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4AAC" w:rsidRDefault="00932465" w:rsidP="00746135">
      <w:pPr>
        <w:pStyle w:val="GvdeMetni"/>
        <w:jc w:val="center"/>
        <w:rPr>
          <w:rFonts w:ascii="Times New Roman"/>
        </w:rPr>
      </w:pPr>
      <w:r>
        <w:rPr>
          <w:rFonts w:ascii="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8pt;height:102.4pt">
            <v:imagedata r:id="rId8" o:title="download"/>
          </v:shape>
        </w:pict>
      </w:r>
    </w:p>
    <w:p w:rsidR="00474AAC" w:rsidRDefault="00474AAC">
      <w:pPr>
        <w:pStyle w:val="GvdeMetni"/>
        <w:rPr>
          <w:rFonts w:ascii="Times New Roman"/>
        </w:rPr>
      </w:pPr>
    </w:p>
    <w:p w:rsidR="00474AAC" w:rsidRDefault="00474AAC">
      <w:pPr>
        <w:pStyle w:val="GvdeMetni"/>
        <w:rPr>
          <w:rFonts w:ascii="Times New Roman"/>
        </w:rPr>
      </w:pPr>
    </w:p>
    <w:p w:rsidR="00746135" w:rsidRDefault="00746135" w:rsidP="00746135">
      <w:pPr>
        <w:adjustRightInd w:val="0"/>
        <w:jc w:val="center"/>
        <w:rPr>
          <w:b/>
          <w:bCs/>
          <w:i/>
          <w:iCs/>
          <w:color w:val="000000"/>
          <w:sz w:val="44"/>
          <w:szCs w:val="44"/>
        </w:rPr>
      </w:pPr>
      <w:r w:rsidRPr="00EF1DC5">
        <w:rPr>
          <w:b/>
          <w:bCs/>
          <w:i/>
          <w:iCs/>
          <w:color w:val="000000"/>
          <w:sz w:val="44"/>
          <w:szCs w:val="44"/>
        </w:rPr>
        <w:t>T.C.</w:t>
      </w:r>
    </w:p>
    <w:p w:rsidR="00746135" w:rsidRPr="00EF1DC5" w:rsidRDefault="00746135" w:rsidP="00746135">
      <w:pPr>
        <w:adjustRightInd w:val="0"/>
        <w:jc w:val="center"/>
        <w:rPr>
          <w:b/>
          <w:bCs/>
          <w:i/>
          <w:iCs/>
          <w:color w:val="000000"/>
          <w:sz w:val="44"/>
          <w:szCs w:val="44"/>
        </w:rPr>
      </w:pPr>
      <w:r>
        <w:rPr>
          <w:b/>
          <w:bCs/>
          <w:i/>
          <w:iCs/>
          <w:color w:val="000000"/>
          <w:sz w:val="44"/>
          <w:szCs w:val="44"/>
        </w:rPr>
        <w:t>MİLLİ EĞİTİM BAKANLIĞI</w:t>
      </w:r>
    </w:p>
    <w:p w:rsidR="00746135" w:rsidRDefault="00746135" w:rsidP="00746135">
      <w:pPr>
        <w:adjustRightInd w:val="0"/>
        <w:jc w:val="center"/>
        <w:rPr>
          <w:b/>
          <w:bCs/>
          <w:i/>
          <w:iCs/>
          <w:color w:val="000000"/>
          <w:sz w:val="44"/>
          <w:szCs w:val="44"/>
        </w:rPr>
      </w:pPr>
      <w:r>
        <w:rPr>
          <w:b/>
          <w:bCs/>
          <w:i/>
          <w:iCs/>
          <w:color w:val="000000"/>
          <w:sz w:val="44"/>
          <w:szCs w:val="44"/>
        </w:rPr>
        <w:t>VAN/TUŞBA İLÇE MİLLİ EĞİTİM MÜDÜRLÜĞÜ</w:t>
      </w:r>
    </w:p>
    <w:p w:rsidR="00746135" w:rsidRDefault="00746135">
      <w:pPr>
        <w:pStyle w:val="GvdeMetni"/>
        <w:rPr>
          <w:rFonts w:ascii="Times New Roman"/>
        </w:rPr>
      </w:pPr>
    </w:p>
    <w:p w:rsidR="00474AAC" w:rsidRDefault="00474AAC">
      <w:pPr>
        <w:pStyle w:val="GvdeMetni"/>
        <w:rPr>
          <w:rFonts w:ascii="Times New Roman"/>
        </w:rPr>
      </w:pPr>
    </w:p>
    <w:p w:rsidR="00474AAC" w:rsidRDefault="00474AAC">
      <w:pPr>
        <w:pStyle w:val="GvdeMetni"/>
        <w:rPr>
          <w:rFonts w:ascii="Times New Roman"/>
        </w:rPr>
      </w:pPr>
    </w:p>
    <w:p w:rsidR="00173F05" w:rsidRDefault="00746135" w:rsidP="00746135">
      <w:pPr>
        <w:pStyle w:val="GvdeMetni"/>
        <w:rPr>
          <w:rFonts w:ascii="Times New Roman"/>
        </w:rPr>
      </w:pPr>
      <w:r w:rsidRPr="00746135">
        <w:rPr>
          <w:rFonts w:ascii="Times New Roman"/>
          <w:noProof/>
          <w:lang w:eastAsia="tr-TR"/>
        </w:rPr>
        <w:drawing>
          <wp:anchor distT="0" distB="0" distL="114300" distR="114300" simplePos="0" relativeHeight="487605760" behindDoc="1" locked="0" layoutInCell="1" allowOverlap="1">
            <wp:simplePos x="0" y="0"/>
            <wp:positionH relativeFrom="column">
              <wp:posOffset>3175</wp:posOffset>
            </wp:positionH>
            <wp:positionV relativeFrom="paragraph">
              <wp:posOffset>-3175</wp:posOffset>
            </wp:positionV>
            <wp:extent cx="7016115" cy="6391275"/>
            <wp:effectExtent l="0" t="0" r="0" b="9525"/>
            <wp:wrapNone/>
            <wp:docPr id="9" name="Resim 9" descr="C:\Users\pc\Desktop\00080780-0c82-4699-b1b5-c770f8f9d0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00080780-0c82-4699-b1b5-c770f8f9d06f.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16115" cy="639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6135" w:rsidRPr="00746135" w:rsidRDefault="00746135" w:rsidP="00746135">
      <w:pPr>
        <w:pStyle w:val="GvdeMetni"/>
        <w:rPr>
          <w:rFonts w:ascii="Times New Roman"/>
        </w:rPr>
      </w:pPr>
    </w:p>
    <w:p w:rsidR="00746135" w:rsidRDefault="00746135">
      <w:pPr>
        <w:pStyle w:val="Balk1"/>
        <w:spacing w:before="79"/>
        <w:ind w:left="958" w:right="0"/>
        <w:jc w:val="left"/>
        <w:rPr>
          <w:spacing w:val="-2"/>
        </w:rPr>
      </w:pPr>
      <w:bookmarkStart w:id="0" w:name="_Toc167269441"/>
    </w:p>
    <w:p w:rsidR="00746135" w:rsidRDefault="00746135" w:rsidP="00746135">
      <w:pPr>
        <w:adjustRightInd w:val="0"/>
        <w:rPr>
          <w:b/>
          <w:bCs/>
          <w:i/>
          <w:iCs/>
          <w:color w:val="000000"/>
          <w:sz w:val="44"/>
          <w:szCs w:val="44"/>
        </w:rPr>
      </w:pPr>
    </w:p>
    <w:p w:rsidR="00746135" w:rsidRDefault="00746135" w:rsidP="00746135">
      <w:pPr>
        <w:adjustRightInd w:val="0"/>
        <w:jc w:val="center"/>
        <w:rPr>
          <w:b/>
          <w:bCs/>
          <w:i/>
          <w:iCs/>
          <w:color w:val="000000"/>
          <w:sz w:val="44"/>
          <w:szCs w:val="44"/>
        </w:rPr>
      </w:pPr>
    </w:p>
    <w:p w:rsidR="00746135" w:rsidRPr="00EF1DC5" w:rsidRDefault="00746135" w:rsidP="00746135">
      <w:pPr>
        <w:adjustRightInd w:val="0"/>
        <w:jc w:val="center"/>
        <w:rPr>
          <w:b/>
          <w:bCs/>
          <w:i/>
          <w:iCs/>
          <w:color w:val="000000"/>
          <w:sz w:val="44"/>
          <w:szCs w:val="44"/>
        </w:rPr>
      </w:pPr>
    </w:p>
    <w:p w:rsidR="00746135" w:rsidRPr="00EF1DC5" w:rsidRDefault="00DC0838" w:rsidP="00746135">
      <w:pPr>
        <w:adjustRightInd w:val="0"/>
        <w:spacing w:line="276" w:lineRule="auto"/>
        <w:jc w:val="center"/>
        <w:rPr>
          <w:b/>
          <w:bCs/>
          <w:iCs/>
          <w:color w:val="000000"/>
          <w:sz w:val="52"/>
          <w:szCs w:val="52"/>
        </w:rPr>
      </w:pPr>
      <w:r>
        <w:rPr>
          <w:b/>
          <w:bCs/>
          <w:iCs/>
          <w:color w:val="000000"/>
          <w:sz w:val="52"/>
          <w:szCs w:val="52"/>
        </w:rPr>
        <w:t>ŞEHİT NİHAT AKBAŞ İLKOKULU</w:t>
      </w:r>
      <w:r w:rsidR="00746135" w:rsidRPr="00EF1DC5">
        <w:rPr>
          <w:b/>
          <w:bCs/>
          <w:iCs/>
          <w:color w:val="000000"/>
          <w:sz w:val="52"/>
          <w:szCs w:val="52"/>
        </w:rPr>
        <w:t xml:space="preserve"> </w:t>
      </w:r>
    </w:p>
    <w:p w:rsidR="00746135" w:rsidRDefault="00746135" w:rsidP="00746135">
      <w:pPr>
        <w:adjustRightInd w:val="0"/>
        <w:jc w:val="center"/>
        <w:rPr>
          <w:b/>
          <w:bCs/>
          <w:i/>
          <w:iCs/>
          <w:color w:val="000000"/>
          <w:sz w:val="44"/>
          <w:szCs w:val="44"/>
        </w:rPr>
      </w:pPr>
    </w:p>
    <w:p w:rsidR="00746135" w:rsidRPr="00EF1DC5" w:rsidRDefault="00746135" w:rsidP="00746135">
      <w:pPr>
        <w:adjustRightInd w:val="0"/>
        <w:jc w:val="center"/>
        <w:rPr>
          <w:b/>
          <w:bCs/>
          <w:i/>
          <w:iCs/>
          <w:color w:val="000000"/>
          <w:sz w:val="44"/>
          <w:szCs w:val="44"/>
        </w:rPr>
      </w:pPr>
    </w:p>
    <w:p w:rsidR="00746135" w:rsidRDefault="00746135" w:rsidP="00746135">
      <w:pPr>
        <w:adjustRightInd w:val="0"/>
        <w:spacing w:line="276" w:lineRule="auto"/>
        <w:jc w:val="center"/>
        <w:rPr>
          <w:b/>
          <w:bCs/>
          <w:iCs/>
          <w:color w:val="000000"/>
          <w:sz w:val="72"/>
          <w:szCs w:val="72"/>
        </w:rPr>
      </w:pPr>
    </w:p>
    <w:p w:rsidR="00746135" w:rsidRPr="00EF1DC5" w:rsidRDefault="00746135" w:rsidP="00746135">
      <w:pPr>
        <w:adjustRightInd w:val="0"/>
        <w:spacing w:line="276" w:lineRule="auto"/>
        <w:jc w:val="center"/>
        <w:rPr>
          <w:b/>
          <w:bCs/>
          <w:iCs/>
          <w:color w:val="000000"/>
          <w:sz w:val="72"/>
          <w:szCs w:val="72"/>
        </w:rPr>
      </w:pPr>
      <w:r>
        <w:rPr>
          <w:b/>
          <w:bCs/>
          <w:iCs/>
          <w:color w:val="000000"/>
          <w:sz w:val="72"/>
          <w:szCs w:val="72"/>
        </w:rPr>
        <w:t>2024</w:t>
      </w:r>
      <w:r w:rsidRPr="00EF1DC5">
        <w:rPr>
          <w:b/>
          <w:bCs/>
          <w:iCs/>
          <w:color w:val="000000"/>
          <w:sz w:val="72"/>
          <w:szCs w:val="72"/>
        </w:rPr>
        <w:t xml:space="preserve"> - </w:t>
      </w:r>
      <w:r>
        <w:rPr>
          <w:b/>
          <w:bCs/>
          <w:iCs/>
          <w:color w:val="000000"/>
          <w:sz w:val="72"/>
          <w:szCs w:val="72"/>
        </w:rPr>
        <w:t>2028</w:t>
      </w:r>
    </w:p>
    <w:p w:rsidR="00746135" w:rsidRPr="00EF1DC5" w:rsidRDefault="00746135" w:rsidP="00746135">
      <w:pPr>
        <w:adjustRightInd w:val="0"/>
        <w:spacing w:line="276" w:lineRule="auto"/>
        <w:jc w:val="center"/>
        <w:rPr>
          <w:b/>
          <w:bCs/>
          <w:iCs/>
          <w:color w:val="000000"/>
          <w:sz w:val="72"/>
          <w:szCs w:val="72"/>
        </w:rPr>
      </w:pPr>
      <w:r w:rsidRPr="00EF1DC5">
        <w:rPr>
          <w:b/>
          <w:bCs/>
          <w:iCs/>
          <w:color w:val="000000"/>
          <w:sz w:val="72"/>
          <w:szCs w:val="72"/>
        </w:rPr>
        <w:t>DÖNEMİ</w:t>
      </w:r>
    </w:p>
    <w:p w:rsidR="00746135" w:rsidRDefault="00746135" w:rsidP="00746135">
      <w:pPr>
        <w:pStyle w:val="Balk1"/>
        <w:spacing w:before="79"/>
        <w:ind w:left="958" w:right="0"/>
        <w:jc w:val="left"/>
        <w:rPr>
          <w:b w:val="0"/>
          <w:bCs w:val="0"/>
          <w:iCs/>
          <w:color w:val="000000"/>
          <w:sz w:val="72"/>
          <w:szCs w:val="72"/>
        </w:rPr>
      </w:pPr>
      <w:r>
        <w:rPr>
          <w:b w:val="0"/>
          <w:bCs w:val="0"/>
          <w:iCs/>
          <w:color w:val="000000"/>
          <w:sz w:val="72"/>
          <w:szCs w:val="72"/>
        </w:rPr>
        <w:t xml:space="preserve">          </w:t>
      </w:r>
    </w:p>
    <w:p w:rsidR="00746135" w:rsidRDefault="00746135" w:rsidP="00746135">
      <w:pPr>
        <w:pStyle w:val="Balk1"/>
        <w:spacing w:before="79"/>
        <w:ind w:left="958" w:right="0"/>
        <w:jc w:val="left"/>
        <w:rPr>
          <w:spacing w:val="-2"/>
        </w:rPr>
      </w:pPr>
      <w:r>
        <w:rPr>
          <w:b w:val="0"/>
          <w:bCs w:val="0"/>
          <w:iCs/>
          <w:color w:val="000000"/>
          <w:sz w:val="72"/>
          <w:szCs w:val="72"/>
        </w:rPr>
        <w:t xml:space="preserve">            </w:t>
      </w:r>
      <w:r w:rsidRPr="00EF1DC5">
        <w:rPr>
          <w:b w:val="0"/>
          <w:bCs w:val="0"/>
          <w:iCs/>
          <w:color w:val="000000"/>
          <w:sz w:val="72"/>
          <w:szCs w:val="72"/>
        </w:rPr>
        <w:t>STRATEJİK PLANI</w:t>
      </w:r>
    </w:p>
    <w:p w:rsidR="00474AAC" w:rsidRDefault="00B74296">
      <w:pPr>
        <w:pStyle w:val="Balk1"/>
        <w:spacing w:before="79"/>
        <w:ind w:left="958" w:right="0"/>
        <w:jc w:val="left"/>
      </w:pPr>
      <w:r>
        <w:rPr>
          <w:spacing w:val="-2"/>
        </w:rPr>
        <w:lastRenderedPageBreak/>
        <w:t>SUNUŞ</w:t>
      </w:r>
      <w:bookmarkEnd w:id="0"/>
    </w:p>
    <w:p w:rsidR="00474AAC" w:rsidRDefault="00B359B8">
      <w:pPr>
        <w:pStyle w:val="GvdeMetni"/>
        <w:spacing w:before="321" w:line="276" w:lineRule="auto"/>
        <w:ind w:left="958" w:right="1013"/>
        <w:jc w:val="both"/>
      </w:pPr>
      <w:r>
        <w:t>Eğitimin Türkiye Yüzyılı</w:t>
      </w:r>
      <w:r w:rsidR="00B74296">
        <w:t>nı muştulayan en önemli unsur olduğu bilinciyle hedeflerimize ulaşmak adına ülkemizin her sathında üretken olan ve eleştirel düşünebilen, iletişimi güçlü ve iş birliğini özümseyen nesillerin gelişimi için var gücümüzle çalışmakta; eğitim sistemimizi, iyi insan olmanın ve kendini tanımanın tüm koşullarını içerecek bir özgürleşme süreci olarak yapılandırmaktayız. Bu inançla, okul öncesi eğitimden başlayarak</w:t>
      </w:r>
      <w:r w:rsidR="00B74296">
        <w:rPr>
          <w:spacing w:val="-13"/>
        </w:rPr>
        <w:t xml:space="preserve"> </w:t>
      </w:r>
      <w:r w:rsidR="00B74296">
        <w:t>eğitim</w:t>
      </w:r>
      <w:r w:rsidR="00B74296">
        <w:rPr>
          <w:spacing w:val="-13"/>
        </w:rPr>
        <w:t xml:space="preserve"> </w:t>
      </w:r>
      <w:r w:rsidR="00B74296">
        <w:t>ve</w:t>
      </w:r>
      <w:r w:rsidR="00B74296">
        <w:rPr>
          <w:spacing w:val="-10"/>
        </w:rPr>
        <w:t xml:space="preserve"> </w:t>
      </w:r>
      <w:r w:rsidR="00B74296">
        <w:t>öğretimin</w:t>
      </w:r>
      <w:r w:rsidR="00B74296">
        <w:rPr>
          <w:spacing w:val="-12"/>
        </w:rPr>
        <w:t xml:space="preserve"> </w:t>
      </w:r>
      <w:r w:rsidR="00B74296">
        <w:t>her</w:t>
      </w:r>
      <w:r w:rsidR="00B74296">
        <w:rPr>
          <w:spacing w:val="-13"/>
        </w:rPr>
        <w:t xml:space="preserve"> </w:t>
      </w:r>
      <w:r w:rsidR="00B74296">
        <w:t>kademesinde</w:t>
      </w:r>
      <w:r w:rsidR="00B74296">
        <w:rPr>
          <w:spacing w:val="-12"/>
        </w:rPr>
        <w:t xml:space="preserve"> </w:t>
      </w:r>
      <w:r w:rsidR="00B74296">
        <w:t>bütün</w:t>
      </w:r>
      <w:r w:rsidR="00B74296">
        <w:rPr>
          <w:spacing w:val="-12"/>
        </w:rPr>
        <w:t xml:space="preserve"> </w:t>
      </w:r>
      <w:r w:rsidR="00B74296">
        <w:t>bireylerin</w:t>
      </w:r>
      <w:r w:rsidR="00B74296">
        <w:rPr>
          <w:spacing w:val="-12"/>
        </w:rPr>
        <w:t xml:space="preserve"> </w:t>
      </w:r>
      <w:r w:rsidR="00B74296">
        <w:t>nitelikli</w:t>
      </w:r>
      <w:r w:rsidR="00B74296">
        <w:rPr>
          <w:spacing w:val="-12"/>
        </w:rPr>
        <w:t xml:space="preserve"> </w:t>
      </w:r>
      <w:r w:rsidR="00B74296">
        <w:t>eğitime</w:t>
      </w:r>
      <w:r w:rsidR="00B74296">
        <w:rPr>
          <w:spacing w:val="-12"/>
        </w:rPr>
        <w:t xml:space="preserve"> </w:t>
      </w:r>
      <w:r w:rsidR="00B74296">
        <w:t>eriştiği bir eğitim sistemi oluşturmayı hedeflemekteyiz. Bütün çalışmalarımızı bu hedefe uygun olarak yürütmekte, eğitim politikalarımızı bu doğrultuda şekillendirmekteyiz.</w:t>
      </w:r>
    </w:p>
    <w:p w:rsidR="00474AAC" w:rsidRDefault="00B74296">
      <w:pPr>
        <w:pStyle w:val="GvdeMetni"/>
        <w:spacing w:before="1" w:line="276" w:lineRule="auto"/>
        <w:ind w:left="958" w:right="1013"/>
        <w:jc w:val="both"/>
      </w:pPr>
      <w:r>
        <w:t>Tüm bu anlayışlar çerçevesinde; 2024-2028 dönemini kapsayan Millî Eğitim Bakanlığı Stratejik Planı hazırlanmış olup stratejik planlama uygulamaları ve stratejik yönetim kültürünün hâkim kılınması için katılımcı bir anlayış ile Bakanlık merkez teşkilatından başlayarak</w:t>
      </w:r>
      <w:r>
        <w:rPr>
          <w:spacing w:val="-9"/>
        </w:rPr>
        <w:t xml:space="preserve"> </w:t>
      </w:r>
      <w:r>
        <w:t>il</w:t>
      </w:r>
      <w:r>
        <w:rPr>
          <w:spacing w:val="-9"/>
        </w:rPr>
        <w:t xml:space="preserve"> </w:t>
      </w:r>
      <w:r>
        <w:t>ve</w:t>
      </w:r>
      <w:r>
        <w:rPr>
          <w:spacing w:val="-8"/>
        </w:rPr>
        <w:t xml:space="preserve"> </w:t>
      </w:r>
      <w:r>
        <w:t>ilçe</w:t>
      </w:r>
      <w:r>
        <w:rPr>
          <w:spacing w:val="-8"/>
        </w:rPr>
        <w:t xml:space="preserve"> </w:t>
      </w:r>
      <w:r>
        <w:t>millî</w:t>
      </w:r>
      <w:r>
        <w:rPr>
          <w:spacing w:val="-8"/>
        </w:rPr>
        <w:t xml:space="preserve"> </w:t>
      </w:r>
      <w:r>
        <w:t>eğitim</w:t>
      </w:r>
      <w:r>
        <w:rPr>
          <w:spacing w:val="-9"/>
        </w:rPr>
        <w:t xml:space="preserve"> </w:t>
      </w:r>
      <w:r>
        <w:t>müdürlükleri</w:t>
      </w:r>
      <w:r>
        <w:rPr>
          <w:spacing w:val="-8"/>
        </w:rPr>
        <w:t xml:space="preserve"> </w:t>
      </w:r>
      <w:r>
        <w:t>ile</w:t>
      </w:r>
      <w:r>
        <w:rPr>
          <w:spacing w:val="-8"/>
        </w:rPr>
        <w:t xml:space="preserve"> </w:t>
      </w:r>
      <w:r>
        <w:t>okul</w:t>
      </w:r>
      <w:r>
        <w:rPr>
          <w:spacing w:val="-9"/>
        </w:rPr>
        <w:t xml:space="preserve"> </w:t>
      </w:r>
      <w:r>
        <w:t>ve</w:t>
      </w:r>
      <w:r>
        <w:rPr>
          <w:spacing w:val="-5"/>
        </w:rPr>
        <w:t xml:space="preserve"> </w:t>
      </w:r>
      <w:r>
        <w:t>kurumlarımıza</w:t>
      </w:r>
      <w:r>
        <w:rPr>
          <w:spacing w:val="-8"/>
        </w:rPr>
        <w:t xml:space="preserve"> </w:t>
      </w:r>
      <w:r>
        <w:t>stratejik</w:t>
      </w:r>
      <w:r>
        <w:rPr>
          <w:spacing w:val="-9"/>
        </w:rPr>
        <w:t xml:space="preserve"> </w:t>
      </w:r>
      <w:r>
        <w:t>yönetim anlayışı yaygınlaştırılmıştır.</w:t>
      </w:r>
    </w:p>
    <w:p w:rsidR="00474AAC" w:rsidRDefault="00B74296">
      <w:pPr>
        <w:pStyle w:val="GvdeMetni"/>
        <w:spacing w:line="276" w:lineRule="auto"/>
        <w:ind w:left="958" w:right="1013"/>
        <w:jc w:val="both"/>
      </w:pPr>
      <w:r>
        <w:t>Okul/kurum stratejik planı, adından da anlaşılacağı gibi, bir okulun amaç ve hedeflerine nasıl ulaşabileceğine dair plan ve stratejileri içeren bir belgedir. Okul gelişimine katkı sağlayan bir yol haritası niteliğinde olan stratejik plan; okul personelinin karar vermek, hedef belirlemek ve hedeflere ulaşmaktan sorumlu olmak gibi başarmaları gereken adımları olduğu anlamına gelir ve okula bağlılığı teşvik eder.</w:t>
      </w:r>
    </w:p>
    <w:p w:rsidR="00474AAC" w:rsidRDefault="00B74296">
      <w:pPr>
        <w:pStyle w:val="GvdeMetni"/>
        <w:spacing w:line="276" w:lineRule="auto"/>
        <w:ind w:left="958" w:right="1013"/>
        <w:jc w:val="both"/>
      </w:pPr>
      <w:r>
        <w:t>Stratejik yönetim süreci; bir okulun amaç ve hedeflerine ulaşması için tüm ihtiyaçlarının planlanması, analiz edilmesi, geliştirilmesi, izlenmesi ve değerlendirilmesi sürecidir. Stratejik yönetim süreci; okulun mevcut durumunu değerlendirmesine, stratejilerini belirlemesine, bunları uygulamasına ve uygulanan yönetim stratejilerinin etkinliğini analiz etmesine yardımcı olur.</w:t>
      </w:r>
    </w:p>
    <w:p w:rsidR="00474AAC" w:rsidRDefault="00B74296">
      <w:pPr>
        <w:pStyle w:val="GvdeMetni"/>
        <w:spacing w:line="276" w:lineRule="auto"/>
        <w:ind w:left="958" w:right="1013" w:firstLine="52"/>
        <w:jc w:val="both"/>
      </w:pPr>
      <w:r>
        <w:t xml:space="preserve">Stratejik yönetim sürecini, standart formlar ve açıklamaların temel bir yapısı üzerinden Bakanlığımız ve il müdürlüklerimizin stratejik planlarıyla uyumlaştırmayı sağlamak ve okul ve kurumlara stratejik plan hazırlama sürecinde katkı sunmak amacıyla bu rehber </w:t>
      </w:r>
      <w:r>
        <w:rPr>
          <w:spacing w:val="-2"/>
        </w:rPr>
        <w:t>hazırlanmıştır.</w:t>
      </w:r>
    </w:p>
    <w:p w:rsidR="00474AAC" w:rsidRDefault="00B74296">
      <w:pPr>
        <w:pStyle w:val="GvdeMetni"/>
        <w:spacing w:line="276" w:lineRule="auto"/>
        <w:ind w:left="958" w:right="1015"/>
        <w:jc w:val="both"/>
      </w:pPr>
      <w:r>
        <w:t>Bakanlık merkez teşkilatından başlayarak il ve ilçe millî eğitim müdürlükleri ile okul ve kurumlarımızda</w:t>
      </w:r>
      <w:r>
        <w:rPr>
          <w:spacing w:val="-14"/>
        </w:rPr>
        <w:t xml:space="preserve"> </w:t>
      </w:r>
      <w:r>
        <w:t>stratejik</w:t>
      </w:r>
      <w:r>
        <w:rPr>
          <w:spacing w:val="-13"/>
        </w:rPr>
        <w:t xml:space="preserve"> </w:t>
      </w:r>
      <w:r>
        <w:t>plan</w:t>
      </w:r>
      <w:r>
        <w:rPr>
          <w:spacing w:val="-12"/>
        </w:rPr>
        <w:t xml:space="preserve"> </w:t>
      </w:r>
      <w:r>
        <w:t>uygulama</w:t>
      </w:r>
      <w:r>
        <w:rPr>
          <w:spacing w:val="-12"/>
        </w:rPr>
        <w:t xml:space="preserve"> </w:t>
      </w:r>
      <w:r>
        <w:t>döneminin</w:t>
      </w:r>
      <w:r>
        <w:rPr>
          <w:spacing w:val="-12"/>
        </w:rPr>
        <w:t xml:space="preserve"> </w:t>
      </w:r>
      <w:r>
        <w:t>başarıyla</w:t>
      </w:r>
      <w:r>
        <w:rPr>
          <w:spacing w:val="-12"/>
        </w:rPr>
        <w:t xml:space="preserve"> </w:t>
      </w:r>
      <w:r>
        <w:t>geçeceğine</w:t>
      </w:r>
      <w:r>
        <w:rPr>
          <w:spacing w:val="-12"/>
        </w:rPr>
        <w:t xml:space="preserve"> </w:t>
      </w:r>
      <w:r>
        <w:t>inancım</w:t>
      </w:r>
      <w:r>
        <w:rPr>
          <w:spacing w:val="-14"/>
        </w:rPr>
        <w:t xml:space="preserve"> </w:t>
      </w:r>
      <w:r>
        <w:t>tamdır. 2024-2028</w:t>
      </w:r>
      <w:r>
        <w:rPr>
          <w:spacing w:val="-3"/>
        </w:rPr>
        <w:t xml:space="preserve"> </w:t>
      </w:r>
      <w:r>
        <w:t>dönemi</w:t>
      </w:r>
      <w:r>
        <w:rPr>
          <w:spacing w:val="-4"/>
        </w:rPr>
        <w:t xml:space="preserve"> </w:t>
      </w:r>
      <w:r>
        <w:t>stratejik</w:t>
      </w:r>
      <w:r>
        <w:rPr>
          <w:spacing w:val="-6"/>
        </w:rPr>
        <w:t xml:space="preserve"> </w:t>
      </w:r>
      <w:r>
        <w:t>plan</w:t>
      </w:r>
      <w:r>
        <w:rPr>
          <w:spacing w:val="-4"/>
        </w:rPr>
        <w:t xml:space="preserve"> </w:t>
      </w:r>
      <w:r>
        <w:t>hazırlık</w:t>
      </w:r>
      <w:r>
        <w:rPr>
          <w:spacing w:val="-6"/>
        </w:rPr>
        <w:t xml:space="preserve"> </w:t>
      </w:r>
      <w:r>
        <w:t>sürecinde</w:t>
      </w:r>
      <w:r>
        <w:rPr>
          <w:spacing w:val="-4"/>
        </w:rPr>
        <w:t xml:space="preserve"> </w:t>
      </w:r>
      <w:r>
        <w:t>emeği</w:t>
      </w:r>
      <w:r>
        <w:rPr>
          <w:spacing w:val="-4"/>
        </w:rPr>
        <w:t xml:space="preserve"> </w:t>
      </w:r>
      <w:r>
        <w:t>geçen</w:t>
      </w:r>
      <w:r>
        <w:rPr>
          <w:spacing w:val="-4"/>
        </w:rPr>
        <w:t xml:space="preserve"> </w:t>
      </w:r>
      <w:r>
        <w:t>ve</w:t>
      </w:r>
      <w:r>
        <w:rPr>
          <w:spacing w:val="-4"/>
        </w:rPr>
        <w:t xml:space="preserve"> </w:t>
      </w:r>
      <w:r>
        <w:t>katkıda</w:t>
      </w:r>
      <w:r>
        <w:rPr>
          <w:spacing w:val="-4"/>
        </w:rPr>
        <w:t xml:space="preserve"> </w:t>
      </w:r>
      <w:r>
        <w:t>bulunan</w:t>
      </w:r>
      <w:r>
        <w:rPr>
          <w:spacing w:val="-4"/>
        </w:rPr>
        <w:t xml:space="preserve"> </w:t>
      </w:r>
      <w:r>
        <w:t>tüm millî eğitim çalışanlarına teşekkür ederim.</w:t>
      </w:r>
    </w:p>
    <w:p w:rsidR="00474AAC" w:rsidRDefault="00474AAC">
      <w:pPr>
        <w:pStyle w:val="GvdeMetni"/>
      </w:pPr>
    </w:p>
    <w:p w:rsidR="00474AAC" w:rsidRDefault="00474AAC">
      <w:pPr>
        <w:pStyle w:val="GvdeMetni"/>
        <w:spacing w:before="83"/>
      </w:pPr>
    </w:p>
    <w:p w:rsidR="00474AAC" w:rsidRDefault="00B74296">
      <w:pPr>
        <w:pStyle w:val="GvdeMetni"/>
        <w:spacing w:line="276" w:lineRule="auto"/>
        <w:ind w:left="6507" w:right="1762" w:firstLine="823"/>
      </w:pPr>
      <w:r>
        <w:t>Ercan TÜRK Strateji</w:t>
      </w:r>
      <w:r>
        <w:rPr>
          <w:spacing w:val="-14"/>
        </w:rPr>
        <w:t xml:space="preserve"> </w:t>
      </w:r>
      <w:r>
        <w:t>Geliştirme</w:t>
      </w:r>
      <w:r>
        <w:rPr>
          <w:spacing w:val="-13"/>
        </w:rPr>
        <w:t xml:space="preserve"> </w:t>
      </w:r>
      <w:r>
        <w:t>Başkanı</w:t>
      </w:r>
    </w:p>
    <w:p w:rsidR="00474AAC" w:rsidRDefault="00474AAC">
      <w:pPr>
        <w:spacing w:line="276" w:lineRule="auto"/>
        <w:sectPr w:rsidR="00474AAC">
          <w:footerReference w:type="default" r:id="rId10"/>
          <w:pgSz w:w="11910" w:h="16840"/>
          <w:pgMar w:top="1320" w:right="400" w:bottom="1280" w:left="460" w:header="0" w:footer="1097" w:gutter="0"/>
          <w:pgNumType w:start="2"/>
          <w:cols w:space="708"/>
        </w:sectPr>
      </w:pPr>
    </w:p>
    <w:p w:rsidR="00474AAC" w:rsidRDefault="00DD06A7">
      <w:pPr>
        <w:spacing w:before="80"/>
        <w:ind w:left="95" w:right="155"/>
        <w:jc w:val="center"/>
        <w:rPr>
          <w:b/>
          <w:sz w:val="24"/>
        </w:rPr>
      </w:pPr>
      <w:r>
        <w:rPr>
          <w:rFonts w:ascii="Footlight MT Light" w:hAnsi="Footlight MT Light"/>
          <w:noProof/>
          <w:lang w:eastAsia="tr-TR"/>
        </w:rPr>
        <w:lastRenderedPageBreak/>
        <mc:AlternateContent>
          <mc:Choice Requires="wpg">
            <w:drawing>
              <wp:anchor distT="0" distB="0" distL="114300" distR="114300" simplePos="0" relativeHeight="251655680" behindDoc="1" locked="0" layoutInCell="1" allowOverlap="1" wp14:anchorId="21331AE5" wp14:editId="409B7D1C">
                <wp:simplePos x="0" y="0"/>
                <wp:positionH relativeFrom="page">
                  <wp:posOffset>-304800</wp:posOffset>
                </wp:positionH>
                <wp:positionV relativeFrom="page">
                  <wp:posOffset>10753725</wp:posOffset>
                </wp:positionV>
                <wp:extent cx="8039100" cy="10382885"/>
                <wp:effectExtent l="0" t="0" r="0" b="0"/>
                <wp:wrapNone/>
                <wp:docPr id="84" name="Gr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0" cy="10382885"/>
                          <a:chOff x="-472" y="-43"/>
                          <a:chExt cx="22111" cy="15591"/>
                        </a:xfrm>
                      </wpg:grpSpPr>
                      <pic:pic xmlns:pic="http://schemas.openxmlformats.org/drawingml/2006/picture">
                        <pic:nvPicPr>
                          <pic:cNvPr id="85"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72" y="-43"/>
                            <a:ext cx="22111" cy="15591"/>
                          </a:xfrm>
                          <a:prstGeom prst="rect">
                            <a:avLst/>
                          </a:prstGeom>
                          <a:noFill/>
                          <a:extLst>
                            <a:ext uri="{909E8E84-426E-40DD-AFC4-6F175D3DCCD1}">
                              <a14:hiddenFill xmlns:a14="http://schemas.microsoft.com/office/drawing/2010/main">
                                <a:solidFill>
                                  <a:srgbClr val="FFFFFF"/>
                                </a:solidFill>
                              </a14:hiddenFill>
                            </a:ext>
                          </a:extLst>
                        </pic:spPr>
                      </pic:pic>
                      <wps:wsp>
                        <wps:cNvPr id="86" name="Freeform 8"/>
                        <wps:cNvSpPr>
                          <a:spLocks/>
                        </wps:cNvSpPr>
                        <wps:spPr bwMode="auto">
                          <a:xfrm>
                            <a:off x="2706" y="5537"/>
                            <a:ext cx="5094" cy="4137"/>
                          </a:xfrm>
                          <a:custGeom>
                            <a:avLst/>
                            <a:gdLst>
                              <a:gd name="T0" fmla="+- 0 2707 2707"/>
                              <a:gd name="T1" fmla="*/ T0 w 5094"/>
                              <a:gd name="T2" fmla="+- 0 5537 5537"/>
                              <a:gd name="T3" fmla="*/ 5537 h 4137"/>
                              <a:gd name="T4" fmla="+- 0 2707 2707"/>
                              <a:gd name="T5" fmla="*/ T4 w 5094"/>
                              <a:gd name="T6" fmla="+- 0 9673 5537"/>
                              <a:gd name="T7" fmla="*/ 9673 h 4137"/>
                              <a:gd name="T8" fmla="+- 0 7800 2707"/>
                              <a:gd name="T9" fmla="*/ T8 w 5094"/>
                              <a:gd name="T10" fmla="+- 0 9673 5537"/>
                              <a:gd name="T11" fmla="*/ 9673 h 4137"/>
                            </a:gdLst>
                            <a:ahLst/>
                            <a:cxnLst>
                              <a:cxn ang="0">
                                <a:pos x="T1" y="T3"/>
                              </a:cxn>
                              <a:cxn ang="0">
                                <a:pos x="T5" y="T7"/>
                              </a:cxn>
                              <a:cxn ang="0">
                                <a:pos x="T9" y="T11"/>
                              </a:cxn>
                            </a:cxnLst>
                            <a:rect l="0" t="0" r="r" b="b"/>
                            <a:pathLst>
                              <a:path w="5094" h="4137">
                                <a:moveTo>
                                  <a:pt x="0" y="0"/>
                                </a:moveTo>
                                <a:lnTo>
                                  <a:pt x="0" y="4136"/>
                                </a:lnTo>
                                <a:lnTo>
                                  <a:pt x="5093" y="4136"/>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204">
                                <a:solidFill>
                                  <a:srgbClr val="000000"/>
                                </a:solidFill>
                                <a:round/>
                                <a:headEnd/>
                                <a:tailEnd/>
                              </a14:hiddenLine>
                            </a:ext>
                          </a:extLst>
                        </wps:spPr>
                        <wps:bodyPr rot="0" vert="horz" wrap="square" lIns="91440" tIns="45720" rIns="91440" bIns="45720" anchor="t" anchorCtr="0" upright="1">
                          <a:noAutofit/>
                        </wps:bodyPr>
                      </wps:wsp>
                      <wps:wsp>
                        <wps:cNvPr id="87" name="Freeform 9"/>
                        <wps:cNvSpPr>
                          <a:spLocks/>
                        </wps:cNvSpPr>
                        <wps:spPr bwMode="auto">
                          <a:xfrm>
                            <a:off x="3045" y="5199"/>
                            <a:ext cx="5094" cy="4069"/>
                          </a:xfrm>
                          <a:custGeom>
                            <a:avLst/>
                            <a:gdLst>
                              <a:gd name="T0" fmla="+- 0 8139 3046"/>
                              <a:gd name="T1" fmla="*/ T0 w 5094"/>
                              <a:gd name="T2" fmla="+- 0 9267 5199"/>
                              <a:gd name="T3" fmla="*/ 9267 h 4069"/>
                              <a:gd name="T4" fmla="+- 0 8139 3046"/>
                              <a:gd name="T5" fmla="*/ T4 w 5094"/>
                              <a:gd name="T6" fmla="+- 0 5199 5199"/>
                              <a:gd name="T7" fmla="*/ 5199 h 4069"/>
                              <a:gd name="T8" fmla="+- 0 3046 3046"/>
                              <a:gd name="T9" fmla="*/ T8 w 5094"/>
                              <a:gd name="T10" fmla="+- 0 5199 5199"/>
                              <a:gd name="T11" fmla="*/ 5199 h 4069"/>
                            </a:gdLst>
                            <a:ahLst/>
                            <a:cxnLst>
                              <a:cxn ang="0">
                                <a:pos x="T1" y="T3"/>
                              </a:cxn>
                              <a:cxn ang="0">
                                <a:pos x="T5" y="T7"/>
                              </a:cxn>
                              <a:cxn ang="0">
                                <a:pos x="T9" y="T11"/>
                              </a:cxn>
                            </a:cxnLst>
                            <a:rect l="0" t="0" r="r" b="b"/>
                            <a:pathLst>
                              <a:path w="5094" h="4069">
                                <a:moveTo>
                                  <a:pt x="5093" y="4068"/>
                                </a:moveTo>
                                <a:lnTo>
                                  <a:pt x="5093" y="0"/>
                                </a:lnTo>
                                <a:lnTo>
                                  <a:pt x="0" y="0"/>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204">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EB6879" id="Grup 84" o:spid="_x0000_s1026" style="position:absolute;margin-left:-24pt;margin-top:846.75pt;width:633pt;height:817.55pt;z-index:-251660800;mso-position-horizontal-relative:page;mso-position-vertical-relative:page" coordorigin="-472,-43" coordsize="22111,15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db+CwYAAKIVAAAOAAAAZHJzL2Uyb0RvYy54bWzsWO1uo0YU/V+p7zDi&#10;ZyvWA8YGrDirrD+ilbbtqps+AIaxQQsMHXCcbNV377kzYGPH7qbZqlLbjRQzw1zunPt5Bq5ePxQ5&#10;uxeqzmQ5tZxX3GKijGWSlZup9cvd0g4sVjdRmUS5LMXUehS19fr622+udtVEuDKVeSIUg5Kynuyq&#10;qZU2TTUZDOo4FUVUv5KVKLG4lqqIGkzVZpCoaAftRT5wOR8PdlIllZKxqGvcnZtF61rrX69F3Py0&#10;XteiYfnUArZG/yr9u6LfwfVVNNmoqEqzuIURvQBFEWUlNt2rmkdNxLYqe6KqyGIla7luXsWyGMj1&#10;OouFtgHWOPzEmlslt5W2ZTPZbaq9m+DaEz+9WG384/17xbJkagWexcqoQIxu1bZimMI3u2ozgcit&#10;qj5U75UxEMN3Mv5YY3lwuk7zjRFmq90PMoG6aNtI7ZuHtSpIBaxmDzoEj/sQiIeGxbgZ8GHocEQq&#10;xprDh4EbBCMTpThFKOlB2/Ndi2Hd9obd0qJ93nUdx2mfHo1Ch9YH0cRsreG28K6vqiye4L/1KkZP&#10;vPr57MNTzVYJq1VSPEtHEamP28pGAlRRk62yPGsedTLDSwSqvH+fxeRtmvQCNOoChGXalflkXSdk&#10;HonIJB0eVspZGpUbcVNXKAN4E493t5SSu1RESU23yUXHWvT0CMYqz6pllucUPxq3BqOSTjLxjM9M&#10;ls9lvC1E2ZiyVSKH7bKs06yqLaYmolgJZKF6mzg6WZAQ7+qGtqPU0KX0mxvccB66b+zZiM9sj/sL&#10;+yb0fNvnC9/jXuDMnNnv9LTjTba1gBuifF5lLVbcfYL2bN20HcZUpK5sdh/p/mGSCYB0UnUQkV/k&#10;EsJaq/hnOBtyGDdKNHFKwzU8196H8H5Bu/ngWYpBjTL7bOU8LQDyEZXPn6Y/ckPVza2QBaMBnA2o&#10;2tnRPXxtjOtECHYpKeTamM7WfjhCHi6CReDZnjteIBzzuX2znHn2eOn4o/lwPpvNnS4caZYkoiR1&#10;Xx4N7VyZZ0mXkLXarGa5MlFa6r+27uuD2ICy4gCji2B31cmmA0IhaCsCEaEeCGqqu4zH7HlZRMR0&#10;rql/SKNKwOuktlfc4664l0oI4jsWkA2tVNd9637r1c+bFRJ7Vuq4PsdO6J2j0VC3DxNQyp0RD0EB&#10;1Hc9x6ztG2c0ibcmc8j3XbaA7ZK2RjdJyx13aN3rIgeHfm8zzrCdr3/IFpLvxNCMjNh3A3bH2Y7p&#10;3U+E0OV7uggxO8A+6Bp2YtClhVLWWdDfEsb1tF1Ehi57QOZdQAYf9nSFY394FpnfiQGZFjqPDGek&#10;njY/4MZxpz4LOzHyWXABmXMcgIvQiCX3dp5gQ9z3kY1S0xqQAg9lG22MGJiFyJuiWsmaaPkOGpE8&#10;d5qToQJStHpBGG4mYZ2DnxWG5SQMzMiQTtpcW0jUyk7PeMpiOOOtjBtBtWSJxosh23UJn7b5TiuF&#10;vBd3Uss0J0cU7HZYzcunUki5cQuvW+6ulVaGDEemmvI6loRugqdN2+Mk83pF1+vFufbr/gYEzZ3/&#10;cI8+oh3H9fgbN7SX48C3vaU3skOfBzZ3wjfhmHuhN18e0867rBRfTjuUMkPH5Z5O+h6zEO33CIjr&#10;vzYVjsRwnC8T3ePo7LVox02U5WbcoyiC3FFTd9XpizOsafWGG1YyecSJQUnQOSofb2IYpFJ9stgO&#10;bzVTq/51G9EBNX9bgrhCx/Mg1uiJN/JdTFR/ZdVficoYqqZWY6HcaThrMMMj20plmxQ7mbNaKW9w&#10;xl9n+ghB+Awq4KYJuPOfIlH0W/MKsyfRkOJAKEC1fxuJDrln2tfICfUGZ0mUj/UayrN78enX818g&#10;0cAZhgx76qbRZ7R+C38miYbuGCS6h32eRLUQqKq1oL/lMYleRPYCEiVQZ5H1SVQLnUd2TKLkrrM+&#10;ewmJXoR2RKIn2BD3/xeJUracI9ED7/GxPtPCM5eodC+rv8xoZjNMe0ylaEHg0WMZCH8lUXpB77GI&#10;eUGCZ3A0oNDQa6J5lQ6/kii9L/27SFR/v8KHQH0gaD9a0pfG/lyT7uHT6vU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mVnuMAAAAOAQAADwAAAGRycy9kb3ducmV2LnhtbEyP&#10;zWrDMBCE74W+g9hCb4n80xjHtRxCaHsKhSaFkptibWwTa2UsxXbevvKpPe7MMPtNvpl0ywbsbWNI&#10;QLgMgCGVRjVUCfg+vi9SYNZJUrI1hALuaGFTPD7kMlNmpC8cDq5ivoRsJgXUznUZ57asUUu7NB2S&#10;9y6m19L5s6+46uXoy3XLoyBIuJYN+Q+17HBXY3k93LSAj1GO2zh8G/bXy+5+Oq4+f/YhCvH8NG1f&#10;gTmc3F8YZnyPDoVnOpsbKctaAYuX1G9x3kjW8QrYHInCWTsLiOMoTYAXOf8/o/gFAAD//wMAUEsD&#10;BAoAAAAAAAAAIQCOF+8TUgAXAFIAFwAUAAAAZHJzL21lZGlhL2ltYWdlMS5wbmeJUE5HDQoaCgAA&#10;AA1JSERSAAAFwgAABA8IBgAAADOPmAoAAAAGYktHRAD/AP8A/6C9p5MAAAAJcEhZcwAADsQAAA7E&#10;AZUrDhsAACAASURBVHicvL3bgiQ5qi24kHnVPt89DzOffKYr3WAeYAG6mHtkdp1Rd1ZEuJtJCHEX&#10;QvJ//z//l8kQDBEAAgMgEn8LIDIgAGQIRARrG0MAq8/NLJ8TRB/xrgyBmEHY7xDABgDg4jvR1W0G&#10;AFBV7xcKM35vMBEIADPA/EGYCczU/6k/BxNovKuqMLP43iAycF1XfGZA/GTfDpDF+IDFp5cIBAND&#10;gD59kTHhhnMZ6HMTWHwx8j0fjzgRc5yNIQmfiONwjAERwWsMx73U2vWB5znxY+vQAdGnAFDT7ENE&#10;8p2+toDDNTXztbnVaj7mdDThIH5hd6Y3iB0AUKc8jCG+LqNgEQlYIRAxyBgQ+PqZGWRcGGNgBH6u&#10;wJHIKNy2uSlHnvBRtKY2f27xtwRe+2djjJhzvcP+rc2/846MmU5ynk7Ruc7Te+QP0/m96womsKSA&#10;/v41BlQtaV8b7D5nEseMgzZC0J//NWJlFQbIQK209ztkn1sBtuMKgPObNJop4Kbvc4zst9Z0Gm75&#10;2x6eJY/0xztusKw1fyd/dFrQ+9f0rEIoOqKboqG1mVniJudwmE+HgzyRPDujdGVbLGSDt74TOFsf&#10;jjaG+EzE6XLIBZKLwmnBco66wdhhj6eKn1Fy7/S8mWGZ0tZ3/4z0nZ8dnoVcGw41pLrLG5dBIgNj&#10;XPH7Apv/v+Bc4N7m03i9yw+x83zU7uhn1of1vU44xIGe2wfTd/lzGbZoqX0GS/3Arizlo/KhnIt/&#10;7j/H0lfpXeJo4X81mBQOx6ifaYvEXLs8lUlf7XTXcVRqi/bEbrMkj8Q6zx0OwEhj1ugubIbUl/Ma&#10;rPqC7d2eW3UJP9vnNJY+4/MAXPhe2kzWbLmD3MlJnsfZnrd6Xm9rMM44MGrAJldEyu4BDGO43DW7&#10;pjGu0Ok15qqPVpju9nsYiAfcFSADMEn62Nho0decH+EmbroMi6/cRqQNqdr08YBI6Mwuf1LHE98L&#10;f7QxLhmAzDSS/fA59ldfYF3bbp/negW9lKwq/FjYFQbLdyXstGn+YSeoKgwG1eDr+ExGyBOU/pzf&#10;t+zD8TfNBENmOii9k5ONv2Mu4gtCzlipYSD8ERkYAxApOqSNOwK+6xouQ8Yr7e8xBn7pG1DzOZni&#10;rYr7fYdNJbBFMFKj2SZcAg9WOoz+Uv4u/p5AMGQkHuOBoJFZJ2nzAebBiMTQ4hbrFWsVqx34PNkG&#10;M5ynRpnTNbzjjbI9cLrYRasMfIe+qvE2xPHh+izweJdAmpqh6YtyKtvrzzLnk33zBGP6sGlrktYB&#10;wP24k7x6wu0ZlvL13JaOPuXku5Tdr3o7fA/iMmYAGcUflPUack4X/Qe4b3WbwdSgsEkWmKnrTbV4&#10;l1zqvtkY4vZAOFBGvlBA7xtvVR8Xzu+/3m+832/o7Z+bGe73G+H+w+CwyK0hozXnXjKH8rv5BZjp&#10;p0TdbOtJyATYohdSNRjSK7wxE8hA6MmwPeO/KYNC9si4ABFcQzKuAhG8hr8xxojPF1o2wQXDJQ6B&#10;DcmJmhnGGCnjOSc1w62+Lvetvh7x5QifGuIylH66hb/NmJE/brmujAGNIc3H7LJhArutg8cl9KbM&#10;EagELb1v3HpD33fpjWZTkW50lC8m6PwdsF/DYy6weEBwXY571ZEA+fx8LenSeczJbQTGHNxH9bhE&#10;yeiQ3tTjF+MTQfdhZoxrhCyfdavHPPz3sAKjv/h3jYbnkTYzf65xm/suGZciVF3u663QWPuu00kz&#10;5OsZ1/49dY6JpJ9vK//kGgffNRtPue4IGyrteLfhp9jUwad2fV647eP777tsp93mONDtO/6UNqe0&#10;1XJdop+UMaFDZe7LbXR+qKGDg4as+qWOTbgazji+ZOARCAKOPyv+1UDFQLM3Jdaz6fIaWiHyCno6&#10;4bhkDgBc1ys+92dvCC4ziBluGXhdV+CKcIQ0DHphfErvTmfUmTrZit0uZ8zo5K+smlPNY1PiRl3a&#10;dpzDqz+czsxwVhcTQBQYEsFNfXSSZiRRpKOUBoPh3YA7tFp4Mhv/ip998T+8n3/neDTEgdfrb9zv&#10;O8V0RazWyTSjFFKGVT2Qo2yOUT5RgbZOmHxq+BclxCBwWVlBb6AFiK8BMVdO47pwhRHVwoNHfJh1&#10;go8NicbEhYDPxlcZjuEemX18xUJgd9m1otFg1S3YPTcHdoP6cZ5tDaaAG8rI7sJlC+ovbV3TCoLW&#10;BLpjeX5/EqV8qWuf6h9WhgbKeP1mEPfWlRPf779TQZRCOBv2W9CV3GKIHRzZqOXRKUJtDnyE+8M8&#10;102I38EJlnVkH1Temw/Qxunv9XH9x6wcTvTx0/bJEdpkGuGYcLZaGXNgmvp9w1vw1hnmnUamYO6k&#10;HK8M0q74W1vhcZ1X8e5PcMgn0rC2+btppgwm/GhpOL/++moInL9b1+HkOP8JfZyaiEBTpFjolUYz&#10;zRL8bfpM+blxef23OxcBz2140EQ/mzuNSFeVn+VBD4R/a7LwCcHoOhGigAl2ysxOwpCdHQA6aH2s&#10;r/P8wiM/bo88hh19X2Rsh+2E01Wn9M8fgVhkLtDJ8gc4km492B5EbF3QMM7fT/0v6/6Ndrqc33Wp&#10;hLNWDoZIBFhC2MgYD8S0ArXLZcLXg4Q7vDMPuHPcv5rxcJpvBfMnZM7fGyY4us3LZ7ZxhgCquK4L&#10;itqweGrd6fn83Pr3Tq8Sm56u2wSQPn7JgDEEE+6f6MHM5UPYpsYoW8AtkLbOP7Mr/7s2oKoZWD6O&#10;0ZzFZznBAOXvyaGTbbx+F3+1sTwI4LRCR/2e3nuSCSKxaf2kxA+fP9lP38b6FOwWkQlXHkzcBO3D&#10;HNZnvvs0z7QylnF2/hLS6QeYnppv49GGnAMFYwy839/5me2E555wU/JnegsHBeb/5cb6EqjulrwA&#10;bR/2YGtitgd3/8P1TmLPDrEPmWl7dFktkkF4mHqAL7x0BvgBaXZ6QHW0My1nN5jgF1/d5kFS3K5/&#10;xtXmYGi6s+ZBK1F6slVboyECHQB0IGJYtSkXwYsMxid+67+0GxmoW/3xejG19ewSBy42HR16CBIB&#10;SXFYJ0rMeMSUjlZByBZrKArjxotVHyYTyfhmgMdo2KPvH3G9gWlDu6N9iCdDchooXBCPQ2otRAQ6&#10;rpDf/s6FglcBXNUZGPSUgCE3IYXrEbAd+ASM+aEnAmoGuvN/9JUjyZQ2r7U1xGIXEuNOXoZVDMwb&#10;F/AN6Vz3+ulzGKAtk2M0EfEznbrL09WWfWqzvpvpeIpNUG5wubuMAGLjvPA2B/Z3NWZqaXM4n/r4&#10;Lt8iLjkcTxGCx98yIGM4TYnHcgciEJ6264DZjdqE6zgBPOH0wbYIHqtgdOObmETFVhSe7KLwnBWL&#10;hBjf4LzVobPYePtJrGhejy7D+hOHXhoerW1OQ4DXrW9AI+shOk5USxGp4nbBOmZGzt2wyHveSCqQ&#10;LuqLLNwdCGFqOUZHYs84sJwDGc8MgBrUdMq8FHhWMp1AoyChIM6eDK+/Lt/pUgv8SKZoVyYFQRow&#10;GK4rlEAomIHeZxP0Uhlo0jIqOKeeId4NVqHhk4LNn2P29xgD47ow5CqnSIBrEKclKO478EqBqI3E&#10;AjcwxW2RhR6ryJ0an2PPEFooKpwW4mkKi44+b9JJqCEyh94hwOOVxnSqlrQkwzBCIMt4+ZqagSJy&#10;yAUYDY7CM501ABksUtUQCAGvxz3SyLa2Lqd2Mp4p4GOjCRZrrynEC2cTRig4ZVDUw3eGuaVRisy7&#10;CqETjD+60iYsqN05ftWz28cY+ffzZkDHgQV/BT5N0bdO7ICoNdsbcPybGfSObNfVaV1+Zg9NoN73&#10;vT3fBW+9svNbf97MIBdpw9qX9a61vldn6uxUAeN6hTzhyQrDzAI94LxIyibEe1DiySGjjJgbFXHD&#10;yeachgOxpo9Ly37p/S7jK0pmXaBsNjCr7BoefNDMum3OCsJ1a8456Z0jcndWI5tSbXcMuuHSnSkq&#10;tG8BLs++alMPPLEvh0EiWwjpLAwwu8NS0pVO6W219mKcMBRpDxdtzvCu8YiZxAeuMa/TFYaUoXDL&#10;/tbTHYmTIP/J0W6eiIQstcRPaIfYSGTWbq5DA+kVtN5bGmQRNOyyUWCQoa5rghY8y0Yg15r12Pmj&#10;hjnxZMa30oBfs25nnJgxI5xwyXyqwpYMDVsN1i+Zy8Hyq0OwyqunANPJYB8Lf/E36lVPqnWdzuwa&#10;4nhCQms0zFVdP3L5RXydmX0+RDyrPfpx0NbTShMCmz2RkIIbsgMMTLQ5SfEHP0gdYXsgRWg7djm7&#10;yoGdVOqLBff5TVtsF6NMABDkKgggkbVsmQGMsHNGvM7PR9hvzCR8h5N0Q+TyxBORZhP5PAprstCN&#10;1jwFddRwwU97oeaSf0r+Tt3vvwfvJxsuWezC7EkEzLRP4tTDdUFhuN735ERuyzBeGFYn18rCo1wM&#10;oRV2YwOoZKenNScNM1PTzDDkld8Tl5XdjbL90LJjh1RGpriM0OCj63pBoDDzbMQbbstBjNGqFIx1&#10;0GQ+0ZHrw/Wyea0qsOKBajcTirYgIxxv8nxl8MNsX3cAHsXIETz6oJp+1na854OMPQVqeTq15Fcl&#10;eiR/Bo1dcoGJSkxS2ZregBRNiVCHLvqy28FBH8TeHQ5/4i51wm5Dz22VV5zz+enyD2bZzX7q7y4n&#10;temm6ofPfw6GN0jDByy7YkTf/PxO3er2fPhDIS/oY3C268lTj59armHOVUh/aHaIb3u5P6kZ5NDw&#10;AZzHu25r8whF41nhIXu0n7xqdGmR0X7fsFtpZjv814Ddwe8wXIF1UoGYQeNTMV8h+hiUPLpIKe06&#10;lLyW8lFgdiVuVJyVLOSJNBkJdBlbPg4Q2ZRDIGFvCgbeoXeHGd5WQS4JHInBbW4zIAL2IvPJvEwA&#10;DtFZ5tE8R9dZccoFNukSSd5G/rQwaIcwNlF54Nn35afSRvg5ijp9DvPEv7KLFKZhX7IfbZn8BkDF&#10;aUoVt94Q8aB05cNQxpvLDqZb50l1S7lhIhghww1+2sbEv7cbGKPwk4dGbUCGpSwy8+iXxZpeg5nN&#10;6utoYbtmnIi2riQdDy8DAG7einogckicwibdpK1d+s8EuGJBR+jqsh0sn3fbyBJ3wGxX+oboHc95&#10;wPtmtm7QVtICe26+k3aZoTP3PMmxkpmxhoRHKEuCdyRgwOwHSJPr3SaAJIT+axiyQYIuM7rOWOxr&#10;QrqdcE8fqT9VY+XpCaUe8AEtthZBOzkXMpIKQN1u2Vd+HVYwN2IEgAkrMJhnXwvpT6LSBiJmLvk9&#10;+85ky+sVmx4xunlsDePlzwY+mImfsxV+FTJZeUYhdKMp7vBNfHbzpmmutzmNvPUdcilOokz4Lvxw&#10;wydPlZQ56fw0KmlGddbBPLkk8fkIZlb1fl96e/bVHTsVY3AHwZF5LIUhNb4baIHkB0Jvr+6+Vwhy&#10;E/rn1p4+GGCLYSaNiVNwsh8axBtUnxsDzEnu0iZsPgJ3QgTj9wc4jckjSyEw2eXVcSpcRB59aDuL&#10;wfxFrMWqZtzduUqYUWZkxN5DnNxpTKak8Ji8fkMdxaBGeRZ2+QAAHhFaaaVECg3cYEL13WkBGYIO&#10;2PL+wXndYWlMFvBaMKAfEg3rJcSS2uf+CifcoDGgrc0qaLuBewpAWbo1P28V0zy/95Pdzqm/3Ely&#10;wyLd76Sb+ETm7Mgc77j+n2F4Cvg+Pi8z/fSnP68TtnX51tb+nt8PqRwlFH5nHbvz1Mf5r9pCe1P/&#10;x7/3VsYWP1HMcH6G8fqEa7ONKnpwK7VABm12fjr9/qntvcevB7nZ+575tj77qZN6ahm8ufVIU6XN&#10;ev9FV7/F1QdZu+vVrqepOwSMBjOLoYJZNHpmw+0bGMY5TOMz7aj9kJ0n/ptm6w7DBtzyfKPPE+19&#10;2hg7bZZi1aFLm8P03u42NoN7/uzz2AFw9dnsgL6xlJtRfd3TeWk0Fl/f1jKpGPHI+SH7/NSKl0O3&#10;nB4XmzdT14ce8F14ohUZNulW2sFSaf6Ed60jIV4PwHwMBqHtmQtqnfiTmc+xiS4u+zyj8JD1vs0V&#10;i/7z36/hJZ20S7pFRq3yDOgn5Qhj0cw+PvuuIOFJfjF7V6K0lrUNem6ATv3C5zQHigoKJscsHzf5&#10;GBsHi66fHeKieQm7TyIAcbYmMNF8BYsB3wC40ZN2ykT6mYyWVcZ/oMey5z/buX0tUv9mcAq4uW7E&#10;06Jf+/u12fMZpvX3I9yH70nLn/jQHfzd5mjSmA/mfARzUL3LTj4zw/Azm/DpmXWs7yv/+VT1U//r&#10;hkJHyyqDi0+1vdNwxcx8hLyNTDWWdOo4Sz/zYZnm3GkCBA8GeaWdNBMoZ05BcH8tMibNbQWe0OLD&#10;KdlkAHZPMJadW3rGIo6RCUD8XnxjRSFMsnTf0oIvV383YOv0MtqYZoAMBnwkx0r4Ol6w0JJZwnfH&#10;O5dZbF77nIUBIglrKU4aadgWTGW7AQxTT3qKOc4ANJnxZPfHyXTPRu20zQQixh5oPs8nlQjLdFJC&#10;pMpmNN0HGIZVYoXLeG6EymSHlU5nQp0lDgy0manzDfMyzlvqvSVM8iE7uIlCzssiQVKEsQPvw3Gn&#10;4Ve0wK1Ixi8yGZL00HwQC35k4JzjI+cI5Ga4RPCesYMY67rmknNO8AOmd8UqYiwGsFkSxaI81vtW&#10;qHrZWzWFrDb0qAAoW52WqTFW+nhq932nDLKTv7fIWS+v1XSiGTK7sUGVoqvZ4ORhioxuC8Wj1WVv&#10;KQv8vz4tZhYBSQbJXnOyytrSl4h/1nQ16cc3aGYb86x7qxzMFfFEIQLaszSLzDzOqyPsHOOYmHCw&#10;lvK1htiUtllCOuYRD5oBupS1KxyGHpvkwt7WIDwALxkttVFRiZL+gG/0WpzI7DYvN4AEqnEKQQSv&#10;1NupZNQFU6yqmpVPGg/zlcmgjpVPAqLSpqJ41KOW9cAYZnkWWat+4kuyTbTXsTsaHk3GWwjPIqi2&#10;0ws3xJjvTlxUkMhSSLa3p6G+CYH1ewrOK4IOUU4PzHhfjcusK46ZUXKdUETXd1iINwFDLDS2UZOJ&#10;rM/NAIe1zKcupKgsr+35FB+2e8E0lDLrID5XGC7zXVoxF3yxZ3pwmkqwTMbjF4M+HcDVWml99p/7&#10;+yHsxDvTdVcL+xpPRukjXFy93285/y/Pdc5wweizd7aK3X/TzM7QHyi0H8P20NfqWDxmtn7pf8LB&#10;p3cOa5FGmdAse5ZJG1wPTt/ydPv88Pzx6ec2ZTs9wJYOSNDp19bk4e+07nStQZgV6um9kPwauqiO&#10;kIbx/ltQdHm8yOTuBAhlq3ylqwnyzfn1PqasiEPbvl9wkobuFEwp43LVZYLCzbfAxWM7vCMim8yf&#10;/pYaT2YBvJEWdWmuITNpFlRMyRerbfF1Cp2fDnNaZMK6YTdtwpglLZbBvGSkHcbv3z/dM/HE7xv8&#10;h+8AyUy99TkRidJEfJJqr+ho4gcrO+7UGFS2ONZNw+fTZtRaG36bR3lzQAZaaGvFke04IZVE9EVO&#10;JWfQkYEbuZ49tge4SkSf+f1bUMzpccwytNm/P6FVhQF6p9NF50eaB2Vo65enxlrmTZuMPxLHXmW3&#10;1dZ5joXWKmu3rMV4M4D4OqW9STG4MNIUsNeG2tJC3/o/wib5k3xJWl9e9vKBiExX1mcVf5fBNfB9&#10;3OFEfVjr+JklOcT/gl2+PonHPu1ZXsSn8V9ben5oq5P78LiZnzaACPpUnvRvQVJjZH34LjgahFVz&#10;fZ/rM/hy/L3gbhty6RdYstDS2UfZeBg8xz3J6y6HU1arnunx8N75u/n9enT3T85t9U+fx5Jlfs/P&#10;eT/5xKqTO86HwODZzGBmvs2Z78VL3e6JnlJf1nd6dz1lFXwLwbYmGQHcEBT3Aa3sDYXBpNV8Z8Yj&#10;11DET3/cIVsieFQy2VdCKeMYKBUPSGqIKpe/noEOs30PlRCFmOTJ5czN6mi2OEEVnzOhLO2CKV5R&#10;9D3iRUMUuxkGGwMDUSPZInB535kRboYskwBTqHipgQsDN4NjxkzRz/ZprblALtnWm6WNGCwf9Xit&#10;J1oCn3gGakZlku8oaCxP6qw+DOV1D8af/LBM0oh13zdZSKPAXjJh2Zhp+lMOyRjdFvPyN7OdXId4&#10;IozN74V6d7YRykabN+ss0lENI0tbnOEoHIwonTtkHO4SkThVgWm+/QRW1Wv2v++34jbPEvds2iff&#10;JTAbmfdb/AXW5jnDxI3kjCWl7dNpJGjvsPaUPZRNHi8wjNFKzloF6PuG3hQMX6eUeH6YctKq266M&#10;lWh7aOJ3oOTOQ1upjTiYZf78EE84u00z45yJAWsyc5U5CpzKgKjCmNNrfrLNClFtxminPih3dJpW&#10;t3+GyCZyJh0scjyd8GSb98+nckKcU5rkPn+lYV3iBoDXyBdBBMMHXszOVTK2IY/11K4gh1YgSlEQ&#10;oNvMMw/SyZGj4v9mC+TlGPOnX95Co1TZ6Oy4U/2TJoDvYnFO8XGreQWQoH4/QHMeMgyAIPy85GBj&#10;D2wwSAgUYCam9nCsywUv1CN55KmRlc+la3/Zs/2z6z7ETwzUFBwPingppcLsNYnfq8bWDwJWVkHM&#10;z4/13eYStMXmMj27GvgrnllHDHDB3gXQt4DOT+A9tf7GH71/mEfvZVjll1FBfRrlRAn/Bn98G+P7&#10;Sw/4/wHt/pSW2I44PXz2I8fuCZ4fPvf8uWyf7Q7s+v7mpW59f3PQPo3JsgbZbThNs+H4cxz2GRji&#10;+CGVcKn1hPt3YP2T5rK5yb80EielNY1nk0P6Z/Ty/2s7RTPiM99UotEkuUAsT8XsGm9Foxtt/oFE&#10;WYO2KeGXIEunX/vw/k/HSlz8y0Kw03Y3lAVtfocgGGV4Bq6/0HUeITab8P4ndlVmLSU08anZI36+&#10;OSYbvCxv08rcVF8VaP2Ttsrd2i6ZAXaYexbK1hPcMY2NC/NyTP7VeupmHh+gg96TGfoJwXm8Pcli&#10;t2EYrKoa58wYPMHA3/aaubMcY2au21N00moOe/BvDeCeZC6P9dYJD9J+Czrk/PiflqDT7EoG8k54&#10;IkzPzSK4Zum45EaFVhm4/5Ptk0n5tO4JY67VUmJIvujUD/pdVuL7F5rDJI131wuvd3/C2e9DwOHw&#10;3ScH/Cc2xyf7YO376XLy322f1wIph+KT6R0Z2vwkwBOX2qmA/wIus7gXKLL9YMjyKB5w8/O3D287&#10;HCHDS0ysdtvss51FZtkYCuqf9l0Ew2EeDHeYa6xDb/ELfwt7VS0Ogo6syabwEiBiyIQ2afPo9DkF&#10;jkKrSJTxfIs5vQzJwI8H9hTDBHZdhbEQ2YOySTWC3+eYzDSVw0zFa3zOn0n8ox8u/FZ2uhG/pPMg&#10;aSYc1EaU/zvz1xl+i9iEhzjcpvGysG7rx2/Rh/bRp17S3vzipxNOCV8lLyJfAiMjkggEjsdMpHyQ&#10;L10/eSiIMP2MEyknhwxcrzUbnLMuvDObnkFw07rINksZhW2mD1Bsm6jYk0U+28pnezLpaLKdm40b&#10;/04y1z+b/VsG+wFWU3g+kbPGp/Zn53tMug3BmYD+zKo3DrHCr7rlaJY4jU6l84CJz2ddnB/OXZLc&#10;ET4YZn+z9zWtKerzrYmdL1LtTTUKxVjah71fvnfaOJm7qdPU7TzFBDN9Hv+bMVIt1hoKVeAV1mKo&#10;QQAYcUQTMHtjDD/SqEFcFyRue3YjfnTmoiwBMKLAJHdMDFcqxXRwxabZi3kQHiK5KLPDZbm4QqHS&#10;nA0vsRIIpjJFP+JVtJGXRghgrJM9XLCP29/OoMly+6qFgnG8EtXIGlEI4SEiXiojlR+aAQ7X8iK4&#10;g/FZc1yMNbFqx9HinzsprK8dSo4YURoalvjL7J/4p5mp7cfKHISRu9CsH1x7uO6kDQiUdebUoPae&#10;1s5364fXqooaWiAOAOhdOOi/MKumElosNmX4THNtQrHpHUbxVYtiBuCKumkoYYnowe7IdmBX4vMW&#10;tEzFGiYgKWbefxoqiAYYBLfOKmM1eG8tRVywUc4HcRJGo7xbGbsbH+uOo207wbNKqN97Peb8Lugw&#10;syzEL2MBFTqcbz5mpRyEo+pBGALHz06f53GlpnBzZRfn+fSTx9SIW0d1D1TQ8bd6vs9vaFtLwSFV&#10;ZAkCNLE8OW3SaEemd9eA3DzfuYnIvGFFsKI+OW25jpv7flf/UjKrzWBSKM7OY8Lzc2MmqoC1KIlO&#10;Hqs6Be8TC8INr/hcl2cX0fGdbijwy3HgL4ZZlqPxeNcnDlYPiroBNLQZagBCCDkWgk+qNd2Aw6mC&#10;k8G4wFEkLwAutCueAQDv91LLc5FVT83V/nJMvn3Zg5On00D+2ANNyDwv2oqslUyZJcLNaxd2VSuX&#10;8qfznCUy6PwwszTXIwioyiMWLog30thaXiRr8DZe9HhjW7/JqJOwedjvoiN0tm3muvzzs8RDZTP4&#10;72NUlgcZSlFZ4VuwqzkLa+PGlt1+18sQz5ZglonLFGbjaOjzxSmoaseYXUxM+vapjVh/MwOiBj+Y&#10;xQvBMMUaP+SmHX+y7HgNtQdPp40+65vdhtsUuCU2rZsOj2cH+27907CtzcFGC+T/dvm0TB0M1EV2&#10;XB8G88KpygsEkbwCFE0Cv+oYsAhgPMsaqR6BUy9xUvaFiByzXVe9d10VXPy2ISqFVhjuoDnSaAMe&#10;IAOlPdM7WE8PpEyIjFQGqxMmQ9EOkAkgPmJfl4BZrhpXXnFMljVU/ZQhWv+mb3CN6WB6jfGokQlg&#10;mG8WwAzyVggMA8N9Iyu6yHkslziv8p8izf2J0WR+2Tn9lXR8rf7u6/GprboxndzLL7l2+1/D7rSN&#10;Hia5+MDns46XjXb83RHzCKe0rXN/WiZC6ycg5pIgs3XLT6gf/C/Wnk2DYzWdSLfB55WtfA5clZzp&#10;7xcO9hd4XP+D3dyaqVAgxfi0fxf7Bs9rwc2sEfLJoGkjlsolTAUb/a61NMElmiddPY7Ad5zup9MO&#10;UgloGv5o3JvrgeG4h8WzdxkU4bwkaGSE7KZtcAFyB0v0jewBGX4RW09kIr14pXS/u+QNxKli5Oo5&#10;/QAAIABJREFUp710ScXQL4/zoG7bcKGIz1IssWk4+hWiPj5jHG6tBcEZdQ+QBWCZPQuexBdYlDsx&#10;Ad60Je/Agyr+GbFdIQz8+nea5TiRvqiC9oPrdTHgMlcdPBN+3u5o8tlcc3k2epfrzeZKmeCy8god&#10;T56iGaReNDtlePexRKyuLuCJgNWSlgh8GSkOtdqq0Lg7ovMlV0WyVIak/8pPvL53jBvmAG3SLs28&#10;Zr3ffySgrK5M5tf1ch8h7m0YgvB9dp6lLed6ivLY4R6DctPjSyYa6/kLLH1xiZc/y43fWPcoJz35&#10;XXUqyxLv77jLSjU2qC1O4ZpFTXDW8ZfUvZTYpRcAXiArUpnY05rl1MlH8wmszAanjdfsYgFPiDT9&#10;s/ih3eZcdZbmXV35NBCySG4/STVkRCC02YjMTs53V/9qkffESU7R40D3factQ1gBtBMD9ZN0DGvf&#10;t3f6w1URYrV/HL0eK9H0//NyTZHkUY9dGlheS4LWjbxoYM2QkvACTC7MJPEZ0MY2X+Ra9FfJp77x&#10;gmYm7fiSth4K1bH7abJXDQBsjjsJYS795Ca4QXDjNQf1bPKN/SubSpdYCrRIexc3BredGSBqjxWh&#10;ujSzPMbXq/GoRBD8GC6Z8D//klnaxaAUdHQuSqSFYrRuKCGFCQJmB7kywld1IetN8+vvrfSHZVkJ&#10;smIJLwRxDmkOGBA1kP0nhY/E5Iw4FD4fQgioC07MfAc5s8UN16jdHk28tWygZY4kVq618YK0dvEJ&#10;cdxeSeOFgboe4NmblMJJvonti5OBF4JPRq0xPx+kprA9yJTZz6G/FLyNEqa5n+CFr6n/ck99r0dQ&#10;NsUA2+Bg0CvhbDX3HwML5sf8xgHGFe5vwYlT88BMU9b4eZbvKaC7wvfJkXrq779qT4EA7Yr4GR5e&#10;ovcpA24V4D/B19Ou9p801k2XlUYP8JbMLzhOP7vWPzlv+xz72YF4v23+rE93pXS0yb+0ndarhuG3&#10;DnO9wqE73ZD9jS76uhUd9UDYTh8/oYtT8OGpfXOqP7xY4H3jxy/kuZ68WjenZvtpIC8VNNonnwdo&#10;PRdOGm4ycNYNR53xPQWwcV4HkrvRAW9NW399fWqjpPdjjQWIw5lWeLyQul01ylK19yTNiArZHrZT&#10;HtsqA8wy/OTjLDRG3UuYt5zdNDaXDaZod645jt+flpk2Ce00yLw2PVAPCG4G0FvpjIRLmnOfXVj8&#10;X/PY6hgj6wMySM0xWJJJ5HI7Iu9CwdLvJ900v1D4jY+UoYqCj8kPN23XpUcv99E23s1y4yI/xGz7&#10;5t8PcK5OJWlhtlueqW3lv0/PrGb72jLbEcVbUx/k+aBbSTkPtzXzkkdC3TeLLDZcyu7fgkBNd25T&#10;j4QUG/2tCJ7hzzO/J7ytHvYP2hYIwHd7iTxd7ymrS8I0sqa+6L0THL8Hb2zOCCaZ4z7iLHV4GfTT&#10;mHr6TE+Xc/28MbATbz+O/+N+beYTsxW+jdsXWmz68ockclyTFhBcfdYRdpgHC5GXOxLu9L0AQKKE&#10;R8hsG24jD/gFuTB/py4kBOyOi/roH0pZDX3/++OcRiR7hQ9K31Tb3RZ1GeuSxUgdYmWZMbh7W6SZ&#10;RQkPz+5egDGLwrO77UccXWPUHI01sln/m89r08seiKXeS4sx7Mi0LKi3efeQMcHNg21iVpe6i5dS&#10;zfiGOMgDgF4DUJZ68r7HdU6com3+l/kmvcY6VvBVok55bVpmULbhxGfc+PtkO/fTW7Gp6KQawcxm&#10;EzBenfXnmx4wo+2VUfXqF/O4ZQ0ueqb+mPykKowgMCiuRU6poW3OznqBKqj376clJO97i32qtgj8&#10;i6Mm1UJlLjxL3JrUHHUwfuM88TI0f1dTx+dFl8wIb5fSWuMvZKyoo2i2aTue998x4XN6Z3212dST&#10;TyrncYuvJWXPafwGedpQSlnS+4pndtj5ez9hMT/3z69feL1e+Ouvv/Cf//yTl1063DMMSZOc66jP&#10;2sgb7GvzeBtqM90iGbQzY8KO+Q6enFvhmZsfFJbdJ0kopMnU32wWfbM7XdYrv4fkbiXljl9SW7Cy&#10;NMyqO9a4TsqGJp+lffcqR8SFzliIgU4d68dwh5YGDIZArgXpVgbOuObdPTOkANMhUVal0LCiVRbG&#10;OucVdkQ4lIUsIJKg/BvxhzvJ9Zo5+X4Eu+W42P14xIxsBAmSuPqrPBDmi0BDzo84hYXhSkdZc2gm&#10;TjOLzGZMhruEshMRXJy7Gca42k6upG4Y8OxkUwNU45ZkMmX1SWfZ53b7RQsBB51ebjxOwonKvxHi&#10;vWQmVaZ64CEz9E/CgPjd65AKd1CNM6wsqQ6XyLzj6J8914j8bOgyz+BzW50t50MaLbugXR3LCqyN&#10;6TPOV2VgbEb1N+H0rMw6LPHlLmHWOa7vl9Sc+2q/f3MgngKztW4zjj5ertbfj7/XLPhvMBktSr4z&#10;ffd5Lj9vnxXelk22XIhmFtnbRvk8wzeVTmp//yTg+hNldzI+1oDo1k3jB8G3NZgDJF15L9DirEmm&#10;zhoIs/5Y53pyePrnpncazSuMoMPQxl3XcXUafhL4Pn32mQ6/rd/v0XDFbmqePRieFz/bjFu2rI1s&#10;XFdmTjTjxebADp0o8n5C3ukr/j4dfCyb+2GuK6ybWCu62wLgdu61w7lmLOyGmmd7+2fuYA5DZZJn&#10;qYl97mybKF5h1zkTy9rRQt9g19ZJ6eFyaGfn8KnNttgJovnZkEjxP13mCPSyaWk052Z0kzGAZ3zH&#10;X2aeCVg87t7mHfW5b62+aXe8Bm0S2mj7ZsK3VvK08QPgWbfGDdULFmXqGATX8Dquscu7IZJZYAAg&#10;l6+XyL6Jtwa/P8oUkcJltMo83nXjXDP653IjT6DxnUXe1hq6HBnrpjPXkDai+Kko4zot/uu6CTQi&#10;VINFl6/tiKuU9Va+goz0lbghsVqEezBuXhfPMK3syk9S+ryhUacIzAwYP9flRZOCEReiocmk2sCY&#10;51BBy+92pH+OhRbDRm/HurnJ9dTPbEfw08h4Jh01HvhkmUv4WFjt6ZWAPsyr46j4GQcY+Tw/oN+4&#10;aKhMqMmpgZsCFVCNLx7tm8+2kwVfGS8TViTcFV0kHjwDe55Pw2rTtevwPP/C06+aPsxCR+A9MHa4&#10;zzh0PWgvUQaGSMpLDc2/Uk/QEhHeklb9BHAigJgnUTFIpLHreaEucuynqmbTLXSBcDNgtUXPeAcI&#10;jsNappHFvVdNhpm02SJs4zuwOmA3+YeiOU7oS5xWGX53gtNM0M7l/diIUh1Sa2yozWvvLWhLJLdi&#10;6kRnKyeQXdQJZEHxCvVYt414Wr2CLpLyps8XnL/xdOucMYrsMyIHGnjinBa7CqgEQB/WfaX6duXX&#10;Ofs99YhGkDHk1z3iVrXQRTwxGpoidZIvU9lw3IwSQdKag9sSCJs6I6pokRAPHpi3rORgWoHwMarM&#10;8d0vI1zwoyyDAstA+J0XZvJZzXU8tZlHFsm7vMNLOPv35AVMsbIu7zjOLpe/8d2z7DaoeayTG2fE&#10;TTk3+cb2vpNuwLsMcb1euNVg+vYTGVrZ2T2Ol31RZze4p/GWAUbw/RQbsQVO3onSdKU/XAnBNuE2&#10;TsoHf/dkEoeXY5PWo8ugsbK5uoB49lNCPIA+XfcpfAn2tXU8jqiaETwimHh5wttCA52WmSleGt/w&#10;cuFROyQRTcnZlZDuk2gLSSXa7Yhl3iUgCki3v229UxG1et9Mw3nC1uBbjYVBx6IPYSmLHaltRZPI&#10;DMAxWNqOELBD6QDw9xDmeBVxJcyOWV/auBiBRtmwUNSKKwySbrRRgQvnaj7SBYujhoZxXfjr77/x&#10;ituDxQy/7hu/fv3C+77r+Etsda71njgWjaW+q0uikjTUVsOu2Gx13OeAeSMa03bZ8+d1F2G9tBbQ&#10;zM0MX8e+amvG4rnt9LYzpEzCfnM6tizczSLerOSe6WXgHgeVpXwOtx94bYX/T9q6M55y8YuTVc9/&#10;AIrf/SFs5y5/L6uaAaAW0fvyRhksHzcO/qD9JBD/qZVR40amuKTfeGgLLj3A8d/AMHeI2XA+vofU&#10;JzQqe1/fA7xzXxWcKf75+H7Kd8oOOfLoPM6+YdW/K/1zmuy5v3+j/Q6ufrf9OOjR5CyDO10XAMiL&#10;nadgAj7DP2vWZsq1PlTnA9ZfJtT8sQc+WY34JgO7oxmd5AM9oDf1+URSQW+WF5yMMozDMWIJuW6K&#10;8G6WI+yHzzzQXqVhEE7U0/MnHviky0+f7XRyXpksS5OBjxnusstG4bkZ67w4cQ7aFTXMhrYlvYwx&#10;oBGEovzRLH0Up8xkXdfmRE/z6+tdC5V65uCcDSkaSnsJmDYo/KXR7r8JWkq6CY44C/Vn3bbq+DaD&#10;cV3OI/Gq3nqkrZ+0kpXfnzuNkfhKMmhJN1br1uUOn5/tGMMecWtfN+eyGnVDZO3Z2zNfL7+I88l5&#10;/dSOOgMrLS2wPcnbP7QdetB4iJ8unPyZh2aN5vj3ky78BG8+981WXN4t0bTjb4rTjp3mfgdXE3xr&#10;Rz+EdW9c57m77pdWB91/nM/SrxdzfmvzfCMI3sq0nHmi1umk+x9ttPg5DnLe+WXmMQbNO2tOwah9&#10;Nv7P1P1FA1h33MwvyDVQN+uE67QPuz7BrJEYlGWyWvm1rp90KVkzbwT0ZLKgwZShNsFhQNRf7pZn&#10;Dwo6QgyGYfRzhW5yIQ8G2JUBOQ8suV6r8q0R21GFXgNXCzi6vkx07Ng24I6TNMP8p2/ajtiAagmH&#10;qD6nDoCtRNS8og2Afieb1QuSz2F6jqcCfG1Kg3rguOC4a/s18CgN3ukbcAOkmQwN9Kaldd6AVqss&#10;Wr/A2LLTEx+NcUV3sfLEVazjNcm4g51KeGFZNqy3lwhUfDPpVsrtetlIiO3v+74zQ/r54stqOw/g&#10;2c5Fo+3p7/V7ZCeME57G/dZ2OR99kmZTh8Wn6xwPsp84Yx8ns94/vyN2Rzo4y9OuD5/05/z8PlZN&#10;LfpWzeoIwKxBfKY7boiP9bLNmTOAqXxQ4OZP4warL9F/Z4m/+KA9w9IowWtDUs6fTutzmR2/ri90&#10;owtvr34pIeC7l37pgP99AaFokAb4RUNQBHrfsdsnVZcIpQw9nb0RdtY6pPiv5utZwtBxfAUCuGMz&#10;T0DkQmVH8uBvdNGKbkoqEUliTuUUiVAinjliYRS6ctbqcBpb/PI1GdUXM2hijBgaIs1JDzz68wYV&#10;DcbyzwcG7JbYLUbsLL2QtaLHDSqg2t2NHaDLhd94/YW/rr/wP68Lr9cL1xh+/Ov9BkTw/t//G6qG&#10;X//8wp1ZLg5h7vDmJYkS8+lCjEF8EhlNCsNb/dttnyYMOKdfyUyBwqakIBUqdfbvxOIbGgwOoF32&#10;FRZC0Za/cw3Wx+tKNBynuKkaIhhZeDSOvmWtX4XJyz+SqA8Xl2Bk6ZwmzK7om4x3x83pVYqGNNAE&#10;SMDqwX1JQ2lEPeshgk04V0eT7slVsHnjpD+zBjpEMPVA3I+wuDJTiEEKaWau2TSXKxxoAJmZYNb6&#10;5+/xXQbLNnXSDKyDEVHCrfMB0qmgkOYEt+DMsnEjccSP8+nP7goqDIuOyxhPYs1Oyo7GYD+hMfWx&#10;KZT573VD5BqSAQozg1yXC7KcwwyjpfFTnzsuQl6p5dFHKsQLRTu3tWPViYlljn0jiNNaL4xt87qk&#10;gn402tzPEYx2x0DOR1MFoY4KFvqmzM/AGUU+g19gxmlkko7L4VA1vK4x007Mg6zrt5E7j47GM2WE&#10;jzj5Ui8PzPS7GSGYW35L5yE3yWK9tPh2Mrjjs7wd/djp+mdXbHzP9pJO20angBcpl14FmHHA02Xx&#10;MqSfWlHLMj7dAK05SPJ3z4Trxishn4NslS2cNs3EtgeeXf7+FCThcfYMUTfP1sl64VerkhsO3SxD&#10;MvwR9D0EcXS1ym25SVE65Q6nH2j1R1vbMhMDtpMzYyvujbVcBaTuE662YNY0/ooDfz9Pf7UkB7fl&#10;rNlJfpjY6amtlTNkvHXncWxl/UoeQbbgb5JWfP4ONDEjnwETt13nTW0IojYuEKYDxHh9WWQzt0AU&#10;36EdFpjxKqLTxrzzEE/7mTCLOOy2sDdG4uWiaZJrUxmP4dwYn9nXIdeqr8kP1o36IWtW06ZKmSbg&#10;qYQemNyl2N43M5+ukIenYOWWUNHmMtJGbc9M58NHlEgI/oj6vcWnG2D5Hi826/ZEBteZJqXwOzOG&#10;pP+Du93VE2iwNxNKQjabv5ulFrptG1JAwEdLLtIenHCIGqf//B1ndCvfZ473O/jRVWOzrVB04Xjq&#10;ySD+vKq67Ue0ZpJOELHE2h7gvDrt4URJ3XbD9Kx/Szuy8XLeFRF9jxE+Xiryspuke6EhPxcg1iC6&#10;14++QwdPRY4I4OMcAPj9SVaB0NQffK3pk0mnh5yx6XsiZQ+Q77aGjysyMgO65hi5dlFTnOVlau5X&#10;TMN58X3fUcMX7W6ucJ+6fR74MMD5h/hWyw3MlPMy0jTX8DlkiAvjKH8SMXDAgme51lfZ8Fnz16JO&#10;tl0Oh94oyxjh59c6vIQ1rcOuCRlA83PkJr7khbjSkphoR1n4OL6Nxo1+oyhweIXPe4DmVku70uA1&#10;psdIZQZmZGvoM9FIULvE7/MyQHBFeRZSnKDyyQFRx5OvT9ybQr0SfCoCvPXGuFy/jPc9lUShPQKR&#10;qOPOuz6cv9Un4Toj8IiICUSBDX+c/k8dk0eGGRq9C3wDwjcpim/VvC743S5hZVUnibra3PAZUd7F&#10;OEwro2tw2SSw8IXUa/RDcs7OD+rypJ2WUrOwJQCk7xC2onlcIfV78ivLmzErtds4kjYFqwIo3Ncz&#10;qY0SR5fP774s8zAHZVoQuMI3OZWbGcOrMIwhuBW4b8U/77fjVDUvleTPUu+F/zxBl8skJd4YmGym&#10;adq5Udbo1OjflX0ZNBLJJg7fHX0yVvICbTzKkTxFtpvG2SfHY71/52/JF+73nXcFRudgDJPrIfU4&#10;MlGYj4etNIIeLvFrGN9vA3DjftNGdR6a7I2o3T636pvwPql7ARNEDcj40chYTvmUl2+AR+9luSJP&#10;COTsSJshDyGNgw1wq3i2dVMWcl3XNeCa0ndaxtI4mep49r6Hlf8uIasYT6CtLBM+AyLzmvdut2pZ&#10;j2lL+B8v/8N3+TxYEJcOAGmM0XGlwlDMuw59pawhln1DBxB1nXsgc/YNm5FnxRxcqgfqXr5agmbK&#10;y6UMDHz4HMIgCMLqF56x0+7k75vms4HxyYHm80T4UnE+QWeGtbIOGELpQqDqF935pZaIukMUGoTV&#10;CfM2w6Agk4Hrckb8+7o800cGfv36hV///IKq4Y4dJNYXL6PL4WXAerafJZWaqYRhx11fN0jqiDKq&#10;P/Ng4W1l1JbxFusdl21kuJW1tNwymYRHX4dS5lfi5NOq1CbCuhrxXa6pgoloNHlHU6S9lWBhEIAX&#10;wcTGxoPDaFGwNIrDLMGGb7R1bhUALRPN++TPDos0wWTQmH9fwVJIuzKbAu+Lgc2xehBlY5f1gwbb&#10;007pY1sc/xWOU/vEv7LA8p3X/6ztlLg4KhtMHZd1HLSpsPnnEryfNwewfXZqfk2M/YgiK4jVAW/f&#10;AXFxkwAjFK0KNCxWhbRyoQtcQZ99k8SoDRcYnIPIz+35VpRvCoampVND1e87fr7Rw3H3/QfvPfaV&#10;arIMcv8gNcmP+6v5zDB9owNmsBT+Zx45jLTM4/z5aeNJ5gVY+unrptNnVzhyT8//a426IuhdHsaZ&#10;P6Oj3kzOpMv578lEYh8P81hxQMeJn/ds8LVP4tmD4QrYyMvE2Hy/uNb742mlQ8sLSiF5tDu3SErd&#10;p/13kjRitgVxUi4f7M94IH4woeJOh/RaL5cOGyWN3W+NcHR7o/Eijfb8qtnWfH/ayD3wnqphiEHF&#10;wwdjlGztAb2f6sr9GetfusXS5rPKiU+b1NkjA4/2wMv9s8neQv7dafNpWvnMYOAzbJlvxJnK5TN8&#10;/TuBB3BGuH66fF901m1o+JOewlR/A34BINLq5IS+092PbZtuH/Oj3XfReECWU5bVh+2/B/92OnyS&#10;3/3v7V6b37HtDq33lvux33Rs+pY/1Aek93ydJzb6xn/P7F71YdhroSZkVHDVnnR22DO2yId1CH6W&#10;JTcfbBRerOjj7jXU19eeZQQ3wiLgYnMGrsiASQ/KO92X1vCJK09Bi35chSzdYKzn65P3bVNF3QUQ&#10;mimCnmmf+ChUz59GwjuCeg76SKiNfntMght5r/EX7vuGqdfa9tPVljymudFbAZ8xxQAMb5StLO05&#10;S3my8iMDUP7g/X572VpxLHvN6ZHrMeL2R4n7DRg0zFSFycDov1d4y+m02ddmyJJkRj1QJ/1Y6dXX&#10;A5AxqkRO11uIBEUG07RsS6BtXufzznsed2i2U4tZON29nEcjNKc5x0clMs9Zas2aleHjtzu8AJ48&#10;YIpsbQ5HTp7PucvJTC8ccTrScXDfVjW+Gbg3D3q/70rA8Q18pz8+YwDG9QqdFnbb6RRXbrTWmuad&#10;b1pJExt6pgLmtX5IPHyW4aS91V9b31pjElP27hIL8USTGda73wtiyLJZE9y0v7ie6fv45aDk855o&#10;RTzFZOYOVesuhMUnZTzVg7ESdeGTMFCQYLO5pml3+NsaMUaXyVlxebaqeT1oicTYzW+a88QXiyBl&#10;XGEJFdOyqrDBsm4l6blxPp8AWW314jctMyLvLORSxxZDPCDCEzopICe9nBtVIrkp25s+GIR89JXK&#10;k07EFITrYtjywsSumCmTM5uIGl7ksIr+L7OdYUWIDBS2zJ1CXjDvUZXZ9FXCGKnwdYSKk7FQlFzk&#10;MxMTdM/MXaLh7de+A1cQcYEChxo7fxzxmMYvWYPQlYHCQsMlHVnsTpEn2xW0cjkuhwC/7hvXr18Y&#10;l9++/fdfVzlMw7P433F7sO/+dVOl7665YlfDgqtQMAMQUaix4huotXJegfFUUk6wbf5N8UumGOwG&#10;tZlvxpISTm11gKdjhOGU8TiywXdavflzd2RAiUnct+GZqbxZeR/wDAnnzbxyn/+Y+uD8PAYuWaKm&#10;arpYzpkK8AQDDdxqC8NvMJYD6JeGVd33YpHgXzNUFi0iYD/3J229DNizRwHofb5QKpX4Eux6ymxZ&#10;ZdPW2vefnKE1uL1+9+2zTwG1SdAfxqx355/r9+vPMyxUHr5RxUuDlNEkEBQeQu3jXtkfgx9prKCN&#10;zfHip2eYEOZ1A3EOxGGd8zanUPwao8cZWQsZIv248zISDaPZuFqeId1Qdyn/ajlcnX5tfq/PYW3f&#10;6Opbk8YzH99Ny6DGLVopBEmUcTiR5mZwrp+s8vYDfc+ghQPdj6ousNvy/Le2BcG/4fSBT3Yn4PP3&#10;v7VJJnKUE9N7y8+t96hXx0A15WbSBeUI5emCy1Of2+ZXyqIZmuy/y2raByKxUX3aaHqcbgC06IZ1&#10;g6WZzExjWsWhYM4UdGO40b/GiTiOx+kF/95tviKRBNFPTQCx2WVHXZWTpBySjr993acAY/5RsgnU&#10;/SKRXYTmMLCfWHsmiyyX/a0b4h689LWdHK/EGQ7vP7d9o7rhT8QTKDhC2nSYeGpl/S2w1uwGgbSN&#10;Wf/PvhalR4/wNyeIzycPmTUeqDn2ufFNSwI62BxSWYFrQBdwjZqXaK6X661zadzJsUaDabVxapol&#10;F8Zie60O7qk92VL59wiufH/e5E/73RD+EJdg1U3z2DvePqzpAb4dH4tMivY7m3JpS8usT2eaOOCu&#10;gMRke2x4GxOd9d8FtUlTvu+iy2X+aesXCUOj6wWClFodV2YR2iiZ9rTmmy/VRpjs8AEvE1FDJa24&#10;bRqyy862Ccc6ZTryhCzUPLB3qwfE4cGnOXj3ICPMUj/QyqVP1S9pczXh4eEhCVHDU5sg/UHx0yE2&#10;bN6ENgZt25yCVygJ0kck/aQcDFsOLLfBdeb7KxIVZjy3rzBcYcPHGqU+HGVbCE++Uz/62LlUao32&#10;KpBrnHdexOhZeWbmG1yLv873azkkSzWkjuflmKRTRf5NOaOJct8QEeKPYxz1Q1UKyHrOT+LtQD7r&#10;BbaSPEp+tlaOngH9KpxmckU9ewGgm4DKwBx/xHy4icDRac8IRruQMzLYreDUWANVjQzYkNVcF13k&#10;tRx43CrjnmiZIoBJKlY/J3t9F4XTXRCDdoIt/NTgRNkSW5jIOEa3yfa2+p/+6zzX3DRFo9FYL5Ex&#10;0Uvn153UZIJJW8KZx1csssRfvvkUSRaDMpGyUmpdlt63+a16lYkCaa8dkjs6DvxkMxVgGzPkVd3D&#10;E7JIyk6in8yEMbWK4fKulEQ/ZpmfJ7WPWe+xptZPphZ+BYu/tdl/TT6l7VY47HKIdNtpIjLCGwM2&#10;JDM425FIBGlepzBhHAy2Th/D8rZ3o0Ki0IVtRNq6i8lw0QRb1JlGy3DG90LxgaJgWB6jZaeSC9vH&#10;qFaGSBDKVw+wAdw7OD5yPtqQcDQcUthXgMJRYDw60PoyGgXx93/u/xeqb/hu3//C338Z7ltx3zd+&#10;vX9l32Tg2vmhYNWiz27QsA2BqLkh7dbKPJ9Am8UveTs9fKd8xLxS0aJ40i+1ulpHNqOWRPzBcD+1&#10;Jzo7GtvBlFRyAPKmaI76XgT5OYtid6D6O1SsZVT7auSJiw+k90RLn9oqBI4B4+ZI5kdxygCLEHMZ&#10;oVEWZFFsD7+vDh3kGUe/29ZA2lPA8idBubXPb+/8Tp9PY1Rn84HbXK/jWJWd5EGSOi7pTtmD0/yb&#10;OCd/MjP8T1p3YtNsFJp+bzfQmhL7rxrHEgE3RH08oLhYU0ZhlXGE91+mzd+mk83J6Lvlpyy+5fVl&#10;TkfjagkCfAbng9z5gq+znNzbj+RBw+PHjYT/Q22SI1+GmYKnNCvp8IVczYyQcI7LcG2ZLtP4CzwB&#10;RtKZVlYQR68g+xm+0kVeQmR5apr7mr/y25g+8BsMVU6oZUbtQdp5Po6yyi5M54ROW3QuUgWfnk5o&#10;pTH8kylgf7RyfM603m0X/urO0HkMOgLfWOLkAJ772+2UiZYP9lD8VqtFZ6OP+xtNoo50BLihAAAg&#10;AElEQVQt4T5BzH7HJ30ttPMPCToN9h7s974YYP55/fNTMPx7s/w3v6vpD01q6WeA/MbYnz8TuepI&#10;/A+e99MUjVYPcoR+JNrPf0uHnpoWg1dw71Pj5pZZ49X46kd+hS2/Pz9/sqt/YqM+dLbh8SQPT5sf&#10;Zjuv/jf26hgZ1dpayVXKLEv/NEb2E8XimcQW/t31QCKqGgGXkumT7vzSyrLpeC9Y+FPMJdxg5PW6&#10;wFJAZtbu6/Jx71vxer0gIvjnn39AmkrHVwLvbV6eAc4RQy4AO82RRIXBV/94iGXgl3wmMjxJbCmT&#10;F9grfzYu3BagSpww3rDoVzMPRlliTtDJPLmm0eS2Fs32mDZb2xjtidogCpwrSz22jQG3x1d0cfzZ&#10;ThKWvAp5JWCe2SeaKd2wfu5j9sBws9m8sFvCInI1n01aRmrYdJEc1i9LLUq0sgOByA8ijgy43H5j&#10;4M+fVdw3MERxKxP+kOPv9F9VD5xPT7y042nbSP1gz/MSxvYJavk/ySHGCbceP47XA6z9Dp+kvR72&#10;Fo8XjoxKScYlaW95Gdh7o/3eXtcI+eTwaUtiMK2LSuVyPs2wWtDxyHUgDZ/HSQy050dLkumt3znH&#10;E5RTs7ZuLgyw67SgZRcyQOuHB13cRI/4z8GU7yW9Sq5w7GlWSRdB5b4200O7PS0TPRfkfPrU1k0B&#10;the/uMWziaF31HMbE8FKSJ80SqnAhE4RmnPeLsGIUisYoyU3SdYLcwFTDL3uMBVtW6xLMbWIbxZ7&#10;N757atou0egZhVKZgBU0ItJin9JiVzTLjyCItTKvAYcpBXVhuHAVwsUFleAazix+0UTUlJXsPnRJ&#10;kIDBHVCRKOzVFkwAHgfjLofFDbGJiDFwv2/oEOAXAPkPfr3fvnOtsWOlwE1BzMvizADc8DqcAon7&#10;iCUYwqRlaRkg6vWnREPAJsOQuUNxSO2WpxK8FRbb8iLN2dUBDMEr5i5AHnlNYTEp0mZky4g1q0s8&#10;rzG23TFtjJDBuBBiV8CvMODy2koW3794NAkCGQ73xXpFQcM8jeD98QBt0V8d9SqlQ/j43Ut4XDay&#10;1Lk7KtWPzz3WT2dciFSQUgzQOB/EWozMTivlI7iDM7w+Fto6184tTbbVmFabs7n4nvK9+L3P933f&#10;cYQPeYokoXlwDCZDip+FUQypepoXyogToIw54i2ECucRdvpinC3KNlibu5L9u2PwYDX2FqV+mh+z&#10;ueud7AzcrKqdTWlZ9m6YsyY7EOVL5AXe/e5BgtmIJ5g0wCrgW/xB3PEWeM4hSxw0I5pZKN2cQ6G1&#10;4To/gGE2Dn2u9Zk2XLvskMQzx1RldmhIXNKtqp+WKFAwb6KGMRHyTwRQeC2xqfVMxk4SmdHC73wj&#10;aL3AsAeRINxYLvwXPQV/rEfvasDCVMgpylehrl6zWJoLOPdV+s3poY4+CgB7kJn7nJL9pjmmLpTa&#10;lO58I0sm8takgClHoxmQVjT8JCtKuRe98N1TOxn4/nNNdaUcuCFyOY+MlsUN83qON2k0+mv9TlQY&#10;OpvPcH0zCaEheLNnF/4w2jCNLzmPvoY0gNegiAm1vU9U4uiiBq/0pNexyDSRultgdWH42t30X9Eb&#10;g4GEcz5WyZ9rwCdxkv+YLZiVfgHzMl+SXH012rnzJvrEnyHKj1i4wzfIRYKoyz7IeyH3uo5vv/n1&#10;IbQZLG0dDVg0ZZSfOjNYlqI5HVpleUIRiZIaZzmz6slB23ORS/2dSYZ3Ogm6vK7XRlP5LHm82Q0A&#10;tgzpdfQe/n1ybJmJTqdxhnuxE8ZV2GLdVn95m6/0j002nLUX3H4JGSQWFzm5B91mFfavGmRcWaYi&#10;i9bmHEn/ApG4T8V64LhqsS9ghK/TAkmH9UrcJq+MPv04cTnLMwbB3Z4dXjdYwPPPjs6wfQ02lRKy&#10;Bkd+toyvWjCLCCw21xKXT/bUoW30KQIbHthj+chuS1bzzWKnYU1Z6D96n7Tdiy9oG8xwjOwrdd6M&#10;1TSlXFVT2JVtz/6rnwRo8lEA+gjld3upi3nEW93nSv1rbRPUDGb3dvKyyptK1c0qR2Obc4eRaS9O&#10;F+7jSpQ5uVWBEXfWqMapVw9K3ved85CgfaVcM5bpcft3hD2YZZlzfKdjGwIvHdzlZAS0iQZzeFI3&#10;W/NH+Q7kWMPe6yb7ewws3nfAY+Z+qnqG+hgj75zIOrvmtMDSHK6bghc49+ArGEu4tG1aiVKBuRxl&#10;A2ZADKUD/aCTgnW/V5tUVGDUaeSTSGCSEFWCG+mrBk5INyPJpJLXEi7qmBRP3i9jHca7t8QAuwDl&#10;5kjxZeqjXCfKmEj8i7sHWC+dd2uYEKbwo6OQugTfDKukTdIs0O1Yyx++NUZ+LLuccMHqp8/1xlC/&#10;Z0JQNhDeN3B5WVXIlReC9zUkT7vd4Qli9Ll+3awxH/dBBU17RriPBEOU2hBcuIJP3Bf8Rw3X9VfZ&#10;GgB0+Al0G4C9g2rCl4BIHj/PGVvHRSTcMFsaAmFwjvw0Bs0j72dKjpt9RWBA3yz522SOmdc0IZ+j&#10;1mqutb7rAuoYH36xP6RnBUdsACFPJWSsFG85p0pm9ZswsztmE1N/s/Z/1Kwfl2/o+MkFqbLSGjE4&#10;DBh+ufwrJ855UEaDn5AWzKQe77LsZpERF3NKvsg10JSXlNV9MyoytOMEea2UZO2kYQO3vQFE7Xe0&#10;ssiwOMHRglRmrWJFwBkX0wOCW9+ZCJlLFPacu0I23dmGWAnFfPkxktNKDlZfmGmANH6gG7YXf5mq&#10;eBka49LGs2MnOay5gk87raE2EUzd4JZiLNYC0aDyjh6W79PIijprTgxOVJqKq9YmdzPJ0LNsm+cS&#10;gpwEWRf0dEc3erUSihT67FymgITNWfVtofJo5AEWi37moBxxo2EMVdZwwtuY2S+8MLx//cI///lP&#10;GQbvd+2yh9J0Zc26b7U7z3l1Z2G2FyzxszoSQi3VL1F9cHoshMEVwsMaDCve5rfipxiAtgsbCqX7&#10;Y9eYA7nukBgqO0gAifUTwxWXVvnahwIapA+DyF+JDzNrBrblfHobkVGwzSIZppTFatCvgY0Jxx+a&#10;NUePOOsKqQeIzGw+qgXExlILYNBm6HCwxrk6X05H2xeFdmw/dISe59iEOJW+RTC8ZZ79pB8HZ4f3&#10;j+Fa3nvqJ+fQaGhuJZvPrGAZVIK5ujIq28nZ6/zrxhADOiu9nY4c1iXIAEIluj01drgtZJgxK3Oe&#10;W9XanPG+BuieAiXf2h7E/EE/e52r+d2uXBH4kIa9bdkWmdj0ROqLD+CcDDqkARSOBz7jS5YRWO6r&#10;gluHsgTrmBMsK02vb9PMLwPiMdj0f6odHPonIwg482U/ZbHDPZcyKVmqzRGvPufjgAcj/ZN8efiO&#10;Ac6nSwbRLgE6Gz6fZVrpyb2t+JgD/JYG+0/G+aP2IFfdDmRwMQx2o5ORC9NebA5GOLIC4BKv6xgs&#10;lpOZA99nmk79H5HtPAGVfTn+JEuOuP6tiwMLIjPNgDBrIBKcn/LSHFD7/t6372eHllObaeXufZht&#10;p0TL3Si99K1Nm6JofHPkn8b/ZuDlvjV+q3W8OtRTF4JhdVR3tsPONmnChgavzb6M60Rrz48jm2cN&#10;WgA9uSJTjxbbrrde419EPPi08o0PcpY/zYE8NW5I7J+dYP/vm5lFqYA23lRC88F++23brdPks/36&#10;VW5v/f3gSfoC6LS29HEogVYuoqHKOnQ6XfHW9QK2kodrS19z0mNx8R7rNn/DBWWGhYYosUjgIyvb&#10;BaUag0xuaVaGcPj+2t5m0DKyuXsiDufPTUFErdn7rRhDcF0jNnvaJqwBv/5553uv68J/fr1xXS43&#10;VG+McXlpSTjMuQZTHMfqd9O4fwk5h5p5hBwV7lvWF/m9o9DAILkgkkVCa0kjVycj2nZ+s0Eng1yr&#10;BgRLxnSYfIyqt/1JTvfN4XxqYKZfZti3ydF2cD+tpKIRnljLXOqQY1UznmAVXjB9/CyjfrtJ8I7M&#10;POZul99n5hsYFkmC9V73B10fWrFl/CTdjpiv4x+4BlB3j0Q0G5L/LGje1HCJRUUBZnTGHW/C+Ivg&#10;diOkxTyYNBbpVrHJVzLOkN2B+6RzgmhtHIZPJB0/NvUn8BMWvTEdosyCJxuPen/+7mSHETxr0dkx&#10;KinRsTESt92ucZkQfV7E1VJ2BBbldH0jQ+83xvXCX0Pwft/VZ8bq7uYX0abgqY97c1u2xKyuj4IW&#10;mRBIWp/iOUubN4RKBnT5XbjVKgucOifsUiAC5E5zVB9dhuQ82yajjCtL/9E0Kx4pzpXOX9jYJK0g&#10;wts/DwqeJNV1zbG3NTbwqvDHaLe9VpBZWIhdBBMn9GatjjIZpX0tYGAqwFPL5LW9kHsYjaAyWUox&#10;+OoXgUZQ2Hcn5izw4gONsTg3EkMxVndQxlgD4RZZ4FTAfrsrL0Is4mxaqBE7M7jpEKk1Ijm0PQg+&#10;L2DY/olbGsSEWcQzoceoDDE1ZpFW9mjuyALtEo+uLWsaPpViIs+kIcVrKSs059BccfvnsZP4oIRy&#10;O8OKgHloJfhwrhllFs7gyBt9V0fpqdU8POPb7SKJhA1JhzQvSzEK9s5+LijHGOnk3aGgM8CUO19N&#10;4XdhU5PZ3kGi6vNcqr95btv3SeuVleR9t5uZUTWu2KkrjNrSclSUA5TGup9lqay/LfCzirLv7cmx&#10;6UpvDaT24H7/PAP7eMBoOqu20agtgX2bXpvXeIW9w9s/W2Ew+M5pSfTTOpL+TjOYnR5VlIGMPidm&#10;EGvh6oQP1J5rHXCb6f9pbvzctPHPqTW6B5Abd2vfn1rCT2UetNaTOdKwOQasPmek5XcPc7DUHnTy&#10;ThdR9XFZymSW6zne1v+5dSNv+swYhOyy8ECbB7n+3BhM/PLYj/vbXpjeK5z9XFZ8heWwrpNc5hf5&#10;WfH82tca1J9jfsVnvb+dR2YcPcmR3rbvzDyj66BfGHzrsKrZMz0t48xyYeH/Zqx3kKiek7pXmSAF&#10;59zzM1z13EFvYp5zGIzQ+w3DcAdFaqNarl1n1LuSxr9/PsJePMiMxclYeXwMiW5cLpRjgPyF2bBm&#10;kcUeOlXMPLvZzGGRqxyE1G/F1594rScQ9GB4yts8lbnqzQP+T05Vt4lWfI6SR2UTt3cxIJE06jap&#10;bc/EINFd0HXYt+vGqzEjONqtcx/lV4WdzHWJf8y8XHU070AB4paNtAFpLzeY86Kt0tefAtXfeX4+&#10;0dRLH7ghNm/GfZKXeRrxMNYuNwAGbpj9/BT0XTn3k1/DsaYNlId+2dbA90ojqqQD0nFzgRcepe/E&#10;vz8AGetcNtfK7/9WO+J2s0Eni6s97/a7NwZTKHNWGE8bEuSFukGmjwMsPl+D2X+JYNnuKO4jCacl&#10;U+UpEeRdSqIrzEYmBHiHmESgVTLPP05iSJXOoB4w5OXLOdcmd//6K/hn+CYpaYl31fz9P39Doy75&#10;bYa///4L13Xhn//8B+N6uQwZISPGwLj99Mh937NNmn6DpbwpORtjS8mbPGXfbS6TxOG8h9Fli8c2&#10;TJuOJhwxnrQ19a+06RfKNWQM4sTOnce7+uQazhuu6wZgyIyEiZdNxmn5tE2tmR2zAhWua5t9ycjR&#10;P00byCcfyJ8DCdu8ZBnPItbREzvSvY310NvvPkvZo+aXN5rj+PKzyqdhIz5lMGWt99Aj1PdDWlwg&#10;Nodk7cTLzY7gGbdfvT+PqygpJGX2EM9k17B7+gW4jgdA5PJ4EVYJ0uX4aref+F+S/0UAVSkbAfWz&#10;Nre3LposimcnOlxlZoc0fFED5PKs+MmGzyC4ywII2imIOl02xoU3S5/QzJHIJB8XzG7AroiVeh+3&#10;Kv5+/R2XeyKqCfhpbZYAmud4SCibn1j8ds6h/ODdjlrwudivIN81+qS/QLtMOh9bJX3esUmmsbaq&#10;lnjtCTrdbrU+R0HKvhH2MpOuMzMcnT4K5vrH74vCO5UAyEu6y+aaMfSa/6TyL6KO+BYoRXumeO84&#10;31OkUqLC6nRdBGvx/5V42c+ZEKaAUDJXCVWbtUR1SeH62U5DKUw3uB0lgn7ZnNrdBHDP/CXumqJH&#10;+4VG5mRWyPL3OuFmbPbshxhIqMGCEMa48p93H07Amxdj6nRBYh+jjHsGpMsonhwu6xAvRlCfl2/v&#10;Y4gLn3RqZLkRGEWYKr72Wx3p6dnvWY+nQIqEws95xzNq4juu8YzFd16SpRlLg8dZeZwUGFc7ztKN&#10;HiuFYzYriU7DaRCFcN7nPf/9J0Girlg67lJ4NJgJ8B6siIk0I5v9aBx9ycs0m/D6OZR/3vxIVpMJ&#10;AYvLIGzlKrb3PzhjPwnGfmpbwOXTc9aeb7DFb/Hzc4ZVrk3wpfAvKpfEU4zCTLkTeA0WypmFGgFp&#10;+/i24+ljYC+t1+W5f4luesDuU/u0xiutr22EjGQWz8/g7sHwP29mBmsRH7OQm4tRuAdQaeT+HOJP&#10;AZ1GIP9q+6/4DiXL0xHCZ15fja7PPFvyxn/SNqqxqlvbLgP8Ig62948QNDn+rwRnVmfiURbNvPVv&#10;DP1vNZ6W46Va16A+94zCsV3wy0YHrDuOY3Ow6GfUnA+2iIhfDGVl8E/uYZPDAVqV+QLSAaCtYu2d&#10;NYh44pETPL3xJEE5K/1Eg9e+feqz80bfGBqj2Ywo+5126qk/34RsX6/EdJyb21tXL5sCz13q7d5O&#10;gVnawiKAUAYL8oK2bZ5dbqy9PTjr+x1GNZfJ9py++pmcsziufe5+d6q7rfaj/pdnT7Jy/ewpmP8h&#10;LvFn7YN91gdcazKfYNv63QC1Z532bwi73xCanafqVEP3wSlZ1gyws1/dgADQrMl1XSdwi7YyoCpM&#10;VrPfW2v6o0ffTFrmJk+lepbqpINYDnTpoy7gbUGQ9ti60e4yxDLzvK4gcxhf11/QcYMbQu9b8ff/&#10;/A0R4Nc//8AMuFAlmcSz5SLr2/JkMzdgqF8y2c9rmUTCSQWyhLOWgVdfe+x0oxBcR1kUcjES4C1q&#10;a7BsE5P8LPRkKfTWtykG71yTmay+yixxZIoVbRoVMcv2cONQAE/I8oxqW088kMVR2fBecvUkj+Ax&#10;pSf+Wm3eH5jAssn0RcYY0veHKAaG6yOt9c667owBxH8rFgH45aDBl3LiwULGuuRmsZlifnmqELCY&#10;YNV1NmZier9DWimLiGUFTgTDA7dxqtfLnjhv3RYlbNnnZwxGf83GoZuCXj/9Sy+PumYfnzYXgEz4&#10;9D/mDYmNb8QquB302238i4X3VldoANCBv14vvG+vuHBdAyI+3l+vv3HrG7f6/XzX8LVPOwaz/p4C&#10;9W2OJ74bwvK+Ub5lzLXZHzexFybLeJCUtcptZSa19bm7XFNMxfy63dr6P274JnyUA738VjkY3Tbm&#10;qrKEUD4X5T27j1r+raTN+0SrL9NYdDN4sJe7eahhrG7ydAKOHbJ0NGMnTASwNwSSGS7+f1desAEM&#10;5lFL8MeiEFOrNIwDTRgCyJ22ECehyGC8TVci6Ov909iv0IO/xzkqoiKLjbwQESgGqEwmEsSA6Q1L&#10;phGs+LVQZIZ2pNW4k13E3APOzE5kjbGsH43aYbFchzYTKpisKuXZ93TK77suw+EujxOmFT5p7BDP&#10;cgHS6n6peMF/xHvKsRBE3OYEZAF9KlGXLbuhtQfo2tzMcMVlf0lriIyr5XnLOXVjZ16Tm7XTeGpB&#10;RtSSHsFYPGruuFbMjPUaJfVOzqa2Ug+WhlDkO+Q2PXFGOO+jY1FB5tiQYi3HEFYZoEfN1+dUhguA&#10;NKQshKXB4RrRz93GfV0XbirJED5DDGYxX1Hc97sEFgRernRS2cnz7IZZDgEorit4rxslaRDseO2t&#10;jLiGM6ssWJb8ua4LtxnGdUHvu/Da3tzWMPgrD+4tgvyrMrGWAbJs5K1vplHS+5G2no9yMS7mWBRx&#10;d5BvrVrXKRqCeVx+OO/SqcA0hTZy4qyMsAkqoczx5YuK+vXOYnSmgsxjaY1X0TbHYtx++O/ZuWMA&#10;urKBWFrZu2o8Fz+l4czlin9+W4Qa2jAn3uyyp+qYSxp2BRumXW3/uWYALMcDbWBuc65WbSD2nwyS&#10;jTKmouZ8rjGQm6MGbYe7vOYtT9UwM2ei6832cr2y0r7/MPTj8MxWyN+x8IxIe94Szsre241BiEwX&#10;7fEzgtqNsb6xWePN8CcmgzbndeVrs8wf22mfktH8yd9BHd9Gk9QPtEus0TlZdl6HVWZcXIcmW0vp&#10;Bu+MUVkd5tlneXt7x52IG/21MsnN8+ZZDdWb5Fwq+4ifpxPX+O7RdxLfxKTTa20w2iy0/bgB53V/&#10;Y8YUE4bIzHMH7i3uuHVdQB2dTg/7woi6hIDcN+x6pZzgcWzqLw3H8SUdP5H1mJvaks6nQKLGdz1/&#10;xXwhnqV9Zy3KuEdj2RyXcUGGJs/2I8ZO95o1L1nfua/jawzcwyugX1IB9jopFHZnnu7yI7sagjVl&#10;vBmua+Z1ytJrtEuIgTzOnjTBzMyQQ2Lim3qR/WY20zptQJ52ZFBQLI5+j1c4gX7542WdN3luR8I3&#10;GeG3XkGzClnlMuKWnNcrYX5RLhBGngDUSDKJUwDOTh6UdTotfTfxUCvXsm6g9ffArGzc4WdV/yPw&#10;7yUOeZIgrPpjgGGxSyZRXEfGCw8jfL7AN2a5yLt+NlsJzifrBYi52RKQfAumzCUu5n78vaYfF11Q&#10;lwwjZV7aCdXRQb80+wiSpw2eNjHWyzlT9qVNgmADX6tBuSaFc2ZyQwCxu0wGGdA4gu70U35XBq7S&#10;Pwr/XGeV7bQ1Z8rSF+P9D76ufQ7OYxY4m3W4B/fSrGSgFaFT+slGUAZp1Q8eAsPLxbUaRG/wnpKy&#10;fwtPYn6/luJ2mcZLEH9p1sPWOKVdEwidB+RJXxkj7+tS02ajB8/CfcNLqhSVNp74+++/8eufXxjj&#10;hevl5VE4rpeb8zIxd9yL5ifHWcKj7F6LbTuuXSi5uh/GEAEJxTv8OS9d4Ru5iXehjeyWt8R7FnTr&#10;axv5xkEjLOVH+huJb4tVv5AZtAHrajupeQLGGANyzbZb+gkRBE5qi0nkhZZDPKaQ/nL4EGbAHZqd&#10;JWXR7x+xlEGXlxrHq2WYCkImBQzOL35fUJ0WCaRHEmOdFC1brjiofBjaIhVJkorFhB0mUha+RT1/&#10;VYMN1xteqMZCb9EG9/tBRsg6yS8kAuK8C0nSvkvbHlnQNv0ltRt6O/d47p7jQfR2eyawoAxkCiCX&#10;ZNY08WN2Q3RgjAtZk5z2a5Oja8yCTUM2Stg2ub4cofGr5bhJao82Ir/b5PHku/YqThb2rWXiEv0K&#10;wxVB0khslMvDlMLThKUfhlnoO/gpAGP51bC5beBWw2u8kqZU3Qd4378whuCv1/8E7FWiJQO2oTen&#10;e2uoPMKGznr/aLa1JALTrprWoaMIOF8mnUeomVyMtF9gjK/Om6FAbLCYy2XKHVn8LoUnJlxZiYPz&#10;C9lpHKt8Vgt8AOEB85RJOREBT+n15FjCkTGyiYOP7cUBzTzgeF2cpAvRWaUyMEeEGcbrFU4BaGaW&#10;4CSOE7EhnEZMqe1MFQk3I6vBbn0qqZeplB/nF+O3XQoJQpBmTC3PSxB3OmNagjqhEIAZ4yvh5Y5S&#10;GizNCInPJyFiNa7/QmPTd1tIkBSaa929DL5ZrR2D+4T9vm8XyLFB0B1u76QL/2UJKUhBxaXbGq+Z&#10;MDT6U5i0bwAsJUD8GdZ09ued+SWUAed92hHrAfDfabwgZYD6JeCIcicX7ZQQePe7Lkto3AUGe9Ip&#10;oeFugIUBmsHkhgMgbEbVNDI6ThxPgR8aeiqTUbrtGJI3aGSTf8z8GL3egdeAY1FmWQszTllIGEcJ&#10;tvAQCZ+v9+mc+becC48i3hE0kBIIH9oRFw9rz/lY6/f7LvU+Fg2d/vmq7B/7pYJ/OMnyHYbopgTe&#10;0n0ZhZ9ar8/+iSf+hF+2tjqAVmBLKNaOw29tVdBrFm0OItwtx4Snvlnmj64bYwf6UZs2OjFKn8xB&#10;9AXWDzQ5fX5w4j+3n2VHPLXTxpHjqfRJ/w74TlM/bRV40oVfvp9iKLBtoaufwfa4vgv/9vaJNtd6&#10;ypuR3y+Angb8Pfie2rQh9f3h7SMakzSYieNui+WzT/0eMqGeYP0M3m5HfnunaajTQZOP76W5LQyl&#10;x7VwcdR7kwuIz1vAhy0qd7gNRLvNkRqucNlvqw5PWweaNm/y2pN+E7+ccmrb8VmkvQSpC8GfHNPX&#10;69XeFdh9p/OcTtiXtm4Ed9vjNOfZlpS0J+rdERdEW12K5gNFpuSMS0ON2WFmQHqH4/NcwmAIhmjQ&#10;9zEFQNicHH8gEilEAPksqzNrifb7T2yIL3ql6z+DQW/KXMsSE0fJYfXc4WPs2eRzy7Veu23fn2Qt&#10;M8bye/oe8fct89pvUDRwvyYiPHzHn+sp1N9pv6fDl7aqiBa8r42LyZDBE1ee6Wixm0S+mhGlC3bZ&#10;7A/QNqDHOz/jSVmILGiBF4Joso3lMkG+fQXMsQkbLqQN33jMyxvDJxEAGHOw2jcnF7l54F2fl+C6&#10;GjxA5Hw0myfkEi/p5AngnoxCX1BvD9arKvT2ALj7ewy4GO7W960zF+a2rXmijaHX9yZSu/RsaywU&#10;V3WHRfeyXMP5OmYAOvVN2LOZPNR5s3wnkDUxJyBM9jQsL90yqaQf1MoFX2MZ6ySPErp6wthL8Gua&#10;0LPuqQtEHfa5LnEFqYsc2+YRkLTp63GyC6kaOl+GzAJyfsyuzw16MNmsLnhlfxJBQ4BnQUMGaFoR&#10;OYyjoegeYGaypT6h/jJT3Gq4hi+NDYGo4VKBSmykRIKjcmOGei8G5Cm6Gs//ZZDWyk7qMYyv6pZM&#10;LhJrrV3h7DhfZIwc6MYajZx8nbVPn2HxyR2+yYgkVceNgpvkZopLrrw3QC3KqAUsl1yZbJe9hw0m&#10;QyC393+Ngff7DRGNjcCI/8TmC5NT2TzZ4dpOsnVeLCrZFEpAgqCJxYztvkTTvQ1ByCMDc8dtjp9t&#10;l4KzcA5guVh8XvsMfLMTMl5ZFfm7GSaeqlhnvdpp0uV4/F63/JYuWObx8u/6CIlnxxwAACAASURB&#10;VPFsOC/+XwoVZ8bJIDXuQAJ5fKd31o0zKgHzPb6wLmvSDQl76QxG/ikEOS9H1rf78DJIY7ZlKezP&#10;+kUabF4nTFOQdCUBkIhjE6C1OQNE8oIE6QQItONg/DnKNOoK4NbafVoa+1S9AShUw/i8Q1je2hi4&#10;ssjKwJWtv9nZQQavRa70AawzYetnuhwpaoCRUB139X0PgLNuJfn0W8CptyLuk3Lb52cGP8Qk4jTR&#10;Xq9A9rzJ4P+CFomjGPGaYABFa/hakrdY+3e1k96PTe0XWnFdWdpmziKaFa5EhkStH+uWZ3ZXZDv4&#10;cSfgguaYqgodLThk5tkwbcyqKwpAMrclmybsBGxgmOVRdbM751tKbQ5IjcMmybx+uzCmvBjHb+f2&#10;LUDs4q+tY8u03YJni7P1Jw4TN+rWz/pPfn8KwBGmWjf/T9KKGXo90f7zM7iU3ZRX2ta+1WRMmDE5&#10;4XuQcJXphIW8sGT5Li0DrDEvntZ6Chr2uf54XdKi/i5vnvr9aXDJhzsbb3/Uwmg9f0ddvCtKC+ve&#10;YWFtwZ+1bwFoYDdot4AJSTRFHg112d75RLCE5cjf67qm0TWv46ZvvsiKPvZPAsKl+ltgcHlm/Szf&#10;BaaQyeY4LDq9F9+pYDgN5RYyfhpzm0D/dQ9ardsdg3gN+dMd37VNwfq2Ng5XBPVF4u6UOHmltDMk&#10;7HjLxJZB29Qk7qYZ0wSLbsOgzr7mZyhH07KVWe8OlI6io9xtJuJhsg1lJiu55rrdOx0tdqUIxrBI&#10;kul6s05zStwRc13XFigfIn4qTGbXqrJtih+eZfH8fYc7aXWxVTr8QJVnIcyaAW1g5TsGz9MOSTsy&#10;AiE4w1z0d5zGBlv/+7oKNtqsX4PZU/O8z+LLNj9gCupl0GUWhPndJKNi6LutnwEt8NA/nGXTGvD+&#10;No31Sqg9cGQpS5/sqh4M5xS5JvOpS+AkHs7wj+Xv3iJjeJFXRQs/U7JPPPB15RuO/ILG+VRX6oDJ&#10;6e/9F9KHzHCknIz0086zx0H8xe17qtfSKh0mzH2fppjryFM0IUvbAxL9dPTRli5R67LUK3eE9S4S&#10;ND4AvEtvxqV0ZoKBCD7dq1zhVEtncDCB+9DAfFJGIahsR5+LRdIYSxfc9433XYE8M8N//vkPRIZf&#10;oKnmdcLHgIlA32/wgHWnn9uQATmDB7AZZMzsa4EnDF612brqcfp0g/WG0cvcWNrirv8QF/42n4uy&#10;KGFz3swoi5SSsvAnEsZ43mG4K86Rdkdoy41vPtCTVqa1hZXDw6pJhwl7vUc94CJI4VUBfIODJUoM&#10;V9Lj6p8/eA4zbAufmlmUd1UISwWLtNKg4jWwUbAl3aDLcgqCyOqF5VrzezP6w4ybITPPYYE3AW67&#10;vd43gDEMl2pUAIggb95fxk0AbUmRMtmjhdugv+TPmBP56YvNW1zHTGfKDfuBED3J6JbM0T8V5+HR&#10;SwcvekrNYrPN8apxWsDs7XgGE/n8+WtcuF5XnObwkj1u49w+oxQFdS+amJdbYhxnqOLX/cb99sz7&#10;63rhGm4L8qCwJV7LX9/1QtGS5b0kYd9KO2G0+OL/H2/vuibJjmoJLjDPXWfe/1H765lzMlxifsAC&#10;JJN5RGZVt1Xljgh3M5mEECwuQinyU1iTivw4AQKSOx3A9rtu9lGVkuMaT2WS9BX4ThhN0Rolo4A0&#10;RduTNdLFpu5rlfPe9NOi4jYn+PK9NByzYnNeL2lE7sTJDkks3riPjjAeUvgeowlTZiuXYkmC9asb&#10;Fsmc8VWr87UTZnLbpsg60T+40qjB9w+OMVqfLbN2uZ1KlNExFE18I6X3bbybUq6D6QCg09uDA/f3&#10;F1Ba+3+gZHumjJ05IsvRxBWVOVPWlp32XP5cHWUaWS+rM9/vI1/AbGPc3v+2lae9aQfLvbYzHag8&#10;3buYmQI51ERf4A8E+Ykzipti01EbkdbcKmNX8eO0zfFnuV2D7zs6Q0QhQpB1Z71uQHanb+ef/R01&#10;vhDhm0FJQxiI2pm5dW9mmL3Bx7amJbaTSfKbZ6dVwYsFOAjw63olKDOzttWa/BSZI2YY451Clgrg&#10;oyI9rFORvp3ILxNZD+v6E8HQ2l2d3/e/s/2H62+c4O3p7edz26d+3Zr5v3DdDEQj4Fn79EeO6B+8&#10;s3TTmT8+9c9/ud+fgS6s2cx76ZI/uX4SvLtfO51+2MZfvKscoH/Tz3Nbf3tV7tENGuFHTP1h3T85&#10;67/p0EKXna92h3s/jO47GfGnfVlkfhpUP322yEKg7z+7m/zx6XiQfz7TN17ww14dOoef6exvmwxH&#10;AunkNhtL5il6ljsxITHGCWAZAHeqaSUsoPTQpaUbP9HTK5NJGtFsA4endv6481M5KgSy8qPwfBs3&#10;yq7ruuFIFWk1Fv/s2p2D/ScxAw3u3m/iHPazB3T97JUyYh0btzJPKOOm6BPziz9ZC80x37OEDi34&#10;+6o/dLpDylGxfI5tnaKwGevz3gzQ7/rb7K7TOJjpB5HYB97KcH3AKwuW4Hi/kQXJkw99P+EjQdlp&#10;izO837c191l2zuPvn+4DWomYh7b3eftPYZWndzk9+jvoEvArCl18FqfUBQLQ8flH8vePRPVdMNKh&#10;lSVID/b6/rKUFVDARtKh5LDLUM6fitwO8VRpjnV5xum9jzCgslmND1YjmaVOPORO8PF+5/3v9xv/&#10;8z+/225vYIyJ1ytKR1z9ecDGwDumiH4jykbuMjLUoXPejSqH2gzz+F2WEwIWGksFLSpIEveBZW3D&#10;DssDeC3bXa/bglxlibielOpIBp/LoVd2osj6BgZJq+vMnuf9viMoKzYGXRBOYJaUW3Qn8YwkYcPZ&#10;5o64yY5Mi/HbCmU+LPfSb40eMCR8yvPpLp+DtZIMR1llgdhm1lYOnwYTrZqjD6h311TdZTed5jNq&#10;jPshsQMZUBPFZe4UrwNl597IOvDAEXTsPtlwn2w7VY0ylaHJ5OfPJgna1VVbl3dPLSwYhT4eb2Hh&#10;XzJ0nTFIZ3YkbIY/zfvrvg0Vg2n41cbMkoq0Fl0+DMAMr9cFyAuwOmPR17lC1XfKjPnO+0/j/fba&#10;+bRd84ZzSsYCKMd0PksZabnWbW/i3gEkhmaU84Cn8wt7/DI7tTrEtbXHJOz1fgDN74Tlb9o92YON&#10;UK/1Czf8LQSpiDsJ69RaWZx/Ng3/XFcDv4Ipozl718L07sOuSL6xo+Z/i1lh0040gv2WXYp2+jPv&#10;8yF0KWTBfKx17ZFkRm5JFs3UfW6FXReo99WzO0rBaG5N9dd5DUERgbz+8UhS9GlYKR+f/zVzw2s8&#10;ppu6KQUqoADjqKyYKj/JRc3Tl71OGQJ8WvajbUsh3UWidpYA6mJZxeukM4MfFIIRymYFZZsMFnjN&#10;5qXUCZqRFcZRjiWYOLPF2ncwifqQktuD0wCSdh8VYRo2mvQMLkYBnNpJ4AdlRXYWwREsD4xQKaf0&#10;hMLGyP5RgYvGKcshOH1taPSbznsafVwr5PkRc9Wc251WnJf2kzRUCWBoMRbl1p4AT8K59owEIU++&#10;rqhl94ZvT6zsdq/5qeBJoV5n7p186PF/N67EJlS8jjjH5jXiXhAxvL++UAESKm+JAMKM7YCVXdcv&#10;z5bvDsfNuZ/mrv9jHf/kuSxnEZFdVYzgjTnn9jYsskNVM+vGsw2RvFWKtGevCWBlpO8gPLPrg3fa&#10;t3svmmGP1p7/ZC2wcjItDzaZG/9uOzQs6pzZUmLkdCr17t/SbIGvbhq5OSN68MeDINwqGrI0MqHK&#10;4bq998FgSlnMbT4N9Drfu4PAd4X73Ps2xU4izx5FgEIBvJ5hokp2YvJM30jmeCUIZDuQnpNTNXTz&#10;wLU+gmZg0W7ogO87I/u+N+D56o5RIbDI+rp8N/lflhld+8rsCNYm/dxHOn+cxrvjt0BmytJvt2u1&#10;euZAczjS6DjtFAijK/vPrJZGG9x/35Fi1yOz17u16oeP9lqfiQPBEUA/ax8K5V7THQhMGd0oE6iw&#10;3QRldmGFsR/8PWf+egwSxvyDxvpCN4HCy2K95+oE70Zl5wl2mLzf6T8P73e+C9eFGGze6S6Qxfiv&#10;viPX9YJxt/lyMa/u3BLAUr97KxeQGVOUka7saXQit49TlpA+Flk/7JcfPBu1Nr2idtZx9frMgW+J&#10;+7IXAKKWq4jlmSZ04myzuui6PuTSD5Yy0P+O9W2Oe2is8ks+7wZQ6S7KoS+bUNRYX3CeyTMdrPN9&#10;c9bgWZbxwGzytCdI3nchEQ/UWA2w1d3l62n/bHiNVRH4gWQ+695lX7/DDJgDJxnL2vDcjfbuB4JG&#10;5pK/Z0KvyzO2uL026OIJ+Nz6XFlkXxbb5LfdWrbJhqYaQj6v8orGPZ/vZwF5Zp/bCcxkzCy9wHJc&#10;e57Y0PvRde4q3RvXtf9i+7TpcNmSIZKM0edWM57ruRvYY8PU+2HPZuuuw3swu/ftIVCwfe58V1ii&#10;16b1QEwZy30soOz4cHn/9h0bOKyRckrxXAG2r7RdUpe3kViXv3S40LkvIX40bJNOAY7EeqrwvT/b&#10;lXRfSnsIytHQ58U8wDcmFJF9eqRZ8X+3owDAE64r6xqwqEls+P0ViTPqNoyIYo4RZT4nxtc7HVBd&#10;DhOn6pYwEx13vDEFdhHHh11hhvcYeIdDeorg6z3Sjn6J4D0H9FJMVVymeIUtMaIkAkun6HXhV5SM&#10;EfNze76G49A8QwSeqQ0pnVeO4qAvFMo1AYFcUmeMmQHyDn0vMGXNao7Vd/dpG/oU5u5HO03dFy7k&#10;41wnEcRqNUg8BmetRrhUGbF29gHxjVjwecNNHpyuzhVvzrDSvTRFLUxjTxKrpFPXgFpjviYteqVq&#10;mNw5ILVuUs9JjJ2K1TYZB+rf8BXkuosmwy7MXSgK5+HGi24b19zmTgwZMIzAWldmhlvSh1ndBjGN&#10;IDZ1sw9jmEHUk9zUFJiC35dnq6saNModUxcNc3rMACMGYhBfy2IWClzivJI9Oa9jlQI0tuN8bwIj&#10;M4PLTodY1vcPtdfshqDSKAzgOlezogF4OLeEFbaUKwkJyL+NOCOCQiqFjZQ19x2HMPFpzLfvNqEe&#10;Na5NyeoQPGR3Bp4WBb6+fAc9xsScw/0v9gb9QqqvwGuxS18U7/eXJ9mSnmnH5CqNtT6TP3u/WC6p&#10;69mcG/6dfsDVH0A5xPWgAKZo1KSnHyLk4eQZg2uS80teGObBAos1nnwiADABu/zsHbP0cVD8vM1L&#10;7LqcnHH4Z9A8VjETd1i7nfqANdrL3v2s156uFxoDLlkXiDwacWZJZ2cDa4LY1kTGrjWRnV/eb3EQ&#10;V/9+2mJM3xw/ZMJFYN+vmvMmUFNZN0eGuFJRlTBquroPJ5Y1MWjWstT5kW+3ZZTyul54qfq2ByWI&#10;NXdIA8BAM5qjJpjR6LtPELdtOCB0BwWV1iWaW2XycA0Uc1MYzDiwJDNz+Hn81GZ0igCXKl7XC68w&#10;qsYY6USHtQzzaIsMK5dEJGETQgeAuoBWm2VkpL6obKbcfoMCeD2jxx2XsQmrh7QEYRDwwNY2j01A&#10;rA4rX0VjDHCfHk8Q74ZfOf6QdY+oYADd2j1fzAgpWjVF2ai2Ztb0SxfQQno5YAT83ALSvxQ9tx1W&#10;vXo/6Grctm3uGRYBNASFH+pL1AZ8708afaR2GtcfyXLrQ/9Z45B+U4H9RfiRD4pPsM0Jt9MlZfl9&#10;yDdS7nkuGx82ebmP4U8zi8g/P33udG8FbXxuPMDQMuF+PBHBX9W5Aorxjh6eIJj3W8+Ozw6O8YMx&#10;7msCUocYprPLCHnvz+312o+z2Q+z/HAV/QIQJ4+e+7w/96nNp2d/dnUetvvnP7zWdz/w1Mk5EZPQ&#10;eTGzoylvN3boTrm+Dkv173Q40WmRRAnmMg7+zXifr0U4h8yrMe7XGoy///109YBHJ8+N53vPIpDz&#10;ODbGg7PEGnUb22XwiCvmmwDFd2NoetE/+E7ulW6gkP1Tjl/km7ijobd9ujc6W3yTAP08pj2Isk+7&#10;f+b0JO5ynLIGuEUEKrW7kIcr7iVYotHTrwDgBzjthvmB72oe6u6jTrHK3B7TsSNXYedf/t4Dnnko&#10;HQ3IyJAC5vLc7tzv/Tzxh3VLGMit3E9XmJ6EfEG3kiljFu51ml9L+5139352Gyjvx56yUJe2wHtv&#10;+0/leR2iumUJPuiJ3QlbjueZn9e9q0z+yXXCs/vzPXkkx4F1/bCt47zfsMJ9jj728WE8n8bZg0bn&#10;h38owx/uCZdDE0kNn+5nKYV9u/QLpBf/4E6WyOpN3P25Xylnsa6Nn+qoaCzGtPaLdqXlAdHGN7ra&#10;VI2zj9rD6GtrwxAALnhSnariPSdURsR+oxRFHjpZNnm3476zvW4X8WEcAjxiDEyC8OSK6aVRRx3o&#10;CfPv/vmvf7lTxkiXmVmdqorXdXnd8BYgszmzHK+GDou4de0UIsXNfJ+58GyCPWlKNh52AMQZEwnH&#10;E22i8NN4iY0oRGKkHThz/Q3kZD+wdEbwNHnCGmhrfMzP+9qP9eA8qIAMzChzBvJS6GdiFR8DSl9G&#10;+QMG+oqFNxpwjiQyeo0Z2RK6b90Flr/HmGbiJzCdPGTaXUez3K1/dmVfmX3swdPV+bh2ueM9y3LK&#10;ef4crPnuLfGotqd9Tc98L4KOIl6yZ44qeTqi5M8MPpmzBSonwMORnTFaApiUXOdcJo7fZW2rx+w6&#10;GA2DRr9Tjq340YcfgQA6OIMnUoOlDLKGb1sprH7m09JwG0HwUtdxFdBYx+N0cie0l9wrv88YvuZz&#10;PHEAJtf8GM5jqoJ//usf/PrnH4A4yuKQdK6XDMp1Jtn6mrZSl+HE8zWRC9wD6d/mZLvIxfTmrFiO&#10;mMTflAfX8p7KIggRI2zERyeUCcQoqPvhicBu0/Mw0+pf5zkG+Xy66ATfy6B8ugyHocOsZYRrB/Gt&#10;YdXIgnGJ5J8JPfPR0Vx81X1DUADmRsM2CVw8c/D88HWbI2vR+e0EFSflbcvP1YlHQXce2+KUzChg&#10;z3iZ2XwzLdxBaoorJljhjH69XlBFRDIBnQPvMTzaAcHA9KiKrE7oPYbhOskjfCYjHd7SaJh1lKUW&#10;sI+vxu/RG8s+d8VlQGQZ+/t/XS/8+vUPrsuF2xULmods+hIt0HOFkz5rNX7AVQT23s0wEPmlRoZ+&#10;0IKKT3I8z+1aEEXEx3rPot0NiJ4Jl2oqtmIFQMnTJTcEhwqQTBE/0TqUvcVpwQiDMA3PW9+jf7MZ&#10;GNs9GSy7FbJfs9d8eOShBoiE4/ZF/7p8nO9QSDOBjytPbll2krVMGRQsypreInk/10kFmCKA4YVb&#10;ve126nCvL33jFbkbXIszgsqK07rXUW/bmE9tnADyp8++c2ZK0tdyvZ34fzU6PiyQn1xb2rbo1s/2&#10;tYPz6XSS/Uu2d+vt/sJUrw0zxld3+nwyrLoD3NnP/143AbjCX59rh7TCAWBolNzqmTrjpoP6u7mm&#10;E/XuN9WvOx36d3RQ3Bd2XvoEeJvjZfm6690FKP6UX859aeFm1C6AcwtlIG86Ma45f867Zlbz0dp+&#10;fueftf2Dm5LP/tgw7k6YsBLJcdS7RxnRgHl+xBbTuJVsnqfNA3fgWU2WnOc1rA5o8rj0ylMTnmHG&#10;p/iOEdkdI7EM+7YNfyPvjX7tz0+lVY7GUXuh45vIHukiLPBNBXLRAhvrOrTQvxK4jS6YI4eEEaVz&#10;RrDgZ06Tm5Mq++b9C/swDelEFqJA5u3RUb7SZHW2YyPlQTe15y0tG4QN5btUrM2933d3fImDJUCA&#10;KQa1SfN7ERCdH8ewNKIBgYlGhhFg73fUIl9pustB9qE7109X6YpVPhBrEKtMSODvfEG1z/7398X6&#10;tDC49mDcXrrFeRj5k+/oz3R84RmkttGwZTtj1W+LXorrWmhy5+VVRrCc3xZ0hKEfjPyphEjKtsP1&#10;5MzfnbVXx564wZSFXr0tZpWd+fXc935Wy6dr56+j3viw/s+yeH12lfXPemmV480uWfhkewaWAJy7&#10;EWvdAGal3bNLtxfPwOSPPVtt5RvuWXkgszQDy9IxlLCrrbvK+BP679d3ieBUck7VJbmqwIbg9VL8&#10;nm9UQV7PRmQW9xJMF9puknauPgyePoVKGjMAM3axuHy0GB/lu6ji0iud8a/rlTsXLvUSVCN2Sc+3&#10;Z4XO2QKH8KDRsAGIuYM69UcEIoMuIn6vH+jnmNOUaztkYyZAkacsDpG0bMvMmNgb0JeyIfRX92pQ&#10;pmm2AKDKevbgYGqZwxro4UL+1kvB+M0z/AnBP2yhl2tge4EJlj7QflDXTSCN3JObAQbu2jfMzCyn&#10;rk56JL4DjZO1H93JZ5T5RffJLG9bd2Z5wk446cCAYWXC3p2t/WQAKvbCUn19ZmABxLntkdQHCsNI&#10;J6WGw9uC72e2w+zeFrSKc+iElQwkKEzdvJQvblht3vHH0yVJdg9W3GV7S9qL9+S6ZZDcLGgZNb9b&#10;goHXArCcWi4Ta/8lhtsvL3diwEUebe9reskMmdzg/h7HRb7MesPBjwbYnHi/vzDGOwLozC5n4mrR&#10;U0KmiayfJ4WCXFPLLli+4Hgk8zb9nhnzGy/JFbvZNomh0Bisq3vCxsTESLtEua7NYCHHXCbXvY3g&#10;sV75Tnan9KZElo/LSPf39J1jleX/fPmarzlh8MTM8Hp6iIab6iuR+pyRCY1SDhann2amsb6wnkLb&#10;Fkr0pEcHWbqAyuzYe0gxwuGevt4WII0CtPmdcBunZ0paMPciFLNhtm/bAkKAAMktzkAxluoFTZ6c&#10;IWpc9A8617XAx1lgtGhaLMjaKmm5FbWh9ALnC+hof1LxG51c4dQXzzS/Wvt6eQbNNANiOx63QwEI&#10;x+/wKi868boasOELD1KmMy4IolVzgchmCJfxvCqCHehWVNFuQLV1LHkQ/JH3cYChyOAVQ07RwWzf&#10;ANh0B0Uafr0m+CqQunGYoL8Ig27ILobrh6sbbXX/fexPmSBPzt/ss8QwQykjMj3Y08XcNVlU9hQq&#10;9587vfb7CCQ+3b/yWTn++P1+8G7KG7S1zfcKAZNkiZloqC+k1tefjeNPru6A+fY+PMxdgD4e1lQg&#10;Mr/eG/Mf9QEA+0h7mBUOX2H1xz6TzlcvbyVyT3I69Dlz3a0AfuCh1q2anx4kPA5h++50508dZ0tn&#10;2xvYxrf8sMnuH18NMAA/mrnb1fu2Z9gPW++7Zbd86NOnXnQHySfHxZ87tPeu7DICj3R2zM0+faNr&#10;Dn39k4vsvjexOzR75wxIJ+Sd1WZCUsc+nmFHJyCAZYX+e1T9fKWzOj9oOpwyFp8kxVO7PHMleDzl&#10;DzO9QuMI4h1troCUi5k5uxGRej15/KBPS8cW8lsco82QuUQwllfsZRQOvNneR11QTvAEpbTb488q&#10;2XS61sBNOL9pEH94xjH6uO2uSbk9AdMZuP/Zwf3d5XZkxzHPTk/qiz35Ift7WJM8aN5CeUiWeGsa&#10;r8nowtHS/r73pTvOb33k7z/k8j0QjHRIOb9VGYdoNRTfCSH5679zgj/14/v+fnfP09k2nRZP9Kcz&#10;fDVc/+z6yIv/pj75zlH+GVPbnY8edFPu5pUK9BFh28OB1uWweb5Eqkb/d7p2D4jkmrQISNGZsLbi&#10;/Q27JJOwtvb3d9GBCRGIeqk9RWW5uqODNuydt9Omx53Ep4v6APBzwLiPgjaD16NGBvreY+LXLy8v&#10;6bvKr/wdAL6+fqf8mXNivCfGeAetNxsVhdNojwiQGY6qEVyDROa2r/VX0ldqEGpZWo16yQztMOU7&#10;FmNAUUOXfReY3LFpOeXj62bz5+8BUopn/McMGvi8MqDS246mUrlrH3HrV925jq7p4d5H6TLGH/fh&#10;ST1WAKq11mjQ3xU+I3f8hdM7jBJPII2T41ifnTrtkGTXm5egT/d90J9FW2eVpyseXT6hs5QHqMYu&#10;+gkvgSKw2O1fv7O+utNnpzyWd/kr5m047PE6vtVeTvTUytbFoB6f8d/XAPekLrT18dO72G/X2Ycx&#10;TYPJTNlrsNp90qVwA18CIA/K5SG3IUMyiVUUYwz8/v3f+a7rBfz+/bvKhTnwhMsUQQ8+el9rZrsv&#10;Dub7IpVy9m7clzMcgRWhGYjz9M2iXTrVrcYtpGfqZ4qEOx8vu8iBrK6A6NuOh2yOwGaB6fbUYFGA&#10;1UXSJ1A/uYbrANK7TvO+lizau/3K0gr5ELLuioP0OHU2omuK2KZj4vXdjJsUySCROB+LqzoWpL50&#10;WVjpHDeeGdyEUt2VZVnkpVACRnOHLBm2L9nT4qXyv3hwoAgWm74p/SxlAvOtSxmFd2Z5T6/bNOTC&#10;r7fX3ny9JmQq3vblQi96ZepBjymAXAIbvrgGBsRkOZmdDC+ZNV7boQ3IyJGwkH8br9csqi1rRQvf&#10;iuQM7Jk0kHDQm0drxpzQ+cav1ysXoYjgPdTrRMt0IQnAxIV5CS4fk/ffpbkJInPc79KoHyQwWG6v&#10;iuwivyN7SxoDaAYYI9bu/FcqsAm8NIIMFEyTfd8XTWUWG8zLiEhk5SmgNuD1Rz3bnQ4g4QF6VBBj&#10;1NZcAKIXxjBcMjwrIABg3wEtInXedgLlNtAcZUcL/j4XTv65k45OBq/h7TVEfR2oXGUwieHrHaci&#10;dwMPXJOSWxs9INycmXHfYOZd/J31frkVa1qCBwH85GaLtkIpm14eEJolQDtdIKtg6z/5u6wPbcCt&#10;Z2hJO8CMJDwbihlEyIyNGDNKWVp/AMja7BVUaHXpAgCzreTcBg7Zk1197LsVsk5yR3H9Z2ZUhdLd&#10;jF6NQ9L8fIQK151sJI9BPTgdgJblxUNXpRRadkv6jUtX83sUXQFk/TneeF3OfzO2vpq1Q36YpQA/&#10;DV4wYTMAcm4LzLf5u6StJ366GchXACnuKljAE2uHzgHTOAth2XIeWfewqmO91YlNOiZwsqXtlV4C&#10;qKbhSDm+0K/vJoHE2ufzmnOSbAK9zUttHWzGRxNGo53AjYUvi/+XMYZu7k66ftUhNT5/k7Wnu4Nk&#10;eSZ2nul6T7/yszRk0kLwdYgq9wD0EdTzt/GbmwiGCiiHmIS8CvSms1QibIwkugAAIABJREFUkwUz&#10;z8zIwHpuIAwawHmZ1GR9e8SPHnxIY424JnUWCNByUAnNhVMloOa34djFwjhjMkbJ8lWGkg6ZybRk&#10;aKH0a6zZfVo0zpGhkW16D2rS6KVsXeZFfHWNBs37afDej1XfmFDPlHzhXDqOq+fcOaCRnOA8c4kf&#10;6BRQogL00dZ1ccZc6mT9Q1PHhOafZRZ4GP6EC6MqulYt4N0QaHNCWvdpYXk8Z4LoD3GWAe+v0DmK&#10;LPsngqj1OQFtZ8rAEnOJGXROvGXg4g7PpsNEBOPt5QloBCVdtALMyvvE9cMl3JG0Zk0DgF4R/GyO&#10;dQ+uFW8Qx/Trui6Xw4Lc6eRr0WdyxjsMvm56WySqmeH99r+vwP/XFXRcyhcYxhxRB3wGLmhClX3m&#10;eTnmGV1KbB+yfjZ6wbnDxxa1fKddpdZhC58XXgsmQNS0j3McskR0MywlHuhOk6crAyuzSvcAVRYi&#10;OrFltpX+Tn206HhdeRdd1tz1Y2nDuvr7RVb538+auAWG2rvynn7GyMnr0ca09Jm6OefvNqijTrq1&#10;l1CN+Hwu8rfaOONTjqluc2cB7UrQLnZB2N7rjgOk4w0wbfoRAKBZZ9x5uWce4mA/s3yFt5FZoZ5a&#10;6vX50XePrfo198dkKamGZ2Ncmut14peGbWgA5AWzAZWZ9s6lF95445LLk8JMAG0YcBbv2hyBV5E4&#10;Jf0Os8qZ/Lo82W+KRBa7/xtR91tE8Hu8IaL459cv4OV6AQZcckH1hff7N6YZfn99YXx9FT6Ey4nX&#10;rxfe73fDwW3LvwpEOCeKMSculdRJBskSUgaHcS434xSlMEeYxAhIYIhwfGFCmPuYh/8VnnQIX9np&#10;rhNjtzZ1dsPYotp8KlfzeWyMPHeNh8D47fBG2mIWKjbWSbgFXfyqZoDbYUDsHgjso3ZRKsSYZvB2&#10;4OSgC0viuu267TrRzvmSAspLazVcHYHn3HUQiYPU8Qj55nrI16LEP4NBoqIb19EVv/fdSsSvu1zz&#10;nVzCqi2RFHRhmpfv0eokspb2tMyQhkbWcthxidnEPWiOlSTTiE0YfEPex7MKmgnIqrLeRxRuyzK3&#10;4r6nGQ7JyuBOYOpzEt26IsuXso4BJWJyPkkaqWjaGmZbqFD6j3YGxZx+5pvFrkFVx3aiEPmqrOPA&#10;NGbDy6GYtZIorscFXklhmMX5WIIBrw/ueaKCX9cvvOcbIkgHuB9oPgPrmsvy8O9kWWBywxihA3xt&#10;+pcSdlXgHlSCh0BAAFeJN7QZ/PlhFTycgdvJ+/Rj+JKzxOgT5ucsmOFNCCHOAPRl0IWhUzCUwcDi&#10;+fQZBOaa1Pc1XbmGiHf7l1wny7k+4jIpeX3DDk07RUOerPnii451CzcuEhJvBxxBoOVTKs39srZy&#10;bt8hF936+g1My5rlWdHJB3ByBC4UAMgFzU8tf7dlHKlI4QJcp8J04m1+MMf7PaGXxeGX0T4YDKjh&#10;Z9sA6DCE1O/cDucKsgzHhUa2MoW3fTDugTQWVsI785lO2ATGeOO6KIhcElUZjU1f5HbkBug+sc/p&#10;Er1te/42Kn3/Ak+RPfZrV/ZrpoilEWobvy4RMQ1AOWf2ubBpKR2LPpGpkreivXS4HrYN86LzBxQK&#10;BJyp4qvfy3giyrw4lg780LcAP/HL8vsD4OfzjvFLmX5sKx++t/Xp792QuTnLPxg5T9cjT6EE7EJL&#10;zuvTlYbrma6BUfcl+6N+fjK6/m9eImvwzWVD//vf66fBHseac5CGGxYw9NfvbLL/6frEK1tr+LPZ&#10;3Z6O9ZlOOxGM7Z5v+3Ki3zfPnJ32/6euXgDtcP2QhD+Ytmpykfnn7396fb6X3zFwGnDrL+QT2nOZ&#10;7fL3rPVXF83nf+e6yS86wH5IczoLtg9vTPpTOekmA43UB7wRP/cQ/XP//rPXOWi9fu/y7wNPT0Pt&#10;bL7fRwcBgAq4HN51uk7BasfGlrrO8kPc7j2213DaOfBVmajsf0dG54Da95d5DcPj0lpDgIdnzcBD&#10;WO+KpH7/jjcFd/l0pHFvQj6PU0JBfk+Pv+ffxWX0YTfC6TrJ5NLxf9GXAz78t9VYm4NHPGs/EMyH&#10;uVrb+1FncJKDySe5gj9cfe00++GPdMt3nSUm4/lS7ePjHIk7M2fjJq5rEUQJ1vo2sTmC5ygzgEpG&#10;WBdKtslzF1M+9WEBWeef5KhmKinDy58YxqWQMaIcRmS0pm6bVTpmlm3cgwz0WXQnYY5x6XnmcYaP&#10;oO0q3nwuTAT6dPWgGTHmkmhkEUD4gY65tX3YYfVw4/r3jgmEbtd+T7+d+htLebjSm8dis7crV9Qn&#10;lu7LblknRWsPPFiFvKVlxX/uQuDECWYCs12fym5frQ3saUu5e4Rt0AYNHpzfTAsTTY1nnzSIVQeE&#10;20KPdPtY/yNJ8FeXCBIzH9gExvRiA/5Wd8kyh+G7AJ39QbOTLSri9dYz2TQqM9AYNQ813eQe/xdO&#10;W43yKtX+g68UgU9a6VfupuhOS2HAx9qbKesFyYvESbmuaZ/s7wR819ytH4f+nfq8+I48mSCz27f7&#10;1rDTB6tuwQblxE9f2aYfsPEqS6eQr7pfbgJ4LTVKpQ5lYLYTJ7Be5B0hw6RD+uQ86kThpM2IiCVY&#10;KYbLLAaJrL9U8sFMLHQT/ZixAMWax78vRtQ7On3nnBAT6MU++qm9ZIvZtuuQaL2Gj0lkLcaiHS3i&#10;okPwuijY/F2j1aLJkBnl1TQMtVU5WCwuhddpYrZvHMgIiexynqIAwbQR8zGXeVkdvI3tZzCBvSHz&#10;8u1c4gvtpQLTK2lRh4EY0ABO1TqtqC7M8pADxHxqcKQGT5Vjk7yGjHLxUIvVVxwM/LzTM9rrD9VC&#10;Jx2qTQqG2obpSgBrBD3GPecbAHAZHeGCMQWisc06+AdiMEYQoz0Yom52aZbuEL8Bss0IZtSQ9L9e&#10;WtlPBsz5xpx7G3WAWB2OybFUe/2d/HPP3MlMu+mR5uVVInGIjB2cBX+upL4zBinkJuVHfJ5ZJg/a&#10;9/R5/6wCE6RTgYpVrcWzy++1FvzZtu74d3w2sWaK8zoa/uRFWVgn+3jaGro2EMtsy6h8vv1P5ksa&#10;gFzU5drmNq7T/PZ7lmBfyJPFYA6ZC4nsmLbGT84irkkGy06GGLtM95jT2gONWVKx3b+vzxUlt/Vi&#10;6/t4l+Sz+/PxfbSvG+/fLpH1J8hzJ7Ty2RH8t9cyNw2032u9B8iMHZSnHRqfrlPfO9hy4Jw3x+fR&#10;Px4ivR+ceuqCK6IjCL/xcuhdBrrbnXBkRkB2fv7W9tafUx9Oz32aVoL1LitxWm848bVfdIYbXI/3&#10;78cDaN0dUSW/412xbmH9wO+4N3lqrQ+Z3zsoyhJdIhp+Jta63jK8TvQxg5kWhgydfumOdX1rM0J+&#10;OC6oAw338WaixpbVul+1XZb0OF/fBXByLne5ygyZMBLWmp5r+4lJZYaj6OSUbb80owrdQAYyA3PQ&#10;2MruHeTujd/9dpsrlrjbFPzbE0YMlQ3ex7U/n86RnuxrHiyw6VlZ1eVytqUV8aFMSw98p3u+GXlp&#10;71hhGN7DM3ZUa70va3FZt8xwtiPTcO5cj50x0ZwTd0Tj49xp9yPgAJakOMu4Zf6+wQfrc32NBEY/&#10;3nfAdjjz2Kfrc8BglXua26tr/S3Z5zfcU7zrz2H5/Tuc1DPoiobhHI7drxZ2GGj9i8TW93hmzuU9&#10;lUjmuidQR/W32UjYeDyeylq9wwzrlvNbXnA9Z83ZLBo7WLizb0S5O3ck0w+hAj8vFOq2VqSeKndF&#10;m9c1oT+AfYDk6DGlrdW09K0yks08IUwrIGiw2BHjO//esdsXMPz++h1j+BdUX56FOCZGZJiPMZAo&#10;z2pMzBh2PGTh6A+9w7OxjOii8EPqFgjKCvOdthK7hEU2HU1cwRoIqLVImVMH0DWpS3lpwPUga3an&#10;fVJ03oOK1hLI+DT5pXBUzDdlmFT7KQdzd3nIdDNgVgktaTs2S+7c+89yvF1W9ysd2redlJ2cLOfR&#10;5kVaKYwlsTTGQzkQPhKW9ZC2a2wJjCx2QqhzIVVi50CjviHWgRh855BnRfcAo1xMJBJkXVzxjPJh&#10;UbveQmelfEMNfMb7xOcq1471EEvrMNf7opN534o1iGd3X0Q9VzJTOsB4uM52Q81H9QNFxQkvNTQm&#10;pvoON1FiTEvfAOUDUSHlzCvLRU+8fv3y3ekhlm1OvG1mtrgAUFsztTfkHBnuJdPy96ZPukuxDXKh&#10;af/bAEjINHAdhUz272o9T9IEPcnS/03Uzsd8GJzZrmsG5pDE0QUnQw6I19bX4IdTqW8Gv1Iuivi8&#10;qC785fXvuZPccs2JKESJUy0hFJ3mL8q/Ag98yS6MamufOyVjq0J8uZQC2MpZnK6j8ycmWVDUmtNS&#10;EcLEtx+S6A0gV025vhD5rh2Eee0xa4Vmk7GtlHnWJguwMmlYqivNqS54DICM4VuFTDHG9PIrVOpO&#10;lNihUO8J63JVHiyxEILmPWaWF5la5SjcYewHmYpac1YHHTBzLAVOCJYKCEko1jEm7Mu5+q1R51p9&#10;+9wYb18Msf3OYmGIcqEKhswo81IqssebbuBuA+p75PMnjptUFg+3cv72tgsMFDADDGN6r91Zbylh&#10;/HYvDePOnGgnBIYInCeArN3uRk4oP0hG6/q4ZgenKeQ9m3CULzveFX35CgXIsg2OccFoI5aqnxbl&#10;J6qhrLixCcsOkpZ11ShnfNlGYwlhLsVeMaSnOVzX/l5Pcv3ukNGfgbotm+GhjSLxuT91AKi3n39T&#10;LvBwjtTSK8jp/eQ/bX8DVX+wH5TH9/WfCzAQbnm8mxVPhts6xgbovltOD+0Bt9kCGCiw9ln78bdX&#10;lulhUNI6oCXv+lgGQRMIDxosbDQtXVKgdZ2+ikl3x3cCx82JcyLTKVjS+9Hb2Um0g8T+7DEb94fO&#10;iVN73+vivtp/3u5+3d/jExWhBjBQd3tLX+PL7/f3PtGt9+u7e576f3JmJA9u/axneKP/Zydpyqn9&#10;fTc5/GfXT5ylBoSj7ZkmR6MBNLkKpK7PPL+WY+33qF7x7plZZ7t0ofOirK9562+aHe0ddAR8T8LK&#10;+nE9fx+/SBxcmHgyAjmn8T7ooE+XRekc/oXlpJmiK9uckXywZA43I/k2p9nUptfjyl1hifHPB8ud&#10;HMr7uPkWrxAjUdqpdBn/3WSh3nmOffLyIrsRrAVeUKXxuqzfnXWL7tjLTpbhkwbZnkmY/G9rmbt6&#10;RyRLhA0AJhlgog7aRci+g0Mg3rCT/sZLfVyJsXYccr8egwNNY3X4ufLl5zYrWKRpUH8ri/iifm34&#10;9/6uB5yzad2eWbY7uH5qSzw6pLfvbr9L/X5+133u/0zUl76JkeW7VCSzqjPpRXR5AbHs0ndb6eTB&#10;uzrQPu2O/bnoO//sxWpOA1sT6Oqik1IQtEc4E1Ud/4XsFa+VBTqu3CkVB4jm2V4KU68tm6URJh3e&#10;zifu8KaciPXYshQNyJJKHNN8RzkqEcw5cFF/hW6waV4D3ID3e+C///v/i7IngL4u2Nd7xQXxbg27&#10;enLnt2rZNCFT6sGwHCSK0lpbf0y+mhF8pSpZ6EzarxnTGrh3SSIS4NLXuq5utmDow8XP0njG7jim&#10;B4HcfBjpLPOuaXVcIri9vI2PxnjjOZYG6Qdq+jjpGAfENJIgmq7gGSvVw5VoNyDBAIUT02miqYKZ&#10;QKOhowSKC5WFbajkQPocqG+17lil2Z4gsJBbMBH1KBJXk79n8EnZrGXSOM5YgrXR74u73o3jq3ME&#10;0MbRL9qADErkOnqQ5bsOOum94lcfy8pKEWyAO0tvMqX90nH6qS8Ser/fYfFM1zt5DokgSulWsoRE&#10;QgbbchyleL28/ev1WnV30DDRLXWpUUoxsNDWihnoE9rt+NMOGPfjx0xx3WXwv/Qhv+9+CwT9LWif&#10;Jf+MibXkm8eVkzTbPgm+uFKusz+Cer+KRFLGaXfZ5vNR1D8BmJXsDvVItkazeaQwg0R2oVfbcMz6&#10;slwcdV1NMFMrmEnW0nFlYYCiDoUkIW+TM6vWF8TBIieC0a9oVjgBUf+IUVKfdGeUdxN6Zl7Lj20/&#10;4R2h4uJkSmsjhaKkouKkT95L3kzQIzCMZFhVj2h4uZQJXIqvyCLugQNmsHRHP0J4kTzuTHZlSFgt&#10;02ktLTIzojtvmVmbs+oQt3GEsJ5klFRsIX4lakuKK/m3TeicGFCo4/lwdPp7WfmUtM7MRdRc8QYV&#10;Oj4A1hyXWFwlPE4/d1AZz/bzOGGw+eWLK4ip8c4c4CbAo1RfKAdDVZHiGBqsS+ummpu5QCMgYW44&#10;iPg6mNHPydrHei1tiLL+G5VSB6YVIe9rkTVQJ2uwk8914roUv38jDeSoOg/VDjCl6k0HICT8q/Fq&#10;bH0RLBFPM9hkBhyBWDOUQlhaCKKb/EvgMWJ+ULyItRmIZW3TMWYCe1WvleebQSQyt2zjmS5YS0Na&#10;0leq1peVOifte23bnoHPE98t6gB2nuwOer43T6EP5TFizaU8CZ4fxupejb/BGv8ebe98LPCawpdG&#10;xkU7iT77c6s5XTRArnXKyISgbaruKi0pFT+EtSd9KrK/qsXLnI8Cv5Q3DAWsb+jXCCFIJ5cN52jl&#10;uRIx1jmoY2q7fB9NGbCxDoII1raY8dJwhhHoC5yWldVJUBqgTHrmICD2hsHBu5NwdyRsWZOog5DA&#10;+vvOPXF/0WmaRpzWBZcx8MwJaD8XR+12GbjFOOrzZmYhM2vafJm5MDsY1Tvv9/dZn4PUCTGiyTWI&#10;zGDCcscqV0U5vxHtRzmVOC8jd66sTeXcaz1DWdsPrSqJ2PviwDYUZRuKZd1t9Y7dZEitkS1wlzRA&#10;AVMzqHmd6gKe9/U3q9GGO0LeG5pcB3DkbXI0ktf6a2Rbf+EyvxkyCssgHsfIb3LOolZ9coG1TdxJ&#10;i5lZWyITRqdHq98n8HqvtV78PSO4QAO7KeXqJLbofDlhDMi39BLOpTbjhcFGiB8YLsq1AlxXOcqB&#10;hh1oCOU7WO+y5J9IvS/pG/LtkhHzVXgnBTWAzHqPoLZB0PVcYYUZWGamI8vmrESUyNTdZcKIerfs&#10;Wg8Eez8rK08v7gcInEo+ZnZeC8h3ttHrzkds20davA+48dbXUFAzHgLmIJ4W2JhL26ffJc9BKL5g&#10;9qmTcOVlZjX3z+gSMlG84TsC75frdj8UVROL0XZi9iEzlJYa3PXGmONYn4HbtGVcqQDv2daEVMCB&#10;xnbHAGZzydROsah+MCC9NL0Wu9sNwYy0lbbddt2BwbMELMe4S5RI3oWvpeS77KPdmJPzdQ+ecM0i&#10;8bAf+HVwPm+yNPk5MdFd1varmiv5K6gMxb7Lkhhb9HrcpUdnhuOiop+FjbgL7sXRYHSihbOC9qqZ&#10;2/4hPCbaLlpjtvgM+SZpv2V/0HautMV7d3xTn1FGlF40WGSaz/uOqxsxaw5KRzqfvt+rTWGimSh1&#10;vV74mhP2BiDqdnfQnQ6fxN/ZRIGCyaBrjDPPlDDAMNqYJt4GyBigeS4wyHVBIfgaE+/3F16vF66X&#10;1yX/eg9MAS4t95aq4Pfvieu6MNXt5TFdk1//+gfz/QbPcHLZGrSuzd1OsobvxFzf+UafGTg2HHGi&#10;gBEXTPiZX7UmXN6V7nCZ7rpLrwtTKh/55XU5QxV1x3et/5k1qANPUB6I5CGhkvKDlxaPta9ULq+p&#10;HFm4Phc8N+Eu02ezydO6MINeF2Ah18zXI4pVU8HS76Kd163taOly4bYmQy7R1wJd7J52tIjbHaK4&#10;mqxkre4xIyFg1jrygUhii6Xr+dMwKW+lZISEvM6zUCIQzfXotpJCdeY8s0bQJfTFMMjPAESgruuK&#10;teT8fQkwJHRn4P0sEyJI+YqgkDFSEddFORY2nm2D5LTTFlYoJmYmF3IeuD4p10bUP2cgK+crdhUS&#10;6/k0tHm19tL4L/0Eyprv6j+77+u6LojNKJVUQUnX2MB1vZzVJ21jx2TTJn69fgEXMKfvNJkadDJE&#10;yecB2qO+VoJX+9lj0e8qeMyzSpzLh1k414NvJuB2qyZtkbp34kU+Ne4gCPJM+kN8HHN6P8bFwHfM&#10;W+4G8t1mQl0H6njHqXOOrC+PWD+0bRmIi9lPPuUU6aU5N8QCtZtGC0OLwMaIfOJu/xAzk29l4eMX&#10;T2K+bcU+YAUz1Km4yeAEbwVk78o0xRafQCpYa/zY34VghOETVou4gKbX4VqfO4HibsAd7M3WJ/6s&#10;qDFA0NzLjSAF+hTzgyCNioH3u6I6vfNkdPR+2MwYH0QEQ0bsYunGruUWVM8IDjqTKZvGIAgSIIxv&#10;S0PIQoGoOlibQzwSpDUro0ySTugm+DYnuH+doKciMn92PWdYfH6GkvJE94xAAQ4YpehReIkQ4CkT&#10;ZP8Zd7c15O1uwLgZ+F7WJoR1OizqoCr/Un0bjUluafXDYfyQrzHmcmgSBcn9s+xAjGkuUXSj0LCV&#10;N7ujw+XVZkKYlSOKQvE0XVuETzc6zzlzp4cIymANy6dOUqfwnGVs7q9qA76tM97T5jy/a8CRtaT8&#10;1HbkvAktsRj78v7IVJlhGNDRYahIp+RznYQFN08OtNP1OWer0eJx7fzpSvTr5Kz79y7n+a6wjg75&#10;h8/6+vyubzstvvubn91a3et9LkGd0nF/0pd81w/H0hmoR/njg2/f3W+hHsj3S41hd0bs7wTOuvv0&#10;Ttf3z/0oh2oDYmbu6NBaR6cSJ72d3ekhhZDSwIohf9vnfeyUYj+b5Q2IHS6a9dTLhxae295uP+nK&#10;T3JiCVz84PrTlX9cO+sNCaTc0TMTy9DNlOYJscTWE4E7sol9zBC1AKMY26Z/E7+2yzPdNYO0zjuG&#10;ysjacHHqnU0PnBUfSr4Be5bXz65Du60v+y17YNj5vQKYp+smQ26va7iFhttDlz61v7e53HOs7xtz&#10;2BZcl5En/S2dJnbPxP3Uh/1K08lY1q8ckotT0WbaCJ9k997HJYAMGpJCRi1DEks859RwrJ2ZWOmW&#10;aBGXWawkOc2L5KjZ5u2OZL3PvNwDWZ1ea1v3uelBz+fGVwz3t/P7p/fXu/5MGt71AG0Dz2jeW9tL&#10;AphZ22WNzCT20gq1xX0JHNTDDyKk8PMnTbBjEtoK35bmO72v2YN0ZtHJz3HrjC3sZpDF0XF/X7fR&#10;Vx9mD9RTt4RDutX3rbELAPWSN8JUJAGuKwNYLxXg1z9gEEb1wr/+6x/ADO8x8PX1FWPwYBcdSL9e&#10;L9j77Q7DaYsNdaa6VR9iDVL/IehVMp7OXc2RQPoapbzhZ8yg5/r1oOIU1EGDUn6MO70pi4wb6RGm&#10;DbTXhN94hu/MB4J3s18MWj7QJfm66YDkocARvsTKz3Ho/NJGXn8gIxb73tZ+7O/ijtV01lmcp9Ud&#10;wNXyfaxLv5i4dJAVOSfUViFzpRe1m7ApmGpQazI22DzTohrmWcpwc7fdqHWzSLO0HT7Tb/efpMny&#10;eN/9KrK04CBp2pIJmxmzrYkeLG474ZpOFlHodeH1+uUOWFEMTwePgy0NmIqp8MM/c2c/ccgeOBQg&#10;zvUbs7b6m1kEYbyc0nRHXPoPOy24hNIH2f+bdGDCVn3uhTSiBApkKbkK88Dg228GX+Ti977zP0aI&#10;XmbL+r0WMqCPm302lwM87UHSZwo3ZqLKBng4MOqAd075YuMw8TIciye+pI6xhhfWq/jxlSAsmMHl&#10;kq01gAiQRMIC8yc0hIF3BEmEDhZ79FcC3OV/mPxmsRTN+2AwyAwHLp137Hs7IXR33JUh3/9eh87+&#10;EDTm4Gm4xXeu7C0d0wv5zLPzriuUyQ70OF4TiMaprKF86TDf2/N5I+MUE6qol0mBM49ejPADgolp&#10;sS0umuR2+hHRU0axmPEbVICXN5Ci7WSfA4TYlWPrBwEtICY07yn4kIGV8GdqaL3g9dtVTL6DxmeA&#10;ejOmCGT2LTVpMEk49anQFOu0PcyLNIbrP4UCwWus6xXZM7FIZzp34n2jumO3tiwVJjPzEJkW5Aev&#10;tebzON8zDmUtWngAJTIjIuvNSdLfJQl0Oigrw6WEqgXAWBTY4gj0DIRqW7MG+SejohuwgEdHK0NO&#10;cgv9Hljo18kQFhpvHxSpO9Gv7bOSVW6EUMY5j8w4IIfO186f1YeiHRUalZJQ3gRwu3N4o3/IsAJ/&#10;/jOzGPylmTFD3t7bk91hW9/wjev7PzndHujZleF6XwU1ftKWhT5IJ2fjxd7VvY8yQ35Ryd9cfz+R&#10;G9s9iQX/5JjAVtrn9t1O58/r4kkG8Xt//LlnzAq7kVkqA+spMy55WaiLdvnn1wUeCnPve8lwPK9F&#10;aTwDymsLQwYri1qt74G2+6BejJstQl0Y21GJP+L2R+dJl3M9c83JF1J5k11P12cZZEkbhe+E2GXi&#10;w5PxX6YSZE/bbH1/fXYccczljqps+C39PmVkWBrSnnIFc3x3yvMWPJQYl6RBziwcX125LOPZ4Y3l&#10;ezN1gBmXlJvpbCxM4H1gpmtlh18iWeNT5YKg45gqpQFUlhGTHVY68kb+i5SfR1O/05/E++xoWtfZ&#10;rhvrLT7WNVpNI1jjJxMuFkMj3qGqvpU9aJx4P5dK4TwAWW/yT5yQ1Im70w00qvo65DrZDuO7XteC&#10;EyQAqk2uNcd/iZNzHu/97EEP0nGxC2gICjO9Sk91eC+tvU/vYZu5+4eNNd4SFchcnSi9ScoU4nJV&#10;WeyWwhPr/NbOVo6VYy9BnH2AbDRuej5+7qLlOzlZdGn4Zvl++8DY78iWNzs8tfGK3dfIsS8f9KJF&#10;Qz5mYkS0n+3aD+1ZnBpuL+TgRAHbzu1pzxtt4/w9GEzdyaXQiB7S8eL3zkNgeR9T/ayg9M2eThuw&#10;bIGeIFZO5RWzSbZd2ZIQaXWw110dN/s57CkdF1TemCqQ3AlIm3smPujv5rjcImEOYDihp1WW67aW&#10;DOS3tmNorvj7PUdNT5RTUosdIXNA4E7iMSMr3Ly0qU7F/3y9cWl7ofeqJ4PjSnswcE2SKHRy4NKU&#10;TEFbp3dP6GLAof6JcAekpHzk7oFSPZa87vTZ10Twlwts0KNNu9Q/7fcFAAAgAElEQVT9JRVMczK5&#10;E1HJjH1Rhw7NOYxDnlcZYwe+7FjD+TN7KvX5zUaJEqc5lAVwPl/cPXEMvoYeXdrRJvfjPQrzXa8N&#10;f9Swmh8O5b+hDn9dwRnO1EUrNzyzIepRL8LQkKKp14XmrlDBbT4UM3W7CWIXIfIdeQAs35U8ZOm8&#10;3Ofo+bpbQmVD44gdRQqvAIgdCE13gnPQdGb89HMIUMqq3bsGjBTX68I/v37h1z+/MhBmsdNALsUc&#10;EyIjktuCYPSvSe1UNXP/XMpPoO1W8b5fryvGhBtkTpxhTbKRt/u5LzmcOLVn1v0DAAZLScWYQ7dn&#10;eKVPhKHOkct3ovmCLTOpjWMaJX8FTNB1WvTgsYXu9uonCm0JwzYFFunoxZI1P6vfptasByWq+ww0&#10;aGxFc1uWnoHGo5uOfvGtzgyakT5uq7JYfYy8eYak4YLl5OVAaZBRYVoxrJc6aEIpnXspgUOY1VYE&#10;5DsqcjNmZYOui82lRm1fk/y4/71ndSwGaOuvA9wRNLsvSgevvvu0BB6BYjkHuSAIIMzuNYITWDRl&#10;UNH6oFWOGXEYQkGPOcsJmAdYWQQSZtRvZu1wbgMaURORCorzEgDAD60oHltoLZzLFt1vY0plG/Tm&#10;IYtU2U+qZzfEfnqlE9OaIxgF3BM8W1/+DBp8zipJIIgDKN8AswVvZiBD2rwGSLg/VmCxb3bhAa5M&#10;VXNAFqcNT98K/TYetuItXbHOLRSjl4KZbfuopUBjNl3Vc/J30glO3vUxWLR3z9ZZAdLsmr3dtD4z&#10;rcoGmXmmxhVlEKZGaReRUNwrmAOAMd6RuV1gvxto1sh8MvDzQNBtXjMqi1JCDHr1LJ1TNtQc7zg8&#10;yGkwog4eYlvkQhdrYK31kf3cjQL2kZ+P9lz93OlejkrfxcPtSqTRn2X0LMr421t/emfpl9xy//D8&#10;s0O1lPCN9xp9Cgj0rxM91T2PAYTs8b0T+VkUtPz0/B/It2/peLByi9/Xr4pX2vbi3k5/LyFTAv3t&#10;HdPLboyUr8/93A3t+iLQNh2UKSt7EJPvj5rGolhsLPHe5rjaS0oeMDhl+c6T0/lO633dNcn3Q+Op&#10;90Vp1bQ2yDkKy51a1X49y5/W1iAdxOz7aoasz7YPPs7Vp8vQstbtez4WOfTINmwWV57oHtiG2EWl&#10;HBC5QS1kvU7EttIVl6g6XhMVYBLPcucgR0GdG7oDktuElYcbge8OXNfHQpwH4iDL8a6HU5PXuuOs&#10;0+fpomzW7e/12XLYruUrEEMNDk6cyC9O7z5hL5aEun8uGBsmrkpS3JD8+Sq5vWLv05q0zTG437c7&#10;76Mb+fOmf7fLHV7j1k53QLIfJ5nM51gCqvp6nrd9LPmd1NOGyJDVrXxfW8Jp4sR6ZDY4+Gy7OTGO&#10;dfpYNZ31kvsatRvZdt7rdD6NS0UzGadjNrbxpOs/6j6hNPZknv1Z4sHs5w9EXiXHfM4wL4yWI0Tp&#10;iqfx9Fk9OGBt4+tl3iKYi24nhowDPPNTBTp22Vq43D/aMPic6dxLB/qnNRh9pA1bNbifibvIFImE&#10;LUhksHONsZdBDFFcMX9vCETe7hCfirEHBze6Wcj9nEtPwU2YoFKOeJvIwy+9H5EtbQAP9x4T4fQJ&#10;W9m87AEDVxCBtkz19/vtusy9nbguxdfvr/z+khUtdh1eQ2IQvj7rc8qkIe+3y2jFBUicKROVUNL2&#10;RUsSCv0IYbkU4Nf1ApOQJIKeQNtFD1nn2Dr/WtoF4jXF1jXQ7sv5Bf0CXX9FU9PQX9XX8GpXsysG&#10;Ot86f/tZdts5Rh1b9aXwQ/mw9ydtD4HXjt+DX2FLTPjZaRgzzXkT7jSuwUiUyqsd2DXnXO8MWAdo&#10;5NdRMoYBDOq7K783OG3dVzWTPxZZs0wxdfPMA3HNzAOxcERhZn5OWdNZJU/WdlrDKWaIu5b3cUdU&#10;jPmAUhovtrPPopwyuBsK5BmXzaqC66rSkEkYp3yzFYDX68J1vfB6vTwjXOgXiPVBn0X4CsyA8X77&#10;lKj6PNsVJchsOZPNjIkZpOnEGGWvXdeFMUa+g9U6yCXE/xK0rADkAVekDtmEDmUcyv4o9/KKFDmR&#10;wwBVnxuzkKuwLPdcrE/9APc5oa1xzjn9kXMmaBRIVNXwHo236zSTCvzxjKPy2SyLOLFW+k4pXww8&#10;SsFt+4e1/rpYAw6AqOUJqQSPmQWSBxB4BIP+69k6h6zHFVws4k47iVOhc9qcKovjZ2FQCqc6vCXf&#10;IaEqstZaLb7uDDE0hUgBltFon6wxvB7lSy9MQWTfsg/e1kyGi9fHuFnPmK56LkB/vPrsQmhmJNrM&#10;MPvhfLDGiASjJetYBsKiL2JW9YW5yCIxd8XZku3DrMqnEDDVXuCm2AJ0zci4yIM5kE5QgUKuZhaS&#10;4WIuvGwZI9ShMFRwyZVjrrI6peQ6Yzs/lJLcEnjbfaHo43C9jH/mJGHhMRWFxaJD0NbHHBkLOrOQ&#10;fpM49b4O4v32+OIdi06zrrvT9X0cX46x9TXllCQX+dzPtTYfP58zMr5lwKC4RGESGe9R0UQvj5Bl&#10;5BjIg1d9PJbzlsRmJjgIMjxLekaGg+X6uM0GgIomFv4tevoylyj3YoD0UjABYqN2Uw8uOau6knsP&#10;B68TZfBQ7gOW9V55sXzSnBOzZ1iJppOFte1md3hb9W2M+tz7Vc5y3vseoRzHwDTD60IZzpQNlKsi&#10;sNH7v9bYFNeYKT/GnHgJAak7Gr5iC+bFg8821GCBgERkNag3cHIyOve12B0BCy/H53O0rQ7oPCxY&#10;eKsZLVnTDu4EdzasE+DdmZWDOfaPAcoe792pIGH8AHEAHoBKqeB/7uuTjZXTjAbc3hmFtV0RN4fs&#10;3iMbLl9JqwQ6pOlhS3vPYFkbW7siAW82J4Xuf1sBOpil85800Kape3CJGbcJzjaaCetRzj0Y0J+B&#10;02y2MYXuTcNZQtZSdqd+9f7mdmpDzu3Ow4ZZzjqRzAbjQrzxfIBTJIAmif0z7g9I3ST1pv0Skczy&#10;ZiBNErcw48F3I00iREdaW79WjGTNkXxxpgQ135v+252b/RBzkn6lWTlUaeRFQ8tKphmdrXUeEdSJ&#10;7Te6lHEmYciPQKkizNydtYtNCmcQDvAQYhHggriclJmAdAzA5IIwq6UnIcAgprVtgmtF/MC/67pg&#10;E1m7cEbNZy3vQvKbKOtPVmY5KVS40/X2tKiJbi1gP0fgpGo7MQB0wbPKMyrSSbmWbeH5IVUiusvn&#10;kWdTcG7zQO9wHL1HZHSZO1P0onyI7JpLc72xk700Ys295LydDZa6LAw+6hMTzTrgIj6vyzoNw26a&#10;2ygpP2mYdozeDuxUnWGYtTIkjRY7Nut/TzM/k6RhAdKP8yAX0I0wJ0TVxO1t3/Np1vda+8iXNc9n&#10;CZoLSoZMx9VJL/GznRaax5bjnCDQEE+FG3IX8Oz24m/2InEceW3OxvNhJ4TdoFvghDZL79PuDM81&#10;k7RaaXKjWN5S66kHqVz/rc4/Q5sjQ9o1WxeyzyotQcTK9dKdwnXRhjAwVGit3AeDlBa29Boom5jT&#10;Mbezd+nNni85W9+JH6vtsllsWjqDMlnCfO6uzUmZzqz2N0nh90k6WmzOOpODmM8s6gM7L2liA7gM&#10;fV2gM/a6dNHFAHmFH0lggMkN4gkXRS+89IUpHqii/fuOGrt0vACAXBcwZytB4eeHLViDMl8FL1Ck&#10;BQ5q7wUiQUcUoi/YGO6omgPv4TpKE6d7Bq9cmiUEYMD/+t//L/7rX/9Kun3NgV8hTwDqUbdfNUgz&#10;TZJfaA+k+8vgugqeXJZ6yuJQzst3Ml2XZhsSNbdzPZC7wv7RUhpA47P8pcmPggTF2woGZFh2gyOb&#10;qECgAdA8f4nBI1Em4QXd6LyeflbHlTYgqlysrRi7Yo1Nl0TRZWdH2kFIWSeRPpxJF7nUfEaioj76&#10;JQn5IpAStvEFAHOASYV0VXhCashMGF56gV4KgSekmtXaVqP3wtckd5cTblIikL80NplRL9uk701y&#10;twhtFzW3y+fw5IFLFRCe1xL6qs2fhNx+GzsZZX0abheI73DvsrMpr+63MvLKZofYwkuzzUsMXDyZ&#10;jE5QJlMCwBgGe78xRIDrwmXwdWruIL9eF2jnqaqvicA4Havk/Kqvh+u6PPB2OR9NQZzDaGCd77RH&#10;RDDennqq6mQcY8LGxBguh7++/gf/+tc/GMMrULzj0F0GnTx4dkH0wjv8B6QHLHYQSCQXcC6q106R&#10;aZn5nLrIis5ZK1ck1BVp4PrBtOTghECiTG0ClmleFieamykjY9OAFSZH2Gku731f0rSJK3QKg/O0&#10;ixBlCT1oMByHOqNj0i4SF25uI4S9Gg5N56tKUMizesDKIeHD4jhS55UMA+ClUZI577ZLEjxFaESi&#10;ZwgY2xpcDSBzSoUw7RkTu8FH45dR2ezshlmMSi4m43j2zDfXegJ9A16x/VBFMfJU3jWDgT/rlG7v&#10;62jOoBt+s3W8Vc+pwgPMGepAp/UYfXKoqP0PTnw3TPyzsiECHNKYC4GZwl3ur7w7CggqnwhOw3AF&#10;5z1LJbcXfTtprY0Y74M99aMrDdDZt2qgvcNFAEIZeYR9aWDtXTwzOsgv9AC0v7nwFsBx6Nv+2U9/&#10;nwC89lLV/3LLd2IOpRRP5U3nIcGRZVvBY21N9/4DSAN67ctTZnHx7BjcUpWtumILhzgliobwmrIC&#10;kV+vXzAZWW+NZZtUq45mGq98+2aExmsBtXQKp6N7y/7u454BAii8QSPdbzpsl25Ob6O8ymnwZyzO&#10;WLAtcNO7usnTvSajSK+h9Si4b+2djcsz/z06McySd5Z2/nCh3gM8W4stGPZ4tQj37SucHNyfx3T6&#10;O4e198+/xc2AaG3cOxWgYevLSQ74/d/P7U+vx3f8wcXgFA0tYBeV5/7SiLUPsi4/m6yVy5ypgsxl&#10;6DQ8UlZKf2O070/+pI/fXx9B0tK+QjKhYOXyx4dubXSH0k+u23r8N+f6p+/56cXatv/JqwKhbefP&#10;SV9TxYnrGpFrWVvpvA6Dxn2FdnfYnHtxfx+6HF0/Z1CtHSf68Spn8PP3S992fmm0MfP9IF4aUKB2&#10;3dra5f/fr5d7P3/6Xe9HfHDGQtvPju/SsdKuBZ9+0y9BkVyA3BZ9z2zWNORtInbhaTpu/pPXzYD/&#10;4/W04zXBYcnsdxw/NzoVMi5ji3CgrsBh3nYM/uNxUdYb6X7/Go1vXddqzRENnj6Ov5ZofvX6vHxv&#10;//mTqzJYy0Z+vpe8/ty+WAseR+/22uNLm7cGUKr3IAduY+O6ara8H9SpGTwRhMMoHZaVHFZNOGDu&#10;rUuztYGW/Xejb9lgZbM0uyz1d+nxRaNLt4kNl161Q14iqSiw4AX1LMag63yP5TBHUcH/888/GO83&#10;viJT/Nf1AuwwB43XeRYB8fUNm0eJWs8qDrr2GuF5n6Dvjc7X0FnK+8yWe2anKTE++Rm1vpPHq6Gs&#10;FnDfbdp0s7+FnQz6sZxBhAa2+fVlYfd19cj+py8Ofpk2zsV+3xkQiCBhtVWojmsjanJLv2ehdMqZ&#10;CQlZWUGyzoju2+Ka2EPOWFqsn6Wpsj3vWNpRlNflB5HMlCVbWJTIpSwS8+CMJRHKbt3FFGVNJSj9&#10;uVxdZYFWX4BwnEryA0RyvaQPKw97hh8KKxKO8Ouwlpq+auuOgV2zCRtBt1aKze9TqALXhdwELBC8&#10;rl8Lxvj1zwtfv7/8/giWzMmd927j5EHgS+1tJu5UMCHnEyT+jplw+2y9gbvCN0nIIErIP2PACMUH&#10;3YaxNk/OU19BL29DGy8eOoEyqL1PdKQDheXrd3/HjB0NuWcgdg/sZW5r+d5l1UorJoK5/n4B7kzO&#10;wN+ethD9rQi5eMSbzH7L/lp7ZRaR0zs5wMxuxMCq013A3IGs3xKLrtsSBGbS78fC4P7/KgdSwwzl&#10;o8hafX7yetVe61kN7EuMMqPTAo9mLk4Yi3wkLvJsr8Yj0VmqqVzsMEDWw0wL/0jOzzqcis5nVExa&#10;+1J0yMxwtmUex6noazMcpLILbwjULNoK2gR4EfGtQ0hjtIRJ0bJlniwD4fvPUbwegYwPoiurokzQ&#10;FYzPnmsYxeslHt3f3uQ/2r2+j5svqB8xzljWuajHeHJCrc6B3dFcdt49y5IKTXV69juFnJlvU7Ny&#10;KN+FgferO1idPis9VoFnqSyjtw1s8X7SoonNMAqpMeg0Hm9m9WhkONWBFHwUAAY8G2RKZIMFXfd1&#10;CI6dv9MQ638DuK5tTPy9O8TB6GFlq3I98myEdJKDysHpSn6bs2VqN77zVmLezdAh7AbHGl0rVCai&#10;UWvQgOSLJ5S3tvxnxpkdf+ffR2Oo0fPO711BMmPHaRxS4eGdfQ6rbQ9ecXTrPfmT8h8rLzyOVdbP&#10;mFnx5GTjbCbf2Pr8TWaxjBV3J/QdGmbtz9N7Hq5vnCGydmoBMj+5Un+ar2XnZQPzTvqcFxz+dF0h&#10;NwyAH05LfGQAoCHbEtROIA6urXMRDHlQCu9rtCOY5ZhZl87Hvlg1x+ssL/nrvjqBfSfAYozk3zX3&#10;P7t+PkcAwvGA4tGNL5jVftN4iWOw3b/SgdVsvI3Kkj+1tQecs4/H9VPPipXzJu2adq1l6mod9fWr&#10;ApiKZ131bSVmsZvNMZrqFXjIwMxODWMAisqYAlqmiSQtivfu+Kv/3J2vSyKCXH988FyaRZvI6s7u&#10;LndGWwd8QJYnt/bNbvN3m7etzM1tF8X2+92uqJJu8w9kUY1jxV72jfG9J19kQI79P/RhwY1xaXOG&#10;U+4jeqPKxAJpOz/+xBm+roW7em3OsY7F91ZSHjcX9uO9gTdhYF3b5Z1PPb3ptunBo6ftm20M/HkO&#10;Sqz36zZvIrGjQl+RONX7FNmV0QfacNxB1EtW/tm1rudKQmX278p73833DiP6YWPnB+r9lZHJDGZp&#10;UonNtHa4PsyOP/n7vdwfZUyMebPzTSIpbxlXkz3hXIuKGe7AUIFe6qUk+italuOKIKIN0Ug865N9&#10;4MHA58QW6ZBra9SafkH4MczqXXkj3L7wHUgTY3rf5zTo9MS3r2l59pWIRNakRRBCMd7vpT7x++sL&#10;1+tVNni/uBbKcuyIdvkmICcIaSlnWK7UTGDhpL9odqsUr9DuYMmXNt/WbJae7OIH3h0wf5Lev/fU&#10;BfajJqvzRtkyEvP0zkMKRdxWdj+E/8w6zeU/9zFv6/jYt7bYegCmTXQsr5UO58Acx1T6OvFI7tp0&#10;W4OHZYql1RZ0JD0Q88EMd89+npAlnpi6Xfmaru8q+7dcHrHbVhqFrexUlvTJvprlgeORb5sHgUIs&#10;a1zTHhbio0arRqW0AZJBKae+tU8lk2xFeL803DArsYSC5/LqFdoHq2UJcr5VveQdKxXwOx9C8xmK&#10;ZOKmTSY6SuzynmliiAj0dYXunIEDw2fUdRkQpZENv379WrDQnIbrkpyTOcaiS/p5WaRmTXLQNUbj&#10;pbW5tk66mSslBMdeTgxcJsVTZcve9cVs43B+i50VJrFbz+9ncmaVtuQzCL6LBFUbbW2SZ8OGA5NY&#10;oyQU5y4W1n7YdPn4KnCRgwRybPl7fPFSVpkX3z41eoMLAXhfTC6+Ud7xduE9KUii3QA0Bah5MjQn&#10;Y/b+l7HWssFE8vG2eDqYPPeKytXbD8EXYEnjUA+8CLrmAuJPIJ/bdb04+4SMWoSpdDYDjs+bGX0L&#10;tZDMlVrollvekOgdbJa8P89H9kV63zQEhQSIpSCU3JrTn++/nxwFnnnBLPcQQiJhUGpuwWdwoQzC&#10;J0f4v3klQD1fb6PrOByrUYObUKkMTPJ6y/zMmka1zY+nnRfjNeXReL8zJg+14HUyCrm466HgnTlh&#10;esEPOo0o74z245EsWxHX63U1QdcdvLW++hzkVj+JzIfxborXHrNMvA1+p0ln0qQfsMODJM0YAW5b&#10;pKNPyvpfDX17jbJSaPXuNZjgjvU6JHC83zVG0TavdTBpgujYaskSKxBgjgaEVgHkYNAsAAvr1gOw&#10;mXQEDWyOceGZ83V3OIQlgp+tmTQGjgBvvWd7cLl3kX/73LfdH3x0Wddb+2YFWs7v/xNZwOzh/njJ&#10;ufNl7WffUrYDhcrcuIFvIICA1Qfty90xUyLgPLZ9ntZAs+HmwH2Yv8XhgIe5/cuLZ4cE1cIweW7/&#10;kzOIBlTqws7nCcwAzNh6HAddUXfECSv+WXr4ysi6OeDyPbdObujh9lj/C9/xpnTe/kPan4JO3sWf&#10;rwdiie+dMs9tPj27h4n3tlajt4HOuQP0P+/TwxPt9x3/FZgGkI5ukTVhofoeZoOsONGf1UNWey9T&#10;0rDycu0JBRr9iNIXh/vzt6b7vV/PcmOX5d3YWy9PZkmcpm2uaYD8B+VF71N1oWWFNv1bcq/R4LAq&#10;b/J2I8sTD+3O1+4k62273AygE2tZ9cKcI53hezsChNevBbf/go43B3H+KLy8j9fpeB/zzSjOoqVs&#10;q8qRPfenBzm2xAm4jjr1CUAmQZE+1uqsVpJRjfukw+KPajNsx73vHfeVjXNlW/8WT+/PtvVSMu6c&#10;qfyUUd/vzZ2I+AnqcZyadkoDWjl2o1Np5XOgZ4Q2G3/jgdG+M5v5d/WA7carjQkNzGRsMleZWh4/&#10;xbKcpV7iOB6+c3THKpRSdGbRGQ2Wd6KhA4RNxt2nvWRNtJnyEGiLKucwz4RAuy0cldflO2nctBJU&#10;C4FrLYJk00uCMNnnEsXrYmBmW2dS46vOVFa6aZXx9Aa4xhQGBaYn7q30KoFoFk5OdQe4SUsANMQB&#10;4BuvNuYjNgvSNluR31ceBx28Bi+/0e+RsEfLUUfqGmCSyXCeODQKt8SrJk008lduVfi79Vy8T53N&#10;/nZlcpaliF0oPVhjhOWx6z79OU329vLnfjSO8yN9B3N0aySSHdO53tZ362Y5qHNk8Xs4FxHJK4bU&#10;6VwXDOz7fIQjPOi7nCUK5yEYs3Gn73bktjnyf4y3y8m1b+dr/774L/Scmtv8EFwvL7Fk4Wyd0/CK&#10;JNGZfO29FrOUc8zedpucyYPEg68IDqDZD4W7ci3znqynL6DfFJheDTJtrZgk85KpKi/8/v0V59f4&#10;I9xVdqmumeBRd5tyjaWmKS87NsvAK6rPJ3JLu5cPcFd9ljWM8iq9DX+PZYmUem/JBr/lFdjUtne1&#10;dRTLzPUDIlEz+Ib+P97KSI6W3OFuExgDTBPGM/PgeuHJT1uPrvyYdgoEL2HZEjPYJPpXZK1gK2ch&#10;YFHTzGrX+vbCjKtFp+clsSAnZKIyMYyOKa+VY4LI2BLav+ukbsYgmbFKGXRDhAufA65pKedEMb+1&#10;NiEWNWslD04qhrOQSTEBFNS2ZUpnVq8LTIVkOQZfO4ppA4YRNXa0OtrleywCP2DB36HCLKZatBU5&#10;qRko2UjJMmsRd2OQbbSIe2Y98e/tRGAgMjUoOMH5qkinXlHH7KJzrIwJKvvD9N4YWLWUVR0ogZyP&#10;NrP3MjnNuPUHJBdVRpy01OF7MgPBa9XNvU/mK5OZqBI5kSMOTdB00gbPL++foSCj9mUoQB1VNoVB&#10;keo+swwoKEOxRg01EcDm8FqmopgYYSQAGAF+WjkiAHi/Wx1CZ9CkJifC30U+oqvLeYBlw/yeifFe&#10;He3aDB2+Q9UStJoZxnh7e1b85gDe25RJ3vS6WmPOOHA3tjhFp3k45c3otZHvBnowIPjk9XLjDYLr&#10;4kEN0efZeayygNNob1uk+jzxEF8GMibrcFKG8mern58KBSU/2A+PZ5QcoaKnYSkBUMjHuetmM/j4&#10;m0fN03yB3cJr3ieeDN7bMvb3YPDtzhcaVRm1ZW9DgVk7DESXzBDke9Nobu3KbjR0FF5atg8Gne/l&#10;OOY72BXQARu7FQyeOQSv+6x7ADhqmu0OnFxbVkFdykEzYAzWr1sz47qjLbMTrOjYQXAOM4e8UC27&#10;mfVx2xovwFZU2J381XQ8z/ZTCCBr9oo0cBTP+tqpw1S4lshjw2oHBr83M1iUUvJtoRNyrWujj5vZ&#10;1Xw/OeTuPC6Qnhk4y3brGvEJvHN91/2788hAPncQd+X5KSI8aR7BLxIBxi4nG903eVbODIk16Z9d&#10;oWtCakLmXLK9xRD1Rzkv2vDc/VrHveKppc3INrN2OJGfv0EsycxM375No6I7ZcoZxndPDFIxAM+S&#10;vfThksBGEInjagePQilc5oeXeD9jvTr28+QHD4QzkBzrMqYy+w0eTl180A/xyfJnLAG3M5J4rtwl&#10;tU03Ha5A4wXJ9ZU6UiQTIG7BNaG81Vx7y/fNAEwQTF6f7xsxe6DXzLz2LlCB17YOeTl/r7hxd5ys&#10;r6ksVDqY+xkMp7ImvU+9v0EE9mT5mMYTVKDXdSzvZkYnl9d4FRqjIZspJXqGqewHtea43QnhpAod&#10;RNn4sO6exqcRqKGXIiTMgqVOz5Ze7lmu5MniZSBqw+NqbdnSlv98dpT7Qbch18N4BXp4qL8vPml6&#10;cB/CmqUK7Ou/bpdYp3upvjvfcY2yqSoPWPK+v8bZRSoJhP3gvID2csi6xu+na7D0A/XopM1UsgNS&#10;tiwkLbqcJzPLdcleiYg7hBC2iNUuHnd6amL1day6JDEI3K6coF6u4FSW/LOOH4A6cNttZLl87c53&#10;YUCDY+83ALkuvPCCRh1rm+98V4S2Xb5aJRa9WxKPiJ+D9NILpr5DjLbBsPBHTIFNyRKs63y4fyMd&#10;PeZ1vUlHr/d/ucwPxpTGXyNlsT+vesHgNW3f7wmF4X/eb6+/rMAlmus0KX29bgfTlT1OWROO/sug&#10;RgzLdzq9vVbudGw51J2FgjjQz9Lb5ru2xGkKw5X1Gf2HH4K366gVi2cJXJ7ZEvSztF9ow3mjAmJg&#10;q8+5dyxkoNf45fkmrdyGGcwEl6jjGXZl0mZArDkL26J2hBBv0tne5fbuGCgeiAS41PHEgZHMRFs6&#10;29fwDwBj1ry42FOovnLnotmI+siW9d89aW1CxsBg5j0D0s2+8S7MWGe+uimzUhdJkjN8SJbjEVjp&#10;sMCjyrMJLOZ0GESc31Vj9eXh9cwQT/YLuoXzUnx8+5lJ73T0j5QAACAASURBVLnihl0aep3swk5L&#10;8oEIToFclwzxX1F4iX3DJRYb8g39kNXkxgWDTJS/rvjKd6Z4yY3Uz9Q9lJsI3qAdJpRvxfeqXuN+&#10;jhF40+JwUz/bq3ipZA8ig/z9/ir7OviGIyE5nO9DX4vXu+5pX8lLObaVjmt5KKQTPISd+30x630o&#10;OZn9RekEjOG8I2HjZLH4SKQOHa6ijq0pGFjaJvxnLMcy4QN6XfH2XPcpJb3yR+wcUhM/sFMjeHk5&#10;FsszE6afm9dx+wqDKlGH8v01FhxsAVBjouPmztLpFOYC2JT/UBRAbJFfMueunGrhUxC2rzfQfnd4&#10;FZhOxl9q97X7pT5LI7k7StqCd/kkWct3ChdFLTAKRY6tZ2+U8RXSpPWjC2wY6+ms4/PsdASjei3J&#10;S10QaHtPOqy1slqDLNg3QJfzu/+U5XugQAhibBk1udGeDCZb+xq+obtQq1IWxTars7g1b/fP/voi&#10;0DwB1QCNZbRS4MmNxwkIY1VjpsMVaRwlGzV+ikaKZiIh8PS2ZZeO5Rx7HFyajnDyGoUTnE1m1Nfn&#10;oTQVcDqsm7VX6xreDCLHfuW46AbTiS9qm/d6H2k1N2XJV7pzZRdY9W7c3r+NYxnD/u3WxzjxmRul&#10;+m5eKoG9oXRQb1vC13Gc+3bq0m1b8wPDr4bt/bvT74/ZT5lR8v3Csh/ctfcpjVJQXtaa8j6uu3yO&#10;732c37VDTzzteLbJ31SGXJB3UIz2CM8K4HfTzCv6hNPvbXPJAZ25Xtlu/5aG5OoIp4MXTfbzfctc&#10;2z3o0vt8+vxk3J/bOD1/lrk7rc/P1ocaAJkO7w/L4rENapYIV356CqGsQIfTKQvuPi7qtc8lUvb+&#10;fZKlp/t5hf/7R7Li8V2pK1NKVvvHWb5fNBT/I9eiz+wmMJ4cdfvfK01WTDK/o3mWxSkMxIyfvmGF&#10;9KQTPB3nsvJ3OkUEy/kme5JAx5NPY02gc5u3rV/Po3uW5ds9f3N152D/7NQ2+7n3d19va8D0Ptf5&#10;+xTw0OlPPPGzMZzHvziq2a+HtnMMzWAtjI88Rm1VQvc+dOcDsc/fXGtQs40pdsrs+OOnPFD67gPf&#10;tj6c1/DqrGaAc3vYf7B/kB9KqH//+o4Wf7tebm3IXTt9t553Oj3SmPjhW5KtWfAUN3e5+p3O4dpY&#10;708TKL1h8fluG/LAtNhdvL9rvN3RcKniLQq1mYkcY3Pwu2xA4h9RxQUmRblTb2plds6OEgQLHYo2&#10;Wlv6tzVA/cE8YwYMWXs78Vv8V8MnMo1OSGbQl+OG9AEEqhEobfQQByub/K1+9ezU/JZypeO0w1ln&#10;CFvcgwrl+OtBwGrzYIe0vvC9yRNLX/Bosxx1Hcftp5mmk7h52xAIfOnK/u7vbBiL9n68zg/GTvpD&#10;GNTOtr3dF3cjbFKt4yCR9dnWOC4tO8nCN1A15iXKgAQ+JWbpXTV6Icht7f29r2z/hiX3PsdYDLGS&#10;olWr1peAcPj2MnC00+APrp/cvsjJWGt3yq54f58Xf3wCuJb73BaIv1OeNyxjnJZ1/0Y8EOtN0u5h&#10;X2y6s36whAiQPgfO/UoHq0Sq1v/CXs4T5dv59/TpLiOD0Yqf7ERjxEPUARF8DQzQE/X4b3kUZ3uS&#10;OqvsE2u0Jh8WnthH3oOJtJpXLDojINB0WmvkZaOdnEuhGVlpS0fiZynG8zVmBwISNWIMxlw6W59W&#10;sdxKNeds7ooFbt+BF9aJbF/mWPi78H9BqPwsHSZIxSMAsvRPKHUKoOoNlud4oMHdaEK2uXYxynBE&#10;ZhWzNJb+CCCxN+DCBUQmUinqoFC+k0q7trmsVzhgpDmsA1j47JRTtht7+uQoEHi/4x5JkILKLm8K&#10;gaCAQ9xr/92bpySQNslnrrspyhpy/FhPsq+vUxul8IO4U2E2ItYzfSsno2YFIGdIL26xY2Yxe68T&#10;PufmkWYRPxW4922OfRQhdIzKxwNVap77ZpyDUItFi8i2EqBKDgG2HY7VDwxbAQxBaaub3YBx0WXr&#10;7+17F0Jg1HF2Z2jQ2Hg4HiJCHs+kNPB+ECDta3e/dmVF53uBx5gXFTDtz8znYkb2eW+bEWdDOSo/&#10;Or0/GZeP3/zZ9RMVuBjL/G/LatnvZfaPULZsTo4KMpI+9wzrni3u2SYB1zKblTy0ILF8ZmttGetN&#10;1pvPXx4WpKuOyPHHdvXq+6pbcn3BYKN0i/fVDTZhbTNMTFk5rBuEe/bcHOUIV41dTBaH9YHZCqvs&#10;nzaz3NYnh8XJ4Fhve352//zoQOf3c2z33A3m/eV5zzTsr+9/u3Ny3r8AKm5zXDV9bAzJEmTeQcqt&#10;D8E3Ow3/1nG1tJ1ykXzlu5nMelmRntMhJVOSroLbuGXFGLUr7zxGNBD/xK/92lfzd5RYHFzEUNv3&#10;lJl30O8DouOQY98DwzdD62TcHp3hCr2omzv2qwOWLonsuqCrqLYyZ5IYeMVlG1aDbf/ixtbfnc7f&#10;GejdUZPy+Pbe/kB/rdzWryUvub5lGUA+qtdruf+7c0IMq+x5kk3roLdQzTRf93HfTFwgpy7c+LWT&#10;wd81+BpvbyxREAhrYdsCefyZNsccX+7Ggesh7iL8ZHxOGrICiM1KSnhYSdRve0mPp8u6vo319gmP&#10;LM70H8q1n/Jmd4YT23/bnqF23z60vQcm7925J6js77mfW7N9f8MRG+4I+wi3c3nq+8T+5JAmp56C&#10;d0/zu+KHancSOx3uz9JbgSVWmQHvUz667niK3ixtss7rtJFt0XHAcmTWMTCa7rU+Nnf53CuSecbk&#10;+/122QwHGnNO2BjuFBUNx573M3eMwdu+rgvX9YbZ5btvL4UN4LoksMaE6IVhoyRyoyv7p7GTfJWp&#10;/J2/apalEwhe1wu/I+NzQt0/cIXeih1Ml1xQEbwpN1RjV9Yse3bWuU27bjADoIgykEhnaEmgwLlB&#10;c+L0fWXz7BZXB6tOusuJO38VRl8ll0huCko3y01QtzZSps7afZe6KGy+d2Rywrg7xTC4q8cK/5VN&#10;dpDBAVpX7HqGCqQFd1wERwNWCYINeIKoSLlvQYtnJMaTa8EsdiYEgVo7km+LVsNWmEHrCVvq1V8S&#10;yZhwhzOMueGUOMFjFjXBD+sN/eOUKyRBObjNDJLTaIxTNBxbz/AeGGBRykjy627/lS4vqp/7WM0/&#10;4PCbLyawIoCsBGG1UlJHNLxm5pnCJTudtu3c1qST/00dw4BAfCU+xzKlStxwbFH7pGSt7xTnC8QM&#10;cpUPaXLBc70tu/dXHcfR/ejimLnm00Bg055ZLb4My1YDKlOc4134KDheQpbFbqiLVQBS93jjsrx0&#10;XY+FrWJ0bVlL3NykGMy8MsacYRuD/Q5+iDK5GTAyMshCxtRVvDh/rzxJm4cBmTpzGQD9/6l7123H&#10;cZxLcINyVtesef93naowif4BbFwoyj4RmV/3GuWKPLYs8QKCwAYIgjkxSck8HECcH3dm9oPxYjzN&#10;qchiEoSSoK5MI2y+U0yVW9uQgqoQL+rtrQjcX5VdOqj3p7kA4N2GWH6aNaBjYWk5VDC6X8oY4nmT&#10;xEFwlkyFX+uqhonI8C1QuxAfabCNwlLC92vfEOUlKDmZtRLOb6PHCNqF0ReCno5UaYKo0pvMZqfh&#10;jnSCb+kCoudxLzm0OmBuF+vGj0XA43U21iwqm6UPHhKK3P5Y3828+DViP/tmciG3VWX/XeGGoHCo&#10;u6R1zBaCNt7cDh/i+C59GzxSq3NOAJI59uhwuTw/H5vCnHPVuK+02SMGwkClERzbg3danu9bmQLm&#10;vBcRzEm6exMiXykABSYstx4CrPhzanIi+JU8W54JAdjaFmoP5pS9mnxKhJFGvpMm2kQDACF8sdHx&#10;M4dWssj2vdZ1+s3q7NHUVcGLEHslMD4btLL9PdWzGWs+9785COlIp7FRV3Yjb1ul+ZfLFF+uJysS&#10;spvqsd06Ncr95hQW5LiI80+jcAUdbuwtRE54df99vM++eSMGEDydTofqHDjRyds67C/HKiiyLB1Q&#10;5JZ/oE39/FRXPvczej+1O7eSF3lYkMseVZSLg9rAFK8eJZCLdPA5thwEXZBuk2yl9L7V6LTep3O/&#10;MiL8B+yYfXugd/J7PlcdwOJWJFPJpPOO+ud7Iz46Qw/v01H9qay/c9FAeIz21OSFbFNvH5A6Zemy&#10;bY8V/+G5D3bVhf8iv5hWgsC35KyFmBOc0eDEWuGYCJFR5WDHkHG7OVlKJ8v33P3zfffByTj8NDd3&#10;WvzkCoebt7PmcTbs8LA4tOOh0q77QsfOD/ezdmxsqx3Qry7ncuHok5PxOBYPz9aL+TJDZl2C9Z6p&#10;PlQtNc0me9siD/uhXADaHLJbO340BVtf8p64I+lpUeun185baYOcee4+Jpe1B6b/L2JfNnUIdH4P&#10;HqjXt758K+vTAs1P3o/nNrnGTwwYWB5lNsqZTXVuPPFpbWNvU36eyjmCIw+nfee7r+BRpMPevyS3&#10;fd/00KFIgaUqI9akgynxv2Pgtc9z9mlhXI4/17wF9CgstcuaE2suXK8LDMwinogdtpGWUeOQTuIk&#10;O8DS6oKKYQTH70xBllvkzbfBQ+tpSapm0EQEURDnAvHbjDzklF2ma67LDkO8Xn9hzglhi73coZ5+&#10;whdahw6HwW4DFVvnpvvd5M0DIpf5YeiE8vekpDk8yf1cHE85sWMU0rh93879CXtKBICfkQH1nf64&#10;LVzv7/a56O1QQIVzSIBpu5nXYoS/BU7R7Z+NJg+z/MeaAYjPzR/IRSdh0McxepW9PLOGqt0WSez3&#10;BeAaHlDojlPaDjWoMMpy22WyE46RddJBaUGKdHAvKYF8Ps+N4TxwyW3bHe9ywQrS5ZiImHNUNeyn&#10;sCN59oDWCHXHeSPt5txFf+e/zAix0bnJPL5XB/FZbvdXtzhjzQ8cH/pxWF7YotLfzQV4u8t5l30h&#10;nyp4kKwMX5hx2UI/kdHaomhD9noXN/dhWJyR+VcV9fTh8KHeTAPii0adG71+cmmlG7/TTlZAVIpH&#10;LOsSwPmHtNYIYESdr0J/ZLf5qp+CuonQyfhWnN8c/wu4YSFayzSPlSx1kQrOA2usljYlMG7Jyw4A&#10;L7MVaDyagKfssMlgE16q9CnAlbmjaETQoZ0jan8Hj+H07+ZsUAD1YDyuzrF4N1AWYPm0Pfo6cjVt&#10;E0u6MxdOaClMOUSMoSM3E6MfOUAcIrGIIgyMZadGL19JGYXQ8O+1zl05RH7werCLpzxh03kXAC4/&#10;CVVlQGWE+cRJKOM6CotC3hsIrwsIld6k5+VR3baiIrGKlAD5qoUhDMzopLWXfJBj5JtKpbdhtLJT&#10;GPOahefSfrUtcjNW4VxwujCbW6hPTE0WMBApUCyemvSgQsj3efgHwMhuydx+ZNBA+3DhtIJvoYqr&#10;5P9VjLZ4zrtpY/p82vqg+nagWJXEG+lAurI9ACzn2kjaYAMkI6N6mQGpzqO1LkisfvfDMGk4W/ut&#10;vgVAiERLvsRaJhcHwoHmb4arz3Ov8z0DLxkp+55voOR8+stBMEeyH+wq0LkCANXVzqD80DDcxhie&#10;G1HwXn4wBqPJnDaToCBoUfrIcfMaKNRj90ATg3dHSr6TZY2iDABEDmbWnIaNtIWLGJ8yj+IwFt3k&#10;8lZ/GF3o/FIvGXaCdjgd/P4ll7d1ubfaoi6nJq9ZI3LCkKdpYEX72UmBn7zOxVEkXQHYconL/M15&#10;xs8X9VqstBNE1EVUj8pYmbu8R8aLzSeCu7I9aF8Bt+uNolDcCPPGi6RcKSCy0tte1Sh/H6dPkKca&#10;vN3wfdIVd+B5cvYx7re2i1N50VjrL+RH4f9cu6tGTj0RYGqYkZarr+QFXVC8Nqsn2hoZ0YgnChg9&#10;Eic6aM9Hm/fUNq26c1GqiNyY7TUyBvOq2j87PNf44TXciPYcw8vHfyFxsER7km7W5YyXE4htuSSf&#10;SsY4idhifsoipKxFnZPVIVSQZlNspXe1LC1G5gPRG97xYAESdjldLB18tonnxfhLsVsuy+R8Ij/A&#10;22INkViktrmbG6A0co7bAhsx22W456Jj3MofxDsW0gfBuC0Ssz3758ibu/GUlDbTCc8gjzTW7vS8&#10;vF5Wvzx3bHPA1jY5nbO8OsaIqGXmw8ZIA4E6hGWvtWwbuCYWWKpYJRq4wILgoPsZ2gF0/FtZ2A1d&#10;YDx4cyCHWrMo5OBryq+1CgbomBDlbndSbs3zs3eoZ1Td+VWCUF7LdgNF9Oyk4zBlbdJxlS53mcXL&#10;hkEKvk1cYf3rOd+rKFx6Xh666+3MDWvdM3zIe/uBlftlzsSKMVIe0WFiOlUAuezcAKeBAHFALuV+&#10;48SKS5u+erikYCIf/9thyMhxSIf3tkiJ6fLBdtoOZH5Q7tZSnUhElO2zBXJPn6OeA7o4iwEJ+RVR&#10;rCoeNKy54FLG5HRdAryVhTLCUSCL9vgImT41A5by7oYrypyWMWxHRpEH5nCwCN05d32+4i/PtohF&#10;qdB1A8ngLwimQy86kWfKj7Uw3lccfplyE8iQWu9/kV1LYXn7r8vOl7n+wlt/QYZiiGK+Nc6kUigw&#10;XTYwyA/prAxQ6WO+3FlS0dLrZQfpmQN/4boG1pyYawZfDT/vi2g48M2a0PVGOqFRp6HLGsr/4iZS&#10;zqvVzsgIPhaU5y1oQMbAEtjih8LsH3HZMl43jOQFNr7QwKV8wBqsYTyZfQu3EyYO8zk+EyRr8K/V&#10;5XwQ1SuAhbUELyzodeENX9hQ26FrLaFfR2Hnd0nYK7tMpy4NnwK6LlBR6CRZi2wSO8dN1Q4+tLJS&#10;Tyy3MQYhjDgWE7MzDHPB55FCxXK9M6c6c+grVtV8QVsnUGI//7xUbZdqmweGR9Tz8rDPHLWwbZFY&#10;oI6RySyjvRMFDCDJHXi2q4PtBwBZv8KfYwRyXVL0lypKZgFvr+crR/MFjeDprgO0+F54sVdFBQRf&#10;afyxAFYr35zMqUti563zhu0Yq9HZpq81zgsz3l5LAZ2h581VkYtKlm1g2PjC9aUOt2MsQzYEmDKN&#10;Dp7nWpdF4dMmEhE7NLimiYqxLePmIMWkJOlsgX5GiKKrQfL4fOE4bXpnJqcEduFZdrTTuDtDsNwu&#10;TdyiTPBMnVxRi9rZBGbjcGe0p3dj2zlMyjzr16bDYZKbIgUALo3dEHMpICsOVOb5LZRd6dNN+RDy&#10;zen/SpJlKoV6sSHcHkVjRpHCPWooDJ0OQI0UGjYIGoKHKrUaYyccRGd2DKwk0AqnM50We3qP1pcR&#10;3c93sp/5IAoBAYxhW1V0xBaWuuog/peNH21iZ7m2qohby9qUd7llhzoxl6W6Iuhg+XR9BZStnyca&#10;uZFYfhc5PC87zSqIT2EnIv0gTv4t9WH7/OSIA9IJHv0txlkaCqSB1dRAcVEKrZ4S7fjJedQr7/Wd&#10;HmCV1XBrT3wwQnhVpwijHPyX09Mfyyq23UOTp2NETWHSG+x/6Czu6ShWpTVf4XtbWWUNET6x7waC&#10;ZnxI1L0uaMgKxZrvgP+AHVTziYcCPCGd4RCJw+USMBogVbEtjkt9AaUessNHw/Fee32CifcrHKWF&#10;PqeoJW75OXHnra+a9Kyy6bF+JYgrjtBtbtZc1yYnPEqPKyoF5udBgRWMlO8VgJzaf2jjQG4PRJkT&#10;wujPJzoHLVwPEQwtc7xNzb8DaI5wu1eUup3o0cfHx65GYTyOeNGTtW+nz/a4Hr9/o9dPrpPsOcqj&#10;0OX+1+XCOszpveNGj6oP69+ftbMuutx05yce2/oTi00/ksOfZUdIrTbf8eNOdVoYhYb8/P3TZQs3&#10;XPh7kn+e9y2M013O9LH+06uV+UNepYvfHLV2IPnZ3VffsfKZXs9BmdNi+GJuzpmqS4GqvjpWY+H1&#10;nZNMZrl7nz8ueG73mhMcSJn9p5f2xby87UZbWSSGSDi+6oJK7cekrD5WtcmjfX799nyoC+/5+wqH&#10;ai5GG7YcLsvvju96xU7Wgv/i2ZYqpv99aifK/N0XQ3of/nw+/+m1ByHYB/6RXGAV3DDe39Erv/1u&#10;eDXu7/8T+u1DxYF5gI5XGSFc28G51P/Z2NpW7V76tzF/kg2fvkcbP51pcdBtbK9sc7I6wQH4oqQf&#10;NHbD8LT1ByB98YcOdXFncr7nDhXWtc0RXrmLEOGQzzYO7xPAcbrGBRk8vNIW6d6Lhw+WNrv9HpHU&#10;XFRSuG7pOm9f47Rjt3xRdNghu3YIm2PRMbCWHXZndgJxvHGP+Tcup1v6OTL4rmOgNOkUkExX24Lu&#10;nA7edWAsPzPA5PqCQIcfou02hWFjDV1moslpqgheLszR+OJ2fcQWKP6ctH92/Uh8Ynym7uBzbMb8&#10;04hlff/HFe3vcuG+Gz4ROSFCbdcYUg6tH7he7sprAZWSjkIp50ulcySbSvlSbI3AMiVPceV3VVKP&#10;CxPdX3Gjc0lBaXSsETqH55+pFeU0CFtkRrVnYnHgVMd2dgTLH2NBF4Mkc3w+yfg0h3cb1HqTC/Ab&#10;ngv613blO7QBlqcoijEtcnKpggczBm1Ojrv6+0LHVdGWjmmiY9oxT1t09bmjOA3/vRFbfHxHsjFW&#10;Wn499KHeb3ME/UMTmz+Zi9Rb8HTQ/VVH1u2dsft0ywtPGMHsUQvEq3VSdt71qdfufX3R78ScvHt/&#10;IxJMzaDgqaUCmPCigGGD/KxiWwECmGOHEXVXyAdnhuyKd6g21rd8NSJoKKMmdHhP2flUHuZErsaP&#10;raiPKKNfQ0ZXBJp1CgC5Sk5wyQT4OWajft2uAyPuD7IbUnJuB/DPKM/KvHe9tQEirsYUJ9coAmnE&#10;Qp8AowqZPsJPwusSts+c99dlimvEgVM90vDJGRugrZMfANIgK4eXKHI1+7ZF3wVYBUhp8PBzFd4X&#10;Sp6MzptHwf8EXhn5QIVo/a+HyD6VkVGzdo3rTih7JRWfAZ1UyOFg3nSSCKBC9yVXCA80k3N/vUWB&#10;JgRcnc65cQcIcGCT5dPx3JSwl3cTrkGfe/QQaRBGsAvONSwn3T6KN4fcWsAYFnlcaMSdGslnjOrs&#10;5KrggTnWop9bFN6PDLs6P/xvprb2nvDvrbz9uyYAP9H1VrfTpzg22oLmyTCrizKSIL+e4v2pjOWn&#10;DaXaTxlOfqIiz43AGjtPGrhp6t/+zugLgMi7nYdmQBVvPzh1roWlC1c4VXzXAOAazQHTW0PO0UF7&#10;ORTJCLkcg5C3BFtAONuZC/KRR25Gyv2Z3QlzXkw88EZ5d5/qN1ObOeXibY0ICkvntKVTqo4gJBCM&#10;yJwSScQorWxi6XMxuAMzRJM2cCmj9V03XqipZnbgeLqeAGja//0BBqTqrfTESBaB0uUGnRJxv74p&#10;2Xf2Kw2Azu0CBcawDUHSf48+UcYydkk736UPwWX4DWB/liGfFlF+9GythzQKuHKWIbkHHIY13dDg&#10;opd4E5gnnNeLp5eCdKY86bwsha9sp1UDqC30Obbbbyk8tDjitfSJfaGTVl1+Zg7Hgy6krNP7aEh5&#10;TNvc0fKA5sHgYruduAHW+pCHjO6LluFAKvgs+tCG5QO+2Rtbngun2XafbYiiRKDTsGXoyToOHqXZ&#10;qtvO4akpHmUBY7Q4PTiyBJTn6kg4LlK8a6Pzvs36m5j5W4sdh+smxzPJLiKqV8SieEte8j+5aI/E&#10;9+I0qZ/3OqQ+r5nNO/FG4TvJOeoFPfmF2qW+K03rZLs9RFtX/byI7fdlc121Y1es3SF+DxZJYz9x&#10;eOv34RIRrHbYWiuxPnnuDr4snklNE+GaIIKIFt7THL0rHNuUHYmFqYPN6WBjkYFtVdMVEMQ/sXHc&#10;tRX9CaPgEI6v5mKupbgiAQWvl+2LWu8Lv3RF8IrNUXj7vcu0mz0Qr0JyGWXBb3W6ku0UCAepOo3s&#10;N86dN67r5akekZhUFZdY6gtjc/Vds4yK3fmgpFEQjbzCIqbP0lQiMS19iKxh6TzpxXfZrO70H76Y&#10;nJudPRUJEk+VXtu4oNCeZR4uVQuUWkVd8sm0lZw3Ct8BKXszCMZ3gKsCc/rYmF5+4umKg1IvjMJ/&#10;hcZDXGUW3NUKGzHotE+FZw8Rg620KVQz8jnOHwF5ptTNcVPl1mkq54KR7XkLT+C7gEaaIMqwLmtN&#10;11CGSfhsoNpjklgL5zPHItRlX7QNiSkS8U2MPB6Bbp3oD+Jml3EiV9vpfl8YMXkRx4L5NW6yUrO/&#10;xiAw5zsFbtTQ7BWrw94P2bWmyY1av3cp7EMcMC8xXPxKjATo7N4G29VecckeIOi6I2wAoou09du4&#10;l9lQ2+UbBF3+2jvUbdKGu+xO7VQNmhoN+nwN0mp86lQJ+xuNL/ZxYXYLhrNJtK9j7n13X7Sy4g36&#10;kITlXS6PVrjw6m5SLf/qWUJ87mVzxyc3luc6KmRY94EUIAwOUGhKJR9TJdjcp6OiRpdERDlwZiy/&#10;TH74yqzAcwcjnREcGCfK/t36vYO0dLLIIfLIIssRCjm2xGoyW13V4rbnBIDPgERFb46GuUWzcOvB&#10;JelYtn5saVgKP0sS3/6ctgwmh5b3jE6XK1AMjwi/CbPteymHIMTGyBYZBA5EhDpmMzA3T7gW5c/y&#10;0wZKjgzhgf7bvoXTnFQlSpNCKPgPCbjEDlFYcoFpTcg+uwP9Zli09vUrtuurKfU0KLU809/ZhX8c&#10;9Lhxzb7qmFfh/w+W2JOJICNQRb8fk9XicqP8lvFIEvRU48e33xI052FC9izzmEefNZ3rEPEc+kXx&#10;agWTAsuNzn6z+hy3fT7SsN0dQEACIQP3tlVOYYfbgv7XSteYu9v4lNzHD7aP15ht6nykqdy0G2QR&#10;5y11rLd+s+xNNlUaNAOV38uzddv0cPmwVD06hv0mIBt+sEs69kY4qbQRoYOBysvd+V7bluU4zGl9&#10;pzzuAKuPb6bnyQNgLfppOjCdy7Z98dDm+J8q3qoYUPxSjx5xQ3qMYdtEYzQJKJxnDwtZdjBU9rUv&#10;Gm3zZ5/C+762wyz+iXMj+aQYB1737uRNWMnfbdJnJOlz3YEXqhzdxv+pfeG02t9Hn210oOzjvrdn&#10;dyTv9X36vt/nomudH/yez5R62zgxUi37zyXYRWP23pBAawAAIABJREFUWPvn9qnrQGKl27NKhMXx&#10;PJRRpMzCzge/cR2I3A3vWm7KbkUunO9O0YeK4GgW3OJrel9j2zkxyFpqDnCv7BL2UbIcFCxZZGTm&#10;CNXQS3G/9qXotdbvDXNpXcxXyvOdhIfIux/M7WxHx97sUxi44QzO3ZY6Ndq2H2y4V33DRofr6bdT&#10;X3dsV368vZAO7czhGX0+HOC2p1u5rpTYGp8+X3ow/nngmRR+zQWITceGEbnh70O/PoKGD1fXJQic&#10;eqtHc5vyHzvDH/R1vfay22wRabqGdgR/+6eueyCMFOB1x4cdFw2orO2JMqciHWI2m/YqqG/uDbo3&#10;shaixI7pyAi9KePMqcGbZzxQFy7a4g2jtol/SrBOpi8w2TdXYqj9/CTCCO5IonbL/Nrbs1qiftkW&#10;TyeQBygb9tfLrB8Z8BSewPW6sOYvw+lQYFjg0a7XIpJanPeEC32ac2Nka+NdSbvfbIIr0rTNOR37&#10;LNRDZMx5qe2QUsDrZQoU2i5RjzUu58HwIAkBD1S3sn0hIpw4RjfSHJ6ZRnQCTOGpE+9YJLAnh+9+&#10;obajDojUYjybSes4Vl4ySqX83X4X+HinzRI7stx+ZwbF0DNDLF2lCi5VqPr5aJFJ4B5esF+5CF3H&#10;E46lPKRFrc6OucXbWnTJ4rholHuRGEIHno2bOL7PQKjkGcMcy3CZL9IzZVaON2XEinmQSIRNJJYp&#10;t0KXWDCNep/WynLauIBykH1DtDPaUTBppIAJCpmv4vLxbX6Kg37mWXS1N5/wgqrNP4n27TK5Yhr7&#10;2bJ9cp8w8rdode09YoxFFePydJ5M21oOvcx20qMqZzkOl43xrJXQRPmuG4TzL21RK4kyOYwG6J0T&#10;0BE0ecD1RQQwSv4syYvTyz9oCNcvTzrX+mkQkjtKny+VXNAVGbguHyEVCw4dl/tMAfqc0eiUc7Mh&#10;0ITdLcsEADD1jc7ybOlpGV1OBhAKKIBXOlncYPUVVQamXpqDYe9fZjyoRj4dcWGzR4WEEmXlqg0J&#10;qaJFFdpEZlSA5xPyyDnmvLLcPwgHMSdIE25OMCrBURyz0Ay9b8CUZcQd9XJcIZeecbJE3Nl15fZ8&#10;k/xIo0xuvpCb0e2gqRpZzC9tuatyxZst2I3rIWyTkXtIGXSo5WI1Tert1JggwlzkJXp7z097vwjW&#10;mFInc4KPK6Pto0wpoADpOKBCiJNn1ZTFHpEfdOPJ0gVc8d9rdLpW58jukHlzfNXHTRcgv3wHAvM3&#10;shyJ8VU1Ra6eQiMUj2ihn13TwauNE01u8tqZqroti4YzXWg4U5En2Ia3VyXzlYk4OOD8VG63I2Bw&#10;042gOBB3jVooiz1U/IPA2EDdXxdan20OuUPcBf+a5cAJAldUxfaCq1oAiqts17WcT9lmb6R/ZySF&#10;hBCnI5t06YsgPo+Ggfzh2yCkAFGRVywGmHK6jCSvHKNLuC1N7NAXmKuc0x8A3rr1MU6y9/tNsUue&#10;Y0CjYFVjiFEaCPBLXqExFkqRenRX3NVRUJwjOeeAiEvwuu9RY1Rifk+XnVewFCpmGCgEWNPnygaW&#10;YHW1XGnV6KyHXSC6VIxjT0sCDTkmkMihnqlb7PHl7bzGiINoLJJ5Rd66t3ruyqWWX7Ecxgr1POUI&#10;lItdE9jW6AEdEoflutIBV05ivDzlQ/bH6KXqh8NKAgJiolt0blHi9fTsJHPnu5gP9blmEJvsS1ly&#10;gkn2/8zr6+8x0obj5MBS3JhTz0sfMtjrqEaADZTx0XKsYc0wg3guxiuUd0Ra1JTVzSgDi7qWUR3S&#10;6mOTzqqnHeZprHc67DtzboeGLX9XNOaGv2k7rxSY75mLgqhjUKB8wTFx6HJUMqIO+/cKh7fHL0Kg&#10;ccg2F1tSXjSqY7hQ0xK5kjoP2M47a1cYVTiyTNFxrg8geFMGao2I4jyhMzjlRPweka2sUEsv9stz&#10;wqqUw25N15kxyVRYoFluv+vlVBRvk9OwRtvxXzRFfIck+dtKrIfn+Q8hu62J1B8+7lUmoGh/7+cV&#10;tKaeO/c9Fycda8VqiJ37YWecLOCvv2weck7MHj2dzk3XEYENipwpzxMffDJ074EUjIE7GFWqtzJ2&#10;Fuv8w7kXwL+9oWoRqzUN15zEUc7rWLc2Yi1jTc8dzMPNWI7RyQ7vU+BmHyr5tMxpQWK/G76K+0UP&#10;EgcJz6qx+SqSmmhflEui+dxCjlcsIqtbL8LZ4X2IsnobeZ3y5Nf62gLl85Plne3hfQy0PCMRn5Rt&#10;PAmfTQfWz/eFJQl6ZJPEzzxbrt99F7SYzuNiEVOJVNVg5oGdZWT0GIhl8qgqD9qL6GLA8fhE7gzx&#10;+eSOW5E3oBOql/OklXFthGoOFdAGo1zVwDtraehp3qOjzl2YXoJhu8WcxHPh9eKuabo33a50GamY&#10;iWHcVpJxQQG858K/rleI9jESXM/3cod2kmCoQuXCX47zxgX8r3//C8DC/P/+Y/NrmRMtUv2Ija2E&#10;Q86wWY32XEK8bL3lQXniNJdr4L//+S/++tdfGKruAJ9OU0DkhV+/fvmcmFAxLDz1DR54qOp5fVWg&#10;4GGDqZNfCkTAu1HZAhYFmDp9h2JZyGQ6Qpd30Zs5gSXWpzhvyZ1Wnma18kREXYdMcbuXfhu3K0IP&#10;+6seBmVnvBmR4r6XYrs2ORdUIWILBKS1qqWXVB/kawGWmNtOkht+zhXtKSWjwMYvz8xwZKhXNDBd&#10;DcaHa66CnbfAE6Hvgu0q+ouveE7+YUNoPQzHXTpQ1c8FIYWXSKsXciFOuRSFqAdZKReeh2NWEpv6&#10;YkQRfsPpvcthlwVOm+WYgTb+gKKIOHDp1rDKyjGOfity+U+jhuVlZspIGytyE31KDEBItSzhjzAZ&#10;RHnkDkylBvJFL/cj1BZXu8UaNAF9Afoy2RgpOtGeqyKf9tTyHcJ2qG+mzxtl2zfTKZG+YySmDdwK&#10;+jbgvsy6+G19XrGLaLnMpY3gtjcoM9Vnj2NTxRY463znNkHaeJIYU1Jyhz0rF4C3jTj9t4XfB5Gw&#10;IPYGJt7xWC7SRRHnw3DemGuI3E6nfJARM8YUuC6Xu9FTS5ciI0f7Gq8iIXMshdKgzmG4ykHyGjFN&#10;ntHBrAGc9/ZnFN3wOoFXzkUaEXVlwnJxKfKU0KxMVW+RvhR8bICEcRJu5HZx0tjn6uCWQvytBld8&#10;ddW7lhNlKQke0tJKHQlIS0uib7cqfYZHfTHjsy6+XppeSiblNL5XJ3gYsuPylCPZIgCx+tcNE60V&#10;tN9OVwga4SowQMD+5dXej9K+6PuXek/fayQcneGnd7V8rrn79usUqVINmNqH6izVQxv5Oxdp9sgf&#10;fo5FpU1gK0oEdBRdlExt/wN92FbySC0mnGUqN17by6mUot6rdYyLoJR8oe39oAdyftY6IiIxWQrX&#10;9ZePlQND3Q3v7IzGHM0yI4XPLRkjnxlpuKHMb0Hu1lCPcJCysESHuRu04rQcuujSdUdFp0EzbK49&#10;d509e+lmWK8ErQo7iKe/1Xm4T++URY1oH+ba7hDlPfK5lf99op+fGVvV1A+SK9yH+RfXQV78pC1V&#10;kVX59enxGj/FhSlTkAuxKl+dXGx3KFFQXbPALj8oN1Y6CVJOpd7Mi4DCFeyTPvvQ/d+97rxQW7dz&#10;3seCSnl93jcHspAGLtsD9Dy0rRlpfpCylXzi/K73Gk8LmJptrV3W9+jFm6Ot9GFfZG5tPbz7dK/9&#10;frz5TJPazn3cKh6qFxdiT3L5pvO+jPrP5uPvXTzEZm8T5VF/uM5BzhNiDfJfNVoYCX7X3f7Jnssf&#10;DGsVCXxcHNH9MNXvk/D35Wrqpv5QxYl9PH+3vlP9adT16xuG+ycu2hiQM9b7x+opGOz0W8gO1Oj/&#10;APIPhf79dt1zqR6q0bSQnih0ihorBTyXLcMjFf115SLU37v2dn7v5Z9c1uiIKI7bf9j+HUs1/Q6E&#10;vn58veOBvcikax0rLfh6n9vdJqmNManX9QEAJ3Qvn7pV1Rb597Z+vvpzqyz81nO5dro050zYNmwx&#10;55enTl2j7ZijfSNE36oM486y3R5QVfz73/+GjAvzPfFrTrx/vfFmzvHhkdMJ41qXzNa7a/kMDlGs&#10;9xtrvvF+J+YZfsDynOoH7plOsjzidsDquMZdRgjNiE12C9poEveYL4n4to6r23/OJyec0qs94U94&#10;YEC2h/0LWQj+3d4uqldpXwHpf/SAhEgjpbR4KsKrBdrBfFL0gMHw5Jgqj0+9Tcd/7znAqGzijPxJ&#10;eEMEdylVpVi2I+adZh+k6GgurALupzLjEYtpOrW2ozLjjQvTN7Tp6Ph0wwD3frcu+v20kzX+anmv&#10;toGOzqgDny9d6ulitve01HCTF75Yo6kTn/Dt02V2Ow50ZP1nVc6d571Jve6gl0dbV2p0u+dsGzzJ&#10;20+0PL+zzQGR6JQw1WEZr9Zdn+z0QPCJxD5Vp2T7bPFHUYHxvqAGL5Ezs8/VDMapbRo+T4ykGgc9&#10;1xbsNor4pL1jUw2ZFAtK27gcKHL7/goQqgSGuRJnB8Rtg6KaAtANfp6EHSK7GnGlXvX3KUR3EJAN&#10;lDTqClEJHAa/g+Ct57vm3xRK6VyGSOSzZnUkcukiWkJgvcM5pdOjREhIjnS8K+BWpvJuJQp7zEgx&#10;d9BlJPigBjXGaLIqGz2UkNgYaLl0yNzgVSnS8Wd0GyIW0SgedSKWKuXc5rzRaE3HJ9NHCMcgwcvW&#10;ZC+nC0xG1h2dDaSW7s/Y3z3NyB7pdLpW5CvyMkVii121Vegkt2BZA3jTIzXI16vliit98+9DrgJY&#10;GWm27hO+brerB3YYZGiCS734b4CI16eIHTqyKTSJc6tzhYfbMKJ5d07ns31u2Enf1idw+wpl1VW2&#10;+yGn3m1BrGx/c9L57z2KfiM72BHmcxtXdTQNi45RA7MYAryNThMLl2qsgEYfkZHH4u2Mw03YjmAF&#10;H/tXrLvaoTY6i2y7XzLEF1erU/X5SjneO78roQ2G/KzMvW3BF1c8J6gHSvF9gjmOd5GzxYiqjrv6&#10;tzoBxTVn4y8QZJ+BE6NkgcwLZ1XWSAzEOBDs7iKWW2rzXrb38m6M0FXjUEopz41D9XMohlRnzA7K&#10;EOVIigtwFL/v2jlfIUFuEwUFONTn71d/qo9DHXd+XtRMDaTEBPZ67guRWqKOWv1NIUnjF9uOHd1p&#10;XQyeKqwtkoe7xr1td5HqKHrnAz32SPFm/KBFKdTf7/0rMip6ySt37Ej5zQzyfRdH9hGVBoVmvPYE&#10;APeR/yyDTiA173uKK27NtrAQixIfI+b25W0yG9J3lagDxlskOOe9z9wfTQfXQwWoAwDCd1E1ay4E&#10;9zqzT+f+P9Ap1J52vMmaI491AGRAMhLYgcajro+ggqXte/1dAHeAZgT+3tqcM4nv/85FA6W1hbtL&#10;fBu6ukw+Ta5dF5yu04Jvb0OnSdLcU+oVQZFBKXVHj9iQcOtdFdYEYYXfj47MD1ddfMu2dgtpL2mX&#10;JZ/KLt+sX6ruuIBvAhTskeXnw88+VnR32O88eMMUv6fDcteD9+PpUL+/czk2MT1/oaZTkDLOgNFq&#10;NvzOtlU+MaBo8lmgzZ6UNt8aliEfDkldqYXXh+MD+RC8xLGcetzZ0R+t/dq/5w6M/UBRtp24zN5z&#10;BxccZ218ZM8sLLUgFRlJIwiAtXy+wXZdLkD1whiS6VH/NXD99S/8ek+M//wnco6/NdPyVd1Jl0/2&#10;v/Pe0twlop4yxwJdyrkxaVRAobiuEcEfw/t1uQ9lBr6UqO5GeuFijgT2Eo8cdnEfPGd66+BvAG5y&#10;5klWpm6gZOlyz9qgd6xTMH275/ZsyBI+Q3xZ8GT8VSAOI1SFQau0Ja2NlvtcIXhJ0gDjlBqo6E32&#10;pepAqYRnZHqK7F3GRWBZo2HqyqULg6kiypSi/WemCp8lTWqiOfKgPZ8U6rLl1kvaQCdbZxvv6Qsd&#10;4rt9bTeY9yHwj2YzCh2jlbemlAC1rZ0hw9inaguDZ4lJ2MtjmJ+lLyLW8k5Yb3+O0dQ3cnit+bx1&#10;mfRN/ui8ybnIuyXiew2MQYxselGVOwKqTZAM0cbbaaRA4Fj1x/NINrFUVY84XG53KkHsT8XErN19&#10;H5DY0ZELLYIQtH5ZtL/z8oaxT5d458zEkGhHfTN6YA/br0MiFU74eoM+aAxIv3RSilg2dyBw7lF2&#10;WREPbd5I/Er5UF6kBAaw5yZmaxdBq3lEjpVZKewUX8/JpyHgagPTgW3EGY2wkS+bA+VbxOqBkns5&#10;dIJfJWIqdVOpn/fiFHkfwlP/IvdkOrBZbwUNgIYTmFdAuQJ4CZhE7KBJ8d/XmpGHKhxHO0PuNPTJ&#10;mnp/YYyrKWQuJIwxIjm9xHjoLhNv175Isf92er42dTdM5vKtINCI9D5ddGDFduQKrE+One3dQ09A&#10;AahqAjudCb39jAhffkhLRDNq33px9wdYQUuW7yQaiFQn3Erv13vlCjmgGNvhmdMrIAAmwMsoyofL&#10;G2WrfJHsIRY8AjBUZSfSolwBlNO1yQPnsU4a2PYrFSrkhdfrhbqQwe3hpJUMxVW2l8diSiyO+fz0&#10;6FymVIi66VAY2QfKNZMXvoUJiO1M4WyQAbk8Qs/HI48H5jyu47zvAjAqvzbf3Qiaq4/BK8bD7q4w&#10;hlUVfopZq+92Of99ilBti5IEhLIDkGdD6g5UMtLXhRTgeR25cZLAYJ8H2QYaFZtz5KAL2vf47/7u&#10;cW57fj4dgjfzmgfQTyNFhboDSNBif69wbHs9ns++Ku7rGqGnTK+7ofhhQnYjsxBrx34VRQCgw5AP&#10;793+5CyqxQqo5ybmYaG3tXVrs94Gl+MK462VjgM+T6iVYkHb+3m7Hr65gdWCS5rTVhXXEvfvcCdG&#10;kWt7fzTTh8Q9Olg2IzkXcTqhd4p9cniZY9fi3Aa4ubk/f3Ka3RaSAOwOBf7ulG766Np3ujWS3euX&#10;w/1P1402H3jPni0OFAe747qM9sK2ry7ja7kqZfvwJtcCqJcxbcYIG3JsnD1/m2xAJh6403Dv32mn&#10;WPb901W2oMOMVauHYz3Kc58dwj+60moNfvm99na98rmq1f7GfaD49rTtJDq3Rf+87xsfNdnrkilz&#10;9yL0Y00DQkdG8NrqcmK/cs7l7xIyZdyfOzVbJBwq365Pzv92D14m2+/pvDIOgTQ6j9uTYzx1+96H&#10;/r1pjS+2Y5TbWs9PwH662rPR+3OesWeXp33w7+uMc5+N7X1Bt8rxumC3O4z4TOLLKgNp58b6Mctq&#10;p7jbj7ezh0oPPs4jb0+OP/HdFpSAMqdUt/O6zL6xlBV2vYvMWVDI6vPLjAMBuBtY6BB1uTqA9/uN&#10;v8ZfGK8LIoLXv/4FlYHXr7fZNGplj1+/LIe3zsJf284TNVrVQ+0X28SUiSK4xmWuIzEbFX6gKLD8&#10;vK6B/7zfYf8pgDVnT4/VoVIn942vjA607wxI5+K2rmXOYM5V2flP4v+nHVIcv3i/6CzVPt8EqdN4&#10;VXeuweVcmFqOz4RBQbTx1NPDiKdBWM6fai655bsHeCClZR5xR2OFPrRRdx1xE0m52ykWGKUiUJ8v&#10;Cp87d91E+zDuUbRpwX5lsZqbixdcto6k6VrpXo3m0x4G52oH+7uPJ9OcSeOn50Vx9sUdlCXlVT2v&#10;rLnhyW7H8iQOot37kjBwQdcABhdQNd6zuWUY0HRryhLVEx9/VQ2IXScCSMWWwdOIv93Grb6aDJZS&#10;3VOuVb4o84PnCrbdwWc7AarhK8rArdJHaI6AdszKoMR4tg6U1JFnsKz3A+U59TvKHN/GdNUnaYEZ&#10;aefGgs5mjC62VbtODZkRPhzyr+sGJGebOPMxi9Qz5EXpZ71U+5FZAja7kyTnwmpdZO76eX+vM9fL&#10;jJB0bjCrGafYDMHojR1JMJTnhPNTGfVoN6kzSSwelpkO6e74tu8D17AcvnEAVHF0W35wRk1n2gSB&#10;R6zy2cLslzt8Gcmedk1x7PnknM4XbNfY0NxcPD2aglsDpIhInMycoJJMoHFgYFLUo7VrPl5deNcV&#10;q4XWb/FJlTRnXYLIQxXOZBc+a2FclxuYK/rL6Llx2UprHJrxBfgJkAemep1kdGMLBwIyMhoc6WBk&#10;ZORURpGa0prMJ70C7cUl0T/F0BUnOIvnmZr1oEbxHEkfDDWTE/b7snOrQ3Bb16pzwuqlUMfyiNM1&#10;zXm9FENW8ve4bml8KERj3kg5KLUKOWjgixUOc/KaeLCJL3dQcfnwN5uvGTHi/TT6jJx05WeLcGBb&#10;Rv2ZpJVuHO6A2xZXBKGiBWDec/OFiCum5JexZoJryVVjKTnXOS8SIqST5xqvMOzGGFC5QGfrNYy3&#10;TWkOYlwAdugNo21se87Aek+XYeppoAjIU4m9rsytyzYoGF2oGJ5zl+ccWB4wk6vqObzqNmTjsRcE&#10;eQgl5YVqURqFl2u0PYB05G1R82wfkCxG5UR6s61W/IiXdf3qg+tz1l3RqHkn4+eZDou4X9YPTNFL&#10;KOneB86dvhCZ0Q6UcQxjo7GxAdmQU9ZOG1PmLltlBZ4O0TRaMpLEmx7zjrSkvmGH7eH4neBbCCWq&#10;0k1oIZw408ZgyfIFmw4ydpC/A5DqC3hcSAgnBSOmOe6A4nKZ10FfrYO7lVKfUeeL60yNuW33LYpK&#10;BdA5EYt9EQVk/zNQJeABvCi58OkQEFE/1NCoN7cctryW41abghOiV8NMO12nR/X4sASQznlVQVSS&#10;5L7ARGLvO7/ckAudZ5FiNJRmOHzhY0H51ceQMmDI8Dzl98WjQaQJxCLE9XrBtyxlHwrAJMw1sd8j&#10;qJ5UZqooyTvNcbM78zvGUy33vBuXKjAuz8VpvKMQDBrPu5AADRFrdw6powp1p7LLmZhxjBBUwHJa&#10;ChaulIWqECxYRlDDWSsW7ExGNBns+PUNTXmipS0l/+c1/or8otbnnRc72mrRLXDGdvqe5njKS3a1&#10;866JWssTrDLSmAEj7nt51RjZRyD4dMcFBdf29g3wQMl2bfNpXxi895Nz9Y5Ln67bYq/fW2L8FbLQ&#10;z61g8QwMST3m47WmR6ba+Cwejoe7Lqv11rJOY3hqLwDHtb69OHRJfWH/2m/U4vL8DO7I8DZdErwM&#10;x3OU9ftiwN6fpz60/t2eK7LjcPu2S0n6Qz9ZFtjbeFxQbM/DMZbr+vEXZBgOXGt6lF4ufg/RWMyk&#10;DVL7u3RCr4FLLWDskstaLomtLHrYcv0uSceQqqV7NrnuWOryfiyfu8Py+/N8rcxZvGG8QodZdw85&#10;Tp1YmH5gOGXVWisJEiWuSAFIWVmHtdraC26QqMkbGdb3ETuIXRFUXen4FjLBqbSm75Ql3tKJBfMD&#10;qJjdhfcbSxX//e8buiZeL8H/+//8G79eF95vT5Xytnj9ubxsXT5vJaLGTQ4WhtBcoH29Bn79cjyv&#10;wK9fb6jj9OsSc3qLQN0uf/sZM4tO+LK7RwA/SwdpX4fcGSkji3+C2MBFDubwXYhC5ytTC7gGpGql&#10;ai4YVaXu9M6/wvp4yCYyKI0cFef3xC5Vk3ujYG+aNO+VO7Ebb3pUPXPNG78IwMPpPdrb8lNPjOsv&#10;CHGUyySRHlAhYoEXtDHtfLJhO71jh5Xp0CAve+VpH7joZb+VSO+qk7xdGSDjFBhmU4oCb88BDQHE&#10;o52ZD3pyXrk4HZSxotCh6eMB2WKEHT2GJC6NaOLcFWi5rn0BzPVZ+lo0djrcF6Oto4v4gjQG/3Y+&#10;Ic7PhQXHFh90Af+JeCoSnT5middI4CH0A/m9q+oejT7ecajdTf8Koq0AWo7u63r5sBIb205wpR1b&#10;/D2jzUnX9OMCMWHlB/aXB9yGnhL3sWniv9xhtwrWchtow4JjZTnRL6CkExG86b+gfVz13rggHmhi&#10;kLmeF+E0EHG20uAbh8m+wMgzv9zL53NDXdaPsOdrn433qEvY52sYz8NxhiJt7Hb2Sulz9Q1F30CZ&#10;aS6P5Sm76btL3EIsrUlDl4fWUbv3UnIDpUPV6ZLCrYx2Byc7tgjHgcQK4X4lGMzYL/EBCocvD4t0&#10;Bcxo0FMaIBp2fLd+Zpti0pSVqGA56c548YEQUMFkpTvQs+cT4EqK2faOAhHd8QlM5ooQmdnHDApB&#10;Hgqxv1/WkaAF3PC5CcQ2ArihWfviMvBohOxXXbGhczra6auhh5d8/mSbF9vmjmSbiysONuv98khs&#10;lsEGB9NuUeQ+me+rjH0s671mIFJht4urgpQFPHTPwZtqyZO1R4WUUihwUPggESwiHY5KjEcuniSv&#10;smvd0ZGTWGvex93AsC9lvMX7N1MhF0CcvBS3vl6dv5I/EQDL+3Litw88OK6/vAL7s8KRzlcp/Fgd&#10;gbstsIzruoGC2l4Kau6Yvu0QKAB67yfXOMe4oh3G43v/pdEkTLy7+AgQ2L4/gI/fvnzi3njpyytA&#10;RvGx7zdnx9++0pGWt36DAQ+05Ha35JFtye/aDP86H1Dnc5U/5fkCEBs4qO9s4Kl+/hbp/k02U15S&#10;Tn5zvpwcn5XC5jS5z5VPbTqWqZrp1IgLBDgri/u7Px1yu3IBLV778j71on155uOP9L+N96cKMyac&#10;mOHTGB0vKl0rxMsJ5PIDl9Fdtlh9z9343TbGojnIFz+jj82501wv4PgTuQ00HfRIRmwJ7IAuVVjO&#10;s+L0M0cHUz95AMMB120H3h/7oW0b+l1nfLsqBtjfOTufuy40NqH+R2twHvXZcd3H/vyGnP+T/N8/&#10;acf3ej+08QvNQq9xgeHW54M+/lJnxUG/M/ZW22ed9208bg4QOjykBA5RR/wGDnhqx6f+rfRO/Hb5&#10;P6n71BYAj/OnvBDzYIXT9G7r1c/896SjTfbdbccaqkA8HwsU+1zfwL6WCRwOgtNl3oADvsiFeoOR&#10;6azie8T+xCPHXbdbuTwY23qWGBrRV7bZ+jCknGfhtLA827b4IjDeXK6XzURKzKYQzDktEMjtp+u6&#10;vH+CMRZ0KtagI9AWqi3ILm22OmZDrA2U+8tpMYYHXfiK89Lli9kTHKKqbgLWFJiuMYv3yAZF5PCV&#10;5Y36MN8XoJdbUG4wmEO68FlCgo9XY5+H+Z4o0MSZAAAgAElEQVTst8k4BTRcqNs722J+HA6YwuVm&#10;m8c8EokIWvWFaF3m2L4u7movbd3lcpCu8lzKO7NxpfUrIb1b5cP+2gIk+83AvGLHiUfJah5xGL+h&#10;z6272BFABsR9Gk/27llepY+L17gs1SLzLlcQV8IBCsm6jPrJAuMteO7Qrqwj04fkve4P2H075P2w&#10;q38r7ZW0Zqly8ctoZYsKPP9M4xm2pd6PMg40Wct2MQSPlz7JDpyF418LZXBMleGA6nTH+kIu/vVn&#10;/EsvKw21D+OyXye6Nmnodxw7wrHuUaLIwzkHvTSfgX1X8KEsSvlvV8eId0yd9D2/v9u0ryY1BYCu&#10;TIh+6BWdMHtOIqgJ4JvAPBjJ4QTnZzGHnUV+D9Toj3hegJoTc/jqYaxmej1NwfoztoUp6xqQJqwr&#10;MUWA11X6r0A3jBWX7AKK0IZAYAdGRREWwzPLsBXqdNa5E5b5w8JBYtv8NWosgsQdq+pbtJjTjMOw&#10;YNizAl7hcoowtUb+9w2sHw2yxoT3LQ71omNweoSNeIiEyABGrlahgrTbFPH+uUN6jM7cJ8ecNXNr&#10;O0v3saaiGNcGcl1Br6We8zoV3VozcsQxX9pyT2oAPWEhOBwYyf4KFBOMHO9bcgFctkppgfunMbA+&#10;ZoBw5XOjlbUit/+xvw30OAi8LwZYF6TMuW+XrnjB2gEuAlSAklc1zE6Ghs5+EGV9xkCy91sEVwBQ&#10;5ik79GeMiJACfDYGjjo5H3yXivdJ1VZyR8lVvjsf079ZHIFWGDtRazjOmbYg8mRInpSn19se28Ck&#10;6rvVU99piyDttTRK7Frb+5+vzcbbfrMFRihiW5QWJ/hJLT8Z7zS2OL+5Dcx+dD1yVlcQT42wO1Yj&#10;n2rRBaGnvIU5t5J+pzY/G+e4v7D3rdlVlT4FwNSoPlpst4paqS6jPA77vu3j3JZN/pu8XKiYIKmY&#10;oDFopAqRVyvTZJHeeO/WA7WIgNB3smKzpOm7H/LkeOjg0+t7RpXabr66ybBdXgElRVXF0cMiAE2W&#10;sB+JVyajjkMWaZc7ezTnDvTLuHLHSnRKPucMD9z14arOHZQ5cqLFk4N1nxqjOBJUFfspILnjqht4&#10;7Pui3lm25jXLQtdwZ7jNGbHt9RHFuUKnHPuKhIpK3dj4PmYkVpwP8iDnwS5o3PhIo01O3xemspy4&#10;Vzz47fA74Gve5a9OxT+4IuKtGaV344z179ej45ZjUG6dlt5O78+pMa/4Ih0xhtdWnC2ga912aT1d&#10;e87050Wk0vDTgoIk5qt92J3uQOp72cbNtu3zPUbkPY//TxdmnzC7kJcfyq8b073hvdzDm9+c4Kcc&#10;9bXtdTeAfdCQu9Sfy50qtkvZXIAyhkXbfVZMIEIS1ciJ6tVAAVzFYS2tIfBdt3V3r+EXRvWxn/JN&#10;GG+0YRCSakZaFsKEbW2PD9fjz+VxZzntgkgd6Y6+4f0dY/jmqZWpDktaFduNccUOuXdxmAVfL0td&#10;sybCaT3gZVvYM5YMvF+XReIuwwOCAbls91g4yoLogKjgumw3ugVC+f0hGHrhP//5rznfrRWwxWwB&#10;hkKwfG6ZvjCfuUYaStFqtxf6Cfu3wk9wnzNczETgN3Mk3udf4aL4XNi6qa/htlJRVYcrEG+Tzfx4&#10;chbqKIFGyjS664YjqwNyqlhkrqrRUwHVCdtfuzD0gupwW7L01eenu6WMnw86hPoq4vRUYxwtRTKD&#10;xiQwmEWV87OWSp2HIhBoWeq75VHoPu6tt5KNtkjZmvrTqdjzwBhvCYKn7PYV70Tf4JHIQ4HpxThu&#10;Fq9vpoOvDkBWt//2cInk36M8ADzgskd7eyUZKKlJ05u+kf5aNpcjRjy8zyYJHoDbH1B1CMeF31na&#10;7bqQelIzOJF+hJ2/d3Vn75U2B2ZTMmhSxttlQ5N8mn4k9/WEM/weGHVoQP9c/CykScjN/XnSzP+j&#10;bWY6KEkIqMmvFgCY5RBBjKgnJA4E0s4nFC+czvMH9Nux6gljFJuC9KzvVDm4FXe8Xq3HAk+5cJ4Q&#10;NFirn0S3hg8/XIJlzOVTUFBAgIRzelD0e/6oUTqHtaAXQ/LtyWrUp3PCFffI71SyQG4jgIw2KRAT&#10;Suq4BiMojanisUmn/AGQMT1DMK8DLR907mPntvhYbWwL7gs6q4ijc80n8JIGuHPimWAms2sDT3CF&#10;9LZ8tuOCpsxuZT1Fv++GT62XhazlEVKej6iWTYFTV82mrxTb4RNBRLTJ2xqIoL2la/PUHMtW03an&#10;bfJpm+LYRWzcLbpeBFizTHafaOYwhYsO25KlvtVr6UrQoyucGyqV51KgWz116xdQ85gpcrs9fx6+&#10;WKQuWI85G4tDyORFmVO7gOaWRQGA4YdsiKcjkNvhRtW9cI7YyzHr/MI6GbeoCC9epAWqdHkWXdya&#10;TIdNc8oIzwJQP8hwWb62yTrv9WihB/0oTDkhkPQLkHfVxn6MlytCcZ/TCHrdV8K93c2hITFfs7s+&#10;lwDPeYgjgP6nrt1ofHK2eDMbWKuGyX4Z3VaU9ydOE6b/ScV7n9+Jee+r7OSL1h0uuhnjmK4AQfAB&#10;Z/B+K+QuBxuvAzZHRdzoq5EhNXekp/aSsx7ay/3RFZErucGxy9DTWPSIlVXaWwFHAqpdfh7gDPmo&#10;8JeAoE9udRqHfz/cuLb5diduuQNWImEXGig68LgEQMHt+ce+nX88gM1zGV8eCNAYvLFdl0ik4mKS&#10;yg4Av7ejG18p07nVeGvSfYJ86QsBPg//pj46kSgwWTTnFj8HFH6mA3uvL8anRSXa5RvsjSsWExz4&#10;IsoYljKjOKZIT2PlhTwg2LFe5atHcsdMLMg42/vtqn36iRN4X2io+lFj91TXmfXasdcTv3+T638S&#10;DZ5Y7V5Xtu3z/PQXnqtwR0W9uC234rRjsAdocGnmOPc0hMdDRZteKNFukTrtz69vvLM7weu9NEyN&#10;nmv9zyCNWxsj3uOHeu2HfXy6X3Od7+c5nd7h7z3/qzsNAweiyHnBPZ2V3MoEEM6VODheBkQtypB2&#10;7RhlO763xY82Aapj5IuaUablg8uw3TYaCBvRnKqpOeoMpHPwBvEe5wgCE6suc7L7fJExPOraEmrY&#10;98xezo2wxPTjMp02fX4t/wwodPrChFx2zpUI3r/e0KV4v5elPXRdI8OXT3VC5YoUhvOXp+MCAzrS&#10;ullzYb7fdqjfXFDkuScXnWQeBK+e85apFoklx6DjVdzhfdBXiwUNF8kdA6Usqt8l041W+gvPH/Gy&#10;+X9hxHJq1p1nbezuy0zsS+hT7tz+gC3mehc+UFss8u+UveFA9LLGkAiYisU5gTl3Pd/6WpbTfadF&#10;bb+dMXMVp7tGW2jmKXMqh+Ox2MdwB6UmFrLfVtiD1kdbCM009K6fPdo8D742OwPiS/ALANyhP86R&#10;2C1woGC5SMsIiZ1o1mcA8LRdpTwRsbQzhyAQLihk6Rq0ehLNOy/eH0i4ZamEpNGM/qX9gElNTi11&#10;4WZXNvnLZ7S+M5B+r+4rNN8Q5xYDa9QWt0vavHT1fcM25TM0UwvGvfZ0Ph++IpsLkRrYO5RWGx5x&#10;2cdLf4CNSrqmO+WzF8v1QsRJKNvRuTbRbS6u9dJM/kX42a15Vdf03x/7LPlhd8zLoQ2319M5CAB4&#10;TX2b0hE7oNEcMBRE2kwRsxV98kpGa4qIbyMqkbx+jXByaTq6xZiWDW6rwspAJgekC2BeYTXUkOlP&#10;eIK0ZIeGv9dWP10RD2j4GRWWuy1U/2Fw4n0KQTraFZ7Kw5nfVyQRIJ1GqQOrMRyICGx7lkdEq/oB&#10;Wi7kNRV+VCsukEUgsmycPOIYSGFoNLbcZUspRKw96sp4hPyfwLjMUTXtmXFdxuBccZXOhLnaU5ih&#10;5F4yXGcAcpHWHHc1ujOn+FLmtgNENTiMeWqZ2qW973W3gzgwsNYb0x3W8v7VFAEPLLEI4xFGYAjr&#10;0ScRBWgVpOLja0pME7ipH4CmFpk3pynGMM5VgXdO8DGGncYbqXms12tuzh8aWaoAVvCZlPkGV6J2&#10;2W6C5c7hBDgGGIykCcTJ62aUKyDOgSoALp97isUDgrZ5oZGItyoDLX9dLMoV476YL1BcwsR85T/1&#10;9u5jYVfwhVdqOfltnjHdgm1ns7tzTQfcJk+4oCGGgqBzRlkqI0AX2f2lvqWStIdvIfaHuBDF/O46&#10;AHU5mluVYjDtdGw62FlvcTQpENuiFv+G0pE+B/yvxbdogleOiecIzjGicZdyuEW5sUy90z0cQsUw&#10;q2A6gKPzWERM+hzPCrzeA/iuV4jQwqNA6OxoBh2Dw+V4yN7NMhTRiC4xvWIFXUWuYQx3ZnW6FeKY&#10;2HaZEItt/ljot9KLnmPW56rCo05qbxUYzDdvRl7IrED7pR37JVLSXQGM2goZ5LJubWMbzrFSTv19&#10;QOId44HuFB3bQmza2CmnVf3QYwBYy1JxudORQF+YpsYT96tePt/6fGf9y3exlCaXPlU2XQE21Rca&#10;rkEZ4A6HLedwNVNNV7xRo3bqpWVus5hBZwWBB9nfp8xynSGOK3YDSCEYWjCG10NsxLJy3Gze/3W5&#10;Aa3LZIxjKBHBdBwCuJ4tfNkq8Y+zOkueQHgx8BQnQ6XzVo1mC7JpOnbT2CG/S9QxHF5bcSXHpwxz&#10;DhHfMAeiCVIbyQb+aASvOPrSxmSY3OZ/uqB4AVPxUo/4HG/rE16mx2Y5HyawhNPkKqAMmomAiSv4&#10;/0J360/nM3V5el5QrnPY7q1yOG048uo7/v+IBt4csPGkJF6qcl/07S13/hEJHKbBk66XHLtxnoWR&#10;S5rAscdwzLGJuSjn5rgbQct4t5R/DJxoNE1eVaRe3ctQaNAz7omnyhkS+W1pvLb0YB8NZ43yEySw&#10;TXenVspI+zwcb3aa7H1OXJbRc3fZ75oMNFBLiaiajLjn2Da/Xvup4LertzFke+jRjferbPrD6+4E&#10;R/seaTaLHGrjreoOLsOn5G8t4zVEPeeyxnlO8F3N9QD6wDNsF4NlhNIt9SnnrbhMm8qzEqo7LOlj&#10;esoUz3vNNq/H6BHcKtrGba3ujEwMnHI4cOfdDAh9m/Imv5vsErdp1fWROb3HeAFYni/d3L5m34w4&#10;J8Jybiv+9Xrh7Xbse05gTvz3P5Yi47ouF6/m9P7vr1+Y74mlntd9ORYagCxufL4seApispB0VwTO&#10;W8tTqizf7WGDZdHnf70A3ykksB3Ic04/S8h8Eddff9nYrem704Hp2GIA4QdggIKIeP5112GTPJNY&#10;u47Ja/DQOw6k4UuepxF5nt2uEYwIQLS5b3/tNYEMdfeGnzVCrKsevIOyeCQKySg9G+/4wnvqvMPz&#10;FAYu0aClFT3dlkrZZHXYgtDABaYFxfIcyAN4De847XEFIMvtD8dJw6J+wR0Mzo98niaMTtPPSpr5&#10;KswC/NBOzo1cIFW13OXG4xfom0k8mJhAqw5BLkgF9ou0ITybKTEvd8ByQW6IhJPbpo0AHFe+Rf3q&#10;mCoXAiqarvjOIyFDJ3uZZaI3TXrTqy4TtT7JKGb/vZVlbWMUeOhCvu12hDj/yah6kk2otmvZJeHY&#10;2hY7DeeuxQNr6aMC1nwjQxF49lQ5H6TUkWOHsKGWqp/Tsy8sFRoIYuFShPYOQhZaRHrJ+hChwNb2&#10;GEdhxowYVqebllY5Tiam9pLop2C7iL2HpsNdCwYJ/1vYDvZe5O4GwBzjgGIoFy8ldv7QJ5tjwuYt&#10;TN/HKSI5m6J5LmuAsjje542w31poTtzg/hIpfi8X5fGo0gbJ0prdKGPgdQOQlLJnPPn5SkRdFDeL&#10;7YhXUJiY70i++duRcI9t+f3rBKb39vxO+2JgTuXv86nV8VBgSRGQkXcmyIzxu5EaUYFK0HEXMH96&#10;pTEhrrxqhK1PJF0RORXTrxhaAbjUnn1sT5tlfC++3R5fmpOZ+cbqY8xLnnNgK0fNPYK1YpKWnT0B&#10;GKINBAaSk5hKONrkpyefIu7Yp6erRRPhyUmjvT/Sfwv+KM8lXfMF0uIWDSa9jqdrf6YKnu1Jf7a9&#10;/FX8EDgBshm5jIArhm5aQg9l9e+rGPY/vVKJZEc47xKQ2d29H62N0bfR+hBlHu49XT957tMzzQl+&#10;uAK0ENyVvv1OO3963Ry4v/MuEniVAv+BVn2v+XbnVu8f0unL2J101p+OyROphCjr71y6/W2YZI+h&#10;fSgipvjPdEetnM7a37n+Di2/S7es40+e+xzJ8qFuERySE/wfvU5j0e8d2vUhp3teYWUlH5xoEfI4&#10;nZB/G4v+4fVtHPcFh6cyTJX/KahnQSNtvSPZOAHP9fzfouE/ef3T+uwn9VC/rgc5+7ew+xd+qIuD&#10;9WqLCD/Egv9/vk4Y7c+vugh1TtnyT17P+LLabvdI4N++KFuzkoa5KoswX3cXxenAEH+BOy3cbPEU&#10;Geb818FdwcMCUpQBZErjjD6WvaHgRMqd2x7UttlLxucrD2CD2Rcm4n6CStifSgd2eG+NfSs+7/rY&#10;b11/b6dJrzF5JN1Td8C2l7CXwfdWe6rRuzADx4Jhau66+m0+rX6Xzpoe4d9+04QHh35xQaga1Qfr&#10;/cc48j4v6c95fscWyc7+ua+yPNr9d2TYNkE+/q7gQvdP8S6v7hc8PmE10D5wWZZcmbuAcrEecTBl&#10;aLWf4KuNZBwuypr0L/X5TV8L/RtsWS2j96gvDDy3zHFAzJXtyW9D9OWqbTVf+f+g7q46aR+LDe+E&#10;exo5b2J8jjbBY6XHHyMhJ52Rw7ee2Gqp3ifcJqDpdLrIYG0lYtzVPFda/C9PxoVwNTx/e/JHMRq8&#10;lhPtEsaKZpcJ6J6BXZYLdHF9uoZHSrLMaKKmsI7ItypYax7oDZjUSRuD7jQZMeC2eihOs3Bo+soX&#10;lq+s05FGB3jQdeuI8n+SkcffAjyivaQZo1KdHtOc2W8dHunwwrgGpucgHp6PuW6/X0uxpv3OnIu7&#10;w5vk4/ZTo9OKfwhl62OigOiyeOl1RhU7OCHPM0p81sWE4E8FZGCthelRA4vj56vAKh4B4JNZqQw8&#10;h/ma8szcN2fdaIanHQw5sOYsgsBygEUkaHk+c1nzOzyKVDsMd8HN6JbYxrLOuSxD8G9SfYFR7xoH&#10;38ShMgCwuNWGwCjBD1d71/ps5K/h6ZbUI3O0RqUC1zWgS/Aem+ODfyM3oO/cODibF5eny8nQ3M6k&#10;pc3xNyctS4F6LAhUbUdEiZKOA3zi6fzLf7YZhnGzSXdzPjJSCw2coTz3dN0WHj48d9LaLHsMV/ai&#10;je9kMFJ5V9IbUHxqQz0QUwRM3xPRt6NSa3t10y/WHueTpfffpMz5w7ucp4S+OnZ67N9dBu19dVl7&#10;j/jedeypPG/HF5R9c84enL+fnBb1/f3z/u7p888XXn4XqX1//mmx6+6oIXgm5uB83yIfHxTh3u9/&#10;zslzN4j0UN/TFdGHJZcf2uKv4j03+c0UbS77dwOkRsbe6xJkWzk77rymGJBrj1Au7xWA+Mx7AoQU&#10;dL1J/VmNDDdWY+H/TKjymcaauJz2crwt6qn5rGgFo6ieoklLT1iB/X/fCfPgRNnn2U956zQ/Pz5f&#10;yq3RhtFuTQ1nzR1x79kVUcZsiwaPejpZ2mVxATmW974UmunvS5B/4lLyAeHmATv8o9eXXO1Pi+R7&#10;NDh/+8l1C2Agrve6rjhMWh7f+dRGLc7H0+8/KbNen2Tw7aBH9Ln1p0EFOd8GZCxcmjF1dj/ews0p&#10;qf4AT2J/cjTEjge5yYPQoVubaklr3cteJWAkIxQZvnjqL+2uEwbMeo+X346UL9fAuC6LqFQg03sy&#10;6hqR2tPUkODttiHWBFQx58KUiTkuXNOiin/JL6ypeM+325TwiGDbGUp5NSJvNWsQXJdkOg4FdK6Y&#10;P2ZDMqqedrk7xEXc+W4dHXbTbQU4rhhRFXcc2VfaDMY/sVuPO9VGGYpiP55251Y680uKc4E4Lq87&#10;RwqasOjcEPncqVHZUsLuGLinHo2O8CPtAs1diFag7byyhye60nf6Oj+rKqYu9xOsOJdB1NOWeT1h&#10;LwbEdeqyjTFuNWe40ZCpbgZTuHqg2/A2TC3apph1utI5KGAEsz+wptP5jG+F6VhYaLRzw9inQS44&#10;NZ3hpX1uQ9CfkuORHbDUTiWV60kH39r8Tf+cbmjZrX4otDxbh4WzQJ3vuljpthRxKhdMiNVSJNqu&#10;QF3TfTP23loLwjPWXPZf8tAXYKNlYqKIgkbuCs8CPNWt45kZu1Nn6wf7SV4KQhDfIoeoBZlFGp+q&#10;V3zuWC9vPiCfNKVjWXK0ac+T3OhA/tTaPKsz7A4eSGy7ULjZT1s5KftUgSvGffg8rli0NFGAxcAU&#10;/u7ppOgLTvttay8kdsmkztIs2Nv1YpV0BNScUAaATsZQMZZkxOGRgjTIRFmexL3T++NKEP+T6LK7&#10;EyP0BQTM1VuFo9dH7ECnRy1T4wWICK7NcJmudHcSUOja4RscZDJssBmgGgcpiiriQBoX0kNWmSAa&#10;TBFOTCoyEc97SkHGicMmmbClAgw/iOWkyTGIDwuq4s49btFoRbarr7pZ++fSSO4vLoQwAR0rtmID&#10;r+Cr6YcVrFjt921oniIkhPkBYE3N6EBuLVH+A3AhneD2PHnZt0TuubIkQb6I+KExKyZR5A6jYDLG&#10;hni+9jVn0GS5ksnFi+HpUjQc4UO3LbByB5I3YC4mSEUESzwvXriwJYCX8ZfcgLcIDwMjMoW/52DD&#10;HrL9PALEmoHY9p9ZBJRNqc2wuH1SzDkthQ9pSoPD6ZrH2MH/ctHNBVRTegdjJSSa869kKp4Fwfs9&#10;DYAvBHjt5RGM+ckiW4hbBXHLAY+qQmc3zpQzvBQRVFCuRAtELsz3GzUHFgF3M3Kk8H8hgpb/iyD4&#10;NZ4pgKf0FJ+u3zHgnxwzpzKYY50KqT//4yrxBChZzk/s+nSm+ZY/X4gabQxHHmKLStutHMqEr3Td&#10;7zwY24ZswbRbTATx8ZId6EcV5ePY2EL3TAgPRRdH1jDdRulHOfXkFG2f3XjdHQcfF2YSBvuNZ7zx&#10;A4Dgj915Vervskqfvjld+jMPVXy+dOvjp9oCD35n8qpvTEdYP+vhTpQnc3XZTfxRbvifRIUac9m3&#10;jHrqLNMp50XSeo2CDQONBXbJv98cX8ZDiYOg6eQ4yZq8MviA9dhL5/m+86ot5hpGMah65TtOnKfF&#10;Fvt0mDMP/Yu3fzh36mLBvninfLfWOLiddN2e/3RxS62bE9Cmv9kYRtiZMjwdVP71CkV6N8HFt+9b&#10;DfJNvd369AN1cShDy4s1SMU+VMfDTx3Np6vmr27V3+TM3qcPMvUL+fd270b/VpH/Oe9Q+63rN/hC&#10;f6K7ysLU6arO8K9Y+1D/uUxzpCwP8ODZBw0NF3sy5YH96xh93WWEP264ZbWpdmrTfXE5efO0uJiB&#10;RZSFVTrXRpyHa5c7ZrOmfUknUC76myP6uswmUFl4eerE7I+CaWOgRpWLh3Rark873FKBJQvTg8F0&#10;wQ/PLAEra0XKGBU/4DQkoYQNwxgE2nDZEl9QWsvHYPjhnDN8FMxRTqoPkeIHcNvdgXC1n6S0k5g/&#10;21V1f7ZFJJIn3cZCJP5X9GGO574Im7Kc7Sxj3IIyum1hGWJM7p3wT/o/kormyqADVuOejUt/18r2&#10;8TbPFyAXBhZ0DPMbu74Nh7jjEO6yzvJW4h5iUZ9+Ev1koCKdlZSDiB0AdTzMxxCDBYzl6cGsniHD&#10;fXNneWgmBueI4bTbM0U+MUCUyIkpOWg2VCinyvadZQP7GWNW+O7Wxg9XzlX6CTeM7b+F7dBw1ZfC&#10;kf2Pvg+233mvYMaKefgMmFoUzg8LiXF5ZpMKLsovY7nGyBq79dkmBr3ac0xRYzKnLDyxHREcyecL&#10;nVR3krUNdLHoqbQ4ki9vVJbUGwJ48CX7ewz3zRJ8gY8UpTwIi6/OVdhirhRd3Mp2Xtp9t3HWAzy4&#10;1RrdfBm2kEScrF4XsGc7CNkS8lb7e00O+fxwOWwpWbJO2jS73fGyW5LMpzOiqiP+5ouRwkJjZRTJ&#10;+MxxBKEDoucXtZ/EFUZpYGWeTzVXRYIUjrr9/pMrJ9a5jmh3ARr1gfug2JfuBL//ToarK65t2kcD&#10;jNmmetYd8TojB5pHvfOQApFg+DEudIdfnQZSVju/XxQ80W72ERl1yWuNhTESiKqqO4itHDvwMg/5&#10;ZMuYr7Q6BW6AT7vwX1lE8CzpcxobzxaXQKXtgijKQu396dHYPAF8eWSxljJ5Y42VPOnt5L06n746&#10;idZy09McASIWpJ3OcI6iKafZGcx2akjScYRw87yXVzfAnBtA0Xgzvhre7u9FSxw4Djrrvb508Gp7&#10;K/kQ7EmO34k2Pg4sab3f8bblYX8FzVXVDqfdHXbQACZHB6+uOCyCOf/5m63G2ri4gNyUiIlgU6g+&#10;M3zC0FG8VokIdzTaZKwhsiZ/T0boTxzaN9n9AIQe3zsg3zoXcxRLxCYMvPT2fbVqUWXSLng7He6/&#10;nwzd4fmn7SdzFsYBd0Juy16s3VmITucb2b4Y1/vw1D7Ym3VfRp0HKPfOVyvrpOiCTD+PfAsH336v&#10;fN6dKL9T/t+/qszI66OTQ9V1H3Xgd4dO6hGrc58K+fkf6nsAyiz7xgkPdG5OF808jL14bQC/ioAm&#10;mwDXd3vwwr2+W/2Hep95h7SV9lx1WhV1Gno63PwiQDgQq245ybqAz6hU7enJUqYI2/MBPO7O8PN1&#10;ms+fLzPsO176n5xfXKQ4XbuWts9PMrzuW7pfeRgjWn7eKDfka8fUpaWb3DnobFQ++ufpFXpnw/F/&#10;Xt5n+4T5oe2LfNyqWufLP311LH3eORPz4YQ1Sht/dz78SVv/+TJXszN4MWo1ouJQnCbAYXC5U+Lr&#10;kndcT3Z3q6f/Er/XW7HYvPbxgOPt+0HVfUFugwUHUdvbPTAGnf7qn30hVSXmf+QRL5VMtwcv2tlQ&#10;c2hy17LCbFwVd1BXHO62XUnHadGi0turgrnehsVRzuVC/h3XFQedjzE8F/jAGNURQ+fkAPCuFIix&#10;aDoQaftmgBIDhXIBO0z1ZCbIiejSapr+H+AAACAASURBVGr4weq9z7k8LLglCHGe8sOj2a5y2Mkx&#10;JVaxq/c5EnqZdjL1veDWpnBWO96iftc1MP15vva/gNh1nbhdS+Q7QkZLaRftZIKrWCzyCOl2NoeS&#10;5tmZWDwA31/5nRWUmj5dO3a+L6i6X6KOv7QW3WneMKvhJF6RNihw1KF9+wD/pig1OnL+MGAPgdHu&#10;ooyyyqt3ns1DQX2oVgbQd/ydtqIIsKY7okUxcFne6uWRx0OwdOByGTHUfSBbHwWdNotyttq+XFxR&#10;9WwM9ruIxIKcRv5vxO8hRG+CNC/uArf5xnlaG5ipC/OXET4bCCKA8yc6Jnw8hecPD9XUAbeWk5b5&#10;gwaObj3lAbGF100OUgoxMDgd4fSsKEWZ21yZVUBz4apcdoZaaWj5/WYvq+LFRrPC1cjL37JDyawS&#10;gjZEknrUbQhhlN9tVW+U1sXEdoVwI5wLslgMWsAUO7RGdHj7eOCFGrWWsJFBfB1Bs6SL5AnLS5WB&#10;slsr6LDIpPf2v45IdTIFvL2qcaSvK2WkoOM9hPBT35XQnfcyBq7hkV7usqVkGDJstIoEofjh+8tX&#10;Vy/v2Chb+nPVmiv6KIzidPTnQrn45F9OhzgMz0941nKIhh1GY0Jg+Ur+NYav1NtDb99atphSxN4M&#10;ekN/edSFRdQqBJdH8a217MTdms9UffsPzMFt/kfPQ+fbPmp6ieitO+tEuIWCwuEeqSGSv1o7CdKs&#10;DeK0U+dV8QUAE8ILlwJpSI7sf20PqGDRFOGKySvAGljDQZVw4eNyObgJ1jXtQEgfjxcVhwrGBbzf&#10;yw+MBDA0lI/NT8XA9PkyCo8RWNyBmTKKBcAsh4cqMkULR4KOl8sP0FzgOBBg9CsjWVYC66p81Hhv&#10;+cE6VVZxrlQQwAWznJt99ZyjuhilILYi/F6/ymghZBNBP7f/mcxzpz0Xe+LgTmsTAWlsb3OZuzaD&#10;ZVGkuL66qEQgbQErjdF0AhNoxXzvVG19rgqCUm2ErKoRoBsIA6BqO1KsqNyenQsb+S5w2vkdmq5g&#10;ZS7QKUSZGor19QJGiaoTCF7XKz7bYlAuaRNEicCjRvr25nu7vKThSp68XHayZLs5jzrIHXKFcXBd&#10;zt88GLCm+uIBnIetqOEUK6C4KXWpi7TSaJJl9IhOvq3lr3BrKlw36TLAIuKHD6eO4FvcpZNRYjlf&#10;eQ0ZnrpDQodU1RNlOn+JCGZE2tS0S0mP08UDjmufE5Lc6ZrPkaZof6OJoXJJZ6PNIhRNtcgSSZ3H&#10;OlXVF7YVdujusIMZB7cbmvwW9Ejet5h+lktiwfOv8cL7PbHmxEuAhWUn09dxsSXjOGA5O8rOcQFO&#10;ysFyC4DpGLvH95NI9zR4Z2dn0jrpw9/FDz+PIInhskbNEM+dY1ZjGKMu9xjBE1VVXvfcoD4gsPnh&#10;ejOcEtMb5lu6USNIqqOhy7RE26kTQ/9o77t2xkxMuNEo5UbnQ+5Q6jgcMe/7gdkCcKca7lGh6SzJ&#10;a7rjQloZ7Jnvwho1MpByAiF/Sie8nivHgZZVZblL+rhVEsGiSAMLYfo29nQk0RDl34lZ+ocgYMii&#10;an1vdQU9uYDu0VYDoxxw5buLRpGvp8bXurU4lLHtTNpSpQHAdFxrne5otC0UqRKJBp78uDD46b72&#10;8UvMxhs9tcn0KNmL8pZjuAVE8UNi7BzvJxnO9nWjdZcXDMrp7T71t+oqa9K2Q/PhSueGpxNRt9lW&#10;zq92RTpCw8oiV+ifMQYiFwjnb8GjrI/tU7XdlRALzBjLU0ESjdOWU9NJU/2gciVWTMcMMVV1byZx&#10;HKOG3GSqjLtcaq+FXaohR3XArQZgiOk2y8e9zP65RvCRCIBJG2hgvn9hwVLwTKelzoXpllOMhbdt&#10;cjxUoUMs6CXahqSrmNxcUGikhVS8AfxaigvGm7pW2Km6UUoc6IsA//r3vzDfC/rrl42jPxkpARzD&#10;GL6uOMcXBoTW0z5PudfXy5kLcvlhmOIRji44EymbnLqoT4lvxeWUj0vsAPYyuKhgKIENKK7xuUzu&#10;Rqu1RSKDdpUU/vA5vRiV5rzKMWMddYRUTRaKt8do5xQQwytrCQRvvGRguT1rWLyk/gx9LEl7Ki6l&#10;DZ190DWR0eGCSSeub8JQXcHH9MnkbGWKT+NxRvNGAIF3drgdLePiOakAzDm73L6BDH/uvshsnjNi&#10;mBLouA0DLifrdJmDaXicdK9YK9qXAVz2ThhWt3bU8cpHejvGvfn+bPHT0P4cApm0UVxuCAMTnRYu&#10;2zAsRrhqQPNxpT5dsESk4/XCX54qY67kL1m+D10yyLdipVQN+453YlLfeQCYLbLpIf7t/oMup206&#10;VBnb/wp8HrDfWuQD59hyO6bpLAaSkjZWx8IwH5ov9PCNwSDC2FUprC70RXYOfnApDPe5pIu2DkNG&#10;bDLgmN2bk4FnamPOwSPR1QOuxbC4kfaNlIDOL7SpKfsco7Necb8bx/aCtxtitr2WYMzwUTjfLcWr&#10;grQgdjBYNjqNbv6zCX/JBW4VAzSM5BimzbAktcTpECc3+0StNIo0LdBS/0EIIBUyyYdtMNO4yihh&#10;jIWp7jyDIA+qlRDiSmFBsKkHg486gEy/kqG4uhjzTLU9r5WD2KcxUhsW4QOvf3fQ0hhc3EbmLalG&#10;W3V+VANqDMvlPWRE3iSmzfh2UV/VmMpeZ/JWdeo0528I1C58B7f4CwKg0ZBjShTWo9R0KGlq/JYw&#10;GlwE0Ik6ybUIG1WN7UrkRd2iQwluOW7uaw86KLf2KiOeJBw4EAlFXFcdd4Cpkc6DkdR3gQsshoX7&#10;dj0DmQa4+xhx+2ak5RhiW7joFBG2ZniKG2n9CZN441Pmd6pLMLZQUmkFN5IEwAS3ttOpwzwsjEVJ&#10;h+c02j0Zc2uZcIMGuOM8Wr7AYsYzlepWVrCeGXGM7Leie7qSNDgJ5qqi88KUTtiUn5AJUqhHRnPl&#10;uDsBI01KkVPgGAEWRYdYemnK93S1KJQvhl46dT4/t5d3q1sKf/7BxYVBYw3yNDFc8tNtPLd+1Db6&#10;lwYeGissyorDFmWkcz36vOUIH+MKntkXUQC0uY4bLwrSsfAz2ldAA+nywnv0+fWHMf7kKEk1xIlz&#10;mEuaN7iIU/nU6u7k2WkWPSgfAqqv3O4ono7tU/tzQSjr7jqJNX521n6+uIPIZZynPFu+RbNUdLvS&#10;biRvlHaXv0mM+yHS1zXwGgOX6/G4HyBIkvfNi0BTCiJMHZZjmguE2ZY6n2RoODRkXLd0ULelyy9j&#10;1PoZ9X3mZy7Q8LnAnb4VfXnfxkBZTCQ2FEAZlfnM763Wgkf350Jubi0NORYv3/v8O3y2tjlDHfJ0&#10;3c9nENocAdKqPtqz4W9o1IyqBswPdT7oo3RE+//CyMv689nyfgGTT2MVOd5BB4gCos/PH9obsocO&#10;7YBr904qtOTfr+1+GIsPYyRInGWPDpyc4b9z/Z7sipc+lvfsUKdcOMlPQesc67nZbn2R/tyIEGYf&#10;29nb9s9eUhwFtc7m3OOzkrbMaZGJdkNg14e+t3dFYJ4u7kA1GWdZ1YjCNzuiDpMiF7Xhu0IfUjic&#10;C/nJoxyD1gsILF2pekCIxP1sX30lFwYYpGU2+NLVKKlLI5J7LkthqL80HDRWmDmNeJB9yuVsnzmK&#10;/TQfpjEQs+OY0uO6hucYV6w1A++ttXC9LN3Lr19+BhYKZmFPikijHZE3NjnE6OTSWx7cXEIOTYY7&#10;JZdYvbbM4IjTU0ZeI+2SNj+2YIDh9STDZHR6bQd/rzY2i0v/x4qUJFU/QsN6icFPnIOwq6vu1+CG&#10;/Nfb1Dn/MJNQS9NKc5Ei6zmPyu+1xAA5juH9WS5oxNOyvec3V3Y5fo45Lhbk8/HSSrX8wns1NZCl&#10;JivNuE1jud1T3NDb4apI51hwL7P6WtTxe+DZESo+mzocp/viRokMR4xdlhd4XhBpZ4lXRAaGpMwj&#10;ASOIR2sQQ+3iSRYf1VeUrUi5p/5C9t0WPo3tcowe7fZatuw0VpjT2blvb9DGe8J6YoolpdlO+r7i&#10;l9KZqLkok0xPcq+3tb3gXyH2Li2T/MGfSSsi8vMS07XfWX7HhgyuklP7DldSwtrwEhcMZA51Zolu&#10;kAN84ooDWhqWdriDWBQ0G+IdF0mlvRMtyzhQs4z9hK9TudEjsMMpwiHCtwWAR26Hk0mS7MqtMxS4&#10;0PDA2ST1QiShRQpuGmiMdNUkItByhAOAcBuoG/nvDEUuA0GVkEItBrtE9Biw94nvhncaRmkciwwD&#10;B16nukEgHr1VaR5tqBPT+W9nI0ZwBLiI+q7g4zAtP+Tio5N5ldXgumoewEG9nTTsA7wo5rIntShZ&#10;HlQJAG/myXJnqDoQC0GwCZ+2MIIcX3iz9n5k7mhyUFde4ts+GMFV86mGON6MLS6yRJuCM+A5yHaN&#10;JRZMJXCDd6TisFb2NvkCyFW2Ilqkm6duUQUcNNHVGmQvrWKj6QhWkThYF8h87HQqNwf+dbV2XSV3&#10;YKUrU8qvtmUdN8eBLoV4PWtkrljKnzEuGx0xZzgXhzgOlruQUWw9StAeyRVsniVUAZzqTmvFXG+o&#10;Xjm+ixFs4nWzL50PVyzosCjdaF/BR175zPn3nXYno7PJrB8sfN2vXmca84wgvcsBOrt2OlgBzmfl&#10;fAkOSuqeEwir8q2rY3tPU65v4CJyiIrJOhr2FVRS19WaqoNw+G4Xygxtc8iNvygnavb21ujsBA+o&#10;j/3g0gbsklcDQAojVr4UqdR35ENBzH1ihVJnXcithmYuAsdgly71ub12mRXzTTxcIHUw+eanizas&#10;Y8Q2At7bntkd4l8Xc3ofjlcAytPcJIa4/5bGYTEWEs/G7zseypEZHumSMi5SOUUKCyl/2d/ej1wY&#10;Vz9wFqAT/Nje/XyKqvNwptMtCnbuZ9LcdXatN6Nqc5sy+ZS7B6I1qgGyM9LG+czzQdM4PTpC1WKP&#10;6m9rwR09HgTio8D/s+7aZsS0oEG9y9EzP9VFkm9zoDnqL0ZXqWFLQhAlP9zeThrIKAfDweTIQ31b&#10;V08P+TOGOT5dbYGsC06/520XoB7SsfPaCfOdnmvPEJOPgh3t4Xz/S1dPV7VHsj29aydneOLqs46u&#10;+Ih0S133/Gw8f7ie7jOv552zD+98+15K4Hx4wjHfrnpAaI20Px2YeX/3S51CXrR/zW7a5mHXw6w/&#10;9aRN/+X6qESw1upk4882DxhEApALP43hjc+LDROVeR93jO2fPtPGr2gODL+Py4NyBoJ+6ukSLVDP&#10;bAjiMrceQr4O38kcWFthKVNikdnP7oHtOF5qaTYvEWAMyLADLYcW/OfRyeQzHQKd5kC2QJMkybgE&#10;Sl1Bn0ZgtVxYLOYcPHAyJb/zTNUF+ZkO8z4e5qwVd7AKuDtrT5XCr4yKtT54v5AuBEa1h4Udc0zj&#10;XSG2W9k3FDvUmifBw/ZdbdSj+Zuc3fjDSuuL+cnnHqkethAxuGFyLIVeu6tWEZknmzQWAsiH74wM&#10;3RpYxoWHYvcOSD4GWGqWMt62Q8m/OK9VZy5wWntSj541O6ClZRTgrGn9TfoglDyzOfkh0IE4P61h&#10;ELepqCd+esW8afXU37c20h+jwZXByLLu+om7ZizownEY+XbwDLe0j6vN+npdgL6w1sScEyhDfl2v&#10;KJfn5FR7zmQ2qXTrxL1jB7rsC03kJmPpXNC7BQrsZWGjbH1eaItRXxadH9iCr7B/2g5HR+D+4RHU&#10;pcZecfWq7D9afU7TSN/yQCZBp62UR5cwj3fa+OuASanT7zyT4/iT4N0ob2QPBbAc4Xv/WoU3iVEj&#10;8orjWyS2BQGy76A7dqKWRwdSNwxsABjq3lYX4wOFl98IH7SWgXIhqii5pVJ4z+lbCXwb8PjfxL3r&#10;muSorgW4hCNrz/u/be8K0PyQli4YR2bV6T3j/royImyDEEJ3xBheGyi3bKlq2Sa2LaZtXJktUBlU&#10;3qMAyHEmIxeBH1RogzGbobefJ4KXLUYqLSoYdSYxAVjWPp1QOXbrd4wRB4ZWp8+ni0QncNtqTZDE&#10;kz76RZjqQZnx7IHOEjcZgeYiV4UfyuYMZqkH3xawDG/cAoJg4DuT0/tX4gl6H8PyDIKiulWmIzH2&#10;fnjHkzLZaYCjNloWiGcprULrZGwZ2LH+k1nX+kqAZYybo26GoKEANSOeWY0HJizJuuiYigOnXYgy&#10;a2AVuktnJ9dZKl8AoKuseRRlzg+jJKyP2CtCziryMNPft/+p8xG1khOk7eocoECQ4Dn2k3ILFRS6&#10;1VQKXDP0owLW/GMAqs4tTzaGAnJ1nrMLTzpICpG3S6JN3v9+jca7Zd3ffy/979d3BuL9he3vn11C&#10;xccDO3SAPPGTHfb6zO15SaWq/+zrjHM8t/VY1vEuN/70Sjhrez+fR+v8WTH7ZBBL7fiH79V7qWs9&#10;tXFuryppBGHv7jZXEZAknaesinMStrIxtybKmM0ZuDkMimGzOzJ+elVnG+XT8q3rEd5wONYJbZ/6&#10;MkUAdS3tdD6iDmsazjZu1zE2Xe3ePWVrytqfOGH5N/P7Pgyh6Dsf+cK2Nh5RE2v+uSnC1/l9Ku3d&#10;YLnzEOIND3wzQXGZuCyRws7zcJkDOkA6TKfP//513mVS9S0F8MRX778xeOLtuBPgp1cGSgR5GGYo&#10;otvT5Dc/CXaZLGbCQc7rz+Xj2ZEpYcBXuphFX7PD/D738bdz/NPM8JtT+4dyd3/vMyy+PuJdZuv9&#10;WTsHIA7690OW3g+ve0Dp77Prezufnc33dZ3y6vw8tuc/4/Gx/8Chlx3ZnDHRpzu+TG8HRL6nlL6W&#10;7ri8Bz3uv1uQdkBkQl6XbX0fA+N6QZelk817E214bQzl2/IzrebKRDHqGm7Geb3gqkduslSGJfIt&#10;LbLWfBcDAxhmi6iac/8aF8Z4Abow1WyH9zsTf+64d9ypevlTwMpG7sGofDp1wlqSzO/GYU+lH8qr&#10;wFFoqUBxXu92PcuqN/XKbSZB1kyP267fIJatl+hpmbjVTqo2TcHIIUGmr3mHPuoJSzweJWNu+ppB&#10;mTIf23WzbEvfYvNTnhOYzyjNmRhQwX/6uxR5+1bTGfG4PVPmmv6u+PvpEqAG9HJ1dpzHKBywFWOq&#10;4PjNwoN3XeX7689krDpNGXULzGex70Vz6B3NXAuhs9QayaAeY/4Q6pjEw7guyPIz2aCum3H+up55&#10;WrtxH1VH0hsZ5bsPHDV+9hX6icntr+59IagT1Hea7NmapS3Q2+T6YLCcvhtyjftYtNGvfoC54Onx&#10;KpRe5rnpolvzQQsuw0Tkfhj7gYd8uhoXEuBVF5KEotobM7acly47xMUU/mSyrNcmQpdGVLf2dhWy&#10;vFbgYKTWlUsf7D2yko5r29bgjHkppiz4SQroNQiTWVYGfnRkuNRcc0J04bpeXvN7YbmDLU49doMx&#10;TvwtEkwgEXlhdiwXSI2kGfyrCG/ieYVTMgKDrnAO9Vxw1cQRPKLui19CEfKs9ajvOvykaKt9OUqE&#10;YrgSNnkgow6Y03wE3Kpm2E3n3MSzagolEYn60sRnMpp0EjQ6c7pKv5MfurMvArjzAwq5LqiKn+bt&#10;NLTM2QtdkOmCUM1RskhzUZKjZ1+Zo1x7pyF4JWtEFkcBAyIiwG9MXwP2fAQHyoFshh8LpFAQpOi5&#10;L9hFx7cYsiJSxnl3cEIAqOGBdcrfOsN5x/ml0jhkOkNRTBGIXqXEDGmrKBqqIUit9VI2BBYSoPMa&#10;QZdlfcU6c3gGd+jPlvEvfrjlxIps/zgl2mvnX+H8AZYKllIBRWH2tk2S0WZZtkbEz8gTGZbEYA8Y&#10;Q3UnBlSjZE8c3aB5GGoEt0IQ8LPRg+0CcPaqIwWHr+G7kky+6bQQ/Mp/3Mry6I7LEFliZZ2Cj6vh&#10;nVn3SHiTT1cHD/lBFQ329wVpPy1ok85jo9+U+b5BlPQLo8UlSfGyOfkM9tQ1xfFJRViXeL3gUmtz&#10;r1+5OXYEnRbHSBqt49TyWQa/dVzU54w/TryXZSApELXnpLYlcF5lv5FnQiR4fToabJuHiQzPLi07&#10;Svj7vj6j7dq7VMXwvgMgsn+JGpGYr1SJtThz69xKbJ9LBdVV22X0Sz3A8OnywvuLfNkcAvaMPXt2&#10;wW0hn0i56V+hN31QJqXx5S2js8qojRaLjXBv09+rZ15UxwEpW/1hN30B+LZ0AG/KU67bOOuBgTwF&#10;9O39XcFHRATXdQEQvL5eFsR22gINZ+EZAxKz6RCXz5o7GaIkGIPbmZFlco3jlkZLtl2d/PnudApK&#10;0p02bR4sMO4yZXO83HmDP+9ykaVx5nbIW2STMSFiM9gaqaiCDofUT6zUDMQc/fIi3B489tZaKQ3A&#10;zzJx/ZBJCKw/KdQ9HAZNWjw6rm5GGUuedVoL8720Zf0QJz6ft0y77b2CGxtDpGFA5MJrLCz4uTRl&#10;J9kJfn4b25rMtv2Ml0IPPFTa7IARvLq9bIDHGOfKeam/+wtl7UocOF7ha7IBQIfW+b8uz0IjGELy&#10;M3p/mL9ERuL5dNWfVddWe7SWT9t2WhzaExEMdRyOPtZbYHJ7r9JDarobkKF/mUWXJcNcSviOqMXv&#10;+jBuIX/XrFu9P/DNWE+wG2ybPrIdDpzuLspHHra74QRVj6cqVnQLTf3gksudnEyO8s2AgcsMTNoO&#10;RZOJxq59ayeKk7bUeCd8o9iLsVKcZymTW5R451lNSrWv2RmRPOO6q40sdxkHNyhjBYD3fGc7bHgB&#10;dGUzCMsEIpkLuC7H9RdeV+5cFQheIvjt64fH3i8ovq7LAk6qlly1LKPxJYK3Wt3fECdLMZwpDxUs&#10;8Rr+640J4kaSnwucr6SWJjJw8byDUm4TQJQNXWthrYn3e+K6LoyXYL2BF14QCN7vN9Z8Y1yv0NGQ&#10;zSXNKJPpyg1xG05iSD4flm3N0hvLcT7WdCen6wM6/HwztpH5l6Q96z+d6gpPXgs7hvDuvhcOQl23&#10;09wNr0C1AJosCJkIS06bLGVmNjd3laQ8Mydl1kd23UU5Lt9FoM4e/fBTY5Xc7ZSkKb4z12wfrt/0&#10;T6R7xXn8NobbDhKKREHUb9ZlZWgw0oJSVa8GgKBzic+sZ8w1YaXtZPg4pq/NXIiuNbsPjXNEZTyY&#10;u+2QGBdL98BL8xo/vty/piwzqAYnyzJx15+g2BaS64Pj4pjC/EX6N4j4pStqeU8ROyPNaWCw5nc0&#10;IKhlZZZm5vLAhWtYFnf4ZwR4vV4+Rrf/fRwyJMdzTQz5DwBgvvPwWh4WyuRII4ns03Y87HRp36lL&#10;A8MO4nS7S7DREqT4FwColZutcxZJCOQTtOGElbRTQxniuA+YFCyzUm2XKI4dOlNP4Gi2jctfBuYU&#10;doaDUwm49nK+V8wXyt3gGSt3iCbkpB+2FwZEQOSAeG18Njg8KVfLc6Tn6Zn9VhrxiiRQ56mDfIVy&#10;W2BButG6Ju3a2YsS318c2GNEyheGFiOIdXboCCLT3ZUYRQoV3rlEi2HYlQstTLm1ozbQ2q6qYk3g&#10;ehn0ewS7XcsnenDh72Ok4muLxzLCJwTJRGrTLP8QPQrMKQnf5BPKVQqHGjWiHmK3aoapK0GDQiqV&#10;qopVKsgtK65mRpf+VIE5bQziB5WR1y136IgOI7bLkCFDoyZaMoJ+UekcQQvbA1X5NjFwv1cMi/vF&#10;xajgqcPOQcyp60bDUrHyL4owWp5p4VmprsZ6wk3gtEx2mUtXvK5hlLK4HUpJ33vve/t6B7HA82gE&#10;hKx0Nly2iKki0g8ZCKBXZ0FabV1zrKe6borXuctw2JQTepOGS+ZdmVtec00TQB63Gni1FEmNU8VT&#10;AOVA1dtgYM1owuicDu0a1bQAiMAO2Ci6ejiLX6++EUbXihI7PWij/pbjSGm0GEYE8O2TIVp97Io7&#10;UW9z35Stqtlge+7h9/bpma6j990xQYVW8pcUdqM902BoTqutD6DIhYMsKKJS5e6gDSVM6ph8PxAP&#10;UOmDin5/cqXT+XHZ3eC+NwJ3UFudavF3ROkY7viS6+4g3B2Kx3XuxhG0ZqsUeVqUyMf5eByLbH8e&#10;sVF4e85JsleNNj46hP7mko+zVBSbDY8FP8w0GNfpwNDe/tFnU0h9z0KqiqiI8SUz6vNFO+y5BBRu&#10;/ZfvQNB90FGhbBFxhf8K+jHjZYWDQfPhpnNyHDIuZ9rcKp04eKaVZ/2Ogdag8LLuaWTy84k+WhYI&#10;29zq5nL3GJ+fBzn9Z1fJUBfSSeE9RXknn8/hbTwr9IAzfnKc93Gns+uMlx3mve2dftu9MET2ZnoW&#10;Vg+o3dszPmelx0TQgrNMwqhjMUjJrU7wJnw8VNd8gZc7IJ5p5U+vvZ2uhx9wvOktoZvFdzTj9SDi&#10;bv3/6dX0p2PJmnzuE+3cg3p/j9MdX3GwOroMW2KHan/7fuVp1fHzf7hq8OaptIyRd+KG88cM1Y4f&#10;S8QwnnmfR9v94TaNaAbd6DSotL7z+cofRdrcMGnhZE9FwNkdg1h3mSvo/PSJTk4q3G6HVx1/hQPV&#10;k3f0HjhW7y/W/yVNhO8hD9b3jp2UztdDB2d7/v8qbfN7lkjl+C1hZnowYK1liTN+/pWViCqcScxG&#10;mLTZfO3UfukYVVVzeC8LWM1pzpjh/wOXB0CTR5SJaLPU8MZ7TNaqAjvQJxE8naqeZS9eiqv2wVJq&#10;qafRzGjlUf2eOeBpMyZOyIfq+JfuSSSE7k7rtKG6z8P+rrA5M4kj5Yj1XzEkXFdF9yxsOdpPXEqj&#10;E7t2v0B5fmc/CuxzFE0MBH6dnXhNeLQ5lpE79QCxzHbfBQ0xf8XX64LSDoKlXQ4ZWLKaX4Awprs+&#10;5VOMh7Z/SYbMdAzCoamq0FHqJcXqvDXbJXhV8taKx5QJhNXhAnmFlndSb6aevFbublX/zrVkDm53&#10;4KualulZ+qJ2gGiWARbMNfH1+oIMO7hZlyW3qmokhcJ1ZGvP/l6ubyoD8QyUxTLsPrDM6D/oS4Lc&#10;SeDjpd8rypDwrAPJ9uG/qwcLUnU/6RC5js+0y4/3bPAGqxq3qF4Ig2sAkustAEV/kEEmghFPx9pO&#10;OZcy6Zz8aU1WGvQRpKEZa4k8XlapXAAAIABJREFUKGrqk6YchuxKO50+qNTUA178DWBG0gZgCJsc&#10;2KhGgzJrj+9KAAbxTMmi1ImgnQA7XBnScB4l0og6O0xAW0bhVI/mZNDn8RIxB6WsXHSjIGfAhYpn&#10;l2etJsKwXPj7/VCa/Sl+FXiW7BtkQFb7acbkAkiDVCj4V2nHT6YVOjIFoWkBYKYcSd1/KotKg+lA&#10;FVONuazFrAN3cg2BZVwOyGCGDvGEILwcpqIuCNXpWbqkwoKbtv7s9/1ws4sC1+fhvZUk2N8f7sTX&#10;xa3HVBauQvAuBl1h7Blp+6LM3+v77QqmV57TIqiY+c3683yGUnJvr5P2t9cnZzhhEBemkeTJiKR3&#10;Zyddk4YB9Yj0jgMbv63jvu1kFQzYWs7bWSpFvL5f0cwqsCbIRTBUMB2WUGI5D6UiAg/OtG48Wx0D&#10;Q6msMtNWXUljlNfWuwIR+OKp3Fa8R/FeWXrDstNSSTM4stRKOGJjPAsDX+15wx2dbVs2QZ2zR2M0&#10;FcYde6c3mq6mwDjU9y2A3Yyh5jRDCq9c72RsnQbbtj4Asm9t0+4gYGbiquvPn0NRJMKQEZu7xHsd&#10;sbRnUXHAIOk3RnVRIZoBcWoyfzg4EYLf53hSPnZhb4dUSfm/ZFLX9S24G637nD3Rz8myRa7nOPQ3&#10;+F3Foz4gtfwSlRFcyd5rsekn2v7J9aAckT+IPD7T25BGuxD0oP3Tm85HmrNurxW/ZR7FKcmwXU18&#10;jrszOCW5sjrzj5VTTq0/OYYJoAJxzsMYWZ4gH7HvAgBLwdzBdp+DVa8z++1VudAdNhHLmg6Dkrz8&#10;MIYnh9DpXvROA9npl9l5n+ayGnMVR/nbLuvrvGcw6wm+WLP7Ov0wPtAAKEZf8BWRb/lW51xH9H6+&#10;oj7+gkTgZEQyQ+39zutcNmnuygLgGZeJB+622XcJZTuWOaSeJjgGdRTOkUCoW+2DfKCpNsSbpOzK&#10;uaCu0Sp9+rhl/4ycS0NFJuvs+tmjk/1fuPZAxaMT/GFtNCdV/f3h8+1S3T4uq8VccDFxd99XZ6yE&#10;YVg6+0tUnQKb1kfWoY172Bw5oc8nCM3Fp5a9KV5jd+9TBJblqLYbT5TZnuK9jTDKpcjX6vzeYQ8G&#10;WoKHaYMxq23RC49qcu8O7585w7v82JePem11arTJIc/0xYxCc8Z3KqCDSzUd16LFyc1DnFWdv8Ns&#10;PbWEF8vIzt2iFViRgcFdfGoJLWNllqs8cyTfpWjziGXONNYgX2tGLxGk87HM98J8v/38LZ8jUct8&#10;tgE77PtOt4OOjbq0JM6ZSkyXJAtFHlocvhDyI3tOR6EDMD/cDSoxh1/OJY3GdIjRfUa8m32FwDl1&#10;+diBGvOQY2CJMCDnGEBUKh/k921iFBiZrduLexX+ixxjatQJg6ki3jvPEis7FM9X8Zn80Dg3KcYD&#10;Sn3cnCc+w6XPNQjbXTeG2G52CBBlTq1RASDFRl66+s6Zpi8mPNzNTJzvRJ9ZstkPAreu341Kk7q9&#10;i+yQ6cQ8d6zpQuQFEmvbsQOIJ3ZCsew0c1s64juoVbykrfG663r5uk8dIbEvOdaofsBAXeJKvJpC&#10;7HYYl59rmCPPYFdNJkHwsybDfK1xp0JjoUE/AmbgQ7VUYVQ/SxFRjieTFm5SqI00JyNWVuMh1j/f&#10;yZ0fZ4d49nnF3Hmg1QkrgwOnkDx9bDFal2uUSSnvKo0+6UXpBK86Vb5L/lYHmhvnageO0aqfxzx+&#10;LpN2qxF+A/JgEPAwTUCiJjA876nWKF5VeS6MG2CJA2R7B2PgyLxMO4mW3u/uCX8smC6ISCrgmam+&#10;NU2xbDtNFeZVUCGZOVxBypEAPK2ZTsHBrQIh2HMga6kr/ChbNivBFGbmUarcvlGcki7bUBecZhtK&#10;ZQ6KtUYwQiuRQULxGtTLOIMpEZ6RrmnMx9wFcUkuZC8/cTZUUtvV1Z0+9pfOhd0sqcaIhsYnagc0&#10;mkCxwxOGAGsIME0himomuDX5x5e2RtQFk+Maybw4Pqtu8KzZew6ft5bKyp9cbCOUAv7mW+tJC445&#10;CNLpUtFxsi3T+dt+bX9vh6oVxsk2dhxMVcvOjsM9V/YlEltPm0Komkxfc7xWm5OCL7N/eDK89bdM&#10;3fOTzGTY2vSCP6GcmZNFXUH09aq4lSXx8Ja9PQDI9PcIK2DbKTqu+rUZJ0DhC+qlonbB9kzAvWzE&#10;obcnobM5fZ7hzed/4uRM53pRoFDoApUi/fvNOF98K1poON3HtMumG+nq/fv2zreOg/25aML7i7MY&#10;+GztLoV6/k9YZaOBH1y7A+7jo088mYDyQ/vh3sYBxrl9r1tD/3+7RmaIECbO23dzXD93h/HmRCj4&#10;rw6gKItzoy+EAX2EwB0gd8fI1kD7MfuNYPBhmiPDqv1Wzpz48VTRLL3L56vg7I+mnu893v6cMV1h&#10;+PNrf2engeImPTit7v2fgtW9TeHOLOcBNHluwbAfXd9PXppntCQaSM1RJUNu5yJQH62OteocfoKh&#10;z9dezqPLVBkvQCdSFn82VP7mquvfWDaz9/KZnziztazrEAM8hO/Q5yM8Ift+pvv9CW1Qn6qZU//G&#10;teNj8gwY19GanfQA6+M4DvWCn/rn9RG/suE3GWlzDt4yRg96ME2TmjxUx1LSbHyNL0DvTmDyxqdA&#10;oMFTdxNy7d3HN2R4qdFth+2hXa55Zij+VI8rYDSn4n7d2uJBd6gHGJO/WS3vxFVu+1fK7BhzZv3R&#10;Ed7+NjtXilPRyrdgltxZ8YztCPptfFHMCS6w5B863Od827lhTQ8F3r//6zXOL1yvC/M948yJ5Wdk&#10;nQ5mrTg88hstMOE8V+lcUs+xUvC8lOyn/kMpkzBQbQ1dxQBIy84V2Ip/69Pmxqaw6PMC5I6KKusQ&#10;/ocGW0D2QaZudwVFbSdNFzWr8ubak41Bm5PWcC3h37hBpk/U/gQrsWxAaXlfvWwcQjcyH4tYAfqY&#10;92wDsTZ0g5ljEZFMeIuxBCJ8CJm02XiOJC7tQ8rwCMTtMlgzaz8DcyUQjN0W0PBNpM/Mn09nkpNo&#10;SkHqmMIMUIIstnbX8GRbvhGlYBNHAPDPP/9AxDLC55x4//5ta9xLCSqsmsMQiWQStrp8LfWyxv2q&#10;soP27knz47huJR83xk6dhG3fezvLgWivtnO8/4man/RIQSQe6tMjCe1JHCfNUNdMTB3l0AZKvFPW&#10;e39eoTo3++0FZkWrMvx5zqnfLwXwyslyp2s7qIyDdoy40/M9CYQLIoUpNWKZIrIQ0VKVy2shUT1f&#10;vgiNaQqGb72ydlhDK9iteO0oYsSzNaOUQdQUFlyHLdD1WlH/1SZkidflHsNqhAdRKsZVvd1EJwV2&#10;4gZQvBiecKbEKFhklq6olO6oeqM07pPX+7E1Y8J1goLLiOPN91tGZmeeayUTs7mzv8tijRiXMaAx&#10;SLAXrnVhTau79Hq98fp6OeHmVmpjtGSMXm5jSERpGYlnFNlgsIADM+3H5VvJ17SaVjKcL1sUvWYG&#10;UXBqwS9gtbB4SvclAh3AnIB40S4Rm1MAkMFsFBuH59xj0JC5NBzZvIx2qYwtRNkaF245W2lcidP1&#10;8u0vVm9YsCajwRLTFCNxJTCza5MRL1X4aalgFpcx7+U4Tsc/M6uyXV9T7zfWUN/Cx1pQ3NauXgfU&#10;lVTU3RBFqa5UFsIthScNTa7JxuBFoHN5zTBT5C2zcWHIBV3iwazs6xLx8ibOCXgaOmvmcuIBOyFa&#10;XoE5qzUmcYbLXAs6f7fxfLWxtNUNAFgegRax7M61mIEjUB2QZfPB+mr2X61VWxVd/7sUC2+oXgEL&#10;5T4FXjhWYHXQAOTWKswQlkOAS4ezg87vwhhcK+rY7k4+Kz8gx/fqldsqqWx1vKXSp4H7DLIBpNTL&#10;9RZbvj5GOuSQ4oproGYqyhgWXA05VBS3pjACsb2U8EqFXdsp43Uc7bdNFU+B75+uXPsC43v3iLu/&#10;MwRrVdpO3kFZcsveKjyuqTi+xqKU0UFhq0pGOH/ALlPRZe3xyjBIf6ruSBPjDnySGZ8oayYwIUm7&#10;8UICjvADOmYXZScV7eCJJpNAo3WYHBtUziICLWkY+LW7amtd8AzW3+k8S3vxmcLfSUaSSm3o9Mw6&#10;c7rMZJqqnmat4xWIXqFo5nPAaHSQfIGlUOBzU2Hy7VHAAKb4+QjIvDNKO6437to0Pu05En4+g8kw&#10;8rB64DH5+wBzn2J9UvDFtu4cowVnC3HVKxxQhVeUNY+dZ41ej5lZcxbI3JsOrgSgBIGD973wnovI&#10;LfUI3UFT6qPrBt9uqCafIV9hb1myCzQE+TuS38V1cqhuuyhzRJndwvMM8pwPyRfifBS1LbcA4LWJ&#10;o5zOLQHlzj8NalsTJUcSAk29QRBb5xFPGC1FYkqpxbw7kKWtFZvvWRNIyrg+OoYLjRjetbdR+Ne7&#10;4GyGrpq8nWtC6ruotLfJCddvEpS783eX1bsPJ86sAfW3XUZtayV4PfvLp9ThrnKgvsv3aXfU5AD7&#10;xcY8Ck7cREvgTZHMtlWd50hvX9IuoIw3fXWU9avbX5zX2uHeDU/kucTP7EyCZwaBOtdOUiyLgoGs&#10;vW3fjdZj34/pOKKQK49OJSejPBGZbmOR12e+q0F4DzQa27Pn5tvgX6G9w/UEO9dplbrTV5xjVZw6&#10;DpPJQh/bqP1Jwjtcr1E7DHawzAB6QlfalvZXSo30ETzK+5cBclYBMHThnzri4Y5oWMLK0gWd6juA&#10;pznRYzy5syCSUSQFpjpcdqoBPJva5pm6KXE43fk1hmBeA/O3Z3I7v1M1m00Bc3o7/5xzYk3bkcpM&#10;dRFBlBJGkJf9rR/oywB1TcRnFL2fT6lr0bp4vpPL9XFBLsHuvAw9hjo5/CwQJJ+Vsqs8y6RZr3MZ&#10;j2QpmoFkm66d2TpXTfs5xpgl4sh/SYvQrCSQQW6ffp4DpCsDFi5brKSEB+PF6hnnWkp9k8mZphbN&#10;kHNcuzkxC3PmeiG21V/OGuXbpRy8yTazL8WDEhJJlYCG/W/oZok1re4LqALXa7hOpqZPrqzVX8vR&#10;toCu036VAaoaKgTLskQBYpYgdREmhJs7VYlL6bpTyD2+6/I5SkbD+OootIK56Ios8l5Cx++8Vn2F&#10;etIKMnCiUKy5sIbRw4DY4bScp2U+Ga7ltfz8NQ/q/3etmHva6s7a8PX1FTsrbe0u0NsUfkikvsd1&#10;RCtfB3UBcjgi3oc1xGvim769MIOcpPFdx/kmfEL+Os0O8nPuhtFRzjnw3ocifCTVsuA8rWzXaMYS&#10;++jTIwvhnJvfzFe7J3daso8W2kidIHZAEf4oDyNNR0idvvppezII7SmqFyZ3nXOtZQcZj2H6Jqqv&#10;QJE7p5Bth1656V6GiPBLP2SEuxKoNVpdMrpLdEZjy40zkeHmUlOKLXvIHHGjdhOH3p14j/FDGoC2&#10;uObMAyzXymL/RCa3XAKpNE93clO55MFOdAyScgS5XXTN1aJtXEyG6EFfvpFFMC29/QukEdyVGFBq&#10;G+E5s7TFzgiY2YBkihRKoWpVZtminAj+H4qwLnRl0iJw3KpCRjh0uALwZQdCXIBiBM4NHSuGZzCN&#10;rvjwGcDne/lzLhgn67baYlOdsSUOa3m2eRcE1tgm9D3QYAJkd+BWp5Ird5K5/sSN3csMkGi7wNAN&#10;GD18dAM5hKsETRlvJX7tpVv0TynsQ1dyRpxKhRCnzVnvx8x4u2F4hALsioXaHLG+ncAdxq58JBcj&#10;e0eD5Xx154mqC5ZQiHemlJdlFS2sqQCuZLBcD96g7rU44v0iTDYYTHkTPzPIf2c5nTEwZOC/73cT&#10;9JRN1BmIw2vwt9RwpdWU3DSbH1zpBOD7HGP+fmzJHw8fZmvz7zInT06FnkVQEVJhl+2PxOMUYrn1&#10;K9eEOJFRIYolWx042JWDZxhPWTM9SvzzLKh0AIz2vQpsOHSn93jdjXPxcbH9veMfgfct3D/63Rc0&#10;s1GoFKcsrzT9qU+EfIl2230vfkb+5WWM+JgUGOz9Sk/dKXAchxx46PZsZGx8oIEk73PGokvjAjPc&#10;0PK7hedHg5vjhn3HVmJqjzvcBxBHBC7K+hJPIJAygDqelRoWccBgLhN/GegAYIaMpNHd2+NcuHCk&#10;XNFnumvva6WrMtYA9vt2WDM8guiq5hDRdSwINfwQncze6fNhWUaIA14ThzXraYP1NLbqINQMiCB/&#10;RePvh3d53fhYObDbnzhAsB4TapmhBqCd7ZN6Aen4e96YRkt5ttT2/OvrxjN+zuePz4dDyMdYDi37&#10;ycUdZXbGT87tiTfs+DxdP+236lhrbutF6nPF0f1Dmfa5Xz3+vcPd1+u9nUMGbINPEPVdy4C6XOV4&#10;NWXB1k46z/7vY/8M7z7Ub/Sqtu79ff+XDrB7w6SpU9uH38mrkYksAnXjUCPBxjZW2mFiIsAFBiNT&#10;jxaqIwcZxDOOguYFsSFIZto4uyOTvDPbGl6SbLjsMofhUtO1lyCC4/GWFlyp4fY939Dp2dblfjdz&#10;LTGLSXGUYiNqTRgORpXV/LMU17jSyVIwL0MQArPq5m5j1UQT9WfW5ge4XU23RjLi7edNOti/Yv8I&#10;0s7Zu2lylv257IePX9Qd9iy9IeKHKft9WHkYrJrQVhIs6IBUtXmU7DFDhxq0pk6mPGQyCdX1CiB2&#10;OcToXR3i/0lbdDxzrNZm9X3EPg3NAzrZUsq9KlnT1+Iv4naFXeIQUl/zOQmpWuDcJ8d0Cw+UW3Hx&#10;bFoRa6tfGmshf3E+vSUyxYg4yGKT2bD67oHqnAyal4KvjV8DyF0ZBS6WZGl+BzF9bWg6Zh/ZdhGA&#10;hqOByKSHgoVL51xxQHMNcK+leP/+bbvOrxHwqwK/vn5hzok5J8Z14T+/fuHr68vL/rjPiVq+uK6z&#10;lcJiwiDxd0BLPJsTwN822ej0Ep83m7Dp4H6fQUl+M9+yFhJLPhBqQ7hwnG43fl/L8KD1Z9d1GZ0m&#10;O7NZMFqRKG1UoK2IQEtSyrqaDQ2pY0WVfTZQVmsbhrV1Z3vxHn1mra9it91gILwixREeT2syBtZk&#10;duNLT0B41nJk/6xpWYAUQgp84QUdhvnU8fz7UtDxm845X5QcoIPn/+TCAzxbl31pVDUYxbHZM+WA&#10;VbZpkqEMseL86UZH1Mom7efhHI4ncef/xaj5WRCKJFHloXxukDah5sIoSkggTmsW9TP/6tgDQwuy&#10;ejaK4UbzuarouoIjvk3IGPsEQOEh7jg0wjfwSkZAMEMThpcODFzIqO8I2mdJljVWRCHr4lYFpk5Y&#10;8rbP7X6ydlyzfSPeVqnXevnEDzINpxvWqC7Iy7mSrc3ax2Ifd/7HA0hTwmrI8sj6KJoNjZmaCRB6&#10;gzvzLSsoFctQWsMotEqM/D3W5fKIZWS7uBPYDxVVsSww2ylQDXc/bZmFs25jJBPe8BL37ctaijkX&#10;oNOd7f6eO6BNCeM7q0RKV19TjnMV0p1g6GyczJzRowgae5dZDqsE6hjGt0zuFVkdBtvV1mboFi4A&#10;5wJeo8yXZkbgHpG/S/oNXzo8cps7cAK2roIf8Q9cseW9zoW4ZXOYujJ32JQN6e9vVwoxD3j511HG&#10;DEJf3tf4hyMpdAzEGaKGQ2oVOeY9MgyQR90FHHAog3XIcv+J8XzCR8fLCbvne/e+embnPlM7/tem&#10;PLUMPeug99cf/ggp31cVo8Ml2Mu8cwzNZpPCu1wWKbgbQjC2TkMucW0EPdEBLhux1AW48rltlGly&#10;GFP9NpBz+C0/7jJ6ZNtqfJEBfuubgUnqdl2mJilLG/NdUax8vY5wn1dXvG+0XzVxZrt4rp0bm4Za&#10;vbVJODPAaHDaocKKUrm8vhXwpPzPsfb28x3LPjzT8qercsLTu2MMDFW8Fbg0tz5XB7sIg5tF3g++&#10;n/PTSzlk+3sW7WeAjZYfHYiPIzo9a1dkmfH77fm6L/g78I5CHbomcPF8lTsPo1EaI6BOvqc93vqp&#10;cvkZhptzvf3+gzF8c/UMqDOSKq/nmBfKoY9Pazhb3lv8CNMNjpCn1MG3+zxQNMoNnOHfP393dcfK&#10;9nfTGTILMeV1OEJhvLwlrQD2W1mXkaV62PkQiRNPp7Q/wP2vXpszJso4jhwDFOY71MQB+dzYcb/F&#10;iYx3IpwJIc9k5w2b7PC/l/dnhz/WwKAyUwrMwbbMyAFRC3wOmLMzd/dxyHdcDhnhDGcg0cybupYI&#10;KuW4FplpcnRcvnuVdZClOtuYIVposNFjcXS5jkB9hU6unLJiE1EcWzSg41XTWc0+7Cnn9aoYmrAZ&#10;DWRiEiGj05zlTgljOMOb3appx7lexjUTtOH3AiJduBgyX5tDicNCvGJvxfkv/ZnQAQSRLBhoKbhc&#10;bo+DgQRJvC/Wpt7nSpkomf1h/+zA5FxnImICqvExXj+JF1WoGI3b7oARa4cyyZYona7pnOU8iRTE&#10;gedgKfxQrewK+/qj/lXleY6F97rtgtuViZSepQo6fG184v6nGt0n/GutbDNUZY33T4kUUR7N/+yu&#10;yCWpX4jr8GsBMio+jG/t+nwt97uoBxeZybdjRw7uU3q6LJA0rWzJFAzqJz6XC1kBIvuf5jfxJLcM&#10;E6o5wMfA+/3GJRfmXFj//IM1Z+wSHWPkYZ/P2ifoZwkj9nBxiVlbd/3bm3I0DSKpvIED8aT98Un6&#10;VT2u8WjQAj3xW+c9PHDiZi/4/EmuAQHtbvqafB1Rvjspcj0M6ME+LGM7qqflic1fUZ36Z/2Hz9O3&#10;kiM9Q2Gy62ONcDLLKnTEf5NCNInXXjM8s7mB6xrmB6LwZEg4mCMnMpUsCYZFkFdEmCvSlnILzyl7&#10;w4iOz0lR5kKhWwodGn36qB2kjmwqCZFvRO7tB3pyJF24k+Ds+/RtTqsYxcE+ggl63SQXTEujFWjL&#10;1Mf2XlcqKNRyksxxuyQVHjpGGW4lszNl641QbIuQVHFnvjPKICS52m6tUF5WKguRJO1zsaZtI2Gm&#10;78lIOilulSEqyjZOn9PrZYyUJPbWmc7YOKihYWvTn3ZlqMMSjqG6zArXj6CDOyyWZ7CfMsJ4yGgI&#10;OCC2kmW0nHRgykBF8vIs/VB4yKD0CseHkRQZH3cfqDN5z8i+1eqceLoSty6olm25GWvEYT5Y8PIQ&#10;sGAY4HX1MmI/PDBF4T2uVzrDQ/KnoK1zkDzK6+5rebYokjxccy2Nw/6GM82o7evkPcSyYwYYOEBO&#10;qjp7Vc6BopuC3180DlHmdf++X3VWaqYq5GfO3hMMhx/vzxS+Uh0GXKPV4BXPTBKFB2ao53E71ejz&#10;WIT3Ecbv1Kcd3rsG/fn9W3Nnh3s+MJDlI57buM2FIrYy/8+uP3YWJT1/p4w8XU9PVGfBzu96JhnS&#10;4JX7++WHTQ4DJ6C70fiDoEB/+cDoJZTJhHtXFu8KKo3fcGooecQfwtTa5MbyAC6V6TKEYJcwfkyd&#10;xGoijthWSuOdKLsgeN/mvNPsSXb9f3VxXV1eNuOCHCVTaGbp8Wlt0NEBd2CVlIh4P43T/00G6n6d&#10;etAP7CJh4vzvWbn6mR04Xf5kbKeAxr2Qw/O7P6WX7mDc2jlI2NNv7X4pp/NTug3j2g24j9fB+fAd&#10;TFtnN55XZWn9vQbd/6/rb8fv9+19vn8ab7NBYl5dx7sOfRYdvNt2q/G46kj7V2vKFzrd5dNJQJIv&#10;RALJdj9sQgBMJuuiiV84332r+Gl10WmzauBgOg2NYeVfRPKcoGJLD1VMnq0lgB1ce8efLg1nEq1c&#10;FvW8rqvowqnDGRlTrzMdsCYo1GWi4gnmH5YInX/Uh+0wzAWsC0t/xzP5vDvH4pyvfEDpZ/C1Rl2U&#10;19RV6oLPcPCko6/P63u+rSyIy1CWTVHVmxMO1NDrmqVOUmSTiIRN13n+id95+aSyDvYknMG5cJ+C&#10;uVsWolRFmNZqusA1whbbz2UiHJll7TiRimPCh8NScZvVAwT0+V3lYZGaZCYnthoJdAvGDyKQUW13&#10;V2YygLLzIYDnVDRZo52vBLal/t1MlWfFFxIFgPpDY/Nb7VchkTKdTG7TTjcOQ/UVfL6qDmQ0Xvb6&#10;ZQtCGAl/jqPycdp+TDwjDdqOa8kd3R9HfL/mnAAu/ysYEfhroIAJOJFsJwPX9bJMZtWkN1/Xv379&#10;wloLF65wgo8huK6XrWlPPlT6Vv4A6rut4oDGupRDc1L+xoL01LiiwB9eE1B+mA/wZEJrIspf2+TT&#10;bQxImCn/uIsXJDsvSRQvMzhwt5mZyIGDbQSk/JSA7QZRDEoIoHBm7jNU/RQnOX6ixHT5GCW9xEdK&#10;wViXQv7jiKeBACcAMSFohG9Z3aLGYCcmsBTX6wVdFo0RUcyIwtoJz+u9NgAV13Wl02rBhBxs4WPS&#10;5ZqK4/A6L6z3Y07H3Cabi5Wngft4h50aHYc+OVwRxaVDXpJBqSrkGojsKVVwm1FLtIrpTWKPTHDJ&#10;2lCcbi0LINeW11ksjvzmJG52cYmWUTCUWY/2fTvIJZcrSZYJ/LpewVyu62UwLcWM0jVcBZq4AoPg&#10;tpVqXJd9Ji1U4owoNOsdwRfdwlzFkVqIHsKIdA2WjMSrIGp6vV4XRIFxpVK7FFjzbYzRcbMcwQrE&#10;boAUdl1wpgFofcQaiZUvFFWA1x0dY1j9ZgEycr18DCmII8tCJU981gWdVhcW4wUg6yOrHyxFARgn&#10;JUM9m/ydhhRZjAimK2lWJnHh5YJQp+3cwHUhYsMiVr9eEEJBxysQIt4fFUURsUNlqEz4uCbXBDid&#10;xKvXbC+ZQczCMqXV6l/N9++ABwDePu+mS4jXPatt5MITwE9W18BPZpDzBS8fsKxk0pARc20Ha/pv&#10;qgB5GnwrpES1X9+5YQdxsMRTZvB2mlpYhd40hC+fG+PlAsh57a296txQCEqtTQXkygN6jb8aCizY&#10;IUBRxJrwjqy/ik/2Uu5s4wK8TjmfLHzL5nyUklAreL5wXQAQfGH5oURmVNrzPNS4loQgP65GBQ/u&#10;ykP7FJnVmocoU+CVQZd7lg9rcK/AB8oat6/s92BAlgwKKMtwaXnP8PMT411un4hDgrXN4U3Juqse&#10;d8cEA6ni88axAdAZdpIY8lRAAAAgAElEQVTGnEvBR2Iyaq/tXQq3u4nXk4TzPwbGWcfS52ZQLdfC&#10;4blTAtF38kwAsho9iB9GxF1bE+nMag5PIY11kNesyCyyq+bN+G+2pRLhmBh6wvksBgYAXOhlkRag&#10;5AE+3pDvjnPfpUNOxkBTGKSuZ1i9UiooLoJVMEoJM2MtJsNVhutUzBWxh66dPJVKputClMtuub5l&#10;4RIekjZAVT5Kqjw42Zqjz5B1fK69o1bSzsp9werOqmJufdy4lHSZPbeyHvunoO5tDTdaK59HU8J7&#10;nwjdmXToW8G3MnXxWqzt1CXF8ViN98xA1Xi+vk86k1EUV2R7lBWFq7Tvi2NRW40hDzy4yZ2Ju6HT&#10;RuTyJ+qXc8EJ6Xebc6e1EUFqbWO+G3OejtICk1aJWBV2bg0UE3bej7qsl+irtLU5QkKqqcYOgZal&#10;xL80DADstH4MMqi25yOrMGrsl+dAmnOYxmgBiR5cpNznDxrjjCZLqZgOWbejMrEEJRjA7O+UxTsu&#10;mFZ3lzW9t8lsa7huAiZgsLV0ft8Dffv3wkdqv1ET/C6zFIkvCKLmO59QKHOFEOuXIo7nXK3lgUW9&#10;0Q7A5c81K8kj2A7Xk+8wtJIXNVu44zKc1mvFRnKRy2pqLwkHxdLl55IAOkz+Tb0AnXhhlOTDC3si&#10;lS/10BkF5DXjpp81/hp4vzgpsW7osGH5TLitNMGyCa6J1ECbwOwbsXU51csvVAUTWpwfw44I8nGK&#10;J+aI61sC4hhtHXPOl6Y817nSBlXudCu7jgB6IkD900Ru2kFJa/cMYc6tBRiSFxDf3J0L/xwsOHQA&#10;g5O8VFdW5A98h+3jQQChs37aPLjtZH4fBdbb5Y3rDlEOxv+4D0Q9O7xY34FHPme8pejt5Csxbm84&#10;lqrzrBijlzvTq21O43lzVEzjjJvwSRS90OdIVMAzLMqMgAkABQI0eoYFaoxy03kfFruMfIN1wQkK&#10;nfS+VkxnsqenyyRT60ymXv53ieklV1QWsHU+F4DZE99Sp+y873JdkfRea4zDx1KRpGCg330VyxXH&#10;wvNpu6jLZiZ2MJFr+Lxj0CFL3iSl/J4GDSN0aPFnnapXyrv39PruGBjviSXasr3Tv6Vxjgh13/lO&#10;m4+wcgegmRjMAhffwf5f1wncf4csbxS62Bixe2CJFL+LV3ewzjwz3pJcA4fUN6Ss79iND2SJxwyo&#10;3UvedH5gDM6CZur8lfiV+rwnzlj70+Ws39fedgYUDCY7fox6PZ/X0P9GgTHlUTqqX+L9hrJ1oWod&#10;bGdB3ebIVE/uNjZ4PLDp+BIxXpIczp5dKp7UmL/W4LMgE4n5PfiJ09MrEBBKWqIzEoB35uXviApk&#10;2bYiel6mBl8zIJfi9/s3FBO/3wZ0AqRZk6cIi6V0hnRysDa5FahGMQualwLDHF+sDZ4ZmLmgxZpw&#10;Q9wnxr+zrEYqxAC3RpwyKC4a2uLZ5UWp47QmM0AyNjpEdWswlFGKv5ww+16EVfA3Kgv+3ragul6e&#10;DHoZy0ksqwQp9GwUGtXeqTe/FhmOllrnCR6/84wBZhGzrMJaxtAiCp+dE1Sv28iSFzMcNJcLpUsG&#10;Lrnwn//ny0t8GE5/vyd02enBUcuq1XGruU13gZhZuk6XG5OscxLCXDSEDMq94vpGVXgWM6PdUV8d&#10;Z6y1xYCMquZ2IW9tvs3Jvjwrwnx5YoesheC3NSEQzPcsDkYLhCwsO3CUW/u0KFvqqt+iQpjbArlm&#10;SBtVxai1tlLR5QKoeGRmo43RDl+38VmyDTMmVpxqfqLtiACqlmmsGf1F2Y5scz8oS7QYCQIZ1lcI&#10;JTo9dAJ0MsN4whiMKfqavTkIJP4VNWeWqGWjsJZy9qHJ5fm2SGkFKRR2xeYmQDsOoC8oMyq00FrN&#10;MKqG+uGqNX/F39FY5OUe8WU/hJBc/nkMd9pPtQN/lAqc06QIItu+rKOd917l+wnqlkl3fAJg5Lu1&#10;v/XzXdYcs32Jy0/OgHtbO/P/31xP2Z8WgCo/1Kz9+PMZxpCpgW/7J5aipswOVaPx25QpaRQ6lRdj&#10;UuvdYkQCgI6BS7C9XfncPqbk4YBtsbTgyzlYUcdnfy2Tigf01Oes6T1oik6kKl6n2p3Hjo/o50Ry&#10;VYnIH4/w2sXsKXeoq3YQCmDqvCl+oaEPuBw5sIZilFT2YWO4v3BcRQ902d6rPMAPnwrWvLZyaZ/a&#10;k6Sf/L7Dcl77T9nN5yxdwrAx82/f294/qIan69us3n1Y5FMQLBm3gjiv5vzNgE7q4DmGJ3i0jKE+&#10;25zbD/is7+X4dpmfMqFmLwL3DKUTfPEI13/r6/m9DbQO07/Iy7sTAtiz8veM1dNUhAPoJo9+Rldp&#10;8iPl+Pbi7oymNsR7dxohL6kajOucxdYQOfDPw1j2Pm7ZsmWs+9/vrmh/f8Ptk4D34f2unaQtwXb3&#10;3LZ9R8EZf9a/0PnFMV52iLvJH585AWQtAJeVSaEzWvWmQ1O6hpwIRwHu/KPg59Nis3Y4NnfaquWY&#10;L9CZRWeoJ9isCaxlCRJqO4XppMVGa3QoUgVdOrLEl/KsDOcHWugtFlV1rC0sT86zrgZWSWpogaam&#10;j6rB23R267eWzBlF9jBjMpMBcveKSKGAyC4tNMKEFteVswyPGF1En3w3XvSp1KTGcjvUFsmABRPW&#10;zImmUZ/7e72wSgzSdSZCHF/j/FYho8nnaBsI3E51NCgHUvuNuV6HPipvNT3uDlDqYtGm8DeAu/Rr&#10;ffFBClfrVyNJyJB2wc+mC0do6nh0zqrbnphF5xgC6Ei9ZVtuAvHglznP4Q54OoBDbsT5C2zbA85E&#10;GSTLCZOe/PkhdCSWefWx2E7/lLlM1gOnc2MRnZ+f9SbaTEvVdg/4eqklidaaVuokKlDk+qSuNjzg&#10;Xw98vtNsllM+EWbKjHRqqwHpsKZfjHCr07I0+qEzt+r2Ra8NhO1Q2DNxXI/rQltotwMd4yWMcF2S&#10;iy/Lw4I8p/ieaCWwcv8I32cp91t6kPjf12k8kHAk+xYfi68DpxFFJjFRVgp5H5mTllENf8L9MRnY&#10;sZHdypV9c73CaRvrPWNkBrwEA90vBSBe6iKpkIiwhWXAvfHf3wiGLoMRo5Jpk/qWG1HepJc8gNip&#10;0Tz/OJmkI5UwiXjNqMoEU5CKiGWLaHHOroU1kila7W+UjLgeFWtZAOJRUAq1Acu61gXGhrgwCEbL&#10;wzooOjVDwb7Pdo/KSuIslaxYoEUI5Wwhn9v7hClMAW+/WT7kPBsaBLq87IgMDHdsjUO3qh59X2iR&#10;1vd7evZtXZAJ7XKBNrxmueFNsC5zhsm4MK4vvL6+clue2oK2gxQWfv/+7b+h0GEhOvZW0BOOg1Bc&#10;OgZjnrzdy4X0kmU7ImJh57hoXJKG32Tua4H1pyzaZ2zo66oGgfi2oRE0seLA0AyEYLmiyUCMK0zc&#10;SiWrnuBNgaVOos7yyQQWoq69KdOuYqjR3Xt1wyNOOS5rJDNJnPJ1lT5SSPE9AWEKJpDi4kGTIlOd&#10;PA07BFNmJNAAEFKUeBRdNA/gFMFYEnxvuSJgQRuDa4YR7lnOzsuSOhSvLeU0FAUPHIWDtCoQ9gmR&#10;0YUUZl3JzXW9Oxhaf/F45SVPn53G9MTp2aa0v0k7Pm538tu9PHwoZj+yhKjkrdxu6yis/1PJzEyX&#10;B7ge7yTcHx1kMSa99WNftT3X29JQeox37vNwVvaa0/gTXJ9v/+g6zXmVZZEhGqT2Hb7usqY+v9QN&#10;p1VlXMFhkUlFNNq7ELy4XmEZnozTxrkLgO2UYXsieKsZozzsrq2V4nQ5XU3eKg8My3cfseAHwYxr&#10;gPVjd3phG2vHpwgkjKWB8eLcEPYnA61oELG4nEfqmV5yjXaYutOl3/vppYUGPiUL/Og6A9p/owx2&#10;nvAaSatHh5/27ztt1IYVZ9hDR30YV5Xt/f3K/e68obbf79vMTMfl0z6S+3tH4MzAdmkGocFruyZ0&#10;2cYDPru3twc2Q7qu1WhNHT/yAA8N8qe2adTUsXUn6/MQM1DihtU9SffG07Ju7mne/kdXDTICt8W6&#10;wxBnxoRYOsie8u4J7/va+I4X0kCNZ8rnT3h6pMFva387Dbdvrj+0kiHfX/Wg9ihrSGcAn/F/Bfoj&#10;2Xoas4jkolnrcX0m3oDg56Hzkp90pr2vnxv7K/SqyCx+cZtBVSHL7Bj1rR26ZpTUoK5G58fHMQJh&#10;U+yJBLv82M82SSRo8lW1tCsp9gQd0GGHz+UOrhmZonA77EDdgTWB2YJjwEsv0nWVPHjNLuvDwc0d&#10;yeqpa4rtGbT/JQ2joi+nLsMMZuEBexV1dOCEHqwxf5xo0Vr+I3UljsPm2vltqBD8LiUJKcdfPCSu&#10;jqnZg+5sp7VofJG2Ut2FDt+VVejiMNenRUX9cLHuebW3QXwgfS6u2CxVDM2TkYxucx2FL2TfKYKU&#10;TfTdROa4Epenv9lC1WuI9AhUOH3YbvoCqyjmcpanyx2xnugVGd2jO+mCsHNn3XAawsN5HPGqz/eQ&#10;AXW6ymCWOxOpy2qlJ/EgGpMPk0b3YCf5je2q9DXlU7AUUQLVaKbKeMrjXY91P0oYqBpzcguqmkIf&#10;FREAlLUk7ldI7z2z8EOnKL6gemmjgdJf44NFTwmad1+GqifQCXh47FoauEzjAeC5YgK08pjhZZUe&#10;uCcboH8973FtZeZ1+DeCV2UbEI2dfSPmJMfOdWHr0eewcQk4b1MHsxhphSZbUsGuzxTc2uu2Xobr&#10;QeI8xuCV8v8w3hkIIca4szd14rYj8wQEzrrRLvO2GuG58HbFhC+zYT7/1v58ZGXx1GgIeJjFYt1Y&#10;NUViSNYfDGV7vABcWOus2FnNtYV9K14Qjdb8TLvmfINMwbZZXIAgnDAK+E7lzng0COCzMrYv4CHA&#10;wkBkWwoFMNDCsKgYbw2mQwmaEVC/InGXhKoUdZKtbYx8xcE7m2AuVxiN5hPv9xCdwnihb6mhoFUF&#10;sKBrIHtNnMAZ7M0RrlmPPMZSlO+BdC6sdSGXqwtXKKw4hc16MAVYuRTOs215Ww6HC9WSyZcR06IE&#10;amECYAQ5FxEZfxwKwXledgCoCapBaG/MCKFkFSYqGjgRCP75/Y8fOoOATbFC2clsBQ08Q+FrxGrz&#10;L1245MpFkpaVveNbKVlHO53hKaSoEK0IuthhFLoRcIxTO+3xLmClX1rGj6of8GPq2Bh9PZmB3ZXa&#10;RptKKiCdUBATovKu12w0QCwT/JLEnwzbNsptq+pbrccoijUzNFjzHOayS4M811uQF50E9f1CS9uI&#10;+jgfjJTbK8dLvddu+PXMkU+w4PF+M8IoVA+OBX7PdZWByKxEclaktoFXYFJrkKSO/vj3DvC/uWq7&#10;VByf+jEcbUHZ/zF8T9exL4XzxedMaF4nh53/0J5v+fdhSNXs/r4TxzHpayTy601hCkXH9YMgmIRX&#10;AYzrit1h1WHHdXdtuLZhrzaPdXzfOcZYqoDw9rICvV0fXeeTAYpBG/w7+lfspQCe4GqZhS5TeId/&#10;QzdyfBovP7VTvn+Dg7pC11LnkXhUMD46bj/1VXSwgKnM1w2uB/5zgiWV9a53tL7+4KL+9xM32/N8&#10;/tm14/U7+h1qh5ynDs0dG5RdqZPX4KiUtfUdPFpL6oHNdz7xv3I+fw5eSbCef5v/7rzy32h7d4bX&#10;dr9rP+4/PGfFkfq9AddnJfaobG1u9Bnw/HQud71jp4na16HsyK1m+HO5sbMTnBoR3G74oDo9XOls&#10;+ryrofKq5JYmmeio/ZslEM6Hsi7t8t1FlwXm5xi41sKirEqhHPot5bKEDcHxVf3zGY6Kk0/0OGBl&#10;ikSrQwPRp8mt3Bmsql7SMHWJ+TBbtGuHkmIVKiy5SMeepsxwAuC5QgmkRMLQTudJ4/lGlExptnY+&#10;kzpFleXpCBQBpJR9MR0CQRt2ZFNgyt72IMcpMOvcPByArK2dUJXPB1RqPGO6gUIiQY3jyQABcX+b&#10;jtvFJrqdW+RvQ7SACWEm93OtZfZyz04uXBdALemkD4s7ad1wfYI5g03FzLAkSy9R52EdhDN8LVxD&#10;oua5LoVco60TbWuPUJMPFBpFZonHWJ4uMX9MDd6054vM42XnYA1A6Ruz53hQcFvLhLXJN2I74bOS&#10;NLG4ShA0+Z/EhBcnfVkv0KTtJk/rzkthCbWBKB/MXfDEn0iepxCg33GYPJw469RQJVCOd7ddypiL&#10;xGx+yJhf/3sDpTjMAayh2BX0Xacto2hwp9jpwcqgC5b0CsTkuRB8ro7wNVinPXVBwqwKT1z6JInb&#10;IFB5um1wYWpw7hrvlZibVm7PYUUliz1pwnCZs/A9SIKXyaDFCjSmIDtBC5iN607tk9LOMgvUpX2w&#10;osAiwtWjNqKWjb3cIVrm7yLMopjrHWnyWvpQD9fS+IRWpYMT6JEuaChShuvh25MUv9/ePp31QzDk&#10;yugaCWv6RisR6MjMxcju8kkaY5hh3AxaW6yiivecuc7WwjuUIGbnaCPs6megcym6A/BeJhRG8mCP&#10;IOWYa21Hmycyr114hvi0sbIID+xwreHZ+QKrs1gZNVDqQ+OCKjC9Pt+Kzo1RhZPYx7RUPBJfSm0o&#10;I8YlWwdkjPDaNamo6ZxWKxRWU3qMX/j69YWv1xdkAOv9zkM/VaA6svwHeHjqSD3VaZ2R6+H8SocA&#10;A1ZXnfPDOs8M3enCEhvbXCMnq1zXlcpQGp07swPec0F4wKTa0icKZFgwIHY8hRHsDEbNmSwqvmXK&#10;hPVk7UV9h6CTNXCJO6F9O+EkHXHLeZC6zdOEG9KqgA7f6piPDnjtRKysJeV1hkyvEc/65joWP5ne&#10;IuqGUxchos7QNiUSgb5u/AMQsTFFhBapoDJ4cA31rJGJpcC7Ot7XhIzhpUsGxlWVCioUzisXt+DY&#10;+LhNS2AHuclI+iLuTAldXh9OS5Yr57FsZQMg0uu5cr4zw3RXlJyuGqzMAHJsBN1L4EEWt5qOrU0X&#10;furKCPJiOQmCIVrvSvDqwC1VCaFSWaL3AkCy7rnRO8dssPbSRKQRCcFtvxOmUXru/deLWRtpJJXd&#10;NUhHkH09KVLpCEhD/q6wdFqkPqSZmfhwVWNbRHzHQ3sgDZ8iUGlUAojArwjKoboOhW+ZRemHSo9g&#10;U6aa3LNrQdqYZAy8FAlnyIqdJUooQOW0JJf7Hp/nvM/l8qsruQw08j2gcIpivA3f81kdfO9ZZRkg&#10;KHWbRSLj/OS8I01c7mC45HIDKfkQB9tVpjQEFnLeBC8o3jeFLg8dI94t+Pz2dq44fNhUwro6A+4B&#10;rKlReuv3Tj/5QnIQ1YabMQbq0gklFkmXEL5XV8/exV2xv9sDZb3tv6OsBzpLnHcvf0aoSDej7Xk9&#10;Jv3sephnQtVdLFtb9p4ErliHWbHrys4HXUkWT6OiPlQP+bZ2Zns/5cruKDRYB/WKGPI2A2M5buz7&#10;W0ew9jwODw33w3ExRPzAua6rZBae4zGKMmo6cmCOFGOpO9+aprMINYHNjLL6iDmSQYeZ8ZMMiFFm&#10;ZsYd1SsZA2PNMIgrVc1cHilbRHJHCYAlA7PiVP2gt40GKn8+/V5+cVWRdonTNGVG0Ljt5Evdq8v+&#10;5/b94nZ9OgPamsrPoizpYM/PqbGlPmXevY+6tvo5OgT7HsQL2RJrxO2fmPeeVGJQ9YMXOwyr/c1+&#10;RvncQYuvPrzlGoHgrBucxkt5WHEkefPIe3qCFY33ninZ3infw1Fc7saaEIlzHcJe0tQFLhWolz66&#10;1DIXpx8Wl/Ep2lqmz4cuQ90KEnYNHSnrk94ScBTdQRUTuStqhc1kba05TV+ZdISztAt3qvVkOfX6&#10;z4EJMyrdUS5FT5PYoW1mqcmnsPGlZsWak16cH69hLIv21zUEUyfGMgei1HKQwuA9d5iazp98PXd+&#10;RT6nKrDEy6ORb6IlLhuruYK/iYinLnLcNhbxcYkxrTIZw3es+pqEndG2ZAE6ozxKPO2lOM36XeDh&#10;lJG05J0K8Rr+Bu6kH4EL9ZrJUCbuUcYgeX0ehIFcCxMidGgCMiZ40OfyXdOXJN6HpuNbPAs2A4Bl&#10;hcXuYkR9eqUdW5BOLf3G06kTF+duv8eDPG2ziJX8mbjUfV2D9y63+4DYYoyUQXGosIifnYMYty2l&#10;Dhv9WlphBTBwudyweV/MTBZflzot7jMSLwVZXWSEvd/1eGunBq8AnlU3kDyVB4Uy0CPu5zH6heNg&#10;hJ4+rgtfrwtfX78wLqO/NWes2+sSYNjhmleUijVZIOPyg2yvLE3ivJaJuDY4uD2E8HVYwqnzPy9R&#10;dGEl3cCrbSsga8Zh9JZjSRs00+4Q+Ea5uJZI+5xPPuv6KBNDcXlgzuaS5U0vgflX3N6oWetp35m0&#10;UPJUn/tZ7EQUHVx9bBZr87lDni0hPlfT+f9rIEo+LfXKIH7e09AMIpE+eb4zwLPCnDpJ0+JHzRae&#10;xFJQWgO5Ihj6cnxx7l0mBM6v5ENIW8opD8LdFi6zaXGGcwTO+NWBzOLtudUizIKQQ6lGGE9bxhQX&#10;Z8QnS602bih2eleYdE5Hkpt2AsjMqPVqB5Mppx4xt7szBnTKJtxcfHSw2MnUIw9pa4w5uwmmHzw9&#10;nSbVmWvZoDZKOuRU1bZ+OTMzl70xADolTorFnklGZTwfzf4DVvhaL0xzV6pz4UkZc7ZHKZZOb84J&#10;giknfvQGe7bnyAtF2PWWwIsBTZx0nNff1GoLOz82ObKgw+pxqTO0/8yJ9cuYxe/3b8z3O+clMp8q&#10;OnloWEeyZThMj3ICmMCSGXhzCEIZCtJTeP119DUB7kxAESjatvgDyHpVQqXRGqX8NSFOYwWodV3b&#10;2FzPjsOAlobCZMZtCnLDz4ra7aF0uCMA0IBDVfyZogjWrC+j+jJwLSRF52XP6lRVXDz8zteZBo3t&#10;xj+yfbgwsxNvQvDebbeu1OSTHgt1nI1mRI2YZ8tcppGzAsdpjPN3Xwder9gO3LGsURE73rK6WTn2&#10;ajwljHW8GVx/dppS/IYY3q7OH/I7haRE1r84HCxfZbw2s1xPxnGDRIpw2yDsP9Ao7DARX4Sjy53E&#10;0dhpf7tP/pU4fn6G2kPyy82o3ZzgLaNDMpNiD2zdsjOKgQsglN2fOMOPzxx+v3/PLLQa+Q/YN5hu&#10;DhbKjipb+L7TnKDIQDfaqOx+e7kc4l8qMvbTAK7MDh8FXym7JPSDgK/s7mHbbX2vnXauNvZ6MFiV&#10;b1VO1nmhwiYMDiOdtENYuzSReXeUBiqe0eR0KkAkKhiL1R+h+TsH19OugADb+1fQCb6tb64jfj80&#10;8dcXjb8PjzAg1p1K517vhm462Nvv2xXbmg/3s778Z/7YYZDt+4G3fOANf3sxUUH1TAq8PmUefXdF&#10;iOwQQITTj6sxZ3JU+2dnoQDxspxPF7r9gKqPuDwAsGdLm8NwJI08OGkB4wQ/W5Vb+39xfw+y3u63&#10;sjR70k2n9+9prePpozqywbivqbvOr6k7Cx3Od0d3OsEPY9ZZcK+uk/VHQs95IOWbLTN6YGuXlwnb&#10;cwBuf26/3+UwQPmS9sYZzl3Xav0POllhZwEVXM76HAAeoMm1FBJJV6kdbLr/6FPijynoLA8tWyUS&#10;zojzmvy0AD8sXRDSzO3x026AP73EbRMVCxgoYDvNMV2/X1F6ba0FrMwwlTiEsdty5k/XKAlBFYdB&#10;3ZzT7W/1m+h+v/BVoZ8ldeF++DKbY2ua+hPgWe2ZAFjXIflX9OilW0gKzJ7nmrqACNIJmAxzFZmZ&#10;c5QciDqGFL1kW4CX/TaKDELMPx4v2tkc3QDMAeiJFFp8O7SPFQc7xAMgy7vVAiKd2W6+5bvhI2GS&#10;Tm2PuivK+Vv5WRVY7teywNhwvb/ILvVwsFhCpZiX2iswubOVeEXXewGxkrQ+UwAPbaR+4Yl0giIr&#10;iz7FefCVqKftAqf50HSAM/gNSJw3JTDe2RzhUHdC9otJqQDw9fWFr68v/PrPV5wnNQcw5zAf2loZ&#10;3A7d3C2bVRJeivMzlYjOZwUl8TomNtd8tK/q5xpYIC8T7Wjz0M466ARFyeLOHCZ7xTz45+EHpspl&#10;9o6RtmTAWsv6Ql3PXMTRabTt0cAy5rTe8mkJHNEfZkkCKTf4dD2bq86kDPLxYisVE1A1K4bIDeff&#10;aJbissxlWmrOKR+Np1e5JsVx0n1/QnvSX37ZHAUnbJNjBg+QUQtuCyHwhajYw/LBlShu9SV0Y6yU&#10;eHCA3PXoUXQzIMdIgFu0QOCO8UoEySzyuZHOb2eMMoBxeVbCuDLzQILtO/7UyxAxa2T6gU18tytG&#10;POmaYCxdFpFZNlYqDIBAncmRYfMeHUGExRwPiWdZJDcpE0uFz5eFpjOeyDE47wu1Gv8i8KyQN4Av&#10;MLPcFkRtDTFmoGaG5Nxk234ooTNZMk7LFlolS5GD6fAtZsgsJP2pRMatroWJN3gi9u//vgP3dmBm&#10;UYYbDy7bFG+rkMeyhqbjmRDJU20ZFJzEtjp3cI9Klwi6j39VopfsVYMVAYiyKOLep+VbjmPL1KYv&#10;5na94foTHcxidOz0LI7DaGYyC0NCmV1AMaJWYiwyOmy8K0ZkjqALEgt1yHCndnLFIRTY1cFHJ/ku&#10;JD+yR+ujlCWoUe9bG9IdorLf5zevz8Y1ToXIltfmWuEz7WBN8qS7YIytc5thJT4XP1H/T0bljcD3&#10;26EY2U0anAuIw1CGOxOjxiEdX+rsfHRnUSic2UtFC1qN7wOsjAI7RGkEl7Mk7J7z2jCSke/XazMw&#10;RfNU8ScDdXfexUFdUniGVNze6fGWAab19/15yXvqQZnmEOv0r41noOEeh9/OTvGUid85vn5ynQIc&#10;xDMPtlVxB/DM7NZPPhYGfC0oDQAe+BTBpa+WmXuCxfSU4jSQns0LzYxWEcF19Yzvu7GU89QCxfyw&#10;XCbFz16D1flYdYIDJbubDoGYh9zJsl/7OicfuoKd/YxXaukzgoXodL9f+7qwhgDI8HJl575yrT0/&#10;8wni25hv7d9eMPz537nh5OR82xpIuFfNwn/gXTfeUcciKSeOfT1fd570PIb92g/xvvNbX/th8PL3&#10;hwY3uGfQDHmJfeFnG6UAACAASURBVOtdjNCtsxmTgedaz1KMLzQDhmNYmv0x01UKn2xOp5IFugfJ&#10;UPr5dImkrnVaHdneNl9hL+kG4w+u0l4EUcPw7DzoxtsfZEXCVdc+8bhu79S2vw/CfMZjDSzV8QV8&#10;m3pSE11OcO1nK8he+/swr6ZqVto5w/zT9ak8NPg7fvYgXO/ruQJ6gGmH68Abgk8u/kZdx9s5gJc2&#10;6wg5xGcNZ55opCjrkukbdg01f7EWZ1Yk0riMsbRqzxLGAFZmUmLOWNdrrrLDLddOfBItdx4G1QaI&#10;dAH4XxHLTl1CJylCh4/yZuLJcJdCl52/FLiRMHUcJsFE6m7WH58Vqlmgf8SRmPApHYZVN0xu49ZT&#10;/MrSmqG/yJ3P17/LdQ9BSZpCpXXO6wh8me/B9PWlnldvXYFljbnDlKQhAj9Lra7vBToXGYjSffKI&#10;ULeZZEPR6bI2zJZSVT97btBTYjq711LQTW8RSK4zyQbV/SrcIE4aEJcVsd4l26EoKWZL8vpyiKn9&#10;viV4Ind2kR+LOP0N4jbXpNX99kM3heNPGZcJIShJY2Wowl0KhKsfKo4dfjiNSHngwPvrT5b1v6LE&#10;YLO7xQ6rpA7Og20NxuTLaa+73i+C19eFr19fuF6vqA8+p4RcXJo7R8h74B6LaVl6lnD6rgdpKngO&#10;3m0cJGjnEeHfMYXQfVUr+OIq49V8OOaQ+DcsauBSUOUsJ6EkpDotB2cYwFjiXJQt+aG3UXqVgRnZ&#10;YKr6iUMSu/b2WfW5Lesmc8yKnuX9hI4kWxICPLHwUU/SWPv1ku25pluGGpEHxhrqtOOu6oKA4Vua&#10;tui8KZMVeR7CECk1wn1B8VWSVmQ6CReXM8EfKHvGv8hqnbmujAZYpHjbtsiownKGKoq1eAhjiiQE&#10;w9sRWJigcWt3vDHmrAAu31LkkzkkMj5rtCEJKxm7e8UhVzLPYEI8ZTky8Gik2KKN7HCYgK5bTUqF&#10;DXM41XGJQAKGpKNa2lFQoyEnhwhikTSik/2DxPPZvTkkhh9ut1825vvvErUNjUklXJlBe2uL4i3p&#10;ORa5mkQ2OpTyHDUFGZhT8X7/Y6coX8O22zHrFR3OVBq1zrrfVHpX8icuJkZ6D6sgDkOEQmducwJ6&#10;lmEITT29XzKHLenJd08QnlwHMRzvI053dvzosu1CdYvJsV9nEKvU4QI0DJHM3hmN4ceBeHD+EQI4&#10;5922/6krz7kdNgMwqZiPhlWJvj8aIVykoDyT5hxfvi0yhGJr/furMvUQZNSISp9rkSfsLTif8hvX&#10;VmKkPbON5/ZUmY/+Nk2Iw+Se+gCcFsQPGF5YFG5KZ7iXufFshOSJP8PcoxOqCa0q0LdgWrThSkIR&#10;ytWJ/tQffwuYv3GSOZA3Pus3jm2vmSWMfnJ1J1+fy494fTCy8/bJCZU9Eddcxz+dQ4d6760yT5NP&#10;W5/GB4TKwufWb/NofdrUS2SF7MrVvgb2HQItexxdOdtl4bcO029oSyLI5hk1syqQBzo9yKFPV+he&#10;h/WXyt7h+ilh7vC1JrLP2IaMuw4olMPlvcMDt7b/BK6dzr6/np9NOuCTyTtP6+MUTKtJE6GQF/n4&#10;3VWV9dO9vd8TbH8+w99fjZ/savbxhfLMtmPwFN79bg9EyJsDPMYXOGlP6/IbeA/v3H7bvzNADDpR&#10;Nj0duH3/o2sHeuP5T3LiaT3sySnP3d7bfZIPqp/7ZmZitPOhT+qK/gtvfMsQm9zUA7+J98+8iFm9&#10;XPvf8d9d5zqtyz8LXn1eUN8FZxk0fgpiaDI0hNMtnG2OssJLjaZZ2tNe3IMg3N6emmbHSQRa6YQp&#10;8xtrIuBatpXez21S2kKfMKafcfbwEpkFIgGOuk+QCn0AwGCW8ARUB2TnW01WkP6cHhVth4hsH6T8&#10;oCh8YhsW7dD8t+D7sD4lHEJivJD1PIufpAbMY+aUwN3XSFhgau0rZZogdrvTJn/RplINvq9gMpWv&#10;z5aFrJhzeXYw8V95yKc5pq+oax9x2J8PjI5NuQ/R3i+/pa6Zjr01V5k3f5hOe0dMjEgImfSzvICm&#10;c3Lt0Rlu5SWcJpcf9IhCSwKANf8hrQRIrHP27wEMwwXpYhSc5Bjr+4aLXJ/h36hJQA9XD7Bynkv7&#10;IlEy+Lquzqc8QTCyox3W63oBAlzXZWVkfW2x/MpcM5NJA8DCf+Cps6rAEsw5Ax7xMs3jqjvwtSfW&#10;gomJEv4iOk5VPclwdec7RZByPj6wqd3uUvV4odu3ECupE3QAL1Wc2WqEKDqp+oYgV0jp1NYfz2yB&#10;3BJoooJt6PaZwGfrf9st+4E4qmw4IUKQHBD8/GknarzopYVAW6gGXuQmr9qrMiA6oQVzMRb/+xrD&#10;s3T9hwVENpeI1QezVPjl25vo6EmPe1MUmmWRdXGN3zga7CU7xDAA8olkWRHVcFZbOy5YBVnIoght&#10;cHDKwWZ0WoMZS0YrlAi5WhaQArGAcg4sR1fViGSpZaKvS3B57SKIZMzOgdNp9bmmsvbW8ig0ycAi&#10;fgvsb7QE0nDUu1PB6n2ZE5i1rXT50iVDisvnJHYEeL3oQpuRoSGcNoXqxJq2RcMOwLIFMiDAeOFr&#10;GD7fkweFTZvLsgBs/pKZxNxA4zdj3O40oOwWycq+OcGkytJWIRhY7W0Ri+yMIZjLGO/vOe0E8rlK&#10;1lQdfzIgHkoEYYTtHliQfNEVDPIZVxK1LM4iTLg+Jnc/VAZBgcwIlWysrShboaaoBvdiBquMRNnC&#10;gkx4przRLzMgxyV+yIe1uJ3D6spcFS6MvpIBLcuEiFqPRZB6veTFtezvjEUyGzEmdQGuSOG9V7p4&#10;dnpuJ7kCkCrgYo3bOHKzm78t7VFjsCJZZkYGXi+g02AqGFEfkXW3HFdXORV6+bMU0FcpwcPp829w&#10;RLogE4/+kotZJISVHJIGa5EVSX6HDVV8PLoxPsGIsqhCFnfWGJ5VAcwFGX4AHpXBx+MwHgQja+KG&#10;tphjVdXY/pWtXF6j1QXU5vx4jX62szIbSrqCQbTYDhGJ8d5kRUFMKJdygY6OeqCr0nArmpMZmFdr&#10;h1t/DfwZOA3hS8M0pWJvj3zyhNcHx0ggqKAY4Ja24rQxIO4KQ6Ci8ljJW4GzciAsFc+BOEFdsOw8&#10;DWRgK/iZt83a3kAqVLZ7xkW0n8UxrsuNj6KElZ1pF5CGp6LQqI9+5DgFAC6JcihmhJVyMb52U7FH&#10;zFnguqLL5bGqYlwo82kKZHWKc97I86uMpBLX3WllDooRY0ozZRLXqvFq8mxR2Q5FA6CDLo4Y+1LT&#10;Hy5oK601HxwrbR3430XId3mF5BW7M7jJmYNRdrraXaenTsN33nNaF3t7THnIwLw2Wt/5/tjaqY48&#10;Bp4hSqmK4DshNxXMEotAMWXhjpOQQ+J6TR9XH570Hwh746vJSyXWnwkulSrvk8XU7PGQn+68iCSG&#10;MvfiO52gqSsYfL5+Q1/h8yuyDgFEhmnAhjrWDGSq0/taM2rXs0QKPRyWyWXflyqGppxZsqJ+Kftc&#10;ukqd2Rz3/eJ4bV4vD7af7K9MnLH31I1ooIyZCDcEtXnU0JFSZhK+k8FXAwXJx+RAM72fHFoG8cK5&#10;0aAt7x/6JmyxA0hIm/5O0EOlTc3mQj4g9W7qU03mdefknjHOtuoYSP93mH0NEMaHEd4wsM3Tzuur&#10;virIZC8bf5f71akB2ntX6llKuV37hznRwoGsAFQaDYj/Q7IyjZ/6AHe8afTBM4BuvAUAYHWNOZey&#10;FKxxvnRudh7XY9kFcpldb85vOrNm0CltiYWcFzqI7Ls5yhbrulL/UNZ/LLJfFZmAtcASd5lIwSaS&#10;f4mf5aXqjrQ1ALG96ekcFkuq1RU1piESmaI1SEGHKich8Oh81blomhcxR/Bdj0UPXEDaflFVpNim&#10;V9CE1f5OkljiGeLBW7JtBTMkKY/MV0GdzPj/8Lrfy+0ErmGbrUsEut6kNiu14lCxlMMSrnmjUQu5&#10;JC3Zv271EI8UT+KeBzG8MtEh5bTtRs4gjaM5RRqyekFeNXlLCj0JLDDD9RelcyGGg7ARBS8PGrHs&#10;7iVGdwPCicQaCh3AxTqlhd1RXxQvbTGnn/tGeFVj3oeM8H/x4hCXr91Bm7jZJ/Y96DFRXuyfgrc2&#10;d1zLRgcCjapginTog/Pi54wpFob4jsthf19fmdmd67TMh9Pcdb0CVpPvpj/QR2RzK34OmWDO1PPt&#10;rB7qp0Zv169fIXdVJ67xAh1iLrG84sSX86y0qekTnEqNzs+UI87V9F8om7RyO7V0GlcWkalOF+L4&#10;55kEKmo2lFY901bKLOfF8Mw3w5GzsLAtFPBdeTZHy0rQiEL1Smf28B38SwIHxsfhsLtrzXmXIv0l&#10;5DljJH8T2BowaO3BF+c6+J3jNAiNwFtGtvhPEeB1mUgYQp9waIdzDIlSyRLn/QU9irbdKvCdNT1Y&#10;7rtKZOA1decTyWxsolPZV2g78E+Q2zJbdLS25rJrVzOqXgZBGYjmYUJeakJEPTPWfyceg8BSGamG&#10;WYyLtdLEI9vRpxHSUEDXwnuZc3ZXfGSJOYVkWFR0LkwBrumMfiTjpNhSF/zqzmsW/Vd1HHpZmLmm&#10;LeaY6BFMMIQC543KTAgcd7w2hObVFTxGHenksRYWtxUFmUVn2c5SrNFjTRTUzOYVn+RuoBaFrzIH&#10;Z4g1i0ATzNMgijLhuGYdJb8Xh/9RtEcN8jw4NW3GDhfxvKB52BY0BG8YsweDU8qi3m7drlR6bV01&#10;vHhGbsWcHmjRSpgwyOAMEVwf9z5ZVoiRtBHOLHi2+GjMIaLBjjfL2uB4MvIcpU9ibxnNSy72arza&#10;uwQv8KDuKGPpG5+Dpjwerv1eKkYo/VWa4ZObkkAcNeNBoqn7+x2GWKOoW+rLlZqm8anSlGrnlMHE&#10;gWI4cV7qkwfCItxQZKS6A80D0bThwHmu5ncoCm9QF7QPaDgZoTewTshD8unShsmW6lzpOL21tc1T&#10;KHv7llq7GS1/53zb+6xzHPR/eC4CwUihHMKvOXiSrkZZ8+0KHtnhfYp6817PcMimpPz9NNb9O1dG&#10;NZpTfiRPF9h8DSAOGw7zhJrOohNKQxmkhsM2h9iWymvY4cuWZWOGe+gHIkXJkfOg6iFAMFW+GgMv&#10;OrGgOTe1naJHVFzyCqM67tXVLaE0Em+s8cgSKsxyjxZizRe8fkOnPFRR6dwM2VXLIBWUFChj5ijb&#10;4A7PkLcj2uM8xuGYAfZzJoc676iX1Agk+9nf+zjibHv/TidKtYFPz96vXVssEJ3Wwx/wjh2GmKet&#10;zfvzCUlNLnlygn53Rdkg0ljwIuO298BYytKA5MZ7+/dRnk85z/YBwQodAZoizRwZ9nRuJ/c1459N&#10;PS3OzVCZ/HDHteGRCvGmGOsHBvgTfUOCcz3PRXUwVCenbeU/yw7C1mQz8bTr4g/z/+QcP94rbS4/&#10;KIzcbt3OTthp9k/pnzRRYFFteHp+1XFS4f9D+j/xCv5V1QgMAlXf+/M1fur3p8G++7t7Jr+UT3V1&#10;/YC/kWdRJvtaoj5aei1/n3kS16AgS1YqtN0351PKMNuVS6e3n9W0/LdyQKAycSTm44wG2u/M2G6+&#10;jWKzSKz/FNTmWhjQoX4gnT13QaDT6EEvk4bQCayBJQpZ3NkKrw+T+gsPyGMf9DWg2jHUmTR1cWuq&#10;2F51Hh6mlYceWqyvZF8W1qZAOdi+0I6UncZuo5n9n76Q1AvYbtGDpNqCMJ5cgA09s4lQ8ST18qJ2&#10;uGrprjrlNVeZoeNy07+u9LAFT9l0OU0YwwIiPTqhiFOT+9BcN692nZf2iKQAK7HRHZeE0XmWZj9J&#10;zKRtBh0dJoo1jYE1OXxtWWIikodUWiZkPAsgg+lKfbuXJ2MyV+VNFo+6Ia7xMfEkTBGnsSVAaPWF&#10;DzhINkUKDPWExYotCTkX7xSfy3wvTLEkxvd8m94sl9XRLvzGZNgIm4KByN/vtx9yq25PZHmdRkr+&#10;Pe3hFSTDUseLlS2UJVmo40pp48znw99y0vVkw3kt4yN3nSgb5eOC0JS4K2AIBrMRnR6rmBCMstZS&#10;D2yZCQX28I+M+qy1I8HvKp+A60dpM9xw0kpR9zHlh+SfjSpDD9d833nxGBJ8lvCj3I9zpMhbnIe8&#10;IiszBGSCbkHgBchlNb5gfY+ikFZGbH8PHFw5YXqcT3UAkhA1GQRr4XhEDr5VwA4BRDvIpGZzDKnC&#10;qNMosw1VPUr9+59g8KqKF7NLSWzLBN8SZjNbJvsSW2QyzCC9ZLgAooM3D5hjNHHOGeo07YsFOjSt&#10;34tRvCF5wjUZWhF+wUgOV2aH1O+EZbSDVOiIlqAMCVvJsmUGsAQ1e0yGmFwcM6qIqFZmyizuHqio&#10;eKdiZIK4OwL2LZYGt2WMinL0Fh1UGZFBCFiGIrPw8xRyOmeqO+AuWBvT53gXhUk+T3kVvzfmep4T&#10;XaWjzegxI57OB/97OAyQ66IBrQy+JJ1zXQzONcflwtnqqZkwTqMklYNqdPq0oakmjmtmGooTkNJw&#10;opAvgi/plvhjZFUcl3Z3P0DUnklBk/wyvzNose8GruslFLZEJIFzIVoaLwwj+SGVjK5U7Fk+1kk3&#10;IDlOdeZ9E29lDljTkO00cAsMKSgkaJytppEQWmt7fw8eqk53emVEezltDX/+6Oz/cO0G4P7+k1Oo&#10;BjM/Pk9ZGhmUHCL53Fkc1evTbQtiGr+kgEi+en/T6H6VOelyh0CmTrxCUeh7XnY47v3W798Z2sZt&#10;GCgpi7I9sY+F2as5tqp81rlkxuiI8eU6i6GGlVSc4JTL/n8osUVmiZjT2ltBC3ZQRwAzd5IBTm8m&#10;sk2KvKN+YWPaebrjVdCCCrtTqTveijbHd7bap7bzjvS41zv3LPob1no/PfhQuhbK69yFZUrxfb0J&#10;/DgwLfRc5PJOV3twrCqWebYMfzrVgs6rlmr4eyeR3r6vw+957e2fnnO8cp0XmKKs2QHOT/pXe64Y&#10;y/V7/n5QipG6tWg1/DrO9nHvNBIBW12hg4+qEKs7GT7Mm7VR9MfInw6A8rn6PRa4mqOJdTZ9jMt1&#10;AO5CLdwGcAdtyOpygN4Sd+iNEaXcMjN4bTgwvrP7Fg0rdY3e5/cm76hLiDuZQo5b0E/autbCW840&#10;/hPefXomedHt6eP79eG1PRP+SkJKPeCBxs7yL/F3449S5c59XOFKizGded+fBIB2Xr2/SwdShaPh&#10;+MTja/vb508zSPYqjaef8FffecD9xj8+XXecd7yqA1LlM3Xss46AWL9refYwFNPLnMgG61rUJwVL&#10;xc/N0ob7/WKoqDrxEnbFjqcgbT6lmutcyT8FUZqJ8zyMH02MKDmpqpBVSikMwVgDKplCEqqJ6wni&#10;9WUjUb3YDs3NJGkjiB/mmpNB2GNUB8xUfpZ+klVF1TbV6tmgkKvh+wodRK0UDHWhKslUQ3cabtyv&#10;RunOPVeuV9d4ne56sqTeVsxApy+NYgzVUW8zJ6f9v+3bbhslErjGN+avil1u0yezFF6yhOck2dwN&#10;Ngn6ajhu7nplEg9tasMHCYY7r4X9uw7t1SkNv+rtaOoWwU8PegzXV3uuipxqw8tylCSf/QlPTTYu&#10;od8JbKfwKifGmij3thsr3Xib6wTVwRowlZHqoi6B2DEyRqkTLYLX61V0ynoWnB3UewXb0KIfWJtN&#10;OyeuhsFifikL+rz9e9CSl2ZB6MdOsVL19/RfRqIZbesaNIsxa5wl1Or21Ocq/MRTqHCcl3J/CMTr&#10;yyuW78r3zH6g1JXXdIpTVpVyS111lfhc0tVuZ3lZQqmPCwMqpeJFtmKfNyOd9Mx1l7//v8y965Yr&#10;uc0luMHIcr//w06vnikFMT+wNwAyKKVO2f5W066TmVIELyDuAEE9X3bp7icIOtUcr7X6Bee/ezCE&#10;Wz8r6zgIWJW4oIN86pIoOvX2rL2jofimxZaLedRqO6rUJW3s2yOdPS6zYyRTTIF9tNxUCjU8cCtz&#10;O3jMU07nnHvuuY4/VVRIx0CNTGHe5AeDzkzrBBVHEa4rHNqThiUs+rnGwMslHMRwAgHzsi/vhGB4&#10;1mA8wDaNk8Az3z5vgHijydnjMUzPC7uyHIdPHqXYGKtLqQpGsZwcgCLQbTdSqK/PrQ6H/DqPlcB0&#10;FOK5Am/9J0YEF4AIXTCK7i2VQxGVuzL/7HERl2AnZ/hvhnEENFZGFxn19f2yjGZU9paK7GGdi6G8&#10;v0tJLyFtKpCyGFvlBFeAZFGMnUpMbl5z4dETH0xZThSDXXWqBIKB+J+FMiEhWNWpfmnN+LbGh8zv&#10;h7Ngf6eEWGPAabzvr5wFU4590ERDgexPknkfMgKBgOAPihQ9+cGeGXSYYJtLBi+W/dHePF/0DQ7i&#10;Wd3YdXceffrPtbeyQfhORfw3x/kj68qea9J33zgdgKcM9KQDKc+/9dFxpWVANLpIlc/6X4eeGt3t&#10;8z85Ld9PSZkc+Djeqb11/DdaGuMKpX+GAvmYSv97WN6jUOuvdepYc3/psT6jSsd7NjJTs/OEAy7o&#10;3gD3CLTWfgDz3uD7geaDvje9xxrtqO4R4QMAft8LHtZpo1j728DKhxa2dWVBnO7vWJ6HuMPKqxbe&#10;59qbJ9ytQNx6DMVZgZKHHvCm/Yme+G1ff4LX1TT+U+o8gh3LW9/PO599s9YHX9tWsiv7X4/LZy/4&#10;ctrsm/fOTrQ33IMG69JHdBS83BF1QV0zEDzKwOzYWeZh/CvnuqPJVoq6WNYeVu4/e///Rlt4A97q&#10;KR12tlDaefyFj2Mdo2dRn+jqHAQ5fN+e2y9Wferb4z9Km2tb5ad48dunDw6rf2v0o32ywvY/v+aV&#10;V3zSJ+uZ/rv17TvP74PsSJ3Q9FwYXg+XwBc8mw9mv9qdiSpWuAcY4vdwKsmOltNGpljYCvFT5lAE&#10;5+ZnebJd/ha+CelcjUkstOeoU1mAfFySyTOrKoU+eZlcHaWzZE/yE7j2eLUh1r0iL3bNIT696+kO&#10;3k1d73g723Ks6t3D0K4dQ2pVi865416z73zVw0qmMgvcBjJz2+nsLc2rTXyTBbkNgXdd59ph01dr&#10;YIJgCI/jc7WGPWAZm3p2k3j+WG1fnYoLlBqIksCDvo6oi1PJR+7Vl0EJGtqArl+ROqwSIQLP5EBn&#10;eY/kdIGzc0sIraR37Y/6jk6kd5dNndLzqKvMR3BA8z3J/SIzG4bhjjkjg98TFtbmLzpgcI30PnkC&#10;PfRIOVljvQruIPuKfgzlc7qugfsVPGSMkWVSVNVgtlPs0x3/669/4b5fGGPgnq8oZYY3TnAz9GSh&#10;vM8v7TYUj3ShtPb/l0b8Oj2ogqk5le23XT7LRAaK/4itpx+q3xuAgHMcGvB83lz2kwIqiTgQf8px&#10;Gg7F130tpI8FDrF/KjW8NLeqfmGipd/kIS8x7QDc7EHDlcnP4Zu8MsgZxadb8kaDp+7O+IlFE/A0&#10;Ks0AsPa0LjWQcwKzcgqEHONS3cmKG2Y9Mlgy55vHswawMqlmiF02ogaxqyZPzCt4tcVxJlPNMOC6&#10;oqNBBXkxxvjzAi8L9ChH4iYhcbPsSTCdvLhTAk9yrmWyuHscoaIWPm2QYQYRz9vhyp9nWRn4wKvd&#10;Tm2jCWwz/Ku8JRyj0E7OSCSyghmpEyqAH8I66k05nDWwOjMG6qg+HQH4SURMYc5XhvEIyYxq0lH+&#10;JY5bp0wzMWIGEeJNADNLbsxUZPQ8d9nj2ZjlpLBZiaEzGUXo57xxw6JmPQ0juMellNOzptvff78w&#10;7zuy770xBR4XS8IlEcB5dIbkPqyVyxCjb8SqrF7RTio8nqy7/k4jh8qn6TP1vypMlQXu649mMCoD&#10;w2zArrEcQQ/YELfoIMkj7U7Ga8j9zQgbT1zkLe5SkLp4lpQFWuYF+QXr+dex/KcAzksZ3AG84nv/&#10;wRx8Y078XMWw6kZi8pWmJMaaeRyqe50tTmYEjscLmV2dQhfL55LHTifWuBqDlnz4xUCKmV4wm3F0&#10;knge9Dsx8xgRSEBjeVdKgiA+7xvKWAscUS3AuNaoDJzitnpYOprq1a0ZKBJa/dIPiNBYP77jvsM8&#10;In2njE5A2cGFG7+17pjMBQIRwXaPAFur+93pK5bAv5sz0fmeFqNgUfAdZfOs8zNqCAo2xjulcMQz&#10;V9Y71BdLJuEmw3X7+bxnZCFb4+HJG+qlaW0sqv+11K6IPmGbBmUzevffQ5nz1oc96BL5nniZgowx&#10;g+lF0wCduJT1oRPEjCNrRvdXhFz1+24aZ7RBPuwoZUgQCEOBGQ4MBGf5ep0y8QqddWOg6zIXKuME&#10;JsczFbxrkL4C+LU/bR83WPegzBIYjOngxwwvxEmkgZklYoYBmBN2Bf1cF2XX4pDquN7H6aek0J4X&#10;yZDH3J5r9Jvy6+fC646LqWRkRJmwu5Wh4zjsULlqAzJMLn0bxluTO9wtpAHBurMJEKAui87TOntA&#10;A8e2KMYb3mtPJ63KG1hI8BaMtqNBj+BwWKBdn2f/4/x8m1uX6dJtgtZu8q8rOwwnz7qPNgZLFdwY&#10;43kJVqdpM8vSH93JtM5pLvvZ5zrMgOuKUnL5uf6JVRjXqf0s/umN3zVZSX4Z9H5lv12vUf86DnyX&#10;9UO+FbV254oyKCYvxhj04a2ER+TlXCwHF3X6I2+Qut7QPT9VjtAVsHfqb9JjeOqngKM/Rly4nvcQ&#10;dIdJ3naylA8LUp+U+13fiY4T4oINdTHTWtu+dhzY9/Sd3djpK4JjaxC3401+vuHePUMfV3bccnqg&#10;tT0oW3yi6EHw7at64HqTV/H3c10fDeVGF+pv3YfmYtrphz/jWcosTuC6LhT2fRq+Zc2Vspjfn3it&#10;56nZmk/RvqEru1EOgPavO+CD/V3EmVm2boNJ2rIAsl53ZoGWzJkNB2RzJ/K2ZAqNHw4iazhP+0In&#10;tp2XDTY4z3suKR0Oz5rcaONHCW6HshZFR7kDmn/qe6PgQluyAg1MTWr6FaCs1uCXk3rtZeQXWrp4&#10;Ayy0YZtMSouxbvEwMyYBqMTKSHurgp9NXhrgjZ84qlxZOkTMm3Ox8EB8MlTti31O5ngGnkx3/MVS&#10;Pwk29itbeV2jnQAAIABJREFUpvt6Qkt6wYyJaTYyE1YxynEZT+WHnX8zGTCqkk469gW37tgHGgjS&#10;1o4T8xP3TV1jMIMU0tdvOOKCpqE7vPg98o4064TEhZbDv99v0eVc/Ww6mCNLi5hFyYgpQ424ZlxV&#10;OOQC46dO+IF8ot3/EOqHQ8WWbwtdSLrufaskU2Sf36xZPg0YXJP86lkqtJ+mgu5Fiwtd99tY3Nva&#10;3EHyBIvExv0w9sP5agORdb/FvnTSoU7FSZYGDv+MCLDf0nE8dP5MLvH4Z1xN4uY/4vvxd+BlJZGG&#10;HtVscIRvLeVk52f882KG+JzAzwX8P//7f2OYRY3yrMYgOtV6mvxyVntguSbJWufn7oA5NQk6yocN&#10;2FV+tPQ3tQRB9T9uhM6p5Y9IRZStiuRdXU1dg7WGSiCaCL+XSjaX7iU8AHkd6WuM4Gf+avshH5H0&#10;leBK9AQT5x2D93MpCKG5PU7NeVCE2whfnXeefAP4yfLDQdMEhvRNM1xWFTlk55h8RMkHFZjTo6Gj&#10;DhOflv8ZiFMx91KmRbEz3Wf1I8HbHRvliF2bYF31ObnR7RK0GkmC9NQT+xMDJrE6L7cRYwNYwwoj&#10;qdIFEATgomB+XOyoGpRSDGpvSnhKuTaedZHAWHT4FMTWCHdXJAUTR3r2CfoSYgGrID4xE6v6oJpi&#10;KoPx5wBYziJgYsKAVIiIXKZ98kKkN3Duylbfk14iJT/b96xfrJJ9NtXGQlkI2zKu3QjheaEjxaKw&#10;Su435bi3eTtr9xOPphSKFoEiPKaznIRHRqLrhuFUeC0FXTDAKxi85sDjKnnEw5B4gb5qU9yf+AA5&#10;SN4p86uT3Mn0at8OR673Pcq9l3NIZKVo9bZ3EuI72VEhPGUqC0ZOZUhzXTjPBgrhWkbhUvgFc9dV&#10;qm0lrYtufG/fOajQykkaYz5x0mou7uFs2phycI4dtyrosiqrUpxt3as37XMkc9+TmE3/fH9XxnAZ&#10;p7bRbK2qt3dZ5vsYoTK5wHla0KmDBx/9b2RMvWu24fc7eJez+cxr/qS9y6BY+v0CBOK53zxcxto/&#10;m/N/u1Uw0x7sQOIxWW28EL//sge7nH73jBypy7PJa8uxVvzWH2OnjvIljH+n/e1Z8sphcTmSuwLz&#10;nhvc39sdQMW6FiUKnhlGofousjt5lk6cAIAttQi7XrcYo+mb7crk3mpTH07sb9qwNKjNNph+6Oq3&#10;LJH+3bU9974K8xPmv7Y36zWc4BvfLDqNr3ib2pqvIbmHU/ChMz1l/Or8O5+hOgXYiw6+bMLtQ99d&#10;U9nn/B2mvJVGpW++2yv3zCaNAC2tAvO1DMrDEbL3yTl4/xs4nsbSE05nyy/rzAxNl+T9s3Za+ze0&#10;sRrPXRa97/ddP4dv8ECIL/j4PvZ/XI9oc5DeIFm+6wb/N7fUPzwchqEHFg/Pp37jj/loC6ClvT4z&#10;0xE7XnjDD+/j9f5n9mWo0mgn+3POJx3ZB7rvc/mkhwG/n4CS/CyTan2+LiEGHT4DccG7HHtIua1k&#10;Dz0rO0G2t3hB2jWtr2Xl9pn+9jrCkv/e/o7kwLXURT6/1zpqzryONwqMdb1Tp+OpRsQuMSHS0i+z&#10;tmbeAoT1w2wG49IZtLmwB8g6W4kyXuHe7Xe6SaQuucf5zwIFLZ39HZTWo11bMif9Don7oX9FfeVZ&#10;z4tUmn7pYIiCznClfXTdL4NEMxcBeF1YbrihssUAnZ6tvW4kX8ua1X0xXiV1o+vMd05ALzpEm6NQ&#10;J/Xubid3ZZ/1tD8pc7JtVJ97cV4uenRXqOMfSnRk2c9EzL7umPeqQ0Uy5F9//QXA8Xr9Hf21xKmA&#10;RSWkdjkZOCydbS1xWNCgQzrxf9mABuNNNJK+3iY2KYmkPt0AmqMJiI2O66F0yJvFaTzNWfxqN9ya&#10;3ykvxdRKlVjZV2+2OMRz/t3G6es0oNIHdh2AUR85seENtvVzmeZ2wr3ufxpFu1YWk4IN1pbbYfZj&#10;iUSeABx8MifVUuEfLIc8zOGRDaUB+aXqEKv/rPFsnZ21/rwI0r3q1FoiquH2mw5EITNrFk1fLqFK&#10;pn+/Kkoo4eYFPFM02ybk6pxEuMjIWYnBpSyYI9QACuUFScsIklNx2OBlYLWJIrxk745A3DSKtHlN&#10;AU5EE1NAGV/c9C4I9ZI+D9BRwJuVM1zzcNSRoH3Hu2FhNa7ZhXHFkZlBYREEyixxLzyL+TpFi2O+&#10;K/WiYxQeUbeKPokoiCc3o50+cd8Tf79enGrPZBoB/zHyWE3ilGo+jSphkXsMrHAFGEQpIaCbi2vP&#10;+HyLjsLichYxlbz4bShYIKwpYSWDMv81yyylntXeFcsooe8pROOiU8tIczCWU9bhEJa0NRi6rllz&#10;K8HvyqqvRAfmQy66zdsWjLP2KeE+yrHVMypyHzLdijiCEdvhBh8OZZ10RthpUiuK4EIFg0ylG9ZZ&#10;onCuqeemvgGFGN1LkJyak/ftitjiFGyCbTVIK3t7utXfbxTr3ZCQM1zC2Jfv6m9lE108nncycr9x&#10;ih+d/Z/fQAVPW73VVHKWzpZ1dwHcawIuwYCHkUHnYJeBHd+/MNYPW8n+1t+Thyx9+/KOaLMHQwol&#10;+P5e4mY/SdNwBFLqHvN77+TJuZjkSMCkO1fUBp7rcjOWXzopaKLdA75+dFSsY9Qn2WnXkD7QsC+/&#10;pXL0YeR3bXXqUkex4CNDQtuAOV/Bg0RLov8pmXhYD5sycJ4zXA0WtQmnACgYh2wale0jHpCKaRsv&#10;FdTBi6O0h5P1Bv8UUpYnhSXz+fHvtFUWVP2NA0/ZoLDXA13pbf15qvu9jL/8+fw7M4lAeeQDysLt&#10;TvAqpa65aw5nB3ber1EfHKa365AbPr5pg/ff7HBSuSJwv0/97HeWWG3nIq+2iR5pW/UydfqjLQYA&#10;NifXgY8M6Y+T9NwuffR6L5qys3pGrGDPk47UUz+hRN+97lwpo5nrb7pjvpS1+0unDLW+HJL72B9Z&#10;Yo7YX2il6awcqIvzY3Y4VB/154TujZHT6gwJvadMSJ62+QDA/4YzenHmNpj2Ntv30PcHnFt0nT/m&#10;dXqtgvfvHLm/BjP4b/FM6QRIvdh7H2/mGn5N6fGRGCRbtsPNERQyoWSiRFr2v2WNU09aHN+t5uyS&#10;hQzqk7buf/gNPLNO3aUb1NALB1j0IdlG6p9y63CnUm9KQtIJtuVC+bSNlWVb/Q4zzKiXgiH461Sa&#10;nIFEncEENtvuW5M/hX8EvZ8m6eQn3uDYMCmcRMr4Hu2dmOut03sO6NR1wG+mPVj7WjJM+NVllIea&#10;kmRhLKuZPAbbHqHtt9bJ+c0Zp/Flv7p4rUptZif1u7U+3cESjcV7jI9nbeqknN6D9rH367luWFtz&#10;oruy7HmqT9Magj8afstXtQsowmBqr0phE38O3Sz4xUw+ynYT3+mTeFzoC/k4qs/83cDTVjwVc0/0&#10;OzaUEuWi19ZPW8Cj/N9owQlYxzH2R9s43U+NVmPflSinTGyx4oZ7bSLhlok5zxnlTzKTGDr1xVcM&#10;uF835KC9/IpTPc4VE/+WuuQmW53MxnsiWsGlAg61Qw8evshT8arCI7EdZUOnztb2ANX9cV92m9EW&#10;/O79lNM/tkBShEsdSypHLQHid5ufbRQeBt/aneAFEwNPOYBJv3DAr9ArGp099HEMuE6BW6vI0J7p&#10;Lf0w/Z6i3b7f7T2UjbNov2b4ASprIBGiM+ztN5f3B7ERXWiHcuc0tqLFsSl1Wk7wpd/m6OjMBXA6&#10;E/scJo9vWdZX9lbzec+IAMgIho5dIPseJmKI56pc83Y8duESQqmYg+PG63Un8rg77NLR4SKGQBDW&#10;82zQ1Je54cMw/A5FwcmAddM2sER83ylUyoZIoHINDtYw13PD6iJFXzrAuvfM7razcpeZaSRAt4n7&#10;rj2XkbEO8rmN6wcGx7guXHRcJ0qL03IfVc8JAOa8UaVslFk8KLwJtzEwhuFfVxxhnvNOBSGOwBhL&#10;/fQZecPlgWGUVWhCMOnifEz5uiJCaWRENi5G3Sgk3fNYnNNxkQZhU8rGdZXTJfV24d9NB0o4mMMR&#10;cWcZkD1D2hOP6TL2oj1vwjufbev1/ox8sknb3W2uz9qReq5pdjolg5x+Y/hY+NrK41aO4O7BRJPe&#10;POcS2VvkW+woHT5NUXO0o1j/ZvPpT6dBh6ODRwzzk5hNU5T651IiFuGxGdYfHUuCAyyyLZJ4FqKv&#10;W+hTtjyd3d84wN+3X2D7oTyS1rF+sL1uhWe63Xt/9T/Z5NRd7Wpl/czl886r+z72z7rT8x1vfwYX&#10;vpro8t4pIHBcW/tdtLmKQmcZDRpNh3d/oycZVMfPndk1swyrPfugJkk5NJbNyHmGQ+dO5al0F2Db&#10;wF9b8JiNvgf5CQNUV5YiWY331sky/8we79Oe/bSHYXVekn6N66GskCIZynEPvFa2Vupg25I1z8k1&#10;KiNq2GBN9Rj3XaBvx++6zMuPpP+1M3wdhdAI/vTaxpemwZkuu9QzeIr/nfWZT1PSmiiy1y9hnej7&#10;D2TJGJQs1bz7z9/gsvOGj/Mda+C7nq+g/2/tNwfTaU6P8XaSHCMcI9I3Fvm4Z7w+HeGhx7fSJUlP&#10;sgN4NqDVIa+Ae4eHMMYAXOQrn9ZRlN+d2ZxlYpx7nAiZpJl17uve/6k8/ehIpTFXxrunE2Af+1N7&#10;Py9m9i20s8qtPs6u05zss1/XtM1raQd5oPVWMOLIfJbPT/N6G7R90/5kH8+yv39XUw+djNmPEywv&#10;sdK074GWqpX3gMPi1M7f+fetrN3ipJZzQDnXDsLDOp0SJRIHvXDhtNfWmem2LycFQUlBDQIoe+Cs&#10;F4lvKw0kHJxGO8bCxsWNKgUROoI05vBrFI8Ztupsmq/sYCzyBigaAbpjcpslNMuYJtOcmtzSd4sO&#10;w3azBFbIqbLlJu3/OwPiXqXm0B2AJaPgDh8o57nLIdZ4oPhK9lG/q6/cJwcyU161s/1C+YfKLslL&#10;KDEwmWmuBK+fhMQCsoLPWpMKvjz9nqa1ZrhMkQmMLLrQ6ioj5YACn70PB93DqZ7JVaz9p3N7ig0V&#10;NZVtzaRMZymKpO/wIcl+XPWZsmdVFlY2XE/mdI9yJR1GcBTOUmcdLG+b35fThWMrUS0czoNJr7bs&#10;JVczg6fYBOZwDK+gW9mcG3/i/G76dFQVQPZV18ENhr/+xdIoNzDGD+75SlocDCYuPMM9bd4Ew7z5&#10;t9Y96brasagFrp1+G5WatdoH6QSdJzmrV5TMiYe/kYESSbLHwvFPjdKld5O+s3yAL0kLnSkt428y&#10;vJ4ZaQ+YW/q3Mui7TVmBkkymmYNwyAkQx8hL2k+jPeMGqOjegLXytjXvTscRHCz/s3CQLHSZ4+qE&#10;D7r5Sc++NprEACsHbnQeGx9ZYPGfnFiTAtX5zqIikSGmSyyVcg9i5zEZWGWBWPuvicT87qLCKyNa&#10;e3ELOZzxbUcRZmdY/DkTAWbUoLYR9cc1/3lHVQ4d46EBPLIeWigo0501uhsicLKGqFF+jYFrBGIK&#10;piDDuQCowG1GmU3Z8DwWY1aZdmQcsWXMQrK7rUt1D41EuCp3edFARqzFsYuQMIHr0kfNAUEpoX4L&#10;F0vwR2KKiLOYvfCuB5xCoQHuxA8j3BT9a8gEb7XatJGhqgDekSXGnqh6w4ha6pcD/xqGv64f2GX4&#10;uS7MOXC/7sgper0YhAhDSrecx0ULzdBJQhaOlzAXkQuvxxi47GpHjZD9XBnxjT0WvqXywr2zMZaa&#10;txl940WhYvIqIxR4F3WxwlHC6Y0L0ydr2VPoWymJchYI5/0uoinHZK3jtpe2EsBg1FxH/a9QLv1G&#10;d97Gl4OMO+hHJWZKuBJZ0rDrJym0fsJ8Wsgrwtvin7ZP5GHOIAcZRqusHW0vF0DlYA82COkH6dTE&#10;9AmIwXqlovGika4YdBcOcI0r+zUD7vtVY8Aw77sd7ToHWuLdRsPGEzhgFg8cbgNQoA2sBiY6a0Y+&#10;dw9gdijccJne0B5wwYTNU7HfBe4a2NyN4eHrZSrYnjvh3zLaIuCr9u5synqflfjSyjiKziPAAkbx&#10;Y17XtWYwZiZi1k1mtsslJbk0lzGakpQQKpxYHDktc0vwED+R7EvVdDccsz+EUuFjeS4U8GakpSJO&#10;fj1UFz1G2I83V9mizMkK/so3psZyKjG8YNsJfLexmPHK5XSPvbruqN3pY+K6LryIFz5+8Bf3Y1oD&#10;pVV2bze69IAN1i017Tn1neQzKN9Ycwx8aqM7y7hvIcej3yjRaLBx4QLaaTnR4Y7DT8eTKaMljcr+&#10;verh8b4UyQni2mWGv4nfztqLt09c9lfMvR1vbzMAIP2K6xyqs4zH/MSf5Xjs9a5DN2syuZVjSSW1&#10;7VG1yjCNv0Ju9Di4+n9wGzPMtnGCtvE7ri7lcOger5Vv9PJaadxQ0qTcKD0k5lKwWEb2pvcsYIvF&#10;qB5v1onW177jgo6Oko686x2NtzYdLqE5HT/MTlOfcvBIf4s7YKwlWax9KLDbS9JNXkIlOj8bcMV3&#10;0/hXgkQHl2BGfuliFLnGlryRNO8NhoDZzD1y6hplc9jyM3S7num8OxWlg2j+Mvj0t+Zi4RxRWmvK&#10;/Pju3pyTe5M6M5XZ1vrVz05P73lSwbk7ZtKW3+TDJ4dtnCCUDTPpzKHxa0bca5snHmpyumv+Kz5r&#10;3OuSlIh237Ph7+rYCyfotuiV6JqDRzLHU2cXjt++4sHV5g4gE2nIlTCuK2rSNznX51w6w5p53yaS&#10;dppsz8KLp/7ic6msvOx5jNvuhNHSD0kDvvEgXU6ZRpgZAwRSS+I72Q4JN9q1Od6WEQ6gTkS4Et+a&#10;MymUCMjmNjOWoQyccgu5ct83eV/A+W/dY2C8HI24Vjy9yl0Gig30jE7p+nLUzNSdsNiNkYkLCJUN&#10;IfNur8JauifsnvpMVX8tcd4xMOcLwwbmvJNfUJlGBQbEk6hL8pm4f0Y8nRqSv+qd5H2iacod6f8t&#10;oK9CIwpRlX3cuIMDeWIJkVw3We89b125RqAWedpI3ZnCd744+VE21zaSTp/pTjZRTph0ztrYI58h&#10;FcKnRSbpVWtQXevBE6KyTUP/MUDqdeMcO7+9bBC3a+9jPkouEE8MHU2X7HUe1mn/1t0vHnqdu8py&#10;Fp9QuV54nVnKfWatc2Wqx+WZ65xTRxke99m4dHbyWPbVS9ZJt8zgMpC2sOc9P/HvfL1ybFC+TQs4&#10;B+wDsDZG84GV/RamRdC5XY45rkjYaja8Uy8QizabuOEYPuIc1iwZn/+1fbS2t7fTMvO6FcZ8ZHk0&#10;WNGLZaAF6FB18UEyQJJkwtHdM4A6U4y2cBO/l70fKMLAQvoZwu8IyQXTLLhWya+oCR3hDit9WL5I&#10;hhU3mZ9eQ+JnDziVPTdYv16nv2EGG1EKeAzgThntvPyUWJH64cgpxj4YzRrnY11fKtyG9ACWQDHo&#10;tkQ5p8lFr59me5ZSL/45UfZc8M7gzwrmxf91ooT4Nlr6KdcGk1emkh8n5ygBIFms4NoC7PjvdGxT&#10;DM1zs2mpPZhPiuO9mHrvTZiYL3HTkgCa5cNeNx1mHdMLoAGwd8aFkIdApVIdF2mG8zsDA93AkDJi&#10;V34ueePWiIvKgbin0REZsFCmIoX2XvZBUUdegyGHsAO7lFsU5YC18bIRKafFCBstvm2pyGDCXcfx&#10;xEg1DgMMq+YGz90iTH3dt3KEcY522t/aHsETFswHPdDGV0LYFAHlRY/sdinkL7yRQTciy03Z1VkS&#10;bkSAZlwDr9fNG4mxXpyUy+Y+yAO6N9PlGsXstumUgix1gAInjyhacwxbCX8x/5LQgUsVYd2CFHym&#10;H1tLp7579lmCyKi07EfNbZmzZ9ibTrkZwrtkTh2LfFys0PoEEEaYrQ7A+F0BFo7FCIccw+Oi0i3h&#10;IWHU9iFaVyq/bFoIFHgLR6fgKXjEcboqDbVf5LI7L/ZWR+MaT3TPTPfgT8is9V+zj2QgPEcqwTFn&#10;KFLAg6GWIUcH24OBaI87D/plTn/Yco074e/fv3tfe2OPV3/tJ3E8UUk827Dz3c/9frlfbeR4F6lA&#10;PPfR28+933o+nSK2fp/gnE1ZbPSmd79d52MFaUx/927d7i1X7LqmpWzP5PVE62QLQhlklSHu/3H8&#10;PO3n/neO2ZBvd3Z+1RruP+5AcGXkk79ujqQ2m+hKWTRZluU55yMtNFz46ER7tyY5ko48Zn/0lC34&#10;aexv6fD5++nvx7tbHUTpVTUvbXHNr7IsP8+tcGQNNFjrv5574vBvc99h1vfxoa9/UTtcl8x9g7un&#10;J5YgyZu5/xN+c+iEv1AjbX2W4fjd/nzPt//z7TtYvH9md14Cv+PM0poxWj9XA+wdx6mxNjz7IMPT&#10;UfGfar/JoLQ3Szd/jt6yMevFePYXXvj++99OYfj2cxEjH9p3sIsA4A05wCU/9F05CCsDPKbT6Hez&#10;71ZF4xf6kgrOU6tyYYSc9+xRDgvx16UL2tAxqniygqvf8pCOn6s1Kqdr8ctVr3GoXANxqPEVNLtZ&#10;YNHJVK09XCiydTYY5kTOemmhFefWNNQLlSQhR5juXZve4Vj7Xn4GJtBIn2o4LF3xzv1g4p0c5ctU&#10;vXxNuYqnruoNJtq/gXDYScwaGLJ0ZbXqYTrUsQa/j812GKP9fLY+0zL/xB9oVTScOL0pmR3PzA1G&#10;pbcBE3M+ZeqtA02z+JNZK8PKfkrN7LJulXdaewXWgO5n08kB+Z6sIa58Wd0Wk+cgS29xExe/kwEK&#10;KPe5qO+UTSSIxc/A6WeQxbeT7PILcXPUR2+eM3q2JVjs6156viseHj9nnztWTF4TKYgn/l4yFpe0&#10;Td59wbdcSRmfHuqZpsEJBkrfthyWV+2S9nb/aFS9bUmJkpGN/8TjOtXR19Dk33BWijSwCAlkh8pP&#10;K1wcg1Uz3izSIP/oDpeT7lD7r+oAQEx1bnz24QhPpggpzTtwSSDhLYa/QoAMOzOkXZVaF/FE1ADO&#10;ssKF4VyZGkSDnki85K+fedOinOiW2zShZ13ecG0G2ux1tUCYA8w2ViSnsuFHOuxKntkQExu5Z3XL&#10;dAmT2KxSDODM2OG4ZTwtU0IGFdqpxTxqMMulUoZ1wHBnFpMCxxG1u80ktFu0nMa05qEIWsGnlyWw&#10;JLpUAKlbGhw6P9prEIV8UCTY4INSlcdbRDQ3YTJbFpE7b9LeGExEcg12G+6fieETF640QMcVGbn3&#10;kFOcSsZU7fkSBLqkUrgzJo92bEeIdUTk49HijelPRtGrlltjsrYKJKCV2EjlRaWDmgCGkdl4lAlq&#10;74+NaYKMaZ1HtWkSphIKZGRwROYecWMYfL5gdiUN9Dq1bemozKsZsLdWW517Ti2NLxA2fi3wSAd1&#10;zpk4vmRGNVc/lYE8ifImZlfHm9djgcXU4p8Bh0/Vtm4ZzMPg96dr3LA6JbkezXnqmBxQp7i39p2B&#10;W3t5wbLm3m4E6XcnrudR0Tw9pP07C+7e36dWAvncT2U6cG7b/rzTf2tcIw9+r2Bc2xT3Xcp3yXsz&#10;o+3hnCtkMChzbiYc37VybkpIS+kqmXJuUlT5Vxqp2TOecC14yggGsETfgcLFb5xVkTXlx+/gvv79&#10;S9OFOsbMebeQR9fmvLtBmdTl+ai1aV7GOQRvVrmcnatu7TuPw6+t+BI5h1nOGZCh2LIZD7BOh4Od&#10;8cCdMnr7cua7AHwi4oSO6Tq1YXmSqLexfSCYv3eYC+bkDw0XT9g3NjloVIi3VSVtATpuu+HUARbf&#10;tocsPpyuOTWtWc6FPBbfdTLRYCvlAywSQ721CdEZpMuwpXDV6zWG5yvboiQPiVfLHSCVUXkKMgQO&#10;VYcOpMFQA1UmlE7K7QZuD/uuU1v3Kw1Pk/bgqXeERrX31GX52k+fx9nBKh7Zs4bJ0/fSYuNUC7v3&#10;9ZxDGu/vmMkviLrbVs+AXe/gQFEfTmABYmWNN3/mfHyp616tzw3pwoAO3Q+NjpeA0TeNcyw5u+LX&#10;k3ZQdHbg03uQx8yw72wvxxd99TkT18co22jXZ3QvThujfufzOf/VwrKDfOl0mc6dN0as7JWl1vcf&#10;tD58OYCqdE4F8zq+Fe8542jQUx6ZR6ngnform4/ywTv+hLNL+Z4K7ArtV19E9DPhWfIg5f02s956&#10;5n6ssxxtfVmlB5ceH3OdAPnpzZTR6Z5Z0212wcumfBQAjOUgjDzRC7aWMOkJfN3t1uCMFde67KHG&#10;yTe4t/JriO/q244D6ixbZtwtI2pf412vJBr1l7Yhd1iATVLz7EdrCnyXXeUL3JMugVxT7HvpVkoG&#10;WNsmK+Dpdyp0W+XC+nr4RVadWrXNFVBotnVMJIc2zguiLX/S/fR2erHRV59zdMekJZ62c6+TyMj9&#10;1MmJXC1kGyhzfL2Hyxe7Iy+UZeEBdB3JtSYLm55rTHKRL8TB09PEXTM8S4x5njjCnE++t61d8Ept&#10;ygvGUhvKzVS6qifqFA8WNgcsPE76oU5SiP8pMzw/d6H1WPi62lM37oBDo614t51tyx3uz2cJ4HSE&#10;PmXF3lLmZk/GEz8l1+TTBQCoNK98Mc0nmHoT4Td6z2/0oJozEmBl/oRfJvrVqX/hDWGrO0kAmPFM&#10;QnbZcDbXacAYaRuh0WkX64GKTnoMx75QI0FLHnpwhA9UzKeERQEgmEoeRbZiz1dD7NwUa574h0HX&#10;ARoAnDyc4RAuSACIr4rA2pK8Rb2QamUuth/1VQS0mJQn4d+qLZ3KXAD95ho0+6h/7RhuhQRiGFlv&#10;OWpKxVdzYYJ1rFZRWApyZrn2KJVY7czPfAHbYtxw/ESixN9OfgY7ePwq00eOaFAZTLWFTCfWJxHo&#10;cxZHIvFWze54rwxeCdi5IuwwDIKoBHUdSZYRWOVWot/7DgVO9bC6waIrHJbILY//AYhaePjBX9SS&#10;54zn55x0Ane8l2ChILZ1rDlmUsypKRJaa2tM3xocuW4h7rIfZDJzMywrYi8lynm8pyL+Y1gqDzbk&#10;5CKVjNabo95tdemX1hT83L+sRQe48w75OYv13nUiwmBtzOhrKRmjI9ptHHdAl44Y61TBgDnXshSl&#10;sQnNobrjAAAgAElEQVS5dIygG8JdQHce99y97uR3OcGbw6Ib40MZw3wnXUEpYxautPCDdc6FI+51&#10;cfFqvJVq+M5JlYFBA+dty5AzzjUC4LGj/m7jf45gj2mUoDKK+1F5TV10r4DVv9OKrykz4c9awevj&#10;KCjeVA9X4LV45a5wd5jWPtRlY1ksZAHEx8kA5nnmYEB35oSw75lahX+7MtnW0dC89n48yvLMrpRa&#10;C8y+meIaUPbl8/ipOa7fv10yyvH/0fXvnobkjvc7p5p3yJiL/cLn0nPKrZyErb9/mHfJts+tB0ut&#10;7WE1OcDmYz05VjyQymNvwSYtDBT3NLDTuG29mKEC8fCQkFZQM3smMpxAcHKM9+/etdVZ9CXs3Ese&#10;UDbtb3Yc+21fzkbE7oTcYND0gOlRNsHgLGdRNHaig3d/L3Nxx00ZpSOpKgFWTo6Nx+M9vgBgacBq&#10;s40VD2zlX9r8To660zqO4x/0GiB0ATR+0Z36x3eP439Hc6uDXPyyfkZj7qnm8lXPv/OyhyzeZMpv&#10;mcA7T/0T+SnevfQ3wngXXzBspYPsWfbqPOjhs1Zur8uWf9JS9izy6g2f+ZUv19FuxbjuQxJCx5Me&#10;1Ot7UHbLc75lTe+ZdDVPxxs6qYeWPk9Oof5s6Z2nvmIjvMGw86bHPJqOR8Mx2NmDDx7o0ssGy/+s&#10;0zbn0t9N+i27oSi64Bd5UenKowpb6zJDlnXszpN4vmdY/1k7BdJCNrQEsLzTIGykXjsYaSenqQY5&#10;hHWxLyDVPWBWtkL87QnXjxNdUDKcSfbgLGEyRUlPlRSoAErp6yhIo8pSec5R34lCjCUcQ9S2IHyj&#10;lUjk8LTdrdEKgOZodT4fQRSjblf6bth6kz6WKnHUYAHhVvW/o3rDUsARJR5d1toBWeTHADA4RueT&#10;dxg6rNVfupPRT6TQ12TUIEjCVpk371YOZftOa9j9Vt32pr3vDgybgMqU6QS96BE7XefuE3xFk0N2&#10;bnSa4yJtP8EM+dla7i56SSdnqh1F8wLsHPNtQlUm3216rPdfxK/0qY3czajGo3VZ3XHAuSi5EWg+&#10;Dq/1LsFUa/N2yVQt+qSTtLXmPPYmayfgVe74vR0+7R+9kS2q2GEKVOeO86c5Lsrqy1R/21p3HvBM&#10;ubjpFQB69k2mAJsBo3x/+T5rUEW5qcCxwI+wdK9xsRdjKZ7Xc31dr3uSy/KYZNp+YbHK6BgfjLru&#10;8eyPal0mM9aliFQQZjJmbjpvVYaXIWmctMPwYyCBsl/2o2Mto8AGgCiQC774WS3WmKEg5X56bJ6R&#10;sTiF4Jh3ZGinwSum6Hjdd9QJJQAGsCL7TDKBw6LIvqnmk2VGdjwymcHMrL9ZdXyHGQNHBjNddnhz&#10;0/9iHTbHv/71k4hiRscEneNTF+1Njc6sL+0RM9mFgE6GXt4p/bDaB20d6MSuZeOiqwBAXj4qYRsO&#10;UTGWuxGVLYqPe+1oyIhuYLfaWSSMMS6MceG+/0bUfYu+ep06rWJEgSCMGeu5k3HVJZkSUj6rL8Bx&#10;T86lyRvVq70ZKf97zMgGh+Ol/u6J+74x71eKiTlVv9iTycmBofpl/mKGP2vBV5bFyLpPAn7dSF43&#10;e2uSt995aY1OHQyMFHiRcerodFavh4ND/euCkQTCLWdnGKeiK3/FHr1appS753wlhEc6PwvPJJgi&#10;dznwc6SwmrgtonfkS7i4l6agxGUY14BhcE9DIVNsRXgVvwdTve8KHPxcI/lBOnSTsV+YfufdBgYa&#10;f3T4NRUVWYKl7U04Ym5E8GaIGFIBkvJYTN4BixrsmhNqhFKsWDtOTqserBP8T5capn7ULQN9156/&#10;WLPtng4fI3VP1QOLGuIKNjmidi4KfwHE5UEB49uBS+nTwoWxOZE4PzH42DOjbEBGZMfYHQQU0u1e&#10;gTgySDmkMTeHjm+4ucNKFyRfxNn7/hs11RV+avlX46cU0XEMsyuOHhlMhq4o/iQO6b8eePReh7Ir&#10;t6nP/aQsDqjdDUzKvlj5hRzk6ShfFE/AWmBpIgJ9gxslxT14DWvDhbcZy5XXVCwNqvnXAh1tP9yj&#10;JmtdSOt4mcE8AtzSn5J+LGrpGipzz3BDAfnAVdG3k79ZT8CBmeF+VckfjWDEv3FdeP39WuaojKUK&#10;JM7mFGnQFdzaxZWq/9gDRsknc/zCVa2zHz+YS23ci45DRznLgoC6LCznheUI1mhQckS87u7vtvW4&#10;OUt9nRXpff0ybLIeX1cJW+8jg/iar+iX7x3U1zwNpE5n/y74ZxqsVF7z+/3vxgsTVpoLYZUhTcm2&#10;oWAVl7RnClsrEQfD634t9JfnqcSngIWrCUKrcWXJK3uAZIo3tFrrAHCZjp4+9zNHcn8EMhIum7Mz&#10;ae/QimfV9+txbCRevtqaPLlWOKpGN6RhqZtNKbZ7FqVFwCMTvEw1TeV0sbyrYTS7pEC69Tc1K62V&#10;MsCDxkI1qdNxeTnbjtxtjeuagHUfnDWP64SdQQ5o0efKG56JBk953/54yL/lTbNlX9fgdC3H7nVv&#10;d3mSpfdspQu0uQcPELcOPiI+8QwC1bvpUKjprM+LBQbKPHHxwJsfjnytiapXqAGfy/kEaC+uo38x&#10;4cSVIFbqlb7C2LL/bX80/3EhuYMLF0ueBE3wjphKuV35GYoOzadcvhzzwh5kWbJdafCre6DONqZj&#10;t2VWAjrhPcUs2t0b4u93szvDYewemdKO0POd9lcEa0ecFPU44cW3Gaxg1l7qw6FLV419zQ2ho6ct&#10;1Rfc+RU/Sr7Li6SLWWeH1MaLVrmcOSfCvGeClDuc9umtWuqyX9I2alRi1AW6voO4t8lh8CH4BsLP&#10;2YMYJAIDMoc0lOC4fSjLkfiij+bSJGtnZYfLXvWJtPmGeV4WmvnNG5mY34XOiFNlSmwcsHyTRlC+&#10;N7Xo8YOJu8F84nKetqD9FHaIBqTmSL5xXVfa7KOvV/IztR7qp1ZH4hVIGWZ0YIoPC1Yxh6vp50Ak&#10;WGkOinWMMSK5Szor62GnA9YncMd3WS58KuEILRlUgdl4R3CYpIjUj6m7+gjd2Vjucyi4KRwLIFQy&#10;Cwy4KLN4Atzdqza6ky5urUW18x1zxDiBIwb/Cf0nAhuDvgrODfYojzvaqSp38a0SPu51rwq0Pj4T&#10;fLIFA5O3Ff/rIhBumONikN2jloz6M2FGzB1K6kvdn7BZAvSi6ZUA4kLZklnmgasKLOV6642GexXk&#10;0jeT+1ZlR4Srwknpm/y8wdhbuZWedrmrcqlXCn62zlBVAOJeRLBsST4e9wZwVenDaA+MYVKwsuRT&#10;qtN2ASb+ouS/JssQDNY48TEuKHBkMPpwZdPUiuyqDzwUSegC2mEj12ju4XsZwLwt51Ky1nIPSgd1&#10;/JRysiGbS4lc9a5iXsqQrN2QLmCZ6r4qOacIXFfYwpG0tntWJraJqdG4Ao/8CjFzR6yyPqWISSHN&#10;iz0zouY88hJwEKGXhs2IHkpsanejfjQvGTCEUaayKFAWysC8gXve+BkXfq4rmXU4cf+GHGwTYpLa&#10;EzR0l84R8O+KndaxEmaTwPyp+k/17KqYL3tFxCp8sOdzWyvmp/nKMWzJ2PuzwwZu3BCtHXoEtR8q&#10;Y55Mm+pSrrNnQC8Oei9YGIXAnHFrsjLJp9flFbtzeb/EogyvBlfWMNd5hrg0ojEAn/AbuK6fRQhn&#10;ZkHr17EyY11U5c4s0TkZXW6K02MfwhktJSUcXy0jOd8LxWaZAH/vAkk4o/mI1iVuFGCixYfSUaWk&#10;TXSlfkrxbM6DPLO2RWbVgwRGV2TWo22WpYUWsHgxcyMPkkYsZ8iaFWg57YnJsjdcS9KAl1JltdIa&#10;k5BbGCcde3xQPPLxrh4/GH8fswC37x5OYikvCZ1V+dOlKdKwVkF7/r0HSo7z2d/7YIwCyKBmZfic&#10;HjrLj/edlvA0u5J/6Oc7zvO+uzXT3fCE+ycn0wkMCy/vtPcWXm/4Ngrui5O9lf06OsuKCOPPEU6o&#10;yk4KPiVnuJ7vuoICUKvzVUqeLpy1zWx7t0Z7wFF8MMu5wBaeogvQLG5ighyDJgMcK2zftXf7985B&#10;nn/nBYxj+/xaZFN+fgUidN4a4z/HVWDvXUtndaqv9dmyNiWzWCiWv2H+xzUTkXfH28kZ9ift4/uH&#10;+fjhnf53nL6z/Kk+mvh+O37sWbtATgFdvdXVvQ/zfKxnseiezR+Oa9FeUc87PD19/oknxXxX/gMr&#10;uW/S6zXv05pSbwI67zrpNvWBPfvJ+UjWbmuT6DXgmV29P/+c6zd4ueJRweP0/WPa+ALW/0PtWz62&#10;f2amf95J4DIoFtx4M4c/bjth/gLK470z1J8HeGJ5drw7DLnAZJdQNYd3PPhpe2160mY3fkSPphN/&#10;hp/m+R2Myx768nms9L1NkTZxEGPWGLYeJN31z/VkTXxLRzvzr7JEYQ40KnNz+pNXL7r+aV3eftJm&#10;GU23NbnwgcyWFKooz08gJj/r8iD3mXZF/X5uDoRjstkPjfKwnlTlbwUMAMCdCNTXa8gyRXm6tf++&#10;zUOPY8VRy/fas2/x5RPhU88zhymj/q1Cj+2LVTaoRKg3v8gj2AYQdqO9n0LnWUHql7bTefrDpMM2&#10;/QCZWOg55EybvcmeLEladFGXESL7WyHR6StoqxIyFJyPtctmihe5943vZfIK4bgnWWWS3up5pe7R&#10;nbP965lzAirBrNtcMN+hmcNkAmN+XjAsG3oZMfkMoECUS1HL10SbUxUeVAlgtqTJzU+w+JKW9a+f&#10;VaBF763tgaMb/X6jGrzTgSsZaOVhT3nVAr+dJ/d++PJpOpX80sfY9YQWdKDMKn/G2usYjf+W9nwY&#10;Vz+VotgIQw/IZmrvaZdSaxEKdjYpW5BNF9VqzJ9iGBV5dBJ9RaicUXBSaneuyADkx9YBR+Ra3Cqr&#10;TlAmPV/cyWZI4eXwmZVhAMZghqWYPtHWgylWn8IXOsOVdexBzLPDq/0vIAbMYSV0aRDBnVmvxsjq&#10;iGitAXlr9QTGiGzKyFi7Mf4Kqa86Uz5vXD+WNwyDEb/MkByA3QnhzBwjb0a/GPBpcDWFxjkvGlTK&#10;rJGjWntguQfVVzDfrux5I3jxoT52Px5jAMYjmyaKScy8Mbmc17PhfRPUBLtwwdzaLefxjrIban9X&#10;Q8z4no+4VPJvf+H6ueL24sSVYLDRz5Px9/mEROGabsLOymFTARa10pJEEXtWUL+5XbdjYzodpyMi&#10;xLszcp1kgyVSSc8600Yc9+jzrhystc9UCHfp3DPs66htXQRDZtWUNed/TP6AXZ5/S4dY50Am1anS&#10;G/zpNM8o3wRseI6f1BubVCVXNydI5l7KcBqFK5rGjZt0wswdjJzHvg99zYedf7Thfji2Xrw1nTab&#10;8K1O9X3VHhM/9m1+b2aQNHrxGnRlNurzxYG9C8TNwfAsUaNxKvvx6eAv4fnI6msOE2vj1PLt8Hz7&#10;bpvfZVLO+s8DWFD0aWZYpqVbgPLv8dEhcFZoqoun08uXz5MiFuWbM2zCtm76PuDm8v4uYU8t8Dzm&#10;YSynJLxa1Zwqg1VHRvveGgYufhT3ipQhUfBojH3hQzn7mpbpV+kV8cHFudhl8LsU6Ek5cMoc3Jto&#10;WAp8TknTwBPnVhptH4sO5x2rulp5MrNFITdovyOLRfzOhoK/Acf9kpgBVd1j+atZOHvCx8jM8/AO&#10;4YmbMo4qCFoK8bI+kbCcyztcxjwanztudn6wkNgbQ+AxTkz27XOPPqi0J466Z5AkuorApvBuph4Q&#10;e6NsruCT8YxKXo021rtLtXtwstP1k4+ta92D4+LTe7AzgyYPHB2bPGj6bfz5mOsSEMCz2XJyT4d7&#10;pZPVSw/j+UCHPSBZQQYl1qynXJAyet/f6rfk8Bs9ySMIn8ekzLLMWm8Knix84ZtG/Op2hHc+9va1&#10;Lz02u87wtr9NHgIJkuN37LvjyVlv6I+fv6/+hU9fTJk8b5VVpVOtVsmHbrRUD7mgnS21dRf8N3Ry&#10;Vbj44Gvcz0cw8NB6UPI4v6bb9RV9wrHn55FVHm3F/d1pZbYmoCkg/6n1sg6fIa+Te3ouaDgvl6Ou&#10;5QX8mhuzaWf/DgCm5+rKlilaqlFyRW2OVnZbwmLdKjnDzeJkaez9hO6rcjoEbpbdDFnwivKZvDdJ&#10;Jw4EX1g7SakTEppjTlRMsTn9CLf1NJUm3LStfnIqeWvJ7IJ1d5w+9YCElD0p+5MsShokffi6sKUJ&#10;34QS6xzoj2lrXTTSroP4ykEfKOuuA7oIW8YBtNMZSvxb+NhKmSc6eBvE4pjJ2TpuhZKN8OGEDlrr&#10;kB4ajmUAGNeVeASWIjUoY7gSN4O+rKktfcK7ThDri3l0x7IgIJ5W61zNsNC/pZfF61zThpeuSFHK&#10;4tIHvI8TWwIgkkUTj3NHmlzadIZ703l2OtqDdeUADyhn0k/6gzz3IcXxrk62/vo8C0ziQW94P5QA&#10;S0hYwRQW/juVO12kxAeGnH3Aws/x+P4ZDLYxsuzH7jY2lN4eZwBiL63tyCL/Nt3BBBi0v83Kd6ma&#10;88QvJeAwJSqy6gFmopsGXO6qMhiwldBd9isPQRGzkyhjtbJgu5RdShHBY81c38/K6JoC6YDLebaC&#10;GGLQbs14ahGnfiGRsqZBE69fzGPozDdG2jPWfka/vIVECPAit5EOnDljvv34rjbzdjqtm4JQCu5I&#10;AhIUMmKbixAfWJW7zH6zwRIWsRFVsynsrGtElvDr9Xc6fg0UmGPA7zvhGWUYgiW6kESbPaJUyLua&#10;d32vag0lfB+0RuYnpmesp1NQBnSRk5TEVUmun6V4CfZitFUWpCuS7kZYxLMnQ6ErQWC9MDlcy3mu&#10;bLuItE8Km7j0U3NrfQIYjOyP8VOMOn82QbzNZSUrwqkx66gTxtrxzYhdliXHghSXzdmuvfUG10lp&#10;OwiDwcvk4M95Tq9SCqk8Ogr+aIaGect4zu1rsFr31ilgxfiCzImnHtQfEWQJw+Kc7nHR2OBRq4Fw&#10;Ikh4B3g3HHbnuytu6E8lMd/OTHyQhfYluadhBB6jUp27pUPjSYE0tPu+CjBioN5eqzIfqaib4d6d&#10;VnICAQtuJI6iBM4eee3t6Ug+NyOtpXGV2QOgEhMO/jGCd9Wlqd5KoxgFdna6DWJvPm7rO2ua7TkJ&#10;uSZw/QmHYx/eceKgIFDpkZzxxsd2Bf+ftMWx3+bx1jmAdsne6fs2V6AyLQ4jbz+rjYNS5DZXWfsY&#10;f+NBZLJmAK4yQI4BOPZ582fKSYtSR/FeyQPYs6TOve1jv23eXTzFko9pzn3Wf3vI0xczZkYzhu/M&#10;lDorjQskUj9YP/+Ii8DDiVWqwtNpufIzzbM/q/Gaw8LPc9CeGml5tjI4+/P3DP3ofuNw+9nuP9gz&#10;PLrslwzbHUbfOgt/g+fuFHrnJMqLVPn3ckZox1fqEskP5sR6GiiORVe5AAWl1d+AFBCVFLxH6MA3&#10;6ozNWXdYPol5iA62b9MgSJjONjbQL4ba+z+O3Y2WA7868cCuzx35jAxKtsy+AvKywa3DVY/4pa3J&#10;GFWk6XLncXHqGcs81zWtAbb3R47N7Jlg3vuyM19fcNJXR83jZNr/cFvot9MB+cy7Z+r+pXxj+al7&#10;epYSBA0P/yhgsEyYP5ZL5+xX8Xway91Zhm9fW/yUPi04RAmLg/6w0eEnvSw/b7j1TtbsQdmUm2/a&#10;7/D0ZfqnuelkVGnY73WQ/rsSYfZ9FSvKMh0zZGzyE8krQ9Kd1jk9dJJBxaBKFA1g3jBn6coFfnIw&#10;US6iJ5uQd3f/RVtL6fMls+LCQV+SUTpEfAb/j8Tau+GlRXIaylch3d1G6TuLvdB6j1PSFWDw5pwJ&#10;+MiKUR9r+yl2E2tWeneO5qgkQD4oEaB30xpsI/CBJ9fa7K7l83d4qfuhqLPJdiYvffYcX+2l2vIi&#10;0lHJWktdaS8Id19OrN3bc8QZx6JbPurAqC0+qo4bBZ3+RJdTseQWDOZ/Zsgghlk4ym/WRnevMVL/&#10;9woQuDuzarGM0wPqk8uJojMj/QCS/90hG7pEX27BdF9vONRDb5xWpWG08uXuOpAGs29P95Xpgs/6&#10;atVfvPY0PluTGGO8nFXOt3zOTPhzfzjCFXQpC/fgC0OnhRp0ub8Mq73Xdbi+rii3F7QkD2qgPsvm&#10;NPp+F5RcdfDwlXXfyNEW09/6TpUYHqss+/5EAdbt/z5W2ueV0JJeJWvfCw6m3KUr8Nc9SleLH7Qp&#10;6a/wFT4T/6YWUupBshT97ZBcChycXjTRDxgGPfGug/gAP5HtC8BUP5EOXCLlUvKSAoowjgkm0OOh&#10;nFBBNe6s89gg8Z5hkT1iKCeytigYW3ife3aNuSJmrcYMFz6uAfcRbjkLZHftDRmC8q1YmCHrykzv&#10;xqm3SxmErvy+HTG3MTJjZM4Ju2+435zTwAUD7OKa/mJNasP/+3/+P1w/A2YD1xV93DcdutwUjHIm&#10;S5AFsrSjwJ1p8Pcq00DH81IKpeGdIS9kkhI1klrFPLTpdSSpCGPxNMa6laGNieu6AOKRFOu1cnvw&#10;inkPmP0AeJHBRp2+OA21Zmph3phjpMPOPUqEuBumv0LBuifu110Chcpu3tJtBrsGBWYdXTI3Oqji&#10;vRfCufpQjr0cUycjTKVw7pvldvxO+La05GboIom+lDbhQVs713EjgiGTQj9xYhbFzS3DDSjFLfa1&#10;B32sjlr14mRAlQ7afHExn6C/e951skH4yDnNlh1x4SdrEjszSDDiPoFhoymqep/PmvaoGw6VCePQ&#10;+X4LGgLCqTuvUHYxgeEVnW97lLuWZyDjZdflNV3px9p6ZqaO/g2TkttpBikcHoK91VpflFaOt19E&#10;uShb7fOH0SPB96hnSvob4aC8+vuNvoeUJClavDNiTsdlwtNNYU4BuU5lP36X5VeagmeFmFHuQnXm&#10;hE6LEO4DlIQfJNymE1HYjTTmHEg8KAVYZ4EMiiH3XTcKVGXGJilQAZh4sohxKZISa7uurd5Z1kHf&#10;6TSaat/zYewO1n7vuLe6wemGaacmMuo/fgC/WVrpxguoUxBNcb0po8HTLIvjc5lFr+lIsbEYyqL9&#10;vGI2/n7sIZ+2BEvsxBRdWMlvymbN6+XATz8hRPl1nZwn3Sm11a87zScuwholZyHNpvZqXGN7Z+2j&#10;4KMsNznzpbDnkwUbQ9Yq13fXhTQ0HKIZ2+rehtEZynLoVPd94zbewM7ZG2Eo2veNucs4B+GeF1fl&#10;VE+w8mbYi68qGLnyqGMZA7bcSiv+Nze4weoEUhpRvEgzDQesOyoF3aHk75mGwkQ4Fm6fmPeN2yfu&#10;GfcI7PePlPFwBY1dkeCger2DtevNDPO+S6QgAq9dpkydmHP1XMGMh2OSJ+cqkFL7vgQKUA4enUZT&#10;P3P2ZAbUaQU5p7qu0T6vz077Pkj7ujTUUUssnbHtxPb+5+znvo9mtmTcB08XPgNgzfvAE9KRcKbp&#10;nWaRZJTmvuyE8MLU2E0/i7+3AOIm1yrLvdESCk/fOYifDs5Nlrc+cHhfOrU+7vL2naN2jFG1n2fZ&#10;YSnvCfklCHbs95ntlp9va+p4tTvfPTMXg773Os4ttxQZ4zvg/77Ggh4SdqIFt6Bb6dXmLTvPTito&#10;sgilm2kNu/P79yAfZbIp4HbnmobkxWGN+u2GTo7y2HkVMWf/V/BkBvJiPhMht6V7hC3kHlm1uSSd&#10;KhLvH2A/2yKoY9X9Q0Vn8eokz401Rqyh9eMRALe+zvk37Qk6V6Qzs+Ou+0wv50aWiEDogmbALdnN&#10;rMh5B6xsxOkp+S+c+zqGwe+BaXfYKHbj7/vG3/4KvwN1kOme/PQy46ko0UnsfyY7WLe7Ja/i9/yc&#10;iXzl0MlFBeanX2VAt9RkaRluUZz0FvzphCNNqYYvhWrBdNHVepBhncdKC47CMekV5UwrZ1Po1VVL&#10;Pz4rdSXGGukjGI1GY88MoK07KbilW5BPpFHb9hKNhjo8W2LHGLRrHbGpI+7kGmZJ5+O6UtcSrHT5&#10;OoVeJDdy+yIQ4hXUmAOmbG8I/p5CKPBZUsjzNFLsldYwkl4u3mFWfGUGzruHb82YIGikmzkBfyHu&#10;PRiYs2CkvUDeAfHk7amDjvDbOBwqEfxD+1DyOx3hQJZGUZY+k+PDZ+OOv/oxBANP3/X/mr4WWaHk&#10;J77iVzf0ln1qstB1JY8n3fIbSPhFItpElYBUgmIFiS5Y8ymCfKhkZPrc1MdFyuEJfo2rhN3R7Fsg&#10;9A7PfUkuETMdI9fj5AdjjKS4um9pbPvo2csYCLuXwI3g457k8kN621WbYvq608EMUUEB5Od8zwHe&#10;4cKNJ18yrIlOMNrEJnnF26DG2O5XMmR9b+SvkOs9YBZ6YfrDnPoC6/Lz2ruQCe65QCNtaQoGww+4&#10;adqM7jh5OF4JG1sYzSYhcy1kki4feQjjrijURjdEd/G3uFG0M+es0QTkjb19YLO6pKcLG8rzGsvA&#10;UhPI+am8eM2mmrKD9Lte9PaCnIZmzoswjBmJhjkcAxPugfTznizl4JhjPUoKxNzErPPmU5PAX+uU&#10;7U0CGShj31DHxYZ2n4QKFWizRoyp2PZMtsdAiQunVoLVcm21M55GY+zTSAE1p5Xxu+3BkqxiqMtL&#10;bjpYXxM3L2WK14Np5EUV3bljgKKjaYAKps5LXbeltbsVYk54IkwZPSW867v4Z6ZhBSAvtnTAeXy8&#10;NJelz1Bw9N1ssK0jP6fsM+mDtq+pG77CmwwKVd+p9EJ0Uhe9zeV70YCVwNCakTofyuGsw/1bNqV4&#10;z7aUGINKA1hHytQpKEBJi1I8bgcWo9tRXqhGY9Ct0468Okbduv4hHTLwUBHViekDY6ieWhPabwz+&#10;KT7KtT6pqO2N+KXo+XDJXcCXws0eXJkCQP0UsRfuY6WNRN2Z6166Q5MJf9K4X6XI1rglREfylz/q&#10;2j0Nmzc28taeuPefaifHx5+2794+818AZ16A9QDMo7dinpGRI+UYkvXn8QaCMqUbvM+eK57W55mn&#10;kfxzdlx/N53Srf9T5iYnEfxxdtze+32PCyUH38P7t/anGZNv14InDNRvqhKNL3Yd64/aYw/XPi0r&#10;z7wAACAASURBVB5Btl9Ac9RXfnkppWgj6oVfUI5Pf+oMbeCc3D6H2+MC85k6VT9ttup3AMLx7ZFK&#10;cdMgNkOUedsoSvqNTnnpUsGEWtvfjhuPrKPUxYBMXOnjSGnWf7s+IsFr9cZv7RPuERCoi39L5yz6&#10;/8yDH/rdP8HPfLmy1qQnrw4o6XVNL9nHS2Hf6LPjWU38OP9v2k77Tx33zfJ+4Rd/MpXEc2Xy/oGM&#10;Krr7frx3ffS/j3NoNJt/4zvBfupv5b3v9+CftD/t4niU/WudRc8/9ePQSVedpgdV45GVt6z9+WLX&#10;vcMN9/7u2Q4tLYNP5SXzq53yacmnvTHTEfei4dKe20kFoQ9VXRMIpO+agsPGpDaemJqC03Mumz+n&#10;ZU62hDirgXP+/T3TB5WgtvIrfm+yClbbRQl+YVo9He1dFqcdsoBr1QtqPlje02gLDLrOrwdNwefK&#10;cpWsettyHuxGNiSAeyJt7333ex1wb4uSc3HRMq0vV5NpON5aJabRIZ99lDwOZ/Q2H3Q6IBRcEHog&#10;0POzxIOdh7zX+c74wnW0oSIY1vn1qrsXLHMnyhZs86hApFO/IWDd0m/xzhc10mcR40Wwq+g67fRN&#10;Hjsvjl1tBLSAs/C3cH7RcU1Bem/f1d8xXCUMJfKhyTjU1+n4fqyw4PT8aNedV37WEzesvSK5bJz/&#10;fsLXxMhUHWHr9zQFazVf8zSIt75YY34vTbrwr00FiverTOxzbMv++7m8XDvIe4lzGYp+IweLzWWa&#10;L4UBT2cuPNaY/Ll+rsWkE7zR3o8cRxmZrfAakSCcFkbhKGeRWeQeXQ+FkosnEAflUjAmy7rUYkpx&#10;iUDGONQBZVYRc1fiKc8W91Ed6Xsqa5c+pu9wcOzBNW660WMjdEu0GJ8iH3MzZEZusLMMRBDdvO+o&#10;S+03MHgL790YjyQ1uf+ggFG/+UzoEJi3IuWdAZFB8Tmtv5xnIOyL+VlCfiHHgHFqDgvwCaiijCjX&#10;MnALgHTiq7bpnIYxao+TrEUkoxQmRQjHKOOxK69LJgYMUVsr6qxPXoQw81KKyI4TSDRz0UYySTKF&#10;OFoU/c07MjT2GuHvmy+/h2Cw5TiTwTH9hrJgnvWQa08TlF6BndpnHm/kYiTniyFtTtzG2D0VqZ2m&#10;ahkaR1lD5XCZCSfNR8zOt+eE1yq9cuPm8dNQNAYGM00iEFTllTw+93JGBxNXYIEKkBvMFJUoWCpz&#10;9274BLRTLXxqzr9z+aXg3khnj3V4I43oCOAoQNeFCSE/ed5EWe55MQq2SwSBll+MzIDZhPAyvlE5&#10;bEp8318NtH9fX60Z5smfRVP6sR0n5soWYV4OyC3Qg2db59eCToc5paOLcF637anAPsbKGmVIXt2V&#10;tGnhLOnliKxSg/jB2qfv+2bb56c5kShOCkqwHUkJ0VUzDLvw6czr/apRkP8QHN1252r7qFa82ZY9&#10;WaexaUWo/VPZtnHRqb1k3muup3GbKWuTPWn41Xmcjl/Nsym6S9s+7LsYCQPr93mHQvtkCQC9qRlO&#10;AJScftN2R+eCg+29VO4bvn/rPNcuT81+WJa0V83X5Xnrcr/t8XEZTwctHOua/FmyrXf4ldNp413K&#10;fJczfOxwZm3VwXtb7ndwchnP26mpGYrxPW/qEnESzGBZtzN0v8D76a+gWQwMZoNrnpMyyVLHJE3R&#10;gFWGTH1mSV+aVy8b1PnkHnRYl/Z0ov/qyD700X/+1vL+Eqx47M1OCDzvz7/v//x5C8qvD7e7VYqy&#10;HWU45ikU8aul+y37caODGn0jCOvP/7P2mZbffX4ab8/a/64/0e1pXl0X/9xakhGHKf6NlH+9752P&#10;FwzzfG7SWn4vBevN+n5f/9o+BeLWYLz0m4YjeO7C06l/cnC/3+8TXI5zPuKbN/lqqMsSA9+lB679&#10;y0m+7sODd8ABnyyZHZt7d57ZeMVe2vFTy1r/7pXNaI1WT7Su9UFgqESj1JYtOjLW+MZOt03+DLvi&#10;uLxRDvhkrVrtX9xv4WksOt+zyh4nzAYzMYfF2PeUjRJz7bZ2LUXJTOtn2XRfVeJDy4TmbwNWpyPa&#10;AKsjiXtEmBjtpGE6jVaysOt2GrbQsevvxfEJ8tI8vfpAwlK8l3DMZ23pT/Ixx7bmepTctKK3Obvz&#10;2hIQRui4lxxuIIR8U5pPzlO4P+I/H4MnFCvQ8AxaTqSfxbGUYg3YdI1zgVrORdtceEzaxTkJ7JPc&#10;CT2Y9jgAi5oESOQ+kqkcoNHDesoQUEb2shTEWm9WR/Csqd+EQF+54Iu6p8x4WpXnyCOlrcFD612m&#10;kjaSeM+6Dj3DGaIRArJ8rmpl9BkuJXfDr2DWT1hUsm5ylvpnW23Hk/jZT15HGKHei/JMPDMrQdr6&#10;M8Mz6c2UsHfmlBwMcjYLPumvQUuGlA+AVTnW+XeZCJ6itHZ6EfTxjZy2Nf6wTqcHyTR33hvIOdko&#10;30PTHPh3HC2wmnjJPp4aUVBQaqHJ9pF0cWOyijiLkb4D53+AjhteCYyJlYYI49AgMWTGcnLD1hyT&#10;kVJGO+xCprhL4CxAYh2deDiNlXTYCBgW6fl5xAN9fnq+DHg5OLVB7KwyVmtfcvMmie9kckhBUldZ&#10;dD83ptTr6aw9xgzxOO4zMS2yxCObvRQWlTAJBAvHYWWlTl66aUgH25ssxo64u5I4GnzKGVWRGDHD&#10;ndeGckzFI78LZ4WR60Z/hSsCzaBTc+qoEwmqF8kPBTwcH3dzuP38/JW7EMpgGKzTLY2d60elDy64&#10;KVOYeCOG0QQlnG5kjwzq+77j0ic+cyEuT3Fmle8XO9m4VsWyKw1dYSXDduu42Zm5tUdP2EYGjqqh&#10;vghB9yo1w9fy6M9m0Ea2/fKqUuyWtT0FrS3CR1lyYoBa19NJFeu7bzr9bcI9LiT1QSY6mA2eOPlT&#10;85iOe74AHfdRdBgTkKPFJFK41yzzo6z3DLSpT+v7qGNSDNZRgTZYnKfCZL3D9sacvMTJYKM5GxPn&#10;PfF9zsgMV6a3vtvzXH30ogVPobbvx+7wfmhKgyxeSvtmcPafY5Rygg23ij/EEDoG2of8U0dAOfil&#10;0G6f2xMGRmfTH40jCwTPjIJonnIrBab3Md5qjF+3sY35a755X/TJSfHVdCijdxzreCratJY5wjF9&#10;w8FUokTXUh6IKztYrRAjneHd+S7ZcrT1lw99VXgOToDFQSjacizRLgWtn8M0y+WhrUlF05+fcfxJ&#10;X71/HB0Eq+zYlZMTviJp/Veaa4ZI5plQh5unMl9ftN/GrFInqxzY3386v75vjsJHnfjQZ+yUjuVY&#10;43Jyb++LMNoDT5MO8NeclDfEhPqnOUbk2Z2Yw+KS7NFKjIHH7NMhO0r5IayW+WxwmXM+ss/kcy76&#10;OxLS9vP0ncbFMu67i2RPxnfXV3ajWdq9Q7qfvnzu+z/hsrt+Il0j5hVyqsurGKdntcXsQq2QQWeH&#10;vt+Nucqsvn/vHBUnR+evga0Hbyg7Y/17ndPpItJn1y3hgl1J3p/UCjzg0xxc5HeGnkX/efwjnA9i&#10;d4XPZ5r5NlBY75cs+6ftT949PWu2Lvq0hs9r4j5GBs92rH3tl79B+3Yaa/Aeq3xvjCyR0PnlqTlP&#10;1JRcFjI1vqZvnAlGWZrGeLT+CaN+6aV+SCdd7yEYjT+K5oIv+yxnpmPkvVyaZy8h5TNOtaXjrMNw&#10;hK44hmd51t2mvq4rdQ+VokrQZ1/aiuJdSdUh5JBKmjeNxAOKjp9cq8pjaC0OQ132zMBALwFk8X3Z&#10;rZ7wSvhmHlm3Udd9KYxaM8Rl2w5tVMr/tnko7iFn1g/LoHn7sjLMNaLmWMlheiJOaAmvq5yCZFHK&#10;cK1d6+1JP0MIRH+H6QRzrHImzKK/SFzyVPDXPImesf5sUtVKlHY99x0jlh9kbFij8Vsgq9OeV5Cx&#10;PZ3rjuRpWz6reXp7On6qdFHU4jaYEiwSd/WCoc9RJ7akZ5sBt0WCwR2W4SKTNH7n98MGty98aiVy&#10;CuqAdO/CbU+eE/CLTlQaJjZDZOfyODYbuGweEkiry9/h+YBw0wtUeqe+J7wbbWg/8vumn2wdN57h&#10;S8C2FtP0AjQfh4kqrEqVbvrgeteBTvuWj1CAXy/4bTNouJzvoMYVb4r7A/Vc16v0uhChArtxYodY&#10;Q4bV97941my03vXE6FP31cUJYcPPa05Wn3JmR0vxZ4To9pjQCFb1Yh1nw5VO6iJkT1vBhvCFNZsn&#10;QSH6UA2zrli5p+PgQjH33HA47smo5ggHajHVYmxwCgnu8EsIAgdL3gbZsW63ajjV1GgMqbYsgtkO&#10;d95C7guS6qiWMpde7hj0YI4xgFuCeeI2wxg/dbEBgeOEufurlXfhpvkEXJGjIpYT8vUIUkcMZbfZ&#10;cBgmzP6i8mR5ZFf9pOHJ/TRz/GzHayPQoDUanDs2J3cthYwISsYlo0isixVlaShUhrNSSwi0MQZ+&#10;fv5FGM+6uAVGJzjw86+ozel/h0Gr2q3G5yJLX4REeKomXyoHEqiRUSZmq+wyZQCsSqFj+gvG8h42&#10;BuZ8JTkAYOQzjpzISNPcMkBB57r7U/HVxUQ3T03ExYYjGWcY7MEMNK9MDMk2mZUfcLltwnywVnQd&#10;byrHVYnZyOwvx4KU0Ox5K2ETfMmDSWU9aGBcsf4LwDUu+uV04/eAGW+eb8eVpNA5HLr1uQTlHXCz&#10;CNylkiLlhJwjgiGGe6jGWncWepUnkfJ0dxqq53xwHqlIIWGkZ+J0ggGDJe268EwA6WUPdtqVjtmU&#10;d0cK/WtcSMXQwH17Gt06kqcI9BgUcFb7kPoeKmNCKNcDjCRXvkNMWAz9LlR6IET0Hu+koywFMpWI&#10;Np91EW1Cjb8WrRjr/Dr89gzwVN3gmnfTprCfkoB3gdmVBq+6hsljn1k9GWhxf6xh3xc5xmdeqhF9&#10;Wo9iU2AvNTSrhyeMtJh2smS5uGl7Nrbpgs26SHfOcCqOcRUPEAx2h4o5zC5CYbR9maVcwktBagjk&#10;bQ0lTbWmSTphJimcsvJOfhvjXwVnwcgoa3gUWfkWaDwxFVEpgFofbKvzXzhZ8ybeeHtqU2yP+7L0&#10;0r7e/u777O5VNsN9+dJ53HqzLXMd1vBhehjzlwNuA/es+wt0c/uiXPdJWA9A8KOxOkzkdIn11Kmd&#10;0ej0ZEhF9zsEfm974SJlij0aazpOv2vOpU3X+3A4T5pNZn5PnQKbkzw0Tvy8cyrmOpK3HR6iuhYZ&#10;L5BaXBKlwcm4JmdAfgyW/ErFtinx7+bSYBsXPldW+fYG+7GMjdkw/OsauFUTHQPeoP4uIDvv7ZlR&#10;zvugplD8MrFllM5yaruDswfVQ/7oEnlLnTX0TfH2uug1YHrSpTRWLxvIMZtS3R1DOKxdz5wclwus&#10;cu7UNa8fwkBysuSSIy5DryDMGU7quXS2/nGlPnbZVF1Z81UEnLoDc6HXJqO7UyxQS/z8Sjj3PsRP&#10;+xzE2y6zdHpJX3H3qheLw1y4D8cLSJ02Svuozmmse1dZcaW3OKIGr+uZWnSOdQ2jnrqklpYBnpOa&#10;OGWFv0tKAOjcye9lV3C9dEafWg/29DktTk3aaOHkndQjAZ/GzGDJ/TrinokCDt7RE44q0FGuu4NE&#10;y8bTmjcTjwbx+7Ibk4lb94w6yAY6La32OURKzCOucPFkezd5o7mCV9Q5YIBFSSsj3OR2VlKTuZfT&#10;hHP9sbhDyjCztKrKouA2/PWXY/qA/T1gkZYF+/krax/rroBwoEjvKPtQl9MlCh13To62nlhWtFKi&#10;i+G7lNeeJ5TCLjeltef+Gxyvdl+Uu+MSNzeEftCeFhWuPIs/qV/Wk6QVGDPBfZHH7nSMoeiicLUo&#10;JvDxwrDyt6jk7VDwIHU1NtbydgDTjL4I6bUlinNxkqHmmT2fz8Obz0F9hjxQRvTqPpcU4mC0X6Z4&#10;N9egu+o0wnaeNc69OCA/zGs662dj1cnYQyZ1gf4liwUMOOwn+HbYt2HjZvkL8cLFUaxkOPlBuKuS&#10;lXSSXsZgik/crXRW8uIRPr+bRVImXpBdLGyCyzHLO6UKC6BqASC/N9kSFn2kiAexWXskXqNkL258&#10;yXTS4iw7QkGDZXggaUkTNmXBJ93NIK3F7qJtjqfTNyes7cuMZIKM/KieXpFVYQA+XXpL4sRGS9QT&#10;zSqgt9591Slba55pG4etUScs6hRNTdqpoLiSxCy8e9GZl7PA2cd904fWQy4199Q6u/wz8cjgY2nL&#10;mOGy3f4MvBQfc/M8scGvqcug5j8GLo8AyC2a5raHftyc/e74UU3QEkjKuJFSU53HOhzdyVyT2TGE&#10;Bqce079e34ECuiLJ0YZ4TgoHUbe3p1ZGxW6rPIn1TdE8bXuzRz0rc2PP8Bjuedw4hDmgSyiswQCg&#10;7GU2o7MQvxcW8qHmgEdjNFzEWpKjFJOCOZ6NSOksSVIKTTMO6PhOh4AIwTa4utOhbBh5jGllOgBS&#10;6Yv1BbFVSZwghIw6NSnfs2XVZSzPQuni5TWPIt1SjEhIg8J9XAZzOZRLCY5nxQzi0im4Ahc3MEOY&#10;ZDkgzidPBnBfJhSgL+Egj7OcO+79b/bGG6+rPEzBV/B/vf7mWHQqjJ+cR6FLo4Nj7fFVZDeUyOfj&#10;2HUxsMioiD3JY2wE1vvMlPPxSKAUGs0g2Ar5SRq1SPgODx2uDNxmEDh5jPA+Saf6mj6phDtU1y+U&#10;s6JbUllc7tDKlHRQLXMjY45LfJGfPQlOitjKiMHTH2lQrUBcZJqcHRI6aZxxX1SfeTprzwqWmZ2u&#10;sWsu3zibeiaSFIrez27s/4kDSwbz6Z09C+k03lfjtv0qvpnSpd5rY+3P/WlL9Z743TT7z+9xLm8L&#10;Rhgvec15NZ74B+0351I6LiQbBd8GYutP7rA/bEUfsmcFnWD8bn7VUZ9IzFG6h8moPbw3LQLmYZD3&#10;ZxoOSBaiGZsbjCt7Z+MR/+22DbQ7wX9rj8ApP4vSHQcaTKX/uzGemcKfAfOOZv+JE/z71tfy3QmS&#10;hBvp2MZYTjXYbXtK89KSWzd+t/yH9e+FL31oIsl5s1xYBi6+Wtb/SPtIy2jrpCxNdvxlf59ljm0/&#10;34x96PcTCFen8ff0l7JXv/d3iQfdXW2pkz+dm6LdfV697RfkHlby5v169t+R79+8U+XSmLijzNam&#10;S+dc8B7ei75g5/n/k/bvvf/P9Ic/bbuu9E/aA/8XxfcfaRlpG3QdHz6rRxctOKbW4OGMvF0O9KZD&#10;9X7aHy7KaYWidzVhb3FGOebh7pnptzwzJzCB18vSFlqca5yrbNiLekU6Axszky0NY/awaN3qsd0Z&#10;Cq3b9xzdrn/QVvHqPzWTNGOsTOq9+2HM6t51SvE4awZa/O1e+LHakmWzVGCz71+zHzJLG49J9fmr&#10;tEP1GxUB+sMKDifK5s/d7lIwD6gEqHY6OizCVVc9In7RRmfjC6/UTzsjYtmc/fnGtyCbL/TRi6Ub&#10;Ygs8N7N27cn7Ov4NOg/z3MGv/GKdc9pfbd8cRvyJHOBnk1+E96R4BQP2UoOa747l+bnZYU6dLrqt&#10;KF6zeFe2qdV3wlFvZX8ycN5wfREFm+kVdlKX1Q0Zuy/siAut88bnuvPBsp/4bFifgBUN7P03vfLZ&#10;bPkh+LNQJWW3nOAt8C89TdNRZOmEUufi/dt8dpw9JO6JDzU4fWLxnf8n3XA6mmvITdR4/GzAVvzo&#10;rJy//8QfszHVYhxSEKXSlTO2kCNrVc2Any69yosjrY0OocAzo0rO7sEVe0bB8olw0FrbJFPEW+yA&#10;TsJNQmTOuXWmaLnft45nTTqyPC5gmIyuTrNESDNgtBCjI7JhktGTCicY2feAV9xMHmn8Kr1wYwmu&#10;FMw3DMwsISkXhyQBGfiG7nhcHf2KegaRDWahxcRLwa2xx0NAMirjLdsT5Zw2GHwAl11JTN3hNX3G&#10;UZraUrgD9x2lSBTY6orVnIp8rgQlRjEM8Cv2Ko6mjRLyD0PA6pZjZ4kM6/XfjEEKpDPBDBhueQw6&#10;Z2hWwfhjAQSPmlhzxMWos18Ma8TdPQjCcRcn3mSWF/dq8mJRby/l/lAgzUZ3UBQ+Mi+jjEjQifY0&#10;aUh9mkqh1FzWbNXnZ2aAzaBv8UqXguIXluite2b2hpCLOSmb+b4n+xj0BRhPb3j2yUo4cGCLsQZ4&#10;rzGS3mzcqVTWjZ2QdO1bxuNzFQxMibhubQzD0j/ucWma9sT9xvYGuDnZQfANirq23xnMas7umXXH&#10;xQNKQO57svSz/b0qF0UTIVjfOZGaMmfAyUBbA4e+f5m/Ju/pTqJNS11xv+8TqIT1oJCvz6GCfrqj&#10;IPan9mlduxTbWqZtwTfh7SA/2ssdrdrUCpPoX6UbvBkQrXmL4B/m6BtvWUu5PPfjKwOaxt8UD8y+&#10;iZf9LoZtT4tnUE5tBlHcRv/7Ef3oiwbvw+KpsbqTqrcJ4GeMDE6v6/bCx82Z8t7xsv6sz59zcxn1&#10;9RQwx/b8u362AVufz7/XoLztz/qa+esIWeHwhT5q/KI3d29Hy0Ha2+b6gNWu4P7e/tTx9B3mPEap&#10;sVgP1ct6ejsvGQYBi6sCsBeYQTke+zIRRsugXgzeAzJ4UsssygPJST6G4dZpHwOw4LtwycJAnuRH&#10;wxb8/YKi1znmybPSWTVWgiv5neRQGQ/P/g64+RufyZSokKc9eLDoPYd2+r540pqksgyXr4grtD6j&#10;k3q+jRXrnsvn8d2qvz6B814WRAAvMssm9pNzKy+SbbWs2WwJzujHKjM/87Rz2+lx5e0PuB7o97fn&#10;1t/5DxOe8vTWY3TBrD5RiaAecCgVqmCzU0gPPfQ5f928grDV58bv/6D9ygNtdzxUMsWfOsX3ZIO0&#10;B3kEJEi83FZBNr64vc46WOjoMhHyorx4KJ2+QXnBR33qvPdNXRmRdNSejzWWTJITfMreAxLc7rQv&#10;qHdEEl+dlO5zFu0abcGY7cR9h64Sp8nizokIMM3k0XlSmv1OlkVMHUInQ/O5mGOeRk6+cNCVUfr7&#10;sb66dfxFXdbHWuZ6xvU/siWvLyDR92RZDTf4l8/1wdIloqUzf1SQN05geSvrQPTKPdjWNTIs1ldW&#10;/9K+l45iAEsn6G8nXKTrbepH6i68E0zjz4Y4CdsGK03PAJ3o7XpWn23ZU/JDGempfq5S52lPJS7P&#10;4ovp/pMzvA5Ft3faJjcZ3V2HSpDKRW5Ndk6Hm2hmqMyP7EDjybp73UedAJ9zIktP9Pm1AbzPzhuc&#10;nzPLZ7zNfScdI5/vsu+hMwNVtYQy3V1JoHQAs0TKTnnuEzYisdKSvg5tcYK3n5LRfV39M9KOsEi8&#10;IXXwXjff5FMbj70cdjU/g/pY5a3gXic1aXdHIeyUsUZiegRFEqfFc/dprHQee2MdNaGyJ2XflQ6T&#10;ewzhX8MfR/MZU1cE+/EOps0PQr+t+Mm8Z/mwFpIIX3GnA3fgR6vUBQrBdHt0xTNwEYq/nnMKNC08&#10;HINX0n8c1e3CPQYNpxFoUKterRyUKmbuuaNEyXYsN3tsR0YKXE9F2mcrieANcQjVOHI/8lJHy7nE&#10;SgfS3oGhHQg8ODecdbmkOAcyhcAaHvCdU8fa5hINrUz7hcun8yE46Mqg692YaTnM27QEx0aznSkl&#10;wneiEAI2wajsZ+TvYtBGPctwjRHBiktMoEX/pkUtb22FV33OG2iXlKBg4C3auBglwO0vTGY7O5xn&#10;qR2ZD0cBmQx01LjuHsekh8URPg4W6CR1OxiIG2C3r8KER6TySKHr9upi1OGMi4NE026sLltP2Hji&#10;pOfRw5wjFc7AGccYUSf9JFPEIBWscHRxLOWQx0AHnWA64ueTyofXEiCcVN33tWagw6s0aNItmMlB&#10;esz3rtzc6cE/Js+6RCmEcpL2Gn0h3Cx5BKD+ihkqLp27Ngzzbn3OiHQPFYFKBTQ1OG6ZcLqY+rCB&#10;6a8DtLFeeEf4pQN2N358Z77Oo44UdhR+Ckr4nO3MX/CwMbrwX41ENDz/zfAyszWQNcaSbbY7oHMc&#10;KyG5PMfvhav6uRuyZWm0jMqtnwagVBpqXqK5GmOfx6nJcVOBhD/LhHveF19t7Nl9Jie/BkfJiMM8&#10;r+tiIPB355C6+e2Z9gEAYMrQ5H/pqOv9avrLUj4Olvgwcy9Gyst9Dkuztqdb3lT0t62nGTK9veaM&#10;Y7Kmy5WLv15jlWc1j20+qSy2jKmD6ven7Qm7DzgqYf0BB+LzHrz0RoftpA7e95EZ3vYuo+SxiOMS&#10;zk7BWvMp4PTfbjHWhe7SCXG40ufDwcp3QxTR0L9Dj/Mk3mpXIH3ohCNkYxpa7CMzCjf+V/BZ+5Tz&#10;SHpl6gWpO33mb3v7J3zuk8Pt9PknZ2gPcobccOgSuL2njiu/O/xOXOoP2sODUnP4BKe3wS1s+9pW&#10;F3tIG4d8KUt2JO9TgpFjDx+aZGXrvy5OL92593da12P+b+RQX1U+96E5+f/yJuWedFrptXPOKvOx&#10;6Q+POfJvBc33+XeT5vM6vmvf0ccyKuS4lj56zPz9h3NxT6xYcGBvH5fuUKnjyC5SoosZsO3Bt23S&#10;qYQ8bUR7gnq5MYkMBpa+cQ5/B/bz7g/ZicJ7bqQAQLsl+u/O8lizF1xgmFbBeG8wGWPQ+XFao2dJ&#10;tcBPOUYiMe7n58JfrwuvceP/Z+7dFmPJbSXRALN6/v9vz3arSMwDIgCQmSVpte19hnYvSVWZvIAg&#10;7gDX6y/qIqG7mE/IsAaz8PmzGbAF931CqzAkI0t3Bxxzx9uDJZdJ11mIgKi436DglMpKgtDS7kCx&#10;fRehqJ+EvWBCejL6c6VW7NitTG+sCqKwXNm2X/vCFcoGSHdOumllIjdgN4KrbxM9RdpvRAclsyla&#10;O+Xag30/BXPLuN/LBD2uIEt7VUdyCiSv/rR2rYvzqrrclOVMsh3KxpCkRmsl3viC+wCmAjSL7mZJ&#10;4l5iI8cvncR0SaMpg4cyzYjPzmAgNTmYIjhvMXFhEW41oh9ANpNDiw4lIGGXe0c7wwaw8/7Bnu2/&#10;BbVGY+gilvFS9VbvM3FHNHXTYWmn6/cJCP6nujAMTxld+0NNFuK683Q0/MnSedDPhAxk8EsiFwAA&#10;IABJREFUBO/6fXW+05dzt8aQbMEzBM933KLKw6YzpLzW5xRjDnjZhg/gPMkXuxzXA1eP9VFvGw02&#10;QcPvpdpEA4PfsK+uYwPoJTODVkepn8X33CYrAwDMI65FAniFcFoU4xTWZCeyrC9Vwq3pdMMAbwSo&#10;KVrZd2N4yxfWDK+aXYMCZESfTlSqTtREpgHNYqGjAXeMQQZdTFLCtg5tgb8AG7IAPTSmmrtkqJyu&#10;PFB6+bIr6m8ZYJPRqRDMuBYbvAxyFZERvXOHD8N0i9pJToLR5MnRyh8E4kZdumKRZSwTm5fZwRgd&#10;D6uIUhnHciMBjHHBGBneBWtxS5WF0IWCLuGm3diaUi5KYHV4ed1gwKJQzM8WPC9FWV8Tjqj3vlyk&#10;NJiAG+uACbYsgSHDzVyqrRtxA2tNrLmSOLuvSMNzw2BNNRl855Iy4Wk8HzD4mhF1/Rpw7q1RmMxI&#10;AJOzqAxdqt0K4Ysuc9RuJSEj4+x0xMtpA/cWYVFEOnE3Lytc8HVRCNJIK2rn8eT2qAFDlQdJDBJR&#10;WyHYSY6CWd5FuRsa+R8jSsIRLAJlUY/NJ2uWNaLWzvt1VeSiarNKWZYgATgd+J5OJ9GY92zh34mC&#10;dUnCtFq3odEqClj03QWVWXtcAtwwPSqjliCNpEGrFy7TK3mjjPYHeK934AwjQ+Oc4VbXrP5zwMsY&#10;7e6xDgNTzkL0jRS4UfcESCBc1i6akNPD8J4TLzjebS+BqMU52iVsV9a+dtZTLAa0WJNdF4pl7by8&#10;HENSM6LefsIFJXxbOL3M6nLbQLMywleEYnl+9Xt0dggcM4TUlZEKd7FTxgFd/lR8oBv/Cr/jAtRS&#10;hp4UxBCsaPCCA2smj9PTV4+ubU38UOskyiNq2rIWn1mWZ7jdEu4NTu7wccwv56XWon41vs90FumZ&#10;dy974VHDcOM0XXjLznS2VcN7bPwLkIN8H62eqD24R3ho7kHzE3btZ9IMULzzqCuqz4dFpstIAVv4&#10;2KXGQ9LtUl+bp5ocWxKWa1V7NHWhVs3ZNjz34/lrx//mVCsBsGr4SrFVlIT2OeWeB3gJnkgHObZ2&#10;Nzy2uR8Pd0X0PHfd8Kpnn9onQ+f+fBk6nuZxX+PRzzEP9xd6wvInoV21/H1FZJ8clV3Ki3dI3/WT&#10;An3xesk8RRskc+g/GQojpHDgEhO2ki0cvkfKPMDrO3i7OyPdPG1fkGO4PbfQIr7NEOI2DX2kn1GC&#10;bLbxgOJj+5jPczMsTCxm/q1VEakaI5wG53rrPAbPbWckLyO1XKvoXbKPDUdK5rBRmWaGO451OKsW&#10;ZfCzTisk/7XsmaQ5MgUCXWk14pSZggGkbxjeaM8ljdznUnDe2ZRw9CxlJBmm9qXoRvbJz/veac9C&#10;thfO1irrmXA+ljxcsmPR6sVLxKM2tFRQ3QvhEC+I1vmo5b+iv5ZBShDty6zFpz38Db0hnFKuZzyy&#10;tfIZ4ifcK/ji3S2WvCrWPx7HOc+pwm7E21WfPz7y4F+pb8UdOiDMqvNOi5tD4ZYeqTU6syoDUlN6&#10;R9YCrnuGAGxyfhhDqF+6Z5R1mwxnTuO1oep9WxgZL+rxIf8DZhdNB3UXk81C7BA32CPx0UYEL8Xw&#10;Iy+gM+pnxYeJj6A+uYUEirdoX3VGqHfDYNcLr78m3ljAsiiRMl7wGXJSXA7KvRoDlwWFE96UnFM6&#10;do5NOC7SK0XaQ2vJR6nzMSvdEfL75BzhF2AedJDbYXHQEp5ABCcKopYwLX16XZxIuyTagbjTzWjc&#10;t9inlIMguRabg1PjxD0Azn0u5y4MoctfzEPgNK+EF3tJdqTfm0zrW3wQV0lMpQLsNCqb5iC5Nvnz&#10;lW8adFcUcKORLv3LeE+XnB1W63ejbUPEOyZ3iQ7mjkaGcskUjrxjBSPqlC9kXf5x0yd6oEbjvnEA&#10;0OtDd2dVl1nD0Bl3TlnfE/axyOsh+STKJMR/hKF4LKCsjdKDZup++54JBLatwRG2i677EZdFDw79&#10;L+XCFTTzugbqrk7h5crSylroMOFb0ZedAzTHY/Kv4o9ZCtkd2DJyPbUmAAnrtIcl/SddMVYHaHqQ&#10;CLKcKVWbXMyRf9tKebCkoh02yRFUUm+MLFsM8i1z0ZR6+yLtBBxYgF9XZrkYrAIbFVB1Zgj231nD&#10;XBola3Rwfzj/httRArbocOwB5zb6WNYcSDXm4O59Jc3gybi4j7xbcdgVurMD7m9ElLzeAV7eeu2/&#10;1yK7oOhFALC/E0zHmpdopMCfhBOAIpPFIE2EnvueN74iFMU5Z2MOijSgMJkGY0A3i3ofi/MdTeHh&#10;4DX/JmB3xVRzBWeTYHFUgXkKgPFZENdBBijkBhoui5A0Yu91EnhGT39ag7XrEJUp0pvRwchoAQRC&#10;Q8Znhy1ENPFauK4i+OrXBRv+XGLEfGrNHmnluOxiKRwqbDR2DpamEQMVYRzjCiOzBZH/er8fhC8q&#10;Cu550ZeESwn0aViyWMukEdzJCd0jkn/SGaFDlZXsHIl/Y1wtEjYM6puWQTxzMuNE5k/709LMgg53&#10;owXwmConoonC7aNXfBo0BRfPHu7PiADxjKreuMqjmM5eOxaCc484SmWrnS0IslJKGtPtykaUral+&#10;u6IUCqbSZvn8rLMlk/C2np43RjrfldTTgDKJE2aC0rmGA2a9JjvuCuZ5q/JTUxrZSLiUoFdzqAh7&#10;tP3Lf5dh+YgsijEwvWqeGZClenROYQM2Qqm+wUDGbR5ICXaXIq8a3nU6aGZ1SW0aQovGAGW4lFIV&#10;530k/9XFMkYBb/oudCRcN7rs/D6/3c7Pzbh4vPfbEgufjCD/TjuNbb15+1xrGxY1NPcasHqG/En0&#10;7Gh+/L7xuV+2roQDhakqA1HCSBk+7u0/C8fvDJ5AUUU5Dq0xK/Gy+zzrnP0eOmcTdP7gjeN8pULW&#10;5ZLj+U/r3h8UPbnDqyuOAB5X/N34/6+0J2P4d8/eWirTv9wzkwNowS4ZR4Du+AinFSAltBRodfHp&#10;fJy8vEmW/wDm3xlwgc9np7dfwbdliXUZ4RzvRr/7c01uOI/Dz81x2Bg/7uaf4K70iG8e+Ef78l1L&#10;w3ST1p6cSCdOfZwfcHv3HK//vIuXJdPW+79d8+fxqg1UqRpvP3fDzsc+JCd8A4vOS7+d7Q909be4&#10;c3cSPj/XHYR97NmNJLjz3+9bpyH/nIvd26HU20rj6PqDwyp0stRpV/Hm9nkMI2MF/7KSu4m1ZYiF&#10;pfwI9+LC/XuzzJqU3j89AsyeqpBsk3aQ9juDxC5cY2LCs+a2mbH8o0j/HpV4x5+KgK1PQqfNu4RW&#10;lT0U6DWnLvt2vWqjvbhjwUZfCR5lmyesvesiek7PUN4/6EGFSTRcPVWxh7OQOYK+63I5TyucKLLH&#10;IJWmU0oPv6FjrteRtWKQktGjVvwdjSsdq6370yGnXiRSltp8MsoPzxvgGXpiuAxhY13difh5bmVc&#10;9bQBxT1o7Uhw87WOH8lbBwvBGPPc7V/RVyHZjabyzJkp2BSd2+VcujES3kBl1p6sz3q57qqO3nRJ&#10;lJSmcQEFkTzz047jaVvquvCNb21vk2bUmPj0+yNvtZQffZtL76MZ5fG4hL0/PjTQ5AwD8v5H9w8l&#10;atjDtp7qcuPVP7z/bfv4fYMis8cMlpca15mWPas+jZUN0oHOQ0rOUBBrlz/A/g3Aq99K3T0mOT06&#10;hWrxYVTNDBJFFZOA+hgkrs0XcDOe7d5pEWUn0zGzKBoyAYC1ZogM8ohWTSMdtOJnMWatR8tOgVG/&#10;C7fy5nm+bbX7/ZBfvaD3xXWaqQoIMpJiEy5xY8KKWsnOOHnNrsPFgKydrAgIRXt35MgbnkVEVGJh&#10;EjEMUTeHlzYmgbKChTUnxV1e3j8ZI5BoWPx+1bUNsWcbTLinJm/ewlwzDdmKEFq+MGdFeO+xSzFr&#10;pX0AjveasEVYpvEuXQvcS5Qhxx1rBvwuIlX4aWnw2bILLC9iE1PO3aHT5eazJREV87AjmrAbCvOi&#10;Ua+oVe3vvmLtcxGhU8mMCNMlWW6DhwztkABnk8TIVAResy+jifpb5bUOvOgCiednvphHsuJvCxTY&#10;9j8i9rvz6p76qqmIgkzRgsOBoMv+6gzbVk9zqia/G9YIb+CC4wXHapFtuW5UzGDgwWyCZGdi/Q1Q&#10;UNgZ26b0OLAGCbrgZjqvAavwwi9G1nd4SSAqnAHQIn4mlManaIRlC2NJiGoSRp9h0jRjNEswnqd4&#10;5nFdUfv82qMiEg6KJkqFSVETsdjM5OB/ywEfnvV012HdIAdoHxTeR5ZLw78H5UzltQDA1voYpS04&#10;bL+zz4gCUN8LFoXV8vmzx3XDY9+evw74y+06lGkjRRm1Uzk3CUnNqOnpICw80d+eCHbf8024+yTA&#10;5vcS7Omc2sLM/BDsih7E7+8mrO+w+NRObvNoRDt4cebIKQvKF2UPZUvZ1p/GkBG8DBHPMDiNepsg&#10;+JtLGRtOuO9REBz4WPN93Dg3xSeeJNBuaLn97S26fvktkmqDvPWIV337XFbk8376dgZO9PqdoSlo&#10;l0TRO6T3PqJ2f8Pth/l2ufOTkTjPN51R7hG7mneHCH+kLKGiwwDcDLX3OfvxU+PWzGucD3D6Ffx+&#10;3z6d/yeD4UnbSsmQfHPQ8uMM+4MS0ls5m5MKou/muXRFaFUUdj3TZZWnNfc9/G3zX7zzKWU6gznE&#10;30gve3cy5j45Fbpc8TivnN8ZKtmixDT9M7Kev45RhoXa1yeaw70T7n+DQ/VGGP52tq1x9jmPD+fz&#10;P9VOehmfIfEZQEZjWsp+ha9W0hzMxo9lUbaAkj5e1+lu/O+cL+czPAPF9jPU1pIaw6r3Jd+0OZ1N&#10;6rzn92WMfrIip2EFTVzqF9xzW3M/1d8YUQZozo32xb8jnxWcFmQ0ZBq9VbDbgPYoenmxNGUF5jiG&#10;MyPm4Ps58opc2i7vjzFwvV54ucPeA9PfAVHiTUoZff5msGaGQ543b1HhNfZ1BW5NVV3s5RqbLibR&#10;LbGQ+OiFrgl6vWDcFPeQxVVBtip1b1OBjnpFberz3aDrDqwhOepJfoqyCzHZTaI9Vr+Pnbk9DUyS&#10;KZU5o/kUllZTVHE8E/pedFnj55Rg/L9owH1vMjCpAeouN7Tzl+Iwo3qNI/YSoXxF+DqklwuKhoy8&#10;3Y8naVKnk75DoO9T/xnLK3q1v7/vTW8Fb0bLj1EBqtxeMwsnUde5OJbsZGPUOTjMq5xbIJX4Q8J4&#10;7Tim8ySYC4aODsfIrIs3xbekd2v9H8reFCBDrjDLNdacHfCx4YzsZXkuE7+MDiGLUnrCWe0NxAPq&#10;j1jHvUxk8mL2b+lpOtdRGUzOzIjocyWt1po+cSxr89M/jsLtlP+OHj4G09j52XgkApldaUX/qzxS&#10;tNlsePFs6dIaLwIYR9oOeyJQltlKuwpov4yHXqtyZ9jjsSgvYhx/L6wxwhhOQu9dXfEClqo1WwNW&#10;J5zugE3WqGrMaNgIwxDIwGYvaUFGcWyamCRScdQhQ/0Eo9xoyM/o1MZ43Ft5GIEERzPAEHXIrlEM&#10;UGLnGBeZF9eskHwoegu1hd5hgySq5Q3VvMQgnVY7CcAF1UCcqlVZ3pGAz/KF93xjrEgru64rGPsY&#10;UA0cGTKdiAQPI/D16gKr4Ro0gF+Mql6C8aBBKgiFCNh7OubXG19fX/C58J4yhE/MuSJVf00aws8b&#10;i7nXY+C6BtOHmoFWe5sXRlQUbvwogp2Xb15xcNyihuFaijR2IceRAuKFbKBh/HCtFRkjLiaT0CHs&#10;ikXNf7+U8hQ0jvOn2bRUNuFFsIS7QtrJuSKVI7pBZSqE/5Z9PQnwgG14WGeGJkyn14xUKkppxPzC&#10;fxXG26VLaRuzDvglpOscWxMCrMaL7WhGCusw38G8xsJAONGudCLVHvSD9qhw3uh8nddTga35DdaV&#10;I2M8ImN07jOx6jDaiOGuqcXMTH0EVL6FEeUTWObQ9aABmbqHIB1bnOOStxXGciy8OLjJRmaGMS/M&#10;ceH1ihqfN0PAijUsFfcn/GWQvnDdswS07jFuhrld/pMxrwQ7Dph9fGLoev5mzPGGJ3xmHb0MOw0y&#10;f9ZuhowPBrcSnngWzwOeSl87bxCNrgiCxBrSgls//6ClY5W1XbtAD3hzfnfKIvrmCVPN5Lsa6xqx&#10;ft3p4MaYG/4tpxFUOAdsBi7JHPtZboL0P27W4PHvt3Lo7fhyGrafm57VzMa2ZjeK/qmM3w11vf8b&#10;DfsHa/mufRqnO34ez91uGXrss+ariMD8q1HrWq9+nk4E/Se+vTYDRZRNKUMwI/5sn9YmTre+hH/6&#10;3ZI2PvDsNs++biky/66h8E/eTwMuNN/DWPj0zjH/lFd+PW7HBceaZ9kJb7/f5aMfWztzn4zMP333&#10;m9YzGocNrOnMgBvwm4F0500/wqoptWb2GHCz//2gyxzjf/7Z9584/DC9O6xYEqDJl/1ZP94z05ms&#10;0bb1fINv+czRnvbwPPdPdPenlpfMf/z+gL/MNIr6RJVW2ddy/i1+WtFu6vH7Hf2T1gFeuqUvR1lZ&#10;f3q/5lOGu9JzYIZLCs0IunI1mqBAiyR5w3hvQsDKR9HetaruuVEvk43AF0tfDouACDphpiN18nJy&#10;FDyXakjxHF7XizRLdbljiTaMSTIln/X64NIH5FzKS+ggvdXrPWUBqvwgog55F8ZVDzzv7RLvgrMM&#10;pGefwmXjeypZq+1VaaLF2gfmKhWrv1dm9vcmfd6pdyW6pOzxnYFNCOC8xms3iFUgX/WVMq8DWacF&#10;ovX7SC2nP7CllZw09W9Axr+7ozsNN97tQoEmB/DDdLA0+qR9F4yFF7HvBaA0wGlMBhF2x2gE7dmR&#10;wWDbOE4ibmilN63pE5Rvc17E5yzb+oGlxGNxvibLnCrBvfMVs8Hk/wVY6H6+KojrOi5VjXckw9dZ&#10;LblX8oUVflnhxE2uShagRfNcdT06x9dYwG8iwoE6Zzg+x/G+dl12SCcQr0P30cOiW924H8ZaldHj&#10;vj3Nj+w2asI/OduZCSP5lc9kcF9EjzYYnnLB4Rh2p93l5Jn8edN9jiyVb3jt7gDqPSQhiT1u+1vv&#10;YdvjwV9DHRtAOooHBr4413g/y+4mn2rZCHC8SsGm8J21YsO6LoazWfOpIA9EjZ7XVQzIGAPHcTFU&#10;05RF5h3AWjQejYX1rtIn5hbMi/MJaz031Q2YdyLsrAM9uXmXRTRnMC8OzZpUquz9tgiGHQ05dqNi&#10;E4gI6L8QfU4zqC5r3hxMm5fVvoWxFjQmZ7kXmSrrVuyOEt3Z8xoloMmwLKJcFyh4m68jaghP1vNu&#10;gh7TCy67wuiLBfsbeL1eAF4wi5pLdUSjzldG3JjeD2b9uka8ywMetdCDiLxRfQVyryAO74n1npjv&#10;ia/3Oy6IWwtzxu9vRoIvGcJz7oPzV4T2itqFaPEqgo3J8BqH6M0w6DTq6kAux/vrKxjWfJcyzR1J&#10;j7Ci0kcR7ogoAvFpJNPMnS/5CiVQhjAlcu1exCAEg9hXJw7HdFb2B7/w12tkffcuTAkHcrSsD1ZE&#10;Q+vLhAbOJ85VyzfqTfUAj0sU00DLUg1zxfkdjYGkwpL17Si8GZk899FssDZozHFyjEGmDL03KiLT&#10;vYROrfp1jXKEJUssg8iFyaiYqNEfaTROYX1F1sRQak2dStP4B+G2hOcFGeNTbG1Ge2vIsF+ko8tZ&#10;SoiaqyJ46mft7Vor64eZGSZDUgb3ZKUAFp+bt8hhizPjdDA5ULXPXQJHCRCiL5c5rsG7Gcx5DsoY&#10;tFijP8/eFFwY0WlV39iIUssWMKloULF50cjeL8oIXlS7PMzhfiGw5+7AEM5ueKILukQLRSxSIEbU&#10;rtQm9D0WrBtt6GOeYr8d+5t/Z4Qp+5kz177Wwl/XhfecUTJmrS17xdEcVJR2nwxQ4l3d6SaBaiAK&#10;mshhAyDve1APww4DFR2KBgstqddttbgTILHTg5edhmvd5cHtaHSqoi4E11RqQYHGi1em9ulel61J&#10;URvRQzz3on+YdWgdiXuC0ZPRN09unrfOWxtInE5vA+ATzqgjRRap7qvuzHg7z+yIa/Bu40pAW034&#10;d08htur7iQ5drTZ+7sbx524oMQx5zBhBaw/vl1I318z55YXEiWcPBsHjb2tBCN8Z8Soq44C1+Iu3&#10;+GGXgC9cSCK97Wni9nqHvNrGSv73cHbyQktuffLlUfsUPD/2td93EQ9y7VkHHAjDn6UULodE4VaH&#10;mzWdPLlICpNUzZIXFazPvay1luEsv0jp81cGVuw0TOfQRIsIGDnRI7igz6fmENl9tT+iY9zmbR3a&#10;H91Tk/zRxi04pY/V380hvIJA+GnKyWvNJnfEC3u2Xsl7utSpjyXaHwEvd1jqoxi/Sh9UVuHI3uyA&#10;W5cZe3va7zTmUX5U2Yi53hnwcLbVz54ZL1Pcej3GI83OyxbfWW7xiB8tHaXNbwxFfa/U+0R3AGR9&#10;0E2G7XiO7euSJdU/ir/enWLVOv0tniCckqvWU25IXiDiXD0VPLY+QPm81qZxkwcKx5x6iSBxy4zT&#10;eEb5u0oUgrSwhjUEdXm+0F1rXuK5zfmyKBvpfKZ+iagtrYCGuIuJZ8WJ0ylbSeYuyRseBm6AAWru&#10;AINkItqSdaQP2o2kB4QMfxcVMpYsNAu57a8BVA1x2gAkIlxhBHczuF3Jz9JE6p7ncAWQoDR3Pfu6&#10;BrCuiAhfVnTbRZ6Z3apKtS6c1740uUY0XRH9IqMDsX8r5uOL7w05EkU3CkjFL406nQG44MabomS0&#10;8JAbQv5YMctrQOEKGWVpvAvCrjAUuZP3UL5BrVvCfOm8wm/RkQs+44LUlF9MZf1kXLV+Qvje6Wol&#10;NTQ5nZ3O1ETqhGFGklrItirlY+Jb4uUKHHIaBluGqeAs+u8e9auLxoqu67PTCK4NFW446kvors1s&#10;9bhBd1l5yrT2WIfZEHLJINk2ri3gGXr/hVf0N7Iz5CI73b0kn4ySLxTB7QHTNUI3hq+wB8l4yL30&#10;C7j8AsswE9d4fpJHFuzXobOkUZT34IUbo+w0uphScLvGi3/TjpZ3uVDHS5mfpnXjvQTSpVD0JcCh&#10;MYGsyT9nZW+S9sVCGi9Cina5wZavxNwr+Kf47ZahbFb2K8HecAQyhbVQeJIZMSXY5U+pacPKVH7l&#10;pIKmxLEW/0L+TBtvC3AqzI53e7u5vJIe1Nr0tvNsI+ENdOexxceJxwuOl0WA2kSsp26R1NkkDoMv&#10;A3BbAStDVCgw2qFJyy6UU6ufcwIfr+320HZJVQ1YUaDdcx5GO31fnYqJLNVBylT9fhDJYKeEH6q9&#10;KaB4Kcut7nLC2NUL35MhpxHBWF90uLwut1zwOJSoObXjWQfEezi9iDKj0MZuAD2V282Dvhw1+779&#10;iSrbu8Pj0sDplVZvt1cbQ9CQy8nQ9kgnM4vyIYNCHg/8MMPX1zsFERk0gSjFsvwLUnbSgBq5aHBd&#10;4JmpcIUnDq+oWzE/GngqAnzi/fWFtRxrhSE8BK24ibqXOIB71GVjBE1XZlWKhLiehy49/DTWxuUm&#10;LJdB0mag8dHlCArckNxbXs1iYDf5eq0tKrzsdntdepGXlDH2LCeuQcas/JTrEvBFAAlLSaXt2aPX&#10;3BuNvx6e8bVnM3TFyrnGTWjpSZQUDDIbDgeu3poumWltuxioM6pGgzLypmjPbghkOQQ/1q3zz7kO&#10;CqKXCQ9WCghy+sTPQALtzeOqPimmP7S74ttFQNy+620R/3P9vr8p2iuc1nowkFkWp7Io3B8UaOW4&#10;k7DqzpI+V+DEwIi0VipCu9Gr6CWALMskfB8IAdSGhGG5ypBn4IRhp625R1LkbxkLJwg7nf3wyMOY&#10;/40mXJahNMdfK4+c4Y5WidI/zPG+r62Df3N93YhQZ8zyu3PsT8Pt3xfmLuxR4+0KjjvNfWgplzQj&#10;x/9Kk9b90GRMCV4yHrJrPnTZ6d4hb/23WzcmljGo2i3S4w/7v9Ptwqvv31M2zUJPbzU8w+UjHTkQ&#10;Ko2dm3x5vDcGjOW8ytnaxkIfSz8/R4k+r09zus8h5ZBftt/QiT+nd8eaySO7E/7TWPWzIsCe5hxZ&#10;eWt7r/fjH/bnx5mnTrEf1Q33PvH4H9odls1ouT0nJ/fPuTH/7fZ0/vamy8H7f1sP+VnYg77nrSFK&#10;Psmo//m2OWO/xZMnfL5/r09/gxnfRYbfO/gTXGtzy+xNXWK6ywefeMSf8o5ueP9U7ufWJ3HBPAK6&#10;in3pFwR/TsOR7s+py+bK4U74G/JemoHod4jHG+CMuF4NBjbignsFqIR4W075FrJC2TfOfjfwyZA9&#10;52KgkAM0euN0YnKc+K/oiD3wijoAxW/2zx26nFZ/x9wk033gX8e0LA36NdRO5+RcrQCKEMlowJQh&#10;ER8w1eWI0sAyJ1Yw1PFCm1v/y58fa+VBQhe702fNz4Gy+TjhtxF6gcyK/dMAilU64ta3ZLDUUH6W&#10;dT7x1TK2sa/Hs0gYtq8/8bl2lBreGYZdURLGRwWfatZuwMl7/Lsx2KeXk8gT12O6pprJqaPXeGaK&#10;th10AKx8/3nt/ElnjVsbi0Fr+aRVTG/OX8EeDW9Gsi/DWIpqb8GhkgvQZBMg7xjg03fuJ5Buc++w&#10;O/+uyOMTRzqNUObmCRuz6tTynZKp1Hyb11Mr+iS+XGpTmxOe8EL4GZ+fWUw3VmAFN2XPPJ4NvW8d&#10;C2KszMs+ZUavc7/10j/kwvo88hGOJWeHnFmv2eu6ojqrxTUPuSPJTwrCtCpKJnZF4ULEtw6Au2Oy&#10;VrBgWfDhZjsvdHMPBaRNZlhFWacQ3phIEnUTWY7vpgNlzisvjyKnLzJx1wUWru0Ig+ZwjxICXMnm&#10;Ccy/206MIBLB00pBjz2NnRiacaN+RqYt4TGMygPdI+yN4DS7H9/rHjQhPQ/TDC/jyujaYCARFV6E&#10;ZzDy39Fr/sZng1Ehf70WDH9RENYexqZfw2DXlRdRYr7x99ff+Hv+jfeceH+98fX1N/7++wtRN5r1&#10;wLlH6zCuqcSJRwFqrDHgfgEj5iPmUjBoEQ5kLuKlhoVZaEAPM+HlWi8j/ccAhvb7GibYAAAgAElE&#10;QVSMQJaixi6mkZlaXDo5Gj6vFAq051YV2tK5wygGb/PQadD5zrpJhMJCPqszsOFEZ9yU39y8pbp5&#10;/hvvr1K2u+TTeOj2d17OuiEf7qJKa7ZHAAjednn2exfk60b7yDwp4ltR6vH98lH5WxnpnUDjEfRM&#10;AXRSAzEfMRanhBHo7G3eYnu5KbclZkTcCbePjXNPVsxPGwz23+PnWmTPT6UZSA7Ls1t0RQKLHC5I&#10;3InRl3tmWhQ/CQHGGcEEZwkWM/iaMfelaBKDbtQWHc3UNs3dI9PjcuOYE2jZERGJJIbbHYyR+jUU&#10;ackosNlwRvuInLvyLxhR0hwpN7B9MpztH9y+S8+/mG5Ip3rqoS9FG1H4GbxVe43IevigsPbxPs2/&#10;fj4IHOIvNQu9+NgfRjuvhqoFn5+qZMrOh7b5GOoMtdJPer6RYfbI80h8UQ24T3tW8k9TcHiSrPXu&#10;bh/hFh38eFAfjQyj0yPsOOTuGHSyjeSh9d2+DKdE8jCPJv9IiNO64t39nbsBsZX5kYxzKNL7XPaI&#10;+R+VsofPPhldJFeV4K2318O89zl2JSFLJ5Cnqj7oEw52RbEU0udzXUL5/v1lg1mKEp4PPMgB0fY/&#10;/vF8pgwWAM9jyifG2oZGOdHiThjb6d93OPwd/NqHja7/jPO/aZ73fdzPR8lh4tGe0X0le7Q1ao6S&#10;32/a1b627rR5WtPtvA57fO5PWinnlMvMt0NA7SDoHXaclMtXcv1vjJPfGTcfv/O930dHkzccxS53&#10;dB6aPidUFFrIiQMRiTqydOJ3xvWZF4+HXHCLdDwEpaxzegrDxzi3TK2zud/P+jHHzpc7TbrLA+cc&#10;y+HxdNdN1+kARoMKji3L7edG5XqTa8KwsniPTQxV2YR3p4PW1XWjHUfcmaUJ1suGMyCp6RGfms4j&#10;1+xmGDKoOpgJjlKiDPm8KKIiw69rx80I/CDtNWMgk1VgxcWMjMW+3YHhrKPrFTQFlXnc7QmrR1S7&#10;R4Abz7iNgbW+IhDsCv3XljKMkWsT3Dv+xK+yIXDIlPLj0wzsIYATZSQEuSLEO630kqlTBhjooUqK&#10;PDbqsCGGG+0qJSHFMCOcBlaRubJByAGB/QfxuHAnrTsOKHK71l24WMeJ8plEUOjLupTVlm0oJ8gl&#10;DK33q+BHr4eHR7A3gaEMbsEws7Olvx/G8OSTff98ofPh745E4YJnGYmTNsRS21pKOgDQM2WiLS8Z&#10;kuYlgHqR2WCE9+AzXpU8HIgSJl12afIH5YLlwIsblbKVVckN2S/MrBmqLXFVkmxuDFABf1OOmQee&#10;Tlkpw+tUyodzIMaVPOTOPdX3wVdLjhA8mzwO3tuXiFTP1JYQbqsF+gnw++be+RDXoYAKI00ZZnv1&#10;hkYHA5dGrtX0b+JLt/ug5Pcnlrbx7U/yggDeX6uxzHrWesfZOg35/Cn5d/HCe3FePmmWcmLb3fiZ&#10;BKsqPOipyhomj8Eem35z0UpOgPFCe+Ez12q2yY0dr15SWkVUyqvOTbAulDjkWQqBjml/ZW6Ig7HC&#10;e2tLtEi1hBzv+aZyesUhO9YSdMxZB9o3D2PIZjTOFOTrXQsGE4SxJVNWvYk2in5WSopwurybWnuE&#10;2ps7LiiNsg7aECcYNc9OLi3he/yEUjgsorbhvLxDGxW9lYf3VPjagWwEmrPKz7Wvy6WYG95fE3Py&#10;8kgKc8MGxog0GJWpiD6C0FxXzHmOgfd8xzsrUirmcvz1unCNF65x4XpduK4X5gDs628sj7In7/cX&#10;3u835nsimN9KYp0K/zBVxNnxYzncFvgq/rosiYCTsK/ldRHrpmQVc5YxvKtS4fRQnnMdntyrBWwC&#10;pDHN1APRpRTEeDxgOSidDKx7vyvf3FfVWE8E4VSuIJjuwfwk9Mig2c9rYEubI/9RzScAyfhk3Oyp&#10;ssNEaEWYxRJqjCS4OQqdJPi5dSLt+b8FJRJtSlhT3FfLBNDaN+Vrg4MivY3eSNaDB+kb3yljaywq&#10;01a5r+Ph0PYIAWz9/K7dlHUCeMGztlhfI1B4IKEzBEc8SmK5puNrd5SwR6TYoug9UuVOhc6N2SCj&#10;OxZZLxEDa72J8gX7bgwMvC5hYAwK5AuAsbwEa5tLAD/hlIYs1kePoxF0fmq8zp+29yW0f96jT5Ec&#10;f9Ke3u+GuP3ZsV0EMr9CYVssN+bvr8cx6hK/feN3I3j7mQ/gu+V/aNWXaM/egsfLQJL1B3ONJU/k&#10;89FhE1P7C5WiPIBMEsmamKQUub/AdhL3LXaUBK5hP+xxw/fvDE7PX5x/dJjVZd5Vxqmij38ygqXR&#10;tOG2BLmf3utzvisetp+XGx+qc/uT8fW78TWHR0PcwzvfGdICZ3pklhxGsY7tTLjvwjGFchvjdn42&#10;2aDN92ku+iQdNe35UJC/i/T1lCs1p8wib+s3Kk07PcOv9uE3OLXNqBnOsK3wQ/8YeQJT6e2w+UD/&#10;9ntMPs8dQNFAyavnnERjmi7Q29MOnHxkm+rB6z5WXnns9y7tdMdRTrnzQzRcTTz8+Xw99fu7Of6S&#10;zki/y4xDQ0DTkCXT6gVEWIKlyP4Tbmr/DdZKafzn28n/cr6P8zv5Q6RV16PN8G+GrWQb7HFPdkeb&#10;pw4R76Cd6Ttup1S6zbX43Rg7dufeeu2hfv/UbnIDIlhH8c76sIzlK3WE70+w1mAPGdxBy5YZCzBE&#10;Cz3TEjdUZGxBcnj8l3wUlfIvw5+Zw64owxFVV7yVeAsdcLDGd+heYUhfjipBukL7GPxXhhoZgPxF&#10;Q7u/sNwx3+90ZAiVu6O1B3QAIYaYV8SyyrhKD4l7xnRfgCIYnVVN2JtN9Cyoni2nfSx5qBiLUwd1&#10;LNhg0J93Tmowm+HQAmFkhjmbnoH7+b6dd+9z4B40/N51JuODLtSo57jtuwOsfy8m6htOKiiynzVn&#10;xv9YcsxwTx7KzMA6ZrZZe5vrQ+t8utP5TidUqi7wpdMcgy4tzrEPvnTSyWvULpuVvjauKmkhvhRn&#10;peYfoGtBES34QP9uMCBeh72i5pf03uIMht6srxmguiKLQuWTwhb4yfEr/S1AWTom8pzwa6ThmPxT&#10;Z9cMZT8Y0mv5CKc+hgLlDBhNBpQNotFmXg9Xeu3pJElSTdf2bV3n8/0c+aYXbbqpO7bry/i9JVy0&#10;/+3LNmYElUZU/CeenE7Ulp0qFtlL0R4v5YPF4/oCjxWfunfjgzdUb/ZSfe4md9oxDbCaR+tDOMPO&#10;AMjB6ry017J30/0SZupsW++INfpNDvT8R5v5jMhApxVGTSH+i/pcJQROlr5I5PsQNtlrjvo+AF/R&#10;dx8YdOcST8aDJpTKE759L4GgfVMIHQ9ktHfbDfeng/FP284lbkzj1gLmBqMcVgw6kbI9u9xZozuI&#10;olJT+3/bISZCBx6xhtyKiOa5AobrNo5nNFQXVD+niRNJycRhdp73Jqw1ZugnHsYfldDzIA+Ted6Z&#10;oCCZj33bKHYlIxeTrqhtPXXvy9tn8fvavvs04kYA2sMd9zZQnGtkB8sP+OkrKWvbCbgt+mfg/Kb9&#10;COB9jjn97b0ueK2tz2eB7pnu7ON9P60/bZ+Y0wcH7o/tpGmnot/P/2/sWV2R240vFSHQnu4zKeUp&#10;6bq6GnmGRzP+OirrI//7Sehs49Us7MMzP6zxT9uDQWX7+sNrn/fo7nT4LLz86WT/w+3knRst//9j&#10;Qr9rJpQ1x3/qYst/az4//PffaUGomUf389PHmfxvtp2eP4/1qzmwFndEzn04Q/r5w1n71RyaoC4F&#10;7c/afU0KRCgjzJ+33773n9zX/2Rfd4PLf5f2bTT43zyB3+HVhudrRibVmvhUcuJPxvtt+7N9EkUa&#10;YC3E+B3jJkf+xgiev/+C/vxJ35/G+Xeb6rn//vknZ/eHuf+cJvj0EjaZxyxp3v9G++2+fQqE2fTW&#10;H/AnIvme4Zm6GuXJPHO6myHtNTvvGorYf9Int7G9/5HjjhFzGmOnz0/9WGqb38tzReuRQSDDGJ2e&#10;gQefpYPPZ2OHxffPHnMaAyo7oZ5+au7OKP1oh3vpePYXHfaHpePviix/3GWHs/s/pTe9fSgGVHP7&#10;R+3PJL5df+v6R/1Stp3ep9UPa+/IAKgsJsMNaBvMmjyiUpb1X4uqtSPow/bVLWgvH+D2oFN+sm2V&#10;obZe3Qyz+XmVJNyHsh0efC9+7wFTdYafZ7L//ERQas+e9dX+zL2LfZTz60+48dtW95id9rUb0J7f&#10;3wgMSlh71I3/qTy7/+2yuT60M4vzaQ63YBMU/IcZXnBG5Jmlwqh6zQbjrcShZLhiASxO0XSVjlXN&#10;bcsyDGaWKUthHFnAXNHDcgDvMJzYCuLPCVdiDctNWEt09oWxLtray8ClsloRSRZK31YDnL/KgNrr&#10;DRtLuawZF+otVESojEjL+RwME9bmFICcmHCvVHGzdhEdWC8d4IVVFdsmI2ka3ukVypu0bUbdpyQS&#10;/VCNnKdj5xi6aKPeKTiEw521acZAXAKifhbW4IWgCDiNYZhrYVxXRmA6gNd1hRCyHNc1EBcTgAby&#10;icsiLXIMeRYdc83tjK+54oK4xszMPYUbJwxlW5u8KDMuYBnwr4lpRcTcV17OZBYXIyKjn6L6IbR+&#10;UJY0C+9RpgSc1FK4562GPZoh2XNvdSmdUaBZayaDCPlVl9ANpj/HMGuujGLvKVj6ey2Hj5URExVZ&#10;JNQQk+sZHYcBeRWMN4Ol1aICj/i42fZ98M+Cj/513uitS1CMg0Qpm57+R2KGELoU6TEX8LqOueYt&#10;6cjIe7He6LEuoXEHfL7bxSwWnmBbzFZAMuKK8JnwWd7BC3NjhFN1CV3lQg5pTFEEG4pElHSmS0IO&#10;mKKrZzMHLo6riy0yPXCwNrdV6r/bqj6Xx/m1iE5anM5FoWDsk/vouVYkywLPnllmCQArajj6BJbB&#10;xpXIL2w6HRTQtw6YLV6spQcq0mxOYNgErlfSZrS4IdUzC2VEcFfsUF9Fj/KvGpNmRhjU00+8WsdA&#10;c2d2bl7sopp1/YVSzOLdpMPE78F9gfO+BJTeOn1sXu+F5gRwRrrzQs1HR4bOTbv4tJ/5gV1IxTZ1&#10;CaW7qC/erQsf+3Du4ejcmu3lLM6L5py08Mq57fBTLdBQBJmVkumNUarMwdJTfH2LwFFXwhamOLuH&#10;yOEOvEw0oiuw/SK0Ay6C14e2XXQzyHupHCvNu9d/f8OAPC8161vkYqPZUtiFH3Y868vbyeupjHu7&#10;OysIHLG2raxERYKaOa6rLgDcn9sGSHra57ej6fP99k/zFM48GUB60ELgwIx91wVcJh6cxGdTkswu&#10;WIsUTLkv+VitYVcoFZHY5ms7jkgpzOjMfFelAQJDe5YW7MrSUSUKiUda3JvTUmYz4nPD2R3uupBx&#10;mKrp9Hm0tHtn35+if1qfe2PhnoZXdV+FYJ4zFvQoH66ULU780PrUxsXL3HPNTTzhs86o8cygUqkP&#10;9IglywhzAHmJpPh7lN/YM8zGLfLrc2SV4K0o6grIqNInWuMZBCL5Hx7341zXi+d+wNd+4aHffuv7&#10;rrsliLNmeflhYnWism3oo7XFZdLtUu0cywFMKPI25nnlZug69ie6WeKkkQbMZLD9wvo4l0fUuntW&#10;gzodd/VsBQW5W16grFToCLTZM5SqDYr4oimSWV9JA/d9l072SnpjpDnXqzKjtWilwk9eQKoyb0V1&#10;HD26vNoqudp6ZL5+ksY1nBujysgFTu19DrO84NI3xYW9epuV11pLVtfowqvgdSGDXlj+1sYABkzJ&#10;a6OZPixwZRh1Np4/G4b3gyNINFNwEPsP0TDkkzRsI2SgCOjqtL9wyyh8XlfYMdbyiHjWubULdbum&#10;4YWBcV2pk831jkvWxoV3ZquA0b1eJVJJnxdamVSvHZFsby+LUpho+C0eSh3eUBnmDocP267CyUy5&#10;zTBYY7mP0I15hpfGY5mjl1cQHJZUE8rlFjw/ab0Qoel8/ZLAtL2ko4zypYU0WTXThXcqLfOJrka/&#10;4pfJS5blOrXmlFmUUY6iQ2Mr66IvSw4NVqAsBasSChafv87yCcCmu+b4KZtvEnPtk/Xsj3XoHs1p&#10;QhtLsa97Np0sZMKvcb3I24MXqrqCwh7ChOLAoD4nHpyZP5S5AVx24a/rxYx40ldzTGXRacbDocyJ&#10;mPorcSRgA8Au4Ips3WEOs4UJ3TNXmdeAZBXRqEVHUIOp9gWMYrYhTKVO1jKaIHnVYfgLQN2xt1z0&#10;WLxvIHQYSgHMmHAiuLmlv0AZKjFHr6z5xLWSK+ISQZ2XwrfEkOZMM1YHsKvRfVgls2queVkm19D0&#10;oKLVlP9Glzn4tRsioajpkcMwnPwLNYbE0F3ezFyTWkvWad9xdOPlpPc27s5B6RWyoQyjI3BU5uFA&#10;D8Y34Cr9Ova0ZEhQXjQDfFjINITTsKsyOcm7DQZcReeAhRcz5CM1x7Eb2sxSKJXRbwQXRjJGGoGL&#10;uLF23BQxC2CKKVeksSEMLbHreTt70d2DtRMdfNXNw3HdaLsJugkcaOm0m1IYiJPNw8C6iV2siZ3v&#10;CqvIpQoB9EwokXF5o6WQqCelEuq9yUNlihqOlQV8pBiKaLGud4eIzqFpEkmsSpC5Qc69UJrzXssB&#10;nzzDoSANpgRl6lpjWlGWynBR2BxjUIEwvF6CdSDU319fFJzi9/f7HcLFrEuRyjAZ760V9emG0pc8&#10;YFblnz2ZpI+FC+WoAYWXrvx4G8edMF5ykURBioJq29BYSAkp3rCKTESfi0iErCaiaQFXPrsw0sBv&#10;K8rPTKbq6KylcGI0nCMYZBhDEQw/h+4GbyBrx9HoWzPkfngzsCZoqQjk3vbzUv10ISjXbI2o9hST&#10;FPLivX7JWZHVJlSI4c4arm1AqaoSDJwMkMyv70VNVfMlwzmElDxvW63ZbYW5Todh+Upj5neGMmOJ&#10;mKJd5Vys27TrP5V6yVSupgitRSekFR1JwZ7zHpcYGf/tN04gmFXNebHykOhtObtq/uITUrjQDGE8&#10;p2tCBsXnttOpLgy048R5HT+1XxtN1TMyguyjpZE56Xo93/tWS32pK4QPe7qgusTYYApwn7iYT8aS&#10;zrDP1r343Tkj4Qj9b2sIJb7QD4pXbT2g4cJDKyP4p707nv3h+/0Z276rKe+CUp83v+BZ3OERDnKp&#10;zaKuOE5y/NtvO++3xhsPo6HjQ0e6z2f5n7QnI+621vZ53/ds5FVySP0U5eDngeqf1x/IdZrdnrnt&#10;ywGnG759N9bDdypHcnR/DPn9vDq97POpfiVnfcLtXo6hUu0hQfrEjeQppHP56u5gOmlIsLL6TOEO&#10;wa6PeR38ta8FwM1ZU0b8Gu/nliekjSWe8zMN+Om5cw6Pz35Db1Lxa4rdbxxS+a4UF+7V+cZJmzNt&#10;fFSQwT9pT8eup2ODs/FzhA6LJoulUf2XM5IRHECVkQgi2uoDCyopnNX7kGeacmXDv24AtqYDdXrw&#10;E+Y9ndE4w6v2zCOF+5EG57nMBW995UOgDGeiC2DfT4ZmyYpZ+HzbyNKJTvlFa9KnCuwg/7DTRHCH&#10;wfb5iMIyJz2QpGvUH2t9Rbf2n0+4dRvux6aaqxTR2bPk4hoy8KnTkX7iyM+83t/nWqvcx36Su/Z1&#10;DMPmXLZ04hFGHFewnjOcFWPoGbAGLXgPy8BwpDHanXdwtXIC0sHcI8ALQOheC1XiD7vs1x3BWcbU&#10;BIsu0ybEtnUnCbRuKJR9xcGqgIWyVihUthS9NVrvscMP1AhmVW4mJ1+Q3R/EfTfbgDd0/JlKnI32&#10;mo5iN12hFh2yLGHf5vYoEoXnAHVXTOyHqeNzb3Y0r/4a/38+a/vA47bvZ0SrJf0FUJfAYudPnQbk&#10;s6Nq219bBoV0BsmQLev7kB9Ey0Yr1VjjB1TjjPS5IGEIPiG81ftmq/Q0Pm+GqFfvwBpAL0Pq3B9r&#10;QYsKhk0dmSOKNN5l7b4Dtm+Fix6ztrrLCHvxPoTQtYd0Oohvhuz6WIqo81PBRHucRl7NbRSupY4r&#10;epa7hqQTmp91ua+d70Zral/2Czk32WcbI9qgrSLtake8i+CY5+5Ys+jjec43fRXITIHLCi9jjjW3&#10;xJsWQLgUDNrGXgdfH1Uz5pgHdcKDGMg8IrHDSE6MiPWa7iUwrSCji4K6CKguF4hBPKgylfa5wChs&#10;cGt2ob6IRl1+V0atEuIYGB4XqqA8YGdzCGE9vCYDVfPZ0A5Te2e7OaALVR27VV9Z0X2tlzaVMKZC&#10;EOTWkdDmx/3qKy9hDmiUloLx6p5kIXEw8iVGn1Eb7ZAtznFwfX6Hd0eS9NYq8plrnbnE8N4tKQre&#10;hDPCrB/i4YMrN+BSJMbK2uKKVJ9z4l//8y/8/a+/8fX1hcVIxrXCUByC18TXXBHl6IuRFSWw9v0y&#10;LLxtRA3xzThMAUe1dt15e3gZ80aCSf31qMEbPye86uek0qG65oaofyUYMw9AUCmUM17OyAiE6RyR&#10;Cl06hxqs3cD6WuEpFm8ZNTWOEcTXRseBU9DmDq+HEkg3xuL6/0ZQV3tBRrtinoHHbo2Jy6jFs771&#10;YQG/wbHfvkdCKRIpL0twpfLUnDXXgBsjYS2ApoiQ6Kt21ouTone4my3L+SPXUfKUJBcSBqzgl4KA&#10;mHgxPlD50X7ta5BQfeX4yVBcZV6qhngqfAmrmpwEmnFdKMMy50Fiocstz8vGsg+c+LALAVv5nptE&#10;6EjQJKRG/6D6M0ujRBntycT4WcFTML6J8/voh3HqbP37T0YXUe4q37QbawGUMVxrtOb0yb7Lybcb&#10;ZPR5o6dWe3WNK4W3DXdR+Pi9Iev+nZOfL9LSGxQfYLW/vxuVzuENjM49zlPSrBusC5f7GjUWFFXm&#10;wMv2+ypy7YeQthYvttbe9Eu2ctyUfO4A+gYGvzM81rNB8yoTKQ38G86MOx4goseWSxV4burnLDF2&#10;N4J/3z6dgZuR97bh9tj/+ez53q+Mp9hlDT3yW+Pt2UdB8Zke3J0B8Y9UopT7+Hn2ljAQDrZzJT7D&#10;zLahS4Q33O20Tb/z723cioTNKf6Ijr79iJcUyWZbIMK29I1n/kF7OD+dT33cuz/AUffeZzvPeVLu&#10;POZU3iRzpXb78+jbX5kp5UHv+6WJ8XTJgolB7Uyc57bLCz1YIKd8g8XavrSBpovEDFTTO8btsOry&#10;wzHOKf9lX58N9Mnrkvbvs950LEbK5/00gonteF3ynf+M4xLlWg3QoPt3BX21CzuBdYNBRW/Wfu1n&#10;oTIQjbXE886V4/mzhS7E8S2Mrh/R3ve9qq0Y++d44Ifn78ru9lVHZBsrfgxElOFdKthxV86C4ZY6&#10;uOZkrb8+gDFTSwazHx1c6GTEeERptLNW5oRr7f/lWrWuAYD3Aw0b8Mvha8QFmT7DhMEBb8Zw9idH&#10;7rUM0ypLMKaz71E5DwI2eY9FX98AbEqeE52o81Y/d3nxJK/9b9MH/MMTZhGkWDxU65uVOTSAsY4Z&#10;DMoesil4m82T7JSTADN4bXPihxqzv+NyTvsO7xyid/rUHmDbv7I0mIdOtsiKQyy88zzvllt4Cx63&#10;bT4bOzl57KNsE0xrO++HLvDp5xMcytgcuu5FulWRs94SnZxVAXkP29HSYJ66h86W6D7QL/J09cPD&#10;bjaaM4t6JxamDyxMGM/vCO9fnNMVl8jLGK6yxAZkJYkOos7ZHWjnMqCfHNMLbp2ODRhtk1bZ/NS3&#10;4sK1lgM7QseeGQa16ux5o/F59mK+oglhf2lGbsKm7AB9D8m8+VyRUmsLJi/fatrvGKHZe1qy70Q+&#10;trk7OUTz2U/L4Cme3nmyo/hSw9FtlIYzOceCi+QcybUzHSGHvSHJ69gGcDzJ6ZLQy05YQbB75kGK&#10;jcyGsAXevVc85xXmPRcVBC9GTuRbjvSWwD0XLUNcplVLphnRV4/QMbNM6y2BpARczjGZB7N4utrR&#10;ANzooDUi6mHUHQ2o3sf4ngfnPHvLgwcQyQMvMmqrIzihlgzRw0gKiyh6ef1VJkUEoNbl+3rYFpVq&#10;EezBw7IGBTpfkYaSMBVz2SOh0kPiKllR+xA/Z5SsWEW4OgzCQ16XtowxmrHa4pIEk1MgjC5zLby/&#10;/sb/9z//wtfXF97vmcKmkFb1yOecmO8J94lrXGlIN67RHHi7h1DoYSj+61wDBbfRhSOlKSMxruSG&#10;bQMSMXfYC487TfIQulTfTZzILZwkm7HaJCTtUdxyAuXFqyQSOVdHnpc4k/yfWXhP+4SoJZ4KgPNG&#10;bBczplAiopjPbetm1HTDfaoaCZMwbRZeZPoOFZ2b8wSed1UEVo70bEakQxdEgGEBREeDXxdSrbII&#10;kuZobVeDwYczX0zBOvG5wUNj946GWTgyPhKUPWJeBm4TxcWO//2McnD2EoJcwia3Or5/T6UuU9gg&#10;o4myM+XESgOb0tzEbE7G1ZRPMbXpvkXk7C/UfDZD4/ZjIW8Bz7XHP2bGjJKrvf9cTCEVslOIfXz6&#10;u73hvH4wwOS5feinf2cf+vlNZOOmZFI4C5hceoB8czZl9FlhPUZ/XJDLkpR86/Pc7vB5Mg4cz+7H&#10;5PNnnz++r0K46kl2sWNKj3ywm2C1G8E/7Mc3uHC+/1M7x/qEZ2ZxyREQe7rWwmDKcnz2uIuc7vc4&#10;xz9+PedP83syhj8Zup+MqU9GGn7749hnn+rvPFPdQOOJHU0Ge9y34mafWhnP42eIW3Kyit/FuMMQ&#10;ZbTMj3f7vwsXL23T3HpZDgBlVMMdlp8x4bvmx197iZfOY2qc5/38t1rbt7Op3IJaP7O/c3p0ON7n&#10;LP5SvNb++Dz/SSsy2IzhWstxZu7veiqLv2qJLhbVwpYiHvWlAmp6WUW9UhFjp+Gguhf+r8f9+DMY&#10;WhrVvFHwMhx+aB+Utg1HDXB/1zmR4oXd8WSpGN85z/MZO5/pQUGfz6SNn+ES8DxLtxhSMHvQQ35L&#10;N++DfaLD+3yG3wNkVFxj8JnZupCTp3Wy6TzAE5X1Q8Z+XMW2v11G/aSb589K92MJHmC0sgNmhoUB&#10;LIYrUfQfY5AXq9xRm8N2JrsOUPPq+uW+Vi2yn8vzsZN34Pk85qvPfPh4upCqCJ8AACAASURBVP1m&#10;yMtuvUoaVb9WpVa29/e//mn7RCaK6jw98Hue94lf3T5/EjgfJ0ceDVS06HePf9ede2b5bcJsPm/f&#10;/jyfV+kuGazLCK6AAdJqPhPm6G/O/bDMcjgd72akmYcBNA2qKo0xfTP0mg8MXxkoZGaKAYP08wJP&#10;ALjL6zh+FxQcdGRs62mnrtjBTUfiCAVO8knHwBgeJVE01+1nq1HS+Rb0PbDdev4E4+3c90C5E1+6&#10;MZx8qtEPwUtz+61EGDTsbqSGkWYpOazpg7thPv7xc77HByIxqhHfv7ftnWMa6M+1ALFRa04bw5GV&#10;79bp7v1wXhZR5OVw3Ofa32CNcEQNJsh7IOJdCO4O2HKYTbgblk1gjIiGXUFMl6I4l6JoCeT00moB&#10;BimteQuoAO4A1sr6P043nupbaQlRFyr60UFzAFiqVaYVa5uvMpy1PcnIXW2qa0sk0EYfixGm0xG1&#10;zbzStuALExe9y+9NuAyPuEbhhvjCWjPxRcaWCcAosH/Nmakv5VnWAXZMQ5aVCy9beUA2Icu0DiKQ&#10;ThDrolmumat2NAPtbJ3I+dGMIUTM1+uVisZcX/jSEHDM+cbff/+Nf/3rf/D19zsUWtSh1nmZFJKN&#10;cspcb/jX3PYkhQCfSbDeqW7KIB+OAl+LaS8GiXSuiBsrAcBd0YreZDTP+Xci5Kg0IzhT+4R3M2oS&#10;iRkpqjRLmzjTmdR7VxAJBFOZmUblEo8MQcCh7+PzqL9XZv7NSEF8+FrNc0jm3mIX8t8I0lYEcpvD&#10;k6CBKEMjpqnIA0PUV1teTgS15R7pUWNQuGaZpLXSgSVDVjjmqla1+YKzdt2MF0mrxFxYE3BY1poK&#10;uubwUYZ/MSLhi3Z4snbdaOdMP6/rgiHqzOoYv0Y5hFJoVzS2nEOmNHwxoka0HbjGRcP0s9KTl/Gq&#10;KnqGNWgdLzoMIz0OjGiJGoeGgZFG8VAEFXUvw7wRh3gOs1RilQ94ka8Z8VPR5MslyEwlBqWy0QAD&#10;d85FiuSQ8ZuwsojcUd27FNNZK6zSBTnzeJiRzSvppUjbGeV+F5JL6eiKlAQGQGdEe+BY9kKkHjV3&#10;EOuOBcaEArUszvp1oaVcBQ+rzIJefx2ADZhPDARvYRBTpfs2mG4RdkDQ40DyQzGqNfe1AEFnAc2T&#10;HIiHIM+eO8xevPmdjq90uu8KvM7/9A27Gw0RjoneO3TKErMbndA5Kf6pXVPqXw0U9Twt8eE1JNWV&#10;Gafveyi7guX+7VJ9RqU+U4gaY+CGQo2muQM2gOkTl73YD/csS3AVJMR3AMCn1BTCyEXTUcJhw0MQ&#10;VheurLWrz/TsPTqQ1LQbkZ/o+WH01s9Nwbf6Pp2kwk3+m2dK/ZykreU11Zyu7QmzKl/gybBloCAv&#10;VvaFldyjbEON8NJ5znrbDt3zEuNgg8XdGNyyU9r8rpQVmUDLqO/l4lwRSBDyAe+OOfromkZ3Muxf&#10;9xO1UmbrJWL0c5CXrNxyShpNwEu6k9mbjY446rChImvSeArCnn06ZZYKoKmHjz9TbgxRvklVCsbI&#10;M7nfO3Dui3BZeDDGgTftoAXdi3KN0WVPayctTpnoVJUKDhURLWNB0Cp9cmZk3AxiqzI74g4YK/nT&#10;F4AXk2sP/pehB52CFFXLcUSPDaF7ZYTlSPkqYFgo526JL7VHTRE2Mn05se2qOy+gH3d60eGLrA8M&#10;ZrMeNBPYMhh7C44afYi/peAFw5W8iDiaeNDn12gHIQsrR7/u7rH8j7pvRDzFbitb7dxTFF9WppPu&#10;CFHJDAWw4Ag+AI0uZ6BCnQHh5BHhZ9R3mx5EGwHKSah3FWDUnW4OX19QgNK2Gou61SeqvdU3IhLU&#10;7Qo4XqHHXOtCD3bL6Exr6wALD/C+sTnrHpA7XEsHKGbjFSzRykQCgI2oFwx3TN4LtdZKCv/2ib+w&#10;eNFfjDcQafo+6vzHd5NZ4CvqmV+xb9MJ9jExLt15AjqePC+3zIUfDM+9IrITVuSLRj5WCMterFEY&#10;u0L3Uf+ZfeywvPPJGkwj0jPObsmG6nsg7qjpA8bxoX7hu9FvW4tW+SA/QHDJefj2kuReQQnKb200&#10;JUt4rMU1lE4eXznqYs5RZ8Bjk3SvWKy3bAuat9SnxdHzSLpgyrO1FoNz+L2iV6/iIcFGrf5oK9Mc&#10;Ak0KVqNPRuM+OHq6oTRNBO55H4B0LbcoDxG75Uwa0d5NzIXMAAXLHufZgTEecqQelnfGEacdvC8G&#10;be8h+k0efEmGXxgrbFiBQXKjBf6NixjhjjXj7I3LOCdm8mR6UzWBTIZ63ac1UQZ5QGdJ689taDJK&#10;ZImvVQF2CDRp9+5wXg5Z3QEoCLEcSgpYFUSionMrf9Jk7eApoXfkHSRdTzZj1H5xuP5b3NNYwYUq&#10;F3lvdz7a9cG0E3Guev4aV8pwday1zhaGLDusaJzVMwDgvYSNITtTl9ehl6fNAPrJ9xfueoNJJtn7&#10;ZOwjFhQFfmHgYmlvQHfXCVdTflOd9nYepjteSUy0idoobm5EgPK4eW0I8Rwi21D9WZfRkOu4pSDW&#10;DNw9GJPALsS1+HtZRJrLm6/oVoOVgS6kAQ7WvLlbmgI/F3KTuST5axu5/1QEbhkTAXnJedUCi957&#10;DE/FRIJOCBqK+g0D0h4Js6Xq6TB7IdVC97ZvJOmQI739q65XwfRINzh8RCXALdsK3KsZGZNwokeV&#10;mBnWqotLwoPj+Pp64+vrC3MtLJ9QaYpUvJwoRyHGddmPR912jdx9fGMrA7Ny7gFvwzTi1NShbEYD&#10;iJAjiUoXySqiQ9gR+5YKykFn9VsYqD0PsWbrxN3AP8ua5U+tw1JCk6FFjT6902YJGT7c828Z4JyA&#10;doAlTASP+5zO2n1P/sfod2Qd5X4UJy/9BBUAMShPpbAcYFH5wxAKnaL1dPFmEcqLCn9lAZewADSF&#10;hudxyEh4AK2OTxF1pQ9LwAAVGtV0jzI9Mc7owpbg9STM9Nq4/GwcNOYyKXwpyrSZWhO0KHSnfT1+&#10;4f2ivHS1lLmM4FZNVBlzXq8dGJYuz3iuzSvn3YSz9EavUJAdjvnGRgdgXcQE3HVZLOkhjZE1RNsg&#10;E7Nqe2n7M+IzeX6lRHrhc4wbMLsOIneNjhD1bBjfoq0TabLO6iCPM9JACqINzT7oCNsaLr0P0tTb&#10;S8X/wHUIxnIAFDT2syml6xg9jUzZF+JCzjGuvGBlSMaBeE83tu0lqBr4PrbdsPf9wzcjoGs4EZad&#10;BspYM8YgHtAJ1C850iW3x9hlIK4BR890SpmhFFzrk1IfQ+Y0OgN4wWnn/du4DecX/1ZMeIeB5Rw3&#10;AN2+uztIftn8DpPftJ0Lf3jmx37PKJvo+d66MXwfsww/36BgGuMab/8JYfXcoZA+ffcUldcNtkEq&#10;Peih5D09v/V/H+vTuHIGxZirfdee+SUu7E5L1l/85vkndPxjvLtPgqMLpr9fw3fwktL83Ts/RSOf&#10;Dl1ActCf4VClbnfqEbRkbBfp9u86fcfD7/yEaxBO3egakKUdNjlZ+KI+bTf6Wnv3aU0nvJV2v3/+&#10;UH7ES3b5tpnk5bXx1tRvfoEf9ch+Pnen4X5m67//UBPPeJpulh6QLv15TeVA/m6o+7lxnxvP/w5u&#10;prl0HmcDjhURk6CRylTozrLkwMkXypifn4S+cNDOpyb/HaivKhjshKPWszIwQ3qnNeNgOEff7xlp&#10;8AnyysaaK7LhI57Cw5CiesUAFRTmsBrgLIUUehSdIZyTnCG9LdCgKmVHsIbnvXqp5Ta52/zAeh1V&#10;WJ7p8Pt7WL4T5k1OsTD996Czki0LjqFjisxVxlSejyRh574KZuOGn9ZppgPwnQ+XM8b35/JdzyxA&#10;698bjpGyU2x62R8e4045P8swTebwz4OIN0ofq4tqQTHgkHW/GXP/njR6GPVSnpLc29xVKFPcLH6t&#10;jJjitxShIVsajwDHTGwB0PWmGDScQHyY/U6e8zB6lHNZbMkQBlEDWGqk9EioPM86+ZelHbFOdVtn&#10;x6pm2UyyIXbK8iyZuW7hSLgcGfhZ+ybdvTmK8QHvGtwzYnm0DPDUHcpGofH1UOFd9VXr+2et+IE1&#10;52IOEjrL6B/t8pTVHzXf5FOWdzGlevZwFkqeaDKH+qP4X+XFfl7yGS+oAONrWJbYAZB3Gy4zgJca&#10;9zK7ubpjyq+KTJVARRTzVuqivbfcYa0OM8DoWkPVgMMDb0+BqRSc8BgD9FkUhEBVyGOB8k7ImCZz&#10;/snct8NHRI50p5lLbKAoBBEjSf7Hk5GGhYhavQ6ECs9Ze48bYquxhpBWWeJERo0YMktvHM4C81pz&#10;MtKEIzRKW79vUWM73GMtUbdpr7FWa9xReS1PD5ag1YvVjzGwlueN1CCfX3PhPSPye2Dh768v/P33&#10;F5YvvB0YaVChcdm0Fk5lGOLW61a73KPEivbnQlzoabVtW5TDcGAavb+5Lo7haHWni1aayaRRRKwr&#10;ex3/9W7AXNBXeP62RWmAinEW3hqrER+quDCABlwO4LuAoLYRNVFowrMiaFDvQ301gPW1HJ+flSqf&#10;lGBzA2xhkbEVKnnU8137i2WAi7I1i0TS3WutvCTAIAM6I+hNtwnXhDf4mZiMDB/753caTdqBwg2u&#10;DOBYaRym4FFpabGTvVZhGb855ihmuzOSGEVX+0aGQIsWKgjz36Y0dgdfRtRapq0K9vucYnzBpF+O&#10;aRaG/sH+wqvNZxuye1uHai/HXhYdkNc66MheRkXCdDoLsi4ahbIWKV7Cus7kHjEB0EjN6F1Fw5/n&#10;43ul78kRVeJ2/DkSdvq2xhgbuiwUT6hyTHeh4KkNMAtI9Jfr79Fdq5VFORVanZ0ePb6QQc0bPBT1&#10;n/gIg9krIvNH4VHqG8K3gRtvuoFt+7VTW2z3PPRWF6PsHcb0yggKCZBgxk1bw19XZHmNPPuds9cZ&#10;KHR8xouMak4apmhKh+rBArsglhd0WkUBYigGJvblr+uMdCYf1WzMeKdERBZ2WeSTQfCkOfdndor2&#10;7zbJXk9tE5j12bHf3xpfxHxvjwibKnocSV/qbLh/+LlPiPTJai3HpE8lNB0h35Q50FlJx0fKFSUr&#10;xwXyDhwR7099/eRAcC8BX/Ljp74ywq2LjB/2wSyiNPVMNwymbC8ejR1W/7Yh/DaXniXQnG/ZxGfi&#10;d6CV1CJ/1Rm9sFN6yXfbeEfvNXa9cwe0LHVOnqy+ikjIkGNmQeBb37DRLpxuymg81Wbd51p064yj&#10;eMSDVAnu5tPgMa3UWr5g6Nk4Iw/nQzvPT5O3ONswcFjJodFYTtP8wPeaZezTLoGmrG07sfgO/6Q9&#10;3fGo8Cv/002EKPwJdMrN3ddr4pf3taspcMMpqHxHy3PAbajfyRD57tF/0kIGpZwOu3TkLoMt32QR&#10;GYkibGJgGbDGyoy1ClBojkr/mR5kSUbRzgf6mqn1OhErjBiLAXcAMopz8f6cGp8BErzPLJzNNIr4&#10;ynsaurPnDkvxEAYOUPYJPWTguhbWCp6yjlr0oTccgVkpf1jRtyUjuPS1Rrj41lCUrMezyrjjSc3n&#10;I2Mx3lrUuXJkgnKr3mAXxlDmjdXzTe7PXBTiraYypF/mmrvUZxs9VCBX7U3xl0DXnb6dCvbw+i6O&#10;P+kfPw/UOfpI2aiDkrQYVpG3Im2UX8xQSSdcTQqDZ4d+9L+1w/Bdk3h49llO3UnC3Wlow3BdCnQS&#10;Ttjhiigab8Q7gxdQBUOiXhswvvYEWzxnljK2I85eBK86dN9ZlLcNvri8bAhOz1Zc3BlIPBigoks4&#10;4x7aFeeCU1GGVK/1LLzORdSBSHh55eLH/zVPgAGrzdDNszUw4BbZmb3srPhOtht5K3zrQQ312R4J&#10;/mwIB1qYa3V76ktdb3vwJVc1CPE32kJGzSttI4bdYecoOUR6PfGr29WCPliWHInnigd0WrgyCE9j&#10;H+v5ECz0XZN0XfmdI51Al/j8qHkCBme97lNmDnqg/Yi5vYAyhDqQ0SGKuLtGvHgTsPWO6AYn6iik&#10;7USML8Xr7vlszY5YbTGHYReWOy4Rzk0Q2k4wOpYKONKZyvDsUEpNT1OI6exEAhDR1WFpxnNNsyO1&#10;eR4uIDzN6t8BYFyoqHSn7c+TQZQBpY67ojcWWgpeEwYKovHPcZw2Ym6tf0fNPSGYSu2DoHnUTjaL&#10;KGJ548OjF0ab9/uN99cXHLFv8/3GnO8UxiY8a8mPq6IyBhiB4g1GBEe874l/QTR1mIh87XJDYfJs&#10;exX7s4Iwu3DU8oJW1bUaWWag7WmHtVVtazF4CTrxr+ZTjDu6kAghPLkTNHl6I+KWeIFt+MSN2uny&#10;BicR1PTauQv4dydEff5JiH4YUK8jhVVmHJQszghzEQEvtuwSRpWKxFukxebC8B0AjdrmOsPxbB//&#10;JKAbY5GRSuhr/UKrGKfZnEhWKIxI1G+GumHyKoqR7N7dogWNaVjbj0ZjutFTRFPGfrliqo9Re2No&#10;kaZhWLkyvfYQdHKskcKUGfC6Xtt8Fks3mA0acyUwIKmdqnDZsWaVITD7P1HmSRe6JtnTmqsMy15z&#10;ruj4EzP8ZIzo56EiIYqGrrXvwdlUumIbaz/i37e+J+rT5D774VXBT4z6G8WxK/AORTvt9Ehd9X68&#10;A+joD6h9NRu4grE3urHz481A/0AjvjPe9e/sWOv3Rr+eVVMRYXKEmVkKWYJhGCNfAOamPOT5cRQt&#10;79TTvbIlrCLpa3oiEobNQlIDIJ03jrw/4yyX0NviGsKJXVG4OmO/NS7+ybOP7YmIfnoUJeRWWMTz&#10;nP5ofvn403PPiKx9+s3abzj/+1MOazT/OyPyLRCjMZZTOdrP0s4bbu8fTfQ8U96/nbvdSMuT40Rz&#10;STnjW/Ds/O3uUOzOq//ldsLwwJ3vYNq//2Ss/CfnrIzCHAuMguyyosn8WJ+hvxVKwLfj/DS3rVQT&#10;5zUP+mTWFVa74cintT191s+nL8HgmR5+xH0reX5vlBT/aD+ez/D9jFCX2B+60bSfHFbVd5Pxvn/4&#10;x/7+pO2O8hX8PTNtP9PnuPdmn+tfFrR+DcOa1mQWp0i+Z0JWiYFfzPPDcxXQTJOH7zKbWHjIerRT&#10;rL5mwGiQHQasOaOEI2FzXVfprO57eUcnr0vBCrl/Eo8VNLCcumN8e8C1ZB4ZLEHdCOZwWxXg9yBP&#10;aq2DMkIvpWeoDIzSP5/we9fTjLQnds/Yz41JhL4jWrWt6wmVT57Qmu8yq8qDSg849SWtJ8dq3fdA&#10;D7gz2OOkHTFmiX9/dq42GefDue2mgG9Wnn3cDeKl8+Scf9G6w2hYuqLqe3BPP/CqEEMsY0y9eUYG&#10;7W21+tj3Lh6aVWmLBeMltEGj+/4uZgqvmDTtOFElQuct1LkmA3mXJzs/bsFtYzEA1uLcNWdzh3f8&#10;lNzWMKDxJliUA5m+ojShN/gNL3YsW1my4prlnQf0eQT9yVxPO96xLbwNt4CF3usvSGnt2v38P/1e&#10;4/TAgA9KYxvD6by7ULxNcz8di7l/HLs74jYsa7D5LU/vgdGpB8N2ecEavSZf2hwi/Zy39gLNL8sd&#10;LFjXhAB6ZPIdelfNsr6QLWY0yMAo5ZT9+lpJdIcNLGcc1KUoBM5eRO9S/agYLxRiknAD1gzvkhng&#10;jKpMQ6g568bGqhSpnvXEAwJRdsOQBuaKpo1HxPdN3MMiAkVThTl8rTDuTIO3w+l9l4VjNAYHHFYa&#10;SBeNnkbmH6fEWfdOUeRvvJtSJ6/myYSBZjzJSOTmyXPX1OGmmkHx/mLkgGoaR2RyMASVcul6ndYy&#10;18JFw+d7TrznG1/vLwwY3uaIYKNIwxd5cCBrYYeQNgFz2IyarLiiltOLAovbwMJiWQCEAQeGuYBr&#10;CLlZ6sYHgzbJeGEk0sIf1s8TNM3KMypDkHt60jJaMA9dEQ/6EBNnfDleVniWBm/CTozCzHhrt6US&#10;EuVzVgmT6tbvBDhJhnOf82+dPxGLfDHxIVHyFDoeWo58GC/rotyGr641ejgpTAw2hFERTl/AWyU8&#10;liTJQqwpGCv9LyR5Xk4ZEx5NMFD0JoDt0o9MAxsGd9Xj9zwDMor1S3+DgS3WeqwLC1PYJAzMSzip&#10;CxyYUtj2vp/McBZZwguOrKslPNV+CF+cNBZgGuSMexnGAOus77W+vbh49DeqyE2UYdFkYiUvq31d&#10;a+EiLBxAlhGE00hfygZQe1DGHc7lZgvxDwyXghUzT5SBIzpagpjgaFyHHC8DEoxzGfNN55ocXSXI&#10;FJwGI31rTiuVEToObAXXoZE0HMMU7PpaPBxoa1yYVs5Km61m9zVibS2rIOAZRuiBBR+kt+7p+H2/&#10;J+aMSKh0OKZyXbsc/y3o5u8z6jHX3fhv0rZrZK1plfeSYOMeyrOb9q12kJ3m/l9mzSmThDK/759L&#10;6RQGmFk6PR+dTFpVM1grAv8aOk8G+MS4Mq+mlJaWVRAO+46DVPQZbZali7jI11+HyJq1DFv5IbWu&#10;rLBci9u1GxvcM53VDHipHjn7H9OzfqV7ZM10h4OMWLtxBpBzP7PY2l51w2zfD312OprOdhqPvdOB&#10;nN82mRxnutcFvTluGcU+ZRoERhs2vHPPEl4bL/OS/VIiIvGQrrVW4VTwIXnrWvQ6534q2MBu8JGT&#10;HpBISbmx4as9wGbNwjtF9dgBrydHQp0fpGzXce88X/n+FSPVhZQ7rKv/og+iH+XskGxVvxezfWFs&#10;0Y/7fOLRM8Kba5WjPB23+iL2si6WF9cuyG6/s3SG4JGKmUqHJe3yHEZ8vPh5h0zjwcpQckDnq/he&#10;wXMoMjOiKbCVYzTD5TPvph8MV3LJ46jopppByWjqQ2UcIwrWKKewBxfdUo8xPSmfZd6tcz7GK/ql&#10;7rHoSB8OmC+8rivpcMyFGVgGACXDZv3hJoMNhGMY8IqKRsjkZqH3jLbvpQRrLMsAJAFCeJNl5ERA&#10;s+10AgBMYbJ5LK/E45L9qoeoNx98XqJF348kkykyeZT85PyLdyjq9VDu5XxIWJFHlaVlb8qeFl8J&#10;Bgnt8xjAe7u9Urr0gq8GU8rQbiPLWT5R3azfPAzDB8ZF2X0FLfAR98Wk48y9AjiM955Q/pa8clGG&#10;dRDH/MguonwRMhddaQKTkTuzelAFH1lGoMINwyYWwiYhfEZAIXCaG/me74wIj3UpEM+kMAUMGx93&#10;KubiJ6+ByoAeovOVEQv3kIO4T2kUzFHjXE5D6DcqIap9oqVyraAPE/HcegsoDVdcEdqhB4uFhUF0&#10;8Vo2BdrVFKx9MAzApbKt1S6T/YVrzZq7Dl8NVSVHC0XFNTzRt91RYPVc2hSQ33VDVYhYxZNg0gJi&#10;4SNphPosOWlR97Th+bwqFQRSFT9wX7l/CmJImid6ljghmm+5TvF5bUnCmIs4j3TpRpXpVny7yQcW&#10;fEJnRUFKCoCK2Sx4ht94ltkLPggAF3A55TDhskDWnIDURw0OEmeUo37gcs8oYTPDC9hL/SL0axnD&#10;E5N8FQ3ND634UwJjYcBoS6n7H0Sr6k42Z9ZyAVuVA8ToZLuq0azVj47vls+43Fw8xCPjxGLKLetB&#10;vDSRu/GE4i2FA3Lw1A6VzKnoaDRZU/Y0awe04VGupRbsmiTujiQ5XlJntqpxD1gJAlbPFD8Z/NMK&#10;P7RS6VxiJ7mhQXtGjl2wcux74SZ5vvFTIPWVsIcVTNJRmU0yUdjJMtA5IVQlp/TZ7H5f2lJpjESx&#10;VPJGVpd4SbYo5aEmq4mdzYEtslnzznpXrpInIsgl6K+FIFSKAB2Wg8kguQEgAY229xWJFURVRMU2&#10;j1fuG/vzA7410rFGrctkvLUkcNG/oul403Tr+xQ20qPJDXZ3LJRQEjSKa13ah9rmRMACCYlZEfWA&#10;ExGhRRLGfKL+sgnpuZqskb2CwV2XJZEy7J7nOFwRzQsD3Bbm+43rGphTFzVVlPjkpRvmUQrDcv8t&#10;YZQX7jEa93q9qFAYruuFNL79/Xek74q4rkgHC9wsgVNzMB5qs6pbJdYVNdnKaaHgkyWY0vNlaSwr&#10;BiWGnBFUXpdKaU90gzirTKch6cQJmePdERfCLkApfaWIYuvb83cSosSp5+aFkElc8qPs63znfgO6&#10;e38j5p3C7wpCL3oegvCkYlCOmaXbpY1wUeoh1/Nuo5pT6IYEkr10x+7NzFnG/3X2D0bx1HI8bW8z&#10;Zqjen/AIxzPFFPVfY0qC8Zn6mbXIQiDbamu6E2eQAahinBLErgvwMXhh5EhpzdlHryvYWzjw73hy&#10;RoS8Gc7tQBJys4jGlV55NYVvW9qp+GnsMVpnwHkZSs0QCbjTKNTHKAKuE9uZ78jomS0S5VhzN4Jw&#10;wEMgrX0u55GM4SsN2qNfdHTMM+wDIxVkXTamUjTVv9ERaFEuyB2TXlI5zrwbwluJoG5w+Q7TzQyv&#10;q4xSuuA59jbO5J0SWODYivJoeNjb5Pm+KGx83ruCS83Z2ueag/Gcb/6UFC5RF+q2c2jNMGg0MEgk&#10;SqXCDGWkIuwzq+Ew4h9z7tPIs/bw7OuSwb3oSD8XBinohyjzYTwcsOxRUXr2UyTFafD+1MRDyoHR&#10;5mt3PnQbrz2jW1dkJLFDoP1t1IcfP/v8Q3a6ca2t756yH6gjk8efRSx/wofSL57xvD+bsPxh6HOs&#10;38LqT9/ZDexPY1Jiz2K9C6K1xeQ/0IP7jPCE5WaUTfcg1fiOMrf5In8sDOp3cYxxXDqMnR7W+Pjm&#10;+/Pzmrf7L+EJBQ0BNi74XDlsyENK1x7I9MTBSLljTXoH1uQbL3nQrJxm7LypQ+lKr3kHMU2albAj&#10;DRxMJU+DNhYdeA12qaB2ugQKPQMbjEsIhJw9Wu+UfNsNYHznotSrucmBWIZrDtrlOhl2IJzW73Sw&#10;H5cEai55P+dqvIoG2THi8uXo73NWz1P7xPdEXzsB2PU2yiNHbVxJHVQ0Ho9b4cWuC2pbbBUP58A3&#10;uSZ4mYNxwJQxGq4AlIUT8zJjVRcPuktOpIHcGIzUxvirfZZ6yyEPXIhLyyxlpCiDucCM0uVxhljK&#10;xZtV1hp5KhgaA2hCv43Lv9+pw+n8lE5R0efpXKMOsNKyITh4OHS0shbfYQAAIABJREFU56IXJrmC&#10;cE281JhWfEj6wKj54tC+wslizchfuBCqeEnAAVfUGUk86X9pQn6rGa22+hk1ayVw+V8GGpbjTTYg&#10;907/ujyPj63o1fnNISXdZJo7nZfsjTQKWvpbUy9vdCt7uPES7ZG1p86fT63zkruccj73bTtl5KON&#10;Qq7H3mTYVB36NAASbS8rGKX9yXWWPsgj/Hx6BCbMFQEP+k9rPC8GrTl1Z1jt4djO2HNb/azkWfBi&#10;CbaLZJL5wrzEfeR9cXmJKMlziioqb5HspQzi3+1F2h4dRTfEO/P73QaWkz37u8n3AmQsMDPD267L&#10;HgPREKs+BGcjLQz2XvPQ/ET3YIcjl3K8jPpZ5kRnzAG7Dpkq/93PmSQid71vGShwAIGzHinv94oR&#10;8cFJHxpoW0WApHKbvELbn/gnDK/8SsgEEoZEhdoctK4USRU4bzV516V2lkxnIzQCnibSwOSb0MXx&#10;VzBN5EZaYwYO2ILYywA9qRqjIZEiYPrOpHFgA6ZBF1loJvQpbKlbITjGiFHDK2oQhTF75WHqKecZ&#10;Ec5InRS4N+4nhlx8rZBSMN+T8XMEHpwtYgpAy/mAoDJ4w7av8LDOLHPBsTtd6ofShR8aj4SRaVxz&#10;TfisNU1SVxmp1UcSI6E8BXAD62Ah9n69XpjvGZkCTs+j8FTpV5oXyotrW+21mH8mospZMBQ9aAU3&#10;D3jZMBrEUXXFSRAlqJ+lFpLEmydXqShv/m2WUeBmBp8eUaEE53VcVJpnxMiyyLxUP3hsTLsRUO/G&#10;b61LMkRxxTy7h+JZE9gFlcRx/iXGKWF0RdGvJEZOaS92eUGq3SJxjj0r/A58V0RMRcqaKwqkC0HP&#10;rdOV3YDaltKUgP5NRjMMRpUl2er9VUc5G0WtNhb6ySi4zdVFjOVUU781kVDU9veKj2q8J2Gp1luX&#10;tjxIKHpGcyoCGdHiMvI1Jl3z6ALAc89iyOukZccaNgNnM1D28jZPxo8xRihRnGMqoGouB2QJOGU8&#10;FTNeuYf77DsNDYOtjODBj/wBplYXkBl4gSu9z1SyyghZ2Q9ug2WnnBGAzZXnsYfureyWlaCVPLZN&#10;5dHok0Lbyr9vjg3xLrPIsHp45hlGAetNSIP2MsbNy7Hb3iuaoQTIhmcWvDW/62vKXz1hzdxMPrtH&#10;VG8vnXh01q4lfsowkLXA+bwuEHoysPkGL/Iok2PtCvNYMgvR16JT3eC6GXklS4m/43MrukLZxe+X&#10;eZ3PpibUP/tF07mSci758bfG2XMumi9AutsF4G/6yDV3+acZ+k6+cfIGLd+ZBSJD2W/hcBqafvr8&#10;Ux++zel7Q8Jv+93mogutceBtw9mNyW3nwjvpPubZ5ZbGT1JJ8/zcgB2B81gGvatsPJ2/UbKnGS7K&#10;wOPTOTy1KzlFH85rzThGiuyDgbxE+VAOS3wq5fZpD0K5vChMsyyDr4ijcWZDPW1dWjPH/+XtW9cc&#10;x3EsDyhHVu837/+u0xUmsT9wDgBScmRWz86qOytsS+IFxJ0ACKwJxvqWUh5K6QHANqdU2Q6eh4LX&#10;YrZmGc1nVs8PSKcFtFFGSrtGdBSProU8F3RVNdscWdOZJEmCbzkMC3boezro3ZqteA7Vz/FQplR2&#10;UOnu6bDIV6RntPd9H/MjSDbe0+UhWpQ2+ZiJpzQaa1f0HTIpfnjGrdSvIb6xB+Y4FWrJco1TPTrA&#10;856iFGnKKvFPi2AX1eMGHLgi4CDdCkuBMRyDAVgGX4Osw0rjF61YYcEYbR1z7E5bgGOHAyPddZDd&#10;8bAKD99o+7OcZz9PJOWhhc47tvGezCmFA0s4tn6s6WDphLG0a9bq+iZHRSM2Vba0z+40rbZjCegU&#10;pz4Ll27IFxbuPEW4d4ybytXen+9wXnrMPTc/NGe17fqrIA7f9fx1bCyduKhzNjITZ6Fw3jX+vskX&#10;N3Y7GWmH9T76GictQGkf7V/CrGCyb7CX4+/5euZFn577eK/hYNkphe/x9ziLqbfQpgtmEIX8aOPz&#10;kgMfR9LWqOtT06OkkPw9qgwgngCjr8ewrU+Nytq34guRcXniSfCBlUFklB/SA7b2HYar6JZyaXO+&#10;k1/6cspTJP18hkNCM22UaEr9EGdRG2flKzg2i9Ve2gJ3WnXbcU4baxU1vfNKfblaYBy82z0jUfp5&#10;yyRJA2ZBL6vhm0PZbCjkguagF2+TQM/+3Hkf/V+i/Y98nAe4Ev6Cm5rtJW7rHfVVNGy0nVVmM31/&#10;pC99e1UzoXj5WiEQJPhMjg715b1f+CjjPKLaFlO9kbWptksR1Ajj0lKAErAthSkmRuMPzN6AFrzE&#10;JhApHNa+62oxiQTg3WGwGV1oSjyNR68dAjphm2JPode7XXTQXoaWstyckhCDESTY3lYz6RBSMib4&#10;eBdWgEfKBzyW1sC26tmXUYAaazMfxrbSrkX3W71V1wilDMSayQk7xsD7PYM5LjrF+dyiUpFruDw3&#10;B8KoF8EvyIH5elEZsUidGdeFF4D1nlB6ZsxtT5M2GNZgip1x4F2ACkbCbxd+t79oDMgZwyfYjwYH&#10;4TdCwba6A2kmub6cmw5KTPyKzoDleCNgEYc3pFjn897SdpBKx3LPFGMJoe4EFwL0TSA5FmDdfSWh&#10;dxfkYhg5pA2HESWCrKJL13LY5VSoyISGcEfvWuKD8CuMTU8FERRhNSdjpFiVR9jHWX3eov8eJI7W&#10;SzUF0UAuvASw1aKOplrfDY43NvdoaOvJclx2taBfa84sjQJYZh8karco3P5XV4dROiK2Z7vgiP71&#10;SW6SMwJ3b68JuEOx7c8F6CVLapa1UVBjGencGPnUfvV+GSHdDdrTgcQ5/+xY6vLiaSX7tSrC5ME4&#10;zRZzb8rygBtZDh1mIqXdGVUR4MHfFA000uBJmD7RweGQ0rRkAkj5S4PsVHA4tjR2G1/c+vgRTs/X&#10;lbjE9UtYyPnAjKVM7StHU3eC78pgwEsp/8Eje5ZYtPPJOXk6fuqdC+Ucr8gTrWPV7Lfk4aUs7opg&#10;PDgS5nU82fFIo6O+ueEHDj9q0JrpYbj86fXJGf7DC5FKC852k8OFn3fa+3O8CfXxN3NoJThuT/6D&#10;+W99nuTzB+N+ul9r+GfD+sRn/zev3DTcuv4mng/AXlC06HYdBtn9/tnR+eXOo+7NF28OdZIb7yNC&#10;X9Iw/YEeqr3S7Z9+h3Q199AvfWGMn9fdHdXvCcJonfOowBUzC6dEYzulm0Xk+DZGG4BPKBiicP3o&#10;rcuVjDatIIl0DPHQ1TGAOeNQXwUu1UQa3H/D50/4lA0xsuxVyX9vqfbVXbUTeXFKvd8e+GN5Y7eD&#10;GDdeb/ucdv3m7hT5J/yqDYH2Q/B6lZc8+XKKnrF3KuM8x/Sn3Sa/pW4rnFFnXW9rskUR0GsVr5rz&#10;Oz4PxMGObUl0cHoHlhzqYQuM2oyQvpKKa4xs0j6OTa14VhIxeBIqkmOQ1j0sIcyASuqQ+W+lfM7U&#10;Skgmrsw2iLI9fKWAFxmPOW5tJEvXsZRxpuWRvrHhMNpvu54jPbxUIPkTpJv5LaNdX8KZj9LhD/op&#10;YI+DFzacK4Vzm+N2tbG6M4tSfHE5hnnuKe49Mzis2Zo4p9Kf/0Ev2Mb68Lzs8aM08DGe/bfd1roN&#10;ZhP6z7I8ehHOPG98fhrN737/8PRWevNohxMMuXiXfxKfEZDQIsj1+4OT9ulygGUSy8ZyX3jPOsss&#10;HvQiuST9vf0rmVFJdvnntqMu+T5zlmrYfZou+ATu5LF/m58k+lhLtiDK0ayxJ09ucNPoSePb2stG&#10;gXRcjS2ZG3pLOy7ZTbn8rW5oFTg5einYfL4CJR1AD7wt+7qP635Z4oljKbeTvNnGiPMQzJgB9BDU&#10;nOyky7UOSbFiBR/+fIW7p+BeMrR8EtlK9r0HuvTABfYMeZ3dK9BYI3ypPnQgyWTtM0S0bGOqwpnR&#10;FRs4fFlGbmpHcLaDq2x5RXZiwc3xUjkFAHO98RpfdDgZXpkkIeEgaMcgnaGzOS0HIopEJ1sHMBZH&#10;OAHIYaq6WopICwaBRHhxD2fE36CQnoxkjR3YkOoVSaGfFuufOwaizt5yZHT5ctbDZnVF9Q131tWr&#10;dRSRGQCfQbwGIKK1CylqoY2jM6j+7GwcxzgqCBYE0FIaVxM6TgVq8cBCS7iU5jDGCCVbpRrWwmWG&#10;N1dlugPvGbuFEmqaZ68ZPxyOK2A5vnAZ8PU18Nev/4MxBr6/v/H+/sbrGvh6Xfi2N+w9Ve4H7lGr&#10;O41/Rqgo7thm4Y5pXQFMrp/B6EgLrLEj7HYSLsKpigyJ79f1yr4XF1Qn9ka2gsYlJYb1g8fIikDO&#10;BbroAK5ollrbGAtpLk8IjrsrEKTV2Y02vR6gyqhWY82H+9ZPlKUZmbaLZDalSBnEUNrv5rF+PgBb&#10;ufkzLWroY4yI5jDtgop+aoqql52MaTH64P0OuGss44o6e+64BjMnlHXsgNlFARflJqIut4TlSMYK&#10;nSCNMAaHBW4OKtRmF3S+wFxOEW2ZppgwY6Rv8UgPGEI7ubV+TXcBnJH8lu74mPaKOvnJjzzGHx+v&#10;FOZYjumCjRziCTyYGaYqrjMN2GkkBNy5yYDCmV1cW80HiNJEKIFXzoNDqOe9LmI8+YtrJ6n1Cxgz&#10;a7CvkxFH3Ws9EZEDQ8YWhXIaKFbRPwDyYLAtksTLtFEbYbgErMZhlAK10x/QFV0dcy2rlnLSMtLK&#10;Z0VDCUYx9oHX1y/M9zt416I54cBakymHM/vJdxE4P4gfoSiBtPEdsk4HQxGGNqqepQHAuFJ5PCOF&#10;3zPq6k/W8636oyCvW+RTVIpmOGqGTrRPJfDkp1HZcFOczJJnag2z9E1TvjPaQkNt9Va79j0uy/MX&#10;cgWt8K7jwq6kXilD40Ea1aTjxRJFxsg0ORBKa49xxtkhA71k9+v1RZ6nE+tbPzI8O0wQsmb62mpp&#10;KwKMw4cpqZRwFN53fsJWW9sHze6A2u51A/FULGGGNd95LynY96jfzcDNaLXiJ34+Y1ettyEjOBLM&#10;1COcNSl1fky1R3kkvnPtOCicze3LVsNxP2x133w5L7t9aDzvsGbqq2D52OTtvZ+ccD9tPt7bbe9B&#10;UT/lNFviEWbyMaTMNewl4J7GLLwKVU+EdownS+3JcNPvwn/SGdN2hxuy5K6Jb9b63CLatF6od+6O&#10;x3buix/jTGSkXuqSx11WKTPqYQwPpV62fvpQBfsm96LBkhHxXPC2CCqZrcqFNLA9+jHfZCmss/RK&#10;PEPaMMAuK3nGvxfL2gn1pvS9UMBwOlAyoEFwXXHAoq3Q/3kkN2CMpM1SaYzwZyxWB12UvglnaqNI&#10;8hbl5wJmUTe9H/b5RFxV213XwpURxiEzDC3Iyhl6wrYWcSt50RjHulawiVmvYezAiuzStRYWQpav&#10;+Q7HMXi+xqlH3Yz4h4vytx5rcg0Gu4zZvjHm17jCAcDI6NROE3cGS5Z+w/0FHy8AHoehQ4lWe9DH&#10;cIeb4c0sXdUYfl0Xyb3BZRRWw4FfV63XTD2lzZjyOdYlprcWM4klOj3mNCgrXLoAFSTxJvF2k6Nf&#10;Mh1hv17XwOsK3FaWcTnPNDaLc40CAQIIzBiexUTaeomfhvNHmzvynygwyKzJZdkeKofX4Qejj1s6&#10;BOdgOgw01jA3pGGI824WUZFwcQUpaj2bbqzVbTCWfyTW17DevvWfnTvL+iU6et47Sw1ldqrtwXhY&#10;IT968KD0/ugqFYa032I56hmnDZW6R+9DbVBfTP8Gn806z7J1z7NgejuZXVK6jug/wbLJeyM8xVP2&#10;NlPedpmQQWH1vu7Jhkm7nH2YiX/wnon/3Xm2/B23TYg2UXfycwfcwgE+ydt9Gd5zZX1wW9KjcAu2&#10;TPnQ/A6JQma07clfve6pnNWCJ12A5768VTnBFYcyy5awWByt5/IZ5y+RDtKdPUYGb8b4FHgkHtTA&#10;4QXnGnu3XZhpZfKi1dolfiU4LNer1hSwDAQunbZw2AvZun2UtGr7u4eNESRsp7ihzhf6Qt5XYLGy&#10;+6Fgy4MmDKj69V7tnR0wqC+y++uWzgSR+uX0AQzSem52JC11HotC6/FKWKa8Yt/mwPeK8alixCRP&#10;VTbPa3uxSbkQBuWS3oB2/iYG6Ir8LafjLWLA+yJbEr5YWRPRbZYHXG/fbPvrAGqHgEwvDWopOm1n&#10;g5JWhzQV4wzm7q2GqWcxIhFrlfFIA5TCWAJuLdYEJpF18/RUqPohQxq7nElRz3oVdXp3cfJ9CYsD&#10;WrcIkhA5jTC0dq3Oaiun0OumwcDDHfthjSGEdFJ3CfO4niPwZhpj4xr4eg3861+/8Nevf2GMgdfr&#10;hff7G3//++9ItxlkJtyoWLMJZND5OPjZwyAOI31s6NQdSyksrMGtuFUx9L0rwoCwJbMKsDEa0XXY&#10;g160QnIxU0jRr8P0ehRw2moPhnXfiY21E04S5qmU+SFPKyOjT1X13UplobBtfUtZ9QYf7TQr8qeM&#10;xlwVRCi9rNpw3myd/3BtTjrWCXSE83TBcXm0dsF2gx5nKYASVn0jybm+8MCnOMQXgAOTDr4QRg53&#10;GW/FIVSr9BY9duPU90uO3G6o145rdyq2yEJKY0WMqy595wPFg8U/jLy5hjRQtLgdbvFguKfDea1j&#10;vLuhHXjnbc6WPkpDm5trb9Z2vmDBhV1OZtFpK/9j7V9GjtNBO+ceZfvoLHrgQ09o2He+P70ver/x&#10;tvZORFMMARwtph+xaXHVxqIZeejCnKulGAZcDQuDm293bYPDy4NMiwcvGIyHOwPAq234JS9sY399&#10;vfCewWPniuyE2vAr2ikjLqYj/tvhdsr/zcA/4LbLhnqmO7T2ZxURho2G+gGHv7u2UjVNSJii0Njf&#10;1zHGXcT6Ha+OOV7aJGC0aeJqKnYHn0XxsdrotaNdw4mj5ZRsHKHB5rye1ujp+uTQi5v6s/OQ8xyC&#10;6sfyz9k3C8xVv+3d3CSAx4Hmfr+n75aa9Q63arc7HMnLzvI4eH53v+74/RPOP13+w/r89Pwf/44y&#10;PiIysgVTPL5xNXz7jB/CS0mZPx3P09UNQw/lalu6kjU7j7CTJlybKKP4glEKEi/CtjkHUHjkbOsy&#10;pLNgmN3wudPf83VmA9AhZsAY18O6n2150XUrY5J3fZefUg92eN2vXc/Qb3Wvy9yicTWs0wBaG9YC&#10;K/j44u/mJ3639WsD1voslYyQTTlq3Q04NmU8I8Q6PlyvPVvuNv+PGWcNPu3z7+ny1DP3dnV2kuxj&#10;6WQfqxPIu5ajvNvSKk3wJzQmGWmojLupMWV7PzawpbPH84loUCanGzMRzbIuezm12vvctRc+pC1u&#10;Z7dj789aZCe82a1qf+44hkq9VxVESlYAylDjIdsu2hc+/sDDfwSW1lnsk8543u1nnGoe8CYr2/jD&#10;upr18O3i2TWcVZy9hNSva5PSy2Zs9YGR+lq1nk5r/zDnoWAT/lZKxk0OF60esNQv7i3y8/HR472S&#10;SfuN+D01OMGcv+kwzI/XqbM9/FZrggRYzzzJHqwQzhJHAVU6SB/E0a4DdJQ6J/Ezz4luPshA3g+b&#10;DYis5/2Zijb/LNvl3VmLdOrh21EpFHfWr7/tk+96Q4Kk2c2xZLvumnpkk3nyOWQ+pVOH8YqQFuuQ&#10;ra6D7ROn2W+eoTxKlt9J2e5Ljzs6jM2GoqwcOqS71jf1mtG/tzb13TlKrYv3h+rdvd0ccfBcSHY1&#10;uuRzo63FKTOGDdqgbN8uyGaPplf28QSLpPucCyHwqN+MB/ham4M/z/GPbJSN/GJuki/9Oc3FHap+&#10;95KDVewlHRVeTh7KkJpj/9ue6Q7cjAJkbWdnuyVQAzkWELvidPw4Ixn3vec2leYE2NKDrI9q56xG&#10;4bQ4yWSY3UBoDSWK89lwbTKiUnNOBray3p76XS4nKyLC1r3VKCslS6kGciYadidlUr7m6oj6ag95&#10;UXI4pVlyq9tTs47vK+sBbe+3Q+BseUbJxkaXZ/rYQDCiyywiJFp6nTvrSAlWNhS6nwSrk7vNIpJw&#10;XBe+vl74+vrC9bpgZvg1fuG//uu/sNbC33//TaUUUMTXNUZmgrmjHYBG4q98mcAC68L6rtgpqrp2&#10;nUIoGeHe2PEhq0QvMbdLUdVzcb20JlL8uPlgjDYnDEPhZM9J1IFfqdR49adx54AAqDy7NVrM/5pl&#10;Df/ajKo5QYoUwBTWottsy+kgb4I40QvYS3O2sXV6vrseD1zNCH1qaNwcCKdilJiZiANenWMNeJXD&#10;yIQPW0RXLFo4l7jttYKenNHrawGX0QE+xEQ5DtGG8GvFf9w/O98enamEdcfBm+HqikOvdM8pEK53&#10;2EpzblENOyxHtp9O9G1cQUNh0O4G9UkXT4Yz0Ay820WCtBd0QIdZGMdDjooGn/je6S5+75FcyoSR&#10;gmc20qC9BsfZjORUhL12m3PuBYQb6m2zuAny/d6zw+uz48hstJq2gBxONhhJMYp/ZpsquYGQNaAD&#10;ddgIvsnGXLydh4rMFvmlbQf54CcZ5mWh0I0M4ygZO1znRijtOVrqcDkhWmVrDxjQsM+oolbO5k8c&#10;DZabsKPx9MJXMWPBKg4q7WvS+d2uzGXaJ7BFFqle6LhCN7k5LW4sjHyHODfaI9fD9MZgJCQLss9K&#10;c2o8A1GaptNfpxHXmoTR1cuTAEB5+3Yd4glvpff9T67fOnyL8Pjf/fnfvZ+6Kbid+pRmeRrW/d38&#10;a/k3tUHzDRf/QO/WoLe/gYr7y+dmznndNxg/yYyc4jGEz23n75uasCUcP74DGTI/GMrbZstTn//k&#10;SuO16Lt4fVuvNOyOaGi9NlpUaL/fDTk0/6rGm/12eJZhbSad6GHoCSO//X5u0IiXugNnCY8TZPWu&#10;ZKR62XU7q8lvetljFrId7+TnxiOyhi6ynF++h5Vl2fjyVkNbUcJlHFcU7u5YEw4qslJ2pqedA/fQ&#10;wdJ24QYCNdgI2rEtsjE3Mx7kcw750U6sazTdQgZzn++tvRss+YoLrz7Rwu83bHs07aPjWnbBTYcm&#10;T+tYQ3gCQB7OnrIiXwRQATAKzHo6QNQ6LQ5LeZPrkPYCyoJPMTeRJP2JrtpcpSMGTKm3wjMhbOGu&#10;R8jmUPnN0hlq/GV79yA8EO9W6jOR1XvQ923E4hv8tj1fm2DeacFt29DQBlNunHCetdxa6yPK2qoN&#10;tefwPKMq2qzNgmAToZQFee0yRD1WFholB3WtxDfXO/Fb30wEzo0rwbZKqsG9WMEPpOLkaw6W2EDn&#10;e+QVh8jqWXk/XYbG49lIfs6HepBXwUP2V/Hawn351eTN0psx9rN9tmjIkoR9juXTQPve8fkDLxty&#10;hp9zNorTziGQvhQz5HlsicfGyGzZ4p22ILzXmJjBjOJBZh1XJB8BnQMxkteHrVewot/COyv2nHIF&#10;qxnkgPANJp58PP1vlMG1ydgCxXCszcM6ZOayNyf3aPNXIGIeblmQFyy2JdP49L0rKG2eaR8YCq4Z&#10;tKN3tlBbrkV0oXLU/cpz9czoE+Tv2f/e/pP+eXfM69uibdYOCD+CpB2o8wGIhOkP2OzIn3TK4qf6&#10;Hjwvbg35sgQV4keYX45X3z2w9l85lAptxaf4vAyKHEApH5oMsK+1RuESLG0KybxQpSiyv6OBTgsb&#10;FXfJuc1lJWDEmvrV+W/vrXZpZz5lZpk1vc0v+4/nlowPCoo0UpVG1vtZ/nh4gYSSXJVSJmr+u4JW&#10;Tn1/Bnz7Y8kCYi4DTSHJeWsXbne8SqG6roFLh1jOTIIkcgkkhXxFxIbX1wVg4Hr9hV9fF3B94V+/&#10;Xvjrr1+4xouKCPB+v/F6vQAYXtfE9zXwpjPo/f2mMscon23e4Sj37LzGkiDTX2eaexpLtmGJ6rYl&#10;RvOmti08laVqf8CiBAs6bjVlrctAC4Gl8iGBZ7tQKpqqFyuNp+5tbfTeH70DSIUpNotWzj82iWKu&#10;qeb47fUaC1sZeOgnxxB0r5j3Hln9Rxdz62OOUvpqHULziCiJH5vpB84cdDp80TFpwBpVggPihYVj&#10;+8bEvtNpiQ/EmtO58YOGljTmyIgJOXTzNSHoEYV78j7178fvVp5CgPh/Oi8KtcS7DqXWWhvoNR75&#10;3Jpx+KsBthx+lYG9yxUK4XYwYfWBwmcdrGQDsIHr9cKa3Dg9FJV8/XBGnFcaVMdcz/f7+j0bvgFH&#10;u3Y4pjOVxuFo9cIBZV2NPULD1K4BS8piwGDyDA4bcRCbIukclvi7dL7BFvVJiHtLR2Of1/XK8Wm+&#10;y8MBbm5ZnkXGqA5/OuESf0/dZYfX75wUJ1wThmNAdYFhDSYmJbjTza5sC9ZHB0H/3My5riirJKUy&#10;Plcb84gWtgec+p0jJo1bdzjapqrteHZuRKHNq28WpY7V3umGRk7bilfdNyGrn9uapOD537/KEXD8&#10;nkM5nYqI2rXYYdCdeq3xxO+6Oo9xbIZwl9gPkbV/6uT9nUP7qc1Pm26f2v6nY9Kzejx075G/g98l&#10;62QH3Nro2YAA4pyg7lb6h5eXHlUHIT3gI8d3N0z1zL6hkTf9WI9j0/SJvwsupZvfYV763AOtmPS4&#10;kr3G8nNrrRst/ryGXQ8Qrh+ZPTmHH5rpz3+8Isfu6RrKWBzklzJqP4y506KZyoaoD5QVknqRDhc9&#10;x/ogf90rYr85Du5O23+Ij31Nn37/h9fGu1I///1VmYv3rp+2oH7iE2vtzocTlx56x25rlBbR51RO&#10;GTT6pK5A+2Ep6MpDV3UvnU82omzbJx6dyzEZ4EW0kj+2rCz9lSN5D7BwzZutKwgpM0cP0fkJtt1p&#10;/fTcruE68LBWt0ulXFbTs51ztec2Ai+a0xngGTbcfFjNIe7i++vQzzpd6bvWOnSGnInsIK65bKY2&#10;CTbazrnJcd4GvsOs4eGNL+bfmFcE1Bw30XWfkh9/RLK/oXM5thMPU3MTrmsclt/dR/N9GBR6Wjrf&#10;88CUOPp7Hn7Ivcf7d/2w+x+6E/ypU+cZaYFDlpmrUe7YdjYdCJLjyrFtgXZyzO96HGS7jMHSGR6l&#10;sRzMxm/ys5FqHYKc0Kh19zvFFEU25GkPFSz7HO4ANmvR02S9JyQoAAAgAElEQVR+GsN1XelbiPGU&#10;t2NvpHrZKGiT6e3eoed0GqmSrvHrynt8Z2jDQs/vOq347sisyB0KsrVijoYN6Z4QdWue1jvxywUT&#10;4YqCQZNui7q2jCD5U35DGLlJ+mTHaxzNN2YUJHlYZqaZ8jZ6PRugIsJaKRNywmK4ncEZd9Y1QCnO&#10;dNoMRPSAvWII70Vj2wE3VXnWycjB8AcLtye/NYsywMLn3MEVKGcBMV5IcMmoNxPoara9dEPYjwbG&#10;iGJwh1VCQA5bYGbtIsqiqIfNeUfUaszIvdxqMZw34Dy05khhycUtiihmYO1zE0oOhO8eEh7a+a6I&#10;mzFq/aK2rG1InnOVUSEBP2c6zdZaydTmfMN9YfBU8TVzr43zL4YlBjls4DUMr1eUB7jGhet64fWK&#10;yNyot+p4vV5YE7h+RaT4dXkKZUXXuDNdOv+VIFg0PLL+MgDYYpR+U5yG5zhg3OmjIyJOsEfBg31k&#10;RLEHrg8DVD1H0SxB8551waUkGqK+3GDkJQCs61VK5QDMX/A1YSwNs1ZFEHjj455IBzhrZaUepaok&#10;ZBCX8LpFeZoZMF47HVG4bbiabQnfFsTABiobogwzK4eFRwbCHKzWX9Zr+2/VI9Ru86JiFcyYJSRE&#10;f7l5Q7hz91GCQfAAzzKoXeXYOHEHfHjSwuJ6jhGnvrvGaQKJpYEyxpVjkvPwyolULUs0+hWfCf81&#10;YZ/lLE5huZfdiKhPrbORL67ApVO4kQHsCrzGPTCnBHWsURxE22mn3j0jN3VvobJdBqLmYhq4oQ1g&#10;zqhPOUZEJL/hGMpHsgvLZ9Xp/564rivLMF2oNZehS1UYjoH1XWmcF0JhugDMMbDmwlozR+/Lkanl&#10;xjVcDlgZ/MFvroR3rl1+ZqRCM8ZHKoDIyOUxLOfgDnzPmN+wCax30pqZ4df1wjdr4QfB0nCB02NN&#10;o8adB8VGTMZ0ROGzNta1Ft48pGuuSP9fcG5GGMfvgGqVOuf8/d7k9pzBLydLoiyPMkGRBkljirij&#10;zKPgZW9CTJEDOi+BeGd1EviagC3H68JmNMFjU1h1WRc3rca4UuELNeRUUD3Xb62FK8/EEG9pByvD&#10;8f13MoLABziGj8xYADHZ3DGutTtaqJuMdljrwESUsg99RucJjOsKefieRxmWd43nzb/uPISoOdLX&#10;gs+ZYxUlTn6e7piL6yR8p64xPbLNVJ5gMCU99aEDhLnxLlp7UCZ3iP/h5ff+SsvY2+4pvLc+KJNj&#10;86tF97Q2Aj0MSrMYW/HmAXgdQhxlFbrD71Sgnw3pJ8PyyZmkddw3Kfb5hgGCDf/L8KhI141GUJtR&#10;aPKo+l1Fe6tkTxi0QZdPm38pQyhj+oazxqbnuzMaQJWzygmOff6ag55PHTrW5/IX0ngEN+Eoi3Q4&#10;pq64F2tIEIQsbeVT1BPFUD03gocvOf+VRZh6UINJ/8yn+rNndop3I7HxEaOMcABg0EvoDDtypVxM&#10;cNcaRzuyNaSWHs7qk8wecHejwQ25NafXds+FZz0ajLqe9NF944EZLKIlnY9BvjxSJ1Zd0dI5zD34&#10;nQFKoT4PRo+DJQmTrvM0erTrtb3ja26wHnhRr6sgkHQOjAsF8bh0uOmCwbQRnXQfs9hgKVtpsLjF&#10;XEzUYu32q9F1XxSdIXTyLGZqns7vjbfkCtY4ttINtAeUcbY5yD3mHz7QFzPGaNssVcAu2pS+K+79&#10;knOb5+PAwuaSnTEhfht8ZwzH9KvWDBX8ts0PRXvym2RlUPmXZKchdPE1V9Z5NfKwK2s9z9IhCB85&#10;6B0tK0ew3hx24kDR5nK/HXedtp631bCi25BNjQO64F/6Muhp0FIadSatgQ00R6LRnte5WyvOFXHx&#10;esusWmWfh34rH4Yzu7RwOXU3LoAcUM7JuBOGwzBZbq8cpqB23hYQXdZx3urMquROx6fsnI0MnhuS&#10;v3hEpkeuXmQ/muaK6qOXTbIchwM3bFN0szWeb5COAHdcWXs++FY/Y0C4qfU1jLQdIRlqowIZmt6p&#10;cS8GzSlC/0o+J13g6bs+Pzn+iB/eHJtN50gw5+eY7zWajGk83YCgB0fCTw5qB2BuTWaPdIYO8nLh&#10;OxC+pxVMIscquVCeMdbTzxJpRp8B5SznlZHMw7JUkmGF/9IrK2BNwoPYoWzCDPgD8tyZDqMdnvXZ&#10;TBto+wY1pDaMCymngFqvrdHiByanUePZuybaeRHPJjOuTOK3/Jp7FHqqEFYbj1r1gSjlrHMWTh9g&#10;W8TSD/vIrP2eOCgbg3wPaHhFejWtV2XTl33nG7xTB9lgZ+QJd737VjKMJGdtjJtea47XTX/nG+ms&#10;tZpAn2xGc7occlIqkIirZc5dUtujnhyAzzgoLJ0fj5YH2G45xmP88WFTHx1w1rQ5U1SzuSG8oNNm&#10;6T01UUwnCDiYp9rPqQPQYYQgCa/VIgzFNzxdG02hIbwozJUBv6zIZ4tUaetTKsn99/rq7X5FpIsg&#10;16r5bfOpBqHYWqfQ1+Fg7qHczTkxg8PwsxQ2kBHJGa7dbjm2mKowKuq+jO/YKAj9IOA0xsD1InHz&#10;cE6z2H0bV+krNlefAOdLp7MF451SEqjswcMhOqgQLr9KQJRcDGaTSlQReSo+3fA5FYhu5IJ424RS&#10;V5RURsgkFBKgEFbEfyVQC9X4xNDQk1FKCWi2XVPk9wiqO1vpDNhYfqAopOw+8o1Foa/AoRFr2o1U&#10;HYyrtb8y38vrj7ECXnLxRXg2RunhlAsD69oFPoWTLx1qp1k0HGkszUR1JtgQco5aawPWAOTEX+4Z&#10;gZFCCTXvZyi233xXcBKOuV5dAHTm3nCCCsS45TtJ8ajfu0NGzhJFUZQCsCsBp7Npc+Z4OTomwA0I&#10;Z5/sawnizjMCnTw+HOlmFgc7YmIYULk3UVe5IlUcwErHq/sb3xk5Ez2MYRuPESc1AK6DcFDzOx1M&#10;u7NJ4NWGqUG8KGlmDGlYGz1vsF46h4E89DWi9vwFfH39gl1xSIzNQeXPUiYoLbGtOg9/Doe/0lY7&#10;/ea5BR6H2sR98jRfPA7DS0Vzx7cc3jFjLDpW55yAS7GoutYpy0UfzuhEOsNWOsonpOyDa6D3nc54&#10;bVoBqENZDgPUHblBuRtVdQW/iUghGxecmwupFFpFxflaW41URZunsUh4jrUAbqrohOaeshobsXT0&#10;ZNmtcGL0DK/Nycm/5733d4xX48oImTmTV7rgzzFM9ziTY2lTVw4UOh7ge//HZ8MORG365TMHkE/a&#10;eHL+/vPrWUfLuzcdznBd15Zy3Z/prtDNEAAArEYr9353fvvU9z6uLfCjM/wHuDw5wX+6ugH71M5d&#10;Pnx+tjjqn/RZjnVpsnejsEM3rltpsEO/eB5X/1GRijv8yzairLArDbvScfyGq+VsftAH7aJe4vDB&#10;w77aOUd67ob/J84cPB+GlA9lA7Vn3YGLMip/6uO7r+UT7J9+j6HX2Ltse9qI0XfVzy0n1D5mu37u&#10;77quLIsIoDZonDbOuACWNRvX4EH1tjkZsz3KVAPDCKw4lMZ+2ofraWwPPGM/4JK6AqgheJ+jN3mP&#10;+l2bTR9wOddlGMYs+lxA6AnkFYFzz4fwAcVT0nLy9Wjsf+TFTe+4v1R84KJsAdKiKMcR5bkC0p76&#10;Pp1vnQbUpt6WW6Z474pyOsSTDLWxGn9BhHwEd92sgksoxw1RJ88cvsKGco1GekjTlbZIyj/gyWYh&#10;VUHHrxwssW5VB14w1DtRCoTrOp0HDZZ9Ero94aqMNIR9kGedNTOhYM+yAx5643SeI+BImrtNQL4H&#10;jlX6SK2zb38NQaurjWnZ4Mbjgk9AARbCd7W9dcsPoTNpMybmZNakk2HHuMOG0TPpkjM7ymRVEEps&#10;oFrqqwbpbdGnYrYlu/pmXtoQDS8iCM6hEKZ93NJt47218RSUns7x7/3EOWZm9X42adaGEH0Dkott&#10;bslzs7t4bwu+AFSzP9t+lDmF1zlDL19efGjj3OA76F/TGM+MOiKyo2Sw73PuGaeu4EUvAtDckfA6&#10;Nzai/XIyt66TV+hMMekpB7+/Q2XXGz14nKLS95rhJhIse5TvbZUfrI9x558JLa3bKZ85986/pLLo&#10;UOAY78PZIu19s5C1mw3JEpTqWdkX4xEuNeheUCLZkNXGymm7nd/FN66r7LzgieLinU8dI8h+pDef&#10;z911+66/59b5VhfG45dUFPQTatdGv4iBZ6Rl5qzYXl/4UGrqHh3uQvT7+EVpDwI4oG3AtnulOsDV&#10;wNFkHoyh74yg8Wgn/DWVVh5CeGFYpD3kchgFPoVVrIOcx2t7F0DV6wI2WIi/ORUBIVBueu+DzwXM&#10;HSgR1MEIJeSyH2x8vZj91kmtH1CnvsvppXWgfMT7/cZcPEl4rYz+M8IxqCIUQWvY5KtcXosKgBzs&#10;16UdxJjTGIavry/8/fffcSp968Ot1QxTjalkgjpIsBQwrYMil6Omdgnm4YwUbkp5GGBicIVX+5n2&#10;Es56YsBbPSQdZDIUySSKanjrpLuRLgwQbsLDwJGl9c0Uk52pDH13KgNt9zgVTsKkTug+1z+7337v&#10;qXPLnGlShT6mZz02dYIlHLuNVayWAkORxPG2TvQF6BjVHJVObIA7lcsF+KBj1w2wq3iUmL0UScg4&#10;BOmsDFbGTxSNGoUWaTJ10Z5KOOjcHYuR6A63RQnfYXmjYtTeQDl7t/v59xCE7XeDNjdGcxDzzbeU&#10;BQkAciP3ct41Wp8cQ8Aqfr8yemuPPM5+UvEnPlCpL9d5RBPZcobAU0lU9M0Y4dBdC5fF4aeD4xuH&#10;Y6kMRKs9Fa+YHDM6yCzSnKYZ1nyjMNLauHZIhijaIyfqn+pTey5M8rGH5laeZO6ZkjZbm1OnJa1y&#10;LIdTb2XkUioBD6PV9Z6LXGKgcm+s+I3HhsOighDR0vvGQjcs3wvh8GXk9PLF75RlYj6kDW1uG5QF&#10;woOb0giyxD8pIWuVzMmucyOTPLZtju6GNjfKx6ACukPnui7ykcGa8Vou6gw8yFly3/NcAYM7o5tU&#10;u5x8fxlwrTC0/KoIxtXGJlqKNQYUbX+5bc7aOshrd8795Kya73foF0vj7vCwdH7nwdR5u8oVdD1n&#10;NsPYzG7lXULunHLpz6//F47xTSkGboZUqBMjN+gln/c2ioYUEVeGIyWpUe643j/1pOf592j50D+a&#10;9t/6/wSL3zmvP73z9Pf8/Lv3/9wB32VDu/r75+0PbT/BQga8532gbySZVXQZ+NkdPM9gJC+AYcfh&#10;FtFuRxRT14+6keU+MIayKfZrHc5EzbBwANmOfleJnX7WTjlxS49Lfa8a+Qi/j9cN74933G807sc8&#10;Ey6f+jPbYSldQHN6jczgi7WqszncjdHQFsy0ldPxSzaYtWzXcHwAzBb+Yf6bM/PDc0kvI3TxhAXl&#10;jfDLODfZDhv/SPysaLinpep0bVJzu16XcJbUrHnkiiQqVMnDR43lcQDI8d/onfqySlZID9z4qGTy&#10;Ug6NJx3WGQZ7l5uDLbvy7DPdP5JduiW4uyxpr1zCrhwYyqZTZktjTRqTxmEjsphprMWGvMsSdB6O&#10;eThOT50WpXPf5spa1LLTiz9IF+BH6Ri05eQcSTnvXf86eHuzgyJ4pHR0X5LphUPOYC4Ys5EThrHZ&#10;MVMHKX/GSSne+u/zcfJR0agDLONKZ35rTXaCWJrlQhc8ZcOkPSc7kbSzrGQ1HsaT1FNoHXhkeWfX&#10;3UXj/fdhuGxs37Pe87be1DnzhwvGEmqxCJbad8FVfBfoPoO8b+VcPDqqQ133n6GybTkHZjEk32s1&#10;/7t+oCBPlfBoYQFED6/xFjD3YTE7OiJcIHMv11QyGFBkP1gzPc7oiQ21jnHEW6ObMM8KKnyTnO82&#10;Z/y+tmxNlW/rpSyqlnnbdCCe6rEiWWPg1aEDP5QIDT5YNBf4Mtr3WpuMch/ka9fO8bXOi2Pes/Bw&#10;k9dPepXd7vV1t8JTCM/PBiyz7bvOID9Z1BGvuaWtlb6EDzpJLoV8qMKT/bErcfb4q033ZgenfZSl&#10;5OoQ9WdQmYjtNrjNf4H9mdfxdAnBNrGNSBxZM1mOWDHSJ914NeTdneiMekrhZFSCnoVQFzDZlpd7&#10;QwCXMRePK1rvMKaWotxiXtqZAlvTHnyCqQuuTPfepbKcamIxG0weBGz/HfmZcEU45vIQL37vz5/K&#10;zq5P66A9XptBLqAe8E0VvadFa8ex9y0FKSJz5pz4/v5uBj2fMiQxLY/Ut2ROCGfDoKKltPfdIcCF&#10;En4MixIpa6Wj5Ps9E+cddFzy8BHjZkgY/HGwlg2qGc66VWxH44MvLEYWxqnEthFPLXfAJt0N5OAp&#10;cBpdEMC6s62hhLXgKnhrY6aW6U4T2cZRv9JQOCHYSSnf3iO8B+uoS9h84nH9ckcqg8knKFyVsiP8&#10;X9MxWE8SVDoWNSXhQEEncDBrlqbiAGi5DIzC5m6rG/KwJqArlJ4prFLotgkAHaW3ecvBsnzBZtR1&#10;1jptG2hNmXhyZv/51Rj0acR8fCPwzKLW1K3vrH3eR3saxRtNt7Ybv24P399r9DrdM21VuCHSYOLk&#10;pnhVRIhVRsDR/9mf2ReAoE1fA7DJdgYweHDvJF2aI6SZFI2KstrbjEF2eujKNETP1NAvGV28fzpL&#10;5AhP2l4VRT5aZJhZOOrXfFfpkOuMnthhYTDW5vM0FqR8qQRXGZGD5X2sNh0f1tM9SmuEI5yyKx2r&#10;i3PanSdXG6efYxR9o9BPpR/ScO6O6rXwnnSejEpa7Ur9ZeEMNgemqfzMA9xHbFSv5Xi95Ii31BVq&#10;TFUbXMa++PUAshSJmQHDsGzhapHrWR6L4+9KVTmWxhG1LHwrXWL7t0LZm41/GaoMVuBZw1+cdHLI&#10;Ko6tnrfY3H+i7Wpi44VPMuN/+zodpx/HYIzGPyORHxvN1pJXphr0wGt2fN7vp9NF40x9p+jLcJ9H&#10;n8umkD+tw//aVfrqz9d/MCZLpGk/2T+YM/WfLWKqnRuhFOjriqjwTCIrPvHkCE+9yGpjKow9J28I&#10;vqdyGn1s6ziQToZ7tFHBGv23cpJbbk7XYTzUl1rmUp/9adntuued9s4ofMkP95VR5xgjnT0AML93&#10;2gp1zVr7J74jeaHBk952uFuNv2X9AIAN6vAjNlltKVyE2OiyFeItSlxm6dSmaKe7DT4H393nxntX&#10;lDqUoyT4BlIOx/sK1qksr26M/5Nrd6L7bZ1uMAY+8LyDIR/P3TwBD+1023lXcpE6eOjw1EEGgHVh&#10;+n1j6AkWH+Gj9WKva/WsUMm4mF+eCWb38T/B7lOfoQeuPNJLIUd1OFsLXBqfcefjlXY/GistW8Jb&#10;EIKxj7TbvTbN5XvwtibFPj2XKZxTRWfSVbch+WoYkp4bNvY8jbBhqJO3JhUcJh01laJtjqiSmjyT&#10;Kaax4K4Ne4VoxLjecniynSiTGPpNrOXcjve7Ggy2uba/XecK30G3gbym0HgKDY4KcCNfHK0cSF+L&#10;4mGlc8DuUjS+t9F1vPKQXQqL1IHs2vCNRxVU56VD0DbSM3LAjzFo1/rWfzmlyUuJ66vZq91O3OJI&#10;EvnuMO9X13e6LSc+bDxQNBO8reTOxtLaO/1e0GEPya1yRXN2vlpR7k+0Kxz2A4meNrierpO/JB7d&#10;+qLgMsvsA/ns0vfE9VW93Aq5U5impV4QdPQgG+Dbej3LOs4wn1PW0YDKpGoyLv2osbLe7rYJTXst&#10;7p+ZE+p/D5STX1fO8I3JfLpMtFgBEEZiC/cj/Xr64Xwdtq3vqY4+6fEaKwC8RJC9yXRZ8D8y1hYH&#10;YSZnhNPYctoYxf4WqGCKPmmD2Qtp2Bl3FuXIGmvlvmWqAGSa4schiCICLT51JxWwuBOmNG8Au9JG&#10;kJV/aGGt3I8OZkMlVyR55SQcbyxcefqz0qUDWfOMOIudtEAQOubJRKST6IBKXe4OmysjfoO+wsk1&#10;XekmTSBSUMVuOVqtckW8Cj7YELEjQMYRcu1GQzKDNrLDIT+ugINdUftorXcyp7Um5nu2cimKLAxn&#10;Ityw7AoH5sUSACOMmusKJ/haM4ng/VYtWoTDSzWmENFveRiHYIdizGYRjedwTKejKg9QGhi2cF2A&#10;+chD4NYKR941IipyTs9DHYaxLMsY8MlIVdaGFYBVK9al0fsby3fDy8Bd0k0QDMKzHVwqgS588dpg&#10;MSB3XkE+poPhRjJrbuK0yG3YiPum3Vcq6Chjwx1Yi9GlNshWdkdvjELF5zUA7thSaC8r5VfMdHoo&#10;XYN/4TPKHKhuM2sLrqa4AICRt3TDQEJpSZEH8pm1gOsqGrEEUqxN0F7QxWIt3jEiEtm8UjnL0cnD&#10;MpfzkB5Gh3I0ay7YZdz5DDpf7hhrAuOqNCh3vNvBR4BSpCh4UAZfp1GgyjlcEkKjQ5d4UTKttdGd&#10;215jJO917VgP4azkwJXwrg3C4MPbWRAxuijPQKXDTIePCu58f6xYZ54vUPWzF9xG1Mk3g3nmdgRe&#10;oRzSKstkmttY8AWMS3XaryiJZYYvHVg5X5jwTH3PTCAvhzfPX0UcC7BgeGUNYRAvOly6kTuugbNO&#10;azohDIgzI0JG6iAYlmLHhTgb4fv9hjHqaq2Fv14X5tvw8piXz5nOUAP5GWXgcs8SILXSXDufmG9L&#10;nFmZLsf64V4bir4ClliAeTljhWO9jrK73w0mwsjhWOtdB0kre0I18NVG6mWGN+fl7vAp/NqVlmUh&#10;Q0IBCLp9nSn7KyIN1nrj68uwWOc/6+wrqlr/yPvcoyb6WMK5iqQRozUD1tD2tiZyAesb7QekboGB&#10;9/dOz3IgXVm7n7wR2DLFunHgjlz7pxT5Hgku3Ubw6xtzTnw5lWxd5+E5glE6vfje9PNN8a/UNtXA&#10;Yz9NK9362vjd8cxoz6kNfb4y8+ZxWIwCrQhj6UziI+4LGL38lrq+Gxr6fTeQaqNWB6/l8xuvGNu4&#10;t/kcn7f+WWJoPcDzbqg9ACCe3Oajclw/Ofjs+OQNdUwwhMNd+EGeQDCmkeqlA9SYvTkeSoOTrlvp&#10;t8JnJK9Op1iLTIrHx4ZzNixx0lM/qbGzUjGfnuTjO2y1AbeVF2gO5eyrwTGz/UzBNZSlo+ZeAKXc&#10;FyxswN9HtHZ0sPVjSceUTy1au9Z5wK4KEAh81GbrlXDZeLjW6ThU0c0yw3CgeHkdtxHtKFqv4k9D&#10;JrzsVTwJA68h+8axzHAlSGR3xNql4/2ExRlN9mCcz2bTbptW3Ch48fwGWIvgnzPmAZbzsnJ8hM+A&#10;EatAbCybbKPk3DGmVeVbhLOdfpI+WqQv3NOh6SY8kv3wzLMro3bHj9S59D1JbMe/JTdMG5eivwcc&#10;r4BE8WfJ8mM8Cgibsw7UVhkzX5P6YWRTx/shHzPyMZAwPnrAUDhk8CzfMswwpeeLBrzzAeNmZNhZ&#10;y73xEuovTnyhepqUnDjSAXx3pCXfW6tseiDx26hryi4ST5R8NyDLgixbDOJJxsrxrdT1BIXAy9jM&#10;D9wue3ERDtLNZTMCPQbcM7t8tjO1ImiJinrXdclfrGUbaq1imJ41rbMU3wIMF0ueFg93B148iDza&#10;GLWhqHW4XuDA85mkd0Pol3xV8C7aJL7QETnGlZuc6UQ+7YgkSGv4g3y25tscx1of6dcCCOuKB4/k&#10;IfY27qUqN/sNMMrO2gTa9Z7trC00p682Pqye1Xfhe8/aLt1sH86pq+T6or6+ZJfINm5rFrb1RJRi&#10;1dkAEcD3SpnUxgTLMo8h+h1OuWiNlojOHF7RgEp4hX3VfFukdzj5JucTrFC6dl9Tz5T68rWUHqGS&#10;rlYghPAkSzdqE3xFxrG5hBpy8G37JfHYDFUyB8bzxJKoOIZj890lR+hol17TFnScOoCpkgHxKoMq&#10;47lLw8r3il5lq2hzvOO/cM5a5ijck7fXkJXRRD60CcAar/AsMoEt57mVjyEcl1nISNWMH6+0tWss&#10;GmzJvVSlqWNqSS8+rvV4xYDuSvUmEwCsBvjANTkj5WRpCGi1I2eQokcHXdYwpbHlcmKROfoQXmCP&#10;RNZC1qQVgaq60jy5LMHXJ9CdN/fdu51Z+NaGp7DXsw6Uc54i7hSiIehX1gKD1sbLqX+m1VYpETJD&#10;rBKU3plQ3/FERWDWn1o/l2N0Z8wiU+0YZkQhiUZC0rV7uhmii07wUMbe7xkOmznhzvIohLlDiF/9&#10;R83vC6/XF16vF8wG5gxOcjFlXRF7gJQ8lgyx2GFea+I9ZxK/HJcXNyHWWoEOdByOUcaBqZ75XK32&#10;GZ2lCUcrhXEatJNDVkjoKVVUu68Tqhnfy3toDvdLEUV8Vjwx10pOEIGPIoippsNqp7BEYrW1UYGU&#10;ggYvwDKfT3W5RJ8dP9poG/a05gNBahQpDNAptgxhGQrJEBXVYERz1e9imQYeMKW6nwKI2puTu5xs&#10;96LiVY58a4OoiNeCv6VimxGpcIxlmDxgJyKvwXVem/NoLY+zMbLkUq18RoekcVTrsV8n8z9v7wZf&#10;pw1dXamxruBAmKO2PVOkZbCWQV/vzF6rbS34KgEWa1x8zfOgvhJCIaQW4IO4TToxMP0q+KSoySis&#10;BIPcXRd9Dx1Uw8Nsr3fhspUzKg0B0vv7+x1lV5qTX7B7c/M2DmO+cLWoPqCieDrMhWvDDKYsFeGU&#10;N6VOsOISZamdtl59/cYYeBtLvGgObM95QGDxeWdG1H51Lp+R5jqki2nGk+NMR/iUDPaOKLcrM6y8&#10;FDFuL0GbFoFbcowLhk4lsHg5aHw4ViqWWvdzxz9xquHnO2vvxXWNwMfFEigDg9V4QvlZjFbS+rgV&#10;rQPAbCVcAGc5J5UMMly4KB/FH2Yj4Rq7JHevswwAdr0QbvZyLMmxsqj/3OGNKn9y0CZu35BwLa28&#10;9Cxg5xUZ7fEPrnHrsa5Nwh96zT+5HqVkw/PftiiiMzrUWpuGiqK9RYikMbjz00/9+fl8n2uj0Y/D&#10;bHzqpyu1zB+eraF8glKX296G+oHQ/8ElA2lzD/uNhJ/erHV51I3+Z1dt3Ese3nUiBdN8Yno9M69f&#10;NV79PUoONZsiHdgWjmDpRj3e/OPaZlvqTe9WMEx3BBF36IAAACAASURBVPdNWrVbTlH2duCKA3e+&#10;0P+OkenccjoNja3JNvuAS1dGQMZYZm7kkuZaf/3w9iyzYFWA0Nhv769nUWnMazYZ2efDz5npqeh9&#10;OnEvCzthzj047FydrFNutUnV++m0fcOHsUcyuiPrZS9EyYD1ey6Hqn9f9nOHS79u+GX283PNATIQ&#10;awAbGx/+3RWp7Gffar82v89xwR1/xBvdq8xA0+1jM2Zh7Orvj9cf859QAJq9Lzx7fn/C0ifjoMPH&#10;W5AOFCgh2o72U3bDb+6JYay3Tx3MsNKG98ZzFu0fajVHe+15PSe13ds2hFVeuXs9H993XbcBs+7n&#10;w3mzCatGM9kfcvPUGw6W36P3076bzoax4k1p77LUAx3U5SvYn+ltdXRI/uoFxfiBfpK2MZd97dpQ&#10;PKd1ULzlsaF3Xo1dPV8Hn4ZV4EI4UA5Z8BNPaeugbG0AdHkYy5zE+FWJJzdSAGRwndkmK4JtFPxW&#10;W0cDUreWWBNq9ACsXXsL+3Ayeim5GMu7moGyTnJJsoFRuEt6iRzlB1RMG1rRX67B2GVrtznP39Lu&#10;acibn04+YcCrBDIAYD48A7PtcExtFma7ym6C+g/YbCVIOk6j5nO7JJJbIF3qQE/vPNgRxsoMYy2e&#10;d7dXpLD2qhzg8kvtTvD24AgaX0nrFxaz7lRKzNB9tTvHMHhl6DV8vyx8IK/UZMSuD47jZKpJSo0R&#10;uhyemiEQjsDRlKQhhhiEslaciuxWJUywVhitYySvNDnBZVCOsaGtaypbLW7gyJjeoF/GaYsOSpB4&#10;/j0PGkmEgCJLXVPN15NJmobsOaYy4vlM7q5XBGo5wbWGxXYdnvPyZAB8m0xcmxJtiWr8nIT+dhju&#10;gqyQOhgiI4MNEbmhHT0yQtUEXmtizjfmiqjwuldgtqE1cgx7RaQ1IweAUGhlpM75xvff32zbMecb&#10;azm+32+832+8dUjnpozEyc6LCtt00HVhuC4JqSC8xcNOLIpE5VqsVevTA6qXL/i0qnltncG2tbUB&#10;9zeWT+6uU/AmkdDlJ2kPR9SOrXQQ94Kv5lXjSPkbjKpWN9f8dmyE7X/3ewZcF4Z7KD2LTilH0FUQ&#10;Z7bt/tDQ9jXoI3ex+YATrwbY7ij+YcZoVRh8OLQ7a+3wmYBTOWqF7xJo7hNDjj5CI9OnhqIxjOit&#10;aNjgXWP4Vvd7Jr+R0XfFAVceCusaK0o1aGNGxrJwwKufP1HEyzA+wHr7nTw0jahTAa2V33AnPmwZ&#10;I+chYueGU/2ufju9543E00wJbc/2NNE1Zir+Up4XFsZy7vRqJ5qtUOn05fBxRWmd68IwOZNVTuUX&#10;+ZpgsjsTvxlN9PW6MN/b0DdFOBzhoYB9/Xrx9ysNzNwMcAldz/fdHf6tUhurGaRUOOi0d/5LPox9&#10;HCAtmr3jo1LDx4iNO7Pgv3RGt03vHQ04wUmFYInuyKeDx0gVBWUd5Z6J35w8hJvNGvktFY6Khose&#10;z0GBdN0NJxeEsM2k8uTrJ/FAKTnYSWN33nBTi1kczuhRbfR2mli9vRbFFMo5M4IGh6TI8jRk0Saa&#10;krwmbNkaAGDp8E6O9WK5JUfh1v3qG7NFU3n3oZ6hdLJaj9a20jMTd2WVkf5VB30zZnGs2T6++u/T&#10;8I87D3M8nR6ngn7O77x/ngkngzMcLYZKITbi9d0I6EECtxqNnMcJk6c53eGlNhXlJ35/jyr+6TIc&#10;fXx4/mnDQ/j6tJHy2+uHceVG+n0Q/Qt0mHMnaW909//u6rRhmXFpWBiw4m26T5rNDJCuF/+Ap+fG&#10;ZTxf/GcHWedL2TrbqQi31NHOEmGHDz42optzF13LeliuhzV3zUXj9d25eWaBRLZetZHRzlrCYpvb&#10;AHYnV7tYsxaK9O1PjMLTHngl53vo3mr3LgfOuT7xlg125I12vep8CBuI+rqN5pTNI/ru83uY8/k5&#10;Za36a+PqesSDVpeW3vPVN92l2FDepZj7TPNdj+w6jUZ8USkyyZ60TzyzxjQ+HTyZbWlsLudtja/T&#10;RfKzJ5rj6NI1azsszrldNrB84UI4SGaDO6BSBIU79y2uO3w2np7jpO2R4tO7apKXNo53mRLtiCeZ&#10;j8iML//zDovUORR0pYfiv0N6ZdNBpI+Fe4AZ9aGwxJvDYqMfwDejWj39H00Pko5ZSnPwS3dUvfka&#10;Z04/cbnTX1fYsBFuZp0Qm5Z8Gm39RvueGwnEuSi7yh4MiYtmoPMb6AFgw2x3wGn8VgO8bQjm35xi&#10;9OMo/V0PCO7bVZpujMHbrwWe4gsjm/t0nc7ZLhvu/tTnhjp/kXN7kZvYWMAaMDqStek3weA975uQ&#10;nrCtQLeWpWRGWRzAcxjP3HPYWGiVBwN/G2/SFd0brotlB+UrYKkY9TtBeSEblOtUTskmE1JXJ9wS&#10;5s2BnfTWcaHpYWa1IWxtndt6pJw75OK5tdh1gGqH7baA0k1uCu58KeRkH94x/idn88P9T6VQxP+q&#10;+53PKsPSr/AlvVMWSa6SbnUeSAarFv+5yVJzuI9WyzsMM1fh1Sk9DpGRfe262YJlVQRNQT1caDXC&#10;JbiC75bqczOBEqFKqKdjBGTHxLe+5HL0SmCUMiyHkVKoWKvvMC03hd5zIEGcXHV3zyjrruCtfJ4t&#10;614Ce59lIh8JVs4uEUnIQk/CrAWr7+E4WAFmLxe1p1BCCppbZAg7yea9M4cOnRjH4sZDv/LJBo9i&#10;9qEALyksZPydWU5XVHu6sO7tuxzjvfxAHZgRjLnSWcHoeBsDf/31F379+oXX1xfWWvjv//5vmC18&#10;f39HpDchtlj/dq2Jv//+G+/vcLgH076ndCc+OcIJws/dV6n16QIk3/dg6l6ToENk5DOpNIJrbAB8&#10;ZaS20eGQiIQdN4Dep8Zy3WDcnRjpy7hryiXMul6CE7fBuQQuDzodr+uKtV5aqyp1lA771Sayd/18&#10;eeBCRnxb4bqJfj2c23o2Aq4b7TTaEt7rUMHX9eIQ5UgPY3KxvMF8R4R21IJseN3J3AtfOqyNn81L&#10;6Y80yxrPaRDXtPX7E6xK0D6996PGk23v638XFpapzcmTOa9LjD+FSjnUuyDrbQbtzZxTRr5wDFNo&#10;nI6Aw/FG3FStf2CwdAzvXSjecoOBJe8S7ws/nSMyKRdAWZGbTYdpozI5GAPXdW1jC8ViUKfnbvTF&#10;jRGL8k8pQk10inbgI2XOlMHnefjluSZnxECuTaMRPX/9+sLlC+NaWMsj24ZgXh4lVsxXOMjXbrDH&#10;aNtnyqilEkQhzWBMV5cSH05iq9r9T0ymVgXnpc08fgPOyPvcud+NDU4ayNInaG309pvM560zugfw&#10;TB+8Rh2Ye3N6mlVd7xyJJSyeFLEcw8Pv2eYBlv2gTE9l9aSx1MuOiPBu5JTzZO/j7uToDM7Oh29t&#10;n1ff9Hl67kkdtg/3/n9dT0o6zbg7rpoMJ3096rjjzp/PTa/+u9rcvv8wzien/qPTtRmn0faPTR+6&#10;4c9ta6y/c77/kyt1Ib/DD8DT3tad3/9ukv/RmLoeVNeCYNOzfX5u66ffdmfJw3paUYnWpWi6nL9n&#10;AM7ZVtchN6flwSvOvvt6n7T96W++2+/VLBrB73Rwu3Tb4z1lJUXJy3UDV9XQ9Q1v7tJ9h8E5t8cN&#10;NOmRXgd6mjOAwiqg6COsIB5RfQ5TCYxnuVHtlD528pOONelI+Y/J4VP/+xL9jv5Td8m1vsNkk/HN&#10;PlproZLln+T6g3x64F+WGU6PbzzIKTmYxf87X/5gw/yHfHC3Jdt40q6Qc1c9x0PSEIXn4pubn7uP&#10;75AFpasULvkwLI9yHL7mhj8VuBe6XYxRTuwWQVyzaZ0fEr7NU3Nqqn5m82YLeXPcEDpbFV16h9IB&#10;AxPN3enxfgUwUzekb0QoLL1/s8cPu+PuYC781lht1jkCfIuZw8+jig2LcGCu3uVNRTnf/z2d/ol8&#10;+iQXwl/X5AcHFThksRm7Rvn1oCjarFLFpWPwWZvvNg7pKC488e0349ooMz1kBKAAGiAqD9QhlTz0&#10;VmtqLDUWnXYPWQsqUzDts5zuKU4S5Qq86jJBtni2YpKJVhvHTZaLjIoX5CLUQcn8dRz30283Oi/W&#10;ABO02cQAsBjAKpxcuQ4NJ/rnwwb9nX6YgYUfruyL4Ezf2UKW9kwdvDm/05H+lLU5BjM8WbDJDbFP&#10;w43awWDJNbnJJRWTvDhxRWOprXaD41UONGMtUWzAplqSA19sJA4kFO5EyYqoLyZoLUZhDBZZ8+3w&#10;uwXge01ciFqoQ4S2viGn7HTHiwzEWT/cIBwIIQIHnctGdi/loi8umpJuWfdXqeMGlKNkVStiCvFQ&#10;NJA1cHVPdXGBVGRHojylGwfQhUZrOSMTiqgaO6LCvtywZsAlo+NJJGvuqdC9jw4EE/UCmBa7wgMl&#10;vPsJukkMbHoZ61ZxrHNFuvlak1HabzIJpHPIzOBzIk6PR9V5guP9fuP1eqkzDBt4f3/j399/R51Z&#10;sjVXjW9UBJvKVETU5qwabORezvk4TxBf7nDWX5eTetiFhcla304B5c1xumLH0xlNOydrGQ+8/Y3r&#10;unBdg2U4uD4qD2GX5HG7HALmXM662RHF4D4wWsSlVL/ERRfUHE4VUzinat4pb8RwE5m4y77oIFDU&#10;+uIhIXNy9xRkUOFwWYg6u+5Vs682t8ooSUe9hFOWkAnnVtzWgZztNGBQIcs1c/iqNFwjzvY+1LtO&#10;Qo/b4bjM6M21sEasyWSpnmtcWSN20XkoWljudCg2mmkpZlmPbIyIWF8tHdeYqtMUszGas4/06RAL&#10;LOGsLSjAoowOb2RdwyPl2ZPcCdNe30t02q4QgE5hXpk2jck0+JbQ6c5iwVn4N3Sf63UrZ+a1ceW+&#10;WmSGwZfjUnS+DWTiAYrXqC7eQGyo2QqYx9IZxvXFualMTeYZ4oxyB4ALmnc8pyyAErAj1ye+sXCF&#10;V+Q1oBqfUp7fQcke9SvX96QjmXMQDfMsgV8Wf80iit3RBP2wrF17jSvk51z49fUL0x3z/QbMcb0M&#10;7/fAtYA5vyN76v3GxMBaR43wLG1FBVDKLLjuaDIiUW3A12RtvxFzb45pOZXB8zeGzFzh7PVqbQsC&#10;C1lwr/EVd2BkkTpEm5TnYJZYHbDTHUatQ1DWmuAHXBf1hWFYmAF/Q66Lw/NcgIzGZJMyBqJGvOAT&#10;0UKLCt1cYCmqqNG5OeGZrlxSvxwtK8c/4dR1tjVAqBZSQLcMhIQBsi3BQwew7ps7ELHCfWVkVdyz&#10;Oz/l9yx/pVI67cDYjgPdAVSOxh90jvM6jaM+lo+v7K3+TknfayUjDdh+8LU7qE9EVJ9fNDjg2zO9&#10;/74utrXl2b6uW01vrYMF1+/+zoDjQ/mNzVBpPPcRykVjevvEjTaUeke8SroDn11e8zPbNxSKHqXP&#10;HJuDCJkJGkOGyCZ01jt36us69PcYQKZLDzU8Rp41tOaMDUIzXK8LceZL8O3MQOTBiKW9e2ZY5pzc&#10;4a00SZ87UHrqfH93gAUcBGd34KiN2b39Rh1QvC7kyV7G46KRtmYLEELoFE+b4+fK353qu0N2oYI9&#10;MlNJwQmZsXlsfNlOcz14bKGVBRHcGvYaDJeVDGJHqQdBEDCLZ66RDoMyS1e26UAYtgKrF579xANU&#10;jkXvLVQJOHed0+Dboc/WD6pW7XsQL3p5NJOMLOtQzv26jnWj7jcb71BGq12DZeJG6FseZbncZI+v&#10;5EXacL/3UTLUm7IeVDCz/50VdJkcnL3btnN+qxmxF86l9Dkzg+dhiX32O06FuqpIZeqJzeu78VKz&#10;LLXqDD4bHhm+EZXuzIzz1G/BuV02IX+Gh0Oi1hFI8lOFOkfwf+F8nl2w4v3g1dIxAZ+U/84SNgdv&#10;zY1+TlL6rXQEANx4qTWIep1BJgvUT7RZJClAGxMYcY6rRcaEjdFsoXCAT5YFVXLzy7jxtyTDATAA&#10;JP01FrZ1dxI6S9mOLIEbpRIlNwyDpRM92W2/W85OyZTVZPNBH7kZXXrEos7mAF5CnAa2+C699Ag0&#10;IR+Vj82gqHBLWuC0A/8hOXd3gqeOzN8UVTpxZT+bE/RiUA3CxxQ4pMC54BUX0M7UYH+wTX7c1aIV&#10;fIl8Qfi180Ejq70Slv3qPKqXfFR0PNZk6YmwHS/bM+5C51wabfUqcRiNhS8Qo/wKx7Ma2iW+1HjK&#10;sHJiR4BmjGGtGX4VBC+JuuAVRi7/nyEqASw4lvezP7zJtpUlOGp+6lF0Z2lDxMKFMzWLuDZdwjLA&#10;x7MMiJEfd9kHUzZC8y/U4sTclJUpnn8ZS34iS3/GjeKfazAgTPa+aIKDv8Zoc2/6XOJ6vB19Bk8P&#10;3C8/x6dr07UpF10TEE1llv0FG77pyk9yXDwQCbbBEjJWcEJUaFCd9QXpQaQ7GyHGD1snke+oQ/5K&#10;p5QeGf1xOqdvKQUUsiZkpcNwl4b7AMRY+uQp8MRE4c5yssFI4CEc4L0MiWWEpisNyiXWat7rh8V7&#10;qsc510oBfHs1GYLKNbCOeSoJXqCpkUBsctsp7siv52nkRqOcg4mp2UZPDo96p5ASq2jYvXSMddi3&#10;cWmNgqgXMEv8bVPuEoAwm4u48vY47HBYi9jWwV19DMQi8SsqlWtOLCzMtVhOJRyW7zXx/v7G92Q9&#10;V7A+NB0Pc7ZaeFY7hUnIDeY9gld4NhcPn1oqYWB5eJ+77z4Zq3YFh9o5BV6vC3/96xd8Lsz3G4t1&#10;BgXhcsxXWyOVwoYuhMuau2G2rYd70ckIJ5Ucz9NXzjVTP7za7QLTAR7wEIqTO0LJIo4Osxt+KgXy&#10;dJ4cyBLOy2S+yHfKaKSgNyoBdI5rJh1uiTkbXd2xtHCN0WhrQIcXrQWouMkwpl5RkJ/C+ckZ4xQ+&#10;ctAqd0uHqBoV9uRhfGstx3XdYXTG7t7o7YkIf7iq1iDEMPb7Y4TfstWKGqMdROS2DejpQLZoutpe&#10;yf+aUt2fRecBUuZDkFmr8S4UWpzHXFVuBM0Y90vKaKPR5HlH2t2TQNVc0ZzDzRkhlSef6/lkkIK6&#10;zzIxbq69NvgH2L3X4qFrnm+7Ga7XK3Dl69rG/vW64D7w/Z4YrxeuVwj26wp6fb8jivVthmFvvCed&#10;NlNOTLUk3tcVbCaYShZ1RbjNc61rQ6cyoimTRtvMgpTqmJ5RLseL5NVXT4FruiEV4dioUQ2S6vfm&#10;pGljjk2FMApSYns5/3Qm0pDuRPhLERY8SincIgAAcBOMA3XSeaQgyukUjw5f6VYLBc3qIMsYfKjY&#10;LvMA4dwbA7YZP+XwTGlG2G816PGsw/QD2OSUFOz+hLV0eYUG+2zfOu2UIVP63DMdZPs10Y99/+nv&#10;H/voc/iDNkIsecrmG1Nr76bzq+Pkn45ZTqbDUQ/c2f4TPwl8aBvefn+2r8X5+6dx3da4zbE2Tx54&#10;4EPa7NbWoQuKpuJVQx3O3OXn06UNJZ0lEGMSX1WgAzoe8lrVRMJL5Qp0T+cWmJVeqXHGhnc5PXsp&#10;or6pfRtx8tUaiZyO/T7UXhBSlOcoKG2HwwmCuu6bYJ90o+pzo9VHFPXf0s2ZvdplMLz0zKNzvXTH&#10;/SFYCjhHZqR4DDc+62Awyzl9Gq+1OV0cezg7m/OeZPlpvmaGdaSSr/kuPm0VCFFjuTGRrb04rJrR&#10;fx944U8U0XWJny67aZ1bIylDpAv0cnb7fPpGRdDQ5qyVjqymk08Rm136NHEEuxnR+YD+p+fAGWS0&#10;5zY+yuYlm2GWntK4Suq8N/hI3zAGSBVcU59B849kvxr3Xqf9BmJqmLJJ4gyrwcZlkxB+cFx2xQYJ&#10;UPWEs13pUIvHOp0bG5qh5Zkr5eTr9oEdv2kz5NjcbO9qjoYWlOVgVnmVjKszz8ifmCE+tjOb8CMP&#10;gkbQ7RvBgd+tbdQbHa9pOoj3UhlVTWhk+VEQZ2P9DGA5TIMnjKssiZyBI4NZdt5+8svSP5BZziPV&#10;1ro3mh2Uy9G4/83Othhhl0//5Do3D0X7/TwkjCs2edKv4hiIUqYgrmJV5ufp73MEXLTGR6UvSJaL&#10;b99oRmjBBV0r6HnRZh8Xe1xyypNvELZpj0AbmVV2bJGfLBM3OeSdwJp4tcsZ2aXDS0fI6PSGV09I&#10;nXzmwBU/n244guoSAHBhH9e99I23fsADW4Wr8eNHfRVWtAvb5kGWnWN+unpwyNDJpe7kKSvP9tLs&#10;unR7lLkPpVkkywXDAcFbAGJw80LEJ1hEkEt/+J0B9BrGHcN0QXUyswYIEWiBCxCCBZMcj0QaiCdk&#10;Em30KOooYcHF0E4VH1yrnVtsxkMiYnd9GNO/qc0ksIgQT2dYbIqH+LYZTw2XYX3MIDw2GZF1mSJ6&#10;Y76+g4ZGc5UoyHHF/x92kj2ZuPawzclU7G70zMaohFapQrAfu9qLEMIdc3OwftInxa0UlAVgrDhr&#10;fFoA11ZEui06tOGKZDupVM7EELTXmuFI8vg714ySKHSCq/xJwgZk2E55KC4BEkRGELZDxThG1RES&#10;p67IqlobS2UKFLZdUBfxiWiHGb5eL3x9fcEHjZcVdad9RQSDO4lS0ax5cIGatPystVtixCjlT0qh&#10;hIjqmIvp24pDKC7T4WtrO5BWncppZM4yBDT+wlUsQijmFcJHp6Oj2mvKSRfuAKIWav6ue1SWyYwc&#10;FhEdoxzgeegNPEuSVBO+4afudeez/lSN41Ls14pNsaGoCz8EeG8jv1H97aVA9HFFKSIZ+q+16GEt&#10;Zr+fWP+n1ypNImFXV29OqWn7/d0odEfswDaDuR/EcSohy99bWzFXPaeomOIvz47wMiTg4egbY2Bc&#10;V5wJcF3N6Ro79nMh+Cm86vaxdv+4Btd/IaKUaVqwhI97G+sHgxI1olj322PipaSHft+L5+dPyzHn&#10;wqQhmQ5PyTMgHTbuUT4mZEv0n2dhvN+hzCk9vxkR5uEQX9MwEZs7OsH9NQbmmkWD10VH9Nyix6zh&#10;o4zWNokNAtMd4AFjZgabhfDdKBYsRio2cS8PQw72A90uBzU2uaqNQTkRRhXiDv7CPpeviGZoMkW8&#10;KvBk5O+m1EwZZSqXhN1pLwU2jP4zk6oUxmAjLRoPzN4BmNHfSmuNwQ1J40GwKJwQXbL9OLSV8OLm&#10;mnSCReMxJoQ6KNW1TmyG+kLNHoSXlHPknHq2yp3PHVc3DNraf6Kxt2NLNv0nV2/7nzq7+5Vkc9N1&#10;1D6Pr7rV7IxrtDnvcufDmJoy/mkD7KdNuQ6sTxsInxzWdx5/7//ZGS091ZNOOs+6bYI+9HWbIxpu&#10;P4z75qAXnWoc6DIcuGMQ9dWkIcp3qdUZJY9kPd05rU+VOUcHD1o2W6P90t1/kCMPUaz9enIk55kO&#10;lC/b/RG4uRigoYFdtzFQr06T4u5Q7jB+GvttLs2e62X/PrV/9tX/ngZ+H8deH7ob3Gxrrc0mczsP&#10;ZYxDLN38FFvR/njdfpuZzeVlM1pECqo8AYBW5zwJkj0e9HjyTdkzlEEn7tzXZh9fwyIOkRvUNAi6&#10;nm02qFc/02T0dZWN02sPu3Bw3d4NW0LjbT6ApYOeaW/w2ek81DztLkUZFg9xd64TDZ/D/kgY3dF7&#10;G7Pm2mlaxcxWxz1vZ3a5MiDbpn1i+V1CFe+10u29wdDPNfRaG7a5vNECni85w6tjh3RDxBQiKLyV&#10;CFB/8e5I/cFpH6WN6OzZHGCQmmqGX9KbcwEW7RkxEUudpBl4DRaxTjPhgiZPQPVltch+jssGD6v1&#10;LPcWGz/EADNGceZCPPBcjUtDbU5A6/rjSWul64TNKXPKsk0DKlMVoZeOVU5uo9MlHqlNa2WKl4NU&#10;PFLfo5+qoGKZqNHH2e93+Zdr2Wzx29X0jt/x599pVGf5CYNVdgEYppaO70WnPioT2Ws82S+0KPHA&#10;wsgSxeGFCbyoEoxW7wHQZrSQW5UbhjI4aXfnYYxXc3AjsiE0ogFktrm0fAcySRUso3rCOZ2ttE36&#10;Rm/f5BiITJ41csV+o8e2dtDe0V/VtNb4TThCH5fKH3deyUvx4H0t05aGAQxEQ7a98xk9Jxx2ZURZ&#10;jfCnDfLEbyseLnilD6W/c4LplGnJS0iHTZb1Z9L/6R4ZGJShzoUONAwba33Q/3cYPl4J8QyZP9m9&#10;JQoCSvt89D73t1PAiwhK7kTK4j7h2YnencSA+p7PFpbIeVgii4TdlEC5Y/rbOIVWdtOjxfhdCsYo&#10;QZVtHZFtucsNCbhbD4iUEioCLJNRTuU2rxysgBbQ9eakerr66jlhl73nGj9cUu6Uxg8xC5RzZBHe&#10;G0Lvykcq8npvrXCCX1GeZK7ZIiwXd5ODcVYkDoWmyk94RR5k9PltvsQpCflGUPHTJ3yNhxtr2c22&#10;i0xmtKjyGUxaJWQWI3ysGs3+vK+D2W3dzALemKWU1l/ik/W5sIFV+CplMbhJjC/PW+BiOlbVaaJy&#10;7HKCn0JiW1H+ZnLoPyFQOJNlNMe8WKaFa5eK2u3Np1+frk7zC0yW0aoHSFYZGfeO9lR1ALDawi+4&#10;40GpbSNo1PTHI/9PLsXR94io3Alu1/TC3X4oYKzJnpp6Xmfky/b7jc779xO+oVgOCWLiq3iIRjUd&#10;VRqrtdcjBz45ZZJH/KCE/M6pEyNvMU/N2Ip/Bas0Sjwc4qM9fx/bwlrHTr4fkVjuuK5XKqaXBTyk&#10;aIajGFiL0Sg28H7H4cEO4P3Wab+Nz0G6iEFpS08GQ5t8RtwLXuIflpojUAnraM8d1+itH7wJgA62&#10;QSppXUHax9p5pcGYlr8rQ9InOi+UAlltnevzEDl7c1749ln0n/02Oa7SOIJ531xOp5/vXfyJMVP/&#10;nseVOufD+/1wLcOjiHnss4/5HOuTE2ZRt/pd20/93Mf8QKen0v2hvU/j+yTfn9q0tm4/Xudi/gdX&#10;N7D+6Xu/42Xn5akn3duRLtcevuHbOEK7Enf/AA411qLDP4Vzp5FOr8nj1MwHGZD0yS+bjtiNQTTp&#10;uPEqexym+lnrjm/7tTvOi7/u8KwyR/XsGQF7Ok62ecqY/Q9w4xzb57nc+/yftL/dQ7Mrtk4qm0qG&#10;tpy6GsMuPvjFz+9dpvyeD27v8v39XuuEttv2aKmj6wAAIABJREFUzE1J3tsUf7U+tz+8ikev37y3&#10;l5t4audP9KzP64aSvWqDpSD6EUn5fLcFP+gQNxz8PDnIURxfepbnM50cJvnTjI6v/gOilJzMx/+E&#10;9lIPP4KL0kosOjfZnB0//C7vbzyKZRo+DSVwT+X/NldseyaCpWJopx7jSbMbDhVUdn35aBvdFvyw&#10;IvLfyFYws3JER/RjIZh1GdRlzd7i4+o32RLOPJYLPduwasK9ya/kA13HrzW2Ufr4kP0DK/3XP2fi&#10;/o/1i2O+G80dNCL78Uc+zTFlqw/y3xIOB87Ay/+Cz/2cvHlYOJpBHYShkYkTC0g6lT+oW+jyDYnu&#10;0g9RS8QgWn61Wkcd+Jg+m1Nf4/ub7liQapcn3J7sJ2uvnD4moBdTK1m5N8/2P+GLIZ3gVbe9eNen&#10;96wPrPWf4+i8L/XD4Mm9dny3K/XuOmfxSJpWqGXlM7i/6NSXDIuHu8KaDpsw/pmeXkIcMeCWXVt/&#10;2sRX0nog2GXlJJRzLgvnG6BU0AXuaJDR9DIRRmXWlM8sZwOQjgbhbqZ0NFgUfJYC2wJAbRILyALp&#10;5nKglxKWyq17Ks6KuFoZucVn1D6JSiCZrmgXBxb79MXaq3HaLqjkijjdHdNid0nzNjrC5+zF9Bu+&#10;mIhIu6SNwAxcx504HCORwcCUpoQTclw9ii9qhaj+LtfBAcfCGwvwOMTyPaM0CBKmFeEOD7hHgPqC&#10;+4X3ikMxbVyc58Tf399ZI2/BGMwd9c/XnMFIFWGKcJotGIvvR6piZxqxWcH6vsw2cO5U9+gCORJt&#10;DDqdkTgc5WMEDikAC9frK3DeDGYXxuX4+noFni+HzxlRwRnca2X8UCBIQOQuZjLcgH1sHLhuUOZG&#10;3MabOHw5ooaijagH6yxfsRwRQcs1MIPq+y6ukSld16L2fJz23FLwEbA5y7VkzWzhPqOchpjVnPBr&#10;wEn/1ur3D0TdcRsXaNeEHBtGHIlIzeEb+8fbZ8d+qAZaigV3YDnsMtaLjw2qNQw2HHYpfU5lDfZI&#10;UMHo3DNUTIZJMd3lPmtfjaw/3tWtMnKaAGMqJ1HiuPbeLcnZU0gDjHCFQQfelOJchzruRvf+vUoY&#10;7REB3iLCk22KHS/x2F0Q3QwBbsKInnQozRjGckA64d0CbpgZsb4c8HVhXBGZYGZRE3YMrDkxzWBu&#10;UXaGUViVAie4/sYQIYebOW4pSIzIw4DPgIMba/5zfPM9N2PxTTn09nKCwvr8gEiFjZ6WO74nIOek&#10;5nhdF9Z8N+ULmfp5jZG86uvrK2fxeoXj/N///hv/tqiFP+2Nsbxqe5KPwiKSOdaem0/jyrIWcMfL&#10;ljAIgGNdYlPiFaRL6GAw8c8Yz9U2n9RmQ6PE3a02HEJJui6lsF2pRF8MKe9Gv1as+NGVEWomZehS&#10;CZ7BDT1PnLhsYCk0MFGFhwZb1UQPPuvoh3+dSn+cJVERHKLz3ORY9wg8PW85n4DTOJ7r16ICLqi9&#10;LHSFFPUHDzFUNKSvN0y1RAX/Zs0pKr4rtzZem86g/LQ622Ufp8ozfbruSntyx8SheF3r3JXq3q7w&#10;yTOkalPkO75148wOg88s6xVmmyOhAjNgnnz4aWLB1ABU9P82ze54ezAeVj3YldfnfvicdKk20R9f&#10;Fd8CR7l0wPi1R7D2TYR0eh8GV9kUNZeqK1+RcdmfF2/wxFXqu4JvRn9Rb2hOZXePjLHErVpf2RUD&#10;IzLLQlEHleIqGZQoINxH8QRlmbTN/k3PTj0ZoTtsDqO6xviM+6Fr+LaGWV87z6w427vSidTPA7A+&#10;rza+M729493T5tBG2+OOn/35Tw7a04C+zDJQRfz/yhJ0dzrIMxNoF+amhp7fImOjRJhdr5CRrxds&#10;fh9jpmbZ7LPXeCXvAoB1MaravZxPVzkDxSOF9efGD6hvmXRy1wYxsCbgo5fV2XEZQPKgwXsvUHtN&#10;/Y2ayAkrkNW8BrCA93xj2AXDfp5T4Nqokn0WZSSNNkWxSMsMtpinNRa0knd2J0LirJVdsMzwMskV&#10;Oo7WgjPUd10WJUuJL3N5rg2gTDrh0w4p2bXgu0Zb8EKca6UrokUts0TMqrEqVaOWjDwpQnTnGlgD&#10;eNmFjNBGndGUQ1KZxRlnoqmcpsYmC0FqxrZZZaXDdzxY0qPT5mj6kqGCvlJvVKYoYG54M4Ne62jD&#10;qEk7fM0MZBIcfM7UTQEEzFT3O3kgR+ehHwU86ftwnVsS9cij9vXimVM9QIz+nWxPB/aF7lY8qnRf&#10;nf21lTFFnN8V7LyVKEkjGMUjGg66MRPTjKQt/8hgScbGy0wOz5AlX6+R38cw1j5/4H2pKYRvAI4W&#10;eSsYG6Bgj6Y9pKhImgFtYq1zrP0Sn0I5AuMMn5Wft7+P+tdhqEJZqg0EicfSRflcZq7HWHDFuYFn&#10;QEatg6YVmTepSAleLl5W9bVTJpmGSkvbSjfRFIbTbwbHJTtPDjqRCfWh/0vbuy64buNKowXSnfP+&#10;b3smbRHfD1QBICV3r2Rma2albUviBQRxJ2BZj4NbxmumokXpKOL+NCeuqdvGfroBXNPKlEWINCvS&#10;VfSOki0u8sMxdCKRe/3F73myQ3uVJxG8SyKe76azou0T/UnqKgeEJsQ6VXkCqq38bhssXHVUusZy&#10;wO0Lv3zlOKRvlUOPp+40ZvcMljTQpqoMDspcoIaT/+01ikL2vY4xH3DQ5+GAL4wco+Bc7bl7naHi&#10;PnoJm9KwmoBBMUYBIBXCQrL9etqUWqhdQKvnrRRoGpyfWwmAKcrWjRmAV91T+wm8fLEvdf3W291v&#10;lcYhA1p8E+Ndt2c3j7p2TVOQ1X8ET+8EwTw0BynFymUt+Cj3c86BbcgbbPDc/IBoT63bTTjW3Ii8&#10;G4lM6ssZb8gYC+8O+BUFZ3rqgPIAsgFNwWt87lGEcrnjut4wQ+bbFZxKqI6hLKf6tBaNECwG4RVd&#10;mFXgc126wZNcB2T8be1y7f0eNaV1ErOdrzK0hBAfjMPGxMKbjHTBWWQzjcUNjrDCFcH1SVk+FZhw&#10;3mATILVv5HGVaVgG3HAOUJg8BM5cqEUBzWyDua7uwzSgGREFzwNH+GSe7kCSkcIR4QTo9U0i2oWV&#10;XCVM0EiXOL4P0gCmf6ijZz9dIrShcPdFbzShDfqzt7XvqyYsLM+CEyr2qiKnv11FH28U619f3aCo&#10;78Ou/ZmHrjx4SuLYDTke+tiUIyrJEuqkoMgg4cSDUDAGkLUPAFuGN43Si4z2NSbW5bhs4fWamwHA&#10;Ndh22R8gQ8BC47pyHstLMcRhYHh3mr9K8KqrxnH1ve8eeWDJ49wd/2GxWtEBGcfz6OKrpTgRjbOi&#10;Qa+vGUqLzQZHpQCwjFosR0gJjA1S6DOoPO6WMDA6TiKVhKdyGrlO2zqQJvQxr3VtCq5wIeYLFnOZ&#10;yKJGqHQC8aGMzoLGyAIxajOUE1Ne+QxSIM6vBbuumi5GQEi8si1g7b8YbDe2ak8+GcFuypZXG/Vm&#10;RUmcMkrQsVJw8uh6G9uAilYhx6RmovixNBrfDAJqKESJEI1HP/przVmbMz3W8dj/PxnBn66iEckZ&#10;8N/SuDK+HrBuY9tlz3rXTOnEQAP5H4zlD+Z854c/tNVozO36QG87rf3kRNm7KTmm5KPPbd/kIK97&#10;1abt7xz3b84BnbjJKlB8xmXwvbuhgU2KzXbd9/2UekqXqeJDtqbiYL3I7D7nfT6ACsqTfq4W3PHh&#10;+qf74bz84F+/XWd/n4zXn979hAP/dI53R1AZhs8efm37F3T+0/llM8d+924ksu7Y9U7ttrZCRq33&#10;bY4I8PiDvffj2Nq4+ue706NkZd8mdu+/5AhwTgde/wEN+FO6stGD7O1O06Mw7t5uBvbiWCvqS9LM&#10;IgIY9f1h1nr+Pma7fQtZa+dtn+en/8TfHjq2aAQJucjzf7frV3w1QDoUQbfJixbp8/LeCCNayaMa&#10;YpcFyhH1ywxvLKbbKvr0dS/hwne1hrDjGWqigKs0FOcWJ9V6H2lryFGdshTfbT8UjseNye+jj/mA&#10;vd5p2//xenQYZp8lw0o25Mf7uHmNw2CsWW77YciWc/Z/GL7bwM/0Jp/m8KfXuSf6+B77yP/0Hx7G&#10;4AY3Z7mqtlOaTvWp3RLFy6GXf73rrc+UoT6VfJgONpSsk6uS35uMYe1bE8aNqRITB8ZIujZklzFp&#10;R8QdKyP4sKKLmusZjtenV06nY5Zm+WQY3KV/a967jea+lPF+t5+dPGl/WnNpcGrPVAqt8z1aghVh&#10;dxyk2ttpSvU/xOXQb5osZMUX1bRxHtKRXvVwI77JkWoAqwNmQwiStCavOhqR0kK0ByrSgRP3MoCW&#10;0oIdjiLQErpb73pQ913PE0GVF7AYrrWRVWSFVkXPXxbKexIDMqRgPk3YOxUAzqlyndbcNR40xq0I&#10;caUzSAOtySNuDSBWELXWjqkMEBkUuldRglwZK5IuCA6/ElN5kmMEy6saeS8Yt9p7kQ91iB2GMuTI&#10;FCjf329+9iiY2VKjiAu709gOET8nagYkw+hhucISXoRPMVWuKPO8h/F+ZfubqtX2r68FDEYqjon5&#10;mpgjch1PRW1aFNNRHmTl670k0DY8luOirodjx/CWFobzXD1fbMNvzgUZ3S+JgW2YnKcrcS+NesLT&#10;CBzP/X1zityUnMIjIivHHb8pQm5ZOKkCB5DEb+ube2tgj9zD5pEM2jGcp1EWGmz2hSua05o6uTOK&#10;KA7mXS5jitr+JdIx6Vdj5KJdnFukx2mRoU9RRg9t6vOiBCDzoT288zSumqPWKU4RKP9bROM4i4bU&#10;wxkNs0m+SFyr9DKfZtD5lmVUc1yx/5St7VJEijz7y+H+hi9gTseYFpFWrxm4uRbWMPzn/a5jVwZ8&#10;jRfb0RruhoQT4oq2KDsi8ybKoH6Vc8BR6Zu2YsBmSbNir7Y0J23+H2Hka8MdYwHTSR46xkyHMADg&#10;0omLwKs5Bk+bRO71uRZPVERbYNVxGanncKwr9uMSEzjHZDqITx7bCspAOZYZoRnpKGvPzwPSPTIg&#10;4bBU7b0JfEm3vSI3bMCGY46/tvGNEad71Gf00wzrcMwZERVjnmkcOITrwmLEZZCVAYawgZkwkYND&#10;W7fze37bef6T4PhksFTEbZXwKMH05hxl0egug0SUCfmsn32OVhBXUUt0QrvHlKFTCgPOKAt7nOP9&#10;l7Puwfn9ZhC72fX0A9f9XyhrObJTibID545LBXbP9/N+ntg6O7r3GY9RkX2IHuv4cBsn7jx2KzTn&#10;fwaXH20cBy3ylJeIQ1oYQ8oEzaKy8eK7zLJfKeulkaRow25F6WvPW1mgrTmufpj7cq8CrSxkq2kV&#10;HnBtsm4Bx7dWOg+7Ibwcn/F6RGU71row7AqH6IjkP39S92Pn4b8+/nj9qYH1CbdOOaI/9/T+J9r1&#10;6XoMmpE815XNfOTZGV36Xhuj+337GZXVMbcCaZ8uyYwLu5HCMVIewwg6vGB5Wirm9gx3Kf6BspST&#10;uxj7i1zW6btZOd9G7jnJnPe5uEcIhU7IlogpqfCD3JH364r80Z4yUxrZA1DUNY7odvEtiz0Qsu5B&#10;v10Gn9RMIcnb4WEUsipcFwb9Bdq4c5TSKfIUJOG+CGPlv1ZDqg3mPBFyrRvDeVqN9lmyiuOElTvz&#10;o8OiNscBaw7gDitTL/YYXLKPRDRK/KTzp/jPdMCNMiFC/nQbGEN6N1KX3YxITWbY6WOdQIggpqZX&#10;5vNNf6bBw3kiYkHpM0k/aQmXkyiDzzrz30B+BEhBxjENzwqGTIdShkSperIdDaTBz2gAHAPDKkCr&#10;7ym9A3TDoM79i4/hZvyu9+24h2rLyB9UXDN/17M77phO9jUjeezJCYPRvnKXafT5Kcd3//y/uNTe&#10;pE5xXUeACn7mVcIJgLKqeLf4TggJoaeeGu6jDtXsB4kPVmc5Gr4DuT3JMzzH0MenItz6OT9ZPsQD&#10;Z4WHMDk/DFr/Le987of4HEs8tvcHyZgzl6TaGmeQkqtIOE5y3yGd9NvAenRGfYowqiLTYQd7bMP7&#10;34cnrGBj3GvA0wkqZBrLtMeiSf/cN3lC+ay9QrLTg5l+l4mV0YLynNaDbbyOIZpLJ9V9HX8XgSpM&#10;bEKtGCaNPSakklHu6KSNeYEMvzGLmhQ37xiYHgzye61MQSBBJgUk95sglmJ3TzvAIclIoTQsIqJd&#10;4HLcj3GGWSAM2VcDsiaah2tTiNFsOGcyKBm46yKDEnz59/Iy/vZjQilKeIMDEawiYwRPpY/oAr61&#10;3wYqLzTopW0C9PG3e+WjPRW1Ccb49hLczgiGMNRw9BbPyZB7IfBhXRcN4GRASwbgPdpehmtdY4GF&#10;NL2qR7sBtpguqrzcxRCi2J4MChn56fv6FONR/0j4qtjfGAOv1wt/fX1hjsnULDRg2V2pCKFzV7pE&#10;KIFSghPW2ospmMRmcI8jhi86PKREOI/rpSJHAiBnh3zvDQtSgqcIAsrDKSAReAm/FsTFIzyCSwEr&#10;IS0HQ/MBKPI3sdMKM2GseMH0NQuG6QtyAsEY2Sq8acxUPWwRrA2Gn0in5g1UdOZyCXw7/Xrykt/a&#10;a30pctqX0oFwn7V2P9Vt6Eb4MwdkrSAkQT68+7nd/LeYFsn3QVzrXW3zGnNuEcVnD5m+RbQdxO0h&#10;JikjMefjBq9qMbiuSK8U+z4isi8ALwzYnLjeMaaK2P4bY4DMNbBZSgByBHXVMfltQ6fCFDAbcb4Z&#10;iqAOI7SM34truNj69X7nPQC4rr3POfcoirPYZua0I+8zFXmmEHW5Y/rM2hgq5jeMe5dOuDVnCKgy&#10;JhuYo7MgMZaEwXCGQMVAf4w81K6ViuoAwsk3hqUjejWMHLOi1t198/mYGda7FBaglGo5M4M2vDKV&#10;zjyEwW6IKGGMDkqX0LloZEYqQN3YNmwGjjPNkpzHuk5ZLmmMleAav3c49X13pxNykMEIN6X2GgNO&#10;HrRWSBdzllOujNNXCYZAmx/IE/YxD7D4LMfnLlodY7uYTMhRR94LnrbRuk22ET7/QGP+0dXp60ZP&#10;7fb7b0bB4qW8frM+3Pok70mZ67m/u4Hvcz9PCmz21mjDp+tPDaFq589hFHS45N2SRCuC8L4GP413&#10;M3zvN/Y+rBsxKa9aV6I+zYHtrNg/iuw2e0EnITs+paL9vtqmjv13XVe+fxqPN9rC3y4gi/Wu5VGj&#10;oV2Pxo3/4jrH9NvVDdnn85/w4k/w5Y+uB3zoe9aoiJ+cJp0JT2Mwe9i/vxs3H3FTMoO1qH4W4gwD&#10;bKd7x1hudNX5bjhFhgG+VmTYuT7DshsOap26/MoZHgZco3zsK+r3GKMGBzyLfjkGsujSw94ZDA7a&#10;C0BSr7MqginJ7VeMsOIO7s/GD2nOZpOnV73Z+SzloSUZF3TY6xGXfhDMu05HhZxmT/oVEHIlPA1G&#10;nrz5mAL1XzsM2GWb2J/vUeYl/4b2UOOM36TjprHtYVms/Za6VY/09Ugr1Oe3zFv6yHh+SG4F6aJF&#10;QXW14dDJrx7e0GhK1y0fVr7PuafqWGtFPRtbmeLo7Vea+ACmTdiCFjzTrfe9L11hq6dm9VlGPX2W&#10;XJf3rIyRSuMS6qKjDOTSC0tGK9nqgU83dKj1QXsXCVegOS4s0l5pvt1wGQbDD6bphoswx2u+At44&#10;5o773G9NpR7e4PnfXFZ9bUEcKNiUDB/XaQfaHTOSs7L53L8pX9bLuf7CZTR9zxS4I7yC7VyC9KPk&#10;DQbbmXTUkwc6Ks2Ltf8KEEhjeB+79IORqYl9f98s7WBAOfJGwyOfcsw8r12RqB1H++Wu96MtGdOV&#10;SYI7BXLknPw/7KNK6mJw24O77rKv9pflHLf77Gs2OLujjOJsbwwF5x1R8KoBCMHEbjrrCYbCIJ2g&#10;APlFwXoM2U1DVzIeVTFzvJbG5aCyPIohGI0G2RjLIi2mSEiDjKewHe/ui+bw9LxsliZfkY+JgLvg&#10;+ItHwVdyRQGfglUHiNcz2aTpiImIvoizmGZ/2NPIUYAVU0PmC/8yeTvJHHEiUwCw8gKBhh0Sel9p&#10;p3ctrnozElsaDhcNjeKZBno4AURmmwuGSSanY/Yr87umwZz/5py5viEUyas/Y1N2WLbpeCwPMt8Y&#10;jZCCY2bapmCX4GZKCCPclTs6C3dZ5OByo2GdhGTBARZS9OuN5XJB9Gh+zzVxB8ZyHhWjZ0pJ8nM8&#10;wsNBgWDB/d2MgsSBxKG7AGUL8IGo6uvAa0z8NV+YY8bvOobhNLBzDcaYgF+xLmPhTaEW3DaJtwO5&#10;ZlgL3zIKXwuOKwcTeQyV3ziyZcnrFdM1wA2XyfGE9LjWfyl06p62Iv8GyChEucH9QlKSFOACQPGe&#10;jOHFIJeHce9FfNfRIDEzA2JjjBkOk1ewu4WVBk6HVc6sg1lOheI0S7tzvwYYPdaFu2zAMJSPy8vo&#10;n3BJQ5WYJACm8whasjB0KkCMsOW7QzKg2gfuVJyGI9L3vDAYoT9Y8Xp9UPDSLNCYTxrIQTrYjhQV&#10;HSITY5GbMWbgoyq7G1iUVtXj3zmntbwZvLsjah+bZX8xyuVXGDVF07sA4wuKBL/gWJfhNRfx2rI4&#10;8lqVs9thWNcbGC/Y9cY1Jvwd0c/v9zfG+Cvox5fjdTle78gZbqRrr69Il5HtXTtDPyNfuuHHWDF+&#10;+CpYwIHvoHNrhQHpWheuy/H9flcuUCpoNgYgpu4RsTMFXxl858i0IMNKgBNuTUys9U4n36DB2//z&#10;N15zAvMCRhjA//qa+P//s/Aifi4Wq1qL9EY0aw6814VBg3gXGnSixFNINUb5jKzWbsBWGE57Wsbw&#10;mQpr8VVgpSHq9desaPAkgMYTK5HrO+4PRvUAJYgH30Mq7XHNeUTE2MRmiGIKNeUPvliDYJHmjzE2&#10;XFedDTnYXvNFgwU2RcyI75Wi6nB0cEzOmhk2AlbOtdT9qOVgsBfBMUam95ICWqcfDOmwpCDt7hn9&#10;nvzLL8xRMphGNWbkiJ4jstM652gZPEDcMx2pjp+KL1rR+lyF7ug6CEWDw3a/f6dMNZqY5wbMLp/l&#10;R72HUjJr0tWhl+JWph1r/0XsnU7jeCrl1C1rTowz8XLkmgTEX64nReKTEvuER2V62e9LsC/Sf+Df&#10;kXpnb7tOf8jhCpRDGEAaOQo39vXrzplUkrUvOJ4nI23spanJcW+XvL3Dx0h3+5yQC3ldOs1QfF+K&#10;aTjjCCDiurdTNk/4qvzcS07RwYg9F9Se9/l+7Tw9ur+v9+/t7L8n/M50TD+g4E8G7+f++pr/8nzD&#10;A9G2n8bRr7dqY/D7i3h3eayRLwcGFXYYXq8vrmfsw0Gelrs6BTqD8XijISpIyNir/eEc+6JRYnAq&#10;QaprnMOkyzE4g/ITMu+xosMBvAo30kDEvMzuYGBHjyf20A0QDziQdL8NAH4ptd7iSSaHvb4wtZev&#10;C81KF3tW6X8MafTvtHNhpYx6noZUX3dnBiEtI7LVXMWR49Rn8YWh9gZYswdRD4rjCT2+ZDC9uWC5&#10;l6UDwyxOZFwhS2FOgDqkXRcKZQ1vzll7WCiSH8nvFGl+4u1P9ToEo5CxRe8oVycMaz2S9MSMeyP9&#10;DwAF/Ow8IgvcUZ8wnkoR3XPCZZp4F52ZFvpFRsNW1B6Szwm2vrMxg+P9Xhgz+or6Xwuv1wvXdwSl&#10;/P39n0ypJjl7+YK/V2ulSx+cbMLJM91scrPUo7TNBsp4h9IrmOJL+YeL/lN2lAzfDNHuIf/Egzrz&#10;sVJn23hHgwQMPEE0Nl67mXKtjPuhs2osqzlxmgzT+Nc88Yd0TGO/INk75thPI2nPPDsA7z89Xjmf&#10;ke/cmyNvFy42WRGIAE6gDOCbnAMGqcAy/ahf1Nl9lz2QlOSYI08EFP2O0zHDok6awJlpGkXz6BgT&#10;cht2PO/2Kuk45/qexn8oalzrTfwNrrSYmoe0Acjc8Vs0t2DU/smtFvzocMmS53TYVrrD/qQis9Wu&#10;bKoj902kKGU+dJ6kbhDpUh7nxGhyi6AdPacxiEZJX8r+UEFDGrdR1wvyy6wBa2GxXsFQEBDxX9kW&#10;6qJzdZM5hXOSJBjkwSBkYy0cG433U8aZIweTPbwKAX27sYE4CYUfOYKfLgmMyQVKaEYjOBQCjPmD&#10;4lFjXHMZCPpxtVLhS51XNyGAtyPluvoKH+3o5Ujy3/rxxtzcy2jVNktuTZdwgBydooQD8Io2LUEM&#10;rX9zp0e7Rqcot8xlvC6anSnUtSkmET0Uk1TYPZSJmdH73cvWwGT7JizvccCrjpk0Dt/6tLYQMmeG&#10;Qi/jPOGW7VKwOkYS6Dm2Zyuvt75zWT2s1DomW4oYitjyhXy/CdEO8WgSjwciI2FwjoHX64tCAvC+&#10;vjHsK58ZY8AvEjcZ+cdgKpfymSsa2Ru+RboKGS1BAWU1UTP2wXLhTmMgPrbf0rXBdRg7qicu5hEv&#10;7wUxd4HspAfq5TyVYfmXgklWyK5nHEXEbThgLFwLHnHGCAWopeCooZCYN7zzXDcJTJLwLPfkPnL9&#10;LeGqDzJyEeosyD6/P7r6PtwYQYOTxRj82MP3ppzzOHCSc/aHFBdOnD/3iX4JQ26HA/h70JSKEEGd&#10;YLBDsc8uJSTMtu7GQn3WFCU9G2NfiyYYCkDXutLZFkOzhM+1okjRiwxuALj8jWED71zbAWBi+RXF&#10;L5T+RfD6BNsEGLJoV0TWLFzfVWzSEamdLne833FMftFQ7vwrgU5GATnpFOm+IEcbjXN8do6R0fHd&#10;259CJddeJxWuteBr4f02zNcrhAeuq+6rmJPDaNgRbFfixoL2YRc69VeHgXXPkXQSheIBY8uxV3oI&#10;KWy1N417u8Rn4qRJ1ZGwdKfFSU/cGi7u67pFHFgJ5Kfxcb7C4pzK/5ETeq1DsGsKqwzhacDgGO8K&#10;VOuvFTcdYFqHOdOoE4J+8NUnVI0jjJKGYlWEZ2nYbMaKML7X8XPAUhmbY9aaku4HHswNBqec9L+4&#10;fjIsfBA5873TmJfG1fzh3vaP/ekZG6iimXhcwz+5fjI2/i+v3/qwZsT+X1xn7YXNwaU5SxZ+VMYP&#10;ma7tJUDGtl0w73gde2T+xCJJSwFFiD26O+cxAAAgAElEQVSNUQ6cPp5Pe/Y8iajxbvj2y/XU9qf+&#10;frv+LU7+X7Rzm8MBU10L9msllO5wCR7a6PQYtO2KvtZ7/2ivyWgABjm1wsbbHAAaf3+O5N/pTvw9&#10;06icBmTJQf/2yvaMjv5mdOz3dU1jtCF51+XPMKu5kNeNASyeG21F+f5ojNRmxi87pOuW6l/GtW14&#10;awC9DKiVPmLkv05dD6PS/e16uWTPRlsk8xMmN4fSx/k1/cAMI6N1o58lWA7KQLfIyDscOJrH/VO6&#10;wjmGiD6+cKWupVPuT3U7+rrPF7Dc4uS1JxAehY7lwHzNKL7OVFI8hBZ7yMNQ5SvkqDHnM31xzxOO&#10;AHVeR/4mefiRDkM0vQqZhmzYdDfCaI/WPhWvruJJ1hS23uXDvs6BdhWpu63NWRNLcipq3/dCxNsc&#10;OwkNoOYJ1BaGAsd+Yu9pD9vx/fz7JDftjeB23X5qwDYTHd1lZvcy3ivg9NOVuPkwrs1M4U58Q9vH&#10;tRY1F+EH9ZQfyG3vK9fbyylTomR7hgPai3j6tl4xRtvHmQVUDxyLD89wOaDfU/D097p8354mrgsX&#10;kTLRRpNMpxjOwA9xNk3pGHueUln5tBmDDJmqM3Ohm2WQUjRGWhOGZPIz0gJzuEcQ7LCZvNN+nGuN&#10;qeRIaENx3p60rgz1ERA87Ni/vF4tBlGwaiDRIHwjnDKk0vaiT72ZFEZroPGeNrgLeRejhhUOL+Q3&#10;IX4AMsVmbiQvy+w2/vRAt4m20dWMmoBrTWhxX+VZ4rXWkzDs2W4YjmpRIm1WRc2KMXTjcuxFfqdO&#10;LuZ2ULlQ3JoR7zTkr67T5/7lhsguIn4vGeeQsQfbiwlN5cDtcNCTuUb1whYxBYt8UppnU0jMF2Dz&#10;IGbINYZRGGZEBNq6CD6DxiX3mPzizqSYUAxYKRDQPOQCsGszD0SR6iKOMhrKo/caAy8zvL6+Mkfl&#10;Wo7r+28oAmItRkDKyyve6si86SvHU4rk8jBwBbxqXnIm5OFeMxoDE+v4TyGFnh2ekSBxT4zW1DHH&#10;aTlOMLdaYUQViClECePetPCWBygL+YaM4Jq/iM6wynEIME9tOIqipKeE85Ppay8LZzwM5sInMYBf&#10;jyULJp5MAiLKbR+UcFOwSuL8A5MPWIuJFlkyq6iCToV+VeyW9g2/ujPHbxi7xkMKgJiHKsIzHzYN&#10;qBfTj+R+ans7c9K3vthgweQcHIB1FUxibzourFa1nThpCxiGd6MVAOmuKX/HwnpfsAF8v+On1wLe&#10;CCVPJ5cWFhbTXazluFYYTN7Yj+u6VyTDuT79yjQrHL/mI/j97RfTOAmuaJ/DLdSdDcm/VkTUVCTC&#10;Yl5nGriVJqML5GPAbM8N6DC8Z+SIlDd7vK+IVqFg6s6IR/dwLrT9L7qyGo6vZZAhNzDmKuMqtFMi&#10;j7yZ6D3xGiiqJKM3006FQClHn47OiTNqzVH5mIE8LVIKiARNdpw0vXLMJ6z7Oh5KQC+UmgrY9uzc&#10;8GHOUadz0JW02gPdgHekG0QvjPloHOd696J9ADK/ofithNTdCYZN1M7xbLCzgmsn2XwXjjyiqwia&#10;P8g6sM9h++a3X06adu63co/9TEc/va9WhIvV5zaIXe68v06+F8bwoaNR+e4hJCdv5ffRTGCd0P9y&#10;3Q1ln+dZ+/Cgw9i+9sZ/5ycf+vrTazMsb6Ppw2jK5vG9FLmCd1dk9Pxiofhtb8UAGm0uAz2pQcoH&#10;CefV4Ge78/6kD/rtPuccGNs81mmrZXLA6ezvh/X5b9ZE1zmG87eHtx/f+/TOp3kpqnbVSqQOkDJ9&#10;u9IovXaeA8ldpvCP4kW5p7U/TXSkzorGYzJ4F071J7a5xgSyfU5oey6duSj6azYiHVo1WvRWODmY&#10;GoQIJB/uk0Hr6XOkIKuTGlfbe0qlIFtDrvWYxYNCMYK7UntioxFGWWdghFQyRuQhbwFFuOHr+Vkw&#10;arQxb5cTY3ciBC/uBWv3eQPuDEYhkZdeZhZR4JEqM+Y980QU8Wiv/562Br2PDND5nf/stC5/RRrb&#10;WzqOJDAHPz1pjBlKb8p3kaDtgYKpjxqApcjOOFW2rquclajAuUyVqvFj6KBbNHQ5Lr8yzZ/05p2m&#10;U7a+LgDhGHlfSrsKfH+/09D35ucYSJNP2t6wGmUzhheNL57W3jc5/bttqhulyzYUn0unMwPTsVrB&#10;rOVHlhHUrMt0Ae+RbTzpkjQyHjKiUoVmAdMWsHXKpF0/0b1KN7Jfp3qXaX+a7oQGj97uzeiLXTf6&#10;08vO9jcZGJn6IoN3zqIY7Wt3cvd5iEY6IwBlmIbsKW0crjlvMkWledrHblAUYKdFIO0IHaUH5z3T&#10;BBnB706ujlO63wN4DKX3l6xjoj+mkw1oJwmKqhZuruwLXV6ykm9M7YqHIuypI18TXu+1mnJtzkwI&#10;3gNkDHmsRO8jaNscM/rhsy8esSpc6/04eTbX28ETQ8DV8uHveLsHAhpq7WpvdZ1/8MDnKtqfxHWk&#10;nRm42wZeJSiIAW73s1CFBIftMgDN8JxefAN6xJWIgG3tNGHHmmErCaADLsJmKVR1XiPVEdu4G1Fo&#10;ZHh7R5F8moIB7sZ8WGVohf76QdwUoSzizRzVlNhzw61V0d4yOkhucK/FBvMfapNrcZcv+OVZ5Mec&#10;C0kvSyEu32lM3r0KGwweLcvioU7k94KNiNSpG8tAtlre1pPhJWERrL3eS4YT6BG7fi1cKmYxQvGf&#10;MGRBtNzwJ/HElnxfBp6iDyOJTL0QY1kOCgzEM5MninmcSEQyIkKeWsJv6qhsI2DXVWmDErsc/Od4&#10;X1fi23K/5Qp3DyEmclc2YkBCATuPHXr9NSAERkp//ci4547FJVWAfSpiJASo3TsmIThpyEELnPMj&#10;eqeSsRuJROwbrdBeS4I/mBqD+0TEkXM37MQunCMWxkV3DJ38kEBkO8MU7RD+9BmkFAQZx+q/UB4+&#10;LmqN9xEc2yVlJfFcVHUwBcZStGZjcI2pf4o7q/Hb9vnyXervxYzcF423ta+v1Z0M5x5iaoy2sYMX&#10;nEeU1LvwFGmrFI2TYyFpOxUuvy5cRmUtDQphKF5MYRLHe6P994jUEtMNPqoCdrAWB66LhSxnwr2U&#10;g+I5T1ef0zzm6KzIKuPytWQwxkbfxBPkEdeVqbt85fHqiFxSypV4byrX7SnEtGgSQXtcNKhbHCW3&#10;9wV4GMX1XKReWZmTfJHeR2azdvTcDHnsBBFFnrjk1OfMcncA4s+ovS9e3eApxTHxJkffeJ9WXbCD&#10;5Ibaqyqq6ym0rihsshXnbjwIyOe7YrOttQZ+/P6j8TDbKtpZzVjmm0vZ4JQRUHs3SBRpihIE6j7x&#10;+ozsAsA+QB5WvNwSVtVP4DvQI5ac+Bf51C++xylF4tEGyd8jI//k+gTTNK6kpPCBmmq96s1t7Yo/&#10;CT/3dXwyKp/rou4zMvyBxv3JPP+vry73VL+fn8uHP4ztRwdBu+Ssif522Nc4/mz+JdOc6yAadOyV&#10;g9+K9m4K0anIef3ejW7bA6cscxq1H8et8RXf3Zv9ENX4OMYPdOZ/8N6fXHfYC55/3sa5FrpkBO/Y&#10;9Qk2Mppk/t6exsK9IiRv+dg7RzlpBJKHoD2llCXrXDfeD54RSv8jnMWTARjNxtpfq+Hamd5MwmOE&#10;5vwM4NCB7vPskfNfsxuO4zmlKiuaVnyor5H2kOSL3s9aK2QzOsUjBclea+rXK/tpdMLOR8oAn7wa&#10;dzyK9a+Tr+FowTZ3szgBDJtMO1ca60idlsuk3Dfocoa+3K9Ogwp/i65c5Ds+go+mCVM092CfT7JI&#10;/KRTLACjW455HAbTzM5glR9cubsvGdzaflNe4oXk8WaIk7gZGY6AMXOQ82Ao08qEM+e6rtRz5+uF&#10;5Y7X11fK9/Nr4HpfbAkpD3Vs2CPDkYEn6UCxncqaexV+5/rjgIeloRvYIsGtydH8PAeaPtf1xdqr&#10;puwgllsekvEArRnTT1jJbzKcI8fh/I2Gf9tlsRx/pwobipTe9JqvFjgHyAWTrz0Ybk9D+2kg33r6&#10;QO6evgeNqhQZ9Tujb1sfnY7qlFWXzRLPHXA5vFhDKhqpsY/VU8yMwg8zpkKljTH1zeeN3UhkrleI&#10;BOX0yLn7DogM5jGt/0nrSK83Ih7Pd2Przn9rbUabb4RV8blhx/g6/8Pt83YqLtOacN8jTm5XeS7b&#10;/qbunjBQcFr0IVyWDvYypls2JgtjGpIxtO+acbphO19J+9ZidFt3BMh+0dsxODBm3t+vjvP6aZZd&#10;DNWGGbLOi4K51O9LkND+dlEDDn5QkIiJl6EwDZ4EnBT1zPGWkAgD3yJwL3fMMbOoWCpnNgF4HOli&#10;5FcyvtLAMWHMJ43YQFiPRMEFeQA9aX78bEnMHY7lvSJ2XwzLXJ+e+cWcEY9Ugt3hgx6UjAz3RC5v&#10;DgERZEdFf8t7A8Tm9jEySkwkc8grNCoxhdmo4zP6ryGRzlG5TGVohMvQ7ViXNnTcywNpiWdN+DcA&#10;C+U5SlhRQMEFZ95qqSGLCuZwZEQhFDBtdPZ5bJM5J/ed00s3YF/M0fr9HUTFjERQzNYzb1qMSIYl&#10;AaTG545sHy6oxkA8dnCMFdiK+RmiYvLX1wtzTrzsRSYXhqVkaWRub0a5vNc7DFHCbaWfeL9zt+ZB&#10;f+ZGKpwUvhfeLho5hkWhnkVJb1HaMSCNynFEMt0b2ZOh2jLEuriNyEdsA5GLPqIuBwaLKqyMxtUo&#10;JThoDun+EFELbpWCiNYUJnzm8U044mQAv+vY1Rhwv2gwYp5kxDr5oPF4BdkaEo5H0A7RyGHKzSUC&#10;YPBrReGkMVn0hTmFzTPH/EpvidqwyofVmSNibioWAdLGQTyCO+bL2IfBoXymgksTWg9BqS4JCTTu&#10;DmS+QMe6eXUDX7wpE6VAhG4pJ03g6Ov1BXh4YyuVk8ZTjqGIvkfm0NYwnbRPTMDdswgIvIQig5Fu&#10;GF5AFAaGjMyHisq878sMY4Xz7nKH+YSPF0HhmMuDThoAHuEEQmDfDGLrnUKcckKPMaoyt8d4xnjh&#10;9frC9X4nnC5Hwk60U4L0WpE3XrTHYIxwK+YtQevNIqSV8iQUk5h74CRQDDkjTA4hNoWX16tomgPn&#10;CQodF+7vpBHc6VQjH17it2qCv4+pdTQu70Vay8gNKQ4r4v9WRhobc2dGc2M5pgHWUlsF/aFQw/2i&#10;uu+xVwwlDspBcu0MHdiMByGXUO7QlrQaf8gWirArYVGOmxgZDfAoQ6tnn6aTfSX/aJJtH4v7hwJG&#10;5VlO0ItOdkaFy+EQfdq2jimb5LpoFJ4MNBxsg3s3osx8fZP8hOA4uO8cjvnSsx5CYioSCcRSRlDR&#10;FzWm/dhZCM4zaUzQ7Li3mBBwSz+SrfIvZbol5QSUE9oYBIsusKdCRNmwnG6ByHZE+uf4uZ4jwzP7&#10;Tc91zDohEtTagw5kHl1HjfuT0e+8tCfTeaU9yahPyStypsUpgU1tBkXUvT+vlEjQHj3G3SC63ZPj&#10;qV/Map/8GybDm9U7OR7tqxd5AMfhFUUI7Ipi7atnGGm09VgyHUhe7XMzrZUpSs9xNdR2d9gkzuW+&#10;PSLCS1novUf6Io7jdBSpUKL4z5h9jn+GE+e14bucsDKiNMfn6fjJnM8ogj7nqym9NVMC4Pb9yQh/&#10;c4QkX4/rSh2Cz1DWS9m715agHBHP1Z5m47GvlsfSLBUqjfpKIaL0EwdhQHxhMsI1fo/AkWj3grY2&#10;jUhOIzH/K8l4goE4bHuNFskHZAStiY9MyxRgOjkavHW/1rLQV1kUbBDGb+ZbLl1gVKqVtAcpss5b&#10;RHjU2eopCJywcyu6AQNTHrZ1uarmkj68XjPpja9y7Lp7plbJ929yhWFHl44rpvDuoDbukX4l59FN&#10;et0IrL0WMoAj9G/BX/K4e/FIqH3CYZhhDekaArP11sXNN7qq9ejGPFtxmm5QhxmO5NdOHVJ2EUPQ&#10;g3I0ocG/9uwbiqCMQCSRDNGOc1d2djisdENzpr8ZwLSZcFuUgY2y6xpG3TDwc6yFMQ1rDdjSWkda&#10;TkMrJL8Wo8JjJCpc78pdbYZ1Ae+T11rND5BzgvM1pSVR0Ba4QWMiZrmilE+Y0q3x52BxgRuFDynE&#10;4cr9b1CBLxs1RkMEpshQGeobDa8jfsso7QPPR6Otw8oQH0F1howVbMZLo10hasCMXGDL+3ukd9FL&#10;a6n4ULpUC6brTrOTn35iPXpnNuda8ZiT/hfPi3Scc2tc0bcj9W/P9wBPmcF8YV09LWHsxDKK1/40&#10;FO11R+QVNwC20NQ2TEPLABD0Apm4NWTiM6wzUcg77ZLMQGN08v8Grya3DSsdTaKI8KdkyMKdThft&#10;wAsAbY097QqJI1brVRPoc263WiqVIfpn1K8UtW4r8Bt9rHYrnl52p/hdiX1nG7dqH9moVChj7Pn0&#10;1aZqPAEXZjvhZAMRfLiRkBpP/006WZ6yOcdMPV/8S3aTgk+l2jOr3O3iAa9NH0Ad9E6hh9Spizta&#10;BEfk+vKLRL/tJadg2iQdvhvC81rI6F55fc1lKiMBouCTzXai18ctxvVh99fYcycUIDmPTT/ofdyY&#10;qNUxZskuNHrq+pSCTO8YjMbNYsXegdfGWgUKCh7bcXrr87vDJn622z2JgZ5vW4NJF+pqXZ3pNIK4&#10;CTZBvKSgBTny/JxtoLrJMW3TrY0Jtb0OL2cbTn8tZINREY9NUNdDqhwvgMnDajfxlZt8LdicmGNg&#10;zIkxB8wWpJaaq+igjAIxsM2ZAsKsKTMpHCZo0jVxG0e/3GuNzeUq2iCTYFUe+JOxJXwplKRwIkIv&#10;+AA40CUdN/vPMsiViWMpT+9BMY5BQJhX36u9rSCEe+YLm6gxTOvvVTN38iDYexL413ilIKIXwyAB&#10;uI/H6Mzb1YWzNsMb89I9M3p5S3Hax/6BaDSuWLLg/VkpQTX2+57vv3dj6k9Xnp5ZdDaNYnpPxnug&#10;M9S276NXKsc8tntdOwlA4d5aDhsLY4XB23yFEbkZkQTHihga+3ycRzCXHJJVDNBSoKUymAbOEgDS&#10;kSNAefGBTZVr2orzGQdTLKXwR0EvFTj+a0KkAbhSE5bgxbRBZCp/Zw5zCT7njrwbwrtQp/W0tj5n&#10;Khz3qIuR6jlpSpDm2puKxpFxXLzUvfHJ0TcleahI7qe6DHICJZz+PFJZAn3Tk4Es+tvHceAu6Ykl&#10;kznhejyucZ/7tr0nI6+bRRRbm2fyh0ZHutHr6epCuW9tscBf46EO4THnKhQ+lJV96P7r53MO/Yze&#10;beifSFoM8oeb9z7397zkB9e6tr36w/ubZGAG6CSWO85Cmk/jf6LTN3r/23cWzR5jROqiX64no+r+&#10;28+w/G+vB1tH//b0xn/Rlz/0sf++GWTNRG1TlhMv+HES/+LqkfIxlv9ruP/5mE98uNOSkrH+Sd8b&#10;XW7z/WToL0O1erMbj/r0vrvvzoQD3gBY+8JTVrgYvKCnVKFiG3swJI6r85m6lHrt317J0uA4tI8b&#10;3FQ0WXqBtfGbhnvg2bkO29z+4HqSObfLa1/haW1u7d3n9tDp5/F1a9cfXL2bMSzS03TdFV2ns9s7&#10;1Y593AI3mRwMlLII8FnmmZbvCX/zBNet//peclszxj2Ns9lYbs808SQcIwrSCKOUWTcyegWgodYr&#10;9D6Z6ktOnDzhOMfAGK9IhdJk7jF+0FMTJVeON+royFAblHoreH3sDRn7ZAPqEPnU5bmkCljp8+ot&#10;VPRsc0ybDNslQwGGLao3HcRoz9NIOPZ1PXFJxtOn9CjRD+W/Uveer4FWkwfNaL8/9tvpvrV2evKb&#10;Tvp7HZII5qhn7nqJr3KMdv0p30iZdN8/lWLogOkYWafJTEFLkn93O1m0f8OEbDNTZmTaor7u8T2d&#10;H0+nlazGvDtQiMtNf9cc72tmObSzKGbKqBxRBewUfCpq/TC4s28ZquF1TyL0Bt4lWOx9d53yDOpQ&#10;1grRwC4/DOpeVQdOgc468XrQUX+wyXHPdVuCoEsgJJxjggdcsetHY77QtFlGhNcrLSJ+JyJJeGGZ&#10;gymMBsU8dQnV4RQQnIoLIu9oGhYE0LXg2mgfGHZtD43n/AUsMFgEqWBEAHoBL3O4USHdjBypRXdk&#10;5GfLqVV+WZc5uSNqh1snOqUgrwVG+MbCmRnMfVuw22XGFB+A0nxER3lALyHWt7v6aNCCNhRggBfc&#10;HV5eGW0GVaLufNkJ5wZbCb5D3bXN72zOAZ7YCuPkSvxAEhqLkATYa2JdcQTOjUzAGaVR0ljNSYaQ&#10;/JmCuAGwVoDJmrDhnjiRBuHXDC8So0lhlnnW4cVIemTCgreCeoSvd+MfRYEPhgV+geihQycpBD/N&#10;g5HXZ8kew92j+SBAdGN4pt1p8FJv6SnnuByNaPZOtbpepzNWM3LlcSLLVVISG45H3lxAGGTssyAR&#10;k8r89LC2P9pst/EpunflM+GAoqe0F+TYmOTPwnl3QqhIUdIagDgTeyqderThJs4de7vw8pMEtD11&#10;E2Q2ca/TnDxmSlxkKqt03jn26XZDHhpp594bAJ1CB5zMAGcldMI9hSsizeVKZxIFHBO1BctpSS9F&#10;UhZ4KsmdhYU9Iol7gSfurzPK75Nlbmr9zfD1Yl/fnni42HYydFfUFJ0NrYaADJrl0ArD1roiQjwN&#10;4SDtQlsbAJ4pkWjYl3BBnrIYUV7593YBaStMAkARmqUMkq7x+0DQ22stOBawImoZQMsxyvdGE4QG&#10;aaTLmB+xd3GCxEN4GlZpjjwiCaK+Ru1T0doUvhH4IXki2FQZ83NA7W88e+4TIrKXU7aYlcOXhEK1&#10;tfPLcrHFfr3lIO+4ZIYz7U7KEvncSMXGiUybULtYgtudtOCZ5shhBY/iXEi+XxE98VwprOWM3eGn&#10;tDmJI2eXG0xFNxqf28S8kesUz5y8aHenf7p+NdDcrlKsM0i9k+4HXJHAFkdxa44JHXcawb39+ql7&#10;3/bnpjB9oN1nuiP3cGwp7d1NHkDBWQ6yJ6Nmro11HD7Jud8wS/Ll7jT96epzVA+a02jP5KBTGezj&#10;2Fr8kc89kG4UvT0NixrRWiuCUBo/Vl93h9UxQ+UTbTd6EcCUW4/+/1fX0x6o/Lto+9Y2PPrsMNrz&#10;MNe4S6baHv/DOXWqGIbqcz3ibxkhLHWCypt9PNyu15joR+oV3S3ZGaOiRA2iofEf4zy8yZLRTqST&#10;ypPNvKrtI73gP7gkH5Pr5Yxb99hh3XNbl4xztvnUz0YBOmmnDnKnE5/H3PE8dJ+V79swzG2ZHKDx&#10;XjVOzvzXdxpStAC+p/76TPMPWuoRBGPCY7YXp8q8AYE6AqOfqx7ULkc86UK3/jt/sBEFMk25tmns&#10;g8NxJfrmfpSdgfJvtVPti2eE/m4Pa33fl44yIC7V8+l6JOHRjVQ6TaA0M9M86tII6cYF94FhUWPL&#10;KN8vplxRQMMri2c6XnMm3qjvwb3oHEfSSKUpdBnsBJN9vgRXSmH5zxQ0hNyXSheBbFMsW/OOf6N9&#10;zzSrxgBFUzpEMPrbmMFAa2H5fk+DkbmruYrR19gicftadxk3prAbJ8t0Ibm8ag3BIcrWYDiKlh/p&#10;SOJvN7DjdinDwf3KgQBHsIZZu9e/V6vUD58irwm3FgwUQUiV7mVAMojOhPb5Hn1jp3+wiGwek3I3&#10;LOsnlAZxv1azQxTWtQhh4VgDjeZ+g/VRoFXrujubsH0uw71lfzUaQ9lQzsCu3o9zfxSewmyzG3Ya&#10;baZ58bkDF2cRsjavOKmky90z+FBjn3Tu6OS75C7jvonTAgZL3TZo0piqayf5dMerJydO4iQ38Rmo&#10;s/EUQ+oeHWd3x4j0vfj82sQiQx7V7psSqEjxU4YqwSeAkoXXbl2V0B3Htkjy5qQQ67Sar/bc7pGL&#10;zWNJPDtBkFHHrSveaMBoEVhN7Y2cqbsADApd2rhJpA1bDlwxjNuRyTZ/Q2128nbog5nlsT4R+NEU&#10;CC454kD7yPd2ISbFvXxvX6Nqbx+jEV6C595uAeJ5Lcd2uxgTWFm7hFODt+Iv0FpIwTtgph607HMo&#10;5YoDLbd7THcXwo351mKjQIuFLoDwbkK9zTS/GYvYLXqOl4cxzkkanKk2NEgXTsir24+08p4EeZdQ&#10;yO/DBjJHVmPw+xIIZx1jzDiqYoAO3/UjkGs7Jn1n0CUcqsjDpAIR98NQ1teq4JLm6hSkd9w3yEBP&#10;QYC9U2xFeez4vuFujEEZUdNYtmo2qbxwHEEAW/qhhlSeiOIJQ7ML338Dk2dhwrh3sM0PSqEVEG/P&#10;7M4FfhdtHIYQnNsxoA+FHO34rlijt688OmVAixywUhLQ6a/2fcds4tFauFpRxpOm7+Mq2qo5B/kr&#10;50IRtoBnOm+EGuH5y2rziymEshaEYAhF98X8o17KwvIB+AVbhjmUxipA6MwpKkN5v0oAE9ONdsew&#10;SC0xBga+4G5YdnEvrORHem8x53qMKYpgFjiszQfAeBFmwLXiaKkJ/wx5nD7HCAAmB25F0giuWTtD&#10;66H8bFzP9b1HlJ6oK3qZ+QwxIj2NrzoGm6kY+M4gfW5KoU9DnIgZcFz0/F9QqgqQ7hVORSEua3mo&#10;veW1j7zji464PZ1FCeI1B+gYcvKOB6OFe8oEiwqfUMwdiR+m/dlfxQU5gx+NXV2RBypFSu4Jwcyb&#10;gTv6jtz3xRN6ZIZ6P69NsPO+p7mHXYaLUva7cyxgUJ3oUw9CuBsj9jlnQps2jnpuldPVbCcHGcBz&#10;IqPW9QeCo1dP4ZxXN7Dd5uCd35Uc2x3eG6knPtlpBE99YH2g8/jxt0/fd0Uqol+VY/XpOoM9PhqT&#10;U0br6/O0vv/2SuzJtlWrJpS1dkoy//1sVDyNVPW7P/6ue8FqHDjmphR3fsBE76Ue8YG3/+n1bLz6&#10;316fjO1rvfMY/N0R2KJAZdTgsX34deBgo2XDktZsjrQfxtKdY5/eLV0hpb07RkhuaO2vzENb4+qS&#10;kertgPKyu0c05gKPWVPW2OjCIg9kH+niiEQP2oGF4f983+idiBw+p7mPpztZ01CW33ca5Qd8btcD&#10;3+zyzk/j0G9AnfBTip2NhrhnWnEOpPEAACAASURBVIKmbT0O48lJ9dGw/4E+PY4zdYldXM0gGr8N&#10;8GYH+O06cT3QamCKE1rkjFtnodfskPmhqXfU7dJNJLmYWdrRNvjY8cEFx97fbgSPE/aF92vJduFM&#10;nzoiXcy6mCfYgGvAB4MgGktV6pm1Yq+9r6AdXy+dYih3a8hh1a/kizlnRKYj2u+R8qkrq8umUwh2&#10;UQeFAGu2EH2wmjqkCtMGB4P2OekHb6aTykM+qZSXfDbzgXM/WPC2MlRa9hHtxRd970a2gT1lTNZv&#10;a7xDNoaaVhn5o9EpKJcj6HH/6u9uPD5rYOx2EssXsyZatr/vvzSm7qvAi3R9nE7XdhoBwet9KVWa&#10;1bspP4asOrzqaMFpn3EPgCZb7/Pa90TWz8N+MiiHknpUn0fRDWvrv9MBBU5xOGn3OQPvThmv1kfv&#10;qB7d6UDJ98f+/hlwU7nDq/F0urDt0YtiWku/1PCj21dqP3E9boxa+na9o/bS6WY1v2yLAWsTCBsg&#10;93PJ45VhYe/uQR9q+xBA6qbCuchhX/LPOlqdx7rKURg02PGql4ohb0JMJxYAjRqgcaoIYSpNBKwU&#10;0dUIFF/EMnomudh1LL0BizmCr1WefjMDBo1hQXWb6K/oMuz7DYgoaxbCuxiJZQa8Xi+83+80SEbB&#10;woELyo9FxkBmawvYzbfYFrKIdy2oPB6msXE8bvL6MWePo0WPUXA1VpgeNC4ta/11xOjRHgCY71mE&#10;avcca4xNaPKICMhWPYw7Y4yMIK04WMtv0RTvVj4BiJapQKSt2NhjFAF+v78xxoi8wUApowPwbhDi&#10;er5eA9ebeDfkq2pCIOg08a4wcTzCM9DLa2NDkfjNi+ANA1iULNIyXHhfwZBirJz/KrwbVE66gKTC&#10;IzKCHUPWBoNhkX5bMNAUIDvzjI2kI3pm4d0czmKEvVjHtuNkNHfiSXjvpo1gcoySN/U74mjKQuQW&#10;1pEReSl9hdCZJNgUpTSKkSfmcX7MyaZo7hAI+c8WplQk4qdxPyR+WglfF9uMqJrO1mKfCdSKrHUg&#10;8zdDKRcmsN4R/TDnLE/qUwGS9ntGQbRoBykPIB00I6JN7TEvutQXP8Ej7zJPDKyot6AjwIoUxqLz&#10;0Ao3splk8F1QkGFM6/ZmBDYJzSZEAC1Zchtj7Xw4I6nhWdDYD2bf81M7RX5H5IcLGiu8ZOS1L7zG&#10;KwRf5YZPiWclLpipuNAi9RsA026kYwyA+7vG7I534ysBDyrZyzLH8sDEXN+YrwFz0jxXgUvDdYWS&#10;cV1OJfwCaEguY76ERzAVEjPqWygCEkrDydTgaw5jNoZrXUHvW75MAJn3zLi2mbP2uHoEzna58wRG&#10;RQG7TRr2r3ynC35RBLg5oYm7Yw7AmDKF7CCEXjnTGNHuV+CpTVxQ7nTSspJoAQxcl1fe5izuQp6U&#10;EnAZwDTMzKOsHMWMnlDeayerceYxd8yUciJ98Q7npCLbHpezNNThDtPYr03YJn0xszB6j8F8nch9&#10;oOs0hKTQf6yf8EkOHcm+tfdjZYFGb/mb+4DZtbVpg5HuqbQU/XEq1BttQ78YaRkENXa3ZDUvShff&#10;uS91jNpF7WvthW+Xl1lqk6wODcPEr3BBYRmGyvaqMVYXnU56owG9VQ/mfy0Mi7WbjfegjScF6PZd&#10;gQzn9XR0dnfIBZwdBpsTuK6t6O6wiMKTAeQ0JK1cv9MoK0X03Ue6y4D5S/vtCOS41pWgifvE6xb9&#10;HftqQHmLc+0NNEafp3P6OSoqyymkIRXwz0bmeO5i8u9km6QRC5bOptiHe4TkugQvbLiVa7LucO46&#10;ROlC9aMcar4+F2aOd4k7FoXRzaJ+yI0OtPEs1r7oJ4oGZtT2MdsyC15k0EnHiTehJ12Jf7397NcL&#10;RjGnZ2PA+W4f5/ZcM9hssquHtqP5ywA8Gg4A/ZTC3k8E7BiUBmX4Sl10XV58UvS06zyOROblhmlx&#10;tvMC8G77SzVOTv46+tETM3yvlbTHUU7JnMM9yekGk9NAnNHXNMaNV51IGq0OQzrOSE73tQx95e00&#10;Wmj9mfu5aXcF504TJC87U7dQFpXRzKIwVpLy0/khFLBqEA5g0UCR8slx0qob7SUjIOUqnbwD92zc&#10;GzxiH4VVkWklJuQk8qxZFFxpIYtT9b6xfw+9pMvEUZPJQduAU44dgPtMebJWgLBtMqlgu3WC4q+D&#10;bcqwWmtCHIHgHnRg5bIpdzlzhVM+UOlKGcTVjnBy6OS3R6BDZjFh91vdiuV4/X9fuN4Xlju+5gvX&#10;FbTV6bBRXEcY4GJur9cXhKRfrwr+2aZGW46+Bl6MTDESUiXbzvFRJvwaqUWkIskJKIrWZsjEr9dg&#10;8IkVLhvpHHP9K82r9JAN/k0ejD1SK7vnEm80HDQIGpLPfymanrrRyLFINog9m4bQkWFnWFeDYSrG&#10;a+PbZxqQdbCj0+D6qEM0uxCB2WSEu9FXTMiTRyn1pBwjhuUX9fyIZO+nnFZDiGGGOcvQSqqQNgWH&#10;oqk5FmKDoQnEm+w3UTb+xXHSaVrKd6UvRPHzfimAqFLgeJ1sshxBwd21FyhbK3sG/85DLlK0dK0L&#10;aZZH7vWUmNKQvkdzxzsBl15nQHzcYBUxPsaOq6lMHUEJlAnk/Bx2YAt5t4zg54lHfQ6/BA364t8o&#10;+TNwv+XWRxis33lqoNbqnurORN6rzTFSHpfNTTi9DvnOQL3cDHO88No8i20ywZCA25ZR5xaDEROy&#10;XEBFQvlNkJSgLnCYNYbKNnMCLmNKbCLj5OJIf002184VkbIPWQjzfkc+2jEHFqn39/c7wW0mYsfj&#10;/b4LVtsa4Lg09mNTFEk532hK4cNl7W4wCd9vNOZT75xSnBdjzbV8GNx5VLiteSrD3tvijAypABf5&#10;F5PndxoK1IbL0t+EqOXhYJCFyFRYY97hExsPCDewoxdw0uRLkClck9Kgzavfld4AimoUQWQLnbls&#10;AtLyPCql35Wf/Cxw9DCJtiyWG3iwKBCugo1BaTwaPogIIQgVWTwHnMDv3QW8D0+jPNK3oL3sG1WY&#10;Fmr3wNtD4MR+tz/GOcSHLHKZG+SBxrS2JDfJgQGlHhG+LWzwTpzltw4SszDYdrKaUWSXBBg5REaY&#10;XUjfeoXyM9LwJiSos0+XFMmMjGuAgm8KcCqTP7R14tsp5B8vfGjGt89b9frR8tL7cw/dOw9I0GmO&#10;ITEfBOEYNrWwAO7e701p8GYMPfqTYH9duyG8UQIApQCAJ0ccdOywcIwhig0tKRzL8X5fcF80TOnY&#10;2uf1yON/fe047mtL38Kd2/hWFDjqWA+Y8j/T6/4pykqR8Y9r295z9lM0njzGC587fDX+Dm8ZaYov&#10;tYi/3rbEkkx9Ij6So+Z/NSf1Qdfxg7LdFefUkHyv0dHbyu40hxSuRYBKbtngKdwFKBNcx/0Dxl59&#10;Zr8yHOBhfCi86NxlG8fWid3v42m9tecqRLsb+8JIsNrrjdd7z5XvN/qVuMxuFgxVJd3xYUscY/vn&#10;VxQ3VgoRHTdtGnzvwQuaRSs+D6z2RQpVdfMn+o1nGPXrVAxuRsimOD+N6ZNROPW+JMZNTnmQOz7K&#10;IvtDt2fP/Vdj2nmf+2pjQdLWHzprouRO734e4vGMdARTFFo3wP7a3OOe/2yI/9RI7cHz/RxL0wRO&#10;eP42vs2BstoB8id82pwNSF7zJ/N6MtL+E1y602pL3ODgP86vt/tpnKKTFHJzb6chvkfDN51NfK3z&#10;v+JQNU8V3SvzU93v1zkLaQAKdlofWPCnOT3N91yLPs6fnBP7OO+05SecS9moetz71Fp5+y3ldPJS&#10;1RFpvBAIXcPa+jzPq42FDZdRo5MJvzlL1I6ejT5xRMX+fELl31zlNNbY9vF81gGx0U846iT7SZNM&#10;pxp1S/w9Gspi3A/ywd0B6w3/A1HHHMAFVIY9OniX42sa3v7WkCN9RcqzoRP09FE5ZvWSfZ803rZn&#10;n7bMuD1pHFs8PHRq+7owZ9TZOVOVhJFuAgywGZkSJRwmo7VZsi/lchvbXuv6HqynTxl9kPWOtYhZ&#10;o9nWyqZg1C9zjhxD2iy6Qd7bCUfSsgxCys4PWQ07rXiiGyFOVRCanvuoz/6DSzg3GFjaR5hr3dC9&#10;7IJ9Djsfv43po3x00kq6LAdwGlT1yGh4c28w/tXSVhDEKQKeW177Rcb0pzlWJ8gTrPW94Uv7hwYb&#10;4ZJgaIl3GS1wvHvIpofefdQwBY4sG5sxfowbnuX9lFuuloh5l4FSnrQ64zu5XhvW3Bd/l4N5KGh6&#10;pJDsNM8Mt3kPM/jwdA681JW3gXdEOhd2wPLo14Knwbruc5Ox0XZilgOjh8EXfI0gDoPEMxlpM2ia&#10;jAWtje2T5fMhK0Xfo00songjumK9I+pbEV+vOfGf//yHdNtTaDVGubgGbXuf5yUYxqOdCZYg7O11&#10;MTVDIVzoEnaLQM3oa/eG8AeR69SlWm5I4dmRNkvNJBSJTQfXfwj7fhzJrQRReLIoTix+LAYcvQTR&#10;YFS9R9SBu+ZYRobhMb8r10EILIHKMSd7vGJjlcGhE3C9V8esZjKziFwccJzERWkTbobPTagi3m1M&#10;PAxdlQP5EPIdtelhIahRSIjxheNFNCnZnCGZVRJAeObq8xGR2AsATHmMra3sIs6wJxU7JGGWkyCj&#10;dR1x6oI4fyVSl6Ig3CgcoRGuMfeP17F9Blq0wrgTbEk+2rOR120mXDcDH/fVAlLwrlWq6/IL0x0v&#10;4mePbI50HLMEhDHg1wr4jIGpdbuRAIvZEKDGnGzmBlsrU04VHJriJni6oveQXvZSOHx7PmVvScib&#10;DmMAK8FXZGugmJyAnaJ2I+guvAtXa4w99dFqTC1ur9wPjOdJySAMcJ2ugwIlYCYhZRdGAg+K8CiK&#10;MJxHYtiFm6Jpl+hmTqWL/khiFlmJnOOceeTal6fRPg2bRiEqFfrcCRpeg2tRheHOUx6cmfXn9ujg&#10;1fA5qQrxKI3P2N+vfR7/rm39+vxbxBLe2V8LKk5h3+EZJeMeTjSlHHEnz28ChuQGUZ4s0mgVrb0u&#10;z2ifKkdu+R6AiNQ34QhPmgDlHIU3RiT60CDShN8zTlo5gPVqbSnN6xlmyctwPOA7/B0Fh9gcHXfG&#10;JsilA7X1D1/H3hP7dVQ9ioCW9aiW27hX67ftTffiOdyHvcRINtfGsI68kqVY55C5/SRfgLKNPvSI&#10;14eh/sGld9YSb2Q0uCL/DwPHRhcBmMuAfqd7p8Lk7rjQHdFt8Hw+cfX4q/v9846L1Y4oxBJd0rNS&#10;gh9SJ/RLTr4ytO5Xl9u7TNt55Xb5fn+/xQjM9l1jlQy449qOc3tj62Gf/X7JgMPJEYdrJu5X5vCt&#10;d8poLCNIiUXcz3cxfp/L8VdzzSuOCxZc104nBp035/r/ZCTrOBknSvwWdS15sl7yJwJWe+Chv48G&#10;eScfsJ23n21mO2Nv+zRsp4FOJ2yjc8prdksjco7x8joXBEiTKJw4+wNwy7u/vAJXFu9bSiva94zY&#10;j0lt8xEd3OO+KTt2nGu6Xr9uMGm6hMPTYHbSbDvwJQwPQUivi5jW9uFv/QKf8e6GPyTuKa+cr9l+&#10;MlK/ST8BDSKiZVPpE8zIyRuXT1wkVTR1WHpmGgDFf9p4djwVdQUwmvE++e3n69EItoGk00/ydSDX&#10;XClQ9cRTrtslWTt5QePjje5v8nlPO9X5rxe9KtjsTv0yoq/7/baGKZMgDMxvvENHf+uEGe9S9ojT&#10;oQNdNdDAMlVGk2E3Y7yBJ5ANTyAXjRjUfeL0ZuORNiJFKO0gvTigjN3GSNUxVERPucHbSTbmCNep&#10;6d5+kf5d30LTT6UbdWNed8iYjZZXGXgphYRFLYSNBotWb6lYQtYZqFOaaryFA6VeVEM0+JHf4omW&#10;S1+OVsqO9/SsTnTt+l4f691WKF1i8LTOQrcLin4h4ae3Cs5toO3vaSB/umQrUZOf9vb0dt8e5p7r&#10;rTb2SY6xt2w61cp/0zqO2I0m3PiF9qGhcNl6TaI6qdtPI/cIcL0rGE49k3vo6PL4IWs5V49teM3Q&#10;nackDp51RJiP+eLJl3pGNhS3EbaS7KtGNVEKykm6VZdtGOSDjdWxoB8298L32ylNysxj1h58QQNs&#10;f7sicNRbioVxepwZKeUuhb5yO5MnMp0IiXYKDzK8Ldh8RTq7ya3otSkdgagdgJn0nbuoiG0pYsPq&#10;GMDJJDS2OCIM/P39N6OS4xi84Srhjkpo5iU3dvEgVHqtWZMajo3j7X3T+HHm3N+YSjCUEuJDoW0Z&#10;kIgQaWx1CmdjVS7qG+4La6KVMFJ1aJJCmtaOqWOaMvnsxz0EYq25h7FRAozD44gkkDmTAn5NCWCa&#10;mhIOW2oDIsCcA8t5ZAYlbDWuxT/yUIGEJnDDlXJhiMSVg2GYpY1laa1YoT6FTyOuJq7sBvANMoJ1&#10;I84wCwWhHTneKshnO1pzwxdhtUgwh5UAHk6l104VSGQquldMP9odjIbPCH8xZfad+y/nVYbVhHAn&#10;sudl2UDgpQFxcNuKvqSi15w2apd4aBa4EpGBsVq+Is/xpGIjXHVQ4PTVcjYWTZMiVrStETdgi8aG&#10;GY/GUnlqR3luxrGjOTGilI/bzS5gmVmmLUna3cDgNbSjH891CVmIAoIrT+AdF4PqVuRYCahr+x79&#10;HlER/FjHak+q4jnnpefQIykoxOi7HDSDypOUPd2eMwWBJ9wS7ajCleV4vbxFlTSlw7A7vqKauZXZ&#10;1cFit871ONbLR9I0uGGdpxk82kzYkH8gYaIFLnhb4qdG39uUgEmaueXsQz7rQYzuCmvOO5T8NMw0&#10;IbxPIYwgeyThzWgiMpDvUPBhPhKte+57e2GMSEsR+1jttL9WrWlOmwFHBnLtnzSOB+FaBz4WnEnP&#10;O2AOhVUyyQ4zkL6rldPgswt7WiNdKXeA8kM3ZgXSoxasGdP6QJpyEY957m+tavKVfK/j3r5nyqCu&#10;VCvlgDoNSx323VBRslREOE3JJITRz9c+t/On3le+0SLUI3Ved0TdG7A0lHPM4SHONnrz7l7HST9p&#10;Vh9+P2HzrGg2noN9bbsBe9LxnqUVxsB1tbRFh3PZ15X4FMs/b/339fto/HqYz8kztna5bTZZ2izp&#10;cL7fXiiZO17OZfdu3lTjn8d1+1xQTR6rdXfH4R7BNr6fYPXTM4/ENR8Y8PXe3kvD6Ao57WrtPvVx&#10;XkqNIsVzjhcuwr6n9k3BGidHrvk8zfe21x72/jZ/3HG4X2eBYQCwwyh9tnEarZ+eTRrsJXOF/P68&#10;75R3X2295tzb4onOIVnJlUYmaNiywwGIkCeKH3Sa63CmLxloTmAvJ9HNEH7AMJ/JOd2NzJ3OmFlL&#10;A5SAOvZH5274GXej4f37uc5JT2WQj5ZPB5i4MqgljlE8qvopfmv5GwA3XJTJLnQXZ0TvvlmbRTrk&#10;E12zbP+8d8b6n+8Ubu1w2OGxPZMfe+BgCyp57MwTBmmsE0/t/Zx/Ud+VchSwOvnY0oI+TWIzlEP4&#10;QWncALdFYzOwrguDx43n/GId6XAIxYnlOJEdAr1CDpD6iFG/Qutzl7EKBmR4N/xMHcCMxe0ZvDgG&#10;U/SR98zBnMjxvgKlbNJg5xXcJkP4TEOejIc0fNNZqlPXsbKN7rUt0o3gxtzwMW7aM8A0a/F/qvvG&#10;woKAIs5rfVu0OJLVptw+50iEirUoPE9DbaMRW1FwqxQ29dvJz/aoX+Cepkp9/wn/bIJzfg76Sf2g&#10;y02OtM3kg/1ve67/PA6j8iZ5NAIjnVN2va7H5EkMwu+eHlV8NZ6JNLQ1tf43xjQTx2JdPNcafY30&#10;1glja2MeDVebHqb2erR4j/5WPuyUy7hmmRrlxjIfZB20JTyC9rw98/TX6PCZ4lVWuspFWUgni3q7&#10;4pevEfs56y+lhrmP2RBZC6r2h54GfBh8VbvC5TTODwZWMljhhQOBdUTMgcw91a93PFg5qfJooDVB&#10;tDy33Vdt4FG2McPA/JpUkBfm/AIwYJOR28ybeF1V3AwGXO+F+Zos+OX4GoY3jWHuC+/rgtuFsPHH&#10;hov8gNH3a77wXgtjhJfNHSGoTkUnAm+mTJlcEMwXsC6YB3JVpFRDKpcwjigYaOUZh9KtgAZWILwm&#10;Xqkv4DKUXHiFD6cIn62IwuOzvhZeGRnOF9uRwWQwACnMQpnzaTxais4RS0wqCxDxTJoZHO5XCGqu&#10;jPKKTixDzUaWxHCT0C+sVZt5wjInusNpqAiCtRaVP0cyKrgCCNmuGXX+eHZ6GNqHOTB4VLfOdkB0&#10;dmV+a8LDEHPi8wsDU4n427Eh88jdHFO9uGaTjocFYxqFfoXxZNHQFM6AIiUl4FSxR+O4uJuoZCYz&#10;NU8GJ2NW4gAAQ6SaSIYgocvQUrnEtSAvtdaLTGGCRKoEAANoaJ0lyCp3vBfeOJp5QnTgYvqkFeui&#10;dEqS+EO+IF5DRriiHyLyJqgQliXQeEbSxkiZa9sdyqudWGODeeI9cfm6PPOJj6WjdaRn7mF0wISP&#10;2OBuJRCZ0VDvEVFMl0I6JzJdhRmiFl/MIbYAaYIRll4OERloShjmWqIzeOaYNaFiOW5gBaPFyB4J&#10;z6oKL+aoPRd0xUt4hePCBRtO5k5nA9sxAH6J0YPZRpzzGqRnLALZo3Gda2KGlxkwDBXlxegTkL5E&#10;QtSMzn/x71oro0VSyTJ5vwNX4vQjfdnm7VRRMUSl11nupNmA+0WHm2NdF6w7kACEZ3ek4jHtonFC&#10;cJ2JW+takR26FY8ZEF8MR86yGWubwkasdzobJPXx9tCWTiEDkjBJS9hVN0oYEkaar2pgKFe6Pu8C&#10;Zzc2SnCzdGAI+STAK0WRIm7kEPh6Nc7QBRIp/8o9LfqX+yBonhy6RJuGKxRincImxxp0bjdwdnpW&#10;c+oAOg3bvj1i5/4TNlHGGVaf4W09YbhchS27fMSK6tbb3AXK99WNwK2/TEmzKHe09YEEzCvodYdZ&#10;N8Y7o58345XaMeb1X8kzyvgh4gdc73fmJH1NKqAa52IUN/M+Rm0PvireDnG7nHzivYthU14ZcPLd&#10;ZGbxNtclDUfLi/5jj2o37YMG6zpwwui2ISmp0Qk9i5ZOTW24Z3RKNwroia0glsbBsWV0bAsGWNdK&#10;2rQSh3PJGB08KqWW9mJD1lKScbsqjUnAL/FV/E6oxf7gXsWTpLSiFPAztZr2nft7i2ROo732SI63&#10;0QOg4blvrV7O4mIak62t3YJR8KNrOcw8Da1LQQwEpE6VPRq8UW0lLLQAD1fg94Vu1O3tLGpqs/c1&#10;RtbUeGpvXTs9inbCYOTK8595pElv7bm9T1enR7898+leZr/SulkppmaG9X7n86M9V3QQ0G4xM1zt&#10;eQDpqIq2W9/UcbRfdPXUTuKRi89qLy9422esXZNKNw6aCLyttTcmkaGV41rvDaPlxDphdXMgaXwL&#10;ka/YqKn1lHQf8DP3C+VL40nQlwHXFacem2hwamd7KhncgwYwX6GHSy8jDYeepjzVZZG1VqbPSNi4&#10;7gNA0LqoT4JY0FURx2NGgXSsiGKU0Re+8DZLXi8KkqcsTSGM68EZw9mP0GkC/qKrH/azJImUGUH5&#10;cgGs4eOuujWECAF9cRyOlTLHZlxLOcbqB0PKLzJT+zKkLM50gi55GmCObgVeSefZo749Z4/9k9cd&#10;+YmDJzNOd1ilph2SB71SfEDyl/hRrbED+H5/18lk90wnuPyKgDqvYAztupSFGh+L30amrH29XoFn&#10;FtHdc7IWGnFsjsHsAnxvRuT4pDFyaM+R3/acybnyttf90Oc5bMN15z7VuMVPhBAvyS5qmdHpZ59l&#10;4BSvIc60Eczh8DVR9YGcAWLWjr0e+/vI22xH3QLZxqx97s8DwBB+tXc+8YKaOuHDU4IyQczXxPd3&#10;4GyYNAxXw6dhd1rXDaWlV2RvHUgJu93JurUWfD/1oGgi9QTl4Obvag+M3K/oa516pv7KfQdnUOEc&#10;KS+OJjvHad5zDqjaCZJXYbStNpuYyYFicL+gWnsyko9j7WSs1+mbVwtUABCphLyeX75Spk5bFZDy&#10;0hpTFknapSoYy73Si4C4PFG8N2wQtQZzogKBxQtH1cGAe3JWa+vwNUbS9lNGW2wqbUXao+JDfZsI&#10;N2Y9p1qFH6+BJmHyUvStlHkhWA4sLU/PG0bpDYzE6q+//oK746+vL4AAuRB5fMOjHERwXWEsGpNF&#10;KjzG8fe1MMfE9/WGu+M1XylkXZfj9Zrw9R1K1nJctspw5uHBWViMIgjjfCkKBHoqD7gtBBzKagEx&#10;6CQwD/M3QzCZbKM2dCLmwcwtk+B7pFqAZ/HMOiVdzE1fixUiHRwa8zEqSkzFMsfx2ML+vssj3JRw&#10;PX+msklQnUJwwoQEg0qlNkR7swkJOTn2r1/qmSfo2/Gpqnu3Z0xkOd6/ulCdx+Jq3ewqXHo62n47&#10;ORCNRXslEW3PjPN5ERSNK3GzlLRcP2A/dinmkYJowT+c3ybg3a+GD9kex9/Hl7/x+TQKNIE4+awr&#10;esuqeX6w9jmFc8vZtTlpn1DQSANt36DIiFFYOQYW4WELTJVgG/z91le0GwZGGua9Pdj+SpjokR3d&#10;6CQ41BzenH/H9RJUt6h0AHm8k9cg/fuknKtSe7SznlJ0QtErnlH7GkXRjCwsa4wo7ZHmMi7CMVY7&#10;Xoitub3GAelSPLcSvjHmV352RNTDaDtOx6SjrbsCv30lg5NZPQyqpZwINlK0UxBZpH7mGKPSUtSM&#10;+g7tRjdSHykZMjLIUJDrqX7Kf93UxhzHsJaTnfPp9wuenS43Wtxorb4nDU3SY4nDO39DoxnINjtP&#10;zyg63KOvi7Dz2WtP9VBTMO5dbMriUxG501Am0SSjjUCHTPKp3408T9en559/t/v9h+e6AlHt7BG7&#10;n9rfjeDHMw2OP4259AmdyvK2q/rz0aj2dqebYUTSXpFAKroXSJSCqnjzMfejI6LTHYa7Yb9BIyXj&#10;oqs3ZehUNG7N9H3x3M/T9TSPUoqPMbDdkWPc37uvNemssSDwD8pmH8tPzwmGnTZpzOrz315ywPYm&#10;tPZ5yLWt5Q1uKa2tbe9/FKoHmQAAIABJREFU3qtlXOUkeGLQfoBFzf83eFaz9/VVf/YgD/12TRqA&#10;zuj0T/0BP8Fgf++3534zYP8JTE6682/He167ItvSQfxBU7/j/PPvP8Os+HV8+0GucMdaVxmOSwzq&#10;g0w5/+zzjPQu/MVHHLvLOfdnFpA6ZZ3489yrN53yAY4/OjwcmSpOQnDffzfdx2yjrlt6H8n8ltJQ&#10;GT1SZ3iY8z9Htcc5fkKDXP+mQxnu+yDHBE9L6YWi+/Hsv6evar2re8HqRHS9nXRKQQiA3dYknY42&#10;YpT+O/34ROoUMCMj7GZPsJJjhllLBVm8JxUoLaXvOPTYo1n7G2NPg7bRqO0yaLXnh55FGPb1DlO/&#10;5H5DiyyW3LstwzPt6091/rMbueM5rWE3vO1dPON2tMX850cQwuxjRjh+n65P61ynmltwXCgzR//b&#10;Cv4jXip5Ui2ccBpewW6g/P7fXulI+NTY0zra/nn7zfRP+2uH+xiDBax3B6DlfeLoCCPzGcVeNDHW&#10;SmlkFEnu3uBi5XCZzaFy+yvFTGOH3XHUGqySrux9eAsc0BOy0+SQ2t7N/XREsSeuqbm1yyApR5N+&#10;TOVmadfT8/q9L4jsXZ2ft+Xc4N7beaXd2gvhTyPlNqCu7KPvG2/vF3hLSS5CLS88EFFFsChm6bbw&#10;1+srjnBz8IO5qAKArIDNSEsjYfubUQRrKfIqxr2W4++/v3Fdbx4z1JE55sFxIFK7RM6r5Suiwa08&#10;VZFHmYeI+obxXVzachQ2RXMzZrRnB8P2x+zIOW55BgVzIwgV4+pXbK6VSNkivL0JQBpxCibenm1j&#10;AgWp7YaV4aR5zwXjTuR+uk6lO/CLxzsHIjcsGPXFte0EXFXZjWF3pRTFXIDRhwdtW6VcKFl7pJfO&#10;N7xMTp6e1MoVGpJuZBl5wz0iTj0XxCNq+FrNuVEtbxQVtckEPjthg52wiZGaHa6JTdC496pHevEQ&#10;/ZgecdgGN0Ir8J0E4WchvNa+MMFr87bZudoXgTCBJDyMyx2zFb+qOVSEaDRkLbLQgOtOSGEy4gSg&#10;r2zL81gs1oCPpJkQHkQx7k/CWROIHfBRis5ECBJTgoVLxFffghXxS1FDjY4b2t64VuaqB+6KTM+B&#10;qpyK2ZfQGWD0ioRPTwKdyzg88bAM/vxtKgKNEc5r0aAblMFcpzciqne8Bo1mLao/95eA4eBZSyiq&#10;5q407GsJREqQYRFFMMGCp6dAGaOqfPfcPxERHjPUknqDgRxT9RsjiKQ8AEWTtyOHhjjiL2F5JN5n&#10;ZA9zyC5UZHgqVmtht/Ds11as9yCx7s4TDzPHF+tyHc97UFbCW/e64bnJCxs1Ef3JiAE+peje5U/m&#10;VBnD5JBccBZcGowE9kXmS+LzGpYVvB17kdikB3mqgPfcioaTFnejmNZTkzt56t18uU38cV7HQ40W&#10;Fo+RcbfjGXA/mueMWA2etprDpS5vfTwb04uePB799gs6YVF9UrZZDstTJ31/phRXfZFsJM2i8y73&#10;+fIt3VI8YtUX8aT7wzT8jL9KevQb5FsfDxbGzjvdHQrUqj13l2k/Xe6SpeK6Hek9+hXvNhzRv+cY&#10;z6WWwXQMAMqnWAVWO53KNj7U4pDsfsebnf/w6YOwePtHY4EbXBzUi0I4Ine4u++OVDZ/FnvO8Qp+&#10;eS8m+HQMm8Dh86uG0ObaP+feHzVGUv3E876HfjakP7T/wSii+4PTNylj2Gn4ScSfVvCEgvZOjof/&#10;Qt3Y6UGR/J3m9KsbsZ7m/W8MzecYDt30sX397U7S3/p/GsN6kAMSR3Pj7vTfRuHBUzqXm/HaioYZ&#10;Vgb6hDjpd5rlJUf19u/j1O+UVajPfjJUunsao63hI2SACeGVP+17/lP0c8Lk3huNKPc5WdIlBw/r&#10;bmPeUnHedMqjX6ve74ZmA1ynhGTg/zzqWKGK9vYj+mOMaK+CLX6+zCRX7QXQewQ2UKeaFFxVTsi1&#10;0RhAJ8JJR2BbYTf95qnjOq6uQD3o0flOo219LYwpAkwR6ua0RXe5KOQupNzUjGb6D095SncTKzEU&#10;T8w5jMGT0nFreeGLN5w115lB47OS25GG7sE83hHd3dKj8N4cM3WkweAub9HXY86sLaLAniz/ZAre&#10;4d4k3CbTq5UTOZ75ZHjUuuq3MjQi9zSs0jF0g2nBWEAtmAoeQfd3OVZ2K+3303Z4njY6TYvdyFp6&#10;wZ0KWF87/ZhrCG3+HHc33Ab4BnEPafvTfuh0tU75PV9nJPXHq++Xx1d2Hi4jcX9fUcXsGCmbGVin&#10;z/JsxjBE5oiUu8pJM7jmobvugWIaw+O0nHZDQ2Z+iBRAJdv0kwVbE1anHlIebf+Akjt0Ino4Mnw+&#10;+Ihv6/J18Dd9M/c4Hax+UGv8JFuULrTy+dPADeAhPQ2AJrcLHvu0JVcGDHSKpooY7NT+1XmxGV5N&#10;1As2o+P8CGK5/DTASKnpb7bxuu8/nPNZEWknovr95vHF5UycbrhWbHIfhu/vbwz7wpgT8/UCoGiQ&#10;ILh+fePLBt7vNyaA9/ubhCaOYL1erxC0rwvf7zeu68KcfyXTkrIWFLsDtRhS7Oe2cATejb93JMc9&#10;L5PumFnue3nOBvNgrTwm3mDedrcBeXxhXeVYKO+sGGAMYnJuJmHo09qoENyD4OKwW3RzGRlcT7Tn&#10;66+LSTdCHk4KpiNZEZE6x8i6bb2vroyqznMaYKz3tPloISlOwwzhsYQ0w242MFCR8dgJppzoruh7&#10;wBn1WuybCp+iZE+QCh+KcoTuKUoHLwVRvEVzG1YvpkRqNc+NcWYHN2YSRUE5Fg8AmzWPcBOmkrF5&#10;tR3PFIHMOy5GV+Ou3Gp0HMEZ4W8YHoR5WB1/DznX8uTJXTkdBTsKxUphoyN7Msb0WafCsCi0C8Ys&#10;gvhyA2xlbsci2BQK2zF+LlgTnr2ea7+FYSmquNsIQ8hm0FtOxbVw1pkbqO+ewCOmH1LlBxQuJTNR&#10;RLFSpDS6BKCid3ipiKJ2UmJ/Fi7EnjoFwHq/o22L44hKaaAI8xR8XDRI44w5dON6IlKjL6U0xJiu&#10;VIpr3IsOxrEWrjHCCA4dPTyutrcLltVeetyFp2L4x1ppbPAo6qs1ClpwdGmGYS9oQyymZXKvI/mV&#10;kiJgI/onhu0dzdsYsujQsS+6MJdx2XlSiHNVDmEwa3Iqsot84VXFExveCE7B66QcjVKYNBYlqW3C&#10;ONr6137eDbS7kh84UiKHjKmNnkE8IEfX/psDTuFqcJ3mkYf8yaF/XvlM8rbexQN+cD29OQo813h/&#10;927Err5WFjju9yUiHbxwHzH/PhtYjHvyZh/P/Shc0pgPXiSn8FO0kYmG8H0vR5xW3MhLxMrO8Vv7&#10;b42p4NWdm72IVA1yF6A1rgfKUNcQvdlHsU/tLgM9XeV0ae+hrcax1H2MT9/NJqrYkiWpfMKfnwy3&#10;Sev5dyQ69/UGylD0BDE+tx2Bqivkt+JcRWlHvb/RFspolnfjrRQm9kgro9yQPzbWudpz1fc5h/23&#10;Ck35s0s0WrjwT5wniRcNp0/jx2/9qq1/fP3JO170+b+9/nEbm6hajn4/cFbXaSh/6r/zR39Yq9sY&#10;mYpE9869dQa0SE7YpsGvcxjex/0ue20GYvdtjFlsTDk5f6Bd/d1HI7kV7wl9a6CKT/nNcHA24Q8O&#10;gRM+pc+Ukbc/99Tep/FKJ9Nn/nobWDp//tHu7f1skhXQadYvuNslc8mS9Y6zDlFL0eJFZSQfPeGj&#10;nr3xAYByfMnnPoC1LOXzkoXIsxlEIF5RciJ1OncgU2qu/8fc13VJrqNabiRHVt1Zff//n5w16z5M&#10;96nKsMQ8wAYkOyKzTvfDuLtOZIRtfSLYIAQeLsAN9iJYj4rmfOTQON+GuC4wYzpEUUJz5ZjlqdEc&#10;t9pt4kZFWR+khRyJCI3CsCYRuq81NzJ2N7o5Duf7rZuzYffoA93sSnSm6cXQRry6bNZ6/ctmLlbD&#10;Hje1wrA95/L+cpq2GFNj3Vd+t9CBy2wa9UEeSYlpz04BBAzTBOzCZW4GwHYxLhZnKPUcB22VCZZk&#10;OMsRrmW3WblLYWjD+yUMCew4kzkvDIownCBp9Bq+oo4lx+puE+LuO+XLq6vaTBanIKxGY2un4Q8b&#10;Q4YjyXpN1pM3lNjYfr95eB+lPlmu3WHCdDigYQKthzG9tRbx5ff+7r0kr48Es4V2K16F32/aMVva&#10;MxicF85r9mSsrFOah4E5eo6D5Am41Ke2djLCRYwZ1jFvV2xS84Hsmwn8vNhAJeVqzRF1XXPAIZO5&#10;6+2BQQBH8KqbZ8fWqekhTKoiYx8FBCsXne1Yj3H6eDRgAucYaMeBx6Ph1/n05a9oUyH9gfN84tEE&#10;z/OJTuNVF4zzidYEv37/ipgvNmcN47QYhXM+oWLxfB7Hgd4azjEwPcHBnJYoc87hRxgaPn+bMb0f&#10;fjBfzPOxScN5ThyHB3N3JbhNC88Qu+4keicmjkUod5DwFNQxPX4QF05zMDxcuVeIdou9Ni2uJ3dy&#10;DKTbfJFxhjdMrHNjpDQ+TlVgTvTeg3VZLHgTcMOfOTb8EOGOXXHp0jgCXC8J+KCFU9h/5rT4YN3p&#10;KjzZq17qwEFFIk7fSq+ZvVpglTaRMDCqTNBYDkUAzNjZ5S6Rz0l4NLkxBjRgNIGOkZs9sb7qYpqQ&#10;qshJHt8Nn4k5PP50g8xpMcd1ljhUvlsMwOJ1bIMO37Uu9cYjFTj4ep9QSDsgSM/deMBf5pGqWL++&#10;1BNqFqGrWqu2sYyQDrJyYAoMKruehDMTHFlZFpt8S/ZQ2hd/Ngnmx7iTIghPAB4haiI4h5/icOAi&#10;HsIDbtxpqhaOUHwn18OFNI6n9OgnYxzSM0M1d37ZViZE6miWAAsChvoPMOZx343p0kNaMLyL3d9z&#10;J42EOXLdYJMArxpJNTtobDLDez0lobYYoTrTMMo5mO7FDXrLZTgDxhEfMRgzxlCaMYGMI+6RvDx+&#10;+xzepjYjntnzfAYtRV8AiBhoVOerEmtoV5p8/lqzpD0KjOYexCo45ypADVymMhJx3UqsXfW8BynT&#10;GhT0Shc0xp6NubCRgodMCUUgR3sFG1oM3V4pN1pbk9gIkoiVWAxHbCR/WZRIGliyX8bSz5hz89rf&#10;aAfqSnIq0b0d8f5i8CHg9HkiDEgjl9M0/SGoTMWi5bMzeDMLUzDsjCf+AWJcan9tCMh/Skd4miCA&#10;j/08yvjAeZK0zUsfPu8ckxuALKV+haDHUcgEv7WN65sWB5x94hpWEEhSEd0uLX5ZfjqCPTFSHvEd&#10;AFSSWuhN1Upf96aFZ1fTSPSsUDbZN2MC/S1tVNVrnGLKN59HbhQD6pv+Xl9MK8MyuRxmb32NKLgm&#10;S8Nn0jnixIhJ61AioX6SzjDWagiPQm1OecyzKLVhIKaHWb1IX5S/bBvbu4yv/cKj2lyjdT3ExIik&#10;0tO3011AMHARwZgntDVzCCE+L22Oteq/ZZglr3YzKqjnT1n2lZcn2EV+T4zAzSwaNSqd3Hu7zrhn&#10;MMB+H6oQTe/dfS4CC4Q7adlMijmwPjYohjwAfUIwIdKhcjivnWaIAWU7EA4eWL0z312G30vdZIbb&#10;u3NOdOIRH0NxL0biQIl1977eZR3IyqdUzSlnUv7OjFG9bI4Q7174lLeXbQyDxvrcq42WV0bDy++a&#10;xpN9rNP702hBXD5UWviqXjPYVK9pWZ+jjI/fr8NO3pZGw7IeZfXclm3O01hu3weQXtose2tzQjPN&#10;+tRCLx4Po9vhObFaaxB3BJuam+F341HvqWY9rXd3YMuNzalb/iJZP1V6YPs5J9Da4skr4AadY9k6&#10;LKqoOTHIbNJom1imzlk+znommDtL1Gid+vIKuip20xhX9kddFrXWEd7cpcK71Gt9wT/Ebt10C7gj&#10;WbzvMqrmW9ASFgpcP8TRisjx4/XYKT0AwhBPiHGxBO4uVx336PTT9YUPQ1IWZ7xy2hgAHcOPhEri&#10;dZ/H5joFeouY53HKUs3ALhMQD81hSTknCns2u8rhmZGcZhvs/JD1yZwuzG7yhAgw5kBvR8j97tDa&#10;Tnb0JTcYUGNzm72odW4gMQyCoh1H6BANArhhjqFSZLphWcRPuSKM6iIlzArXRDfHTPJb2ggU1Ytc&#10;FrxWLxHHakU3yTqqfa3wWV8WjbFu2RbXS6rhfKqitw/Tx0TsczN0P7Y27acjZj0Z53NKQ/XCj5Hr&#10;c+FrkhgJWjY7hN64uZFvS0EW3hryVRDhcNvGrGsYkbqdUo25rXn+sE1eso7LVdhP6lMA0GIjgPpu&#10;evlXeZDOi7bc+Le1ne+Q9rrjz/Ayl8SdJoc037cH0QE06YAAnYnQpYZDuZfFO629yzURDmEiaEcL&#10;4z0AMA9CjmOL+VJVnKWO3sSTW+b4qiA2ebUKJnax6gEbZ7XfC21FewGUem51OJGoixs/5I/LiQKR&#10;0EF5RYzwO0Dzash3ELs/pJcvAdFdGBISTQ9JouhiRpHHcaA18URlcA/uw77DGWnvUffn82lHFYYl&#10;ynw8DphBYAQz7K1hMJ4zTKDMcwRjAsw4oKIYc3gdh4dJUTw+fsCWIj2TUtGInZ+LEPR+SwXfPu2S&#10;uy5k8II0kuTWhAv17VjbDu5UNQ3VpU37rCiZE2icTzApzT25eFr/fq2FE1k9lr7QZNyvPjhV4S9k&#10;sbdOaRhUB0EIpUvEG5dVgHtYUVYsOh87ggj+TlwWYHalY95bk4r5B9uztHrvX/2LjfSeuwC88uY0&#10;mF1Kv06i/77RmqSSHsKnNYg230zBsltd3l4cz40e3nvgrJ1bv6awEsC96o18k2BzLjSOu4QxkcqZ&#10;04kE4Nha7et2gsackGywlTWDTvfF0vy5Ev7qMq7X1bOB95dDsq93ZN1q9NbUdvPv1nW2w0XFtsZf&#10;VjsVs5Q150QLXuuGUFdKqNSs8+VDNd3AHXXxnRkCix4ffLt6Ehmv7hjnSO+NyxAVD+zgE85Pa5uU&#10;R6hMCYCelohEuwNtbuJIlNeXQUsP9VBc0JY2xLhqbmLSC+geQ3GtavIQpzEqH8tcqSUmsTwCnmh2&#10;jGgjDQGvrmWXO35D0JQ12Y/psqDAtmmUrFdzBcXyDppC0ZkEl0b/Uo6NTwURugDfnU4B55VNIiY/&#10;+2KAdTM8XiwVySNvDVZljV1v2fHfpqt3zvW5G2OYooRUWJ/N4EpY6aZ8VoBvCcH9ec4D1jbfze3l&#10;d7kaQYLG3FiRtLaPI2AckkmcXgzGi5siEsdp4+hs2ZQNZfzdVfkhKA4LCH4xBvdFrach2MY7pAOu&#10;6fL0d4yft/UWPn6Pq4Av5cOlbr20ie2cQPDtuLfRzVLuVzQEBG9bVhmVWzd+3K+nlcajPMyLse/u&#10;fQt35jRAo5bua+gb87JMex0p3jRdolW+uhfxN+f/T64/oeev3r8r690cvXvm5aWKW16IFzzy28W+&#10;fpe0/e/Mxp+N8Tdp7D9S19dlLNj9LgSfgXfHaNe8Q7XMyicua74oZtyQrVfA0hAfevv555ePt6R/&#10;+i2Ycrmoc5S25ThctJDK6wJTpG5HlaI+ao9lKAyAv68yfLmJbR2GlnltS+MGSsjlpLVXVHddFyv2&#10;mcQ/gkV/XcKL8H/zOlchq2OYSp+AOJldvG/QgGK8puy0Qa0bTEWYXuSr+nxOlbXOQqN0valXtn19&#10;r+p8mT8jDdbLp3c2tDcpRnBp7kTVSpJMe7KFwZPe3Qg5P9sEtKE1rjPxe1jbKLIYuZn/rvYy4ha/&#10;u270/1gjnMxCn3Eq/ma9fodvvwrTxPfDUF3KjvxtuKdt0s53eG7obcVDPMOn1UL5U+oy/LvdPb/V&#10;cWkjVn4rtBnEvNZNFtrrrL6gObZXUk8MQ6sRUdBCowOHwDyom3l1E3N1hkZG4rEMfyJxSDb7KlF/&#10;WZBLf639Zb3sIUSdOYrIkjSy2ixueZfXQaOx9bFd9Q6pban6zIpXdxtbzst3MOH36Cu2/8ra2Z8D&#10;aAhfNb8g42RfBZzreyFZlTWEAKZIdKGhAHRiomGOgY+PhxHF0eNokKoD6d7xfJ54PD5ieHpvGGNg&#10;6sDjOGC7FAOHAM/n07MLW0xwVfMQfQ4zzsxpHoWA4BzmcfN4PDCm7fy2Jm5Mt6Y3aW7YMXGRnh/e&#10;GA/LpkAYJJr3IXdoCP48bhAs7nh6iSSDDcNQERBhnPTyXUKVsAkFCJAA93mBoIaD2ZUQBaBiITPY&#10;97yDFUwAdHhN3FMqDSBS+uDQLuJsLgn0AAz30KCwyp1uHyMFBGPb2SntUY+rpm7JV3WP0XjCGGj0&#10;LUEoo6gqyjwSSYUQNy8FQRxaA0XFxTs6mpaZg4EiKERK21OwxJpzRqRYhWB0PcZcor0uHmBZ58Xr&#10;Ti+lYKSJEEOQ2/veezd27Ikzol8b8woyENI+m1e8jbECfoYxgI9nh0RoFeun79pTyZVyJMj71wpA&#10;aNJCoW9zWoilDUpboooc6/34K4HWmujBT2coMlyK6n38VzWD83Q6rEZAzizDRHQgPMbqWCYt8Fjr&#10;64s0z00D8gSWMcMDhKF7rA+gJ5nWDRjEubQzMtGXhgHwMM/Wj6VpztunH8miEFaOpa6PetsEJuSr&#10;Kav2Kfqigil+DHV2tDbx0GMFB34NttmPgTYyJSWQKXKMdXLsdYZX52WDQN3jVRWQq2ep1bLShJb2&#10;c03Zmqj8vg5keiEto7vRQYSciLYhxmtOjUziCRrpyWG791yHVn9z1upjxJj0blAW5wfxDgS4STJc&#10;k0stvzmOY5ggxkLNsSWtemcIzm7AS2FbG19KQWw8Zdiph8v9eyD06kpDb5U3BXBug0DaCj5a5mhX&#10;CKN895jKBwtNLTiKP6V3sJRxSJ68vmFFZrihi9FFtnHcec7NPCft3yd1JP6LbvlGpYWzSKM4/96v&#10;S5lzOABn/3oBG3dzaTQm39zQ3Ztw6VKZ833e0zB/Xftv6Yzyv7wfsh/GR3U2yAymtc1bbv696tB6&#10;X+utuOj9FbHfL2Pg70WicERf9z7uG+jhXapqMhnOWUv82S+vZW0YX+KY8zSe8th1UVYpBqoyln27&#10;/vZto+/NM7sSWf/u4cF0T4u3MbzlOr6XzbAb+QMkduTf74yoUv6+M6K826j7zvXSQLv16avyroZ+&#10;vvOVd3+uy8tGTrzPNWHU+adt47PxHk8k3rRkv2pdF9nwam1v9dar6hksw+omr1jX+Lsyd93n/uHd&#10;pCmXb+/6ILHJW8fB3py3IwbItolOoxZ1ytoim2LGqm4F89ax3rCVpu4kYnjIMGpzHDaTZbM9qlAM&#10;NGEIMfcofdGH/cpTWLVNSsd4D1eokTuMzippGF/7YUMRhB2hXaf6aWDxMoGMFS7uEe+4iVhGis3A&#10;EmCyjtzEXj1Hi0z0UKvq42qnH1eZrZyLog/fydOIE06jtZg9oTFWuEjogRDgYGiIZgb07naFiBsu&#10;DKfS4ncAiFOgYqEDIbPkWLrhhR6ixf4W99jNstkGoPBVvnsjh1Iv2PoPnxQRgHnw4g1/pvLCjW+p&#10;KqT1lcdcegNA9fYEijCut3XIaP6Gp+q2cZdYdn1u6W8mcbmFc4sneHngMq5Fd3938fTrVV6nwTvC&#10;2og5iNbnw8AcJ9hWeSqdHuA0Qq9hQ8yc1aIvu7QQh+Gho/XVy/yCR31k6pV1348HT2wzhMqFFuVq&#10;CDe9zPrK9hxuRO97PeW0hYUOXjt4kY88Kexjeo+W3sviPcdSjrn3eZfl2/djXxCcVMLzuoNCQ3j8&#10;fdPACplVEdFFjV9LOb5uPwosru7Ho1sok/NE10cwtufnb3x8/ERrgvM5MebAeZ44nOCe44RAcDwO&#10;nJE002KCc7fvdF57+JGacwxjkK2Din5345s+pyf/4cIQ9N5NOVFF7weGJ920x1IpcTF4ZRKN4Tp8&#10;VIOTpaKjPL6kdlw5vGKRR9GjVBVPaGirxt5VoJnRrlGQiYRcEYEfyUeZQzdjCrwMa1Odw1cXE1dO&#10;F85rYrerEu8WGUtCWY+u85gtpoUJCDlIj9MEZ731CKlic2O7b3MmvVn454ztqD5R1n8/LujEpzzm&#10;By0x4NmJFNSpWjhDwrpYuU7qihDwSLGPLyaaloSGXkbG7+RU2GTx0EgdyNxZp/e8HZ2z+p2ptQlt&#10;QJcD6oauJT5YYUSxhy60g6rTov3JMMDrPBIgbzNc2xajRcaac5gxx3L0lMY11RjL1f4Uh2msXL9t&#10;TLgb7UjHmAOizdug0ZYohwC2NQMUF964Csjsmh2/fneRNyaIBJeWCTcKbh7VpzEYhL70jHFQV+Jk&#10;ZTKTFSTyPkNs5HcazGiMgB8FJriecRqCpU0HN3NmUkcfFTBRJqEcDZUEEP4leAEaj45udMI/PYwT&#10;wX2dh0gWHK95kh8IdEzbLBXG28uy40hfiStL4M6ko/txKRtDQOwMqIfNSQZAowqP5pqy5vkrwhPe&#10;j6sVLLAoucXL3k6atOL5Xvsgywf5UNCdh7DYSADL5jKSJiTuW1kEGXbqaHi+A2tPyzOKRcZ4RapQ&#10;dEBH8EgCncAKF1bAE1+2CiMUTHg7FDyBxPh0Usrktt7monjx9+SFZa16+CkFoMOPHDOmX+wD6lI2&#10;r+le8oDTQeNAa6w78oc7zFTLpVIA2Fqjl299nmUnBwCYgX0qN6xvgKpyUwI458gY9qo4dkNBPR5f&#10;6n5l4LkYrW76meW+HssYE3DbZ8WFS9kv2rK0U+v4WZ8WRWDHW+Xk2N6/V99fjYluf1fVQ0AllU9c&#10;x/uilE6FHGx7ekmT7Sj8iLIr7NoU4PFYXOfoq8vGkS3PtszY8NxUsX0cdEU21eC9GwHr7/X9CDa1&#10;8S7250XL82EawF1RBQSiT1/bhuGE8lQ6FBmm7ttG97vrO7S59eVP5ua2vhseF/W+CqJqjYr2/q02&#10;7HVFkzb6/cOyL3xPiM9Wevy7Zb68p/Ef7AbUu3fupvqOv73aoHjXvq/oJXCC46bTraDNcc5dQs9X&#10;5ZUvVu/Wh5djF7xdL89JocvvXrpgv5uFXzhp6p2mBbr1ean/VtYIQvdcHMSWNmRt3+nBjHGnUTj5&#10;NNcnMQAdfJrHQqZhQLwPAAAgAElEQVTjhb1SN+OJYbdRuDQqbSXU/+mQtBjBaRR3Gl/ZbcWIOQc2&#10;hjTwK2QwpK2FEwXoOKUhb7WEfrG1a7ej2VIc2sKWUTvmzlk63S5BO0ltu0YdSRKS4wg3SjZPOlg9&#10;biUxGQ1/+T3DW/C3NIRneAq7VzF2hgiRdgAb1qFRnLKfWKyVOu23tFPs+dVQfuMz4ai/8SpHoCEa&#10;xA3RvTWXueZVXeVG0Kq3V7CuhbvNOrYrkIIwF1+e5kqXCm9zhK8tToVNggYDYxBDy7p+W1gHS7sq&#10;JnPbQL3P+u4+v3PdJ1YW5MaF5HOSIU7CqbCtNMe1UkNGv6TJZpsytQ1MgcHRZTgojmW0krqQz201&#10;8u68VYCot3Xau8p9SU/wVuLVB820FnqwauaXaOV9Pt/3ORDJnBf8vTTvVhZmwTe9yff2Pqzf79/R&#10;rW8hB7dyDvWGtmkLjjvLjAnVtAjrGyFT1XijdY1PMwy5IKHblxOPQDHniSYdOoFxDnBndY4Tj+OB&#10;cZ7ox4Exp4c2GaAa+vvz02KhYXiybPcM9Z3PfhzQMTDmiY8fPzGG4pwTz88Tj6MD7cScxgRVJ85z&#10;xK6jquLoHc0VkKkM1WE7fnM8l5jBFHKtFeYGZIB39/ziWGQ8WhsSS5CZRgF6T4laqBYbMnqBASrD&#10;PKxpOVDFaGYwaJ4VGgpMSU++WFxeNnfGKHrn8AR9NKx4XfRVaoExJEItkMHZzjAJjQuITMEKUgjQ&#10;GMFbwzIRR2P8KWtO8b4K4ZqEzTZ1IBM0EiypRvKS2ElTf67IaRvNYQwbAAYXoMWRvtTL9sXi4YKq&#10;YMv75j8xphuVt3yWyqFm3CMpGxCqUQy9o1GEq8ZYiIWDkDTYCcQ2F9SATu9Gnyq+E9qPWI866X1N&#10;2nIDkAcObzOBS51UgiCCogSukhsV9RRDxPGSMHZFqTpyF1U1EnQYgBAcKkFTBKAMLcJ1ZAvN1u/s&#10;HXpmXL+bLRnrb2u53r07XCcEYSFo2xF1w9vHLZSgA/XNiWJ8qkw/El+qeKzW5kASHkYhN4cMRGRb&#10;A4hCCrgo11QMmg85VUw4LPC43hnvrkylx1ieses/dWKor9hFwHscS2mYwWurkUQhvpBUOxozQAqp&#10;1mhZYTkVqPQlD0KxBqnP74y5sBiX02L3y8QpEyIPKMSxqkD1GYCGBmIT+t1zQ2we6kDs0OucHpYq&#10;517gvIEnixQ49+RdzevxWG8Wf538xfqQp18ICDO5aMpP25zRpe/IRC6h4FfvYud34VJdwWKLsnpa&#10;gZ1i86gpW0ulxxJXZwy5XOPJCypYnx5HvtZd22AgnwqjxYtewX5s4XkdueWr9OCS6tHm96gIIeUd&#10;QfsMAQwAA4KGp46YUwA4x4pfDsmNqQaYDIlxtj40JuQk3TpN8MSIyaD0lCb454kM+5GKVR5hZqPE&#10;Y6vb2PmGBQSi3WatJIdWsL9V3d6P0pMfeXsi3FjhARWkYr2CDwNlI6zcn+wnjKajsMRB8c3xpHcu&#10;6XlKxD6s5cf4ekEJfJutAXbLQTcpGR6HupFHMymtj1V4V8WYeRtDMc17qmYwCIxfT/F4cqHufPN8&#10;nva3qMXrDJmqGX+2SThUWDPIqxA8x8qzDT9VBUZDj9A0Lm1LHM87DWA3olZDX2LzYWul5AfgHNQQ&#10;UnNqiYyUR/RlGo9TDExI5JQJxTsrBw2gluALsUbqlvx+IMbYW7Zt8gFvTJdH4G1V83ikd6Btf+WR&#10;XSp8/DvkjqahEHXd1MEq36XeAwChfPeN4v5YvLB2pW/3AN+VcnJxKe9e59HaPudcE66VZ6J5MHlL&#10;WZHlOYcltmTf6vu175KbTndG3nrtxokqE6gLHZT5qpZcvJR/+87Nlet1MwSiYrNs0yvj9Hc2L/aE&#10;ndU4AyAcM0KWS+I00l41ZkfuIsdjEzOMDXPh5853b0JgXMe5kKaYd7Igaa637jycdW7zw39VD6E6&#10;o1pyj+Qpz4VjVzkSOlrSG0enNTOwuRIDo0tNLCkmJSystjtlaJF3+1zF2jTaksaY1xlzWNxTeIaz&#10;mY1B9RIk9uGYGvtRb6/lpGjo9ts0fSfkO2BJ6ykPt/Fwzw/+FfzeDO2JGzmRltvMDN6GPX2jfjqe&#10;9P7RQClInOjmtNhMj/ww4KrPE+3agD79eefNzaW0jYGd0LdZUkAG0WLMX5cZczO9hw0TGMApdKby&#10;cXS5Zq/bb7TbLIljiR/E+tW64OhH4FjmiGKyTJ7wFwcLRyvOMq3gC/+t9YzfbQ4izdc0sYTgoJxm&#10;EnTPuZVhJqcb5w1bSG9paG8t5gZA9A1AODvECWhUnguoGyK4tgLxmYIaNCdTc/3deP5SDtGpaXqu&#10;q8UwHvh2w35Cm1EasLlehr9beV3yaee8N/yUG0YRt5rDXRbKRWaUVoXtR67PpxxN43Ak6ry5qv2m&#10;i+sp7s1fx5i0FbQktmlnCS9pQ/Mwx1LLdgN6a5kPScR5jCxjlIlbvT3tWE6ry1bukuh1R+SFpmub&#10;432uAaH+6fa7RQkwTNtbzgNzCJr9UMKuucfdTmN9PVUgqw670ItfcR/Bb/brsoFRxkE1cfhyFR4v&#10;ZQxZF/VboMYIT/F3AVZaJu4Vke/3YlcIq2KvspqnDCTY8Uxx48DQYb/NiR8/ftpvg0zYEygAmGMY&#10;U3t0PJ9PAILjsGPzogI5DnQRnOfpSuOwRJcCAA2PxwFAcJ7uEezjZEcaLQGcCVDzVBcR/P79Gx+P&#10;HgzS7psATyWW41mBABYQHY/LDUGXK0CvmSAC5E20SOSkqma0bOKKTp3slwX7u5fJdMV1Z0QES/eM&#10;7ruXzaE3avNwiXIjUHkybjKPpB73nOD4uXBAALkUQFstwEKBKQSqd9eu9ITwQA7r5TiwG2Vi06J4&#10;YtmGSQyAPSNSS3sxYHIzSaWNpW42LnvH2PESoWKZ7DBAqNehQTjCziEykpt0iNAle9tozGQfFShx&#10;17jbXahcOCJ2tUKoBFXRL50RD7cyM3EGq6zQgbvAw6ZIW93sykUBQYNJMPGbtSJCw1xdu2G9fnvp&#10;dB9BUUzxTUVOtU5kTGYKRxTDVtIEZ3NNfMlKWFel58KvI7Ed1y/74Hyd/SJwNs0njnzV5+NYWPC1&#10;lXfR6BZg3QMiFVaJ3GxYlT6FJ+B1jxeOB70ZqZTUi8+VvJRlHaTRmTHUA9iVq/ZlGYeIGY7wxIFm&#10;m5NXZRieBtsQFIGfNgFQNh8E7j0k3NAq86mIxDeImq9LP738tYzB+4vl7/wiwLYnc1JtEd87xmah&#10;mrzqOCxtvBNAPBXDsSkv7PET5aY+AleOYpy1qyB+X+qqiA0pDKikQXR5V9jPtVZZeEdIPus7eZ6+&#10;DiGlZX7ouVN/Xx/Od6oyYDG5yxx8IS/ugOD1mWW4l2s3Or2W8/uZqOQVq2L04toakYbh9+9+dd/q&#10;T+PyRQ26YAEsw3hXbspouyzsleM3/v3i3e9eZGvR3qrEFLBe23RnKH1/reNtxhWN+m7fCG8hp0Aq&#10;0fHEjM/1bMN//tq2Sey/lR7c4GXyKWXzneJ8X0Fim+rptoxNVSqx38q54Fgxl9G/QRpbEzfD7c7L&#10;/gCXV+M4v78bn+/SW2w8vSlvuIJKPvpna+cb8m5r46u2fMmn/qBFgZUKJravK63+rfL/xvxS74mN&#10;GW+TOTm8n+f8Yh+zyK+7Z+scfjXW5D1myJ0LH6Jxt7Yw+nErN+9wwvLDZmgzQ5eFS5lrCJbtWcB1&#10;l+KIwxM6E0wknY4zDAPy8ipwwnQA0yG04guOi87YJIFjjGXcYpwKhnZsRXuE6ZocRwmZa+9Rb0Y4&#10;wFyxgnN6x6pNbAMjMJjriHwrdYU8ZS7CSBqGF8wYyoozeXz1suU41w3LrFLy04rwf/ze0o4j+Q69&#10;yMMLVmTzHk98GTw/DNmTxOB0Y3is9QaVFjGetZQldQ0UmuQmPD8XvBkTwteum6RA7WuOuzXvevKP&#10;5dwZhGNd5QsLdqZ94o7niPO4P+Fm17X5By+zvaUt+1q9l/N3eM7fdhqkHSFig8emSv6LpOpiGzLi&#10;xG2qzqo5LDTcLJrEjhsA3GJzNlDWry/7Fzy3/F7bXL9XQ7h1PTH8Msc39TSRCNdCR+lMzrvWXf9+&#10;Jbf2tSEBKt8oJ/s1Ky3gMtW73U/e3RPBsU+Iav1jZXQArsRPJhrgbH1qMXYoQmCIAIpmYUZ8cnRM&#10;tMdhSozaLuU4PQHbGPh4fAB6uoHaPKo/Pz9t5+bx4UyxAToxZWKOid47zvOMRG5UJIM5+u6ihVtp&#10;OPqB53PgcTQMHTj6gTFssHrv6Y0jKDsp1v81JvB1dmJsBQzJ6jdW5ibYiMcNSyK+k68A2iy79HCm&#10;7x4uAmipgAwvmC2MKQ9dF3H9ezd417h1kajhzVXvqyaQoVGs7oLuEMIULjJ2MnQrqDrK0lixM5gy&#10;zCn4VN2LS0C6ptyhF8RQ9y6UL/qnZZc8+oc0ctbpV3/eAU4gBLjROARS7UOI5RBKaTxYlrTHejPf&#10;rIJPYkzGVPRmJz7QChMlYKCcJ3NgPeqmMgpkOzISyvBO22RmHPPK7GJ2ebwI6cmAMmTDAUQNQqLq&#10;CXIF7IB5lLhXtZHwiDUjAkuuqwM09YY3owu+3rsLir0fCQ7uDEZBkQoAE+Kezc2FKo3y3BZQmPfI&#10;cL40VSC9wzzWuJ6sRho0w7C20fT0z7phGYqKXjcqJ9TXVuUlWv4524aFYxK4l2UB2UvMNzUaXTcp&#10;dEk2w/IE3dZTA6R0pfUqvIshlhB6zqiTR8TMI5Z/m4qkEx5DMb2EOfdVCKs6P+wAhkLkGrrAvF+o&#10;TBAYJK+2cC/T4z/GIzEvlkPbjeCShlaNmNX0EDa66w6qJuwERJx2muz3vrnGdeS8Lrxwq2dxBS+4&#10;Xrp/tfGcfiyWZiz1vB29rnsWUEK4pBLmfO0Sj1+KrOEGpnvdFOX5dUPXBg8a3bG2gd8FcYjFPfol&#10;5IU94CFopI6UH/tUrtZMYmqv9EWBUMnkQRHCxL8HVRV56iwUc4xlOV+MNMFNXwDjul7nNj6ktVij&#10;uxGirtVSh+KWUC6G8HRQN77pfWI4tj3qLHkXcym0rU8LTRXeZWLOlfc776a9XVXx4Bz5yarmSs7c&#10;aEm8Q7pvYO70WJbbDp55tfKMIrFoyM836OE7xixTMjLnxb1f0+uydOEHUngF12LO64Tn6KhKk3+f&#10;On1RradcKp2nLHnfr31D4avryh92uvZ5o5cgcY3P/11YoS+Nnly0oGzbjqnvZV2SkNIAZb/Motv8&#10;6VUVSdY7iTOAPAnpfwO4GAu/Rum5kSqtOJBUGY/sn1ZGVn5bnq8nPMvz0QfHPuF1+gXd3Bm1943U&#10;+kSuwWocKvxiq1Nv1mvNhVDb/tUVuMO+XN57RYMau2n+3NK2711cX0aXlgfL5IXrAeN0fW+d01eX&#10;H8aK/CKX+2VMLTn7XViu7ENskPjz1InM7l3WXCwrpx2v/n4k9nbZO+mMlLqOD5Kd2gRgeYeutLWW&#10;Jq6ruCG3KcQdi8zBx05UKBQ6G1RWidgu5Sqm532wNTwsOETYUIAxzzUu+Cwe4Eo0YI41NIgna3Xd&#10;sipWHKlgbfToJ4+0AZY4OeLxzempR3qdHn7ST9YR1Kg2ggvXQysGcweR5iFCIWitR/tag9tk1rlM&#10;Q97qZc31TE9v3oekl6s0hrwtDk+9+/3uMcGtfRnW4bBWC9zbtUFqkszaPt34MnUOd9SKhM1bDOvm&#10;dPDOfUraOgbLvZvnd8eJetFpaPip7wbakOj0VoyVxLOBs0u9G79swAX31fZkyLX7fmxvlP6lU1bV&#10;EWvfFmP/TbG7AfzKf/2zng4Dls2Y1lYsxLjvNamkveve48iTpFZz8pzqkc1WRQz2TS5e245wVqv3&#10;Oa93huf692L43u43t/2Ih1OVudLOfjUP55nGb+JE3eql80bOG08dAimb91NzzcOlcUy4Vta5u8rt&#10;pU8ctBfPD12ZoZTngOIRHhWg0FjoVztwWAspj8YCUK2/Rv0LfBZBHLEffkSTiXsG1I4gCACxEA9j&#10;nvg4On79/o2PjwfO8zQj+Tkwexq603hAzwQjwDEGjqPh+bSQLK1PjCFhKJtTcT6HJffykp5joLlS&#10;rH5MC8hY3MIaA4h//8qxfuGZUHWHMimmhyTwIcPWqWb00b2Qm0ts0aZwzTYBBcBUAqLitz3zto9a&#10;2gwkAwCWui/gb1EClLIWAL0uy+ipLoRP0Z7fFUxYl11xf8cqGLAuxAvIvxhx2C8KSacFJufzGFi6&#10;jhreUkk8mMLAlFdZ6CwYJonEB1Q3OmSyE1Wx2KmxNPy9cqQkGLS6V2gc998QVX5ZxhRIT/DV4Lgx&#10;zJagKY2hCSzirSIw5pxoXWCbQi2OJdWxj29N0GbDFIUSuLHuZT7X7qhOiLatj+yNRvkCgsR7YBOb&#10;BSKRJEZ1QoqH2MKYvWwaknKjqazKnRdvS+8Vj35pLNnKowKnmgKYgoyrqDm/WNYdQ77wkrJ2cKX2&#10;BRiILPHIV+XJeJoAEQJKVNIeOyfQOu48lsNrpihh6tm603BM6qMBVHMM3ABoSYU0jzBzgLaBpBFM&#10;/VkrmsfONcFHa3gcJnK7iBnBHSQMPwqrc6XXNV57WS8X+nnNU5ictgI2tlPJO0A+eiezX/D5GOPt&#10;vrgXcwHD5GFrXXub+QKJM3kzNOmwVL/0nzr7snnDdzX7QoUjvZiwtAvYwk8AENkSVTK0l9/nxg1/&#10;ydMzCfHrWpt1zlTQX2hIy1repfQ2ftwsq8rXOk5Lwdhp5k8ML1b9vSHrfm7v5Of75/e6vtumSX4h&#10;2/ZCBaB/cF2VlfQM56Ui916L37hS2c6y+dkEixPCZbzv6izjfDH0Sd3AWn6Od+q6rWMYm/1Z0dt+&#10;fXfOvnWFZu3B9SR5IZUwtmeX898ygufDbiSS67x7Eryq7K33b+i6lPt1F8u6Vl0SzAY+Wpp6Z9T9&#10;etyDZ9/wgGj3H8zdrpRuN6/j4mM8/40186odwPUkSGxgfmNcvmOcl2093m11LAaq+je+oSOG7Hjd&#10;pksb3hgBwsAgguGOYvt15Sspb76n5339THh+3xjcqtwFsSPX+C7XSxuXayc9qfgl12hqVtf15I3x&#10;dmZFoYOxzNY8CMgazmxtTtF7sZUlDI2Xoe2IvYcfJU0ci/zkqcbAomngtNKKniuGcb2V5dD63Vz5&#10;BrI/M308LVybaz06w9lruu4lTt9EOvbSaiSL0EBFvzMeW43F22asj/OOW7MMifcyuaHH/W5YvHgj&#10;QSZDqohEnPDAZS03RkSyRtk3eEAnC+uPNYEhubKN4RVe8diqbJYuSYS8oAHzot9l4dmSwleu62/n&#10;x83ZSnEqYttEPH/RepLnYutzOdSgL4zhyS/25nyLr+4L+G7NL30qb0rOGIA4zZ7vIH4H6LTqm1yy&#10;0l7zzRnSqIXSoZEXsfaY72jPOc822qmDypvV10Vt+yYTGKNcqZet2EK2tu5jIrKeJkzD9/Ysn/ey&#10;X4WReXe9kqfLz1KM/7hynmrETifX1zTI7/0yHnTGm8vzcd1gmjpmR1RcXggP1I2RXzH4CgJSaUW8&#10;uxueVvGTx+NaE+hQHB/mTTjHtBjgY+Dj0aFdMCfwfJ74eDwwTs+eOxWPj4cZEtRie9txhI7Pz18Y&#10;EHx8HPj8fKJ3j1Hru4mfvz/RD0FrhylOED8qZB6mUyd6s9AqTMhxPI5ldzsWhvenfq1MJ8ZJUJ6Q&#10;iDe8X2k88J0wMjsyGU/gRyEqYQWIoleA6kaIIHzYLjBBl33Q3JrtT/Amm5fVd4GyYqF+Cs4vmOK6&#10;AIDMhG3MRbmbFeAFZaz9Jw+psZrkKLK1dKEci4ItJtXVz7EyngSnblQruGRZe+gwSDEAHf6cxBxE&#10;w2u/xRjr1XcV5fmN03C9lvA80VtfjwZEpsVv81cYBrjSrDjzjc2B6JTc1l1jr+cY3TGces8MbgZy&#10;fYdweQalH+YVEQlMxI3irbsBcjVARX2eIJEetGSWzAEQsVELGIBybtd+preZt+mq293OEgF9MviJ&#10;7klpY61RAXACyuQ4e2llZQYQ9b9xDxi4XkMRKMBCyiBboia4oZk8RpEhTuy5S3xsENDbfeNTgLZ8&#10;37nMennbuekZ8bCdNlTNWNNakTHi3msO/kXFbJFke8UzmrxzMTzO9MxWzTGdyJM8xlatz2PawFpC&#10;2okxTZFr2ziLiHtUC0TdezOG2xWCbnLlOA48Ho+UHWOgjYGhltz5HKOAU3s/jSP20aWHIqSqEa9t&#10;p9ltmhA77utSyfFXyVBDi6wSoIwtx5N0YRslG/ggSAyRFL5VsSYuaCm0SY0BJA8y5dg6wo2P6u1n&#10;mxQzeF3wmU30BPeZWT1pe0SdOWbZLvtXY/wqaZcF7d7aUWnGW66f20NFpuQ4Xp/lccbrJMbm08aY&#10;OJ/cgHt37fVd5RnrNY/lkLmlb68M4CsOrN8ZTslpWb9s5GvmW5dAWxMxvbv2Ntc1TtmSyqyNQyh7&#10;TZZVt2Dp7bdX40NTM0mfG2+vMJIqPQVfP3PTSwROKOXwDpAedKStNDSX17jRt12vjI/2viyff+9K&#10;GQ25evSIY1rrR8++bXV/x8hJBfKdQXi9n/Kv6kTfnppvXK/aI6Wt37n2jRGL1148tG7q3WObf9VO&#10;L7hWuuDrve1/0n5E8br8cOGvb+ZtfT/L+w7vuruqU0Md3XcG7D/daPjOtesoUHhyPTPUjTo278rc&#10;730BeO/4ELEbX6/hxBajiL54H4pZsGXdRI/+XkJTbvfjefJu0+1T19j6SnjtvycGTrxl5TY0oW3E&#10;N8eaQi/4eG2dkr8DYDipUfm4auT5WGKBE2uVsVLPAbUPCg2atDM06rZK1mk2EOoekcZK7HQcQKcJ&#10;q3NQXbRJ9JjY5gCj4rqbUoa17CeSHvc8FIm/7y8JTFuST4pkyD7XOesc0wDYxOIyCw3euxE8Yor7&#10;OyKYyrCbBtd4voFJKJlAtbQQzPEEoewpM1HWt9SGFnkb3GtfVy9k5VJ7XcvIsbpeueZCNpU1WI3b&#10;TMIZc43EuAvP8nt3nuFa1gjp9t8S+aXuu+vKRxOv1M86pnsS7cVwDOMRvcikSJZZPMJpf7B5mEso&#10;nAiH5icT2sWx6F4mRDvLPFQ9KZ/Jd3bj9kJzRbbe4a+QE/7fe0Py6uzDMQdpqJZT9ItlTlriyDn2&#10;HEbrHApMn2Kye93WUaXf7FvyCFZofG3Xw2D8is+VaBLSBEc4X2nxeotmCcLNHc6MqUQqbBERmLAy&#10;44oGSjfQYs/48Ra157p0jDlxPk8cvePpsbibNIzPAWDg96cZQT4+HpbUoTVgTpwjvcgfjwegiqN1&#10;PD+f+PlfP/FbgMPDqjT3CPz8PPHx8YHPz098fBxJbA1As1At0g6M8YneH1AMHMcDbhWxWOXiRqwa&#10;6QKI44XJEFPI3HkNkETISM34qlD1o7HSMfCEahFmLjAx3QAjZmQZgCe3m8b44QZ2ZvxtZjyKZIY+&#10;hzzKYwkINcBJCEN/0DxbOZ9eV2E0aaRbP8MouSlglUzN4FMNWaUc0DGZDITmPR45L4uojL0BP0B0&#10;QMvxWfGQGILixddaHnMOOpVFUKjTKwl+6hlIronAtfhc9ICbAGeYUmi8XMfCqaCOV9CLYM4zSmMm&#10;8hDaIoAkc5nuMWsJudxTYApa04gfDybNdA9VEJhoJmOTEi+YAzsd5DDOspHhjGQQCViVHDzCvnRp&#10;uaMtgsPDEmUIdTdac/6cZtQhmzhji0ikYiOswliejQW5I64EWG0dqwGr0pWD0NYE8BwFD/Q4totp&#10;Y2S5CIxPtdaWdWAbFhLryChC81QBOH654SXKsSR9uTewIo/lLkJckOE7/PdzxFdRD5kUGyH0YMn4&#10;gkAKYOMhPnaxtlJhoSeaqB8R9BQ6osWgJgqdJY4tUnAFWJ8KNOcxYqC/9Q5RO6oLkUzg6QlPvdOX&#10;41Oq6jThxnXRDI0EgciB9P63Y5AZx9qH7BwbYDQD8vTQJEYT1tsxAcyJqQZ2SNZnjR8LKh7cyNeI&#10;FUheQK+BQzoe3Y9PdoLSjnkeeH5+gsZ6zic5s7rHPeX0qSv8VE++2rxNk0rTME930YYhE01h/RAF&#10;w6Go0x5pYE740eGScEW4WV3mAuKgJo/n+nCCPMI2KrqFZHIeaMu+ZVxK09RTSY5jhrY+po/vNQ66&#10;BJAJmp7OqNgGf4wJr0kH9GgS5+WklymKCu13T/we8fz9vuxqgCUh5vpM+uAP6TnGjQOJ7AgTg/yQ&#10;PWwCxEY1N2Y3z7/SRK49hmhZt7Rt8/+qe5bTEZLKZVymDYLhY2juzNjSUXt+FjqZUaDV3TVjjI7k&#10;hlCxhK48ZUfFmRikXqq26R/PMNyXh6EY5GdjoLUWiglbeS6FVVxhfzfSJZtd6UATD0HET3UAsxme&#10;NSiRJ4qklFuv9asfu6ccgli4QDi2braZO3VinI5FPHlvjJ+3mbKzyjhjz/WUlq/n1oq8L/TqSj/l&#10;UJOG4aFuaHyHWgpaR1FRMvteE7jGnBVsZOJoU9IAEGOL00TtBI/x5k80jrhXoTLfh/GjmlSqzsHC&#10;t+t9ypuiIArWuavnC3QiPMdyI1UCy/P5y5raLmIxVbWsVEufC39TRT0633qLJI6R+Ko+L80SXCG9&#10;N23YM4yZSwoAM7xfY07Ik2uSxztFOnCfj0tNCIIV685poSqJqZtmOKpdwd1zcewbGxxk8ukcc/c0&#10;l9yAX84mbuVoXe/ARYG+NcRc+OhaNvXgu7bvGAnI+ZuOL1Hu7dc+7vlcMWbM5P88YRYh93SuHoxb&#10;27KLZa2FE4os7620uYaCyA2Xdc2oYxuWV3PCJE4XTIjrZ4bv5tyxm89zkT3caDe5f114Fh4t9RXz&#10;CHbcNWqSazh/Yh8QOJY5luacnpDZEr6aY9o6T+rOGsrEpZOnyhzvw+dJqf/x1GF8DS5Le8qp9JhX&#10;hxvkMVZ5q6ckZ2KNOm/pYJHti7BmMD2keeuY+FGb8RQ7lKsYbTKuYNgSqEseh+vWw8JTEpNZnqf0&#10;UGXCSkBdVpD9AUAAACAASURBVB9oHle595ahBHs3o2Lrdl9Mv+u9hkuReDfLOKBQdDdadjFv3y7k&#10;u+4YNYnZbYgO5iXyvtOdreqndcMhsbHPfbuG90y9OOnjKDIpQnzFOtpoV7Gszxl89p2AWWWetcXK&#10;YOLRJfyf0x1pgQkIwznLMcoYTpFFVlq/GUddl/tBp1w/XNMbI62nUVVT5wkUWMLUMMRNDsG6UVLH&#10;JjGGrelqKD7876Cj3gDfMDEjuThdus2iAU0zo3d3XZV8qEGjbWxfa8lzGAooDO/lKKgZ1lnO/TWd&#10;T7WeOLNRrjAuOCjHnZbie8EPjck/FQy+ZzLpWrNhqe7zYauBoYtq2/lvtwlNHdYj5w86zmUO6N3d&#10;/Z1R5JjW8SjzetkkK3qHyIYfARy+lvlMOwR5vEdwzBIHliAYZcGNEGjrQswBcKIl2HohwOP5ClwU&#10;sQNqX7nggADYrWGcpuT8+usXpDWcLkAt1MkDvQmen584jsMG9uj417/+wuPxSGOnL9AfP35A0HAc&#10;HxAoHo+HxRnvrjA3sbjkhzFtiwuuC/hJo5dzjs3rawGMWkE4J4vKh99zRjnFF79MHw0zsUGmh9so&#10;gjlH0cuTAF/2XbEkJ6tIkR9epIpAR+5Mq1YgpJUcCtB+PccVGg+T/G/5dYLDHJ86Xnwm7m/vxm8K&#10;5mXz2KO5AaGqeVy9gEeFbaosmxVleg3V2rb4Oo7FKFcABBm+tSV3WFXLmEcnJYREdlbTyBMt4gYL&#10;ac2MMkqAqAipIZB4v7VmiV3FNoEgzXb4C1jNZHUOfOokNoHOVxHB/DEeeUMUk38XQdQKcxKQCXIs&#10;XUj5i7kx4J80is/poVcUc44CGuxZq59Gm2zIztoVKy8brlB2AOrgKwRH5Ye+PqpCGmsuxsNmbeYj&#10;vBFqJzBzEwLT7s2kk6kzPCPVDQhpQlrbsvBcXwQZYqRUHzyeXt6cDI4dQb5sLzrBas4XDTboiFh9&#10;1sXijVJZpJ/mkNZdeXflAWlkY7boMCqEDLga6KaaEXzZ4cVK1zv4o5Gc3s9snBkhRnnOjv1ZHHKb&#10;l/Csn4rdO06hkAkzzPsUtNZNcRKBTuB8TmDaZkr7YRtD4puDqr9cCdYw+NpynsmvJjJewiZeVRQ6&#10;APTmstUDMol5+qmzL2NldP9Rn2ZyFfI1+/75/DTZR6DVtizj4fmzysWFNzpw50YWvE+2gUulNmmN&#10;4Dl4odKws412PF+YB+A0n+uIQG+24Zyl8EfrFVCbX2TCWr5dZ2mIjcEWD3RXXF4IvLnwUxqCfCMw&#10;eDGAMXwMHAcFj05Z0dp7rHV71fUS3yVAP/tXP7G+EYN2UbK3azfSrL7SuabQMknrvnavzc8xohK9&#10;92t5NrCFfXZv02B3gp06ZzaBfWlnLZ3KhvuyOwuVTJxJ8F4URcMk9tk3XFOfAxUaBXQOzKEYc/im&#10;ra+pzdB8Ga83GFzEwvBYJge7jm3eAefrxctFWI/zgf1kzPL+pkNsDfCyXCoXw6kIQxsiMDWverzW&#10;jAZpuGqt2WkmyqI/OeZbdANvRv6+PFaM9q8+7959B3y/bNq1DXV97EbR2p//RH3/zpVGkORXd+XX&#10;uK+7MfbOCH35/uLveoWLzQsjw5c669buOfb1l5/VwM1GfTWu9Z39/d2A8ep9fr59Pu4pEBtLi7KT&#10;jxYjGuXp23HaZUZpQm5qmLy79lVxltAMsRmxtO/vXdUoNirDF8dJ7BLp0Plx3fzPjgRacjsJK0HE&#10;Hq91tuat941E8VPvfCY2YTTxrrvEeeituh3hTPiW79b+5uP1fm74rJ1SaIQeVO9LAUWBN8SV6/ze&#10;YHmjUm+zWxzT1OmbmFE5hr7oehyL5kZpc1hc44N3xyZHiQsevF4kE/nR4/t42Jw0QW8dHXmPXuLg&#10;89IgTHiJ9YTPdEce/+LhT9ymsp2eMhrP9bdvxOyhJ+7W6Kt1u/N7AHj05YELXZykM+RpLREphmry&#10;i3RKYSz8arjFnMs5xMCpxHRlQ1mQcto+seTyqaSnyM0zlPfLkrqsfC315z+3AbQy5ts4MlyrYceN&#10;R5ay+HfSSkPrGdZyL1pxnRuOgW3a+OmEpT6fB9LPNm/Rn9yZXu73nvyL5apq4DOG+6nt2uWC+Dqz&#10;a6If5iwyx7bZGQPYcs3aD0vd/ejLnBybMvSccD5hNkkVbgYwBM0qv+qYsD09Ngz8u+vQ0cct3Bbt&#10;Lzum1bAH5xgCgkN9l9IYYSq3VI6VFFlArqoG2K/KO4B1t3lrSHYjrwT1VQj6YXMRzKG2yznMFNSM&#10;q8dRl94t0SWPQz7P5wKulMnKnNmbweEJEfO8OX8NHI8DppMbs7PNiyI0FkGThoOFaMoKrvrAfcdZ&#10;tv8TN5/6eDdR04On2g7UdEMgjWNVOfPJYzw1jl5US+LyWBuiNJjDDQ3qMdr9WL7P/a5K7Eola7gC&#10;1ezjgge9y7EgtT5jwIxAkuNTBepefhictzYIEPE6WVLEYPNQKZwYVXXfyBZlhkDnBIbQqP4lAsws&#10;n0ZwW1g5P3zA6BppEDTLr31OY34hLu5iApOJiLrrPuAZyWBhfNy3UOBe2AYAjuMDj+MwzyVzFcQI&#10;ryMa56d3UbLJRW7V2b3TsYIWF2JXwBMrGCjo/rePr4MJKQuFAINt4GRraYQJdRr+GyYSWEuUmwDV&#10;ZMprIE0gPseIuatGBr5JwysBIU8oTKjRQTPPYQJiQH2neR0STEuGQyOo0ZgZrutGT6MXchmLYOwO&#10;TBJ2F9qNtWM7uwqjOyYSfBcHzBLz+HjERorThFh9CUIciIKbAv5co2BLQMHvrGN42JTJhsXwOL/n&#10;+oDHSndvaJFmHsu2L2iG3HzTOGkx1kbDOc+cgNWkVXDuyLlWTzLjY8HEo2bYLW0mExW4d66DOyaT&#10;hBth3bP2968B6AP0DBiqGGNg+j8XbTQzmzGcwNs9Jcc2hzrNS2Py1JO69BQ14/ziZcHF5GcryMej&#10;Uh87MU+a0+U8AS3pbN/wrSxBVdGKURNQ6LD1ORxkN035Wo9Mw8uum6I29KvXCgD34F7rzc+yma62&#10;+WEbytnaGtaqrqZqvK2XYOUju9wb6r7GTHy9W8ZD5lr7uLWJqkCHkuG3IpGd8fUA+sReOrdjgV9c&#10;u8cM+J3gWwNUv7oWI8YGNq/YLvmIJWL1eRWNcYAKMCfQu3sL2YZ1eI/uVwD8120UZxqxAbvRBmA4&#10;Mud8Zlsk66x0Xo283FQX8CSG/ZuUwXpVRCbWuIbwmJOiEl7wQLCTxCjTE+nOTES1n5BorZwwenPV&#10;NvHkwN1Y7vVTpFIhLq8uZYdC1lo5DcAyBWHc3u/V79JybdT7kivQ1onlWgjjhBszBGqK26VT6/dF&#10;2V9wfCpju5K7e29VZZptWarcFP07o+6dgT3eR3KhkF5FsW27vFsLL/2jDMwCdx6+YuzKk++v1wbq&#10;b/KieG9i5//v6lkIr2Cs26aWua3lzK3v+9/XYl6Pw3fuf+eqZfDUMdu1bxbUa+cz+zvT+QffMk6B&#10;Rb8jjby6Quctz18STWKfp1J2wU3qG/z0CJ/I+aD+n/w6l+Z3RNz1Ecpi9/bcWxkYnCvN+AwdOogn&#10;uQlJH1ZrC/mdJdTTljaRhZ2pOftJ6Wdr5u1OGV833ZUnQzkGEPfYLJxAaFBCJMuMfhHrXnCMr6/L&#10;GNXfHZcE/nIk7oYJpmHg6R7TnnPcOS6R6J48W5r5kTpeFte1+EnvWYabaN3jMrcWfz96Rz8O4/UM&#10;e+mfadxs6IcnxnSP8tYkTiv1lsk0V7638UADKegtcaj0NDICWMKG2P0evAyo3u52TV2pM7DzF7wj&#10;ythPOGHDfRvxHyBGNOsGaS9OOy+YKAsQTyxPGTDdUZB8o6E59vax8OgMNKpzg1rET/uWk2AVQ1dK&#10;zN/dkafYCIDERmsiS8bfRmAD0hPHrdKlOPavcelv/7WkyQinQydZFbQu7mxjOlTkX3J+2KV6kjcc&#10;/i55kCJtl3eydyKxuK3lTWefV1xChyka10Pv5skLXK/0qxKoMKTbGm44+bD18XCM1fuxPFO93M3Y&#10;vLb50Tvof6Za1pSs+N6wzMSDsqw0vG/YMZ0gOQaljOl5u8raaqyrlFnH/QgPNyqYi4c4vlS0Lknr&#10;vrrW6goYFxd8FAQT0m1XaU5LhHmeJ7iD1Tzer4U4+YCq4hwDMiZ+/vwZIVEocI+j4dev3/jx478i&#10;ZvjxOCxsSjdPxTmGxRhvHVMHpDeM8USep7YP7ngtE8ERUHi83VcDsKrUVmSFvCQQO1Yk7nVsAgkL&#10;mKVQojJvP9E7OZlCbZ8ZWEyk1ziTy1FETcKqBJ+MpXhvg8JtnWQ2kUfwRdY9pfr4jS5yC3worCvv&#10;TsBQjKHeRoYJiHAezhyrsSMUcyqvtfLaR/6gKwuPsZUcO94KcLphkoixBgKKvcNlV52Gd//dDHaS&#10;9nJx33Bx0EUlqT/w6AeO/mFJJpspDb3bnA8PBxHx8NGcWdkYNK5BrCD4OifFqCPioZMIUBwUcFZc&#10;b4mEngFAnc9EoaU+JTCrRnFrsYUuQQAvK6+txBX1bO1eFCMP+1E9vRVliyT7GqtIFZhiRwaHC01C&#10;bQHOIrAA8wKMNTN8XTeWxdR5sTcKAu0IBEQQubdjVWlA2nk1Z6Sr3dyVoLTlmwtISzlggKRDcQIx&#10;rxLZn8Ng3tY1b/TrrVaYoZeA26fU8UbS3UQxKhpjyg1bXzeJZdeL/BoaRrZV/tT5LL8ak4j4jXDA&#10;szOmdX1nwRMKPf2UQTf6HBDM+YlxPnGOieM4MBUhoxT0nvGylWtqnaP96Lbx7jQ2QpspbG5slOJ1&#10;Hw0UCQUqxsg3XWNUXM5Z12YACBuP5mHArm3hwFfljjLdNvVsc4aG9zqenNNYJytGL7pdbjxe5iLq&#10;J6BxD2zp2dnoZR1XGiLv1w2B1KK4LGyKnt4+UHMzgjk4YEz15jJa46ZzgK1Plu+E8mtrlMLWR78j&#10;/u9diyHlkiB0M4Y5AMlp+APPW2zshLiAMlT1wqfvfqs4Ymfrr3Bq7Qe9/b5uqy5/VxzEvC6GJ2hk&#10;CgT4/nLcCilHZBdjICWmh6EpnuBUFOKUTm1r4W3f7RtxUjWgkQ6qkZf5OYgBX/W0jtMrQ+r++zpn&#10;qTLv9yhbgPQ6W9eKv+XJNPGi/uhnae/e7nft35+59qHUIe3ba+Qt7cL7VuYJeM2r/r+50gLx8qqb&#10;VJfwG19dNO5sLEpwf7Jk37ALnrAZJfYTF/u1l7s4T3yj/TtdXQ0P632Wf0erd/0sBS91LM9+RTo3&#10;subdmlgeLetq0ZeceVQPwPpZr6ncxK7d2Rr1HfIvY8Wj97wGyxA4T391IoH/Nn4ZuFSc5mZ8s34Z&#10;xm/TQwtKQw2/Ji6LUodKPr93NJytbi4NBmF12nP22do36JEYWK7TDtBxa2I9hUednnIEcYLITvz5&#10;0DvdzNYgY4Z+BKmGytUQacksM0khwzCENzd1juDjrn808RjhB46PwyME2KY3w6SZMdxDWnGzaBD3&#10;EyPYJqvO5LHqYaakmZaHqpMAHuIxaa1uXkEkdp5eGcCvMnEhfGwLId55JYOYC0v256LVV0fCpG3a&#10;jgQiMzc0vFXJQ3RpH5tZT49cNmtrN9bupI4AhD2AtjaTDS2N4a1FYcQxCVl2+cy+rJvO1Yb37t9u&#10;WHY1xjHHymPFCZ8yhe9zE136qhfsm+WtGMKrnTGuO0N4mb8Muymg0f8aFz1Dv6jaaRxVjTBju3xp&#10;7WEnMsK7Pb2xQ49E8sO+9VF1eGjeBqiUjei21GP/Vh6sW5uwjffd32hXzL6PY8ybf3DjKBsSPwjZ&#10;uycNcD2I8VJpABCSYyV0/lI7ZJ/pUWI/dI9dyYYPxhAS/mYEP8ZEL0lwmGjtOIxpfXx8QJ5P9OPA&#10;edqnjoGPHz8iTtqPHz8xxhPzbHh8PHCeJ46PH0WwdRzHA8/nCWkH5ngi9W0bCwEyQVYZ1tJ5N7pQ&#10;SBQgK9VAyDdyHLn4GX8MbWLOVFBnxNEWmrzCoNUIPsBdQBNcJiysgjBARLMld6A5J8q5cU+6wjwq&#10;6xagxDNTi0mIuhvt7WJ/KWTdENJaesL5DTbpwtTDczgYL7+u3rumEMIWm7jx0ceEsXurQX84rQpj&#10;C1OJisYGtaIpYLsbPgeyGqW0fAYjmel1yPuSC8bawC9TI0Yq15DVpkCJqDphqTwYM1oIsNQBja+b&#10;qdO8j/sPN7pNn4Zmyfk8JJHQc9jrM09ldZuHgCE9AA1wWudiunGkSQsantow52mBfdojQCCnWfxZ&#10;M1DauLaZQGz6jqsBnzwpomKCdSpjKSKiBZG2LIwQQlgKMq5zcwKTtnqM9X7E7DBfAaQoSCLQOXC0&#10;7t0mg82wKjI8tlUBefan/TZFIo6zkLIGGbLEGAcPcQVCxLxmelab9GeLNngG22Rv0htb0cW8CJsg&#10;s737O+JCorUGNGBqw0GP5jlwDo8vLM1i/jk9NN/MMQ95AT3bWZZA/GRNetWkKPOkJcJTICQpbkgh&#10;x2PhBbapReDD35r0sqlAwew73HHsk4uwyiQzIrMctm5Oxla3sSc/NDqYTm+xUE3Qe3ubHcS0fSdx&#10;jijTPMyb3f31+xPy+QlAcI4T5zljQ3nQs9zO4brfha3DCQ+7AoKGEdtkDWJ8Mk4X2YbGUPVNmOR7&#10;M/i7SxKGJAh+6jG9Y+gPp8cR9zGby0EzBnI87S7DkZjip74edTbMNnH0Y1OWOd8+hzH3xBvJMylf&#10;9i2WWdpP7GDHv81z6YEnRD68rBPaLKeIinn/NyUt1fJIgubNvtDJprDmn/6cJ1NZVAiVoPHT6ZFK&#10;DyVsNQ5Ia9CB2FCKMG/QCBFV25T+SkW2Rvs80FoNg+HePCbj0zCbpUqsUftxxtgqMg8CaYk8aVdI&#10;ZoBln29uSgXfM7lmU17axHZvTgdA8mbiqvDwFVsr/SheKq5gzzF9Q9Ew7VRdQn+ZPDpjjiLGo6S8&#10;iLFRhczpm6c2P/T4Joad3dp3uEe/+ElDQQ9jc+u2TsY5oq1TJ3ROnHNgwnjnGCNPCemAIGM0Wpcd&#10;DfI8vpbx3qmhKAmAb4D699bMCyzWpojlHUHzw2iODxrHkOUVuTWGKaxI7y7wv86HGsqmTzbF6rtR&#10;cFRmkckw2VMUT3oyxoC0FvSzlMN1ezE8XK+jKMBGB7XNNUYpNxAuq843lgU0FFgb6OHmm2vOMhqV&#10;V8cbbC8NZpb3IuPDR0LiPPseJyGh07zyZTXs3hkfq5F0v3+39uoV7/K9mG8b47ZhLSBVkJSgCIPB&#10;pZ2879/PS4gBOj7I8u6qGLegZd5fD1qv47IbIyNZenl/oad5HdP6fC130acoL1/MzytD/lqJ1+Oy&#10;JAwustImc4PIsCSUJLpAnTfrgnJ54SEFR7B5FhVClwGd1H1gm+KBEfjP6cboOU+FSxPb3N2ssnJz&#10;UqcSEEN81napt5d4fPrNQvn2f7U40MTbpJfU4y3sHF1EIgZ9whQo1PhFYM10UbF1apubrbfQGRqa&#10;nfh2DAJYPicbE6dtb/+kzhZLi5vqZbzV+KoicULKZ3dOUHd4ECmOHkRfO31R5hW9z3/juZ2j+fuL&#10;4wNcDzGv9emn+WkED8OXMIyExNwf/cDxeODj8YHH8cCPjw88HseyTrsb+0BeBwE8fIU0a9OPo+M4&#10;TC/4eDyCv/DUJNsw5vAE2MSfDTpO0zO7xOmrMGpCwYPZ9jvXW66dqyHbTxMteHHaCVfHiK2vfGFZ&#10;6pQdtFFU+chH/LfuPJ/4VOaMsoi1p2rQCYCIBV51hJxnu2b85idQFejTtnXIWxldYm55fRZDO4pT&#10;pHt1+1Ow3Hgc6+x36wcOpLzM/m+nY4XzYfi4F9kVjnba1oNpRY80FxUJejB9qsUYMUzP0/WboRo8&#10;QX1N1uDwx3E4DV5lYKl2nc+GiKMe8pz3WzpI1BOngg0zNeqfNn8tXqehPCsX8exGwT9TF8gCDwBu&#10;j+myOPlWh9k1zE4atxntwRsLmYlb/acoQyuOs5GPgVlGcJeFfn9i+inyvmysTxQdQTWwOq/DhiP/&#10;u4DTMkk0uUZjyzPXy25IWWz1znKxqKi2HqUoD/hfjYoZ76rF+RYRPB4P/N9//hP//d//wF9//cLj&#10;cUB14ugf5i0OxXF8oDcJj/DzTGD58fjA5/MT/fHAGGcss2NrQ/1iCqEx9ele2PtuYOzmKqCyZiBW&#10;V1hsbGkYmuCOHRXTdRRpCHAgfI9RlzrEF7eFu7YFwCO3AXYIfKCpVHucrOs0r5Mv9rIzuGWIymME&#10;KhrtrnP56tqDVVTWddeq5VPzqeHGOHHl7kqbPPpmMSdHCIYM01D7FDtolxaQ9gEoQw9prp2lbkkg&#10;qxrvh3DZFAILD5EJL3XmSFT5e44TeAIf40cAAgDhgcArDK5Bo9uoKJk8btdzMD2klzvnlrxqqiJi&#10;rFFphXlLSdPcefdXaVyfBFhTMXWs68bDL8BBAz0uqbgTmEhtB+ehgH5R4ynh8evgKI55kZ6bG/40&#10;DVAh/Dh+jBorPAYvkGZMV1uLuKx1OYQhaBtWGrosJAIivEQydsS8DdU4rjWV9JDtiidD2BV+WxVX&#10;mNDU2I0RS3TKRvVm/Q+wYu827wv5FcEMMDzWocU+lAKWmzDhGuqIfHHVXTwPGwIz4NMoYB4IdL/Y&#10;ii6hUvKBunptDs2rhqdluG420AV6W9Tfs3zOUyRdEYkjdlM1wCKNXHPM8EpaGu+8gjwijrQ539w9&#10;Cu6uXYEuNoHojV2vytKQHfF8YxIdizlcPT7qccFWvAe8xR4XWsIDx9heVbjXefK00KFckbnUbjGe&#10;JoGjrfvg/DgBS87m7zXn9RnyBUDZPDZ+VNqxCLLVgHo31vSy4lpgPRH+dK59vSqhdtmGk4cicp4n&#10;4oDP11w4ESx0vcaiBqw71Zyf4ZmCGWwvIA1dsnrn8aq/78a1MEi4/CABTR1RtvcSJgfTi4b0vizP&#10;CvZftJkUXMOQLManc7iMMZl0ORmzyUbGl7y7TJEGqHvuw8eLoanqezRa0Wv4eDwwzhPneaJiAsoY&#10;M3yEWxlyww+BLXIMxJfIih1S2bWBNbWep74Si62ywX8vvLQaTKlwV55Hemfy+MA+Wzvvrq/u1+ek&#10;Dnqp+1158f2OmLdnhhavR6l40CGB1nmqtE+a2eoImeAeh1sbLHwT++V/q2/w3fQvsK3rCGc1SGw4&#10;7s4Avt/j33dz8J25K09/87mvr1qjYZ4r2n7flMSe8U5rsYknyLABUc+e7PULmtqvNdwXoi5i633D&#10;YR8thnPivxoi6t2GxKvPO959xQTv5+xynxh/d56/Lfe6wcITJnft2Ddl9iv6htwsvWO+lG2vZis4&#10;e9g0do/w7I4IwmM8sB0QGCYM94LQgxrKugUwxZLPCwWx+GkbzY2ZqQ0Qw8thhFXKa/tcNmtkd0gr&#10;mCU6Tj4B6JhxUtrmwV5m2JLQw/wFaS4rYiwSY6TBlzzYMFPI3KotljafenrOKE9gR6DColxP6b1D&#10;esfj47F4g2cb55K3R7dTm7a+LWyg0NlHkEmOHW+OcRYasSTf6nw36Cub5vgh+8X31o0yrNfO60XQ&#10;I5xX84SCeb3z5F/4NZ+v/M31Rsqt3HigIT/X4ozNkK/rqnPP/vBknHcqfhfBYgzn3C5YbKuLWFk8&#10;lru1v/n3a7JsRZYV7zuOjE1laGyemzyt+qle9O51bG0ee2t4PB5Wjq//z/PEoYqTjnDejFPpqCiL&#10;93fwDP5WGcsyBgLpRXZQB2FM/A2O2tyuuJhe81xWvSffss30tdNNuk8p8WU6AAKATgHQXBdBhIyK&#10;+j1PXP2N/0yWtmVNtLZtZpd51IuObtcsuuGis7A+fydDciLKsbFYY8jvYeyOXQyvgNaayUVOBhS7&#10;oXymMNZYCwU4312JR9PAQ+YdbaCw1R3+5KJRBU4PaTLnxM8fP3A+n3gcBz5/f6K1Ft5cLGOcNmCf&#10;n59gJuLzPDHmsKMzUHf+NY9JhLeRvb8YukvfqTHUMdx3w+rRgBwHF8MzCYuMWMcVKC2iPeZovUh4&#10;qrnoqVQBBNH1+L+1InbCu5ZnJQxsvJpoCIWozwWmQMJ73akHkSqr0AvbJhVxsFsETKgEv/cyFa1S&#10;tO/SrQqD24sdiFIQ8LvdZNza5pa9OMLBtvMIFevlbnAMuiuVQiOQv00QULUo5bjZf4JRap2nZBhn&#10;LBgXwtMzNFMRXwSnRsiFv/76BQU8VpUZfMP4NucSzynH6Q7MlvYC4TGeIq0YTBxJia/dSFzaaBTz&#10;3XAozGO0h0LAOPm28OHJZTx0j5Q6RDP+vUggE/XEsrYUjZ806clDVtJA7FAXI77tJJoRVCR3M2dr&#10;5uV/YwNL3mWeuxMWY66p0YN55hr4602CHtumNOdxJiFWNnrqu/Awmpo+1unB78K9JSPms7l+imC8&#10;UyCcj/VuhnuGlW/kD5rlOLoxRSG8lW0cemsQbW7cpdc0xyuP3Nf+2727te672/AjkiEnUABf8zA3&#10;KEpWcqlbpWvlYrlWpxvDPWTQ+iKcPOu7Oz/x9UwATjnXGjCGg1AmwSvbGlrKZHku3JtMhNcExOIS&#10;RhxpgmquSC249UY+cPWKYD0qdOXFGgbM5Ie2eVXBSyrb4gqJtPCzutRvilEIg2Ucb69kDGSapSgN&#10;UG+giB5M6j1VNDkwuXBdBls8eD5jV2tZnuGLzSgSY8HR4riTvsTvJ0COTdEY6+hUyt7ldBPHi3He&#10;nZUJ0GazL64UTqjlEBEtypOVOcpRXSBPjS3DWnDKJcYxUMZBL+8t2Ia4AbBNDqUnd+1fpS0t8pi1&#10;IeMy7kcZCyY1OJPxOOszBL27ISgw5mTSZcG+rHnd6oUVo1BWbRjv1WUJY4GHm25UNYzgVkY5ciqB&#10;NqLskNeVRqTwTnFMGvMn8UHevxhPHCWZwaWGGSm4P8bL8aGTHY2vw+XM9Hm3vVNzFhCY+JE53Ruq&#10;3XGAC87/6lrm8jLv+TdQWV/RLfD1XL2rd/1+5+V1pVmhgNKVrvZ2+Y9ZZmu3ba3GQ8HaNmluWCoh&#10;WdZ5SXkWogAAIABJREFUxyV+J8o6q2t973O9/+5qaoakOGp1F+f/Dy6GMjJM9b2L8VWDKPruSbjS&#10;wcXwfYMTln5L4XlFN1WgGOWyjLHP2QtaDCPxss5XPvuyzxf6jAVRcFatj3TBE0w7f3fJWbyGl8c0&#10;5TF1GL53d1GnUaiHkcj6attrO7Wyd8lxW94LHnJjfKxjUfh31FfbELxPwrsapfrKW8MZoWLhWrcY&#10;JqLHL+B4q010dMeJxBwdggE0DQeBJh3qSeUb7ByeOL8lqmGZBnGktEWxEKQUHcB1Ws4nQwCShpNP&#10;SBlLdrZuOtjPTQSQo1TmLRsV283QOafjXjkeESd+jIHn59PigD8GjvPAZ/vE5/MTv/76C4/HgV//&#10;9RP//Y9/4MfHD0wdGcbOB78fB/phIW1p5J6qkDEAlESsc6L1jtHtxGoD3L5ysw41DeymH1Lfur8o&#10;M4Erj01sWOYNlQ6RuoE1IOmt8A3T81a8GJAk5GIRplJyBajz5jbRlCcQkr9UeMN2XZNyI/BL0pTp&#10;hVOWmtf+eQcCh5Y2+eDE82EEFyYzFYjHdF8TzeuyZgG4oxEibDL5ExPN2wnLpB0pfJzXHBNT7HSe&#10;BVM0/vI4uoVS/rQTg0drQVcsj58TE+ec6OfAcXgib9LqLoN2EV/nm58eLihPW63ju3s3S3d7m+TJ&#10;5Pr8BbcwjI6scpKSrUX8e/v1Io9qeZUn/ocuq7stmI+/2d+Uz0XHMEEbfwvzCPCUQF1jcI9wXuIM&#10;nJ2sZi5e5uFX5Ypgj09IbLtw7aWOvasSD2/tuwEL7gmoVFqBcZ6h4DwedIm3cp7PJ37+/GEG8THw&#10;fJ54HA87huNhVU5Plvd4HPj96zf0fFqs8N7SY/rOQFAMFmYAJRHvO8ubkXDpT45TLHRXLmy388p6&#10;hcMe+o4uytP12o0OvmCVR1isEQlWkAaWEIQpfr1TW4PWrxmsfmPOteNcmLiQyZcXN0ESoLlhj+WW&#10;8g0PKCZ1Es1W1UU9xvC5c+Mptj573DV6J+6xWYWLrryygJYSMifapkkvPIqTXqmaBm6fOnGD0IR7&#10;YKv70/lY1J28OQd+//4LIor5+EDvnh1YFeM8b2MhKhvlZa5xacXiOruyrtENzoUkc5ccW5CmylxZ&#10;kkl1U04v7yZ91eWm6mFhNBV3JrYNCiJ5z1lAtAvAqolmw6M9uZlVBFSzOY/QM1MxZYZGRgU8gIOD&#10;pZhzL2bCBCyaGcfHNCHFulbFZS0bzldiR5xrdOORpNfR1Iz1ZW2RvgjALyCX9CxAHjVGTP5R17LQ&#10;6MjvEiBnzhmJb0SYFJHHcBtUzxtwVKYlBNr99eqe0YLNqcz0FNBxLs9Vfp1jd2L9sQU9qAN5+63W&#10;h6DxLAfrD0DM62KUW/pBnpst3Hpmv5bkk0EmDKOls4RwuPfavbb11ThvoK7ciZidK0fLvmv5VZGG&#10;+RsFfTW4OKj3NUnZtsp9HrOujaoy9sbQ1QTV6KyKNHprs3AdcKMoaxBclFeWuTRHFdXoxXnN22Zg&#10;oCwxPtILb2NvUgYsYRVi/ZmHemv22ZvxwO5KnTCe/yZAXxlOyIvIZyNU1Cu6wY5dXl8i5gFDZcn4&#10;9ypfGNaBirgpO9XbMct6Vcef/M6wbHUN1iRydwb+u4F4Vf6+EXD3/GWt+Vrc+QLfb61hTGIM496c&#10;r0rjpvB5mSUcgjpt5thv6yJkHTe/UgEqHbhXcl6MgSl/LqP8BGG8S6XkD67bebk+dHnnrpyrsfq+&#10;7H2e7p6jAfyu/vv23dDWF+1ZFOvK0xyvV6P2d+amft718+6dr4zdX101Ee2fXjvv2vXFv1Muw4dR&#10;9p5zLmN7ywPKGMzyPgBLhF7Ll3LSh0Jk7xeNX5tuyLp0aU8JSfmHc7Hiq5vNlr95XYtgPRb+LJ+7&#10;OoHVv2/XVNgZ+MwX3b5Zp7c65KZr7dfudDu3uQl0UWSgSN2Q2TeJFxQQMYWDt0MwHMsPGYnl1TGQ&#10;0GVs1b9SZ6XuBFRDaOovt5p29ESgOI6ecclFMsl3PJNhC0QkTv0hSjC9MxLz9eWMKxQZ5o/jrm4E&#10;p9Pd819/WaiyOTHmwMfjA601C1V7dPTjgc/PT0izRKT/838m/vfHB7rrGP/4xz/w8fHAz58/LR/c&#10;0S3+99Fx9B4GVIgbvtyGM9wQ/zwHGixppi3uynMEwAzbCLGR8TQPlSjAvrUr31xrlQ+EIQ8mswNF&#10;lrKu1Pj62lfkgtlEbGPaa7EQRDPo+s94hFz4coNCi8c09UWvOt/8pn4n29rdZfmdnJqTIW6tbY/+&#10;yHL92d570U2A00PSBX+aFo64zZkJvwt2qlflfGkDcApympePR8Snr9cdb9wvVbXwLlP9IPYMG2N9&#10;T9qj/DbNEUnoALdhisB95VrCLAI7rTWhc8aMEIPXp7JNuuRsS934FR6pIa/zcy7PzDmCu0noVHQ2&#10;ypAxbONSx1S0B8LB1QB4bmJIE/CMHsojYcjjAs2j78akmzJa6MznYEyQBtkQbq4QuQoarv6xm7N5&#10;MZEBi2uLyRzsCSb1am4I6EcP8NCaWMyn1vH5+USXhv/184eFKvBkmz9+fBhDnBIMe54TPx4feH4+&#10;7TiDCIZOdIgzbMTkRqKeimUiPq13YwmhoUBNxqJYjYIx/uJKChxIeUJL0PigAaKMd9dxkTgOCy76&#10;wNHUvFyZcsM3bQ/HceCf//oXfnz8AI2v03dO1RGJeVqefpTHvapKnKGwXsR//YgXL4EZUMvMT5/j&#10;l4pJ+Vs49wX/x45eBaDsrWokfYTQm/3G+1U9fm6MOY+IKKbHtjWQtW4zxM6cJ65MivZxb65qKqGJ&#10;N8xjm61e1+aVn/2AheaggsnpkxTUBkYyeYlRS/OkeWa0tTXUMHTiX3/9Qv88Hbi08OJirLA0Zvr4&#10;Fn7A8eb+b2wCeJeGdDsCiAl4SBnbfXMwogNAd6FsSn74QE8vb55e+QG0AXg8UhFFh3uctaQ90syQ&#10;YdVKQz2+KtxwoBybI/shEt5rXB4MqyLiBqZiDDbG7rFag86d3zmoRXMgw9ifqjia4JwK7e4FLmTY&#10;Wa5tngGqI5LxcU3kg7aDT2qZ3tY5g5GUco0PWkiZkfO4yTgznNP7ENFvgsA9JiYHj7xI4EJFM5TQ&#10;hMVUjQ0KEZs7KEZjyI/a/yy3bUZe9jb5Fz938KnBs+hV2ZwWVBWtH4An6FGGQXCDQgjqmbvKPoJg&#10;XGmuNSiNpkZXxlbIYLd4Z8JSgJr4w2L32nrMNruAF5ehqlDpy7HtJYElGSF5Z1M8+hG8vKqDIccB&#10;84TWlEFH8QIM5AaOP+VihsDJDVoH0q0HHYgAc6R3hfD4LyxrehfBlA5yLqjJbxqKF5Ss3ISdy89C&#10;hQUEcgierqoWVsY9j+Drp+kotAO0boqNze9p68PHcYo4LRPgK8peUtJhoZ31AI6G3OBxXVUFY+QL&#10;BNM3ZSooVT09HjQFG4pib7Rq35vTSvPNf8clPsfD28TTM6mUTVdmvXg1BMfQwgD1wERt9PyC2AYc&#10;Tw1ZmxhLUuK7zUV6JocRQ7lVCpDO+XfEp1XFOYDjYZ4rKg2P4zBlBYqjd5yMiUz8Gl5C7kXt4c7o&#10;RUTPUTuya9nmqQg1mEeUHRhIA0q9lDiKa1gkvK12WiVF0gMs4pa3Nd7xohx6H0gL9KaCGt8UbcA5&#10;MIZvOs4R7YBKemjKjJOOio5DBI8mEOm+adow58CYwDyftvnt7zaXjU2m60CGM2zcu3sTJdYFzEmg&#10;AeHtK65oBS5QD1YlEgdMhP+bM2K3Nx+foVRqbEybyNWxYMFruW6oFxidMfFshtWZHv+dc8AE0FHa&#10;nIUyvUzGjBcmqG04GsPXkLbE4gm3tpw6TM+kGWvYBbN7XbrMaG4cU8Ta5PhSHkZcSz8CMscZc4E5&#10;8ZxuaCobSEyQ1cbEFAsjNws+3OXmYnjnSQ1588yGB8JIo5qj4F5J5a1cI6Wso8Sj5RzV+81PDdKx&#10;aSpDolAOr/iI8X5ZDzeC4GENpFt5S3gRTc9Y8snL5qFqGvucr0jvrnysGxI8GQHn/3UMa9um6wbL&#10;SUYY3zPo5Vr1VHSPGTyHeQtDxBy4yJ8014LJGlt04rzR8KQZ/KevM3XdGHPiOQbGPAE0TK1mPdcP&#10;df+eSXubGG9pvaM130gOEeA6yRjox4FxTqg+LWwP5wuKxtN2JfQeQ1FA3KO3JYbnkiCv7UcH3IBy&#10;niNyP3QPg/B8Pi1ZIvNgAGHYYl8VDTVBnCrvNg6wzw88XAFxmYd1lBbyjuu5znuesXM+ELRF3XLi&#10;9P6LMjAn9YIO9OnyjY5sUZqRgPLkKpz2DAtYkkniGPbD1sDUGQ6ARjeCMUwOO/A0Xk4HC+uctRd2&#10;ItPyTw20x2FGMYpM51nSOkQVj+P/cfZGS7LkOJbYAUn3yFtVOz07I2lNO2v7oP//J9ma9LAas9XM&#10;dFfdjHCSgB4OANIj7+0ebVhX38yMCHc6CYLAAXAAWKt4XRerOuYk9gJD0Yrp9IClVPTxhBRD14F6&#10;vVBKY4O+1nj91qBF0M4DVgrq8QEpBxTAo52o1W2HUiCt4PvzE4/zQTtp8J61Vuj1wtFODExYFfR+&#10;JfczQP9BjgaIoPcnYKTKbO2Azol2HAAMw/d/LcEBzWSuUrhnh0VPloLRB6woWql5j2ncA2tFgaBk&#10;jL+lj2KG7klGNXwRt9PT9tMJ8SAAfWpKS62V+74WjMv77MGAThq2SIabY6C2BlXKRwRXTFaPLVgA&#10;9gqDph7SsPTMpdepp8Lm29Q75hi+fxtKOTDnBbWBVk+35SfMz4QSdCQAos+fqmY/lVLLraq4CJuh&#10;ngd9omRe2Px/Basq63FgajxDQR8DBvY2mZMUir/9+iuOUvHrb7+iteCZN8zv3zHnQO+DbBTHgcOp&#10;7aYOnmtesTdHB2rDcfL7o9Pmqo20zROC2Tvg5/yOEZRSWWFXClAYwGqZ5LAqOBdViSYVSfQa4bK4&#10;Lxz+ic9LNiEtmj1r2KwWmJP7QcSgNlwvVjIQJN99OBZul2I4P3dghua2YPhM3B/DDGMMxx8MYi/q&#10;Uj7Mm18OzNl5ZrQKkYo5BzGDrB6aGCp+XvD7ze3qPl/Ux+UBqQdE+AzQAYn9qhMtfIx4LYfWD4ZI&#10;KV+f8P85CCBBRYHMUI3rrG+4U20rU1hig+xGzRe7V3I8CQTkB5chsUcf5lQUAR7nCWCVOc2paI3c&#10;36U2FBH03jEmFVRESNOYMgDVBdO8dAlYpSn+PHBRo0VCoVM3ziTH6p9KwxB5PyBKUCQNyQI35Cwa&#10;FLrIpfDJcgzfDFjBMg4jCz54J4/jwNDujsCWmQUq4dYqXAdgjEHHyA1Fvtf94F8x/HglE8Ptr2+v&#10;t7Huc/Llo8s1X8Z2Lv9mcGzvr899zQT62b3SgOUHck4FXk4U8/S2jiIES3aWzQzqOIhiuK+56Fr7&#10;fSQ5dgOs+GG4y1J+Yl9v84PBHSZbfFfFb2hhjJli9MvfjD1TXQn4dUs897rXGh3BXM7Tyv7gtbeF&#10;WTPE76TjEns0lNwEMLmvxCUwjLqYTeNEmjsZqSokb8pIqbEUaR9DOhoeLAtQr4oA5SuzSexjGhiA&#10;wAMTwW8c29sss56XzBmQVCxLT6ZRu8tXBgp3nXc3nvNnNwCw/c1/AFBQJUAQD5i98X69l9/mM6bO&#10;mV4+htwvu+7nfHzdQyvACRS0HF9JleRZhjmjPp/uoMEdgPUscHUm6QCbbYDA9iJnK+8zzVBjLEbn&#10;MbNAfJQK8IgqhlroFGjo9lSq99f6U8B4m7Mfz5+TWRDByfx+qIo4WE3ATGqXFmWvgjkUc47NcQ7d&#10;40viYEtcOih0Sg2OghjschbXlMb4KFM1OJjf1jO/tzYW7xEgiyzA03Bfj50ySOr2NxisVNJjlAp1&#10;RxQiW7BqNSXek4ZXMALIN9xQXVozggyRSRVBxzwkExDHuhqDbfvv8RwxEpfBxVH39QxZ/TSAXYuE&#10;Hk5wSNe5XcQYKM/tu/ZlZnjq2vspbLG+Bgc5wrCvvLetxmhr/sLgp65tNz0VYy4x8zAVgju+djMr&#10;KKinpxvcZgZYNJqUBHUEAWi5k7LNmavf1JlBxcV5XOADxKCzkHbKHAADG6hFFlnMb/LtB+AMOiZF&#10;VibSe+bNdNlLftfigZrQL7e9a9te/ppxdAcQfaNvTsUOFP7I/riPy2DW/WL351Lhs7/rwH187+fF&#10;HMPPurBDqWdngA9mySEfNCph8wS4ZmbeG0dorPhaTQclxxYUGVO3AJQlr/GSY0n9w2dy58grqpYG&#10;8PmAoKg3Wpaa2jc+FE6aAKysEiDKXU2Aucl+zFNQ7JTCQG2MEXPtXQV+yJNaimFMg8yS4Cyc1gy6&#10;EhR4U9dVpSKSIQCghtZXd0DFs5NlVSUA92No2T3beQXk71EpGlZPrH/KhwPlc/z1HgbLDnA7Zado&#10;2/2sv9GDQoC0cVL+8k1ZtthPXu/zruB0RkZdjEX9jA8uwBWcsFvvETUmZBg8yUMN0Vg+7jcjUOln&#10;x1DNc1s4KdQjrrsMCngilalmg7j4r3oQYEQi0YyzS/I8z7mKuQ4fG0igJuaiHQf3mYOEWck5NX/f&#10;m+uikM4x+HSZYbePgTZIaw1zcg8f54FqpFabWqCzA7DtHIu9SNBbt7PBsPbZnJQ5An/hQ/BFEJzn&#10;pdgK2IyrQ0pJWr/b+vtekbRJ1lrX4hQMqgSaQGBNZzT39jNM3NZy34GJfO9Zj2FJ/FweRcK7c3Ou&#10;UJ5VYw9b3meNd98+kdW7ZJSAUIGJQktBcXs3Ap0Ko54Rb6wJg+h2nhgQDeBD0Wfmp1nyCzOwKTiO&#10;DwKepk4DS4CqFpdn8wCp01tJqX4GEzthM/cJm0YKEj9fR5/o3vCdZxcTH2IeRh/4fD7Rr8sB7+n6&#10;i2eSiCYQ/pfxF8x54Xt94nF+AFDU2nAcDZcHNK6ro9aK4zjw/fdPtPZvqEXw8fGBP/7yB2otOB8H&#10;Hh8f+PXbBzPEIbA5UNtBXKhWKASf18v9+xeu1wu//fYbpHJflVJwXReCb3zq9D3igVIH8FQn1xET&#10;VYDn89Ptj4YxOkQoy6149WF1mxICxrp5vjPZ0quDVVP2J2TRnbluHUMxMHEcFdNtrgBDTQgwImWF&#10;Cm0qz/c5FN33/hiK6/mH98KS9GGCwnF02iUEh8EgeASUZPU20k3+p2eb65wYo+eZurRBODfbuRP2&#10;jxX03nE+Hjd7pTqfdVDqtKOhXxfMmAiLsc4b6gjDEMW4BCKNCXCy5sPM0FqD6gW8qO8IfDOwU1tD&#10;7+Svfzwe+Nd//Vf8/d//R4x/+zfU2nCeJ9Qq/vj9O+b1wpiDNvLzieM4cL1eQDHoGBAp+PXXX9GO&#10;f0DXjtfoBJvd/m7nAUCpP319i+AWGBYZ7HMoBYZOuhX316tsDU5rdX++MFjjcpz6rApa6XAjb9nI&#10;EfDY6GJ0KKbQNwhwvZaGAK0BOLf+ZksA6P3lQZSKFzpqaailMRg0AdQKheHVDRhXnn1jDHQd+PbL&#10;L24PTRTj+K7X5et+4uodY0y0s2B2QynLPi6leIWsQMTZQJx2tL8+MftAKQ2PjwLV4RhOYTWL0GZo&#10;S5HHI63yUZHgh5VljJoRXDBujBJIvhso72VhggAnLDmpwlj/kX0k2732scSAVjnv/ueFIHw8GoZv&#10;puCOishBOIi1FFKkHAeOWMhBQZpjoNaSRmgY88aWtO5guJPnY1jx9BCQpYhSURktZ4sSc1kXSudF&#10;xAE4S6Fl0r+lc4M4kG/AhhsM5hk2QuN76MjstOBe0xllgbyHSOFBB8NDTlcWFTokBZNrEZyWuD1r&#10;/FgyKz62y31x0+iT4EfeHdCvspAFHLLlkcrNPUqsKa6dBqdsma6bY/tmc/mNAtyIUXNWVz6om687&#10;thL80U4TEp/bu/HGYuVzO+BhZp4FvBySdHbiq5m9CmaD+MhWJM8BXlvPFYF/M7IxVz9ARx9+wFcE&#10;GBnGKQ3IZShz69nb0sXixDiWARi/AasnfDbxW1NFp02BJbV05DgnbtiJwWxCMBEclzQg4zM+B6GD&#10;sM1njMJyxP7DMqLFJ4wHTpQ3xz/iChGIrDUGEdje0lv1uUFiqeOohBWYoMO10K5sFObqMmWPf1vZ&#10;z0tiLLakX8JSv0QwgfPta+FAw1wP+8WpTOc0BAu7oR/gktz239/Ab1yX+x6RNcacRxi8hijLOnlW&#10;GILX1nw8yf+fW9RlL/XJ/ihvgYKbkNrNAV1UIYXgQ1EsauW9E/wPdILtoOo2NP9XvQqKz8u/ALLG&#10;m81YaNwyULVlfmiAHBNz7g6fr0WcB3wC1Nx/knIad7btDFiAelzT0giM82Ut7tI960niOiuow+fy&#10;oInV5F5HWefoUlzws7KkPgtAR/IeK5ABbBkbt/m/Ta47I9H8zXWGZzvOqG4yyedfAAX1n20rF/p4&#10;f4WsJmin+5zsc8axsBGaAnvF03o8Ok4OWokIrCjl/93hN6cJcR22gD5ZZ7xRfkVD3gk6w50nnc6d&#10;58tQZBnGoYvCfqAdUnFfsDhrwCqmPORYMWfwbGwH18yN72y2YwHm8XurEa/Lkk8dm8FOjDGx66k0&#10;YkuF6gDp88nJb66H1e2mWgwWTa5EMkjP+072lndncG9qFNnZWSGWFRxe1j0XCMUeZmu9fwZCb9JB&#10;G80djwiE7415fhR8Z7IGS28LBFJdp0pkH28gVwIg5rK/QMu8tINzAaxKWC8STuRqnphz5ny0XEYF&#10;pjnwuMRDzZIubpphTs3gjao3nt2eUWTJADM6F+ckk2GGP6PlObZnNWGaBzS9imVbh6Cd42d9jkB9&#10;3mq923ASIOl6RZ8SgDIfmaBq8bvd1tS8SqmWynUqBSoE9G3L/N/lZD+jCGYsG5RAQ4BUetcHzoFg&#10;GwCeQ4kgom0Zlb7O/c0hVeeRZ4Biq0IANj3o59D295Xhumz4+G5Ye3mEbJnoZraqSeRHYfPtc297&#10;Kf593x9RfZHBCc+65XKF7bOSU3QtaywdLKqBCv3TMSerBOMKP7j/sn/EnXZkUKHVdtMTI/wcC5uw&#10;Og+470Fb90L6pjz7qv9+Ayq2fyEF/bpwtCOzT2UDcbnfJNcnsi7LyaQEBnu2ILK/6nlCp2LqC1IL&#10;dA4YDL0PGMita+p2ZfgRm74utbpJQT/HtnUwt5dUSBsj7seyrw93+nmceL2eTMipJUq6bqX+pRRI&#10;LZnNKao8y9KOqWCee/DDqoMZxf2Z7glcZe07r/4ppQJv1HzvNuWSh7DPixux4ncFAntQW0k++Jlv&#10;iU035HlceAyjeVXvgBVhBZAvWAGYTGBRCTtRzP3xYvQ3vCeI6rq3gc9LakIGfPr3z5QRVgqE+9Jh&#10;pt4bTQnf6ISgpY4ac/C5PeoXgWmYoffO7E6d6VNFg8JauefmGH5ujBXEM2IRtZW0H/7+7/+EP//l&#10;zzA/YwBiMc/nC9++feD79+8ORB6exWw4zwMCw+9/fMe//tufUWvF43Hi8ThwtAMfjwfO88Sv377h&#10;17/7DYKC8iR1VwRkQo8Ob6ZZiwCloh7GQFMD7MX3uoPBlwPhAoM0B+x6ZzAehtmvlD1WynpVD0jZ&#10;G+Czua85AIgZhuNVsflqPWjfGsH4ozVEE95r0A808AyvtRD0N/rvxQNt6nLdJ4MWr9fTkyKRgbbq&#10;VRMFrKIIJoDULx5Mj4ajAslA4phLP1zXhda4PmMM0hWLuA6ldNZIFhCBDNLyFGledWV4fn8xO79V&#10;9KtjzmdWBkX28nCQuRSOew5PmlAFMCDFHAiOqmUg7H4pFX2yGqMVjvsvv3+H2cBxfmD2DjEG/K+r&#10;47f/8B/w+WSPtQjKFmmY4+JzjQvm+inA+tk7ohn25/PC/B//g9nvnlTXRNCOA5/Pz9yTod9KKWh1&#10;JUTMOTHdFTUw2HAU8/mUxDEqGPimfRHUREuvtaPCaksoKY4Hnb4XD+JD9Emnz1fza13Q9suSTcCD&#10;ptRU9O8U0XNpKnXQwGC/NgC1HuReVz4PZs/gLsdTMMfi5J/GNTbXb6/rhdfo6M8XahGc54lSw15m&#10;si8TFJCgoYECcH78AvnGShKC4IbH4yOf02f2a0Y4L0NvNQAb/rc5CPh6yMMduPUJ/1yCaO+Gkk/q&#10;7cY/N6bivS/ZBbGx/IYRoY/NWYo4eX6UUFDADi+5Oc8HruczoYVSClopuBKw0FQAt9GnASZvExiw&#10;6E+fBAGKL187MubpjBWP+JoJKUacx+v2tYVd3AxB8Xtfc6K1ChMqdYh5VJWbJzJG6OhwdRiNUxyN&#10;GzMy5dVLSFZMYvGYJShkP4qv/+T5fzov6xMJZudzbd+Vla2J7f1dPn6UhfLlvhZAiq01QZSmbVki&#10;7pBnZ/BtjLy35PVzvA5mhBPDa0Qm7JsfRMF1I3cBhe8ytGcd3J7IKHEKrsNedVELS6VvRiuAQCmk&#10;RHbK2qt3x4aZ2vFSDWlxJRJBGwgYog1oPEZIgNIZRFzBufPtdyvphAYZkOYkRU8AvoucJ08R4vPs&#10;ZejYALacnshI9svCfL/JPtCUaRZtwg9y/2zqwwC5+CVN4Ezz/gBYBmfA3rDBh78ZSm9ZdDFm8bFs&#10;S7U3ouS8a6yOS+1f2317sHO97nvlLlsiX8G7/QLBw5VOEKgVJK2PAHfi8yujO6/hq51kiDendHfO&#10;//rLQk6suHMAL/Ei+l2EAHM1r/JwQF5EMktyXWd75k2MUkx0PQOdLPW1cWDE48Fx/+kZZeLnZIAw&#10;kflO8jfOgVH5wxCZg4TCQ+GXDBAtx3nplHsAGuk83tcuT2PZAXfB/bGpe0oAs8XvF5RDTk+xl7EH&#10;CC4AqjL7MZsalZbPZHJnVwyu63dZ2/dFgAt81i2L0haPYzzH0ue463e4RJaQsRWSc3RkA0UE/tCp&#10;GzlHDhYbYOVtbxgWSDg1MxW5B77uzd3xtuCSSEPOH7OYBxIz1IoC56v3YKkUg1hJPtKci021LRil&#10;ANtZoDY2+iTbMnxcSoz3nDn/iy4sMPMEwkWYYS4+VhFo2DHuzGRZZhjAEoAO6bNU6TQzWKtJXwIh&#10;0wjsAAAgAElEQVQQfIxApZS1fxd47GetErBIQJaIVtqpEa9KED7kzisH93NwycKP5XJ/X/JZvgZb&#10;3n9f9pQb+3OwFB5ANIYqtSaFytf7f/1bXHcfB+BZ/Fvm8e3sUQVyDkJGfaeaeeXKyHUIypHY77uu&#10;5H7c1haAeKDPZP1diuZawdRpBQHohGRJ70QEpmL+bG52iHi5rIPgXYDSagYC6FBWUrJU/3vcE8vG&#10;imcK/aDh70wgqlCGLQ5LAzN0F6XHXQ6C9iXHvDmjsC2AEdlyoVdi7tzmjLmak1nR4btElnTow715&#10;oJlnL8b+jFUQ3NaJfzWXdUm9FQBnZtnHOqadkje6yXNKaOrYu7wLfvy9n70iMMeFQAIM/jRJG2YW&#10;1Cr1bvlszx5zwZf6s64qhZiLBP3LBqD6547z5HXmqjiI0vmcd1sgeKz1ql4Rr7AQz7i9+5K5D7fX&#10;+fgGU1byHgeBSbgPa65P59wDu67dyyZvt3XgmNQBLYhTJsAwhIFVC5pHGi/AnF4BzMxkSfCd9KN7&#10;mElE0A6W3qsqMKdnc66EkdfzxaDVcaKPC+99CQwRyLGU8daYpiZYmcayPWe81KuexeWFnLwFpbZt&#10;XQbeWyH8LECzHixNA7fFJANqgqjUWPP/s9cOSoUBJoUVMKRXcXo8KxDRlA8BMgEI2z+7H3ALpBjo&#10;70ejTU/oY9zNYHPg+fzEx8c3EASfnp0dwOzA8/X0Khrug9f1ZCKVVFyze5A9qGfqrSpNzVBsYkSV&#10;UGt4tIbfr9cXILwo9dUYA//yL/9C3VorXs8XpLLiKLwa+rMdaop+XajtwWCIGeZk9X+pFa/rBfmd&#10;Z+i3b9+S9vPvfnng49svKJ71/cuvvxBM8/P1+x9/4DgYKKqlYU7eq26gsJo5zUgEx2pWq0kpUMdT&#10;ruvlQF3BGMRbpFbMcQGhq4T+Vams/JhjOFvBTF9BRk/6ygaefyz74JqW6oERDSDcQt2T7tUBwtfr&#10;hdfric/n74At2q+wfVOkwu4xVpclyGTL/mZzyMKqEjMUicRKrkuAkqz+c3s9z0RBHwPNkxkMQKmC&#10;MSa0d6h2/PrL32X1AgSemU+5OYPS2AxjXJTvUpJiI+xLKR7Qt4naorKI50Q7Toz5gkDQHESP/iqv&#10;15NrMLonDQKv68oKAQCUEemOI3g1nJK94dmfqK0xaAphn5dhUH06DQrH++vjgdE7jvOEiOB6vTjv&#10;LotH5ZkT9z3PFdSPoMboHWIFzaljStI8L/smTmbuc0OZYfsWtMrkpqj2QTm5f1Ux+vD3JlQHzAb0&#10;dadTOo+wY6gbtWw+lyp+Kyf66Bh2QVrFKAfpX8ZwWlpNarJ2HCitYfThCVbAMGZyRzBpjokxLhgm&#10;np8vwD5wfnxz2iRhNeQ0D3j6XIowmFWA83E6BiUYHsDLpLlK//XW94NGAZ33zKpzqV0bZgGUFMBl&#10;nFJzr2yVzSRegEicGRvlwLq03LInS5HNGfDDYWsMxL/uALkf+GAZ1hlKOsfCDDdGtPnd63rRISuy&#10;NrxnweT3nI/3Ntz9AL2NkI7k+tm2zzogVQgk2/7l7QpwoaJxrum8iixHiECn30VoTovzQ5Fz2sh5&#10;XhiVxIxsr4KpHeVoBA2H4tvHN/T+hE46EVlC6xQtZpYcx2ZAPdrKEvMHmPcnYPQpHke2ubQfGMuy&#10;/jU/KWyb1H1+o4N2BTxrB7kJY14CtEjUZ59mW85Gym/KBzMNTeZWyuauimfsADRsqyBB0uB/C3CY&#10;QLo/R2Q+2AYwYJWXJFulL/jOcGEWYMpyXgzg31y0g2vdLLKsNllykFo3WYnxAVHO7LIjQs6yDTCL&#10;/exTyn1SPdvuJttBU8HgUmRYwTwoBQN0sixaCiligvnRDCYVJhNmzICZJUqxDENtjcWFR2HOm+1z&#10;OIc3dNjkyg3nzLWP8SPoZBZXajhekuvkOJQqVJyOApLyn4boXvodTrgPtjhArlMQvON704zQc+pg&#10;RIM7pLUQ7NqRLABTPbPf18zZuanUh8amonM8qccNBNLUlMG12FdmLj98/lIko/V3J9HFMkXH7nOM&#10;4t8vq6FmOJrOlZTACeClYe7IWFxfUr6mLcdacnX9zfQFYowl5SffKa5VTSCTAAz1bWXHdJBzUT0b&#10;Us0gNcpxw+j2qLqLXEXJoBjPR+rBJWZHOg67PMSQS+GcmAZ9kQOppoAYzCtuxMvqbQhqq6hN2AQo&#10;1juydiQxO1JRhNO+lUen+GPpVPbWiKqezXDxZw5dEQ5Z6lBf9yIF5RCX47g250FF87vc2VybcLAk&#10;Mj9QnO7LT+NSHNScnt0Qjqnm/ZPikqudP6t5synX2Xn+e/Z0ci0mMJgSm3tKbnssLIlUsn72BKge&#10;fxM3SMe6BpBzxXEZzAp7CGicBSsICtAQXcFkc2e4+C1CZ5oD3NE/wCBNUrcxk3gHwSkvpdw5zEOW&#10;1SYkyvbjvjEy8wBfGnvmchBj3rNIfV78/CMWvmyB1X3e5S9drgWUp+NupAmhkawwqw68gmBm2JU+&#10;0i/0KJu+4gKz5FGloMLL8WOFS4GgsIqnVJSNNz/20TS7yf3t38hCdEO7up7baVF2WVh/AMyTDAAA&#10;tThViMHmzAyiOTrMLgYOJndR9PwAmI2UdAJ+P5awbzQYrm+LOxXslxGZQxyL7GLvgajoGUKQdlU1&#10;ROac5XP5gTlDVjxb2ubtbJB0xMS3pdsb6sFk3+t1rmcJyYJzkIrrs6Sni3X058YgiFAKINfKwpNa&#10;MAqznFpTghGl5jwYZNnYhrQBAZ51UyzBYfFKtTBCVBWHZ0WbC3g88616FW+9GDa5SFmx25tZRTbn&#10;xFTLszAoDNgwSrJZ7rw7D1mMm/oqH0s2GYaP2X0L7yDPsbkcSWQW+9llG2DoGefLzvr6jLvPEzZV&#10;rt0G+r7vk916DXt4t6/oU6zrip/Vb9OACI6lfQUkqBTVhjPoSNSyWmTOiVobAnQtLufBhzti/1qc&#10;V5Sd4L3luCTPCLh/kcERt79KWcGq8FMSfIdhOLtHqRVDgVIP6ufI1qsVtQpMGmBzcWFvZ1H0ziq1&#10;Ypjh9SSovYKLnJsizPALoCUq9goMtZa0n6kL/P6l0p1UpyhRQxXFUFA23EcwIDnup01MDVu8+Jy6&#10;Pb5R5UWQyAQIjnC1iWLFEykkqT3MqR6KAOfRMJ2vVxwE4atkxU5ZuwEiguEBePUNI6ZLdsKHk+Ao&#10;jkqeAgW5lucWHLnLcqzD1pBt0xMhz1cAegJILajVMOde7cO9SY56hY1IfKChbBpATvCVB1A2qIsG&#10;q6pm0M0UQTtPSBU8P0mVUNpBudAJtRXQiDEyG7dBWgOsY1xPUknMCeADZ1R5ytprcLmTUvC6Oo52&#10;4OU0B2aGVtkMU6fh28eB16vzPIWgHsx1jj41r88XjqMBBSiTAQNox/VSjDlxtgJVJgkxO9hwnCf+&#10;fF0J4KsZ7PffUeTAeTT83efTzzzF9yeByv/lH/6R82rqvSp4rj0e3+gbFUM7HgAGzuNXBuydQubb&#10;4+E8//Qrx3jhwMFEmKGead64YOI6wvUuRFAPbw7qcmYwZhrbWttWaaMw47hAq3NkSwWTCGjfqAHP&#10;V4fOieu6nNqmYyp7WM3ZIVKydwrzLTz1RQRjzvAsmdhRCtpxOhZBOscm8IALdZ+aEsy8KM8A965N&#10;9QCBU5RJxab+UY+KV/8Dj49vuF4Dr9eLvvYEACMjcamoJ8cb50Gt1bOZ2Vvr9XqBPQILilV0HRBh&#10;fxRzDILBcMpDrdy7JgVX76heYd+fT5R2QKfh/DhhOp1DnlQ/U5gJrcaG9d2cNkY4R/Eeeain06zA&#10;m8Dyen/BCxWCPicqSkB7uF4v1OOAPb6xz8d8Yo6Bq0+YCVo7UCswunNrz+5UWQXDuf/n9OxuIz7F&#10;SWYNTfXEnVoKXr17JZ568tYJhZGuc7j/IoPUOCJoOvDqDOpMA65OP+pxnhRYp+WjDy74Pp9UAyiw&#10;rtD+PYP5ch6wgaSEGdohuLazmedcH53VGVXwfL4cbwKknDA5oCa4et9se3EfRzxH0Ct2TDD7xLDB&#10;8SigdmUiV/glDT95bfDCzUDZ9b2Zl3ptfw/ah8h0Ku/dUmUzBCUMpfV+2TqIhoO3PuyODyQVyu4D&#10;+anxhR/XzXe+DSCSOMNZZtmC82ELD8VwAnanI8e4gQy3bIntY65a7s+eflUYAffvbHdwQGJ1QJUw&#10;ZgO5cweTnqgbW0YFJZDktBLxNarMWjQj/1YAVMdxkNMKjYrcLehaomECQRqF4XBh3rMjgoc8s/pE&#10;HOTlGq22RH/9tWTgPpn79K9Ml80ZT2M/wHBZ17B71HMZ9vsN3wISnpn5NeBgKatkevCs4Q2ozjvL&#10;kjvfnW/PdnfqwtnA9qzJK/F1prb3HZAXWXsht8vaAwHMLZkTf3vdIIDH2M/xHbWVoRBNtELuitS8&#10;xG0PiGc5ycobycwGImOcsSzZrmt9YMzkci/OTJnM45NvAqAUjH0NbZ9ROkIIOXBnSUygKmuZBUAR&#10;lKBVkD2gts/20mUrkLH0z8pOilJ+glB9eLkO+HvdkKnMiPOJM9XFnxxb2h9q1yEsZ/fM080RLQ2w&#10;yJzyB9Qo5d1WmeLvDpcC5NPyslL/wO7Wyrao4eC9zxENnHA8I9PZwZgbOKSIpmUl5F0DWPdrSUna&#10;m3iOdVR83QyRgcwAJp0l/7DrQUsgLrpE7yXJAQYXAaZE8NMBkM1BvZ2GEmeOfJGVH71WtsKS0Bsv&#10;ePzjZcS1FjT/L3gSzcF7lhwaAf8JAKukn8PczsM4I2jb5x/3Zl7bX9d4N9mOix2NRl5Jud2fJc7s&#10;CGwF0MmbW+gM3z9mW3MsB3ZiH4VWByID1ZwaYANO48YalR9x/m6SbuvnTfvn86Q+xI/lap+X2POy&#10;38e24I6PaPXy8Oxp9bPbM7yW3uQlVO/rQD3t/QcCFE8DQVHEnfm6Mg0l+Nl8X6sxU8icUoVNeFfT&#10;LtiEwSkb4KXOm60UZ2cEJfxw+un88HuRLe7ONvyZcymWQ70/820/qDGYUkDDuVZya5quZpe37+3A&#10;w339aikEQEtk0rgtmUrGqxaMfLPtXPpgmgHjztd7e0XlnusHKZLn5fqMfAFEA2QOgMEGgQpTZluy&#10;V4YggstRaZEc11HK7VQAghVM+uGauIyG7LyJWtozPty1fr5GEQzg0mrGcHZbLo5f8eeLayVYnns2&#10;xjERDJm006rbUpTfOH+2sI2vrCeCbPcmR3Nk3/IjNYAmmxBToBhpieQAUNicT5ZNt/jqIzgZ30/T&#10;ClGiD2yNLWvFsEFATJb+EJE8c3OO3uSgb3YzABxv74t6G7LJNegbsJTnlVMVrLm9r+xtX+UP629Z&#10;Zh6L91eOsD2p4Me7LUXj6yt8uPz1/vv+N2BVrXx5ojeQ8Qt4/qMzOGwcWTpbS9hrK3CUFUsQBgkh&#10;DiBzf0yw8olZcprN5Cgma91/pCtWkG7XrT/RK2+vUuPs4nP0z+8olVUiTZhZeRxeZRUyZAQQ4r4z&#10;7T8PIlRm1mlUpBmfP7KH1ROlzAGKaMRbnH/WtjNaQNuwZANBcjgTyyB41zX2/eKizuMMQATIDJaZ&#10;npHMJQCgBP2mGdp5kjqiLj+BFBfMOu/XxQxLnz9VJZ+v3ptuw+k7fLoABN/xZLbgmKg1aO5oC+4X&#10;iCahtbYMpNDnYrPFOSPJIYxXfJHdyDYVIWd77x0RnjcY3lQCRLySEh509WqdSMvqFwHtoD5l9Xtd&#10;46gFZoMgvtG+fH4+8TiYdRp896oMhkINr9cLMK7LcRwQKZidgOrjPHFd3edt4HV5drCftwEy1rq4&#10;7fulaRtMVUzruK4XHo9v+P75idaOzC6dcyxg0jNxDYrzOAkQ6qRN0PjZa9J0LqWwAt4M+roICjol&#10;6PP5ghRFkYZWK75//yNt8tij//L//gt9oamoJ9O6ai04TvaTa+3Et1++gcGgAihxlH/8x3/A63Xi&#10;P/z2G2bvMAXaxwn1LOYAARhcJngXTRDjbIweK1kNA8A8gBQ22Jwlq/nDNy61pR3x++dn6mnKi6YO&#10;KEVY5SRl8+8LaVH892hMzERYNifULYjO8S1sKXy96RUmqooqQJ9RWVfd/6JdyAbAG9xohs/vn3g8&#10;PnC9Xl55I24Lrsby6W7Ispkj0YrUrqs6S0SS+qVUQX851crjAzAl97n3Pohnrp6wFfrpcjBfCmCt&#10;ESM76f9cnZQequr7FkApmEYityoMfDYlzzp765FSJKkSL9qoaad6pnWcRM/nC3K9oLrmYA7FcX4A&#10;mLDBbPLZB47m8h1Z8bH/HYOrtaKcp++ngVYbbYpSUJrziE9gfP/Oexl8Di/qbBAf7JOUJxAmJpXW&#10;UICkJDElEwD9kppyPGYEph5pc83nK2l2AJ5B1XXH9DMJFgEWnhu9dzweH2i1QoVIW/CHh36YHsAO&#10;3Xq47iEALyjNQXCAlUZjYvSJaOT5UyA8XjuYEZvw3Qb7kSNdK42OIiVLhn1lHfzwDYntrBHJTPH8&#10;jCxwYwcfFgjujuoGfNG2XyVvAd7kk2yHlXjm15zr4GeH2h10teX8yDb2/HddNyUK66C/geVhafuh&#10;76jD7RXjT6crxhDIRhrg6c37RiPgZzBSAXhDDBgQ3VFrrei9U2jdYGJJJ5WzwWBCjmkNh0ZCQNca&#10;v64Lx9Gyw3CWGZsDDh7ZzPX+G/bfAgk2B83vFpfcM03gc7Sye+4lnfuVY0kim0rVnIZG9o9st3ew&#10;I9Z3DcCfxzMZYK49qIgnvPzEIpOB10ogPcFp3G64g23mB+f+/OtfOssuhNj5Nhcw6p/ZZlX8/V0O&#10;o5FmmNyxj3S/qwGREcFLu6LxsXCPvs23IHm8NfanP54lVzIdUMOW3UzLHCwP9uZmiAyIyE7y0laz&#10;9RzGA8jy2X0mLeR2IpoOxkqI6xkqRnN7N4CHNUcZ7FDPEBbfc+smOYORRRKZ6XDZzAaOtwxGpDyJ&#10;/7s7mpYH59IxsQoJvG9ZWQE+QzW5uHRST9Q0pvzKAVbLPegYDfsWEQ2QoubPHEHIDFIUPnMkN1QH&#10;r0Ly1Ncn3Kec+wA8PIkiaXpilD63qwT2TUHuf5WC7Llw06V20wUsRXRjHwHMmkeIDVUqolGRqaJE&#10;drkGGMqKq3Dn92DuAm++jvUGQuu+z/1KOj0bnM5NBTJaXSqNXyslM+nCYCUIHo2ceKZo7P1I4bfY&#10;3b63tDjdxltw2jzzONbZA7EZALsFcSx10+biIW9hQaUR+hnJgUxnewVxZAMWA7xLkAehEgJ4sJxL&#10;XneB1MteCA1mAN5Apjc+33fqn53r/kcgk3k2TwZTY51jP2KBVTkg13FhuFMebF3vy0s2jWK3ecoM&#10;OSxH3Tx4IvkNAhwMDHEtoxQ+NGOCou64h65Z6xxnmngVyf11P1/5czac9nWJoEFxSp1sljkn3m2n&#10;KOlcSc1UCsMUh5QlA+6wROXF7dD25wkdftTVTPOH6w62f23FgR/xahRbAY4cjaxbGXhu0OlnM9KY&#10;kx3setdW1xx3x9urD+lUmdOFLD7t5aATWKilAM1gStqQzJr0gPGPwMGwhymbbyPStQ6wOANtUftE&#10;lZzv4S2Es836evb41U3TbcLWOrn/hWyo6gkbuf4ath1tmjw4QLmOZVCQKzPo33K7ebZ+FUlqRNUA&#10;+CaiyoXTsuYt5tG7md1khYFtz+LzjKo5J1Br9mGJmaEOvevVMfrt9/fsaS0LZBAft8Z+CZD2iz2L&#10;XP8vkhYJBvCF2GR516lzruAct8PbmeV6O5u17beQd+l+G9sXvWm37ywdeX9lG9+3z4oHFv8K5P43&#10;xxImR97XtrU3g5SGIhWRGWuI7EVyaMcchZNO0XyvgV2v9znaA2P/nuB52p8BEBfK/BgDs1Z8nCcp&#10;AUpFOQi05DzHeWTLnjMzjOu19LPcg/N0a8TBbAbgzW1JblpxsJrPrEW9smtmhnItBVMNc1xQY9Zv&#10;+AYiQKsHv+vXCNs3bJhMDjGDmFev+Jc1wHoHydVtXdvOFDPvZ1Br8hyTR9grpKJqqrTsdTK6pawj&#10;dKqfYNEDAWHzGm2KCODBq3LjnFGbTp2xgsIpg4abns6q0FLR6tK7MEWrd/kYjk9UJVUBz7TCDG4H&#10;F6PaVAToDqCG36/K34+jgYEAAkGUEcBPNdTiWdduFxDIQ/pD0SuCgGPBeR75XjTcjYbYXEbF80n6&#10;lDEnSq14fr7QWkXvij/96U94vdgIszqYqJONT8VprjKgM4AhPWXBCpOOxhhsdAsCqI/HA2MO0oF6&#10;gs7VX6SrKAqB4eoXPl+fBEi9Qnf1RnEv62IApNWK+qyIhooiwHV1zHnh8fgFAuD/+ed/xj/8x7/H&#10;//6f/jf8wz/+I6QWXFfH0U63ST0x6tqaGBu88Sf38fW6APGG15udaGYJlNZ6OD4DZlrrhXF1D5oX&#10;XJ4tH37m8KrgUgqb06pXSznmVFtNzRXnaNhqtVRc1wsiJQNiGWBTxRg9udr394bLngmT5IgBr6Q0&#10;ncs/0zlR2wNXJ2uB2UrKmpPJL83P8amK+eI1qD6XrQD4vo1Kf9/BptF02DD6BVX1apEK+LG8uMcn&#10;q2yNlWimhqc+0Y4Dx3lknwJVhThXOJ9fHSj2ngVHY4XQ1XEcFZBGQFcV07g2zGYPSqKJnjQpDFCp&#10;0Yej7UDqEJigD+rf63rxGmPgqI3VLi1kgzQ5pvQj2euPWelVyL0uJtBCylw2947lUdLvmGF4400R&#10;wfP7E6029m4wc9zIyFk/LrzmxMfHh8sR92c0LL5e1wpyOgYyekc9zlv5WshxZIT359P3QvVqEzJ3&#10;FA+kWGcDzbQ1RdB7yD8fKHjso8KnzIVDjzkAx0+ksgHwFyA8sqXdRNtAH/zAHPa/2P4eHFhdhO8J&#10;ztpySGnGbRdHABsC2Lp2iTcCkEv7bxmCu3OVgJUtAPzWCCfvHkbjAoOjOVCROODuT/vvfsUX0le2&#10;t/fckZaw+7bRbfjKMpokwYAwYO+gDw9ulQAGDO082KxiTrTa2BAzFaukUKsyUhRNPFnxZjALzh5x&#10;WSsZ2a+Phm/fSDg/oqMwAtAAjTF/rpjlvz1nP/uM+XjXXGZoIOZyMzZuRnfAFSGk+R2/6tstV4Rp&#10;+z/bRc7fV0CFdDGwVQYJeMQs/i7vcveTx3vHFkIGtvXNn3xNoiGG+DMH2L0u8NU5hiyZEVugyz5n&#10;ewY4JAwhSUBA3MmKAMR+ffP3Gd1zQISDRsilw8N8bDcuaYdYfobyU3IJvCATAa5W3dZpc71vPPXh&#10;KGP/LO9e3XBWGJxQFgJDCeBwc4jje4KQve2eYUgWIKo4+F9JJQwJQ3wZq7E+ATyWTUclyOxqMAHw&#10;fT2N2WV7xlFyAaqtJhh7SS5ianegUXMsGp+yFUgpdpeNkLN9jszn0LIBWohZecsgJHCZGsFRkz14&#10;JRJZkdhem0L8gYrgHJSc6wCA8smFawPzMuDCOVV1I0oEUpx2xOUn1l3iXPP9HA+374+/9foSBH17&#10;8T6+DkJ5LcY1K1KS22zd0zNIY1b1rvNWeSrCKlh6JPn8//p4416yAX2Jm9meAY58n46VzyNKViZh&#10;lxO6sTCNxoK+1gI3/CPTZA0z9YR/UHPvx1nns8oaz7/5bPkzkCXxobvjWdaDbePYQQNgZRWmvhLc&#10;hNT3b57bfk4E4P8FvIwz9Kvy9/clx7POPc94yz2geX1OkxuBDtil1ZNgzvav+t6XABwMQN103jYt&#10;tuYqgOOgklhD90obA26VImbY7TXYkq/MkPZ1Hg54AitbqnnJdThfOyAoQu7HkOFaC3TLaOI4gxKL&#10;z1iKU7P4Z2q7g5k7dBlnkEjB0dots8icc5EffNsbnmmdQIhn98dYco1l7bfigTtMZisWK7Dq+1sK&#10;5KZd76+S68fzJfgQ8x6bzs0xwsdplrpu6fil72K0O9iDtEn3yXo3ajwzx4OnMUeRBZ+CHb1ZfqKn&#10;AsCRTK6h3leBn9+C0Hlh+3uqUQZCoxE3l2rLLM9J8mcsmhmYZmBgqGy8sW9Bk6WX+WpvczLfgl9l&#10;C0qZfG2weg/kLoUYTvnt72+f/2svdUqLtAnfX6kT7yDuv/f6Xy+32VO38wCU5ZC/UJj/znu9g+w/&#10;uy9B0XXd9/kdYxLv1YE5O87zG3msIXC0k2DdGMyEu8n9PVC866KQwffg3/vrPYHHEAEpAot1a/Ar&#10;Inj1iSZMbzuOln52baS1mHMkaBDngpRC4DirCWL8tM1tDrR6pA98tEreVtcdkX0ZVniT4vepuMbA&#10;URqDCBm4dr56l9PevdoJ9/UnQOKZvDocL+B5UCLL83pR50dGuBqsLtunHUcC4td14cP5Y/uYpCaD&#10;V6aKgEExYUZva6hoMBsgJ/tMrWO6JZpsyqFUZkcHpZsh/GVFKUeeiWrI7O496BbnXchubQ2iBI/M&#10;5IsdUMAs8j4m0N2WU6R81OIBBmUPhVrFaVy4p2pxqlQpOM4D3bNaA/NwByJ9g9oazsfJ7FlQFfB8&#10;0/QLCOIys310hRYHeadTqVQmyhUhz/Hj8cDr9cLHtw+oKj5qTYD+28fDg8HkoW+FQFwtBX0MhGIe&#10;UW0TRkx1ruo5kj5vOj3E4zgSuK61YNYTxYPN03V/8wp58njzWUjFVlAqz8AuFcxsBsa8MOfAnAaR&#10;ie+fHbUUPK8XPj8/0V9PiBT86e//hMfHL9QJxj51cGYEMwYuGKC9MLo3llRjPxUPGLAKJQBEZveP&#10;/kSvBdFjqEhhEMEzjuXwZpqZMMM9K4D7NrQx2eNC8qyPgCu3B7GhaHw5fd1DVrm+ISuskDBYZkif&#10;R+PZrsA1BjCHA/XuTzqgHBWAtVZc14UkjRChDoleNBIJS3ye4zgWNZDjFGFXsZEmK0MiaHOc0fDR&#10;ck+ZGvrerNGztkPO57wwwOeJBKjqjTl1klO8947Z2aRzzun0QhOfn/z7eZ7o1xNSBOdxcq6FiYfX&#10;iGAjE0+PUln5IEIalnrQT/WAQx8T7TgxXx0iimfvGOMTNicbKteCj/OBwL7qeULMcIhgRBpKD2kA&#10;ACAASURBVEBdFUerEBRmtxdBx4DAbUzMTB4wM1YtQLyKyHv29InumeelFlxCbu6jNQYczDyYYF4l&#10;dKStGom3x3F4pvemUxwXmTqh2jHGxOHJbWy4y+zxgZfLEM+1MUb2ZGFiCU9eVlMp4FztEQw6XI/0&#10;0dHHhUc9GeDqDES1iOZFQ0nZnUsYRjRAcodJlsxSUNz2jCyg8NbSQYR4kk9xYMG/79eXEFB39gXu&#10;9L05MAGa3F1ZpMMZyjyOLcNui1OFF89Ag3pGhB9Miiiz5n9sUrk5WOHA+jUjaLuMlx0YoZEfDmcA&#10;M/tnwlyPJJjiEbEAeZOfD14gGu+VgjHHomZJjt4KdUMO3nDDBp24WhpaK54JPvC6OsuMgu8NjAxV&#10;OIePERA0RLko76QaXLbsav74eHgzE0DHQGuehRNPW9bcAQJxLjOzcOrfgIA3IOH+9maI+O93l8NX&#10;3W4fDVsvJBIBPGJTsrk0uy/ksh58s7HW8VEuKUs5AHNAfWZJY6xziRCuC/7uzOzGlXi0J+QY6aAw&#10;66AEn7E0iBiiCaeIoFhdzoxsz+eXD8Ac6pmBpSXXYgRjYlAsvFt7jHskhlJyTQFAgvpiD2z5XjKQ&#10;X5AOV+gFDwwk9zqVlGk0wXId4033wla3oMswI2+hmc/7GveEJAYmAFDtvp5JuUGKkgCdyT8qPi/F&#10;AQLcXpFZwjPTgcqcbnd2LLLYIijiRqZxHkphVgFCr206DRbM8/7SYP/2NW7cO+IGEJSHyFEEagRx&#10;DCurZAZAUMipaCEX7pQE6AN/HpnOCRnlASKZQRiNcDzXnRFjcecqIiPKi5kBM3R46G4iGgAkaU92&#10;J0Dx7vQL1DMCzd2X3Ap5trBiQFWh5YCooVaXoe1wWmcWAHWOVdklGyB0vxw8xJlWwMg5ACkHQZfU&#10;L9tZoNRlnNPiWUeuJdwwj8qHqGygQxZZs5SJGSDQMExMTHui2oHTFB8fJ2yStmGaJS/tvs9vVCsB&#10;YAiQBXdxDmkEYDfdI1spsJ99MT64cQXB6vNglo2B9tM8wFU1XZyfviDMTpEl09k8z2Ulzm03zm17&#10;NoA6wXLC+fGyVR7kimrcc/GOpjHrYPAKxO8HhYU/iCVEcaYsmbVt7+TXXSwSoPdrVHe6A9XXKJvw&#10;LwcAAXjipqbY+FwVQCpBUBFEI+2gUVq84PHItuluniUz9FzssTcgZtkoQDZENXPqM8u5278Q2Tcw&#10;S5ADWwZxrBefkTpGNWyyGN1qtu0MOv5bNDQHda56pmij3qwbAIhSUseqMeOFgCL7VFTPCq+wNU8A&#10;vnRMA1njgq5pxbsc5HYtYVjyS3q5muW5pZQb927xTJbgLA1amHfgrroTEA1kI3QcGdPNwXbBygit&#10;tbIcXiNJwdJxElsBWzZ61gU+b3p2vI3D1RosSnQsyv5DPqnfJCoZzW3UZGUQLqQsGymvq0u3hEPM&#10;PXPnsSeloXj5/x3mVxBUjmdoRZgdjwA1DeKUS4pFsyHChl5StmqO2Bs6XGbjdPsxsKyIRsecH3Mq&#10;hVIcrJNli4Uegc/nO33Ne0hpBP0EVqZrZNRRrnX/8rpuZItjnZ8c/Pb7dk7xs+vnkClSxkXF7bJz&#10;A5DPJqPYtGL+7p/ZEyf8Pj8E8BG6493AWkzn7P9zDxYkIOi+W9B6IOdbfnBNu9/bkypCDzDZd82P&#10;uN1Tm/eocVCVlXUdVsx79dD2XEkNkufjfr9FC3Cfu31fxP9XIvCIpp/Twe/UJd6gL745jKBCPRqO&#10;g2B0rRVihVU1UjC0opJVGs6BBynVexrQ5u5zkC8XLWkpRODN6gyvq6MebGK2go207sUGUBqzD5l9&#10;gT7YhK5UVlaknZm2pKyHt5BBzqnqzIxszmdxQD5oN5xi49nRTgJ//XWh1EaA3qkloontGMzwrNWD&#10;ZMqeeGyOt8YkqihFAVQoBOfjwX232+AWFoXbk555O7vTb7Tq1daC1/M7og+FquI5OiBYQVMBM5jH&#10;TGEY4+J8OehPkDNAOoOa4Pn8xOt5EQwuDHr0To7ggSd5uOvBc6+Qvqe2g76SEvhnJqpmUDbO+dQ1&#10;St78qAIhUDUwjXQHUVlQzTyj3YFoNx7mZPa36QSEjSurA7WvFxspiihqJd/x5/OJ2mgb6jA8Pg6U&#10;Uik3sxPkl8qsfbHkdr6c+1sHK321VtcRitEviLQE0MMm7ON3iFQHNFmVdD5OfP7+iVJ8Tcxgx4Ha&#10;DvQxyfvvch9+rhncry1wImK8Xh3P58XM5trwfzxO/OlxMnjxegEiuK6BlkrCUCuTlcbspLD1RrUh&#10;mcMMWphVHTRl7HsCUt2oYhgDE+N6kS+/c7zR3Jfm/wQDUg6Iz4EelBvHCYgkdXH4ENMAlYJuzMh+&#10;HA+8ni8GxURxXS+vFnA5MFY+VQ9kqBnGYPJOqUc6bwr2eOjd6W5s4uoXIMA1mIhF6pdImhP0YasZ&#10;qwDP53enEyGeNW3kmTe9kqd3Pms7GqkvQB+tNdIZmQpKYR/AWg6084FffvkVvXeM3vF8dWDC7Tsq&#10;K1IHkz651BNVqSe7U9whqm1UUduJ5/MTqobzPDHGE+d5okl1CpHqaz7QmqFj+RdzTsig3uyDjTpl&#10;Gsw6WuVeiEqYYgZ4IuqnmmeFC/SPT/zyOHEJMK8rqxdnJ81gn4NZ5ohjsuD8oJ4/zob+emFEtrRW&#10;7wdwsVqkCFAK+hXzWjAm8Pl5ZWCQeqPg+fru1DxG+6YUlOZUPRHgrQIdA/3JLPfu2ePfY9/5CYIx&#10;Mf08LTP6BNnCBsDA1jSFZqa+onoGugDotdF2gKBUwaUXUATHQV3bYOGkuIERDlmcjG4EhqezG0T0&#10;n2O43H2qkfVE6U3A3IU5ooquE9KQcFskT2Txe+TPNyNyXc+AdIh8FD/62Bqjbb9LPJYbluHMSlz8&#10;B9fEVwM3bT2fpxID2z6/Zw0sZ8HHE+VhWwdmejeC6Li7jBU3LEpkTlE55TjMIJiYQ/Ht2zdcSt6q&#10;qROPs3kDgQ442M31YnfViMTW2nCNlzdHoCzUjbdy6shuvefRYG4Y9s6SmeCeCsMmnJVwyAI0+f/7&#10;+pFbEVF2CTDm3XfXANXCSI/1DvoNi2XYK0lhFip5dyb8/yKDefd6AKg6V3LYxoaU/y8UInkfv3ks&#10;vQTAEYGhOIyXwR78sSvI4vPsB0ham35pOpiMesczCjhXxfdpKeK8p5FJEg+haSQrzBtASZZq2N6o&#10;SzbjcXsOhCPuE3MDBBK0DICspsp53/GW2uNNEqZH1BGOk5d+pyNi+QwGKvTsRB+gErAA3M15e6eG&#10;ijVbf95AjARclpbTMKTLG9ft5uzEE0UwSMRLsItAu0G0eLPapdB0WjrCdGj5Vjg70d0eIIiynLW7&#10;Qz7VIBLNaTwj1NfPSiHdDyeZ8rjt630+Qhmbc8MW2XRZfE5WQHV34r9mwP115WBO86FTvVmQi5af&#10;ZQWho7e129cxjifDbQ1EZFUggU1GFhixsmb43cgSLLlL1eBZSpP7zCziBNiDhHAdKFnOtwU++4SW&#10;aFhsa+juHOoMns/7HGm4a7GeJmms89EXN/cty9WMAI/zxbMUvUTVIVdK1nlj27jWv3Ga7Qp06dug&#10;yAiwiBtmKcmvHOqWl176Pa5n6/r/rkMkZOu+r798ygViyeLtjftz/QCkyjl9uwf18p4xuwN4nrEg&#10;hmh6GQBB8UZlQZVzs4FyL3vGf8z/pvP4B13ymo+zr5Gsf10/b6baLZM4vpvZbRqA+NLtuhbtNrEW&#10;QLkrQ7WZOpelzg6giuI4zpwTOCWMgcCKCVC3TNgItO6vUiXLhWtZ1BvxnXcR+JLv/kZvQQ5JcS0f&#10;kxPQ+HoxoOTn/049ss15ZhiqATVWbgs8+zqbn6PsSS7Q80R1XsWg6cKcBHLMYFMceB/xUD7Mwrqc&#10;7SyA/CDY63aF+llv5U4bxEQNOBBOW2TGGQF/jts0rrM4fYHsnr727wQygz83ec6D3K636y5abyt4&#10;KR6IiO+an4HvlQPhNOX+S1to/f/9PFjrF/bVe2JEAMd5fst6f+5rfrMZ4qli30ZgNMZlC/B9n1W/&#10;b9DZ7LJ9A8HD3rovyf7D28W374aNBvFmpKvaapXDL5m+2chvg6bvd9cjf+31blu8v+57ePcxbh+6&#10;j8Xl/8s+dB+v1np7hpATERA4C9rMwsaLBFiXDR62DvdZ1lJ/eab4V0rZKizd1ktbVaCjMzPUy9HF&#10;uY95lpLyUiBJZxT+z7g80xEcs/rMmxm0B41CRSkKk7boQKNk35ihVwGYOoggFdEstiAACPKoj9ET&#10;iB+6eKINuGVUZ1JC+n5hxbsdxEFkRWFSVxrSNw+fZ0aWsAh0DmR1h8l2fWqI1+vKbF9DAwxJf8db&#10;BjVLBbOpj8xIr1UQ1Eri85JepLGalBnu8Axt6s/wGacqjvNIqhT1poIhuzpJPTOm4fP5ggBo57Ho&#10;T6SglYLXdeH753f0i5y4Ug8ISLXxej1hUBxHw1SuQ4DZpCjomMrGoqT5eWYlGwOwfL7X9cKcivNg&#10;xviYwzmBSVNxOef2w5s6ku6AoPB5ni4/DQbD4/GBf/3zvxEnmAaR6BNnaIVNXwNoJl0E57D3gfMk&#10;XQnkQL8MOgfO48TVB6aRhuJoJ3p/ZeY8wLVgcFIckC8hIoAV92D8MyKo5YCOwab0bpuS91whc7Ay&#10;QEhHAXAO1CYejxO9Ax8fD/QxMIfiQsfjceKPz0/8n//X/43nuPBf/ut/xX/+X/8TAODj8SAI6wEm&#10;9n/guV1cjsTAQHDZeigJYN7TJfpUhMVQ6+kB2Dh7FyZwvV5JwcFsZQ9sbNlj5nOxKB+JD5yNjTfH&#10;WPbk1TvGILVInyNtjOz5YkyYKqVkD4zscSKeGKME44cAfzw/YWY4zyOb07YimeRgpqu5pQFmI3sB&#10;+II6BU/o9FWJEFXZxT/X2ul/51k6x8RxnB50Kaj1QK2NOrUWqAke+IajDTAbijRC53nmPUa/0K8r&#10;gfN3+jDRAUDB3tyR4uaNTXHS3y7Ua2MMwKlhEOeARZ+WmWfLnNM5uQ3TOmCGKWzECtBTrbaSa56I&#10;BDwmaQ2Xt9PPjsvtmAhOvZ7sBfD5+QLmzMS8eUUTyzgDBVI6Ay9msDEw/FyLZpirZxXXac6Zdkok&#10;cD4eD7clBL139NfAGJ/h6GIqq0mq921E2PqlolQHxGX5AQDwioRKzxC//nL5nPu9qze5h3l1EhNI&#10;u7NctDigeGB6LqCDJbKDfeEAubG+mfn+j91/xXKEb+9vjtYtoh4/R/Q777MJ2f77BgqlEQosPuf9&#10;ZnZ3mKJUWMM216+GbZjs746k7Pd+nwL/NXiVdodE34zWfU6mamZpIO5pAReJl6DMNMRZgq6pDGn8&#10;BO9f9Wdl1hUpTDqbqyQPkzJahwVk9nnR8FBlBqXA+YYUrRRcQ6HOC/7w8ooi7M59NB50YSi+G+d7&#10;ZoSbEl9M46+YxleDPakKYr7l7WMBtOQVxB0HcwM/c4XWVzZnbSUs2a0KYP/sagIlS7z8+YobD5b7&#10;x23wL47CJj+yXQfLmRIEvzQjaijM/Aqu7wWU65fL8Q/urEuMgwdF8L6aG8/kZgxQ5u7U5I/hGAkS&#10;zEjHMPi96KXlcR2fYVfiTT2o7Vt3c1AcZPEV2XewhlEMwFBomG/D9NlHeBahtkLHZBBKWOIqKaNB&#10;XXJ/5JtuijWTAIlcYrxaItZrZdXGve/fH57emHvg3SnzwySzllR9rgtsAk1W9ccy9gGvR9ru7UGN&#10;kEWzNMC4HtyrMZ8CylSL7O8MBmA55T59xdVzIdOIH+hvsh3G7Q/2z7tYffm7LSDbNhmI1ypvBgBG&#10;1RH0D+YBnA1MsHBQYW/jpAGloU+2daCKoGz7j4DNjdpBEdzUZoBN8yRTL7vnVRBgYeyJd+cvGmAG&#10;mJjP6Jk7tRRcfXA+pDq//gKNVd+AjriTn4eIahcObdGvcJLuZ5g6R3GJgJERUOfEZMZvNmReh7pf&#10;D/m86vQmfNvPUdc1mV0ZjzypC25ngcApDshByuqqO1BxH4M/gn05UdYFsdZ5Ib3vuj3OXf/YDzIT&#10;Y+10n9sfvSTsFGYOlZskUwOYaerHyH0IhyYAheKcnun0SHVDvywnHLhV6nwJDuzAw6bTOCcOXRs4&#10;x+/PdQP7136O4PJqOMiP7GtwAw193hZ4Frqa46mlolTyuUYQvQZAujV91gmIrHvQ3mh+4BLQsMxm&#10;9rJm+YHddZseu/373ugSSW9GMHxa9EOZgAIByO/Xn2oI/m41dfat+xi4h7mXa13BNIgsejXhPVsR&#10;TM8SNBGUShqC4F8MCrwh4iXkknpfypv0yQIEQ9hD1ysIWE3bgD1smcHb17JBFcLWkbTqlh3rZ0Xe&#10;6iZcPNtl/d2PUgDMANzXQC0qdzSYQbFkKPTLqmChUCsDG677MogXhx/WvXeLlMepeGHZskTCnkw5&#10;MbdJXWSKWMpP2nnben8N3HkTTikE0TTWf5V7v79iXVevgS3Z5M3+3V/L5/Cxlq97wT/oT3uX17Wm&#10;b3r17fz/ctWk4/oaCOB3vt7+r4Hh8naHPTkA2M5X2/ba+zWKVwhGoHd7vt2OShvNQdpSClqtrkdZ&#10;tQJkUeTyN2rdqHu2uZENrP3RwPxVHMQoXnkXY9sz0Q1A9jtxP440AF494mXnAI/v8zxgNjwbfgBo&#10;6UPAaFdObwoqwsSp1kipGc/Iswkw41lxniekfDAT0Mvf0+fZzxnzTWLrmUUnIg/W9j2i6qZLAOGk&#10;TGFVpfPbi6DWY1VO230qYx6Kc0WbKXRODy6HLcRmi6TM8Foqz8oO+WBFolfQwDLAGRQAUuhTd6fM&#10;IJXY0u3TuYjH6Kl7CFASHJwOhptO9NnxfP0BM+rrUqrbgB29X35OrCQrNnH8wDVe6A7IqU0c7cFs&#10;48EM3jD7Fq/zojJVnbjmqrDoc2K8XgSHpsIwAZOskJg6aZO6fR0V6iFHtRR8dsqNekJGVMdPVa+e&#10;ElyvF+VtDEC9eZ0Y6VuFdGilVDzOM9fD1HWeGBv9SXU7ZJBLX9VZfJj9GjaYeTM8hWJgABcg0qGT&#10;3Orq+yx6nfV+kY9bhFnFo0OKoQr3Qr9GnruteUNQJe3WuC789//+z3i+Lrx+/8Q//dN/xm+//oLL&#10;M8N5bhGUVrhfK8JeS8KdbBvnPc9PtyPdNiMwXvmvJ09MnRAjmFnbATPF6/lEcJsT11sBOq4XAVkG&#10;gYINQjIZQ00x+sAcPYMnmJFuw2t0l+kxJkFft/PZH5BZ1xrVgyLo15Pc0jrRXy8crbo8ruS72ItB&#10;FzrGRA07QpnRK05VQpYU6sdaCurBXg8U6LIaUSaffuUceZV28MO/ridgDLy0VlE/Phz07l794PbU&#10;JH0SKXImovfN7st/zoFvH9/weDy2gFGF6YHSmp+H1ee3QxzkD19/DrfrQL10DQfbS0nbLgJLttlL&#10;rKCgXhvdYFryc0EbOoxVyjLM9QscXzD88foDHx8fGArM2Z1yx/XXHAjzImhQw94oUvB8PrORdOwF&#10;9f0+PSALs6StVlvn4eisupqjA065aTBAe+KJ5/nIKpjaDgaWNk4IEWaWl1aTwqXVBu2TXOhmaOeD&#10;duRkL4La2mreaoK2A64JNLrhwkPjzWl2pRmvGyep/2BYRsT6c2T9bCnv2K+9jBbxz+/3+YldlMZf&#10;fk9kOfDrQz4Ee3tvObcGpILPe4fB8vb6YlgB6/vbs8IP89Wp9weGHO6OhgGrVCYF5v1m5P1SIek9&#10;I8KMZMcG752RqakT7SiYIzjFGtrZYNZc4NyAEy+DAw2u1/XkgSxUit++fWAOlmiUUhA8djDgPD/w&#10;fF5ZjhwKHruRjt0Y/2rofnXgfzTvd4snslbuq/D2eSxjm/fcPpfrxbGW/PxmrG7Xkd0ZTIvOnxNh&#10;0BEkNTcC1rKFg7Z9F0hHVZFFACxx38cq4UhIggcZ0aP7l8+0l9yLMKNtB99KrQ7REAaZkK1k/ms2&#10;Wzhz4Q4lOFr2cciPgaPIdMrnjbH4I4mw6Y4jY5Spyon4oUMXc7JeBksKmnCC4yCNjLDksI8sMc+O&#10;J4hKsEp83ZmIuJw/kYIfjSQ0lT9Gjit/DmfF/5telgjPdnkf26IE4OpEeaZhAgUYxoxAcVqnyLJ1&#10;xZPTEtl1QZ2gtgGuxamvhNk9bAAYWQY1D7aMCE8vW479i+Vrr319d3iW8/l11gxBRHIb8m1Gf/bd&#10;90+aOR2FGKpnKqaz7v9nytLPFZBd+iDA5PdzJZqLqhIUUnkr/fbrJBVG0PpsAaIchCGJV+K58t7m&#10;oPpWhmJGjsYI2ooApobhLiNvvaqXImBk25xldto+oxbH9rZeu5Pu2qCod7MPHQZy5KqD9REoXNno&#10;AXx9zf6HRbDFkkswsx59QAH+aZyLgtQpu64PjZbyDtw4qdeE//gV54Rhrff7eXO71k/ApPfr/fC1&#10;/Vlyw+BN2CX/Ec88iTFkU6/IOPTPVaGeJhiCzc65j+tHY409vNsoX4CmG8DlMm0bDzrgcmRbUMg/&#10;52u1ztufzN8m1/FzGLvHcWwZi6G/YwzbuQxLehhVZpPv48+z2wJ8j3sKksMbyPMquSJ/Nof++x4s&#10;ZrZbAO6+t3VrqGyLDuVHYGbcJ3htqxis1BXEizPXxb3WysoAz1YXU+gUjEH7/CWCUcqyYyG89mYX&#10;34IBG/AEuN0RttoPaFyKO4MQ7rsCWVVD8PO2FqzAXGShu57fZCNetZSVrWqeeZ9zjMXfH/O1fTfT&#10;VMIW8ttWbJnZm7xT9wQ9xg9XA19Oo80HiC+pRqLQPfgRiV/7/sp9tq33z2zePJtohCQI8i6L+Tzx&#10;bNsYvgTu/yde5nbJe5VFnFdxr9vzudy9P9OXz8melf8//7rZzvj6zLuej2G9g/575WcEskT2PZLl&#10;mRAUtEJ5bQ5aHK1l5UgpAjjgwSpLuV37h2C4ahbhvE+HiOBsx9I7peT3DgcGGYwvUBDgYVOx7tm1&#10;DIwpjBz1QhBtjguAYs4CWCedoGeWhy3z+PhAHQO9X3h8fGD0gfPxSAAoaRoVOB/fAFCHmUiCThzr&#10;RNBfpR7+so5IYKtUcf9HvIFsnK/kkjZTgnaloEIyA1k1tI9TmYhiBUIFr9cTx3ECiABV2Lv7OcDm&#10;ilJq2hTU7yMzZaHetG+TMxg8U9arldTYNA/UE2MO9OuCFHL/qmrO9R50NUy8Xi9SNQHQKUlT2wo5&#10;qINGQKRCagRPBY/zA61XfH5+Ipp7XtcLAlIfjOGZrRhOT7LhMhYZm5rj1emybeY6n+dMPPCcMzEC&#10;Eb+yNxztveNxPpyaQ8h7XIB2FOgkP3kplVzS5xlGOHQqrs7mgtNWWhY518lRXFtFN2aqn+cJIUeI&#10;G4aGp9NtxHORwmpl30PYCyRsCtVIhuTnhw58PB6YOjGH4fr8RG0Fx8EmhK1WXH1i9InzaBl4mJM+&#10;iOpErQ6mw/CXP/8Z/+3V8Xp+YvyXf8K3j28oreU5LFLQ3TeZcU56QMScJ9xSH3EdqHti5whaqUmD&#10;2WqDgLzWcUapTpznB+kmNtwi/FxSzDSntFXMAUyJTPjhvTWWDWMgwClFMLtXrPj583o+ARH2mvMR&#10;M1GzgVnt1I8fJ7nnp7kuK2w6WQobOarR/tUxUGvDx8eJ5+sTrVa0o+J6fiJsIx7/1BVMnqDfXotA&#10;0EAudILf5KueeDyIYQW3N8DM+dEHVAfGuNCO37g3pXi2+GI3gDh1lA7c9DoFj77MJF2OQSjnXp1e&#10;Kq93NAZwrv6i7uivzKaeUYnQuzOoeiLFmEB1eiVjIgATMphEMsMuiVdpqf9VybldjgPdDPOazAyv&#10;BvPM/VYf+Pj2i68zA19qilpaMjzADP26MIeheV+Kws1Bs2+sOYnqRPrXBf3qye0uTpEaGfwMJjwp&#10;6071EokgxVp+VqKvjlJ2320UkYJ5XYEuwIRjEK/qHherI3dbWHU6Fz/QVsaLJaSWt7BIScfNgrwd&#10;brIU5e7yp9OT/tX63RD0BMF9XBL72hsvioGUB0aAqorseRvuWIfzTGCBrJBIXsx984eR+T6W6lyP&#10;K61/ZUYVByNo6G7PlOAgbgBHmmpuzHJcwQHoFBduMEk8T84hS1KLFAR3e2azJLRBPpwxDWerWS5b&#10;UCCVnx0WZSHseH5dmgDbnBcgjH6qKi7PAng8HiCnqQFW2L3a56y2A6YT5+MDcwz0SaUYpQvfP19U&#10;AkqDUdQA9a6vFmUY7iAaV6TEgRzOVkhOLttm8qaDFc7S+lFDDrA41uEG97vskTPV5cklaAdc1jkT&#10;u+BvZP5toxIH3LIp2kQCwWE1JMCFDUwy8mlVMCpcAwhyh7XKAWZ2sxyxhpEuFMSA7wtYRk859yzx&#10;UmAlSo4AMe+mG8+KSQPLKliGzr1BmmRx33cHbQwmxSsmjJmkXjq+8ua4ctMNv8yilmXcSO5F382e&#10;WQE0zwbwUsqgTPBggXjkn/QVLIdetELr/sGLxYwaRj5DkZYW2Vwhkz5PRmc5dMUCFLfQ4O78+/os&#10;GqXgEhWIWAa/mI2iEPMu3VH+FqKN5SjyUHADUbCqSIJf2IHbKFUPMDeuFA4co/Er47QUQTnOm8SS&#10;hql6xqllOeCUFWmNypiVLV2xAmDD5zccngjmGWzeneHQnCLqO85zUW0DAUB5DqpviTWOeS9OM+MZ&#10;HAv0AQyTpZwGLNiU+pY65/+j7G23JNlxI0EDSffIqrqallbSSnvOvP+jac9Io8++mRHuTgL7wwCQ&#10;HlW3Rxt9+lZVZoSHOz9AwGAwRJmdzXv0n6/JHAI9PicCoApkyHImun1f1o6prY3RZ7Ab56H5GoDS&#10;6XVgJgKivK6fF9o7pIbEAisJaq1IWSkPhONcGsv4QoGpuLqCDnHf8XPxPRl7OyqNBooWOiI8qNCV&#10;5dG0IbHHVns8g8MogeQczPdm5VWMTZ4JERjELc45ifFLZlEukxlIZuKaP4XP5LRVfjKEfxBsERHJ&#10;Kod57/PcN5vMzsm2JuA1hCyDPJ3+4HygjeBaLJLc6yzblCqA21KIlwT794lrRheJjgPywAAAIABJ&#10;REFUf9PW0Dl3lqBwvFc5JyY7wz+D9wGZz1gzyTHZGQlmG3CT1QqXcvWjnDVEphkbfEkkMVeA1M+v&#10;8IMEb/sMQHE2VS0VrTaUKm7blkaRBkDu/dyDQWcaoF1JbUlbgolm1I2M+ee+XJ5l8Qkm7DUnlPZF&#10;5poVeAUKkAokvpdzDY2ePmSAyaaWvs6NJamWuoc2wAqM4We+l+lK2BP/zBYVMajOTiXgsQtwXRe+&#10;HGgY5hJKYzh7OJoSNUQySW0gdRYxzyMdA1usAAOiZwNMYIVgMwAUU9rX8LvDHqIAtkjHSDzDXXJm&#10;2EhZqVq5P6MKYCb8XcLAfQcfdK7l98S7RCI31phl0p/z+N7/aP3sUl2x+JexRwSWNivuIW2E7x8Y&#10;oMWmnrMDnpFg4Jxzv851QDts7hP3SHL6MwYIeiNmWPivAnhgGKXHZWnWmesXa+jmvpTFd672bb7v&#10;Dl4jcIf77/z3WJ4Pfj6tcdYssLjvgRVIX3/+nlJdAf7bz+eDJqkgxqmi5DoJWxf6oMCsCC6Fc8QA&#10;m9IKDPqB6UtxDquTKPbmZ5OzJIcKRKcUX+j0uzVcbKyPp7+HZ6z3CIjnl8WnExI5UAoeDjzE9Ocq&#10;NYNpx/kiuCO1MQFWC6qGzwUyTrH5uhmo7bdcp9FYvW0upVAEH48dZg2tEFhDrahN83xuVVyCqkJr&#10;Ba6BWlnqTwCvIJobB9tRHRAylz+gL1eTrRkSA6yE4Z5isz9z+8TqY7rBggrupajEFDP0IZ4snFJ/&#10;qmTKqiq0z+SolALYQG2ugysddWtzX6BSsssMtYY9n3JFpTbiE3phaM8mbKMrrpMsbhF4wzsfR1NQ&#10;PpP2SjzWkSKY5o3SGVc3PF36j/tPloouT160hn1nXPj19QmYa81bMFUVVcj43fcdA0od+ULmKQyw&#10;oRCMbP6HCmi/YMLG0QOGtgDXm07gW0IjHt5kWniunCcbzYoJrHOsr+MkoOkxxdUHxmDVeRHgPDt+&#10;fP+Os7Nqoe0Fx3EBEIzLJW5aw3kpWmVfj94JGn//QRDv9ToAKLpe2bvBpMCUDfpK9eqzAme2c789&#10;Hg+cR0dtPLv23fe+GqC0HXtraN77o7VGvfLroA708KSCKTZr0D8rjucJA3CcF/7xH/8B//ff/S3i&#10;sJUSeEdFc39ZKwBsSTJIxrH/foBKBWzIKtA+POYVdO0QcdpKYRXc7gayiqBJgUmD6QERMsa3jVr7&#10;ffS0zxwjsvdb2/E6Tzb7BFBrw3VeyQ62QdFMrq1vKFC3aRyj8BVba7guJQBdvEoj4gMz+jAC2GDV&#10;hygBdRI6C75/++ZnuGLbP5bYI7zUmoAwK0Rol5vL/ADqpKFIjEVjzJFkpysbwxYUK9Rmd/nfMTq2&#10;fUcptFdtKzgOdf+bmAXsSv+5tvCXQgd89zO/QcD+BaaazVANwOl6/zooVxNnpoihuUTT0J7VLaNb&#10;khOGV3QoFOYJBbh9YUxfYbVkc9za6DOMPlgNUwoKLvYr4ZbB4/GAKiWT+N20pUMNwwasU//8dX6h&#10;jgb2MpoJ9OFzCRH082T1S4+EZsF5vlBkc5Y+MK6L922UvqLEk8GsAyrQWlGLKyMERqlGuz46Itoz&#10;eBWVCK6z+1oUxus2nJSmqLVhHGeYNIgUMsIXt2JZYhHZ352/xCTDMYv3vQcQfo3MxvsBQsdwflPx&#10;QDick7wDs7x0fiWQhpf/ZrlszUO0zJLB5Vo3tgTiUPP3eBm8hvOG+33EtSRqkuS+EXNczPJz4TwG&#10;FAAPGgoAYz1CMu3DmYQ/m9n652R+BDiXchniSQR35AKzpXa3obUPv11DKQT5WttSYxagMdhaoyaY&#10;s5PC+YYCUgVbq9j3Hcd1ZtOPAHdVB8x1xUvdXG+Ngf8IJzmGIJzBxC5k/ltwX4IGrM2n/vDlTmWA&#10;2X/I0vN5kHV94edVHw5/NC41/1Q0nLyxnv0Cef9mQLCxnREu8acHSnNtIuspS4BL4gZUZokSf+EZ&#10;t9S0Xr7nJiqQqy2fTRwYkXg4mZ8qce/eRDPGHIYs95XbIEXQZimPxLUZjc+cNaEjg20LYFP41MnW&#10;QbDbZ3BgVibDCRXAcEYg711HMAPNDwph0F3cVZZgSLrmbil+QIob6costrN7ciUYUsojn3T9+wLe&#10;3IAMBznICFZ3QIBoYGtLwG0iqG47S0yZJxen481nW53tCMCZIVngGpFkJOa93ICeqVdL+ZJph/Pa&#10;+Sye3PDrrKbPCsH1sIshfSC+qftQ1yR3hr3GXnzft7NqiIHetJHzGfItkPx3BC1z/OOgg9znBoA3&#10;UZ3nA9eoze99k37wEOp2PQC5TuPvCUb63Oa4GUCpJJbi/ipo72ap59pVUbxUNGVUlvO3xADkIIs7&#10;v5IMlpFA1hyjn192+/M2r/L2CRFezJeXF7L5ecXGT7b8nr+LsbF5TaPzd7+naePTkFjcQ9gD9rbl&#10;dXWxK3ZfFLifse+vnDN3Rexd+kTi+rHXS37OB4mfC4fjbR45/YIS+unLueMumN/qHHM1NtY2BLg9&#10;k1UlE3dL+XsAeSm1UNJHmEGzD8gKQGHagDU5toJy+R5/VIJW4f8wycF957JTMoG0CeTMYYlvjjmM&#10;cV23fuh/cg9FUoAgd2jgZvn/undkuc7yXPm9xgR4gaH0ju5SAtVIgiilYNSB1jaEVu06Vre/5zk/&#10;V9YvEy3LPdz9EvoFIyWqfM/rbJY51/Fyrqw+6QKUAUCvJROpANLmhQ2XQoBX6ryemWHbnYEzOlQE&#10;QwTi7FNI2K7JZl5BoRyHBInmXBd4Yt7mHlYRRFNAsCVpjgcQVY3+Hb/wy8Tm88dYBDlGljMl/p3t&#10;0X2sWtlu14twIe8flkAjQMDvNt7uV6zzGHYr7NrUofXr4g5Mr30w4gxZbyjnazEx6/tj/PPzS6QT&#10;9ioHHFgqazjPCk3/d7IH4/pA0oYWv+BdTmu9Kbqw3A3vEkG5Nd/sIuTuW9CGzOe+g/nzDmcz2rwz&#10;PiPeXu++xFv89b6H8h6X8a2AN3LTtNRMbAEos+EtpFBCwwk+BNgbVHsmWIoI/YyM+ZA6vwm+xQMZ&#10;cg3n/b7dZ3WWeejq8pre1NCJHxcWMpHb2WGK7g3V1gaLJnye5hV+o3eE9jD89xDBebw4z7WitkoZ&#10;gNZSpsCUDQWP1xOU0izovWOvO5DxENmw4ozGJHYFNmD0mQw9GdHmg1LgjF0xAMPtdMsYjL6Eg6wu&#10;m7V5c75SK5oz8rsOmDquUGLgOfitbUkgaG1LuZreO/p5om0NOgQiLgfTR+odm/ts4qxktSBxLeZc&#10;CSRe14njOPD5+YnzOtnMGJx3Nv2knEL01SKxIYBwxtfiUlBFQrvZawmlukTNia/PL9T2mGQoE7RW&#10;0Rorqnrv6VfGWjmvE9UoJTEcbGMSfm6n5+uFUjbACo6j87r7BpGCfQOezxf21jDGwL7vuM4L+7Y7&#10;YNpwnie2trFK/aL/sW18/3kcqIUNrK+zo9SCrVVIFZQhEGFzxVo4Vq0WDABqHQayios0BMlBR8el&#10;gtfrxG+//YbHY/fmqNQQ//p6OkFgSgsN87Vm4gkAxk9tayhSkpWs11gqMIoDddSQfh3HvGbjvDUj&#10;HhISiNEYnL7ZwH/9+XcMty37tuH79+/e/JY2JuISYKoGRIXbVirZx2Mkw3qIQPVKOwt1X8D9rP2x&#10;z6S+bAQk0TwhK169w99fGrW5uZRgvXuPIa4VytyyOgKgXFLY2/Oa8hKMES6eWcqfm+9HftYc6LRU&#10;O4h9EHFAVJSFbAn3mTc8dI2hfdsRBE7qUQ/3OxlHn9eFPk601iDSAEjiXcXXFzX4Se5kM2SZ3+WN&#10;Q4d2iDBJM8bA6+uJ/bHDXMbn+fWJWhvqxwder+49I1yux4aficTbaq38swjBdbcDBKKLa7APJp/g&#10;FQYnG1puW0uskjEfwRw1m+eI++RhAzG4JyHw+wliUkw0wXXOD/GRrAYvs19LEJQVJFTALBv0tlpY&#10;UdAqSIphQir8Xpi5tArZ7dwSnLMCb4Ksw311QyvAeZxup1s24aW8Fe3YGCTcBFFojAvn9YXrOPDx&#10;8Q0D6nvI8ZfwYZwMZzJ9qVaHrw3NeKFl5Lh4caGByjFR12aMWJETkA6M3EtE/bt8jmxVhwDAY9Hc&#10;UwiwMAPpt1ewYTIISQBrOnZk2wVbfAUw7tcBZgA/ojxpcWhDnP9+L+HZ3Z3cGxji32j5XOEExB1y&#10;kYaebgQckBke3IIsjWB1ucfVYPk1S526WbUWJ40abIxE28LY0NnyOS2CIhXddceiZCGC69Ag7uOA&#10;DpYMqQ58PD6ySQvATOe3jwf6uFg6N9wguHGvzlbh/MV/4If7W1BgwEyeLD9fHMhfveITwexfvc9f&#10;racZZvz8yrBfHJyQRTpBljDJ1s+sFxcCgV7ie89cJjcRQLDx5lxKJDhQUn8wgsNwesQRAIKj4kDP&#10;DKQiaApmPZm1oZsZD5+cZwTTiQGJA14xloIp9RCW1h1MrnPLLRHA2T0QWQY79wUvzsadyGdcpw0l&#10;WGCWf+bMCsvBrARCP1mnFk5kyI1A3MjDwW+BSHM2wML29EO0yNzJccgkgCECyBqerdx3pA1RRKBE&#10;5z0Z/9z4UHGNd//ccOBU/T4Smg8bootNEWSgIeKNcHQFTxxGN183hetmBgbzMIxpidiYIQmSsbra&#10;IqcdI1jW1e857BwPZUDcuQn9958ZXMGuGrPSZVkXyYBbPyI5GLxLmYD0TavakEHWZPZNWxN/Tubr&#10;uk7voPovTBC/0yTL1+hQuU33hMt7EuId/AqmtA12e0f+OhiZggAUVTg3xb/759d6Fkz4aT7TPLt+&#10;CdwZHFKSmaRyTXA6qObA1wyoDAZRSVsQ05tAzZofvJ1XfON741QJfX2/HxN7S2Bb/g8Lky8gyzTE&#10;N5cjnvUO/ubv1+uLADpuNhphcyG4syTD/nrAUt8Ab70/a45BmSdasbiOpe3LqhR39Ip/d4lEubid&#10;xAQMgx2GePzci/PFUt0l0Y+wDmBhoC1+isV4Se4lyXGPU2s+ly5N3Xg/nkALNr3OUTC3VSKsOGH5&#10;efgkDfC/v4OJYurMDyZFhsEDGNeqdVskKkBlBUTpHUMEVs2bBrHnwWUsG0ZUrjgosYJ65sl7gjNz&#10;KU9QX+Yci58Vy9lgrvVqMAyzPDeHB+ernxnXzQqnePBJMefX+PlUI6DavNGb2yGJSoDlOWop2GqB&#10;aWFpbC0oXRyEua+VODNifhD72lfJ6u+S2OBnzNrLAM0/q75i3vd4BLP80vG2UKPyB7IkemS1yTM5&#10;wu+/M8rfTArMJrOYwRMBiOLBbcjQmJ8bN9+Do4278ddpB2Je7o7NtA1pn95Z6nL70+Iz+Vzzflef&#10;IkDyFv1AMsnmPqYHqUXGrJiV6Q/lE0zW0vLntKWMfeZaiPesTUbzXPQxia2QPA38DJqvDWrrKp1y&#10;c/rn79cxgv56DOMVCeGopK3rXPp333Xa/Tqq3uwV83eFCexofll8fbTNKyfcO4sqRlOv6np73p/v&#10;c0Yj6/iFJ2Y+FgqvUl3WSYy5AcmqHg6gllo9KQZAWeEU+r7D+22U2lBKnKEEr2wMtEbAvffhEmgl&#10;gWxzJvHoHVYIvEr6zfy+HoxE5xmIS40EA7lf0WBRqNVs3mxSO9cnSlYwRQKhug2L/Xi5Jq+UWCtz&#10;/Dk+lEgQmYrHzRRX+IYWo3xbYt53ZVDmJECRQierD0EtCkkiTpzaDhzmeTqb9PU+oIOsytd54Pl6&#10;4fl64vfff3dJgEjaBfimudekUDLBwAaRIqHZzXizVUodRPVsdZ3zIg2lANd54lT193/gvAjKkr0a&#10;sVj4SLSrqgSa2YCOQFMfHa011+DdcV0j9+1QyjGUClgR/PbjO/rVUT0p0DbKqJYSskIlfUFV5Znr&#10;a7+6TjGlWgHtBtiW8gqMCchgb61Bjeu69+4zoTiOntIj9PU5LudxoHji99u3bzAzfJeC4/m87c1W&#10;a1bmlMr4iUzu7lIp6tUQbB4YeuFDB9D7ZDjH2eL2eWsNQxkzbtuq618w1HAchyc/gNoq/vEf/gHf&#10;v38HwArwYSNJjlGZEmcDjHvMXHZpNo2Fg4IOZNaGUja0+mA8whWPWgWwWBdRdTH9kOpxbZxx9F8A&#10;gDIUw5NwYZfMzGVqAuTm/qjeb8uGg8zVk7WFsUTgPeI+rqXPAepCI+L2in3/oG3X7o1kvZFk+BA9&#10;xiIOoQiOBZd6hbLQzhCXQtqO8zxY4aAAjJXNlMwJotEOCPB8fdGubNX3PPdV/+z4qz/9NT5//y9s&#10;LvFyeTPh2ipKaY4nRJVE8b3Ac/k8T8AUV+9sOKsDtVYcrxO1FdTWcJ1HrtG1Cq0PJrhaSMB44DRG&#10;n75A4feYUtJUB+WUAMoXAZN8GHPWhH1eSi1ojRXjOhRnP6mFbvBETsUYV66lz88D++OBNlzSsG4Z&#10;d0QljLh2Ou3l5cS98DcAQ8W+PfB6feJ//dM/4W/+5m/wP/70P/B6vWAG1I1NStUMdrFh6lAmsRhT&#10;d3x+fsJ6x7ZvUCno/UKBYX88YGOgW00/p3kiZihbGkdSNPX+p68QgXD8HbnolrVII7B+YgGyb0wb&#10;/2+ykuJTy0bgd9jN/3zP8FtkRNyg58aNoC2BKNwcLTqd/LsGuOzQwexIyz+1GIIZjiWQF0EGhKsT&#10;eQ9657Px/c4cDufGQ0syrJfL3IKScJpm8JrXw2R/8wsl4pZk9hQpaI8NIgOwjloNtYABkDtV7CQ9&#10;texC70mHQpwFEFpmAPDb99/oPHXqxI2h0DLL3b59fGQG+uPxwNfxZMmI07u3PbJ9MU8TuPkFRv3T&#10;a/Vpcun9Nz7HOfl5xuJyf+kS+f44jALkhc/LAi4QNKAjJ+vs2QKUBqos/uyGBLrzumnY4qCI8l5e&#10;oviDx1qwBIJ+9YTry+/KnU7cQJXpeBepcG6dr3VdmODv114COnMiaTIYfEyW70kmUPzuF8CNiHAM&#10;XGKFAVkwd11zXslSkELdvK593ptMNk4EzYaSEiv8f8nDosZcOFBTwqUOB9kBHeTUyY0xbuvCxLR7&#10;KVMgwsFGZL8CmPN15d8dn/Mjao6uAxJmPsD+mciOmjsrMXbx5/r3ko0v+X9TrqeVtVe8TWp8783B&#10;8O9fmV0592nnJ0tZ1SUt3Hkr0aDuba7jKLDb+v359/Df1Fu8KXmQA7R5Xbs7H3RawwH3dyDWEcsN&#10;Cai+sy9Xkx7z4t+2rJMlOQWX9pEAEqPCJtbYnAtex0FmUxRVXHGYY/1euM3JwVn23zyTUqMWdpur&#10;28XeB/0XPwrgnvtyCfz8mTS61XvAm+eSmzRISAkFK8zL6qalfrsH+cno2+prhEm1xd5O1M6fP946&#10;QYab3/D+mOE05D8XZoQxMMnr57cGiOYA6TqPy569vXKN3veH5K9jgm1ZR76WoqxbZqXDZCNKLoEE&#10;wsv6PHMdp51dZJLSL1nud/09AITGavo8Mb7xMVnHWyiFUiaLu6D4mWYTZPJDOmwvIKgCDxaCDT8B&#10;kHiWybKd6zHBaH82NUXXkc9VtKK6rFbo/Jr7OdfJcktTRbMGDRAkWAnws9ifMNKuWMZzXZf0gxlQ&#10;aw+WEc+ZGL9ITpozwcP3HcvzAZiycLGeFoZ2vtRLXeMzzlSkjMGOFUgNsLFWRYMAY0CkQ7W4XJrm&#10;OqOmcJwxngSI/RUrWQpWZ2v6DPf9wPXJkXtnhL/78WX9Al+LCXgjgPBl3WNJEt1KZfiq98NhOavm&#10;NYv3sxGBaw8DAU69398qwcP09Gy8GmtiNrOOgzXvlFNmHetrrWTKJ5B5jZj/WeW0LecPUuc27KK6&#10;DeaeEqA1yAgPgn0e1vlJ/ae5kOPKiyzYJEPAfd4kFHhlACdQANRsNBi2Pu2VzLPgHRhf5S5nQv/u&#10;s8SfY/ncr+xtjUS0z0tZrrPO0e374z1jTC1qB8aZzK6e2J57LK4FIWtOvYlZJIZW+ysot3vI4uES&#10;yeYgKrydgR6IV/fZctyceTbt/rw+Yy6FbGTsnq+Da78CGIYGB2yjwrdWZ9F67ObxyRgXqksrBchF&#10;VjLBEbgkDHKcAfHmmSLwZnyRjFPA/T61glJCmuleaZzjY4ZgAxXMoLhVPzNMk9XLJUugzTAoYVEL&#10;q5MR9sIb9+q07TBhQkCIQdTWoA4Ut1YBVJSiuDQOZNrBqLSMapLzOvy+gT6ow/z19cLxfOH1fOEa&#10;F64+cF0nevR8qBVjUC6FzNDZcA+AazmTTb5VVhwEYITtgcvB09YKhirGSY12AkBspDeui/YpgFc/&#10;c8i8jeafvueggNWUYClFIINr6bwumHWcZ3fgzuVqChMVr9eB8u1bSha0bYMMr3ZyG15rIajvz3qc&#10;VyZexlDKEqjxuYrgGpRooETOSL+k946rd2xtR90o8fE8zjw7er/w8fHA8/P0CmF+x8fjA19fXzAQ&#10;9P7x4zuZ+H0wKRHVR0Jgr7XKppgO6sa6EFF0b2A6VPHYd4zBtdMH50gLCRQhQRL2JeKlGbcB5mzz&#10;z68n/vXf/g0/fvuNyYdSMOBNN52xTCnbhWjge3dEHGLwONBtLN9EGaRGadPjeJJQZQ1SaIf7mFVp&#10;GfN6TFwL8YYxBvp5oLUHvj7/k6CuUB96AvCSCfruUiJjDJx6untLEDwaJUr6vEi5rDEs8QHNter+&#10;hl+Pa4bVAAZDP08AkgmW+L0ORXs0qhF4ws7cNl+9w/TCtj1YBeQVLedx4OP7B0y5XtvGxq1jKKRU&#10;avo7te/bt4+Mx8cYGH3g+fWVVRHZDH0Ad4yhQUfPe+l9AHI5q1pxXJcDun6etepyfx3btuFc/NZ+&#10;9VwP4mTd0JBP5Qb3aVt7IGRpeqfe+bbNfn6BQ0gRaDdn8hukgdUOx4laNiewKs7e0a8Lx+vlGuuu&#10;Fa/ex8oTduM4UMqV4LqaZtNlS/wCyQCPfhIhU6Wq+Lu//zuUUrzPwJ4NeVWNckYuVwZ4/wtPkjw+&#10;PgAzXIP9K8LuskoJgDBhpJgVUDwAZtKUSdwL7e4yWOr+hfEvQjaF/4QiQsLFHEFLOKFxyNIxs/yb&#10;3L8i/xLsUJillrSuZXz+p9rwDHjhs4Vj4c49qfThkNpP35V3kAFfBH38GtVoCufvNz9AfQFK/Cnz&#10;+jyk6TgGu4U28F52Cr4lAz+ypHl9xnRzrOP3UarMHwpGNGQL5wwsmdo/9jQOkRGqpaNKxTBD2z/w&#10;Og7s24ZWJBukaOgKqTPAAe+Y2xCOMheS4PtvP/zBABTAhmLfK65++fu8bMhCQoQsj/P0BifgZyKQ&#10;ilVh80ccIka8GcCvgILE3MkSiuUcOTva4mcRyLHknoANfz/egjVlPck8JFbgBEuDoAiXRbAuT0mk&#10;gp9IZo9IINj3/wn8SgUorpppgTpEskay0QEd6CgpXK4mw3fYBgO1PuFOI/UFWbKcxU+eKTYHuorE&#10;sqPhkmL8/7JR4zHVn03c4HLrzIMO0hJMAAzRajGBs1oo/xKf9xibz1FuX1bLdN5yKkxRaoNV1+gT&#10;Z8L478iijwZrXimxZObn/gVCeibWaTi7kagZVoidFsu1K7nXJ7CxvmLfhl6oJsjIf4dNUmGYWotA&#10;1GAJIKzjvL5ygfmc0QkOtgnLlmaQFcFGKQIxo5Pj45yBvMy1VqVCYejGvWc+Datkk8Gf2UtHZQUb&#10;AHSdYJf4mpdYp3YHE808ORc5jtzrXPNY16VM0DCuncC6zAWz1YUlaHBHy8dBPDsv1BbTZNjb1FR1&#10;htO7zv28qwDDG0v2akfv6uV+4mzD4oBJrLUJLJgYRAtKoTZkcGzXr5lgKBCNWdXojHdhaSCGstLA&#10;zwdFOEAWuZJc43nGLeNy+0KEqQwDrLnn0kb5mSpiKEYHZ+5NPy8XoDDmV9/taB67Mxm+JhpYliyL&#10;4kL+xf22u9TK/OusTFnHkdVUDh74ffB96mt6Pcc5YO/NaqNioZQ46+N8jnW4VFaYTQkWm4kTs8mP&#10;rRb3U/w5eXYTxwuNU2QCRaLShytpSrJh2pr4e/haOZ7uWKo3OVpU7XJc45xd12GwSW3RGIbhrqjg&#10;6zrsAmyuqkLD65+xPNICgIo1ns/hIAeX6wS7eM9eHWMsqaVvEnIv7miP4Qw3smWk8/pDC+Ri0DP2&#10;gU031G3HsIEaVXLUMEogNZjKYwHzgDnOfbX5Y6RGdtxvN2cHqqKnMSfgFiXbpr6+vLQ1z50FHBJ4&#10;dYkOYCDLmFXJNJfhwWurGHagFTZfEoGzxlgZ2HWgelIShdqi0rZZYlt4DpoJTCVljyKpBSlkyhoA&#10;S2X75b9zgdBUS56xAJKBvThqt/H02h1Kakk6IjDRXIfxXQJnFq6/87PdbA0S5SYlw1c0FuVa35am&#10;qAZBDymJdXO8/dkCbvBrD0gGfLe14kuk2Cz1pl2bYDd9Gvr14auY3K9VRGevi9KSeKyx72N+8pRV&#10;tDaT7SYV3D0CqLEhltv4lDWDIJIX0Y47APHQrfWJzHkUcXkRoSzIDWh2tnTMwVjH2QzFSsZ4URFy&#10;S+C/Jfdq87jK7TzteoAxblgMGXPdm8P79RwkCPtjC/PQ0t9GfsYswGZgbbYIA9AHOkJOiH57rhuv&#10;9hMVdPQEw7Y4U3zsdPmuGLOIL/Pc9PnPKpvlHFf3UZgoEJS6kaXooIoZgbJat1xvpTSv6rLsY0Mb&#10;UX1cWp55IoK6NV9rg4373PfLJH9peL1ezn7dUIpBJOSfmLSjXj3PH0jYAnWbHTq8yHPz6geB2Vry&#10;XH0dBwrMZRPoQ45rYOjAvu1kdQM4+3Ctdc5nkIjMwUQD0E8mTWs0+0V1n9QrSOsH7HpCrXj86pJW&#10;ymRLP9mz5/V6ol8XPr/+jPM40Yfi9XphXJ3sbQGO86D8wXDwtwAm7LeCAFrh1U1GUFhV8fn5he8X&#10;mbCPx47Pry82nFTDcXb064mo0o5kLxMQFVdXNDGYd+sNBnt2inF/p/p4QBVVAGkbLlW8nl9kfhfB&#10;Y9+YBJDifoTh6+uJ1hq+fv/dQe4Nlze0a1vD59cXQUbhWWQGjE6bcl4XtCsowrBrAAAgAElEQVSK&#10;UQpBxdmlKLiugTEOl1VRNI9XX68TpQCv44lNN7RtR5GKy06Mi8D063lgjEHpFVUc1+G+kOL5PPH4&#10;2LC17wQjjY392rYnW35L3IDr4vU6mFARweiUx9gqmdTXdaGPgTK8l5YAMCYngEIJjUK5jFhXfVB/&#10;e/QL+7cPPF8X6nnhP/79P9BqwyYF3x87SnPpEgfjzegThbSEoXizU/oR+7YBai6zUVwbmue89o4+&#10;Lo9RSvYC66On7amFzQ+L65sXFAL11+VnfgP6hQIHz0WZjA87J8C2PdD75fEBm6MyLqwwcTk2H+d+&#10;jazchdunkHFST8pJbalpTWCeyZFSCnqnTUFhvIEiOM4nxuA6qkUwXie2rWHbaGe21ihHWBrGuPLc&#10;Gcp+JNu+YVwK4IIAGFf4Qkzc8eypwOj4+vzE/nigFDZ+LbXhOJ4wBS507PsHHoX3MkAJxK0UjCEY&#10;JujjwnUpan3gGle6Q1LgMteWPmERJuqvTjxlDNq7Wpr73D4fKNi3DwwdvKdM1FbAFNcViUcC4Nd5&#10;oW0bxkJSsT5QysAmhn52NNvwAOdx6Ilte+DVmXh7vdgMWI8LUivnxOPp83Vm0pjM7UmGSkKTMfaj&#10;FFChFnitGF7RwR51G3EMT8o8jwMiDcW4H80i+a24jtN728x9IiKc98H9t9WNfdYAxy3oa10iOJ6f&#10;+Pbtr1CkQceFwW7z6L2j3bkgfkjFgYVflDRmyWA4MxEshmN8ly+xiNji3rICjz/POMODrXtw7T/P&#10;DekgDTx4lskw1byf5bP+Wjht06FcApp0hm3eg8Q9mSE0B6P5TTjDC6Rzh1AiuLNgssXYOMitwZIg&#10;QBKTRv/Vx3MJeDWCS4cYskzfywHaFl3GDVJDJ9N1sOqG8+iQBwMIdT3LIoLS2AE5ALzKB6ZOjypK&#10;4YG/bRuKNC/PqLh6R6tblhVQE6xm481oSJFAOOobG02AsoCAmKBX/D5KoDkZmq5/fkoCQLJZlTBx&#10;lPkS5O/vtQz8pfuykOW3E4BbnOyJGizXLglCxd0HiIjbigBSczXBjvllzDlIBik1xwJYKOPLNaPc&#10;aDgQFkA5314SwAlghg6R8Jd+8Psz6xx1vm8GFYAt+8hD4sjyxZZZpBjyBiQSAlhka/i9BmOnE8xg&#10;Rpf7WeVDImiJgCckmxIxtZkFnsApg+giSFb4bD7HQKnF90s4jykWkRnR97A6WWA5Nn/8oj1ZyhQR&#10;gb6gjxl45rXtF3Y2WFQeKK6a4IBX54YNWlhmVaLxsK+RvFXJZ4gKmqibKIVJufezgA0dY99IMh5j&#10;RmstQDD7fIeaUL03z5HlmmOaNSdNzH3ok+zzOr8zmYfr2ESQ+tPP497ML8n/aSH8ElSyOJNSM3oI&#10;pBgKlioWicU7xy2qEujQcW7YH4HghPCw4jVcUkWqUSbAQJbGu4RA2rF8AAfAFNYvBn7Fkzsw7xQf&#10;58QsQ48GtpbXCPr9/SwEkDI4YU9SFxG0FayMQF6fzBI2gFUf1xjfuF8/wH0NuA35SfZs3khWRAQ6&#10;d/v1214IQCmvHT0D5isatK7WOC33clbfvh/z3la2dTyTCBA63esgpo/hc06g/e4DFKmEpExyxlVo&#10;7Wiv4qdTnmeeaXJ7kl8xCW//Diay+wDJsM4zJEAV3mtiQbH+3afTdMbiOUO3dALgZrSj7tj4eeZz&#10;NAvhfExpt2NsNZroFixjxXso4QcVePIN+Rwa2psIm0RJA9WCawBs+hOJ2oEyvBt9U5TeCRq3hs3Z&#10;N6kBe5vTX/iDALS/rTNZGPhuR6J8HkolazOey6OPZJBzvXMchw7apLfvZIXecKDcoBJNLmONMgiv&#10;teHCwN54jZCXUJgDYCPPg1hb63fNI0GAUtKWmCGZ99wxYc/8HrEydJd9tmzhnPu3M9KE7GGvYUxW&#10;fDgSUZUYr1YKzKLPxSSBELQU2LtUSr3/+w5A38/tAHbjfQyE17PI3N/QXPvrZ7OEfT4srzUmgSP8&#10;wLyPQpkWM/EkDjKRHfcB86b27uvkN7hzNlm1yQe8PZf5eIr/Wfw8VClsIAlklRn/HiDkYh8XGaAc&#10;2+VZV3ZygP0pJYfgf0RSxf2ctDf3OQAwKwP8ediAbe5BQwVKnVIsoiCfF1AUr35Y1pqb0pxzuBSY&#10;zTfc2dyCrua2yj9TJqg4dGUnG/Q0sPCMCQges/fE7BVnU9xzjFmshTc7G2esgTYtGZyRCXFw0jqZ&#10;tVaA63yhL/2emNjruWfUDNd5+V6B+/krmNqmjwOvHjZFaQWtEazkvfG7pFIyg5rlcw1SkoWVA6UU&#10;nP0EHGCLcRRPFGYcnfGJj5H7MzouwFgW31rDcZ6ARd8rnlOXN2LMJKABKC4z0wkIE3hXmDloZ0wK&#10;VYE3U/aqJG/8BxjGNaAu/6Jnx9frwNMlNp7PJ57PT1wXpS62nc3kFAOlAL8/n6iFzR3D7y5gk0aP&#10;wnI7tUZZlFYKPg+yaZ+vF0QazvPCvm+Qzn1BRi4g0hFVT7VuoKQvz+BuXtkQlXtvvl4mkvwGzuuE&#10;6EyMDXbPJBsdwOu48HjsMAcOr+vCtm+otUGNQLGOjs+vF9rWMMYBs4FLB4pU1K1BlOAtnKAYMcC3&#10;jwcxgnEBVqEoTCIXEkuCkEhtbkqfkC2rQKmUX20VZsjmlKUWfJ6fqJU24/V6oZ/e+Lay+SH3AQHe&#10;j48HHo8P1FZwvE58//4dr+OFyxnv3Qa0U+NcDd5UEilFG/tVRHmfUnCdHdtWqaW+P/B8PvHx2PHn&#10;P/+Ofd/x+fmJMR743//6r6il4H/+P/+Ix8NQWiPTft8Zy4oB5mtyTPJG8SRDqRWPjw98PD7Qtg9c&#10;1+F+vuEa9H3EiS0FOwBFpeI6CiiHtG2eLCsNr+cT5/lKKaShCpQGvQ5qgLtPquPyyhWXC1H2X1EY&#10;RFkR3qqkGgCMCSgbLt1SGY+MEUxoSakKTUk9kmDXBKANAsXi72MlBX3ntm1TptDIkj7PFwAm6rbt&#10;I13UaZ/h79cEUikdTC3w7skpujM8v4/X6YC+AibY9h2tNWw7bRRUcSpjnXEc6P2Eak+JPLWBahUo&#10;QL8iWer30kk2IrDrVR+gv/ft2ze8nidaYq20JL1fZIR7IiXOlKtTa1wAV56wGesP12Uv3DcVBRJN&#10;KXvHkILaNuIT/cLr68urKTpEqAduJ/0P7YrjOpn46iTPHsfhJA2eAwbJqiSeZQS1OeSGrbgkCUhK&#10;K5UM+zFIcgz2ecfpyVTD8Xrx567iEQzwbdtcR76nKkiccWvsW1vFvj8oPwOhnehXHkPpfa5Mo/WE&#10;mvqI831TOsECt8g3pNO8GGSPF3IRBivCll+YzcPCAqxABOfBfrN0vuKDed2fvnfewIiF5Pcq/r0L&#10;7gLJjRIBJCeQv11YrjCY1bmYl29bQZ8INiPgxvJ7gSws7ih7DJ1oc2c0vk/md/n1olMsGrA1Hlbh&#10;0AZIop2MmSpspjF0QMU1zwyADmz7xuAq2eDuzNaSd0r9dINUw76xwcC+7Xg+X6itsauxB9FFXPPY&#10;g1lXa76NyxyvXES/fAU4zLFxth1mcJBhi5c3cl7j5/MbBdPZm7FaXBcBZUznOENAB6wDyExvPq6J&#10;JVjwPVECFPD/38rFg/lo+RThzKzBmit1x/Z6G7P5+ikcDRAlGC3+H96WA3XpjGOO5f9Bbyb3thmm&#10;jrWPt7xr9t8BJbGF6Xwbu3hu5PPneCzPlNf0sePH3OFzdrs4gLBeYwVmAyCP8ZBbML+M5xq0/YXx&#10;WIPiHKN37xNAMm5/AgG5pqyUZehn9UE+s49L4pn69vsS9idAVAcfxOfFxgS8MNdlzMMMBn9aZovx&#10;4v2H7cmdsAInBoSOpAgYH/oa1mm0Mrhbn5UVKb+aC97zOhMxPws8gF/8Jfcvcm2/W4x4xF+tgzt7&#10;+FevFXyIv2czXXUAJe0Hf6dFUaxAtUDeNAKcQ87PzzsnGDW84gU8H1Umc3myES3ok3eL6mfXDRDN&#10;Z78/kzoYMfmf8Vk/hTyQCscypTAK1tlIsICOyrTZ768Ye3Wg6VevmZD49f761SeWRfqX32k/39cE&#10;pNbrvV9/Mfk+v7H+10G9gYVu5MLWzwaYf3BfC3iW4+eX1rd7EsBlf8yZNpb/joT+r85e+O99luPi&#10;v3hbMHHvZzV1PH+eX1kHyKIyIlj2M3kjJs4ind+l4FowHbBaaSMNqZMbPlBUdNA0OTPL4M2IYw/x&#10;PX0YKjolJFTRhwCeOArWYs+yaN5MNq1KG/WeHJi/j4qMYHSTxwVcMSeqqfeaZ2bYYsx5ZoUe/b7w&#10;C9WYeILN/Tf3PoG5S+5gK8STZTl//519E0vXJuEkfSF6K7+2lfeX2hy79/dGog4CVLj/HsZk9coS&#10;2QL3COZy4p+u1Vow/bL/5jPOpBvy2eYz4qZdupZCBIgtIijBoOUXTymLEtUF0w5wPuJcZPBenIlP&#10;0EpvPk9+Xz6sz63avMeM5N23eJuSBKwlfFe/X5NMkCLWDDDB3/UeijPMl5J43EDZu/+zArzx5z3J&#10;CbzbD+B+/q5/T4IFaO9CASdP8fSTmczQcCIx/fmyEFh4bfaG4Tln95Jtc6Y6uO4rpr2i3qpilsPG&#10;uTi/M/3quD+DEwbms7c3qZiZdMHyGQVqYbVgjAczJWkDgm0JBwp0EBiweJuCjfxa86obOgaq1Pud&#10;eu3y7l5xTGuDOEOOvgyboY0xABWCkFJcKqAn05punYV7B1Y0m9+/SxO0aNrnz5y2RqASfUA4rqHZ&#10;HOdXJOAmLiCzlw8kuqT7+MyqIbjMj6k62WakbzqGOsGMZxybWV4obUO/Ljyfn/j6egEAXq8nXq+D&#10;ABeCoVrx/PxCa0wxRVM+zp35fPg6knlODifZUJrHcJwn4/NueDyin4EiZEVqqc52n77QCmwnEYhL&#10;8ac4QZ10J37f1ZvaBYkt9kDslZA0qaXiPC/8+PHdWe5kYdciuAC0StkUuifmrHCvCjACjMNxCBKR&#10;KBPR/D0iBed1upyh5meufiIaSUZMs28beh9Tj9qMlRnd0K/hur+sJBFTtH3iM5SyeBDANzbmHPqE&#10;YOD7jx84Xy8nS9Hnbq3BLq+C8AZ7BiZKa6U0EBnLA7XCyYYtCWXXeaKWiuMgW/n5emFzSaE+ON9X&#10;v7DtD2y14rIgRoU/5ZtZAPiYBvGr1Ir98XDcpmKM6oQATZnK0Qe6GpprXsdGN7eT7BkyYGADVwXt&#10;1bhewU7iPtZB2ypMzvc+3OcavtcGKmridsN90M1lhyboHQSAeC8/XwsxqTzbPPYyTP/jV2f7vm/Y&#10;2p4EsSQkGKhPbowv7b0HUNi4Qo34IlEJvcTeiWsweRSJxDwjw0d0rE3HQKsV1TEydV8p7DFKEMIU&#10;0HK/X7dT1e0n55E25PFoCV7TT6U9UdAnpEQXiQXEUUPjvqYMaPH4PdQfROCfW/DU8IXNkpigStvO&#10;iogTlGRhcsbcbpl5At2fgWQ4JNCtiw0aY6A4yz3iUXV/mVW0XAAxFwaDdjZuFgA6Ol4vdca35D3C&#10;ClolMaJ3dRxzEkDiuwDGGjCeu6VWPF9Pyh+ldn5xIDwPsAguYnlOTTe+ZolYrfx9nKtxHVsvhggS&#10;4E46zyxBlHTPZkkBbMUD8NDTZDFTL48OTtDoRWZJZLge05FaN9F9YwV4FqAaPHBCBDUSnw92QhzS&#10;4TwpzO4MlNsrNnJ+Ip4LuShXR5Fsl5UNMB0DGkfq/PCQoS6ulILjYNb64+ODNH8AKAV9eFMUGKwO&#10;9OvC/vHBsZOaDkxkTriACMSXyrKbrW3Ue+qDemxCDaXWGkYf+PH9N7yOFzV9+oV+nczQOHOc+l9z&#10;QfKvP4+LJoJzD6ICH6ML4UbUaKiDQczzkBtKAPqq5vI+vwQmbj92oMoZfZrLJO+N5ezumN6Yzn5w&#10;+WWLCYLenEysWC+3OCcAMoehzddYvo9Zu5JVFvM9S8iWAINYQaQJFHBnSW4AK//w78h1aIDPdy5t&#10;HxuzWJscB/riMW+rdBFnryx6x2tAAP8cC2AwNUKF4xUVHSiCMjSduQTK/YZmAoTfX3ycDBNYCU31&#10;0GOM/ZUN6HxOikRZdRgtg40o4bJ0JgTIZky8jQhuo1R6jkCM1/rv+RnDGrAL3IGDefOmcIJ+PvQp&#10;TYFpH99+r95ZOZzcYMBXqaiy4lozcBWZa3YFR2Nd3IAILMGKgM9RZjDCP0P/kaNWq8BGQWa5M0IL&#10;cA65yOI7o+w37k880BRn5UWXaMZuy8DLMu5rwinfQlvHA9r1K0WTqZ3Xk0jexD1Epc4yDgZEU+E1&#10;to/VWVxahTJD8/ol5Gt8/xUz2NDbeuGJVpY5cXfA6fMWh3udsgHzCed4mtXcI/FbjQAV97XzUwR8&#10;C+7duQlnQg1SqQ3bPTAvsS4DH1iADL8aWR5lMrnz5zmm5vZF8xSe+20FH8O6IR1eQN/2nOVnQ/Yo&#10;v2MJMm4jkL5t7O2a3wZgkVpD7omb5m/6GQ4YLWBHJkv87zGyBQ66+D6K+zADogu8hhRW+ig2/Sq7&#10;z5s6qDN0JIMsx8PvLcbMfD8k49dinpHj9lOCL+5IY13GPbvzLIvT7cOeWxLmEkKYflWwdllW4P6a&#10;esAADGGZPeUsokqBxAkzpUQKyGITD2i6sOy1F0ENeRsUaDGUYRhVUb0hXBuVwceoeZbr8kwAcL3Z&#10;2fc0TTDCw6Zp2AT3IczBFUX83StuckmHDfXrqVGXdAkw6bAXjBJ67OEjBkOa49gvSgq0tL/Nr6sJ&#10;yqjOe6VrqXlfFmXYGjqSbueMuqrm1Qr5zCJp84N5mi9xZW33P2K1BHgT2t8pBxPjmePtieg0xZbv&#10;ivLlSDLGz1f/+T1hsb4E8/v+6FWTcpz/yQB4MoWXJpJlSclmgDxlQQg2l/x7sPxNWbEVPspMFg3Y&#10;cI18oZQXlP4gbSmQzfwW2zENSPjHgipGCbqwu1HVBHFJNtoii0AYmEA5BBCWWucYLH8aFruadsBt&#10;r1csrL5KrKtfvW6JifTRFp/KDGpsmqcSkiG8+/BJWlR3pN2JC5Z8hj98uQ1oPs/F78mUWqyGwnM3&#10;k1nFgdWlLw6MfofbWs0TRPL7+9V/Gsf3cRCPQ4L8EFUHTOpNWxJANXVyR/rAx3WmRAOBbLCSzNz2&#10;ZIzF6/SLQLEscxeyb2Tm0aYMr4Ieg7rVaoZ+Xeg6YNJmPKsBvgt0sKne6Bf/PzqKS3iG/xgGMXwF&#10;QFjVAweVu2JgrqXRO8xYSm9Ktnv40xxDRa3h2xtaE8pzypynkJFxpwVT5kbxfL7w9fyCquLr6wuv&#10;10GAcHQcr1dWDkMiFqdEyHVRsz3iCmIVTlaLdjDL3gG86eTgmQQBhg08Pj6wf1DW4TzPBGnGuCiH&#10;UStEJmgc9liXfSoBLC0v9bUb4J4oG75Su7xBjBIa+767/zCyMV1rDZ+fT2ytYd8JFT2fT+yPB5tf&#10;1oLXcbosT5lnCoySYj7GYxggI1myQdS5+uX3RltF7fcNIRuwN1adn44t9M57a1sj9uD3oWaUDwR1&#10;0L++nvnM+74x8SRAczZ07wOmB/7rv75mA9DaspFmqWSfb1uj7KsQdCSIy3O0NOA4DuzbnqxaPgdl&#10;ch6PnbI337/hOE88pOA4Xvjnf/kXfPt44H9+fIPUis0rTKGRiA47AUQxovAGuLc8CUa5xY5+sfEi&#10;Nb0vXOMiaLi5iUtfv/sZyaa0CsHz68ubpm4AjLrN7g9v+wPRG2WoQYouUklw6RlhA3cdgF0o8oE4&#10;xyuA0zr0IvhYa8Xj8ZE+ZZGC7nJJ3RupmhM58vlZvu7ECTYx3redVW/exyh8m6EdRVrGQKOHTKub&#10;YrcjtbLniJqfw/AmnOB9micVgsDw8e0HrovJqm3b8OO3v0Jgd6aKVh8wAJ+//47jegHaEfrhxWMp&#10;L3DMvVlcXtp0VrtE8s+M+uXneXnlCXED8Tg1YyApvo+4x3vvgHgFGwCN9TKi58fqD8yECNeTYd/4&#10;/P3qsKHQMcgEN0XZGqvWX1fajUgSqJonWJlA5li6vx4+qF1UrmgbIMFQ95ioVJzn4aSCkfrp1q/0&#10;Vdn0vDleUjyp5YmDSwHVKe3licZhTM61SptQwITi6+uL1Q9OK7q8+W8TFJRKgXmYl0n7w11XBzV6&#10;ZomgwZxF4xIDPruRbQiGX+8EmIo5g6gItFZueB8FAxswxmLlHxMw5todCaJEJlT8AFFMZyEOg59F&#10;DZAOSXYsNQJJIfPiBOzcVLBgCfhhreL6Qeploy2D9emML85Kfi//Q1g7HI4MtekLSGSIF2cqjYFl&#10;IJGXNKBUajQZXHjeFAWGfd/xOi4UU2yeLWlty8x3rRXH8USACx+PBwAQSB+K2tgBV8DSlVoKykah&#10;+qFsMsGnUah1dyQE+/4NqBXXdeEyxf54QF7uTPomXBMq5MOUnDfAHJCgYaPRKPN3YCnZiDJdyzMW&#10;0bAywHZzcItZoOFrKMDnGTfEknOoFN5VivOYM+ROvoWz7XqI/rlEnAMY8WDDI3wErBrB5GwMw2sb&#10;3I8LppCv4Qym/DvjgRWejfQ74FgEqDKZCPPJeE/FjaAYMEDN7VpqJiFiTPn2AIT42agTMJhrYa1O&#10;nbmkR4DOCPMfowcxD8xg6eCQzQGUVpnF9PAhGP3J+IrxfAt8WYk5Ewolxz7+mGzDGWZ7EL4EPLmn&#10;RjwwXxE+xXtK6GVa/Hxx4iX+NgPpDNqVeyWeOb8r70nygAq25wR36UiubLoZTBXqxsZdeBCtMJSt&#10;JTti27csjVR3aqQIatuyLNRCdsCXswIpFRPSCar+rDY1wQm2ZGzF5xa3mQ4UMIHkAQJXCZz/jGBe&#10;hz2UJXDktBeX+fGxMswmoJhnkYT3CV9nPnxqS6JBKF/ShM24YndQp/eeKCBbawFcTDi+yj2qY0Aw&#10;pRVM4/6jR8BMasU5UjxhhVIgiIZoy1kDzUQWpDghbzAhWdmBHqNAakVx5i8smnkZRAUoBislHdk4&#10;h43Ra8odSFkmLO7cBBKSNrGSEzybCaIwnmKAVW5W7dPLEz8DJe7DfExT137ZZOK7xsSZHN4DQI2l&#10;lF6WHkBwfmjuvNsrgWRvWCdl+iZ85glKxc/mXAGq90Z3pcwKKWD6Dv71eQclbVqaIDDJGBs92Jce&#10;qHLT+ecd/EDB5Q1tg50oIksJ/bSDAYitjKcIHsaYusnFq7+C/Wk2gemZbF6S+RLjtNjZeFxfr1Mf&#10;nfZO8+DgGhRhSXgA+bx982cEhgNCxTUMpdS8XyYHfVSVp01oA5uRkaWmTlqiTNOwjl0M3SOaITzL&#10;pQBNyI0e3TDUm5O1moyaOIvem7j91OgvHHE/A6L5qbmdQ+8YmE2s8lphD6Rg9JCgMUxGFRL8izOi&#10;e3Ay1CAD3kSv+tjHeiXAGg2aAKCVzddTR2rMO3CjOqZmor+ix0HafnOmo1GjWny+OXcAykbL4D4a&#10;A7zwAHyNeOJrJGs6QNuk9Ho8sIDwEgzOetMHne6UOggfhAX/To3kjO+XmNNYnRa+89T0nixKCWcd&#10;jjJwvzqZIWxy3jOWebr54RPEjhf3bjQbRM4RA3L1PXN5EF4JLpi5hFLBkEhMaO59C3axAc21go0X&#10;J4vLfV41RZMtHw9eqSnizVSjKgORwOF5U+GEQzWE4MhkwCFteDz7Kg1JYkQOFeM8XxPBXg5wNPb5&#10;rHyTZVw9PvNzIM4kkwLpPm/CM3JAUOxCB+dY87pzHjrqtMU2baU62Qk22dGZRDWb8nQer7Dx1tLc&#10;0xPkUfPFmSnQcc01ZnmCAiD77fTdD0xKy5oEwfL8jBUM7K3mxLOIvc1SvgMgiFK3nUxmKd6MsMGG&#10;JcO5bTv2/YHfv14oV3FZnoJaFnJCKbj6F0TZGLA50DCG6yRfHaVuOC7GzJeyxL+Pjq01wMHvSLJG&#10;krR7s0hA2FyzVqjLB7U27UKeZ92TfW3z5EGhtECt6DBcF+POIkBtBcM/W903HCAww9wLGxAK6NOJ&#10;O6hjDJTKNWedgPXZO76+Xvj6fOLz83dcnQ36juvC1S+M60StBbVs+PhoOE822BunJ2QVOMYJ00GG&#10;eBECSkBKXHgtP2CUzqEPr2h1h5TB3JMJrqsj68Q9oXpeF6oDWrWGbxpR4DzP03ZFCGHK5Fqr7rGT&#10;lNScHa0eRG+l4fl8ZQXE9+0BEYV6M8/HtmHbNvz++YmrD5TKOfn+8eEa4wXXdWZ1Br+X8iTduI/C&#10;29wfO47jhVI2jksxHOcF0Yq2A/v2YIO8UnFeB+Oo4fJpreHz64l9a3g8HhyXWlCww4zfN7Q7kM1R&#10;ukbH6EZMwhw3McOf//w7BBWHdogVlAp8//4niFAGRFxKZdt3HMcBEePchN3wOCFkZoHhsg4kHLyO&#10;AzDD83mgNsZ3r9cLV634f//5X/Cnv/4Tfvz2G7QrrkE5oRIyNnBpH9UEkc3A5NJQHPsDwJ8JaF8X&#10;G3s+PpLN27YGCBxvKLjOJ6Q2YkF+5v/Xn//Ttx+lY+IcQkiDLjaHPk9BlwErgn4pSt2h4/TK5IdX&#10;G3Q8ny8y5IUYopTi50Wh5rv7r0MHrteBfl3Y9m9MwtkL20Yw/bwOFLb+Tnv3UX/D8XpCyoUiG2or&#10;qK7HbqoYIY/n/k7vHY/NmfGDuBRNvDdOV4GJ4rrYeytIC2gN+77j8cHGmn/6678BbCTpDCDz//V8&#10;4fEdgBnO4xPP5yflhf2Za90glfNI0LwC3sdhaIdpRzStHsOfAQrp3nS0d1ipJK2ooZWKx77R7pdG&#10;jy907At17VsTEg2HUv6q1jzLrVv6NLQTJL3CBg57OVjdcB5MqHS3OdoHaqnUoZeG63kwWXYBUosn&#10;xk4UBSWUlGczCSwOLAgJLJZoD7x34IV+Ujs87LKqYWstT82hgOrltyxs2CtAd5x6WIGo9+ryI7y1&#10;DQbB5Wxx1QPnNVDbjqufnvBqKNJhA2iRJWLjIYLZoblSa0GoXKln+kTuTmmAnNXZAOySOlEos2ji&#10;o6gaza+WlwWKYu5eFKQD7gFnMDgD8MuXzNLUuJdcqbfv4P9HANv5X3J3cTEAACAASURBVGfPijfh&#10;DCcT4my3gDi8iaWRCeNf/Ysv+W+8ePak2AqHYHWwbb4xn/n+ys7WIt4swTWSXN/r+XziPA+0tuP5&#10;eqLW4qU6dIqqa7l176ocIGEyjiA4+0Ar3lylCB6PBzP7AB77A8d5pnZTGb4mhMmR4TqX0zmdYNMc&#10;hiXgAHJcazD69NfjKcAkgPp/JgPP6JibsWIgfz5B4RzavNj8kyWrFhedLCNZsu0yc6w3pqH8vPAm&#10;l/mPFubPr2xg47f2rhxBKYRY7wEi+Cdua2e+4o7ZvKfktaNEdL5v/dD6L8uxnlf/GYziNRngOjzk&#10;hpD/T1ByKfLXdCRoMCW/Wm7zZZjJpLjbdBjfXybLw8QeBoJ5M27r7g3kug2B/Hpbzzjn9oP7Pp56&#10;Vpyat1Ezf1DlWp3azvF7BySkYEgAujEkmt/JJBibpJXiOXAv9wmQ10AtO3MJIbI4E8LyEtO4N2ei&#10;/sH+S6Y0L0QABUi2Vs6Ta7nFXNa0rb9+LakEH1EPHv7CZwKEjEC7SHKHeRcyQYz4liIl0fX1dytA&#10;Op99Mm4Mlk5LrKj7aWLzvAobBFtK3iJIDIbcfTwSfwmdPAcghp/PkZxQP4vjHiMxEU0emZwhqCFe&#10;gRLsZonbfbfFpmv8BFvZjog9PafCHGSN9aKug23ya8D4Z7b08mWIAC7ujY12glnlhnna8nDqfmKA&#10;vu3hKDH3wzbZ3GlX/g/ntdlPl/xLr7KsH/pJ85TIO0wjKg6ILusP93t6B59/5Q9EGXKsy3Ve1dYk&#10;wvt8W9qFW5WLxbPMhOVfes29A6ynIsRXosZ9w1M97mNFKbwOr3S43Vy+L9Z0sFbon3nyh1+SYNZ8&#10;JmQpZJ5X5on4Icta5PivbE0A3nhsPluwfKnP6hrXYffGmIzwt3FZfdUY67yhFeD3aw0NP3c+U5Z7&#10;5nri/asx8VAK12hKq/hcTLtinox9X8iL3xnPon4vMXZvczLA5uM5cjFmEn6Qn+WebP6Vz5ffOUfK&#10;3xcWe1ZrTZMd9nWutXgPAK4xWfabydsY+HpfrvUrX03XvZIVYpj6zkCCILyUj2us/ayimY82Wc4l&#10;QUcG9VEF6JvOQFudtvln4P2PXrHuS6kT6HUnqsn0Yeb4LGMlq894v+a8r5/vY/oyQFH6ekkywv2S&#10;6XdhXmsF7ta/M0Eyl5+C43J7iUx/A4IgnCdQD8DGtUiuBdv652cMELyUlVgw46tIpNwSXGboiy9j&#10;79dbx8ccMHftY14UWRUW/lmMXcoixdmmvJceOuhm3ojRbacI+nUy8WyGtu04vYla7xcqxcxxHC+e&#10;Lqpgk8ULI/wMj5OucTHBpYoO1pmGxqsIoP1y4rYzjP0+n88nTBXb/kFb4gtgjA5x2c3Qfh5j8J5i&#10;keSSnHYSmH7kdb6AYE8Lm0nStXKizQCAxc9Vw1YbOjobNYothAzF2Ql0Dbfn13XhcC3w5/PA77//&#10;mSCJkxCO68TeGmr1/hJq+Ho+UYTV2KYG7eqSIcCwSFawsvrqBGbEDChkiIs/b/ekdCsEqfvVnenK&#10;/VS9GqgUl4HB+54xx1Yqmd0iCOmTIL3wvFjOGU/qxH7ctg3FGvXcUVAav+M8qV1O3d+G8zrx8mTA&#10;XnY0Z85e50VZl6Eui8JEwHnO6qZt31FBYqSZ4nJ9YSYk2Nx3b7vLvZKpep7qz05ZhrZTr/saHd++&#10;fUMRVp9uZjiOA4+PilI2nOeJ3hUwxcfHAxBWEjyPL+YhSkSeJP0dr46tFbSyAcVwXRf2vWJ/fGAM&#10;Mns/X2TEQ8Ofn7FXnClMDjYSR30dZxwfCUG7nFRneH594Z//1z/jb/+vv0UtBV+fn9j2DzbfxCSz&#10;mRnjJp9nM8XoFy5E4n0QLDXDeRxpjcwMo3eoWJIOIFEdwDFL/8q8uWIlIQ0W+s2+dr1vSdih8MP6&#10;GNiqx/OloGCDGmVszvNiLLCROEhWszpQrxjacR5selpd2vf1fOHxqLBCYkixAghZ52o8MyHqYCnn&#10;YvSB7gkQAL5e4swQbJv3bzKg7ktfPx6xfj5XfHw0TI3upcJCBN9+/EBtZJjHGRJ64n0MPP/935wd&#10;z+TBdRwEn10Gpnt10RgGweVJKfNqjyVZBpDU6gTi2NO+izl3Y+DKc0Ycm+NY3c9RQdtCXqW4f+jJ&#10;nfNk88lSkcnZveR6o5wfSXKPfWPPQT9/Pj6+sSoj74226DpPjlnY+yE+d1PKqJbmhOjm6htMJUec&#10;a7CUYCrFsWh3BqQwgds2r1wwNieNeR/aYadXp3s8MVxaZgxK/AwduUfG6ChlgxTGP2rKZpnmrNKh&#10;g8yeDThPgqr96mieURQR2JiHSwjYp460FDYZcKMRDpW6w00mjgfZ4UAPm8E/LI2FxSBl9I3w8jMA&#10;N/P2e0sQ8M7SiFcc0HQyHSDw7+CmD+O2uNAGgkcCRHkhP6mg3MTbF9zAo/h7OLzhKLqDaQ5M3hy0&#10;WBh/9G/+TGRhM/iYhfPwn//+H9j3Dd+/M8tGbSbFvm8YfQCtoQ/FY/vAcR7MDnsiIw5fUkUYdFXv&#10;Mpzzr8qO0F5CBGNZb3etrMvZCagNMG+ysAQTMTQSExY/crAiwKtgmlhOHhlScQzFsEXjrjAaxSYY&#10;HkCa+XcFrJb4mmD9S2YeZQHK5trJGVnCTORnb1eK/yxgyA0o+CnSRK411WCdzYN2BkfzO9OhKcHA&#10;5muy9ATINRs/c2MuzvJdnH8Azlp/+1ncdVnWb/487+b+Zn+WNQATDzi4P6MhKF8c9wmFqr8/uk6X&#10;uG+LuYSzT3XO6TK+CQCJ/2thGan+DAvoEn3JbW4maymHdImo1iBxBWT8B4jmuv5m/y4fswymJMd+&#10;fYVdK+LZeb9GAJ83RlFxB6Y2sg8lSrFnAF5LJTPXzPW2ZsAqIoCq2yL+QkTSnMXBG2yyCd7NORkR&#10;6C/7jB3RvT2kmW9yv6bvCVUgmsHFoRiSKHFGhIbfDCZXe78A3ig5f9RIXQHJHNgE+m5yEBN5Ybdy&#10;izJeQTQrhpGtlcQysAJJHQyIYERjzATO7IiS2WACc4BYbn1fFwgHI+YFkuM/UvoiqgUAuPhQyTPZ&#10;wV9zp8BBEUHJc3iiArRF6kD33EFTXiTvLfeHYJRFrxQ8cxXUjUTYG5vgUqvBhJ6AaO5XAWBjJhyM&#10;pZihdc297gZYkBJVP4NE939HVXwxgTpDOMDi6Sfw+UMO5//Pa7bAzEHw6/pDva07m2/jf3T6BPMS&#10;iQz4M96fU8JnspLBbsi28XmnHU5bFFoDb3JhmSRwG8Tj8r4X/ihBOJ9prqOwuSG3FuD1fV5Ggjah&#10;7x2JswRlffFE0BYNw7geUkWFbFeQ7TdEIRiwIL8EsOWMEYCfHxhzLMD9a5iMTwC5DOKfIZVSqzEW&#10;y0k2SBWgn7QF9tbnwRa5DplzEv9ez4qhcEmCpYzdjDZZhE3BqKkDkdkcMGU1ZAK0IrO6iD9Tkgsw&#10;15e6frBgMruxnF/vOSYRMvLGMNQAlqo3FrbwiRZA250sLmPz70QmX3k2GoCRZ34plQn+lNN7W395&#10;72/el4+t4NdrNQHSeE527vr12eBzkwGzN57PxSC+Zvz+pcZBoOstIaWd0u/178rvlNt6iNM0lcON&#10;wF/0xlnrQuKZZF1rmP7vfBNZ85Jn5zzfllv1oQgm85jPsrz/liha7scgqM5aTdMjwVqXPKfW70sf&#10;zl8h3QAzXw2eSDFalf4m0cJzit85mex4IzdISm+GTcm9lwz7+Vzhb4YEUIDRAQz8BNabE6OEshY1&#10;gC91gNgBiBiHOPXMZlWlASkJNtTjYjJVco2TSTigI8rnuXeLNXz//oMAhJkz+VjWzgZog1IkZtCT&#10;gK146fjr9YW2bTivvsyKYLjkUVf6hwPz7CmFrFw2VrQER2LaRWazxZjfsDEs9w9/Nog90x9YK6uT&#10;ATgInNfaHHAfKFtD9NAaY/j6n5UJUJoPAsyK1mh/4j577zD3U47jRL8ufD0/8fx64uv5wnmeBPx0&#10;OMO+sQo55QMU19XJ6oR4M7mBx2N3CQFWdSgGimyUBDHxGmDzkrHhQB3XZXW2pgibRrKBX0nJQwK+&#10;1Stg4kz0sfLtUJx9uq7PuQ8skxCcAUGV+Dzj+2h49+O3H5T4KLORZimC42SD0G8fH0mc6oPNEvfd&#10;vJJO0LvPsSq2bcNxkFXfrwu1UPZEBxNd6qzt3SVfKD96wUQSVD7PC6Mf+Hh84Lx4j602NsVTczDY&#10;z3MlULvVhiYEdB/7juu6cPaRTRXjuaKfytZ29HGglg06BvYPJokI6DaceuKvfvzAGAPXNbgedKRP&#10;kePMgJd7b3SSSL2CjOC5M4AtmiEL/uM//wv/9E//hL//+7/H/nige1UJjDGDOsvXjV+YLHRTnMfh&#10;oGD8WrzKgOvhvFg18e3bjlI2jK5s4CuC3im7EdrI07YNAqaYfszpwH6tBW3fYdfFUjYUiA7vLWdA&#10;MRQ0mADHeXpzVde2Vze3MDy/fkc0ZT/Og/amny7FoxgXwWKRSnLnbqyKcX9xOIErGi220hBSzaXA&#10;Wd3zvNh3Js50aCY0Y68QHrGM2ZhQqt47gNgWrzHlPELDm3M00C9qaQcrW5UVvBFHkzXdod0llIbi&#10;49tOm2Jslgojs3mrjXvZvMmrg78mvA+CyzxTmeBkgr1sBWMtM/d4ZrjM1b4/cLoEzXDN7+EVZ+Qs&#10;FGfEGxukDq9cU2eduzZ+KeKJTPg5NGXVxnVi22a1AeMRS+kugXnSy30xl4WKM/Zy/DEaVFP2pEO8&#10;Uj36dkipThwZnlBgBZkOg0mZVUZh782gNlKGql8dV794ZjWBeDXLeZ5oxVl77DjKjdJ7RynUgzIp&#10;rpHTCJY6G+zqF8aoKAVZSqI68PXFbHw0X4yDLZwLOskcLERs5gvdAGgZi5M4wTGPgwM2mu4cdRLS&#10;Pbvri87FsbrKBO3j4GAGKlmkojAr858GWDGYdjKwi8DUS7/Dyf0DJ3y+3n/vEJitYeISSIgzGN5j&#10;/XxqQ6uV+jfg3NXG4LjWSgPQKloTliwUL1cowHVeeDwe6EPx1//jT17m5aUxUhIEkcG5Urug54lT&#10;QgrHfD5bNtCADpbUmDGrNbypEQpMryz5v43IWxBSKoM2jxEQEh0w8+ZKHO8Vwy4RtOgMwEzEwfD1&#10;+g5S+OcsLgBnRBimFnjx+XInJIx4aDVlSeQtEJF8323KzVIugg2LagY9HIOfFgow4/Q/eIPk3liu&#10;lKtDYqMswWjoUoeBgpkHpeun8dPff3lzAXr4v0qMpRm0SAKCJUAnlJz7W0gkNXU5I9ikj2xeMR16&#10;nMAE/WzOn0/iCszyYsscmOvLhgZz2pT3EV3vLgJsAmXR6T7GlAyNGRiF86KL3WGgPA09Wblv10dc&#10;1g8HrAFb2CvzJl4u81FYdk1NXoJ3ZrRHKNQDO3Hhse+34I0OzphgDSNIiLnmeikJbMa8xbMFMMVr&#10;EZwDAhCKn7vtVXHtrbh3Ot6xHJOlEhI+tpwBWJZ77NXQlRWXeljfk9dDrpMIriCWbNQo88ugLgHR&#10;+Kq3FV+AogxiAEtmbTCgRwYjDG+1xxzH/NzZr1EKjLhGZj7nmOaa8SAygTmBO93BMLHUjhTgdj2C&#10;VyPXDVya5/9j7G3XHEdy7OCDCFLKrO611/7vd5+dXfs653ptT/d2T1WmREYE3h/AAUBljW3NVGem&#10;RJHxgcA3DvxQ+Tp7lvUly5hStpzrVydLWWebR62WAaRZMNYyoa77o7pwrAwGuFXs9yPURh0NLufJ&#10;AhzurFZE6cHXioWvMhZwEgvHVTrB5R/t/09e/xd/sM/VnmlB/gnVDpS91qnhBLfgTgk5Lj5ELzdU&#10;BsDK+6Q9Zr5SA7H/SwQQIsimwTVjn/m6wJW5MS4eaGMzzJdZXv+i/y9UtBVrtZxOyyoa2VmkF9Y0&#10;8Of0RgeUYUYa3dJ/FVAF3mdirgmZguUwJGoJ45BlDhs62RcUmDzH6aCsstSefXWM92ZGEppAR3VC&#10;k+fYpgRUiNpqsxkZ6Azzs610/CF1IMuEc3kBc3Lyu/B9WLLivHCRuZerbwEvYMfEcFEINTJxhSZq&#10;IC4rgxIeyFSDh3hNwmVlRhdgTMpbVolIGPegDIMFIThU40fbJSMR7kgMulIzeukM/5KJrC8/SXN+&#10;7sjJ5PUcvb4u99Q83JdDrh5xudKn1lurGXo801zfr46oVYIBK4PTSwGpwURmanr2Jvn2l+Hry3cy&#10;+9P2HfY8ocN+uYFZeW8KWjaDtKBjBpJfBG383clPXdZOp+UR62j7l5jtqe8I4Ibxy5ox6DmtVxLU&#10;Ai+1SiaWfU3TEVXdGd6QLlmnVXd0BcxO3XO/ZegOJVnga3D1ekb509A3XNfQ5YGsCTiUAeENTPe0&#10;YBuAcJ6D/CXWlVn9mQ2ez0MGKD3EJU3wfHxi229YY+Dt/R0Qwfk8DKPVlJDUNQnV4fL3eB6Yi3AI&#10;vgetWbah85G23zzBzZvGgTLFsIT32w3pOxiWZFVeCoUq7X5Faxo0zoSA17XlurBflzRYOX7vWHPi&#10;OQ/Xm1fYyqb3MqDXvXLOZO1YHoyBw7OJNVb7+PjA8/nEn3/+HYc7eufyBpuilpXpYahzDHfMmnNx&#10;rYW+7QYhoxuezxP7vmOME3MubN1ogM40rGVwUL52fbNAETMkezMbo/UdzP803m3UP8fIsxx6WLKx&#10;x+NhWerN8HB73+J0t2bNJ3m2t80cvs2rnNiPwqCyjAeb846Z3Qee50RrliXePSv+drtBodj3HY+H&#10;93lTAPDeBljh/5nLUwdVcdvvli2Mhfe3O/q2mwwSYOnAmMCEYROP05zc3z9+ADpxv1vDy946VMw3&#10;NaZBlfz48cDb290ctpvDphwHVOEOzhtUzbe17R2fHw/st47ncWLbd99TC+xCDDe49YZfvn3zyoqO&#10;3s3xvrvfg8l9c1kjWcIAMUv3ZM+2ZY673neTkwo8H0/8r//1N3x7f8cv377h/nZ3J+y0RKJtw/b2&#10;hta6BSfWRNtMzpoTMjPTTaVaGHN5wMESHyHdspGPT4x5xnlbTuOgrsgk1DWtV4nzn+lOSPZ7G8My&#10;apmJDmnYHP9dnAOreBXbmJC2eVrSioo11Yl52P17M7iXMQcUlkCLzZJW1po414m73sz+cnihtRb2&#10;+26Z1Gq+Jkjy28qvzTeQYiwTM9zHtOBwkZ68tLy5rutSay08Hg/st09sfXPdyytkAprqdF5nz+3E&#10;mBcLlgkavn17wzwHtu20s3Y+Ib0ZfAxMX731O2gfbtuOgOCiP8WMLH+WwRYf5/Defgi9qhrSc5xY&#10;y/iDOfs1ks5YZWh46QqRhXlO27dN8DweFox4Hthvd4PgcXlqfQSW+3w3sDrT7NKBJh2qA4oFwoYa&#10;DJOdmeM4U9dcE4ROU23AWj5GCTnOdYVOHDxj2+69K4bJ17WwOyRLrR6FGK2e5wnpHQvWu4CZ97uf&#10;/f12R/8f//3f/kpD4VgjIvS6FLf9hqEWAdo2E2gbrFx7Lo1FUe3eudOcI/t+s5LugCgwRmOddrdU&#10;W1le7cqBqkJlhvCiQLzotU1Laj0zI/mhhJMb6pEHjxgx2kzXOh1rJojd+R0GuMYzaXRCnX8oirCm&#10;QktzlfN1w0DSQI2XxsNNKQzFXZ3kMzuK73NOdEw1V1itgUPeW7Bwv72hN4uerjmw1omtv1mpBYC+&#10;24F6f7tbRhMMX235Xk3HoGtiQhFN0LaOfTNsIkbViL90nsM+OwzDh/OeHoWyxk4KgTuB3XChVVF8&#10;UoG/SXyqzGV2J7U7J9n6kU5rudCQJdtlCKUoD7yja+WX5kdi2KLwUh92vRbiPAY2sjsIyrrHdhHC&#10;4if/g0g2TlEybLncp8GyUkQcH7TurWOOt+rE4ZDqy40iSDfDhpgVvg6GfWtflNasxNLv1WKDMn8o&#10;nJaCKPGVcobo9KbBaziH3uRLLMpHPb51L+fxObDawuxp5dL4vuS9oZLPVHhUcIVqbmvu0zdri59Y&#10;Bml5hWFeFHv+DzxjyK3JjONc78zcdAGjNbDm9MbMc/+iloxMDUXenp4l6f4dTToyR2xiX9k9PWOX&#10;18WYPIveMxepgJjTDS58PBAIZmwBgGU1XQ3UshakS5DXMoD48hKYkewdw8mvFqmK+xL474BUx3Bg&#10;tDoNNS/98oYXFc/bFAdimRsRcY7ZYyGvp2O5eeSZNJOVDivWY83lpaQm4845MeYIJzSDxXOc9pkb&#10;UmNauZy6HJpzXaBMAtLEeRmzS9WNEPNTaOyrZZVQPsCzKxzrm3OT5Elkv0pDX+GGiGemk+2GvMnM&#10;IpTvXpxF5QLS6WRmRGx7MqSaNUfMVGZVGf7xit+ZacX7cR2CzlVjrvDzqeWsXF9xmlK/AGWGWlWb&#10;83mTJUWx0ORnDdnAm812yb/JOeB0Rl5gMsKNeFDpX5lcqSarDDtdQMcnnZARaPGqgeUGSTgO1GXX&#10;QnmPvKbICE4HduhWfOxOUSnloXXfYq0oUMin4DSZekIstetIPFc0Oujk41nkk5rjXKI1tGaNqVj+&#10;bM/0jBCX3OTJIj1wwdm/pPXmclLRC964OhYhS6e7CAw3sChzxojM+PHS1LWGZY4sw0Wc0zJHztP+&#10;HpGpbdeqryezkVQzSwZqWN/kFwpzrAzXmSf3m+cJ5lzWNcMwmz5ORYt9ZKAqs23zLExvOqYetJtj&#10;JY1guaFs44FS5tDhZhnnpDu40bLWxNIZlV10oilWwHFR96UDvkGNPzl0wuVkutyp59eaXxITfBZd&#10;MDU3nmfyxaD1lCoui/w8896av9szs68DYNjjKZuLDq/l/GoGLZLuYwCp+/NMlixiNo2z9bTzzsQE&#10;8rrl+P6WMbjKHsLpqvJYc4OSZi7kzACnLoCVR2tBgza5BrbfuTS21+SEtH2Yvbwu62j3NqM2f2ro&#10;MUwQuepBC2WNuG5Oy2stpzV4lZXvjQrmtD4AgFcvLvGgmNH38gqRWbadMpe9hPhecLmg4Ssvj7PJ&#10;zFtfo7WyctKOtiUiiLSEsfHzI75mUs61wV8ty7JW6j6KDnN0ml7lvJf77HIlaFEArJNWB6DqSWv2&#10;nd63SGgg/76/veFchweNjdcpFI/H0zJb9xukCzYxpxXBCkWsV9h2uwEweIXpGdbn8UDrG+ZStL4D&#10;UwNO04Lc5oDum5W+79sOXSfWEudpmQyny5yorWcQQnqLalRd6s5vO3T73jHOZwQbx2SqQXdVWJzn&#10;IfpYrTk9s7JjLsW+36GwMv7ff/8dHx8f+PPvf5qdqtYwb02rnmHQdbtZDyPy7CYSCVbPc+C2b87j&#10;jcd2cUjwJtAm0LG8mn4FT1giuG039K1Bm6A3wb5vaGjmbEXKfAQtZPKVIDNfVReOY3h2+vI1WJbx&#10;CXNOGVxy84zOAXhG6FrmG6Ej0JxdXHtLqmuOdzfniemZ3/e3O+ZMfkJ4gvM8AZSGzuRVSyPTe3pS&#10;yv1+x+2+Y9vecH+/YZ5nQKfozCQ/qww0mXq73c3/oMCaas5dXTgcX3h649LWOj4+P003aQ3W+NWg&#10;HBhsNl/HhE5LJrrte/o3pgKY2DbBOJbPf2G/be7MI6RCD9t02zZos7WYy/hb6OmtGUxF4YlAJrNt&#10;txu+ffuGfd9wu1nPNlZNAwy2L4xhgStbJ9cGVjp/+3YzXiAGkzWnOATKMpgUNfzwc7gDlTqtWh4j&#10;s6ZJX4DjNAswjhMfP/4OFXHnq9lk4/AMW3Entzb0tvlnB8b05qICx3v3PivuP1IF+sYq5wa0ntUN&#10;c2KXLfggYEHXORe2tgXs077v2G83ozOHG9r3O0SsZ51huDtnUWBOC5A8Hh/epNH2/XmeAMSTgAW9&#10;bRDf697sjMzzdH0Cvo4JcbTvN2zbhqkWyNjvN9zud2x9c7iqjvMwe/EYpgtIb9itIZIFz9x+bu7n&#10;mp4E8iAMk8IzDx1v/jywnDaWf25+PqMNntnjMCx22g52jiy5xJofHx7Ubw5pZfjjj+MZvovjPD2Z&#10;RzBUQ5dxjoSxDGtdWjN9FIZGITKhy3Ty4zyMT7md1SFupJiuMx0dxGjY+kCYjJhQz66H2j6zMhHq&#10;TXBdl6AdhW4Sk5n6qojGuho6g4a+1v/93//yV0aqqzMmOoiqlxeviVvfI3JKgxahcEy8vd0gwo1Z&#10;7rTmAxHEy+gsv3sxvmDMF8qITiuf+/NMdBanSOqoqtMdNo7FJ6FC+OcKIsy5SQBrvuYOxpoO8+Lp&#10;CYdTVcjdgtbX9+r3vrqMvrzyO/oPPr/O14Zp2Z7Lm5cqVnSYnupZ+2uhbzewOd39frMuqQ5GP+bw&#10;DG6b777v3s2XjrEWDknbDxvHdEOdDV7O8wxsH10zYC3gtBEac+xdzU4rwQy5/Hi1PS6LFU4uesF+&#10;4pkLX1F1GLysZXtxmNGpAbk6ozNz4WfbZEpLBmdaOnF4D3e+VVAdmnxcC0Ol4Xjo5KejWcL5Yt9N&#10;Ay77dmYmtQQ8Sax6OJljHTyTzjXp3BHet5TL5zrmOlScZqOThtrcMZwozHygk7s4j1pr6NINiscz&#10;f9MJhZ8tdrxTAyYvi5p7/OU8fr3Xa4VCBkhqoO36eTVgrs6p3OPgS5cHF2ehnwmFBFa32A3tXYHx&#10;J5b4g/zPXgxCxDmlY2kxU0zD+KYxpsqsQ7tjZrJpmRsDkzmHPBe8hpNy3oDKG7OZm61fGXWQ0AvP&#10;VPKGduEtdJilW03iep6vS3aRcryt3N/pPM6GDyScHnRGmgK/3DgO5wYrlsKROwLTbFHYrhWwJNzf&#10;pq7cgEYuG2LZ8wPiYq0r/USmmrrQduNFL+In6DNX/foS5D3J28ygogC+frEGlSpPpPMsx/hzOcVb&#10;xqfco/wzsmVjrh7YIe/kZxd5V3ho/Kz/gLJWhRfDeCJ5UtL4lZ/aEZLkaU4r9f711RxaIrDHJbPP&#10;frYb1BMAZtO/8BuuD8viqQ9xs2PTeabTWOZ2EFc96CYMKS3y8R/sW5UrQp7tsuQCbSY+QwZz8vrI&#10;YgyaqzxUQs6KB5ZTjqV6UB31vtJOC4gAKte97luMxUvKg6bKixJFvAAAIABJREFUMlMecXzT17uW&#10;aeZyv56bKld9DVQxp4ZOTL5hjslC45EQwjO3cD0TilenZ/yM9chzSbgl/kNxgluDVEL9VJ263nS5&#10;TPA5RAKMOyOMrMAjU+EGOeyUOzlOuTyvyriiN/GKZBDx/XrmU87pRS/5+euVZnC5l+nsdk0Ge67X&#10;8r2qx7+eY32ZU+h69T48A1/4nsY+/zSYJwIwQO1v0dkL2lmX5+Cyhl9ZjpdGXNb666tCU/DryWmk&#10;rJdcPuX1cxKv1kqUf8YLLn8X45NXrFCOFOJVfNyvFedoBR/42f2jcisy5H2JVIsOr84nr/uY1Scr&#10;5kE4CgYZRCy4tm1XzHA+mxWjIQHK3r4WL0Xmr9geXXioe2HZzHBNa/jLs8pNuu0bts0cR30jFrfN&#10;5zgPsImyetBiuv5nZe4dc55Y6j0Q/H/ERh9jYN9vF9nHRnN93yGt47azEWVilRssi1ebyAaRZQ3j&#10;hJm5lqDVN3dibTfT8ZCVeuSzvXXXt0y3Op5HONIJ10noGOM3HvRxx1TrzXF9PZnhOPDjx3d8//4d&#10;37//Hc/nE4/n84J7zBJ69kBTZOIIe0WIAnMt7NvmTkEJqMHpOvC27dhaw20zTNtJyAkxRxVt6QXL&#10;apVWmg+7DcBMUHUnDn9ebQhmByeP1aX4fHwafOnSxO1dK5O5lDrsSucwkzQ8Y7S3boF3T8ZYU/H2&#10;9gY2P1yeyTlj/Yzyx2CT0+Ws25xcAkTWumGqe1+DYc6px/OJ5X2OuAY5bssk3febV7uafsf+ZQnv&#10;5RVjPGd+riIRxXVoayx4YJyGbb5vVt3wPJ4G99HfIIA72E9Io5NPIM5Xm9/XEiwc9YCJX56Z3VvH&#10;7ba7b6SUSjrPGt5E9L/8l3/Gvm1BgwAiWxWwM8tGl/u+g304xH8yobLyM8uaHr63wxNQcVGIrF/X&#10;VYaJJx5lY1vqtohnW3Umk97gUEzdOVvqINLML2QQHTcAcAz4M9a3NerQls2/eXNIWbDyI0UkQZ1j&#10;OE2Zrn2/v2F4Q1+zD1ucd2kwP1ScFQaaNfyTTNI8x+FZ1XbA5prYtw3/+Z//K1ozR6sr0oBas9vz&#10;OLwhrgRsiEhD29LHMefEnCdabxjnGfyFvtbjPLxpM2JMDRrnlN+hxFiTARELAM1pQTARc1SztyPc&#10;ya1q8uh4PL3R6kT0aQBpJZP47Kwohsvc243JrwOqM6rFWaUMQex37SFpQRVBkw1zngbLSpQIrzIS&#10;lIRfkUieIZQbFIWv2Fq+f3vHGsOSXoLmqd+ttIFUodo8qcV5HSulQBts+E+Tjf3f/v1f/0pMb7OT&#10;jIjXXJDeME/Hh1IroznPA9OJjd3IjXkYhIpViCl6cwyXOPhikezmJYIgXaWiRgWPht2F7xcDUML5&#10;onEPYu6yTEA8GyLuy+exLJXft9PvXKCwKs1/qbDa5q/QQuOYxfjCaKkG2IuSWhVNY0ivSvzlz2JM&#10;tvLtQihiTO3+dgusXqj6tEyx2Pc9mK1C8f72FsIdbqRum0Wv9n0HIK4otXCq1bKD3rthhe07Pj8/&#10;Y940CMk4bC4rsF3DjA7dmni0tKoorK+LkI43BDOPd0gDVDH5HF+XV2PYvvvi6BQ6oHmNKapFbOT+&#10;xC/y0/fpdLEGojT0OX8+PeeShm910NP5jdifq5MKX152bQZ0jKFwLC2EmK2VwaO07s1m4PSl+Wy3&#10;guP+Ld7ycdLY8zWTJhenFuJab6jRCDdi9+/CDvbdYYcy6EKHCJFqihUY3+dYmEUfdCFXx006NHLb&#10;6Criva+BrDp2OuXTFKyvLw6r8v2L4kGmFtNwxdYVWtLuq/OAtBxLQGXvlQAKhjsFnDlz+a84aRSA&#10;FogPZq8hHbRUNtaKmbxsRM49jP84tg654nuovr4axu91vdKxKv5sDRoTuHHU8kz/bJ/KoGKorb18&#10;Li/XSjF+13JFmc1QskGMKRCeWenZ4JY9kgFhruF62ecW8s0FfpErzCSiw+PiNALCGR8ZeCW4YUqH&#10;K+ZA0JkWPimFFkAngsQmlfXn3vomotCepHM6DKZQoCrv0xgzeQMue5yZlnV9Yn94BgVlnnWMZW1U&#10;v55DnptXfcJFyuKZUK/Eon7hDm1T6hDy6NX1Vk43eD5AvlM+U89idC2AE0zlLxIDSAuvNBGr/3Xu&#10;JcDCaV6cqJH5yTLQOv5UeEPJqvOszM0viWCufx5NyqgvUs5Sj6NORdSckMNm9Ga10FXOUmYDLzJQ&#10;+VzPEhHvY9IsSNa88qWFYz3fCxnuEDQaz7H7EVN4MQM/sn8l3q+r15pEZVM1OEfhDXMww9ezbF+C&#10;W8p9wPUVWblatkIKzQl3kJmXFeqLgSW7ge3DimeZfTDzHppONl0a52IqeeALzcUAstKSulgEVp2e&#10;zBHktA18pevQ70mDub5FISr/tc+kjIfnhXPhPtS/jQ9IyczNtUo+5O8vOkZTJl/OmF9DHnndU4mz&#10;AMCbZnGNzaFLR9VaDlFWAhixP84HLOObz9TLAto8yRsR5ybXt86VfCKDMXVel390NAfPFX+e3WxV&#10;+bgWWI3A4TG4rH7OmcW2vMLhsueKkLfUO1bMK/lW/I0F1ModlLUtukc68jiHdqE9OsCq/Hp1hCcG&#10;c+rN5FGtMzMxsyXV99ewa6dXdETNqdFDCaInZ88ah6R9cfguIwZx2AA4DVuWqn27NausvO83d0pa&#10;1ac1b/SqlUkYlGWgBWL3adLdKWMQI4Q4WNMaoLVmjQKJT02GRGfi5o0jt97DCSbNnkdbctsNNkRh&#10;zct7v5lTSi1bvIk57++3eyQq7NvNszotK7VFwtwoVSd2j6jWHQPbbg6d1jZIs4aW4s04j2G62zks&#10;2/nHjx/48eM7/vzzT3x8fOA4DhzniTlGBB/s+oG2GbTJPJdjMXt5vjtrRsCVOL00yxp+++WbOerB&#10;qmXDlFbAM4N3QBXN4UcVGvusahjOumAwiMggNoPjtLUIy5Hyv1zTBPf73e35jvM8kpNq6nERwB0O&#10;leHvs7Lg9AaagAKeKb7vGw6H2Pn8/PCkt6R3QuAqFN3xeufSSL5I3dV0863v6N3st/22Ow+dAbUr&#10;gGWGj4Fv337FeVqFwnladds4DaK1NXF0AlvTeZqDuXXLClY24RO7/znoYLfqgTkWjnH6PnesNbDt&#10;FkgZju88p1UAtNYD596gIsgPLKhxu1lmMCt9lpqznH4pw342Z/PmZ+Z+u+Hbr79gLcV5HB6gGE7b&#10;RkljDK+SYEVarntrLeyQS3UlKPeYDU84CiZPumR3uS2tB12K62zSxOF0360BZt9c5zV/3loa/Qho&#10;F/Acm4+wg3AqDKr0bvx5esWZ8RfBzQNklEkLMxzB02nQEh3Mj3CcJ6jzE6sbIhjLnLfN/WVKvhy2&#10;bTMo36XQNTCG+bzOcxg0iRjawv12x+bO/7UMomXBoG2Oc4T8huubWcVJOTNjfLS/n49H2mqqeD4e&#10;tmdzYts2nMNsSnX63frmDnNz0EvhhWuqVxEaDBKbUdLPQ5poDn1qwYg8K00sMDVBh7BBQZFOPz8/&#10;3VFPf4PG3NhQeE46lFnx4/0p1sA5FIavvryayOQg95Q6oOm1GeSmvseEqdY3iFdjAUDvu/clYdIL&#10;iq5lgezn6djtYzr8myeICMI2Wmr8b46B/j/+x7//lRGMc46IYoof8rZ1Z+aKMRW3tyQYg8VwzCs2&#10;6fCI3ubRHsBwsQzry/G8qRiEgolYkFxwJ9zIaihGkxtLyw0Xmu4CK2UTV9Y0wPPTMUUlOg5EQCek&#10;Mh3Xu0IYEG2g0h207ERQlTWU72oqVjFSJJO6fiMUN/4e3yoOCX6r+541abjddmzbDRDg7e0dIubU&#10;tihVx/1th0AiYhSGA8dOpRbm/J7TDq8JGIuqnWNEZsV5DojjIY1lDUYao6fina6HZSjYcwXSLAOd&#10;jgprdEqnF35i/eUr594uayGhuPuO0pHrzg9p6eS43ItrivL7ZY2rqUqjSJGrD0C/5CH7XpdsN3eg&#10;BqxETFNc2eEOaxBUNMqk9wHFKdiYhcxrwxy4GI7hlPBPzFHQY0zMImstO4XTWZCZ5b60Pofmb35x&#10;wNJY8Ahwp/OSewAA0qJsy+67PBJNRwuZom1kbxKjpwGfNGr3y22SS5BBgIKpyNte8cPIB7jGl912&#10;ZTum95M5vwZXUKobwqGTpBnCMfebvM6fT0cgEE6KGIHStZFZKrxRBkbIrzibdF6G4ksDcCUtQwnL&#10;whJlZgM6L5rMsnLjrThia3ZwcD/3hDOQkbY8lZHLwttcyfdi9zTpxOcYhhl3y2mrIYMvl30SvNwD&#10;+ct1syOaTaN1jHmBOznPEyed33NGJjgd5xHl93Uk766+vAWJ84WyJyxtpOzjGFU1lCEqAxyjFOOJ&#10;2LzltOReAGkcUaS5wns1ywsZx6D1sp7hfGC2cjGQWfkjuFZFVfk35vCAuWPxOU1YZuzL9cxyJVnr&#10;NbP/H70uDsfy7C+LAjoxmLHEj8pKxDm6vHV58dOU2bwoK9BCh+E3iAf/6qSOm9i/DPC8Xgeni8sD&#10;44dc3/V7ZAZ0zJT6Cj8jHy1LpUBgAb9mUFZHvD2vrn2OlaWweUavA610FGseQva6f8wSbA5VBskm&#10;umxsZM/x0FBUf9R1tdsTzXY6g1LyNtJ3rDGz3q1xUZNco6waQfCCCOAUJ1INJBp5CHEg4p9iRUYM&#10;Ch8kyYSGSmiHwlNtjTKQaWtFeqJcyXWu2aypa7KSgOdRrntDvgznqUYckNBTbKz2WP+u1ACEAGv4&#10;stjZW5RUETWhc/91bFUhyZcF/OgUv2hmF9pS5Xki1EjyONI/ZazGf3hNBkNI49x7yuIMLmuMu56B&#10;GiR9feXY7ac4T1KniXTauhz2jDfE+nDe6YCtWiV08GaIAAIHGPepGdQMOsA/k8uc8v2iC/Dezre5&#10;x3a3GoBnACZpd/ker0WeRFgXn5U3Aaty5fXvWOPJAEHSEJ9rzs4MdtXzA1ifgfwu5zdDl29tc32K&#10;gYUZTq61Ev4sziZ3JejqZe9FLzt2hZlz7bCsM4uTjDS7ZdoNdcfZiefjwFqmo5znAXW9xJKS/I6a&#10;WNDbtmEta3i47Ttub2/ozTK2933Hvu+ZGdpaZKS21nHfd7Ptt82z1U/0vmHp8iBld169Q9VK842F&#10;iGPtGp++bd7Hxs+bJQ+lXj0df9eg8ZpngCu2brBa+74775AIdjLZZizfczUH2ZwDn58P/P4fv+P7&#10;j+9BF+fJ3gmIYKjh75rOt/UWwZrH48OwfzWzrOeYvpZOR2NYshkAaR3PcwT/EQXmadmhke2uFlxo&#10;zZpsAi0ag1frkrqYzc8yaS/ZkOAytHB8jTm8eoEyza49jyMxm4GoYqReaZASRifmnLLvv729gZal&#10;wagsHOczqiXut1vIZGbJqtJBSL3PHVKtOSa2Ytsa+n7D7vREX1InlF2DZ4QPlysKhQU3FMC+d0/Y&#10;2zCGOe8NZuSGtSbub2/48f2H0Qtpy8/78/mENHUIDXfoqTnZmwDnWHg8PvE8Ds/89h5q8ISKlRUU&#10;0gT7tlmApyekIXeRTji+bvebn2ljrL/++iv2fUtb0J3Bw5NylgfcKa/67WY05Mk5F30XsDm0DUuB&#10;hu7NYN2B6TRC/4i6Iy76mvhrzYVxTtxu90h81LWiIi0Dh97fwKI45htay88gE5JqghuCJtLh3qHN&#10;/EnnPDGxPOveoCbnLJXLqmH7WEIEbWOnn81gTVrbTK9QNqE2/kKb8zwPqy7ZbjgOayyZfjXPQv7l&#10;mz3XfSaQjtPXu/cdx9MaFhs+fceCOYfXTMcwyIPhTuvoI4HgMbT5WHUkEIO0mfadtaZBtECs2fFh&#10;Tv/ttoN2hkgmSNDeb71j9wAmm4Iy8L/UMLNZ/ZT2nsmP/bZHAs9+u2HrXhHg9Mzkk/M8sW072AxW&#10;tfn+AiIGkZK+CMVaI/xM5DHVPuFZsx4KFpxl5RETOhd1EK6vUMZ5QorL0NYtmEY5zIb01O1b9wSb&#10;v/zbv/61NXMg7luBLpkLXQRjOp6LKDAt0rqcKLbWMFWw9MRUYNtvaN0I/zwPvN32wI4xnFegy2b4&#10;OsujXR61Mxuoe+q+MbcocQWC8PmiENCZkTY7DFkKE9pbGDZU6l1BdpWFEfpwxoSC58ohNX4eZH6O&#10;jPansqimyE13jHjGCQUaBRDAeyPGbfKsOh/c+GjpRKExVxszkLG9v3+DTiv3aX0zYaHTI0k9yv/E&#10;OG1kLy5l1uiMLMcmmVUx/NAS03DfekRJVRVbs267UBfGCu+uncadCgxvvJnCE0xRJLGzi6DoKOVh&#10;Itbxm5kgJUuEDjL1W1ikyJmClhFIMuKNa8fOxgorM1KN8nhpPi6lYHLMLxohokEf/oAwzOn21vQE&#10;V3PHxpt+EX/fJ9BaGszi9wjat3VQENynOO5VkoZEAutWmpa5W8l0d2VMfH6WHZnfNecaHbUtFGky&#10;ySAMAQj1wLIXt70jakvF16BwfG+MFML4aC9Gs2AFPZhTONfxwvB9KMvHs7gvYSDaTyrTrxmIEZxo&#10;dZwtHCut9zDQ6+tqk5OO/Xw77VSaIx/LpnLwcQiWmKM0FARf2vDl+xllpQedU+ksy4BO3tucnZcG&#10;bspz72e+OIAts9Fxrr3x0RwjUNjDbLvYc5rrx/+p06U7KYo/yOeWGepLswSMY5zMOAsadHoTK8Nr&#10;HkgVN3oKxftue5mt01t1oBqPdZ7GjDz1Du2qGIvYvjMctmvZ32umckMYgczMS4PVNk9izRYYqLU1&#10;ZyMnM65Mie7R8YC82HeR+7+qs0K9fB5l/12O8KypepCtSpk8v9HZm2wLKDTOvUgFPdYuZBhCuWX5&#10;Y0ArQSJD4epAuTqp82xejTmez8jk5yI4Twz+TydBVf59HQIaJBwJ5bw47xAhtJd/lbxD+UzNfaUC&#10;Z4sY/KIehnDckfeLhP5C/inS8xvlKHH4nbKDvNe1u4thsqojz0Y6pmMteuZGBC1Ugy5AHQYtMtJJ&#10;NXF6xUu7w1gpukkEJ9zwKdIMKYrzb34usHMo5P8ekOSWKbHDM0sZ6tmgi2tO49m+2DZWDanL637R&#10;hWhYMXhGR3YYfqrBo1gxUeVX7IHz7M1xXMXlMHtsEA5peSmqwCusBFhgVaKgs1eH04RlZnoIO7CI&#10;AQYRr1AVRgdR/g+4QUedM8tRSSt2ToDlTkyJBdc409E3Q+m8pE4bwjto3Y/fy/aK/55VDRTGpCny&#10;HHvmwlQLPHB82VfE/i3nCUJ9SX7+uw1bMpOZqkjwGedxmg7rtVYQXZgFsKDSmoRWyPMY9xS5vJl9&#10;PvxetSFqDTbH/vn6SSkbj7OXgWF7TJ5ZdQf2K69cfraiz0PRxVThWO900vhT1OnBjV2zWWpVwCoZ&#10;7+kkoMN6TZf+DPqClQA1KJSwJEtn7EH9mQ58womt2A+bjTmzx8xkAL8i+J6t64qwj5klI3g7IO5c&#10;IcFS5l2hTICWupEImjLYbqS99w42etx2y+7kbEUEx7TmcVH5uginIZFYcJV311ejTs0zskYcvbmW&#10;2dRRQWDQBkst66930xi2zehzeLCelWDT9SjZOtSzAs8x0WHOTGaeE4d57xtu24b3mzUb3Ltgd/vA&#10;Pttx22+4beYEt8aB5iy2c+lN+aa6fkbZpZFRumbBjnZeOjwwYRS3ImN0rml4tt2bo7dutvRYJVPc&#10;HPATnuE81PU1gwV5ngd+fPzAb3/8gf/9t7/hb7/9jr9//46Pz0/bn+mY/eq2qwcxjtOdbmNhv+3e&#10;YyITNugUZ5Z37z2Op9lc9jJerwlfupY1cC4wk02sInaSby5xp7RnHPvxbr1hc9hIlaxKYsb3/XbH&#10;nMv6fHmW85qmb0C8WWWjQ3phDa/UcHt2qSUt2j5atvR+syaFrERUZLD5+HzieB44TkuMG+5UP8eJ&#10;++3mWbGmV5/DkiBMdppfhFXqrRmucu8Nv3x796aQ1sAPks7sgB+EBSnGZKWJOd2WTnMgw3Sgbdui&#10;WqE1w0eW1qzf3ZieIU+HmjimtdE7pHnlOvB4PDHmieN8pv9ErWLqOB+Y2rCGNRjcusHjMKGUTStb&#10;aziJZ6+2D6xoI8NlI+7//E//jG27WcCp78BaEZAw9m88cds2k3/Kfl3uDAb1BwWWQCf164XzOEBu&#10;qqRjh78hXXw+Du+tYH/PaYEtFWCsAe2mL03PBNYyfhEJByuh6QDBeQ7nwKbRnuPAOW2fVYG397vr&#10;noaPLqI4nwfOMSHoRjuebT6HYf4Dhm4AtV4BpkaJw7kYnVpjx47TYUTWUuMpIX8tK/p+e7MgJwCL&#10;XSzcNkIyKd7e3/H+/isUghHNRM+EwlQFnI8uVYynYYHTPt269+pzjG2Dakr5x8zozv45QGTLWy8q&#10;q4yw81ngaNDwfn8HVLDGQr+5c9sl4xzWF2eOE+qY8lCDJx5L0LbmMqBhaw2DfeJa9iVpvYPJx0xo&#10;NvXDE51vu8EUuRxrnrE+jgP0tWbQOeWxLu8747yPPbfSiS+xtr1vpteuFTzWIGJNQdm2brxq+czF&#10;8c+FjUwbxjkwJzHLXY9a6omZ8AAhsNmiIaKpc53Y+oZzWVR075sxkDEwh+B2v2GNIyJEotMYijTo&#10;nBhq0UFZwI9P65DKaNF4TrzfjbkRQ4nlDQKLNPbNFAuL9pqhzcWh80SAqOAOtZSUFFkc6YQFUqnX&#10;8nu8NJ0K8dbLfwUwpQTFWF2USnZVVdZjcI0KEYpCl0oYsyoiP0BweWYYMGHMpuMoor1qeFrPxwMK&#10;YMcOHQtv9zuO8wBE0f273RmFyOZL5kGEpeEcMAVg2UGDCzBX3qcuHJ9HCBc2XcroCjCOwxxZjoEH&#10;KoxldbgXNjV+riAGF4pdxu/RbLfrnABE4rOr5y0VUBruEoST94TQ0JILrEAs7Au10NFuHxVaqjbL&#10;60T591ed+Ccvp1o6bv6vVzvTwXWsilhSXAeJnFcxIOBCVcMw+8mzVNPH4TdvellS+6yu9z94GTI/&#10;chyXfeMhqItmzhSt++dQqILcjwUvlWF2xcsg0rjOqccylbkwaPUlA/4fvAhb1Bx/VTwwF/OtWeNl&#10;nnSCBtlI8obkVmlMUplebnwtAGiALg0DC7Bmt0Aams7AYjyN2WUsixRyy4RfUnVII6cuK1PNObFE&#10;sHDI4gRQADWI8JX4h+Ob5RqaIcsNtWa+itbc0cxu92sC0xROuBvFzoBnVilJ6moIs4Hv5aV08l2N&#10;Vk4hHas0XL9exwxbM5omZHWgLWA1NLHmINBcF8qy3homcg/CoVpfIpelC1ggIY0WEn8dP38ROJUV&#10;eRZHTuL7MS+1pkbXeXLsX/fxAluzsvSMtMxSzWhk8g+YIXnP6xpEsFFfr01ZKBAXuXUvk5csXWir&#10;mZOyuZK2BCpqzVua/U5FOeR3TJJaxE8YXjzbeTbPjHoMk3wVfh4jyKNl7XOCuZ3XhbieFTidM0OJ&#10;Tq51+U7uKS5nF0Bkj/GsVtxuwGkf6SyVcB5VZ3jZD3x9RTBYfr7nUfHgH0nL7I3MLDXnbQR8IOHU&#10;jjuGSEsBfJmL61j/mKdL6HXlrS8vM7L+32SC8h4lfmE28BUyBVorLha0NEqM7H0/6ET/vjznxekm&#10;sdYOiXBZ9ld5Sx53WQkXrhoOawCl0upVLyr6BMrt6yVCvSBpnzx18Qvk2SE6Xp935QP1zKjkGpie&#10;nt+1hJkMjoZaUdY/nl1ntfTlvcpBU67EGeZV/h3L+ah1ezn+ql/Un/Gkr0cl5dR1AcqTy+9lPuRp&#10;wRLLK/kQeenr/ZKXXsbIn4UH289C7K/jr7pluVdlp5Yd7Wu2mJWaZecvdwQzKGM+X9aRshWuPwIL&#10;E0y4UE/IWtOzGYU4x/as8zjQ2gZm5QNOmsWZxQoTy4b7+d79n14MKHFd6sv4nKUFNa+ssUbDDtGh&#10;hjt9um4jcJ7rcv12u5mzZxlONvF/o5qsmQ45PFsw9aa6KQAIv+BOoG3fMYdnmPeOfrvj+fhwZ0WP&#10;76laRTizZ7knKaaSZ1n2pMsaWKLDGNakbb/vOJ7WvI3BzeG0Qlp/PB94fH7ib7//FvAnn5+fkfHY&#10;thYVzkYXxpx7aw7jkBAwcy4wMMp+WOnko67v2MDNAut731xvMjpuzTDT55yAO8bC7kCeGYhlhhqb&#10;a97M0Jzg6jTQuzXXFHiABJkElg4d8WaALsumZbAntI5GBR9127WWVXu3ZpmjbaI3AK1jqgBiGdOr&#10;W/Lb7bZjzIGm7izdDNJkzoXH4wEGeMHx9e7nz7C51xponoUt2AAsfP/+Hc1xf8eYjgdulQnbtgEq&#10;aGvi8/OBX379FeM0bPfuEdrlTv3725s1uB7D78cMVQ+mucP2dLzgffM+eC/9yvS04IRl0Vogk3jr&#10;W9+sue44sfUd0IG/f/9A7w3nOPHx0fBP//RP+PbtHc/nE1BLKLV9HUDr0ZBx3w2Kdqnijz9+w7df&#10;3nAelpQ0ngfu97tno294//YNUMU4J7pD3giM5zQIbvuOeVgQyRIoGzrsPO+3jtPx8gUNW7fkrOHN&#10;JEUEfbdg7fP5NMfgtuHxfHpwauH5+B4BFHV9tzdPYgXweDxwu99d3yFdWoNWNu2U3tC3Dqjxms/P&#10;Yc5iv48hp3a0pmhdofDmjTCeZ1UnmycqrcxC947JY5xGK83sLiYw2LWWoNAdVYDJtmueWNOgVCBA&#10;F4Pi6dvmQQfFnKc1uhwn1nlgRLNm81FCBGsOtG3zREULAJ1u31pDy4He97AXzdHbAxPeEjhozyLe&#10;O44DuN3QG9D3DQvwRNeG275hOErAHId/x3wkzEgfc1oyJBYUlpz6fDzM9pyW5MrguI1toe899xmI&#10;jH1C/rLAzSBWrIk9k2SF5z1EGfvskc+30GXh+kDzSk/VkjzHHpGukW8eBGUA837bISIGNQNEU0z2&#10;jjCZPrFtDec5PCEl15UBsW2zhsj9L3/517/SQWtZwyNKXwzYfFpZQutAs/KVvokzIiMUYgt279R5&#10;nAf2bcMxTuyemWxOdscUcqf74/GAdI8Qe0MB8a70zDYkx5EMAAAgAElEQVQ0o6FBZF2iTW5qukDx&#10;32k8KcqnviEvhpgUp2eI/Wo0ugEW12qWCEf5CmhA8A5cad6mXKupCKbCXJ5V36QiwnE7QVA5a5Ht&#10;bPe0JpUD3WFqeI/H8wFTFpsrLeJlI0Zt07269vkZBDuHYWyxpN2MYS8rXIwym0I15rAoVYnkcCpj&#10;nD6mWNRYd+6Js0xEPj6FEr09sbJU7iQ+pzMoMthy4dP5UBzdNfOQmNRAMfACQ6C+JDPYCgVddN0L&#10;bA/vn6VQ8dyfGAgsS+d19qePt2UGRV2pVu92GZTttYClQ3mvWNKcVVYaxHuZl42g8TJbMrgYq2fO&#10;QSxbzsccdIu6V/m7OWqZhVfXh88HwonKcbvxiLheuNFh5PjSFWOrCpiklWvjM2bkItY6G4Da3F9M&#10;k586UnJNknm3MhgRBobyfdJhl5KhxJ+Qi4F4FZG+F+U+ZZfsJyVK8Cz7kxj/gTvNzI9V+GZpbGv8&#10;vRh31VB251vw2fJbXpzWt5ax1L8v83ZHSGQ3Llbs2LoSv5sNghODdWZ2mTs2oOmU/amTGQijItcG&#10;Bfe7lHUvNqtkUMLfn16G5XxSSKyg40HDORPZ8F6OBsksQfp/XsfYCo+LiHjlZXWtC12mI5if1t99&#10;l6T+zL16df4Aesnse+WphKaJrb84InyurmR9de7meCknSL/BG6XMUXMuWv5X3697n1mp17mTdqF1&#10;vsyqzblGVpTrFrEG1yWjApHPksKanZYvJ+VLQKGcE87pssdVQXb8Tb9+xXPToZpY7JWXU4/J38mj&#10;ya9SlKhhInrmnjpvrvJd61hf9wOVX7cwSC/yOziGhHM3g0o8d8izVXQicToLfUwQn1M+JPstFTT+&#10;O/fFMuuz5LL3FvKhEbrL/7Z1tHsn/nGBz/AzRxlASCRBqQrk2hZ+FPSrM1dyrdC5REsmc6Xzy3OD&#10;OmAQcvlXZm7HFy7fq3w4GpIKIL3AL4XMfJV/lG9Jlww0XbSHL7qQfy4McNQJXVhZnLnXf8EPlgLS&#10;Igt8+Xuxxl+y7PPzeJ+8uPwved7rGHwJvSqDgYQKj5POZ5engFcEIWUCYWS+8NzrnmrsEf/2c8+s&#10;79zoyyJegi11I174Fvkt3N67rjH3su7F/2FNUOeNC628nkXy4NReMovWax+QopzrhPI8jRvXKQUP&#10;D75IHF87B4RWCgV6EUbEM+oo/9X1Q9GL3hQ6oPOZWL+yAV/PSP5LaVb1pHp10Q8bccCbZ3FvUd3I&#10;ddGl6A7NsG0busOZAMDeemDvdnfs9NaA1pE9Dqbfl5ULCcFF+fc8zqies2canWxN8Ha7Q6DWYFMN&#10;EkGUlacWsKSzkrQfMHxcHt83qIbDpTV35HoT3+n8kHA7xNN9Pg98Ph54PB7429/+N3777Tf8/vtv&#10;+PHjw5yzmvdnUzpV2+fjHDHXJgaX0JqtMxssUt5ztxosK/08D2zuCCbe88Vu9T1qrXk/pJR3xpaM&#10;bxnkV/dKIaBmZYo/b6oloTWRJBc1596+7TjPA8MrFXq3wMlapotG01eXlaxOPR16AeKOppaVH82z&#10;VI/jaWvlFRzmBHQsdxGHRB1RkU/5YbQDQK1CwwJc5pze95vfw2Ad9s2CKnNa48LjOALmjI7wOafD&#10;oLicaj2a4UFNRj+fzwuMSuBy+34YvKE1buRYn8cz7Nj01XiDzqc5VqHA7bbjft89qCD49nZH84oL&#10;OO2MMXGcJ263mzUE9WTP6U0O993m23tzKA3D0397u0Ok4e1+x74RA9v8ZbfbDcdx4vl4Bk11Bpok&#10;dV9mzgsEt/2G1k3/IQa+0ZJRcWvdMNFdx17LcZu9+natifM4sWCBwOmZ9Hb+eYbN+Wu6jUEEEWJF&#10;l9lFoYtS0EjiOA+H2m29G6wv4HLSMn23vWPf37Bm0p6u6XxrxpjXNL4g8Ca1+83OxfIgyDL+wUoO&#10;qCXXtr45TND0nk+nQ8y4b7NvuO03zKU4nk88jwfO88RxHFY5Pc0vep4HnscD8xw4TqNdIiWwopjQ&#10;gBWyShWokJ7btnn1kR1s9XUOXbR3R3vYIpDZvAJiwbLAl04IDJ6KtvG271DaqK4LWbCvZzXmYnUW&#10;9STjlWz6Gv4baW5/eiByWgULG/mKeHWYWhY3K3jMz2R8G5IObmhKw9eG7FVtoSytutUYViUl7lc+&#10;hzflZMBcLTm492ZQz5p8kEEUwvzMOdH/5V/+21+ZofZ8PiwaSAGviqUtSk3FGeBSe4AudeByc8Ap&#10;gE2sQygU2NuGcw7s+4aPz0/cb2+AGFbZXFbSslY2zuxtw+dhHU6XLhf+DSIbICasugNmmEHgqoAL&#10;UBq2IVRDxboqGs47rqsdn8Vdy1txlMu9U/ELF2y12atSBIQCkZqnP0OoiF/kWzjqbBrFhDbLLErw&#10;nNLQxDErx4wOvY0R7t4dd1lwHKdhfBd4kTmHZfOPMyL3cy1sDnAfGWF+KMea0FkOEB0drsQYQxSH&#10;ZjEhwcyOSEqruK+XA0H9lAZTrqL4utA5BGQzCV6h0Mva0bmJcFI6A2ps3ohwiOdjacByvwQiVMWL&#10;DRHWJttIaozxi3F+NfXy5Z/xezT0wwCN76YSnStTx0gVy50EdKBf1rFkHjNaauR1waTm2isNWxSa&#10;hxbGWPcklXdAQpmFoFzLa9g00z5jmTpXHtqKkZGGkkg6sC8LWI3BYtg152WcBSOuvE90qr+Mk5mR&#10;yR6uz3s1crhsyXfM2KrZuhKEzfkCjnEt5oCis42vDiWnu9AUz0ZcyfGi7HX7mrn1syZRNTMxG4tJ&#10;KLLh1POfGWTjTjk8iK95ZIz6eovgMqfrGpZzEq8MfkAVLEeko0EXlQgvlUJm35hh42O+NNhKYz1O&#10;QcyrCn8Bm3kuJeZoYsASCoXrYoq2PXuFg5SPMOKxs+XG42JJ4soGSsIGaZpr9moUB2/hudEvV3Et&#10;ry86Tn6y/j+l57wusr6LnEv6XhB5cYoV2mBzK8SzeV19Vv29DoYHjj8KfZAOUfhRYcZmrEp8NwK3&#10;pv2FEYhyOxrl1bFi+0+ZXc7HrPtez3rRDRRgJoOKAuEsLbQJOokq8NDPs5ST/9i4A5Kg8Apm47MP&#10;wFoF9gC8HjHGDLjFgGNMAOnUsClBJzgz/IOmqiOobN3LFLhlEfwmlfNvkSiT5boKXGHleVkM0hXH&#10;FgAsXPaOk3qFRaiBctJOjqfAdDQ25C1r7vdJOZ9B/IAIQ9JCfa1oFJ96jUKt0tGrLa78L521F72q&#10;bFNoIC+0UnlpnCnf3+sYXKbqVRaUO7mRmE2rm2eJ5jO+ykN+N1lIOW+V50IAT1QRuKuzfE1w7fFy&#10;PeCIOdW1SjFXgmxan+/7XcZmOm7qbHSK1FcaTsk/rvjSfi9l8InwIPplbcMpHDI1Z1x/hBApcpR8&#10;zsZDHsWzAF9Lrm3uJWn+K128ypdyvVyzqW0ErAySQgf1e1//BX+IcdT7FbqvfIw6Ee8hpSKv0F2O&#10;j/ty3RPVlTyOj3WbppIQdaSpBmnG80leA2rloQutOPMRAAZgVbN5tprTxPV1PTAJ55jBSG5/aKt+&#10;/gxicoXNYg5Ic0QwaCGCCzQUALSt47bfcL/dcHMICiakQQ0GBP69vnUcbADu0HgVOm/OafAI3L9m&#10;jsneGvZuDSunO3BEmjfKO72fyih8M3lB6MWk72W0Fg3nFvB8PMzZ1hrOOTHdnmQw0vQ3xeP5xMfH&#10;B/78+5/47bff8ePHD3POevZh92S7NWfw0akGnwC+L4Ln5ydutzsaqI8n3OXmMCh0mK+1sDtWLx0q&#10;Dj5oQVURjHkazKBnfULYNDupsxNSknxfAfZfmKTLwsvNQZXQnmstPM8DY8yoZFhrQGFQEiFDkNVM&#10;7HFjzU8JTZYOJGaSjvPE7baHDN/6hjkm9tvmzvIWcD20o0JfB6KHjxKbeZqTc5wD0iyQJwJIazi8&#10;0SGggWfN5n5bb5ZcuW8GMeENI21fPAt/LVsPNciH1gVv97s5ysZIiJU18Hwe+PbtHXNMvL+/GR/w&#10;9SMusUGddNzu1nttzAHoxDEMe32OiX2/Bc8/D6uS16WWCQ42XLyho6Ft1mRWmjVp3LYdc5kDeToM&#10;0i+//IrbfoOqZYszyLIc05xwUoYVbnjdpCslXImYPGiyOSRXg7TuMCimk5gNNbHmsGaCfrbV115V&#10;se97BN/nsIajYSjD9OullonbHRc/GO5ighF5sr09D8PT1jXQIdZ76Rzey07QuwU4tm3Hvt2tomIt&#10;jNMqWeY4QSxrFSE2FoBMxuU6neNEQ3eHudt1CxjnAXg/hOfzwDiZLGoMeCmw33aDidaF5/OB43ga&#10;jvwcTmvAHI7NLraeDMKcczhNm+zYtt2zlA1ulA1Dg9+7aOAZguZ5B6xRJMR8GeeYBiG3rKkllDjr&#10;zTDu1RM03F5ovTn/WYAQaEyx9d2d/9Od/teeAxEwc0iU2lOAuhvg2PjOmQjfp8uCcdvGoJdhkw/n&#10;g3wOZTWEen/aW1binjqUiPktaQMA8MCb7bNVl1ggKnSupQ5j6r0XvFKn2gUW/DF51v/y3//yVxXg&#10;vm/oItYo7BxWTiXdI4wNgAHBc4DHObDvN2eAGwyDxg7l/b471s2EdHbMNdB6cSFhTSmegGp0ZlYA&#10;++5R675Z5Kt33FqD7A1NdnQxoWhYURNrDCuiUha7Gd4wYKgkArh2RYVDAkOV+ac1666wcFBppoJB&#10;hflFlbTnFSxJdcWdRE6BjIsih3BohGLtBELMduSIzShpLYiEn/FEdXcIb/ebMyYFIze9b94A0+bU&#10;O7w7LpUDNcdpa87oN/cGmBSec2D3kh4C7m9tQ2sWidNlmHTDFQ0TrsTwMuHeN2KUU0mlmW6Pab15&#10;RNqJv7mhIpK7UdaEyizXMYS4cK/9vkK87LzWmq9k88ZwZi2Uw6YRNYpMRimHk+OROFupxCMVv3D+&#10;ulIQBkRscGYLMNO/N3bDlVKO7JQgCNoMBg5E9iSxTmnWhXLsWTAqLX/3cSgSl1HKZxZoKcJWTHkH&#10;xxZj9CzVyF4nJEA9SeVp6hjDimR4IF1cnRFsT3JxZhQjK8+s/d3DSPEmCKXk34RtB6sODDeW9NMi&#10;K5Bzo8KaVSYIhhrKaTF24wBrMcJo1ZesQhpRCg1sNyqB8HPehUEPCcHPfQws85qldzG2rg4hM/iS&#10;rq/8K8xDMAbqXCYUe35LsQhl63u2/Hz6NJ33StCtf5MlzhdtiWMsQRU/j8Ssrplo1piSPDsFKftB&#10;UAn0L/rSawTyrIJuhbC1DAHb17ky8+n05r/nHM7PXpxtsXMaQtyUrBXZIeE4UBvvmpmlqytLxy27&#10;YiXvByyY4DRk5OANB3nOi8Mnzp+kgsr1Tfr0zfF9oOOgkstrUETXDEdk7gGfyWBFnI5yNpLX+f/r&#10;khmZO61/dYjnq7c8e8ErkOcdUvmg3bMGM9OZeL0veVCuY17Pz0NBa915ka3tKjwA9dmudCJoFw6x&#10;pY7wlfRQ9zErMCT40wIDI8CEoLnyyf4ApP2mmiqNauArz3I+je2wLFlLgCKde1D1XiYzZBqUjhzT&#10;poQ8e+k1uOo6EzTXbxYn/FIlDowvipXlRqBAM+AyJ2WsAGxaXj9TK+GccwVcgsmsIEvQWeVTAJ3d&#10;dLwSpzs5IDO5uG82zpBbPFugNskd73l++LlQNtu/mUwystKE2KDO55nRQx2pTMVogZktrjfgckZI&#10;/9QNuRfV4YvMZC+8QZ0ncf2Dn4p4EgwcCg/xXDNGvHKqJjDwMPi/kDBO18bGqAvVOjYN+mH1EbPc&#10;aoJGsZhS6eMrziz/FopPQLi7+S+/budS2HidtBkXZCb4HDPo3/h74ada7ku5HVvkc2fAk1eJABgw&#10;vFfjM9QX7QKjrSqjrCmra8ohOv1syco1JGYfpKxh3XvAcOQS8ooVeYFB6BnuZssp1mqh08XMyj6I&#10;21QXB6x4YAlIPSqEF9wxFn8C6jzB7znVsfoZ5LYmSy47qF/Epsc5NbLyM13gw6o89t2HugNB3elt&#10;eNR+XtUcPl0aIJaFJz11YvLQqseo7z9pm/RlPKdfIZzE5VlrToPdz1Uvstyn43rb1lvsO6vKLJhu&#10;meCWOOa8wBtL3r/9grf7O/a+Y+8dxzCIBeKtdgFu+244wDNhZ8aaGO60MUfDxPP56VRssgJoeNt3&#10;H6Ov6RoOfWG4t0aO2Rsh98H1lrYFEaypRoOiSR+KcMLDncfEP59+Lo7ngc/PH/j4/MQff/6BP/7j&#10;T/zH73+Y4+Uc0AVs+4YxVvDlhYnjtLOz0HBvHb0LjqF42zanaXecYIDZweO0ymfrj3VaT505cb/v&#10;aO2GfReMc7gT1ptsTsVt7+ht970mPIyAlUis6jR5plhzGMwsGalqQDT01iJ7+u3t7pmwC8/jgEK8&#10;seKJvu2w6n5Q9KZsXNaQzzIlh+OLd6cho//mPH/rDY/PAyKKLoSLUcd8Nx+NAuhbwwLQ+s0ccg7v&#10;0tqGtU6DIVBrbHmeJ6DeJHDauKbCs0cNum54pr+uZdnhAACD0d12gUg3f0eTIjcs+3lrgrZbFURr&#10;3ZrJPk/MeRgEjDTsb3e7djOH/vF8xvlsveHtdjf9ze3F3jvOOa25qjRAWR0xLeDhcDuH97rbdsO8&#10;/vWXX0BYwH3bII7J/XwekJZ2makSliX+X/7rP0NEoeI4/I5dDs983RxOY3mViFUnWMY5fRxL1TL3&#10;dYQOOGHZuwxwAJYpazTUDP5lTkdlaGiyQby6Q6fiOE/HY14Y48Axjkgk4xxD5wIDOZZpvbUeSRVU&#10;JY85sO93oFnm8u3tjq2bf2/vG7be8O39V/TW8f3HD+/PZFnmY1nfhDlHViuKmC67FhYmxhxY0zDC&#10;IWINFBVh3z8+PjHOA31jxrDToCp6MwijNSaepzXa3fab4Wkf1pNHxZz2Opc3Gt6dDsQrY7xiS63h&#10;aPMqHOgKTPDWGsY4cb+/ARCcB7PS1R3+DbrMyTtZAT0t2cWVKjv37iRu0jDOwxtbbhjnid2DKeOc&#10;0GV61vP58Kx64wlba5EdPuY0eSMuw9QqiVoXh0gBhDTocChjWpXNeXjia6PO0jDnETKBevntdrNA&#10;6WKtd/Exhe6eiY/E1Oc+M4E1sOy33fwhDi9lgSPjI60ZZFEime0ATgDiAQLjhf3f/vtf/jodI0rh&#10;BoBHTD4fTzRBNFFkSYI0wW2/e7mGHb5tZ8l2x+Yp6ixfaBfMMCklI5b1N4Zlyu37HSwPjWi8wktD&#10;bfPZMMGixgYmr2KHaa4rfiMbErq9FkZt1T0pmIQZPOqlxuIPdmmvCm+a4IY4v+mGVATLqiHi/2nO&#10;LGi9pLIjgVdYlU2avTE2kSAK/foY0LHQHO9GAWso4As4HXQ/Oxcn1qtAAlLFBLgGzk6UPEC8C7WV&#10;8iSmpI1GoQ6VY40D1AkxFeZUiLfAqKtOPBQF0w2GYgTxf6jXUvnNlX5ZeIRCLWy7KTYXKfvHMV4y&#10;dXyRbYrFfZJDhHOKy+/5Jw2SFuMVXPc4TBQ6dWItro7BksMNIDO36Wh5nTehUVDuX+k1qIr3d23p&#10;H2XuWqPKOm4Jmq5MKQ2BOtq6X9f5Zz6WURCNp4uDKb/6daL15cc0149OZ+63j0XSGU54JmYm1S7I&#10;X+8tccbsPszUSAdivT4G/jpiLbsZBlw699xKciOJkyfMjsT4CJnTmgv2VkvafcFIe+R6BfYl90GL&#10;AXhZfboE8OpOuE61hi2cEwRhI8+uwh2gP9vHSndUpjT2xW6TVQGZoYfieEg+VLwTuR1uVGiZSiBT&#10;KCFivGrFnVfMTq3Zwnnz5H+X5oxAXu+fWRMgV+Ksi1H5PgyXOrhBZTDJn6sjKJzssVN17RC0SENK&#10;y+cxxrrisZ4aChgXKUk4jVMGHFwPi7N3Weu6Plx3n4fKFyK48LvquAv/iT831pcPLeya93nNyMx9&#10;U+BC+2VdLmPx+fJZXEN/bqNDMPjTlT/GeL7wrXJOpC5g4cVIg5Xy6nV+rd5J9eL4Due6WvYoncCk&#10;RxG+peFoo1OBCuikGOQ5iPNCPuED0Otas6qwvtecZxGKgBUjl7VyXWFp8ppavbKQNA3VL445VsvV&#10;TEGhHIz1TamZ3y0/AwpL8IU6BalvAGkMUG6Xvakyu56JcDjCKUuu118e5zRMPkB9tgZcE+orHd11&#10;j/NedRIv605eCVu2ekXIEEjoEiGn9PXE/PxFaZ6KUzrbcklT5kR1Htep6sMv+vH1OSgMzeekdFqn&#10;8y3FQu4jeYlNi9d7xjz142vhon237K4FiVY+gUNQMwSzYW5y3uCHyDUA4EHSQs/ARU+/LIjfgrQe&#10;63FRCusaXkdfdYBX3kTnAUD6KgkXmvOw96/60k+4+4t+tHJ9eGal3E9zXZh8Ql2I1Jj6AF7uRUzx&#10;l+z+Mk+BObu+QIzxPDbB7nZO77tjiHoAyGVBMTFjnALyzRVypuryzXWy1nrS/ksiAA9G1amhinMO&#10;y56cE+c5cBwnxnGYM2GYo5GJEfu2uWOz43bbwab1dP5DmQW+I/QJNdlombMWIOgBS6LhE2ASFDNa&#10;EXMwuWXOY01ZFBShdcF8mi1hR3zs1UZQePk7YRH8Pxo9bIyOlyr+/v07/vfffsOfv//hdugOVWK9&#10;G96xMLlMFXvf0UQwF9zqV+s/M0jrDoejM/ZmjBENF6djmbfWPLP6hjlPtL5d5IH9VHP4QqE6fP8l&#10;KpBo9/gi2rimJRA2fu40QTn7/v6Oz8cDx/PpjiAmD3bHSS7ygjBpmuek6klLDSubTmVVBtMzCCcN&#10;nl2cyp6K7fe2GdzH1nccxxO3256NcNdyG8WCPcOxl5fDRfS24X43J5YlWyoUDD461EdUMjhu9eOM&#10;tQOMlvd9twoAsDFrR2sbmhjG8hxsUk9+4Bmoa+F4HgCsMeC2GSb5cj8PM30fzycglqAGNehfVYB9&#10;1XaHm51zmY+kdZzHgfM8cJ4nHo8njnHi+Xzg8/FpuPegj8bOwjiGw7JZQOPxsL19Hk/MOfD5+Wlj&#10;Wpbxrqro0hw6xvQyg8RB8bmZ85OOyHkaHvZ5HHgeT2zbZk5bga8DvCLMqh8eTw8edPqeHLPfA6Zz&#10;WX9AwnosPxPWgLSHnngeh0F0qOIYA4TWGXNGBrqIAB7kM/zrmzdOVRynNS79/PiMBtWWtX7zzOYR&#10;54T2Se8NyytSmND38fERvrg5h1UQFD0o5ECzhsn7vqM51NTj89N7Whnkr2WJG98lnRBf3apBZsxr&#10;reXJxcbjpifXApmoeByH+yW8UmkO31Pz49k8D4xxQHVZ8GkaZI0qLLPeA4fdg3VrTuz77numDqXS&#10;XZ9qEeQx32+Vg9QJJHx1QIF+Y2IbjB5/fP9u59n33OasrmNNSl205mvqVRHicsVYn+1DBFYKnBOh&#10;XMTp06qhGMTumMsherxaXBWRSML7U98zu+X0c7Fizv0v/2YY4XNNND9YuthV2djGebAswGPeC14O&#10;ZFE/VZbLqHVJXYrhkBzSOs5jhHDedyvpOscBYDkmlykgJnhc/XZG3vfdo/PMxrbmFsR5SedUC2GR&#10;zq/rK5XzqhJfHQvLswOlaDtsmlEFUho2/l+/bRjBVN6N6sBscjeF4vupVCMUszA2fb3pCLP7FeUt&#10;9UcAJigAY+BbywifCclmEBgimJMQKMS2OrFc+N32PaK21bgypu0RN5buYuZ4fL/GOMwecGibauyx&#10;a7LETlTlPtfgdfNink4b9eflu7khYPCAa8jnp6JVX+7sLkqCvZ2OlAXCvuRzfGuvmd5Vseb8kbQR&#10;YyEtMtvL781S9zCQpEyqfv8yAS3PSqJ4NVddLqVt6uwvMnVfvlCDFFc6z+dITvwK11M2J7L7/dWg&#10;sXb+VVuR61F4Gfn/4e84d8ZH1MfYA8KB55c4sBsqvAMF1lfHBM9iyxUVN3pVPVNJL/ygZpfi8i8/&#10;p1ACkM5w0pCU6oXAB2NkNCF9mp+lxs9jL5LHXdmD0K6yOTOLWvM9G5+vrl6hIcIhmJY+Tw3Y3JYK&#10;GQ1GOrGYNa1FGQfSGXxZphj+dY9pMGVWkWWgQpPO04kreW4VlkW68hGEKqnzp1Nk+e+L2azVhlfj&#10;3nSaEJ6hrlMOm2fhSk/M/hQoEFUoXBwArgTwuZQFOdbXU10dzVzfXLPYMo6xlPBX6In6rzrMc208&#10;Y6k4Um1MdY5mSFr2QqH5yoOBy1kzupaX967nP6eR8xFhEDnp4ZVeYr6a98g7abXrfGwSvC73mPfQ&#10;kMkhv4OHcsBxQgDoC5eiXPj698UZVufom+ASIcYU43P8Re4TS/0sc3oFbeas8zyusv8BLeROkCiJ&#10;1yyRnyz/9rOxgCvdkGYKv7CqFomZVcx2VmBAh1dmWHMeQrPwnhEKdodgo7PFJ71ic5lVKv67Z4+a&#10;YHfety7rb1+lZBMu9k+4dtkv+GIHTML187r/eQdWKGT20vWexZGpNYyd+mA6JJmBe3Uc2+9+Taty&#10;j3RJumLVCp1QJF3Xm1Vc903ZzwfFTuqVZq9r9Pp+fTYg3t26Br1ihKqZnAy57EO7/FUDXDmmut6v&#10;1QuE04qrJDPZeJiDJ7LMnDtpBk/QIiuLltOBuhBRaR5UJW3pRWbYvRoIP5YE5tipzq9mhftYhW8r&#10;iv69LrB/No1KsanHfpUZeHn/+j3xEi+h88uvCf2B77lOFd8Ucfr6x8+cDudB3VqobBQ6oX5qTm0N&#10;+si+O7l4S/P0hNwshyLPTUnY0OT9AsQ6doec4Lnp7hQiVnOcAb3KMJ5L2kEMbFOuEUIiK49xPdch&#10;S2xtpfCraPTn8wuoNvj7rWHbd+zbDfttx/P5wPu3b1F5tVQ9c1IhreN2fwMrQrhDfdtwjoHerAyf&#10;Ohx5e2sNrd+ga1olcSvJRWD1ivNX3425Uu4YPcTOxjyT/9RAYQ2wIvQ++7B5EMKuH2vizz/+wO+/&#10;/YbffvsdhPVsDgVh0H3q8Bgzzs0YRn8NpkPMc5hjhpTEsiARzDHcCQyc7sza+mY404DDANxwjgP7&#10;tseakscvnWXexO+W9C/Q9it2wRjDoFicJrOptUvQ7ZMAACAASURBVCUCUh7vjv1uTsEd52kV22mH&#10;6WUfKgYw9cbWElbHYG9LUGmZP0caooIaYsHZfd9x2++O963uH3K4Geq+nuXXi+NL1RxWvYtXpdt4&#10;9m0DfaetNZzHEcEcS56zA/Lt/VeMecZ14zTHrmWmDncEGvTD8TwM7jeceXYeb/eb9bA7Dnc8Togo&#10;9t0c2roWPj8fFvAAcL/dIAK8v70DurA1y9Z+HodllJ+nBxGMtsd5QkQwVfH5+Qhda9sdLmKzhpuW&#10;rWrNJO/3mzeQfOA4B9CtsevnxwfO44n3tzv++I8/8PHxgdv9jve3b1B1OAiH0Om9W1Why6KpA2Mu&#10;nHNgHic+Pz9s/L1h22/mwD1Oh+ywZMcmlgTL7O3n8+G/K87h85oGt7FvW9jPyzOjBRIynPL9eRwB&#10;nyIA0MP7gbmmwwMJHs8nzsP2tm8d97cbVKcFfY4Duvxs947dm7dumyVfjjk82dSTwmA0BbFKAVZB&#10;WPNRg6h5PB6uS5ErrUgg2brB4ry/fytO/BOPzweOwxqSQsSDPrn+c1oi75zWk2+/beGMJVICG5TS&#10;zlTVOOfkHdTnaacusPGr+aH6tnkFiMG11AaihAxZUx2ZQ+PMM0GZL+qzAUvieqP96hWLtH98mYaP&#10;8zhOPx93EIKGTm42MjWdZIPCEm633dAmLLGaSR2m4ZnMJOzTS7+eVitJLbuf+ODkIWafeG8LD7aQ&#10;xXLtjA+O+J1yp/9///Lf/hpGrQiwgOfTm1tOdkd1M2zaJg3HnXl7u0OxAosGqwHNyjS2nYQvmX3h&#10;pVZzWknJOSZu9zum40FNLo4rFfu+Y9s3i/RhBGO18gbHhYIphwJ4Fl+WsFVlG+W/RX0OIq4OjMwj&#10;LlaRCAAjYOJdk2gNHsKVQgHkhdAyUnU1lqgDQVORUskoMP/XWs4jGAytX3+IiJd/QANb6vE84nts&#10;KEAAeeK8RXa90JA2RXEpo1XNBaaEAwlI80XEs7ubwaxsjik51/Jxe5MGgTNMDQOETtN0PVAxLGtQ&#10;fq9ztVvmLkIT55HXpo+50o1/xzHtwD3g1tCg97KWWOowBDSZAnIcvC4DMzAKSp0qDx/SCZv6uSsZ&#10;xQD2ySYtySV04HNPR0xx05cJ8bu+0q2VudJIc2ak6VS8OKbKPYPuue7wfQ0eUowZ7q20cIZRCQ6t&#10;QfJZZYMv85DXSZcRKTQdx87EK1xErjUCZ/ELjqx/t5b4cl61pMTCIQnFkQJGcj5hJL6sv18jcKat&#10;WtYDYXxo+b4Cnv3gsC1eIpe4+BJBhibkYzb3CmghKHSrpeGRko1oWQ2EwAkLLSy14tD2WUVGkcNm&#10;8RN1ugrHnb4YRiiO8LqlSj6QZwICx1xO47AGHITr5UOpDgHCMVXDClrnWjGVEQ7EmH0cFyryix5+&#10;U52UTuX8TjqaFYSd4PNXOETqzzLegHIoa1XH/soTeGGhHZuixk/Ldl8xz7xnHWc6jiHlpJbrOIbk&#10;fi7hKd+gl+tzLK7qBD+/8he7h5/TlnQt0lADVvw89qHSD1LOMqih6o1Pne6vPPGV/lzWlnJu1fIN&#10;XxLywyakCX+vtYuc5rVV96hyplZEaVwLaKWFMmIBM75fMqZ9/wi1sKYmfEjwWMq8dKpB1eHl1PEe&#10;s+yeED6mdJqcjuZEK/f1ywa8vOSFhmJehSjCAag1Zzbpt8Wz/HmS96iUaPPLOZvDMEvRLTOt8nbE&#10;2PiGQi8KM2fIjPnlZcQJI1SCDPU8vZwFIB3PeNEDOZZ6r+qUj+og/CRY1KgrJcxbZGUiaYr6T5TH&#10;c900P4uFpQ5L5ufrKcL98b9fIFLqntZkjZAHS+MAVDnF2eZYcxXq66rbXJ7s8jTLshfSgcwFrryR&#10;dgT5Say97zPheAixUUcUQULy2LjvCl2ZOjI5jh2V6Q725jJp2DVVfij7BnhWupMLqyXodIymszTi&#10;pRrz1/Py1SEthR401iE+FQdFo72hii9Z5qRL388IGv9kn1K+ZbUXB5j/9X+CtJ0EGeh0HmZ6ds85&#10;R9M4Okhj1gjeXLkE7QChfmH/2HyMWeJdetC8+d+SfzIz/PUsEiJwlWe1GBfh/UxvW4Xe/DCBuhn5&#10;yuu+0S6ivqc6wynEppJzDGz7juP5BJplGR6n9YSC0+fnx4fbgsArnzuOJ4i1/Pz8RDa0VKxJ/Woa&#10;xIPzT0A9g1YdOsPl0Be6u5KQbZvJ/YCpCTlFnoOYnzmq4fAStiff//4D//N//k/88ccfeHx+go71&#10;Oa1xnY2NQUi1ZC9Rpx1Y0G8D9Jw4PdNWZIK9WM5zWNPMIr9ol7duzqfeG8ZUbJs7gDzZJjLZlyUL&#10;9tYcGaGeFeN+qSXAG086nnMq2uEXsaqAEzfPJgYE9/sday48ng9zCo4T1r+Ntrs3q/brWVlqWfEm&#10;03d3Sid0kdHpmAu3uzn4t90crSLG2SyrH7HG0hTPJ/uPWTZr6/CqAiYQmsPv/dsb/vN/+mf8+k/f&#10;cL+9GcayAL9++0/4+PjAUsW23wJ7WZdhJP/48Sesd5CdQWa+jjEc9qUDwoS+4zL/1gwTXbDw+Xh4&#10;xrg5d/fdgkBLF053DOsySJM1F7Z98wa0lvV9v90N3vc4guM8n88IqiyH1CFM7VTg+bBrn88Dt9s9&#10;9NPYE8/MPc6BP/78E3/88YclJQL4+PjA9+8/MMbA+7d33HrHPE8cjptt2cpS7CBPeJzudISguYP7&#10;cTydPrrvoTWEhAp2ryIRCI7z8CxvsWqQZrAu1vSRDmDDjt+2LfxP5CjW6NIbrzrv1KLDAY71vByC&#10;WLJawuAZTRafQ3Eelt0t0Ki0XWShdkIAkahqga+tqkEvHcfwDPg9Gua+v7+XZBqXPzB8+fvbG97f&#10;7ti3G8Y8cXglzlqWgQ41WKrzNN41IoN7A5t0bls3R63T4HEYVEsGX0x+TDrxsTyZ1dav9w19Y4W4&#10;cQkLylowrbcNW98j8LXWMkx7X+A1VwQLeCYDao0LR38BM6gdL5y9DNhLgw5mVcMnFxHMc0AB/Pjx&#10;w897j54J7Me27Q0i2yVxWdSbs/7/lL3tkivJcSV4PCIzgbrNFXdsf41WJs2j8ll3zHaHFLkSyb4F&#10;IDMjfH8cPx6RqGpJi7bbVQUkMuPDw7/9uPTVMLSK9EFVfBhTD6iXyynO6Xlns1YUOsYVxJSNqoRS&#10;9cWg2JasPUOPGEmG9Z/+6Z/+ABjxnpzg7O1soYVQ6J8BnWKV2ENkmpFRvJBBtM6ylwJiRhFOhcx4&#10;WSlYnq8DtbDBATdoI+FE99ulrMOBXmqUpTGdXng1WjhuimHbKs4Wm2uGAnUo7tLZAHctEzN7Q8NM&#10;+ne5J0Is2VWdK8r6CEKwSqeQynmGFma4nHM5s2Tw6vdLBlxJo4IGtqUwcjhsqZlJjvz/UBZnS507&#10;xjE4HGdnCRKJhWvWJeT6VF7oHgeXnaPP1lBWlgl564y+xUGn0TIiLgpKmPEw7vvOUqWzRZTUUaoD&#10;XnJtYWVqJcVNKqFEjqaBJOZ1I15TCxgchCNCirIcQdfMCguh5oAMpHiu6fAXZeNOinOkS0spTSMw&#10;1rVJZ48HuXnuVzGDeeB7B6Zf134CF+cPDQlMyv0okXMrAenDcdc0VGPfjSuXayWacgWBfNCx1tfz&#10;25PBJHoG5xoKPavLY36I88bVyaaTnv/h2iDRDEvJEFKeATlb0lEAD4wtjlPuCsx7medm7LFm4dP1&#10;WjvEWYKNYJIw++U4NrPA6p6fRyfJ7IwXVIaaOSC61iPOyUWQSOhMhvHARJQhCwGGjfJnZWGG46Ro&#10;vhjBENHEUiyNtxK/L6UwY8lmuJOh+PYIfMl5mm6CyUi+/C0jRBHV5JFvzk0Zqu5Bc+OlhKyO4Ryd&#10;q1ZGnvAwbj3uJcVWZzOF5ET76Wtx0uMwGkd2asI5yEiTLeGKJAf9xc14v3AGquyuz/MyiO8jlLAe&#10;Slf34SxM3OLJgTia/nlUSVFmjmqhcTa7M8Ndhb/613sENfzqsMhAh/Zl6iBPOkNmD7Iz/GheYyWe&#10;G7dTybReUmKkUKepJgN22ouEk7nQdjLKOFeD3nvwDymxrrUIvjgMJkuYnRpNrchvckcm+Y5RrUOv&#10;RI5P/EJLZ8GHk3+ZAk3DQNTFFuMn3OvITCiSEboo7sO1K6ilotqEM5386bf/ea7bkF9JuD7/mhPD&#10;EY1XB5aqnGqjNHmcEWX6e3RZb7EvOn8Yp9OZadnaHMTRfgY/Eb+AX+YwU6+MLJ0xTD/nygOIT7mC&#10;5OM1KD6+r2xdRzpXr80fR1UfM+ZJk4Q0MXQ39D6d2XCYCzpgyFDufTZY6zwLjjbmFOMTX9NPNSPr&#10;CoLlOg69Tmtx/RcyIfhGzjwrAhkYErSDCctWDv/UK4cMFc3reaMh0VjcrFyxkQ2rPdH9eDkz7aUT&#10;kWgiO3nWZ80Sr1NOLUebdK35PErXkO7FdZ6vAVjqPJ+XkvtUpqqAUbXSVdEasuKi64L8clTysBqh&#10;u0pqdfz8QlfE6r9IvKDMEv8m6vepsqHTOO9OGSAaanGNPlMQRYGoQ9il8/mywMW1Ek0AS/LAbMqH&#10;AfcybITr+dMal2jeJZIQnc73GTchL78kLcBzD/Wd+ecIT0heBH/zHobvfNrnZ4bOKZrCDO0oo3mi&#10;IQ9M7jhjsw7qGDIlcfrjn2SKeKDBUEO+uwFnfC4nq0HnZXr2tOcOhD0XPNUEi2IIzQMDK7fnP+8t&#10;mh0r+SwozOlQ8qh2M9B2uK03bCsdIaWslIG1oqOgbnc26W4d3qhzvPadGbCBT3t2OnqPnc3GzvOM&#10;eTie+x4N6njm2nGkfgWnQ7S1A93ZRJMV1JTRRzjP5noOKwVelqQG2vAdZhXt5D1byINzP5nBGnKg&#10;OzMPl21LDN7uwOPxwP/zpz/h3/7tLwE3ET1dzGCF9xasw9kaHY/hMNmWJasL9tcLHcxApAMHgIdN&#10;4QX3+41Z1p2ZpbfbBjePJqB0OhvYOBMd0cTOcRwHjrOhLkzoa7o36kTqIUunv5PnwhOWVo6g7g3P&#10;48S6rOHwPqeGlzxtxH8OftEjiJX0W/K8luAndQlYkhhELUtWkhcYPu5s9ldt5ZjCfqrLBnc67tZK&#10;2JzX44VtXYDOXm89HHwGwmf01vB6PdG643a747/9H/8N/9s//H7iAwtexwPPcKbBWVXWG2UirON1&#10;nGjhHFbA9fnacZ4nHs8HSi24ffyAgZUO7SRedK1LZuwCPFNno09hCYxh6RTrcktHXfcGK0BrwNFa&#10;+EiA+/1OyJ3IZD0P4TRXOAg7IniM27rifrthXVdUM9zWLeiEtt6xs6nqcZIPfD4f2D8/8de//R11&#10;WbC/Xnh+vnhmivhuxd9//YnH84G//e2veO5PAMReF89kQ80CoKGd/K4FPIZ0syPOdl0WrIvB3QLK&#10;8Qg5T+VHUB1MkKU9rH5+cnIy451/ywekHim1lmh02tJGqUtlE9PQX/bjyIo/ivQjoVb254HmpO3H&#10;60ne0E4wAavh2Hd0bhnayfdLucGMkE+lGhN0l4WQK6WinaGvVwv8eAs4LAauPn75hZUKhVjex76j&#10;RYNPnTfpdrS1OxAVFmc7sdYF948fuN1uKLVgKYazRRAhZMnQscn3qeeUhOWirtDlPhgNXSsz5rd1&#10;4ZjOhlKZXKx0KzrlS1YrnPKh+ehRI55cZPY4sfBlB6dtEfpFOwmHwx4MdHhvaw3IrKgKKAUowLrc&#10;UXrDsm4ZKH48HjgOBmgFQeSBBEJIo4Lejze7w4b3ieYdacsc5hWEBveUudoPVQb1sBNaQAQxF3RJ&#10;qCNzR/2X//HPf5DSqzR/dhZmOUH3nrguZ2u43z944NbCZplgl91iQznxHoIn7rXvOwUU2NEYZtFU&#10;gk7e8yQ+UQGfUUrBElhawk3y0OnaZDQQ5L5DwPKlKoNMQliifbgF39Uu6H2ngqNovRpqzoqcFKHx&#10;d+bEQbZrKod64/K+jP5xH7moZCwX7XS8l82ccgZfVce8b/yclTM4Ox7ftlvgsK+j26t7OG2prJ2N&#10;TR/WZUWRoK3EG/JglmaG1s/EDiKRWWAg1Tx0BNcXlEGnokqJzOdePBMgQU6GzrqymaeaBygyPxvG&#10;cxaRzc6JaU1mpV2Oxi9rhquBI6Nc5WWDmmYlGlfnRuyNKbLrc4b69XnXZ4tG5OC3dMDY9F295iqF&#10;dFFN3xl0Ej+zBE/Xvd1QH4aRpe+arNK3q2DhdJ9oWEOSvZUODjEyK5d5yCk9zsi0T+EAmul5GhrG&#10;U9/W0sasHTpCwT71DK2VXe+hTKHxb5yykZUx1mLQ29eVlEPpahzytzkbN6//Mhu+ShhT2byzjEx3&#10;Od0Gh5sMfUxrp3/vRPTleWSucwbKdXTT3LTJE1+8Xj2v39tzh7VNOnnfw/j+O2ZtXBBfdcznjXOJ&#10;PZXQNOQaSelKB4iGITr169xlcA7HH3IhKbR7OrPmbHM54TXGhK2YAkCaf5KT2QTBFcaJsrAmGhl7&#10;eKVNjWnefM3SxzLnvQQdM5ziMv6ve2C6r7YL4yKdMEs6II/x+KLrrPpEi1NWd57Dyw4PhUfj0PnR&#10;OMT7tSzX7N6v8mSe35AbM9VMPMzmahG7njdViUzzKpNBOfj/NGb856+U0XmI+6AL0erEL2YH+Fz+&#10;Bx/43TO0zcBo1T0xAsc+rU/c9112fpnfmx4ynPYT9/FJnmHwWcmNxLue5vLlufPZfvtsBHow0aP+&#10;HDJH/FmQKMqchCGQQaZTkjxpVGIkH5w+Tp0tlOzBAuVQ91zTHtVmqip7f707wLNKzq/nAMHrGcgN&#10;nQSjKiCdUzqvX3jyGOcM3/Tdazixx/kTtnuBzsHIAn4ToeMXt3RijHCdNkqaxUQb4jM23RPDQat/&#10;pooj6WYxyznzdGDUK7N6lre67grT1qP0w/s4V+lreN83zPfRSg/dwbt4vwJPpMtxPAY8gM3MTPeY&#10;ZUlcRKf/oImiCgGzvN/gJaO0+svYJ9iQOdCh9fkucPJffw2++p2FFRIjnoXfvE5j9/w50UkEZ+Wc&#10;HftwHfusf1mu+5jXWKvp+RrTfJ/4m9tklwu5NSNghKS0WeYN4eIYSSvzs/Od64/LWETPlNs+BT4d&#10;3Vs2KIYTjvQ8iBvOf9HXKyp/5XRp0Qi8nXSA984sY2VQtt6xlIFJLflQS4HVcPoZswZVpp9zCug0&#10;ZoeHw60z+cxAvbzKLgyfQ4kS9oTYigqndp54Pl94Pp/RoJLj/Pn5E3/+87/ij3/6I/72t7/j9XoF&#10;bAmDRAPaphBCZFvTtl2WBctCWcDxE7bGwfkR+mRNOAdmevLsrGq8CTpZlAFfi6oi+BL0wdysuLd2&#10;1Usx5OIMwyolI/WWMgI6DPLR0aUseul/CjqqUdzQX0elnXi6fB3qCyc9i/6ZlpAhagoKEMakdTrh&#10;lqViXW5Y1shMjYTAulR8Pj6xLHTAvXZmKy/Lim1bMynkbGz2uW2EA3nuO+aG0Z8/f+I4TryeLxgs&#10;4CwW1FqwbczopV0E9iQzNuIUjEo7G373u18Ap6PXwIr4MxrAOshPBDdzNjrLzzMcsjuznmEIp3Gg&#10;IJwtq3OEe64gEv1lfI/wv3R6FiOygmAeemNm9B4OaGWsune8jgOv1ws/Hw88fv0Jt6jqeL7werxw&#10;tobbbcOxn/j733/FX/78Z/z7v/8Vv/76E5+fDAYJyolBAod3w3E8oyE54U2OnQ7lkaAm0quRwW6U&#10;h31A5bXoTzAHpLXPworX+WWm/JE87Az4lzkQ4c4GnKUSaqiHjwc2IEQcdOzu+47j3CdfUI3ABjPR&#10;120NeBXJdsrLbVvB5r7Bv+o62XK63nEcT7z2Hd0RPq4yzkfIxv04cB6RDR7GQC1s7FmW6Hu3sJnt&#10;6/XCL7/8CAzzI3Hj9+Ng81ezgGspUsoJHV0Hv9AZbRGgFH+UbEhUDB86x9HOTI6T1qReCKRlwhsb&#10;VCGhJFZJHwXiQs8ogpLlfiio1SKIXauSk0POeWDEOwjlUle4MXm61hI450dAqETzzZAjQh4ppaAs&#10;JeCoJnmcc3cEuG44+VeUhTqkkDDgo38DwDPMfU3SyMQYJjYVLLkAwdyPY8ftRsiTFgdZGSO37X5J&#10;T5cjOsuEYRkdPiJ6uj+fiRtOATRwXuE9sCYBQ8MJw7KSaUph7L3jBHGluivLkXjiTEBrzEhvM76O&#10;Mg2HfJHDo2PgcpuMwFC+lDGzyGBTBZtZGpEGOU8slTvpupOZx2jFRfkbiu38Gv4bS+ed3h/m3Wzu&#10;vU1sTDCMODE2GfKGtazo3lGXSkZuyhr1VIxKKahmeRB67+yQvRPze7tteL0OAI7btsGdmFLEJ2JJ&#10;npoJyLl/9p7GU4tsK4SOOJqmRUbASQFRooP7eZxhPBcgshfqElHbFN+X/+WxkaOqIMp8p935YrgB&#10;yEzxMLDMbBrfdwYC91EQOTU+9Lef4w6T0Zf3svGZTT/teq19kx01HBLzOgzTwt7natN7b69Ldlgq&#10;60Mzz8AQmLldwyDBxbgMZcwH9ML8tGVFMDmxZyp6PU5QUnfQHwkwrUUN7eKIuayJYcJM93G+jdnJ&#10;AzpllLB+XYd5Pd7PV79cM1Ha9do45zrvs3F0ycS7rtzX33K8JbPwk1qmBTNEgvY37CCNRRuljvOT&#10;L2PxMbmro+R643cfSk+hGcIbKQXgoYiZyQgPw+eyVC0MfaN/Ag7hp3YAmAQ/S1mR53Q4FJj5oh4H&#10;bE5k6H4OWs3xy4n9tk6xVBcsNM1RiqJzF2pZ0Ps5VWDovsOJAeACnzMfBj8dZp2JQWYYdRacV2Y3&#10;msF64NKScIf8iW9YtytjwFAYoLOEOQATzhlnsEEDG86V6zqN4ML4MKVRnkdHC8g0A5h1CwWulclm&#10;MQ8E/05xdVlvZRvW6GCOcJIlpIPbJJQDx05nYniXkBw/AuLMfLa4XczAh7RmYO+6BuKpek804BZl&#10;nBHwtbiXw0O56HAruO7K19fshNLczJklCgynWo39TYeE9I8YT+KBBq9OeJC354gmUBAVEYO2c/nE&#10;uyf80uv+jCqMWU41tCwJz0DVxalEmnaPAJ7gVbqjvfGYYoZLhu+blyj5dBito2dCgVknlIF3eDTA&#10;Ahi8Os8T1euX8y3erjVoUd7ey6hQmR9cbBgkHJZdG3oCaJ10ynl/dYRfghQAsmHg21pLTqVToxrM&#10;C+Fv5jVBH+SPK01Jp5kd7+86qDBwgYDEc56XWtWgqOaeSj7SSZOj5be7M9FFz8dICOF5nK4NGdki&#10;aFC8s5Ir+Nx1m4ZT+/qeZQa451kI+pzHYIaurPXUw6f1iHvl/kjv9LdTnE2kfOjt83cnGc/xKvlj&#10;1EKJHnofgSHx+C8ObO/o0puklzeWkFNWtMGnL3Iu6GWih6EeCVpDZxKpd747mPXdq6O5X/7OrDIH&#10;4AbBUOSSTfs1CZjpvm/ya9KMCpTFOuS0Spw1fr49cJi7xdNtkgcXvQxfdB3XM5xBkCYe9jbGVDfL&#10;qOKFO7zNQcdpBhaVPn3svfbCMXTl9KG65N2Q101VFfE3nVOByVsRpexL7rV+KruQ9l2L9ygnrATG&#10;bDSuY5Wbwbzj9COHon1W2fwJR/FwMjsdzgiH0nmcWQmr7P0zcLmNBmXYfQjnB/lWaw2l08G179FY&#10;PGz97FVWDGdveDyeeL6e+PXXv7M55t/+in3f6Zwu4ewtCqIRq3ldCetRK50+qsBQ8LyZoG5Y3V7q&#10;gte+Y73dI+O6AN5QlopjP8K5JjsRWNcNtRjayf05WwtIBMqcsm3MBF8MiGzXWRO3ab+1f/xTPQE8&#10;HdalVCwLnV7n2ej4XTjeWhfcP254KekwFObUH5PvjmcpISKTDQqfta6CACk4O4Mtr+MVcrRj2+5g&#10;RUrBujKTng5n4H675fqaGW63O3pgSgNqqGd4PV/40x//hO3f/h1H74B1MDE47ITIOm6tYd2YfX7s&#10;HNO2bZEZC/jZ0/HH6xzbsuH13OnELyS6JYItovmqCjFBQESFgGhvXRbKoT4ySWupOCNbth2/5v0U&#10;2D3PE/fbPWX3Fsl7y1JxhsO81orPx5N+mXXF4/lE2w8c+xOvs2EpC3rpqJ0Z6MdOR/liFd0c//qv&#10;f8k1gTOr/ePjhqWxt9/tdsfj80Ho4o8Vt+0XwBp6n5NKiCENTFXxTlibGuuaMHzeEhO8LhXH2SAY&#10;MPpnKpRFLgfy83VEr8GWWfG1LqPyBsNuPY8zgxLLtmbzS7OCfnrIJskdcpftdoPBwqEPGIgeUasy&#10;rFX9FxUJwaNqWUIXikqWBtxvG9wjEcZK0kdBYH7fegSB1B+nM3O5VtQIHFCPGYkJrEanP61+fKQD&#10;vbeWvQuWhY7es9GnVpyZ6ey5aMHrz8y2DwMRZqM6TvtiBShLAQ5C+HShTMkp0sP26Z1QKia7Gvk5&#10;QpcCHBZZ1OwNUVHAyhnyFUSWdWPgoLLnCYDUwxdQNySmfMN5dNRyQws+T/uScC0tAoSSl7xHjXl3&#10;ZBWlj6pKgEE3yVPJacm5Gg2uj4M0U2qBqrJhiPk1jLQMx7KUCkdgOhvLnl77C+3khi+1wEp08AUZ&#10;s5VCJycWWC14HjvWJUqQlgmXygzLuqCdzCY+DnaPbe1kucFUslJKj6yME5+fO+4fd0Z+IlorJwNL&#10;lojDsyw0OM9GZ3h3la2mdhdCN5RI2cCYjD9IcaIArwFNMROKp1OOTvRuY9O6DrcPQp2ekC6sy0sK&#10;eYxB49T7MsJnvW2+77dZPanzyRD2KM85Q3keETwFNkot2bUXzgNQa8Hz+QpnN0swVCKxbSzBa63h&#10;OI9srEkFiKVfivwsdWXzhaJmH0NZA2h+2ljWwFLqcKhhDZXI8+ix1xXXjByHomkWZ1ll9VylcFRj&#10;YKy/L9tFT85ltDQMsqOtlGwXNhpCGfRpP/Vr7ONsQCQ9FVwy/3LPkfNIldslAK5ZRBkaiS9dnB5m&#10;b41F55cnRc6vPj4O5b8nMc3GNRyTYysMrTLtRqz7cnGA6JzJcJQBynX2+H2UOc+DKTocuVfzeN5t&#10;xrxO9qdO0nSutHe/9RqOAgTzldF/veZLIK6chQAAIABJREFUBhInMQwavW8yivF2D6TvQyNPhXSa&#10;jbsH3BPXjoZzT+dCOjjxvtdI9yrPABds0MrsLLNpjDLaf2t9rvMYzS4MpXiUx46nA8q082hQ5YNH&#10;iehj7h6KmpnHYZ6ICxjC3ActwFxxNDqoJj4MmRzpzEi3deKkafqZYZ8TtInOFDHXispIu2bcJgyJ&#10;HOAQLQnsZDZyEEpk+bJ35Y3A04lIBhcSZRzKpK2YZ9eJ9plGJ6f8tBq5KqLpmdd8Q/ccll32QHw6&#10;nTk8Crm+pA8qyYULhTMceZfQnennRKcW69DHs3NQLjiGgGJISI3BL4ZzJ9Yy5zMbh+PzsTiWTaZo&#10;KARTCdbnRllQxABN+6T1/I4/XV9Jf5PTqsOjP0dP2WWRwcXvKCAQzjTn78pGLlbgZey1sm/ymW4B&#10;HRAOd5eiKV0k9qzHeRCD0nYUm+43yYgIBKQTfOIpOvMAAhpovJ+f63Ygd5uDSKIvfXGcb7Hdnny3&#10;mKEXQ0GFsl5S8e4dDVG+euGzPe/NfaB+V1ASH3Hey+ST0LmiTJ2DwL2Lp5Fgrtmvkq/zmbryumUp&#10;WXFHY5RVeH1yEPE5g5/PPz0F2KS3XJWct5cUoeCPXefc0qi/sCUfcx/YjDMeb59uaVExUjLTWk4o&#10;0k4HrIxm5HGeCvqQn97Rp4aiY+0EUxZnQZUuYfDEhYNlwCEH0+ABoMyxYWdY3v+6UMLZVCbWFEIZ&#10;45r2VQxDWeE6p/zW0EcFm/fONAT5pkZzsmOcgB1woyNcDfje7YIrznDQnOCEAqZDWZFa02Fn4O19&#10;+82/rxfrWXGuhvgLvnXdx/6FGPl3nX6Xg97gmfCkxSuOYPazvPJYj57fFW27DMDrBLlOpYyzM80V&#10;SScxwglCaMDRTHyhD5xpZTfr8/c98ok+53Gp0pm48qPyh/0caOA3B9p5wP2EVnapJTI46cha1pU2&#10;d2RTttZQnJmpZ2vJk1vn+TFv4eQpyTfqwgaIQ6aXdHC33vF6vsJmW/NsMWuc1xNGhA4eGKGj2vMF&#10;i8pzOGFhYGs0AW1oveHcT17bTnx+fuJ1NPz973/Dr7/+iufrif1oqQfWUkg14ZxnY0pCoJxRrafk&#10;tBbr3s4Dy3Ijf2qOfX9iXe6o1bDvL9R1C7vUYT6CCY3p6oAxK7IWNpTsDWGnAuu64na7wVDR/UAp&#10;hnXZArt82uck/+A9ftVdBMoqPaOAON1ujmW5BZwEYR9+/vwJRFalR2BVvINBgIDi6QOGgQmQwRs7&#10;ItuzhPPXJ32n4fXccbvd8XrtuN1W9N6wrXfA6SR+HHR8Ihyj5LEBEXZ2HOee8BjP55OO4bKgVIOV&#10;BsOCj4+PyMqvhF8oHc/nkw0rXVjVC45+UncvhK95PZ7Yd/qV1o8Vf//1Z47hiOaVFgFFBuADU9vp&#10;e2AiYEFdKtz5UxnMpTDLvAXU7OvxJMRm8NwaZ+7Hxw2sQqvUdcvg+cfrhXW74RFQROu6JBzj4/GE&#10;eWMAzgvOdtBp24GGxiDT7YafP3/F7b6hwPDz547b/U5n49Pw44PJp3/8459Shm23Bb/88g/4+Fhh&#10;tuLj44P0aUw8dG9owR5bO4N3tEhk4e+CeTt7n0B9IlkpoOeWumKPrH1WHjiOY0c79vADBlxGBMOs&#10;VJRAGBD0DwC8nk+uf3c6TZcFS8B7sA98y+CeGZNmAWYC10r5vb9e6ZBmU0cLflzR0XAeDbCejtHj&#10;IBQw+Tbtp3aeQA/o3whmHMcRSb4lneawCISEDLVC+JN1+aBVUdjH4vAj9cPuPfS4gNlBNDPuhlLW&#10;gJyyEFkt5yI5VusSzZcDjQHsC+Te8fFxh/eGpTITXpVE9I12VCuZXHaRV9pVM0oRewuSmSUaRGw/&#10;55b6+CQbC3B22jKtNayFY9+PPf1whNJuaEfs40JoKsE8NSVPZeWtT8mLQ4+hbBYeP+coWFnA2dA4&#10;bHrZikDgiVvAPMV/9Z//5X/8gdh3gdnVTpiBjstMXZfhyxKRuliWM63rGlhUZBa32xrNIxZ8Pp5D&#10;8S0emSfMqBJGde/EYFqWFcfZ2NE2ylGoIxt6Q2YvdxQ4uKk0kUpg2HRi/wBZzmOh9JiMLkyOBtcV&#10;VMKHNhIGexjKnncKBXmCLQEQzVSQuKG0PyjwXca2TZjFcS1/lszETr1yMtCvjoj5dxEKxrXxn55r&#10;oNBQFqVKENRd1uNQ6n5miGYEjOqWUnAcZx7oJrzDMCRXlSEAxJVvUqyj0UfABty2lWdvLv8Cshym&#10;RhaBnAnMNKpARGtrrTjjuUsdjTdF2L2p1Kkk9q4+y4MHrbt2XDsqI076u6VSTCNkQJvI3SNDf77/&#10;Bb5C5WaTv2BmnMP4sdh3SzpxKKuB0VYa+qRFOgSmEunpgOtlIkRDzHg47d2o9My44sUssk5Fd3Et&#10;kGV3PW5fk5HMr8kBEv+o0CHvJTsx9w2GJhMy6J5Lc32+aDYNU/1L5wj/7pGlJXto9s4beParjbOG&#10;zLKOs4R3c9czg1lG5Fy2Z2ahdIdQA4BC9jpuwQyVbPrjYNZQTgLiJshMWhd/s8teyAQsypiWIIj9&#10;LRoTgGbGbLa8ClHNYtc591xhDM6YVp4WH19eE08EmDlH+gpe7ki61FrOcDDiUt3l27R0ZMtMFa2P&#10;pj2TwM6fsQLKkhbLHLOGBOnF+Q+Vlw5ccQVY1YTs4uCGMOQoqOHDmPXgpd6F0xz441Je1MF6OqtU&#10;ikc5WQbNIluJB95inIDVoguZiSxqdY8eAcix0HnaMDrIeNihkV1DTxHHIRqyyDQyGVs9964DVDIw&#10;WNnwM4Tzybierc9ZvDOGM+V2OiBjDRDrxnMwzlk+J9fY07lFp0CDq1wTU1kgRnPLHqXj0jvEI5v3&#10;bFiGkAGlWDZKo0FbMzs+negpHGJN4zd1ulfQI5tI6mz0nkasx7qIt1wCJjr3TgMyHWXKYHdPR8iZ&#10;ZfE9sxu+3idNZ6TDXM5COQoxrW8qw54wPir/FXYx7xkOXB+6zzufr1ZgsY4ImagFy2Y7k/y6NJtM&#10;WIhxY4vzCo09MyPlJB+6S6pPktEh7xTwKEVOEpsITU3jJrrTGONuorHkIOIPTtzS1nxggvcOb2yc&#10;1BoNntZbBt48mo2SR4juDSpnNwPWbUFdFtzWBbdtxbYuCT2wvw4c+5lZWjO+8KUHxxtNSP66SWpc&#10;z/NoVBo6nPHTYtE8KY2QoYQm/xIv8XFGW+9QxYb0mBD+2c/Cpj3mGZ3PHVL3ymumYCXZW/AM17nq&#10;IjRQro7GlaQRvs/MrtjNlCdGnRODbmhjBVNx2hcwm8bgcBcPQo5J4xkSLXSHjqHbqxpFPSJM3wke&#10;5ZThrufqmSqfBZ8jyBxXos97pYFgYOZ7AHm+Sykw76FTcvxV/G+yLy46po0z5eIFrrMyMfHkYx7Y&#10;9Yg1HVVOFiMscZ0l3vygMUz8DMCU+x19ISZdUN+ZM+zP7rGWnvMnj9O+TUq5XXXmElnGM91Tj6Ed&#10;S3nZo7lqNB+OgOx5NhznidEwW7x10s183Df8HBddR8Ge1k5JkrDNuXIG6uWtHTCUcKyMgEitIzPa&#10;ETjcIT+OzAZv6JGYhs5mwKUUoJSEUKh1QV0rylIT4uFMvse9v20bHZ494Cc616DHs1AXtM5M1PNk&#10;0zg6RTv248Rx0unWMntSON8Hfv184S9/+Sv+/Jc/0wn+eGB/7Tj3jrOfYGPAjloK7rcbXq8n0D3m&#10;rCxOYe0DZ6OTzAqdfa/9lcGFs586ConX6+5p05+tZSPMYoZ2NqxLhXvD0eh0WgqhG0qU45OvlfB1&#10;WAQpQnvXxpuFDypoMHwvJWSW+CThOzzwmRtaO/F4PBP6ZT/Yo2tZFhyRgSwHXq3Ru837pBu01GnS&#10;+R0EKYdcbweOvUcfFcKR9HbGXMhy2Xdk53Q6A0Q1Ah3ClU4dqTMIs64bzoDlUQ8zWNhN1lDLBtgJ&#10;KwvOY8e2VWYlHz1hTO4fd5wn+b+awwpKR1n5r9cRvJFrqwQCVeTQOcrnruuKuiy432/Mtn89k2/A&#10;Qi8r1B8Js7PQOa/ANUCoDqMj/2wN67JSFykVj8cDtbK6oPVw8t9ZYc9qKo5SMr/3zoxWPwPHekGH&#10;437/CP2T5yR1JgOezydYnXDgPMMpHXbDWgw/ny/UgAQSlFApTGLxuC6DvnLyWviTwv7lu8SynpMW&#10;uA7AcewBswLaQo1Wv2wpNnWUPu6R8NEC9qRiqSvgjm3d4N2jQaUqtTie1loEnDbSdsCInOeJY9+Z&#10;1BpHy03Vth3neeA8dkJDHQ1LZbJub4Qdol+n4na/YV1WNsp8vVCsYA2IPRhI/72hFESz1gjUxtnp&#10;7ng+HsS0joau5MWdjWebw8+GZSmo9QZYJfS0A62pseaStGVmqAv1aiYFe/w+dGrI91UDlePjB308&#10;ky3lYKDHIqC5ROa3OSv6SvRzEJ9rgoMJuVTQsRTyFTeghC/QYKgo4X+sWKphjzkry98MeL0O9vqJ&#10;Kj13YK0rPu53bMuGYqFPM/ox6DN8a+4MzNWFjUPdT/zuxz+gGiGHZLPnRk2+AJ0ZNRKWP2NpGZ1g&#10;JvhSAy3FAKChN3W2Zcy5rhFZbARjbyejNEtdsK2MaJyBl7QsFUuteB4v1Lrg+XpFiZJFRvEWB6vi&#10;OE58fNwDAD8UWDS8Xg3rsqVxW+K0t9axVDrLl2XBuoSiHM5wZaeEHpYvTS3cgQj3JuYrZnMhek2E&#10;Mk4G2DHy8tznu4YMyX8OKSxSKlNBlMKf37HExh1KXVwQBM4fQ3n6zZc73DrMS0bBL9GfiXHNLzG9&#10;PfDR5KRu7US1guZDAejh2BCevBUawMLAcpCBK4qaxmas3XkyStsUUfOBh+xw9LNBOMn3bQsj9Ju5&#10;Rwj94gcbM31/8/KXlHN+P5wFl2/r4Awhk8+53vZ9UFA2hBzA8/vZLA9Ig+Ay6slInP++VOrK0fMb&#10;85vp2i/vD+NzVvDn16yMp9MD47RMF+Y7UhTgV7qOSeZa+GSkpKM8vn+FyuNd7cvAZQN7LpCbQhpX&#10;o+UyJ/wnW/bNKx3xk1Hu7mgejlQYummlh9MBYYDrej7/Oq7BlD3HlldO9PEfj16GXQ83VZhouTQT&#10;HflsXMnuncc0R4qR33t/ni4YY+Ye0rfu0XB2BEPm+2UTUiCDJvw8DmJBKqw8m+PsCZKLhiiDRh6Z&#10;l0PoXc/8BcLAr+uvs93enAfljXhHlpfGOxuvhpnYL04aXC6d/AN9YGrrPrGYZspsjFM2DmteN9zh&#10;JffQ5yfM85yNa50ZXes+ypQhuTIOGJ2lFjzHo0w9+PgkqEjmdE90OLxHsG7ai36GA8YG98hMvQhs&#10;x/ZPcxF/FO0iebQDcJXUFUpki4j0EJlf+UCX/uBQKuF4lou2Yp0u64Wg68Gz9Qw5gro7HQk5WCN0&#10;TdGA6bxS9vB74YVun041IJ2FI2B9HdOMS3257js5qXH72L6Zds0sq9ty/+Oh4ywG7cUeWzha8kxS&#10;Q819HlAVE+7x+2vKGOW9voESeXvP/TL0mAC+efP9NRZ3yPQh+8eeR1a6vVdHSZnWvJCNhEQzwLwv&#10;8czYI5168Uh+2kPPkrxj6ff9tlHnCweCmhBRD56eNUlkm957n7Z4susMYFqvt2UbTUg9HFJXrWi6&#10;KQYs1HXvBJuVYqV0oJdY0+ihEpmI7/KVA5pyhSdnpPocDCf/CFJfGox+Q2v+ppvMjvyvc5vX5b+m&#10;Obw/08cmQQGb+TqqS1JCeeHp4lHDGSHbK8NkeSZHf6RvxyCIx+m9sUbhZHmbcwtnB5IHvusi1+dQ&#10;xrLS8ds1SUd5zORtjVK/NpuWQX9zZ4d++Y1s/vbMa97jduSdSoB5u3rWxS3mZMRWpUOcjm/NubWT&#10;vD1w65VtzcaWDR1zcH2Usk8P/EorfeYXY348J8LQHklMUScYDtCS9D872+dAWA88a4/7tOgHZkbn&#10;lBqFEy88kp227SLr0IEGR0LxQkFIw+PzMzCjwynkQ/8yGI7XMzM9eyPkS9LadD7MDNWYKbkfDMb+&#10;2//7F/zxT3/KSmREJaKDiXOfnw8s64r9eAGfHa2xz9XRDpRS8Xq9cLttWKoCZOEUioQtQAE6QkFp&#10;HY/jnJxOoQsFjbSosq614ufPJ+43Ni/V+lezgBUVdGbI2Fknxbvv4TtSttAdSMTryszMdV1wBN6u&#10;Atb7a8d2u+W+16rGl6zSVoUU15mJWcw8ptNJmc06Vmfr4cxmgKT1juNxoG9bZm+e/cVxnA2lLHg+&#10;PkFoHAuYsXEOXy9mhS614sfHDzrrD2bLtn7mWWWDy4MIBduK0unobd1xvs4M/H183NGib93nzzMT&#10;U5RoSRnuzGYN/aT1IdN5Ruk/Os+AvYHjlx8/sCzsjXb/+MGMcgWeI2idmNidDUNba9j3I/xebErY&#10;wIqMzxcdz8/nzzy/60YnMfGjF9hKKA/DilKZGW7GJJUCjnup29A3Y577saOWE+dReQ4Clue2bVjX&#10;AvMVrQHn6VgcWH78wI8POhxHLwpHKQvafoRtq7WR7hP6TGcwnf4SY5PCgElhEI685TwFWUJ2Juz9&#10;DvY4sGY4/YSCjUBg9FvBvh8otWOta0Kz6ZzpNeBrttBbe+oZanZ9/7gnXI8V4nfDCo7nM4JDjnVZ&#10;4N3w8+cn1nXBbSMktJJllOx0Bs68KhUWAI/HJz6fj+DtC0qteD2fuXYKkKh6RvpO945tZaWKVSaR&#10;1gXovsC94/lg09NaVzweDwCstpHjtu0tkwmYkMcKlbn6sTtgxXC73dAOQveUOsbh3riXsdevg9BK&#10;VoCC0e8h7W3TukbyafAi4Yh7ZxCyBoxxAfA6DvR+Tj4U+gmJVd8n3sd1QQHWrWLbNhyHofnrrdoK&#10;8IAo4tyXGINhrRvOaNK8rlvSoQLUJtsgeLB5wEytrHwCChYHIVGO48SyBHaKq8Sdijrgs1eOODZR&#10;eqWsvP14JT4SGQoJKqOAzsNw29gxd13XIYAj8/cIrCsPxZ2HjQ9e1zUWhkTmiGjGSoa1H8xEeTye&#10;qCXS7COzGH41wmYjUMZvnFkM3XgowxaKfpGBm9+VA2G+sX4ZxDQ7NfJqH88zPQfKRpDiJqMUofxa&#10;OgKQBoPuMZRuC6eEGTNz1Dl6FrlkbPMYLbNYeyfO+3tDshoKYSqzhiij6thCGLBBCY1DCdYSuEhj&#10;ZWgwN29YA6tuqTWVXWaEDsxR13TfVNgO7kexqaHQf2AMf/cRBcvIUNbSirHMXy7TNWG2XsY0K9ST&#10;twHzymcGcF4vlVbnhL/PPe/nX+dSOpvpdCzKdHbDSBINYaadyL4b1tnlcynTRdlLpmyi6/OKJWlf&#10;h5I2NqGG3AJSCN8EgOLJfSqfRq7HZOxoKebgTtgjXWuCsQ/TSoUySYXuP3WYvDmIZJDpdXY9LRyX&#10;cPrVYu24lj1tQykS86s7lQo1wJzXlc5JntmqqY+EBggnKyyIpIusFkAW/KcDN41CZV5c+N5Y48v2&#10;vpFWQO6OeFSsp/7OXP509FzXWZl44n2ZDq71jsqR3kvs1TwURw+Dv0TmjIfBKiF9Cdxcfo/RTZlx&#10;en2pcTBc74EBLSDHHoCBSdni3m9ZmLHqb0dCdIg0bOQ4teAVFrAYXI+eUfACKQNU9Hqc7WaSE4MO&#10;pSyXscFILOl4w6zAjSXcZAOGEpjuuY0zXaURSAcvvz9m5x7u8MnZLWLqoFGg6hZlU5N3dzT103Aq&#10;UaIT8cduX90Xgvfy3oKESspQrqMeH1UBwtWFHJJvJfqxx9Ztesa7bHeon4SCwurh0N2zjwjlJ7O5&#10;9Ln7lBHlSNmbwaoJfmIEVPqgF8T++TSuSfxksEN8/I1PXy4XT8A4I1ISh/IxHHeiTSmh05taKdJ/&#10;CSO6R6bmJUt56GAjqxQJ1TLuhAstJ0a4eJ8ebRrP+1hyRBiSVll1oiI5heKaUOD7BJvRYejnVLkE&#10;D7kzghK9d7Rz6Gfay5b7PBxB/Hl1FmY2FJXM0JeGk12GSKklM1MT5sQH7Ujnk07wvvMp80MX6LFe&#10;NZdNkDXBn6xPWXw9s5ww0YvGllsneJzuucbIQBr94CiBeR1O7t5Dz4LDvMGtSAMIJ0Y8q0dozSPb&#10;PeXvcPSJ9tO5bdczkP4nM6jhUtLzG/nMwf9Ju3m/LNdtfPF94aczPo0nzzzKON8WxqHL7d2AWmNX&#10;mIhUbNIKHUAbBvZ3TuGSyuJMd8y8k47b84yQM5YWPNxCsbLBeb9ziDNmokBPLELyC6edqHtcZFDM&#10;I2ek4LZkebs8L3nXXJX4jV7FQdHJOXinwedqm2kteJvgIynfxyGi80z7zDfPMPBjCAFf4tlMUO+1&#10;aLTYs+qoDptm/pdLMgc1g0d3VQsh+bWZpV7X3aP5JKKxI8dU7aqrE3qooPcRTKJtNlajCwu5Mvsb&#10;7lhWNpc8ItuyskkC1zGcwiUgZc4mpwPp1K2HU/PE/mKG48iMN6jXBisbSs5bGNOvV8P/9T//J/7X&#10;//ojoVIO0oScgK11LCvl/uv5xLreYCDkwNFeOJvDD2a1nyezdoV9bKHIGsAszwIQ4mNkeZqNxtnV&#10;lDCAgB2h/kEeCWZfrsMGhjuWqOztvcGbR9b5pHW7p72mU5hVTI4JFnHQyuvxScgVQ2TKdhxHi35d&#10;dFrv+07HYdDuUha8Xq+kQaAgcsygppAk/9HTq3cHesdx9oBrqHDr6LGO7o7PxwN74LBbKTgfB+73&#10;Ox6Pz4RX6WawRv63bawcV2PA3hsbkB4nExqs4DxIEwsWdDecB6EqSmHAQ00yb/c7BBX0eHxSXwhd&#10;uUe1zNFOGDyc/HSkCrrVAVhH6ii32w29B+3sO7xXvF47Hs9nJuQBoCwO6/zsLfrfReBo5e/P1wut&#10;d9zvd1aznydgpPNSmY17u634/KTTU1niNZpcEjp46ssBx4+PH6ywbISolf1Tghc8Xq8IdkQQ4uxY&#10;14JiGz6WDcdx4PF8EsIkYIcpX0Y1W/otJp44EjYNtq6sogzYuPNkQ1PxpXVjZjCd9jVpCQFz1k7h&#10;QXtktw8Ht5o6yoFbCjO8X/ue9HieeyY9bcsaGdkdfT8AY6i4R1NgM8N622j79IZ2NPR+gBV4DJQ9&#10;Xy8sFry51ITIUbCMQRpWttxuN9RlwbYs+PXnT+z7zucU4DgazOiYhwU2djeUajjOnbZYOMS37Y51&#10;tQikEWnBW0dvB4COZd3wer0iiTigY5yVh1zHiqOdWJc1ofLKsibf9U519n6/oZ0N2/0jAxNyQo+q&#10;K9LXum5wMBjGvghsqqkgYE9ZHDZ0+CuWZWE/RVtSdvJ8GMp54GiE30HwzfNskRk+AnIA9ZBSSHql&#10;jGrbocl6+i0YkLD8vNYF263g8fM57BcgGtBHL4hirOQAosKG50hnzL1jaecRgO/M0qYT/JgaJ42u&#10;wyx3JOemo3kI0fttw/PxGSn36tiszBAaI/fbDUuUGkhxZWfVHQbBZFBRLUZmeRw7zAr2vSVxaBM7&#10;gOM4gsGxi/PH/R4CT4bjJYc19NrM4UTYIBA2jhx+RQYhpAAST3PyCYz7xSYmaLx7GuU2NY0TRdDw&#10;mUaVRAnI2S3ntZthWmZMus3lPZvu5aG8U6lShqXgI64xaA2jRhm+GdCLhGHPMgNlFJCKRqdv7iHL&#10;3kowEwqHlmPt6cXjghnoSKiFArXoYIiJ9x6NWyJ73I6MxmmOw9mfNvG8wdP8bGAxTw4u/T3jCHLd&#10;DUpQtfyp68p0H9GHXRZSS+STsa8DrUxW7TM/ogEydXscVQg2HEa6j3D2UjH+4srLx3EcXbQ47TkX&#10;4bJSiYv/hhk7mtDGTcvY92mR814+zXXeg/nhMljHPWwoYyHgvQxDu5Sea+65PkFT442c+ldH+Px4&#10;GUfzYnw18OZXZsLGt2r8qmzZ3sLwIlOjWdlUwkw6ec+XIhq+ZdzC44ZDIc7ZxG8atOVeOH0zyWMt&#10;MjBaUIaEU2YGaT30+8UB9Q1j+fLyC22Y7pU0Kd6JLw6uXD35Laa9z8Zm6cXxnLpohU6TcH66VjDO&#10;YJKmIXnd9Ow8ai7Fbuy32/vev4/Zcy7qeq/BqWHMmNtwguf3+3UPY5mQWRbxyQiH+VhnxQmSfoaT&#10;DJJfl6y/cEZpzWIMgmiRk40Ypy14lMM9MNOCrphcTVpU8EqywbWe3hOfldlVEx98y7IP1QS9hhOZ&#10;3TVpuBRDgzEnxMbaIOSpqpQ6SOupl6RcpAOfgTvCXxjmagBdL/nseW7H54Y5Czb3bqJ1yZxSQBxq&#10;QTUk4/EUB5mxl5UqUZYu573OzPSc5lSm41ZDbwl6upw30ZLoch4ngAz4pGwazLGYBT74JBsMkP7D&#10;JR1Ie/xz7O3QT4Z+pGezaI8OZRiNEjlHlanD15CjI3CksQ9ZPLu5vnPCxSfTf9cX1+OKb625yul4&#10;uT6drz4p8GXIfncMmInIypr4jzLX58ams5C1ab0oznTue6hVdB6/yo5qzMisy5JVIqLp3sczc+wT&#10;b/lCx5C+1Oh4Vtmzh0SVc1FOuMhyVxaRDKGhwoY9gMFL3/HrKc48d6Y7UcLdHL2AsqqW4OtIXt7R&#10;p+DRCFwmLSetWGxFGGd5DN91C71vEx3IFY/kn1/zhBF7M6Txl0V/e83B1/k9Oe7zHKW8m3SYEJzJ&#10;d+EMhIbuWWQYpi4y5sNeHeO+evU5EpqvJgYTGX/1Mj8u6ayjjuSC79b2wg/yWcPh3cKGAIhpnU9K&#10;HWSO8A+dhexl6NzAV1VNPOL9NVHqkLOxxm7IQFCeDJcdEettw1nNhQRggW+rewX9yVFO56546oDl&#10;6YH9uwS2bDHP8Ml4hrLzrluYfPH9PY/M86i+PVvAGAZ7UiZsBuKMySh9SjxQs+fuHR4Z3KrqrbWg&#10;uWcm+3mcOQRBUpwnM9HpxKho/QxoMTqbHSypP9uJdp54RlM80ZKcWyzFl27vGXjrveNvv37i119/&#10;JV84eWJrPo8O5tdrh3c6Rl8vNSQsuN02JunUsdcKxlbZtF1JfhaZ04bj9Mjm7IA1qJGq+LMHzyRd&#10;Sp43tIbI4DSUbY1sci53Nv7sxC0Lh9A/AAAgAElEQVSv0mmcWeV2SZoS6Vqe/fl1u93CJiNUBhyZ&#10;JW5RmCFomVDUcJ5Hwr8NeRgOeoh3h61fhq57tgZvHdvthteLcLMlEt5erx3rUrFuG9rZgPPEuhJK&#10;ZIuszAVLNvTTHnP/EXCCHefrxG29oVjBsZ9ojfR9nGfQlxrf0TlIKD6excfnJ8e8EpmAECIhw84W&#10;Wd3sgVZKYZVA4IXDJRNDdhbDthCGAwUB2XMwgFJG1amCqI4e8DSA1HDtV2sd99sde2SC37cbjpOZ&#10;0uu2RnZvQOUYz8AS9zqOA3UBmh88i4FjfByEBlnXDb07fv31JwNJlet2Hgy6qTHgvh+43Re4Fzxf&#10;BRbwFbsLRzmCd+GspJwX6VXUxQkZA1YdtYDQaY0Y0AARIWAIyBxLXl4ComKpKwThwcolD7rrOHYG&#10;UI7jxO22UT8GIiucMCRLrTij8oIyJthxb9h3oAb/Hc3SVaFNiCAcQQviyzC0qNJohfC+53Hix49f&#10;0qlMvsbzeBwHXq8XzAo+Pu7U/SOoQt/VEVFr8oNSLAOTr+cDva1TxcCJZVnw+HzgPCvWtTLoWwir&#10;hOS3bIK8RnVJ7TXOsqPWG5NO1zX16a2sTCCsI/m3VOLdf9wrfv78iTUa/JIdFJSASoKHzEALvbuj&#10;Rka4kjNIz6ysISxLSftgiTmvC/sFHCerMtpJKKKlVhynAi2kFwbrGBApAddU6oruhv114jw+iT4R&#10;zXUjJSXGXy5QPQrIvZ4vVoG0E7ePX8K+FGu3/DeCfgWlxnjiDNR/+ed//sN5nijV4M1Raxi8Tlyi&#10;4ixTOo+TsCmRmWIGvHaC4VdzHL3hY7uxq/DtRkI6CfovQmi9o51HRDdI1cdxYN8P9OZ0dJpHZJoM&#10;sS41D9q6rsEkW+CJV+ytoaDi9IaPbUU7zojStlBIhjFiM1ZdOKQLDB4RgwJHdZY1DXkU2TjBwYUz&#10;5qHoU8TKQzDnN1h+1yVJIWO6TBs0ZVjGfYapizCILe8wFIkpszgUVMtICcbnNp5FjOwwgkLJyQgY&#10;wl7WdSK4eF/C2+OeTQqhaa6MEHKdC+qyBhYXM/BqmbIuQGZBeJ2CAjYsyCYsMArsIuztEZVkLMKk&#10;buc8mT0WhotdzeK0MyJiLENbe3JxScmhEY4HmUKlvGcSe2ToTMrd9DyNlwo2GUYaGMFoRZddxmhR&#10;JoXGJQNo7H8LAvFRnzjWQ4a+9CqM/dEazOtBJW04megcUaZlZMfRu8HvzQaEMsAgo4YPLdq3wHTi&#10;MAPPEMRr17zHXgyDK1S1NEKCZPKloElaDT5vS/xSNGYuho6vjCzSwsis+ZJFqZ86m++OJq1njzKf&#10;uAcdwKHgY8re5AORnhjRw4WafPQR8Miejb3prtLNKRATCrmylEVOIgBLB82bdaXvT9fGCZ74i+53&#10;HaOYUzoNbFLgpzMj2jKMszXGqHuM6+3L2UIKYT2ThmbQiLKIQmnvvUfS51uWb0T454yOyz6/rYky&#10;q+ZXukKC3hL/OwJ97TxDCAc26EwPcrJMjoWEl4g9rVPmBA1BzltZZhyvHGsWjQmR74/zh8uOiYfp&#10;aPKc0eCZ8UqzfFkZ0Xpm72hhECkA7G6RaR0lr3D05oAJmuZ6XubsUVmF4crL3z3oU9F+DoeDLtGU&#10;zCOQLD1A2yneKspVdudYDVJizyzVQQZac2Viu491dFjs61dM7TnjL/G+9blP1zr3R9k2rfd8Bo8m&#10;nagOT0M5+Yl3Zij7uK8WclreXN85+DICJWD/hDj+Q4IMXlbfjq+M72Sj4XS46g/T7zKAtPYY8Gpa&#10;P/2LEQfLsfzXNHYfe+o+7V7oNvl50nbIfyASL2o4csrIxi/ChS0jIzMmPQfE9Jz3NeQ5FO9hUgXP&#10;DDCctOPc6nWBcjHQPoz791DodVLdJlx3jyzzdjJz05kJdJyRzfXcs9pO4+SidAgixIqUgOkMqCIy&#10;mIGJF8c83/nm6CfCnGeyBhsbZAb1VBj7a5d/jqkCAJZJDgx0CyKL93Lp2FQeuU5xXuYGyClboux9&#10;rIHk+DjHfSJ8kdsQZ+FKn3Sx4lNAJY+AJFlspc5F7l4S6/cvj4ofXXeRu0GbEC8ywKNCIBwGOoup&#10;w+uppoShyr1AgYONuXLwaYtc5V7qbPrEhi7d3YeawrKreN4sm2cdSfyuQx0RzHvCbDRH6DGevK7K&#10;ARv7NQIoXE/3wnOgirDci9gbMUDpBtD3nOsXxn3vfH7KORc/6bCExULYX+LDQOL5c3AiKOrQsZc9&#10;5B7pDOiR+R1GIQTL2RphHDRWCyx68QCLqmaEzJgRrUjj0Xsk/rXecLbAJG+efMbMcBzRN6CfcG+E&#10;kWjEo9U4bKL/ftLJFUo+HOSPSmRj1vCS/be8i7cWeECalAJYLTjaQYxwAM/9hSNwt492RO8ohHOI&#10;5e69SZ8JvGmnY+TVHK/XA6U4jh340x//b3x+Pujw3ncYajjMolq4n9gPZhgqUau1E+ttw/3+kTp+&#10;947bbQOc/cdutxv2g+ukYAaKEQd4WcIhfqb9WgodrEdjxnzrxKd167C6wox+iLUYtlUwHIQGBTwb&#10;+UnmqFL62A8slRAZOnjkb9yXGrADsx7weu3pxK8KOrhn8uEk4gdcQgb5AffABO8dA2aqx3oOvtPC&#10;+VZKZVarqieOg2IgkAB6b+EEJt++bVtmlJ6NjvbWGm63jdUjFShgVnomUxZm7Hf34aALTbEshVC7&#10;2RCRz1Aw6DjPDGgz8NJSFzgCG39Zlsm3IK7Fs16spNORWa5yVHteD7PA4h+NHZdohtqaHPDBq8KG&#10;SL26kBcf5wH1/ymlYn/teO0PyO5blui5t22wWuDhcHUQ1oKQsSfaaXjtP5NHHfuJ4zjD4bri+Xoy&#10;UHQewXaIkgBv+PHjA7/73e/CkQpiiKtS0eTUpzN9W1e0g/TCSokldbeyLlhvrAJgVnBh9VyZGlku&#10;K177k2ttFfvRcFs2PB6PgKehfUSn/RnrUFNX7Z29AxzMJO+hE6tB/e0WsCit5b9l5Z5T5+oI6cNs&#10;7+h96MbKmR4VFGK5Z/TdsRLNXYMfm/Ec3T9+AQAcJ/B4fmI/XoH97bjf7uQLp+SFYKMZ2DkDPpr9&#10;FckT9uPAdltpU4Wuur9eWNYt4Y3W9cbmpg5s2w0fHz9wu91JJ+uK2/0D63ZDj6RSwKLJa8FtW7My&#10;xENfL9G7wLvg5OL/Rwd9EhVWKloEHc0MayloBzPpZX/98uMDtXKP6ZNVxvuJ43jh9Xykr5iJn54V&#10;PK11rOuKIrQOAMu6kH+jwtuJo50AztCD+X7qcE5NgM07K85zD8iVg/ZEO/NZorFSSwQwmLm+1JXy&#10;Kw0goP73f/zHP/SmkiOP0osbFAnWheu65oZJoC514SFe2cm4woFq2dDBCrHDj+O4gJMDw8CpRQ4e&#10;ngAKL2bsKBt5jxIFLfjs5KyFRmvd1oEJlEZanZRaXL73nqWan8lQu1wXypAN5/X4zFJZS8MfAMr7&#10;tZPxlQ6C6XqNm6uD8WPkpaSdMYZ9fa4UakyKdimXa/K7U2Rl3E8O9qkc0mU0qMzVkuFb/D07ZOY1&#10;IXSClMgxLYuITxq8ToHXwygbEArhAKlqQqlI1Vi1eU2VbT3v+PxvSmy7LKRj/D3P45Il9O6oAzIr&#10;8H0dpy9dnpWGVBLFNAot2dv3y/tYpwvy6Ta+eXXHX2n+yzwm49/ys6vRZvP3kja+GodprIiG4xw5&#10;LJU1OuaENZUPnRgc8v423xxjn2XCXGjtyzpbjoVr+D6XcVa+OkU1/2mCb9fMDvPrWliQrcNVVhxr&#10;mazvLRNU5OmIoM/EIy98QgzQrmVFOefLmC+jfSeqvOQ7nhLfyOdOK/xlrd4d5cPhkNSQ39a5eh/L&#10;oJdvePPEBnNMUxAxfTvx/eTVb2cAwGXsFydY0pE+K8mrJTw8fu+hUHhkDgxMwnAoxzPkVDNu7NuL&#10;b7BMcjRB4RYPI1yBA9h0gqepaS2tDMfWvBvv3O26d1f5UzAc9XmtjYDo3IQYPuB8xu3H08iv/Pqk&#10;iR584sODQ9m4j719YnKez47YCOLOtGOTU3Zebc17lAXRGLH3az0yX4YjZz76rgCFyzHtmWn/Hkiz&#10;4OTaI63nLItG1vaVvaSzK1fmjV+7HOlxbwxHocaQmZv2dj+7BuFlnEupuwTYbWTjv79G454awU4L&#10;Rfzrus9rOPi+TWPQvH/7dZWt44zrXgqKiSaK6e8IIEYwrChAa3ZZp1ja4TQAwhiK58XZuBxl8X4X&#10;bYzD6W+H/jq3DmHqywhKnpDiN8bQGtrJzL9jPzLTzzXgbx+gc3odQLJlu/K/waOvY9TUeVYC0xtX&#10;+r6+xnuDD097NwmbFFMTLY7A8OAzl3WcHjmCEMOJ+FWwiH+8jWM8JQ27LyvwG8So8XBNAMEYfK/7&#10;TXI7frcynbGZr8+/abnKoDu9r4bfZsis3dSbyryGoifpReMsvkPb5TmK19BNr/O6BDXne6TsmTRP&#10;8UNpc7NcQZRoe4caFM40S83JL89I+2PS5TSmK+/lZ6Onwpvsy7/ptL8GcaaXMyhpb/dV4pOyFwXN&#10;wCaRnnqAoDs4SE/8XDjG+3HvFhCjqvIYEGs99WaP7wy5E87L5H0lnIhjHucpzOWBoa/At5WSGcOk&#10;K0Nd1gx6cm0VlBF9ZH1Zrok7nTzLsuLzJ+Epaq04GxukCR6G+Ml7OnWAIY96Hw08W+usNl4qjqPh&#10;b3/9Gx6PT+z7C8dBfOn7/QNLrcTubSfghFJR1TIMAZ3KaptaFyzLCtm2wnauUZ3WI+mgGBPt1mjq&#10;qaCAAqlyvLp7OrITxskdkYof1Rk8iy2SuwTVwD2xcJQ2Qkk4wnk69AWRuHRK6c5KruAzSjQQVFIb&#10;gz9LWTjuUoIe27gvVCGBHIOqvvWTjqRImnDeUzrWrDuIIc96eK0Fy7JirnxblgUWZ8bMgAIUq/j9&#10;7/930OHOfaxqMFoKWhtruG0bbhshJ+R8F6xuXSrOs6HAiDIAOtU8zlILW7OqGb0hkxlEg4Ti7eGs&#10;v0NwQWdreD2fo9rWAnLFSjwjIHrT7IokjdBFz+gbYLDItI+EAldCHvemlmgo2Rkc2w9WUDDIQGes&#10;8N17J00cbcex09lnRkgWyTEmknY2ty0FzRv248DH/Y7f/e4X/P73v8ftfoOCNawKMLAaeehDyuJl&#10;bFXwk6ocU1UaoY8UoNO6uiPPpDsbzB7HzqaLQTrC+a5G5+t5HkCcLVVk6NzJD7TvO2F1FkKG9AlD&#10;urWG4+AzH5+PLDQyjL0oxfB8COqGZ+p+J5yzdwaezvPAsqwotWJdGdBBOFwJ7fGi4/2UU7fi8Xzw&#10;3PjJpN54Vq3kP/u+M+s9oEmsWNB6Rak1IW6WmablFzXDtq5Y1w3LsuF220JusDnteex5ztvZIuA5&#10;+fB0VqVThpxIeeBEuvDWY02jX4AxmaH1hrpt2O533O4fqMsasDfRRDn8urSHT+5RYb9IqzXgb5Y8&#10;H4IAmnX249x5n+7ofYcj5IQxgVZ0NOsp4oc9gsWjUnucpWxWH9U+JRrDLssyBfJ49hcZd1nm7IrW&#10;+2Q4CayfnYqJZRQNI5Y1GIUHM6wAWjQokNLjeL6e2NZ7MsneoxNpPKPWFbDACg/CrduG12vPshEq&#10;LTUirUMRqSVKMTK7yyPCE80MqvDi3pQrzC8dYps+eDfAJjV+6O344jT99jUpkr/xujq4/gt3e7s2&#10;eHDcDAxOpPNgmJxvbopvfv9mdcIQoUDQ8+fMXZuU5zdnDpD7bpNRxqyTcHu6h8EVpZSpTL87ccYY&#10;tQa5Ff/J2l1sQ5vWwodAp3DHm6H51SD4r77eD/D7t6dc3nGNh7GVn3yd/+yi+I/oRsEDHxdPHxpG&#10;0y5+pme7R9XPNO5h4HyzHzLsnMUsJa9XRkJA2XjgQenmoZwgDEtmAlne793xrln9hy8HEhf/u4Vx&#10;5nTLePtyt/kQ4RuDa1pD2Zl6h72Qr4YYL9HCzsNwKiDXCM3VsE+nQPwegvQ3rfVwjH0JgPzGHMdM&#10;fZpHBKemklWEcepv478ur10/x3AWAV/XWUYtM8ne5//9iyX2k0Gf1w4noUUZs85z4t99WYKJf33j&#10;bEseJ4UM83zDWLDhRB4OjqF4XGdylT8yeNmIcDovklWTI0W889IQDj4yuOP/2vfJFf8+62/+in1N&#10;/t6zAsa01lrDWDM3OvI8vmS/sWezJOnfvDn2uuQ5lwx3I6YwrASrUEmy1vt9Jjb4VP6LT5wwL7p/&#10;DsU5ModlFj4NpJrZ6YNOFBQuEAyaRab78o0j2Gbh9E4J6REYDt045JAa6/PXJgNWZfSjKa1407WM&#10;+v01nByTMxhfOcl3LFOOc4g3p6KOdDJAmc3zd3zsZ0wDynh956X/tZd0U0Br9f/nHiZYFLl1LakG&#10;0oXzSTN/00K9ycDMqpmZ+/twQshcexQMQ89MVXCDppVRpjJPOsAjm7xfd40Zmpclmh498W+M/R+X&#10;vgml/BbgLuNa66Gp+GUt+JnkUgRq5oztVGSkA34nk5H3HCft+rm/PU9jysD5l1tKB/jmQ4yJmTAF&#10;/gsvDbO93fc39YxSBlTUJG++HU3yJ/vmp7MKUDLSQo8KHUIByPmstVlnmSdweahkppw9PmAh7QqH&#10;MnTkK7ENFuVf5IBPcy5AZOr5OPs2ORNFO37dTwWIzToxh8O4l0PbY60TgC7WBDbum4JAz/KLELqO&#10;2XlXVXlYQG9Jt2WF0QQBFNencZ5OodFgDIgKoqaGyXpWn74/5MZwUhBPe4w7KiZhMAuYwnBW9pzr&#10;4F0eQsNNjizHYgsQGP5WRmBZ6yWnkYwrA2EAPKscO+DMQGSmKm25frZIpnvDzoeqvJd0uIrezpOw&#10;AC0quJm4RRz75p2VwrViWdeAxhz6rRKRhoPXI9uQyXJyKHl3bLcNxQqez1deQywROYMtIFl22j2l&#10;YC1l6pFi6TQlzntkkEYwp8Za93Cqii+1zEImn1FmqxzrhvoGe0/6sDiH89maSVW0oPVNX02Zqlx9&#10;1l04nu6ha2M4hOU47i6saAnt4OuTjluWBXPim2ilFMLWqvmhfC/CxE/eZ3RsCd4BeGQQXXtoRv3r&#10;PFj1fxwne4m1hh6Y1rfbDb3RKQ4H+usFvK2BBJYCrqxiHo36rDCDdN2WC4Y4AJwBuZu0Wgwl9N3j&#10;5HjoQFUmcfikBAOHaIxalwyOaD8U+F3qiuM84ychW1h5X/B8PPDx8YHjaNjuN5znDlfzyo6EhVDW&#10;encmsJ79YMPBtkeAhOvRXU1Quf7EzJbe74AFlE7YGLRthgdCSbBt77mHAHCex8D5Dr+NAixYwvkf&#10;FVxee2L1y04SX001y3vSXIt1bL1jKQxu1apgDTPgW2SAt7Ohriv210G+XRzn65UwyWqQOYJJfGKp&#10;rLrQvmy3G87jxO1OXuUYmNUOJ9QOEPzKsB97Bj7XhVAxrZ2o1SKgwiashAcqOPadz6qsJFpLJUU6&#10;UOqo8OA5pL60rTeUWgJm6MBx7FEpxH0SfK3kRV0Keq+TjkwZMnyvPc9ZQUFDz7OvjTg7IUnMCNF3&#10;7Ad58LIgUolSDpOXyI51LIsSvK5JN/2sWdUNAzzO8hJnp1ae0daBUjyhtIZeIwXJx57pCr/aQqzi&#10;UQW0BSxLyWCwGty2qARYAA48mYNZlCKw8QexmohNhd5YBR3K6rauVApVxm2WIPjHcaBaYalKgvI7&#10;XvuOj/sN56lsJMOyrjjPE7cbGQPLxtgl+H7/4EFYSkiTUJxiTV77jo/bB5HuWhxuDCK3YkAf5bWz&#10;yiNVqGhxU9C8ZdWkHhWMIrdH7/n4HJNNG/eby4dHhoxNP4YBMelreb937dWmMU4JptpBpIEXjgyT&#10;0ZKG69dneCo90/AkSN5Gcc0UQQoVC6wiloK36xzebER2zV3Q/QRC8SE5cH8VNQXYfMqdUXzRKYAE&#10;5h8ZJ1rPwby/f70bLSZNBeoIOOb/m1bUZWHm7DJ99O7kvpifca2gHVP38DDT4+JrBk/cdYJHyOG7&#10;J1QEgEyAlDNSaxZV2vPAx9iCcOb1TMZ1ocvxGq6UUKZi3TqudML9NJAPlHQgkUkjoisj27SYwSqb&#10;9paAZsiBJ6Tpdc0Rz5Tjs+R1+mz87SEsx/kbM+rh2POIkg9DcjKq8m/euKSiOpwpgwa0PGO9ZYux&#10;fBGwEk7RULx7Z/BKSljHPAkb941zjj43l7Jpk4PPvPGQma5zB2NQOnc0BHsy23cbfsCvxH3KMNoB&#10;Sx6Q2yalMocV44y1mTPo/JsHdnd4rRc+IVqZhbsEdLHRhDSj0NNWmwUmIkAjLBTb+dGDxxrhoNJf&#10;EgYkWvJ1KwXVwSZR2iOf6SW3IxW+1jQgKbZhJPnI8hYbGs74ae/kcEr6mDdoWkef5Jb4+ry+Jv4Q&#10;9OWUmx7nswLEFPfxDAZ9AOtSqhwXgZRj7MEPyiBN98BqlXEwnP/dxjkuhYo0rAB1wHRcniI5h3CY&#10;xDmjU2HcV43ooBVzBZiUycd1Shw64BJ0Gg6LlrSMFvRWPI2MeT/GWn8jcwAINmo4F8fHcmLmHqtM&#10;ukvxfV/nmVdd+e93740+H2EkKVNGa4hps+O7o+oM158xXkFmXPtpDCdP3v8/Eqt2fea785B8/022&#10;i6G+3XjmuXlPGDPTAi+1R+XauMd8bAPSJvZp8EdPuS8DBNK/3p9n88aCcqXw3uLnZiXh6hKuB+Gs&#10;6DS8mKTnuDZdG2sShEZnjdZHdNTDmflF98GF5q7rFDqp9AH4uMfwyMRnxia6uF4LAMXpjFL5fod/&#10;2Vfd1+3rfvFzVV9MJzgPwDfXa2lhU+/miV6VAeexrxfBMJ45v+YKCZM+/bZelzXRGahq+v6mr7yd&#10;1dRnDJMci2eHTXTh//GjoMNsNKTnrf3LsnynL4mXJFZ6QBxQ+ZsCN/P43madU8npD12FuudwzHnQ&#10;goed1puunfQihO5lxNSGZdgqnPuDf/RwHGKSPQpsJewKvtvHQZ/dW8xDcxOdcy6t95wLEE7bkC8e&#10;jkNma0b5t2wfC+eGIBU8oI8C1gI2Mis5Dl7TJDt6z2emZmdBt8uWsqG1BlQ623sfupT8FAbD2TpQ&#10;evbSGicnLuoYmP7hAHM4qi1hV0xyzaPcHnQwnMeOH/cPPJ4PPJ/PWErZu+Rly+LZfLeUgrNHI9He&#10;ILAhZtMSNuP1+kysWQdwv93YFPIkZnC1Als37PuBJZpUbuuKZV1RlyWyFSuO4wg7wBPfnHAsdPpY&#10;NZTgW6mfOrNDW6MW56UySWvSUXvzyOZscAOWsiR9HUdDKXTWtsRUJw777bYmxjUTvk/clpr72wG0&#10;qMS3cHbmSTP2cdvWlX6VpcL7wHffwo9yCqrHONfzpI/GEKQWupbgVQTd0M5z2KWhO9MZSUzdUqIS&#10;pRE+lkHO6PNVCpZ1I1zt/gpnU81ALq8BzgYcbSdERviGFqt47Xs2saxLQWWOHM7A6Xb3yHwuscbh&#10;jAYDHmYVqqJgwqYnv6oBpSj67UfPs7guSwRjaCP8/e+/hrOP3HathPZ97S8cJzPX1430dh7sr2et&#10;5Ri1kS2qE87WUB04Oh3daijJ5M8FrTusgI01zwaLgBmREJjt+3wQpoa+aYehXmgCRpxmOLDpTCw1&#10;oB4j0/kgvNDz+SQMiwOE1hIvbOGstwGZ2IHm9McxU7+nXn6EA57V+gb3ks2BS2E29fP1JEyOOdal&#10;4HXsWOsSPJqQNOdJfXFZV/R2QMG91gT1xMDN3jvquuDxeqZebIVZ/wpa9EM426p2GE0e9/1gBn5m&#10;JFvORby3FsO6bIkl31rDtt3SP0qIIELwlEopc55yzjfOd2U2eY9g4W3b8Pn5wI8fd2LH3+/Yd+7r&#10;sq449yOqdCxkC2mSjTqjSvU8hqwI/Sh9Rd5zzdj7QMnMDIyMQ99xNET2OTIoq6oJ8WvRcNJCJBRv&#10;2wpzzX3QX+8MVspm3W533O53rOsWKNqGI/pJtBqQ1UEBHdy7Uonx30D6j5gRk5+MlRBD75AtwYbG&#10;y7Kg7aTRATMG9P5KWqy1ZDa4t5b2nmjM3VH/z3/8739Q53bIaIEwEQFAWdbhXKpq+qFGhywn6HCs&#10;taJuZCxLrdnckBEzR2vKNOk4G7uTsvNqZedmQ3YVvW23cIoP43JZKhRFYmTW4AWoRpyxxYxO064M&#10;gtRoISf/EGi5l2AEVI5wwwX/BamjpWAX1lMqqzaVFGJET0Vgc0mRsKKBoahr3TVWGfbDWLbLePI5&#10;MwbtxBT5ZhkYhLIEYqxyCkDK0mXcY046HGOMYehIKYwhF0WhIaygHs0VVHpKxXYspow1ltF1MIq2&#10;bVtkI9YLzqb2TUuigMTAlbwGLjSnUuY5DTVXUDOiD9eNJ0X+G3Pxy0sReylI13J7y3+5JcJ+jP0Z&#10;13IUooKi+eXYxkuylj8thj3oeThc3r4ZtDCXL013fRvF+PxdAc9t1P+DhkUX8Km0NYyaLE2PQVaj&#10;lhMqPcRzBPEAGxi0F6efduriKNFZi3HQs0EhLcfn5bzxTuUbh860WKMC4rI8fvkBF2/wfLtLubdw&#10;eJBTfDH69TMdOiWcMeZQFFP8YjhHhiNqHnGe/9wHXLf/q58AAzh97DFcPHCUnrsLp/WrE0W4m4NN&#10;2XW9MfbQbGB7C/efIme+51hfn8Y1OxVN5z9pQQ7sd7rmHivCzqwVwZ6MvV8qsVVLLbBaILC/5Ndm&#10;UL8lc6eyHgJXilSWW4aRLpzRrzz7ml2ndcmoeaznDLMyL4sa92Ww6+3+v5Vt+D6KDktxcPlc+1Zr&#10;GvosAQ45hqt88NwnG6IFloZ9Pm86Z8nf4oxxzGU8/u1sD35vCW9hJtiO6bna10kuzWJVb2SQXLw/&#10;9u08ictcg05GJqG9KZ5iCtcqkSvclV0Wvci5hPk9y3lcHGyz5LdRySZFU7rNd3s9j/miC/BDCCoO&#10;II1ZnfDVgeQxU4X9dcx1ZA6mDE4di/+bDdBZeQUGRFYGbTAR4bfO468D6X0Eu/L8ZIBt5pfjbJVw&#10;Mmutv8gROajavK4WMtPzd2maRPkAACAASURBVP469pw/lSX5G05mPefC8yPAWwCznj01ah1Y5imb&#10;oLJT6swyRi/jz1a607oN0QyTfMX79+ZtmOn3+sqsz6B98d85S3F2gOfAJyYuWwGxT5JlGVCyrw7e&#10;90H6FHAYMtelMr9PibeS2jidB63RyFi69pAY8mymMyYIGMZ7eflEi/lFAHNG1HcBHdHEpSGk6Pb/&#10;o+xttxzJcSzBC5JmkkdkVtee7Zmds3P2XfuB93RXVka4S2YksT9wAdDkHtm1qvIMd8lkxg8Q37jA&#10;ch5X/rDI1snrom/Ry4pNZbNaLMGbl8VNp+mVNl7n99XvADKYGkc6T7cz4MtTmZW1nLKFb2nsp9Fk&#10;pT5ieqfZpC4nMwsOfo3PZ9EpET+XUSODHIlXfZFDK2sCE0jg/SAkMl6zn1X2DrFsPZfhdFQj6d6d&#10;ZAAhCBaILXf8auA3p25/hSRLIjVokxYLmraIBmyGROV2wfP5QCtrQkHSb23NMFs5/lobpFREkhX3&#10;RZj92Y8DUgqO54HS0uF4PI/IuLMswcZMyQrHPTfIB3PKtVbhfYnGBP75z//E//uf/4mTzrCTGLK9&#10;jwgsuENmEoKklmINhukI7d2yfSd9BVCDeFUo3t8/DGYhzltWJtzuNzb/FHguyJwa2LbuUJtVMODw&#10;G3skZIgYLrE3ZpyEWomAvORY+pjY20bnzaCcLknPrJb1fR903LXNHKrKsZSS1QHu7LPrHJM/e5QE&#10;CfE9z4oN+DApMV5zLgNsR4DneeI4z6R53rNUw5Y3vOpB2IhGOBgLQigmat1Qi+LH+0+c52kwOuHn&#10;KZHc5hXsz8cThRnkKG7fMCOfTTuLVOz7lnYCqxKGO89rg9SSWcHDs0mTXwzCd+z7HhUNSiefJ2f2&#10;kfKnsjGnN3KMgPh0OYzo66SaONfuf4L7mYrh1h8n4U/GCZ12bhXTevcpUEqDNTX0agzCiFBX6H3i&#10;ZEDj8TiwsWHiHJNwLBX32x1vb/fwbxSpRGIADKFhsSFE0M+BUjTG34c9YzID+ePxEbz27AOzD9p1&#10;jiBhONVn79gI1eJ9dW7bbj67umG73QAo2ub+QnOOn6dBW4iy6XKtAdfslSfu5KzVGlA+Hg98//5G&#10;J/YOT7AZxIg+GVwwejMYpOM4wklda8HzeUAE2G87fvvtNzbiNZicVjYLnsEzvw32w2BUvO+QxHtr&#10;D6LJ/i61bdj3HR+Px1J1BDyP0xp48jyIFGxbQR8nRNiwVdeEG43rWrOAze12C533dtspHxwGZZEx&#10;hJWDCDxxJWEFESKzVPPNfrvfUaFXCFbq9H10VlcM3O9vlhDmfuJi1bPmcDb56UFKo7eJbTfYF6sA&#10;KSjVKpZMNjHwVtem3jNkqq3XGXRna8lACflYZTDLNOHsreCBG5GC+r//n//9H3NqdEtVRQiwWPCi&#10;KLKFUmKdqgfaZgN2XKQGA49vtUDUuy/3cIJOtchwH0bcjUKlFSNQFCGeV0MfB759u9siiwSO1L41&#10;W1jtqM3wlYSOJ5FKhuyN1NJIlSLRmCgUYS6qCDPhvLM8jYcw8ItAigZG6XSHDBmdqDv1XIGV2Awr&#10;F3GlesnwDT0mncruGl3oLJRvvzYMHXeCAxcFHVRoNiko4jjhiPfzPm4opeLrMVOIYkazHVeyXTtP&#10;5RvxTDf2ENGtUmookM4MAiPRDXWYcVRFLFI4bU1TcbYHFt7fcfFELCPAF0k47MplWYMQdtiCtwet&#10;xrq6QFQP/szL2niWht9HwAwjWcobeQY9ayyfl9mJvMDeL2Vxds/LvqZz3g0IRXEleqUxTloXbEg3&#10;xleDTJZ14taCLldTdKXEff28AGDDWFPG/XYqyLnwNdlAz7KrZpazrAaTMyj+O720jhmOYasUO3Vp&#10;xF5La4IiwrgM9Pxl7a7OWZt3uL8SeyvGJcvFHJ+fp8XQXz8nwS/7xO7jOvksL7uf5FUIR2k4OZeS&#10;SfXu84Bl+yuQwThlxQorJZCZwisduPMHcNpcgn1y2TLOydeTZXM8X3PJZvKh5o/vn2bmNCnSGn1a&#10;N+3WDBOvbTXOfG2Gf9ao7Lpzyp38Pibxs8X5hcns2iWSx7lj2Jtd6aJUrHvmzfJc+YkzpkkrBRl8&#10;WQ2PtZFnjBOeoTkxpvJ3GizIMl0f/RrUyTlybMjmWhOAjhFUNtUNcMR5zf1zhTHXR0SsuR0XYfLf&#10;wRJI8WoXzTOkLhckz4GXUU52M3d5uAiiSEc2fqhBg1A2vYHxhinuAOK/qqyekAsNiyxrxuIvy7iz&#10;yXkZp0iFl72LLHKQxqM31/PRhdtVhNnuQI111CgLvvIJBB0iRoXLHoZTHMxAWAxXz5DKvXLdwYKz&#10;HoQrpaYcXfAl14PrZy3P6wrx4tcuZyQZX/BKDwL5WNzo9OZaXtpsinA66IF01Hu5ecjfCEokfbuB&#10;5LJ65as2pTwHMbb4fV1zmNG76BjXn6wuWcvs4fcrHjjXwAvPgMMqa73Jq2sbFJAus5FO53DWkcdH&#10;AzNWq3m2tsZ3g6QQp3jVT+CPEsANBlOSzDkDmN4cMmNenGuh9BiHiXm4joIk8XBuRANrVAgyeKBI&#10;3mX/z8oZDyzZ0LyvRsqs4MdIGW3OQo37XWiR+1ypK0mhTJMlyw0CVRpOOqE6EKu78I4MaOQRiHt4&#10;NZXYGit5X5wRBiPsz9Tx4DqbT9rnqGVpkunX+tmo1Jd4tiGhx/ouGUkvejqARt0tZNCCm2k6op85&#10;ninfI78e7hhK3nF1ZIvNfSYkjdu4roN/CopcdBvE7/nrev/UDl1dcf4S2sGqMyhsX+HVUtMa+saU&#10;xGwAX7dM6ye/pUwMBx0v1pmU59AUrkkuegziviuxuHPXiUjpGLDz54G3CFID0GnY1C4ZoreEB/o0&#10;+ZMqrLHm8j87urrYCc5/qItNk3tTlzPme82frh0qVjWNguAZUFZ4i5oDW4lprrTJ5jRnt0c7Fdha&#10;s4xIwj3MObHVDY2OojFGVHGYv2FCdJijtwgTmTh/mDPUnTEG/0G7MHQAYA5ziuo0Z4slxlmW+8/3&#10;H/jjnz/w/Hji+Xj6puHsR0JfiGVjDzotDabVMb1BDH8NOVtrZbB74jxPZoAavm2Rgn3f8Dw+cLvv&#10;OM8j8LuHAnXbUbeK0Q8ywgrVga0206UmsO8NQyfhDRQqgkos60GYjlozwKCs+DS8Y5MzHoBwPcm+&#10;UxI60c8IaVjIzwezkXvvUd3gdOhNAFeoncsZXgK7AflC2eaNbT272DDYjW/XUoOHVLE+bY+Ph3ON&#10;0Gl7Nzq1gENFo+/I+wM8nw/c9huz2S1DdLDxqU5YRjFtiVINQ7uI4vF84jwOc56KRMCzj4EiFR5Y&#10;3fctMOJ1OgxPR2sVj+cRZ66fJysIPJs+Ey5df7GGlqnLOlb783mQDS26A3mrOXcV/bRM/aA7qGXX&#10;SsHzcaCIJeWU0iIj24IuuY4CocNTcJ5PtErcadqZUzuex0n5UbHtG47Dmnluewlon9as0WepBWP2&#10;yIo9Hh2dWc/H87SAk0zMKWibwHGYi5jumBAY2U9o1T+dJ26tQBn08qrQqYq23dC2DVuz90Wt6TNY&#10;8e6QOe5P6nRmt1pRpeB2u1llAJ3QgGNyd2xbQ607LFPYeOLz+TR/hQiezw/0foYdtRHy5zw7vDfh&#10;1jZ8u38L6ClvUCxiyQkWtKlch4Zt23HbdvRufMC6qlhS6JisICFdfDw+rKqE/Oo8O1r18zfjnPd+&#10;hoyy6gr3P9p5EimWhQ6rgDffK+ABrCIFt+2G3jsex4FavBGw2WlzTDY1Jg+ZnU1uNaqot9sdkAJr&#10;r2y6FE+B8fZxogB4u90hAPbtRn5v9PI4Dug8ADH8/lLMce86uqjbRgaLZWfX/DRum1hRsMm+2hr1&#10;WsHBcyuloG6NPMvgsGutaG23fbnfQmV+Pp84+4mpFlQdo6M5LuYcM24CCo8QwAoyGmW2CrBt9m8Q&#10;EayEwQx5Y959DhugK8Rqwum+38gsLRraTyvlmN2j0CZAjuPISLda6v/j+YRIxVYt2iizk2EJDcTJ&#10;kgiWCVAIWVK0XBzI/l/PDYhmkCl1KDBWEeRKpBt3zPLj5d6h9erYTLJROsFMRy0QsbEirqIAX8eR&#10;siueH4Y5xxlGTMxBL99zFfii+C6/u3wMpcy/LumYfH2lkbgMNIyiXELVy/B9oS73umSsaBo6JnCu&#10;Y/v6lauW+0QzMYwDGnNwxZqOqNUQ5IRWhcHeo6lHJuSOL5+o0b9i+DlYv70sRhip8eE6J4118bl6&#10;hojvp2Vn+XVcpTVN2517QDQ6tf2xc/C6gmvTtvxbDJdQXo2GuFncU8Ub9ZDC/TCRNh0jUuM9OjF9&#10;HSFh/MVaKrPIXSFgZiSAOL9fvdxZIRe6XrNwaXyUJahwcXTk/tvK2t+lIEp55S/W5EIQcLMq33f9&#10;VpbPnRjmVFPey5XOzdH4i7JknvUL1rYkHIg9z52I1yxd66Q9ojGQZeewBG4OjOFBHDoTg/b8SRo0&#10;YJUCvlYSjWFKKai7ZZa4ErhvG/bbDd7s5/HxsNJMP5dImvSytZzvej4lnPZpUHK9JumJ2d2W1bCs&#10;uXrFEN+bilkmZEgYcEEKcCNY1629DKlIAYrRx0BP2aDM+NdctVfazO7yhXA8SRWqzhe52eGYweUe&#10;L28ktNFXn7+8lzTqZn7yOQDucyZEA8+5O1Z45vWFV0xc963EwvOZZZFPWE6Ny1EqcsrRWEdxQW1A&#10;Ld1KlZfyPMBwBEGjwcrVmXlDWWyQKXTwI53hvprOZa1fysQEA9yhL6xnHFeiQyhIsZZW6eb8Ls+v&#10;0nHhJePOJ533u6PE91A4B4UFLacqqtKwHQx70OgNuXfhaXC7LP6NaQii4dflJZ6FNONan8d6/7VK&#10;C0joCMNBLVFVA2ZFlb/g3fnyKplFpsEdw+v45eIgWF9+fldn3xrECPIsMwItHkg0bdXKNnU5B76e&#10;0cAJyzmSkrIFQDjmnNZeTtlnNi4QmHGZzmb7jjtF0pGoQXKpX15vmEG8XCtgFVPLYYyEB110rJjI&#10;q0jzAS/6W/4r+DSxeK8Uz5D7yvmaPN+euuoCSYNO54ATQtL5Zy3Vz+nXuoBXpLn8XQPtrjOu8jl6&#10;2SDnFHoNZtwFyP01Osp71vVDOPKIfqKHGO/Cxy/3vejwObfXG3lQ15JS9Mtr1iPkDmzPGOSdocse&#10;O091YiquBwY7NMeDBwSDBhf5q1iy01S/6HezrtEqS5akDN4w6zuWZyiAqdaSVhKibZ25B1FNX9CX&#10;D303mQeuiywmD7CiRoOwG8ym9I2+JMk4L5iANyoLvrmM2wNJRQq0OA813cRjRCuF2xgKqpj97k6n&#10;Pjq2shFyQC1bTsQgZujEqVWgg3vGfSh0HABgk8sJj+UWJqh4YEmHwhu0oTRz1ohYMhvXbY4eTqao&#10;KOH37d+G1cqttaB3awD38/0dP3/8wJPQKP08zfm2NczRAbft1ZLt+jhxq1suJ/cepaD3iX03CIbW&#10;zOFeKjOlpz1XtOB4DrR6w3FYVuMY0xrazQ7oRO/ZCFPEMhyhO0wPKjiPjrY3RHBRLYsWJasPYv14&#10;vgJjvBie7TgGddNMQjQ91WVi0n1UEIyEuzEbKoOSFqhlMoOmXrRwlDBIokFhrXZ2mAn97e0tGiKa&#10;rmK+C/P73OAwKyKWARv40FQwpk5UmEOrBV52QUODZ7nqmOh6QKbivm14nAOtNkg1nfd4Po1SpOB2&#10;2/D+8wMCs1NqaQAU9/sN//jjH6YjcZ6lAPfbHX14U15zHN5vhMRQ4Hk88ftvvwNqTnSomn2y8KAi&#10;qd8qDOJFIJHhPHoHmjdrpYxQyYpHsSae0hkYow4HAMfjgW2/8ewQMqVUHMcJmYqzn2mPLPy/NaP3&#10;ORU6OmF/JryqZRariri/7RAotrbh+7c3/P3vf8f377+hlIbIrJ+WfHP2Dika2eFSC+bsELUGlJCG&#10;bWukXfbVmWw8WwoKeX7ahkZX/TxirWqtBnkzZjSx9Kbgxasm1BzO3hy8beb8bm2j3mu87fnjJ75/&#10;/wZAIhvcA22q5vD0s9SHOcdP+hi3bceff/7At2+2j8/j4HlzPmGNWo/jgAeVam2oRS0A0xp560Qf&#10;ltW87xsejydasyDEnz9+GKQIbbvaSOvcU5WJcwxsxXRPBdBqA+i/LAzUucwoDCY537vtOwSCYwyc&#10;44lbLTjOA9WDKWpwPsfzYRVVY+A5Ou2Ggj6fbFJb84xTFlUmvkQQSdV6AGyF9vxpDZGJje5Z1+7T&#10;gVrCM2BBIM/Mj6QbBtlq21lVMQFW/7hu5j4hP38iglnGhb50TtqTQEEDxPjLYLVANh0vOE6rYJg6&#10;MeYZ9261oLlq4Sn+FilIrOciGofLo4Rz2saPYaUN53FAW0WfjCIC6EMxT8PvOo+O1gSigsaO0CKG&#10;FQjea+qwyEozw3f0gbe3NzweH1w0ZamREflYIs0oDQ0WMUpHcHAxODCyC+O1EYA15rga7u5UDn1c&#10;XLR4eXjB4vELweY696sytzrKVyUy4yqaCtRFpTZlS5d7GbOMUaaxEeCtizkiyHuXRROVy1WXsSDm&#10;63PLe12/YPOQWNNXQ8S/5Krv9SavNqybEi96c9zGHZf+mLlm8UDC8bRmeoNju677dZ72l2dSaRrv&#10;n+aw/BWnMPcOMGw/oeJsayNYDU2rmcg98Qzr1fh0GuWsjGEujrQwqV2h8iYIDjVyycSjAbfYs7Hs&#10;oaibYbPSrE4NvEBdx+nfV73MwTGnjBbccF1MqVJQxgCkohavGqDjUwQVlsFSvJGZZDffUko0x437&#10;vVo+108XRxCveXEMCY2az04NN65eX3SSaGYIfLoijrUFyS7bANc313HolbJUoaVgKrOr471rkGAZ&#10;ko2VDpw8H3RMw0oSzSidn75+HEeu4BhUYif6ZKNhnSgrjYAZaXLF11SFVQypKWElMgUonKpRTa07&#10;AODtdsP3336DFMFxDhQpeP/5TszGwkZTyxnj4q5nOoKJZXUyA96U1Y0VUJgqz9crj1r3XMfCL5as&#10;3TXj+nM2jWGEFxEgHPmKOhWqw7KhpwA6kmaX6g0T6DRgxsiySb6MhEqctVmSk5JRBE67AkTSoBa4&#10;8LZktrlWLg8VwBUhNTY9aMzV66kzMLHXkmqFIhFssTT5zTvGaFa+v+wduHYuaW29Z/A3DwiZgmgl&#10;o7I4IHvvQFSYqPEhY0iIAKkbj7F8ZRlljhSgAU+cPBFdruIsL84ouXzbnDsTOiT7WCwyHmqQrqVk&#10;wGV4hj15asKxFQCDcDIgDE+W0vuDXx22OaxXbpay5RPOts9JmQWJxC59dYJfdAh3jBcairMAlZmI&#10;i5x+DQK9SKTXIWK5GNcQ7lW3cufD5Qo6HVxJcmdRyTdfzjxQUeAN+SBiWZmCT3zjMrR43gJbpGCV&#10;hF3A9nhweSzcZJcXMUdVyNRwRjoMQJ902JP+lTq565UR6Pe9XZM9JLUq143TwU95txr9SKAVo1U2&#10;b/vSW5ur/ok+/IqoUsrz5gkhV3pYoPBc79BFxysOP+U8MG2S6z6E5pr3Frn4/u3zbB7mCRF+IyFU&#10;ZPIwRVSLfvmSWK/rnIznZCvU6yA8QBs6paz3+cWTfrHOX73MiPbymhe9RTwxZwlAqDI558rbjD4s&#10;5fsVtmvdC8AwvI3HKmnvZUzxHdvzpEIs7wmiL0ns51qBhvzWwgPXZ4T/nLqx6/c2Jc9MpqRazoKI&#10;QCrHMTOT2XUpu0YjiKGEOVl5oQc8A+YkT7/x1ozE2VeW6iHjF8QGl9TpXl9jKOb5jKqcOU7KtBp4&#10;1Dot6w8AIRYUloVvzu77/R4Zcbd2h45JR4Wtv9ndhoUslcluUQE3CRviTglLWDnoeHeYgNrMJ9DP&#10;HmO3fgigc7rhnKfhdveJ4/nE8/GBx/OB3k98fLxjI6zLeRyorSIC9TojI7wP79vBJDOA2NBi2L6K&#10;dCyRJ0o13ONWgYlueN8AjvPJjFnL5i5iTrxGaILeO2q70k7b9oBAMdtGMb0xIDxD29Zq0iFkmZ8T&#10;jXaIVeUj4LHcoWPqbjYgDZ43M7BXSo3GhdHvxPX/Fzg9H4eI5YoUEfQxcNt3fLCZX20NuzfvW+R0&#10;LYTNE/L2wozwMYnDrNSzbC1HH6jlZr4ZFBzHgf3W8Hwe2Lcb9u0tFJ6hB3R27Ldv2LaKKuY0PY7D&#10;7q3A4/kE1BzLrd3QR8fb/YYxOt5udzyOE6IDvRt2/3EeWKEQSy0GSdM7ev8Dc068v39g23bUYpUB&#10;Zz9QmLF69hMDIMSKBfkG6RYQnKOjbY28ljopTOZbwz6z0b0aa44RuvsYAygF//zzT7uHAOMw2Jne&#10;OyFrFLMoM5YtsHWeitYKzvEA4FndCrYdwFTgPA/Io+P7t2+AVPz973/H3/+Pf8O3b99JVwrFjMaT&#10;UKsgKc1kXWub2WJDMcaZPM1hndQCAIbtbVjcWzP8e4MumqhS8Dye8KoMh4z0ZJXn82HBJkHg1HsQ&#10;0RyvFVMY4ENHpKdRbt9uN4NkKoVwPD18hc/nEdnHKEA/OzHmAYfXevv2hm3brAGmClq1gPFOeJGT&#10;gTiRQjz4CgzvJ2S+Rs/WH2OinyPPy2nwzhBA5wyHch/2ez/tnN1vO87zxO1m1TC1VVStaZuIBUaE&#10;Sb19dAvgFevDKCBufynoQzHUbEK3v+fseExBLRJNNQFix9dqSW8MSHTuYyN0SS0NrbTwwwBeXTTQ&#10;z47ZTxTCMrn/WMQCVKoTz8cHZbGgVONHDi3V+9rDw2XroveE6pfJD5MBOqPFyfLKuNwqlxhomHNi&#10;aDrjn88HjuNJOByzpyxZyRJ22ui2oXY4MrJt9oJF9E2HMlXOCBnBTM+z47bf8HGeOPvAtlkp9rbv&#10;eH++U6A2ljEpFOb1r7UYvssk7iEjUf0wIbXfGh6PB263G37+fMdtv9nmtcbDaZhWTSpOGstu79fq&#10;2LAX/cKnFlka9vfqelhf2fBPXNHhhrw628PRLYhDnNkidBNIqNRRDhnRk0+jfH35NyWuiSFIUsK/&#10;oBt/aXeuT3CVzu6f7v/XhjM+b3eQrkbDi4tvMXpWw3e9Jg8B1V+vvAeQjq0xs+PzvzpNn4ePwz3d&#10;qwIe9qiCDh03ZvN+sfpuuAjiuri3II01XTNdaPz66niaJR8cWV6X8ctFwX51HLwa0ZdJ87LFl0XS&#10;/UwkX2aMcv3rQltBzS9recmSh2bgZlW8+GgVxUQJK2W9lyuLJjgWnDzVLDmjE+kTnWuu/1+egViX&#10;PEsiycvWsdi9LqvH5XPn2+d1W6bNX5a9Wuh5PQXrWrrBZGiI+fxIWIr987GX+Nuwb2nAKaAdlzm9&#10;vm63G/Z9D0yxdzY68rLRCBjCeRodgy/n2tfHMc0BRPBCwIyBZmVm99uO2hput50RW8Xbt2+GfduH&#10;lSUWtXrUhX58L16nYU1auBYARmcHdfeR50DzXuFAzD1dz58Hl+CZ+cSWvDge1z0n0XlpetWGWRCB&#10;E8sWe+WQeR7VnwmBlpmyKZyrzk35fLlMLM4mfVbr7iwy76szvziigtfxvfmyx6oYkvzAnMSAORJs&#10;rMpzf23AGf9Z3pNwrCsQ/EJW3hQMw+mZvHVOKlmCj4+P6/lc1iScXkXCsVOLBOrF4Nm5ZHwv3w8Z&#10;PosFkBfa80e6EudYrGg0gNSCAg6fplOhJXmKr6mXQEdzaEgEgz1Qd1lH9abkS8NMvp8O8esg3UHh&#10;Ab+LE80nIvmQXE8faGaQpXPVv/eZ0TrPnmWSTydPTxpcaetrfu1nKnn/ep3xX7l+IS4IfuFKtSKy&#10;RmwvVnnregcDieLOH65buZ6FXNML94YHq5xHrBlkOdHr3F9fQROi8MaWg6X87tSwoBZXaAliZHPX&#10;lWcI1syaNYjn62nD4hr4emEdZ8rc/+610lQ6x12GMZj0F8L5EohXkyehMSmsYS5cznuZ9vr8X9z3&#10;l8/kejgtubJXrvIgH7BkZbo8WaDbbJZ64d0CBhFVWVL8eRQuk/6V16sTfF2vv/6O/vIRn74rucYA&#10;zG5beYO8fEeu93H81YS6GS/PSDr0gM8nC2ylVQ0quDwvggr6MjeB0Q55h8J1AU25EsFo5+H5ZXXe&#10;6r+r2W8+djun2WRtFXGZLiULDAWWyhUNGyLXws/LyhcjVLuc3UWXV8vGdif46B0g/NNxnBCYw80g&#10;AQwju9Gp6tArIlaRV0vFftsBaEAnjG4QBH69VwmaEB4YfUBqZXKVWmZ6KXj2j8gqj1L73jFwEvdV&#10;uXOTzkHCKhBz/ePxwD/+8Qfe39+JN22YzcQWDL3l7AN7Kxh6QiF0sgtmH9BmzneIYhydTi07B+6o&#10;HlMxT4VIJ2TCAxDFbX8zXPHWzKGzZHJvtaKfM3TRIoLH490cqLVZYECUyTJ2BlozWXJ2yz6s7IMW&#10;UAsmvEOXaa3hPA7cbrdYu1IE0UCdSS0Oz+ANlvd9tz2hnmIQFJPrkrqRi8nXI997x+2243kczNo2&#10;bGzH93ZIizknmmxWDVHMKba3nTBpMwIwlszi8LoF7z9/2ne9D9y0xqZzdrvHdsfZT/ShaKViX/Dk&#10;//zxA8/ngXMYjMXtdo/zrMRx92xiEcvinbNjjCdKExjEltGow1apAsdx0nlnTtu2ZcZ6IwrBGAZH&#10;IkVoWxgMlsNs+Fnc980cg7Evua5jTOy3G/mM6xi2gEd/Es5m4ngeOA+TKXbeiMxQMwkU5JUigt5d&#10;vykQaZA6THbBmvOaS3fi/nbHvt3x++9/w7e3e8DzWFa6VZB41cGYiup6QanM4C6WDSDpEEaxcaEU&#10;NqMtmMxKL8Vwy2tp6McRTYHP3tGI4jDnRKkFLexEQMTWLnDEYYk3c0zquMCYhC0pJejRAoaW/b1t&#10;Xn1sQaN9uxl00Dix33YL6BVrKl2k4vfffodCiS++43g+sdPPWErBtu14fPwkHvxEfz7hTuQMTBW0&#10;uptomVZZYwGhJxvHnvj27Vsknt1uN4w5zDFOJ7/BuJB+txv9XQXncaJUC0rUVnlODRak1RZneerE&#10;ftvweJyodcfZ33G74Y1mlwAAIABJREFU3QEIxugY84S0nZnfFlASMd9trRJNaw2KxgJnmIb64dXl&#10;FmxgtYAoAygjZJvZ4oi1UwaBjI8pmgBgQ9Y5uyW7sSq7j9QVvarFeCN9uKq8/4T3YPBSM/NZM1Tn&#10;iXSskhEp5EPd/BrhSC+obQemQZsKBPV//l//4z/cEPcsqMlonqfhK8uKa0m1WcFIEYBOBt32LTCh&#10;j9OaaKBIdIuuraHPSeGcwqLWjYejXpTfrTUU0SjHGKMv0CsWFS+bYQqdfWDMZXNWw6/gUpary38R&#10;JQfrD4Xdar5RN1OkAupOCJcylsGbDTHd0b0609fnrM7eyAAjkdJ8SAnm/5A5Xoyx9T4e/VRey/lR&#10;gsPvnPkuVMLEs+1oZFGBtrG6spqGjlCjExK/kCG5UZDr5Mqc/Z44i1fFNtp2xdKmtA4nBZ1AbnQK&#10;nxHzW15mkL5k/HFskAxEGOyGxHNc4Zg60Wfi3+vM7vSuwBiPUCcEjmtRuul56WPEKAx+wg98Oi4M&#10;XqFcZuEOATfaVRFlICYokPcUQNSznOIGCMf/alBQoDrjCknjin8YAC+GcNjzdM+pMiAQX+c5SRqH&#10;0CkEv2iGMC8s72wsYXGs/cK98awICQ3O6TrPQnwmcsFzvtCCG4Liq5raSmwhX45heqVhBEPOP5JG&#10;aW7BDR0hhIEtq2UmiHhWh/ck0Eugxc7TJNY2z17xRhtZHh6YuDBloLKktZB2HEYm+Nackcnte7Jt&#10;G759/47ff/8d33/7jvt9w7bt6Mdp1T1TA95nsi7Yx+K0lLSTkxCQNwlLJ9kwuaLg29sbtv2GrW3k&#10;+RX3rZqhQ2w3kykjHAy+MBmYSIEZWkCMZYUN0qATp2XHYXQe4IZGZsrZmkUPh5UoTMuBOn6nKiaN&#10;s6meBUBji9lc1viG5Yp0rJRSgFaudK0pJ4DMHCFaGiqNrsJr6lLFEM5VJ1byJs/NLiy5A8emSCzr&#10;hJ+wjB7/n++k7TunLwgU4stL0lmQ5yIzw/09P6spbfhfyuh4qg0wMwXEdIkmFUUqHRaWkTB6Njvx&#10;zNE854KhzmP8h4qZ2AgDNYLRA1ewnJac7bmCC9j59S7qQOJRe0XGeu58HUtNuAvnOa4n8A+7t3+j&#10;YBmzC0MGpkjP09dzucbwuTXPC+/lLBzwZowllO7gbV7NE1vGmTPjIqGXuK/cs+BFZXHYkBZddqTx&#10;mQkELjevOtf1R4HES154ugdGpGSvBykLZjkdQonDLmFcupM89qYIisxFwUDiLwasjZ0VG3OurQeI&#10;XBf2NVNoZsUGGxLLtiKkTy2OfWiYu4EnT117qGXoTcIpeE+NPCg1go32b95ThL1SHIJB0pGWZ8X+&#10;tspP49cSgs+dmAkhJ+LPqJeASCkFtRl2a4lGnzk38exSySoMPwPFCIj76E5T32tJtUOEwTV/Q0Pm&#10;23BTb0maKuyD4jivTsOug131v9CZJDmUvedZWRksMZriOeL1HsryKtFrIow/J3WJVY6FTCLcQyl0&#10;EEhJHuBrtspFe2JcJ1JZUWQTcT7n8lqQMiDtl3w+lueY3LeAvIjr0R70THnpeqQFE0w+cqTwsH7q&#10;hpMlyZZlqENBvJCUMy80Yuv/VQWe23bycjZk+Zy8NNZMgs69j1Q0zyU8BZXU5NcqQQNm6/DshCPT&#10;3h/OG4ROmrAPJnk9GxAW0isWOiglsraXFQh9U/lck/Ue2LKMQCgxwjk/qtfwgLnxMA2HjKrZ4EM1&#10;9NxC/bLUAtViCTDFAz4T3mStnz2rU5Dnb0zLwBs9bZzQS4LWLFPbnFjmZC5lh1TF8zjxzx8/8P7x&#10;E+8/fuDj8YF+nuhHx/Hs7Glke7LtG/qp2PcdKgNTq2Wk9m6Zxs2c3J4VrTDnpverYkzbMIt1QIrB&#10;WUgp2OoGFJ4lmAOplYJta+YwGYO47eYAm6podSMNmtNxJ87w/X7jPQZ5wcwgsTtabWIW0CC9994N&#10;O7ca7rXbJu4IV+4FFpmTstV5Z+oggTEvwopLgcCy/ItU9NlxY9PNteFmLaZnGo8roRQZfGPi2Bs8&#10;7WDVxMTbt+/WI64ZTx19RKbuZFXk1nZr4kfJqNrD6S5Toa5f6cCfP37iOK3ZYnBvUZxnN/XEYR3G&#10;xNnNEdt7D13/drvh7N0gKVRxPA/MOXH2Ax8f75YZWgRv97s1USWbkYVnZB8e8jJMQmJ4QogFiVzX&#10;9ACYZacOOORlYVBEARyBbKDmmJyW/S3VMuanZ6yyOqYxKCNiwXwphWsk0WDSdcTg+UNxu+34/fff&#10;8e///n/ib3/7m2Vck17O/kQfBtHhjutCPl5RMeaT6wUY0JAnWhnkz2BPwTU5qm2NWfCEWSGDGUPR&#10;NuA4B6YOiCSyxBiDvEmB4hXBNsd+HgaZNIyOSq0WpCqCbfPgD6ISYdt2ow1YMqxqx+P5wYCf4VMP&#10;VvgIgw3HeRj9nR1gk9nmuhQmRHaMOTBHRyl7yBOLU5h+dbtZFcHEYPKCMpmvYt8qrzUImeM4iWnu&#10;yTCIs9z7ieM4WT3hAQ9zPOu083QexNAvJuAUQJ9WqbFtLfi5AqFzVHGYavLBanYJxDD4tRsPcqz/&#10;bdtMRrpuUwRTTxznwf06zMatldAihsbh59CTOqwnhZ2ZaC6tgFKuSjE7rbFaKRpPI3UsX2OvfPYA&#10;2VDafzwnw/nMHBj9RGmVuiFBQabrdKbPPj8eZifOYf0panHMl26lCGw8aQ7wDm+SZJslxqysq6EJ&#10;kWbC3xdoazUyvvvZzckN60a97Q3z2Vl6DtRWSbgzMC9dT/DygznNWb5tjUz1jGYlZ/cMuoZSBM9j&#10;YOdhNOxbbz6RkV1Xlz4Z9fHJait9fdXrN0L8y/X91U1k8ovZaqHouUK6XChuiF8N5XAYyJpZsl7D&#10;LDcSv0Mb6DKQdEO8FGnGwD9njrjxuq5EOHrhZb+fX+4W9Cd5h3v/r14m7fNNJ1vxEkmRyLCU+VXm&#10;tBF5WaHP+PKmA5d9uMxjmU+86SWE11nbmoZr5Po9/8cNzvBQa5hJqldn02smjhtOxS1AJw2vRKUT&#10;2LHNPEna8AR9vRVA5feF9v11rKvPamLNdcHl+hiTN6LlXhjntqwOHtRcYzdGVGOVFsqiQmbaui7P&#10;8FKewv4DWNYoMk39/i7s5eW8yZVCr2ub164G6teX68u9cDkT7mr0caw07uSx+lscXmTQAc4QBLzC&#10;xo1rf2Q2rCtxT8cLuziv+F+D1LoGqtwprgCs7lOAafy2tWaZ4PuObduiic1tFyrodG7CDWCf2/W8&#10;frWAU+lc9uaf7PZs3asLpFjkfVIBrduGVip+Uyt/7KNTHoxfPAdpfNPYW9/3CLQv5px27YQaFuMp&#10;IZv8cy9hDDsYLpSJLT6o/lKQ6pwhU6bOUHrUZy2OXzkxK7N3aFi608p53RiG3RnNMokNJzAFsgQN&#10;fKLYMH5eX5fMPWaViNTl/BtvMygie3nFnMuKUKbhf1sjv8lD7g4PmZkp7Ovuxn9SxacR5nnxeZRy&#10;vWQF1hXE+XesfBuz48NPyr2E8fBfIru+yKJ02gXJf2Ik13PO973/go4s7QaAWukomh6sYoMwBpIb&#10;eZnzG69qMceWVcaYUYLkbUg+6xlsIplpHTj6c0RZuk+31gJvYLvOwfmpN/ULZ/ESUIllW+hJwSbN&#10;kuO5iElo7FHIu/VeoW1oGETJoqhLXvjZVZZeaJvyJ2lerjqc5q2T9jRkeVYtLWP7BSvzzBaRiomB&#10;ohWODWuZSmaQlukZ/LisS7ncOCZD4+uq963/mqx1eul0NnhGDO/m+1WsaiWcFSUTHjwbDyDczpJJ&#10;/ZpZeh1mTiIzWAVVamSka7wr1mtSMlBQXhY0A+1YeAryjWIZTbZ3Gjq6a5Oxj+50JC93345Dz0Rg&#10;hHqxnRmNxri5zvrp93VNX7OWvfnuSodJrx748YbXdk2VKx/rn4sosa5+FWDlln5+Z2Z+2N+fdMav&#10;eb+quaCtT03yuAhS2R+82N970ZXirLCiK3SLkQ+5fiFGGs66mOOXC/D1y/GgZOGFgquMX57nr0ui&#10;QnyYAD/pSHdalU9rJ3RUh24Ya+Pn04ZnlXmm3EUfFkkatREs54g06Voi3114nTkZp9Dm/lR9sgRx&#10;Qn9ln4vJTFcAKCUqpKUAnZBzqorCBowWSLX7lCIooAOefH0MVk3JRG2C3j/rO74YltVHJ+90XUxc&#10;jMZ+2I/LENvLqZMNCU88jwf+/PEDP5kx/PHzJzyj8/k0HN7zeVigc2+YvZMciL8tgufHB1pt+O33&#10;He8/37HtNxzHARFgvzVzOp6Oky7Y6wZVc5r16fczh8tWbzjnE1Iq+vHA9+/fovEnNTbY2bPpzjmx&#10;bxvOYfqs4RBvtAEErW7oo8PgAujMLZudDzX7yxrM03G8BNICGvLlmBfxBtrUS1Ggc6BUjWz84zyC&#10;dwmAPgw2TsRgItyR2uhEvt12TF2d8inXHC5BhFj4p+nPpTbDW2cFlTul7/cbJp2bngxkjVQHUO0e&#10;vVMfQTPYiuEyIRNu+uiAAH1Ys8BSK/G4B4Mvti+tteA94rKQgcTJbE/L1tZY1+NgJjad1L0PiJjM&#10;9XMz1/JKZXZyp93SSsBMtFYJoUEYDtVwVEopaDy453kGJnaRguN5cjx2RuZUjPOJ1SastBdaKQbJ&#10;oYrv37+jtQ1jnDhPZleLoGvumZlGluAnKLjd7oSDeeI8mbW9Vby/PzCr8bk5LYBjR7kzefUaYLZ9&#10;LqjN5L2tgSdlKp5nZ0a+JRFWGETLtu0AK0BcXlu1iQcs7fsncboNz/nE8ThYRWDXjeeJ4ynY9zv6&#10;OXB/u+PxeJg+C+Dnz5/YtmrBGS14fHzgdrsBqjjPA0VMJx+j4ySEU6vN7O1aUYugnyd0FGx7g6Di&#10;PJ4wFAvT8QGxxFxmsLdS8PHxIORzR0VDqawmkAlIo769kc4KPt4fmGMaLEs3XjXEEDlutxtkAudJ&#10;O4cwpa0m/+1z4Hx/j+SPMTL41/uJbW/Y2eNxsoLEJU9lZrcqsLUbmwybb9UaJltwT3Wa81xMB+xj&#10;MpnI+NJeNuyt2f3UYUusQqc1k7khNxa5adpJSx+IAs/jZGNLwrP2A/f7mzVz7d32mGetzwHt3rdD&#10;g56c9kUEpTZmu9eQPZZs4g75E22rqLXgPK3hcv0f//Pf/8ONrLEwQmOhFsHd9oZaAZ1iDgMaVErD&#10;zpXGWg1CI/T1YqUU7lg5T4tKW5dtc3xbN1gTFlBwcJ3McCTD14njeeLb2zcAJUsTyoRIw8TA1rZQ&#10;4qZqRD3cCedalhtCoV/kf5YFzT/XTA43yuBfCeUq71Fo2ZrgW53OS7knrytBIIt5tz4PABYHt99z&#10;VequP4ndGgas31nTEZvzEjoYUlGLTJHldXWFIwyYmPbFiA4VEl+9vjLHVvlrDoQcjudJlxcteG2C&#10;qS97Fl8GkHicVzdIZEeZp2JxftAwi2wbe8Anc39V/ODZVosR504Utb2uSybKp5dkts4lOwtOLWuz&#10;scwWcPqzR6ZHIDL0kYr4NQCyBjDoBNLV6LTnXJZUPVN4xprNEJQ5Dy5CbKLjlvv6xAGTlUp+TdOe&#10;peG44gCuToXXjX+x+VaD5vVyhVzhHPyeMab14tXIyamonyPN9Q/Ho1/vNAY3kKwMzee9Ptvn7M/z&#10;o7Fm64/pQUA6Ydk5/tVQdSFYSsF+u+F+v+N+f0NrFfu2keMoxlA83t/xfDxIU0s2oeqFDj7/zv8S&#10;k1HVnDA+11obo8cFUxQno96mVFkQUxR4niebvuiyX3IhqfhDc58uPR4knTNC59trlcNkBFlnCtE1&#10;GOG/h2G/GKiDCoPjkVnpGSsxqED4AnlZn+9nZeaq/RBLkgqzZ7LWxg7YIpGhEwxO3bnk0e2XzbBN&#10;uIizoC31NaTswbp+GtUJEd4pErIJQGC+ulskxJTf12XT63mJI+9n/rMsCTbq3132VmBZo36N292h&#10;8fOqCDBxjN4kxTNW4jufhcR1LOrX+vf4Q1pZ+a7vxXpOpZTIvDbeVGCl+iN5AYw+Fzsr5IvTvL2V&#10;GSM2HImsFqWjdBJD1CsG1j26NulafsorX8trEGP0yhRhZR+bqZGWi0/kMv7PUuPV6bvuf8othHwC&#10;nLcvN+efUeElLP8uWV5fX7LT455s3Css766L7uTUHgdJKSmdn8PW3AeSJ4fyT7L6YhG8wauSl5eU&#10;Y8u/688n2aHk3UGPuYbFm4+1LXBN29YMX9Krq+DZaTaewHb2vY6Md+oFQfMB8JH67ppVC4Fj2Hqj&#10;pVK83PszHcXKRUYGdRlmYidvXo6zr4PzXT8H7qDAek6X7+QSmqMOCV/hGeEXPr/oE+k4snGudPv5&#10;dz9HMH4b+kney4Z0XYes+/G1zSqrKh6zMMZqFXf+RT8LcjmrV367nl0EL7msT/y+OHrl6qx2PTDu&#10;JY4xrkE/rz8emLY9YRUsFGulhTotx1558GMVYs6/lgF/4tf68qef45WH+I/zP/+eLHR8Xbt1b9fx&#10;aMgi18LFFyl1PMVlp9dl8uaF0fBLs5LTkxciSOXj9KW+yHv7fNCx0UfPNZ+EbaiGadxag46BfbNm&#10;jqc7gqtg9hP7vsV5NFiADUXYv4j74rAoY6z9KCRIwbP1ovLENQul3EKeAwCEAih4Pg/8+eef+PH+&#10;E//440/88cc/8PPnTzweT6hqOAxLMSdFLVZlZ3V2E4677Akgb/c3AMDz8YwsxlorbvuGs3dsrVrV&#10;CvVQP1/DS+z5cgdzIwzC1hqgalnoveMcA60VFGk85+4cHnQMGx8YY1hjRAAfj0c4dn3+qVOab6Nw&#10;PM53VkhI/935KiJ4rUE7TlTC4+P7BoBZ/ktFjzUmCTuyVsvQtoqcFUOYyR2K+NdpI2nceORxmqP6&#10;t+/foFDc7/eQDw6x4smV27ZZM0Cep86qvkFsdLvvZAYtcB4d53lgjBmO085/PVnI3kfYoebLcugs&#10;G58HDkToGOQBdJz28zzNNwXT7xXmcJeSVcmTGdlrtYj30nNIDJe3Bm/me2jrcJ7WXFAgJqeLnRnD&#10;y/azn+NuJeWwiZmC/bbjthukpSKd68LKKiVfGMOc4601fPt2w7dvbwCra8YAE44sO36j/eVwlYBg&#10;qiUkWXUuyB+K4VSTj3sgYo5sam9+JHMCT/bws/08SV8jqtamJw9ZRge8JwPUkpOUQYlGx7bRbIFj&#10;gIuIwduQno/zwFarwfs0JvRComJh33dIKTiez8CQhhqEhidGeRZ/ox+xHxa4kGp6n4ji27ffAFU2&#10;wRRoNyz0wbW0yhiYz7Q1bG0ncobDIwtRK+xs7vu+6IEOCWz0OUk/JhZL8BJAWG3g1akOGaJorbLv&#10;wRaVMC4Zraejn3PDe6caEmfa1sOSFMI+deaiA6ojoIOKWNVFaY1+rdzbQaxug4Uy/5AH/OyomnxW&#10;BvwQPMb48nEceBKqVcT4uyp7FECsQTOML1oACrFmwioEl40O/WLzsMBhH95M2uBRmmMQ9TEYXWNZ&#10;UPWBW8dklAHBDqylR/weeNPWdqgLzokoGy5U+I7TnNVzWuOEPiYAK2+ojDDaJlagALfNhbMt3Ldv&#10;vxEHZ2PDigYV29jWLPJXSjZ08Uwef/mG0oah8b0ihgebXwyDz7qYXr6xlDCvn7vhv1zsB9ihIsJ8&#10;Wr4fJdICGmWIAyRfDCZ0ZF1H5B8ohSzHs5ribmy4kF0UzIuQjaO0qqfXFfjy5XP3PxUXKIjXr7sw&#10;cOV+siLLEgBmZLhcghLLUKwc0RXpLBm7Xmvr4e97GbQrlK74YjEKo778X3iFA5wiTL0ZT+7qr7+8&#10;OKPifiIW6JmZhaCakW4Ufz/MtzBYPuHuutr+iZhDK6fiHhzJzP51G3nf9X4atGzZrbxV3CeyVnRC&#10;GTxrYoaS+GXL+bCM3SiqzfHkoixT+NV6+rOdVj7Ta77j5YbrHb+478s44lTIy2fXo7Rcb4I8n+wR&#10;Xk9x88coGXTPjF7Aurkj6V8hkDkDG1KUDStLjT12BTCUaWTwqFIJtKxeoJ+nCSQxB6wIy7Je1yC8&#10;CNcAQjgqHNaCxpLSeDt7h4qgsTlLgTJgyMZCszOrpEBnwXSj0B9b8GXm6Uq/zscE7iADJibRSbjP&#10;Yy4kTvmggKgJ04CBWOj3wjeByOA2p/jSIK9oVMj4ejh/ARX3IJMiKGrORXewupIEiDle58KfOFd1&#10;HvWLlxtBdXGWWPX04gx2YvCxCGJfna7hsgcIrMxwtE6HdeF9YQ7aK9SPV+JwbRZ6CdnnYsifHbz9&#10;ut4Kjb4D/onrJgIfw1WOedWBGxZFWtKuTSJO4sLyljVCBgRf+IOUzKb0oLsHNrKkz++ppuDOSeUX&#10;lgjoMor39DJbVXciLfTuj6cTRFk9oEwmcEcvwpHjQdmkYXdwGEsRDGQDHH+FM5BOUtD4i0EUgcF/&#10;a+pP8emVKMO5y/Wy8ZPG/b4Lr/x07ctLgmbdAZgbYk7YXzlgVxm46lq/lsWvBn/ygonQxMRKk2Pe&#10;pE/77IsDyq0x+IoZ+snnhIMcu8g1gB/jKsnLazF4AP9erRXHiaU6wBU9DQfC57X4tAAxBtPdHRaD&#10;uoZYBY3dI+FDVopQHaTvCXyxHHPO4P2qEnp60IHW6/XqwXpmfjPg6PAvVnItjjgQPFkq/tvXyutf&#10;A3kX/rTokyaT/Jx8QXurYvP68uPgupO6tpN8B8ieDD4ulxH/yst6DlzPod3smu18+WwdnH0afORX&#10;IseDKet3/vL1V+sCo1ufa/Yl+Vde676tf65/mCLhGdLxTe7jdf2/eC5tt9Ui+Lx+64iyt1LSli5D&#10;WvYgVEK9nKXQgzmudH6YjuOVZEUEvc+wzWtlNmMR3L+94TzMGV7bBqFuZo0czaHWqgJoJpTRMOcj&#10;ZNwrLatObPUWo5sy8TzO5fOrPHAH8ZwTj8cDP/78gX++/8DzOXCeHwG9c3bDge7nwMfjEQ4X511V&#10;zPE8p8GS7K3SuTnYtE1wHANlmqxrrRqfOM1Zuu3WwK4zyzvXd8bvfRh0iZJXnk9r1GizKZDSCBdi&#10;TTi3bYPCfCL97Ni3HTqV8AETfZysgjSogML1nGLPm6qRre1jas0wx/swOIP1lb1JTAhMwil6j7Wp&#10;CH8LAHTVkPPOPzxTUucwfPEx6MBj0od6AMZ47Jxufyt1VEVhqWtrzar16YRtbQs56MHHWhvGedBx&#10;O3C73yCwfZ7arbJ/GDSuB3Fq8+rNhjk7gyMWYOijA62hFkR/OVWFzDznlu1dDZ5FRziMTXen7gbi&#10;60tBaZa0uW2bPXMcJmfo5ypiSTumDwyIVFZgKTwx03CgTZY5ZnspGrTftg06DRN+31pkKNdWlwBI&#10;t6SG0Nem2U3NMor7+ROeTKq8Z1QUdETgqmwGI9I26hsilmAKQpkRSuP5eBJexvx/rTYLLAygMlv8&#10;4NkuxfSLs5+BAmF9BdQywEvBcT4Wvm36ydlPjG5QGhlYA0qtOM/D6KUIdAD1Zg7rs5/Q0XGcE/u2&#10;YwwT7GWzZNl9qziGNWceY6JuDT9/fuB+Y0VIMTutEz/+PE48ib8PVNTKCmh1G8EcoltrdOITKpo8&#10;0qopJn78+QNjdnz//h1Z/arm19SB376/oc+B2nb0aVBgt9uOj48TtbpuaA7rUgpa23B26lVo6Xzm&#10;vFozp7Tz6z4I9QO3tZWOawm6cPhGcVgjmD3Ujycwm0F50b4otcTZq8Uw9s1enqweMVrWaZjlOgfa&#10;vuG2WUW5joFRpvWaIFTUx8cTjn9uPRcEIhuAwjM1qD+mLmKwRt4wFUn7lJdt29DnMKQI92swiO8B&#10;nT5mJNj5efJAXO+dcDnF+OSsEeQTKaj/6//+X/9hjNUdHPaBYZeZpWoYgIBOwcYIhaqVF4kY3lSp&#10;jO6Ida81nKsaB8bFOtjx3vDwAIjhCo7RYWDqxA1mx+pzjIjWCmDRbChKaYaTPBX7ZgRdpGBrFc/n&#10;YUxrWqq/6xkupE0H0TC4r9k5tgjGxNygX0pyJWEHDMaAi4Yw0cwog3iywqIQAHj5nhmGmuuTNod9&#10;1Yk2xunGh1wypAsWSIUluzudszYud6zNsCZZ8oIspSpweAQS64uS7xlOgnR4LPqaEacqBT1CqbX1&#10;X5SraRlV7qcUjjEDADlmf9+VWWEZEsTUmAkvS89sqDX7A0hDwg3kzISyl2HOuqOM343SC1eYcs0U&#10;SVhXY4NGpKNHMjvVswY+G+xYHCgS50vp+FqNfAZNEV4bYbahUiCrNzdZsr8l76Hx1mIc8N91PsKz&#10;P0IpSsdCOFephPlqqYpFw+GD9Psi6M4zUaXUaGS3HIzcQ+E5IcbuFRpEgkdFVuBlTuA1futVifc/&#10;Nab/mqEXS+sUp5e7Gm8QO1Puwhxz4Lqr+YzMIgo5SF8JxagkDyhA0GaW/2TQYc6BERtCeA61Rj0z&#10;BI2XJmnQr4g7cE0odOfJIjjOjvePB368/8RxdgwvIUIafeGqlTTFBe7QyIxAH3tWUrjjQDH7wPM8&#10;8fh42NmvzQx2ljx+PIhLt5Y7LfuWmaJJu54FJgyypGGudJggaKPG+Vto3OdCxUCk2TzIH00R5jy4&#10;1u5U9/F4doPvrRunPvDAlK2GhV5KQYVhqxWsWeICkM51evmXOcaNXgrlAOC48y/+p+D4/t/pF+l6&#10;RR45m6ssPIvnAV5ULgGR4dWi+Vx1rpElvH6sYt0LpuQzZdnC4HX8vkBQdKbDXJwriRmLarJCFv6n&#10;AIgWxUwSjXnYZ0JsT8c7XZZC/VgmTcW8VvITk4GZIZF0FLiwrHgoIhde5fKoBPSOvSqz3AU2+eBl&#10;JgghijCgBn+mUMkdAzo09RLXUXwqamvi5xGgU00cEmhm2avi83gl//b+Ap6dZHSe+lCyNmWZPHUC&#10;zexXp7/Qc1Y+vdCCrVXJM82FyIzq5PORYFGuMvXqyDSl23mQFC+RdFk+MadldDn0Blw/ACjnZtBJ&#10;OMu40L5WfvAdv/XT5BZZ4/t0kXvOt/0ey3WX7/Mmwc+K4VIb9mdmEBYIVIoZidP6GAzNBq0UOnC1&#10;xvclT7PxFs8FHiZQAAAgAElEQVS6v+yP/YlKXWLyR3RQxjBIo1YVtNLanJp43ws9rcGG5cilM0Cz&#10;wih+Suoz3nt8XaNCHaGQQCVkfmJZh2oJZCWB5Jgsi4u8n0IhaJ3jVcoFYHFWc61mRPqu8wudfHJ/&#10;vYrT/xdVnXa9l/WnXPMAD9dEUqdlWBKA0mEHC4qo38vHn43GXJ65bgdkhUBSBFfP57HQri+EAMTL&#10;9rkKwAoqf7aIlbpDJ3QWrDvnWN1XKb8KFsO7dvm06oN+TTZZXWnJ7bl60fU+7UfIHV/7eaFDuNyB&#10;8wTXU+yZXUdC/7lCIArHVfdrHYpFAPZw8eCmZSAOx1OdAzpHNE+e0/cNwOwR7BKphAoSZoMWeyxB&#10;sXsfkGLOKYVYsgT5gQjYm2vR9CbBbUgTpdpnlZAqW23YCI8hdUOjI9Ey+zTXz1mXLSIGHeH/+OMf&#10;1PWe5sDog5nBE8/niXNYI8LaKg5vhKhmT4XzAoKtshFoM/iX59OgWVOm2/NVBPv+Fo3UWquUaebA&#10;AQMjtWzw7GjP3vbg4b4ZjrLpcxLO9N5PVGapFvEKAsWYwyp1CL1gNorjhFOP5LrMMeKMWvO3tIMm&#10;nYpF2ICUdOR6f3H5TBnlPNz5RRWr3mq14LZvUbUJqWxUuGHqgVqaZV73ETZEqZkcoqksWTPG1qx3&#10;TAGUjaVVgefxxPvHg7zCxjbGwPl8okhBHwafUehQPbs5E81pOXCeA8/jYY5P8pnzMCe2Z49PnQHJ&#10;oEq4lOFQeYqPxzt0WjNAyyjuvM8Rsj56oSF7abRmFQWDDrl0ToNwGMT/x2CVq9uL1vdgzGFwF4Qf&#10;cRiJ6sEMReCJm+/MBNBGB/nj8Qj9afLaOexsQECnMfB8HnamQSe1y4mZvoqpwNu3N/zb33/H3/72&#10;byil0S8A6gu2Pr/9/je8vX1HkYZ+dsNM5vxVwcxvVlZSrytiTtFaLQhi8sKgae63G7bbDefwDHqB&#10;okKpr2TCoeL5OPB29x5Rlp3bthbVG0XYT0mA1gru397QWdFi6BIIXOvKCrmPj8cif0rg8Z/nGdAb&#10;Xp1hfLGGze+wLLEnMtG2yqavdoaggm3feA4mpDVo8Z6IFZDCvSM0ByYeD4N82fbNGmXWFrSHqQye&#10;zWCXEXwpFYA5ebe2oxVzWtvZLpE4NlXRSoMFZDTec7qBAj9+/ARgyW3+DKnUyxnQ2Opm2O2DOOpq&#10;GdgKa3BZqmC77di3HXXbrMJja6x0rlzLyqTkk8nKGxTVAnRMXnL/xNCBOXskFpVCeMtJ4EjqsqUY&#10;fJFXYNRSySftUPmZjYQBAebsJIO0VSxTvUOhhPAeIafaWlILsESIiusw96J59UshMzDDUgRBQPZV&#10;K20YmKiz4XZrdLrMEB4QYcafkCDNi2+NXhRSGjNmTGi2VnErJqD6ONHcMOZhFziObRpBZx/Yd3bp&#10;bWJlCSxDFv7HFSxXWl81p3QSuDBdjGS8Gjv//172OFt9H4dn1ZmyBGbyIsfsLxfwL3bkOn8XhZfr&#10;4n27t4pQl1NeJvGZK7/+fHe2/uqVCj4Ng09q6Ou1jAJ9cU+FQhwr8Is1dvD7dTkE1DU941F9nuaU&#10;FQBZlmvGpq/TCnng9zPDgs7f+CCdialfSSgGQsM41oJr6u+7IJF/gW4iK0+WjDqIW01w6zWc8zPX&#10;wRwbzFqh0eZrEGW4q0G2TCizPn69f/F4yX0vmjQEn2/cG7jsI/d9zX4wI9SNHzqGldHMmG4GLi60&#10;L+tzVoNa87uXlySdIPdtvlx4Hf/yO7fclSPAzMCBxO91J5r2TmFErFcRYnnba1JzzexSvu/ZSkWC&#10;lgGBMltbAEzxtSAdKyBaoOhQsSYRVal0cD16nxAZZP4nBoD6boHKPgbmeeL5PBYDP7MbXSH85Dim&#10;0vYVWVv29YAHwPysGe9hmfRP4HgesefHcUbGz4r9FcGzQORZMOZzhSIr2R11Ew5ZwqAXveLJflJh&#10;0qlAMceZxWq9ywGoADr92Lpb2alAZuIHuyNoPUONimLQ0WKIFykGsecz0AlhxroUQVVz6SoALQCm&#10;43oLXH75Xx77jCqImNnCo0n7F9arDNguZ+aVNRs+6guvdPqwDcHg/Nzxm/lDdFaLoNEgXCuiYl24&#10;m8FWg/8aLUh+7FeSBxt9DfJnp9mgTWT2XKGSlOLFOzjg8nw/Z+srmlnHypNjkQeFsXvJTpbLrTOz&#10;kzBxwiZVUiPzxNZ2xvVuOCsUOrKkejVM11fwFdfKVJmXqMC4loPrUpEQ5b/qxkvKh4C2Gr4CyQuE&#10;PDW8kcvG2pERuBP0wnedTl5RwpIouO55gTtxHSIFLs+cGZUSmXJ2q1wHJX9wgzn21ajTrglneJ6F&#10;Vx3B9dPX9+ZghQuD0TFeLHocUVVm4R4tstQzntX1Mrg7U+mc8UQCoVN4AP1EmTaebdvReNp0muPY&#10;1leMeVB3mlCUqZhlooBNtwQLXXgmOsNJE0tfA5eDDBBylN7EdXXCZMKDfcUxV61fAxDNM7gLwQOU&#10;9x8Ou0Y5uMJfcR2wfueTEg9mh9NZGBCb/qxhwVg6cHRceXQ+6As95jqSRSdYKmewfq1c6SzowgNG&#10;fKYP8rU0MOZ8naPFWof9LFmgOfTsjdBHVmpd1qqs+2V68/o8lZd1/TT7mcFJpDwGs9GSp2lcb6Tg&#10;wdWsXFh15jQrqGf+RWa4H3/nxznHuVxjDk4FPledfDnFRd+RmdnaRckH+dEih+ObvhbrugpifpnJ&#10;bc7U4frQ5Wf5vrjik/d25yHUAl3WjM9hH4xnCHmlZ6aLWOWgJSF49ZIEy/6USLJAB1VCS4loNBvV&#10;IiAYCcQT0Ko7DwXTMZFrxdk7/vjnP/Ff//Vf+Ocf/8RxGoTL8/HEeZ6EQjlC16zFHFX7vkMgeH++&#10;M7OwWFPMYUkVfn6O4yRu8cBxnrjtNwaDLTP4eD5QSzEM72lOy1ILIVIq13NwryxRzyokET4G10t7&#10;18jEXvdZAOKrj7h+5Q+AOZ2CXpSyXsD7jriu1lvwqoC1Cn6amp/Jg0ungaRDT9BwrUWtEtSrzrZt&#10;g8iGvQCzGy8a/YT3JAKAoZ2VCIQMYZbqGB1NKlQrMGEVB6USYmSin5POtd2yru/f8PF4oBCD+KBT&#10;2vrCSTRbdSe321JQC4gYpveMJBJIZl1bNjHPisKaJh6E1+nKig/g27dveD6fgFg2cJGCMQre399Z&#10;VcU1YCCqtYpt31ltMQCdKFVQ62bOUTUaMWdxIZwOsLVGR63yfHe4HuW4zp3wvyKCQ003aa2ab0zZ&#10;x2jY516hUJnZfPbTYIBhjr3nYxKChVWCuuBz1x2ttoBAsWahZ8ASj2FBhPf392hgWWvB2UckvKka&#10;rZSFH5TaLIN82zB7YraPOTCm4rbvOI8nJissxhymbyj7SKli3xuOfqDVG1oTPJ9MWnCotaKZyFQE&#10;Z7fs9d4n5jTd3k/T42FBgtu+M6HR7DKHEcw1NLmkAG63W+ilrTXrcbjtDM516jkI/qBaLLhInbyP&#10;jnGeKMUCG3Z+zAE+1fbbnPqm38/pQZ8ZVaTKfRKxbP7OyuhSCrQPoBmclGFeN7TmleGwCgmRaF7p&#10;tDJZKS7kTXNOvL294TyeaNtm92oN1jfMkod7HxgcW0IOl+A9xouawU5tGyAgvSHhIGtDP08ch1VM&#10;7NsdE+aDXZMwCvsZCYC27Va90TKrffSJg+taakGViq2Znu/BsBH6oEuvDBC6SeCuYSWKiUNz97PD&#10;Udk8yaYZ70glZKhP3J1VyYDn7DiHHdr9VtBPRMm6MSSgqBmDj8cDt/vOATFzh8qiSGOEz7z8qQSY&#10;cjDUFJ/eJ263BlHrQgsVZpQS52qy7IZRtnAiFlOkGyPl041iegzcxHCFc8oiSNSVphRe7jSJvxe8&#10;iLURX0ogfKk3p3ntxpYZKPk+13sxSvSLb66GeHztVfmOW17vrRB2IX8ZsH52Ybsh659dnY6rwncd&#10;7Rf2eTA0z1z4tDxu80C5pl8r4GtG5/pl4bzmaljEuBFCLihaP29SYLLBjVPASuhJM+Gg9mXN0pPX&#10;LQA868+zNn6tyMf813twzL7QF6WamfRmqDjD8x2eKPCsm3U/cl6XsRD6xTMk0vb04Mwrpaylzpo2&#10;qGiesdepXTwg8eYCv+ruh3RgJW7a59eavQi4IzmZ4denJgbKOQrn/fUz7LXg7cPXmBhmnJdOz6Wx&#10;8+xBvE6HLhZ6WinO6KUEXfn9/RWNXjVLqG283HN3oAugA5ijY6BAhGVpLYNqLgwBM4hjhdyPMC2j&#10;wR1urqDZeIn9GpcnTcVYRKBldSpS6VcAQyHwTt41mi5OVfx8fw+nlgUUvLGOZ1D57Xy96SD09Xx1&#10;jsykQaHDSpXOYEFk/gBIGA4AKBPTG0GLKa3CzLjkQwpB4kRHmzQ6xSfP2yWI5XIn+LRnSpGmisAz&#10;XhXMuGZmZeGaTq0kDJaqudPeN4HMyM3xcIiLWJCK8s6TE+Nzzn7li+snl3UlzmkE1RZKcL1BOL94&#10;Lb97E+e1ssibJ0dOvyDOsbpo5tyCf6xDY6Ao8ihWmAq/VNXWAMxuD9qwv6tkxrxoOqEktCiNh7qi&#10;6Y6aZaKcI53tUXa8VGUAy/wWWSBiDbuGNVYtnhEO4zOKLIXPJmnLIqTXJ8YYtOEqiogBcShAsIQL&#10;jUbTM00nvXANSl1wzAnZA1z3kcuctO0cMhzfuSt5Xtl7o7g0vr4u2d0c54UGyJ9AHiR+DnGVb2vg&#10;1J3NclGgmTEee0yHfxyvxZG2nmFYlkoERJnJ6sJT4Y7tGfthASKjqeYaKJ3TqlejU+Hv23d7VNPR&#10;mawW6J5qZDpmQ59AG7mHc3ofA95zInSjoRMyHH5OWQ3IxeWa2yFhgyQ6dMLxkxsVexLOf/j6O2SU&#10;Z7lzXnHwc9/9bNhxd3sgIaxegxFJCKk06ev7DqVHGpvDoVgsUOV4lp6U4dmxDvsihGsIfUSX6TpP&#10;cZgC5Pu66qf+JXU+9/rKfV3LmLEci1Uf/bQKoXsqINmU2W9TxLJj+8isfN+lOCPL2XJ9Yh3oi4il&#10;f3sZiVpwwwcXuoNO8tJI8VnGLGBkl8/7mgdYUHfkwn+lrAnthQVaJ5t8U75e1uyzjvrKl7MxpL1f&#10;0DDLpAieGItOb7LTr/MlcZnlPAoAXPZzWEVQQQiO/CKm640uoV+gGf3ozAhgcw18f+eAomCy2swC&#10;wNUqXxgMqdVgSYsCxXk9FLNo0MOahGNZ6OYEdx46WG0oUlGmojtMgIAl8Q6zVwyDeU78+Gk9aAbL&#10;9gMXnI4xlQmZgGhBHycGTAYN4vae52mOrj4is9GcPwap8f7+k/1vbPyDSQpVzFHe3u4ArPdYEYmg&#10;j1czTgZJS7FcDe87MaeN0XF+E3PWHeR2vmoRyGRl5FQ2fk89VtUqGown2hoKH+Z77lmzHx8P7PsW&#10;yTST+MqvJ2Wakg8Per7qQOuepGO9Yw4Bts2C8MUCKWcX3O83PB7PaL46meAhdKIGJEYrGMPp2vhp&#10;K4IugtkNo3iOjnMqais4D8H97Y32B4PHYvKxM7tz37bQSdZJODxXKUxwobNOWks7iY12Xe9ureHs&#10;Hf154nbf6ei0LFWrFgfKZv6p+9s9qr9Mh9vMoefY+qWEPXGeJwaz2qEO0/HGakPL0rZ9R2SwjmFO&#10;TMeqVwXGOODK6OgjnODhwARQmzk+W214PB+ENmH1OLP1hc5UqdZXaJYJ7SZv3+53QC0T/n57u/A7&#10;hfGaj493lFKw781gXhy6o1YchIdpbD4o3ZrBqioanaGPjwcsw73ZGkyj6+M80FhV4ckHxzgNzoWY&#10;+o/HYc+dwPPp8E6dySEC3RqEDtNSCoNIpqN5RvA4RuglXpZ69oHbvuN5OOyKZXMnRJDRiMGmWIZx&#10;KQW3/QaFnW9PpJpzYNsazqOjoqIzUAS/jr5Ax6xuDgUzOvb9hud5ACjYa4sKBph6hOM4UCDYb0zc&#10;LRLBlTksuFE1ew1NVZz9SQd4Qef+2PrUWOvCIGJrJRzoCoMXeX9/x303Z786LagHW2CZ1ZXnjRWo&#10;zgNFFDIEsoF/F5RW43f3V7TWqAPPSNwyHphttMccbJIL60O5bbH252HwOmPkvg7PmKc+FnYV+Z33&#10;wXAZPp230mYa48AgX1Eons+nBRVor7XojutGDAVqiaxYAsMLcB4HttvOqNWAzIIiM7CTRndcroFS&#10;BcfzDKVoDmN425JpN9SUlDGy0ZuXKg2m+HdGXkopkGbM5DytBKs1j3T79EyYNmlRbgI6h0LHDD1c&#10;4nsX6SJIozo6iH2hiP8ia/m/f0l+l/jACXLya6PQP/30RKGy4pNbldJfjC/yVrJDWtzbD+rFiWga&#10;x8XIDONRr+POvz8/+1VEf3kB92TOzx9nWTOV0Onzd9tBQ9F2h2WM1g1qWVdlsW4AuPPDnddWgmmR&#10;PMwCrJlyixMqmNu67lTw3anwq7341Yvuqxgn9R0o9EIlHu0X7pOs6TmiEBQaKhqrcXEWiHzaQ7sG&#10;MEp5zZlcrTS7Jiou4Ebt632uN351kHimtDEvoC7Gyl+vWjp0vnpmOK8WejPy8Gy8NOSvc+TdhQ7J&#10;oP3c9tdvuKLpTuezDwbtwMwDZgozKyearixOqctAFOlw0qRJH59nemkSnV1XUhCsi+EVEkO9NFxi&#10;3cMvQQFdaMzPlyBf+i98LehMQDb3XH0ctXpmoSm3k+PGnDhOmCGlpEeWKprzOmVSrLUmX3NZ4U4m&#10;X4PpAVmxc+D0PuHlnStx8Mx6+XgsgD3HgqN5d9EJL3Ge0+ek0WPBHeaF5WYGp2JyMicDKJPAp5ij&#10;2vGtvWTMHCKRvmjry4CKnS9Z429ckytPXl95Hpf5Yf1Ovq4O8eX9l9sH/+AtizvOAFY+LHKLfUJC&#10;QckVjZ9XmTK5P5e3XwemL79QfxEOWIude6G4tSwJc76omtI51Hve236uPPr6G9dFl6qU9VyIG4zm&#10;jLLsay/V9eetDg3LxPZslTkGcVorGhWzugbbyf8zq3LNVlwGEnzCpQcdrss5F1kwQslzTOmcC9bg&#10;SiM0EAHi9zqG30prlD0ls218nKE7vOyfZ2m98tIIZHGBpQgc43995qfgqiKyV8X/J4sMVe7FXOVZ&#10;rk+un+b9Ncfz1Suctj5WESQenkYFiz8fmo5qz2QESJvKrGn/Gwj+5tk0HuiQWunYHJApKMWzXJjZ&#10;z/E7VIGVg7vzLmWgK1muKbkOoYuTWKGYNDrnkr5v2WHkt5oyKeyIizxbnGvx+SR03FVnVfFzk3Ro&#10;QfEroTgcgPNobqcvNOITX1P4OZ+E/uP5Ks7/BzJzO+X9X73yPPqYrnQZzmBUuypI1b8xLs5XifX4&#10;5QNf3lh1sQx2S3wqhMRJ6BMsq+HXxFyol3x5zuKN1FciUUqTVmoEDeTTnvmzVdnPQD3TW0K/Sf7z&#10;wmT/4iV0htvvy/kmrQWh8Gy+BtD/u1dn02tvDPfp+RddfXktfDT4GZesSAEaHZRwJ4JiTAGYGRyB&#10;TZmLbDYKbey1NWZfqjaAPsw5Zw4QBfGgoAq0apjZkw0VJxs9eoKCZ73Pl/Om/x9h79otx45bCW6Q&#10;jMg8ug/3dNvtdq1e81v9Y2fWrHbZrmpfSScjgiTmA7BBRErlzipd6ZzMjGDwgccGsOHnQ7VA4VV+&#10;AqBYSK+q+/K1YvQejQHbw+gfzvPE//7jD/z1r3/F6/M7jvOAOhAkpXi2asHreKFtDeNS55qeGMN4&#10;pbe2g0ALG+AJGzI6A0DxrD/j3m3oDlhHszwIjvPE8/EABJhDUZs3oyseDPdzYhzMljVexLISuX4i&#10;1iT4PK0nGfd7awaCsTKs5ECvUjKpV/t5shIU15whSynXjRPaslKNw9sBwlaWuKM/4tWMAUkk+ysC&#10;tGo4S7866lacCmVAMDF1GDfyVON6F6MCGV6V05xOhVVAW2u4xoWJGZnX9csHvn37jo+PD8tWnuQI&#10;vpwmpuE4Lnz55UuAhDoN+C9itnsplkR0Xaf1dGnLTgnmAtXAm0QKtmo0FaR3UyjO48R5nngdL6Nt&#10;6BaMMTqTgn4yMccD8mPinCdGN655nd3peUvQ0rXawsfbtx0CBFD+eDysMaJUHMd1o5qrtWBM77vn&#10;4ON5HuFvCcw3Oo6O5/OBWjffLOr7aIHDId9FcBzH4p6XgtGNnqaWAq0FW6l4bA1fPj7w5eOL9e5z&#10;/TTdF5VSDIBX47R/7Dt6n3hdV6IxsWDLvu/WR6oP9DkxzwuPvYEB/jlsnvoYaNuG1ho+v34DROIc&#10;igBXP9EKZVXBLg2frwOtCXbvCSAiOM7DqgfcnrQCsorVXHMABI19/7RW8fV1oNWK75+f2Npm9B8w&#10;SqZt2+25xAI3r+PA82EBjdfr8IDaBvGxzssCFL1fsCDIcLm6zoPxiRfz60XQYetcW8NxHNi3CqNn&#10;pG2uTndj62uUHjNkjvFn+zhgcvyx7/bZOTFHxxynV4GbbWoc6sP1nEK1OpiPoJW1TGjF73/3O8oU&#10;a6q8GQ3oeV3Y6mYBjf2B3k9Ap9HrDSalTaOGom2nDnTrCr5rUMQNbFtBqxvOq8NRXrBno+3nhlKB&#10;87jQPRFZobhGj2qd3ifG1VGKX0GXHVmQsAIXhgqkCrMlegGvACoMSlX0fmJOiYrY+j//7//5zwKA&#10;PKdfPj6c16igtorRZ0QbxLOwWtsjIiNiVCcKRakbqhsfre7Y9g2lMYNGHAASiJfvCypUnLtzTOx7&#10;Q58HWtsdQKrYajMOHQCP/eERuB2tbXg8nwG0X2fHb7/+ZsbKFDAz0pSUC51w2JeSpxkSXeUhWHWU&#10;CFtMCHgUM/zL+5v+eSnm9EWlsCtOGsKSnDxbouUkCuCZWyYlA0uAgXEoZJ1OmlDy02SjnM+S0AQ3&#10;pkrcj05netiy5ihmRDy7M91g5ZbwEGh+88dXPDvnpfh9yD+6silFvNScf3zMtdDFBTJQInkSfI3U&#10;Faz4flzAJ8dYPIrs2STuEIlHnyGwsr+0tnABWiv84JkADNPbS8qk2tkprTqXKa+ja21oqIggugFH&#10;tQIgzuFoDRPNmBlO/Do7ufg8qybNMalR1PTFygTN66SI9aXwsinNC2fjM34zg1RK7CeOczmwfspN&#10;Ifjmj70sDtfHM7uA9rsUGqJ+PlVtH9ZKUHNx0pciBpZXCuBV7s/nW41hFZiawEjLOr4FFESiKsWa&#10;S/p8c7w2SeGUTDXKKCoCfg9eZn5eHZkjmtPblWA/S741nEooz5MJDtczriAn4BmWE6YMvOYz1jKD&#10;ZJb/SZ7Itd9WU8f3LEWP9vpcZeeN+5Z8epF56RyXpdWI3tdk/FHMTspen3Nmkwms8iiyFeGgXYAl&#10;vg9SJmBkSyqzfZjZnj+zGrGQH52GFCfVMl1JQ5Eksa+9qmUCCBQDHqCdy1hRzxLEnJE9xf1m8nTJ&#10;EWD1meD+XS6xGS2Tzd8cXC+8ruuQGVkqLdbknS+/+G1Nbtl70SzT55JBBj9FayTCwEeJ64H0Hv6/&#10;hUukz/N3/Mv3zVC1gGEaZ4FRKNnnZOliuHx400vK7EzgdpbNpPWfBG4QUYbIkgE+vwzQMRN2+tyu&#10;ppT8ji6/v5hsGmsb+vzJoj2pNZzfzFdr2Vtm5M5xYTVXTPvX/z3mMn75HkEKltsO3N93EyJskaiA&#10;4Bb2Z46B+7lkU7RaGyR48hPfdvoThmYt6driJwLOR8xfL6fcd/T6m2tMA5lCLbaNL1R1TvCsZ5M8&#10;AxB8qHTwcwYn9y7HSz7+4BukveW2RsiWZA+QI/SWGatrLPaoJTKxVh8LBgDtOelgmsE+E4WTup7x&#10;NfGzpqE7EP9mcE117fWZjHuuu43pLg8gYjzjcyV+QGBOsM835XNcj7pcslVaaYFmK8+fiUAYAyJr&#10;jTg+ex4H8Cd12D2gLpKCNOpOIvVybCRO/j0IwnHfX1SEcOpGlxn3h4X5HmXZwCaUkky1/UjfAUAE&#10;88zm02VP+Sxp/En3y45H3OjtGRzMTwcm6TgLTtwpqVyDhFxfv6fqzn9Mx9IW8bHSpkiyaNmEK+iC&#10;/F6+d0y1Bh0BgwYCJI5xt3ew7hNL6tmbBtLNmEdosbXzzNv4A5M7Raobi4g3HR5LdqI/adRF40Zd&#10;xiq8qIr1YH4J0ZCCjpqe1VYDwAj6ongmmSCQP4eXZ0OR5U30tJEWs6KUC8WBcLA6TON3dk6WzrZb&#10;amTCQopxs/rZtI0AoLBJojeTdEqyUguKl8/XFKAuUl2c20P3SY5/M9wC5CgSco3+mQIOTpq9VESs&#10;MaACx3HgP/74in/7t3/BHBPfPw+c14U5LszRsbXmtBiWSdivbk3loIAY/gDFAlHGBdUR2YY8Yed1&#10;AgD2h1FGTLUGcPtjX3NbLUEuqJ7U9iH1sPkXlhlZa8Hs1lxaYSC7gTMGfEUyhGpkks+poaeGN7XL&#10;dhr1BWWjZXj2ZaPBfVcsG4nZtGyuFxIl5IYmOQCjveG8iATdirpeqI1gomX9KozG4Oo9Mnmh4jiK&#10;NV0VHZjT9vANkIVYRigMhKzVaBbmULzOA8dxBBUJYBn25/dPp0YwUgujjdhsXH5V20/VObcbpDT3&#10;0RcNjD3HdLB+LLtapyX7uCwmDdG27TiPA1OBfhnvPHRVL7CZ5fSEAGa/z9mtF4cnVowxLNt9khfd&#10;bNWrdxznCYF4U1DDx16vA7U2l31GIWK9r+x3w6s0SiHPu/HFb/uGWmvQZ/TzioA59xQz42st1juh&#10;GM0e1+2//f0/4O//4e+xPXcc52V2sJgdWHeC7nc7hjRAHDPcvxi9Q2Wtc8R4XO6WatRGo3ecx8vO&#10;hCzbevUSs/9tdfMseIVOguoN+16NlkXVOLGB2C/9OvD9+3eITJzniVaNzqR5MOvqlwetCrp//3gd&#10;IWNKdVzHm3Q+Nj4j8HhsQb9F0fB4PDAVuLqt0XVZo0jAmjCKX8uCFRcEivOy9R3dAO1vX78HvtNn&#10;x3V0NAedz+NE3Two0IdR2WzG093Yz6JaMGTtIbsXVIOjnrz553WazIEFq2qpoder9zC6rgt92lr2&#10;floCjFIraksAACAASURBVFTXQzVsD9qy3LfscResCWJ+NFz2V6dWnNNokYoUdMt5wxyWkKl+fnSw&#10;ClVcpp4Y0yo1dBp+y34OOqfRoXiFih1xjd5F1hOjglWo4fMrAwsz5COf1RK2m50DPzf1T3/6p3+e&#10;yaEawwj/e4DhzJhAZHwvPiMFhOW/0xPZrLxmePMAE+s20Me2u1NaUZs5K6UK9maRLUvlV3z58htU&#10;JlCmRbE9O9x4nUxZt7bhly9foMWivPvjgT4GgIlaN4vUOGfkLVovCRzH0iHZXl6GOFxIMTt4KZj4&#10;krx9QdcXxZ2wzG9HY03opVGe0BERAQLcc1DJgQU4qIBwZtbBlRgDXYT836U8A0pWKlABf8yGNZ9p&#10;OZ0Ih5I2/c2Qvt3tx5e8/e82qDSv4UjlK6bf3y+6hCtfVIAZWCXgw7Gbgcl1WGt5H8MqBV6380w9&#10;OgUsKywODjYvs6kGEFbn0jMn2PxlZsIh7r2MSYDZlfYBsz2XMLKM2gXgmlEqyyjS7Jxpmtll2EcE&#10;TRHOZ8zd/ZiASjIUpSSu6JuzFFMSc7dWj86crET1tNffgRgCrWudcAM1igvgIiurCD4vZhgNd76T&#10;A5a8Kga8qMXXfksZayIrY7us8xHAxJi3wBBBttufYUJT4KXDnI1sGHMfpfUXEAhYBi4/HZ/5yXnI&#10;VDIEsANkDqBtOXkCgI3Q1Befkd7i67gy0u39254Io2EBCOHQL3M99jPHH/Z7ekTKo3AONY0H9/Et&#10;4CRtVl7uJrPS9/O+Szx3y5dYTul6XHN9iVRE4M8zhZTnh8CBIigA3u8Zr7xkwmdOsks18RTbNRhk&#10;yE5QvqatI+VKCT0R8gyAMoVcFtVPNPAVAntlzY/c91iW2uIbhkGUm+xNMjTmW2Tppjj393XLeZDv&#10;XOT5lc9AvkgEfJC1ybpfZN+mz9lxWYeYWW43SriQxYgsr5iX0IsEKvQWbBX+Mz6T5WX6Q0BcSSei&#10;ae8vucIglm28VQVzs2Vua5hAUqQmxEBc87Y1Qy7e5y1AqmW0xHt8K15+VqwXXjxxPOeyi9IeTBcI&#10;Q5c6RtZ8hVWT9USA3h6Y8xL3G1AYcotrUmhwJf2ewEddOoOlzcbZ6Lr8Te5wXLnD/VTO3dKHESB8&#10;2w/xl6YGpiK3fRAZ4XzfvxTgbQLmb+upbi/M+XavBX5GpqnvpdDn3F9z+njyo3tGcdgbrn90XZtN&#10;SpVyEaxR+Bu2HLeZU3HRjg69/FZSoG//4zbKMj/WkucyKs3kh73/g8yS9ZmoXkCynVR/8hw36ZNk&#10;u9zefz8H/HesOdI6IMvTzAO+dA4brIady094hhnBPJvSGd/nuuc/qx8DdVnhxPIDtxOwhqPxmSWb&#10;9D6eLNtj+2chIkAEMH727Kbj8itZzvG7CfaYscAwbntiZcPHNbjfbntcYsxh92Bl7d4v8LY/XT/S&#10;vl2cq7jtO6S1TyZp/E7gZ1tXZSPtgVabJUbFPajiXZ8XA0JqbSb/CS77AI0qyGeNqk5YSj4jsGJD&#10;o54yeXCrLvD+Sxb8nd6cznzyz9cnvn3/hj//+c84zwOfny8HC2EZ49tuXMsuV3s3yoneh9NYOCDW&#10;rG5rOOe4qjWQ4xBIB1Cd87u1hn3bIMW+A1WX4QABRNIfxDoo6VjtHsdxgkC0gTCCzZvtAQi9o2qg&#10;GFSD1o/73sB7o23J4xQRXGOEjMtHetEg3nUTZU4pSfcn2VhK1mcmu3jUCRgD4lzbI2R0c2D7Ok+c&#10;x7G+FEfXAiSk+iqlhhy3dTd/yzL7N+z7jv/9x1e8Xq/g5GWDytfrxLY9IGKcvexJxDnqY6A7tzZ8&#10;z485jcvcn29rDYB6o2gLypyX9xZSNp21IBAr7PZ993letCXDOcfb1tKaSfBXG9f9tOx2ZQ8Vy6if&#10;qmht6fUxLBOaOr/6fp7TwGA2XjwdzDbwrUSlJ3VJEWvCevULx+uIBpytNQtaqLEqkGua+9BwCTsj&#10;xdf+4+OJP/3pf+C//bf/isdufPPq+57Vu9mmVBhADhEHu9lMUEIsEScsxbj2g2rNucmL9wcgV7rE&#10;fWycNSUoUJbXuuH5eOA8LSh2nC+nKLEsdaP1sMAl965RLZtNZvQmxn9earUG0QDq1oBp+4yg/ObA&#10;t62L2TRjMHlqxp7kGl3X5Wfb1nfbNoyrg2pN1ShRDLxVlGL4ZK3FaVVMD9letYBZFWba20VqrSE3&#10;pJRoPrr8Dq8Uin4LJXDN1rzCoV/uTnqlNzQCRK1tLsP6reJQdXrVx8DWNqfx9YasLgDYoBYwsPvL&#10;lw/jOh/23W3bw2a3/e50St7wd8Lk1Ry04xggXnL46iuIZc9pwcfp/pglnnr/Ijfdp47AexbeYv5F&#10;kYJavI9OtnOTvWSVGd6TYFiz3fr3//D3/6z+JoCI+OnUmKh9360ZjwshQcHU7s4CcByXN8E0Id5H&#10;D+tieuafpaWvyK89UkH3UqbRjf+nFI1MJ1FbiH3bPYLRcRwHRAQfH18ATJzngef+gdfr0zJtnN9L&#10;xAC06SUJt4y3JMrvRin1iNzAgB8B0YJbOFq4d5cKCwclRd1/uE983h0bYYaT3aOUlO0DiXE1dyDz&#10;7eP9+6V/6nSY3tf4XHZG43u4/55GNufFNjbn792p+5mT8Dde+X5vzly68/rXzZYW2jDr/smJYd5j&#10;eKBAWlczjPK8vTtARfLvBHSemWkBMEPZHWb/Y40DrIPwEvpr4FQuHP/idvRu1v6cLBiBeImrvgPX&#10;OQjhTojQgEf8vdZpUWbcvpcmcAErcstOIRAXQBWd3nCyF0APOp9+83A9ZD2zza/Ede/z7Hso7TGW&#10;qrW2Yds8mueOALAaykxNIQBfs3shsI8vHBs3Rd2XWaARPMvQMoj4OICVyhZOLkEKJT/avM1LBkVi&#10;TGm/8ucwTjxbQ93pFJgvV1jW699bDvACzTj93Ot0RmnEBBjuoHnhPiMYFzLhfgbv+4zHaYE5t0yV&#10;FLS7UWQAkekIOlkhO+6yKwPisUt97y9A/05lYXN9d8Q5dv4dzmWcEU2OscQCz1hPBTCBScd+pnnM&#10;ARc6Jje35m1069nCSUYCXXx1eYZW8AkB9NlF7xm/AsopVrLk69m14gTKWjvLMvCKlQyEh55EjE+D&#10;y3XtjaUPJKqIbkEe8czXPAvK8dxfBLIDS5gkUCEosu6ZduHtu2+3sOw3ZtopDSiNHcfsGrfA8mjS&#10;nQTcgcEpz+ekjqNMw5I7eS9TPzGjFOCeXKB3bnApsbZLbmf5zec20EOiAql4ZQb5LC3rNVUPlEVp&#10;EoCrItbKgLj875k+A3c+kmDh3zF1fM9X7uasUw5kW0t+sJHorPlTh3y86Qb/PgMTtfx4DQZ5fgYS&#10;3wAmMd7bkFHqlW+UUUBkSKWtf3tFFk04Pmxit5YsXz8/P19s8LPkzjTHftjfPwRPVMM+lLc1hph9&#10;SI5sAuEhw9N91/l+Ox+uC1Q1sOOgafGxMhgTNl/IRe6bkY6VhOzmj++ymzbHbQ8tg/IHmfH+ihiR&#10;y+qZ5wvAjXaE5Ukuw/C+P97tUJdz+mZ/LT3CQQCAVZtYM88VeIxBrg/GfFB6MMkh5jWpx7enBeC2&#10;RTh80wvZFogcZynWnfvFx43sBXFMKRMePjfZriK1mqxx/MxmX3PNIeuyDfNncjPSRMcR9ra/R7Df&#10;bDX2TJiA+nzH/1alVsGqvFiydPVtYLeXbBOk1TE1lOwc8b3CYDWDTStgmGfSs6xdlkfiQGgW6s+7&#10;jpSs5YTTV+LzpP0gsBSVKi5fRSSAY8BAum3fAbVS894V4yI9noIURAqr5rJGgTEJXjmh7p9rAE6q&#10;1kBv2yyrlDy0pVac/cJxXfjjjz/wl7/+BX/88Qc+v3/DnIp+GtBpgPmqOGUzzt672deux2zeDQdQ&#10;eFN6wdoPPvZoVK3MhLe12rYdgKCP7tmX7msJkmywWZ6+R/l3dSqZmgIEEln205sWI+STPcOqLIKU&#10;WxCzVstgvJwOYYFIWLbnnOHT5OAsDeds/zC7/P2Vg0fsnyYJgGNwR4HIXmYzSmv6aNmjc0zjWSY3&#10;fHFMZQx8fHzg4/mEYDUKBIx/fYyJfhmgOPqFqYvj2famVRYcryNspTEmtlaNzkKWzBJfhyKSwFf4&#10;XDlnty5aiUjqdHFTnNmAOoEAGtfNGqJKUM80f3ZV0rGYfMjZwq1tXl1h1zX+eBfX02h49m3DmNOy&#10;e1vDcZwOliMayubedhw7G15e3SoDacfu246pM2iEr37nRJbiNCFzAqL48vHEn/70T/j9t98BP1ec&#10;T66/uA1JnTBhcw3Am9n6PiAe54GkMQbO84z7Urae54E5jJ3Bzg+Dlxa8m35OoYiAhIHMHa1yzhWl&#10;WGPOrW3+HaOWscBexevzwHN/YJAyWWRVVsAwya6TTJaxbpSPqnC6Zwt8/P7770bTJILz7Hg8HrDs&#10;/StoaWqxIAUoWV03laK4Trt3Y6WxWC+SawzrYTgGrm5y7/l84DwPk60+J2P0CCJEVan3QbiuvrKw&#10;/doMfnJ/997DFrRtrT73bMq8gnO0w0tlhYlV74yoOhTMwf4LDm5DsW+7N1cnnVZbdsRU57/3RBEP&#10;jvZhILftbfrOVt1yXZeB7kl3Bm4idm9xvcbq/+O4PJjYAHQopoPeF0Tq8qeAZVfQThHnP1fPDG81&#10;EjRqq6j/+E//+M8KizSMPgKMHZPNFaxkgwAfYNGGMS53Aqy0RkSD0LxUK8kpNbaNlwosoSRi/q5x&#10;z1gZTC3GYzaGYlwn5uxom3VsPa8LAovq9G4cTvu+4cvzYUC8GFH92S+U0jBHR/Go+NSxDBKRyObM&#10;5tvPwGphJjjtZdCACQvFhKQsACFH6EWS83i7tmJdkTZicuRCONXIclIa7FhlJnwprxtjW1kQ+TkJ&#10;ii2XFMkxuhuuJc+OfykDHbzzLeKCZNz/zGu8TQTwwy2SYF/m8jIFbxklQAIn0jNxCgQgTQB/F5+V&#10;1QH9NgZfM/s3nQRff7FFIHA01Zndfb3I50Xnu8hqNAadXpZkV8zNxmLdfO4IsquurEVyVI/seNKx&#10;1Owx0cGzFyG+5XCtMutsetv/15qCDpMD4WwmAcUSmOE0r5LmvOLMVODIuJYxl+6417JoSH5wQJXc&#10;22Y8bJvRLbW2RbMaZjWvjDx3e9NZ8aLOOJvI4ynWMI8ukRnnrlBTBiiV/ZhwtERsDlx5EQAIpTMJ&#10;kK65z3+yAc4yc7fs7XsuSzlfvtvCL1bA/ca3698Cb9k5KzejncrB5k7RxRyh6eOZQqA8uXg6Yw/n&#10;O1O52m3XU7KKGenziSwAQicU989xxDHHWDJmQZk/vige1tmw8YQN8bbH7g5sEhB8TwUSVRNLvjGy&#10;DlfcNqIlR+Nfb8DTDThI9/GHCwcMoUew5EYYsHK7XJ5ykWq96G57HFCM9Hi8/sqmjT2WHKY8V4tT&#10;9e3s8BnuqgMre4+/5zz4727P7gFLIb0A7uB2euYEEcTdhJ+Jey/aC8qsdSm9/fsmi8Jivlfw8MKR&#10;7f7DTPjzkAZF5D5mX6BixhBiDyglts8B5ztRNJh+TbfB2tN8PtKARPMkEYCUGRxpIdXNjy/OFzNP&#10;qMfUuUqBe+YxHyGqHwJI9v0ZE6Yr2MApSrYBu7Wv+RdvaKtxD1sOSftbftibtdTQt0v/lph37rq8&#10;G7MtsxyIJc8hi+pj7Vnu6/v8cY9ZBrSt5qKzWWdR3r5DYMumKgUplU0uV0noAlLX/GUA/JYZX0pk&#10;hTErBolaxRbC/hbX++9gSgCk/lm3WpI943Iz2Q3v9t+qALgrgR90fLxBi1Nuc0xKhvfKt2wzQdcc&#10;xp+ZNx5ij93l4I864edAOH9eAUEDQumg5jVOEqosW/JnOouBE8gaPy+h94P/g043gCyDZXfZxi9m&#10;WyPsr7L2MQNV/kU/Q3ld/AqiiWc+n8O3wKzwO2vsvMGaKaQ9t6SqgiQz65IEpUg5ImLZYbSvBHS+&#10;1x9NN1i2ia2fzRXXBaDdsqyo9ZfS5gi6Ce7tHKRZNg2vqZoCaO/zmVcmKh+p2zT2Aq8dgCBlWXGZ&#10;J/7v5GOq76fqNGpjWibzeV6AXBjjhM6BqT0yM+FzbtWmzFIGAMpnOLBCn+mu3wXMEDX6hW/fv+F/&#10;/flf8K9//lf85S9/wV//+hd8+/YVx+vAcZzeZM+zc8/Lsg69tP94HdG0DVKMImLbcByHgRVO0WI8&#10;9ouylXKPQG4fHdvW0Lbd9sswuhUmy8T+SOfffrUoklpr+Pbtm2WW+3vDM43Jwf46D8vM9OpfAmXT&#10;530MjXPCe70OA8SYWbmaoarrTI151rBfc1DP3q9BU8D1WgGerB9uGcj6RrUmbAwIkPakVQM++9Ux&#10;RkefA6UYGwDtqv1hzfYejwf2bYus1vO6VrJjrbjO08+WUa7UarJid9qc0YdTTBhFAu0kA3UNwGOw&#10;RUTw9ds3A9m7cVUTJN+cQ1kEt2cF1CkQauhRVcXz8QB7IRhzgNk/+2MHM4Npy9DfJduAQNBqQykt&#10;OMLF359z4roubG0LurUx1JM3DfeiTof7hpaFbWtGSrw5Ffv+sOZ+qhijx7OKGGgvWE1izXaGr5kF&#10;WZ4fD/yP//GP+Hh+OC635HxNbA6lZD1YcZznakbrICqz/m18tl9aa55Nb9nKxvdvAeDWWvQEZLbu&#10;VOslaMAo6dLM1jFKkOYVBZvLnoLZL5NLOvF8PnC8Dgu0nRcUiHlhpToccxDxBuO+1w27tF4FqsZ3&#10;/vn58uRee+bN57I152gHsO8N1zVwHIeD44rqlQDMa7H9tAMAjvNCkUVnsyqKmRG/ZDsrX8R7Be37&#10;HnQvS5bb1x+PB+bUGL8IK+A98AEJSpSMz5keSDIhJT0ZnbRTsXgjWRGruLCgybJfH48NHx8fNt4i&#10;2J22J5JAC5vAatLZiybW5I3ZtKqK1/EZemOSfguC6M1Y2F/AgmrXNWxOFfaZCdeJFgSH01wSdzFZ&#10;yKQN+2N72O5VeXZhvm0fHfUf//G//7O4YmDEh0r+6h21WMOvVjeoDm+wgBuROqY7jsPKXEQEpdkg&#10;i5cGCLy86GFcTXQMt1axbQ/MaYf76tM77BYUadYx93yhYP1u2zb0q6N591SdA4/HB66rRylLBjFV&#10;MuBhSqPSaFMEOam6cUKDzaf3ZujBDZD1P9rZy6kz/bUcx5VtZz/TCeQ1bwCduHN1M8j5LGJComAZ&#10;53SGPAtM1J9cfFNyJhLIcjfJ5Ye/ipB5WsKPEWRHROP3tnWWoQvFMsx0zc0yCChBfhxC2OPLCvD5&#10;yp9bQB6dtbvhbv9RmHIjIMosqiihlGWvS5jfaxTcC/k5hQ6JiPNkLR6/KmLc4M45FGvnh1PSTe//&#10;cwWVQYR4seieGU64NXlkJmIpCyRladgEQihEJ3iWNyqdDoCyOnANOoT+4LncvHhn6uq/M6XuM+aZ&#10;Z9OzZiEO5nM1wnkuEAdUVxaL0w4w017tfMJXq20bns8PPJ5Pa0rSWhg4pRT0Ma3LfB/oc6CPbpkt&#10;6uWJXPW8zyT/Qp33Xz3T089fMW64oYAUN1T7WPt0ahL0AHQ4bcZyagNMkzXR4UB4Uw4BF5aBJY9c&#10;h5MMXNOzMmgMq4ZsskdZWTDAj9kiow9TnDqhsEVbpfg2BwVA0QkoKT+Q9o2703SEygpMhRMZz+f7&#10;lsGJyIblZ9hNOu10yqd4SXz/nSeZZZrcs/bYLFlOn/UMoRto6/M30/cJJkydFhSJkkXnZvf3hu9v&#10;BjyYWcLzm/+Qh3VgZXtaBlGJZlV0wtccLhwQ3mCkUFb6c6xAgmJiOOgl1gzVs7wCTOC+UiuZLJSL&#10;zl1ZxfsbuCNZmW3g3xUsDmM6xcJzI0jyaoGTDOQtBx8Q1/VFfEkoDf2aNMaZdTh9nWI3xPFYnOBL&#10;L7u+cNky/QwQ9LEs/uEYloa+KILYizmwxYVYgDQrtSqgE9Obk01IZBgZiOlBP1WIKDCHz+DKQsqy&#10;YgFQ5jxwX9qQ1r7Pczt0ZULfemiIeONBXeeT6+iLULiicWbWGgBO+5QMR5EFgPvBsWqXRAuQGyqt&#10;tUqgboChlIcOnHELhR2ga4+7/ZmB7QyaZ1C+xDyU9fv83GB2HWVEor2h1ncQHWLrWaSsqpm4zqrO&#10;CEzZpyFnjXF8tzxb6nXhmnuyiOtQ/h5QbzZlTS+nZ37leQ3d7DQtpZE/si57EbQXfL8Ny+SMVXs3&#10;liRWf8nSNzvkBsSrzdlUPqEHRaLKwPQHj1IGWm/gshsst3uFeSgIpyievXBG3axZXMw3EBhLR0Rw&#10;XEy2RTa796VRIPqeBPVRWeOMoKvybNiP5tD5Q9DIUbeo+F1PRrGy6ZnOVtZlGmAD7ePRraxYZJX3&#10;shfJ/VllyZ50LmPfgolG7+u5gjS8jwDmR9D+EjuntkfVdQsgsrKooolF3lugbqYPhEjyptYKXnQA&#10;1guGAfp7sIZPYTYLv+CQLW0WOCCgiPW0B6c55A64GuDSPfuzFpfRfpfIxKedkfayZcNTj7gcV6z1&#10;QL6WeGUCE0DU1dL7eSppPgLiDn3jpXQxR6uPj0RgkDqwT9NvvU+cx8v3gINM08rjTbW5LVE2TO3u&#10;E6xSefHgnPiaG3+4BjBJuk76CKV40LpukNLQ58TXr3/g//n//l/8y7/8Gd++feL1+WmUG+dpNAVS&#10;ASWnrc15d0Cze6KcyQSTe0b34oBhMR5r42+2cfVB3l+CqCYjtm2LjFNPOMfUga1aUl11e6R6pR3n&#10;oUqJniQ6jQY22zhsjM6KHcsUNZ0yvBmhOLiobnuUYsbG1LQe/uzFZRKvafrM7zE8qxPLzmZgubuM&#10;qLXFe8OBs8lqOlUHgEfYzaSJsMCBQNQTD+fEx/OBUgqu1FNAfY7m0KgM2rbN5nBr+Ph4QmHZ9szU&#10;/PXXL9h2y6i1TNjTs5otOFOLNRLc9z18NcHqYWSJTs3XzmTQGB39WrY3g9fT9aVl657RFP26xgqK&#10;wwDQ67w8MARs247X6xUJlbbvazTLZEWXwkDjxc/u9CSzGxDvsqN7tvKY3ffeBYg1iRzeK8r2+AWA&#10;2bpm+/TrwuXZ+MWTO0spsb+a+7iRKTxnAKK0eSgfbM/bXn7sG/7xv/93/PLLrxizR4Z/aX4GR4dI&#10;DUqjcQ2Tdb1jzo7Pz+8RuKjNzrgUXZWNYo0Ov3++jN6iVmh332hM5+32c+HSa47h9o1lFaNocJtv&#10;m1W59NlRi4OxZc3T8PPMud3Y58B5+0kfeRwv45Z3horWKjDN99o2Mlts2PcHainYajP7kZVcUGxt&#10;w/Pj6dnY9B3Vg0/VJS8AGD++YZD2LOLJwhZAHWieQExaECnVK15sX4m4HT2NBhqu2lZVC/wMrQAg&#10;s9VF7NwIOxa6n0LqGkl6nD0lKDsZ+BIRW3vqHljlRWu2r/b9A7VYsOXx2Kw/4/4IxgNzsx0zcMu3&#10;tobeR/zu6j38bNLtwH2jnJBCw8CCTssGs8qIHjYaxBotX5dXYtB/T/gT4/NBgRV+LCA6PfCG2EON&#10;BhhdA6MymV5+tYUlc54H2lY8imnqgfxSpVZIVTQO3psHVWlozQTZ88sHXp8vjN7xfD5BEvO27ej9&#10;QGsF/WLHeDoMDdd14ePji/NJFdQGnOfAx3MDYONkE5D9YVEWnT0ERKkN/Zq0QMJRsPvg7UXn0OZC&#10;ACxewWxQvoGvTjUg/mVGRm7fCCMiOQQcTx6IWMY6N4imz4WzI2usvMs9g8XXID+rPUxyrG6XADcm&#10;wkj293U90+31w9whFHw0I/TPTGoVkR9K2X/6+uFeNBt9Xt0JiYYxUb9rgyYIE55Lcr55WH/2AAss&#10;AyruwQA6zjTSVTUqAYDF3cTrUFGrOKBJCoa3Z6MbQWGr7lDRGB9wI9ydTZaG0WC35ljqjiEdJTpv&#10;PhbVn+75CaAyuVVWBFzc4K5aowkZy9OmmCOI6aU96uUt7uBbo8xpzfEIPBjq5IbujAx3pdOkikLH&#10;MO1R7n9mpLPDvQF5nhnk53ywa/V1hbNWAmiAg0f1dv7ihISzJvE+my1xrxT4PhYEJxjB0wwIMzjx&#10;wyudCWbAZocOsXZZPulKkBz+D2ZgKm6czO93jCDl25r7Yi/3VdWbMroEUA3ndcpcIsLHS8dsTrkN&#10;f31EzRnE4rGzLBfEHmUODHd/gOI5czGe3x0TB5QWCL5AZOCeNcO5zEFMMwLMMZnTNkYOsBEYUM9o&#10;ucspvc2hOc32efHJGukDLmawgAs/06oQeLO5qVDUFOWLAxs30LfKIQAR4DAZt6SUxsDyKBFG/o/Z&#10;6WvRRGhKYWVC+88V1mDWLkm9lYJ2Yk2F7VK+3qK3n2O1fQ8FCL1ma+kXN5iyXlz2yf13bw9i448Z&#10;8Qxt6E90jst/ylzOPcyRXYG79VLtsQcNjBt8w6/ock4A30JuIP4kkz/mRGJeKRtEhus0gkaCUqbr&#10;87v9kTOUyQ+oHJPbCbFSIhako24AM0t4SfV7uu7yfxcXoiICZQKAA9CkZ4ogo2YQ/D5/a64WqDnV&#10;muqYLMvnR2IcP3tRPhNgjiWl7C7pmYGgQVnrQGA72xW5EtKvBQaXXIZBIGyA5+OgbOF9MYGtFnSv&#10;JKGsllKxqDVSRi0cEBFAykRFxTWukGW3JIL0/IDz/GrBEIWIlVaXtSECYM1A6fu8ZrvOLvtm68n7&#10;mQvtFPQEAgZelYIxyUuetaTZqcqSDIm54pjSrcweWjRUcyYaL7x91/d3SMUJ4+sscttnAnjQwhzJ&#10;+1y86+FlpwFYtGfjfV1W2T8wwmq4TVtqbn6TZ8j30Ns9ZZoufudJH29Bd5m+970RPB+H/szPXssO&#10;kDQWie+LriQMG3sJvW/LzTOddYB9ziwK+l72nwzk8xVdnIRzyo+8KV1YZrjJtmzblKU70QEUp5JT&#10;l3sOYA+FFoW+R+HjJbd50rwPlnr6ySTK/W/alOLaZb5/3K7CKpzVe8BlbSycAtQHWVcoMHT5ysaG&#10;QCqXibq3xe1aqmUdHsPdJAO5t7qb/B8TpRWg1AgCVrfTjVrUskA5PxYcKSgu9BlIHLPj3/7tX/Gv&#10;uTHBwQAAIABJREFU/+vP+Pr9O3RaoozJKN8bDqJpN0qLzbOJGaCqAezZvM2gSFl7S9UA3e/fP7Ht&#10;lmE6xsDj8QhwyLJ6i2U3e9M6UjwYPclI1/NMQVWjZ6B+9M1PXQeIN0kcuMYM23LZqFz2dXaZpbx6&#10;fPgWlaXfBAZ6cq5FJEp5pzdSJCWmqoHpBLg/Pz/xeDxi56papu51XRasPA5s+wY25uzXhXV46aMO&#10;bG0B5kUAqQ1tL5EIqQC+f/uOCTge80SrRk/5+nzd5GarDaU1wHGkoR3H6wIb1o7eMZ2r+fl44Dov&#10;584eYQtsu9HwlukcxUVwHZfR4yi8yuH0+YfZlKVYhYHvlTF6gMqvr0anO8bEr799wetlAaM5hidV&#10;WWCZmc9GfTKjelrVkrHYAFHKhjEu55cGRCamGoB4nhd0Oj2wWjY3hUa+HvccsBIja20L3/Gk08jo&#10;92qEEANqAZHh/NfiTkc0E631dt+rX0EtQ9kzHWxXFVzTm2nWgq0UPH2b2Pn0c3MVtFY9Y3zEWVSs&#10;JB3x+32+OgacL9v338OfD4D3A/Bktmp7bIyO79+/o9YDHx9fbL3nSoyZToWic9rnyu4NG6fxUSvw&#10;eD6hc+IaHaIOhAbIumiTGNwoUrB5dnP3QFutxc+N0b2IGOZpnNwVgAWH5gR0GIf7cBslmDSKBCe5&#10;7ZHiOEVH21qSQ/RdETIpfBIhkFvRIvij6C5/ohGkLNkspQS1dGu7nbc3/2c1xLY/W9swZo/+Cm2z&#10;gE/bGhjwVl37t6pz7otCKjwoJIA3ue79wnWeeB0v77nADSoopWH0w59b0pmwMR7XiX3fXNZp4EwM&#10;VpqML75ve/gp2a6wsx5eK+5JfPf3WSHWlvG5Sl+kSEwWAajeByAT5GKhzt/3CqBizhN1t4hBH4pW&#10;BUV2jGmE96OP2FwiC6k/zwvwrLnh4NIYA9ujQadgqw39GqjVnJk5rVHBdHDw6/dvnhW6SlNqq15m&#10;UHFeR94BpmMoUDQZOW4k8L8+pz83IJNhS4dLkoQKZ4POqPIw0Fj37yqNOWpI39f5ltnRYvloACTr&#10;ZaBYMtZvjgQ/fze6RREolPo4ZO0n5K/94NbebNSczZzAu2xY+9y8eQV/00DPThHHxs/TCM98YVBY&#10;FnEYHDSoskOzMs5WSVp6DrWDXG6/T8D5m2Nu1/fy1uQs3gIdy6oPgURji58pyZkhWKShiFfmD+AA&#10;ucAMOD5c8SYhIVAXoDnlPsN3N2RldpnRnpzJCQwMaNfgTtv2DXv7wOv1wnEeVtkhku5rk6LhqNj4&#10;x/QdoA5U+bws8NIMicgeEucrAw08e1CLZjroLXNxaV2XZ6f3ZHDadSMzek5MAYASytAU9/KK8r4q&#10;Hs0M3lcw+3PeusQHNUaAdcxnWY7KWnONINH7Obg5tELFw8AIwbwVgMtACi2hOIE607/XGIBU8m9E&#10;WgEYaDqj8Wm1GZKQLabsJzJFgIZRnVRPPId9TRcgE7KWnHC5tPjNQ40MPjoXmY9dAQ+ExJyk+dKp&#10;6D6GKgUDBl5OXc0hOdJMMcOgWfiuhgS4I7LEojIarstQW9e7B3SgM12vLF79Od9oQMxZdJPNni/C&#10;BpQPiD1uy564H7ngcSvx28yQe+Fsp71kSeO2FgoNOiFfRNQ5LOPZUfISYJJd4C3hDfX+Yzh/9ogr&#10;oMixLs5WRBArMmnTXCrueiH2fJw9n0NVAxt06Q8+L7OiQ9pRRy8iKQCwKhAbietkUhH48we6sXS6&#10;egOypee9v4ACGQC7z83i7uZzqW/KIpwL1/2lAFo8G7omMCjpHk44nV3QFnCAbnJu1jzbNWbIP4Am&#10;hhjIwoxsXRQrGtU7MQVxjnPVxO1Z/fqlTIjWPH3vqvinL4IL4NrEBuZcSqKGokOpEHL1hlxK8nAq&#10;avXPF0FBhQ7Y3NNwhgSY/m53/ezlpp/PmaWnFhFIaQhgzG3L3Dy7wjN06gI4cyAininYIHyOvUqz&#10;FDsTkUHohidLUjlH5AGNeX2TQflnncrIrVdpCcK4pL6GYmAFPyITMoxQnvV32eT6V42OLM78bYp5&#10;lmbI9XCeOHaeZ9/3DFbF3tS5glNO98YsXp2ACikK7ucQoA25bBCbE2YPxMP4P7xU3kt3VTtYPZXl&#10;7ZLlyS4GgoubsmkF3ajb7s5dZIHT3hNxMHxRmMQzC5//Rxv2/jAOgPs63G3KJLP90zWqXn2dpsIo&#10;P3Qt+U1MrPsrgEq9FXbNTJ/xDGsfqCr5PxVL9jnVSWSLTwAEh0qsl8IoPS2p4v0MU5/lhJn1kqCg&#10;iEH6X0tvESzg/l8ug1eYpWsaN29J7tBK1AqNI3mf8UywMV0C6cTtxDED9Bw+h8w8nREAVUx1Gg/P&#10;ppZqQHmBBCUEBOZzt+aJAYrep2eIOu3KoJUygTrw9etXfPv63UAv5+uNikCfqzkGxuzmY4lVxm3b&#10;hn5ezh1tn1vN96oHEOlTSgBWrXkmZxGnqTj8jFml+r5v3oiT9oXtX4FaJQ2wgCSf+gyCMxg/+sAA&#10;+cJ76MlSzUvszg9t2azrfNqFlt1FWbWSPhRTZsrUdF/FbWRyPlu2KdIZkhuIOsa40YEMB+MCQDov&#10;p2mxPdPYy831U/Ps+VILno8n5lQHDwtKbdi3lfHOTOTzPJ3+4gGIAWYqXiEMs/8euzVCffTTOelt&#10;Pq2S2ppWXteF0S27VRXQYjQi53Vh80aAUHh2dLHkG5/L4tnwc3TsH0+MYY0vqUNaLU4XUfDbb7+h&#10;j47zONH7iefzifHtG0ipA3GQ3htJjunVBFIc8Le9+fFhCZzHYdzRV79QxKhbzA+1bP85J/rFPW5+&#10;am01ZGQkccGA5FqbV5bZfqIdHAkDc+L5/AATFErpAHQFL8qiwVGd+Pj4gr/7L79BmqCPywIMFamC&#10;VdHInEA/HDb329bwOk58PJ+e1ctqRqOnsGCDjbMI0LxZYz8dpHbjjPt5XJfR17S2KF68ImOMgdZ2&#10;S8IqBToGno8vaFtxANVtbsqPORysLr4mius6jWt9yqLR8rNRYD5fE2sCSh7uwDW92qV5IGjbGojZ&#10;WNa6YGs7ili2/3DO79Y2oDkALHvYPZ0NwueETvFnLSHXpXhwqQLfvn3H47G7XFp2EemUuDbFG/T2&#10;YWeXPlfzjPjwR6dVH8vUlO2cqqnSi5RZxvNdMbpn2deC83xB5MPX0HFXmE3fh0LmBMoLxFHM5rJ5&#10;g4/zGh3XGF5ou/zdBYuV8HFow2ZbhUD1ao6s4SOZLDedZPvyisx2pVtDG0bg1Ng5aQ5x7uyT1l+p&#10;cRDBFVqcfD0Zhtdl5QrqKed5ap0yHtv2RK07+jyN2H8O9HG5QWLk+IyQXM4dA5sn6BwYYxmK5NuS&#10;suG8Luz7B6ZemGPinAPPZ8PlWd6lkehd1qElyO4dUNkRVeElEmWBIDSBkivtfuRyUOJZE6gZ/1Q1&#10;7jLEKsTGt4g/77Re+pPNeXvfb2vZVgItziHq5UyRKeL/zZkL4eQlJwVgjsZyBm8ebLoaDyY5auOt&#10;tyGHEfc2biq8PAgNRyjd9W/4kz+7bsxrRJbW782pgT+j3KE0Ilf+EJybe2bTT26leYzL2aZjzW+y&#10;+zCfsSgdmLw+P5m+/IMuCCZWSzWUmqJESRyNIXoHy1lTd5gWAA4Hg3SWt2WW25Raphbi+rcAxFDP&#10;LAaAzcDwraFf1tRk7DOaVAiTcjRlB6VntLuYgkgpwTEf4t+dMcQYUETnja9M0NUNAecyG5dlFNCI&#10;X4EjLABQaOB6MyDuleKZy2lfzTltLym5eysgqztxBo+458OpBUJZ/fDSNdfvnyBncPoNIATfgcoh&#10;UlFT3pQMSgvgJVilVC5I7JF1jrh3NOYsZ6alZbk5tARp0y8AXRldVDgEbRTJGeY8qYIAIWAOTrnv&#10;/tt8rb9oIPD2Gvx9NwULhGEyx0xlyT6QMgGtMGDFy+GYBew0IgQBluiWdeb8huyYPpWl0372is+D&#10;GjAYtMqcb9i+4bX0Js84FwKr71YwEs7dxVxIk5NijqyDynYHif+uyyaqAhEIWt5llpmrS7wKyqLH&#10;imCD+FytTPofznks21pHq4i5v8/Vdu/TZdUKjAFYei59TPK1xTPnKKMD+ObsTQB2BoQXzJpJNcmI&#10;ggwy8ZrkxNegezDqMfbr4PTE/vBxTfE5m57xPNMhiDVhIOsuCDO9T6YYg7JRFwKQpXHIz7QqsfK2&#10;1vbMAjMdiyiGSJzp27l6WzsLXHJ+fK+B2RmIwBx10Jp/jWqZH57Z96zqmn+83deCHkvGSTwPxyUB&#10;zPJn/o9zyMwUgQV0Kh/CjYvYMmn2I1O8wPa5llgfguDmrPJAWwlmIUCb9m5cm3MpCMoN3pPrvxpz&#10;eZalIrK5Yo6ENGJmA7LcOjtMShEV+vsdrMWPLz8si1sWaw3T2jHrf7pdaGcPUf4PwM4Fx7QS39ea&#10;vNu8ugIVeFvrJHhjbdY+ILhGncZH0TRf+RFtoNNpMUIf8OyIjeV2CtNa2ly83QsaWVf2C86BzQmK&#10;xn1t4orbPF6v4s+dEyi4FmY/azTu5tSxcu5n4+O4ZlqLIlZ6bucoAf34+WvJ7PxcPlFgRcrtCwBw&#10;57CH20us1ERaSsrUm5X0czvpZtcS7GelgX9zgZhzsVvxczpgMoDKY4LUJvah91CtBzCB27OsAeWA&#10;9M/Gm2QPK4B4wazHkixLKgQE/+MqU5dMCZoW7rvpmaimY3T6fnBqjqkGhlhm7oZ+XTivE823CZsD&#10;jzmh3ZLKer9QPcGtVsusVVV8//YVtVacxwn1QGx1W5kAsGLRfhzngevqDroOo3cC7fcBUvUwEFFK&#10;wXVdHtzMNGPLv1GdDkaP0D3MACdga2Xyl9N2zJjX4DxXxb5X9K7Gh+ugeTTzk6UvzBZEyIXerdJm&#10;24DanH5UNLI5CfjRN1g2ugNOIgD1tn/e7HPKTD/3rre6Uy8Wv7dR0vqY1Dilr6sDAmzM/qYuFOA8&#10;L6+St8meOnGdIxKCsv0El9+//PLhGJCglYbXNN+qOU1JKQXP544+OvrVcZ0d86l4vV7YtoY5gddx&#10;2nq7n2Z6ypo+9j4gMN7r33/9Fd+Ow3mlL9/x3hBPFed14fl4hN9JeX31HvuibRtEBq7zwrbv2Lcd&#10;p54BCIfvNCba7vsaBY/nDpGJ5/OJIgWXN0Mk1Q2TyTb6crSZ1cHt4RUHPmajy7M5FwDXdYJJA3NO&#10;L1TRAMJJwSYQPB5PXJdlj08M1G23s3raedh2o/8d0zitB2lc3H6RUiNjnMEfVeOe/vt/+K/4r//X&#10;f8HHk9zSB2hbskmiTmsYePUr8IVSq2d6K17HaRJPAalOceLYWvdMejtj5HIetwzofnV8PJ8o24be&#10;O16s4PDMe/JDv14H9ucTfUx87E9cp+Mec1X/Dg9+j25Z/sQP22Zc3Ptjw/EyEN+KYlyeqgVYItmg&#10;SMgXJiGwumDbrHrgvE7UUiJwLiLY9h3zsIBNLcC2sVJSsT9+wev1QolggScuioOwExG8gyo+nA1j&#10;33c/1xmxEkvynQTrrX9Z8YpeozWyQGZtFfM83ZSYgFOiFO8fAXhzT5EfdFqppjeu64Kge9Nl8YoU&#10;GODtes0qQpbvLSKQbgnRwIYim43TEwT7dTm96AgMa2FKWNV007Lj5/Rgon+m1obzPCPIw8SNOUfs&#10;G1ZuMKGxel8DYg3Zt2hbcyy5RPI0dAUkaY+0bdsAYVmSAQm7H0pbG8s82raG4/PC9rDyoObcSa1U&#10;dB9E70Y6r1DUVjCOgQIE5cl0g4gGaHXL30oo4CVWCuOlG5BZoDItilwE7WEk/30orqFQ6fj148MX&#10;lBGUhgLgug5Y1qHxErW2oYg1ztRw8rwclrak75fgXcVSxlGGLIYQTDGzrhRmlkpsurC/aJwjAwZL&#10;ERXPVKQ/wPtz24ovVHGFadEYd4jimusomb2UjGss86q+/RxGWXIkIJqcfHeWBbfr5evy+WZYu27A&#10;unK3zyCcHW49NzlvV7MpWQo9jNZ0CKE0IR0wKOmQ+5hpgoeCUAfK3YDJPtlac8/UlYlgeKLhKrFp&#10;7dnoO+kKGASvbnbYvDRMfGzMrImgRZpTS55yDl9FGJbkGZ7Os2VNzGLkkck5Jg1mgLzGogopujKA&#10;fZ5ZjqlAEpoAgaXx5pxEZ2BX6NMjnKWUdaAh4QwCjlMoHCfVeGtWm58qzMoFVAcUNYI+DB5RmJux&#10;qd7A4cTjsUNg4+zDQPA+umW2C1Y2qxssnC5RO6uWoGd7VSOqZ5tiMT/QabQs59oQQLzxSVKeJXDW&#10;ObFWtN8ANJaMz0GHhoavl71FxNgNrrS3IoNE1oknMFJTU4+uE1XIS2+ATXeZtM6NZ7F4lN/2nO32&#10;Pmbwtptz5VCDiAkA3wNdJ4pUkyVCMJtzrDHnBH0Z1SBQA88uVRiViD1PKi19kwO8bMiZUKKrnDW/&#10;FmiMMDjXPgQsm9k46SbgkMoM8DkAcDuELtFkAZkuAyYdVd44MtH9TKqV6fktYZVUCCeZXrcB5vfz&#10;ZvY/Hd3E0e33Z28NGicsn2UWGQiYATGGWpgpY++rGj3RHEt2al0Nf03uOOCtFa6SUX1uuA8pb2L/&#10;rhUEeaZbySbHXXcBatUhW7EsyqmoEHQ4SMaMB137vsS9bL9x701nyc50PmNOW/9EfRCAqtMriFiG&#10;YFHTFeY0CcSzOTWURBgHvqFoKZt9oMGXa+tkwHNBwTT9LQTK+ejUV6thXlgJBExVY55F4NnFBqW2&#10;ZqCsDjaNKjeAXnzOCKqYY27jDjyIwUPqu1oCDBUFRtg9nnQwgVkmSh0oY2WZDs9Yny5sF3izdDjA&#10;YAr1n4FLweEXMm59zgJNbNr+rpfYGJINn1ajaT4PP2d/C1BaVFkZdYWiSPXy2xH3MBDRprIWc96o&#10;f7ku0/drBm3WWXSeQrEkEXWwrhT7XdiL1NdFPKDpQYBRYHFMGvR3W8ioVGgXKLQnmpKywF4rZkl6&#10;mTYsy6lpq6SKDIABmrVWgANsqm6nzNBNXJXJz9OO1JUJRFkVtqfvYfLAp5sHRRuIQgCIZtRTvVJj&#10;ldTS3gxpnGwsvmQwwG5nRkpB87UOLnv6O9xBYe8pFpnX0tOAUxeI6TQLuqgZGBQNUBT29JmCGTVT&#10;nuE0k304vb+Dy5zVLEsXMDrfAxQz9rkdY3J9kvKlYtlntGfTuoMBK4BgrolZ4SQEmEhg7W632zOG&#10;PE82F++wMsVdA2TdDqc6iVlHjHUqsx1LyO058jzM5Hvgtr9WEM4TVZRUGOzPMQLI4JjtrFoGrs1j&#10;9bUVyIC9F4Cm+5qxD1fkRzG9woSFZBq+jAChY/OL/pNOt0PTWs8kR4eazTjF/ZVpVaFjWEn/mFam&#10;zz0yrstAMBX0ACcPSNlC78GvxXNwXpdzJ3tGsjXIQd2MgvQ8T2cAE4hXio954d///K/4jz/+QI9s&#10;wLVXRmeesNk1Y0oCMjxQ61R+FuAQFM6hZy83550l/cl5nhAxsIf0ETqnAfYi+P79hVaL9TUqtjdq&#10;tbkKOagCdRwByuzyRY/CRpKAUVyUspnt7/6P6uqTEdzc3IVqwYYpC3RhxVKN6i5EMgem4uzWUJLJ&#10;iI99j+BBnAV4Zb7bWKoavMmAOhiL0KOUeeZrVK+AIkUkMFWw709bYxFc4wp8Z5wX9l9+MUqNCXz9&#10;47uBt6r4/DR6kdY+UETw2De8XhOfrwO92dndakVr5tPVtuHxfOJ1dTuDc2LbGhQX9scewRcCrPQ7&#10;GaC+vGpACjO+G2abOI8D574DpaA5uNr76ZQbngghRltyvF4obgPsj91livGCGzC82Rn2jJAxO/RS&#10;jGKB1I/nE2NOXKf1uBuYxt88B7btgX1/gpXcKwguDnrCeZfdZ+vUwSY3xxgY44pEmuN1mn1C/5vP&#10;cBwYc2Bc9ozbZoESA3N3/Prr7/jTP/0Tfv+739DHxJyvaFa5s6loqQ5qTw+aGj3RViuOMfHcHziv&#10;y+xLnZiX89s7EN7aI4IGZnMYDjj83G+1RXPJ6+porcR8U18z0LHvFZ+f37HtO75/f8E9GVz9crqj&#10;vuzUAuewt6xnYjzXcUBAWqCO5slhY1iDxSI2tn7Y+dq2Dw9ONFwuTw6vchAHL+akTafQfjloO3CN&#10;F57YUKvxjZPb/XK7koEEAKhb8eauLp8AXJ45P9WCI2e/jCedup7JOwKICqQPlGo00RDB0I6C5tdp&#10;TnFjNJrWC3GglM37Ebg0cn9ZiwU62YeGoHop1RrQjumNOQ09YNa0Zdbbv0QKMAR1E/Pny4XzYIW8&#10;gdufxwkab7S3TVcvm8oy0jfXXQ9PZHScxR0eYic6B65rWpWJV4dosQDU47Hj9TpRS7XqNA+qmm2/&#10;ek9M/5l9EgDXBcWSrtvz4wmo4jyvhbz74FvbcF6H/X2c+PW3D49wVPzy6y/m6AmA87QNp4IxTpyf&#10;E9venFNrohbn8S7Vy3MqUJja3oObrG0bcCVQGcC2P03Zd4u2FFH0qdi3hv2xW0fpauzk5DIiF6YU&#10;a3C1b7sRqxfj+TIjkdopOe80Mmm8hdG4mlsKYIkdisi+yQb+//lFnjV37AkaJROXrg+jj7wsgZb0&#10;U+LWXBbx3VzOd17mfDLr17Pr3bHJ131/NoLF8DEFTd4NnFqAclSPJkc//RjKno5/3Dv507e8HZGg&#10;NIgoKRfTHTaOzb62GhLlDFRm+PF5FO7L/cSx0jQYTcDfbXSynjsDeEsQ/PiKNfGJCIPYgYX43kyf&#10;pTPmoN1M4wqHVDl/NMTdKIoJFQ8cLGf7fYRzrszr6/KWbF76+UOmpyqi1B8KZjFJPifiIFcAWsm5&#10;dC+K5eBmVmoISHbVrrVAURCNqCbBKK6Vpn0oiF3t72uUqhoYE5/kYaNz6IYku9pHY6vY++s+nuuF&#10;AcVI1AmruZy+7Z+1tuLAmTioIsmVhNydPD6RypIFK3CnSWbIjRue3y7C/Y40DgT4pMoZc6PNBOv6&#10;zjS+VRkLWI1ZrnmuV8mTOligc4GmSN8FGBTJc4M1h2rzmAEBOog3aePzpEugrECeIHFxrlkJWhTK&#10;HY4B8IZSac/A1uYmP9WDF0kervXmmHxepdxoT4EEVHHMIGA8AzDjOQjZAIHUO7AYY04/LLnlz1rE&#10;A2Ql8Fxmr6iaDray/uL0GVZNEoDWfyK/8r9tr6RzHvLb54X9K1wW8Bn5Ktzb5PbjnpS0ZVxc8NyV&#10;+C7nJGXwiYNUMcc/ewZZukGpQdc5lNhLE+y3wfXQNNdrDX0FlfGgErraVxDQFVSI5k6+uQhio9jT&#10;TSRdJjZ3OtTLG0tkZcR5rhKibExmtM8bsMKzwB9zI8xYP+Qp8wbEA2i+rCKAFmuAzF4VlIsp3/qn&#10;YPbS9zy3S+dKWXtiOZX8jjcIL2Z/Fu+IJsvI8MsodHag1IiI5uU358qzhwQgMA8sHVQaG73y2h4U&#10;KAUTAxEA8Q1qMtQAMZ5/Z4swXesB/B8UbRoTwfslf7H0zlTPblk6r8/lfGHAeSyByFo3QW2B/lIM&#10;eL89kz+Z659o1JTmMQ4cmKRAe8fPcmTu2l7PAQJeOwc5qtSwu5ZdkBMJOB4JEJxvmG0P5Ozb2MNp&#10;nDY8swl5H4ojswEkbKmgNRADqiCeUQoLu9tbJcZm88CKIw09nTdYyFb3p2wvreewpqM+atWoqrO9&#10;jMQRbNcNXZGfL68T6TnCdJBYA54lieQHnqkVwCBQMVPFQdYjeDu/674pu/1vfobZYfe99QNLyfv3&#10;IjtaoDpwkduTNp9d/Ke6aVVv0AYlsGnZqjYW48JW5GZkiiIMUKoFqbKPp2vucsLU+/tpIDaHwv3p&#10;MnKylH/eP5vXTAG4HkHYIAB7nVBelFbRxgJHtZijL6VGoznMiW3bl0/iCV32c5ax9tiW1b0oD4oY&#10;rYGIZ3LPgrbv+Pz+Df/6b/+Ob9++2m3GMJ5lR3EZ4JyU2aUAlfQHtnYGRhLsXVspJ4Vw7fgyX8A6&#10;lLTWHEzsVmXolTa9d6jLw9paPKeqJd/FK3yWZashApoGvPZhTfms+Z3v6WTc5GoUhaJ5Us/sI65d&#10;a/MeKmY10iadyiZ4ztNba2R7r+p5C+SwOfSiw1gVxM2BHgU8k3iE7AUWJQCTtNq+YejEozVc3bL5&#10;4RnGV+/44+tXtLrhOE8D0UtF7x3neaIWweOxo9aK3fmxz+v09XCaHZftRQq+f/+O7sGFUgq2tmHD&#10;BlwXyvMBTY06AdsLj31H/+y+vsavPHU6jYmtw9evf6BVAwqr0+SWYUlGvdieLSgBrA7fEyH7h2fY&#10;75vNbSs4jgPHccQ875vNgaBg24yPfjh3vuFPtG/sb8tyndH402wl9QqDGawJCrMtz+ENMD05yYJa&#10;xRu2aoCMizPf/pBmBLs9y6+//YLnhwHexkPtvvrU1U9PBNKsIWV36iOBoHcDG6/e8fF8BP0RqzbO&#10;6/JrdkwZqHVDn6S9MeqR6QD/6MMy5sWua70ELeOaDc4Bs015jrvPwXVe2PcNf3z9wylyqiVwAbjO&#10;C9RR1r/MKWIhFhBSS/jqfUQzWWYcW68AJ1wtwHF8ojXjuv/y8YgzdI1uZ2F6pSzUscUGKHAcB3of&#10;eD4/4jvQdZ7Zr0dKwZcvD8+aNyogyilyhDenoxrTg6TDbJ3aitP0GH0tGRpKqRhjpuz7N90Byovl&#10;KFkQ0T77eh1WfeHyaOqEDkt+PmGVNbV6xbAohImWsMpKcQooHYpWmkm/YkkZfUwY9eiGIopZLCP9&#10;Op2KhUlcnrR4OW7MZBgLekygpCCpwhsHC15O3UOM0LLD/YyprVHR6ZUN3NumNkVKrOdKMvLqDVW0&#10;09F749eerlgEH19+sQ9XxexmLHx+fuL3v/s7I5hvmytOQWtmlBiwXbHvlnndR0erLfh/xpzQ0VHb&#10;BgWcG0rDCeyjh6FEI4MZcgCzMyZa2aAKPPYH9ucTc1iZDMuUZGvYtw1Gxt4x5sC+P41epRdAFqUF&#10;sDhPaTixLLf4gRFfODqtJt/DzLJv0sKmQswvKvCkJBGqifdDAq6Yjffjtf6G/wQCBnyKd9Dkhq8c&#10;AAAgAElEQVSV4O/NcAaW1czB+6cmMyUdcZs/3FjDYGKWdjiFbo0rOP77l0M/JkjpDoZzFP6+C6Nw&#10;mnyk6lmLEf2OkWUvHYha3YIA7TPQR7AiDE5ggSf5lQxR/s0AiYHiEs7ZdEN2zLG6pP9sf7z9HArV&#10;M/GYsWfYbQwO9JHNYdR4RgLDfJAM0CmAElkn5qxPF4p5j99edHTdGCWf25oSB4enjyEyug3eimvG&#10;f/hn7QP7y0G+4vNcAEHB8PKLOSdkDoxRvXuz/WFWM59vQjzzWGIvcJf58QCbetiNlyKxrS4piGIB&#10;FTrhjFby8RcnNXgC/I4OWqS1igCFezrRkyHAICAYu2ms+JgI0sba0KHKM6oaXmU0B+GZKIhSboKg&#10;bO5o4HnKClJ2r5f1fD6BRpcxUYbEmbeu6z7GMdO+Q5yvAgO5yGlG0CPLjADd8t7T5WC+g+DkZs9f&#10;0oCOJYEWNqsl9mM+vek+tzVMl81ZdyZYk4Pq51WnZ3+l928vP2+ayZsUlKF+m9vDrKcbsU6U8QSM&#10;Quf4nEJlNaq8yYsYqX1nzADDKFehb4GLODXv10HIu4Do53R5lZ9BzYBTkCk7zYQEmKxgJiyfi1QW&#10;fmcHaSK7iWczAxJ+Tvmc1rfAnAx1XU5dQOf6/bXmktf1+c7gl6j3GXDjn/swAzGS5xVBIRIyKvjV&#10;HfVSA9OKel1CYQd4U1YyTQ9kHTFnDZABQsNwPROfxbJEPEgc+5V7hYEa/8+aTn4K7KPBaw/Agq5+&#10;MQMExNcnBTCZ5faTeX5//QCG613PAwheZ1ULW2Ze/SJsnOPc9rpkKLgSanRYEgKVq1G8+Z7Lh6ox&#10;fwESO9jJCgfjfE6y34MLmTJrgBlFiOqkCUDcocBYZ8Gm1AY3EhVZNL5WG8MChLzpX3rGESAz7YEZ&#10;dg/LbCV4RNdeYDUCG9Zx3u5VZPBaiyQbeTzeQL+4xlx7Jv+OsalYb7cTucem2yEilsEamb/TLFK7&#10;9VzzEvJTY+whm2UB/dQbxghlYya9zJQld8QNquk2f2T4C6sKFlAW8zHtnIn4PbKsFCaAUMdVLFkg&#10;rstm2qsL5OUegBII5r/z691aox1MBy+9pbHjV1XpD8Ze+qgyuYLyCz///P/hiGe7J2zC//QZ1nWp&#10;u+3fE0ORssIdHBRBlr8sS1/89Os21DHsvWD2i3gQpASlC5MFqAPeCBd/eFkgR/NR+OERszyzLWp7&#10;MM4qEHoYSP6b2p7n91NOugH4OvxvGAg6rRptDgvS6ZzY9wdex8t5ZXlWlmwAEO/Rdq9VIGVHvxL4&#10;JgjgtdUNqMZB/Ne//gX/8fU/cPVulZ5FIkmFK8yyduMZv4MfxcG1APWw9Bn1vmVa3vXgtm0RuCTF&#10;BYN4TJgBNPRD7879TBAUy0eB2rkzWjPL9GbWqarRuVZvIsdnWSCUr01ZFaYEp+0ZuEeWrI2AS+q3&#10;oLoA5Cw/lw3siTJe1XueZ9gL089EqwY+6pzWFFJNZ1VPnMjguYiDh/iCawxc54nPT9snqop9b3id&#10;J6CH0eOoRi82OlC1GOf45+sT5/GKqgmTVwaW7vvAcZxeuW/Txaaew32GViu0FMxZAiin/C5i+4M6&#10;7/X5iV9++QXfv38a/rQZS8HoHR1mlxzHAcXE8/FE3Z/oTgHS2mb3PU+wieR5ntj33VkDDIeyzPnm&#10;AKRApHrgZgSmVWoNGqrizbAXNUyJc1zcXo89NieO48DjuUcWM9fpui4oLOBgn7VAdneu7es80doG&#10;Vv4K/W3PhO1Xx/E68Ovvv4XfU1oJSolSDRCcDsZatv90kLaij46N/NOCqCBozaq2RzeO8Oo0KmyY&#10;Dgiq7wmebZpQ3QFfowpa+J7CzvXWGo7XC1++7Pj8PNCa4LoOlLpZ4MSTcwUO5g+n5lCzFB/7htdx&#10;wFybgaISe7iWEpzY1hBXwB5R21a9Us9k0r4bE4Zl6ztdzxgGttbNG8Uahcp1dYiQcsbAf6PhGKie&#10;qa2qOM5zJefUks6d0bxALfButFa23vtmQTcIqxRdD1s2hQdBc/8Y2pP2H9KV0Ze/ruGye+Dx2IJG&#10;B2L7sVSgT2tEu7UtAmmTSQgwoNwCUB2AVeJorbiugdIEfQxc1xUgvLQGGYLjOKFTjGpGTP5bJZ0H&#10;Caf7DO6bGaBXXd+ZzinFqHKs+mF6hQN7TJ54Pp4R0KE/KgRGTBh5ZSkATKuOmiWwqjEnmpHze/mR&#10;L9S+7xb5GwP7tkNbh6BZU7re0R5PFyoNquLRXDO8tvaAasd5dTMqih2IMYE+LjQBzuuwwwIrPY3S&#10;nmITbk6NK5BiUTHba24Mck9McxyG83i9jhOPfYP2gaETteym3GNONDYiFdjdltf1eyAAASHXpvA7&#10;BHAQii4srfQ7urzrMwAjEOINq6Yax/ib2fZ2jbWgt4v9rZfmZ/JficY9zN5f2YY3G40HxEEVOtHv&#10;t8ylb0KHLw3RtmS+bjI+fV74GfVHuoHhXDFNDljM6D0Tm/+VdNf8XzrJK0LtI9Q0x7oyuAIAWJN3&#10;fzjfC5nuOr0VP9PYYQmRuqOn4RTYv9dMZgc4OXfxfcJTnsnM7aBr3pAdJiUAt+ZPIeGw6Q1IY3b8&#10;feOMvsqSRAA0K6XhugWX+VyljVX44ZXhyLn5IUikaXr9Bzqkwx0AjWe192qpABv71AFczE5bEAoN&#10;+hCwQMwD9xkDUJzIOA8xYGZraKwDwd00fDvHwuAZUHSi09n1ccezpnXl/VU1qBoUBOrXfX6WSXx7&#10;Bfdc+pXILSM8LYEZcXzPwc+bfPQzkgFfAAaqTQ1aKLPAZ5QjLWoAjc+nvNzICOe9pq6TrMDiROYN&#10;U/bOAsHnKst7e0UQjeA6aMRKckTv3ws5EXP1I4wNvyRBouUWKyIXmXLqfVz+PfWLCB1sv8uc988z&#10;8JD3akwCJQV1IOfI1xrizQ3TnNo1bD0ZtIzMYQ9A36SdwioT/ObvGXw/e1F+Wtaz3PaNTgVqCQ58&#10;5soySyyWxQ9lyIc4u25Qh2IhsPc3dGZcbjmq+vZe+cn3QlYJvALCwP2kEJE0ZshaVuQssJ22Qt67&#10;FgCZWHqguH4QUcgMgeT014JVq7PkQDTudZChlm1leAUwLuGEM4PLn84uw4CA2fi3/bp6NPxt+4Ky&#10;cEaWLOzZnO6KMpJBr7Sct+vabRMI/gZoRdC5OM2DlytHsMbnX4oDV77Awbsa9zG5IVUtA9L7euTz&#10;JWDlA7w83rKwdK7GQ5Gg4fQos0zINFk91BqUxb7X/Ixu8ajT5aiTsuT9jA51UJ6l8swAh39n6R/b&#10;PzlIz6ZxcF1vzgoiKF5EAF260ByQ1RsouKUhzhW5QEaAj7TAOOiS4TdlCNzpOxSrkuYmg3+UsgEw&#10;F9yeE3FOEPZUDvowQLLGRitHXFaXte/WsGJ/auzLZa/SEeS+yOfKxLAHa7iPclAW63lVp9GsuR8T&#10;vLciABL1iWZdoLd5XKD/fa7uv7OzITzrnumkMwGH/rcVmTCjPlckFTCYQks6ZC39m//ktc6TXee+&#10;vynX/zb4vp7kx/Ob7X0mItgyOO0U7Wyfv2hrw2u+3Vs80G9604PT3gzZ9mld9lZKWf+ZXIw9QHv+&#10;J3YJA5MMsK0eIffgyUxzlv6yJAJNFBv+2eL6u9aCszv9p4PW5zRKAaPZMNofcgMLLDuaPKwAAdKV&#10;rUvAQxXOVQ1TGl4eP9xm/fbtG/793/8d379/GmjVF5VjbubWajWwtY9FMQXFtm+R+RzWuyAo0IwH&#10;2Su99W6LXNeFtjXL8IXhEHN41Qvtiawf3EutpS3bP+9t6iQwycCAt+M4jYpjjmjMFgB1mDD+TKnZ&#10;z8pupxxTHOcrKKGKsDeb7T2tGtQ53atwa2RW2x0IZE8HhAptJt8L53kGDYMlF46g6gEsm7W2GoDo&#10;gFcOSMXreFmmbWmuaweucQJqn2HGLWAZ5XNMfP/8hEAcqDa/5bou9GE9S7a243O+QBpI0zm+VpOZ&#10;3bYWpVjz1irOHjBmZHayP9p1dkxVfH5+om3N967gPHvIq+u0zHHDljqgL7Ta0LbdueRbVCNYhYOd&#10;2+u6jBLYwf19282OBCnULk/WBK5roLaCrT2jWWnvF3oXyFz7n1nAxJDg/kgJe2nil19+Qb8ufPv2&#10;afacV2Pa+bT+fF++fMFxvgzUdUoUwGSe8Sfbvv3Lv/8Vv3z5gl9//80DMxNNG3Qat3rvVuW0ecNc&#10;26eCj48nPj8/Y39RZpGa6vU6sOhBgX6dqNvD9rLv8elNRsfo2NqG3i9sW8W+mV7qY/q43S5QO+f9&#10;ulCL4Nu3A61ZFcO+PXB5hvhUgM0dRf5/yt52SZLcSBJUA+ARmdXkzMjK3O3KPe287f66lSG7uzIj&#10;HIDdDzU1wCOzSF6QJdmZEeEOBwwG+1BTq7gFU8X99hZnJBtJPs8nbseRyQWBegVwZNPYE89nrF9p&#10;eLvfWInQO+l12oFzdBRmyCMOSflqreHz84H7m0UvhIHjKEkJ4+6BOl9xhTEG6o1VE80KxvlMhP0Y&#10;A/fbPQF2sIJ6q7x/LfwZ/ZxW7bpBPY3oTm8AJNlM6SeGPou9rAC+dEz6+bEP8pwpJZMopBxqOINO&#10;JQFJU30gPoGzgdWig1Www/F4fMAdONoNf/zxZ/QaMDyDAglxJgzved7UVgNEYRAtsIOUtgAr2Z5P&#10;Vtf0qAiRTLrPOCNY3ScedYfjDEqcMQZgAeuIKloUsnLU//zP/+u/WjtQKnDUW/p+7eAHbzdmTW73&#10;iuO4oZQaCmh1H9WBNaSwjNm053kCgZhRR+Q+ZjocmJ78ZjBHC/J+9wigQ52aPSeyHAcPkVqJoOkP&#10;PJ8nxnhGdpgd4onQCIPSyPWjxn467PLwy3PCVqDGlqAgMjbyc1As6AgUgIrTYXf0dsMrDlv9Xrfr&#10;WQr29tnYSAaWm0CBjM2QyzIs3wKt8bt7BNc1fGwoWMixeTHqou5a/7Nw/HM/pZP/8kwIJ0l12xbj&#10;QAiyx/wlByFHlEAZLCMamxNrm0e5skORZdUgSvr1eS8ijeyrj+ZYAZ50vFdpJVfRkMEOx0IWh8Gz&#10;l3Hm2sc/ef1y0Pt5YvYzDionAjfGB6MjO4PrpJgacTlZHXXPzXG7mtfEWFr1QGSvYO3F1dRzCa7q&#10;m7Etx0hXNN1pIamEEFEsSMGA4Swnez4feD57KMXYU7E310GP4EFexhosOsJvQRDJxm6XLu51Krij&#10;Nf47DpZMmbPZx2CmUuiCsSHoqpUQSO3nq2ND+dkSL9ipbCaS+8/XHEpJax455pLUBWUv5/ZAiyUt&#10;gZ6VpT/pBG+8B+L3tSjJZZKBpWVCvCiIzGcIRz2lxDOQJESzgn/iu6UUyRhZjlXycm0OesqAi4bG&#10;w3CNdU3n9Bqk2ERqBeXDAc2F3hxb6T1GavYxbM8lWcHry0lZZVElEAFUOYsWhzr1LQ/VIlRu6Dxs&#10;z5yyofvTo8G6OxWd7+PPdY0RaePEa8IXxYx0Y5TIIgw63W4FXBFzsaZg3R9xfy2QFmvpjF1vOCKR&#10;kI5TSUOIupdleFR8VYcRlKLJOoeg+eD1BjJrvT035XcZk0uvh47ddGfSZys4oX2f3Ml1BS/ivLRc&#10;IyH4ZLR6kh0RWV5Sj0i+rRDBU2sLdBjRARZUG+mIJ6Jto6sIepASzxmiGmeGR5JmnSuIQNKq0okV&#10;mTP/O2VIn02ZCyMB62caoi6nGYky0n4Z2p8wIHWV5/l0ceANiSqCbUFDAKKEkAzNoA+oZnk/6VWz&#10;hcrjl65j3vfBV/2yhFucsLvMppwHEk3JaslALStYoL1QYv4t0D6RWuS19dkASbRWA/VUUl9QPspF&#10;TlEDRQLau30MzOcJNbAbg2gTGep9dAYIBtFqo3c2HBsjZWQ6m0GxwZyovra1VNJaGkHnPM0IFDAx&#10;XEQXI1nb0J7ZLMokevMiR0oWXPXtVXcBizJl2UqRBky7B/m+EPJrbXdj2BKh7ojkRHydtgyWgxPj&#10;6oEIjGUNjuQZ5dvIoN7rOBSAX85f2MOha7Ut9d+yM0263ZfMjKxoWnt/E9TLdFHWogTREGd1SKjO&#10;/IA7ryMxHMCwF9LegKeulk8i/Zj6LCLbyboIT1Qi9Zlkee0Rlj7v+3L9hwPbvt1tJiKkY1bX85l8&#10;hXn5jvtqWG1IgYlnDhmMzzH5E/YWytrT2/5Q0GBGgDQrMqaSdLYFbOZFLtgsa6FxOS4FTUOvbPOy&#10;xlhQogdLjl0zUEs8VIm9GUGRtBSuwVslCTkmgW82ZLhvNgLrX2K+I6gaZx1LyCz35PvbDwaUS8Xz&#10;waZurR2YPtCOg3zmTvktlchloUiPQNQSAT0u+kBBD4SP6ghfMhCef//7f+N//+//jY/PB57PJ23x&#10;3oMmkWvbY83EO+6IYPn0pBuR/5DSVSzXHCGLFAdP5Le7B1CH62hhn7kPKCnRKm2HFg2I5UvoVSoB&#10;fjobzEiDwbmtEDVKqSV7nRkEAIKMOQAlgtrSXb6qcfgApAMJtChsi5ls6zjmzGA2sOlc2VO+VI2a&#10;13v8N2AQBe3+PVlfVuRTkRdafORCzHP/GY7WSI3y7EkV10/H4/nA0SpRt+HT+4wecMXw+HzAY35L&#10;KXi7vwcVCdHmQiA7kEBLg3or0P9opZA73CfOPuAFeHw+0ceZAfQSfNS1qFKM6Hg+L2W7BQ96sYJS&#10;GTAXqlo6QTqi1Bo0G5zPWgvazVDLHW4nAGegHY77G4GaNQL5MOD+dof7gE/gCB5u+qPsRdBaJT+7&#10;e3DqO1otaMcNxUqsN2X07D2qXibUa6pUnuujE7VLHThw9jOV9hn3u90O/PbjB3778ePC2mCRBCso&#10;gZJmP4Ra5etPtBoBTycAgEn1kXtwTu09AIXI3lqM45qdyRED6lExzidKaWG/hJ0z1r6TDTICfc2G&#10;n9wrlc2IQAwN10X7V4kogDVi7lSFrR0BdFgVG2bAmI7joC9TS0nZBoD7G9fqEXJhIU+9d1YXDiZJ&#10;a2kRVHf2RThHUH1QX/Y+ktYJoJ08xsRwoesHjtrYd2ecaQcwebKqS6dzv9UA+dSQndFJhcJmwIYa&#10;ulyNbHVmyDZJELHt5yryJ4Dc81VJw9C52k+kGzHM4UnHxHUcwJwRc2Gstj9P2uNRxTA6Yx7nSV1G&#10;3VNyPLRRLOzeET6S7j1SL04nEwnC1pccClxRihHVn7THiD0vNHwNooSC29ud+3KymskM0fj1hPtE&#10;U0OBVhuEEGlt8Yjdby1KkE68v7MZABfR2Fk2lI2HoUgBGpvRSMXbe48HDCR5LMrRDmZRgxqqtQZD&#10;Ra0G94Jba8FxCVhZJZxE7gSf3QsKiIc6J2PMaP9n5DZr4k26WK6bsX4xaGlYyVZUfHK71fre/tqu&#10;sQf6vnxj9062d+RC/volQ+vbwaQRsAbz6+voG/7lY+shVqb+63Pw3S2xoCtmUOtX992Ma41Zp/z+&#10;NX/93j7s7Z65OF9HJ5RYIvAClbGc4njf9pCDLvDr1bCXKZGDqsZSKuu8vB9Oo+aLSaINBRwhSzm1&#10;imfmKGJw+u/rOvvXoX4zJ/vcIIIienh3rehLsEIB/dnZWC4dEb9siuzeyyjFKsnfnKV//tqdr91Z&#10;XyV96aBERp+3C+cjfl9G44uXmlNzXYdtYtYwtin8XpRjfsIxArZEjfZpOtueC7d4+9Y+diAcMY6n&#10;hhduv5Dty3j/IWQcVz73TaQtx45Np/wz/RPXDGSZw6LMnf/272rsE3wmrosz8PjlgnHvLwGyl9c/&#10;nI+l0/c7XCUgpCLOMp6y/8oT72NdP3x7ZsrUCpLsz+AvX7Rtpl6flUt/nUvIwZbD96KPfXPA4V91&#10;E59a+5yJuL3nhOUXATXMhL3IDpAO9Zc1+GabvQaMvqonGTAF26Tl4Jcbh7AlPP5ul+uV/cK2KhG+&#10;O5d03X2CVuWAniv23vY5it13Z/klBRU/Pef2y7rE39b9PW63O/tAUYWL4/JZBVGIyOB7Khvn9y3v&#10;e51xX3o4n/trifd6Lp2b69lse5Y9oL3QrNfzDZfn/PWelpx4BLWASGJ9Q0tgsQcccgp575UwDxnJ&#10;wJUaKOcQ+dmCdYYoSQvbvisNfp0XoQHnJI+/AmxCcQ9fQQ4lUrcl4NmOGlIzs9Il0ey+rAHtjbRj&#10;NgqO76o1PK5PzzmSpPh+/nd7BNAy/eKctEBYK5AUKlhhz10WZDtcrxFOvQKM+30c1yqYPDDXdWWj&#10;7taxpPYLhd0/eWVyRSeeO1DWXGazaF1fZ0PZkc6bXtqeg+OXw7CuMn0GI6P2DrCU74uNeUE0e8q7&#10;HFVVR+z3V7Bc9u3GtfXreQjAkcajbaqnX71U/v+8LNdr3Wc5urbrpwzoIuVmtwEUkNV+uwSREVUn&#10;oejTvtrs1v07JYKIqe9qCfvlX7B3HIn03fUCgJijoJvLc+xqAV4vtXTyQoDbLwdwMdtSdji/DGIJ&#10;0OPByz0YSJyiMGnR9JgBFl5TVcnbA8aaqwkk7zPX+9qfvhJvw0lJ+ng+SZPQR+qTAUcJH9+DKqJ3&#10;oirPfqb/Tx7cGdQJg5REBbBIfqT/7ESm324HSjT/nlHOz4eSAK8qDCp6y3sYhHYfqeszoB0Vmbe3&#10;Ffu4HbcMaGbQNPaLEktcUc6fdL3OJJ2fCRICmNhXSf6YuN8ONu0L1LnWeYpeIn7fExO7bFxP9wAx&#10;bfvYEUmDoP+BLSqIMSasBq1Oa/j58yeO48DZzwyUP58ngLX/nueJEhQe8Aigtkq2L/NMmvSz42Hs&#10;Lwd8oLYGxPlhldQO8OBvjt+9GCwoLVLWx0pmpa8cMn52MhSU2qRQGdz3FTQTjabsXweI7pdslQVC&#10;W/YS0aXFEH12VVlQojKA+6l3fp6gTjbwI797wePxSQ7o4KAmbVvQyQFQb4k+iBof/UQ7brl/1FOB&#10;tFwTfZxB5xX2zNQRyc8Ws+TrDpcz7aICRANJ+qikMNqpDPmaPhdndR85b9I5Sl5zu1E+uTacj9YK&#10;UAr6+cTb2xsrKRrjbqOPABYgKYo87lm8ph+wZHk1ShaCfw42/Jxb0Jm2Xei6poQOm+r+9ttvGN0x&#10;5hn0aqTiUHN72fpHa+ijow7aggACPSy/QD8LEI1k5yQIT2aD9kdrm/7UGk0kA4bmvSe//OrZobid&#10;AB9JgVJLVAoAPgd6TBQbpDI4LlqsOQba7ZaawUrFHKKzlZ1XMsicND5f7EQmGKUnRx8sPI+uTLv9&#10;pirt0hqq1aBR2vrWADHne3KO+iLBdLEWq0L61fBYcgggxj54DZNvtvYE3FHKdtZGAlbgiBK2VIk1&#10;auzoGx1fAQx0nL9/wMFN0dp/EGae3C5UMOfJTNrz+YAHn94MpWXmGKcC39GZ1ErwdgUVCjh4TrAD&#10;qCgTDLSFQZEB9t4BN9zvDS3KmmDA+fzE29sd7EhdIxv0hJp/iYgfBaiFRlXHKVdnm9xwOL5M/4vR&#10;8xqctKtBru/atjDbEiIDCy/ulQJQLiGxdY5/97ooDUceAlexeXVEmGsQqnnx//HTFO91HTlkixPj&#10;9aX5W06K58Pr0p4cW+nkxC1W0FubYm4rso9/1477Q+9D2Sb78syaef5UdlEHwgiFk8GhKYcijB1o&#10;rkKJLhj/JaCwo6vEvzXnINpIZlI86+VgoRfGPSCZ2eSDgRjRgywpkVKjYUrEpm7iWzDFse6/C5T+&#10;DieNB1AwqxTxxIz1nHNkEGYMoPQThN1G1m7yEJTDpEPj9aW5KqGAzOX4bErxH7wcPByGzzx4qUQL&#10;St0Qe+nQWyKQ2XxhIX9lSGgNdroCOVMKCEhPZDBB+2zzXwBEwyE6IyUN8EAryBzVPOWXeRgDBjek&#10;ga29r/1EQ3gFq9ao9gNFq7qc0P0QumyPCLjknpQMl2VsSzcsdOb3a+RAbA7Xdr/sTDav8OQpFjUK&#10;KVa2Z9bngVw3A+lm9pcMF463wAd54zIgLJ77MB6FMNYcSNGrmQmH7F/GzdvEPlunq544jZ5tOOuA&#10;XqfF14BArsUW4Mz72eU6wMxxXc6JzaBPlL2vvXehTMhrzgymEfA9VzDKED7kQh0qkJmSZtv9AX6h&#10;xFh0Fmrdco7XOMjDvILKZRNwM+4f+EpwZSB0XztQJnI9fbtmrsNrUC/pmEMn4IoKjS+6IcuUi4Fy&#10;F2ucofdiC+n3srdgOhvWnrzSOHgqi9yGDlYo6dlCRc1I+gNUtQ4DKlCmBY0DUIwlze5P9FHTwRBi&#10;XshWnx0X/RpnQyYk3TbqCnzZ5nK2tPrcCoEqjYqUbFI8kfqEQa8R67VKZ797fRcwZczUwBNYFCxx&#10;tswCL8Hx3DlJRzsWomfbq6WQbsQd6YjSENZ8OGprWW2YZfROuVlJnLAJgjJn9sHS2LMHqsXT9gXo&#10;oKhBkpxaPgMtiloKypwwOcWbTUBHCNqUcVbO3NsToUcBoOgMuVJSJb2a1il0sAwZDwGkHbQlg6fm&#10;7aqL8qxwkEMXy8SbYUvJBvlVEtPdE80ldGM6fu7wmLtN2r5ez6MqAVv/Ftutxn/+mh78kGtgkKQB&#10;FKlXk2TxxUczM1/j2+f9cqbEqGxaOJAWTrPOqO1cSCWKGAmTBlZDCy/ThXMmjv7kbt+eJ+ys7G2w&#10;yXreM/TDNSFmm6zakrEvHtGvbAHZj4hrSOaBtVSWZ/S67uvPWPcZe8ojsDhmBsQvVHVR7Shu0umI&#10;oJ90sJ5Nc655GNsz+6JK2WxD359XtpKvpNCazA3hHWPP2TIsOhf3DFDrkRMApInabIYvM52624DG&#10;IHhtRP+22vCY5GQWd7QDDNYECjaRv+pnMHdbhnJmhYHE3hVkDvqFk6Xr7ThQS8WYRNh+Pj4x+kR/&#10;PBm8Dfmec0A72t1xRmBtjpGNGuUvteAkrrVeq7i9p65AARheJ2WGAki6n3SW5bnhaEdN1KQQw81s&#10;oUrd4WNCdFgMmDOgX0rFz4+PDILvemhOBgXJVezZxwcRsFWgvWj/Sn8YA1/DmRBS4NvdUWrDo3e0&#10;IlR3gI3M8hkN2ORu7ak881wIfl86ybiXRQ1QSoPZwBweDf/e0M8Tz8cDo0/M+Ygz8NtT95QAACAA&#10;SURBVIShRGX/49KY9PPzQZqD84RZx+PpOG4NMOB2b0HF5cEPzM/eourgVI8ps6D5ICqW3PEOs0Bo&#10;W0PvgxzEpcBm8MkXVvcf7Qb4gAXC/u3tDQ4Gq5/zGZzznPdSjOhyZ+XwnBZNOw3vb2+wYvj8/Mxn&#10;POodsbtw1DdewwSiI1/3mIp13WNrMj7Wz5l898VYbbgH38h+QIQvqVOiiWKtKGVkopgsI0Epcg50&#10;DFh6FwW1KbAdCGgU1IplA4UvKlWjJFQ7WtK9idJFuktoagftJcb9arzXFsc7DHNSl5znk6CNaAR9&#10;lAo72HCz3iLhEHQsPkfS3DBwy3EdNyYVSqu0U6ykXirFstLQopKCMRoE4pyc7SOarNZaGIwGcPYO&#10;OBuL10D9Sw9qTqyxSuF2o3x+fn7i58fPqDo/MmEoP375gDN0g+UczknKHq51o6zGWXA+T1ixrQrD&#10;Yj8uW8DyzEegzMmLzWQCeblbVEv0TluECQaDT/pu9/s9q6Voc4SftZ0oRP8fmD5RrUI9mqSkHCN9&#10;sFrZj7GPE8VrysSwiark4Y2c9aOPpOECCmoNG3N2Uj15x+12C/mZSC5vYKtqpZ1cq+eRK75614PY&#10;8jdYNFzwPPuqikRULIedU2vI1FhVCOyPU6BMeuMiPdGOKHmphh+/vcMAvP94x/3GjMP0EVzek8rx&#10;OVCqYwS0H2Gg1FrRz84JLjRYiRDvLMHqE0cN4n1nYH1OowK0EtmJAlFPjMHSLs7KKq8oteJ2uwdX&#10;jDGYbohgfYlS1TB0xgSGs9vveLCUdnMAZIPIP4QJd0YDQUbUMiRTspAfWz+yJPwfmugKhhhePrWc&#10;Rwnm1+9uhmd+O5Aiefl1EG5uP30h2y4UL/1d5t/6hAJC18/zuis4N7c5kdHvc83AGm80Id3e+fqc&#10;S4HIZuZhUtbnbfu+hvzimGy2K//qq1lBoufoiWJ/7DXiklPn23quwuAlE3nNOdOJGNhQlvE9aD7j&#10;pzhmqTzjO7bWLQPiJqSd1lbX4t7baV72YIAnykyZTYSzsmZqfV6GMa8zxoygFQN8w1hS5/Dgly0x&#10;ITTWrFS0UJQWY5ksO4mDS03INnnXIuXK75KwnJIJIS0GzvMJU+fjmLvLHMnIjfmpKWK2zf+6ve4h&#10;ueNa0uBI/ySlCrmqcGQgnXQS4cIaaTfS8UHIb7FtnqPcFNo/WLogHGJRMKwAoKXcC3lkl2daimgZ&#10;wq9zuZ5Ab61dLHmYm0NrmzxeX6kWtoTSxZH0l+C2DFMJ4r73NaW2o3lftOdWHrES2BZbVOPbkH2W&#10;ldiadB6+tVxk4PLLUhjfvnb/N/fO9lNlnutyyrYvOg2tz8TWLOl6lzWuFBnLva21c7OcJ91y2EJH&#10;S7Z0N8lbXocKP64Xp4lnTcra2ynullNs01IXEckqOdWWXkHpqXtFb4H9Od1ZvkiHF0E5pjH7hc/7&#10;kmibyznE5gwq4KeyYfErG3gu71QOBQrk5Wrl3YSM03vDFmIjJdMoEORVjnmUPIQcqOFdwZ6ktJUU&#10;0k30kHNpQPcepyUWkmw6hs28z5wDc7Kxl8W8iBzGYleImkBrQ3SkzhbqOWCVoa/VWd+5/D0DOXFG&#10;xXkxo4ogg50WeiDW4+s1VJ2VmiSrjIoRxU2e2VhrCzuxFJRZMExcgAcOM1RTme6gExil7RTlkJ1C&#10;ZI0aJgnkEccsxJEJ3+Q2xlvg4YQMjLOjnxNnX0FvJmnJkTnHJJ2H6+QwOtOFTkDxCXNyh1YTUnOz&#10;wRzLjohxEH0uGXOUKWRfX9VZuRd4X4PFVrG0K69IHa500ph9p+cvn1/nq+71LSrc9dclKh6USwoM&#10;886+gjv7WVxWkiblIfX/Ln/aL7/W2bpPJn1wRVZ6Xgsxb3yJWndsOmGWBUzYE6LAFjDXdQfLz5V8&#10;EV+7BbXUcoB5ysck5vNkJZsx+F10/rv2gu6nsuXrfndf5+Rupy4buGCKTz5PmQjyvtpp/8LLw97c&#10;113oNk30au4Wp06soc4iz+ssajqV5ItGiMHkCTUpk1Oc1GJRZSFbxmxx6NvW1HJM9b9RUEljdsag&#10;Qnd5ifmIa+12KUB6sJ0OQ+9/2WtzBfK5arK4pJ+XrtBYqPuve1L6ldXbBIaNORJkRh/8wUCQFTwf&#10;DxSrGdAVtcUaOwN0qq6WLtO9cnVnUJEUxxgFP3/+ib/97W94PB6hd8N3ga0ks6/xmlkEpEnfVUuF&#10;VaIwe++wgqRF8k32GGSKpphnh1lhU72t+ZyEhysyYM7z8n6/5f4+I0Epf6GVmpy5c7C6J4zJJZu2&#10;1jCrTzX/4YPEN2Ocq0w/gzHukaDhe8dxYyDUgcfjE5+PT5RoSAhnYH5EUJb3LTkP/rouAiRse0ZT&#10;Z8XQIlg4BvnYpbvaUaP5nEcQOHRVdRy1RSCN1BDjJK2XFVK3HMeRYMbzJNK3fzxw3A7M+YggIuNA&#10;QkVbMcy+KDbO/uSZlkkrPkprpOB9xvXvx50UuJHU9+morQYfd48k0AGY5Ja0Fu12w+1+D+QnaUW0&#10;9sdxC8Q3z/8xJ2NCNYA/Jj+QMSszNqT2yT50RLMb7+ukbiHNwkRDI5izFPzlt9/YRDSoTxzh+wR6&#10;t5ag0wm7UhUHDJYCcNGTsNKgtZJJLFLENPhw9DP0mLHK5efHJ/748w/c73e83e8ws0TGA0zAeOw/&#10;MidQG003WInGnbUEXQcrLNxnoo8tbOPen7DyhtIG1LPnVis+Pj/QbrzvOZ+AsWrgfM6k7XmeJ1y0&#10;JTpHzdJul+/rk/rqdrvh+Tzx8+cH3t7uRH9PBtTP5xm0ToxHQs8biajZV8wHVjLx5uHRtFaDX/wG&#10;4IkjGrkibOWCxUXd+8lkBjzt2z02qMSHD/aq0Hp2X7YgdRhwHC0pd0xUK52JoFobEzlhD6jC0OOs&#10;PI4bzFcjYDVM7+d58b/6YFIPLiAlcYGjjwj0T9xbg4M0KKE4mNwQ3dI88/nEET/nDKYO2XrkgO+d&#10;VCM+IiYLyx4QNZoPG2pSwhCgMrKitBT1N1jgRb/EOXj2l6DMZOPZEfzx4PmOCUPbYhiIsTIRODFR&#10;jHrRCisJmjuj/lYc7/c7bvcb+XdLwb29wZrBveOPP584Tyq1Ps6gGOmwWrlhOgPS58myp2lh9ExG&#10;4B2OMzq7FjAzzHKNhukjKFaAk+NFrTMGLRh7wXB2prVCtPfn44H39xumO1oqkxDH0uBzwFFQAg3u&#10;szOQJ2PTZP9alsbuB7k2Snwkvyek2jLbXpyHtNNltdbLG93F4xOCBmbAyXFmKLKNVgRi/4FlOHr+&#10;LqSa3AsJfWb7aInH81xLPAGL++v5N+ciAwzlMpBZwY7J7lAQMA1Ap6ETLJ5wJ5eUvrvPv34miCLG&#10;pdh0j48VeKCX16sokBM/ga1sPxAR+koBN2oNp4LPZDHNy3AFZFgDvRjKjGWYA0jZcXgY1yXLBKMU&#10;0GWAE5G5c2+usg/Pm61AmmGOqFzY/i4ksfidCjybYwJCtOSq8jCxhcwxi8xjyFsNaqBcg3itNef4&#10;ZhzMtgXb1PwDQGbENW/i3xW/lZCXtyh1K6WkbAKeiE4UdXHeZN2dJXuIwEjIAA26jnN0tHD+83BI&#10;uZ6reetlf8SceihZiR/2wLgQ0C/OtZwki4PVeUDP+K4DqPAru4YCBVDQLLpDx81GrlnIShjeRQkr&#10;WfWxpjzMsMrC5HRELwSilBREiicoBT2cRc3+0mUTCnIWB66ux0oEuDPmWK0EgjXSOUKdhN6G76Vt&#10;nKcayRkLg28Wu4xjD5XslVke85ZIRy2Q/EWVeKa4MqjZp1+uWsMZ0nfVS0HBMTmqr0GCsHAu+9Dz&#10;nIjyOoxtfMY9mXICXBDBcp7AfTKiLJRBTVxeWn+N2ZyBMOrYhQkBLHlsuV4hhxfqjploeYo1naRM&#10;s6osfftMdrgHIMLspJGynJocQ9lGLFmGGhLKeIorljmBQoRJ6nkLLm/EIxYJA9LAdEhVbIjvCKap&#10;X8YconqJw9X1CBYBaL+MiQYlS9rNCrKKzmmfwNY5L73L74QhZsHfqnkvK7ngc7LkLuZkmiEqbFMm&#10;ErXD1cM5qCnUAtQAzGIsETfpzJzgFyoPz9I/rYQqsTivm2Iyw5C+mHo6qV3RzEkeAtOXarQkQka6&#10;KrdmWfQdQDxn7OHhjrXzY12gJR85Ln0PIDe2CZ0K6e2V7EyUiDs+Pz6gZlwj+sDQUPYVz3Ou+SwR&#10;GDOkMd37zMoixL6tAI7WwgG8MQjXT86ds9fN83zi7IF26asJkBxIOXgeZ+csJfoShAyFI9MLZ6qu&#10;nXeRkXXGX6vUhqupoy1bb07M0XNvQGeBA1Z2Oq7dxoiQuSpC+mqyeDEzt1dLbsq1nzIYLzHVxAO0&#10;gb2guKFGknjGP1iJZOkWSPIK2aUIftM1FyEVhQiyElQEe2C6BPct9YcnnUg+V4w/eSdznDpX9gdf&#10;et7Hst1eGx2jyB6KpEvaNGEnWCDabQUM+blojOsrmK5AtYJqRKKvRODOGe6hc9olEG+brb3JERoU&#10;QJ9z5hgzORBjuK7j+o+9VTTtpZrOJkTDsM2rWTx4zKkqZ2YG9BTks1h/cuj2s+McCmgLER76yT0d&#10;cj3XzIZlE3tyjQ1vQcRcOlYRdAITGysZbUuvwKBS7umOEpEZchXLn+O3evf0GabOaulQ2YCyJ7bZ&#10;y4B4GjIBAMsTNeggNOdxEBpKIjYx2ZeAQbCJGQHD4TpFwvY2Bop6Z/8uov4mamn0lYVqxwTmQDsK&#10;fCLQzyWqv39inhOtOeY0fHz8xO+//47egzPagB4TUWwhm2Ub9t4Dnd5xO26553rvRArL4AETc3NY&#10;UONwjRl7GIn4H5PcvDYNdrScEzWZ/Pd/+3eUYvjzz588k4voTLi3zwhIMZksKpSR5zhP+OAujnEd&#10;xz2vM53+UKkF08fiRZ8TVm94PIhCPwLIpx5ot+ONsjmegHsExB6wcmA8RyJ2ZWcrWCxqQQXDCEoC&#10;UMj7/PH8ZPM/gW/McPYzAq4VPhxWLZDK0WR7TPz+9z9QGwPzt3vF8/OZgbg5OpMTPnF+ssnf3sSz&#10;tRL804Z+Dry/H6woOBc1wsfnJ45W0Y6Kx+PBPnHuSZfBPT8x5g3H/R1H4957ohPpG2c1dQv3N5tl&#10;1uDqZpD/8/MzUaHv7z9wf3uLONEHk1ThG2IOBhtLuSSraUdOdHTc7mxw+Hw8GSy83zDN8PRn2iJK&#10;RM050OcZnPZEgw94UKUcRDSHLibqnOsxorHr+4939PPMXiVHO3D2jtYMvU88Hk+UFoFnFCZS2g3P&#10;5wNzGp4nx0udOPD8fCS47n67E51dj6TaABDB3LDgK2lybq3BW4F6L4xAHT+fTyKRMTG9ZDNcM9oB&#10;ouVQs/S39x9Zndisoo+TKOTbgY+PD9QCWDlQDBH0j2C8OUwBUTfUdsAxUeoNjo4xgfv9wJysNrgd&#10;N8rpe8XHxwerEpwNYX0abPL8r6XxfOid896pD30A3iY+Pj4BY1JnBn0z9/3A2WfywStuJtCheiXK&#10;DxqdoN3pJ3xET5JKOmclfT4/T7wHbcz9zoqVMXpw2rMhsP6bDT8BiwQchodNymbHFj6tD53VTJoc&#10;R+N+z0Ry0NyA9mHvwO3gfe/3e5wbE89zNUtuTaj5J86z4zhu4TvwejqntH+YBA4aKVX3zUiYnAP3&#10;W8WcFVYmEBzuvfeopkfQfJFb3SeYILVVpcgzr8IN4b8Ef3jh+Uq6pzh3J+0KM8AaE2RHOzA6x19r&#10;5Z4qRprfPtCUFXt7a2j1wHFrQUzPcsd+jqArYRDgeT7owEeDotqo+JVxG2kAybEIA55wL2YU2w2o&#10;UaJlhtKYXW23G9C1wHSmj+DGmWHg19YIv48N+HwOtOrwcgvDMrI3gwGH6RO3UlFa5YFdSvAxh23h&#10;y17V71nqr1caixm2gegSPJTi9eNyxOjqxidjHvZ7hWn08v1/6fVioCYfaTiNK9ATa7G5yf56jevT&#10;Lg/+2xvyv82/+UjcW+T7ehFJtQVxNjJuBeAzvONySvxyWYQ9ncGwS8DHX5/g4rwtpCvpFgJLDCHN&#10;MiZ8uUiEMF0PqsNSzsrmUGrcmzOW/yBUwMs87gN0z03sL48Ovz6dEIQuz+oyV5aX2xdxD4pcHSNc&#10;AhBFf/tmZiVXO7eg5HwP9uG69PG5AsJIX525KxrTFIQr27zaQhbCIzA+V9m+RmcZQFqcYRmYymiN&#10;xT+8vL7x9PFVN+xfUxfz9WGFI+T88AIWiA0rNZB8C7W05gc0ArRm1+X8fjAhj9ru9D+IShJplklm&#10;fc3l/sQXmd1pW/KWnqLJLOo2ji/7ZZUnaw5m6s3lTKbmzQDnttaxKzOgtAVjNMfA0nVTeiMd+G/G&#10;I/2s0oYMDGk+X/ZWKASt39fX9fNy3vzlvXy9zPkcK2xcbJeCb+70uhdjXDkd/+hL23NK963mSpaf&#10;0XX1UugRsJBX+zpP23WVMM7V24NN+710n3Bs1vlrL787VvYyqioMW3BjPaZ9M/5fvRS++dXcmV3/&#10;6usBIoazznqLgLrFGOHrKRmI11gj8byfzd9EFknVI+d3rYDQ7IiAIa8VzTpnwfAe9k4YftvTDfOX&#10;hP1WVr0F27ZRbIFx6c39PPn60v7ek46b+K3fQ3+XXR8Al5BaTDEs5zkQ+K83zfOPVyLfpNBUJYMU&#10;JQQkE0PSGYNoLQ+OQBsd7gWqU/NYXyVYaiWHq80B94Hn+UTvncGb82RTzDOaYsY9ajp2eBE06VqW&#10;vRLhN1FuLc6tFegX5djSyq8zIV26EKbS19vGjrmyXQ19u1/oyM5wXnR2xv58OZCUdNW++LpEKnH9&#10;8lZUwQTFi/Rs3D9tJcR5UfKCl2vYyx5agdjt/e9eqc++XjM5zOMQmXMQNHH5WFRI7QrrX31940P8&#10;449vIAq6TlHqvwXZDVCCyQtL01+fadk/Sir+Wlf+Qz36jd7SPa6/6+mUwHp53k1WAWCCiHQ1Rj2D&#10;C3YMIc4kJw7VKsWFoH3PpMpcdkyZ+63gTrmrIV8Xm3Czga6VAjRkZWe7gUFXFKz+LisYm2PYwC4r&#10;sY44I7iXvuq017lez3kRZfke8bc5ZyZHHYGQh10Q9EyWcx5rqwsQVko009sS3RpLUYVCrNWcOMO2&#10;a60BduLnz0/893//HZ+fT7gDj/MJIa1lP+1nurhoe+eZ1Udnc75O5CWbCY5M7psD/YUuaQYNzqWa&#10;QfbjdKCVBOfUPINJL/Dz58/QaQVm0SxYQA+nPyH6FAXT3Yk0HHPgfrthTDY6/u1+Z6Aqkp+0Y5ng&#10;nCHDvQ+4IbixuZC9sxkeUcsNz94xhriGC37+8SeOdoNoIKpdK08S5BWyOM2TzuvxeJDruI8I2q3G&#10;gtMdM2i6JEdHOxjcdYKLRgSHn5/qf2F4zjN4wjkvQi+zfxGiJ1yBRSDN3fF8nqhlJJBKCTE2wqy5&#10;5q9oe3fk52u9wUyWJalxH49HxlSI4leFA4PNv//+O6l8j4ZbIz2QG+cgA3Ox//oYqFi2nFk0Y6wV&#10;fqxGgo/HI8FgY7Ky+cePH8E6wPX8+fPPqBQAns8Tx3EwqBfJbulgNgB1jNGDkiNstpjT+/2W8zuM&#10;HOi3e0PrHoCvDvmTGh+TQrz2X//6F8w58NuPd/zHv/877vc7bseRVCA1klmVfSOjn8CM2N1MxPH+&#10;qq1hnmcgyaUPEfPVMGD4+PhEqcEIMDjHOumezzPsWSqW6R3ADL7+uhqmTmfFCiz6kVsCYuYgQr0e&#10;FW9vrHxE2HqPxwd+/PgBADiOSBrDgiscwTBh6Rffb412XimoqgZwB3loLBv3LmqhSMRhpn3JgPaq&#10;AGmqnnjZqx56s9lY1EnFcFjDz4+PoAqifLBhKAAMHE29GrmuNQDHpVSUqBBhI9kz+zrOQEjX2nAc&#10;yMSZ1Pn6neefGsaWwoCwLQcl9el5nknxdBw3jHGiGmV79E6KQFdDau7VBbDk+uu923Hg2dkDgc/S&#10;Qs9GghYTjhFUKYoS6qyOfRLzDgCtFTweJ1qjnd6qwFX5ECBQrQQrBedt3+/324Fn2O8woIkAn4hD&#10;ltK0WnCOiT4Hns8Hxhj4+PzYhKGgP1kiMJ9nHtAajEuzGdKYKZVIq4KSyrrWEpkNDwXVcX/7DWM8&#10;0gnsvaPPwexPscxAPD8+0WpD7xPttzt8IrmZ3E/AKlozzMn7OSKbOaKMQ07uOu+xjBfkxK0DfTkB&#10;tn3uO/tQ9kCag5v9Dezm3AoMqZxdppL5dlD80mZejqpcRiE7y/UjX3vpfWfzbo7J6/tSMpo0uUcX&#10;43kb58J/aTyb45J/xTaHnKcSykQ2tIwZ39YpDcq8n1ZooVrWosi58ixNVyJkt3n3ZzGns2NzZsYJ&#10;ADDHahihoK288jTENySovFhfCjIN3Ff3Nh2DVQannxq/PqzgyO44Lrn1dOo0r6ssdM1nIuviek0N&#10;RVPi6QjLrmd5+0xuZzMhWRaRxQpsU1Yy4F0qY7P7Z0IhCQ2+/1OiwYAsITaPrOOgTqACR3SfvxpU&#10;CiRc5izHFqNNWf8a/E+p0t6W9UkPNPfW5WtWMpvN8bJ6RexAZuEkxWcSBZsLGKEhd8CIs70GGhwp&#10;bjIu8nK8pspz3VnG6TZhQtTLQTHKN6fGlyMYa7y/lODgjcZykF4VGh/g4qQRlRShmgyMBHdXXmMd&#10;TrqGxT4F9stLqnz/NaZj7aTXAIhoKQxciBLyv4Lva4/Zth6+/9REazvr2XM/Izj141rh9PJXS10s&#10;R9uDA0fBDPsifNLpr/phPbe/fDz3ra/v79QxU+eD8hS74YO1lh5v6RkQ558oAizWU0QOS70tpNJy&#10;qvfNE8E96QAg9xK/VTYktKdsiBqi1Jq9CvheUPcgaqk1/7km18Afb/ey315eGpvmePW20NfWc5Wy&#10;Qrg6b1oMm8BVZ6WLV8D2xsm2UQVEOjbOd8tKEJ2syGfjNULvap4Ly2MDD5HyJbsLvvjRdb0sC8dq&#10;BLTsGrwIlgOu4HzMaX7ALhUkCsaUl307tz1Sthtof9FvWrQgv9LDOSLpI9GdxL5V42YzVTdaOkHh&#10;m0nqSEPigFmAPWKvzuAPVBOhbEwYpbwUvSpVSxRN0DNMj9mIB8+mVUtKOIvTgaIAfyCobQKdJGqS&#10;q3mxIXyjlVkKQDp0twH4iU2XyRZaPzZ7Yl9pzuucgNuay7QT5lwcykAmC0RDJFoV94XMpT4u66yP&#10;O013nPFc8GspP1IGHKRMxDr/NlniJe3SxNe/eX/tee3v9VLyQHRly8wWkMZRpPhigCP0p8G3apxN&#10;t7y8DCUDPmkrGq+3LOjt8y/XkWNtHjpwp/AwW1UhkuO0C2K/6/K+goK77aB7XP7wj16/eE6+VsBj&#10;UdDoGbX6S+PLRmNQCcnF3INzts/BMvdtLnRtVR6QQ1yBO9p7cwZIJ3TbnjSRXGuehf42zVkEpxyU&#10;a48qnxpUK5Ip1RBQfj0T7u4rKbXWYXHuIwE/DFjD1xl6nWbp5bhTUCYIFKJGe2rAltf2NcNC9NIO&#10;LrFXCFwrpUa5P5+pBlVcj6BpRV02tQdK0LECH7Pj+Xjg73/7Gz4/PnE+z1wD2u+co1XaH/ZgX0mP&#10;VisRvIVBGdKJkq5BCPMxV2WLWclSfJh6dfnSR86K3JrBIspCrZbBd15vBsI+dK8vRHg7btnIr4Tf&#10;5yAa3EEdeL/d4uwhGnLOiefHM+kmPCqTpMbebmy+SRTiyH4k9Wiw0TDPZ4B7iLJcweCKbuPiT65k&#10;ryqAJhAAGAVZd3om2Z4KSHmclbVWtEaOcAEkRnClDycX9ZwMhPVuOFrDcTsw+sDPnx+AIznf82Ta&#10;9pRkX88yxli+RfxICjJ+GeJcfj4eOFrBeT7Rx4l+RiA3+dQJziwlmvxh4vlUYH0lD/vswAn0bjjP&#10;njaRPqck9v1Oju+mJp2l4BlI/vPseH9/x+12kO7lOKAmfX/88QfHGvQycyqZi6WLoq8BnJQ+rTH4&#10;K/koRVXtFjQNBcftQHMGV2upKDdHO88AcTbyRQeymzYLqd1uxx1/+etv+M//8R/4y19+w2+//cZk&#10;13Ekotld+yOC/63i8dk3yo2rZ0v+biKBP37+RGusfp9OKrjngyj26RPHUdA7aX+U0LzdDnLuR8Ad&#10;s+Dt7Y5+nkRKD/JbZw8sDxqxYoAPnE+i5xG0OrUC3kfqi+N4Q2t3UuLMkXq2tSMr1ltpaE1UPgU1&#10;EkdWDLUVlNoW4EAyWhjPzJ4Bmz0nfQUz9D5eaJYVJI84ECYsuK7HHOg+0IyNa93JhNEqk5E1mjcz&#10;6RFJ+QC5zBkVX4U85rW2DPC7L3R/JmLL6mFhRVWv9NwM1HdHaxh9ZmWHGftNaB+fJznXuU/VXDiA&#10;dqH/1BR4BsUYzz/OPyvOqaP7mEFlE+AGE5CCiQ4PfWuVPX1Ydb2qEkvQGSLOPgOTNASSjLSxZGEY&#10;uG63o2IEBdGKLVnEJjgmIdMbg80DP/88Ua3h2U/UYjiD71DdWhFO7v1O7ieYwfvJybKCZwzIY3Kk&#10;dPifTv4hjPB/a06a9Q6Y43403I8DfZwwVEycaO1GIf79d3h1uDmGUzH+eH/D6BPlXvD4PHGWM4MM&#10;z/OJVm6E94unSwboqy237DTp78vv6dRvyn69J8fvasrMKNFXNna5YYh5ic/FH4p/g3y6/MW+f0tI&#10;xHAKdfg6NkN/+8fPyDjdaob/lVcGMngxBUUi3Jhy6PEeQmCTxmPzKSYQlCp0CXYnJpsgie9PJbju&#10;Qc+ypiTLsLdnyLn1uVEAeH7OozHAdGegGxF82B2UmFRD8GPJDHegWZRomcHD0TP3SwmfStM8HGY5&#10;ielFv4xZ8wIA04QY9vj/Wkc+iueekpG7nn1DumxrrDIRvcUp5eGzOycI+bAta7Lfn6gxhxBm5F5c&#10;XmQptgIs6UgDpciJSG/zaxA8/kZEuNB5XONa6IRmCc/z5FhsGYRySDIILpmyjJtgOaLLeM6ExS48&#10;l0W5OnOZaHn9uK/gAYMGlFfLwBSd0BnBi4sjHO8v73RcLi6H3/I+BW5KAKSF7ydoeAAAIABJREFU&#10;l8/uMKhL/IwDycP42tHqGjdRQntzP6SgkOqGfx8vjv9KE26ObvxJwdF06cZggye9r3vHRK6dbBk4&#10;/CVCbV+vNb3XZJvOHwVtcoDLATVYBkDyVuYve+jrfy2Eml8Dl5fPfoO+8zV3a0DXV4Ybc270cd5H&#10;je+kU18lNnXdLk4ZFND1rzpF+27fi5I/BrNCvhDOl26sBU89JfqmfSIcogaTHFlxTCcyg1joKKPO&#10;97/qNO67uLfK4+F4TbD+6vVlnl7ff4kEr8DfCgNLh7ovyXdfreomqFuHgw35zIEZFB373Gk1PeYs&#10;g1Txt11eoUbKDnHiFZMTGWMM9HQJh5Jf9QTWJ9VMXN9j3xRbQsTml2smuVUkQDkr+ZyAcBbxAXdk&#10;4Dz5jzV3HjzXK4Wy8N67caA5kc12fU9D0VmlR3MviR6efi5k+JThy7XQGSQDenrw5ZZKhwyk9hIq&#10;gQi353qWzd6Ycc6refNuuC9k1a4vae8WX+udtkpwSUvOZzSsUoCjoC67S1f1hbW62KXbQf96nImr&#10;/VWvLn0zL7aZAtmZxDIBSJTEXonP5Qg5VuIzgDNYVucEYOEY01Ya8R4XcG/UeUEwv4xZOsu/vpV6&#10;DDFn2MV4q75YCnBRkngE25YtdT1TKOv2JbD+5YJY988Em2vvC2H3C4212UgeTVPVyFeBXAZktX/9&#10;y6XcfRcFpFbOufBYo6/f073zob/YRftrR4SvIPgyWGPQ2wnvjnSeZzQ5m5PIuB52HumGgj94ytb1&#10;/H1IfrBkb9cdtE05kJR3fX5/VgfMO201C3y9ZDCQgT14Zw1KVnlOpWx9+LL/19ryc0mhk4bc+r70&#10;/v4SqIxq2uPaRNSWsvSqfIsSQWSAgYY5g6m2VczBIOEYfE+mOVGsEcwsBp+hz32i1IbZJ9SUfkY2&#10;sQKY3uDPB87nJx6PT77vgwjvFsH3QPRb0znk6QtP9zy/xA1eG4NLx3EE77PhPJ9Ef8Y06qlHVNSp&#10;aW/a75mMQyJYpZt7BM92WXaXPPBvViLANwYwyJ9baoMV4LgTeVktuJU1rpDpcY4InIkGIZoTHuQ1&#10;3oO+xQrq0eK7JeleCCxkUAbGuR6d8yrbjHe0fD530i0QZRk2VFt2+ZwjA+EAEhmMuPZQIDzQ7P2M&#10;hAQ6BCItteH+zoaRaqToCHseDJwDlpzbFNcVuPcA5zzGI22T6Y5WGBSGAbPzGceIPnR4hxkTSKUa&#10;rFT8sB9szvr5uShygiO88qHzfuzb4bHmtEpbESpUFCsc3+fnJ273Gz4+P0gZ5Hy2s5+U50isEIUN&#10;9H7i+WSSoAStx3kS+XwcDUdjrz0DIoiaFgvmHBHQVpNbztUY3EMGYMb9xpw4PzuAEcFPnoVp5yjp&#10;FLL18+fv+Mtf3/D+fse//ftveH/7K7nSoylnDZQ0ecH5/Gc0wK2t4QzU/0pcTNpG5zNpNcZYvVAM&#10;FvziHvJE6p/emYy53254PEkjo4TIcTM8n5/sFege9BvSW7QS1ESb25xyXkvBmGckp6PfgwLVG4q9&#10;HQeD7Dkvm81pq9prZGA3GraGLVZrALU645gj9lvd6E0AUh31Qd5y+rnLRyHdWKQ7x8Qf/SP4vxnV&#10;nGFHkS74WAe0M2ZVraJH1UDu97r0oypd5mAiqNii8yoWAeMcDxPoKKK7cbnMMLOk/yHVDc+xMTuD&#10;0TGHt9sNjwBBt2iKmbZRKINlT1rQYzOBUauhtXtQSw2gVLRqeEZ/KTho/wUtSqhimCHYPBag0j2q&#10;Oyapa47QAXAGukfSbVJ+1Az0OOKMqfeYY9kIA60deDwYw67/6//5n/8158B5ciIenw88zyeV5HSM&#10;aCYBJ2qGaAk2F+DChxEzJ87nieFCyJAEnRxCi+T/7D0b6h3tiEyYEA3sjDonN5/JcLSKOU/07hiD&#10;PI1wZhpU6sBsQ0lUeK0Fw88oKVllPVowOfwOIQgiSGAI53LLICRqxCMAh7yWYytBDkOZd4ogZERa&#10;mOmiAA5fwmiwhbTbuZKNvEMRW8yxXIoDXy2o3R7OIO3V8dEMzM2Sv8QA3JfBrzGm87NsYjesuQIS&#10;ZZ+CLOMUSJThEtNtDuTayth1TwOPQWkaK+kS+7InZ45PgZQ4pCMARrHV5l8GKjfXakLG+ZBzGv8K&#10;uEE3WWilBQdZCefEgKmyzJlIsGUEhPEV/9bcs7x9H5HCox4y45uhRd3ml89Gvm/ZdqlPbSFy0hHK&#10;2dvWNNzP3BeeyngNOYLNm3FTAhFfawnuOdIa1UDRCaVRgGiWgHQ0V4avXMrYhXRStk7oQVE6GrR/&#10;V6LEYs2WsUV9JQPNIgBipu7tXLNJkriYKeT6vrq1OgisyKmMcZYCNfW9IuPJ11dKML2GDK6fiHFt&#10;QbYobaTbUhbiS4kAX/vgohu0D2J+3ApG7EkmIRmeFVqRc8K/S2ksOd0DGFvoVkH8kMVprOihs0gp&#10;lOSkTpiBPvK1RgbkM1hZYUvznT8yni3mKPeKeyLoffoX9HT62vFT3HW0oUoi4cv22fQEEbrhEsZc&#10;jnQmnOJAhpzcy/whuP8ugsP5BC7zkPdeina5ytomji1ewf/tIH2m5va97NSjjlSKe9VMni9AoAeJ&#10;rrDC31FWmaAaSeaeiDSiBWqK8hYr6utMosE/1xmHK1p4UR7MlNcZwsu8NeXctkCH1jl1gtcFYs+k&#10;F9du6Q9AKAQFBTRHBo/KnjXnmQyIfUh9bPF4y1KYl3EidXmxJSczz4yINMR4ilkiS7R3PMcUaMQY&#10;0EUHhoHrmEtWjcY/bFXurGcJ9LVmXuejY+156co8i0hd5Nowux4Am++weY6lNQMzdA+UEybDszqP&#10;Y94zQTRnyh6HpCSzAlVXvZs6ZDOqAQX29/VErhvyelvySr9HQHNdbSUJhGx0CLUVm8jodNTGMlQG&#10;bWh8wx39PPHx+ROP5xPPxyMaPpVEW0mHPiYiyDBC7apSci6gSLxK9MKIwxcWtvQYY+k+rHRM6jfE&#10;2qbDcD3XN6UTlTqyV0OW4IlEZFByfd6m1n2f97CWpRdjXNKXgFC9Qv+tZ7wmtyLgLiR9INuUtEax&#10;9XxBP7YHpckD3HLtoYaHpnNSwfpAR8kGVSApnt0hvRZ244aGUxJX+wRJm7NL4Aqi5T99PsV62SCa&#10;0RI6V8VT5L4sy1FPm3zdTDaXCRWeFYlpxcT6rqC07ulp082wGj31NIevZAfHy2cPCjtZ1C92B2/A&#10;9dDzYf9+6mT+KxprVqzJxjRgRh8LN5xjwgrPk34Gd++W2KPvyWASZYYKVHo41062G7YzOKgBrNSw&#10;6bYHmut7jpdkDLbKFl++rjjrQ0xSB3O/b70VXKK6tLbPEXt2VT6uNVT4h19UU1/ubQK7NJ863+dc&#10;62cWdnmW2BPF2SqbCiq4V9qBVokwPdoBB7/X2pEBOvnppRYGEp2N5SYMHz8/8f/+n/+Dz08GOEv2&#10;wSLaroaMCm15ipoj9srYfCKfpHDpTlRs9glIe5ETOQIZz3Vg4LA20gc8zpNl8o0NAEstOM8Tz/OZ&#10;CFYgkJ6RTCASmrzzcyJQ0TVt0fv7O+egMQA1Ap1cTNzDATSBYXYGibtQ2RaNRefMxM0YE60deHtj&#10;E8d+PnH2M4OPj/Ncwbqhz9doOFlz60k2qUNHUmVY0NW60+7qZ8+qhlIaMC2pF+SjTg8fshScz5Pr&#10;1wd8IiujtOdG+FYAfQvyukvUeQ6xEmE9wzQsoNicOHsP22ZVT2j8tVbKQgadqSdutxv62fE8zwg6&#10;s/GpB9pTlQSroaDl/Ii+hc0lFbjucJ+BAud5XErB+exJB1FKwW8/fuD9/Y3NPuF4Pk58fHySKiaA&#10;fmfvqR/Ic8z5s0LOdQVk3QfpdiaDfKVW7uewjWVDP58j0eo8S+hPtdYCAc5z6vl8RCLaSQFTSHXz&#10;b3/9D9xvjc0uwx7Yg7RCsJ9zwmpDi8oRXn/EXCjG4KGMFKdCJi5hht6feD6ZdGj1gIMVEEL70k9O&#10;5YZn57MaKo7awq6RncfzQP70GOTOH4P9W2gnGGo1wKmramUC5na74f39Hc/Px4odFNLd8JzgCFpt&#10;UL8q+t9IfW5BPXI+TwgAUkzVgAXFHEd7C/Hnmc090TOxwPOwhkHMqss5PH1I7jfORWs3BMtLmA6M&#10;U42wx6azAoVmU8yl9tRgQ03pwapqFPekClzXtDgnR9Iq+ph4u7/jfr/jOO5McMa1Fe8b0asj/xZn&#10;gxkTWKzeOiNpxPPuaFHJUGucM6SFEhiltQaf7JVWC2NGCNv2OKIyyCrnBNEDI02ipVNuEZCXL1R0&#10;TuU5yaQIqWNIGVOCEqjE047Oc6kYqQzbeZ7MUkbH6fuNvFHLcQr0bDgJBm48KcWpxlhb6ZiMA73U&#10;qICw+ZYGR2aWwgnkIoZTOz26+JZUoIaK2/sBd3IytUZFpIyLlAMdujB009m6HCNYqFYZkkj6hBeX&#10;K35sBotjlatujpt4w3fEoQz0dGg1pLyapeDmHfdfrqNIg/v1xT9dHT99cW+xtkax/749dd7bt592&#10;+W/xeOue/POGDLHt/sCF1kSI7G8fMIa1fFq/zoXz+5pEBpwWX1/OeThGruvFDbL5o02OaS/d2595&#10;W1o53Llmtv57H+frPz34Pu978OW6Vq8yF7cKOdY068dl5ez1a7sD+nrR5SxbKPTk/Pb1nQsi/OUa&#10;+r1EQHgk/9TmaG564B/J8i5Z9vIJTvu2sgpqTMoAgxSa+++f9Z+9UsJfvrvm5zoyhwNzhgGzfdGU&#10;T1kBI3dcLmywcOwLHNHUL3mPl+OVdwwdKB/TZ+iUIqczyjsxl1M/hTQFnc2cH5WtFliZotC8OGcv&#10;AvBlji6TZd+8t+15adEVoClf5eAbPeZCueac+OXjXzfJ/mUl3XZu5JfXl7/79u96Lf7wyyf1Hzlj&#10;Mc4LwlKV/p7TslpnyWN+0f26Fz9zrZB51cb8771yBetGuyzpM68vX18z4CW4s40H+PptXzdUJQKN&#10;pP3Mlz5Z+m2hDBGle3Ev/a5xvJy/BiZszWdWcMxtJoSw9qTteX1OX8GCca2yyE12ebb97g61roTO&#10;Oj3H5fy7XBAAA2szz4t1XSJPoq/CDBMwHPvv9l2tDD6Qjstiy8hy3hGrsd/mzDnUZ5CfWIkuA1DA&#10;UlSdt67v6AtY91y6PNCKQJam78+vpIKF/ZONNWNudP6uwObrau8itlEtKMlj67OvtkHaP361Q0uM&#10;w3cEIUA0FxXqvoh0+sNwlw7lxSeezweeT3KEL5QneS93PeCjE9VtjoGJFjap70rBiTjy3peYgCFX&#10;0T2YIWisNuSnnsEsA8728gzLbpFa4MW1XhMe9/O1Di7HwJKlPq8TNoGn7pKDNTEnOXd3f2EdYEj5&#10;z8baCkIpGrnpMCVmUSgzi2JDolkWHcj2XInsNenOkBJb9AnfG515623uXs6kVxv0n7z+4edjDrOe&#10;xH1RMn05gnyzo5Y94RSEeD4LaoTtgX3t83x2bFt7u4+Z7FN/OYtpm3w7cbbW/9tH3Kt5AKwEjusA&#10;4PjCJ1x35P0fn0/0zmDQnB6oYE/Z8GigqWDLzsl9Oa99BY3W2ajP7XYlUp/lWeigjWblRce9vC7n&#10;7mZ726tNoDVc7yedVdkqtHxdVnOsJnSaQyW1zNgHQetXygqqaR1c58FeHm8rMEpZ9QClRCILpCQ6&#10;mkXAJYBCY2ZfB+6rzvN5EtFarTIN6yqf5z8h5pdf7sntnWdq6KIatBOSfQX+VH5fArlOWQqEs9CS&#10;gUZPLuYA7BF8d4JAjEgU1AiCDScSvpUVcCprXdKadcd5EvFrhRSsPRrqtdrw8OdlzUUZ0GqL1aEt&#10;VqNR6H//99+SiuM8z6Tlut1uGRmTH8UgHde8FgZZ59z8KxjOCPL3xxO1Fby9veE8TwakypFV/bXW&#10;oAlZ+6/WCquGP//8wO12oHciXUWXIVoTgc0ej0fqF82/xThHHzhxwo6GdhwcUzxP748MSo8xUFEj&#10;cL6C4KS1BX7/+98hmjCDxd/JP/75ePA7cBztQK0Hudv7GQh+NhlsBxsOFmsZUBMFDqe25loncC32&#10;1+12Qy0Ft9sRumQ/U4jmbq3iI/qDsKqhZDDYzNDPE/f7jXzmlUmGObXXSurAtK8ccB9hJTIGVlul&#10;PE8i1d+jCeXPj595HQTVx/vbW3BjM8APB85+Jvq5lRZVbBvS1mckG8jDLrQ3QBmnfU5/d6pqmKgJ&#10;7qPGQGMpNWSGyQozw9kZ21OvEzjI4X5rKNYwZk9diDgzfYoaaVUIWCmZnEDuJvYPqO0e8sq9VUpJ&#10;UIMADj45H601NtOERcKCscjpjtvths/PJ87zmWusRupwcrFTdh5Qw1HS0Rx4np56gnprEgA46eub&#10;jbSLAUONscBZ9XJE49wp4IZ7xGMLMhEd54wVi2JFnQUBbrJF7QOfyMb1UMJpbogtw/3tDe04Qu5m&#10;lLHGc7eafXTGCPqt2lCK4fkkqLgdLasWLbjMLWwUUfe4e9Itcf0t/LmZQWtSOVkg1tWUVCJxtS8E&#10;wmTVzMhz0ayFvK4Elm2/pz0i6qKIyb293SLZyPlsisr3KDM5e0cpFFr93aLmt9jqOqsAmH43eklb&#10;6SUfnvO/eKPMOch7bTx4aiNnjkXJlLORhNAA5MhRU4SG/hzh44UC80mlapalVYl6SqeQHE6lYFOw&#10;EyrxzCCObPctiKftp+AnjYDAiASEj++nBxDXX4rzGoDZLP/NqeC9l/Oyghi2ewLrmi+W8+6k5P3l&#10;MKwPvNrbv3z59h9pmMVlTH/cDc/9s45LMMrB9eIvdp2O9ZTxuaCyCOfQfQV0PObYXKhCLA5pY3ZR&#10;VBDLv14zqWCTEh4Mpm4G2ZdxbXJgBfTQPJGm2eQzZDWNfHcoD3Px87M09ps58DXHMAFDr47d189/&#10;M48uNflVRvIzMqQZJYAQVZ6OxRaMM+R+3pFZTIy9JliADB5twQjbAhffBufi8zkpMkJjr3o4Pa9r&#10;tDcn2puLfbnDFoTgM629J4d0zcsv5gsKCKzPA7FOS+j1DdiI0tY83AB1vaLcEIkiox6bU7f7bflT&#10;b2hz+Iz9EMHwiaR6cQ/+XY81BYIrPMrCzQOFJdlVMmEFkzXvOYUGjJCqonJnGTBYTpw0Jp30FZhj&#10;AireTatSD4Z0khD3VxBzXRPpxG0LE3OzTZJJe66Ly90u++fyufbSbs6vb2NUkGUtc+Bu58yql/21&#10;fndd7vIqm3ROrMw9P6tzcxOxTTb362ege5uDVDHYp5ama66P2cuHqM/iOIzPfDldYq62McUN5jY5&#10;ixLB82NKApixSmhHQCMQgLmlpi10dcyd7de3nJ4cdw9jam3ptW6p382QXNQpU+L8diyt5PmTNGvR&#10;TSL1xwosac/sdoG7b3zwluvhxj0z3VHDyPOwk9QLRUELodKFJgfkLJX8masiVZCoyV1HIVD2oQN8&#10;T0zEHAY/r8e8KLCaR1apqJI596iykK2yhFRjyiWwpfNdyiEVmILVm0DttoLmNddY5w15bM09Y9f7&#10;cXBNQCMDOP4yRjkmZRbAG1pbgbacGw/wxnSYjSjHPPHx8YHPj0/0oG7grVbAXrawUNZd5bRT5+R2&#10;uBjXZ7htZz3fShkqpNXB4JyL03fXu+6OVmN654yIXsyxuGSn1tTzPtnPR2dXjE6NxVImfAmM9gsA&#10;JnQdsC3BkA0nNwT69UU7nOsZ6GQla3xG0N/WHl8iw3kR97vskMt0+vqeIc+aJCHR2mCbO8j++1pt&#10;tGYrZMj2Wsx//toD4ruN5EEG5VG1BbAsXsmxPOqwnNwS9oecRISNhrLWVU6w7q3xp/znpua1LmO6&#10;PLu//PxuVvap34Pc+zWXjhA/tWRE6FCClbjA5xgR5Fv71Syq2Zxn46IhWjaVJY3R1zHqfNVoxbFM&#10;Y6nk2WKbvGrOOEcRTF+K/vLsiQBPY/91LvW5eZ1Ot/B3X/dq3Fe0KHGWusuZ96TKUXUxEY5E4lJP&#10;hZ7ASlIXocQDQcp9YmGjx/3BfjI2DTYdt3bg9JOVQe6Y5lmibyicW6ESI2BezHBGqW+f/eJHi1ZD&#10;NvYlQWXLbtS5LR9F/MbJvZtnq+U9+5wRlOMFVaUO575vtbHBm/s2ryr9v6P3Z6z96tNQawnKKgbk&#10;+7PjKdqtWiJw25g8kBzEVebkmp+TQVBRvwkNXcpq6glf/PhrvkLvO6VQzTtJi7DOe8q0px9UW2OC&#10;ehJN+vH5iftkkLq2io+Pj6zmlU/jATKsreIcHffbDT4n3t/uOCMwOjA2G8KhyhIgqCVUzVYZIGbT&#10;PiKUhfD/2X7iz58/lz51wMcEAoEvCphaiaB+nk88zyfutzuO2y1R8wJG1lrRjoPJDA9u4oOVD/f7&#10;G55PUp64A7W0iG8xoE6Ua1SHJSMBGOgtCEoRBsGFHu/Rx8MnEcq990BDz0TLtnYEMLPgdlTIB/74&#10;+QEgUMoRCDVDINjJM18qOaPVG06VTbVUHPc3MijcbhjnicfzwUqPCMoOH+jjxG+//cBvf/ktkxP9&#10;7JglKvMOypZoYwBS+PVB1Dzly3LfqIkgg94zTAsHMLNC6d5unJeg3rm9veP5eKQtPPqgrATNzXl2&#10;dJd/4FmFFeSbeH+74/F8wGeHGdHFx9FwnoNVH88H7m9vOHvH/fYWsqBqTkdtFRhMFLk7jlZDdxKw&#10;q54Eb293uLO5aWvkvidCuWAYbT0rXGMCgyfacQ/Fwb055sQ5nkGPMlL3DCfqn1uUVSMiX+CZblGl&#10;7Zs/u87G6U70MtEAcNGImGy9luftqn5jZczoJ1o9CKQYHqjyknEzoeWP+4Ha6tKTQsT7xDg7+3TQ&#10;cIdB+omyz8qRJ5tE++RaTuC4H3h8PoJHnv4W7WgaNbWu6p7pM9kDUAzVKp7BBz8i+ZnndpyVOYNG&#10;mhzKeFS+9A53S91araBanDVB2dRHTx1vKJh99WIYfaLRoOcGPY6Gx+MBkfdntmhGwycZl2V1uEco&#10;3mU0AulZB0etTw9icg78KJVdeBuVRYKcXJxxlcFmn3g+2VkZ7qEwLDYfOZxIVcK797NHjMgxDaiL&#10;xDIVdx5XLqdYQTdgD9rojEY4AytOF6XJ2+G9G1u6NuLAl9Cmw7H7QzGc1Qzp168dgWEhpLttpXK2&#10;HeK3O+lzWn7XsTJUr3dOx/LlnUVF7NvzaT41QVgG4YshnT6UMSujx1ng45UxogEdZYpAGL3xvC6X&#10;0tLALMYAY5fRH+GXTHrEphCVR6IE8RpkDrfphQBSWU9WK4iPKRIgE5l5zCC4ay2W87UWPmRmlxcw&#10;fDzz78sZ+Yp++rpS2P7Ltu8uspj9tQUiNDdgwipd+rzXfBmP3kc+q5pF5LoHlYL21v4d3u+rrO/b&#10;IRNHZiljdGQnihz6bX4ZfIsSTDkVv7hHypPu6Pt8pIW8vq+AXATaLB4kfUrpAeNcEU1n1+vps3FY&#10;SxKY9JNLupXSGvenDM819qkvQgmdhfhkdj/lDwvZpzkntQgP6BkPk8Es0VZg7e1ct+0/+LxrH8ZF&#10;Yo625JeCNSpPBnjYBg3AWm+D6JA0TgV3tebfB1TWa5c9/U60g++qENKDwIZk3VFj+4ZP+d+02L6X&#10;nUFdISv0Wf28yF9OAN+fuy4wyaJj6Qu76NCrntj2kcaClYgQahoA9uawerayXVUBruvZ881cfxcg&#10;2p4VWEgoocV07aTeQASlNVZYOEEFRQHgojNX1wQd/0Lkm+ZRiYWS9yc9jPhz9YRKnosjXmcAgEsQ&#10;0daXtJJLs86cdSzqrVjHTTa0gzOYputuR2IAYZG9GVwIPsBib2jdnIPMpl55Vpvld7ReaVfsemw7&#10;Z/ZETq6Z7fQaHvaJp/GrcVg02FISsrrBS005sxnyMxmclnzSDtQ5gO2819g36TWHT0v6PTkQa+/t&#10;QalIFChYVtZqUV+us2edxQu9vM5goFYOtNZVcu4ewbOgClSwe46O3p/4+PxAPyf6mGnz+vZl97H2&#10;Rs694UTn+mldEv5NAiLNifTSTg3GMPkKGCLkLJEucfZICjC2Xa/NMpcudFdCSmeLr3NEY0+WELkN&#10;67sXOQJtOeiJHRlkEZdy6qtSsAdwsmmsr8DWVf/40mt5felMna/bp5XECZt3ihowxrpQZcvGWAF1&#10;2+zQdfevo/nHr1fd/yUo6jp3t+TrJq/pD9iCMlg4lfq+OzL7PgfXbt/zAjKwCsIvs2rbU9mmnMzK&#10;ltAMZZpR+a/nIsIOyOvoZUvIJMvLFpJdL6oWBlDP4HwenWjCHpSc9BsnFlXfTERnJjWKwdURONeW&#10;+sZ9JpLaLo+wzn6YRTB915nrjE+98825eLEL5kZJA1wkZ0/wv86jx9IWI7WnguHS6ab9MYUqtPQ/&#10;iHYVv07B9JF0GjOoRmpkyGbqPiTVH+eF9x1O2qcZiQgPLmBYNBos4ZvYqqpFNKETLRlg6IMJnT56&#10;UjAMJTgk37JpVOkqWw9ElhvU6wJwm9nQkV9R0iDK6l2BlvjplsHJ1g48n4+Y/5mUMBZl/RYBz/N8&#10;5jnR58SY1I01EPZJ9+SIZIOD9DRsyDjGiB5qCL1n5Nfe9qVkwJ3yThoPficR6CGkpSho4SEDDA65&#10;Ez1ONKmH7BoQNFOk4Ogo0XzvPMnZ7jYjsBZo9ziUhaoeJ5vSjgiatVJQbrek5/jjjz/x/vaG2/0I&#10;HSopF5iqRpUq5VbjZ5NGUuC02w0AedPFIQ0jkp2V/1zbjo45DX2C8uyOejt4ZJplUqy1Y9FqOc/W&#10;VsNWimd8//HOXnawaKYJnOeJ42iZXNH8W8xlBwPAH58fpCaxpb+Y7GkBEAU+Pj9JCzQ9uJtrNBdd&#10;1LxK9ilg2Vojcvsgkrr3E2MQ9Pl8Pmkbhvy3oB5tR8P9fodPx/k88fvvf8fPnz+5/qXiaAwG3+93&#10;/Ntf/4LffvxgoLq2pNbpncH+OSfOs7NCwhkPsVrRAk09+pOVEG5hlzMRwORJw+fnM2Q/qFErsi9A&#10;bS1t7X4+M/Auag3AcDsOTNlI5kEJvM6RPgaOVnGe9KWPg4mF+8H1/vHM1KtGAAAgAElEQVTjN4w5&#10;cL+9ATAc7cjn6sEMUVDX9YJ2qLVVdQB38syXhrf3N3Kkl4pZHH/++Sd8TNRGqqNWD3w+PknV0h3H&#10;jQ1BFXA9jobzeaK1krKNGHexwv4yVbaVJaKZuoTxqzMQ9PJPLCorfJIvfMS4qzOZeDvISz7mBATs&#10;nYZxnii1YHQ1GDZgBNimGsxa2BMEbPRoMC8qOzPRMTFhqQB2CTCG+whO+BF0SqRbEyDSrETSICp7&#10;NpBiaw1n597DwFb1o0qfFnzdn2y26lgxDixdyvjwxNEOBranp14/nz33svSb1Kinbi5Ii6gcKMbG&#10;z6U66v/9v/7nfxl4WI4+AtRoyQdOLvDVzdVltMGyXMKghVxnvfg7YZbl/Cql0fsMpEVTySiDK2kW&#10;s5OxB2/XcXCyvE+UAqjTcWvRzHAoEBTjMEsDPw3BraxS3ZdLcKVKsadAhrEBHdZmyd1pRc9VYFUH&#10;t4ciWBx+sBDUzWle3Hn6HfnZi+G5G+sydPMtW8Ii/8iWUrd41rzuN7YqDQ78g5c2ggL6QqaUpKSg&#10;nIUjYfscroPS4vvLctycEdAsUlAijUBH8hDr0cPNgYKJQBQR6RF9TZEyb8oa6X5WRAViOWYhhqot&#10;rmwaDRZ8gotrqyACGmZE44SRScSCAuAIXrjNOcUKaRmwcRktfntofuP6BoPb1lkbuCoI+RyQXb17&#10;hVdjfDmAC1Wmw1mxj9w3UBBh7ScAEFchfyq7XQOlpQSSB6+95bPomkI3ahzLkEPKrL5QLBCRSQMS&#10;SNrUQ+VljCq3XQ4r92OogLme38KgDu0YRn0wImsc03OdFbeh3oswXSkZUjF6GunA6m8TqyEYptCC&#10;FBCTMzhnjl0Ke7gH0jg/TifQx5L98L3ETWcIX8wVDFpBDtNcbHIEROJjyonbq3iQ456qDtBeLCtQ&#10;nSJoht2cQdEeiTNAn9+cAp96voWCSV2nwITZ5v/7RRZT9n2Vk2keLa8Vz6mtYeF8xfUdoIMXjz3D&#10;oZWqkpO2UF8ryTC3gTjKNj46LnIKMggU+7nIF4wk2oSjuJCRSsPZvvBQsmDOkXQ6EZrkHCioYqqI&#10;Ccdbsh2bnFzVYRAIjZYOv54ld2jodW6dwJQvk1XPRWVH+dAcCIkFz0CGUOAxe7lzqLuXDteEibcy&#10;l9onoh6H8poVZksncl1UDjlWQADUW0KVQfeJM2wiSgelnyQbsR9XCCGP2dS5Wgd3R8X1GZTYmKDu&#10;mLuMUIlwLi30SQmEW2HStVmFRXItecaVLMj9tJoNJU3MJqsWw5HekNpb44sZdlxp1beHfU3oKrib&#10;ez72lvs6y21bH/6zmFdPHZsJzrjdFMVDyGsm6WLsy7bb9HQcXLpe/p6GqKedwlsHMAOiaRHXZGGZ&#10;dSNH6Rh0UEZnAKoHf2sPPsQV2ACYAvFArHa4k1tRtsx0x6FnRMjbnFlVtvafbCqt4fq3y9Oq1gFG&#10;rCn8/2Pt3bYcWXIrwQ0zd5KRR3WRRqp+mOn61v7hnqVWVWaQ7maGeQA2AGfEUZd6Dc/KExGk090u&#10;MNyxIRgzy9hTLmrQuDijm4A3wxRfH2ZnCpib1Vrq4NSIli1a7FdU0nGLPQuR2ZLkv6kDaB4czcoY&#10;OwqstkOsJWJtKrcz2a2LDioPSOgKGuG+WNrCRfW9EPgSkw0taMnWp9owwQslRYjPCtFjxq8Un1sE&#10;r6WhSTrI+OJSiCD6LNHmyLvbeoQuXQIdMSaeWZjeJVKrj+xzBgMFqc/0rYc+r97orjr5zUkpwZ9C&#10;Ovg+UoaQ10nodTagkO8gHZqMpk6z1DJziT96nifOceIchzuGJqY7GI9JPj49+FTOMxCwG6nE5vqY&#10;nuhVBL7Oae9kxrECBvnZG1ie5LE4n73E73w1X88GJG0Ss7TYP4CmzfhGVfydMguwQGtXhM5SeQCh&#10;AOPkSLNgvOuWk/1RlFjaMAen2ybT9bwxJl6vFxboTLEEsnEY3JPCnCTkkRDLdkXrmGMCunC8DqgK&#10;/uM//gPPz0+8XuZAywBG8u3pEAXUjJt49q/r0BYQ8QAH9Tj/zzlUygJhRQj/ScBt0AnNXRvugGdz&#10;RGZYikO2pI9hWhBAFeM4zQHlTRznMpztUccHBbvknOeBatwapKw7w9X05d0xzCEGawIAx2E92AIm&#10;wxtmD8+2p60FeDNnadmHKfi2jaXahxW716BbLEPVnJwTL3cqZr8m8bM1wha53W7O68R7Xllm8OaN&#10;JNXlKDG3t61b5rw/g00k6Xwc55mQNYA7FlsED5ipv3z+53nieD4hMB/Ufb+hte58YpgTDRq+jn3b&#10;se0GSdIa8Zmzqao0gU7KeyZLijv9Tocf2UO3MYdmoh2wOZ857SyD9HUcwZe2fcd+24rj0CBs6PdQ&#10;XY51PbHtRleNqAkuB7ath/+N+ojCoGCsibA7pceJnz//jufrBehC7zu27W7QJPcd//J//Qs+fnzg&#10;x8cHpG+hX+z7bj0Cts2aVW4bet/R947TceoZ+2SgadsNpsbWnmuQ+kjvHbIZ1Mh0+JG56Nh1+Ip5&#10;AriZhFHTeba+Ob61nWXir8P5uHq2MFpH3++ALKxlTmMpPqnbfcMYnpSrE6/XEyLAvm9GG+5wbo2O&#10;Z/NjrjmxdUO+6N2ct4A1QV1zYs6X90loDqmU2bTWakuD16iaPHy9DntG67jdDOmC0EQiPfRWXcy0&#10;N5x0VupZH8OFNYfLJPLs4foRhY14gHEBzTHpXUcf0/i3ZaA7P3I8d7N/7FwanrlVpXWYLTiXnbvp&#10;weM1V/DaGjyDw1SRz7becdvv2LebBegA3B8Po09x/4LPh/sg0jDO6dA1y3RmN7J4LvpmQf7m/Gzr&#10;HQsrfEp8L+3+Fb468zFvPncJWdG3zfUAwBK9lweFF263OzZlaQvEBgUfTG9BEKFgRiltUZyKk+3b&#10;V1HcLQI50Lcdr/NlB34J2mZM9jxPdI9ySzECEM83BjWmgckzWspxXJXJdIbk+EK1CeOJOhQzuFDu&#10;kHMsKqEAwgwnf8PsyRZZX2nZ0A6kMk/m+LZEyx6SGeoU1MBlUPGF/IV4d3bPmMxl/AAKNMmXrfmd&#10;19UiyOoEN0hplKtE6eP125IPEUmt/bJA3zy1rN37i0Y+15DlYwhDRd5u8t39k0ba23vv0+AWN5jz&#10;p1Sl+3WOD6o01v2DGEYdRypM9SZWgp9O8EWDig4Bvyd/vp+3XAeEcVTCLn6NfqG7CKLEGtCeoEPy&#10;jX7iHkZzcS+WmDan3G+IKihZeC7fx0UHr303Gun42dYyWcsIzDLJUApLtnguEI06MmTS8fVkBew8&#10;vy4II7kJMifI+QCVz1DYY/x29uiAKAsQFk0EkIqj4j2TzJ7hzVKUQZSqLOCS/Rv3rYY4l1Pyrv5k&#10;JxSUMeqXfXunj/hqPcplHxVAdyHD51RuzHHy2SEXLu+nIzwcZ5wvx8RvfcdIc/CIHhA0qUqAINbY&#10;aaHKs0umbKxjri2N0nSwTQQP+GY8pMtwPLdOho/LSdVSyq3lnyRd65vsDceZIO5ZM5wzo96fpYXG&#10;4z6VsVXnaa4TdQI7biuoMSHPELjDKbKNGcXZoEx3WrP4sABY0GUHK2QKSAI2H2t+7PK6XZ1AXHN2&#10;aw+64hl9O2Pq54m4lwxCDjVjQLw4o/XtukrqAayGoOEo7ZfC98h/ycN9LJejFDw8z08EdAtviqzf&#10;lvtzlSH/qQB3J37ym/fM3soeeA6ThNVLVzkP8iH7LHgThZZoxCeYPRj39rWL6gPXu8x5QhriZ2/7&#10;WM9sHPnr+Y8z+r9Zj+94HBuvTl3AYqmpQzfMheFZXsf5wjjPPAc+Ru5RU/VS5QbBDP2ziWXFmQNc&#10;/UhbxiblrZXvVl58pY3vdtzOEXd0hhxaDoVA5v+dKsSqA+L8k0o8H/ULX2Vz+nT6VTnuVCRV78zP&#10;jHWuy9qTv/CMh15cNd4CZaLx2BVG6Cpro8jAXS5WUnc+24L4cH5mMALE2ny/Ntc5Tonvi3LvCbcD&#10;uKOV5/U/U0F9XRayv40rnvLNl9SrLeDrKOKVkL5+LXQ1d9BJjrNqFGrDct3Fqwz+Cy8er8wotleF&#10;/aA8us42/77KrhqYvPJpBuGZ3ATk+xf9lvthC2X7UfmDjyAm4DRJg/gCM7UUrVGPEa+wMkK1pJTC&#10;/ZzW/UmX+QcsVMhbdb2xyGX+yvm7HaPKKqqvfCyqYWDfj8xsMR23eWbk9AZugi2qIHrvWFNxvA5r&#10;jrmbvT3nCChRZunxvJ5jZaO0MXDOEc5QZjd/fNzRe4tmdnTOKugEsXMSGd5evenK55c5rpVnWACs&#10;cGyj8BYmRxE2VYFmZ1E1gz+sDpqRTW8NPfdtC0cOszhH4MnaGR5jhK5gcDyZDb810wtY1TAdCmOc&#10;J/bdsqbP80TzDOEr5Im4s3OzRBk1J5808QZzgsf9YZXvTaw6350Pn78+8fHx4bpTC0xuW0pbm6xM&#10;Rsiwvm2WLSkO9+LOsdBRAA+gLnMoawlMMFjs2NsdGdCn7D89w5sVDRW3/Tisoea27+h9w2+//cB5&#10;nPj195+ACOYY5jjtpXLUz9H0DN+lC8/XM5qKGv/Ty9lXzwhW/3wu9X22DFn1YJE1pXTM7K2jtx1z&#10;TTw/nyAWvSD7XqknM5nuag7Ov/39bxEgAszp3Vw/fb2sRx2boT6fL4gk7PCa1gR4eVUAYYSJeWwB&#10;QpPlXZvT0gATJ8eY0UTTzu/E/Z8MUuVPf/oj/vznP+OPf/gnO+/KKjsmCJmMu90eXhEh2PoG3CXg&#10;Xj4/X1hTIaIQdLSmnlG9eVNZYL/tUZkzx2nNUcUckAarLHgdJ277jomF48WseE/UcZ5nvj+zc6dm&#10;8J0sO6HsDLe6o0HZj1AFcwhu+2YBB4eJAcyHuHmTRvJRQtGwMeZwCA8I8Hy98Hg8rOmu78F5TvRt&#10;c9ikBdUBVj80P4+phwL3+81w/lvD8/nLYWsajuPEbb8VJu50LR3bTQyWZS4s6krLpbj0gPRQYXWr&#10;Yts3/Pr1tKDGbXdBYolS3aGmxyLkY8oNAOFAX3PhtqdT2CpUKXOtD8Ttfk8dQgRjTahXxVjliQcY&#10;hfxk4bZ/oO/ivMvWpm8OiaWZ4gW1sYzzxGAletF/VBewrOGuqlXhRL+ORf2voUKo9S4AslmmAoHX&#10;7+FC9LZHoJ2VJQyovV4HNsC6dFdDnhhDVnJwOrPxz7aS7YHEYvQ7f9EAw1HrysDtthvsiRO6OfxS&#10;T4mGhsVxI1jQ07ML4J7+lhtIBxv1caBk7sYPQWRfuLKuhVAq0YSSX75/UdjL3zwMreCu0iHI/Bnx&#10;MlGhLkYCDPMDQdQ2RlfvGRQIJT3XmRHFiNa4gS+STK++zHCtymg++3ud3eeaaSbxLTL+GHb1nMTX&#10;U1n9+iGNkTKfyzUF1sHHbXucjlNADVpCaIiARMZtCMPB1o4Z5MVI4/2rAcb9hCCwBIUZ4qnQAGY8&#10;U4CphnphL89mjjtLEfQXIw1xX6PHq1P4fe3ebSUpCv7vrTNQHRze4BbM8i5ObR924PSWzzSMFUQm&#10;FiPkdDrGUL571ZR9JM2RBhZgEAH+IfdLAMM4Kk4a4w0Vj71kzQNW2iUCZs8YLZRJhlJtX1BXDJQD&#10;K3tCqZcrmY7wHI2fC3eMaawXlX8zkLiGUI3sGQo5SWs3ryEHVHcyg+fR4CAoWAgTUenG83SDBhW0&#10;S0wwKIWOj62ub+7QV3oKiJjYRHeLBgvIU3VBGCrnNr/L8fh7i05pyXJLXsNMI8lxFc4NVnxwf2Ph&#10;AEROe+FVFy7oZzdpspQzB6/RWGMtv1PRzOCHZwyUOZvynvtlt128IMZhzmNcntF8z1UVIKzNZfYr&#10;FrosTRjxJh9asAIpRkTyxoRAMiPbg3Ihe3zBXHFpUhpSc9ywgBH3jLSS9FDyOj3Lo/ki0TVjtCqQ&#10;lgEPXYaFn461wkXVzkGMgWepSjVVSHGKQwTTIQMI9eZ3sz3yNVmOKceX+mdsNMt94J6GvAraUH8/&#10;aRqcJwqfVKd1yfdjb7ySpcJa1HNJfFfkSN7GXD9HOA8Tz7/IK7nSoo3VM03hUEsOMdua62Q+KPW9&#10;Ztvki0roR7aqEY3HfRWeE0EV8nTn8np1XopkNmfICm9qdNUh3tYBzOSrAV0zPPvqnqFmToLp0AAs&#10;rV7LsgvnWEBbUUVi1EonNuXNij3sBCNaFeZB0eDGAfdTMkATO1P2bfo5+maH/fM8Ey0yRmFj+32P&#10;bLyoK8Hlqqzrd7L3htOdqvf/s+xFiMtbYfY0K1kyY/F7Ok3dKxonKnw91ttupk6ySpA+7lt4H9m8&#10;U+5FBzRjjlUrlPlf9eXrAqiX/Dr9BOyBE7fPWaN60O2Sb1aaa4Oik4mPIR7nE1nqetpqQNNwAAGs&#10;KG0+Q7+XY5/RMX7NWfeKkGpDufPwbbKXn8RxZRWXBA/yqzx92fbBMrNitpJ0HDLceYJhuxa5Ge9n&#10;yfZi9Y/S+Vr5Zt6XthrXrYPzSu5Ov2xWY173XLjuqsDKgAL3lv2AiCec5g2btnM9/GyU8TVpWBc4&#10;nOuiEyN3LkDlne5zHZeqVXMsWAa7y1U0wckgHQBpHcdpTUdba+iuS99uO1SB1+u0c7qsiqU5vCGz&#10;dKt+O9dCg+J8HcBuWeSWTWeNE6dX0GDBszZzrNQzeCAzOFDWIfQFrj/DCAAW5X7dLwXPjt3PdAlg&#10;RVPEpLci/1TR/Xc6SQPezOnA3nN6C6dqOsJ/PB6whpFP9G3D/XaLDGHCOGy94/H4CIccsc2F93cn&#10;tj25RcKLwWlYhZdlISec0ziHOcGXQrp4lr85aNfUaJQ3zplVlL6PTTeDnOmC/b5hHea4EphcGp5c&#10;2DzDcoyB7s3xLAJqDkCe2YAAhekymzvg9v2GMQyO5cePH3i+njg8G9wVWmzumO2brZn0hq494CH4&#10;Wu6w29tuGeJnOsFb77j7/hEWg1jH2Yy74fl8QmG97mo2P2BNNvfdkjwxbDUYEB9zoreO4zjcWbo8&#10;y355Y0aDnplzYN8s69qC5db0VJfDnCzqHIL77YHzPKzZ5/OF8xi4Px643XarOnBnvcHyMPgnHog6&#10;jcbnxKQeshS9Ce73G8Yy2JfffvzAP/32G378+C0qaADxCjfDAd+l4xzTG3A6VrMI4IGMFgEZgztZ&#10;Dp9hTRrN4axqa/TxeIT+d84B/fUrZPgaA685XLp2iPMRVcHG5qpzgFVgTcxhunmGeVZ3UM+1ypKw&#10;3RoAFcdKb7jd9+B1gMM5qTlcq33duzX1bK3h8/MXznHix8ctgiT2MMuGh6pXIU3st2xsKxDc73c0&#10;Qt94Y8n7/YHn84n73RrVTsdY50/qhPve0drmPMzOPZ3LKjBYJadzg6QRHOfp+nDCXbG6pDUJqDyr&#10;3Bvo4be0teytexNSq/goKXFQMWezOZxdT3LcfL566+7rMp7Tt71A6xk+uWWkT1/jHed5eKWtBdYI&#10;S2IQss1haoDnOSCwYOx+u8P0b3Xs7oFtI7/0SgklD4LzpuaBh542pma1p3QmmTav2LTvqSevrWUV&#10;GxvEBbEA7FBvoP1UnlYQEehIDkWCLg/q9C64qtFzWVDDDyOulIgz3vuGLoIx7VCbA8cEYBr0XmLt&#10;qbmC5kyf2XVOx0l113fr2AOz0jMlqmHligXq33EPxPfiOc5EiYkIKsDFkDWnjh1sGmH20wVwp8Lo&#10;Al4492/MW83lrYbf8g8SuuX6NalrGcpImjdvvqOrU4WrwGuYcKT5hS9ZDCKZIeiwN5dpfG+zFmXn&#10;68S59lV5Sqd/GhncNyrOoZALEre47lPsqcZ9OBZB3kNaC0eSHbgNoEN2Xctzi2oNMr3iaotZGX6T&#10;xD3QpBhyVRHkfdJwuK5ZNroAlfZwHiF+phMAEHRfzrwvz8l15bnHC0ub45p6WaYrjqQH6dyXr/t6&#10;zVJKmuGYwtReWWWRGTVcNok1p7MyGu/4a3lJskHZFIcDVaF3I1sRGaKRderjm2thYoXzBgIsZuL5&#10;uGJN19f1vKyiM14Gl2oTIEw6Fv0cd9/TotjHwqonYfraKGAxG/5d1sO5DrK4mu+rK2tuvKzci29f&#10;knyDfMnW3QMWrWSbhcXKjvd+BrFi/PkYQrDkGimAps0zWkuQNvgNc+TLpgCmaAPx/MsZ99K8+Jy3&#10;KwtFZyidhVSOmGW0gBDCVKxbDsmzur3pm5USGO/guSsOGXt+OkNCrdA08mKM6o1PUBwXtceD5Bmn&#10;k4iBu1QOtDwDUFHkcmmOQNQMS0kZt5xz8V91YATfkpKx5nRh91APAtEBlATw7qRtS4DOdfdxcgas&#10;mirwNnTsLu4XPCsWQDaKlMzgo6NA3TStqsolXVr9jGt8tCCBO29Zvu5M8mysmrNNo98pGiFbLo4X&#10;X2M2siGfE/HyelyEcOxdSOPcs997qaLA+DB7VPM8heyEyzXN6huY4Ssw/YXNd3njzI/k/i0wTkW9&#10;hvjWUVHj35/U5XDV3ABAlwRMCx13zEg3p4/teWvMck3s6YuT5Zu1UNWICaX8Mh4/1sLWLEtt0RE+&#10;DCeU8AMKxRrAlUmui5OADYosEcOhFqZleWExo65ZIMh1zXRCF/5M/kXdwM9UPTOh6bjjmPKeUATv&#10;+qOA/KDQkCQ2efz/LflBxBw0DLoL3EEmwJKO5n0t4Gtqxs/p614cvk4ENUNS4xpSuN8nGGN+mXoY&#10;ILgEqrnH/t2A7iv8NnRHMACTny+Ri+FXVwxABJ+Xj/kqXDWEiOFNMjstz+77PbnPDXnOv9N7NfZx&#10;mXyvJYnGyFwueeVaBB3mt/q16QlGr4Rl+b3gUV2BVfYwMV/9c2leWWU6bixN6NyUaXRYlX4o8Mxa&#10;KBYLtiLoW/iU84PUYwtP4zXRDyjPTV1HO/8eqHE9m0y/MZDsfM1KzwXURyOHQ1xPIvQlckw+MpdB&#10;SdOxDoqADaFj5t2OVvVuMZdEC0C6G/nLWgA0AHpOVDyrCIb5tLf9jtZnQFs2mKP1PIc1rZsT277h&#10;PAf23TDG6QgnPx1zBGbs/XY3eAp3nM6xcNtvhterf3NH17rsu+qiug46rQkiVrb1Qks8pqlfItao&#10;9+bJI8ZrzSfh0VmXdY20QiVz2cnVpdBzOBa0QHUAko0qCUFGu4lO8RrMex0HeH7v22YOdc9+/vz8&#10;BCBRuS6eWU74E0HSBBt4KzSdO86TWxPs++YOaW/uuCY2bFi60DUDe3MYJMkYJ9J5iHAQ61KMeeLj&#10;447ffvzAz+cT2mbyLa6tSxI6lQFzur688SFgTmD+M/nb0PYdll29A7D39t2cfAIJx/DrZbjtr+MF&#10;BaKKn5ncdFgSLkGViAQbxjgxHBbltx+/4fReArfbjl12961MQD1w0Ewbm5757twxaGrrO/bbjttt&#10;R28O7YETOoZlHEMxxon7/Y7b7Ybn8+nQINZ/bgyD8e2bwcPMNQOXHh76Xg4HxCaymypa26BqPRCg&#10;AnX4iDknjpfBcQiyr5kdDDsn50msa8LAmIPbgl8Lj8cDv/34iIAIG9FbAN8rPubEoRMiiuN4oUn3&#10;Rp3qTnGF6gw4CsLcTHfAt75hecBiZ4Y41OBb3UndW4tg0PP5dFoAIIIuzXr9OdMUCMSdydK8uWFr&#10;gDdhJG69yDLoKpFoegoozvOF3WFIXq8DPz5+GB76nJ7AYHwscKNh5/gcE9sG3B8GKdM3a+w6xoCe&#10;wxPivOJ8LUAMPoZnZY6JMVom4i7TEVsn/rdg24DzPCBw/+ZumeR9ay4jN4iUgFI33q7SsO0SQR46&#10;cO+3W8iw3lvYdnMOjAnculWioJkDXV3G1mRGG/dC7xM6J7bNYVJkhTN5Lgu47PsNbMRKqbZtLdbV&#10;AhiUcwaB06QDS7EwXXQ3rDnQuyF+ZDKC+XTWMqd/k4Zfv37h8Xg4IgnQ2sTrsEDicR4GPTQVbALN&#10;4Fr26VmY09ar926wQKC+YzK1b0ykRp6x0CMF/S//7S//g9iU6SDIaD3xwf1YZgkDnVr+v2SnCKXh&#10;8q9Vxu/lEc3wmWgg07O/bZs5dh37zv6plwrAGa0/lwa2O6/RJDO2/dn2UXfs4Q0iGthtXRrUhUhj&#10;hkuZh7qAbnEvb5woqQ+lYk/MQcc7LMpOONupUF02IteLWRyRcc57I18hOH2OzDporQWeKCQjQVXh&#10;TScMX4IvD/j6ZzgxnZzd+HEbQCTuWRPB6QIQMLPYr7soqnWObvCSpmK9/MoYt9CGuwyfTnFbC1t/&#10;Uos5GOBOqcxgIla8Da/5uiWenDGlzbLOgAtMx1xnlJDRUK4Zs6nOOq7vYrY+10UDF6k6xNgUSiTx&#10;ClHnTpVbs+ogNrQYCeYoyPepVNIpsPRqMFBoqK9RZoZwf23MVBRNAPS4xsbLtaSzqcV3eF0rhkQZ&#10;Xhg4C+lgI86vla8r6Jy+Or81FH6uUCtnVpM6nBYtcsy8DGZ3hqHo601GS2MgHWkzsVqXYrCZrypU&#10;O7SZcUyb2etBwjG1wuDSoB9usBZHH7FCscxBW53ZTfJ3dSWQYSBh6XisBvEs/S/1rDbfJwGt0IvH&#10;wsYYa0ZnJ0JRYB+IBTPEWvAl9aPnAcugoa8QD5kppmac+LXmol8Fe1ovzkYVRBOhmCX3X5p1zgaC&#10;Sbu5bWcrSspsP+eyjCbrf5CG5WI1Ewwv8lLKTQcYcnwr6Bh53lwDX7C979wFGteKzMiXdAxQxtph&#10;tMlNBkokM6YbnKf5krLvgRWkOI9eyf+rM4s8hGM2+rT9DCehLq+O0di1VehWVd0ZyUwwQCSze03R&#10;dgeCz9l4b+SBg/I8g2UtZApUEej4uq6Z+WthrQGdE9rkAs1iHaIMh5TNAeMMqyLwBpo4vdKZ6CXP&#10;4tUpy/mxz158TqEreaZkLUkOXui6RRFTQd9Lcv9sWE4t0YekBYQF6YhGepWrlGPk29dXORtKnFiO&#10;sRyYy/VeqQI7hRCTedKalXCSRShHP3xdp/MN20tVg+nIyjEtz0g94T0TV+JDjXFyzsuJNJYZelFq&#10;+f8qa9LJulAzhC3b3fQmCVxOwYA1TJtjGJatnznyAC33r9nOWsuZq+oAACAASURBVMbKNdh7N5gF&#10;wEo9lxlOGkst6OEU4VMQDoSYO/kjxCE1rvsllOMhAK/ONdYHLa8AYkNnngUdo/Az0hZCB6FqTTri&#10;nMm/APXyXsDrnS9n4bK/RUjXJuPLDWDyPyvFpjzxucb5Tr7luxzGcgv9+osGi+9eV/rTqFSlUxBl&#10;bwGEY4trUIMR0mAGoTEE108LP4uTmxi9YFm3J0owSz3oLI6cRIa47a9hnsJ529JpHEIzIWOWPaZj&#10;2eaQejhKBjfIT3huXbZTp21q2c6kK9ver+u8qDv5WTUsUDOydVnTPNL7guCcyx02dvbyJNBJM6HL&#10;7caA/UFcp0jj1mygXDvAzh6rH2l/1X+tpYUbcgjXayoJJZADeV3Ovrd0VGoSrOsIuPCJcHZ440fK&#10;48r3IP48nkEG8kRDJxlrGV6sOrSCeia9iGd9L3gCuWMjD6y1cDyf2HZrKskzRRq1JpfsEyYY68RU&#10;h3BwWfN8vvA//9//ic9fvzzzUWK/Ka+WV3maY7DYAZLngE7bHrjhBqXQvGGl9cfoCM7neo41PZxo&#10;sEzTOQeIt94d2ozNLPu2hS08pjWUM6gE6+vAZd/3GwSWCW5ON5Ptfds8K9fW+n6/4fHbA78+X/h8&#10;fuIcFphoreE4bX3nnNZc0c9g3zZ/f0XV/ZzWXDFhlXpwqunnxKA03JdAqNqSTMNKyLGWO9tcbmO5&#10;A3LhOF8O0dYtsOZOT11qvTE0cbfP4wxdiVjIa06cY4SzGTDIiX3fIM2CJtRPxOmHUBRQDWfxnBNT&#10;Fz4/jWa4D0w2AcyZRRgYc17aPfbdMk3HGCbH1Ol5WTPWOZfzlwnagOzD1USw7Rtu+46NONIum8/T&#10;HMJ00G/7huM4cLvfcR6HwyJpjEcEuN8to/z5+fSqmBYOTFWNM/XjxwcgBo/y89cvQE23vt92rGk8&#10;tDWDQaFssQaINg5zRg/QRJtjYJIu1dAbbvsNf/3rX/HPf/5zBGVOb3w43Ll5roWtdawx0G475nGa&#10;T8z1zKUAe9stVRzniTlPaIOvzTA9pvfgKYDxl967V4nQ2W169Ov1QuvAOWZiloddojiHNe6Eml60&#10;lkA6Ql6aaDK5uvWGOc1neI4D2yaAV3W03tD3DVu3/e3b5ra/huPc+IE58dlc1pIXBexMyCrQ3jta&#10;c2e28zpWaOy3W2SKH6/DfGzbhiaG9a6emJE6DbDtO87jRG8dOg3nG86H1rJnWhPWiSbWU6C7XrCm&#10;RpPW1hputx2Est680SkrIlh5GHqRNLTGZpIHFMB5Op6/HlBPeF5LQldjRYC0Hlnp4hVo9rwNDR0f&#10;9w+c44Suia3ZfNCBYxzAsmCeiOA8J+633ZJNxmlqiHijXNeRVBWv14n77e7qI/UGNudNXsRmuNu2&#10;Oz01wP19vW/QMXHfbuj7ZvJuDMNeb8YX6BO0JrLDM+GBLQ43aiTdnUohkPGPv/6ha8NlHlGH+EQE&#10;yw13Y2Z0WpgjIEvmmaGSj+Vd0jRKMzKs8FhXz8qmCqRfL6NBQJ0qHGlgORvHXGZGC4K3ezNOU3H2&#10;cXxZGo33edtGQ6mU4V/vmT/fDctwgMh17ngbZ17/9fVV1U1lVOozaBm93eS7e35jtcc43+dXBxKw&#10;4FJ34O1hAgRcwGX0crksHX75xS9muTS8r0AqrPAMRP3y+fug0nWVv13Hlc7Rd6OP+MFhvNTv6Qoj&#10;lk6C/JRPozb+NpVvziqNhd/bAtU0/GvzIin/S6qKE3S5xzXTw1dDFfFg9XPJM+KfcZUUJRM3vv91&#10;DrGyZUKX9VEN57IFBTyraHoWogDkJqoa9+GK0sEtgrLSiraYWczzyqzBFUq/QiP7iYZr7Lk/QEXz&#10;vNOQ88+TD9AhYJp8zJU8S/ULTxCplTrmbCd2ngLXPSFNXm4RG4M08BGBlcAPU54FBix55XeEB0i0&#10;HPTscb+eext77DeSL4xXwKyi95NsD27IFPAFkcwAjz2Inww2cc/VMVbrZwCxKK/f979dias0R0Ot&#10;Xgeu05czl+eW9FWDrvWSsoxukNYDUSplXCjV0yAXPojIgORaqEjgkFP21evpoHmXSlyj3AoNPSMH&#10;T+X4jW9evse9laBxdjtniWdbLc9OHUyRs+LfFRT5z5+LtG7rQ73jXaRF4ODLIOlgl3CQqfOXXvmP&#10;eDDRv8fKDvKpWBu98rSvMuU6TQCRXRbloFcCi1cNQVzvkyc0+J39EXOq1wtheaChYPKV+5xamHoW&#10;SXUKXsZQ9qRCsvERmsNzGpbIfr7IOMZRVC9raNPxe/tX6KixQLU5vS1jxYyKsSgLrtnLpKFs8qbB&#10;12lk0zDeZQ8nwpwt7g9xTMfgb8kXMmiruLDvb1hn6Alc86BRL/O/fFWh/fJFCNwQFguQAn5OPIM2&#10;AhCVEYtkEG9pQj9IhBvsmkJDAEriRzbLe6dPvRJ+yBA7izY3aUlD1Emu6/F/8vpmcd9eF/27XE7+&#10;rWUdKklC9UvWeegMv6dsXc5boTsArERQLa5zdxSrHxbx4OD1Vp7c5PpE8Y9fXlbLgRKwsps06hZF&#10;xtSKjNB3WEGxqCvOS+DDgqYLY9J4J8xgZvyiPLvKq9ATpfAWLdnXISNJf0V+fPNaiw3A8vxxzeJM&#10;CfxscN+ue3OVN+5gR4sq3FzDTASL77/ZwPGShHKJa3N6ZYzUS1BgLBbmOCCwzL8xBjBGNPkTEfRt&#10;M0dsN2fp7hnix3Fg2915MQcU5uw0/7o1V/z58yc+f/0M+A4Jx5K96AhVtSBZ6y1pRhG6xFK4Q1Ah&#10;kuX3t9sNc1h2ITPphc2hBVCHl7JsYsPlBpOKnA6YmRu8uafdxkpWs1nN8XS/PzDHMMfwuWJeBl3g&#10;AaZl2dHHceJ+Tuy94wXBzfG1qXkuh7MAzGGsZfOkpQ7Cxpzwv8/XEUGb1+uF++OBx8cD4zwd6/id&#10;h7hOJg27wyZkoNaSXAinYBnm8PlfZRmd6arqe9UsxO3yYJX1BBMgqGuLOHa1Oe3nRpgKCww9Xy+w&#10;kfIclrG7scGeZ61Ho1U1qBfSzhjDslRvuwU7/byMOV0OdFiWaId2g6/Is+LwH2tBercsc8fHX3Nh&#10;qAU7+tY8w7vhcbdmfz9//sLf//4Tf/jDb4Yj/HwG/JBlTSsqD24e0GnSsHVL8FxePbNtG55Pa+bY&#10;usGQPJ9Pc3b2Fu9zzDpLYgYsYDTXAqbxUHHHuZ3biY/HB1QNS32theM4INsWsDXW42TgfL7QmuB4&#10;Pq0p6vny6hMLyD1nBn4IVbI8K5x8ju+fr8MCV6oX6BpQt4EFlZbv55wTe99CJog7L/mMfb9jqWDb&#10;BTp8HeDQdd3gc+77A3NNPO53t91chk3FeQzs0s0R3jqecxlEitNn783girbNKw0GPj4MG/w4T4wx&#10;cB4vr2w2ydabYY1bsoTZgnPMgIemE3qM4VAvwO1xx6Y9gndrLYPQ8fN4v98teDnNMb5UPHje7Cdp&#10;wKsElyowBwyz3XxR1AWo64l0bBsd8LQDXKSEvtSw9ea7qA7FtEGUVTDdddduDW63Ddu+OUzQidZ2&#10;P+s9zurHxweAG+awsUydHnQ1qMG1FPtt90qS4fA1iunrDSZ2oeGPf/wNr5fhn5v8LUFoNdtoqgVE&#10;tr5jndPhUAC4Pdj3juGVJ5gGjcJAzxhGR7IQcFB9s/153O+GER5dvp1o0v5M59P7q7iB8a1RUz7l&#10;R2ZspLEufujKlYAo5hIQ0J+Ob5N+WfLJna62ETPj3BZyh2kdnZZ/Pgu1JhoKRLacMTuJCBajnPSI&#10;GxSAZ45ouac74IyJiQkMAYih7NMGYOV45tx8X9t3ZS0Nb2aifefcNn2vZjSkvsgDEktQFMXcQc37&#10;1A2s97+8L9eL3v6ks4Sq0btjar0pgzWD4/cU1tD6aDDGkMxYJGqefkOPMUQRFkuhZlGJyDWwInbo&#10;hQYYlRXPbNQohXbGJfqm0F6Nufp3VWa/GiHGcKMhEo28uMdVsW5okdlM2gVgtPc+jkL7NGzS0K7n&#10;2KKpXDVBOpCEg1Y1ZZZOhTcHT6uGR/3B/bs4W3H5XRymRIW5NwuRTezrECdfrzwgMeDr81PxJC+h&#10;8zPPqM/H7wdXgsUzQ+38ucFX6vrZ48BKgxdkAVMmVDtUrbxrqTvu54zMLJaS0jAkBiXnuETRHC/S&#10;ZmtZGxEQYXlhGG92bSTavp8huf7yjnMO70cAzbJ0dWWP1xRuE8+WKDNGMNukBNIJrrTp1zFT9zJI&#10;roOYk42r4jIdLMkiKXCv7NtXnpOGOZUz0ib59fJ9SqOdK0r8yLEsu2otZt6lEqKkKa4Q6ddXKzFd&#10;81VXUyRxleNc+q/kYZcgW2FrIXa+iAs/E280EFLDF3IhnYTMHncL088n11Ax4h72/8Vs6mDH68Li&#10;tMCEWcCH58Zn1NzJ5ljTXVObINwOH5hOEAQUCmiUrWy4pmBGMmnTy+AYyIqb5d1U4cbzu8yRcHrE&#10;k33jwuWvJWiJa+UNt2XReQpgXc6fQOjoFZ4sg9RZNC41h8pZvYsKvhd0V88YUvbz9zrHq/SNb8S1&#10;5c/QPdi7RFvDEutboCq5X8CV52tyL4pWP8KFbtOxGGKFA1ANZxzpVQMOwILx3P+EjVAYKZhxt5ww&#10;GThvTKZA6p90Ws810QEMd8gNlksT4kQTtxUXvvLOB/i3Z+Qp8Usbbvtu5buqAWdQG83l4hntZhZr&#10;QvUkn0neSE4ZNJDs7sKXLnuUm+ZBk+Sfzd+HKmZEIrJySVSwWkNblnlKfSP4GytH3VgN59/0ubVr&#10;kOLri9UlvlNabRSrkrJpeGYabYOY5Tc0We+uuVb13HzLzy+OyNzz5oGnDBzDy7kFoguzUQbae92X&#10;KgNChg3ahGtSeBU8s/at0YadI18Lp2376eeA+yZZ2gygOMTdyNaW1Zwg7wgSsPEA1z1yO8j0TTsT&#10;0V+Ka6oZHALgjbZSZlo1kVWvTZ3QMUM+SH2eK4viuMKR/VXGEjqJlp9vOifnRh03df4rTSQ82xXO&#10;k+ey7sPF8V2Xp8jPiksctg/HsXIeSwvGeNFljX+1LO2vw3X+Qr4b1UBqzSF1MaBo526t6Y0Q3V5x&#10;edO93L01c6J8fj4hYljiBgNiztMxBzBsfkthzvAx8Pl64jiOwM7lnFvZJ6435c+aPMWWvVsbj89z&#10;hhORsFR0+lD+NK9Qb+JNK6k/h7ELSzBB0iD30ZrBZaUX6ZkQCarmNJ5z4na/x3cEiKaahD4Z5/Cs&#10;WMs2PY4jstBbE6xRHbqe5dsa2pwB42ON5ehHsLNu2cH2zNvtHutK+UaOv7x6hmvcu2U+n8fpzSqX&#10;Q+ksdG+cyvmaE9kSQXaHN+llLaE+HknYFsvuJn6/w30tgxFhsIjzPY4znGjL4SnGeXrvCUtW2bqd&#10;irGmZWU29qZQZ1+G9awq2Pbdmi+OgefrZY64tbDaQu/qRZ8ODaMa4wYAnabLRuVBjFOx3EHHDGEA&#10;Vk3r1UjHcUD1NzRp+Hh8AAoc52GZ1sOaWDKTfbs13G53KBLz+/64gxn2PEsCCczupYouhhtNtTtk&#10;S2kOaJUD5pBmtSB8T8Y5cH/c0bs3V/V9vJtHF+b0bNg2f/Z54na7gxUj4QPSFbbzVA24mjGmYzwD&#10;Bhe4oino8/Uy+BM15+vn6xn6DZuECywDWsYJBorcNMC+WSb55hUJIs6P0N1mFvy4P/A6D6jCsMid&#10;XxJaeU0b9zxP/FoTrds+bFvHvt2w1rJAjKNPkFf8+PHDYWpmkUn2mVUEDGt2edtsLK1j793tHMXr&#10;eCEglVrDtlmm9uF70GWzffVqqNt+Q/QlcPg8kw3N2ZbzRaUBb3R722+5900cBsmljfNW8Wp4Vc+Q&#10;p8Pc9U7DxnYImtZxzoltu0GkYZ7DE+5WsRetgsHOn+LhdGz47g3HaU1c7/cbpG3YNuPP5zgd6uiG&#10;13wGlBN1M45333c0QWDp79stAn1WnaOAV3NUObn1zcbsNCOyYY0B9kV8PZ9+zhyFoIvJWlWMl/Hn&#10;uabLZ9O7t77h89cnthqlzYzDq2MBFxX3H39VfePqCGVJb75PYhCICTJnMNTVBBtaL9YUjFmH0NX6&#10;rPxJKIxiNrpQviq9zC34Ishd+bwYKeId5yFXo84VHXZ7NUWkrocUWrPsCkaar+Pgy+9R3CeQgmlX&#10;9ovqVjrvM8IYz1BjINYr6JppJPWxeM8iKgv8jVHBdboon0Bmcl3uk2vx5W/yyd+xkFgK6lrvdXT+&#10;PpkLtNBfMST4z4rEyED4vcvDzHgu0ECRSKYZvcZKY/S7l4tjLHUHnO8dDZqsdeQ8Uvmzb16NGRr2&#10;OSl1QyTPbDae+iaEVZP4ylpzPwiRNH9nQlRSLusOOs7t/e40aDtxpegIrV3OngeUaKSovtE2TED4&#10;UmjsP59NQxgAs/Eo5GksCtdDw1hhxjaNKBprTc3x31TNoBfP4lF41oufw0aewcZ/6sbMiL2bXo4+&#10;1/UsKjJDfC1zmFxeLhPppF/eIT6dhMUQBqBgk2H7LKkWmdFajihL+BBOSA0FJQ1xGpbfZa6Zsa+9&#10;x/3ZSEoV5uj7YjjygItn7YykDaXx4s4Mb5LHRzrnTqz2QhuWmegVQ8syDRR6KUXOpkXM7bah0MFG&#10;5w8hjsJc8wx+ZsGor0Pcl8qdv8J5wOTzVQdcht7gc7U95chiiSvd+nkR4c3LNW98lBlVCZVi0XIG&#10;cutptLkIVBJTVtXjGuUNxu0LZaSs8WvS2C+cSauDwc1vbQ5T0h12omH6umGtLGvnvXxvRBzuh8GK&#10;ZYZgltTa9yoeeGstVraW+NvndOBdto9SNHgFZ8xAFP/LsKDzjeAv3AfjZ0skHF3gN+qWKSA14OUH&#10;ddU5xbVXXs3DFk4nx4OMZxU5AHAtUdarDIPy0/lhpUXSPHm/GfDWtLBhg8qMRaxO7OqcXhS0sMNh&#10;uq4HJHOCWS1zXaL4f5gJUYnB0bpToLDR5TzAvU/2zZYywwwDh6IBXO/zACTFBJJvn2MUuXKV+olF&#10;adcbXuqOx+MBVcXn56fdB8DNMWO5yTR4mQUb3IA6gJoTqBoGpDnhuqnLfmhWEF4X0GWAAPNN9yt/&#10;ZLK86UaL7E1TFplz1xyU5KUBrSj1nhKyeBI33j+vTlqKfv9mGRdplXKD+tdyiAB+z+km1NMi+2JP&#10;3rJwwx7wz8PpQL6VTqr6iqZtjlOZZ8aYlZLRNIUucahpJyZ2vI6JcM0zm65u2MUmhgfmyceDT6pD&#10;HhivM9g5NyLdiWcrwrXO0OvbwjuP1YBR4yYkT1GwuojngqPNgLMZsms6HA/l6UUOSlxv6yNA65gQ&#10;NOsWFraT8XfLmDO9+21D0pjLc1nWp5XfL/atP1f9Hl91WhRmg4ssuLAn5fm0eza0i/0Y9xOAJear&#10;XT6MxIPLi2NmQhafFY/XvBBwWwXu1Ab61sIBt2075jphjets3eeyysXb7YbX8fLvF+gRhyVRrxYf&#10;Y3o2qznH5jxxHodDCFmpO8c5HRIgKj95jkTCbmoeBFoOgwLSLlwvnssgBJTBH4dqbOr2hfMnOsIb&#10;acarYHxNe/OGsg7lyIxadciI5rAkvdHBLuawboI5gYdn227bhufrCJKzTHZY8zthYs2ERPAyYTLo&#10;AKqOTcq9zKhnss4KU2dzGNnhTrClZvtPX585FyAL+2a40WtMQIHX63BoyPQBwB2r+76jrYbpa8qz&#10;y+zeGN+8ngmemelzWK5/bXAIgjmhY2Adpn/qp2W/0rHI75znieYVqJZpP9D7DYKGtuXzDJM7JFE4&#10;4knPhJhZ60TvWRVEZyPnrQBEDaJB14E1gfvDIVrGDLolJAkDHN2zqf/93/8dj/vN5DgMiuX5fAW0&#10;TTnGYccazBPw69enZQHfbti2jrXMAT/XNLoMPxehs+L4WWNuGGwNgwnHcVhDZqcdVeDHbz/wz3/+&#10;Ex6PO4jRT4cs+zPRjjvPA41r+flC2wiNAhzTYCoMP9wbFBYFwgJY1ph2qWLvu2H2r2WwRMsgg56v&#10;J/at43Qoka13vF4v9N4w5onbfgOk4fV6YS2XWdIg3fjPWgvN176JVRCw2fB5Hrjfb2jSDM5Gh62r&#10;r/3zdaL1HlBCxNjfesfyTG6IOPTJht4Nmg7L+MfuEB6v80QToHeDL7nfbMzneTpGu+0pgxa9e3Y1&#10;BG3fLbArrEoZYBKDVZqMokcroDN9AzKwyc38N8uueR2HQRA5/jswYYm1RUprBsqgHlxq3W2hBmkj&#10;7ApVc4ZDu+Ga3xo+jwNzCfbtFo3iwwQTsSDfRhnb0Trw8eMjeEXfDHKFFQzHcViQp3WH1DHdZROD&#10;FzyPF+jjsh4jZrd02Yy+1vDeeT5mAF0Nmk3HsCqOHw80GPzzbW94jdNpJ6HezDQXSG/Y5s2rGyxD&#10;/5ylaewchhFOb71A6nlMY9GWBKift+YZk/T0c1+u1wXcwPu9k8PGD2mJzxx4SeGIXH44/P7KrNGi&#10;6CAVImJb+VrYP5YhNY3xhoIkiY8MUCDYNc0zgswoZeQRMAxpG78120gYE5+8Ye2EUsYlYlMQKUZY&#10;VW5pZ7mR60TMMULr+NKoo9JUGTSVI/4O4GsTTp9ozdjssS6I5yAcBBJYkvz/UiqK102u74QiGeQS&#10;ROJ2gYayR+zJUGyRe2147kk/ga/q+8ixuo1k3xFiwbfci2J72H5oKEMsqeBNxHF515pYbCITEXQb&#10;9Fwly6HQttEgnTmaBql0Ey765obXslZvr3pfn/3FECGm8vsd+FdthpbZUDwjqbACzH4tO+3r1QTY&#10;XIHctuY6kq05e6Lm3hoOZB5Cr+igYlsMGWKCq6Qju5XfQ+kv2MI8JzY+noVe5lHmVRQkni1dGop7&#10;NEfkZz53OkHpTGWmJzzzYOoyp/CCZ2pYgwYFLJmUc/MMcKhC53Blg05/G2tgrGtC7shlTDaNycoE&#10;pwEzlm3fLSNNYr6mDDnelvMJOO9kdrteyIqUw7IpX3XJzwR2r6R/9aoBV/q5/kLa87Piew2tncCX&#10;7yEhl+x+LfAQl5/hnnyycRQmcMWNKyjxvP1RKFmbi0YMnah0LimEOGtBG7YCNMroIGySckX9zNvn&#10;Jdc7ZAsS/1cZsKBRDJcteW0srFT+kXtLh8sSMw/qWQIQVRtxG/JVZTYV4lXnQPph8LldzoifCzoo&#10;3RgDXIw6r/IwRvAgNl5yThLnUQAMAE3NKIcQloGykPShOdC1ADdcaUjPAhOWzlfLehGkIgreG2/7&#10;gcirRGZNc84rHDeUXyvEsMDqXTITkmIqeHjIQuc9zQI4kVG9sipB/ay0cj35mOkLXpOOEUF3ziB7&#10;D/ka+HqnwHWeInkmk49f6TWyC2M/nfpC7yGN0kC2YLLhwSLObQaHpdA8dQcfk6+zeFYUMQ4Taiv5&#10;SOyxv9upo5F4eUYYCAwHOZljeLKodJAU0dxYkibYilN8roXn5yfO8zDDdXpW1BfdSjxzP3uEqAJt&#10;2/B43HF/3HH/uOO234zuz8yKmmvZCnZmSyd/aGVWNn/LWgz9xteCEiJ4uDAIzSxSZ5TUE6l1lYw5&#10;0w1bwB8pAG3qkChl/dZy7w8w3QhrIUuMfpg40FoPXV4g7nBijSAlCGVx7sf19VWP5by59vXaerPM&#10;lG3JaKMq0mnZGW+jLuJ0Rtmg0IBlsO/OqFBrQoiQQp9KOVMC8uST1HugAAyXs4G828fKDHrQ5uLh&#10;9n+S9hlV3N5MfjTHwG7dSu27Y3syA5HfV2GPJUQl43Uf9KJXh45WX63HUSJj1BSsnjGc8qs2iDSH&#10;uMve6TKF2CyS8orTtx/kJVlNRzupuZMzRiviDRTTVhLv/RT6ozuMbc7qesXV9oGf4y9nnXYIhUGs&#10;YdJB0KZQnlwJWIRwTv58aOxJYhqLY8TmWec9wvnQWK3aqkrljgAbU+s94Sb2BwDgHIoxFjaHKhnD&#10;mqONOY1+4A5X6Xi+nlbK7roYG+QJFK/jxPP5xOfnL5yHNTS0SYvjblPPKTqMOE8QlMZr5HGEIMjM&#10;XICZ4LZ3fWthXxPeJeg3dA3kGS3OStIe1LKYzfbwpCEBWt8MXxsIP8HjfkPfGvbegbVweBYwxCAS&#10;9n2zfhIOA7M8ynyOwyF/nMd22t8pgMLhREPUkyJ0pt1G8aYw/X/fNgANa9ocLFAA3O+3gEU7TsOQ&#10;XrCsSVat2BybO355XPP8Awb1ME7rjZHKofGtGY0yZ9os0sIu3jdr5mkOSvUmlyN0alZTpS7ufSAg&#10;hjvc0zafUx3ih7q/hg3Veof6/KmPANlXRbo1Brwm7SRtzGHYzgyQGwnZ+e3dcINfRzZ6FoFn0CvO&#10;4zTM5tZj/yK4gbRnCSFDfmSQNsCaC8c5gi7iHFM+hPxyKKEGPB433PYbfj2fGYSYFlC43W/4b//2&#10;b/jLX/4N9/3uGP7wc31YdvaYkUEPcX4piLEfx4E1Jx63G17H4WI+IYos2GBf6o3QNGbvjGmNQg3F&#10;YWFNRRdz8HeHZLhtG8Y4wm7quzW0lN6CX5GX6zxN1dCFsU507ViYWIvBXQtgHOfpmcDN15zyoHtA&#10;27LHmaUdOi6Fi4pX4tBfIDGGOQYe9zse9xsIj8dkotYFr9cRMIqmx5lNNsY0Bzr5GTTGlLrtwjkO&#10;d9Jv5pNSt1eg6LID2jwQZnbtvjWvGFqeFb4VfVzs/IllUg8PAGjwTHsm4bHomG69Q8XO4lgL0jaD&#10;wznPTPRrHXtreM2JTcQyqNUqahRq59ybAr+OA6/jwPN1wJoE29lkDwAmyJ2HNXdtTTCOF37+/W+Y&#10;Y+Hjx4et5TR9tm87xjyw9ZvRMxZ6vzlkz7I+Dk3QmuKcJ45xomL8m27qGfHON257izO5bRas6K0b&#10;/NYCNvxnr6/a6X/xJc6Erk5wKlGMSOabJYpMpYPMoVGguUJJxeKbJ/qFwfABJG4YIiko9WdRbyAh&#10;8V1qFgJxfF43z1Ijz2e6QZTaYXVCpotT3tYzxLgPtK6HeLNBwnVImVgGHq6OD45dcZ17FXZfXnHj&#10;VAS/GyXf1bfL86r/Aq3EWvmfql/W5rKCsZex+/H+RZEXI12WTQAAIABJREFUUG0GeKXCyxrfH5oG&#10;JF90xKRDtV3oNpzJmj+pSphcfbs/ilP67fH2feZapgpH58xlrcof/8gqx90uNGCvNGyMptnYxt5e&#10;MYea7cP9d1KMtaACexEyqLRwnbS+vRVKcgxcwki8zrrchcpvtVvKdd9RukKzWV7MLY2zy3wvmWMS&#10;SiRpLRzkYmWe3DPTbSTu3To7Zhceslhamgza1LiEwEiDDG9w+9eZqVoTwRZ0rnxYfP8rd8z3ck3d&#10;peLBPXvLGvxcG5LmMIL/fiEuGpYwZ4vTvRl9/EnDkQpkLNLX2xGTMIjZG80F817hiLLHFwJ1Gqm3&#10;DCM/LWEzsLU47UgHQt7Be9mcGfBTrkO5nTlMxNObJb+Hr7xfqZx/IVgysnQ889qvV+b+fzlL5XYR&#10;UKADUiygG7JRycvy7Adnq4ePZ0D0y9Mqv2AWeJy4Mne7zrqVU842D1xZoMkU9t+TBpX3Bl+Nq0zp&#10;Mxlf9kbtnuFQ/aLXJO1fs7VJC2J7e+Flhb5In0Endk/hAHSCjVf9aVnZQ/4CBgG8IsLpG867zJGF&#10;L69waCKrG2JJ4jwXvgKJ84L3tSzf4xlXK2WK36OSJOaNkN+W2S+lJwO5G/kkTy5dghzPV97Gm9fe&#10;LSrqcoqZ87ET/usCQm+qpKsZ/C8wPPYsz6Lq1li8jiV+1Vy/LzqcCICG7o18rEx2w7bt9rNbI6WP&#10;jw+cx4FfzvvZGI57a7mEDKzwjLrOSf1T+BnpxTIGaWRyS+gK8wGG7OYVUmSc0ZTDf3H9tAQ/UXqg&#10;kNa0Hmk6Zxmw9uZKTaJBaDheLgvreuU3fD8vq/w1dhJyoRkzBm0ZXfcuSmrNvuSzK0t79/PWsRAe&#10;Lpx6HqQHLLgk3w5cHV8dHoNI5T3g4jTPOw3mr6/83MZCnRSho9YMThHKgVrNCq+OSm6t5EPyvVR5&#10;n1Jk88bseF0GDjScP2bwZwJF+YL/vtyJkoGDt7Wj5JF0UhpEmgftw/6y89EKP6KM61LOy5f5rcsa&#10;WbDW7psOhhbzq7ZJJo4UxoArbwhZeuGtEuc2Ql7+tunedu0ST7j5B+zuSu/mCPQx2HLZMxYxqJ3b&#10;6sC2N+z7A+fxijEDhsl9HEc00hxz4bbvkGZZ/kOBthvW7Xil86+5w/523zCnseCt360JHlwmq4/J&#10;Ew8CThHUr4rNsbzaA4gAue2TJ+RI7nP08YDR6VqWEc2mfxlE1eThwSsVrdtZXHNF9jzUHKL3x5bZ&#10;+Gr0uDGDcC0MtSofa9i5PMNZXCPrEJmQtkI+Ej96roXj9TJnoTf7jMQfGM1314e6ByvmaXAnt9vd&#10;ErDUgqrH8cLj8QHAGsEdrwNQy1AFzIHbkTafqq99a3HOVRXqgd4TFkhls+bFzFZorF1rlpkqUE9I&#10;axdHIqF0zNficCrHKjTtuN1NcOu3wPEl3MFay5OruO90vDdM0cCvZnChtY77/QZVdSf+jGBQVKGw&#10;WsnPeeu1GqEZXrZ64g2TCfQK8QQ9Qo8ew2A0ON+td2gTnGsBywMGc0YmfASBJekLKIlVqh5Q9Ga7&#10;bov1zfCux7Ssa8NLN/75eDzQe8c///Of8ePHh2NAC9Yyx2QXwc9fv7xqgFnQEnjeP+4f+Hx+Bg38&#10;/ddPqBq/OM8ROimDmIAHGKCRma+Aw43wnEoGkj3z+BxnBPGZuc+kl6nD3lvWXLO3htY7zjFw2254&#10;HSd6Nx150w5x+hAsTPUg9VKgA2uZ83Mt4Pk6sG8b5rTgXO8da7Lvy8T+MJ54jpfhTbsOdZ4n7rcP&#10;CxC8Js5z+fwswKOHNbxVP1NW1TJw6nS9rzTsdXpqrQfO+v1xx77dHLrIGrTuu2VBKxb6tuPW76ET&#10;9M08A8/n06FI7gUqOuUA/JwJmuNwU1Z58qVj1S9M3+OGqdkM+DyfgFqWe+/NoQH10hjXHPEA1rKK&#10;jDlxzIHn84XWLTAY534NwGkHEA96pv5/HAd+fT4BNGz7DccxXCeyIEZvO8QhYQSG33+OA1tvWGr7&#10;sskeCWqEjjI9xKBP7MxsdoZ6w3m+QmYt18HneQYvKY7wi3b7n7+ExyD++P6i6pTwv6sxSHUwr5Ny&#10;rYQQYZaYpdEXphoKLpVqY8hLHVvSS9HoYFv+nQm/vStMCCHrQrUq1OGtkC/NbuorMvMKnYaYjvty&#10;2HqdqmlfFwX9snKSSla9z3ejSQdLKr8XZbS+wnH5pgALM73KbsXg7b6Na4Sroh1GdFHi7Q5pyABI&#10;TOSUj+W716GrZtZEKJHwQVO+AV5KSuU1AxtTFc0hZpJeEj82x5j7tSDYyrzED1k0PJw0yl3JYx2r&#10;N5xKR/FVaQaVMsiVHspn8dLczxj126aH0RrOfnwxfOuL2bXwazpn7UZrwmFcDT3ui6MvxXuqathu&#10;jRmM1wGGsabq2ZjvgSFmV1/pAyWLh+dDWhoWF6NP1/Xs6NWhwAxKG+9yPPcVRlw1lPXtu+Qdxg/4&#10;+Yr1M0eDZ13GcwDoLGtB15ZdMz3DNYwsgWdTlf3juqj6x6WkGXleFx0j7nDo5HfVYHPeybJNlLUi&#10;Fixzq3je7N58J5+VrCuNv8qYYgb+dlkW/8z+IL4aAHecZYAzDJaV+2PPYE4rf+WecD9WGlj+4Ion&#10;/t2RIAYkp7oW11kuX4xsSfWst4Dq8TXR5Zm9tnfM9KaxS2ZPpy84JX4u3Pl12bfr6f2G43M/Ajtd&#10;Lp8VDTxgJ96diwG7zH2PAZbzGGskcQVA+WyGBpN9E+yLtOb77CzS5mc4sYb9X4wWBbI/AUIHCHkQ&#10;Tgd/i+TgPH8qIS6SV7zTogUQrkuaLFjjbVJblq4bIdBgdWvBrtdy9n2ACkDWQmte/lpXMojO5ayU&#10;BjfOa5qwGkcuX0k6dv5b+FfMu+zne6Z6g2f9AEgDtcohBO1o0I05WAN/QiQM6pDNKhacCweiALou&#10;AajY+diMqgDU50rw4HiGljHGUDMjKHegZIbwjKk7odzgSr5hDvB9360p02FZMT7ckultg5iurAcf&#10;bQ3dz/W+3yAiuD/uuO079tsNj487xmHG4P3xuDSWamOYbrIEfVnmpcFhMUufOmpxdsYeFQZDrrsU&#10;2txJ5BPwfCg3iux7USYbWEFcCw2agSYPiyozX8uAeYuX0yg4TnhgoLsjzbErWVkiDJY5j/6OrYUe&#10;wr8raZp0JG00P63U12vmpXqWZlR9XLWpeFZChuT7XHOErpEBHIGd7foSNj6DosGy46g6RxKNWkVP&#10;rBgzl0HHdov9TNngCRrMGqeeJ2XNPfs+nbYrnksSWQLopFyU5KGXhX9zTr9tTjjAS2b3LNU6AKJ/&#10;QwZo+T2D1aj3seXlGcv1Tyggm8cMKKYrD+wS4SNcKxqZ1JLVD0FPPN/OmAhvJvIOd+AVUq2V8X4f&#10;uCM0iVWH5Py+vKpxWJe5JT182ZVi776/FxVtXpnBqjibpoaj1uCEgLZsv9rWY+6GLX0gMjPV4QTm&#10;KNnvy6qbWwealbtv2+YZdQtjxInDmGfyd/ipcVm3lgVN0pbO6yJTfnmTQLHxB8djxTPgFXysYMhk&#10;lPbuBFc6wklfK7IeRZwP+96dx4HeuzUL3T5ggUb7LvGZFwtsmmedNwmdIOSrNGhbmOPEUETlYUKm&#10;+lnwDMZcAcQeQM2R9jrMqUeIrd47Pj8/LdCo5nQOx2nfoDDID8AaEUIV52FQKbqqD8Em0pUZyXZi&#10;nq+XOdWiQp7VfC4PJ/ysT+A8oLeHn0/ih3vVgG0k5tRwxLVmmalYNrbeOrbd8MuP43CHacN+s+ae&#10;1gR9A3sEWM8lxcJEbxaUiIx3AH3bTBYsq7iaGD6WnJ8A5nCfllTTWvNmhxMyHPucdLsSHuSYZ0Bt&#10;zDXNyda7YRW3hjFHgU4D7o8HukOPrLWw7d0yUeUABIHNz+aN5mAf5neZFgRpIhjTcMBFBPtu8Btj&#10;DGx7xx//+Af8+c9/MmeqKjoSkeB12Bl8Pl/moB0JQ7R04X/9r79hvxnPW1OBZns1xsDGppZTzU4t&#10;/KpJQ9tawFB0rxTZb7tVEri+uGSZw18V27bjPA/c7g+zfWGNervzANl6zNH2pMeBsLMg2DbBcfIM&#10;Ox+COZ3nOKHLsqX3fYfOhVOtaoDBCgZQ+t7xfD6xub5nlRY71lL88Y8/8PPXZyRg7d3gU87ToJEI&#10;u7M8c1kEuDucCp9DjHBj1yvQJG73O9iU2RpKboaTL4LbbQs63iKBzoNjDfiQjvvdzsBgQ9Oq06hV&#10;JzSxwMsYFlhoDuvaXJFTtSAZg5TN4Xke91tkY0816BVdE6ITwGawN1tmolO2Q81ePseM9R1jYi32&#10;nbBGoOd5QKRffBZGAzvmOAFWlohJi9Obaq6pWDq8SaZlvYsA+23z6pSE0+I5n2uGzTgwPGMfgBgW&#10;OWSVAMBpUE2tOcATipX4pih+0VH/92/E28xpCGfP+zcuSpb9TpxGeglCsbMdj9ZXHF1mmcAzfEsp&#10;bLF26QRXlMxAUKmjUkGnlivazRjBgitNKwWVCWq7S+P9w7FHQ6pkLr07+jjlYsSZTkjjhJkbZUdM&#10;1l6UtcsaXmwTBY3+y7a+fU/evirlOZcLioIKgL3s6g0vdwpl/3d0QaU35rux1QmpzYWOfSrMSf5V&#10;0eLA86YZGLD3Lg6RLwotf9r+s9SV7v61LIqn07pWW9arMyUABHe7OsE17mm0wQfVok6ONL8be4da&#10;tom3Jm48CW+b5XT3vvTGCLM5Q4xLAGbFshs1nS91KwDb18g4U+4l/JzXom4fyoU837Jd5P1qpNF/&#10;mZFpYXSU0kEivqaLb/u93o3ocAipnUxC11j+KSeR9JAOaZixW4wfu3ePuZtSzLxcKrbGkMMhB4WE&#10;DzcNUPH5NnHj2Odj16VDVHMK8SLGajiiFzGRbS/fM/vLYoIGqvgGCekVuNCGMSeOwG+gtmaiNTBh&#10;r9h9NSw5ZtPkNiQ9h4FyOfxXh545HH00630sirZYvm/nesnyTDyf25vT7PsMNDr87SwR6oGOnRy7&#10;/Rkl5UplhHM2xXk1QVsNq1nzIztLfj/KwcIjGDS74P9e/pdjEEEpO8+dNL6Q5zD2ysdF5z6zjlh6&#10;t/zwagTu+M0MBuUeXcdiJWtaxsFFQJEtX50tHP9qFmrEWpg6Aj6gFfnJxaCSJrkwqLAHCqA7n86A&#10;Mc/wGy8tgUqOsSxX/E1aob8uV9WfsfIZCrWAIs+XwuagiubFhKl7SNIz91QV2pGGp8JgDFQBKYYI&#10;FYI4q9UJXqii8K8a5ON5Dp6/ymdCuSfX+9CpAAYbimOWjqEml6avCww+Ch/jJaNyeZbxL0qTclYL&#10;qSUcDApGfFHt0HLsksHpvJntT3PZyezqphIOq+nNz67Zh3BsyhOEfrjoGeS97jDY9x332w5pDbdt&#10;x+4GbusbWrPGQ9JguITOTM5zYowTqt2MpDkNPzj4NPk4HQHq55nJIIROMExSVUCnQW+s1hxGJs/E&#10;NXPas5pFfL8EyoobdTonbm2QiDoblnRK+VjNyFtRmm0yfAFNSsDFYIJEGYynPHjbryKLM/MZ8VmM&#10;Rr3RoNQPuDcAtyv0M9Knug6jACFTEsNar0pLvDIxRAHL4ny7ortB1xxip0UkIRcxgkbUX8R5WZGN&#10;mZDTghZs1VuBBLO1v0DlSA8ZKUj4QNmalTHzm9Sl3nQK++b1zXf93ehPvRkfs8GnZ6raxXNNTxqx&#10;w8z9rPto83t/uEJ6A3GoyLvR1BRPCLQ0CVHnX+SrIgioAbmK77c5+uvCg5MngTza944OcRvi10Uj&#10;7wlDnxmTist+ckALhMrKcJJl6gro9PtHX9Q/47w0ceiy5pmHMxyYtMOb9AhIt2Z6XGuC053aIoI1&#10;huHbOrzOJuKQkNSxGvb9ZgHAbTcMYaWD2ROCIMHzxzjNidbk4rys6wLU4IEC0gJDu7OhHhjw9KQD&#10;9f2B8yXql8gALjdmjNMcseK8nXxUyb9s79ZU/Pz5C72d2G+7YTODSTWubGHF0Ta6a1lx1wUym/P1&#10;hXFOQJZDScH9Bw3KBpaSPJNjAQA4ni3xqLdtw8+fP4OnbftGAnSoDnMCGdyEyRpCeK4G6MxmnMwa&#10;1aZ55hUuj9Sd0tawk/qure2I9eOeQBFBMOM74hn6tGFY9bBiHrWnxlwLx3lCWsfHx0dUZjWvDGSl&#10;1fLAQe/NAxOG9a7d9oWQXNOiD+Gr0ZDZ9jLHnDkJxzihC565nDjLXAO4DF7urLfM5o5t9waU4j14&#10;FNC50HaT+30zJzF0GVREE9z2HdvWMcaMPVV1x7HL260lPNBcC/N1pq0A8WcaZMpf//v/gz/84Tez&#10;6dGx1ghH6e5Z7o+HZXKbGrFCPzIamtDVDN7nfBoUhRKyxuVE0Ljp5sOxlW+3G56vF7CZE/4c1pCx&#10;dyah2JpuzoP2/RZnm1U8lKC9CVZzfHCHqJtr4b7ZOo8xsaRZU0bPtpnqjnrk2endHP7STbZuHuyz&#10;cVmyA52wTTp6v2HMgefrwG8fHwZ3tDUMLGAoZDOYnsfjEbj0x/HCGc5Vx0vfbgHHervtQfcWODEn&#10;+sfHRzSfnGMaTbtw7VsPmCX6GM3mUE/WlJAP5H+Uq4AFn+r5YCLHtnX0ng3jbcgbop/bIgwf6Xhl&#10;zwJ30q81ILK7nux9ATbCFk28jhfYL8UCoicEHQviGeWWNlB7qgCK2+3usDpA6wlrulyfWEWXfD4/&#10;8XH/Ycmaao5ynlGrINlibcc4Q+5ZFUSPBILz+BmBeMugz/Xr//qXf/sfkFQcI8vgwjoQhhiZNg2C&#10;d6HNphSBwUynRNyHH/C2NCAZEec19hw20WtU7Hx8lplXjCd/EdMyszmuc+DY3+VwKEFUXNhoABl1&#10;ptJu2HtUXpcpbzEOva5daJLVOcqlkCB6GgZmWyWGuC1hQnSYwkt7sc5PLwK1lXVlOWcYxZxjAp/m&#10;3tjHxowVbuhlhl1zJZv75Kpucfq5ovWeWcJRcgxSsl5tlGm0uHCo26tqmd0cv12zwhlAw9TNoDhz&#10;dZ+5NkuJMWvjIMYiNNccse8ah24OKxlLfFofCx+wiAxNGgjtGdDMQmwuYMrW5T04YF9fltMqEis5&#10;HezMzM9tdOTdyM4WMQa14KVD/GrsJ8+6vK29/ZvMfEUyaBph3bMcWjOlyDIE7Vmk0VXGJrLH2tj9&#10;7OcAn2GftW4lUk2oiCQtiZowNP2LGRgcm4NnRjquOtQKacgzFpbTjPr9mAVc94FKmu/dKvQSCh5J&#10;BtWA9H0hL/G1XWCpHUBqj3MZe+xKPbOlWcbvPNCUUfh9fa1cOWcDO5bANa6buCBw5ZtKjWAGK55r&#10;omk67aHp9BHPdjGjgw4ibw6qAKsgoB1sdhLKXUD/5N7xLIAGpzIogXBM2fleGM7Dcjfz6xbUcMed&#10;vGVgC4ohhizv83ERmz2NX9sxANmMs5x94skun1OclaV25p0WU65loEF8kXke6IiLR8TLV0GJR05l&#10;izAh/FKLfZMmpbGZxN5wTYiHLYrA5qy3SueEBMmbWMjgdWOmMlCymVpuCH+UtQRQxpAz5PObK6M5&#10;jvyWgk7T5B9xv0JLGhORkNPMYupiMohnTLaeiy3+FFUQ7XYVPYZVMKvcv5CWjWIhnMCxT5o8DMKg&#10;ECdoTioLtEicd4GzrNbQ+w4l/+K+gc3uBLwj9Z5F2uN6UD7WtfNsnuV8MjaA+9YCqdz2nLqBDTl4&#10;Jtc++GyhbaU+5vtNVb34c4NPq5QzV+SQbYc7TUIPSgnKOUGRGb4VgiHOcK55lacXPaDwg4oRTr1g&#10;rYXjPMz5oYoJBiZcX3EnDyu/upgzQiT70rTWvELKAmHjPKI5FzM4J3FEna+a4dTQ9y34RCMkins0&#10;6WDdfB9ZoWN0ZfOcEQnQossQ2dHPlgikMYs09RvKwwbqStQBfe5+mNWdRtQfohmsFN4meW4auGSp&#10;/1IOpp6e3+X37bp0plRdLrOhXDxeFCopOisdtsSqJRFkYAF408vzKU53nhlMu6fyEqHjx2SslbYb&#10;Nq8dZbMVWidUWGhb4XiJoHDobILeEppBQsdqFxxp/mxeUg5lOXYLZxvvDzjPijlRD8+zVfclV8Do&#10;S53eRNWzBF0/XNMb903/l7jAITdcV19f9r48pOhrEnzEaKpBgJaZbdYIULya0Z1ybvAiSTFooDqi&#10;xWVaSpPkNTHz/NOuCKX5+3/VPgK8iqTQExt/mXO28qtcD65RjErzZyQ7gHo955i2Aceiqmh9B7MH&#10;GwR737DUICPGMAxpgWHRdndYrnM4j7JmZEamEjAIYx4OI3EPiI9fP3/i8+dPfD6fQTzUP5kxe3r5&#10;OfmiiHjPhQwssTIzZDD1PtIBdVydpnv4PlKXs3WRkPnWhSSVC55/iFx0QepxBs1hwUpWipKIDOda&#10;wV4RAsGawJyuf7uj1TIhNexmVj+kze9BSDTHjKY9ViqvhQ2v81woFv74px+43254vQ48j5dlrjeD&#10;3DJnkfcq8qDH7o7YzSuc7PiYo6x1a1R4nIc5vsbyCo6J8zzweh3o3Rydm+N+N894jqz4Yh/2zRoF&#10;9m3DVMscNXgX2yfyIgZJbvvNgxGp53x+/goH/LZZYMUyW4329n3Dvu2Ya+I47DoLvNj122Z4yzeH&#10;SDGnGDPTjWc3Quf4+WSjSqgaJjl9Le5sY6a26Q5WwWAObFvrfd+8QSUgwuz+5L/EQFc1bHEbgwT8&#10;Szjd3QZaDglklbsSewqh433Dn/70B/zLn/+Ex+OBv/zrv+Kv//3/Rusd+82yoM3p6bJ92Tkb88Tf&#10;f/7C5lnje3n+XMMr1KzR4fBkKoE5kte7wbC8Ce+cGMuw5lvvaNsGyjRVw5rfHGqubxsWTDcdp8mH&#10;1izLX5c5zsdwu1gb9t2ct71ZM8fQ43XhdRyALLTNg3JDoZiOBW7VET8+fsB0hYmlwHEM3O8P7LcH&#10;xli432/Y9xuw1LD1tx0fj4c5d52fGLa+wxO5DjTWxHa7wWL79rll8lt1gPFUazi5+fmh7mR0lAEi&#10;k7kWtNr33c6gZgAx5AYcamYth3FyiSET87TsfQb8oECTDbpOtLahecBtnOo9Whzn3HVUCwo4j/PP&#10;Td806B+rILBecAaJ4zqwCMaakU0NtUDLnAs6DXbMMLun+yMaUPQQYssz2eR2s2AB/Yk2j5QFqoqt&#10;bZiT59V41fGyoJSdeVst8hiF8TVihlvgARhrYR5PDwramWZPttKn9z95peS9KAj/v7zk7feiDWt9&#10;pIAmZ17uzqL4Xth5tAQ1DByO/x0zjzqEH+Ms2VJ1bOk6GmbXUD30T+ZCmh+ZieG3KUpmNdjy5zvk&#10;yjWDxb+uVEg17ieS19VwQwhfX5eGsga+DvVPAGjtfWPpxCgGQiybAlGSKNf3nRTfgxDfZVJcPo//&#10;f72OmYCNa17W8cszylhK0l4xkN2wVxTszVRE0sDnPRGCKhzFNECLU+xixRXSqlNK/UaDuCXGBMTW&#10;xpi/rEQYhUWNT4PXxyF4oyFJ6mBGItch73cNXNT9er9WkQ4N/ltLA15DckYu1Itm982rBxE3ZPNb&#10;ZPaTlmiiSOD/fl2dfAyjnubk8W1wYz8xKotzOu7pRODrF1F72PdYthizlHRCGH/wFaNjmQ3rXPmu&#10;QYay2tc9pxDwTyuqZTWe6pp+F/irq550RqOqI7FUBYqJVenb14tnJSo4oEkHaplQJNq6vnCFqpbp&#10;k+74fynPepsUzGT4wgWRNuHvCSKOrZyzcp9YE03+eYEK+W59NccNXxfbx0B2jzX5/yh71+3GkVxL&#10;eCMiKMmZ1T1zrvO654G/WWu6T6VtkYzA9wPYACg7a9aoVpZtiSLjgsAdG+SF0X9AEahFUezEgfC5&#10;dfTVIJTEjueaXC6/8JVvbva6Mr9hwSmXQlDlmZc67+u9vnva9V6SsEbBFTLDU/Xq/Fq60NCifDIb&#10;geb5CKcOFERIB9zw0Bnndozky2weE/T/OubfvB+0RLmLlEVJiFUW5fkyEpWE5imZfqoKbZk1F++V&#10;O3F16SAD+YemQ4lGGiAeJM51MnmZ8C6XkyQSQamyvX/5ugYiktbSUYPgh3UWdS65XhL7+OINw1Tq&#10;GfZ38/2LsV8VKkAKj/nukWVn69n6cqoEkdm63IANtlCcuvP1Ow6Bpdo4nMjoSudENq9k6X7SvQdw&#10;mvPwJugYuT4wrNVIPnE9l3Imk1JikubMQYvRNslkCAgClzzuh1ShU69pwf/TsZc82H7mmakBPo5b&#10;bYEC1/JK38mnX8RWPMM+u9LH5QnluwoNPl51Ez5XCyNWLfTHNYt9dTppmUUfT6i8GYUbC52rfJfU&#10;Uh+RgSbU7/7lK+XA5XlljUzmkCakPPb11NsXouJE9Qv/1dBfACrAdEJwDgxAGY70DAchnT5R2KSm&#10;91G/uspJwFKS+Vwgsq6L05eqGJqgTcWEZBZ90C6Vdq6T05oy6zAWyo+OnbHaXFEptyUTaH67ht+8&#10;Lnyl6s3+Pv2qVW8prPDlXojqt6TDr/pL0mlLOnAHHIBoRDjXCicmdc8+tghMiMIxuyWa+g01WXye&#10;E4OBFYuzoDWrfqFTm5mtTcQcYs2wdgk/Qtgcwj9MNRzi4Gn4StfU2xI+z5viQaDCpJUW8DyWuObZ&#10;tAAUHRboyizTbQwQjsSwxC2LtXeDW80KB3POrZW8iYllrY2gc10Lsg3nbY47zexrLVmai/dFjH2D&#10;j+U8oTBID3PuevNjZRKJ0ftxnOh9w/1+w3FY48E1FXOdkNYjGEX65/7sx47jPAKKZunC3GfoIswC&#10;bcRtd3kypzm6DJZGvcmd2XysvGATwErz1vTSsqDJ20m0UyR0ZnPUGSTJ4Y7Yk0FiBT4/PzwLnBn/&#10;2VjTzlTDGIQjG+4kLPapmk7YumPkewNNQpVYs1SE/SfGwOOspfM+z2c0xZR07tvYDbLktjXI/R5r&#10;N6Jpr9HGfuwh48OxqBZYDOilhUAW6MPWvrWGt8cDN69MeP/4wONxx+PxwO1+xzYM0/s8JnBMqGyG&#10;pywDgGXe/ud//MSvjw+DDYE5+edSC+KHLZsJGqRuc9iBAAAgAElEQVS/NdX6fPj87+OGc50e7DJo&#10;CQbpRAT7fuDnz5+Y54mPzw887m+o0JPN93TNid4SWonrNG49MnvZe8Aykm0Mt+1uwbClltE9zFHO&#10;hqq3bfPMdEtW7U3QBjBPw6Bu0jxouzB4NiFA9waVDh1TA9RzzRjP/vkJBkXgFQ7b2ADAseK9h8I5&#10;cTgf6d6wmBUHEdiTntUZ3Sob0FbA7+iCJSG6ULBgFf0qJh8sMQIerJSwDTYxSJ057RwYHIjx7vO0&#10;JqIMTkbSHQTTqwmM/3lD1NMqIvV5QDzIeZyHN+6188ykEXHF9MePN+z77kFQ45vJJzT5oqpXp3ja&#10;jPMLZnOTgRBTn/yJ+wE0fH7uALL5K6uJ1WGa5jRYwrF5YKN1q5wbnmDWgeM4MVwr8gUXpHPOBe43&#10;Sq9Lr+Ry+M019VpN4U1P16sy+W0W90WprIpUEVSo9zKFN/GgcyIiwIoc2HLrxakXI0m58C2UaGcJ&#10;Vp6BjM6HQPDna5lDNU7TuRo4CbEO8PErUim/TuDr66rLa9QLm/JFZxQuTSHDUVPmKUjj7fqAHHO8&#10;EUucBoHdV0PxFHcUXNS3+KM4Ri8KnpsrsVb2IPOz6QWnOa6X660FCl0NEEdxdMOgwbDZZPlhbaSZ&#10;zHYTZAkvyUIVodQwgpyNLTT2cXHOObgcoyJ21PTbzFyvBlhe9boFZpSKj62uY/zQNGQzP8R/8/IS&#10;LTRr32mG1UnFLonum1HkXKh029j9P64Jv8v5FYde8Jm2AE1BE5UJJRBTKzrMmSq5IX8xRoDZZ+ng&#10;/BLQ8LlyP82BFsNG0py9rCkPoswy9x0QbUCzBlp0zlOtSEcPaeCamXZZ2wJ3wbUqeX2XXaj3LA+0&#10;aG4xKJZTQBiTfl3odlLwt4Fwgq9KxsX5kXz1OpZwfMoyjFry5JKps1ox/so0ZrxxxXjn73muX/af&#10;NE9DGNznOqY0TEmjgZGomk5WLZn4vrTBZyTvE1UAvkC6vLO6pVjyyU7K4oqXPavFWAt9IGUrX1Qk&#10;ICkXv8hDLQuAa/gq3bXIxAKxP3xaIcuMNOwpy/c5KdivfYERSWgLZtmWgyPcHnOcmX5sn7Mx4OW1&#10;AMjC1MTENEN3IQMM5gxvhA7QgqMv5Lzm7pUmDk3gjj+1BirhKOU5KKtX910X9yee7MPU/IuOlQvf&#10;dvlUtod8oqmGE9UXMDc96NLvoNf1j3sKvK7dM0qXGi/RzO6MzG93bAQ1lmNTxxcyM8qZc9vjKteh&#10;uNghH8saNp/PV0fQ7/izvvwqMYbkBFxnsTmTv3Df61rG3DLonY64HGcEKiUzzLvIRedhs79jP3Ds&#10;hzkXllcfhUz1EUZWf05HBJEVTCfRWivKVQEERqyV8C4AdB6K9dkQQKShD8oZP6sB4eA/m7Ww7Giu&#10;o5hMXY6hCgBSGgm1Zs287Kfvp2cvVl6ZS0v4K58xM2JJPPVyyXHnivPyZRuyNHmMy18jHT9bmnST&#10;ukhS2u+SKGovAfu2gP0U54uThueMfG8Vzll5bMiexXNIPmy02TjXehD+4sWgXx0l71fnFTLuZX7m&#10;uH2duPPuwMTm+yWw9puh5frn2pOfBXtyOcHrQmdxXkPH4fTMruoI7x5AIc2sld+v4oIaCteFn4e9&#10;Cd9P/9yCOdbficKzuXww+pNv1tBDnHL9B6AEOooe8SJrqeu+auZcs7juAhF3tWG/o93gZVL34SsP&#10;VTWiq3Awy3WJ1sR7cjAYZjhxupbhojpTX7CAhfUpcL17ZeVeQFp0ASbliGWPyzIsZsO1tbkRImB4&#10;xvHYNssQR3WoGLxI82aPcc2aMW9WxkSw4mVtVL3atVtjO1bPMDVAkbTYmkBXw2oKlOSE6Rmu3csX&#10;FXBMe6/c1YUmPWWm6/nLoU9aO72qZ3hWf+q/9XcU8okeUuXZS5KfKxTPfQd7+iR2rp3nTlpSQJph&#10;Bj/ub7jfHtiPHX/8/In9ONwB1MwB6kRp2NHmdDrP8wIdBAWO88Q2RsCdBEyAdzkl3d1uG+63Gw53&#10;Lh3n4cEO43vbttl7rWGep2UOqzlYkQUP5expOr7P0ypnxDJBm1gDvN4abtsW2ckAInhidG9y8na/&#10;oXqoaD8uvxfta3t683EbslLvVjliNL9wHB7sGd2qm0knigiMWIa+67HupGT1+HlOk89bg/SGYz9w&#10;Oh8khjYDMa05koDTyvSmlxwPE0TgFdVtmZ9K18Kv9194fxfsx26Y1PPE3/74A++/3vEv//I/oeeM&#10;quw1G9q2GTtYBgNjDQ27YT2LYJ+n68od7seFJUatPL/wPgFqzYe3m13YHKL2PKZl7gPOHyzY9Xw+&#10;0VvD/W40Nk+DrrAKSocOc5vE6NGc871ZpQKACOQAGjAcgOC5n1H1PKF4u9/xdAz0z88Py3p37Pdu&#10;ShTu7hz/3Hf88ccfOM4TYwyDeNEN6FmZ1R2b3CqwnP92AcQqWwzWxvQpdASPNTm58P7xjt6HjXkC&#10;cyl0nlbh7lBM3X/vfYQ8Os8zAoqnw9gIetKjNKcXr0zHDEe6iOI4FL3bfUTUIWlGZJNbFYBhtRsE&#10;YMO+H9HYdozhTSbhGfFWmWDyfWJ0Z266ME/rAWQBuY4/3z+wjY7a6+Tj4xNAVgcxM5vnmg73tZY1&#10;BC344VBrSMpGvQLjW6P3gPWxIKDGXG2sp/EwH+rpvXiMngbOs5vs9DV5u92x1BoXn+eJ8VVjClUw&#10;uPzvshcoyL93YP/1i4ZJ3isVzotuXgzJdLVJfAYgJk8tLhvjBEc2wdUEba2itDuxh1HkXMoVQaiV&#10;ypuccqMP5hg1XwcZblU8M2v7qqYXAcGmPv4pMcFqFlB8U8vc3KKVuFdRkDjEUO6QxvWXPRa8ZgC/&#10;4ueKtAgOtBDk5fq4DqWZIaPA6RjiOCMjUHC5T76u96cXILJ6lE6JsAszYzSWzQZDeiCWsTXQJP2w&#10;cabCgZlhGPG2tpwXS4ip1M85rSRUvby2KDY0wupc7MfrRN29oaniO8XGHV6/Uo0DAFlSpbHC1y+8&#10;GHXEzZfLWtEBmnSXyvmrNZaKmf15/bwGSmggMJNbwAoLEol+v/l+9sQdOUsXRM3hwKABOwrn2L++&#10;CFfAw3dtsMaMBCqg4rAtv7+f+qS0ZOUYJIErzbIgapH7gOdpzJif8UzQ8NZazp8ZCBdj2Y1cLeMv&#10;o8m5utIX/FGQzbSUz3TYSZHM/BT/QXiZYnhwvtEU85tnx/WII4ql1iVBp31Jnd9yjWV9x3EyMPTK&#10;H3l/U2XrpP1/YcFel+W6jem8CoPe13VdmTOA4mAtmXB2TYYk1B2O8D1cOiHq0Wq/v61vZj6TB00o&#10;emzoF4ac/CAqknwMlTAukyzj/HK3y9TK+jitU3zCaMzUrUo36+t38fLcwsP4d4yZw+TZ9elm/KbQ&#10;kJJHUa5RfjMbnfJUY/xhJAs8sObQVqJo6MEn0lmQ472uafKG1wW8khaxkUMEl1W58o8QRWr5uE01&#10;egjYeuR543zJ03zJXtaUh3Z6ZcsKfcEcBMYviX2o6tnRqkFLPHsdBo1FTOXaDLnu7WUyF+XmSrcM&#10;ewO1Kqauwl/ohC6HXkW4BC8kD096+5YXOi9g4IDnmOkOy2kl9yXHKZJZg9box2ABWLq55jIYtNhj&#10;m6sQLk7MsBF3loy+eUASIWP4zIR9sSymJt70CFmZZJVor03KfZwh0Fwnay2gp0Qt+5vkQr2EBGWx&#10;Z0HvZshuI/XfzPz2tSHv9r8XcUUl9S1fhcv+XrLDfb3F6ZW8RbmPnLkyKeI7OtFrJcDLp7aUXF97&#10;WPAaNRgFCIMVEudD/AvBN3mP17GHyuKy/iV7uv7RSsY/g5klncLHq06jlf/U+b1KOy12ClCd7+YE&#10;97G7rku4Pa4BdbHXV2tWt9dIKyDPdk2U9KO5TtSbojmmLiuH1oV5nOG8UjVcWKgmzJkr/AyEULe5&#10;6Ia46v60rQJ9DYB4uTTPMvVmBrOuNqjDHZY109jbpFsi/2g80777/4LTbXZEDvw7ek5M/+s5ocnF&#10;gM6rDl718tf3oWpYyM5sRm/QNSPDUHQaju7SsO0MbmGFU0W9zNwqUtKSUYGX+sM/N+cpYU4Az7gc&#10;PXGS58JJyJylhq39fGLbRuhGo2VTwCbEmV1xHKJa1e8j7oQnDVkySYu9S7FNvcux2VdWW81zAkM9&#10;Q5YVOYaTq23Z+AB/TyLL1Zw3R/B3gzGxDGPCDMw5sbyZZzYVRayPEq5Qhp+1hac3SVwOy9E3QesS&#10;UBpzTm9WKRire9b0HwCe+PX+jtsgFFfDf//6E6NZFr+0hvvNYEeYBf75fBoUhTT0MXAXc1g+bjdz&#10;hh0HPj8/3HGfuNBseiciAQ9yzomxecM8VezHDlbIrrWwrx2nZ0OzUgAQb7Jn913LAs0CQbs3g5Rw&#10;2Mu3tzfc73fP7KSsa3jcb1iw7z0/dwjEs2ytcus4JsCmpreG3hu2reE4jFepAr0TK9wTwjwRqzWD&#10;E2kiTsvDIWLO8tPOyv1+R2sazloFnXzWHLZ3W/tOe86TEOkEtKa1ZhPSoUqeTj6VwTrEOjPDHGJ8&#10;ZPSG948P/H//+3/j8Xjgjz9+4nbbMKfi8+NPrNkgbeE4JwRWkdH75rAow8+ew3ahQ4WOe4kAvjov&#10;gyL0bOPxPKcdj8fNZMA5Ya1+rFllt0gORIBjLty2LXgG/GyLdOia2LY3KDR0mdttc75gK8x+KuRX&#10;hlqwwB4Vx7Gj9xvmOqKZ7H4ceHv7gaWWsa6uO6nYP2ssag3cz3k6Hv10+W5y2zK+G8QN19YEb4+7&#10;O/u3qBZoreHz8wOPxwNzCn78uEX1jY0d4ZC2xr/DneHdHfy2tr171Y00LJz+vvGT3prbMFkhstb0&#10;QIc5xQ2XfFqA6jgNFqWbM761aWe3b3g+d2ybVRbcbjfD6IY6XrbJZYMgMmd5E/XkCrEAF6w/xPMw&#10;x/TH+eEBjxlwjWtZcEdd7hk8FJIxQoPGubcjEjI0zsOkDPZrTF6yN4mibw1TT+yHn8fw7XjAUg3C&#10;qo+OfZ9Y+g60hg3WIPSIwJftb/+P//yP/xIIGmwj4KWbjYqFM1kzsly5KNl+ZJ52bcVeQ5RE0vxT&#10;EKs0HVz1lUqo309dyOUVX5wd+YOKZr06FVLazVA3loQGjb13wXdEKnHiDt6abUBnW2ZxSShvryMO&#10;h0Gx41ocuLwmVFJXvGtGIJ8fCmsYO25IaTFM/OGzLJSQUKCJA1r2TqV8vyxtqOtqzvDGPQ6cWgml&#10;nOudDiqNe4QhV/Y5H6Nln7lX4gfRFGZ+lc4IuLFvfjd5HXYoXuKlI2EgcLydypQ9T4N2HItRDIRF&#10;veTsnGdZbxvz5F74XKLOgM4aZp+DS0IsTSq9lbwzYLA0FfrA6vV5N997Gngi4muAAkVfjC/x8+r2&#10;iEhz/FyuzTWAdc1IMeZrzkP72yJ8bvQRt7RnAxwyN4FjSItEJmZTi14iaJVZepnFyfGYcLQoI8sj&#10;k7YkjNJgqH2AsCohxIW8B9B5xnuW4WelmepZf5HhT2X2hTEFtALpDQCNVj4qjEibPSILyveYST2V&#10;r8b5gEQmsniJXmRGin3WmisIavsYDh8xPtKJJ9rsjGprUTarEHTJ8y3i81DSizUrYYZ8hD4FoGPb&#10;Yot0UPo+gI04VmL3Krlw8t6FbKZHfsVjrYki/8UQzPvZHNyNEAaHrXcNRrmx5E+CZyKrWAaITjou&#10;OZZC/8IntHgGHUPEygs8fjoeeY041ljw8aRPNh0CeZnTccKxMPvVVowkSD5InuXHqcBiSPzkfxoy&#10;k7y5kHKRm1TAw2kNOid8fpVfSz6Je5Y42ilzyec5ZlT6vMj6cl/+6nsd8EG5AfF3OIW9nwl7Uiyu&#10;J3AxjqW1CJga73XMyhRqJiO9z4FtR9KaNZ5lwGOhSw95p8imu9xV/qTrantZy154mMAy6ISHzKNU&#10;/DtoVExpm+pYqFa/GfQ5nWctZZYyM9a9l8Ri9pzTaFGXYk+o4wmA1v1cczwpD8gDk7ayqRPvGXuk&#10;lToRc648u2iJV+IEScd00cUzXpyXUHNuRwCHT/Ls40I6UM+a5j6Y0Ukc5V6ga1hKeeL0xmNrWeaJ&#10;k13ovtIty49ZZGMMbNtmxr+fcxpBgERF2ZwrHexrRcbN7s536kLi8BV0KArUn2/Yu9LFM4uk6GSs&#10;WmFFhYYstsARSrUA9eziaIXk+7AsNWV23vIxFR2fOoQ0txlcXw7HVX0t8t2VFUfkNyHTJIO1etVp&#10;teg9OV4E/2WwMXQqp8g6DF1JFNKIxVkgx/gZvxs0RXnNeam/xww3CUc4ndy18W98H85vL/SfQXli&#10;6lo2GptX+RibYYBTh6R+THrjvplsZXBMIThBvWQRl9Mjg+Fk9c2g7pP9Mzx7y52Vp2e6nt5Y1rCm&#10;3Rm4GDAxfXERPqU+hysbMj7twLwmZbORpkZDV0AC0zfptmelT9ns7pVA4mfcSkAdviNw15kIQIYj&#10;xCVwXp0vKWOoCVuU8+VC3+d1SZaRMq9V5sp7fzkv9kncn58utWxvyoNznYEDrMqA6LIs3WWOifM4&#10;HRqjWdY3GGBG0J4CiQvr+h+dT3z6Oc/Q1JZalZuuhfePT/yff/wfnOdhzSib0eHz89PhOBQqLXjl&#10;OQ/ng3SyWz0Pse6ldAXpjj1MATXnCTql6VOwKxtaZ78GwTkP24WFgE4518R5zCifX2titGE8WppX&#10;2ZgfJLDS1zS5K0gsfjHc9PM4ndZX6E7kuc0rdqafl94NMkaX8aFjt8ztPjq6GEavBZbUZcMZ56/3&#10;geM48Hwapvd5mNzYjycElsVKxzlgMmA61jm/f7/f0MSgPB5vDzzud3PoCZ3efr2WebZsAk2e00Tw&#10;eNyxbTamfd+h05/pFSJcd3PmeUbrcsfjYTyjteEwJQKoYGwDb49HQmipNb0TMbzo45j4/PzE4Y3w&#10;jI02dyhufsZT3zRbtOHPX7/iKCnlgXgzRpfFvTvtNOu3sKZVO0yfU/Pn0D90nDN9ZN73YU5CmLxd&#10;6HMuq9CauqKafIyOYz8DP56cpnU233QeNnpqRmpV7axwbH0E3vv/+l//gdGHw9dYtvJc7oBeim1s&#10;BtuzOBej9e12N5pU52PNTHoz41yGLbjOJG6bLJdV9gyrljBIEF3maJ9zBqRH8GlNftm6ackLE3M9&#10;wYCHiFd1YIE9MZiEuFQdx9r2OII0vWOuE3/8+IHj3AOeTJy33baB1oY1/ZWB5VUaYwzXXQTbuFt/&#10;M1hAY4yb7Ufr6H3DPE8PnjW0NtBgGcv0T2zbhtYNw76JBSB5f4NZUf/puqHLf6usUdzvbzDoEqsu&#10;Ht6g1apcFuZ8um7QsNSSJ4gPzj4vc6n3JbEG8OIZ+lDEOLkmxvesmWTrPXmsABCN9Z/eyBeiMMTJ&#10;E+exg/0c5jSIlf2wfgVGp7Y/pA2rOCQvS7tVFQ5PdOJ+exi99Rb4+9Oz1Od5eob6iCaz9hjjEdEE&#10;Fka7n88nttFDTvA66+mo1gBaO1o7cZ6rVFcNDIBFanbsmJ0Yec4XbAxX1Jmy/wJpQGWY9t13r99l&#10;nqZC8JKx8/1tfvvKjLeLhoJUkVlOrTnkHHo4XuJ3ZpC3dAQo14tOIl+nzGDzteIY9DqLNOg4TyRD&#10;crkf8EBYVjarSQD1bvXWkflK68KfoS9rHQr9X72kruNyB+3LNeUWv8tiiLV6vT01PI9+RUY6jT+O&#10;cWngl70+2yJ9cEarsYbxOM2nK8tG+Viuk9rvIsXgFklct0InVNQjS92XifN8WRLQAcFP5pfMfxf8&#10;Za/COYJKwRECAYMZNtXLBsQVUpwieTtXHgPrDKYA1r/zZhclOPYrRsUAiHzZlthXfH2f65EabL0n&#10;T0yu8Su9h5F0MUYQjrl4v1y8wvANojAexxK+b84mz17cX3I9DBPWBTYAVn/HkYvp+V7I5dFxP8lL&#10;XEDVwIlXYbhiGI4G5HnqxaCzgI47zZP4k49q4QhqhsMiJAgcV2vVpUi+n2cElzFQ+be3Y4cQmZsl&#10;2yrJXeIcxb1RvutlLarcS3tCZNH7QovmM4Vn171VNi6N59IZ9rrPHHdZpZAFQb5iGaNwJ4vxYJaJ&#10;k/cjeIHmQpkhgHTSM2BX5/8dX0wHbHXYc4Rl7Jd7aCHW7++bU6ru3muAMp1nfFoIvJCggS/8ZR1R&#10;7hkfOJ/6hv9rrguhVCg7v9CXv9vKYigV5rISlzGVxyrceIcWM7vILPBclZW4iJyXlS97w/W+yl5g&#10;wpw4qgv9N2sQusqScPxY0MZpp8JNkbfEGQTYLDocKzw/Pp6kA4l9Xb7m1/le55Y/k87qwppDTyGL&#10;pYhFzwn68rNzkSFfHvgXL+7qlbdT9sTnFdLtmzOe80qdDpqOP2HZp389+kasus+mLay12PbHmxFb&#10;Y6j77Yb74+EBFYVoQtXoPLHm6VBcxseml1wf5xHKPY24kD/N9NQwInICmawhfl3oTgUOhHvxikOv&#10;rtvA5i3EQqWsXQuQflm9rGbg3le+b4YqM+FDhwW8uktTlyZNKQVECMSEDeNGVGL5Vl1NCk49rcgC&#10;fw7lbJOEvoMAbEwb3/v6gN/yuziM/it7G1TV00To97ovJ9VinU3qGDY7XwV+5fWbpuCEzhzzjWNo&#10;a70YvKDOFnrMN9NB8v8YPxTToQGIlZrnIqEUrok8lPlfn/Oq1X73aiKG1ysuTapuQSkTvJc8IPUm&#10;e4KYbntRvK66Zq5jSvxrryb7PVWvKxHWdfp/fgVNVV3n9RJ1m0YcqoPPUmf1Gs+m46I6Y0djoz9i&#10;sk6cn1aCf56nyxJCNynEM7Qpsw2/1iAzaOMbD7RnMvt3zhPbdsP+fALqDvXFrHM4LIodDPJVm3ni&#10;YVvSEawSzeUJM4gjoO/v2TztvrLEs10Bq4jJyqgK7RV8RSwb9djNuSWbO3ybNYO0TEvTK/oYgbP7&#10;fJ6YUzH64dmOGnBuph5qrDvPHWE1Rh/Br21+tpZr+lkSib1cfg9z3NjaMOhEfGHCvk1dGH1gP3d3&#10;Itp5PE7i/HZ0D6AZ9rhl6d+2Dff7HdsYWPrAbdvwj3/8A7/efxktqJ353kyuiQi22w3Yd0AEt80q&#10;A4xUMqhidFjOidDCpl5kslrFoGkUjhXu2bDP/QlmkjcmsHhlwO224ZwHjtOw58e24Xa7o3dzaB8u&#10;S3Ut7GslBrd5ujBPx3XGguI0Xs29WsDmZ2Idpyd1bcZ/FptgArfbBgXhTRzTWVs4/Ea3qr/RuwW2&#10;z2mO41aahXo1BqRWdJUzbwIKAuA8Jo7zwDzNsdp6s8xZD3RgGTbzx8cHek+nodHWtBCo65fneWLb&#10;tmCcOhf2+Qx6Fddh3c1k+yANq9t4xR3oc19+9k+01rHvn84nWlTRWQ+BgeM4DRO9NYzRcOw7RLya&#10;0bOjezOc6bVOHPtCHzdACZllAYjn8+nO9u78crlD3OTnbTR8Pp9WXaCIAA75R2RSu0yZc+J2u+F2&#10;vxm+t8Dx9YHbzbK+W8gTqwSYqhEQWYf1QiB1h+q7zKcwHj8tOKynJ7AmvB9UsNaJbbMmq/f73bOy&#10;J0bvhsfNvhrQ4M3n3DFPxcI0mBPn0WsZ/KKRVMNacGey0x2aw66YvU/74f3jHbfbPSBNznMnBcY5&#10;NnplMN4CEpbRrumvkKy66ug4oQa10kfoCq5mum5d4KpFLGvd4akASxQ5TwveH4clLzL5jIH26NW3&#10;iq0CYHmlw8fHJ7Zts0Cay7DeBceckGZVOud+YIjJMOpFI01YKgtpxNNnFSpEOKCYfeEKYB7luPp3&#10;6k4+5ftrhDvxm9dvlbnvbk76i4dFTqG/n1lO/DvuzQ1QjcZSsT7+k85wUFm5YhmAik77Mp00JF4z&#10;DGoGRTihQuH0yRS788sSaDmcPmQ6HerT9eW337+CctMo/M4BWpwA8bdjzH73Ig1d75/zzZFprMPV&#10;EVCMHT9oLLOXskBZLirfzptOFx+BC8jMqKr/YlEVX+iEH8XIQtElc0m61QstlYUMm+v6XvwqKOuZ&#10;irBljdJBnsavPaZmNwG1QeLVAS75uBhDnnf+Y8JXE8+CL85XVc9aL/errwyWcAaeofkyXQGycuFy&#10;Pe/zPe9QNWfZV/4g9SIrL/L14vfCnVaUu0iCezH8zSlr903nJ2mOg/9uCHmNcGJOF5Fx7kqJ4cZe&#10;TxT8OgYNzQmOOI8Xg8qdHkktxRkEGqypwNf1hyZ11pXXuK+/Wwy06rALbGnyKqms0c9YKMj12VwD&#10;e68JHUNU2PLsBRdW5PpXRRxSqiTKmCsxVRnha0xewjsFfA649/UM+z9NuCLxcSdMTz6L57HuCy7n&#10;RZxfp0GbzuDvX6/StpXfvzgxgeSNfJbAIG34kN8I5pBFIJ/EhbYu14nDLQTBXcehuUWAy9EVvC/l&#10;wsu3Qu7WfTZneD2fdutGA9q/veoZBwrffp1skUev89L8OM4sKA+/3of0f5mH6jUw/UWu+TU8O0XW&#10;aKEL8jGSoaIECriO/hh5WRca3iGHQlwWGtfr+eZPBYMdTJ9gdnFqVsaDOddQkS4rHfKw6DMAz2lS&#10;VsrNwgkl6fh1l15f1ivlZa/LPPmNzGAtsAEKJMyej0+ktA6QMN6Hl6yHo3CpK/WGiWiZ4DS+p5fQ&#10;rsBCzPGS1lJ/kLI/PAWxbxe4Jd5EUwxdzrMGHmkEE1M5/s06SsG59x3nuS5jyo1OmrrsjH8Ucqie&#10;xrSO7NnfODDrFd+9cl34PMddDeWwBJ8FcQbpeu78dlnrL8k65H9lLlU3eHV6p1zPPRRnCFJoMoOT&#10;+b3UwZxWScffJaTE+IIZpM7qvLQG85MLCgLCDSseV3UC5bnwJI4V54OflVGSb4eTvIyN6+r61IJG&#10;FaWEPCCt1bqF8mW/7AK/Rph0d/iHvuY/bW0F30lcXr/KGeDzBKlrSeXPL7RKfugfAiJRLfY69/rS&#10;pZHA8OUzpxvLYLRFS6OfOqeGPtFgjm4t45s6I1ByHoevOxsFOmyY39OCxGXPNOFcwk6Tur8amfWj&#10;D7y9PfDx/g46b+YiX3vZew0tymdtgF10hkYYoi4AACAASURBVK+1PDPVqiOiQkwIz1nXyEvaR0db&#10;wDkLhJWmUzlMVXXHUXOnqFh2JGRLB8syqWZr09D8b4OQMXm6YLr5vh/mXAQiuShkuWexzrkwhgSP&#10;aK1Boszf5YrDSNrYix4jAIOFzMa2bHTXl5biWO6YX4olBktE6AU2nJtrFlqz17ZteDweOM8T+25w&#10;Cdu2Ydc9NozZvwIL9k5WpPQOHAdA2R/BV/4jzSqYxLeclynsrJ3nmc11e46L1SX5fftJqEbfRnNK&#10;NsuQbk0jUHAe5qxnzxRAolFoJ09R4iwnHbFaC2KBFXMaW0NSBqqXO/UCkk95DizztzfDH98/nxi9&#10;43O3tSScGJ3uCVPk9rMHYqyBa9I3m8z6NKLx4nEisssZbLHsXTvfdu+kOXPsmoZ8nNPxtzWwzMkv&#10;jbaWNbxVRONXVUJw2BqFkxECke7Y1xoBktZ6NEAUh81ZcwYfud06FMOzmzsAw7W287hgPRItQ7r3&#10;5o09V9IVbM+ZjX2eJ5oaFMg6raqOewIY/M5xzqA/JliqepPJ4GmkZTvEbmJHZjp5fPOGq6pWfHjh&#10;o7A9GJs5nomFzf2nT8aSEdQaSp4TY6R+MOcZ8lZ14TgObNvdZOOyMZN+J4MGItj3Hfe7wZ207tAz&#10;w+iSwQfOldUbbRqPk8jkQ8xFaMOJjdcw/i0Dm41rmZlPnH1WeRmtW9BDmum9Yam6fJfesQJpQVls&#10;7utgz+YZX5oOdN47ZaDtax8DR8XCb8SuV6/2UT8HDadXho9uvPM4T4zKYKrRkc7umINdF/qbEdrV&#10;SQQTzKSiF2WInKc2kKrOdQDXclvVr15kreP8+lov71ONTv3ley0yo2PG6Jq2MIgAYAijlIrWM4de&#10;AJzxvYvGUO5Nw4AjqoqXO0acuYYDtQh13o+C4XJ7KhlxX0RGtYQyXRWuVNpIdAL8Zj25Ny8Pu4w/&#10;14+joPJZpVcMhdeXDHDOMxR5oBjrYXPG95khrhUX0sdXr6fzYlHT1gVRwx+CGlZ4ZYzqmEhYTl+1&#10;5LMK4yL8+eZrd3cgscxFTJBenUllKTm/smR0ypui7sfJVKDLVnTQsWEKh/jvtg+mJKtvgHjWWSgZ&#10;NBHKmaDzMaomdAWDK6ab/dfa5Ti9nmXONWDCi7OEwkbVmx4FkfjaLYVgudF0jZwHDEAxFi8BrRxQ&#10;WSvS2SqCRvxeiX9GI4tfU637WnmExFqQiadp74aXbUIxhtOoEI7PFc54jq/V8LWigsn7wBk6XLkJ&#10;4bEq7fn+BcGmM4hZ10snZ5TGrCuycc7gAlztOnNYLj+XrlxrnjNIzmHlEoGg/eSZVDi0bBEglwzY&#10;a4m9n2MqkeWZdra4BkBsBiyCnkEsTeFVDF/Fup4BX2MaNg2CKeT1hZcGP7LPOoBo8Ot4piF7uJj8&#10;Gf0m+O3vXzW4WGHILtt8HXaVKtfnIRXl5DmkSd8PykA0wIOB4tunisTMvQC343JPk9nFmar6nY84&#10;hkWZlvzNsfsV8NrMoHtAovqCWKwuaWLFUobGUQKgGSAoBhbLFQHPBBa9rp8CQIF8khKo9vN+aSYK&#10;o5FCXjGOuKtcx3iRGUWvuTg7gFgHXeqG0AqSps4T18b+tEJBXHjSAiVJfS/PvymnZWUL7w4no1NI&#10;i12QzPT3GwaPKisUz6G8e1FowkGvdEYBItY0rYWzIJaMRFR2ob7oYKDHDLGHVtItoBOXGOEznDnJ&#10;A2N9xB0zAITOATeCVdUhpqwTvcGszNAfKDbOebpDyvgy+Y/x32XyfCV1By0gx865CfkNLBCyVF+l&#10;pa+X0VITM2QsO8/2rnsjOOuHI99X4Ln8zr3kfX3MqlClkZr6n/GT1H+4S5PQYpSZoffznCYfB8Qy&#10;uJPJfFHjI0iwSmAe9ToPLjNTmOXbpJmA20i+yWBPo3yX/DieoBpDpYG7xByLlJdRKeDfyrl6Zj8r&#10;BUGeaxi4TfplnpSPgS1KmR7n3z+nbo3kV0FjX84HZTq5AXUjPyO6Ln9bI0TqxJlxG83H8UqjRWaZ&#10;8Pf3CKfzMhrXmZiJ3dwBqeI/yV9ebEiDUrR1aYRGqfqDAIKOxKXPVwus8pQYIsSTtvtxHQA6AuLb&#10;V/71zZxeX6FF0EF5sen0cuVazbHMlYctdVDyajobXK6ICA7P8jMIhYQZtIZ/hgHbRQx6htUxzHKG&#10;Rvn8WgbtEXj9mrQAAf742x84zxP//c9/Qj4b5jpDT+vNspLF6XDO6eheeQ8GYOpZDf4PBL+hLU6Z&#10;PedpuM1iMGMIujUH/HKYDuKiqzoPWqc1FVwLSy2bVADLGHTnjzkDTeGhbrltA711y1ScwP1+w5wK&#10;Bn1aS4jH0+Gv6IB87rubAi0yt6GssmAlidH3Njrm0oCcYFNFNm3kuem9436/gf0t9n13eBVvcDcG&#10;5nRnnQjumzUvvN0M+mGp4Rj//PkDn5/P0C+6N3i0JplnBHhvtw3MPA+86W24vqM4T3PaEcqgK2F2&#10;/Ky7sremWXPToQkAg4b5/PyEqmWdmm5lNHGcB3pL55o6jTdvXDkdh/rjPAFfXzpPe284jh2Pxx29&#10;WVaxqs1L/dmRPcv7Eq9Y4IEEf6bTbWvW9HVz7HQ4bz296mup4jiOtPdhQHi6LDgVvKo453ozx+mx&#10;G9yMBYDEmpbeb5bJPwYMo36h3TbDKvcD03v3QJHgPHesZc0QRaxyeD9O7MeBbWzYn58GY7JtwYkI&#10;87VgYkBgNPP086/a0VRyrGIO6uPcsd0t+7t14CbumBbLFGYz5S5WyfH2eBis0HlguzUc+yf6MPiq&#10;MSSc9vNQtG5NF1tvfpYF/b5FwAHILGELgmQlhEGRpE19u22g3snmjbqb/nXbsqHpGLf43JpyWkBu&#10;OLb3eZz+nq8RGLRTaDfd535/YK4T56lAt6aiRuvL4VZ60PrzueN2f5jTvy2o495TbosYZEgN6h3H&#10;7rp2gzVIt/dtXU/n192x+U0PW3pEJY6I4PHjLZAWpLu/FpnQAljfgnlaFvUxdxh8ia3Dtok1vQUw&#10;V8JK03Zk5jd9aAFAR1+IQ75t280DJ64bQwJHPW0tC/A+n0+wn4+dQdeHXVI+nzt+/vzhevfE7W6B&#10;mbtju1Mun6fx4lMNSkiXBYVGCDcaOmFopCBKseSCxdPiOyEHLoaMKZVFZyzfdwdWEdj1FY60Yr59&#10;ybLg+8Vo/PZFuS2+xQpEd5SrLXq9uysXpt/Y38y08rwJ/24anzkMm7VFiDl6SSVY6mo4q79Mgdk2&#10;8XFmpJdpURjU21Xj6DJHeIbry3yLuYrLZsWLmIVlbnH5de1FxA4wjSUws/Nlj8pzVi1tUD9MgEMI&#10;uAumGF10fkUEqczxMngpD9Li8PWDyYNkDr40tIArTaSyFreK8fLzYB7l+i9rrK+q7cvLGQAnuhTo&#10;Qfv5hcgDowMF6aSCZuaqXQNHtpFyf9vLxGFaoajU0a3YP18M/xHBLY65SdB4fJuK2l9YAuIGDZV/&#10;6kjkDdyHqCYQAGyCE/tEB8+VF9CZFiU5kHDicXEXMVSXOxleeRek8KGcF9cbbpSJ07rwzMfXNc5d&#10;2WJnqxL7WZ17QIY4+ByxRc9+DK0H/fXWsKJ8i1NboZhRiU/XFX/TOC/WWMhxlLWBmcr+1Vhbu3oV&#10;GkMq/8VRRr6Uc09YhDiDAWSRMiDXvzpAnV/xzENQAxS52MRCpRCv/IBjIL8wB8PrARRo4VvlLJIG&#10;JTPUIhuP1/M4lAaXVCKZlcF+FHQZRnbBb44IDc5LIMXpwfDKL4N3x6PG33VDNK65fraQmSB1SVN1&#10;582KEEU6tb68qlO3yCJ1enutCoq9wlday0zhPHfh/Gwci58YKd95HRLS+OI1Zdl8X76bjI/8BdaD&#10;8wvHXZ1zocdYc3esWWZ6lem5pryWgiczbW03VnFoAdYTw473yjUqaxr+A0cRygCGxliqvPqqANV9&#10;K3tSdRi/LPa28aRzntVBRV4ghd/99Yu8O4I3vtYMLlG3KH7tv9YDAdcDXuW1reOa/odkRtoM5/XV&#10;+R+VDg4tEkGJOR1PO52Ilm33xH4csWZWKpzOBDQJh1M6bLgv/Id0bPp+0VALfPjYO86yOjyvTMGy&#10;dBqaZzlCGrbmGIo0Klc6+iofIi+J8xbnvDjXHUd30dmsfoEQVCYptlKEXvTHr3pJMAyUL1W+V3hO&#10;hcWgHkomyKXt5RZX2fF7OhW3k0hFRncGJUPn1l+oPn6Tsq9xvRulCVhu56g4uqXAB9KZf67j5dae&#10;XeuBTWndaN/PVFTdUK/lGGIpcg3p+KXT+7UkmUbk67erk9PGdF2Q5A76ZZdJ8yxNVzrEodAmHkBI&#10;2lyA4XmLhBM8Ah2S+umrraJam1fWPREA1iQsHOGwM9tWw2pGz7QfIlhwcYz/31/VfruyYb1cw7Ng&#10;25e2aYuj4Pu4JHRf3mvbbja+bk7Tc564OdTFGAPPz08oe77A4TjEsmmxLCPV1qCHLLTAiI1j3584&#10;j9Pwpz1zM/RwWMafYem6Y9HphQ58HhdrVaMQhy2hnqFqGLYtdCv7rmVZDmxbNmQjnjkx9QHD2WZA&#10;JANDE60PnIfx277ZunDtGRzObFpCAnT0tmHbejRQ3J+HOWOhYIcRCySQ/1om9VJ1WAjxxnLev4P8&#10;Wt1R5PTw+Xyid1vH85iOD6wh29lcdC2NTEw6jrbbhrWvkD8A8Hj8MCf5nLjdb1A1Xn3swOwTz+Ow&#10;OfSOriuaXEItY7V3g7243axJ4PO5W7bpNnCew+65Fj6f5sDV48Q8F7QB3e34rTmEGs+KWNbwPCdm&#10;Gw4PYXJt3z/QegsoD4PC6ei94fF4YPRh0C7bwHmY01XFMoLFs7oZVNm2Ydngjr+9jRvmOvF87qg8&#10;+HhaJnl3p+u+soH2mtYIsLnsV9i6P253MMDSmuJ5nIBapvT7xwe2zYMUy+wsnp85F7bhMBvq+NvS&#10;cL857MRxAu7MNF7YcL/fIEtwngZncrsNPO5/x8+fPx2iZEfvAqzmzVVPpyeJgEBrDfvziZ8/f0IX&#10;gwF2LskX4TA+6sFOy/IdsTdsZNqb4Lk/zWk5AaDBjhFhXIY3lhwe/Jr444+fhhE/T6h2HOf0oPkd&#10;QMdap9tLvoe6IB7sOY/DTvWc6FuzYAmAX7/eDT+6D5y+ttavw4JSY2wQ6RjDdTtdnlnf0EfHnOIO&#10;8K34qgbWMuiopoI+Gua0s9p64ReuA5/7CQaZG4A/f/0DgFVsGH52jyDWNhr2uaO17mfXaF/1BNYn&#10;tpthjVuWtX1nn0+MYbb5eR6W5S0dQtctLPBCuWxBEdMDjtMxuDED0qQ1weHNLuG0PJW8yCcmcAit&#10;qx5oEEMM3nQLEvrcIwMc1sSSCSIWAHC57jJ6u91xzB3zZDDCYIfUE08NzqVj3w9z7LcRsDu9d2zb&#10;8Ga9EhWUdr1BG922G45jQn0fFN4gfgFNF27bcKgUk5c3Gej/9u///l9UQKmYiSth0fSlscNmcYwq&#10;mzQhyjt7a5ndQGWIhpGwUy3sniKF+ODPxcU447XhULwYZ/ZvellFNgIqylcYylf8PlOcWpRP0yFG&#10;QysMOKHyhchIMEVEE0IbFOzK0+HPcnFo9bVhXGbpbaqBF3Xw8kdY8bYOMZ+qTnI7qCjZOAiQzzFx&#10;7d2UDOVPLjfKdU7j09avi33PlDfWMdhtGiTTfv27bBRUrWKutlN9mhx+j+q4vWYp0tDPUqG6nzZ/&#10;vOwfoNLARqOMpGeGWVm8WGKWvFjUeq3MKDVcNlsjU0ytuNNz102F9jUoM0UsPgC294JqQlqAhhgV&#10;Y2bvwDCNcB2rxNx5T98VKsJwsdsk1sM5oBlWkY3EvfRn+1ls3EOuS8vsmtYMp6zVhiqte2a4lGf6&#10;Wprl779zjSUYUDVgIrgBKye7coHrhqs6wiCNX81r7YyUNeRuLI0ywcxKYXMXWoWunMfO+X7yUWKZ&#10;aa2lkRprSZ5GXqktykcBZKCRPI7n0bNQG5tkeOOeeneBNTqSZk1VpAmGN+BoraOpB+u4jxItHxML&#10;nIatKFQUUxFBgeVNYREZZwhewrVeSgM5DbLlDh2WLhKLMf2P7iITeLaiK/LuQcvvLyydgaFPOqcj&#10;r4Q8Mijox4rGeXIn8go/I2p7OBWu4DRX/iZEW+ydtIbGaL/QkW370IOfgUnKvG3SO3msl3NxHBcM&#10;Y6cDQdJ+EX/+Pw0ly/hVvsfWh8KfzkdCfgOg0o3g3SEhgscb/zIKSeivIDYfSzo+q4NExVwRERQB&#10;MsvJz12sDR/LcyqIbNo4bOTx4B4WmAq+Q35EGUKG6AfK1tnwBsmXjI+t2F+ugRne/lewEKX+l7zW&#10;rNXYh7jMDYcvlWea8ovr0iRyPv365c/n6lfZ4Iooz9fybBN13uGfZUNEXu/FIIrkUwUWonEwThMK&#10;b7JZznn8LOXxgSNOmQrTe+Ikci80aY+NS9V5vHJ+TaBNPJsaEG11iZNmkToHdUQVa6AmcKLz9Yxc&#10;6eZrl9LW9QcJWhPyValEaXvbvNFPyPh1uoOZG+s43dQvvBTY6KqhDyvP72MAzk/3cIKfWHPimNZI&#10;jk7FOR2bl2eDmYguY6Oxqq7Aom3SYr2sGd/CSbr01PU1F7TArURArnHNqLPZPCCC233g8bjh5s0+&#10;EydXQnYzsYX4zdFwMHbNid3X93RetTSDmyFRWyvPzxuQTUbSyosc4n4nBah/2Qyd1iUwOZOXEr7N&#10;dCn4mYCIZQACOYByb9t20mMJ7NAxigyCXBy9ITeQ+oekHsYkgTg7Ar+P0a+wQk1Mf1rR6BXBK6mv&#10;sOlqwHCIy1+lU9D5V+xBOm411s94t+m5UrLRLEN2Bb/J87X0LDyduoWGrkxdIIIFSNtI1atw4HqP&#10;pJPVsIK7V1bC+ZnxJOH8fc177y6vB3ofgVNq8lo9A9rWm87smsjR23VfSBMigHRcmmq2sr9cg1Zk&#10;enUOGx2XJra+11e9RMPuJM2w1J3NJTMbrqy/83byWjb75Vi2Pjwbclg2IHAZv2WwCtY87UbNHEoC&#10;YLRGM9Xm4JUukdHZG1QlnOXneeL9adjE57lwHjv+8Y9/4v39HaoeFAu5Znv7+dxjTswW5ZqIIGhG&#10;XVYFv4Y74TybnNjXuha2PrDvT5BXcFWtWWhCtKyFhKFy5cQgwmZkjwrgEA8b2KhueZXQ4+2BMbY4&#10;p3MZ3Mbo2dBwzuV6vDXfXo5dfZ6ZIX/sls25dJqu6Zmsx2E4wUa7boOuEggXs4fJn83hZ40sbf0c&#10;NuM48dzNGUs52Jo7kLdujS5Hx+nNN/fTAgIf7x8GqzInxGFVSF+3+yMaLt7v96BH4niPMXBzaJVj&#10;P/B8foZ9yIph2g6GYZ3No22eK4LP6vJunobNvt02vL29GeyNWhb6jx8/cLttQZuHY6iL61eTzS5n&#10;Zo/23nC73dH83PfRcJ6WoSsiOI7DGl6PdMidx+lObEldCnYuh5BHizuLxSsyrFHvGMOPWNr0TPy7&#10;3+94PO4GMQNNmB534lKGfD53jM2aBM7T8MLHZo1PlzuZ/+1f/wV///sf2La7ObqPA9K62XzLq96H&#10;BzYEDpczDD7itJ4CloFPGya8CVARjM0wtM85cX/cgGbOZYjE/rU+zKm7semi/evd9r6PDWPcIK2j&#10;S8d2G4B25zNbwPgIjJ7Pw4IsEOB+s6xe8kSEU3nhPPdwYI9tBP+FGE3dbjdMrxA2PW8zB3jr2DZr&#10;ghmJSt5vqDeJhAbTzyzTnwFBVggd+2HOY2UVoa31uWyfAFhwojX8ev8TY9uwjYbP5weAFs0cz/Ow&#10;JrI+lt4HRhuYWhzUCuc9zLIWsFpf14ogH3sRmc6c+ulcy7DQ3TYabWTwDNZEfWyWMc8MeOthMw3q&#10;Z99xu93AbGw6qFUND5yNOcMugcn4pRMN1uz2PBlUbaWyxZquimfuE9t8LQvM9S74/DwsYVEPl/u2&#10;ZmN0T2BxGexJBL110ynkjOdZZrzz5LVwfzxwnMw4h+scDeM1Yk+FIZRJGlswQ6FHuZ6ARmbtMhxZ&#10;CzDFMeAh/HBJ+WfvunMz9bl4hSLsF2jaja4rKzxNDIwCwpVHcYPT5uSmE5k4BNosyvIKacGmi6GA&#10;L5gTqgwsksUE12ztsJZzItHEkcrq0shmYiZVfsfGlI6CuOnFBLi86jP9T4PYSoOVxgLVMX+UGbZa&#10;dyH31Ix/SWdT1fchOb8idLVMnJmLqlIU+XwGyl8AMnst1jIjVJFpWp7Ja16XQkShLLtNbTPWog6l&#10;lkiqimd6adx3MYhBRdRLP6NIN/B+V84zN6XMubzPs6VAbTTCVy+lkqoTeDmfvE26BnOOrViAZoyV&#10;w+flT1TWe2vWNOM4Xmglf9YHBDxKK84oue6lKiExBFNypwUJTSBIJ9IlS1Ou57DkH8KylyUwn5ef&#10;T1M8uUR5fx43LI3P6krTsKOh8WV53VsmzZ1DPJGawQOEoiOF6vP+TcgzSCNlvjyu4kJN0gihQdY8&#10;KBO8wwUbA5R0eJuhLDG2LCi/jCj4OVkKMRGh6hmK5VsXns31MmVcFyBqSkIY0z4+w5o0KCKBO+1L&#10;ZnrF6de1wrDgAytNZ3ZP2Vv39HFvUyZIzIOMWYT3QPIfNVoy+s1yraQbnqH6Iv+kUddNYVwCbWbw&#10;UBCHgyOHfOFbgLP++Cx5YtDWC39vCsem9Aw44AJBz3ExMz4fVlJm5xVOqVEmlKqcWP/Klwpz1jIy&#10;1cQ+DKKqLCMYYTo1Ka9Vr3O0MdskTUEC6Gwud7n8HYclLwB0ReMlBu3t/JhzsPdu99F8MlDkM9LZ&#10;nDf196GxBik/nCZCKCXt8mw7hdo1pZSP50o4F5G4Zx1b0AcDVEuRWbYaQ819cW5Lh7Vq8AMyHaJj&#10;ki+XXStiS+N6m6PtwfQHNu5lrfzziakWGB/YvrBZLeFsDJ1JCp1p0owwOOWyytcSF9ouxKYos0iX&#10;0yWYKC/XS34x8Cth3ernXIFJKMjs0VL04XLDAuXH2TDOE+M4ghbMuXEYzIo3sTI5Yw6M1om/KJE9&#10;HY5lPx8Bk3GpTJCYbz1Hy4O7NlUBjenLhGMJk847dXdJTE2DTuADMijjCoX/MOd6jCHJBeTJ+EJf&#10;ZQNCal51h/jYd7LqNpevf3fXIuvr91WoL/r5XGpBmVRsLrKZuj8ddnFNGQKz8FtxWL6qaQoP+pK/&#10;QcJGAvf4YjsUrqjuTPR171pq4sSc/d/phamncgNSRtu3PVCZi/ztPQibBh9jxSx1VMGyTpnYY9lX&#10;zB7mExHOMCtwWyUXw2lBMuh8GVOldTowzYv9BfQpsreDr+f6RFJOvF/1zuQav31Rn2EDUzH+xWxn&#10;luGXL1wmcpVbL1ye9OOKQWsSPTui2kMUugjVkjYMIQ16755BmveeqsFTADg8AHBOczwdz90hC04s&#10;H7+4PrqWOZ5NTRKH6pALzTJz0Ry207G1G1TPy3WnZ2JSNgGKk/JYi1ahpieTR0FSpwnu19K/0ETw&#10;568/sW03l/0DqgvHfngTNKcFNT4dEEXqWMMC9L65XmynonXxLG6Hejonbtt2SWaz7NueGcKxp8zC&#10;lvCJrH0mvrHrA4+xWbO2x4ZPdxqLJNSDuC643PmrzbO9fb23bQsIkuf+NEf07QagQ9oRazWGZU7f&#10;7zdsY+Bvf/8bRm94Pm2McIeUOZYcc3vbStasQ6TME7su/I+3v3smNYLW+mFOqdEH/vjjbg0Qe8f7&#10;+7vLe+MRxKO2pba9nXPh+XyaU9DPMrN17bWgeuKcnpV+nvjj59+98gDoHkSY88R5nP59y9xXmVhL&#10;wF6vquzTYfcXMG5r+3e7mZNUGqzRpqLQLHmEmj5CwVfWgXBqdP43EQxRg6aZ6lnZA+zXBVhWN3WL&#10;4zhw7Ic5QsfA6B1jswqLY04cHx9YUzFGx88/3nC7WdIH1wEAPj+fl+AP1OFPhJaNYBsD+3Ggnac1&#10;mV2WfKQKz/CdWKfpTmOMcFq2ZlArADC2jv058bjfDKNarRnhnGdAIdEenfNEaxp49SYaJlqzKoLl&#10;iYSA24ow/Pq1LBDz55+/LAt4GEQQGvDx/on7/eZwbgaJMd0hvG0ZIHk+99BJ++iWSe0wLJRfIjxz&#10;HZAJqHiy1vTM5Ik2JKpd1lpYp2vQunAuc6Abv7WA7RjdGzaa89iqQIwWbG5G3eQjnDtl/r4c8kbV&#10;4X8k7HVgxfeZPMH/RMTGsMgvbW1FxKt7THada2aChMvpfd/RxAIpfQyHERJ8Pp9orTnUDwNWRr/H&#10;PP07u+uPBVPcbfOlC+LBrUikHANzaUDtEJteQFkC9DbwfD5x2zbfW4GMbs9q1hCz9y34SWvW7Biy&#10;0Jvx5unJjkvYF8d0BAvWqgerFM9jt3P36ghXCiUXWhERp+FVFF6oObVaY4dWxCFsTbw7bxX87lQU&#10;d421quzms6+/vyoUdTyKipnMJp/2pOpIS8WwZgVZlBK4wpzkNY1az8sKheG3EP6GapSmw9ZnzXIo&#10;V4Azm5z3K1YWNDCtM+tLQ2GjUhnffVFm0zBVcnB/TwMvzJaiODc0zl7eQK73T6c9f5YZ0JhAA9QY&#10;SmYEcD9y0lW5yfHlGMwRaFesOijF1+24vNzpWLAAMjMnhXC5HDRsRRjsef2HcAyYQlOG4aBaCkCF&#10;2Qb41kjJ/TEjkpk83L4W02Q2mj279eu9ClRfeVRR5WslAJCZy9wjZz5QdUae9JABkDR465RosEBe&#10;p0gTiyfPZ8qsVJ+beJCqLj73JJ1gGQChgrrKXvK7xthqQK2ssGm3CEOsjpTCQ5lZ9dXkVl2O5Vsd&#10;CrGk5nAVAcvGYk51+yUPElWR1OhRnIVkIDP50wtfDF7kmRZojvwu4v5g8q/MyM2MVfv5JYtpWSZw&#10;DfbwalLQosNb1ZxrXjbLLGJGnoMfLY3ScQUsmivToyM+fcdL5fMvS8v9FyAdj4WAnH9mlmDhqQsB&#10;ZWJzlOQlvkZUYFSG74kpQcETF3lvLryQDn1tZ5fI1hVdOJdiuX3MzLT66ldhkCQQ57fw0WIYMtjI&#10;gCKzyJozzMr32bGCnPby8jN2EaW+vgkMWgAAIABJREFUnnRk0Piqe8EzJE4H9esXJ/h3DFl5doXb&#10;FncWMCPd71QFgbqyGY6mGtBM3YEnW5jeLSlFjbbIMTTOXfSc8Hn1kLHch6J3xC+5H8prQ/msF18D&#10;KJmH/N2LAs/vYZpjWcfcC65NVNktVkmVUvCQsxzjStxCd4Zwzur7Es5L3r8S0ysdFHlw0XH8eaRF&#10;BtzJP5k9VQPxjnrmY2K9TQgH34fsRM+ToJLrTXcXlZWiPYWaQDkGkYItrf7w5mtPLMMTbBY013yB&#10;RZELDJZlhtMQVi/lnIaR2fYYx34cgQ1OzO40Wjx7DIU3xMLWtWbj5xWXqLI6EbG/pA9WZ/LcCQpv&#10;cXnNzFcIk1cE3SuQugctFx1qnn1LRyjgjjVfC9P5eaZ4CF1fEh40YeJ57LvdR9NZS1q7st2rvNQS&#10;KAlq+vpSdYqQpPVI2iCkkil60d+4sh/+HTqFVF2CNPByPkKXQMJ4LPUgul3EZnFfE1TIYagLGt3Z&#10;GFLP0uWZ7Q1Bj604w+M8x/rZ4cneARnsf9ULvq7h9H0s2OAOE0B+eWkoS3ggBtaZSHR5igRMArN+&#10;r3qnr3sTD+gkbZt+prEWUVEAl85Lg6/k/fLe8PtyXaoJEJn6hCMrqkZdyqSFlAettSjXjoaPZW+p&#10;wyYP/Gat+agvnyteqYwy0IkcDOQz45XB7dMzYbkO3c95yIJlUB3QhRX8U2COxxa0tG0jeCHnag4d&#10;azB3f9yxzgWoZWQzm7VCPpzn4Rmf8EZ66fwgXUTzwUItxnOcZiMWZfPr3RwYx3E4/II5+wwyRS/8&#10;EiKeONLRNKsxOI7uzdLMkWQVgQq1Bns7x85miSuyQ+ecQDc5X/UFhTlSIWx02uK7tvYLx7Hj/rhj&#10;GwPH2bHc2bjUsK3pDDfseF/DMaBivSWwBKNv2PcnBD3HBc8ad2fs/XbH3//2N/TR8ePtzcfQMG43&#10;HB6oFTGHOdScrO/vuzvlbDxzLezHjh9vPwyvuXXPwj4c8iIzR98eD9xuN4zR8I//0/Hc98gANTpC&#10;0CCDgeZsBBKqqIdfIqqzpzU4Hb1bBYwsbFuHjA7secb3/cDb292y1vWELuA8l8OtGGa3NMHj8YCI&#10;wSsYhrg5zKdjfNMRT+cd7dPD4TnEz14NghI6CkBJLnFe1ABRy4Lvo4d++nzu2XTwIHTFMntfBKNb&#10;wPM4pzc3XLbnXQA88Me//A3EK5cSbKdGTtrV0wIE8Kai0joWgF///U/HIL8nf1nWDHH5vkcwBlbN&#10;AFjiQDzXeYvpP7Ye55xmn4oFy47Tsu2P48DwYNV5Hvjxdsfn5w5CD63zxO5r2kRwHLtVXETwS6FT&#10;8fPnD3NsCqKnC3WTz89P4y+9W9WAN3McfUPrJkeP48S2DbTWsT+f6FvHcR7Q3dZtroWxOZ48rNHw&#10;pyYUkfUIbOjDA4bHDkKx9N7wfD7xeDw867tFEEBXs2xxr9AOx7rr66Sh1bpX5NBJr+H8nwtW8aeA&#10;CvuyaOj7TOoYvSYrZ5DCxIfi8GDXdN7XvQKIUFbnnJjHCRF4M102320WkIDB40CArXWr1GlOq2tF&#10;RZXC+X0fYYtzfN0Tlqyy8fTA1WkNOOG9INQgjZYqjnOhj80DdyMUDDroW2t4fj6h64k+FGN72Bn0&#10;oAZo91X9Fllp+dURXhUlFchgs6iQUyGPLZJt359eqieuuSmNmYLHZgTgjEIUotmsivI9lIJwiF1f&#10;QiOyKHn2THfByVVJtkjDBCMHYcIpIoOQnYuFxlcoPxedqKwRr9E0vF7WL+ei8Z0wqn2yNhUpa+BK&#10;Vr1XKFQ0kOqzXtbmOsrrmobhCFd73Nhwx9MF1Z2/+tfkRTusJPO9Og10ny+Vr/nFiKDrpty0fB7B&#10;CO2Rif1ajv76yngrpyHx23frkxP0dwL/MLMxqNDa92moVKeTFAPmOr66TnJ5r9BFWQcB0rHpStyX&#10;l6AYkdXZgBJfzRmnUu7r6YromjM7dwtLBeMyG1UYrjSuXWD6HNy9gUoFLZ5vxmuxxf1zwQw6KwZN&#10;Vf0VUTm9YvkFzMxushw/UoK+YnmcJ1ERziOkV/rT+F+hF/7CjOeGdAvbQKT85F5KwSJGvZcbVskv&#10;kiYvTxUBZMVZvRrcxofBjGOWHLKcFt+cQX395K/Ojcb/v5ySwrPgyoCEIcwjSwfhlQ/WzENndKAx&#10;yXuxlief6efJ5YPd1sORQgcenSjMQFI3hidq2iazlZrAfFfBQ8u5E61DK/tSxiPMSuJm+h5BATge&#10;HZY7KiQ+j3VgBcV3Ky/1SYWGyuUTdKuyVwXXBXkxBZdUusrPIzRGktCV8geXm13mH2P7lsiED3x5&#10;23hqnfEXfuwyJ6URZXLKxwiBJcPJmxX5FEsAdyktb3HXzDktANg1PMd9mR2+W/goOQy68DFyn4rM&#10;rgHWGFrwHrVAjD/Kfi1hZc45hnOVtbYWdEBprpMisGOvi8NrSFNO3EVfqfeuaxrjDsXRz0k4aDPq&#10;TzLXuC0baPKs1vFfFalwykAgsorakcFaHsyLyI8HcqXdOQ2Ncy2BvS7B/+O7ZX/Ul8Zd4mDpJx0+&#10;TBpggzZz0klEou0eC2u5QXSekc1tTgJb99Ya5jysUZaak3aS9/VusAStX2ihUxdqAmg2Fct6Hymk&#10;koGROE2/cbwFnfo/ZuEyQ8hirG6sw7BvWWTzcgoRwg1y2Sf9ds/15dtfGUrw4HI8UzWrEvh3sux6&#10;hiMjnGuiLfiYwmB86MaK4Jz4qbzIYB/BhX79Cd+tc+HDdGaHPGJWaj2Hl/No8sn8ycuLI9wB646h&#10;zJdcaNIvj6azkPP/1oAqD/3dx8EXKIOLUxpAQMvxXqygUPJ937hFnaAI2Is9wQRrSa3xC10wwpCT&#10;TBGgisw2E9QM6EtGuHzlS18TKK6v7/aWejAATBDTvhkPQ5EF18W8Es8376VN4DpW6BeSZ8m+6Gdd&#10;0Jrzl27/9Jzk/ICoOX8vTnI7j8TTJg9vrYM9pPLeDZ/7Ec88jgMN6g45b3g5LYNRsfB43HF73K0i&#10;SzvUnZ+GM3v6dI3u55px8rie7DXGLFw2GuwF1lJAbOzMLs/GdYL92CEC1wkRcAtNHFYQCEz71gai&#10;oZ8Qu9y+c78ZtvO2GTbxPA/osIZ/29sbjuPE5+eH4RX3nvLb5QWDn+oOPgYR7P4GscBggYg3w3PI&#10;xqhkI1zSskaO+75jjO5VbYrn/kRrBlEjo+N82lyP0+y5t/vDIQDM0fr5+fSxTrx/PvHcP3EcOwSE&#10;QzLaZZbkXFYVQjqZ3sxyu91NXs0ZzvC/v72F88yab/5Ebw3v7x+AiGHJexO/9G+0SFoxfUNCJi+v&#10;rpznxOfHbo7LYRApx3l6lrNlMBOr+MfPG47zcGzh6Y1NZ/Dw7o0mj8/d4BEcv7u1hjUV+9McudLF&#10;accyvBVMbnG+Rh3C5fryCnI6NQF408yVtNkEHc2qD9wYPI4D+27OSUK49J4JQsENxLKFt/uGMYH3&#10;9xO7B2je3h7ojY5Jw/+fcwYNHvtuGc3NmpH+eLun3rgWttuAtIbjPEFImXvBNV9rRqYvIVUMr9lx&#10;8UXw33++43bbsJaac1k0eoW0bVhDRTEoEHO8mmN39I4///yF+/3NnJebcS6D3ciEgvEwSI/u+uA5&#10;7TzM/Qxbj/jngAXvxhg458TzueO+WUb1se9oEIzxZmt2rtin82k4/KMPtCaegayYmBG8+/x8+rkd&#10;njAgjpm+G5yOw4otsfV+f/+F1ge2MQzu5TwwD8XSE8ex4twbD1bLxtesHGH2wDyN/4yxYd8PzNOy&#10;wnvvDuNp6xZZ0e4LtaCg8Uw45AuDk6Qt0/PMz0E8/DEsAGg8yWj77e2BfX/ifr/j4+MjbBCDYjrw&#10;cD7TuwdlXcYwaXJ0QGRgKSux1SFMzGJjsOU4j5Av+3PHj59vOI8DKsDtJuhjg67TIVSAzStWploy&#10;ijX2tMqZbShO2kvOU8ZmmOfHbo50gZ0LEVhD3n//z3//r4Q28cPnB6D3lo45F4qmJPKvhXBgSjY5&#10;kZZlYyZ/myvNahvkhhmdRNWByQwL/g064+hISfXB7tUI92DXdcl5wO9HxfZqjzETwY0ASaYXahmd&#10;sT2x1gKviGMThMOwDi1UF1eaI5MXqdiEk44KOcdJo0bTaAtFMgxEV3uiVrEqpzYIgzkUTFc4Fq0/&#10;Hxw7ziZWeirR3+luHCn/hVGl6aiPjORwOC03rFxRDdtCHV+aDRLcLJGXh1WjAXRH8NESBi33ozkt&#10;BAZ8y82omM3w9YgO8OJlMadntrSGc2ooovGsZRlSVCCGl7v0yNbJbCvSikAumSYh6iT3iKuvYHAp&#10;M6sBFBTVdmFogDh+O+I9hY0lM6NSsRcxpr0fMxwpWmiCTmkqdhX/O50JXgLmGNVGt8xG9m7aDWAN&#10;YnSkVlu70SQaXsziNIss/HKAafCQQ5gvJI0eVoGEfY+rYxzCjEjPbFsVd/Fa/paUbYKI+x1OqnAg&#10;+Ph4nPy5XgADyxjI683gIwo+adjuoX7Ae1xvQ+C8dSnGKDm43AbVcGAkRjMwOU/npsRAvMBFLO47&#10;98QNTj9vkfckXiWxANUZGYqRCYjXYKXGkQVYUc8srFTwl++nm4+Aeoa5rnC6QYktmPtiSjorjppj&#10;EueTNcblK1xLsEniHpyhCZXUlwY2x6S+WMSTDT7v42WCKY01lZRH5OWRCSmpQAcNNXFniV/rZ0Yk&#10;z5cAYciyKoBnYHGXfbPcjRi/NRAmi7TjzyvygljQSj5AfuqfKxDrysBBHK04OCG5/dYrlDyQf1Yy&#10;qbISHmoqNJOZyznuOBvcb/E5+1cNs1J8XUoQURwCrGZQhsNmpfwkmTCjRxVRleDvcwiWXOEEJWLX&#10;MSVRzXG8fDYCoyFeb2vUbN2LXOOJNWz0BeJ1Exojg0PFKU4F4nW/YHy1calDpqaeYnOicmrz0OCL&#10;PNdVW3Lbw8vMPfwbu2kOoZ79H5xvcNNEzQB2rmf/fPMoX7QZja81o1qkyk+BgWRRTvquumwlf1OX&#10;q8ZvoYImamUh0qAMXrn8iB4FbvytIjtsa1vI/oQtcZnaJPRO402WEXMeZ0AGTLPujS5VcLrHVYSr&#10;YSuY4kLKOYA7QFdcB3iFC/y+pY8JVtKGuEElXmom3tdCRLD1gTE2jG2gjYH72ILHkAfUsdj4as+L&#10;DIikPtbiX3MIL2KdC88j5aTrjBHYRcpH6gup/3yf/X19+RyRfDa4OnUbshBBOMGCLwntn5wjeWzQ&#10;IHV95e6kY7hmIZsdVKqMuPYui6sRSAZH/cshwmOw6cp3ItfkiWl3xfSzYT0og0IAcrvAjG/ohPXl&#10;cAeqnxuDucggQCQLCSjsAjuc+jPxb0NviJnbd+r6NJd5PIN05ielXWVDfCYgQF7MrfUG6axo6C5f&#10;e2x0QNEI6Z/0aQTBPhR8iNTvgDIlxEbsdVRfcN1If69GU6UNReCnEzuYVxukAodR6JWTJwnAbVuU&#10;rDq/t2XzdWyjYRubZ9xZmfkYdBCdjtMMT1QzJ3rab+60VTElcS1zsC+DF6u63rlOHI5/fZwL778+&#10;8Pn5aVm70wKpgTXdTR9mjycRr0ShQC36JpT8ojlHyPWFUq6oO1sc0qkBbFSpEGtmeH+gNeDt8Yb7&#10;7WZOrGEywuH/DadZze4351IPPnecJ+YyDNzWG8Z2M5iA/XDn5QQrBJhZOT0jcunC2IZlZ5ezxMxF&#10;cy5aw7p5Tm+oLNHgUmDOqdZZeTAtG3siMHl5XgHP4N13nMeBbQyMbg7e8zgw13Ts7if+/PUL8zzw&#10;/PiMfTzOwzO9DfblOM7sO+CrbzBfB7IJr8ElNDEM3tvtBnGH61oTjx9vePvxhrfHHX1s+Pj4wDmt&#10;seXtdsPb2yPOG/HcmZnZN9N7WTUoTdwZt2Oe5giDpAN0zoV//vO/A9JkG8Oz2ac7ib2icZkMI+QF&#10;7bvlWdCWEW5Zrzz0AsQ54zkmrwOMB45ujtDmGdi70wd5CWFmmLBpmdrer8kdkMt5LGWSQsJBrqwQ&#10;EKOJ3hr+5//4O/7j3/4V//qv/4ptuxkE8TJ8e8D0uufnJ4Y7KxuAU13/0ZUJZMUGHr3h9D3VtbCN&#10;AYVlkfdmmc50Pqqas5OwLMOdw7TLu1c2GHzNYYFIT2YUaVhq2fFNSiUHShNwXfj58wcAa8or7mDv&#10;za7fxmaBmoWAxRAY9ImqOWnnmhjjhqWK2/2GNYHj2MM3cM7TKkA8INK64OPjPRzMx3kaNMkitI2d&#10;Q2bes9plqcELWQLECmgZNqz8+Pj0jG8LCkQfHrVKhdFHiPKQ42GwNbS+Ya3TfEy9Z2NPFxLbuBlv&#10;hiUjt94x2j1tfj/HIuL6oWaiBdJ+Eumu09pumP9qRvWiBWjdD+FV9NvY3M7LZEuh3g1ztlPKsS+E&#10;SMNts6bNc1o15Zwnjv0wPnOcuD9u5iCHr60C8GqHORW3283584rGsMyM75v3u/B9XnPivt0Cux1A&#10;6MtEMnncHxhppGoRtoIU4J6/WZxRVNwaeAAQC5IMo+CAEfOTB0Jo1GREl1amSi2XroY+dT8adPGp&#10;CcDQQ6/KyBds6+udY94uYl9K46gMainPrQZauUMo92FDx7V5N7vHgpd6SnkU1zU2KzcNqBk3Uvah&#10;zC20prwB3U1smBNr43NkBgn16fzsG2X0sqwvn/tcwwgDACUD95LbF8OWxfZhcNdbxkH9Or/ctTQk&#10;YlquIF/oF8UwBL7MdT8Oa6bRbiaA3Dkw9zPw3cYg/p4dnvM4rOtu79jPw5Sw1rH8sLXEAsln/d+t&#10;uVif+vPra13WIMqr/WGxLi+0FLS1Ds9YMOW2rhHPQFmekuENp6nr2ifNSu5DUCmNqzz/gONFqgat&#10;hCFWdd7IOi576HxChXhURlt8fl5faEfz3EYpm2pkh9QzbWOsc+JY4IpRPisWlg4E//ziQAhecl3X&#10;67pdHgVRYDmfpENbv1yVt+d1qpdZ0/TFCuzYXEMRxPvp+HC6uxDqggTm5wRzuAFEFlGdT1Q3hJFe&#10;supUr3QTIwTqrbQSwQucC5UFBTMn9Mu9LuuobEwlyairBXpZL+fJQbdka3TwahwrKg+2rmbUhSPB&#10;+ZmTTOx/OFLiiXQY8rxz5Pl55R+xRoU12pkUFgwUGZ1z0rwSPGCW60nnMACscPJBruyfxs9lgV3g&#10;xupfaFnT6fUqYuMSyR/KUGmeiQxOVQbqQlXIXxwmQn0NFSAePYPJVT6zEoF7Qgf4hd8VXmZNZ8xJ&#10;rwJ4p2S7ujh47bWseQsMNsYM+aRPXkdjiPQkcT5el6jyZIDQKfTZG+mbK/rLS1ORXs2ztFc69sTv&#10;ywCJYjle94znclws6SbNSRgz3APuyTBFfSQ+MHEJhWtctH3qjBL7XSj0G774RRfAVTZdvud8bJJZ&#10;RAau2sb5sxb/LcLWlfLmWL92wYN+1XFUzfkBRcgTu0bCYLJ1zO8KzJhjoLqBQTDxngoZHI3jw3Xz&#10;mZ//P2XvtiU5jmOJbpCUzOKSWVXd1T0Ps+Z8a3/veTldmZXhJokk5gHYAGUeWTPHckW6u5lM4gXE&#10;HRv+07BsnY5n8ihbAuphec6giIymWq1p1JfHw8qAfX2qY9aqpuESaxzkxvPphrXIJ0oMR/AqSoXO&#10;UXdKukcqdcZPW+1PW7Jif3YBUgasegdUbxjh1A/sDDuvW/4t5GO/8MxrfnfVI4Q4nW4fAMHu8/nc&#10;Q+dZdKIGXIJPmjbDao3NqKZVw1cJ5K1FB5h6KwVUt0HI67E+P3QZ+4jNaBexjNTIfJ9EkH2OeOYt&#10;EWTOEdfbM9egzTIev+PaeJKvaA55m9Xyiu94kzp4pj3S0WTnhw71gqk99Jz3ECwpZeW6PLeAuG4K&#10;5260YagPuMFdky/Eeb0NeZW3/ncBqkOovC8DEysiscyzwpXVaItNU/zMNHfcliXjO9ROpePGeJt4&#10;9jCdaubAgWUqMvEHCjqqmQ0cchiAtII5zbGQOMTm4LBsynLvywBzNBd3/lgjdFn049SJbND5t+Xc&#10;mLPYHEdOK1MdLqGgCRv52t7RScNM7eu6sD+aZdS68+hyh3NWqQ/LDi8NpZjDyzKtB1qrOB0Tu9XN&#10;7lHU198aMqp26KyY03vheIBj3x/msO7Dg6xMVEmZb8kkHijweYw+3MHmARnKL/UKSnGZ7Ile5vCb&#10;WdlbLOv2x4c15autol6EJhlesWj8qjbn+QLsQ/Hj48Ocpt6/og8LmPVrbSJf0WraZYZNb/jiBv8w&#10;cY6BOia+fv2KUgratuG//78veB0HVCcezx3Px459bzjPCy+3xyhL5jBsaSggDl9i8GNXzL1dF4Cv&#10;2LaGzbG0FYpxXThKMdiegHXS0BlJR71fmDqxaVYCqMtGO4eZZctEsN0zjcc4oE7z+2MPWut9GBZ6&#10;t7U+jolff/0F29Z8LMOvmwtkjvnGxjCH3uOxm6/BhcjwSgHAGiY+9g2//PIL/p//9T/x7//2b/jy&#10;5YvZOI18oLh/wioFpgikVrdNJWRO7wP7Vh2r3+bXr4QAYlDhdb7w2B94vV749u2r2ZpjOjzFZmve&#10;J/Zvds2+bVBVnC+D8iBmPmABYEJYMUghkMAiZ/UEG5Se5xlVFQxoXHpBUHAdP4CieOxfMMaIAMBw&#10;Oup9YN8tcNUcTkMVAVEDWJb5dH22d6vy+PJ84uP1AkQ8w74DamOPIBVtPSCCwCJWkbJvDdfokCnY&#10;d8F5DWybwQS1apUdIL1N+BmcGAPebNR1PZdFVdzhXQSiJbG9nSZ//Phh84Am3LKvryGApD5ve+tQ&#10;V62ZRiXkydTDPDv7OuNM7PuG8/LeX26HMOjMe68FWxaYtObKxiMKCEvUxBpX7ps1qDe4ngvH8WFQ&#10;NeeBUgv++PEDm2OA12ZBOnjl6NevT7wOw1EfV8e2bziOI4JN19VdJzXZU0u1Cppq/bwYiLyubsGJ&#10;UtDHhUZJJ1iymkBlDzfF0wwgGhNplIZGGYvqLpEQsJ5RIgUDI0ttkQqs/ZFZZWQGGRH2uy7l7zkw&#10;BNZYZlTYz9zA++vPHY1JQPEglWSoimCUvI+8fa+neojIvOSAFWYEwZ2BCJPFWcY7BAgZeD4fyHHE&#10;paq4Q5hoZAoOsXVgCRqdNsxUoMGwTv3d3PikTqre5p4KsbjCvFgXsY9wmgHgeHTRMR0/eTlN0Bbg&#10;dbmbVCqd9php4XOjAZVOvmU93UAvYgrLa3xAS0UhzpoghDsVeBUTMuw6rN51XN0LwvXls25NITUN&#10;7H+1sCta7Opx4zeLroYV4nmrC4yGi+mI9wBOV57J6fSky935czGGbpuTYTO4MicSid9Gj3O64eD0&#10;IflsZeCMSrb/Szpe+Y//nDN5i09XZPpbiiSoXIswdn2V+Cw6wac/037HDavajKGV561GDZ3ty2px&#10;nYsJFjsTy6IFo1vH6ut7j/Dl5RrcAsPHtyTkY2UEVPairFR5UMJVBQFCmchd9Kw7MSOeOef3YBwd&#10;P/73RGB4ruPlnFasWPg6kPbirgtZvTsBV4eHbS9x95bv+HJ1GuXrSzLjFL6OxmgXZ3jcPRbb58o3&#10;qPTnyHibwEZfBp1n3OZThJkR9pzijyMfujleKSvF+2ksdOJFl+k8ED5vxjTo/4gM0WXM9tvK9/Iz&#10;Y6vkA7kkzA6Pq1XXr93XigwGedbye8lBZCIha27jSnqjC9YqApCOMf+f5dMyqyxljC5rSKgdqZZF&#10;Lag3mQu5g0a9O901cLqNAqfAkzCdd8vyXduInLOsTkv/Yjwuqw5CNobiud7zs2xYlWJVxUTiAsYa&#10;vb0CFxgKTMq+DBrwOZNv+LXrWHKs+ZmIogOoIdc1lF04NNHoiB4URoqsGJxglU08IRhprqk5CHw9&#10;xUvN32TmSvs/fanegv6Ukzr97Oq9D0A0S/Zg/S2+59VA7zI0HM7T+gMwqhh8THM+a5a9aICCxT5O&#10;EchQy2xVdQgWlyMhm7lOQWVGC16+ClbzLCSZgklCzBTAHEhe4ttKDb5U3HixR9LJV1CKZRkBwJSV&#10;H2tcA0XC/8RGSfYGkeTtUhD0L8v+c13NwWb8mkFU6n/rK3X6N5qlzLvRszs4ZV1BD3y+9RkJGcTr&#10;F2Y/g4buz506YT5Mg8kQx1EOP58H8AYJ430OwfOc/1IOBF93ObHKWeK88Mei7668hKpFylU+wz4o&#10;Urx/goahazIJ4Shb72UB6Om6jvGAZQOB9W+Yrkbc8+V/t9caFHz/NMWfnQtm8xca416RRd5i5+ad&#10;12QZuZI/8P6+59QPb7bRZEA7dYciJRyc9rV7pnQm4OS5tffu2fmc922uBkYU13M+rOYLjG130NXC&#10;dQC2UmDpfJatjCJoaLGAUhwDtrJh5of3cbAKUaseZSAzMd+z6hu+715xqxVzgbeotWKOgeM8IpnI&#10;nHoCQ7ex3ggpuxLHnE5/zMyWB9Sz5ClrkOsS+2GOLeLmc9+u3q0pm2ena3Mdq1Zs4lnI7jSptUB0&#10;4Ly6zdcb4wEGS9F7R20VX748cF2nN+KkjtgcotHGUqsEhjmhY06HEIlkoFJRUf28Ga21zTBvCZFR&#10;i+DpkCPHeUTWaHHcaIOwcltqTIyrmxPWHXukyVLNYctgqQUF7O95pUP21NPhSyx4TdVGlRnT5tBq&#10;tXgDP5PzYaOpopWCDpN3v//2m8Gm/PqrwUFVO9tsELhvD+z70+FCCnq//Ccz4m1dapFwWJ7n5efl&#10;I9bYsoaB6Rja7PlE/O0xvdfTnCED1cdLGBGeLbMrjZ6Y7WxVBqwAJ2b6QNtWP5c7s+lgrTUaerI3&#10;3L5vmFow1cYmg0Em45fWwNGblxKTvqvDdwyHcgAe+47nY8Mv37/jl1++4/nlC4YqhnpmuU7DiQaw&#10;7+aIfjwMMqVfDuXj+sLHx4V929xxqNEAVsQqXsY1sdWK6zytyWY0Si3YHT6o1oqrD/Ru0CybZ4KX&#10;klnB1aseZlHUtoEeDksiWDCyh0JhWdbHeRq9luRJIoI5LAAlpeK33/8b5VcPlJCfq63RGMMTDEoE&#10;7Kh3m7pq+zuvYf0AriuaWkboTxMpAAAgAElEQVQwRKc76SdaLfHZcZzRd+E8DgDVzr1Y8trD192q&#10;Aqfpd1Acp2GuSwH2bfOqlR396oskShgv6td0GqvLsNHtLHff59dx4PncUQSY8Ca3SnrOREH2HjCY&#10;ID9jLt6nsvm7ZecfxxlVA32Yj8uqC6yCNoLn7kdZzDmnn4FaGkplw2N7FQarS7Em8r5GX79+xT/+&#10;8Rtaax40sIz+ItYQd6ri8djw48eH0cfrQNsaWrMAxWPfcZwO9aTD5YPivE6HpulAt2CDquL1OjyQ&#10;CQyHl2rpXaFiiyXL0KBGbkoF0riIUioKNGcohjMmnlGyRmCppJArudFIZUcW6BHqEcAtS5vqHO6X&#10;2MZ5dtz9kz/Vv/KhMTF91+P8bU3syUWVDuWZY16Wkp+uKA18Gf6ivN0pnZehWaUmx+HZb/J5kBG4&#10;wJtSua7pcjcJpfl9tf7/vFaF240QOoYKjW8TFBQb+YXVKPi/e3oq+1ie5X8tmxzrgNwTfp5O2LeZ&#10;uNCfY+AaA23bQZzQqcbcz9Oij6MP7PsT13VhK8VLzIEOZJZbjvr/NKtlL5YVEgnauI0zzqnPe7E9&#10;Fn/qYtbZ5FwW3ErO7XMXFO9g1j95dtxYaDyY4qRubJsN7diWoSQTmypND0L0xBj1Z0aQZjkVkuS5&#10;dSz7T+ep019QNfILpPMwdnKduGj0y2gYcxrzNKPcl8l7HNABQD5kRjZHIskTbgt52+HbwaMBZtma&#10;Eo1b8+s/OaWL8caSNSp6QT0+7oklu8xL16GwJkIybsZc8hvJ9VpW9bZXmuOz87J+dqNCvP24zSzu&#10;I85rV2fisnq2RqTdddAmS97Xl1lVyWhX+l7l2spZPj01xvfuvA/cVzUlnJA/NxlF3ngXG0ErVMRp&#10;yPE4fuJR/Lm8z1sWl3trVjPg1Udy/2KgRXFi5D1CbvTOH9/2j/T1iSQXuom7fnZaLibEjXZWfme8&#10;Kr9wy8r0C3RheJM38MAl5c/KA+1eGRQJRc6vSxOc988xZPY2aYSjVT9SdNa7/A3albi7IuFK3kW4&#10;rhne5CuaY6Nyvu7xu27B4BbnlSxOOdLbvt+CXsjnRVJELpmdORXMUlDJ37yyQJxY+5ioqCjVnQm6&#10;Bggmbln8Pr8IWsa1/2dd4CcFa/dDAe4t8v68hA4If61GVK5Pfjez4uW+Xurd6KOKBDHnKebEtiNd&#10;MPWCBQUM+olOMc506kShvTbtPkYnM3VC59sAm2/OgNFhs7+bIrDs+O08u1PDHAAaWPg2xwJgIJ17&#10;9j3CHIZeeVM0nJm88erQh4OmlveRhlpyg4TSylv7Z+8BOvz8NdXw3gkNcn9pVKJR5t90YtooNxsg&#10;OVI4hSAZ6Ll93zMZUZ1WEJWEvJcutBTKmi60+j5i8hv1c/HGNFLOm5xbdQ5O820aLibTGS4ikfn+&#10;yYntX1rXiQ69aBI5U3/72SxsHD+b3fvrz67JwfNcGMSMO0dIX6HjZpPCDCK7QwS593fNYYGTU4E6&#10;vZfFhqGNO+HQHwtdkC+UstIDeQLiuwB5yPteLaPRBWI0MsHN2R2Y3+4ELYRtKOLOUncwTUl6ZMb2&#10;Zk6D6+reH8iy4Zrf67osa7IIMJROcI05XDMPuJSKZgLKoJ7c+dW2Ddu2uUNyhgwWMYiJDnUntDnC&#10;DSburXmZQ8vpHAYvsDAWZooX3wco0kYoMF8F11PNWWTQHxIyqbnDfnZrDlo8gWX0GY35Wmt4vV42&#10;hiKewbzhuoZl28Kc+q1tqEXBKl3ios8YE+F/PBguDl+EzenQYQadR7fWIrsaAM7jjGDndRm0QmsZ&#10;JFRVbPse+j8TCixw6VnSnuVufZO8YSLpZAw8Ho8blAcDPGsyWW3WtG7bN3NCe0XAGAOvjw8Ahs88&#10;1cbZ+8DHx4cFa1rD87nj+XxAp6L3iX/+8zd8//4N+2bZ+K+XQsT0ZoN3oi+JeMwjmw76HD5eH2jN&#10;oDn3fceYA6/XYVjxowS0gmXMIqqAAU9wA2INzeFqNMYs37I4wRUwh6VXKdStodTqECwmg0uhnm2B&#10;P8tINt5FWIxt2/F6MduW0D5eodUsyNG7BU3GnBiXVZi3bY81VpfZ53naNY6woCg4Pl7Yt4rX8UL1&#10;OREecWstguyowHmdONQbaUIiK1u8i7RlaCPsGgbgVmjMfnXsu2Xu9k7ILeOxx3GgeYa4wgKux3lE&#10;wFxE0L0i4nWchuveqgenzGF/nt2d7g6p5JUtrTb88st3gyxpNSREVeB6HZhq+745rjmZUHG4KNJp&#10;KVY1YUGDC9d54vl8grBfpRQ8dsMpVwDnceA6TxxzhsPcGkiqw5dMlNpCt2C1QK0FRTWc2hRL19UB&#10;VTyfT7zOCwLBY99MVk2T6ePqUPHAKxSlmPN/98DRvm0uGwzmqZViSBuSmPyDAQRlH4Zp+I4hq8y2&#10;GmPAes4MzOmZ791gbODBFvKz/J53W1lkmPl+1R3i1WGlLIBtVdrV4CpVnB/8E6VYwOSx7Y5RP1E3&#10;QlcBr9eBb9++4vXxYQ1xZ4/nrecI04I1Oif2x47zMGe4VSEMtNLweOzB41pznvAf/+M//0tnZqj4&#10;qQIbEdC5Dc8yLVJDWZViD6ylRvOC3hMHjFh/kLUU0O5F3TwjchIEcn+J46aaIhH4bHS+e4mUqRcm&#10;bNK5IKGQW/bAqkymslFCOS05ZiTFluJODD5vMSpS0UncyRLCL68JJc/Htzo+AsuTCprfn5AH/EkD&#10;IgnYlSvQCPBABI0Jfy7ximnc2TNdEefUgUAxLkiDJ/5z7M8CBMbaquCVt7mnTusK9zIvZgGucy3M&#10;mHA6JL5aGIEApNbYk8wmWBR18QZpQSvwCLZa1NXpgkKcS0SDqzr9PJ7P6Ipsa2AZ4lZKZGtaHVfq&#10;PC8TimIH3aJOtkaMDNsMWFZ3N56CNlxZ+jN3wM0BJxnA8OOKxLtemBRtUbix4meR3wUkMh65Gd2H&#10;U0RQ1FU8jUGEwzsMM6eTIuIBK7WMBQbQRKBDQ0iqslyfmXJwp4E7OKXTPkxjRc1IHppOHp9VGtyg&#10;EF7dazbmOQY0Sjo1MqDEnx3lvGTwpuoaXcNKo4p4VraKRUSXfcjVpMHskd1F6CcGtz+h8Ny5i5nn&#10;n+vkw2mlQBxdtxbDxFStkanIssc5iHXLDdJQhANKYXVKuAE33aHCM68uhIOwcHc4k4dQ0eYaA/DM&#10;a9IGQpG+Z2PwLr6XM1dwpXmjh6QRBgpyFBrnxT73gKzmfYyPUF5pjucmF/J5EjSgbuBzrRSDTgIS&#10;p49jKr/Jn87vFm9drkeJMylCvqwuIldOtyyp04Zlt9vZyeev6+ErEixGln/ukKbGqMxuh9Mw6SLp&#10;n077NYihLjI0zolTgBv3joiN6vOjLAH4nLznXM5DBqgWfrjsCruyh0NdvVO6Ew2nRUw69TVK6AUA&#10;t0y7BXPfxyRwPLs350QEj5RtW50o1LLuFI7HTZnq32e2FzOGeMYj65Xnzf8RUmc9BRGb9HNge+98&#10;dqnM41ovXChoUb38FvEcO/ORnarmUCe/DVq1FVt2Au4cnxnI9HGs9LJ+I2S4K6qaTM9/Ji2TWowk&#10;14yTZZ/efgvChAZevkFwS45ZzVHMpjykxfw2z4w6j8x9UB6aqVb1Rf7sYzR9J2XBVD8DzKiO0ZHQ&#10;BQT/FgqKkH3k+7yWfJgsRxZaUd9jX+9S/Hw7drA3VrONVC/DbY6Du2HbrKR7o6MPxCu96xDkEzR4&#10;Qs4Vnu+VYk32xhEIMhAETnRJXTh1Nzg8AL/j77vhHdVm6nTGtfAVpis9dBChIy1PAQBfI+qhxp9l&#10;ySY2fpLNyopn15IOeTeJHU1HpjgTyWayy9R9kjQ/aqHjLysFeHEJfXPhnc40ZYFQAPfd/wg9NWyu&#10;G4kvn6WdEgJmXSNhVjiCDlanG99n5YCqOD4pdQ6Jvh2UC6TRWhI7ndAOEPZz4hicayn1A07E/xmx&#10;+P2T8cc+lKwa4kttM1MPp87q6xJ13UK6UtNXOVfyUfLNQV5qS8jMuVIMnqDWBhTv7+F46FA1p3Wt&#10;noCwJIZR/vo6lMpMW4kzQPiCQjghEasgEesPVGBwB6qeeTgtm5QHQVVxOca3Ydr2cGpcVzcoBF+t&#10;4UGw4TAUKhZk3krzTEhzPM05Qdip4zKnXD8P/PHPP248hHSaCUhuH1Q2Oywhb+is5XrmphnN3bLB&#10;daFRpyOezFpb2HeAoLXN17FhqGVPjzlRS/N+Sac1mhyWHXudJ87zQh8Dj8eOb9++4uuXr7h6x4+P&#10;D+dBC2ScCEZXlIqAuWDVAB2W6nqAUlcgDNZUh6Jw/aJUMDv6uk5c1wAwoynh2iDXSvxPhyGzM7Xt&#10;m+Eve1NDwsJk8Nec/21r2PdH0Dlxy0XMCVkci7s5DrL1goIFoDxTt5SKtlkTweeXJ3qfeJ3nDWLQ&#10;MM4Vr48XPl4HBII+Z8BmbG2PMy3uaKVzmrAi52VQKaUYlIZ4dUFtDVBzuv74+AGDVsmzVUux4ELN&#10;wBgz2ft1OXZ+teru4HFLoFgMqsPGOyJgoDoBD5KMoR4YK4vNIO6gNazv4zhdJ12aJYvhZ0/Y2hKu&#10;NOHUBrZ9x/7YfR0F53Xh+XygtIpf/vIrIOrjGoDO6CVVa0WVChHF1cXj5w7jBjv/e3sCYpjWRarx&#10;fsDG6Dyqd4NmeTzcOakmh87zigqT6boVFGhbxdVPa/44NJJh29Zw9QutmW/NGmd27N6cE3Dc52sE&#10;HxAUjKl+jbpjXyFlQsQgjyzxZKL3GVkhQ4dnjQMvh3hhT4t+WVUBm9w+HzvOq0cPj0h8KBVb21FK&#10;cwg31x3E4Dcg1j+u1s0c7eL7Xb2nkwdRsspCLGv5eIHB5m3b3D9kQdpWt7BT4fpVKQWXV6C0rWLf&#10;Gh77A+xdse27VZMI+XJDq5YZDljg3oJgNl8pFhSFlMhqpw1uZ99t2KIWOCH0mwLVA4kiBiuiLo5Z&#10;WUE5b3qNYPOKw61aZc7TeU1rxapvYP0Jrt6jcSl19D4mmuOPT57JUuNc0sc8h4afKXqNuK5ofMxh&#10;v1S9WqdgDFuXPrqvv/GUJq4oFKGZl44FY9oV1HOgiJR1prm3bYNOE5yR1oVFz1qE4QxjLuRHvJSW&#10;NiPANECRWFa0V9bvra8/eTuVJdoYoYiHVhkKqz16+Wx50RBflfifPXWZ+s0eAOd+U6Dfv5fGH+eN&#10;9e9QzPJ6/lDc82HpO7LbaCiZ5iR15dDLFqXcs24iW+F9hj9b5JsBt85H4/PpRtn9nsakWWJtCpZ9&#10;ko2IzMEhao0AOYg1oyLek6Q18d9NsEzDwXSDz5iX48m1mhhQ0w7WyY7pOr18y9Ztf25Q7ajbZh2M&#10;MZ2BX9j2DQp49Lp7l2UaxBLCjg4ydZoMpw0NrcCg+jOX+F3R/8lm3H6drtiuDbfWOzJzhUGwstxj&#10;hQNwIoJXrmNAUVwo+HCD/mgoBL3NuQg4wRTLqqBDjc1BgeQ1aXi50unGgZup9r4bbhU1k5lCoUkn&#10;rc7pTvQZ0CixQJpz5HmxM1STRlfLXvxCMLBktyHmf0ZL3/ZL0tmxLO5935b7ri8RCjdx1IWB4krT&#10;9GyJqem0EIlq/XheBAeWZzC6nwYfrzRaiPJf8L7lxkMYNOR+yXLujKx1+b5/L8YRK5j0xv/xrTju&#10;/ss7wtXqbFaYIkmDP+a4zjt5N5CKL4I3ScCxrK+5rI0f1txGXc+j81+x8n6IWsZ9mGSaZ8ofTcVZ&#10;/+TZulyuyv1hBl5QbtBiNPsL8rpn3N5Zh8b5p+xf94syY+b0/EkluBOWMeVOvs3B6Z5NcEPsOl8l&#10;ZAWv1WWB7fYzYEroa5pw+AGIKYKeoVMglvkgAplJh1ae7w5IGXDBEyOeEWTQdVo5rtg7JDxOZOIq&#10;MB2rTzJIyfWY/p1YHXmDa2MlWxyAty1c9lbfrgE8mLQ4t5KDWJZ5BDjIF+8iIn4yQO2gSW4AfL6W&#10;v8+Iiqobv1jWNFdBAxrlPv5bhrFfn0F0pycvb05WsDogkCxczZArxH5046eUsmCRqx91vc3bPluz&#10;r/kZeTbC0ZKLZ8EMQnmsTTZpBKvrlV41HeNadSsAATEW8qHkec+s6EU7Uzrv/TOxIANLvQM+EDB/&#10;eskgUPUy1ypZ+k2nGHUP7ssqM9jkeCWAlR7CmLzRWo73rsZoOgT4fWEzYKODMQjdVmBl4wD1TCOP&#10;z/pp8Iqlmac6b7fv8OolEOXynP1gTI6VuCaTduwsrRsXUyTpu/0zQYeDXd/Egzw+/gxm8HaaY13X&#10;FBLXiy6Y/cUqvABENVLowlRifvLi/W6vqCzgpMT5HhJyDeQbn7k79fb1REV1j6z6wJ/YE8vo1vsl&#10;S3t/pskf8r2VZiljshrIvzGWhqDr852u812XBcgkCTZETD0w6d4cJ/ZXKQbHBXhmsgCFunXN5qmW&#10;C/1nc7e/CvkiP5G8jDpWkYICc7xOuP53MnOSWO2ki2F9BVRwHC/bV18Tw8G1OY4xDWJD6fDLdRFP&#10;yLApFbSGgHGwpomb4xg/cV1/hF7MRIvu2a1SMnsxAqSxnvD3CVkBjEkbxkryGZDgdatu49qF0dDW&#10;3Naz59dqDUPHYbi/Rao1abtOwyMGPGNzoeOZMsQChQ59V20NkieZc8WgIi4P+JgTtTLRz7NrL8fs&#10;JoQY0TTnnFbLMgXXGBjjQu8dpTbj2c1wyolJHEGDUaCeLb09LQPXnIT2vPO6LKA4ijemHBBp2Jr1&#10;iDA5aU47VWsSKOKYzn7255gYMtAF2LfdknIIr1UrHs8naqm4zh+Qqbj6BRkOsTENhuLr16/47bff&#10;oZi4zmHO5wn0PrFvljBWRaCNWbwSTt45M/CoVDlE8OOPHwbd4Lx127Y4o8xgtjPg1RoMkkJRpkNN&#10;EELF1RUGouzfDBqgA1XhOgnyOYB4trsFNFqrzpd8X6eiXx1ts0BYa834jifkXd2ygbkHvK9IVn20&#10;VnGeJ/744wf+8Y9/4Dz/B75+fQJqju/zfIUztXu2M+duuPMNEHgmtOC6TpSquEbHNTogE3t7YsCS&#10;EGlHbttmcCC1mr09LgATzeFpCDcGKK5rWC+A64TJixbO91INUopQKa1WHMcr5DwhH23cE1e3xqXH&#10;eWBrDRDFViqGduiwBqetPTCnBTRGvzBgFQjXmOFvE7F+LVDjecTABzKL/XLYHYF6w1zxgOcIWDgA&#10;KM3w5+3OJZy3g1nnfvaoB9RqDnPyss2bRMLPpmXam4O9eJBR5zDnsF54fnmiwc6ZNRe1xONrdG9E&#10;bMHCZt5vzCJ4HR/2zFYNvSCy12fIEsJPXd0a2KrY73xNnbjO7vBbDqfjcGiqBj+j8IDK/sjGodOq&#10;WgALDFjFjOBRG6pj7PfeMeaF87wwx0C/Tmy14uO6UJs1nG2t4rpOa/pczfEutaJ3OyutVpwnMdtX&#10;+bnoG1Bc1+UwRxVtfxjMcbHzchzuF2wGH9aMsboh67aURbNX4eTKoMAjCSXtrrTggjlrGGcU5BVS&#10;AZ0DKgYKElnYTlYu0Rbh5rRFJdafT59UKAlvLwpCuPIlvP96jeQ18TwsORaS2dO+spHZJmpYXbxP&#10;3tPHG1rxm7a8Or/X72FV9piRsihc96+DLoe0eyXeX9XRVDlpjLqhGJjLplCKRxZWRVHVIr/v65r3&#10;Razd+qRVx57BHmXRMe8KH2wEtsemOVvmjq5Kt8QBFtowi9qT2bxvA+D9C9CHY2/5ISmufVzjRFHH&#10;gasNKCY0OMZaqhvi3qFeBUUaxpWO3DkVz8cT53UChZni3sF+MeCDnqhYOlNhk0WE5esGgFmBq3/j&#10;pvAtBLHMn5el4bKWhKXB4hvCLPHF2KATBBzT+hgqfkVQxLJhq5fkRtDGeYLMickxTSzPUdwb69i1&#10;tjMTq3OTysnCYsyUUzUM36lWEvxmpNHc41yt1JNOX3ZtZna7Bo3FMsuEYdibW4jrifUJwsCSfXvM&#10;CYtBAgxHWcaHPyOIXkMRi6RrHzNc0UuumIyODF+n8VEaLEMNZ20yOKDqjsB1X90hFmeQawAf7VIa&#10;7PSTmWppfK17sZDGzfm9OoBoYEGN1iOQFazR6VJzftz4ND/Bw4P35oB04vKcidI5VUBw7oQvsOfV&#10;VpCRbnUZ4Y5SDuS21X4OSWMLzVBe0ZEVNBQfLydOrZyX8sG4b65DXu5r4vSyQlH70gR1Q9PpQL/u&#10;auzrwmgVSN55YyoAvJQ3rAzNnMt/+YrtfJNnwNs7fr6duNeWWnkWXXYJs4KdDgFzeMCV5IlF7th4&#10;zSlUAr838EYF0Fxl9xFlcOc2R34vlsieMSgvyaeX69MgRwRXxWl/QgOrj/vL1bixg2Sat/1bqCl+&#10;Mli57kwEc+Zc1CiNtbG11MUhzL132Sl8Gs8QPIaj4bw35w0pltxNA3YnKsj8M8KCDM5b7L3ieKN8&#10;HhYHXjj8OIk7uzVeKm9rEiJFY94jnFsuJ8a87VuuNteP+26ZLLit/1o5ke/yVDtVWgC9LMkVqlFB&#10;SAN6gKJtpC7lP4xO73KPUknV4KYUeR6CJJx/1UIdyrJ/qmOyAgis9doqWi3YPFusuAWrYLWm4YHb&#10;nE1/G1O92mim3PTVpKFNjlxctnxy58Z3NBZdRMKJJnQGlUjV4EXLRHOs97Vf+I3mocpVEnDzlOfL&#10;eTCbjDNIE31CbufyJ6+VbdJp4Ysw4Hi6qKH/Dp+nqjsYCDlx01dcP593+TbBfVTTdWAN74pmhvDE&#10;RNG3JozLWqzP+Ol0NPWl+J7mXn06i2+vNbvcEg38rCLqO24VRGGRFfFM9vvoqAeVmTzhfbx2VuE0&#10;+54Qg3Dk8PrgZ7Jkxi46TiQHQfOMBb3nCkYD2KWy8/bsYK93GU79JBugv63hYmtFMkGoQve9UBN4&#10;UAx0pZPOHNeWqUkIAw3aifOimti1OiMpyIJ1M2CS4LOz8Xs2bUkdavQz+Ibxt+KOD3NiMuGEFQym&#10;d9U4u9OdoxG4C10ntT715zPQLeqZh64o8T43/T3seo0+T+bA7pg6MKY1HZzT8Kr76Lg8INBq9SQm&#10;QkWZDXydJ87rQj1e9l4rmMO6gKWvw5xhVc0BOuf0jHw4NIlFNulUH3NAr7Sxbc2oeloD2iLVoZUU&#10;j8fTqwKAx+MBmgXXdQUfKDUzmW3d0weTejUdxEa/c8JxxB1zvm1o12lNM0UgpeE6rUll7x0KxXZ1&#10;QCyYuu87vnz5giLW3PA8LKgABfr0ZLKp0K1h33d8+/4df/zxhzsuDabHV8BhTxz2qFoW8Ov1suxT&#10;eGa5KKznQAZrRx+45oXzPIOWWmsu+0fA3bBKtxREc0We51orrtOcixUVIjX2pI8R8CiE7RnQwI6v&#10;kXWKGNP0LNTp/K41w9Iu1YLNIsaTas1McIgEdJYEPI47b0V8HRDzGw7PlLzD7L8xzbHPs2hJecDx&#10;ekUVBoMlUy3D/DwvFD+fRQwnvW1b8MBabTxNCo7xSv5K/G6vUrmu02BGrsv0v2HNV/uY2Eo1NAkY&#10;37aGtC328/V6YSt1SToy/boWC5hf54XWnm67WWKkBRdKNou1bDDDq/eGqwN57ogOcJ4nRMzZbVnS&#10;FjhkZcx1dbAZ7dmNRsXXjhjh++MZkDOlFGtQO7pD5bhTvRR8//IFV7/wOk7s+2Zr4/eOYEcpYaeq&#10;2p4+9yeG6wzNA2tQa7RulQwNV/fKFsefhwJ//PEDv//+O/72t3+LgFXvPSCvoGp7G2usuPrpzmcb&#10;G5RJE9XP0j2BQwyQHLU2GDQRAycT+97Q6p4yw/1zx3GAfcyO88L5epk/ZiqO4wDUEROk4jhOtG3D&#10;1Tu0W4BrjIGP4wPPxxPHcXiFCivT6Iuhfa3BT5/PZ/hoSi1uKwz88st3CwQwoZsdgUPQqmM0heO2&#10;hFEvikgnn4tRAywC3P/Ljuf52eBDbnrLm4KmFGr8bBF1+lnpib8Un271rvqlAWKCYM0I//Rdef92&#10;KgefHOD/QlG0+eYar5nnNOCiJGL5zuowsU3OT4lptZbfr49bl+JdJ6ZBkvht9/nYc5gV8+dTu9kp&#10;cGV+cSSs16WQ52eyjH1x7N8U5RJKujVCW51Ftug2hgXK5o0GWOqiUyEV+HgdjqkkHh2iwiz4+PhA&#10;q1augtGNMZyHN3iw9Z6XYowD+/6w8XhUtI+O6lHJum2okHCgrNmOt3X2Oa8Lw33m25CfuaN8ld4M&#10;t8QkfFPuXRkmXaybkxRmbg2oepZYjObt0Yl/qrGZi2maWCyBMZuZonTIK1DZ1NAVXZ2xDHHi9fZY&#10;o1n1cxGVBe7siIxxuNJk+zv5jmYhoyINlcy6SWI2cuCV00tDBeaB4/C5Rk59AoAQJH7Ne+bxilnM&#10;Z8ONNH7txnJ8LZljVzwDFjAl4HDFdJ0TnTbT1YkkEZa92dwmYAoq0mWw8gm+ey+zloBdua2fn8Eg&#10;YyGdkxC4f3enlw8BhY4KnoEbzS8Oj9UJxBfJTS0zwSLsdgamWn7Wet/8aa85FTW88D9xhr+fP72t&#10;WPgL1M9DFTPawjm58Egl9jkPOLheeQqh6USKNY7zE2LYsSzSObbS3E2OyP1eP+Pmq+HvN/x0zco5&#10;wh2s759+lrefXpS7cb3N95Nz4F2We+WJT9KoQgTCSiJXiIzcko+uzqH3RHlVyzoSWcS/LlfIyiuM&#10;56i68aQAPMN8BkbeyFkJHDLHL50auOy60MRtyquM9vWgMR3rVcrnL/J6P8Br0G4seL5zZtNnLDR1&#10;45sBvWA0lY4UHgfyrOWEvq3zysXXA3CjQE1ZaHs3EyoimVB8DrBhKgzjOZ+OyQxWH0tniadIZOVF&#10;JR9wCw7ZHRgIWxzx72vr9zY2yDPscjD4vARswG0lxJ3TMP2XeN4MWNoGkVfmObsP4x4kWfmG6HqG&#10;zYHdJHU7oKBWQLzRmRlghBERqKYTJjQCN86jVNsdZ+v62LInf+zKglyXV29Zubkg9mtgwfr+i9ZF&#10;5//5V+/8l3PU5QJevNBg6CQpZxb1O/QNa/DlOOJF/Mz8jBeuU0kevY586rSm5mJGpJXjTtTHAyET&#10;cae1Gz3w5WeQMg6uhrZXUMoAACAASURBVGjlcz/T63o/W59/zZUDDz74o1C8BF9+d0Z/fn1+hkvb&#10;0IPeWXpc90km0BkAGFTRWjmjkWxlezlvdBbPEMk1g2eaSqZ4TM8Q5D1Znk/IJ9NxqWbSqPaqVpiT&#10;XkrO23hHyl42iwzbSiQqKlZn8+c1W3niOu3P+8AGjMPPZnP83NpafH7T/wUB18X5rlnj04OiBvXE&#10;cfB3q8oQh1CAAMOzdVmN1FrF8+sT+77h4yUY14SW6VCqLNOvni3trcADVsahTQlRAa+kczq0LOwS&#10;14tmpS/PBdea+kQBAtp1TnNyldDlLSFiE8vQ7Ndl+64AopeOYH88cJ4Hxujm0K5ArWL3mALrp4CA&#10;H+u94+lN965ukIUNBuNg+ztcT3fn/LDqIYAOYHPCjjmgoiii2LZHQDmUSugQBE40RDyICPQ50BSQ&#10;5kGGVoAinpVLnswAgeEaNxRsWzWM+c30mOKQPnRCq2aFzh8//sA3+Ybn44Hv3755RXTHjz8+zCl9&#10;XqGfjd5RSzGc5NbM6XocBrWzNZ/DFUEWwGyrfbdM1o8fdjZZcW36C5sY9rDfa7Hs9lZb6H/7bvBf&#10;vV+Yag5wq1woXj07g0eIFHR3jKoygxZxXpOXwh3rS3KVYMEeN5odfeLH+ACg4bR0VoMVrkEEjmHu&#10;3NLXnQGN6VjJfVj2PBMwC+F8/YyO0bG5c5xZ6RyzQd5YM0iu13leFvyAOTpLrbj6ETJy2+k8LWCz&#10;Q2t0uoHNWvvVUetmZxXsa2ABdZEG6ACbJgKGBb1VgaoFbKZDN5UilkWuCHx9c9ia3LhGRxnm0Px4&#10;HahNDJJEJvZtx3l+QFCxbc3sKw88N4cJUli2Mytgai1Ge+o9nRg0hAWFhuslxF/fthbns20VD31i&#10;9I4fP/7AY9/xer0gIgYl0jYMTFznGXvyzz/+wL5vsfYW3HKd1s8BYNnpXTuaB0CO48SXr0/MntYV&#10;e9VR32VQS+FByWH79P3rt4BeOc8Lbd8MEWGucC0GT9X7hVoE59WdTk2WNXfw0763ZpsVAla1zAg0&#10;ff/+DZZdvcAw6URtG7a64ermk2n1YQG1eeDsVskxhsazjtMw/qtUpz+Tnb1b4mmRYgGTfUO/RvgW&#10;DfGhLbLO9L7abM7XsAoEEcH+aNj2HecxIoC3bRvqf/7nf/4Xheyq6E4v31FBNPBRaOC5FMcEDwPK&#10;OQUN5VbrTaO3zriWPWuYSjw8PNAu0AoxlBBKhC1CNp3IDQIQZhrenK13xetdYTTcbxtrJbatiOPJ&#10;scQ0/4Gf1cIFcSJ0Redun92Y0U0hgXiUywZIBRyuAKoCmJ6NpeYAvnvIaEz9RAmXmHoYNvyZBqvc&#10;BA8zZagQ2ZK7QRx/+xoJ6UACr5vvJVEyO1JBTDc6jPJ/zqQlD/LalIwOHaccpwOfKxm8Kz0Qva0E&#10;HV4spyLjPY6XZUKJeFZhwd52U/BQ0aopywT4Vy9VIw5+KdW6Fm/VlN4ycRyXKy+wvRKWJNr4WiEu&#10;Zwo2ESz76TjBMPpXUUipJmTf6IrGb6zPcjbCnIulfTOCnNgCEzgM6gXvkFTkRhq4fytZL86L+9hL&#10;KGM0RDgUy1b2XRcEvraAOrXm2EEYl3g3sriZnSjuyBUs+MO6OP3VMhGjeR4kyp5ZKpmNzNLJ4+Dy&#10;8bcpPRXsvMy1ECmYInHNxIzGQ0amizGDxQEfuAouBP1eGnTDHfAz5ThhcAOgK9d9oo8rzjmNVQq3&#10;WP8Fe3t1mPsCG66xChKyIQltPYMKGsWI+EC6pzklCd7N+cVRFdLB6myyBzGzSpalUX9gOtNXAsw5&#10;JafjZ2RZEllRUkjzK69ZxrHgpYqC4DMIqnSoruLnWz3LmAEPyirrbu+yz7NxuJdVKFs4zIV3p45j&#10;P/KQgHjFlAPiBhfPK+/ERmS5hr53IFfgWVsCCco99SCR8r5u9L+ve3KHHL3k+1XoWMs9WIgDI3iV&#10;yTUa5OQ7xOCzfVqD8HLLGhPCPpDvOaRbODcl5V4EW2INJCeu0ytxEHQaJ9891gNp4CRdwr77lqav&#10;IaNlceZJ7KlAXE4lfyHOLp+cNBFc1IsaJNZ6RtDXaBGalVcBYOBQRxbokpTHIuia++juXx8bN1dx&#10;C65LidFRL4LcsdDJzYtSl/FzoIBocT1APCPTnkHD/kZ3zGifhKSQ+zjEoLgYOCRfi/tQh8pvwYw0&#10;/pGBv+Brvr4Cnv3PGPwpK2D8pOYzmJVCvh8si8aA6w/snyFcfZY2UvYuzj7qL6RhVQ05F89iJtF6&#10;5nyP6OyAO1KKGC5k4qVWM6jFnktDFzT6PYAsvk6RrehrxbmTp3P/1nMvcYWGPhLOdd8HQo7w+xao&#10;pVHn9DsndA7/O/d++thIIdYbZwln+xqufJd7HD1sJqshbC2oL67cL7Yl9iS3z470G536fLk/q4wh&#10;dAxXxmyVlLnAAqvmJ5O8xLDfs2cO58UMRfvWxNQBwsiprrS0BKGVGa92Nzr/bB+K8xPqUguPI+v0&#10;fZx0BPF6p0sD0Mh1DpksKZvZEFBgcnNK8Zoe3IWiUsalHRPcXOA6mcsNP2fMNBZfRy4B+ySEDuF8&#10;Y0RgKs9w8AzJc8rxkzf9LMCwZvhR/zMddoYc02V+6WArn2TuLUFJEPOE0w0bMsLPklrKK6bDmwx+&#10;Tl3dxxSBLVEArieBMGG5T1xPox3FgHhmsGFgn+cLosUqMvVCv8wx++PjA9dlzYFJK6Mb3rHhu1qm&#10;ZqvmXKkO+WDJGYbPK4DbXAyELOfEz9XwzHOeG2b2MbuW51Lhvodi2ZRseFsh6GMGHxmje4PDbNBI&#10;R2RtWzRqfH1YluuYV8DJcr/2bYMAaFvD8/GI5oaPxxPPx8Mz0S+HiGhgsARIDN4iFa1ucYaLZ3P0&#10;PiIL8+P1A+dlmep7a5bt2Qd0dk9A5Dm1c3xeJwSWEVkAbLs1A+0OP6EKtLrh6icYXDIH9IkxDNfa&#10;sO3z7FRi3os5uv/5xz/xcbzCz3GehzsWuzVRbRX9unC+DgASkCT7vvtWGXzNVETeoE5z7G5biyzu&#10;WgtmtyRMq+R22Il983t6k0ARcyAj7xdNTGGQH73b2Go1u2W4rIMw6UfjrAtg+MoK73nlOrTD1Y0x&#10;bI+EQagZ+MX8nD0spKQPpjoWOmDBJGs+aQHqaFA5bezbtgEC/O1vf8Vf//ZXFAFK3TB1oA8T0sUr&#10;B2Yf7nS1OuUxmXbivLIVhwcyeJB92/2wSMBsmh5jAfQigrOb/8ICcBoZwWNOh4OyYE6NLHzjH3O4&#10;o9KrBNgjp5YSyRq1Vksm1IE5RsDH7G23vbwGvn39huqyenOoWypA5HfmUzdt+HWckGrzva6J/WHV&#10;wNMhtWp1mBABdNj+E4JIVa36wvlHkYLrvFBFcJwfeD6fOM4eGfS9D9TG4I85xovz9lYb2rZZYsaw&#10;fW2t2X4qcJ6H08CMRA7LxHbeXyyA02qzzP1wt3oah9sjpQLfvv+CbX9gazuGqj8jq2ekCPp1Bg+d&#10;XhFXvFIBykapVr1WWvMxC8Y0/tmaqU9b29A8MCFO29u+YY4OYYU6zNdRa8N1nvjx8YfByfQOEXiQ&#10;0ZvhOu9nMLc4vBDhbMzPYjKOWeJfnl9tv8MutnFFJY4/48uXp/HYUnAcF6AJjaQ6Uf/+H3//LzpI&#10;6dCopaJ7RCPLwGwRi8NEAIgSA0amQ1cU8W6pNRj92lGZghYhRu4KK39LZUCWD/i73L7H5/K9dJSG&#10;LnC7LjKzvaR0VTay8SO/L7HRcOIOJ/2bPkQFcjVuOabsAi6hHJdlfUPRDGVL4zCstzPnDQ05fjZp&#10;V/g4EPdM5XFZT+QY7oqm/eT2xDJ9ymr33/15lW85b4omjHFbGop3h0ko66FoxkpylDH+dbGpsOUj&#10;BJDi2E5eHokS5UHbVl2g9DQIpdrftaKPE23b0Qqi+UgfHRaAc6YxLaI3TYd0QyJxooj/NSY7Uasz&#10;DzNIr365IMzs4HVP1vmHYX3bFSDF2Y2kU8FejHw6mrBe/4leEURDQ3CxfxajbRnZYhSIG1xx3sA9&#10;TkWUzpHVycWdTdOOV+eY6NhOZ4fvedqk/gCeHa7D3dgJ5xWxBtdF8XvIjf7WtRcUWZRxnx9/8l6L&#10;nng7+2FakzeF90/wvpEiue9SJBQhu8QrNGY2NWOW0Zzruvk+vs2RmY+EgwlHQvAqfiUdlPQDpDMx&#10;723bMvMxPKLL+mTATeN7QRUL83Lf5mIDu3LyTqw+3qBjIWXlMobDNBY1HSVRJq/ALRVfGQCW3Ben&#10;pdVNqYBlAiVTBDGNM/OtQIQFfnJbj58dwNWB89NXyARbsxnrr/FZ8vn1a7J8DtDpxntMpfPDzsW6&#10;LZ/+RfMjciCNv8JZG8Ipfw2aF0m+FZPV5UJfazoccgaxrpS/dq9ya3CTbFMiQ5ZOpYDNyQf53YMY&#10;ae/EPfhi1hBgZYV04tNRNV3OqchySNwRzLmtMnv5m3I93bNc/+Rd/Mkr0mnJ9+G8MfWOODVxqNOZ&#10;xPJJLLrB8qePx9fA5ybOX8nFIYif8HUI3SGIcJEWggxghGYPa9BD7EaHDCB0QOhQSt3svp50Mq56&#10;1sQyP+6vLmPROw/Ka4dXOAmiL4KvIh1O5J6SgJirVpJnzJmYeAkw14pFl+Ilp4woZgZL0jIkeYYg&#10;KxDusmlpqih2CuN8lOIGmD+/VGBx0Jnjy+lHE47jft7VjfyJPhmEXvirZKA69nkmPVK2RP8JtRLv&#10;dW/BH0r+spzHmfi83Ke1CgHLcv/0jYWhhm4vdMoixh96OHJ9M/j/fq83BuvX3v6Gn5Jy1/PL8nfs&#10;hWSwmq+s2MB9TLdn5n3tzABTRwYlGAhLaZ16oNr47FLPgh6512F/vP2zbf38+42Duwy46etA8IRY&#10;C3eYECIgbAXAg8ar014/6Wvk1SkXyrJ36/dW5vb2WubCs2DszKGBZhCmn2feO3VY8rz12csRvY3h&#10;nR4+r6ncDqAEA3+T7QrHFs4EkaQOl83EZa5r87DlvE3PfL4cKs/vJ3Uzp5BX1IkVTFnAQyyreI5p&#10;zVFVUYs5bsdUd5iaHvf6eOH1ceDql9M3M7Ide7oa9jQhgwSZqCJiay9AOCeT75M/uHN82dfIpC3E&#10;ZtZwPFJOzcGKSgkIBIF400bLIP727Rse+x7+jdoa9m23bEJmNjtcwL5v5lDhGHydRQR//ctf8Ne/&#10;/gVfv33BX/7yF/z1L7/i27evOK/LoRF4fmcGTfxMPh47BHDc4QmddLJ2XNeFj48PXKetb9ua7QME&#10;ioEff7zAZqjXdeG6DBKm9xFQNfu+4TwPv8Z7LzgNzcDLVke9IH9cadac7t1hGeYYAR/y48eH/e5Q&#10;Kje+BXNgTTXndo9qgnRGliKeUW722nCH2fPxsCaRHkgRt8lNnjU89g0QDwIxU9zpojVzsEZFhvNI&#10;OvtqNecdsYKP44gAx+3MTudLfg864A1vXwPqC8iAGK+dM7GIeZDt/g4pVD0zW7LptRSHcvDzY9jT&#10;E1+eO/793/8Nj8cDqiP4f7+YNUv/iv2cXuVqic7m8Ay7URWuxMZeDMe6b6151rbiGt4cszYopgcc&#10;mwUOMOM8l0Lc/Sv0DCnmCC8CdKdBEU9MqhXHcdi5cT/UnHOBrGACrEGHdO9nQH66NrY2THvb+z6s&#10;j+G2VUvodd49tQd/IJTdjXdiYt8fiyw0Gui93zD098fuGfLWbJeJuX0MP4vw4FFFKZbtzL4RvM+M&#10;hBp7PDPBW9tiTLU17I+H8R+Yw534/3ZeSsjR1RFs51ShsLMW6x2JEjm35g1pacKJeDPbabAxfUxs&#10;Tod0Gp9nR6kDczZ8+bJhaztqbdg286sZlKWEHCzu9329PvDjxw/8+MFgKelweLDiQqnVIL5cvyFN&#10;MIhkwZ/iydhsEs1KBInzB9iZbK1iaw2PxxMKxFljMOa8LsMy//t//P2/kpmz+Y9H3tS6SM/hGdAi&#10;VmKwPNiiFxZBMef55jg2FWP2uKeUZWGYER0sGLkRS8lZOmqp0KbyY+xEF2JGfB7fXR+wMmVxB7Qw&#10;o0Li588M7+IHiWPk32RpqzG0KozLsG7rZfh4khlFvhJrtoDIIutF3u7na0k1QXmUuQYSmXOcf/E5&#10;876rYrqu8WoYZBAi57saa2lYpHExoZGtTMNeIOE4ltuYEmtebmt6Vz55O/BTxcLwY8lSuS001qxb&#10;rHNkFLEGAoT/AASPh5XPPJ/eiKTAyvmqCShVOiBcWdCB4+wQqEWpXXhwLa1Mq0W2A0tUrAHPgokX&#10;ttti+PIMcD/XCXIrFpsv9GX+UJb3fX7FWdC8R7yfuxvXrLSn4HamMRl2YpDZko1XknZouOB2Vs3N&#10;QKPp7jTi31Temd0/bwbdaoZpfIsuKvheubNneLR4uoKn6wST/nItuNh2d3ctxJ25HnkqdUlwSweH&#10;6sJbRAIjOYw03/CbMRXr6zhicQ7tOcxq1+Gz9flkGTcdESlk17NBwxiazsxsiMXFldu1cdZpUMUe&#10;koc4P+PPkoZu8DVFZp/7vjAUmiW4LuB9vm9sNNePV0v5BHsQ43F6zfXjt5Z53qwpJN4et4fWo49l&#10;cl0l6Xalg8zwAliCyn3meY6na65h0DruE+Y60yFHJT4cSVj2g44JzXvHeSA9uuNxKABNuIP38/BJ&#10;ZjpJCMR/2uoUJ9abQ+z9y3cx9D45Hr5l7ZZKDyRdQWRR/FKOxJWlBp/hFt3Onh2COJvZ3BE3DOj4&#10;xckj/Nvr+Yl1Xul5InQJboq+3VbfnoG3Pde7/hD773utwbsdG14QZb7kPStZT0lImFDs/Z7p1M95&#10;vi+BhQESB125jjdaQNB3Kl8l1j2m7gZhBqOcOmMMPGfk4ckbtUiMOw+/xpwnEE6XCBr5Z+tK5zpo&#10;LAjHRr4Jfp8yi8edY6WscF4x1mCgPzkdB+l85+KXt/MSSx66zt3JTR4KrE44zw5m9SJVHEEYjhAr&#10;pZbSbmeGaqFlO46b3ho8xv8RdgE5BNtrhw25yeCAW1Bzrul6z4kJ5zdOP5RBXAlmFk/NIB3Hk+cK&#10;uWfJdRehhvxMZ8xZRAKzHcE7kicDi/MCb7TsI6R8X18FJQzqOFeQxfFpsi3u7QHaEvSM5GOLUlX8&#10;fQsOJmV9YsuaFGdrKQvrSairaIg+MygxZsccHV3JQ/w7a3Ua5TDXwM/BGuBA0Cevvy8Uq7NKqYZz&#10;HH+TN3gdhhC33e0IP4dzwWy2zxSZEpfSvziUoq1LOlZzD/OficF3x/6MNS2L/nq3QejcyZ242Z8x&#10;GuoveSZWR8X63J+N7+7Qz/lk8GqEjLfrbHzm2FR3bkQ5Q4yIIy0eLAs7jZVVALLGyB1pY0LcIUvH&#10;TfMGflM75lC0Jtj2BwSWffc6Drxeh9OHnWdzhtxhG1rbXK47byo1sL3N4VZCN1lthJAZkjOEiOFk&#10;e5UeHe2sPNCp7izTcPgStqM5vjlttTGnJ+4tQSudqKXh+dzxeHwxuAMhDM0VMuvb16/49ddfIGIQ&#10;E7/++iu2zWA6XscrHFOmOxbTYQl5JgLLzhd3Fs9oFinIgEFpPE9WucyK/DFmOML7sMDFWJzbrZZw&#10;ir9eRzioDCMcvn8jnETNG+5B0gamP4fOy8duDupWG87rShnie9W2DaoIjPFWLYNYp+HG04nIpEnL&#10;rE2ce2t0anjkhG6gb2PbWjQgnKwoU6PB3s0X9Xg+0NoWDsjRbT2tMspoks1pRx/+ufu3iAiw2Ibq&#10;tKZr3w5Nx7rqdFhXjUrwWpmFzIxpCwYJddMinuHacV4nFJbJGw1jh2dcQ/HLL9/xt7/+FY8vD7cT&#10;JYQT+RjtjFIFcyiu67DqX6F8NBuA/g6oeva89zNhEEkVQIms/asPD7oifIIAPGt/B09pVGgFdEfi&#10;mhMNQZ2PTsUNz/84Lsu4F8tSH57JXEt1e4UJCorHY0cpbMpqWeR9DMvcX2QyYOOt1bDWt605j/Ws&#10;5yLmsK7A7DPhQ5y5iEgE8o3OT4fhAbZme0nHfwWwYpITag0AdA6UgrCPrakqPBHTnPfVAyK0dW69&#10;ZyCYOpxVUG8wPaTWElVYrIZem3NSJ2UVoJGx6QurPCdNV09cKcVgbIY36DS5WrHvFbU8YcnbJfRO&#10;C1TZuWnVggDDneDneQUeOIN7dNif52l7PGYEBUJGvummUgT7vvtZY2c26mFGd819b4/HE7U1fP32&#10;FQyCnKf1QDiPE9fV0UpFw/JSMrti3v992zDFo12eOdBqi2jz8HKN4zwBtVICRkgMr7WEsUOypJNj&#10;9fJHxDqUqFVsLxLvbk3+6SvYluTfuhyK96t/eo9FQaXbnUqpGaGuYJJouGmc788UpIWhCiSNoiKQ&#10;sWqPwK1D4L+asi5zFmNCE3AsvfUirqkbgW7h/WSYn9bl3blx2wWuiYg1JvADW+EGqhuSqS+nQRN3&#10;J5SALG9TuV4fY9b4YqPo7RpRte6yUJxj4rmb4rOVDarWdEDh+EZz4utzxxgXxvBIqFRX2jaP7rEL&#10;ePHGFlYW96wb+rgMf7SIC+rNorJCZmtRzPP0Urzaokv3uDke32fL8i1xIyHUf9DBSSWDJmEaRGkw&#10;xPaovj3l898UnHccZgWNklhqN4Q0cPxduV/PLoXtTVHXvImkjbmed2Z8SZLF8uIcJ2Qaz+BXidGb&#10;UzJRTOdamBfB7GeOMzw5NOreDgOx6EH80ty3dT24TnEPV0psmHILPKy8TqD42WNtHosAVM0mlSGw&#10;7sIr15lr+nY7pZlDVejdEMt15u9F10/eHDiaShwFUGH5t7+3Zvqs2/On0Kuq8JSklREsjzQH5qfl&#10;IlnL/a3p/ypv92m+KRsiOBWOKl1gGjQqXGxfNe7BpCzeukquFlCwOjB+hg5KGqCMTAxpSizfhLe9&#10;v6l5QYxrJD5WLK6hM3VSBtDR4udSeYe3tQ+fsazrZvOT9fEx9Lv8C2fOn8qat5dq8BfywZBCwezv&#10;im5k5t/GoLf5xL4u65vzuUkam2GcLXPO86QrPDuDXFuSa8NhlHj7dIqsjG0Jfi248Yrco7z28zkl&#10;vfAMk7+JpnGyPksdS53N7JjYzExcyhEHBsnTsfTxCCebY92HGPc1MQRBLM5HxBzZnE3E9ZxIZCBf&#10;uo85AGRkkT8+MIm9xafXTXoRGu22ksjS+fyS/72eNxuDuuGqdOZOKyNl0DscWlOhBc4jNMqNxVOz&#10;VcUD7ByIOr90KIqZcBXU0yT6VFCJvVOo8VwKj7f18+0Rd3K9a3BzySg1nrPiMAfVhIwZPIVhVPmF&#10;ca5myrJgV4u8BT8g3IsA6DDQF1lkGzEq9TZieZcHITSTd4bhTiah/LFmKd82Pejg/5Ytvb/+XHf+&#10;k9e6nSC0oq3LbX4iAdVFGBhjt2vAEMjKVKSMEOfKOqER3pIQPhZIt3JknQNTKgRtITMJ49WC99Od&#10;DUpGl+cbTsluS9jyS/SHARLHtJYalZC3pBcKUO7FwuRDLt4Y/88WlM7VZSFgx6oURJJAOpgT9/fu&#10;ELd7FqncpKDjd5jAGIEnheXfvF/SJvW3IjMgPFb5uOroDICsr8jYi3vO25qIGL7xtjV3MFxgID4C&#10;PWrUwKDybNXec1tkdtOWhoo5vYt4PwaFjOlRVcKt2ArXCkAcl3k2PJ9P/Mff/47Xx4H//u9/uDPa&#10;nl+LYAzH0pUSmXiKdNxVsWxOqPfh+cluB/0v+mjIZQWkCsp0vqIzA4Oq6N2aiW67wQVY1brx5qEj&#10;9pmOKFYAD2+EPdVhRqTh69cn9u2J33//HXNamX9rOxTAb7/9jufzgU3NV/L16zfs+4bHvmPfGqBs&#10;GCregwq4ztMdehcm7dFSArqntgaZFpAwZ1rBeXY89x2KieucKNX2bl0bgz9hhZI1uSy1BI1Mr2Qm&#10;/GN1rN1SBPv+AM/WGBPTKx3NRvZs60oIHWb727VWTV1QHHu4FonzsO97BFXmNAclIVrMWdzMlhjD&#10;nz9xnge+fPmK79++4xoTVz+NsynheoePuaF36w3yeD7w7es3XFcPtkBEAh4xZpSOYQGE4o7gaKLM&#10;M1bzrIkIjsszwP0YG6QJcJ7p4C6lepDBdIA5zdGuRZ0vBXAmzsMyoYEMCoQeYBP1LOfscWansWJ6&#10;Bj1h0a7L5nFdHf1y3iHuBHV2W5vRYXX4Ib1GZGjXWj3D3JJhz48DrTFg1dCv7vqg+Qa/fvmCwx2Z&#10;EEQi4OgKLepVF4IW+qBiCNDPE5sHBQzmpkW2rhR4Bb1ln1/dAlZzWuUCYAGP4rRbHX9cpHhTUuA8&#10;LrRmcCRSqqEC6DRc7LZBINgcs3v0jqnJN6GG338cL2s4OYfrKOaI7X2gbTt6P31OA9fV8dg2JGRT&#10;QdfLMc8RcNOAneFKB3gpaPCePg7lCxCKatjaV+fdDtVAZzrgOOrVbJTR7Tv0WVng1GlvZOJDbQZd&#10;3TvPGP8BDQj+p77HDCyWUvHl+QVnP/HtyxNjfnj1QvVs/A44xnuPJGpbt35d3lcikxRI/9vegJl2&#10;QxZlGXcfwyCSPj4+zI82PcDqqgSDBtNhYlp7RGCT+2PxxuK9AzraZlUNPz4+DCNcmKFAZ4kbLTSW&#10;odYkEyqQihAMtsj83KKLOhMrWQCMec9kYDYuBXk68JbMa9wVhfzVvyiuSMYHAlAp1FXhSf2SgiBw&#10;z/0+jNhQ+Bk22joejXHFROSeaUjFh3hRLE1lFjZWI4KCGTS6FtXtTSHz0+S4d4sxF58uzjKupyCM&#10;JtpB6ll1xCyqUbZRMvtucbyFYrcoUmYIZSaS3SsN0oCTKXSK8bYahz/Uu8UgWJWZGYZMKmzM6lr3&#10;NOsJEgvcLvIIu99+9gtb3bw0SXD2C8CMDsBQQR+XNV9QNnZpERW+vMkIFc9W7ADVYg0DttowhgWA&#10;aq2mhHmk2cqEZjKkMHALRp9orQBaALEsHO4X6LQIMz7XwLI2fB3CAOBWucOINEkokIXG6Ouzv9dN&#10;yF2YvAf/LXtUF6OaJFdlMW4CZ2r6PxK3Aq7MF4g5UlSC8QYj9n2M8k8vHwqccTUaKcrGbnRO3QNM&#10;zJLks9VLnURzEMpIUgAAIABJREFULkDan+pOheJrU2RRgCC2R0gM7qnLZ05609cxlKCbg0LcKM2X&#10;LDQOELPbOl4bXiCiYkTBNbFSRGbZ0bEAXddAl3+5Jolb7aPyj+dKQ5JZ7374l2ePKIsNR4Skg2QN&#10;PhbnxZPr7+sy/RlxnsmPaSwCcd+5DIP/kufaNa14mbXCnO+B2Uv8egmlZujATRIJZZ07EoX8OI3q&#10;FdeV+xwL53O2c1VQC/c06iZgp1TivCkzGtQoQpwISZOkkHUHsxmeKyW38QpT+ZYd11hP8QbXgpUa&#10;kirje4scLaQLVVhjnJrGp3LZyDvStRyZl7xpkFCuIfkG91l5DXBzSFCOFXoPbzIo90Eo64pdV7jf&#10;QCiM8D0CdZzYt3VFFn1DlzMdukbuSEqrkkyQJKGSPEGXp8uydv6P1QbDMzQyK+OuAHKjeGZZEVD8&#10;uTeIm1Vn8jW4+ddi5TRmtH6nxOd+vWdZc82oY/DsvmdOqu+buvzpdLSEks3s7enVOcaXp691nM8S&#10;g8vvKMhkF3nmZfJYw00jcPV5Dx+28aA8zv5vCXz5dfEoIEuI49jb4NTP3eRYgHhPcxNDN8xNSbkg&#10;4nAQAVlC+l0ww0FS854skVHk+pgb3KUUiGfc1iIejKyAFIOtE2IuSmJfB3VlxSfP4OVZkVBFhQVZ&#10;+A86vapkWcs5LctcFXNaGbdCnR6KQwiZ5jaVstPXPPwBdJxzX/3+N8cgN5J7Qnm0jCX+Z7xtBE8S&#10;54kL3XJPZX0Eb7YErLziRFU96AR3+KbuQud2jUzCtbeBOUSqyywG5sPuqDWwte2BGrwyEhX8Xmyw&#10;p5oc6e7styxr9plQzUqyOSaGKhDZ+aa92Hj8Hnns49zzhNHQpNMqdMRYc/ID+3xrRoOF2eAL/5BS&#10;XBc3p6uooqfEdYdHzkmcVFh1xuZ26syBOODqNJNOZQ06Wv8tFAUqCiHDVplInSWqBu6vd1uVfDwC&#10;gZKVGsUWESBfAW7O8XQQ5OseREXYFIk5zjnbfe0RVqVKh7KwCtu/IzCnPMvYBQioFKj1ppreD0zF&#10;cWNrs2zWwgZn1XmXZVhW7xt1nAder5c3Rhzx/AiEwByWgDWrE8eaJjRa9bNixekL/quY85WyjlmY&#10;Rm8lcKuvq/u6UQKrO+mcs4fiQXo3XUd87Nd1hVxmA0jA/B5FijvrFB/Hade6Xp6OYXPoH8cFncBj&#10;34EJ/Pbbb7jcadv75SX7XyIDmRn9TKK5RodiprOvUCe1s0Z7LPwWJSsjGKy6vGElCrH5DUplTndQ&#10;uhx5Pp+GJwxzqBI+FJpyxtbKzt7+2PHt29egr351wx2/LgRFKR1uJu/nUEwYWkDbmj8fQUOENdna&#10;hqdncl/nhfOyyoNoFgpDLNBpDvnazDkbWbWVgSxz/NdmdvtxHBjD1poOUUAWqCE7YSUciBrV+1Bv&#10;Bghzgo7rgkCxtYbnvmPfN2yb0XjvM2BFCDPS6CjsF27JC6X4vOiUJ4TLDFo3uBLDMv/ll2/49S9/&#10;iSTSORWtGPwD1PxtSn1MARF3kDtPIUpDv5wuFjv56j2aKqoqaAwQxtjGeJkNXirm6FE1XxzmhbKc&#10;8DJTu+uF0/fYePqXx47jx49w0D6fD/OXVJdDmtUNbB4qwsAJG07antW6WaCm+5o5Hy6onrRqYyli&#10;jnoLcLmNHb6aC+d1BC9WPweWNJn6n5JnieHf84Nt29HqhrNf4RRW1WigqoD1GigbSm3eQNP6taia&#10;/7RIsX10fry1Zg5unu1aAKkIZAf2GVKN6g/6igibBoUH72wuDDhlnyPTtQzT2xro9gm0JngdL4gU&#10;87cp8Nwf2NuG6o1pRaZDuWQiIJMSBQYtfPXLK2wmXq8Xxhj4eL1QPeARAXevhJFi30t5Kl61YPKd&#10;vs45PBisVgkUa1wtWLTvDbW2CJb0oQ5RmDJ8eNB19GFBmiirF04mjXyoxoGcOoDh2eCDeGqXe91d&#10;+VnKxoiVHBOSVHDJWLNT+qrQOZnL+ne+TwU1xojUW1aH8+21/GmM3cH9ZclS1wlMa+Thj4E5dKKv&#10;LwA6JEHt77ZpOZfV4Fmd1fY8Os4mNJUnH+cnRQjxwTKK+0tpFMCEJh82lzVkIlc0Clvu9LN73tc+&#10;LEE4pwNT/NK5kbZe+sqWtcRynf6JM2JSqbP5hBIYSm2Wy2qSLagMGaPjVyrGNCNGITiOE4/Hhr26&#10;Ij079r1hdBNYx+m0XARNC6Y3dxgumM5+YfdOxIatqFYaJq4USgVYP6AaDItR7jmsGUltgqknSmnm&#10;VOVElIo0sDprGOAJB4kgv/NzQsgDxBvDGOeaUc5mketXGcBYhnT/nHsVe5b2KJ0+dCxEli3vowpF&#10;+URsYcfG+2JRbjoUsNIDFqel3XiKwxK8LUkEARZjdXVq4G2OdBBNShAagTrjLKxHweBuciHUFcV3&#10;1qPO50xA0+ig0eLnn+8Hn0g6Ckfx8o9Y+LEOstDLwhf/9EUewTWg0bxcMpcoOOfIJYhN8fVgJhl8&#10;/WStaPFvFY7XiTym6oZ+YDo6X33Pwbplw/GzhVBXiAAKZ8tA99KpqNxJjMmk32XtTMjcj9giG8mf&#10;cp/zwk8+GyzHEB7Uok0BIAIkPu+lvR8Ay5uEePBlOffJ7zVJct0rn0swlNvLJ73W+8cy0iCQPMt8&#10;5jKP/Ir+5Ls/eXGQ8TweXo3mdrehiUTFSZW8weqQzf8jOtfbEqWzRSG5BCuf/cSE3n4p5XbmFtQc&#10;H/561pzPZDpsXrzOjb85rsnMhUtZuGzVxPD5GJ+YU6Jqh+fGl/C2xbI+h3u3bkXQ2v01kfRt1zGD&#10;10/TLFibFac00DgPq64B57kxAhE/jwp4wGh6Fjsd6RaMTMf2Wp2QQbhVPkrw0dDt3/gYebli5aeS&#10;KtW6ZnGGlrPKtQn9I3U6roUWfHK8OTdKfhS8dplTqHXihmd5O6/pqMLieKQex3nFXFi9sozg0/rF&#10;8HiuedYtYBuOAU8ysGzR+0sXOKuUIyUWkY7huOZtTixxvo+Puo7ic1XK5/vEb3QgBu9O/mRUatRC&#10;1MU4lpRForDmSbxv6k2rY5LzIZJBPP7T6nCOq4xI/STY7puiwApaI9RVViQ8lC2Bp1WsgVokXakn&#10;DvzMaUvdRhf5vAZG3nHL4UZqKepZh0nbkWwxAch0ScZVz2dnUoBEMzfCLLEEnYFeqFetad4t1vPT&#10;bAA2iRzDztnE0nfJNyD2Gm9OZl2ee580F5QTwI3WfzqS+1fCptMMphDvPGFL+Jo3Uvj8+U+fFPMR&#10;YXM6JswI1LOA0+lnTtZSzeFIpy2KOffGdWEA0WyQ4zEnVE1uK+ZoKmJ2kLV4M0eMAmil4K+//or/&#10;9/HAtm/Q0+WkMEOdFTU15hA9bhynWOHOczEn6prBDyi2toG9Fno3JynXsIg49EHBeZ2AInDJLcvR&#10;nMNCWuDeTEW/rNli75dBBwnQvOz/ujo22XD1gfHPP4LXR4PGObG1JdNRDQ7kn54AVKs5fmY3aJ6v&#10;z29Q9aaSpeIaF7Z9s6x1KRnw9oqkCUCF1QdJf3N2FAFKadHM0fCj1RzTjpsNz+g8L4P1HN0Clzrh&#10;GM6C79+/4+lYujwbtVkAYYwMqpdSzPHnMA5jToP0UHP8Xa8zoHCvk5joMHottuePxxPfv3/DcRzo&#10;feA4Xg7DYGu47w+oAr//9juuq+PjfGHOif2xQzybVh3WpbUtoDcSkrThx48PCAS/fP/mzQfV+Y/c&#10;KlmZhGBzE1Tv8XH1bnApGNhazcoS6ibu24hzVypEPCA8FMOd3r0PPB4bmT4iobASFkciYBTQNPvm&#10;mfWejAd1bPrdA6cl4GWGw8JABKWoJfAJq1gKug4czKRVRb86tn3HdZ0GQyGOby0ZODEa5JGjnmCO&#10;+wbPiK4NqgNQww5XtaCDTm/66LzSAoAug/3cvD5e2LY9mkN+fLxQaoVMr8iRguPseDx2g7nZNhzH&#10;6etuQdTj6E4rlmFvTlkmkwhQJiroqyz4eJ1gTKBfHftuTRXHtMB+8Sa1tBdfryOyqjN7GdHwsraK&#10;0em0FVzjiqAUIPEfK01qqQAaSnHIXgBz2vmyKgjTmarzpSKC2goYCDTIFoeAqulLtSxshG9DagVG&#10;98ajbsO4w5nyaw2u0uGvIK8UfLxObNuOf/z2O748nhY4KA1g0gZ1IiEclcliQs30ObBtmwUzrgvX&#10;Zf0kxxjY9z2hq0q1ABDIk+29tcfk5QGr6dWc+7YbvEnhGmoE2BkIszPdoy/l88tXiEwcr8ukjgeT&#10;j+O0RqSJIamxKHTeOT+0jEzv5Dq85OXe6IGZblZ6UcTwiYgVONWwgQKo/aZILIoVZMFkXBjOqmqy&#10;/He5MD+3TQ5lZ1GeGSWDmOBm3AduE8VQJNW4IJuZ9/rk5HLDKaL5MY58hbylss45+7PCiCShRqmq&#10;3YcQKmFICYMUyzM470+GwGLYhrW0TETwyYEo4klZMQ1dpkRl+/aNZa1pmvE9xZrdk4ayBpOgPRIG&#10;rK4mku9dZArh09x5V4XNxYwG60b+5bGDpTOPxwNFEgfLBAOZGiDFSoMMNos4SYZvdZyHfb8IzvP0&#10;aP5mGFeVJWY2bZ2KUg0/bU6DYundMPPGtCiaTovSC+aSWSS5fcr9omFmWcNc4yV2dd87XVR1YWkt&#10;aeyzAl8IoeNGaDrfufxpOAd5Lk+Oc+UOCtXiY0b4WksOe3Eg5cuco+72VFgGF+ngf1P2ruuRI7uV&#10;6EIEyUypem/PN7PH87p+4DMX210lJckInB/AAkBK1bazP3VJmUwyAoHALYAFzau48DOyNt3ZLIHq&#10;HLc7ItC4D/dQloQHFcxxVAaDnDcjuzcHLJaqan/MDEoRP9sCRrl3LgFFFNq5UBAvj7aitvK+BxXE&#10;94/OCUzPHlWgZhIz0J5MAPs+5+7rBElp0OpeqntNi5KsAMNO3Au/0bgtcjqCgtCgQfP3pwfCILhg&#10;tkJLgNPHdDf4uaZhxKLsFT698NmEAg2Jh4bCe0E7l5CS+s/kIeXP1/3CgIwEP/o+mF6tQEHm/1wO&#10;XniPGCcrG3LP3d39NEZvhLj8VWQyg/7Ov1V0x7fk+u3cyxp0YlMWnTmiL7BFyix/pB5RxT1gfos9&#10;xP8rrj4vpA5kUf/98+R1G3fcTyeUjUzLQ+ufEoKJ+7yMSa+Tk7IPBBIBIl7Fqrm4zy1IdQ3YCggB&#10;J3Tqb4tR903QKoJSXBfkd30qs4wzD9O5z3L/C2zODVKeUGjL74exzIB1tWuSV7571R1br0wRTrtl&#10;hh5RycCvkHemQqXlHot18HLIknXCB7ACcd5lVnlF8MP/QmEXKI/dpuPf+lpW3eH3jWBtubfBF7Av&#10;gmajUfW5qPfJUXUsZNedHCuFmcICQIWSdnnJygPpU18akymAGGgErXFdqMyqrwvTfc+pB8DHwJhm&#10;q4hN7gstNZIt7Mf0Ccc3I3mf0vJWE/hVzlH8Trt3uy1fmpd3IYQMPvnvJj/S3rerudhaxl4f8PXX&#10;kAvUc8KMS3VbJ5vpqiIcMwWsAs4j75fDyRhr2atCizltDS0yLpOIMlgcPYAKWS+yQxXn1y0Q19tt&#10;5Fu9kuJbyt5rkK5oJVCuDncz/TZtzoCNZJCJCUc1GchEk/ExbTgeIBFLN2yEi7DCRQmJRT5xX0vS&#10;O6v0/AiDJyGFZtc/UtZNH4+q8WTqMP0iW7Rp+Zy2BoInq/10Fps27YBbqXgki32FB/n6cvo5GdRl&#10;aEPz0vrDAsXNMmdf+47H4wGBBcXhQdZtXTGXBd0xss/jMxRwaw06B3IPdOjgOgkWrzCec+DcVrz/&#10;eMcff/8DPz9+ZWNEJS8bhSjWWTliC+Z6QejP2ftWGZZ6bvEqA8t6dzrLjKoHBtsf2xYZ1OP0Kjdf&#10;k0EcX3/O9AqYqQwQG31ULSN+zmnwFfsRdGeQzALDq1XFq0GuCIB1e2Dfd/zf//uvESsZ8zTrRhqW&#10;pUG14/P1QmsNr9crYO+ZrTjH8Ex7OK65U8Zp0fviWcUdnpBvAcHYU9YA0qAqDlunMdAdYxwdGfNx&#10;nmO8YYyB49ixH4c1sXSdANi4znNAxQ8DPJvZsnp7VCQwIBrwK7Pj+dwiYHgcB5pMYLFM9eWxonvT&#10;xSYdbFA9xsDLM/D7ajjbc06sfcHbu81l6d2z+A36Ys6JP3/+csiUDY/Hw6AVnps3Y1Wcfshrsip5&#10;tPWGPq1ZoM0LMXcAUeFzDm/u2AWPtiKlUUkEc7oA8AxnC9RbE1ZbzwqzqgqDuJDhWe7iQW/DXVbn&#10;89Ux01sTaz7o67etFpieUw1aR6wXWuvdMutFQl7xIFC8J2BrDT9//cLz+Zb6jNtTFX0xPbRuKxos&#10;cDrOZoFd9cNSEZcjGlnJmIpTLYYoQMBtWAzI4WBagyqrOQzqibG14djfBts1sDSrCJAmDnfX7KAI&#10;BsNltg6brwOQ6bHLNQ7G9v3A9hDsB2E/CKMi3jtgcZoWka92OAUx3mBm/unVc+tqePRTJx7bFgcz&#10;USU92bCTlXy2tlFpqMMPHq+JG5acMLCsbzjPF47j9Mrxaie0UD42XoXCoIcUamtwZt9G+gY9Eoim&#10;NwYFHk/DW39/voV8o0/4+flpPLwsUOkGG+N8L02sut3pM8bAOU7s+x7V7M3Xkwf/Ywxsjw3nYRA6&#10;Y0yPNZtMaWLracH/erhshwKCHnIdTjPK896HNSBWQ2vYHpYQGzHAbbG1DsxEET959BJJFwrLutip&#10;pTR36sXNXof4WPyExJ0Ru6RFdl9vDTIRgi/L79h9WsLWjGAEaBR+kzUMhC0Szu3tFYSqBujlAr/G&#10;2W0OK4Ehs+Y3WF7iTkcRIHGj29jCyNX6ft4zDFoXuLkBaGxRNSMEs4qkowBEZvfl2WVgAhbXRkg6&#10;Rst55Hfu1vL1PubWCEqLAwAlEMuLWmZ8Nlg5ahg0d6cmxqbXcdWHIv8NRx/5r9QLYDQ24yYFzFt7&#10;DyOiLQ3bqujdNtLSO5qsHowGgIneFzyfguGn21Z61XGOiW19Wof080BvDUsXjHHi/f0PTBUssmDi&#10;9IC4GRZjnMjSbQueWOmRlQcRlkX0NAeiEqLQQeBQEb8FV/76uu6LOxeU6yQPZ4qsv303f7cSxryj&#10;3MYbAYB4z6sfYFnChjGLcALzETnGy/KHcPhyWThQxnPOG4EhrRkY0lT4Gk5gmQS/K3QOg/C+78Tv&#10;W8vXEcl7Mc6/fF0EggWAROJQq18ukWuWrA+aTnDIDsoomV/K3XMBnBa4sZZvTIrJ2tgp6OHfaFeh&#10;l3eX2sDNg4MUUsily+s5t6tMtH+up9R3+c3nwb/Lstja+IP4fzE/ZOlYNuSsnJ7jYxDvdryAClOQ&#10;kuvr60rh6ycxJyCzgPnRfZveXi3ufNOEev16pd39da1Uctu8jKvuLS3XXe/79TULn6QD8L1G+d3Y&#10;tb4R9+VlvpM9U8xgkW43FZObc0wrHfR1a/PKfKHbJYPKlb/udsYsh1kmB66UoSxhFcLXOWvKPhqn&#10;nOflXt+ubtyf+z1jOPm0SxDc/xeyD7CgYl3noM73+1mBOAQSQejT3Dtpm12TE/IRHhuLOeQsLQBc&#10;A8oo+znsEp1exWZ80FHmWOyB77Jd9bJol1nFXxHIVNLjBlnlyRodiKayfKbiil2bBzTxP9cXXilU&#10;gi4i4v0tAJEe8HnQei/nA1mLvaUQJkZEsIxjLo5P0Z2KzNW/Es5nrOn8A8B5TjQxe3yOgQ4mtziP&#10;f6E0oRc8A1zyeLXu6yotb9wdT4+1FYGoftn7fH1ZVdVK9nCMghXLOtm2vx9tXqQnapJA/P5F9JW0&#10;kqKeSKPQb87blDOhYyQpUtijjKjckM+LNU+lmnFVym6N0eXXv+pP+4x8Fm8kkS5TlXwGGtBsb4lY&#10;8IEH7yERPCidrFoPJ/K2hMoUf3buAY3AKMsSA0IHtHtoqyQ5WMp+XayrnrZGxu3Cb5Ue6Xv9RoOH&#10;/NGAtfx6TTFn43eTXd33x/SARtghIbt9L1HbT97gij9+fx6gmT0uFmzENDvMgghuF6kCDqf3/uM9&#10;gnGsaNE5DSPX5X5r5vfLORx+BljWDYBDa3SFzAzU5P1N/vfW8PZ8YttWD1Sp4Uv74aa07FEwHWrJ&#10;xqpo6ClLim3XfB7MBgWYEZmyBKrRrG16MGXtC/Z993L7PMyCd5BhXwfVgTlGPNua5y0Y+wsDwysY&#10;mmVgexB0DMtUXbcN4pnRTPY7jgPHSNzxyMiclpwtXlkEHw8zp6kbqeN0TgwdluW8rLEe1F/HPIyO&#10;QzE68P7+tDEovKGclf6fOGlFoLWGt/c3PLYN4zxMVEy1rE3PNhaXYx+fH0Yzb/g4zgGFGsb764X3&#10;9x/oIvixLHgH8Hp94t///ImPj9MyXMVVKPc6xA5phmJbV2/oZ7aZYXm7beNxKWZ+rps17dxfLyy6&#10;4WwT537g6B2G/GKJb601nPP0hnkLPj9e+Pj45Y3zHvj165fDl9pazjmMLm6HMIgm8AxvVWBaBjHX&#10;pPWGbTU8+PM4sO8viwk4ZFUTC7qJGF42s9HHmBEQj+RAsd+taemKZTF7a9/3yA5vS8e2PfB4rIYR&#10;3gSPh+GsqwD7fjgUmumn8zywdKALM/YP9IVBZT5WPWg5A25EVCBd8P7+bmP2ACd18jhtDxsWtOFu&#10;W1PSd0BOwA/f6Ic1MUi06fu/d8fHDyEOx+BPmqtOLN25pK3Ro22ME1a1ddphhwdSEwvbsLU/P3co&#10;dtBPP8dpWfQiWFbG2mwd19VkQ+tr+I/0Z3mwokj9wGTfrPBRx/g2q+vxsP3Gw4w5Feu6RcNbg/Pa&#10;rZeAEu+/QVuFD/Q0BlmAqb7fNfQ+g8lGY+oNk4nUXXMmpJiEXy1wJx2QDPob70lUUwAI+JQmFnea&#10;7licw7OpQf2swBjGWy7PaY/0pePz4wPHfuDz9QkAju+94fPzE8/nM/j7x48f+PnrF97fntj3PWKk&#10;tZJKHBLmPM/IFj+OE3KqVcMQRkiHJ5s69LFDDL1eL7z+/HRoOaNtaw2P7WHwSf/9H//jX8IZ8QEE&#10;NnbLCLw1ozFiMuO1d3FgdsPs6X0LI4xlqtIc37o17xacJ8AlpG6KpmW5JIMrMRZ40KVdM2FoEITR&#10;CNoFedW9HI7KIAzUKDFUF9jp8BkDeVaD/93yxqbIGBDi91kaQQO24ITzvRhRcZDpDA4XQC6dY44K&#10;z2Tz8bGMmPlRnihbsqJJM3te4tQZJIx6s4bInHH6mULOIHqlaf7436W5QHHl4iTXvsdSkXKv8pPl&#10;0Imbx4vM0HJBUbITrSpTnR9nOPjsriwwTKZl7a4kAB0T3QHy18eG12uHzoHnYws8sBmlgRIC2jKl&#10;BpoAj80wnlpbsD0eHhhf0dp0AadYezN8Q4fgaSIY50BrK6ADxNSTBsc4lyuhy0ukGOIxMxrSwYLx&#10;Q4E3nUaxt0vwREQv62B8lbzDG9Pwb2XtiUEHEKvUS83EMEq/zsOs45oNNNVFSczIxswTTXGnmF6P&#10;xvs24upk5VO4pySwZ/Oz6uQiglNhFAhiDcxxqMSx/ZzYyDTeEy7hnjnNcdiBYrpokouE5iMO2SEt&#10;sI5FBEvzQ7rAXZ3wthYQPx3miYJScQCxHo37QCzTITBom/hczVi2sj5nFDU6EFvRvYtwxnLf86dg&#10;oEp+h3IsaO5/TzDLFLHWriZAZd48q7K5UxWyWNld3P7+Lu4fFRMMoyjFmhQ+4AGJBr+LpC7ScDyN&#10;LoEWr+rBlNyLpufSWZNY6xrGaeXqwipcy/zD3k/F4BPw0slwnG+BBJDsAinP4kiZFReHQiiQHLAD&#10;F+L5iRM64KxAXVAGCOQ4ir5lANCJcaHr1KR57tRy6KLlGEGk6C7/u7yfmYZyJRPXmPur6NnEJs1X&#10;8lEKgevhTBmbaqmayjnyc1A2kN9Aue3rreNGg7yVxjPmBakmB5wHb6KOu+zOxEVXxg0T9iczjiXW&#10;LWyJGk2q3/e5c9+EbI7OGyZPjARXvUT8TnuWybgYp7TQ4yKCHoeKlYecQ0Sjd4F4xjgP2ESZaUuy&#10;F4rGlHJcNVM4qjkoY0TQkTKNazh8HRrlP7/Trtm9ySce5PL5MuBp6sv+tgaG/v5EmfNEXYmmphwp&#10;TjVsXtMHzFA33UGZogH7JFAs3CN8R1gZZg0UGT+iFJTWAdcpcwxMHc5GAsWMdSQdTYcAok5HsF1m&#10;BthZe9BC4WvKObcxGAjK71yDxzWQepV84jSiLPBrGQxoPbKqetHxcPslMLsJ10DZKZT2zX+qvav5&#10;d3zX9Ggjdm/YQilHaDNZya5dCx9vYLuHfso9qq6LowmwQ1xwnafWStF0orm/bL6lioBkC1PFbf/Y&#10;30hfocha9fd9a4RcU9XQLdx8WtZVyzoCiOSQNlFkKdI+8nuGTgNCL/GhMbfKi7GP8p6EJKzrx2v4&#10;DMNbpR7iN6X4k4Vvyu/c46p3us+AWEj9ZmM8Z+o+CBKiDQh9e7XbXF4pPIBax0CG9jemVWM7oHbY&#10;KYOHxwDEG8I1GTBY2wEdCp3WT6GJWEajWBDEgiLsj2TjbVg8uGezO09mYA+oDkwozjlxTsXn64Vf&#10;P//E//nf/8dhN6iDFbVRRvBuHNhqHLIwc7KR5nMAMEgOATOST8zpOLywYJkFOAm3UwJMsOxpAI7T&#10;nFXq4lCnFuTrae/SxmmL4Vt78JJ0MJx0u8e69MgGZVCNAbvzPA1HfF6DWgAcB/kA1DJ+Z0C9MNBv&#10;sQoIwIaI9In7YjJrEhLE5wcYHMTr9cK2rfjx490xia1Z6fPxwPvbG9ZtxeP5MB4dA/txYD8OnOfu&#10;maGluV5bzJ4cBtd2HDv2/cAYE4dDhq7eMNIyaacHkjtEFOewAF9fGs6xY86J4zhC5q1rx7o0LOsS&#10;cDwMoikssLzvB1QNOoENrBXWr8uS1AZOxzs+x4wsdUwLuHIdxrBs2t7snh8fL8cy9+z2kTzDGMl0&#10;PG9xaJVtW6J/FatehvdgIJ0rf0xvxsk4hWXw22fDY2gJLWkB7uGNRqGKbVvw97//DX//p7/h7e2J&#10;pS84HL+Qa2B5AAAgAElEQVSeuNhNesrtabGiMU+gNc96JgyGpkpW6jXblktfsDo2+xgTj8fDxjQs&#10;dkfYmHVZvKLe9g37BlKGSRPjFYEfKqVVZgfFGjIO6jCyCt8zZzSOpD8YvrHL9+70WtcVEAuC927x&#10;m21dQtdbdYSEvLHYiwVJ4TpYfK8bxJDDnYh4RnGxe1tzPibKhaEDbOtmzaAhmHoA0tDb4sFvjUz/&#10;GkNp3geMstzet7nNaTQgfCB9mDEnetewXcPHkR73j2RkVafHDASPLgtUT6jDrvXGqiE/iPD5t2bN&#10;jAGT/c/tYbTqBu/C2IzAg/5QO7CbE8exm0xuHa/PF85hPDq8gSdVq11nFQLHcWBbLQN9XTdv8Nsu&#10;FalGrBmVJqpA94a9rdt6xj7weG7rPfTwfuwWDH/t+Pz86bLHDPHt8cTSWhpCCmCe0wSNOzCbd2wV&#10;L3fp2xqGjIGvZ2MB4DSlep7oS7fAmALnMKHd0AzPt2jy6amwaQj7pCuT3FOgw3h19lZzyrRaXppG&#10;Ax2N77KI4pa3Z8b3wrGSwri5OJEtSQXHy+O7iPHxd9zGEQYkaKAWQ6kYeDQKi/l3NQbFXRDxYFeS&#10;AgyFMugemWpfMg7cAFOWwtm77YLtnA5gfcJ1Uve73uddDObymTlCaVznmBTCRidigouZgryRNoMP&#10;UZ5wzhPHPk2IurL6/PyEQPDz33+agBB1nKAF50hj1ppcNBz7DjYt7A349esDP/74A+M8ocqmCHBF&#10;OPDcNnx8fHgm+XDFACyrnU5v22pY+wDG0Dh1pJNMh1pg2dNcOyAzS3gFtwqQjgAdlXCAQN5LWCIe&#10;2PB5fAJ5iXAHk/chj7mSm40ZHJk9QOcrg5F17aslj3SWhO79laOINVWDZ1eeolP0ldH0znhgaad9&#10;Z8xZ4C3KmGCQK1GeD9iJrYg1ibwMwGg/kPARjQqTfoo7nhQrX5P5k2aUJzw0YaaXWb9elhqGs8uI&#10;4hAJkGl7lZjBA1fniU5qZp0K4PhkUA3eqUvpOul6L8k/7TG+D91ZDWiHL3LX6f91qW6X+XUkohRe&#10;EsQ60nkl/9o84FVN+Mo+v31eSMibNEvuJB2IA2cGAR3gsh/juxmyV+hXUuj9z/sor9gohJnhqO5i&#10;97tXcK1SdlxnJrd3L3ux8vxfUDD2qiKzYfX7/TjBzAF+9zrYxHL371d9zHWtw0JCndSQ9zWrANa0&#10;7DaWJjCoJdi+54EXnd4MNt8WVhB43aGDXHheIJVcvvLepBEz0eKWigj+8nXp4SDcr3VFGJhNJmBG&#10;Ni0I0rDCyVRa5xe/fnzT1he5IALozMQF9YbCXPeYD4NAmocJzDAJ1V30vQVCFOKYzVPcgC77Ussv&#10;tBd+X7nAielVNpJYRaYwAy8u0ZQH8eeFSJQJ12cnbBmdPS/ddXpYA9qUw6ZzXBOKy3f1cVGR8Fll&#10;vHxuqzTxJ9dDyzJ4d96vPK3DMvEYqKkySosc1XzDYbwKfWVeBmFHDGmnfHmVhpU5aiYzFNul/P/r&#10;Kzd0tFCIuXLMnA8PXgXfDukumKlyRCDN4Rlu0iOq+Jy3stFl0Vucru8bQ3/gwYVlOgGwTKW4TsNe&#10;oe4zUrdyL2tsFc9qAjcrwUbaNt+b8rvvldLT6UulhZSj1dYy2Mpn0EbjeP1aJlTx6Sa3bUy0TZlR&#10;XtfL+J8y5soDBvdBupJX+On1lbZKBqPvr1kMsqoj6r//6VcKJJ8T9ZNGElSOCQFP1Mr+qUlSd16s&#10;WeHXJK1ywFWSgSDMXPQMYOqVkPEaQTf+uziUwXEc3tBu+iGuAmgY88RgZm+znkc6C6SIN+GzbMKB&#10;/TyxH2cEO5sZTZnN2HI45NFxOrRBNwgIuzeb1QmWzcrxp1qQE5VffZzHfljykxidX8cr8GCP4+UV&#10;w0bn7pnB4tAu57GHjLcAv0MIuJ1HG39ZFry9vUE96P96vQy6ohu2bYVoCfuEpfr+bAuSWlKCQWga&#10;HvSyLi6HbbsZxq/BW7HSmfOdg0laFuza9x29P6xxngeZrHGcNbY8jgP7btjIS7eGla01vD5fOPYT&#10;H8enY5Tb+Lb1geGHPFgU1hyv+fgEn68XjsMgPc5jx9/+/jc8NgucHtuGz88drQPQjoc3K81DKu4T&#10;kx+vl2WCruvqetHW9v39Hf/2b/8eCXxTBPv+wrKs0QxvwjGuPZbFhMvpmWB96fj8/MS6WebveZ7W&#10;1NODhxag4/rCYh/uw5C/+mowJMZLDbRtBfb90+Fw4IcWrbHqnFVeuefU+UFDKJgfbIcDdgBRD91J&#10;s7/98Qfef7yjCRurWiASzeso3LYYY6B1OxiS3sInXxwaZekGZ6Gqnik+sb9e6G3Feb7Crny+PfBv&#10;//6nYT3Pibe3pzU0lY5xWmNLGrZMqKK+VfWgrqrroxlz5+oPh1dqYnufMZomFlscao0ODSLHZaAn&#10;WLbWoKJYnYcpAmz+im3bKOwMI5+dQtTW4TxPr9CTCKzaAdbwihKrwhgjYatoD/AwqrWG97d3nMPg&#10;Nz5fL7y/PQDYwTd878KTRe0QbALaIrELLQ/jFVbZwabrUGBZm1XrqLEW5QL8VuYHMwHBXoQUsQC3&#10;B8THBGRgXRYcwxIcp8MDSzug0w4AW2v4/PzAtm1+qLB6XIR60eQB+e4c56UJp/U/VPzrv/1r7Ove&#10;G47jBRHBa98tmE6bDOLPIhxY9pVkHFpBSBfn16FhZxzHgbe3d4O0kbKeALZtxb7v+PXrVxzETtdZ&#10;ihPHbmP7/PhA/x//+Me/kIlogPelB1GtQqV5urmdphAqxIwxZoQnkzTPrF2iHKPlSTdSiYe9IAhs&#10;SmImUVpSFxezBTyBS4O/Gg7FGJV8pxKpZoiRaHFawxOoi0HoGanE5YvvMCtE4tmBEcuxcixIA+ur&#10;EU4ipMORrqEZfdfZ2f8Jj8dn0FkNmtRg2eU6e0U2Skua3Y3LCH4JxXUKhRpEz/A818VGn5m0X61L&#10;BvyU6y8IeJB04Io57dnT6lH8Mc2B5MlRLWG0r9q/1vRv4pyWt2RORmawSRPsxxHl8zwpG54lYeU/&#10;Hb0LtnUNw0qkWfNMFUy1U+bTsaykdSyuQOY0jP2+Wrnd7qUd67pFkLNSyILgSW9I8ifplpnEkqyj&#10;uKy9iLtulaelnCT6AmcmEL9P3uaelsjW5T6101PPYhYEg0U2cfkJJSC4zrKOo+VcytInLxb24eNw&#10;czBi7W9DiEOgOUPeXPkwvh2YYrmj9fYFzUzV4vg2uTeRaJ5Jk8cAXbh/nM4ts8UiEF7oYOPxTBLH&#10;cgzMMyV1JPiFMgCABS+CBtyzhbhIh1jKPPhPdcwuuNe43itlgdRbh0uIHGo4zeSpLyKh3IOyOcbO&#10;rB2QVzOjD5f1qvNBOH51HDVjr9X1cDl0ZQ/qIXfWS8ZWvPQ67mTZCFnF/+uBAg8eriSQXDZk+W/V&#10;Hfz5XpFo+Z2/Xd+zLFXPur/f4nZdvlX4Kez3m5643K/8cVvnGcHc8gEJw3W40SPlBVC3ZFBY3NRl&#10;Vmi1H1JJZvBB87st1t152kqULjx+DVrTgQNN/zIPXPk/loSZJfY+5X3QIvZI3oM3iiyyWZHNJew1&#10;jgfRV0DyWTqvY/HvxihYHcTLQ45kNioqbWI1bFwJk6W41Gn4mGZuuphjyOOYL+npB8Al2M9nyUU/&#10;FC4L2yp1gdb5I9jqsmmy4qhQRIwAIWegjj9ZOfXr/qp2R1QP3MZp9kl+LWwfBaLclvLbJxK26kUO&#10;3sdhL/K1ZZ57QNs/YzUJMTMvET9NiB2d5Xuaz5ErAdxmNsONGb0RhON4GEL1m9Vs6cgEq7Zq6IWE&#10;VaQsb7jPlh+m3BbxjP9L0ozG2tv6N/cvUodRzgb8IeSyRiJs8CgXPydsF2EGXIvxx/eKLAo7jVAW&#10;GhrASvVpg6Vgu9yLfgoFLf/me7mXuLQz7fqLmL0GuzOwevubQVTJNbbUGI3sQAZz6KzO4IHk07Q5&#10;fJ8WaJC0c5IWOdSUuTGub3TBd0Hu/Ay/vaZcffmeyHUUTrW/vE8VcfkNl/EeOAblkohjwsoXPmF2&#10;crW/wlctOi1tRMOcpoz2DREjJoRH92Qdq8lrgBLCQ2Lsi2ewTofDYsDAsg1bBFsBYOrw4PfwYKM1&#10;X+S99v3E//7f/x/+/PkTqpaBzdVVJZyLJr+aMoGqYt02y3R2HiI0gMACJhbg82xwD0Yx4EY8bcqX&#10;6bItsyczyGJB+wW9ZzYlwMD+GfIpAjQuh5el429//A3/9E9/96SmGU0N9323IGzsMTtYPc8R1VA8&#10;gGm+7oQKWpYFj+cj6Mx5kT62PmtmljYJzGr6PHPOaHbKJJTpSUW9NUi34D8z4Zt41bNqZKyfxxmH&#10;DwbB8XAsZsu+1QGc58A4rbko+WQErnpHXxZvpDhd72Vm+7JYxnetJJ4OHbG/sqneum5OI2atWuCq&#10;9QzYNfefno8Hem94bBu2xbG3fT17b+GnWdY3PDAKDyoa7XpvWD2+ZcFPhC1CfmHD1e4wDGYHS1Rs&#10;MSmUPNt9//EwhZmqtG64B8/Taa7WWNOCfs0T+ha0Lti2Ff/tn/4bns/NZQsrfG1P9ohFGT8EBr4Y&#10;/RaxZqK9WfZ2+pyp/5hACFhjzmOckQQIaRZAHyeaQ6Cd40TvG5bV/TCHfouKa1hlh2YWSJGjHLv3&#10;fXEZZbCzvSRRuf5u3vRS4QdlxgcMhNs+XiwGc5oMG94o1rClvWGtsmkuG/Je7bfu8iUPRTQCy8Qj&#10;j++Qr4IXxfeh+nqbrKZ+bNINj7tUUqftdz2gzoA7IL1bZYA0OxSIf1NvTMdct8x857Nhh3GEoTKZ&#10;Nq03hA+f8uaSdKhpXzy2h9F2aSE7t20Jecs9PMbA6/MzKmEsEG+NfK26ZJZ1B8QPN5hlbnvQe/Q1&#10;4qkbNPEYpycQmF5i5c66dp/fDH0hIng+Hyn7dIJ98I7jAHRi7SvYNNzkF7AQQ9mcqh6bRL2AWgVg&#10;d9q0kI07GxqOMQAMLw9aHIsLWLcN53mgtR6CKTvJ4mac8Q2FNduj4c1MceTfYSRnNlJwNFCMsf/K&#10;y4VdgUhJn4WCMB8TWV2ap1+CzAgJ4en/uxqfdyPLmILZVBrzRJl3XOnjcGNNjQpxLY0njvz2qOv9&#10;8lQFdEpy1Hny/B0tOem/eP3u06CD41upwAWlPeuS7Xf9ppf78AGC2czdmpFeYKUTvS04zhMrVogO&#10;F4QHIEtgKYvYqTc70rbezXCaA9MzpAxI/4xmmMuyYVl7dKk+zzyF6n2NhrKRWQVT6IZFZg+2U1Ce&#10;cPXImJvk5xJUg3jZM1e02OhS6MVSay3LJf4HfQ3Pt/EyVxsDoAnFcLFKXUgqnZqrQe6xAVw4Rm8B&#10;od+99Pa7fP24i0Bb7gXiqvEKNa8CWaJfhv/NPSezZcSc6lNvmbn+HTYWEWQmkZ38cr8h91g4t1IQ&#10;IRggKGP4xq+qYdPq5FKQ20d0Mi3Tbo6Zh0VN4jSYCs1+T4l1IYEI4E1/SEGeX8QXCl8p8T9FIG16&#10;JQ8VZcq1L3K2zrXQT8GMAc4R/7kXn3EzSoEMKxY/CiPk4/VVA/F/7RTbwFODBGFzSHLFmeNVvC6n&#10;X9+9jqPOT2/MkU1PU1/o5e/L12/f/l7q5ljTuKyX0jQ3keFhp0qzexr1X7xIPdu6bjx+GdZ91Ne/&#10;DR8yMyUqUwVdfeEzpG6ZCK3Iz1zJzIibMLgEytXLq2S+htGmeS/O6fLvbUrc/xkAipv7d8zQjACu&#10;34tEqrzSNNclucCDGYBDBGRQkvaZvet7/nLXOw9pOCmXZrvfvK6BTn8uTUHSF0Wv1O/e5icxJK7N&#10;JMdAmRikE1bl14NW1/HkjH6fDX77ju8DuawhA9cZaL7ImouQBK74NVeZpHUNY0m8mi2eSRlrF9B2&#10;ZADavpNVgcY3cuHN65xcnvK+sDJms+tM2KrvE8KqxECcR6Pp45f9Vh5SHL86T40b1uM2icwtjTn9&#10;5hU6Ka8xm06u1/wlfzIIbnfSYvvEDWK/fa8jfnf3CJhX3Rx7US7fvd+DDXL5mp7ppZgR+C4XQwC2&#10;Gf0imxTqAVT7TDxBG7gsjf9dD6Ty+3zO5YPv5lyezUOpe0VbBMA1A6BlKmW/qzentmbG1lQ1s5Xz&#10;oNOd75mHvvfDlSu1/+r1jRF4v6IEuOLQ9D8nRv7jpwepizHEWZagC4MYAawe42mXawMHHNUvK8+D&#10;Bwd6Vj5Od5Zs61y/I9BLpqMqsK4rxpzW1MwDCBY4s71oVZXTAmHRi8N4zeAWLYCoQ9Gl4/F8Yns8&#10;zC6bA8e+h8/CAAwDbHAZKK1hXTZImziOgeFN7JalR0BunKdheRedQttmWTuadLwcZ7a17sFIC9xF&#10;UI97LJJ2jCatNTweGzphOMqaEIZh21Y8Hptnns6APDp9XITDmLE3CpzZmAYxMtWD4xrBOVtDYNse&#10;hi9+GDwJIZ4WD4Y1D6yOaQFUVURiyBgn9JgOIWgBz/0lwJvg+Xw6/NXEflpWuMIrkyID1SA95thx&#10;Hgd6ExxLR+sdP95/YFlXLMsv6J8G0tj6A/tumOljDPz58yemKn68/8C6WWb3nBbzGXOge6IPMZSN&#10;FwTbY8Pnxw4FsDhdf/78CTaEfD6fBonT2FzTYCsU1uT1sa6Y07Nb3cHYj6Izp2JbrJFlDbIx2CqQ&#10;gBerh9j0GVk5S/QCD1qE36ZzeuYsG4eeGOIQMVJ6F0mOael2qHqeJ/bXDmmSzRkhIV/Jf8/nI/RJ&#10;NFMUxNhUHNZoegPJzwFZOyYmGmEjPPAIP8xgc1GoQZ3MjoB26UuzgHIXGD5z80p2sWCyWEUBq0J+&#10;fXxia6vHdHzcntFLueWhwZC3vfWAuBURHMcLqgu0WdDy8VzNRtNpwcqFAVzbt31pDj9i723rA/ux&#10;Y11Xrxow7OjP1yeWvgIOLTa98W9dF2LSY4xYczZs7E6n8zw9m1kuB24K4LUfnsmu6H31YLsd1nWH&#10;W1JVo5nautkzs7pe1eBtmOHdHOLtOA68zh1jnHh7f1pSseQh4XkeUJdfS+/Y/cBjjhNLb/j0Br9Z&#10;veVVPGPgPE4QktoC90wyRuBwTx1OIzuwOo4Dj8cDj+cj7M6XV8aw78D+2qFqB2uGkz6xrk+MsXtg&#10;WsKmM7lugfxl6dj3E+c48fZ8s4aWy4qPj39H7w0/3n/g2Eckc1q8zWzQ3rs1eqZcFK8QmBNDDapp&#10;jgP76wAWxXkc2LYnxqno//jHP/4lVhO5+fbDQOrVOwxLa1me5kpIQWD1LPuAAIHjrfAy0DRyTMfT&#10;QE9Hr56A8xSXwSieWJjelHwOr5/X8gWeAMepl2P4QfisakTwDYXAsGaYuanBxG58+n9N8kT34vCl&#10;LX55Rrq8GmNKIdfcKcf9C+C6UNG11qy0StWwsMOQMce6oTb7RASdqOppfHd3HMLIrI5Kcd64YWmk&#10;UslUQzafdTWwZ/6aAaMy7+lsFAQrRj60/B6ks6AtO1zTebP1ZpiXTg6x1EzYmwHUsXQLXhO76txN&#10;MlN5Qezk1YyqBeM8XHF7+eC2AWIn8ecc3t3WOiSLAOtip8Um4BS9bcZzjiV2nCeWpXun5eHOvrgA&#10;FCzMOHJBkdl0yRMSvJksEg4CN53TIbNu7QZ0csXpaCfz3U8znbZOO7GU7ygdjHs0R4ttxmDBuy0z&#10;pCXG4V+j8nLbtbljqyIYxfBoLl+yFFuDD0kDEce3L7TxGcfv91eEw/zzll8K4xyFngGgdrmhpMxB&#10;eS8lWNC8LSV72a/L6hEaBtk7QcSaBnfKMLXgzJzGOzoN8gea8+aKaohjjsWMepNdnoXgwXSKbqBU&#10;OXMykgow19B/8e8yUFSnz8yIy3dImZARWbJL3s15ZBUR4hq4nMnVnB4hY2aNXeLFeMJVMMGbDTwz&#10;l1A11yiCnEIn8SrfQm76+tj4/XTfy3RVCSEkRX6WAysJdyt+Yo4p4K9/x3R9Uzsf5OFY0lpv906O&#10;SBkKZzfjKZuPJTvr9Xlh0LleZ4AQLBvls3AxRHkLBhPrIWxhEHJD/MuDrOCN6pBSb+fKBd+kHkZm&#10;LqtGVrV9F8FHCl9fyYB2jnlSI4PZz3QI+QyGkSfnFzdgQN7lcKEZdfL0a5J088LPdpvyN8d7CZTY&#10;R01xyYqNzGOU/HC3C2hR1aY+ZOZYCvIJeb2uF0lus7N3yXZhJ0lhUY01Mnrk3cIJ8nt8zUZm9nGl&#10;S+qskBDFfuA8Ygc5FqatNe9baMzvwjGQkwiIlQ55ke8pfH/HkCkQ/BqXqbY/+S0JXSO/oQczgnXm&#10;/BM2TwtNJYI95oSPEuBisMv+Hd6UNVVVKDbTd1/GaHOYgMEdSJHJ9CCcEgGBEjLb5AFxz+3/ZjdA&#10;vOS1Qvr4IOrBoE06M90hmUltGci3AwaYbsyCTJfHvubaUpewBLpJQk+Ezq5rfNETEs00DSq8uT19&#10;rZa42AgKdM6ztbDdcgnky+9xG7U+I/SlTC5LwDHxORkg83UTrq1TRZjxbn1N2DA8ePlmo9vyut1M&#10;GLYyLh9tyJeplCVmfxjkwAhMYkIkhK6BQeOZrTJLM2XjZ/MJIhPFv+N+oCB8oeA/8SbxUugZOtqx&#10;nWvQ31+RMe2zo6Oc1zL44Nryeusvcvr+qofKHO7FLoJEdUVIG6eJqF4yfQM73QOqhKRsrVtlduHR&#10;XNvcO+YTdkd1S5+oN8cg7kv4TNK6wfwsHdCs0u4lKDfOUeSXHcyISJy6MJOYONasju3S0deOdVtx&#10;jBPjOHHsB16fLws8FNlKn6J5lR+fu/SOx2Mz3F9VnNN88nVbHYvWnm841mdUYQKs7GvF71Gwd5ll&#10;IXdKZrDxpjpPLJEVbsGoUbK2DRZR8Xw+8XgYzMjb2xsMDuTAse9gI7zWrCI44iFqzfSicgJpI6ht&#10;jAjKAXYY0aS5XhAPFGoInOYND57Ph+slZmK7D9ndNlLaD+I40ZbhKq1hf+34fH3iPAc+Pj4ja9Yg&#10;Dk44OT3x0aBK3t/f0JrBcQgQWZmABf7g70UCJTOOfe+99j3wulU9iYfdWdS+O3VgXZewO8cYDv+R&#10;kF0Ja0NeskOSCUQmKprxPlSxHzsmDIN7wnTu4fGsilk8/d7LYhXcx35gTFu788ysd8CgOPrSsHiV&#10;ECYiiFqD64b9fQZ0xLIuEFhD0L3ArX6+XoDz+LY9sB8HrCFrhzRr6Ago3h4PvD2feD6ettZLjz1q&#10;fDatUkMnzmNgWWwfrtuCAerOjuMcIQfpU6nLw3ATaW+35nEZsxp4EGtCxJMAvZJ8XQx7vDWD/VgX&#10;a25KmyIbUfqiQzFOxbpYz7YxJp6PJ4brF8Ca0T4ej/CjFn9e7x3SbXzLYomJ67phWyw4P3XYXvG+&#10;DWk3ssFmytXjzNihxX7oNwrhMCDS0FvzhqhryMcxZzRPF7HGqOcxAo/flIkvEQD1JE07ILMmrcKe&#10;BKHzNapKGoD93LEuC+By7RynyZRIXuCeD2fOZB9pL+kvjDEd5q1HwPu1v7BtW9DAGrtnU+ipA3/+&#10;+cuqTxwZpFZq7PuB8zgBndjWBT9//ky/RWCVK2MabdV0TR5Iqh/+KPbjxNvbEyIN52H8YFBGGnpw&#10;XeygqxH73O2F3jughl9PPUaIqX0/8fHxiWVpcfg75jT+VPHDScESq+ganYJnXVcrEZBG1/ViJPOV&#10;JVMMygLhr3OfXs3i/IB/hdFSRZyvqW+a+g0a9PzuJcvveuvfvfXty9q/9Ms0Mysh3viPb5j8H8/P&#10;e948cvkPbhiGmTtHpPNlIPcAxNfXl0QC2tNQRMoOHQaUbMf4nlOieqHlpdTsZUQ29lmcqK9jAGAZ&#10;IzmV70lcjXbySxjV/kQpmPOKaKgQ5S3nAZa/AJapsHizBHZVVjV8qdfrBQEPWUzIsUlPQoKIn0Kv&#10;GMeB3gW74+OP/YDKCCzIpXcvycp7uMyqVPxKost+Y/a/hBHBe7CZE++XjsPthnp1fvL+PGyyT83o&#10;BO6ZWPeE/a+PSScBoHNf5IIbHrGevPwCbtvy79/Q5TIlvY7jfnUGkezT2sCySJvrPG50oxz4bpcx&#10;mBJ/KXJu5arcs3oXo36JxPgVyGCH2DO+ytH/wqso5bDCyz8AFeZ//pZho1dmLJ+FjGFQRivVfzNE&#10;N8SYSfZ1+N/z9eWAosiset/6IQMiV6I4f1zUnF6+BzozAKKS5TuaaV3J38hm5V4u+4Vj1sx1vgzj&#10;8uv93r+Xsfm8318KIOKITomi/+oXyvxxvT72un9y1Xnf89d1acr3Y91sQ00VP/TM98PpU8Tv5p2I&#10;Z6VmhvQ1OPU1SJQf8pFlzxUb6dtJ/Ac2wX9lX9nj8jl/te9Dpuh9SasMvkrny3MqX0n9jicGxBpK&#10;XejLjW47P/66zLnYDbWa4ndBp+8z0P+62u93n3ylURkj5YwgcY7Ved+D1dXJiCywkBU5rzo2LWxj&#10;zhj3jFpwCQ1NFIrmB8OZfTYVkGnXiAxIr7RKbqj75K9e31gVNj9NPrtkoF2EBKt6+JY7z9ThAjDb&#10;yYZhGa4zACzhfAQwaCukQQT59Mv+tOtTvnA8FCeX7RrL+9c1aRL/l29ogksefkMhLg/quM7kY+tY&#10;afzylw0vSMeaPa04ZWARCZu1SqR7pcEXPwdpIuU6tpC3ejVykh8LFS73uu1H9S+p+oHu9Mo0zxaO&#10;0vUv9/lG1lW58ZsX7Z3/zKvSIlb8Py1gqYP+a7bO78fyX//OV7EoZEs/0CwHlN+tu8sgwzA2GT1Q&#10;Zc73lSr2GZPDaDNJXM9AlyoPEzrGZIDP9mvjAQQsqM9AuDUftb+3x4p1XS3451AMnKy6Um8cYzJm&#10;MGXz0vfWTq8kNPu6ATiPMwKTvQS0IGwEaFCTrVlwm6Q1+JQkkn8l7m10cZ7QDOgdcvj9zNdbHBbj&#10;OA68Xi+c40x9Jkx0y7XqvVs1Z9F5EWsB7ADAA2+WsTgCBoxZnhXait1/W7cg4BgdB/Gw3XirB6nj&#10;nBgyvLJ5cTgGeLa50WvqjIAvysFSa4LH9sS6rKYvjmFBwb4AEAuAIXVHVI9MwkmgHJjlHCbtPJpo&#10;sDU3qM8AACAASURBVEOH7gmUY1jTyTkGTrIGIUB6T7uo6K/0QbgW/NyvnRNDCd9UEgalrLe4fvbE&#10;tTm8aSGMT9rSQdgaUTYBt0CcVR2oddqm7RA+rmW8QnIvAYisXJGOJhZ0JGSHvQFLWBT725LpHFa1&#10;bQFPZRnyZ8DeDEyc84SIPcPslo5zHNaXbEmYr+M4IK3hPA+HUHIbF4pTLRH0PIfjhBvEkbQ8rIBa&#10;cqvqxLJY88zDA5FKmCWFQ3lQr6SNdY4T22YNEtlsG24nYFrwsmYpVxkosBhPwO30jo5SaaNAhesb&#10;OuO7gMcuJZMCLfN7BOQH+7wR+39dFz/EcAjdno0ll6X5npKAUulLNxgSf2mXMv4WhpbxGBNr3dty&#10;foXAmtGuG/bXC2V5EIlLF53GH4N+YpKw8W3ithvbq1fbCEawnctl32/KSm4Ac4yojAl73HXIVGbx&#10;P6PPQNo8via9xV7dnZ7kN8bkALvubXmajHd5+3hsYNIdY3ImD2w/7rtViCzLgnEceL12g66antHv&#10;hxbWpDMPdaM3w/Wk3SBNjEmGgZiP6ykXjegwQ1xpDVISiMzx3npmMlL9F2XkPG/GcisbgMLsYu0i&#10;FHEwMw3rYizwc1Kqnt7z/djsmnMI61p4Snb3+LTM/YsZmd+/TE/DoIzOwqrolR7pL+Q41Wnidx4R&#10;bVIvQ7NPEhpCriP71hp1evjbvf4dU9SSQWUfcK72XAbDEY0qw4hDCv5KBI2fK81idJKUvaz5dcmA&#10;OjcabPGZKbHjOMMxY8YtT6p76/h///r/8MffflhjzPOFx/NhGfYi+Px8YXu82Sn07Pjx4w8c3gRF&#10;YcJ4WRafiyn09+c7xnF4pujE4cbkOU5ADRtvW9do8tNbjxNWVlJML9cxYVIUPLyZAp3Q2KbE3hRn&#10;OQr6cogRtM5slxnvOS76ZZ2BFFwse/S73RwegfuF4VC5RQnyJFCzk2O/SxpCCt/vsMxzccz2KRqY&#10;zcpmWpWPaWiB0AZq96BTHnT5Oma+TwxojT3lwS5BaSh3e2kJgpe5g/cl216cM98/cQLVwsisUCo0&#10;lOhghJHsRobB9dBwtkMlqdlWzhxS53wfo6+TLcUszdKYWZrrXEMEU2NKcT+tcq5sVjs0utNdQzSK&#10;X3+XqPG3IjP+aAy0fMoliKmcj8aTjJ717qQxwrGbtMK+jMD4TZGHDiGVPKBjYyzfo5Ht228iiVW5&#10;IJ8jsVb2PI5jJvKBMaZ//i0nltcXZVM+0W/4tOphuT4LGQDk3IoKc5pQHySvZHyVDm5+n8+0IBHn&#10;fKcL4j71PWZGVsdexIJTM/ZYCaZa5NAqJ0CMVccTdNk0m0CmZ5z6Hephb2RZfxPZMBlXgqSVfWL2&#10;EjS/8+s1wJO/5200aJfi65t1/U40lXvk+H/HOepy1f+c1x1U/XT72PGxWeHnVwcETVHXxv6+yzUP&#10;KJL39etCI+mUNCrhSFWgeRaZ04TQEVlrEiLGx1znnpqQwehrcD3Xks8n7mrAEVD/ulKWknqtPiL7&#10;u8X6D51R1QDyFTLTtrvsmG7D0aFnUIraNOjtjkWsz21vN9L/woekACCXECswAl5HAUIUKK+bN+6h&#10;kyURkI+nigQ2NqZAvd2jQL28V0DDvrmQZ0lr0xnfNZnfg94ALn18Qj5WUwBOP1LC5amIVStahndz&#10;vc5AO7xZqa+dVpoyvUZc8eH20os84nfQOhZhdnoGIO+aqB40aJVvfs82r1WWJsP4HLu4F+eZa2Aa&#10;xD4PCAyFQwzmWC60vfhG91n6vVwmmf9mwSGFRlDv9g2O2umgUREaMmnOC9wdlPtaMZrtsZZDLPZp&#10;2gf2T7GupCR+fJnJnea8/m4zfP3e1/eq/kLsh5z/TeZqlavKxEJcEpjcHm6abZ7Nv7aq5EsGuEcL&#10;J5voXuyMHAbFQmsdOoePQWJNQx7OXBfag7R/TNFa5uqyGKyptobRppfUW0M/6tEGw94VFfTFZMBz&#10;Owyved2wevBwlmC4iO1vjpHzGeMM/7b3BesysHtWsKg1SjOc16uEysAWm8P1CNYQSqT3DsyBUazG&#10;MQfOeUKhkXFu2ZYWABzeAHRZFjyfj4De+Pj4xL4b3uzw4JCq+Wt9c6iXlrpwjgF4Y8A5prsCM/te&#10;MEYyzK5n8ByHZSDP0XCcB6YC3enUWsP2eEBkgcgL+354tSQcZXXGms7ToEaIjb2/XpAmeD7fLAP6&#10;OKypqdrzlsUroNcFf/z4gWVpeO2fHkQy35UN7vbzsKqs6dms58ShJ3o/Yk2BlOejZMgzUz/iBpK6&#10;S5GBKtKYgcfn25sH70/MMSOrFCKR/Lb0xRoD7idUJ87TeRsC6Yxl2evx2DwrFjiPI8ZI3GWzyxqW&#10;dbUq26J/6cuH3aXdmhaHDQRAJ/bd7YpoZDgMymZObM8HlmWzZ00GjQVDHQLI4wvDK3GWxQKzBpfT&#10;MY7kQRE4brbgdRw4nXZDLTgOtcxtqGGR96VjjhPbuuD1edgBWW9wUG4cDjNh+Pte6ezwVYY3rsAA&#10;Hs8HDoclseCkuBxrDt2q6M2yte3YbmJZrfp+P3e7Vm2/NlktqLwszvOs4pjAMCnWlwXPx8Plo2dq&#10;N8Hr84UmgmPMqEIA2JjS9D3XtHeDexnnif01cSyH90KT3LdiWc/rtuI894A9oW17nCe2bXH4Vs9U&#10;VsCwq2E94HxPPx9Pg4dui8te612XTcoXe3YcQs7A2B7DoIUok7TVvotZKRFVmL537LDshLSGx6Ob&#10;HtdE8Hh/fy/fc1nUbC3OY8e+vzDngfMYeDweaN4YlRWnvXccrwP7saN3wcfHTzweDwAShwaPxyN8&#10;AoHhxm/rEpj6qoLn44ExLXP8OKySYX/tjhc/8ToOLL1ZD4IuOI4Z/HAcZ/TjG5N2JfDx8Rn0mGNC&#10;Ybpr26yx6bquOE47QIrjCoXZWBSyJKQ0MQNMGYnvcb0RXBwL3AzrFgE+L9m5myhffLSi9IuzoCjK&#10;mleaNeFOW54EswEOKEyBuCb+8H/j0xiHlD/T6K9fDOMprNvvzK40hqpzGE5uweEcNASRZVyhD8Mh&#10;z3ESsuJ+8zDk6aA1pyGqC3glQXyX7lEJDNbA43THapDOxeBzV+fyLPE5ZVD0izt1HU84wMwI8gxp&#10;d5Z4fTX5aDKq1yMnv4wIdgFZGimCIiCAf/yPf6A1YMyG9V2gs+M4dizSICpxetSXBft+4MfbD5zn&#10;juM8TICe1jyzLwsUZhBtWyuloif6snq5hWVNnOfupT7A6rApLC2zRhIamE/E+nbrMILTHqIzR8sV&#10;Pikf2SO+wHNm9pWGc1vWXxpiV2pxOCWfFGumdJrzb5YQ14YYGURH4RWyUmaBEOYjO2JP6LAREkzE&#10;sgTMISd8SuU7cD8F77jRxEBF+fzCa3QU6YhdZEPy/XcvjXuTin5YQAPOx8XwAleN32HWVpSGaX7L&#10;guC+Ij70EN4uC6x6nfLDnWiO7TLZu4wo68Yafm8SUaN5Ud7sz7lRj37blyfxJLpJS+TiQsc8RNFy&#10;Nw1d41X5oGy5NEhxGtZme+H4esp9nkgj1lHr4wJIPedqt6IRm7whxA5RcfnGa/h8n7E6+ei8+O25&#10;bg0t5iUhozXmSJlV14YjIxT9ldCFdoV9gevaxzGYXmlYXzV79cLvcVPqKlw+s3J6Z4LURJegT9AW&#10;dtgbGjTkPJJ+gtCHChNeMW42ICivyGAAUI+oY3xmnFivCLCc0fTI9ACXVfb53z4mQiNou65JEvs7&#10;nZUEqodCX4JKNxresVlIs6+H6nw0lfptspfb+nqUwEuuVeUt+8X0vV5wz/N3gFUMXCu7UzPZWqhu&#10;Mu0SkrrQgve4BreRgb9URpc5RZAsbuuH7hHQyn3Lb10Kie6Cr9An5b6Xnpd9QDraYXzJigpndsZD&#10;dcKzf6+7L+YMl9lRKYm0VS9ztTEMBVk2exuGLI5dFCXIArtQcOc5l+Mo+Muk/g0+QtoCwjRoI/yJ&#10;H5R646NYEJeRbJide3hxeJiZtpdqyIiGtczX3/NxWVxvCbrwJ2QqbdHyGnedPR0GQlOmGlSIQEJH&#10;alQbChC2R8iM28FpHGjB5IzGfWnfXMfVlwXo3WBb1ErpywLneMua8yM+Tz34tywLmBRF0cOGXcSw&#10;T3mkYesk514fnZ/yvWs2HA/o2aPmyxj9/dDJrJsvMlz0+gy+GuChDo3gdmQdx9js/9Of6dugTML1&#10;TehngNuY+kXKd67ANCkz6l6qQYKrIPo6h796cTlitjf5+OX68nnwEp/u8suo0iKAWmUdaFsrIgGp&#10;O/4/G8t2ZqTGcnX3w23NWrNsTWboSres0DFzbOoOyBzTIR7Nr+pxAGaB8zGnNy20qZ/HjjGBPgGM&#10;J16encdnERP2cnBBIa5+OOYBrd4M3mBZFJ+vDxuDZ/0dh0NZelCdMmd68Fr9AJLN67gFLRhkvhv7&#10;BbEJObM3DYomG+/Rr1nX1XCoH4+Atpvz8OCsBfp6syC6zmn38Lm0Buz7gW3bEurDryNNWu8O22oL&#10;3CDedE6xbQ+o2zFjZrDz9TqwLotlha+EvrFkLtXha56HfAzA//r5y7GoO1aHAWGDO8q2cQ6HIjAc&#10;69YdciXkNJX4RGvA8+nJkoBhY8MgGdnXyWBjCJNiz9n3I3TkuloTQLLDcRxxbW8tIIbsMKOF77j0&#10;hmXZcBwDTcyvPs8D4xw4+8Db84E/fvzAZ/vE52u3A44xAre6d+MJcZ5YHG86DmebBYL5ktYCosEy&#10;uiUwtjX2WANWsQCuB9HP4/A9kBKq98WzwS2L+u3tCYNgFZyn9xgbE3oOzD6wtAXLumJ7bAYX0Wwd&#10;9v0FhWDrDh3kwW1pDeduMBw+VOsb0oBxKpoqlt4xhtnAr2O38fcMuJ9TsTST5Lb/vWdA39CaAmpB&#10;2dYMFva1f4C49I9tw+fnJzaHulmXFXbgdrg9ZXKzOSyoeMPC3gSAZQk/n8/AXA8/M/a0HU6tnpjY&#10;xPjl168PNBHsr93lA3WPHzLOhLmRBsgkhFHKcwt+S8A7z2l7/DzMNqRtRDjPdVkN/sYz89/f3w1S&#10;Z5zY1s32Q7dGxGNa81OLg0yHDTn9IMXwz/ex+2GOhLxqTWzP8H0fJw+ZtnUNn2F6ouE5Tix98Wz1&#10;xas0DhyHYl162Kms+iT++nCIIR7Y9CbQvmLpCwQd5zGxrDMOpQz2ZANk4uevP/H+/gZVxet1mH5y&#10;mCJrpCtOa+uNd86BZV3x+fmJx2PDPA+8XgPLtqEJsD2sYe6nH7DQBhvDg/nOb717/MEhvpofenKd&#10;2I9heA+Hfd+B3uJw/xwD/X/+8//8FwYTmCrPTrcihjtNx4AwKfkSZNq9Y1+XBgSQzLIIgwQlmAGk&#10;0U7LBiwDtHvSOLXShwz6RfaGX0uDPf5jCVgx/MQV74QZxI1Gvm8m2x32zOnOj3hmsbinEqe4YgZ2&#10;Ov2z4MK5stA0rotvVxxEf7c4doo0ttnDIgP9DKTltfXgAJDIFqKjROVdn0jHCnSs4pYS/8/ApP00&#10;OpJqp/MMApoCU2+smN8d87beXuLWUAwfEN+TBx/mJHVh9ubNkbjzXvk9rnBrucE23JxnlNdMbkaY&#10;0SBT8Xi8YahieXRIt7K+3hv+eHsz/C4XPEMV29ahaJjDsgFkcdy6xfDz1+2B1+sFhZfFSHP8PePf&#10;YwwTeGKldWMimydwjS4BqhIo8XVs8Y7Efpl02L9Zad8ssW8QWNV++tocn7P1cLxYipQGVXBX3Lsq&#10;J9uD7mwEX3I94E266FSpQ3Dn/hcOtziOxPuDAmy4dwnCcxwG/hYO9M1LCd4yGtjzOVZBOpfu84cR&#10;1AqdeMBEkndmwbnIML3eAyM96OEQOiY3G1TUCk64Hk53FcuKUO4vybI5YgRSFkwtWeLhDha+iamL&#10;yxWNjy6s5U06oA0yBVPPkGmnZ9aIZKdoVdsDxGOOPCbKV+RnRncAkUlqJ8wsCRTSiHSkfpAyfEok&#10;MR6zTDPimub1/JIIIJq7QyGXxlsAvNrAf4JN7MvdMQ3NMTOe43NtIF6iyszPwpv0W8X5LYq8uKbg&#10;wZN69YKGAxswOu7kRokmEP8GJ4dMzAX1HRqyPF1ohIweERwt/CIloM3x+f8ZGIuDW+e9BluzU2sQ&#10;CojDFbGAlWsqe37LQwXKhqIeg3fiJQaBEnKrhaYv9/DDTteHxBqtvBMo48pqJkmnik2sKDcjM9qk&#10;xZwzYQcu+4eHrjPHT1niFV+Vpup0hvBwr9BBr3O+7Rxf+6qb+XcJHPrf1woP+60xoIs8nOM+Uzd2&#10;Q+76q5V9xf2fmcp1uB4CV4ABgyYIKBFeFfLQxxkSS0i3dFRMFlX57/ftNcMOAWVme5V7n5uogdnj&#10;uW4zVkMB6Mi/ORh12WXYjNe1YbVRrAPFLakgsfFjr3ONMvDp1KdN67AVw59FvW8l2T5Wl7VTSyBb&#10;40Gp46R5FavrDqcd8Z+T+rhUDbWytteQvmJGVYVnfPo+VA+GSxPLgqY97Lak195Ce0OPZxj3dY7J&#10;bQvCGoTfUNc8dEqKeOLk291mgZoucqLaD5RhlZ9MsIeOZ+VnxHpR7G+Xp01a0VNOW0+WeCyLNz3L&#10;wz/qM8pDqFXXTs9CY9Ck2kkcozn62Vwv2Am55Bm2FgxIOL/REBxyhQZnoIZ8G9nuqUcv+PKtR7Bo&#10;zgnx0mE6yDGswrcACq9bNqWAKA4uiVULRn+u7TDhF4FsHkPz+ShrIVBU/Q0AovNW75BVMbTzQvqR&#10;p1v6hqlHfv9T5avdyPhamlil5bweNI26p5VBfMp1U/rpD1sfniYNy9rxWBfbSkIamf1NGc7EEO4X&#10;NKvIVrWMaUGWjlvTyGYHNh78T1lidDYZ43i1IpjeQ8lsewt0sEqGiSyqnswCk027V8XOOfHaf2Hf&#10;X/i3f/9X/J//9//w+fmJYyck5eICv11MEfWmzsuyYl2WKJnf9yPGomp8uB/me7Vu8yZkxJzDgiKL&#10;YaNH40QkTMd5niZLXJcYHrPtqOhl5ptWGiKb9u39HX/8+OENRYc37AR2DyAuy4JlM1kwPJmKyYAm&#10;z5kspQB7d4hBcDYRPLYNj/d300VqeLk6vCHh1gOqdlvXoNc5TpuPZk+nMT2T2d9TIHtSwOxOkYZt&#10;XfF8WnZqyBydEbDm/vjx493hBRQfHy8LQnnGsuG4A/t5OJ+zWsF9Gq/AsiarJje6w4OqKl6fe2TR&#10;MghP2KUqT9ZtiX3HRninB7QXh+RpzWTycQ58fr7w8fMnel+wPTb0pXmy5hn+zNItMPjx65dnFm+Q&#10;JjgcRsT4b2L/fPmeMjnweFuxLpnqpLBGhc/nwwN003HdEzuae15HHozPYb7WsnQ83p4eVHQ4D98X&#10;1sjvgTFPvP94w//653/gn/7+h0PbqAcm7dBnjBNznFaRsKwYCjzWzZ/h8BiwoOu2WlD6OA7Mwb5l&#10;K3rrOLwn2oQltLawm23fL+tmulf90Fnt2YJmwVW1xqfneYaOBATSaHvZQZDZlgbjwuRaG9+MfgXR&#10;ZxDw6owRcpSZyHagYAck07HFre+bB/O9ko733PfDA7MJFTK9KintBPrFZit077HQW3dMatu/5xg4&#10;9tMb654e6O04jhFr3xlsDf4eHuxXb0oLLCuhmDVglgDNfCDvAyAikC44zwGicJBZzjEwTgXQsazA&#10;0ozu07OjMXyPjmGHB2I+wHmOSDrtfiDXGmOM6okPBjmzPjuO/YVtWzH8wAhicTTCjbTe8PH5CcDo&#10;tjSb236+orGqrcsAazr344xDgb4YrM/Wrd9Cx2L6i/ahx0Kol5bF5Ml5DvfbTdawp+WYE+M8cThk&#10;Ddzmm5hYBL5/OlpDZoQbEyCcDkb856DTdzMG+JcyiO5/m4z3f9OJuD/n6rjeXgoLGiEdLZpCXy+8&#10;+E+Xzy5lwGWCWeh7Dx2kw1iD6N8ML40tNzK1Oic0ClH/FcdGBL2/eLZeSRquSRM4rlkdWx3FbVzK&#10;uRTnTWPE387ldy+90WRK3kEhniHKgXEudvUkI11okPPmv5dMe/5agml07sJFUS3zAQIYVhhokryH&#10;2glYYmdPbNsTrQHnATyeT4zXEadqy7L6hukuLATPtyc+Pj4sqK3dylpkcQFp2RSNZUrLGhhKdir5&#10;wrJtUC9rsUadJqRbyw7I57G7EUpsOamzvyzbNzsJQA1UyzdcgfgsHKDCE3VPkX/o7AgKb+N7Lqrx&#10;yPs443rNe/BN9f2pmocqv5upsYDG/VSTYUxAVvl0fX78FoGj6yeAG2+i16fGnGs46krfciRh45N8&#10;rwqe5H27OGULzW7S3ec1kQ6sL0bM0S+JoFUZZ0yVa50RvLrF/L0yPhfYVS6rGx06GJhJ4zTGQfoI&#10;kHA4NduprMpvGFMKf92Jn+vNa8saC3mHlSGWURDBTYccApIeXzMNzTNuvxvc19Hmb1Xv/AeiVcov&#10;FTZINY6/Lvxblo0q7pKRf5XMtj6W+Xil2/35vI60qM/9sgaF3yjOycc8MKDzEyoHV50vNOi+XeP6&#10;uoYyUp7Frb99cW/eNEauTRFOdb4M8MeuEFwgoKyWJ520HHuuwD2DnJlK5Msw4+v+1Ntt7rf9y1eu&#10;an30fRytvk89C1zodJUDMaXrGMsFRlO5MFWo8pigXBjlu3t9Y735/+msGy52nVuVcXd7zERoyh2E&#10;Xku+uBe4aKEjKsbzLbD3HX3Srqv8Uy6qtCy8ENizLke7wOEDuX6Ww9x9foSYEipPiGerkSeBhgnp&#10;3QMHLZ+LtB9rAkZShhT38X1ZJ0mcyLin3Yl1id+JO9Npuf/un0VjjhqlLTe6PDMnnyO/CBG5BNK+&#10;Gc2379rXjV41GTwgyX770m8/jkOlYYG4duPPsFsox8k/vq5p8/Hgww8s73sSSGiYsOv1ClsnhSd9&#10;69uBF+HYXCbL9WARJTit0AjqzlkxwTNwyznbvrwGgO2CRhh5Wza9DNsxbyX4ii+DYbsqCh6QfCUq&#10;crygHkhlnH4Q71P1/ne25l8LYDY+DPlbeI+55fcxUS+H+KINphPQfrk+7Vn7ydJ7IGRb0dkhY4uN&#10;uCyLB+btdewv9L5EEAjTDiLaas3exrTsuON0CItjkFhorWNiRuakFX4oeHhM29SgTOCBYcukPE9r&#10;Bvjnnz/x69cv7PvumbdpJAgsaCSz+oDJT+O0AB0z+aCWFcpAprQlksNIA4E3U4N4IBoeJDkNV1wt&#10;iz0SXGCBWfVDiTHPgEdRFczTsiVVLXB5DsNmXpaO97cnej+hPw06YowRUI9NmmVbe3D+PAbGYQH9&#10;JgBaw9AT22LB6HU17FtRC/Qeu2ez9gbIxOfnjqXbwcBxWOW9NXW0hnKkrQB4f3vHp3xinMycn76e&#10;LYLlvTes2+ZNBt9xHhYgJoyB+rhFDB7n48P46PPz5fO0g5t1tSzR6RUCtscT/mPYZCOLtzXxZoML&#10;dB4ALIgMqOMAr+gL9Zg17DPcZoFsD3z8MjiaODyF+fTiBwkAsHiWLp5v+NefP/Gxv/D3v/2Bx+MZ&#10;TfO2bbMM3jObiR/Hjo+XVTUsDfjjjx94bA8cvnYQwuss+PHjh2HDn6aLAzlBJHirtWbQwFCv0Bb0&#10;R/cg7MSc3QP5Jj32Y8cyCSFkfnHrCz4/P/DH3/7Af/9v/2RQEsvi9zB5Or0paZMFsrBpoGWIj2EQ&#10;Gq33hA7kXhHxbHvFtlo2+f7a7aYi0KEQQrELsatN3jBTv/WOcRrsjGLafJpB+qzr6nqHis8RJRy3&#10;mgf3EVQ+LUBPfO3E+mdDewa+jT/WdQORKURsn8/p+OrSotnmtj2ggDddtQMc7nsIqwwMLsRMSfHK&#10;GcJ/WaxmjAEtAXWlvBXBmCeO82VVIcpDdtPhYwxs28MOf+ZE8yqc4zhxqDX7zeqI4Vjpp6tgO8wc&#10;DonkG8PoHpU2zatFrLIArl+OoaHWzK7wpV2M72ROoKslt/aGeZ4Rk6BdwbUmBNEYwPPxjAqj6YdS&#10;IoZhvvSO/TixrY84eOThVsNqcQQ3Dtelh/5cW8N52mHlOEzO7+oWsY9/6IDAYG/IByLAy+FNAMQh&#10;mio8yXSGD8CkkOZ0QGtYGpttGxNFRjiS1iEg4jSvGhy/CQ6T6YsZk+Z4vX35w+2hEOTh1yBP6Zsz&#10;FsuYwev8JxP0JO9VIg/8PbMI0hBM2/KaAYBQuDav7tleIu47MftE0wgTFEO3OBGFNOGnXZ2PqyFW&#10;52iCtjoft2BdkL5e4aLjFoirhi+pgMv71/f4HQn/9mpMMsDgFppflwE+1Sw/tlPpi+dhzli19fiL&#10;VuMQIYBVgWngW3XiX50n/9scq+klR4tnLpsB0fqCMU6sy4q2LHg+n26DKTAVvTWs62YncZALbp00&#10;xOl+d8HfmxkS+77j+dgsa0GyzEQg3q3aD0PmDGbIgx6fWqbvOX/bAkQZ/xcnE25fpoMRgdC4j0Rp&#10;NT1IruuXAx+/IbOvzamVC0845a8DAasPbo4bEM4AJYn4m5f9LxyjIDORM/O8OgGXBqyqN45A8IDW&#10;vUTP2Q1xt8mNVzxTLImiiR3Lr+ImIxC381++zyZqLh0UQJPpJZM2R+ktMv0DQ92zM1iymTLlG5qX&#10;9yIpkh+Rv8QPBCkfwjHne7MEdCW+TON8lpJoKsF8vER8owadkp9oxlAm4fLDay/yPOZV/i6cI65g&#10;7YC3o4sZyzWTmkGtFnyVz7usI3m2rCP3BNczDteSkyKIwux04Er3VnQYlJ/63/6dy+Ft0Q8RGHda&#10;TqdrBqUl6FAGdr0XdR35X/L7131U6awAsZg57NBv5XsuFyI7ULmR7pqpUgxFlnw/5PoT2XA33rjo&#10;o6Soz/Gq11JFXY76YjnUaUzDj1ni1qS06h5+q0AKBd3IzFkRV8dSmXpq1j7dQzGo9L3N2MbIuWlU&#10;tWVgpVpccrlDflD3Y1nvsm7ib9l6mhxnfUXQmf9zHaNlRhcV7vKD//HJ4hlPV3YhfBHHlqMXsUxi&#10;Qe61at8xUBYHD/qVt+6hNPKYZVobKZm1o34AGboPSEzZsEe+btyv6yn140KB6x3iHd9sU7lHtwUH&#10;NAAAIABJREFUMytOtUDCoWRvOxEmarWBFIUlngHzhRuorhBl7rG3fXQuAxuY1e1/e/Ys3wv5WuQl&#10;RWbA7vFHNT4X4JLBXfVrQ5G/QMy7KuxqyV8nlXvy696/kUAAaMmc10oX+xYh65LkErq7dct8JB5l&#10;fXE9c02rzszh8hdW4NUDhCpLaM9dYoaad5uFkVQTx3t6U0tmjBP3vu5PqJZmfOo4myMCC4N7IwKg&#10;Pj51uVD0pwKxh7ieOWNeK+k/QUIp5Jre9hl5RjJBg3NIikrwENc27C93eNMWaMXOlMu11X+phkrK&#10;HCofifVjwOBuGWnsZVpHxRRIJsm9Jhac6sx0JlUKc3HdqbeiqR+z9s+Bfd8dP3ixbOmR8CSt96zE&#10;EIN6OMcAvKrgHAOqw2WqQT3Cf6/BEcsQnx4EPsNWJZ7zeRpEw69fHxaUiGqI5G/LRFfDCfdJiWfF&#10;6oQFXs/DbX2NZp3SrJqkLz2z06VhXYjzLNFQkdi60/syCRAJfp0/nlUsagH91hq6dDRCdbosZo+o&#10;1gRr7zCYhGkYwL5G+2FB/9YN0uPcDXubvP94PEJbPp9PvD3fABg0xbFbgzeymc6B4dXMCoMp2bZH&#10;BgkhllVK+Jqlo/WOtXeDMmniWarkKf/plujVvMngtq0GM7Gu2B4PgyjwvlpzKj4/95AJ27rij/d3&#10;PB6bN1a0zdYcMmJ4bywentledAkuNg7GkxjET6gau775Phfpvnd7YGK/XjvO47QeXLAYwxjDMn27&#10;YFstueznr19ubwiIk2wBNINDYQXh4/HA8/EAAPz55wf2z89oXLiuC87zCEg9qFUN/P3vfwsa1SoZ&#10;qlFmxgpw+WzZVjuIKvEIxpAIjTXHwOt1eAWF0e5vf/sb/vbjHcu2RuZ2a1ZdTr2xLItl93ez2Czh&#10;zuTU8Kx/ePNPVkOMqVjW1WA8zhOPx9Mz7Y13LbOdOrsGeF2W+cHYujlkBQaAHjrm7e0tsv+ldZzn&#10;dMijxfHlNZoYrutqGPUwOlj1iPEBD/gWx3sf58TiccnpFSBNxCBoVMvBRAuZ1PvifDOwrqz8yMQp&#10;+lXN/2Yj2mVtAPwAA60g5QiW1vF8PAyCxCtxDPPeoW28hHuME6y2oKwifJNVcdhBQm/NA8vXBsCL&#10;yxpTFJaKkJBTXmGgw4P0DWgz9k5j3LIblrsIYXBsTWnlqsOIcD/Z+qa9QFgiIgTY3jMMdqOb2xLS&#10;0LrJJH7PXjzgsj0+dIR6Vd9XzYPbEatqhms/vPoHUwOeyuCWzBbeNktgZZjC7ATTTazcb+KIIm6g&#10;iBrckyocLULQ//l//fO/uMRCfU3N9nok0jeXgVmjadcVxwqJeyioQQaNSX81bhHGAb8ThigAQSEY&#10;szhjUNVwKAOVLAVVjrmY0RGYggtiGlBAbBIz8DNQRwFvASA33sJy19sYLibShVZSDNwM0OTf9ftx&#10;a3FDUX0E5E+kAcmNVEhwXZ/bOoUTUd6ra6F5EegE30icz69rEI7x9fkTcnE405FO55laJB0AdZo5&#10;/R1jtgb5ODcTElbCta4reluxrhu25wZBBxpwDsdA8nEvApzuRJgS5El3wzgnXueJ1/7Csmx26jl4&#10;CmWnYyqC4QJaFZ4laI4+u5lLsyYmzFZoy5pG9wWKIcl14fGLX38NCjS/x3XV8zCJ5fviDkijc+LX&#10;0gChYVpy82JtcxjV0LnuCeJC0s9xMzghTdwI5rwC/oCCqwSV8hAkXQ31EvZKj4tYkvBrnQRXZz0A&#10;zssXqoMaJCkhjNhPkvxWpA4AnlkU2JRwrGwMDepzTMcMdLZJlzkzA2eyjN9voTbSi3+pTuybqCGu&#10;eL55FdzESDRiSbCgwDMS3WurUFdTr/cJXvCl4V6m03ilMD+oP1XGXXWLqsZCMLAdQQ6ncw2y5UPS&#10;MZ4uL8g5uT55LwuEUMDkugWvuLFPJZuyuMyh8AOfk7qoSCjBZb0VuAWHKe+YTUYHOoPhsQdv4uCr&#10;pilwA2DQepYLIsRtY9UcgxkTRWephgFR14OL5iSyWaYyyzFU+RyB1voiA9lPK/xInRP7idS86ZNo&#10;kl2WMnVXrhu3S9BA6fTPZB/EcfL1m0X20nahAR0lhf7q5CNfmxm6iTSsc6+vXNjp3lXNegtaKedS&#10;VrwaE0G6oki0yO0vylsQHEY+rzZEmQ8gWfFXKgxYlk3KZdAWRUuT7nR+XS8Fa8jlWYRRq3AGUsfC&#10;1FMAduCnsY53LkOhly9zOEJpS13XY4J71GjriJX4/xl71/XGkVxbcCEiSMlZ3fvcdve87n7kOdPV&#10;aYtkBOYHsABQdp0Z1ZdlW6LIuCBwxwI1rXD217WG5BkOKuJTJZ1Kmj85toCeKme/jpc0S30UMExE&#10;8iMOlfwr+W7SgPW5JBOxs50yMNdQCAER6273S+iSIhMJcQgpAZSkbkNNSf7NICrcKdEjhThIJuWn&#10;lL2MqaRMp0Cs56060/N7Kb9qED2czbelKk7SctZFHNdXbKa9NXQP3E+90w+z4nhO30W2+TFaOOMr&#10;vdZg7S2wVl7dj/uNluhgcl6fGd3LDV3L+Fx+7dKV31lO3Y5fa993KnSdIJKS4qfvJel2mabHbWGz&#10;YgUM2owyPY+K/Y9CmnvENZGE6tKg/3JGNe9BWo99iwzN+nvqlvi26j+/gh2SbkCdRzM7vtBOJhtw&#10;UqTP3PeQu+4Qaw2eAdvCacKzznHafaXsdwY4pi5Mh8uY80ITeBm94PHxgd0xdSlP+L3zOHF5U7nz&#10;PHBeV2T7AeK0krRAx/tc0xytfn6bO5i5rl9fX/jXv/7E16dBo5g+tszBTDkUqoKANuac03CK13T9&#10;t4U+cg8Kadxj23Z8PD8Cbi4yEtFwzSscMvtuzvLRO8ZmWMubO+csy7Bj2yxb2tikht3WesfoIzLA&#10;19KQC713nPPCcZz4+vrCdHgZ8S4bnQ5Mx1XvvePxeMIcUyfO4wAd/i1B9T2DVQ065fHA2LZwVvFc&#10;W4DDfBUGczEghN7Rhm3rAWOgqr7fpx8d9UCAOccBkzvdM+f7MHiLa154Ph947LvDzow8V84HZnGc&#10;iR8QEUEfDOoYLV+OiazlrLZGeAij837TpRRjOGzPsiaTYR8hHbXLs/JFBKOZY/K6LiwI1px4PHZI&#10;azheL5zuTH/sBp1yOaTK2B/Y9gGdatjrAsypuAj90Bqezyd+fXxABfj6/AzIlTXp3L8cq1j9vemB&#10;BYOuYYLgdVrlRBsNj+czHI/TAz7zONCa0cv+3PH3v//NnaLi1yEaU841MTZ38nc7I3OuuLZ7dcG8&#10;FIYj7s9whzdcV1ua5/mm61EHhYatbvvV/KwJHs8H1lTHi4Y58+GQsOeJ58cDUyf2sQWsBSFrh2Ov&#10;M7BDh7R6kITO7Y9fT2zeuPaPP355ApTBc5gzf8MYO1QNemOty7PMrfniGA4h5cHApSugT1pvHtzR&#10;TDpcxqvXuvdBGWMAIgY9BesjQJifr89Pb95q55w6gPFGk3PncXpFh51jLKv2YEa/+vnhWZ9zhY64&#10;rgnaQMt9TWxISgSMtVDuvbAuq0YZ7kif14TQvzNXCK7pQRF1OJbzvKIyrHVrssrqeSZAJf69eGDT&#10;sfxdrrZmDUkXJkYzZ3qLGYij2jIRydZpSMfxOtG8eeqKgIo7r5cFfdnngIEPBglVVwRZ5rS+AXCo&#10;KGnNeX4PneD52NH/8Y///C9zS8InpM6UfXH88OZ/LpZbcwwZY15Un6tSWYUcCmPjAQvj2d9jhAu8&#10;Dz9PXbd8bgexqBmAJJ4bsw+oJNEG9w+LAi+W2SEO7C7Wvz70a6GzkAq5OMRJKikaRhTcfmy3+YZv&#10;ABqldHSWkNG0ULpTIHxbMv+DaxIWQi5OmSMdPOlsLtLlrphLdSSk4RWGhmoI03T63R1dsZZucBAv&#10;NN1txQgBwLImjgWaBiOzUXP09vviYF0Bimkzah+KpglwwxZamGqY5d3XpKGhi+J1XVBMPMYG0YHW&#10;BZ+fv7G7cmTNMW1OVoLWvHPvxHWdGOOB359/OnaW4esfx8tKh2BNM+Z1QJdF9M2xbvvNzITRLBLc&#10;+vJxe8Oc6Bxfz1L+5CezrmOhFSrYwxssjNbRCclC7CgaF7FvXPs0juFto9SxwZq0bGDp4wicT/Uq&#10;khsdCehBU3c21WZHVPqks3wvDW/VadeE42A5TrUp1fxbwL99cZYm3IqwoRCDJ7AA5XLc7TWDjyU/&#10;uh0F++mGYC97EmdIFepZ5eQ7JhrKvaDBZ+gAly5xFlTUGqSwY/liZNbw91s5K+pzj+Pszhy9EYAb&#10;WiHk3CCepayZOMkrMwXML7LC6JOy18UmC2OEPnNFDZyQJ9/ptfkhtaWS4lhlplrlOZXtFacAFTHU&#10;xkc07lzR5NoXfmePHr4jPEhApuExu72FHCDXsu+6pKpOCXGDDpSAPEcSac0aYG+UY8mnRcUhOJw+&#10;kNyaWbar0Ji44ZNOA0Qvh5xSlb88x83Okpbs0aAVWztzplmWGcjD3ZgPnNMy70p6VRAEH7kJLR9w&#10;lZNIOdedcYsi4RdCNqcTzp6n8d1bYEJcvYr3s2kk9zLNdDh/ET9L/j7XRL13hZ8za0CZDk+GNsJR&#10;WLJC+fxeMjvI8+oakebzb9JwOipuOotTRw2Q8AwGj3MsyFgrySBQ3SbVdMzzcIqIB894QiwhwPXd&#10;MHjrKzNMuS9FDpXfuGcVAztGoxJKMGDnrEH8p92i6kYQP4PN8ahDB7CLl9YTlPMlPVOB570WKDsK&#10;w9Fyrj04w3Xn6RIXa3yvJgBUOrR1pQFRnJpcN+pzZUlqNZaoyfjUwXkO8z5d7hAD1tyM2TBONb7P&#10;KrnHrITwPOycG0t8yY2YBV3mlAJcYi2ok7dgFkDqhe3204qhrDdDDyd68u2q09j65DplAEViGLck&#10;CLHmSYv7izKGmKnTVOia1bHiTh7VmBOzVZtjhQKCaDTuB3UycE19ViTkbrx8XgswDFZkVjqdJPA5&#10;GDxCoUny5pBFRrs0YOdVnqWOTb7Wja8gVtpeE3B4l+k6EXWt+9kQgWdt5d4IJLLJXaCVLMK7nKQ2&#10;xGQi0sgKTH/f6xgajW3jr8aLFqYK6i6KZFWltO6NEj1jv1Tq3GSIGw/y9o/0k6+kKZtiOYe6fE2p&#10;ixm/vNZ8gwa6aUJ+vxwbsWptvy1jGw6lNL1XSwdsb2C8YEEtw/FKJ68o+7pQk7Azs207Pj4+QnpM&#10;L3dn5uV5WuPF4/UCcXYNWmAFpquuhdfrCFq6yWKxsY/RHDpSsNQc0Z+/v7DmxPk6AWmWfS50QLnT&#10;yZvHsfKgiTlPDd6jyvoGgOPOBKQxNjw/frnvYmFO4w1zGVyLLsNTHsMgIKw5I6K30FTDp5c2wkFi&#10;eMviTmDTwy/Htr0u+zkvw82PxqtrQZbTouPsL6jDWVjTwOP8gkDx2J/m/IXg6+vTYCyaBB3NaQEK&#10;yxS2BK5tbOjNnNLndXqmqeLj1x/mZPX9p96wlrpd2eOsndeF4zxD7qy5PLvaGv92v3athf3xwL5t&#10;Ub3ch52pQQxnaVllIjwj5mjNM4XMuJeE++E+k5+OYSf68uxMNOLTXx68eKB1a95qlQJGZ9u24/nY&#10;oWLOyTk90Ugty5hBiTYGxrDK0Xkp/vzzX9j3J17H4VUTgOrE3//2C8/Hjq/Xie2xo48e0BU1cP/x&#10;fBqNrmWNOK+JzTOTv14vdG9Me56n05/ph2N06ALO47JKAfdD7cNw0Om4XtMckWN/4DwPQID/+Pvf&#10;DI5mM2iR3rply7aGJUU2uJ7Dip6td2CuhORd7vSGwpqMTqApet9cv7NrRHxf0Wx9YA5vXWo2t9u5&#10;qtbc9nUcyKalM/iacb2G6zrw3B+Y80TvQGvDKywMjue6zmgq2b3J47YlFMzzsYMBRqMly5ZWzyzf&#10;tgFpD4g4Rj46lk4709sOq4BuGG5zWz+0rHajytLdDl5qkCoSlSCE2m0WPJnTqjQ2a4Tbm/Gsvjmm&#10;vQBoYlUmfmbmXIGnfTgvpJObveRYNQAgAtbUWy3o6v0bZKD1GZn78DnNy+CsmkPEKMwf1lrDcV4e&#10;CFfMy3sWuJ4/58S6LqxpzSOvc4ZvgP6RaG7qUL7MNprXZZj82559wAQR1B2dGPAWVDSoGsU5J04P&#10;fBJ9RMQCV2nnmN+EQVb2myD/6c3gmQwWCwFP27357ZzWGNr8Dobxvu0D1zRdZd93W/9//NMywkkQ&#10;oQDIdwUCuJdDFjsUpKSbIlHu+VMUXoTqEco1eX18HobQ/dmpkMXDbIy3qD9u96/v16gmboZ0DO5H&#10;JcndB8VwcgZfpxhX3p0CaWtVY6L+lPg9srub3MZGgwiKxEKNNbB7EEcLbubgNu/8+/sq3RYsP6/f&#10;v//pH9fJ2JgCLx5AdYRzIbguqzgF7g4UpJIdDhRNB1oYhvGQELKARIkGAGxj4LxmKNzmaBSMbjhN&#10;3Rt8/Pr1ARHBcVzGQNEiQ9bK+BYt2BA8gOD1OhycP7H2XscFgWB4193WrVSRpXnbvuM6raxrelRL&#10;pM65GoPvZ7Ss17e9jV0qynYaC3FOpd79dtPYw7rS4QDKp+H9dfevGL2GEUZl4t0IaTlO+66UmdMw&#10;09gHqU6Lt/nz4XdytF+GN4QQIJiyfdxi7FVZC+O6PK6Fs7uOk+tZG33lWXxnk/G+8ID4OZgUdlS8&#10;OEPeI9+vtjXLke/2V/LnDNIVxz3nyX/heFtlDXzc5Ef3oxnyPgwWVL4NZ0dVHtypp7yNuDJE0PvD&#10;3l+a3yuKDJzmyHHqizAoUZEkQC1F4x5mlcR39qwcKRnw7Zr8XpJnGo42prwTDf/bmvywX3XFvou1&#10;H/gBnQghYJJgcj/1RjN3R/P7Pb1Syq9LZ4vcxsNfE8asyNuyGSGfpX7f19LPZ5V5t9nyfEXly8/X&#10;0bCQSoxv9+HsKZ8qdeYxvb+XMrnFOMgTwonGzEenEa45DY171nFZ96CplM313/ur7GiO0/f2hynX&#10;L/nnkgSlQPTaCM1BQE94ZLS83Yx8rvKJXLGi94SjMi/8SUdrtlDgxXSCEOM06OZ9QgAyeMyX79j7&#10;Wz4en3KctXCMhu4XpxRxWHmbOFpaxiTfeV5O+k1fvY3855dyDEDlUZXOvjvzYhOSlEJPfJOtNKCY&#10;w13pAVkZcNP332ReYW2Ixtc+Z4k1yetu8gHlmrctetcD3+VBGIf1e+86RSnprhBvIsycf5/z+zoj&#10;dKbv6++Yu65n837mhFhuzCH0xdxDjqNWCtj7NIa5JpGcEutb6If82p1RzCC2tamOm7su87aoto6L&#10;15Xg241m1Xna3a6iPgK4bhZr+MNziqbQinzL4AT/achAaAbsVuhm94Bm0ieTGcq+xfl422rJefzA&#10;gnzISVu6qH9mg2WUtY1nIdjlX7xy/7m2ZoNacMUcysPO/Ls4kHSMM1DKe7SQQXRY3DPfG+AQEgcW&#10;DCv7z3//C5+fXxAR/PnnnwCYverNTiX15TmXy687vnbIBQF62xw21Er0I9C7Fi53jrHpG1yfZ+a7&#10;mwSQWB9rVMm14djoAOF3Wut4Pp+ewc3s9gtNxHswFR1eJCs01GArdQHntIzJ2gJD+H0AX68Dx3ni&#10;6/WF4/UK6JnDoRhqA3hzbvuzPJlkOSSFVUtlU1JdC9f0JqLupF+eoTu9OS3gDT7BRJWkvdYMpxsi&#10;3ujOHENfn584DoMQac2cdkoaDhvTbON5TcfLtrXeHCKFwcyswlWMbtnoa6YC8TosE5eVJUz6sL2x&#10;hnmPx8NhP1bYXJahnJAF3TOd+VlvHeY8nU7PDX/7+98w9t3OuUOeXNcVjSYJ6SG+Hq23cHZtjj+9&#10;bxvO47RMV8e5mHMZPIoI9mENQC29ZlkWuTMNpvkk1rxadcB1Od/XgEx5fb3CFyAiGNsW2dxzTa8A&#10;YDCNcJnmZ7jOKwIaAPC3v/8N/+O//wf++OMXPj6eDncjAJphdMN55jIeFHat309ai0C8wbhasC6S&#10;8XqL4NcY3aBfl+Gztwh6OKSLO62jsmSpBZbAKtJlmenrCpiaOSeejyfmuqCLiV/wvUVkIPfRs8da&#10;Y1Jd8jFm8NJHkCgOvvcux0QQmcNmh3QQGuq8zmiu2ntWNSR8FsKJP7wZJ/XHSNTwBMJ9G8H/m4gH&#10;nQp8iPP2aJw7i11ftJveGwabfeoMOaqqsUbmOLYkF2bLG78w/9J0vQ6ue0wPADIxbC2DDxIgeQwb&#10;6/raWBb4CpqkxCak1ruNbC8NZzkz3E+Hl4Ja0HXOmc22S7DGgrEO4eJ6s8kRS7yk6iNiwQkGZM/z&#10;sua2RdeCzysqKhw+JfV/cTieZZU4MF6nCoxtWCDjH//8x39RgaDmbcmgVLaLWA8FIw2O1L2lfI5v&#10;383rUznhTUMQxs3CpRFOibtyStHzZngIjSa4YlSM6zI2iBiEBA9TS8Uzrnt7djynWDG2p645Co1H&#10;UHbk6005WsV4Tbs3y42X8Bb2H0u+4jpXEi1TiWuda95rKaBIrMtdEa8rnftTPZk0Gmgj3W2T78ZL&#10;JZWbk0EjobYsjcZ1LBWu61UznCiQaxbd7eIffmO2Qu/dhMs8zaCBZ9EsBRyQfxubRcal4fWyZiW1&#10;HAVqDS2arNhLAfD78xOtWUO45pE5ZhEA5gAHLMtCAFxrRunT6/PLm7hYk4TzNKH+3oSUjq2bs6ee&#10;ubedCAxLQqF4lgGVTGEDE9jGvDtlUinVsqAcEbNx7mMwgcIhvxseEll6qkbfhG/hcbfve5QRnlXu&#10;EjOc4DQw/bzd6DbOENJhoSg4zHYOHk9iTJnSTIIVDq4akJp0FLQvyTMgyaX4cHMWij9e3ehLvsEA&#10;TSrcdjaiesIZuRIexcWRLUUahsxE5HyNH6TT1IbKgFHOJwTxUgRlqUKFQYYUwrGW/Kk53hi/Zmb/&#10;OzdQn2nZgqSkQruxirf3bF+1Lq/peoUX/yBLKCMABMyJf50FQvEsKQas7w3lVXMFC5qyIE/J3XGj&#10;t7/uy1Zm58Fz8fW1FTI8akFQixt46QjPO7BSY/30EFS+msaeEwc0cJh9If3XevSTvfN5eDtnzXkD&#10;CT/5QFxTaTLO5H2g5GPV6K28RopBL+U7t3tIlc13uVOvIW8iS7g1nK3zv5NirF/uBdexnq/qKEsn&#10;QSjVDLrw7LceX9Z6bnyfajZ67MfbHgNV/t3PSnXYQ28/vr/4gTvrqWew8Tmvia1WxAHi3/XMx9AL&#10;f5C3gYSR4hcz2/vGx+N3xKYK9TRWHd2UjORZdDBw3Ata+hekARZ6SXVkBe1ZhmvyKhZ2VFr9zr7I&#10;k+xtuc2F8xEg8a/LFlSiKq43lFvmc32fWe1EWKea9Rrr50Rvy13uJIJWCEve/m/Pyczkd+cy10li&#10;XYozHrDMXY6l6MR3XOZ0JnPNcuB/8Xo7DFp/c35CXcL03hZ/A4KlKOvD+cr39+r4AIB6idwDD3Q+&#10;snpIxYw4Qo2EA7dAZzSuadEXEuLg58Qjhd7Wi9ICmkHzCl1hR2Ld6BsoOnYKlnLNymqN0LXrKitu&#10;K/6mK2UfKVZH3EYfTl2FF+OtHEfAqvDZAa9EWSnxLNI0HeGN+jFlRqFZricDeHc6fj8v99/va0e9&#10;acU61pWxc/hW7fGN8VIW8XeUv3O/jIYFhAtS8lT/nfATNRlHgMAN9qUAhVvvPfjGcVpjwgVrDLku&#10;S+phFl5UBPqZseZrWWEcDRdDzlmWH/HMpfXMkC6y8jisUeQkFEBxCPXeb/AHtRm6qkZG6HTsZN6X&#10;sD1jWBaiiECnZTvPZXi53R3DxNNOW7gFzTYxHNoGGGzG8YpsRTidvl4vCwQoIrgFqMN0XKFPEIua&#10;wbl5Wdav2Q+ERGlobYTTeq4L15UNLwHBdZ04XqdjN5+gHyIc4cvWpreGsXnPK6+EWHOag96TrT4+&#10;PoJXrzInnt+EFfBr2GyQcEnuFLyuw+SrO5jO07LSL0LxOP1SO7EK0+b7s2F/WGb55ZBN1zUBNfiR&#10;fd8D4oLQDmxqeF0ThzutFUYPz+cDCrvH8fWF5k0LFRrZ+2MzXGlS03mc0LXw/PiwLGIIXq8X4Pu0&#10;PR+hu05PCDqPA/u+m+NUCPEiOL6+wAQQNgpllLm15sGqZXs/nRaHJZ8ZbImdIcOOt70cnjl7XdMx&#10;4dMJ+R9//xv+x//8Hxij4eP5hIhBTbCH1nD8Z4M0sT1Tdb8HKzBct7uuE49990aYrDxHVABv23Bc&#10;5YZrnpHhDRCK1J3dwyocmNhhmbaG9awqeOxPy+4nL1VYNv7kmVc8Hk+8Xl8+1gyGKCwI9vHxBHu8&#10;WU+OdF4b72iW1OdMtPfujmOvDoBg6yPWUuF9ElqPJsIiLl9cj1LnKdu23QK7cP5LrHLrD2fZ1+Hv&#10;EYRc4b6ysajBm8wIjjFAYs5u48tzzuhPdF1n0Md1WRPu1gXHedj+rxOvY0La8mTP5vpArWjLCj5r&#10;QGpBid4leJwlZPbwO/Afg0SUlRGoKryZ8+Pvc04bs8J5Q/aV4JiY8Lpt3WnCssC3MXBdF4bDKPXh&#10;zumWcDUcc3cYJTr4CT2UAc/mDnaJKonuDvd9e+I6T+x79vHj9/o//uHNMsWIvIhpAC2jgpIlfKn4&#10;U6mT+C+z7apCcleWq/JdX3en+10p/KZEU4mlwhrvpaKe903MGsAItr7XWKomiPn4+SjzpvJf1EPH&#10;TaVhy7T8dC762qVeh+wlY8pKOLmRl4Yh5owhGg+6clqFY64Ry2/v6x2KYcC1+A7UtfvhlU5XuY/R&#10;B1qVOhGkE8QWxg+6XfvdoH9nMiaYSReMmgEoTvC0mrkUARvA/Sr3U02F2vbRtETDPWvofQvj6loW&#10;gbJo7AVpcGZIPEUTBhTkfG5rHaeX9IjYXlon2+FKkmEUsUxoqgusOXF5Exsr4ZgY2wNrXW60V8OQ&#10;M0QIfFv6hPcpu3ozmiiIxLuZs0FCZUpcTfVsOo19QBo7SRX+/6QrNkEh02WDgtyLhN0R8wAaBn/h&#10;G+9nnXuWBheifF6hXjKeziSW40ITF9o3HQpEl+tfvz4wRsd1Xfh6vUxBrTQDN3g05w4rfZQuAAAg&#10;AElEQVQ4XEMwWgkGWh3MgWXrPINHPngVM1jLuWnOA7DuDa0MH1yRTlaHD4hOypXHmOLJBo5Ain4y&#10;pVWMWmKPJw9zg0rS0VEzwutLynsUcPXCahwGAw7+zctqVjQ/dlrwi9T5izbEPoKypKURVsg/aIYG&#10;RQ6kDqXFuYkGJMaxUy4x47+Oj9Pkc26Lcs88Z9D75nD9gctKcTgknSdMCt+n60OUrgb7X0BClJcK&#10;omkIv0+niUgPI05zM+zeVN58fu/7HnvOz2PFOb98fpxqqd9PPlw1AH5WVzRl2tu8+Nwgh1rWGA/O&#10;z2+8iufQ1+594UD3je9DHWGoPxWDPAPQHEN1ZLGpoNSxhILMc5S8g+uQp8j2J5zjMQjf+HIvgM/3&#10;b8rbfb7NtP6RQXV1vll2Jvmgn5f3Bq8UTzGf+7GLBIN4s6w9r1lF4akOSo6P/JRBxGiArLlr1cEF&#10;XQ43tAAh7Ec5C7GHyIPi77XyEW40yP20smvf1HIO5Law3x3hZR1++Nwer7E+8XFsYerO8cS4p2XV&#10;lVWMsnOB7YE6JFvwMs09uDkGUfgd/4j333Xx8h0+O+AIJfc+1rHweLyfkTK3YOp3fTLWqCzN+xpD&#10;0ilJpy75n3PV1AUh5Vl4m5vc5+jQRwLKoHSytmIkKugotftXJ3g+w9fEeQqd5lkRp7jZS1xLZttT&#10;RmpmDdJ5HSsjCeVB/SkcubyOcHXKrKrijAblO+46Ce8QulLhW+rl9j6HkEH44bWyAfckPyVNrlod&#10;SruFWRYtadFpR3GvUq57SAO+1WaB7jCX5B5OB5WfvvEB+wWAuIMtZVQ8k5UBzjPfX3kGcnYma7NH&#10;gLjzIjGTbZwGU6MJXUJIiuJkCN5a9NTudDQ8e5u84JpX8IhrTs+WuwBJWRwOjMbMXeJoJ847n22Z&#10;wCuylxUL1+mwFo8dbTRcx4XzIpyL0+hagZtdKYXZzub00KRF1QgwN4d8BAw3FzD7ahvWQP06Llx6&#10;OcwLovJ7TXOqWKKTwU50kchePB06ZE3FeZ34/PrKTGMGY1VxLs6XBJONZisMiDUIZAZjtF7GXAvX&#10;lYGI0S3D9Hid4fARZHBrTvXrHT+9yH719Twvw3tvvQWkCM/rctg08NyoOb6HO5JJy8z4vtzZrUug&#10;4g0HrwOv48DpTUGZPQvY3sxrBqZxyMbWsO8biPN8nieu053/7ofhPl6XzY0yb6k6DMzE1FnWN513&#10;Kbsk4HSkt8h0tTXyBCsxPGdppnesOTH2Hed5WNbqeQUdzCuxvcWDNK1JNDQkhMXyfemdEGh+Xp0m&#10;6Qjf9w0iYg7842V0KUbrz+cDSxXXcUU2bh+bnZ0m+Pvf/sDjsUUFAB2GuhzEWhXdG4qK3xPL+p/Z&#10;uht++nDnuXi2/MfHbrjem53/Poh1bU51oBushKygvYBPUQvK9G7VBcYf0tdCbPDRuzW43HoEVZrv&#10;zzY2WBDQ9sXOudHL6YG7CJY3QMSCYszuNXil5bA5dObvmGowtXC/jbhyvD+entnulS5rvVXVwZtd&#10;elBjzjgXoeuWyp993yLgYr3jejlbJvvP15HB0+KoPp13NOmRLT3nctszdXdrFtrw+fWFbbBiTAF0&#10;PPYBaYAqG4NmlQ1c3Jiz3RqFNslGqvUaVrCZfyut1dA5nectT9KzPhF+zrXqIB6EQpGz4tn/gjiv&#10;3aGj4Dp8E8FxXpHtLn3Ddc481wyeekb3vM7QL0c3iC/Oe4yO43UYxJXaHMYY7gw3XWCuC71Zo+CX&#10;X9v/8c9//JcIokS0ucMmbDDPJkvdXYNRxWJRv2tZzhAO8GIC0NjiRvMTfqcq3wExUDajNj1JWymZ&#10;OwBIT8M4idwJ2IVhGK35OLCUObItvPECmqCHYu0MlIujdKHcs7iZ/cz1mgiEUVeAUyFa0FB0guj8&#10;J+f1ZhaEwhLKuXg2gJT3Wq67oGRSxboFtececn+RY5Syb1yrdHKnghcKVBi6NuqaTRfD5/b5mlK5&#10;VU1F2z+OIUlZw3RQEu9YIZ6OVhUnnQvDo429Df/JxlIrGEeTZpGirXuZCqOHuYZjDMPtGoODR1N3&#10;8rIR0TJsMusk3A1vainUS3VGswYOw8syiOm3jcS/AgjbYus0wsGSOIlVSW/1/MExweEVAoAxpcLM&#10;RRjJW47LV5RzWVj+dwbAfC3tAcVg9WcWh1QGW9K5JiLMUcVy06MFPdh+MjprGMaSxOk8abqTkEZG&#10;+2ZUBNn6znrAwZ0WrTXs+8DzueP5fOI4LxzHhQYGyVzw0HimIVQsOTdbXIlvMTYGqcIoYAaZvxeB&#10;AblnMw4vsZqquLyscJUmOJlp5WWHPorIIAXPCjOlOc48t5aikUYnDWORVLDTCGEWkqbD63Zo7TmR&#10;VcY9cXnwngtGXsbXKmvECyLA55xzMZ00qgMcL7gJOkoXbBFrvBW8i8ZtFk2ryDf+ryJ2ZjkffwKE&#10;csUNnWpQmiAJvtyE73tWfYwHfh4rRr7LuRuplv1RwkKRr0m5hjzVdz7OW9wi3lcgzla4pnw8KuSb&#10;7gAXSb6H5KXhVktmkvQQcHCmqCRIRpEpPJ/SYMjnHLftVRyYBoRT2wXDTQ5LCFI/L0Gkt7UMendH&#10;DJvQZuZpy30Jq8zL6QqvDYeiJmYeWg9Zw4FxDemMFmEArtK1Ke4s1U1npYZ8V7EMzlb4ijpWaTr6&#10;NPiHZQfaDjNIqkEiSRDqykWdV5JC1cJKdYQ7OxSG+xi6B484KPftuy3GmGuj4iMTn6PA4UU0IJsW&#10;co9yPYNwYg35EpsKLNvZm9rEh9TvJAOgyEGLK7KmhznXvsEJSOgTgEQGJZ22GjThP13m8EWs7ZAL&#10;kvwB4vuu3oDIgbOpu3BDYj183hm68EwwH1EEIDgWqWOkru7ZUeQ/rQPSc5yyIMz097Xq1JNIJ76n&#10;dHzZXrn+0xsU5K+5zm/hInjirrO9xLu1XkLukCw6JB3hrYk10Asd1E+MIpyEi0riTR6VgAGvRw7p&#10;Fq6T8tXCQLTsc4giKXqzMJvYYSt6j94uNL6yRDs2JUvbNddXyvzAZ7pjr7+VHjNjzbIR2+3+N/0I&#10;5H8JTVJ5UQ1u8f3AHC3OVBqZWhzUsSBadY0atCQnqE3yEraCY5mkGtWg/pAtPAskHMnSc5T9UPCc&#10;Z3VcEVPBZyk1q9ObdFfPOOdEqjD/UAuagCdFNSChHYXOAwkexD0NZ7YTYacNitwL/p6l+Mm+R2uF&#10;5vxMuwy57TN1Qpe17F1FWgTMqfHHH3/YvVsGhayiUoGVmeeHZywvXdi23R/k+hRp27Qe/735HpkD&#10;kHpAaw3ndboi4vssDY+9Y05z0AoE//rXn+4IPEIuAZksx3mMPgzzVZiBfAAwTGNVc74a5IANubeG&#10;Jt2dLAmvSHiR5s0fbZwHjvOwWbWG4zzRNEvsCXO2ufMECuzbhufjYU4YZkvCskG31iBr4loLcIjL&#10;3rv3YgLGsDWzbO0jKo3NgWPZkds+bOnc8WYN/Gz/G7NlgWjKd5ynwUFAQ1/68/dvLG+StzkUx3IH&#10;m8EiGOb5WhOv1yscWGNsOI7DbQGJ8/z59QkAOF4vjGH3Iy6yehDAAgQOx3DNyGjetpE8w88usZ+v&#10;68Lv35/4+joA8f0yEgPEYDyIkW10ZpokG/wJBGOQ5zac5xFBBOKTT3eSQi27dHeYm2taBv/j+QHC&#10;W/bW8fX7tzkpHSOd8KZMvprXNPpxXeL19WlY/VMdfmWh78PxhoHj6xW8dHs88Pz1xL4ZZvXr68Bx&#10;vOJc923Hr49HqVJv6GPg+fHAdZ1YE5g48d/+/t/w8dwBeABILUu4tw1fx6c1QhTBVMsCb73hvCbO&#10;abjV12kZtgtq9lUzXXv0BxQCaca3r7UAMb0LClzXCQWw7Ztlmzvc7OmVCaNvlhE+meUMWML/hY/n&#10;hwdLJGAx7IxuGNuGPoymevck3GZQJK1b88cFsWz3btWofWwhI1RhznUPcvZmjSapv1zMKCb2drcE&#10;uG3skGYBCQGiEathzF94HVec8UjgE7I2BqUI00TIDuN311Rca9laGig7pgdyxthAXPW5zCPYhP4/&#10;AWSh9RGY39Z0VQKre/OeDnOemNN4sEEgeY8KiGdVDw+WMijlPQ6uC7b1TPfQmFs0R1YN/slXSHva&#10;/PEeneMliN1S16HDXNCwYJAmj8cemOPmtLbAzlSgDUDV5M71Mqd4NGZWayLcejdZ0NwP5raz2T0S&#10;lUD7vnsPhyveY6XxeV0Y+47X60B3WCCoYliUUizjTBXQ4VavHYiqMBijvBtVVI6EjuN4H7ASy1xY&#10;cSWkKtD1O++LH8q3vCsW9bvVCKWy83a/0JqkzAmhcFWnL5U0Qb5XszqcBHKe0L94Hj9lhnPNOCr3&#10;o1Vj9nUoHgoUh9/9+VCBit72ISJnP6xPTjWshJtx9zb6v3j/zWnqq8R9/uvv/XCnoiynRelz/3bg&#10;qoPgh7G6ISD4nslIhqmKaM5iuGItskqXQ6T8+vULos2UBDSc58IYFhVcql5yt/k93IAIrK1sJrCW&#10;Cc05J8a24zWXd8udQPNOyWKlKn2YE5iRSWY5bI6vpVDHoBMukM06zmEJO/hWk5zyulzLdHwCla7C&#10;DF+2B7aObpbHefVzo0lP9qz8PH/caUFc6RVJg5AOIqkDb2TQXu5zI/0fzgGNGg6TL45faWx4FrHz&#10;kW2zSDvCqNC6khHoioatfnP1MzqnuR3pmAAya7yp3vhFZkpKCE8uD42btVZk/MZ3fP+NvqlW5ioo&#10;jdX4WV+K+nG9J+eRVyYl3a95y2NW7kH9tfCXWG8bJQMpyY/4XcU3nq+3S/IlzTOnC98q/CxOgPJ3&#10;H0mU2P41X/r53ULDQfqco62TxUt9fSuv5R1i3j4Wzc9vJKpv36w0Ez9/yiX/eRJZK5J0fOebEueX&#10;fNb28e2sgi5X/77wpOa93veP95EylQyE+bPdI53bmQSq5BmS+sSPk8QPtPt2RmOmgrf553drINdI&#10;pNA94FmJhQhiCPVsd6guU0rFAmA846qIzGHXUNC8iVlTwRIJQzRGnASE99cPnC949E+vOKWaZ66+&#10;smrh7XmFB3GL7A86vcSXSoL/h+MMgGiP6+y2M9a36lHU6SjfrAGzEUZgq/t6zLWMp5ZSz7963QJY&#10;4tnkKiZKlgepvq0vqduD6Ujed6Mr6rkhXN/WiTLthy15X/90qtUxMGPvzrtqhi7PYh403M8Mxajr&#10;ubjdCSl/9B6yvDVujdvbzXL+uN3zfX4sa4/sZI5LGbopGjXvT4ftTwTu7zWRaCd8X8vUDm9/1gn/&#10;f718Tb9VN9ERq+Tj+v4VCqBvLwYx2NwP8P0OfEzeJ2VEDRBnBlw6bkOCCp9hPASu22Alq3rP6L7z&#10;y+TL+i3a/f73/ffv8sRpxTMS+ZzFM6YukQIKg/crun8oaEAkFyRwJBigyNHRyVrm7n9Tz7sF2/2L&#10;7+tQA1PZXJJrm0N7f72fW9L6z7y5ykmTAu/NhuP6pbdB1oqAW+a/Ox2q7lDn3LpVvBIO5NvYV2J9&#10;n9fp2a7dHVXT6Nb3093q/l2ELXHfEOqNTGbJysbeGo7jQO8DH88H/vV//wt99MhApniqSS3EAO6j&#10;O9QB8bHtVM05wUa10+E/JAdjjiJd2LfdssI1MaOJwQ24XbgW5jL7cM6Ja6lVCreObdsMcsWDVF2s&#10;8uP1dWCMDRZkNYeV+Bg6d5l75jzVYDJt0bax4bpW0G/vYnAe7oQCzGFnvze7p9wDHcyWt6QWOh4v&#10;v27dgmpOXb4uGveJPQBweTAEMBibX+OJ3gxW5TxP7I/dMvNtdAF/s22b4ztrqHIkjTknPp5PLFW8&#10;jhf+/efEx69f2LcHRrdMdWs8euG8RvC1uSwJjA1joUyQ9Gx6t9NY1QogIHBo27fW8Px4gk0YdS2g&#10;N+yPDbqsQd/155/Y9x1//PEL//rff+Lx+EipqwtjH3FPs/UEraVjtY8BQCJIS2f5bJZQd51n8C67&#10;x8Rqlk0ytoF9PXG8vuJsMoEOIuFbOObEdSxMOTAPg3SxQIbxrKWWZPX19cI2NhwnMZd79Ht67Bva&#10;GOasHeprZRURfXSf42U8oXXMpZEl+3jskLZwTYVox3nQR2Hz2ka/Qcr13rxSQQA07HvHcR7m7D4t&#10;033vDx/7AqZVXaQeaueHmOFraVTJW5a4BY72fYdOw2+37PyS6AdzBm/7Btqz53maQ34abRD2h/4g&#10;g9KwPnEiDdsmt2xw0/EVFrSxZrXMSE8eTN/jgmrDuq7gT6zuWd4QdIwtkqWuOdFGC731ug7M6dUG&#10;0qxZp5oj2XDbu8OJ+FkfA7q8sqI1jCG4DguSLZ3hsCd8yiSEGgibVfWclBdVrr6/KPOtur9B+vfK&#10;N6t2yATdqMxikBIWoPr9+RuPxwPi51SVPQgEi1XvPgRL3krZaOhqK+ByluOUX1dCbe2bNa19vQ58&#10;/HoGdvrxeuHhdN7EaK7/53/+r/8yMW0TaZGBZNRZBW04fkLpSOdrjY5zslX4C/+V+7wrLvfPnMja&#10;+/OpaOYzucgiEppMNaaj07srle9zYil8ozO/KCI2rnc9PZWRm0HjQiGzAOCHID/76WUfMcSQjsLG&#10;ef70JQHArrd+XUDX8JKyLq2saxlendJNmbw95n1FfxjQX+h49hjJ/Xdt3dXdYrGUEovIvABN1Ld1&#10;9k9qdqzwuyu7WEMrDppVJ6xpkUCLONkQ+hg4jhNznhbBV3N8n+dl3YVdWdr23ZweXipnpRrWIOP5&#10;fOBw3DFG9s/zwr5vxvSuC2vBBMGc1iRh21y5mJH9YWgQBUokVqlkAkLQQznNPcvS2nJ+uN91w8Vp&#10;knSg6RCmVLoZwMUoD3M2zondMDEGyR/y+fFQ8L2SNVnK52PcjZna1czQ2PO7D+F+phFrYt/tzZTv&#10;53PH47GHEvj19RVYg6ZgSTzFuSxy9Y3K6ki4pJXP3XkVaZ4OxcJ3/Pssz1veOXmFgqff5+jOmRVb&#10;kgqo5IhAaBeO+t04rn/nvmgoDlDCyxTHqnIfyh7f9hQ/3n/Bo+jxteTXdw5d1rXKAtTqncK/XC5w&#10;kVmtcJ9T3SiO2XajBiOC35L25C7ztNC4lOsT8/uemciV/2k4fnsuVp7IKhoUyPxjuU/Bvx/0DknM&#10;9kJv76sa8hLILPBqrHNPPEsmfUGWIXR7bp2WxCNAjHWeogjW+X7RYcr36hqFgzFoo9JI/U/jXEV4&#10;UO/BgophXxfuPgeJ9bufcp6hwvv8HoTDouFv/HAFxA3ADAY6K5yHcK0L08jMvjyHqdvUyQAVjyTm&#10;4Ne1vKWf1JAScR+ONe8HAJXXh/SM30hPWr8Hiabb4rSfvIc0uTwb2kpSWRn3TpHwebxLdAFCHlR9&#10;MiUEQglPmkD5mbyc8okPuTmU43mZAU/9h9CQGZTPcWZoA0mr74eC977R3n2clc6BOHa5kqolyMaM&#10;2ALlJAWjusgUZkehhRJ8W9x8BtfEH1cH/ab/peP3dqucg2YQ2eiQ8tguasJAl9/es2FVyq7FnlRO&#10;V/UV+/sWjIvn5B5I1UE05wyRmGvlNbcnVrnjj09nqb3HjPZ3eJR6QlWzLPpdzKb84787ZMf7v9Dp&#10;W+r3zEKnAzGds/Y8NhrLuVS98b6kVUd7V6/JV6pwo+yrixfr6Z8R+nG5M2ZRyQ4+qWAiV+gxtnLG&#10;1+lgqMqWS8JqAxKuEkBUdd7WzcugAwJT3hag7Hm83mRJJDBFpWN+5yd+cidZ56lFl7Cz1Qp/83/c&#10;X88k3raReLhljeq9ST9sFsjmhNu2YV5XjtM1xmzEaQ5COmqNnonzTQzdXqbiXD7oudC18x2FBs41&#10;dYDlcmbbHg6pceL370+DhXBYC+4ZoQosa5h9nCbOawY9bGNARR26QaJZp1XDWGVld3tieCM74i1b&#10;lnkLx6ZSxwVMv5uubbmt8Nh37Js5aAnPEtjsLpNYVRdOqN7RvOKY8CDXdULaCOiqea3gp8RGp83K&#10;/Q//idOFYSM3PJ4PjNGx77vZjZLwMebkM8fsGBv++PULj33HeV34/e/fOM8jnNfdx7xve8A6GRyM&#10;Z7JvGz4+ft344ugd2xieUX+FT8cgFRI6ifjvhHgY2/AK6ROv1wvsPXFdE1+fX+aEpw3tGdZzTow+&#10;orlk7wPD99gaC/ZY/0WIRzUoF2LojzEKDViG9L7vGGPDPE/HSjafEKFQIIq+Dfx6PtFHizkafxfH&#10;MSc8XuqNhJWw/bEmkte8bkEXOxcNrFhfgsh0J+zV6KRRO0/XtTAP25eP5wf+23//Dzw/HpbQ1QSq&#10;gmsaLKtlabvD1SEwqEtt2wNfXy+MrWFe04NMDTodasnlYm/NYEX8zGxjwJPLLTtfyGeN17OqnYEr&#10;y/DesG0Dow88PzZsY8fn15dVOHiVExReqWHNIHtv0YyXGN/XZdAVc11+XpxvSgbDVsA4p+4wlzUu&#10;ZWW56sK+bzg80EQ+FRAcYgHAtTRxwR0Ch1UByd+NFzOg1qRFby8I+eNCg+C8jsgIpx0AqGW+I6wg&#10;W3h1XHdf89E3EB6yVg4BwBgGxTvYFwEeGPBkSTbsvM7Lq0+y38Fw3G3qW4HJXpzQ4ZsIvYPweol9&#10;Tp5/5//lpWzK6zxC2VfP+AzXTQR4Pnac52kY/upwTz6O6zpzzz2wqs5Docbb930P5/m2GaQN+UMY&#10;Hn4/4w0TawK6rEHw6BbwOo4Twxo50CRQlHZcyPg4J18UIZ99YMKtZSX6XBr/sZgZFevIqIC68fGT&#10;gpLPujut/dncrNZiA6loJpGV+3kpSSoncRubgx8swO/5Nh46ZjWkWL5PJTOiYwDgUAaBwqyp3N3N&#10;1HgCaJQT59VKjVsogG+X46fb3IxOrokrXbVj9ncTNMcVj3q7JBiCz79epz994ZsVpt9iATYUV8iU&#10;zyDjyKtCJ65Wq4/pNiziB1BIcV1VcV4TTaY7phVfXy/Phmho2nBdF/YxspFAtwYN0zGVWmv4/P1v&#10;9JFYu8/nA8dx4PF4RmT2mpeXsF2WVQDBeb6w76agbtuG87QoowCeaT4CM22uBZxnKLdUwsMRSUbk&#10;lkpiMiqYBZSOdPEykrrvPMn2ilLZNwbG9Q5HU2CjegUJqoPQzlcOzM+ZP8lK1lxxb8ZjaJjmBvKN&#10;BsclArPkRDgufwbLrELZv1MdmblQUPdsoNC7lZ4R9kYasBYNWA2MrHCQiaIXoxhIPwME4bhZTrfN&#10;F45mGs138c/ouFjE71xsTsFMkjRqw4CtTlPuInl9KPT+Cceq5Wp/L5zUlVEUBx+KgUBlz56xcnG5&#10;3iKOy2bzTucp99xbNDZBWw1oieXeyGe03O+HV22elHR552v1lfw2iOsbpy3TeHtpYe3J5yXoLCmg&#10;ZsQGZrBvlgjPlPqV7TZPrXtJJSr2CGh6h9GAZAZvDj55QD0+QQNlTvVrsYIKsIEmyyzvD3BpIJYl&#10;y3EkI/5h9QrPDhxnO4jJQ3zkcelt8Lg/w28gUp2T+XBWWtm8EgbDNQvbt9u8kMqe88Qqauw74rS8&#10;8m9ur5bFhqRhDABq5XsCScNGUpmtm1Ad5MyEJbxOluEXWRir1lD1iPqSQmDqf9fzGHcqynnsh+t+&#10;xmYYXuBd7SZsMpqOdvsZOTGFGMmb/EnOGxFQJxzQ8q2JLJFwMKFUdNi8bTMTn5U3yfOf+gB1v6UM&#10;7lFPyOCD+OFVZqojz2WyPxoxchvv1OWqlb3/HUoQQcuh8942q9RxOUlJfEX8uRxfmRu+67X1U65P&#10;a92/x7XKWhHKJTuTvCt5XOIv152OsdbT905bqpGpySO3FDcnOJZiNb9PMxnA5qqxEG/rRCPmm1M5&#10;LwL5dl34Sgc+bf/lzg9ucrC8xbPDakHS6HsQ5fY9P8+udqNLgzbLELPkTcW9CgQ324b9L94dpPVZ&#10;VeZJ6+gwPaJr9zt6xi+YRZx8IPnB+1ySFk3+h+gLmikL7KXNLoPdqRq0sBRQ9jix51P/VlOwoj+F&#10;+r2Jq4uYm/fFaJkIITFAhqIy4YPzkW/OA8LKSPBDLevBs0r64qlsAoMooH6GlCV5bpPv3DWzPMm3&#10;/X2jlbvaIunA9UZtdHZZRdwKx3TzbFxmmdoSrkLfGgkVY+uRNatrQZh97BMafRiGtk7PGHR9x2/V&#10;3AE8p+BW9ckr3Mbgmho0iTjW7YXjurANwXIIgsfj4TjJxV6p62kKD+icWQ5zQZowZ0hH24fT7jKn&#10;kVfUzjmBYbivYwwcpznRzvPEdZ2YcwSsEdyZJrDM1uEyW7vZCksNR51ju6Zhje87mzCas9POC20u&#10;CRiGyxuRUjZYZqbZfCoKnYLzOH2dW0CwXNfljjpCITlvdef6GBu2MXBel2dNC35/fULVMKIf+47m&#10;ARSIeOVz82Sgjm3rgevde4/kmjmtMWof5sSc3vxPVW+NDC3LtWPOKxzPQWOa55RY2oA6RvoGwPoy&#10;WaPEHc8//sDx9YV9313P4tm0/W992En3IM3kfjRz+JHH92b28XFQBwA+f39iuI23FjAvc8Dt+2b2&#10;v8Kb7E3sm0NO+NnqvaHBoHb6WEi5x+SO4iNzm3nNK5yi1DNCdjnsxOgDEOsNNs/LfA9ePXMeB1oT&#10;wwTvfspO61U2xob+sL3ZxgZFA7O4AfU5ep+JokOx4v3r6wu9C45z4o/Hw5AyRdC6ui7S8yw7I+mt&#10;J2SQqmN5W7Z+A6wJpUoks9n+LEhv2LeH8a02cbxOW0+HoOi945hX8JDeO65zWgNf52H7vkGWGExN&#10;SSw5j9MblrqWX3k41O34C1vbcZwHKE/Woty92w38Zzj5Gz4/v7BvG6Z2r9pIR/G8Lkg3OKPzOAIe&#10;97rIo4wPGxzJhdGBY01geQNR2ieroTsUiy7LVm9toHegNeONds6H82R7vY7DgyQdz8cD06fTmgTE&#10;x3Va8PN8HZhKDH5BZwb/1gOSaS1mimfDy5SxCCd4yA7KSP+cfRcoCppY1jp7j7XWPcCQgSlVxWN/&#10;4Ov1AqCGke599SZYGWTnUhab9JozvG8je5SoQkUwto7X6yv24jissoU4+WzKariiVl4AACAASURB&#10;VGek2QNUcV7LYFiWnbvjOi3b/p///L/+i4dKndHYsjQjBocUcBvTtcrMHkq52EIYUNgRmiIi2Mgo&#10;gwmBN0VQJDGcJfG6IhtCWjovI+tF8ofQoAnzwOfkuEqhRAIS9/PIqzODpeVmhTnYM9zoCcJJ9SCc&#10;2LFGuWQCBNZkEwlHAcdJhijlGaFzhFHFCSYjkDqIMAiq2lXAWNzItaHZl6dntMUz4zvpxGN2RSX8&#10;+kfMz8dHE3spvr8KA6o4s6KI6G5livE8d1qEYs711iy51rBi74ppDyMmu3ovbQC8o7IrUa0TF8/K&#10;i1g+Q0a81kQbwwRsb4A0rHNifzwc80vxOk5IMyFuWeJ/4FoGjWIHtLvSaFFck/HiQpOZK4gsD8S6&#10;miEO1SjBg/opJF0U+kjqy+UQ7urtbXfUxRqrw6PYtVRyuPgKBf0S4FlA0nE1ZsICDtIx4yJotBg/&#10;6nSZFRA+FojjotctFSf5LD27Gxb2TFOgjH6JT7c/nnh+fOBaE8fXgeM4sGDOjThjqlCW84LOkPJs&#10;CCiOazx0qjoGLhy/D4HTyj3snl1ABWpeyzvSG/2yEeuk0ClsN51L9m8Rn9vH1YImcLNXeNyZNW3T&#10;8WyUtwtpEPK29BvYuUwexn+XJoarlHnyxcxMGoOihqsv0Bv2ZsgDygnyaSXN+kBaEF8xkvxZeu8r&#10;kVzCvi8i6AWaB3A4G7+eTJXBNAVLMhHGs13XYjOaP9dG2W57xjNJPgounY93KdVp510OP8FqEnOM&#10;sslR5bG+IVyLJu5I9fVqEvNXX6vWeCZ9V0RZeuIOK8l1DvLJDMRwZtHpwLX3f+9Z6mGXgzRl10VG&#10;CeXnjVbuf9CNAlP9g70tb/5KMzyuLTTIsdFl4jqQ6fuSfKO+ROGK3DIHaV1r3x+Tn6QPZjrk50on&#10;UDSpIx/xINtKI2r6wWQmPaKrfQY/RZPWjE6rLoJ7BqyI8w1E1rje1jHXyJfBD7dGtruftoKfmRj7&#10;DQJt/jvPc2A/c2wtaY9ewSJ/ci0rneht82MPm2GASouwK1AdYHTG+QGdcWt3tNjq5j6rvXtHQLSr&#10;GPwzHXRAZJHqovLE3Wk3+cX/gFL9gtQhyb8YUGDvDgYEu2Tpt62zZ8XmlrqxmTq4wuRLE+o24hi5&#10;Ca0mLvvIOESslNs3xo2spPHKI1VSMgCCpg1NZugEUuiWNGW6M3mD+h350/4zh6dhwpbc9sg0u8kO&#10;XztQlxDqBkyiSd4TAkoClMSfY3aINusNsZB2hIiiazl7Yiea1UD8qV6Z1gSRVEBndMqpcmach/Cc&#10;C6tQi0xrIt+aN/JfL/BtrVkANeistdjnyEYXZhqmIz14h9RqIgn+zIxyMgryRp7S+FWpZ2icnbD9&#10;BIbh6qXGa6o5ueHBA3c8iLoT0LOxIuDrApVNzPKB1AsyiSISmMT2ldUTPHcVLqkGTFpvcQ31JXA9&#10;JPFf6zkwdkXGaG9ERr7zPhVA2ctlcT4IumiuI9yy/XvumXgQiI0CTde3JmOPxwP7w2A5DPeYSlKM&#10;HExYAejMc97VJZ1wvpPEOAaAa6o7/KZBaYC6zQqnyzWn9Q2yu0cTN4WUPgvZJJHPMLjJbs0G5+nr&#10;aH1/Pr9ebvMIPj8/8b//n/9tNLOuTEbxPSW0JADM8yq0SogBwlACrVmG8lJrwMgzuO0D3KjXcXhT&#10;OilQB+7QE4NI3LcB6Q1964nDS1pWxTWtMlhawzYe5shqJt+oFgQdwLCs6XAX6Za56mM+riOqUOdc&#10;Zn8UR9OaK/aP+N7xUjtbx+sFXTOcbjpZ+QBYEpHha69pvSGO64wq2OuaOA9bV12e+eq2TmsdY98A&#10;tXEBuGWPM1mL2L/XnD4X8X2xDP3WxBrTieEbGxaz4vl4QNDRuwVhugcdtm1Y0EYVx3HhOg6oigc0&#10;DCZGGn1JK3Qes8/tjByvM5xu5CvqazzEcKaP4zBoE89sp+MbTbCPYZ+1xPAHLOAnnhAn0mCxB1uT&#10;eRreeOsDfQynP8S5nHN5AAD4+3/8h0OHLPz+12/0bQAMVM6Juaw5Z2uCbex+Fl3vF8V//s//hX/+&#10;439hG81x4E8s6hOqgAxIN2iT6ZUGtK+az5/wrSICnYo+Bs5rBV+bHgyzhC27LxOeF2w/DOanQdjg&#10;VhoEFlyzAJLZFiINv39/RjWOTsW+7ziPE8/nDnuUVUz0JtA5rToBdga2MTCvE11Snl6TgV3q1c67&#10;Mczn0gStD8xpTnDqOMTJjr4Ci0Eq4lQPXNe0JovnadqaB7HmNB4Yfr813SdkzvEmzao81rIGjmI0&#10;x++EygVg3x4G5UL6dTicvW8Yo+E6Jv742HFdlJW+vlSLpFnlR+8enBgQ9wZNt6dOryBAE4dNSX0Y&#10;aBBt7gSmnWSyfC0GfDO5OILXQDjF6b9j9Yn93oJPqes/rKIwG8IiO8xI76NDWS0j5pthnwPyxtYF&#10;x+tA9+qkLnYe+MzzOsNXR56g04KXu1eCnNcRgcm1DBlgTas6WWsCKjiO03jZ+cLIraLxpHFgiAfk&#10;OwHXzFJJ4Sc3Ze8e4acMD0eu/82yTj44lBFQMXXnhZdKVWWgPptjpw80nRHlGjoUREJpub2KIliN&#10;zb96MTLIDKvbeKgv1tv7oaUZ/P4EvV37ZoQzGk9jGz9nBuX1ZIB1bJpGBPfYnVI2a/02JntfitL5&#10;f16XegcqPvV9DQWrXOcXu23lf3+fj9EED6berqPax7mFwgjzFXHfWeJmF9qNpzNdi6KnkmmNWBZU&#10;/Ttl+mSq1iHYGs6Q1j8+PqB6BZP79+//BxDr3t57w0Vcu9ZMkdLMQguT1PdNNensp/2mAzlSePKD&#10;PHe4f/S+T4J2w+fkOr87NOv6ahioSde57m9n4a9esgAtadVgRk7uncT9UZ7FT7/d8HZuGywSSsOb&#10;XzbFokVJIN7oOny8fJtnrjxbRCJr3J/sv5APMdAjCNxXk0NJ6zQIQ7AXI45jwHv+JQM/30+r0ZHc&#10;zkeFHgiH9/vZKuMGEAp5/K0/0UK+OhDX/wh1YOSEkCJunCeZ3Kl7KR0nP1A970PZ8LYKN76td3q6&#10;z6DSaCxC3sfPgN/mh1fuyM/vI/iZaD0T32/20z0YHOZOJq5aWY+3rcz37/vX1ANobzPXciM7Z++c&#10;2f76ef7kAep7Epzrx1maHPe5kuZvN+LQi8zLESCwZmOmharD8cH9ModbAzzzJVyndg1TUG+CptCC&#10;L85fU3zlFWXNFF7YRFlLSS9oTdFkAd2dk9QF/PvRVFST93OdIPKXe/DTK5Xmv/r8r+jQ2V25gQig&#10;rfJjp3niS1v02j6vGYPs3vo28Dwd/4cXZUvohW6MwjmFN6Gk3sCv1Jc57hbRbe/8LGRN6g2W6G86&#10;o6cK5GjfhkttKIer0dshexkowiL2V9WFwlHnd+R9zclOas1AaD633O+dr5U1s7UpmcfvcvOmG995&#10;oWqel5RrAo2MY03eiP7/R9LHvG1Y1hQWAjd8bUDuF42p1KMKzzqGaP7tQah4SVmPYkvExzAHTTQW&#10;Jz+p13L9xHQEVrfSOapQM8pB/uxZUroMXqG9MWWnBWY81YSS7/183MmoOa9oGsmon6oHpv/ycId+&#10;RnqypmNOowX/vo6RZ1lvSk/ZN0kpFRSuecTtZ0LBEN+V2WGBa+0VhME3lyWaVMkbz/D9T7jEZvwc&#10;PNesyrtrAcnfzHHrGQvhBI+19cSjN2FY1qeccYsU5/wIaVV0ypvOLUBDgWd5qwh6m2k4y0cf1tSx&#10;DSCqkh2HuGTdrpWOa2b9Ay2z9Gw4uKaNkXYEncYAbSEfNzPvw5lbIPqcpggZYNzPRn+dhwfcEi5A&#10;WkODZQO2Bm/COQIOJWBvxPeq8LgMtACEIFmux7FRJ0v9WVmhRRESd4wYVITi9TqiKWTbN6cDX1V3&#10;0DHoPL0pm6gEvEbNdhYIxKuD2zAIid43HK8Dn19flmC1LKllOLzNnBMqpwWIltki+/bENa/A1t42&#10;y14XH9t0WAvSCCuS1lxB+cTBZvBw9A2iaU/ONcPJreGgIk3bWbbkCnOgMzC/dOI4Xt6cvqG1C63t&#10;AAR//vvfltnZR1zfRDDF4A4si7Vj3zd8PJ+AWCY+xIIU0OH3szMxxnA6M2fl8AQzXYLfy7DDrznx&#10;eA5rSHlZJvrj8XRn48Sa5hB7vQ5Q3wZpSI1WBA3jueO4XnZPBik8YHVdV2RSc02XKtZpjUDHNmI/&#10;jjXR3R/VWsc8Z+yjwZFsDvkgDmt0xXmMioBlyXeEslDXZ2hNXNdEGxOq0xPlGn79euLxeLjspCPQ&#10;GgF6Op9leLeGIXA90xzT55yeCKJ2LuaCjA1TT6zziiCcwpPFxJrH7vuOCQDrivP+ep0Yft6tCqgH&#10;F2MCyDmn8+WJfd9xfL0w58Lj8cDvz09fgwPAgGW1NxznhS5i/EQans+nQcWKJbz0MbD1hrk0oGfU&#10;92yM7uvoa6nJM8wn2SBijnrb/8tlsMAKQ8z5z2aRFogqVfFCzTNmisOz+yed94IIGIquSMAjxMzo&#10;FoiYjlFu62c8SFWBLnidJ8bjgd+vwwMoA9IMpWA0w4ZvIjjnheMwuN25Fr4+v6Ix7LZtyasXIunL&#10;+IRhoG9jx/KqDuoKhHhilQXx5evruq6Uc/6TvVvoGBeI8wQ7jPpW5XuetvaqSOgtHwPhcViZRH5p&#10;8uKCLkRgSXrDeU7obNFryXQzT5hpViG0O8yPeDDhPE/fS0XrHV+/vzxx1WC3BhXbjKoj/xYJZaQ6&#10;jqoaTiWWjJlCqvuhcWBJl3kUfB4ZdzyX6iQXpaBKAQ6kAhXykzLw3RIKBbYYB9UYapEDG4YdS6XD&#10;0ReEf39lBiaiDt/VrlAQb9fxe1Tq+dx4iOQ8yjgTPxGhfHmQEsymyO+nAm+KeeoXCglDrUWm1H2e&#10;zCT99ooJ0Zi8LU58SW9feP80f6lOP8AyaOtr/fAlN0d/GBxnUp2FP1yjmRmyFh0THRBTBPZteFbF&#10;4VhzLD83oXidhynsrSM3wNZsnlc0XBjbwOs4oJPGrEXV57rwfDyd+Ri2qd29YtzmfACgSxqG37IW&#10;xbM/7Q+7jyY93bL3//LFVeUhskwJ8N4hmFec1XTg8m+EAZWQQ1xzExihyL2PX8ueBa/U+AnNkvvI&#10;2dH7T/izM2vs/opmQz42Rr1psAQWoUgq5742d6cgJ+oGhQvD2ykojzdDBWBWnDExy+psakYpBQSV&#10;B2aAqy4rD+R63ORIDRHQkSMxPlXFCoe9jS6TSTTuQHSH3IH/86uud713rLO/Q4f5+mG/AXVoDzOG&#10;b9+jEaTvHNOj1XGqi2NcURxvvNNt1KBCHA4j8sNVvkI5AXNcfsMS9Yct/YG+PPBwc/LHsxFko1B3&#10;kFQCtvtlrY6fNoULchrdeU5TbuK2KXRc2SNNyISc9Ll0v/AmY0TiuZxsOOlu68t7Iehf1ZzrTW2P&#10;0shKZ0tkP9Z14Zq8nSca5BE8op7gY2VubjpS/FkVi5vU0cz7vcT+mW/Kx9LYlAZg9n3+T/y4+pzu&#10;y+x/13VPCJHlfDhgR3zNAisVy6ta3nSCmqEIgBmt9nvKSfKD3LEbE7wdAXnTM346GwqUSg/xqWuw&#10;K+ok3ylb0bQEaKKhusTn+VsZfJ0j7n9H4I06KGndL6LjL3iiKAT9tpbcicjqhivHP6y5OTBZSehz&#10;FhPtdBglxSStcZ1/EDWZTV/4Y+S6i3M9OsY1aYMLxPlV51zQaoz7PgcR0xPSAVdd48ljsjkD5dgq&#10;ZwapZ0pxgttgguMyGAUoRFbMwWinVGW+ORuTKzi8mS/ycuz44c717nOIAgInqbAl3OgN376qP/e7&#10;LOL61J1gb5yQKTSE3cEZUqDAkDAI0SXvTB5gjl44ZJQEdJQQOwcScGkCk/nmKPweVKZhaBlV0xrp&#10;umEKgWdZVmcxUKsgK01A1SvRFITjsuRwD6D7Aq6FsHVSZpMPJM241YCfEoNsLVZkHJve42tDfYQ4&#10;6dMpWQBZDQKvlvmme5FmA4sqCGIupwEQVk2wlldX+Jp2tyXZeLdmTr8H+AHYHqlgtRUOrBnOZJct&#10;y4MT/nYtJSf8EB1ZXE8BvmX8v7+SoojtnfjSmZ1eZKDeIRpUcTvHgNMk+bYCbC5IedrU1mjOaTir&#10;OdN05rhTgXrI6U3uhNm4tnu5JmrVU+ZYbd4HybMzBeiy4dILvTW8Xge+Xi9rTHnNCHAKxxA0h3JW&#10;bI69d8wrIXjsjFgyDYMc1N/WVBznia/XV8ERzoQoALc9UdXY9wmD81jLHMNkMc2zeVUVow18/PrA&#10;Nja8Hicggm0buK4Tvz9fDslhukrTDuDEGN2hGRv+/Ne/zdnmNGtzu4Ku0G5aU5x1fk5Zoq6kLJnA&#10;NXGhYUEjK5TwKu/2M3tkQYA2S/KMYxU3WBY+M1+/fn+6jWwJYtu+3e7JDNK1Fs7rwpgTz8fudGDf&#10;e52nNYTcCU+jboeZDCDWuTkMF/7880+8vl74448dhEhYi7jbio/nE/Js0C9zHi+1TFOOBTBcc8Jy&#10;cN6nZ8f3fUNr5vQ12JLugRQJXnBcDpANr/6AQFfD2Ihc0DDlrVGgv797I0e+f5723NEH9ucTgOJy&#10;KAcRy2Re88J5Xhi7nSVrBnli2zb8/e9/YGwbplcnLHgSoyCqjudxOg/JqrzeLOkLHvgYveM8T2zD&#10;4D8MR/70TGfLlt4fu8NqOETK64DC5rmP3Xs+iVVHLQaUG645zWnbGuZ14bqOkCWv18srAAbO+UKX&#10;jtdxoPUdWxf8+eef2D8eeOybnXd3JqsHpujsZWN18YxkqwoRXBdp2OlxmWy1uZnMH45UcV5nYEOr&#10;5v4ZTje3sUXWNR206Xe0SpNt22wOIjjPIxuVutxvm9GdVURIyEj6mMawzOXjsuaWVnUy0fpme+xn&#10;eCqwroVzGp1CgONl/Kz1hrGNcPIf5xlJnOLOY8B42b494uyPIcFfRTRtTofY+cYzSlZ8OA9FHIfd&#10;bZPm1VpL3AGdunzzJIHebd9r8qatCfUq28c5F8bGgILBbPVuAVXCh9FIY+WcNZwdHkQxeDNrLrt8&#10;LQUiHbImPr8+cXmfAAb7Bw0f05VpPLoxE9g6dWnugjoUAOHiOvttxO/2bxclwYwDCQUOWpREoXHS&#10;vhmg7y8eQvtDQ3DR6fXepVsavr0H3I1eMpGfXmFA6N3pdL/Hz99O0zmvlfKG1g8U7jBLw2wtKnSc&#10;8g9WGefgxg0dNnE/aDzLc1rAO+nb/SzCQkfFX82qfiEnZeMtuEx6X7v37/nIbgGDn9Yz/UnBsmwu&#10;YkbrzQSi0jSZEd78QIdrxCPLJvDYOd0aSKTLbnozkOfzGWV2YxhO1/QmGb9/f/pBsyOjgGeN/3Ls&#10;8Q1zXXjsm+HVeXQXQERZ0yloc6BhngpimHq3rTdS5/nLc8lXLWG2ny2/yP2Ne9FoVMBxs/0BwR+S&#10;FjQ27VbF8G3Xbpvpz3Fljoa15heYUFgV43rHn/iBlP/bRZ4O6rwlH2BMf6B/C7CFE/AbfebZNbfA&#10;AqO537OlaYCRpwq0OYSC1VMmTytO8OVGF6ClNNj3gVR9S/FOQWJOZL0F5ur+RDy7OH5uW1J40bel&#10;rcb2jQbti7Ocvx+5UXmIqgDdjbgibyq3vUGjcPocY81cx90lSGN9ueEHLXAY4ewpiyPItRE4n+Uk&#10;/pqvAsigUzjI643NETfj/nfZKsKMBR+zcv+4XOrnizys5TL4uFvIp7zm54zuIm9iPJxmleF3HnB/&#10;YMqj+33JqKVskys2KcbjRXgXEkr4zMp5y1J+Vxbtm+4IUPd9MTNV3AmTpcTNo4vmPLUAxhJY3qqf&#10;RdzmmzJEWGlFhxkyUFuPXF2BEHcwWI6Ou96gLnMJG3MPEuk3PYSGLReuBrzV5TYzScswbvRMXe6v&#10;dabcLcPqjRUojh3SqnjOb+EjQscoAscequZErGurGaTmGn7j0T+87BnL5YNBWkx15zYV8bfzUnmw&#10;qUVVC4DRR5GL6dxFyLYQdOKfBk0CGdzxtXrbNzritPCnltuI2Naij75z0lgd6k6SmVj1FdUhznRD&#10;7rcMRpPH8L5FgsSImBlK/bx1rx7htd5BS50XNeX3fAWF91v4zo3zlaTptOLVcEPI9+mQbQ79hkym&#10;VwHDhZaBVgUCMmP1pgwllSkhWESMj4qPgme8kS7MHullD8qOIDNXU97SMGxNgNWw2kJjLwgfDpuK&#10;rQZgSWQwx/mjTuD9UuiQI+3Ny3CMLbhnBnB1bJZBxvNWjHc5XjMb8iWfpNM29EzuhKTOWTNIpcmN&#10;X9JxttTK8KEO6eZZcXRIp6PWHcdRjo24j4ABHw9IN4k5ksEyyBN8xwOOrTWo946xpAe3k8R5JRKC&#10;6Jv+WWzNhhbO8Jyf7zMzjws+6Tv2Os9s1cEJjdEcX/keyvjulGXWnvqzJszpO1WzOrG5TaEjxhTr&#10;WHlglN5nMMvWzR16yrl58oJnQzZk3xo0wevljef81nNNCMyGWnMBczpkk33ldbzweBje8+v4AtBw&#10;XWpOwXPiWmx8ST7bnP4bsieQxvoYvrU5Q87zsIZ7sGze2TyIBI2sbTpBP7+sCaM1DEVk+wJeei8e&#10;dIRiXhe0WTai0ct07GbyFdunfTdHLbMOezOn5ktfkc14XNbr5zhPzDXx2Ddz2EAjMMaM5G3bcNL5&#10;vSwTXKGRqUnRXHUENomuiU7iazXXwnktnNeBpcZrhjeZPB3LnKaQFZqYf4awnxBBQ4fCsr4JdXNd&#10;l2GsOwzKGHaWe0/c7svhkYhzfhynwV2JOQb3fcPX68Sfn7/xeO5o0nHuCXuzbcwGV/RmWPKfn1+4&#10;roXP3y+MsQNqDsXzPLFtBmLw/DAYodd5YR0vbNuO8bTMf1HFvhlO/L///RuAeN8CPzOkL7HqCOLM&#10;0/l4TLXEtibuoPcmp5fPf3izRrHKJgjx2IGxdYyt4zhG4MBbNiocx3rhOr4gzWB4pDW0YQGqdV2Y&#10;ywJHo3fMCTweO379+rDKiusIUEtZCm0N1zIrbOuGlawikNHRPONuntMyyp0fN8lGg8dxYNsGxJ3s&#10;QEJYED5n3/eATWFQrHvgQCR1ZqOtrBwz5ydtbMsU/3q9sO3G7x6PnSFyZ4r2s3vl5FqKvglkWhC8&#10;twHV5dBE5JWAdA0+YT8brqloovj18WFQJXPGuJ6PJ9hU8eUQQOb4dsgiXQGbc0UWswV4W2/hW5yu&#10;f8x1Ydt3hw2izp6VXWNsfo4MSuWyXHs0lwHXeaI3YNs+cBwH1GmRwbJLrXdcF4PXHduG02FFGOgd&#10;wwIcFrzyqgPNgOm+7dBltGlBUM+YR4N0iYAhbbR3Hbcj+yZSBhI2yQLIFzpMz7JgUiZV+i0tQMKK&#10;l27BDOMtC/jKCicLxpq8n469T+hI+j+bdKh3ciXSg8UIxCGIBY/nwysxNJqw2t9WLbLvGwBbr+P1&#10;Qv/nP//xX6aBAlaKSlzINBy4LBT8LHEJwzH1RL/u7pgTXs8IVcu7hhLvO9FaOqnEuQcxvUUE0vNa&#10;uNHiw3CFKPXR5VaICMDuzpYxgMSfRY69OiWk/KSzKbIE6LS6mTvVAKXSnAsn7vAzhYMBgrJmyLVN&#10;x0VYqmHMsGSE77ttgtrRN3InwlCyaFq1VVS5oTV7FCExO/eVT347HInzaILn9rkr7fUw1m//7My8&#10;m37pDOIkNVaaf0aUSrUcVcR1XNN0prQYU0RyfY0s22PeyjqJMtg9kjq6Y4H1hm0MfH5aWZwptoZb&#10;d12nM58H5nXYbqhF0yMar44L2HtZSV9XnjEUV6gwylvnKKGo1vMa6W3qilSr+JuCJZ3E78KEWTPG&#10;nDJMgnKo+Rw1VBN35PoBxc1g9M2Jj8p+GC34deE40PyeFF7Ac513i12Vci6+vQeA5fsLiLKdj48P&#10;PB4P63DdGj6/vrxk0zXE4gBZ5e/bGQ0l0pffDRiI4cut6RFrAcJpFXvkSkHJKoqGe8qfsdqx16H4&#10;+HucZSjEcSBszWiwhYOcCnAYsPC95375+0vfzqXTQXEIxnKXR1ZDM75dDV5IISNzblmmpFF3vY/5&#10;oxNLc8FL6J1WxhvuJ5V7nunmRJ0ygEYXf8eNJivNGUnyxOWL+0nnnjWrMYVpQSPzlzfP8nW6GPzp&#10;zqh5vmOfpTqTQSGbmd7Ot+MEVOOorGByfv5Vpnnbn7of9uNejVO/7XOK+/jzwlAkCXnQUzx4yjnG&#10;OXYs+VW+qygZW8kvjA5sY5PeKE890OTfjf13Y5NHge8LHUcCWOWKgRUBTiuuWFXaDplVzo6dpcqD&#10;NAwhM1ARWbQ8d1IOi+koLbLYTSaw7D3XWsHS9xqc0Nj/GiS0rBiGszNn3PaEsuDdQTrd2XQPXqYM&#10;KTKV4y50caseUxuDnVl/ftGfADtPyu9J7m/oLbzvTV90fF0fR/P5g2ec+im4r8HCjI79g5Cjkpjr&#10;gQfNZ8UJ5TpZ89+7Xiuhl9GZLWWtc/ea6zDy/lHoeuJE3gj5IuQZCinPg4g7RdyJ67odx9LdicCM&#10;ZtIFSN9+Nqoj0JyhzgvCyWi/dtJL/Cy0h7tcIM0sKCCWAWXYpAzqeu+KOFhegdWs7Hnv3XB5Jfvy&#10;QM1wRex4c8fxm7CJYTmvEQTUYCS/+/6w2aBhv7Z7lq5k/4PmuNr8PPQY5F5IvXfVtSovBcIwDXkQ&#10;+16/J7d7VdlrznBzkI2xReVac8fT9ySeQvyqnrfkegWNad+HyhO4NSbfEb07eGaoa2r5XtA2rIfP&#10;ggWBFqgv27MsqM9eCQjnExmswfG10M+CEv0sR1UQbSQBiDvLyj6WtxspZE0U/Fo6ZOiMJp3F3CgP&#10;Ndc99tt+uX8mfm0EX+gUaaXigPdgJq7p90Z7bgP3hFZovq/iY0xxaRJqXhPqmMyBuer7EU0fKRQ4&#10;12ZZwctL9FsjdrAlb9DG6cPgS6Y3gWwiOM7L6Vkwr+nyivNNZ0KX7hBBxv/nmljL4ALO88R1XtjG&#10;wHEtSDNn/nGc+Pe//41///6Nz/+XtXdtkiU5rgOPR0RmVd87eMwA4GBFP35NPwAAIABJREFUgsYP&#10;a9L+TP7RlcnW1kRRIggCM3O7KjMjfD+4H/fI7LoDSdwC7nR3VVZmPDz87cff37PqwV81qnaZSNIR&#10;DUNhvBVqzitzGPv7yiQiCRrcn7vDVZpErLXifrtjaYYnzdJ/UaDzGnesoZRwUNdacVtuuN3ueHt7&#10;w9v9jtoya3/fd/zlhx/weDzw008/YfQj4TZG9yaQQG2WAbrvBx7vD68iJrzHcP3JnH3ds1SPMYKn&#10;zgmFlkQorj/A+/Mc2PceWbEiJXB3S8kgzHCHYCMvcTpvDiUDWFLW4b2xmCULEEfcK6NBnuVYyMgq&#10;ZMqoWhsCVtfp+dg7tu0wjPp9j6zRUgTNna06gG3fsO8HVIdluC7sHgns2wZVh/3xs7JvB/bn7rBC&#10;7MMEqyAo5ph/Pp+AKmpbcLsvdh79rBodqesMNuZtM8zxvttZaa1hez5xbBvq0nzd7ZxAgWVdsCwV&#10;b283LItlNT+fmzV4XFbsz0c44o99c5vT+aHLhNGt2aF2p3iXO7///nf41a9+5aLe6b4ULOvNxatg&#10;XW9YbmtApAgAlIpSmbTnchzWLLE2C3oYvIg5wQsKUA0ne1lXPLen0Z3zJupxhnfvTR8xYCkgro84&#10;3nmpgrasYJlXW+yZn+6fMIZaFn5bsLbFznVrdk1lNYrJPfPZWNUE1Jz91ImGKsriFVMu60Ws8or2&#10;ANQw6HvvuN1Woyu3XwiL01rxQIXR7QAcK9/GPhympTjWdZGCAnNgj94D0qWtd6go+v5APxRQQa2K&#10;/Wm8t9bigRANHbGP4Xthfy/rgvHYcGOjV7c3jdaBmzeWNbx3t6vGmF0+xstYlcPMeVjAScR+ltoi&#10;8Nm9eak6Pz/5ANRotpwgzJxf1+I6MVEUXG5GktPUo0LSab+sK5Z1we12s4x3l3MAvIrCK4/GwOKZ&#10;+wBCbtZWse1b2GUQtwmKjb/WBaVa5YzBvVjjX3Heth8GmcTnHM8dUDFYoatxPb+uulcaDVRKUohz&#10;wteIAm8UShWNV1pEkvdm2XFkXEzK48kqe+FMBVIhPr3H62ng8j3oh7G++Hoohfze3ETu1fUfNXfe&#10;XOIHD0MYY5f1eTWg/NWcAWXw4nIZzDS6UEBfZ+0ACdXxv/Kai+tsG/Pe6kz+/NLTZydDH4BrBKdv&#10;yHS9Gbqat5XzM17NbD7UCjokpkyJ6Zo0UnIhDxp1AutiXAue+46x7dCl4X67uYJoim7ve3TqHjCc&#10;8OM4TDia98ZpGq7sJx3GOMf1ndnYulCbM4IP7/mltJHC6BfN8mfwM5n25HxGXmxJ7rMvFZ3Dcb6n&#10;7TyPTYDIvKETS3JzLpe+Olk8H/G9oOvry/ZwDsRQGaCxS8xQ63jcP9whaeHjS6O7PfyIjRN/SOCL&#10;NHpJ83R4M1OLzvB5K1+d0yvOpQWdNd/QdIJf6WKyl+IezEAnkZzsVd7n1dx/5h1+V3IiJ9qNFVGc&#10;MtyDMykAGRhFIF0Ah7Ea5F7sM+BKa78M5kqb189OyyJO+0DQySyH8j4vzhjPU5yXj8+cHWIcM2Gq&#10;PrxEohXEiw9PMjiUjusr+OKVD3/9WpM7X7nm+pV5gS589cw33XkaB4JOZL9mxqJVuDPPh06ePK6b&#10;N+1HjGUeAYPT9rfxnpIjUjujfSSvIn8AdZDLI1MuX+XWJYjNPb0stubHRi8jH2KXch9nWvNfg3dn&#10;WDLOh6pDMkxj5S2c/9KZG8qx2NOqN1MkjFokEcQY0gmeu5Q7PDyKRh0wYqF0FuFra5B6lkI9O/+F&#10;PA66zIDB6UwIQoHleBkcFJzX5LSuyPPKdYnn6jBa4fN4N8qymZnNk/rweiHEqOdNV0Q9h551zxn/&#10;WWDHuHhQ8JjOfLnwg4/DODFdf+4k8IHAPRaf3qyzMykgZuFOwci2pxMRLpM09YeIzWoGaqnXrjdz&#10;ErD0tsIzrfxczHyNWfkUZadHc24f9kFCq9Mgm+RJvIZj4k3zE7438fQYi+Qqqq+dG4Bj0GnvvHl4&#10;lYCIB4I0s7EL4uzkduXfcyb2lc8LGDi8CPbgrYAiM8pnB+9JDx56uWbkCl1kkEzBCJJVJg74m145&#10;Oka+Na928H4+c5KpV30hVjn2OUPKyW+vxzKB9KjrzRn7tiUX5Wc+k5rz02leJ3us+MicCOdqnddK&#10;8nndncXEc2urwd9fvQxuiQlcgisPscea7qrF6DOqXZ32zOm9O0/3ZpEOR2qNI+2u3asF2ByOQb7d&#10;y+zt/cNh/QRSRuBZqyYUBUv1iYXcmuvfUEhR3Nz5cb/fAX0gMcNZQZl0TP5Lp5ejW4A458z0UwUw&#10;PMCHAukjstrJpZZlMef/VKnAfZPpOczmLrXg/vaGT2+frHmimDONZfTPY8P+ZXen/x7OG9USQaEB&#10;8cZ4CwaxpB1y4/DmfcPhRiIY6JXKhiPtgR8RbyDngX4XuEmrYn2nqkGv1GowCgyyigikNcM+VkQ2&#10;vzj/QrdgCIMrUAuWawdUrTEiq1RUHT7HMcpN/rstM9F78d+XdUGtBhNyW29YlhVf3h/RiNMqEbrz&#10;lJ8sMHMMfPnpHfu2ASJY6mLntx+W2XsYNrjqE7WZU4801I8DS7O13LcD+3Hgdltwf3vDth1pa4UT&#10;2sht6IiAjwkwd/oxOOlwlktbcKCEvBMdDkOrwBiBET7EsOI/vX1ybGcG5YyPMajJ809sZiisCaXz&#10;3FILfvPtt/j217+2fmS1QPcj+EvwOBT00bG9P/H57Q6DjLKAiTkqGZA0+WRNLRnUsPcI59PHQLmt&#10;eH9/T3pwrOulGV67qdbFqjSkoBRNh6jD2ECp73rwVi0LvXjA/36/25mJyo/Fz2pD78Yz9n2HArit&#10;WTGvzttaq6iwKhIGzPpxoNWCIRWDtrEnnZWayYqHw2ywam4M+1erQtX41uiOJa4KVfMys5Hv8/k0&#10;KB8PMN7e7ti3Dtl3iHTc72/YdzZjfFoj6c6KMMNq51iGenPQ1Rp2qirK0vDsh0EqQlkChWWx4KVO&#10;xLvvu0HDdIV6xU29rZAhgX1vEEGL6fKua41jMz4s4lnv1PtGqo+zTaxM8Ek9GmPgUOqxTpbO08kz&#10;mPAn/mw+I/sgGK3K0ixAEDzRrtu2HezH17shNezHHmcJkFNvjFYtkLmsdcrYtzN2HNaYuIllpqNm&#10;MOTYD7TZ+Jmd1Xx9hBfxiDej8mHo+gFmx3o/sCemLKmWimteXFzewjbQFfB5bPOLvGyyTa7XeVEb&#10;FOLp9cDACMgV4emaNKs0ktMp+LXXbDb9tdfJASIfIVvON5n3QOe347Mg1lCE01CONdbr92X6U+Oz&#10;CxzsNCQ3CL5idOmHX2IU5/dmJXwSmnPjlBjHfP3QePaYjAl+p/i1kQU20ROfNd0+KVTn7NqTim0M&#10;T3IN+8hDToB/HQp1jDNWJ9jhrRCHfmCzTOuS28xhwIyyaqWAR9+9uUI7Ee91DcOJ6rOI5ZSPNB+v&#10;CfbDDDk3wOJLBSwtKVyLYHZzswSFyJR5qWQ/GjBPVAYEGhmAYZtNRmu4OxwPijn8BmkzeKMgyDkz&#10;EZoYkSKmvHOPDX7gxUrQkB6KDstCOPbdSoc8wybHKsEGhpel2lmikaOx9rOTSgpONDQ7gsT3zhw8&#10;ElAEQxM2aHiWgGXKEt9z2uAkg9gP/tD5Fz07wS/s5HIfOvJ4Lfd9CpW94gUvXkEPHzwzLujITidL&#10;V3xvSHfGYySyMlS96kCokua4hl/Dp025YPEzRGwe+NPoTyd+FkZ0WvBzAaCCAOPwN5OvSDjT+F1+&#10;UVmGzwcEQ06jeWbHqsjYyWWpT2t7UTxEvBxe2ZqRThuOUfP+00pp4g8gcZAvr8nhdcoIhUSDx1PA&#10;IJ6WZyaXtmT290RzfAB1A+USnoeQxfGBH8tsoxxXd+WSC+vcBWOwnFFJVEF7tsUuj3LBc0o4O9jZ&#10;iJGf2t8eCJ2Cc+efnGMWgtJhlc7hguKZLEEf5LmYHaZ2zRwcmh2YzLZOTOck8aqAhgNvlsGX0+Fk&#10;6nc48Zp0ThOyIr99TWqYN3B2fscsYm+p/yWtGi1M3/UB5a3plCI+bDrTT87keSclZWkeqQJldhmM&#10;WQ31ch+F8SMfWmi50/xm5/tJz/GHB/+bvkf+egrgSo4x88ozEaSwbPjkLEoeFP9zOcmH2P70GJ+E&#10;I0gmGCGJ6gbwnJy2UEPPmoF5tBSgH8mjTzjrPMuZYWSOyRKGnfVnGeh6BM66ICGJCvURPn/00Gmv&#10;Qdr5zwGgTFBHnFfoPuHcPEOjBZUr33PZpAi4lsDKHAWC7vcY4ciz7/WsaJ3WwoT/WU7OZ/e6TuOC&#10;Tx0H+cQPOPKzvXJ2gOt5faZzRfk9NNfUTzbEjciotPS1oDEeOuEYp32aH3Y+L4TDmz53lpyfIngI&#10;96uHUBR3snFNJ0ke66foXQDtUaLNQzjL6vOa8Hc52Sf2jsQkiKMKaDgkbRz48Dpx1LBnBKVZFl1j&#10;ZSoyWYN74psU5+GkB8/LGTa1j5EZ+K4fDPWsbu3oao7V7tAc4g4QVcKEjMBWtaqEDqg7Mg46ROax&#10;KpZ19SxsASsZxEslex+QamtVSsGyVHx6u+F+W7G0hqNWdAFOzskynQekY5znIfZiAIQyU5Y3YsCa&#10;4pF6vfJAFdu24Xa7Oc6042yzqshTKccwZ3NtFUtbsLQFEOD5eEIBtN2ygo99x/uDTnyb8+z0KeJn&#10;ae94f39AYZn0hF4ppWS2cZ9sGIys6pnoRlXRdZz4fhFWABkdG/yKhD3cWvXxmC1XHYuYjqw+utlp&#10;Djclnu05DsPQ1q6e7VtAXG5moY7RsW0MkDg2OPkWJBq0Stlx6x1vbzesy2LO8Lc7aiv44QcLXPSj&#10;Y9MNxyG4fXqzfSgFsqy4lxLNBX/8y49T1bVl6B7Hgff3p/NmQxnox4HeFwA9HL0i4pjptpbHvhsW&#10;s1h1BnwdCaVhtuicJGfVuph05OfjYZBHobNqNF3sLtuGV5QvSwVUsN5WiKg7kgWjVoyjW4Bb07dR&#10;PMuWOspvf/tbfPeb7xANcsUIZnRFbR4sdQzst5s1mVzqHfvRQSgJQnKJVF/HHvtrwQxNfPVuMC7r&#10;bcW+7XZWD6tS0MnRMvph9+oa/IZZ2uu6YH9uqEtBW2rs2dIWc/ouDfuxYwzF6tnzxCPv/gwVRa3F&#10;n22yqLYGqc2Cec6LonnmGF7poAFHBSje3x8elGt4PB9otcGjPMZbi/eFUIMlGzqgR3FnuUmk2iyT&#10;uh9HVGf0btBBrRQcwyoPno8HWlVAvGpCAKBgvVkj46HDs5QtcLBtR0BJ7dvhQYDh0D/dAxyW7f18&#10;PlGLYcvXxfhuH91x4y0gsyyrZ3cnVIpOWP/0ORIlYHs+AfHGtdR3fItPAUP1zHTNpBXicl91Jp4F&#10;HWnjWfPOhKYZY+AoB1byXViW+L5bVYfC/DttaSavWjX4JR1Ad52oDyzLLXTr0a2CZz+sAesY1pS9&#10;73b2WfVEhIDHY4ccHgBV471NIOdslLOONWHE+d8UwHBGEErLVUEHa+3AsjYqG9eXIuJwofyrcRQ3&#10;+1JZjZIqPf3Ie02YjmFUDYX6PIZH55U7eFE05nnSKRjCJ2llGjcCFxpg1uN5VKf7X553NnSv18vJ&#10;YcIPagjyNPuuTxRk5ikVCrLz6zxezf/j62zlZsNP+8ny+nTZnksQY7aah+p09xeEoZoKO8t8ZXqO&#10;uj5KwxPnIRmTBJI29eMqvXReShqexde4lWIlM05YxPo9jo7Pnz95FLVZw4u64DhY0lEi+r0uC7pa&#10;+RAcKsgM1PPZicG8WPfT+rz4JOkhlWmohiOAWVvDS/MhsyOcTvBck1IlWgWoCsTxsmifdOkQ9Uag&#10;Mu0R0tRPQ4n3T0cKKcbOWZ7ZeQnowAhefXEOvl4bMmJ75vbc8N7e0ZaG+/0tGCQVrDP9ZST91Usk&#10;T7mqObcTu88cZQOFlet25jWd1WnY0wkN4jghW4X6PC5z5pDixPOHG6F8xmzEcT0mP8DJQS1qRq+K&#10;JIwBEBBBHIjK3MRNv0KVr19mmkzcSidZIgySSvLHE/0jAiEx1+C+1+fkGQhBzedxTfxZxiXdhawZ&#10;Cjhl7OFKF74nsUZ81Ef5ZzTo4zjR8Ot7zg7A+JTPwXQb5xIRaBHnxyrIDLmvHo3gmx+E/fU6zMb1&#10;WWrNMufMR42OVBHBjRPU0GTUzbyWw1G4cR6DnMaLWSbECQSde7MeMfOXIBXhWEfs1zmINekOHqQK&#10;B9PE9w17uIAQFBf/JIAZbizPaWaOOiV7sFfJTCf5ybnGPky3G8Uc/Twn7IyeDJJnpsSzeBIKM4Qw&#10;8RRfJ/qoPlK/RkaHXe/GEYK9xTKHn+uiL4VD+8NrXnn/W+NL53UNWeX8GcSAn/G3z18s4u/FGUvu&#10;AHj2bjjpJ5oIJyWHNSsY05A+KB2A0p3tMtdZc8pDf1TyCacn5/5shAmknhUOZ+G5KTmJIhed56wP&#10;npzgOmXwKKDaQ2agWNlvv2Ye+6gtR9Bex3HEOlXHE535Se9uIKuGAShwfFHA+oN0ky8MNqmyMa6V&#10;njNYi5BnzuP8LJIPAAwMkWyoe7zYr0mO2j64UyjG4J/GoyQOcxr9Dos0ci/onAME6uXU1wD93Byy&#10;ePYhkJlTdj7Tqd6Pji4dvRheOB145jywPU9xQUdlGqHW98bP62B1Y1aKMFHCZhyWgq8n5wqwEaaO&#10;YUkICoRBFHAW5GG8i+1GKRPNg9qRVztAoNonPS9Lx9UVkQ6N/guhcbgcoXPBnk9Z4kkTmueutRrr&#10;dWpuh5S3Ae81vZfyImnHj4mNZ5w24HRP1THdG6Hf0DmdMrxEYgem5wQNzsrGtI7TxRDVwHQ2PF/n&#10;2z4O4o9bNmIPmc55j3n/uA9q6zi64ugH2rJwSaw0Xgo2d5gXh0uwfkqK6lAFhh1v+7berOnf8/HE&#10;sR+QQzIrXPJcgvqMiGUYyqyb+Xj9PFo/J6BIswQ8T7IRh5Ojw3bfNsOw9rWttTpWbUXftnByLbVZ&#10;Y8zesf34xP7coDA4iXVdcXRzpBLmkk5w0jqz1c2p9vTM9dwqO48jncdiendur3hD08Oyn1lJ0mrq&#10;kZ6pq544tB/dxt0KamnYjo5jyqBemjmm+uge4EDIkOK44wnTYjzJnLb2/FIMN1og2HU3aAwRdOdP&#10;9EVY08KBY9+hEG8SaENe1zve7sT6Htg3gwfp7gyuKlb9WQvg2apHL2jNnKrbc0MpBbf7HWN0y/A9&#10;LNhwf7tZn64fDw8wGPwLmyx2x0iHwjNDzTFaauqJY3SoFBTnK+bkbRhdvKGpYVr33vH+eBq++mHA&#10;OmwWe/QDQIU0431dO1qzxqJ1WTD2AzsOX+OKo3hPst5BfYVQXQJvTrkuWFeDHHpsOwoE27bjfrtF&#10;w1uDZwJEK6Q4XE1BBPiJw1+K8dz9MKx/uAxpnrhq4y/ugDZHt8IcxOuy2LluDToOlFIxxm7QS+KV&#10;SipYasXQDnh2+L7ZXhIKZoyB2/2GZWn48aefXOZo4E3j8CCWKg53bucuAVVNszKHaQl9XBmsWRbn&#10;G4rjGPj86ZOfBfO97MeBZVk9q9ux0N03+XhsuN/uKCK4rSsIiQKXg107KhAOa6tmmCBtAFTPaF9a&#10;xZf3Ly4jbB6tLK5Dm87ydr8ZTIdDGfU+0FrF87GhOXySDECK4NPbJ5M7SMSN++0ecG505hNKbdse&#10;HvB0O6p4RYm6tSvZH0CAgMMmf88eMiZDBkhr7jzuY+LHWZ0A4NSLpESigPHjPgbGOKBFDIKqG+b8&#10;8dgBsSoSOVLzXN8WqyBxe6wWC7bcb6sHAEr4lIrrceu6Yuu763YFBYqtD+zjwNv9DX/5yw8BtWMB&#10;W9PT6ve///4f00VKgZSRWEA8umaR43R0GQMv3imWd1D3aFFBVAClGZaPulIMF76ZgU35JwEMX+RV&#10;ilyqupkxhOma6VpaG/wZc9O8k+T76eAHikri/1IxjLL8HEUc0DBE/b1pGHSIcK5UiGbD0JSr7EYc&#10;2cNc5pJ7IuLdgGPR0jgNARfKeYnvmJ1HoWsZAiw10WmsBj15VkriQ7gxR5vHFjEV1OsWhANk/lBj&#10;nNx+3kumx/HedPQQ3zPUdiUl8M75HsCMwJzL1azL/UlnjE4PN4wl4pE6o/MDBBjGW/Po7XEYpt1S&#10;raGDwLEeXajSqdL1QC0ragVaaail4ehH0KIxIU06Kbk3XMMq4oooJhU95xIXk8mp/cfujaTrybEz&#10;2Zu2P6pRwqpzhtz04t7yXoHt6GPPMftY/CiTd7D801Y7zx9cGaNSQIuzRgbXvGcSQkgk/hN0k5A/&#10;iqMTx72goODx/m7ljccRkXyOJZzBsfie0V1q8CbjVfY8OpANt7HEGErxzAGf6+iHlUC5QhpK8US3&#10;EY2V4srv5FTUdIiFDeZbw4B98BfJ+QA8Z16+LhlQ7H5P0cySp3nMQBvpk2sfFTuTQQXAMC99kwRw&#10;zx8VPHuefbckP5GPfLgQF863IIxIpCMo+DBpjes08fezOBBfsORHdLamc2SSJsFgpnECkBF3y+fQ&#10;aIUZDiWCxxIUaFTta8dRamZXqzcJSV79gmfNnkrJbHCQDkQiu1JhxpJltF7uJPN5lxOP5P7Z3+mU&#10;QawzoO6GjRPMfeN3dAQGN/eVOwgAlF7mmNFQ1ufBBR2KO66dP4aDIVKouH6ABNcXEJsyHT2UiTaS&#10;CZo7JzatSzSvzROH9CAJiN2X+FZ5IypmQRcav/p62OWD50cmfGGuN79EXWdyVtDRkhtyzrhOkZ2B&#10;ItvXDFgoEmtXguByD7mO88+gzzMZnlWtGISEwU8hzy1TyHTmOcKU39yjUhy12+W/wIIA+SU6YfIl&#10;gGdruQPFdaBCXGLNC4uvgcHFuNwgdrfQIOXlIRkQuedK+BI4vGAw4Dg7Mf3kxBkQ9O8l36Pem/KW&#10;56uUiQf5OK0suLjI4Zj9W2pB1VS9NDJ7Qmf0Twl5E+vi8yoi0bSJV7skA8ako/ojmQknrlvwOd0b&#10;ekHIG8+ls9z70+8nvRFBdEbuU0WZWFPchskG8XnXUl2H0ZkMk+7i7FhigAaBuk6rjoWtTjejJ2+U&#10;vKHfJjKr0zGMeJgF3hOCjdlTZxiaiVdOeil5iC2rhlyFDdXnzfUho5l7kdhz+G/O3qaxa+uQh0PU&#10;6V3yeqWioayGMVx4DV5LukcQq2VeUk8raHlEALxOiOF7BXDolWl98kKy7NO/ZD9sYFf8rJTTZwwW&#10;cK1zD6bxqDkFcrV9rUPu5NrkeddwDvJbgaFcvAGkJj+NRIi4uwSNMRBbdNLJQfnQYbjsFZAReNJ9&#10;37Esq+2niFWqOm65NTjtlhXqzfr23Rw63bPq7P7DnU3uUG419Ni2LCilmjNbCgaAvh+AGoY36aVv&#10;O2q1kv9SLSu594Ft2/DczBm+H4fjXg9n7Eg7lvQ7eK46twQM9hDuRQSeIUssc29C16wRo3jJ/FDx&#10;LMvMMj9G9/5hFaPvhqV9mPPscOcxs0MPx4Q+jh6JLDxuqupjZXBcoh8QM3qZec7vGVk052ca2NVD&#10;Ff1Qd8ZV58FMvirBc8bQsFXGUM8EVjyfO46jm2N6240u6Ogm7Q1g33aDbhiCfTNnc1uN2rdth0Jx&#10;W9awN4/D/QYeFCvuvBYxvOzjYAa5OylhwYEv719szB5Q27fjBBGDWkLwl2r9JG5ePVBrxfPxgJSC&#10;23pDc9sgmlu2iltb8Nw2jN4DemJ4JnBrRquAGi71uqC1Yj4tmFPv+XhYkIBQZMeRcEC+zsu64nZf&#10;AwNcCBmkhoJQpGBdVxB+RNWDemLTMye9BZf2fcOy3gARdG+kCQBSrJEqMY+//fZX+M1vvnV6bXh/&#10;Pr3iy5sFwxt3joHSDCpSCiCtWtVzGT4ntaajQj+Koq238DVACrZtm6BuxH/qBKHimdm1QmpNOxwO&#10;xzPpFgqrpr/fVvRhDt7DIXXM5t6xtGqOboE79Q1qr3qG/+rrkL0PrMq+tQaRgn0/sI9uNr5XY1hi&#10;oR2I1hqqO5gZsGqt4fncUKs5lGstqLWhHwPHsWO93cyRj4G6NNN0up31AfKMAsDOvmgm+ZRaUNst&#10;9KDqsD3R1ypEa/EeDVa9wdBw86arbbUgDbPDrU9pwnmsy4JlWUHLXH3Nam24ratXrJgIabUZlrwr&#10;saU4JBdYkWJ+zm17Oq5/8QQH76NSZOJ9Rzi0h+sy5ti2jOxOHqfnQPPow5rthh6m0N6xb7vBtojx&#10;5loURbxiwauWhtuRAhg0j7InQUURoNYFIsXOJBjAAmpRVBQ8n09s22Z0Wyq+fHn3PgxqUDM6MA7r&#10;51C///77f8T0iqjUrIi5gM9MFDeaCFIeGno6dGfZHtk66iXxoUzm/WdjIVQD1cAvn5Wh+ZU2OrWk&#10;syKTX06DL538iHme5ltm1+5sJMhkXM6GvcS9MP0e0/OxyTSOcObI3BgpF43XWKMnGnN0BkmsWSpy&#10;dGhMhu20CSZ7Q1UF/5q0sGl9J7Vv1gAR8urjSz++9fGyNKwlnJzzXF5+Kd5PuzqDFrPz+jRyMeZz&#10;VbTn75/uFWuLWF/On8YqjTebr0ajAZYFHf1AadaNeL3dAJjC0JzxLbWBiqZluZ8gckOQnGkh6UqA&#10;aKLBJbftmpV5zuu0dHGO7Lme3TN1U6ZD1ni2s9nL2YPygkl5jy2UcHBcl5x7QUY4iLMGCQcHn0f6&#10;riIgqxlULGk95KwuPz++3NRJ1qDG1Ldtt8yPfQ/jMfjS/GUA4tkXLMuKYz4fE+5bybNI5/1p3ZVG&#10;/9lw5voqslSTA/jwPExrFm/n2HO/JY04aWBjk3Do+LMLM729ARlvMp+ldI5N++qDO/NQH59IGCkl&#10;1oU8jT8n56T/DcHFGcXnzw/lGuRgFUmHyYfPRmaytrPxG5/yAj4v6D/HkXtl/8k/eX6mZ08KQToP&#10;6QS37+Qo86x9jQViHuM8p/g4z37K04lxhrNE4tnXZ/7ss/1nwi9wIhrYnMwkm58YgRW+p94cFgKR&#10;+gF+a8o1nqbm/H5ylvHk2xPSmDrPg2uSTvCZXnjvXJ3J0aFpdGtexW6wAAAgAElEQVQcSQ0emZwy&#10;rwNkJoFpFKk75FnSj4yaz5/WN3/1Z7o+Fk7T+UrN78dt9HwSTr/P+4h5OOc1indPfGFmx3lW+Hdm&#10;nDgdTjLq7CSevu97RNxJnkviZVNgZrXRdO79f6WcBx18iWeCQ5zmp+fNmuTFRSbkJaf1cvtrqpBM&#10;uorv6PlL5+Dv9OwTXjb1j8vRd4cI3//rPAPh/Ly+whkfa2sz0ot8mr95morTOvWXUyKFv6ypU4k5&#10;W5XcYQYWMycnGTzyjelW8yxnugfgzm97t/q4JrviIhfIQyiPC65rmGczcWU1aIkGd6wrJogRpTN8&#10;gkDLstG4z1VpzqqLs43CPZyDZSwjvq6EjtTvUq2YAmeX10wTeQY0FGvLuON9EXOjrhJyF/PZB8gH&#10;MxlHjGRBB+2F7jkXnlM/zyi5HvFeXCvT2PNVXEYxI5jZ9Lww7nPZgnRwT8sQe/W1V56ZMwyoxNw5&#10;n+Bh1Buuz/PXTEfUtdXvT76e3L1CxGhfhzl7IptxOjPiJfukLw1d1O5WioTDyLZmPnfwXjpM6FFU&#10;Ec9KBha3bxAUUSC1Ab4Hzfe6d9O7H8+nO8R6rm3AbWnsV2TDO0201qCA8409kiXI7wk3wvvq8Ob1&#10;3sfMnNUj5DDh2kqtcV6p45mz25ytzR1/x4TtzSxM5flQCzLMQRFiAc8OPXOQDvTDkmCeboeQDwng&#10;uLYO4zLJiqgEiZWm7mXj3fYDz4dlUPd9jyZ0DLpxPa0/kq2dNfurnlEvATeTOPtcK425q9qat6WZ&#10;o9TXuh8JpdLWxeGJrIL42A9IsYZ/y7J4E1EElIJB6LRorEyaK2J8bnc7rftzjmM3J2BrWDxL3jJd&#10;uzfONMd0rcUgnkoxZ/Zt8WaiuRe74zNjaDj2adfYWdFoUF3EEh9tjTR4NnUd0gYrAyhjeMyjaa2m&#10;g5bKQ3Nc9SIGdfHp0xs+f/6Edb35mtdYY47J9B3zQC10ICsAtbEW1MhiJt1wX1kRbbqkpAPS32/V&#10;7QRPiAqfGchDU5eNhLjCADUcS9uqxdpiVQWzQ92zivyexTDVPbmQWeTkT7U47nUxR3Kt1rhWoTHu&#10;3jPopDBYJDtPw2PHEvyAQb8+FL/85S9sPSffpp0bYGkLamkALHN79B6JTr0PhwmxIHpbFjwfD9RW&#10;sXcLvvRj5JqLAGLjIxZ8a4s1sJQS/GyoRhb+p0+foKpYb6s5xlWdRsxmHx4Avd0sw/y2rnb9ugYs&#10;UvSa2Q8Ud6qzSSp7KJCHzXJBkX6h4FHQ4IsMbJHHZBLABK/r36GO7gpu2GOF1Tncc8CbmhpN0A6I&#10;ABv1Oa9CDBg51y+P48CyNjyfBouy7Zsnqor5egahvwStraAdXH//++//kYO8OrFT2WOUNoV7XO8Z&#10;cOlE9PI9/x8jSjQdQ4vUq6EwMfiJOaTCMCux+QrjEx8+yjv7QrspnTjnE6M/OUcLlbZ5HcyhMzvu&#10;OKfZIUNF+eSclrz/rOhSOYr14534N7N3qWB5yVnx9KASe5FjkGm+89iVJaVI5h4rqNNcfY9Sh5qV&#10;2/OaTHcA5Gxq8+K0F9LQltN8STu+NhNdhEHp/wsljdfzIZJkxfHFmlzWfnaAl/iXirwIIssmMDr9&#10;e6Ho+JrXWrBtB2pb3DjJ6yDA4pHufe8otWCpi32mrliMwzHDzwZJ0lfOUSR/UtmKyb56TaBzzASz&#10;ErnE5bOyxClSpxpzP5scEyGByniCVwokyoiT9tMsTdqaBT/3yfhL7LJkFg/nCkxwCae5C/JsTy/J&#10;JYjhw/D29qPj8XxaydRQb3ZzNQTjSz5GhAOmTDSUxJbv8ywX/4rA5jC8pHP0ga6Ws2aK1KRQk/cB&#10;mctnB3o6b3mO5kFMHMj5l4+Hf4t6VqE7u3War5wdRfZ/jf3gubka3lfDL/dwkg+Xs2dO8axWoTOc&#10;75dZDvH+J1qZt7nkjpH+Jkq45lrlL3K+V2ynTDyLRERHvn1+grxwx8C8/ojMREVCcFA+eUau+v6y&#10;Qod7S94XPCqHkWco75VcfpaMHyz7/CRIal6XS3b7LP/zTkFbiWPMNdAI0OJEC/iw+gI6AEbeMSq/&#10;8FrucNb+WcwhlGQaz1yXKzBE3BqUFRzbCQ7Z2ZUZR1Q6MmgVSp7ON8xd0WHPnXOwaXiqCyaRrKo4&#10;OdJ8HZO0Zp4cQ8E4NfTInUtj6+yI68p7zcZY3jN5Ro4EIGDDrFe4fAXl6mnJAq3iJDXIZAQezD+v&#10;Wcr4fHvWmSSqAnEKms9y/yzLJ14zQcbN5z3GL5nJHOQeBy3BdWyFLwuFi7w5/TLxv2Qq8Xn86tmp&#10;vI7jOu235D3548SXggYs48wIi+fcx0j5AwQ0StLfRPxR+ZPniYdteLbi2ZjP+xcfN+Lc+P1PXMVl&#10;mjtk9n3HocB+7NiPA3s3eBZWiWXG8oWHaMpH2xadaM9pV1OuuNib5A+hRWTiH1y7PAFjWmergDRn&#10;gbw4o7PxN65nkHfwdU8mg3hv/sdppA6V+o3dx/u6lDo5yXPuhD8J/Y5GKc69Dk6vi+4jwVecFtzo&#10;Hao5PyCzB6ddti3iWlOeWvJHlARybWd5P/3j+UmncTq2r2d+lleSv9o+e5bvS93/xHc/LMVpWX/O&#10;EZ7vy6QLldOz5uv4PrPyua7wzMKUMZ69zzX33Tnx+dADi8PPlIlWAALbs5I5ghmRyTydJd/r4dn3&#10;tXll68SvA74IcIeDN+J0PMOlrejD7JwiFVIs4665fn8Mz1oXg814Ph/uzLSqg9MZLg63BEDYvFbN&#10;qQRxx3KtRm+RtZuZiAZ54DRVC1q1zOKhPYQYneKFGa+DwXnqAD1sJjZv62PEmRozDq4qxkAkFmWw&#10;I53JpOuje6b2bhCZCnhVj2de7j0dlMP5BLIClFA2Nk636frAvu3Yn1s4hOgMVndy8XoKGOODHfe3&#10;G9pSsbQKVa9sbkvYJcYD/NnwLHwBSmtYlxa0ve+HZ1VbwGJpDQKrBtq3HSLwDGAJfO79OAyHfZg+&#10;WGtDq8UDE4aDTBvO7m1ZopGd6rTIBpylFizr4pnDFeu6RlU1G782dzoO32/SL3ldrcWgLJZmsKZ9&#10;QPvA9jRMcvprimfGA5Zt2vsR59oy3g0+YzifPwjf4U1XN4eHCXurmKOVtt5wSJJf/vIXuN1W3G53&#10;123hVR3p2LbeG6k7BL0BgFr27Nyks5aK98fDK2bsLLTa0MewBrHOl52Y7RyvizmKFREcor+E++CX&#10;w/x+tNdtvP2wygs2mgwMe6kQqRG0TB1mQKiJRnV+sYCE87YCeDBhGD506LfkZ14Z4M8jJvlxHFiW&#10;Be/vD6DYPh5Hx35slpEPO6fVK69UYU5U9R6DAQ+G0HNba1ZFoVb1sixLBOJK+EQBQHC/v+Hx2KBq&#10;WcwQg6CCGK58PzqWdQWhftio07LEbR+tp4PT4tQI2BpMsllyfn/bDIN723evVChxdo5jz8pIlzuh&#10;03TqEnNgHSEbAVbBkH9mAkD6NNI+KE4DqhYEANQy3EWjaiX0Ys05WBWI8TLCDQuKz0WwLmvw294H&#10;9n3DflhV0tKaQ/+IJ6aafOt9R1sqhh5oNFJmA+PqEIpMSRGw63suiCtOtIj8VaScnckUEJMQn+8L&#10;1ejKzUW2KOW0+DAH0nwAMY8FKTjnz0JR5MaN4QplCZy503xhrixT5oZhH4MGl6B3aq2zQTErP3xv&#10;xJrOY+ThoaOK77McIZqESmbZ8msicoW0BDHM07DPHeTPIpNzDTR6JgUcabLEGY872L6c9cGzcjgt&#10;Qzw07Sm/x/SVD7plOAkmA0VgjT2IeVomp4naBdT90qnHHxc69uvOCmp+OOuQvD0ztvl2dXohmfZu&#10;TSBaXdDHHtUOt7ZCYd2rSylopUIh7hAXxw83xySVz1CSNffFaIQGkmDGrR4YgRsKmdb/Quv27YGz&#10;HcTV0dNeAQi8+3ACTCtp5Xn5l51He78ERWFifK5gOEHJRAOpjKdhQktQ8tcTlYkgK0R0pqc8H8Z8&#10;JfYboqFoaVf0vlskeaK1oYSv+JrBU0BoBVvsVBLcBMtmYuo8CBwLgxAjsmlOmeCuZRKmIAdukWZi&#10;0WtJqBuZG4RO/FFA+ycdMWRtVFDClya5hmf87RFfYP9Sfsbzl7ARr1yOpGXEOUnDkA5NMUzA63qL&#10;D9Sj9zNfevVSp+W50d7soJjJ6nK88x7ItVRiv5PX8X1ew623+NGH59irA+oIzjpVBCRBxtnsLG0F&#10;HTPAiaxjPc98epLA01rYZg3yDYUNNAgzr6YLPdgyWTz36MPzT5IgmMXcwDb4fGyaOL/wb05eBpEa&#10;yqpqN04mSMbh/FwgU0l47s28m0EDsXazs8/XAHCIiwFVc5DoJDPJB9Xvz5I8e15m9dCoIU/lasLP&#10;uIhXr/D8nlZ9wm5nRQwFkOqkV9kzhqpl9nyQ5cEdARg/ySXnFXan4bKreEacpAaLvDN5p40pJKxY&#10;lr01I359drhL9ttr7pk8fx73fEG+p5rB53C+MrtbyGPpgJ25g0sr9Srr+Z6Tk0WV2VwUUCOHEOqD&#10;+JnItZkmM5PxafxxIq9T1HmOH+cfOzk5N6pMTnun7eDzfk3x8Vtj4Ul2SMpnCbqmUUKelXuhUGin&#10;/HO+4c4BBYLXX+eQa+rjHiXPkevyxfmxiN3zcFzIUgS6H9MCWfM0AKcAePEH2ZAmWfOSGB0DuNje&#10;cd1cBfiwxjr9TT1lfsUKhsI1Ai4u4AWCrqevT3ILMj+DwXJmwX6USIo5m97eGSPhZCx7yiF+HOot&#10;rtR0go9u2Lhh0Lqz4LQY88x1/vuyFg53E0nxgDvJpsxln3dMmv8VgM1aja5SS0zedxpOZLzG37NA&#10;dLqKJ5WScC7BJvyQ8h+o0zh9IO2pgoJRRjgK7drXnO7jK/WZ0GsknUHz/aypXcGQceJN1DvZ1yN0&#10;8JBtNofhz4gKw9AHMhh1qDm5oWaXmDMbp/uA9Ivhe2eOwNFtc5m9eex9guM0e1mqBWB0DIgqbusN&#10;+zAHt0BwdLOjn88npFTfV8VzmEPTYAgK7vcbltWzckvxmLjtSd97JEHM+6AwiJTIhh6OaRz0Jw6L&#10;MNyZWR36oJ6ysVtt6OgAsx4h3vDS8X6njHCo23tjhL+AugCDFKS9rBbjGNV7JNAh1cO/Yo6oEed6&#10;eCM5woQwGcxuVvPmngFqCB6EyhKrpoEmjE6tkQlqg2rox45aDeO9lIb11vCLz9/g8+c3QAYej82a&#10;YG4F620BsX3fvzx8TUY0cuS9OczuWeLDIWZaa6hSAjqn1opDzRG6bQ4DIoK2VNzWG443xfZ4x7Y9&#10;vUpoxedPd0i1hn5DDT7kdr+jLQv23rG9v8Myaw2T3HQdxRgbPn/zGff7LTJnidl87Abd8tQnxrJE&#10;wGBdV9xuK0zX2wyWY12iQefoA4cqgGo0CPFmk4K90yFnjmSFOZkJr0M6ElhG/O1+cycebeKR1UKA&#10;ZXt3o/FaK57PDft+eIXDgdvthn4caEdDKRYQqMUCDlKr4dsPtczfWpw/VLw/33G/f8KyLFEJ/Xa/&#10;2X09CG4NLRt0WNPUfc+mqGzKSD1yqQ3bvltTWSCCgIBlgfdItFPURaCHZ5WLBRaMDgVjVBxDcb8Z&#10;DjrtAEtmqCiEJIU49rs34pUespmQV7dW0Y+UibUJivOW4ziwrkucxcTkbtjHwGMzuJS1Ldie71hv&#10;K/qxO1a32ebr4ut7WCPWY/RIjFxXc6YaVnzHp09vhrNeC/qQ0/qQp3zzzWcQnoX8GgBGN8fwvhsW&#10;POlUtTlNEc4v8bFVgS5syCvBz8jL9n3Huho2ugWHTSZ0hyeio53JeiISiZKzjygqLVUwMPU4C1vO&#10;ZC0bcDJI4d92nmUVO6oIGvuyvQPScewWdF+cV82B4ee2nSDHRGpUCPQxgGOHSMFze6JIdWioDh3G&#10;cw7tOJ67Od+H9bE4HNYFKGh0nDjrRRoHs0LiG3kyQFz5Gq+uRThD+jBAeoTDaVakARQanzRIUusn&#10;CL9d7++7QNdpDIBMZcJpRFHfnLMK1SSZdSj2SQ9XMnjP4s8xZY4Rd9uQrolXKq7tmazKxlmJP2oD&#10;rfN7cKNRSmSM0hkv3oSkOLO0G4/AWAOdSLE/OjkgzGgN5YelTf6d3QX3LMBnjS3jVb4HF4U89ZLM&#10;oGa0x4kA/CogoeSFMIikMCfkOFSp+LF6YIwRZV0zfUaTFDUHI7HvMlAwQvBgen9WqerElNRL18JW&#10;Z9YvXRn+/pwFbBFMiX0upeLoTzATxJiuNdZQ72BsGTpWjgIBpDqsygBqFW9kQBxrGsFcnxHPM1q1&#10;z+YxxkLyN+WaTbuqDEB5E0cvnaJBE0JZkM45ePTTz1DvHZ107kxKiuMFqzLRjZsa9GJ7lp3TGfkj&#10;nrHAO7l71FdFwsFDZ3w6oWjIn+dM+yftUo1xUCFNjC8EnRkNXYyfibnzxbqW2eBxv4M9TYj3zOym&#10;EmvLJlM6jPcUqHXIZoYKaJzHavjfF/qEObcKEMGhDDIZZyhuIAWmuq8Fsw9IywcGUBRVEbxSoNAy&#10;NcTsA7NbNM9uGsDz+bOxMbsw94WOK1a35IYhqlucK4YAj+8jCDJ4Ccie4kE+fx1hnFOU8ON5N4Xy&#10;gQvrF9mZ9jxzdwCxVwUduuHEdkZTXN5wHTrlzvSiQmIGS+6KZSym06sIpjMxzRmAnuQgcm8J1STm&#10;NI7y+Wn+xbOmYmAyrSGcj8kEl+OGVfUSwv2g00pyuaf5dTeG+X5kMfF35fnMABznKJCQjzO3jrMv&#10;QIPhoZP3cWK9d3OuiACSChyduvypqoZbHqXJHfDgpPgeHJpYyIVynWsBtaZWsYSW3WZraHpHmfdW&#10;BKaFA9nIssDsafKxrETjWqRSmfJ1XulwZIM0wT2zz4tXZYUDHN1hbErSJmlFAEm3dyisY36eTIGz&#10;YXoMgKlvZJ5SKKLxZ1TNRSktxzzxpKAL8YzkLFuFsNpQgAiSkJdQb/I33XFaJ57Bi4XXCUK/DEge&#10;V0o4b2Lahw8tSTF1LH8zpl88UMPdinGWkCEKZmwhIE54godadVDAAEgaOOQLgPVxQHfZ4/Q4ADSR&#10;gDUp3hxpjMRNH7BzUXqWqw536AThKDAHEkVgUSPNfaJSQMfbwEBFS7npPH4MrxNThbUhFvrUAccI&#10;JUGJO1jV/6NVgo5EitPaROtgpvOASLVz5Px3qKKqogtwKNAEgBrGcXGazKCkbdLJiQtkbZHwTAOi&#10;PbKgMRmWzIYG11LFaMmdWohgTIGMkdUqhWXpNqPhAXoGwY3/D6DbNXQ8BDTcUJRmsHFFFLumPTY8&#10;MzQM2AEM7WFIMltx5vM2igMKQdGE2oEavi9Usbuxz+/zZfIuz7Hm8vkvkvIVmjojQ4zU4UryBUH2&#10;zMjs7fnlvIWwScKgtZy+Y1mNNfRqZusa7nmmd3DEnINVWVXQeU/5fn3J9TfJ321dzmtsuudA7wkR&#10;FDNSTboa1Kkl+IdlzTPpgOFGarGW5TwOAXWVoQNLa9j2zWnK9pWNG7kecLmgvRtv9+Z4e9/8DBgM&#10;wFCW/8MzqItld45ue7UDHaYfdMeN7fuOVld0pUPGA13aAXSsS8P9/gnP546nPvHchvNYd7ar4HAn&#10;kQWWBagSySTBUxWB5wwgoAuZnShltQZ6xZoX1uaZxofLbg/OkTaFcwsbzDj7vndruArLZldY5jaK&#10;Oo6v666+r558GLqZfxprZM76hv3YABQ837+EM0qkotQF0I7eN7S2YHSrOl6W1ROVOrQrBg4UeKbs&#10;UnF/W1G0ROChlOJ41ZYF+9133+Lv/u4/4D/9x/8T3/76F6i14I9//Av+9Kc/4S8//og//vGP+PGn&#10;d/zrv/4JtVYs9xu254baBKILhh7ozx3t1gAp2I4d6GK0Mp6obcXz/QuW2w392E0OuGwaKnhuB/QY&#10;UFHcbjd8+uYT+jgwjuaOqx0qwLouxs+74stPX8w5LcC63LAuFUsB3t8feHzZMaTg0zef8Xh/oNQF&#10;+7ZD7zfc15vRhMITGXs0OTyO4QEDwfF4mD9oqMN1mD7S1ZzbrTX00Q1uZgwMDLSj4fOnN6zLgse7&#10;OReHGi2UWrDWFfoQPB9fUGrD3k1+GB4/HIolKwiK9x479j0yn9dlQVsKPr3d4/3ed0ixjPsfHhsW&#10;Nbt26wdutWWVjiqW6rAPmg7M7bkZJr9aAKZUiXsvS8NzewS0kvU2M1VgqRWlevW0B7wqrLJKx/BG&#10;tFZtvjnUztE3LO2O3neUZvxaPVgixTHpHUv98Txg/avMib+st5DrANBKNeSJag7Wbd+gqtbnoGv4&#10;x27L4nxtgCmzpk9UT4QRPBxvvohVrNyWBRmIsMAeth2lNsvq33e0xc4Xg4NPhxiRWtEKsHnFg0Bx&#10;XxfszydKrQGNM2BVBuoEWZtlYq/raj0WdGCpni1dDZt830OY4IimxNWSLvvhTVFNTiyLvVdkwXN/&#10;jz6D3R3ZrTXLcA8IIUVtgsfTnMClAF++vOO23s0J/3iHiFUHKErQaQa91fVTqypJ1Dd1eTrCXjW/&#10;g8klVDYDzl4pB532aIBsKBBz3N/WsK37dkBawxiKmwc0KhTqwUGrgPFsb7dXDw/QWeLyQN8PlNIs&#10;iDoOFK1Of4qlNLSrqvHXXimMacSdFRe48p3LkiUSmaX1c6+r6vO1XCPg6zf7uYe8UrD8E/n6Lc8q&#10;4M89d77/62vpHOIrSod5lxiEnK6Ldbh6Wl6+ZrNQX7z773nNBvpf3VC/TD+O+2e++nKKNDR/bhbT&#10;kp/3c3JQTev78b/iaAavnzEHfSyquPjBdkOWEB6wqK5FH3tEVHePFIdJq+bYDafd/88vGiPhHDzt&#10;3Zk+uV4av2fGRTrkcDKAAWafypksruOY9wUT3/jqyL9ysw8pd//+1wfDZh6B6IfPZ+p5RdbnF+eZ&#10;C0Dym3mb/sza5a3+2sNOd5xdNj4Gf4giHRR+ReTEizk+FH91YvYNmVdnZlb5AHbm/nDe/3e2Ui9/&#10;uJ8mKgw+Pv5//tYv9iAd5j8nh/hQONqJxgfXPTg9C8mbZz71P70wdAKEwzaGcfr58WuzzNaXZ4rK&#10;89cy5D6MMmSaL8L/4tpPtT5/9RW+cHlVhfL6PjMpz7zW9vzV/mTG98s1OBHL10f+s/oLSLdJZ+p3&#10;k5frTl78WpTqddnDQaMfzkLwcXlNn3/1xa/J+c/5jdlJlaMEMgiAcAKeYAYk/z6pla/GwTFMi8LK&#10;hFj3aXr5nK9R3AtamKctEz24E3w+wyJ0jrsd81fOcmYAprwNZ50mf5iDg6+mHl94JTJjfAyI8UvJ&#10;oT4epDMxybzXr8pW/srrNPoIHpyv+N992XqZQ/prIoul1mYg63S+/XPqf2qJMTJN8QNvmYJX8x1O&#10;v8rlPR/p9X7z30M/6qiR0OPngnc8j/4rr6CtpKF5RMYvjErzMudH0MALnuc3Z9X/e14WMCvIypnz&#10;OPnzWuUqZb7+fO2HZ5zWmbyTSugLQrFE2I8vFzg/xylfPf/rY+F7LrWnc/5K/v81HnIdKg+5wMdd&#10;PMnK5UyRcaoOBib8eXcmB6yMw53s25F6RZGpqtorpHHOaqZDfj+OyU9gmXzW8I6zJR/KNSlToOME&#10;R/RhTS/BLDFntHjSS0DsCQNmTvNKQ+ckGM40/UF0nEch1RLgROXEJ3QwMORM2ffW+Lx4QL2glIZS&#10;gdEzyYBKVD82CBS1NdTFGj4aXIwFuYcq1HDPUKplVooKalvwzS8+49OnN8M2dsf/bV3x9umO7//m&#10;e/zDP/wBf/+Hvw3+9rvf/gf86d/+Ff/yL/8CVcVPP/2/9pnTgTWsLNieB6RYc0oqGrUY1IJguHOt&#10;hHOJaxtZ6wrosESYutRwcq7riq3tENnC1iS2OgOfQweOkolLxRM0lnUFPMOWiVwdlhW99yP4nQCe&#10;rc4mr/aMsQ2vKhnxbAA4joFWBFp83Ws98R1WeYhDrehA4DsDSDzxYuuvR89g91dekZynCsCy3dfF&#10;4DGWpVn2d2WjXYP5kMOSUEbvgMNMKNehD9RqdF6rZcgui2NGF3PMfvnybtUZ/ntdFuz7bo7Tw5sW&#10;lop937CuiyWEMlObcBjwJCs/BN2dka2aQ716s+QxRkCOyHAc/zHQavNxK47Rw6lb1zX6XFiliwAy&#10;MvFHrSrE5rYHdAbZn8n7rDw9DsOdJjY4kzwI43Ec5tw2em9R4dL7E5ASzYOZ5MaE2vCqUPfzf8dx&#10;eDNMg5mhI1pE8Hg8rRpiPyAO3QTYWPaxR1Bl34+AtOHLApwMngy0ZXFok+INXgekOQSRiDmLT3Qn&#10;2I8dUgyL3xIjnD5hjv9j6Aeb6Co2KbdCdlHnDrtbnda84giZTHSWcer49faZNRS3ipLWijc/hgUO&#10;2uLwPYaVH7ZDYTD7Yue47LCzymRsO2NjdJRmtN+kWvLEacIvjIf5b0asA+eZmL7CMgK4Y48Z0iwf&#10;mRTWeSlmffvDM1NZvypkky4f14QSoCFWJgdUGlYflRZefc7mUx8DS0Zpb5h+ke48nbQnRvHnrOtg&#10;xpKjt7WbDJxQvMlYsmHUVYMKhWR6/6xQSFguXCLLIg0PAq6vq/73SvXiHUnosy4hp6v852U/o4yN&#10;VpVv4lXBvO4RP0v/ytXA5hh8j8PG1ckWYEZPKlC1Vd8Xzzo7GeNwLPmzYT6/glkxY8Lv2Y/uUVJ7&#10;sQHt8/mM73VMDQho7Liw/FBhEZQRK2F7MSnQKUjtCmZY8lZWXivTYl4WPXaQUAJpqs5OcHU8Txpn&#10;kd05NPf1sh/hDJrIT9Sy+Do/O1Fc3sdGQXwHwfxUnfY4DuZ0woInzDSHC7OU+fmuiFFpB857fzKq&#10;OBejqeLKNnFJmbFNusiVtTejuZDON05+d63Q4LMw5szDmVm58e5v8f7kL1Xk9BzStbrju/hhjr1V&#10;gRaczgubhACzARoLCUiuZBFm8Np/EgtaICWz3MjeiC0acxZk1lgspToNubNIENiXkdUe9C38Ro7v&#10;hUl1PVvl8nl0qo4sQYeY8lt11YDvKGN6Yuy7xrrMATDe4mYSQYoAACAASURBVCrHpg39uMc4n0Xu&#10;A+UUx/riTieerzrv33XG9jmz1qzfwfmeA0AJJUNPGW6vVllgNJbSKAMuJ/5GPFCZeLmQBhGLdeJ5&#10;VCJ84CenlfJZuVb5mXomPK/TeN/sPHOsMVBJ6R88Z54bxz/x1nOvMQ3IG46Pmcl2T+cPTkuknbPT&#10;R6dx0hk+0RqAQwxOgv5Qcd45tODU/Mw/14n4jE98pLV5bUJHyq2Lp8TvsXdy2avcA+ubYtiJtUwL&#10;AyQeJDF3VbL/BCnI+StPeFxDnQRn2QjyOgDFyzahkxzI45zzJd+L1ZjkmhOl+jM0P4CqRlUI+8Pk&#10;PRWQEjSdrMLwZ4U8U8kzfG1ozEy0W6bnqVaMIVbtBkvjyqrEdMzYWiXO/dSiIP4ObewFTyLfonOD&#10;MDbJc522Y09Sjs6kpdN/SYdxjIXZ2eksjxxeOrb8C+JrYOSTe6xBAK4nDIGiQ4thWvHuSRuAao+/&#10;QV0JBmFgpRwFo05yXQAcI2gkZFXoOXHQg/+SX1ouVZnWIeXeSVcY7M1Ug74gyPtMNK46Qg7mXiWP&#10;L4VZ/hlsg8BK8UkHOgD0E12rNwJjssaJcIOvn6lklhcCz9rmGknygKvOiqssmfg1wAaYkx4oCWdx&#10;fp0EQI4sGzxwhf1sOP6pyMkZbrQsocOo68R6eZ5M+8e9uL5mp21Covh+FyU6Cpj5P58PLsKLlY6f&#10;ZtxnNVgpXCeNuRMHOxwXSMt6dDsbRSpq9cxnd0KqDrC5qfiiKRpUD7P3e48sa2tgl4F0wumVgBmx&#10;DEUpamfRHccCQSnqzrOKpTXniT5D6pBkT8oqlynoWKYs6KFY1hWs/lNVaE8sW/brgWblRT+yilng&#10;tAXzWQztcAljz0HB6PBscBuAQT8heE/nfky6t9SKcQxsjy8Y7hy73d8ACPphTuXlfsP9dse6Fny+&#10;rfj0zWe02w1Sq/F23TEOwdAD95s5vr/79lf45a9+hd/+7nv8+ttfmT0iBW/eZE9E8PbpEz59+oRv&#10;v/sOx95RpOL9/R3vX77HT19+wt//4e/wT//0T/i///N/wT//jz/i/f0dIgU//vQDrCiwA2r40obD&#10;Dnx6uxkMTNHEnHa7lhW+fRzQfQeg2AB8035hTr/9wNv9DX3veG5PHLuiemazDMKuOF/egW3vuN+q&#10;YwwDItUcwUePLNMO4Pl44vncIALcbzdAPMu8FjwE3mjPcNrHcWAch+GTLwb98/7+RFsqPpdiTR49&#10;u/bYDxwO6bVtO+43g1XZNzpkDfprfbvjDqCtC7bnE8/3B9AaWLGl7rwO+U7eA9gZFZN133zzGaVY&#10;5uqxG/2JmGO+qqEaMJS471vYqvwX1deEeFRWRQNf3h+mM3pTWAuasEml4n6/Yd9tTW+3OwCDNBOH&#10;7NQhfo4sCGIisgQ2OP+NMeJcdj//hPZ4bk9gASAFtSpKWfDcdvzim2/www8/YvXmkGzOuK7mNF1a&#10;NskNlIChDr1Tgofe39aA5LndFrw/HhDxTGnnt8XhbyDAtj+xNIOPaR58WNaKWq0p7Ptzw1oqqiCa&#10;tsKdtctiOcXU4wT0C9jv/dixLs3WVBW7BzaIOc/Gj7fbim0/okIhqoSQ8gHwwmoPVhLjfHS7Vx/D&#10;/ATcB9D+ZrC9YN+tykT3jlYX3O8VfRzox44hQCaKaMojqoW+35YJzvWjvyQr/o0GK4okrybW/0kL&#10;VGp7pits+xOtNqsUEoMVWm4Let8gsmLfn2h1DT0r4PY0E0lazd4P4yT3FevSsB0JrTVkIEOzwaqp&#10;WM3vTS9JYySU0el1Mg7UhB0FE/FodHoG1yTVwRzw7EiICzRLn/k5FZbTwF8MPpydJ8cmFWPEc/Jr&#10;HKee7qFKQ96VDi/5nzOF5ucnHMOZoIuX9RIflKUXLM2ORpt5o2lckkqaPzMfn92mc0/coBAX7ZPy&#10;eVIXP2z4+X0adfOzzmt1+pNWSe41zt+7TMkdExbJOt/w49iuEdYPjrSLwlriU1uQEmXrdAqKG2L+&#10;0xUYmT2Ml0WRMk4GCmD3CYbjsAKlVizN/jYB7874IiH8yousWRsXl2jahDAiLl+AhBFsW0XGzLLk&#10;dI4GPqA/RyiQFYDj8mU2w/lZdvScAfq51DHQyajLlAUC3pfnOeV/1clhGvf27znt63R+4rxe6DDD&#10;Uslk5zXh/dKphen+Ml2XBhsdcqegDPkf92a6P2T6qYhxqlp5njW6GWGwnA3LmR8lXzvxRt/3tLE1&#10;MDOJTw7nhTl2Gx87MyffzJvPQTvhkGKZdDpLc0Dh4/lSJIyQCNCkhlHIAI9M9FH8voQ4ooEZzobT&#10;nTncFKCZQce8tnN25rymH2kCsXOnIySvPwujSBBZSqTBAToHJdYslZDk32bwXc+Qj/d0tM9KQq7C&#10;JYgT98Bp3inmbFVmw5xyjvi2uS+TnJCcw7SYuTjiMDikN827x/1hGNcKg2igk1KgHsE3AktnB6+f&#10;HGAcY+gT4GTj88zImM5QwEo49BEN+OllextF8KH78HzMmY/UM3Kecpoz5xEyTWdJP+03ENcRg5o0&#10;JMCkvMLlOWGpuA15MK+8jLSWlGMbY2dqnPY41KlBWZl7EWOdaPM0AV8s/4bTmkznRuJzx4CYoFLo&#10;VPKu9+QHJFgwYOeiKvQVXw8DGo4zFY/kmUOW/dMJUci/3YjrI8syjSZfydFJhlxguGY9JmBRuD+E&#10;z0EGvOypZ5kcPSsmAZEO1RHyVHzzk0rV16hAp6DkcAmpnt0UfUZ8w+0M5tmWkfcyh21xqDN7f2a/&#10;87kJmAglbGE2oBDBeZ46OyjTOH+ls/nxD0lMB8EZwu9Mn3O2n4oFKrvkfTxdMyAGSa+g3PRvM0Eg&#10;zq6YkW90mY4BwYB2nF7MDITzfs7F+Jwn/Uz6QgQgAEAHCiNKQt7oHFQVcCO/SIEWP0rFM7yCbDzg&#10;gAysj8kA5nxiXgqDZEuOypmg63BoLXWJ5g9hWCKgbHgu6HQ9V1aQl+ehOO/3tXNCoY4iGXBMrG2e&#10;LeovBeknP+sgJ9oA5wiXfWyqhbi/kj/GWtnfpRT0ab3kdBjkw3zOz4wFOL0yucV5/gmTfMYon/SE&#10;4I2zjQfnrTLtXxD9xN/NlkwIcndEQyHDgqJjauQHIK5XUey7ORbKUlG1BtwYnRn7caBKRccB7eaE&#10;WtqC4ziwOwRSEcuKJByZQZhVjGFN6tuyWpal5FzppBMhXKPvfSnhBAYQPFyH6RJVEUGyk20z+qmx&#10;IuEcRx8Jr+lr3vuwc+4Oex0ub0QAd+ZCDe5ABpu4wTN1mzugetAR7SbKO+7UODY0P9N1XVFKgxTr&#10;bXH75Wd8+6tf4ne/+w5//4c/4G//9vf49a//Bt98+myO3FJwKDDGE/sOqG6odcHtvmBtDctyw/3T&#10;LwwizTPB13XF/X4L7OujC5alQbs1r9z7wPuXn/B4vOP3f/Nb/MPf/wH/13/6j3h/bPjzX/6MP//5&#10;z/jXf/2TNQN87vjjn/6M9/cH9n3Hl8dP+PEvXwxj/LDeK6MPvH95BzNmu9vBpXr2rZ/nfT+AL++B&#10;cb6uNsbWLCvXgl7N8eYNamHfDHaUDR0h6g7GFcdhGMpQxePxdBoyel2WJc7Quq44RkdrK2pVPB9P&#10;HL2jLYtBuLgTn9jnpVo1xbquOPYDoxsQ0BcGcNzx2Frzyokdow9rutiHQcv4fQXAGKSvEcF+BmZm&#10;3nK/37AsC263Fc/HM9ZM46wObKOjOe+ITHzMtkBHKZZt3FoNeCQAuN1uliU9uEaWBQ04TMtBZ71n&#10;TnujZuJPAxaUFEkdrYh4Pwp7rirCQUkHtjiE4fAKeRuTNX5kM8ovTheH2xHM4u6HwSwT5pRZ9s2b&#10;L9KhTWH6fLx7c86C2hrub294fnk3niLWE8Ea+BaodnewF6yrYZZLEQwteDw2rCuwtop9O+JsQ2xP&#10;2mLQI/fbClV4Y8qEx9oOw3cfni1fHB7EMsc7busCNqvcd8OFb20JbShsINWoMjh6R6sF225Y5Nu2&#10;RRIJpAZMWy0FO6GjXNbu+4FlNUd/ac0hp7rB1Yh4VjZCPlJvU7e9LLmA5Dr5en2+oA0lGtUbhAhm&#10;0+H4puuStZbIdm+1enNLBLzJ9txxv6+AFqzrAjZYhfP3Igu69kiyqSJAreFbskarFdq9Ie7SILUB&#10;6hUMs/1io7so/ji/qJzExiCzJ9LJkt8UYWmDotbJgKQ+RUVkUprz5QJFT6oVIoN2Nk64IdPXw1Ti&#10;/YXOtRdzOv2dPGnWe+a1mnGKo8EHDWnPmuXFzHgRW7gwSK4PS+VncgKbLjqPLjIQ53ucOkMDbtyM&#10;SaHwWwlX5uxUCcUqskguizTtAA/A6VOdrzvdMRQOUpT4HNJxbZnBXINTfxwgHE9nQ/2jQnpyhMff&#10;6ZKAIpQ0u4fjhYbCkhN/lQV++isUVGIVwgX2CBwkERM8FEJ9DG92ZJiBgGGSqXMV1XMZzMeHfnyF&#10;Y0P1w3g5R5FsFJROxplC/fQIjV0N0iOhGdOSKDGhAI3vukHPDJ3hZbUUfCRzs/Emd+ALyIkTO5gp&#10;QRTWHWzGxiVdnmnsvIaC1wtJw2s+z4gzScERJowbx+d7SZDN1zgY1LJ1uwsCc1hQcUma5d+KrEyJ&#10;+WjOTcXyyeTyJJzoPwMJMX0amv6sNGynYMc0/uEbUWKP/e5Bb/MKeKZ0GDakPQG7fY8Jb548MDBL&#10;Z3724qUw5+ssC3h5NHyG2UrZCKqc+PjH3OfrE+bV87/IKyZsyqQ4DyjqzOHcoFf/zplpxATotozT&#10;SLYd4iDlHngl6V1zXMP3b3rC+XnxYwpMeXZ+7v3HcnMaLVUKZmmWd5bEij4p4ApIvVybTvCZvq4Z&#10;fxoTzpMkcKxAye/ysaTxcAqF8+IyVhrHL/mj3auePqLQNacQ+WGM8yJ7JhH74v4ZqCfNhJPM06pt&#10;qSdnv59Nlghfndh8JjDvvVrJqk3Y5hRElaTzwZcjl+AX76h6VgUlOF28+XU9ygMhhRVXAAP//Jz8&#10;ko1JI9sv6NocjJU9Qqi3mIWbZHIZdyjr4ehgJYfd43CDVEQyeHhax9xf0ljspd0oNmAOPmG+g0z8&#10;UuENHAE25SAv4V4XZkaKogwJLHFntOG0iRFVoGrFcFnUCqCOtcwsHUjqiaQJk2kpk7jPnsAYkzg5&#10;SeUUcgCNTGbVR6WWr8vs8Pv5V3LRWFaZaEgUClZWJt3NCSzB/01x8WReZhZN8/Exwx19QAZRHeHB&#10;ZLKvkZI/km9RLtOgpEwAkhd4Kfasa3DkQxODfJLAH1YpeXke2CtqlQiyEmrS+TIbXPOzqDAEyM/E&#10;Hc5hr/BoqfE6e58cSoDhzfh8rpm5nDwXsefBlc9j5iQmGZ+VExLH25bdwy2hk7tz1HkJX+nonzPI&#10;8eE12yp6JnJQBnKNXsmHE78jD35xFQcw89fr7T7y7PP44swDp73NRCjSFflTnp8iBd17ykgRx+An&#10;pnZmfoZMmdZDnVfwrPexO7RCC12evS243WMc0DLcYaZ47paBW7yKto8DbA5vmaE2xmVZ0fuBVheU&#10;Uk0vrD2Cpa01QIHjcJBcMRiH2lo6aPw1ykDBFGz1vjzWj2dgHJbByx5ctbDfi/3Lih3r2VSL4YCb&#10;k3ugVOd9Sh+HZYArzAGrCvRuWOzq+PKW3S8QMWiLYGd+Rt7WO5Zqjtllafjlr3+Jbz5/xm9/8x1+&#10;8923+NWvf4m//cPf4rvf/hqfPv0Ob28r7ve7N6tkFvoD5vPdAVmwLoKlLVgWw5NuIrjdb/h0W7EN&#10;GISI22Hdqz9Z0bMOxW1peL7dsB87fvc3/wd++vITxlD825//Dc/tHdtjw9F37NtAHxvackcpK/7b&#10;P/8/+O//9D/wb3/+Af/1v/1X/PM//3d8+fKDOcRHVjtjTjdQwU8//mCO4lLweH9gqGHUl2r2Ihup&#10;LgPWIPPxgI4D7z/+iGVtWJpl397XG9a2QERwDIMcHb1bQ8llAdSyw1WNv5dqTjSg4PF4hnO6OARN&#10;LQbJsK5rnDJjqRIV3gb9U3CMHT/17o0VO8YyUEvBo3fs+47ezTn5fP8SJ3jOuD4rLnpiGrXaHO+3&#10;Fdtm2OQzHNlxHIA7Q2WoZ5DX4A/Wa436j/HI4+hB/70PtKUZvEY1x/xB/P9+mM7vTS2rn721Lti2&#10;A3UBVMxJXlsDDtd3Iju8YAxzTtbaLIDkMDvP59N5imcNO0kIxM+b6SL79nRsZ3O+L82CEfu+47Za&#10;sEVg1UwKuHMadq68JFIwfB8MW/v9sWE/umOp776PwL7tgJojvFRAtRvECBRjt/5863LD6AfG2CFt&#10;xf7cgj9Xx3dvDj+z7+b0VrAvwh57XKoHb/ru2z3CF1UcokeKwbCUUryZabnYBFb9sB873r3C5fPn&#10;TwYxtA3IVMUN6gAA4EHDUgru9zuOY8N2HCjd8LatkanpA+wh5wM3MDmd9As1HYKyi5XiqlZZRL0D&#10;Q9G1Gza822YMSobNqNkjZ11X23sADdWy1qtVKpiNUAG1ip+nBwvsrBoN6Q6XgcMy0aHoIqjue1uW&#10;BUMOD+AA4gG3pQpaylIJZs1Fz8wJ4m9NFof/yolduz1TwRmOiUXdjhXyPKaRU+nPmt07WWKg4bih&#10;I4LvRYmdyDQPf36MX4zQPYpwhTBVAkmowSKUrFzjSE7TDhuFDh3k2CEw6+30gBzH2elqygxxgGbH&#10;PY01MopUfhCHJxzEH5Qp3rt4dDidKtHEkkOT6y+TYXBWPQGkQyB028kogJcYsixLkTACxdcLELCA&#10;X3zOdvjEBVk6Ac6vfPZcHmLNFf16ju30vbk9os/B90lJ86fS/qSfaxf4DxmwhA8hDAXpJMpjrOGc&#10;OJ2m4upO1oqISGZmC0AV117lpICqbziDR7PybMk+/hS/j5WmVH/qsCzduE7NgOa6DkHRbJA4ZITB&#10;wjEUhaNskj/bbrIRq3q5X+Dzxc3NwFcZGD6ZSoOVGXLINeBxNnPM935wrmdjQjwIl+vnlDVlhJn/&#10;frgRmFSSdjYND3EMNF6i4fDjUJMeaPdK0I27dcEss0GnzfBMO6bmuRNBmJbpf2eGWpa5ikiUZgrE&#10;G1JKrD9E0JHF1sGb1V1BnvEX86GgnFYwnT+ZgRu4dxOvnyFXBs75YJVnRmhoW0m5FHdQ0JgNus3v&#10;StCkSWKOA8gMxQpKaeftOu1hTMVWRpSZt1QKhmdIUl7Ms/f/OtExo7LIHADgmg7kW6xVkFjv06xK&#10;sT2J72s2kETeIxxjpXiG36AYRjqtc372LFL55FCReV8FxD4QZWa+zbsgf+c5IR9WGO2deFLQxfxy&#10;B4nOS5myPIYAVzKdd1m2Jp3CVkrIpjniexB8lHLNjWRraOU0OQjRFIfQOHtJWXlyvhZBVwS+X+op&#10;efzSHkn6shhl6iDkNYQt4VT7GKHQ2RHJDvZcQfJdHn9KTmZbYqKNZPq+Bk4w87k9Q6f42vk5Zx6x&#10;8H+qUIchYTB8+AIUyUxsgCWn5mCMSgVxXc5lgD3fdELDX53krwDsjk39RFWhZXJykRYlYR9OmfsM&#10;kBlWSHA9dbxIVTZjNF7R/cwzCGaBQ3fnSQXE8QdL0nGHBUBML/IlHj30Bdu1CUJBAAyycF8/TXlA&#10;Vx01F9OHnZZCz7LqIIwR69LVIJYUwBBzYpnONNx5YY7Uk17LEmMKyj7QAxBNk340Qzrq/CF0sbiG&#10;G+f42c5/LJnCnDomI5x3qjWwYha0Ok+uLgu77yOrkGz9LPAvRbzyjkGKtAEgXkkHhWiJ86066UMh&#10;W0hL/Kx6hYo3IBNvGOlyqhZNfqEJ7cRS5tjk/4+1N+2SZjnOw57IrKrunnn3uwEEYIKExEW2TJmW&#10;xeN/579nm5RlkhbFQ4IUCZI4IIEL3G1muiozwx9izZ65sD64gffOTHd1VS6RsccTBBBLAz27cxsi&#10;uJ2v2FiMzbtCr7RHVZtNikyoNIKvyOLL141XdZ2BwlnMCR9RQQYyZ4PKazU6bTCDJdhspfWumzvf&#10;kDERDzTln2BxgrgzGBxnyOh5QAWOhcRH8FAbaggg1fNI9RaWjFeixE/ks0oEFLN9ONhdfpEFatnv&#10;nxffHmtVZZmeLRvcArshD1jXS+/hmciqs1fLIE96EYcTy/QuuV8N2rEfWSDjVtfCrBcD4JEUSv18&#10;aNYxMSIQrfLU/rBsdVkeAmuGZWuW4FPAiqtLygeWRaAnmsEy6jylUeThVcq1rr7MpM/t3ND2QzKf&#10;mSUbnAAUaYSXs1p7O5SFFCyadVgK4+5uw3E84f5ywhd1wRNVNHS33xhXFGwqNKQCoJCcjXWRRnLt&#10;aMDBKOvmYyE9V+04/Ly04wgbrUgzQoNaACAZg32gLgt4SINO4XVArYSCBaUAbYijvqJgO8vZrvUE&#10;oKHQRZvvEagKpvTptOJyuce7d+9wdz7j7nJ2R3zrB0DAm9ev8ebta9xfXuPt2ze4u1xwd3eHu9fv&#10;8PbDR3j7+jXO6wKgCuSIRup5dPB4Lbyyd6+c9ox67upIq6C6YCPBxuY+UMA4FckWtcpdLtHLqrWG&#10;1g68e/MGx3Hg1eWMa29oxyEZslRc4++j43vf+QRPv3dFZ8Yvf/Ev+H/+4i/wF//lL/E3f/MT/MvP&#10;f4Gnp6s0zYRgh4/WUNcN/biKk/JrcVhJ9Y5kaa6rrGGphHUlXC4bRmtKT4Svv3oQyIwxsG0bqDBO&#10;2wl35wuevnkQnouB1mS84gzt2E4ntH2XBLWyYGjG87Is2E4n8GAc45C11vPQWoMdTTBAtQCNHJOa&#10;QDiuOwDGcVS/X60V133HfpVgjkABiezb991xkEtVnYZIstmVv5VCePvuDdZNYF1KKahU1J4TmcWk&#10;ew2BRHu8XrEti1Y0dPSu2OZqf1n1Zm8NTISn6yNO6yZ8Q+F9Gg4Q4AlLoCoVIu0AlRWlCFzNsorz&#10;V3LdCK0PbOuikEqH7KmzNNIGhbK2BARME1hxtOUa4qEBOOHZl/MJ130HFWBdKqr2JiCLvVfx+oos&#10;MWz6AR5y3d4FeHWBwGHUy4b2+IRaChYNAIiNy2AsArc35Bzt+y6QQmVB2w+pCFBc6tNpRTsOEORa&#10;gRkpeHx8xLKsso1jQJZhxbJI5neFJEUSAdX6JFRzEEvmOys+fFlFBixg52nLugCDURYL6gG1LgCz&#10;NuwsaA0QR3DBfpXsctIkNGbpJ2A2kbi+GMe1CZ1V8+GSrCFUX+6mcyQ9AiFqDe3EZKjD6FBAt9gh&#10;Ep2jIzvSx2gYDJy2E5Z1RW8DDKEzCTYseHq6YlkkKNqPhvO6wbyvpcjZkGQIwnFI4/Sh8E3buko1&#10;wP6EWjdVOUQ+Cg4/YwkZzXmoLngj7etGoCdjiBloGqUxvK3sSEIy5EO5EAn77J48QgHWQZgDkSZF&#10;SI08N4QtuyhwxJI+6X94CWrS4Io+hdVC5dAtn71MuIt9atmV0zZ7pNnxfcxY0ZdFzdV2DQXdfmb9&#10;0tYwGxW+H/m5swr5DF0gz8H3JSY1uTmmcmF75u2ahPKfryH/Xjgk8oPznrCWhRLH08XuzXtsvyTM&#10;IpZ1qqrsD1O+3bnxTJ3WWwS9hAPT6CgFGChtzLe83LCBGU8SNeYh2b+BPZPPgpWXptlRctbZW2kt&#10;f90rvhMhJUug80wgZi/xM6HrJh6Rl9b6WTVHYiEULhgYacCcrtVH31qFz16k51x+p5Jcp+58lfNk&#10;oEmSqZfhHISZcpqzGU7P+crts2/pWgwry/CQ8YfTOc/DuY5baNaVPj+HlV6LGs9wPiUCwIwn/R9z&#10;nL9E97aM5mwSOqe0vvOZ9HXQ9TR+lvP37CwOrUSwJZ/Yov00x56v03O+Erx9zN9Ne0AImliWxVcR&#10;MNqUtcw82HVNlmfSAH4tA/Ox6zg9yxqTfABneWb8Kn1Gt6ufaZsdsurXPT/jfeZbZYd0phcrHTO6&#10;yPyUtUlJZBkCuf8EMLEVAKHg3k59GhM4ORnTnNwB5JzVMfxctt7KCn1QznA2GZdcWtMgJof6SzL1&#10;W7aapmuikiG2KZSpJH10anm/n++hj3SSZ7Ef2VmeL3wmO/V1mwgQQbfbzbHPGebsHXpPH709W6fE&#10;gEMg5fl8u7xLeoeXeOuDiNAJcIz24sAaTg8eDC4ER28A0G8xM2zJKLLxp1E4xmqMkQG9p621u42V&#10;psrNMdVAmF6fKyDc0WZzzWfHWDYkuUHGEtsQcoRmh17ag7xtERBIekZ6f9oD54OySCPRkvx3OD3L&#10;Xic+YiJDN7+YLDG9gDmYuJXRpD0CxMlrATcbjz08J1XMEo9D92CrsElJJTYv/1WhCBQnvOge2Cmc&#10;1oPTGPQNDZ/7tZ74n3iFyweyexa/hswuSTRrd/WApELN5feKPs8ctfWZ3phl3kwbIzDq5NNh1R72&#10;uc7Bkwlst02TYKDrnAthjDnR4vbFnD9jb0QIgsKmUILVSJjJ6Z/cJw6m6Ux2fDvSBDTSUzDU+aq8&#10;wW2mSOjxvfJAhN0/5LvtY8zA6EY/Ucc6EXlG8HNZMJ8dq9zJtGG77xdNa6h4sAKqaugaPjjvwaTP&#10;GGxl9+OZM1yOXFwbVRGYzkaS9vpRGJS3/Of2dzxbg+SwNzpSOjU7KPNe0/eaNqkMNm0OfFnPobqp&#10;9GMoOPZdslt7nyu3XYbo880+LYIVXDSLkRbyjFMejEfFbS2FQAU4r6tL6bvLHXprOJ1PoK+/9jJ+&#10;ccwTOjoYCiXBkiFcdZy9dyxLRV3O4vzpAoHiJMwCa8FjSGYn684NoPfmfIvZGuTJflal50Wzktdl&#10;Q63iiD2d7rBtBeftDpf7FW9ev8H5csHpdId1XbEui2Q414p1XXB/f49Xr16hVMZaV/QmsA2td2yb&#10;XHu+u8NpW7Ffd5Racdo23N3dYTtdcLm7k0aZdcHpfAmdmxngJdaKJWPVGghaQMN0ESJCXVc5KXX4&#10;WaC6oFS7z3CYhmVdMcYJAHBWfn605jTTexdcYWYYvntT3OWvPn6Pj7/7Cf6HP/h9/Ne//Qn+7P/+&#10;z/jLv/xr/OM//RTAgtZ2DAD9uMIqlzo3Cd5y4AZbaworYgAAIABJREFUEH5dF4yFUJs46HqTfer7&#10;jkeFUBhDenJdzkIb63bS4Ic6E4voZYtmn4/eJYhSBsYwXqrOzP2K3hrWbRP/D8t3NWtAnIEQ3G+g&#10;ACwO2d7kXmMwttMJy7rg8ekRvQ11mC/YzhcAQzLHFSqVivKdzCwBlFpxvpzx+vUrnM8n1KWAusF+&#10;CK0PZrTRxDkMgeTZdI6AZNe7n6MUMDcAVYMZIn0LFH9aM/f7MPx86JmVPi1PT09YlhXXq2RKmz6z&#10;rit660pTHf2AJym1LtnnHQ1EEsSqDmXTYVm90Ex1djxsafBpAYKma9V790o+ELBUCTZEFZfwN7kn&#10;gVhgepZtAzFwWhZc24HjekWlRWFeitxT5VEfDIwsKyTxq+1XgVBpDdfrFed6RiHCUhf0IUHHRfHV&#10;L5cziKri54vzeV1XANr3QDHPmSFNiIv1plObZgCtM5blhH0XpzsTcNo23aOObdvwtEuVg/mreo/g&#10;uEDNmHMYXp1BENgVsdeETta6ovXm8icy+rv+LY5yk//Cf0yXuZF/+q5VDlmTWQDoTfH+YVUJVTDG&#10;u/V4EB4v+oH0qPAkOLkx7u7uAJLqllJWqfzuHWWp7jMhAEdrWNcFlQfqaZVAAIROz6cT9qs04cz9&#10;8ta1YgHM2LjRxgiaDSKRn8EDxT3EcA1nLt82oR4C2wzH+WcsHW7/fvan54mKqjuSslxIM+NMrbZn&#10;0DQwMoUHWuZl0IaqEcZTTZG0LIWXX+IMTA4tYPJp5Mxfe745DkxA+SI+MxIgDaTSCEInufnbVwYT&#10;1AhYTVvXDWM8Ykfy3KH+BaevOaVsnrf6qZVPyHYnB6YPMLvBGUOdemIA6tWU9gqhoE9K9LRecNuH&#10;b9ayEGHcYh/cDFqEg3US1wCIKdKUroEpvf5NH9/zB5hBlp+nc7IortHJCx4fm+NkeBMcp/z2G9kw&#10;imFoFqmshH/Etsw63/iWCklYvrVTMQAKmAqGJZWGsu52kDHE2BuDozDj2c6/OPqHG7Osih0D6qQR&#10;RUhurRFJfVh+rDX6oclB7KsIy5YTASDvE5N/ruCo2XbRv9N506CCGQ+kinSMI1VKcBiBbMEIhjN3&#10;M0r8PT1T5qSyoILTgK6ANxf2x4RBxrA5Cr68jUFKPSENwZRvx75aCAawgF8c/Zi7HOWEMevvpuUh&#10;QBTZ4WQejp/Y++Bt8zOcl6dj48/PRnXiOWkHvUTQ2GZiwTC8Vnsrc6CJhaiHgXi+xsJJZlaLsoHp&#10;des790Y0FA+OrF4ANDAbvfB9BxRrV9evj6EVF/Az7Q3GYI3iUhCCgVsj+plTxYKNZEEvSvtoQ74J&#10;6LLRcr53kpJjRPYid3gNidblPZPxVq+XH5Je2UkFzGsutB3HI/MDu1/O7nZqIfLzKO9mmZz3w2TX&#10;LS9L/PhGb7EzOM2SQxmNqhFlwCYmput17Lh1kqb56Y2E1hnRpM25eFoloZEcKDO+Y44TMZT1TJt3&#10;UR4kPLeynjtd6BSoY6S+I8khzhjAUIdoOk+sPB9EyoxnJ3Xyf/tPIugYjJ/LBwwGG/6j7ZOeBR+J&#10;9dfQfY/oXPHgtAUDJ8V+XkJMgjzxIPs971GBZnDf3ML4v31v2LoYfAXJncyHaeMzMW0OVbb19efL&#10;3CRANwBa4AulcyJiDC+7tMD1THyi26R5esax/ZiTGDwQnHh5UaNXHOEFhYNPO7SL0zXr2sc4I+yq&#10;eghRJCLoR5SFoJ8D44d5TuGoc2gU14OEbocacAJTAndOkvG6KeCvo5qOm8FAWpCK1SYMPjl0fLJv&#10;IeDCHZnO3s3r25I37ByJTRLBNU5yWq4THdug12RsY7rP9DyIE91bduqwJDG3RIUum8YjK8tJvlsG&#10;dRYo5HNPUttpc6iuJfpJcAsldisbul0X4wf5XH/ruoUdZLcaGIKNje6JW1GxaPeJNZC/tcEo7HhI&#10;djVcF5PrJ77iI4hVtoG4LkzBl29fkflPMAc9M6Om8zu0WoNA7vjy53IEQEqB82QAQJ/PTi0Fbagd&#10;qJmRrQlchjly3CwhuEO0EAG1msSXaj/t/yUOa8LDw6M6DKE0aPxanYsE1GXF6XLCulU8PLIGdAhj&#10;yFkUe4FRqjpw9DalRjYkAK/C4iFQCEdrin1sNq6eWXW21bIKXY8BwhCnySKVe3eXV3j9+h5v3rzG&#10;Jx9/jE8//hiv39zhzet3uLs7oZYTzpeCy+UVal1RCjumOACcL3fY1jO201mc+wod0w5xNi7LCsJw&#10;fGsGsK4ngYzZNpxPJyyVcF5XjFKAuqAmx/0YXasuSTGmC/rRgFrVAa5+C034cjiVMYBaJMuTezof&#10;Cl9GBZUNBG4IXITR0wh9c6kVgweWZXU6We5fScPP+3u8fvMGH739CB/efILf/51/g9E7/uSP/wR/&#10;9ud/gT/98z/H199IdqvAW9pBiWr83hoOIjzgAddD4Cfa0QWmw8UVg2jRzHihveMQ59dJMZolC13o&#10;fd1WrNuKQlVgRjRAVEpFXatD8ZRSMBSyY98Px6Au6rCuupbQNTMMbB7skD2SRS644HbPddsANkcz&#10;O6MhCqinrE0ZTRssUahi5OexlgKqK1Ym7MeBvTWsdj3Efi5LResdKyQgRIUccmY/dpw2gV2JKpmi&#10;jV7VBza6w4dYgNV8aK0PUJHMbePnfXTsj7tWF1TEhpHzEIJk98p7PRp0kviilmWVtepdnd0R/KrL&#10;4nwUJAEaS4SkYuOSIJ5UfUKgTQrwzdOjjqSgCI4cjmP3xNk+pDpAGvUu2K+7QLWQNHMfvYMqcHd/&#10;QR+WfS18/Xza8PR0BYg1ANA9I16yjTtKgTrEhzYTFqSA3ptkiCPkeV0q9v2KRSFBbP4S2CEcreM4&#10;ZF+WNZzu1pNNstYVpqU1wd2n6tBVxqfBkh0+GGBN6WZm1BryY3SF9ZWsChNNNyLadDrSqnsk/jL8&#10;O6VKgGJ+yV4uddU9luqG4zqwLgtGKRJAbILBv20CZXIcOwpVxWFnPZPA434IXrpC8AzIWRlFKg+8&#10;QWkh9MZ+ngnA4kZYMuTzOG2ixhjzmSUSNlbIhHJke4czIcyHnClsSk0yPX0Rk+774qKbskPQDMpi&#10;GUyKiacMx75qejx0P7PqRGqXzMYox/MAF0T2siwkN6jyoUcIj1DXdXwmmP199vvb1TmG/9JLeKNe&#10;yfP708u4z/TFvA8Mzzi9sfDEiabzUyPumd6WjWRm62sPIhJlDXN2oAkBcz47WZgz3K4DI5PiM/PA&#10;1ooF68oMMoC8KatlYE2GVf7NHXfy3q2TjIi+ZfWfDSaNkr38JAy8iGzFjNI42BbDH+6lo4MQzale&#10;fG4aMxhEzzZo3tM0Akr2hJ1D5vyZnlG3ZWR+zuTYnlluDujtPOMva1YkDNsw9YeUiDufqQADnYY/&#10;T4Sf0qBpBYjHvpSJOK1UUvrivekCr0CYTh6RZy76ntqSGhn5VJMj0YM6jMz7lBkq344M2mmdnHbi&#10;ZwiWTKTyn8Fajs4idIYa5UWVGwYikwdxtm6oEKCAMMpRXoa5SHXNRvBCeY5lDsrrtrnvGKb0A0Tl&#10;mRN5GgCAnDlFOnmnjVigb31FtvXt/fPC0fTXs81Ml1iZ+7ffAbOxqefCx2JjTiQwft0c2Bxo5HxX&#10;CMsObGSI2hqFmfL8vraLQj0UcvDGoRpOqqG8WRuAZvY2fSOfP8AiTy4nnxEYgunfCCo/vy+xOn2f&#10;wDA8beELrBnSL61l2s+07s+uIg5nbF7rTB8uJ2/Hxc/Gaziq3gTZYIV8R+eJsXn3iQKvND2X2YLZ&#10;ct0LS+fvOalhdqqX6UKdh3jrwFBYH4N9KUGzliFEM2lPeorJNXO4V5ZmR07/ZGOH62Np+mlPEl9G&#10;+o7trhI587AjECMgzYjNZzCN0a4dMCNUdQvT25hDU7mBTPKM7WejnF/ByoLgfM2GrZHqhVopZk11&#10;eZIV+k0LYFqyk0M5vHBALCjI8/OH9iGx1pUUWC3PZvN8Xjfrp/88wyxfSbFmBMWeVbkWj7oRmrIi&#10;qKbd6FFqlpxi93XdNHiLTSHLztDASQxqJpfZnhHLiGaAGjzJfUrIDJk0//lX5ZOIM2ZBaUYKUCld&#10;BcwjQ8GxnPfm5A37fU6O+fZXDEef7LqBvc3Tv5dfITuU5esvdv6rZ7STB5pEo5+AmGzMrp/FeifF&#10;8YZmEp3rfeW6rmf5ucbrQa//xlesSaJxY3waFDMZN2Vq+5zUAWzRKMxZ4cBEIS/ILgL5gYPry/MY&#10;b8c231DGEjeeIEk59JIIcr58f+vjw5x7E5HLKD/iJBQxekdrHeuyelag0UU7xJlWS/Emc8bbCCLv&#10;jn3HVWVfWSpGb+hNMnyHwhVUYjArZMGyCPwANJFDnSXMXfnjgDitGq5XgQe43F2writ4DLTeMAbj&#10;et2xX68O79HNMWlVK2C1KZTOh2RXnrYN67Lg/btX+OzTD/j4o+9Ig8oP73H/6g3evXuPV69PuDu/&#10;QV0GLusr1KWhlk3mPVrAmhLhGAPLcsK6XtDHDoY0iutNcJ4HD5xXzcIENPggmcSrQjTcXy5YABxj&#10;YNQVo+1Op89NemkCGH8DVAxaRB3jmqhg2c3GgwCDOhxqKxC4NXTWJolFoDvO5eT0VEoF14CWW9ZV&#10;HbQFGwrO2wXn5R5v7j/g64evcW07zq/u8Pu/9/v4d//uv8cf/8c/xV/+1V/jV7/8wp2rNg9W2MV2&#10;HOito/fDmMp0tkTedQCM1q5AYxyrOF/FcU3gugAQTOZ1XbFo9jsRORwGKdROXSrafriDtvfmjkwq&#10;ReFFxL/F3XqusWDdj4HWK6gPFN2Hx2++cRtqPZ+xrBVPj4+K/kKOdS8Z1wxLOrGXYUDbP2ijX5AE&#10;5I52gBi4jiZVC8uCrRAwWDDu3d4SSLXWmvIP9oan23oS7HRI0qU56QU2SZyunbW/WS3Y9wPrukCO&#10;lci1PjoGKgqAxhJAu391L07bPtBHc5o2vtU0WQRcwBjgQ/TCk2LpH7sEpvoxwArDwgQP+Pn5bpIZ&#10;neG7hBcu6P3AgDiJ70/32NuBtjdpzlkrHh4fpVksWKuyjF+S2kHS+Jd5lz3XbIXBA+2Q834+nwBm&#10;XK9XXK/qYGbG5XyGybjeGb0NbNuKo13B3LEsxRsIH/2Qs0tVdHACrBu3VOSITtpbNyaMYz9QaMH1&#10;esX9/Z3ArVRFIRjD18H2cHBHgcADAaxNXYvcU2W/wLFosANQKBX5e90u6P0AUYVUFZjdk+wxl1+s&#10;qpo1IJe+FPaZ+Io0gFHh+jZpJX2ti+4hFI9fq5UWwvmk0EqjqVN7FVuLBbanUAF3SDNgpXezQ1vr&#10;OJ/OaENhfwajlAWNm8LKqI78h//+D9ncHY43x+EAhSt9yXmjE8gMODg0O+G+5NgBwhEuigenRi9J&#10;MdTsgD4yXulzoW8KAxV6ptwaD3UngN6DrPRDGRyROFEBVoD+6tGmWYuJQ5fnFRkQ+SojGHgHWV+h&#10;ItkqRQWTjdvKnyPjlZMNRF56Qkmo+wzJLlehxaG0y50IVvoih2UuubcWcJNR7XuIKEPRtbX90g9l&#10;DfVPgypxOuJQuGxfzJkh628ZKLFG0Vgr4ABmQ0Qm7CXDCGNwIjvIshkcja2PWENWokPpHs930f/U&#10;r97qnjb2aMIZ11mDxMCNpWkclnFje+ehk7RO9nc+Y07ntrYG+2LarV4rWE1FMzwIZAmKitHVh9CF&#10;bdRIECQyZH3fFJcRv5txKQqYntukOJhhIZmNYQSJGdedrw6eGWreiDwWX38z2sjONjmPymfAKEJF&#10;hNDluHGuAlNWVP5l+q9+NpAMWShtEYGqGNPsn2klzejohommwobHADQyTGbUKg/xIJBnpts8i+kT&#10;dlJngxrhZLX1IFL4oJKc7mnsz3+ZjWjSigZb0bniI/NYfb7tuwpFy16x59sJt+UnZwqWH5jOJljV&#10;rHjoMyey0onhPlrXcHeS3BivTjPuwLd1YXiEgJJHBoL76yugBnI+Z25UJiLh9Owoa9a7jERXEwsV&#10;+g0YBaOz/DspzI0GlVBSzwcrs585mDhlXyrBn6TUvL6egceazC1ywTAKy43yM8NbyBq67FGFxLrH&#10;w2Q0h9SMfQradB1A15BIqr+yTlHszEPOSyHBLiQq6BzyJtZiaF8Ja+Ybzwynt/yUfY39yz0rotol&#10;eDhPn+uumWPFeTLSs2Y4lelenAJNulYyR5rmlHWqLPDcIWVzS+OytQULqZuRXbR81R2b7ujSrMeb&#10;7EM7P0a3kY3uG+jysFrGin6nGC6kKr5ZPxNsU0uqCH5pfiGnGaUj6REpPESgXNhpgIgSxqfJkNAL&#10;i98rrWbSfyLUYnLZHIjCp4kM9mJ+sZbqG/0PgiTB2eGneZ/d5+brIL/nTFPBA4+SdxBQlipZS9Uc&#10;PnNoyBvAsmtOsNRK42mCxsT+OwDn10SKHc+shntuZFhgGOVynnzy+vCqf8rf3svHyMP7QNggxYCq&#10;pgO7bAvaFyPLeJnZGDoTHac4KgaMZzILjw7eJmteKSB4XBvjuarSP7U9YtHjRuKVEgCAj9X1ID+r&#10;aW+II9MPAEpFtQUBPCBvGLV+HwQvtIAE2By6gPEraYcyFON15hHhHI1rCIo3O7JzX+Vpok/XvyBB&#10;Uyo2RinVz5xhwDLy5BsLScYdMKa9m+hBHViUvmcvz/4ls+/mz2+0mdBHko6nYsfXz3hzhpCY9JTB&#10;6Tkq41jlB+ANIOOZdp48zgjRX+RgF1qQdavQr9IM3HZIg7U1r0kOMFy3y/+YBB+bWZzd7RAcY8sm&#10;NJCqoft9tMOhHI0v2fpLwzPJ8iRiiFolPESaIErSheicondZ1Us4OC1Td9UxzdVK133Hl198hX/6&#10;p5/in//5XzBG14Z+1enbnfEuxxhLXTz5oI+G3hVyYpizX/kspDKr61xqMduWsFRgWxd8/P4DfvD9&#10;38CPfvs38f0ffBdv3n7Adjrj/nLB/es3uL9/JY6vVeBMal1RSR1zPOAYqkVouBaBd+jG85RP9GQQ&#10;MpEk/8Aar4vcEhlZJKa7rCAwFsDv5fW+dZE+TkOyJg9t4LsYtESCyLBVG4oHT0RoXXWpMQQvOp2d&#10;MQZIHd1u4yWarXVBp2riFksp0ueA9YwoDR57Q2s7wOyZt5///Of4xS8+x1//1V/h7/7hH/CTf/hH&#10;/NNPf4bPf/k5vvnySZ3KTXpMaSBmDEapK0bfldFlniYysC4LXr26l2aBx46nx6uOv2PbTpqdDKev&#10;1ro0FF0WrKdN9kQrslird1XpQF0ky7yon2DfD+y7ZKqfTifJ/n569ARM658EANv5jG1dcH26OuRE&#10;XaTucAzGUgW7/Tg6jutVdduO0/mE169f4Td/8AN8+tlHWE8rvvjqKz2fVSsEBFvdMuF7Ux6sARCU&#10;BUsp2PcrVsOiVsPf9Jm1VrQu/XnakHPHfeBoB3o/UMqiGdLVedtSFudHhvlOJHS/H5KNSyQZ870L&#10;DZ0vJ6nQIOkr0rv2F+CB1sU2OZ3PuF53rNpbzPoFtD5wOmm2cNVKkroo3MdArYA0pi0oFTg0c1jG&#10;LNUEp20DgwWbfQwUTZywPglG30TQsZE62aU3wGJ2OhFqJbHlGSiqkO7XHSBgXSPDnogEwkN1+3VZ&#10;FGd9rmaRewre/bIsmqE9sK2rZ2633gMSTV+1VFwPcaS3o2khVcj5ro1w7RybTiTVMB29iYyRqo6m&#10;Ook4wcORzdivAJWmur3qFcyYQ+KYdBXTRU229j6kUXPvXvXYW8xHKqoku1sCVJKJLs5ygz5uWhVM&#10;IKoo2pAYBIzWVU5Znyap8jj2A73tGjRlFO0r4NXRZdUqYNHhFlJLwIykW1+DbRjZV1xBjc/mDIRw&#10;nIdiGZaGQfuZqpHIAu4KZZ4yNFxxAJwo7WVEbIfcjC3L2FD+4MqQ6ijuvLSsxTDiQhHm4Bz6WZhF&#10;bnwShSWV1isza58W0vOR3vdnhEJuQpsImj0GkAoxtvJm+zJzONH1tpMTfFLAZE50AzY74X9yuhFc&#10;/4I5LyzqJLjIaiBSGLVMtn75hrGX2Znh2RrzCgb2oS+hYm1ieK282zZ6oTV5CGcyfB3BUOgUmu5r&#10;Ewzq1S8iB37U6L3B/SYS96R1Xbd5xfTCyCOEgzldJZ9yBAGYQzVx2U/JIM9nwcadM7PVSLcxxw6k&#10;A4I5yGF5OLdGRj4nboQUU4jDoCUdo5VTEuCOAmJOOKq2T/khBMnW0QeaQq4GSB6nB19svRgJ51lp&#10;L06ZTSHRgfIyOwc3BsfN1H3NDO7FG+/Y89x4QcpWhL8nLDAFGmAsRN4jXah0HKZ75MGMm4x/ozV3&#10;yE2Gb/w+mGH9UO3dW5xzdxwD0/tCi7Gift3NPMl4GxnWq+xEznQzfiTiRmh02CZqBpUHv5SX8bQw&#10;83pwogEg8VwOOhbnZQyW7Lm2r8qICXZm4uzYYyWoF3tUkM9imp8uxG2T3+EVDy/LVotcG71HM8ec&#10;6x3O8Sng48GlWAiPbwZzcyOI9TDRrVPTZLbeTE54ktkshjTsPOunlvH6jGaV3m+zFp1OYI4kmd1S&#10;vM2r0LrLrSSz05TY/8uxVSYbWB3PHv6y79J8Xik22eYuPiYN3mkW8ejZcRG6zu0+G4+RvSHn2Xl8&#10;t6/J0XTzOSWmFbKJ7Wa+GuZ0mVcIyrPtj6BRuy0hsthNthWtBCMmhdQKPmiY50DQXF6PcAWZvCTP&#10;Dh5FGhj5gDsBqXpPHADSTGqABW9aCC/0Rw0MjgzJBGkkV0YBygB3csxqc/aFM9n2UDNQSKlHJ5na&#10;lTq9PC+fea7/2udZ38p7K8syxFFs8jqd+elesIodlTdgp1OjZtPxiCGGe5H7E1UwCpiliVZ2+LHv&#10;DZS3UuLDrMG9Eo2PbRtJHNWlqrFp8zcHnFV2EQGFnYdminQ2QnDOCXMGUfEgdCcSWWlQAEhNLH09&#10;Qz6R79O8DzYHZXWxrumyqWJqDHQW5yFsbsxCn0prOVBnbMP0IZr2LwIDs4M1Srglw9DOYuhLMjh1&#10;SKpOVbU8GixGerUmZGzybaY3VzqIbnrtBD+dHLFJF/at8fVix/EP+0/m6nMEpc/kc3Ob2C0NqkVo&#10;eHgVmTxlzoaU+1P6qY4dNgp+QYBOfDCCXJnfd/2mnYngnyFTXWRM/DTGxO5KjoSXPAKGBmxt7DS0&#10;vW8NGwQmhy0hSZ4VAQLlm8zT3j6zd2F6RdCYVXCROlQJ4iS2+5gsFttNMVlVtjNLwMHwZOOsGW5w&#10;gTQ4E4dhBEaVT9NwiLgCeNBqNPhYpWrb9BqZ/LJUbGvAISCdb0wyMej9GOLs75LKqWdYPm/uOAdA&#10;VjFcdW7SIO/u7oJPP/mAN29e4Yc/+B4++/QzfPLpZ/joow+4XC44nc84bWeczmdc7u5QSsG2rlhq&#10;lSCdZlwDglUssB2qUw155mI9AoZkfi9IqQLGC3Rqnq2tCUZUqjh0lOdbXZk50KTfhTxPyEcDOBoQ&#10;rUmXErz7qpDWQx2w1XXnUgqOpMcwwWE+LGDCQ/CUSy0GjgRAG92GgmCnEKWIY3Mb0jTQYWPOd3j/&#10;4WP8xm98D1998zU+/8Xn+Oef/Qz/+NOf4id/9xP8/Oef4xe/+iU+/8XnuB4NDw8PoMFgd4IbHcxn&#10;TwLBVUWKOPfX0wmVK7ZtQynA9XpMepYnKKisOfohzUiXxQOFQEGpiqMNOSND/Q5EBdd990pIQPej&#10;S/BpO59xf3/BcQimtjTrXFEXw+UW6J7jEBxxe4as3QnbtsG43eiij5UqQW8MYD8aFjDWVZynTMC+&#10;N6ybPMMCRYWqJ+qsi2A/Ww+Ex8cnrOsqNFEqjt4Ffg4AlarncwFRwWFZtnaOoTywVDCLc/juco+n&#10;pwcUQyQDsKzWkLKgDcVSt6o4SBPDulQP1FgQDkSCu40D+34AxArD4pQK5oF976hlBZUBDGiTYwnU&#10;1SpBg+PQjOExsNSKo1+BHv5JBnmlS9dM/UN7CxzHgfXugqZQJNbPtBTC0YfLrlKKVJicNhAVfP31&#10;NwARTtuGqwZOGAy0DlTh5yZDho6ljw41TqVJ600gCpBEs9Y6tlUwy9EFG/7oA/v18AAAETQwUb3J&#10;7arOdVen9V6Cb65nqWjjUKd1aAXDUJOONUhswUWtwrAANgUPMEhY0xdQpfE681AaYT2/cR+BwtHm&#10;stQFW1wrOAoEM565oZYVdS14eHjAaTuh790x5ntv2Dbh14wFyyI8elmqJ2uIvCMchzRBbu2QZpnu&#10;8Hkm4LXc0KJJHGUKdkcT8lJVwM4qZ1UrGRT+HU66h2iDrKmx5iKfMlzMiEAYdPIInvWa+AHbiaE/&#10;y5C7S5q9EQRgRq+l9IPEeccJG0eGKFQ0uU3ZlPJZWbHvAGbUyt8ys7iOGQGhquviNAXSzKchAg9K&#10;WKpuZgcy6zjcyEnZ3wBrKVuszm12Jaf/ZrspX2V2nY3R95WUiUFpxvDA/ZKkcNq22YIYaOMk4GYK&#10;smcOn6jsk1dE68O8hFBfOYMku8T8ZzJywriXPywD0TNvzTGQFNhQpaFj4mmNbh3nLznBp6OR7oV8&#10;FvN3XzBurEuwLIoK67wQrOtPlrmHOIdjiBNgcKxSNujTAC27kQujWNm1Gy5RtWEZa64hefPFNKE0&#10;wsjC0lVl26U857jenALyrtJCvtdE2wwr47FmnJk/PLt8+jx+yBAos5mb54WpHc5NOYcZSilZgWYa&#10;qXCaaXceFD0bI2COKaXL5JczaCMrWx0DoaAwo+sikO4Ng2fMWJ+KCPs5vyQvzvyeH+M01ZFwuyNQ&#10;ofSoYwzjU3I0Jbhka3B7Vnj6adlr7ujVOWbeY0ayZZhO9GjGI5mTXIy6mZfY9em+pH+z8XF2I9N4&#10;t9sK8xRg/FOcjvG3DSiek2UeAEgmFoidT0WvBx2jP19HTs4yAcgxt0w1m5tBWvgw0x4SrCIn7mt8&#10;WDDMGZ5F75N0JpkkOPkPQkEtatClKxwiy47I84WDNHmcRutPybuUyyZ9phmDNtGLyRCyrNsCLKyr&#10;1HKZ6s3CTnPW/9i+elWc8ZjnAXy5jQU3ZglTBPMBAAAgAElEQVQI5AqPeIYlEuBmDyeRcbPkWcJw&#10;3CCdO3nP4KuYoBnMwb8GMAVZGIYJqN+ztdZBCEySOq9ZMj6hPDQfCuFdKnu8XJKdr5ryLZmWGoDn&#10;qEccIAx3OqksKFaSa3QQ47IApGSuwvUWm5gbymXe4luHXV7j22AGjfRsBsyQ9mCWR5FNpyM/68YF&#10;ZQ1jf2ZKNt7D4uBQATAVs9izdM4xD8CjfWyJDaF3GLyVNZNkIDKAUVwHII10W2a+yXxziDkpumdS&#10;r7O1go55OkfC+3xvXEilddLxDg5DNBdOmD3ivYBu5GY4+4eP32wEZ/la1eTzM/x75QFeQWaOfF0r&#10;2TxyGresKMHh1Yx3xai0NZhmn3qjFIqybKEFzernxDOSbB1WsUkE0kDkQNCk3tZpx37z9U8ykvSa&#10;YvLH9TmASM9WOu+5Ohg6Ptd57PtptiJvCm7tTV8Hsgxx299E/88UoXB+p4nAMrwBICGVTPqz8cKS&#10;MqU8oEB2X6Pv4ufkdtQS2BUHyeBo/a6LkTL2dB20ssLsA+/3YtU5YJRqTkTjJfLwXMlk95Uz3LEs&#10;KwYLTiwIqaxestgtsGUTEGjgcIxK4zSxByKAqI72IY3lFs3I7P0AA5I97nSm/I+lOqsuguk6SDKe&#10;5d4SZKZSZjiwYXQZvNToP+sl4jRSTF/OJ4jcQWwipq7iCD1tC9Ztw0fv3+OzTz/GJx9/wKtXd/j0&#10;44/x2Wffwfv3H+F0vuB8OeF8ucPd+Yx13ST72rChtXK51qJ8UNbeA2g6ToGeUX2yLKJ4K10NXS83&#10;XiFVfbIXpCX9IyqgieAo/t2COUH/4mgV7ihZoIKpy6z+C0hWv2RXC6/dn55me6oWdyAxa6WMrWgh&#10;sGYBuzY1BioROoA6GKOYzCx+DgsBqBJUWZdVYEjWFafLBW8/fMBHT0/4zqef4fs/+O/wu998ja++&#10;/AL7dce//Oxn+Nu//wn++sd/ix//zY/xxRdfi0OcFs0wvzl3utF9dJRBUpnQO/rRpOGiHmtzKsra&#10;K72BtYpAE5Ww6Do2gIc6wTVrnlmwxUtBXTes2ypNLytwWqoHDdZlxbot4nTrHceuWcAKASQZ4A3H&#10;EMiPMRqGrnupBdvphG1bsa4LQIzHhydsm2S0NlZMbGg2PwhP33yDukg27bIKhnbvDVtZ0EeToFUT&#10;3OvjUNxzUv0DA60fqKhoQ6D5DmhDVJLM3KfHK5ZV4YtKlaAIa8CmaaXVGHj96jW+eXjUJp0KoWMZ&#10;9roJ67KhH0Nkk6qghm/9tF9RE2wIEaEhkk2qZpLLfWX3iOA8xvQbb4AKyUReq1y/Kz72slQ8PQ6Y&#10;xleIlEdBAwMLWh+uZC9VcKUZ7Hj04txnr+6+rb5YlgWXyxmtS1Xg6XJGbx1LFSxwg9oRnjdwtKtj&#10;dg+Wxo0GVwQwjtaVlgtGbyBmjNZcPhrPXNYq9A1oY1GRX4JNbmtrATOKrHEdh0HQ9D6wrAuoC2Y/&#10;d/3cjQ9o1ndx3HxmKCwPOZ8xXUKlo+o8pNAk1R3l1jDUqlOtqmddV4x+KHwRJJGGpccBK79bFnPu&#10;kwbEFnDThriwYAoUpnKuStoV0mY/pKphsQ9EYb5VMuCMNuxY23IVUmY4QBi5pb/PC5FMUtW8hZ7V&#10;ECYTaKq8y+54ZArAM0xQN+6V6UdGppWBkl84wIodKM8vbFkJolj2HotkCn0o1fyMASf3syxwqNew&#10;sqOYLoGrzk/HqJBOcb/JIMmuovx4tluG6er2bKi2RZmEYbiZ4jTvbSgteT3jlQ0vNl3M12s219Qp&#10;kXRUUXdu4A5unmWKBCBKUCSD2r4haNIU4qSFugMyKfKW6WpOpslBc2NwmeJv4wmHhZtwcahJwjIG&#10;MfAtxyStTb4nOZ3O15iifetQL/EdM0k4HpCNWluj2dGS3sxjm+jY9jQyK3yTb4IJ+UUQ5agMkp7u&#10;lPaL5JnPHAYIw83m+fyuOmR++YpM9bc8KpMAfNqxhxl/nqaTkr7/whM9CmuDgzkDkJj9S6/YM2+U&#10;yml/bYyiqSaHq53v4HeyJba+PD1BkhNSINLnlZ8Uf1nZa2Rw6rbfpLLn7fQsRA1s5Saash5wPu5P&#10;8/HADSzPNNbza/tgzw8+YJloSkU59TyN09kyS4ZSH9EsmY0fGW80eiAkR94sRyTXpcY5VXIjY9a+&#10;7onJ6bws48KwA23vYn3le9634hn96kVshg7Bm1p6sCP4rvM2AIxw7BPN9wHSuSPj18b3w8iNgcRP&#10;KqbIuGmaJEKs8otHFUZv5N9ke5ODhyhkq+xj9uAxUiZjGhuZnLv5zGhlmNwezlftu3zD+6dAus1J&#10;eVnR0j7LUjc94tYRHnPUx3ybUECcA6MPdzDaZ8675ynH99ND2Y6FneG094nv5TEl8fHcaWSOxhdp&#10;E6ofKV644RBSEfgShfsYg/0e1gdFeIXC2oHBbA7UkFX5Z9P1le7xiW/q/QeSHpBofKj+ZeeCFLrI&#10;6gK8R4Lur+xjaJtGGyGXfWd0hWYdYpK/vik3+5TOR/Dc9InRAUgMENNH0n4ZbRARpIeprW9ii2zP&#10;WUJeoKuz0vY/ndObueazlGmQKJ32IgEPWYn43H7auAwkhkmgQp4dB9XXBkms/mCWrELlLeRwHuQy&#10;IZ8JM/ysWkOzFOTWxi8nHQvAzRhc/jIkA6sUgKoY+erYCxldYLhzBQVMkkxCSWEgnZcFb0x3s2xZ&#10;W6OisD01lf+C1QZwnsAAl4m2DaffmrZl+CUA3mcgy/Sc1h/ZtSEzslx0bc1JJNlNtlA8B/9NBzLW&#10;MaZONnE/fy/R0q1O+u2vcPhDdTgz4nG7BkHc+ribhBuFEvj1/NnIc6Txxm1djhv/HfNUiAqqYpaC&#10;SD8PHmxZ2ybrLcvdeOFUXUTiVBA+EzobEE5wBsIJrvZJLVVhSuzsCKaq7ZUFloSfDsXBjYNaiFCW&#10;VTB2j466FAw2YirY1iWyApnhzf5IqhXFNeoL4hAIAcFJAKzSirA4DItkgjt2OTLPnPesq6MnmsfV&#10;0IdsnaFVGQVYlxWvXp/x3c8+wkfv3+H+7jU+/ug97u7ucNpO+PDhY7x79x539xecLxec1pM4pfS1&#10;JEgaVt7auwbMGGDuWDRbvA+BmRDnuOyz/C6OcAsMDR2/bG8BayPNSlCcasXj1zM/2OAY5N9CA0Ux&#10;r4/WsC6LYp43bTY4XG+hWtGaZkMPcbbysqL3pkESSB8AtkTAir7v6VwwsKzomqFaa8VaF9d1BzeU&#10;bbvRp8y3IoEJLuy9BrZ1w+PTE9bTGdt2wvnuFVr7CF88PuD68IjvfPYdfP9Hv4P/8d/+C/7kT/53&#10;/B//5/+Fn//iV3i4dvRvDkRyQ/ASIuD6dAXOggc8eODYr6jLgr6tQu895mg/zcndjd7Usdn2K6z5&#10;IojQW2STQ6tbxuiq/8HhhY5jx7puIEgm8X4VGJXT5YJ12VSOaoAPGvDozasqqYhTV84zYzttqLXi&#10;4eEJrR/Yzpus+2D0fuDgjpPSXiHSniyiK+3HjmWpaF3wxFs7sKwrukMgAdtywtE7Wpe5S4VBnKHe&#10;BOaDh2Dw12XFWs1uC7/Bui14eHzAtq0w5u/6AaQR6+gdow0QdVijVAscX/dd8d31jJA0kTyOA8sq&#10;EHrW4Pj2VWpVZ/Vw2AvT3ZgZD49P7mhlBr786gss9SRwParTtjY86aGPIeOpAY3cm0CHMIBtE4iT&#10;WqtXjBXlu1YxeewCu3M6n4VPqb5wvV7x6v6V92oYY+BoHbUIjE8bMp9Dm8QeCn1C6swfo4OG9OI7&#10;9h11XcFk/EQw3B9bA1gwtLPOue87tm1D7wbdIjxNsvxDflog7em6o5Bm1/eoljQ5ZlAqJQUHp34D&#10;yg8ssdjkq/sWvO+WOsW5gxJ8X6kCCdMG43p9xN3dhtFYmn8WYKkbmmZ+P3zz4PBb27oCIDw+PmI7&#10;bQob1LCum/BVFnukt+6BrcGMSoz6/R98/38riiMbiqhhuFmeDfzgm86eSwANV8YiAVkpCeeYSY/4&#10;rlzD8/VpwSeNxJxQbNFO+xelLva3ZEKGUWi4g/qnGOccQtcxUSkUuaRDOsONd+xJQkCU3ncCVEWz&#10;mCGWtPKcjW3KHnGYJoZVFU0jWYWxKVd68JPCIM50dcwoxh0z0nfmnwIzkrP3TSAoPpgtgg6kgEGs&#10;jAmSIWDWqkNNQIMSCc/4217mPE+2uI/31l05KUVMvvrE0oDP/llDLaNVU6bt/pVSFoIrJrcKlyqo&#10;CGU2mUdhNCj9EPsywLLwxcgRY230hJvH5gCZFT2jIya4YzTmCDe+IyMqMaYYkPxLOKLBrMRY9BOh&#10;BvRI+xauN3vJohUXbGmjTNk0hcfGQhQ4ounwOn6gU7jStq5BoZLOSD5Xmm1EMw28JBSzMSbrqJkY&#10;sOBBZN/O1yu2ZmyvjJMAqcTw3RElM1nZZAIdyittfwwncISBOmTDZM0KBe0nTiWvgniXHQ5odqaY&#10;URVZGBb0Id9f41l53ez3UFyjqR3FXjEcOzacslZ2Ftntt7jBVkWhK6fZgkZrsnHDAy96yoMEdQpp&#10;nqa02tzN6TwMd9+yZ2QxO8ZEG8TsmK4Y6UG+gz4UPfPhcPa9RDjmyYKLHAalrWvwfzsRcX7T03D7&#10;Ig8Y2txHlMX5vYP/5IwgNsJyImD0/Ayx3nSeUj49oM2MdZMtmGCraEYbc4w2cMhlTsWvDf5KqBBM&#10;NwgEle4Lg1I5Avl3hDmRGx3FdQV4Q2XjL0PPNJzu5YQwSJVQXSM/xOx/FgRWPYw/laJwN7r27qwK&#10;kKiipeK4fW7SUZ7tpTDcZ9Az4VhMfydePjnUbd9sQ2aVKu21lVdaNlbBtGlxN/0tHM9yDmeeIJmg&#10;w3taiHN6oLdDsouUSfbBmvAQuo6KumeBMmudaXrGAPl1drZNmhcixbxnrwyEnX1XPudlARKtMAfv&#10;UXpwnhzHw3UDky5OTSSKe9Z45fMM3qfVIiajnO4ytj+7HmV/i/RJuMuuX5ANRs4JqdGn/DnTiSum&#10;afL5LSYpnTW9XQ5a0hOS7A7YuUz/qssnvd6zmItlOJLCiswPd02SRPeWrNgYW5xJfb7pYordK3tP&#10;yA78ZHWgEmFAyrBNrlnesp1NyzRjp4PpxKV1kGlXaypXLEM11shjn8KARQ5CnYWatVTUeq616r5V&#10;LIoBWhQvuC4LSq2aOVXdaVGLlLkLbEPVbCrF3k2JEARERuq0j5nO5XciTfSB0Q+BO6NC1rZQ5hdx&#10;HRje90oqZkwWGD3MONqFQqeUo+ulIxM0jngXKizDvBiEnjq0Q3+83St5ufNfecMgcoMcE78mxRhP&#10;/wgSXKWCYWIBupf2xMxP3EYgnzfZ+ypIKB29W2iUrlAYZocWxcktpJiwSR9X1CmASvAAD5xINjkT&#10;uQxxHcnGU0R9LNUPIUZX7prgHlrT5mYQaALjKVC6I1tXFtxthkJLWMm/yblCWBehT0Ar8Ay3mrvr&#10;pt3OH8RpYxnKtRYtP2+ebDZAqAvh4esH/PJXv8LDw4M7Zln15jRtJxFzzMlSycO6rssYQn/buqEu&#10;hA8f3uBHv/Wb+NFv/RCfffop3r97j48+fIQPH97j448+w/sPH/DRRx8JFMr5gvP5Dtu24XQSZ/iy&#10;LDDM5aqyNUI+Q+ATSvGGcEUhlpiN6elewvC4O0ZvqrtKszoJZjS3NwcPNIVf5N5lzcCara0AP9zV&#10;SdQBInRdF3FcCe7yIKsE0nXUAAIPlmxpo2Wlax4D7XpFOw65d+/oY2BvDX3XZoC9obUDT9cnXPdd&#10;Ml6LZCOLztBkEr0BBkWzVT9LhaSZ8lol2GcQZ3URDPbLacNyOuH+7oxXb1/hu9/9Lt7e32P0A198&#10;+SWu+6GwLeTQUcySwdzHwL5rk1Qv9Tcfh/CyrljJRWEYzPkt8rCjH4c4PdUZvW6rZFnrUQgdP1ls&#10;DGnuqUEf0uxYqSCU7GAQ6b6IU/TYmzjhNDgqPNF6eAH39xecz2fc39+BWWiGSLLdjb/11oSnF4VM&#10;qUUqPZfqPEjOisgTOYfmTBYuNlSezzoiYykL9uPAula03gRLfTvJOnWpFvnmm0fJHNf1WdYTqOi5&#10;ros+s2JT6JZCFYSO1hugVWUogvE/MOS+I4J3xhsfHx9xPp+x70dkKyukU9ez1NohfGwMVHXkkuo4&#10;DneiQq6QZE333lCqZgwPqxKQ/apFMsx5kOCcQ3htXUWWg1nhNrpWd1nwK5z50PPCYLBifMu4GSha&#10;waBQM71LMM2SNBazlYyXqy9tsOCkd2jyh/L//boDIHQWHrtUgSuW7HiBAylEONqBRedmVcRGJ7Vm&#10;m4aw1Ip9F7xyJlnHbducZiXLXF5SIUNur5nPTVUCpTfL2DffIvS5ViknGfH23lIqWttBENtNGnaK&#10;HBGInI6lLt7A+WgHiIDrfvV7bNuK3ocElMoi9zx29B42PlTmjTHg4U93504y/mVnx/z39BcowE50&#10;EViVBDNOnis9QNh+zmwo3idKv8xn16+ZHGx+EU9ziizx4YJUlBPW0qwh8JUq+JjCWEm+Ihh7hT33&#10;Zkq3RrOvgX/PjKRw6saXU9mnak6OHgB41kGsVbwaIoExHGec1lbvMYYbjf7SJfOx6+dEAIYyURpm&#10;G/jTS1p3Jpp23teC0v7mobvDgj3qJ3v9Mp3YIQpDMBw0t+vh5ixZYCSCAzowUZLz2mg22fC7ye4Q&#10;nkckZawG12I2kxq69hxT5tgM5+RQmm5I9n9/VX3DtsmibLfjmMfETrd2oWC/xprY+DBGBAJsFJRL&#10;L3n6gXRNjLQ4ZWdlP5/fvF5xk1hhH3e6xp2AZujCbS13esxnbj4jz1/K2xJvmQNDalDwzZyNcWiJ&#10;l93FjalcUuvzDGe/H5Y83G/hFb4Wdhmln0xTZk3w0nyjUADl57xxt9k1QwWPG4ex+Gm9jHNlJ489&#10;JoKJpAPN+zgIz8Jh5mBjstZLRjt2gTGvl/m8L6dld6QFZR9j+h7Lvg2GNHhkJGkdO2n3hM6pAAon&#10;Q+BBgRE+JPMplojT2faVdgWAYEHCtL4UDohcK2WXBGtn3aMKMTYHPBvVDHVooIgZud4i/tInyOBd&#10;JiiiaPDqEnI6nAX2M8k52yZdgKJZk8J3LE0uIEncKJwS3sLJ4O/Y2TIFjdXRleRoGCLykuywcMYa&#10;Pp5G2GCl7DDe7SSlgXNODk4ynmNjIcfzNRrrmm3RbrCnbx3jtwHnae/9z+cZ4LDZpWtvzywl2gVm&#10;Xh2Z8Ol+U2l5GhdblZwF4OXeZjiarJeA/NC1Y4CKOH202c6tPHJpaU4ra0xDinFKFuTWAAlJkMMw&#10;BQOqZHgzHKfCJMN0xvK3GiLWkMwdfqY+TYtrtI5n6+/Ksa5vXhd5rvzHGmKFbtV8L4z3F8VCdDlv&#10;WV95LMb2nI+prHO+LA+0z5xPun4H1avs/MHP6SR/YnJpEdiN0Tjfcbk7XEs6m5SaCwLu1J9XUWVS&#10;YsPP5d5z2s+iygIXjKTLJllI4HQEUvZvuic9f2j6vo7Tvm/j0duUMn9LxC+5kzcnLyz6mUAYWCZq&#10;OI29hLhkZ3JqeJpkuJGJyLjh+p5dOyWDADCHq65oyIY0b3fY3uhK8BmQV+Ma3NUsdvWspU2dNHxS&#10;qK50R5Prsom31RPzuXO+zOpwQIhncUZAdGyWqo/xjGfqWb3hwaCo0SXlDXlecRs/RP5TbJGAtZqe&#10;luVzelmTRIAUKqP6eHzvwDBIJ1LHdzF5y8JbYXLBAjR+DuVw30Itmvyzn1a1xAx30FTFOXboHN27&#10;KQBehL65S5AGAB4eHyWoUwuO0dQJFHtope3D7nNz2C1bu2s2rmXtLdsG6l0cWSnoD4LDeggbjsW2&#10;88kGccGGP0sgFgdSbwdeXe5wOVX88Ic/wO/97o/w9t17cbawOG9ev36Ft+/e4vWr11jWFXeXO8kc&#10;3E7Y1BlVzLnlupMmF4wItApfF4gQ7h376OpANboxx3ND0WZ4PIbg9RapdGcWDFyGBKoswcOaYxrn&#10;Pw5yH4QEu2x9FxAkKzWlMQAARgvM5XVZwL2lpqmytofCvfU2wBzQKYc67Y6jSUCjHTjUSUxF4Jp6&#10;73j7/j0ud4zr9QlEhG1bMRbN8VHM5zGAZV1wdAKGOLELWbNHWavBDCoLllPFshb004LttKGg4D/8&#10;0R/hk08+wfe+9138pz/9C/z4b/8eT48PkolbK6RiQhpscq5IcL2QnaYISPKrYFklk/3QJop2uHvv&#10;mkEKEJM2ZzTIGXGwdm4wpZZSQPQ4DuEhyjfqclaIlCsAoFEReBGEDmjB56KQWQTVlYbgRrcuTr91&#10;lcz/o0m27loXhxciKlgX1W6V0TWF9ACgjmI7kwPLWlDKIjAynUFV5dDR0EfDSR2d23ZCKRXrsuC6&#10;7yhLRWsN9/f3EBuecT5tkCSpSBobvcl6tC60xRA9ic0GFB2ah6EnMGo1PGgZ/+gd5+2EYxdIj94a&#10;tm2TDOBlQamkcCodgwQub9/luaOzNgoeOjazHQhHawlPWpza1+su2cNjgLlqbw7AoP0wGNfHJyzL&#10;koJYIr+v193119YObKcNGAJbdD6fcHTxsLTW0KmjssDsnE4nh/Xo3SqRGE9XafBYS1XccKVrFkzr&#10;677jzevX+Orrr3G5XDAGS6Z6AsBu/VDYE3Wed0i1CAFLWVFIsNMJErTZtnPK6BYIq4y7b5AlZSG1&#10;M3LT8uwbM9+EVfjA5SIRHO7FIFxIE6ilga/AHrYmgcJSClo70MfA5XISPO8iFS7LIjAzy7JgP3Zt&#10;RtqxnU6+bpIVb0sysHfhGfvj7g1Vj6OhkMAKLVkRm9lpvG8KGbKx7UZqBuKb1Gl5ZyA0XRJFyrK4&#10;bhWLnFmH3JaMTUHiaYBshosZcFDl2RzdYmkoSHsYTyBzzuu/oqW3Q8soKErkZlVINzuPCxnmJFuF&#10;omQPG3tW2tL1kwNHl8oyHxiWRVDcECO997e9JtgWDoPNo4SsZS22P8nZYHPytXXDTB/uRhu5g8fX&#10;1LaeXhierr1lV+QH2fP1bHgJ5LgZFyVn45Qpr+vkY0AiKmJgyP66cm0zN6OG4w7WIMAztXSu4QSK&#10;7zOgjjEnszQtw1vVMU9rZYpeWhwK00wimdlcuzGgp+Xj9D39oLAKPYZhBrEKWKZQnIU2rMlN0PPk&#10;cErHjWVAsS++OhSjsP2f5pcUw8xjbtZgWreJC3HmBPCs+tjIZNTCFYG8hUFDsW6AOSuyA3em6aLj&#10;c7xLM2Rd0bUFGo7vORuscV8iy06PozI7EuZDM7E6mlhorLXNmy3DW4M+pAsxzZsTr42mdCCayrFl&#10;eRwURSkw0UNi2DMuafBgG/9AT2sAp7kwPjHBVgR+8UR1zlAc+gg8lXQZHqLTpj6rkghjcw1ZpYwZ&#10;FWS8ihm9AxZg6AwpdYZJI8EAFJ43pqHJCMif4VuTAhcRbIl1NIekOW7tHzu+sG6fnx2eFpdVGFgw&#10;JvYo8Z0b+oPL3VDCJXPEsNOGr43Pw+VTolSVYSONifx5Sa6wyVl535/n49RscMvE5lgDaRalilOq&#10;BEinJ/hJom9WCDSrq3g+ujgTTtlsCp2cH6GvgQ4pobOMH7Dx+5BJ9vN58Dtetw6Vl97jFz577qyN&#10;jG6bV6xnyPRn97WxJ4daBMrtFYEg+2JkzMotmnZ+93snOjH+RoZtrMEjNXfRB1CKahWjOH8qtDiv&#10;Mw6SRWPoEippbqbIQ4y/QsUzjcnKj3Ejh/SGThU3N5PGkcIH2OZEfRqTOdzz/rnRrWvT/XwD5vaf&#10;H6SzMcORzdE9BwZFzlFi+sLn4qjPY3D9LBQk/ZGCqHieZODGuP6ezympE5SmvcYkCwiWoR3zc6du&#10;DNATS4yviehU/SFNM5yHUFExfN4hM/V5VkHnWe76uWN3kq7xQAJ3cfmrm4H1JuHH1i+pGXDNPPFb&#10;w7T0jHotf/eMZc3sspJ4awhVlPeRLqjIF4WW5HrDA/QgmNPQXnY2x8haYt7YmAhmejE2UojQEdnc&#10;GZaMwRIM4aAgKcee+e+0ZH4+euyRPRPkuOpC2zo1Q6BAyD3RxTUIR8V5+rQ5SabYpHzGroRGMNr5&#10;dKreczvg17ymWejA8xmyLDQoH7L3Zqc/y9rxAJlTOfNi3SMLwprjoY+uVaHiLHA8XJOVHHuZK0fN&#10;YTHUcen6l09CHBzLUtFahzVNbl0yNE/nM/brFft1x+l0ksznrPOo3S/9PrSqwtYd4li3yuJCBYdm&#10;iB/XK2oR58/5fMarV6/wy1/+Crs6C210Lrfy0jO772AwY79Ko8FlkYzit+9f4/d/91/hX/3oh3j/&#10;4QMu53tUxafeTiecT2fc3d/j/u6MUipOmgG+rltqNCf6X4HYHZ0ZpIGE0YfrIAygNHXYACiWzYk4&#10;AwMAmjmFRaeQCg2AWZ2ipWA/dt15gYWQm4TNFNWtsqYFBcvasS4bgK7Vpgrl0Jtk/Gv28PWQzNnr&#10;0y5NCYs46fb9in3fQaWgqdObCHh4eMBxNFyvV7Q+3BYFoBmn0oTyad/dkVdrxav7e7x6/RqvXr3C&#10;up00y1X839ybO0lY4RiKG4vDK77WolAfZZXqyzHwb//gD/DRJ+/xr3/nt/HlV1/jxz/+r/jpzz7H&#10;3//9P+CLL78CwHj45psbWpF7O69mVkgqCTaty6pZ5FeM3kQPqQrjoZjqaAAXOatEBevphON6nRy+&#10;4T9SiB5z+ilsRtMAAiaeaNs7JBO8Vk9EaUfD9XrgdD4wFKt5NbQGlRWn0xnX6xVF6bpUgeYoRZy8&#10;zHLeeutewWXnbWBodZcFySxzfEgFSRHoqUEd3AlF8c+bziH3dSgqFI+jYVsXnR9hNLneAimlasb9&#10;aOBmfeREJ+ltOJ2y75u8ahEdkYpABj1dnwA6QCTzXGlBsbPIrPB9hNa7QpnIOJa1KP8TvrQsFft+&#10;1cCcOM+HBqns3Fjj3mVZpFknZC/66ODR0Q7Guq6SjV7MYcw4n84YpM1Ma8G+7w61ZDTIDDw9PWG0&#10;jnVb41wtGUNcMsqv110CE+ezNOY9OlLtscIAACAASURBVLZlxZdffoVSCh4fHrQZ50BZlxt7xGy0&#10;jm074XoVWJR9P6ShrsqPWg0/vHqG++PTE0DkmeoE2QOr1sy6CTOr/DD9h9yh7olkadezXJTqZ9Hd&#10;qBYUqwgEAKrYTpLl3gc8e/x6lXUT7HZxbh/twLatrls6Nrjix4vNX3DsV3HG89AgjfWLTBnhMxPJ&#10;CnYYWGZwGoOWic1GlTeCMQtTf+SMTR78zNGZnVGzou6qqI7Oc3vDOcBmbthz9WEmkKbMqPluUAVF&#10;PteMADxXimNMcW0Y/dEhVa6d8bFZsc8oNZYIxh2lZu7UVMvQFQJ3vshGO2ZPNlxvDcRkiAHSIM0N&#10;jBH3nxYGNgchXmV5MjdmN6gYMX4zYMOYhRsG/1+vyZDT9WQbc6ILp5E0TTJFPa2zOyttScx4ZHMc&#10;KX0QkiOV3cAyxx4RS4l7eiohqq6CtOMsmDuY9V45c8jGGE5owCz855nMaYy+TvOdfv2ixn4gk2x6&#10;iBsJzOoInyaV7gPEKqsixmrYm0OBrLEUpkz0eJbtY363+F2DRp9n3acVuZn3LU8IurulOjMKsiGQ&#10;SdNpiG94CsidMJnxkzFze7Ba8Gagzw6mGLcZK1LZORQfNd27lBfWLs8uJjdHYePamFdEZqeZmpNc&#10;XwOaKe1jxZSdx4BnjupdZyGIcJUj8yL77oTnGeeMKAdUEh8dz8f8/M+AGMjzzZcH7wvaG/5eOhZk&#10;/B8pGKCNrCBY+EwdDImSp4jn/OwMV6LKPawKJaUYinLiBd6wBm15L4N3yIGSYIIqwnYajT4ZQNHz&#10;ngsCjM5t/nouBa5huCPLVr8gDHIQ3LlkNB6y3rlvjEPlma2rXDNX6uTsR4dhAxA4o+q2VAd7yCaV&#10;65Y5NgL/2wMZ7ikdAKqvG7MYdvLM4DEqnUBQ3Guoc4JCYQUL3mQtrNlQ3eHKgMC+i7kpni8i68jv&#10;9f/zKxz+ETQmOxPOqW3hSwpYW+A3ySUeE+2RNs/BYG+qxLpGvQMCbcuRaW5CtJDvow3AnOJp5Iik&#10;xOHYwmNE9RsVmpp12b2EekJexB0to1UNShJHeObpzlv0PdMFPXOl1pDzJos0gGz0PbuP5r0wREE7&#10;b3KORrrXPGYgzmXcB/E8QtI/Z73nNkScx5EZ261OyMNgE9IYnGWalEf0NphujgkyaDDcnTxN4AWd&#10;XTKpXz4DIkPNAW5VG0IDVoFjvEzWRGmXJRhhmauyXZRWyqY9j9GCqMKHjJPqqmbHaJoBmFMPD7mn&#10;qTjkfCcUNcv4diPQ5qefF3Vo3MKNmB7BfW6SOfHbycnJz35/SfsxPiFT4WfvxRsAFWggZ/ow8We7&#10;D+A1k8wCQZJu+MIqzmOC0TE7fr+QjzTxLq7bRJY4Y0gCYlXc9pdOgY4x896Cea4EJDiutL52Zl88&#10;Xf8NL5NrWSdVWjZbj6HN+UaRxCbVOcAZVknnQaRBFEIFRGarTte70YJdn/QF01/V4S6Zfw2jd5DC&#10;o5h+ytzFQYYO5qG41XIWShVYhHXbsDB7ozWQZbQbAoYEczqJ5A1VkMDqmCIQ6lLdgXw+bxitg7aK&#10;0TpOp03L2Dd1OsVtus6blb/E2GUelql73k54++Yef/AH/wa//aPfxPt3H3B39wb3l3ssRRqvrWvF&#10;3f1brMuG87mi1BVLIZzPF8EaLhVHDzzoUQqGjoeZBapk7xjcYY14CcCqGNkAcE6QASACLQtGO5B7&#10;aLS9AxJ6AgAMXEEA2iF7MKAwGyavlP8yLJtWbn9qJ/A6AMW/p1IAhVdqx+H27NePVzAYuzpxaQis&#10;yrEfONqBh4cndVhKRvK+7/rvwMPjI0Zrgn+ukBzv3r0DAPzqiy9k/ppdebm74N3bt3j7/j3ev3uP&#10;+9evHTu4QqAjMBjjGNh71yQV0ausskQq1QlHb7jc3aMuC7744kv81r/+PXz6G9/DYML/9IcPQGn4&#10;L//5L/HHf/Kf8Gd//uc49obWdndEm9B16BMeYM2eBhH2Y/dM8FIlmFAXyfxuB3v2fK3VA+vuCN0P&#10;121qrZKZXgjtaKJZVmmO2Y8D/TC89RueZXaHy00NWB07Hh+vOJ/PWGrF5XQG1YI2OhaSAEQphPPp&#10;pPAqMteqFQyrzaF1nE7ScPM4DuzHIc7hwaClukyXc2+OfQKogmpH61f0TlgArIs2U1VH+fU4cFLn&#10;svn6nq5XlMLoQ4N4tQr+OTT7lyXAsNSKwuq/4tR4EirPibC3XXDoO4u+OaBQMEA/mkKliGP+qo5m&#10;68lhvfaIBPGgVBN2DGYJBvZBXvEgjX8JpMkYAoUo+vXRBgY3QHV94V5mc2jD3sEgksDVum7OX21d&#10;lrq4HsiDUbeqiRYkmeMw3brDoKVbaxiKLbksFWOXxo6tSLPUPoa8r2dSYNXgvL8uK/poqGWRZqiV&#10;cN2veg7YKwvMAb4si9sugOjH67rhen3C6OyNOqlI75daFoUiSXoI4vkS85JzJ4512b8sLAVCZqhj&#10;XfW7UlzmLWtFbwyLlPc+sK0LWjuwriuO/YD1IuganDMS3lvD5XLWxDbAfE3icx5Yq1QAtD600kAg&#10;bujf/4f/ZeollbOG4u9QpEqZlQXrGuqCWX9I6cOs0Enmjt1v+E9bIL9BUpItW8abj8Qj3PlkmmZW&#10;hIDQQKtizdHNvOw6SdGvasTK8zNW4lAFwEpu83oo9bhzjEjBYcIr7oZCGKhmdMEb3oTCL0q2OZFK&#10;0YwNV57kcgegoVkh/jbbO/L2WR0j5EZoVvY92+32BllZU0Uq49iZYmLEZKUjcWNyZwbzUJy6gEsw&#10;BVAwKGfDxBSqcCGF+yzwyeUZgduscymANz4ypQrPAzX5l5cy8YsqePllAAO2Xk7LNhzPEBiw6kFb&#10;Rw8UFPgehJES0TXiKD8UEtFuvvrMUissWGBGlZTpioG41uL3k4wcNf+6gaJQMOskpPy0mSM77QVU&#10;jStG69lE56BJgByDOoIAElAhqpLhNBBZXb4Lgm3JykM8O8xpnIO01PiM7Qlnb2bU1tnbPxus2I7h&#10;lA36DugkeYQFFsi7I/taWAaQzdHONTjRGj87l3MpswVR4gz7mUy06ZjupYDUuRH0crM/TqvG7+Zs&#10;lThJvowAoJj5iQeYQYlQ5u3ioDu7h16ZZEBwFCiOr6r4qnAYH5heN28YHFRByKLgpXpuIME7ZgY6&#10;ewky6ziN/1tvhFIkk4MQDgobuJCuziuEjQ/OAoLCRmd5ExleunbJaWquFzC7YzXT7Rhj4v22UYMN&#10;jsMcMewyxuZgZ84ye6w5qgT3rFu8GPzOtYXJRVdylWNS6g93jN42abuFS3MHk83t5vzZmtq9SQ2I&#10;qroDlSLlrTzEEUpRbdB7V1y/Pm1F1w7xth6TYwkMopro0ng6Od+17wktFnc2+FYCXi5ojZR8b5n9&#10;mUj3mclWiSed+wgUalBKB0dIsEy26S+8bnmI6SMAa+MbOxvq7MnZ22Z0JRnmzS+n+5o8FWXDMFnN&#10;4a5PcyeWn39ih6UTXSUC77LEJXQqzZQ1mb8ojuyi+JxS9gyvqlIxrvi4isHOkZ2d9/6Wl8R05Zc+&#10;DoiJV0CFpzUqxt+g/I6D7+WVyXtkLCLz+AhW6TV60KPS72aMie4AYPGsdvj8ZSIJLgEcsHRkuk4F&#10;qEhTKx2P8NjgQaWUFOTXzCtoNqQaX6HDyb7bp9OB8mVIc3J6hGQNcAqS2/R8j27OrKsaBPZVtX3R&#10;zGsGvCmL6mb2/a5PKIT5jJPaDibTjNebzIVka0bmI/k1nuCSxpGrHT0J3aauTnAz6ApFdrjhuZKu&#10;OYEcApHVCHbeoni2E/+E8dO5QsYhBrpiCKOorqml6FD9M+2X2y8qR6YAtsGX6eQGpzkrCdzah0W3&#10;RXbVzgVNf0PtF3Nuh056Qxf5LOu9TRaT2wa6954padULducYnzWQi+tDFjzTO2yfk/0xZXZTzMs+&#10;s/f8enUY+3smBnQc3mg92YQFUAxjgGoKMzlzkXUcltkNgyZKDQANf9Xs9Eq47jvsJFh2tpWlgyxT&#10;vIJouL3m9RakcE+j+2BI72sOWaFBoSNzlhIRnnZxSm7biqd9V4ziKvNsA2Mc6LygtR2f/+Ln+Ju/&#10;/Tt8/fU3uF6f0FXWiy7DjgstmXwi9/tg9M54/PorXO5e4cP71/hf/+h/xo9+9EN8+PAxXt3d43J3&#10;h/V0EpiB5f9l7E2bpEmS87DHIyKzqvqaa7k7u0YJh0AIICRQMP5B/jl9Ek2kUSRFIwgtSC6A3Z2Z&#10;9+yuqsyMCNcHP8KzumeI2n2nu6sqM+Pw8NsfL5L5zUCeZkzzpM7NGVMumMqkeOmSHbrWqljocq5a&#10;3dBbRZlmtFYx5aJ0J0GCrDaY4OiS+0i86SKLPOyNIR1aho5IOQu8yrIALH05BC6ENICpASJ1cFZt&#10;XHk8HEAp4Xg8AVCYgHVVHGZgaxXvf/heHLTMmv0t52ddVnSwf3Y4HCF8pePT8xm9NZzPzyAiTJM4&#10;DXNKqK3ifLliVpib4zzjdH/nfG/bNlyuVzzd3+OXv/oVfv5P/gm++PJL5FKQU0JJktUpmct9nIV4&#10;niBwDdY8GwnIKularYJhvlW8nM/43e9/h//0n/5f/Ne//Tv8u//n3+P7d+/x+fNnX0tQVtiK6g5T&#10;0629yo8Ih+MRZvNK1n/z75lOQtovZlsWoUnSKhDl46ZLWTB09FDby7JxsMVpLgGIjN4b6rbi8ekJ&#10;X375hD/8g/8Z9/d3SNl4i+In56KZ+QWX68V52uV8RplknSWrmQGDVGxi69r1IFKUBLGLIo+WJp7i&#10;mO0QXPdEApljPFwSOjsO5YRpAsAZzFX7eAS/VRWZVLJmpDO7A9+0BuYh27Nm9x7mWSsjNLlBm0zX&#10;dQWmjGOelFcOvnuYZjANyMTWqlRMEKNuG3ontL5iKgdsm1R5ihNYeI2tKat+wdLMRqp3wDKW1L0C&#10;JeeEkgUqRliuQHlIZYkEIXNOmKYZ6yYY1iknlCRQScuy4ng8SHCFjc46ehWs62maUFsFgQWzXTHG&#10;Y3IHBScvaT8D2dsohwHu4gDvxqfVNhpNcmWc2yb9ALZNzhmr/XWaj+o47yIrUnb9knc2hskma35J&#10;MGe2ySlp+GrfV9izJBj2OR+RssCaCM5+F/5TJXC2rptWMQBEGeu6SrCNBbZI4HAaSskKjSLr3BSq&#10;Z12vIGSF5RL6Ox2P2Lb2OiP81mkzHB1vqw2vs57MCRDvx84Pesh8lPsGF220dAnikGFWSIeb5wUD&#10;0g0G/5zGHoTvYJBGmGPEXhuOnZ7g2F2i3Iz7uCKpr5j9zCwOBnfWcCDI2zUze0kNbVKneLy/lWob&#10;BqtkcZp+JOPtUAdf2ArJ5hoGQY/bFxRh9nXS9dPyXHGG8Mhmd4VP59+HY9rWf08Je3rxqBABJRXd&#10;FyslNiNaxiMNXMQYHqXZwwy1tfHsZNuHlNUo7cpgCaRZnSDs9jz8qopzYB4kpSVMI1LG4BD0kZc5&#10;gXVQYXHHCuyMjJ0BInRKI+0FZjEyzMk5HPfg1/dzRwMz3BUdbFFjgtbEyvbQjKzO3TOrnJ7kxsGe&#10;dZFlqzzsch4T3UUH3Xjimzmw7s9YJ6GxAcXha+vl7XaeBkRENFIAY8aDEmj3cxiOZkCPHR2KPPRp&#10;YjTo7upHFuH1q0KAbzTZsvWyUhzjM7f8cZjhNg4XbDf3AUbjruEoIynVBLkjRFtKhfuF/QiGXMwe&#10;C2xUP4uXcxhDGKGnL4+xxPn1XvVyWysrn438TsfFUtTZLfsUw8g0J1A4OY5LvXfkh7NGBo0i7zXm&#10;ffAPQxbJvpMHFUXh4kjOghMORmLLMB3Bs50TwAxdPw9hId1p4BMJFSCBChgAC2a/O6nHkrmzgOO9&#10;d5zJSrJtjfQTI21dv9HAT3iM3zm5SiVrZ/JIgxa31T37TP/xt+2ZwQXsBJJ9F0DmDmLBcSVtNtch&#10;ZbSGkely12UOh898NX1f48uUPPl9ZJt6AEGVA9bPwXunLViDjx643dMPwu+v9SUMB0hcg7AXcezu&#10;69gfQLvbzert52lVDnQj4C3oc7tOro/Q7X3393Y67xZAUnoJPEg9S4jY5EnPktwkAWo4MEt5uQFA&#10;SqMneV8wHbtmlUvZsjnCq/LAnETJFcxaGk6S3lDbkCO+ZDzWM1Yemg/VwR268CbXaRDuo0vCr96N&#10;fFv+ZgTnon+FXWYDeu7VoziaVIflJAsgBL6ZxpNFLtu5e6uQ0ylJytEDHMpeIuq/IArtUnPi2dhI&#10;ncgWF5Y7GK82jp3kRr3abcN4jSWazA5pA2wPBoAOJqMb4Yk2+mT3dN17rLHtTKT8ISNsggwgadUH&#10;ecCatFJHoB1eQ10I3zFbZQhJ06GAsH6woCmPFaYBLfQqeO7jHvf1MemNCX1PTzzGlVKs0rWxJNVj&#10;CTvcbzv5bwh84fHJZb5DXe10TPnXbR9dz9xrWePHnrdEB7mLZ9Im7PEhN8+zf7cihFlpL40ED7nu&#10;DWgbG9Fb7O4nXnsWSSFAHPDdIx1QCOjEh/laW9WLnDFu+2o2duGgzmYKyWh6TqRIVSEjWbNAu+mb&#10;BASYA4a8n1MBwKOfRtdS8NadN+3t+zdsfw06JukTJ5jJJLabOKu0j1gaMCyHwwGtbgpLUmCNYeu6&#10;jnXqMofj8YjHhwckSnhfG3oTKILejHlaoHUQQ28NvXbMhxPmOeHP/tc/wR//8R/h5z//FqfTCSUX&#10;5Fww54yjwp9Ic7mkmadjnxszeNskSYIkULBuG9ZNoD+2dcO2rQCzN7s8HA5S9aGCw4Jf26bl9pQE&#10;v7hVbbY5Ce9m4WcelOhdIA+aQLCBBIqlKh43EWHbNoWBWbFtG87XC+ZpwsP9PRjA+w+fAKiTuEoT&#10;wHVdsG0bPn/+hN6BdRVYFHOGc++YDgdkfXbv75FSwvWy4LJc0VoTZ3lvuL+7Q+sdnz59lHFrIOp4&#10;mPH4+Ih1XYEkjt/WGYfjEb/57W/x97/7Hb75+it8/c3X+KM//GM8PT2BQNiWK07397KPmnVt9p8F&#10;UizAJzq96HJZM88LM8rDhMPhgLuHe3z9zTf43/+3D/jLv/xz/PrX/xX/+t/8W/zu99/ju999h94Y&#10;vVc9ewJVYecwF21QWCvqVpUeVH5269FglguBe0OZJ0zHA6o27vTA087GN8eyMBFpgiwN/6JwdD9T&#10;k6x4ab444e7+DnenE+aSMSlUBSXRhcSRKA1qn8+flXaqOAzn2ZsictdqCdWBc0pA62AuWtVeQSTZ&#10;z97bhDvKdPCM5VKKVEWSJD2knCQ40RhlmtAr49quICrq8J1wXarKRGtMKvt3vUqzy5RH4o7gOldY&#10;0+SuvClzEoxr0z1kVdF7wzwdQYeEumzIJUlgKQk007Kt2FrDVCZNjiRclwWAZJtfLiuOxwmXy9XX&#10;viq8BiDJGK2LU7tk0WmYFDe/Cib8lAa88LZWVJLzxtDKaq0gPZ2OuF6vqE3ortaGUhK4MTrJOSXq&#10;qHV1JcIC28wia5dlUZ41AgW3rgQymCGvOh4yOaeRyX84zFjV0T9Ps/B/AgyKtLPRX0FrG6Z5xvZy&#10;xjxPuGgQTM4nsNWKYqlxSuZDx/ZDgG7QaF3Or9mWlgRrZ8eah8c12JYNrQvmt9Cg6XHD/kqZFFNe&#10;ssFLyYrvX7CtG6pV4jBBkqJIx8VaATMhJ6mYAtHACDfBN4Dlx8G2z+zv146V8TmAgMWKoYfp95NH&#10;zmTDdo6YoPiYst3tj4iVSiNbZiiTCNka7AoY7NIwz1i4TaokCpMBkjmUOtDTUJ5j4vZQWcbzdmuF&#10;m5cRshPDDUXDmJGZGQyzNR0XVdeLodn2On/ParsZS/IggpoC0UbD2A9dLflv3EM7WHrGuAcwfXWy&#10;u7NfGbvq07v7yLqMsZpxSQTpFuyKmC4sNHMxjYwh1gNk3W79vn2sg/8d1gmA4DnrwG53Zzg+OP4I&#10;izUsOwLQrIwDZsyQj3vkqLO/h8gg2BoSqZM+2CfErMb//txF59zu3nByCAaN7LUTqn6/D9NF7yXU&#10;37uMn/Q83mYg3a7RWDUJyDDHMem96PV1Tp08hBrbYMxZ8+rAqEICuBPcM351rog/CWJxRXzs+Gwf&#10;j0oTwijLcYfR+OmBMb2mdXI+ZliKtzwwOsmMxvfruaeJWytvlE/urxGSs+yQNBx3gbFqXzmdwzjL&#10;g7fejCO89wqNZPd948L+gZ9xn0KYxS39jDUJTF1/FQcHA8RozpQMtsMcQhoK4SELhpEqyimURwz0&#10;fnLnZczBHEs/HCqM/qpMmkmd4GyB1iB3dmtofCmujRq7kUcIwb6av9Hp3pkqmY3m9Af0XAdKJmDg&#10;8ZLxCeXFykd3mcrOo12yiEPZscmTBFaSnodQT26y7lXFxM1rl9nDjNGHcnzfzowZOqKsZVG0Id3B&#10;KWVU5pCV2F2Z631kw+lJ8eeh2zMjM0n+3Mhg7Dpnk9CzGoLhMid2xQw/sga3jnELoDqfCa/dsd+9&#10;//aa3q7fm59ypIo4PnojKz9O+O37ctx3PbfxzPzY9/d8wDLrzTkcdoXhssP7C3TJkCtlwjTPOB4P&#10;irnJyJ1BLDiAUykoiqfJ0Ey9lkDUNNtovx/e1FKfnVSWy3noXhlliQWAZnaNo+VrtVutEEi1L7r8&#10;MN3Lnzx20FUJAlJXPmWy3JxDesNYYeVOSHOSKSeM++HOQB+HD16hk8YeGFK2iR9SzETZFJLFCEqi&#10;jdnmIjos+XPN+cd7Injz5XyRRlWN7k78lqxhOCjipNI1UIdy9+uhAYY0LleeK0Eay9qDw5EZPnnS&#10;DEV2eRoGCoBgznKldZVJNjavyvHLAv9h6xMDGQenUUlzs0as37feFlFPkbVIzj8jhrgk94+1k/km&#10;H283ebALIAaeDKvsMCc476mHx7JmO0tDAAeuE5buZg1tboCdT5VpDiWiwbaximF0+yfYoy34EZ24&#10;ZlPIgUGQibSriLBx/GNer+0Y1nVPppn4npjdKOrL3ilv9CJ8IaGnAC2ja2/QVtT311vwQwhA+rqY&#10;3RPnUtvm2LYMRqKsVQ4Ebh0Nye0JhjZ/BiMlzT5uyuWV/sgagHZxNklZ+ixY4Tr23jpaF/iApmue&#10;kmU0FqzWYBHidAJEjrYmTtNEwDQVPD09IueMy/ni9m7jauICruf2YQNSIvS64Y/+6E/wF3/xZ3h8&#10;fERKSbI1UxJnFkTXEedNwbouElBVGBDmi8BY1A5KJM6tJg3p1nVF3SSbsFbBuG7omHIGPT9LFVNK&#10;mOcDSiko04R1qWIfQBr5SRZuQUobsiX2sDagBlCZQSxY3KSBhG3b1FEmFX3btqE2xsePH3C5XHBZ&#10;LiCWLO5pKmhKCOu6anZqx+l0wlYrPn78iOfPL5rpKfjJ6PKsx6cngeCYJmzbhnc/vMPlKtnOnRmP&#10;9/dY1w1///e/hTXx/PLLJ6ybOPe5NXz//Q/49mc/k0xMSNb5fDxgnmc8Pj2ig/HD9z/g/bsP+Obr&#10;r/DzX3yLpy++QH9+xnyYUcoBl/PVK48EUmpA+KQk2dg5CbwOAFBn5JJxvDvhhDs83N2j/uxneHp6&#10;xB/8wR/gX/7Lf4G//uv/jH/zb/89/ubX/x3v37/Hcl1Rt8X5BFj0B1IhWOt2oxMZX4Lz4TJPOMyT&#10;6M8Kz1AVJ/31K+r7HYzkzj84T8qq047nlnnCPBXkksVv4z4Vcl20a2b18XAEiJB7BiZCbRXHwwG4&#10;yth7qwBLsKwx4zDPYM3STXlCSlkhOZqu/aR6PJQOBX6kk1RxsNI7EVCSVNORNhwEynA8NuEn4oiV&#10;fTwcZv3eQJBYt4aSskKMjIpPZihetkAj9c7af0F4mTiVJyANO66pHVjKhHXbME8FvapUIcK6bbg7&#10;nXBdzi5rLKsZJE1OpQlsRSkTTDWVDGvhUbWJ8KlbQylw5IKmCaqpd3Rl29Wy3jvjumwuM5g6EmeH&#10;H7kuV8emT1ms1XWrmOaCbRHaOsyz6BEpAZ0Vlzx59nPOBeCmckTssFIO4K5Z6fOM83XBw/2d7Gvd&#10;hD/ljEQZ3CWTPCepKElZegaUnLEuq1bKdJdh+cZelo0aMFgGB2Z8jhlIGI5uIGsWvJyvgTAyEm8S&#10;JEGzVYHTWeuG4zyjKd8WIddxOh6wriumSSpxkEXOT/OEWiXoJWOXs5dLwbo0ya5X+50AcH8TIzy+&#10;Qvkeh8wZP7t7Q2xkO3Q3esiVEFMko9Jjl9LN/eREeLdyHkwpGvZ+sMyQdT3UFPWhmAb9TSdAwZGg&#10;yoMOaBhu5jwYF/s4YLcgn/8Y+l7RIn2OM2FTNmycZnHoIGWOZPI/zAte0tIBj3yZsg4bq97VDI8O&#10;dsUj7pzr2gQfmz3XnBu+pyrIyYweIwaxpsJ92RvG+FLbPlmpuQqD3hmUaWA8Ki0Y83JcR5ZGXaVM&#10;u3WOdEA+B3Ls0gFVosaxOqQMg3PMWQ0HZYAwGz3YhLavng2iDlrbIHd0wMzOQet+4Ox7KmAGlvlQ&#10;2ncKux0jv/5GXvt7vLvHoCtTvJKfhdFsx+iZ1Zck4x4YqreObRurveEWIswB6IZKMOKiThD/GFkw&#10;r1/OY4zfYP9PjMHxCGtENTDg9+dxOOA4zP/HzqvulCsxjGQ4+WaYphG0iJmhxglod//Ig8Sx0wFA&#10;DXR7dS2DDEdd6WY4Qslux/Bs8K4Ul2/WcBhxanzeeuB8/HHe/tA9z7lxoNk+5N37BO7jLMa1cT4B&#10;Apg8sdxozPfWeE6yUGXy+1spkw+RgFf483pY7JExSCiKgu+E31eUpbD/dgYdI9hPXniufZU1yGpn&#10;RUq04lKTe8Dg8sb+IG3I2cNaW7aQG8A6maGaE0aA7HZPx3aE7X/1NZPHZgg0VgNbp51UbrCPf9C4&#10;XH97bjmQjRjqQQyPycOCSMkVWFas0QFFJhkw1uBGSuSaN3h2x083fgaXESOrW5n4TpbDK7vsfO57&#10;dYx52Fy9IuJmvr4u2PNenykZ373dEwo/91n1bwWPb1+vA022zwTj7UMGRA445E58Vhz320HQwcvN&#10;gUlBFzIdA9Dsfb+HZpwguQ5iwWU4yAAAIABJREFUWXPyXH02lJdDaOA4Td4ASuhDuFtOCVORDI5G&#10;kpjQoMYydTSlUdOJBpwWq25BAyvd+QjDol4cJmxQfF65EXiejf31Rt2+aW4yu9IYqfyIQe9X8lzx&#10;TGXN09A/QW/DI/PNEWfAWrhIs6wx+u6azziL0Pv7aJlhTbFk68daOC8lIGtjeZDsgdAfw3XWt14+&#10;UDufWflrQuOGhOROkcElhd6qO1/1DMezhdeBGteh9Sorjc8Ehx4BVAYp1JgN0W7tRpqe2d4Vnsrg&#10;VSxJRc+BgQcNXU2aQQnSc9/pDTeDveE7w+EKUke4jQkJ3dIbTD8nSXzpnQI57mW2raU1ujRBlqwB&#10;I6v+cRMZj7Q1qgDGu3S7+sYr4j3IAr46R9P331gLimOn118x/j7OYdA5fkTojUBz1A9/6hXmZ/dl&#10;OM9ubSTpGC9t1Dxj3DL5XrHUwAvN6Dfd2+Ur0c72sqw/EGlnCxmPNW7smimaKAHJ7rNfH0pJHDWA&#10;Zx67bdUZjIpWFWJHA0zrVtVZQmiKCXu9XgVrWHls6wJbxl14msF2lKloA0alK/0fWDKbrRqoqw5y&#10;OBzQWsPxeMCyLmiN0XpFysM9QUSY5gMmsDc1/tN/9kf4P/7FX+JnP/s57h/uMM/ZM4ApTagQKIv6&#10;/IJpntHVpsx52KeXywWH4wnMrE07JRt8aw3QDFGBiGEcTweBe7mKM/qrr75yWV7rhnVZUHLBdJhQ&#10;ukAR5NyQqAisF+CVG3YOKzMqd/S1Y1kXrJez6ECK6fz50zPWbcMP33+P55cXVK74/OmzOJ012x2Q&#10;LPDWGu7v78EMXK8LPn7+7M03l2XB3d0dTodZHJXnize/fnm54NOnz+DOmA8Tem3467/5/3B+OQMA&#10;Hh4ecHd3EidbTtjWDf/w/r00dzyfwcwo84wvv/4S68uG+36Hd9uGeZpwf3fCZdnw4cN7vHv3Ht98&#10;8w1+8fOfoZQZuUwoZcZksA4s/JGS0DdrELz1hqRwB5TEySsQCVkcg5zwx3/8p3h5ecbWNvzqV/8T&#10;/uqv/gp/81/+Bv/6//4P+Hf//j/g97//Dtu6ulzoui6vezO9xRtEyI6kmIZpLlIh4JB9tP++/dY7&#10;mDqm6QCirvMLleXGzxTnWpyEHVX/JVjgWp2LeslarYG7yB3Zx7M6/oTnZUpAkfXbFA86EaFuDCQJ&#10;miZt9FmbSL6cCHWT4JHAfMCd1YBVwIqD2jLWr5crTnezQldkcBOIGYGOabhcL4oXL7JeqvkYTWWY&#10;BaRHCoXwW4HBG/YrkUC3ocn1vXYJykDshUl7G7TWQMygJJUYOSd8/PQeh0MGYRI+VjJKztL7Jgsd&#10;zZNAlVhPhJQVizuT8PwkUEEC3SNY3chZdImtYs2MGXkHl1S7NS1uIADXWjFPs2KUT9h6hbEjUt6e&#10;UkbK1uQTIwGVFWoT7AGB3ps3mTSHkckGIum58/hwj6s6tVMu4NZcjzLZ3JkxH2YwN5Q8Ybku3lhV&#10;TVy5Zwrwkiqrm97PneA92Mzo8FhRsION9kfCGIsuCVIZI3KEWRqTInyPmZGz8F1pdJxwXSTY2BSS&#10;q+QJneTZTWHjck6YZ4HxKbmgVcb1esHxOCP/8le//FemfHXzFKhAHo1LzHgyQy6eeUbMO2UwEhu0&#10;xjC0CGMBxyLuVgVmnHsmsKlY8boYLYcpEcO4MsPdv0HY8SgGRtMwM9DkN70kKEG26YbnqenVPi62&#10;zTSTh/UtfcecGcHAdkvBlCuMQIMdeBupOdcEb4ok84V44HOqcmElv5lFgFiGpEM4eFp9XIehRNun&#10;7nyBGCOGt9iqRGi6MktWg2AqE8ASJcpZaucSEmo3pd+2jrUkjHG9LshJGA8DUvrVO7ZtRSkTtnWV&#10;zC/qHp3rLF1trVwdXTLvKGB+wdcwlP3dKuTByjFDJcIFAGH91ZCWkkuLUnc3PGOGoGdjvulMGMop&#10;LFhj9995Siy7n31vmVmZJLtw8CvMVlC6N+PHhu9GvBv+9llyp6Jk15Gfr+4G0rg2lpzujZRxrVyi&#10;P+3skn7mFw5eELE1bc3tkXhrbccI5Ll2VpxfJH+GnQn7PpGdd3mAZJWMDKnxu+yPNNVQOmcOy0du&#10;EO+cm0oXdn4cd4ssmj+cDLZH3eZoNMA2NeNDwbGmtNyDt7SzuBHMKLrV3WR48r+u/Mp5vDNwuZ+T&#10;o50j37OxQ+HYhGnLwGwvZD4Ds7Jrh3QTsr5mtL+Pmdbjc11PJj+bUpHTnKfuVc4ORlceqWeau3+i&#10;OyRz9TnaQqUdTcuW0KB95d2y1iPgYwYqQIBnsZgwJ298otNRXiRCfi/t5LNEJj2N9+r+RDqCnkWG&#10;SZ+An2q4lOTn1enHbzX4zT6TcwRVyP+NjE3Re3nMm+yc8MAljRUU3fgKfE0YAbeXkmfv9sajNLR3&#10;NJayNeh53RQT0pzgYZN24oxkK8PHYZ4YJfRjrUe5YVMMUsvOYc3aaTouD9waLQfnuDxGFthKeXcO&#10;CLrd0zD+nf4zzuP+n13Cu3uwM6V4pCiMSTlOuA29wSfiy9Qm4329874fjPIUMxwt4DoqiaLzTsfZ&#10;BfNdAon7s2gOJutUP5WM+TAj54zDLA3U5mmSZlXK36vtCUu5f9VqgdqaNmfqA5pK11kyNht6bxgu&#10;mcF9yPSx16I7vD1kS8TLF83PKd2X22hsr8umITN1EzmMkQjON1zmatVGYiATNAlC5R6gWWPG740P&#10;JOEzik3dKQGkuKDJAhnw6wkYTcZTCk5KkwPszTHtNJl+b4TBLOfPnMopnANWRzeBFc6CR7UhgE7m&#10;aDfn/5CXFqB0GBPXTTo8sA+ZSLIeK6ojJNkI53Ojoa+MMefiPIEA9KQJGY7pnTCa28s9smbEGT+N&#10;pzT2kDFujkTiAEthPUxicZQrgeB0aYgUisPWPkCruLzUe4pD1DiBBTg0jPJG+b5MoAfKhX5u8p5d&#10;xpF+RrYPJs00SaA7b7W+N4FnMCte0tBnLMhqHM/kudHu7cv0M9h3jQ6cv1ogNbmuFAN9tqA7x7Xv&#10;k9/Wv5+16S4rnTgPD+w75SzN9bRRHsX98r22NZcgs30Olee9N8EaZkaDqZhalRJlNUYyWjKoBNt7&#10;tb0BuCyWORTfo9YrrAoV0CzHlNHbppnoDetqmdsWqAZKLsGW0N5NWQDjLAPTaMVsPdkv60ui4+vC&#10;P7g3wWa1LFjFPCrT5M7a8/mMy+XqNGbPll8kM/TLpy/w+PSAP/+zP8Ff/MWf4w//8A/w+PSg/Uak&#10;8mPKE7at4fLygvPLM9AF57tuFS8vL1jXDdfrgk+fPuLT8zOenz/jt7/7LX773e/x3fff4fsfvsf5&#10;/ILGHcuy4Hq5om4VW11xuVyw1YbrdQFl2ZvaKs7nF/nusg4dQQnSnGtbE8e6VP011CYQG9tyxbat&#10;OD8/Y90YnSvWZcPlcsHL+RnX6xnfv/8B333/PV4+f8Z3P7zDu3fv0XrD5XLF5XzG58/PuJwvuFwu&#10;+OGHd/j46RPO5zPeffcDLi8vWK8LrpcLam1Y1w0v5zO++/4HXM5XfHj/Ae/evVOHFvD9D+9wuVxw&#10;Oh5xOp7w9PAAEOHTp894vpxxvS5gFrzn+XBE64zPnz5jW1Zczxckynh8fMRWBTPckpAu5zM+ff4M&#10;1n0XGdiwbpKJ2llgYYbOIhJWsmYJ3IaOD9UpEhHKPAEkOMtTKbg7HvDVV9/g65/9HN/+8lt88XSH&#10;T58+4vOnM1qrKpPCgb59GRQDQbKnrYLA7CeYszHYiKob7f1PkXUNPiiOvDJsBjnAaLXidP+A+7sT&#10;Tnd3gh1/vQqEQ+u4v7/HdZUGnK1WZInqSsJASoqFXFB7x1xm1Lqpvt0wFQk09AbkQqr/NoFQaQ3e&#10;SHTdFMNd+JfZix68YfE3Gd775XoGIPjwUymoer4pSZZ61p4H0gQaLrtY/kDKLEl5xJinGbWtAAus&#10;S0pZsuN1nLULxMi6DN00QcY/FXFwT2WWypXWtFmmVcBK1YrAuBS0Kr2UqvKk1ivWbdXsc/FLNeWP&#10;OSdt3klom1wnvQoaCAltW8EkjXE9eMkQnOouTYmT6iCkeon5JDKJYxYdqHVBSQV129w+sT50BGn6&#10;yyBMkzrAU5bEEdW5eu0oqWDbNrjmSoL5PSmuf8kZpOcJAIpWyBC0SpOhNJJRSsGyScPNlAs+ff7k&#10;Dvhh+wAD0s+sZUuySrBehDIc3XNNhDKdE2RVEhKUkOBD9rNCALa64XR3Qu/CI6wSg1kw27mJXOrq&#10;Y9u2ze3ynDOm+QBKBbnIe6WonCf5vERHosobwfeBOluC4g8YXu7gI+4E1rI89pLUW2VEXjnvcZaH&#10;kQfsOtHotW4z0jD6dt09YcrsLWMLg3QjLLxYJmsbonkwghtJLHvYGI14h3kaHSdu0Nmdo3Eexmid&#10;cSXDXKJ80QnGZI6usd529cjY0kMRnNoM8wmIw1b0LnJFHcFwc90J+5cwpp05LTIgKQPRTK5lW5FI&#10;olRTmaSBRtZoUCIsS9XyJYkURkxnANgaexOUZV0EwH+WJiWNGafDEetiTvIqAnKRhgdMWlJkeOGS&#10;D4bE8hzDzzNlUr7DryfLZrayn0szht0/EUhLsshGHpUr9Aw/+KbsAsHB65uHnVIbCX/Q0cgilX8J&#10;nMb31L9nu31zj9c7anPwTEWwYv0OOvI7dgvimIALAZvdmJVOoQ43NWaGwjLKZXxtjTh9iGOcSeSe&#10;zyuecVl34wd2OYP3U8ft1HeOP72H3bvxyLi5ddz4OYnnzOeu9/CFTXpOhQmb4sNKTN2cqBj7zmAt&#10;7zIjUpS31s0lpMKDzKg3TGI1aod15/PREYdxE8YO7zhf2MYefh/ZwLYW/j4Gf6WwrmK8BEOV6FX2&#10;2I7DsLYF6r7Le/5O5M+z/gc7IvBnq7NNee0+09apA2b42QqM90b5+Divcq2XCvPIwOqtqlMqSdK+&#10;G+2qeIW1oURDUSQopMOQl0nXwRw/+xxl4TvNaTEetcHDX9O+0Zg51+KS7jOT7WUNcAcum2GukX6u&#10;vE75hpUvRl5odLd/7Q7goL8bnQFssDZR3gINxtykFFuyglgzXNgVm4iZGrHyU7j/bVNfC6CM9ZDV&#10;j83KDB6pc3WHi9H8aAhm8tOw4sdaD2ffq4UJ39vz3KGSsH8eTmtYslFhd7OUADjsnn/yxncHnwfY&#10;MxXfvF/Qm0y/i/tl68Kq1Hp2vY7fmlSbY1kkJxz33poQkcoQc4Ab/2mtY13FkBN2J7oFiLTZETs8&#10;lDRFkqycdVnEuUJqbEBxdAP2pVpgALeAEa9cM/Wb9WA31sygGbj+Y68Gne3Piax3333nVQKInjV3&#10;ctLQW9w5u7tp4HkMdwyPsZi0gO6JZtaR5CLbd92xxbIfmSzjXL8SJxN+t5w3c3e9pkqT/XEdb+ar&#10;b/KOdgOvt54cGPQ27vX6LERHoSxR9z2zuSM4P6O0let0D5yfR7mgC43RmPHVxHzd5G+h9fE+9G/u&#10;yn8TNIM87O0r8blXcBzq5GbBjc9LtpbiVyfyisah30TapvAZ7dZC1kszDtWAZX0O+UaO9X6tcQyZ&#10;tZsUEYQChYeL+2rAmfm0Ak98vc8mk+TerFU8kW73TffojfXa8+j9+TJ6gdOKXJOkmR0NXG7TV5I2&#10;b7Mbe6NlO7sDl0rupQEECzKJrkCgrs9rPYxJeazi2hsCEIf9ZOejGakzOHV0Yq+0Y/s+wWnfsKGb&#10;ZtqKjiMJRcVgJ5wfEShZfibpJ3aOxDWzrVWTyOSMbNsKc0zmksEgdOra7NIcHckdMmwwfwDm4xEM&#10;4HCYxanBIrM2TZaS8QDzPOHh4Q6//OW3+NM/+V9wujuhtYblumr2OgAkbK1hWRas1yt676iHA1qt&#10;uKwCgWHN4JATPn36JDjXAD59/ITz5YzeGV88PWLTrPZluWrAtePbb38hwSUA9w/3eMEV3M8giHOX&#10;+8COnuZZz6TqjikDhUYCgZ6X2hjXyxXPL2cQClJmLMuG6/WCl8tF5rKuWJYFnz99xvP5DDDh3bsP&#10;AMSRc7lcFPt71uSyIS+XTeAZpmnCy+WCu7s7LOuG2jqW6wUpEbZ1Q0qEw+kkAegkzs112bCuK9Zt&#10;wxdfPuHnX/8Mp9MR33//PVqdYYkn01wc5marDb/5zd/j4f4eZZpwuS64v7vDdDxiWRZ8/8PvUUrC&#10;09MjjvMB03zCpnswH47Y1s2hUKDnXJLCpLI5EWEuBdu2ij1qGMMkkDSHw4zL+YL7+3v86le/AvGG&#10;MhH+z9P/hf/4H/8a67KBe1XaNl0Y46dXkkMC7Mzgrjpot0SdYBeZzNKkyo7XOrD3SAPUydfGmTf+&#10;xIxtlfXe1g0oBZfzGaCEMiV8+vgB5sRPlLBcV1CGYiwPW6bkjE2DVcuyapA6gbmCUkZWvPSkkEc5&#10;SYPH3kYyQ+vdM5uJCNsmFRp5Kt7wsi1SRb8skhF+uSxgdBxPB8FEB2Fde6jACI1kqcC4uDQ4FHor&#10;ClV0mGfU3tRhLZAo05SxXBeUcodtW5ApY+3SiFL4D7CsV+nJQUDdNvdNmIxYlqvwq1V5RiZtulhA&#10;EMgf01kKEWoDeu0KSTKDGwvPzJM7nNdtw91hljOdLRuesCyLz114NoPUxvGEPIZXOTDk5/F4GNn1&#10;YKQpowXnr/UesOQ2S1imJLZmLoa1r/BsSeZoekJtAhNi8skD6arz5aLNQ0vB6XSUpqeNcTreYZqm&#10;V/LVSN0ScawHhtmtFkZxQieRiQMb3yDq9HyYX0UPIYNRcsH5fAHYnOXsPHVdNw26SK8vSsCkPGEq&#10;k46ZXE5ZYKJRAyD7VlTSKHGOwZgz/PYlaxWs4qAsiYATE5UAzTa7Nc6jQoagpUSH7FBKPTvErS41&#10;cPVbb9iKQUHr2DvXbZzBSAFg5VtmJJmDpEOcrD2pHpgIVipvz3Yj15R4oUgx+nxw+nlQKo1IogNu&#10;KOnxt7HwhudnmSomIGQZZa6duzSIBDCgO1Tx8iWPlp0cbCtttrVrlaXErXZtdJDB2ihBGBpwvV4k&#10;29NKW1rHNGWNlKlT1KOmoghJaUhRJ0TX0ndgxYrDfMD5fEECCfYSE7gvKFNGa4ScGKmMDMzeK6Yy&#10;KcZU3xn67AplMLYYsPT5ruQR98j2xK9nhZNJStumertSbE0DGM1oBGoU+D4HZ6PvFfl7w95UPKVg&#10;0ABwLFMjBw6/uwDVN0RxDY0+lEZszuIfkPNn5VQ744PDP3teoAlSerVjSqrcjwE5n/OBjb/Hzsh1&#10;dmYs88xNEhDFMzCuAwaEiwkW+0jOY/zOeHWGZneyOoU6BqyGGRhp0GoYqynx0WEUHcDxSbKW43c7&#10;nyPQZUGXQQvR8OcuDRPNUWEOQ2Z4J2gmDMEX6HFQ+gjsxJcLo7FkMPrbbZQ9EHAiHA61G0M+foZ4&#10;uWzIKPEWgwtsOZQ09lChkAwSyQSfjzPwMG+8qobgrT0/WL19AFUI1Kiz8/Bqz2R8lnHIUBrqw2hO&#10;+tN89lBlKcrBIKlgFR5GkzZzX269ZmQNK13bofbzow7ZIZ32+2piEUbHbwhE3yd7hsrbm713p5F/&#10;1/jYkE/y0chas/132Jk3nFjx9+hYtdlYhkhnkuytxrtru45xnM0fd4zF53mIn8SAsoxVO2viWO9i&#10;FA/Gb/9BXJ7ojPwxx9SPv97gZjxOTLxfnKOPY3ep0hCz8N5A0+M607HsDMTZhPmZLhP2MQxkn3BA&#10;A1bDnEaSRZRcD7LSbxsfqCv8tGWU2rER2Sz7I99Zu+KYqsF4dzpphljD9XL1Mdr9xRHe0GtVbMQE&#10;ToSkObYjAKcBSIbrXbTrJ3GzU+wrDHRt5D2OgeseYyd4yDh7n/Z75ojeO7kybhodcP4gHYuwJHHw&#10;yzR48AD9IRmZZmQm7esS5OgtSyDTey1YHqiNeUBejRk57IfN286ty8cwM/vch6j/GXRqwbjBpwHj&#10;ZQH6iEbY0Pmt8XWOFRgkPEmlHFHSaLuWlYckiXSz3qILM0qofLP9MucfducjnFmXfTTGHPaFu+pz&#10;zFq13NwYfesltyOfF9uqkVXYhvXXLyTDnO4JKfVhlO4cMWQJuNj3nfG7KW0llQl90KBBc/zIaxwh&#10;ln4/jN3a2nMFo12voMD3Iz0DuHVM+f76GgXdlm90iUgPNj4fy/4JFM4xaWDYHFnW/NEyuD2gqv9M&#10;7EuADwgh2cH7wqsFeU62RgxPpCCtQrKApVTjyJ520iw6jOpXSdaSCVnQ2n4XR7c9y/8z5KbNmiTV&#10;bSTTjKDRLiin5yKBJJPRGmjPCesmTqjeBWdYceJErqSxx9mqK7pUfEllIpBLQe8dszoqrAmlYFI3&#10;qdwwWZMJjw8P+PkvfoZ/+k+/RcqWGTl0sOW6oDPjek1YFpEZ27bh/cdPYO6Y5wOYJLN5XRZ8+PgJ&#10;rUsTyWVdwQDqtjpe8MuLwH4INJs4Ln/zm7/D09MTjrM4le8hsCPcpUyfGeC7Pa6xYV+LHiV7J1Cl&#10;Ca1t4mTnro7nKzqkCq61hm2r+Pz5Gct1xeVyxefnZ4GtSRkv5wsAlucz4zBP+PDpE5rCNjzcP2Br&#10;TTPBxbEFAJ+fX3wcy7Lg4f7BcZRbbXj3+RnHw0EdYSc8PD6Ik18hYD5+vEqWLHfUVZzsVol1vS4o&#10;04ScM95/+AgiwvF0ACAwBPf3d9i2qln5K87nKx7vOxI9iPxvZ8lSbRklF6ScUJQ+mDWTuomTljVR&#10;LxvcJQhcO1aFn/jiqYge0TfRL3vF8XDEr//2N3j3ww+afZ7Q64Yfe/XWgd4l9Wknv29e4xgFefiW&#10;gkG6Pkl6jlX4uQcBRTHCLZB/OB4Vkqvgel1wOt1hWVbMRSqaSpa2w1vrmI+zVC5sGzoTSoFA3fQG&#10;y7JGlQqRRFIFCRC4S1DLsmgtcWyaZ9ezcinISfC0c5LGmevakDM0CJWwbFfM8wxi0mCGVqI1SwR7&#10;LXvWdUWiSWV8Aisv2axKoIstVqak/QkI63IF0JAn5dskTWUFTkjGKzayyMTWujZSnLBVaVo6zzNa&#10;69hWwQfvEOzorQs+v8FOlVyEBjTT2Zwf4rwvuC4LjoeD90XIKWmlTcc8z77/vTMqV1CXgHOZMhIn&#10;wRNXrpyVf2/rhnmevLntuq7StLY1rNsmjSFrxbat0hw02L0EkTddHcytN+kXCEskFV0JLLArxpct&#10;yGrVfAxJhC2luLN6xjTsbob7jwxCWsnbfRdEmrhrzbtDNa1VEhu/NxtQCnStAtB0liRVdY0wT5NX&#10;HRFBk2uBeZoAIq8uYlj2/4TWOo7HA7gzSp7AOaPVTeQHC9xOwY3guzWIXmclRUNt/7mKU98YKdOM&#10;Btetwco6abMcaGi9e71zLPIrviLf5cB64oCYbi5w1VrHEz53XkYjs4lIGVWCZNYSBws73stMANxk&#10;UUg0m8OEbtfY/Q429dvPoQqxpZ2ErHBbS3OMsWaaarUJTGtzgyoI4x/LOgNLVMkFhQ0tkTZYyGA0&#10;HI9HbJsc5G6OAldSRwRIBFwFN2EOAt+SRLkg4DDP2OoVtVZhRusGo0tTeLe1giaNfCZRFKZpwrqt&#10;An5vDgFV7KwRouzNUIaHv8PWZdCCfdeMHHFiDiV2mD1D+RI9jNR2MAPJh7Hbo/TGWu/Pg6xkhP+J&#10;rkMKE3hz3wax7AyMW+HjNNhtzhzuTWOuZuyF82WNK6O54mdgTGqQs48nvHRtzGHg5jCZK/92vIN3&#10;3DodfEZmbN863gB3xoxIPgc6MHil7srHztjF2Bs3vsgfgDGaYZiJoqtGBsmuCsMWd8LufAeDOs7I&#10;tsO2KfvXxgIM40YDhhQ+uHEcpJQUWik8RYWZu1eVHxrd2Gf26sxvrj3CWtq58uiwMiNfVYY7ouI6&#10;yLpIQxETrpIhvOdTFoggCpmWuvfBbSJvB3lmlQCmpIZdC8slHcZtMczgHVjowHBIC/1aWTDrGSGK&#10;IwnU7MHjuNfq2GPbQ1FQbE6SacZA4EGmHIjhyuH5svpv8QUXqTGIGzbQHAC+Hv7Z/n42R/+dTd7d&#10;qvy38o3h2Qtp8EJzTEvWmGSscKveeMz4eXTqREeH7+EbMnOMEYAFgAIepCtjqjTGtWLGK2cVB/p5&#10;zYFe8+Mfd4wPWXJLr9EJvv9kzMd+4XDc473jdbQ7Hz/+Mjrfa3LxgeN+5EH+pLAP2jgu7GnXkYxK&#10;HLl5Cmd4NI4SOjdoh1UbUNVtU0U9iaEPUYiJRIFvrQoEG5JApSkBVlTXCcmUaRM0CQMuLowlvqy/&#10;icmLVApMT0gIGMuvVj6sH1lyCL36ZkJoE2l862YjR4DIvpdCG5ax8XZmDWPT1t94TVIhsuMRP0aW&#10;YRK3zsnC0tOEQQLjQIT51bUWFti/DNJjt8xvjGFkig0+tPs8jiqslyWudNwGaEh1SC3NzgWWTSjX&#10;KYemQdcc7mmDjkFw23mTzZESdqM1Xm32gtsGKlfNQX7jYCaKyUCvX66zu7yH2yk28h/dYBKdrf3E&#10;/hO01s1tAzgduu6B/dqr5JY8YTb9OYxf4X0oxbN2w7zCWdwlD0Fof6xNvMyCqrhZE8It37p9xepR&#10;+wkaDsuUzIlp95XfrHKPMLLWCAxu++rX2DMJ0MpalWFy/xFgIb0fs5Wmd1jlYUqSoAEGeurInHfP&#10;iTZl0vOZEmsg2cYykgZSLhAES3H0djbasbOQkDR71DKZTd4RQaEorSHmFdNUJOMUwmu6OoGkR4g4&#10;6BOlkfFHFkCXLNtkdJMJmRPuTiexBbctlL7rmuWEL754xFdfPun6JcfhvV6vaK0jZ6DWJpBZrYFb&#10;E0eX0sqyVZzPZ8ksJAK6OHKfPz/j5XzGy+WCaZpwOhxElmwC82BwEac7yYAmAl5Swlobvv76a7f3&#10;t60hJcJ8mMAQnGWGVj/lDKSM3LpjxFORNdpaE6cvJdS64nJ9lmuJ8PxyxvPLC7Z1w8ePH7Gum0Aj&#10;KgzGsl4db/7jx08evN42yYi9LJKpn0vB+XrFPE2KF37Ecr1C+kG8oFZttkgJjw+PeLi/xxdfPOH+&#10;/h4AcDgecDwesG0rnp7hUpwAAAAgAElEQVQecX93j9ob1ssFW62+Z8/PLxqEAO7v7sEAqjq+j4cZ&#10;799/wPV4wnE+om0NX3z5FWqtWK5XHE8nofXegCqbn1gqx8AMZKH/w3yQTGELMDCDckFixta6NtVO&#10;AnvRKu5Od/jy62/xp/9swf39I/75P/8T/Ppvf4O/+/vf4be/+w4f373HrS03Xm/ITPNN9MDPmD0g&#10;NBJSXvOhlBLyVDCVDKpNMcZNJ+2om0DXNIUV6Sz46ykVTDNjWRccDjPaVpGyZv0COBwmtNpcfqc8&#10;ofUVtVWQNg1JWWhxVfz23tn1EWv+KIlLyV1MAp1iMDDi/DUow1IItW7iW+eGeZrAYDy/nBV3W2h0&#10;bas6hZVrmd1A4iBPlMWRXA5O17VWbBtL8IqB3kSG9Cp+n8YVta6O4907BCubJfnIm9ZjQG4ty4KS&#10;M5ZFaFWqILLyE5kfK0QUSKp1+yaJFrVXAEkd7Ao5s3bM81F9YsI7t23zINi6LgBJxn5KCSUX5REK&#10;calrLcPLSAmYp+L47PN8AEEdvtxgTeVLERo75inYMeJ/axrcmCbJuJ+mjG0V5/A0iYN5KllhVVUW&#10;WqWwyrTWmyN3rOuKnACDPKldURo8qS7073K1KySPULBtdUdWDaYYfffWPWHA9FciAimsjrBqGeO2&#10;bdI3QJ3zMg1J6my1KaRO0kDeJH7CUmScXaoTaus4HATTfls3HA4z8i9++Yt/ZQryrSor72tWNUlj&#10;FaTkgs8xSiNOqlsgqigwdoqJXUtkSR9BIbo1vGDGT3TWB2XXLiFTiC1TEq/uY0podFLscPdIzA+B&#10;LYnKst7A7uLzsTvaoTblWRzf0Pu5AX07KhbGZxatzQsAELOqdjPQ5+v9fWiANi+RjNI47P3K2132&#10;JppMacwHzGhelpkgVUos65I6egNq3QSInitqbcipoPfqWL2AwKh03TRjtGBhfpSgZS/iUs2ZxNBq&#10;TXU/dnoUTPIsuFO1qSMtGfqrr5dk1EKUTp2eRDnVAAlOEKizzfcPlrVjz1ZKcWM+Ktl6XpJld3SA&#10;5BoveQvGSSxRZKdb3YfYKJYsU5nhOip6GBMQtjc4ZdSAipUaYW9fvVgilp3Zs3RMWbT5WqKFFQab&#10;qyxBHSCKhzjOnvIEhu3KaGipBpXwSvJnEMQwNfwsG3Hn4OQMzqGuZ85yycQAIF8h31ujZL1uOLuC&#10;0agKOxvGsd3CYIxs8RiOkazTFVzTsb3DCNNdaj1mxEUDnwVDGXAcWXP6ynOMHyQvR7eFY/udjJbj&#10;+Y5KXPx1cB1ijt9A4x06qdAA8022u6z5yBgda2w8Iz7Ho7q+hhSMTYR1iKtjPFKeSGqQubGnBpEJ&#10;wjFkMbyFUPUewa6T4WqmldLcWG8O3+MdjZIRqt4kIUBiaFM4SpJ9SgobBRF3ciairLMbKo0kImSM&#10;+dt0Iq1Du5n33pHMoYLkMpagbIsISNmbJ9vzYmCt94CSrnNlJux3YEiGQdORZsOaOR54cBCF7DQA&#10;N7Bl7Pex58Nkvm+l8lXl86zE4vvSNdPTjA+nxSEjBi0GiefHZwS9bNNH5Ydke0X4N/uqVXAMdvE6&#10;KPDWy0RLSmPt4j/nXEGnifcajjkPT8Hlja6VZUjsnqs3GveiV/cbYySf49sO+3AYguwe6onCm5Ti&#10;4zRnkutmzErrDOtm7zQQ15kHjZhR1zpjrVX+LVKWXWtV46hK1gebLtYkC7IDva+iTCsNSVjZdB0G&#10;DKZiJx+isycN2W8ZxYFvxgbXUHmnXA7jVBGif3O3SyQcjm3/ja5Vn0tJsidt3yyrmUKlR9JsZ0qQ&#10;Ek/FVZR/QhdFnWdiEGdseuZy2EM7X5mgWNAmg7vLV3Mis+qBCUCmhKz6aqQ+w3O1M+MyOnzRsrGz&#10;lrN3bt6fwJ2DvlQjTEQ2byNJZodyGk5MPRd+bkbyQMoZZo8Ahi9qPEUx6H0XFQfd9ouBAUnRfUQC&#10;l5icTphG1ZCfNz0HpmfI/osOaAFjo32TOXYcSZ8R7/cqScm1INKx9mAYKyXbGum1A3NbrtacQGHD&#10;vA/SGB9zM8W0QdVdzBaUxyev7jInuuklzvtc58Zru87OIduYbS3NXiTfJxu//5eCY/pmzch5V1hH&#10;e35K3t8ol4G/nfV9sXGFtkpOyKmoU9Oc4BiVenYSjAfrljLG/tv+Wda27ZXh6ppOPjLDtemZyizP&#10;wIM1k7beNDAzUvYmwXHCIw+n0INAGsxrtncSvPNJM3ltzZJndY+5Ve7g3rya1qpxrHdESgllKpDG&#10;chPmeR5nUvmtOV8oJcxlwmGacTwcsDVzVJ/93NluP9zf4+nxAY+PT5jnA46nkzh6rxesWhW0LRXX&#10;ZcGHTx9xvlzw6eNnvPvwCd/98B7fffcOn5+f8fx8xvlFnOHf//Aen5+f8fn5Gdu2uYPPIAC3TRzg&#10;y7piXVfU6yYY25vBPqxYrgvWbcO6bXg+vyAR4Xg8CGa50v6kGLzcxFFuRNt6dXhKCfyKE+e6rLiu&#10;K87nF2lIuVzx4eMnLMsGaAZ7ZxY4iC46cG0NecrYatVKhoS6NcWS1mB1Z5zPFxBlzRoGpnxAzsDh&#10;cMThMOP+7oj7h3t88/XX+OrrJ9zfP+Dpi3s8PNzh7nTE0+MT7k53mOaCwzThm6++xsPDI47HE47H&#10;I46nE56eJLv7+eUF05Tx+PCAdb3ifL7g66++wfF0xPl8wbouWJYrjscJ0zSjsTh6mZvjhffaPCM8&#10;aUBhVLYP/sldKvsYIq9qq9iWxfGv51JwON2jTEc83T3g/nTCl4+POMwTlk18GO0nMsP3r8FPX73Y&#10;//MjlxJyEoiPdVkBaONOve50OmI+FByPR6QkWP3QbHupuJ8kQVGd1WYH9qbwHUSYisw/JUKiIgGo&#10;Ls1opeKO0WvTChKF8iECtPLf9LcySQVB56a0SVi3VfDIawMlxro1HA8H1LZ6fw1mQpkk6au1hmme&#10;0CHV9QK50hSnuwqUUBP/z1Yb0jRhu14wTQfUtukcRBtIZFW1Ha1LdXtrBr8kfam4N4VfEgfysi4K&#10;myZ7sm6bzkvO7+l0FCdqG7aHaYxiF0gzykSSec2aJV1rczSCzqwyQyrzSiGADHtbKwCSwEUhyRwM&#10;izwXbaSbChgiB3JO2DbL6NbuVEyQlhTq7IcGegw+gAiseOaNBZolkQQZUiKcTkcnW4MmNBnRe8dU&#10;Ju3Nl7Ctuj+typp3ANrjxq4Z+oja1yTEaEEJ0qaozLJmbsMh2Gqkek5SWQVJsMmq65kuDJXDrfVh&#10;Y6ShezOTKrKEwzQhJcLd3R06d0xTkTOk1U+5ZBStDNi2hsMsZ6LsmUowJO1cu3JK7ogyRdM4kSkY&#10;WdPczTAdzlW4gyUFZ10KSqZs5iuu8erPWIYGYu32rotoeKyxFjT4Tm6zDfwH8ciWpKi7i/C27Oqh&#10;7NhYwlqFZ9q8VQ1UgSgPlMNkN5G1jMagXR8ZLZFlV8tjvJRGB+Pn18Y6LgTtGjqYxhR3Wf7IORjm&#10;uraSAdqAJhmuiTKsg7mUZ4hyT0mYZUpySNfN8I0s0kgCyQGJ/kOVdIFMGEaeHDxxgtVNynVyynIA&#10;eEPncRi3raKxRNu64lnJWSQc5lkxkRJKmQBAFAWLHuu8ezC2GIRE0TVoUUVfyrGvQuASAW7qpJDJ&#10;DnoPjo8esmzDtsEMH1c2ldCsUaCVsUpWKMJ5kj1rqmjvMol4f2pU99y94co6M1oKlHojv5N/En/G&#10;czZ4gCn9YcWw8xrYwAK/2TUt8fewKzTl8av3L7AMUPu+ORbMmHRlRB2yPTQSYjNMATdOouO72w0x&#10;eN/OiWTrjcH3AOzS2HfLHRyTeOv9aACb8WrR1gA6Gk7w4EOws2R/jczI28FE58yrUnkz2G74zit1&#10;LtCbE1bgJ+JgjC6MYXQbk3q1DrsnDeZre9V1H605SMxSemt8kQrZl28cOsP7NOMw0q+dsSDhXuED&#10;0+3ayWD9O2S14GPB9kPkeJnuX1x3NhkLsDqfTGGwYJvIIn0mafCPLMtAy0R3NK6rwHZuKPwE4pAb&#10;BNX1NmPWeIbhqd/uHH7qL+eFg05IHUeix90S7DgbNnYzHn9sLcdncr05bklpasdHAmRVpEe2c+Zj&#10;3bmisfNwOI3vX2Odbt97O1sfMD327bPBRoRRcAS+Zzewsz+cRrTbpzdO80++XrEIhmbWDKcjwZpj&#10;SoZbAkQGEoG6OraZYcGxnMMuudzbKSMS0OctYPWX/R6RVGhkhWSRMUmGI6Mi5UkynLr0d0EIGNzG&#10;iaODZ/gKo8yCB7rs3b5n7sivj/hPLqg49tQBpTqvVdk5vSq9m0rM3oBv3EQcA9LQvGRz0GnGaG+g&#10;nryCpxAcEsjnq/xzX/MTZJVlMrvCYzSq2Z6vpmdjC/I7rNXAux7OSKu0eV0pdyvE/CZDTkm0fGe3&#10;BFNlr8v6eR3zjJnG/6OXn02KmgnguhRMzx/fj3PZ2RNBNu2fHLKwyeZDfj74H0FllJJCk7DK2rEC&#10;9pvBqjV1osbOB6/21M+EBe7JZRGbrksj3BSmovOWs2+MjHGrB1sGWNCjnHdBHLY0aC9+Ht+LP4le&#10;72ls+G4Pp0QeWLZAEPR6WwfjLZIlLTYMADAnl9lMBGoxJKs00WTu0XENKOSoClxzftsTzTY0GWIU&#10;XDXAQEygxGE+g+Dlnl2a2KUiUAfrhlq1ujapTqAqWdOydGDSuZJn2HkTQBYnU2tNqgkA5xu5ZIdS&#10;MF0vF1mvzuY80mzoafIqX1lC4QOlFIVHkeedTnd4uL/H59MzOp81wUqyH1urWNYNHz58xLatuF4F&#10;6/dwkArjbdtAJHixnz9/xuVyUWdOw7pVfP782bM1YxDc+C4zo1UGk8BxgbvD0QgEDIHmjJfLFel6&#10;xXK54umLL9Fqw3xYNIggpfjrumKdZ7BmxY8ijwGpYLpwoiSwE70j1xkzCMfjEdd1kYbQVWhoniYc&#10;jwdc0IB1lXOYE0omVDC4dtStK+SOPE/gKMRpJ5jNwPFwwPV6xXw44O50BDOkKebpgOPpiNPphKfH&#10;R3UYFXzxxVd4fLpHaxtKnvDwIFne0kCwYblcAZYMy3meUKaC7777PXLO+Prrr0BEmOYJv3j6VgIL&#10;24bz5QVPD49Ytwq8vOC//fcVX375gq+//kaCTDyDJw0Kk8DVUDoMvZibyDrlvVbtaYGjTOTwCZLp&#10;mjHPMx4VJ//zJIjA8zwjlYzDVPBffv3f8Jvf/MMbznBy+o7848dfP/aZnubeJZDRBY7vFnaqd6no&#10;2DaBsqEysPQJkuVfStFq+qGjN8XUz12CR1vrSImR0ySVtSVLI1rVYacph55mEiiprYFYnbQ5S7a6&#10;yu2USPvCFaxXwRdf1oa5SGPaeTpIA0ltdplalyz2QiMwS6MZcWsNz+cFKQN3pyM6Gjo3wSzPGdu2&#10;4nQ8aXCqoaSMrW7eRLEUgRGxBuoSrCRU7o4Tvilsz9Y7ijpIs1X4JcI0zYJ9npI3QEkkwb1MEhTo&#10;YM1GT2i8qlNV+jM0lgDnVGYAhOt1U8gbuM1TsmTUN7AnLNStuw5m2eqWA2c9GCXosCAnyQDPNIFR&#10;0boEUnvv2FahgVxEv8kmzyCVMSUx8pQxz0exo0l8aYVkDasGyaxxOOv5ORwmzfiXRpziSzOdhUaA&#10;NiVNHq2eXJRT2tF0Ssnx8YcuoVqH2dy9OzIHo4OKBBSGridwR0WhtHpvQ8eA+CI7dRStTp3nE87n&#10;C45HyVxftwWMgmmeUTtjXS7yfBJs+UyE8tYhvlHjdLxBYQ5K+U6N5tfKYHSGAw79508jPSDmnHC1&#10;0g9pGJAqhDtlKmguQRUJhujeOen3xFAurYSRYJmF0TwIGXe+Qqz/1zVghnax9PWK67gzNFifB5/y&#10;bv3MOPTMJn9muNeNs2o4aHkoim60D5Od3bChsE6WVZB1rc1ol+gTQ3DKupXp62Fkrshp9ud0dHAT&#10;wZ60RA6ANroSSBRzRndmtCqRu7qFDrAQrKtEQFEDuDUpbegs0anaJFuMNLJmHcw7d4m8k0TUX55f&#10;8PT0CFE+ujS9uSmL1sSgV0b//hVoyRypqtxHhzJ3WfO8KwUWBhVIMdqVfg8zWtxBFXoFeyav25lD&#10;WY+YzeQGw2jsKt9PYSzBoDdnTx8lsJEgUyAcp59IR+7YiQR8qwbcGEcc3rohajX9Xn1oz4tZRdHR&#10;OZwZct1o1ivGtzWqHQ4q/ZxHhs24j2Vq2cHT820NL/RBnrvO4mQfmxoP7BhYnKo58W95CiGY0srn&#10;uu7NMGoHB5LHjr3z0BtDy7GjwRnXmvbv+ZqMahqb534Xxn+jv05s9q5n0Ddixwff2ieEb437sac4&#10;9M4DtoqMi/O4X9o7DsnnEcc2+GycNIe70e5zdfQQwYy1WyZ9a1SPbFK5fwp9AxD39OZlDg6B1rTG&#10;KeqchgVb/NCHZxsIrI7d48C2NiPw6YEeZhMU/lU7VwQNklCkopu19TEDJg/3GcYczvXrGd/uwQhy&#10;IFCJPYnCXPRPGD2HPdyNQU/QuHToEW/oNIMPjNdoiDbGGfmVi9MwjJ2OomOSdQ9rdyPfgT1G8NsZ&#10;2fsVeWs9b79j8tqyGgGVD0Q/8Yy4x/IkaeimAS3ajy8Ggq3k0bIHO7E0fVO65ZQA1pJRNVqjLNEb&#10;jnsHBiFvq2xLCMbCgJtCskDOvt+D8I0ueMVKEGTnicdzGDHgGtbSnWnKndzJJheluCZKK84X8YpM&#10;xwaFX0zHsykXder73ILTDwTBeCSClpaNKjurEkmkjj2V3Xn0TemacTiOp54tsjGQrvVeVtvpiUdh&#10;TKvvzr/dD8A+9h1eo+plTA3BcIs1VMDgEUYv1ljKDCiG8fwOaQ6qfNiuBcY5IIGMiMOyBAyjqf18&#10;OPwcQaVYOeI3U9Z3q1v6V5Rnvn7GLQ+DYkZDHfwJtzx2990fkS1ORymBekOEw0Lgo8NGAMI247XR&#10;odJS79sDr5dMMNNeFMfc9ClAdE/9nzFnC6Q4jVEYM2wHtQLR187mJkE3mN4T1nTI4dfrTGn/t5xj&#10;5V0kax2D4plIMxEHsRJIHebapKzJnDzTW2WsQOCZs2CcmtYksy914U2if5oe2pSGlJep/WUU6zzH&#10;PJzMaDpOOz8EgT4RfgBA+z5JMlDxtWzm2C7z6N/ga2jBIUtmU8c1YRxwpQcpM8/YtEK3NbNF2PfI&#10;ZmDcpbWGWqXRW07Z4UBaFxtRMhdPiuvakJOU6YvcEcf++XwBACzXDbkkLYeXMS3LglqlUeb1esWy&#10;rjifzwo/J44dS5zqvYMyoW7WxJBQcpHKu1rRNvZKUIOcaNxATJhywbpWvH//HkQJ9/d3eHi4x8PD&#10;A2qtuFyugvd7ZJQm8BdQWmudcTh0dRh1TJqR2JkxH2Y07jgcj7jbKuq24befv8PlesG2rdocUpy6&#10;QoOSANYVsicTIc9ik3dmgcUgC1xL1QP3ji+eHpDzhGlOuL+7R04Z87HgeDqiZOEsh3nCXDIIHTkR&#10;Hh4ecXf3gKaNXQW/ueH+dNKsYgku1a3i6fEJrQlcyuVykcx3TihZGnYuS8KyLorTfwDljHfvP4CZ&#10;8fDwgN4a5l4x5YIyFWybNOIk7uh1A+WMnGd0tuCSVq1p1jIYQO/iyFS7TKqfE6ZpRiLgF7/4OWpr&#10;WGrFlBO23rBuK7777h0AQt1WDJvup3W0wGl+4rtD8+nNGnXSeF/PpwXdpOpNeF/vDW2pSCmrTUie&#10;ICRnzvwG5P6Xac7YNjkPiYFMWXw4LDYDF2ngKfqiZIYf5gmlTLguVxzmA9btCjSVHyz65bpuCh+p&#10;iYMk/HWtVU96wmGe0PuqVf5wvOrOPPhPEigkoEvSQxI9pfcO6oxO4qg15yogTuVNG0Wua5XqAGdL&#10;hHURqJSscIs5ZXDT7PnWNHNbcLN7H0EUsDy3lOJ2WO0VaAYnldE7JIClCR5eVVbEJmOIQ1aSN5VL&#10;qnwoZQKSVDR0rQpJpOgHzSBVKlpbcX//gN5lvbh2ObPcsLUKw/VOSRzd01y0MmgoXZKMKkGWMh2Q&#10;k0DZTLlIEglEJkjAIeG2Oo5TwnVbUJLA0/R0Y8uQoB8I1JnItJIKGjq8DxuzrnHXAKtBF0tSlpgK&#10;IzlIaJy9WkbmSBoEVRmiPpBaGw4H4X/CN4GSs+oLEmjhDpQyYVk3TFNBSgWUJz/KJSWstaLVhsMs&#10;cFeFwiG0AxuNleQOgqGkgMLvwM74thWLEXyJysnP5sa2X6xy9kZZeePljmoTsMwh4Scoorcpj6Sf&#10;8+6NV/buaEx4qzixZ5oTcXDmD+f5K+UrjlmfYj+TZlCROeeCIiiP25sFMTN5lNbq5zp4a1YRHVD7&#10;sQSmG/bUxtVb166zcnWGRACJpNyoVYlkJ40gbZsYnVnxelgxlCgLI24sTuFOJJEaklI5y27OXLzk&#10;0kxS7oxEWfDrtPNuTgnX6wrKGuHKB7Re5TAoFpxl6G61ISdgmmbc35lzGX7QhAZEUZPmoWbMyzrd&#10;mDmRAFQmDkdAzAS6IRV3ILgir8sfs02NHHULgjMF9q46Vfow6N14tsxmDkq+fnbj9IjBIfna3tDs&#10;YGS2uoXXdMNv0IzRvs2Fx8CDQXO7gq+NN7P7b19DuMXxv/3aj2/8lzlktmAEdwx3mWysssi3uzh+&#10;Om8ca2SKrX/TltZ4kB5Qc7rLV8YG27uyXWYsDEc/qWPEaCQhzisQyi3f5jCnm3Xx0el1thdDiPL+&#10;tmFtB25p3C37vtH5jTMFcD4cyOWN68ZLGjSre1Sd6wx1omTLaFSqtH4J4wesSmxH6284AeNz48cy&#10;JlbDd8zy1bmg6GCPnNo+06t+wslptmU8P6JsBjlFgZvb2ScpVbOnmmIMGkEd+P3GWrus83Mw5tEJ&#10;Aw6AI02MNdjN3eSWEqgUsnD8UlhTu4fuFXiMOXwnOgbjIpmP4S0O9ZbcfTWEH3E+vZqjO7n0rGtp&#10;Zdx9H0dgUIPlKk2ExjPxfsCPj/XHXkMv0kUem/hqbuYUtjP3mvLeouT4pJ8ahVzv56sDRIJlmyjA&#10;J8CGym6oA5o91gd/2HESYzgmT3eOLQzdkq2qJ+n3mwbDAdKS1HHcx+yl0ZQ81ddTnRKdRhZk1BXM&#10;KCBCqPCQexr0156361R+cnvDXoX7EQy6wxdk5xiU++reKb8wmCRx3EgDoVyKluICvYuh3RlAb4EP&#10;wHVLoyZFId6t2b6/BTwYb/vzFldjvBVYCAsS9tP+drxu/h/JeHjA3pXf3fl9Q/+O55/HLAefNliI&#10;gQn/1vD9mbA9GW/E5k8/db5kLd/6fP8eEXl5ucHO+df+MS+OdCyOKhlfvMnQ04gIve51nx9zsN+O&#10;mPW8ddBogglSYaACys8yLNo6tNEAvRjnD9NhCONajPPoowxnhOJzYGPZz2n/xuABBv/jM6DgTCcZ&#10;J3cNSifVHHWRzRFgL4OdEd0gZqRawI7dCS7fF1khdKR8rsPxWW2o1jyaGCDT+VPGLimMrEJEHOHr&#10;uvla5iwOmlrFMVqKYuy2CgsImX0OiNPegjJWWcXb3jraPRsAd4H6AIAyZc9AZpat73VAuazLKrwq&#10;JRQ7y8rjj8cj7u7ucL5ccH550YzCjlY7lmXF/b1k+LojpAtG+OWygCGOvuuy4MOHj04bXZ0ytQqM&#10;g9HfcpWM0UQJ1+uCqQhETO0N6A2tinOMoY3ztoTDdMC1iTNmzgexVS0TOWcwA9d1VaeaZEOjszrt&#10;SPpaJICTZsqCQDlhW1exAfQ+d3cncK84XxecL89aSZCwXReD3QdqQxHPKUrr4CoOUkssFNnFmOYs&#10;2fc54/54QpkyuBPmQ8I8HXA83WE+ZNzd3eNwmPDF0xc4Hk443R3x1Vc/Q5kSTqej3mPG4XAQKJpt&#10;cWjPovBC63XBZRUn/ocP7zCVgq+++AroGb/97T9g2zYcj0fPjE85Yz4ccH93J80Za8Oln9HahDYV&#10;lDbhdNQ9Qwc3gEidal0cpaAiUK6s/gAL8MCqINjP6lwyHh4e8f7DB5xOAueyPj7i21/+XOhjmvH9&#10;x09YLoR1WX5Sh3/12smlt5h31JEBKdNoHqghkt5spWhHDAIM8sO6cs3TJFUakEaOBm+ybpv7F3IG&#10;lnUVPowsjvQmDSdZAxnX69UDQ6KrNSyLBLR6bXjeXjBPksDQmyTqcAemXHwCzWy1Dh+v+T46C7a+&#10;sFHhgRYsdr4IQQHIqWBbFuQ8wVu7JfHngBk0Cacx6BvpXSdSSBy5EiCYptmhaXsXxzmz6qdEChvM&#10;rtOJbig+r0TScLPMRWFMxCZIAKh3zEXgNSpJ0mVvHXenO1Q9t4QOUEfvWatvpJKopOKCqbWGkjO2&#10;zWQu/f+MvemzbMdxJ/bLqjpL3/W9BzwABEEQIkWRohaTI4UtrxGecPjv0l9kf3AwxmOHI/zVoRhr&#10;ZqTQaKNIUCCxv+0u3X1OVeV8yKXq9L2gphEP997u0+dUZWVl5fpLjPOsSAQrKBvMlHw6zyNyVtoV&#10;xrJKY851zUiDVAAPw4jjQfoApCHJeikW9jAkcBFM8BikJ58EhwLGYURMwSGhKjf4LkcgoxZgMf4V&#10;vWJ1viMilAqtrBEoF4Keder4rrmor0Ed53GA+FGbz9JktesfZFDKwlvmZwSxVCMtqzb6rGYowRqw&#10;r7kojroEMGKI4Fy0eqBVSSINyKyNm9//9rf+vJlOwoGiBATdoITClp1DzTEHNW47BYVUGNjE+swZ&#10;UwRkY9iE4R1GTY6IsWXZEM0J07JamvFB1MpMAXEMsjkxqP3jWpoh6R/aDFoJYtSfNq7KBMtb23R9&#10;ZjiOkpRlSEq+OWQ79QDNUrbPxKA0gknDtU6Zg5rXNhZ1jIG6mZPRVN2EzTsJkAUIlMIdNmKjXv9q&#10;zw1aItiCDRKhlITt4NlmlSvSkNQRTshZs8WZJTNaacqFIMm0Uh6S1+zOyVWj4BSCd/WNcdCIoeJb&#10;RSnloChYV6UUTPMMyRTPiAqVIra04hdR0XslhVMQgyAm2bghShMBg5hhslVhx7GSTBHo+BqFmrOk&#10;GRW0UaobVR1px0D42P0AACAASURBVIIexhWMzSKEjsdZO1SYwbopm+pSrVxRD1BHOMMV6e4R1faN&#10;jQUAKKhyKp6LU+O12RIPjQdhZfYLg2KV2viMb4WvJZvEzSwVaMauRQ0jd+QbTiehK6lvDjeL3PY7&#10;t9ocO2cJgJaZ7BnfFZal0+6HhhXc3bOzeptx7RiIyhsaofapqUyQ/W+hw7aW/bih17aVVYMUJhfb&#10;GpixJ/JIPtgYPjq+YGR3WdMvoe7pTh7amOWaXlaTY56Cmsy1UanO3Z5l+5wBZkJgzZrTh3n3aCsv&#10;MGbpsB97+dPzHDm/wZtobFRL7qcqsjgqLwhNQnfewJXiRnObe6On8fjGcFZZILRoUWvb97GT1S0T&#10;0QZpNAi+J3rDv68K6DaoK0mBCAjKlWzKlSh9QaFQ5IFt1/ehUFZIGVL6+FXKf6R01l7gG54EWbAI&#10;bW7Gy9TgvOyiUx3AnC926lA7wHrSNppvaNhkhtGmD6ybwqREFPmvR6A5kWo3PCgPOR3ZggHc6GJy&#10;wJxaJ/Jvo/PYft6MHS5remdU76zZzPHEwDKHXJ/R2CcY9NjWp1pGry/Zw8WpZk7jdnY0x3Iny9EF&#10;P3q512bsayFtYmRPGJZqs4B82eQZBKgCAG8KS4LTR4rpVxQX95RGskeDj6d35llfCauPkGZhapTp&#10;HoSd69SaeZribTxsMkzoL89zjG6wZGqrThBCUAdVv260WR+jrRzNquV+w/ob75x+Jli+LcPZ/gkp&#10;g+CCk+IWDwnBkxMUI5yCnsNGF0Y0Otnd7FmQf5ZhDsX3NLxu0vMmpNj1NmHP/rMgAtBl8JLtWaGK&#10;VF01m8Fxijf7COjtCHSfWeApOAyK8qJVPhDcx0xSPuBOvD7DOurgzFjyTHrj3WpNiqn70Z84TY77&#10;/jC7yGgb0D4ngD3bCvps+2m4p40/tplZspcea67eywcyYruskz5BrIeQza/f72znktou5soVfGqb&#10;q2Hji27qthraNm/imBxeooIRVNcgarjvPk6VGUFL7RuMk8kw+D42ZcPg0Jyu1q/K+c0aapHToLn2&#10;ZdReKRFa48ZgOOCBQN17/XhsT7QzEKoHUKfHVsWJFYdb0QzgHq/dsvZM3lSTRVqxSN26+P+7dWps&#10;0O1JXX8iQkhJ8V2lWVpeV5RseLPiBGVmjAorsJbVk4gsAxLQviQhoJTsY2hHB3VvyHMt66+W6jab&#10;8FzFis7xlQtYPJiSiQeB0pSMYEjzOpYM5ryuWI4ZL15+DWZtPhcIaYigKA7ZoAHYZTnieDiCWYIH&#10;eV1wd3+P43HBMAyoFajamDPFCQxgLRlFscDFUUfIpYIQFT5AdNistLAmzjFGt2FCFN4oOTvO/DzP&#10;Do9iZ28ao/ONNFKE4t+Kw7pUBmflhSgQmmWtyCVjWY9Y8yqZ7cc9SmasecGai9hVzEAkwUVWh1RI&#10;AUwNtodAmKcRMUbM2og0DtJra4gTxmHANI0gAnbzDkkx3UstODu/xjglMCLGaYSZPLUUpAEIYUDJ&#10;CwjiuB3GAUySpCaOu0WeFxN20w77wz1ubm/Ef6S8RiCcn50jpYhpEFgVIvYAXtWMwxAFomEaZszD&#10;4OcjUwRDncmqL0hgQZxmuWgmvwVC1hVrKch5AYGwrELf9XhEyUVkp56buWTElBxy9eHr8Xe/+f3T&#10;V2ibiyVQElPC7vwMMUXM44xhHEEKDet6MYmsDhTV96L0qqxnnGXmS6XGOIw4HvcKFVMADmAIBC0Z&#10;v7NKXd1T0h8ByJrIUJy+UaGMJKu5cEYMcs4GJICC2+0gIIUBSaE+imbpFu3VJbJczytAbXlIBUBZ&#10;kVfFhtf9hBC0wkF6NQQLomoCRmVGignHVQJiQRvJauoyas0CfSQGgMjnUgFNJGAwdvOMrEHJQKI1&#10;1dp08xAiuKgjdRxUJFaVLxIEy1V8TzHJeV+YEJMmgpAEjYeUcFwyzs8vUErGNM0oZUWkgDSMCCQA&#10;lUH3aa2MeR400Np6mphNOCRJpKAQsOYV0zRhnmfR/wPLmRuCJDzZe4CvQa1V+g2wVGyY7h2jnAWW&#10;OKqsquec3IvZqiSr21UUWqa++RX67SF7SrDyg50jpfoaih5LbteEEJH1DLFzm1mDbyGgcvEGpQCw&#10;5EXOaR1zZcHApwAUMI4KuZXXVe5BJI5xPjF+mg6oEzOMMkAyfjdYeSfWLW/fMWeeHdrMpVXt80lU&#10;mQE1KWCmueeiuG5Dqhw/8nwVBCc2Zmek6b28k/tG9ZDsGHZda0uP7u/moNNPGd+YTd4CB80lsBka&#10;VAcnKf8y6IReCe6zeEDN+PqtL26R4ZPhu7EMbJ/h2dX6WSnQSMwCcFEs2ahNDkRJuN8fESj53ClI&#10;JHUYE1IasZZFmvCw3VvA8JllM1TtWyyZCwG1EDhEpEHGnlL05jJpGHE43COmQZpzKi65Oe7zqn+L&#10;ygOClMvFGKW8DaTNIqCCQ8rcGKz45NCN3eG2qxHQOkLDN9xpjmKvzDaa94xj/2vXVEgkm0GwRnbb&#10;lxnmfZRYnm37x+54mqXRr23b32bSPPIyBUsnY0p3p4mf3LfN6cGe66fO3/jE7c06o86cM04y5hPK&#10;nT7EbtM7d+zjtme6jx/5tr2ao22Da+p7qb/Jqfx6fNKb755MhNnPJgAnudWncqjjOePV35YZ2x6i&#10;P04ue5AZ2z+vGyfB+KgfT6PJZulsgt3NRORw+wzNiS43sCzcUydhy7p1Me6fGI07eWzOqACVpd/E&#10;Mxbtht5YHrB1xsFlYXOcbWboIEbGnw3TtDNu5ZC1aW6+335vikbDsEb33Ee4n8RR0eVrPpip3ZS3&#10;X+s+sgDW6Zf8kO7k2Dftlu3Kb5dP1/nBrG1tTGFpa8Knj9oIWfl705TUtDFgw4/9nrDS90cp9FvP&#10;04fn9XYCGggyeWPrpWcSnazNVka0l5SW9854bBbqG0bengdseNbf6+5jcaB+fdrv3DIBoTqIObq7&#10;TcQw/UfKoOMkjcEKoznebGgsjsPqTiqdieo4tQv09pn6/e8U+iqkRoXC7IFeH5jLlaD6D7QBoOh7&#10;Jkfgz2++fMvqbU553dts52qDYDEau5Jv+uI3LpHJkC1Ptt97WcP+e+Nl3lxD2DYADDE6DIIHhTXI&#10;C9Y5qSEttDeutLNdrMkWgup1GLtPY5Z2/rQzzj52UASLvNq5x40OHQE2ulQ77NvT+99P5YrrsNtD&#10;yb9K2vPF1lC+1lUccaPJA71d9/LpjfsVCyH4vg9MiqHcTmi5hnQs8p6vWyBYw0Hn7dDpHYG284Wd&#10;fz3NT35XvjAMze0+7/ea9UY5IfEjLz5RGHhDAVlvAVCQ6mGZXzsDbXOEGkTXNce1zXdDe3Hx9vKs&#10;dr8zAMl9sYBE0Gz0do1sx2av+n0Jzm/UXxO6qjO9R+jWwegqfKRy1DK/1YlsTvDWzJI94Uf41q43&#10;GsrvZhv3p+dDNa6XF93fFGD9GJo93p13XeDRnpHVASwBL0296CBUmItkiftesbFb8hY5fYo27qtF&#10;nIeSDa3O4yKJR6iSfFAU4qDyqvbhHvO8w93tHc7OzsTxuywO7zQMSfo8HW5hDsBlWRCHhNubW9Ra&#10;cXl+LrAFldTBR5jnHcCEJa6tKd84Y78/gAiYxhGAJmHVinnegSHYymyy3mgE4MgZIGjvMwuoemaU&#10;y8+co0CiHPYu4wfFRY8UUYM5FCtKKNrIMOgZGzFiALLoAMuyCqSFNojmWrXpaMWyJi/5X5cFNYpT&#10;qKTWjHdZC7gGEI0Y0oBpnCSTPC+oLJn1mSv2eQWjoGTGNE1Iwyucn59hnmbsdjPevD5inAKePHmK&#10;lCSYcnl+hZgI5xczzs+vMc8JMUjTw/3+DsN4gWEgnJ1fYUyENExYjivu7+9xdnaGd54/x/7+Hgxo&#10;1mrCMIoz3hpvV0ChTyTDPHVQNrUUsAZlpWI0enWUbbCmFyrvW9JNZ8OZYxlEHqSa5xkXF+cIgTDP&#10;Zyg143hYMKRBoHb2+98iK3tN/re9VNMPSZIzwYhpwJMnTwEqWPLqUBJJmxUSQaFdralhQoX8XhRP&#10;nIiR0iCZ3zWDszZlBePu7g7TPCKvkqEsECmywzMzBnNEqg4dk+Cmr8sKcSgPSDFhWVbBYvYgRUWA&#10;JEGmGNVhLUGtMKSu55yejzGIYxoafNcGmbZ2UQOkKQSUIL3dGNz6DISAECYYrBaxJGRmLliOgmFd&#10;1qy43QElL0pyAgfIwQFgnufm9D0bFR6GsGoAKuoZItWHaGc1QxMsRdcKWtFSi/iF5OwlzMOIFKMn&#10;XUQNcAcN7FYWfWSeJ4VAkaq+FKWpaa0Cm5SLBHBXbRiac/F1ML0v6uG3LIs4lUPAPM1+ZqXUej6E&#10;GMBZzpe8WuPTFUn1hXEcNXFKcNeJ5JlS7VkQgvZyOIWHO+VwUyp63UPRKuyt2Pf6IulbkHPRgFXB&#10;ujKGISFGCRbWnBUOpmIYB20kGlxOB5LM9mmasOaMUeGhZG2l1wGIcDjsBaaGxd83DAnH4wFnZzsk&#10;b/CnCrbDBFAz0MnKB/Vvz9AzB8KGENzJhVZC2mc59Yr0qQlK2pDRVe5Tpwg3BczMA89mJMt8sNHa&#10;PVs2N9AciLB528HGGhlTodCP042ETtExxaA5JE8F4dZ5Z+PszBofj7xpyskj3+tkbXPS+gRx+jo1&#10;ANDN0d44LXKVTB9Bua25IoQBx4PgBcmVVbPDBcOKK8mmL1Wwkjig1oxplshwKcLcgzqnh2HAsq6K&#10;/zaAQbCu17vdhMPhKIoUS2dsZsY0SkkWGFjWBdM8SLYDJGqUVZBVzbpmFkU8RcKyCMB+KVJuFkmb&#10;ZsYgDRGC4Q1Kk5Nk96EAzkXnIOWEa84YtPGmG3XcUdAjJ23lLMPCFO22/p0L3de2GYyypG2/bM2v&#10;xt/M1XF221VsFpOWqDc+67kuuG27daJulGezNc2YVVbbmMl+/zYHdHJkk3HtTgbeXOuZSJ1RV9l+&#10;MsyYl2k1mbDdV1v6Ncd351A/cQT1LsT+dWq0ojOi7AbNOWO80M+vZVA5VWzNTmjhz/RVtHlsQ4Hb&#10;NWQ1+PpV3Y799P4PXh0Nufu7G7HLEHPEVnNS+rNMNjV3nzVRJeUNgkFJWeZ4zyPN2ftYlmpPncZr&#10;3aedPJU/WzYuDDuYtjTa8sz2Paff1oOwWXt38JA/vu0ZzaozPt0EVKn9IGp4s95ZwoKzDIV96cMh&#10;7Xyzs9QcJS2oTO0s7BxqTTqczKd79S7bnhiP7avf9nI+70Sbi69q+7H1NfDxdRjPJ0M/GUub2kaP&#10;2MjW6k4OO1fbGQ2vGGuZ0eZ4d8HbPXob/DBHxAM+BHv2LWCBVGzPaufDU5kpL2uSY/R7uCcfvnqH&#10;txjV1O5ry7xZ6+0e3+43qBO8vycafbozxnGno+YlhqCNz9kdJTZDgjRZAxzSssmNE8l76gQH4B3k&#10;PRipGUSsPGU9OZwGYDDEMWKNNU3OCF1Z96xhRJvzkBGjbj7NBt0kYXALDDM1vvLwhe71x+BRmptK&#10;zxWf02Y1fe6+M7oLxOGlTroQFQszemY0KS5vYQbX4vvMxilDlPlsgirO9/Yc9oZ6PvBqpdnd9nYe&#10;lus5SKlztfE7IVRQ9o88mfwmUUR57ZSMtSesrj3Qso5d+6kVNUjvK1lK08VMOij/bartOsfniT60&#10;1a3a49nHTbB8+37vtCmaYxUutz247l5c5fUQu2c8tCfY1pBO5RejD1wxyNf89MW1OXL9yZ2Mqsrv&#10;4mTv5q40sr/tn7FPIGk+Hww+pKMdQMof8q2tk7o92xwPAJyvK6NBIIG66rcWULB7efKQ7tNtcgC1&#10;//RhVhVgO6K9r7Nj7pzV7FWUlcV55pi3mn3tPWm4c367Q7zxtpl78Ds3OrjSpc932lNHOyLzg+si&#10;iFOwv02vBzKzY+QWZs2I1DEqiZZlcTvKbCZzgjM6maAPyUWhHIYEFEIoFbm0s7auAl8QQwQTkLNk&#10;LhYuGIaEdZHy+rv7O4AJRWEKQhA4kWme8Ob1DSzwl7M4vFJMCPuD6hPScHMYEoaUEEPA1dU1mKti&#10;7lbs93fadDLjuCzY3+9VPkkwt3KVqgPjo04nkIKqFqCSXgwNSqlCoB2WlbA/7AUOZW5Z+IEFbqGq&#10;zZmGQbJrq9qADKwo4AyESqg5Y81HrEvGcV2wrIvuBZnn2W6HZdUGeVEhL9aCNUtTVLFpxZmZkgQT&#10;1rJifzxivz/i9uYOb968xjgmnJ1dYJxH7OYdpnnEmle8ev0aa/4aOWfc3y5IQ1RHOpASIcWA3e4c&#10;z55e4b13v4W33r7C8+ff0ozwiHkHVBbs91mxw3cX59id73C9XqPWglcvX+HV69dqtwetOC+4399j&#10;N+2wO9shV8m0H2LEoM0sxyTNDkNKyGr3JuIGjwCR/SWv3jQwBIai9WgiBANV4ICKnpG1VuwPB6zr&#10;inEYcVNu8ezpNYg+xCef/Br39wdM04DzyzMsxxXrmgFmgU3RPc1WTfRbX1K/FocR45Twwfvv4Tvf&#10;+TbefedtTGNEzsAnv/kULxTSZxwGl+l21oQu45ooKF53Qi4ZyBWMKg1iFWJDnH0j1mUBQfSFnAvE&#10;j8PSPDBnrLlgmkdJ2w5aIRYjhhixLrXZKixZ834+CHeKTFQa7HYTuKpfJwAxJZS6grkihihV+xD/&#10;EoWAmjXzfhWc8KVUwZ9ngSVBBTJLBvswDq77A4y1SDKlOXzXdYVXZBMQ4wBBMmAwRRAV7Pd7jKNA&#10;qCzHBQBrk1/Rn9ZVIHmTNsCsFa7bE8QxLc1KNQ1DZbvBBC/HFWGW4EzOGRzFIZsGCSjkknFYV5zN&#10;s8ND1SwO9lWhWABZO2ZBSahVcdJDxDCI762oA16ahEZHT0jRAkcFyyK9+awBqCSNinMYuh5rXjfV&#10;mikmtz8mgyOBVIKsywJLWP2m16n9bpUq9p7sl9rZFoylVtWvyWWb0L5LkPVeHHKnUhQjXvdgjNHP&#10;kBgj8iLwWwyWhphpUJlZFQZH9u88zxJk6A9YGarispiC02H76FRUQaLWGMzn3Tt52zeEURp+GjbE&#10;2hoyvWF3eg+AO2OjHVx+FZlCAzDTxui2e8vzSa9VA6HpHWBoiUk/NDOEYCXW5uSRf9F1TlEV+2xi&#10;/QVqiQB6+BKanRGJutJaNeQbUWBGkilS7cNHrK6OZL3D1YzP5iBgxU3S2xBruYmVTRaUCuS8AFEM&#10;xxAjal01c6wikAnrhFpFKCEAh8MRiMA0Dii5YhwCOAtvJBWEhCA4VcMAgNXxXXFYFulkG0aQCqIQ&#10;BKdqmqbWfADyXCgeUvYGFKr4VYnKe1SLG6Y5c9VSN+Gn4Px1ml0rz0+JtMlKx5N9JEaNh6r0JOVT&#10;d57VisItWNLl/olRTH1WqSnNzUDw1SZbc3aFzQ0150Fu42LAmiXBjbT2uQVK2IxldCX6jY2a4fcI&#10;z3lDx36sTiY+2cf6nc4Q6CWL/6ZCspohYgo5nxiafr9Gswc8rvSx4BpXRiVo5hxtntturNBCxM04&#10;UkPPhLmNsyeHNaeze/ide+9e/93uDTMOGVua+3r5++w8x5CSdNvrp1nhTZ72z39MOm9fmzUj4bDN&#10;0dfpQH3GUZPtpHtAae58saVBsbn5nutMQu7oQsIzp6vVnAL6dwgtI4SaAe8U6NaHjD6hOaW4m7vv&#10;vyCOWj+U7cZ+ZrR9bXeuthYU0JfPCx+d7Ld+TiaPN3O0/2vJu54BbG/7UdURovumXN0o1weATan0&#10;z3v+cTo0g9rW47FX01EsIOmDbc6EU1mgh6jhwcv3eh6Xu1mVlhupJ3qGDcnkQEVFqHbudWe/yYaO&#10;bx4Nxp9O7mTOmwByxyeoJk9PZXi/Fo/cA5atbbqUff+bBtSGZfc22CeTue5sOtGjPBng5F4tGK/8&#10;wNw912SvfGaNvCMD6yKNzmISvdGgB8C9Y6rxZp+1bj83zvheVqLJdIdlgzi7qVpAw+4h15da/B4C&#10;0RC657SxSMKDODusqQ/rFpDMRIVmeExA2ppwB/0FV6MeOsNN16Qmz3oa2J4xffT0JQ6vBlkSozQg&#10;lRJ97aqgeLNscAWdAw4QxxlY5A2dCJl2nRm5Pix1GutnaqhIfjwanxotiLr4XX+GyP82LGXz75rw&#10;tUSVTk6h6a72bcN5tIdb4NmeahV2vue1wSFDdHWzX+DXnIo+k5XQtevXWMYRdN5OO1bcyRMRHNwm&#10;oebADYoD7pfLIMxp3zvlH3u5c9PkodJNStz1b7YquJMAsmK9wmSsff9Ud+P2LD8cT3SvB2yucj84&#10;xnXTSQxbH0Sb76no1zk3R69cF5B8A+p99MuBuO0lv6ddI3stdE+yfU0KyWKOcEm8YeVtm4Xq6Zrh&#10;XVQPNYxr1BXMct6UWrxi1Z0i6jxo+oStdFu3DY11fL1u2Pqy9LKyO+tsDbhJ880eIHiGHxGhcEEl&#10;6d3EipXKDP/csrwZjOPxKBmZbFCC1fs92P4sRTyMQxpkvCEIBFOtWsou2awVRTMfgVxWccSZ3sVS&#10;Cr8/HCC2nvCrZMWKjBOHRlJIOIEzKKWi5II4JIxjwjgOGIYBZ2dnOD8/c4cHUcT9/S2YA9b1Xh3j&#10;Bxz2BxyORxwPi+CaqwwoWbLBSylylqmDTaAySge72pLf2kILLvOs2e/QtUEVByIAxFjBMZoKB6Ai&#10;sCT+Za6oJA7OygXrKo77Na+uqzIY4zRgmibBhV5W5HgEDkIXrsA0JoxJMsdzzjjsF9ze3eHNmxvM&#10;8w4fffcjnF/usNud4bgcsBxX3N7dodSKu/sDapZMyWmacFz2eP36NUpZMY8TdvOMGO/w6aef4m/+&#10;0z8iDcCTq6c4O9vh/fffxQff+RDvf/sdxLcTrp5egVLCkGYs6xGJgf3dEQTg/OICx8NBnJHLEZUX&#10;Tf4IoBQxjgNiTBgV4iFFgQGRppwVSZ3EQmM5xDc6V6d7mm1t+4u1emM5LhpYkYryUgqGccBut8O6&#10;rnjr2TNwZXz94iUOhyNyzrg8P0NKkq398uVr3N7coVTguL9v+tNmJ/avimdvP8OPf+/38K9++nv4&#10;/vd+iKvrawzjKNnmAF6+foOP//mf8fXXL/DZF59jf78Hc5WGftZ7hhnWUyBKV0ZxUBcJMDFLYIRI&#10;oZJKwTgOkJ6RAofCJHAgUFkUUFGWBUNMOB6O2O127lgUaNeMECGVE8yeWBiIwBXYHw8epBnGVsEO&#10;aL8BEEIkcCXkdUUgwqBBGgpSrU9EyNowseQs8BcBYBJ/XIgCr+u6LRHGYfSABJgxjQmlEtalYBiC&#10;ygCW4Lj2MKgGxaL6wKCVCOLfyUhBYEYEh1yqxuKQNGNJnOZryer7FNloLwqEQfsjrJm1EaP4eA77&#10;gzSNVFjBnLNmk5MEC7Tv2GE5io7BA0I0JALCmkVOL8sRQxoQx6jVI1mhXTSZBlLhEYOMkztZSxRB&#10;QaFLQ8Td/R3meUJeWjLpyqvLYOGzqtWqhGmaIcGjh4Efs6XA8Az6QEGz3PVcVFKFEL2KCnp+CSRg&#10;CzL2SUqW4JySZMRP4yznrgYQkvJq1L18XBakIFniQYOI7terFWNMoCGKnxKEIQ1Ip9kpphTY5NzJ&#10;JNwtDEDcFIVgxrs4PiyCK4K7w2T10uUC5pYj49ewKQ7VPgJYDjNGO9A5KGyFli4YdqYZ0UFzgnxS&#10;neDYiCnVJIgYmRlBM4yNBhEERtEsB0nRl7gRoajS5o5rjZBEtExQ8p+M5j9tRrkIIaijpSmr5EYL&#10;e1bZhiZ4XFE2ZdumbZlnZuZbxlZjLFWWnXZV71sABM16Eifzui5IQ8C6Zv2+4F5XrIpvVDGOE5Zl&#10;RUDEPI84lIyyihJTS0bNBTVEzcKmjVMaVLEuWZsACMyKCT0zsq3DbSkamCEGrwuGYRScqcraqFOE&#10;Wimrg/WXDDCTdCHPMqeyZlCQLr7zLE1PCi+INICCQLKs64ppnCSiFMVdXrMJltoycPiB3wAgDXi4&#10;4G4NEGHRLQAUgztpLRv1tHqiZREaLwSF3GnuyYbZG9oY5Erdu2bOqYNXrdfevjF+pS4gYp/5mPQ+&#10;gbHBKqYuG5GdJhp8CE0RAQGF0dFOn8qNn710tzZkXBmPOXu6DK4TJxujc4LrTzOy3ICupTNAe8OX&#10;tNTOsm4Mc9VIa4ovuawiNQLA2ngDJsDVGaxGlc3FHmvOCFs2z9Lq7L42pwbZZIQMrJiaBkZvBjBR&#10;x4jU3bI5PDf5dvoMObv0MzsT9MvM0uTY8Ae3BrDKc45SgQDyp7g66sYfezZk78xwh8Kp/tjhkhF6&#10;yBh1jntmZnsOqOcOPV+YHHBLmq6Ry3L7nsvK2L5tGQl2XAnMQgVV8mi+HeRNtrbsSVE627KKgqPO&#10;rEBuaLOtI4tck4w0C0hbZlaTD4ZRL53ji+Khw50K0H1XWNejj/RSmwtA7gjwoDBU7ljGuRrB7oi0&#10;7AhdM8ErbKWp5gCx5dgEoLsXq7MqmOxU8SFGe1U4Ntv7+iWygIPxkXJa54QwhqrMSCTGaKXGsbYO&#10;pTZZx1WNdm7BMcnA0cd2fGzzM6XN3+uzLDfjaUFYm4gZ0ycU2XzfLnG+QHPsMWx9mlANZA0p20sc&#10;CtFp5EFuG/cD6W8s0v3ObZ9UdYgSAbUQKhMoVMRaEEvEMAgGJKM5bd1J1OGQuMJsPKey3dbdsrwt&#10;q4hs/CDH8C5VYNB86PpP7imZjpwzSky+n4zCxu8hBtQq+hZpNUelhKDjCGS6nsoC1ZsMgz5z8cBV&#10;H05hLccV57czti55y9ztA3m2PlbSbGsOYNNUt9aKyMGzawFzZqmRWySDq/W/cMVS5EDV81urJGth&#10;oY3zvbkPbQ/IWnF3xvSNC8lFihqcislu6xx6XlJ6ijww48zWjf28kWBC52jSCgRm7QuiYwAzElcw&#10;R2cAqhVSdB4cv1fw6AUOwjCZbX8ENXx7nrfH9utCBPRl90zw8xSqs/upQ+0G3v9F72M47nZOscp4&#10;AxhvbmKTRU1XkO0iDi8xRtv5KDqJOhmpZVDVarqQ6CqWhMCsdA2byTrcUC+v/TwAS9YgkTedFYdr&#10;UdxmEox2JMAjgQAAIABJREFUF3URDkPZ66Uq1MXMVroyIZJhg6JbBJ36RqdR2YMKQkI0eePXnshW&#10;HauJCckmJYf57BNh0K1d1fWXZovqCO8cyEZfqY5tjnNrDGwOG68Qcv6AXs/oZbPxRTCd0fSZDvdZ&#10;zn8SKKqU9PyuCNzrIAqjGMR2AxEoRrGZhfEFV1ppJXKFHU87hAEggT0wbGvJJqyohVvTsSCY31UY&#10;UsdPWFfBsg4BiCwVwwxCrVkhGgIIkrG3LLZvyLO8Y0oIinvLzMhZsjBrLZIlTcBunjBOA87Pd7i6&#10;vMQ0zjjbzYgpYZon182ev/0Mx+MR9/u9OPBCweFwRMkKA6AZsTmvOOzvsd+vYscGAgKQNbM856JO&#10;KqFXYWAYo/IIYTmuGNOAMQ04myecn+1wdn6O87Od4g0LjrA5Jkl1r2EYEKLpp0BeZCyv37zGfn+P&#10;r7/+Gi/zgnkGxkkydIPeh5mxHPc4LlJlHVJCCgEUE9Y1I68Z9/eSCX59fYX33n2OMc2Yzye8ePka&#10;X3z+Gfb7BXd39xiGEfd3t7i4uMDd/T0qM95//zk+/OgD7PcH3Nzc4rNffyrbl4Drq6dIww43d3u8&#10;vrnFL375TyD+//Dt99/DT/7VH+OP//CPcHn9FG89B3bzjDev3iCNI8ZpxP7NDWotyDkjxoApzZin&#10;UfCJGdhNE3bTgHmesTvbYRwEzzzFKFXbriPLuRuDOP0RIuIQgVIQCdo0UwIax1UcfAgRFQU3t69w&#10;OBzARJjHETc3N7i+vkatFV9++TXOz3d48uQK52c7vHr9Bq9ev8E4zqgQ5/13P/wQt3e3uL+/w+3N&#10;jDdvbrSpq0Gvim4jEBrAB++/iz/705/iJ3/0B3j+3jt4++13sDs/AyphWe5RKnB5dYmry6e4u3uD&#10;v/yr/4hfffJrdf4LzzBr5Rqk4WLjq4Srs3Psj/cAAmIUbGtmwjgm5FKRYkBKI5hXPT+AXAVyIsYE&#10;Zq16HwatmrfscdEhSq5AZZQiGcSSUV0RByCNCYUJKQWsqwSS5nmHZT2Kwz0GeWYR3PJSGeVwxLIe&#10;JCO3FsQUUVexM1IcwKpnStVOwDgNqNn8gHYmRQwxILPoArUUyTCPVmEStBJf5FaKQeQgi7yWzO8B&#10;a96DwoBSgJSsV0VBzkWgfxRvfhon1GrBP5W3VeHPSGGgWOYYgiAShEioVJHGEXVVqKTKWOqCECKG&#10;JMkDWTPjg+oppndZtrbYjQHDNKDkjLLKmhIFHI4Lzs/PJAGICNM0gSCOY6koCMhlhSaCAyQBksvL&#10;K+Q1I8SiiR/cnWtAXosHPEABec0w36/ZdGILVK90q1yRy+pOaQtYVIWFMt0/IgHR9Bi1d1z3ER3A&#10;YIxjCkhhAJAQAkv1yNns+58DAdVgkJP7Oqdx8qCiJLeoLFgYuyFhHCEVEMSWEd70Dm9awk0Bb040&#10;1xEAU5dYM23MINhokvq3pcmQQViYQ0scQKRKYUDL7JFXcEXBrOLe0LZhb75y+oaHAu1DM5S4ORJ1&#10;jPbsHnfXlUY0xXc7Rt2UkEw02ixn90ybh07CHUqMh/erzVh87HV6vVNEb09QxyjDjV2Gca466R7o&#10;irICtqYhSGfpWoGLi0ssy0GctsxaFhKlsUZhNSYi0hiQtTtrigHIongZRAhg1QWGbSWKWiky1sqM&#10;WtgbaAUSvLigZWCHw0Ewf5LigoegjUMAihG1CHZ5VgIVzfSKMeF4PGI8O3PaMwMpChZRGgihBHWO&#10;KF9TwG6WyFNKyUsLGYxaskeSH10fXaQNiblzQBI5m/bBiXbpw+zeTj9Hv6rN33J6ffu7mcxw54o5&#10;6cg6G7Vh2gy247AHkaqCRL8VF/VR5vXpU9sLbp7Yt04MeO4MVNs7ZpzrY3izJ9u+cSoZ7VV+RHX+&#10;9c0yxUBoAQvLCGxliNYUqU3ZpiAY+N/EC3YRPZyL0Rl4kAl8ylviXiK/Y+iy3jaL4HTtF2Z7L1u/&#10;/hnOm+w6nNLMaPjIUnc8LQY6+/6qXYn0yVe6ERk9mqR8cH96aJifTEbG/E2fb+jB7kyuZO7qE+r4&#10;fureN5pwF9jw9/sMt+2GsP29KVO265XIBPJsZ3eO+MeWXd0FUDf72mhsfLE9TGxlnF9tPMAGIgTd&#10;T/9Wd/D1Ab/Gxsa/dmY/XKEHZ/MjNHr0M5JT1PWCzonxzd9te6M5dfoxWDCu46lTGU3UAgT9k0wX&#10;8O+d7uWtI97o5ExkHn30yt43vxq/GE3Q/d1oYM9o/HRKberW96FMefzZ7femo+hZsTlj1DFUtisS&#10;omQGSlqABSX1u+R5n+DQul/AApw6PnNU+16tDFAFgjXm2c5Nh9NV9nXBT1XqKTTuYTnefZ36+gKu&#10;qlhv6N2EFoMtcbrbV1u6RsCzzRth8VBW9zQ/SSNvejmBQtJ9EDayxPQq2+emiHuwA01enZ4RG0fz&#10;ozzZpEcMPnj0zn2XJcwto55dM9lUu9h1ZKNSsUV2xmzmb6Pfrm9/zluJa63iBKxBaBaVxnKmssu8&#10;Wkt3xppcNV4D+vbNbPz6W2VVoxNR57TuP/Fqo+YU3WSRdvpQL/MAc1hvZbPRVl6WBdno3Q6Ob9BF&#10;SPZPg+96+JL9pXuy3xf9OYZe2oqk7BDDHj60o5Wcwa2hOIE7+pzukX9ZXkHHwZ2wt2857rdeZQXw&#10;7qAGbXDZsdlbLcDKGyc4+97znw771f5RZ09WwNfqVA67PsTYNBv1SxhoGOONluIUDA16kS1BSL6b&#10;14ycV8+ktjOs5CxwHWtG4eIPCUGcJqUwcs4KPwl480x14Bg0QlBbkC2phDU7XiuTokE1lYxImvUJ&#10;5WGuqNWavjWnZsmWXS9Vv2cKr1GyBCKGIWKeZ8zThHEacX11hesnVxjTgMuLK8zTgAqBGGKwNHAE&#10;sAtB8GPXjFoXTNMMsGDMrqs4vnNecXZ5if1+wX5/QK0ZKNkrrdacscs75DVjyasmBCivMCPXiiVn&#10;LOsKihGXV1c4Pz/HOA6YFDd4nmfng0CkzrGsOQ/iIIznwJIlyDuPOwABu7MLLMcF9/s9Vm30dnt3&#10;h/1+j2VZcTwKhMqomY/rsiAQ4eb2Bvv7e1w/ucTbbz9TWIqCv/+Hn+PVqxtMg8DK/PjHP8LHH/8K&#10;5+fv4M/+2z/FMa84O7/A87ee4t13v4UXX36JmCIO+z1++fGv8Q//8HO8ePkGr2/uME0RZ/OMJ0+u&#10;cfvmHj//xcf4m7/9OX52/X/jpz/5Cf7nf/3f4bsffQcxAmfnVwJBOk64v7vDssi4B234TKp/pSAZ&#10;w+MweAKGJSb1/ezMK1XKEaw9yKJWNsi+Y5et8obwrjjVBxBJpjeFgPv7e3z++Rd49uwpYggOnxFD&#10;xHvzDrt5RmXC/v4OF7sZn33xBc525/jh7/0At7d3ePH1K7x4+Qp39xJwOdzfgULEvJvx/PkT/OHv&#10;/wg//v0f4fl77+Hd997BNEwg2gHDiP3tHrUecDgcMU0ThvEZfvC7P0CpFb/59DNwJa9SMLuNu0aO&#10;tRYcjkfHkgaAYZQ5x8RAkYTS4+Eo2eEwVIJOAyBoTziDh9WgsfrsUkxYyoIQElJKOB5XjNMAhKJy&#10;uyImqQRJQ8S6HrvKDAn6jOMgyQ5FcKjn6QK1VESKICZMM7mMNbs754L5bEStkCqF41EgcrWpa0pJ&#10;Mn/1GcziAGYAOa+ANhXlSBqwI60ClID4sR4xTgnrWpGGhGVZPEt8HEa5T1kxpEEzjKMGGfRMVhnW&#10;zvUokEqa4DowIZeC41IEGqoWgYhJUQNhMtZhGCSLmyHwO0QoawWFLPI2RMGWZ5HBhp0fQkAaxKEc&#10;opwHx7wI3nqMKFyRUkSowDAE5CxB1HmeNfAhvfaWdUVMgzSOVlhjyQovCDGJTxKS7BBC0+VBQHCs&#10;d3HqN91V1lKSYxq9GBaUZ9Ud4UFUQmtiHqM456URdMDoNBvcP2P3DFHGFFRGhMBYlmNnR0uj11Xh&#10;ku/v7zGOU4NO/vYH7/+5jFonYtmbIMXJtocZo3Fn1On/TUFz7Yb1AG+4aq6o9cqVmrdm9Jhy6i81&#10;wMwg3CiRJuTaCB8oYYROuXTjSWcbTWsLPt+tu1/nRi1bmnWKvaNOE2JVqTOhomNxZXardbZMEnuG&#10;XdIZXJ3HiDTi5O+ZUdr/sxkbiUyJw9bY77PG23v2foO6sSwqM9IkMm8ZA+KgHsaEnAX/aS1VSxBU&#10;6ari0E7BXApBO8SKgl1yVYG6+PNTTLDsacsABxnm2iBKVYzaQCRJw6wquEgpJRAY6yqbTsYikxyG&#10;ASlFN45NaCIQhnEWIeMCLfh657ICEKGZhoTleESKki0hdO35pV9TPLShyLid3Zi0EvKtg4I3N3Aj&#10;ieDWi31vu57NIeLY1ra2luFMHX/4Lfrvb/mnfQrJAIIaLv2+cmOWunt1s+mcTb5fyfamXQOljMoI&#10;x4NitOZWlhUmT7FsHfvO9qc5xEjv0YIf/QCbE9x4jpTXoiteolwFd8q05r/sjt/tuvmCyz7QNWxX&#10;NfOyd1I9am+bA420MsuvMV6zA+nEVdwZre7Ea+KkrYXvbVu70zUkPD47k+WamewXaVYUTBrT5rsW&#10;4Dt1yD3E1X3IRz7m7ppABLfAN+K0Owsc3ob9QS2A8NjLzr3OQHfHWHcGGf389GGvCDiV96fjt336&#10;2Jz8tmhOGjOgicSJGzpjwG/IJ7T1/SNSx86XB06xNiDP+rTDyxyF3zAdHRm6PdBIY/c9fVpzMtl8&#10;ya+1iZCWDxqtwwmNupPWaeZHI8MzN1kH0ztY/FYM3cv95EyyOQlcb+gf0u3gzfybHPMJbfmsW38+&#10;+dfv0UarBhlzSj/CVvY77ahXC7b39IqaThZ0UvjBnnC9ptOztmupJ9qG5czZs+VHOcs7o1bva3KI&#10;VaSEEGBVE8FgVjp623NtbjKExud2NgDNEG46G/z8gMqEqL8aVIWdBRS6ykJ7LqDN5vSv+niAjgDf&#10;o14NppAMoc+mRidDWL9jOjepHNJMFjGuoPqmwrYY0fVnw16sbQ3ohI1rf+ZZgJNP+MkwVnWcph+5&#10;LtL4ijZMYTpLN66OQptgiADw+j0Mbsf24IautnZoGc1U+/u36klfPxVe3THYZCLac43/TZtjmxPg&#10;wTCTHY+ts+2zYHskNHljGJ6bxqahVdu5vN/shyZTN7z9mB7TH3rdD7u+9Vdp69FXkQAN2sdlpf71&#10;4JQwnu90C2ls2fi8ybzG10YHo5HP04IESo+A/j66Ip1Ast+Ffu3ejO58MPlbjbYdfU2fC0HLqYNn&#10;uwnEULvOHNylVC2rb07vytUhGuR9aVonQZqWFd6vXb9uFsxxmeQOlX5NW+VOa2TJTkupek2I0eiq&#10;SUTcjUGz0odRmugteZVMQnMScpG9EgBrOGi6bS1tnS3hh1irdBUKMWgk0Zzs4sSWnlCNZbThW84i&#10;iMy5BgYQVe+1Sk9GFZBxcK04HI7Y7w84Ho8iaqtgCk/T5HsqpYiLi3NcXlximnYCO6ewUKXIeCTj&#10;MWAYRzBIMxXbebDf73HY7xFCQCStZpD0VcWRFp6L6vuQdRWfhjd+VZktcArANI24vrrEbrfDNI6Y&#10;1eEisBoD5mnGOE0YxxHzbodpnpHSgBTJ7Z2SRXgPkzS9HKcZ4zhhSBFnux3WZcHN7S3u7u6lKegw&#10;YNRsXiLCumbc398hDYTLiyuAIl6/ucFv/vkLfPX1S1xcXuJP/+Qn+B//+z/DD373e/jNp5/i+voS&#10;P/jh93D15Arvf/vb+I///j/gZ//H/4W/+7t/xB/8+A/wwXc+RBgG/NMv/wkxAefnlzjsD/jiiy9R&#10;mfH06TNcXV9gOa549eoWf/v3f4d/+MdfIOeMJ0+fAESYz84xj4PLrhiDNEolwhATLi4usTvbYVB6&#10;jeMg0AXDoHBgUuEVVZZGIg3wEZgle5qZm70kC4Scs9AGjMNhwbqusIBXrQUvXrzEsi54/s5zLMuK&#10;29s7PH/+HK9evkJK4kSexhG1ZAwp4vLyEl99/QJ397cIQ8TF+TkuLy9wcX6GFMSJClS89+7b+K/+&#10;+Pfx0z/6Y3zrvfdwdXWN3cUFEkXkynj95kt89eIz/PVf/TX+9m//Dutyj1IWPH36FsKQ8OWXX+Hu&#10;7l72ZbVGihJUKrU0RAGIv4K0gSiq6FG1QqoftGK5l+qu/0J0hqQNES34k1LE8XjQSr/qwa8QgsBz&#10;hACiihRlnbw6u1aMY3IdgwKhqvO76SYVwxQgtcZVMqezVQkIrEtKSWWTBLbs7BD8bWm8e1wzUPv+&#10;DYyYkvAErGdF8bGIQxkaOGUMacJxOWAYRoBYZZzCpxS5Zwzij+JqmO0nPg0/1wJqFVx00VUYkQlL&#10;XjGMI4gYMUWFdhJnN8NkVaucDIFQs2Bbp47mQWkRKUqQkyRwME0jKEiD0RgTQAJPNk2TwLWoY78o&#10;vnktAh9iPftAkixaLGFV5bqdq6yR8xhaY1rXs6j506znhvuJ7UpqtkYg9x61845ZK470Oar3p6RN&#10;c2MU2a2BlkEzzL1SSvWCEKLzSK3VmyMTEdIwYF2l4mFdM2aFWY6aNZ9w+mJbZm4HnatHaJ+5XVjb&#10;3iLZBOJMREeMTq1yTU/eb0qMOVG2Cid1Y2k2nG0KGIxPM0sJMIfHJrPK7Sg1jqo58jzPuxn+/lzV&#10;nStQgzm11ED17Ol2a2siGkLqDBTa4EjKzZui1Nl321mb4d0rtx0lT7OG2/u9UgVnuV6xbQ4bbL4v&#10;hp00mSslI4YRDMnwhm5igkQIawlYF0ZexUk8xoi6rpiGEcdy0AcGpwsqUMgyvSXSczxKIwoRvlkN&#10;As0w0SyIEFu2kTSQEMW15IJBm2iiVNzf75GGhCGNyHwEU0WM0jDBSt0I0nSgQiNsJOUfIUj5nhym&#10;ItiqYsUpy8g80+ACoZS8oeBmGXVtm0HXmj+awLS1sPJI/2pvYLpBYtmIyqk2qFPjjHq+1+tMWdsY&#10;GGIQbc5FNp0heNb+1knXza2zuzY0oDb+/uWl6N6QpskQgWg5xT/ujQqghxGR+0uk0oAAgtMD6MnZ&#10;9kwftmjObDPqwfBGOBZVbTPs8HcZGyPWn2fEczqQyyu/S7cmsne3eFjNiOxp3Y0TEsF2t7fKLn/0&#10;Rlw0Y9nl4mZGck3/2WNr7Q1V8XCtXRobrbWUjbh/Qvu/8YA1YOqdHTqCrdwiOF3s96286+XxN8lR&#10;NrLDgxGdc8Q/7CjDgDtR+mdxVWMwtCxIVAaT9ntQ4cs2dsDXzxxep9nYfUDLhXc/Ed7uKftZiR2S&#10;YOu6MB5g3yyB2ctuN5mi3JOL0J3srkhAZY5lx20dFZvF277VC4GOlr81I9mZl5ytTF56Ob8NFSf7&#10;pB+LehliIJRO5gllucm9biwq7ToOQIcBbGut91FjWPwAncxB9zngBq33f+gWkrr/26ts6P8ISR6h&#10;nZHWqwUeuaDpJNStf885W/nkZ0j3L8ACcZbh3dFTBY84KrS5EKR6yhpdStZy1F4jjY8skNk7i6AK&#10;sDsHFQ6NdS9b8x5owLoFi0QcQrEOySD0VHCLLq8wCEEB9CppV0UdF4thIeOUtQjU4WazrGutDTKr&#10;d2T1QbJKDYvYnHGGXfzwkKStLNLrHLVCV8L2tvGeQeGEioZU6XKoY4gOPst0K8sIl2Zj3X6yS/uT&#10;gtv+hw+/nR62Vi7zqMsW786XjfwzAre7mER3Ytv92s/OQW6g57YuriMoL4JBRfZ7IPaKBjkHAiIx&#10;qtKFwA0q0c8VMdL7INRjrx6eTs6b0+vbud7LzzYb2uoCOteq2YvmNOhpKHAVvbGpj7E9xZDsRwJq&#10;x0OiU0lmoTkONmzCfS+QpnsCW9vIA1GdZmCtMB/Qp3tXgikKA6O0cGidfv8oHUX2d473R4Wc0KcF&#10;xmSsMba9FBW2L+oejIrRLsEqhejBadCQYc30LKtt4xCvpYND0TXrnDHdnVz/QDc/P1d8TwJQ20vG&#10;brxt/Um2YqPkDCnBb8kItVSHcQEkS/D+bnUsYYBQi2SEmwz04Is6uHOWZCAKAmWQdeHNwRo0y9Pt&#10;MxJs3x7CTeSWyMdSVpGTtvfMsYMKa75eFM4pUhTIlkCY5x1284T7+wElCB52LQXLsiBGGfM4jpim&#10;SWheKqKb3YL9cFzFAXU4HHB7c4tlzbi9ucHrN29QcsZ+XZAMRqgU5CJ0L6VgXVdt4riH2Z5JMxFT&#10;SIgKqVrtaIc4wNaccaeY3BcXl7g4P5cADOQepNmgMVggRmgdVF+I0znGUeRRjIR6m3EAY4gBNE9I&#10;KWK/32N/OODuVhqBjsPgzqN5nvDmzQ2OB4GduLq8wDAOePHqFT7558/AueL6+hp/+Ic/xJ/+yU/w&#10;/rfeQxwmfPLJb/Di1UsQJ1ycnePFF1+hLBn7u3vEiwv87Gf/J9791rv49NPf4PWrW5yf7fDTP/kx&#10;vvrqBb766gVevXiFr1+8weXVjLfefgYiwpdf7fHxL3+F/+1/v8Hf/Ke/x3/zX/8U3//d7+Pq6grr&#10;cZXKg1KQYsT11bU4voeEaZykAac6v8WZKk5wigHWY7idBmHjpAVWgICci2Qgq9xIIYDSoNmwl6gM&#10;HJcV4zjh6uoKd3d3+PLLr3BxfobPP5eM73feeY7Xb17jgw8/wM9//ks8ffYUNWcc14xvfetdfPLp&#10;r/HqzR2GQZLxri8u8OTJNZ4+uUIMCR99+AF+9MMf4K233sI8z6AYcX9/wH2puLu/w7//y7/Ev/m3&#10;/y8++fRz7Pe3ePbsCs+ePsP/+r/8a3zrw+/g3ffew/39PQ6HPQblL8n6XzGOo8OcVC4YhyQV+iI5&#10;RU5o4Iu0YiRnwdQOwTC0rTRPNW6tEiFigCoYBUAEo2rgQXxAMQTUwlJ9wYTjcQGzYI9XFA1uRMzT&#10;pLCfFcMw4LiIA3eaJ+yPC8aU5NxSZ2sIgu08jgKPMqQkTT/H5Lofq54q8LxQyEqBM1aRrzqNCE1W&#10;XaPUjICIEPU81mdN0ySZ9CSQuIKGIN9blhXnF7PIzI5uoJa0AZgCRaBQEQKQVWZnAJSiJBKy6K8p&#10;Je1RJ+sSQsD9/h4xRszz5L6qYRQHtiSgCj8HAoZRvl/KiqgNOCetNhE9NiBUAhcGl4q1Zk0aYz1+&#10;SenL6tyWSoLBMOfV7pOxDo4u4Tas2wimD5La/aaTNSx3gYKTBFj35+j6Res7pFCjpRRXZFlhsS1x&#10;IJI1tJfgyDROam8woLjyIZI2im36MiNgGKI2d5YGs+MoAZ9xHPWMKojvf/DBn5vibQp5deRtfamS&#10;4YuOLrOsN67RiNWMvi5rito7ZrP6ge+Pck3cjQ/q8ECtpKNljDXmj1om1pR+2zZm5nL3nJZRbkqY&#10;O7nMaeUWkD5LlaPOBNyYz4Zb6oYCCcmizZ/Va49GH7s7OoOQDIedfNtvXm5IwMb9QKfV7KM2Ntbs&#10;IlufhrG6NfJsjlYKJ+XISR2F2jyEGRRJhGMU5ZYJWHPBmjNykXmmKA5LgmZdsN4vsCpyZihLx1+L&#10;AlfWcogAgCNyLQhhEFzdKjiI0oFY1nstK4ZJNqxE7IoqcwFcV8Qw4bDu1YiMGMZBGnLGoMokgytQ&#10;OCOvVZ4bDNdKG2kRpCEJzBDRiJgTGM3hBHFcB6OV8rXxoWfG+ILKj8rG18aj8LJoa9JHrlQr/9qa&#10;KqdIBFR5QLPwEEzpb/s1UFPOjffdCdKNj7symKD714w6kJQUW9ZKx6HuTDfW742YoM80I6/qASEC&#10;lzSzrTaIIPROnGY8BP1nz/CnmzEIc640etq95MDSBrHRoq3ahCwYTZQWCqUCwA9B2326IZuRaOqZ&#10;O8xIjdDqYyP/3Iyd0x3eGcU6ZdIJmIyNtnLKL9t5trWErSRF5zuGGdVtvNX4k81F3WjOMOgXxU1m&#10;ePaeLwe3exodTHa5capjdZzwNln0zjzSdWvZX9g4EWxWtWpjpQ7T3J0d1M4NW49WGSF7ozknWhRc&#10;Qw7+vsGW2BOsWsSyhArX7V5WGpixSHRqGNv45RnWmcGpRs3x7GdFWzXE0DIVm9wRh0dR5cuI1mfB&#10;bp98ckRuXo0vrQJj+/2+bBztXO/WZpMV1+3aRqJGsY1s6BxtfrbqHCxzkDUDzSbQ9l03N+plVs83&#10;7byz4ETXLUB+BpOFwdQbp4nT0/qVcM/fJ/NlCyqj/W3/tCrKDl4PPBiFlebWQGbrhGRV00zmPAxO&#10;NIcf2jjbxmzPgPHLdh3788d0GBC5sxGsQaH2QM20hD9DaNSCfGz7T8dbqmQIUSBQFaNGHOBBM+dG&#10;xJS0UZrsvlrNIRd8TqT7VuaqJ2yg7rkyAVt58vkZ5IcazyovamMQACInSjW9iOFYx07I2slm0/nI&#10;yz2Jom+gRj+0M1TXVI5y5XpvBCh/V0hQMhBpAMvmZeekjo/0rNnsuT67mrxBOul1ZvjK0G3fiISR&#10;zFNyvaqNSQJswWkZ2qTsGR1N5L7BHuJ8a4xOlf2+Mm7ZGxYkMX7Vk0gzQtvMGAAVg6AwgWCC6yS7&#10;nABoQMQcoaIX+WZXmVP93v4U15lP9CboWeMf6SSTNDS1fhKmJ1GQ6ke/TvnYzilrdtrjZ25lTKOV&#10;z6l7x3DJpSm47EWupcuSb+toWcQPXrpGoYfQ6RKMvLFn17Rya0aaTG/6mrCBPh9iwwSOOia5tll6&#10;Zn+pnhdaDydfRoIGVJRfOjlJ0aoiW+WBZ66R6XnqMuqSP7gKxEctFatChAANE7z/V1lgl3o6dkfA&#10;dnFOuOnxzxt9WwIat2oV6pI0VAYWhmdAV25NckvJTTbonixZIEC4VuW3iiG1vg7tCGKAKkKSgAWD&#10;MQ8JrJjaUHzzEAR2oHLFMI4ozAJzEQJiHLDmVefgKZi+bjlXMJE0FvXqEFm/UjIILJmPi0CVjMOI&#10;ZV3UGcY4O5txcX6G68srTGrP5bxiLSsOy4K1CjzM6zc3ePHiFX7+i1/iF7/8GJ99/gVevnotMJsU&#10;EVMAc8BxXXB7WBCGARQDLq8vcXH9BGfnZwiBcFwW3N7eqkNHaBJUVhIFhSIImMcdhiFimkbM44xx&#10;HHHxszYzAAAgAElEQVR+doZhHDEMM6ZpwjSNSGHEMADDMKpsDRinGcSMNWes6wLBVF/EdtZzLYaI&#10;/d0dvvrqK9zc3mCIUXk5gkLE7d0tlsMBwxBx/eQaFxc7vHhxg8+/+Fqag3LBH/zBj/CD732E733/&#10;e/jR936Ay6tneOdbb+Mv/t3/j09+9Rt89fULvPX2W+Cc8fTZM7z7zlPcvLrHuhzANWIaE56//TYu&#10;znd4+dULjCnhrWdvYX844uWLG9ze7vHBt9/B9ZNrvHjxGsfjHp99/iVSGpFXcWrGEBFCwpPrJ5h3&#10;Z9idn+H8fIdpHhEoYkgDhmHCOCQ0HUdk4pACLBkxhAEpGAxb03diTCIbakX07wqEDVh8RTlLcGva&#10;TWCuOC4rcikYp4T7e2kU+r3f+S4uLs6xO9vh9vYet7d3+Oh3PhKHMlcMcQSXjLPdTjGkBff86dMn&#10;+O6H7+N7H30Xbz97G5eX59jtzsBcsD/s8elnv8a/+dm/xc9+9v/gN59/hsNhD67A/d0BX794iY9/&#10;9Qm+/73vYkgJyyLVEZUhzt+qPe1CQCni60iaaRxjVLOBXH4CWskGuMPR9F45SwXfm5THDH9u0f4C&#10;OQvsSXQZxWAOoGD+sAQKFUD0MQ3DiCGOAnMLCBb3umKYBGajckGKSXG4CblkxCA9JcwJCxbnOYMx&#10;DAJ7JGsoVf+Cba7QSiy9BCR7mDV5Q+y1WqWvQUoBkZLAHlHEkleMMQEsckiQOKR/nJk28zQALBnT&#10;KQwbWygp9vk4TGBmDCmiQoJ6qBD4kiJ+LkE7kOBOrQUpTEgDoRY5Q1MccbY7QxriRs6nFGHw0ykN&#10;GAZx90/TJMEfsGdCA1LpFDTwa5BdKUYNTAQsq/BnyRkEmXfORaGJFHsQhMrSO2EYJXNa1N6m4wbV&#10;Y0TtM9saqtY1WyiG5Gea2YvMpluKryVQ27txSBqglfJH8zuWKomoQ0pyFkfpRSEB2+xoFMyKnc7c&#10;Gshqgq/Aaw1uu+e8KJJEQLJoiRtDCO2s7s7o3vDbmF2qWPsh3n3PHC1+uG60BHOVUPdZ0yW5u2OL&#10;nFt2UVPmeiWudxmIgtnGbk4FO8C236D+i9v52fcf9xq40UFm7PXTVSXXjOUmRE7vxd1z9Np+Xrz9&#10;HDY/GwE/HPPGQPf7iFnFjNac79Tq1feqwo9INrgYe2wZSNEac3Gbj0bgijZWc4Ft3YU12o4qWGjS&#10;aLFtGMMsYhTZ/BC8cIZm9xWDZWkbcFkWxRIbJaqj5StDGrEsBQFVx7ViiCNSkogRH4+gEDBPI6Th&#10;VndoUIVjaHNBGqKXsUTFJrdmid/EEz23bJ0U3fp27z/YU6ffoJ5/2iee5epvtT146hzxb1PjcKLH&#10;5mD7RHmX+3eb4/W//EXo8c/78ZjsEaVcfjc8xX6LnO6X5tPpZYqMeeP00YEzb+/hGFdqkJmzLKqx&#10;xZBux5LxUxC1gYU5Q5qMUp7ut6WOo5cZZvj/1oxYN3jR7rfhE3aZQgyUbh16mdskwcmz2NtFPvr0&#10;bvd3b1I7FpRX+juQU6AZovI7N/HbzdnM+kaZh3K/H88DcvWg9Aw3xo2nN2eBHtD+Dm3p0q61vd4G&#10;4s5Vf89DA97Qiqs0ZQM189YCHu6k7LL22v5VGaBNxAjBzwl059ljRrVd1gzmDgeR27nWj7ttfNtT&#10;tXtOO6jJb07d24QTMfJwTew9dk5Aw7rZBnMeffX3tznT9oPe6RtOHMPb2zSp3LZQf+3mE/ledz5u&#10;58f+RjczVy6tWuj0rN4OqPHqZk9Dz1JzHLIomiKWgu8bp6vLAT65DW8OGzZtinteAbY82A+xBZoQ&#10;/uW1dtli5wwz+saJ1VL3bVylZWqGEFC0BNqqsewzAjcIiSCO8BgkE4xJHeXqbLcAuqxrlXJ6HWxL&#10;UejG7OurMuoEKxx6b6MZKV6r4GPaGlgzyib7/HpzKnaO6553vpnxT2n78C97Ruj5x8+VkzPR52RB&#10;O6u6OT2fyNGkHn0yQfUg0Ss75jqhbD/Vzomr15rE3ChDbGOhzQ3kMa0R9ubWLpuDiyfLyt2QBWpo&#10;6ZrpSYQgQKqucwUEEGc1ktkTCwJVbJ5+IoMefz2UJ5uXJpIwLADzDTpZ907vmH6gw53Ipv4Msx89&#10;ljU2/Eib720C7d/wcl6w77pT/JQuDHe8dPTo90sTwUZbHQs1KA0t6ein2KoobNx+P2rs9Oi423lu&#10;wUNxXlcE634N1SHUFrIs/O3NjF7VbZ6WKS70BpqYNr6Tr/6X7X1uHmifgOsv3f6y/U22zno+CC0a&#10;hKBVs1au4FxRQ0XxawNiCtq4TnFz9QzqnfzQpqzmhDlWaVyWYpSAO0vyklQYSEZ6ihE1S2Xvuh4B&#10;C7SW6lnqjT6GKRqUtYTHQgCGIcmVZzPm3YRwE7Csi/dIiEH6U03zThwgJM63nDOO64rjYcGb2zvc&#10;3t7iiy++wOubG1TFA9/tzjR7MOLlq9eoXBBoQFDIqVcvX2CeRux3My7Odjg7u8T1e9/G4XCPJS/4&#10;+qsXuN8LXETSs4rBKHnFkSvGYQHRmTubcs5gTR4MQTL5wQW7eYc0JORFoDyGccSq52NjA8I4TrDw&#10;UMgB+3IAINnwFxcXWI5HkXMh4e7+HoSAt549w9n5DtfXl/j88y9wc/NGs4FXvP32W3j/vfdwff0E&#10;Kc3IQ0BME+bdNe5u9njx1Wu8P034+Fe/wjBEfPjht3F7d4Mvv3qFEICLMWKaz/HeO++AOOPibESu&#10;FcNA+J/+hz/Fzc0tPvnkM9zf3+Ddd57jrWfP8R/++m9wPN7jL//qr/HR9z/Cbt7h4uIC5xcXACQo&#10;OQ0RSc/YOEjGq+kEDEIakiYr2R6IrgcIPzV/BJFUjEvQ0XCqIyhI87+aCihLUl0p0uREmkbDcenf&#10;eusJPv741/j4l5/g2VtPUWrG97//O/j4419hmiY8f/s5ri4vwPULTNOA3W4nGd8kcC/DMOD587dx&#10;cXGOEAL2+z2Oy4L94YBXr17in37xC3zy6W8wjAmXlxe4u9vDfWFgfP31C/zFX/w7/OSnP8Hl5RU+&#10;+/xzEzCSxBMIzAUxyVylkqT1LdskdbLoeoFCq4CH2SntXCp+Lpi8UadqFbun4ZRXMFakmCSbNwTE&#10;NKDkZn8M44CyFIQo2eJgSUKsRaCkYhQsbCIJMo3DYKIPVfmbuWJdVoGl1UaT6kUHwDhmaca5LIs4&#10;NtFwxRmsDdVJkQyEtw77A8JASImwmyaBdMoV4zgK3AhI7TGRh4ejZHgPY0KgqhAe0vy4Kt74uooD&#10;XrC9O7nO0ntBApRFoUcmkc2xYNkvSHEUflY9ISiMz7oIfjcrTOC8m8BcsFP+lPXRXn6sTU09ECrP&#10;t8ajRZufEiThzXHbiTDMM/b7AwAJRpD67phZaZJVhya3hU4UL6+OlLWtiCl4FVKp2W0E81fFruqe&#10;qyjdliUetFrLNFyZT0EtBceyojJjniYc9oJBP8QBb+7fSBWN3ptl8hIM0aSCcRpxfy+yc10XxDA4&#10;HAtz1yzTFGZueT5mKvpfZlz1KpQY8mYA2aWdAu4OaDWk1DjYqI+dwdYySztlr+lCLSLeKUpsT+iM&#10;XjcC7Vn6P/fJkY1KomsW6XBDivyiBwpN1TKyfn7o/2/6XO3mYEr/YwZFG1J3PTrt8fHrnDG7takn&#10;17AKRKl+qf7sTk9E7xgx5TemgFyyOoqFiW3eUiJn+qOtrzjBpVyhKraRfF5K0awGfY41efL3qgi6&#10;IEKgVmlcwBBHeoxAXmXtc14xp0mbMoxY16x47wHrekSgQRshArkWjClhWQ84P7/GmmUjUIjeMJHA&#10;mmVgEaUmSIYhaTdfEeBkSjHQyoqcmORZ+r0Dsal/8M/MaARRswtgvNeyJnpDUmy8TiHWjxvESYvW&#10;QY2V9r4dr4BBpZzktW14Sxy53ZwIPi7dEhsfG6EzfPXVFS7Ds8K6B5oDqapxgsoobI4cdkXfDIFH&#10;t4KvVWtW6bAnHdWbASk38cYOtH2vNQW0rJqizXw7RV4zEU6p19PxXzKAegNu67hvi93kcm/CqmtD&#10;eSh0F+iK6+8PR2DBxH4N+5dl/6L76ZUH6Axnv4Z1qPrT/m2wW9t8gW1mtN2rX9a2fWj7hl/g3OnX&#10;MbfyaXOE2M0dAUcu9vttb8tetub/3Pjllvlm/yObSxVHn2Yz1b5U3/YOGb/o21odAJAGAiXg0tOL&#10;mBUCx0e3JQHaeFiVBxBOmq1K9q4mw7Y5q5LbnBkP18MWc3OOnu693qFFliWv5OPtuvv526i4ea7J&#10;Nvt868ToHI/4xuNwc0+/fjMHfuS6LtjG7ZnuNNbrtk2noTLHHFZ6ZX92ksnv4MR77Ly3M8CuqIXB&#10;JBVKpiZ5HjOzNMc1uaDjaWcCNfYmG31beJeRtZejtocs0/cxmfVwD+uXAGZXWNu1Hc8wI8MaJemn&#10;mrlT1IkJ1vNd+YgIWjYaNDtInsVBvltqg/liFsV7lTQpl0eP8m83F3uuZeDHEBs9fe8FuGNWZYEk&#10;A/sp6vfuG/LJlmAYMLfsPcVaVCdfL/sbOU+d6WzqwZaP0TKQ5c4yFk/Et2qlTXVWO62cDmRBdHlO&#10;8EMdbgi7LgPJCgZ4ozs7I9l+JdrkUBvPU/dYI4pXK3SjsvPV96E7/O2MYbQKC8Hy7OkXNYrBlVFJ&#10;9AepmAtAKa7HWgCqquAJDJHhwWgVPPupl1fs1bC0WQ/AdKFTGUO2FV3Ha46Htq4WWK9gLWPvpGEn&#10;v+xsc7umPyM8qcWqvEykKVyFy/52rnkSAk5em4Vpoe52JgNEukfA6sBsFR/sT29Yqh642shCkQVV&#10;6SHHKDm0GvX8BTzUK6xvR39/s3VCg2SUQIitBnfzryBKkECTAACILvGQJoY37Zn67nCQpBkoRJOM&#10;p9fnGh0fErn7ix/+LQ5tfT5ZiE+cdly7s7uTP4A5862qoArkJJM0WYySNSyJSur8L0XPKruXrJ9B&#10;bdjayvw1uJSSOBPGhMQJ63IUeZ9zO9ciEClBEkwFK7fULFm42nyTWSp716yl+8pn9uwQAq6fXOFw&#10;POLly9fI2sSNiDBNs+BHTyPGYcK6rDgsK169eomvvvwav/nN57jb36tjRLIHmYGvv/oapfxnxt6s&#10;WbLkOBP7PCLOkpl3qa3R3WhAwAwBagRSosH0ohf9+3mimR5kMo0NzUhxSIBEd1d3V9XdMvOciHA9&#10;+BJx8t4CmAb0rXvzLLF4+O6fF0zzhP1hjy/evUMII0IAbq5v8PDwEZ8+3qOUioeHR3z6+IB5v8du&#10;v0OKhF/+8hf4+PETPn26w7IuiCkpNrfBF6zCU0PSgC+Ba8OUl2aRA0Ii5KV4VmtZF8F670hFMkMj&#10;UiwoJSBGwWPe7/e4vb1FrRXH0xNKKXh8PAJgXB/2+PrrL3F9fY3333+P77//EQBjN43A1Q3evnmF&#10;IUW8//497u8e8A//+E/I64qIgL/+za+RfjsjTgk1Are3t7jZSwb77//u9yKXUVHKgof7MwIVECVM&#10;04S3797g9PSAZV3wd3/zO+Sa8f37H/Htd9/i//w//nf887/8C3786SP+r7//exzmEX/7N79DCBFX&#10;19eYUsQwTtJPjICYRgSSbNjgcgXNJkVsegu0EptNZgBWUdF6O8n9MVrfj4h1FdgGZsbpdNLMaukn&#10;9vR0xjzPuLo64KcPH/Dx0x1+97/8FlyrOr8rvvnFL/D+/Xd4t1Qsy8kzdAmiqwxhxLKs+Hh3h+N5&#10;xZSk6uCHH3/C8XTCL375DShGPB4XnL7/DtfXBzBateWYRvzhD3/E3/zub7RSVRzRzKxNEAVSpnJF&#10;SMr3iBwqjkIEZ0la5CqZ4usiMEmlCiY3qkCnFAJ6M8SkdwzJnailZEiTcJcuKLlo7zWFmKUoCQzD&#10;qEGggiGKHmfwQLWy804g4HQ64bDf6XsSmMUJ7jo0aXZ4KQhDq9wBpH/BmjOmSfxAu92MUsR3RATk&#10;c5bKKxAQKtYs575CAlSWqDFOA5bzgmmedY0i8rqojBgEQud8xjxPABdBRsgir3NeMM87HE8C87up&#10;mgsBzCSNjFkSOgWbW3DxpcGrOO2HKP6u4+kskL8kezOOI9KQsOYFO61cGIaEkgtWrVKKKYG5aJKO&#10;nIVhGMAsTnwLFK5ZMqQlILgTOGEN7tZaJMkkRulLHwK4sFZEMlwYmVg2Xaazq9OQkEiwyKv2VxAI&#10;GHGyV02SraZna0CH2JKIySv0m00msiwqL8ilYFnPSMOImjMeHh9xf/cACoSb62uMw055vfQxLCXL&#10;HHJRTHXpKSjNQIPu64xk+qlP0g2nl/IXLn4lKXHoD1DLzGsZ0n2362dGqSlu+nd3lpiRaA3OSBa/&#10;5CyOTNIywx5vW3ZIDCHYeJrSSYTmodsYdrj4qFB+Puvt5Nvr0LIODC+2GacCsv/CU7Y6nT/5LwzO&#10;lY3+0t5JYPNtyllTJN2QRJdt4Y7w/lnWzVvKJKJGzQHAG1JULcsgw5tqa5K1U3HNFQFA7gIsZJhT&#10;+ntlBgVtAkFBoSgAgXOImg0uwm2eZ4m8dY6LQFHxkwzORY2dIkphCgnWmXwYBhCpI7sKNtI0jyoI&#10;LaNYldFaEOPgggQQ4brmsjFILz+uTpo1q5vQOzd9D7f6/gsPEoHR1N36zCAGtWZNokw+H4uRrJ8D&#10;HRqVLYVvHWCsBCx0wjaSjXX7+XWw9xNRN88uj9iMEhOMlVFF09c9gF6n56o7KM2gaUNxI/7CLG2Z&#10;ejrn0BiBLHFF90JAs1yIGaFqJrPxpwpEqm5oybrI8xvY0IXT9xkTeb5u+nQ32Lbft0nKK1sJMUi2&#10;ifq1Mev74gXtempyxn76eer+FljlQVM+zDkD7kKm3JzkzfHb1tw+5lyx4GU1Xu180rJke4HUfTZR&#10;PvKxCW0EdDqvyg4j+nZf70gw+rLSLKiBXEvLjg0k1SlyBMibzjivqEUcMEoTgTpoE2DDE1UjBNxY&#10;r36ubSymhvZ8aPsxHqKyM7S/GVxF7+xgac8NW4rgDoFueX3zdKBsMgQbPrOR3KwOEQrNeaFMhavN&#10;wh67XQvjSk06tfuZt++0bDfmFqTqf1anqX6NGl/Yjn+7lraGvSyxv3mmXMenfLk62mHuZDabTKXu&#10;+ouz7DJ/6+RXBcd0P9cnbLF5c57ZrwN1M2O09VN+6VvKrt6Be6c6ugqZzXhkb80JCbDj/Nu5E+OG&#10;+2Ft6ZZEdjktlnaAjbYkI8vKOUWPEOeYOHWh8QTvMK/GEbg5TRgWzO72nBonBWzu3GQyW1MolRnE&#10;EEsvAMGaaGoTOcsY7fbPPtXwiTsnXogJsLMtTKGtjw2m+whroIvz0XjVxufcL7Yyf3fI+qHmzzxX&#10;z5ePR2QtXA+0NxfXC+U5oevXsX2e3VTsPOg3ibrfuvPQnGuW0S2L0tlT8mQ3eFn7MAhNV1RVSyzL&#10;2pbMeK5CSnQ80GBdHLPdeL7OIahMlHESatXQfdQRKq9r6hypfl3gwQ2VD90MRO+PAo1TSZ31myuM&#10;v9nedNnRIAlomGy19TT5S3Cd3vdfoeS8cWKtAEuWlicWwOS3kUq/6KQySfZIKGl7xtsU7N2ssR8S&#10;nGlhgr4PRMHxWo2juh4BcjhAW1On3UtZwdyqWCEqPgDNjOySUi5WuLKqMUZftXpViL7VA9J1w7e7&#10;p3BrwMgMb6Jo9MaluhPOxXj7gYttf6YP0oVx2CdHEMGdvxat6bM4bUViNJ5hSRtN/2JWh4R+v5bq&#10;zUkFB1bXvRtYs+f0PQyhZQBrlvL6WiRTD5DmjCklnJez0mMARcKSCwKCwM3U9o6SpVlbqRmRxFGS&#10;0uCZ9oBk815d32JdGbUS7u8ks3maJ1xfXeFwuMI87cAgnM4P+PDhI/7xH/8JP/zwI8CEw/UVSsn4&#10;+OkOMQWcjguWZcVf/eY/4/XrVzhczfjmm6/x7bc/YRwG/O3/+nvU+oj/+l//Hrc3V5jnK/z003s8&#10;PNzjxx9+wrJkhAD87Gdv8c3Pv8bT4xMenx7BXDENA0JMYBTkLPSYhgEpJYeQiSkIZMQwgHhVOSGf&#10;htncUSZFBMrKu6Dwo6tkbpIkaqXhGst5QV4FauLNm1f4xS9+icenM3766SNurm6x2w+YxgkxDvji&#10;Z29xc3ONYUyS0VpXDBAs4P/pFz/H1dUt0iiwTV9/8SUKk8LnrMjLildvbrGuR5weM4AF0+6Aw36P&#10;09MT0hdf4Pj4gPPpDJoIv/nt/4xv/+0P+P6nj/gvv/sN7u9X/Pt3/4J//h//ip9+/IDf//5/w1df&#10;f4mbmxvQkBwmRqBOmv4zDgNSUtoP4ghnrdhqsqV2pyEgDiPKsgjNEQFclG+yQKKCsd/vcXf/gO++&#10;/14z9YHT0wnDsMPj4yN2uwmoEuA5LyumaRBnKETHv7m9wW53wPH4qHaCZJuez2dpJpkSzsuCT3cP&#10;4LLipw8fsb/a45fffIPDzQ3WSvjyq/dY8xnHpzMyV5BBMZWMUgjn5YQY4U0UmYFcFhACCqpDN8YY&#10;NdFBdRuu0hC3iv51Pp+0mkMaq0IhS6pG/ggsDshOtywsSYkCRcPgoE2oEbUHW0ReC2ICxmF0qBlD&#10;DLAK+hAFw/3p6YRx7JoqUvQ93vifoLjNSRyW06A41bWlARmcXYoRuRREEh5UFG7v4fEB4zTidF4w&#10;DiPWvCBQxFoyiKrA9OQFFAJO5xN28yxrNEiG9ZCktxwlQooBKU3aoDKC8woiwjCMIBq0geOgECPU&#10;JedWyXYfR6BUDNMENugUjhinAZEGgIpjhs/zDjmv7qeSRqUF4zjjfM7Yz1EhjgnjKOdlXTPGaUDO&#10;EqQKFNT/RjidzjDZSoGwLKv2EbjD4XCF+/t7pBA7A0rlHKr79QJFTdhSv6I6xU1GG88u0HmYk5VZ&#10;MewbPLL7hAFvRJ1iS7alGFA0YcfoXXR1xloyUpKMfK4ZFIDdMOJpiBjHSeGBJKCCYHAwLCF5bmgV&#10;tRpEkECDnU5HpM4/aZqZK5Ubn4Yr1yLk2LJjOgPNHIxK2WCQd6bty0ZdIVOg8847AdOKLbrP1BwV&#10;bC+BNroR70m3KYoh7fAunYHuRu/WnAAU89mUZVWswIY3Lo5Hy6ay8ix3RBjkgO6uMPDo8zfm7YZq&#10;Zxh7E0Az2lgVhc4gNiWwrfGFea3LX3wJ5Q3eDAemEunaEGkZRjcmf1mXRalZFVK2PMBL6qt0U5fO&#10;tBFZm4rs5tmzHHMtSApgzwBYOwJ7x1mNDhaDndD1D2EAQ5rADHHA6XxCoYxpHHE+L9LB3BohKdOW&#10;RgcLcq6Y5xHLkkEcUYqW2yjDPZ2eNMKZMY6jG/UxBqzrgmm6QllXpDAgBF3zpCVpyfDExHg+Ph0F&#10;x9QVGd0TakYDKamZc8jo0LP3mgSAqbUEeLl5c6CrM4YITNUdWZuycjTHnJ0DClbKva2I4CoR4Eii&#10;WcUYvalY5c65qc9JihFqyf+GXBjUKG52N298mGYw2jENOqZAimmohvDGGa7KTXFHonJMatk+5miR&#10;d5vgZsfT78+d8RXP1aWtEeEY9VENW8/yabdXlhIrUoa8gjX7t2eLapja81l5mxvHfphVOFQvx28c&#10;Qf5bK2uHemN1+r1BECivKLXoPtgbDKvWsiBsfck3pHbjtaClfEVtzh3TIL/OF681oFPerBfCPBkh&#10;BJ/X5cf+Ujtc7Z4dh2415F0ND9sUC0Cy/ijAZUvoDVgfkhreNn3jcWxORfa1KMxttHqmDEe3UvE5&#10;FQBUGZdRzUDmqCUv2bdJcWVEdV5kIoQxqMgzWncWrqQetlidaE552D7rwjHgjWKJCLmTpW7gg6Eg&#10;LrL2QMvstD0ndifeNiWunUHnLbStYtlcpxynyS92Wek/0YWp9FCSrofIpuCY7+3p5I6H0A9Tz4cE&#10;UqOuk/UngDs+qMvWN0XMc9htKLX699AVbDpP+9W/JTgdUb9H5ig0mlK6cydZt5nkD0IHoUxt7KTn&#10;gaDn2Z4r10RC4xO2ICZrVBfb0CL05HfEbgFth2SxIZLNre2Rn3s0PcR0OyIZwiYIwyxnA5KBa813&#10;UxJcYNaJl1pAFAU+TdJRoHX5KLnRQQzSmK1hKLMvlJ1Rri0xo4kBcdrXWiX7nNuKuLKvPUFYdTUm&#10;gII0YYJluvb7j/YaMHdLT4jmmPO9109QOYiW+W970Hh7Ox9+H7H2cGiyl7seN9RBVlyOz+lQ90zE&#10;vjktVU9wxmlBAVs4aBMq9h4lDHhpciXqAnGyOOYobw5VO/OKCaz7SoriyaTuPdWdrCoPZBmpMv6i&#10;zl+oWhtcggBARan6JTVeYXMWOorIkHVOMYKSVfORNBjTw+QJBRTAxbAxZQ5VXgynHlkM/Td5lpP1&#10;FzAOQjpHdy4GcxBn4/AAaRCVhfYKM5KeeYZluRuPrd0ZtjMnsqFCeFlR/d8yhO166yNhGfeuo3YZ&#10;77bU2FDUn/nQRQigdvqY8l+2kmeSzDcj/wAxAYPK88AGJCFvD8SbKj+TIio61B4gIDQHvgTXyAMg&#10;rDK1BNGtbIxW1dnrfFH3oNq+mOxRu8fs202wWomStacI6fkyenJxS3pWm4ncriE7gUbrdqYMo1/k&#10;tvE+yZo2llyBGoycxVnGFSWvAAMpENYsZe+lZm94GTh4lpw1ZGMSLNaiiSlRnRFDigppWRXqEuDC&#10;yHp2iKSpW4AlVWXUVfhrLktTE6H2imblkfobUgyKE2y6tSzIOA64uTkg5xXLckatBVf7A25vrnB7&#10;e4OUIk6nBff39/i3f/t3/PGPf8TVfsYwX+Hu/g5PjyfsDxN+9u4NPt6dUGvBz3/+Jd69e4NxGpHz&#10;GcenE+pYcHf3I25ubvHr//RrEBF++ctfIZdf43h8xP/zf/83/Mv/9wesa8Uf/vgnvHp9jf/0q1/j&#10;ZrnBp0+fUGtBTAQiafJ3PB1Ry4KkNg+BMU8Rw5DUITQKLrMSR15XQCFtKDBAWeQPVck6ZwKnCefz&#10;iof7ihQi3rx+g6fjUbDIkzg33335JZ7OJ3z//j1uXt3ian/Amzc3CHEEUcF+d8DV1R5DMuzjgKbE&#10;AuEAACAASURBVJTEiX88nnB1fS3Ox2nG4/GEMQzIVaBb6kAYh4j97i3evk0o6wmggFoLbl6/Qs4L&#10;mHeYDzswMxIIt3/9G/znlXF3f4c1L6DwO4AScl5RSsbp6SjNPikggjCkhGEaJZsbCjOSgvoHothe&#10;bHa2NHMMbAkMwjvWvEgSE1UEqlggWa1NqjKAiHneYb+fpVG5OiJPxyP2h4hagHGc8OHDJ+x2E/75&#10;f/wr/u7v/hYMxtPTI47HPa5vrnDYE26ur/Bw94Dj8QiioE7NiszA+eEBvBZ8+/33uLm5wjzvwWnA&#10;PO/ws7cRX375Bj/+9B6BpMrioTxJpncAKgKejo+gMCikbIU1lSy1IEZoYo6sR1XdJw1JIOMqISSB&#10;JiG9J1DAuiyuazjWM0kgobJUJ5KW/Es1nwTGpSkliewggFicwTEIqgJIGkGWksWXMkkwgFdpRjum&#10;BC7WkDLgeDwpjxasfhGNSR3BgiWeYgCFBOKKtSg/0z4EonMqDw5CDeM44eHxDvM4I8aIGJM65yOI&#10;xL81DgnLaQUF4On+iPmQUEtASgQuinaAgP3VHpUJQ4zIZdXmthGA2RpF4WhET6AQQFxhVW/QChCu&#10;Mq5cK6ZJHOcpJBBY5x0xDIOiFBDCAKxrUT4hWOl5kb04Hs+gsLjcF8cz4Xg8Y1lXaTg7JtQsvHSt&#10;BVYdVzWh8/HpCQzG6bSIQ7hWcBYdeQgRZ86ClT/Ks0Fa/cnNpq1NEXP5z5Wx1lXyKKIklNTC7lcF&#10;oNUIzUfQoK5N5Fn/CpERgh9fwAhIUfSswoykPQCflhNuXr0GAUgpaMNoRiQGINn7lUkDK8GDGaUI&#10;zEwtBYfDFZJxYhPXl1kv28zTTsHc3KU3dQaWMZyWFQ53Vni5Cm1e1X16Y81UYR9C+zvz5vf2tM4K&#10;sr99Tp8zJ4o5oAEQxe4CsVCjo2DY/Juh/Gz0+npyhebFqzbX9hPmz421e/+zaWCbhXr5jkLwMkTx&#10;dZiy2pSpze3mRAyW0aU4mRS02lQiMpKVlbAocw1VnLhcSYVCcKwmQJk5N4OrsDbMUsEmREE4n0+C&#10;PRUC1ix4SQRgOQuTrCzRx5yrljhJxHfUximPT7kFL0LwLCKLsNVaEMfRhYM0T6kYB2l4EUICSKL7&#10;3p+GyAH4Y0yfp6lnO2Mfz8cUY0aFSTN4LXDEXRlyc2z8h14HdPTcv53Qjl0zIi+feWn49Ia1QTjS&#10;Zlov0/clKQrfU8POnJKb82q0evF+N2hfeCZzexYbHbc3+rHqWYEb/XAnUnPcsp8F+56rPbs9/KUj&#10;3TAa2/NtjH0JkTm0uZ8vv/RQMXzbn/V3N17b9UxWvdJ40uYokxmQzpW37Br8bN39Idzx327LNg5N&#10;W6z/6EffXbt1lp+shKZS0RyY3RIJz5e19HkxmjNfr2Hq1/bixeZU1Bn43HsHpioAtvfMtn8WcII/&#10;WPiZGtWXdMyOkAWGlBNW0kBUNaWyEShrdL3BWJgDpN8UcxS3sfhJ4vZ+Bje82L+4Jc1Zy74pzbFt&#10;f7okUw9YdaPTVX1+/v7Mu42pvHQp6XtCt+Y+RP2HnbP2pwqDgerhaew+kT/9qPVd1PjThjY2vEVP&#10;GwFbKDdqvOLZHPVOe5y9WwMPEtzZQjMRtyqHfn7NT9kHs1pjV0ZPP9s5v3ROjWd5tVDnCN3wk816&#10;9ythm9xkleylKrg+74Zjb4GEoLxHsirFoRn6JoF2njsWZHQSAqRss1tlCsHn2PhBP9dO5rAElw1a&#10;wXRByTix4K/uM8z462nFqPylD/s9rTrQBPImHUIztDva7w9apyv7vPQ+r4qAAFFcnsO/cOzQNrT/&#10;kP/0EG0vK158aMejbfgqp4xW/Jj4GVX+0sHktOc3qgJrdnM/MvvdaULlXvfj+Qi3c71c++0X3N1h&#10;gbP24F7GX/ZRsLmTz4HxElczOKmmhEP4lcqc6O9it3MqV6/mEjt024wXJM54K4+vF3MWepHzIcts&#10;h+OC1i4/tPnx/MPsGdGbhdAxaDqJrEefuHRBpAxxAvcy1quLNrRv/KDbO5Z7gzXMtUBbJ9qhcpWD&#10;ykau4NprRt2Uez748pRfXiTWfbFdd1lDrpP/hz4Xe9H22eYvDhfjb5d7HQBQSmDFbQUYJWdUYuS1&#10;YAixS2QgcWDV6rK2ZMnQlvNfkctWj2B1wEnDt+Il77VWVK5IKWLNkjEeiCTxhYVXiWNfk0+KJJJJ&#10;MDK18vla3HabpwmHwwG7+QHH0xNCjI7JHILAQ/z40494//4H7PfXSDHg7vEe58cFu3nGf/ntb7Hf&#10;73C4esCHjx9xtb/G69tXiMOEZX3CF18QTqcn3H36hOV8xscPP+H1q9fY7/bIJeL8dMRf//av8Xh/&#10;jx9++BE1A/d3R/zxD/+O29sbvHv3Dsv5hKwQOjEEjClpQovRo9jO0aqoCN4TBCwOoap2QiRCDAmV&#10;c4NrjIyaC8ZhwDRNwA2QsySJAUC5vgIz43g64dPDI/b7GT//6ksEErz2V7e3Aq0yTJjnCbVUpDgo&#10;hAIDIWCaRnApCCAsp6Ps3dW1OBnPJ7x6+xalFjx++KQY3hWHm2sws8IRVEzTjFwLplEgVYY0gJjw&#10;+t1bnM9HrDljtz9I1mkVh7vpzmMa1Cmvzei1Eajo1VGblJqvwM5cAFFtsrBWJA16F9XFiKGNsSM4&#10;V228l3BeVqQ04PbmFj/9+CPmecbd3T3mXcHDwz2uNdiSc8bpeMJ3332HN29eu3gOFPDq9hXu7+8w&#10;TdLjjKpgUqMwntYzain47//wDzidz9gf/grDIA3/xmFEjAmvX73Gm9evcR8fcF4EazxXcRyTRE/B&#10;NaPUilKL6CwsQT+rRpNM37NXffSVbstybk7IIg1wLYEgBsmQTojqzyEXv0SMnMU3Iz4QcfISsaAx&#10;hAHndcFhv8eynDEk8oxcAmGcRoX7KmrPVG+YadjsQXu65ZI1MClZD9M0gVkrb4iAvKJqY99AQZ3t&#10;xe9LWrEQSCDOrq+vcDyewUUreKP5nQJqXlFjco4/72YQNBAIgVDL6yp9FDQhtigCwmA94mAQdBJs&#10;IBIflWU2mxwA4M0dSXlcztkz4hvfE/iatVSBJiEolMmKtN91jmNxInufKrWFrRGqQfmWlbCsK6oG&#10;PKXqJyluPjlEU14LQgRQySFz1nUFBcIYRw8U20kzG9samPaOcRA0yz+Ib46LJDkoHKhVHsQQFGKr&#10;k80Gc6byg0JUxztQigiNpBjnDCDEwXWXGJLry+Y/IJDPmYJliUfUsirtVG8aG0hQIZIpfaZYu45n&#10;Fkz/YZPE5PqbOSdcOTTjQw0NV1rcAGgKb7ul17T0+l438Qw+cuO2KaoXv71geYtzvzHPno2iV6hc&#10;k+8eoQpJDxnRqentSW7kNAMFLyg/vQOpt8n8d6aLZwNtAbsNRxuTXMIb7cyM5iYg2KrywSydlKtG&#10;PZpy1a5vUzc8VHEIm2AupaJy9vGVUjBPs2AvESGmhLyuKmTZS7+4MqCMKQQpr4sarfNxE0Eyw2Tc&#10;1jwTDBeOdZUyFNKasf1+h/P5LHOLScu5JIsjr+I0H8YRyNJUM8WAdV3lcEZx2CdtGBb0sMpBSbAU&#10;jhAI8zzh+HRShacPmPS0wJtfbS3t/JiDS/QhcoXbjQmne3Zrz8mItg7SPwfR4sYRrPwUiGjZJ35O&#10;7VlbEtrOYUPGdgKaidcyHu3l7Yc7XrlxgJ5nMGs24QUNbhXvdi38fnbm1/hYe3lz/ugIO4xN9Fd2&#10;t1oGlf+ZGz44mLWcrG7vR2dote10I0i+N6OtCwyCt89Q89XnbjTj/+BupV9eb10lWLZq4+eyDhWX&#10;9NL48eXi8MWfGlskWOOsdg1f0OLn6LLbw7p9n0Mv+HBq+7cPdWvg+o4zb6ZgJdOAycneUAUcfgfm&#10;VOFureG44cFTtWR+VZtw2ICY2IN8z+iV2ylhdRZwlbI6DpKNFbS5R5MvDbLhpXVsQSTq6KuT3TAe&#10;D4ccujzSbgDbF5ahdkGPMr9NyGVDZ7bYRvttj/TU9xti1oPJ8X5qLAYhqXF8MViltUZn2/Vo61J1&#10;n4yPELWyPX/sRma2BzwLwNkFfLkmSmvu0CVXyhqf42fve3bquK2l0AeaU7znbT4MBqkcYjXCGlNW&#10;+qvY3PcZ35QNDEazG8cT94Zm204fk/1ucyVoNYHVCm2XmfTFlhUigfPQFGxmZJK1E3gTeY8Zb54V&#10;rPLCq8pU3eIgzkNjyVWrbWDr8IxPVNfpZK2rQ7xVd4wpbAcTQrAAgXWS6aqsxAO9WU97VyuW6SRk&#10;+2e3N02n7QNs5HOXS4LLgyZ3m+wJ3VBM3yaV/d3+X24/er5n47rkZa1KzKseySpCIRUyuiG219AV&#10;DC538eKHTAewvQq0zajFlp4NW1IqfRhWC6eHR/kK2cK3wA58uwFQcxo65mxHua5PWKlOz/1aFZ7w&#10;XM0b7p3plwpGNV5YJRMcoVXwX/Iz1dWMmW6CmgxwLbr3BHBo0IcbXajRftDvevtHSEMqLlprJztM&#10;F+NBW7yXgoZ2Dfs8n3/PADgwghm/oehdQcfYmtCaHdhk+Vam2fu2PnTVJ6vsRYXyCGY/n0Fpg6vC&#10;41RI5hhJVlsr3lB6IG3oi7zdHhhtXgRWuwomk1N+fhnakNX0jM/pRdv3XK6yLLHkwos+qtUF3CeW&#10;YAPlWrRpXIgBrBjnHGTurMG/Snqm1EljepetYdV1NZgDrpI1GqLC2tSCXKoHOO2zagVwUYeIyXEb&#10;HNeKNEh2JCDOFclaJwh2rtiYJl/HUZzhQMVut8PNzTWmaUatFafjEZ8+3YEB5JJxfDxjoQTiiHEc&#10;8PbNW+z3O+z3B6QYUAvj/u6I3V4qYr/88gupPs4Fp9MJeVnx8aef8A//7f9Ve+8RT8cTxmHEF+/e&#10;4dOnO9w/POD9Dysen57wFX+Bt29e4bwILIY1ehzGEcMgGOLjNGOedogxaYBHM3l1HyIRKgkMw5oD&#10;YhRs4hgFz5krUEma5M3jJBmmecU0jH72c1lx9+keISaQOuOHGPHm1QG1RkzTAIQBKSZUFOz2OwRo&#10;D6+YEMYRYELOK4gSCgWczmfEolAQ9xGTvtcaWz/c3yuEqDbATgn73R7zbo95mrWvVwaVoFjGYp+b&#10;rB/HCRTMySlZ2SGIjhAV6xmWmGi+Edrqa0HPmenO0eQCSJED1GEMaKEZIUahM3HUi7P81asb/Osf&#10;/4D4IJjKx+MJT09PeP36FQIIHz98xJAEE32/32E370AAbm9uMSaBsjgtJ9EnGDg/Fvzw8T3+9Kfv&#10;cHt7g2VdUXLG1Th4C7ndbsYwDPj6669we3uLj3cfcTyd8Hh3L3AtEHx7geFUhUv1L8FwljO2rrlV&#10;wFTGmhXrOgtkkTUyr1XOcIgR6yrwRNbssWpjwyIRBAzDgBAIS10ECmkVR2og8SPQJFX7KUYJ/alP&#10;BwByzc7XLVkyZ3FECmTHSYNn4mwWXZ21QaTsrfQ0qELnuwllLSgCVArDzy9clB+7QodlXTWgJH4j&#10;qYwhxDBgHIS/STIjaaU/YUgBgKxTZcagiAYpjZq13PgrcwEhgqLoAIE0E5mUdwGeab+uqyZfVvVJ&#10;ZT1DWaHVLHlU5EbS4HYMhEAJp+MRKQ0Y0oBaVcy6gBDeKElCUvUTidzBaxU3pM7eUrIklaaEQgV5&#10;LZjTIBUR+pw1C/a88OFtMo3oJ9YbiNXmahA4AFRHJ/+eYgAKvCeLVXtuZZxV3DFKYURmxIE0qKr6&#10;N6wJtAQ+Kgt0TmDCcj5jGCbUqjKniuC3PoA5S3AvaOPcSEH2YxgEiiklwwgnH84zZ0inHLWFMaIz&#10;A0j+1rIz2255ZF4/0uSmKemt+Fb+y2ZEo8lNxzZwRf1zn6YeqQr24jdeXsftW8+yZCvdF4ZLrJte&#10;1VjvDBWLur1g5rZn98qtK6n9+nZjtCFvuhKpYmUOUFtNN1713ReKqDkD3KlCBGJVbnjrvBHD87J8&#10;XIw/KUE2RilRu1oZaRhwPp0wTYKtNI0j1nX1RoS5rBKFIwIqoxKcsANIcXZlchZtFKMCVuAJaUIj&#10;pY0mHAHB7BKg/QBU2ctaC8ZhRKkZzIzzeZXGDYEUU16idkGfIUKiapNEwnnJoETIecE4JcXCljmz&#10;lkSmIeF8WpyxPQtYXNCB0VMzLtW4shJXVfJMWIhNTHD4DmoU7HmHG6OkGTK+j2oomFPx2XG5dAQZ&#10;adp3l4bcxW3GKdqJfXalnDzLpjWjTktpLFemfwt3dHf5YRh81dZxbtdbVJSN7biR6hfJ711D3+Yo&#10;YliE3e6pdesqZs9YuzDM+muINg3JLqchz21uRg8C6Jgla4Ga4a3bQGyOSHPs2bx07c1OJVIDyxxV&#10;HcQRAea4sfcLItXWgPrsx+m1rX3voCFTynRRzC/40jo0G1/2wiGv9PpmTJnjGG5UyqypGckXD3Xo&#10;HMj4LDvJFODt3jQeadUxl9U07Z22fzKvAMUwNuOXNf/r4qA5+VV2x4vtjejoslgWZGlrVp0mXjKJ&#10;ebOvz89Mm586wZkVcqh7iV94MebuK3f3MW/eQ93mmqQOz57Tn70XPhte0ubTYAlsMEpM6rzc7KM/&#10;X9e2dl5JP1Ny1kqtUuJNzenl9+sQa718R+f4xXYnNg42dQ6YXvBnprv9XOgADjOFrY6zoUs9OwY9&#10;YYYhcVMk+49j6rp+B5UJ1M5SFxy0wLi9PgQzMG2cvjK+/zJgbmOx8XcOoxAIiQRiTIyiqBiPouwG&#10;SGZ3BYCcN3qN61v6u2QKaqa5X6NY4Yql1CBhni924132vNpVvSm9V3JHr537GLcyrznZX8AmruJg&#10;igZTdYFFxAhQjy/cYK/mIGyVATbeSlCHtdG7OmSVB3mlH8GdnybPm8z4zIfs+o7ya5srAIdFM/4s&#10;Z367ssSdrt/LCDCk22lbc7veeFN/FplbdqtjgbveoNc6zrOtg60L2wqq/man3RfTh2DZ1Qjy5MiG&#10;V2rXXDhhteIicNt7RlOZTOcKKq+tX8MmWaUyaqjQUKr2ErIs2fauDc+xdymeppqiAq+lgbOqjgAh&#10;Dw+NNpx11SNsPxgKWcTonOGAPb293ZetHxEuP5sknAsdkqFwJyxNXc2OatA56Patbu615m/+DsAh&#10;G2UP2fkH6WI6NIczNYCDyQarLmDX9ZiB9AK+OFF7psvOz+jHPbyb2cikOqFXZClO23ben//4cdm8&#10;jl03qFXpR8/vhjcDqAWC4Q2Rf+YUYWYv52cmR9SyrEJG10DYm5sJLriseRWYmCx9mpihTcyyjzuE&#10;CCZSh6lgs5o+QyRJUqzZ06VU7Pc7xXMVmExxLJXNcqeUJJO5Zux34tQmEljLP337Le4f7vF0egQh&#10;oFRg5ROuphkxAbmc8fXXX+HhYY/zsuDp8YR1XfGqFFxfH/D4+AAKA0IUh86rV68QACznJ/z4/jus&#10;64KUEt68eY3T6QmPT/c4HHZIUTDRv/v+e7y6vcHV4YAUI64Oe0zjhCEJ5ME87zHPE1IaMQ2D0GEV&#10;zOdcBPpAMvx1D9yhSAghIRIhpAKshHmaAADHpyPGecY8zYhJ4C3P5xOmYcL1ugr2eiBMSaA+U9oB&#10;VMBISFGa9eV17Wix4Hw+gzSLNGrFQIwBaUg4HZ/weM+gqytxLpVF4WAmGB56CIRpnjXgMGivL0ZI&#10;ETFFzASAojRSLMUbYlbtgxW0VwiTBegDoA0FhfVoRjRaApo54/rKx7qhN4E+qiVLokBlgAIqLwAX&#10;xDRgiBKEYTByXvHt99/hzetXuLu7E1pQ2L3zcsbT0xO+ePcrjFpZHkLEMIwopeLmFkhPA9a8ouaC&#10;YZnw3//hn/Dp7gnX11egELCbJqBkTMMIYMU875BSwrIuCCni7du3WHPGjzFiXRaM84xcn6SRJBgI&#10;EkwwaCdmaRxtNo/BS5I6Z8dxkrMFQhoSchYM5XWVKvvzsmCeJpwXaSrYJLz4XmqWprfrUpBSAHNA&#10;YWnCm0JEBTCmCafzEZQChjGpb8SyocXXVKs1Ij0CECe3OeBXg/SYRoUfkSznAKGfNIwouUX4eh1u&#10;VGzu4/GEaTpgzSeFy81YlxVpGMBrQByiNk4MOC+L+pIgDtU4oNYiTTdzkUaMVbKlQxCds2q/uFIy&#10;0hCBSprtrgFdxUW3LH2Q6CAxkNoH5DbG49MRu3kS6GAW7GtmFkibWpBXBoXaQclWcWRXhbfSfjim&#10;95ZSsCo2ulTUiF60rItnV0NpgmuR85LlbOeckXMFIHAzMUiCKGepmjA7qII8iNssWnH41wvfI1Fw&#10;uB4uIpEcUppbsMR0KKhNY5CYUo2wSHUICeTWWhkxEZJCy1jvLjBhnkfR02EObsGrzzmjaEJrYe78&#10;KAG7/Q6k9FMqI/U6A2OLZbdRZtEb6wRAoiKixHcZbJ5tpg65TQijuY3F7mvO6D4DRekd5oSxZitm&#10;CNqnLw/xjab2vSurrIut42CXsP0mieBxBmzXmuLSOX+EmVa4tmvGe2co+RBUMd1k63QfU6CbUYnO&#10;KQbHmus/hiVYAVCtiLBIkSp5ZNkzNm9bP/l322NdRTVgNkYTM2opquw3g9Oc5nnNKgAKRs0EF6O6&#10;SKYAgBQMV0gdeiFIZhOLqQJmhJBQclVjU+Y7pCSNRAiohaVcKyZpDmGJcCGhsES38lIRk5QHMQtY&#10;fxqiRDYzS8kXKvbD7EznvKwgCqqYEFKU6GtKQRpAxCSlHmA8Pi6Y51nKyQYCqhzqdV3F8DGjX1NL&#10;qq5X8LVTw9Qb2jQj1s+DNaNSujYjru+m3n5Si5SRMCYjGNk+sqOjjRSbqWHOnt65QWANKBijaMRo&#10;Rjapcds3Jar2DqeP4M4XAjn2sAcAlLaFsTKy49j3jmx5Jhf5LhKhVHhU1op+/WyZAe7PMYMY3d+q&#10;07nsVeMnopQyTDllNZakd9qlEdnOds/R5FIx9q3csc9GtrWRwE4rprezFhQPD2pEVY/kNuPNHFiG&#10;1cXufJKy+I0zlhsbbnyu7ZsFFprzjuBO026Ozdnpj1VHi5QdGk22b0029MZ0c8r7Zd0tzvmIurVS&#10;utQkv6JjyaVzkAEgihtnQamGOSn/32RZ9wTWD8ccMrpfEQFQBR7MYHdK2TPkMBGZ44rMp638L6hM&#10;snMOR+i2MynZIAxwlWwAzUiTKHzbC7/H10UdFVxgeLHFK2qEV/TZm0aHpgC4vEPLLrOz1y0IfEKw&#10;k9ZKMH0PTUSxBlj7cpLLZWa8gCsutwQi1BjFkVaFritMkVRaqKRnzJw7aONhC+z2zgxxMJr8sqaR&#10;sL2+GBte+o66abDxnYvb1BHAYLVhO93kwglnFVr2n8vAic2lD7X1Dg5lnr5uQOeYZO1joAqwbZ9y&#10;PR8XqUCwwDjbxnTj8WGRNLze7KmuycbRpN95rKzTM+SMBsSQEMekzX0kMM2AZ2cABF4MxxLeQ4FA&#10;KKiuRPdraUmfweSoCs+o2dWlVucvvf7SHsPdfxsvNt5qUzSykibcvQmu66HniDwcJPiJQTHXq8lj&#10;EjkrZ1gwD6UPDSFCvVpsmegCKGFuyUCmeylfCI3vGUwIguiwmSsICUQspcxo2To2KZc3yiOLWBEt&#10;EHnh8GtmQMuEda2G0DRr41kaQGk8mCBNLtn5ZYOakjkU1UE8rYbg1Z3Uz5NV26kk9yqvt2a6hi0P&#10;iq5HFZXnQfWfgG56DMHkDcZvTQKS4n3ahRWUApjtflbaaqthPKiqzDVnVr9iYDh9VJWhkqVcW+Y2&#10;b507bl8ZP6CqkEANJ79CHJsmI8zZazzfM8M0rczYVVV4IqD1HIAHFqB8wrVL33+X8KbPUKP+PqFK&#10;6Ja8b4rZIRoHEh2QgMCSyennENL3KKBltAvJFKU7g3jZBo2EJO39ahN20ETEVngTUVgCXBlyzoP2&#10;CwAZZAeBYkAowddPAlNNDtrYTFfjKnReCeBASJrN2z7GGZuD3YNwgCZV6F7bs23+Vc5WTFETNJRJ&#10;2VZpJatlWbtew8C6LFrdSoihusxFzoqhOyiUREWGlNnXWjXbW/p2iGMloOYsZzAEUK0ouSAFdWCF&#10;ijWvQGXHWwcFDFGa2Un2J6Oq0jOMA5Z1gUBQCUZu5aq2l8whRoEO2O1mEAHTNCINM7gyzqdHPD7c&#10;4/HuAUMw2y/gNsw4HK5xc3OFNQPffvcR+8MBv/jma5xO4rCa5xHjOGJg+TnNk8tgAuH0+IAv3rxG&#10;zivGaUQaJyznM17f3uDjh49Y1ux4x4SKcUw47G4xTzPmccA4DNjv9ri9vcE8z4ghIllDwqDynAMK&#10;VOZIRFhkDkuAZ1THdIoRYT9jOYsDeri9FudhGpX2Aw77A3KRKmyuws8pRISQkdKMnBesq8DejMMk&#10;TngSHpJXkUnLWRqCFrXnx3SFugrUCQXJvkxDAnMGxYQhCB3EEDBNszS8VLhPs/9rxy9DqJinBObo&#10;OjeQUIrQHiJjHCYNBstOCP+JyifUpuyccRWMXAuYAmKEBL+4ICvEmrVlLly8TwdDmrEejx+wnp/A&#10;XHE8LSAGjo+POO9mfPjwAb/61S/BlXH/Saol5nmPaR6QV3EgB9VrQyCBrAFjOUc81jPy04Lvv3sP&#10;ZmCad5iniJgSDldXAARf+/b6GkSE+7t7jMMoDnOtPhPHJIEgsDXnszROrSDkmhFDxLKu4i8J1Krl&#10;QOrklEBTSgOYq2BIK951GqTJ+KBwJiloADoE0ech/p8QBV9dMp4TUgRSiAL7UyuGOKBmcexzYHFq&#10;x4ghJJzXBdM4uk1YCytGtlTqGx8bxhGktcoxNH1lLRnzPAhcSTkjhVH534AYpRmiZVWPwyj0OgwC&#10;P5kFG3s5nzCMIwoXpDFgOS5SXQHxVRFFVG1+/Ph0QoyDBv8yAhLOpzPGYQSYcTofAdWnKBQEDihF&#10;K1eC2jIIGFMUSKpcgSSVRYE0010J5nSWd0mgh/QcZsQwYZwkIFSLwOHEQFg1qJgN5kN5QvaGxYxV&#10;gxkSkxRdoa4raBhEzytZndvQqg95j/iwFAonRjAD6yqwM+M0eIAqa4CJ1N40+dWSoVviVJfizQAA&#10;IABJREFUhQOqJIE3EV+v9NmLgRwi2RJRVYmQ54pC25KTYpS1QkZZM6YxgDRw9nB6REoRaRgABlIa&#10;sayryPBcMURpJhpSFAidKlDKFhjORTL4U5+m3hzTzeX0uY8oF+xKnzsdQG4VNePbFIcu84RdRbt4&#10;cqc4VtJSuvY3E1LPDMn+OZ0SsX2mfl3bfC3zVi4TpcKMqmbKXo7RDIs/t0L6SF0OW4tmIDcj9/nT&#10;q++FKdumHjKoVYHqUEzQAKosagag7WWvwLZx2d97Q5f8PsHqUWeKvYqbo1SWiNRgzt7z1L5H0NIG&#10;hTbhKhEuc1xaVMs+UjKmmZzq8JAomuB+r8sKBCmvHoaIdc2aBaZMf61+PcCCeUURCNAmLK1hRq7S&#10;6DNpqYSthUR+RaDVqsYvyfvE3pKI07JIJ17DarKNdvzQjs57V2K32mpwvEAvz//04hW909NJuHdM&#10;OqOyu57TgA3Ex/XCJeHlP188wrK8u4CYn2+9v/OGst4TWHAdq0fz1Xhqur2XAj2rnNgc986qfT66&#10;Z/P1RYM5v9h5hTQRQzee58Erf1vn3DJHn1zbMhLc4PFzxj7/y5P5PEO7GZPGl5qroH0vZ+4lytE3&#10;0AtZgfR5WjNH2YUJL49qb31hH4DWc0KvgfGL55UAm7xN5y0vOGbbk7brVmu/k5t1Yd8YPPv2YrJK&#10;EiJbpKTfshvhjgg/bs4jt9UW3L9zM45t9rDLGzVW2FMHYQfD5+88vefjm03bOlRfyvBvyspGEsNG&#10;2r7WdTZHgi0fs8swy/5/9vy/wCG269SjSdAzEWp2PT170wvvZaMKE0gmc6yiyPZlm2ULnXc7yH92&#10;+OgE8GagJp8/y8y7x7NnnFuA4mJ2z86nC/DuKduF5Iv9r+4YMr2MXJdRJury1/cV8N/bwdKsVne0&#10;Nz0GPQ3b3C5mb1UYIUVEzZiaplHxDUmgzaDVgdycY3JvafMHQLXpSttkiBagEn2FfQ0Ngq2nIOqe&#10;uVnmzfr2BNHkrPpa7W0X9ze+/iJTpeasd81PexRIJnN1J5gHLezvehY1juv6lTvHYKxDHF6Gw8ic&#10;gQoPFrTN6uQxLobK0Pfwc1r0a5pcKNWqCXR/QpujBSaNnNTOay+1s9vpTt63wfQ/5VXErI3gxcPB&#10;zqVJM6tbEkB/XvpAok/Qh+AKrNO7fV3BCBXP9xEAV/ZM86Yj2M+mO29v/fO84eUPb+bi43Zs0O2M&#10;+AW6dVgs7q4zA5XaGlDH7wnkmfboR71h4H+J12vVrAZqt9UGBHbsOHOSygAl4+y5zVkvf/dj5hoB&#10;NrvM8GrXzw2XVecMPs7LC6BbUH3xNpUkHmzY8mi3J+3/5u3/SwKG/OQjoOkelz2m7F+WEdqGa9mz&#10;HQ/UIDArL0xDwrpWddaIUySQ2FyWZR9DQNU9K4r7LfCV7Di5BqMyjJP2Wmqy9az4v0GdcDFGKbMv&#10;CrtCQUvXFYLF2B01WrHzH8gqgCUjcBxHlCIZxPvDHikmDLsBOZ/x9Vdf4f7+ER9++ojT6Yx5nvHF&#10;u3d48/oVDld7XF/dYppnrKs4jV69eoNhHDDPM5ZlEfzx3U4xZdv5qfk11nXFspxAFHA8nRAIuLq6&#10;8mAtINnqNzevMM8DIhGGNGC/32O322E3z7IGZA6njaT0IL3BhVhSFQGe6V25auO/KPjhUfCz4zB0&#10;Fd+iU4wYN5WVwpcqiCLGKtmUtUggIOeMoglHdSSAA9YizjQoRrvBVsQUtZGlwQlItrs4IKnL5tWx&#10;xeCZqULGYl8LPeWNrhpjREhRArcBTgdK7M/lNpl80TQN4/WsAcJSxbnplTIv8FLVO8aUcLg6gH74&#10;EafjCcfTGfv9Ho8PT/ji7Vt8+ngnRz4E7OYRt7c3OD494upKHNYAtyq1IPALaYhI64Q/ffdHPDw+&#10;4tXNDYZhxDzvFAom4nA4oNSKjzECzPjw4YNCQwi28XI+Y8krcimavCeJdqUU1CIZ+6bEhiD7BmZt&#10;DinBo5gEHsk+BuFhPK/Rm2S2C39WegsRXAuWRWBGzIFqPhoTdE2vYizHE+Z5J3IyRoxIiCRNcFOM&#10;WNYMInE+h9DgmKT6QM7c6XTEqLj3UrVfMKRG/9bfrdaKISaBU1K+YnwkECFOE6JWnICDVqDFVoGL&#10;JvfMB5S0mWIakmYcV2laGXScyfa7Xii8TdZQKYAGVNM4WqTU/icZ26ZvM5xPxhgF/kSYNpgD1ixB&#10;jlJY8b+LBNJYnMk1Z4CANA4N8iYN4FLkZVF4vfULSilpgF34DSsPiDGBc3b5MwwDcl6VRgQCeUjS&#10;zNMqh4q+I6bQEiuUFjbQsdwSL1iDWVvfSgUQ3R8oSS/W+8SNDtWZBbrQ9PugfQ1iCBLgZ5PtmgAV&#10;A9ZcVL6RNgonXWeWQELOuLq6UoxwV5Ylo80OWA+W3ja931juGB1EiNTWMMwWAqo8evMzfEY93EjH&#10;qhml4eLCC+XAhItlMbzA9DzLpFcgXUM3FYTRHPh9lkP/cptLc5589nNx24YZeznyywrSZfbTZk7q&#10;QKmGOQc0/KgtHoJca+qiO3zxomDYzA/suIcuZDohTkQYxijZ2iw5TUBxI80OgzgVJcIvnV7l3ZbB&#10;Js/S6JcqWbZ0ZNk0ulbndcU8TUhRopvjIAyiVOluu64VaYx6sAOWtSBGwjSM2hE9SnmfKjopJngp&#10;GjPmacLxeMRut3dBUhSDaxxHP9zjMEkjk1Il4ny5t07fL/0NYJCfl56UX6KklsHWKeHtW12ozszQ&#10;9G9Tx9uVjVE/LwLtzjL44k69nwHrFN3mQn67z7dbi372xa1idWiA3VFBNjAznl3bb3yF7RrYM7bj&#10;tLPUDNM2N6Honu77M02eUcWsZZ9mTLA/4tkxL06nHZ9z773xBmhjUX0nV4MLbfRie2dOAeV/7qRi&#10;MXAswc7m0LLZ4c9p+mI7o0YfjQ/0n4tMrwvj3sdkQ0X7uXnSpfPhRcbevUd/2ZwZX7ruYGycDDrv&#10;0O06s+CuonulKmk2RrJ5K32/xP/sXy0DvMse1r20JlKyphXWMFgpue03AMNxrnU7P//0kSUGKlXn&#10;8V2tAKyKofqatmqetguNJ29xxbtX258IsEZrG+dtd6bbYG2dWqRfxspOT/2725hbQIuB53TQ0X3/&#10;vVdPkBlu1Oi2M+7lVvK/EZHAX0WTmWLgOy64TaeTS/1QnJafEbX8cXMeNtPgbmHh9GXju/iie98F&#10;g8P2Ulub7Z+4Xzb9i52mnmLgW8fduLn7T89XREHt9B0iwAt0eINx7UGHzVr45jV+RN2WO48i7WQ/&#10;gBQbPGrzHw61BaL1OZaJWLrgqGU2iv1Bni1DFBQxkrXks+NdtvYuQy/Gjed/2zo2bRrt/t6nZcGA&#10;Jolow/c3MsirFjuZaU5kzchr+lUHWVOL8nbNmrE3cRe8BhQ7Gm6MyzWWNdMnRejHgYRDNyRuZ6Uz&#10;7GC/ti12+pLvGw9ui2Q3k//fAzC6Yl656T/0XFfLwjZ52dEt2XrKs413moz0fWkrr9NsIVjJRi9g&#10;siZLAKrAz+guSsYvN6dxW/e2NiByk4O0Goa522N052q7Qp/9WAa4sxf9h+nFLtlUR7D59bTWAivm&#10;hLKgi4wjsO0RAdEyLNszAv351IdnTTEvPr7+xlsMCpNN59PscGLPRHPY/iry15/l/IRbwEcnTEwN&#10;CZg0ALhZb1krrlVwSruPyGZJsKqBEIIY4/Im3QPV7ZuMkLNFGhSvrFjzyistqU1g6liKP5UHPhOD&#10;uJQTrbLPAzh2P7b32/kpRs8wXidVJMwaSNIKRDvSJUtmIaBO8yIOEUQbeFUM+2ZzWNWaZGdLxmku&#10;kpW6aAUPSJw5VpIfYkItBUWToEKRzY1WyVgrYpBsf3lNCwoX7mxUyBqDSKARSkEaB+zjhNubG0zq&#10;yH56Snj77h2uv32PDx8/YX91QEoJb9+9wTc//xms8mQ37TBrY8ZxjJinEbUyvnjzCrM23kwKW5Kz&#10;wISslYAYQIPYf+MwAMy4ubpCihHndUGt0iDycNhj2o1AZaQQMAwDDldXOFxdIQ0DUoxIMXWVa5oR&#10;qTwthiDYt5rxmVis6lxL412kPWoUPoJiEjlSqwQiGSBNPLNks6j8kRRatKh+LE7wok5x2cO8rig8&#10;KCSa8JJAEhwYBmmsCUgwIsaAYRzBEHiGcRgwJKH3YTSYmdYIMIQkdEdaaeO7rM60GGCCs9evXtK/&#10;Kuf2904XrLm0In07RJ0Oaf+PugcxBMy7HQ6HPW5f3eDHDx+QUsTT4xnzPOH6+ho/ffiAw34PIpLq&#10;gZQwzglR95IZ6jRkDQIEcI04nx/x6e4T3ty+BYUVV4cDrq+vsN/tMaRB8MVTxO7jB8yTBJUeHx6w&#10;n2dM04jT8QwEcYCmQZzQUqAkzSWnacayLpimGUSCM918KRXns1ZvqKzf+PH0zBIkIzaEoHRGHgDL&#10;BhGq8kJo1XRiaHAmoRZWDPuK3X7v8F05Z8wKl5uGqPAssiWBCIiEIY5O2wY9EhAVbUCyd1OSZpVS&#10;XSC8d1lWHA4HnI5nDcoMyHUBILpUKRVUoA7VgmGYUSuwLGeHG5EAgOgVMYgeJPAoE7iuAOSMTdMk&#10;PibdI64ViBosVKjdPmk1qmwWPPxWscSqgxNBg5DiTGYwhjE6v2WFCQJD9vh81sRMrTJWeOGUkleW&#10;nZez4Igrn6ruFK7utJc+e+oZCgovTACRZbgHJIWpIYge7pjaMSkfHpAArNaIEjIe5s670MnglpiS&#10;m7wzPcOqRSpv1seULtZqRoDFrxmE5gIlgXJhYBxHLMviZ5pIAhljilhy8WAxQ4IcUsUgczf6GoZB&#10;cNifhdw9G7l3rnQzMIWVCaDqSi2rgman55mzpzPZnIf1f/afKrrZ3HnBFVBx9PXjMWNEFUZXm6DG&#10;0Oc+DaqhN2VMyXD/uH9o8y9mM/I6y+fPfJrAk3HVzQK8pCiRE/PFQPRwtfutK/sGf6A3lPTfzT7Z&#10;rsplSbQLixh8Zbi7z76XEjzBBGe0jrnMBNSKVaOMMQg2NxjIaAfHoD2EuW6zGYRGCiy7hFGx20mn&#10;ayu9KbmCqWI3TwJzEkWZjTEiJmAoEq0uFikNEbkWDKT4eKUCJMZ1Sgmn5eRdj4dBGDhZ6YlFwXJG&#10;DQSwGN0xKj6S4o7xhRD2BlfYknlF8xOYQU22CfWSarndbSTvRnVnhlvjJ3+R/Du0t2yf1e2///WF&#10;A2PKvf22ydlR46W/tfALD3GjWY28fmrOJ9SQh+GlMlzN18z8doT44ljwhj7dCII9vzdOKyiwG952&#10;b3W6rs/WoTkE26q3Rzdn9nZ9VeFTC4kra6xKlTx3fHRn0tfpYrf0nLBW74DgUDXorunH6FoHoDx1&#10;y6OsaZy9ww2+bv868tXnKi35VDchz24rHXRD/9BlOMG4pk7Cjzx3P0lFAPtzbQY9/4rYbpVltZpS&#10;Avvp31GTC8YXO15rMs+2wCEmXLhb5ux2n2wUDDHQLWvCuGc/Rss2tHNfq8k1Ofu9o1eWrs+N5n57&#10;/Hub36XTWJfe95jtDxcYwJ1E6eRau7lbOl03k2fUFqq7rWkK8gzvKm6/+3Xc3tHrSc4XtnMxg8dg&#10;Isxxak1PmBnLsgKQRjfVIJGUj9BmbWgz1c99Ls/oRg4CjY6eXXfBZ5sCgOZEvHzZVk5szhY6eaEb&#10;wtxLaPsz+RnYnK9ujIDRWZMbQHPImsIgeoudR1PS+2dR95zNokGCFNKIZhgHjPOIlAYxyINgDxqW&#10;Z8kZ65rceC+luNxd1+r6hown6DgDAC0rRQ99ZDyROh2P/LrPfXxPqOk720D0Vgb7c7s98n9VgEkc&#10;DEE9rAZbY05Itgt9t+0JSq++7I0H+jg3ewlAYUEqgMCKqwoAEFzrS/XUeaHyK3u5BfWscbl9rNER&#10;9TRn/tKLM28Dpf49F/zM8rr1D/IOZkDxh63K1Hk3IFmkrveIFmV40yFuiPyZPm1nxMHVWFfLvOtk&#10;Mp6UP4oxKj2syHmOlZKaPkSqNPlZ13FfVun0c/+PfNppf4GXb3qBNN7b+Ek7AwbNYhAsRARW/NbN&#10;IjVykOSj/qxcypu/wC8taOxr644AUv5mjhlqwglSAyvqUvS5qkSF8SejLMt0J328rYnLTq0+7Rmq&#10;BQ68TF+zErj2eKVtzlUz6nv+IbJYgzjM3X5oTymEDke/18e2+365hBzEed42Rjk9td9NfyaVt31P&#10;J0BZSWdbupOhsuLsDljXs8vJpA0dN4kfneAOG3klDlnD8rWGkC6TlKf3DsxhGDRrVRyUS8niiDDo&#10;IntVr9cTISTBGC4W3DM5C8kUTOOI/X6Ped6J84yCOtsSXr++BTMwjQNubg949foNuDDGIWKaDkhD&#10;xDztcDhMKGvWrPCdOsCBUhaUXHE6nXA+L+CyAiRObYY4UCIR5t0OoICJ9wAB+91OYB4AUGAMMWEa&#10;R+zmGfv9DkOMYgunCMsihsKHoEoFYggRMapDakhgtMq2qOMjAFXHA6XFCMFnt6x+IkIyOK8otBfj&#10;DIY4OhOJI70Oks1fywoKhFwZZc1YclZbowCoiGESetD7IgHjNCENOqdhEjs+AFGTNWISu71klmck&#10;yZTmqtm33d43As5QMNHGG4CLk7P9WBCoQVwIvTt+dlfJ2X8s+3QYBjAzDoc93r59i/fvf8Sb16+x&#10;nM4AgG+//RbrmkEM/Pybn+OLL95gHEfsdhOGOCm/KWozEICiQfyMaY74+de/wA/f3yElxn4/Ybcb&#10;MU4DplmgKmoRx+vbN69Ra8X9/T1SkIx6y7a38eaSnQcMacDpdNJeZWVTybCuKxjcGtGSyAFLOLCE&#10;SPHxCD57c4Q3OZGLOJ8FWkcrF3rfBBHKmjErLO4wRIftINXf15JRwKi5IKQBKOIvlJ4nFbXAgxIW&#10;MIlpkCr+NYNSQEwR61mSGlsj2ojz+Qyoo3fNJyAQSi6CqT9Idnhdi9NdXrM6tRl5PUuTWMjzCQq7&#10;qDKIwgCgIq+EcY6oS5bgCyDBhSJygbSXgmHPMjOgPiFizUpOSaWY9iKhhMpWrVMQU8C6FHU6t+TQ&#10;Gtgbi57PZ22WWTWXuOJ8OjnvDjEAtSBoMNeDjFB4nRTcX6eHTc9e9CTUdclYkTGk1iul5CJBGKUX&#10;c5KH1MPtkfaq2J7XpmP2JEOaHAj3OyEXhXmRIJk1xBzGEWteBJ5lSECQPi55KZgmSYLNirHOgO69&#10;6BZrXkWnCSSwLAolQypfSe2FyK2PWDLj3RVDCp1RYfiuvfM12DmAMS4ovo/g3hU3pkRplvvNySxG&#10;Ume4+dmyN0hpgXyCGwTNmDXlTxXoKpEqmBPNnGREgjmqL3GTQx0Bbs/4vc0Q6hlxr2T1hqQRUK2s&#10;yl2fyaaKtWKAudOgeQA6g5Xd8Kobxq3f1+pOArvHOgB7pq+tHjeniStRZEpWtzbdYfDfSTGOqu6F&#10;RstIswQEi1b2RQRJRRqCMDMFrhfdV9ZkUBxL6zpOOpegOO5RG1CIElylCREgnXVrcSZgxouQpxw6&#10;wa4CmCKO5zPAwDRKmVuMspeBoggnAkIKqJCI/qINGmRyhnEPEEsZxTBIAxabf8kVFDICjWA14MlK&#10;PTjbxkCXuFN62e0qy+ABqDmKlc7MsLQmmYxGv22Hm9Jg95hyYlUWZjz1mInMahx3BkXwd6qD0RmW&#10;0aNkFAVq1wqGk/y7FR2QmaNuoBrGthOl0SdvM1ZJ6R1G91w3dAmbvzonKqhhyxO8CZE/C9058lLB&#10;lt1iTlFz0HgWuI7Nf1Y7z20Kun2bd9mnz15B3TqWway16TaOzvllRlVvJLMIQIY09is2MKUpYS3d&#10;3qL7Dm0O5OlJZCOBGfO23vIxutkKLTOU4HcD3PFLhiBWkYr2jQHpg9O9DYSgPH4Tb61Gq+1cMIyt&#10;kwv8UqR7fVCsa8faVtrKHY31+9P4t2a76fxrKegdJQRxsEADm8K/9MwZtILxaXs+y14LTqgoMGTS&#10;3Y1t48vb7H1ZZ+F/VXmIyTUff+f0I99fcuXE+b/O0wyLl5wtREKWvQJrYAI2Hnf49dvn6+z/cp5D&#10;AKzmRM5cReAtbXVisukA9ihmMPWVZnZG7f6u2sNptiu103USKC0AgaR5jeJIpyFh3s04n444Hs+C&#10;s4fSnPFk67nNqnxuMRlBdDzX1qwyLNvO18c47EvP6WS/ySRbd3u1Tr19RGDqP8nX0C6zaoeCoiW5&#10;pHRTOiVVslxAzZBxx7FX+8nvfDlP3QfT/y5nxN2AW0BOZQtLaSyTNE8KARhjEixIIm9KVqNmp6WE&#10;cZ6wriuwrrJPgbAs0vC65KqyRdeECIHqZo2UQTZH7ZaEZOW9Yc8Fv7I9ZEak6PRtcobcV0YXZMI9&#10;tfr5kEwc5blRs9c5aG8abRZEHX1BdUht2MhGTwxxcFCjMXntNuhl/I1AQNFschSFLyFEy/rRBXEs&#10;a727WoBVl5JryyI255++FpY+3KkxmgGri2SZwKQrY7jntnYq14gqQAnMUn4LBM2IFrLiUjVLW7Vr&#10;Ysd9N7oNwaBCGCuLkZ00M8ibsUP6jNhxNsKo1l+DZGVt/CK25UxEFaqmA/uua5Z1sAB9r7v0Optf&#10;vznYTfY3yhNaUSwbyl1p8EbyXvxkZyuqbtl3nVMf1JJwAK+qcv0pkEMeua6nGiNTBalOFGzcl7J+&#10;825ZT0EnkI1M0aAVpSS/ELu9YMqkZfpXEODOAM349lR/oQOuF80mud8Xbnqrz41shUW/o4IURIkk&#10;EgdQYJ2vsHVwqZq1KmfJeh+xPsd0C9mAKraGnuMQgvQ06uigLb7xyYv1c13W7FDWHSbnKSYjml5I&#10;PgTBX68o1kNAcKccX11MXmk6lz0z3PZO8JWjVkhUmG1bQRCIk0ABlSA9oRQiRUSg8JhaC1KK6piQ&#10;e9fjinEYVDaLs4YhWd9lySAmz8oDqX2Jxm9CSCg1Iyh0RCTJahxixOGwRykrrGfCuq64ub7C7c21&#10;OgYjrq4OiDFif7XD9dUVAoBpd9CeUAAGxlIr1lqxns9YlwW1VCznBcv5LNmCSZySWUH8QkrYDQPW&#10;dcUwSpO+mBIGHWNtnBLzPGFKEWU9Ix32IktKRRg00BOa3RY4+loNiXA8BkRaURk4LSeA0TLqg2Be&#10;BS3357xgiJIxbJXXpDxwiBPGQRricQ2y/9pMriUv7F2P5Fpxzqv/GwBioOYEj9JoM0TB2wWAMI16&#10;7oPAtgTRGUpZQUGeM4QECnLcXY5T4zfbbGWyw+x8M5BgYkuQFIhBoF482IOAsmagCl595aq+mQIm&#10;YMkZBJLseDDWdcEYA7LqPCEmXO1nvHl9g++/f480DpJpWsVB+MCPuLo64Ksvv8K6Zhx2B61WkIo0&#10;kMBUSDZyAVHCPDC+ePcz/NVfPeDDpx8xjAnzMGMehVfkvHqS1Ju3b3HY73A+LVjOBcOgcLJEKFXm&#10;VovaviQBlxHJ/SSlFnBh7PY7nE4nocVSpVljSorNz+qfUPuOSfCnYxA4I/UPmQ4VY3SZSSpjQ4hS&#10;WRIjAgJCiljzKn28MoMo4nQ8Y5pGkUIK18EUBKu6k6NcI4aBwEgABZzXM4aogTIRQSi1YF1Epy+F&#10;sa4ZT49PePPmDbJio+cCBJLvUpSKDsG3J7V1xNEZhyhNg7NBs8j6xmD+JdZqKIWF4YDjcgIwOKRI&#10;jCQZyernmGLAmuX5IUgPq6UUBCIMMSEwBGM9MwoV4RmlYJgnlHUFAVhzwTgGLOcVKUWMY1L/WsBy&#10;XiTAxowlr+qDSyBqKWBSVSWQva7zBmmKmdRGWtcVplUOQ8KySlAlpaB0xQiBXS9VliyQKRXIRRJe&#10;z1kCqWDh58Mw4Hw+Y552oCDwW0V7TqSUEIi0KeugkDZVGzX3co8UlscghqTSJK/yTkRp1FxzxW4a&#10;QWNAiNKjoCo8ChhyfQxYVunnsC6L9BhjsdOJgmDjpwRW/TAlqV6iEJFMHLpgVCFMCtJfrGwZ/z9p&#10;79Yjy5Kdh30rIjKzunvvfc7McG40aYmSYBD2iwED/n38T4af/CBY/gPWmyHAsEVaNk1qZkRyzu6q&#10;zIhYfljXzOp9hpTrYJ/ursrKjMuKdV/fMiFuypZbr24IWRacyGk1+GbOZwOkg7xFhTmyTV0rzEyR&#10;E94VEAqgPQPBRA1DJqlJfPpezO+jl6keNjuYc+gp48KMAvb5m2PLnnlVdEKBtSdcPk1OKLm3WSQ2&#10;5mBGQDKcfWCm8PF5zmnM+fInWx2ihI0RWXYmCC1jZts27FoKZmVBAkNCOHoXZ4gfRFuL2AuJSoqS&#10;O8ZAIcVNMxzyKYqyGQCk3XhBZpwUNdCUuMfEJEY/xLB8PCTaZcEEi7y3tqCPrpjhwpjm7DgOOZRU&#10;K/b94VAurTXPCu9999U5jgO1NI0y9Sd6yPtz3ddkhX1AG2kbr3vygdEeTkqjQ5vvN+8MpOBRdmCc&#10;rjn9TH8ZGTHcOL6O2R2wdl0a8zmDMmewm3FK4BINobIjJp4R2ZfhgEtr5mP8+GznMUcTWb2ezbFo&#10;mTGqDODbe/WNh8T8k2F8SnrGdV3S35fxE3TbCiUFIq2DHzdzweVvpiw2ANJ44jxMmW9yw36TL/qA&#10;TyzFHLUpKe2Jiswp5mHUpzOSvqH3P69BNKDzs8CxM+VC854NBeF45tA5PYsvHJjJNyyctucJec+F&#10;S8DTlBA5V/MbS5holhkGiXByKTD8b3HWsT/nHFi6bFOa7/XDk1P6sk6RVf18vd/Hz0DILpG72atC&#10;z+uZ5nQe3GkEwQvUqLYhUhJumY5kPeDPs/WeQzqqb9ui2H5i1C1NSm3f399xPI6TfFZm9k1d4LQO&#10;yHT3PL34y7J8jVZztm/spzEIw88ErCog6RX58XnV8tm96DT8wfdPN7j+SuT07O/Pc8OlfH+fyvW+&#10;ibayHmMQKK01tNZQW0NblpPOJhlpwx2UpOepSJQbhQZGCqER2J27rI7OaODKpzHkudo7Jxq7rNXp&#10;TBifSvslDin2G3ogw/4+PSdowRIBctCQ7Fq/l/5Bpj9zuqF+LzPZJ8GkwTy3WhugoAMxAAAgAElE&#10;QVSSkAvMRl0zvvINIM5gCprZHNicNsyqp8kYPECj63YKwnGSP3SWR+KYi2cLbrHyHOMpvq0W4s9n&#10;lv0zW++iiReyF7rKirVphj8mOa2JbKYwKWz+aW3NiRirEViYzq/TGmY9PfirPSOCUFL9nL6p+0t5&#10;HU9Kvl42pz/H1yiRyh/gZqcXFUKWEafAhx13zVqlS2XJ072SNLPvmkM8SvON7/iEgxc7b7yc3cTv&#10;/b3nq/ydUMFsLLEqQhMScOnMqHNiEKHM6Y3BANLIsQWahNbNsRbzLQ6FV6xq9cQSA3LoI738+o6d&#10;MwCwhrI5+SJs4qB9qExiHdtZViotgUCkY9ckgBd1SkDxXkkdAoW1kSozmsKb9H5Ehj7EodLHQC0V&#10;x+Ph57oVcZi31gRT13RTYk+gmlOcMCCJ98whGK6W/Q1IUs1aF4y5a9l78BRx+LFnhFIhjGOIY/Lt&#10;Fa+vr1ruLxAg4gQSR08/Jpal4fG4o+8PceKzBgDVruy9o0AgHfpQx2kVWIplWSUjsS0gAI99x+Px&#10;wGPfxbmqzqGq5LYUwu0mjT1dntp1173nqY4o0VeoMZaFAZY1k75L0CoVS4ihaOJezOaVYAIB3jyd&#10;StEMc703EdYi2eZVk0u4yD0lW5/wYjCgSo9F+VKhqrAS7PZ/KZZsJnpDocCPNroyHjPHkOCwBeRL&#10;BWFqAN+CTnaO6bReGXNY9KbQqQBG3w/hvXoOqFZJnFK8cdO/hc5kTSyJEQA+ffoMkGR9/93f/4Cv&#10;7z+gjwO3lxtebhuO3vG73/0O/81//edYV6ls2w/NrtWxSSBouJ5PRPjuyxf8+le/wtvbhp98/xN8&#10;/vwdlmUDQ/HTNft7XRb84uc/x1//v3/ra/jDD+/4+a9+jXVdsCwtmkgqTyxEoCHPa7ViloH3+++x&#10;LOb4lnNr/TZCxzBOwgkSi0KnSXqsfEIuY6b7AuXzOWTfBpkez4rlP5S2hbamOnDHFIxro4nHfmgl&#10;hGCJm+/F4Fqq0VW11IQVb6+veH9/x+vrawQQqaDVRQMmU/HIxenZO0v2+ZyagDEEJ7+JHjZmEThF&#10;ZtRKWLWxJM+B223TgC6h9+lzY0gyzPBzY4rcdA2haw+79/eHNPAcE9g7llUTPtRZfGsLji5BQ8Hs&#10;1qzmQ5reSpKLVL283F5wdPFlVZLkTp5TIFqooC5FHO1Lw+hyhoZCoMwJbzCKUhUtYWJZFxzHjiGN&#10;WJRXTyxLVO/YWXY+PLrjuG/bJlUFXDzRpi2LOsTlb3FYV69McP0FcCe4JY1ZD4FaBSOdmdGa8Jo+&#10;BlqteH9/F2hjxXJkSAXEnAOvr6/4+vUrGOy48Qxg33eBtjI7EvCm0hqOgSv8nv1NcgCIpGxH39Wf&#10;ypCZAbJc0zg82UAjaEQGofSYwpOzW+zqOHR2YHP5ovx0J6s7FjLuuJ1ssiMMJvLO3n6IkRlpaGgM&#10;qHL8rLxAmYkwi3BUmzMmQ588qWpXJTJZQaY4yzaQP8eNcL88K62XubiNlDRjH3X+LdR4++m8FdH1&#10;HsxOtDauPjTSCsvIFSLuvYdxxdmgzE1YpYyhKM5Pq+GYC84sY7EGlWOKg1swq6pmuynlTIALcOwH&#10;1lWZjM9HAPWlHMsYyA1jDuzHLo0AeIJ5otYVy9JklRXaZd93b6JCRRgdlQVchmSLMjueVlGnVc7s&#10;hq3FxTr2tSiW9wGYAXAmN4JlN7LTRPqULhmUdlZxvk8+hUppvrdPdJHKoymTiRl08fAwNjjuImdR&#10;2Zk3aHKidKXdiY3SoiDTTDjCT9UNEFeqlUxrQURkunrZVvq+PSYZWMEfYszZAR8OdnUQGSa1fccX&#10;OBwW5A8KLpR8EHE8bY3c8E48C/CMK910zcaHZzhZYMccNPwUoJT/G32cHeFiENnvZrCLgDwzp8yr&#10;fCsyQyEkfPfMT9ivDKx/n7zs4IkRXrJsk9NAlDQJxEbWbjLQLTjpc4sBX+VQKKYfMkX/0x5fw5sh&#10;99HqAXOKeIZ5mkNQBQcvTDe3uXs1AjHm1KZiPhc7w/zhHpwGbQ4tpOwxvu6j8ksihS6Lm5HLbcRZ&#10;TXIoeJbxjrTbzi7sTMNLxZ9GepV7aWzOK3UQSQ3Q8cgekNPJJeCje8OQbuq1LVjWRTJpuEon8dak&#10;kUrXjJgT73vChDuPMf+P4bqR0eOTlDe68a/ZHEOO+2lNTDYbTtc1yj8/GmHIHfga4bqeyLSifCEF&#10;nFPHMhmLZs7LWeR0ppJYSKPw0nVKcobE0b8uDZs2yjT8VbGxu48t8xZ3hBNL4SFFIMx3jRnWVM/m&#10;EjL0mScbP3WdMMmvc/VEyAj5TJ+pkT5bs6S6ubxI5Or3siZollHO6cuGA0nEwLSABHy9Mx0ZHNQY&#10;Q+ETXfgnSij+vlVzBYnl7GK73tbS1sIZvT4//pY5jPN1+jsxe3XcZIPo07U0THPTT7I84nhvKv8p&#10;0EojldnGM4efW+N1BSghf3Jg3bPAEzNhZsEx1QxKeZcUpzq0I2+MSCVkNAEB7RHUWtJynV52BhPV&#10;wjA/VdYW26oJwcM2+eHbblLt+f62PZYJC5A7ZPmDL2Rfe9xDuYHRv50bv4+eE54I+8vrmT+addKb&#10;zmlIJ8hGe5ZXpnLSWWMP0yHSe57hg2gqX1LakeaS8TnrI4kZKOZU1pL8yUCqYCoAZimog7wJKngA&#10;A+osFSdORvPIur7xVeMrxpPYiyPMprys2YXXl2QrZQx2o4fMd6v+4TowawWZbMRp/TCnBgy18SRL&#10;9rRV/ZlM4il73mrF0Xcc+yGZnwoVCSLc9x1LEQfeGNPvYdmoTOaILdj7jrZINqI4pxeAJ8ZxaPKU&#10;lOT33kG1KHyUOLn7HNjWDdZcumrWXm6gWQsUe57x+nrTLErJ5l6WRTIDHzuKNhf8en9HO6oGZ6Y7&#10;lS2zWmw8o0vCbduwrgu22w3bumHdNuddg8URDABLk34WUxO05pCs5bZtWFtDa4s7pW178s6bnJDK&#10;GJaMZrZsa4OzEP6bsZ6dHxJARSATZDpSgRkOIAKm4eeqfFe5JXjuq2SQZ/trMpAc9vbdSFoTWilV&#10;YV6UyUgsQDJlWytgQ7dU2htHF5jOUtDn4fwfML7N7tuRzNDqawSVNbY/1mDPD6VW6B3Ka6Y6Yrs6&#10;iisV9NkxJwSWQu9lvoaX1xf0ceDXf/xrMAq+/+4Nf/lX/wHHceCHr+94f3/HZKk02LYNY0zFAjfJ&#10;Bdzvd/SjA1SwrnLNuh74/vsv+Pz5BZ/ePuPl9Q3bdkNri8JLCDzL68sLXl5eNKtZ9qEtK97eXuUM&#10;zilwOW6rTowJwaHWLPR1WbC+vOEffv977W2m9kYX6Jb92KWxqUKISIilCFSjabSc+S2UWKWBboEE&#10;qwuROF9VOyk17PZtXfF+vztGfS0Vg6UZY+8DVKA+HaHros1Vx5SGmQJrqE17bX8UD74UwrKsCp9S&#10;8X5/B1T3q5UVbk140L0LfC6TJlCa7qGiudSCoTjRR+/Oe+aY2NElYZMNaz8ChmANyhRdjSFoDVJF&#10;bhjmEpCnQuj9wLJsznMJ4mAvAJZtgwXjSimSca4IBcLTp0P1Fg2s3R/3CC4lRtJqk+Bd76pvLLht&#10;Gx73h+gcVTLEGUBdFtTSsO9iN+37rmsuz5bMcq2QMnuHoXOwJNCAJZmTsW0B4cMsPuPWFvchHnt3&#10;tdUw5KdV1VVCPyKA1Bpr42CZP1gqA+YcuK0SgFraokFaQSAZc2JdRbF63O8Cx3x0SS5Qxcjw08Wv&#10;IvO23n/MjPrrP/7VX6jqE0YEAOs2HUaFa6npPXaZa4w+O5XsiPmpygYGcNbeVGBzxgFXRuoqDgGW&#10;TZQNlzwON9lNx+OsSiAMDYYzeM9GcOXQ5mjfoXAYYGokTARPrcaQU8aLqTX+g4Kx6GEkxAPCELbM&#10;WJxfmfAJ4QB0h2LK+AbCkPF3TDlPhgA9G4Iu6NR4EQZUXJgf2ihFMJJYMyWmX3d1ZrpJwDLGk3Nd&#10;19sOfXEHHtRhNECkoP6FlPlH06miTuqujOJxSGmJNcaxJIpa5fAQAUxFyq2rNLu0Bpm1SYdkEGkn&#10;WS0v967QMuY+JvZdykOWpvD6aQ/yWp6327J8GF6erZ+WdK2vvdHgRWG2x9g9jI6yQZOj6k46up+g&#10;MFrsDAvtJTrT92MsxWlLMgIu0CvTzrtG5/ScsGrqEXlO8AZuMOLpvRMNsRlX+Rl6CtPnttLu/Ctp&#10;Ddy4Yp+XO+5PP9W4ZDWyP1r/tFe+TqfPbTLpxOk1fqZPfJFPBpYrnNZURs9MrVWi4plXGc/Je0zi&#10;SMqj+sjZk8++DIdP23/ZGJ+UZWiEEUU+k7w+sRzhCgxn8PX2wS+oGN9JfC0Z/dn0jFFdHZzx09aK&#10;0oo8Od9JpZ7LDjiNm3HJ6V42ayQ55/O/OIo4/Y6YEuDPi3MoXEKe6kE/yreMPfIzj7ND1o5CrGl2&#10;sIasZbDPK7/o9Ht0FzjThTgxPOsrrXcMIo3qgzNyXrPYk/yMfMHJUZfGOg2+Rvneti6CQw3WrDCR&#10;N70PjN5hOovT/HVslyHYdIw/2JoDHM1tL+tmf/sJ0d4R/gnZnNL1iS/JM/m0JvG73DmfoScnOse9&#10;z+vKYL7KBz1fCD6d9brTJp1mGn/LbZKhAdUZWsO2LHh5uWHdNixbYMbaSwLph+s8Uj4phgmY0Yd8&#10;JtlkJknP/CuvuopYN3xOPDjx0/h+rIXvgfEANVyKVeMQTrI6fqHTr/G8lD1MBFiD3TxsDv6YzyoZ&#10;mFlSrJ1Hpn21k8YmoxPcR97jvFbG8/z8s2aNnVREud6c1EYfuPBlCUTwSW8wmEKfKMf87PnM5vRQ&#10;eo7R+bWDk4yf5/MA2yc9v0UdWdDfq+pHMhXZh1KL6owRpCBAIenivsV0JSDOeNbR9DMDNjifJ+NF&#10;Md9nBpM+d4dT8GVxiF30IxckmX/FdrCNkc/8Pmg8/uWgkamNtk5s+4eT4Enzy4M5v4I+o6LEV4TI&#10;9XtWPsEs58kalcnZNggWWYsJpKC63CxC0FLGHXoPED2FbARy16gadk4H5+G+WjoH1Td4shrg0nwt&#10;Y2+fr2enoawzmu5ZDAIt85jLtoQ9FnqH0a8c1eCttvoG92NZmg5vpPTDLE3qLWmB9ZqJkBmsukYf&#10;Q1K0Kc1Jy+0lQ284RIlBsQ2ehiin50DO3BgCvcKevS1zKw7nEXjTBi1ivB2kDqnJMJjAKd5Lh/RZ&#10;lwXfffmi8l2yD5dlQaGC2+0mGM63F3G4qcx/7He8Px4Yo+PYd/RpTeQsOCIZi0tbsCwVr6+v+PLd&#10;F3z68j3evnzGy8ur4DUrvws9XffAoaRkSz9/esNPf/YzfH57w+3lRRzbpsMSnWi2VaC0cIARSza7&#10;NNeU9Wu1oq0Ny7ZhaRLsr4s0rFy3DbVVbVApvK+W+CeOOeON0gCwVaHJKh1dUxPEsPdl74oHH5al&#10;aQPA6bRZa0VTeh/qGBP6H/BkIgCsfT/GmArVBgS0rEBRZDZ5tb0ama97yPlMclvub7oBC1wP5N5j&#10;DsEImCJlxpQqh6tudRxCJ7UKfMznty/4o5//AsvS8Jvf/gZjTvzJf/Fr/Omf/Am2200duPDzAECq&#10;CsbA7XbDT37yPV5fP2FdG95eX/GT73+CT18+4e3tBdttk3VXmb1UWdPeO/7jb34rvgcw2lLx5bvv&#10;8Hgc+Lu/+3uBCtPM5jHlPBIs0CQ8YjJj33d1hJOeRwkYSQYve9au+clCV0z7deL9BKt6JaMpoxWy&#10;bG3l18N0XgodoUjVpjh1Z6IRlqzkOTQL3ioZRK+vTenPIGNZHP6ThV7WVXH9lZ7G6EKfSh21FEyw&#10;4tVLdcdxHFjaisET67qIo7QUDRIS1nUDTwlwSSWjwfeGr68uAk1TqeBl3XAcD/AACjXUYhVE0Az0&#10;kuCIJ2opMm6VsWNObJrI6f5XPRsGY2XOcAkACJRcU7ibqQgOJptqbRJ00j2fBkXMmjji4BmGFy77&#10;0DSgR3oGaqvofdf9KCioYMieGHyJXW+NXk1nsL4kejzglbsqV2tVODuNNHuvCwtOF6B3XRfl08vS&#10;VF5IEHVXWJzWmlefDm3YLI76iT6mBylFcQg4PbMDzMaupaL+8o9/+ResBoYo+3EEWI1FEVKmbOPp&#10;Zdm/luZuQkvPURwpClxUM2oKUbp+4uTIIcFEMkMroog2EBt5DOqUQ5SdODCliD267Ipi6LDIDlpT&#10;lj0LzJR4iowkKDOZDmBrc9ZrVWE7raopU2RKj2ZmsjnpxNEs82XFxYMTEFuzT7/j1MiHrZO857o4&#10;mQpFoddr+Z45PGM9lMm1hn7IYel9iGGiHaatLGqMEGTDqArsMCcm0EbCU2UWxmeZItJpuWqzkWCk&#10;VZs0UJFyOkEwKCCWLu+RyKoHiIIKiISpmgFlzlxR0kS4F8OG0vkalpaMRXCH9uMAFeAYilsKKd8p&#10;ECFbnVGXiMob41Sl3AcUhKEK/dlGMuPIFMqroR+BimKV2npbSt83Iyec1adnIAzbyZLdUJJip0Pz&#10;4wDYNgVduQNOz4IxODaF0IzXZKxTGoGTCYxRAnN2Z2hyL9OwWQ2mjGsMhE+dz2uQ1reQGscmeHVS&#10;5jyL8Vok078q/MZ4DZtTMpQvcxqc1yRxIZ1krKvhj+kuuO+AxDCkwGSPJkXkwldvIYpnVcFBBYZl&#10;amPwf7U4jeE8MlWaAqPZ1iA71E4O94vTxRxMlhV1crox4PikqmBbFuOkWCfk76SXxDmmLpHyQYSB&#10;GM4bPvF5//9Zf3Ph6ob10GCNpXshN52aMFM8B3IkAFFU8fvIqZROiypsJzpQIe80a3OybyV5Rv5J&#10;rM2FDQQcjIu9TLiasXDijef72P6dBQifbgVImawk3mX4DOewZ6n7pBNcuBuHc8OcetGrgGJONhbj&#10;HxyObjfnzVBHnPcxRN5stxVtkUyQSmIkjNFxvz8wpgW7bJ1sBnaYjW/FWbAABvmz4deWdFauZAfA&#10;oQemMovi5fLyTOmAngJL3E/7bzBiuSpLaMR4Y6xxOM7PvFn0N1Wu7fk6N6H7BFugPIFVgc8Gi26L&#10;X6uW/Fl/gmb7zKllrmJMv72+Yl1XbNsGKoLxStBsyTFwKPbhODTTZMgeHccuJazHkKzgya77uKO5&#10;mONV91SVKdbAelTVFHWEFlXkQ2afSc96l8iZh+qmyuxF73PvmdDD1HJ04xlTSuWEqkqsk2kb8X1y&#10;fVQoTP5V21rbXQ4ejLyvBZo1bzyqgig5w0AnmhC8zqE8kJw1mcHqcgTmgDY61ZEogyiQ7DxHl7dj&#10;Ac189OR0ctZoYzLoRCpVua2cJbVRBKZgTK0+ZNU3DRNaT7w8ArbtVQ3ZSqZzFcEvrQZZBbc7nE4U&#10;GsD0fVGZKuBPMpkacq5QcVh32El0vUPeGQytlDW5FzttZ/ikazk/0GvmkAqL5DSD0RZbi1GzDyAZ&#10;v2ymP1BNr6RwVJmTSzUa2UE/y6GTGNSQyUK9ALD1t3ld8NJdTzO6K+d5FoVkgJ6HwrKWVbE9p8OA&#10;iW5flQ7k8xEjInFce/wE5tCx1Qt+bfoaQXH+9bqpxMNzilPGMOcZmEPsljkls/cYA6MPjGmQawzM&#10;6Y3gLE2c9fum70gWYnKUUpwHJtLeInA+ToBmBas+pvsH2w8isKfXsu4gHK4IYKXLxPuhTnBdD3H0&#10;TKcN0BmyxvpLSPa3NTyNxKWhGc8oBB5T10Xkl2SXirPWEpokM5zQu5z5MbonF1EpGF3uWdUBUzRT&#10;1CpjdLfEUbSs7liiWrG0hu8+f8GnT5+CrtRZYofcAw5T+MfaGpZFIBi2dcPrdtMqpYZ1aXh5ueHz&#10;2ytebxvePn3Cd999j8+fv+Dz22e8bC+S8UhAmRNtWVx3GXMKLyShmVIkGP/582d8//33eHl9wbpu&#10;DrdQSsFShI94k8OmjjBzWJmjpjXZgwqFGFuwtKZOsqbO8oalLlg3yfSlGk4ewwmH0lepRTJyidTJ&#10;DXhjYhKHosAwFszeRdZB9nNpzXXVoclw5iQcAlCPMrvKONkn699QimZ8QpxspE1WCeKrKSZXKaow&#10;iGQcVj4ztLKBSXwJVc/+nAwejP14KGckDEhVp2VPzyH64WBxlpJm3zLMWa7OVFX+iCdqabhtG5al&#10;4fX1FX/0s5/hX/yzP8XP/+jnmEP7SVDRjNuhFDtxPA785Kc/w0//6Of4/vvvsS4Lvv/yHT5//oyX&#10;25vsYW2odRFYCxa4oELA26c33O/v+Pvf/wOoVGzLiro0fP36jvv7O6w69jgOjB464WR25/m+79Kg&#10;XHugWSAZkMRC92OZogtAEoEY0OoJ5ukBSvPaWBCLiEFVMaQ1YMIkWc48p9uuFmgxaCSiCsbw7Nw+&#10;RKebXaCNjB7k+kACkH8dgECGkDqWBzN6F0gYZRhgMI7esWgVhuhdcNvEIJ7mnLhti8oJRtNqjFab&#10;NuSG0ECVSqJlWX08gik90UrFnJIYWWsFipzTow/XoRmMpVWsbROdpEkyW1sWgNX3YlUFags4R2cW&#10;1I850edw3jr6UJmlvpc5FApFGqvOPtQ2CuzsMaV6wSCljmPo+TUnstnwE6vCthzHLoEClnNZi1TY&#10;iown7HtHa8JfBF7EFB2RLSITxGHPE/j09qKQPUK7BotseiZD9GzT2YhkLTPtjS78RXwkDQxC7zvG&#10;ELkxmHB/PAKLHEUCQgTB81e9hFn4YKtNZaMGPcJ0O7+y04JTBokp/aHe6WVsDtpQ3PNVqlabSigM&#10;T+9mCrlblISUnfStESKUHr8iUX7yirA9yRxUPjYgQHzJ3zRGQUDCMM/mbn5LnXHFBHA4zsgV3ecZ&#10;2HdthDkbLOZyeSzHDzeIkefP8biMfQudd1pTU+I8Mkhnw8aEhjRUECe1HGJ25gtY11/OI4hnJEMi&#10;Z5GyGUdpXUyxMMwlE2ysipQd2NJWUGGMYyo9maIdzcJKKeiPDlf/SfajFXFy2QEc++4HTXBlmzfk&#10;IKq43Rq+vt8lGwLVGYTcawkjEazlz6cdftrzYBg/8tlHnzgt5Sv1uZQNLaixk0aRHBrM7tLxfZ7M&#10;KBMOUZBPEpkWf7rfuWIhbHR22nj6TM+pZak+zzUb7aJUsJ1Dintn/hAPgSvQfh7MgHQ+xKbn+Pvp&#10;5J2uz84f+8LV+ZnI29fnuqM8GWz4fYW8xBSJZgA4tICZObDxONuRdalVjFBTwsF5LLZvMW4fsRoH&#10;tuzBf8PRDBj2nq5N3t/0z/iD83f/GVfLdQyDtvEMJDy/3HhNYwCkbOpCxN/govkSRgRSbLOzo9Eo&#10;/7Qw7hA1SiFc6TsyEnyyFOvJ6W8PrbljIK9iPFN4kM3fsB8p0d+3X/l8XRbgtJYhg2OPOL2faeVj&#10;bvTRWU1Z/TrvcBDHNVCafMqeM9iXWcCm9lHiV5c1ZojjMaBXznIqUSXG6FIa3RqWtWF0zQQfM53v&#10;OE/nR/Lpnsxww8EuNSeHDcAwZXOwXcheaMGzWBkATS3DjbJlgbwgHYsGG5IO9BxwMVVFZXna15jO&#10;+Tz684soxB7IxwSXKtAB+pxKkonXlvbEBz8iOfL/nVbTf7KrgmF42bPmnOjHIc2P7u+qvHK6N/ve&#10;Oa+zByUoFHFw8oc0nGmdEcEBW5dTCfDlm87jKNYerHBGfi5kftP1xViFYjydYw28MkCX1fRE0xUt&#10;z23CSrvV4UiSxeyBWdLGZg5vY2c8cF0l68vGaE7N2KmpPKfYA9OinTmk6LM2/5Kv8wNjSngQoskA&#10;dh7nH+m+GHGobEkEloPH9necidCFCJatZXpuZCKBJpir07E3+04zM73URbHJqEzYMPn8EYc8z9fG&#10;52t8ukv6Fk/MWWDYuGEfsWb/xrP49I/0u9F03IZfSbcxBdHz60l++YBjYen0FrkTRGDnfHIfroJc&#10;pmtMcQ+5NevRiMQnmKNX9ZySfrfxys+UzQa49Xie22U8mfeRNlrVc/gtPcIhKPTMTZZqaMOrNxq5&#10;UoHbFjZdOo+HgVOPLH+XzbqBwruc9SAbv+9JqU/zPq8BnZk0ESqnlAQmjDx+hmIOT08MIQSdENQx&#10;qlCko3eUpWEcmvzTAExyp+1kCQKWIs3RPEEM2oSTEDjmzJqgYmsYgyIWhw0mexLShGSB17rh0Axy&#10;C2palSQ3yzasznNmraiF0B47qFomYEXTwBlRAbWCViq2dcHtdkMpFbUtWNcV67qhFXF4UiXUXjEK&#10;aRCOFD5BdHt0XU/FzzZ7mYpmVlfF0p4z8SSBYuA5UJcFxIRta14hRURAZdS2eVAcAHraJ2ZxyrI1&#10;oC1AXSXQII6yqVnfur5KJ0ZrpRSFILSgkZzRuq6YmqkrzmsCTYNTqWGjs8KEMtDUiQ5maQRIcb+i&#10;jkmew3HcJQO4CHa93+8DvcdImhnWKFeqxLpmfJruZkFCyxyW4O+YCm1E0GAfP917qkOzFGDX874s&#10;DV++fAciabb58vqCMRm32w19l0AZkSYJjgdQhD/95jf/EbUSPn35KdqyYVsXcWRTx+OHO3rvWGrF&#10;sknPlFIKlk2yyP/8z/8r/PZ3v8PX+x2vt1e0dcXX+11w7ucdeqwk2YOh1RySzT55hmM1Haxvua88&#10;CCoHXyigRTLbmBY4c9Ym+zYGmAnHPkCrOCVzcpSsPwLKqAj9j5HtAdPpxFlswZgTPwOwLitKVV64&#10;aJJGKYJRr8EIaGJEIXZGP7X6YF0brHHjsffgF5Bnm4PV4EbWdZGEmTkwQeJA7Qek3w1hfzy0cWfX&#10;QI/QtNnly9IwB7AsonsUEhi3opV6tTaA4UEi0wMBwqGwvZbBfWiDSmk4eTjcRymEovjcDj1yHN4E&#10;mahq7wXhGQJ31T3YaRU6ADwQJsmoTc+m4tez8qg5gaLQKMrXPr19wmO/S6+IMdHWgCkSSCtW2TKw&#10;bgvuj7tgnoO1R9+A9RAaQ3joHMMT+HJyHmtycClF0BjsWVmYKflU7x8A7PtDmm4qBE5VvVl6DTK+&#10;7l/x9vqKQsDX969oblmexLVsDoEEC4gBmKruOqocOCtxMWZ1Omz5t6Qsm7OlTWcAACAASURBVPPJ&#10;FDzo05hSxpsrQxfGeD00ytqychNujRiHGcCGMyX305IEZZC2iOGwO/8Ix5osuB1oKafU9WEozhaF&#10;Ivfk+LTnqD1gCnBSAHF5nk1SdfaTYWmbkkv9cMpEj+wCY26+DhyGXMyRAcVGKg4/Uhx7q6iDvBSJ&#10;7AzFzHZGZ4YMm/AJwV3I4l62x6TMakHRLIUxBspiGevBiMWhIJEhYX4VcEe40Ib4G0milrXEd/Vm&#10;rhQrzIdh3UEVh1KrNmoZGMdErYskC2Hitq2otUqTlBr7B5gjKyjQdzoZIaWEw/eq+P7jXlcVntw4&#10;DSPM3KlxfSjVKcAAdroz4+UjR9xH2ZrBfEIJgSnVJweDPZX8e9+ed1qz01/spdvPBimd7plDcyda&#10;9DNsItB4GtthimuRjSk8rcd1xNYMMj04jRuOm2qYh5YdmG+is8AU1Dbf5slTKyDIDfpiJai9K+u2&#10;8s7ghaaEWGTZTDw2DYkhT7uWnNsqmcGY6Jl8QYIXXh3Z51sZr4eOzXgOfH5Ge3ZRNQX/MgdfUaL0&#10;PVOmYlwu4H1fI3ouixxZVLLwDGZ378BkkzxL3ilZFqSJsvKS9MTg46dLQ2hHQNIMcq2cEXZ7ot+P&#10;1/SDNyie8WRy89kBCKT1+vDm5/mYE+/66JN8/ED6Ej+fQztrrDcmEooX/ng+d/EHe5NB4bFJTun+&#10;m84xe8fXH34AmLFuG9a2YN873t/vghVp++p8yFcj8fF4D0hyzOeR6PHCz1SrOZWuhMOKQte48Ni8&#10;lhKEaSp+yXHJ/TpbO47gmf2P4rExDVkuh7iTjGU5gzyHlNensZij8eMz/UGQhk8/nJUyxJFy9I73&#10;+x2TJ0afqEsDAdgfO3o/0I+OxzgwtbLM+SmzlDoqPN/ZUQpYRnd5Wsc0nrRG5hQATAbnMmC7x0x/&#10;K++ehEEIHPIS+MJeQZDWy0TwVHk7Z/gmJ5swiPsLKyTl/EJDg6EOprTMdsTcSWwVPxoCngzDXc+B&#10;TNdNlDkWU36Uuc9STBPQFZCfVj2Qky18jRMPOJ8Z5TUCMel0ZfcOWaEYlLnEK9sfpPq0kSbLWTen&#10;Y9XqUcMm96oEfdpU3lJgJbHkDrXrS+SEVkd5yb3pyuKYm9AaoWk4zmFIippPLpfy6fgRtUG+6wHY&#10;WEcXz2mNg3+bbsWJh8RzLbsyBpEMXuUn8uBY86zfRPa5vIruiewnnWjKZToDDhml5zLbV7EOoQfK&#10;uEo0ANceO0Zr4URlvS52ruYB/thLx6CAFTBPGKf/yzqGXQJieBsVPZ8OG5V1EFPYoHNm0iqAWPOp&#10;i0u6VzPIU3TmzL+TDBm2xva5rmPwOfYzOKGOesVztWCQkLLQVEHwAoNQsYlYBa/QRQFP4R+zW2an&#10;JG8cu9BcYaE/ZgmqjjEwzeFZ5ZzMMdXpNTCHOLzHDBqwlS9EmJoFHO2JpBpHKldUL4A4M5dtVSeH&#10;whbUhlrEyVNrBVflX5c+Qbe5gd/CT1FLAynUCCDPbqVgWTes64rbbQPUWd5qVYfyhPi8h8IwSGDe&#10;AoG1FBwEbyTZmjQ/bKVi1axLhuh4Gbu7WJKM8vSpyV6nqhH9WWtRB6TAGGRHeAQv9L9KGEWuHaNr&#10;0zqpdCASKBm5lwXkp5wP5bvDKqZg9qE4nfucqAYLy+xZt1kezN5xDMn0Jwa4SPLZ4/09MlNbE3x3&#10;lsCfnDM2JiX0nxiX7eUc3XkXT8boHWMcSjtKK5ZxpTqPEb/zzzk0sGfvE2qRoEmsUcHkA9Cqtre3&#10;z3iZE4UgjVlfPomzEsBe7liXBZ0InQf+8q/+Cv/2f/23+Ff/8p/jl7/+Nb777gve3l59r479gWVZ&#10;8Pb6gvVY8Pb2hkMRD9Z1wS9+8XP82Z/9l/jb3/wWczAeR8cPP/wgsB+ayQ6WPRIMZXGcWjU6wXge&#10;m+KD8O8pbzGZ4TwsPjQeYfjvxZKCNDA4JmNZBMN+dGCRMiywdGxVHUNtmSmZ461JZf/ooQuY/88c&#10;ubUafI/pVvFP4JPUwT8mGJbAAYdPKyDXJ4iB/ehY10WaUgLqjC+KLT0gWDni6K1rcWiQVhtmP0Bk&#10;CAcFRRuCjCFY2L0Pr7jo6mCWXgfSX6GVFYbvPZlRvGca4f39gdu2yvmqGpDTvajLItA6S0PvUrEk&#10;WeoTtUjARdAsCEfvwp+mBN6WpWm29yF+uVYleMqSDFQ1cAgMLG2V4AlETpGehdoKHvdDeuZpgURR&#10;2SJ44PC9MnvJKqVMXhhtPY678Bo03B/vkj2v2fpUlH8yKx65+jlKSZDTBhEmZ3gyY1qzUvU1Tpbk&#10;wOOYskesTZ41galUyRSvTYIlc5I3bW4ErVAV3+a6LGiMbLiq4Xk6OYFjZ/qqO0oA6aqqDJnIjAyh&#10;5qywEdmkL5kYyfy/6o45S+BkdLlWBlN1/HUymvw3bWYRah4oH0qfnalKwURVlz79bdewGSNZMdUU&#10;hIollP/kkDZlKRTccL4Ib1LBqGV7bGuuBrDrYR+uGvv4oAp2KEl0utYOuOwT4NStv/JIZYlyCkKZ&#10;0tIYxoxGMgVwbMNSPApLgGMxiQAt7jC18lopnxsq9KvZeb7kjrNnpR3MIGqwJoKGmwUr7YI0kkDe&#10;WVZFS0sEayneOKTWisdj99I1YTpyL+4D5nxZ1g37vouyp1Et34Pk0btmaJwNg6szJJ+3Z+spssFP&#10;ZlboICfDwKoYYl3tW55JerK67P4Kx+IKydWQselwwqe323DwBC0Jcgr174bT/fRwnD93xxuLhqTq&#10;i2bnXOaoxoYZKtd1jWdRfhB0sCdDxAZL6bLMRzxYchm9N4rzE5wvoPiV4fja4CgAzZ4jXxliZRe6&#10;ZjQBbcRhZT1si5vmU4nC4II5fsjX1jQF79xs4/5gXsKTz0qkjO1MO2eH2XlP7bpBwuGKzp2ddgnm&#10;TCJdC8PGBsivt5XkeNDzY9w4nE6PROT4mGZUGFyULK8GM8kkkNFsprWYf3ZO+PmmWN/sU/QAptHy&#10;RcKYh4cZKKwySBuSZdo7O5t+/BXBHV96vxf7GM6f55+nO51YQIw1z00+eT7HAJzXn8aW6YnUvTSj&#10;RiyPJvMJ4wHk0iJdm1jRnBOP+wP9GKjtK1pbMKdggnoJ3gf0Gutmu2NjeFoVXVBgYsBA2GJddEym&#10;shg/ITgGoj13TKPRHvQDAldxPDGELvycwbJFY5QnGcPpPd8cisQEFQoCTWBB5NBzRJ+TwFPXDJhn&#10;GeU39vldFynOhmRZHfuOHwA89h3t/a6GEikmovVDEePaeNLRexhrJTXtcR6bZEuWU7ZHOqf5wV7L&#10;PKqeC4XhO4tVmGOPMTGZNJuHoSlfoUOazuvrLzqOBZTVjnIHbHE6m8GffLzkeLsAUNR7JM5fQnco&#10;nsDgtoCB0D7ANAAWhy4o+tboQsLPsEHgiDLutJL32RrcZ+HvvUOdZqDN2uybmvBhenDi9ROaJa/7&#10;4BmPqldB4XigvJoKmeCQ4Rmf1rcEMs+2TAdGGkYmRspd12vOvI8Y6uAmtSF0jrFisMQc31u9Lge+&#10;qcBL9pV8krnCl6e6yHDay++nq/wunP5lKEDbFro+t5gj6cMb+7UWnbHkDQ94GEMjuMw0R1XooOd7&#10;ej8WvYdAnDCsufdUo7cUw0Emh2AAkTa7FCJhYoGosXMC+DpFIOK8Vk97a3I2yTCHmyHyvZY5mQyI&#10;9+Rv44nymqbbGnOmWPu8Ks5TkeWK8g6YYzwc1KSzDF6V9W6jAXK7y3ThmH7MIbNjAjCpKFSUjKiW&#10;hpgRe/KEBVsZBNaEp967QlVOxWxVhzjlgIjAYxxHx7auuN/v6hQy/gIUYoVVkazfpnCXYBZ4B2We&#10;hgU81Ak/LWFyir56f39XR7Y66NTx0tqC2qo4mWs18SvJUiTOEoO+q7U5XAhZYgkU97c1ma/BxyiP&#10;K4VEVmvmZGuSXTlH93GPIRXT++zY1EnfWsO2bahtEVPm0KzSJiX9zOywWQDQ9wcAEkiSGhVZPCam&#10;nZVS9VyFrSN8RLRlqg1YgL0f0F6eDq04hvRIIaoa8JBZDs2EnnOorCUsVfhTVb7mvYn0PFmm6YlG&#10;WWW5+YCGVEpVAH1OLOuKBmgwQZzgAquj2biwKhc+2UkeCJxD4FUUS3lYUJsqxpTmhuJDYNcx4rtT&#10;YV+EJu0985OfZQUBVDGxg/uB3qf7YWpb0NrqwZC2LNi2GwgP7I8d+9jxr//1v8Ff/eX/hX//7/8D&#10;/tW//BP88hc/w3bbcLsJ9vRt2/Ddd59xf3315n1vIKzbhrETPn/5Hn/2Z/8CL6+f8Nv/9Fv87nf/&#10;CcziyGQWmBcTRLLmw3X7Wkh7qMHlvPG1U0ObYB1wbupy5CzzJqmNFldqFvqBVm8SiCC1FQlqpzNI&#10;+w6sbXM9mEqFJTBaoGuMjtaWsBsowWiR6JBSTT2xtMXBK8dkgCR9YFka+jiwrQ19smOWE7SZLZtH&#10;gnAoLrY4mOV5S1vw2KWS9P3+kEQJrThgIlCVbGJiU+YIQJEG3CTOZ4LAhazbBgJwHEOVg4kxDIqo&#10;SHPGMb1CrfeBdWlorQisy7ahj+m+sMksKAUM1CK+VmtWOotlOBsOvFZUM0kgQJ3jowfEYqsVP3z9&#10;QeFerEqmiF9sdCyLNeeUfRAHuPgR1nVxGTfGgVotYFdTAFJWZ11vej4LUIBSCcu6eDLKsUt2ufgi&#10;1BeovJYA1KU6HQvedwehOo8Yw6p/xP/YNOhhGfFzDry+vuLx2MEsASMLtEIhvabqA00hW5qJQVwV&#10;NzsjxU7GOZPm6cLru9kZ8PSdb7wuDkNTMTQ++ePP+0Apun7+j3px/BA5zadxna815Sp9iZNyjpjD&#10;P/V1zcxKQ0tDCrUdp2eGKh0GIgGnrxACQzcEmj9rhsA1pbhSDaYFI1SlHTNqELuWx0wAvCO9GR/6&#10;k1minE0jg7UVdI3Gs0ZyRElhxwI3bHIbt2B1Vl8gUgaS50U2V/27H4dEkRSXiki7K68rAMKyVPSx&#10;Q/A3K3Y9WKiUnKPJdCJCArB+ep19B1eH03/eS+7xfMY+sIGexgJkcjDHyOU6nOnb9/PySKcFN9Li&#10;Duebfpsf/KExn278wbWeSfHhvY0fnd69bgrMSal//OhQOP9C1zfP79PlrR+b6kcrdOV+HhTjOL+e&#10;lYpQdE4KD+CY7tmo0SvdcPvAx5UuND6T3/qn8bcnF8Flb5Ib/vSMD/eW89zSnVWJoxOPU0o2xZBh&#10;C5i45rfnYpk3duVHQznLvQ++f5lDOEe+cdP/X69/3Ln7+HrgW+sRgacf4V8nRy2fH81QPPgIRlxH&#10;8QfPSLolq8wVpVcyiS2DwvBOP54tuwDyc2XsJTlFfFD6LMPTDf7/LKcLRQaiOfDyfQXiQw6wHCmT&#10;l888+Lwq8ddH9CRkbucnrW0ydlQQytNsnpOBSpr1cXYk/ue8zBCVvdAMFNZ1YWviIwbHGNOVZM+S&#10;Q5EgETOej1Iy7JTOfpxWzgElc/x/eIZNj9Tldlr3fQlDTZxa8HsZPrSfC90HebbdUO7xvHexv5M5&#10;3Usch8bG4372HWPbLOvwdCZDlrFTZIz1ef6m9+bvxtpcF/qbfFlfoQ0JvWULIvP456BflslPv8jZ&#10;YYjB6YkmSiskZytOsBj15TL2pxdzwspOwyB8g4PEJSXR4T+OjZ/pzwzfH38985qTOo+r3qXPybaE&#10;OrU+OjF2d3IHCPvYzokFoSNk/fCZC6b7nR70vEKUMjXzdcZnr8klf/gVtH5976pXuLWkb0fSyLMc&#10;vwYxTF2MORofvyYTXHTAPJ0PiIbT+fT1nRHgM3iRmZ5zepmKo3skQTpLmxQ7hRlebWl0Mnr3DPQx&#10;BaLKnmVJFJMZS23SjBLA+/u7wAqoU3h0qRYWzF3B08WFfmotGiBWx6TaT+YQ70PK9OcU5+hjf+Dl&#10;9uJbRwS/R6lV8WiVZofcn6c2qyvAuq3iFPKqysgUNcd4dugIzWUMXQAGBWMQJ8bHdU5ekUHkkJux&#10;/yZHhAuS9lQwuKNS1LY2Pq7fs2CoJ8dd9trw2A23OlGQQxw80RWSnURn6pE+DcNhb1iDsiaXA1c4&#10;BYs4Ak2y/0avQm+P4yGwqpBM7uqV5BY0+bbNHGeHIxhoMpk0yQDWJ0b1IijXZz6dXz/9bHsMFcmx&#10;1+iMbd20IeXE7JHcVUp1v8iiwQ5pzsf467/5W/zf/89f477f8f5+x9evP+CHH17wfn/HdltRaRHH&#10;r0L/vLxK1ZusmzgkH/sDpVS8vb3hsX/F3/2d7GfXLGXjg1QKCrMGFYxf22Ev57X6kZfrAfryJCnX&#10;fZWcC514gPR0eaAqbFpVWrfznGX6HNZ8OBMZ+RmRNTFfTfB5IsK+H2CeWNaGnpzDU2FGJSFRg2c8&#10;gSl0uq6r7qnSbzoW7Oslf48+UKhg3w9flAKpTqYmDX3hECUdUGz0rhWLq2ZyF/On0fTABRGhtirN&#10;GJs4jG/bBrFSJBhmDuB1XTVBRNdbA3a1VHTtPzCMfRfSccs5tGaSwrsLDk3WPB67Vm7YlpDAr5gT&#10;XE+WJfIKdIo4kuV77FAtcwhGu2TBV4UckgoBCVgAHqRkGWMf4nyfkOzvx+MuOPlLU9giCdYYTVlP&#10;N6eRpG8a3xpdMNGZdby1euY/qd5HOqdtW9GPgTEY69YUxUKyxuuyYlmaBkEW1F/+6ld/IRlCmnHl&#10;RoWVkVs2ycUg8fGa0pSNh/OBkyi9DLByQY7ERzYeeTleZtQRGdfGRlYaSXAMM5UaalSy+jnCHW2t&#10;few/ubGpECkrQp8n2VE5Pd+UkTAmyYxMMn0lBJZFp08CMAkk0UPYN5tZozkUSifphYYxTIS4v2Vj&#10;e5MjGYT10LE5yPzOzUevRpQJZ8/oh2TLWNR10fKuHCkaWipByiBA2iCFAG8cydOZoxOzZSEgsicc&#10;s4gItSGwQaElDtqkoZSCfYrA6uPA6+0Tet8FtoRJy0NkjsYYGbp2kExwEPTQFNwfDy2JYRcAvQ8s&#10;ywrJYKhKyxO324ZjP7zjrTWTIARUBRk1XZSg7Jx1HwiCcApyV/lsELIm+ERGuCmK9qoUzMyIfTrG&#10;cSjfkdWblAIjCTZTUc15jVaa8LNMNKNbCxjks2klskUFjylIkVWTjQ+jedFE3DjwMatBZEYIGeH6&#10;ZDw9ymdDIdyYw9BwOs8WB2sJ5Y8pChz7cXrTRpg+MF50fiPmQvEt4SE2zjQd239bJjuHUfFgGp6U&#10;dImuz4Z64g2hJkf2UjhG5Lu66g41MC9K4kdGpspO5OUyxddNNDcayA0DAF5OnY0/2xfXQ7wulv1Z&#10;pphOlswCox9KDo/AtxNeL2sXVT62wLmpKiPudZqq7tW0snP4NrhCJuc8eLDIGYrsfSLfw+sqZkev&#10;0yjFd+w8u9zndH4Q6xf3Y18HOwpOaYkQrycv7mXGS75n9O54fqJ+h21vn/GJc1Z8/LQyfpNpdn3c&#10;0/cpOV2g8oKdaM3pEgFxqSY68zSRJVbtQN40hW2MHtiNOZ/5is17hryyczJZ5S1gLDI3AOWpPJMA&#10;cAFo6vkKx4M9xmlf5+RFVtwBVIH7ohSwSvsRzddkjazpjEEnOV8qwm2uW2lAWkLrlk1Gp7NfqOp1&#10;kl1j7DNn6viN7X1Kf+eHauaFNdVmZm+C1EeX0vvj8OZrMizbF/IMIM8443BAwPhconNAeHvxoIJ8&#10;QspHvVn7SSaHHoQsz20/rVzb9sypTvZ3xFOUlajsMl4oEZ/gzSxZllH+b4saNJIJhVyPiHEZf7Bs&#10;J+n9QZqhHfoIiP1+fr7JHOtCyFODMUbLwi8yhJRlmKczmdbQmiFaQ0LikAGmizPFmil5Snaj0kih&#10;AjKoLquETPqBwZSL/sFa9hs0L/y5gmoVncWXsGgmmjjByfm0vk90WS9K9CyDdocQ4CXGJF3nfM8q&#10;yXmLrP/nl9gLic/5vivd6nyn2gWTAB7DaZydD9raFx9mHEfNtFfdtdQKTll2LmQSnGApgVlqMtCq&#10;yUh1MVE9kj6Rxm8S04ZRSEvXTY/UT615bW3y7FqKQDN55rfoDFSLOy40hHHSK7xJsdKg2STXtc5s&#10;iBN9ToKcyXl2lJ11ZHabi3G2Hs2JYHzlKkK8WsBoCmbPufahmdqw4wjoHjlWOlvVjn5ezDaz59k+&#10;Qs8KhT7HtnxRsWJ83vbRYCCsHqsQAWaPkkCf7MehiUaEdVlwHEOa4sHka9jZQFQ5Te3JISXsBZPF&#10;LqxkDYgV1sXEv5OTMIoxBswmn3Ngzo7eFcMZE7fbip/+9Hu8fXrDy+2GpS1Y64JKFbUK7EltDa1J&#10;VUyrFXWRTOxllWztdZGm87UugjesPLYopne1CuTKAuHVd2Ay5nFI40XFsB0K8SGQmg2VgLeXF3x6&#10;e8OXz1/w9rJhaRV1XUWWkuk6wceNd0Czu6c2LLRzX6rJlQlMgRAwPcygEmuSvyCBCJCzC8281AbV&#10;hcSpp4Hu7NwMHVh6WQhMgdp/tYheowkkRJGFCnVICYwMMLs4yFgD4AJRSgnPmwSOwZ1vE1QqSmtG&#10;zCAA4ziUBkT/kmD5wJgdtRImDxxjoHehvcmMQ3WMo0vPkcGsFeCqxDCLfTpD7vY53N4eym/33hVn&#10;uqtMlGqAovxGcOoJt+2GZd1wTMb//G/+F/y7/+3fAWDFJZb5zDHDhmag94n3xwOP+wO3lxWtFLzc&#10;XhTXueO+70orBX/zN3+L9693n4v5dZiB++OO2ybNDWttqt8KbRi8DTuPlINmjY492I/QJcXJHA3c&#10;hSdKzzaQ2uSlWtGRNktV3+AEqEiTUamakbMofi2IgxZahYapGdNQp2yRZugAxjFARfrTWePxdd0U&#10;VqOh9yFOcwJury/4+v4u8CLFGmEOhS/pKjNsnHLWrCEl1FdRCsAjN+uVigvmCtL3sh9wql199B2G&#10;27/vd32GNARtbZU+CaVgWZZktzLW7SZVLLUK3A0VgaGB+lUYaIvwo9u2RdYzi/21rA2FqkBD1ep6&#10;QK3yXqlZPkkAh4pAvwytmqi1YSoGVylV5aE2Gl1u6MeOdVtx9CPGRQV9dBm3N10VrHpBY+horSr8&#10;EeFgaZRZFbO+1ap9MAhLbZqZL7pi8k6G/NO9HGoPC9JDxWRgXSukKIM9cLC0pnIDAdkEoDYSmCYq&#10;0mS3EOYkTIhsAjNaUTkRRG8GpRkRpuDY+5cX5V9M6Rclyz9JSrvd1Zw3bHifpqzDlDykJ6ZMBCY1&#10;CqKsPxQ1Nhkgm8+pMREYgQ2bxoXI8iHFwhGFRRow+tQ41iZGlsJbDJ+fR6EQ2F+Mk50pV/nYbLJx&#10;B1Ng7PHWxC4/L5ShvBcSsTTsVRizRzzC7upyMztOjNGqYLeGGGNOz77uRweYtdv38A0jkDYcmE6M&#10;cwruJY+BUosqVYqxNgZYAy+m2LcqZXW11JgbwZ0RxMDaGo5jSDnL445t2/B4vIOoYgzZF2aWRhQk&#10;eKRHHyg8REmbUlJx7Ls0B9Bo+pyEPjputxd5qDpUiESJEKd58RUfs6PUBdkHkDbiRGfnTxM9sCn6&#10;nAxV+44KvPMu+x4lSsLz62QZxXn2/dc9Y1ww5c/Pl7klx55q+rmpGaAR+VJAUyP7qny7kmuOAT9H&#10;wQ3sxjmWxbE4yVHA0dMWEOnK8IyD87J/lHVr5/aSJaBC4A9mNCe7I86rfHBan3/MKz3r6bm6J5kX&#10;G5TUHBODCKyGhSknFjRzg1XXMHDwdHjGi/3etr7GXz9YA7lIDfCP1+iccaHKpjNxTjSf521jKuoQ&#10;slJ+9gNFBHBhG4LcfdreBr83A/QsoeJ7Lj4suHI5M9nItvN1hRSyclR3JFyXQvmg0S7r3P3ZcFIL&#10;2tQ3Xea5o8O49FXufovA2MkzZ/o5LaSbmERHmq/dm3Gi5svnfLo2388aDITECjxm/aYYP7Z2tinM&#10;EFBWiiV1Tw/H4NWJSEQXWrN19BCeZIuw4PLZ+2BTyMnXOEbPzovduZCWgDkTkEGEsTqXtFx9GiOd&#10;Ph7Hj9b7iVzU+6jT3BtlqhPS9AyBXTF6cBwkV6bjRTDHXSnpXTvT5txI+xjBIF1rpGs/4Es8o8Fm&#10;wsDQNUyOW9tOOn9/KBapYPSV9Bj9Agi5EZjNryAaNfmS+pztypSRl2gjO31EFoRxT6CA/chP5Ahg&#10;xxrI85I262f41GRYaYgpZT9PDmeeWYMS/pePpwU0lX/X1ACIsr5ndCXjLk47QGpQcJZPUK5LsSG6&#10;AnmJMXmiwpwqF/3YoRjyKgX9BRWlM+M0JoEyKBwe+WMtaIjLvROPUqdHzqBlP98yd0kyyJWJdNI1&#10;ChVU1x9NFwnu5M5BPV9JW/rgJXTqzQoN8qGEjnO62hWqk9aWfj/r23w5c2T8aBoMRdoTMl057pad&#10;FvIkdV7pb7bmdNlJc37EcOzsWABe3nP58QGPiHE9nRCvhonPzWnMvl/y2eWEUSR9zKQTghA45ZTW&#10;+BsbZ/qROXZtZYJW49wD8FL0c/IVISqg2fVhWU3F24duVQpmMwfW93nvETLExo+c3BKHmNMcCyK7&#10;k7J8Yvgef/RiPRQxFIN2kXeqNlEDa+IW4M4nQDBdwZpwYc4PZUdzxnpJ4EXO0ejDddXMk3kyuNp9&#10;ZDhFdfgc2GCo45IKailopaD3A5UYrQzMKbbh0hbctg2lSCZ4LVWgPHQ1mi6fYTmDLA2PUIm8NxQQ&#10;QWQA6uJXSEEwZrfAnNICFTBL80VpDgrJ7CRpyNfKgnXb8Prygu22gWhBKQ2MSCArjSBObWgT0+C/&#10;Qj/7SRaZE5f0DLKe5zkFA3xdFj0nGmStz4GhUgpgEBSjC+TBnKDSlIZlfykFaIlInNmAwINpcMx0&#10;u37syNnlpMlyBmFkvBWqg504op9/WdcxxDEa9kzVJRL9Q6qv4fxoP7p+T/wToxso4tAsUWloGBmu&#10;dlZn+IsYuOLmm45fC4mO5zqiMg1iV4PmmFjWiteXF3z//Xf49OlNZyeQH7//B3HStp8tCv3G+Pp+&#10;x33fxWn4+orf/va3WNcV3//0Z94AsgBC37dNmyB2ePAfAFTHvW0bvwEB2wAAIABJREFU7vc72rKg&#10;98PPsJ2lSBoR3me9/LIPwQPM1cJ81XGat00zlNO+CCyG+H2aJspNlkCV2KMDtS6Y6OBRsC4SmF7X&#10;FZMVa3pKBrM0tDb9WzagtYb9eAgMxxQ8/FKgDmXgdnvBGDs+vb1hMOPzp88gUucnM/bHHf3oeLnd&#10;0DXbnpnR1CFbCqEfw9eMmcMpXasmuEgm9mPf8XK7CUyTs90U3JwSpCp1k7UdspjvX+9YtxU8Jx6P&#10;HcuygXmgNYHvODDQaoH1o8Occv8xNXikgSwixyA3zauoQ9jgjiwgNfoEIM5ogfiVoMZQiBdoc82h&#10;QbaiEMGTp/OQH74eWNcN23YTvUEJfYwpzSa5Yt93CYr2gW3bcOw71m1x+JalCfTSUlcNIsmePh4P&#10;51GSYFtAKBiz+1msmm3+8rLh/f0RCbIaxGut4f71Kzp0r3fZ56ML71jX5jA1RXXxUgQeeXmRvn5T&#10;M+vX7YY5ZD0qCcxRyxqRmSEqkvBRI82TEwkSVQiBq+JMlRnPIPlYVsNiU/GxMmEXDn72nVFZk0pX&#10;yTk72smNSteOVQFLmllW+WMwPq38nql2fLo+FHOoQTN9qeTwCeO25kScH6BrIp/DVde8tib0fJU4&#10;sibkZ3b0pwmwZQ2o8gade1Iaje/UclaiLYrP00oLJDOnwMqZOwxXfLKUrZkyKQ01u2d95DIqww27&#10;3+/S6AMknZc14mtzkmixCK1WozEEM4M0u3x0lYZUsC7CLG63F5RCeDy6HnBWQ46w913woHrHcQzc&#10;Xm6itCwVt+0V7/cfsCwNbWkSSZyMdd3A6ABXhUiRiNfoVgoiCsW+78qwjD5jMlcjx9ZXP3QaUpXG&#10;NYPI3IHPPb/hfqL0nLOKkWyV5BgQRepyEYkzfNKV5hE0c6F7c2bJT82iAAMUTe+k86/tkzzr1JTI&#10;55HOA+wr5/maM0LsNlPsY6zFsIgtY4YB4yFGm3ZOzDkczni4QfRkT33bMk4jlt/i0j/wpcv3Mk88&#10;rTKfeUY4N7WZRLG1nmo4cNAUh6P/HDCBBw2cXxKdFcEPjFzxZ8Q+XWnr6Rt272kalr0dYzob/yMM&#10;UkrYsabE+T75apxo3tqbOe9maCMOe7bRkd7pOmCjC4RTzRfEDbQ4a7B5pfnma4yvc9pf9j20Nec8&#10;tCSb7I3zmUsPi7dTT49s7No8s+PTN42N38S1dldXmvNap/PIfpYR97DsfJ9qutbXWeWFNTzLugPZ&#10;CFnga/T+vgr6P3m0GKHev4TMKWnObpPJRmvKG0nWPDdVtF+LYkZC+w+ceh/o/VhTWVkZJXnkRTAm&#10;Hc4SDEmLMbmLcDZdti+2zSBA0rqmLHpZruhD8cyjnmnlKh+onPeZPRUxdJVTZhCQzoBl/nPw83i4&#10;8/BTRrivhvJqz2gFJoXWJs+Jq92hx6wQCSJXStEqQOfSsteTh0NYXB3YeS2SMujPkoT/oA3fK1sP&#10;gsgx5SOsuJuG4w1Q6g1hQ5MmRiG/xfFt/LxAv0uaha9VA+Yknmz9WCjvDkw7tH2deb05LzuriqcH&#10;y+Qlgm7UNw0iuGOAv0Wfl/c48SWDqJsszvswqvWsM0AkuabF+SOct5je7GEBW8sZVUqsjiIp4gv6&#10;zM4AovOe2/0IGvTCeW/pxAMup0l1yliodK1mHEfFZnb8nheO07tPL92as55jv6czqraPperEmAFG&#10;VY5pvOO6adXlJzGf8cxV9krVjA3T6D7WxeWByruTHhvKbnrrsr6+5yXG4o8KR3c4nvl0bsLhH7KV&#10;/ezhaW8+1lt0DwnhANdVBYDBGgxjy4y2zDcbl+2xJjVB9t0c9QdDKxoYtSQKUP7hBXxZn2XT1dQR&#10;QOrYoGj6ayJI6Ndo4nnNbV2I2flCDCFS2dxR7gL1cg9yQSzPN1gEgmebLq3hcX9IVjUTgALxO7Gx&#10;IYDZ8YmJCHMMlNq0ijawXeeU7xQqsH5SZh8ODo5FOu4+BkydsObpVQNhtTTJBl+aZHCTOCB9/wHn&#10;P8a/mjUBrIJBW0AOi8LMEkBL9DXUCV4VEmOwZAofx45+iKOHSkFFw1IbtmXFy+0F2+2GqpCyzBN9&#10;P7Rnlcqx1MDQenHZq7qnNWVMs2k+BUxKj1N6bLmTNylPpgNRKYJpzZGcIOPQymgeaf9F3k8fj56Z&#10;2oDCWrkmcB5GN6USxjEkYxxaFQBgsaplPUuh11/5BPtzR7eAVAGz9k7RKvRxdPSji2PPkhx4oGv1&#10;8bAgj2e2D60myDohazWEJuMlPVHkpeldBnFTUEgCQjXRhMyBwdoVsi0Nnz9/xn//3/23+B//h/9J&#10;MZmnOuUkm1YcyiKdJjOOfuD3P3zFb3/7W7y8vuJn73d8/vJZnMXHDoC0UsECVKbLqR6gOMd2tmqT&#10;vFqrmhOcbFJoOeXrWlVvvp05BH9aj5w3J1/WBb1Ltd7kCR7ScHDRJo5W8eV7pb3/rHL5OO5oS0Et&#10;0hhxajXlGAdqWTQgZnK1ROa1/j15iMN6Tnx++4zed1glCc8putZgDdZObNsmTtk+cOwPlCp420BA&#10;vQhkk+JRk1adJLZoELsG/4EpgZ0+FZfddJvJaGtBKU2c+iRBtX4cWJYNwAA1CSasq0CmLMui1QyM&#10;eXS8vNxwf9yxLIs4og9GVajddVuxawPiXZ26x1C+yeL83dab5gGSr1fVagKeWm2oOtS6LLiPHYbF&#10;vSwN+76DGikfBlAKxmRs2yZneEzcH3e8vr7qOWOFgZFse1kvoZtlWcATGF3Od22yVEPlRmvqnK5V&#10;9PlFklABSIZ5K4rC0GTP+4H7/SHwQZT1NArkgglQkQDXfhzujyOSnhGy77JXcwK1RT8/C34urWIo&#10;2sHj8ZAKomB6KtVUEREDiJ6wgK8vKxewRiJhlLAr7DCjCXjOQv1AQNv32csfwyhNajXCWRICPaL5&#10;pnRJpFBeprVwzIksy7J6pNiwwr79igizZ7rBxqa6Tlb2E4Zh/KTTd/LrhHXrRog5as6uz3DUSEmK&#10;3Trj7bAqm4TnsaYbObB+rRXE5BHZoZhMxjB67yitnDLGlrbAuooLHpI1QBIGfbvdFF5FiK+1AmLJ&#10;rDNFZH8cgjlEEqmbip8mP62ECaiQjs6PXZiGVEPIh61W9HGXbuAvL+h9YrlVvLws4tCewztvr8ui&#10;iptkr8+kGJZS0JqVt9zw93//g5YOVex9F4e5Nh7JDojshLw6w5ktIyJoE/o9twV8DHJ+zg66uE5v&#10;iPMbupFZMVaHiRmqbj59+F1TnNVqzrAOamwaDhQpxqskgeuYifw7zxnEqviy0TLO68Tx85RN4s4a&#10;OzN6DxLeRFru58bWTPwnPReXd6+//5NeYTmeTvLTi75x2v7Ag2PpIsDoip3ZeAmvEWZMcnKMc3qU&#10;GsD2t2fGKi/8KKACvy5VMfyIHMiDP8/ZzBrBRXTag9FIDDQ7oi2gaGMm/w1aRZTfSYuWfpyPStBP&#10;/iBtZZpzzB0WkVcjtqpDJJ+NuBnOa697ccaU1meei45g2YCnM/Hk8Pr4Jbq8KmvpGecjmCWKyYXr&#10;QqVzwpzWzAYt51wc03pmk4y/3t9NLMv61duXUsHpWWQ8Rw1j321GOGO0OsCCM2xZmk437I4BW0cz&#10;zO1RYbjDs0qZjDptjMGf4FsZRlJgDz9nQuY5Ww+JCADZxWF4yu+RaZ3XRMZwNpJzVr1h3zOzJZCq&#10;sybtbZ7w6T72WegZnOZg98VMZ9LoupgECY7hW59uwQDYmlRp2S4ya9Z9Y7ApSTIKLtbp40MRZXqB&#10;HE01tBix1zYT1xsL8sAsAJH1xbMj/PxAcyCc6AlxtiZwQgaUmURw28+RCig+7XPmgzlhoib+HDRo&#10;BrwsV4zzHGDMu6LOMOM/pGkuWiVhcBH2FIPE8ecS4NJXDiNs9BNnmeHXuPoRDs2noJCO3xLnze2X&#10;A7mnk6COCUCyY6UBUvSDMQJ4+s51ndL7HgTBj7x0v81Q78xOm+aIZk4bdf3y5f2MQWyXeKAp8Srb&#10;+7NsIh+s2R1PY0/nJUlWf1glYOBKL5dRm2xlaLZq/uwqU2It8qzt+TZWmH5iPDJdb3mX4uywHTnT&#10;sp3qLGZcZ/5oPKDT810mKs2y3VShmJis8ZjBEKXb8nnceR4M0qQbC9hmuf3R+sp1xWV/gkOBBsyY&#10;fW+NK3yE90sqoBjssvj0pPS3c5vE7w3q0voYGF9iyO2GJh/t+y6YtHOAJ4FQUao4pMUxMcXRp/am&#10;NC0LjNxpWeYjRkKV/Iybg88q7yxDe4yJx7FrMz3CBGO1oJRSlTWhKypa6lIxtdLKcrvdCQ8NdjiM&#10;gurSV16jP0WPDh2v1IIyKwSCT+EihvBMycKueHl9lX8vL+JHGA9stzdQLWhrw+P9HX2HZqdqVSsP&#10;nHmSrKMnaFS4IwzFnJgTrTBqKdIgssR56OqotvW37FFAnULHDiIopvtEP7rrDkMdF3MIBE4pVWBK&#10;WSBbiulFEKxv2ztoj4+jD4FjgtqIqAAm5thPcraV5STXmcUBPMbU7wtuM8YAtYZ+DGm+3bvK26EZ&#10;r2ITzbGLPjeAKZhSLmOHVSdMqxjUs5P0fdhJUp2EtOJnTskOx4VGjH7GOEAHATzxJ7/+Y/yzf/6n&#10;+D/+9/8TjILX1xd8/vIJt23Dum7K2ip6f+DoD9AG3B8PPB4PPB7v+MSfgDmxP+S8lSoY5JLIZwGL&#10;kI+mA0VFnTjHBTpnqhM9glNSpS80VUvFqg0apUH6kIDXrutu+tkkEEm2b++C99yqZo0rz5SgrCQg&#10;Ph7vkv09J3p/R6FNtLEJDEzUBK1TijigGUJb4hSWAIjh3v/+979HrcCySFDudntFI+DxeABgLOsC&#10;woLed8ngfrnh6/td5k+mJ5KeiUg2PTSbujSBWLP5C9SggD+V0qQRY+qXI8kORc+nVWRJRc0cE8si&#10;+O9taeijY71t4CmBhGNnbNuCPiSYVtYVpRQcE0AVeyhCUMIfjmNgWVegVfCY6P2OowtE79Iq7veH&#10;VM60gjEOPPYHNm3YWasgOKyLZIMbvPHLy4bj0CBHNxjOidv2gj7uYFYolT5QS3H9urWmcEgsdKzw&#10;Nu/vX9FK1Sx+ob2lbRpICTgZgFEnO556a1Wx7xlzHmAWVAnAkm/g1QmiH3Rsq8iCfX+gWib+nNj3&#10;A9u6OiwOQChFk5WYcRwdt+2G3hlAwfv9jtfXTyhEWJY3MDPqL//4V39hKqE55yQjGbAmfKZWiD6W&#10;nXjxPpEqPVQQGHSitBYtRyUU8Ah1X7+k9yRnWHZYXLMzIe3WPcfzz9pv0h5NCbP7lMt1PiGZs6Zn&#10;M4beM6mSrlwmLdPvlR0Yyawk0+vY100nC3Pwm4JoOGomwMyQcKU5rY/jxkE21SL+EsXUiLubKKpY&#10;I9bU/zm2XjJ8XFGUqKoJZIs8Di3TkcxueaYoI2oklnKCNuHTQYCWN1pkEgq5Iox2gnG73VCb0Mnk&#10;oY0QGrw8mKfPw8tGWEosluXmGQGCmbR4l2Dmgf2xQ4TyECY5pZma4WBXjaIe+0PL1hi3lwWFKn74&#10;4Qdsa8PjviMy+YRJFI2EWranjE/LQXExEnKZaKKWoJeg0WJBKD0Dfp6MhnQ9DRcsdlB+N6xTU3JB&#10;ReBoclm3EumJLhinv6FzYF0jwwzzXJuUJWvVA+Yoz/cQenBKPH/GMW5WWATW90/Gnp9pOBZWlJX6&#10;JScly9bsY7MP37Bh6XQTD0D528Evs6mmA0zn/fygZ4U7eGE145QUtzUOpQtG42+mLEiWw/SMC+MF&#10;tpqsY2eGOHRtnd2pGfMx/ipiUZXw6xyy8qr/c76dHBiyB2os+JImZ6A6ilzp9/E+G8CUHmad3228&#10;gJRsigphwcmLU19pRuhSM+Y4nlFLC26ZxYVwOBiuHpkcZIAQDZauL1erkxzyhSPDQcP53OmHH90v&#10;VuXqeJd3xZnEJ6gj8m+FjHZZonIjy/WP5mDjD74DV5rS4+VXq94BHL5GZExFxJTTOlLsrfGWfEMJ&#10;GNr6ifI1fRnZ99Rccqqs+HgFF9Iwoc0ZDYRTq/p6lALH47bSWSIxAkQb0/NkvEdlleDfKW9hBqiB&#10;IUaqIB6LjLAMU6u+IMDln8MCsLoVtdzU+KM4KZSiLo5Omw9RyI7zGUsON9jYE59ijuco05pmBCr/&#10;nphpPHC6zRRmgzG80thDDQDMGRjRmk00Z/AauPySB4gxZ1n87GMxeQY661qGU2nPTNqhf27XhzyW&#10;+3CiGXeMevKF7hXY99AytJ4YIQV9+2rrcyck88Z4XSkUsFV6AhnkGY+CS8nKx3QfoSX9ui6U7qmr&#10;hOAPxntk/QuAlvrPGH8znc0cca6TuYOqOD65Q8F4tnTSG4C0rmEcohTPoAdrJp6OeIK8Oos1m68r&#10;pv8wLHn9aaeGKZI5rjqVYPtKZm2lgtoKGEWxJWWsLWX8wvXVi+5DcJ3CftZaY5XZzm8eQ5yzs64z&#10;cW5iziF29ByZoXeipfSLnTmfs/F31x/P8iLUKY7HBIEm6Tpj7j5eHbOfbdFFgnfCaczP05lty701&#10;U9Kb6kEyF0st3tzOqYYIRBWDimbXsePHg1l1y+K0Zv2GPItaGPWZz/n1+ghbd+c7VqkBxw73ZnC2&#10;SwTHRDcIHSivDTkT653XEKZwJ1gV21PSc8yWmZzPHtkV0DEpprY/LO8TfG94DAkWj4AvmYWiGsh0&#10;aALWtoQDVnnvnIKF7DSJ1NBWn1mK9ALg2cVZwQMDcMcauV4K7T8gjjrH0yeglgniEvZBSfLKthKW&#10;hQ0Joip0nvXkqKXh85fP+PkvfoFPb2/umEMR2wQs+MhzCJa09QEoJNjhVr1eCKj6HT9jJFj/Rk+W&#10;+ECQMY7esfcd/dgl41irneYcKAXY1gU//f4n+PLlM15eXnC7bQAtyoc0uY5KnGXN1p5kGbYT1udm&#10;YGISY8hvkvBCcFBYKgVmz3UO3PAxJpomGZDK89EPoQFC8FXK/LeI/jyL6zch4wGigTllDfr/R9m7&#10;LUmSHFliR83M3SOyqqsbwAyAhggF5MPymbJfOF9FEYrwN3h74D6QM0vODvoCoKsywt3MlA96dc+s&#10;Hm4AXZkZEe5uFzW969F5oFbg6OKsNYeojUc2soC4S3KZ4gzzkEZ/RAVlWaRBtmKGM2qyYYxnSQPB&#10;/Tjw2J/oY+Loh0C4KCaxZIKzJuMJRJH1l+hH19Ychocv0CljdEwKiJCopLCMezvz4rMwSL4s+6tC&#10;U5heUos49ZbbHX/517/gf/8//hPAA58+fcKHDy/48M0H1GXxJEvRkSWbdltvuK0bfvPdb7Dc7jie&#10;T/zw40/oLFjRP/zbX/D5l1/w+niiVILhRbsNaJn2DFStTreqfFYbppaK1qpuq/VAUagZsGerD5XP&#10;1rTQGqab7Df9S+x/WTNBAWiaoW5+j4nR4U0Ui2JO1FbR944+dxRqmuld0Y8dpSwAMXiIfjT6wO22&#10;4uhCt8c+0ZoQx+Oxo9Xi/Wug8uV+u0vlikLMiJ+qYgx2WNvJEvhZ1xV7l0a+YxzquBbIFEaRKgil&#10;ZQCO3z6mNqPsh/t9BDqkoTaBmjJZsiwNUxNL+zGwrXeUyqhUMPrEbb0BYCy1SsWIyoO2tGgwyjJ2&#10;KPb27bahqk01hkAAmc0lyZ1VHN8kvXlAxuO0ObDCj9TasLamwY0mvLqK471UUvkgmfTrIpn9R5ck&#10;0toMUljOVmsNS2sCl4yJtqyAN9UUf9K+77htqyf4ZvimWhuY5Wwcu0HBWFWtnM51bWBIZrpl+dfa&#10;AAKe+xPffPOickptCeV9rVVYoJF5CKwMVSxrxetj1x6BE60UtLOqdH6ZWyHMexXtHD8BYawFWr6Q&#10;lQJXBcQoZFB6kEn2859vnAHJgDyNyyUon5WxVGYbWN6q5FyMe8t8ZaTbmOLnKpRlFcVYrYGLNY8w&#10;ZZiSAnlSjmKxABu7jzkgCy4r4wq6Na70IVy/e10yFyhI2trXHC2kSgjrAYArikgKeC1RwpfvU2t0&#10;kXZtRr/j0csMlaIG8hjTwfdFuYouwsRVBZbsi2fIszjPO0sjrwLJRljWgufzFQyrSCjK6ITptAbU&#10;SuhjYFsXLZsQwVhqRauEOSs8Y7sWDB54PJ9YGvDhwx2PxxP3lwXjIAzeoxT6sqbJFIr33KB4u/45&#10;S/RsOJ332wQZAeleBPXawzNKc6op4I7tPKbIUjTF/mscAK4AeEd0/6Yw1ylWAxQB3mFpzCCfMxrx&#10;SfZ/LmlO55FJy/7I+Us0BTSji1zJM4XSDDM3QowE45/TedEHuoHgxnr6nnM8/d51j98sVVpCytdd&#10;Zvr+CssrlDLWbM9kOKtgiq/w6fvMkbno7innvzIofoeHnBxn7/Af4wfXSVxW8yuvkBkO7eQpoeQ8&#10;0Zwb/j3bFOPfeTqnObPTZIzH3eMwbgxVCPOagEizQt5m3RrzlDtMzEHqmLNAhD5lsmbHUjzZDcJw&#10;Opuz1XipBRvT4rjtkRsqn8+GhQrC6WfrGNmTrI7Z93fCv+PkbEFWBCzIac/Y5WxeRwuYBE95h6pV&#10;pvIYJwiROI7nuRkftcKp0grmAE4Nli76gY9U90PkN8ECz6yKmgXKKDnCfM8sAG3vmCM10Vl2fMS+&#10;FifFqGpQOiIJ+wu2a/A7igno1yzzRimCzmOwjYrOFBIwtwaZ5ggx9hU6kW8C3qMGSv9kRxg4leTr&#10;lMhXRt8rmdqT4zcuOT3Hmvxa870zqci3izk4Kegy1t7OrpRhyz6GLmfr5A5U7xlxxn51PRWI/bBr&#10;jf44Vc24binfNFESew2/r2UFWya+XUekp5Xi+YFMI2t6zSi220c40aZj60zv9vW4vkifYZnjpPeQ&#10;u4ZzOD3Bf79ymPyp04ZNU4d5kugm/9Vgn0TIkmfizKS8ikObOXEswukcfP0l3z/JA8OkZQ35Fcs6&#10;DprwtcnrQHQJcOYzG87lt7TA5+/n/YQ5oZDeszN1Xum876LehSNUSodDVoXulr5/1XN8HO9Ihffe&#10;A8DZEYjr0r+ljF9TasgdbhL4Lr4Qad2SDAWsvF9ozvgRX5bZxmg0fOI7Ks+sLZSHx4XIYh8Sxv60&#10;oZz0wNh7M8yn0XV6KJEFbeBravrOKdtUZYLYyufXGGKrUBEHz+RMM2dd0rJBJTv3Ajmma5hZUdGM&#10;b0sCICJQg/TRmlOzvAVWhJkwZweLNe/BJcliFIePZX9fi5z7MH5twiAgYDB1BVWvGqOjlKZBP2lY&#10;yCwysZBCrdrfEN1YnI/AbV2x1Ko0qhjSBkGhvIcp4NBKKeFUV15vgS6+0LN7GmyPCGCSTMqJodAa&#10;HFjWhTC7OAFvtxu2bcV2u2FZFgCSqTkZmvynbmyerm9d9RMGYxJ7DIVB6ByynidjLVHVID6IokF7&#10;cWQPTs3WNRjhSSpWOpbscpZJKuTIVAebZNpbo3B43xJtdMjQLHMRAmMOoEhwR4JdDRHwluAK88Rg&#10;Aiu+N0/WorgeSTpKx5Y0cPSuiXQ7QFq5zZIcJ8GO6VAuwxLuyLKfp8+XjSSZwTy8YsF02QjOCX1Y&#10;Vr3gbpPuFTvNkz5vXZtksLPwuv/4H/8H/I//0/+M3gnruuDl5Y7btgFEaKtk2ZZSsGqTSJM/1jS8&#10;lILttuEYE8eA+n5CRy1UgCoO52J9CRQOxpoSRn+e4FugwHY3TiuZ9BqA0Kx36aEmASXJFk+JDWBp&#10;iqgY2sezS7a6OtIFQqY6nfEglCZVB7XJOVlvC57PCWbDd1ZY3d5xuy1YasG+S++3x+OJdXvBGFLB&#10;MCdj7AdaWzAZaJq53o+OtjTsexcs61LxeD7Q2iq40FN8CrVWYA7U2tTBW8GYWNqSeLnCOhVx3BMK&#10;+rGDQJo4KbxAsMsrDn2m9Kp7CorAUl3fEnz6gdt9wzimQy/V1nD0Xc/m8Gfv+wEhi+oVSsYrtnWV&#10;Z9SCpS5aictCL/vhvM50KD/3kx1O9TgOp50xpapuaYtUmswpz9h3rOuC1y+v+PDhg9ClZdOr47/V&#10;kKdLWz2pAlPstn5Ic1OeIk+ICM/nrlnlA/Ng3G8bqFYMNj9cUx4YPXxYbRKfkye1RFb+tq3Yd8l8&#10;N79eIesjA6fNthTXkcaAV8osrclauCqRMD/hzomk+PqJUENTlRXWa0yxeKsShqMDmK5p2z0u+Xvu&#10;oHPljS3bUQU6rq94kikjXzPS33UE5ywp+48RGWDpb9eN3N4y5pjWCzY3UyTjmfk9N7Z4arQP8R7F&#10;fN53nl6NpVDUz1YGnfbB9KqTCWRzAilokBBPXVbfh8jwle+asprnFUahOqu1qUJ8Pn24Jqj7ECZ/&#10;9K5EtKjTe4qjaZpSqQoOT9Wvmu+NNO2sApa/H/p9OVA8WYDwqyiWtZB2WRZIlKqgRnMqZtbSUGpB&#10;qwtAhNcvO+qHO3oHWl1R6sSTGZgDY5CvfN5bW+2896aATd0A32dd67en5rLfeI+m4nkWFQ5HehhZ&#10;5sCxexctnbLhEuf76L2S7m1lZGEMZ6cUVMEkDAAVJOUx0D1UXlFUyL55tjmFnImoUCf9e9paZaPM&#10;5qEKZHov7Cy+2g9pV3SFzAmXP08Wq6+wOU1PK/7Oy84a0bu7yJfvvjGCk00Zzijjy4SeMZkzf7Sx&#10;6jqZ8X2mpZPl5u9aFsbX6E4Gc+YnrlW+83Le7U+171ukNu0ATYVVjonLrafue4LfQMgaM6RZjUpz&#10;Ecus1di071zOn/0eawKEgZK+qwq+ERFPYGqQRpRGzXqaLFlEsDPIniUFXYfAp7Z1o/N5Oq3lWx5y&#10;2pvEQ/NHniWi7/k6+cKwKw7Oi92rAJg0CUfDed1PvAapygQs+6hyiqAY6NpcyvidT9/PVppEdkzr&#10;E2fXSbA4Sl2+6NsW4Rend9E9FDcGzzjT5kSxzARCZMAaNmlebRfJDDC0YgjWyJXS3qV10vUxGrPg&#10;UgSksm4hi+rY9joX77dhtMvqoEXxh50d+Mrf3al33qOvv+Qa859ZKb5vhWYrW2Msczr75ydahPkH&#10;fdxMVQOvsc8zu0ETbzU+L7aqVmaBQCQK7GSFCjDoT82YKbUE3YFUAAAgAElEQVSc7mW4tjYU2xNr&#10;sE10Xhf3Kft+mY6RA8MyPg/8GB9gTtf7MuCcSiLft+xM14HSPWw1435nOjQsBEoPYzK5qicyD/X6&#10;UkcOkW1UCkCC3YjOa2JBujNNqXPoIq9EXLPgjursq0EskK6AOjNm2nN3OlOaP9v5DseEraLP8Vfw&#10;GeN+RtuuBCBXAvgYbByJB78ns8WQje+eebmuw1XB8NWJ30OvByTjM8Y6L9fL+GIPQj4rrncWxenM&#10;R3LB2/HEI96RJ6dnn6yXtOXG33Aiuus5iD/OlYBVDVlMCP5qHoUPSU8Ry7zMYNWRgHwd80X81TNg&#10;8i9OXjgvhf8C0tcpKIP0fZmnNoMsSt0sWdYlNTo2uiWoIxzKUzjrY2nt8t4oX3I4mNQjSBwVaQ6a&#10;bel0pGfGqpis+Z/TsPFFUnd2YWBKNa+dZSJItjQk03MqrAIDDhcAdZxwOktneekKgoy9yCExGu7O&#10;e+U6cewwiOrpXlHlK465Wgv6nAqBFRAXPKdjektmcAdUNjMo1piKY9+S83ihu1YlGY9KOMvzGZYt&#10;Y9U7jB5EXzqGOHxFr9FqFZaszJf7ho8fP2K7bdi2FU0dncQTBSxBAid16bFg0F05uWcItsdpTKN3&#10;pcWKWooHw2wnlraqrqJraFA0Ro8+N71ncogaj5ujgejQrO23AXXG8HUwJVNIcVr0QJKY1FE4SPbZ&#10;HdE2iiGZ2a0yWGFqeTCs0sLkwBgDY0L2X+nPaI6ZMfYOMGsjV04wP1G1HvJaxmqVWVNpyXQ0CZqx&#10;n12DGrn6Xbw6W88cUcHzsQMbcLvfQRP4w+9/hz99/3v8X//3P6OQYINLZmrz81sFx9Ud9aWKbdQP&#10;6RmyrXfwseOX1y/48vqK4zgw5kDhqrtBXnUBBmbvXlHiPIGhWNuWpDhP+tHUQIRBzxZ1yhEpTnu6&#10;zmlnkmYNi8Pegg2mN9RaUViCBwTh9ZOl8WPRSgDmA/fbHfvxQKkN83jgfl/BU9LopiVHjgGA8Xw+&#10;cLstkEbrU7OpO0CEpTXJvF4XEAjbtmhGuAZx1A5otUkmN4B9DKkYU0x7ZoXV2FbBs94P2Q+rSoFk&#10;ZM85sa4b9v0pfoxJUqikAYTH4xUEwZ4WPaY40ZRKOI6Opd7QxyG4962kngcNhRj32w2vj4fs42Rs&#10;m0DMjDFxv20O7zL6QFtX1CKVbxLIkLPUqmT2UyH0Q6p8SHVBVl5lyUWTBRfcsvkHSwXGtm0As8Ni&#10;ARKovG0bnvsOnhOPXWBKiAqezye22w2zS4BAYJsaStEzrDxsvd1x7Or8J/H9GVTRui7Y9wOMorjh&#10;sf6TJQBStelt7w/xz7HMrVbBCi9EeB7yPVOQJYAxsS2LUT/GPMCTsN5ubv+0Wg0jPFieiiV/5+Rz&#10;Y8u8CqVyIogqdCwzGhmkB1juPKNxECdlyBVZwICnGNp9PDexckPQfmfTGGyAmNxBKJo5pQiEfNEi&#10;39Ff/TYEVXRcH1BM2qSAZaOHGEAFWAqi2eZxeUY49jmcKa6s5T2QJZgTzmguN7pcoKbRVdmi8x5a&#10;RP5rtlNuOGUCzTMI1AlumMRzaiQNIjjcePHS58jOis/sHxmEMVIzyo6jYzbrbC70UyAKZ1GGYxFG&#10;ee4EDcL9/gID2r+/3DzL2w6ClNtIZLcPwRQfY2BZVswh5RJtAWZRbHFaMCaBakVbCtpC2LbmzS8K&#10;dZBCw/TefUHNiH7PZHsT3HHlGF7u+dWNsSs4Kbun99NppXIhj7fGj0fUYM55L8iUz09GMrtDgYsq&#10;+TUCIvL9IvGtIjxgWqDLFSpVvBPcxxsDRtfAGpTJiMm0D5gDIK4jv6/NzRQeN+AI6Y/Li9SQsc+/&#10;8j1flfw5X75g79H5ra++vuK90JUKxT8pcfZpnCWO7I58A/uMOX1Ep+Gbof2+Ef+rA/+v/L5dQ5BM&#10;LHWhpmCNKYfBZ4Q3CLclmDEsex/h1BBHE2l5XFH2U+hzTAGVdCSEp8H0W12dqDgA2bPZFWeH1bAx&#10;wAejf4cSzoDDCwDQYNDX1jLGzJf3T1nQ6UyBzUFhQ+DT3fLv13vmUWRccVsDCwicMlD9d+PRltXc&#10;T1NiW09mMcRdW4hxehAsHqwjY5QKCXjO5EhK38981H6aYhmBDCgsh+kAUQWT6Y2R+DO0GsMaJTK5&#10;kXBqSHbBgCYKHgUQmMTIsCZb52MqzzBMVCrVyyzDdRN6Td43CSTGGS+q9PmJStBh770k2BZyxOZv&#10;RETq1rSMRLvXr7OKFNglpGCiGItZlwxIEDg5TBYDkBhAKYoRyumoqsPLxk1nOgJMpl3mzeZYlWdl&#10;LN6zPAzHusBZVLtc+APg/CTTLWwm6XYuSjQj1XiY9UqJU2cH1vj9Wa/Vp7lMcF5mY02Pf0+nK2mG&#10;fs78/BCopA1lBqjG31fd9SKsjd+aEzzej2Aa6xhM62Y2J7LOSf9xB3iSa/YzqctfE5mnl62V0YLL&#10;DlMjknymC62IfkKn3997Zkigt2MLOf12ZMYLqcR5pve+z3Z+5E+HC0jji2cb7dsc3p7T9/7+99by&#10;eoZOYtQGmc50Ej7XO8m/hdQXa1nhkfghW8Wn75+fxLBMXpO/LgkZkIykt6lRMhwNRBlPN55ifN7n&#10;IpnexKz2hjofCylMUsGpUoS0wsWygsHuQBcHNVAv48jEJ1M+p3/lvlpzTlALvlnIevMgfSfL6zhf&#10;J63EeJG+ZZ8XIs8+tgMimfvntTSHlPFFKYnf0dom0BipdoRAQGlgHsrjtZmdKgIFwDFE9ylFMrsN&#10;WjLkscJhDsWsrgR0Wb+qDhwi6etUSDI3/ezNiQlLNEJkhLvSKxnglYpZ6P46OX7dDpHVL5UU1oNx&#10;9D3oUH+KHdxwu9+xbRvuLy9YVkkgm2Oi0vTAvCQQFSBlgMq6qwysJBV0plvomCoNsXkngWtF10xh&#10;M9NGf8j9rJKlWNs32beYmiUw6HprNv5UyABGFzhOSOW02RfTeYZg71rWsEOEUmQbM1t1RDTtIxCG&#10;yXoAPAfGYO03JgJ2zkOzUuV68aSIPjNZHN1zKC80XPvEU6pmmg6FbBhdHJqWLQ2IQ4VqBeaENae2&#10;M2LnCWl98t9GGplw5hTYCAB4vL5i3W6gQvjv/8N/h59++glEwL4/McbA7X6HJ7GwZFs3raRf2iJw&#10;GHOAWJzmZQ58efyCL69ftBqiXarqxNEplQey/uuyiMNcs4Ibqlc9RBNS9ix/gwGM4LPNUxtqjnCk&#10;2zpM9QmNPj2Tthr8UFGeVRh1KbjdVuzaCNITmphFpy5WqV+x7ztqWQVvnQtqJce0t/HwnEBh9HmI&#10;Y70KpNPRD6yr8KUvXwaWtmLXLHDxE5HbR0aXDMZxSICtlqp7KDygVEk8mWO6/jUUIgsQ6N5DKxqO&#10;LvA7e99xu90cgmeoLwRVrpHGmdKTbnbWjHSBAKmt4fkQ6KIvr19wu22CzV2rOOWJBMZFHciFyDG/&#10;5Tu76rYFIHbfGAHYbiv25x6VA0TuB4POnZk1sCEO5ePomJNx7E+0Jg1BW5Ok0Z76B9baHM7ott0h&#10;cb6iDVcHMCZqA8YEmAdaW6TCoBQcR4fhlZe2oBJhjKdCMMp5bW1x36BBdz2fO9ZllYqTItn95HMr&#10;6Dp3oQ0JqIAFymjfD5TaUKsgQ5S64jgObMsqQYq2oP7xT3/8J5ghAVOWzpq9Rc6cc5iuCXgmOEGV&#10;nGSkmmIv/5eJZjEkik5SXhHMxpxCleIernhRKN6cvusR0Hy/pBzId4TBO6ujyLQSYyo9iuzeKRIK&#10;EiFt13F6DsX9zOgiu8YUQzL9QI1ZV2BCOWKtobV1KSdDJTafNGNFlkXHRIHtqGEreBYvR/MEnOYc&#10;So0xS3MAyW1I/x4gKB6V7o2UjJAqzFYOpU5iIEUlc8acla0XF6KVBKusQMuqTNBquYmU0kmn42Up&#10;qG3FsqxOT1QKBgzPXNZDupcLDMveDyln6YcojmZ088SYB0DSgNNKqisB67rhOHbN+IgSjf3ZNcNE&#10;9lgwy8TnY9HE6jhcQYOxnwnLC5G5dLIF3DuQHMDJSLPghNOZ69qWWQNQqXFk1egwh4AbWAiniJx1&#10;/dugBCDZE3EwsnKQDUajgaSAO53pfYnOuJxv7pF4z2nN3IRO34/rzuXlls1kAt7Oh93fcPoQfIBt&#10;5cI5pjfTtQyGlzNk5FmqFJ5GbUYTxRt5b+2LaV2Jz1/wtbG9nSqcde1L6tCWjWUrvOUURIsGcZf1&#10;dT6Yz38e44w1SyIBgK9xHnE+4/Zcm4yJBsnYI81eSOPRjZAzM31/4B+zB1ADi/+8J4lKYs/NqLES&#10;woRdadj+lJ5vGN6OU+wyIDezsrVOwQl7nK7xZMY5uJjplt7sh68vYl0jczPLzJm+Z3Qm857OKORD&#10;hn/ppMT7vZh91QJTW5VCi6zb2tDpQtgCy5SU103jV+EkMyM9xg8Q1ZDTBECzicwJSTAjyLKJA+fZ&#10;jKNqe4/p9J3pTfZSRmFl5MbTTuWDM/ML3e/kwHXYCyq+h8GvYw8tU1kUzvi8lPTT+U7IRbIR2hmj&#10;oIlY6/Qz6UzG+6UJGDk9m96VjThSppyD23ZG2L7k4086hF1fNLMe8Hs4a1O+DhZDFCAN5A/HnJ6e&#10;jGB6JKsOoQ3QdC7QNSmX9Tb5dOYvsnfRUNvujbTWLuH8muvL7g2KgPXJoZrGcA5OAigpqGO8KtgW&#10;Ksk5irJODZko1qbxwOAPSecihYRJ55rVK3Yy1mHzVNrKA0ERHFqEg9z0O7LdkgPnelMrlpWveq85&#10;WWyLhOn6PUJuJh2ylBOUTh6t/U8HeWEtbgD4ESOk/4wmlCeI8Zp7R+h6aEp8qbbWBRkz0M+aZof6&#10;GlLCCXe9O51dwPc/H9P8WVBY3DefL8Gmjj3OtkVIk7Qupsso07fb+Xt5AfM625nRHTD5g3zftG84&#10;fR7ftwxLKiVPBUBAEOXeAkbPUtYcDjPhVZEJb40LQwf1TdazCOcfJ17lJ5owTufnTIeiQsff83Q9&#10;ge1MqjybrNLV4AVUpom9IpU8Y0YVA0HsYq8uZLl2hBZ46sOTJiDOWqWzaXRefGO1BwBShZMGEvX8&#10;TW1cZrjRs8RzMv646YeGzQ1dH9LGDS4Lm+LNsvLyCVAp4hQq4uSoTbIUa9EAuQkGkrFZiTwrJJjb&#10;tYWwrJIVW9XhYRWigNTv2nzN5rNmbcxAPwRD93a74dtPn3C7bfj48RuXyWNM7Ed3WjGZMniCWHCz&#10;C9mYrbklQcAPyBZIwUVImOyEB6f358PVqMfjIVjTavfetg2/+91v8dvffIcP9w8iV3WPJ1UY161U&#10;QKiC6Q4r+klO5CmOUiZ1BBKAQlrGXzyYI72slNaY5RmlKgb2FPqk4LIGXcIwuz7pCMrDpcukch+l&#10;ywhjDrXH1SleF9Uzhfq6JYVrNEhye4vo9zQ9q7vPCVYIlTkGji5V40MX1oOfk7ErJIpVe5nuMxUK&#10;pY8ue6DY9gSSCgHWIBeFHBjmSylFcN3HkOa4prezNB3NLNQynlnw+Vzm8Jw49h23+030cC6YQ65n&#10;An7+6Wfs+47/8z/9JzAIa6toy4plrVgWdSiOLnTOwHZb8Nvf/AM+fPOCpS1Y6oLX/cAYB/7zv/wz&#10;/vrzz/j85VXIs0Zz6MlToTtUByqSnV5LxeCBViu++eYTvv32E+73u2bYd+z7E+bUtKQJ0dGkuaYc&#10;D4qMac0cXpZFG3baUal6lguez4dgZNeCViqoEUppZwx+WFCG0OcBoip+wyFHzfDJj2NooEPOcasN&#10;+zFQVd9Y103uA3GYL8umqAIElILnIbSxrJuiAyjtjQM8FT9/Asu6oB8H1tvmesWcA2trsEa2EkjR&#10;gFMhgKQJ7DEOLOuCSuKHKtRQ6wIUySyGzrfWisOgNzSIA7WFlqWCR0FbilYgaKCxC8yLNSemSuoE&#10;J+ej4sqf2q/NghDy0/qwMKSvQnVoH5MFaivO4RA4hSQYY/LIEACYA/bYMfmHNKfd1gVjDMccH0eX&#10;/W/VZdAchM3WeVslQAjhqcsiwbptlX4BXJpm8kfyai3SFNP8KNu2gkgyyRkTVBTaZFmwaUa5NAAW&#10;v2Puc1aqVAnVVrE/O2qrWLdFqmxqQamASD9PmTBFXV+Uo6WqWGSOcZbtfo2/GF4+IPcxAakfIkex&#10;45b596lKZyifSdk1Rn56GUZPDMXKr7xBGyz6Le+ZcZYj6qTUINngdMpiz8nvRGzfjuu5+Jrye2Wd&#10;PoG0iO+sgiltJgjsLpJpJO+crmZOEAsmQMxASuZEUpDs255l4LcSR1WpBV1xgmqTyNFtu2HbbiAC&#10;vmgJz/7Y/b5zSnRtjqkHpqJqFjUDJ7xiU8zkIMRnhYQZbGsTZqQGJTQAIFFhYXS1Ni0hYqBJM4Gp&#10;nYf76F4q0zXrwRxh1lG61RWlNDAkqty0qcWX11fctk0Fh0QCa5VD3O3AaXS51UUUymQ4mwGYsX/p&#10;gmmfnUTmpAkakM+qKci+2WTbnZ4RmZAmSMgINtFSdgRcz7KwAlHsaU7BbrOnJVrJz7b3hM+K8BMl&#10;NwIF4liYYBbBOC64zOeMjLQ4dubMWPQBZ6OO39wn6U66bIRx7SWQp35aiFi/9IYauKeD63M7Zyb6&#10;TWMOv/JyI+crY/Jl9u/Iv94oRQ0HX0NTcPNaZkfKycljy3qGOoo5BsdhTsHG63qdrsnv6EakbZqm&#10;+BqFcgQVTtfmv3Xt7Va+H2x8SumQYt3MeZ3nroFzOHTDpcMk5ef6EiT+SyoE/Xvv0IlfZvKD7Ehe&#10;ReOZ1t8hlPf35HztKePM/j59lnn6+X0fcaZtBiyYIsbj23NDJYJ8gkEH3VPy5RJlX9coySqCYYab&#10;41h+N6e/ND+OrKkIcqSzj0RHxusSBEbO0gaLU7ZoM+SIW6uiVDiUXzI4F2AOgKri1VEKWDvNBY9n&#10;1ibWSugRkIpzFPwynUFbd4pMZAuIWYBNxL+sAaG906fDnDFnehA6oNP1mcRcXpzW+fwqzoMuZwIX&#10;ktA9iHvYvhht2dtJidJ7TM08M0g+DPYEZVIHyxQ8KMmknBbIEsf8GBHM+to8TBZar4nMc+KnvV+Q&#10;+ZvzSp1f3N72MPjOVRclAqRnYzj1AUo6bezh9fwbv3D5os3WAKAi+D0RSeaq3DqcOWQDEHp1HTDL&#10;UlJ6Mz3Rxqf3UoUg4BKJDFz7VKnpjkekwL7z+RN38nOQeTkA9LS2zCmrndLJp7PDk/RcWbzQEgyy&#10;+50nMAsiBYfhMBBga2oLxxGXQvEU5LEB6fqdzzHeefG7NGhTjUxlIJqH57MTtHY+ZcpbksxMrEye&#10;Oy/0dNL93nklXuJWDMff/kylpffl/rs3TnMInkRAYNiezmo458jXJkZt+z0RlaZWqZGhxyz39jSM&#10;RFMnuUgW9AIUoy1gHpi16EnHNQGiAYbpr6zY1XrM3JkZzzYL04LTlGg/1mdiamUVGw/UcQdvuMzJ&#10;X0HPSLeNW8h1RfnXjBaYzhomi8OEtJkeGFhqVRxwzQgeQ7LwKoFI4E0AoLDBdgk9F2g/D5as+FaL&#10;OpPFU3qMLmtAVRJ0kWT8jAxfKfUX7FrmIc71Jrah9YIYY6D3Q20vCeIbJCZQMWigMKNqkJLJ0gek&#10;vgsaMB5JlyWWhvUgcWAPDHBn5Gq55/7UDEVp7Pvy8gGfvv0Wnz59ksrkyihF9NHWGrqTevAqC5rk&#10;CjNJCtHAhlYhTJ5AF+5k353HQF3FuWV6LxvOs/FzypXkJOdlCJMsROBSwIM18z7Of1HYlatGW6gI&#10;zA5r9YPKEBNJpZgznxTyzWT/dB42mTEVe3z0rvzOAtdCB0VxwmVth94/2RvMXpFucLkSBBnoPJwv&#10;jjlBdYXJqDknmHo6g4xyssfPgXXfk5SBbYkhgo294+gCbyH5EbLOr68Cj/HH77/Hn//8Z/zzP/8L&#10;5pz48vkzPn68YbYVlnB49I5FnXA250IFr8cTA9Kb7McffvJMcMu2tr1pmpUbc5DzvrSGtjRs24ra&#10;CN999wlEhJf7Hf/5//l/MYfoN+Di1fFF/WVNHetAOFBZkx96F+dhKdIEcn8euN1uABHaUqUxLDN4&#10;Cq0IVzjQyiaOdkTyY2sVRBWDJ+bs0nuuFPQxBEt8WrZ2QS2MAdYED2A/dtQm2Pt9DtDoQa9E2DSj&#10;+suXz9LEtCzY946m8Bl1qd6McllXxdYWmllak3uSBQx1r44hDSV17IU2zSquOPpT94FRi/ig2ipJ&#10;m8zAuqxY2oKuWdCCUsGSyb7c8Hw+UEtDZ2Bt0lXU4KFI6ffjxw94fTxQSQOcGlzox3BIl30/0HsH&#10;Q5zXPIvTME+jUXbIlUFdAjIk8MBjTsWEJ31PsqjFN6bNrosEc8YYAmPCE0TiwOYiiA4gwvP5wLps&#10;WBZJaG3LImdZeVJrFXMCtYrzWnDtB0AFz+eBdWlR1aCVHrftJlDLYA9SFcU63/cDt9uqjTElm/w4&#10;DkDPAxFhP3bc73d8/uWzQ8505a3W96JZdDiYYnKqUAhhMzSSCxP+gRo7V2NfuQtE0VHDzC5RxuR0&#10;bF9Nz4Tp6Hq0/F99WLigTfDTaQBJz0of0emBdnV2gse/eNOLM+adtcyL+CD7oIp4sMlxvjun+INM&#10;NK+7G2kXxZphRhti3WFGIHxNT3NF7J8xTeuTbEpuMcdEifU0JriuK7ZtAxGjtoZtXfHx4zcohdCW&#10;BaN3jC6EPpmBPoLplbdNNicRWm3o/ZADrhhHki0CdZpLec+6rCiFMQaBNUunFhaHSe+atS3NZqT0&#10;oYGm0YWWmRyHOyeadnw+DlFqlmUBc0HvTwDCTCeLssWAlFDc7rpOikNO8NIRU34HS6mGK9dlBk1Q&#10;ovu8N2EN+vo4ntP5A6caV/xPZzRe7MV/dKHoRCvI9BHBpZMBS2IfKPSfNN3Ro0mmAJ808UxnRo98&#10;oUM5o6ZM85w+HuBq/AAe1Xn3DJ4NhZMT/GQMyfeK0abSvy3914zEzKO+atcyQJTPZzgkYmRff/2q&#10;WXnlGTa/N+sdWYz6BXEOWObVO0z57MwOR+V1ZG5aJjq9GuzvvTwTSLH64fe3+dhntmcXSg2CyO/6&#10;NNzRwee9MUPez1sGXvcb23/6jhUxcdCzG9TqOMuBmOzcN8dZHjurdWydy/1Sn0445E7XnUaVpJE5&#10;vE4T4bjO2QDF8+0eSXYKKby/3mf6Cnxgdxhcac5ktHqhokwWbgwLr9C4/ExwSkQexLGsaKsiMmd2&#10;oRQYImD24CPOoqbF/NXwGoF9PG0PNHuEipaTE8EAzATLlZw2CZrRaGmDPt7Ek0xPIIIE9cn3X4xX&#10;9vUxQ5TI1tvWVCeVz7U2tBG4iMCbNRgBJj5VeFDKYDJKiDW0d4P2/axfFaI3e3p+Gf8yHSgffecL&#10;UD5pupQzPUY+nLEG5FkneSReNZfh1cCCrCOV4dGrgdlpzY3dX2PS8G0+8Y780yZ1XQXTq656qMN4&#10;mcMBIZstKEKaWU9q7JEqoU2z3Ww8w2lf5l5L3q/zuSeQG4bZmQ8bik7lvB7C0+JMaUay8zOT2wRo&#10;JmcW7aKPwHH1GXC4urRSMj7jhy6T7FnGZ5XkoVAURE5gxOz0ZnzHaOpcSRb6kE25FEpVbCFbJghV&#10;nwcyhyqfnN15rsGv3z4j+De+8tI5q4w7ySa6BmlCO8hBDa9qSc9FOtNm85wDxXwildAHSiy6zeat&#10;gSazJUsRsvLq4Fe54e917le+EQGft2tj9yvF4EZy8OOdADvz5X12XG/7V3hJcJGZMsADvkrubwEo&#10;412ZB1Dai2KBJt1HIrE97KDQjM4HfPo35E8plNKt3iMYdl5nyTEeSJ4MKlolZXePhUrPYkz9glG8&#10;8RgniCQDPLucCVQJxCIbQdKIsCyC6yzwlwNgwrpJ1mVpkt1HBRhjql0QZ8T7gZQijsZk8xFJlYnR&#10;1GRgaQuOrolMRM7/t3XFmNqAMfEQc9AAkiH+fO5oqzhNWmsKjQZAM3WtuTxRVd5HOFWmuY7Cye6C&#10;2sdyZqo6bmV9Bo5996xIS8D68OEjtttN51pgAWz7TuiVoXeKY1BoSByFut4kaoDIEuXD06AtJNO2&#10;78PPGFFNuhScXky3sECtBHYmkKDVroFgmbskDdjZsGC2/e6QPsanKTLaB4YmlkuwQk8rjCcadrkE&#10;eKbjQCt1OgwOgzG1wtpkhSe7KF27c5gk4DSOgVrDh7Ufu1b0WPCNvQJLzmfwWNElM1xN0d4l8ox8&#10;3iST9CbQECw+DoJgE//1b3/Dv/7rv+Kvf/8F/+2f/4zXL1/w+PJZIDyOA+vCamswBC5ixcv9hu0m&#10;TkODRPrb3/+GH374QbL7x8S6rNj3A7WSNmnUQInCZhlc3v1WxSmp86sQZ+H95QXggm3bpBcbC+51&#10;rQKxMbSypLaGVorSk+gyTR2fLy93PB4PGI+trWiz0BXbdlc/D6EfQJ+7w658/vxFe66Jc1gSPuQe&#10;pRBaW0S/Z5HHptdIEGzCKpJLKWir4UIL/9qWBccx0WrFuq6gUrDvHTynBAIKYfRI+qq1Ylkaepcm&#10;q8si/GfbFizGxyajLU0rPiTRcVWHeWuL4LGrDTHGcF+SPeO2NAy2KlMJqAvMlox78kSrDVSFpsyh&#10;y9y9OmhbNzyeT82uhjbhDDtDxikUOVX3NVvKrIKBIRU9RKhN+MhxiK9sjKFwR4KG0HuXPWoV/ZDA&#10;RJ/ShHOMIZAkm1YEkPCY0oDjiIA2Abjf7zj6gW+++YTH66vSrwRthsInG6Ty0D5EzIz92L2iAOvq&#10;osuy22trGHOg945laaAhtDz6xK4QLpIEKzA9GYlizKnnf2pD1k2b6kKhVQqa6uftahNlhS1UNSQm&#10;dNalTobX5V/hmTMEUIkoetwgXZOb/dmm+7/vKIBvzBY1UABluPb9pJxR4HsC0IxvKZs86WHuBDiv&#10;jT1DdCITblfldSI86DkzTL9zMqx0xra+KtBFIb9qnUhZ+ZeMgDfr8D52nq2FGD7w9bdyMfvPDl9r&#10;DYYDLkqaHIhlWyTiAsLnXz7jy+vTcdgkuizzKVSwroTmtxIAACAASURBVAt6187opBhKrHhYRctD&#10;9Jk8pSSmNUJbGpa2oRRGP4BHf2IOiZiODmxrU8wmcz5fjIpZcBwSuZKyExEmz30HIKU2xoxMfwRE&#10;CTkwUAthWZaIUGvm4LouOPbdS1NqtVIzi+7r+vObsBHc2QzbgLMhO2ecJVM27ERQeDr8lQ2FcFgG&#10;URjGWz5R1zoKRZZ1U0vOjdB5MkGcdt4ZRiYvVWDC+MqKFSl2v+PZqnFhQ782rIS9B9vX89l59wAk&#10;449O3zrP2+c/z/tEb4z8qxFi/yYHI71/b3vqm7OcP39jJF+44DuWt0AXqMpukAB5frpQYuThKxvm&#10;rujTyrxrsPOvzQCxDn5fw2wOPHpCkXJVmCDu5+dR3IwA5OoIz5BzWjd+bPNOhtd55C6dKHc89vct&#10;U0qVZoe5kUwiuyYvX16JbPiHAS40NHmGU9nNRvsyp3nkX3D6/ExzmVb49DVf9QutRDAqbidzzCfj&#10;Qn/FLakk59I9ZpwmUiPW9r9oOTVYcn0GgKK0Y2th+KE8J4YZVmQOYMAyvEzJiybAl7na8Nl1G4cL&#10;48GYhUAYzlNJlTywNRLTvTW4NDKaKiDqokO4oyVezivJaIMu49OZnq677kueBWtpdJwzZgaVqseY&#10;wQpPFrKbfP7vB6c4nY80dorPr8f87T6fB5xlgE8pqW0Gt8JgnMgLwd/PZMeAwdBYJrY626YqrETV&#10;iFbk+5yYaoBLpnPRzDF7brgw+Ss6Xax/fouBN4EzG7CdtWtgN/8e74U+YbpUdUNH9oD8tkTkjoP3&#10;Batl5MZj3ui0eTMQ2TfnjFskms3DfyNQQ3ImWc76Xc7f0ZsyWCAxL4zG9BEyIsn75IF1of9iTiO9&#10;fF727jzq5Ox2Z6c2QDtF63U9YPUnNuXIyncaNmfvaTXzv7Ey15W6vsIJfmLOoUOz6X3vXn66z/ta&#10;xZkf2vOyM1d/uVx3DpycPzn/lm0dTrjG78md031+ZVKiExR3hLNnwl4YSnrNEdmfp6BPkrX+XeR9&#10;Mpo7617hTzs7wn38DIcbgZ93hoD+2/fnab284Xw6p9kZnjHDbXgMeEDW52NDfo93vbeaoQakOcc3&#10;CBGcO5TXBOOD74G9ai3Yxw6iIY4RhScRnFxzxkzUuoDHE5JQJbbzGCTQABDYhtmn8xuHgCxRSXIo&#10;pmutgt/MPLGtG/romKwOk97lBBQKmpnS4O719QvudEN1/HbVsq0/FBGIVvAkTIVAWxMTKBDdxHmQ&#10;ro1XrPNEqStIoUzGHIHBq8tYW8N2u6Eti2IvFxhWej8mBMM+eAhw2QMnBgusGLa6ONCGgOx6xefz&#10;GAq5Of0eFuCrmrk5xlAfgSaN1QpAG0hOy7hXWTtFX5qDFeqlQpZP6I+ZHV7GnPp5X5kIGDt0uTB5&#10;YE5gqBMxSFNodUypqO6HZH2bKGUmhzQo3iyRYFx7ThH/1siyOgyczF2yQeHVCwLnIjxe8OOLVpLJ&#10;nK5Nj0eC6RGHuRxESzhgFkdiawvasqJoY0WCJOMdzwd++vknrOuqGMoVv/3tb/AzTYzO6mhXOEg9&#10;58tScb/fcNtuWJYVtVR83l/x408/4u+/fMacwC+/fFacZulLZDJqP3a3WVttul8Jt7tWMG/48vrE&#10;0Sd+/ulnWVOVx3MO1NLcjpjMoDGwKza86WF9DNzvN/R+4OXlBcexY993tGXB0ipu2yZQHiQ8sVbC&#10;JLEtxixYlqr+HllT4wPWBs6ypQ91XgIAMUljxCGVo4UBHmoTaDWIBOxC7y6l4na/gUrF/nyCSPo8&#10;iIO1ARBHqCXI3O939DmwbpKlz3OKE7hW9H5EkEWrAmqrgusNYO8djIrRJ9ZbwxhyfqnIs6ZifM8x&#10;sN0Wh0VhTLSlYKkNg4F9F4iP1gTao1DxzPPbJkGK3jtKUzufOWCUILA0Y0xpTrk0tCaZ6cdxoJAk&#10;ZrL2OypUZM6asFprRR9HnB2IU70adncVpzjAWLcVY3SvTjBf4NJkvmbnf3n9IkEDTZwdU6o0Hs+n&#10;BE76xO22oR8C//K6H/jw8QWjdzyeDyxtRasVD8UC3/tAaRW1VDz3XQIbY/gYAdJg6qHB0Orno5aK&#10;x747NI/Jjn50xey/CeecE/vxENr9/fd//KdEhS5PzzKWlJmHcCYYZiQp4yBlavp5McPSihzlwqK4&#10;xaoZJsMF6WJjnpx1VfnX76fmJg/Hg4EpLUhDIv3jpJS+dRh5u+8w95CNAXNmsQouG76NzbIGCeRl&#10;SOTXRmYXAC89lX1j/9zu5soR2brH/oTvh1zXJx+njrog3Y91TnldisoYVgZVUBWvuw8RmgIHIhnR&#10;Bo4/+nDhXEuVMpTXB748HopZBzdQl2XR6Ex0sR5zeOmblOx8AKvDWbC/Bta14f7ygtIaalvc4Td5&#10;SsZ3gZeyD3W8kOJ7Q5msRCApDi4Eq5O9ENYwcElou4iQGT2ERSGJmi7rhvv9Bff7TUuZCgqFg99w&#10;lBhaMqldkzNGcNi94ViWfZ+IDCo9Eqb0G10ZZIDTv+27jdNPRpxNJ3ylJ1InCsgNQj/fbvDQGyWN&#10;/eCRP8DWL9ZRx8daOsdvjaRwHoQTz+eVj6Uai2BotDMMlZxBSqrY5vn5vHE2bE5/U15LuIHvDibD&#10;e82XO3+y7DVnCf61UuT8nPSrqxXz7poApIE5dv4jz+L00xTP7MShN6OQh1gGkz+DSHvvTDd83hpY&#10;sYZA0EJubAWKz96+jC9RfsuFt7xrlQocji4zQmCBJFWO2TLP7DMLpIQsYRcfagideD9FJYqfl+To&#10;1HFeM4/N6ZpJwPAmidSBrD0Y/N5xueyJ7w2cXtLy+Vq/pdXItnO6JDE+85rb/p72IQSov2VZspkW&#10;JCtuBPYtR9VRXoO4r55VwA2j7IT38TttxBjNp1gosMdln1hLBNPKpSokrxrTsYSzIjCmo6W3GcF5&#10;vDpXe16Sn8Z/C4qhTEBTJ+DVaRRwV77+RYz9bMxm7Nfcd6EQaYm1wcBpoMD5p4kd1nLzuNYCC7al&#10;ZM1tCrveVDULxbfIHcgxtvhpa+ffDp2CDUaCT/pL7LnOV3UMM4RtXxw/X/kLIPLP6YBtz0z+sPLX&#10;dFMAhvUsslvkr60RESuGsfEw3UO/N4I3IIJ+oTeljLf0fn65c7pEIkB+GR+KgBf7XllWpK2JXSso&#10;JuIYWlQXqaWog9wW1ChSSF7WWh3oIM+Wdv1A182gljxDGoRTwGXm9ZcJMCLI4PjBhaTKi9Uw1bU1&#10;DH4/QTpAO0fkRMEXmRZnXkalsAsMdaQYgVouawrq4JwJbStj6yVjznIpv6d07aAwoXuTshaxU1IW&#10;vRKpyPyi8rui6r0L4BUOLrNgjkdjHA4EgMFQvSeCWFcdKGjx9Kap4P5ZnM+waXy86bIJgN15n4M/&#10;eluO8xjav5JRkgvRzFfv8eYMMCyI4XjfSHI1yTPXM+0nCERC/2aM2nm0Ph+Two402wk+VgughxPA&#10;Jmfy353TugIDUodrVRmlJIgFJXSjtcwNTE8JfVr1cNUXjJaI4bjhgMwr69E8Yy1tnpPNBiJxmqeA&#10;WKHifbCskaUQBAseKhskhNgyc0jGLac1h8/ZrVZDMAKDFNoi9BJAg3W2ziR2+YQ4QCX7m0HVoDqk&#10;qaJjaxdpIGlBTHFQEABxtBatjio1rQ1FwklV3iWOc5GDtVUch0JT1iLVwmVBLRNzkmbEVnc8l2UB&#10;se2XZNtKJqowQAY8YxNsGezqVIY4Zb1yh4ri7EYmIpWCow8cveMYHf3YMUbH/nwIzm1b8JvffMK3&#10;n77BdruhkvB4nhrsoZZsVcPwnb6nPCfGsTt0jfCzqpXZMv7j2KVCzeTKGEr/E9DeKHN2TccX+dKH&#10;8p4puh5PRqlNnlGbVvAF5VtFlTTMlFtJszrJ0i21hJlBWoWluoJgT6s+zwIx0ceUDH99r3eBfTM4&#10;GcExH8lyIWAKZnXvQxxwPDF6xxyB8xzOf3Z7ps+AmJmzqyNeEu5E/pl0gZ9TZtmHUitKLdpEUfkh&#10;FXUFTdnLEY28C1T3IqGnWsQB3EfHL59/wdoavv3uO7x8+IDn6xfUtuiaC0QGCOj9wPGQLNbvPn3C&#10;n77/E373j79DWzbUZcXr6yt+/vln/PjjD/gv/+UvnjWb7dk5BCd9MmP0oXQ1xB8zhim/qCT43a0S&#10;nvsTn3/5AiLC8/nE6xeBcbEsb+HJ4huxzHlLUlzXVf05Fa2tABVt8LmAWsGyLKrPAwXV+XKpC7xX&#10;gGW/GowOi673fD7Rx67rKLTdR5cMYEyB0BABDmBi2QpAVfgpDcwh+OXrtqLVhqMfGF2ymFn3CEx4&#10;fX6RxqKFwKjouoYRNCrurDed1gKwgAVwCp59Vz8ToQ8JCG3LzdefIU1Lq/oDBMqlCfyH+swse3lZ&#10;mqj2VVATpupdVOTefUyFIxEHtDmvCRVgkQdVEyy84pAKxuhodUGtTW0GRltXeIPKAnPnYl0WD6os&#10;5nCn6X03WJ/rPF5hs1otydktcq0pFvramusxVISOmCdeXu6Sla7QJIYkMQdjVfgUqy5+Pp+aBNtO&#10;PgSTjdJQl1E1WLuu6ylZV3pFRA9Cg/E5Dmn2bDBaBjG0rBvqH77/4z+5bWI/OJwWWfkSyRqOIWOO&#10;/uKsCId6BmXtfp1/Wa0bUyKQ7xXmKzkfDgehZ+fICrnyZUwtVAJn+fq7HnykMk4zAv0plvEVTvfT&#10;JBP2V14df5V4DgA3LK6vi811UhpE2bRPJKvey+1R0mdmfGa1zm4T//OZJYXbGqI5w9VSY8u2MZxt&#10;y84DpFxsTitLKI4RjsnYd4kYglm63nqpKnx9LWt821bNGJVIJhWJBLZlQa3y0xzJlmU+GSJoa8O6&#10;aKdhNwyFWYqycQiGXJeOswJ10mU+qoRKNMtKziyLK5xMk2Xs67qiaeRy8sDj8RT8qWYRMqFfKatZ&#10;5BBbBDEppte99pNCUbUg77KREMwwudJM3ut0Gi+UZGfrfAsO69PpLAya09BsAH6d0VSM5a1rP9Ok&#10;v8/2M78vp9oyZ8JXHdmlYfyF4fC1lxmfnIymqxLh40jjo/yLLltu+BRzRVqnZMSbo89x3MnH/WYZ&#10;T+tuj32H99l7l/Gfv5GM6szAdZ3eLNVpc9+jx/xVU5LTfVnKpn2d2dZCftrav7158FuDs4BmmGSI&#10;bpAFNvVv3f+8Btf9sOdblgflVfVzBRNbyudiXcOpS/HMr0kwCqxfG0BgU7L/LzY4y63zHrx75uxb&#10;J1GU1kPvZBlVrOMNrGwLHs3T/M70z7pWFdY93nCokRwLX7v+NM70Coe7ylXOYzR5ZmtGsEZDMiWr&#10;WMg31BW9PNudWGwX6B6LTe5LTOpIEIVbzzEH/XhQyVUPCmegOU0uB4TzvZPuULTKKSDF0ljSGbXK&#10;+vzMRM3uKHTyKhK8JeVHlt0AIilphzkJlddc+JUNxh1T+tm1gSs7vfubMCKMQEOc619hG7pGStNK&#10;j6ZD5QCjB5zsOqMzYs/oj3MkN3PerXpIVPHYZ7FvJ/mov1/h2bzJH71dn/fWMv60+SDuk55DBC+f&#10;9YZLtQbOp/Icyw4zPc8dvLobnKaf9QOks2YHi+DLBKHN4M9JcKlzXedj/3Bwu3jERafMTNrWMZUE&#10;nwIxRghJyorOoRqNjoutGRuzCZp4ho1IE0rEkVoDEsh11wh8+J75eVCqznus1waPACohnOx6L9M9&#10;wDkpBu4UNU7vDm+KNcss61qN8+v6y/l7kdWdrmN1uOu8vL1RWGehg8VWXW4e86EgFJ//G37PJxPN&#10;dSMLhBU6n6E3LOhEcOf3jP/Yv7Y/YfkJpdi/UB0CyqetOvb8/ZhylmGkb2aN0oIdU8/UuWXemext&#10;YqFyCZ2aUzMH5KyZpk4SQDp7wZpgZ9X5iT2DWaE1TF8xPGiDjEpqgfEOH1Ha93QmhHZMACWeooPq&#10;moFcimTxFSKABR7FHPRE4iSlok5BfYzhtzIztmVB7wdaLXF2qURQhgBQQUHVMU11YIoDfVmay/85&#10;RDcZQ/BwqRTcVsHFLS3tljsyde30WcXOkSaBxAlJ+2z07wcZ6pCRQMTRpcngmBP7vmN0cUJutxt+&#10;/4//gNvtpg5S+LhJzyaDMLpCoLA4Luc8QATn/7xIbyma07HmTe8dan8XzQifY/jessJPCJSFJotN&#10;gxyBn2XJggz7XrFPnAgnWxWynhek86kOOtEzp3LsCGSZY98aW45pDS6HY7mb78Cwvy1YYbqq/B24&#10;66ywpFYZwAyBItJmmElRU14QunfwTJXRSUYCqW5fz8TMcuei2xhrHMMcbNpAk4WILXjweH3FnIxv&#10;v/0Wv/ntb/Hy8gEfvvlGmqIq7U7du30XmIuPHz/gD3/4A/6bP/8Z95eP4mCcBT/8+AP+l//1f8Nf&#10;/vIDdr1uXVeVO+JktbUB4M5N218AGkTqbgc0bYI7xsTRD+zPHSB4hX4hmctxHNhWcequ6woiFqxr&#10;QLGoZe7bumjWuwSPWi3ox0BrBKv+3fddmoNWcaBOSBKkBNFEJ4rmm0qHXZIgQQhdl0l1afV3qfO3&#10;tQW1Em63OwDBiT5Gx3HsOI5DfE8EPJ9dMthrw5yMx0N8Vq+vr+JgVr5aimCOZ12uKC629SEw3Uwc&#10;wBPLsopOwtbfzqitaIUfY10rlvWG5/PA0hY8Hg9BE+gCteKQIEK0Au+D4hUwplYxS4CgloK6SNZ6&#10;axXL2kBV+GBOfMr6y1QBLk03xWbovcMczMzioJcmrgTG0CAGS7XBlCa8tUriqDTpLNgVX30qJEnR&#10;5ptyroYGzY2dFjRrsqvf6b1rkm2VJFxWnHKFv7JE2ue+47ZtyjMlyFibZNz3PhVznNNZFkY8WZqX&#10;tpSQa/Jucse6bGAIrT2fDzQyddx4iCtG8Itd0eBQPC17hFARFo6xkZP579fIJ6FKnBQ0v/QCJ+HK&#10;XvBvdkOZosusvufZhEkRtKw1Mx7DmEhKro88FDMAF3xMV4FhWmg43eVTi4ZHX6hQGm1dyNaBs0vO&#10;xmhlmzoaVZRCw4vvptWV35TwzFjPzn4D2z8poSp4RWERZjCnZCofvWvjw6FRP8ih6F2znSv2vUtm&#10;9LLg9Xj1mfQ+xHmszLa2otF/QqnkCgoT4+VFSjZaaYoNBezHoc0oJPrDpSlsSmRQdx7aJVbWsI+O&#10;bV3A3HHsWkKl0TbSa23NhgrropAmY0xM6rhtm3yhGNYb8Hw+8Pr6Rc+FNHx8vApuXFVnOJGWN2sz&#10;FebqGIixR7HzJ9on2y9TguH0cbEpEqUYfb73jXxYTgk2l2vlVe0SHdp7PQCkwsYcoDPeZ6CUgBoi&#10;49oIXmF0H5lVYYQIrbHqZsnhmQw7ue+J+N8Ym/Yz/jP+wMliyGuj/zgvyE/VsV7OYITxzrxNjJh3&#10;nFDXZXzD6+xpRid5jtdnACdGaO9QBA28WaDz5vOVIPJKCgBnJRCANYwKZ43wwewQOI9d6XWmfDPb&#10;f7axcWAdpnvY2KYas+YllAZKQnDTsA3zrLOBCTgvsHuGvyCMIXr3mGR+fBnU5TVZaLSQ8REV7nbv&#10;oNLLWE/SQs6czaeK7Ar+nuUuZWHkv7j8cWUfbnjzO2tj68BTMgumV1AUx/BzxUTPjOieic50bAU1&#10;OZJCFtozTgvMDCRYKM8YJ82gZS0bpxmNtN+s+tnYcvn6/hb5Cge9xPllTPAU3EcMxSK0lnjJM2GV&#10;AGdHqmGcv31iGFlGS+n8cvB64xpOCGkeIqvPdwUSXVGiCUjWnusyNsbrOsdjvPQ56Z+n+03nj6Lx&#10;GIxmnOjEU21NLwbjV19O1zpMOzjKU+Qu5/qk831jTzO95e8Zn7LxTQZKfTs6KiF55czZep6ZQ+bh&#10;7wVD4uTHWTuXWctYzWiKtYvhE94mRujx8Dnbe6KJpXE5i1e+qXvCpZxY2Uhn5jQvZskwLOeEEudL&#10;+n1polecf0eJoq9g8BpK42UATiv63Xcg+ly3yTzs4kT1jHi/Js6bQc/k52cZMSEl1cAU3pWIn2wa&#10;lH4HA3SmP1sXy/q2Z4SKw6qPArkpOPwpEJ2z/Pu6gd/bz8p5Pwzb2Ry2SmSwBtaetUjCM+J5E8TR&#10;1+n/17m9cOPc1C8nAKiw8Ju6fXeVQcY8hZBRq51EO9t0kjmcGr+6xqXnJaoEI4AUD5ox9BC1MMo5&#10;yYZ3Xrau7kQgGzYFBSiLLQSH1mHmUJopnkE4nzHWSQm71bMlC4xSlc40c9IbJ+pcpzo3zXHjPIWS&#10;/HCaFnqbSFUsOh+pkrWJ0Emvra0JRAkky1KaMCqPK+oEtPFMwfLe6cCcUslrzrHeh/R4Ing2NM/p&#10;cB1BMOI/EOiOonpBx5hQTOwCVoiLbas4tOHc3rs79KQhZjmd0HW9oYHQuWPXTElrEtlqBCNJHaFF&#10;4V4EdyvT7ZnuDZaBBHdAslCXRXiq0sC05trTzqnMwRpgg4bv0+QJqqRQBpJYJQ6mXWxso0mwZl6a&#10;js+exSy6nFbTKN46SkUDeTDenOpG39IkT+ZMZFXTUa1CBIWksYWQDO6hziZCwYQ4UsPZHdXeDITD&#10;W3moNBjt8MjSpbG5HCX2rE7XSZXmhztErJIjgtWTARqHz1V+yn6abloAWKNNInJantPw1hmS/CnQ&#10;PmLTtzhrujDicAZQGNt2w3EceD4FImi7v6CtG+4fP2FZNizLgmVd0MfAzz//FU+tJHh5ueP3//iP&#10;+NOfvsf9dpN1IsLr/gU//PgD/vrXv+L5fGJMxrpUzNExx8T+eCq8iWus6H04CyzqpOxDKjdqrXg8&#10;npj8M15e7gDYK6UKCqiJo/U4DoCgTQTFp2L442NqRcT+xMuHG0qR5oOlENa1OaQOA9j7AcKO3iXQ&#10;cRwH9uOQ7HXNLJ48cajtAQZIcZyr+p92heOwpAFSpytImuVaAhVYnKtdYUgAbc5LBUQTS1sxxitI&#10;UQCKZWfrmrSl4VDYJxTtGVKLBh4WjC7JmcdxaC+7gc3wtSdjXVb00dHaitm7ZIPzwLJswle5wBLM&#10;5fsLJk9xgs+BDx8/4th3bHXTbHNCrcIP55DGslbBLXTYsS6r20JEEuyotQk6gcLxSMNMtfk8+UKy&#10;xMcQRIfSBBtcEBA6AMJUviRkLlAxJjYmCYSNVYONIfzd/Ai32yK46xq4ITafqNBooYpllQaWViG6&#10;Hwe2bUOrYs8MTSZtWnExVYYJLJA86/HcARDG7KhTZMayFByHYH8fR+jbimiD577LM8CgsmJZGn75&#10;5RXffvuC51PooR8CodNMinrpYpqIOU/0bWNdKt0No1EhJpCZVVZsQgCakZUkTL5xeuX74fT7NcMt&#10;cF/fV3DOt6Ws1lyeB3hjt7C0AGucIqYW3PgwZxHFLcjw6C5GwmkWfIlI25woFOHTuNySBCxjCmbA&#10;ukZqwi6VPKZbiYFfNPoURoxHmqdEcPvRlQkaM4yMTE4Kei0Fr19ecRwdHz9+wHQHm0SaSlF4kMmK&#10;B64KWrHVF6G6f9nRe8VtW5UBM6g0vLwsmNxViA8IZqtkWe/HAEgzqg4R2AwRbp8/f4FEa6UhxP7c&#10;wVS0PHIow5EymloXKdWGAFEVKoLnRYwCK1tPSiAzxG1ctWTLlIhojGIloFfMadkDo403JBnEkck4&#10;GdAnA/2iZL/3+rrDSGbw5rpMp1+jWaMFJVRS/CnH5IQ5Ny4PT/Pxn0Snt7OC/14m3okT+LkLJ8nV&#10;d5id4MzTm7GeF9jOST6PyqHmeQ5mF7H+Ib8nw5rwZtxvMqt+9cWhJH71+ivh2DVmCKiS+C7vITek&#10;PRPonbt7szJXKMV086ZCel9lRbDMRTfgvQUvgs/awmW+R2Hc2nPFOCg+FnOWZLlTavGzZoaSQyso&#10;vIwZgnDHoJvTasHCK3YALTGfiSauS+NrBr9fuiPIYEb869cAg/64KP/vMHt/3vnP83WCO54ydXV9&#10;/fzoHMyhznbdDMM4nAkAE2nWg8pRDriI6ytnXeWXN6LVyVoo2Zy0ESqWBRHHOru8vfI3gawh9Tb8&#10;Gqd7b/mMxwpNoHQwr3pv3WvXV+K+oqKIDBVHhxpa0+TPe+sRtB74FmcOY06ziy/Tf09HTe8Z+2Dr&#10;Ib9PlLIg8Hrz/VhxzmvsjZ7zsCsTDNfpWXDek/yFb3ixOBAiY43wTtD08iq1wpp1iexQtxIzoGXg&#10;VBBZbCdHCVS+XG5qS5NlksnKC48Mrq562sW58Ua4IGjb7v2+E9PW699bAZVvU4I+Jd3fP8/6os1B&#10;YdvcicXAdSHEAXreN+N9PEfwG8bp7Mm5miDLbkM4O/0ResYtmE8aqIwRTPBUPeC0JOHUkH3KcjXf&#10;Q6WDyYCkEySW7fJGkkO0VL+QxSKQH+7qU55EerkTBJCApq2fs/ysgMU7OTGIWSEf0hlhE4bpzHrj&#10;U7sJvkJHxrthtHSmx6AvvZfi5IsuOZXHRtpOaq2Y+BVfaCDf/79GR6E3vxLF8/yji3zIzYTP+le+&#10;wJJU4hSbjiVHgIGpPMwvo9CpEXxWfldaS7TgbBHiIvM1TcOwL9it2JlznDOTT6ZinJMtjLqhepFq&#10;Cnzm9cIH45XPjOsbLM4Qg+Qy51GcwpwKc+VrULmaZSs5TIjQcNiqDLgts+87lnUxgSiOL3USgQSa&#10;wRqxG56wQAHIgszRsW0b9mOXtQIcJ110E1Leplnvw5ynMl/JLGXBpSWASpUq23rz7Oznvsi4mBUD&#10;WIMFrQJ4otzu4nwaHeACqlX4zZzoczrcR6Gq9CW8jKetqFT6jZTt3I/uiWOAlPwTogLJHDjqSlWE&#10;MYUwqMpHyeBGCOjSsndrDX2Kg3AfQxoW7ntA30DkYyFoUonpcwAw3TaVsXbMfgC8aXNXCeSABUuY&#10;50RbxBEWdtSEOIGNqbZwaDOjQCFNJmsCATmsxNAKy8mREW7yx4I3gCaaucO9gHn4mgn5UuDygzUT&#10;3XRUwlB+akFnrx9RqA0e7MFugtCiJECobK2rnxEPgigci+vz6Tx4pfeZGQsGOYBSFjwer+iH0Pr9&#10;RbCO//63v+HTN99ifz5wW1d8//33oFLw048/FEP+ZwAAIABJREFU4vXzK+Yc+PByxx//+Ht8+91v&#10;gFKx7wfG44l/++Hf8C//8s/4+y9/U4iJG8ZxiJyahO22uSPS1HVp6CmV9IBUZiyLQFEcxyFNI2vB&#10;0Tu2bcV+HNL8tg/B5+4dpQ7J2NWmhMxSzU9U8Dy+oNWGZWlYlwXPvaNpQ8MxZ8IvJ/z9739HoVV8&#10;YAwMxWg+nl2gapkdUsc41hjT5X0/OurSQBqQMggVT/ACgQejLdI0FiyZ68/nU2CVeket0myy94ne&#10;J44+sLSC5/7E4/GQAEFbUmKLrOe2rmBmLIpxvSwNY0gC6BwyhucuGdmlSEZ2bQTmDgvorduCD/cP&#10;OKZkpo8hvMn0zALNmGcSOI4X9bGheEXJcRxypkuBJYk8nw/104mv7vXLA9ttVagxcRKT0uyYkiFt&#10;2dvMFlQk8a+xZK/vU54x+hCan9KUtR/RPFXgXEwPhsKiSDDy2Ls04WTGl9dX7enXHC3Cq4BJHPHM&#10;A8exi1zYd3z33bcapFFZVyoKGPvzKc1Pl0WDHFIhsO8CSdPagsdDMeBHZPPv+xH+N7KKg47SNFO/&#10;VJcpt23F4/nE0jZtnjpRSkP9/R//8E+uQ6gyas2swBHJdqGrUt4hAdRZSa4wpxplU1xVCE2ejuXq&#10;xjHBMdfinGTTmVRxMFxTuz35eJ2sVQewaAUrjhZZUyzVXkgZm10kdxEjzbA/3xhB6vjHNCK1KCtw&#10;baZ1bcbgWRoTrhyYIScKS4m1zQLBav+InMEIbmbKiFFlzMtG45GOVR5zgM/NGkeYsu2lpx5tskib&#10;lC5YyQKVIl2Qt1UwtsZQTLGh4yPcbhtAVmYMx5ZjTGVSjP3xRB8dH+4v7pAX3K0JTEIfByoJbtyc&#10;wOvrA0fvJ+OXiDCOHuUlKrysaYg5RHOWX9HGmUWVQomqWvddxcYiiS5Kw42pEdYFrS5gMJ77q96j&#10;YMyOcUhZjRtquthsBrhtLRKNO17omXaG9BT3K8Cm9CvNlOqYZUVp3IxgoRNVqM3QTzRpdG/Zlm7s&#10;ZoPoZDSpIk9heBidZjUcsFOviodbE/DmQ9kQgSpOrNr6GKZ0aIY4JyPQFXJ5sO2nGSH2O8woVQXv&#10;Hbst/ibbH/2U4/l2qS3f2RkU9zIF2nEv7TP9vkMQMJ8/y//BDLm3dCCXGpRIzlaVkbPyEjvD3vlc&#10;qSdQmX0YaSHYqBNW0eLOTLaGVuT3kqUpYIRhLvc0/kFAUmV9dQmeNTc1c5x9re02iTA45ICwasMY&#10;lvFcA5il2vjk/eK9D2z9SzyGAK881QeqZErDON/f1qz4gCBOFDXchTbOpabWEJhIOzfqAynJtLNs&#10;09+MT7jRneB9fN0Aw8d2eRYTuujt7OsVDgGLmA8AMwVG4GebUidnMRjY5acweD2nYdUrn9MGM2x0&#10;wHqazQCP82WDJudiQ1engBQb9ZppC23KlYOJuQFQXhPJCiZIoEQMZesZYc21rPzQxmOOMucEDChH&#10;170xCBS48W8OQs/czvi2BvdkZ5iiGsPWz9GUuLjsdBpIThjDETVoHjKwWn8YBa3ZnvAZ5qOYfmB7&#10;a1/V3gSC3U6xv7qexoPEaV11HSzbypw1kXFmuPvM0AZa7CXOrLRRqDomK2zoSmtFyyQtoFyKuVCC&#10;3m0GPhPliyfjOv2w/SpkcCVFSkqN91nmYFovo4X8Ehl8kYnI58u+F/tY1XnhwTnTSRJ3ljic0W9x&#10;OWM8vMAIxW0Ml/dArvqS/XBdR2nUeKln1nLmJ5ZrLT+Lft/0P9sHPYFJBp6TLsR+Yv8MijmLJMvT&#10;jsUuUuytlGor9EbCla61oZLghZqe4XJTabZQwSQSndeysG18FBA203hFUR6QcIw5jc1kQ36JY2U6&#10;LIF/7gQvHA8Ga5EIxwKDDDsT4soOeBOF5khsT/Yo9m2YrIJWcZLtiemVMiKnY1Y6cb3IeHUcDtOr&#10;bC88lO37FmvJAFqTpBQrs65CLEAhtCo9EWT9OZ1vbRSbPMIBt6F9ZhiKrxxraTaj+IBtrQmJypS2&#10;2eWQjNdv4Y90PYwZIO0n5PLM5mv0aWNVJqbX2ZN9/w2agfwWSIBHNkIXewzjhaq3md2r/NFkGXuF&#10;JBRGQpwT3TOBrVINAARqUs55QPQ5D1NbxvigyJ2asqGt6krG00rBOAQOQKA55Nz1zqiVMSYU6qKD&#10;J2umH2u5PQCtiO5DoCKZJFNV9NUB61cgDuIGUifInNKMEEVcyUtdAEjjMyoFfXStUhEHVVXoglLI&#10;8b4LoM6qgn5IlrBBopj8IdVKwJH1aLqhJRYMdSztxw4iwnPf0UfH8/n0XlifPn3Cer+LI/R+l+Ai&#10;BYdkkCDL8NSmdnI6Zf2AwaSZnwTwAePXKAWlFbeZvR8GMzA7UAQ6ps+uSRHC0x57x6MP7MeBYxwY&#10;U/ajKT45T2nOJ/AlkkxGJXQWayguWaUCY8Lq8IZmaj6PjnkMdD2XYxw4+uHY5YWguL+mo0ZGd8BV&#10;TqGFGRUeY+g99OSYk0t8HgQM0w/Fmchj6CGRRp6lpAOvFQqiopP2N4Proqw6DRQ/WUR6BXPofqb7&#10;WAYwAwJrA8Y4BiYRWm2KsS28/svjFRWMz59/wd+/fMEvf/0JpRb89nf/gD/+8Xv86U9/wG9++x2+&#10;/fQR//APv8WHj99gTMbf/v4ZP/70E37660/4t7/8BY+HBl/GxLbdBFJHM4THEBgKCxrVVtM6uyXh&#10;/U5qrTj6wOxSybCuC1qTDOe2SLDH/BVjdK8AaZrN/t2nb3G7bfj2u0+43+9Y24Z9f+A4BGaFWLLS&#10;xbEozuSpuruIFcJSGkCEYw6hnxm8zvwuQvdCE0TaO4AIrS4AqUMZIkdqU8c/CWTHskggqVY5F3Oy&#10;QO1MoaWujl1mde4qvFChCrD4rIrCi1iFYPgVpCnk0prQHIA+B6o2ZlzXVbHjm/APhL6LWcDcpVLE&#10;suCJMPqBVqtWfojjuus5Y9UJSOc/Ztc+ecI3ej/UaT8wukCvSI6f2Ca1kPI9eVatBUur2I8d27bi&#10;8XhgW1aMQ+CoaquyJhoAmWxNkjvqUkXO1yJY6wXe1H1RJISicEG1Cpb5mNLkWGwroGii5ORo0Nta&#10;w7Hv2guiKWqDNeusaucLwgMVmcNkoJXmPp/WKkBFEt9UfzH4FutxWJthr1sgmVAKY6KgLU2qLCyR&#10;lgpaKJRwxjA5K/gWKXRpDlNLQllMyoSpKeocyHYq8VvjwrQZSlAjeiPbz2BNhNP1lkkSb/gAnUGY&#10;pIsxAae76D3Yxm+KGGQTJSJlJRmUxgxfkzfD8I85DJhT9hDLwVclyrKkI/h1zTSivEVJWb7M9XRJ&#10;CiakJUVWbgHMqRnUmiVpGdBzmANLVLt5MLZtwxgTt+0mCmrv6AwsK/Dx4wc8Hk/BC7e9UQZkWONj&#10;dNxf7qh1wf/H2LstOZIkV4JHzcwBRGQ1m9xlszmP+7LfyS9dkd2VkSF7OdXVmZEA3O2i+6B61MwR&#10;Uc1BSWVEAA53u6jpXY9eNouW3W5XU1zagePolgmuE6tOBzz3RSwT0pX7LBmd3Zi7onu0GlAcz6c1&#10;R0BCSt5UpAPb5ljjg/AQiq1ckbJn1wg8+8EMje4KyOgKwUBV67ZsjnIKLGN8BVaCcSLQ16pg37tZ&#10;WrlsDnT5S4K2KDCo7E+Ijc9m5Zn64yTGfphivJxB318nl6CzlaZOdE16JsuQWV1AjjAz9Oj8XjK/&#10;oKczOAbCYKKfjFeKrNAy6wLi9P6kM8TPMEJfHBQ6v4QvX6dz9cWZ+nT9vIaCf95C45oozV6fKzzT&#10;cro81nPlF4IoS2T2cxhqXNeXiYYZzqkE63pZky/WwhTvFPtoXxF3Fvr6KqJEXV+DN7zPmBnMkb28&#10;8HN2geeQArMtDg7Xxg3GNTNR1wweW86BARnmVETy1O+FZqJBVNDsIuO4Pq9OLSwBIACzHPzrbFCj&#10;vcEFOPFheaGByCZ7IQ0+mYL/9PcAVvzx1cnNNSQt0vgPab3QGM+ILGsU4WnhfSWmoVJtH3uCpOWz&#10;hc/z/FGET0cMnczq+8bz7cfAYahUu2enpxdR7UaQ+FhoxCu3Q9zITad5pmTGqOQecyTWHhsF0ug5&#10;OVGX5/J3ruTKrSXGBjdYrFkRm+U0b/QEP7N9NKS0nau6Fq4911xDFpvzpLv+M7HdT5TijmAabTb3&#10;MwwagJCXEnSBpUlkWoXSpIiFjuCNsWauw3m9GGAFmOEHdxjyhu7aXXg0mx5OcuNa2Np80vFeXvOj&#10;37lG1nGSNtTiVwv/tWeuwQoEHNz8/PNT5rAXx7DO/Rxq0DzCZsgLm6T8ps+WZ+/1NciDw6uHUwER&#10;80sZ9lO/1njBy5goo/1e1AlmYEtDR1D1JGTyeZ0aRUIyp9/QaINsqrbdi0bTyttlEgLFX+hdZMGs&#10;alyTF1bePeWRL+TwsWUGUencM7pRty2EitcqDIWtnhJGp7wG5she5eoiN5Y1ldifFz6uq6NbQa0s&#10;9ggwJ6hv7VhkRehRus6ZfMgci6+4d6/0Jy/v2x/JzwQ+DZjnUT3p5/Xo0SFOOuVxpeNYoQsWvwVS&#10;ogAnZOiqgXzmY9GIkvMXzHUI9rjYn1M8+t+6yNyzthNyke9zrPGv76+vjb46yX1MDKbOu59ndiIB&#10;F4Q8d+sFVAesNNwyM0VJ91NyO7vy8yjuyFnOiN9nDWqkvFbXIeQDISsMkoGOyA6IN8n1YPNoPWiw&#10;tY7LdsNRH2Y7edB0qDU9E1X0YfK4u3y6Xi+o1Xo4DRGH9RohYsw5boGPOroFveCYzAMY6NZvCoKy&#10;pcjSbG3g/vPhjTQN97Zkk+eD/uJhyVDkyTk5/ZSZpDeroReYNCHNCww6xPF+JWHAcIMJqTBU0Q7C&#10;gwxop/25vjRkIvX2o1Yfc4aU4skZGRacsY1MUnyNFV0FF9JJTwETUraC3szZz2DJaA2tHagHcKSE&#10;23VMfSm7DAIrnA1agljNPH8lFfTq74sA6B6QAnqtthZ9GIb3gGVJ+3lMkiIzlX6DgLnRxUZb1geY&#10;SQh9DJRsjtO0ZALznNpz+kvFoiuFpzsWC1blhFmyyrPhuOoOy6kAEoNdlDFjmI42FnnnAdP744Hc&#10;G6BvkJzweDzx3A/UuuOvf/lPtNEhueBP//xPeP/2C759+wUpZTyfT5SScRw7Lm/fADFYh7/+9Vd8&#10;/Lzjed/xfOzozbGPc0L1/d22gu8/fuB6uUSmPINA2aHgxjB7KueCWg+8v92galC2fQx0Vfzpn/83&#10;PJ87brerNaqsLc6DSMJlK7her0gp43YzXPAk2XDGuzfMTQm1Gs10Mce2JQ8C3YQBWq/oTiOE9Oij&#10;m/M5eKw5mVtjsk2aVWzO11rr2LYMHXAY2o7mOPupmFyvdeBohh+fi9F0STbuo1dz5rqgqvUwx7Lz&#10;n8fzgdv1DZm2CCyY25s581tv8BXyoILBoAgsg/3YD1y24mfTZObROrZLRoY1olSFQ/4a7EokFihh&#10;lGegm/yIYseaEndIssaf5XoJ/TRvF9Ta/Cx3w8MuBSPrDIrCfr69WaPKb+8GCVK2glptjsdRUTYD&#10;BkmwSoLNHcWSgOd9x+36Zo06PZkIUjwptKOPiuvlm2OGuz+J8tPnUXICMcPn3EMVwejwxCLCtSiu&#10;lwse+46UMi6XK57PnxAI3t9uOA4bS3KYrzHGqakoYWX2fcft9obH84nb9Q29N6+GuICBIgsSK8pn&#10;Z5GAeQF00sb7uoh+KnlfvKbxYnczQewCG6/PM0XUnNHjxNTsXrzu5Xsvyh5fY3lP3AETOj7W71CV&#10;eskq9+tsCtNqWZtZ6cuDyeAjcxeLMqSmxYQjAFSKMJU3x4abY1iMM1DxpLOBKt5y/Rf7ELjkvg88&#10;QJFVuq6fqpdEuIGSBMWzPtQPqIHSGxG3bgyx924YZzlDcsLldsVeq3U29ghz9s7d121DKe9AMkd6&#10;LgLRjJI3tFHRh3q33IYkhtmjXV1hsTLrMao3/7Bs71JMaA61bInsjtnb280Zigl+SxSlY9gO3Bgm&#10;YMJQd8f38ziQU8K+W4aCRWHp3G2w0qsNotmy6FJGTiaELHvN90gQSuWkCFeqF6oLUUurInDU5ExT&#10;bi2xHC8EyquttpDmK52s2fE+vFfLDauhePZzuNIC0rI7CtyhY0dghNEQEWo3ni3CT4Y/MzCWy06D&#10;tXP2alm+zFXPKxk/F4P1kzWn03EsWPeHK8Zvkl5eK0PmZdOwOn87nu3vqcwzG2N6uf48p/O+ncau&#10;XObz/jt5gLMbnhEReLKfGNPCD2UNWHpYzp1m8zkKERMyMW3/P5yn44tRx7NZJCsIQ1bn3sV6hLH9&#10;svU0gH0Rp5PEP5aZsT4NwunIn30aXnjz+vP1dXKO2vNMsdfIDI45B1QN4bPsd9Xp8MUyLiNwW4/X&#10;x3/l2OQvdFyrP+PVcf8psKHTscBnGawBg4E0+nh/Bhx8jWOtgYAOc3lHQxkYkyfFe8u8UeI7FhyY&#10;NGXTMDo1pwEgmpbS1IWLafwTymM0r4tz6XmBvuAqCz9wXcCac8nJWTzvafLWEobEtuiFhZz4eOyp&#10;/3QM5t7VYyUCqKAr8RypE7k2EPzRed0CYMxA1Fz/ubcnXr6MQSCnxp18BsDSao3lZAZbrKXPS5Zn&#10;kP/FXBd6WJnJqTomvocJEZAUWKCP5opNZx8d8qdqCFeap3NrOfWKUxY+x/HpdZIB03kkL+sJICDh&#10;zg9a/3g9b3avxPH4pQw2jSEQ76Mxl/l1jJ7vlvg75R+z4kjr/kzB6hOPsz1EIqM2jttyDxFzqmeZ&#10;Ei4cg0ETEtBE6tUu4rpjWiQt8YLJ/1cKPfEg//wVRmY6rZ3fm38taIywFLJu9ste2QUMZvEnIxzn&#10;CgioQofPISkwbE0sQ3xm2pJR00l5GrODT6ofc+NV5K0KZmadFASd8aUsZ1dp2FOrPFycPpbMNvxY&#10;6pKxBpyG6z/Dbgg+uaxhyP9poyycNX4z3YzVYuQRCw8aGg6LMRRFWElm52nWitjpGqy09TET+30d&#10;wVlmaayH+nhU5/hsPjPh4vW8h17g2WgiGtl4sQSKgMUBJiyDRgBefc/WCh4Od+pEk+rPr4CtgQSd&#10;2DyHkR6WKkIBWgSszrBn6gswneC8mcz5vPS2iIBRZMn6PcZsULiut2qHal/kur2uN2smZo33FM/9&#10;iZQMrzqzisKhk5pXWo0+HI9bItPTKoZL2AMiCTkBbTgO79GM0+jAUSuaDmQp6N2cVr1Zdif6xMft&#10;o2Pfn9iyBZ3HyAvteybntpEgMNJAVgWwQQplu31G+jKHuVX8ttDpJp4uBiB5g+rhGOiCXDbkVAwj&#10;OM+Kw0mM8Ix3rrWiXK7msDZQW+Tt6rqrB7fUHFApJagMSC5AtuoaaQnSmY3fPIHMKwZ0QFs3p+xx&#10;AACelxtut8P6eF2vZi8Py5hE6/6MJSlO1bPJBzoTbyCoR4sgP6SHo7u3jjbsfHVv4MjmlwoAktCp&#10;0rhDHmFTkB7s2cRKRzE+2/oI/3XOnhmOMYF3F7uT90he0S4pI6knEYyx6Aj27QxvAppM6EzRZMqe&#10;JejMBnwmvwQ/f97x669/xc/HHf/6r/+K//2f/xkA8P37d/ztt9/Qjx3fvr3jT3/+V7z98gv+8R//&#10;Cdt2gfaBWvfIUH3uB46j4rfffkNtHZISPj4+rNJ+22yFhgUjLpcNIhnf3r9Z8mHv2C4bjqNidCyV&#10;dYpts+xaxcDj8YSIRBV9bx3P5+6ZwbvppEMNHzmgNAYulwJBwfv71XRYtT1traH2isfjA2Mk5Czo&#10;1fTTkjXOElTdWe2Cz/NszM/SybpmwI8+GghKsTNpFfjFaEGd3zCrODmGuChqazxYeD6eSFnw/v4L&#10;RIHnc8f725s1VewNJdvZFxEcdYekjOv14lnlrByw+WybObG3YvxA3O4zkja+fLlcvAee97QTg93N&#10;atBBQw9PRMiozTCx+/CeWWNgy8UltJhOIgtPV6dvMQfxDDSZ43rbkkO4pFlFOWbA7VI27McBZAsI&#10;1qNijIHa1yDzwPPZbB7V5mHNO4s1PxbLXn+/vQGABSSos4mitopty8hRGWHnr7aKy+XCUwpAcDQ2&#10;SuU5dZrFwNCMUhJ6qxjdqlgYLLher6FbFcenP45mQRM1SJNWqy+dMRmrSDP51LvRrcACdsxUr8eB&#10;JAWbO80lZ8MI52aTGZwEu4TWjFOmaigDaSrVi7IehjcVYTpkPr0W4U4DCm5gfPH6bLh+vh83bNo/&#10;q8pHIbd842RwzowaKiqWeYhwgGj3kjiq4CfsPpt73AuYWHFiwmDGjmVZy8/Gkf27ZAisitAn9evT&#10;Qn2eI41nX8dZCpyC+EzAWSRPHFNXdWC7GKTIUCu1YapL7x3P/Yn3b7eAUbGD51H+lB07qCOlKy7X&#10;DbebldioCmrreB5P7PuOJBaJUnTU3aM+wkPT3Wi2Ei9btgFhRzCY4quqeO67RTHdeZeTAGmgbBdr&#10;YqHFs+O8NEUPw0+7bAHgvzlOuhkkChlWqtQOE0Y5C/bakWAlMhb9WxxCmMYnFfnI0Pty9/RkRPM4&#10;5MSyRreJ5IV+/w4ZfPWctLyf/Hyeb/P1uSOJvhpg84tUTOikm0bx6ky1n78/5sgcDvP2d6/0f8eJ&#10;51BonF/z/Kw2FTGl1SJVny7/nUd+efcvnweYcFsnvBrmfv5pBEVkGAzEyemOEAm4gZXVRtbmcuTp&#10;XKLrKYWJys/PGYxmGH41cQXxj1NK7mpmR2jng5p/h2xW43Wu1MyzmGfF3h/x7vQlCKbjFOfrY4lJ&#10;xAkTilROT4Is9ESnV9yJn+iJNmVRUPiKbJQwuOEiUcJBwMADeX+4+5VO2jUoOTPv5bSILzTLe6UU&#10;6x5Y3yvt6vAsyPPR5LSZVUO+ZGPKIev4hemk4vvZ7214kmx+qOsac8foTPK9S4kZ276qOp9tMBhG&#10;PwzWtsZlN6XRHHaKyUwXOUh+GeP2t5WNBq3qSdUy70RYwRNb7nO0cetQg1iAxv3Us4PWiRreJfcJ&#10;HgRlJrRiaDW6oNN1KJJcAFgG2YROkcjOZXCD5DUcSxMsJ18sbQaIGcRa9R6OKQw5n5s4HNpUtGem&#10;78z2db7tmb4p1hOYJyYoMn7Xl3W09xbs75MuYgEiwiusTbtndoX689wRt5zUL1+/J7Z03belEuF3&#10;vrTqSatW9knuzW+AZdUrdjS/Q946G+HZTU7iJuYsr2obzKydVZakuYUrUNuI0XqizMJDnbcNAZLp&#10;M+rTF+WecXLu0F34R6vWhEkoy9XKgWNX/PsGY2FGFnFLuW8J6czHY0Hnc2O8/h4DyIDOzGJF4BvH&#10;WrmNQnl+hiHiWTJa5rIMz3hUs8oXZ9BkM58K+pz39DijSyhFgSHqBv6c2vzeMhjuLJ2DGu+cnqUu&#10;d1laHGsHyvrXEa6DXQawjsXpJ8b4oi/FmMjDZdkqmcER0jZWPRdmcA7KTFkC6aCNleJ5Y4y1GGuO&#10;dK18eAmgiMx9OM9siuQBi3XIcp+VVwvXT+mMHmCTzpn8wGUUSppYk9HafOzf4TvitBWY0T7q2MPY&#10;h0mYqx5wdljPfSCkl3137hehUUQcw3v5otl4xk/X9ZMkUR21Blf3Yw/8aTrSVAeulzdzWh+HO1bp&#10;iOlRBTLUkpGO4zAYk2RQLF27OU2HoqTslWHmsDB4BEV22NWSMvqA4/9WHMdhuMkOwVJKQq3FMjjd&#10;aSoAtJhzxQKogpE8M7IPVNSgp5ySQfoAJn9KgYplnffuWfJggojz95RBR4sk0016H6i1QVea4J4B&#10;gddrzsQOOAwD8YOZ4WtOW0BbgxR7DlTNdpW80LVlTNZ2AOJQnGJOxJoreq14Pp/QAR/bjuv1hj4G&#10;bm/vyKIY1ZyjxFe3EzEwRkPX7g59c/6WxFPgDlGHHmh9YN8Pn8PE67WGpofxpgwE/jf1P2UFAukW&#10;aN3GICVjd2gHq1TLKJFNPqFVhHA3LosCCpf+I21+riX0pMkv2AA6QbJnHjOAoyP4i64HTgTP5xOP&#10;xwM/fnzH//V//z+ox4FffvkD/uGPf0TOBe/v31BEUZLg9ss3XN1R+vz5gOjA/XnH437H47ljP6zS&#10;vTZz8j5/3PG4/0QS4P7zA2UrVtHhNNNbs6zdAaRilfWkP3Fc5NEHjqND1bK0L5fsZ7hgfz6dHyv+&#10;8Y//gNpqQJ+NoRhiPr9SiMdvTn+B+W6O+sC+7wAy9r0hpeJY5WaP7K36mcjBq6hvPh4Py16HJRpa&#10;MoZ/b98BpEAHSN4fIOdigSy1NTIdfmA/GrZLRoH5k3LxzGUILrcLug4cR8WlFPTe8OPjO0QE23bB&#10;vlfkbAE2wn+kDJRiKAc6mp9x0323Yn0IWmtGJ0mQXTZY5rZllScBtmKO8uOokJzDPgeA9/dbZEtf&#10;Lta3gHrvZTMfE5tDQoAslkTDSo2UCva94rpt2PcD79/eoOhuSxiUCZ30oytyKf48o+v2eGD04Yms&#10;1jTzOBqAgZ/3Oy7bJfbs8Xza32K2m1XhDORiFa4GgzSQi1XpsIExz6QlhcqpysSOj1U6QQ3CxGjD&#10;bAlmlvM+rbOKxdaX/RmyZ9VrH8AQpFzQq9mOvVeotoDBIl1bxUELnVAEuF1vUG1QtXHmYoHK/C//&#10;+ud/iwwl9UGH8Kc2sMa+GRWghsSc5SXbx5Ug8QUNY9mVt6k+ClS92VuURC4qvhiuYx/E85rOHGad&#10;s+szS/F09KlIh+MYE0NbqVEvyobY+8Q2UndKrcYS7UbADDdiK8dagAb+8swwjDwzU8wxuyrQdHSf&#10;lGr4OiyOOnUGPvFaOShnOlj49pIRRqI++eK4R/zcDYKUYI7oMGqZqa/W1MGxwFieTce5YcWZ4sDM&#10;cq4tccLh80ypoB0V4grO8/nEvlspzVF3xxS2DsJrdKr1jgE77IEvpoZFF8oecFpLkYRSzMlTsmE9&#10;ZY8WpSRmuEjGUXeUvGH0A9CE1itSIp5UQikCIGG0jqFArQce+xO3yw21HaiunCkk8DfVHfgLNcQY&#10;aTiuyjlp7KzYTm17Zv8JmG0S1yzWM884HZZHAAAgAElEQVTtYh44niQV5BFZKtPQXJ43jwam42C9&#10;PzEgJ8wElW+FlUdxGuGUVoCNS8IZp3QYLQYhMZ/c2PWbIAz01UijrFkMjFiBaVPHGMIoeH0ta7yu&#10;4MnAitWYZ+rL+9ABEubUfM1ILJ2tJ+4SUALxRGbuUJljEwqd+0Q81xMt+PMTzDEjyy2x3n+ZAhX9&#10;OSzyGA1jUQHPEvHjtmIi0iAj/0GGgsGyMY1C2N7RAbqOgGs0M884L5/Ri8EOzEAe5ZLhpWHJ9sKk&#10;U5yzEu26M7/mJ3QMia8x93u9yikS0SDZlXdmbTEr2pov5tiXk3tF5Lzny/zD6Skuh9WMAOKSTpkM&#10;jNGWdVWIO6rNeJmBqGg0moyORjOZ5Isf8zhl9KrJVGZajdEhS5Z7NN1yY27Smca62a+k73XslAmC&#10;MRpy2rAGMFbnCccIYfBgZg3bWBbnojjdDWC0hJQN6odNzqIUGsQT97UNeco5kAfB9BTXKwwyI8Fs&#10;3AyFKVaTVc1AFu2pyL7GFN0Maqmnnc9O8bKslYK43UGhyzpOp8YAgyoh2l/4GHTWReVcJh8GeRv1&#10;GPtOZBfq1L1IZzZP6ngk38mjuTdrkCYFpCUh2Iyv5WSNG5Ofn1n6fOZvWP6nAcjtpq4oX/1Ph7t6&#10;nqoPMUEWaBjqScv5B2lg0hd5srgzhM8MlWzOPr5Lgz2OhOKUSUw+E3M04Tzvtgo6Wz3MHiN+PwjE&#10;g8LptCecw3o+YDI7zSQWETf0xmybNmEuGNQSEMd7hYZS4LTvwvFTt3ZaXbWT4RsXiRkKu6fYzrBR&#10;ZzgLp1I6+TG/KwsueOyZxnkU6j/cy+AZXMYAVbLx+V7N86EGF+NnxU9J9NQgj5jnzn/y40W3Pzkh&#10;IwtB/QQv+oEgMhMFChkaY4p1dp7qVGTXCWLtTnrBcm64JvM+02HNXjkcY1SAqdl4BklFi4+JTjxX&#10;Cvh5Ig0KlnUnbZAGfQNI6lNH4/4i6G4GDUjbkwaWP21nZNLsKy+gPCcv509qbrS21jEnnxv1hUDx&#10;97M6lIEJfwbnqLAzFXohJZvEX3xWjBfeMWNwLD4ugeOxFtfnzUlKPiS5+O8Gs5GdDiy7dMACwLaf&#10;Bl+CGE1Ogm27whycBvlo2LHk3159C7O3RAx7duFQqA4nsBUbX+3VE8gUIpasJBAgW78pQrhRvouY&#10;7biVYrXyEJuLy1GoOb+zN74kjIaKJUvlzajQmibyfHuwOCXosicQTKxs8kDfowFWPVs0/jh2/3zg&#10;x8ffAAC3txtSzrherpbxq4apPZZMvzEEzTObAaCrYfxmYT8Kg1rYj90wtHUAGJalKGpZ1a7QkjZK&#10;Ngd5HwpJ2dLBFB6kMHzuj5937EfF0G7QGk6mKWfLuPQzM8ZArwfqMCi/Pjpqa7b0zgOTAHttqLUF&#10;/FXXhNobjno4rjQh9szxZusqhrPex+RjvodDNbLJQ1a57FbPQGY/Ex3qEK2eqQ3TSXKaQAbZaYCB&#10;n5D3sPt0xyCnnp9cqRUAcH040TcDmF7sfp0BQfU5/bx/4OgN37//wH//f/87/uM//oKfHx94e3/D&#10;H/7pH/H+/o7L9QIVxf58oPeB5+OB577j8dzx248feDyfeB4VtXUc+x1DFUet+Ouvf8Nff/sb7vef&#10;KOWKlAYej4rs+M6llFOyCKs0VM1hWms1GI/eHNKjhp3N6n0A7iyvEIhnFG+RPStie9bbQGsVx9Fw&#10;1Ib744Hn42nVGs2gSUQA9rVR19e6Nx+t9UAfbLA6wk/EM9a7NVK1rGnryfZ4Psw5fVRcysUqNgZw&#10;9I6UFVu+AEkwmlU+JMnISTFGwnCcbx0jmrg+nwdyyR7QYg81BDqBePVKKSbP2miQVJCSEVXv5jTf&#10;68OrWszPlXJB62NWt3gmtplDDpfkZzEy2IPGveeJJOelVm3THKe6twGIZe0DxttVDc7QAnCGe81+&#10;EXz1XkNn3i4GZ0P9PAk8sdPH7/dJkhzi+IranihlQ5KEbbs4vr6iZIOZgRhcVU4bVMXH4GcpUU8T&#10;s4M8KJpL8bUZy+cdtSne3y+ozfQadRnX6tMSXh0+Mufs81/0q8EktIHaGlqrkdhD+D4GVFUVR+24&#10;XS/ozRpksopPMRyTfdh5VaDkDeWUgemaW+jO8VqVrzSdOlhwV/n5KYNHljvoVGL8b/9CKCHmwGEE&#10;MFRH56HzmaeXMpuJ2WDeqRSrcqTLFM7jonEjvJfPYc0kEhD4HV7/xEFPVYAGov1hd6ERMpNTlmte&#10;XicDMsbLgMNZ0ZvjXteX/zqjfykZfn3umgFwvVxw9IbRaPQKqgtADUXKlZXRQzml46b3gVYr7sMc&#10;xzx0wYCHlVk9nzuez9268d674Wu7Mz0M7GTrn72hQClWenG5XCLTnAZQb954xjMOE+jktoDBUEXV&#10;Ec0JDArFDgKZYBZraDX6PPQpC459ByDe+KMA6BAFjuNpAXopOKpF3kxowzsJ2xbMCDMV6iXLjHu3&#10;kqJZAbEONLrytMj9MpphsZHhLODnFGykh3Xn1ZVuo6kl6KQnIjvR2ukdd8IhVPQg94W2EGdpzUAk&#10;HMoIJ9aSzQ0sxsTMPKMRt5IvlQDiWM6HUrHm2bA5rQo7lt/PZ56TWHndNGLmapzfi/stxs6XL2UQ&#10;gH9OR+NqGPGzeE95VhF/s2FjrPOQE20BGgmsYQgr6WPyOs5q6MyNPpGBX5MgGMvSkG6+4mXRhCmw&#10;Lj9nrcncmtPzCC1EpySFWhjtPE/k8YMKifizV2KyIJcudLHOiTAyX/Hk+czTwTudV26HvHzv/KKj&#10;QmM7V3FpcoeLgFjTT/cMGtCQr7GW/pMNdEa3LDvSl2HzpXOdl9/PHCMIozjeB083s5YBCHG2Z3VX&#10;jJR4w1yg4EfqOowiuTzjngc9Q70niSmu0SDa9yr42GR4L2fG18b1Cw7HnNXzWewhoWNCOlmpqfGX&#10;k3NISE/T4Z6SxjyhG1IZLEQKOTydPP5wuFFO2eZ0IBBvZjVluf3PyianVrP8Jm8hsw2n++Sf6peu&#10;Dq7Yilg5z+Z0QzjOM9fPcVxJl+Qh6mWH4RxanWgABkXZq/zwufI8WYb4dFoyEJC4h+tZj+xeif1Y&#10;RaXMbVroYq7n+iF5jCz3grNEm/u8/wwovsiB+GwdCTfJ3osgXvDvOeDQXMlq6Sj0ca28ewYY7B61&#10;Gy6qLM7eWJtlOCft+sSKzvvyun8hv1wvCOM55dCjAF0qOqeD2n9bdFZfFTpQnbe8SoHZLJFBLtcB&#10;QXnvsicgpzzKGUzYD7ZnxzbPLk0wepV8sc8HAyFTpwD3OHi894MBztzVISssO3ME9gHhS8JW0uUQ&#10;ri+eL1u9SKSZfGucvqbr+ur8hPB9hN+BOxaNdS3BY0xaMsb+hTbCM6aY+7a8zmf4VS5OjOd5/cT9&#10;X0t+py208oyY6bIOcvrOavfZFydfX+cIaJwXymqR9QzMW8sn+jdeET+hyCLmWBT1DOn1NhK6hQXr&#10;5hxsrbuPzcc65r5Ox7e/o9x39TtLXGnAMuc9STK/z/0yJ503SHNalnA4eEiHeo4Mt9vUnbDWNEy7&#10;OT87Ey76Aai6EyKd9k7HwP1+x3bZsOWM2q1xYPYmiqObjaXEf80ZafhhXM6qQoE+MGSW71MO61Ck&#10;XHyVbKbDbc0xzKnRRvfqMrP99mMHMDDagKLgujmNluzyzPsYiKCoQkeC5uE0k+DpzjZ2sV5QybHL&#10;2xjQ3pByRqsVbVjTwtjGoXg8HoAq3t7foKOhlILsWN/WjM+cRYeXpukwSAPaxYQbGaqQMZBKQff9&#10;Ttkafl4um/UOIM9yB1PZNigsqIHmWdceSK71MCebJ020ag7My+WKNxj2cskWLKm1ojU7O4PQT6oQ&#10;1QiU9tG9Mty4/WiGiW744POcUBL2pffPaB7cVHNq9979voo62NuLwWj/2pjwCUOHB1/gWafTP2TN&#10;RhsAC8BIsgxeDM881skfJv43PFmEo9XIZIafr+T2pmX8N39eRm07ft7veB4P3L9/oLYDIyn+Twzc&#10;ivkW9ueOYz/wh384rJmiZPTe8Hw+DUZGFV0V7ehAEtwfP/Hj53c8ng8oDJ6iNmsI22q1RoXiiXtt&#10;woEkh9/TcDIzeOU46+D5d17ssrq1Zk7rYbjn5kDs0aCeyXxDFfAGpgpvZiiWKd1aQxfLok85G5RO&#10;sxQ4VnBOXXUGZkvO5ih2flC2DUkE397fpx/qqLim4nxpWC84GciZwbIOHQfKliCJTVNzYNLTL3Ds&#10;FZINhqmPhtE66nHg7f0dCkXe3LmcDWqplITH845fvv0BDbD+BK52JLGgVSoCrZZUWevhXCoZT/Oz&#10;k2AO7uvlYpjUKo61Tv8W4TUTtm2DFsW+77hcrujjQO/mBGdVxur+MZjeJQAhzMI3XWbfd6jjyM8E&#10;DQsojt6BoUYbmTjuHdt2iSxtyp2yFezHgcu2gXptaw21HZ6AMvVkoknklLAfB3JOOHbz8ekw5/3H&#10;jw/84R/eASRvrmz0m8Ts1tv1Dc+9IhfDHu9LYlfMNZn9oC6jVIlXbpnjvTeUnC0RVyy4ux823toq&#10;ysUy3+kHZFCCQb38L3/+l3+bFtNnJWItIOcruom/lB9OmU+BwWyOualUxOxXY0jihtdrqZ9dp8th&#10;fjW0JBwN5qi14VIxOmVfrMr/aiSBym/kVIDCO5wCHiWHGrZUDifvdMzT6UkmGvPFVArn+4tg83Xi&#10;olMxEldqplG3ZFbE+CezW/fodG85f2+1BfmeqnX/ZoQUmOVGInaQKUiMISXHRJqlc9ZJvINEwAjY&#10;2nmZL17LfbVnbK6YGvF3NYZu17GDsze+VGOmzL4sOUejjjWLtjjBi8C7JTdA4SVD4g7+DB0No1sW&#10;AJ1CSQSpZC+nMRgV1WaKqhIDfYRwMcOODg/fQSeldT9iP2NfvzBWghoAkAbW/cJ6r/hgnr31mHw6&#10;M/aPCr5o7hIXzAypT8Y2HyWT+oWZjtMAD2e+MirsDvB4fzI5ziuG6nyCNK+y3m9+b9qfy/kKA+xs&#10;an0105jWylpez+Zpr3ztvjIwZRofdL7F//6MafCcTqt/h07HZbSuwExDztd8CbDMfUmnvVodJT6q&#10;OQUfwJrxFgHO5TVpmdfRQeOfn9kQAq/y5LSY8xQh/c77n5fQMqi5QtyHMz+V5V5TbPHe8Z8ksAyY&#10;BvO67iGmwk6b6zN5YF6euQh/0yqXtZ5m7ashb+xo+b79ssx5ZqOFUe83DEXGn0cZNZ9o/9Jg5JmI&#10;RrOCiWsbw5oymXeIPgl+ELiWp5PjGTN0opxmSZoNWl0Zlp/iZe8DX/i0Jya8k2cHz7v7NbHk6/25&#10;xhybfT5pBpDU0XuKAAS3M2DBluyjZcjBf/gMM6zs2ewyz6ujOe+yMHpeoVA0xLEAmBWWkmWlu8s8&#10;+IW8fPX8x6TpWCl1HSgm8PpSp/MRazTXgxKLtL88K87jShP+TXnJGl755rqaHvQ9OZll3iM7XAId&#10;K5QvPAvMGpu6EIJPI87IfB6vO5112Lk4Z17PT0nbcnp/2f9EviMnOkPwjc+Y81yXeW7PMilKdlxv&#10;hM+TZz/OTDjB05x3WuYudCS4vFCJ9VvlgMxBnf/GfN5U3c+yF7oE6BQQVt9wLCsPiZ9zreaJ5/c4&#10;dXfgzU2AgBnF1IPtfqtIpt4hUbGz6NUQqzLwkcx9sRuEkcjxcECYOs06G1UFWIkDfmFmCMf1r7Sv&#10;c53NjhmnRfA6kDjz4+X3eKYP0pFSln2EO2UFkPRioGLS0WlMcw1XWXxi2QtvmWEiLHvB6/xcf3UT&#10;nN8LOfqiOtFlTCfqCUZOnCstCRtxgtZFAPeY5wPxU0+VIlN+vZ5jEcFa2cigLSABHxP6iMAbyjod&#10;YNpYAGIOk6405J5CkfwsJb82+QLxJ7H+M++5zi3NNacxnyQB6WUemHM9nwN4ebvzWuKVk5er7cXw&#10;KmzaXZaJnWBl+QbPwKZyVt2TAws8oFsS/J9hWcw+hs3tRtp3OWdsl82d4hYKSNkcycOrpAxepYft&#10;TVkRZz+dz6IqrLGdTCfrWByCpO7WOyIpCYoxGo5WvcmgXdm8qeHzuUNVsW0XiKSwhftoqNXsXHGb&#10;tx4NfZjTsdaKWqs3+6yetfpEPQ600TFUcX8Y/MQYin2v9lkzp48lmln26OPnHZKTf95wHMe8vw7s&#10;zyd+Ph6oraPVGpjurTrudWe2bo++XMMhXnQYJjkbHfbWMCDWl2t0a5LZWlQrMuEQcIgNZ1edDTQZ&#10;8HHYRcMS9+c4XM7RGrbMBJh5ziyZbcpP2zqjoaHiPgWD+slR1ef+Cz8b1BdXuDjf5fgtySqbFIRX&#10;pZOut4bRO2ofuD8e+P6333D/+InH84n9sJ5ldd/xfDzw8fFhDmUPClEWHccO8QAT5UlOGXt94te/&#10;/orfvv8Ndfeq8mHN0VsbVpkuFhza992bx3qyERBJhEkQjj4Lennj3YVZkz+tCQe0GYZXa/P7UI3K&#10;IPGqBHUIw5RT6B3cr9Z7VHavq2x8aPKltUeBqkFXUD7RkU0eZQ5P2voegPRs6JQKJAE5bdETpfXm&#10;mfOmTw/3KRK2qXgljTVW3IyeslimcU4Bm5jLBdDh+NKH0QOS00NHzpv5vWDO2cfjCWA4jrnpAJfL&#10;Fs0hffEhYpn8JWULAKTZB6kUg+oVAYo3chTAoTscuzySwBSCDIh69cWshKY/7rKxeseSWSUxKD7P&#10;GDCQSzHHey4x/lIyujvybb3p60I4vEkn5Ks5bwYv5L0hRCQc9rPJuWF6G7zWFa01h0y2yoHr5Yqj&#10;NlxuV28QmiJRwuwtr0nRKcv4v8CCEyK275dti6rSrZTZ6DRTdpRIBrper0g5I//pz//ybyE0X1+h&#10;EE2lES6sLLJcwGhTfF3jn3mwgiHZIXP7x89ewdnoYGa3xP2YlWJ6yXrUOESP8MIz5lblQ2fGxOvP&#10;eSNqh+tnCjp2yFhTLh6ZWNUyM0Ao/G16S7lt8vFx/phK6MtCx2/Gmhnhn+v/aZ/WtdfFGF4zh16N&#10;hOV/Qlzs+47O0gnVcFKTGaY8G2XCmee2FTyfD1cIsjOh5NAqisn85t86RgyWwo4Hs6RZqh1M07PT&#10;aq3LlDX8LswgFfWO4WLlPda8czYpsf0TZzgDxaOBVkqRIaLejdvml7NFOiEDvZvjPKWEcgFq7Y6P&#10;aSVVKdmhF5EFJsFogPiHZGzzKMi05rh5y/zWPQNYfsqv8qwgzlHcM4hE3VA+mU2+FNOYmSBF01Cn&#10;RfrlfVdKDEE4DQqAzmk9Q6EAL9AoI5zZJGPePY698m8qQi+NflaDSZfnYjpnfvel02g9r6tP7fcM&#10;OpnKxOnLnH0M6cXaCyVk8tCXj5bvKVaeRdZIhSC+Jjlo6hREAKDqjSmo1NBZM1nq8i+VzJWvSVx/&#10;5lIStGzfHS/TpYLFstqJ3Tf5UYrvnB1s8z5zTjM/L86RGE80wbrOW/wsz74H5kqZc+dpEB9T0MHL&#10;+DleE8ALb5bPjj4RP+sx/mV1fD2zLPJgGe/JNR/7syqT3mzYaW9ZjniZ8djBcC7nrr5f5xCkn9tB&#10;QwVoak50ASKz3qL14k5ioyE6epJ4ttVpECarkhPMSYbC7yOIM8rM6DAKnJ+qNAjcES663GEOn/eg&#10;vOMaxL4nuPwj1pwglw7xZiuUe6xYIl7fYDn2wqONDn0Eic8oYHJAQHYzgOtl1eRXHJvpSMZt6Qhf&#10;DQK7bjo0T0YJz2mAJJ91gJVfJncWz2ow/86aqQlmqstcSzAYJnGm7W+dYgpnw4pr9aXeuDwtMnnj&#10;TPLeCKg3O7eyKOxwOnIQAqdDOnjI4+kI+TyCyad4Pff9szyT4AN07K3ryvWeZ3/K5uAhWD+fr4C5&#10;iW/NTYvxYIH1WILeIst5ciWfZ5lZoq88hfoOGwPHCvCeXNr8tcM+5hQZoazme/k+NBzlBEb/HBye&#10;6/U1jSzOxfhJGk/BIyTutQRyXdiKC8C00FAW08eS81LAcXYXMOrkOjklCzW/FSrO5uT3CCVm5Ukr&#10;vi8rNF7owPVznpXgDeDvcy14OY09hUbV0orXPs+jVWIYT5b50/ktM8JfHeE857Hfr7v2uleKZR89&#10;AX8993K2UXjDmB3P8El+Tb5EuA7oNLhJF+vAaXuc9VR8WvfZO2FqtfPYu3wLwvI5YXWazUSTdU4r&#10;tI4SO4d9pE4DdYo66WpnHXdWts0xsK+IJHOEZx83xLsjiQa+u9keEhWt63k3P7lOx7jLGDrNRx9Q&#10;byDX20D1nxDLjKb8UcEC9Qa0WlHKBSkBz31HkoS3281sqt5RFgfZ3po37htIUiBiTpDZGUtgTm7v&#10;I+X8qDVm1ptjgw7XkjNK2TDr1FL0gDInqMN6eiVNzizZn3zMnI8TzorrRZhTOnla75bxqt4MsnV0&#10;Hfj111/DDr1cLlCYkyUlcSe3NWVrreNxv1tmolb00bDvTxz7E71XHNXuT7gJhTX6e94fUB14PA88&#10;H3c8nwdUgX1/4vl84jgOy3DM1lhOYU7avZkT3KBKBo79wP1+R+vd8JWh7uyyaoPWKuBwD9Sbgu/A&#10;bTp3bIp44z/P8FZVx2j35KZuTTHNwd39f/MZRHNBzzgGPAGuNQ/ouc0tghLOMl0SN4zvmjO8xN+m&#10;B01FOKXkOPHdncLG9yY2OIPYy/kLKpy2ts1PfJwN1Bxaa+4Tafj5fCBJwi/ffpl66bD1+vl4WkZr&#10;yVA1R/T1esX1ejV+lBKu1xtuN/t/rzv+8pe/4D//56/Y9wOP+47hDTLt0Q4/NsyHUop1eB3QOBuE&#10;SaSjb2JFm2P2xJRWfSH0F8KXjNhrcSZvetdM7CS9tNYsyOx7p57UmFy/jYalgpekFpyrEMWSG7dS&#10;ADE75/l8nqozSrZ1KGWzBrnPHQqNoNi+9wjQ9NGscawaRAurIIbaegkME5pQiK3D8cVZ5WMO9FYN&#10;d7s2O9MZGRjWU6C3GkEkwKCOrtcrWw2YHEvZkALEfEi3i/VIgFp2dDiIc/LMcrv2OA48jz3gpLJY&#10;0q3pusa7FeZ3swBWnfYmlVwbBAZmVZ8FGAHC4/J5OZuPLecSfr9Z/Wp+udYNPudyuaKUDY/HA9Uh&#10;iylrUyrBHyhjszv5BUZTecsGC5UKtkvGc68oxQIbkqxZ5tBh1TjqQdNEPYbzGnGmx1CUstl4BeG8&#10;z47PLmAQlOc/WwXAoA1nZ3PbSugc+U9//tO/nbIQT4cHoEM2jFhhV3nbeDPSZwYzHQB2EJY0rNWw&#10;8A0TV1ank/g1uu6M2r+TFmUAoOJni6HRwA0g3hPHujZIIs3weeqZvTS2zEBNixKeQ03SMZaxOg16&#10;6bIZLnzPlCQSBg3clW7JDNZsNvLkyOzhDelI0nUZz86I1XE4lbC5jvYns77sgQPqpQSrUo+5Lz6g&#10;4cKttWadjS+GrbM2XFgVfX4/IsdiBzOXLRoqmfIyG3TSOKCiF4uBs6Jr+57NITOGleb0amU+8AMP&#10;2wtGHFNKaG7QDTVsuLxtSMheqtIMT2ooylZcIfOSodqRk8KwxDsupaDVI7CTMSSaIzAjx8qKz0bF&#10;anCcdu6kMM8S47OxgWhqBc+aXa1CoVBXBdQzF1c8aZjyz3Ml8FPtNBCGip+VmIfM61djbTorpvOU&#10;Th1GdmkLiEynD/FwT0bBsscTH9cJPfhMcHm/fgZUaAjNhYLbrv4sSKzn2eiTuDwcTi8yBcvcaFDq&#10;wq9iRecXJkZ83JeOiukgY+T4ZTTxj4gsxhadVpE/5vMb8Rz73zDEeWtZ7mzZRAilFSoY3R2SflYG&#10;TIm04JJH53kXmfw5PPJqdExn1nR0Ox8n3Ql5xPBMDk8bcX5h6+/8ViYSBKs/Jr/kLz5jZpliOuRE&#10;ZoWQVY4MOxckRqUb0M5TX4xb7re4MRr8mrS32PqxsqfnWVOs7oqSYXnSkb7wgSmAYq9X2kiSfYn9&#10;DJCnnknyRFPCMwEN5yz5cQSQ6XjRpTmLnvc4SJAMx3mIagLSiHPFzQojQl72P0q/feHi7C3vKfcu&#10;RV+JJMWD3symmc+bzgxWKfA+Op8rKcroY5wAxJtNzbMqgX+6OjcJDqygTFPnoWZUmzNu+O/i85qO&#10;BqhjfjsfD/oTcbxTZpwq5lr48gdP8XHrPJ8zAO18bfg5Dtls/EFEouomhTMQ3qgGDv8w+ZitDRMH&#10;phOcdECnGXmEyljWQ+O58zrecyUpWbKTZiDU7lPOQUvuu0yetdLVasRxCVc8cZ6SONV+/YodzvnT&#10;0RxyJ6U4STEcnXyMfLS740SWeQbzIv9dsHtpVAI6g0sphV6aJIWCnz1bJbtTJnkGC5bxxwxjXZa1&#10;DlkxP6AcT8vaWbP3yZWodYnvVfSWUAa65QUWBYDMbJze28xGhh+jyMLjODwQJK4bEyZRTf/W094s&#10;coYjjIxYX7+cQdkqkpBdbogAyfGMWbZLOlp1KtKInTHX61eHtwnLOKZjCqJYA1YRkRYk0UEzz/cM&#10;+jHQxIxizCCC/z8GmypST9d42pSJcw4zC18gQmANk7lpgVRaX7Piw22PNG0j8Dwr3/FVCkK3BT6F&#10;apWymPaNxniDruYRip/siTLGK2wO5QuWZ/Pe86dtNCs8prN9yqj5QML+iSsYr2c3zk4Sx5zmOVNk&#10;KJQVBU6TlOouFU5wOqIK7S5DxM5PW4oJhDI3zqNPVxIkJyBlg0PkcodtaUEe8jMAARWR0qJn+L1A&#10;nVcRoyMutpn7HoSUWTm7H4dfM8wRVSwbmdW2FLzEfR2RPMSlUUAHSjank8D4mPpeG+xDQ9k27McT&#10;b+/vGH1gaLMS9qNiKzzXtqrJccIp93I2x1lvDdt2Qa3ddSDqri5rCY2hth6EZbTDZvpvbc1lpjpO&#10;t2dZKjPiBc/nA/tR8ePHDzweO1qt3iROMLdJ0Acwmjm9WzPH9NEb9lrRumU+P/cnjmPH4/4Tj+cD&#10;+/PhGd2HNdvbd4cqqbjvD/y8/8T9cfcx7Oij4fF84PF84P44UPuOrkBt1XBze8NeD8tWfu547nuc&#10;R8CqR3LKURmtqqgOiQO1yvfeWhKp55gAACAASURBVMyr1ma44eowJK5rWLCgowOxZsRGNgfs1FfM&#10;+W1Ortbb7DMEc/DlGVlzPkkbYOGXbjOJ07w5vL3qR4c3RZfwCTCL2YLsfv4Cak1Dz5sqy/ybsI8i&#10;cHgOu/cQwbVs+Pb+DX/84x9xe7tBAby9v2HAsO0NAoNVeRkpGc1fbzfcLlfkZAGc+/2Oj48P/OXX&#10;/8Rvf/uO47n7HohXWgnoTO/DmrC2NjBguOqWcT9C9zGUAnNe0iEYci4ZdG3vzRJmFFAYrN8Y6pWO&#10;TEw0Ta+UzZ3q7MPWZl88mXTPn+y9Y2d0+Jg0sHIscJcc/ighF0uctCxeTxhIgu2yBZRMKYbRTnug&#10;9+4JAYAOcQxwg3Yant1szvOCelhDWfMTGV/svaNszBoWiAyU7eKJrQbda4gyYpjhajx/+JiPXgMS&#10;TcSgplLK3m/Ngi99dMgAbhd3vNPRD/OVca2J9d1qRSoX7PsDJV88+JmdVxNmuFFQeYKqJW6WrXhF&#10;im3EzAa/OASR8bZWGzKA/ThgmPnWL0Lcv7V5/zueBbMX7d7Qga14IAeKsmWrJIoRJdczEEkmWymh&#10;62TvB3EcDZfN4ExUBm63G1SBS9lQygKPNwwdJOeMLRvU0OZBjFw2QCzotV2uUBHcrlejKQDZcfRL&#10;2cL3pqoecEjWSFTMSb/lgl4roES7EJRZ3/53Xm6UG0mtrUTgAp3649mxMdzgCaXcrzE2SafNi9G8&#10;/CXL9xANwGYW61TYqHUtDpt16MsULaNYYZlKdC4B0UEQspQ88oDbc9b7QBBRGmCJMtPhMDWcaUTI&#10;HEM4/E4KNldBYuwxFzq99HSraRS+MCc+J8ZN51MY2izTHA5az/tqPAO8N+DYZma8xihdMe29QTGV&#10;L3tNnCpADJuIiqQbevu+hyHa/P7MXICvTzgW6WxY10mtQUjJG2o9DPQ/srA8eumZA4af1TB0oGwF&#10;ozUzbLtiDGa5b9awZdsMH10Npy75VLZ0wf3+gctmpR1JJYRRSrIcJY0u5vHvyx6fqXQq70bfer6Q&#10;+4zzPf1AYZraMMU9RjHpRRc6MjqQUEbWII4OZnu5+y2MsZdxq76SLRgIge8XoBFxo7IRf3220UBn&#10;7uuaRKYlzxamUwhYMMPjxlSe8Ols/dev5Qs8/CLn+4cGPM9KwCOQvymdrjYINtZieeznx74yAZ/H&#10;gCmz61dkPgeuqOmgYucKaBpxG/GUsrn2VFbg/Hk2qIs9XA7zV/ts79MRRj7h0e6lambAso/hjiIb&#10;ss7ADs60ufL+KU/cubPg6ttwnV8LRyO8O4w/TQKY9EsjXRaccNKmK8R8zrLXttYzG2t1ks2gC0Bc&#10;Wf8VcEPLSvAWuUnajn11xxwSsOC+wqHDYoYCnFIE/X1myUx5OvlOuFep4Q/fs1hD/zfEqPhcuTsa&#10;WYcYp0efaILKsLzQ8mve4Yrlbg7cFbpAXvi8rMMM3p7g2YSL+E+n6ikJpd140vmeYUR4+d/JkRtj&#10;k5O+wX9ntqrG+5RtXOfYaWa2T0bhNHh2sv7+KyR2kGPca9CxbAEQSfOs0fjgs81QTC5TbRNzFrBZ&#10;qsIM3flEo8ioRjopFuvf5JFzHp+zg+f6AZQ5Rq++bG6E/hfroF9co2QLruusupOaUaw69bjVgUHn&#10;Fh0pXz715ZzP93jF6hCZgQNhconCnGuQyDg2HXQJSND57GOjTA7HNzNlBVCdGa+vL1mXXTmiRUcE&#10;TzMPul3HzPTlGwDc+fu62Mu6zLVzvsUbiniVylznSf90gGOeIaVMmvtEvr880Odo9xfnXxE0gU6n&#10;LPHJw2inm3DRLUCZetZPXqc7ZfoSgBP5tDKv6xNrJBJjjsB1MGMEJFOsZ+hOCD6vSllizzAHBpeb&#10;33F9GQrxysvPtgCCN0T2F7MgdeoLn2a0vul6Bp1P9tGYAUhMGqIOZqxXoX25VwxHlre4l379SqSu&#10;kYYzwhemgzIuBhsned0j6kGkLeoAcH66Ou+pN9qxkbjvHBUrW2bmahfTQ3Pci+eM62t9MnQdmADE&#10;7FLSvVqglZalXXvKpbafsuCQu4GvgPE7EbDhJIZixGj9TMCcmZQlj/vTm6PNrDoG58pWDAN8K55l&#10;mCPrk4woJ/HS+AS4AwntiLJ3EctEZOWLiOD99obn/Q5JCVnM8dHzBh3Als3ZMoo1bOtjWMVxzp59&#10;atmW+76jlBJNaXWY8xbUmzfnGUmQs8JR4IMXSBbUCiQfY6tL/yIrMUZtHT8+PvD94wPPxzOgT4ql&#10;q6L2js3tzuw6RNir3gyaMlqduJi9O8ZAcwcj55cGcNTD8H5Vcbl56X5OeHt7cxixAUHG5ZoAz5Ye&#10;fRj+7piwa4Zj/sRl2yxzf98BcH3dAVgyoA1p6XUxuvNwz7QVVhOoYnjjyeGQCVbBN3loa4QwnXws&#10;l4zdYT0AVl8DxOnetuI0PWVwBHRf9MnVJmACpro+IgJEY2zfZ54S6vpZrImpBaPUoXcy1hcTuk7J&#10;EgqUsuHtD++43W7YLgWjN/ztb9/RmkGoEgLWMoIf1qxvCIZmXErG86hAs+DCz/sdP77/wP3+wP54&#10;WrayQ494iMyTaiavDogocd1sKFgJygARYI7pbduwHzu2ZJjeIhk5D4f4YMKnPQOqDqdij3l+PHG9&#10;XhzP29aacCIlW1LJ/txRtuJQLjOwnnNGi2oAngfEOVwlsNGT8cY8kkPLWjCg9+ENXs2mGarQ0XC5&#10;FGzlhud+tyCKB7CMdyWDk/GgwBkexuhrjO7nBqjtiUu5omzJsOP7gEjxZ1rwIYvDM8ETCnLxRroJ&#10;te64XK/mI0JCO7qtQVHkdEPKCbV33C4XkxoM0Ig1K2Xfu7e3G35+PHG9FsfvL3juDbfrhrroMtu2&#10;Yd93vL3d0GrzfXc+VLvhYu+23qVk1OPA5XK14GOZCWlrL6LhdulgL5VuQaveK0rZPAhiAfOy5Qiq&#10;EE7FGvXSIT8cz73ELvc+kLYCyDA+eRHH9jdazpLQPKOclUGWjW7vdQ96rbjho1ds5YKcEt6/vaN6&#10;L0FrEptRklhmvSdE1NZwvVxRa8W2bTg8mTdkIsxb+YkJrK+gIzopXoy36GVDhgMX13QOSP6sXS13&#10;MKOCGgL47RhH1+6Mz4DhdYkongzRMCx4YxL/fB6znsNI8A7BCbMZyiszNmxoZpOcdKJ57yVzG1TQ&#10;XZOaRuQUFmuWE4Uk/7alXpQ9jp3vCJBUo7HgNCheX9OgmXr1tKCYhccMsli0ZR8YATbojy1KILIr&#10;JL17KQ/gmjpxVLnOGgNr7QiBo71aNuayOYwkrTjfAB0Vi3BaGENZMMpzKVAgSrrouKm1onjpkJVe&#10;CHqzxhKmDHo0MCfrnl5MACSxkM9Q66SMNDBa9Yj3bNq3OspkobdVMacgDcfc4rBJiU3J6FxDzO/V&#10;6D8b4OfXzKCcu//6m+8qoHTaz4DM8GGNhU5W+nt1ZimmoRfPDGOOih+NvPk/Fnp/MVUQGZNxPpf7&#10;8nrekyaXTpPpbGXMe/ye2XqezZzlyfFBy1w1Kh9k2fNXhz+dSPFVQQTHiPU1d399yemH6Ra+Jly7&#10;MPh0WQvjuGw6Z28PzE53NOGXqYa1B6fLZZ15ZmUOJuYUpOv8nXuky81VvOTR3gy+GvPjOmFCCeny&#10;nj8vHEqrZ4QrRUfIl/vq/EemfIn5iyCpBShU1fkoK55MHnzFR09NicfAYOVT8KaJEb0sj2cE+5hi&#10;jflnCNYYdzipltUQ4NScbTrd/J5j0n6McmES4vh2fZHBk77tKXTs87GqCL4AzKxB0tJ6d4B8aQYH&#10;Pgd6FiejKpixxrnLiSZm42RVuhzEM02W1YlfXndsPfPeRMrlr4B81a8MqC6BeKd6BN+d/Ijfn0u0&#10;rgKzKF25C3tykaeyjotvnz+zYvjXV1DPaU04F/JoP2kwJ6mPTudqcaknxjD57MKJdM7vxItWlWC5&#10;j8mK5ex+0vHk/J5gNreljuWQMl9ha7++jDb8O3OEyzquOpa8/Jw0GjQ8WYKzw4FV9/u7Y1EFlkyq&#10;yVSdrzBZIPQ0OM6vrFuO2A2xNWEmVzplwwsSnV7D6Dmd9lUty5X7sowzaHShW5vzi4N4wciNucXa&#10;rOuK0+8rbyddvl7DNTG/hesUkjDQF5kgJq+SIjqvJvLxM082EpihGu6/rvsfNDvXd+7beZiUYSl9&#10;PcfVdln1Usr1lf/MegqfFr/j/JP8RqmoKSbfUDZpJB9Z+c6ZNyexhoPu1Qg7wsSuADqbTb+OSGSd&#10;z3z+umbno/xyLqnLgNlj9h0GmCn7eLchsACbnzPqFe4bDwf64B7FXi0BE+ex/DNOt3oASzEr6ABP&#10;KTW5MrebuqIEHehyn/hcAHXHfqRdraqWmlQh7YfTW2m7TP1u6rFj0gJYf5CCfw8fjMBo4Jxs9qKT&#10;LI45s0FsDEPVbCDaPhxdSkg60NkUOgnSSNg2c3wDak4BHbhs5vgoOaPDdIaUxCosOvB2uUBVsdeK&#10;BMvsG974LWdzpvWu6N7sD4A7woFyu1lGIxCQDuLwjbVbqT91mk6ICI/2XK7zu6UYLIQ5jMwprZ3y&#10;Fw6LIqhBk8ajDQc5WSDfs73zVjwjEeb8Te5Uq4YLvW1XtNrw8fET9/sDhzuSD3dS195xOxq2rVi2&#10;PqG79CxP1gDqGAPVYUtoQ+cX2fDYd9SjAgJcb1dvEDjw9nbD9XKFjo5crnh72/DLtz9gu1wwq/fM&#10;YXu9duzHgf3o2GvFpTYksQZ9FdQnsvFSlzeGxDthx0J/6JZ1C7gMcrk0RgP7HojAnWRGD5OPzQz7&#10;EcfzbNv27hj04kk0fQS8m+HTr32y1M1uxdQxFOKZtKvua4k+CosOyAwneSWDCu0x7hN5jf0eCVZu&#10;+205R+btH//hH7H9Hxf85//8T3z//h0/f/7EgDvdrhfLXIclEEp6wnpcCjqAx/OJ7z++48fPu8HS&#10;1o7aG3JWFJTQOSNgosN7XgyITp/D0CnLa6sBoVE9AVBgkBt9dM/IxaIPSwQ3knjgWqzxJaFwycw3&#10;hz9SRQTLVn1u6iu2/szyX+WIAic9j0EGIgIgFxQP3mxb8cDZhEeyKtFsMEQNnvGczw8IfcwrkGEh&#10;RcOins1pe69IkpFhEB6UyzlntOZVicmcyVbqYU715LJmyxnQjO3qz045eB4hDhXuEHbb63a5RIWN&#10;8SnrYZKLNd7ctg0pAzJsLy6XzRujijfvNUe/wXmMWMMxWlQ7DDG8/OTQR4GPXjJyKbjfH3h7f/cm&#10;rBm1NkeE6O4kvkDEoE5EgN4UuVjgKAvQqtlu7OdwHAcu16sFEQLSyNAfSimmxuUEbdaQcnu/Wp+B&#10;2nG9XtGb9T1gdr+I4O12M8z5MYI2ie2t2iFSkJIiyeZBHEtcbaN7VYCdXfFqMQtabqi1YgwP+HjC&#10;yXAlN+f02RHu3ASvymx8ovMTu8+8NhQUGm0varRF81ypWR1t1JD8O24ZALCGITGSlyHF8+PEfW1M&#10;OdrS6QaqNAwk/vZzjMUu+LweOqOEhIChA5SOhZPqor5ov/Nahx+OTkbb18FC5uLL7+9PzCUMG+Cz&#10;kflZuf6EJ73M0xSt2aBvxfyyBgIZtMRmRtYc31QONOZrwPrqCtOMxJ/nMRkbm5NCWXrk3Y27lSUd&#10;R0PKJQQoI51jWNmQAGBTiJRLlJZTKTblFhjN5tG9ZC87DvkYHRBXjTkHmZinFKLLCr+qsJ9edKoa&#10;fdK5sdCPrEbmXMv5jBeKXx1af/fRnPtCZp9uhi+M4C9vs/yxnit/Nwzk9f//+rWeCfv5OvN5TeTW&#10;nYb7v/aczw/Gp3UQLNBBKvM4c67kWy+PJQ3o6/uLQf3V69WBEdNyxwrfm2OV5XcFqYmVLQD55DrJ&#10;ZWzCefi7Kw0uzwamsj5vRS4qTG6K4KJ6qg4zHKZLWmmmYLn1J5KVmM+c7HSMC+Y3dPmC+v7wZM7x&#10;KrxORTWMrlOwZnn2ynvWl76s3/KFZZjziZ/kAc+ef1+WtY/PX8RZrLcsq7iM+zTylTBOjtI5zLkT&#10;k9hPWZshN+ZZVnc6nOXt63rxur//kmXtp8Fl9w95FWsgsJTC6bgVEas0WMcO/UQOiilrgEl7HC/x&#10;a2M5I4uXjpc1G/jruTCzYXmsj9Gf+MX3SBMKDUfQ14u2Uq98/mQNqs1/Xs7GQn1RnTMN9ukkxKe5&#10;rrJEfn+Qc0xxDL++bp4pOQ/xf/l1XoczL1if8TqGuY6MD1IROftPX5MUPm/emSf9nXHK/8qKxV3P&#10;PEJm5qQI0Af5+7laRQDLLH8dzn/x0JW/n7Lt+HM5Z0EnvzdPJ47AWvydZ69859wQkcG+ZW/1C3qn&#10;HNMByKx7I5df+50sikFcwadPx/VZhzjvNWUmzzCDjV/LhNfl+Dz35XuLsFsdZKfEAWYBKp07dnPu&#10;g8mC9PlRro+o67LyiX65r/ZrrMSXa/D350P6ZlBslaPLoE92xvDzRZqKyipeK/Hb53X7nRev/yzp&#10;Pg99ykpdvsnhycmZHrbqF89kEgmARS/knnlCEOF+XMme4n3KPHN5x/L4uqzBNfLzdZSTcfIKe+Lc&#10;FwuCyMqG7DY892KnweSoORuaByuulwt6H7huFzweD2zbzZ+bg9daIzV3VvSBXGZAquQCzYJWd+eh&#10;ltUKxwPnftYxoJKiIaBIwlGfuFw29KYGE+OLrUMdMmD2qSJsGTAh6VJvyMmwY4eaE4TOILM3rVJS&#10;h+XbSx8YiU3ezBHDHldjDDyfTzz2A4/HA4+HQZ4IBCl3HEeFPB4YY+BSszuzJ9WNwR42AtrzdGAd&#10;rVkzSzrCl8QykYT92C1IkRIez4d/1vC+v+PtYhmouVxxHOYA//btW8CMMgCWS7GARsk4jorRO9KW&#10;0Gq1xIYxULYNW9o82ZC2gDm6xSNVKdnYqNd2zw61zEzL1n2VyWcV0dalNWuAl3MxHh5nwvSwReEL&#10;7dSPy/ns6UuAb028O+mDgCVivljh6pVxoH6XwGok6oDTZkpW7e6BRSaEMKv2er3hD3/4B4ecSTha&#10;hYigbJtBNEhyDO0DQzJSyoYh/3jgx8cPPO53ZEmo6nrJUDTtiD4uwuqD8qUuQv1U/fnm3UM4mF2w&#10;huPa4BqzwSPBA1F9CpWhBoPUWoMOg41IXrlvDUAnFvzmQTHCSAoMvrAPwgyfk2/mmTAeYM0ZYxrh&#10;H8ql4Pl8Yts2O4uUGR5c4X34xdWG6Mx2ViZYIOQss7pL3tD7E3m7IHxenH+3de/dHL/7fuC6lUXX&#10;cF/YGMipoI1uDvWUgGzVK7kYtIwC6KNhu1xO46utouQNrXdsDESkhL02dzBbPwVL4PTkTg8whcwZ&#10;POuxCtHAMxKSCO/p/PJ+v+OyXVBrtfH6OcjuLGbjSl5vAVFDPrjdrhbkGh7IdLsje5a59UikTLcs&#10;+JQ0YGfGGHi7XaGto9wKpEiMYyIq2Nky5z/w/vaG+/2Ot7c3HMeBFSqLSQts4GrID0bXSTJSLqjd&#10;zrbI8KbOCanAMc79THhVVEoZ+c//7b/9GwDDxUEO5mCbx7LlSS8k+knDZBp2kXpRFx2DCsdtdiYz&#10;M119o0i88f3pEIRI3IfGbBwe/5xZJixtDeOSuHE8aTDMMhNWPCFUKyQYgWLinlNxokAHJDB8mG0w&#10;WZKvzVL+xc9lwYv+qgR3LSGxg0wsT2ZOzcNqQqPHGnAGNlRXctIZkoa34EBVDRvcwOot8N6W+RF3&#10;NCLaMAbVagO7wk7F3YhqK5uvleOEqeEF9WYZ2TEOwJpZioBdZnvv3nCEAoDdwm3SpdDBbVng0cTN&#10;l6V7VmTxzsyEAeNYh9o9FAJ2XbfsdY0mjtZIRpzRW/kXUooGC4Z1lyDJyr8um3X6DV01OzwOZlUE&#10;t83W2PbD4Ofn+REfE0tdF6oJOkxOI5al7ji0MFrJwmAFqd2VYd+/tTTIdXZbv0VZiICHMpnGzSkq&#10;5dxrjVEFL+Bw18CXKAIKJL4LBL0IdLmPACdlap75KSh5Ps5GxSczJQwyW4OgkfUcLOfpU6Ai1mHE&#10;tbrgIMZDMIWrjtkUMe6PxSjzMVP54OOno2QajCfFIPgL19DdybKYQotR6SLS12nh0c53U/IsUD8T&#10;ZpANYFkbdas2KMmATH28C264JuQ0I6rmMFjH4XJB1fikY7WGEyr2zvc49iqEjGf4GZ9OCSc6ZiNM&#10;g3aYSlTsm9CgzOEn4/qwyZuAGSPOUoXBvjX7BFOxcF4oOoN2POOTKnwwg5m5g9MJurQpJjP+SCek&#10;BZYOxrmSifPs8kB97ieaTgBc7hIPOPgSgGiI5GdRmG2JRW5h8hjKY2OB08BTZxACoykSmGJp1OZz&#10;Cme2SGAJz/2TabrIbHBq9OP7mBTEoEtOgydDU6f5Qx0j5pAMW9EfD4CGtLsfxBv7OG8QhzijQ4f0&#10;SugzJQYj2MAZXoIOV1Sd1im7MA/DiQef2Ehf/jCFmE3uFDDHxHI+yJviJnSSgXxXACE2pNMTaVZw&#10;CjSLSJQc6jAFu/dZaUd+zU7yLBqbusuAyszWn4eem8SDToUc09iE80K/hJlgsTzLPsa6hS616FUy&#10;+SaXe9KbTGgyr/jgrah4z2cg9DYkK/Of6zZ/J9wT8RX9YYGnTceSiELdANBlb9T7oCQ/P2yyTQNA&#10;Uragu+NlFl/77DqSUYnPKZmjQjz7ccQaWZA+S47zIjBZwm0in1LV0BEUpFlgSuIpQ3tUvEw5ZZif&#10;DVCDbiKWJzHyrbKDxZIS54HZyvM1M6T53JUPCsQyqrlvidmL9tZ67ol5DKdr85VZxd2s2kDIBM7H&#10;rRTO0CFkF3eMGu/NoQ/7/QZVcj5b4gwh+NOkPeowAZ3kZ8Rjbktmq8taz7SL9wirtp4HUM+c+kOs&#10;g89pYZtQSYFPri4EVyf8nJ+GIyMClZycAB0OxxRywMYw3IlvmXaL7gcYdETilV4SzyamixwX7u2i&#10;G0FNz59qgM89zfoI2hTUMyFe8p3TaY6Zc8R87qrAhE3lOi1IP87/McQyn7utARvXiW+kAwpAdAIG&#10;EcbKmvuxObCfDZ9poeyOKTqvyNxjQVNdsmTt/CYRW0eI9xlIgb+8aHe+JvDrDMMYmlGKNarcyobW&#10;LFuvtYrb9QIA1nckWSNJAXDsB7ac0WqdlcpdHVbFHDfbZpmYpWzI2Xjbvh+43W54Pp8gR+m9R2Y4&#10;kn8nT52A11gQJVujyNGdTxtfy6V41mIoCebcYBNmMUfhUK/wVbVmmP3AaM1lkaAflqFoeNYdR1V8&#10;/PwN//7vf8Hj/hP3/RlQAUc78NgbtlLwPBqOvWJox/P5xM/Hw3C6jyeOw7Ih96PiOA58v+/4+Lij&#10;torH4466P/FsA8+jYr/v+Ov3v+Ljx0/8+tff8PPnB3799Qf++tv/h58fO37ef8OPHzs+fvwNvQ98&#10;v3+g14ofHx/uHM8Gr+f7rmqZ88d+BAQLIUjp+L+UEsxBBTi8waCdYcvOH2PqWxgDrbXwHXQ/I8ya&#10;tqxL4sx7oF5dB/RzNIjz5KyjZJfRbm+KuhwVg8CJJuBicrM1b/DuwpeY9ZTlpqMagoDh1PM8A+yv&#10;pa5vDnEHqDuS++jYshif9ITNlBLqfsdlKyhe6SBi2a6XbcO393fc3t/xh19+wfvtHdey4XZ7QykZ&#10;Qwf2eqDXDoji4+cH/v3f/wP/43/8Oz5+/IwqEsPwHjiO6nylh85Wa8N+PE2+U09ULLQtQMqhJ7RW&#10;UesRv4sAW8kQZNDeLuXijl8s92IDRFuLJLPRKSVbysnxrm1v4HuW/czSFk7Ol02Pdn7jVW+jGy+y&#10;QJVlXrdW3VFPfWeE/4ZjzLmgDzb3tREdteJ2fQtMf0IzpSTY8sXvpdguN8uqRkK+bHbtqDYHV35o&#10;p5SSMHrDdbugVnPCdg8s7LW5jeOOaNXINIcoLpeCMQTbZnj1397esZUSGfCtD4MJXuQCg2YGATLl&#10;cR8Dx3FguxRvDkk71PU2pTx0X5p2z5RPYaOIZ6uzoerlsmHLxRoeJ3H4JsV+VHPES4p1r8duNDy8&#10;4Sj1wd6CtxJuUdUqi1pruF62mI+df5OTpbyj94pcUjTUTLmYf08kqmPqcThfz+58N6VtKxkJG/o4&#10;MFTCPkkC9G5r37vJvtv1Gryu94bb283XXfDt2y+25qQ3AMXEtkFEqCxYb+EEayf7Da64uO5qG0FF&#10;lwa9M1Wh/CUTxRIFpGhelEu4IR9XunE59BVrmAczeLh/NO+/lkXZ327UjlW55C14b3kZ4+dnTFuU&#10;DiAN5Xs6J1yBIrPXeVfooszFsK05I51wzIwzh4Lf59NY1780DoUZXWn51NeTZZkL5pQ5of272RTG&#10;MXoI0tXZ0lrz6YhjTkmUy5jyORUXMiJAptM7pyg14sLb9zWuWf9PbtRvHpETJe6xu1p8LGyelAed&#10;c90dGQLt3kRgWNflw8sjFOIRLO4Js9uNuaWcgGHj2G4X1LajVosqaQe2crFDnFiyoZ4ZkWPPAeev&#10;rtAbE5nZL7+X6UIn0Wn9F+WfgmfRacPvoLE6rDLmwVucrJjzjjPs3xOZ41vN5jXThhn0vCTM10ne&#10;y7U4YbwrLcTzocUJOoEz0fn8OZzlXJ2M6ZWj6PqG3YoT5dvOq9YKBVkX4+U1xz3/ZhBlOmK85iT4&#10;DZa/17m9Psf3IpglM6mX78gsh+ePU/2EZ15PFsz9ZUmyouuK5cdVFtDgt7Ok3rUa51Lj5Ru2La7g&#10;Op6Em4h4DfLNAJ9jly4A07rU8c+leBEaX21GLMKauTGXdf2K2aV0sNqTVqeEhwb+f8LetUmSJbkO&#10;Ox4RmVXdc+c+9r3YXdBAkJBEo+mLTPp9+I+kaDJRNBACFtjF7n3No7sqMyNcH9yPe2TNEKprc7u7&#10;KiszHh7+9uMg7q5dK6cghD7IQ82vT7zXZxEGuO0vnbvzXIKvhwmZy6xDPRKVmXAjlB9eN++hhPzV&#10;WIgMWnFx0gk/yzf5/AqLnOiEz6XCpUNPfGnODox1DQdbZiicbsfzE/MZcT8nrKBP4TPmwcT7vtzh&#10;nOT9zWg2J1qsPCatAXRm7V5c6gAAIABJREFUmp7hsjFWxHE96ep1Q13mO7h3WNQMER3pmK54xEF/&#10;WEwAqnSRPKxljP9ztJ/BwccCLvue5QbGXikw50lGZowYBquVxjJAOqahSKzWuTGmOw3JoqfGUqT7&#10;+Xz1oe4cymwjM8SEAu5hdp+bspw+Df4dH3/mHjP5T1T+uTWNwMG0ZqdvT7LLMlDK+Xs+Kq5T7GnQ&#10;Ezdsor3pu4/7WKb5itNhmQ35aSU4H+rK8/1Cjw/9UeMeJhMkzrXM4zsdZdOzotEmr3vgQwAiwKr+&#10;u1XuzVyue/ZwjplQN5h4LETMOBSeNT9jLfvxmGTLgK2vDqAJ7SZSLKjAXZnXnM/ykVgF0wPPw2f4&#10;FmSqyJpP1mdeD/Ldl9NoCYHeEc5tOoD5u7pMzaU2vpRMclJwSBtTP4I58DqTGFMmUg6f76V5oCee&#10;5M/AiPRjcVjJoWZZzXI7HNHTOvu2Gs1p3P60QvFYoZxWp1GbRHXn2P/fK4PZgtKmxAah/I3ZnvXV&#10;ifjzs1mh4FgYkDCeEBmjQEDa6PQ8mRoWxh0nW0d5X67BKRCHkwzlvKz0fUoQK9UdfkDqlzl2s1E9&#10;EcDP/LKsgHbsxy2c38u6RuYu5WwR9bJzwxG+rKs1tisF3Wn6OAxLuntGXykr7tvdIEbWhvt9R2sV&#10;Hz9+tAZyRbBtO9ZlxbYZfvjoHftIGJnaaBcSis6wbkc/cBy76wcSEBiHFECOWLvC8RdrGmdNdHus&#10;o9HSQPEsV6jZpMc40FXx4eMr7vc7vvv+e2zbhvt+R+8dl8sTlqXgyy8L/uVf/mSNEmtDLZ5gpsad&#10;WmVjudy/4Txu37c458d4xbZveH15wT/8w+/xj7//Az5+fAEA9G1Hq8Dz0xd4em747e/+Cl9+ccH3&#10;P7zD9fmCsXdcLmyQN/D89IzaGpZlwfPzM4YYxIYlmnUszeyA3hWHHHgR9ukyJ2ity6RPewR84jEF&#10;GZiF71lStT7Qqt3oYANOyisF4EmW1eEwLK9f0cTPL/nHcBgo8jLytpDXM+ax8xtNx3kkWFCOY+IP&#10;HJPb8Dzf3XGvraGhOf2/f/ceWhra5cmcvrC+Y0tr6GPg8nS1pKhu1++7NafsR0c/Bo6xQY6G9+8/&#10;4M/f/gkvL69g9vLdHX+ZKOqQKqC2rlgXa2Bp2MY2zjF6OGgtG9kwkS+Xq8MUdTw9PUHE6F8jGVSi&#10;KWyyJfGzNUL/7JMzfsCdz9RRLdMQEAQW93Ec7uA0vHoRgTgevRQBoQZrs3MnDjs8OnC9Xg3neTfs&#10;bNWEr4XrXUe/A7Aml+Kweq1WbPtmdFisIs0gSTQLIJ2Wl6WhqmU7K6o31c0AAHmY7pY4eRwGE9Na&#10;i3WpVbDvdyzLYvAl2+GwNUwaKljaAlVb+30/TnRrwUKD87jfbiEDxBESGIi4H3Yun54uGEPdIS8h&#10;a1qzvgG1tqCTwkpWp/veO47Doa66Jb4cx4F97FjXxXHGbe+f3zx7sprCAVlwe33F0/WC4hAvTEhc&#10;2oqjH7her1YZA/OF3e83lFrx+npDW8zBvbSGjZBhcqA14/vX6xW1VG+0aw7rxaG5LteL4eM7v2Ji&#10;Ue8DrcIhZlK2DTW524+OWhZA1Ktr7Kw/Pz+7TDJoqOOw/n+k1VormnpphKACNHJdsIgYsH46nemY&#10;RTK6cNpIfIc6zCzcqYDMjlzz5hPyIg0GBONCZNx8Ym9PzDe1XZwd+V7eQ+aY99Tp21Rq2NWeN8s5&#10;ZnabxjwKDR3nuKm8eUacGxrg2ElHcMV/ek4GHaZsOlFMHXLynvx+vIdwOoQi65mdNOoEXroqJli6&#10;N4Lg2IyaABSWr9TIdtVpX9gB9zg6Rh+4XC4Wadr3xI6a9mrb7qDj2yKpfK5lVZMBQbPcieVkjAzq&#10;GMFAWLYUBrlHglupUHHgf2cWfYI+WS+rlUS401wksesgWUtQq8CCe4qusNIJFaxtwbbtxpzbmoZ/&#10;rL9HR8UNNYlixROpiszm1rSH4YxACJaJAP05dr3heZmLhjiLyK/6WbY9KHp2mIYLbFJUaORWKgzQ&#10;6TiRF8wGTTpjhhBd7fFgpvMb6llCE33+a6bMnNl7em8yWh4NUH34XabvzT/9j3AQUbmbv/evGrfT&#10;vHT+nYaR3x8cgzO+OOmaplb+JB3w/5OlNvM+oiXx47iGDgE+3/mQZzDxRqdzA53mm/dKQzoz28i7&#10;baR0HQMYJQluLvBlqaI7J4evtU7jSZgbiWf6kOO7n2I/Mylw2ik9r6YI55byCh4MML3tYXdj/JRx&#10;WeFx3k/PUHkgDYUGTl5cinOgM7PTNPbG/hm/moaPOfYw0yhAJ3zy48zqTxlryzM5tGh8UUbmqfaY&#10;w3ymNQxQxFWc5zQuDpmNe0h9ISeySWM4AkJOIs6fxk0zIBV0GPfkeDSewxcraJRr4djCHEeUz9L4&#10;GiMyvE8hANXEvndaNpp1QDXujf+PEAzpHDWn2/BKMuEaFOohfMw4/V0m3YTGPEtHT9mZD0Q3n9v5&#10;56dXILK+Qs9RjTEO5/XMVIHMe8jmyTLhMfP/en44EOXHMu0xaZbZWoEn5gsZ49KJ/kLPys2ljD7N&#10;USad9OF10i/9fymvP33Z8cx1yaaNMo2fRjiTHSYHlT/V870BML+TXChHpGJuSI3Dyitkqk5wY4Z8&#10;B6kPBHLPyO8C3rzXafd0XPwOw3WhXIt8DR2R6QxJvjIvIHViOj0553yMxH26qgfLRuoes8zPYYdM&#10;p1Th/itcj3uwH5jpZPum4QSUSY5bYBauLyY954ScT8xNKn1veE2QYJCS+vxdUkzXCuA2h8+l5J6m&#10;DJnvw/HDHAlkhmx8O12VVRx5AsmjBwbEYQpkCFAoV+2cD1VUQZyrT/U3jWs59vknNyo/T2Elw2gB&#10;mpmilGnz/sQrAmYD6M5XyePdfozzJ8npydsFMHhnLZgzpo2k0ynNkVfR0zntXiALD3LHGgcrm5z3&#10;E18/0Qdl1km2n5sCmh4ocfNBfssvu42otClFPLtTvRLLT7wkf4kT5vtWIc5KOSmEIwU+FwzBEMq5&#10;zM40WlWU4rYP1Kp3peH15Y5lXb0M3cZ17LtlRx+H4co2y/rcjw0vLy+4rKvBJnjVz/1ukAYigm07&#10;sLQVZQWOvuH5+ckyibtBglRUdHecFYH9XjOYLBO0i+lKCinqWL/mwOueGa8OgaJjYAzLGC6loFdF&#10;GYrSB0S6z7043rjZbG0oSmlYxsDhzk/ttr6j7/j44SNeXz/i97//I15ud1yuK948vcX1uWH0YnjQ&#10;dkKwOnYuAMOIPoY3miS9ACz43g9r3KYiuN8P/Nf/9nf4z//pP2O/ffQ14Dmx1/v3HwAIXm4Dv/z5&#10;1/jJN99gHztqaXh+eraq53XFN9/8BLU4/IUq3paCcRx49+MP6Mdu2MejeRJXQ62LP2egH4pW5mbv&#10;OsFb2E/DUN+hUMeSftR3KbsQctugabLSkvrTIo4nPUGlKM+VcwSRgdH9LLiYemwCTnnE9wr50LD1&#10;ziTKSdecxkeseQvWCwhpolDsx4Z+dNzud5ePVnnexCrbVRVVCra+A1UgskBGx7Ks2I8DN32F9I77&#10;fuDj63t8/PiCjy8fcd829GOEfO/q1aMMetukyaW9Mt2yemsp2BxX3ejZm9z27lmy1phwXVcc+4Gu&#10;BzJJws8AZQ91LqjzoYKuHePoqQ/E5sKhlOB6oVpmsBN4LZbZ3d2wEQWknJPrON5SYFX13SoqLSv5&#10;bgHW7TD68uo4qLG6db1Y8ubhvQuq6VxFzFm9LtaU9TgOLKsF8sz52dC7OcKx0Q4wWlmloHuFomW4&#10;eyKkGN62doSDePZFmeO/T/aXYF0bSmkQAUppgdPNjHkGYiwQZZjiY3gCpVpm+NPlivtmzRx7Hw7l&#10;Ua2x5m7BRBGDcBo6cBw3rOtq0CDMtD866spgptOX9/c7dlub4zjQdWCR3L/ejc5bKWjLguenJyhY&#10;KTGCP4/esTZr9Mnz0PvwMRtGfjRJPg6r6nA9esCCAL17BYv33FM13x/7/tVSPMhkvLoPo+1tv8OG&#10;YQFSEUuUWK+L08OCMXbsuzm7DcZmQW3W0FZ1oEGw7ZsHOLwZs2oH1Iipq3VDpcEEH1A0b5QRDJGK&#10;dTheKGpnR5Dmz1DxJp2UxlM4aUSygVqabw4hNUcCyXQ5zlQYLBta4d2cQqE1AVVQCp3FmsOatN7P&#10;ZbDxffhWBkMtcXPLUNFUYE56IIU6dIK0mufiZTg+FtVkQjZssYStWIfU7XX+v5rSIF5WPkdBgZnn&#10;ZUCDDSiXakQBsWg1m5JwIiqOHSYWOZTFOuESu6hI8UiP4Qnt2x3rytKU3GOupR0GixQVb4LKPbVx&#10;sVTFlbLDnpM4RtZxloYBFKgVGHqYsBdgdCvFud9u1t23D4xuAry2hnEcUc7K6Khl6g3LQFLg6AcG&#10;vNQFin5YcxSWfVg2/LS2oFMAYJMFAY3jpNN00FjJVNL07CSx+/HmdDQUxwELJUDPzuuZJuYDl8aZ&#10;MQ8Gb7gGMQl32qX7Ol+z4UjDLYJjYQQh9nvEvn9qZMWXTmd0ftbjHzM9T2fN4W1y3gXZwPB8szT4&#10;zmfehG06Lx5fnCvXwOY2gvbEM3l1up5nPHdCHsaE9Pe6BRhrJHkRHTnihh/XIu/h1uOEb5dGHp+t&#10;EbMsUAxJPsvrRi+QwowcATPNg1YjMDfQO1Cqw+pomYzJT3knlU/O35yoOTJ3D2UW+oMjPl6xZXp+&#10;48FRpuCBnOnSqDmcGQAYrDLIkeHOqNyPNHxJJ48TO9OsnsY2bRHllFh5dykjoESSHVC+8BTn/DTW&#10;UE6GtZFXiXWT6foYsHKHSQ+Kgcmx5pflivv6CM/xPG+/v8s+jnGiegCO4Tcr2LnzD7PKhbPnpENO&#10;Vc0+Ksh9jD0wGjGDyODM9GEdrUGSP1nzJ9kpaGyJQ6DQ0SMw+Qsrr84ABJDgFN4ElXxy0Omh7gwa&#10;4bSb9ZvzK6EYgqfphH840bp9PwaO4AkPlSMiuT7kwTMXCN1GxGTuUKhjrbOXBh8Nv3Y4nzOjpsRe&#10;iMM2UJcJp80kA5IkkhlR58uNSNqeCCLGPMvL/O70PmlbecI/5d35+gxfx7yGKQ8yGxOxj0BmZ88O&#10;q9N8/dN5rx6HICdGk6MiHEQWP/qJZcXClHQSNMF7EI6CiqKSTs7nkGsJpXTPRvGkoU/WhjqZRhWx&#10;VUEE7zXewwbs5sSGf8e+W4WOTonx27iVU8qKmBiT4/aqQnvCE9leeGltoWOQPNH55cQPIhiDXPYq&#10;BQScYRZ5rGWywlyJSRh9KgaoWzl9O6GLJp+bt3Ru9GZ8jvzBnEKcy6lcgGeZb6lgYMBQEAXCebh+&#10;oGM4pNTk2I/75DyJcc2PrCKVwfR830HHMXT6TI0Tio9VXHmdVylkYjC4bivEQGGIQI1zh+n75EUA&#10;vJ1wyslzugRXWSJLUk78UYP/DM2eLxgarPhx26l/q/ZYmzwPvhG0W0YGkk/3gAckMNGY8+A549tk&#10;cCYD2bRJTZSPmWQlKGbH1OrZvLy1OkL5xBukTDaFYIziLCChB+iUgRhMZqvNbKRhWXnXywXvP3xE&#10;KZap3WBOp+fnZ9zvd4eKHNHUuo+Ovu3pKGoDt9s9oKF02DO2bTcHldM8x2DOe1t3wkdkS7PhvM+c&#10;vcx6FCmQrjD9dODoB0oVFEcu0G4wGaxArqqGF663qHhePOP29WbvHYdhNP/xj3/GP/7+H1FrQ60X&#10;fPnNF/iP//PfYFlXLEsDIQCpGzEru3pWuKraeNwuL7XieL3hxx9/xH/+T/8F//SHf3biS70gX5lU&#10;9S9//CNePr7H6MCb7RkFFeuy4na743K5YGnN8X6dV247vvn6G0AVHz6+N+cVCgoOhzYskNL9iHmT&#10;QofWAZj9ncK8SImK8ZlWSXuznSQwnaEtbfrc5FM6swfQE0YMwqQ4o4kMvPJ8CFDhiW7WCDDpfEqA&#10;AIDQxSpmvVAdwmv2x/AMcg5Mwtv3A/t2x/sf3+EXP/kJcBxo6wW1tXjWGAPXZtAk3XUm9I6uA601&#10;yzAfL3h5eY9/+Md/wMePN8vgHx2BFzkAFUUVcwS2pTl7olw3CBfClqzuf2GVmkEMmYN3vaxmF1BP&#10;H8WCWLFPzm/KObB4HD10MXPOulMYPINGA+I6TPVsb1YjlJrwTPYdjTlAgH705PtqjuRaK5bFHPyt&#10;Nnf0A4qO4ygRnGitmYO+ExbFYa/cH9X7gcPPfmurwUOhoTZbp9bsntoqoAeqmu6/bZtnIFvQp4pD&#10;dEywxEYLxkTWZlngFkSqXgGgWKoFlwQGy3hpVzDxk3M2B/1qOP1iONnWE+FAa55hvhu0yMtL8rTg&#10;f1W8Wabp5K00ayoMBKxI+g8kfGXS7PlDNfYTArx584yPH99jqdZ4shBdwYOgEO+vMAyKZ9sMbud6&#10;ueLl5aM56JfFsNCX5ljyFjhtzXj75bJiOzpacZ5fFizLYk1cu2WkD4fVMloWl1FGi2NYAMgqljpU&#10;rT8CHe3GbzwRoxQ/I4LnZ8tw37c94H06m8gWd9ofB9qyYN/uqL/41c//lsI4O6drCFaDmjDz2XS1&#10;QjPAsQETs4aGOqZ/Mzs/Gzuu8AoVOT4ZZlgBETmnIQsABTV0KinE8GTkLBkiaECOAXZVtc8mRz+H&#10;MTF6Ks4WFa8oVVg5bcYI+NOVGce+kmkOHERkWoG4rbSqEFji9thiSi8zid3ANkGlnqmfczMWXsB8&#10;3AE1hcwzktXBCuhgoOE2ZyFY5oKLH1fGL9fVGpN4lI9MsZTimGwm4Blp6r2borRY44RlWSKiuTQr&#10;p2i1eoTQDKU0TODlHcb4WRJiSoSVMLDr64xjHU5znQWXHXhmChz7QKtrGlvFOilbA5UdQIeM4p2J&#10;a2Sh9z7Qlgod3vRFgctlsaiU02GtDa0Jaltwua7GcMQNPc+kpxVWl5Z0KUIE56S1oNU8H7Mpb0uZ&#10;5y3elLAeJoXaziDgGO104ARdeo6jmrEp1dfaG4ySPJkhHsbvhNMVDh2RVNYL8+lTyWckjrQVhqSP&#10;g2cJpGV6qMgzJmPN1i7PuDWXsLmxaiGum16RD6O5nuHEj9+dviuNeZo3WeY++xE4Lz4hbUjNOYQD&#10;IEuUbD35cc5f3ICNuXNrRcIHDVcQWTkjmPho8Bd+PTP06UAgznusua/h8LM0yLshrMj1eysAw+Of&#10;HQm+pIAMxwmLTcrzxukInbQ5F9IpmznN+2wBPFK7hmWqzger0754lNqWuBgvKIA3YwgaNNYuCLRR&#10;US/FtOcxoyP2T4pdKZRcEr5P0QIGfAqfKRLrq1DoSIOUezM055SnOP8Waa6Yd0DFSlNRkugc05AZ&#10;y8w9DXpyAqURodIQpdVOPRlotLOf9GIm0UAGw2phJmX+K8WqXRj4KWVukhIDcRKx9Q825XyC5ZM2&#10;1uGOdCcUHxDJjDIEsCB48pYgTj//ptgN7SjIMQnPmd3B5llMLhYhhrimTATCsI7dcX5fKhu6tJP8&#10;H1BUVTSRcDqEOIdi5pk837Ojh+de8ol4fPkJBM8e9RKlcRFkNsl3Zl47PZvMtOBqJpiK60FswGP0&#10;bzjqmYlP5w8hGoxLdigNkEo4NBv9IFwMOKaC5AuaDuBpHYrjK1MfKs4bTP+Cv0fsepn4CJBwJDjJ&#10;QGY0hr4DnHhY3H++Pn6e13qwosSfUYkFPf1k0J7MMPl7iczmGXsz5+RjqcVwEmsN+UyH2gCmEl8B&#10;JZWqBTbNv3U+r0k9xiNZi6OUPaRLVZf5GajnmVQ1w4Vl/pNItpGorb94sKi70cUnWWZU9jOQIOMS&#10;o4My+CnB5xSwrF11nXYwwOR0RB4REI3+vJCJfveScm1mH+bkcJr3jS2FdgjpVuNepVDGnvW1ZHcS&#10;mf4gXbi+DN+jPEuTXqMa45jllZJ+gNDLaDOc6DwoAlHlyPfLdI34mBS2n3RS2GMpqGkcu6z2+Qw1&#10;+4/BDAX7NYw836MbqIGarvlQBwktzpIoY30TyEdVe3ymYMVN6pmcM2FAuGfq/GHM1RFB2974XhGZ&#10;fLxA4M+cojrGu5zfp7IHOppmfshJqZfQjnHAUDU86YOCmbqbyyPTb0yfQlSmWgM99uWIPRRz1tZi&#10;/Nhk55lPtbqgteL9i4DDz1PQqPOiEcoC3IFi41uWFUu7WOwF1viQ1blLtYzY4zgAPy8fXl9RSsG6&#10;NtxebziGYllWg3WAyZpt263IAYI+jumZA/dt8wZ71oTSsgd7nLVwuAptTpjDSQCoZbDfvTmlUN+Y&#10;zlLwDtdzLPhAHcIz4kUSDoK6CgBRxb7vcb8+Ou73Dft2x+vrC263O3589x7ffvcdRj+gsuDjhx+x&#10;vR74+qs36MfA7faKbTvw+nrD7XY3p+jefU8Ex3bgvt1x226mNwP4+7//e/w///d/xdu3X+Av/81f&#10;4uuvv4aI4ZNznLWt0LmfiABtuVgfq6548/zkNFTxu9/9Ja7PT2jLEna6ase6GtyJTlCoGUTq7mi1&#10;tTL5Zg5I4yXVdXVzSlGnMOcgTG7BnJwQ+/vo3eFFXP9VYl5rWih+KASmh1PPKkWsus95SlbhFMe1&#10;L9g9478Uy0gnpEUwHtoC9I84j+E57AMo1RLhZAz0qErVCOTU0qLJ6+vtFX/3d/8vvv76a7T1guV6&#10;NSdwsQBRdcx1dZz6QoejKmpb0Pcdr7c73r//EX/687d4+XgPn4b5zB0ewquYVBXrskZgubWGVg1u&#10;w7DvjR9Q36I/pTqdG+mk87kt5ujsw+BTeB1T3QzHu4Z9H/drDDwhZJvhOfM8pR5KR2ZyG6CVqTGn&#10;yMlJykSX1iwhMuarGnpfbcUr+d3fNKwp4rI0q6CC0Qaz+Q93Ci/rFcvSsC4XAIKj37FeLlBRz/4W&#10;1HYx3lnZiLSgeZ83Cz6kHRJ9T+CZ0Q4vZGfEsLFVBtpywdEP1+NMBh29G+ww7Huvr5vrjOY3q8Wa&#10;O/au2Hv39diwrhdArAKv+Ljo0I2kqNCJFc0rO3qHJ5keGMMCRX1QA5QIzKgqhjfn3XbCX2sgMdTa&#10;UFvFerngUAtgDDUa6MOCg4TSuawXt8UVUMF6ufizXCd2H9J1NV5Vqzjs0I7LZcHSFofUktDZFa7H&#10;lBJ45OxBEwFgMWzw1owORRpok1P+mo/LqgJUBEtbMBTe1LQFnbbMKrFJRHmuC00zgmnqUEHIQwRl&#10;1klIl3/99aDgUCGeLsjbUB+N+9Mwy98lb5eKpjsp0oCm0wKOlf04KImH0dCy1wC78D5eHabsg4FA&#10;TeT8jWltXABHRupp2TgR08r5nPycCjVvM7LEfbrGFDXNaXAl5rG6IVnZCFIRik/xUiE6qYdDqZRS&#10;IH0E5rKI4LJesB974nzDs6S9wyyAwOKhE5yM9lQJMK/xBIHCPS3FHNe1WsMKkwHjNCmLgDoGVu+o&#10;dXGsIEGR5gqVG3uucFlGvM1niUYY4iUp2VCz6wBcELRLQ0HD7fUDlvWCdV3QANz3Hctigmrf9zNd&#10;06CZaOCc0fe516TszQba/JqMPDqB+N2T603c8JH85JGueZ/ZnJ6v0Tj7PGtuujnjyRzy+Xo9Xft5&#10;HvF5vhG8Yfo4nSGfWYTTnf7VhY2zZfaCTO/EzOMMzdslIic4jM8POteNaxC7QSMllHdfE3kEsaHx&#10;74ExP9d01j0cZUyqnP3lzgdbK8HjehTYPFiSG2MmnUUk2o3NmZQ9YDrUDBkaVxQl8wrmGEkrPkoB&#10;skTax3givKSVcGrqdEcViHQ3dgoMk9a7jIO34v+5zwANXNubAREaAT7icEhM+z85QiwTzz61+J4m&#10;TYo6lBiHrtN2M1+vxH1U5p2zMVqzk3SyBa1LjtHu9ykNCtLpmPcF1EtTVcWVt7MsKvO66/xdp+HB&#10;psoZaIDzk3Q0nUtOw+rg0H09MBsdQXcaF3FtbFs9MOzKMaZhYpL7GVCeF8Ofoxmo4LkaOo8pX6F8&#10;gR8KEr94ghrSdHZS5wpHHcfzr+hEVOrC6eFySGKx8gSRhhSIoAvPdmyXz6yhOK1zYfxcus5gJZ7e&#10;xEr75BymkWjKqAVfS+oyms5XTOvGElhfgHTQ+U8VzbXSKfkAmMbPBbSxMnAyr9Xs0J5UweSd07Wf&#10;rPX0/vyxTGv4uf2J3/38MxN8kJdwPJgcveS1s/4n4pmg3Bfx45GOLTa1M+eCGT6+c3Gmqb8ZHbjB&#10;6OuQDYtILT4OdYqPczgHpLn+LqMs5f/EV/41CUpDVrzy6iy9ANE+ndUpMBS8186jcO9jKxXuOc1p&#10;2KSNH/InulNucajDEnzJbC+FNXh22LdPxp/S0taG6zYxLQ2UbnxOhn6K3sWxD3Os82t0D6cnNcwg&#10;2gEyrw0hvB7gW2LcIWAmJgjKKD/TevoR9+CZDfuDZ3Xi+4g72v8tZk3a0WnimhmVOIvvnKdgNpI+&#10;f0K5/pPsmXWR+WphvjPP1MAp/5lnbR4Lx8/1HB2COsmx5JNcb+VPznmm2/m66W8WL+UuI6A6xcfm&#10;2sp0xTy3WXdIfnf6PEQ35ynB24soSgAzYaIxe9bszN/ud4hUHH3Hcdzj7N/vmyXShFwwW/DpesWx&#10;73h9vQHiDk9CmzgG99KaObu8nH84/OTwhnCWuV3w9PRkulcBtBO6ybM/PcjeD8sYt6B52qO1Ni97&#10;R2QDh56iwyB7AIw6gN4jmerxpYAnPCkONQdoKQUv24thyLo870Px5vkN/tf/+B/w9Tff4P/8L/8X&#10;fvj+O7S64Lsfvscf/viEWhcsqzuE1RJ1btuGJ2/Ytq6r8RI1Z6RcBa+vhqf7b//dX+Pp+Rlfff0l&#10;VBX7fceHDx/w+nozjPVhzfuWZcGHjy/49tvvcH95RZWCYzvwpz99izEUf/Pv/xpff/OlOWYrndcL&#10;xJsOfvHFFx4sfIeX1xfXc9SDna47AjgOjezcIR2ltHA8ZRIQwok0HHKh1OoNSI9Q/85SASH/xpgy&#10;yaUELcP5NJOrQlbC9MGug9ozD4k9O6pxmfRx5rX0WZF3NbHgr9bqOr6knIHJyft9A0Tw8eMLvv/+&#10;e/zhj3/A27dvsO1yJhFNAAAgAElEQVQbXl4/4te//gtcL4L92LwpqCe6+R7XUnEMb1Z6HPj2u+/w&#10;5z9/i9vtFvp7BI7FZXgfURF1eP+0ee1KqR40EPTjCH42hkaAw2yajgrLur3d7rjC9qPV5glqmPgb&#10;g9FuC5aKtrTw19g5YRW+QS4VoUxNvYa+HWM153E/6sasnoEnsraloPcdbakONwLnO5a5a2aiAAcg&#10;teDl5RXLulr2/Bg4esdlXWDBAeMxy2I47qLqKAWm36yL8RA2uDz2DsXAslxRKtB38xf1bn3lumfJ&#10;E05EPamzlGI9EwJ+xJzdDIJTr2qtWebxaogL6vqkKCwRc4EnmzkfVPOzbZvNA56dPfdIZICkOyQU&#10;sbpLUQ+YPFZYYlp7t0PHwChMqlFclxbBQBu3BTYjQMM5it2nVetJsQ2Doumhu1bs9x11aX7WrSKj&#10;VoPUsmxw4xnWXLM7/LX4fl8xwysxcenwuV48WaSUgmPf0GpD7xtqW6wKoBQo6uRas/NlzzedtFSD&#10;i+qwioyhivqzn/3ib9Px6EsdZcJnjMRU9O0nM63nDIXPqTrn3aBqxn96/ta0gbSHdfp8xpQNB8Tk&#10;MMV0OLkIImSOZL6PRplHKaMkjbdJo/JsTH0mKyMMwdmYc4mgVFn+R2sk599noLzPvQKChc4Hze89&#10;3O8xC4XXRha2WJdxHSMEKJtaRjNLV0RMby6xtq+31+heHlnALoSYRU1soaMPrKs5mqlozQ52rnWW&#10;GyU9WhOPOhmkVPBmWvJrp8wuEe8APLpn9jAbrEJErUtxIbyKOez3wxuy+FzIgIoz7XW94HIxpgs9&#10;cLk8WcTw6Ch1deeQR6MnQyQydHCmq09eQVd0tjxQh5ypKJ2rfE8Ciod5fPFZ0G7SazpVzsGboBtf&#10;Z5bnEA5ocCxx7GhkON5bOElm1zif/ymdzi/Vx1/+x/PHNAS++/itdNb5WQyGTnqesrJjTOSkmc0V&#10;NhHiIzzO7vRMwGFbqNzRIT4NfjKbTkYPAMM/8/FJXsepgEpiPE1OLIA8ndlGs1O1+Bk+l+EiMtpM&#10;CRrTZ6QV8tRpEZDPmVYnSsMfOGWQZNyf+6PTZQWIbO7gc9zbUJ2TV05OdX4Wckw/w3GnszWfhXyd&#10;lTmOK9ykMmUJQgIrMYKSooAo0u08CTM+8/QMW79SeR4zm39+zeeSY1BMQ38QJdx0Vm6Rz5V5LvF8&#10;3ljj/sbb02lL7GzSJ2VJnqnkJxyETUfBwCV5Vj57WqOgM1sDcxp352vZRIl3LsLgxdmxGeOBORvN&#10;4Egc78jCAzM6bf5RDWap6KezwG0NChOZMHKFfhWAekncN2lmdrhJyCM3Bh/WYYas0qnkN+k15xlQ&#10;OyihPJI21LMdabQy4yagNDA7fFJTiSZUSIdsCZ4poHOFBBzLf9LFEPt5zrp+5LfzOXvYZe5V0CNv&#10;nbzr5CSSvEfqbZ5pXsrD9TL9LSDeLcdY5j0qNSpPRCRkISBohc5OoLHaz+8hgihDZlOy4tmhlvnp&#10;+tCk/NOTNScDxBlSnNdduEs0hHMbTsHc+XtcvhRkRstKfk7DlfuYLnb4edD4xHVK33OhsNFwDwQN&#10;UtIa7N7DQJTcInc/eFtONw0cZOVJ4CWD5wlxzh8VKYFEZUzy4YmWTk/PEfLz2FOLDp5pb1IQNPgp&#10;pUSureGozyVY3LPJCRuQKUn3trbTiIVB03QesWnX56QZ94zZy5STsc1iTQYZxCrTmkkQjARtBX/i&#10;GYos86QfCTk5cZdYsPk8SmTg2yXnKo08q7yZAEh6F2UGPsk6eZfZGt73yGmPcskq5xA0y9OUf0+f&#10;Re+h7vvTs9IGeWmudYS+waAnbQ7u2Wn+Dj2R1T8a+8vS9ceGvbwv+f+8z+HsGsNxZf0TARLxf+D1&#10;dsNlXa3nkztvzVHhTfvcqQNY9uex79EMkg6zPro3RhRgWLl77wNLs3J+c2ppOvn8bI6RVWbEZiYk&#10;QCkV921HbS0hyFz26SC/syZwXPU4J06uVUgLCGeUYYD3aLrbu/Ezg0M50PvA7X4zx1wpePv2LX75&#10;q5/jlz//CfoxsN/vuD49edLYwLZvdn+ns9GtUeKx7+g9m1Ven67evE3x9PyE0gquTxcMBX7zm9/g&#10;17/8C/zyl7/CL3/1C/zqFz/H//Tv/z3+6q/+Er/5zW9wuVwsI//2CvH9+Ivf/Bp/8+/+LX7329/g&#10;y6/e4nq5WhakFCweOCilYKkLLpcLSi3Y75tjspfAmY5mmc0q39rSUPy7hAmpNQPtc0IbIN6AzmiK&#10;vXqMNnTS0ZO+RYrBTaii2AZBUCeaNjif0Mn8DDEYT3lO2yz1T8rhEvyBSUVOBiis8oBZDZWVSy6j&#10;DrWs4X3f8e7dj3j37j3+7r//Pf75n/9oVRFLRW2rQUj0A5lZgUw0cX79cnvFd99/hx++/wH/9M9/&#10;wO12N1iIMTDcmc08kJQ2an6TqUqeUHS1mC2Y9I7w15BPWmKj4tgPzzA+0LzynXC0MsEBBj/xgIf6&#10;GactPw0s9j1hDFnFx3GmfIQkrfC815oNKpdlJfk4mpvZo7U26IDBs/hYRABRT9qEWFWNOkSI35NN&#10;V+nw3ndv4DusSWhrhos/xsB9u9nzXC849o5WbZ2XxdAAagVqaSBcmMFu1Jirr4g7vytEBo4O1CoQ&#10;qdYTYZhD3dR7w72mH4yQjLVZY0mbg8PgDQv2A+YwJ84+ca7tXKr/7FjWxc8ePGDizT8haLWZTCeN&#10;TIkGtg/NYWpsLn0cWJc194TV6FIjzFqleEPXgn3fnI/UaBzalpY44FKiskQxsG/erNL7C/K8s+Lg&#10;2A2yxOxhqzCpbYGUan0YnO/b3A2mz9x0w+9VfT1dthbb0323agTzedbwHddSUH/2s5//rYlrVw4m&#10;xcMibWYIq2cHnjru+mYi/zz9dtJg461UqFhOF9/6zPUPd0x1m5dNzpc5ay8NkFQOQjg+3JPvMAuP&#10;zjFjxNWJIMdVqLD44ZsVGc6bJiXHlp9pMgYo5myJEz6YID/juH3tFJbJGPYDM/MgmJ3jZz/ipFQ7&#10;MysP9wUM5+nUJBPGaIOwvGyXXcuPwzoZRxaLptDJrHIr11BFlMVEpnbJKoRHRwEgJ2E9xvCSZI/k&#10;PmwkM9hTuBsTNMbGrEYeOsueSVwle6JF8Jh94Fhy/jt0uNBUaFeUqjh2RWniDODAfX/F0TcoOkQa&#10;pxHKemynPAw+PpOgFx6zubkOvzXTHBXo6AgvzOCbniOIrPIsH/d9FyCflgoHq+yBDAgQG9xuy+zW&#10;NBgIUzNjuYcR9sBfYgNzoA+vSamd1i2ej3nc8Y1sBsqfkOkes8OM532a+ul2epoLy/xyPrOhLPxK&#10;/Mh9moxSQfIGX/cM6EyrEg5wkAjgrUoe1kiCVVgWmjtGJmM5cfxmt73E+TeqmBzxwXYyQGhKJyGX&#10;EAsVwRSYYmJReL+Jj12m6xG/5t5Q7sCzCyFsKis+TmBen7C1p+FKYsnEBGy/XMuSOdhLGlDMsoHZ&#10;4JzficeQRCfiY9MVaHHsVI3gsAprwiWMB5vtmJxt4XvA3Ewo1kqTbpPUBCkFz69zkCgdV9V57PA9&#10;/ZyrR9NFAu6r0Sivt/WV+XNfWuP509n2/SIWYSFG42SMzLPJA+gGlNOrIuUNx82siaCtMvO5WUYT&#10;lmF2bPt9SgmIKY252LjnoKwp+U7AQl1HgpYAVte7QhqyT4CAt3l8aeglyZd0gqea30eMw9biIdAE&#10;Xs8dnzwyAg/CnffadD86wCV2/sz707hUnHUBlosazXIrJPXASSblnZ2OJJ9D+j/DlMTVDzKCf0/0&#10;fXII+biC9JLCH+XkWVebYPAE+XyZx+h/h3PRneOkZb+ezRlFrQFdjGO6B2mrlOKl4OYIZ1Y18erl&#10;gY/B9yOcy/QQMCARzlPuZgbIwP3mO6GPOB+ZHH80DOJ3X79otsl1jbMfqwxxZ6q4hArUj3lc7qiE&#10;lw2HehsPm2jXCZG6DMUJ+eXJ8T3JRPHkDq4vndUGn5WfcQ3INkhdErLB7s65n84jZexDYC7hZWw+&#10;/YGPsOyeuvKJX4tEcGB2Xmoyt5hvniHja+E09TkV0lFQkZ9DAZQQUnRaMMgZpDGdI987Cbqwewwt&#10;SSe5ZScYPt7gkQXKtCY0Uu0cUo8F8lxOQCusZiw1xpjPdl6rrsvrdDaB0N/I1zivoHs+RQkfyKx5&#10;PxvTngCKPgB4xcMYPXmsEyirCLjHMu0X9wpIuExiLteSenkpyVPn5B46LENnmvaYwZPh8jHnrREA&#10;GCGrEePv/Yh1EbeH6KwvItj2PZwWtTVr5rZccLvfALVrjp7NLnONNcba3Xbb993kuCcMjd6xLAa9&#10;pnqYnukZ5AVmv9VlwXaYw5G2ItTWq5ZqjpLKBpG2t+zhZGJdYo0iI3Z4Xy/fiz4Gtrs1RjyOjm3b&#10;oFC0tqDVBdfrisvSsK4rfvbTn+NyXXH0w6AWXDk8JZ2NEc5v1ZE2RB+4XC/hsC7F1lX8vBcRfPX1&#10;1/jyy6/wk5/+HN989TWenq/Yu41PiuAXP/85/uqv/g3+w//yN/jf/4//Db/97W/xi1/8Al9//Y3D&#10;H1kGphRxnRzRDwsAlsXgbaAjzx/1Iognt026h/MgVn2TpsYYpz1PJ3XidqcepCHfhnav4hlJ55JV&#10;VwBZnn2H5kOc04lfqBGx4yk7zBX1fnfiUlZRxx5ip7643C5gyeuwjiku8479wHbs2PYd//zHP+G/&#10;/bf/DlXF6pXjo3ccmwVADk/q68Pk8+3lFS/3G7797nv84V/+iD//y5/ww4/vcLvd/N67Yx4Tqkc8&#10;k1jj3CzrEomoRcz/oGpVo71PcIO+bIQ8oa/E4EK8IkFmmNNZntG5nXonM58pj2LtigRcU/iSYJAn&#10;rGozGu9RhSEiJ3gqq+bX4AXmO3Jacwdt8LpKKFyD1pFilQdG0OqNFRH+NB2eTa4m30tZcBwdR7eM&#10;6rYUjKPjOHbo6OhHylZrEmwyo3cPcsJooB+Tr0rpFzXqJj8tYvyniGUoH7slX1pzS7u29wGBO9H9&#10;rNRKW9f+f+wWSLRedogKQQYTLSEngyJ03ANwv5c9h9n/rNwBDK542zesSzqJay0BhUL7NzDpPZhJ&#10;ZdCCAOT33TLWYfsElcjwZjCF/LC2guMYnuRlGfOtNtzvN7x5foNtM0d6awu2fcfaHOvbYZVLs6BG&#10;8ex4uNwKt5N2g2su6nZB86BHBmeWVn1sVrXE5Fj1wGz96c9+8rckWCMEd/o6vIY1FShgCYsUGliT&#10;Eiq5keCmOtdKZxuFkUfo1MpvCwARw1VmhMZux2wDjgVA0TCuqZTbocqSZkaRDdPGMKzZLGFoh8Od&#10;giXt5ohJUgy9U1OLZ3OFWiqGHhDilANhlETE0W8UyvrQ6OQrkeU4IGg4afccgBOoMXj/3ddJdcrK&#10;nZxndvgn5Wa6F1z4E++JDujr5WKlFV76tqwLjj6wbXsw4uIYT+a89o65boBudwPOr4WNLBF7XKth&#10;Oy2LdbsVsWYNx7FHV3Iy6znbO6hnIiV+HuWL3mSCUc3YsMngzECOHdTuTTINR8kWvBY7ENu2xTMK&#10;cIr69W57LUb+2LYbqmOPG/7xwP2+o4oENtqIfauR/USMUydcW6rI3EjHtE0imXMo0v5VKjKCVIKp&#10;ZvN9uAJIBTt6rPG6WCOAGKag8ZbHNrJkqCJkUyOZH+aNkux+kXETSpHkfp6+nyYaBeVEPmCkOh1Z&#10;SQ/GOwzLUUQQqGQkmjgXPBvTl/kunS/nGQVP4dqHAYTEmgxngU6/TwZhjHOqqrFjzoAhaSEVvCj5&#10;hmTGImc7raUpjXBDj/AF3OcSvHJ2fpGnm9Kr/l0aYH4vEQsMxZowUzYXIzKJFKH8itNaGJXzF3y2&#10;pJ0hzD7LnbBdSmznAXYKtysKWDbpShez16HRMBKBwVkCxsCZbzBj90dP4/LnU6aJ5H6BgV6Ncw4A&#10;oi2Dqn5mzKAq7mcfoCuElSRSPIjKvS+s8kgnwNkZgpMRUTxrEUN8PJyDnmiVGThKCAuumB8DNSID&#10;FWAaialJZGa1ZYJkpZeTaCgUQ90RyA7iQz0gkM7Vk1MzeEyeUZGJDpzm+H1zXNmYxa0fa1qp6aAQ&#10;z1IQGr22zihiSrApHkGjPEemBxhBFjGMOWtCUwAdk/NcznqL079lbWvoPxO2Cwb7iHCLJr4bk+bL&#10;HZ/nRuRO2Zp7OleoSVzENZ4zPlMCJIW7wnziTaR110GkxBSs8VAzvu8yKbyZks1A7dlTprxa1sw5&#10;wIh0ypWaZyiWQuIMBA1E8sHkQI+ki0e+MstFjbUIeRE0KHGfcCDF9zk+mX63vis0LkdAr0mUr5ZC&#10;DcIaKxU3Jrjh4k7XyO6mkRnGpO1TkczEov0f0/RfaJDMQcpwqvl6xH9uWDH3lpW0GvRh8ispyD7t&#10;npUXa4I0mEW8ue9Jv/L7KhvW2Xc7EyGctxRxI08Nx1GGhlimPOX9TL8TbgrsHGSVB8v4OcY5v5iZ&#10;3erygfwtHKue8NG5coJswCaTcxIIWsjVOc+ZzyTm9dw8lmcrv43gT6QXe/nqe7UT2SKxnKMBNxyS&#10;jLQ7ySrqB5LxEJvHNEeO5KT+KCDRWNizAWdl++EV2dXUQVShDkGTwXuFlgEVwdCCMsnreIrkflV3&#10;ZNNZr9MeZ3Va2lRauAY47W2tFTX0GVgmuthPcd+bQXJQ/0HQD887wa4Gsg+OkSnnQJ3F5n6MgUNt&#10;zXRaA/afGE7jc4J47Nv07HBsT/TKn3XONoz752eqZqMwcBIBMic29cpNlpeT7oY7waEK7SPmZfxe&#10;cFlX3G6b9XTadkAE+9Fxv+9W/q8CLeoZ0jCc5gZIserZ5oFgSEFXQIfZy1ZJrN6sT7DfN7MrYRnk&#10;EHOSs/fP0TXON89fEcHaGrZjB6BYFs/E9QWdk1UKvJEv9Q8AIhXqHIC2pKqiq8NnDjtruzs9DRp2&#10;YB8dYxg8w1IXCASXy1NkTr6+vHrWZ3cnzRF0tD5dA+3w2A/ct90c7SOdbNt+x/31Bh2K9XJBWxbc&#10;b6+4Xgxr+O3bL6FiDidRwfPzgt/97i/xF3/xK/zut7/Bb373W/zsm2/w9PSM9Xr1tVPrzwVml5pT&#10;XJ0AtRWveO7+b0Rl0oDRWG0t+doY3u+LCQnkV3qy2ynrAeKMA1YqYc5lq/RYMHCkw7xW+yfpfM8E&#10;KtpYGuzDzn020oPv52FbbQ42BqwFcYZLdc6oplsUCiE/L4dKnA+FosLpFoof3r/D6+sN//BP/4w/&#10;/ek7vN43qJjudnmy/mHWWHW3Zo468PHDB/zw/h3ev/8e3333A/74x3/BDz9YZnngPDsNsDlsH92z&#10;9I0+j24BFmswWTGGVRWwgeuxH+7nUtwd5mjbbp6537Af1uywtYZ939BagQ6gjz0gPyzj2nU47ytG&#10;n1CpFeOgM9tIwfDBGYxL2SIwLHJWHNKOSB6W+hXhNfIaje8wK1lBHHfzTTWfT6sL7ttr6PEDxuOq&#10;CNbL4hntDW2xvgvbsaFWMbzttChQqsB6Xw7PPha8vmzmwxlGv6z2AST0oeHOnT4OFGlo1bKdtRs+&#10;fDhLAM+AVg8QKCDWOLdrNyjhYnBHBueiHkgZhqsN88FmUoPLYGQfvt47Si24Xi8YPatsDH2he4a6&#10;n08XD4tXeByH0Xprxc+pnbVWrAGy+fiAZSkeXLD9XpYWgSYmf5z8dyLBW6J6qJgTuxFmuFvzS3u+&#10;N+dl0mofqBXoh+DyZLZIHwx4ivETFbSloIo1J2WWf6sNrS32Xl2MD9WCWhfnfwWr87VWrVpGYHOp&#10;raH+9Gc/+1txQp1EBwSGd2qJU250ukJhiq6EgTNZZM6EUmEzhlXSOAxynEpWiA8pVBD9nnSeTCfO&#10;fB/psHHtDtRfOSYa1dEcMxwJVCqTAPIG00uniYUyzEN8vnQ26PKHhEFFhZHOhk+eFTd6WE5BECGt&#10;izI9K/6TNKANkk9DYaKC3h3/mwR8HPspE/u+3Q0PSIjHVrAfO1Stc3If3aNz7jwoVIgRUSVmZfVh&#10;MCjMwjDMo3Q4E3KFWeKPh4qG5WzMEkYllKM5O04+XVChgqqZ3VRKCnOOH0qHg+FFWSMEE04FZgDX&#10;ZuMxp371w26OgXW5RBPQVGBpXCMYRBhufoDODjCZ9lyCzox80oE6TzNpzjLBwy6caXS+fjKJ54DB&#10;ydmFdDXQARwVGGCGaRKpxL35nRHfmw9JOMJPz8XEHxDCcb4fYjkFplV6jg+P0LztD2fwf/SSz1wT&#10;f/KXOEzxPzBDK1bkMzBEOV/nZ3BFneOW+dH+t9+/mIXuz06rbXY4ybQD5yFyQTQNwtNyKBB77Uqi&#10;AlJ8ZKwiieoa36PYQlbEkL+x1C2dAOaQlAeaSEdWnIA8Iv5e8nAlLyddzHORqaom1i8nqTrNFQGv&#10;muOHKZ+YxjhtAzcOcfZ8tRWIv1MceNDWS70IR6CqiCQ2NwboFJLTPwHdFunU4ZmenF/TSGnQ8meZ&#10;vsd1s212RQoTgTxOeDqbtic8g8wGSye9iASGIIMOaYTnXIyeJLItM2jHOSXv5hrzENORTjrVjFxk&#10;RjaSf2SpnqQeQoMJ4mQ8OabIG4P3ZMWNUSDLNem0tLVICvD7zRmwrn/QsZl5ha7AOk3O2XFcb4iH&#10;sZhR+nBeOV4N53o56Sx8+iOrSzpN3UunZ3LsRuZ05PB+kpj1yuBsUpw5r+zedOSYw4AO3XTW6jye&#10;0BNTJ4wzGL9PXCOapU1NMyfZlxn+vg8PsowO75RtZ6doXpcZwzPbn8OaDPwnzU6y2J/NXS3z3Hwd&#10;CT0XUytONTEWjud81kOAh5Cjjhscycb3sP/hEzvtwiS/+GcID+oiOSfuOANNMaTpj+TD889Jl5gV&#10;ENK961hh3nGdOE/SgUzPm6AXjaynao2ooEl9osznb9rP5LOUL/m9IvN8fOnPu5GzdPmZAvSBdqcV&#10;P2kyzgfsrzFd4FwjnJaYN9AdbqkLQhFNuygn06GaWZzOOaczc6Yt24oa8wfHgEcZm1TE78pnPglO&#10;evo8RmE0zyIczLoxoFJQfdxMygg+U+i4sldi4WdYgXPmubD9y72fx8l7PfLkpF2X6+KfBZ/kPckv&#10;NbaW883AgMT7Yau5PUFajn5KhXwj52/yp574WZ6BzBilEy/0c5HI+LZAK+XPORuea0fncR8KjIHb&#10;7Y7ukCAiguvTU8AviAiOvgMOGRHQWzpgPTHtvsPviTGiGjia40GxbZvBApBPuEOHjtA5izR4t1jy&#10;1n27m8MFwL4fuF4v1visdx+zbbW6ncjEtVJ9PSnTS+q4rDY+jt2yssWbuPUDu2eE19pwWS9YWoum&#10;g7U13G43/PDjj7jfd6gKttsd14tloF7XK6CKtlhFcHcHYfOs+m3bcfQD67o4vIZl0C7LgufnZ3z/&#10;w/dYlxW32yuOY8ebN8+4XK/46U+/wdu3X+Dtmzf46U++wVdv32JZV6zXK5gRW0TCCSUgrESFRgAO&#10;uKwXWxuX+a3WzPaGEXtWHngFu9NMjeztORCPsKttHOTJ2SC61uJJCt2bXlawYTSb9o7eJ4hBgdRP&#10;YYDmc2tio6C4/m3BLckzQT4QiAYaFYU6/QPIdj2o0q1i/bbt+PDhI+73Dd//8D1++OEdbq+vvoeb&#10;Y94b/M/Lywvev/uA2+2G19dXvP/4gh/fv8ef/vRn/Onbb/Huhx+jLwydmtRH6BOJasSIttvYojnj&#10;lGR2WS/m49EeEER0rvI8lGKZxBqOS6fH3s0ZPLrRtb8/hgWLVIc7xJM3gbrOxD+YOd2ZPe4EMQip&#10;EifN31eNn8Tkp0yZ+TlfpSiWuuD2evdz2vH85hm32w1MCLUseJvf09OzOYRHJmvFeIDIEuZaD+1Y&#10;1wtKEW+s6QkgYo1gSSfWpHFgu9+hsAxoHYJtt8Ahn0+7pPs6Hv0AmwWX0tD7gVKLfcfXjHJCYHPp&#10;Y6AfRif7ZtAmlsm9xxkb3daaMClEZyB9EHIFsIaVbVm8wgWOYDGw7UckiCo8yNQKRjc4nZCpzhPY&#10;I4DZ46WU4JncYMoFYphrVGqkPVJFohcfz/W6srlvRW0FS7tAMQweZjDwQJ3fAgyUU60axCCDyqmD&#10;2/4Vd8ATRifn0Z1ELaGhwf0NoRALnbWKzNIItpMMdZrc/AoHyawYTIpHZFFMB513z3FkVhAALx21&#10;D6kEqmcrsXlKZOlORsNsFKhnPupQaJmU74dx2OVxdH2zPHIGz+7TNHbnTNrZMAjl3W/PtaISrpEh&#10;ObMB/xnOjLPaKezYjmRKRnCIw8gSR3NWW1Ou7hGiOh1AKr3ZPMtKTY6j43K54Dj2YAQQRa1LEHnv&#10;HetqGdWmUNQw8rZtx7Ks2I/du+IW7yyO2CNAUFsLZQkw5SaV2mRe8+/8jCVOn2zbtCZGdhldFmRn&#10;azrEmfk+nJEsa8O2WZOMioGlLlFOwdIUy5Q2hbAPw4Maat2Pj76jlYJeSZ/n1znrOvdXpt+ZIRMC&#10;QQFEbjmcphQqSCzHiYLwuCYaJuBkGFHZPI/u88077dufUKTyfu4id2U7stiCDvHwnDQ2w0iW8xmx&#10;p0qc5RyJ5PrMwwMs+CMylZXTjtFofPOZ5XlcrMc3PvmOKYrTaacCHreYnk/jVzGddwRfiMnHmsQT&#10;gg/aZ4JcZ9iBTxPMsmmkQrTgBI9ArkRnjNKI89VVGopl+k5OiJ3HhVjQ6Odbi42KAmX+el7noRzh&#10;93PyqgI23kQ4+DjH+UH2sFhbDzSpZ2DNjmBbj1zHAROCoWjFekpck9YzABkgHBYNh/w2s2yBcMyL&#10;BVMDc28KgkFHlOnlGWDFBqenISLTd+RjZ4Y06x4oW8HcXD6HmohVS4wTR7HronIicNn9uzxMallR&#10;zG4D1wUAmGXNaiwdsfaBrx+W6OQSVlKtns8Fp89zwyozMSd4ZpZPBoErmswa7Cx/Vw7NZGPs6yR/&#10;Z7kCtUA9x1Y9uFu9KXg4+7lILp9V6bx1xbvgARtW81/oJxz+dCAkHT6EXEmC0PPt/A7BtydeGnsr&#10;ZxqNQMxnGKW7tncAACAASURBVF2cU/+MzcyUTgfqWEKZVAiJC/admJ2VM3TPZKdGfGzm/bPCLP4F&#10;QRpHcN49Z0nmks2/5/lNOSYhQ+as7/n7+W92EHJ8kryQfEic60neT7VDNbG+faMnWBbJs+YOAxXy&#10;v9y/Asn+x0jHrQusTCm1I2fOJ1WPCzJfNffRKmS4wZp77bKPzCWaa83fFdI1ebnGuOZ6nLz3p0HH&#10;/Cn+bAaNDa+TGeXpfIBn+CiX3DN+81bqTbnI09MZLkE7kxQNnhl05fZBQcGgjEFKugJEI12Z9sB4&#10;8KRfz4Q9KyOQ4IHx9sg1Mid+jX1KkycDVBw30Z5iLrxlxCJ83Z1wM4ic58/4ri2g1SZ1DCV0zvk6&#10;UtGj0zsffJrmeZ2ZYQ3KI/j9znzutEPBh+dza+ewekUHA7t0zPN+lhAu8f0i4o25LJOVzgDbc2KA&#10;a+glmV1q52RoVrdRRS9xaCcnO6/zdR06zyodPTptbvSrYKn/tMbB8mM9Z9oF5kb3M7/n4qkv/nCD&#10;XlQ90QmQwsbm42QXzxurkMB61jEwYHADBkNiOtLXX32F2/0OVcXLywtE4KX0C7b7Ky6XK1oR7H1A&#10;u0KKhrOUzcwsucoyzLd9R1sabm5TKYDb/Q7CE93v98gyJS538YzY1mo42UQcWhPUKxTbtkNgGc1F&#10;YE3XnKeIWBXZGAO9C2oZVpUCBnFN5vWdNrJGEF91YNt6QN6UxR3CRXC5XjHGwLZt+PHdO4ze0VrF&#10;vg9z7oji+ekZz8/PuG/WFHFZG45Xwx3f9x2XywqojXd0RVkqvvzqLaCW+fh6u+FnP/kJ3r9/h+en&#10;X+D3//h79H3Hv/3rv8ayLLiuDa8vL2ilYF0vqMtigYLjiPUffWS2rzvN6Ni7LCsggjdvvsDSFuC7&#10;b82mHwNx+GC8EWN4VSMh4+ycrbVhiDdsVCZHJLs0CIjkAM1lQC/AOKxCnxW14vRrAaKGUia+5PZ7&#10;cb9GnmOZeNCIiiqFoutAow6oVN8mhQSAJTorvGB86tdg5/84jIO+e/fOs60LruvVGpQeHR8+vOKy&#10;/ojnpyuOveOLL77A85MFI56uV9TW8P37j/ju+2/x/t173G+b8arQmzI4wqRABmkulwsARNawLYMt&#10;rIitFfUJBp8EgnVZcRwblnWBqgSERD+6B61sP/bjwLJ4Y0Gv/jyGZ13fb5HsBz93QRHOb0JkpMGK&#10;Tlgk6v46JWD4teTnY/JHqNMY7XNeQ+gU8wd0rOuC0e2Mvb6+Oqb1jlJXquzox8D9vkEHsK6Oi96a&#10;7V8puFxWy04+dsBplNnTGAMFhNYp3kdAnJaNHtgnZgxDARAMa67ZewTrasuA0dENBx4VMFSbOyDD&#10;gjYALuuKUivut5vDgjTs2wYp1aB8h0Hw3AOiqXn1iZ23VhtE4MGYFoEQVUtCfX19xfPzBcsi+Pjx&#10;jjdffIHXl1eICPphQfZ1XQw1Ax1DBR8/7ljaGv42Zv5TtbRAYcJLrauhI3Ctqd8RY72H3WYMorUW&#10;FW+1WHPkMeA44ZaEO9Dx/LRi3wxauEiFuLwtxSrEVIfxLnggNZJaJOw4cZ1ePRDRWkUZ5hQ3mC+D&#10;oZLmEDKp/aTiYDK0wOGAUkF1Q4KawqOjyl6Z/Y2TReZOmMl6TAdPXicTs0gNalgjA36eWqU5IFzx&#10;CdxGYi6aBReHTIqga4eqgefHYzC5DaisQREZkj6WQiXGy/RStyTzNmkQCqLkOtUisGobsTUSK70J&#10;rvD4EpdeIt6AwcHxJ0zxR7/d7HijUAQQWEq1FgxJJzDX0ggzo5J9WGS2TEKQWY+lCtqyYni0i1F/&#10;Mqnr9WrDh0Xve7cIvWEl2X6WSeCyFMqY3vlvmcZqWQXISBpp8bwAuV2auNZ8ro7MBqewJcb7vu+A&#10;1IggmeJ4oNYlstF7H7herrhtH7AuT9j3Db1suKwXHCNxsYo4mgENdF8RGn5nZVgfptCRju+Mboc2&#10;7D8i8XQmGf7M4/GJCRfGiP+frqMwVB6IKo/jrH5wrNP5DiM3nUx0vDwaXOK0naZEzjGy7EJg8v6e&#10;5SBZOizixoIwY3pu4qmxRrMTfDZBMqlbQohPk4vv8Jf59/MaScyE6xLvkafOz1TbOZlm2DX3IMrH&#10;/DCP2Mi852xgcZ2V/FIdQ2syiKJAd8r+NcWW5Y10lY7YacVA9SAgsVLpLBmqKLH9/l5YsT420lIY&#10;hY6j7AHWyCxH0szjK/mq0SBAfX1WtjTkk93HYWuQgcFwHftzqLxbZQdIKCGT8LBeVMCn0+y0Tsdy&#10;xegsV5QQxJnzHbn/E4Z6OrdIIEUKhuRYTJYMYEyBWH4XvpbRjkuRt8ozx/PEsxkr6WsbDgyxZ2UQ&#10;z8cQcx5BZ8wSGmOgFoBGOkoJmjvTEg+QO7on6yk61FMmBVcb9NugsCmNl3CKNyvrnQ208kxAAAxm&#10;0iEUo8R3qh5k4EYOhAeZU+cy26GMMufgS9NaZvbgvOC8fIRBRq4Lhx0x+VyihNl0reSFhdnmrsxJ&#10;KQlrIbNs4LpOEGWKoBXuf9K16WEGWzJj6TOrC9NeeMAY0/oGPxq2x2I0r5NuN4+LrOsxMxXIbBj4&#10;/QP7EwAbeJ/uNmW+2hpRD5MzDUzjnR3hGp598tFpnKfhCYA6bSrlSA8az3OWc/ArT78zaB2nVH3f&#10;PXBWCiKgDU1eNWd8DwgMCWIK9PlXqiCMz8z65LP0JJtjTJQ3NWXKaZ3jp0ZD2DJpACf8ZpBmxqwO&#10;ADBnGTy4Ri5CmqN+FNn00yvyDUOkOL8QihN+J9fB3N7Vs9ldYxGuaRwLFAWK5BoByMCV0/EcPMZE&#10;Rwmsks/FREe5LhLNG7321Y+ghvxX7ZYdN9kM8z70MTvvPCBKGwfn9bI5wHh4sWfWsJmoyxgf04AT&#10;CwF+kkHnF2V3JkiRl4R+oUyTmPGhfA4h10zes5Fs6vfk0edAXAplLmdmIgPw0uoKiDXM0kGnJhfj&#10;zBuFsmQMPF7C5ArqIgyi2HMZqFCHYwPY+JUyYGC4reR6jWamtkCn6iqDm9R5qU9MyCYedgu/Tyed&#10;y84xzOEXDid3ggttnjECumw6oZakQmgOUYcz8DM7FN9/9z1QBMexYV2t0nVZDP7her3i2BX38WrV&#10;u7KA2NcDI51OfjZvtz1oW0pBP7rhfTsveHl5xdPTE/bdnKlztXBr1XHLPSBZm8Nt7jg6IRXEezmV&#10;+I45oCxDfMDwiIsKjjFQRdExUKvr5hxXZ/KOya7Rh2WcjhHZooDpObf7Dfd9w7t373C733G9PuG+&#10;vWJZK2pfsV4u+PWvf46PLx9xqDWOowP/2A3KZd82QHeslxX3+x1v3r7xTHfB2y+/wHff/YDn52d8&#10;+fYNfvvb3+L5iy/wh3/6J/S+4X7fsPzkSzy//dL9CQMmj4BWi2Wxi9nvRU3P7A7bYlX07GMBLG2B&#10;SMVXXx243++43e4GlYIJGiscTHCdtkCGBQxaqbj1HqQb5xiCeinB5pgpfPQOKxYwfbFISdrnPk86&#10;oFLxA3W35FdZ9e+Oa9+jClhmpx8rR4ADbTv1YFcn5Ow4w9Wqmo+mdwWhv+73HR9fXvD6ag5V9Yzd&#10;2+sd333/A15eb7hcfsD1ckFtFU/XK0opePf+A273G/b7njxfCZmYPHKGfp0hJy8rHZJpc5VKB7WY&#10;I1B3aJeAhbBKeptjqbl2lVmzonjzxRsIxJMdD2g1ut/3Hcu6RsWEVZbLpD/gJB8EMH1UBy4Xa6oL&#10;Vgo67aQ/yvZ5bjRZ3GfHz2fdn+8XFIhUbPsdIoLt/oLrdUXvA09PT9j2Hok7bM5YiuB2v2FdLcB2&#10;mSCA7/e7uSfZF6MYFveb6xW9A+tScNs7xKETVYHaLPERGBja7QxRfsEDgKJYl9VhPsw/th93rOsF&#10;t5c7np4urr/bWtZq9kc/Btr1gtEHtn4Y0kDv2Hf3v3lvujFGoDUQfcEaHxt97A5lNYb1EdiPHUuz&#10;rO2Xlxc8f/EW2/2OZV3s/LclMqIv64r7sRt0cCso1WwqYrMLTJfa9yN65Q13RKfDnDzYfTSloHtj&#10;SjivOfoBJucePZtlGl/vUcmwtIaXjy94elpxvx3OPw/sR7fmqlqg6AbhUivWZQnaMTvE6Jy+yz5M&#10;RtRSDUrHaauxUataELD+5Gc/+9s0qAygfQIWjhsaZRLvxt6y1m00otPwNH3VHQAqnv3RnSGpl8Vk&#10;SQP/YyPJwK0NI8m5ms7GDfK5IlE2xzJit7lPxiIjWqGsipsnfiiYPRHKNgx4nek7wQzIHPxXljh3&#10;7f5dV+MlI/a8zlZ5ckTow3rhnMnAxpwhCMSEjnOKNBRCYbZ5EHONBlpbGqpH31trpwiXiATuGUAh&#10;SaFk2EC1tRgXm2SUUqLjrUKweNfxdW0oZXWMSHajzdKreVwZRKDBmo0Xqh/GVlqWv/l16TzXYPaA&#10;lZfQeJ8d6WNMBk0h3IwZPJbN4NuhXjJXLGJaiu3bcRyorWI/7mCH3OZRd8PUHwjLdVLuZwObcn92&#10;4hc6UeiomDLWIED1Elej45FK9CSUlAKEz/NyIQsO5Zpxfvx9dvrFGXH6PNnyMEUhsvfiemOUZl/Q&#10;IaS0nUB7JpmTCbbZKOc4mH0j0yNd7UE4//iRK1ED6dA0A4TDGmE8cU5h2MxWK2nQs9iTlU0GMlyB&#10;mcascWh9MyRc4LGPETZQPcEZ2StL4uGGQ0BJiJewQcLJX8AsPOdRpKd5f1S9ApfjnRrRODOMzPhC&#10;gzP5kf0yQxwIZk9Mqe4gIEeV6fmFwS06B4IpBS1wbpKf2hxDuYXzWm6d5OdcG8jkBNfT+GrMkxun&#10;YeAW5+vqKXbc6jHcIPJrzCnkfHEac1E6VuxN0irg5dquYLOhsP1VPJuGsiXXTqrD3QAhfyJLOPaa&#10;JaGITNLI3vTnZyMdP9NlNkjSmE5i4XsUHgV54ojlPUGWleKBAtKLK4jkGU6+XRW1+B74NEpprkwy&#10;YJ7npVQaMrnGId+BGD9pvRZbQxQ7G5Q9bIRX3EhjdlirDcSepw5gotYhH5RGFwJTlCXwZ+ccp+Pv&#10;Od41x236hBtNXLOAYrM1I8SH0ZVMc9PQe6QItLse47Kxd663VxQUdcfahGHvfmerNmHm7Zj2hwFj&#10;w9Ykf80zZc/SaXvohDHcdC93DNrMAHJh5kWZ5bjJr+KlzwhZl4YRQHmQmSLJw88Z3ekwK6GfqEjI&#10;X0LFRZPJByebjTMhUUy8CqjfGQ6jO8ZcubNqMT8RU/m3II1W8mqGpUKXEccYnubNMYTMdfoe/p0C&#10;9Uqm2V72Tjpky0qMVTh/SExjmpMK5xM6Q0h40oBmtuzsIJx59kkmM4Ci/jsrMShnxR3Vmsw07sp9&#10;BGUVnQo8Rw5f4+MMiaCk97xPnA+ZMtN988p0od0zeQ+rF070J5OzBUiC9/sOcfno91S4bibmTLfQ&#10;BWWgziZSvKhJUS3PlhkMZrvdoArVju5rPCbDHP5TBWjh13AHrwsCQgrAz5UIHHekAIQcoI5NnhP7&#10;Z3SPpBroRMmY5yQSjeVi6afyYRsCZVLaNZxLKRL8tYpDMPj7xMJuDv9SCQFTzdFAqVOQlUClthNs&#10;ipQaDQ+5d909YJbxPKK3wSnYIKQbABjG/4N0jRaJzjVyN53WRx5U6i6lnUrpqdfluXdIDv7zOahM&#10;CTliO0JYgdA1nVaGw40Mx/8efN4YgGeVsnSdgc2hA13NgaNeDt6HQNHRd6vYsAZmto5tsSrf2hq2&#10;/XCd1zCw966oCyDChKTuWOxma9y2bvc9gH2/odYFrVR0T5YSHShF0eqKY7/BmsodMLvAzlUf5lCP&#10;AKjA5+tJUkBkOpsMM3iGMRSXdcF9O7DtB6QUa2gocPxrt7d8TwwuRVDFYAos0/fAft9we33xxp52&#10;/fPzc/CX41AcfeD19RXbtqEPc9CICN68ecKvf/VLvH37JUY3SIBf//qX+OKLN4DAk8s8WOOKzvPz&#10;My6XC56uV/Qx8Ktf/QrX6wXr0vAXv/kt9tsdUgu+/OpLXJYL+ui43+748quvoH3gfr/jhx/egY0I&#10;6djq+w6Rgr139MOq6bt29HGYM04Q+iWrbobjtS+1RR+wVitqJf0iMojNQY7U5QQYDnGzLBfPVrdq&#10;8CK2zuI+kkpn6MQ8l8Xw1xN6obpOUt3RKZEJrQ5JWtQcwBazYjVAiR5uvXf0Y4dAcSiZsZqt10/q&#10;qPu4CvpQr3a4436/4b7vePfhI3788Uf84+9/j+/fvcN+vznfTT0WIrjfN7y+3vDxwws+fPzoeN7d&#10;z1an6M4qPDVMbKpix+hobQHU1uM4ujehrMF+6BQ1mWhruC6ryePqfLVa5nA/NCvARsd6WVFKRfVK&#10;gmxObAthlRn2nE4c5576I0TC2VmKVXSsi91n9LkXA52QJltsvlkVRhiv6npx9/0mPcT+D7+WvLk4&#10;vj9GYED3PvD0fDV92WXasqxepT+sarQUw6eG4W9XlxPLunj29YKlVXiCPob7fyyeeEDV7TAISmlQ&#10;DIebgTWz7Ba0OI7ufeJ21FqwLCuGApfrJc6QjlzPy+WCfTtQ0HAcNzxd1mhyeRwHimdPN99zqNFb&#10;kRKwPIRLPKBRaXK9XnBZL0ZjA1gvS+j018uKUgS7Q15t2x373lGwGK5/saSMbTtsz6ri9W7VLOIw&#10;O9V5Qq0TzKB4Fj2MdroHbUQsOLfvHUM7mrdFPLpB+2ybOezXdQ2dzKCamifXVux9A8TOgTo/P4Zi&#10;XVcMHdiPHW++eIbCoF1MPzefLfmYeG8AIlDs3SCBBCOCCu3sPUAYg9R8+HcoOcgSvWRlTsQ6KVSu&#10;JLCsA+oFK2qHn847Pp53t/Mjk5XsTMwV47n8DsjRh4kviO9SiaYD/vTiHJ0pTX6CMGxiQfKHfV7K&#10;6Rbg3U/K9WPORjrSQ3GchzTP2ZM/uP4xu+l5+dP3gs9VGh7qZQMSDdAsGlvdsEpMbh0D+9Q5nBH6&#10;eb5kqr1bZL+1J4siiqCuLbLL6PCmg4BdbRn5zzIfo5Fw3PdhDrXK7snVqYhGksE/DHdrMvt6qKJg&#10;oHcEQ63ItUhnOdIoiP1MYcCGpiydo4FBuJ0ZZ5SvEQrINB+7LR7I9IESaGolvdAE++Rrcv5DHv8K&#10;OAB5PAyYjsLnbvb5cX0y9jP9Gz/I9zI7ykszPzuJ+dlWkqZaIqIJDdWWoz4df9LJ6ey7UZZO3NlU&#10;TsNF428BYSUe5yYTL5jePjnH55c5AzFh+EYuevCpT74XtPf/MfZmS3Ikx5bgUTN3j4zEVqwqgLwk&#10;7+1u9nzB9FvPfBw/smVEeEVmZJo7UFVAYckl3N1M+0H1qJpHou5MkKjMjPBwt0VNdz36C3tAlhk/&#10;WvISX9SkrafcxbI5FRF8i6loZuqCE2JGrw7XcqXHpXBIKhXPsPVyf6WZ2gcnjsNZALknwzqoT0TG&#10;+8tXCSWvEcQa8BUZ5P5RNDEljSD5uTCNl9t+4O+kiessVjduoQMeq4WHeI9R7o0kmRUS4yEaG/4o&#10;oEOGq8bpAh37bPCb9K/j5cPakGZzXAGRNcgL5WOD9saAVcr3OCtS0hlF/OeQp5QvmbUn5EmKTOQW&#10;QOFVXAf9gczXovpROeWQOxncOHI5hfHoaXCCKwTTZCXVl8saBjVg5YJjA2LKEO2KLi3o5EhZx79Y&#10;chrr7GpMkIESf67Fc7jtdADmtcO+caajnqUClO5oGnafMoxQSexxfkcayPds/TLIIKOiMaYXi3i1&#10;hu8Lx13yuDGodqS5kSlT1xtpcZBP4llfvD4HlKdvpLWrfQj+5QScQZOCg6wdXyFS0/FphpiGHH/6&#10;OsqDlOV+nil3xrkNehz5mv1hUuywt/JklOPs7FZdqe6N79rdlXTl++VBl9FJTjIwyATnJi6PRx2A&#10;86DT+aAfDbLpGGTMRAVuiPq6Hqc0XkM+JLFWNJIpE0JGX+3i1/QmcmR58m7+rjo4V8bbkgGOXDuM&#10;ex+HpCg6BsG5lpRqX5dXfFWuzcBfNDRW7tnTexx4DBD8uQ9VsCPHSsc1hnN15JmAekEr5dhY+3dY&#10;ua9PZrShMOhZhEu7YinGs/IRwTMiKCHHuX7lRb4MXj7IR6Mlg2pg4LdDvXElPAv7KC9/8TWeh/hJ&#10;CpNINsk91Pw7xqgWFPDScSkywBMxkMRgQc7vMN+BrxT+DXNsFM0dG6sXomF0H3Qh13ciGQXw7F6G&#10;+TR0NPu4mfNeDQ9ZlbAmDdverNR9nt3pVjDPFdIEUGZvG8SAigdOS2b8q1RMULS9AyWboK3bjiKK&#10;XbdwmpGmIxFKh4Admme1G+11hel5bpepJwjNy4TL4wV39xdArUGawJw90+xz7IpSKO9y77t2rNtm&#10;1VnNm0d6QEEgmJYadMzs3LavWLcVih4V0C9fLHj9+luIGAZ4qQW//e1v8es3r/Hh55/x7bff4p//&#10;fIv37z9ABPjy5Q61VLx58xq1FDx7dotP//wn3r59i//j//zvtletoZ5u8OXuC9Ztxf2Xz3jz5g3+&#10;/s9/4u7FCzx79szOgDbc3X3B6XTC7bNn6K1hdidRkQJLvwZ0aw75AA/Om8NbZss8PvWOulszRvbW&#10;ErFKacMErhAU1JpyvZgn0M5ENS9XFWuobs7YFtn6AFx3m698OKmrWkAkk/OYpX08p4NzlN4+mF5A&#10;9TsaDjtfjGRN57+TJ+4oBG1raGqNJVtX9N1oYNutcgKejfv4cMHj3QVQQW87luUFXr54mRUJpYK2&#10;lvgYp2m2ZpeSfdcEPfRTZoC3cP5aU9l9wNffdLOsVxieM8/T3nbUUh2HugPNGrXOk60NA42DSwrm&#10;zC1obfesd/q9MumiiwXctnW1AIXzYFUbG2ExJhTcr59wulkAaaiTQHuJrPR972ASJPgciPt/OppY&#10;MDeS4EB4EU9+nL2x45YNREe9WVWxnJao6O+9WfWykh95D4PmfRAU0bDXbBhbr9Y62g6gu13RO9a+&#10;Yq4nTHXGvium2fxfRQrWXTxQV1BEMd+c0By+RYpglhNKmSCloiLp1bLbJ5xOBify+PiIeTZokjpV&#10;bFvzIEZDqZNVfywLvtzdH7DNxfn8GJTolxWtttATLSA1Y9vcD+i9Ax4fraph3zcs84LT6eT8HIHr&#10;vW3NmvV2O3un04K2bx6EoEwUzxC33g+1WFPWBksGa8peHN37JJh+acGCGTenyZOWbO/btlnwvhpM&#10;cdPdoFM6Mb0bSp1D+5mrNdmcasXptMR1JhdZbQxEEpbT7+RNf0+nBb0x+c542jRwJERmlnMmOpGd&#10;hJ+oWhBxQqSSLpa5hFQeUCxjrUfGVR0M8VH9yJxoG7szwuvxkX1qZoyFoi9IxhjXm9ZmYxnH7wqw&#10;eGbgMDHLKGfpWb/WHeO7NAiZBuR6Z2rVobzTAMl7pMKXE9BYd86FH2lcG3N15eZa61dXjLqXPkPU&#10;MbCN0VppSEZHpABb2w7G0kHwCBwLLDGBlmLRJyNSdYcUM4/sPsThBiQEqzVnMSWjTsdFLd5BWHu3&#10;zr0RFbb7VO80Syc9jZnZD0A0aoGfg4FWjkapMUXrai52OOuE3ptlakKelGv3lgdyWazUrRPbi0ZC&#10;GKu//BKn95EKftEscAV5zP6yr1iQIbJ9IAAzq5Qlx8zMMciN2EtggIrIcR9oSDMOI2CGzTiw0Qi3&#10;8QGphB8MmfhlUHaNcYAnP0vgRkNXj8eFx0d57n38w9kPky7eYEZ23leH+x9+LbjaFc+SAxmpm4OD&#10;EyEWM57mY3v6hMMJzTc1DcZhjRTwrId0aMW95PquSCUjMh5ciR0qI+IRvt3MryeeJEbn0sBf6N+x&#10;LJIBngoA3MDPChbkPbgglATDPUOuDK+DA+Mr66SHz8grmeXV474jXQJp9oRIA52WKQiiDwbyjKRT&#10;n+csRgrLxB2y6QceFdAQtJp51sQgLZiBGXvuCzcGc3Sg37zXSLmZoREbpHo4B9drezwXuU/Xy210&#10;I3E/7UCdFX03Gdi1J4oIhi0eqEIgDvOTzgNb7xbcjrikgDeQ7kb/AckSW+LnTguKVExeCldKgdSK&#10;aZoNV08E6+UxsrzauJcYFXEdDKTMIO0iHk/QmMWhUmmkAWO3YCF/ayavqdSZY9kc/al0y3APnqsS&#10;ugKDiQaX4DzRoUqivDxJKuT+tT5AvUlj31uMm/AWuW8yfEdjM62Hi52LUqg7JW+KM14GnhjvJ31R&#10;Bo+8L2RqyUykcsULgo7iTPaDLCbtFcoOyl1/XsKmfZ3PHIJVuBIyGOQWeLb5O6vKfBy8eJCrcbPh&#10;Hp5bPLzlyt14fEkrwxitt4U57yufRwNfdXh0yio4hI7RL5uLa+hfQXsHuYlwIMjgyWSyt0BRx7E7&#10;zRw182HKo74hdCIPLz64DrShGj00+N1i1uy4M7lrOoTNSbfK6kmelCHfuVv2lpsLdiYFYGNpAF+h&#10;leQhdFAaB2MlByXEEACmzuB0X5WV+fb9HtjSGnsUcn/UuUkHDbYGyp95gq33hYROeTX6YQ8EdCgZ&#10;vx2Tj/LyuHX+MtwpJDm66yqhFwmgWiCeFRDBR//i2MfmMD5ByNDDmPkZZa3y3GfFKkuw27ZF5RZ7&#10;S9g823DOx2cPZ0VHGvW9HOTOSN/j8FW49wVWKObntOvAK4CDTjUmFV39jKR/BRg0hxTsA7xK1EO6&#10;WKAebF80/hgQJ3Be5fNs2mMN2OwdYDKKgs0lyROKAJgmxyI3Xae4DNu2Db0zBQLY1g1dJ4g09NWc&#10;YQLF1laUMlmGd52xuyNlXS8oWnC6MdgVG2MP+Mw6ufOjFGx7w6mUJHtlMMQyQc2Jb4lddZpQpPv4&#10;FCgdRc2poqJAUWgzHkM7FADKNIPOkg6H7/As2FINr1mG4PplvWCqk1WdTRO+/eYbvHj+HPNywre/&#10;eoG//OUf2PcdL56/wG9+/Rq3z17gfHsbwfr7+3s8f3aLbdut2lgqpqng1TevsG4r3r37Af/4x9/x&#10;6uU3+Ld/+zf8X//jf+DFixeYJ9N91ssF9/f3Bndw+wwfP3/G7ekG59szHu7v8eXLZ8zzgrND0czT&#10;bPZgtHHmNgAAIABJREFUl2guZ3RvuM7qQZw6mYOO0K9WVWDYu3OZM2FOFVKncLBCEVmuE+15Nfku&#10;XTBNVjW97taAjzS4t/0gk6bqkA1+vkb9j81XjaeK+xq8uarrqew7x/Mc2PlgtjqDLj55yWCSOR5H&#10;3UWxbQ1NO9ZtxcPjA9bHR6zrI/pujsRpNgcc4JB1HCfUEo7UgkLrZXXsbBvNxh5l0ZzSssOneTIb&#10;oRHqYvVERfFq+OaY8i38EQqzJ9iw0gIfgqkazO26r6hCyJVESTDaMwdzBsARsC+jDdVagxLFQBWT&#10;Z6fv24p1NXiMh7s9/ECtb1hXdzA6PBkz3y1TNyvVAQCs/vHzaFnUhnXd9oa275jmzIie5goRo6Na&#10;KqSK0cDeUKYC6cDe9sAZtYoUczALxPmM3X9vDYvDqWz7jmm6Qd+a44Gbo/rmxrLka7WKiD4UA83z&#10;BKL2LQ6zYcU+DpFlG2QJm2LVsup8ZHHkBIOjOcESMCeoFpzPC77cWaCstx3Pbm+xrqtV2NWKdd3M&#10;VyaCx8satgeDck07TsWyxi0wZw7/XRFJr+fzLdZtRe8GfaUO61scIaO7zGjNgumlGJ542+y69WJY&#10;9L1vxiNOC+62NeBNTvPi85yNZ07my5vrhL03FOfBy7KEHaK9o+8N9D9Otbr88CqIQOwwh/a27YGn&#10;P0+T23ndj7j1d2CqhgBDousCYAf0GDKv337/7R/ToHH1Ln5Ppd8MPAz4oTxBxmAEptgYMwvZ64zK&#10;sakkS30Twy8j8GwwY0qic1UriAKd7aOBI2LRvszmGPCthDlVOZiYFR2Hkjic1IIkFLRUokaDk853&#10;+5YrGM5gs5Q2/0uF+oiD6M68wRiKCfg6Qse3OIdUPiUfkwcPQ8all8eyczD3tLdGWyaUE0bAE5/b&#10;ooYsVRqbWlqUeMU0Gai/ZWhVM1x8rqodD4/3UDUH6d6sFINZ6SQQPs/ohKV9dgChjCoC+2aR7NZb&#10;MG9+L5tNDMr/wfzONcrO5BKZjswwK65oE55B/PrdhY92xTRbM9Fcq8TA5bPz+RjolNQy0s74Gf9O&#10;YY9QuHG4F9y2SWPfSv15ZM1mopHlLpbhxAfdyGBEDec1gjn+sNwjH5+mMq2KWIeuLOm0uYiX8UqM&#10;3WE3yrBOqrFVRwfg0QgDMguBez2gIsdY/ILgKfQnQanqGj8Z1B587ZUOhsFIYt8BOpAGY0rREVzX&#10;NzUNla8FO3zvB3xb+zuzWOO8C/sCkH/4XMfLxtvScBw+SMgku4SR+MzuTaNt0EKTRyugHoABzQZl&#10;EChpKk8doQi4L5Qrw+wlv5CUfpzQkcf5cvqaKs1/Z/4BOzU8L+iLf3cCGbgrwxsnykin6hUgUoIP&#10;62iQD89IGIwMQAKeKcbRxpxH2JASC8bzl85BLv+Rz41GrpWFDxn9A82YGDvyn3R4Dus6rKhtRT4v&#10;HL1SUCr7RTgddK8WGmSwyTeeDZ51n6sA0AIUk+P2OhwWUN7bWeKCpaw3/mwNZU6nBfM04XRzwrLM&#10;mOcazXGozOU5jc0yJ5/T2qEawudCWuNaFhnOoiqkHvmPAEAZ5Mzg1DGHrK0h5xW6gY5UHkwrjAcd&#10;turAG4K+eOoYjDEewaalAbfEb8bDqGykGy+fwV0oB14QWbP+nVoniFjJ44jdPQYMDk7wAZqF5bKk&#10;c94zVCIqRMDwHcv6I7wJ6a4SNmggIY7huux6hCVJnRKHa4bVApA0N9I973Hkc6QHpAx1Bis40i/5&#10;iwCOoibxvQIJ2tTg3cmva+G+wPnRuG8SvEe1Az2dWxGYlXQUxPcE8YycnztlOVFfV/Ilm2/u75OA&#10;Q7Cq1MGUdEVECDhPuFp+3nPcN8h4Ue7jgBKDQJYWh9CoJT7LfR2SJ/xhqaUh9OHxZT4Vn4PzEGbt&#10;l68NXr2uRYAq4pmRCP5DYy9Egror2ffV9IxIBXJ6QVyjKqjEyHIh4ZIvLrY1LGCvpFHGDNZDzJzQ&#10;a+M6XYdHx5kyQegJDQGuyyiAku/7eCTm6foqBvqJJXTYGvIcp79SiznUHLKBfAGANzqjHua9GDxY&#10;xABiH/bwsN+HaepB3hxhbwQYbF7njFG9E9XRyWAcigMp0yljvAKG469BkxqyAerBhsERDYc7MYeX&#10;BeR6a4FZHnr6le6UGZ/gcXb+bTjJ6slLEIcS6C34EjH8AXNkPTxczHnuVWKz8/OpTED03LIoeZ0S&#10;2mvddky14uHyiPP5BioF0N2zwjMQRN2DsICEWUuzwDwDZgd2aOtWkQWbx972gH4SkKeVtOtEHK4n&#10;5QNtm9YaHh8fsW2rJY1Vg/ZYlsUzFU3Wbdvu+2aZ5s/OZ5xuTjgtC6a54OcPP+PZs2dQdLz5zW/w&#10;/NlzvHr1jTnNSsX9/R1uzzc4n2/DMf273/0GL168cHxhg2j53//bf8M8T3j3j3/g72/f4vWb3wBQ&#10;fPjwAdPpBs+fPTeq7Q3L6QQVwdu3b/Hlyx2++/57S1xjtbLbPKps6ixeQdkhnswS0HKtOz071y6I&#10;9TP6lIAoqp7lLS7jq1eEp86JwEhnMhX5aQHPgJ1RBrXtdz83Aa9h8yQNsw8AHbfd+5qZYx2whtbE&#10;ozYnOGEbKAP3rtibGhSK2ho0AHvv2Fqz6nUIfv74Ee/fv8enz1/w4w/v8fDwiGme8eqbl7i9PTvc&#10;SME0zUHLhH7qXVGLJdgRbxnqDtyYGTzAZ07a880ZO7GQYXROZ3lCg+AARxdQX35eGSScporT6WRQ&#10;KKdTBongePW+5lFR6/4XOk7hPIDP6WoBBmag11qx+z1NvTCHM3n35NUc27bh8fFin+nRTgJs3xi8&#10;p8OT9xcxR3bXhlotu96SRTxY1nYs02LP6bvbXVY1NE0T0JNf7fuGaak+zxZwWNM8Y2MTykKntjlz&#10;L5eLNcvciMFtazHNxqMM+XJQ/Jz+e29QMf5e62yZ6C73bk4L9pZrLJhQquDh4RGAQewoxDPypwOP&#10;Mqe66TnWYNMyxadS0Bx2qRZzlp+WBa1Z8MCgXhT7xkqDFtUyi1f+1GL81ubmYy8TJg9OdmbBRwDL&#10;YFemqeLh/sGc2m7rnGbbE4XGHAyGGVimKZMWarXkAl+3MZFUoQbr4k1AiycEFIdbmeYZIsWDSOIQ&#10;3OwyknTLcyEB+6JAaUYbatVP27ajfvf96z+Om5gGDCJDhHgwo/E2CnQ6lRkBwqBwoyh6t6wA0Qko&#10;DcwmYLZUqGpDWTRLrbqOCjKvQRwmMsXipS3iZRGdpXLUMJRqTBmYPQ1KUA8MowDwn1T0dVyfLMOG&#10;nT0QExPw7BYpgAPN8z7kfnJY64ye2WOzsQXfH5VVG18qZlyvaDwXSrFgmq2MsDXFslgkrdTiHYvV&#10;mbRFv9vu0SHXnKZp8pIKCxoIxMo/RDDPSzDdeTa8pnXfIotgdHBTSWs7HZFD9NTH3Zrj37mABqy0&#10;jvMhPqWIlcdzPbZ1x8PjozX6PBB9ARtvxD6GQ8IYcmsNUsWw62BlTUolvcBLHjvQBdr3KEmsbmiZ&#10;cEsaOTg2BIG9RoOYJTw04gp37mDsUfmUtECe2Fx5PujML5KARIYjq0lfPdVjZonQEVGAAeaIzCMZ&#10;SMgrWKllMqs8t0c/3ejY4Pw48n64/7UhLfEdzbPG/4Xlm4yyA2mwxNuCwyN9ZOrWp5IhDMr1ky2I&#10;7+Qd6XRNw03CUOPAD3s52E7km8zkTfxOv9CNHyr1IB6187nAmRY6PNzAceFiQUZAxZoAK0zpI+5d&#10;Orj9XzS2Eheqw+TpBKWzCsSa1TCqZCCK0ZiMzD8ZDRE3/sJINpgC+L25PlT0mN0EQUJqcZ1EsrHY&#10;+D1RqJoSnFmvNsbqkXPyTYTyYeO0K3tcE0Y6hfOAFxyrJMaz+HeHZQqYHIKfm3TkheOAx5pgwH4z&#10;OpDp/uI20YDvzu8Z2GW5MMjrfTe5RjJURMVkVQ97JYBnqQkgFeM3IlDNMxP7S15MegyRCTpQQRrN&#10;R4EOdrhsU92RjlgGGIpXCtmKquOp8ywoBHOpWGrB+WwGSK0WiGV2RHH4rr1lLxINh3vCXAVF8RxK&#10;CezfInRY5NkI2TPgyFIm0dA2J4+mg4880umdzkoRCRoVQgy4YitFhjHzWspRDxCo61yuU/AcxJ4O&#10;e+7kY+vZSzo2XM8YM7K4NtEYC05vmtVcxOmmA4izOOpKuba8prhuZnw8sbq5vqoAMYLrAXLObhZd&#10;4EsJbH1zdggIdxKjkeTLMvwD8shl0CjXPh23sOoX0vtwLkLO8VIZ8ax53nnmc11YAhr3gRwqkEj/&#10;gJH7EApK2Vyq4bOiZF8MDIFM/z0ywik7fB7KILW/WaWGcUPsSoi43mO8tA5rPRoo4dDUnBGC7yYd&#10;xt/O1EgPXb1KzS80nbEF//CJ2x4G75WhAgHuCe+o4s0HAZQJoB5GXYQZ4hlwJtVSP0tnaYHJNluj&#10;4sy8Ujyjh/wXd0D6uiL3EkUhzOptVhrOKpFcQN7PtYxBOJgh53xRsj5FtaP68XK3cvAhkeKO9zrw&#10;ALiu1mLS4nshI667AoFnwmqmK/49KkcKhyLj+yJg8zfbF5cfbPYY0yseuPXfXY8M+gHCSReZ2JIB&#10;fGb9Uv/qvZlTJA6llb+TX1rQwZxnRcRisGhcdF+9mosCOWCM27isDL30xGOHSDg4CJ1oQaIan4vL&#10;g6Q9BN8LHR0ZODYnEjPZqBtlcknX7rAdnmzizt6uXqEV+3LUfYK+tEIHnhAnwHkC4UCY2Qt/Hnqe&#10;DbOtuvnzIZ593dDVsI1b2yFQy0JEs30vDEibQ6/UCoMRA/Zts34sks4l9pWwpnsMOgmKGBbuMgm2&#10;nj0sbk4n03cHu8RkHoMl6YwTE3iuK5JmJNZ933ds24bWW2QezvOCebLM36la48siZpO3tuO7b79x&#10;J4/i22+/Q60VHz/fQQT4l3/5DZ4/f45X33yLeZ7xj7/+Fa1t+M2bN/h0d4dtW1EEuH12xu/+5fe4&#10;v7vH7373W7x+/Rr7tuHly1dYljOevzjh7T/f4lffvMQyz3j9+g2++e41qhRUFZwcjuDi4//w4w+4&#10;fXaL1nbM8wk3pwWXzXDPt23HVOcIBmzrZgdWxbN5m9sWpnuFf4OOUpiTbFlugpGFquNJI3TWNse0&#10;hwha+GHE5NhkVeqlWtJZqQUqilJnlHqClB2WVZs6a6nUj2x8rdHRT5nBBrPG0NR70BkgBZwPNDRM&#10;2HrUsZofhON0jPi2+VlrDR8/fcS7H37C5XLBP/7+Fq01nG9vcHu+jaqA6o3CeX7rNEf2/L6v2Dfz&#10;tZRizV2tUbxVlFP/IyxF63Y+WtvdhivuRCUWuKC1HdWDg81xxAEL0tSpGmyP2lkcExibO/gtMzbt&#10;+Uj4Eav8Z+IAlDBM2RNOIPG81qxpOLzyTGAO4GAvUIPH8UDF7P4kQhsycNFD7zfdN5Pu7PnTVODo&#10;KqHpEZd+qqa7GMZ8Nz/XaYaIwfTM84K9bbhsK843z/Dw+IBpnl3PrKiT6dJTNWf05P3uCmpgcCvc&#10;n9jaUMVYDL63IXxXpUwQNCzzjfGPOuG0zH7W9qHyx+WKZ4u3lnBT6jxee8PNzQn7/oh962jN6Cjs&#10;f1iwZ6fPTD347n1zROABSDs3+94iYMCxlSpoUGyXC0pJtAWbt9HZVGeUYutoY3Y5L4JpnrBvQ4NM&#10;Gaoxq/HFfWvOZ1skMRm7cMisfY8+AnS0T5MFDc2Bzz5Dlum/nBxWyZVP62dgkE2zN/Hce3OooQFG&#10;UxXTMuH+/gHTXIGoBKl4uGwoUlG/+/67P2Z0IlSsTEUHjQc30Kil0OgYX2EI8Q8JQ5CK53UWAIQK&#10;BZ8tw+0kDYNBR6bxBhFY46sSCxbjl3E2GMadTDyc+9S9CrOqrqYl45icqQ9zDH2Wcw6jWSJRTL8y&#10;muPSSYzDiN2dwtQmYi+efNWvHxWh/IAGz4j7pZqR3mVZwgBmIxYaykUsGrQ7uL4x0y2UWDq9mWWd&#10;GdFcpzGAwnXzTGyHThkbb5IOyXzCgQxTPpsLOz6HEbLZGc7oVKXj5rjmbji6wE5yMAKk721srjVG&#10;o0xm2n3sdv3gAIhGlP5GNtWyZ/C7B3q6ttSDPPK+4wxI43JFCHmfr9DH1d9lXCfS1dOvueJBx0Ay&#10;uxzuaCQPB9TPday+jIPI8ylyPFtxGEnzx68cluh6cqT9r10ynP486zaIA28Zrz8MedgLjv1w9dXf&#10;4xkYaT/ogQaPJB/i9ZE9x3EKZ0V+Ol5Pw1/drvFAmUfNacTH2QSALjgG174yx4GUWAEkV3SiSOfG&#10;uOZfo+04Y/He4Pj1MR6ccv6lvLN9Voa5h7okQGK4XtFy7IP4Oh6nOY4tzhRp0PfHtyp4SvJ5wBRx&#10;r6LBUHrKZxIKZeDdx/ObikVMKoXJgXcOki0GbkPh9czo7nErKk4xhiGIEC+FGSRc2yBaGZ4lwDU/&#10;PZCPHOhZh4xw24ahSTWxmXIHAYg336LDa5TnFYrmDWgm3NzceIPmOZwj5PXdSx+ZfaO+R4czxnHG&#10;eP3UyRTvYbg+HTY25nSoDks4KBHJwnT4vj1jdFQ8WcK4z9X5UQx7mBmEHIR2Bs0ksoNIM+moVUTm&#10;LNQzkNPhb8+QuCYaSoJJEHCZObl8lOHMPD3zpKOsRCnHyQ68n3QxYroPIhWhAUqEIzmlYOh0fo/3&#10;PjTJDNn/FV6Nq8B9MrgYy+hEp5ObjtnkyQAknT+jPgKOwc96OsT4lkQOyHDqDnxg1BMiiO50EY2c&#10;QxYqBgqM+6QqyfNs8yjR+GikZW9sJmWojvC7K4PpXO9MOhjpj8uZWWC5dnC6MPI7VgnE1Ef56J8x&#10;MMVG0MUyX2LfAcnKASCM1+s1DVqJ4MXAb4e5kpEU56Gig5QJo51jt+AR1AOZkrrAmF0HyjuegVHw&#10;avfkhQx+AZ5UfJVtTWIJXTkEjP8rMqzduCNXG/QfvK7PC7NDtXu2MgcxHEES2rh3XO9reSQleYQk&#10;wxr4g6R9wNt7ECJ8msCg72jYFclPx2CExHXBhwcjLc8VjoTsdCC2CJlUMSxiyg4PzkraNGVgL3Fd&#10;Rk5zvWFBF/c9IyonhyGlXjcM8Eo5zr8KJPoI8dIMesSckBnSpRg0SSnV+2AA2jumWrzSyXoy8R7m&#10;oGteLQtsjoHsi2Fn0QNWbSdkp3jVCu1NcyoRx7V3OozE16H7mOA2bYtqYFbpjno3kJAGx+ZuGby2&#10;7HNg3zds3mCyd2s89+L5c7x88RKzQ3rM84zT6Qbns/27v7/Hx0+f8Lvf/g7PX7zEssz4+eePuHu4&#10;w7/96+9xc3PGNC24XB5RRKwp3GnBum2opeLVq1fQ3nF7vjWn+zzh06dP+O777/DDu3e4mU9Yt0ec&#10;z7e4Od9GU7nFbd2ffvoJL7/9Dp8+/WzBin3H+59+skxJX4G9NUy14vOnz94AscRe0R+wrZeAPrU0&#10;SZebtViSgSqqN8mDFGtEHvqTHs5nZowaOS6nxaFmmPlP/VnBqkHqOCmnm9vZbDLOY+Z8MnSEzPY3&#10;OqBdaiek9x3qQZ5aJzQ12Iu97RBNmUnnH5+w781w40Xx7t07fPz0Gff3D/jpx/fuCD9bcGRKJ5s5&#10;sJn0Yuc9nIK05/yIWgP6bg0UgZTdYIJU8k36bgBgW1e38zRsLzrcDVZowuPjg1Un1BnLbH4dy9q2&#10;TG/Km1oNW5w6HmUQK/dthwxiBQCs6T0G/uznTOE6IWlKXLb1SPyjDkG5P/KYoy5glQaE66xTcUx0&#10;r8BWcQQC2+PT6cafafAf9mybgyWwAG1Pm2XfbXy9mU9tXXdADX1gclje1glRp5inCZdtRZGK1nbD&#10;bZ+qY8d3bOs2NEs1Hfx0nt1xvUcGN535Nu4eGfDrulpTyLYFJI1CMXng4/J48UqoGY+XR0ip2NqO&#10;8+kMRfdE0c4uXrEnlAunxRzytjaK1jvmxeCqigguzZogVymAWmNcEXGnuDnkT6cz1v2CguJnxGTV&#10;ssw2/nkKqJdt2zDPE+Z5wuPjI0Rg8EGDQBVkYtm+7x4c1cCVZxNW8xOX4Nm1WiLIthotf/Pqm6ie&#10;tYqMCdu+hSTtXR39wTLvl5PxxG01LPKuiioFj5dHFAjWvREjnMYa4pBxVdU38GBohBA+Ct/UuWX4&#10;KEuGzWlANZJlk3R0S9xjPIyjCkeiC9PSlfl4RwBR8ewnxKHxB/IGSGd8ZmuBY7lS/K5f8azBjk+H&#10;iS9ArA/xGv3iq6Y9kdHjc3AtCMTmNKXaSs4OK03DY3gzOlJHGZ9GkwAA3sE418PgR4zg9926tzKK&#10;u8yzlWj42E6nEy6XS3YMLgYZwm7lXANCpbBhyEHHSy3WmHyzztyWCauRNaXEtHAIDWYt2VepgNnN&#10;5nlGVUZTO6Yy0BrgWaWpeKoO3ci7dUzvqqie5UZjjMykimfPq4aAD5wrL1cscQ4oBPzhpfgcADqR&#10;Ulcd1FR//zp7fQDz9h+SpyHmMxq5Trvl6hGKOPwDAR3P3Fde8XXVYf2O2WEjCfJ+13SpMfEcUJ6x&#10;wcCHDvP8//ny+0YGOzdAYlGPTqownJIx/38ZguNrHNvRmahB65ExFfzI/x6ckDRwBXrcSyBLyKO6&#10;xukqykgx8C/uCdmOr7N/1/i0ZUZw5vFNjscmk0sGWDaQHAgWycdwmJ9/4kl8EuuQy6NDU63ktQCi&#10;aqN3z2KXwREJiTknD0+GQsWSxtwv7xiGZ/p6xseK620kuTJxO/RzBQ6NG5TZqEMWYM+PbQ/It4es&#10;1WjwqhiPuq9UOAgyMFDsvpG5l+Ph9KVo/B40rukOK0inVRlWMMIozYOuPukRu5VBhlFpjvV0OqRM&#10;H+Uo9whweawI2u2D8KSCSGXc6NGz2AYoHsM87thbQ2kN0zyHzCilWCngDfFOBRsatLVY08zEl9iL&#10;8ewXWGZSQigJxktynr7wZNwxh18gQkXI9utLks2TT40CM38NP9LwxsFBImLGCkzGj8EK+73FvMWr&#10;RIo7yrS7jsc9LuKBOAWqlflrH3gOjWATLIf5pBPz+JNyI5ySkk5LnoPga673JJlncEwHnkWjkHwv&#10;NDn1LOfrtXY+mX1EjnpYLDbxL2A8OPWpkVEgHaLCrwkSjM9WOnvnMEhlI+9XcteyhOJbuH5x3JX7&#10;xjGQ0bZ+dT25zi/psxoBcAUCaqYzjzT4nhnnoZ+4gFAouhRc35rZuPZyTjPIDIHDTjieI2kgyejp&#10;WHusi/+H+hz3U7oVjjDwThkSB1cOa5CPsmuKWIVo8mpEo5vgr65jlGFd4x7jmjqGaKOjcXC2jGsE&#10;VukVk+tmILpO4I6COJNxPjT2jas8aAExJjsJ5N8SlWnRMC76y1BQyNX3x7OJwEd/soBqZ80CiAiZ&#10;TzoRUHURwKsuRTzLUGHVlw7xlfcd5LswUCI82U5O/Wo9fe8UAY1hz/eAkwi6FHh7Zpt7b2DlYTxL&#10;s36IwcuYKumUDx3KwxnkYTAoZI1za0sAS4mnfn/CQRwEOpiMVPK8ubPYl/ywCQo9NNyMTyXlilCO&#10;Cs/xFW36OhAbu6ta9vA8oTfL/FZVLNOEva0QTGhdsRMw18SIQ2Nshgc81Sd2UvPqBLNFnFt2w/Cu&#10;xW3AQuefVST31tHQATUnSC0T5joB2L3Sxq0vMYcIsZNHfZhQYcYrS6yjghnsRjfTNIXsOJ+f4eZ8&#10;sgppWObv+fYW5/MzfHj/I06nEz58+Ij/9J//DS9evAJUcHNzwvl8g1+/+R6nZcHLFy/x/MVLfHj/&#10;Hn/78AG1Fnz//fc439xAW8ev37zB7ni7r779Ff7297/j9fff43Rzg59//oR///d/x3/93/4Vqh3T&#10;VPH82XPLqFUFasX//Muf0YpA2o5NNZzgt+dbfPr8GZ+/fMF3336Hy2XFNM348acfoKr47vVrbOuK&#10;fdt8rchhHe7QiZzVcSBtO4V16jKeWd36nkTnZ6nUgqUsgQO8N4RT2vh38ic7TrkvUqxi6egI1oH2&#10;sxr/+twheJfpi83f37eO3je0Puh+fi+BJ9m1hnXbsfcN8zzjw88fwjF3//CA1i1D+CYg+RaIWIWm&#10;OQlN99q2DZNOjnXtc9gtIDHNNfDwp7lAtaCtO6SUOAOtt0hcpNzatm6OWXeObv4dwoXunpw4TZNB&#10;uZYJ2+qZvg7pKh4U0d6B4k3KNW0U6ncFmdlbaoU256H7DgR+tMsegeOWFw+GOH6533eaZiQEjmWh&#10;T5PhdWvvUc1M4dG2Peyttm+A04ElxhSvdJhQyoR92wxeyO/9+LhiqktAZWhvaLv1QiCt9EaYGp87&#10;TO+/PF4wL7OV1VRzMu+wve27zXdZFm/caTArAm90WRd03VDngrsv9zjfPLOqBxgsyTTPuL+7x83N&#10;CbV6hn8TyGQy7XSyfglwet+bOdpt7zr2fcXpNGPdDJP9sl4g0gGprpuwoSyw6w50sV5+MNlxWhbc&#10;P9wFckOtjpwxVdTmju+9xflquzuPF3PAL0t1vPHQ7vHw8IhlWULXujwaZBB17NvzGeu6Yl0Nh/zm&#10;5oTeOy7rhvP5Bpd1s6ztyRzz27qiOu1WePBTGfSBN85ULMsNain4+edPeHZ7a8ESVVzWiwWFxII2&#10;0yROKzNKEezbhjotEEcK6d2a4S6OgLG3FZMp6uRlrox5JpspBFlWW7wUItUECWGYvCWNSFU3MLVD&#10;u0Bq6uw02KwsE6CT+NoQ0OSxxoi1OvQDnzt0FlYEw+ZLXEtj1tRgTiINMSrWrvAeHKrXRgvHMyjX&#10;QgUjGW0oywMDH79zUJC5hsHtvZRNFaMRG86pQTflPeZ5CpwxcScyGqKUmQKjeSifTNYiZGKlhV7m&#10;kZ14e2SAkzh5H8ustkgSI6NUtAjZwamx/CUaf0mxhhGgUaDY+tFBakwuhWRjowhiZrkxPXlUn9Aq&#10;hnVU4ho606FAmUrCvUiNZ1k5fsU04MA2ZomJKW3dOzqjCHUGaBf0sNJs3zKIZArtV3YeqfimQOdP&#10;CVowQSNKg8KpN4winlHO0+49BnYOisLVM3/5pb/8ySHqTqPOPyw8Wz2eaasrTx8pGPYwx0fl9emo&#10;ud+KAAAgAElEQVRzRx5wNByo1IahBA0b7/oe8X1qXMCVMTteMzxFMDgwcTU/uJHBhRhULfU1GpwO&#10;o4NzDPPFFe7wK5qGkqo3ZXEtgTbSGOCJB/jPyA7Vo2MvnIt0Xl4ZUaYgOF+MdZNYJprgEdzzv2WY&#10;dt5KaZE9mSlflhVQhqBmrgUzEcb15DMJORAs9CvPB8dPAx3DbcDzlIEJ7jvnmcfMZZ6IV5Cn3LDl&#10;dUVdR7p0SeRjZjO4lE8ZUI1mYsq1HWleDyI2zXW4EihRiq6DkREO3YASA+gUyj4fpF/yjXEJPRCh&#10;coCIyW8NVwZxXOsC8LNOXSHpadyFg3zvilIokwEUNpIBVscbtBJmd5JUh8GSYniUi5d6G/H7ueGj&#10;SsYXxUOL/pymm+kIzsdIG+FkoG7kc8xT8vRFTSb5sH09+5doXJUByoGmBh4R9HQ1HlWHU3Kjg/xh&#10;zG7MXwy7kVBrVrbvcDRSwYbm8PMqZNCgU7GA0DwkhMC/5aNIr5I6nLmGOZdcs8z+4rzzWaOcA4y0&#10;WbGmwZsQ8ybsDZQBt2yGBiTUD/WFkQ/wPTNYbSxjQDoD8UfHfZxRJ5cc03gOBn1wkN/28dGxJWC2&#10;/yAXc5SpW3HMzk+8n2okQHRYc7xj2sTTZBK7T66lOQycd7is45yz5Jz0ZxMKuIXx1r48Ru/Jt3ge&#10;+HDTEQg/MiwEbyJPtYAhTDbebViT68qP4Sr5BWe7WAPM0WYJvRW0fxwv+ck4xzkb8ffeTB905SEQ&#10;AH3zut8z9AIgzpXJeKB0Db5kkDE8HyXPvq8AbQ5FCUeuKNCL+t9M7hjxzf0ivjTPChtHkid/Vaa3&#10;pIWpTDlH0aDTwyrH0nowVMHyX+e9HFTKwQNJDcLhOgmDHOVg83E7lXpJsXRstUBGd7vKIDwEQDUY&#10;FZEIFlhgpFjxXLFmteToAkEvYpCJPrkqtBWML9BZBAG6SgQTxqXssL02OB0EDdicGFjvgQ9+vIEF&#10;08KJWRQVlA20w/iFPL9cv96bB79hzgZ/32xDDyRvm6+jNZ2jLTg7Pm6dJmhvgS+s3Rxty/kUSVR0&#10;tNdS0LWhd3ecqkKqEYPhpJsttjfLyl7m2RxsxTJXqxjMnzbFpW+pC2vy+n3fDmqFQrOCVy3QlDCA&#10;tBccypPOPRGcz89we/sM2hXrapmmty+ee0PADafTCe/evUOtBctywsP9A26fPQfxam9vz/jVt9+i&#10;KDC58+7F8+ehQ53PZ7z/6YM1eltXc06q4lfffIO3b99huTnhdDqhV9vH12/e4OPPP6PvDS9evsCl&#10;7fjw/j0ul0f87X/+v/jtb36DvXe8evUK//6nP2GeZ7x8+Qq9dXz+/Bnn21tcLhf89P4D7u/voaq4&#10;Od/gy+cvEAFun7+AFIV0S7izmInJgeJNH5sfcinFcZoZONPACveDA9Np9uDWqoqpzGiaGmYPOcwg&#10;ZR/kTJ5bQsAekww82c9p65io5dnGMCezVQg2g/ZBA2GCjGR4D+eh3RJyWu/YtotlYKvi8nix73ji&#10;3jQl5IKIOb7naTaMejU4xsvFHKsi5peBTNi33f0Q6pnapr/UWr2CIuWVuMzv7iAtpWBdzUFPH09z&#10;GFlWxbfdoFFUFet68buY/riu29Anzp31kze4HHrGxTbSb+DQufu+27P60IiUFXc+5g5F84oQEYn+&#10;BzvhL6o1fOU6iVBiIzTleVkiY9yc+uz3YJBQUUET+q7ByERj0ang8fEBc51BrPB9I+TGgofLI5Zi&#10;/kgRq6LoYo78tiu23ZKaeleUWj2D3RzDbXdIZ+24vb3FPN1gb4/QBpxvFrSmePnyJfaN43K4XwVO&#10;Nzfhd1tONXrlzfOMbbVqjHlZgGqZ100tULp789TLukE9wXf2JsTESaddUcIOsrV/eHgAscRPpxuw&#10;N9+6XjBPi6uoiuY6bFcGtCzY3nrHNJkT/bTcoLVuWPPrFjTU9mbJr4X9CK0BaFcL3AASjTIjQWnb&#10;0VtilBu9GFTTNM/Of0z32TkkFNRSLQAxTXjx7BmaKuY6oanBYVp2vkCbwwCG+FSnkTl0NFWT6Za1&#10;7/jnr9+8+WM4DUEnMA1fCWWVdqmnX0AgaJGvQeVF4/pUinjENBiFaBoyFE2ZDThmA1nZNtCMuUqB&#10;HBwBrgrR+DJe7iVAZCkSB1dVIMUVTv8O8UHt2nrQzelgLF6mQ9zyUae2DLdsCsUPwm6CW0xwQ0nH&#10;zAG/On9BOh64FikMzOniEXXH3ZPimOdqZWWMqIcDeHjxOXQaf03J3LYNdapxcLdtNyL07G8FG1Qi&#10;IrNkdlTkiP9jB17jEHRnAJZZjviuOCMnhhRciSIzUiOQaFzJaGnKx8QXDfxxOiwU4bA3oVz8QGhk&#10;Umqnw71Hp2ti7Vp3WcO421v3iGeW/gTZx04BAQsSBrgr670FDcXFg5FO4aVuSCk8mzN3aWicJZHR&#10;RwfEeN6ESsagPJsTJA3GdDxQEqZDDFTzXYETGP0ZvvxA5QGdgWhMeXzRQKKBOgTRkEJ3HLnyhvzn&#10;vGRsXnX415N+Y1HpPFAXoLyHyNV6+7NiuKOzJlYuHCN2eUa5xYVG2CrxXKDI5IqM0jZOJ4cLHLNv&#10;J+RGkScSToA8mIoA3NjKPUsjyulHjdek80ASZ41Gu6bxZYZ+KmEAhrlqGMgCeHyumRzgWsfm5X3I&#10;l8nMKV8Or9FpQScLkoSMbxR/toDGdnd8QMl4WzpAuIpXtiP3LzDwkPyjxFCcf4mgw/AN0yPgdOnw&#10;UQADBZRWxcp2I5OZsCncd7jsKPEcDjjFhjufwXXg4sH5UIPUEuVtSc901pjxRxoMFBJQfmso4txp&#10;8hGjL3hpmm2C2rSGoENmh7I0Fapu5PhCYgxSc39y74yk6YRlF/mku3DmRhTCDJeAOzCtzUviTFZE&#10;xYsaf+qtR7nhKAuSOpCwAWBsU0GjQ8TK8QyzV31OrpFI6i4jrY7yBsqgrzu/oECXuIeJ6xQANHxy&#10;z48vnuMSZ9gywDsyqH3MiCJNSZyrmp5AiJQwmtgjJPZfJHsEOK8+OBfF5KmMoyvEUx8hNOzEkNOP&#10;98nxcYzcG/XMwpzE6LzIBTfiZmDgl140oiLpQCXwTkPayFhFd/zuUV6kzIrx27bacL4qU8T/Tzmc&#10;zkLqSoBV7rEaz/QdcVp0HaKIwyIySJE0ASRcyJiMQH5pL9fZfUzsX1KKZXLSqBzLzRnIId8wXMwa&#10;8xR/DtQcnNrNUDaWJZG0Qd7H/bWzVUJHFWLIIs+4YmgQSmi66utR2PyuxmfiBy+2SIw7Fwx7R/no&#10;4+dxSJialMumaPeAsygi0DLwS+eL2Ti0AtJgSa/uoAnManN6dmTlovqTO7ziQIGihNjKMXcZxywu&#10;e2nvAMSh1tCZTKewKjSmK6Wc4S8RwOqsAQiWf1C7+CXqb/Z5XqTKzGYBG7YXQh8OZ1OcnsWzA0UI&#10;XWQ8beQzfCwDQ0W4Q+6EpsYqFrxqqm7P2EJ3dx4bGbqNxO+o7a0FfmqMi/4VrnN1bFWp2Wcl4KBE&#10;gYE/QpuLKs5VExOcZwVTnne310bboYfOZnZFUYSDuutgi3MvoBCw6V6esdhipTNeEFA7vXsTXV8f&#10;l70dGeixrGiDO7CGcnbNtu3oAtS6WParAuu6Ylms0Vx1SDMQfkszcapzL+BrF9AHC5pnnN/e3jpd&#10;2hgujxeXiR3agW17hCrhJ7KpX1ezRZtnJ1OpJWxSd9uoTIYHTBqjk4YQLZd1haJjWSacz7eYZ9Pd&#10;tnVHrRXPn79MrHQR/PDuHd68eYPvXn2PrVkm6g8/vsPHTx/xhz/8ATc3Z2uoWSre//QTvvnVt3j2&#10;/Blaa7j78gV//utf8J/+y3823NvlBnU6odYZnz9/xIcPHzFNEx4vD/jhhx+NJ9eC58+f43w64cvH&#10;L7h7uMPWFJ++3OEP//UP+PjxE7559RKPlwvuv3xBnSoeHi7Y9g2n04zHx0drfjfNhqk8zdh7x+q4&#10;6BBWBBDbvgT9aYHDZyX/tf2dkIFuZyAe4Gfj1uJ6hzk2CzqK+XFc34x/jrMtxQLzvRlcSe+WBFg8&#10;2zMeU5itbu9V6a57kwQYILSENvJ+k1E7zLG9e4CpYNt2bM0gUQhd8fh4wY8//YT3P73H/d091nXH&#10;NFecThNuTjcIN24xOmJ2NvXCOk1oe0KbmCzwxvNiDQzZQ8Dw96vz2Ba823C5gW3fDFMcxg+bVzru&#10;LRtUGo51j2RA8bHQ4Vyr4YcDDkWhw/lU9osrYd+H3jPoXaoOWSTs1QbXI3tgPe97BgQIYUTHduph&#10;dv+27bberK4XJukogIpa4L0gEJ8bpr3NzRJkFHu3TPF5WlCq7fneHHZ3moyHrZYBvDtkybLMnlw5&#10;mc7lfqN1syqRtu/u9Dekg+ZrfXu+dR/RjOJwjYqCZbF7G2a2y4hSUFAwVUFrdp993wdYlN0z+G3d&#10;13UNHcr2xZj6ttt4932Hkg5KARsnizo2f2soAlwuK25OJ1gDZK/aKoCBOOzo1BHE0B+0da+KMMie&#10;2RsWb9uGfe8+d09GEXPa3z884HRzQog+AfbVmoqiuyyhw75Wh56CN3z1ZFmBV07UaEisgz1XJwuc&#10;UAUQ1xn23gwek1nuxXohGv69BW+UdOUcqm22v0Um1EIHuPlU5mVG/e777/8ogxIwKlppuLjRAEC0&#10;uF49KPlUIsFV0fg1FXbeybPMnOlSOU5n2LVhkwbLMIrD+I7GPt8/3oeR4YOxEt/W2E1GIUN3Hh5A&#10;wzoNNbuQitZo6MXnV69Ya6TR+tXXYe01vgdgwGryT3t3nC833srQYdi/w4zqMIBrCSbIfWcp0rXD&#10;ijhctdYIILBZn2q3SN4IkwJAipcBaXcMIKcLMeOLnZJD4fZxEhOKmeZJe5mFyu/0EHK+L75uLMFW&#10;TSwqOoEsiuzPDGei06hYR+V126LMFbASGWuMsgd9/NJ+h3laAIlmHopInR7ORzz5K/eJ3oNUgIcN&#10;ZyQ8HJg8u+O+6fhDh3s5DcV3jmQaDl1+k3+HkTt8Q7N0nP/9miMn12sQsAM9j8+x3/Xqm8hxKgZX&#10;4fhdvfpGvsbM4XzuwAv+o3PI+w/bRocWhUA4WTRWLQx0M3DyOJNGw9iDG9T5IUd9mAt9sgySiA+o&#10;+9zHZ4zf43t9GMjobElsXo1rc/n1ainJ63xBQl7kGLg+B5oeeF6sX/x9PAvX6x5BIwGA5E2ZBaJP&#10;aIkTN0MaobDm99Jhd2gWOvAhjurgKOG+h6E/0AYUKD3OIiEoGNDk2aNBJ1J9LiOPsCcGyIJnxYjL&#10;GYgZtfAKmxLfSz522HdfZ44vIvBWk5/7BTeo/etxV0XKzCCKwTFDhzCrV+I+WVF1PPPkOaln2DhI&#10;Q+7o5npCwiiYJm/W41kQEGuUB18nKoWmwJpxzDLNHAPHkwr5SHcjVrWQVka5i4Ff+voGzYaSz0y4&#10;YW9iQ/T4qyAZ/VdeR6cyr03ek/vhvzL4NdA4zxrpnGXr4z4e55oOg6PjWoKmxmDmuL8cyIHXHSY0&#10;3kvizVjz4XzxFWXT8Z9Y7idr9B+u4XjGRtY0no2QByON53uj7OR9somjBN0f6S3XKe+jA489jnXM&#10;DI9nfZUe7WykXkN1xl3AQp51NeFh/ML99ueOgQyBG+mQaFgajvaeVV+HRI3QHVJrGfVc6qPJm8ax&#10;EDP06fkrQ4Uff4+TJRJyONaKNP8LdBwrckU6GutIZ3Xut7Eciets2T3M1Qui4eGwHlEuyGCBeoa9&#10;pr4mQKhUrt3Gk3VYhysUooFeJNZVISiu/xcFqn+nUtb5jbk3SrlxWJ8jzWby+JVcAQ765wgzpsNz&#10;jrwfcV8gHcUIXSRpJvbRV6Q4bYx7FTy/92ji3VlhHLzpisUKoJEMUjwIPtiggduN4JvFHb08U0cY&#10;OKd7Hc4h5bD69f4ZK6uT5iXmavSS8mKQHJzxk70fz1+cF86Rdh3vpXq8C/kQx+EBBdqJzHi3c239&#10;O/iZZT/X4JljKFuBgEgQgTfBFvSmSHIz+Exm2K7risUrmq2hoEI9yEu7UzXnu+8Ni9uc8P3TUFUZ&#10;KLB5TdOEabZGnLUSagFh7zIRa5kntL3h+bPnOJ/P+PzlM9at4dWrVyjThJ9++glFLOnl7u4Ov//9&#10;v2KeT7isj3i8rPjy5RNa2/G73/8eN8sJL1+9wo8//ggFMC+TVav1jr/85c+oxZzxL1++xLZt+PLl&#10;DnWa8OOP7wyiY11xuVwAKJa54He/+z2muuD+/oK3b3/Es+e32LYN0I627Tidb/D4+OgZt93haQoe&#10;H8yZ/uLFC9ze3uJ8PmNz+AmFenazZbZHAFo1+neNfIEykglgpCf2DUmdbbDflHKVPcgAiDfQox0T&#10;uNEZsE5Kch1QuzvGe3wyngfCiTDRjkFWjkGEAZM95mif8QzY2aYt+/h4wf3dHS6XC3788Sd8+fIF&#10;j5cVpQhevHjuDjgb+7bt7uit4QOpHmAhxnYEBoo4dINli18uFxDP2BajZyCC/Nn16dgf8h4AU80m&#10;h6VIYLQTWmVsZNgGB+qTRDKXZ3Y+YPpDSZ4d/hLytMIxml2q8OzavfnzDbN9pBOOIRzhxSA89n13&#10;f1U6+CFq/EI8QOO6rPUPsAzf3q15K2AY8NAR9s7kBJMzW99Ry2SNRj0p0hzruV4QT35xh/I0T+6L&#10;cptLxDOrzXGtbDAL8aQe8abDGglCSsA87WjuvCfsExtlzrVGI85t20D/J2G91m3FMs94eHjAMs+Y&#10;6oTVq1+2fbN125vzUmsOzH0v1ZqUWmb9jlpnLKcpLU2H9dkua8iMaZoMTx70GcIDBydzqvt6zfNs&#10;Jq8YTPIyz9bjoU6RQMZEANuj6vfecDrdBD2VUgfb8vjimopIJNOyjyMTWw3vPlEsmiM3MPgLNeg/&#10;q5ptsP64PWxQy9zvmJLZkIk5k6Gcj62BHzhmQlVLnChXWcdIwk+DJpWkYwmv5jfSzubD/JtkjF66&#10;ExekAk0FJOcSenbclkouTQgqAnanQfk5bIR/N6LadsAY7c5xykFojEZ+Kn7DmIdncZ04mgOj9z9y&#10;DTB8Pw1vATDPSzIdSAgOy24omIvhdzfvVqxeTkEGMjsA/vl8g3Vdw/k9zxaJIl7avjeHH0mlf72s&#10;MZdS4ZnrFk0Lw0W9xJnKkyuu1cvuTDkxOJFpsmgd9oaubMRph0t7Q+/Fs2w9A2aIYk4eAEDv2Hsn&#10;CH7sW9taKGDcD2Ze9aYWgYKgLrOte7HMnd1LowJqNuht2NvUxmIzbW72fglapUAbFNaB/jswQI6M&#10;JtloSLkbrRSAyR9B18MXxhsHzeU7Cj32rxtmlUgPw1kUL7ug3k4OEYbwU6b21FmhyAzxQXHyv6+v&#10;VyBKf8Pw19FY+DojHb8fEx6MvPFsxlRHRWkY0/iW/U232PHC8ZTaHZlBPBitqm6McR0sQ4dn2VcI&#10;Y2jDHBCw8mEl3zw6jUaWFLyL7xEv3585NuPkfK4zIyUHEzezNSpWTeFnmIpSKj0I+resv9Fg/2V+&#10;G7MdWLz6mVJX0DFUuRxYMHB8PmAEXHK+GUhz+jko+zYqNh8JwzKMW00GPSxJDNkP0SDyBhgVOyt2&#10;z+qY2V6S17uXNdNXLzGWmJPkmUfgoLLcXR22J4cjwy8Ka67XdVxYjllibkKvhzFqSPd8H40JOl1p&#10;lJbKgUCGhfnKcWT2pPqGJRQHAgsughtwDNdYizwXhhuKwK2LbuQu0446B51iVxsm4uhjahBErJQZ&#10;gkLjGpEHHuF35Hg+nT7MMOlXa+3yK37PPQq9a3COHPdoXEQZpsLg18jP8vvpNE1aFjfORuMkdBWk&#10;0xlXox9uHo4E8f/Q0Rl7R2P66fE+rEfcD8mDRHIMcb843F+7z1Pedxz2MIiDc9P3ThEVFONUIxlE&#10;ErpGo1Lvikd+bXZXumAkwHHnKLw4ovjTBqTlSAuFvB4ITVA0eZjkrexTejyvNEq+uk80AmPcV56X&#10;4TiHs9WbI9IZZVMYZADo6IvltmcJM5Mx0PvRycl1tzPLwLUe0MvSyReCJc4q+Rh1KoFjY4/bH3pW&#10;/gyuwiMulC9fJ96xwkbd0DVVyHgw6MzxO2dwwHh4az3Wy2zva/rNvaK8IMTZ2OMlTqnmvEc+zfLi&#10;UAfd0Cdr7pp2VNAd58g3XebEuhCm4JqdFtMpTHdJjngQreMaIulhXB8bpqau7DcIyLSANOiuq1ig&#10;s3XLHBW3hULXKgNN+NgM21vMJqBDRhF0EC44YW6z/Ss8T1HB/JTZcG21d2ix5mtqiw3VTBIyg91p&#10;UDwY4qX/EUglNJAyt/WwgKCuNZ5FKZYtfwiYKNf4qnrpirdKEVSZUCdAHMJhnhfLIJXM+oRaBiUQ&#10;5GBZoB2Y5hk7M2rbnnMAvAmdyx3x5ruwPavVAlbbegEbDsL5yravnlnqdqI6dMVuVcuhmZGvkJ7U&#10;YlClZvCCe0bcZspqs4cVvZujq04Vl8uKL1++AFrx5e4O7969QykFv/71a3z+cmfY248begcu24re&#10;Cj59/IjnL55ZIEoKvnz5jM8fP+L5i5foveHhYcW6GcbzsixYLytOk2VU/ulPf8Lt+TnW9YJ975jn&#10;Cd999x0+ffxkkBfFnI5763j7wzuo/AqXx3v85c9/xsN393jz5g3WfcP5fAtV4MOHD3jx4halVPzz&#10;7TuICH77L//i2e3PcbmsWE6z4/PumJdujQpJK51yJWqQgicUWLJCc0x5q7gonr1t9F1lAquFADg+&#10;fEd37PtrtiDBM5i8RvpMHpm06tA+cCkee+jwZnrUJQHA8MGbO9MU6Kn7hCPYR9Va84oBOyfbtoPN&#10;KM83C06nG4gQRsixoKeKfV+jUWnv5ivonggoxSrWo0qo7ZimErjK5KitbYaAMPgRRFg5w8aYnjyo&#10;3uR526Dizr1OGi8BactkQDowW9utIr9WmpF2fgQe1K/j40PHpA6AmsFyjicg+oCozmgt/TzZ0DTH&#10;o6q4f3gIp7A1dp2C19KpbLFBsxcu6455Nlm07w368GgO6+rQJbphmmarfvAsa9dQHVJGwtnPTGzA&#10;GnMS+rQ394VdLrhuAGv7avp767a+KIrz6RSNgndlxbxiKtWdyYreqHsUrOsFp9MJ01SxXjbX0813&#10;tfn6sZfKaZlxf/eA6vA4o+wlvCEriaBW5Rd9gHzdWT3HprKtu7/Qnfa1GoTK7k1z2YR1nmf0Zhnb&#10;BokErM2c77UUrNuGZVmMN3ujY3PO16gwKA5FAwAPD49WDUg9SM1Z367k6bbZWWLgQt3mL1IjoWfd&#10;VpxON9i9qkBbi6BmbxrzN5FTTK/W7o7wRo0D7K1Yv/v++z/ywIHsIBTMNKLIssBDQ5UzsL3zkvxs&#10;wNo27R0KgwywSEmD522EQL9+MaKi6CgDrjMj8/ySRdbJVIbyP00ID473iWMuLTuw5PaQRcInRtbM&#10;lZFFDZxKXdgS/OaIR0xLYWDu/v1Ye+W1fj8wszTfI9Mjo2RmRDYosHtwHfK6HmV98ZOEXC1qdjrd&#10;WFfXMJolovxjwyuoBk5Qd8bCsvtoFqcemXNnA8fCjr+DPYgiJaNlQ2SX4zZluQdDYcYS4Q6KDN1t&#10;3Uhnlnt3OINaZ0AS3kUdfqH3jmnObCQKHJZKmeIt0TjMsEGH/QtxLnx8WiwKcwaGIa1pqw5qgWIM&#10;9Tw9DHFCw2FEWkXQn+RVx+/m1/wnDX1/tmqUy/id7V6djYiys/F40zC6hNG6p69DhlEMIj/XgQjS&#10;uM0xu45r18TjaXwNRuBXZ45YTzvmA2wSz718fc347TI4JlIJ8DEIjWyAGZsHvoesuohn+n2DesTp&#10;OWhH4ru5SHD2q9kUKgadityT0ceeG9xED2Ouk+s6LxlF7Hiv5D+MuETGoWSVhglhUyzoUCe9C9Lx&#10;kWMalV04T+HTU9GSWE/7PSFhxmDqcf5xf4VhUfaBl8b6av4dzBfDXI9LITGW3PtY+vAODGXcIgic&#10;YBnn6RmbDpHCEvFjcIBurx5/iwMCS6nuyCrmLFEa4GrP68cssB4BkIF/ON1GxoePlxBDzLTOhpV0&#10;eI5rzOY+3WFGcNzPwwKa0hBGu7DyJ/s9MLudClJwIMdWr3U6wKfBFdPuGIfdDZ2279i9nJK8ljyd&#10;jDIhDcSbDolnwJTDujxxSg8EdsyooaNhKDVFBhnUHRQj3R+zuzM4OtIh2ZMToMkcYUBfjuOUgaP4&#10;PEuVQ8Yyu7NTSRynF/fikwc5L/F5rqMI7zvy94HHXetYePosiAzzkNAfxiQKlu0/0cmC/wDkWzTa&#10;xueQlrjOwZvjyKcz92v3oFHNfwGtxLXi+g7nowzngTcJug7DOx6Z54LkEbIgn6uH9aKqqbE+EajD&#10;UZ4Cuae5tzm0hIrKeceeFOoISePcpzGDz84UeVYs74F/U3egrsB7VUKdDBloxAIlHEXq3MZ3CmBQ&#10;JT4WiSqRYe/EAosJYaHDetoicW8hSN1lyAiOo+d0n9YF3AHkg9ICSIsYrbrxznJrq4J1R5EaZyBf&#10;O1BaVIjZ39wHJt6Uw/UIncFKqF0uq0OmAIYjDWSDzRAvPibJpKHxdWXRJV36qLQM1W8iEMmWplzr&#10;Q+Pr8XfyjLjv8DT/rv1evNw5IUC68p9jsA4wWDGvng46oxvyxOQZiCoIDHTDytHUbeLshZPV+YRf&#10;n8/Mz101sfOiPeFnhiBtVI5QKAxyJO5BOhj41GGP4nnJ80d6DRajqY85wUMAt6/yTPfWw9lhDgRL&#10;mJqmGtmMtJOsEd3uNqLBA6x7t6zu3Zzhe2+Yp4p13eKMs+m1hD5tk9zbfuD5RTIDkD8tC7THNPoA&#10;fRZ86MmamIOnTnZyihjMRtgssLJ9znmeTzifF9w/bLi/v8M0L/jrX/+Kd+9+wB/+8AeIiGei25r+&#10;/PEjPn36GR8/fsL9/T1+/fo1vvvue9ycFrx9+xZ3n++wnBa0fcOP799DATxeHjHNCxQFp9MJL795&#10;gR9++AE///wZz1/c4O7uHnd3dzidTri/f8DN6Qav37zBNM9498M7vP/wAb1vuDysaJtlj61Qr6MA&#10;ACAASURBVN/e3uL+7g7vf/oJ88mhMlyHe3h4wL433J7PuFxWiFg1tgqwrhfc39+jlglTJQShyUj6&#10;F5rb8MX1o4kV5Wxo6bSdBMYfJo966EYd1vww9fcynDHqDbTrM8nGs3IpHzHAc6oHM5w5iyArZ9Ux&#10;v9uObbs4nFbxRLcRvreHL2Bzmr778gXrtuHu7g5/+8c/DMMbwKtvXuH2fIYUZk97YmS15LBlWczZ&#10;N02BA81s9dRHLZN7cwcex9GaNaNUlYDXqKV69jG8QaOETWXQP/S5mFynQxOQgCZhc0qjCYf9c7zw&#10;o75CJzE1z+Qf1Bd5TvhydTmq/ud5yWxhWHYxNJMdpzr5mTZ5YTjlTNYUVKlQ3TygIX5uM+BdCudg&#10;NOxNkdC1G9SJbmDzZkLMEMaSvjP6kmq1ChBLNBz0FnF44FIj0a/WimWZMTkfsTXumMpkPefc8Q5V&#10;1HnB48ODY2lr4GWr6zMqnondvPdfEYhX3B0qhpyXbdvm/JC2tzuqOwMK7s9zX1pXZuMXg9UCfXLu&#10;i5sF83wKOLF927DMs5/HElC7rCDYHYMdsIATaYm09fh4gXbF5H0d5mV2h7hVSuye7U6etCwzLpeL&#10;0VQ1Gi5DRSjlwHg21Hk5ce3NV2cwXvM0Y902h0WxnSRWvd/A71EAsbNv59cz9ZutrzvCk/ALDR++&#10;J/y9OwOhwuDKtxCKQuOAkrCowIQKxCxISBh+hUqaK82I56dib/iEU9zxoLeRQ1LJ0cHAi3K9dPBI&#10;UVy/RuVZFYOgpuFRXIm3KDNxXA9Gk2rgjmoYubw/hbOvj/J9O1iWEaee1ZZOM/9Kdl8XBLdPR4cr&#10;M54BQQzCgzrviqMqPBJo5SQUdiyl4U9aWmkksYwqMSJVO+a5pnFNJdj3QcXxHtWIdvKIMw8x141N&#10;FUotWJYFW9vjkEuBY5MZJuTsTJ044hQY08FxIyiTOYtozNXAiCseYbfDNntpzdG5CWdKrhQXUwbV&#10;8YQM2wte0tXCSBCwfDOV6uMZwqDkD++JMXRS9XX22Kjc2ruuiCsGwTh8fq0UFseQ534I/G9m6Prv&#10;mhnXFA06wuSIBH5X+A38OyRVKqWHtYzXlSERb7uRnzNFZk/yGh+Hfz8MczoWYskGh4IvLTCU1Rz+&#10;5UUyrMPB4ULlJQQTYo2ZkU8l8DpTEDzzbnyYM90cdEXMuCPcJjPg7JQXpyVfEiqCsYbNDQFOgONK&#10;55wEDSGMK2arBW/lfjrtlAEuQ4Y5DAsJozgNXm8ODnVF2UvMRl7LXXVaI742s0joHLJ/4llwErQS&#10;AUSfR0eLu6pKwCjFHgQdSmrFzg1HpQ9aoV2gIO4k/FlxKDny4RZXyqHLiNaMNql4FkJ2sCGiuqPA&#10;h9R78lXtzrdZ9ntwLvFZSHoVMUPfVyHwWQUm95AQOMFbcIR/OTg+VAHpoZyqekkiS1fBjt3kA+rn&#10;ZXQw8NoSChxlAMcpMsGCPebQ51lgM+HIPCTvAFCp7AIoZQ483CquPYh4Vqxi9ZLu3ftSiACt767M&#10;eTaNWACe2vsTLGw3KIA03lhtRooALMO1k+/4nplDXj1rlkUL6sfHdZYBUoquS/idRfI98cZeClMQ&#10;01fCLHqqAQcJDwbw1fedZ3PM+LC1sM9Gw+YQ3PfnjRrM6Agkj7yGNTDSGGFMUg5Qv+NKlpzUQHtJ&#10;lzS+gp7yroiDdNgV6lz83daaVTBx7cDD03Etrpcwi6ZG5jMd6XzsQAVu1AGeEuvD8nVUOCyHw1I4&#10;f28Dc+XYuA+OWBwZZKQLm7md+QLKbfUAGANYDKYceUVsz5AmyiyokElCGkreR2lT/Zq+9+A3fNF5&#10;D3c8qXL+6dDi39lovSBzNMRhq3xfStJVgQR8D2SQwYK4hutTChtz2fOK37eI70Fxq8V1RvLHyLB2&#10;PlV8HCQQw0lHQLWQXrvAHMFiFpG5tXvq5zC5w3JrhaIp8WuPDmLy/S6+nkLD2Nc15IHzaHde0yYx&#10;SS7uUC0owjUuIcpSSxBABYU6QnyWVySdp1gmcfN6Y5+CKgU1HFtCigBhROh0EdSkeWXiAoJGcx9M&#10;BkvwJ16D0F3UM8bZ2E61u0NByWicrhVSJc4E1yzVz0Im6vgxHhzVnPsgJFMf9H2yjGafn9r5a2pO&#10;r6Y94ArU91wG3QtSLEBZB2hQHxgd6tY8kvzATiQHRt0eUmPORWzshuVcPQMOAdVQRIDuurrzIXPS&#10;5bp2fu40uK1rJiOB/ZkAFYMagBi29rIsuFxWnJYFre24ubnBw8MDTsuCR39f1LP0SkGZimdPTrDU&#10;3AxY2L5PWL0xHTNCzeYxR8fu9iGdaOQfLKGgvlSL2ZS11tBtzZZ0+IdSfL1K8JdluYF24NPHn82J&#10;/3jB3/72N9ycT3j+4jmm+YTHx0coFO9+eAtV4N27H3C5PGKZJrx+/Wucb894+/Y9/u//50+YlhvI&#10;BHz+co9tMxzrKgVzJb8RPHv5HPd3n9G2Ha9ff4uH+0d8/vwF2jtevXzp+2GY3z/9+BNKBT5/+oTP&#10;X+4gpdm6946pVvz86TMA4NOnT/j44RP2fcfl8uiJZYq3797hsj0Crh89PFxwuazuSFygDklBGWIZ&#10;sAwoltAzihjOL+WAkRV7PYy9WahTMBmhGy8uJ1eP7eyQXwvsZ2v7qG6nnHT9N3C+VS3BrhHWRM0R&#10;2K2SXMNyMunFZLi99dB79r2hq8HJbPuOfdvxeLmgq+Lu7h5//vNfIALc3j7D7fnWKt61YXMYEGaB&#10;w8+q+SZcjAj5TcJIWRZx8TXqIf9Fauh56nyMzmNLGiyO/W06CbH3I/Pe9ygd1RpjmZcl9J5pmrBv&#10;W+yNOauB03ITvefabvSisComs5lsPvu+A2IVIAbJIeEoVfV1Db2q+T4dfUn+KboI5mk2KI4uuFwu&#10;mOoc+hj87JdicqJUQ6FgUG32tW/et+3mdPZMeHMa745/P08zoGrwHduGeZlj/cpUI8Fznmes64ZS&#10;zMaFAvNUMc+GB65Qh+TobnsZz5qmGbUW3JxvPOu5+vXds/Vtrbsqal0M7sl7VKhnJJuOCFQiHfRu&#10;DY0909/23/xtD4+P5rTWjrlObrdY8FEmP4Vq/eTatqM7z651xr5v6K1jWw0vvhSB9z+NDO9tW70v&#10;oKM6uI9pnufwAba22xwlkw2KZ4nPi/UqXGZLyu3uQFd/xulmgTp+OS0Lw1efsXplEAMkZhs0nE6z&#10;sfneXEeoqEWwrqv589isx5OrdlV37HP9nJXIFA1/e2/QbigWkREeatHIgCgYqRDg+kM3KIb3TaHW&#10;+CRuOihDYTzkY/0yQeJ4+7NDaeygMxpIM3K8iX2WToTDKEPhB0bkV1zNSZ4sQD6PjlUbD0LpT5s0&#10;nWzjv+ELCKf6uDY0kLiX47jkOB+7VPPZsW4cuztLDuuNIC5TEurwmYQji92I25BVnetXhudbVBMo&#10;nqmXxgIjRaqKeZrCgVGIGe5lQ6qZzQSYINu2zTsy00mba891ppFIJU7Efq9iTUVWv4c53FlyCC9d&#10;dQPQx8sSkMiAdIZVJxNK1ZuPtn3H+Xy2ZgBAZPr4yqSh4GtwcKYiyZ+NjZKuMzsZQbtBBEFjI20O&#10;O8JfhjM6OEzG13gP/k94P01/p187PjMd2zTM0qDhiI+PunY4f+U8ff2IYZjE+AN0KLupDzrl0rUy&#10;GC8Hh0rOYXSAH8Ykg5MnnDXjGMa5avzG/0ZG9PUrZCnPX573oxOLasH1QgwO0cEZRB0TwWfphMhx&#10;HZeca8RiX1MoAw9WEdlwKiZIomGj5PjGkeWrDO8m3WKcH5Wo4QYZYLTrIrgGuRo7K2GuzoH/h5kW&#10;5gypePoa9j3OmA9T9EALh0DTuP5D48eUIJkdHp/r8BzXfiX2wjPAfT1Njmg4FXJgxmevMZOPezHO&#10;DukE8/RwrlUEq92JcpSz12s8ZMbz3yiDkXOjE0YdHinWxL/P5+X+Xj9w3GM3DA5jS/zqeK+OvERC&#10;9o3rwHPAwEgYFMPecrzi5YOpwLlTLeSYOc5GfjsG3MgDR/5CP4xqzisMQu6h/2oaUOoJKWtTb6IB&#10;GoujlDFP98/eG9ftyOtGPsznXfPm4JF4+hrPCOUcs+3y/jToEGPAoK8lHQFjs80kEQlVKOWfG4+H&#10;dcjx5tjdILwaa0jogw71dZkU4x54No3vUQcNAxNy+B4rO/L9lCuSg3SYEwy0iaDLTs1w2MNcm/FM&#10;ImQV2U/snXhgnGfyePSCp5TD57mHdp8hQweSSh/Xm7cbzsD/ouxdm2RJkuuw4xGRWdXdd2YfJAgY&#10;tJKBNFGgzPj/f4mkT4QZjAQWCwI7c+f27a7KzIhwfXA/HpHVPZCpdu90d1VWZjw8/O3H5zn/Ou2l&#10;0AfNQZ0i8WYaov2kwx4YxlYauptiGNfUpeLs+DpwLPPguR/Mxp3XTQSRpPG53iKxhiE74TxHTXaa&#10;gcUGZI5ZS+eznO910hzkzBe762XcdxtjiuDBuNZ1Wp4tjCDVfEboFn7syzQuma+VwCenjnpewbFT&#10;DECNRI4HWTvz9okvJRln64xTP8tCPmPog+S9rPQUnxPVsJCYamcJzkNAJzyHJONnd97a5zn42XjU&#10;pRN1RHdEhMNCezTmFUgEU00PVIxmoi5zJnkGdzaH9jEYockiTOfZx2GZuEO3zDkhe7KSl6vGmACE&#10;vRRO+rCLxu6cn2l2FRtLMuuTAdbmpfCxP2JZ5fu+43JZsR+OG1sJbalo2gLCYSkLBkSdrV+tw3EW&#10;K8L15nmiHwDMYH4gydAVB78oxRriRbU0YWhkVBiXbA6vX75+hfH4gj//658NFnRd8Fd/9Vf4/vod&#10;Ly8v2LY7/v7v/x73+zt++vln7PuO3//2d/jy5Qv+7u/+G/6v//v/wS/ffsbLly+ox4b395tDM5jw&#10;P2rFy8sLfvf7f4eXH39EyQWXyxVfXr5gXS64XFbc9zsE1n/r7e07/uEf/ge+fv2KnBX7tkFbw327&#10;A0h4f3/H9ekZ315fodrx7dsrvr+9mVOwN+x7xevrd/z89Svutxt6b24jF6zr6mvrkKFxLm0dDW4n&#10;jTMUTjsG3oed4lzeZJhK7CGzos9JHszUJa/sAzoEQ+/nue6O+dv9LKnSh0A+1p2ELSA1jyn0NahD&#10;PTjGs0OXkE+33gKn+n7f8PPPP+P19TvWZcF6uXjWr3gSjQb8SY1mginOFpLLfx9X8sDLYw8DxFwN&#10;wzh5QN76qKXIOBaMYNR+7Kc5k+Ztj3x1PalxKRYoaa0GzG1ZysRbnZ+2AeFiDtsc8rMFBrQ1g1RY&#10;M8mQmTowvcd5Rehz5O3ck+R4513VAwnmZC25oNYDpeRoqC3CCpURkOTcKVvXdUXvNWwww8p23HQR&#10;gxsqC/Ztt31y3qDdGuTW1r0HETwgaOgTJS+RgNs9WIjk9pnLqcvlYo1Itx37YdnTpWTXB1MkuVmQ&#10;RCxzW62xdm17VDdY9veOelSUYs0ludbdafWoB459dx+Z6dtjP+3cXi8relc8Pz1h33e8vDw7LXgC&#10;ngDaDEcbIo7r7tqnsp8fgk6fX56x3bZIiOK/ZVkGnchAbGBC3Los2PY9ejxEMEeSOeP7YNpdLeBj&#10;MsugXAy7Wx2ffMXtdoNINngUj5r1avRITH3qroY4orgsFvAoKeG+b1YhUg2CiLTEeeXf/ztrlkkC&#10;O2m2k3Bx0z+MTipd9MKInyqactTUTnfTYahTgs2Hl8ZSOCn8Puqn6qMzhMpffP2keGF+3461Z693&#10;/jm0oU+/c1ZE6aTgi/h9MjsgQMNtulcYd84QzpolhkdhcpAPC+qD4juUgJEFlpKYQgY34B720bCc&#10;cgiGMc/BzJqHhgiJIgrAs+ZmhVkkYSlLGFyDuVMJUWQhHrnNuTummGJEDqs7rSGWvVC8W3lXuLN5&#10;jI3lWmxaw5KKyGb3TFNm8rBEcllWCAzQn9lDLI3hnHl4rWQoRckfS47EFTlGxc15/hktyqTccx9N&#10;GUjA1GRnNg7VBX+4WfCRHs9/By2Q4Cc/CxNRZVDSyFCbvjyE8PxchD5MY50VB0ZDE+E8GMFnejr/&#10;G8rPx++cXBQ+jM+MMzqQFBrKEFy5mU1p/vaBjc1G7PmDuDicV/o41tlBPv2gc2xeC/Gr9ZH3wR1w&#10;GRCvrnkYyyCZyenmN/0sQ3FApEisg73PxZzXYigR5oid7yXj3HCVJ0+NfKBH3u+B4T7+OdH5UIj8&#10;s5QQTp+QFZ5pPy3mCORhjMOfE03U4Jll541FmLYxLt9noYI1O8993uKrSZqYdjFk2zQf+PPJE5Rj&#10;Fbgzp+MEuZFGj4zRtHBULjELXliY8+jInuZIA5RZvrPiadfqmW4ICRKzwfmm5CdT47N577ki9v8e&#10;36Txb7fQ4eTwC0iX9uzklr0EnWdWYDlvZMWEC93I3Lb72xgZoOrAMO6hJ2Mq7krHa+LeuEMtjYok&#10;Scmz6STOw4n9hMGOyBiOPZiWUzDo4XF9df47HHHMUHeoHPD5fbp64DJGOT11HzoDIU40o6KMRsTQ&#10;i4bxJaf15D6NqZz4UmR38gw7rWHiUzqeS1I6r8FMB+MMqfoc/B594qURZKQw0vGd4IwyRn3+HseE&#10;h9fHgzTuMfZJgEn+u5vPx5OLZVrRocUGV6H/TWMj95wxnru4Yc+1m0fjND+vYxIYtJoPbmTh+e+n&#10;/U2B1BS301j94XgWBloABlGyfy/HwZUYXPRYmH/6eE5jn/Z4YO6PQEFAmcS5G2smIpZtDRmViX42&#10;Uh5ZuHPjxEG/oeGAEHyI/RiLHDT6QP+nc0C9JZjWdN54Pca4Fd6DwZ06rXsjLddjB8TfVFbu4yJV&#10;JNVTDwLtsxOW3+e59vHRRSrMrre9DN55oiw6Soazlbr6vKc0qGMt5qSleY95Kpy26ABP03fnX2IU&#10;kWE/00aK/U6eKTf0fFb+cV3M8WzZXPZmd6Wt6eAhlE7KtY2VHPYkx8fqQrgcy0wYfxh9CtknwYgM&#10;d9ectzbW7kEMfsfhI8RGw3Uf2ZuDDjr53fTwSP4KvmA/Tf4RWs0yUxfH/uXZplwE2LjMssH5Hut3&#10;LHBseorCMma1A0spXmFsWN4GR2MO8P2onnxgWLJ1P7zS1oID4tUOHi+3ijmYw4u26wz9BgClWBNC&#10;JlMdm2UtMrGJe85KKZ6rD0Hx6ZzmnFCyVSSL0192yDCFO3DEGujtx46ffvrJoR2Af/qnf8Z+bMg5&#10;43/56z9AAPzpn/8Z//Iv/xP7vuN+e0erzZxXueCPf/wj/vEf/xE//fQVpSQ8v3zB/X6DiMHHSFK0&#10;ajAOl6XYni1PyKXgcrlgWa9YSsH1sqL1ire3d/zlX/4llpLx/fsbtHe833eIJty3A8/PP6BrR1NW&#10;VjXs24ZWm2FQl4xffnnFsR+43Tfs+4b7/Y6fv35F7x1fvvyAy2W1fXebHCqx53A+mqdKn6HujAQh&#10;kmdo7VSCYRVO1f0SdDqnJB70nbHrZehxUSEp47NuPQL4Ps8rNeamD4EeNcelesWmOWuNJ7eunqnr&#10;WNPdHMG1VtTWsG07aq34+eev2LYdCkGRMlUQGulqN1iVZV1DN2K/m7CnnKekJH7tEr4QeHUhoEhZ&#10;3JnrulW36ofr5QpVy+4lJrTBXkz6NwauM1lIWda41ppKIsZo47jEgbHzvNv964AahMuHRP1bRsPL&#10;ZVnQA6KGepPxPSZcznrVgF8p0bS05OI46uYTMsd4gaQBgWHPN1sRnhnNCkI2TDzqgXW9YNu3aMC5&#10;7xvY1JIoBJd1heSMozXX+91H5TK7euayOepdv8iC2qy6tOSE/aiQPCBbxN/rzSGCuwX0UrIM86AJ&#10;7RBRtKrOuzrqccT5I2TLsiy4b5thZ2u3LG4PQFRvkgmYjtPV8a2z7e+ylNB9LPP6YrjZQGR+F8c8&#10;Z/NV8ez6/dixLAtuN2u627o98/vbd/P1YaAzrF6FEpAtYkEaNjDuXa0q6HLB6r0Fe++4rit667he&#10;LiH75qRYC/xUqzC6rEZfzkuICkFbuNYaAQERoCyGY06dJMmo/mse3DgOg90pBTgOh2bWbkGnwYiG&#10;IJn/hXCZbZphjYRxHKqGTr+D+tgksE4KNT6+BKHQPkYbP83SAELhnY2bT298UgwfHy4f7h+OzfnN&#10;2UkTdxvPVvlsUg/LN/0mn11A6yIUo1+fN40VS//PQZzz/tkdNRy/xII73ypFmRgbLbBhgXLPbIIQ&#10;sAuxMYM4VBhKDLMU6nG4MTAMe9LCwBAGehtZ1rOT2RTVQWvdxzOc4MY0JdtBoINbwGiPjXMpxY0Z&#10;ASNYXTUwzyyLnVEx76Z7HAF3ABoRPpeTkT8NN8rhfU8+vk6nyh2vw6F6vgYfrp1XZlYCeaYmM/nD&#10;E0935KGmAcTv+l7Pzp5x/f+/18QmTvf4kC0Z+/vxlOgHRhQnbbz3cD5OzstpAP8Wdzg7WD6f+8fv&#10;y2lxH8/b6bqH39UfOK/RaU24F5jX6ryG434fmSnvO64fcEof+TCzI8hrh8Man9Lw9Nzp34kD0xqf&#10;13/ap+DClA3TuGMOeHRkTY5zPwyjUuVXzhqNfT71JMwmvs21+pWxfGCo/Fx/XfbMRnT4U5BPjkQ6&#10;Juc527LpNH6c9us0tlnpf+AjZ3qS6T0a4AqVSRY8GJWnyU/0FtluPjH1z0PtnRw4ACUlYq4hOcNg&#10;PbscJNJc+UMCUvvDGQv6oUF/Pgsml5xWYjzDgflZ4C6c7b6Wsx5CfjkO2LxOPlqnS8IEjFlMQSWy&#10;Pl+LwICmw82vOXGORyfTdK1yricn6mcc73Mu+Hg2Pz31n91Ppz34VfqJi+evuNY4pNW8d2dZOOjX&#10;+OLIuJ3l1OfD0+l7D9TDx/2KfmXz6UFOEcg7CWI1nU8enzP49wQsdHZ2nnj9o7wZ7w8eaeOJjEau&#10;3me8ibQE/jy/+DcN3HjfCU88Q0g9mDgcH+PZp/tNpDkHS+I84OGMzfq2uPM6glDkBT629DCPs5BB&#10;6FuYz8g4w7amk670OPbPzsRnbxFOCMJYnt98fgbf+ngD+4yOz4lHkb6dx/dP6Jn7fJ66cnnOOo//&#10;7Kch+HqQ78SRmgJpj2OeZGX/8P50Zzn//PjiAZrlrr3Sie+EkLRvkU8os+uZYd+nc2FYVG3KGO3z&#10;Z/G79995kCEJA3s9pOKDXnYe8bSD6jIHw0nIJTOnkF9DnvHJ6zP+fn6WfFhYAUYAdAoqgZA4syyZ&#10;gpi8D8UXABBZwdabGe3uZPfKWMrd5BnW1Z0ZrdNWOuJ8mqPKS9HdURMwNzAsZFVF7Q21N09goE5n&#10;a5C8JJ6rMSd8DBnyMcgZAYpYz7Oc4ekfyRdTZQQU9/vd52F263EcOI5qDeFKxrYf+OnPf8b3t+9I&#10;IrjfN7RqzVprPfAv//qvUCBg2t7ebvj2+t2SrSTh2I/4TkrEOTZHbK07tn1DWRfc9s04sFrgYN8O&#10;bxrXcFkuyNkgIWjv7/uO4ziw7Tvud3N2H/WIwMXb+w03zxCvteF2u+OXb694/faK7b4ZdEprp6xo&#10;QoaE3ulr3pTQOuZg+vByURjBblAHwicM4nM9xejwY9XfOJdzdvnwU/TWQRhMAEBksE76sY7s8zi/&#10;fF+Hfd/dyV1KMZpGc74DQM0hDXfsaj9xxzMnDV6mnvxXz3qIy/XAu+5G57VZcGXbNg/8JG+8OJq9&#10;ck0FXCtxWWpZyTxz9MFABK03D0bN87YgSKt2/9YbZDofipH5ywTBWWcJPkOFne/JvBISzycuf62W&#10;mavdnJTmpB/wvCfbSDWupbBnlcuyLKhHxeVywb5btvx6WSedwwJ8qRg04rIMqBjDCndISxk461Ed&#10;qgnQhN6AVq1ypO6HVVCInfXuWc/m00qQnNC6Gra8IoK6zZs6B7xlSgHlYrCPYjzI1y6X4jxYvJrA&#10;1qCU4omdKRIqSsmo3ti1NQu2HbVa1QIDnb7XTGjkWehTsOB6vaAezYOcgrUsQ+/xZINaK7rjcGtX&#10;7EcNp393mfDl5QuO48Dtdgez9zeH23p/v1kmOqsEnHZVFbVWG/th6Av0zwEawSTAYI3ZDzCnAsLP&#10;EH41ZWum3FSRloJSygRnaNA71lzTXBzlbGT82ktBOBP0IVLES+mtWQwPx6xYKgzvbOAYsdwhVEUy&#10;tOkAzZo9cWPVMXuiCWYcr5GBc/pAZ14hk0IhEC0Ps+vjuMpjNpc6fxkH2s6nTsKYY2aULuHfes0q&#10;sHyiIBFPdBTzjW9SoRFfMypfiZ2bRSYH8PQcEcPq8VIxMkJmqTCzAUB87rwTJFLytZTESliWxfDi&#10;1JwjbG7TeycwkjdKGHg9rVkkJ6eMihoYU9en6yij6GxU6QpmV6hjJxkjLRbZF4dFYQOPnEzR6h15&#10;XXEch+MQwTDIl4sz2wNssNQmg0y1QSTDsAod96qr4cIeFU/rYo1jgMhC/2xXQeWO5BO0TWHVDUMd&#10;Gs3uTCD6Hk+KwbgVmUVsqX8+hBGZiumUNNoBQiYYvcznfQiZMJ48GyAUhelqPm84oB4+nMbzb704&#10;X6NLhSqdYzpVU8wBkMldotPnHwzaRxvt/3ss52vPTllMz4+mhMGbPrFSp++MjaWRPpvGH8cV88Og&#10;m3Ff0icFGMeRYu/IMcy0e8BYB2ClT142Pxke1jzTMcL5fcdhZqPFmYYnxgtrYJx8mB2EShm8lON8&#10;DDK6AsvS3vmmvtuiRhvzg4lVxiW2jtgJzLigo5gOq46JJkjLIhCM8sR5L0KuBQ0PehtkTWXcFTNP&#10;vxy5gcOZaU9wHFXhaODKq5f+TaLC9negGvrdxh/6SPEuET49c4/OSfIJAHDoK02AZrCiKTJ28lBg&#10;FczMGPvHUruZ57geb0aAW6BjHlPVBg1rx3QUSRBNEPGS5zRF830tR5k+R6RRDTBti9PkKIUHpn04&#10;LVMKB7UdBRv8TF/ivJJZBXHmZodHPHvOgoFjIlo1QFfEHg9bZRrMRPrMqhzPGbSkmHUp3sfXV+DQ&#10;X9OZm9OCeeWv8Oox7lkzOYsx6j1B2zJBgeg4E+Pb88tmRSi05PyJmMnzeM6Zvh+hw50SrwAAIABJ&#10;REFUG06BX7h+6GfZ6LGfriGNhjjWWb5+PDeRcQSeCeI6mwGoMiADgg9E5tqQF1YdbfugImiTtApe&#10;ocBcu6AxH0XvIyHAdOYO6bYmSYDARJdp3U+Md+iKsc8fZjveGfwKwasE6mzdy4ZdL4gLg3+7K1cV&#10;LPjQ2JPxgJMjPEn0yAD7PdCgFgn6DaOY158q8Wb+PVZRPpnted8x+tQEq5toXxDjPL2S75WlHo8n&#10;Bn+1zMqu4lim4rzen4mRKax4OKJ2o9N+cf36YN/xGjxm2me/x7BhNNpbD12Gd/YpOc/jJUHHPu4O&#10;y6iWuP/gDRCjVVuvhA+D9CfO3Juqx7y0c0BEMGC3aGONNUbYJSMI5lmeykARAEkQdezhRAgBVgxI&#10;0LdrLsixUogzyQGpApgqx0RGZSQz/UYGq55kNCt/NRgpPzGbmXQ6SedohhyDmQRYNLP3/WAVUzrx&#10;TNc0Y+7Jx2yZj+rQB33iCXTWU2Xt3fS/fd/A5KBluWBv1kwwp2zZiik53CWdUVbhe/QDzH7v3J9q&#10;ju9cLMlomTIFTb/oWIplfW/HYQ0cp+Zo5izK6BgNlVttk83j5+p0pmw9mLgUONOB4e8QmD6PnMw5&#10;8k9/+lOwhPv9DlXF3/23v8Off/oZt/d3/OY3P6DuO67rFa/fv+O+bfjxtz/i2+srcslYlgve3m/4&#10;7//9H7EfN9Q/APcfdnx7/RmX5YKfRXH5mxU5Z2zbjrfbHX/65z/i/W1DrTu+fv2Kp+cnQIG///v/&#10;gSym57+/b6hvb/jy5Qf85rfPeH+/489//leklPB+u+Hp6WpOptaAo+OODb123G/34HOt3XC9XvDz&#10;zz/j6fqElBOu1yuKr+l1dZlTrLcIMuC1EA5ZY/QOr8AeNM0KOglVgwEiy+g1fUbTtDfeG6a4k894&#10;mDpcxHQKFNCmERxpTi/kO63Zdzo8+CXqrhi7BzGk+XdKyZ3/Pc5r90qGHnTdcL/fcblckHLCcVS0&#10;dgDaUPKCtRR0tYBOSky+G47XEy8Uy2BVWBVqVwu+zTpTzhldM7ajhuwxfTjhdrsFXrLhcqfwX7Ci&#10;kM+hi8GwoK0yQJv1aTP/SrEseHgPASgWMcfjZVkNQgjmT6luX9lZZbVMMp1FJCBgCAvTtIf8IlwF&#10;+ZIA0aejeiNFbQpBDTiY7lnI2/1umfOTTgV/nmR/LoxmVsejBiQCBeYgVVwuV4gAtVq28rHvKOtq&#10;lJkyjlpR8oK+aFSslJwdokm9UXA12lLf59ZRismXehyuG4nNvSOCQyknvL/f8HK9gsmirTfLWr8U&#10;JCnuPG8WsPH9KF6F01VRBLjd7pAkDtFkGd85JWhG+Pgi+bUbjK+k5Htse4jekLqhMiTHOL9vByCW&#10;tc7GmetajA9mwzy/3W5Y1hLBi8OheUou6ED057heL2ieOKqqKMkCOOtq2OwNiB6D+3Zg8caW7FOx&#10;LFYZoDBn+7bd8cMPX1BrQ1myN6BN2OuOkhOO2p1GgX3fgUUhqTiqg9HSXiuqO/lFFVk6yrLg2O+4&#10;b294fvrBoLx6xdP1C4pSYSbJqQtdN3ZG11VAe4U1viqYs6viQIvDaLA0X4CuUwdPEUCYvm7ErCz7&#10;FVcOJ2w1xVxOaBeoekmnA+KH4BMJYQ6cFWadcG9tnDqUd4TdEA03IDz26jPk+BSKFtKWDnYzUjXG&#10;SDGgxEoPJWxyKlBwY1LSw/HEBh7+mY+CYzAhZJhsNvhuChI807m1KCVtrVrpjgq2Y0cpI7IIwMqW&#10;VL2kwRte+L2yR/+2fUfJhvdNBSolKw9urWEpCxKyOw1MQTy8PKRWi9QZuH5Ghik3e98j2qpQizA5&#10;JhaZJ522T09P0Wl2XVZTVqlAqTXLJDxLV6Cj4/12x7qsyMkFugBHtYOaS0Gr1bGkXPB3RXaBZo5A&#10;BAZedwyww6PlzEZXAJkwMgKIG4xOaKAo6DxTnnMSmH88ExTSJ0eAXdMmw04Qw433kozMH429M7oZ&#10;LjWMOmiMsh77jsYYutV32hkWMabu96FT1JguDd1hqPA5EbzQ8TnxweKcTcOyeIkOvUHn8yHuPEnx&#10;JXYQp9PTvtLDCDQ2FEzhtB7kHepGFhdtbgLKoY1jzO7MGkoGokRvMtR8MDNOpBLXNyWPZBt0QVdT&#10;CCRup0jEusPgBzb0BDb/CIdVV3+f47aJ9XiemIDVIKvgkyxF771CKFQV1ohyxtsDwtElXNtZUvjZ&#10;jDMffJLESCUojdVRjXIkE9QD79VXbxh5qGhN4kzRQOO9RaZwoyjEzVkR0keHwJr6iE6ZUqoA2NDG&#10;mgFBvREZxlxmmibPHgYnnf4KaDIlKUq9XZFWV9RJUZqtsc90VlMWsPu7+tr0bv0OSAcaV2Och8m5&#10;QroNZ+D0/tygcXY89KkPB79n+5OQi6L2joskHAKg1ViJodhye31dpLgV3WIMhIGSJCiJOXdwBYgu&#10;Cd/B1JFUoJrD8RNH2DbAFM6Jt4hY69QYjMDO27TAdt1oHhSdyDGc9ITTCp5IETydT/jZFxF0EQAt&#10;9oX/kzT20UpXFVmMKhtGqH04zQQjONKhanueYq/dwSEaTYwYbBaqGU5/ZoCRj2M4G7l+zqvtOp6l&#10;Nq2N0w6xZcEhjnNLOoHrIYliK8Y73Slk1NBjoEMEkV6Zkc8GpzLtZQTJHpyR0YSQMGncXSUEBec/&#10;Qx9p0M252sxG2aOpKlw38l3po9+JOYTYZ0HQageSNbnU7joDnYVw4zsJlmLGDrMsg3XqPAKNNY8s&#10;meDDggYgBS27nuu6tpPAyaju2t0ZLRAdlT62Try3DcSwQP1cCeV6RvBCVXM8KKCTixAYTTUhQ8Yk&#10;Qeiigw64TyOjbIYJAWBNdPOA58qR0cZ+hoMh9KALnwsUdJqmboYXvxzko4LkTugOlnrHVEJHsa2h&#10;052Hwf5GUxB+SKGogUsPSLNz2lw/zwIry6czV2wPeQ5JswCAZHNIARFka6ixvAKW0QuCWztdGd+j&#10;gJOkADpa90AMfMy8WfB+w3Vldp4kcRrLtrN+janO0zmTNPGYBHVeGNnEMvaafBSJ8DajGiqqBibd&#10;zuRG8/cdqlExzp+Pn2X0FDQKRfZ9hfhP6oEKaPRHAaxhcybXtv0RcxiDGbApwZo5+3p5UggzvJuO&#10;vetghRT3ZNKt/YyZfutObJ+DDwYizkNgPC91CQrhM3nO5moHiSwldb3Kzrph7wu6dEix9e6tAylB&#10;aw1YAagHDyLL1ebRaz8F4FQEybF7RYB1WQBt6BDHe20Qb0ZXloKjNuRSwKDEXqs500pGUsuUvF6v&#10;2G871nWxZCgAkoo1a1T1IKPpabkAdT/cr9CBZE3wjM5G0KB7IoYvNRoIy8mrhjy3LGU63yyBqmvH&#10;tu3Y9h1ff/5qGOZZ8PLyBffbhl9++QfHxBXs+4Yvzy+4bxte395Rcsb3b69Y0oLtfsOOitfXX1Ar&#10;0LXi9Zc3XC4rUhF8efoCJODb9+9Yl2ds93ccx4Hv32+odcO2HzjqgX1vKEXwfL3iy8uzwXYczR3k&#10;irrf8PXbN0AESa1f175VrJeMb6939A7P9q5UdAxj+NiwHzt+/NEc99frgpeXZ7y8vODSVuyHn1O1&#10;vVxFUKUjqTVP1kyZ6ljraXEew1BvCni6Dmt0N+w1nhHyI7VsYM92J9Z+UgApoWp3KA7z3yQxuBDy&#10;l94akICj7iDUYO/AcWxD9gtp3APxAnQ/B6YXdBzHuWK9tYbb+w0i1sARsKaJtRpPrK0GT1lWw7jW&#10;3lF7xbpcoVrdn5CCTyAvyMR+ziZf67FjKVfUtqNWDyitJl+K+yK6NixrRmumQKWSo/kfnZ/Ze7G1&#10;VpGSZcpao9gCJkZJSuhHRc6I/hyqimPbIBCsKxtPtsjqzSmjlOIO1wxJpopD1fC2S8ZxVCylOL65&#10;21XJ7TNJ6P1w3SJDezNIjSQmZxZveCsJeTFeuO+WGV6PCkVHTpaxTTxqwpfkbNBN6rhTydfa/BSK&#10;nCQqBbJDfeQs6M2zpF1+3Le7z9HosYn5iS7rilqb7UUWdFkMfuNo7minLtXwdL1a9vUiUOlIyNjv&#10;B9ZlxV6bOYSToLeEshiMyPWyorYNyaFP2rFjKQWi4kEAH7uYbq9JkNICeNDH9KyMlLNltOeE6/NT&#10;BBmYYCFRESGo2qDNdBk2OK31MCeydhytQXtHKYL7Zk5wCwoBrR4oyxUpKdrRHAbL/JnFA1eChMv1&#10;itv2HgmtQEXOKwDgOHaslwXbfTNonSaW2X005Gy8Q3IBqmLfrSrl2I3ntebJWzCfxVIWc5QXp4k+&#10;oJ2YoW5VIofB9QjQm6IsGbVfoCpYLgVJMvZ2oEAR2dZmRcxKE4U6lUpz4LhuiPAcUSF17CVQtfEL&#10;z7kwybOZqV5NzitaTPHfx+xsH4kMYxUh4jCSMOOzoaiHjSXwqLuG0RdqUmh703hiSBrrQAWEzmk6&#10;vSAyVf+NuYwV0VhmYCoLjJ8jkjgymWbDjRkiFlGkIsVbmHMohzPZsqWXcBqzQ7CKeoQRPiYNpQEY&#10;2c7EdLSyh7HeHBujvSl7WQ0s6seSom27R8SJznaOtTjuEOAM3ediET3r/GwlPIp9P0whud8iI2FZ&#10;FlR30hh2Eg3qhFIMC6r3w7GsWEpkBlDdD2RvAsOtUVgpCwBvGGClJsxwZxR57KKbtpPBEmcjdvyU&#10;C/PY93Sy0uISBJ35mE4B9Bgxf3PVQwWdwZ3YI4SRML8/K+w8Ocy6/wD5guFAsO9MBwSP9M1r5vfO&#10;9KmsCz/xlA+3GM5RHWMdGTf+/HkodtE05vOzefY4h8eMwO7GhPp9TiugGA4M/nzgSY9ztgHwLFvw&#10;bGRP2POZHenmWJwlGpXAwHwG4EbAI8ao72FSDMZLBXMeEoMJvpainrEWFBDrFo6r6Rnhjg2+yLWY&#10;eSDOvCr4V4rvxvMn+QJ+Tyfq7gCzdaj0qupEcSEAfJ1IGycXJz6+xntKOpq2bp7f+Btjvrz3TPq0&#10;vPycdYX3RoA7ZVPcR9yJYs4ujHG7DLEmPhI0LnB57M+fnV2UnyJ0Fhht99bCkI0AM+FbhLTFvxWW&#10;fZeDP1o2BxfAHBg15Oy8jhpnQ7kGMrITJIkFPl3p5/cCgskXWOHrdMqqnaonZlgEOth8CJNEHnvl&#10;Dod595OQD3LdMJzFNJantRVB8EI6x7o2MIMpkgfOotmMEw0tB/DgilGBrTcJisFRntvhNBw3pFM0&#10;lzwctOH84MUP/Ey4vh6tlEkPm1QcHq4xj6EPwXm+RNSQF83y8uG8cw7T+vbWTx+eliv4CKZ9kYA3&#10;oLMOODtMx5n08frZOTmf4E4lx+M/BSwf9cnQa3SSb4PW5u/2yWEvUCRlZi4d925+CM+HRoOrYFc+&#10;6w/a4TwvnOcCMDjUwDxWw4pPwYuU9yCdh7w6B0Q+eTJOyScfghvq/sHP1y9uPNMWPMiR5nOLwII+&#10;BVi5f9n4PcOm1G8B+Hke65IRv+LUCHUSmPNa23gwzp8H37lmaGre9knPSClPeCBcNd4/pFDoKgKN&#10;HiexbjHGca7m1WXJNO0s8hqBhI00liGdzpA5SXjWzvJXp/WZhLnfa/SoCF0m6IfBQuriZqvFMefx&#10;F2AOX4/ll9M45lfKU3NdMGBJOZRO8+LCnxzg/PtBRxU2AOse/KEe4IErC+5MMh0SjWJJURY09+vi&#10;1hybhJNs8JAZmmVoSCK+5xqltKfvhdxJbIg95JA9j1lxbsuo6+QTe5/vGWZ7skSV2joSMYZt1dFR&#10;0WC2nKYUazRDqXFPu2d4Gk13c3bAs0t7RykLjtqwFPuCleCvqM2cns3tO8MW9991QWuGEy0CrKvj&#10;0JZsiUlwp4zLCwUiMQWCkTHoiU7oapAR+4Y1L+hKDNw8YFbIWzD2iGuSvTyeWL6lFOSUsbUd+75D&#10;1bCEt23Hfbvjen3Ctm8GadI7np+vWJYFKWd8e321Bnc1YfvXA6/fvuN2v+H9bfPqOqAsCb98e4cI&#10;cH1a8bRahnH+o+mA67Kg1gPvtztUm0ETtG6OoFYBD/GklPD8/Iz1+zf8/Ms3rOuC3hquTy8Gn7Jv&#10;uF6vWBbLlEwpYVlXHO8NR63u4LQgRWsVt/d3XJcF35+s2V8uC5bbDfKUkFqLNa1keWLQDUmJy2s6&#10;U3cbHKgI/wXtSddBeH5YeWe/+xlzW6jDgxkuUOk0bZ36aMJ+3AN2ddt2pCTYN3N6G6yHVW+llAOy&#10;iNAPcU67JQGoRxVZjYBIlnR6gVUc7LvR/rqYMy+5zO3dKyibZaDnlFASQFuvuS8hHKxd0TZrbKhd&#10;UduBshjverk+4zjM+dw9MZHNHM0uP/MQCKyynskhvQG5YCkrNm+kyZ4zvbYTrAnxuK+XBfXYcb1e&#10;EFWHfTQnNOxsmA+kpHD+sskqkz1KKTiOiq4dq2P8W/8d012LQ9XC+YvBU4yKJYUHTarJwOw6ggXg&#10;EVjY7O2WZPSUUGg0YWytOhZ6hzntqdOTlxs9U2pRjFtjy+Q+qwXHsXtWdhvjdJ3lfrtDlUkztv/m&#10;yDV87fvthuv1CqtWsGaPLy8vOI6K2gwO6dgrRAyb/qgNi6Np5GxVNikn7G3HpaxotYdumwSBmNCb&#10;rVvybPwE98FFYqxrJM4POT/TyZsHGnvIt+qNOdtxQBzCqZRitqQrF9YoVh3WBVEBa41KrfnxHERJ&#10;OaMeDctiCUJBT3W3Br0ifkZKQKFcrsWw3V0mpmRykHA3KUk0Ee0tB079sqwglFGt1XsNWlCNfsjL&#10;9RqJSkygVbddc8ko51JD41Aj62oS/nAaEzrPXC5FZg5LNnlgI28BwflokIH6u8bHXr32oGhPTkYM&#10;hWz4akbGukACF1F9sLMuLGwiNVkkcwYPGTMwDg8A7378cUZns86viEM3O/9PA47n2jAmg38OQNBY&#10;mYna3x7Omkk7FQmGy47IXRpK8jIQSUjJynOsSUt24dBPyr2C5WzDEK3H7lmcAw+JTHVkvhox7fsO&#10;CCLLkbhBjL5TOADjIFW/X3YGCQWulxwYQa1aZP9+uwGwLG3BKEVnRjrLN8SzbgGWOStOQgTwZlcT&#10;swCgOmFTUjlVc46TCVvX2mm/Y899HQj7c1K8/TrASxsn2pnoMO6hGn8TUibIYaK1+aWiU5duOszc&#10;OCPz5zGk2s4DHe9/8lK3jHl5nAv5dBxcxzHz6ZwpjdaRXzT4zWdQHryfDqY1G+2xbqOk/2yjm2Nj&#10;nGuNMfCsfHwGBk0HY/IxggYjeQANrkmwTrxFpzEPpZxNUkYmdJJxv8nl7ErkcCKrKpJnhkaQDGcj&#10;D36dTrRNZ6s88MOupBlXUifFYeDGCiwzavCac4BxZElCOjSypDGRycAmnzuHT4s7ncEp8CeDn8Z1&#10;07fsPKRQbmNnHlknxnBmgF7KtjMVD746O8dib4GQN6PU0rFwlYZuQsrTugqdQW4nPEgOfsc3Eymd&#10;Zjk92P4Tp4tp0xNNUkaSj3M/KfDpRDBfUPIKgJG1MospYgrGMZj5hDK/dUjymQwpH4o3nyRuSqw+&#10;176TXw1+qPO9Hhwq5/M9L+LMc/g7MYq7F2IQtkdNsY1saDecHY4iznQnv5n2g7xk4imPeoM48VlB&#10;3AjGReM90gnPUTivZoevxmNSym4MjqCmPaUDEyXFcfVFDoceUpQjk19MmkPsC4k4ePPkVOM8zpUI&#10;n0oMKiinvRqOsYfxcqpB4r52zqt/9THTzbV3y9L3Az/rrMTbjAfhTCHjdtP1AmQZUAjEYOS9Tb9p&#10;rme5sdmpEztPP1VAeC0Aj2t/rDcxzuzJ+JOOq4BoQJGMhuXNaEvFoDpE2Dd6mp/EmBWjgeEkOUH5&#10;bFmfhLhipvi4intHmSjTvSJzldfptJlOjMSxhSAcKEHLwRsF4RiEhr86HCdksOqQSNSbH2QfOaHq&#10;AAdLCjCD2/wyFqycHc0q5kw42RWeDTuOrdPkpLOJ81aZBhH6Fc7LEdeQGPyAq22ufyYBQ2J6eI81&#10;mIM9vANlQMBSydg/SSn2cfpl6Lax/j7fSe9MIgCdXc3nwv0gXYlpKY/QjpK8+spnnDzAca4+ma4P&#10;LHku7QOTdxlNh1bwNp9Lj/POvfcxqTrGcTrN0cY+sv9JV/E4QRQlqn+fzTgHX8X5n9+H0D69tVE9&#10;SDqZiCEax4YzPDl/cXrz4QxoAAbDp3U7L6KPrw+ZjuQ6pA1yElN2BmGZ7ZxzZ5a122RLHrZTSoKl&#10;LNh3SwyCANfFoAZabZCckNTtDM8q5H6llJCzOTosScA4R1dmdTsPh4ZNx8oeTd2boiXUVnFZVtRW&#10;saTiDkXuk+mz6rxjZvm9MzhgPLl3a5KWUsLlUmJd6cQppUTCEzPbb/e7NcATcTgD4Nv3d+xbxVE7&#10;jnrg7fsb3m8GbXJ7uyGq5aaEs21b8FW/4nK5oiuQi6CkEvBEy5rxy7cb7veb6dXuMGv1wPPLD3j7&#10;/o6qgnbs+PE3v8Hz84rr9c3pWvDjjz/gh5cfLSAiVtGbsmW43m53o49UIO7D2feK1+9vuFyuuFwq&#10;ulpG7lJKVJa7Fmv7kgSLKNSr1bKk2E8vmXEe7bwBTPjRE+/ovnG9N5c/iKpeK27pgf+ckgBd/dpu&#10;TrFkGN2WiCqAmuO8a0VPFjwJrGlMSQ1+gmpUOQqqO8WI/23yXnDUiqNaZveyrKFfkN/TV0HnWl6t&#10;ulxhzr7uzze8aYHWA4IUVfw5ZZhtZD6GWvukX3jFOR346s0wOxtLavRCoz7fWkNDm+Y8znOrHYAn&#10;J+7WgPZ+v0cTzZyz/Z2LOw43q9bPyZ3jI6HAEhUt6zixQSfUqv5riwB9ztnXz9eh5BMee/YqEza3&#10;dA4LEcF+HEg5Oc4zvKHjdM61Wxm829CEvyVEk2G4b+4sH1oPZTrpj42l7/cbLusF+3YP3G5AsS6L&#10;w7YA27Z7tZVBC9fjsCDWcUCWFfWoWNcLWu1BZyIpmkYqjJeUnJGLYVpbdY2vqzt5UWG89rCK7bKu&#10;6P1APQ4sOaMeBwIHn7qy05AkG9u6LGhQQytohoNdvELCIHhGQMEqkDN6teSty7pET4Plsliz4LJA&#10;1JzZy2J+VgZrAetjYDThcKXJMvqtublBmTBJqxSDjCRMVWsNmzdqvd/uELXqC/oZc0mRXEv5mBwa&#10;aN93LOuC+3aPDPRSilUMdZOzb29vWJZiUjRnHHXHermEftWaIsuCMmNuz8rayAS1T+g0DSVWSbgp&#10;dLuhjuAktakkC5VQoWPML5wVvFDIJuVvzvqgcjjd5/wyo/bXjGZTCEZ5Xxg46p/KnMd7doIMA2L8&#10;+esO/48vGnoZMjExcZEx1p3Grg1y3Hr+Dsc05ulND9ypYrg7iiw5CEZckNdax5qGpj5lJniJZmRy&#10;+5rnJGApo4jhrB67dacVALu6oWc1llgXB+wH0CbmSZqrfvgShmN8P3Y8Xa/haE85e8T7sG7fGIZR&#10;OwwCRqEOYyJOh0aJOZtDPe5FaIMko0Qw1lAD64trnUTQXQGytXOHfqtR+k74EwGNpbPzNbJkfJeY&#10;F/wRUXHS3qjX0rByB16XkR83shdltqvCWJszlUJbpDEgGrTUPaKa04gczvc/QQqpAJKngT+ch3jN&#10;htf4OTvTfuWI/MprWBwnHvPJzbiX8xkZFwwjhnfi2mjMEYiGt3q66fm5n033ZKnoeASM6SocjsAd&#10;oszqCWN72lMq9pyE7dfkWHNDYkBRMVt13GcaOpi5rI5ZCyoUQtiQGdMtPayr7f2pW7kAvQlEHVM8&#10;JUiasrXCyJocwdMHQwbMjvDu2UHMrUzBXWP/nCcr1EpCU0VvyZ3M3NyJf85bQ17PJZGxpzaEz431&#10;ccFnG+1/ynCIJBErn+59cgS4XAIDLc4f8ggeWCdur7pyhXwEqo12ycssAEAlb8jIEySYapT+2pnw&#10;FZQcfGBeJ8pay0JRdJEPfMrG1E0Ox3vubKChP2X/2ZhGxh8d0ZbpZnuciRknCqA7bv289B7FTwM6&#10;If2KY8W2QgHpIAiVSxjQoIu5Yj57AoMomfjlJHfjO+pnRQfdjONm+zqL1uFwU3++f+bnkIH2k4oR&#10;s6RmMOBR5pcgOYY199ZKA8MJLnOw4pMX9a9JVoVXzef9mRN70IyPM478GG/ImvlbMv3inzGzBxyz&#10;B90H1NznPJcsvLmhFQHpeMijDqinkZ8/Ud9XiXEMvmt8af6yURLl0XmcCoTxNzvgBDKt03k1FQgs&#10;cnVeQjk+XxOZjSpIhCdTheYRqAVwgrCjcQ0MkfRhLWngy5QEA+fNv3bWpvkyUHJ2Cc969NkJPuvv&#10;DOzybEjMUx6ozK8HP+PE7Lf+0BeDx44B4+7gRDxvzB5lZnKf9ihkcSSnTEk4OI/xQzB10h/nXRac&#10;eXO8G2dwBKCHTUWapR0Uwp8LMh4Zetavnxn7PE2yqkPEjcRJDtMWmB3vZ1k6Zdw+7PNg9LafBj9o&#10;Q2ITRQWQXPUYK2rBvXldH5/tXGWsAUY1X/Bup1+eB+qt8y55+Ny/30PH7rwerhtF4FxDN7TzPGWE&#10;d51G+CgruRzi/xdQNx+yaASteXV37FVCdFJPOu/jkGPD3nD6OY1Bhzw90eZYRpJSqx05ZcsEPgxe&#10;IaoUuzVg24+KDkVxyIH7fYP0hApz8tDGas2qcQHxDPAChTmNc8449h3rshqEnEM1WMn/0DjIR81x&#10;Zs6Q1auEtZszjK6ggLaYGDx5JnTI+XpUlMUazhHXvB6HJYl58L4sBffNMxeBcD6ul9VhIBSvr9/x&#10;9es3/Pnnn/D9+3eAPbpUDebF4fRYBQ0IjmMDVFCPm+17ojPJ/01jfzwD31+/gZIHAL7++V/wy1eD&#10;LgCA55cX3O8V9y87FOa8VSje3r5jPyra0fH29oacM56fL7gsSzy2d6u6vt82yMXotCwdR61YCIUS&#10;fEXc6QzkkgbvYeJAV+TFncLqfX3OXXs90NEiizN5cIGnux5HZJCmZE46Jrxt+x29HTAIFiCJZYM3&#10;rzhIcDu2tlMlh/kxzoFyAKZnN+MRORtcx3078Oeffkb1TPrkDsZZcJNmCfVfIMifAAAgAElEQVTY&#10;WkNSa1K5txtSssS+3jqaJ2GWYrAlvVl14bIuaFVxv92Rs1Wu51Ls/LUj+JmkOYlQopljOIV93Xq3&#10;tey94/l6xbEfrvtbYCrlFPeT4HHA7ueKgUa+iAzA79bdzojAAgWLr4t2g0oxaDMJnaO3FjKvt47u&#10;8Li9K2rdkHLCtm1WQTIMVce4ruYQrns4WpeymP3p7JHr0Dy4BSiOemDJF+c9FoRi4iSkW/NJFUAI&#10;0Sa4XC6AwnDEvUrkOHbjY7U5QoAlYe7Hgd4lHK8JBk3SBbjmFSqK1isu6wqF+Yqa9+aDAuv1im27&#10;QTzZooG+tQTp5gTvtSMVg1PZ9g0C813d3m+4XFY0r1wJf1Q3u7m5LnIcB6QUy54WJraywbzj4OeM&#10;bd+xZIO1WlbL5j8Ow1fvDndyuaw46vC5mjN79aSRHsEpC6DsuKyXSILdtgN9b1iWJwAKTc3vPXoA&#10;7vuO5bJgWZ5wf/8OBkKWYigUrY9EOtoHKVlT0cVpdl1XvL8bjv79fsfikMvv75ahz4omu3aJKg8G&#10;RIoIiuGF2qHg72djcRhFcIUhDACxI8iI0RDoCpYsOo+0A5KY9TGMSSqqdlqGzTgyGem0tpupl5UH&#10;26TyDApFnieJbAUqRifHOcvSqYSFzkMjVMOBcdYrh6KhXrZmynyK59NA4YUd7vBiMzkZqp2z6mlc&#10;vPl46KNQNIVywi4W2Nq6MgfJYK/M/di9TOGwn82aMVj5ekKCAf2bsmWlczY4yyIPfC2OQwTqDgmL&#10;WC1xEODjYBkbOwHXVqPMu7eOsloZRfGIYvMxqeNqWWMK7zieBdt29wNgUUQ6xpMYZnit1SLFsAjT&#10;9Xr1eRZfvwRi4e37jsUjoSotGrcAQD2MwZRizTiPZo04mwsCllsatq+PXT3TNc7LvPdD/R4063/z&#10;p8AzWEijJuBpPDdmAQd+5Mg6F8ChWTQeYEbwMNTaXJbmz4/smom2Wht/D2eADdCYns9RR3Rdp+vO&#10;evrsbvDzFI4PAbGz55UYdh3PiPGipIzBj9U8Z7zhdFbC4OA5tUWabMixJwHT4Gsf/MgHEwa3+FkP&#10;xWoauWrwEp4JeEOZ0ezRlQ+1aKx4phGzAIfjgfd85Lm2bhLvmQJoWTUIpwnXMDKmMAKPUEWS7M1d&#10;kpl/as09LAAyObidecTKawHSMTnBBYT4GIvMsY2dNUccYv8c8CU+z0njXIo4vqw3/BXnyerGY8C7&#10;zFmeYgqsOWbVy/GYCUcaHA6p3r1aRGaHuPp6m1LUWQERDhCPrENHv4spy8wcPAr0hKaGe85mv0iU&#10;VUMOUaYavm+yf2KlmSIYmVLZiaF3Bwge9wgjOpwOrB6gUTUMa9LNOD3WqtCQejSuo+FCGITqsp1q&#10;Ng1m0iLoxJXudO6OLi/XlJwG3nE3zLrkkFPJlXF+zmmk4DGAJLWMWzElT2KUiLHO/HZkIs4k6Nd4&#10;RvUAKpkdXjgF/yIzyEYMNqi020yBDNXpeUabRt9GHx0N3ekqKoFcrhoJjGxy48ni7008zg0dy9Bk&#10;ianYeDRxJCC4cxh5Ojima0lDa/F7sEprZtvU6WZj6Jy1Oy/u0PfYF8IQ0afvPgRxznrbnG5gC/nB&#10;qRNzmKSJl3SSd+dE6B2eD411OjfinH8fM4bIqChx7Bg7+wNOjeOy4FT30ufu4NW2/oEe7s5V9axG&#10;6gExA7vRSR5Fdg+vVbp3xvqM4NcI62gjP5pPBlAxN0pXoBiOKx06yefC6sHk3snIfCVhU5+bBB4d&#10;jHTJiC+oNRiX6C/CjCM6mu25bPKVUJzhS3bID8pAVSjsLLPaaeyXxPudepP/tDUy+dSDVxuNJRh8&#10;HOL8IoLBRvJzbjtirVNsYAKbpI5wMeX8PMCOyEETQWLmmc9RVSEuv5IIejIYPqu+sQbtieeiqzXy&#10;6h2ShjPKzk5C5jl3eoNY8FVEkIXr6EEAGU7tWb9g9i11HcOZDmnu9NuDNsOG4rxnmnban/HXFRLO&#10;zJS90W8fGeAmttpJpiWIrYcqoB2aHZjWlB9723WqpmqykfbJrJdiQE8OGWMU0Um96hUz0Dh7cYoo&#10;AyZYggEdyPv2IQNMQ7DPkuOj+nOzTDRFmIJZYVZea4ECWbw5YW8Ge0heGMa7emXP0FHZONOSFVxm&#10;12YBhwiqJ4jj6FoirdOQ39eOhPePysYzOV9N2ZM2EkpKeH9/R0oZeb2g94rV+5uwciCX4o3jOi7X&#10;1ey2UlCrZYWnpXjPJQaoAemeoOT6cu+KtazYt7uVz9cdJS3Ydrdh/QwQnTpDI/uaDnW7xCA2RIh9&#10;nIascXz+ZSnYt4Sj7u4Y3nFZC1IueH39jrf3G/ajmdNVgNdv3/E//+VfcX9/ByRDuzmQIILf//5H&#10;/Ie/+B1yLtFosPeOfduwrBcAFUkWdN3x+vqO6+WClAp+85sv+PHH36CUjHW1bNR2mPO+a8f9/Ybv&#10;377h7fYLvr9W7McN9916eH375Wd8++Vn/MmNiJQZgNLhvDysYns/nrEsGbVbhj+DlJn8AJaxnCUB&#10;nsWcgKgkJ2Tafhyg0WKwuQYTcrTqssIcr12bZ0h71TcYSAJyWoDe0NUciLU39J6QJ2jEhgbVhm2v&#10;zm8zkICmDbUTGscw71ulPPWADDGTVd1fI2CjZO3qMr2hAegqSOuC9/s7mnZsx4Hn5yeUxbCbLevV&#10;eHWrJmOJjd19Dt6hAiojkbAUa7JIPVPEMqS7ArUfWNcLIGKJRSLhqKQjv7dh56lXCrdIhDIZW9uA&#10;38w5Ydv3CEoRW5u8eL1Y9jPgfTlcX1LPKF/XJarpc8noR481s6zgBauYc9rOesayGDQR4Uu2bYv+&#10;E9EM0wMGImLZ6CrY646U3NmeBI2wNUD4ZriH9CMZ9Maws2yNPZiiDdCG2hUL5UTvWItgrx3aqPc0&#10;SLLmkEwgPWo1XVYSrs/PqNUgOe7bYbahOVYM1uk4oCqo3fb3sphtadUGBrOjHqirRwVSwrIu2LY7&#10;cl7R0VD3jpKd1zdz5jcAqZht344GbcbbTNZl3Pcjgh1Igqod63LFvu9ISbHkhNob2r5hvVzczzbt&#10;ZeuW/V7vWMsFte0OCWNneV1XNHTPPq94e7thXZdIVlrKBe+3O15eXrBvmzU8dd2m+LjpMzKYJsW2&#10;veOyXlHyitYOlEVRq1UFXK4WdCj5sIz2ZbGmnHkkXzCxjHZIrZYAW1vDkgTH3rEsXnXULdi6d8X1&#10;csFeqweZ1Oao8PNYkWCy+NgPFGOWcIUSJ4VJMJSASWqH0hJ/PzhhEDdFOJhVvBmLWTxhsET2hwy4&#10;C3OCj4g5nxoPmV6TWxphQoZxHxfFnzYnGl72DoU9lSB71pRt9/C8eFIaavH8KLudKx1AOKJ4ZVM3&#10;VISONirkEkrMvNxzJ/GxzgCLXZlZAzpRZOwJS73m7uLJS/Ja9/FFOd9wOoaRLnS02tNzMsbJxiFU&#10;KlrrgdVTosswjLlItqadyxJCdzY82NAlFzME2OyBRv2yrqhHQ62bl9RUi3h7WRIwDGB2R1aYI35Z&#10;Clq3hiGtNce7atEEIifDRGIZk3hZc5QDOa6VGYr9pFyPPVJfMNK8/X6mnOls0VjHcCLwNsOJAdvH&#10;NLCdxz0mB4Yya9z+HFkt/Dl/j1+ZFfrx7DngwmagpzMYAtOFcqzBXOFhdPKBfsJ4GNcNA2h8L+aJ&#10;z19nF0EsVPAbefzmvLYxk/MehHP8kdf5sOdMqZF1RIOLv1vAwj6W6Ul8njtwwKj5yOyNOQl3ZGRZ&#10;MQNuGo793v3TDjj2Q+CrmvNvXMws1eChiuAFgJczUevE9BCORJhtY1lSJCuJtMRhWJ/WlXi2gBvI&#10;Y+2NZoz3zdnhcJoYTr+xceGow8ytx7yoQJ3ej/XXMQ/otJZj/CMwKycC5B5LSj6Hc5bWoGmZHP1y&#10;3rAYlJzhkaBxneG35mkN6eQAbawP8lgmB/lwJI6Rz7M1e1ucpcw8YuIVsQdBKpjYv41a/Rfh+ZYT&#10;HnDIO+5VSic6jggQH8R9dpnLJpF0biv7U4s6jIA73txpNIICEmfI5KEAUqF9CRxzOkXmkkm+Oh0t&#10;Ez8IPsc9cOlsQWEfPvdPh+ROkQVv/52WPM49YiwjA9aCC8bTJc7oOF8inljARn5xpgZs0qybuZsk&#10;9KwTSSoG/iwmmpzP2LynvG6is3AgxZbO9Dl/Jy4+r0s4y8cZnNj5eIX8S2EgEvPydBnvgc8k8OOB&#10;REDg+CmHhJwfsFQDZWKiBxBfVF13ZU8H9WMkDi8BYNLfoDrRK0K+UAYIxuQn6QrIcDCyqXmIJWIc&#10;xL4RC8fv09k4edw3ZqzWNFHAc8cz7rTRz5BaczB6cE7qlGKiCJOjz8/OTJt0kM8/o4GuqlWGaMMj&#10;CZxe7sxLAe80Bw4Q58kcyx80hjh7gaM/M85ZqDi/UWXGdooEm1GQI07bFhRNvjkhbUJnEyC7g32q&#10;WhXJZmj6rTLMSQ4GKWLIOrM5RP8E7oNwKMPpqYA7e2MwodOddLbQ/TVYcZxxv9DsE7WMOmjwqvk+&#10;QdYKS6j3fYozT7EoEpSE+W+S/3Qu4PxGkuNIB7lP+LldMYl/0znUnLziyRemkQwCd6kYvGlwTQ1e&#10;DxE0z86cdZvzniR+0XWQj7wyi0Q2m2Xli9tgA9pPQi/wsQrhTWjnUceTqCSEakAFnfQvJjDNumqM&#10;XwN/WAk3MyVpAUBOhROAAqjNYS9SQq07np6vhn1bD8fwZg8Lz54MnFZ7Xk6szqXj1bIh4Q0SR6zD&#10;+EWrlh1ej93hRcxmtoxF26MkFhCjKDTe3EMWzfqZ9o6I05I35IzUXG/vGJAJvg5ff3lFLgXbfuD9&#10;/YbWKu43a1y47bs5gqBAb3i6PuE//e9/g7/92/+I//Dvf4fnpy9IqeDl5cWdSIp93wAIcu4o5Rmt&#10;3bHdK65PF3OGQqEtIQuwXFabh1d0v7++AiI49oatvgNakIu6wxS43TZ8+/aKvVZ8+/YN27bh2+t3&#10;5GzJYvtR8cc//gmvr9+xrgWXy8XgKmB8/7JekHKxjNns51Rs38WDdUalyc+Q2+eEE9VR0VGoG0Xz&#10;dK8A9CaS9FcYfdbhiwh67KiEEFONvSGcK8T6N7TerAFetnPXOtAbUNZRuapiDtVRAT6qB3pXtGr4&#10;zevlYg0SW8N23/H+fsOxH2jLYs5KVkVRfhVWhrPBbIp7Mksarr9vDt2QkifQJZunNYZdwj/DZvAm&#10;ezWC1MkTcWZ9TvzeKVlghxVN1MOjEkFcn3EapNNzWVZYApyd2947Sl5CHqdkPhnCBREuRWBV+9kT&#10;XSCKkpNlQZeLQ4ikOJMi5hS/rGyYaL6Yq1f+AuRXlIfi65SMDgiTol5J4D0uCDkDgSUqOW/rvWEt&#10;F4h0HPsOKcUypwGUNQPdznvKrFhI0NpxtAPM2l4Wn++SUbdmTUe1OzzSgvt99zXuoBRrvaOo8dX1&#10;stg6SPLsc0FOimPfbK2a4dqXsiCL+ciY+bwkiSqEBMGhAyLI+JjJXOslUHFdr6i1Wqa4Z58ftWJd&#10;LYAwetzlqBjY9gPPzwu2reHp+oLWKyRLZNWv2WBcjlqxXixJtKtlU7/fb8g54/39Lfrv8Rl5gsoJ&#10;7VsEX748oVXFUTeUYvzzer1C1Z9RLjh2Jrje8XS5oLbmePEW5MlZUBuTXxf0boGVepjP0/pyaYxJ&#10;0XC730d2v8M4XS9rwFzNenzBwysc049/T1+kcInfYcpSZN1I/AdDnT/fbzb2Mamq4QCgIhSK4KTm&#10;zoaCzM/RcZ1QRYQrNX5fyKSYYdxzGi+djarDSAWoGAFTeteE3fiwHm68BJCZf38aYSC/ia8br4yM&#10;clfE9EGBtGS+Hoq4RQaN9BKn4hnqvbcAvg/FhMqOl+233q07LRBzT85kFQpplh+XJ+gMw+3pzojY&#10;/E1c6PeI1q9xWIwRFi/ZIP4U4BFrL0MlpuYwtB2SZcnmxBGZlCBxBp3xdL3i/f2G7g55bQ3qGGtk&#10;9MwuJTYSMzhyZKY3Uw502vPJQGJ2jjWEOzd0gpscJsV0GEfq2Rs0LKerATcUpvesRJoPHKbCUHQt&#10;Is1PBr7vOB/DBv3EsSzAwMg+OziCkJXjU8yzo/E0nzObqlN8GEQyzdBewch1fHc4PM7XK63wh4PF&#10;sTKb/exzcYP3gS/Nc4/pqcYUBuPGaR+YbabAaQ1pWODRuAgnGOc3AjkKN+I4adAQ9cwcaJiq9iga&#10;VjrR1xg7l5gOLmagmyLapzXlf88jA40/zk3UMaNJFdOyOm9mUCggC/jPHYyAWFbrtB/2w34+gjrg&#10;4VnR9Ew47Uf3xUMW8Hyv2BwEfXbPZIPSIcu1DHMfQcqxtgAz+WPUjq1tYxyQMXM2siW+0JE1L8HZ&#10;Mc3gHyFfGDAD6d0VsTGl6Tw+DtZfPfZkrNHDytjvpKUHGW5/TpUOzLyHB3kwZDLPCx0w4TyQBEEa&#10;jWwcjxOToRQDUncgqkZZewRhZvaJ+TxNdHKiaICGep6uGDqArXY0xvNJUreI3dLBN+I8d1MKux4I&#10;3i48L26I+NfZod3UAttHFXY5ZzasjCxU6jZm6Q49BayC4Ax1TNSV4ZghVRE1Ovl4LuAyiL/OWfA6&#10;7nE6YjT2xlKGLJbzR5j3ZjoK54Dr0Cfm6053OJ1pJkE8PiI2x2gvAimfvIKm7Y9TwsZnl08y0vi0&#10;y+E+8Y+oMlF3Wk2AQX402JhTxB1wcba9mmcSwJ062LQ2M+94nH7jHvsSkI5JHyfeKhjP9se0U4a4&#10;05vTPEOxkEHH41h0X3I5TRcwfj10JAw5R/6lMhzH4pAok5Eda+M8JPtSqMLirUgDBu6zvRvDhMBg&#10;nOLYc8z/5msKN6tGEJW0FYEp6kriEIYOESmqI1PX5UIS6+3xmLTAdQtHoQCA6dxMSpkz6QVw6Bs5&#10;wdwoBX8sOu/pepz434lwM1NYlmsTgUQb1aBTiT1UTDzSeQbFKXQEjE604GsyZMIY58khCdoqZ/n4&#10;Kf/id04yY/A8c6R1V0E6EGdZopqgq0agSMSqduD8T9IkY8iHg8dj0JM8ViB1klBQEnUHXj9ErUK8&#10;osmykXPsF5NWuOYJrKITp2lKkBG0FbclCCchSSxSlzIsfOpZ45043aP6k4He3i1LMhoTc9+4H2qN&#10;N60/jNc4iGXqW5M+wfv9Zk49WNLQCGDSJpkPtJ37ZVlGtRz3YZJLoBI3rQUd7Zs3cLMMTnPK1D72&#10;QZw3q8tqysTkPIc9qOK9CQNdxLJW17XgOC7I5YaUBNux43h/h0iGdsXtfgOkYL/tuN/e/DwB/+d/&#10;+S/4r//1b/HXf/2/4uXlCdcL8PL8gt/99t9juSyW5JWTY51nbPsblvKElAVLNvv5cl2w7w05X80x&#10;JQlNrWHp/f0NP/35J8sUz8XHv1gGrao7bzfcth3b9o7qzfnqUXHbrNfWvm343/7wB9RjQ++K+35g&#10;PzY8Pz9jWReUpWBZCtbLBSVnPzcNLSVIVwiy97LoaM162TCIanKb+64BhwhQHorb1z2ccRhhQj87&#10;hi0visAHn6FNWrOGk/b+bvdtRkPHYU2kIYJczClmyXAjiET7vveRtUzbC2I9ykhfrXXDOBbHbRZY&#10;E0RRgwySOZHTe5X17o0gXSf3NamtBmxrQNv5mWeWMSFTUs6hH1oVUnPe0pHYdJJ8KHQz42FJhh4p&#10;kEiAJORP98S+LpY925vB0i4ONQRYQKS2GnpG691hdIHL9eprKv6dxrJS25umEDRc1hX7cXjgazd8&#10;7D6adeYyqgYtx8eEQWt9kIRrLeQTRAdYV4PzIfRiNNDMnqHv8rUeDVgUl3LF3hu6CJoIUilGt10N&#10;p7t1HNuGporr8xO2fUdWALViBbC/39HAfg6+n/UAkkKbOZeTZG8kaTR2uTyhtQrzB1gTT85ZuyKV&#10;gtrvyMsF/WgWTCFEsNNLSsnWMCeUbJjl+27wNaxCVLcjj90qbrr2SKJd1tUCk76SmOSX0VJGbQpI&#10;xtEqtHeUbPYO0RVStuD89ekJtZojWkSQy4IEDSgfJrfSeV8dJ17juYDAAiUlrxARPF0tMTb8eJ00&#10;6lnxPJ8ur0rOIOxizhn3bYck9/ndbiiloHhVuzX4TDjYWLR3T7L1ngbV6EwNvcmCQqWcHeHDfvjc&#10;aJgF/FnZG8r5STl2oh7OZME5GzXMvVCgmYkTAnI8HcCIno93HgfJD8YzhmI2NoYCNwY7K3bzMz4o&#10;aFQkJZ4zlJ4xY3uceoXtmL8pkF5WaSYXRKfomGByWtj9hnODQmZ2ZrpyrXN2FWKts5ft+I1OM2EU&#10;p5SC7mUuxmT94Ccxwz7B018EpSwgJhaZm5UACdgkivcF1JWAbNk7It78xCBOohFUmiNJQ/GMiI2q&#10;RwBXHN68k9UDJmQUt9s9sKQAdSHjDUJTAUu3VIGUxcdvgZacWGZj82NTFMsKd1XZS/a8+1I4ROIV&#10;RHx648N6z+vL+0JGJmFH+L/dXjJzK7vzyQx0mnB0fvJ5PKMpzqj6M4OC9ExPHyzcMLRChx0zIlny&#10;3kGfZ0P//J04VdND5t/x4fwY0/6cB332Ot1NxqrraWrzA8Zz6AyIgUwTjR08H8eT44T+iHN0TWEY&#10;xdN4Uo7SVlVT1SPHwjOEYlxdoxLgw/xg481TYEHdWdO1eUl4/ugIIH9xd0fg9okgoFj4J2lJ3T0v&#10;ADpp3swt8/4OhwbXcigNOCtuoOMhxbqwRFkceiKgeMMo+jdoIJQoyxih4vlp49Wg1YkSaKT6fU6Z&#10;XrGVguEOhvNuPQ2LcB4xqekm4eCc6CJwUWUEbjRuYOd5rAHw8LhfW4hQxEbZO0nyUQ7C+CDGc+f1&#10;OMtlu3FAfsRd+AznNaDR4/8epLZIirsBlFPDCRUy3feCsi3kv7hhTUfG6QmfrYhMjGpAFXFBmR04&#10;84k406QVr34gZvbgLxLLNCcHiCBwv7kXVFdtHv5M8n4F4MqdQmJeY+0VmLOi1MudBdDucDxw4nHZ&#10;MOjEx+TVJ5wjnRwzg5458nkNx13On8/8/fHbH2XevGxnjHOX7b7XnzvDT0IhvhYNwZmldhoP5zv2&#10;ZXzK8/FBImDIwhR6gkz3Cn7GO00ycF5WkwfdYJFYgq0jUQAgnJqA1TDCgT4s34nnK8IxwMbGcUYm&#10;2Wsk0cc9xeTJLIvoAJDJcTc/Z5bH4Vj8sFaDzxipeuZtt/2zM6MoAq/sGLQvsEZ0VuZseuMRGKjq&#10;FRESvDZ+n16UbxLndTgQbarDqTfmcZ7Ded4x4aBT1R53s0oewi30eI8LYPpyNhnmZfIfuJTzDIit&#10;U0qY+OUcDvOhiNjatSmQMW34OYtdTutLjjDgZTj/4YA6P+1hdVwJbejIOgLAztF+9XtjDh5QZVDU&#10;nzmT+YNk+nwc7myinDjpuuoOeR2BDKhBwQyIQM+KD16t48FdA8rRxjVWblICws45J4L5+YUlAIyP&#10;xuGZ94ewQZbINN7vD2qOAM47HCJuYnCj0kOANHqPMNg0vyLpabKjuJ6xUP7T9DrKihEgmq9s1Rzg&#10;EHXnWHI4CYUsJS5WNbiTyNL0tSeGc3dnKG0Umy71SHceVYNA6O4A2w7L1qQTuzdzqirlH+1ErpQp&#10;2A5fYHAxtbbYQ+0KTd4g0897zgZHcuwNpWTHR8+4XAq+v76htoZ6NGz37wAUzy9f8J//5g/4z//H&#10;f8Rf/MUf8OW3T7heM67LBaUIkhTc3t+xLL9xzFrL+P3h+Yrfry8OjQJc3PlaFuC3v3nC27a7kwjm&#10;6N83QBIulwuSCL787gdcrj+i945t3/HFs+X3YwNEcN/u2O479v3Atm3Q3nDUA8dR8fR8QW8HJBVs&#10;24HX9zfLoHVnaG0NizFcW+uczPmtPPHjrPQwUnlIhhzsfcghVr7QmWnN+oxOGCBtqg7POpzLTKZT&#10;56Oxb1DUejiclyXQ7dsBkW5wfEnRurhPwu5TcvYMUg3scc2Dh67Las0h/WyqKvZtw/12Q5Ing8LY&#10;93CiQ0bFE+mydaOnNS+gj6u1ZtXxOiWTenCKZLsU66PGXkK1Ga/LpVBQn3URod49zjN7uAV7Y6Ua&#10;17t3rOtqDTE9UBANtKfqN4Nzsr1qXpFFnHz2VQMIIdlQsjvRFUC2Pk3NHZGWXGjO+5wz9mMHYP4a&#10;2g3j7BotEYe900dobMntyhROTenm75J1DR2Hc922DU/PL6iyeTa5QUyt6wV73bAkc9zeb3esl9X1&#10;I8s8zzlhrw1Zk8E6JcLGcGGtAa106xfQakdeDI9a4XZMr9j2Oy6XBaow2nIYGJtqwrKsqHtDbQfW&#10;XJCToqmd06fr1fxnDq+3loy6dzw5BHFeFg+qZVwuF9RmNkRKCZoE6oGmspijv9aKsjikEaswekNP&#10;hq9e64aSDMFh2y1zv3e7933f0HvH/X7H9bqGL5F+tiRn+KUaOhxZg/H12/3dGs6qwaC1Cl/r3dyK&#10;avTJBqFdR4WF+BmtVVFKQq2W6Frbgft2Q87mSG+w4F0C8H4zOBdi7rNfVVdFSQm3+w3lYnBFJWfD&#10;hR+l1ZbJK4qI9JDpDQE6lImInkfkZhbE7PA9lIlQUieHCRVKlnpCgO7ZK8QG7zoJ/zBghsgO9eXk&#10;WEwTY3BLhc8Xz0jwkv5wdAjCjxmqdCiR3aPfw0FnmQ0SyqHhadtngSfU3clFmRG/6ITFl2C4Uq66&#10;UvGJ7wjSNDDVDnVMchMS5JTuKJ3KuwAMhdDnJzAcJgCOr2nP6ma7WVmLM73otkxjIsqIbf3oBM+5&#10;eMmiO5M9opxSit6KvdFodUacF1StFiH2FJHAiIXdw6J8xnQhPXCsk8MF5JQCn5zZAMuyRHRK1fGA&#10;1HGdqrkcBgayxH6nlFHrAfFmAZfLxctNHFvLnfcQi0Q/Gi0fHMaYjSuHGfEPxDEnaZTCmT4dTgxo&#10;dGaLizHgTueqzkGDoURyMuwaLjBXC7tPA45JCVMqiN85v8Lg9ABOpQOpWxlQ4GpzBYUOWbjzjdjR&#10;nuHPmkcwCJDCMJ8z14bV4esDxNytMmTMIxxQD0aEGQ7DQR/8Io4P+UZbreMAACAASURBVI87AvkU&#10;8QzdUOYHdcRxdENsBMD4IZuw8OwyA8EN5ARAi+GCA1FWDJkcZGJzQ2QiO6+QsQYWixpwNa0hGJaI&#10;/Z7U4SA6lUkaBgKV7vqKKaIZAuLZQVL4GsfCw0vU1SMznItjEyd1uvYxhNPceGptA9sZOkxMTCQn&#10;ymaY7HXg5c065j7z9tjmoBn7aziNjU/YuswxXr8f8VnT/8vZ2zXJkuRWYgfuHpFZ1d1DihyZKOll&#10;Tb+Uf1RmMu2DxH0ZTs/cW5UZ4Q49AAdAZFWTu8q221WVGRnhH3B84yAznoGeRq2oxbmU53JB0RNv&#10;EqRtnjWx53lgM0fpAUGnF5YQRpAY4oqRXsoelevJiTO7qhgZFtTis5hl4gZHjIm34KG03gY55xbn&#10;UkQdA5IPWR6IYw6qmCGkGkp4nqsVZwCO6b1kAi3ht0wGk2GKr4eYAtcEExmMoDwWp2kqjs17PEAz&#10;0BLNseA8sDjbcx8EAVlU+Cw8S+SCF3Q5+8bHjOap8/iiUhYC4XyREiZImm1xrcAdhaJumLs24tl2&#10;6aAt7nCRKHO1DHVmPIK6P4AG6R50EgFLkV/rLzKA5avjzjh7TMqNytrMSK3On+sZzPfy/f7iLMob&#10;+9JHiX95RoEGSwesO1NBHFinfVVo1wyYNdJFPvO1aiRFgT/DyricxaQc5XvsleDvxE8G2qDqfTes&#10;/FjKWBXDsjWpP/O585rFFVw+HAzGe1gNELolALqlgsWt5RnimT0cxuh1K4FyPsWdqlJ0rciiLnss&#10;4tldZbvZt4D7LWw3uFi9J571yu9JNNo1seaNXsX1UwEE3Yw9ALomRjMcSB8FqBAp5+fvLec/ncFb&#10;OsGqg09Mq47grLQaVy7ytvJU36PAiednXuatitami265PIs46mu5g6EJupoTiVvTxABK7HTaNc2d&#10;mcFnXA8xGwzoXnnABmPN9esqEwOH3526LjZsbFY6Wo9HOoxJK6qVHXx5iaamJKi/84KGJsUpm5Rk&#10;84Kti6zmem0GCLJRKlLnaCsqLu2YkTHZd/0WmOphRM98g+uHS0yvmY7PSra/yOdhfL/5GIWYtGKO&#10;Og0mWFJNCHOl7qRZZFTiDoYVyTwGZyOY0+hvtAFVq2rdbh1dNjBxZK6F5nYW99QcU6YHEe7B2I4G&#10;NKPBbhn2aTgJVSPDuUIxLded57k8sclpxXWLJgLpzodIPKpQnZC2ILBEo75tmOcBnQavYPbhxDwO&#10;YJ7Ybve0AXQF1IU5MSwj78nMXXjgQhXZDj3tUt4DMPutLSuBPz1jsHd3yKpA5YDqwNInBG5sikBU&#10;PMPW1qd7BXLbnHfpwhi7Vzkb9rOuDbf7wth2vL39gtEHjuN0clj4/fnA2/sb/vf/7V/wf/yX/4L/&#10;9V/+Gf/yL/+Cbd/RHAf6qU/Ms+H5ONHk7/j99x8OharYb+/4n/+Xf47y/c/PTzS1jOD393cs/Qs+&#10;Px84zxPHceA4Drx7Jm5rDe+//orWdsz5RIPgNrxCWyxTU7Bwv93R0LFvG+77jmNOh+YwOIzznFhr&#10;4v42cXu74zwcwsGxo7c2jD+tlX0RRnOeecJWg/qnbTj1GXNUTtxud6go5nwaTTifP90JnVBAZoFY&#10;prfRuMm70jC9AcvhS+ZpNNHFoEcWzGHIKm5dC+c0DmWOuYXzXPE9kxWGYz/VfBKE9Lrf75in4ufH&#10;Bx6fH3E+yRzHMHxna7b3wOjWd2NOy7Bdc2FszZo1jh2LWf2TONczipybNK/o8Oz0JpG5Teikyf4f&#10;Yg7e8zwQfXUi+Y08tAEyoTOd7L31cPr3btnZY9sgTGSSFjyHQeN5GtRsb77fzuOO42k0DoMUkQY0&#10;bKZXO8/pzv+f5xOjD1+jAeKSv93vOM+Jw7PF0dz64tqNDvZyo94OWAPfMbYAVhCvKFPXw3aHyDX6&#10;m+YcXhY466PjOQ/s94HjnMAwvvF0mJc1T4xthzRb63k8sW8Dj+cDvd/Mzj5tXRnz3rbhyoEjCcDo&#10;ZK6F3gc+Pg/nj/DMbg8aztMhpM6gGVnAsQ7naw232xuOqWh9QNSgij8/H4EhP4ai7zfM84E5F56f&#10;v0Ma0Ps7xtgAnLjd3tyqFQgW2nDcdZfjBglsPYaWnsZLVTHPifv9Zj30xobjsCDa+Vx4f7ubbJor&#10;ZKCINUolxrjpOdRVo6zSeL0aTrrhz++4bRv+9ve/W3UUgL5t5qTeHFLI9evztO8Pr+ZRp4tzTow2&#10;3LHd8fl4ACOD0d3htz4+PnCDVQ8tUbBaSpqNh/bK6IIRwsuVnCiPpYJMp7JbI3Tc0BhbmoLs8n8a&#10;Ow1X3OtwLmsqJnwp9VB+Gagl8/bTL6LBVL5b7x8vKoyav2tcrvFdiWe4BozSlJPzh+O2abGfi7M/&#10;gwrXuX4ZYiimrhgWoye0Cf88HH5cD7+/GUJ5ZxJhb9mlHWIbTmWZToYmzZt+zLLWyvZgACM9VPQh&#10;biCmkWilN6cLnMMzsynMsls8s6CZBdB8WXRNdMfMWl7GQMOYCrI2U+LWOR3HUiL6pg5+z2j2NgY+&#10;Px+4vd+snAkO+RKluPByIN/Dlc5yrt227zieVs6z1opmnyIIiJm6GVroFJDI7i5ma+4FAAY6FOmY&#10;DmcH0pgtPh63ZdwAWbDsv2qI0WK7vDyz1EknnO5QNzBodVhdgtsGsddJizndr09Iuq8vwv3Qka5q&#10;SfTS6MTxhykN+MvhA8/E5VlXFvHyR7XyUqG6XmbPUb/GFGUUB1LJNytOWKjGupEfRplyOeM0VGwB&#10;J6ADVlYKb5ixfCN9bpr81DcoHAg5jOQDpr75s16MUfJe9hEgxqpozUfzk1+21K5XN3QlMsfqHtBZ&#10;UDl7jG05Xw85YAodu/R2VyDpRMp9Ci5I2zbfC/5mbzUpswxnyHVncxUEDG6KZ4oEjxfJKps6Bp79&#10;eEQcgrISNhi+FWfHbxDb9iJ/6MBuTu+UmwmVlVmdQT/uPFJRrJPOcw90CQJzlWtkf6/8HM1hWnwe&#10;Whp3FqnHPXTpE/Beoun4rQHQejLzXpmlmVmjBU+4vsqyW2jB14glpC7nQopJOoQtcOu9GUTct6cX&#10;TPJXfpF0Xd4jUcVRzkwjv6DwOgp4udw1/vleaf0Irgt8uwCxZOXsrAv5voj94EnxFp93cVoizwwA&#10;qbpbedVs61edJDOS/RnlPFL+55ow4Cevt/kPJl3G+vqpXp3W9f3clpRxC7CArAdZWAn3nz27ysca&#10;QLmseeEJVUf9wpdzs+1+yvMLNDU4HAOaYta+c88StOQa2roIRUveW2AVRPHt0uxLrTkcm2TRiNWQ&#10;QfaQS/arqlfk2T3M4ZcuqHpAbU2Y+czzXxxlfkrjKIS+ox48kpgjnf8A0IXQSWZAdhhWtvg6922z&#10;PXYHWWCc1nMXoy2yzfeqlXNBRtXKJn/D+nNPNbG4a4NXQC7QdebYyy8TtjEqn1zGN/ESd89qbL7P&#10;8ZMOYOpbfgYrLAaHTgoi9GHQI/c4EhpQxpK7mue50nThe3mlz/rlPKplLbOGltevsqbk6UpZa8uQ&#10;cUYxmYZG54v/r5yPuLM7Lollno1aNZwfthcvSTouW4zs3ZnyRad0iSdV9mp8lrr5AvO2LfgtcRvR&#10;DjaoV5uS4bbC+bqknWLLYX2UrKK1p20DC4xaQpwH1pjTwia8yMa2vrRhIwUh+s+sotJwTqV8It2q&#10;O7EEOp0/6XJ5K45t7Nm73uBOl0BW4jFbVu3CXBPH0xqoj0g+ErQ2wH5LyWsti7e3hvMwpzMrbk2P&#10;aaEnLV3W2BbNMcgt0a45xjKAgHUJxgfSC9m3rUs0lDtPc+Zte2I1NwZmGIwRjD5wzoX9tuO3335F&#10;b79hngs/Px/48/FPuL/dcL/d8E///I/45e2OX95/w+1+BxuUMnnsUMuan+eJtYCfHz9xnOao/z//&#10;rzvud89o/PzAPC1z+H6/W4m/ALfbDWMM/PLLrzgeD+z7jj/96U94e3+DWsadZQ57kpaINyedB3ob&#10;uN0alm44+4EbYHAVPp7znDjPw3GiNxzeVFHhvE/MFjBHscFfsMq6i0RAqfJfO84Jifrx8el+H4dz&#10;m7DPiEevqxx7NZiGOJ8M+K+AwZnnGTCsDKzQ6X60E8PhhgCrip1rYRbsYMoiyxKnzHYYha3htlkV&#10;+KHmqH08nu5k3QJH37KKd8cZNnx8EclsU1iSxnkAz/MDmzsHDYd8BuaxGQUp6xmAba15kpJi9G64&#10;52q0MZdBpDS4o9yT9thvjXLeYAm9AeB5WGWDdHeELszToEuiYpzSxhk18copH/oYVgniGfFW5RFb&#10;FHyD5+l0Pw7H3VyHeT4eGNvmflF3aHqFgCv5AASnw9DAdRBTg1pU0pD/dW+kOLrpMAGJRIjhtdC6&#10;AE2w9z3Ol4pAzxMYI1yIHQrpHfM4LGjpSUHH44Fto0zwJV4rEASYjGP0eDo/m+as7ukv631ENvZx&#10;Tmxe1Vnpcgy5SKp1TuyDiVzu+B2bNcxk9QCsj0B3WBhdwD/+wz/gL3/9d+zbDtkGmhI7O3V7yi1r&#10;+m77PLzPAPHijX7McU9Z8nweuN12P3esCrDz/Xg8cb/fMMaGj89P49fNoKdaaxEkAWxdPtWCbyrA&#10;83lgb1vQTO/DAyiWvMpMc3FfgmXdLzynVbI83dcnIgbpIoLH8xPntGBg7x1/+fe/4tfffsW+b/jx&#10;tx+4v735ubKMcYVikAGlqpAHlLp0GgPFQ6fXcl4K3AVE1g1g2SR2TpsJOBpWL4Zq3gPITMevRlKU&#10;oocRS4WyGFZuO12+LTRIXt2UlSdf35EyVpY08mOJC9zJURRsNsajZFYp6wZESeplyv784AvcB467&#10;jJe/iQtFi2brxeYzeJIWJRIiGYltTQBvzsMviGSkjdEbKhkRUVcqW7bHW9u8fK3heVgkiY0iKnQL&#10;mePrdvBgchh8TwQm7KZ1r+2twydQBJpFij49useo+eP5xHmc2HeL9lcjwQ4om4c2yg/PjjaF936/&#10;Q8Qyp5nZX0ubWK6XDhgpxCaXt768qjUmucs0aPDNTq9X02S5UVEUideXOsOgk5NGRAjfiofpYxa3&#10;XvRSFlGkALgOSPqPM5hjv+wzn1uWiDhyeWbYcNb5UKzdN/NS/i8OPLQQTjJ6fldR70Qj8RU+g+cg&#10;7v+6N25ULC8dq3MM1hj3SpFmhoSdf4l5IhQPsjrCBjFAor6O5DECVyppZL5gpJMfQhVfDFmfQ2Yh&#10;Xtc13dTfrTczIcv9fdBr5ftpfHiwRpjRSInCPSvOvXpefFjpgLzoRyZX5Cqlyq4i8NndMFJRSJul&#10;VtaUZNJx0IWiGMIIwzbmL1wvX+HQtV4kR1lTKoDEBa6OCdB28+8EdrXmpC2arhGPJr+lUDPnd/ns&#10;suNahuK48TRG+AAlnfn+tkq+7viJTFLJhmgvlEVeoLxtPO+VlnJ/zAASx3ktshpUZDUx87WHssZ0&#10;jEt5O0cTvEivz608m/cue5XrHvmJ0bOCDh3yvDg/ldX52fAwRDQH+ub4xXpB4cohEIb7uo6rOtrU&#10;CZK57ukE81GXbb0ciTIGKrb2e00ccAOsfEYdL2CRUYL0mnSY+uAfv0j2wjmByvh3gjHPQH1O7JRc&#10;lh1ZO+VNI1NoxCK8LsUXunR6qPiOIVqKvlf3Js/767jt/cXqp2UGb/PDdcU9Tx5G/nAZPudbMI8v&#10;ehLoPF6eLUoHEE+BoDU209TrT6+WnFCYLenO30jg4JzWZc845gwM2DyiiMjPvyj1onbBLOW8dC2H&#10;dHBHYaGjWlxyfRkxkh3GLH1ctvxiFVf+Xpx50n6V9/7MFjaG37ldx5p7SzlxYZTJd8R5ZsFJNoev&#10;6cCihMSw9+gEZ3UB5Tto7Pt6isIMX5Rs9bWSD5RzFMky5I1xfuR6DUjn+d3WLrfCa4vSBjsPTKao&#10;3HYpHfQa/kiuU57/ymPJDyTm++UVUH4KZg9DqQVr9B5aa2WVTLBmDR5e50zIRo7IMIKT3uSFzzcp&#10;QUYhf0DyS7naM6YXroAcUCi6V8iZk4j7z0oRo5Vz2Xci6DPdqbiugajlVSrBhUQyuUlX2Cg1gGi8&#10;w4MFKJa7mHNprsTgFTRMpUMJgUWvsOcYXESDDKApk5kEqyvu2wjoy+XzUUVkuB6H4TlbMhUrwa38&#10;XSFgZtRCBkDI/7dtw1KHWnC7zeYPtEadpAPiTe9IeL5Yy8/C6B3HceJ2u9l3HQZmzRl4+r0NHOuJ&#10;bdvwP/3jP+Dz89MdsIr393fs+4bb7Yb3tzdstx2jD9zvu+l6vaEr8HGeoEPnOA5vxHjgw+FOWjtx&#10;/DzxfA48Hp/4/PxEHwPPxwP/9m//hvvbHW/bhvv9hj/96U/4059+w7jdMPYdqwl+Ph6IpIFleO3b&#10;MKgHWQtQQmcKGhrGvmGein23TMzjPPE4T7SnYabv+46fDjlxnE/MqVieYdya6Y1NBXNZ5fZo7dKn&#10;wPi4VZV3MRN2KaBzurNUsfqA6ln4jpbK+1o9mxS+5sI5NZxVzFRmEKg7lvakPe5OeFULoCpKcglq&#10;Mp6NgVnKgNHGb7/8alm5YpBd4tXo5zmx9RVrPoO+U+bTKfn+fsOPn7/jtv8KiK0l++WYjHGoo6JD&#10;XPUR85MwuMHPRBDNMOFzWnOit+G6sUHa1OQ4nRPbbk7tcx4eiBsQsYrByrsiIcR51b4bXMjzedj5&#10;KDqb4U5n8FcarUd3bi9rirvWwu1+w/E4cbvf4kz0Pizwc54Y24Zzma0UmeO9JnIY3RFiCX5ue+8F&#10;+3kWG9X49Dyn+20EZ7cAbYPg4/EJncDWm0MJmt4oY+B4PCEO+zGd15uD+QlpVnUTvcGW4piHB9SI&#10;a239DwCXnyoAPAgx2UxYw34hPv1xmLO5ezNaAOjd11qNN42+4Twf0KV4u9/R9x29Kaxvgelp8zSH&#10;7o8fPzC8hx1ULZhJSJsgWZMLBi8I9NEd+92D2QrDtfceFEsV6zgwejeoGecXPfYMjgc/AwVjMZHJ&#10;dZ2+GazL29ubQ9e8hRy/3W7o3riU1QnLz47pVdNgZLn+LqPmnJjdGgnfbjfMc+Lt7Y4ff/+Buzfb&#10;XGoO/H/47U94nAfgfQTWtCqwrXc8nu7ETyOKBuBLVpETpSTbMuhrKge8nIac/ZHWDzNfnFiZNSY0&#10;OMtjqLSHcuhMMg0vVy49Wh+oEBcrsNwxB5djK78wYyGy1osQto3MRaByRiZrn1+fzIwwBTMBXaF7&#10;GZq+/F746kXR5zIqz5bPRTWVZkhmTTDLzBzXIwZngP1bjtmVoTCwVCHeVZbZDDywVvLpmQkuyFQV&#10;z8cZyt3YOsaw8k2LHksc/uXl/ts27GAtb9ACY6zZ+FBdeLDc8Gp4UMGlUFpzYb9b5+Pl89WlXgbL&#10;w2oRSYso5brfbjs+Pz+8nMRLDaPkPrHPL2XbjeWaEyId3ynxFBq5ptcS9bnY8bzst/RC69Uodkcq&#10;MQ4j+wgBT4I6hircUM9jKsl8Bh2OopION2dC6YzUC11+nez1o3r/ChUgyLJUiU3IsdOQssyMEg/4&#10;9lUcqfEAGgT8/MUh5o/jvBSJ85a3+INJFudDOgmK870+yYWM4f27oFLY791gg2iuBQG4EWeOl9xf&#10;Hvw612zAZs+VuFt11kjYwl+5jBTaKeTikB01lzdt6teMzWpYI86MraFx9uXOB4Wgi1Sy/CYru+4d&#10;UPF7pQZkRL5k+F6qKPxeTYDlMCvmjII5SBpgmnnLIJLyPuWs1LE5rX5ZmYuoUWSDrMvqAfUsucfI&#10;eGor1+rLd+H8G5DGioKk7dcXqeGyv3SMOa1bAoLT6uUWdX3zGoDrIeXe/hwBIhpQ1g10QhX4lzyp&#10;1APS4atlLaoT3O65fKuYAcLqAo5FU2CSUF/Orx07M5MlFyNGlc/yWVYjQnP3kj71+nzqFkFDdjMp&#10;+/lCrjmwmGorWpUiIdd81cr5j2yYshFhoAi+zl9zHH/MwPMzKTSZ49bLNbl28oX3//e8qjP+D5Mg&#10;yov79JU303heQe/fPu/L/TRpMB9Q//Bfq9Pv9dJ6feFtlVEHrSSvznX2sX3DU4UwVDyJas4OBkpi&#10;NwqtRnWKwivF3AlZzq4NR4OXSLOy2HBKvPBoAFEt13vzhlQ+B+oOKOsjlEHe8YEfXAk29gvLzW7D&#10;4YOCMIKrptnUlX/5XUoiscY5MdkLc0KT1mjwInLa4x4tdDOXu0XX1ys5xHrWzGBAjUcpyh5FmCLx&#10;vZfm+XUIkYCN8gUTXy8WjZm+X2Rh4RSUg/w89loBBjZDfwgFrvAyTqrML9ZV8j7xebueBUAiWMmf&#10;HIeKYcK/vhiMVWK+4I/PLYdfBS0TA778czg5aFk3zpL6EBC0HvcUJhpIKkSV9zsNGaSDWko82AyX&#10;Ok+Or7NP0lpAZ2U3M2W5gynHl0OHWDO7aY7DuAqpBGuWlvNZ0xWC4dmqduMV84yKqZd1vSTuQNHa&#10;chve5qJ64jwJvdMwdVp2KRAQmLFnisiyBMxpdHh1sKDhmE+8vRnW7b5vbn/1skGnV6o1JB9VtDZi&#10;/tFzwB0aBHYzp7idHxtTA+HpXuWKNEJjLmzb/Vr14bZtV/u79YZ7vztEwY77fcdxnDge1uzQ4AFs&#10;Ld5/+QXSBBurrxd5NauV7P5TFcd54Pl44Jin4TMfJ1rreD4PnMeJf/jHG2Tb8O9/+Xfs2zDcYwh+&#10;fnzgv/3bv+Ht7z/w/v4L3t7e0Jp4tviWWanEPnf4TuPVxklba9BpNN6H46B7kG7KCVXzCTyeT2vS&#10;B4PdasI1MfcQ7XTR7gFD6h8wLHvA4IPUHZ7uC5hLrQpJGZRh82U/b07niz3T1OTgWg1rKs4DOJcl&#10;vJ3niTUXptiZmITWKRnIbAz7PD7N6TqXO2CN9sgzqr6fUBeKj48Py5Z/Hnh6MmAfHdu2YbjDcM1s&#10;hqxqcJRLFcfHB0bfrPlhwFR1QJbr4bWdu0OAlEPaWndMexedUcVvw6vVEHMujDHQPUO8OcwWKzuX&#10;TM+udp+GKho6tq0ZrJPLntT5zO9g2P8GS9s9uZE+FOrm7skL/X+pBURlAaNvOM4DhFSmrjf6wInp&#10;gSc+c7mDf0EdRuRkxYD9z9ffoJkY7BB4/wd45jcAafTzTOy3gTEafv78BNbCrQ9sngG+jwHxbKRj&#10;WUnz8zghfQBwOCcm6yogvbu4IP8W1ym6VaiIRHDux48fDm/kSZrCRpcTCkvqMT+TB3FKFnmiIVhG&#10;vypwzBOiwOfnE7/99htUJ8Zo6NsN+62jy8Bf//o7tt5wEqpIzOmta2L5fj0fz8Rl97NrPGJi228O&#10;6WNn6PH89EaqNtZ1rvBh3W43/Pz5YQGxrVvlDpoVgIs43TPDnVnw3rj2nBje7JWNWuc8Dbf9+QRh&#10;eqLZZtH7pz8nzC+XDyJWQcDAC0SiSkMlITQNvsV8lY/HI7LIb9vuwSXBc070P//5z/9KgcLojkW+&#10;Ebq8+OIx+ofCSCDFSROKYt4rpRKj/FlWBncARRMLWNlWIx5wmoK2OBBXYsqdqei7dtzi2TQKMoPJ&#10;dAE/yJrraou7fN4tGEiO3RhVOA1VwO7Ya80gsFbWKwxeSRtqSTKdGJcz/xifvK5bmlS+EiAeeTjm&#10;WeoV5bJ04gIQFxZrXdaPjR9ULXJEQQJniPtuGFgiDaOPAMpnc00qkxVPiuU9yjXy8U7Hrsqs6pld&#10;jNdpQrr4vRWKNU9ASyM1UNFT3w/iCmeGzFKbw9is3CGaGokE3bUGb2IxgsGxtAeQ7PDrjhTXfrz8&#10;xRqoZLZYMTkVobyx5CcVR9JyyRRTKsrFMSBUTHO+jJJBtTgSXbF/tWBFckTCeedBMXnvADgi0CbF&#10;82yWckId5XEGaU8E6KxCuBoz9rgW89EyhjpUrl3zezALxcaXxrm9k/eP5j9AKbHLdeL86kv1Klhp&#10;tuF12SjsWnv96OtLkbwyDCylehAKQKDPiDfqC+OOz6pGFe+SRmVjuWhdf7iSKlelvxo9HNGyBYgz&#10;GM4AvxFt5JoRKrlChvGqaZwlWUrsczoT7P0m+U/COuUA1RVAzf4BzgstA8s2NFhgPIuBP9//8pnd&#10;2xzcUIW0BfJRKh5UwCnXLpsfPKrlLStdczw5GgBZmkf+aA4IkzmRTWacGoa12X31jTdSbrrwKrJS&#10;THYKoNpcGSxd1ls6EcQzqcSVfIMG6F59RHniOxoHhcMOd03g+EJM5rLHhJ1hwxYP96EWW1a4YALD&#10;8R6W0SFAzcA0GWkKlZV423cMQptN5UxRXFhuMJtM5Dx7KaEkvIDRyTVPNNQPzT84dmbPBB9TlL2q&#10;xlG9UfIy8ohGfUhTnhmfzgz0eB7Hxb0Qynp7pmG+Or8ghI0kJ7jANJBOiuITOoTk+IznN0PW8Ez6&#10;dMR5tpfzui+VTcg5BF9yHs3sT1JrHGsUxxTq68WZrJQ/uSvqD1D/fFG2x/lL3p13v+pHlNucS8j8&#10;WPsyhuv/4rk8V9Ho17+1XoxmGy4bXdkMzmk4pYmDXfrTeMUH142ZoXk2fUY8S6SdOGeOiR3wHHKR&#10;iZSvhDEQv6JJ8i2jCbqR4EYkM2sR9MMdM3Unncm29yvkRZ4rk+ENhl0Nze9z4SOLD3SuGDYqH7j8&#10;DFjPHOrpGliUABxXW8KxzH/anFci9beLTG1mPvUmGN0MTEI2jN6A5sasZ021nhUnzeH0bDwtZaZY&#10;bxeFHa2AYxHKZofsQa6ryIgs8B774dW03XVnkVJ9ZDRC/SlPm5cCxVkugpx/p1gKCC2eVDvHtvfE&#10;ig592q8zkjajmnw2srFD5yPp2S+k7bDeQqb6/gXPbddOCsGvyntxyu3/0x1w6qX9dHSJESZHbf+5&#10;M9L05MYVS50sVZ+wJQXkqc0r9xxewGmC9NSlGVxB6xituUNioI/u5eViAedmun13+0jEYYAaK0Ng&#10;Um5OHOs0/Ng5w3nCfwtsXMeMbnOmpRh3e8JtVXMK0a42hyz1DNJK6KyeCbhW0ZfFk6hg8x/bwHRY&#10;yLUsqGPZjybHF4B924rsQ+g/Sz3pibcWBtJgjrXR3Lli6wjt+XD3JwAAIABJREFU2PfhWYFeidtb&#10;ZASavWv6XWtpm1+qobkeqo41bGeht+7n3XDFiWtr2MbLkwzI322dt23D2AZ6G9j3O273O273G273&#10;O3rvhpXcGrYxwgkzPYjHigALcJwGjzLVm8JZ47rH88Tj8fDmkQ2fzwceT8M0bq0D0hxzWKMnlq7l&#10;zRq9ggDqDmgFluKcpyexZeNE0omdz9ovyNZprYXn84nHYclZtj49/CcpBbm/3teqyOa0FBVQwx4H&#10;rBk04Tj4jw5iyufznCZXxOa3vLKByWZLp81RlzXS9DMwp8HdqGNho/AkhfpZMqKuegwxt+dc0T9C&#10;muDXX351Z6/iXBN/+cu/4//+r/8Vv//+O9a58P5+975aEvCPBg90BjSh+RYcg1/gQbEZdkLr5rhs&#10;vblDMBhhrDJ9Brz/8KxnsyUt0BPZ0dBwnj6PI+4hrWGu0/XTV21M8fnpsK8BHcUGxM69m2Fi271M&#10;7xa4v2YtbN4YkrKdOrROc0CyKp9jG2PgOA/D/hdb+94tuHDO07LvQ9daKcudV962W/jY2PiQPqg1&#10;Dap2ho4m6N3liQq2sRmawBjQtTBad94ISBfM0/jbbdvs/tPmM8/Tba4VwRSFWrNdl/0mthrmPABp&#10;WPPEtu1GE65Pb9uGc9qanfNEbyN08zmXVZS83T3RYLkuL7jtu2czL5znE+/v74ZW0Df88uu7w+Y0&#10;PJ8T++7ww0UHuO03LLWs7t6HJcQ2s1nP8wx4HnFeQ1iq4zDaOI8D99sbnk+r5Hl/u3tCq6KPHrqM&#10;qmXzE5ZGVXF/u0FhPSS4DtIa9s0awqoq7k5/vY+gTL6M/3e0Zuf8OE5Hg3AoKJc3pwcfmqM2/PVv&#10;f8N923GeJ+73NywFnscRSbdzZuUYzoUpgn3s+Hw88P72hh8/fhIjnJFZLUylvoKLptLu/xaNJ9d+&#10;iq19NUWoM0ZJVwpiYolddKK6TKqs0QtHIQ2ki7nlAl14kskMyw3FD3GdXxr2qLqlEy4VyauAofZL&#10;o8cEKWcsCX+g17XMNeGCTADp7FD1NaLBpvVymjre5bwYdXlb1/qA/Il0onD8rVmpgzRx/Kp+YWTM&#10;7G6tAU0DU+zxeKL1ZAwAIirGPW0tG5/YMmbkjCUl0h3Thw6S3mJv4Mw5JumEElhmxG9/iaoOP1zG&#10;tDeLipYxNKeJ3qkcUoGnEx0YYpn0TVqUQRHkHxW8m/usCT1gYzI6sOEVRQFpGFLpj+9Ueng5efXl&#10;lPifXFOVk693rA4O4fjiiJbFjLG5Au+0RriVNMaq2ZM0QBgE0nuFlMhT9frt64OjCuWPp5uzVgRD&#10;vjrAy1mn06WMg2MmrV04A3kal/zbvbJ/9nXJa1Svc5RcTxuWlvNaFkIqR+Na+yq+OE+qYSRI5/dF&#10;04q76OVvdsdcXnEjbvDa0tHaLfREXiN0qktqoFwWlL0UQHQCUfGgMT9VqmHpkDUYjB779HI35yvt&#10;OjV3BlTnS4an3DkjAmgH0EKxrPxRajNmh0gin/W7AEKogYYmXlEAuY5HYzig88LG1YMWl5qSpfo1&#10;Y4s0DG98GbMXNll82VZui8tvK77M3MdcPblsU9mcIlucjoW8N59BGKGK5iUqV9bL622xDEplpVGW&#10;5eXqy6wg/oaooA1rjGboOssz8hDOPZ8FRW48suoXRfL+MU/hoXG+xWqbuP9X6QwPZwStV9IktA2d&#10;4JezcqFhGup1OPaHOSQlxkTnPmVLBFBVoY1rTF5QHOzUGbTMwWkxgsX8nuT3/c347KJTkEVp+tji&#10;PmVZ42JNzpr0X+XIV0b+5R2Xn6EefZExrzKK68jrr8G5ZJRJGzE+mIyOpsAv+0/HeuxtOYCXYG95&#10;rzqHgsUTBkcvl1+/V/QBdXqjVlz3SsuCxtqUPTGnYIqh1F81n1XWSP0s2nlrMWdAylHxz18kd64G&#10;g59S6M/H5vOZy5ImQjxiQqfvS2MCijl7pSnWbM6PHMtYOEY6woDoraGlAjPgWeDYlPYdQlVRD6Td&#10;wldA4JEGhLNQIALP/mlJXIlvRKCNmc8AncqWnEJ+y3tUqCf7XLx5Jlc4smDhjZdDh5cib74hqNhb&#10;8+5mw19/Ep3JhOzhvyoTLi9m72YVAp1i2n0sXxQAHwMzSGHPYLKIQCFreWDk8o08A/EOz7lahVex&#10;EVSuDs2s1ktnkKwoyfK9jVLinHacC9cg6BBsEpA/nEnzhBhL/Baflzn9VYA1PXgL8uUVwcQFM+Tn&#10;PLHOM6HIyuItnytVw0hqsgkCSzFPu36SL7j+snQhGsYzG3cZ4E1WPWfTVd62izi28sLypB9VOqhY&#10;Zg8QNomOm2pPUO9m0krNeHw+nwFhWflMJCsstaaMvBdYHWzry4rj1JM8yMYkOpeV1B1IB8wGPh3r&#10;mJU2SzVgscJmWwp1mJVt3zxTVSIj3iBYDNPXxmGrNwtefW10SVuIAUJVjf5VY3R3CJpDb9s2bNvu&#10;60dxZJnhFlzYcK6F0/Gi17Z5cqIY7AUMwkDMuE19pok3i1xAs6Z99o+2ra+xy5kxPFllZQJJXXP4&#10;ekNNx7MgxdUuXiIB9UBJwSaOuhYw4MGa5b2/XNZ6AMdQj1YkSbExq41gmRnuPMvu7Z8sNow1Og1b&#10;EIjxuOQBVPHb+6+27mPg4YGG4zxwnguPT4PJac1hLQaTMw1Le9usR5pBjjS0ZTTCxqLEtY618mey&#10;Qp58gwgJYROI9RR4Po+AtVC1gIY53xt0WrLiGBZkG8Mc1M/nE/u+4+Pz06sz8nyvtXDbd4cqMiz/&#10;gJxp4kGd6Y0P7ZnH0xqsxjkqPArOC20cnrXtgSq4jD3n6cGz1MtCx1RvWNg7zHk6PBmTCa/N+xLY&#10;+vRuMCTbsMaK276D/ZFYCdd6c8ep+aR6M4gbu/cKZzqzsaVZz4LldHeeBh1DeB1WxokHQkUapp5Q&#10;FUw9sY2Op8ObnOe05BNvjP7x4wPvv7wHygJE0GUY1FNr2G+GX32c3tjTl/c8n9YYVYD72x1NGva9&#10;Y2xv2PcNOoHPx0+IDBCH2wIu5OcWcBubBfu6N8c8PLn1PKc1GIVBr61l+PXcS6Dh8/GBsQ1zuB+G&#10;736eJ6C2rrfbDhFPNl0mG/bdGvF2z/xWTbn6XM7zesfzODCn4e0fx4Hb7eZO92LHSUcfrqG3hvN4&#10;OupD9j+832/4+PxEbw2/vL3h4+MTuwcsf//b36xiojUc52l07/0RBgBpHZ8Pa4j7+fgAsDD87KVS&#10;mNr7t5o7DaxXZ4VCE7IBhfkXxQmgkE8DjBmCnRFeAOYYnqGlXDNEQyO4PD9VdF6ThkWdghkZVFSv&#10;yhZ/yuUdu3s63lsxqPw7jr2YjmdzFl2ucqWGCqEJj5EKLWchrqzUNb5giuvl2pgT35VUJKqqw3J0&#10;CjQKFmkNA4atRCZF52/4DsDOwwf2fcPn5wPbttlhOk+PhLYQdG3YgTNFEmB0EEAI4N56RMO6C2/O&#10;13QAU1bL0gRJXvcmXyE0mh1qdQUqcLdcIHVXvpiBBtic99vNFadc6e7GyTyyIWgYMyC9hRkbe5RO&#10;8FfbIAMm1QD+7lUNtTrOdPxdv83dDqMLCGPAstv9hGgQjuF81SNZ5mJLvXjg8zmtmsQsa6OyV65V&#10;Oor8dyrfIfT9eS+KVM7bnFCpwpTzWgwfUyRcoYhKEn8meUqhrbyN5hpqKif5qa3j1bl+VQX4Uy/f&#10;44p7Jlt9qPr3olrBd4z7qvW+uDquLuxEIJKZfRABmwRx7lURw4X/UiGpLaHsc99NG5OPR2hkhLAS&#10;XJtrIhbGhp9CLRwxhpnixrw3O9Lm2R2a331Z13hiwVa9OnUkaG8p17W5BHBvrZixafrSteIhHFwv&#10;AsDkHF3hAuaXGY3b2M1pblX++VnOny7ZyIykQyKMR01ez+sVto+KMIQ5VhsvO8Y36GoeXVdYn/AJ&#10;Dfm0gtaF80EZ35JyzopM8W8bLxco3HCtlSpwGdV8f4VhDY6/YFU2ZgLmnPlqbqgJEEFKAcLhQ3kp&#10;kljcV7KzWYVc5QzkKp9jhuUG4vR9ud2LTlN3MU81w0BJtxdqFeOPDPxeuVYZec0cIGSA5PhS18m7&#10;w9cinOAx/zwXwSYE3rCRekIJqOFl3vHYdCwyUKcaPr6rPELyki/rVmTVZe7xx/W66xjq/fzKixz8&#10;yndsqNRzXmkaLq/1os9w7eNsSDorMpf2yk8vPJ5rdBmEcR3KQO4JS/vrebvopRe5QuNdgWI8Vule&#10;+y9csmqVV/kM1KjDmmNeVvTy4rULCpkcmFNgiK3CI7JZwutdvlC7+nqIj4HZTx1eyeKMbrKYhM6C&#10;oiPkRonDPLZYX9oZcaqb6d6Wd65B/41Vm+50j/1wpr0kG5HGmguATucKq4787AmsipSU5/qNjcsz&#10;AQFArFkUkPTC50bTV6WckKBVq5EBSNnNA13kY8p9sBuCmPLpyHedpGxidYavUPrSiZi6h61gBqvp&#10;HM59bjC9RhasAkHEKxa/kFfQkxb+AgGqLEf5SXHMKhEtjkZRiwUyRxQ8K8hfl5fQM/lCpoacssev&#10;lK8igLSr487ltB1jrmgqBroWi9GzxwMQ+pIK0PvIKgU1RwSdgac6vq3LiLSJq76Qj0x9J7QpNNWS&#10;MVpkiTqEDtyR6E6dWFN4dbcmr6QD2fpc2F5OrxheamX+z6fZh+e5sI0BNA2IEQWg055xnhPbbrQz&#10;3ek7V/JCa35p+t9cJ97fNzyf5jSmo6O53nAsS756Pg8c5xkZmRxX3XsRQRvdnVfeELP3gNDonon7&#10;eDywNjpwmYlrdgbHGFnuIplBCQCto/fN4As8ck/Hujq/psNlOoTG9H2fU/E8Ds+WhWWa7zfc7zd8&#10;fj5gQQE6G2185zyxyYiza45CS3dQBQ53Qi61tTFc6AIZJoAszzgVo0MgEw+tkaWETlGPbuqBtsYM&#10;2GupXsBaWA5BGNeq8T8GZETMVrCzbN9dh53PqdNhGDpENJyVnC//MROer+VNqeH84XRcaAZUJ1g9&#10;QmghBnR4rhW32x1v7+8YY2DfNvz48QOfn59YS/F4PoKmbt6QUHpDb3skCxJuwfCM4dniDc/HE9u+&#10;Awygxzwm+vC9WBn0ZPLPnDkngwRByJTlQYNwym6b+V38/qzmZ+Bpc+cn5ZTAghP2HDp3C9RTQwRE&#10;5jxNd1yGF66LDsynZTWTFcJ03G3bw+m/1JsPLvX5APtti/0bo1swDtaIkzyf+9K8SXBrGYwczEIH&#10;3MZf6M3uOawMJxIkLeBmTULVz/yxng5FZc5XAJA2vOpMIlN53zacMJ5mPfKML5xzpb6jltlumdXD&#10;glgO2zP6DtWJ52n7tG3Wv84CZxZ0wNa8AaQ1XJ5rWuZ/nI8VVQd9WDXLtu1ozfxY53lgns73o4IW&#10;EAwsXdjGhs/HJzpxwsUyvaHia6/W8JVZ/8FrLHhAaJ4xzCvwfBqk8FoWiDjZoPL5wO12Nz1udIMs&#10;gmF0f34+0LzfHivrmJhKXrnvmyXWjuHyIPWANro3yZ0A6KNrtvbk803weD5t/52f7bcb5pz4+48f&#10;OM4Db/e76U2jY6qi9WFOcKehucwJ//j8ROuCQePddO1UcEOd1XRgBZOsxprmdRcDPwy264sMidHc&#10;dTEoeK9Qm/DlA25f6oCXl5VZ2yLmtTSsqbRcv5QGEELnrkqieLlKtYuuQwo1PN66XOJKDb+aBmlH&#10;ZGUUZd4GtK43oC3k85Iym7ou362JrYGGUQZ4GadH2Xr3MlG/lcHAJHQKnMkeh5U3Dcf77qMBGDkO&#10;KhEciysTxBqH0qHm+E5R6sbcF2p/xViISanhEeGq/NQFjwPlPy0znRHFbgqYWimzlaUbtlZCNixr&#10;BtMs40PP09fKunIze4ev5kaKAtagTy/DiXPw/SsNy68U8/U6KrK9GCNXazqv5ihJIfV4hSPAP6i3&#10;i2v41FBs3NiTzBLLtUYSOA0d7qU/eBU6NTdlnpfvZ+6fCHBxrL+uTDWekDRO44+Bn6RP/rjyltjV&#10;oNE/eE68mJmVJdx1kSMrVQBRZvZd71EzAJiIBU0D9pV2zLDTvE35nbQOLdeIvIzJf9JwCWX/Sh9k&#10;P1w1GsP2IKcq8WcF/WmeVanrKsHfdHW04dhjxdER5ONLWA3WxTHCjdVLv4h8SqwQMcDV3fvq5e0C&#10;NzRcmXfW2pqw6Nj5c8koFCvR01XqzdtCKbhGZFD74I2uBmflZ6fuefl5mcKr/Mt11SUX+hNWDwmA&#10;po5fajSzkM6KKh/kyybnvovvZbkpACtx1VJd9PXMOHROI314sMHXnfurTotJ04C60X01wKwEXXxP&#10;pIzGaIR0yz3375bzLTm4L3460eSFpvyXc4fq5HzRDYpUj2vquXY8SLsvs1m+UxLqT7sJsQ7jqWTO&#10;XPbGp9MhCkSJuwhWZOX7dX7WJFavzKLyEqHj/GWN5EprwYf1ZVVC7r7S1FdZdPk7lLZg0WV8fs1S&#10;JLbzd/d+3View/pQHrC8A+UXZZ6WW2WQUUILQWgjL05rpHFb732RmUJeonn2pPz9zbqkXNYvdJ5D&#10;999bScZQc1qG8xw1eMdxO0UIeV59NtfWzu/Sa/Ugl/xy9smnuR7kyWS2scFlCh7IXLqA0wLnhNWD&#10;wkuTTZ4a39f8KtemnMZwgn+zpgKkU9ZvUpvUQgj/QpoXyDLT0mSFnePVSAvmJBBXkOlkoj4YIulF&#10;H7NKnZSPF4oWziG+DKVm5JOWxX1JXcHWnyc8n/dCLsngQb3I96rsZF5+1XnsOLEqwDJJuf4X+KDI&#10;rOZBwpeXZU2XuZFvh/PE7xxj9fG4vHD2E3NYYrBzSwyD+RXMznQSwnk5la6sTqRIuzbY9V8Vobea&#10;o7P72hhEWEMJdvhX5yK8gOP5K/D2dscYG7bdHEePz4dnhKvROYO/UHeok/klXQAa0CyRNBG6qTXM&#10;E4g57Zc57RuSp2ucZztXNj0JfGYzwoJyIJ3Z0kY7x/MJVWDfdzyen9g3cyJtW0PvZldJ2Rtm4u77&#10;Zlizw2T582EZj1OnZ1w6HfUONDY3dH1wDcsC9TNN2AY6/BVwCI2FgEe/8OFlTsI5vfpEonkps4qX&#10;O4Yp1JS8Sro10kPaDZvDKgDqjiDumlUxH+vkStv4mznJzsMyrh8Py+6sjnUl1BBpUQyT/OfPnwAE&#10;22bOToMuOSDyZjA5c0KOA6033NiwcS3Mfce+bUaXx2GVCiX7WdzHEv2+3JkeuN/XY1Ac0Qvsi0U9&#10;FPCKkCQyd1jxzDqVKYMD/vIgHoNaALxHGb9jOvmaisPhG5iVzLFENScMMia0smiWqZ7h7GGg5Wek&#10;WfM9s/fptLczum0DTQTPxyP8EdMh6u7vbzgen5bBC6DLwNgHno8nFIreNjyfn+7EN3gMcTqjzXzR&#10;78SdkhDs+w1pMxsdzslAjF3LjNnRzAF5nifaYNYupaytgmVlb1F9cZ4zdCjy6t5Mb8Bpa/f0xodN&#10;bO1PNQf4XIbdraKO7d9wPI5veTuoT3gzX1ZcAOZD6g1Y05ygkQFfK8P8bJuzdGK0G9BOjO5OdXfs&#10;z6iaMB7U+8C57D1xiN1oqroWBAZH9ng8YMG7mVVRztts/Q2qpYmvq5isYo+vqC7warTlPL63hvNc&#10;GBA8zwe2feA4DSmhOQb2MYH77c2qd6Yzq3mi992c+M2y6M9lMCmtCX7+/Gm01odnvsMdyMZnfv78&#10;gDm1PaByekVCU3QAj+dP9OE445gekJi43+5gsPtxHsb3Nf2wimzsimZQxm9vO87zM5qAPh5Pyyif&#10;07PzFSo2dm2WMf/z5ydGtyBATc4BgOfzGXTQWscYJqfXJH8Ux4M3nmyNhqf3QvCGuyuDNxYAMVSJ&#10;NRfQrGrtnKcjVzwcmufEL+/vJoMFaGvhWAtb26GrobUdAqD/0z/907+Gg4uKKVxRkIST+M5wSpNC&#10;Aw6WcqXKdpTv0jCO97RgErpuZeUDhjMmwlIfgNF5Lq4d2DQlzWxzcHVhyY4Wxd4eUFRVH1OC8NM5&#10;BDDTqir+rn6G8p2aNhV2xPjUlXR3IbC8TrxEzQ0by1ThShoTXQJzcsCyzENxJfZjlJ/SYXBddKUx&#10;44PitiX2IZ9r37GGmDMiUnPN+JwC6HChoq5EMUvD1tYwrQwDKnGDkk5sjankUXmCSHT5zXUjfcAV&#10;PwrAkgUUe0RYA06VeJnpLCBmsa0JHeLZ7bpm5/Qm6H0Lc6GJRFMS00NtDoyAErO7yZUu0z6RwEhM&#10;BZeX+Phi15LuIOLZFtzTdG1861gX0oPfOS3pbxwbRtDSXBnh/vgNqpOOR3Uqs3naZf2Dnr2EKJUh&#10;yU2Jc5VGLB9m3yedl7l69pjW5hnxPdJOfoW0yGszqJXBLfvhvyw/XqhOvGJ8Be1p7LkpffZTL2tr&#10;v7OMT5G0b6Wk6qXnknsl7HKPNGZiA+26S68CgeNapg7aJNdYaoknFbELw81sF373NQPkQifky6QY&#10;xxYWPyfhJhHjQQpE1jvHSYoUgnNC0YV5bkYLdNxa9pmUZmtuYYl1qRdLVQKrTrhfzPKzSTnuOLIy&#10;J86xE7ZVwQhEHJsucJ0bFzXkXMoMBTxrW1xBsm1SN3zF+QkAb4JjOt+COajIvyQkFPkKFWbuM0uz&#10;uarhAOGWkDaDDqzpVdAVGsVRzt/PtMlnUmjyrsQS1DhD+W0AWKjNb+1SBhGdERACwOfCbDnxrKzW&#10;qsNH3KHgSw5kp3OXV6TPgDuo9OrXdIc6oH5Bnum5f2ixBgjaCR7k65hwCuSwMUQ/Q8lzY1ncDiSm&#10;YcgzJK9RpfMECVOh6liJvhLCk+O6SqHF5ntJGWIU3ELeq9Cwc17uaxAZn+5Ar1jPwTP9GYGZXujP&#10;aMAmIeJNSsP5gq90wCXR8kvwRP1yXZwCyWW2vUnHmIOwR7Ym5yCeDUWeq/Fgvdy97Hr8zJFcnXBS&#10;9iJ0i5J5G7TCqfkvV4nq3y+lyK/3j2vjeXQCUN4KD6hxRadT0yvciRf6SWK1igjEExh4Fkw/o87S&#10;LudSRLC+4fuXfWgCZQNJ8nZQf08jX4p8snPF7L/gMAA84aI1FyZ06JV+RIiFDfqxdXT4hHiO04PP&#10;rfleyJc95VpkoDd7Bvi4VQJrtHca73a6FuGSWssscrGs54ZG8sxsYjgPJaMtvB7S/cylnLcydA/6&#10;eeCMfX0yxqq+3y0cqK0zaUNc9szY19QTpMiHa5Ud0NyJu6CXE4HI0su+O/xMyz5RD8BlrYHLY0Pf&#10;piwl/QU/rnqLNPRyDTg3ZNCTLVTpEGUUm6MKeemQA5ElHjTFyiN1tEyjqbmm6YHON6UN1/Xt/MTk&#10;/Da8Vzjk6Zzz9SNW8L7v+OX+jtttw75v6GPDnIrjOB2XemKdVo4+3RDMzGy7f+N83cEEQr+Iwr0Y&#10;yWH93ObYzBnIjGQFLKvUfw9572dVXPHk7RtgTci64WBDDZZhNMvo6475rSubHxrciQ3GoA1MlzA8&#10;ZucDgEMbDHPsOn9rLfX1pZ4RKWpHRxqeXnFs2bR2/3DWOSGEriQG38KMUKJ2WIZtC1uOYoNyEk6D&#10;QXPuAAt6UQXQMQL+yDjjGMPyMh3+QNWbYx4Px8SeXpmsoQvwoNxvN4zesTlO8nmeoXPOZbCj+7Zj&#10;bJaxvO+byWTXp3rY8S2yL8lDRQzOBuINFNFNT8Wy5qzF1ok+GP63CNN2SGGeOOJBFYHv+4Lr8i51&#10;eOaUcsOhgGgPigQkDTkTKyTXVJzrxDm90WKzQNacE+ealjk7BmSZY3U5zVlWNABxLHRB+DE4h8x+&#10;b+7X6Nj2Db/+8iv2bTdIIBUca+J5PPG3v/0d/+//89/w8fET277jdtvx/vYLWu+uU3UPUMCz0FvA&#10;06w1cfPM1O62deWprTWMkZCtzeGHaBkwMTCDA342ljWLJESPNSNl9rDhjh/nibENfH5+Ytu3Am3D&#10;fWVyoEHTbvvmvCv1f0H64hTiGfwrcLaXWrDB+DBinK0bPAv5UX01sQxrZzoGS+Z7Yo5ey06fJyFj&#10;PBWhQhuL6Z5Rqey0c5xH4LIbvbj/yYNXzfuZVfglNnG8eaABYJWa0c9xTDBYLp5I6ZzN59P8s9JP&#10;CdQfG87nCQHQ3f+433bvGyGJue5BmvM0Gm4ysOYBKGFO4LA8zfxuYoECBoBaE5zTssaZ4Z3Y3XYG&#10;MpmkQvv5OV6WyT1V0TfPjndbYzquOcT1Aq92bo7LDrdZDFbU974zA79Fn5Q5GTA4A8KFtHWcBrnz&#10;97//Hdu+Y57evxBGX/NkBZAnT6wz8OZF7DkC4PPxQO8bttswKBgoRAbO44mtd9fVGiBWPXA+n2jD&#10;AgujNTyfD+xj4LbvGNWMUCWZVYp+VeYRwgdLIWGw2YcXB2g4xb4aRXE40+rww1gcEPypZvzVjFwK&#10;3i9j1KDjeD+dPBzfvHxPPPJv1y5nRiuUIfFsxNeXHUDJTOBSKq11PcIpxadMqDZAJlSzHEr4f/Uo&#10;DXLOtVldSJzLW7nOdW0YdaWO/tU4gz/v+rpkL1FDKGvcarRYNUpfAmec0Vet61/WCVkma9+5Nnho&#10;bkREhUI4gTJSfKGsOlbQWEt4gLBIqDyr2D6AhpLdw3CyslFFGhY1+OHvSa512eK4glE4QpBKz+/G&#10;NfW8vJy1/+6Xb+7XU/ay31y38h4VqGwMJnFNZhLxeGp6mEB68uY2UQ5nM7HvXPlB/R45ja3NFSMR&#10;kEK3HmRLPSvmkhnfCAWMxrTGNWX6ZVyrrPbXjO8XuuJ9yjmK/dYkPc6rTkUEvmbUvnl/hwYRyzHh&#10;HMLQdOxN4ydJLfFsO7iOj2nC8ruXXf//j65ybhcpYcMib+RUg8iv9BHXNO8lwPm5U8P2kI1SGqyk&#10;d132RK//83tTSam8dZW954Uax59B3cCWK4eV62dzUwQYM5D9HiCxxwKFijvZy14XO/Mig0LABj3b&#10;ytkZ0Lh33J/BTsmzYOMnpE6dY3GCOl044SEMGncaqWYw04xcz+4C72HOfeN3CsvuxuUl5MM+A3Fe&#10;zTPX6SgBLBuPeKnOY8Mt7hNWrry8zKs8UOIGLjuKzgHiS9hWAAAgAElEQVTAHUvpnInsdJcFyuiz&#10;rwizH8SzolCMBdLoK/9IeY6Ca2ykT4V5UWYHr2gve2ILpWuac6ZO1hmiln2lghjnI8pEqYjbjJqf&#10;PTqay9Lk8OsfldeDR1fA5rTBLX0dqKvJ6y04AndEXLdNLnw4gnqXfU0BI/iqn1x5c/IhZsNes6zT&#10;+RxyRzNd4zvxKi7EzeBcUZabQ2SA176+dCY9cn1eRmd6TTpvATr0bazmOCqOcjU+vtyJZX64jkYY&#10;EIuoegXAAro13aUzmCtCx8J0oVj1coqm7yRBVN6Q3oKP1cOYsi/WN4WkyVNVpiuAwiuy/pR05c59&#10;DxpqPE/jE6iidb6Xcwh9iudUkzdfRBTIN5eV3rujaJTmWdI2ayIf6+ONg0mjUqYHymD14yuB3w1o&#10;OFPp0AxoFK86Cfxxd2B1b7i+9IgTqGKVOLYHLeR+IyQLF75Z2TrYIDXOWOwKYrMvfLQqcoj1M3mo&#10;vodSyTnuRVlHPlEUJ1CG8QuZSOCMke/7nrTmtOtB1Mxe9SEvZCaw7w33M366jBenq1CUlMBg1ylz&#10;PbTwB76/fF8urwuNu74gpE4fB+G7nHaWWvn4+9sb9n238vLNgi5xN3dQX+ArQG4mwavWpJPZ5lav&#10;45KowpxTUu7j5yPWB5U2nKdfNiunvM6ZTSqByL6js/TzfFh5vttuc65wOI/u+L50RAHpxPMnn/P0&#10;5nZVt7NsybSdTOcg/axlDovWBJ+fH2h9i4ry4DIKMBhma6KYXqk52ojkPl1n4KnzbEibWGIwRKqK&#10;TczOplP1ZMalSDT8A5+jinn6njoMB3HBhWdKJJJUmiy0aU382PC1iRgsyjKsbHMkGf8weIMGLHMq&#10;zXN65ZkFwdYy55c67EQTeBIaIGCgG75fpx/VtJlIu703tAacpwd4lldCgs63GfA/6voiQN68MC23&#10;xHg3Kz05Tn9Q93N+zmlZu6KeSS0BmxEBCrHkuD6MDsORxsCOVy2JGOxB7E2MERf5SidcTRLYt82g&#10;E3Rh+vk8ngc+fn7g8XgAYpjZPCbHcUSz1Ofzac1kPTMb1P2cFQ2HJSF2M5PElpqOyuxmNo+vyS0h&#10;b31OWs5ra5a53rv1diNMq8HeGKzQNjac48DoI/sE+Nlro0DsrIkuiEAb6SDm4eenecDwOJ64326G&#10;o+5O097YQ2Bi2/o3Nqg4PS7P9HVeqhZAOs/TghBzBZa1Pdfodq1l5rFksLK5PiF+zhlAsvHbfhlG&#10;+gcEDfN4BpTHGJbNLN16yT3ZDNibYVJHpcO/tWEZ+WMDA222V+YoJ331bhApzZO0WtHPVRXP5wPb&#10;tlsFqRpE0hjdMqqdXh/Pz6jUUZXgp/u+A3NFY1BxvryWoLeRtqJINKM9zgPvb2/WqPdc3sRzxlkQ&#10;6UC3PTD/owXZH48n7neDO2HCrDWpzqqPzioOLLuPn0/7zCBfmphfkLjsvXfo8gbKvvc6FZ+fn3h/&#10;f8M8F4Y3FD2fy/kue/tZcON5PLFvNvcpAoBQOwY1c5wPp3VLDIsELQh0TXz8eGC/3a06Zk7sjkff&#10;m4TDfVCBUKgLAZY1pwAP4U8FC5mJwTKmi+JcNKZiaqHc5EIsodhCvYSBQjybelBZhisutClp9pgy&#10;mY9xqfWi+KczoI5NWdLsz4Vnon5rQDl3IbOoGnMoHUVRDKMUSAd9EUQXZZ9rGqJ+xff4edmNOq1c&#10;n+sSX55T1/z6OVxBVWoWRWEyopKiuPGe22ZlOMn8s6FoGKQUjkWAAozonRguELmXYUL5fLimNixX&#10;9JCOlqoHh+NV/LllrI2GkcIN0lTSuGDP48C+3b0rrZSyS2bQXxdWLm/VNc0xusZuf+v1Ci7vl+9B&#10;Co28XmjMkmcxMnhopcZafB2Winh0WeLGNKS43hVSKG/Xyt5fCDzGKwKveuDn6fy4dLBWulPUZaOW&#10;J/prpUOTWPmvTm5j0MVZjvpZoZuyAEH3vA5wXEQEIVWuVYb8ze7mm+R9ZMZCWiQPlAbVisvF73Dm&#10;uRdp1CS/SwNO4v4F3v7LeHmv7xz8f/R65Rk2SD+Xfj6jlFbk8h1pud/ljr7/dBloQosIAPHmnEA5&#10;i+SH9jzn1jGfpD3yas+CKdgyYX/LSxBGxBQYCFRW7o3vHbM0w8gszDzEXqlA+U62XXgmlxAaDnjE&#10;PAutacoFnsP6DP6Rv7VYhcImUi4xA11zn/KAF2cm6T1omH9fjWXJME3ZWc8mq/tRRrt0pSEBNwpZ&#10;qgnSBChacKGpcqPUQr47l1dZRJ6f2YotlGUAWI0KNYPcCDojRm8dB4XLde7FxVcyYqk82hK6c7rw&#10;AHE+dzmPhf+aA5MwAzmfCymgjNH/bmK6C/ev1UP87YHmzciXeK5yHdXlYywJkI4iLeIMaaBUGfzl&#10;cSlC/cdVP3gd66uewAOZvPW6KpzHlxeVJilrpkYjf/RKB2s+275O+tIL7fJHisYvQjvls58tZh+1&#10;+IxaC3n8FdddPUOSfIN2czU5if8pPofuOiXf1etyfSsvFFmpyDlxOjVMbdclHZM2uwulPGdOl169&#10;0FVAaC3I9DqThglB871aIO23clZ85l4CjbYCkSzPlsTcEeuokXDRx8C+77jf79i2zYxGkHbNyRkl&#10;7a4j1iXKTiVa1oGrG7uHkJUxD1tDO6fMJvcVE4FoDx5i7IYB4vyu2TrdxZySjUO0peCIVUqec5HH&#10;QQzloL6QapzrF9KoetISyjJcvsyAprzc7AJrxz3x55sqkRne+Ty7nlCUqjPWuLUGPd15o3kvKIMY&#10;r3SD2BNFD7oW9YxHeLa4j5cVaZSw6vwi5CV1AipgQDj/tj5w2zfL4mUVi1rwKh0pdhs69Wjl+UmB&#10;wBv/6UQ0JV3LG44CWYsnl7lzD1ZZFynX1AQX9SppEWbQ2TjNabegvUVGbvS9ko5td17U3YaAwWli&#10;Kc7jCKxjC9CmlpNxqo5zGv0YH1t+7URvA611zDUhvQcJNjFH+/N5WoX4SluS6xObTDqE4HieuN1u&#10;gFqFQG8o8095aQ7k1Hu2zbJkpbm9p9YDq1lUzoNkGYQLOe225VzT9VL716UFb1Zp0N4CE/c4zDlt&#10;DjxFH2Y7iSeRsSK0D/t8qQW7S217VFKzCoN6j7Eid1hph3rDdaBhaqkUcHqoSRQ1wQXwZqShC1nA&#10;ZM4TU4HWFatABxL+tDEhxWmBTRGh5igkwv6K/bRx0Idgt8lsXsAhXcivFxyxoGaAGw+PKgqOdzl0&#10;Cmytb7cdv7y/W1b1Mb1hoKIF9MbLejQxR/J5gg2L5/MZ+qi6nNG1osKa2eB2j+5njE0vvakmzNfG&#10;ZpHTBXtFeeutR9YxPHjSG6upara50eoRDWlP39+0jy3ZsNsYFwKCznis4dePPuJEqRTab4ZHT8Jg&#10;QsYWjWjNobrtLWRBnA+1Mc/iH2Llx9Y3HMczIFAsUDax1umBEq4h2a8tznRnPPfAeJng7e3mDt03&#10;HOdpzuelGGPzcVui46kHejPeYo0iEbqewqsOml5hhnzeSjxCn18EpKhAOe1NZYNiW3/OzYIBVgVi&#10;TXBHZHuPbWAfhp/dHIqY1HCqnQHrzWcVH6NbQ8sDFoA5jhP3290C/MeJuSZusiPR9TkViWz4aZHn&#10;SP7s3WjSGqUOsEeU+hlTnRjb5sGxZRBgY0Sz0zHMqT3dhzZax2oWTOqt4efHhzmvjzPk0tg69DSK&#10;PU/PqO8dn49PADBok+cBSLO9d5nWWsPxfKAN4xeE2Nr3gedzWhBibNi3LarJ1hLva9isjweAHx8/&#10;MfA/+FpLowEiqMRXQQtkWf4fWUd/9HLlvxo2axEQ3hj+LNg2FyUr5GIRkHz/MgwXEPAofBk/W+xA&#10;DcMwcORavQczALLEP41lKoKpjFCBikYqQHG6tDTMynTsFlrW4eX+364pSwZdib4oCjWbWS/fovFH&#10;psp6cOLdgUZVu0LKiJjjuEnD4YIucL8hcd+aZZdzg2NxZdQW0MCaNCcjnZnp+KwMSMpa543JzMiQ&#10;ihOuRMMN93CiyYZiJeB2u+E8FogQdHrpUZPm2Z8x+z/chTpHU6q/v1biOg0j4ctV8nW/rs/4489e&#10;n1PHlcpbiZTTeeTQDihGG50+9noxXJTr+rLfTiPfOR5CGfV9hsilD0FUVjg9pEMYQRMgjZQ1SKe4&#10;f4zr56QVVcsoJVleVzGdDfkO/Fn8S/K7VESQ47WXZe/adVLep/HTADns76gKua7R0hXnr43hzyfP&#10;8oxc38v1H5DCH/nE/rOXQkMxIxUHX4q51jPOM5kPZima+TfGhRFGuZRnzp1rRpl/az2CrOK0uNwR&#10;HwaIdkjLUuFrpQ8zubxkbM1waomQkhquu1+CFpoBmleFLNfzuqdfj2rhU/FhWkqRCe7ygXAlAtKM&#10;yxF5vRfKpuj1rVKup7wvrEyPDjkJQ17LqPwsKgNtfLZceWyduQqs5N7eIeyCyWjDX/Rk1gJPkKRD&#10;Y+bbpfvyQH6XMr1myiGMMNtVL8WnEapayqIVawmlc67rq+PmP3gRJif2EZTpWSYf/SPcGKR2xKAR&#10;ljVbZTm3qKA2WQw5VuQee1jEnHoPnsSdzLP5P6h7xTJ/E0CLc03aqrJBLjzwsk4x7zzD/M6Xe5fv&#10;5O8Ip6Bf/GWsqPPGK6mSNzm/wGuwzuimuSYo4tm7/llBjwPUk0SkQEv8Aam0wjAE1ywhO//psDPd&#10;i/K3F8Ugr+fX4HQdMo5DI08idEUTh/5yPSbQkyIM9s06cv2u8ozrdeV7HFtIBZPhUA+G4yJ/wzHt&#10;9KASrQbBgEWq8P53UYssJSbXyxJkSgWPa9uWNcZb2H1ab9j3DbfbHff7HbfbDcf5xON0x8u05n2I&#10;zOQMvn5Zo7Lu3700lRafEKsKW2CZk2JVF1pxzl70JDF+IlhYTdCW3bshsyHzQlBBybH9h2ys2mt+&#10;LqLQ6OuXQj68iHa+LIgnQfPU7FLO+veU52sZRuEyfpZHLB8Q/gT/oomO5I2h+Gg+EUBk9GcQLccp&#10;jf1CNMgu5eM3q1TOARsrJo/JNeQZHV6m3sThGZsgbal1+Q4bD4KwR7DGgqzvua6+FL6bdE/8YVIr&#10;HdqhR1/Gl3IwduiFEYp4HyQA5/FE7wyUNvRmkAHbNsKuHFvzsv4Mh3d3Zq81PVtasxiyOVSDdEBP&#10;EPqIY7TxEALMx+e6sznGsrcMbdWwsUkfYs4Q9rCaa0J1oveBMQRzkc8SRgQRSAY0IC/6siz0fdvC&#10;ycdAt0iuXSdsq+MlWTBBDY7F92MhdSA0qxIw59dymE7OQhCB/M7gmNMIDJd92wZaNzih1lr0WBgO&#10;8SRwx7qeCUDYDHoCIlgqF7+AQDAnvKoUsGB8YnEDmfEZJKXLsk2XweRYTzb1zFpnPR7sjX1VQppo&#10;zFsFDlWonrHaQPgvZo+TXgVANEglrbt+dE6v0Ao71ByzxH42OJHMfG6t43a/WWC1CdYx8ePnTzwf&#10;B57PJw7Peub5J62xsuj5PCwIIwheFNjFvoeA0cKcjqGsWa2lsCzXsW1RUXg8D2/Kyn1B0FWzkg+s&#10;dboT1Hhu8+z03q1Z4VorcMVbyyBeBI5U0QUG8eJwOqxiZA80w/OHZ/Qv9H23DPgx3JHZgzbpxB99&#10;uB3XsdaR46/wpoTA4d77Ps45Mfpmsl0Ex2mQQN2x+sXhw1LPcH7h69R9b+eaDgvzsDU4T/TWcR7s&#10;E3f6GTbevObC6RnU3QNsa65IiB3bwCp+RoVCPXO8yUj1QjLQIi7IzTdoOltzenwehlXOjHs2j2Q1&#10;xLYbXM15nIAiHLdj9AgGrrl8Tgfu7zfs4w2P4wOfn0b/rJywpsCGsNCEzU+9+TGT8RobsBpfm2py&#10;xew1w1bfdsuav906zpM0LYB0dzAbJMsYGx6PT6ga9vnj8cD9fvcgi1U/TkXMd4zhUELdoVMmfn4+&#10;zGJtgtt2s4QKbySaiU3Gt6057okmwMfHB/ZtD8isc56wIDJwHBZkGGPg+fwAZFhA1O3E41RHobB1&#10;7n/+85//NTOQKEQROhaktiOh1uTKndDNx2hXd4XYB97aBWez0I/9rsR1hQtd27BqPAYWro9FGpXE&#10;GGAIMtAMJua0M2R2en95evwIrE2fvBG8NbIEDXliFoEGXt6rGoYArw8NwBQ/luWXtaRjK+K8LqCZ&#10;+ZG6arvcn3NNtZr4f3VmF3M1rxeJta4R4HAkKBUYnyGzPVcKJZEsBbfSKiqMzKyxNWBkaK0ZGYI1&#10;gklGw1KGOVcoyxKlsxb5WtNKOCJjjAp9JQ9fQnG6kBA+iLVgA5om3ZUEfrlk55elbo7VGBm6PmZG&#10;ocOYcAX1skuKwPsEx/rysrNSvskzRYXWNssNEU3LNBTAvEYAD95wvq70kUnzX9kvXBwNVennHsXt&#10;jQolx5uGwjXYUZ3szOzh+LJ8qjqpy2ni8MHGLIg9rAoWy8+I758O8BfnNzLzgByC2SQ1eyZeae34&#10;s6qJ6YJ4EYOPtJx8Ic9m5UwrSp94FoHlZfmFj5bzGFio8V4qBmHwg8om103TjpLkNRe7l3w4nBMJ&#10;j8OLEs6h7HPQTovrYm+5hpVuWiqfPOdoVkI8F8Bok6oCi8Zcd+7r50yNO3LFruOydc3zrYBjIXKn&#10;kpIUEIeiMakSxpCNK9dJXR5I0OuFlIK2K/3nhxzjlc6TxwCCDmYQQTJQlpMiX6M0Zta7GUSEwwDX&#10;Jo5vGq7Z30PcAZ3KcOAGCukiaVa1TNgzDq3JEs0qm4PdI/HgVmCy2/+2Zo3FbA3pEiaf7MHHiYXd&#10;BI61mOX+LTzouT5NgA5BF7ngJAOIcj72+YACnYYraQ3O/9v1u3HCy4ZnYMd4r7pxUdWOVugx9RFc&#10;eS3n43iF1mynhzOQa4SQ8S/fcwVQYI4G8nQphlOlxbp+YUKU80vj8EL/sXt6GX/III4s1iwzNOsz&#10;L1yS6y15uKKXhq9zOCHKc+za6fvN4DzKczJjmjKmjuv68iQFzQA45+VDumTRx57rdR1SnKwifqm7&#10;fIWk4mmg7ipg7xLxZ3LPjA3mBC8LCDp3FlOgeW/xUlTueXMYjlaCEvZVu5ZnrdBBCCgBPRz5Vshg&#10;fzf01JSHtr9Ouy5XGmWjUEc2CqT9YevlDiTNdVMsy5xU031bPfZykUwhTyptU/7D+YIviPHAZsZ6&#10;Gx23bcPttqNvA9K6Ze5CraxeZyTaaN7dn6WhD1w2irqy6860IWhvWIbvcr3F/k790/CRpfDOTuxf&#10;p53mZ52v5vRCPlGrFBfyXIHrwSCzSxlWdXbP8jRnfPIzW85XHaAVvc+z94U2G3lWSuAWPMq+q57d&#10;2toVxxi6oqme1Akuy9CLkBt5xlIPFBMj/6rjxelQhQWUeoyNjTpF4jfjuCFzzDk5ts4jEnrnWgvT&#10;91Qk4R9s0Bq2z+iGPdyGYWtLN55+HE98Pp44jieez6dlIAodEeI6QIs9Cy3VBxJWHnmWv7fICPzs&#10;8ezwHIdqloc8zqj4hnfwMeYk5aV9dKvW8Ozl3hu2PiIpjXaSbafphOc0HNaElGyeMQxIN9vuPB1q&#10;A8bbzYZqoXc0H/hynNrI7nW6XA5Rw7kFf3V5QAefOVAaRt8C07i3gcx+vtoIyZcbejfqEIEneAnG&#10;6N7HxDIjRzMnDoNzibNtSRnsMyBuX8X8urEmO9+UnWZfsgmtyXjrmzI8O3+MDdtmcDu32w1j29Fk&#10;AEG3G1ofdt6rHuAY1oYbr7bWYH8C28fz+fQxqcG1wda56qUJ5WQVM4/HA9rgmfLGQ5lZz/4x5phy&#10;X4BXBYkblMRPN3oX6IQFHJb1ETpXyWFV8zVMh2lgL4XWW5wBZRZ5BHzz7KZ9Y7AZv/32K+7bLYTc&#10;WgvztPH8/ccP/PX3v+L3v/7Vr7/h/f2ObbNAw+F47/u+BwSsYhl+sqpBS6g56igsopFunG1EBnRr&#10;dsbGNkLvMBlLabHifIp4I08gfCxrLsts1xXnSVpCr/Xercp93+2ZKyEoPz8fhuEv5txvfr7YpJIB&#10;ExGzOe73O455YhvDs9jhdGu8i05WnitmSac9K5EVDp/D1gfOaf0I2NSXTtK5TFe+7W+OKb2ZvGpM&#10;3OTZT8zoLpLwdpoQmwyyJAxPCx3C9ij1wkuoWx06Cxl4Yl8B6iEBkyPAeUxs2x7aw/DgFJtbw+vg&#10;COMyz9POuKucc04cHsQZwxqDti5BDwKgjw1NRqyDwL4X687AzTKM9IB/g1UzfHx8QGGO6fOw/Zzn&#10;wn3f4Qn+mOcE9ESX4bBEE70Lnk9zTmvsjY2RMl4Bh54DelMcR0KymA/QoEwA7yl4LsfeN7rpzYI6&#10;rSX9QdXhhSzgMnpz9Arel/gZoBmL1jw46Huy78P4lDsH29hweBDp+TRIGMMIf3XSvdoTSNuAWTLM&#10;2vV3QYeFHR5Jg55k8eKcEtu1cn9XmiXvmd8maVG6a7klD6yPStjcS+CY7vbtl+fng51IJCYGOi6Z&#10;iWrCjMr/Ny8X4FQ8TDGnEHc4gFjEquXn+G2M35Xtft0MOuFsbDSSXq8zw5tR1HR6mEL4R8vBZabS&#10;YQqkKQPLFdc5pxGwpILMg0ghZE6J7uuSRvf/x9m7dcm2LGdhX2TOWdVrS0Y66PgCkoyEbQx+gL/I&#10;j8RjAIMHD14A8+CLpL26amZm+CHii4ic3fvAcEn7rO7qeclLZNzjizBYlmW0GeO2eZ/naeVx0jDn&#10;FSVq13ij9zMOPo0fkSw9gdIAMVXQspNKBoki5sNdQqyJK5JxnyuOhOABM8eAiFCWZ/3WXhWbG5WE&#10;OUZuTOTNST6f6nq2FkkFp76v9d0Q74psGARsRh0ARGW35PtN0Y5VoX7t04wb4rtUrv0NGj9+uyK1&#10;GdCmhNLIgWdjlrqwSp9xDrleN+INBXczVu/33Uemsf0LOzOt1b9VMeE9YSnFePYZ5zohtLOldKiU&#10;c+LrKGCgI4dJDHONp/KvZRzlhmC10HRkVHoPEnCRvFZ8b+ey0ldysnILuNd8VzbUrbSuXj1igURW&#10;ClhDIQuy2O8IPh3BiMgQk5jvnX6BVLbqUVBgp0OJRfZzzSeztJ/NVPh4lxckfleg4vzFRtD5tq9n&#10;ZCje5dw2SIk1un++rLXyXKjvY6ke4nVfGFClmLomNZDmWVl1TC6fpC+sKVB5o2Z51ueFBHRDo3Xx&#10;gI7zLZ6HmKe9j3JBMTGXGWzEEreBuqMtuPB9HXNvFKVIazts9fq8FijZvfYbQDg0YK9GId8Mmea0&#10;tvHvlGO57nDRTgeDVyMVfqW9Iyq36AiMlETCtVBeF+c2yq6KbHRfp07IN17wJVDz3Rr5Q+7rGOsh&#10;vh8qYIPNuPcmA8Op7HK3kyksRNM/3ktnn7S6TsnLbc4ebP7CAn5LeSEv0zAuQv6U/eJ6frs8XxQj&#10;p3otOqcgqjfymfu+1EBLdVAbzyyORPJMASrgSeUTsTVlaAs3PGTk+ZCyL9v+gPAjAGGS8hrqekCo&#10;2XBJEzyorooG7TZown5wTdQrfmSFDOBbIkNfyjoRCgLlPPoZDokXx4yVfvAsWMT4KK8jw1u9Se11&#10;4ToNn7efJ3qfUerOYFT0DaEsbHWNbvwXCQXAfyt+P/kfAwb7ZpCH5vdGP3SObVeZLh1js8CjrHSa&#10;qgialgoyAcCKKsD1GeP5kc0InteV54P7U2Sb+DqIAN0JUcp6x4y0VLsUpTdrrpzX3mV55TtrRaVS&#10;PMPHFjpNeQLP0/Korvq/zl1AQl6EwuL6NoTuYb0eOo6jO39rBv2wihPFdZaJ4TrKkboPPFvYM766&#10;O2EBy8Yb14TOYdAOMyEjbivs88ls6E0v6xT35IV5nuJc8cz6Jcvtii88Tjy00cTxZh12o7H5JGlf&#10;8Xg+8H69shoDliCmWGjtwJxvtHbGuRhzWLZebOWw9RzmQCEesKq608UCUIajbXs+58TZD8OS5vxc&#10;5vH0NZ8zx00e0pv3OxGE86W1htYR2M5Bh4pwpKhqONqWwqpaGCx2mqEVz4QuCyrY+JqINS3u7gBu&#10;lgD2HgNdevB/oKPr9AR/P+8i3mOJ+y44zxOP40TrDedxmiP8cXpzX2tMeJ4PK+0PHkqHn+F85+Fy&#10;Pq2wNffeQzpM1rLhoyvKYYvPNTEIRxWCz2ouj8czmuetEsxeyyT2cKz03g9zkBY5TPrmsIx/ThAf&#10;erpDlXYpbX1Cq5jUW7HuNk2zL1hlHqQu6Z84esfz+fR91oAQWe5ErP2GLGP3wONxuq0jjnfcsMRw&#10;mA0veQUfPR4PvN8v9NbiHVWXWGoBnsfzac5a6YFvPecA4U6bB0LtbBR5o6wAXA7rgbD9U+exubMJ&#10;9OfnJ56Pp58l37+QyxJQLhI8w/jT5+dnOErV3/v5+YrKB+Ob9l4mBFKn8L9u6095M8bAcZ4W2Jgz&#10;EmwMRsPgPagbsqnu6/2ySn2vTGBwY80VTmKoZXmjSUCEmDw+Yk0jC33A8LkLJBCTOhpa6fNng+7O&#10;79h8tMeaO18YM6BfjqPhervfSizbmc8eY0CaOYABhwrxwCF9H1xr66fg/q4lOM4TUFaseGPZzyua&#10;plrQz4JmuU6J2b6m8djuVS5Aw+v1xnGkfUtYodYaHucDY709c3zifJwYw+FaxhXPDQhhf/ejNbw+&#10;X3g+rOquOUb8ox9YC07vhwe1HKsePST6HDOCF3NOMLseEDTXC+ZcuK43nh50soDbjMqLud7AOLH0&#10;7bJY8Pl6O8yLYKFBluKXHz8M+/88DFKIGZVGwFQzUimlc4KHZcui0swgZZmzeCYXhZj4IebzqhIT&#10;74i3AzQm63siS5aP2oAnvzokNRwzTmD5pNsPrsw4ExIRKxMSd9oIsGWuhLJ4fyGzUameM89Cb9do&#10;/JwDuTlHtK4SwtjQ7b4UTHSuZdSJI9TbjwtUhvc9JhlqGEELzLKy+xdxuQAT3JFJkYKTGEF0pFFI&#10;iCsbrdkB771jehMSANlUxYnfyqbMsOKcj15KiZHmYqxUvJPKJMvwWpQQhm2SBFiUxErvJlirQKU/&#10;ZAnQ1DNzqKCXcVSjNIbl10XChXhYR8tFYVjkOXDE5MgAACAASURBVKSaTQXRsKzlG+K7v9SbkyjS&#10;QxmDqYvGX3aarhkFQEbT844605x5PkU3MgXgmIzqRkDSnJYnSbkv11H5/8FP8udcP+J76nab7t9J&#10;nt9gNVp5Q761aUtlzZ+3ikM09hCcD7a9q++KvwubQy4EVirX+W7El9WNLEo1Nq5IXLjqs9kzXGIQ&#10;IdBF7tdQ2SrrIO6UDt6892iwqKrRI1aauHw/M1uN507MBXSYsi+e6aIQ9KbOc3m/O7xcmYqAGY16&#10;as3f0D75n+1gpWVfUf4juRc0YgXG+4PXoCpBpGUSce6JfU/aj5OD7WXAdh/X/O7wDkc/37tRorgR&#10;Je4gmLkffnc4kv1UBT1rrkkY0ApElKcc0mATvieiR/DLTWaF2MnM1kX87zIGP3qFbss5K9MPnrzx&#10;NQ80lFlyv8iHyfM9vBrP2j6CaLZGNlwXPhz9C6bgL44Vjt9bZALvVNsjLWMNDHXNdxn5VGIlL00+&#10;wYz8uCwyQ3OBcq/TMRi/57bnW5Js/do9nCDlIjsP3zhK/G08L3yGlHPBc0uekbZwMFb/u+sWjYb+&#10;/U1Oo7c/tBhjxfytE87w2P2RpE8gneGcdtKu350E+O1npysPWCIz+YPHCvXH3ZG50wAd4Qa/t7EI&#10;J5rg298t084V4utIsyhyuwZQ7Lp0HnbXI4IfFoM9Kyf9Pk2ZHNm5IVvI8VwxXOqZf3TS+llZ5rhl&#10;QMWwbgFm5zfX0YmFYj4bvz5FApqjOPI5nC9X5Z6XX/WNMQemKq73gff1xlEMY4FEBlE4tL2J+oqk&#10;Gm8CToeWL5nJjSKv6vudxiwzs8peUi6KrMn7yvENfGHWGlJ3qvdaObeN6VjukDXVF6zlpYzMIIj9&#10;Lh6UaVVPch7FEyzSrKS+ZRYp+VJ1alMORT8B0rRP2UhEb2ciLoSqOc2nr1uc8HL+mZHNuTcAS5rh&#10;l6tGKbrxvlZ4uOlehHcMPcEN5SY9HBzqtNWkeeNjGG37KJbCIGpmbpYcSAxch/xQeIbf9cZ1DYzr&#10;wprDZDRpr8gJo3mupY9FbtfozlMy4KdkxrFuq6wbTGsMMWs0sJJ/x46nTrgcFnKsCYhC58L5eITN&#10;v3wsq5yj6xroreF6vSCOv2qQDNlIjvZg9CpqlhTFCs/mTfssQ3W6PtqcLu6UQ73G5n+tC8dhcAnL&#10;Hc7Ua9BsfMfRoc30WDrVADpeAEMRMdCidIY7P2VVg2pUONB2FRHM64I0a/zXegPoOHR+oUsAvTAX&#10;s0w7xDF50+4yiM7HcUJE8OPHL94U7jTHHsyxdpwn2tEdAsvPqeONV5qCZyxbNvvEQaYaEBWePeuZ&#10;tMDhYwUAc45xHXojHzAan0AEYNYyeKkGg8hba0LmhdYbxsqKJhuXyxZ3nHP/DC5lFT+C8yLaAU5v&#10;832BmabmRNXIyq9kwqxoy0Q9cB5WZSAdWHPg8/OFawxcY7gD0eBnfve7P8Wa9qDzONGPFnHV1o0v&#10;NxF3BLI5JwJj23wO1C/tOVzHNa0pLWUjaWpcoyiDtnetGwzHXNPPnp2ROQYUXimvBktiPaiShoY3&#10;AaTPxTJuKRGMT9h7L0DEcf6JWS6eBczqVbu2H7b3DOZz6wAGJZIX8LeqYxynVWhwXZcqmjf/PE8L&#10;Ls65cC2HYWmJQT7XsuaazjfmygDu52XO8jkWBJYdP9YE5nCoj3dgdDdkg2bj08srwhK6R0TcjBW3&#10;+513ssqSdlyhwR5Qnh6IlZQj1HMUM7DWx7Q5/Xg+zL5zuWbwMYLP1wsfH48IlrTW8Hg+TC9g5v+Y&#10;6Ec3GCEAOkYE9uBnbM4JacBcwyEhTWqfjuXdencH9/TqX+/f0sWd+05TxJYv52rNGVUB1sj1wMeP&#10;DwynT6hVYaylQU+fny/HqbcMcLBnExCIENOz4uda6MfpY4PDrNpe0OF/enXGCh8G0TGskenr9Ykf&#10;H794sM30ThVBW1Zd03uzZqo8dBXDc7MgXGHazO9NqfNbUIR0uf+OXVuv+1aB5DESVwQ0RhgMc1cc&#10;b+aQO5l+y8ird1JpaK3MVTIb2pR0AsXXW781wWJg6gci5ni7zJTXeh/yPqDM77cmYOOi8rOHAmjk&#10;+OG9rRe1rch2k7qfOa/m5SbE5lIveTLFvjrjKIBWMLJcpozIzjUcN2t4h9mGbLBp19cDfnRmkxsD&#10;Wo7bW2lUiQ/mhnN1loeyK1TGtdofX+b75SvhnvgrJbOpBJaVELnafv2d3mgsa+2AcXsZBTz/zX0q&#10;WW2xz8CdJGZh6oBn7YhnCMWz86ZsIVrO7peB387ybXmqwgzsysc3+moxuuMkF/1VE2cw7i1nAuVi&#10;//lbo/Ob91Lhul+7sbc66DA4dP+XM9fiWIzx+xrcTmGMFaYMyUGoCTdUnErttbc1dALcqNP5Rn7z&#10;lXYVxXGMQvtAZlr4p5dsGDt3dCXU01EgqHz/+Kvx51t+lzvAZXWodrTODBuHUfKSJhU17DuOv5Em&#10;amYB5/qHmDj51/7V/SNhLzlvayxFrpjivF8DK44+Gl5T3YpJ+8UZLVkqHQNRBsHK999OyZmMIOjM&#10;eMcEg7GtLSw9YsIbW3ej0Hjyim+TFhpUW8jTSj4WNFRXzBcMs94ZD5v1IM9O/R1QxwUOzpAGFrhG&#10;rFllmb2fCzVD+ejJmMkHStg41k5ibYzPMfTyHWutGeE7v9+fCSl0F3PKK0Uz+CblKVqfEdci9jqa&#10;aXN3hHAlPG/+nOjM5w6Jqht9LzRiDwRanPLJm+/BTK7ZH/xI0s/2FQNQsfd5zVypr0iMOT90aJh/&#10;tWW5oyAU5bVchvs95mhIzEI6xupnz8a/TQOFX8cu6b5/1BW+1eO+WZZySZbGlueAug7Xxt+7sxUA&#10;EiXw5B12f+Ll3qe1y4Wco/1eZPg3Y01+6mMMMXfTu7Xc6/Ip9Tr4/t72ADzhEnoiJGHHiH/qQhCV&#10;UCgT0agbFe4oHLnvoFCf7cjeDjtNxF5u671i583hMnHNYU2a5I3j8QCaNaMTl97WiC1551Wy1C1Y&#10;ttMKaYFNebXsqW13wsbUzczZ5r/17PPSgB6C2WeDJfaUxe22K5RXYs1Ll1elrGXN2CyL8r4dpsu3&#10;Mj7OOYZI2vYXxFnl2gRjiNUqTylzwvcfiiRiq9aG61VOAUW+hbzJcxAO/NYCq56BDoOTsiCUwRKI&#10;Bedb4urTmSaw/g2YFUpDYNBrDaoj9CnxRDAsbxCmhO9gZpvh0NPReytN8kkZbITIAnHA04pKfPxw&#10;CpZlDdU1zu5trVVRe1GR99h5JXwQw7lGHEsUx/HE6/WJj48nVBfmZUkYcw704xF4vwwItOPAoQvz&#10;unA+DlyOz0u5ogJfH1ZJeKVD77jWBV2W6WoQD5ZEsahfNU2YAyB0bR55XSYHj9bDmU6b8TgMEsWc&#10;WAavQecSgM0WhZfkqyxPG9v3ymAyHYqiifftIfyG4JePHzb2aQ0l33OATSpVgTUFR1v+/m76cENx&#10;hAvOs+P58YHHcQIAjuOB8xS0dkDkJJcB3IF6lOppi594ZisUayqWWnbp0Trm5Q4jaTgOgxhobeC6&#10;3gHVAWlonh09W8sGxmpO6AXFNScWs3jFKgvmeDvp2zNUFe9x4YEeRR7q6mQ77O/kSeI+G1FjsTW4&#10;oK4/ChEC1AMrYCCl4X0NEM7G/A8MOjuOdTOn18fHR0B7jDnwfr2gIqWxu+3xn//5n+Pz8xO//vor&#10;VM1uucYICA3q0M1hp9a8HOqIGNjJmfhPPw7LiO4d45qwxGDBmoZTzepUzv04Dsc+XqV6w4Isa60I&#10;+lVHNW0SnvPzPPDz89PZQHEgOx+iM5Hy6hBz0Dbni1DFdVnQ4ePHD1zXC1EdCGbpK+h72eWAhG3J&#10;OfWjBcSU2kab7BR73pjD8c7NyW/jnVhqWfPtOH09PGjtfLX3jvfrjaN3/M3f/p33amhoR3NHsITf&#10;KSB+I6glmJiupqS8J2PlulUfqMlqVhAZ0drfec/EmHDeYxAo/TDsbkG3RpViDvnX58ue1a0qZcyB&#10;42xGJ2MYDM9yaKEGnEdHOwz2a8nCNVZUXtLBP8YI+JW1Fq4x8OPHB16vt51ZrwRo/cB1GY+8Xi88&#10;jgfmugxnfNl+zTmwFDjPjvc0GJ9xTQzKoWbzHN4wloEOVcX56Hi9X5ZhPidOETweJ8a0xrJzEIaO&#10;drMJtjkHxtBoGMqAPT+nB1QMRvttkksEIgsi1g/i9Vp4O7TVmMtlv79PvZnpUFyXBR6O3ciQJPTi&#10;nJICs5F2fmZ7Jzh/RqitVAcQbbFBFSKBvoN4c3VwUhlWQW+Hl1BwslKUSyopznOkBRavLTAzs2eo&#10;El+d+HadRRv2587Axa6ZDBIMmWfeMj58XCBjyLntJe0StoEZRqbqoDISpPOB61k/LCPK8URxO8Lo&#10;jQVOZ3JlnJymerYDI2LELOP3gGEKLl2BVSkqDsoPx/xxhuE4bMdhJTxzJqaTMX1v9iLstisYDqBv&#10;GI0N3j9mxz3qTg/uaG/H4c9uaVyEE9MM6+bdmpeXb9DSiwxcWn6uUSWt2++BbFuOR+6O7XFSCvJZ&#10;ZSzcLdHEbLXnSCjESc92e0DZ0KngL2l0pitLGG0MvTigAAcpMsvNnEVUmElvNMI55qScbZ6R+RNG&#10;O7580qDWpLXtX/tTQrVQUPA9yUNyjDGA8h47hSTadGRwGe5GKLUu3QTcbYZ2VopRkddX04P77E4L&#10;FbBRuqCF01T9PeICoioFrQugwxTEeK47Hl0JWGv6Xnm1Beh0twyDay10tQwBw+2ygzJ9rbvvx5om&#10;IHPH4bTqGSBLAFlRQhrnhviPKLyNmTzFsE2/KN+R58DkQ7OWlZL0KM6T11qesdY8yEmzpt+2nefU&#10;xmzlalu+c1E2F9iDIJz2wTupXPpuFTll252ODKcwiHTfbc9QqueWpdfMrCAfBdlIQ23u50k1WcKp&#10;hJuSwoctI5tzJN4dlUvrpr28AoVOQonxL+ex1XFKhwWz2TUac7msQuF94Pnxkns0LEzXA0pRiaTx&#10;mY2DFaKBcApr/NSw1oDXAljpuphTKhwnanNSWM8POjslTwaiJ0dbSWPlGIf/2NfqZrNuzW5MHkie&#10;d1JRkR0MVpqhw7VTyx5D/o33taATf9ZmA+zOTieVlGc3CIUYR5PtDNZAMqdZRp/vK3+sYwzu5Q4z&#10;XYq27BypZ6spyIPqw+iQ4tJK0CNnKSIIVK6ypqT/tTRkExc9kkXLRGrZavJvAVwf2XDYhZUkvawt&#10;1yf5DDTlaGbHwXlujkXvcq3qCGCWacocLhH55h608Fcry/U5tng4Hx+jSYxDxDtqIzfAjVctvAV0&#10;bOXfAc+WoWM01sUPCQ39gAuxfVKxfg2GI0m9A3EOnb2WLfQ1F4kqL23sSWD3NGZB1vOmGjKE8lYi&#10;k7kyUOO/5BfQdLa2VkrXY4ysmCp01gBETw4L/kFMh73mwq+fn3gua8Z2HD0GZI4MJH69Kg7prvMK&#10;iPJtuiKraG2Oy8dvUCvxF18GiYx9SyKRwh9IdrL5R4P/lwQcFcDbDJhjAPBm0EFd0CYQp6fZWv5N&#10;Gk4n9FExNQEQuo3ambEmKTI/ZQh5Bedv6lC6CxuSX6Tz37+juNGkM+Ve5uEp+givc96LpCkIMy6N&#10;XpouQ4ikcS7pLG9yoB+1GXlm84pni0p3OQpAWsMUC5LbObdqgDWIaQwMzeAuZUN/9pSjag41ATDf&#10;b4z3e0860FLltLXITCnZ4DqSCKw/SKGOEgCptqGQp1E3C7lq325n0KmgF1kUgVVVzDkcp9Ya9clp&#10;DlxCiAgUa/r7lp3z83yEg0vawFLLIrUGfocHnUw2X3OizQXMbIqmsH1d3F+3R8XXIysyUqaiZCkT&#10;+4m480cX6Jp4OG4vzyn52HUtt1cPSBNz3LYTvQFrDLTDKhwNi9nYaD8EZzeM6Y/zNBp0J7E1rLTz&#10;McbEY17IPmpG8GtdgFoArveOqcsw5dUgDNpx4vnxBLOuez+88WMLaKvez4CEsWBCQmRYxq793g9A&#10;YZnEqssqIPphGbDLYB5M13qitWZOJ6hBLlyW7bnGwFLFoEMTbEhsMujt2d7qfBtqwSDjfR3XqALW&#10;adSVt+566nRIjkjSKrY5oUt0UaezMyNiONJzTsM2p17d0rHde8dxGMSJuA9DxfZqjAm0hjkuQC1Q&#10;1Fw3/l//yT/D//V//1/4V//7v4LZZt4gE94IUTzDGyZDCV1BJVVhAf7eE0JpXBPdsauPw9Zuug+E&#10;zRyr/kC4EHum2Xmt04djz1tr4jjP5DsrGyBCjNef5wkRE/2Ejulnt/mL8bsO6l7A8/HA+7Lmndcg&#10;tFDHGBdY7VL1QVYAhR1lqhuGXIEiwDN7vZdDVJiD/RoXHucTgPUY6K1bcNr14Pfb4TWm6eOXO3g/&#10;3y8PcFjQgWMbgGVNwyB21uUQOn4+xhih7zUlJAux730LIzhu1UcNGRy1TPMrdJ9G+0q8t4h6fZ4I&#10;Toc2aR6csooTCbiRaJgppmQ92om1jIeyCvxogtfnC8d54PF4WDBkrKCrtYAfzyekN1yvN35+flrV&#10;aYGIEml4PJ74u19/tUBjE3xeb+9FosbrpkGHXNcLP358BG0wSx0K/Pp3P/Hx/DB7VBXiVQitCV4e&#10;bDnPE6/3C/0wSKf3++1Y4IZFPpb1V7jebzyfDyy1Bp9o3Zt6wvWuhmsZLzoO8SqiGXA8YyRkD3Vg&#10;OxcWFHh9fqK1A9CBtTqOYzrczBGBl6U8q4I5lmWEh5IhKSCDcZVMwU1ZEzoV0kCj8ZUnOI2bu6Hm&#10;d+D+YWlCj/Gk8WW/SbmtGD/BNMqfdW1v2J3gxUGL6cKCDtLszq5AYk+z2Vpo81nqidu8haOisyTG&#10;paEsGm5mWRMfHgMGzIwrC1xHn8o4tiUp99bvbV5UlvJru6G1bKbAda2GuNQMzm0NKbfUmX+WZzGr&#10;vDU2FbAD9jhPNBG83m98PJ94X6YcmF7jjUTCgF0AFlhqcpx2aNhklX45KiC+7aBWlGuFKI2sxvF3&#10;H7n/KwjHSF3/Pc/M140/afyPk4wUdIc0kJNOyt4hXX7p3IuJxjNc599Gq/GcOi6/laSLdF7G30Vu&#10;V2t9+Jc14Mfkd571r6sq+PopiuyXNfS1vT1G6lV+nwZO5n/d557pfRtOuY5fZ1ZCfYbGwiezEUJM&#10;Se6ds4hQRADAnIW2TlzeVZyb3F8GnzR4BJVWPjt5hI/UFG21fWodSEzqMre2vlaJxON0owuuecDo&#10;f7OVEThUjVIyywDNio6qJJKnS8GNzUWkc0jjucolJh8tXC1gS7TZf/c5+ZVB95F5qPvY42rEGlcp&#10;GHfxEAGOTWsPToer89bAygM2wHlUJ4oPXVMWiGuR6nRlvNOCkgxC2+P4jnSc8gZxPqqxhuT36mvk&#10;ay/pXBZPE2Q2d9OUjZEpxqnLAl3fIohqjrpOtZx4lyV1pTl/ZtQnr0xnLqCTQXU6a7nO3JPcj43Y&#10;JTnGdxyoMFJAfZ2hwcOmZqDHlK3iTCnjE/Jy1f1v5T3pv8kXGl1KQQVKzOz29XFfznH9MtamvLd9&#10;s9gMCvCj6s7p+8vixmQUuX+5n194tBRdsS3DKpXUUoJObpOpQSFO4v4ufhr5MfnqbUlMJ935NeDn&#10;FYJWlFjxfQ4ec1uDYDe3cdPxDpGokqvzjyaGsQVOs3clLX4lnJTLBV+E4J13metjJ4xIUjn3y76h&#10;8V77iAQ/BPdfIpGU2U+7XpCjTX7mxr6v61J33xF3XwE2Qq1N1yIjva6pbyR5uxmTK+hBkdnW2zh8&#10;rFmNl2suhUZ8Yo75bPjFuoBTFYJHPM+wps2Bqc34azgjOCc+U7nKRLHnv8Upf5MhgHiCuDHxSteS&#10;N/BKfPk4y+cqNN//2CQQeoSrqt8+p3nwfrMlyvkr3CH/XuZU58PzWYZQ7uH3N55TnyNIyCQ6vquT&#10;E0GYcXcGezjnrLyxd6VsN1xUg0Vg0ow1vxyWDXt0w7wWOizYdG/XS5augHDk2gKwQEQTrCWR8W1Z&#10;4IoJxfWeeI+JNzPCwVOa60/ZEPIAArTheoB4gEvrcEAH8d0JzjUV0jHM4bnARqVFjpe9A8z+I79p&#10;Yo4+9QC8mtfOm6xalY5hJAOqDh4wJpbL0N4EOgyKwcrcO8Y1vLx9pqzz/xseZGi9e2NKOx/v9wXA&#10;Kxq8+pdJD51QRjlto3hW3EjCmMw5oKDj0ZPlxOEZljnljuOMRAk2DWytQ7zpKs8tpFmygrQYb29H&#10;8Hw6rlUVn+/h82VQpcH6R6rD8XQsnThbR7fFwQDCuWkBm27JJM2bhEP8b4Q5VTTt8XzTVWz+6udJ&#10;1bFxuxj0S4c55Lx6m1CnAKFJmMWbMAtsmjeZ+Ums5hqsUw2c4Z02e4zF9GUn5lRe434SKHXYuZyO&#10;fO/GJCYzPBmoOcyq0WmHxP6cZ/ezf1rzvO5O0snxW7Ds/X5FUPqPfvkj/NVf/yP89z//O/y7f/fv&#10;8L7eWFMDYtV2uWE5L6etQN5bNCajSeruPStwic0P2DnOyjc+w+we82d70Jt2py+YQQDZu6ZX9Krv&#10;0xiXZ1V3ty2zFwn5E53leX4c7mUMczCDPpweyTlrqeHsK2L/4c5whUYWeSSHUVq5EjGvAYzk8x8f&#10;H3i/L8c8V7x8H1prWIZUE+cdAH799Sc+ns+QRz9//WkNilvD+31Zs9JlvrvmDufWuweMxWnHgm7v&#10;98uDBN6c8xp2PsuZMPsmqyL4u0/AoUO62wFm87xeLzw/noGBru/lkFAmI6ZXvgAScDnneTo0kc9d&#10;DTZkysKP59OcxEzU9SDJcTxxnO6FYiNZETweB16vN9aceDw/cF0DCwOP84HX6xOPxwPn0fF+X1D1&#10;Hk+wChEA+PnzE+f5dB+cffd6/cRxGAQJs817E6ifawZI17KsdvLs0zPiibHemuD1+sQf/9Ef4f/5&#10;f/8Gj6et/+frZU04VfE4T4zrwuP5xPt623cP6y8hTTyomrZHyGSfP6sJTHYujPHGmIqPj1/AiqLW&#10;GrBWnFVVq4bYPumEqxnK+df8Xy26G409/XItGd6WiVuYXihivGvXHWMsdnnDlyHd3pimqwbz3ebh&#10;zpjqhGGkn0d3M2K/zMfvdYWDC7mPK/8QiiQHB0R2STDNbxxzW8ZI6EGCdAjlOlYDG7efQskFdXjN&#10;RXItTMCDLuXdzgjb7sipz5fyv4xUttY9I9CxshiBcYHZPGI9rsuVoBF/16VYbW1mRXVOnI6H1Fs3&#10;oH3PRuFUqu3Dfd3mWvfv20+sWtXkt32gw8WCn7qtOZ0lYeht2U7Vvb0/u+4eaSWcbySlELpI5IiN&#10;OqlEfBl2mXfuLVyhSqU/pw7k+/NLDaW9flee7u8oO/CN4/w2okJBdZxS/nr7iNzG8f/nI6FY/JbB&#10;SL9cde6HIlLIKpSjOMwc++7w3IxMnlnOhTwyR1dHGvf7g3cFhoYKFcumjtR9cwb4x7I5NNZ4f5F9&#10;V5CibA2K5+IrXQCR3uW0ZfwmWyxJMMmWv28D8zVbyjYG8XruQThLb8pbMOLYDd5UHQMA8d22cedb&#10;9r/U92zKutardrly5/+3U/3du+Kv5E8CBOBSma6CUxQQRocKwH4YNsIoY3QlG76WkcOteanTQ1TC&#10;UAH/Mlq+iatf5BgknIGx7vzP55cOIL4/nTB2vNTJpDyActRlFGVCXdmksXrm9nWocvvbICaxrxWB&#10;M/cF1aoImqTJ32C299vKu0Be0vZ35Dp+z/tuTyl8Q2KtUqrol2vBb+96EapML/sn+1/tO0Fdu+0Y&#10;kCU4wC2Nxd9apryvOsNTPtnPaYJ+/yEd7ePYnGlI2Rkro1/lSJWoodNKXY8WdBWGMGnlu/1B0gnn&#10;WJ3x9zkAX9jct9ds73F+2gJLUL7cVmVLOpWr/mZ/1cLHBVYpwcqdSmvqzyGK9l55BvQ61u+Oh39J&#10;RzLPP6tJ9cbTaqBLbrS0OZSL7srgsAKGW940SnjbVIcDYHUBdmK48fN0yK/CR/2ewqfv98r2v8kD&#10;Kz3/1rnQ7Q83OfKHDtN3n6DB/P239eDffEjo+TaVzBLnKxbYVJNzsPGKSGQbh17BRglx8Vd9Mt+7&#10;9iUA5WJdeY0zbtAR5sihg0GV0DCeQYx0BiusOqLqJpHEVUflJXFfvzfHoeEFDwCKyyET5lyYGy/S&#10;/T4eW1iA4x7c+04N/rJ3UqBEYHqeVeallbLzNkUNXO6raA7I1gyagAxCvEKP9M8Md3OANHeIOASE&#10;NyOkA5COeWIMX68LP54fuBwPtvceMI/2XNurMas+REFJe9aet2DBilOOcr9nGRMKAgbfwpNMWiO0&#10;idF1ZsdbprwGv656DbOuiY9rzlbL0LRmlu7UcZgXWdMz1wVjwtfD4Ce6mgOyNQGa4d23Zs56ZuM2&#10;5xtWxZOCWQSe8JBjClz1ouNE1u9aRhU+X3PIN6xCHZZIsxyiwpxzU3Xjv+TTkW2rdNxaxWIkC21a&#10;Tf48xhVZ/FkZkWeOfFXE+X7oe6TkrAS3pchMacrl5lAWFc6V9L/KuU5IV2BNxe9+96f4kz/5b/Dj&#10;44nH48SaE8Pph2tgumwP2DzqgkyipN+EOir76GWQOWVU9FTgfJxPWyWc+l55ohT3VFwr0mXV5p3O&#10;csReUGe+C1/yaiac0uErvTlW92kNa88zMJsF1HtunMn7sBF6qPxho5OgRGFAydbk8+evOB8nVGcG&#10;o3wdM/v/66d1a0rJveyNOhmykkgdNvamezGA93g8kY3ZkwYNVqkE1BRgYN5g2hLhYmuO7fN7Pp+w&#10;YMM0WBNPsoVX3olIZIfXngmHN760rPplVQ6wxphwHfOaA8/jxII5hcWb4r5eF7qv/3VNvN+XNay8&#10;Lje7WYlw4PPzE4/Hid4brmthDsVxwJ3rB97e6Lb1A9YjQPHjxw+8Xi/0dobTvsofq7gxvWqoje35&#10;eBj9IM8Gs7L/5m//Fh8fz4DTO44jZMp1XTYWERz9tOacsCx9Bil4rqGUd0bzRzeIFoPvOgDva5AV&#10;Uim3ydvglTcHD98mJIuCzAFyo3W7jpSqtBQv7wAAIABJREFU0I1ii3YhhGNAMiOlkzoPJp9PTUY8&#10;jZ8NwhhN/KJUy5ZzAiqtlUCpSIVjIcZMhhSzcaU2y3F5QzFT3JhyhkT8qnLYcj78qSg+QAF+L3+t&#10;zrHbFItV59enQZLD/MoyaMRVq5YrlEp4CjeBJHYSv9kM1PLs2/t6t3IbgyTxyHRrsPIJzxRw3KLP&#10;z1eUZfXjiBJQZnlbUwgqBBZ56r15tOfEHFa2xxK4UF61UMCmR0sqb/zKGcTXj2z3bT+68+le5XC7&#10;q3xHgVAUzhDW5aav+rG/UwA25+L1hHOQ/Pt3nzQs8zU1dzOefxdu+7S/UNWNFG/vT5U7r/lGnIkU&#10;SJ59Hbe3flH2xaBHpHl21Qql7g99vmaA34wY7FuhZT8KRG4oGQKNRkzdc2apoNinoUbyK38JH5Iw&#10;a9OV/iY5Cl3WWAeueIHZGtONprbxmgYrlTYYEiv3Ujqn4We1CZqKw158pVabl+RcAUA0vrff3fgo&#10;97OsjAqqCSUvSWsNCgkYC4E1tPotI15hho+ATVHSsLtzH1sX52T65QJwsRlksIWjcuW8oonVZiNp&#10;gJkQoahCIhBArH4qdVVGcpUWjEZb8dZ8nS5VegYJzEhSaFYOxPj5BSGMaCqX8QFpCMAUg3AuheNB&#10;kpiRtAEUua4CNHNELYUl2it8Hzgqe44IEeQbmlUth2LHzNKQZ4QLEB9G5c9ukKufKdM7ff3hGViF&#10;c4UDnDKp8nQqrhtzzfuMf3CjqU/wzPmqUtfxc424/HseEw5+Te6nhR5tiJLDUX5PiWsztbPNzAYN&#10;BRZxVXlnvhx0xvLnpXtJbb2etFYNlWBbZOzBoFI3yN/955Bf/r3PaW14NYRJke+242Yol7UsOk1+&#10;l3JLuNbCldmFZ5ys8MxuikDASdD58Y2Ey7lKcXTToPb3RsNdAVgBsWsDqTN90XHJaTYSdFmgC2zp&#10;5//vZ6QsIiGWivFcA+jU7yhT6nVcK2sMmbo5106cX9cEChJJDkEgASXiDTJv1UfUkSOeFTLAvwf3&#10;Omk8924lHivtB88aa8G/tA4o98bXdyINaTpplhqN6pgQvAFdDjsggGfsLm8cZ2PzPXAyif2iMVWM&#10;fOrvArhzNrcrfhHEnIymWq4v96ksIqGFVryP13q9Y13vFGBImr4dOsl3iGYPmVo9REqIW1J1LX+W&#10;YOYhc2L9GxbEneES86mwmLdVSW6ksZrFRvO/EVO2YNiTjUu8xs9g74CagX24Izz5SIvstQjVe8Yx&#10;M7rt/anXWia0ZbuyDJ7jZdYkk3msURjcGXLhWtYckRO3LNbbIqjrUTyXEBgE4s774vKQ9flZ0IB4&#10;CxlEBxp1FckzKreNJT77CohMw1Tl85ZDLWIqDhGIO7iNnrhmCtoDqsuxlQ1z9poDj8eJnz9/Yi3B&#10;6RmAxPwVRZ47CLDIoxSK1A9cgcCY0zM1V9BMa9ncj04YYgif54ExLXQ3p9/zMmzt7vjM13VBAPSD&#10;9i912Q7iJrOh4NGteR23pzV7x3EazY05IIdClfBLlgT2oRqNGFtLJ75V+5mO3hwawhq4NrdzGaQk&#10;/U/j376HvYlnjXcsPx8GT8ZtFqDZHs45oT6G3jvU4UeYHWswiQ0Cc2wxk7VCuoUzUEtAZNr+1Sxx&#10;m6fvo/93ONbzXAtjWjVGfSaDTcY/mkPUIrNpxZyhJgZmnBDAsuZ7735rQz8Mos8a/sKT9Cwphj3K&#10;ALXgzXnin/1v/xR/9vs/w8+flrl6vS+DYe0ApvPv3s2O0eRZgSJBfQFZlQF/F3HMySurg57aoPAE&#10;aerwgFtWqvH83s1xahUpmYE9l2NTO0wKqxPgNqPJ04Z+YAsSqUN1ECuejsKj9+DhhOTcA4TEb88g&#10;FmlTYVUYhLdZCuBI7OqPHz/wvl6AAufjhOHQ07lveggdvLqWNzfs+Hy98Md//MdYa+J6vyFi9xv0&#10;rjewXAbDAgXE16q3HpC6Y1x4PB64rpHNWRWJS+7QIgbNrGAQoLXuWdQAbRRdg4gonlVvTmV+zvNA&#10;TQo8jiP24X1d+HDnee8dWAv9EMxr4Hw2oFu1x3tNhy+yAMB1XdZL79ghGs0J/sDPz5/ew0Gdl1hl&#10;y3kaZMnz+SOCj1wzy/a2YNYY1vi39QdEBI/HA+O68Hw+ALU5WmNV41O//voTf/xHv3hwQPF+vxHB&#10;uanOhw9cHmyxBqYd1zUx1WC7GFRr9CV6JeOvPz89I15wPjLYWY4gBIJff/5EwwER8zEeh1WELB3O&#10;c2c0gQ62CLPP+u9///t/afpQGq4QRh6NOKQRM2fTpVM2F+WuZjrGZamp7Eac0KmQjqAmPQQBk5EF&#10;6TQCDQ+zENJ4CmdjFcr8Nx1zgiRImiShrLnguxtfbTNIqfBxGhLRNT6qOo7DEeHjtc6s6QCpc+G6&#10;bY5nEVOsq1EGGip0iOTK0ilXS1+45sRBpLIQAiSea4NaS9EPv4YlMMV4Jig+G5GoP7d5thQVz+X4&#10;32Qy9h2VC9nn6OtqiknHeZ6G81N2goZi0JrPF2W9suSIpeYZsNlIFrmWoUBDyn2tGIlc+ywvtIfZ&#10;794CLuYMGnUt6Z7PToM1H1P3qNKKQML5tim+UtYs7nPlqrNrPdc2Ozrfgxe/6UAuRmXSBek5zxkV&#10;iYAoUcDwnqlE0lgoc63v5Nm4rwGwj1Tz3vi+PGdzuHBewW/2dbfpSTzjS7axcl2cR2h2JDciABzS&#10;DnUjVZJ2mt9nvJMGjcAivdaISSGBF2rmgyk+5kBs+fzYe8myTih6T/7CaHXldeyurO6QJRJl0gsZ&#10;kM215fRj/xacCZMOlO9b2xrrKtleIQd8zMz4YHZBKQvXRWXWyhQV3idAi/N7o393TsAdNtON+WZN&#10;IHs03DCFsQkxZKlc01mxBxI8hIDq4ld8pX3w+aFU8rkAcUd5n/jaqvM9Cfpt8X4RP9+qgQ9dT0ED&#10;DRtzevRGx3s5j5wTaZwy0v/eooRaojFd5YQ5VrHxirjj29arcQ1EIWqGGZBZUkaHAmJaNleqiF0Z&#10;Mlx4Ta3qMnmffMDPg0px+rSg4Y1388yBmTY5HyCzL6okz7sJRwRUWq1/D8NEbCfCdVfk/MaTkVNA&#10;lcc+D7KUeFfRtayhZCs0gG+DtOIvJo8w0q9lzXlu5H6nnz3jT75GkY3k4+TawfG9e8s9gYRcT7a3&#10;Sy8LUHoZra5wHDBo0p2XMPCtKBlbIWtS/2mNbu6WEtrHUvU5OrWnrqSFzfmb1QbENg2npr/P9JfK&#10;u+ze3prxl/iq8HkRa8JTaNN3GwI6NHwsukKvpWylThDUFjJdUw5xzL4P9rgZZ1xEvPYodaImhaaQ&#10;Mk7IFyib/P9609ATpGXmGvXhRiuv7PZUo9HG5wafQM7FM/5IM2w+T3qydXRj17N3Ac2ma1xPVSsU&#10;cuOH+pkNhvKvnnN3tWvqw9EUkfq2sCmTwyJ6pnh5aWnc5rtKwb/ZFvY2cb2gysA4E9Jcru0l16rm&#10;3Iu9q9WX1HWcJ9vy8vz6dmjyeYNpZNJEhELz3FCy+1wW9QNmxS0FPCCf5d9JI8yXiMCyAGiEJTEH&#10;lMBkR+8dcIfVTUsF1J22/re27N2RYRz6DPUymxHxnYdazbwsc+B3dRns+69ipepHP/A4LYOt+3no&#10;AZViGXFYGk3/iG3d3LG0lkH+2LO6HxnXISCAmvOjn4dBZLTumW2CthbmHHi9L3y+3sCcDifhFKoG&#10;28h6iOVNJPlZ0iOTPk+c/xS0tctdDVpVb97qa+/2z0L2BzI6WBHICRYF6kwwR66YY6XB5OlYE0tg&#10;VRU6Y7/el52jx+OJz09rvDhJGrRLmmVxtt4xx3Q4BYexgLqz1wJdnz8/valfvoNjVsKdiiVLGPSI&#10;98wJHbrFmYaaLBpjWHNnP2d2nFrSsp/nyASF0dCcC4/zcHsU6E5XlgXe7ffHw7IsT4cocWd5a6c1&#10;Z2xGH4SYMOgOe3VznHpIgy7gOB0PvJuemHRxr76gnnNaoEYBXdN5MvF/LUVGxHGzVW1N6zlU8oHM&#10;khSR4KfmrLYzMseI3l2UWwYJPvB+v7Gm6YlrUe+15LXebT7mqJ3oJQOUMAfsLaJq+N0tdCF1KNQe&#10;/ou0NxkMm9GXjNnBp8OvEhfZKkMUY16Bx66qWGPi10/DnP7TP/l7+Gf/9J/i7//+9+hz4D/8p/+I&#10;//M//2dPamlGD+7T6M1wkAHg+TzD31KrD6Sx6sTneBSZVp1p8S9VQrebHIu692bjLnJ2LctqpvK2&#10;dJnTGiaX55g4veEmExCPo5ujd47Ax9a1gmau6/IgTw/ok1myf2ug0DmVj9nO1BrTe2+cGIR/EQk9&#10;AeRNzF4eC5bmQpnMM9hw+P61ok8SBqu3zKo+zxPX+43eD4iYM/f1eoXvwRrXTqdloysNv5RXUJBH&#10;+Tx664ZNHnvE6qIW0oyNY6lvUQckPIjReU+7pwHnceBxPio3x/PxsL93S4J6vy0z3lSu7jAvPSCD&#10;x4T1vCDuvwAiB5ZOKASv94Xr9WljuCY+nk+3i40uXq8Xns+n73X66BiE6v2AMrEJAvFeTuxlo2pN&#10;WM32O7HW5Ymp1oR2jhHY8rR95zAUB/JoW0/bc0ucGsaPu+Ca02B/1vTEPnFIpgWViTnNB5AVOha4&#10;EE8eDLvB4WF7N6gWBaxR57iMk7ZuydZiwZcjTeLf+FBI2CogNI5yeL+7hZe02wV6v1byISnkGWVM&#10;vKswIv2adAjwuVT7SiY7EM+Lq8KBkyPR/DOAdCjZ2BZSP07GFSUfysy7NCzrjMMQ8jHCiSOiavds&#10;0PtKxppXNX8XhtRkNDaTa6S5bijlOqHA5zNyzjZvRnct28lfz/uk4fE4Aqu7+QEwwykzyKuRV5tf&#10;HseRe+RSOYxyv0dai6YE3eSQMb+yRy3KQ4gtPGOunD9dIXckiD9E91Tg8hprgkDBXGXBRoEbcQu/&#10;vdFp/VfjoCTNJmWTfssRse+L4Z1LnPtYnQphZMW+l2y5bUSVxOyaaLb1ZX7xdrBxGb9mZkldBq3f&#10;iYQis60BJPdI77ujcS8zQZc0sKiPMDWB2Sz7vZqLCzp043kuzOgfpDEQzhSuZWQYCqyB3752Er8X&#10;Z2gRkOFsbDyue9a8LnuF6aWWCRx7H+KXayaO4ejwQ00CYzMGI2Vdt33beUneoznHyl98Dfiu7e/c&#10;QZFtt/LgLKi2ULZdZ6s7c+Nrhp0GMaEHrU2ucr2ZKUU5wBGZ7uN/oyRwmjEF6DZl7Ptu03MBq8yy&#10;yDOV/C+f0DxTMeYDeENRCXiaPKtBCUGnERBB7vs247I+do6Ka0NJb3m2ayDKTJ1sgiqemUz5w38X&#10;M9Yks66ktY2mTHHxbG86OEE+4yWIYvsXwY5Y45t80/J3uXNIeLUHeZ/WBY91uPPuLzLXd+R+RYhM&#10;ZjfF/My4YHAv9BBeoWU+5en1VP6XPimbCgva/oYvc70/oDocd6zlfD6wHf/tPfxo/M/+jBiD3DW3&#10;37pfyrxK5qXcaJerRP3riyz6rTXcRxFZgspzWYZc9vi7+dnT9i95UqouxIeQk9yYFvAdTd5Gmn8m&#10;z7grIHcKyKWJ58l9tLzFnCbK0bdGzKuN9vmKr/uYuowIOQ71B55Xriedyl91mG3mm74EsPrkqxRX&#10;/38LCsYJUinwT7XMmmvDYEVZLCAWrEE2Pm5wAslXoiKUc5sAk14EluEZ4+b7Qm/ZZ1z5f47PVirP&#10;J4MTOXujy8ze++4TAdrQ52wRPfes8J66uCa7y2whyMQXAFkVEFdQk/Cxtrv+eqMbP1+R8ch1DIJ1&#10;PUHhEGe+GbeH1mdGVmW+IPcXgIr1SeEpJYVFVVCe3HgGM+syMGsQAyG3yrgrJmu1i5o4rIgHCSad&#10;rH6vwU9IyISAsGjds3xtlyv/i2ojEYhe2HRcP3OhJsWcbY4Uw6Qt6pZaxh1vuu0hSYlBIfLq1Bl4&#10;ZsyJRCWJTqPuOMN6vcEmfqKwQApSj1hrGWbveQQcDOWounKrIIyBgHrWWsQj16j67b2htQMrmgh6&#10;v4nQF90BLh6EFA0M3prZuAW2YM44exx7EHjS0hLHUa8BBcQ6JxQK938FxGdzCJ487/4fBKrenE8o&#10;ZWCVLZQfqoFZvHxcQVQx6pT5cWarLPENNv2MvEJznO5kTwd2Mz7SFOtaAXMwPVjDk7bWwriGQ5cC&#10;c0zvU2Onjo5Oq3BQz1BuWOvyoH6eNfNz+PRbC1kR3FCw0bI5bpO+d3+HOtSDz5NnLOxe5DvjX8dk&#10;XgLVhtf1Rivn5zwP6Bz4J//LP8af/dmfogvw9/7k7+Gv/uqv8K//zb8FmjVa7r3j9BVaqsBKX5T6&#10;XsJhJmyOOYZqpwuwBVyqfZTbajydQd663xr6VUJFPM7Htn4X3oFNrkBk7yp1W9ehDQO8x9qSl2Ey&#10;41fDQaweVAl+uRCyTOfEWCt6W63FhtfkT6mMUBavObAE+Hg+8fl6mePe9/Xz589MovS9P7rDYwgi&#10;eDjnCCftcH/Ux48fninu8EbIxEgmSo6XwWewGgIiWG3hkMPlWHX6Jz8nb2YzX3XITUGoDg7LhOL4&#10;NV40RXBdn5H0stbC25uqiu/R8xeDbDn7CQHw/Hjier1xPC0ju/XTEoywcE3Tc64x0Ogfc4gl8pLX&#10;+4U5Fh6P01mLBTzEoYlUB3799Sd++eWHQ1rxrMzgK5YhPx3z2+BLmnRc67JqDw/cGRRNw3HkWV1r&#10;4fw4rd+D2PnXsZzH2LlgAu11XRARl7eu3ywPjEizd6FDmmJcI+iKsDKtWzDsPQaOfkIxMcYFYEHk&#10;CL9TNKNV153Vm2WSKUkFK+OHzIUaJv9FZdI3+aup7O0qXyoHYTyB7oZdpSFzUZEyJAoZP1DYh0sG&#10;EQobSJj65b1xPX9yPKFdca+K2j64mjVKoRZZzqbNpJ6jcRsXMvX40PlTqcsxKuqd26d+tR1avr4q&#10;3LtzmszSFJYZSmJkb9LxQ31Xyr45gc45cD4MQJ9NN/jy3eFvIvzHjx9efmiOGWKHi8CxqHKxVLxR&#10;kXdzBsTx2CUdV6p4vz2SJI5lV9YVorHL2/Zt9FT/sK8pgxTgfsqChpZO45AGS3G5a3m35ggo7MMJ&#10;sBnGuv8kQSUxuLg6DHS7mvPnZxU6Z2Q/zoOaUppX535Xg09j7/imDHCkQSAIhE8tWSXK65Mm7qVy&#10;Ct3KOHlWZJP4Xz8mbFyREMALhCEN0OU1ISIlOzpP1XYe6llhZFHLmm9HT2Md47sE7d9mRWXf1r5F&#10;1kvsouTeJA+xjyVfcszL4U/8FZoYixsvcWNKpBrJWv6TuGZnRoLEe3PlWdUXITP+q7M0drvQWjoJ&#10;NbJ2SdvC76MboDt9NbG7c/7Bqe2Zi4yHe1TeqGUbnMZNeWI55c1JWvhW/uR0UGSJXarp7P/2/RQq&#10;5pYAEGWEfNcmzXj5/VncE+V4XKmN6/L0I5w1roAuDWMi7xbAIXFiDclIHC30LmW5/gEPI5mVw6aa&#10;2ni+fc6uyASfEISc3YJvNAabnwU0fz6NoyLDJX7LLSv4+nS8+LJv4rh+klP5Pt50itxW+6H5NpAf&#10;kG9GRhTlu8+dlQUcoRaHWb7feECc2yrLNecUHLzSxbeTktuvss2lZnwCmcnLB6a0Ks8rThNrDlhe&#10;VWj/3t5Bvh9gjiv2PnlqZDoKNt61Oc98JvkpvAvm5Nj4WGCQatlh+zdOj9ZnFZ0hztzXWeQcyO/q&#10;/npZs1+sfIfIBjuS3Gw/x/bYVsbH7wvtFGO5DtGaOFYDP+646bQxE1+jsjSBw2oj661DkZV+YcxS&#10;9m2c0rMr42/UZxI+j3u7c1/Xj9SeTqNY4hUaztcFWFbwtxhXNpZIptUMJPKgpT4Cf6fztbKYYZh7&#10;pvFwo7YLMMAAos/LDSzbepZ/ca2ThiKBWwXqmdvcBuOVZcGAggd7n6EGVN83PhGEaKBuJZw+9Znm&#10;idOLm2Nz4P7e+JsCmwoTOynUy6n/35nInYf5n+LH1EBklReEvZjXW0ZyyjGeieZGvMEDZPJMOG7J&#10;s/1dkyQT34tLvZTl6cyUmD8AHN4ha84J7R1sjTrVGz6qOdEl9qDSdjpJ02GaZ4BZlzaXopOpOnyV&#10;+JhX/EzezOspUzKsn1TBE51rgljLfTdczrkewQAKqx2giiUCrBkQAa016Fwu/02Hezye5ihxu3Ew&#10;o1RNw+0ejKMzQ+cEM/cso9CwwMcYgLDpmWdOe8aqQVeoB6kdnoPY8MWeIP9v3XpELeUeLYzLHCPX&#10;+4pKKa5V6wJdEwst7STA7DpViFiF8/K9TqdssJoCF+HxR4ckAbS8j4xhUX1I2o8EA+rMcEgUAOJ8&#10;OXgeG+sB5MZ35qG6IO3YaDOSG2xVnYePvEnoqDdIEIF4k0Hzg8xpGfTXuAIqY7pzT+P5dKJ/oxj4&#10;WVi60I+GOZbJOpFojEhaF0XKJ38uAyt0ENfsz5qkEKfDZW8kaHj2Lje4eyb28GZ/Sx3iaE2oKBoW&#10;/vIf/SX+p//5H+OXH088f3ygzYl/+Bd/juM4MK4LR7esXoPIsQQfBkOAZWdITbb21nHNYfkhTbBG&#10;Op9ZpU66YIVDsFoGM7hGStJ3fsG/wR2f/qfWBHNY1dn1fuM8z2hsyPXprUFbw3W9Pei0cBwnjsMy&#10;wAldQdx7OnTZXLm1020ke+fQy6BZAk7M6EQdb3r6Waefyc5SnmNphhe/9Aw/D2Cy+jhP9yutbe8J&#10;o9Nb86x64DwfeF+X0V1vNv/HmckCoTuo9y4wHH3zXU1Eg/oFs68O13zO7mcCthdFBogzgEW/E6hH&#10;eiDu6FHJADjc1Fx4nKdXu6xgKtd4G2zLmL5ODX1aZv7LG0m+Xi88TsPMbuJY3NJwjWnwJ7AJiD+X&#10;+vG4LvR+4vV+e1WIVdz8+PED7/HC4/HAWx0X3CsJFHDoYqC1A8fZ8PKqiffrjcfzxFrwwMUFaEJQ&#10;sdpFg3YXrmvAUD+6r1fScHBGEYzrhefDGo2yGkfgdgQM9rG1hvl+Q6T7uTZfYXfndm+Cx3nguhYg&#10;C0c3aJvHaf0Fq04wx8Rqxu/6n/3Zn/1LOgTCiVs+gfVZmFwQAhDlRaE/S57qiOBxuhr/k8qrK4D4&#10;YkyV90p5HxVbF4Z2L/I/ZfRpV74SZxG3vznG4d3odB1tKaI0lEznHplHeR8VutROinHqxNGKcLXI&#10;5ApDdM+2sPHZ36oATMc231md16GJh1li/1sxvqpjgMZ/7RzNsg514bgrfGLKxhiuQBTsK490rkWM&#10;cI21s6YoVjJhEf2COVaEIyjcXPCmwOF8fc5L8fHxxPtKpQdK+mHZW64n50tayZ/zcNRPpf0vGV3A&#10;t04zW+37PaSX8qt/9uxGUmT+ruW6+qrvHEKkHREXmNCItuWYUfYRSB9eGhdFbUNtIIcyuozgr9u/&#10;Ren3eSf+YCruPHdh0Ppr76scCn4xpgKb85tFML3qFtDi2aBAZPOTO2+LG2zc6eNoydZijLlGqggn&#10;fFXaQMPDTRn7/5aCKoxTifOTO+A8hPsd8/P3Sb47eU0sIwjbA18vywzhub9fzK+CiQKeqVsvqYrw&#10;dqsbhTVI0Xy9WU0uXxxBhKeg0SCYIdBz/2KPxLKlhUYjPMvbz4iV9DJ4oPv6aXEAOG+MkyYAPDPR&#10;MoIswyV4svMishPKq8g+cQM2goz1+maaa17vTqEyJyEv83VNH3e4oaCtWXCHslRoAAAbXniRqZV+&#10;7+Zzfpv011oPuhHWxQqdOcYHrP+D/VxlIPlkb1lCSOgUgTshCh/NIKvEnnHoZOBt+5L0luNvNvDt&#10;/IajQCQzC+/vRVknpHN2I/L6kfwhYXYkxxp/LQ/6hqVUet7Gxf8Iv1Hl1TfyiLRLXiE+V/H/ow6R&#10;AQfJt9x0qsrJutBhnA40zjfc7fVezaABP0vnPmS38IK+i870va6Xe02nVV1BZrTFHJG83WiqbUP8&#10;bi9s21Lm5hwk3ltvWlOBZo7wHmOWhH3ZHi65T0XeC/Y5a1xKHiLbI8Kht8mnco03S2pdvGFbNziL&#10;ZEi5hzGfQm89fyMdpXwBzCub+dq59+S3dPqJyRSI624MRlv5sumUd522rDPXQ3nm+xdIoH0/gS+0&#10;w+80Mw0F1EcQDhXKX1A+KMxwDB7HpcvgPEuxUyt1PtQo4xrqOay6Ytg+PJ+NvxeaoRzi+S3wWIK9&#10;yMu2hePgh3KUo1N0Pp18udJN0FJ1qeYD0xWBOGO12ot0G3yo6Drcdy180tYueW5IXf9j4+Dj/Jn8&#10;1bWw1jToi9ArnU4iQmeOFzDrj/TofKKJOP47NvumtYZ+HK4PuYxlRZYAtb9R7w1CyBOR0HFZudDa&#10;gfPsEIe/OI/DSsthTrf3+4U5Lszlpf3LtRVV6wGjgK4RuvrygJOqrQuhQIJmee5Eom8JaXotzaxv&#10;LnISF3cvaJPrys8qjlDzSZmTdKo5xw0KKTOLAbjTmJl9tu7TMxHP00rSp7+nH4abTZvuPOg0yaCz&#10;4fcaT/Oj6ISn6TD0QHza2e6EE4OwERGH1qjVzy5/lkFzJDzYrstShwQs0HGcR+o2/cB5Hp4l33Ac&#10;D89c70E/vXvLNafzoQyYdONP0i1ApIuRCJ9ncC3HBUcZ187/eabj/1o512qu97nUZGEzfG1VWJYo&#10;FFi2J2OOAvno96riGgPjuvC+rqgoYRCRjnNd3oRUl0EPqFrmpRq0yxwWKOmHJ4lIJtNEBQYQWasS&#10;eofTvzcyJt/O8yvFAc/EjJQxDFIQmkaViSoTc3m1gxhEwvv9dh+E4C/+4T/EP/8X/wJ/8id/gsfz&#10;wxdj4VrAv/nX/xrX6w2F4n29cZxPy3rv3oyvd4w1DOKDAomkqfSBWCJTQM+0hLP7qqKQt2Yw3mBS&#10;kk1a8CMrIKAWgIIAYww8Ho9IzllzeUPKPFC9GcyR4SfbmW8VG973y5z+xhNrkmQEolqLs7pW9lgw&#10;bOoJXTMCY+d5xhzy7CbPJvIAqy3GNXwPHbYsZLVV3hg8hz3rcT4A2L7OaY0nUd8he5LI5+cnWhO8&#10;Xy+3VQz6WYHgSeYQpt8geQShVHbKKRaiAAAgAElEQVQ7PWW+qTK+X74+hGOjnyyhAZ3vr4WPj18A&#10;XTifD9dPLbBxPq0n3uNxYi3rwcf1RTP4ltY7Xp8/QZlqVcrZP49VMkaeisMxuj8+PnD5OvfWAgIJ&#10;Cvzy4wde7zfO5yNg3CxYtuKZqpbA17rpbQx2mFyYOce50KUZJBbMfmIwo/WGMSxB9nE8jH7Ph1eb&#10;TKfn02WfYvj+iohlmcMRJugHaYK1BiKZy/WG43hEIm53eC7Sam/NMMIZpYI4f06+GwoVnFRacbAA&#10;cBD/FRhuBPUP4vCJG6NK5U6IqeTvCCG/KawSBjQ/HJs5LTK93m4ggyyGkisY3hy+CN48kJmIosXJ&#10;hnJNKu5sTMCPCaEVThQaa1T8VOEHueQrUGH2+SzHZ2yARRYp19Svr6Vy6kKuGEhh9DZBb0dgpFWj&#10;szrLqSQIFahyDYUM1XUq/L33yBggMxARjxgzap1OLUZ0bM0ML9SYYr6bTMB+T+aiYER4umLoCiEV&#10;aSf6fljZ3nEcIVCITcrMRdJVEzGcQxpdLRnjTl35bVONParBFWvi2e4SLAyFcD84PmRcWP+50XX9&#10;kHbJ2CgUK+3QyIryP2Jv0iDlu3k2/F4qDeaAuzc2idwtm43meYj/1NaY5YW10zu2eZWMcgph/4/O&#10;8Hu57jcLcXumz5xnEzuvotONRpz9CyAy6nKMMUeud5xJAZ1B6huaspCUIG5gsSFGwgjx3FNhp+NQ&#10;qchoPo/Gsqqiy2HXKyDooaCGQ5D/+TNXpUiFZd/mjEysu45rgtG+J9queMkwIFjqjlaeSZ87sTUb&#10;6CgrTg2l8ZOGVrBh8lFNviSwTKvlC1Ez1Eg/KwIUAMSwH6lcWiaE07EbAKqm3EdbqWYz7670LJbD&#10;N8csBYOkzk/J/30/a4ZmYC8LfPwJBZL00jzeQLwbgJH1xtIz34fNYccz4XSivkci8FLw1OPEcXPh&#10;RpXqjLNNwyFkpsJw132mCxMp3IRaEdIZD3fQtHg/1NYdTqtca1MYG5g5Cdi9lMMVq3pXCh0rVvjO&#10;FjKHBo4IzxnVYp5nRIYPIBwO6FCtn1RXvATaF0TKeLZzXvajtZ5NpULuw7K0QLojG9N8YfkR28h5&#10;JPyMisRZ4jmu42LUPXiHzy8dTnl9CLry5ggU+wEku/VljX0OiddS3lO/Uqf5nIbEWlM/qx8r6W7u&#10;iE1ndxoGJvciUII8JnXeqU9Sj3MsbcfvI92SH6p6EzGp8ptrl3z7q1xwXutMkXqn25h+JpyTaBpA&#10;EXwTcz5lE1inNQdAipeSr9PRK2JSnOMlTxDni9LyjPp86SjgPuSa2mMJ/cDNIlcLR45mAyQ43248&#10;fwDgQS/ZSEmS8NW5ndRxk8p5prKSajsHvj6dstCDeJB0HJtjKX+mLlUDK+bL4YF3vkwe0wTiTnPy&#10;ZsSlK9CXC+cLuuNcKVtCnlW5heKQjB2w61ojjzKHxvLnWeWqluOpeda7B1GoIHKtyNv8/DIIoFjW&#10;n6Owbfj+5oaZYeoGhu05Cu1Tl7/xwNgpZxLL+124BoMJAYPgS4EO2dQP4t5GJQlxmMWaZIYtohLj&#10;IYHEz6qRFcuAPXnWmMMz5uw6YtVmAgUQMDA5DYBQc5p44NGDxVPqTWfr6Ic5EzpljzvIrIlcDxuu&#10;t4ajt7CFYqlhmMNH73g+n3g+DIv8cZ42n6VYMx2KcyzotD1a4vsi6sBleXbE4YEaPONWs0qZjsDQ&#10;AV1HtfmyD0jKItpTVrVlPMHOkK/bAlJfTee/nT3PHl8LZ7Pmi5jAvC5AJZzJzB60rPdlDe6m803P&#10;QD7cHmUGefaZkHB2WGDK5PBSGL64IrKU4yQHi3I+73xzjGHjl47Pz1fINlU65DMTmXo3HYnWqFIc&#10;v13I/pyXCB7nE6djgh9QnMdpdvZxGE54VzR5QOD9r2r1+ZpoYv02VBeu9wuvMSw4AIdX8Kq57nCh&#10;YR/xqACAGr9u4ri5jh++VKOKxPDS4VjB6rKrOrqXn6fpwQub+9E6xmVZ0tcYeNMJ7k4jXQqs5bAH&#10;FqyYrK5BCaCEfFYATHibOA6nr2pHBmsUd1D7EOcCG/dS3+y9p4/JM5SNjjJoep6nY4EnJJJqBtOn&#10;O3h7M8zs6/UJ6Qekn/jrv/hL/It//s/x8fGBx9FxNJPp7WGQFP/+3/8f+Ju/+1uMcVlm63L8cVar&#10;t4Xn8wPzsia54xo4zu5Z8H62iww1vWIFzVInjr8BjvFP21xdXvbIyp9jpSzlmYbtzXlY1jarUZ7P&#10;D898N1539MODAMtxtcXZsfugnAewEoH+BWc7oGRVD0BViJkxpsOXDIxpzkjawaCO0k0nkK7eKNV4&#10;lUAseOIQU8a3Z4FKEvx4/DAM6cfDGt4KMObC4/GwShU1+f96vTIQ4AGb5RUvr9fb5JwHz5jtbZjy&#10;DB7NWAtzPkfYLNYXfnYO7wvAxMzWTW50b9hswQrxZpXA+7Lsa/Gse4WgHQnbVFMrWjPe1tzJTJ7M&#10;XlTqkCWLQQ06eX1dbU8dXkwMeQGqBpXyPB0qBHg8LTD04+Mj5jjGwHkemOPCGOp61QTgUF2mwDim&#10;/IFxjeC7UbURpWvGdxecXkJ/brjGwHm08BWyuescI2zK6xpQXfj5+sTUhbkEstQDn3a+xhxY6jBm&#10;7mMhNnw/DoxBnqW4xgVd4oFX4xlHrHuRNZwnGTNPdPyOVIQjS6L8L38SIHu3qy1cE4176rV2jWDP&#10;fNYoU+KE707sbEi2P3MbG42aWsYTCnwKnRgNmTrvTQ0M+wPyb1TWynJtV4ciWt/jV6Vbjg6savgC&#10;qgdVRb/t61yroSfIdapjFb83nHCS4wrlYRvb13VkeVs/mmMKHWBGMJm6IPGK1J3g3K/o0FtXgToO&#10;te3QeaWMwZgcBSWhXSyqg4Bn4dzXdMiMXNXc2tB2/gsfuWXJcCyuZHzN5EKMXQTFZaSo+63Bgf/L&#10;H1dnndJ2B26tCtgGHRoj1zWvS2fK4qogsiZ8ke7nk84FMvw7+Wk8B4CyHLB+l1Hk/b7f+FRj8Q9d&#10;9+W+/7obqJgQDiUUx6oo80HJCMEJMSsuCZXOKr/LS8kqT9op+evHGqDRuZ1mvCmzHER5nrJTt5/5&#10;oEVGmz0Tg0QfM6q8rJ7DGuXOJ8W53Ad7e4Z+8zfE39gYJuVJUPAWiGmFJ/nhLTTDU6xANfyoDKrm&#10;nvgMWhg/dBrkmHK4N9ie4EU2vnq+1F5dr973RhA0wOWhwR60ocmLBOrnkAEtrVsCGmacu8pyBwTf&#10;FQONz8JIxW0KWj+gmJs8D5nmcpFywRyGbkyoGv6dunPeG6KKuEQPJ5I7Yt3pxbVLxz9C6eFQsxlx&#10;C6M7eFHISY3x0iEdDk3BF14ilG/BO+50ePvUrzbaKV+XZQJlqpTzxD3IX2PclKfkxn+I1zFku399&#10;212JDc8zqXndl9nK7d7yM39jIyLZ7q1y4stQ43hbYz5zBNLBJAycxBm2a2kkB3sOp42kcNnmzbOC&#10;oAVwPQvvKLNNoYt8tm6rmvxik2Uo+8P1rXvHNSqGKmVsPOc2Hga/6pryPFSaEDoHvlnr70jWB5fk&#10;J+RzgdGRWWJcv2+e9YcC0II0VOwZmoZeOGg0o0Tbinw/aAadOPF0SPN9DMLsCRt8rn55toTqZYkC&#10;lb4Rcj2Ty/fMZp/E9mPQ2vanu6Ljxvx2uMqrm7vMuUw0+uKC7zj2/fmcrd6uTB1q0wQ0x59fuKQU&#10;KXtNJqqF2Pf3eIg/fgPPp0jZk3oGfE5RiVHsjjgXlGGZ/BIZca6EqWbwnTAX3y9Pwp/FksId3Va3&#10;C4jBNTDJgzJBZGGqB7vU8HKlCbp2yEOAa2BghIMIsYrAGDOgUCwIh+ANgYdcqld4XqJRm3KOHL9s&#10;58lUas80R+5xBBXqXGM3WzmHueaVLeZW3DT6L8dfHS6JdhzCxgIs8elohs/bumG8XpdDWMyqz3lG&#10;JRre7584jhPLtUhmOo9hmYJ0lnRv6KcwOJrFgIFyoHdrpKxx/NwgYpmIhnGL4hTy9fd1ojhhVWjn&#10;vFoLp5WATlhBPwQAk7LOZKiqkNZ50gAgMtqZ7MUELmLUW9JQBo2LcmQN36Rjzct3xGljZsY0xJrD&#10;t8n0D8ejZsKInx+ubWs9eBrpL30pRk+v9xvv9wsKyyq2rMkZFQNzjjL2SjGWuEJoleaN98Za0URy&#10;LWDNgjfsmcVrZeUAKxGpWwkEkzByqi6Ldi2FHKo22KQiJjAsadMjWZFj+vXABV2KHx+/QFvDX//1&#10;X+Ev/+LP8ePHE8d54jytcSFWVqH/7nd/H//hP/4nvK+BP/5jg9sY47LqVRHMSzHHp9GAWlXA9baE&#10;PwsYpD5h+1AT+pKylybuvIriel8Ba0IojXSg2llNeZVJRMqz3BXdqzIseNwtoDFn4IIf/Ug+IbZh&#10;qU+qJzkyU9owli1+SYGZ1eCA4vl4xNk8jwPXGEVnW2hyBlPaoab8Hm8kaedmQj3gOadBfIzXwIRi&#10;zIHzOPD25p7v98uziA0KY/YJKJx2bbxhx4RMs3N8HOaQvoZlrjd4RrMI2jJ+F4GMgEnLoP1ahJij&#10;rijuvHfd6abjGuTLjMoGAYCVTmLSBeE+IpCDhL9hIJF28tEbXq835hh4zYHjtKzy1gQ/f/0VrR/x&#10;LAFwBFIDHE5qhCO9iQUCuK/H0d2Rf3hV08TRH1bdsyZWF0y1oO9xdqxhMFo889XmFtcFql5+9Ibr&#10;mng+n3i/rwjSpQzNBskfHx+YSx1vnLxk+XmwJ645gGZoFR8/PvB+vy0RAYZxDzSMC3ic4v0srNHu&#10;kUoPYtA3VSey9+gwY/mYbA6JJOzUP5mBAouSkwC/UdpCxAv99h4Vi2uLSRPvbDn0uwKlO6NJY4NP&#10;35XOqlrh5qxXETf83GFc1JFUajZ7bvuZRBtrISQMgOutrl0ZP1/pOKh2kpgLTnXzxuwfTcOB8nOb&#10;vl9EXG4KTQLOAwhlYlPDPao0hkWfDC+OTvCSPePvN2gU24MGuMAE0KykkGWnXHNp3lxOJLJByo7A&#10;cBjtF0aKOXY27bwKht3Sha6ZqZlPSoHxB0wSv0bqL0kxPA+QWNfQVcKpswdtqhOh4mTdP2Esf2cc&#10;++YW38D+t9ssw8ih1VicANKadbP3M12zLLLqUra9NeWctJ7/AqnM37G/NcZDBf+7QM2+L79lUMcs&#10;eS7KrIsrDTSuSTeecLk5jeL6IiiVZ98m6ktWaJHXkKEro+g99yXoIRiTjUlyLWWxs72iKh7JhtPg&#10;U+KOb/RKAcuhVdFSHUCuHEOxc4xiTNump8MJQGKVl0aXsHEnXdIJnIpA/YgUuop18D1YPj5VTFgZ&#10;6wI8Q4tBCpbA2jhp5AK7cb85QJ04GHSjIblcqDcSAjkuFVTx/t8OY5Kr5Nw5BZrrTyVoUv8uAGLc&#10;vm5yu8bvUcoYXWjSMSqjrozbFakIiFHxJz1zPmE89+BVvQmg0x2tNKjuG8XX2XibZHWPMMtuwfgv&#10;0lkvYpvCjE5zClRmyPO2V5EJgHb0VIiEa25zEKeRBXi2YTK65usiIoHnGmdGYnfq5sWSxmaUfayn&#10;JioOSuas4Rb7ZPTOm8sLmtTtRbyu+f40STgm5AkVyosy7C9s/w84BHPZvm5qcjp+g+IMlFiTWBXJ&#10;wFc6fXPMNpSGwD1NDgJVwguw8qQGPVM+7DJQ8zmFLgnxUc8Mj3bMveobnFExikM+ll3R8qAMUApZ&#10;ZK4b915gGT4hB1qhI15N50KpjoHdhwZ3AKfcqXduH92/i3NUZLw9Z+fiETj0rMBsiCdB2etOUGVf&#10;Q97l7AvONTPTU7dNya7p3I7HljOhmnjfkdVK3il2HpD6nvHwbLSqqu549Gcrt0qSGFowmfJ+ZENg&#10;f1dSgMuVIKEZhqR6UCeTa3wfv8i1++HcKKfslWxXZP+HsgbffAblFvm768+hZ2lifcfJ5P7xf5S6&#10;hD3LWJpu545QYHb/hOI+0Z2bZRAHwX+xX5GFR6oZxhdB6hJ+rzt0wvby/Uw74qYvAAjMewW8jWXw&#10;sni6DiynJe2CsQAdijEbDjeYZ2sYngV3nEc0bmzu+MykIL7e5VdraMthhrxBI+B4wEfHWbJRCb8R&#10;/02HDynQgdEsvuhv9lkRvOFyNmdGexCOe7jiwtRlqmTTeBg5PWFP7FGadCMt5FETy7TMjFNzDvVu&#10;zsXeGQBtmPMKhwWgwLKq5O6OlbmsFP9Ax+fLHFafr093QmhUflhQlZUY6jxeg+bsn8K3/Zx0r2I6&#10;HH/WoB4mzvOMUng6S0JH8XN0nI5DK+YEJhxod2QFdeVnLXeqPZ42b4fugTrc45x2Bljt1qyiesxh&#10;GMTCvliZ/z95LpY1gTPnWU9S8P2ea2RoSgSANWoVabAS+wWRVWhEvZwGocvoTBgc7smcBo/yfr/w&#10;vt5QNRt9zok5lldiaEAIsDqhnlM6rFoz5/OA+WvGvKxiDGbrj/kyHtR64S021O6VmolPL5H8yP1v&#10;xF0iT4EUGCkN/hQZzc7/LWu8OdTGG/OaOM8Df/q73+Ef/IP/Af/jX/w5fvmjj4QsgcnwOV443UH6&#10;+9//t2jyb/Hr3/1Ea82aDkIcYzurHNacUEXgQi+ewLA3TH82GN7kt7SXTd9YWNNos3fP5F0a0IpN&#10;MxmATnP64LoC7/cL52kZy2sux3C2DN+p0/24/x9l79ZtSXKch32RWVX7dPfgOgMIIEgCEAiKy/aL&#10;/eK/x3+mNy8vv8nPpOQli5SWRRIEhek+u6oyww8RX0RUnTOQvWf1nO6z65KXyLjHF55RPK1uag47&#10;W701C7KY0waEtl0WCwquy4LjGKbSTsvGnto88GL7dA5rlGq+HkXrK1iZEj0wQJuWcl9jX2f0CbH5&#10;j/OIPRxTrEGrKp7HgXNZbL/mBPqCL+PVYTYsM/2O7R9O6fKRWH/g5WUzHtCao3VJ2IvRp6g1hxSy&#10;YOkVx15CH0y2mzamwZNK6IR2AW1Ag1xpfbHKGTUs8/048GibYYALcGJYdvMYljzgiURfPu8htx6P&#10;ByDA6+sTqsC2bTiO4c2N8/zQht0eG85zYNuWgEkRQey7OKTPnMOqNB0ei3ArOhu0CR6PzVWOhmVd&#10;8O23B7al4fRqjDEmHo/NYGm6V9ONM5oFP597zPvQ6WNpxfXi8k0nPjweOI4Dy9qwP9X1b0t6W9fV&#10;+L3DAy3LgqbigQaFzonePON9MT/kvj+xULBWEaPlZxgwPpgQ1GrKZODCOpkliAcn4FH5bgqHahT+&#10;gRyLBkYY3S6gzYakQ9iZYueCOJVLZSZvFcxwiiiVVSq+RZmj8kjDKJwqoCbmm8yZzmKYGTEbr2YZ&#10;iK+eVuLL4xdZSTwsbhCQYVBYM3uQtAtYUIq4UDxE4eTg2/XaIR2wksMYCw+uZKnaGGcwj5hCWSDi&#10;/zDyyExwwMrm4/BrZiVl1/BsUmCH4oYlChp1nskowDGzSRw8kmWYmD3f0e3352mNUDZZIxOAypQx&#10;MonnvtH5/8iniCuke7v8XrVck/vHDatKbjiM444LgeVTbgujl7/V4MZ9k4Lc7DmXefJeUzwTVshK&#10;Xa5GCGnfqbMYKREEerOGsfllTteRK+fuggWSl79vFr79vLd19qb8v+3Dd2zyzanEqy13X319NJSY&#10;eKmIZ8i6IHMHl+HftSz3ibm4q4sEcVuWKd7HnMYLAJZqWzDBi2bdqVokpz3blW3OeapAYSVcCpjv&#10;wRubaN0bV5SZRx5Y3BTmfEOM18dWaFfrcGJn+QiJe4ynEmM1P6rZO0Cc9sZEOHP4+6kNEOcB0ZiQ&#10;joS6rhoKRwzJrxkz+XQEHGKI5K0BAgWA44qNjDXndVzPvCazvKDX82uBksKH+YPiwdNpTZm606wb&#10;5JhlLHlw1BVLOsPt3HrGURB40k3sMwDSe65VSn1hVlYZa/PKGkzbg4CV0pRb6mdHoeiU2YJLYIHO&#10;ogxkS/xJ+UpYHR+pNHdweHhILajBigHOT31dMkNUMdl4CMW5eLkjOcEMZlS4Q3hEnGg0AxF1idNx&#10;wvt5ix0Wc+wn3xefB+VanJsbDVMvupHPZT0js+Py+8tj4t+k8+v5LXLLX5oO1ytNhiEvdm4oZ9V1&#10;lYBa8vLwKJutc+JfKZ8vckACRonXGF+g/HbeMuvMtPxJnlq3WxXB/5LWOPPC9+7rSD3tzcK/I3dF&#10;L/dAiwzxdQlHjk6A2aRSkz3ihrf/DEgKyXXzdVWHB2QyAYS6uOC9CSSF65v3NMglTK8Ky1YsY7r0&#10;hPHlSL3n7SfXgQEO+43l8YrzwHx29GqA6e0T1NsBtwB9v+w51yaxN3NX4IksEudO4DxIcn1YGBSk&#10;fyGG+sSi19z3rfAwgVxWtxri9/N5fZ7JTLNX/CJNx1P8Cjn8YJeaDm+lnkVDnm/VloQTO60uGBmc&#10;y7GaHpNOViHh+QCmzpLxXwJrnPONJirmt2k7puOwjwx125DDSicoHei+I6HXmyBVHzfEHGkmj7yx&#10;3TBdwBxlA3Oe2MaGdVkj69JK8k3+E7YAro8cx44xx7VxoZijrbWG1pewoxSK49xxenat8YMBVrNO&#10;pPy7BDkkXNuoPFkqPV+WsoCqaAPAd5Gn5zuAejRJI1cqHPO0+1Qw0bEsnkV7HMCyAGACk6K1BaLm&#10;ZF4dn1Ux0JsGXRomreDx4QWfv/3sASrBcVoW53mO5PcOn3YeEzrNKS6iOOd4s1aUiZzTVMtgPs/E&#10;jm6tYd/3bBSoE/s+sD4ezm+dpg7DzSWMxRwTQ0aMvUvDGLRn3U2vwDkn+hjeBO5Ek8Wdtc4XpzkV&#10;pxpWdvBmacEVeE4NfgTmZDsyg5aBQYM3MrtZ0XEOy1yVvqBpe6M2qtIet6xrmYrhtCytoek0jPDz&#10;wHkOnB6oUXibTk8iM2gN07UMu54czQ4pr2s+xn3OkGPiYIVzDrRxhON1qnp3W8taJsRq7w6NABtj&#10;px4Bz/r0xMDu52ycuabUp1rzLGdPslMQ2xyRqPHxseFPfvFz/NkvfoGf//Rf4WVZcJ7AsmxgAEaa&#10;OexOb/j4gx/+EL13/NPvfo+vPn3Esjp0UmcsVqB6BjPftgfOcZjDrVuDvnOc6G1xWT1RnWjk3VFF&#10;FGeWdqU6HSTufWsdc8xI0lDPwj8cM3mqZdiOMdBXg0LpqzViNb9MysD4476g4zywOB7+cWSDVeLw&#10;V0VJoAGfo1CsfcE5zAlu1SAWKDAdwTT43gXAguPcLYM6bB/TWJhhbY7nxWlmIBslDqzbZkl8U9Hc&#10;MWzJnAte91es6+ZQHSX73vE8IhfKfz+nJXcex2nJoM6n4TaPQtEm9S2fI0bpY6ApowtbJYxP8GTn&#10;y2xGKk0CpmjxgIEIIpBA/s0Gr8zoPo4D60qea9esq0GbbOsKhVWmPLYX/OHbbx0q2yCoWmtYvImo&#10;NHHIEXWnt0QgrnUJaBQGBIZaoMd44WKyczH6HzrR0LCuK47zxHEYnEvrHfM4sa2WnLrvh0NVpXw4&#10;jh2tsypH8Pn1Mx7rCwQjZCN9jrvLjuM8ww9skEFHnL/eu8lZsVqk3sTvs6ohg8m2xAdA8dge+PL6&#10;RP/6mx//NZxcBWns0KHNCBHVojiuYgyPxoXJJ4EQiwyuRLUO9eZbdMFUnMVqFEPED4qzN2d200ul&#10;2GQFcW8qeFIOHJBEIuLNNwaj8HbwrHO33amSEca4/wIKb/fk/amR+BlwXMuivPoYxbRvBA5UHC87&#10;QM0Fu18ec2SJuP1Jw05cqeX6mALVk5nQUYDEe8qMJNuH7kLj8l1rYLMWwx2aUS6hQGQJVIfuGMPL&#10;4iPltjjWRxz4yI7ULIljZGlOK3Vpnk1BiBMyYTYWPedAbwtXLmiROzFnMr05p2UKcMGQdDaREC4g&#10;fUsqWlesW3+i0wXx7wOv6/4haRb6vmqxVObSYIm9LxlR2eDKjY+AvTCYAMlBOc238n6Nl9I5JGl7&#10;xpDmJN7bCFqkAR+ZGG4gVSNMGhGZXVAUaAlWisR6qwb9pJHmfMYXwPCuUpvjGU6TMQ2BymfylrCe&#10;yjJTq7DF0vkdz/f5MkpKHDXhGUQN2jmPkXKueAbRIgOdkdmaSQhonFuAWT7tMuzAeC9GDJ9VHcyz&#10;jDfX3elZBeLY2rE2QDmzZE3Op5Vc2g0DKJqYE94c7UuOwZkTy6uqIcZ1YXYXA1ilCjDW5OL8F00s&#10;XQASTmWDfSHNku+y3BFKnGvH1+V5UD/LsLFC2ASF52T6fYW3UpYxqznmYoNuaK5QBXGFonbFxG6x&#10;v1a5YysTjbhAJ3CSpzAjLegl+UKe14JN7nLF1o+MQKyXgQLqUBV5NjL4LJ6FaQ4GVspwDjOc6rPI&#10;JNPdTrhWGDQV2TfS0Byrktk4LdaV/6k5fINXCdCMr2d2AnLfbPnQgcB6R6whgq92b1JlOMEtDG1I&#10;g4oZoqZMl/uQY6MzMTiZejlsrLut7+SLPTPH5BsCu5z/QcxXWfc5NlI1dQNShiQGZpXPpJl0zlQ9&#10;oJxfnje4MzHVovhcGvfGe21M13cmPYdDSzJgZVlEPegQijRCxZRNNsctXMmzCrO0NNovuvEgsGqI&#10;xj10fE4GKeI7JIwXPDMzHAYouhvPevCsPKN0kFwaKd/kdZyrwn99xcu/jTakFb5M+cGrmzeXirVM&#10;+eyDKTBQqWfn86/70aVA2KhCegs4kdYblpLNChEMOnX9dymtfLdDv7AzToc8y/oRa8KebjPPjr+j&#10;8xyB008dFiAvSJkJp+feHcKi98Q55Y2hq/j9MfJZeB6LKsuZBx3nhW8KF1wi8GlftND3eTaNloqO&#10;4DSivD92RXH6YzK7S1xiBRsrEtXFmw9Igx853xZW0xjzsJ40pDmEXsaKpuyRYJewTwiCbrmW1x42&#10;DcabmvN88QFL86ApzEayiqx4qosIozU4dE1ZyQgqNN97Vh6pZ2ApFFOsxD3CQnRSexWWNZKkG24m&#10;7rmvQIs1MBznCF7x/ASf5R1Aa2vsnU4J2BXLYqQATt4A0YL53LD0Bdu6oXsTTCl7KCJeLm8Ox96X&#10;4CmWGW2OAMMGHzg963nMhKtwMYQAACAASURBVJeozn6ak5RDNTBGvglpVnUkpssu3WGoXBZRjkVP&#10;lzibzpPUHI9SiDR0feRYKD/JF0ymdYiOwjcVKDaUtI7X5xEZspakrBYc6B2iGk0sAcs8HefA9ljx&#10;fD6xLtb4bZwn9uPEunTsx36RoalfOgkFHIGdlzmmO1anQyWYwyQCjdRZuiHBWja3wwA4VIuqBfyg&#10;hqMM2P4ajq9l+VvTVEsCM4fiDtVmWbUejBnDnMjmZHbYkpb7cZyGgT+J6T09YOXJL3MYfvSYA8d5&#10;4DgOe8c0p7oCXjU9wyHM9/S+eja20bVhSs/gjSqK56k4x8Dz+TToCvfLDp0Yp0Fy6HRH9xw4daB3&#10;T2KDRKb4dAKp1elxyp2Xk4gUmcFM/QlQD77Qdi88p5hvcwyDWpmWHY1pvcF42oVyUPysdqPhMaZJ&#10;DwXGeeIH3/sKf/HrX+Hf/PY3+Nk3X+PTx0/YXj4CmBdfiyqAvgBToTrwuj/xD//wX/G//e//B/7x&#10;H36Hpa94+bhZ5nD0ulkwzqw+iI+qOWsbZVQqSBEkdBu598Wcgo4nHXZ1KCsZjFQPDKgHLLgnq8MM&#10;iYg1L4VZD8vSIZjWYBEGc2F+NV915xfTq1OFPj8RD1Cwp5PtKfeYsjroS5EQG00ct552JpymJuY8&#10;Xaf05KeYagteNefAuhoW+HkcUAXO03xS7EtjsEBpMxF2iZnSVQ6f7o+qTYKtdx2zuq3Jq/mADFJp&#10;8UBpVERo+q/MZyWxl6aKtLCjlLwc3GfqVN33oGHphtNtAR5z5FsAxtEOWgPhYaifLsuKfT/weBjs&#10;DeGkDAJqWuLAUPzLv/w3vDxecJ5WyWGZ0jD5sS0Y4zDIkL5C+oJ9t6bNrTe0Rco+TIjj9ZscM4bx&#10;+nzau+bEvp+G0++8/HXfsSwrPn/7GS+PDft+YPHmyMexGwxNQ+Cmo+zLurGSZziclnigbHgy7UQn&#10;bTlsCnvaMChjOhWwLoQIPcMHbcmCGnCtgNHoInEwjc4NqB4XbLv8G0Dng1BY3j4kAGL+jZEM7gbA&#10;GkqUfS9vHwZE2YWtV4PoxP3KcGh8x8ey6niA1Q+eH0Jk2R8ZtMT/C8PiiEXid8VEsmunBoN4Y1C5&#10;8Rfz9wU3w+07h+5j4KP8PeLjivlpZAWRqfHgxHd5e/yuRgQJ1UCYgloCEeUfVJhgdFCzHekMse/g&#10;JTrTiVXdoYQYVzhWRQJiJZ3uhh3HdbEu3b2sg73E3GE+HhoByHe896HTwq4zBZwP7otHk9SzP3z9&#10;RJOxAa7o3TYtjeb/zj6CG3G/Vst11dmZVEaaZdYOv6ORmM8vZy5+n+PNBhLfDdFC3MV4s9DBozHG&#10;+7wUGhiPPB/sEn6dp9P/fQ3fGwj5Rl2vm8MC9W/6zi68s9y5FYKJ0w8VHSkIB4WGE/BmcQEoNdtl&#10;aMlPqAbO6TAV/j5IXT8JZ5Otr1z5q7jhAblQQkaZCw+L+5I/vfdxkzn4nM2VykwDs8bCf1MCMbH2&#10;dTB1TP+dz5VuSOP3Z9W1vj6z5OKWbBjyxdDsYMFDOjlo/71DYVL5r03a1sP5qV5W/Z37EftAosn3&#10;CK7yI+kqMkB8yMqAkeT9HHtm0BW+T+N7+kMbDLoGEutgK6WUMv5u/61WGiv7AFyUBvHKHs6D1UjX&#10;+VsmGWMrbDwp9SDVY3M//1w+muXOSyPGEfPlOtjciSOq5SEce2K2vpWvVI9zl0hTdCxxo9TRTQSg&#10;s1cEbFTFOWYGMmWQu2R9Hkr5f9N9gMSGrLILlyvqR/Lo0RFUaKxm3wPwJlFSnqlBN9RJ+NXbkyZl&#10;PnZvxXFmM+rLupazYo78FnEuM7T08mygGtE8usnXAvZBypo1Vgmqr1/MLMbAZa7jeYcIwEAJZSpA&#10;uqnjTD0l5ihiLw5fo+ZalXOd6zKLY1Kicgeq1tiIDXFj7ewdTVCgQ3Kl3moOKfsvcsXPfcoJhD5T&#10;xxiBaCf+mKufjHaDZMm18f8rAkuTtJXOq6SjCy268QhQjOYcI4xbzlgdV5136GZI2ZsjrHwtz2OV&#10;AxXb2d6Fiw5znauEY9sCeuVJfp7ovM67YjJ+dvKerBBAmUNWUdlRKOfhzkgvelHNQs/r7qdUWM0T&#10;c5oxPv4+103jb1VEEvLJMu21fM/9us5bqTfUeSjlGvU4xXWkNhYNvOir9K4y9P4ZYwLNnGsi7twQ&#10;oE2X7U6TmQ2+IsJEIsBiUA9Q9eZkHa0taMeJcQ4c59NC9pIBtz+u/2eA56ojmZ4SiRrkWfWsGFFY&#10;AIHilNAXKD9v8oJVEg0pT79reFeLl7Stgdfau+Ac1wQCdV5xjoGXlxWvr0+sa8+T4g4hZsY36VAx&#10;58opI8rwrYmZTTHK2r3amAlDtAspRjlqnYrZbO7pwJoeYF6g0zKpl9Yw1Byi1mjSx3ZmFTRtovPc&#10;8dwFj23FcYhl09KJcx7GD1u3wLgArZujsDfBtj3cfjSHjGE0j4AQAeB2V66zCLDvJ7pYo9bToUjY&#10;V4sZkXQK0UFEvmpY7Q3nPA0PtyEc5LXyWn2NpS2eiWr237HvFoKaE+c53N8yPflQI0PVsroRgQOQ&#10;Ft8hKtJGBu+tgs8osui5rLJU6ghOO0vzPeH8Z/YOEOeR5Qwt6xrcQdUxpLcVogaB9NOvv8Yvf/nn&#10;+Ne/+bUHZiygtO+7+zsUOiyINSeg5wDcmfv1j7/GX/3VX0FgtPC3f/O3+Offf41f/tkv8PLyAgWi&#10;sV9W0olBBoWOloBysXjOE11zKBnfxH1H4RnkqVwkubDLyp+DX7fmEDkSASJC8AyvKiD7YHCPOkk0&#10;JfVkCPaDM6SWhHjqzRzlth3uzHTkgd4XTJygc1thySuHY+AvXhXS24K2NJyHjcmcwZadve+7BxsJ&#10;q/QAxBopRkNfNX1p+nmcN3QIdT2vQu6dDsnBoAyDZy8fPkR2++b+q+MoMl1s3E0kfGTTv4ukA3e0&#10;UqbTp7D0DN4oLAmxyQJphjm/+Nm3hrsDEGD131lwYQBqGdTLsmDfDZKKKA1MxDqHVXt8+PCwfn6H&#10;nYl93/HhwwvGmHi+Pq2yARLVBeviEEXngSab8xp77nS8coHtufjcu0MktwYL2jnOOoNE22PDc9+N&#10;h4wTzZtrTrWgzDGdZ/ven+NE60SMyGaW7D/IngTL8oLjePXAj0MATasaMHtI0GEBg6U3SO+ZRKuW&#10;VLuxUexUrOuChccnlCgKdle+qxNL/HCGbVEMK24yFf7IBHXlkTXpZJJx/XcarE5gVKJYMqsUiGQh&#10;qb4Fmb2xFDQVCqVQcCUuFIkUsvydFpxC8i4OLYyLcuCiTOKSQYgyMl8H6i3kZ1qcyOX/93HZ2CQM&#10;FiW2L657xD0kHtQ5ib/VvOlCZv5TMWN29xzZtMEaK7RQja08RkJhYYStOqHpZG9tRklDxfOmcpvE&#10;PkrDTY80NwpCQNWabvay/9zvaJjZ9IKD2Jt1KY+scCitraLwahGqEocC4hFFXzOjF9NCtaWxEgEC&#10;7snlU5wgbu2lU47MOwW3FoOmKplv9tou8LxZZoGSTux5dA417i2VkaI8zDmjCQGjl0G/4D4AotnA&#10;IedDmrwessvvJccKEeBkidX93mIkhUcm7+VPLXP9LlMjnhuPrtlSzh9iObnW/urpjjzNN5BN0dEU&#10;ml9Ow8fLX6RBnU4JWNUqGLCRuPZNk0Zl5rygVgwwzzCXWxK6hUtWsGZo1GRel+9dCTzZdTPOhNFg&#10;T17oCm6l6qBJMLM4l+PNPsRQky4R68grFEBiq9s5c35L+MtcBABAC/6qUG2xtrmu+b44p0UZfSMX&#10;QI6AEGw2v1murwLg7d1XYkgel/OMHQwHFGmRPHowC47Zxilgi0IF0EBOPVqhaC6DJtiLo8pj1DPB&#10;kQl5abnWr+GSKuG/JCtkzAFKDMe8kd9b+TmgbIDE3alnWXB7ZyUkrg8d+tfzqki+yXLeIJGWD1VV&#10;sLlZyCZFOB3e8GsBooqi8ouyjhH41rff1qoWftM4dj+XVb+pDlNeX+EmeM179NraTeZI4TxkT6HH&#10;XN+Z+13eGfOPyV1OfjjYVcOxzgoDVjtQdmTGk6350uT2+xxoyr+E4bn68bX8yEBOYMoqs93fdz6G&#10;A1Gu+3IP/rIMn0dd43vNs4Yiy3keBS6TinzkepfzxTkwSGlb7zyatKY3muRzaqZ90cmHn2kR9bYJ&#10;xrVMfJWM+TiAHIePa1anVuGLWgKHntENZgTXPSGvLUKIONvMKKVhxnew6sWX50qLhSdc1i34YHWw&#10;+9unB4f9PKik0zeGS36pQK/ag88LQMgH3N/p69kKDTDTSMSL/6kWFNq6nFmlhiPRe0WCdkwPmFDv&#10;vcH9k9AF1Nc1n5dyIODNYLwaynoLCX7KCsZ6+LTsWfxCrs9OJp2VnsHNKHukZHlrWff6aP8i9pS6&#10;NhAOBI3yBZ/LzL9zD6iWSTnn/MulGal/5hwQneHwFnFnl8vG4Y9pvZujRRecc2AB99bG3Lpl8a+y&#10;ukwk3x0ONXkN8FQdjftQKPY2SrdBIF59V79qcW5Cdsack4/nOXKdTKQe9SJn9R197SZHWDnmD2Zm&#10;91TLtl5bJiuF087HsG5LyoY5HB/cspd7XwA1erVKWhv7ORw6wkvkVRXr2rHvA71JZHdSnk+vSrLp&#10;+DrM6RV8iGtEgO2xObTHhKhXrvkChJ0jKdOjOdvUyLqGWGO7cw40NYp4/fKEbvbuuawGUcD17R3q&#10;0BSE8RkXfdf5bs9eBCLF6amuz3gmqDmMWDApmNMcN4evV1QQeZDVHNknpHe8PB4QGNwp4Fn9Ijjn&#10;wDxtXY7jwJwTr/urzWeaQ44QPszehVim7bo6VjD1xOCLlXYl5A9pZw41Z1TZS8Adr1yfSUZq/yZk&#10;SpVLfHzVj/jn2I/IpO59wWNZsfQF3//e9/DLP/9z/OZf/xrLsmBpDdtjwzwPzCbWQ0BZbTb9/o7j&#10;eALN7Iu1N/zyT3+Br3/8Y/z9f/rPEBH80z/+Dr0v+Fc//QleXrbiZ3DZroo5zXE4KcvPTODk+a32&#10;DTHiGYhQhaMjGLdMLuCyRtOek+a6t8sTVrVSoZqqGPsoPCX9eqm3eK81YeN7d8735sFAcaxq56nw&#10;RqpMxIFnhqtBYvTFUJdPVva7vF3aUjRlzeoMr27TaVAdOieWZbVz2RQvjxezk9y5b1AzbOjZo6mr&#10;9R+yhsnMrFcgs9zJm33uqlZZsW2bOeN9/2RZDDO8dyyObc9GtHammld25D601kIfMUpQ9LVbtUD4&#10;flKvtPOq6Iv5TFnJYvMzX5xh+htu+HmeFiw7rKnkhw8fsB8HtnWFiGB/PuO55r8z+GCrxDCn+uNh&#10;UCACc+jvz6clmU6jI2nmkMYEuvP1xfnxutk6mBPfgw4KbA7VAhgE8+PxguM4XEd1X5zDJ6saTIu0&#10;0ghW2W+gYd8Pq1BxWiPEFaGZAcHr6xNLX9y/KAaNA/aoMv3FgoEWGGit4fAM/mV5YCXPdB/Ro6+G&#10;EZ6GeXV8O7N2qaAhhJOh8b7r52rABdEFJ0v1LZQHFwJGTIJ8qHpkawYov5W7UAVL5U3doL75l+CX&#10;FwVao47RFLf5Zsxl9mCTsFD0/XlliP5DU/Ethg0NH5a+h5SNVch/BTY48hquS7zFicucLi2uqxEw&#10;e7+VdqhObI7dc1nXIlDsvnRoJBaVO8YLoxdktjiQZU29Ldf1mHp5Nvda1crw174a4H10q6XjAjEu&#10;CjeIMYFt3cooUhg2aY5rZAduf+7RhANlNX3mcV/sZfxO3xgfxDkGrJStZkTencFxEONeV94BRCOt&#10;u9Fb9rXSBRWl+ye+LQrvxUnpxG753KBuclk3VgpcX6DxHTF6FYazS+UY/I73aaXemikvl+fVcecd&#10;ccKKEZXcwl4p5errmaGBdLOLEI718jGnmt6u8e+MoAEF2mRQIPfgusfpzs5n528UJdtMmRWejbhM&#10;AOY1lQ7ogOWYrpkWYqV6cqUPX+B43311+TFuUbIDRYDZYF2/U7EJh1UoOzlvOkxIa//fPmWsZe0z&#10;b43BJjt/Ua0ErSRUCEShU4DO9KgsuyP9SxjUEh7CkFPveBZNfFBhBJb0BN/w627zVsReauEz9l0q&#10;9Xc5yS2n8coMdIMnuQXXeK7fMALOZ5rB6uslKrG2cKfvPQONPFHLT9GeX/NK54fiaa+NdaYQtJYO&#10;MwDmU3InkLpy00TQpkIb0LiEEj98CamY3mbXEkvTtp1yL/k2zx3pMpxkTt/5hHIqyDPofC2B7mtg&#10;8pZZGo6Oq/yt91Xyqr/zHQw5Ho4GjhUubyVlK+f1vpzItYhl9blnU3POugbnrjrJ2+df+Trf0Rx2&#10;ZBJfALisWdUHK60H/U7+vq4PCv2RJhSB/cA/Cm9yEzsBg09QXB2Eb4+2cIfeGTN/ZhJBA/nHjLPB&#10;55C3cydvO8JlE+p4het5urnGsjr+pS1QwN7Y+uWem9wQa9YKvTiQi8CPd0cW0oUvu8zUnDN166ka&#10;GZsiDkajGs/W6c5Zh5LpniWfdJUO7mRs9j+rbqjwKrfrYty2BgFRwis4qaJkK+gQskWIgLV4RQUI&#10;gWCQSrFzlGOtQYpzlTsZ4ys8toSP40fqmQI4tEvz5IiswvAM3DnDAcZcdeordWdCn1HEfLqXu4cN&#10;Vm5S/3c+60qJd30uRiVO07SRlBKA36PoDpxwi2dUWydkMyxpREWw9Aq/BOi8N99MvqmazholQvwt&#10;rTuajcWZSV3N9tyd80rZjTef4G8+idh5JrrAm2cOh684TizTnBi9G7RWbyfUEfONL5tjyhImekAF&#10;SHPUmAZgCix4QP6VekCM/zJOP/Pol68mzzshspCcsrd0pMbZLjp58BpQ90heGPz5nc/SemQKi8Ar&#10;uS3wM9XK0Mmf+rLGs9fNHOQPb7qGOPPm5B6HOcZBOId5QlrD0owe1tXxwgV4fb6GA1ghDuXgMlJS&#10;N7LpJpHQQT7duc6md+dUKwyAVd4s3eV4nAPLzjZYF8J4KcZUHPuJczvxfD4v+2UZiSuGDHNUdwCY&#10;kGNB76fpMy2hP+09Oe4209dgDu7Ds0BtTIRg6Y69TodGE3McCZO//CF0EtEh1x13uItXU8xpuLzu&#10;LDxPc/SP84gzwCbX1pzRfS0uz8/TnKPHfrjMcmokDybhFjvPYFQ8CALqSxKJINODEHSODuQ+c13q&#10;+ZiwJBgRVnGgwKwYRvHSG7bHinV5YFsavvn6a/zlb3+Lr3/8NbbH6lBbRlPr44H9eVgjP/PoeYDH&#10;ZORjW7EPw1LvvePRO/7sz36B//R//50Pc+J3//Q7/P73v8df/ObX+MH3vwd45ckcI2gp4R2LjFSE&#10;v+OiL5KnOa+kXKNmEpCYZd8zMDXj4eIydY7pzkLHv8eMrFgoYe9m0Gck/pFaFWiOa36OaRnNMih2&#10;Ta5NY7KWJ2H0Z02IF9dLBOu24jxOhyYRLMtqz3SIoNaYKIusivV1IbwcmyvKGJGRbmfxcHzpkVUg&#10;AM7jsCqBChmL1IFZCRQ97KDBY5kEyix62z5x2N58/9I7pg5qQ7G/wwNVDJjPOR1pYMb7ukNrjVMt&#10;ULSJO4CzPLE1uwciAc9l0DmJp30cO5oIPn/51pJTdeA8zOGr03ir2dWmLy+LrdVjs0zuZV1sLIBl&#10;U2uzhsjoOOYJEcV5HtjWB06dYRc8tgc+f/mC3jT41L4/8enjR2vMOXKPjJ/Z+hzn4frh8kbfog0z&#10;5nRhqng+n6mjefUBe3lYsGw6pLOii8spb5i89OzZId0DJSLoUzH0tCbOi43jy+sX9G+++clfxyGt&#10;TKieXKTBFQ4sASAKcSiV/KTxXaPhdL5lNFtCGeYnmUPeM2cy3e5KNm2scMw000bC+eoMlMozEajU&#10;rU3x0tTQ61D/kpqEKaUjFC5zNJqAqY5UzoCR4IqCAFcKpkd17A102rjyzAyAi4panQSpbL/Zg/g9&#10;IhJ7euPL3h3PWexJI6LJ3SPPPLC2JhSwxHgCPMpeUrUUGpEqKlbsvq6q0Z2b2eC1kaYIlTu4oGTn&#10;ZYfUaAaBwkZci+P29dYj6t08OrVtWza1gR1Qa9RgP/vSEeiYNGRahzRrrGlKgHfHFWMUgnaZC0uY&#10;DS7IlNxrmRsFOg3V8LwZvTYGKm7XtxSCNYOaRkllDmb82B5Gc6DY89JszReYziVrzNIu54TnCUFZ&#10;dJy3ENB3I6uO8/3sG3v4JYCWB6Jk2PFZdW5uHIXyLGEER0Yar5WSXXiD9TGbIHlOOhfKuHz+seb5&#10;a6ieca9qNgTmNHpfMfUJ6AZpdMKo7Tcz34pRYlHogd69VIoptMqgI3P6bSwDZi8Zv7KBTUi8x/6d&#10;vMEEDHmqKyXi105Booe6oxBhjruiodFAi3zS4LXFaUFQaYBKBKRIBKGJGLsbzDCdR6bKBa2RyJ3p&#10;zBQvwQfjOcg9CrJixrQ01vySMUMgWBY/bwqoTFfE7XkCMyZoGTKCT2d2CGJMlzN8acoDIM86n2H7&#10;yKoYyicq8hbE4yMqL49T7M8JHisaziFxfMnC/v1c+HuaxDh18Bi7s46ONQDjYoznYMSVhyzpJK/0&#10;56OeReONpgBSevqMNOmyCbxVkvE5a6yZMkhEMIuOwRLu5NFeohkZm37GyB/KOBGy3p/Xyt/LPUGP&#10;pAOma1OP8HvDgRO8FuiQwCrnPnHPYi8ls8LDuV8cjZwHncrMuJFm2TNNmsGIFOPOggESugGfwTVK&#10;56bfA1z2kbi9dP70cFj5c0B6dplEuSOWDShO5EoBAmBZvJz0BicBxPHIcwVE1Rj3lBAHtuYz9oN8&#10;SG77GfvM8ynG2WapyMomp+R4esFuT2ds0gPpknM0EnO5Tx2lUQcg9+Kf6Wvt9McZBE0g5Vmlh7Ke&#10;5PsassJWMDC6YXtigUEmJZBv5DPjgPsemXuxBKP9+TUAw6w3lnIT7mc6lqll28OrMdSgaDwznQ3f&#10;mmeJs++NAv5M069ErCrPEsS7Qb/43KSxRDnvh1S87Bb7ld5vxH2kCcMH55kxZyGzJ/k7w47thg3s&#10;2aJ8DrMkQ1/oJgi5LuJniw4bnkkLDJhO36W5kWprTWdjBKSCzxkvB0bg1sLXWMBMcQ/chLCQkLNx&#10;xqrO4jovlL0NqrXArGHypxayNySzWHJAAx1LaiPQzEbmec7+F+LQErZ3vbnT9safIJ5VrcCsZ3EO&#10;qppg0IU448bvW1o/CtdxKE0ASI8rFALppmNEeEpg9Bo8xfsaOHaq+IOHmt2aPRGcRxuXwuIZdL0v&#10;QPMGajCHwpgTGJrVxNKgrV0qZOY4PdMNOIeVpdOOZaCrbHPQ7YVXFb4e3Ke10AFMNym2QNhoevkB&#10;3yuFei+JWb4k/52Y03XIc+CcgMzUDac63Jmp3qGDt94xPfPOGqR1LH0x3NrTs1ibrdu2dLfXbLzD&#10;y//NEW0ZpE2sQnicZsfNi+1QFo1nVgStu93r49rWFQLLRFWHijvHsGzX3grft+vXdfMza/CIxJ1l&#10;pbDtp8OV+DoeXso/JzG9bU3HVJxnYjY/j9MafvpGM1nrdCc0YFi758nqgo4xDpxj4jh2d54B+3F4&#10;proFTM/T8OfHHDjGxDkMKkLFYCr2Y8d+mLNnKvA8Djyfr5bxDcNojv5Q08ZtctecRFygqYrzGJ78&#10;5MdEhzOghjkPOzWTTijKm9Spe3OHPmWVywFLcmueeezV6XN69nEDlP187N4upn/01oCFvVXMcdjF&#10;ICu+//0f4mc//xn+1//lf8Yv//zP8aMf/wjrtrqzTr3iUtJRhwmdA2t3H4PDMKh06Djx2Bb0Zs7d&#10;v/u7/wf/7t/9n6EPk07/8O1nfO97X2HbFpc3Bm9ynHtksI5hc7EgzQnF9B45HYO96pqC+NEizRpU&#10;h5w0R2w0sidH8LlQZo45UlaJwVG44gr2awOYfZ4NTFvrRY7RT5CVekyosfePqGAV1+WsAe6C/Rh+&#10;hh1yqNgWDApNb3wpYjA71Cvs/MyoHAPU8c/NscqKkxn0kWfYfE4uI3y+cww89x0m65rrPovLVcLg&#10;nDHvSMmgbglC9arBODVr9NuaOaYDc9yhjEz+NrTIKTKnv6EjmE1t8D49dEX2aqI+2BeDoHp5OMTS&#10;HFgWa9hLrfk4DsDp/XBcepNxDrcC69twnNZUdEKg80RvK7JHo8HkPJ8HBBPjnFjWxatKjL62bcV+&#10;nnh5ecGY4jArhwcCEI01xzkwxozqmMf2MLgrsbmqTmvIywCO+2kB80eOaTUMoA7kfsPzPIMOpQnO&#10;Y2BdF5OVcMQC2mjNzsuy9rB7xrSGmtIWnGPixecj0vFYFkxlP0r7s+D2eZOx6ocj/gljaMLvhBmz&#10;RUl1xZBOF15af9ZIufHI8k6Ey8dvuHpE7mWV6o+T6yPKXfYMG9btoj/yoaM6HlZujfIsKkTxZVFc&#10;/X8stb8OcEI1m51o3PD+s64Tq4Oxv08vr5Qm6JoRKDo6lt6jGQjLDewN1yxY7r01PGlojOJOK7MQ&#10;V2BrhB7OzOZJZsJSB5tYhUWhsywdQR6FH3kNnYE1asfPmNPxlM4LrZrQNQd8CD6wyYEr6o0Nazrg&#10;zgdbI+u6fJ6nGQahaCEqCIQZqCUT4f3dSSeR6ttv5U6k793t19SMDn5b9cGkL886i3Ph177zfPE5&#10;RQMmBViWW++oY493vjeh98Z/O/u3EdzgdCTv83sYXEBheijrkMYSM9nezraYCG++S0c5n+NYdVS8&#10;7nPSAZEFCDz53CPyw/tiUwGgQmHXvcOk8D4ddQUGgKluYBXn49tVdavaRLwJFWoFWp9f33Qb9Ltb&#10;W7IQ3uHRV9qUd66hsfYdZ+GduXOWVC4u43ZCjAxTnwL3YgzO14yKe8OZGlhAXdIyoB70mZUxcT8Y&#10;UihKV/6rvIOOMD42eVTO0u+V7EVQ82NzmJILFfTuFB1QH8wknojKPDHaQQO6pkP2coqkoUWvAa4b&#10;oRVwOZ/wPRksI07WH5Qk4P74eZzMRGhxtinP6baJ+dVtkOt6UXZestD1LcnKjaavDtUrOwo4kxsv&#10;iO99N+Z7dBLPdn7sJiruHgAAIABJREFU35thNlNtqfse68UcHxvUxQnMgZY5199XqSNghmLKbupG&#10;dUUStsXXRq98TuuqaU9WAkFfpFwBVEd7/dTMdqBmgGbPiKg4U9KbxJ4i1qruH5lzcVwAYCOk+t7c&#10;E7/oqi6+w3Mlro+tiXUpp7aC1Mf+CS77GrrCje9xfEogK/H9LMeAY/HzbHBxbuh6sIY6XXMHNWDQ&#10;KMzsMvu+8FeX77GioUsAcIdXC90vxxt+NK/Hv8ymeGCZTXkNOjHQAEQgUGqCR5XZPneR8lPiPe9Q&#10;wGWksT+NTgLkeiGd15ZQANclB4hvn6w1+Yk5zzk+1xicmAJbtPzJPQcCA4nft2aBwXcE3l02vnea&#10;MtMSDv8SE7f9zmN8WZc376qyUzwLGh54dOHVRbw5JWAOcAsMh1HiykPNvgXyPHJYfJ8A2Q/Bv6wx&#10;2PyOB9p5gM/b5jbf52dhU3rlEZB9kZD06XfZWt/h57hq0iJ4q6rY9ydmb9Clow/DE22aDQGjF0Vh&#10;B6QD6mY1652BQuuRdF7HVmXYhbdECBvekiJkXAbB7H9T3amdhIDyl7I3ea5YbUw5ckkKgWUiS9No&#10;mkoXvOFdD4g7kZhCtvaOc06s2xbYrs2D9uMcoC5IOCGIB8tErCmmWGn7+liwHyfO47wkXJUtjw9x&#10;gC8BRyBlDSE/xkwe6ONY3NEu4vAiELSle9ahr39JuptD8XwahjShNp/PZ5Tob+uKE+bE7J5xaL2A&#10;GlrvOARgtd+c6fyNSuoxMcYXc3CrZeta4MP0uKlA7wqdrxienapzYi5waARPxmEz1yDMETbRrg6v&#10;wfVyuASd8Ox/tXd5NvrECDucvoNlWQziZE6cx/CkACXKUTSArToNz7UdEe+B4g5Ec3zbZWaDjsjA&#10;Fc/AnZr8WmCBRyiCF7cxsK4dxxjoS8OHDx/wox/+EL/65S/x85/9DN//6hNa71jW5arL0sFbzgfh&#10;eUwXMd1ex+FOwSPo6n/8n/4HvHz8hOfrjjksANB6w5dvP+Pf/4f/C//mL/8CH14eUFEc5w74GtKB&#10;bIEDQtSa433fDYqjL+mHWBZLujtOXHQ781VoOrNp61N+9Y552MKOcxisz3GYOFdz/K7rak78OdCm&#10;HcpIFvWxGvSGwxV5RRpt2F4DlUioDgaw1mXx+VgmuQWEzGa2jHIEbSo07jPc+46lG4BZQvBakOoc&#10;J+B0yd40DGKNMdy3xWQzC1QqkAF/d77OOUzHItIALEFVWoPMFmdo6oR4ltZ5GLzS6BZstmAJ5Xvu&#10;B5NkCEs3HV6oeULLmCOCLVNP743QIN0wuAldsm0PfPnyBS8vDzBoSqjedVsgYtUGc5rzGjA5+Pn1&#10;1TDYzwPbtmFdFw9kndZYUwRzijvbByAz0BbW1RpUKhCJrNbDoWE6bj6tNduzeUnGefnwguH+uM9f&#10;vlhz3fPEtllwBP5cwjc1sX2W1tAFEBV3sEsmVk7j96SBHhU22Z9o+t4rZR0FpOuhhhBhCXDDm+4a&#10;1Ixj3odvRbCETlI1abz9a/yKG+8KVjqWpRgTrjG850AJq8YFcfk9u57SNmajoAp4NvyZFyVSNS6R&#10;61OLHZSK71uVIa6sQ7stAR2/9W4v8lM67vyQIqdvh9Yymam4p+PZO5zC5h4jEDoKqRC/VZmrAsh5&#10;neeJbXsAnVFsKgkDw79f1xWPZTNlIeZYS7ftt8Ruo3BTj1xSaNmByOwk9SYFxP4mfjfLVq7dlC25&#10;4TxHGM9XWkvmwvv5bgCujCzYti2FhZhwb83xhXqzxg1uNNKIN8gEcWE/vFSHh5vU42UdPr7pTFha&#10;MnFQuFYKKkpuTPSyZ2+vrwYGf8ShVq49AK1OyaTy902hVOLfOC+L4cEslVYVUH+HyHV81XjP8+GD&#10;DIU+14fZynym+B5xLnxYTAl5vXhUXZAOlbpKYTjxT13nN3wF921IAyH+l3lG711vWevds66NH6ni&#10;jeJeP63uW0toFBpM9SWh0HNHeY1bRJ6DmPtd9qLagOqGovGTFnso9znJlebKyl+uSyccfJOSB2Y+&#10;QN5THb0knakcueIK1UC5UFSrSiPv8GkFwoA1mnInon0R1Q7NFTzLcrzSjMmtsni3Q2SzGrhYFy5Y&#10;REE/Z1ytyLLEO+579qDItb7QHgDIAGlKWEodvR9sXnSWqggiKsRj59iZ6s1q7HxL0Ig9ssVuXZ2H&#10;VKbpALSb1B9ODqKwaixwTR0uRWNfc17iOoHRIEBHR6wA94BCgGvr91ZRELyLPIlvSxK4fjSNsYuD&#10;hrRUr3fdop45X4oYqwoBUJilEksfcwsHQ8xJ3NlUOS/Hc0syiN/nPGPuUh1v1AsI+GL3WVf3YbIe&#10;5flaybfse1TEofAvDUWyi8MoqEJ6jo2jurMQZm/k71JWZM8DZlOacwecb+FbMSiRqCCSyzMvb0YN&#10;6oSOFL04+FTJs1DfVL4nJXKvgwbj3Xe9SwCW03JvCr2mPnaVp3QaCFD2tBBarFmOsbHKRBOajsHu&#10;cJj59YRGAuCZ/Vxmz7SOZpzlTBV9AxNZlltkmjg/nWWs1PsvvQOgpQLCaSkyq4vT2BsYM/MbUqob&#10;mPDgm5C+1xJU9GcLxJwmPr8uFWaGAUw73eKpyU2sOkhv9CRAZpP5/qg/d+iESuqnQU9S5urBnRqm&#10;Euo/jocsxGZPb3sxphGVVeSU5oAobEUAyIxKGo6/3eaRmdNO+zrzdzDYmHBYJ+uO6jAX8VwIQElb&#10;F6Ycg2ISS+yx89HQU3Oo8desbCNPyTndobwk5Gv5lP0jUvr9fTV4zT2NwSuDPsZrdExIp+PaZPZx&#10;HFEhJBAMHZjDS+NHQr+YY8aqHXpvlgFfbLWYq9oZ4RDbTW98i+appgs0RUc2YNN4DukYEdSQqjOA&#10;PL4uPuUbeceM35tTasHUExPAOaelA4ln9gfEha+hSGCkBzavV2GYwynPsueug4g3tN91mPx4Pg8c&#10;5wmdE33tV8JMiR/nxcSYn3MR6Gxm32rpjSCALPYsJnCppv0oML6z9O740gatSTtPfV5j353cLNN7&#10;b7s5WJclKp2gimVdY+6sxLZdeSsf12UFYHjcx3G6OjfRZRi28to8S3uiT8MXtqxXcy6+vj5xnIc1&#10;hIViad2rnz0rW+HZ9bZh+2HCh3KAKzqnQ4x5YMkckgmfqtN8CONkRrvbxEMBmQ6LUfpcSJ4zBkWD&#10;lv18LH1D6xPnqb435niv/aosWNKDh1XaBR2YAqy+zj/4wffxm9/8Bj/+8df48Y9+hI/riuVlC3uL&#10;jt3L6dLrvtDxOuFOTrGApvo5kbbgxz/6Ph4vG758+62Px/DP+7riOAb+43/8O/zZn/0CHz6+WBbv&#10;BJa+2LoO4/C9G1zHvj9jT+ecjmfc3CdiOPN0KktrIdummk+GWcDMlhWR2KvmjUbP4wjZuu87ltVg&#10;UZ6vr3g8HmBTSZBPqPt8PFgjTUznB2FTLDGrVrKJCOY5Yk8E2XePVRHw39ERSnt9DAuWLX1J/07v&#10;xmNhfCN9P4J12/B8PtG9mWJjJYEI9uNwm0djHBZ0oWwGxDOao3LTIZNIXgx+J/SUhqxcVsMLf2yb&#10;r496xVzRkX0fGBhiUNwyyBvmtABEXxbMQ92HBeD0AIQ0w+XuDX/Yn/jw4QXHMD7c+8S6PTDGju5N&#10;HuecWNwp/zoOPF4+4Pn6ipeXD3g+rZHkcRyGrT4GpJ0Yp/nBxrQgm1VMTe8haOgIJvssKGHQxVnl&#10;0LpBqTyfT5cZtm/7/owA2rLYfa0Bz/15aQI6h0Z1qL3Hqv6aTmzLim+/fIEIAumBiBG9L3jur1jF&#10;II4mjMb60vH63PHh5QUnq7Bc3va+Yt+/GC10gY6Gfew+R/NRbttqsFytv80Iv37oOOC/qJz4v7SK&#10;rFQ+6OgxZcxZbzXoQOOsCourgpQmCoV9HUN+mojFZUnwRoWXa2u2c2WC96j41eDixOjk5b/9qZLz&#10;vBqI4sqFXcayolBbdWLKTOU+3m/rNFHKlMuKXYck8W5+TpZCeCZ46w7H4sQ5WaIBGsGevebPW9fC&#10;qFSjtMUywyXgRFI2eRTHlZ4xJtZtxUHAf58XnTPVqAeA4zgTH9yVkuYZA5x33R+hkSxZ1mrOfI1x&#10;beuK19dXY1z77hG4CcITKNTLuzsUE31ZgtlapPqECrulu6FSlOw53MmhalnixfAPOwDOVEFD5u6K&#10;rnt+sUT+6McMqrf0GYKbT9M8LwrNktB36KYa5DQqbfR5ZhPa5FrSyYy0uj51TBRSlX/Ye+q6ae4t&#10;nTQgVp2/hY5kHwMN0NsLwVlRIfxjy8muz+IKwNVoyDXJx1sJJhTQWUqWFSV77p29YQQ/vspsJhqP&#10;ybMANsqCAmwV1Hx8FYZEAcdA1lgja8blGZnOt5kBXao8bwPMKdfGwPeATTCzy22kkjtHzmfyDOd8&#10;uZ4ALnLhrcFWaS1WTz1TqlxXL5ImnhCQGUGhrJT9zfndTVAXoq4sjelR+5h10qj6GC5nQg3fjAGc&#10;OG9SjEguDo9+OPDUNjuaAAYzyfX0s5C/nMHXxpxAoyy0OYejRK5nmjKRLs6orKlrWeRvc6Uj+DE8&#10;sMUBKks3Cx01KoMSa3UxbC7vQiySgJSVH0PBqfde5TyfERh8Xs5+/VzpjHiE4TTR61LDMzvDhciq&#10;DMr8oEMgMim5cp5lwCGKn22jveum0oHEPbj/sWfkvxV5PgnHRFkdZbZgIEKd12WJoTpWa/Zqyc/i&#10;dfBT7jzRV6VUWNCPV3nFxYnl55rzYzAss4vTAX+dLx1Jt3f7bygzIoEg3lc00ZI5WHW7MFqC8pHn&#10;E4iAJfdtzoR54RxG7LGNp8vb8Va+JRCgE8og16TK3jn1st9Gku7IRfO1roFfOmHtKqqndH6kny11&#10;de6VGRJk9H6fG72s9mAjQ8JP1WZgnNNEOpbMEZ4ZZj44n1NC8gRPETsz6Tw3hwWkVmDSEJU4e+Jn&#10;i79rkn/udGTVDL7T0rKxKVmv3nSJokdxHM2Df9SLLnTqR5wNGSHWr8GwuK3sfEjy2Oa7WRNeCEHD&#10;TzSQ9P+i2aUqpngAJI5P8tAS+vC1Jq8gdJ4Ge5qTrmWuNKF4KCv8d6oG+RG/lvyaayqUh/U7xLlm&#10;0L+o9BYYd+W4+SEyd9wV/o2fqAykriRW6cTEirp3ZSER4SKnNQAZZOPZU4cJaIpxnt7Eq0VJvDVr&#10;80DQ1HBqQQvfauLQBJbJq6o4CB8A9X7gyYPKIsf4EDqGXcMza9j3N74KXwTUIB8K35JY+/oTkwkj&#10;lfeVgEwzvblXG7HsKLOxGTTpveMclui0rCuAaQ6PwaZ/DoUQ9N6wuL01PKCwuoNpWQRNVpzzKrNp&#10;Wtxt9hyzw26Rtk/D12Z5RzgN3cnI9Xg8NgBmvz62zbGKAfSUFwbhoPjy5RXnYQlmy5LwZRDj/X3p&#10;6PsOw5Z+mLNrmANserZ19R+8yjOgVgCD/wGG4yo3tJ2NL70hqTus+9ItaQso1dDAUw+s6wJA0jke&#10;mbBJC7YezRvjaZ5N19nOY3oSG9fJneO+f8wOFm0wrGiHHbzToMISxiDwlBQ/mt6PyCFIGdBho+ju&#10;DtGq84QvojW0ZcH6WK2Rog5s64pf/Oxn+PWvfo3vf+8rbI8NDQ3LY7NzLGYHHfsIGqpngzYq7ctp&#10;gs91DAt2zTOr0R9bx9c//hH++R//BUxeERGMfQcU+P0//x7ruuBP//RPzF7090x1+DqoO5obtnXD&#10;fh5mOzZ77xgDOgzOUWAOwKnTqquVPNoORGCje0NZ6nmtWTLMGHYOLJnRmsfu+45t3Qx2Qw0zv3WE&#10;hJjqWPKw6onCjuIzh2cBqUbA68OHF3Mwi2WsNzG/zPTxttawrAuez1djuUWPqZ4Rm4+tT4/KwYbD&#10;4Tn2547Fs/dpi1glhWnovXU8n3vqCM3Wh1nhx3FgXVfs+x5n2BI0T8ChxZjcUJM2e7NAQusdf/j8&#10;LT59+uTv6HE+Q4l0PudU5MEmhL9vXVdrTrkuWBfrkTdVsW1rjHWcJz59/IjX12c0f1UM7M8dj5cV&#10;4xhAc17q4/zwWPHlyyuW3nA+X7F60MGqHczh3BfzX00M9L7hHDswT3z4uAUdvb6+4vHYMP18ivfm&#10;W5cN+2G9EQy/3HS9Madns9vc5rSM8A8vH3CeO6Yq1nVBBMshOE/D81+WxSoiPNP+9fkMR7xh66cP&#10;dMzTxjUVx3li3TaDVRmG5DBGSeZUQLpgPw+D/xkTYyhmEzyP032hwLqmTtt7Q//mm6//moTICLcp&#10;moA4pqp4o4ZLhgGZLJXbog7Zc8hkMxu3Hq6L3wk0gAQiCcqubtzZtRLYaDRoaBiJJC7j3Thu/pfA&#10;pJR6/Py6cAqHayAIm2tTrvb3cs2aV0cWYS25PpE1wAGJpuLuGVlNLbOixTwUAnPWQgaYYRLlUR6d&#10;FXbRlozOpMKeewo1HLB1XS7CDoATUYeVKPVYo8gW7i1wqJpvanXwuZ4aTK6zdMTfQbyn2nDT1pTY&#10;yUj8qrLvlwadktiNJjyrgjb9QLJBBYojRKBiTTvOw/CgSK6kGwPWX2JfLTqNyGgXIAWDIsqKIXhD&#10;R2asITAbg4qc5i7+bjeiriZEKe1FGgBxxFo17nIP7wZa0uWbEeL+q1xrW3uW3PFiQTXQqaIjDjA7&#10;7yK+c4OSZ5GCExSCCPrke5TjqjaQ5hjqCjHKa4rM8JJOzy6jojPLWOK9dycNx+7mhKaCpHGNGxzC&#10;+8UxKCUwvQ13MTNqFRZZbjyHNDrw/hhC2bMR+VqZEhD4tBPhUOQ6wpVOf5r9Xjgfc1Uw51HEnABx&#10;P4zdWeUOgyV2HV0blc/Cz18o1EGDLdh3pW06Gixx2P/zbGc689BYZsux3fmy53sVmmhwPoDCf7mW&#10;4sEDN9REYRhhNnmnSXMAxkpIoW0fS28Np1JyWLMaJksqUp4YjwbtaVSZEefPHY8NTpOOj2hz0pKJ&#10;qLGIdv4R608lAoEXnkaziOBUd5k49qWo/x0aQZqKF928lJZ7IX0ahi48ixOIUlZbW9/T0rSJBhS/&#10;I98FgMRxN/nGZns16MPzleSVTpWkr/zMQueXjFWfV+W1CgSeYLAgp08OckgaXCSmxD2G+4HSaXBx&#10;svl68o/RpcZ6RnlzMx5garqP2wcjLR1sLJ1kM6cW45aQudZcpwEN0XdCnVYDb1wk8KGpwzDzkZiz&#10;Uarpz2dWB0v5m58TkwctIFJsbypUUWYA10+wJTomGPhTGH4pyFH9/9MJyZ8Z2XwkPNdd7DvHpRSe&#10;ReqVenm/E2GsUdLAVUZy741+WHFWdbbmmX0lQNEaxLMBu1jCgjS7L7INi85Hh0KsIV1CFcokaJmZ&#10;X5lNR16NlgFFv9ifGb/ws1Sx9JM3XufutNNbZHK1m06hYIVj0jwzwFtr1jCSCn5zo5B06AZiQ9Kl&#10;dONHZuT2WJvkk4lB3XwMzeVfK9j5lrlpmV50PhKzm3TbHAPdzkbC3FF8Oye9OOGjL4EThHIMfUXv&#10;ixnTNwx0gdFAF+e1Rd/UOSEeUFJjDUEDVCtEvFdCUXwujmXyFzFap3UCSYpPR1cck6DrwHiHQpUS&#10;LxMO8sz5T1EX2d7IqklCEVx4KedgT6zZzSYfqwM6ObnwHLU8/6az1GBN6Rvg10algmPCz3iuPUdz&#10;Jr5OGgkj059tjj+uR+65dK9IgkCVjUqH81F3Nh0nMC1LvDYlTD1R0ykCcxzsu+E+qzvND/+ZCU/1&#10;HF9+Y2eOupdyrbh7vmqq8a9YY2eMtdIgk23U52YOr6mZQcnrRS0UMbGgdcUinkiRLNh12AlxfFlV&#10;66dy7E9vitZhDvErxrdhuLIxI3W3Kqft/BEmgbyNMJyE5ogz4p+phmVLp5qpR9lTQUXccWpZx21p&#10;eDweeO7mgOrFmTSGyUtroObypfXYdxG4E98zqafBCxA+Q6dhJRsG+InPnz8bvvaclvk9DWv42A/8&#10;4Q+fASj2/bAAjDu+j/PA589f8OXLqzlG1TKu992wec9xYt93XyfFc99xnGc08IMS4zczhNkANWjW&#10;HZjntPfB94XQHF4DkPRIR7ivoQXbBevacJwD27rZXntj0+5OSNLktj7Q2uKxCcGYXIvDA07Gx9Z1&#10;9cx900enQwx1h2pYlo7vf/UJP/3mG/zml7/EX/72t/iL3/4lfvTDH+CrlwcejweWx8P4CSGX3EaA&#10;O8ZPQnxIJv0NiGXjuw9ImiQ+t2QQ4fV14G/+5m/xH/79vwfE6DzP2cScA8/ngQ8fHyFXoQjn7dQZ&#10;kK3ULKfmM3bH2rcMfMW6rXi+vppzvzUcDh9CrO0MWNn94xzuFLYMZiZVGXzIiXVbPTPY/Wyl8iec&#10;0mL7LWKwLzpHwPJQjzQ8evXkxcWCL+p48uP0oBgSe1vVHPzN8NHh9g9p2nw/bPyJgG1lMDISw+YR&#10;ejPt+zHobLZA3bosnvxpPG0MZqXTp0WoEls3Zp9zr63JK4OHBpE1hxr80zzx6eMnjMG+dEhd23vM&#10;LcsajuHWBM/XV5sbzK/z/PKKde3B180+6iUT2/4dQQmR7Mckljyq7q9Sx9Bflo7nvuP1+RqVQ6S7&#10;4YELBrNVuvG/Y0eXBeuyoIli30nvgDrkj6gFPsyP1rF08UqUI3yR7HPQuvXZmyow5/m0bPcpBrOj&#10;3eWGVwzp9MCqZZs/xxl2IwRYe8OXz5+xeaXN4g05VSbEsc7XxXpBDIeWmkPTd6HZQ+i5727HNPd/&#10;npEhDqhD1pjWg+tH4xBnllN1DsGFNRWSUCHzflTFrHxTHEb1Jo+l+91ZLg01VwSNBipKvFGoNCJ/&#10;pnJnSkooDDzofG/VHO9Wyf/vD9ehlvUyIyObFCSz0VDAbHTMxObdxDlsOT9fezq6+Hc+5X2j1COa&#10;XqJh2EB+rwtHNsVsrUep8xhXGBPADgUj4RZ5rJo3QCquDgn+nopx+eECQd0hl+9Lxfq6J6GwEb5E&#10;aWRrOEKO8/R5FlgXzcjgfVJWuqrY91dsjwfabN6AJ5VtgF1305lLJV/v4/P7NAkwN6NYtyKZi0rn&#10;Pi/jCl1xem8fua1vNe5jPPya65XKcf1Tr61nh19czivuu3J7J657H3+n9wLGKOv5NTZTnq9GRdFo&#10;imMsRlUY6HKl+z82trovSbnlXDY1XLBQBpInMTOLmYgXg0bva2MOpnE3cm6D43i4vl7kG2PjObdX&#10;1czG9z9REh+LfyWI6y4ab6QxW5Whui4Xsn3v/dU5w0kKn6OAuhuwliXE0N4+r54hvHOJ8YvEJLTO&#10;6Wk8Zza1vTPOAM1Jnq8Yz4Qq+YK90866O7BFwvNNIc3Oy0nrlulSl9u+s/8Hxmyj49TLGQm15ffS&#10;IcGhCARQVi64nFC+PrOrTSlClrmSFUhG1HPdnSabv1cb6Hy/BI3AbDQ/X6qX71N+5X7SJ0mHB8p5&#10;jWaxvD6UHjrg8qy8T+U3zlKUO3A94DyiEi2/1/xLBAi1nDh5+97kK8mr4HfcH6yF/9KRGI6jqk5V&#10;R1eUqHtwUFGyC7lGdR6eGeWGzJwKUE77PnVvOgOnfaHs8uAmg6zTKybo4OI0yddU9ZKpynlFM2Wx&#10;TOXv/vg5ztKksgjlmu/gA7nmSRtVprbmmXbv0Hc4f97lg1J+VxxuxWiOzMfg8e8L1iKqy1/8uZIi&#10;L8cksXc2BOMzt0Xx+yvNvSP/byR+uVtz7rF2kYZLqJLMEG4ib7J+W6PcFde5TO8Tae8Ox2bhkEkx&#10;h6tTHu4sp4OxVxnucyVPiNHQvoj1KPI67vHsbT83tRke7wm2n798Q3VMVqEDLc4xv4+FJg3dl8J1&#10;m5kBB8Jt5/xy/KHHBy+zFXQpF78jDXpIxu9/y+Pe8M53GWm5j7cHc2xxbELlu+01qbfyu3yPwmRb&#10;D34MwCrVkMHMa2+Hoos6VnnnmoS9k0+/nhJqS+QxVXPhrzRu5pgmFHrOTIKQBuCwFRY7l1t7pINl&#10;TGjTqLS1LE3un0HwnOcTOi1xyZyL5vyhQ4d7mkOlLlz5w9v1VACqI6A2SH91a8mPr2XTt+b1inSo&#10;IIMfl/PgyrjohMyJ4zBn3HEc8IUB8WFFWEZ/onXvyRQQG55Y5RnhPTKQXQ9oqfeSV6smRnFzuC8t&#10;mdQCccfcVT+0TM/agNManVqV7wqFZU9HxqI7dtTxaJ/7E9ao2rCr15YQhlatrDiaNbg8Dqt0XheB&#10;NstUPcaJ1hrWw8r3zRlm8AEGR7F6dVLRr33Onz+bAydtadMlpxd1dXdkzTl8Dh10norz0TENTmWc&#10;A81pZOkLIiiHGqgynfbl8QIGwVUtwzKSgDAdaxkOa3qit6XQmTmLdVpGMSA49j1oA7BA0LKumKp4&#10;rEY/68JGfTwL+YmAfLPKdSwLjvPEtq1oALZtw8u24U9/8Qv8/Oc/x/e//xVeXl6w9I7HtiLsFwA6&#10;h0PDrBjn4Rm/tkYKoE1P5BTTs5oq2pwOGWEJl4fDMjAbno01H48HfvObX+Hf/ttWbBAEP+3LA+dx&#10;4u///r/iV7/6c7y8bOGkI58jVOzl4/K6d0ucOGG88DxPfPz4CcdzN+zw3k02OY2yYiAhQti00hzv&#10;j8cL9mMPGXt6tYT5cbrfL+Gwbg4dQj+JYTkbXZzugO0ON+SL7VC03R3tC1SbB8EMToqQuPRDtd69&#10;cbCt37qu8Y7XL6+eVWzXd9KxWkY1kI7Zygd675GpXmFJeuvofY11byJodDg7J0RrqHCWTAg038vA&#10;8zgt3iGAelPa5nrMOQbQTb9uvUVNT+vMVgeWdbM9ct3546dPeH19hari5aUHPPHr0xpgWpBDAJnx&#10;HWGPIGYf9Lbgue/4+PEDXp+v0N0a9x6HNUZ9PBL2uHXrCXDOE4s2rJvdu3iT4wmrdH88HoAMnGNa&#10;0tKcVhHrmffm9Ha8/DHw2DZrFkpFwfn3dP/J+njgHE/MObFuC47n7s1Z1RNPe8otGMwRE1ohwD6G&#10;neGpOJ4H1tWRILphje/HGY1L933H4/EwmllW7MeObV2tWbDTxbIsjpdvMFLnqcA80JfV+KUASzVC&#10;82C7oSxipTlWG0raAAAgAElEQVQC0OlxMQ1oFKV9ShMonA4R7y/GKJWCcFCIoqmX/0eoymE4lNmq&#10;6dgwA8NHQ8do1QNycDGl6hgkI9NQkKh08e/foQlyieJF/ibJJ9C4CoOs5ZJe7KWiZN8VG3GHCS8W&#10;V1KmC58wQosSezFcnVnlfhmBqjf6CEXIBSpUHbwfIVDHGPl4APCoPZsOoAj1cHnQiXIzPs3vEBtg&#10;Iy4RzYoBzkhOddxWpZhPpnO6BmfOY/cykzOYNiN9qwtnVDp0BvV4bN7sJMc3XCMREY9201hSQB3j&#10;aem5fzcaA8f6nkGimcXI5kUcmhlz7fIc5Z4iDatqHNJQ5TszE6S8Mtbz+tU1wyK/5DuZwcrsovt8&#10;SNpa5hrGEhClbxNgFW45kJnvEgvjY7z+PoMpPJ02b0F3XDeO9z2HbZ608prLGnA44jZFi3VKv1oZ&#10;0c1IE7Gs8VyeGgy5rxaHcJ31NfuZ68IM6twTno23pryUefl46pQ1A0b2rORZcJ4TirqQc+ub83df&#10;xtgLwGRGjNYXtTRjVH/+e5UKgBmpb/YK1yVUkL8Cx+klre7/A51YznehdJACmX/O4Sgg0+FkylsC&#10;soUmp+DKNpIObip9+BgiaAZEVraU85rnSeK16f/RFGZSaCz+XOmKe2rZh4RFuJ5T8pfgrd4YRkqH&#10;88veKtJgoBFHtYDym+fFb+A6p8Qpws71B15J/Py7w4p3qzJb/o8EgL6DJjmme3Cwit4Qx5Lf1KwY&#10;0nzljVnVVpWQvL8RAoby2ilOYHsS0C4xrOIknNk8uEV2ax1pvtL4kl7IJDM2l5SdzrsxTOHlGYcA&#10;XRsmHMaHc+AzOUZVUBerDkeeeqOZWsr+x/bK7os19DUo4jbWse4JgAh8B9QMwC4IADRK9e9jiPP1&#10;XXRW5ac0tMaM/nt5/h0WJJ/O/SettEb542eAAQnfythvmBOcznBb39uSSTqJS42Wj0Fu18bsAbA3&#10;wcVNiOBP4hUflKWUL1xH8Son6vXNDUP/jis/fRdavNsDfi5HWI0jjVnZtpcMxjCDPDLPfSJS1qme&#10;J44t17tsCJ935yHxzBKUc6GeBYcCOA6s+NrAKxTVMdK7T7JdNsrBTiS/G35kRK0JVec4IguatMD5&#10;+O9KUAzI/RjebNiFWpmzOI9mmg8f7FTv/PtGJn7rVaIYmJagBpGDVxSlNHlmzMTHzMdpvD/3Drie&#10;FRi2cEhHRXj+6nkmTVDmCKBKivM1JS+U0DaKbsMhJce6iER3Po6pEPGqVOo/MJjJ0QdOscaLmOKG&#10;+nCVholh5KGnZ7kB8zwxzhkQIMMd6Fwoc4poLYR5l2+aeLnKmDo3rf9SWx+5TPatjqKqEZGoYfLL&#10;nhE7uFvGb+TZqW2EOUNs7r2ZbdT7guNUrGuxXZqdgdY6hjepm3M6rVvzPrPNsjmquC1Khy/HRvuX&#10;eowRaKkkgmCchyWunKdV9R2HJYBRFjeBiDvCXKdZPYMTnvRAfXtzR0/YjWNgPw6s/m5VCUdp6x1n&#10;z2Z/x3EGjTIjHILAH5/TsG8PdzQ2d1zS98C+V0fBeJ5Op+Rp0srcjxO6mgNemuDV77M9s0zcvnSr&#10;1Ibiy+trVoEJYM7GPG/U7VQJ6zLSJvA1soQ5wxM/hsFiyGK28fSgR2/mFO2+/3PssEbsHkTnmWsN&#10;27YFLfQm2NaObVnw6dNH/PxnP8dPf/INfvqTn+DDhw8QAdZ1wxynNXFtAl2sikVUsLh9MXVGL5vd&#10;m57CMdznMEdjwMiWisQuA4OQRMPWRiB4eTzw61/9Esm7LqcV49whreO//f6f8Z//y4Y//ZOfYV2t&#10;ioiQQIAHOJwfiBqPn+p4z3B0ACCzu7clKtOjSmDavp6Oz794pjmhZhfPqDeMZcvwXppnjTvG9IeX&#10;l4BR0anQw5MMB5M5xYMCBjVZM9DtT8OYnh3tGdG2hxmY4vgECB1iWZaQV8exY9ke2Pcjs6JF3AfF&#10;fnMN8zzRGunOd0BnIPWpQ7rRd0aSDge8V0NaUI/Du+qB6g7aMU9UeBOIYN+f2B4PHM8dj5eXuPY4&#10;T6yLNT4dY2DsO9Z1DTkeASAx3naO4RAjHa/Pp1WzLQ3nuePl5UMkoFqBu+uUkv31rPLNMv53h6M5&#10;5onWgK+++oQ5Br68fsGH7QVNBPt5mqN3XaHzwBgntseC5+uOpS9ONyeezy9Yt445FIfu2FqHqljP&#10;BqhB3yzGM3u34OO2rTgOc3Cf44DIRGvme9t1hzRFc/iT3sxWIGSzuGBns1yL29mmsbfhuq5orWNd&#10;Njz3Ha2pB3CsgoaNL9fHBohB67Eh5hiebObQhhHUg6DBrn+8bOjdztTHjx/ewwg3o3dqycbQQZMO&#10;KAq2ldJchTQVzVBNioavReiLoDS4VM/mAuAlEVVd4pgoEO8GSDxPqcxfTQC9aGL1RzlYtzW4qlbv&#10;aJS4zgUoCu2sim52Kk54gPoUjhdgJngDrE7Z19GYtROQY42qsjM30pCopmoYB6bUn96Z1sadDZgA&#10;Kw9g5vqlqaWPL5SPWAd3kpW1Cef/ZelpfJmxUdeSgoHGP3VBMvq6vvE0vgMZZc+yMBMyx2ENQY/j&#10;QOs+ttaCiXLOfB4g2PeMzosbe2OacnG4YqUKU94AVyyWNzRUt7WOvTJbBa4OSSoZhA9oV7rODExJ&#10;HZf0Vp59ddoAqsUpUAMGqjdat4dyDfM6e0HsvWo48GgIXeiYyrjU3CUEhma4UYrRGzqtFAHrV/MZ&#10;temcxLknlFDHlAk2cn1PRYmF0tyLcFb4nCPjn2vQrnNPt7NlzhAXP76Nv5dXxgK8N6AsGw15647b&#10;y+WCaMV4p7C77aRyfVUCaNRTmnw1YQVu+w3nU41ntjhC5Z2XFvqLBnlAGNwab61ve29RXAGvzbc0&#10;r02j0P4llEeYgGf4hFOmOg7IJ7LtYVlHib9S1lWulsGQGb9PxPBKbT4zkevG0CGuCMcL8f5snF7w&#10;TpqU2yaqooehLxGQJr6ziGDqCIbQYsnKteWTTm13Rnu6wyWIKixHN54csisW5SLSy0mnfJNY34R7&#10;4FLbAInlzczjzmlx/C7rzRE+qSS8+bxHRRc++OZi8b4AFxeS7X2z8d73IeDYbk8lj80FmSHzFSbT&#10;mr9v1jEFryB2aTMsXtK8VL5qdMWyYvKCC734ddR9FDn86ePvzmuJnWnD7FfJJTxT/rw8QP676dBs&#10;GnBY9/WXMp77j5tK9l1sEVWuFJHl7CHPAnWGSXmodV9ufD4ffRmnCDOJEzamXqh1kmKjvupHV6K8&#10;OteTpt823Uz6uTomOV+NawApVUh5ZVIvs/P9Hq0aif2g8cFEA7ksrOTZ5M9mTgXNh4E0FnqfzzGd&#10;3AXuxAcZ1TDOB8IJzrMhCAc2+ZlVHV6d+Pzuvk7plKWcZDCHudUlKFbWozbM5BSjMqMj5gEpeOuq&#10;INyhvbsBc1ACxdoRtx/SIFrPGzWbFj48cb2S2ffqWbGUWeJZ/PDqx4u+JXhDE2/Jvcqq3MeL/GNS&#10;Tan+BRUB6mHUUfk1mNyg+ZigSPKGSoWaA/TnsrSbuOj2CMHQ5MxBW6Ev+3rUp5epXWkh+c5FrLqD&#10;r7WGMRjwRDjgRYAp5gRtYs3g4PCQwyE6zDSj3D7Quu2vqmLfZ2CJVyd4cEzx7ObQd99J3mCgqjV0&#10;yZm94Zla97YEIjVFf+5qSSSjI568EwJxO4r9IeDQFCQqdX2AOs2xH1g3x6z2xKg5rFcJG0hPndg9&#10;m5R2XQSOmmcrevZv7wte993PgCcd+T3WBJK6FHUmS1YyR5E5zETNIb3v1kDteZ5YeodIM8gQx7eV&#10;1oLG2JdqjIEpcEfKCDi3T5/s+y+vr9707cQBRV9s//tQDLGsc2tS6ZA6IzP5LTNRbJwwB6JOb4Ap&#10;p2M5W0PJYz+cXySfps42xkyntiqiieKc6N5kkc4q0kzvDX0slgWqCfvZ+2L7O6uFwYzaJLA5TgxW&#10;zzlc2NSBeQ6DVvCK8tPXrPeERgXU5qrcK4GsqeMEZJ/rV71bIOBHP/g+fvqTb/DNN9/gZz/9KSYU&#10;nz59hYXyuS0eqJzQBuzniSYtmgcOX086QtfNmlTO06B8TgHMcWc1TE0d9mYy+a/4bFwAPLYVX33v&#10;Iz58+gqf//Atro2X3EnYGuYQ/O4f/wlfffyEr7/5oWW7DsGAZTPTsckKGGmCrqyQJEyYndsxzgjM&#10;zjnw8jCs7ObQJYQMsooBDzz0bpnhIFyTZchPr15gJT19d6ZLNU8m8gS/ZvBiIuJOyOYZ5JYVbWe7&#10;uV+ENEiYWndGniMytC3xRUq/AAbM/l/G3m1Jluy4Elu+d0RkndN3NECAaIBNkEOZjR5kpgdqJH2E&#10;TA/6IP3bPNAoUZwx44xeNGbSUOQQAMkxkH2pyozY2/Xgvtw9ouq0JttOV1VmZMS++Pa7LzcYmuEN&#10;ERcPOo0xIJ2l+WpwMd1gGRFnwnmIJz2KUJI1e7bDGNm5srVY/AwaP/IKlNLPzuRMsz4WrWNp3SoL&#10;4D3sHAd73TYcx4Hf/Po3+Oyzz/DZZ5+A7P04HINcCDvnmbACPPYD6+oBj25Bi/v3z7jdniyAJhag&#10;lU5e2XBMq/ZgNc6c5jQ/jh1zKrbbDfeXFxzjwNO24v27d5iH2ausdAk1VhXfffutBVkYgAtYIMW2&#10;bmgduN93PG2rVSCrwZFE4HIOC+AM29N9H7jdbng8XjDnYfxhTOg8sDSH9dmP8MU9Hjssf1Tz+LSO&#10;Yzyg0yCQ5hi4Pd3w3Xffmz+sG1/ejweOA2jd8OTVZZm6Q9uCTEZh62IBr3U1fv7u/UcOjewBCp9b&#10;a92asH75k5/8rxY1te7Labwy46cYZ8QVpRHrSk1V0Bxl1JRSJOEbg60GH99PZmLGfimtdsL1QEgY&#10;alSmq2OU3WqZ7eLD9rHZNYJUHi86Y4yFBkFmhb1dAnyKkoajiOPO7BjeNUxT0+rNHSOmgFi2dWL6&#10;2hA7osmP2MpC9dSIko67FnXpvkoijiebY2Ckn11xySDKjNIAAAXq4sKb2cI2m8VLGZhh2Fp33KiC&#10;jXlaW1P+AlPIBRoZFCOJFBLp0GKmhu0PS4uMYczAkFMKFqHR4+tOjDlXShidhwtJwKFY4nuwLvLF&#10;AFIKRR8HGXjNPEtDjVlICDolcSmARozkSpvCyJ89c+nNG0dRGUwoCJb9R8YkneaotOb05lHa2IOY&#10;D2IuPF9S5n++vpxN0npk9iMYUWjYcRZIg8QGdiV25rkCLkbw6dkSzyQtMhvByry5JHn2awOaRuzl&#10;06TLWfXxWEYADU6EM1llwoJShjemM8cKRdAsKZPlj7laKEaf7ceJ60gZE50eIPex+4yTwyWNdc47&#10;T6Pfw7MGUJyrZTS4um/CtBKnFWnu+PDRyoyx8PmBieZb0AtvVCACCMSD0EJnzMzhegByngOM/ptj&#10;YE+35vIMmeGQzhVTnDM4SMeL+t6pX6cQ6aABzcAgYKVcIswvFddtHWsyDGiXHWq9IFhSHfMOLUPO&#10;9xcq+KRjZlLzLGk4yOP4lPKhWPe2+AK5Eg3YudcOKY4q8hOWYrZKj2IldZCC/d3EMPk0sXQVzNZv&#10;IQNVPfDD/2K8Eud8Tp+nO3boXGRZrkgaZg51HTRBWVlps6RrxrmL0+aOkkkdoNAo7yDBf+1nO11h&#10;55+BIHMO9lhH9ncQQZQ1SvxN2eWmG3l3S8gHkVYgTBCyhQaOsFVha5G9L74uuRSk6zR24Up7Zw+X&#10;4PuI9WMSwlBzMLW6Fs1d9VIUY+KaO1afnfnCj6SunGsnfJ5ahooNrfBwJ8kGwJNhguFkMFqCJki3&#10;tkaX+ZNmyAJE4nPuJWJ/CCfn8wITDrjHDlNX7s9ABO9NbMf6zHRSadBjfH6Rm1V/yr955pznXQJl&#10;IgUDX7nuZ7lOh77xR/KZJHIBwKZsht2Z8qkRL9sdQI2fncbZYv2kpz4rSGcFyrqLAks7Y3h3ZhiK&#10;42kj6ar7+ehi2dUt/rXE+/YsKARd2L8uEjpa2gHspwO/f8NsrL5oLpe4T+QPEv+o49fnsPlqnKQ5&#10;HddeSya437fRkQuHCbF/akIPDKo24LT3Cdti92pxRkn7fq75mNZBNJqm3hCt/CMvTFooeonTSczc&#10;r801dAlMs8G5QhSi+DfppLeEb/+wdahE6C/PiZaD8+rF+3vWr5r+FYFlhfMtQjCRBv2nK2fBQdS/&#10;hFxvPocJSQIJnHBhNqH0eJ66I4lObL7fyQ8vr6kDU4dljDt+7hwTcKza/XFgHI/AlWZW8X4MX2eX&#10;Ab5OdLrFPoUjTIMmzoIh+QcDLqEThw6hnFzoLtybaJNK2iCPA3GADWque/YsAE/6aOjdkvcnzDEj&#10;reHwEnyDJlBruLtbE8AxzTmqOrF0wZg48b7MyLdzY43JNZzt4xgnUkqSFO54nmtVKEY0/L25o4rY&#10;xnSe9yaRjdu8X5T6prfWHTPcnFS7Z4MPhdvBGhn+xzE8mxY2xwKbw0agOt1mJl1N4ynHODwL1xrN&#10;DQa/1P8ehsV9jOHwKwP7Y3fasnsfY3en4jSs5enfOQYUVtHAwINlaNsaW5Y58ZgZnBjxj9Xe4rR5&#10;HEcEc6pdR8dZ9BsrmOBLX0MumsN9wzF20wu764hOp6bPA9uyYF06fvrjH+Nf/PEf47/6oz/EV7//&#10;c/z0Jz/BJx9/jHXdwjELNYe8Ba47mnR092twbITmsb2dmMcDguZ+iuFZ7pZAZTLEmhTu+8Mch2Na&#10;8oBI+D32xwPffPMN/uzP/gLffvNtUiQraFrH9GxonYr7seP9u3fRsJBBoOmOYmsKqLFudNrPYWdu&#10;WVfsj4edNTApxYO1reHhuPPW3wxYV4PkWbxKfXrCAvv+RMWjwn1qhGZ0WeWQRdZk0bKXeX4s09ag&#10;f5pX1loQR0N3sGcKtu0WDXTnsGadc2pk8vpxNTiVUkEB51vWJNT1HQaKaWOUSgfLCu6Owb479Mvq&#10;OozBcNC/RP3BnMOrIVA0Q0bQCddh1O1B27+lr75XPfVHgfuxiKnd0JaObd2850rzhBqTi939YgGJ&#10;o+rQRj6PiaDrpZtt25oCk5UgB3pfMcbD8NDHxHpbcTgEzpzDMvCn0RWREvfjiMa6SwnsHUPd3szE&#10;TlaHHHNHk8XkiXS0xehmfzxwe7rh+eUZrdkYswqz8DdMiHZMtXsGbbcW9Hi7PWFMCxoyID3U+h5s&#10;2xP2x26QWrBqgdZ6wOGQRsaYWBaJ/f3+u++w9I6X+wNPtyfc7y9YvBeiuqzbbjf32whu2xaZ7KZz&#10;WfXEUhW1yA5AGiRK5SaEtpyuueo9KezyfszzDIv/9AqLA0CiJ/C9agTVe2TWzNWRplHdrpdr336l&#10;wvjhV/E2lD/jDvKhe7iiFpMAEo+rKv4kLL4SusUM5eaKt0TDg1z314on3zk5N514Bx3YoGGambhZ&#10;FoVwOrnscYVYPZKSeKPS3Bgijp0rQElX9rLOtBIO6dYt4s/o3Los1mFZLMem7pnZton1pKrhfKzz&#10;HB5lbc0Y+VKEI6g4TjqR22nnyYyGKwXHcKiY1p35lXLGutCXbadixYW7OpjJIFKxKOdIinOQZX1K&#10;OAPPv7kY2gij7vLyGzXPhueQUBys53NRfuemw5Vn5WRzrRlZvi5ADWJxkdQDY70nDb3+Zr4mndV0&#10;cGY6rdMiwEBcnH03DAvDsPV3w5WGQThyXVmzW7vjcXqwbC6WQayOiYazU7pYHeefqPT0FmHktZoj&#10;j7nlRXp6X0XwQzwsICloJLyiB8llqeOptHS+/BVJ/QCJ5U89L0h1qsWVUr7xakofMqLtZdlVlFWZ&#10;5S1NHJ+WMuHMO2x/ueIXGQZvbMPzpTYPGgMpB9OxdpWBinSm1GqmfHEdpCy5uJKYtEhenE7AWovQ&#10;Xi/Xac2KPFSWndl7PbKLqEgbTWd26MjxgbR53t3ga2XuZCXB52ONBNQdyOs4treYZgQCpD6n7B3h&#10;z1TL4+X8/YwmnHQWE7lZx0LeVGFcABQIDpyuyzXN8QZvC2dDuZbnUHLMZxFAxzZCJgNFnvoamaya&#10;aMUzVaulwDlLWSMF0OD9AvQ0F8qioBZlJjFZAZkpR3R2ltp3amDVjLcTW3ulFyXl8+/T+uXT8aFX&#10;84BNQOG9klmveWPlgfXOpM23fHUf8t/VsdrZEcMAphUlr9fp7fug8JPLZ5fxMckAlIFeAcUKBAZV&#10;EOfC+VrhT2H4cg5yXffri99P5p9u4fy83pN8KxxyzkDVnbao2edOxuGoveh3zXVhO6927dspKKcV&#10;C56c3XReXxXPodipPMT1XW1V5vo4fQ1Z9RXOWVZ+np4pruloNOBSw0SKJS1sA68Oi3/e4FnRcbH4&#10;B80hCfNFZ23UWsYtf4jA3zikpzOosUAzuGZKNQZYg+YuL+O9RXYEWxbX39gwcVyea69OWQFA5oyK&#10;wuCz5Hk8T0DCTn1o7h98pUwE6NA1G8uydPPMTFUcdCzOmeQrwAEFJryh4cAY6tl76s3k8uDH8PWy&#10;RjFsLWc1AzUx4pBFqUFq0dc5qLDl8q6XFbpQrsIaN2pmyy9rt/JxHdBpEZm1L25bOeZ/a3jcDSf6&#10;fr+bTcnM+W5B9n0fYBNL2mP7TuiRJWTaqHjC7fU+Ur/iXHpbAgfWnCb2Sa3aETHccjM3NRyFts4N&#10;cwzLGgccN9f4V3ebD6pYFmu0pnPiu+/uELHm4mMa3vAczgsPwALhPaEkkHqYgP2mZvLNobGXAAP0&#10;heeqV9CRd7k9KO1wmW/4wHT69UEnmu/PZvb2sR+QZjjSDLC2RsepepKSBTQI0aDKNffGkoP4zZY4&#10;0NhwWQXHHOgw+16hWFbrXXOM3bJZVbEfA8ecTjuG//3+/Tt8+vEn+OUvf4Hf+73fw2eff46mE7fb&#10;LZogn/qltIamhBqavkSUd+mbqK/eFwBGp8va0ZaOx/MD3aFEiHO+boY1zCaKVa8YY+Ld03v84hc/&#10;x6//7u/yJCl5yDwdsudvv8Pf/+N/BnTio/fvIL1HsHqULFw7LiZXjuNA+Mz82XMQGM1og5UAXJsx&#10;DsNInukzaR5Yps6nRYemxAqYRJ6GaF44DXf56ckamg7zzRzjiICIjc94JZN7IAbzsT8eNtoCi2M6&#10;i8l3JhIoWvZyc55rSZQN4hkUx3H42fbKioMVVgKR7ok8XhGralArywr2PKKPaHg/HJNnEzom2pIV&#10;EaYesX+OjW7Mw2msR4VB7wb90TwR9P1H7wFVRzfgueS9LEhG/yTi/FIXMN8Z/RhjjJPexQSBl5dn&#10;LJslEUi3JNTvHw9vDGowOMc8XH83XnN7esL9fseyrLjf74AkrDLE8MwXb7zaHT9/6QsejwdaB9b1&#10;BsyJfU5IX/D8/IzbdvOsdXjTSZORy7LgfrcmoNbQ1ALGCsWBAw3d91bwz9/8M7Z1wf3uvRmWBYt0&#10;tHXB434Pnr8sDY+HBc+Mty3QbudyWRfMcWBbbiaH1tUgXuYL5py4Pd0iWcjGZM9e1w0UtCIdVhE7&#10;HF5pYmlFuaVyYbQ+Q4F2zTCUHyquJzXodEColgqiUC0+T91LwQgFbzLjqL4yntlU7PRIZrBRmUMq&#10;ANVwLUPMK88vKhVnnUJOn/ky2IGSV98sTgA3RpDGDSSzhU/fVIt0BRQN4Ia7ZTxTGVNfCxPys0Rl&#10;MsOLKwFJY6+uo0B841vepxoklfGrjYNZXIt/R6GhsCgQDN21N6BJYiNKKnLSrGklBdUcA2BWEMSI&#10;PUqa6n4iMPm4BpxPNcxJHHQW6Jx4eNlME+t4K96hl+U2FvHMlbvf744tjmAUjOSyGQorEMqpQZZg&#10;XwhUzsNLzdUvpaBKPdlpT7B6tn4Tj+6W/SG2apN8ds1QZ5YFTo1m9fQzx8UyzTLg+H3m3hYDKQIn&#10;fqA4TYEHV1qB9JDLdSIlyf1yUMt6nmyDy2dTeY2WhjqIJlfcBCoBuQjwc8is+pbOJYcsSgPP8RHP&#10;3Z2QN7Kn1rmrrXjuw1szeOXIsfdqoR1gUEicLxWa+LtcG5QYWU3+1FJyf33ilQ9dr7nyyOssMkvx&#10;ujR1VHynmF1kovUQvDU2cNmLXAIcv87PmRFbBNwoG8Q/S4dN0hPUs96nOK1UIXFi/Jezzd9T4Y79&#10;kFRsUH+/0kyZspzW4U0qAYVNWb143ySFf9LSSeCHMuZP3soqq/SbehdvmKGaRr1XyeB8/rT+DF6R&#10;DoTzmeO/qzwsMwjnGT+lm0WCtlL3eJtW0k42fnz1BdSwB31cIT/oSKxnKRR09funnMl5hYQ9zRlI&#10;A5ZyliQwVV7tcPIMpxkxA9n6KWTlQm2OCSgOOmD9uxl34thtbRlajwbkmrTErzA4XPWmaoRXGo97&#10;lDPlx+/yKgFXNypqsy7uU+5G2dc3D4HE9+LZPm6dAmZY8lyq4pXBl3M502TVTcoSlude3+MnpEvn&#10;8ALUBtCvrj85saqc1aAht1njgRk8Io+qPLPwGj9DvdHpWugVTuetReUYeU82+7tUKpVZluGAlMMR&#10;mG/+un7+qa+xeCYWs5eBzC63pOBgFKf9ij0KniRl5oWOuX/BIVusCdetnjtN9cV0UMowfw4DknyM&#10;2RYARCHdS5a9Uiwc4pJ7gaB7gzKJleMannjZa50n6Rto2sjVyim+MDhbUHvrZCvZ37Z/LBYvy1mw&#10;lzku1Vw38r8Ju3fww1zJone/lpdycQgFjxDy40y84ThdkyPVhZqQK0VBg8hsB2w/z72H3ta5Uu6l&#10;vM5X2hsc00Fe5xjQqmbzHGM4n55xI5WJMSxQdQxrlnkclp1rJfpe6avnwCO1mzz3Uo5Dnu9qP3LS&#10;IRphCO/NaYQVl2ELIeUFl6hIrNwzcdiN3iE6cL/fsS1PPm93YimAOXB/0BlhdPB47AAUx33HbXvC&#10;/XGEo3IeE9ObaC5i1a4APIPzCFzgZV1w7IcFesLmPTeyy7OUu3ccOzIblVnf3eeS7/fOIFLDsiQs&#10;jajRj3TKCkHvwL6bc+wxDM+3945tW43vtI/x7TfPeH55Rl9cPjHW4fbs0hXTs0HpIDW1o0UGOCvN&#10;As+b/0c4DAoAACAASURBVArGMuD2xLTkvgbxrO3pMVjJLFkgcG6DJbWGdgyoQzQtXmnM5wqAcfhz&#10;A5bJIRXEsq65f1B4kpiNrXnyyfQK3daN/w4PgEAt8/g4RiQoLduCbV3xtG74/LNP8NOf/tSc359+&#10;gi9+9AWetg0CGMRMaxg6cbi/oPoxLFWuUIJI7KkdYbML7YgqIAvGPrCsG1QHjuMe8BZzzMiaHcMw&#10;qifXY+rpjPRlwccfvy80WRT6K29W4B9/+w/oAJ62DcomsD6+1rtVsXtVhWhipJMxrOtqUBTSMMaB&#10;x/4wpx9Sr1puN3eWF43KM+b7smActsGhA8DgckJ/8GDPpN3QGkQV9/sdqoreDB52epIh+4+YXusc&#10;XawK5+XFsnGjytkh1kJPEAnsc4NYMTqMDOdiu9A+h9vnxDcHih4Bw1hnUuOc0yFxW+B2U48ifNmx&#10;G944/T/Dcalbs/FOD0ztjwe2bbPsb68A2/cHRAy+aFlXrIs7jyWx/gl/DFhWszlgEfSpQ6FdnWFo&#10;2Pm0veiPiWBeswaROo1/fP/9M263G77//gXbtoI49yRD+rYoQw7HMQckIJLXvng1h7gDXjDHjt5v&#10;mHPHeOxot83mNAz+7fEwLHI67AkxOYf1x9gPr1iEBU1atyaqDdZsdV0WrOuKl/sLbrcnT7I1FJLp&#10;cDyq1rx3fxiCQ+tW3Tj1wPFY8Px8x/uPBKoNBw4MtSarn37ysfUZaJ5Espruua2b+/1IgxZMWZYF&#10;xzGwbibGl2XBYoRibMUwjJYoF4tSwKK4W7amFLzSomySMSg8W4/i1pWgt/Q/NmvxkyxSolQwYoEW&#10;hZ1GX8r78vwJaMNbr3AYvvnpG9fHqKT8rWUOqTzlCsjpDpEFkWIuDgmu3+HZ6PyeUbYguwKbE9nK&#10;e2hsAhK4iKlAfWhO7oSejPjq5XMEQ6dwhCtTj/0IoW1ZWpmhQscrjaEJZEaAl80OzxKnArCsSyjZ&#10;JjS9g/ZQc5BX1TsUU0bfTKgf+34aszXtsDKRvnTsD4MTsE6z1kGZmfWMxpE8FRPbtgUj1TlDyQCI&#10;7yZhj7xFSdVgC0O8ODFjYfNIJB0rhUpVVBTWcmmGQKAjLp55wRitDgv4PqhqdBI+B5gQ9MDmNOlw&#10;dQEtjvmGmotR5nH6NVegbF5Z49OfP/iqOi+VWVPAEMZfjguoBvLJWSyZQRPRWRoYjBRPO2/TFXiR&#10;AajDa6i+GmvdASmWVZiRArDbNJutlJQOv5Zmn3p/hEIY1SKPZfzwiqnfz8brZm+cYxrFcrn+TDfn&#10;33Lt6vtlNLmW5f18hMsLPX//7Ip7mwq4Cm9+KnkPMywklGCDBpMYh9GZE4tpmhlUQHP+WgKOpgWG&#10;gqIXujU5dWmpQUUSCsqxhFZ4I4s/zksa/aXYIb53XQ2zpRwm47okLiNUZzioosy/2TzHHAXv14iT&#10;ZY/TsxnMnizuwzp0ypRY41oNIid7wN71LBblXr0xJx9JBANzeQK+JT0DVx7Htzzcx3MmJWB6eW4T&#10;L88uA610VrPV3tw7UJmqRlka21enYJ2bjTTvVwMlZszmUp73NB3LqvDsK5+dOwpobKcsrboU3OHI&#10;RSv3F/EqCMnNm3pq6vn2GqAYnRyfBMlUXkF8Qq4HtxSo61v5Xa5z3WsqsZQJqjxnaTSEIzNonAvs&#10;LEBJTnn/dDRVOih79MYr585Gjznueg0Nv7puQftKZ2+Vxc6vRQIXOOjJgyG1aIEuUol5UNM244qB&#10;jdZ7BiPKnCJAFmxBgydGUCd2iLKkNNlkuMVpNZwVTQKLkVVtnJ84fwKQUEG+TvnTnhzlsGo0ycQP&#10;nty6d3wRfEg9s+20Z85j+HtVxKwSsej2pOmpQGegvHn/CtPIoGplv9yTIIV0skcWM3UtseCQnaFz&#10;6Jvbw+AKRBzlq/kZnYjuxjlMo22XQTX4g6p3XnTG0zN9D8JfLcCI/jL5LbrjGegXwPgFKg2T/WSy&#10;Q8gJ/6kuL3S+dkBDDdapSUJz0VzKM5IpBjZuBZ2nJlcyvHN92SP821LHTV5j701Vb/rW0J0HH8fh&#10;UCCagWIRp83MaB5j4HHs1jTToVG6GK8ywqJ+FjuIa+1DNdyrEpJJOAzUCjoEw8c/dRQaqM8ofNTv&#10;OFyWR+CwGbarNLEGkToDtkfRoOPAGAbRIYKAC5ye7dfUSvKlCfbH4dACblc0a2ZJylG1bOCHQz/c&#10;X16wbqtneDLJpiZpuW7rgpDycNtuDrngrM2hh8xRP0/HixCIxOMG4H2zfDdVAe049ge29R1UJp7W&#10;J7y8PBtdjgPL2rEsTxgHML4znG/K4DEVbdj6HhWKitBYimhMyHPSGqAOZ/KaYhkGI08QqHmiXI8V&#10;oJljp7WGiYF9Tiye4TmHBfJCvxP6d4zP9tYwO53Ml4g2dSkF5jzcwU9BmnqJTsWA9dJaFst4PsYO&#10;0Y7HbgGS1gSyrLitC7747BN8+vEn+PoXv8Qvf/kV3r9/j9tts6mI43WL4Nh39G11WjifTRGHO/J/&#10;QCbj2TWv/T9jH5gqWOkchTgMpmBKg4bDtIXdS4nHZzbp6H3FJ598jAx2SvCm17q+0cDf//0/Yt1u&#10;+PGPf+RrNiF9tRPq56/xfWl+ho0mp+OqsynjMQxiidjXAgYrxRPmHOrTaefxeESTVGXSEOXgqH2u&#10;GBy2DP/7/W5wIA5Ba2tAdmLwt8GPRGPF371/wt0bkx67ZykjdaZlXfHwjPGlW1DGbPvuED+ug7vf&#10;aHqmfJMG7Rl8tgqF6TAZ5tQ03d10HeJ+y0y9hzz1cDttHMOdsex90/wsMTHRgt8Nrt/DYU882DXH&#10;wAE1J7MYZnVt2K1KfxKz3k0X0mZ8eT8OcwB7o9fuOp4KZZwJvqWveH6+Y1ufMIYFDJ6fn9Fb86xv&#10;q7yomGaRTIRkgYRj6s3OleFkm9O8LR3b7YZjd34gZhvKmJAxsE+FwAI5y9IxD/cfuo9jW1Ych+lK&#10;xz6xbs2rgOzpt20zPHuHjbo7zn3vi0HBKBwmxaDGGDzcH9yrieVmFQcQgwMSEdx6R/+04eXlge12&#10;gwiwPW3ut2ze+5CQch1TdzNzplXQjDFwu73Hvt+xDDYaWFZTTFQj25vN7+hAoAJOweFqA/l2cUBJ&#10;lFe1ntiQZjCJw1P4txnRVzNw0GzRodbYAJIg+7VpkLoCS4YkMAfADEUUwbBbbxB3/ooCx2RmxwQV&#10;FMYZLeLVTZFW8c64VTkRL8cywcxsHnUDzK5J5cME/xFKfoM7P9TSZqf1KA6FTKcCTX0vBLNRd2ou&#10;hwamKzRZKHbJUPFdyP/Dq0ey6UiXPDSIOaSztDWP6AQuUyrWp0aXbjBMqGewSUQN6ZAZx3Ai98h0&#10;t3IT3/YwOgzHdHilPp1d6Ww4puGHM8JPJdi5nmc3ZiXDsixQgXXYbR2KielYg6YMSzB7yyKYXtoF&#10;39s0tuhwOI6B3lY7lE5QdFogFM2SpZmEkHtBoakC6fm3qnrm/cBk4wAv3eF9BCVbUnng04k950T3&#10;krGhue/5z85Lo+OLBgf4t9Oe0/a1eao158vxcHA8la0ah8jr4qgClqKp+X5aoBL3YFa/ABDH8zL6&#10;Zsl4jqkJ8a3VzYo0hRoEsxjFAivTMyjlzL5klgaE2XJ5ftHS+AJMibD1doPNjTtbCkXk2ynS4ELh&#10;dWKqzmuTjRmTF2c+4msxi6HJz9xM5g75mpyN4EKNTjpOr2xO2Tybo62ATFe2qrGIoD3LwHTlIGxK&#10;DWdAzRavz6bZa5lKLR0G5fpsolby2JT77osgKHAxNGyLMuoNM0RSiemtYXSNEt8MiiBGR18QG4P0&#10;3h0DdmLOBugBTAtM9ZaOp3Ij71jtin1rnnFBh6CCWHxAZsdJyCvDPQcqv+UZsXUPhxOzE2Mfs+ww&#10;DWj70V01RiO/ZXAN6NIBHV794wqgIwFG9p7vq223d7MIg1XhCUB+vjVKjYPWLkZCW5agK7HNDiJR&#10;8nTKFqnOf9NPRIxWSeLpNGhR2hiBTl9BQfOmZog5pe7o4E0xBiCzfK9ykqWUpGxE2SU0HXyAlu9Q&#10;QRCID4JNpiAWBFOFy8+e69Z6OPCsamyWNSW+rZzWBYJQyOcYRs+eDkP9A5hhGOXOCA4h/BADJfXl&#10;Qfg5HMcPRQeEWfWeHUbHuOFN+w6ohkP2GowVP3tmBPVct6kOSUZHKSDE/9fUHUw2uGwLQ4bOZhRI&#10;M8MlnTozkzR3y2+oha5o8JJv14BbWbnQDVNXUiYrEG8fQEN3Wh+YatUCJidch+UG+vkt7azAvgMZ&#10;/EOcj6QZp0fCvsWa+adK54aXIbuuZmspUV3DmRGZMbl4yl2RGTyHe9BagxCDPMZA8pwwY8ppsAvM&#10;sasAg3hIemkCb3zkFBKZj7aYOtRozgN/aIt/zvQdnl8znrQDXofuejeTf+z+I2SGpkPdGZvtkgVM&#10;G+goBhbq7O5cHaHvW88SCzZwUMWOoswr/AswPYf8VaCZfSkKdIEocU1n8hSnCZVuWNXsEcFG8Xbj&#10;pIGZGevi604dbLoiQSgEG1vPoIRYnZxVrgtq8DE934gdsI0/wED10Gz+DOqiRY5MI17jpe5kFFOQ&#10;sTicYW9wvGk/t65LUfb4wYiz2dTxkAEP/Nj6tjLKCQ+8uN4hEIyxe7KPN6QbI+hxkXQgm5JhVbZN&#10;zdE6di+rn4qmgi4NUyiHZshP2trRkARV3mnYZFJ0IbIyC87YvnRpOKYFSueYhlWsM+6p1GlNkDib&#10;8/06SIcKKxVfsCxb6N9kdyoNQ61/kWEGb2GbKCakW0PK1hTbtuF4zKBNhmmJS20ZqQkFNn2PaDcx&#10;u5ujir10aBRrDugwI2KZusPP25iKeexW+auWVfvy8hJYvOZ4W93WnXEuFYqtNxxz8exRk3W925jW&#10;dfEAieKTTz+CysS333zrEDiexOXOe3EHFxxGgX0+TN4KIKZHjmE+Djp0I+u7WgX8VQXiuLeh3k3b&#10;U/Iy85W4g911466KbTXH69gnZF09KWBgHzt6W8LGZiKAiwRvEDuACTxtli0qIpCpBp8AwdoWc7ZO&#10;0w+OY8fSOl6en/H+acNnH3+EH33+Y3z9h1/jq6++wvv3H+HT90/uBzCHliyZfHBMxfZ0c/1lhq8h&#10;+AQSJDD8EUz2mubkerd1jCbGK4ZgP56xrDd89/xN6tQ6MQ+D+HnxJD9pHfs+cVsX3B8HZuvYjwM6&#10;J+7PD6gC22b8UzzYYRUjwPG44/Rypx4A/O3/+zfYbht+9MXnAARj3B1DfmLtK8bcsU/Pqodliu/7&#10;Hs5Ro1sGCOmXSB2Jujjxwh+7wd8svTvWsslBVcNxVljjX/pomCynAPYXOzvDg37Eid/WFUM9Yx2E&#10;vLHxaLexHw6Hon7uIIpj39G6NVUd43CoFEA7KyYUYx/Ybk/hrKX+2AMezvs4cN+VOlEzfcIr+61P&#10;mMOxiGIjPnY0hjS9m1UL020gg99oZlPJEqgJULOzBa6LTMXqPHddjYfQMW5zNxpSDAgssMcMePNX&#10;ZiCOiaJzTLRO+08CBsh6JhiPW7olaPbFcP6Db07g8RgAJra+Gv+c1tuEeyiCwHg3vXdieXrCPifm&#10;HNhWg5T6/rvvcbu9h1VZKo59gLCMOhXL2rDvOx77gGjD+3dPUTVw353fQjDnjsfeDLJlDCwCPOaB&#10;MQ68u70HHg/0tmLOHffHi+9zj719ub/g448+NnrvloC6PS0QUbz/6IYxit7UAOkNTRb34x0RzIAi&#10;AgcSPOqASkPvDGQveOwPAA1LlE9fjNU80Ho2eApvJoMOhxHgRnUaO3r54utMiGLmihMD3NlSjM3I&#10;oqrGk99UQMOVJIfQ3UXUIwRpkF6dxYHDF0U33jRK/J1cezfoKDjKLIQrk1HMmHR5nipw7BOtm+O2&#10;tw0VhzmnmYqsqrxasVNieR1IfRUHkxajmdFDGuH23tkpNzwzmsraoem06d0ivr2xcUIvEfjqItAT&#10;XS3LamUemuVOYwxs21ayD6Yr+1wvCkA255KILp3WWLnybvyJYMqIZxEbPaxSX+hwpslZqECBfThz&#10;E2YPOA5b7268yWnfzmvv4ykf0FmeqwRoJQ9nfDJnCTYUsheeDc73bLREpN7vq6FMmzCpZ1HdcTK9&#10;xO58/DUPrh3KuN+JSCQjj2eH1WUp6GE6c47LNf5cSSMhs/cQtPfqDvW2pGcfczybY+dCE0OXvAUK&#10;OqzVDb3qoI3vv/HsjN0iHGlld/1NzewxzpO0fdr/N+b0ao3s+3wCv/t2HQz39o2MsMtDXbVwhbby&#10;V3xwX9GGf5MBiNeZTacgC6fla3TNRLlwzVdL8GqZxBtGyvnzdGTxLs6TrzR+fYXMoHOnyCYwQ8eC&#10;oMzcKPgUcQM65u1tr6KR4jR4awgnaJ4iL5AOTv6sV7zaxzc265rd2urcBGAVFRVmCUgkjlOSXwJw&#10;T4jL3eQl4jiAtSnhW68aVPU38lqplIfyzPOhiAwlv4YOUH3zufKKBzU3KJAzvqxZRz6P5leOs2bx&#10;Gt9x+i7rVgOQMYW4I5V6c8oznH8ag5aZazpoK53WOQJafUDmdFf1wHuhvWl6TszOedLVofv6dSLY&#10;5HF8Jw9ezJUZNqeBl2upO4q8plMIorljay7TyVJdFjRfBzP+s4LLnp9ZgTXzk4E/e246meKsIa+9&#10;DOf1GHnH0/vkSdRpUg87hR7iCFLXvdyP8t55SmL6+xJf+R51n5wlNGjfxyAAA7ixLgFz4mvpKrqW&#10;e+ZdcX7oZS4hz066DoxXStWTbCMrVEXSODPdYgSna1o8X+NaiQo2ZvWp8V4TTKc1CFl9nkFMJOec&#10;L5NjLc5KnGuyoAjE516HviRmoMrpcw9y1OdMgA2m4w0ubpxRlIz2XF3+anM7BzTKLMr39HQfqiVn&#10;O9D3T+1/Z76cOgw4V3D9yzP08g8XvnjRrQRnm4E0oW4UDH80swVV1eFBijgIuLwL3638lP/UAgB8&#10;5mQYWNWxTuGNDSt9adyAfUp0TstA07Qi+ZqFDj70suNiAoxQA+RHbM7mC3wi4MyOB49D8Mnz5KvW&#10;yLdznce0kvE5/X4eJHGRDmkNY9oZJuRAawJpiyXujInFy9knE90U0fjuRFe+571b4tLigfE8W28v&#10;FZNyyAenWkbmfhyWxc6KWTGs6jEI3eJJUYUuYxzTHLEWTGrYthv2fWCRBlbjms010dqC1ieOfce2&#10;rfjoo4/w/P0z7vc7xn7A2zOac9sdWVAmGGjRjyVs0SzodXkoOMkCOa2FRBPIms1rma8W8DM5yMCO&#10;OdzujikMARptS/E1cWgY6upzDqAxVOQEpRpBj3VdIWLJaIKO+75DxoFtWzH2B8a0JoZ/8Iuv8Cd/&#10;8kf46quf4f3Tx/jss8/w7ukJ0ZBa/Xyy8t3n01rD8cjmkq179sLMYPHVbshkLdOxn1+esawbjt2g&#10;jJb1hr4s6MMqe3qnzLDzfHv3hP1xtyaPy4Kd8DSaFVPLsgIvz5HIQJq+JopxHGddCfiP/89fY107&#10;Pv3kE/cDdIyh5nStOpvrgov7VqA8J4h1m5iZ6ASjramW3MjGiL13gyrpm+Namwxu3bC5AavcokOW&#10;GdI4+dGs0eC+70FPkSTkDt7u0FGG+5xKgGWpl7+dX6afSWOP19Wah1LNGMMr+r2K33oR9KKvpi+q&#10;rltrS+iuGlChvLZFcsy6rujNUAIsEMWAQ6mkDZ00g8gCQFpH9yCc9VQAbrfNaKf37HMQfZcKSQBo&#10;3ROs1AIQ4s7+qVebiN9hr4kd0jqWfsOcFlBYVnOkj2mQIp0VKAIPLg5stxXH47BqHQHevXuH+33H&#10;gOL9+3cY9zt6W6CLBeyOY0drC47BQIz5Q8ewRNXWBDJbIESwCShlQm8tsNznnDgA3B+79Zo4JtZl&#10;xf3lBX21ioWlL1gXq0Cac+Lp9hT6PKAGpyXqPL7jtt1SL54zAi+tAQ1L+J4Xn4/1h+gWuHJ73eSl&#10;r5NYkGU5ZS1VBnzaEQRB4WokhZM2BXMqN+oGN6+gaqtlo/2bVTsVuNOAgy5KXXXQCcqz/ZpSjh0K&#10;VnGMxeQ4FT68CCQtv5+EVXmlUVruXWAqTo5q/u4SPo2vVHDf0Lx9TkXhrTf9gE51zSRN5mF/nRyL&#10;ZfpjTDeIrJvqoUc4qytGl02ZzClpwZiTbYi2hg54eQ0dm1K2mEJEsa2bRbZ7C0NMgFAqyuDDUNcS&#10;ha9Gmu2plCVyR5xjPF1hcwrVACyrVwTtsBO1HawFgoYxdleKJDN867p+eGtwprPzKGI0nl0fioAL&#10;v7C5uH48b6EQw3GbqKPbfmgYI2lU1D2r+rXq+ZicX+cP9fzJmV+8cY+rI/l6SRiql7N6Ot/6hkP3&#10;Ay/uPdfizQcXAyiPov7AGlxfGjxI6/9jj/ic6w3TCY7gqf/FD63DPw3lwx++/baxUDl/6tv8QzTM&#10;skk6fF9de4Hr4bMuIqZ8lll1MZ3XuuRlDqUyAsnLJKzCH1iAyNKv1+Tg5Pp9TXqqjm/yu9fzT3l3&#10;vlddhLcmR8MgeTj5c56Ddj4fP2BcvzW36/cUZghBeUpmRn6L+Kz3ihn5B5mRxLeM95wVfCl7w9Nh&#10;z61G/jXAk6fofC6pExAWrCGXjnySdHV9iWTlQTy7jJcj5FzKOzjvm5T/n9cIcJnoHOj1q9B7TrFc&#10;Wf5wR1is5+l25JuXZ/B6LcF1+Pqw9AHkf76W3KPQFdqr9Tuds+uKyPm6xDuvVxn/sPPD4MuVxnhd&#10;jqme1ZpJDlaAnabOvXvNVzNIlTyAEpRwgKfRnsURrk2Q9RXd8EvtPC5J+fzqVXioXOgtw4znufMx&#10;ce/T4pdrUAK1XM8qVQUJj+C8qhXdm1mKebY58dOM42lyOft1JNcXU0Yqd6Keer2OL+7O6W6nZdb8&#10;DvVtp5M4UieH2HkEsaSUSWXSb/GSWKm3xu3fn+GhvQjWos+HjXO5T+4U/6p6OzHycXKyv35d+P+V&#10;qIszW/h3wJaUMfvPdnlSrKLmveqc33J6nwIJVdRenZXU/craKKEyqTOWY1X37MwmM8HFbAIPPook&#10;XAXvFbYA8ZizV5I2jetsovkkZjxfX+Sx5uTi7jnPvhAy9SDSVVjMykSQS0ACSVanfbh8XgSC3Vfk&#10;RFssFV+WmzmxByumbBRsoChNsLQ1HB20D7k+bDBpR8L3qpKQ5NKZo+Jc6V1GXXYwaUbIh3zCV0dM&#10;BDTc4buuCyiDztn16qX5ntnrVaeWgdnQm+CYitWTvKYa3Mi6LUCfmIvi6ZMbdCqev//eYHA4b3fa&#10;9WZE1hzWUWIOEvrTVDraP5Dog6r35Lmr9rsl6/l95oQ6jANfrGporRm8hu93AqPZf9PP05xAczqn&#10;DPAwEI79QF+yExL82YRvffe04etf/gJff/01fvmLr/D0/h0+fnqPZVnQMNHU9hyahRtd1hir6fRZ&#10;aXT1PXDub/20M9bi7IZO42eeCQ8802MMNFEfP8+48UYrHiIwjdHS3Z3lqSsbrX9I/6uvOQZ+90//&#10;hPfv3uX+SZHOhe8LzHk3HFpIvAJ332vQKJ3/gGWDm7hr2PeHZR7DcKp//2c/hzTBP/zD32M/LEO8&#10;keYa9TA/F5KBBnFmYk5mz1T3DOtQXT3BronRXuj3J/Figb05s9+FJVyxutXus65bVG8QDvVkP9Uk&#10;2tjfXANhUq/TLfkL4JjkA+7HEW+suQCFZzNBoDFoj4Y5D98h45lL+AcNgo6VC4DxDmmXvmyxHq6L&#10;iGXhD7VgSyMfReKFp1/GnO3LslgzXLHM82XtOPa78y+vkJoTKs1tOatqXpaOfU8/3tIXxzdfrBH1&#10;mF4RaBWg3z9/j6enDQLBuhASt2F4oPF+v0ObWKb9nOEf2/fdgws2Pmkt4GqgrEixJqytKfra0ZoF&#10;1ZqI45W7zkCZq9ODm4YfPhvXbaKL8e3HbmvDAE1fumHtzwlZrPpwWbrRrwi0NegUtDZDR7Uqbc8I&#10;t+cPiBAD1ZmvCLK7NY+dhJJpH3l2WDEoIV5m78okN2LOqsSdjSjSsx3O6VFJCdwg3j/LganU5w3U&#10;S+YEjOhQSaoRQ4qTqphdtXwE8aOMMuk6hZPwMPLAVsekGxB5R/spzTZnTsGQI0vaqayEcuggPIDj&#10;0PlaTEneiXI5/47bpMLmww5Res3Ii067rkysy2LlXcoIfWbD0MHNbCK0ht49M4K04XtFdYbRf2JC&#10;2SF1JYyR6WjoIJCW5Zgu2UxxoFAXMisNpgXxUjw90wkjgqEMFmcUA7oCbw6iCJpnUyUqiTQKRAgP&#10;c3WmUJAUZae+lzuB2JUQgIVe54Q3W7YmWLDSnHBauNGjqnnOpiuhklNkB/TY9UKLV6cSnRVv6PGx&#10;r/yvUFR0vOb5efvrcv7k5OXk2Up4l5hAoVfAymRPARn+37W1oG3yKBfOZycreUeuJU/5UOMfhCAo&#10;cuz8N3mXCyzLyic9ppJLhcwrME90V+f+2nK5rFc86zwYKnqpELz9imvKClydR7YGZ/o5rxig5R37&#10;fkMQ1kmRyy+eqm/eiiiWMdZjVNckeL/fO0EblBfbk6PE6pq9BrL7grObszlnKyU0GGLNKfN8LbVg&#10;pp7Wlkod8jNCyOC6T1TYWpl0jpl8szrGuQjXrT4pg+UOlESZXXqWa4Z5C+c1Lb8jOK0/J8iVRchk&#10;nycSzsKMOtJQzTKWOKq8/UneQQEVd8ppPpf7E8YjP6q8H1mdU8ce+5UGdIzzgql3olkURx6hmGYd&#10;2zXA4XSlgOoo80bQ3etdu8pnIxzxgzdDGeZ0Ii3gxEcy8J0Y0oQqMsXb+Zt41gkBAbgfhdZNfjLQ&#10;knpCJEloni2BREwm+IlSjvmIJIP+sziMSAWVbsuiIDbLeYYCmTlcN8r3PZ5dZLddr7gmbsT18R1J&#10;laCc0zivhRbqDPK81TFq0n+rRo3Ur+SeX6YenJJ06lAl3d9rPifqXhx3u2B6V2c3fFq2X/Z+83HZ&#10;lB12ResYrmftrLtQrz3rV75iSmc4Xn2HQYgIYCp57wRg1QvhwChjlO52gGqyw0sShOoMkMOYCa8t&#10;ehCx+wAAIABJREFU5zAdxmd+CzhP4Ni4VWEk51zt2zNgtiKESOgNXuO/QyOvNPY2zjaSBbZy7lTU&#10;IFH8rJg27NV/TSDaMImBSjg0GxXK8pZXUjXPk2p0oEHwklk2HmKND7ksLpfjTskOefxOa0TDVnWm&#10;Luq8iU7jkK9GOmgcAh861WfFMyqgTTIwg//TiSVIp3WVD5P7zkEy+14JRWP3nbyn0BYa2YQSdDoq&#10;ZGQg3u4Px6tOyLpYbQWkBD3g65+VyFyTnDZfZ6e3+lr52oWATB6uZZ6U/yoMqMWq+E+CH5nzYdtu&#10;MJxucxiLV10d4/BqWLO7xhimI/veHWM4fGGB63JoEXNGrwYx6oSuati0Zr+YY5EO9IBIORMvMpkH&#10;0YyRVWGEDWPmbKFE6LSEpumwIglNZ/eiE6q7DSywKsM5Btat4ziA7daxDziuvQJoePfuHVpr+HK1&#10;TOt//Id/tACR78FMw9JQ7ERgOzagowNtJzU5z2quApWJS+xw0cfyc1I8dSc6No3+JL6vcGgHUShx&#10;iZsEeg5tSUAdF9mfK56R7fy9dYNR6M2gTVVNX1iXFT/+8kf41dd/gD/+oz/Elz/5CVQV75/e4fb0&#10;HvNxh8L6eJivYIG0hsXhuY7A6M69ZqbxcBx3TnMCpn86vQEowSjDJV5Wa4TZlw3HMa0j6BhZMbD2&#10;gMQCzEa0agaz8w8D0Lc99IztbetQ3Ytu4hXWYwS0zQ+9RAS//bvfYlue8OWXn+K2rjiOHftjx7r2&#10;gCULaAxfE4EnHE5FX9eohO9rwgtyzZpYtndfOm7bhu+/f8Z22/Cffv2fHMrDfSzNe7EBgRWuflYg&#10;mWE/xoQstvBz5H5Pz8QlpOyydCzLgsfj7rTSgi8C9MXY76yEmL7HYwzPIEZgk/dlwf54YF0NPmgM&#10;46vL0lFlE3S4T8CrBYL2XT64g5WJjIFCMM2X0yyNGPNQ7O643dY19CQ4FCXEq0ddlozjCGSAY5Rm&#10;lNS71HQWUcPwh6Ru3hwyxHhRP53ZzOLh+Rasy5PPT9Hain2/Ryur4/DuEK5EUK81Xr5ZVncXzMPk&#10;4H4ceP/uXaAjiDQ83Z7Q+oLn52/w9PTOmJUYLJI1aZ1YlxvuLzuOYX7B4zBYKUsIbbjdbnjcH9jV&#10;sswP74+xLqtXnNi6G4TVA4vzkW1drHnlan7GqZkQC1gW/NINj/7p6ckqtKatqaze/LchgiriJUy3&#10;xTDJ13UFIFjWNa/pFvQ8xvCeLVbdsJCRRif1N9SnZJTIEkA6ILQVYU3tzg9Vl2A2vFtEtGktV5VN&#10;XNhMKrQNqocJZRq0/I9l2DpAanCzHllPpH5PxJg9doP8oI4v9Dr/Q3B1SlG5TcPfyy6o+Fj1zelF&#10;5wlF15jDHccbGm5Q3M2A4D0vjDWyMtTbIzFyhNcvpbJahh3KtiIb67SLgeiWSzVi1TWzfd9fZX9b&#10;QxWb+zGsszEV1HBacP6QEGiWSW3Mt/ee5b60BjQbsubo8zWOAwIrVTrmKAzXs6cd15MlP8L1bi0Y&#10;SqFqH52Zh8QsJNcew7OIJjHqbewDR65RXn7Zs6uZle+Fs1+oYBenQAi2jFxToRmq6Jo0GCZdKInT&#10;58F2dW+N4jwevDH+uuLhVOagND6Iq9lbIJ0hr++RQaFClLxD8BOJ9VGxqLHGeuHsVMibF/YhmbCb&#10;llNRshi4SGcPaccgwHy9FDlnlGcrTuMxNmb8RikAhQ5PN0bIF2hAxjwzI0DT9MOHQU7qPC5rJ4jG&#10;lLEsReEHcCqlK1+uf7gyZZo7G7H98EtP/5fr2FVDSUxO6w5gnvcfvPPr3/mybdfCw6n8AzQMzfCg&#10;EVhlTtlbLTLpMgAL4naoGg6bqqD3GTh3xuhbDohfnfnRnAeauKJETODASbXrbHzNg4E5OyOk5nw/&#10;g3kkU2MZ9YwX7ZNOFWNcCPYCCVklLt4IiWN0OkwWlXOft3ReFFVX9j4hssgf6GROp4+8us/pTAMe&#10;BAUluNFh2Xg6iEnnKskvWNIZIvbyiqziMpbpP5sbqM3pgkfCEgNyrpzsW5mi5BlxEpR42IJ4Vzna&#10;fJEcVYEOc0rRidhDn8lnSPlSjNOfGcH0E1+dfLC9PGOHmX7KPY7sT9+7+TpQSn3vsrJ8EiKogbP+&#10;EnLtMvdTgCxHbCfB6ZJSmvqixg3lcp+UoaI+Ta5ZXMo1E7As0tSNWWTgOYO87s91yqn9+V/16MHx&#10;PNV4ezafzHWt5MP0EEF9VspC0m58t5UzVZcj2JrLIPIJvz6SB6bR90k7EECY9XrZZnU+LpLOP5bg&#10;vvWiLLQfDDRnc8zpsoLS7ySyy+8z7+a6gHp7kdCkylrZu5RAIfvK/tEJnlURuRFhjJ4nnhtVz5UL&#10;dg1AIxKFBiRFOMEB60tDuCk2LHNdgRzCaNfkCqE0kgVWenesV8lAiG2Jvtq3D7/8zFR9jc7j4GMc&#10;mb/v+/7qGTyX/jXiUdOZUrM2p3owA0ic88B+t3ExscL88easDVHI69SSFmz4dCSmFhJ45X6g1Glm&#10;elVAhYGcPjb2JDGbZqIkPcYcqLNkFqO6TGfWbQaAgo7jUOceap1IxQbiW8oM5jNvh69b1WH4PGY2&#10;qmN7h28w2eNZmjjjUKdLZmGqN4lvnhQ3MbAfMwO9zeE3YL2y9mMA09Z2WcQdUAd638CGl9I09VPf&#10;f+vzZMktYyiWBTj23ZfgA7on56KZ5WywCg/DLp+Zb09nFSfPhrd2fuycEUubDtL58oL37z/GUMs0&#10;HLsFu6ZYIHzdBMcObzg38P3jBa11fPHlF0Br+Od/+ifLHp95PjlW6yMCtwsUhx5QbTB4Y2vap5q6&#10;oX23QtzYWPvSz2cOCP8IlyjAHEQcn7y507thXT3zfUzLoJQWvNXu0eMuZk4zvGjY7u+fnvD07oZt&#10;W/CTn/wefvX113h6uuGzTz/Gjz79GO/ev0dbVohM3NYnCDruzXr0mBNKHM7AdprZtHnGkJALwAl7&#10;PQoV6auK/jhF8nrW8rIs2B937AewdUL/OZa0WqAje9BYo77hyWTsSxJ6N8x/8Xy/4xgT9ZCrCCKb&#10;7k1i9ZFNBaThb/76r6HzZ/jyyy/x7ulmQYXxwDgcb9p5p3hSCCsvAEQwB8p1S92AONjN/THff//s&#10;/ooDy9bRu0Bkwf3+jOMwJ+V+GIbyflhG72Pf41zSaXy/v4CNH+du2eDjOAyuqTXrqTYVj3EPucZ1&#10;5b7Gv0Kb1ljYe7L5OrfeMY6B+/2OdVkMDxriWb3mFI98b6WSV3QqWyVMWHBNZA3HPSvtoXBcd8sK&#10;T/+LGI72nCddYKqedvLx2D3303q5Gd80B7HxkoFjDPSis4r7Y0RtDyHmvyJmdwudQF1nS+1S52E8&#10;WoA5CFXzMK1DOta+YIzdeuu4b603C4iEvqUTt23DGIfBwTSb5zF3DFUMfeD2dMP+mGgOt9Ka4OX5&#10;Bb0tGLpjXRfvm2F8y5qU7rjdnO6a9bRj7z/yH4UFH/d94raZ/DT8+wVjHFAInp+fsW0Gm3x4g2mA&#10;/frSx9gE2NYVOi0I8PRuNfnja9MW469zHt6HyiB12MDVOHBoiEgdUrBMVUDUiaN2anZl7HSc4RH6&#10;YiK7cqR+HwRDYzb3zDR5GiNCQdwA7+JqNxK0pn7bCehEX7sfJFMAepdQcIR5eWqsmvekopqTprIE&#10;1/8aAoNcUvkzXU8MlkMteoumjsGVs45GbqXxS+jCrTC/cBwKpJmSwexkE3oTEHeUMMBwcv5JjMmW&#10;tbHCE0DigfIQBTv2rK4IbMyyY+L7dnFYyukPySYV/mI3amM8it07GC+LYOkNY1rAYhyGlQQydGL4&#10;lOhAze6PdYKbFM0bm/oeh0NXzDEfkeLJaJ+vExTjmFAcztRMMYIaZhvK+hELKqdMRUC97MeE7Loi&#10;hK3tOBsiGBNiNQX3jQxUJTMPaOzkqSLjdqbsDcumM0ERXqNpsLsRMYFskuj34/v5gIHBzLRqFMTz&#10;L68ix8++HdJI7s0Zv/K8l9xHCg4pwpDWGtn7PBncNESTPuakc6IYoRR6XDoaVHn08vs+bjbjgNMV&#10;FWITpSx7Y9NdtbInIMrFuC/R2DKMzxwH97dLOw1VPTOu+efhYHJYEVPqfJ+53sIZvs4eTtPNz7qz&#10;QVGgEXaoLASzJZgpe63sAZBZrnJgzgXSrNGITMloddnH5uP0+HRuizCDyufpZXDnTMOQGOBpIsI4&#10;X2yGxH05OQKdHrMhZMfSBfsxw+DIDCfSjud6XWg0nDPECizrVVrxeMR4Jg2J4pgCMTUHebIF0RUu&#10;9o3lxOT5treZbZ77Szq18+PO3XZxnknKgpikG/nhDIvSw1xpnBIneSHPNcdNpy+s6Rqz4qYZjTzT&#10;HUZHRznaSZka4pbz5UBpTFR64RwaZZEzsemVYHW/whEgRWbbyiGVlBZTJC0CiPMHIcarANJODYdo&#10;DOWeuMoeekoxzb1pTwbDPYzqZe46G7SzgTH5T5G1Pq7EuHUqaoYqKL4O5ozAhQe3OBNFVMNFPDqQ&#10;Gc8QDx7QkSRYhBmsdn6sgbWfN3fcJp84nz+z99LBRFoGdRNfQ+NtZqQtndmLRZzEvvIp9lmjk5W6&#10;mNOG0okcRO5jK9+PcweXvZ3DLFljdNw24JSdOTRoKp/juype2cg1gEQZf91XBvOpPzfvXWB3zuwo&#10;0QbIAAPHgPU9IZqkMN1ZGqwJZPKXVpwdKg09HGWVjr3xUPBIe3tZ1xPW7NAJ6R2dc3DPHHldJj04&#10;bS/cF9d7XV7OygekxZmwIyaOy2ilqooj+L7pzV7i6nMk9EKQSBHs1gCc588cO2Oq5dk0YMwDS+kX&#10;ISKYge3p/KQ2R20KwXJSHFpZQ2Z2pTzNjHtmN0MUA8mrqKOrermxCJp0y4TFBGTDxO73UJ+XPWuB&#10;6ZtH6yZ9qJsP5yECqzaYw2lVXH+Yfi7TyRx1PT4G5dg4FbExttApM8DfTCE1uRI6KHlmGrWhr+s0&#10;OAgkLWKeQA1DXzVbyJtOI/XBRiiDWJfkw+Jrn5nGwJR0BM7p83AZkjzRnXcj7UNwXeBB+VJpKbCS&#10;61b0Qa4ZoSaqLAAIaaEe5OAZSrgQczSMoCUA5oyR4Q05G5hwwH4dVfYAdHIlmU7n43k0LJg05gje&#10;E667xuA24jxCGUxnI8ykNQyFdEUTd4b3hjl3cwp7o8kxZjSF270Z4OKZudYs7445Yc5aT0jbthU6&#10;xXBo1eYP1XAoLr1h7I/Q/3uBwgjdLM6kBbyP3fpKzTkw1ZqjTSZjwZy867LhGEeRh4b5zioKVQXm&#10;dL5o/EHQsO93rNtidCGCvtp6WyNSRMPtOQVPyw2HQw989slH+JM/+hpL3/BX/+7f4+V+B6bisT8y&#10;cDkGlmX1zPrV+FUkZyHVsXiH58Qod2nNAkCgk90S2mijhu3aeG4zIGVZ2BI82ppSN6xdMNSrneF8&#10;dV3QRKORYu/myH663fB7P/4xvvrq5/jDP/gFPvnkY2y3G5be8f7dO6zLgm1dsKsazrAqRHZsN4c+&#10;cX/JcXjAL+RZyt2539HWkr07BtjroTlRSE+8d50T4kERbR0pD01ibKuAzrFwNg7FStjXLtgf5GcK&#10;0elNNg9AFizNGvY93x/43e9+h3/zl/9n3SD/KTi/ef2db9le/O3f/gZDBV/+6HOs64Y59zivKgYz&#10;xEaZ9H1ZFq858xmksmoK84uMYdnwhL6ALJgOY/J43GEwH3e0ZlA/j8ceZ9r8NhPLYj+z+t946bpu&#10;vh4OY9Fo09haP46H+WXmDBiPx2MP7HkmPyJ0QwSk4YxkRtd3eotgnjlxTder0C0i4rLRqnAgFmB5&#10;PB7oi9HqlKxCND+K04gHO4iLTgX6dtvsnDuu9JgHFANNVigm2mo03JxWH4c1C21gTy3XgebAnANN&#10;uvEKT3AVEGEgebAAmE1wjOn7jYBWUTWdZDifvm0bWk/eaPx0RqXNnBMNYk1Bl8XOs+sGT9uKY+yu&#10;I1hgaVtXKDwg+bJbpUicn4Z5GO2ITvTNkl7XbYtKkqkTy7rCMPc7Boz/mgM+9WQBoGNAj4ldHuh9&#10;AbC7rOuACrbNgpm3W3OIn4GpDa0ZBMv7dzfsuwUEJqwaabttxkemFwd2w/4f4wC0W48H992gCxbP&#10;PhcF2tLCNmjN9MbFeUsoO6cjXSwXsuPr8VbumgtsKl4Ioa5pqKcpnM5AfxoNIicpsPGRpbSLl3MM&#10;w4jxTsxjFlOtGDJpdmZkmcIk89w0hxRzQczj9BKuQBoMNkoyK8JwFMdEXaNyrbAZi7EBqA4YonbO&#10;hVFYsJyoKIWp1HK1U7FmtsUPvdKAfH1lOh5TgDIi2fpyutZKVSziZhnXi3foNZyg5lFYYpfF1pZn&#10;nYy7YlzSSZDvo9prmKp49/SE/XicS9A8exKa0CWXGaZSrIQ3UKq/WJqVuqjCO1oXw0pndrdVw+6y&#10;4AAdrhNNSkOWMBAqiVExzXFdzwHSlPEGUHa+rHIwnUL6ar/y3mS6r/cXSZ9l3cPycKFOB+3rV6G5&#10;60c/RHtlzHm5nn8v378+W8LQkTAkT1fQQMkbvDk+Hng6dBmoIt9hKe/51nK6dV3X4Cwu1CF+yqmc&#10;np5/+YnzHp55RjEEXjGj3OO6qnr6gjnSYqgib2wYrA7Z58BLArMXr7+S3JssUcrfkll2QJT61VLP&#10;VOnh636e3CXPBcyqF2HZaDYDaa7oBDQJM4pjX9W7ifu9XXHrIsFpKaeKzyVnLqQzl0dwA6JkvU9N&#10;ZyAX55Q9VpafzcYqL7DtSsKgIRzk3Mo31BhghDvD4dSSJ7wpd2KmPsAiAbXsP3lTGZOIK6CzOKmq&#10;cU4iDP2hyv5C2/l0H4NlP6lYf/VerH2WNaIJusAyDJ2uTWYUvkUng6R0Jpbl4t8r7hFY/4uO1rvT&#10;gcY+mlFpxradpXOQNqnT9rE7bXFuUWrbJjAZpHZniuq50EPr/ksaaMh58jzWLZ2zBAKdMttpMy67&#10;L8nObG3yKnNkN6BLNImuryvf4/q9fs3Q7yo3IF+83jPfy3PCtSIdJVmqPzedvfZZQ4mb5tqRfVc9&#10;Q0sAP9auzqn7Wlup5zljxGco8Ezky/rA6FVAqS2eEcvPuepvrYOE3BGfWDiie06uSfNmdbkGdJDR&#10;KdpYiuznYzo/p4OevJraxSu+6zoAdS1zOrbIVAqeXhZWeRaDH+Q+VZ3OEd5cp51R7WkYzR6k0RmJ&#10;EmcZ4Ma2Kq5lljTWRWkwDxuDO7DQekDVnHac5/JKKPa2U679Qt7OhJOJmnAirrUzSJ5BIHV9zDLv&#10;ecVB9eP0PKh6sFrBhp81mx0grEfuVR3723ra6/2KFdXC82KVX9/DVES5LJGg8kMg5W2ooiao8xuS&#10;3zE5a7Tmh8Tm85aygaRLAOEojUQs6vkwOyqSAaCxhgxpX3VhhaJN1wMmIMKkgaSXqSanDG6QdcSl&#10;0R+VaereYmNS/445p0MZCh7dgggEdGgqCi+Q1/uWOlPuhyqgc6QsQTrKKxuWok+Aay/MJuUZzpvS&#10;cfx43NEadZbpzkKTGWOaM78tC46HOYToSDFYkYnWTUdTVc/69HG6TG6qDi0w3Ik+TnN9RdbK+QDb&#10;tuDxeHiWojl5DX/WoRrcaWU8kNnglk1oUA5LwjUIAualNd8qT1QD1Bz/vZsj3GHPoJYYNtX487Hv&#10;+Obb7/DFJ5/gf/pf/mf86Z/+K/yH//B/4c///M/x/Xff4eXxAAdkZ2rAUDcUy2p+gdRgYuucdGKQ&#10;9n2efU064fgIIdIb5YLhB9s1LZMrPDPeMMPVGgC6A7I3z7RfFqyr4U5/9P49fvTF5/iTf/HH+NnP&#10;f4rPPv0UH3/8EcxONF1ou91C2nVPNBMfZ2YEW2buwkh11T/dz2CVwBN9WyzrufCACGqrV4a3FhUS&#10;EwC8EoIO1NY7jmMPmrzKvf04gOPA7rApdCXMsRuEC5hopvj2+2f863/9Z/ib//h/l90phPkWA3tF&#10;wPxV8eu//Ts8Hg/8/Pd/CkXDti2xToIlGkXyWXNOHPvAugH7PPwcZqb4si7AoZFNP44DvS/mKIb4&#10;TzuLEA/ssGLDz0BTwTF2NFmwHw/jB1PR3mVjwwjsUTZ54K873IS9Z3xRlfvKRryKx8OysEmL1IFD&#10;V6+yzu+tfqHp0RIVrWeN1nXOmayO+sV0CI/eFwxlAuWMhDeRhsfjwLZuGMMTn8SqWJgExAaQlqPQ&#10;cbvdwrk/5sCyrQGNta03tN6xP+7u+IWdRxg6QXMZGX6PmUk6TN40Gnb4FKhB/BwDhBYGLMFhcd4n&#10;vu+9mx+OKAiyLJjN+iEwwXS6/0pVShBmYujAcezobTV9RNwpPkbYCNLEs8GHVw5IVBBUnyFP7fQA&#10;zfb0hMfjAUJdw2XpY9+xYEEDcH95wbundxgieHK4lWVdcH9YBrwhHnQLCExPKmsC1QOtr37WbY/u&#10;94fDqTh/GNaYdOwTCxFG4AgVOrBUJagqsJejey7nKi+BnhtvKMC8BCZOU+FzekglC0jjSiQuY9Mi&#10;wCJkSotOBKIWRUgkq2SUrlIkwzONKNhUccOUMZ2ZWiTQynRFG+FE4RclZp7f5oF+kyG+MvRqNqpC&#10;WxpfdguLptMQsKZsV0PhquTms+v+JYO5XH7Z46qwAjg5kRLDHCXbSELgKEyoMEupeyYYI4etpXHL&#10;Ue/7EdhSRymnqNkyXJPTvJ2Ji8CZTDmkNEp4tSudYQyVJk7M6NDwOjkmlmSDDougW7aDZY7FYkEA&#10;x5VyA9THhPJ8YuSf6edMT1W4K7jNTu8sDnblS1Ux/Htc0zSM6r47ZbqCTodRKqMS51DL3r6mqXzx&#10;6McaxIZKCi8/o6+/HCPKuwmySZFn/FAYXGn1atCqznweLmpIWY86+uQCzglCOfM5wLJDIj9D0tnM&#10;85MGFbVyzTNdx6HF+PBf9DKuev2JA/3/6VP+EqAoBPVwaTyA6vXVJx/PF6cFwJTUKM3MLM9YMe6r&#10;K+NVBeEQ0qEnpwqQMiSQb77FJ1/vG8+rKUDdHyS8VpoZyDo/QHa5LkamWV4JcQcg5UUxMEknIdCF&#10;a+2jl5A0XmvEDBwETVXRovFMXDZY83m5vGVNbd5BP3XN+Jw5AOmJb1vuH+Qglxu7sZEX5vfSoai+&#10;7HJyRnPcJ77q56vh3CCw7kkY+vF//9uVmZCdvhTNISVEgDFLIFWMZzcvNU2dAc5zWy5n4ceEhbD+&#10;Fi3KuyO4qDk6Y8HtNIG6qlI+S/nZgvYtca1UApQmzdWpZTRjg7dMU3Ou0WBOGhKqD/FEZtTY5VKq&#10;KfKVAXL/2wkivgdYEMIxmIlnfNpmeBAWWdbKD/XCf/Lvqk/UMZG/JJm2og+mMyj5afIZ8XWJycUQ&#10;c3UV4o3JYo1RdSANmckxonmQyw95Hp/CO3z9qa9VXdCqKRDywu6bOIda1odEWp3F9ii6VouzG17N&#10;YJHVqGg6rQVcfrfitEbkk4LO7NAu496uO+v09SA91RXX69YljyIP8eAjN8Uc78lOMnTk1QTCpIjm&#10;F8xIImDjBz09Ts/Pr7+IZ78O01V5GsWTRSZm2VN30MfX5fIkFAbPoAL3MZ37NIorvYEyk83AvLR+&#10;zokWTtZu45iFfpHO+NB5idt6GRKgYYdQIGnYCIhgTHJ0vycT+PV85s+vPOxhewnO9Fmuow5EGqAc&#10;qHpPOjTEsyzVkpamIvF0tUDUMBhU+EbotFnVVWWzn0bLKET2dREFpqWOvnaAn0SvJH0VWQ0ohgId&#10;RpuEAAAk9Hk6szkSSzyclnGMhGCJcx66E/9n68QmtKEr1fMVe5KDNj5Fp7pVazFwzKzakBncJz+j&#10;OhTSMjgwilwB4E3YrAnmmBPdM/OsRH2BjsPgAyeb5Yll6alaxYgIxgH/jp2FJeBWNBzdgMnbtq4G&#10;CyCCY5qj9nEcSfP1iAb7tLkQl1jVsH+P/RE9qLpjWtPAqYkXY5wdNiiOGwjQmjmt7vc7lsWwgtmM&#10;rfeO8TBaEGR2/P544JtvvsPvfvc7/PiLL/D5l5/i61/9Ev/1v/wT/Lf/zb/E//4Xf4m/+D/+Db75&#10;7luDg3BHWBOxpnGdky3yLYZsNrSoYMhw25S0a5yud6seIra00RZ7thj29fT9tC1vuazTaMKq2Idl&#10;Ww7FY98x58Bnn/8Mv/+zn+Grr36On//sp/j444/w+acfw7JAzbG2eKaqNOfBrWHpzo2dBrMpomer&#10;q5zpWgVzHEATbO9uGMfhmb4C6Uvci/Cl0+0BhQXRpir2cXj2ra/DMKffOI7QOVorzmbXBYcRAKZ6&#10;lQIs23ZdF/zun7/BY9/x7Tf/jL/8t3+Ff/tX/x7BVE+69pnP/Je9Gv7z3/8DAOCXX/08zuHjYTC0&#10;2+2G/bFHIGbbbnh+/s7X0hyddEC2bskwj+PA4ryGTSEtyORHoklAerCCROc0NAifw7J0CDoUDU16&#10;OF6XviTdRJWd+BlcoYI4762ZTD7CqcwGpvG1kK/g+66EVDuZ/Ja2TlQ9nXQB7mX6oiaPv5+H5oGZ&#10;bNA5I8FWfT6tL5hzeICFfLtjIY65Q/uabQs87g+sWzYN3vfDdSGbilWosPrdZRgRA8CAFiz50sX6&#10;DB9WvsawipPhgf5t2xyq2BrXHrudG3G4zn3sofvRJklkjgNLX9C6BTqXfsOYDygWQAwGKvyTClpC&#10;Th9elYXs00d7t7VmY/LscEKz1GDDcVgfCbhMBQQdBssz58TTuxuOQ/B8f+Dp3Vp6Sww83Z68f1/2&#10;kJiYQXvLuuJx39G7Qc5UuTmHQpaG7gFcac3QLITyvEHnwBJKAJUQOp2KwfaDLxe6VIRoHpviSQUs&#10;Ba54NDpalMgSBCRUaMSZHjzTeFqkXaShdVc2dVi0ZF6UtipJrsN0Moz+wbSe/ZVOibNymFkdNHAk&#10;vqAFTfdD2RkkcgOOF+g8IvKcmS753THEy2AaTmWZcKPhzcysfFqUe33wiuI8pQmRWwTAo3pFEyEu&#10;OV+MSo0xrJnRMdCWJXDFrIkjmRKd/26IiXg3b0RTiBCWPpDs5O7/F8smsoPWI2vJrqAyzIZcN2N1&#10;AAAgAElEQVQnPmr3QKXKysCC+iFtfhj8C8IGGXR+w+btWPHMVE9D1nclPF0Nb9GejeWiD5fd4Of8&#10;xZwajNqBVqX99KAJoQLnZFNRH1MxnoKcwfG9Nm6KHVsY93V0l4l8YJYne+IDn/uDyn2ycZLdvp6/&#10;Osq8x6tny+vz93p8dXR+F0mhRG51ebAZVlrOSXEU8Bvm/LK1V1Uruezn83J1hL8e2dt8643lsKHV&#10;SyX0CLsXnU0gPbx1b4GnrL3x+dVsfntnw7kAslKNS6tTnJni+V4Z1nUhyr1TMPnZbe5k8GvMR8So&#10;vgDBn+1rxzG8mkgcf88VhDOniwnwHJ3Xgftuoxlzh8EsdKtSYlWSVEc15QPCqZfGXJlqkVVVPtV7&#10;nOimLBrl7aEG39VlySZHp5fEQ+m8qDi2JoNT9rILPJUeKoWns1v6FrCjvfhhOcsdia+UVTHnK+BO&#10;fsl7+cw4Wgbx1mUFJa05GbTwrTy3Nk7xIfoY/ZomPegS4vKNMk9MDwEUOs2ZsbQOVgOQz3IyrRUA&#10;2dOKk2ZTfgWriZJvm4m8orPKp3P6/L2qxwLYWRgaa5CfVB5IZ08ZF9dKLRjMjJXmWSFC2Zte+HJv&#10;JN8uIsmydjMwG/T2pjDgmS5zTzXDy+rr0szYUwBB4xHE9DnRGRg3Lk4Fa4rncGsF/9xoYXpZPEBk&#10;9hyqfkicn5aER4z8No2wXK/T10TK2pjMbSLhzB485zkVGB1WfnGm+2swRIpOmrBj4g6zpIniM7Jv&#10;lKBNBhJ5N/9/8+xYn3jALhDORc/BQHMcDbQ+0dqCJgsO3VMPndOSQRSnqhabrpbx5lpON+Kp98jS&#10;C7/y7HPk914F305OjMIfX21u7mejruUvcybS0Z5GfLBrtw+sBNh/vnoV+nc5zrMV5eBe4q2UR+Fk&#10;fl1tcNo3zW/RiX5NeHlLJ8kkJXnjmroXEiaU+DlDyAIJ3ZX6HZNV6vnPYJnE+meGIAp9MqAJqFdG&#10;Ta6xTmQoJP8PpNNLQ4dj8MZpvlRIufIEVatkAGWvpq3BwHlQDVMQJZ9tATa7ZW+dAJ6QQnuVY1d+&#10;IT6/M1EkvBPiToj1pdxTMh9fU5HLfuWgnc6yAqF1d5D532y2KA6XQVkigY3rsEaeicjKPGZtwum4&#10;9wX3xx1NeugVVpI+3ZmnJxjOGG1soZaj79XYIrjdNod3gJtF5gxurWN/7BjjwLI2x+A1e5EZk/u+&#10;Y9tWYBhchnjjOJ3AMQeW1c7rstzweOyGN73vkW15eLXxHAMvL3f87ne/w29/+1t88aPPMTDwxefv&#10;8cX7Gz777D1+8tOf4L/77/8Uv/71b/Dn/9tf4De/+S2++/4ZYyj6UnXOIr2EMk0QTi2vvDI72ZMO&#10;YPZwwq8r1qWbk9ptburRXFPp3pthTkwBjgPYH8+BBb0uHVMVv/rV1/hX/+P/gC8//xLvnja8u23Y&#10;1gXb9g6td8dQH9hu5kKa7lzq62aVLcokgNzfjPfkmVdVLF0w24JjHDjYj0xMHyHkTSRLqQW4iFUN&#10;WO8sBvEXEfRlxeEZ1Wbj+5kUwf54YD4ekN7x8OSrY99DX/v/OHu3Ztm2pDzsyzHmrFp7n9On70dA&#10;NzQgtQlAgODV1ze/2v5F+heOcIQj5HeHFCEJm5CDQLKw7LB5MJIwzZ0GA92nz21f16qac4z0Q+aX&#10;mbPW2k3L1b3PWqtq1pzjkiPv+SUbpr55c8F1G/jffvvf4Pe/8x38zUcf4fWbV4B0QJm4d5RJP9qL&#10;3xkAOj79+BO01vC1r34Z3XGmCf/aF8fpV8X1uqF70mATC9AMh6cdc2BT9eaAdvvWLFjDCtZlMfhd&#10;k8+7VSRQl3b5Tqc7Jh3iRmPsy0YdNjJ/SVdxdt13ocC+W3NFVfXKjRmO6OCRSFmUPJqEKp7klJ/P&#10;OdFVHYWq+Bn5L/haJiZJ654lPy1L3vVL03UdQkQVqgNDBX2xJr/77mdk1YCGau7g3dScza2J7Zkj&#10;Nxh80kBbVguKqjrUx4TB7goM6cfHO7M/Qe/dgjsewAl8eKSfs4m4QzlhXazh6B6VPXaGT1AYzBSD&#10;JKfzCe3ScFpXXLaL8T90bMOCydZ6wOBxdnc202enu8NKeSCxt8UCcE7OVgHU0R1KiT6p5mNbltWr&#10;TCw4ImIO7OvlitNpRV8M67sv5gseuzUq5nk02vLAqorZ3lAQTnpsxtd7V4yhaM0guabLNVV1aCHB&#10;frXgoLqO3USwA1iYVUWmZXRIxUQPhOpWkssmXns00FKKufgXFKiLFO4UAKmECMyZUIweaY6xl4cm&#10;hF48VJBimudGAWXZmHjkxx0AksZhxZ4zQ1mKQ0lCK2eToGiO4+uj/vyMxDLClc5R8e+bLiP20xUM&#10;w4ICauav8YAKK4JUMPxng5UQEaEwwTR8ZcOAyr2hMiyQUFrDcIVizurcpbHEfScxHl+R2a7WaKC1&#10;xPtrzgCsYdw83Nsc3xKKERUcZtPQMQ5l8yFxAWTZ30Mn1tUieL0Z2MzuEbhDpiMtizL2oTOUPJY0&#10;8tMmzWugDT9NxDC3zmeWT9seJ05iMaZcIDVpji2cznZCO7DE0r7F3bsZoxJ3EcXZMN0p0kDD0JRl&#10;+5ultdW243k7GjMl62c2J5xquCHOXhUoCnjwaaaDJ8mMfxYekZiVFFi8aQyRuPXF2KbhQd5AWjam&#10;zHXWgsduZzjuxe9REY8zkRiPUwSMgfmKQh17kLxLgKiAGTHmPF8TifXcOLbqWAPSSC/ffsqwpACn&#10;wk/FPmwW8Myn+lg/O+y3ZzkJ56RUFB59wxWiHnxfQ/Eg3SAxX8u5pWFJJzgNu0G4KPeq8Nrm95wH&#10;vG6nC55VNkB0xV0rETYqXGIGQPBbGyp5i0XTWfJrG8tsU8PRcygmOC6cCixD0WSY+N8qMxxK6rzi&#10;uF8WGDNFxsp/MRU6xSLzweeooOXZsLV2ulBmb5Hfks3GrvOJsd6pROfar+rZP1anG4ok14nZahq9&#10;M7zxp9+bx4rZFFSAmmcVMUAqvp8TNRjo+0/M9CJv/Pag2K+ZcSy/FklHuznyELLVeIBDmTisQlNF&#10;NnNC8Pulu5EdY2UmO4NWEmfLGMMssA6EN/Pz30mv3EPfg8Bs5z04uSMjjDVqgjmcV3F/YLyoYXrZ&#10;I7Ne5hHyBZYFD9CBZ2fntuGttF72gHLcQ/ZiBiC470hHsTq7aQIvGTa6Jt8xeKTFlHLXtybPgp/f&#10;CCaTNv3MQxwvvdAu+cAMnYiynY5MpxEPLLVGtxeDwrZ51AnMIZOnRJDNyudhLxBz96swhbqofbvB&#10;ZD6d/604iW3fYXRnSk0BTvHs4HakRx5TntfAedcJdkUYyp1VN5BcWcdt1r1nrcT9SUEe8HE9mHBW&#10;pOHoQyD2HOoTXGcKdd6jqeNp+jmN7Fo71AixThz8OMe2NjprllbSsMG0eDC/CxTNgspzj6xaEcA7&#10;xh10hZT5ztUn8Tx9YgLPziT9+xb58yNDEc5TeFZ9O4Lvar5PXd6q+/wceRk/G6iNCNrb590z5aZj&#10;yRtdUAe1Gg+F2SK2ApL6euk9pKKhI9hxsizJlL5IW6vZnKZjlJrNUgIeVV4hM9ntmcdLqlyZsSB0&#10;nInbPlw+duHoVBBDv2ClVQSOtQZDxJ/Lg25BAXU+yrNkLDWd9jY+05/NYlJMzepRqKKpCfsDLJif&#10;+2h0XPROUsmkbdfgPaDsUjfPYDNVMzsob8F1Fh83kA3u4OWEvgpCnUWTL4BnqUX1BD8vU3IeTgg/&#10;YFa7Enq0caJSJDNmjQ82P/9+sFuLBKWxWwY2pcacAx0d1sfKO2+pZQ/qdJjJ6XZJM7lzf39vslPM&#10;AWQN3DoM8X6aM2hOK9uHO91ggbAxBq7Dk3mQ/LhpbJevjVTfv8mDLtDZcX+5oEvHvg/LCLxe0Ztg&#10;G5vBJAkCp1ZVE3tcp9mMY5jME7Onhze5PK0nzH1AW8PJr4efrX27YllW65MyBvZ94uWr1/j0s88A&#10;NLx9e4+HN/cYOvHsvWd4r6/41rfex0/91M/i/v4Bf/8X/j6++xd/jn//e9/Bn3/3L/DZ55/H3E3U&#10;7pwqxu5N76bR4dIWo1Vt5kBnj6q5Oxk4PEpk37JfhYRTlBmW1+uGt2/f4nq5YM6BN2/eArAM9XVZ&#10;8DM//VP4L/7T/xg//a2fAWCwGwaDakGdOQw/GQJs2wiIknU9YW4XoFsAxCq1rSFq8JHmlS/iAeDe&#10;QS9Ha+asHWP6+bKzPccEWsPuON+trQ5hYTZ6mxN3p+cwmDaFyMCy2mE2CF3TU8ZuzSDP77+PfQzo&#10;ALbrG0y1wMrDwz1aa3j15jVev3mLX//138Bv/svf8qaNivuXD64/I42wZCw/wqtebHodFPj4+z8A&#10;IPjaV79iDUydn5id23DyYBMdt9bo0wNKxGj2DFx1pmv+F2DfJ1o3eBJzUo4YiQBAE2z7BtrsBnVh&#10;ju85d8ONVjvzvTVvrGlZyaFPaPrfACaZNIPowcTYp0NThBQC1IJndARXO5MCx/CvbbQT6r3nuIzm&#10;3FyXJQJvvVk2cNjSbgMPr9w3pAL6/BqIP27VSt5/blrSZ+8TUxRjWGPQzB62hrVTLQvcEgf9jM3N&#10;120LHXaOzXUqeKBjA+bE1TPMm1c2zDkx9xnBjJoAtTkeOQS+j7ZPDFDAbY7hQT9pwMkz8vfhPRQe&#10;Hmwt1Jp77vtu+oXDCV929eDKNAc9mbAQ5nVHX9hw0nkzgO2y4+yNVqdvzxgDd3d3hlffl+gR+fBw&#10;iUDevu9Q31NCilnTYBR5mJXlp9PZ+JkKrtuOZV2c9xmk8VRg3xXSbG+3wcDDwLJYYHPbLMvcsNdt&#10;bXffnyUFcQrjiFq7wlzPcGQ/357vo40Gl1yhBJjuMIFwuLb4Ep1zoa/64XJ1+jAAYSkrmjkf5GaA&#10;VECkufFpgt3t6ywx5N2JC0rlyRVegUee9Lg2B5XK344ojqRxlJvpwgDMdreGBG3lIZj+fVORWc6Q&#10;68rITO5NPN+JleumHFO8X3aJt2RJjGscVDjSCZ+bmVlN5Qb+as2wwEXEo5S+NiKBgU6FtEndax7w&#10;VO6s+/fizZfsORl15ONpzNlYd2cC4XDzcuQJ+MHVUobpd1IgMjtYcslxQQ0fqYtDr3jTq5PhOkGy&#10;4efjLBq7xxzTG0R4qTKoAFN5Pm4HXU9hlMW+5v7yPBC7dyKzUTLLptyaymRcU+xH1N/1OB7Nn+pG&#10;jsbfARhSBpn7Xd9+6sUS1cTNLg/jOmg2t2x1RorEmVaq/MoFzM/JL5yOw6ujScc0rA9Gk2f9HTJv&#10;JQ3DR3vt2GF2p5x78i3BVEFrlpH2Lj3pKXZpt5Af8q18Hcun05DjPfh3Oc14asNpXMGNtthSSc5L&#10;YXs7qvpO0HpZS2lSaFQq6fhoMiDK97mHkwJRaZhmMEDqjUzjAZ1/ESyVdnDOAHRmBOdxuu6HvTjw&#10;PC2OBaEsI52YM1Na0qdO2PmP+yiAbtiT4sJnZlAxhX7evywuDhf6Wk3nxbGb9FLJY7oJ567QCY80&#10;NIHjObh5JXa51GV+9Do+8choYm85Bu5VrCWpgmvWwjlsYzbjneXIQDbxibEJaY/yGulkux1POPU4&#10;GX92sObEPU51grKwOML9vQgyzOQB9amtZbA6F8wNf26G35tBR6NL02+S0Hk+xD+/2QPKRuTQbW8L&#10;zIUN1eRzY6+RCR0MWg4uE4dpWXxgzRurndTHngExH1yRLbZ/Fqu0RkWRLID8jkHpeBvEyNoqaw6B&#10;eDYf6HBtEuNUdTxUxISfkM3+mcCcWEfmUcZb3V35an5syeDJW4kfnTuU31OwxFSDl6pXldmZVB9L&#10;0pOqO9xLAkIT42mTexa0yLN1fG79m3Np5Tt+SdK4ufBM53WjWkUho/Ih9WB+YUnuYCG0hQWDLRuI&#10;1TdQyv3kz7H2UrK1yzZI+W/CodUPNfhJrLukAV4DhpqXpkBDfVzSUfAmuD1A/lRp1ZMGYkTBS11P&#10;mjMM63hCS3k1IdmSg0+/YaixR87jb+sLSVN44ruPX/79aXjM6vetaxX38Td7ejaSf/MiH7Btw41S&#10;CYT9FjcUo+edvE6CbYBaDtfP3rnRY0X8jBCexq7t3TK9xr67j1LdcZvfbTeC/0brBDMHuQZs7psL&#10;IgfoKTYOFDS3ATSWpMqUPJdc25QvIet4FsjHoMfqPn8PyEac8bEHDUKuxzz8e8qErbTSg6bYL0Ac&#10;RmAMrMuCMQfWxQNRRXcWMScCM/zGvmE5nTB0YuyJ+dt6w8PDA9grChBgjhg7YJV5lpEKbNcN6yLY&#10;hyWBqYplN3LpEaqpzyvnMXbDRl667YVleItnazsEiDtl29IcbtH0dfWsTkXu+1ALQg5WB6u6UxBY&#10;VsXDZXOn3g7MHZiC3lgtPPDixef45JNPsW0GqTC2HXPf0WWBqOK0WuB42yfe6yc8f+8n8dWvfxk/&#10;/TN/Dy9efI6XLz7D33z0A/z5n30Xn714gVevX1pjuTkxFktWOMGdhbAs1fXk+iRcvjSrTOyeMGDO&#10;fHOmDceQXxpwuV7xyaef4uHhwRp5wuTA6WTQAr13zLnjtK74ez/7M/jaV7+C1sQc/94h1Jywe2Cs&#10;B4TogemJ4fVPb+jcFLvuaYPVPDX6InR3p+Dq/HTDdAc/kzlER/Qpmw5h0nov9J36zYHLi0SGNTPT&#10;921z89D6xTxzaIf33v8An37yKT7++FP8o3/0P+AP/uhPcNku2PeJy/01MtB98LfK73/AKy0gEv3H&#10;3/8IvTd87WtftgBRM9ib6cpl8wQNyhmZ7gRvPSBPiA+uMIiV58+eu48Gkek8h/MHX7d9H4nhP4cn&#10;cLlcm4qhhv2/7xumB4WZ2GD7D7PXpjUkpf8g+ZLp5oQ9IUQYdZ7UGx2aE0iGdqMf5GrZi80k5z7x&#10;4Ycf4qMffBz82Bpv+vcUhiAhzSF/rdoewxOr/CKdE7t6daSPmX4Ead173y0RUFhOrpuKQNyJS9+f&#10;SHNf0opt2wAAlwc7d8ti11gVRTeYpMWgl/a9Qu2lT2K6Ds1KViahzDkMyksES2voAoyHC9a7O1B2&#10;SNhNPAMNl8vFbQCrTIAqZnMn92SjXMXUze0AWENlsf2kTNzHwDY2LCeHMHKc/rcPDzifTri/XENH&#10;z0S6hm3b0XvDtlvlDpNLGxpWz0vc54B60Bm7Yj2t2DeD3mEz1SYGp9LFsvNb79h12tZPwye/Xi9Y&#10;lpPrCxP7Zo0/udbn85nNMlP5JslVRUlJKIfDnNc6WzYCdqcZlZPuDokQagfl4PGzaLvdEv2t3kYH&#10;zkFZozD3/4XByl+dGFIBk8je5RNbpxuOMS5X1GhMQQ6ZE08xQ2LgVIMulcBU6nKIRVGnMhI+mOoE&#10;tywHGoE2Gzp+3BHCy8viKd/QbLoYnCocYj4n5SakGn6j88b1t4q5OiSEqpqi407hyCwOBUeKEWH/&#10;Y5MCRjWHZxkxU1BVrdOtj5PlalTuDo7MOsibCdj+GUaWtKWUlQHraiUthiVkKze883JkqwaTL8Ei&#10;f8bRkaXO7EsGWjjhj4rDwXpyukgDITYnbxs7c1TfaZTJ4ZOkmaf3kI/nd+1aOtwYkKjPC9NFqbSj&#10;9Al4/KpOAZ9e0CDnN1VDwRnC7GIE86fRQVo+OFlv7hkKfYyZUDO8h0C8BwBmOXM3a0NeEuczmgzN&#10;OLGx/mqOq1G4UoyrXPd4D0gfR4MeN99JHu3Xkj6kXlcn4cFCIPfpQJ7zeLUeHQ/2mB8GwXTzuPJ3&#10;GnzOvwpt0DABSGPlmQ6/FBRX1oXjL1wpMhRrQMvuU8bEzwVA4GvaBa151pjmGaiBSBq2M+4hmDMb&#10;FpviY9nKMd+6GC50qBxRqaXjr8qjQ0YENJ3UEXRBjqmue8zV6E5Rz4mtcZekn9stE2SgKt/RlG8R&#10;sG6m0B4MAInLKh+8fd0286uOASqMppzDs+o904fVNMLnA6QOQo0xut8DrxgBDRbnjrI79iv1FYm9&#10;DSl5VOLrnIKOLfM4stfdsalgwN+zrifnAmiUf1OP4nf9qSHQmR3j9F+Ngh8ij49XJDe3321hvBDK&#10;eIJobrEeeVSVB/Yhs0A8uKd0ZPWbsXAD+LcpzDPun/vAc2ZQaq4ftQwihaEPuLFi322xXtyzDNSU&#10;HctXEsETq5VzBenlRhBo7BHlOULnqE6nwwny6xk0O+gFEEBHOHoj2McdU3cyu15kFRgWLGC2n6tP&#10;B524rH78wXOW48r1JW8SdEBmNEuzPiktr5fiWFTXg3PVgzuY3mYVV53QJEredoR0yGBi3QuvNjjw&#10;uyITc2HjTiKpB9iFMyt/gg+0WJQ4G3Fu7Z7NU2/TqWm8rlYf2fdyxJHo4ed+mrVt59f5h+fhIFIu&#10;Co473CA8rkHeva5Xnvuk2dSdy7iCNZs+M6HRvJWEwyrFsIlQjkihIHUnftd8Zg612gaZiEPBZP4O&#10;twFBK8rldVQUilcZ8QzRnpOcq8gB+xjkXcU5NGGO/sxIf0rb0lwDGDvLpc/DFOdCcy4Am/+1QzDK&#10;Yj3iWbql4lXowJeAMazBKAEsO5tzUrFEqMNwZ+zjJA2DemrKCUADONNHZZ+1FljgKOtZ95BVPk0E&#10;+7DGaoYdbPpxhZ1RmMN4H7tXHbByd2LfjV8osvJg2684rTnmdV3BTMx1WbDv16ALKLzMvujzlS7J&#10;7+HVhQIQg396FrLCYAAuDxejC3cM6rTM4kNDcVYQzom2LJEh27uYk1AHejth6o7pDvbtuhnWsie8&#10;9b7guu+4PFxwvVwxtmmZ9sPgA3oTS3f3SbQmjrEs+MoXv4j3n38B249/iLdvXuGbL97gl3/pV/D2&#10;zQt8/3vfw6tXL/Hy1Wu8fv0ab+/vcX9/xcPDA8bccf/2AYA59QgRyv4HqplIdP9wj30MPFwuuNw/&#10;GJb5bs64fTN4CFXg7u4Oz+7OYV5ersC6LvjlX/klfO3Dr+NuXS2b1/mINIFuu2UnN8GcwLI69MTu&#10;GclTsbUFHQMi6rKAkDjqa02H9zD53qxZajhoXd9gEoFCPchh0CGsAlXfT8Ayjvdt86QJy9plMKcq&#10;NqoKuOO7uz6xuTPxr7/3A/z2v/5t/NN//s/wyaefGWycKrbrFX+rLfQjvW55vBx+//5ffw/resJ7&#10;z+88Gc94USAqkCf6WY4zrA3n08n1I7umRyWlAGLO4ulV3YBVHCzritNqMH+WUW4IDAYllOPdx+77&#10;V6AqVB1/vXkQxfdsDjDtyfqrTXd8owRBYlcjIMgGm1Wm59GXeGbVAZrjd6/ripcvX4bvjue/t1Lx&#10;rOw3RD9TSWYwJm70Z5k4UVUnjkjB+UPV4VA0UAiiN5IYdAn1475YxYohW2j0L5hjYoy96C7JmAOh&#10;wnkdJIMcFqRQjH3g7u6Mt2/fQtbVKjJg+oQF9QT7JFxIK/4fC/SNYdfOuft94cHlqt8blEiPAKdi&#10;qPk+5n7FsgKn5QQRxXW7Gsb2NL+cjonT6WSY5Esmky3LYkE4Nf1qH1bN29AwxWTZPjZABaeTIUxM&#10;qFVyrCv2bcOcVhEzhgWC9qk4390B5AmDVQxGK8OTjCmv5jTavL9/cL7crSdEPaYHpx2ojBQrqdrA&#10;8dbxcB/VkMQclqZQHVb+cnOXeC4tGsp6JJPPMbpQl3A3lSfX26bReuvlaiCGqCsZOlzoOoxKxUmm&#10;ERTWlm2iq6CW6UHF2yc+Jkvu7buxMfaViH7MaR2s6YyBaBxcagkJq3Ewc2LONSG+8IwnXjlm5UIa&#10;N/B1LYyHV5Wo/tGYAzZvUAKYAxlqmG+8qrcOnSbcTGAj7nPMRrHnhsPVr2OWBvFkReE4k90aelyv&#10;oLMEznR1jFyDgl1LI0odb5TRTrizm69939C6N5TQYTisOtHBhiMtjJ9Y1WLotqLgWrYEHbVaPpPD&#10;MxFjq0vCZpC5n86ykVYH90nCCcPTd/hvOKCPzvD6/s1Q7EkedHkyw648/V1O9uM905wTIPHfadAV&#10;BT+FPo8E55bTFhDfjHuRAiWOTnm2iJgw9rtIS9Mh3fxlT8sa2XILLT3EpoTBxDFlpJ0Z6nBj6SnT&#10;7LCKR/n+t17/1DXBnsoEJJlQ8jHAhL4ixig0YghD8o6Hpz6Z96yOJzo+mmRGJHmnNZ694cPScVh3&#10;TdAOOqDqUA7zLccozoZUaZSdyTnzFjiuclSwDlf5jX1uoTDFWEywUomag/Jq2voFTq/l0FIpMyHt&#10;34/x2lm/fSaJn+Oio61Jfg9wnoh3vPzcQLJQn+/Vc1Rf4XbRHvBRLAFnhNrzgt711HIvpNJesn1V&#10;6Njk2XRZ4Qa3ICs21Nch6TGdj51Kn4hj5fJaXx8xCBJ7Wb+RgwNz3ug6xCguDbRCfwiVpLpqEDqG&#10;+NrybwWiCVPCqnFO+crfJcYd8rEKY9QgWXm/HoKb+wrpOxfTHZqmENp4WzirDvzNr/d2hLE39n+N&#10;ZyRUi4ZhVketOjE1s3ODvinTecYFWX4Sn/tKOwuRLhFQCeHo57NoNY/gYyI30sdwm31Z9cbioyzv&#10;SfaQuHmfc7j9fsyjrJVCYmo6fByUQ/E9D6YAlsU4WRLsXyz0VvXNWMuk2Ceo4mZsse0MRhkvpl6V&#10;8znKxuNdiuwFg4odKsTEzrHZ/TxoiHSKcLS3+uWP9pLkSNPhhZrJkH5zv2pHzFR7Y8Xy+RLX159c&#10;CfvlqP+l/pJ8m/vkGsfTK3gYY8quFK8ZVDdwK5d0kX19fNHeMDrLijbKAa7Y4dGmBCKJE2FY2760&#10;MnaJplzkVUoexB9lW0XTEc/LntRbqFL5eGsiQFK1vea0kmoI3HmrBnd0oKd3v5Q0rWWPPeBKW0LL&#10;oGwHeiRzEX4tJ0JCkpQZxVYL2xCUTRLX2g7f9ouwZwvojI5VKmeGepUGVFVkqsODzgpUWCxTj81h&#10;aJn1zXU+t20gwa8Bd0IWmdA7G6LZ+iy9YduGY77aXJ4/u8PDwwWndS0OM4dWcd2Mevqyrlaez1L/&#10;WJrKZw8M1xpkYmDfdu8RtkQfmIfLg+sR6lmfGpUpFtDyJnlOX6oaFRp96Rg7fQCA+IE6RXMAACAA&#10;SURBVLoti2WBjjFwXp4BalAD27bj8xcv8PLlC2zbjr04mbfL1fqMTIWsZ0AVq2edj32HjOEYuyfM&#10;ccJPnJ9BseD+/gv4ype+jIfrAy6XK6Yq3t6/xeXhgvu3b/D973+CP//un+AHP3iB+/u30HmxTN1h&#10;cKHX7RqJYWMOh7pTrLIErrqI4IMPvgBrANtxOp9wXk/Y9mGOOSh+4id+HN/+9rehc2C7muOImMxw&#10;CFQ2UBQxTGRuGOGotrEb3nIXy2RV+jts73s/Sqh9s+9Cd4x9oKtAFuN2TFI03OFhFWwzz4w1KHas&#10;8DGxOC7yvu2u87TEvhaJjOfT6QSo4PL2JV7cb/ijP/4T/PP/6V/gj//0z7BfN2sA6bB2p9MJr1+8&#10;Kucz9Z7je/rE7+96PT7zQMP/+92/wJe/+hV845s/FrqbJYn5GRJzTnaHwqHPZbA5o5rso57cWsPD&#10;5cEd4Q5BIYLeFlwvF88i3z0DfQkeQ32uSXOHZg/bXNUq8nmOkwfW40o/i8HZqfOjbC4OwGFz4IYB&#10;7ecMEv7w1ZwzdfrL5WoXepWJjXEcbGvap2bTeQNy+up80kP3qFSkY1zV4FWYcczKAkuiTZ+SiGWE&#10;27z4DPHAUY+Gm0u34MOcI3DeVbcbncjWkNUX1ofB1pKVEKfTybLJmznaJxT7nFjv7rCsK3RMq47x&#10;LHYBEwpNpi3LirGPCFIRno3NiLnGlHX0aa3rCWNaZUnvgtPdyRsRW1D1+fkM4oRP9XlOa9apU/H8&#10;+TN3yFuAcQzF9XrB+++/B2BiGwoZzPiG85z0T8y5Y+lr+OmGwzvqGJj7jnVZIG3xShpYX4Rmusqc&#10;it5Z+WfrPMbA0qtGqEdFhAqUCTBxIrJMF0Aj46FmTqchIvw/aD62Xg4Nj74YNgzg2WLNGLl62RUK&#10;TrY9wIjBHqlxeBgtCpVzMseGzuJUWK1TsuH8jLmHQQa1xUQYymQoCA3PHHACi2b2KCesinRzzGHD&#10;JvRMVwHQHEtX7X62kRbZYEdURoLsTEjOkY4Jsa7mkd0Dy6SZkiaLmyfhaMzsuFSt2eKT2XMzsjl8&#10;HwvjkJaZSJwjeZlFAy2DWmG4qH2xTqx26EypaJASucpgQVCC8L7GOE7OAOKKwC+2Bzd3nrDT7hwD&#10;U4FtI2YajZLMNLES8A1UkkwoZlmkiDUlGEjc4dYI8N8iYxmAZxb0oCsRX9NmbUyaBzAEdL4cI8o0&#10;IIJeg0Zzb8MFHOfRFQCfFz/SvEHcy9XfODuR1BWKdQrLcmKj1AfxfHvRiRkyLPgCncWP1YLyQD+z&#10;buh7NgGbKCqV+oPSzvMMx8pPxmXHoIdhMb1cDArLuvJ72XnqViIDISR6ZIXY42aOkWsFwRBnvFMR&#10;zsugv0K5/t0dExlhdl7hd5Qkb9QYG+9FPnsbYOFzmji2eVnLqkbltwSq5mwgvdurQZV4o7YSgbHr&#10;9ECDk9io9ZXZ54RVyKqXcHYjTlEY3wzoERrEjC24wBXAnZOApHMi5siMumk8Vo1mKFPIW3h+FNOy&#10;8n0g9gQahxPQXtIXY7nKGVIwI92MJj+HMh0CQ2P+HKCVcjGrwQ1Q18YEjnkNFL6hcQ2zkiCJe05+&#10;iyKP2HehkYgc79sJw8bOvgpiRgt3I/XNSiGI70I15Rn3GM6/vbJLmuCR37s45OxWdg6ZycsPqwNM&#10;KN+FTZ5sM3pnE0tmc7RwenbPpG++/l4QC2Zz9+4NdJrJwEWIb+rrFdfCJJCQX1FnSOdt47hrk9ui&#10;RB+dVqXtHXkQkt5dvNvTfV+Z9Uxk1iaLrQ4rvITNEo/Bm/KfWF9npa4Kpc4zg77U+ybknEEdIqiA&#10;mZymU+Q5ph5gAZ9wpEEgXQAvN2/N8Ui9govLczBkPM+CUDV57CTklrgHhE2dMkhu56lKzTjTBb4N&#10;CIR6H7evgfPVTt1M83xJ0DoCn1SdxoyO85niMp3nFMoASp7ZcGoFtnbSfeB38ymqxst974fvFauV&#10;GHiaYs4pcT0h+I5qwAHFTpLg3KEpzcptM6vTdVmfn6lG0welkJ6NXM3Iyv1S9Swl56ZJHwxKMIur&#10;x76r4y524qcr/Bx48BpWnuyLVO7KwJnB6QRvJF0dfjLTUEGZMxusLB/VWeL6zEy5tkgmSSjPFLH8&#10;/fwwk5TJEzZG0orpzQa5OKJ6bg+805Y8VylTgQGDX8gK2ceQhyn3FRnf8wy1uKfdr6PoBGCWsq2j&#10;VWFk0JU2Gs2IzJCVQkSGO07OmVRwc17BJAnfPwZLRTBlULK7LqJu0DqfdL7MZA/boWn70xMhn3sN&#10;0UymQosya/KvZQH2MTzTr+iNsZelObSfNbjTm5nCUs6HCDBcf+OZiyCTCAzCMm1S8Qx7mdPKuB37&#10;3FcNKsBQYEHiNYONJqHQKRgYYHKO/ZSAuBRW7jgthTjQrNwg77Oy+QE2G0y6EnTxPlDqGMxoWJo5&#10;0hbXMSZ1GGHfAM/y3AeuaFYi74s5hp0Lc5BZU0PDjt5Dbhu0ijvBxoSKBb1bXwzSwKfSenN9KBNi&#10;jFZtvKy2mGAVH6BDoc10r7EP09k9S9yaxEnybLB/kwScx7Isnuzk2eFdMLbdaHnh2tp3T6c1YFjm&#10;HLh/c48Xn7/Am7f3uF43jAlAdzxcL3i4PuDN/QO++P77mGrOdGkCmYCoYLQTdOxQAOe7O1wfNoz9&#10;AX1Z8ZWvfsmyv8fE5cHucbnuuFyv+OCDL+K99874f77zR/jO73/qDTs9A1MVOgdWxwjHSieQQQkZ&#10;4VgCnwU+TC6d1gVtEaxiGNPrcsKv/sovYD0tICwdk/YWJnK1hrYsGPsE2sQqAlaGmRwATnIK2hM4&#10;tCjoK9jNIaYDYbejAZ6xCeAQ2DLXaUPKVs/ej0M9oc3O6mpYO4H3PueE7sByPjtvtjWZ1w1GkhMf&#10;ffoC/+pf/xv8q//1t/HixQtcrldsTodj33Hddqd5lyVx8nHze/Lh4+9PveSJv1P/+uyTTwE0/NRP&#10;/Xhkpd8/PMRl6mvJjGSIhD+j+9nf9h29wxuqS2BIu0JoSYMCTAxIl1ib1avuezNfijTDiJ9zoi8N&#10;cwL7vmM9rd5fxhzpfRHMDY5XPkO+QoE5aCNUj4Tx0uDt1GncDwaXUQyekKeHFkkxKerNIs1P0MVw&#10;8FWt0ktDljNZLvUf9YCOOZk7hm7Oe309lP1qJLHb3T+4dIOLaa0BzZODVGDJvqnHD6edMXas62pU&#10;5A58qK/lupo9zfsOSyC1hKt2SCRaFuNF+2bZ+AqTf80Dm601LHA7a7VKDahi7rvJ32myBk2wR5NJ&#10;E//knfSvqiAc3A0SVUNDdwDdK1MWzN10ADi05T6HVT1BLCioVOc7Wht48/Y1ujfcdW0Lz997hm2b&#10;uDs/Qxu7yXnppgcC5qtz/HPzxVn1zdKbj7EZBpQsQGu4ej+AMaxiwtZ/wXUbOC8rtn3He8+fYe4T&#10;DYIlIjfRXKEkiRcjjG/Q2WMKDqLcO64NB5/EeacgL27qx0xBmfXg77Ic7OYbvG+geITaAdDRVl/q&#10;zmjQ0PMv0gFgjiifU/CjamghssTi3qJeL69gGVs6EoBezDc6VKrSS4N5xsJkg6LJhgdIYy7U22CE&#10;6TDl3DQyAnyVOUROh2sZDk1uDg78/HF2Qma0psFrXV+NsY2IGtmhyLI1EcO5slKbgTF3j14xmMDg&#10;hATTse8qEjes4Xq94u7ujM2j80BmkAPTswK8wZ3fUzSRphPqKduL1gZKNGwL1SAyx7UoZ+TfcVXx&#10;EKmCzZuo/HOf7GNaNXp4VNoxWt6rVCyHC2/xrWNvkjgOr8d7x6NqnY6z8Wd5tp/lyNy+uZn6ePJr&#10;pKVb2rmZj6SLVUqlCR07mbHlRnrJ16bzy75r+TKtyWE/bFpuSKiNy8jEHeN+Tzo2eS8+JVSash50&#10;ThymV9ZYy3UU8oEhXrfjaLO+e43e8arOm6euNEXA1kkDxoLWK50Auf7Hxx2dP8Gwy75B1c8R94aM&#10;A+lgE8qCDEwemgBW/ixAurkYXG2ofEn4aP4tVa4k/75dw8wASqdVO5wPlq0mnUhTh7KIE4NyY18G&#10;n7Pq0zQpnuEFPZy15hNR5VzzJw1s5f2Dnn0Mhyx3H6t9+7BVgByyXeXm5+EOLG/WcsY1sz1M+dDY&#10;4lIJb8+tzoan7s918vkRKiCDLakoiivxACIQTkWSSqiNWcx95hAMZTTQMpYKhVBXIOi/kAwdsjXI&#10;drPUuY8e2KR84YKQnJjxS55fIbcYZqo4umx0yLGGU6B871i9z0Buua/GCGK7DpmXEluYmZnF0WCG&#10;KQOPE12y2TWfkVmfeV8+tcrGun5ccTYXt3VkgkDJHJd0uPHvunc0roGk83A6x0Ic9y1MrTIuKXvD&#10;Uu2oNJopl3mmD4FAr/4IOq1BJclzDwCzdOpsxWE3vWcJFOl4Rd0/2zRVBtUy2BHifzKrL9c/dGAl&#10;X/SxaOoFQJYAJ1PQoGWInamGFtAdbbEy3FmcE7E/3INgfS0ricBgGB+Xa2DcPWV58Lu6d64bCaw/&#10;C4dMJ6rf9khrQUuSe0G9WT0JYrZw4IJjdCizutd1zfzrhzPKRTC750gHTGwwupvBT8NRgSdeRb4e&#10;5L+PG4TCATBVICjZ2D7ggKQjT3aasPdyzfjFbAbrfKmmcAOGJ54bDejw+3hD2rIPIQucH8bZE/H7&#10;uKR1vsFgn/FM1/VivpQ9xe5TQCd7F9hzrSGar9mcFK5QpdNBg4/wO42Bbb8vzxEx+FMW2317zeLm&#10;NkmVH+4kVTUnkl/HproZjLaXaTWZlctMwYbSh0YVE6aTx9z95yxn0NYckZyUNNdcHTIO9rgyxvlV&#10;6+gwp/HupfFjWvBbZvIQ3fe0aRVQvYZ+a/Nt/mxbe4NO2QyjewCX3SqGM2tvuM3WsDhGeKW7p15R&#10;WFn0TQHCgaVgtrk7WTezL23PBdsYYLWLIAOCUaEXCk7ubV8W1z+6Nb9r5jBdlhUKxXb/gNdv3uLN&#10;6ze4XjaMfYseYVDFmzf3sOznidNyxthHNGs8LWdc3HnG5DV51jH2Hdu2YY6J5++97w3eTlCdOG8b&#10;LtcdSxecTwuWk2Uq/9t/93t4dndnfLUJ1r6ErGu9eSDcApvW9N3hHxSALOhLx+m0AgKMYdmo3/iJ&#10;H8PPffvbuD7c4/kXv2gypzn0heNjt9gLw/O1KgODRVmWju3himU9x3dba96Y1PmKH0T1oKEFQXwf&#10;nY/MKdBtN2daa0ADlmaNi8fc4rzAz85+2bwKIHma+lmGmhO5+1hkKt7cX7DPiT/4wz/Cv/jN38Qf&#10;fOcP8fbtW8eqF+c70zP8L0c96yAl6im/fd1+9tR35Inr7JrPPvkEUyb+7s9+C5eHC9bVmswOTdo/&#10;BE+n0SwbrzdRXK+W/GQOzg5t6ZtZVgttx5lWy6JfT4tliEvH3d0dLhfD/79cLuEk5xls3g9pTmDs&#10;OQ8Gm6o9Znuu5bhr6EGxGiHnXbmYrjkQ9pCATyEf/U5KnaT4a6xhU8h3VSZDslF9NixujkOtKljW&#10;xeWtV5k1d9a6PtR6j94K0pqvSQZf1tMasDTWu6DH+Yd6MALmK5MmON+dLfHToURErOqCCbEMIrH/&#10;VQTv9uG9ARrQct9V2YDSzog1+d1ioWh/WJb/gn3bPEvdko4tcJKyB2rO+u5O6OZ22fW6Y1kt6CHN&#10;4GMUOzA7LtcHQJpVviyLNXftgjEUy6kDzSuTmjn5ba0sEHfZrNIlGqFCcLlecT6fjScPa6B6Pp0i&#10;AXKqYmx7yPXhvfr2OSDdoF3WZnvWm1WxWPAh9d+FzOdWwXTVhKLH5AXXhnr9ITPnhihDycyMoqde&#10;1chy16E9N7Baj9+bmjk8Jnsco4zPZXH90WN4YGOmOO2AeglXvVYAdaTfw3fLiSU/B4HmY67FpRZj&#10;NyfPpGAqCn7Mac5QdqQ40ZPp+rpowTSnoubzTsU8M20smk4nmYZRHpMpvLkqoU8x6JpFZz8z+6m1&#10;7ozDFC3VY/fbbdvDiKJNaAIvGRfLmViiC0E400XEGYh6eQnLNoz5pINNcFrXYGIRcPBZ40ZBpSOE&#10;87j1Rdq9kXuZpGrfKY49OpGoCQ+ZN/cKG6LQRl1fvqXUsWP9jhc6RcrhLafhdyiVbiSpIjI8M4gk&#10;cYllzGTZ2eOw0lNiW44/OW555xV+WRqhjUqhB6iC4jWvDgHoc2gwzCprbJFrG98pVswMzqJgJ+6g&#10;u5grbn46bcYoH085eImf04PhVC5VWFbQk+twuFj8xxMBw2qV+9m+fTVIZFPY9uaTspLA3puqyaf9&#10;frESVDKRJGmGgt9DMteaa8V5VeWG54tlkcT8N7tDwugL/znv4wI9Rk/HC3pRQxnwS6U3d9IrHcLA&#10;kZiMjXzmCN0RUCtudFqE2SoK8t4hz4pjQ6m0+b/maec0xmNEZLnFqQPyVK5dMIinKIU34lrUfX0s&#10;YSX+Wdbp4TbFSVP5HnlQZJHyLkWprc6mnE95thzlv2WXIfY8nENgwMIebBl64U7D0aFWnhMQR4hn&#10;cE80sksYBHH5GxSDeL7G78QeP651Pt+f0JiB6pVMLLtDuHsLbfJ9ye9T+AgiM7duazcvRfJPOjNj&#10;He3CyLpF5R1lfw/OryLnY/9yfnnePPuRsjkcUzMcB1Q6VT0zb2o6o+soBB6YMN2ODloVz2AV8ex7&#10;X5Ubhw3PTj27T2xPSI/Je3Be6jyi6CfkSczGT7oSPHq85meUw6SVHFv5vVzXWmbHs8LBvpuwb3Ha&#10;FfAICrQ4TgFJVq8Z2LesJcvKMVjAAllR9lQanXtls+l8uNkn6n2WIQR0LVUTvraB2132K84FzyTP&#10;YTmrt9mq/fBXPXd2L+YJNLO20imP5HE2P+8fUGVXmWrQEx1iZR24J5T/h+sfvZI2JW8eZ6PK6HCs&#10;Kle30Hbld/Byaa5DZZpxe9c5VMKhzYzzGEcQZOqbPGP15FtzR2p56nKjeVCMMvIwkNi/vBfPTurA&#10;NKbF78F1uZX9AME5rFx/kkZUDYPc9a9ZdI6Q4wrUhqkC0gSHq4BM9AZYtRjHJsG3pMzBmWf81UUc&#10;QgC4xf9lMCzp3N+VvBfhIsy+EqDQlPqWUIZqE68KtCoJ6c35vT2vA5FsBU/wSCqCQ6r5KlDPKOeZ&#10;+z2pz8YalTlJVuMaPJliuMOwNzpZnNmlIPDVMIc31CtojCASxtC2ANs23P7Kvkr7bsqdNaO07Op9&#10;f8Cx1ufpF3XA0I96w7ZdsKxnbNs1aJU0SWx/EonxFAswmGPJbXBiJytybn5Ox74B62qZgs36jwis&#10;ISdE8Pb+Aa9evcbD5YoxMmue/OD161cAxDCrcQF7oAAswe9hh+u0Mv45tsjMnGNYIMb9BZgTuwyc&#10;T3e4e3bGF774AZ7fvY/7+wf8+V98F92rC8zZD+h0KNbmOhVPv1dnwKH6Wu+BgzyH2eu/8HPfxgcf&#10;fIBnd8/w7NmdOfEdA74tbs974FzmNDugi8PK2Zr3vnqltaTc6h06d8yxY9829FOHBfmGZbZLrco1&#10;iI4pM3Sm5n27LLCm0DEiIc6y+1dIE2zuI1CxccIdwCcIWu948/Yel33HX330A/zG//wb+M53/hDf&#10;++gHgA5zADbLIO29QbTHHA5QuT/y611y5UDhT/wt8fuLjz/BX55W/NiHXwf5f2PCpDvxDKIEWNeT&#10;nbtmmbpNGs6nMy6Xe6gC69Ldtkfci6P04k+s64ptu1qVwbRM475YgOV0OmHbdqiKZ+t6trCwn5vz&#10;xaqKkqU7r9ebz49pnm6T0rdFXZeys2VQWBXQUSzzYKWpO1I20fYj2kLzai1z/hqG9vV6gTTBqS8Q&#10;sIIje8LFPf0cz2mNhq/XqwVPeKZax9gnGgjJIo46MfHs7oz7+3ssK7Og/RxRhLviaH0PVuNFYyDg&#10;8wpJ6WTajEP3tgU6J04nOwfLkv448nXi8PO+0iT+VrVqNjbAZfPixYNr3QMK1Ab2sUGa2catdehs&#10;7og3vmY9sZo7yadnZm9ozXC+T8sJy3nBtu8GYQTB+dniAcDuaA+KfXpFVOtexeQNZKfiuu2RxLme&#10;VlweLjifz7heL4aLLgKDydHwKepQ7BA8P59wfdhx9/4ZD5cHLMuChSn94oaYPiEI60FVErgLkTDe&#10;BEjMSos2xeE+KCU3h//2z7AC/Ho9XjZZso10cJpT1hWRJ5zzB6+cE6hlDdtnAftA5VLbEXNO6Urw&#10;Q0kngT9PWIIM8XtqKHGCY8Y9aqdjruUjlSafBWQkOw3UwkSqpqDlHjdKcXKgowGQETO7ARuVHTna&#10;cUk5H/Hy0d4WYFqjpdWjRJHV4MSiEx4dJj6d7SOd3WMfUaYy58DSDNvMZKp4GU5mL6kisJMWb9ZA&#10;5zcjZcRJI+PJpa20XWnz5hWGYuhWh3U5RLghxYlsdNkYmUPSHLf2qdqIXN/61y0tm6CnwJiaCr7p&#10;pz9cADcRTPcFHm1AjbkenvWOAaYIK8EEPBbteRXygVrfVRdyTk9U5E2zN3q/VUTUSng9JyX5F3y/&#10;Zpa1Gj3YvYJxIUufbrN3cnyA3OzSU8ZzXQn7z4TVaOc0wqDBk1R2eL3bML+55tYRHg6wUfh4zsLY&#10;M5X/nE8rtJNzOjwNNMCENpAbflRG4zrN80SeRcVLD7QkQcfmk869i7MosHJp0pa0eBuu7IbnFo9p&#10;LG5TFp7OGnB8UdIN6GyQ7jRSjPSqNBaOAcq1x8FaKX/rYeOlXOGTCr6gCse01HceJDov7Tuu9HFd&#10;FYfznON8/Mq9EccInMFDguf5ftJRbufIF5Tn4wnaiXn5VohYJre6Upv7ybUXzw6iaezBW2WzNaAz&#10;eCy5Xxa8AT1dllkncFlMBw05cTrjyce5PqS323MnURafDrgYt8sVI1Gq3NUR5Buu+RfXBUpnREhe&#10;05bIGnlw54T2fhhja6QtD+e4h4Qjp2OCTsSDKsXnUx+DK8RcyybAflP5ll+M9bH5AnQe6Q3dHb6D&#10;myAD6SLmUUdfuIPQwWkbFtsM6nr5vQzE+E936lQ4gTx7kjBFclybg5MxPrdSUuMH3kCxlZMlN7JA&#10;xRT3Elwh/dgz3Onipyb1uMIkNJMMeK7n1IBgUDp+QB20/O5PJNQB72EOrnQqxX2VAS/qOfYt8vVc&#10;/xpU4Jx9vd2xG2cyzvlxf01mzWDM4SgnJF+zMxGlwJDDnDRH5DSUmfouLLiRoE4hvoeZgZ7JHj9M&#10;zmrlFVwDPZJHkInk770zkIDkmYWPZuY8l+GG58RZ4cGdAT+prkNnkDG0r7AByPfoqG6xaql3Hl/H&#10;PakH3+5FOeOOKkk8aM2d8Cz0YGCHkz14L2dGzXk17SsRLy3XTEq43QiTU57J27gnFqSxzDwNmCgA&#10;GKPQnI+kBnybZuKXOeLlMO6ppTIZCGgk7p59LsWsNBozaDJ71vT9ZMIBHTvSzAHfvCoLTu+ztYBo&#10;Cd2V2uVB7/T1t0OLqOCsY4nr8mVVuTN76whc9rtTZ7t6veyRf8HnsSyGc43hclnT7rcxOGa0O9tU&#10;M5N/TsXaLSPPGvalJnWgxSc0z7qPXD/aeifPUB3ezG9ZV0yvOlZ1+6tUJx90STjQhXrq3LTzdToZ&#10;ZvYcDl06HOsWisv1Aa9evcKrly/x9s0b9LaGTsIxXi4XJ10FluYQJalrLQXOAFOxz80afuqOfbsC&#10;6CZnCBdzmmh9xbquuFzv0c8rfvpn/y7+y9MJ//if/GO8fn2PaAwIVtWZs09gSG9WRdcxMbOJokNp&#10;7LvBG3zlSx/gm9/8Bs5Lx7PzGW/evMXd+WzO4X13mAobi6hXn46B4fIGgGGge2+w7pAtY9+tetwJ&#10;ibygtRYObdtXz+hWwwC266yKoMGcc815kjRB00x22C8P9lwA0gXbNrAsq41hHzgBePP6AZ989in+&#10;j9/5HfzG//Iv8flnn+HNqzeY+wC6YzEPy6rd9ivmPnG9PBSnY+VqUt57QlH/oa/H+s67Xw0/+Ovv&#10;YekLvvLlD2zvYE1rWVVC+2PqKI5sC4BeL1uM0s7ICF0gNCr6lKCHRtkG+9H9WeLQQEtg6c99mAO8&#10;mYNSpYcenzaDzTPx+Z9YCufxKhKwV5lEMLwqpOhcIctS6+GKGvqA9z6IgHP6frhbBrU0MZtikY71&#10;dAIg2PcLrts1qkqIrQ/NDHL6W/ax4+RZybaMVBosOCHNGkFyXNu2YVkWX19bHOtrZ/xw2606p3eD&#10;bJ77NGjouLdLHxFscwtZaY7zBtXmDnRb/y6mu05vYMkmngByHuoJRALjpWIJp8u6uJ5MO9hsb2t8&#10;2TB3wfm8Gg9jgE12TO1oMrD0FWMq1tWRLuZ03cub3sL0cFbmTNeTmldXsQEqfbrWtNOrVzGhQyAL&#10;Ic8EOyuEPCmafHt4hdDcdyxng0zZtoHLdcPYB16+emlrMyf6hx/+nX+o5XCGAQJXdyg8SICMngZp&#10;MvsQrqDR8mDOAYmeRjwPIEAV3nbHTQJ1x3K7IXy/Bwr5H48Bciw3f4nm+OncoKLMcZPgjmXPNtEu&#10;nmVAoyEMSmb/mSKl7myrGTKhrtKYVgU0s5XtuY6HGBlxPLQKwhrY2hA+pnIUOWTDccVZ7mERoGxO&#10;VNl4zJX7Kfk5RAJvKrPrch/C6PHxWyaS/+7v0WnTpGE9GXYTDXUymzD81b4zh0U1IRTqXt6iVGAe&#10;afPu/LQ1XBjpVq57zquBRuYAcZLJ6Oq+HzKAyppBq5GBg8UUWUv+DQG8X1Q9Q3Xb/K8DzYTOG0Kk&#10;fjEFiZaxtaC1UITCYK1jPK5ZsVtcUNi/LOlOGmOZzcGx4utQsdukTDRV9hvR72tNDDtbguk4qdnR&#10;GWoRTdKFOQS8AgB5drh2rHhg5/pwLqI4K33Mk92ePfLInc9M2KRJKgo5bT3Ox894JKLEuc8FV6mC&#10;2cbFCDfvfVCzKv1xn1s6h6qBwH/TeS60o3Drsu4SupvABbuUe8XMJLKdmmePxT3qQFWDH9rlzICL&#10;1QQbENo5tOBUcDdNwZ5zVlQYmiMN2T2n2JHp8Gxtx4qPMmdNZYxdw0E821jSfDapqgAAIABJREFU&#10;BmIQJ2yHZUlZtlQaouls8VvwfBDbWKw5j+FPLmDgxW7f4npWT6Vcw8GIOvTWiM/L/G8+D2zLwn9q&#10;UUhi8hU6FcOaz/ORDlyg8GKSHXlEYUykvwOkRevJA0M2ljnRKeVZ392NHsIVtN5dlFrGRnfatEZj&#10;7cAXKUd5Ekg/ttp0gk/0MlaR3LaYQ4GuIIXHeXInBXs9CHIu3Ismxnmbk0Jv3Z9R9Sf+zTXWWAcg&#10;s00eOYB8/4gbbXxtBi87OHTiq+lMl3IPpX4jEvzwVhgIPHsuQg/lO4DJVkXBWVRzNhTZVq0cYUmz&#10;j59GRAvbK+ksOQKzfGumsO8LLME3ZUw6AgkHEHLYFs2DNi3oHiC/bEdalXx+rBvpqgHESSVtmFPD&#10;R+D3rQ1x6bTLJaFeBpdV9rXQjsV4WnVwCgmW/0qPDOMix2yo0Md683/WSKv1bIYqML2VzZ+4rhL4&#10;rMYpbH+FbVKdZnkecx1az7lyLZrvPZ0xrdu/XtYvneVqOn/rvufkDeKZ7xLl7N3pqfVmJcVLjwZI&#10;zfXOaH4l5gDzVHKjYRE0zzTiXJIeuI56eI8YuTxH1KUGDFzN9D+bewsaARggMkzd7o3NfB7Swljn&#10;OTg4+YLmU+oZr8kxSKUV4fcEaM0rLuAJKv6786mYa2tHHY86tQsbI6cWPJ642XHqpIEZnBZ4y9ow&#10;UprplJyD2QbSMjgpmnM3P8JA9udIuibPsLLsFuXidtbaYZ0IYRRngXyCWMfOh5bme+KZtAoLNAWc&#10;DODQKHkeAXFy5VrC18erXFx2hIXle2NnanqfAvISw8iW3tDaUnpa2HzoKKbOprCAPc8YA2FNJBKy&#10;mt+7914qJprzTHOKDLWKPO599PfyjOkxEYk8GtVOzfVuK0c3/5F9MmFwKk3E4T92y8QbcIe328zx&#10;ven0YvwloTDypdWplKpgqPvbtgEwnNplWXxsdJoo1U5AvQeV66e0CQ0GxvCLt23HebVmcfDg7nR5&#10;T7lM+dKcz7x+/RafffYC9/cXQIHtegkHmM6J5bTi13711/AfffvbeP+9Z1hbN7pRo5MeupdNqh1s&#10;VZdbDpJGJxwdw8uyYlkWrK3hdOr44Esf4O58wl/85V9h2/aoBGietSqNmZniTiJrcHo6sZEpExsE&#10;vQG/9Is/h3/wy7+Ir3/964AASxeHFDj72My+vu47lnXBelrQRbCs52jcqBhYV1bOOWSqGP2wHw7X&#10;S0SsIEoB6QsAhe4Drdk+VLuSe9dcPswxsc8JtMX02X6KYIZMxbgO3J3P2K4bxr7jk9cX/N7v/3v8&#10;j//k1/G//1//J169eIVXL19Fkt3luuPt23vcv73HPq2C/XrZDV+ZZ/pgqR0UlL/lpT/CdU99Tr7a&#10;8PrlS0hb8IUvfsGCBCB/M72gN8t4hxrGd5MOVsaweh6QoP2+LFhXg6ywvbJGrt3tGGsoaGAR4meG&#10;jRoJ4sceMSmfEfpCc1kdoXch37DXcIzs3r1eSBVLb1jWFX1hpYJ6GT1la8OyNmtWe90jsxtC+8Z0&#10;WC1JPQKJZMkQE2JBlWXxHnNOo2MMXK8bnIw8UTOhsxQOobGs2LYN23WDwX90qDd27F75Qx3Z7DNL&#10;DI2AaOigxl+nzqzGLKQmrgfx7SYeVNNpsos8jcH3OXE+3wHSwV55DIx3OtQdBtD0aXtQE+vdxYrD&#10;pXfLh9FpGd/i1zWXeAo/6+YgH2OgL1Ls9kRvANzx3ZtvpcnpdV0N+14El8sF57NVM4h0tKbobYFA&#10;cN02qE6spyWCCqxsYvJrby2CzLs70McwPyJ1IG2CpS/YPbhAR7s4TZ/XE5ZivtjgtR5cyciBmgIe&#10;EgJ5aXVe+Schl0JxeQczyHtqEIeGApaEQFWLP4uMDN1R3Qii0RFOYUnMnFmu57wC4taHQSHMsnlm&#10;zZvCMzHVla7b5SovBQJTj42JxBUzUyyKIeOTpBOvztimEl4AXzGNtY7svsM3ULSIeq/jbttP+99k&#10;8yRf5UaDEcXYLHeodw8nlnA/AUhxesEikhT4Y7eGUSxh5DPpwIJIYoxreXaZ8/HZB3MznDyxxqqH&#10;z3MNj4sWSngsl9OQhvYe97TmhTPw6yKuEQ71YmQ5bR/2l1saj3piv1EuDiXqeBJi9rF3uRdxAPV2&#10;hfJF/FKecxppGTkurzKd40KlcscLD1yknEmOq3VmS2QmWkxD3SAY0ysAOlSugGNP67RACUvzq5CN&#10;s+3Ps9J5Ri25lGVvOC7SzKO1r/ez83I8Z/WCcgrJG8uAGHShUV1VqnpPhWe0lzE+ve9liI7/p6ph&#10;rB3uK/XaxwxrABEwtOzZdzC2wzOPXDjWz/mFoPBUIMaXc5qH9RaI+6xpSAporAW7JA90RQNeDWRj&#10;mEg8dGYB+sTgOGuwzB/SHZt/MrM4AlpylFh0itjvlUsTB9neCydDnG+fA5Ai9rCIh8tBxPo82Xnu&#10;b/etysfDzcrZT/L0NYjfJO6uvFdxdsNXMOit0qJ/XWJinF91Tts+meNf0xkejkieQ4SXWuqBQMr2&#10;2McyFY0vOG+krNXqpC+nta6ds8QMSkjuN8fke8q5RHPgwxApF7xaCQ29TUyVUjJdN6SsYXlfbz47&#10;jrMEm6p+xTsWXiyStHbYL+pSNEKR5zOh6SizynCpGfg61/sc5Ct5uMt8Mc99lP8LUByHXFrSSpks&#10;6PCrVRiHU4g4EU5/MxyYSYNHIZAv6mrH4Lfzmjhp/iSRgBqw6d/cL/hR/iE3z608tMGaORIDxNUc&#10;38OkOZ51i4JYgH9AgGa6hsFINcxmji07Wq2cORsIg5nw9bQ4x/Q2f3SwmV67DzrAONwZma1cCwCB&#10;IEE3Kdyoi/WTEoj39+l07j0NuUNQC/BnqUNVOF248StABr7EgwxWk5tOWvJ81QjCCOfvYFVozWA6&#10;NHeoVnjVubbK62+23ByPBjkgnWMt14hVsDR1DF1Uvs3g8Ax+ctRDygOr4Iy3JC8LB7RnbflXCIag&#10;AJTZ71r5eO6g/VY73UjYPLkePrQUwCnbxPmrIMZQpDuSJ0nI1Kqr2Xo4wyn3jDMcvLju0Q1PLjIH&#10;zZpWstdQnIlyD1unnvdFoetCAwe2pCkrbs942mFcp1hJzxDvAStjOl0LZzV5GCvB6HCVQeeL2g1Z&#10;PBHnya5X112k8LWqL5CePLcv4AHGnIW87JelN8hi5eoM7OskrGULTFnCWYoI5j7dqbBgnwPbtmNp&#10;C1gt3LxZWW8d+9zDeWEyhHxAb8k81p3PFMAhRdjcjtCGA33xRo+nFdt1j+8ahvFyOEPE7FUFlmXB&#10;ddvCSdNEsF83bNMSGVSskq3BoEMeHi548fkLvH39BteHB2g5U60tmOMKVcW2XaEKbMPof2nNei64&#10;bmyZn8bb2DKYtNCdLi7bZv06RLCuhrHdGGhfusGMjQU///M/h+997yP8zu/83+Hc7ssSiRwAvFLb&#10;MMdbl0ji45l5tq64O634xV/4efRldXli8CRjKobLesICsTnnvu0eKJvYd9O9l2UJekmbXQAYPAoh&#10;FzBHdutqzWlCQ8fWOQ56277v5sR1WjGYGgCyA9IwrnvIn947vvTBe/j4089xfx34y7/8K/zu7/8+&#10;/uzP/hgvX7zB+8/ewyorvvDeFzDmwOeffY63Dw/YrxbcuITz+4e9qmb6rpf8iNf9sGekvvfR33wP&#10;l8sV3/jmhy5/HHoCgvP5jNPZGpTOOa0Z6XDdYRr8jJ23DDRdr1d3Uhoe9bquxhectxm0q/NlpR7B&#10;ebGaZGZCm8IbbXviSDPqnjOr/sPn4q/u6AiUT3OOSNAyKA9WWQmu247rZhjuzZuiEk7Xmi6aPakQ&#10;yDT/UjQ39znPaU1A15PB5+7bhmVdSz8E9uFJmUa50z1QP3YL6lgi0sAUMdx2hQf/bC7UIXguadMb&#10;yyPDBu7Odzbvbjy26sQKRFIo4YW7B4TYRDSSTKQd9mLxzPJ1WbCzokMNIodBSPV1aY6zRSjgsW24&#10;O6/Y9uE6POWu7b85v40fL0vHvllD1d2rBap93ES8dwesqqMZHnjrlvx4Olm1iFVjGK/Z9z3WcF1X&#10;XC5X7K2bQ18Fd3d32K+7VQpPOKSL4NRXbJerB4Q7ugdnzPeYOoTpIR7QEcHb+3ssqaLBcVLt72oU&#10;hBFYnRhFAQJSbzMG1k29EsPQplFcHZ80ViTIxA4cgfar0zCce4VBFFPw4CSKHkr5ENSy/HhiOCyB&#10;xBehAsjsK7vDVClzt0OoVGKqIlteMS+3FwOWoBiQdbwoc+Da5ER8bDfKVnWGw5Vz+7zsndLM1nqr&#10;ZLP+90F4cqWETI9KVrL1hDG41d9ZKivl/p4F261kwZhSLC4YSCGDsf9l8IRrvznoPzM8Dg5xwI1X&#10;OqZa7rGSYri2DXBcTlcJQAdBWanouMzxH9xOaVU74R8VYn4Ua3Q4O+mgCduzfBZjoPOrKoziD3El&#10;NnFaSfGHAxB3j6vegXdW9zXP03Fsh/mVtTCSLoEMp/Ek7XQy8/u1tIdC0oQiS7Ynplo5j8ECS3w/&#10;9odQAAerhZiHHKUpaTWTUpANzMKh6hN5as63i1S2+PCzXhR38uszATVp+pZ3ZEY6Cl1J3NXelrzm&#10;+G2/gE/2s0tdJoZn+9Juvpf3I71L7IeWvQ7D8kBGklMTGpeC29U8zpdcqd6FjjI/lyEqSqGysTpY&#10;P0c2ait3kIbm2WUMYAnpJ/ZPfW3o5LIVmp55xWWXZtlHQoVQcg40Xti/jGMBMsvhsEdhsOPm9U5q&#10;8xXJ/Tw4H0PPTiYc2xJzlEP59mP6znN3dJZyTerwS8VWGUN1D4ezKuAH/Mt0OPth5Zllpi2VLC13&#10;O07xSLPBY5CyzvaxoR2aqHLTNGCWbI4cGx0pfl9mUULccYZQaG+DsQh+VrM2AJUW2YM6FVOs+ZM5&#10;VRH8RhySwJZbai527NBSHXKSzvV8pR4CeHERHG/8sIL23CZxwky22IZGeWQ0+QWPTupZSicjkAZr&#10;0LOgLSZzRVidwb85Uv+G+BlNLJiYb50rHamzpgXePBPuUGlwfsCxxTO9qiW8nwqlXuA85hGdF8OF&#10;Uvqd9BLv5bV0fhuJVmpugVc9HObN6LjQHFci/1MXxc8Of7binGMlhH3PMp1ueI0qzDcziy5jZ0U9&#10;I1b9vrZOrJo88ruskMkMeF+FmBMzc83Hmc5Ky3BqjvV6xHBn1jj1gsZKQK53ybqva0HXH3vnSBPL&#10;tvWAm5vlDrfi/EsFA+Moj4riVpNLuBMiApVmpeBqclEi285llMzQ0TsAwi5GRY2P2ZpZD0RjyFBM&#10;Kg0k5nQM0cfR4HyP2VBeMccMMuJTZ9C8OhudmD3ZoAm7ZlA4jgPtpS2ReqYFM/Pcav24jlaO9FzX&#10;k/sq7oq/vUeMvMpcV6QOjZbF+LY4xBrhFw98Wzy7vXGuCZ9FB74tORnHYeCQdpPN57yf61NWJsQN&#10;AIhn4kWAQFrQcPyLQIDAMf3QO22iCUU/7CPKKsZZ8LUxvm10PuNa9VUWTD9jfelhhwHGp1QVY1wh&#10;zRwyvnre7G03DOIxYl2t1H5iXRdcrteA8rDmbpbtbI737ji5w6qZXXbPeHbueQZ3bMa9dUCBfVgW&#10;ssEGUOe37MR9M8e9ZVeaU0e90dr0zHZLprG9o80w5sDqWYbL0qA6vFpmoskCc6CwV8zE/f0D3rx5&#10;Ew5EO0beLHIOQMwh+fLlSzw8PODLX/oAqsBQ8QIKx/Ml5Mlk3weD9FhahzbBHIrTsmB0P8MTON9Z&#10;cmzXjr6IOf3Hjmd3Z/zn/9l/gj/9kz/DZ5+/9H0daGuLTNZ9Kvq6Yg6TQK2L8YrOJqLAr/3qP8BP&#10;/uRP4oP3npmDczfsfYOBGBi+/kMF18sFd8+emfNxUjCadqZwZ9zcLQjhf3c28nQePvbdAhXgeRqu&#10;L4v358lEF3Wlxmx72HpDw/EnolhPHYKG3QMWf/PJ5/jo+9/H7/7bf4c/+uM/xccffYRnz8/AENyd&#10;z3h299xgYcaOu/MJH3zpC/j889f45ONPMfftwIEKx3rib8ETjO+J7///edXza68Xn36Cfd/x4Ydf&#10;xfNndxD4PrrPjI5CgPzfaJRN0QldZNeyomKGzw3qiAP+N6GeWnNHZYPjLds+LL0bfzr4oTyAhZJM&#10;p94bryGgboDUZ1ucoxmujakz7A36mtgHgsHeBvHMcz00ck6d9WYnVLHPge48ri8LdNAPVKq2i16g&#10;npDARDHy3R6wt/YvHawD67JGY0ZCyzx7dofr5Wo83e3SqIx1Xhb2aNE9tm2zDH539gPu90Dq4QCD&#10;Cgj/DuHttmHY/MN13X03/syehNMr8dclHdLLsmB3vO59t2qA6Wsh4hnh03StfZh9PPbhVaIIO8ec&#10;7D1obNs29LVHlcI+Nqxtdef+gut1x/P1FJ0Wm89pWVYs0QAYePv2DXpfXcf2Rs/ScN2u4ZBflwX7&#10;8OBBJ/74YpVRraM3cbNf8fz5Myw0rokDQ2gLvkR6SCsRjWZ2Tlf+Po0A+EEcbnd0U1yaly0U52m+&#10;qluwHCi/rx+HJOyQnHpUxsKQZ5OFVFAiDyaINZlLdfKQqdMANAxZgWBAxeE0pLsiqcFsHpU2V/6l&#10;CgiLqC2KXTujH54fXzk6w9KZYUo8WivrgFy9kEv/IUzYrm1e6szhBHYymUtxPjzN5FOx5WG2zBdQ&#10;gzc4FPWmmv7+FDt8vTfoFDTx7rRaXHUOmXE6naL7OLGauFYmaAH1SLy0kqXt81KhIsbs7OpmckVY&#10;ebkxcKXhwAXmmETQtNJtLRO1tTq4ddzgd15all+hjw9FKtputD9e8lRyD1+LC4tRVe93c5fIMHEN&#10;nmWRcfET57UKlttf027KdaPwPWQMq0UUiStGRVHjXFlmhn24A9pypyQBzlMY2RyoMBlfsXcPz6cB&#10;4eNl87vDnG72I+nk8StX+ag4kX7qveoVjzLCbs5s9C3weyzlEs74yfE0n/vkCtwO1un+8DzLxuN9&#10;p4+p4+lXOMMP46ZR6gE5OQbe7NLK77LqhHyHyd10VjK7O9eIWPKeSTYYYDCDUCc8mJvlrfVV4Zps&#10;rST4sjRzHtnIcuXCYHVqqt+PNVVXSsRpaUYIL5fd/2YJOP9+zKpvz3P+5L7dZrodvh2GScn0tslz&#10;EQ7y4xHlylN7C1PO1ANRvKQ6SW7PjN8nuIsgnEvCPXNDKLMNH8/ndlUOjjn/oPIrIR/zDyMrl0Uh&#10;1AF4TyH3Twnm5AQ6ruytFs8DSvDswCQPiwM0teZGDlVQndnDjekfNucalMzmg+VzHFQgUyDD8Uao&#10;FAa1SkWEC0ZFZgBJawBL00kVDFLP4jAqfJe6Y3cDd3o2UOf+hGHC3SgOLJ5ZPTr3YycKvTx1Rnj/&#10;JhKN6Hjvw/oQusObe7r7NfSGoJO4dcoPnpsarHnqxbPIsZqqZLTHtbdPm9/vepjH4ZgBEOId+vkA&#10;18IzfwgT0ehIK2WpquqlqeW8wQuaaVxOgCX4puuyGrAGAVrMBTwDvuZx9ATOoxHGXMi0uIZakK+0&#10;y4fQF5z3E7IkeUQG1OJ7kvvOxA9BWg/NS2+Jn0qopIaGIZ7p5aMJDv2IuB7z5KQpcygqaa7wMXt+&#10;c2pQNFegBZZVOZ0XMdGGPEKrkHxC96ivaOxdK2hQZBh5I8Qr4Xhfliojnhs8iXqxX2E0JLEO5PPH&#10;NWFVRja6pNgx/Za/aMqfspZVJuR9nRdQr/fx3AbUuG/mpOE7TBjReIYPM082yUYEoq2WRqUcOPA2&#10;LrBDjyBpE8DRHgodlGtYeYK4KeRjjL0rznBfYzr0ezfKpuEf5mo8hokCPI+WCa/QCIa0ZvuiEDTN&#10;xnejBFPrXluRxYJt2w5rOTyzeu479mEZgMOdH/DSeHM+ayyFYiacqACsvJtzYnC5Qrd7ir/nax+W&#10;SS4wXj4uG0S6NYQbgLSOdVkd09gcar13bPvmTmaTX+jezG4M54ETG510rWPqjimGjSueQQsx6J5t&#10;2/Dq9Wvsm9nunEswOR1Y1hOePb/D/cM9Lg8P2C4b7p4/g+rEdR8WoAeA1ixLvJnT0s1V5+8dMjfI&#10;smJtDZfrFdfrA06nc+iNfbXGc6d1xdIEH379K/hv/uv/Cv/tf/ffo6sGTIZVq8ChAkY4n1QdpsZt&#10;rW/95DfxjW9+E6fzGb13y5BVBpJ6yHlS/ul8hohnhToeOM/MPq9QFZzOZwCeyb3vgHbXWzsPYXwH&#10;MN5OWBxrEMgzYnzletnDXqJzfGJi7OZnUne2vXr1Gh9//Al+9/f+AL/1W7+Fly9fAFBcLxvOdyvO&#10;5/dwd7diXU7oC6uKAdGOr3/9y3j+/h0+++w1Xn7yCSgn8uDV163i9pQil7LmeK+nXj/sMyk/BW9f&#10;vcJfPtzjW9/6BlpvOLUTrvsVbTScTifX18zJT+iIZVkwhj1j29SbRQpUW1RpVP9Po37czOk85m7n&#10;VRaMYRn/dk/Chxgverg8RGPC1gRjyx40lkHseqfLh21zOJZWYbEsSTIcrGMEBIu0TKSkLs2+cqET&#10;xoqW6kUr+YjKmzFm8N7pUDFzjAN8Sdh56tBZ0yoF2Miye1Kn6S2KSADx87N4JraIwdO9efMm5kFb&#10;TkRwf3/vgQqD8jidTofdX5bV1nwxSK85ZvR16N0c7fu2Q06CMeAywHvwqTmqCStCJXWMEbr71IkO&#10;O3/NgyY7ebrzAZ3qqCi2b8w2Z5LJGDvO53MEHhPv39ZlWVdcLxeD2xlWYXpaV0BXhI8NgtNpxbbv&#10;OJ/vgv+GvuAwYcuyYEwLuC59tSa8jrG03p2sQuC0Yt+tSmh3mKPz3SngYs7P7g5QQNfrFf3rf+fD&#10;fxiHUdVLTTOzAJqKYTpi0gip75MYxcvbVV1x9OxL4rvUI+6fhFKXiqniqKTSOYxUajQdVLxPOLuo&#10;BAvV8DQSBG4UaVEmqFAzo1ij/Y4pE1HSxiaMgsxsqkYxitEqmMII1mGhyvVF+XJLgupsGiWpLHE+&#10;t3fBYa/SEAnnY3GsTtVoNNqkGbOj+cPMm5YY4ZF5wecAiIyq+CwVTn6nygZVU6qmd502nqgJU+BC&#10;iYb69MwCY6pc9zTw6lBy5QGBRZGOjgrg0LyU33VG55pIME4aKHH/ULoBEXZl7ocxknar6JRY9tDC&#10;i8KddIvynHC63jiuj3PV+KCK2qrM44nv1bUDSqnOzfXpbMKTLynXkTY4MgrVaEjD5mRlPizPpIOa&#10;TiFGhO1yZgQAIOKv4wuCe8T1iaiNf8RqAyHpFwE5NYw3BlhmUcZrzCHuL/mGwpzMcsObOGZ3K9j6&#10;FmOHDhWuXZcjBhjPNg1+y3HwU1UMPOkCpv8YOakbE8bXxNeiHRx3klhkyPGgPNtKcAcMY9y+13xp&#10;40zD1lLcyJIA2BZXKu3cTEjQfTaHOxJTUEMdCrM5nY4FR3gYyyhhJol6RJzznFEWH5lZPnfiZVP5&#10;CCeSNOf3NlFO5wg1oIUOeC5SZrQw0k0YK1Oz/HryxjxXeXDryvBfy6sRxrRIZE/HSqoH3rQ+5x2v&#10;8mGcW7/H7bxIG8HLFEfj/RbvF5TMNdONZGEuGst8sGutUVNPnMqiBTRktpc4Xju4ZoLYVwWrQeq8&#10;8jpEZgfnLqAzheMP503M25/biqz37FV1KtAYh91XG+8rQPNO7aqJURxjuBH9IqVZXAn2K5KeIThA&#10;oahSi0iJEzSa8qyRzhpBdsr9fB4igLqRhLKHh6x01djDIKGC80u8XnAXWw9eFLyXc3VewnUmnqkJ&#10;WZe9FQpDyg0aDS3Xo2iY+3cCR77gEOvNjHmG6WRjcMQy5Eu4UBIlXZw/MNuavCTWwj+Ls6FA97mJ&#10;HrH783UDSYCUTcSvtinn3FhG39yBYo3Au69XObOVN7nz3bCQm2diOdTYNLlnmUC2d4aFSt2deO6k&#10;JYqbdLQSNz/VGudXjdOifCKPIP/rQZvU64gvu0hDXxwLkmWwrVlWbUu6oIOcCTu9SWAj975gWRa7&#10;J4MGTow9aKtBXW7k2LMXBKtWbQ26OeGqPuR7j0bcYd8fyd4GXBhmp5M2WyfTt2vol6dDcAoiiBVi&#10;QgTN0r5vMu0po5xeAEBTeoSjuMylOd+18dra8fxT9sTYk4mHnh96AJ8XZ6ckLxRqpxM8zA+no8ax&#10;N/IB3wMvrad87j5Xk8m+x43Zrn7CVT2wa/oH4Zkaz2asWcsybw7SM+vQUpcMnuVnrWJt84yNQgz/&#10;H3Nv3mzbctQH/rJqrX3OHZ7mCYupwyBbmKHp6MEdjm53gD8YX8nYjdsgIaINDmgTNJMZ5ADJQkig&#10;J/GGe+8Z9l6rsv/I/GVmrbOfJA+YXi/Ou+fsvVatqqysnIcBTQcxez+NWKxDB3GeJ50KgAz1DCIr&#10;9QP13jg8j3QQIXFGNWlEF+KOxhztOeO5zflL0txMt6f8HbRCLANOh5e52C4OC4vMXlczflmg2YhN&#10;ZXCRwOjGNmjEMuMRDVa94Gy9goaB9Dt1wKWfnLcNoAH78OZz2yVwuOoNw+sPmxMhHTYKnWQGGtIY&#10;vBSylA4PdDYj/74PvPfeK7zzzjt4eHgA+xRZ34zkl31d8daLZ3jx8gV+6Id/EJ/5gU/j9ma1xndj&#10;d0dIz3fB3mWZ81y3eOaaGd6kCZ4/v8W6dCyLYFmcUxN3WsfNcsLN7Ql3d3f4ky//qRmn1fB630dG&#10;8DqNQVMsXpP7xfNn+Jmf/Dx+5md+Gi+f3eLUO9qyema2O1eGB6xowrp7iZx9DEhbEO5INQqy7QM6&#10;dujuQTdx1l3P3xH8w/bOysVYk8HkGfum6H3F2Ddctg2bl0RZ22KGLGnYtgvef3OPv3nnPfz27/wu&#10;/uW/+tf4zd/8LbzzzrvYdmuMB1h5hvP5Ea/fvMG3vv0dvPf+e7GfL1++hA710i2KfQDb+Qw8wVT8&#10;Z3x27bvv56LsUi87b2MfeP/Va6w3t1jXE9ale/aqYts3nM8bejenFmFqwYc9Aqx2T5y0wEJFX0zj&#10;bD2jw1vvIWuvy+riE3WOkEKjBMuyGM2BAPvYTH5WkzMs+LQEIpGPw87dtV7DAAAgAElEQVQiy7xw&#10;yXOAHgAduHimz9JbOUPUQWcdjQ2NBYB060Oi8PoUElzLzp6PwZIsBv00BDNyu/fFeWs2am29+/l1&#10;m5Mkv1uWBUv3ngauH5xON+ZI8ywZgRmf1/Xkz2q8X1w2o53VaK9GxuXu0e2ts+qG21gV0LFbg+Nt&#10;jz3nminL7vuOLs0dgRqscekeBAHaC7xsk699HzuGOxS78y31GuACY3/btuF0sv4C58sZ1KAiU0kB&#10;8SCK7sb+0+kW1lPE+Mi+GcxdEUCjQUJ3V4mG83Dx0ll0BI/Yo7HvOJ26N+22DIqdzrTBomEWaOgK&#10;vBRhiFBLw/STf+OYprphn3vaEBt8OLLx20oWDtuDOXbg+sXjQYXnaITPN2jolloPriAalJgAh2gS&#10;InxDMWgGs+9mALfC++UdFFDgkA4tzNbTKOzylRMAJMag8ZOEYYKOajm8H0BalRFaM6xqN/fJsaC5&#10;L4R+NtFBCqv+M8Zu96nvMUpap6TBp865zkRyqQF3TrIhazNFSk+kX1ejtlwZOy+7Tb0R54ZsZZNY&#10;yt8TdzgmsLtgXKPFcsq511BEI0znGR65SwE992Ha7iuOkGk/FeF8mm/TqO1WEBNPMMGQB3kyr+OL&#10;HH6f3ibHMTXwSPSo6vgayhnMdZYagDGUzZ+CZETeYIbNHD1eP+d4TpcG0DoNlXZuSeRj/5R0IJW1&#10;yBZRRGqrEXCdDOGAMWSmGaW1vCXTDgUjcesqrI9wvXJNe1V+SQcNYYJpklUACPyM/gZtGu4JjZ3k&#10;tVLSgu/U+bmIjpqs5LyDjUokadiEz/w8u3FbyYjmOEZkeAINX96I9HqLvhYEbUGDdGDsgtYsQoCR&#10;LPT0X4M4s0CupqfDBL9KpVORzjjXGLviQpLdgIOqNQIpr3lCE4KFkG8cOCaNC3WfAv4fQBcnZBGZ&#10;1hprIy9QczBkWYykhzFE+UGzzJgU4hR0pgiSjtPIJpLrMMW5BT2m/BEGbimAIOi5P15PNaiyuGGJ&#10;zvEQpDXWkHshBzxF8rqQIyrInsK2kmOD3/AIGmTdXUE42y0I36MsnZdkJplGZFU61YEpbLHw68DO&#10;4EmzA9b4U0bAkubtjFxpdn4nh6odQB/aIkiDtzWBRC1pgIbCbExrPw18vsAUqfgEJ+bfpRZ4RItP&#10;jhZYnWPVKNsn4mw2DhBBotOfZad8f67xLp9r6StAI3LSlbxP6u9cc2RXjEnhEAHYAG/3FE1+nc00&#10;G1rTMEjN70oYEN4R2BHGccdj8gTCTBMxiSIRPb7n+yxNmVlR6ezXuggQ5rn6oV5TOPY74TcZy2kY&#10;Filp9H6/0CDrhkE6qLxUBDMwgTScJu5kqYvqxMpp5x6CeO38SgA0VexIGU9idzXoD43o+V5NuPpy&#10;WlmvwYilSvJQ2bJtI5pYNN6uI4KFALgsNDEMhPv1wAdI64I0ljUPzHjE+dhzHkWnSUMBm6tKC94r&#10;hwwN9fmHrMxgBJ+TVfttkKYRQ9RQnWoS6yG/BnI9TvQBTVyg7hRw9b1lynUZ1pwkalG9oqbbSbMo&#10;fEsoDC4dwTDdlWSwBAPpi8+z07kVe+DxvA4DKVnRogx8IPwCsqG30RjJMxG3FH0HE+2Y6TxRuw3F&#10;3lxu3qsAmKUi1MuAWOADnWk96oLHWR4avNfmugesWrcmZn1ZAFhz+d7EDcNmAKGdQNSC27ZxgcCM&#10;caelRxQ76ZHVv53x+LBskO/wBjPOpU6GnY51gXp9ftMFvDeMppGqNfGoZx9MyffMcMd6ukPJk6y0&#10;Xe0PoArc3d/j9evXuFw2N3AdA/T83jHw+PiIr3z1q/i93/19fPYzn0b/wb+H3pZwpum+AViwDz9G&#10;2gDZiki5m+NvV6AtWJy+69hCfjKzkDGTXRX9BHz0Yx/DP/v5n8OXv/wf8PVvfBOM0ry9ucU2BqRZ&#10;2QxzIGyA7jitHZ/8xMfxD/7B53B7e4MmyAamzqyC9zviDIWVSLmcsY2B9XTC5fIIaQ2n1RwW47Jb&#10;nx8PdNDdDOK6237qZQte0qQBi+ByrvyoYWOA0r5j1wG0brXScbGI0Is11ru/XPBXb38HX/na1/Cr&#10;X/w1/OVffgN3b+7c4WuNCgHB/cNDyBT2HisRcX/3iNYa3v7Wt/HyxUusp5Odiy4epb4/2eenV8qY&#10;B4w43POfel0bM/nnfrngm3/xl3jzsY/hB37gE3j+7NZq9W8swWc61uKRwwx1tCaRzZzgw/u/SDrF&#10;LJ6HZTPyXxph7ezshsPSrZyScFzQXGb4Qi4bxtmyKkWUFAIQ5VgSmgorm0UZVQCPyt6jusQMV50i&#10;21MmSsiVvXL+pQc4s6lr6FqqUBlRz9yeTXvXtm3ozRqTM1OEYw61rAWIR2Z7uabNa5L33tAWwbZd&#10;IhPHaF5udSvR3JytnW9r+KhqfQgumzW7BKP9Ae9HYDSZUfhGv2yvl2Uxg/Butr3TYhUXxHnJ6dTx&#10;eL6ge3kr2woNWmRrHVgE6MuCbTujLR3bfvGa/saP1uVk9dTVIs1769g2O8tWuWHHzekGl/OO9cYW&#10;PvZhujL5t4sOOhT72NFkcV3Z8HffPUCmeTADBFCjOZd9M2e5y3NdGkZjvXzjOf2Tn/rkL8TmFiSs&#10;Qi2NYXZbFdgEEN/48BAhXph4Q/8G0xnzirqTKEJOQYSDNuKmTbgQQXx3wYxRHzim8iFWZR5fgeeH&#10;hnDsE7CUEN/wWA1hE4LwLJSGgA5KGqk08SyG90kYiZTrqkpseserQvKB4IgbahQxZcvQvsKgVQTg&#10;eJf9FfUmG+Fh6+i9uzc/a39GtBTnJllaJ+fn2HSNnhe4BuyoAGh6vOf7EEb9WiM9jDTxnAt2rAHJ&#10;A2RvCi+k8lCT0TvOs8befBkuNFfSLCK8WQ1roqNkNIM/4rCgAp6AOGY6BJnm/YEQqTyqcr0Vvv6v&#10;P2fvzCi/vLP8JcXoVJlEgir2/7rx8ACZ6czmm0YYnTXeifguBR8KltVQtTMqgim9ypRyTjQZkchA&#10;+ElIXUTCx2S16N3wjgHA6vMqWLYn4R/ZEhNHR6Tt2RKNjnG901YAE8zqWZbDz9Wr7hujpYKe5JMt&#10;6rK5JxoZGQnOOugRH6MRlZk16QEGBGiODw3obSRuJEnLbBFxQzhMubQ5WERv0AiU15cxfHEhZIjT&#10;niCdcDpOeh4wlFiSd9T0/YfvHdDF66jJTEPsHS3XK+VM8J8q5Ez71wpNJL+SEAq4QJF8tmYEZZRW&#10;jUBEACMNXjKtFTILezMv9fPbbL/SICURVVh/SB95TUH60774+KHwz7hauRZTFafyBf6/HmdUwJrN&#10;bOpCRCAf6WEQI36loXaCS2MkvxsEa3kIAOxITiOpRcpRyQXc8mT3iFcpbLm/EdlfswHKftWzDLhR&#10;hvAsSn8YCBxe5MikMoweRDE4BbnB/A4XWJxF5HnnV+L0i05DgfNIsTunoIZKCpDG8TrX+Z505giR&#10;RPPMRSSsw6YdYEW4z3KRTbr1jIq0z1vsX82iifMn+XwahausOl9S/nOCEfOOcgpB+/IMJp9KuSig&#10;U89MPbMoiODrG+X9V9XZgkuVBweOTz92RnrPjMTIDgkn0ig0gCyX8hrC8KCKMGYNz4ysdL31pO9c&#10;Y2t5VmsJwMD/SSbO1TYvuwERsPF9wLl5JiIjz5uvxaN+HUho5Wy2hvi74gejsltEaJvCM9ditgnH&#10;7NWzmQquZ18DKXTIoqitrq+tqffMQOhOA1OGTLxpIh7tntkpgUNHvCsXpQ7DU405pWxLh5PDFYQ9&#10;aWCuubfueJ58ssKNz+b5EtBgPplxpKwrPvSMv8C5wh3Ku0a1iCL5Vq3zTVg01hJ2el/5fzhywilS&#10;59by/DiuMPK6eaRzOGWapLOV74+x89ykTuCT1qo4c80utzLLtepgUgLSPWI96Dthr9ecYB6olcQp&#10;BqJRSIAyeP4wupvJOgqrhT28nisxSpBGLhpGRM3AsHvDM5YAIPyimVu8a8Qc3X7m625RSiv3Sf08&#10;Vxo1EU37bIJFBmYxIpkqrJVHEAiYJWzv2tnETjWauZmsmPPQ4AUCy+rNM3Y5n31v7N2PlzNevf8K&#10;r169xrbvZrj7IEM4FC9evMDQDa9e3+FzP/738fGPfhSn21s3zMMyb5qVmrW9HJYx3uzc6RhmpAEz&#10;INyB0jqWZbWo0bHn+YIZznpf0PqKj334Lfz27/y/2LcNVuvddKNlbVFWFOjoXfDs9hY//ZOfx0/8&#10;xOexrgtO64p9mHGMGeGWubsHno4SBd9XjxwnbD1KUwCczw/AYI+n3Urr7Fs4IKC2pjGA4bXm+7Lk&#10;eQh65nqCZyaoKh4eH3F/GXjn/ffx+7//h/jnv/gv8W/+zW/gG9/4Jh7uH3D2SG4TiQb2MbBTx9PM&#10;OlYYHp3P1tz09es3ePfd93B//2BNIK82zay0Wsvfeviu4vXx8/+S6+lYj/f3uHs4462Xz/Hs2Y07&#10;gpglMYKfDncskA6M3fRclmyiM3wQvyUDwJhdkUyh2mrSqR20LOi/GeUbjFzV9mRHfnQMtgE8qwlJ&#10;y4zGtzLfw2BA4K59PkeNM6zkKKdycONBkYcdKxVpZqAmbSg8ygzHT/l45Vt7nBPK8AYIax5pQimz&#10;2egY5X6xpwKEZ2YPvpbN3AXL0kPepNNisAk60ohNOIcxW61kljhdNNmIOpaXzektMk1ifXAZzudy&#10;vmxYTt2i3D2za7tsqfPlDpps4iV01nWNuS3rCfu4QJRy4eJ0fcNQ4LI9gno0z7g0w8/Wu2W6uIF/&#10;363nw66mxyxe15w6FXkbYDLdUrU59U2iAnktgrVQYReC21xOwOuCYTL/pYBWAw4UabANe9Q1C3ZF&#10;sPKsSYx6kDDrHccoTapO9mnDgKqlmdI7PJSpS2X2wiYgiDSCJ5PSfEIVblA1WIaxHgmnMjzmL65c&#10;qhGxf5Xm8p5CTMZQX9/1SNVKYADNZgPUjxUHRWkNpihjGAPjOGGkLPtyWFDiEolAdvgG4HWSsnZT&#10;RHIkxfxg8By+Hx59xHXQaxS03KcyoOieGqceziIBawlAXBV73Jg7bWMR/rQSaxp1GGkiKOvjhA7O&#10;Gxo6i0E2321vvWqo5gK/K7IgPyehnT4/mu6R9z7Z1+MbJAhuvIXjkxiXuuA5ThGM0zLkH3lKVfy/&#10;nGjdASwT/VBYJoY15VK0vcOyWwZEBrz1hcFR5pOhail/kY6vAFrWSzV8L/ALiD2Frjg0vm9h6Oj4&#10;cKCJTyQEEsn3E8rE1MqqMgZSwSIijI6Os+t3D3UFU40qizQMb/4VR9BCDUwJCWE+aV7NiCCspuV5&#10;czZXt21MqXtpUQBTJOwRqgqoivUQoMFb7DNoh7TNI9MkjDXViJMcwHCMdSRNR8vSXXm2ZCI9tq6C&#10;n/zHSYww2swvNi2i0KX1OXlKl+19OqN/OXch2PhkBM5r9DrEHLAznlfLrf/9hAxoiVQ7TDEgQ9iP&#10;3AdufAtY8H4aAVJIpEJa4ds4BhD7ku+SjDB3gwZIT6RNGG80rAFeDdx4CgWxFvxuKl/E/bhyoCut&#10;jcg5ZK9UXyHCSOCAKgGUQaMEiE7qGuMVBlrgUf9UOvF9nYwyD1hVHBjqjYTssxHwsHmMkZGP+Y4M&#10;DgA6mtMcyhbd02YZVdU6eZaGfFdnHlHcDovErzQ0HQ1iiZtOZ0JpASDNU8Y9CpuRH35/fRxlOIHT&#10;CuiTfa33Ngj2kGWu0WzOuXzvZbjqZ0lTx1TDfV4no6CsTBabMs1OAJ4TN95AsjIYXx2IhbK2p3M3&#10;BSIjvAQIJaZ5yQm4QTegeoWG8z1sNs2rx0b73Ha1CEs3bHSZ55RODodJoQMGI4/gmeZO3lR4h8M+&#10;egEokMpSAYrAbGK+X7MIT26dyBOKbBi56QA2OmMpuTP3FY9K5uCrK6siAlHBLiVayV95TQa6Tsdt&#10;QTQmXnWxFBgqCl9E4od0AUvCh6xa3kAFu6JVjCgp+3Dlys8k4VBEsZDlc815BqtxIP6OjZv3Ipqo&#10;FjpDKVWdlvP9cGPioojc1QHKF7kwjrOwtEroSkfDD+VFJnYnj69yGviOA67zrAh8IsR3ZalOrr3C&#10;EY7OOu3HZMiYXpMw7L3ZPsMzF6Th7GUldAwrDeTysEV37rhZFwylM6JhjA3LsuDx4dGMIHsNWoHR&#10;XiEeWEQ+5zZ2M+JknVw3MKkHyHh28ZHADOWi7bt93zBUsXYvxaHD5APn4cPT26UlLQPUDMECCLrx&#10;EeeCrdt8bL4CQUdrLKcCLOvqGT7A4+MZD/f3uLu/x+Pj2aImaSR8chmOny8X9JsT/vpbb+NXvvCr&#10;+KHPfhY3z59Dxg7BgrZ0QLfoT2LLrYEEpleuvZuER1yBGbe2bcfSULL1FK/ee4UPf/zjeHFzxo//&#10;+I/jf/offha//m9/E+fLBW+99WGs3Zpabuez03aL3n3rrZf4/D/6PG7WBad1QesL9vMFHRolyIzl&#10;ml4OBiGoOVHhtgAnKsHLtm0zGQgawQ00qO77jpvbG6u7frb6yX1ZMc5nnL1cQe+Ga5BszLj2BfeX&#10;C9599Rp//a1v4f03D/i1L/0a/viP/xjvvvcemgJ3d/c43dy4Q9dKZ21eFmLzaFmLMjc+kjXerUTu&#10;vrM0yv5dBGlelalfkxN4z3/t6zimUbb7V6/wzjvvW2R/W8CsNhEJm9YYu9Xbh9uvBDg/nHE6rVHv&#10;HXD6UN5D59R22dDbEk5zoOOyPVrTVG1g8HzauRQyejrPFZY9VMDV+txo84k9w5USBqBSVySdPohW&#10;YFm36MezJz9lr63vBd90VDaXc9zmRQXpIKvcuqOLtetTR/bgyd7AxghjV2zb2QJLvdfC2D13api8&#10;yEy0WgpzjOFZEDuW1YK95vrodu6al7CCZ6+xceSk06jCSlNaJLplC5js0pqVp9t3NSPyZlHZ4usg&#10;T1zXBQ8PD447Gy6q0Ca4DKvvv7QO6AB6w74ret+QzhKbm0WzexkUNDye78ASXPbuC9bbW4+4b1jW&#10;E87nLZzoY6fOY+d614HtvGHpDY/nLCfDZuVVshIYbjAYoLWO/glGhIPM1VKHyGxV04M2pY2WZ9iM&#10;pSYatNbjd07imvB2NDOaHUYmJhtCRHkLPzGvAWWsFHLDGHcQeNVnb/KYhEcBSA/HZFAKwSPOpW1W&#10;CH2p8IUyGI15fL6O3CqWljlbHVywNU0PkSKZAC7Tl/JFPpOrS4CLpFlArgwjQBr0KcgWQZQek6V7&#10;3Uakg8NgkoIgo/5AIZnWjxjf1kwhirWUqrIXBfynSRbjDXESZdzDmlPCVi9hN/Lwa8LCxUtQvVS/&#10;xyIQ7MASdSaYgoJoQYTp1WX+HmWhvpYZy4vSh/migmKy5phRxUfJqC1+RgWa0VQuzjMkFBmFMxt0&#10;5nkr10dFowjdMXNJAm2o4Mp1CMnl3DkTtqiZAToPKNADh/thkfwEvr2jGKogYDWnpA+si5nKe4zr&#10;HkBGjTDE1VJomisGbNI5Yq6MchSPCuN5sXIDYgHq7jwjkb3mEQ4h4JrC5/CFpHEvo2wlaVr8FDgE&#10;Q86NnMSXcoarkqhBt2C4UEf3KUobyOY2xQhQaISOFrSliaXXR+01iSmV6WlRZBmnWk+Xp7CGobLQ&#10;lgBrMQw10hOSRMJ55BoLaQP/dgGAa5/Ijb9QWo81D8Kl0CpgjhirjroggWXMUT2/UnH5Ot6UGU+f&#10;cf9zXzJ6MvZRDHaBOwUHk1rkxkxkRYMaFu5+mHNEHNYyBDkDRmwn3pcIDd+n1no4BtllPGroUolp&#10;NHj4WVgWbwCVEZi98GrAo0eIW4z+9PqWtRZ2XY/4/jYRDxxrsIhDNvypBjWHJ+BGPQlaolC0aIVg&#10;ArEWHgKFpQcPGjWSd9gzVcYmnxJoS8GfZTBiLmAtWeKmR5JxMJ8Lm5t3aYFZhhfN4Bn4YbAKqiBV&#10;BmLmidE7g32DGZhb7JOJQY4LMEdU691lQY13U7Y4GjTZI0HJzxodYqU0WtQeYCmFeob8bDdJHi1V&#10;7jQYNtAAbHSBfC/nn4pkkhfSAn7vYxG3QV6b3zE7C2AEpnotw3RkxfwF0XQ0I5/5XYmgh0cLCqPw&#10;/fT53xbBbSoyo5d70H/bhaVnpPOyrPZ3724Ey8hqnkkQ9RRxltMBZH+Pgej/Ahh/tAjqJaJ/Yhyx&#10;aMyYW8EHlsfomJVB1lDnejVoUnNnZo7TPFvJBWGIOAYdmr8CKYfEfnNPMWcukP7E361jaT3KXYjL&#10;CUtffA/9VIllbKEzg7LQUw+4UdXQXQK3INFUj3TcRKSM2FeeEZHAeYGgqTsU9an8ECIyfwQlgg60&#10;Qc58rDhookWg5dajOb1qPCch2xmviT3kvpNmgOdWMyMgzoCtB5EpUGi2MeqACWuKw9dh68lGsjxT&#10;fJcZ6Obs1uQN4AISZgWvIGKNsEn348eNGb7unGsrPIU0YaYfasTBG7Jl7YDooQPjHcG2xVaxOJ2w&#10;khcW6MH1DAWGN5Cz4ffgy6SzUJfgRNHagmQb5mjvzdL+m9fft/IGO3pbPbXfjGe72tknPBmssfSO&#10;y+USUY75AkaiSvwNz9Qc3qRNaJyG0YN9cl7ZGnvvUN0DngCiH9HiEYnm182d1FEaEMPkP7N72x5G&#10;JhyAh8cH3N3d4c3rN0Cz6MaIWK+CYx4S3NzcGNUZA4+XMz7x8Y/jwx96Cx/+6IdMD9k2wMvHmOxn&#10;52CMNBA2UVycD6eTnnQTOLUO7QtOrWPtHcvtLfbtAoHiZl3w4vkz/MG//yPc3d3j4jWvh3lDzBky&#10;FKe14b//qZ/C5//h53CzmJ3m4o39ms9n95/COSMaXd0ItyxL+s7d2dMWNl802j8GcLpZrQ7yjTVz&#10;3IfJJYwYZySx1aFW3N0/4qZbqY1Xdw9483CPv3r7bfz27/we/sUv/TJ+89/+Jv74T/4U9/cP2DYL&#10;runL6gZfxXa5YNt37MOM4RBxuwMbe3pm1LZBVTD2zc7LpMNf2ePc7MM9euUzwd/uJdO/r1+9wrfe&#10;fgfLacG6mFF77F6Gw3ttKZKuwJ0O2+USPQEGaZkOK3XDLErAMwWMhprdyFyMrVnAAh35nJEUqQst&#10;p8va3zoGhI06A/lbZmM7L4mz5jR3KM+OeDkvCb4JZXbFyEwkIIzgztXNccZ+GR6RPfbdAzvMqRc2&#10;EVWs64Lh9birHNhcDlCYg6V1OWy/9zlYrKqCQqyB47Zh7AOn08nrs9vRotwBZMaOOTTtzPTuslk3&#10;nUaHYllXz/yyee0jm4vaWko982a8guVIu5+xzubDY5Q9t30I/aZ3P/+Cx/MZCmDb9qhFD+xo2swB&#10;2hZ0S3yxkjmwiPKdJVhOJ1y8pMwYA9uweuKqQOsLoPBSNAa/5sb6bdu9MfLu9doNXr0vwBhumB+4&#10;OZ0MRt4Ms8Gz49pi+lFvVsPeeeEYe5ZGCV0CGYVljDqNDnWDAz9LSRRGNknuJ/E0hH0KDHyqMUKg&#10;CGnlRUVotEF5EIbABMki2JVFzJfQSKExx/CpqitghwkHg43f7RClNJ/CZTwb/3CsFhGVvvyyzjLX&#10;+msJIXqyHJGM3D5esUFOjJjCH8JRJdZ+v/oaWq7VXiOT0CSQ8JSrugG91nsqRK+mH+R0NDxBVMbK&#10;HUcQTEa0+h0NQVXotGUk/rGMwQeyMcm1Q6hs2QpITEPqIpzdeCsxcOJvWWIakaXMoQraV5ik1p/J&#10;+JhrRFnRxHLjfVrwUJMxoArldT+PKCjzWyT/rszw2lX3E5plT6JxkDKaJaNJjKF5c0G4gSiU6GFG&#10;o2mbWPLDPigxR2FMzinohC9EJimRIYvDQ1Wx1TpwVIAmepDzoBEx0orLnCDzT569CujcExDOVLIC&#10;3gnL/BDTfOpY0yRDKCC9Kfs4nVYpj+dcONek31LG8LmGQu8KPtN2mSJXJl8NVPVQch9ETenRQMZM&#10;S9PS3JMr0RiTygGj9Mo8he8/KJ1wuuWIRYMIm8KZbd33jIZU0kHk+Qn+Eee9PXnPtDtSo8KnHSi4&#10;lqgz7XAoQTl27APhwD2KAYIxx/3zvGT+3uExzYHfUVmfjlgxUE3zOs4TgdtpHKLwWPiO38+oVIMH&#10;oyJoCGrzPnAVkksOul/O7mw8oWM45YkYw8+KEj4hhyedybMLCi75TRXYI2JbUY5c9E8jH54CAIRR&#10;/mzeArg7ztP4A8IVO2KvoyaxBpWKP1U5PpATKvtE400MSXppz7SAiy2NQjb3jDDJWtncIwR9C0z1&#10;/aZhyqLMezmztnoaxM34NxPEGtVeIYFyF5utouxBldHq/WFgrOLKAcpBC0n7HT7tuI8J3WlmAXVJ&#10;XEmWIZHum9FWYjjfAoT5POlTLKLQdX6PivvMZrL3LM3K3C3dGkF2ryHaF/udtS7pKOA+TQDWgnNw&#10;myh5ujgPJpwCR3yd/CEMfY5hmAxHsK1jytgo61pgRtOFdKXnOJVuxjbo4VfKJdyxGB+gcZX7AqcP&#10;PfapT/JxlI7xvYQy0rcEAsB4WsoveaJTx3HF1efTKu0Pflc/qzwv8S3Ky1y7+FzhdZXet+oAgxs3&#10;nR5a36dCL8CGZE7DAVggT3MaStlRggYd1zzjWpbFIb60ouQD7mwl/BvLbdR09cRfa5rKRs2Jk3SE&#10;cT7D8SHYaMUbzDD6IMVi4hJuAOcPoywFlJPyXGlkFlA2NuMj8YZcRpz2mhHHlfxIO0eO7zKxGbLd&#10;SFiybXtf8Ph4dvpe9CaOEyVgbDw68FozY9Dj+WzG92bJ5ExLH/vujSHt+d3T+qM/i8OXcpNSj/Jn&#10;hlpvJxrqbk4nAJ5VE9HfcAPOgn3b4WIVua0FbPm7VBEl4ILaFjZJBxhLdUARjodt23F//4D33nuN&#10;u7s7i0a/XEKH+aCrL90aim47Xr1+hbe/8zf44R/9IXzqEx/FzbpA9w3iPWKC8jSx5pP7CMfsAHWM&#10;YU5K0gYRyyJQK0NYtJLgqTcvXkAgePX6DV7f3blTwG7dd3NwfObTn8L/9k/+MT79mU8FHrFMBs8O&#10;y5Msy4LtcjFHaRAaST7QKPPnuSFvYAkiGv5omB26Bwmik0akBPMKf5wAACAASURBVMNJwzY2vH79&#10;Bt9++238+de+in/+i/8nvvRrv46vf/0beP3qDS6XM8a4YNusRwFxaOzWMFKHRmYos89V4ZH9RR8d&#10;6lG/9XB/8B7H+qd/+fv3eu6/5JLv8b1ly725u8fLD73EaV3A7NTgzdw0TdjDPw1nNco/vo+n0wk6&#10;gNaK7uN1uo2vSZEdKyV0uuXOrZpJs3j/gd2b2wIuc7pdoDpteT2RzYRZY/b8tm9xV+qUSH4iLnHN&#10;LNADNuhU9LrbywKF4rTeeKbCgp3ng80pKRsVmVkICiQ/MeePzWsfdqZ7N0M8nWCDdIzZQ+LwdxF2&#10;eNknX47JI0v3iHJrgGu9W4zfWcZn6qaEiXIcn9uyrJOsRB5K+i8OIPaNgghWr3VO+azqVb01nC/n&#10;4OePj5eQbQELztijRE+WpMtNHlbqqTXs+4aqazKAgXXv982cEzT4Gz3f7VmP0FdQJwykx0CzxvYt&#10;y930T37qk7+QghSRnx7TuXHKVYxURq9WQZKeFT8UtQkaBTACnoqTugIh09DTK6uB1I9ZKpzfi05w&#10;lKIYRiMZuZpomAcoUMmEvJh5WUcI/2XeEdw9Les40Q8ini78ySyoEEbxlDP0VMsJjowIhxzfKUEg&#10;qYyEshRLlxiLvzDFzzyKCZ8REREIwqBqkQJuOXfB7jgLzj/fSQEpYBBzCfKSgs4RhFrmTTmBx9QJ&#10;NaE0K3fk6pjnKFzT9CdoSDuuxn14lnJOPCdcKpKW7TgavSecKgjP3Vc+U4zMIryDRgfku0PhyH/z&#10;mFXEnHFEUdJQ5QCYAvgpq6DsT36UwvZg9DXSKQJFqcsNQPcgYIQLlXkm+E9wq9P5wOvKfPij+a7A&#10;tTiwpG1BKCLS6ngFHUPSi9kIV+ZbCULQmMMOaNKTFuNw0nIVhw7DIq3MSTVtnvNnMQ8omE5qHxVL&#10;jJQzJLD6YsgzEXU3QyB4asCY9sKkfYiQiRVBQipOl70Jmsspl1IseApTxQCj2SiaR/SZCzK1/jeA&#10;zG6pykc5I8n0a1Qb+dzh/JV9qbAO3Ig1BboFi+QcqiCD+pwcYFHPv5ToysPuw+GAumdlvoRVGIvr&#10;POGGh5b0pM6L8DTFrblw2XN/3YAXtb05hhg8a1Ro1uiVyVDIfxXq0YVIuFc+J1QOC3sIgRXTXCdx&#10;JlhBRjqawFboP6rgyjoDTuOcvtBhn5GnTK22sXdlRJ5kTcxAfjOGGRtRx/NKpQ64EPseW+nPH2m6&#10;jT2d5zLqqPyG+Ot0fTbA5jnPuSD4L2UKwpr4JJUH1TVIKvJZC77Mme8XmsH9M42poE6kBLiWf/1Q&#10;lfMUZZ98L2vkKddEuNIhIQfl4tolhzeTl87f5PmqmQf1XIufi+lzIA2d0/6RjtRn7Z00wy0+997M&#10;odlcIYNI/D7RFe4B0SIPUryXMk/oCkWuTJk1M9JaOctxngvtqQbOuLfwKH62eJQqo7FBvJKneM+9&#10;nJrTV6Eu4GsfVFyc6lTXjK1OIy3iMzrIh2diMAMkFNl4e/5b6W8ag0lr5/PUpv2hzM6I/VbqNOf5&#10;fsKLDz9HpwPq/Pxv6gemM+mMen6PirjhMWGvZTzeyzWngttQcc5oOnlyZiM0z0KJ6LeW0XhJzzge&#10;Ch4lPKnkt+CtNjmWDyG8WPYjz2iLmKsPtIPGnOdo84RhcyeT1Y6PJtFX5GdTmbKsZXda3hdzFtMQ&#10;TkuwlMPJGsgCAVSi9IllJpshRnWY9Sf2ckfUeCcMhGXijAI/Pl4s00LFooebGWF2tcZtAyzBMAKB&#10;jrqMuPykEfRSdD/i20Q7grNNvIaGveTH5T5QbiBsBGDkJ7yppsuFECnOBmNUOoDz+YL333/lBtcL&#10;oMC+bwWTC3GckQDLumLtVm7i1d0d3n/3Xfzoj/wwbp89h0iH9MXPyPBSCIcQlTE86yqz4gCNrIcu&#10;ArTs2bXvu9FCX+/z21u89dZb+NhHPow//Pd/FLVyW7OGli+f3+Inf+In8FM/+Xnc3lrkpLSsnzt2&#10;MxqTzzGiWJp1ZyOd3y4X7JsZqky3Y2T3QOurO8VYPif3zxrzZUQ+3yuOb2PsaGPDO6/v8Adf/g/4&#10;V1/4Ir74K1/Cn33lK3h8eMDjwyMEzHZCRNfTCZM1wB3PPEKcDuaxb14HXz1D6GjjOhoAcOXvD/r8&#10;7+Liu42jjH3D33znXdw+u/WofOtplg63fCwN3Tde+te1pCahgy/rim3fQ4baN3MkWEkN2IGR5lme&#10;ObypndwbsYyxfQ9HS+zT0HD4k+bRaZlc8gNWLoUChBzIs5mR4wDiDBg9z3HFodI9i4QOw7HvUbe+&#10;Zmybw647/JhJzqCtyuvsHzpiIV4mRT1LsjdczudooGlOwB0Kq8kdOms5G5FlpoA0CdxfPGI9YOKw&#10;hFT6mU77080p4E96bzXAWWLF3dslIExhWUi2n8YXmjQs65JwV4tav7k5YbsMLGuPjKDuDrPWrHFo&#10;d3rCd1mplwYK9QLxPg+2N4/nC269VIrZY3Zs+wV9sT4RNIgrLCvPKUDApK+LO9AB6R0NEjQEouif&#10;+vSnfqGgbwhXZsgsdcDIbKt1FwLWowkDgac900rPVG0Xhye8rpHYnNAkpEK8sV0aPlevZQQ1QyvT&#10;6LnZ164qfALFjiQZETQb3uqDyWLJkCO2IRh2AlwAaNQzxPQ55/nB1yxlPTE08PmY3yxI1BHmiDTF&#10;KOtURZTqMznBDGYyrakYDuJVit2ZDMZcQkONMoQhPOpMurGWBgIerGnVWsfKZcn0f4nmhsHokHC1&#10;2t5OxOEMtpD+BF9GldPoQaaZzRmKQFihKrlGc3yQ+ufcw8hDylyWWgVDwnUqnxHKS8IlHSz5Dinz&#10;6C2fT+WqLFhSiYMrBzjAOJbAPYj5toBnvPxw1VTBo3LH36twb89kFIad7RF7AdHEgXAOmLdaw/R6&#10;EIwDzE/NExTEuGZVxVk1U6tBlunktwjhvBjpFgpmoU/OqUpUmKNJ2VPCqSq9nPdUIuAKnFOBPS7s&#10;+Gdde2YmFG7n9O74cMUTQOA0G8Vp0jiURjqZRr1GB0HQX9LDukfOiBucubL8hEX1MCLEjFE+Vc9A&#10;CRBKnknOxSjxiD2c4ViVIx8rDK15xqm8R0y0xJKSFiB5QjXmpBJ/pPFlFnm4QP5KnpJRzrEFQZPz&#10;+XmfWUMO9b2H82ZGlLn0xHfDljpj7l5EU0lG0IXBIgzYnPdsbDEjVhrb6hrhAlXAJeCIiIi1sglM&#10;kU+lL3c0z1cV9OaVKFiGZ3K8Be/OlHoEr7TRWFd2OndlfxVW41u9PECc7cJyj5HCQ0ujLedVlT80&#10;sV4lEX0oAohHXTQqLWWRxGf/LHE66WOv+x+/w2ELN37kHlrQEJVve6Y6fCdeAEYUqp9/TDiJQ5YG&#10;jSuVP1Q6QcOouvFKgJJuS2cA49P5aJ7QuvX1LEr5gnIst5znMaJfms8xYIhEF5B+Ml+Bay5Ruv7f&#10;ce/tTLg5t+BgbLMwbT/nT7gkKajnvT0ZX8r3x89GGUsVaWSOXai0LPfcIua8xj73sjiOCVAVCQc3&#10;P27N0uwpd5AeSWvmSBOnpXW+JQI7HAdJEB2/kvaINMANglHKRWAN6cl/RBCF+lHGmuTj5CtARqbH&#10;PhQHTtBeWPQT3xN8CYLIhiuGcPW9F4drlJKY3u244P+m/GPvrA7j2DcQFmWswPhr14FLTU5oe6fC&#10;7aQodM3LwkWZItfrdrUGzUPE6SbPp159f9CJI932faYzgyWSiFPMYKBsQ3ylIavyH25s8EI00/kq&#10;bIHEc6RMUPGfM45SLXzmIAbHOgP2ThOYVQC4Adz+7stS5gqwxpXpLXOpQcOz5LuRldDbkwlM5VrG&#10;jiZW4m7fd0BaGCoNrQVQNpzbododH9LhYxF3vlMN6F2wb1bCAoqQvDZvGMeyKM0jURc3JHVpIUNX&#10;3cNAVuiC0+LW01DWHA/SWajY981S7tnosmSuZIZBs9IJlfaQcmvSRr7D6s5aOY3L+YJ33n0X+3aJ&#10;TNWxc/5PdaBci/Pdbsah7bLhnXfehe47zo9n/MAP/ghO3nQv5AYIxrZ7XWsrkaShQ+Z5ccUPGDt2&#10;kWiUKzDjlcDo3gLBsi749Gd+AN/85jfxF3/5l9O8PvWpj+Ef/y//K/7eZz+NZzcLHs8XQK0+dmRI&#10;usGL5Sy7R5vul7OfB5MPlmUNh1Y9M2NXH3NDa8B52wMPt+2CZb0F4EFvbujftwt0KO7vXuOrf/Ut&#10;/NK//mV84Qtfwtf/41/g9as3OD8+QNUyBfpChO+4bBeenIgYbZ2lQXZrtLeP+GzfNujYYcbFeoCu&#10;Uc0jBftulPWD8eL7u+Tw85/zfEqfDw8bto3n0XVuMADScH67XCyqeAysyzLJRNknKwUm1aSF6kZP&#10;OiKlpTVGNe83Y7cZiy3zYc8mnP6/7jxoOHEgvfyuIA0Q2U2tMap93iPS2NDPxXhYyjg2Bg3WzIrY&#10;x8C6LsXoPJJ3+1ll81iFOWbKgMmTdUxnYz1ZQ1NrJGlOO/YdEWTtb9bcF543D+ha19WdGrk+1ian&#10;YwwQnNyBsXmfhcQswTZ2H2eAJbMYBGMwslIpURouQJ22joXNiCnz7abjWKkRQKTjfHnE6bQC0sJQ&#10;Tb1FVa1Br/MOCPmj0WfyAMJCRLBdNggE62olZZblBPG5Ev7sMwAxJ1nIlewt4w2Kl2pzEEH/5Cez&#10;NAo9D4FrIim3A4CYgTOUcUxxrlmzBzYWK4cbA5o9/2lqqJgtYTDlRVDX9GN2QRWvTxSjkckeBAMK&#10;eIkMjJQOlcSZkq95KrmSnhg+PylUhFFRWkLAUUesQtjCyEAxrxrIAt8OJTLmb68LmJKRZfxbGHVD&#10;7zj1Vocj0wpjdfy78cgkDwZqHWgbY/eUP7UvY+4AvL51iRaf9vqpogjl+G509PTHFptkhm9GNgS8&#10;w8CBYlAt3qBr1FRT6CXe14gtRUmZBgIvRtkz4ksM6YoDu8GKC0+mYLcYqRqTiDsh7MBwW8seHTBn&#10;Frpjz6no5p7FvpaISsKZV0RhlzWR2BGXSejr50IDQtS8ddhjvj8VQGCiK/551E8uOAVIqenla4Sn&#10;SxVBlufHcGBQFIpmYjzXWVaBG+nGRO6hRyQ0hxUifUuJKJNoYqmcju6Bh+K00QscKKbzKyJZ2tYf&#10;6z0VJAtJSsUmjPR+FrmmMGbwLOcsTRChEljpFemt5Hl3Kh6EjN5a4XOSQj8NkIYbEvgJUBnNtRbq&#10;79/nPAw+A0CHmk3LFRQqvGTCCmVUmA8Y0bkRRVjxienVTivKeQASj6LMBnjOFMCI8QI/GoV6o18p&#10;6KNcfjbF96+sNRQWYoxgGiNxMSGl/jeNo4UiF55J45XGs0GvfaAawM9FBQ4WSnLEzfpvrC6HjSdj&#10;3nE2kdGbDivWsGNaexM6w7mOBpXu8xWYQ6TgKbLkRvQVa0LLdBjS6j4qEMpbnaw48WlCg4lHkUp3&#10;vsa+Ey0FQcSrEBRVct0oeB7CKIwyMyKcfIxmWwtgYDaLv0HzPDLya94Do3dBcw0QKLe4Q04QITU8&#10;i62m5pM3IAR2Kq5k9RxzlPWlnIJ8v8NDwai7XoyXBd8OP6R/VmM5N4k0A5SBRKxsFaxhI2L+ZS0V&#10;j0mXDnN0hmN3MPIy3pvSiIJzLnXJlXmG5JcZDc9IzqzFW5QeSEaUI517YaxzOhb7y7MAIaZXMTvP&#10;fqUDjg/kvYR34zqIL4EkLh8UuJFGMqpyuKxkhroqm/vzLk8VtAvYVxrWPCDGghNzz4ESacyoLDQ/&#10;Lwh6RriJ7wcwk1GmZERWCdzwbau2PSHcOEOOy+AZzp0woZEPsZTE32KEjnNe6HALA6HRNwZXDDbA&#10;GhZFqqpuGELuW/zhfC3e4T+qHqzT4rjMwSKaeOIwsSavmcXiMV0ZYT1l30g43bpwKnnuReDKNoJv&#10;DRqORNC8R4fVB2Z2kf0QnwzHtTgKQq1IfFCLFoQiUqWjxJX32KHcF1lC5C9O50ahzY0agmRQD3ws&#10;AzmNGTYR0hjw3siE8/PsdGcPmo4495RueV5oZJHmkd/MGGjdUr3Fje2dTl/SewUkDSsCc7I2aWH8&#10;Z43ZdSHfUqg20y98rNVrq0LEmpmdH00abYCIekmIEfoSmz/64TL4Og5BaMwgjQV2HdFoEBiem2n6&#10;TZekw83PdGPE9YAHhhnMiUMZ9YmgMY40ULXI510NqYYbfuiY64tFQBofIl43rzFt0Znn89lL47So&#10;7yt+7ozvSOgvNHyNYYbad997D/d399i3YfXWQx9I/nHtyhT9gU0HLucNl8sFr16/xtvf/jY++tG3&#10;8OLly8CdxY2zaCtaW6DDolDphBcPCmA5mKVbFD6Gl6rRgKiff7HSC8uKm9sbfOSjH8Uf/uEf483d&#10;HUQaTuuC//l//Fn87M/8I3z4xUtczhe05cYyvV0egDtBFNZQLrNxi5xVbSrcQ5Ep2G73zIB9263c&#10;hEcct9ag+44xNqAtOF823LSOv3n/Xbx68wZf/LXfwC/+i1/CH/zBH+FyfsT5fDZjt5/Fx8eLzW1Y&#10;zeDLthssvLzmgBj9VePvNLqOfZixPfBs2jlc+RDJfK59pofv5crPf8trft++XXB/d4e7hwsGBKsb&#10;LlmKCJAoL2GR0HuwPQE8UtlkhHVZIF5XmaVMpHXspc6zKXUjS5wWeZo8U2lIddqnJZhSXAyizk/Z&#10;HWDwUgsnIcTlN9oaXFBg/1MV8hO/vfDN1sv+ON2yCGJ4ebV8buxbRF4DSbP37eLRymZINhHGslct&#10;+n2DiEU8b7sZ2WnQPZ/PWNYVl8tlcq5S/109gnrfvRmmNxbmvtDhL66nZhYfQp6DWq1wgz2N7K5/&#10;thbBk8xQsghtj8z2SHhpxuda7+iwyPadGf0O6OGGdIx0QpiRfI0SJYCEo2Pfd6/njeDx3Q3+a1+8&#10;nMnA0leX9YyPwuWty75hOa3oawuHhTiqPZy32CNAocPKvqSDcQA6MNRLDgLuRLMI8v7xT378F0Kd&#10;pAVJueAUiENQdGYQKgdLoqB+jzgElbY8ZSVH73s8mqRE85mCo/4CjTeGcXuajfrmuHAXSkG+JRXq&#10;PLSTYP5k7QhD9lEZyHe2PNBlxVpvqTMNYsCDOB/IagypezFB4/AhVagK63i55F+2FErUBdZlX9jA&#10;YLDJxRhRz2t4La6xMy3JhBXWiqOQe22fafykAUGhSezcI0iYG5pVaNqe11FJTAYYhayh0HNNqTYf&#10;WEeibe6J5r5N9wYvNcFQYzEJv0rcuDctcOpwNqryeoDTEW5xX8WZ8rlM+FHxc8YPwn6MPRlKmeOE&#10;ZJqKnmjZtzI/0g/Con5HmEW2gMMqdmOMrFVcnylzYPRT1qH2NSmmZrVZPAXTpoVxuw4fJU+QZ4CT&#10;PcB79iCXMWL1xWhW3j0x+vq34zejZ6a3FgGTD0aDWUj5N99X3026Fc8L0qEEM1pEkQEBKs0x+keh&#10;aKYhiVtSwEW4CMDSI1TwtBhvoS4spaHImHuDoKceWtZoBg54hnRGbVdYsszCfH6SVrZu771GM+Nd&#10;9aMj/a1gjOOUe1qjsIIAFL5CJfn4joi2qGe0/it5tut3FgmWz9SaxRkp+pQX1HdTcHpCExx+YSDi&#10;HJVzKu9tCads4OKR3L1GzcPTuYvDIlLeJebN92UzU6RhsfLYMD7mGhK86aj1v8rfNneeG2vG5Yo9&#10;jYqosJlpNxz/HBwlmhxB25Kc5/5bUHNxzBYaw7kQD2ig4amQAsMwGpf9DTzhx43RuZRCTJGNdPrF&#10;0gNnOUJi3ZSx4idgUOhNwJ7GdMm9FQkHb+5l/ri+nfimBTe6GS1oPB1agFv/LTIDeUjSRAeNJkxG&#10;pa2SVGRaDjIyJOBb8JN10SNVlFRfFdl0uFxOxyqriLNceH6eQK3ixkFmrnwpx4JUXl3OEneU8C8O&#10;1okX8Ydw8fvp4K98PIwkZe3VyVKXb7jjyivSAdm64R6VGtKZmrnCw5WyE2lCGvhjT5T46bwtIkZn&#10;mhHrU809ANyZFsAr8648rNCDgBGjfPMMUtbZh4ZsPKoMXPZYhOEcFZbEgrIlQNCl+SI909h3xL5z&#10;uTXav6JP6iRhfI9AIk28dZoloAPcZTsxKhh0ljMthuGYBelpbgIAKdm4pHklk+AK3RaxbBmWyVoC&#10;FwreKKLRYdgsnwCOpRMU0bTd5xzyiq+XDkbKuU8utT2E0wZGfmfZH3cCt4be7QxGTWcxQ0H3hrXk&#10;r1CLmNUx0JoZInoXj3RcyvlEMZSY7HjZrDauNIsA31w3a00tAndpMANzWa/w/bXRse8DccrvH7pH&#10;zW8asEInUONki2eAACjR6MTtgebOb5DWFv5j6FD1JCcFKlCvJ01HBMsVtNYddYfD3p7tveNy2QAx&#10;A8fuDSMliG/S7tDTFN7ITfDm7g3ef/8VHh8fZ16D+flrV19XnG5OkCbYzmZEO51ucD4/4p1338Wb&#10;N2/wkY98GB/9yIfNubEsHjDGYLsyL1BfGjH3sRsszKDU0NfFa7MTtA3LulpTO1Wcnj3D7e0N/vRP&#10;vgyo4mMf/Qh+7uf+KT77mc/g5rR62YKMllWx3hH7tkew474rujexHLvmOfMzuoiYQ85xogEY2+7N&#10;Njcs6wnSO86XC4aagXxrCt13tH1HH4q333uNP/uzP8cv/8qv4t/99m/j/v4BIhbB/uL5C9ze3pSz&#10;awF4l8uGbdusWd/5nKUeVD2S3wzfY9+zOXIc5eBw38dVKSvK7/Wz73esv+1r4gIwnLng4e4Or9/c&#10;2/6uC5Zlxb57I1sgMjfNKG50eAzPJKm6qO89HX6sqd/c2cRmtWn45ryKno3K76ohvNCB8pjQcU4+&#10;VJbKJBPyMQaWVJ21jg3N7A/ywcjOcfk18CScoikDGkjNOMyMF3N2AsvScD5fghcvffEGlDpFNUfJ&#10;Gadjs2ynRjd9T8bYS+1va1a6Rz1760kgEGz7VuQ/yrIocMgMIhr+GTl9OW9RnmVZOp4/fxZ9GhjI&#10;6YAIWhlyotsuTidzCqR0rZlF1yXqo48xcHN7E00zrU68jb3tO54/e4Z1tc/YW2J3o/vjZcOzZ8/w&#10;eD77XHxOyOwFg8kSOOoKAgQMOoLzIYVoj+ynfR/Gu67I34mocAYZN5FZ6pP7J4Ug5CKTUixavHZd&#10;pgJmiJnnV+efGNv/r8dX8L+Q1773JcnsExHrgxRaMNFMzcfj2RgifqT+ejiSHKce6KeM9cpH3/9V&#10;1hTK4sG4mGJ3zoVeJzUqGIIODdRsRqHe3VzJmEbeN0aJiHOjOOs+ZaTcDImYp/2ScyqfhcB95d7c&#10;nFQupu1AolIIyY4oEwkqCrPy0BM6RWg64l8IIfzXf6c4k7wgx+f7FNNwMf86ze95qT65N/d0ns8M&#10;/5zfNbyucJlOxsGSEf9xbK4ztZoCj3k+HGOaa51L3E5ibDSkfBKKKOd8PDozLjlR9J883znn6w4b&#10;fs+5edSgYoJfdSbW6LQ611yfxBffz3nX+F9lcDHw05sQ2kSc5YCBSETWEfrVoFgNJozaT0NYGgeO&#10;V/3sGu7G+IddKibE+G4qYw7+ThrAd2g43yK7oNxvxjqm3ObbKrbFWTNZKub5dH3H3YytjhVU+lDx&#10;fYKFv0cdGed9xFM8jrkUAlN5zvGDiflc++EtEvcdjUbB22KomVdSyGIkeEbVIaIcwmhUntU6Pid/&#10;QNcUvI7wLzt39YzWf522Hc5nnIOqyI+n9LPu83S2r/Dy49wSn9gzgp94XVIMWMmTIlj4OykvtMBd&#10;nX5i56btLIY17lmlM77HNJrShFcCZmx2FZeQe2g0IvFq6tuicxPsgp5lL45QIj0lV/coVj0+N9Ni&#10;yibR8qnw54RwGSPOmafcHub2vUjuZJyVAuUjDb/6MGZkAA6oc3zOI2fkmD2oziuTW4ui4MI8rB5e&#10;9kHYOpPVYjgmry57GZUv/TtDg5rd+dRYTIWs0gDWao73+j2GU0+dhUfkkYDSxAqm8b7brk6KNt89&#10;nSUqxwUyV5ic4frIc2mfhl6TzcLr/Y6/Y0x/f89L5pty3HmfD67q+EZR0ZUrJia70nwwLtSJHd6O&#10;NmGYyzlFjvt+1iSwyFHuIfHm8Cq7V1CcEogPE9/yM5tCGrHnBWTT0tRDrvwMDQKXRl7AY8fjp5Fv&#10;cg38j+WdROwm/zk6BJ+cGbJPEuVSnmTK5sSVZ33tGbNmf9c+DIBG00sRifqsgR+EXwUZUq63YdMg&#10;ZM6iBUEdhI4ryfGrXCHiNeT9DAYdmR04gYutoS2ZxZHUjPKVfbL0jnVZLMvJ4bx7HeLFnQe9t4iq&#10;P8pGwx0PVb7fthHlBZJPVUPqByP5zbNb3Nzc4PZ0g9PNDbbLZgbh3RwX3/jmX+N3f/f38M477+LV&#10;q9cQ3S0zyLM+xSMow1CocxYIZV3SVJau5dUgeHwwI3LrHS9fvMAPfvaz+PCH3kJrgrfeeoEPf+it&#10;KBNEKURCVomNAEsOMTtPVUpw25Ev24+oh6BJ+c7vY1PmZVntDHXLJns8P+Bb3/42fvf3/xDf/OZf&#10;YV1PsKh+wfNnt/jQWy9wujnh5cuXePbsGdZ1dQOkGeE2j+okjOiE3LcLxrahKP04Yvh3YdBXLiLP&#10;tTH+/3Id5xYnC2O74P133sXDvRkSe1+xbbs3vRQ8Ppxhkl4LPV5V7Zx440FG4O7Dmp4C5cxOl1yR&#10;d57ed6T7yaqcppWnbCop+F6VvQremX2Hzt4ciIERhot0qnl2DTPWhBkEZtxns+FsvIwsywSJ7Bo2&#10;cWyegaZeXoXZ3+rZGgwUZbmeenU3UqtaVhAjsNWjvRmUYU4KmBNU1RpZF5nDf4OQ9qtnVPdSpUFa&#10;GPVXz1q6bCzZkiWmINnIlg70WhJueGUISNKLurfqwQG3t7fYLhc36rdpros7y2yf/TvKv2plVB7u&#10;H/DMx6jnVuGNlrfd5H1V7GMP/XSSd4NfDvTmDoDe0T/1qU/9QpEoYkEmxPq2PxH+6flpQTDrpSAi&#10;8pnmZ+MoaFbhuT48zXyuF1gZfrWWFKGnCsrxu8s4Bven7tNZyQAAIABJREFUxyi91Bm1EAfpAMTg&#10;73HX00OeNQB1mht5afpq5rXWLsxOh6abrsjmMbcqrOUXda7+cptgvCThdUXwFo/+LJEUVH7tCTLq&#10;usY0XkcaBetCczYHAbjW7KpKjTCWoklp1PM0VVfFlOkp6lpzhp4wMQGFXqSqUPPbalABCWt5KWfS&#10;SiKqqoaBUSCe2u84BaZL1zXm+0IJk8o09LglKYBXWIXiyfMaoxquFSVXYtt1gndE9AV0EMpdrNd/&#10;D0UCLI2SjoOjjMBzxbGU7y4M1CIYLRWH5RDqPtkyNLdCrKs5VToNDuBpmv7QE5Qua86PNOdInJsU&#10;LyBJnOaZ9C+pXB092lUROP4OZApPoHqFvcTs42UVN9RLqZD6AE/TpidFSICo+w0qBBrvr43trDGU&#10;GDMKnJkNGeKAPQoylnaWCnF4qNV5SsCCDLWbEtU2ZF1izTXNmB7/znxjhnve40a8YancwnN1pJNJ&#10;zGNfIooyaGM5XzM7LN8f6RlpC2IuxzXE3nL//ZhWQ0Wy5gM+FLpy5KFy+C9IQrk3Zk9hgZ/XtcS9&#10;CbMQhCYFHSk0+bjWqCej9irvzLIReW8o2i2jxWv95afXk5MciutshGK5Ii28axAygaM0o0ZEc8Ag&#10;9y3z4PIc6hheIizPHmFnxpXrDccpa3B8iwXQKMtixhZfP0oEPmcw7SOmtdRmbbUpIc9yPV/Jkrlm&#10;PNkXZyNxDhKPUPaHQPf/OaFUk0zts1ryoqyFWF93lvxX5MCLkVGbwcNILw/kYpYWbE4ki4TmAOdp&#10;8xPOhWei8oQKIHHeVvYg9//6foM8EnL1piAJhG3Ag+coDZedN6hGGQzONWBHiPneBn9n9HQ585lm&#10;qrkWTajXutlpTCbcBd3rMvXe0b2UQ/fSDr13tL66YQ/IusCZPbKUiG5IRjBxPdE4l7DpFl0uvVu5&#10;icqbjjRN6z45VEL+tX9Y2qmW4Yl953nhnFmKSLOvDCPALSKcGZM+tksqudFS/5n2n7CPvShy0hHu&#10;nFpwPkbIcXz39ou0CUdIe/iO3HOW5fNMx2JUDslJTN6iOG8nxmUoVQwGSCnXMZ/tnLSdy173VDJD&#10;gM0xTS61pstWyiVppr3/ADPM/MVutbXsgxms6aIEEFmRw9ffciPse8+OVq6JNIRnAq3sBYJut174&#10;JPes09jZHIVmx4oZMZ1/tjYZSzLjxgwHFjXesaxryLC8D2BZigVjAPvYAq6AOt1L+KFJKbfnuj/5&#10;h7TIyiOt6K2nYNyaRaGLQLxc1tK7n1vChvKkTnhd8a+5Dsg6xB0SBuxlWXA6nSACrKcV0qzJ33qy&#10;CEIahjjfbdugfUA69QrB0lsaq8Qijq3hKrBtO97c3+PVq1e4v7vDvo95flfsHPWSZtHYp9WMPNu+&#10;4bLtuFwukZnz+PCIr33967hczvjcj/0oFMC6nkw+VQFkgUi3PRcAOnBa18A1lkEgAm4b5WYAaDbG&#10;2i1rQtWycNYFerngO9/5Dv6P//2f4Kd++ifx8sUzdBHc3T+AegDLYGippz2GovUVl8vZ/x5u5BPA&#10;+4tsKhh+PlXgtcbNcKci1qjS8XyMge2y43J/xqv7M37/T7+M/+tLv4YvfulL+PpffgN393dQ7Fh6&#10;w83NCctipSHgeHtzc4Pnz5/j5Vsv8aEPvYWXL1/g2bNn6M1rJ0NxeXy0yOQwgF9hxo7l/2nXcZwi&#10;8/ydXB+0ru9+Pdzd4f7hjOfPT+a0ww5gYBtnNHFeLdSBrB/AdtmMzg8vh+t8j3PYty1KegAAqBMD&#10;KVu5bcQ+Sv6XPDpXlXLPSMP0wekDGEmJhtutfuFyVpHfKOuQnzDDD0BUOuit4+L17HnelmXBvu84&#10;3ZyinAmzR6DAtl3Q+8mycYY1utQSkcFyeiG3eok9i8BeYl1hoPWmkc+ePcO2m1F6WdfQr8xgfPbS&#10;Jd5DSEymUs2m3FFiDJ797U0Bu58pK8nK82z0cwS/s3lS36HjV11+1jr3Jth2Myob3IzfLYsZ9Idn&#10;yRGeLJ3D3pHLsvpew3XGxWSCxqxzz4LavLHwGNj3DWvvHuCqwBi4f3jE6eaEx8dz8sfAJ1+/wCPu&#10;FbenGzw8PmBZLKK/f9xrhBP1JqM0DMoUdgBPjZH0FrMZTDykibStddusNoDicxQXBDLGI+W9SG8o&#10;yOGqrG1Es7m0xhqNRRFBMtSq5NWIIFM0NWroML0slVJgYVdY0FCWsBDjAT6+/d/U6uaKDhuQWMXg&#10;qtigCqGhkWWKsf2Zygmpg1YAIQkJCqyOypUK55ufK0paMJUlGm5FwnMkPicl4vnh2tQIIcZAQ/Ou&#10;tdxXRoVJ8ZxJKAwR3DIJ3qls7aNElamCiXahOMbj6n9qwtzH6QVmgpYe7Hi8wknyI60KT7lTWkTC&#10;1z1TILpdB/Gvsn7AlNuYpL0qUdNV91xCrbO6a0pDRE4uDVyO522u3yZiSsNVI5JSRBBUhfnI1jkH&#10;Kkc0IgGamQAjo3FtHFcAw/gpESVFQzTxy2DVPG3ZYCAUyMVX5sfSGK+lzjfpCCOlv2qKMtRyFCRF&#10;ltkYlgpIGFFESsp04ic7MsPPbjQ4VTWB0BX1MG5BCoOmQpZ7Ia0FDbGtp6Lqa43Pw7QxRcNZY6GR&#10;c/IDHcqxX8kU3aCmzes1tjCuiNdwbt6IKt7Ous4MnZ/2ruA9Gbwg0tisXjOjRwRZsxP2fmnewM03&#10;S6W8ua49WZl/iMgg0lmBzv3JKCqjW+qOEvVak8qhypgShhD1MNJw5U0S1ne5KuAl6TxxJslOmz8H&#10;j37usJM3w4VQpAsMYq32EZ1YfCYgF++USHUX523BjwQIx2XQrGLk8r2HJG/mOY1SJyU1mWPaGC1q&#10;6DXRYmiyfWfdVGuOWRyNNUMMhA2VUkwCEuvI1jqXIm7c8PkYN3D+ohIwtDQ5ri8/56tZP7SFc4g8&#10;stC+6IWRspMq0Cj8VwNSzN1rPZf1GekpJ0CtKU8arZKHULZKFLa5W7PoNB4ZTNN42bwWIo2/LuEG&#10;vrKJItMKWcqEc+I5Z61e0vfuc1hcGTY8ayEfsexVa8uBH43pnCi8TnmwVK9D6DjWe4+yWlFCq6T2&#10;GIyG08rmNUttQ5oqWCuarnEV8aY5fkbKoYn+BUpZ1krMSDTiqZGEbgh0OEdwQGCgjd3A4Ii81PGd&#10;e15losBHRtkofJ+qAcnfKX5s6hl2gxX3i581p+sSuFPCBGQ6es67MDlU6PDqvXnEpdXYb5jLInUa&#10;qVvWTI6SEUuWu2CzdgATTeHa7EyRVxs8upd0yEaGyY/E6wzzbCS9RfxO+cHoQIlcb7amqAM+fdfT&#10;IcD9gpdDGQPbvvm/1g2D8jT5T9D2ylcnaAPVaC+Hz0EHnsNjuOIJnhNuFvGQeJEkCCxEwvOTQQ10&#10;WvF1Nt9w5PkZFp4dO4Rgtgj1jaYwgyglFtJYsc+bR43yrCnLZKmdy+A9hLMsLpN5fWGNEwUadnlm&#10;7O8eMBQYLdl1RHNj1T0jDX1/MOgYVYhkCQaDwwCGyzhQPyoa5ad4wkNXVA8E9zMjqkDL/hWqiu7v&#10;ogy3KxvS2tXIm53mKc/Fsji/kqnc5M3NjclvDofTumK/PJohYvdIRqcL227GpbU37Ntwml2MDj6L&#10;pul8UjFQmZNrwT724CEWpdijfEv0QxAAMIORNCurEb0VWMYCKGeTa9qxnk4YY+B0WtHXBVAr6bCu&#10;VlIGCq+ZvqKJYF1OaEgD8u7N4KT7uuC1trsZq5dlxbKuePbsGW5uVpwvj7i7v8c777yLuzdWG1zg&#10;MsQYscfXL/t8vT3h+e0tFIp1XXB/94CxaxjoBebYeHg44z9+7et4vGz4sX/4OXR0SF/Resf9wx0W&#10;r8Wsutn8YTxbib/iJRGaFF19QHUHRLG5MW7pCzAGFgDPnj3Dhz/yIXzucz+OT3z0LTRZodqxrIqO&#10;Bed9g6wLFnRAujfyW9KW7D82pjlUdN88k8F4x+VysXrGYmVyHu4fIG3B6AvWZcH9wyOW9YS//uZf&#10;4S/e/g6+8MUv4Atf+FX86Z98Gd95+9t49f77eHP3GufzBWNTvP/eGzw+PkJ1YFlvQ0ZfekcTr7u8&#10;dLSl4eb2hGfPbvDs9gY3NyuGum0i9Lb/mldIQ38LY/+3ufbtglfvvcHd/SVksue31niw9wWn9QQF&#10;0JuV3bDtl3AYipeTWJfFG5E2ZKnL+To6zuF0Tz3iLWw+MDpIAzaoz4Sns45lMlvvRklDfnXnXXe5&#10;Z3eHSF861tXrTrtcomo4SxsPgKDxLAvSmmDfdpxOJ8NLN1KbLN0M33VgWRuWxd5pkeW21t4X7Nvw&#10;Wuhweym8pA9rqxvNU49QZrQ3ZQf73rvTDcssaQw6YFQ1FNIB9f2Bihuqjfacbk4QsTJHilFkW+fh&#10;zi91DNtzL61kfY6cBwIWyQ7jRfuwrBly+gaLfB+wvgqEcW8NfTH9iba0dVlgWUVWUmVtDbIY/d73&#10;DX05gb3YaD9YlgWtd6ux3rvLK2Z/Jh3Yth3PlhtsY7PPXE4hD10cX3oDzmNgWWh36E5ly6FmYfhE&#10;5BmxsySKhPBAJLJ/4d4ERO0aDUPgUamb383np8jS3tDcUMIUog9mShxDp4mLC772hwLa4gB9P+Qs&#10;BehUws1QZIo1lewwRqEKsnUeFBIRilM1glOLVinz5UuvLzTWkIL54Ra+lzDlWg5jKsoaOUoZbw8l&#10;jYraKPvELgWItIsc/hi9zRmlYm9KcoeABkot9/mMlM8mrnFfuN3eVgDqTf0C5oc3w4X8cNyF4pEw&#10;obIQ36tFlHDJzWtkTQ1HaSh3gcWkYgDiBnCiIFK+iOcJayeYsQUkiGV/ImVB+eiA7uao6B5VIWAX&#10;5gn4hxWW33h+Dwd+jrIs+xN7fYAZVkC2ohhc4Y7zC2L9plNxbXXizhSh0JbqR13HE4N/QZ/qzKrn&#10;jXQpHWo6fR9vL3+bg6jMq6wzz3N+d5xO4qCdmhbPz+uhkEBwPIFZeb/91qKpjyoV+BSY52vMhF1b&#10;GZOIR7yeIwt9avl6R1q/tRjOWsw94ZFRqAIErBhtrnqYaDm8Ge9EpyWN6zLNg8akdPrlQRH3Cl91&#10;DiFR0Vf0hD/Eea2Q5JwdxzLrIw3V09+FBly7rs8tByKlyrELDogUeOU7soZk4qfxoXIX9+/K2xuj&#10;pIN3HWiWf8poeiryeZ74d74rTM4TMuV5qmunoDo5x4MfaOzLUPVILp+VsuSHTmMml1M3wByzDxzW&#10;avNUycbCU+Qe3AmumXFE+YXR4DUy5njNpysW5XinIUDzMxPrSlS1WNQcHxuRqeePaHFKkI40Qdfm&#10;98NnkLvIuUY2G2sl8j/fOyMrhfcl1OMZqwVttW4FwKbWC6I2Mgp+LXSCY0LCWttw3/fkD0Kjczri&#10;JxwqtOboygraMNHP8pwDK2AH8glEJPph0Sn/4sg/NHk6aGyb2ZvURfu98dY6VuFn9lVmYkXpt0Ib&#10;+Iwgz04a65MuNdJOz7Csta1Vy9wL7WTpAe7lqa9xLix61/ZudR5kBjFGLzkOFSfxk0lX4MY+yfxx&#10;vYyozTQ2+FU+z2CaMeTJ4/U9x8CIhEc6v6AKGfDyB3uc+YQZh6i0j3MUHGl90GbSHRSZAs4Dg5dI&#10;WecBTBMk5cnn8WyB00Ry9emvebYBDMrYCujusp7hzPCbA0cnCTFnhaAh5XWq8bc1P3X648h6lM2C&#10;Zh8n7+f3KFLFd6oQpTGWAosbWGDEvJZ8qiCs55yTteCCsg+6ANKM+TTJXlvxLAxPJD9rHMADZWpN&#10;+95SloJk+ZW+dugw46cqa9Za1N663qC1HefLGb0J9jMg0rAu5pS6bBczXLhwwLKXsdOte4O0HSId&#10;tzdL0KZ939F0oK3N6+AObNvAuq4YwwxFl/PZ63k37OOCxQPOdAyPHh5xlgjT3hYAHZfLxYwWvie9&#10;A8u6QFTQO7DDeMj5csHptOJ8OVvQ3babocRrz5rBKJueG9wVt89OWJcV67ri/v4Op9UiCR8eHnF5&#10;fAwdP9SwD9K/fTfbsuL29tbKDuxmQFrWxaITQ/Y049Pl/ICHhwf8+m/8Jpbe8HM//0/x3/3Ij0I3&#10;4OXtM3MWGaN2VN0n3cEaQWrArpYiUFXovuMyBoY7wNfe8OM/9vfxiY9/3OqSiwXRXC47VM8AOvZt&#10;oGGDDo+e1wHZvfSF2zlMhmJUrgs8IL1LfiQiePN4Rusdjw8PWG5u8N7DAx7PG/78a1/HV7/yFfzW&#10;//Pv8JWvfBXbvuNyOUN3a3y57Tu288BjP6P1hofzjnfe3aF4G711rKvVXV5PK6y2fYeK6eX7vpuR&#10;sC14+aFbvHjrGS6XHQ/3D3i4e8ON/C77+EHXFaL65PPvd9wPYl5/F9fA9niPdy6P5hR6fovnL55h&#10;UesJoF6H/RgoVkgWtn2zILgdcbZJ+xlEAiTdSurnM9CUfimjAAicutbwEmWMWmVABREbZihq9AhQ&#10;izJ2I+jQge2yGb8SK2ti/bdygKV37MLMiIHz+QxVM+CS9+/bZvcNtewT2hAO/aj2sXv2dg+YnLfN&#10;jOte4qN5ZLsFzpq8tA9rJLkPxdg2nG5O2N3IDjhbZIkTZfNjYGkLBqwRZGvWVPLh4dEN+MzaPcBV&#10;FWYTsLNPpyZ873UMbA6n1hp2GK9heZwmgoHd7WUL9nHBvrfQldmzhE754Q1X9x1YFssciqCBodi2&#10;MzKIB1AMXJzWG/4Zj7tsGwSCN2/OWFard997wyIC3Qc2l58e9zNubla3kwkgO5osLrco2iJYUimg&#10;8FUvA0Z4bcRLXMCEzqoIVUOKSA+B0HEyFbEDXdHyXJyKmERKSl0Eu7jH2Y+OBxPGrdaFnL9rCFaz&#10;ZCdRI0t83om4c92aasAIRYmUgIqbHMYosnulvVSoGySVYz5flHsFzP0e8LnGh0k6MO1Yrd+ZWiVi&#10;wwFYRBxhfdi/NLQiba0e8SsUTFVznlUSV85VAR0YQxI+wnkWhaBanWCHyaboxC1SLNWFYPusvpaG&#10;hzSOGDZ7CweT2XkP9yS69fgISgaO0hzWruFrI56MfW5Y6McAAif8hANgygIUbQBSSkFNhmHVatPO&#10;LSuKRI12CQM58ZJqhrrAogNDPConMRZlwZkW6h9VAf+wJfl+aMCaMBpaDE6g4Yaw8bmpQrEbzvmc&#10;eCbze+K3ZJqrK+S25W7SKCm3U+3MmHOeoaOwMRkdRDC5mec7U7nivYB7LouDRkngcwQ70zrBkxAm&#10;TKcatsjPaESr9Df2bsLXel35UOuK0nBpDgszo4nkeGWlZb4Dqoy6VjDig1jK6FMW4fWte6JMp8Cs&#10;sUI/PEG5BkbUGpuFRBoL3DAw7YovNEiJZAMfN3SrZy50jwCN9FHO8zBU8BOZKauPmvcHPOrzAxPK&#10;Bc+QJ2fJhkhemvSRNDmJQfIcbpZUVhGfVUecTb7O3uYvgojYAOBZF4WuMosp/i601+GXRjBBlq+x&#10;N1iWlUcUQ6YoekYg5IaxnBTpxlP8tihi4spMv+OOkEvI12A0l0J0ANKeKDp+0GfBPu1TQk4DTmgV&#10;B9TokQvOBDdlYHiPDBs+a9HWlNC0j2niACjXFGZQ50Gc05Z8UQC2YOP8WpTQQOxXNC4UgZYsNIPZ&#10;yD01NIhspqGCHqXnSAe9nBP3dlBJ5qf+f6cZ1qgM4fznGZWREf8K49Ehl2g9SoqmCwCNyDwa8chF&#10;ZuSZz2o1nDGyscqbxKnpSLkDL5rvlANHHhfRoXw4WOFMvRPhtIxQeAfR03kvz5+tSp6Ow9FjSmV8&#10;oeOGg5cTWkpFZERz8rKQNv0BNuUzet+g3oiqe13X3qxRWx5H5wU6AM9IED/3EVUditjcrDX4BBti&#10;Hfgv9zCpR6GrCoriYATxDB8cxiLcrwShgOclyzPlOyiLWStu2ffko2pRc3ttFk+Z7YCjUt5x7apz&#10;evIvR6FyuDscPmCseVx7e56f4swveBvyjBufnzimkXJilFFBZsjYT8OsatubmSebEcfkuQoMxR76&#10;Sa636ibq755LG2WJDx0j4GMKfQbu6KjzU+PZXJ+avZqOJxH1MpDZH0WhCRsfI9xvOsLhaPJFg7YL&#10;9iG2V6NlbWwHtcf3eYSdAnSeQMNppD62yUAWBV37oOgY6OKRebvBalk6WgN037EsJ4zx6BHGezQ8&#10;BDwbullTSZ5rrqX3BafTiu1ijp19WFQfHbMKhDHFjLE72GC2tayxbY0Yd9fHBRgeJLB4c7IuXos7&#10;L0YMNjFnXF86Hh/O6GvHdtnRRXC+bOjScH48QxXY/eypIuqg75s1gNsuFq1K41fvi9Wn9f04n834&#10;/d577+Px4YyHu3tsm0XJlsPxPa/WGm5uVrx8/gyvXz1gqJUOyGxXN8BtF4tUl4Zv/fXb+L9/47cg&#10;i2D9+RN+9LOfxXnb0NbV5DqP+O/u9KCMpSIZlAYzBlmdX7t/cYekYqD1BbfPX2BcLnj57NZKjew7&#10;ZN8dPy0Kt/dmMlmDCUrNzqX0jm3fg4SpWjYDcWBAYw9rzd8hlpmh44KHhzP+P+berMeWJEkP+8w9&#10;Ik7mvVXVy0wPRxQFAXrgg0C9UdCjVkCCCP0n/REC+gUCHwQCEkSRFEWAnOEsFAeSSFE90z1LL9W1&#10;3Lq5nBMR7qYHs8/cIjJvVXXPjKgo3MrMcyI83M3NbXPzz/7sJz/Fn/zpn+C3/9nv4f/4v/4l+r6i&#10;NYONEZhOmufJILVKxbZv6G23TYUuqJPx8H61vuxftTi5Qnm9XC64LDPmpUJ68az2jrv7C+apYls3&#10;3G6r+79fD3Mzrm+Wrcf7volfvh0//X93KdAb9lvD+9sN696xzBOWuWKeanS39Y7e9gFj4bK27y1O&#10;QsYJJbjt6wFjjbjI0feEOPROmKRuo7oBpMoT7uPkc1xUC8TppnCm7c04joxadjy1Rf1nBSEbpjpb&#10;fEtNThP+Z55m4203T0op2PcNLBJaSsG6bbgsF2wbN8+swKVBe3Bc6npBwl5U7bZ5J0w6oDzteP/V&#10;E968vTP53QyjfJ5ntLZDIahSzY4r4hAnBmfTevPTJ80zts2fIE65+rzoZrK/ufFUMYUPpbCE1/12&#10;i2xzOwkpLjuSh+Tz2nqHVEsJUtU4qdf2HXWejRdaWm9q/kApBdM8eZZ9NdEDy962Uwb0BQS975Bi&#10;gffuOqfsDVOZ0JrBR3V0THXC9fqEclfR9w7CvBKurveGqSwOS2Mjaa3hcXvEROfhxXF8VxajqnfG&#10;BWJggxlVY5BQ8eqzlrrftUe0x/yjFEzPTkgsCMdz8WvvHRPc+HAjkMfSXgSJbBVaV2QE2uTwkuxc&#10;5oy1w1wd+mVPKQQFVQRd/egACkQLAFbbHTRkO/lsYhjCp5eZ4Udj+5i99tpli473J8swPWeY22Ny&#10;Imh6Hl8aMwO5h8Jz2j0YCZRDoJg84K0HEWlSDgEw7ju9WTV4y7K9NIZgWdXubCangOMHGNzQ8Van&#10;AYVxfk8XmMGaujHwqB0b8NBTn3Efl+0ajlHkQHXs0Kdj92BQKAttcZB+rYhdU85PjE+CJnxPMqNT&#10;IMWMIktT8wI1vt46gEqnOxydDyt19xe8T0cjgbOnHtgfgTZrOxKOO5efFyhRhwopfaB40NGNAEyi&#10;69ewfM5YZNAwrzcc1pTiJbvldfFS6AQeqdJBeekg29dH/mN3zNAdHyrUg39j2JJ4J7fJdqMqNXxu&#10;E41AB0npoB7HzaPXdIyHwz+ynmzujDNCVAgNkJQVH05wWruM2iA5fCSvCGvrBj0sUKrgsS/bCdK0&#10;NjjO6tNJ4/QUyEiizexzBphLGPvckBXwcXPIFDVoGbQ6TQJX22FtebBjZLWWWCB53Y+5htPLPm++&#10;202c0mP25iur8PWoTfDuIcM08W4sGTewinhA8TBGa6SIRECvBz/kdVSCT5Lojnu0E05HvQvieK0J&#10;tkVI66G/CDkQ88AM5RjLMfNyBCMk3iHgxuZZN3pH1UYzjlu/vlaHLKWlo+gWt0Pw9SvzYO83fZsl&#10;cVc7DRS6DjyB41tarrNGoH1k40e2RfqcV2wMCAZ8gUfxa5YppIf/pYqgl61rH6sMWIyh/e0qecPC&#10;FWAEHYsgTs6RFpHCOeymLEqDH10tjXoNlBV9jNfnDW44U8/laRAMR3vYOxxB0kMngT/WHDdRk6wN&#10;wcW1nzPsTbbGcgPCjsq0Th0MemdbyxDbBs+S5yIgJsPOCdpzPGd7KWUOs18ljymmx9cTT57F1wri&#10;yxeBn9gwt4O6ojCNl7QkLrFDjBTHKp69SFmtdhT1eHkg2OezgkFl5z3P4DMok+rH1tMagABF3bmV&#10;IAFD4OeNo/N11tdZ7vqCMFnX+VlLeh3RjwiExwycZE9Ms4LwYd2PSI8s4tSXIK0cup37eBrJ+KFJ&#10;bwQvez9NaSeZi5MSNqga9TUYm3HdNqAzXMqBF8nr5N/E7yoMgp//cSwlrRMOgavVC926A91h8k1O&#10;WPCUzcPuHckSH3KLRl/t/xa48fOhrpuZ+RdZiL6xpl2hDskRSVa9OywLoapMTlHuNWXSgr1L3F4U&#10;DyAibUgaWhzX06By781rSyhACAdhKgXnwHiKso8nYkotkCrY1z2O62unnEcEk2sVlDJDV1iwGH5M&#10;XDu23TIedW/Y+w71rMR937CuV5QyYZ4niAB7Nwzgfbes233bDQs35t43gCBRyNDWkusvjW23xHMj&#10;sYQQYHtrjn2rqLXg8eEJXRWLKLZd0Zu9V9SC+QrxsZvMaG23DPHbChEbZ6nV3m+mIrZtx74/AlCs&#10;64rHxyd88eU7PDw8gBvoPO17vLJcPl77dsP9/W/gO9/5HrbtM9zWq0GEzFPIz947bqtlSm/rjmme&#10;8NOf/gx//3/5xyi74G/9rf8Kv/b972MWx9dVx3OnDZB8HE2LQUpxXja72BEL0Lui6YamiqkzWCQo&#10;ooBUS7YTC2RNqKgo6GX4IX1vQIKzsc0f15dqWa7oR3rYxkiHbhvKsuBp2/FHP/4xfvjDH+J/+0f/&#10;GF9+8Q5Pz8+BbTwvM7ZtR9sVtXqwko6k2njqxKDvw1M9AAAgAElEQVQlt75tRe6tYVs3QLsn6pXQ&#10;U6UKlnk2KDMAKg6JUyu21nC7XpN9fFiYp/k+f3fWO0lnHqyX/PmHrtfa/zd5KW7vv8INguXuHh99&#10;/NblR0GpAo3ERjnK8MSXw108FsylLd+p85O9ne23YecUk5uu+8zWtJMMfCrulxGjob877CuX19sW&#10;urtMMzpaQAgCYnGhMmDrtm0F5jk245o2FBhWd2RF+2Zfaw3VN4zu7wxCxXDAjXamexHrpwK4u7/H&#10;vu8o0+SFRzsYwL7c3aG1DbbOHItbrTjpslxQJ5MJrdt7W2vY9oapuB2qcPlZB+73tjnM1hTUo08B&#10;AG3vqDOLdCL5ZefNCNOD0zRhXde4Z+/NAuCeYEH/oe12YmCal8P80sWxGhbV7UbjJ+07lvmCrrvH&#10;kc0CqOaOQFw+Xq/P2LBjXmbszWoYMH7ZWkeFxRxa2x1yxWCqb+sNparJKGGwX1B/8Os/+G/D2PTM&#10;LTrxY/AAUHyXI0Lm4GKnQ8ij+Rx0p3FRkOTC2Bly8zYRyXpimKHMzLF3KRcUbLfRFtexYNdB07KH&#10;PIt5eJvjtxV4i2EJj8WZZZ7a87U6xq76rACA1liwh0xVEQjqgDuVwWBULDmDJjvs4vSgkMnG6EEU&#10;JwuxTNWd7JQVxnFkocPAiWMax8JJTitEYiNhZEW7QSoIeuY+DYEFNxgHBGl2zKLrybHMzh+N12Px&#10;PJgZrfmNSH/7k5HBMehmxvUI2IinZ1MZs7AGQ/KiOirP00tQ9Swqpx/5uARHmmF46NDAAy+ce58D&#10;k8nk5VAjQUhr3p2BOAozHIPY5OBaK4MeEZrxrozgoQ/noK81fgQ/csySDXKNOVXVOALFNZtjU7a0&#10;y2jP6QPHCj4EfRgs8gfHGvBtCBEEJjRXrxwhX4rAKyZrZMTFGHNqkrDojwcLkIJU/uJcJVnSfFUq&#10;Ge8z3EmqMpwPTQq+RqbmWMcl5mA4s8hr4BQIKuIYYAo/XQC2ONjf5S135KUAUfSsS8DygOu9jMAW&#10;M/bEFZ2SuMlZizfSyXPHx4xUkzfmLwigExg/CFkeGGZkDwn+sCC4G+b+jMLlslelyPKyOA5sSLaT&#10;DIJ2VBjtKeuJmc91MXgqr4lhVDFgdNxA5P+df+MLXxPp2LMCoTtzYIZOVS3Fj5qm4JbrMOofZk9A&#10;rS3iRtuYNeQIMDCdycNFU7A26OY0JVYrfKc8XjlGCOrTpFdjPRQWmXFe8MxZ40DH+64FLEh9pHEN&#10;+kqp4dQZVe336jwG53vCrOT1kmlKxmLmtdUOcD2ig+4a/4kHFUYfabvkwnph2NcpgiFDXlIHcc1R&#10;x6jLr6FvIhAHhOMQYZVO6U/ZgWQTJZXtdoG6zE+ibMxd7rNgZOULdY+PL8PbFI6VeM7EyWbbvskB&#10;CXmZ5eLAIT9iQtM0UF9vCEx4zzhLfbK1PDYMs24Mx9vl2wgquwxHnmd3j5Maha9i4TLF4FPeX7j2&#10;w+5xiU0blvOR5x+IzLz4R1PB+w/gAJ0lzs+Ubwazk+bO8SRjTpyuYXcVMee+jKxAIV53xq4Ox87n&#10;rw787VK5Drm+faIwbH0phtFYSwU3ckutqLV4tp5l8EzzhOWyYJln+7zUKHg4TzOWafL7DRvWAhCT&#10;Fc0kVrnzcxGB1BJFBXMB3pClsTmj7swVlw9Drw5qJ/oIbRNuPmX2OOuB9K8c/waQ+I+p/653nV/j&#10;jKoH0ggJzv4E78Rac9rHSZHBX4dNDz2w3qEtVWJeun7zkyLkjcA1FzlgA2noW66rZI8kGzow+N3W&#10;7F4XqiMV1KSRE0Fwpwr1i9OaMszsnDrsZwyMciYSUHuHXcix1yRrCmsgwOEKLTht0Fg7WmvY982D&#10;v7CguGcFMqHD7FhKoR4Zg1ZHZNS0ARSrZwZaoE4gnqkdWejkCQW0Wy0E8sXeh40pniCgA8Qq+Eb9&#10;WWav0b5W7WjNT+UWWw9dWxzvb5uiiOLucodaFdoKuu7+7g3bagH0Uiv2tqG1HYKCfVuNVt2CJeve&#10;AN3RO9DbhnlevBijY3p7sH7frXghPS0rhqge0GxBayY1bdtmwfIgk887sy3h9mdPOsCL5DXnxa01&#10;p7X1Zdt3UFZ3h8WI7P7ePUBl9Fo9CEb4FvXM7OfrFc9Pz/jiy3d49+49Ht8/gDKZATuuoVBq58sT&#10;PKZlwb/1V38TP/grv4Zf/PxzaOu43W6OnWwc0r12wDzNqNUKZ/bW8fx0xU8+/Sm2XfEbf+3X8dHb&#10;T2zDZt9QRVEZRCK/FcPXNZpZ9v3WBLUV3PoN7qpE1qWo3QMPytG+FVHM0wXTZPPc94ZJKtQT0mxx&#10;2MkC2hCF+FuecNV6x603SAEuU0Xfd2wd2NeOzx4f8S//9R/h7/yd/x6/9U9+G19++R632w1Pz09h&#10;23KNGbyO8YOdiFDAoZdU1DP+bTOrtWa4y814kjjQ5IV927Hfdtyer3h6fML1+QpVWwPN7bS2b6H/&#10;vv46WGOv3P/Lfv5Nl3zg91+lrV/9avuO56cn7F2saGkxv4GGs22WjFO29APEDaFS3Bfow+oCqNOo&#10;Z4ZNKx4bAEYCY1f1AtrU454O43rBrVM4M3kSx8hGp1KlqVXEigp33bHMC67XqwVvvbilaEGplrRA&#10;vdu7nVi2WigVbd9CJzU/FUa5bAFdK/RK2S0iFvCWEjY/uyyEzFKD8yDMrEjBPC9hr6mfI5/nxXHL&#10;C7Z9xzwvuD5f3f5y+69aKic3KZmsU7ymQEDBxqYSTB6XCd1P/gDAPE3YHMdcYad8zC8zeKxYc35N&#10;YjNSihWsLUDoDsE4wWL6raHBYHVqNWN41+bxON889NoWtJ9qqdg2q+nYWsN6tYz1bW9We6KYb7vt&#10;DZd5waYKbep86XZcFMSmLWA6dZ7txOmUQyw0WKjeoUGu8ecr+iCCoOlrOofcYQzXd0RF3CBh+6Nh&#10;NXNjLKFoWNMfHxAMB6sSwZTB3c6E7KN2BYs00zB50bRnno8FrWDBUGiDgNgXzLBzQ0lMgMipwZGt&#10;Utw2SH073cOgyKBNHmv6/AR5ccaypTI/G+e5T3xWQXgND2Yr4ggiBZmggVjEgRdIlzLaGXR9wTgx&#10;J3KY1eNIk7DTFy0cPhcZb4uvaGC6YhUG1dUWpGEhFYxGTvyb+sQMv0Pf+e/IXtFQ72rxXzrMCFYa&#10;88zf81qj4OD4NHJeX3L+Ycj6QV7L9wvHIJIw58axxBGd4ZpnVk5eo+Pz83V0sMYcKA2piJacDExO&#10;NR1KD9YMLDBxOvtc5JeLG3g0sqCH/sqJVmeCSKLfcJrl8DzXjh3p0kiIUIw1VV5/SYyJB0RGyJIZ&#10;fmMcbnbYcyLoEUAYgxgBXvbPA0SkkyDgBsabxgYVoVLo3I+jja8ZYOJLJMljAL1Vk3+lu12U+sb3&#10;8VM5c+bIDj1+Li9/i2UnyDs5qh4g8fZV1TJK/M3lwK95sl6+C0hH6vhVyBY+ODajXpNHLyhHnig5&#10;iFnG+ntt8WAYUSMYQx7l0UHnFxkwWxLPHftiFCqxXjSwJ/1bwhAFL5FncOLJ19aFjLEwgJPnL4xR&#10;bmSTmygfJO7Lh7tCFLquDh2QJu+wtuM9irO4O/c4P6PjjxBH9s/7qvY/vj0M2cS3R32ho+/UEWmN&#10;sq0aAUu7t+roy2HTWxFZN6DMQ97Oz/w65AOdd4lAtER32G70J4J9eXzWTq0SNFWHV4pGyP+a/xi0&#10;NR7TwUMcHXXB4eOxdc11HPRJvAbACxSNsefs3TNJAOCFOBu9BPk+f5IieC/uPg3m9VYzX+V+JHsu&#10;ZAgoo2NFhITJvBgZUSWkPLhxEnPKwKGYjAH5WMRswzISJUjnHMS3n8YPxNPk2iteIIpFqCJABE8M&#10;7AWzO1uxqRLywvrQTzAIHBupm2Ula69kfZdlIQv12ucltXfahPQaPpB0sg88Hv3a5L0mKfLnJda5&#10;TyXGkVhKN/Iu5d3gp7GOB46o2ROvsZYApSe5/NImHZla4JvcBqA8dq4KXyRJ9xj/kRDRdohcL26p&#10;Q/u9funxp46AMz8e9gYcmsv6GyeEv+Eam3Ay3sEsfM/2bl4kj5jXxPRXh62yQHiyJ12v5KBNdxuT&#10;J3u0K5q2VBh5yChLVonuAMDAkLe09+DngP3QPk4sKwLO61C4lDRLJpeN0f5VwvXBoAseHx9RisJq&#10;9HR0bR7kNv7b982wwps9z5M23QPGxqeC7ll6VhzO4CvmebJCa2JBob11tyrMluzNYRDA+egjQcL/&#10;3yPZwgjFv7sOWxaqjrPdsfXNgmLJ96i+waCwjEgml5A3FIiNLMBwp0UQgbF927GuDfu+Y11XvH//&#10;gIeHRzw/38CN7dCz2XZ83ahAwufANM346O1HFoTaYHjpqtAyNpyg40SdYeMKbuuKzz77DP/j//T3&#10;cFsf8N/8l/81fvPf/quYoFg+fmsbPYn3NwZxddg6LFJfHUKHviNlbmwwloI6Fw80WRBZRXC5XDCV&#10;6psYlllvgcWK9XbDvMwehIdltDscTakVH033WG/PBlvTd9yuV/z0Z7/AP/3t38Hf+/v/AF+9e4/r&#10;zQq3EqrQlVPIUmbZqgezjW2Ovtvxr56MGAAosXkx5mwE67bb9ZW5OzgCp+ubZdG3v0J6f4t7v+6e&#10;b/P8X9Rl71qfHvH5vuPtR28wzxXSeRLEoU/C9gqDcrSgQN6Y91/C5gWAjJjBK8emWiOmsqDAMrND&#10;jwCemd3RNyuOOJJP3JpMf8N1z1QnqGrUEYAigvb73qJgJdyOaL2jSnX/oIb+4vq2DSJiWYvBTZWC&#10;1tRrJgDrahjipRQsdQ56KeDY3SOBa983LC5vl0vBuhpW+L5tmJfZ7F/fmJxnK1ws6KiTBcqtjo3J&#10;waKCOk2ITHkMj1zdJlAF1tsNy7LgertZoWWXG61bQVSeELytq8EonWxkwz5nYVUbG6OetIO0d9uI&#10;0o46z25gFD9lJqF/u0PMbdtmNQ2KbVTc3S14enpGrZ4gPU2ozoNGb9vkfbp2lMVS4ojCsGvD7PMq&#10;UkPeSGGSmmBKfo8pf1fGR4PQw9IHxuVkCjQrOf+UNqJFXYY1pwf5c8wOB+C7JLQMzbAmcTW1Q6cq&#10;Z1DkoEo29gTJsDtcXFJWhXT043RjMdxc28Qu3m8/Qq8amZDZULSgX4fBEZTAPM3j9r3xZJhlx0fC&#10;KKLQPwb2JJjsbEUPhs9D0VjcNFoOLjXflZ/FcJKSZQwgHbFX0gM0Hccz47UA5OiUanzxQu2Y4cRM&#10;Hu5uJZ480GPMF//v6w10Bik8yYcixMFkVoIbwVIPU38y7cetdKRSwK8fupICMr6RemhY8rMpe1hh&#10;mTdhKNrxVnzAuQ46nvkuvcK6K4f71Z3U84bICKT6ykiFUIgPmI/DDW4Yz1CGWOa9Z8FROgN+pDc9&#10;JydDU+BHAkf/igh63uhg8CD4Sn2OQ+VZUylARhoyi0/Sew9ZZcrjxC/dPikFcsABOc4BT0BwLkF5&#10;6k4DN46o3BUpWSvkWJZgEmvvGGDEoA95LkW6RBCZ1naft5XEZxx5Uh4Rt+ePvOI/+pBHNOTNabFs&#10;JVVBb3aMMV8RsDoFNcg5zCoe85pkxYEWeRIOb4gPBB7ILh3QMk5JIFxa0DnnA5mmcRRWEEfkbAzD&#10;mY8N1ESblwb1CP4Hm5APuVZf1UV8vbzo2xj28cF4RzY08/fC3g2ZXOnwjYd9bOeWx98l2jvyIIPo&#10;ZOn8+IHP/TsGtwoy38OD4KMR1Q704hATI3PSNmnS8cjY2LRPDgXOgJAPgz4cVQq8FzNkDa1Vjvdj&#10;6OP4HYqC4seEdfA4EmQbeNIluhnvtaWWNr7I9DSuuOZOImZkSB7lbyY7M78Z2CDWsY0qyYcYXA5o&#10;jlNpbD1vKKoOeXu4UTnIwbOj4LIdR4xaLh7UGGakBZqkJKk9TL+g1eF1wbOvyAYMlj6j5g0dnmiv&#10;HRHFGi888PKQF6cV6Z3qLp/zO86Le8Bm6WkGx3VoXcbmKO1Ek+mcrxFMpSTl5oOtI5d/8XzeLHM9&#10;FENOG1K+zujYBb584RHSEoGmEvMtkKKHUySHNrmmz1ADvIfE1rFpUpmZkoM93ndmVfcoHKUvsskP&#10;8jatNTuZkTLZXpuHV3ROwAU4zGOc/BAP3Lh5o6kNSfMXn8nI1M6MULwAeFgclAWdm5aWMZsPhh83&#10;Au3T/JNykbqf+aAjLYcZ2fA11n3TzbPQNDWClJR0vk4yQyhjZQSpgWGLEgYkaFUIp2KCgjZl6R3d&#10;T0cIkCB56ByrZRuLZabuvUV2cO/MEO6RddfdRlfVke3uxNOW9QUCr5wUZ6KI9uZ42U5NTbWB0tU8&#10;u82O3Cs6sVXFWuw+ngJbF43B4/C9AS0ljhrkwGxktxf1rNzi8CizZeFBUApxWZtl4AuAWrCut+hH&#10;rRNuXhhymazQuraOqc5obcXeWmzY7l6orIdNnjxFTQEtBvK1o+2W4m1QJ54URN2sGFm+nCfafh2R&#10;nFMmy/QL3PjImqRvfFrGfD+cn7sFaJi9ue8brtcbbuuKdV3x/Hwz3GgG27MFdKgLFJ8eGT7ZBZfL&#10;gu9///t4+/Ye1+erZSk67OPYPHM+qAWLLFjX3YL+K/DF5+/wW7/1O3h7/zH+i//0P8Zv/MYPcL1t&#10;wevgySyX/UYsD4x7y1IEaIzHWJHN4kVH4YE44iTLVG0TY++ere4Z/7178IxY6xXzPHtmv8HT2Gap&#10;wTrovuLN3T1+8cXnaH3HH/3wh/if/+E/wu/98z/A0+MDsNtJIdJxKQsooEIrOk6waZQsb3wzi3Pr&#10;85ovnjzIdloOgn/9NayCr7++6ftvc4XR8S3vP9/3IcvhV+nHN7Uz+trWK776/AapFW8/fotFFjvh&#10;5jB5w3cExG1o2sRSM7IEE7DYskAkWYI0ZsJGFXBPxPx/eNzAvm+Ab37YPfvewiYZm1retp+GDBgp&#10;9boHagH9Wgq6ANosllD99AQ35bv7/IYPrqm/R0hTY0TbzLOTM2qF4t2W6sGXrgxV0UgrIY1Y10rR&#10;9o7evI1AjvDaCesa0FWqHdfrFZflAm0NWtT6VqvXM0rdw1grqqZiaq2WPR7ywe4PKDGXoVbTApAD&#10;LJ7Zmy3Zd0012gQA8ThSKQXV4WQEBW1rQOmYp7vQe6yz8vbtPW63G8gR67piuVgW/OXugttqdQZm&#10;Kdi2DYCdkJF5xt084XbbYFjvpKfgdlsxTVajQVVRpaKUCdCOaQwoOWpATJ4SP1DUjtvzXhIXQ7lB&#10;kgDzYJj6mafuR5t4DCI7vlmjlTKMLgOT94kLo+w4B3yQQXLBEIhwrKB4lN10xUICGX4Yg0Cnd6i1&#10;QxxplOHQi1Z06W7E9PQIj037wjy26OKiDuVOhnEICKk1jCz0kcVMBcGxBlZkMrYZVDhjPQ9K5YHx&#10;82zc2DXM1fHpQbjQEGFmPLjLxBa/3mGNHfwXfeQYh5OqCjsCEc1p/KQBNRxkuIATqNiC42WY3DR5&#10;7H5DySjRVh6bJgMU4jT1wo/kvWG6I9aHVbxNgT7KPX8CquDuiQW7x7t4H40wK4Lphs9rejv9/ho9&#10;+Y6ggRtCLGrHHV7tFI6jkFDOejF+5rqWY3tl8LiqOzehMGDOgI6sIg1ap8AkkopWpy2NY29IOO/d&#10;gwNIPOkPW+G1QQ+AQSkJ+UB+OTvrfC+ieOAgrJmdsHljZmei+9h9Ps5GOM04TqGyvVOA5dAv/yyK&#10;iLCNLC8lB23hjgKiICEb2p3PxtqkSwYQ59HaT/Ph/ejsa7g/LgujJoJCCnkDL64xRVzACjt3lDdc&#10;T1uvIdfGZI5NrbzeDxYPIO7ql8G3IO/S4OBnh6KPvhaD9kMPHTYA4Ot0LOjc68TXo3u8pbt8ZJDy&#10;1UC/jz3CFbEgzmMdsl+cKGOjeOjxwvUmHDuzmW09uNoee8/54lio717c4HojBaHofI5AuGF6FgHK&#10;KWgQy+7E7+oGJekd8oeBjfyw/9p9jnMl+ky5lzQmnUxnFserVwDoCj9tFzAH7GDhRrgi2SR00vw3&#10;l4EA4r5CHeXzJJ6FEvOSFEXIrURmyX+Asma4jfD5iUAgEwhi+eSAGAOhGvqRfBB3ey0Xa8oK5iht&#10;K9XItsj6kfqr+3wR1k6K6dQOOzvXNG3G+hwzODiCjD43EGR88MgKfn3p+H1MNBhSxVl/YCNronAS&#10;9mPTRQ9tSr73NEfnrPOzxUc+GSeBBLk5YuDH8x6MtIAz15HEYZgqBQNSxk9wirhzqvEc12D8nqaL&#10;/Qx5VwZdj7J1jMWKSlFXEDoIwe/2OolnaE/YmI40Osgv0jT6RjmWssupx3m/yxyDgCkDpu401sH1&#10;LTnbOAROYiJO86fKTRq7Si/opUOb6zAa+T3xWw4MpL7ERgXHYBCg490ZV9yTP1B9naFAqkaNnpEo&#10;kwMJHrA/atE0GudvKBOVh+Xq63bwNceHkLcOSf7KFdrNGxiJCRBNMs/uPTcRxdc9RG/BVvVA8MgI&#10;5CZCEd+0kw7devhPFgBX7B4IFwDoI/PZpwkKO8pNGzdRwe3HwTejkxbELWBBt1Hc0mzZOm6FQhhs&#10;FIF0k7DdmVy5gaWmVwkzmI24OOUVxp6GiCpSoMVwuhWOVy7NbTjzd3RCBMJNqHa0DhQ/Yg6nVym2&#10;qbCumwcuGlAqerdsRgbOay14vnpwF4CUionZ5R7E3DbLetRRCtRgYlCw755h7HwQSTUhS40Wlg1o&#10;46+lBvcykYi+y8RALXHgwcShDjTyhEFGdYe72fYVT09PeHp6xrbu2Pcdux+tj66EjS1Hc2s4ma8t&#10;AIgULMuMu/s3+N73votffPoFbvuGKbACx2AVY0Nx2xoulwvW7YaCjk9/8Rn+6W//Dj55+xb/+X/2&#10;n+C7n3xicr+39C6uTSsiV5w+qo4b7Bsf5404K/xnvBA5HyJY5gXbtkZtm0spI8AoiiZGO8qS+WI4&#10;yG3foVJwvT7g8y+e8fnDE373d38f//Af/K/49OefwhDcJ9z2Z5Q6gcU/p2l2+KEkY0Ucw1diY+wg&#10;XxUmH5XJhwh5SekR8ZFvHQTn019jSBzu+4u68vt+2XYzU/5lP3ekjbYdD18+QGrB24/f4v7NAm3u&#10;GdJWp23rT9tJmLEGmttvYV0ogkeLr/982eYIsemPPMNisM3XsUGTJDijZLQzoaOr6QeBZXoT0tl4&#10;3yCtEBj1I6Nde8fmmOCkyb7ttja9qCMTFyPNRwvabrKBp3emMgeeP0lcJ1tvFC939zPWdcU8zbhe&#10;VyyXCa3t3obRal03vLm/x/V6DRtIVbHtm/XZ+1NgECTMfo9E574P6KRSrLClDig9u8cC4/u2xwm8&#10;WgtYq8x81BL4/Kp72CAFBi9FmE8Gv5F8AsK2Clgc02BkpAD3b95g23YABdNkm3CmTwvu7u8tS98L&#10;t7fWMNUJ6MAyzdh2xcO7R0it8DCqwdroimVZ0JpBj00eIL/drpimGROLpAnkcAzZnKgexO/dhAyz&#10;jUaQYBxFp5NELaeOw2yGfwqAU7qxbQ+61UqsyVRcpPD4FKAJeMBzTY/GrApa38NxJEZ3BNTcoYcy&#10;G1rcWKOBrIAoih+FiEkOx8tpItXf3nyhMqPcmLywaCInnbKbBg7dnxAa4iPiAhkKWSqLc3pWDgVM&#10;4VHUYWgjlunA4OK8cOcqnGNJmZIANGVQCjCOKHHONEO8WP9DTNL4Fw82C9wYHnS1vrph4zxyVAlU&#10;bPZFLdNhfutkR7esL0PoqpqxV0rxAKlTkhsbYeQzG8jdTodKCZ71IjcKoLnDVDCwC1OoF7HBEgFg&#10;CwApPQzAcC85/2rYRBCD8M8ZHtoFDXaqQGox7DNiUYqL/whEOedrh6BACkdL9mdw2Nd0sNPASx5Z&#10;rYLWR9VmXp1FMTVWOFda0PxwqWXgQsQUo6SANUIUOMSOzZ0VJnI6FRam6bBCjr7riJHhqF0hXaI/&#10;0GrzKACDOSOj9xDatLnRFHAXhGKiEc77bNeWyoxj90rpMkyDWorjkZvCUNMA5iglCQoh1mvmH2s3&#10;NrHc8eHxIwYtKjlLAGTniXMQQs0dQ9h6o7JrAkzSITqjlW5FsnoHpJkj6OPlGG1jroNBfk4gNzCh&#10;I9ChIO97RhwM5xXeBxshjxHDj0ELiG3oSwID89ppU8VldwC++d+cvYIcwC+8V00P1apoTVxHDZfM&#10;o+LByzlgaHyTddlst8owiKg7ogaGjk0z6hIGg0etN6E16E6w82ZnQJo0MVpTsykUsQDAQFgJ3csO&#10;mRyFOUkpqDTMP8cRdlnNAHho0QjYWCHhvK7H2nS9pAze5SCTbw4Uw+xtrUNqNZw67wsNIWWdDmFW&#10;Bt9foKV43fIUNPMoNA3a3j0Hj7TG0KfsdQGgpUDEN2ncUDPf2Ms8uYMrsJoYAaUADScs84b27idR&#10;4LzoBV2gcbTd5sl4sFQL3sSmvEdVbAOtQoRFPdM9LliGVaSxPsgz7Hfj6zTxDwYvsiyAzT9pw6A3&#10;RnDB7Y6O44Z5ZNDCNWEZp5UsXjWOWLLIHY1mdB3YzOqZi9woczuj+TGtkp4dG09ms+xiOt5yD0yP&#10;A67bhPBFY96ZtRj2WpKb4orHskDtJtaaUUI5MbhLO5AbuNbqAXpFnMdszNzYKlkDg0v7EEiLb2ke&#10;hCbLM5RsOKe6FKAWP1Ku6TnTR64xxpzrkM9Ku0tlHFN1Lgubz/+xqBjFsMT7BAbt0BwSxWv38H3i&#10;dqZ07uqaDArVJCEr+VnGh+c6HRTgxqzLl2LyPReNE5cb02RB3/AZznZwkUEZEbfx05xQNvGzpJ7H&#10;ZttpAkMfcLXa78PL4boejqKtCdoX4njtvplWfa24bcUIVdjHMt6ReSoC+g6zFSgUJ5gYji/GyPWt&#10;2a71degj2v09DD4U8oIqqiiks3iW1VropyCdnQ4b0AUyvrTvwE1l8606JE7ykKoCDxC75ChFMHlC&#10;UCkVUynQZrL01poFvB1bu+2714aAZYipIk+9yTIdchziBetpG9h9JduMtNVFsPexsu3jnKTgY3O/&#10;0Q4Fm34FbPND/DikYRY7r0uBigVEOjTJ1qc4DeoAACAASURBVAE5Yh8MRtRSsO8N0yQAKqAdBRVd&#10;dxSd0GBZ36UsaG1D0Ybm8BRSDNbidl1R64QZE/Z9R60zUBQFF/S+YpoKtm3Huhmurg3DbLB9N964&#10;XC54er5ZsKNvwF6g2tBNZWFnkKcDKAptbmd3BfruponxGvVv9TmgPNdenSMtyFknC3rVOmHbNw+s&#10;2gZ8LQYfYFngGgXjnp+e8PjwhOfnG1TVAuHEKSdvhL3jLN8tqzqY4nD5AMXW/d2y4KO39/jedz+B&#10;iOL2/Izp7Ztoi3ZkR8e+bZimCfNcLSO9KXbZcXuu+PTTX+D//sMf4W8+XPHr/Yq75R5NBF0n1NKg&#10;WzN7kHaN80ivBbNUMx3LhEkEBlvoGfEK6N5iv41yct2vVL5unzX0Ltg3e7ZOM67Pz2Ahyodbg3og&#10;7qvnK376xXt89e5L/N3/4e/iX/8/f4j3799jay18kjrPIQUIRXDIEi5WaLCUChXFtnfMVVyfuy/j&#10;PogClvEqIw5URDwb9bU5+rpLX/n9l23jl32PvPLZL9vWr9LGa2P9Nvef7zVs9ocv3+HhneDXfuMH&#10;KFMxrHZtsOKmM6C2UQe3ybjG6jQdEo2KsP7A8BFi44v+mtf5sQVULX9QbZOtbzsEMH3gcgE6/BfC&#10;pRhWtiX9WVC3omk3e9Q3sS0orICyvhlsU1VtU3C/XaHF5GcRCxCzWKZt0Fa0tkPRsa033N3d47qu&#10;mKeKrW1Y5hnr6jBT+25t7ju2dcOyLC4rrc5CLRXP1xvevvkI236zIH/rqGqe0lQLbrebF9K0k06s&#10;m9KarfEWsRgG4s1+ts9L+G/r9dlPbHRLuGSM0rPf60R9LuFrm2+kQKHcBtSxuhlc365XTLWidatP&#10;UKcJz09PKPUOUi9QXAGZME2LFRwtwHI3Yb019L1j23bc390BMPio+/t7PD09QyBYLovNmQDzcsHT&#10;8zOkK9Z1gxbB4v5sKSU2MZbLguvVIGC4KXe73XB3sWz0yAgfIuDgPh2OQLAKKm/TcEole0uhuMOo&#10;oaEHiWdGM+l9XDh5DUpNR9ksWPZyYRNfLQULkHYUT4qMMQAaMuw+ncCRESPDgvdjvqoloAIsWCgY&#10;aWPUMllcaQjx4+U0Yh+CRmMhpx4jXgMGPY7jevFMdEWA4/Bf7cf460zbZIjxbxqteswOTq9N7tbx&#10;22gpxsOnjv0YVbvHO63B1EMaqPH0yEZIX78cqQ6uA5v9RiX4yliJjU5HrDD7STAyfDS1wEySMvjS&#10;fbyuCpxwNIOl3IE/6MFXrjNMenyeAm6a6GpNciFopqzRNKy4r3upfRdBFDk5nJw3zW0iTT7dcw9y&#10;dgtmwXt0PA+ce4dBwxRQGacS+NDoQw7ijTvEnbSjM5a/z5AAsZbJv2yz23s76AQP8uRQycgc8zb8&#10;zoOJk9ZVincfSM5tKOY71UEKuzrQq0LUcP9sc4p8yX/21pLppc4T/D5EzdHYjECopCzomOos/weN&#10;uh+7MmdnZFHFO4DgH2XAGIi1JPC5dZgmy/xSEBPXgoyeyRrpa4oPsTADqWNjV4ahHnzqwWT9QCM+&#10;t5FhF0fR7N7IgBYZ4xsDixNXHSMAGy27vMtZhhhP+j3n+1+RusITRuyx4PDQ+bjpa45ffOQU83mU&#10;9Az7C6RMU0mq3AgydIPghF+bdc1L/RIyjJE18h2/C/04aNNFI4uQ8klggQ7q0Qjyex++SRMMOozf&#10;I/DIvkYghRuxI1zGDWzNsjGWI+mW7AHAN97Sa4MuQ2Lx+8B+FhbOdLqlfvP/knix1IncjAKMY5uH&#10;VZ2GT9bGUHdxCiMJUgavhXyTvmR2oDggeqY/rY/M0yXeJbHmCRMySR04u060wk1z0ohjCoaxdthu&#10;yN2QDHmtpF8FUYNhfC1nKo2BGHHADHfJxEvPUxaCBTFFIthRHOebayD4KmFOHzS4B9GKJyEUAVj0&#10;mGMIvZy7EoE9xEkRBZ1S5pk2lCKRzS6g7LLxmengGyfKkk8IyDvqUDpeL+AV2Ra4HtIa/RYLdPBY&#10;mpUgEjP5h70/9LAOn+ckCehQN5jTHzaDO4Yi3KilPOQm24CWic1J18UKjfU6IIU8UA6x03Te9pCv&#10;GHwCjGKLYSxZsDo2HQQjuB/kzQHc8bsdKhjB+t48EBE2c7LL9bX2+G/8qk5zTjoTpCgfOQcxOspD&#10;KGyf1zZGjX4Dcs8Klpeoo1Ag8FJ/MTfGhv6exOsZ/u5s94XbiNOVbIKj+Oc43K6vrzBoTPJIvYjT&#10;LxhQiLyH/P+a2SE+Jlsz3JizMVQPkkiZHGaxxWbFPM9YNy/ytgPztMDcjmbYsF2xrjta2wBtvslk&#10;AX3DCp/t2bZD1AL3pRbUAlyvN0wV2JttMVRPcGHhMyOBbzZCHFJo6AR+lnW+BXF3AA21Avtm42ue&#10;LNR8osKuArDtO1gQdd837K3h6ekJ798/oO2GDz749Dy/CH4E5Hgi+LXL3z9NE96+fYM3d29wd3eH&#10;6/WGWj3zOebOEikqDJPbgjQrWNC7NUvge3x8wrt377BuK27rjotY5qloQ+8bWnMFr4rebSNqmmcA&#10;9JmLFYOMIflmivgai/CKepDQ150S5smzfEvBtt+A6QKtE277Dm3mZ8zLBY+3FT/8ox/jD/73f4Ef&#10;//Ef45//iz/A7WpQO8VPBHMuIyuYtkUlb9vkTVMN2SnTsBGk+6pM9iGKWDA89Hys2q+dqtcvOf3U&#10;V/7+dtbgt3vXL93BD1x/Ue38Od6rwGc/+zmm5YLLmwvmqRokU++oUjxIOzY9mHQ0KCzhC7NlxspI&#10;KdsMNzhSk+P9YEfERT/kRJYRQ0JkNVuhxB1zNXxtyDgBD6WuHjE22Q1yY5lnlCJWqFdN/nZVzJ61&#10;XusUp49qmbBtO5blggrB1jYPWDdAJ8e09s0ibbCogWWSdxVMteLuUqyf02IZ60Ww7SYvluWCfd9i&#10;fKXYRqGdeLJC95i81ksV3K433N+/wd72gD8pUrDeVlzu7tC23WQ94EWGbc6i4KlYklDbdgCmR7Z9&#10;w1IW7HvD7PO4rStWBeZlxuVifVQdGOR3l4vLrYZpMliSfd9xucy4rTfc3V2wLKbPLq5rbrcbPnr7&#10;EZ6uz1iWBdo71nU13PR9R18skH43L1j9VEudKgz0w5JvaikezIfVzmjDZr6uK6ZpwhTZBWDKO8DF&#10;r4BnjwHZisiZxmG+qI6fr0VvDmvJiRsGjQtGIFL7QeU4fBW3Ec7Cb/wuyCJMwgB74djnMap65puO&#10;VpJCVLgCj0BQiSEO4XYWoOyExlizQA8lEH8VQBpGUPJ48WjHsJEKWMk5j/9MZzP26U6c+zb6f8Tu&#10;jh6GkQYgGQUUWccMtHxFVhKdIiBlZA3aaNBsBBKOvx/JQWP7ZZxV/YihHnWb8p7hbCHmd/SHdE8x&#10;K//+qLwOgZhgyDxwTWsJB7oeHG9o0JMBDjPs8hjHwypUEnqYS8t0ExD0WoR0RtBhGImOtSs+7liy&#10;9kBWUkhGRriH4QRw9o9zEq5nonmeJHOk07jC5h87xlCAuUmxeSY4vDuEQbznpalyXo35aPjhCl6R&#10;oPOQSvmG0U5kcqbvuPUGIAr88FikRIscw3guB4RYPMrk4ctVddzoksRbNjeTY/ySRw0mTBJmPOnK&#10;nFq+J8sPOfAdT1UYjzVA53S/j8BpwgAySy0fW+Xv3fthvNiJ/xf3e0DCzhLjyGkYMD7Oby2cdDvG&#10;1dVPfPB4ZBharg2C9TQ6GBAXGLJ/bNZqBBPi84P4MOfXlrLNc4Y8IW0Gm0kYbaHzVOOzMASTE5x9&#10;sREQP9JlBNAHn8f/s571PifQ78MMDd3/UgdZ24j2bQo4/+MYoQ/R5iuCWR4sinGOYHhJ8iRzqihP&#10;kQQiK7vhRvVYo+PEQeqr+vpy2WhHBU1/QwSlpo2YGLvG/d90BR+6rBZtIYu4ceKxXbvfT9+YLKqD&#10;P3NGdmIuy9vnaYwxS53yJzFGOcy581EHpI45E4hvE2eZkEWgBTY4Lw3wpILEI4mXOWFjzIg1EgE2&#10;Pu1drXQu/EPXPGFLKZQMkehscoj8R9nLYLg5W3baq4gAjevbYcwqFSJirfH3Q2A+/QTgQe5gjDzk&#10;kOcFxHgc12vB8FBvrsuOnMfXkDauMQoLzRvxSpFxNLV7/zszdVL/g/Cj3+rt50A/vD95QgOyID0u&#10;wkRlRRM/xUi+KwV1oqRMTSkgDGxrjw04ckXIV7fzwglFokFJvOkdodx8TT9GcgiOulk8Uz1CMZQV&#10;viGgqe30Noyg8rh4ei3wLxlUUhhOughU04abMoBtfbPjvENOqQLow64olaeb1LNhbZIMQ9xpl0Uh&#10;M7tgDY3N4xzYlQPfH3SiyAiQu7zk8utKWowsdRf5YRYPeaUxByHP2GzaMDjYk3DhKA1xYgOvFCAX&#10;oHSXPaFv9BDkUCdm1waDz+rDN1XaTtycIZ+5/BUdK1YpX0vwho132AVGJ+f/4CkEfWNzmPcnmUL3&#10;g/B93fuKqDlxugSHDYwSc2LjKf5y7R3TNJmM145png23+wRzZ6dnLEO7lGpZ4HNF6Za5F9jcRVHE&#10;gjlDL452AME0L1hvN8sCh2KeJog0h1WpWLfNRu+8t+8dpWhsGHXP1k+LNk4KcTV23W2ta0Hbj23b&#10;KbQ92UQGB9NYBBKWMf3w8IiHx0ds24Zt3UAYwG+h4cHg7MvEtDENUgyqZVkuuL+7w3c++Y4F41EM&#10;K16HfIbbScs8Qwg7QN3cOlpfMS8znp6vkFLRO7DvHTsETRVFGqwIXB947WJZoG1XXO7v0f1EBO2L&#10;bV9RavWM1T5OrMHXtFhy1O6f11osyNZga+nhAVJnXMqE1oHH5yuu2yN+/Cd/in/2O7+L3/2938fj&#10;46Nla0rB5oGl6vaVdrUDvIeYjWd7u76ZajG4BmezJnDs/B7F8yjreuvoewsZEIgEw/H8xpk9aSsM&#10;g+PMFd/MJd98vdbGkM5f/9yH+vX/l0uxr1fs6w1lmnH35oL7+3uD6oAGKkHI7XTS6pjYaPaaHMXB&#10;sHPDZhun9+zJow2bN3btb4TeoH6zOJoFUS17mcUk9eB/CXHCZ/efFI7XXW1jUHdMtYY+7eYEuR5S&#10;3F0uuN5uqJd7TNOMfb+Zz6sa8D8iJjtoL0xSDeZlmbCuN9RqJ3LqZIHcaa4QzLjdbgENwroQUhSt&#10;ddQ6BZxJV5Opl8td+OeWPCaAFM/2Npt7bw1FavjYMcPqm4/7HvPYHG7FoFgE27qabqpTFJ9c1xWX&#10;ZUGtI4FOYOt6qkRQ2G1jWzvmacZ6XXG5LBbPmGds247LZTE89GkyyJh5MmQIEUzzjL2Z37X3BpUB&#10;vXhZLl78czE69RYwUPMyQwJxwmp6OHiMBOflYLiAMBwlFO5w2sf/1JkwDA5kh2kEW3JAiwqSAjuO&#10;6Wu2QOjE0KST1LIRWLiolMpTxyLyCT/nY2sYM0M4D2tlBFoZJ7Jva15yQTZSYGwoIBYq1Bb4qxkC&#10;GM9aCQwdf8dx3LzgfTFTUATGOdx4ObpXA+dLclOnl2u8VyAhDMx4BFi8xt8Y/XvhJtAozu+L+8cy&#10;yMHNsy6IzBrnqVcDl/mF6XfV01f+77ighyHP9yhoaPp9KVAcGK/5tZmWqjgAyA6fwQQ2cR6DJmaI&#10;EpFVxYLwvTU3AEdGTVomh3HxPETyIk1Yf4OiHIE5w1HqvaPtLQockAsOtIj1nHryqu6m0nl9zrIs&#10;oJzgc/pi4iwb3Pxud1bi9lhcqSPWchEG9sfaP/bwyJsvhpECN5RBh7HIaYySFbAHAqU4HFBM+miD&#10;XT47S4c+Jmn0Ci1TswA8vnMepR/vF1FIFajMju/dUGGx5Q6Ke8N2G4FvHf5OYPJ6lhMq1HHU2FkP&#10;S/h6GhsrdiI7JFbuHSDDUXclYO+ns2CEtPkU5x0dAeFDEEcVU60BmwVYcRDfToTACiAi1lSiqSYZ&#10;jeT04pipGb8nWaKneaGOkCzzAYdnGRPG3zMPslDgyB48BnmSeoyrlFf0KRJ90vvGzBoNDjRMcloE&#10;qKlmxgvMYupof6z3fOrB+C32r8U4ufjNzG1EfOfziZebs7Q7jrItrwdJ95pB7OhQEbgJe8Dv5kZ+&#10;FTuyJ8zKpAJw+sQ7TiLvwxeVDExW9mE3cQiDHmNNWN/5u/F/BEzSvAgkgrGho0UCogUeaDs8w+47&#10;fxPeLMwJCS18ojs31SXx0MBWTAJsrIPXDYqU4e31NxQQh5KjfMnBYtaT4Hut5sFxbuQ071yZFtgt&#10;PpfsqR6ekZimtMGe5oeQcYO/nObycnzW7oGjUbQfoBdevRyyamQxvWSucMCcfyz720ZTKzPBfZzc&#10;dPNgw1lmtbCb3Z5n9qU7d4oW8rsc+HPo0JQGAmacdnEYsG6BpFYrSidupGka52pQITDIactznJ6x&#10;fc5jRi77PzYDOWTbQOWqluwxDwIOWlBHx5JK/JbWF+sCHZoLZ728nFQZwXArsKuIAoCk9SvyfmxU&#10;DhnnYtIdVm4UIjJ9RYvNm4yXn8c98NdNbxzqAkl+V163SHa2y4zOb4BhGNufhDjgR13Nr4iTACfe&#10;tyDCoLHV1Ykem74PEe/ygnB8QJyMIla41GMgXQELknlgtLeO3gwKo7eGzoy9JKGUspL2LekyCOlj&#10;S3IZfpKPHwmSfe98GzrR5rN4AAU+j6SHdyLGr+qwbb2no//kWYMGsc0Qb/tsJythy2pkOTbPxFYG&#10;PNy+gmeET3XC5ni6yyIAmm/eIGjaHVs7ICPBTR8LarXWsDf7vLWr6deU+U382G1339ODQjyFanNI&#10;iD2MeXI+pw0yWLj4ZoECopimCeu22doLiA2JgnZcc613rLcVj9dnPDw8onfFzTHOa7HgkgLh4+U3&#10;jh+a+PYDl98+TRVv37zB3f2CTz56g3ma8Pj4hGl6C/OhzY41qBGHZfTA81QLoDO2tnsQW3G9XbGu&#10;K5oCz2vDc9swyYRpahDPhrfEVQtQtdYwX+7w1RdfHHQfkx7Eg1i9K+BBJPJm92Bl23e0rmhd0PYO&#10;EQtqdQB9XbHuiof3j/jq3Tv8/h/8Af7Pf/Wv8OMf/RhffvGl4/IrlklwubvDuq7gKU1VeCFOWnMd&#10;une0pv6+HsEt7fDCgBY03ffmvGUn/fve0ubHsPuHTPymCfu21yv65Ze6hg37+ud/nn7+RY3xz3tl&#10;u1DR9w1PX23oO/Dm7cXgD10JjWzro41jrZz0Mskuo236WMXlLKQ4zJIme9k3GA+2otmH6nIInoVt&#10;MFB1vF/EZY8/TchEsdMHtdZ4Rv0ZFqLnCNbNCjGqJ2XtvaFOFdu+YvI1P89W7PHjTz7G7bZ6IVvK&#10;Muvw/Zt7XJ+fo2Btrdwkr3YaRHfb6NwbiphtqB3ou22A9sh25gkUxwmvE7Q37M0gsPpu2d1b3zHP&#10;1U9tmB7hhnzrDUWmoN/sWf7btlvg2GOlU/WNTzU4GnE7LwouCzfrbPNhXw02pc4VtVTcrjsudxN6&#10;AdZ1g2NKYpoW9N6xb1Z4tJRi2eDVkl72bUNrVmeBerKKnWRdty0Kfa7rimleAud8qgZ9fbtZ4L0U&#10;waQiXiVVHJ+GgQc6KhjGDDFeuRAcG8bsbg1bgcefSuFxQjI1jx3YUQCDZRZrl61y9y8cS9sFFRAz&#10;zM9qEqidfXGsYO3NMzuLE5S/j0XCoikMwDBfThFrlz5HGKsEq++6g8KIi7j4UURmOwIVig2CAqnV&#10;MxUBJS74sPH9Z4N6NqOIRuGKXAhP4LTi7yE0ktMQzp4LADpOvsTz7hxUPdZoTkJUSueYnRntpg7t&#10;Rk+bB3fsekeDGUPM+oMb9NAWBifodCidJEFv4oaYLb7JAf8ZOGXxDI4+dvWUc6OOy2y7jxFA9yeK&#10;C7iueqhCbsZVc740wWbOME8GwPGPzREaGwwpszNwQpk1wJcenRQi/zI4pE3QirgRY5kopdagU5Hi&#10;WS0+YynoRexmS/QwWhc3Ki0gYMZLDuIDdHrssyIF8zTjdrvabnvvcRqCtB9OB0fNHT3xzRV6cJyZ&#10;gStlSu+cqeP+g8uIsWqihyDuYIc5ZYVGvNi4CzwrjdFW5weJDDb2aXgs2Rg8FzMbDpJP28m2yAHX&#10;oDnSukvZqABQhbnO4pte6jiRdo853ePd5gild3nAMJQvjkrdnDSTe8WxvgbMiGODsUCT94uBWPEA&#10;Re+Zp3zDMAjBtWJO2eQ8ryqBey+yeIZrs/ULdexT66G4cUAzL2/OcUSG++/jcWxu63Px97dwdhmd&#10;UOc1k71tBNwhkDKhaBtzr+6YeaY4aWs0cbzjYYOBcolzNOb/wA0p4MC/xyZROMWK0DHMdjpvpgjp&#10;nuZZXB4mURnY3JxjZixUb4Nrs5Ya0CLRN3KrjLkexaEpi33WumUe1orgDwgCv/4YPBn0KDl4zzWv&#10;43OIBbqsbyXWMsdu3dLQweSDkSXuGROe1TyM4hSkT8Fk20CzHOrm9TM8bdYDC5ZNi+L/RCDdeQkM&#10;LKa1EFqIxrG4fDVGHPOC4E8+Kn7EgHUJWOzbRL7Ts1stEwaI1R2/QltEAdUW8jMvU05Eb4bLXDE2&#10;KBQS/okYwYFqbXcobL81BDd6HypLRazoTPDh2LAAuGFmtQAKLMhuhdp81hTuBLgcLAL4cUQUO+7J&#10;TE3E1Hl2cB12DoNLHEohXXmaxNe5yjge2yGRyK8Q5Iz7dqhtMtrnuI644jIgUnTIYS4CC9owi2+s&#10;VVU4DIHdWtzuCAMSJdoH+Tv6w4bYL4A1IYrbIeJr2oYkUZuEtsWw65hpVIaeEUUhXJMItAtQEfpm&#10;745hrSkg2eCQB8yYtezG3rt/brb3vm9mI7kNE9nPideddMF3rJvS1Kmi3cMjMmxVMZS5IWOOp2zI&#10;pLmQZQQeiy9M4mXH3L6SRR58QebRkbejZg9GDjPlde9WcF1BHJHQWcWz3+k4Rk0CKp0E2ygKy/pU&#10;z0j29R+2uhMrcJJV46gy5bL5FRo6jQGk3q1eg2XPuX1ROP/9mCTjeotCrLvvRig0WwsdvfqJs+6W&#10;mvN4KQWiVrgPaljExh96yGZm3yDi+N7NxboELIjAKsTQ96GuZd0agYa+6x6Abd0Cr23bhw4jPA2G&#10;qIEKVHryQTjNIci9o8O+1LS+wHkyIg1+Ea4RGfLaIQFEqfqsDtBIdOFxfNeVXaHaQlfZKRMWBzU/&#10;zjDFO2q1hAt1/7axOKivfcqpWk0Jt76h1ILegC52JN2CIRMgFpyoAmy9e60AzzaGOtSBDbP55Bss&#10;yY5pqqh1AhPErDaXYp6qBWbrZIFMBrJVfJWPjEMllJDTt4uNI4I5paKIopfdbAyvF2DY3d30p3eQ&#10;WNGqFkx5ul7x8P4RbbdTAvNkpxkVlm3IeWxoEWhNTOC8N2oZIen5+BuCebkAAnz3u9/B2/uPsdwt&#10;UDG84m1drZjvVF3EC+ZpcigTwbY/AoDpVC1oAJ4eHvHw8IQf/8mPML+5oKilP7X1hsv9jI+mO5Sp&#10;Ypqr79k11Drj+v49lmUeNglsrTPYoRBs24a9Kaapojn0zQUTnp6eMF0ueHp+wpePj6hTRds3fP7Z&#10;Z3j/8B6f/vwXaK3jy3fv8Wd/8qf42c8+xWe/+BzrtoG+3+RwD733gG9RJfyD2Sv7vkYNLHU5qQC2&#10;52sEEC1L12MBrEWgir7dXGZVQAq0bWm+8rzlv3kNyKrjffjAZ699/8tcuV/ntj7Uxw/1SV+599tc&#10;5/Z+lTa+6dIXv1+fHnB9ekSdF3zne59gWUxPbOuGZb6AazAgfFzHczMtTk2ZFIv1JzQK/FW0hU3m&#10;juSL7ptm3ODv2jHVyQLJu51wmed5+J8wvoUHSVvvsRE5+SagwTMBt9szpuVitBXbUJvnOfgeuqEu&#10;k6vUVHfD6y/03vHmzRtsK0+09JGk4rrudruh1GqwU6Vgb1YDYXEIEIFgrgXNT1JNtUImwbYabZZl&#10;9uxut31LAfoGRcNKeCtI1J6RItj3LeIHk8OKtLZbULsCaKbDtm0DBJhng2vhSeydm2vOrr2b/Lfa&#10;BIKmDfM8oU4V67ri7u4ubKOuDctddd02YW873t6/xfP1ClWDtqrVkj7WdYNrJgAGMfX4+OTFUidc&#10;qqA1hfQNwIxlWXDbLFu9FsH1dsVymbHtHX3fDaJKClpXTMckxuFIDTuWjlNy+EEjgn+kBaHjF4W4&#10;QDzuAsd9w5YIQ0KkuMPjtkbOtHpFrigXlsIzPDwwmuSeCrMSkrGMl2PMTeevVBV7u1m/UA5ZeewD&#10;nbNoiQ5bCPTx8be55DxQdpiL/zAAZoscbo7/RyaFqmchepZ8MgrhRuaL4pBurAKwYHimzovBaNjV&#10;QgxgN+qgo1oujXounorzfIyj9jkbhCMnDiizRXkfbVNauZ0GcbHxdOKroY6jz+mdFrSghZwD8U7L&#10;ZADnjJNxkaHPZPHPytgcYKDFKr3LuStHmqYvYi1grL+RaTnCN+N+Y7rkMobSoJEf/noK8MENd+3c&#10;aOGckz5+pkJ6UEJcsYQxpq/QSAQsYHTIeAx9T+9B7B2u8OD9HBlrwwHMATtEb04yKRElXOlvaRvE&#10;o3JclfGXkp68jbNwZIQXgVHz0Mb858Cjv3gEJI9Oay7iFhm6qX9HjP0Bn3A2XWJm07o/ZL77zlNs&#10;p4kFBnee803jUZdP5kTV0W9vmQ7bwGGjDGrOT92PUhservYUxBJEezHG1hyySh2z0msE0EGPwUnw&#10;Tp4WslZQQQGWCRsfH+tinFdpjK6kRk9Xzgg8X1HITgZ/UIYxIEAeqPUVyJzjLLz4i3cNvW38JobT&#10;gYoRTCGNBszJmX/HO14f0+B7CWU4AqVcry/pUw5rZzjKL5sPiRy48YOvRZAMLAYSxWnrp27inYPW&#10;Ip6xFW3n+YcHHhByP4+U7fVEiywuD5ZCMmEO2THFjvbF5bKO5tixU+SPITsFKXPxfHngaDynQQeu&#10;kbw5HhaMjnfrK3wP33iIdUVnZHxteJ6e4dr2sTE0NlwTj73S90xfSsaCEtnakT3ujMGRZfmfg9ym&#10;KzywGG2wvLH37WvsM8kMeP4u7LL0pcAvowAAIABJREFUXuWGyrjnMDj/hRtfZLoX92U6YQT9s2x9&#10;sVZdZhdVwAsbqmevS4MvFoVID1v5oLPPDOU6O2dX8SoRpOpxwuUsqUbpBNd7HqwvMjYmcrA7y0P7&#10;7HhShoVZR6AcXFghTxHvG+1kmylsHcpYON+npJmYgwNx5cXHIY2EOpTyKBXg9Xtivr+F/cGQgHU+&#10;/pfsNI7L7y2I7FN9wcwh/Q6/kzzqAcXQgIk+SIFgbiKxGDIwQk2v2l6pv8x0Vl8b2gfebyTSpLGN&#10;4PGATcnfWXathgw6f8+VIOfPBY6eNBJ0Dlay9yc27hLlzvyQuPS4LpO8o06gNWU2ycliVSZtUFZp&#10;2DTWnMvbNHYWBOP3x7Ej2tHeDCqrFPTdxm+b0iUCUORNbbYJ23oHPBgsoNwestag7QyzVVWx7x29&#10;aQS/A7pCPLue+jedALA5H6fnDHfc4T+IO6Xmdxtch/n23DYJ+jlPEQ/8ers5TIoFwrmZlj2S4OaU&#10;ADU2bxQH7XNeq8k3vL+7w93dHe7v7zAvC6Y64YYV4U85/aC2ubYsE9bbBoFGUp6IeIYo8KMf/Qh/&#10;+2//d/jN3/wruEx3FkgrwF//6/8e/qP/8G/iBz/4AZY2WSZjXTAtFX1vWG8blmlGmUxWPl5veHja&#10;0NuOddvw9PSM223F+/fvPejXcFkWrNuKy/0dPv/8M7z74kv8+Md/jIfHR7z/6j2enq+43W7Y9obr&#10;9YZ93RwnWYNm5Fh1wTtVW1z71tClY9u3WEeqgIatM2hoMFszaq24Pj9+UDaq7uTq1759/aGDFVFO&#10;91HP5c++xgj4VldYed+ibx/6/kNj/NA1aPnt3veXddm6adsVn/98xXx3wf2bO4PSWFdcLrYJ1PY9&#10;sp4BhIyh7Wu/5qQ6yuPkn2GsnaHX/YuTDUEZ2fYGmUvITtvcr7EJzQxmw7AeiYy364pK+CkP/M7z&#10;DO0d82QJJK210NEDIQERw1QFbuuKu8sd9n0bUGtBB/H8EctCJwzb3WUOOCjAAtKmTxRbCu5v2xoI&#10;Hs03NpvXRNCumOqEtjfM8wJAsW5r1C0pjBOJnTa3PnXstxXLvFhdCK9RQxnKQDpPsrH+S/FECSkm&#10;b7tDd61e9LK3BnWIGRGJpFeTRxesnum9zEvgrisUre+4LBe0tqP3Cdu2evHL4jTpWJY7S6YUm79Z&#10;JlRPKCBkTC2TFyBtQAW2dXNolG4BiEPAy6bx+Lcr6TAOTCOHzRRBK6qYyCaGQ3MqIriVTQ+17w5v&#10;4z0s3CJmDPcIrjE4OnYYCwyzJztxNrwBowJ0FEyHcb0w3uL1GoaZ7W5aH46GKZITxo+9RaFidcPj&#10;awQs1YnCMnQkaN3DAHKrJj2U3shY+8Hp9Z/qRxrdKS4dgVE9srBpaNIo9aI0ocAUFhSysURm42nM&#10;loWS4Doyb4TBNxQahQGNa/JAsrFjIFHL3vusPQU2kmHJcXFhjitnNPuojSWHIE7EkwRZg8N3dGJo&#10;xQQRDj8ZGARpFZirkoLAOevA3vky6JGCCEH3RHlVpmAenTQ6gTTCVf0Y28CJC2xwJW7bmDOu8e60&#10;t/mNt9p3VPgCaNqYODjUoZz4tyAwsenIxC0aY2ZQy46PCqCOvwAvfOAdzA5SUIXrLY+FwQ+Q9t98&#10;ZTlAmuagssAThPxdXvwarZdTG26GZTmQhJ1629y0yidC9MDHRuNcH+Bl8JLZ3uP7vBCyk6enz7JT&#10;7A16500mMOmKpyf4zrgdAMQVZHbQZBgzluUksaaTMkkyF4f2ySucAxNLCRc1ycYwQX2t2sbZ2NAJ&#10;xwmKInXQP3TK4J+c/W08oIMs5IFDMG/wCRKfpK/HJ6fg1fh6DN6cIxpVec0HcUbDrvuSIIOIFYw0&#10;mZPkK51e5VtHGOMoezW938d36vcINiOCXPYF5zU7HyngoCzk5z0SvtuD9XDdXSxYOWY305CfimeS&#10;jKBuCZxlrr0Szpptv6qhsypsc/iFzPK/e57/g5iNEeHwd+QAmy7MvAIPJIocgh7nec2bSNS5IZxp&#10;b1CHSKaKDtI47zP7N0SCz6/ZM7FaogBvoc7JI1LKTurLMSMDGmToHvH2DKLFiFa5eefzy5MCRoYS&#10;cx8KK/1GncefESBj/2XcZ3ZOWhYcV/o9lmwEoQd9xnNpdvxHnOTRITXiXu9LZP67novaE0HqI50O&#10;NSxEBlxSUpxc15GxjtOlY1DDdkybE67/e99RtFhsKWpEjE302NRIG01cxQAi012bDvuAAfXU937K&#10;wKYOY9C61DE+hRd4EryULcKTJt4b//oQBC+DfrQZihNiFO0da+VMr/QyQBzOY7DgmBfYuu3E+Ez2&#10;HYDDZhpPdFnf3KE+jKNEZvZhDl+5Qv/FCcQe69doy3t8A4LyRgaFNU8ikv4+IcCIWH2R3jRIZM8O&#10;3SDJ/lCxkztdGbyFJ6jo6/+6ZYN3px+DvaBMdbiaBrfTekcvLKSIaIdwGLo3D6Yf7TFKj+MU+qSm&#10;djQGmTdJSddkT2QbPfmACtucE/jGTF612eaKn5SlQykYb6Qko+i/+Z3U1ya3Y0fpBX8CcN9RXI6U&#10;aHfXHeIZ3cs82/ru9H86pmlB64Z722+xPR90EvEgUrWMfoFg7w2CEkkXrbkM6YqmbSQsef+EhT39&#10;ZHTQy/vYPAuy9xbwJzyJZE24jVKchoRDbR2tNzw8POD9wyOu15vJpXT6gTosQ9v1gAmhvQJI9YQp&#10;zT5XnsFMcvv+k08+wXe++wnulwXT3RvUOnmWeYVqhzZB91M8LNZZp4ppNtxtVUWZ7NTaum7oreAn&#10;f/Ypfvazzx3KsuH+/oKHpydIqfgP/sa/j3/33/lrePPmHnsDnt99hb1bYdl3D5/h/eMD1u2Gzz7/&#10;DNevvsIXX3yBTz/7HA+Pj2it44sv36GWgtttxf1yQSmC73/vu2jacL2u+MVnn+Hx8ckhNG1udw9I&#10;7Vt3u1EPPgDET6MoYl23ZjBF+7YhNts9ESb8FBFMy4K2W8BeteHu7h5762j7doTrfLGaPnRlIe8/&#10;hevlm579815/Ue3/ZffzL+vKOrVjuz5ju15Rpgn3b95iXhbU4ptPCWoKGDYq4Z140nTYBZ7AECeh&#10;xpwOH+WYVGPfakA3QRmEr7HGe2sogWtvvFuL/d7dXjc86huAHj6Zdt+IVNtIrLVG4BYesC91JIQJ&#10;gHmacFuteKQAWLeGye10iJpMKgYlMnlBTyu+Wz1Abp9NjsPeWrciyOsKbhxYP3ZMdfFg90hu66pY&#10;V8s6n6phgm/r6lAvRtfiWqyIoEbR0xJ1vdSz9+En1Eop4wQwPKakNtbu0Eer45obzQumUrA3K6xa&#10;JgtkA8C+7ZHFv+87lmXB4+MT7qY79GZwSarA1q64v39r+r7vKLVgqgXbagHxpgb3VCpwt8wmd4pB&#10;ZE5ue7ZmEFoKYFI1kHEajmEMHyxBGr0jP+G1HXgzaQt4PNu+HhAlZjKMJiE01HtMQhQ/iHXlAhMe&#10;/Ew2RF5EZOAIpMmoVmxNDkP2nE1hV1b+L7+tdQENE2uUiwym4MOt8QwEd36cEqDhEgG6RNeRuJGc&#10;rljkB/IepuWwq57okYOmY0eavQgrjxS1BpNQOuoLhWqFBR/beD0DZ9xFD+fPhJeBpgw6HQxyAITP&#10;0S6JZ8bwc1VgBlfCIHdHkAXT5OBEOw0UEC8sQt4YEDzGZ+KLIyx4CBiAtIaHdW3jZhYs14B/d2bK&#10;PGXuLNEYPM9pHPcGM/s0PxwTcdzx1CBMh8EFiU7goZG4MeafUBpjZ4xG6jH7xn/29J1g4LSJvSH3&#10;QQiXRNtUB30+dOW1PBySHCjo7pgUPzlJeAWDDhr8b60RG7NQTHlWFGINcrd58CG/syk5zR356NBn&#10;hKNZ+AydxOSEkv5R883b8r1AMJiTg7EApZPGUmTwKhzQk1PXU5A5NpMo25LhQFY4CzXlF0qZ2D17&#10;jUd1GSwfjiHXw0s2lnD04XNqILAj+JwDWcZ7fbTrBJ7KlPjBN62EUnXMk8nXMhxS7yuNDp7cKCh+&#10;RN2XccB0+LrK8pRBowiwsK++aVRGX450HPNjzqoc2sl0f21NFKenqM15LlYiRSIrIAejucYOxJPx&#10;K/ki3pHrHSgDngwmHDdRIlsxenwOfL8u58YswfU9QwLGuRGATDqAfDnG4z9VI9MgZBjbSLoNkOSM&#10;cc6I3+fvdbtCIA4h5fd70cEchqacHlYOBr7pgSp2AsEMP88kweiXkhw6njEjkM8COxg06HET9RvH&#10;i9QPKGJj97AmD8bQeU4Sj+OE+Z3sINOlCJmYR0sZdl7vIAa50wsFaP1lIUiBoDimH2iQO3QNYdno&#10;GIvYcc78fjoakBHkZFA47CuXUx0KOaxtxThdyPYGJ75GQ9JHMN5zXF4h2A98gmw35AOIKRBL/jtb&#10;C1k2sq8v15znVGZMeQGgQ+7wsjsdR7Yr4JUTxG0u+Cm0mHfbsvB7TofIRWIfKOyrPrJ9TNZ332Aq&#10;ZuGL24HpynJFIMMxDVnr8jnNxAiC8/Sgz2E8M4LgtLfHfcMOzvMfyykfBzsu7lgnsakkqd8JOkMo&#10;G3wtFRl7ZiXNKTfozEAhbE57wQP2+myPaXwnEGhRh6n08VYxO0nTJoZI8Niwh31gSX+zXX535Dfq&#10;yEQ3EVuzvm64qUpc7ZxIA9D+dl2l8TE6mgUXnFDcnDrQm30D/F5zrHuySxkM194cHqMjPX6g39DR&#10;/v/kY5poCe4/PBfjT426KA05wOdC22U6SmIqPpf9xrAVyji9lGxy65sFYmqpfoybGbHDPslyoyRe&#10;hVgxtq6KaRFALTDZ2xYJLKVOqJMFhStKZBuW4hmRYrbHut0s826/oTfveweuqx0337cN83xBbxtq&#10;LeiNvrgnJCW5afPOdSph1011MQxoFMc8NzmmnqxjiSE9bAYrqNjw/HzF9XrF9WbZy0wMET9ZGLql&#10;7cOHBJPMamSgoxSvheO0z8E6fOAS4KOP3uLjjz/G3WXB5f4t5jpwdcV3iYsC6IrbbcPz8xUfvX1r&#10;c0MoI5dj01QBFDy8f4DIjps+o1bLprzd/gi9NdzfvcEn3/01PK4N16cNX375c/zpT36Gn/zk5/j5&#10;pz/FH/7hj7Debs7rcGx3wxKXYpAFRUrwgkLx1buv8N3vWqHPy3zBvjTcrjeoWPCeMrdXmy2DyCnj&#10;9IyMQqVt2xwORqwY61THWnKiFRl26bzM0H6PUhC27nVd8fT4jH1dDULK4SnCnvMTp5apWob8w7DZ&#10;Sq14+/FHmKcZl8sFX71/wONX716ZxJMt/StdyVh40e6v2uYv+/5/09dJ3sVnhiH++NU73G43TPOE&#10;eZ4w+YnEQh1ZBjwukBJYQ9YKcn2dbPNw7ukPBOWFGzT6/7L3Zk2yJNl52HfcPSIza7lLT3fPggFM&#10;IGAiKQCS8U1m1JseZPrDND1KpJEEaZJBJI0yCCAAgZgVM9PbvVWVmRHuRw9njai60w0QgAAZou12&#10;VeUS4X78+Nn9O2hUBUZUG0wONdCr8mdXDHEQSSNIrcqWoKnCoKyRtC3VTr9DoUWCp2UMcn9LJLI6&#10;Bs2bSsLlhEPpkjTOrU2e3WoT+CYIDErvHbVUeR4E8mNdF0xatW10q7Xicr04DAxpb4RahQatCaTL&#10;ugqWeVVYRILCS2Ybwk5cUdaTluzqoDKc/avaTgaZMk8TAODx6RGHecbaV5xOJ1wuV9HpZWBcGPM8&#10;obUqDS7nSWEUgfP5jNvbG1yXq/YPkP09TQIDvA6JCQl0dfcK9z6AwzwLFMr5AhT5DpGcOuqL0L9N&#10;M9a1o5nxaY1fhq6sKIccsLBGOInBCBLwsGABw7MHcgxzAfEEh+0YQ6pHuERzLd08gYVn+G4W3BHg&#10;eQlqCxYoQ40iQLEGxSguMKxG0liabigNjKKI8zUQQVw35liM3G3AUTcgsweazLEyOoivIUEbP7ZB&#10;EuBlw6+1++xK1f1XMxR2WHMguMICpcChV6iFEeeX7jj7zNYITEaeL6Ya07BEggaV1aqUZl5dMj/W&#10;9FOxgfx+ZjiQHNOrRR1UVkNXyCt4c0OrAItVtqiFzOxjYtrio4dhOFJcycaSq2bleAWgAsmgTADH&#10;jvREBuR3da1AiIoOKF9GJm9LY5nrZjfAq0sQSZB429YgYBbIfFIWeuqXIFi7imfHK3Ylnj7foZiC&#10;XlVIAVWRA03RVEb4fFyWCII7H1jygzdHUYz3yQdsJwvgcxxY4nmDUGjSzwYckFX8+OXORYzBKTyU&#10;53UfcGE5SufV5uEw2nNle0iaopWEv4qtU8PxaZ/DJqiUgtaxSNtn2EoGR6gDZHROjmNRnh/pPRtD&#10;Sc6XK3/dJ0WdmN67Epocc5Rg9EyVP2T9eFVGdMVJNhlmU/MKzAiCbWcBpfP2yKkvGbPucd0jNNJ8&#10;2WkpL420zmbIQJ0UoBSV0y7DkKp3SI92dznlA3gAwOSrckAwO8fvEqRBgoQYnqEQ+Rm86caPX9ac&#10;ywKUHMc/GZFU2QQOEHzDkuWWX0MfEPbBBrk6sydIGJwgbQAMwWv3Sm4N/pRiiWZGlkNEUslnus2m&#10;Zc2uCEWrrlRXWYDZHVI73aByz4SUXlmXFOVvUOYlMVaNN21dS/qmGLO6xhDj13pi2OtMGnxzA9IC&#10;PVFdLVXZIQMMU7aWgs4akNUqh7hHohXy/t8lv9M6Jd/NAzAi3YTZCVDMUtPhToiQEkzobksZtm1P&#10;9CU0u78/tDhvsPJcTTpxDCke8IahwAaOiDRoYNAM8PtEwNUgCuS7KrOpCP3hast5wF2Uwc6Ttu6A&#10;yF4g6FS1At/KGJAD516pz8FzpgMT/YfpUhUlUgw4PLhhjTIJ0kianW91bIVQs33hOOMR8rZ1kITq&#10;AKNBFRFMn8sTrBeMkwSGcQ93aEQWFxK4HNa9B0rjUkHpyS0EFrTpvmBSePPLpoHfyqb3k67Kem4T&#10;FJQuKmaPiBxhsanZCldCfqCQnmpilRHiuFlzM2KWRPOIxIPQXpuuqX1VaiTXKM8JGtgTj0Z0CRFY&#10;K7BCFu/lj9YpEXshO6setSaFRK7FYKdSMlZo5v3UpAMoUhWWl1XWJGhKOhcweW+MQdvgJ2nPFXPW&#10;9wl2Zim/LnpvExVUBBfaocAKUCxgmsdAktzlClgRkRctwPZGTujq94YtrtAfhgnP7JucYYmaooFO&#10;lXW2l/UzVqApJxNIioAobF5mqag1dWx+hXyNNWEYAXj25MdQZ66ErEiN09d1yP6i1CeCjUetSANe&#10;+OKU930P920teQnl37Gzd7y/imkwfW64byFHPaBLpPqZ5KyRmT6A918Kcdp87OJvGW/DZbbZH6zj&#10;GWAMrYab54Z5anh6OnvSfzDjoDjYo3dQK7i9uXUbcpSO3oFaB84XxgSpLGSsGGPyoE+pDYUZtTa0&#10;3jBWwhhXCOToQC0zCN2DKlQYvS96PP2akqMrzOgazIp17aoRVqBVSpFG1qojrL+CB2QKYRlRzWhx&#10;gaEJ5IfHRzw8POByXcF9hXlwo1uhiOkj0W1+ioMobEvb+wptYPpJTriw7ktOSWvZ36VOKLXg9vZO&#10;Guq1hvvTpOtnH2XF5Qe4DKyrNN47X844nWZ07uiXFZUmkWNN7ODbu6ME+jscb3zwwI9+/FP8H//u&#10;98CFMZcDfvzTn+A//sHv47NffIWnhwcQOlYxfkFDAsVWwTp4YCKzd0XOdJZCml988TkGEd68eoXj&#10;acL963v87Gc/w+effy57LruoUFtjsPeVWPvqWP5tlqBamQ8S2F+6rnkE/0opaNOENjXMreHx4QmH&#10;wxE3NycQCj6aKj7//At8/vkXoFKxLgWjr2iKM10KsFxX7z9FtaCVGWNcMd3c4ONPvoWP3r7Gm7ev&#10;8fruDX744x/j5//+P6DNR6zXM+J6bpN/+NoYibv3aPc7f81r+V4vXfQNP/NN7vU3db00Dt78vl6e&#10;sF4IZwDHm1vtNaAFSkV6xdUSPfekYaMk7Lhrs24eqtTiNG+gRph+V1lv9i2pjlfM/rX3KDpisYla&#10;Ebgh65XV+xD4DxC4VxAGSmkgjqLCqo0XwWYHEPJJr9IagFX6LzZpjmlNI5dVMLttP4wxNKg9eRB8&#10;7auMwfys7IcUi3uyYopL/4e+SIPOaZ6lqaY2CJ2mpnjlMy7Xq5z+GStKkYryqU2gKvZN19MytVRQ&#10;FRqvy4rJGoYyCVxLaxqYl4T0gMYseKBNlhAcbk8RgKens/cM6uuC2g4Y3PF0PmOejuh9aEK2YJoa&#10;ns4X3N3doXexna7LitubgwS01ysO2hthjCJyiRa0SfocXNTftcRuZ2m0LcZJAdYVjI7mzrT4a7Am&#10;Qf4TFrBhV2AWuMnZeXEsZGHkntV/N0dOLnMG7FeraCDNLkpGND4bmfpN0EO+GRAcrIe77T0CrBLd&#10;nsV6S2NcUPgxcVv2MfloszzzMaihugMaVjMvzZieycy9uKD8MR8P+4DNYWekILjfazueDwlFNz7c&#10;YOVnH98GBLf3I8BPZm8mtJf3+px9dQUPbfqkkCRw45xjLcyJN2OFU/Df/+1mpc60BH058JjsPzaT&#10;1r6Yky1kZboAQ5sXiCmVCyMto2cvUJrXL7uCNFtnzIO4bBWL2NBAHCmxPOLZme7pzmz4ekpnfUvG&#10;GMwd+zbusAkSexOmGF9UJgYdnG7+Wt7PpAaqawbfL/wBvnxJ3VuIgtlWTudKeQwxJrI39acFrPf3&#10;3nPCS+PYsLLxob5ugej8mnPVLshZiBRjbGzHYQ4bQvbEe9tnMzLdkgTNgSI/PsoRHNJkgO7A7XcZ&#10;sEZ+gDl7cOfSg/PI1YfwIINlr1n3CKWnAOKASBDW+BLO66z3CZ2QgkEc1dCxN8j/WYB6Q2cLKCkN&#10;2eiWZKj4PFrhN4Y7AcxDM9/qhBH0ZAdv7m9VkqpQPHlqJPUAtmhiWc+q86fMaxZ4iGQbEIFd00/+&#10;p9LbmphY4zyTiRt2o+AJc+Khsk9DJH4/a1QZow/uFD7IfBPBrJzoCx7Wxogut0wMVJdJrskp8YjD&#10;hVGgVbmsdonlYzKuLMj6PT5PaS1Mv21UFMed/DVbKzWEczXqRlZtCJ3tFJL5EcEaXSOxT54DwOmU&#10;xfBElul2+LwIzidZaih/W/WlqC1riBjjNcgrq4om0n3Nyh+D9yg18rwkV/PInZM84M96WkWeOBTb&#10;jxSCZuxtE92Lpk/88H+Cs3H7EQRYsQEH6bd1xfCg1QfUiV8R/E+vJXkT6xqK3nQN6dsme1geLM6Z&#10;NWPcPg2ANnU2mwaRCBJZGnotV3zL/eWp3ixM72FyohZpomfNaJ/bHh8mhtl88UmrYP3ll+sojuRc&#10;TroNZlSTAkSbNTVZGbTZUcsD45kOMd6XEoZBPSBOGeoaM8Jm/MC1Wftnt35Jy0Jj5AGbMBjafEor&#10;DvdT9OBz3mQvX7kxrtyCnxkge1q4VMh2mIqezQT2/JHssEhQyl5bc+GD/pa3SHa5sogIX2nzIH9t&#10;z6NsTRNdvuk3kv0jyypFD1Cdv5EA7mvCbXihuWRmbN86sbIk36n27Zh3V+alnR9IIFC1QLk9cLun&#10;cxB8f5oi6CvBPFNVRDa/zOlKS7MBNEg0a2XdNM+4XC4SsGCBFiFI8EIaQjKWdYFB8wyG4Gz3ipUl&#10;GSaJpYFCDYMYrTVpyMmCEyv7SioQjRDWzM7Wcl0YpQwft5+AGKob9GRn0DcSVDa/zd41+5DIdUrv&#10;3asgex8YveO6XPH09Ijz+aI2Y16zpD//kpcU4PCmcCJfRHB6UZFTT7VWTFMLOe42rMo9Bh4fzyil&#10;4ubmhEJPfuqpD0soFbRCQJFOdYUKam0ezPnBD36En/35z8EDeHj/gPP1jFom9GVFKVqICIALoXCN&#10;56OAUeJEFUExmwuunfHw8B5Ta/jo8Ab3d/eopeJ6XfHw8IhWCWtfUzNiSNIU4qdN1FSHKe484Cd+&#10;0EKXgqBFdcVPdFxXGevj5YzSKu5vbjG1htubE3gMLGPFuupp0cHo68DQ5qzH0wmH0wG1Mu7v3uJb&#10;33qNjz/6GJ98+2N861sf4fXbj/Duiy/wn/7kj9DX1RMku5W2Fc2rm143fvplWvOb8tqHPre/9ze5&#10;305h/J25ZG7nx/cACG0+4Hg84HRqEtxkwd1eNR5TSOyizdo9a/AlsnMob3KWMcnWcmoRRRzQEuss&#10;weXCcSp3Wa6Y6oTOK3jpaG2SIoeu0EdDZOb1co0Tyaa3CbhermitCa71wiCSAPPQOYJZdbA8bz4c&#10;cL1ccDgcN/J01eC5BbWtaHOwBOsteC/B7ZCZ67ricJixrgM8VrRpwrKuCv1isQB4zICHyiFog/us&#10;9/Xz5mcYjFXn0Om5eMFO/RERagsc9nluuJyvmNoBVCTo3ahgmmYsGlwv2nz3cumY5xmff/6ZyJmp&#10;YWpVTv7ofK3oQaDACLVNuF5X15e1EriEnT3PsxTzELAsksRt2aBRF8ADZq5cSAMnSZlb8Fs1NywA&#10;5SrSAmBeUU7+j4kVU05rZM14Y8CyPGZgjGHd21Xxmk7i4dlA6DBliCWOS9t7Uf6xkS8yBwpZwkoF&#10;CifARY0ZKvY5txA35lY8B9m4tsowf7LQyz+efrfAnt/HSEP+fIqPprlopZKuRdncAei6UcBWUbEd&#10;c36+0yb9tKCsDD0qkvyZ6afIIvaXpLpM5sykweqdi0uJTkZjXwOOkwp53uLbsxvIQ51VKau1OyW6&#10;JSd1Q/dk2JtwlGqn4omHUpOhu1nLrZEL7KsLs3FuQUvAkzTJEfbhom9vYPtLzFlESMFXABG0lmDZ&#10;KFZznJwncyKQKkJtr+dAuFZcePCKg2ZWAUAEhVRKwb6he80WkHa8nGTChkYp4Jrn4v5l2jcWz/F1&#10;IDyvsAIiKOcjh6/fS6bD3uTZ/P6CIg3+36QFfC2tYtYCkwN5wsbbWzlhO8DWixFVm0QEFDn14nAN&#10;zt4CkCPHDQMqxQJZZOtlNAQ2ewiA44gBcEfG9rEHoqEVgJSYOgdtGFu5YDNVo2PT8Mz2SRLihUKh&#10;m5yR/UTBc0qLfVA5V4XFc2Mgq72VAAAgAElEQVTNAQiMkL42uEjDt8QTWW/FWpaQ+SoTXO8Zo43Y&#10;X5VCf2Ycd7vF850bwTbZU4l2RB50sZQvq+4lO1JlN6a4Vw4q+WeRKrdTIGWTCHY6qOzbOZSux3X5&#10;LQiKwW5IAVq1KFJGHbA0vyCl8G3xWk84bxqtyEhtdkXiKoLwoq6PGZ7Pq+/1nia7nWYmC+HzsZ2Y&#10;A1C5kdpOwsAiRcGnsf9HCnS5bE7NlikNJu9NtgEpLbPcGOxPhgWXlf1Exlg1pN6QikE0FVARvEMa&#10;cqqO2IKqMg4upjcRvOIY8j46SAhNObJGxZ/AY5h+TBcDSMlAtzETjwqdIwjAG73x8pXl/OZ1zmtJ&#10;QQvlj7L5QjQHj9fJx+ivM9BdrymfuUwKzmVmr5QFVI5GZsmfuanWhUxCkl0lgggg3ztEiMp+t2F+&#10;GXHYf5qsZ5XDQCQ4bDxsm1M/HM3kjWfSsV+VKezcAJfFAAXm+guXVdBmLP9tE8xftuo255DXBRbU&#10;V50bbz+jkAUf7f2YY5b528uC4DYuPxBZFVbAkzLy/ZHs4pdoQMawXhlJoYsT3xK/fIvAO5c3PUFZ&#10;VHIprrdZ1pHIylLcta3rVAAOaeT6p0gvIatmNi7f+hxbfWJDDhE7nPfEhu9aYS4nL0hp4ZKfgG3E&#10;1IJnQqAxulfvbiZTwg4dTCL4mBUtZW93PeMM7LmFoXI/n9BFnICyf/InCY2U7bNvYDN55g+4LWM6&#10;OQf4WWSN8jORBSTYZYQdj79cpVmYOPOEdRHs29Ia+mCM6yJ7dDB4rOgD6KvAgRABrVQwyynagSJY&#10;uXoKpqCglYoxEXjpqE2DHuuQ4/S1eEBlHR2W2yVCAkB1Ib+xM2wfJG2udNBqbzb/Q57JPCTwP024&#10;Xq54enzC5XrB6PJ6IanG72s3hJwXLvNfQzbKjw/JUtbj+enzSUfYNbWGeZow1wlTqZhbw+E4C054&#10;Mbktti9BKqdrO2DtHY9PZ1jiYl2lIsCkp9hs7Dphniccjwdp8rYMPPWzJAD6kNMjPCQgz9DEtQR/&#10;CFWTlOynyz3PBPGZa6modULvK969eyc6iAiv7u/xK9/7Hv7sBz+UitFSoSYGhulDNYeJ5TReq1WL&#10;cS1BClCTxnTuw7stpvabjn1ZV4yxYu0LDseGN29f49Xrezw+nqXSdV3RBwv0DAZanXA6HXH/6g6v&#10;X9/j00++g7dv7/Hm7Rvc3NygTjOozvjTP/kT/Omf/pnbOt/s2m3ar72+yWe+6fP+Jr73t+ESobBe&#10;z3h/veDh/XscjyccTwcspNXYejpmXRcJPOv3zDcV85Rdf3DmMdP17heYr8XumzGiAbvL7nSKmweA&#10;BoHr4AY71cmrNXhcwSvQpobL5aK2nCayRBiKjFJbutaip5ArlnURrHAW66XUgr5KsF3koPTVuV6X&#10;5JcliEPVT3aqeXEII9H8UklfcNXqaipVIY1WlFYcX5x5YGoT+to98lRbdXvQqvIPszSvrGQnXNmh&#10;t+RibdZZ3TdYlgUgwuFwwOUi2Oih6wvW9SL9Kbr2TqhN9ZvYu+sqmOHTNMnvXXrqTfOMoVBMgxeF&#10;wCoYvGKukhiTRKp4UJOflhW9d7leURvhdDxgDEKzIiFlrzBaBmmmtrgzaMcVjPkAFdgDAA/NhLv6&#10;D0eaZdLxu0hQDzSr8BbCC86NGAlhfFljNJO8zrRspo0qkQIwDMtaBD8xy7lB2EbycKt8k6OCI17l&#10;+GHBD4JXMORA0jPT34M08HciyGtBI04G1c4Q8z/VwHZjFGkDbz4YdKB07909WT1p4e/43Sbh1ce8&#10;pYbTym/J/of9Zg3E2KvONOjNwh4VHeCCMQhAB4pV/wNmsg83tLfzMvrtHUrnhZ2l6c2TrAGOOUH5&#10;BvpG5oOiXXHNIWEDTjUn15okwXhga1TZG2b8F8LumZFpLJsGcDE+yfLpUT2yivC9ks1zYZ8LWKCB&#10;xJ8YG16IgJIpi3Booa9ZJtGOHpaSxufOr/KyKqLNqVtsnVnOI90FBNMXgERT2+8Ec0TY6e/T0fGG&#10;w/iBPURZJwa/+qN31NxxyOZSiGipfIQF17afD/xHpW3yhBxzazcKTn95k7W0743P7LSLwFHJWhGp&#10;/FVFb3tY4IEiORBsGGttdDQ5ZckRAFHNzBGGM/lljqlsc9rMn4nQ6gSwHIcqZEkewCAq/CRNckRs&#10;v/XeQ66RZLtVpUs1KoV88mpN3/+5MSKHLEvaoRarDGffzzY7l6m2AiZ3KNYDQFS16UY3+hqGYi2C&#10;Sz56B5dtIMUCj5RLcjb0Y923gPXTkAYucQQ7bI40v3SfwUOq6zX4bes4Romj96bIPOCYAvZE6W/T&#10;v4q5qcG4oScCtlWtNk/VvAR3/oz9NgkCfc3pq9OwRmcl2CCdgtrrNeNc8vvaXk8pDOeXWEd2XvGx&#10;O/ROfCaC4XGuw5tMI8kfAHKUWgIC3oRSNqtIdVaYD6JNTwmltib39vopZAPbHMyZ5wFOSYBtJT/A&#10;lE6KQHXrYBQaIcw46TDLr6r+zZXAtieT9SI8gaiqMc7Kl0mPSCZkeomTbDrVTmINmG7S+ZTtXTOv&#10;fbg6mpwXXasSEuSa0mhkxSVjEvSoEOx+xB4EqpZ0CL7zPjccYwseIkGAMcff6KFjN4pJdVzMQ0Rs&#10;TvIxBgRGZFPVlD6/oUBeV876LfY4K08a5rV/MekpiZ8Iz9RafA+57GTxCQZIxlvgCdmIfIWc88QZ&#10;tgm7vX3zks2TX3vBvH32GYdjfOFzfm+df+iQPTGTnEAq/jDFP0InS/WTzdu+veXNMMeMH1SrDqmu&#10;z4U9sQFizLnfAWDJUIV7ZIDKSNAUya5IPw3H24MAuVm0waG4U2PpBYZgvheUorJqhF3mNjpBoE4U&#10;riTrDwsq+s+8nj4+0fWW8CnqVIiDyx4gtbW2hxJIkhMK32iNNe2e9ryXg+CZUr5wYnuqD7M5do+X&#10;ii5ow69jdy//qfaLyx29yRAsGhXrw+3KovKqG8SaTkpgtaQC+Xq9Km0EZ5WIsKwrpnmSCl4xJrwv&#10;kAUUzucntFZAaEIlkmevXY+yc5EqSBas1z7gleltalivgrctQR6FQsVQ3hiKEa78SkqzRGrxE3OP&#10;D4Rdx1A8dLGF1r6CeeB6veByuQoe+PkSeMCmwmyNzS7aL/fueq47trywXdct5IElcWqVREWtFbVU&#10;TPMUgXCFDjSZbVjwTQPDT4vCERBpryoG94jBmI9easU0zbi5PWE+nIAu69tfMa7XK/p1weV6xnUV&#10;6Ibq+xvgKsEhAAo3yIgjC7LPpDkwg1j00OVywRdffIF5mnB7d8Inn3yMH//4p6J/qp06U/gXxWUb&#10;aiMtkGIZBlBbkYpMKlgLYdZAeVcZVIlwd3eH42HGPB9xc3PE8XTA6XhCa4RpmsEsUApEhMfHJxwO&#10;M06nWxyPDfd3r/Dq7gbteMThcMBhvsHx2DBNR9SpYhDhB//5B/iX//Lf4uGrd7+EH15QEv9FV9Kp&#10;z6TwN71ekEt/I9/9m7zCMgEYPDqeHh/w9PSIaZ4xKcbz1IqfILCP2+kKnydBIVVEFpaybZrpe5nN&#10;lpPEH1QP8WCMPnBez25X1tpwe3OH8+UMRsfosnftRAOrHO7rClYYj2Xt/tyhTZz72rGCcTwcpAcC&#10;RfDaoGhJi9egdndtDVNrYADr+YzTzUlgTmr1PgY2zlK0uWZrgi9eKwQZVX1ShSFhrHq6RJpWVq2y&#10;L7VIUnWaAJZTLlZ8tA6BwLLAfKkiu6zgo6+ry7hSqse8rGFyKUV7HCxoTaBZCBXzPOFyvuDu7gbX&#10;y1XhsfS0CkRXTE2w5JdlAZUiuOm9Y5omLNcrqBBOpxOeLlfw6DgcJvSxYNUeFsIukjgz3PRVcdH7&#10;6Kg44nxeBYYmKmHUwCF2DFFhOsnQCsH1WLMrdPm8dJImhzpmrbwrpBkVrSp33cQEKmZwlbRl3bVz&#10;+5mHKVllcDfTrdpgi0spOJnaJM2qm8DqRGR8aFNQYoJGpW44K3Lf1NTNAqvmdjrsRnJyAM3EqkOj&#10;L0YAA0A6Xr+tXvPR+abtXY6KFJLjV47jbnOWX9QghD9o2JjMSBiBgRiOUjiMbpYzO+4cp/uJYxHJ&#10;C8lKDeebUorwieHp2rNlkTAUs1uc2MjOyPPFACtqGEnWKkYVRjXMdZDbktGCQFQhSRSOUwTqnLA6&#10;bGK465oVhnRkr4KnDHUKM47yMD6F0zurGMENtH1CUYFizg4P74gu32UkcmvQWo+SGRRRYRSu6Si9&#10;cLxVWZAxDiBzsWP6CHI7F1lDqviKVvowBknFz6pdwb07t1boGG6lVVvZrK1CztYgWFf2UfBg1J2x&#10;Ymv1dAQo86+FJuIprPci35eknwdv+d6VQQoabO7PDKq5EjkgasTZ0vGSqWNb16j2G2PIkfeifG2k&#10;ZF8Q53s//s+C+mBEqlrVY1URdpLBxuSnFXR+g9kdIElIiEO06ncaS2jJcKgrseKkwjEWbQ8PUv5h&#10;40OTWylgzCmQrPuF2ZJDDOZV1li/X/X+RFrvqYEPP0YPC/oqnaFBNLJkEyvevAhHAmFQYGZCg/AS&#10;UJc7itNu0DvGB5ocYMbqR0tjz5qjbHtaGgURSI0QO6JuQYrB7PJ5Ww2kcnmwY4HKmCKIXrSjt23y&#10;bQBX9VMVxF6d3KbZG9jISH5s2qp3ZBtoFQ6lgLjOz+ht+PLIe9MrG9OR/cS7ljW39Sw8HI+TitVr&#10;By2qHlWUscMND1JZ7TYFswZ/lSMox1pZE6QaGCZJHLHZDUZ/hjrgMg8XY6hazWRyg72XiGBps39f&#10;HqfjIgu2x3wkKJgMcrBgIOszXX8XMSCj8hdeyQwNTAA99Bz7U8xK0WD0LsHJJlPt6eYY2ELJZdWQ&#10;loSx/eX2QgkD29MAxdZSpjKooHBA5RAlfmJb52i8G5I59J+u5u5IZCR5RWvb5+R/BcVweXa0lzEM&#10;PSUmGH/xbT8xaHe2jULwZkdAOPjeUBPOGP59gpw6sVGOCjTteaEbwPW1J+ktoKC8RGk8FvCqJnfH&#10;UH6wwJ3OdFgVuP7zhk42ONoEdayJt0lpbJ5Jvv7CV1JQYPA2JAMB7DMqPFQl69dkHIO06tmDUUV1&#10;iWp9sqRD8VN9REWD4roviPQIvv4j+WlJNlLZLM8VmWLVUTY70QdC92jXQKm/CaG02PviA5MnX4hZ&#10;ZQg8SG32fdwtMxFch5CuqVXmDhZdPVKvB/uu2Z62dptAmdUDsQZ7wfF5ZTg1LX2ufizZ6a3BV867&#10;Ll22mczG7x2bE0pjSLmRBQRsuiMCyPleBUX7G8D5pAJgGhjaY6RA/D8Mg6nQ+9q+04C4nZgghZMA&#10;Ipk2dCzE0CaIBYDQWOx01T8MDTwTqhxvUzjzobY6YCm/CG6rTcFdxlur+BdYgdH1FJjuJC5JphnZ&#10;Mq5MMEgp1feBJVhljCnlSP5xl31VgwGuY4o17V69YEwgGJvIKKyOi226hVzPqV4wX7VIVTwMix5Q&#10;fVIkQImB3tmbMIKBtUtRmCWuLtcriASOoAypputjSLX3WAU6hVeMUdEasK4WzFkkwMLA2hnLdUVr&#10;VaoM145SxV+y3kykBtUYSOscviuYIP0UpckZs+KPE2FZokHqsqwKh9Hx8HTGuiwYo2Oam45Ni0Jg&#10;tqayNxWMVQLVQ+E0SDfg8wC4LaPZaSFLrWiEvThJKg9LAUprKCRB6ukw4zif0Bn41kev8Gc/qLhe&#10;GdPcsCxSuTjNk1Tfj4F5PmB5uuLaTV+ZnWQWkvqLRQLtrTasS8c8WTBsoJWC490tAOCyLHj//gHc&#10;u9JIgzFkUrK4X28BcUtouSkJYHTG+XxBaw0P7x9wc/MRPv30E3z2xZe4PD2iMGFRf4uq3GvtXfqC&#10;dbHVBSOcNTg9o0AgFm6OR9zc3ODu/g6vX7/Cq7tbvH7zCq/uX7mMLaWgK86wSCPC1LT3WC2Ypoo2&#10;32CaJ8zzhFoLGjXUqYDRgTLhQBMuPPDZl1/h3/3ev8d//n/+FKXUOE3yja60ub/22kvrD/3+F7m+&#10;yXNfuszo+btyPZe9YGC5XLBcLjg/NZzubnE6zZianJwQ+6EEVCD0OIoKZEsghiyIwgNrxk4ax5S4&#10;lcQlBH5F4lqlCIzU5XrRBCxQq+oNvXerFct1EX+giW5pTRpaDiaFFlrQJoFPWpZFephZQWqtWFYt&#10;MhBHB8xw+b2y9B4SaBORt7UQhkKl5BNCzCw9ErSPTF9FH8q9pIq9VO2XNORE1ujaqJYZUxPfhkgC&#10;9/NhwrIsuLu9wbp0cIXIjcGCs538PLK5oWKFNCUFM2qrkCKsDnL/l1CpYLkuoMI4P10wtUlP1yn8&#10;F1Vcr1fMGperRZuWqp3OQxK6NveTylXuHRUVhRnnZdGK+ElsWk2k1DJh8IJpPuDx8QHzNOP+7g7N&#10;8LnEGE2GoxqTTHHWiDVokY07synj+2ZkaKBGakT0phBnS41j+Zx2sC9WXxhOF2BBKzVaEc5W1LKF&#10;g2bGthzojGC3GRRpYmmepFXKwP5Ynn0+AoFDlRbFszyQ5ESAjSIM4VxpJp913E18+HKTTYnslbxG&#10;H6ehfTqJXb35ttIRbmwyeIPPJ85A8gk39zZSmIEvDJ6KX8TosQ8TYTWjH1bdt0kVpNFaxajREwAX&#10;DVQDsSbhnBubDjW4rTqC9eiWGc7uSlpgigFyQyccPeYujhtZhTrML/bv2Rz9V90DMYvMB/FdIYfe&#10;I5cQpvfDMAvlm10uq66XT2wVK6n8DwxSqKNtRl1FrDK8Gta6le8vTr9YMsMxcWNEeQQSaLF5e5Jo&#10;bOZoRxxj0MZncb8PGagmczZvO3/yhg/Z3qLntPrArZPssOEFp25nSpu5+z5JMsXk0vYI/m5uWQZx&#10;0JRsv9reZm2kyJTwSMm/Z89n51NO8iqMeUArQnVS7kSWMBg8oPWSVPI/0wkJfT3jcQe/P19HWZeB&#10;wVdYdVtJekEczZRo4tg3OXDmHzDxbC8o7iypPLCqlBwEl7GFPAhtk+SelSJD/mDna/mGBfbJ16KI&#10;/GAGU097fCNZdcwf5ke2sYFScPyX8S/D1iFopJpW+YA5gsp5TDb2nWaAOdZGr1y1mj6h02C1B2gr&#10;8zZKKH8vqchEnTSgGOXgF+6h7/l+sf+kirjwkD4UpEkrM9I2FBOdZ5wCwNFAPECiwmSQaXAdszKl&#10;yFZPdwEwGgsdpEHkgAK3xVyJ4I0Jk24W/ZT4ei/7EbqG9Pi7HJduGGs4dhaolSSyGp2lOs3hgWqx&#10;jxwaQQOHEoRTguxMJltUG2bIkFjTl679yxGA0nGwnVywe+hY0lEbfnbvLaMV/y34PPPs1iFKsgRp&#10;FW2RP3jZxIU/CEnnchIXRg/AbWI4fW1/m24IeZR/Bi1ibLYXOc3MHjlM17qIfFmHWpCopPtb81WT&#10;hoLni6189cRCyIII6uc5/RLyEV6QZS8KCmTcf5fTL93b9J4ptfSs549/4UWVmbxZwK+5NrzpQsGv&#10;wmqtFs84OB6vyfeX7hlGSx4e+5rYHGzfPJuk2RNJ1m9LNl56bGyKHODfXxLAJF/DD5LK6OmWxgi5&#10;AgqbqjgxAKZIFiktCjcUFFQQKgE9zZXZoOKGBkrFN8xWrNm2RiZ5ttAiB66dSps5scsh22+A2E5m&#10;qwjySrXh6t7c2lrCGqwJSC0P4ZQMIiuOEXvKmuzyIPdlTRU5fZRHTLb3dQXVKgFxTSxdF4EPYUil&#10;ngVBDocDLudz8qkZblPrXPsqTcSIFHqlNoUjaCAGarXmZFLcMx8mwVy2oiO2Y//Dg+75GiNklBUi&#10;OBSUrqsk5AeWRY7DX64Leu9YlivOT2dp2KtBH0KyY5MvkPng2eVQlyZjdnvuG8kB82EKRl9wOM44&#10;Hmcc5hmDB26OJ9zd3+NwPICoYB1XCdrMFSDBU2+t4XCYMbjj8fGy8+XNtlQZOAg8FqErEZ4eH3E4&#10;SoB5miev8r+7ucXd7S2u5wuuy4JlWfD+/XuBDvBm5MXvG+5HmjNJAcayrHj37j0KFbw63+Lm9h4f&#10;f+sj/PQnC4qOlViS1iB4YL4DeHV/j299/BF+5Xvfxbe//YlUcB+POB2PaG1CaxNub+8FBqJ3zK1h&#10;ng8+qFLFX621oLSqhXFAv15RW8FxnmQ3lorWin5PsNSpivzr14F+WfDnP/kJ/td//s/dJvqLXX/R&#10;z/913+dv6/P+Oq6Yw1gXPHzxJR7fNRwOR5RKOB1n1FaSjVJdHjzzj2G6zuwF841svyXYjcGSBMfA&#10;WAHmBWuvKFQwTw2X61kCxsqrvXfBpNaiiWVZMB9mGfcQeA+HD+xRgAZIEopXSSBhdIxBWrG8oHJA&#10;Ycl4xcpdlhWjirlXq8KnDLGhpdpaAvrrsqJUKWy7XC5otWn/Lak0KgoT0nnVxp01VLLq11V9i2VZ&#10;cL0sAkWyakFy7zjMM66aVC2DMdeqDTkntFq10EwD87oK0ieEwLyCwV6ZToXAXWybx8dHh4CShpny&#10;7a6V4FNruF6vmowgzE0a89Yiz+Q+BMqlSMEGmHE5LzieDjC9XlBwmGe3xa/LVZpluivhTGQ+mTlO&#10;pnDkzU2l0sZotq8ok2kIn81jMHgUJ4wQnaigqgfB/nyGZUg2WyQ9Npg9xmbV6/baNuCbnA6vwlIH&#10;UKuBzTnN5rMLUdtIUddmT1cyZOPXgp/JIKWtUb4xnl6Y5IaWLMald4nfKM8gq+NTJtxaH8Z+Pva7&#10;Gl0bAkMDHX5jjuoKlvc0JC9m79jSaagxKLUfwMJSDeT8RsZXHpJIax0VvBb43vMBEYG8Q7z8A1l1&#10;NWsWrCLWXDaFwRLIMGQjDjWIyja+salMlEyazY90CiFUpTp7Y5Ln0W5ezwazww/ZS9nXYc3aMwOc&#10;k0nxvgl3DgaA3UKG6h8OJ8EdQDy7NgaDMlbYixEAjSnpve2lZ/cMhWOjJFBSSvKRTfVtfjx4c99N&#10;RY8JKt46dhbgcZ43eeIXqayxZNXzK6+Y+W5sX80k0oFGkCC+b0FTSwK5AY9YRv8+p5MeNnmTb5rR&#10;3VM1J1AGWKv1TdLRZiw93xvitNiADVt4y1xOuA0x4h11Ep32xtdWjY7NWpqzXSu04UYHUDd7IT9D&#10;KontmLWOhUQnkPnSWZ7DpIbO24K4+fZscC5JJphR5HRTGcpGw+E3iKC6fTLLB0tEwB0ZIRRvghmb&#10;qRrvK82IsD0q7GOl5LBvBESanPIZxTtEhjGdPouQWfEYk+lpX9lcfVvZxBLCsOmNJGPkViPWdYNI&#10;rPxU7Ih/0C5sh+E8tdWVgPMW7DSNBa8BqQAmWGW2Nc2JtYMx62ZvWyLRlSRBoVBMl9v94UE/OJ5+&#10;2AkDatDZGDlOVxiuPun85JbdaS8raieLTEYC3TRsEuiliuE3+oB/MKjruoh9jwnHC6Q8CwwcAWRw&#10;F0YQIq2s4+gRgKyJY5+LjiEURCVnrpTe58HsGc9Ui5ASg0MG8wZvipLcC1kHwGWNB6aV93LgFvp3&#10;BLekV4pXwyNet3FuEoGc4F1sj9l9da9tK0y3CQwbbmA7W2JFcWMRsBtA6LMInsb32Okq/CQsYTI4&#10;6U4OXrNiC+geLSgbqBYdgcy8BCYxAD9dlBNy+feip0EsaVdAsT987imQm767vSj9Q/oZa2OnI1ll&#10;F1Rc72+3TSa89Kzdc/WeOWicq8fy2uSvBf/sn0Huf1gvFYcCS7JrM/WNzJVhOPyHVojvyUKABj9F&#10;QLNV4OqeCD3xTa6sm/Z7LGxyqUjWT/Zkz6R9LfaxdSAy+amzU16Qhs9JPhtvKd9WVJXh+sycmGPG&#10;okGtPiIgas17GRYoDxsIgEMNJhGVqBP7O6978WB11rFyz7LjM2ar0CaZsPXbUfudIfwwRoEU9EgV&#10;tF0Oe246RX8O3mHZcnyu94HCWv2t/ux8OKCWaNjWR0drFeu6+PcIQF/WRHs9yUQDHVKJP6ii9xWl&#10;wJtkssLdlEoYXY6Tl1rFbu1Spdy1SrHryQT39ZLTbnS2oEhHl+C2wh70seLaV/Te8fjwgOt1wdpX&#10;qSCkGoFwvYeZKnkXh99L8Hp/W79CWz/O2SB4n/S9sJFCNpg+r7XidHvE8TjjeDxgahJsOtaKj96+&#10;xXe/+x08vH/A0/kB6zrQB+N8PvveHoMd/1Yw3ENzZClRS8XoKxZdw1IqrsuC9yQBsJvTDe7v7xTK&#10;suB0ukGtVxwPAhfyxZdfYF1LQOy43bJdF5NFtTYQSVX40+NPcXNzwuF0h48++giff/YZ1svF5SKZ&#10;fQPCfJjx6Sef4B//o3+I3/yNX8ebN29x/+pOmok2xTZfV1hvKtI9VmvB4XB02VVKwdpZ94npuopK&#10;t7a4mKfq8m+MgWVltOmIdb2iYKBME65ffYV/9s/+FwCCM/8sgPBXen2drvmrfMZf5zz+v76yDsoX&#10;g/uC8+MCgHC9HnE8zaACbYZYJRmzRlHl4IC14yKCZ2tZQHV50WQRo9XmmoSoobQFtRSsi/BtLU1k&#10;m+oyBjukyeVy1YB6dxnc9VQLmAFDciGLoUjD36lNGF0aVMrpa2ks2S9XwDD9dY9JM2RJRHZtntla&#10;w7pcIyhNUuE+uhRPttJQCuHydEapxWFPaq2aiJSfIOuxovaKwrP0teN0c5TAuKo32aM92VhyQmSe&#10;JpdPNg+G7PPr5QKqRZtbwmk0+sBKgg8+zZOuhSKQVElwGFSvn1zWa/SOBfAA/FQqytREB120EJbk&#10;vilCBSLgcjlLIJ4Iy7qgGXeIcu3h0HNSFkQQKJIMLxFvx8eTeWFWiRozubLFnucMqYqbLZOPZEi5&#10;cSfVBvKXPtQj3FERzskQCs2IrRzJQRIyfmN3OM2pkluY8svHOdnvSWkuG4HoNg3Hq27QQR0WBJ13&#10;V6hg9o0gBpVVfMWnzAHzDBIAq0KPjRgGdXaEwstOwX0dd8ilPPfiaxOOBMK40PFYd2kGxFDTL5ij&#10;4WNTiBtvAGCeIGvqy7ABDJ2TlCosSrMPg82xZiMEUEX2n2XoMh+vbikCsyMOVYEnQShcAyOdGXDd&#10;IDWg65fWYKih6sFZwNzeKo8AACAASURBVPGbfe2V95D2geFN29g9qK405YRKSs9ultlHfilaySg+&#10;WOaHlK5JW3sbXINXutmHLABgJNzYhiQvJn8GdqR844gS65H92ABZKW0ceZ9fXM5j5jRykhMqO8yJ&#10;sQJViybsHWJfAsT38wsfNGnckU+0t+cjtpdNodtznL47mRlW+0ZGGM7h4AhMFgJ6X9P3kzOm8tpg&#10;WEp+BkK5lfQc25+szxO5YUmcCAwFvY1utg62Sdgn4kaxb3XbS0Iz+X7x+XBhIGNNq3z3jatGQJzm&#10;YLAHwVUemn4hG0MSyoggzGZh8iKk1XR9VCr8uDTFnrFtEIEvWURTjz5/tioVJ2fIZn/iC5fvs0R/&#10;e7YOUu2p0HkUe8llVtIFnMkB/2LSV/bS1kh0Y9B5m4JeBHh4lILmFjwVOR28tNUtMt5iARxmDyjm&#10;Y42rztUqtp6PDQBbIz8hisFpoWiHkEIeRCKVeV7tTpnGNkoXaABYpZgmWPU3YXdNJpod49yozyEC&#10;F6Cm8sOtWBPor9ANNhDh97IJPqU9C4ANr5cFI1C27Njy1o4fJVhQ4vSP3jOCpOQ0cZ61PVtLnAFR&#10;3VYokgQMpNnjWQDc56ZyoGzGafqF/BBG/jql5LB9x/eoC1ZLEA23jzZ00OdnuSRbR+XGRkbkh+n9&#10;Q9RvPmHsupcdVh9iXFSQEioUQV1rKi+6s8QYBvzk12bmaW1M7GKzXOTrE1wXl/VrsOfZfTwoBXgQ&#10;3PpDgIo0CLeOtWYzg2AnbgAotmPItwioRiIrJyPSkHcy0Wj+fM3se6IXhwT0bf1c/ud1evl0QL6i&#10;mGQnD9P3np2IecYz++8RyihSMFIUe/dDF4fMNvx+9710fGMMdHSHLCvZrlW9IPozyRhIDfJI+/LZ&#10;3CjogwKRwTt2z4lXS3SAoKdnd5tCZRGzvC9y3XS+Jnl1PFa9XBSP2A8UVXsGg0jsgGEneo1PeWAd&#10;QzCoRwcPg9qLzW18bX6PN4XfLtMzuyySVApTRCbfthwNhF7ShQrbVysmBneHhIHaojzkqD2TQf51&#10;eOO1TE4CwA4kJ8lQt9GQihbkw9flivlwQCfFRh8rTMf0vmLUqhB00Xxsmpo0HjQS+DApML+H0C4K&#10;Z4SmlSqWvsKKmgQOtWDV4EfXoPhzv1a1rPK19Qow2B6BIXjEdbmgrwPnyxnLdUFX6MY+GEUDJjbs&#10;oT1PNhxpet4e+dK623rR8/3B+42QvhowLlLVvyzS9O673/4uDtMs8Ah94NNvfxv/9PVbHOcDfvDD&#10;P8Xv/8Ef46uv3oluH4w2CfTB+bJi1Sp8K4CIvjXQv7cyyHx/+dfx8PCIy/WC4/GAm9sbTNOEw1Gq&#10;H29ub9Cmhi+++BKXyznNZDNheY0ZKBo0huiBp/MFP//5Z7h9dY/bmxtplrcuEgxjCVTN04R5nvEb&#10;v/5f4bd/+7/BP/yvfxPzfMBQ+IJpmsAkCRaeFCIS0rDucDhKcGuQ7HlmUCXcaM8M28OCx6zwDgpl&#10;UbRZfO8D1ID1sgpcHnc8Pr7D7/7rf40//MM/xGc/+4Xbln911wsM8uz6uvf/otdf9f3+Nl5fN0eh&#10;+3p5wvvLGaVNqJOcrmiNpbqazQ6PHlBuI5DA9xDU/uVsW4nekh5PEg8afYDH6jae2E6iW60KvPcV&#10;hSpa0yaPVV63RCGgqBZdeHCxE521gmrF0KabtUgScJrkpA0ZvLJBeJaCqU1Ye8ehSYPLdV3dVysK&#10;ocssQWZAkmYmj29vbx2Wye01lfu9CxSRYy+MgXmSJszy007+FK263kIMsT57MIMUo3xonwjRJaIL&#10;J0hyd7kugn/OjOPxgMv16jAnpRYcDge8e/8exyrjlwabQG0N67JgWVfM8+y26jzPgsNOUglfW0Ot&#10;TU8oyedP7eBJcvP1eu9yr8OMZse3wizbsmQxB4TNCQNMoRmThbGh6puCAdlLrhBGZ1JEQx1eMXBN&#10;LkvluGAcZ6PDnA19vsO1heNC+nzGCFxsqi7wixo8nYdk2NVHLzZWSAbS8M6tZGzrZEXjjKJB1Ogw&#10;DzduvBqP4JXcYGiTG70jFT+6JB2mFROdAauss73Kw9ieXXfZQz3TasTdHPE3xyKcGTNwc6JBqrpS&#10;1a7xgQWsWBxjJjM2wmg30tgcOvd4kmpuVqeXYDhykOo6Iqx9oBTJxJEKpoAq2VYAmFEqVQXqdBju&#10;ns5bcJAKQNp9vBeAus+ZGRi0SkYP5gxqxYo7JLzh62LHyy34RFWPwFu1RuwJoZg1+dNgdim6FyTA&#10;b3QWfrZGgXKMxnCq7JnEclwsxqX7UI/NFHOClf/kMwuGHoUx9u2KowtEJbCtJLM2QFOH1IJHftJB&#10;K2jtO2qNqpKximALWvpd5buqpGz/Z4PTjlZ6gss2O+BOwf4aZlQLy4qjJczmxzVlRYs36pFGbISi&#10;R0ajkicucQi2xjB7cABRbaqXO1Au1uQ9M9R09loppgEH1mPUzke2f+HzF8WiuJvmdKhDWNxJBSyA&#10;bZlpOzJkiSK2NTHcYiB6NxR1JPR+4heEU20NRyz5ZQa4HX5uxVpZ6pqksQPkR5PY113oTwrJYg0/&#10;nZ8EMRpwZ9H2oTyx+JFkWZwOxYZnlcNp2SRQqLBfqhMqGLDu0SzVBEMDU1xsz8iaGMZvxgcVR39I&#10;QIKkqa1AYeie7x2VFI6iWIAizZ9D5paSjvOB5cgYDVCZg69I92IK4Np7gCl1Y8R0Il//kWauiq+f&#10;yekc3IHrIuN74QUzrFSScVHdqbKN4fu9AKpLxUH0Bmv27l7nu86WauBCUSFOAJo3YJKvdn2WV5kx&#10;wFj1XvL3IPasvvepKCT6lTVBpA46634x+okugMp1DTyP2FeiwnUttXqr6JE8sXGgY0p73yq8PGJq&#10;NJYGqKvtRg0aVdftSPK2SmDDndVIMLDuADlQpAFMSPM7qzIr0IZWrHjKhdC7NDJtlbCyYvIbX7Kq&#10;p677l3yIbj+sXZONKhU8DKFrlBPBzMOrQEOLmszU8NiQ/ifDYJoQMkGudIoMimJttidC77DJArOA&#10;zNYKtDNEGFiuHCwUViZJrKRLZA4nAzqgF9jsEtgS+RkFnavpZK+73pxIUa5yeWvJJLJeBwTwpp+K&#10;6oW9X8+kFdoV3LvqtaIk0L1HYmehpJIHHii1ebCF1NEZGriIvat7XB3LAviR3zD9yExdhTnU9UfV&#10;ngIJom2wuhO6Ain/WbTHQgE0WUMYRTW5ykSqIYvIgizGozoILV62wYGc1sE/vsawfjemC01ekbsu&#10;hG1BjD1nexFKJWCIPp/QIhjO0QxTdLlwiFc7KX9JQbGd/FR5RkPwsmmAh9qEIhRVzxSgSEWv+Qxl&#10;AN1ggs23QMCImK1isE5F7f61p+B9IYHP6eKbSUVWB0iCAUwa3GXla8XyBNjts2LP0fUESRUxjYFW&#10;5cTXUMamUh27h6uuN0tl2TwfUNsEItH7nYGu+PZjDG20rbpgSAB3qH3YOzsdoHyZNo+sLrP3vJCj&#10;56TQJGoj+neB1mbXD6wY6pRsRFZMZB4dDls0AGCRIL7teQYGuvaPcTbBgAb6FJZUTt9G3yTvIUDk&#10;DdIMDtH8gloK1j5wvV4VvzugEC/LAoJUlUsvLfVBlL/c7iwVpGMZdQEVoC8LWqtA71jWrtXlatvr&#10;flh7R9NgptlSVQMtZM3ErytoFrvk/fsHXJcFozOWdcWyXGU9O6OPFWBp0io+uXIxR/GUrqCfxrA9&#10;XNLJLdKAjFWuD210Bwi0B6n+ZIY0v4PZZvAgGsMgCeT9qRXc3dzh7UdvcDhOQF9x7gNv3rzBb378&#10;MT5++xaX63+L3/rjP8GPfvxj/O+/93/i8f0jqABP5yvGGDjOB8EV1uAXNHFUa8PaDTtdm72VIlWh&#10;BTD4ULBURL5/6Hh4vGC5drx58xp3d7eoteL167e4u7vHj370Q1yerriuFxwPR1wuV6w8UNvkjfaM&#10;kqNHz5jL9YovPvscp8OM0+mIpS/o5wvq1DBNE773nU/xnW9/it/57d/Cd7/7HUxTw+kwo9aKNunc&#10;uKOSYJ0XInCN/hvSZNRwjAErSpMAuQmwAlTGugges53zZl2b03TAw/IAlIKH9wM/+eln+Ff/6ndx&#10;ebqYotsL6v/Ci9NPeuH3v+krOat/Z66/zJi3NB7rgrEuWJ6eABDqNKG2htPNAdPcgK6aSOVzq5P6&#10;RLLPxLyxwiHTu7LfUBissCj23DFWjWEFRCEpBEfvw21BldLoq53p1ISWVpeXSrheL6i1oJYJQBQw&#10;Xc5nCfwqFredHLXYyNRmrOsi+kljsqUUD4RL3yvZU9M04XK5YFlXhQupghOuJymKxgwIjHk6yjir&#10;NGCmSphIKqlFlw5palnF97WCXCJtqKl+tTQsHdrvT7U/AdMkOOCNKubWYA1N12X1wD2zJLbO5zOO&#10;8wHLVU7BHOYZy9rlFE0fOJ1uQARcr1ecTics16smQ5qcnOli40mAn3GcJ6zrEBunNtTSsHaB4WpN&#10;xt3EdghnIBvmYagHw0bVQijzDZ/655AMyvy2Pm0XXA6HdytO2PDd9sF0QLI+6QibPG+E05mwPMM5&#10;ZzXczCFL9zMmzmN4Ya9GNbt9Spodqr8LQxQxR837q5hQNsfWnCUPICLRZDcAM+Cf2fG8+7SOjeNx&#10;OisdD6lxosaDGo8xZ9rcV/yBvdDaBj3tK0HLF7CnzbnRDe1P0LVygeNMFZAEzn8eGDM+TcH9FHST&#10;IaeScLKESlVjxyBVjCo2860icyGp5KcdrQdShULGNUWqvCWke9jacKwzbdeT8tyzJwfarbuPcvtb&#10;ov8zOA3OzgDDd6COh92aNd5EWnv5niVtQOa4IyVUZBSbQAZF5a6sRR6y/W0BkFxrCKkUKEPxo9I+&#10;dbmjlUYUtCIUTFPx/cKe0Qr+hw9ny/F7stqSFqeZKsv0sa8zfbKsKMrLI9HWHAXf5nlNlDwGj2PV&#10;09vKSNpwyYtj0hvJ8XXEGjgLGkHI7/kSPaKyTxvx8fDbxE4JXeI6wsZKabR+ryRxlA8lJp12G6Wk&#10;kY6V9BlWrWbraUFpJfCGP1cKx8h+ls1sCTykZ0XRYI4FCSN4XDwIXFJYLc/Btt1ePXp0KwWijXdd&#10;jrEFZIoG91+QpTYmf7KF3ArIGw3F/Iff0z67vbwqggCv8E7j8kZ+MJ2+5ZOokNtzYJbz8UpJ/Gu8&#10;YxWt+eu2rZ9xY+ajRBO3XTS4LI9RHmVs6J6PItsvMY7tPW17CFsVoGH7XRuWqVJ9Vk6Y7S/B1fQn&#10;pTWLl4CA53pGAJg8k8C2bWlHJt+rbEgA38c2hlTNmzTa8JR+XmWQYbpu7UAEbEMMKX53m2K3gBs5&#10;Z9Xu7LZBVHu/POewS7Y6+6XqPvg+TDo+D9nsP3uRd1XI/FIK1rTOdhz+t+mXl/YZMj0iwea7hvMv&#10;2/nG79F42G5anW6QgKk1j8tNKS2ITBqw0/UuJV4z3F6Rmdb8ldL34evj83TdS1vaOdWDPj4j073p&#10;fnltgn3imeWlOSi9BxDByiT/M+9lvQnA5f+Hrhf5CVv+f1GO7u0x4xWleRQJAFa8Ign9AVjM1DHf&#10;Q+5uLTm5Bg+UASkmGUYx5Y6iwV1nN53vRibtZOhuHgxSv0t9p6EjYdVTbmtGEYI1MhPzS2ww19vY&#10;2kOxyhwHP3WN7fh5QWBJyz/5Wi9dq82CFk7bwVpp3D0wzG5j5nnbz4ENLTIPKb/ZaUZmTqfzZC6l&#10;VB8vDU2p6Bwcw1/XBjB4QjiPOn627rG92hC7IPShPFNHwMJH+6pXw+oeYwU4Gs/2LlWBBRKwtqKI&#10;dVk9uC/0ZNAIOhEJBmwpDTwYKyAY5SBtgKqBTOjpQ8dl1j1bJKHS1yFV51Tw+PSI8+WKy/lJGsGv&#10;XSr71tUrGc2vLpggB+Ezo0JPHoQ/tSnqSD5zcLTc4JfqjWeXyTOGJF6BWgin0xGvXt3h/v4WNzdH&#10;jCFYwq9e3ePtm9f4le/9ClAIn376KR4fn/Bb//gf4Y/+6E/wgx/9CD//xWe4v7/3JA5YKil5CD47&#10;iHC5XPDw8CiVnwt7xaTZo9JbhAIygAe+/PJLXK4XvHt3wkcffYRXr1+jFODXfu1X8bOf/QJfffml&#10;2DpjeGM/s21sP0mwrCuvDsUMf4dSCx4fn9BqxWE+4L/7nd/CP/knv4NXd/d49foVbk8nTPOM4+Ho&#10;0AsMoLLsXQ94wWI1uhqauM2/WxEPkQYUWRIBtTVYUYIlES/XC9o04bwseHp8wO/+m3+DH/zwx7hc&#10;rnhxQz27frku+Nt/fd38/jZef9kxf/h7fbmiL1dcnx5RWsPp5hatVcxzAwokYKsBY5Nt5s+7fCCS&#10;pBuyrmY9oaBeVqsYfaj+JayAJ/26ylRACl762jHA6J0BPW1jleOtVQDFZXJrVXslRCEEUfXGwQIp&#10;uorNX0ibtBdPAg9mTG1CHyvW9aqBYLPOFKKS4fIDxFqY0xwNRMbRvJBvjIFpkr/PlwvA2pxY9aNU&#10;q1dU3b997V6QRXoyzmTKWAaWdZVq8HVVu0dOfAxmLWYtuFwksD3NEwDg8fHJ4VKmpgUVDLx9+0bo&#10;2ztWrWqnUrCsq6wTFdTacLkuuLu9w8PDO+91YTQuVeecDZMwB8Ip8xikvr5nSka2CM24yQHo3TdM&#10;QekfJf9NWiEOq1RgP2KXvpw2BG+cFTFOw/GNYw9RbbHxdNMEs0Nsbo0p1f21DUSk77hDFcZnDuLa&#10;R82RKhuPUceaH5gGxdgOe/OBZDTb+F5ynt0QUAPCXt9YFmokxGfDkXlZoXxwVACgbbnkzvb7i+6l&#10;zt9mShTCyG7qZkwKvtvl1dqJU20NgwLxbAlYWbWfm+lmQaVZxM/90siyi0Cxtd4a2juq6Dqx3UAF&#10;Ub7/du0o/f/DF+WBZbbc8YW/n+lEqYqPecMNH7qMdy2Q4Ld+MWizfd0CBLEWZizbngUi6aWHy7dC&#10;aBeQkS9GLCMUlgDQbudulV2qHb7WBmK9zX5t/Ct7QzoH23i7ksYbPAIP3IbH9nljE86yM+5jVcr6&#10;EaR45AfHEc/PrwXd5f392hECT9+kVgSAbB9blS4DfqR4P2xZIg2M0O4zznDxujmvcjpmH/Ikl0vW&#10;Xtlv5OJXnmWBnI0MoKjsA6DQHGEs2w7wSv+Ngxxu1MuMrpPmkPObz+3WKbOe8cdmK1Ne4wj9BY1k&#10;hBKsTHTcP8wfRM8fkse2e3kb2EJ8b8NH+y9a8Ms2c353J0Dd8c/tG7FfVf//voemr6uL7ZDtsn8i&#10;APJ8T22fkPXCSx+xdfCqP07iI4knu7/bDxsdvXtq0nl2KiRfRdd9mMJw3tX3C2ED74+QMRaUcD6H&#10;3V+rTwiwYoQgI21isI49bMNn+Am//Yo/k6MfUiRk+/M5zWK94stms8ey0OaHXXso5Xi7OC3keaH3&#10;fPSMfRwJ/nCXTexBFx9CSn77e2nuFojNcjNvRf9hLPICFNDzS+UvJXuIYp1DzsL3aeYFqw42npOk&#10;n9DcK64jeurOGCAJSuevJG+dXC+8tpkQbWXDS6IxEmwaeNLEo0MHkFAzAuMAU6xxpvmH6Lff4y+n&#10;O16aRtAz8/dLwTSbp8k3e82e5cFulqCtVIKHrHBt9Eyo6BoXkkp6lXuqCeSzKkb2/Sbyj6wD8krs&#10;bTgxFVMBSgqO5u/Y/Zx3RsA4pbvFM9T2jX4cOmbd8IWqJmUMrqd4wmcYpJDSmJPct4CFN6B8lvxI&#10;9uUHLpc5m79t7beCjRluA+XEYCGS02aqn0NZSEVz8GcUlmVdlyWj/5+Cr5xDePvTLqseLqVKhR9I&#10;j+pLYJ/HQCuCkWqnm0Fa6afPDt0gtKykVd5UQLVgrF14tpA0dTSCABGcVX7qI/pbgYHL9YJ1XXG9&#10;XnHVSt91FdxcOyFBDHUaGdgU9dD21w9s3w0fpyC/nyAyWcf8jO+fX2n9SWRmrQXH4wHzLNXUxAIX&#10;cnt3h+PphKkAqITjYcZhmrB+9ztglnU4Ho+4v7/Hu4cHrOuCMQQ6spWK2irAhPNZ4Ey+/PIrH6MX&#10;v7jtJGMZrqcIl/MFzAPH4xGH4xGtCt/c3d3i/bt37vtaECtoxH6SyJKNXU/OSnCJcDqcwGB8+snH&#10;+M3f+Ad48+oNTqcjjvMRtze3Eqgm5TUGeKwOYWD/RuohI/qqpL8F25nVLipECvEgRU1yInO7JlVh&#10;XNZlxbv3D/hPf/TH6H1gXa6odUZfr790Zf/++v/DtbUmxrri8f07lFpxc3eLeW5yMoaj8huDPIDr&#10;rpMFv5lTckb/p7JOTkwE7AenRCZUBhgev/VRiNO4Eui2CmqT+9nXKiSNJttU9dQ4hewklmKtqWoh&#10;i+6BNoHXxZ8zxgC1yWG6DAucSj45Te68DGY/Wbcskug1mJfL5erY4gQS1FJmT767TaLzqK3BlB6z&#10;JNikEbM0cV4AxwrnIX0uBH5loLaKx+URNzdHXK8XEOR0DMxeTVAxT09nTFOTBG1VXHbFTu9j4DjP&#10;OF+e0FrF+XzB8eaEdVm1iWfFGCvuDrfSUNT0iNc5sq+nMkEKGugiGiXNCHPznViqOBEZWuMwV4oe&#10;VJFXLQDjGRjIUUU/RvhB9SRj6uqJyiIY3IONPTtGxiBANcNGN0U+ugozdMjGlJ9m5ml2pti52D5b&#10;ipux8WkLPjKLIWQGYy4fzFcO/qWNGB2/t5/16rr8vjvB5nySvpcUKnjrBDL82GbWN9mxcAPJogMp&#10;QmEJh+wbJLjUOFa/mwOjIyc6VmsmxvGJ4CP5Z8FvbyoDdn6lUraYpSkpIQq5Og1yUC3Pc2jP+g2t&#10;PWrAEFxX9k/L8/M5hMwntoTaBAQhWH3N9P1NosWcIrZM3JZRvGEngtelarui+LFqPU6oN/TKUIa+&#10;vjXsY6puvbsxnx1saEDFgsubcT/jvXjNAu/b4CshjsEP5wWzhXOQa8MSNu/04rIsqLWglYpSqlYG&#10;iQFv93DnxvblhqibHwLj478mozkxeXYPs2NsVaUVatDxturGFa99VptseQMdM3j1ODkD6M6rNgTa&#10;Ph/ZVUpOkgrEgHFJ/GviyBc5303Ww+Zs71qCS3hgexJAWKeCDEiFBgynwMWBYdaS3c94YFWxquuU&#10;+xu4W0hue4ScigDQJgioP6f0ubwGJl7BrD1p2WkVDqboi6LwQESEsQWCt1m5VgtHPAUmofS3hOzG&#10;SSgb54wNOsbns92feSpedTWMOplmJkPyNzfCcXOf+LlNIhj9gyLb92Lj0OZ3Xyujq/G1v5oHmS6H&#10;S5Cfw/SN3jfzuGHg22cKD3HOk7z0sad13axc2odk+t9nQq4biQ1KISiZ951RYuQP2Pu6//zMj8mh&#10;ATCRB3DkPcHUJIgDGPRPes72rfKrBQitwW+srYyyGDY5jVg9mwCzYyfGJmVtfK0fMz2Q7B6bX1iC&#10;SS5SCpqGmQBXbIloRp9MwZDVsU6Un2B8R/HeTvGHLhJB+mx8rEGXAfZ+Jq7DXdVRTN50KiUrKY3P&#10;+SQ/B+QNA50uZj7hhWuzCLu3TFIqdvSmpELxu62JpW0Zq1AthVCowbDlayse9DBHKVcEZ+cpB6O3&#10;hgIDo2xiVaQ0gD7bZ2MynPZz2/oZJg/3fxeFRWkEkbNadejytaRgflqP7S/PaZst3n1g23kYCHM9&#10;2zp5DpDGtGPkdI8527JDemr8JEG/4QFCG539I+gJmjEEou1DshIhGwyGLoAFgWF2plY7RYJsaysY&#10;vY1vzCb1sblOk39E8bfLGf+M8GNO3pmt6AkLtXdMvxkflipN0KyydGpVj2WLzVkBdCaso4tTN1Sv&#10;aKU66RiiMCLJ+x39mEMuu64uGzT9oDuUHohgpN9nCLyh90KoVaCr/PNyP4MC3AxACb89uSADK4kx&#10;0sHo9Dnzy7NIZlyXK1qtgju7rBJk1tkMDSq2JlXdrFCCqBZ0icRs54FKBav2GljXro3bpDJ6XVfn&#10;Z1FDpBWTDBRW6I2CZV1wXRacLxc8PT7K/uao7JXxkwdtDN6GHIPH1sC0qyupDeO6vGHZkXZsYF9A&#10;QwlD+OXrpd0hgZ3aKqbW8NHbt7i7e42+MLhfcTwc8MnHn+D1/R2oVhxPJ1BtnuD51sef4Pvf/z4+&#10;++wzfPXV5/jFZ1/iq3dfCjRKLRqkISx94OnxCfM8491X78BQ7F8POAUzCDQCwRJWfXQsy4LPPvsM&#10;T09P+M53P0ahGW/fvkYtDT/84Q8xzzOezmf0vqA1qUBvrXmV6WAJUFlDTyKg1Ybj6YhPP/4Y//P/&#10;9D/i008/wf3tLaZJYFPmqaH3gdYmaZQ3Okaxqn7dQwwUh6pVmyHJ61KkWa5BLwACVQMwWpsADPQV&#10;vvdqrejLipubG3z181/gP/zH/wu//3//AdYukKjfLAj+ofX/i1z7e3xASO959u+vdH2IZn+5e/AQ&#10;OfXu8wUgaSZ89+YetQJU9WRvWg+LcRhsSCtxssmwtZmB0orKrK48GfeprTrMT1eZxer3mJ1JesqJ&#10;aHhQt6q2mafJYUPG6AKnstopERlprVV7IikU4hCYkMEDUxOM7GnS0x6lYGpNxtMH+nXBYZ4TnCOw&#10;bmCiCmolrwhfdXyD2eFfptawrKtUoE/NdQJsP/buUKwGJdtXOc0yzTNmhWwxW1BUN/t3j8cjeu+Y&#10;tJfCdVnABBwPArXE1eTDQF87pmnGULsAJHBOAqeyoNUJy3rF8XAjJ40GYT4dMBZpWn2+XDDPDc2C&#10;yFD2GYDC58jSWpWCGdWmHK2DuNtELphT1eQmSGD3E0NdgqnZM1IDykwWtjDyrqQz/R3GiX6SWXDE&#10;Cvl3GYzCFaAOoABDKgpaFSyq7Ftb9ZA0o2KMIQ7Qi3oyPAzfIF7vYQZkhoRAOLgMCVSakWWB6zSV&#10;tCJpY6dXfQz7MZk9rf/LAVXVQ14FSYpvBwx1jvQ5dp9k6G2Clrbetg6UqqFgToVNZi/azMK28ROY&#10;pFFAQVP6F3f8C9kdGUDV56ryhOKpj+7V+LIsFFQLCxeBuZ6cveSo710jnVy619agJlqFnwdhcMGg&#10;NXBO93fjRJnsQ6FevAAAIABJREFUSOiv3hwxNpQbrLYWOpzno3TjT1fpZWZSGtq9oY2KMl/GihlP&#10;2zTsuY4NOjQwvz+zSxHs23zR/TebI3yOEviNv+Uop35kFEAb1AQtk9MMAB6YEnliBm4fCQMxzS87&#10;vTnU5VPY/e1GupbE+eiZfb5bEsRnPOhvey85Ozn5F1WlmQ/sNX2HjZ5Krw0Q6suXV8cjZHt2hP3B&#10;HrgJeli43baq4K0pfxPpUUcJLI1ncD4AihgCxAXMRXDXlA8iuKDBcB9rJGqMaVw/cUq8IOagUgS5&#10;klH4IMk+GFdv95DwD6tsJMEpHT3Wwb6u6wU2rNytzMOz33WdWJ2WTFOKT1B+hwJXDYBmyPOYCdYY&#10;LXjYAqIMSxzkB1CasOikEXQxGqSAWd74RifD3Lcgfd+pnf3lO9PGUkhtisAgJWyDdP6VZG9kuu51&#10;32YG2amCOvBcPeCSwYwsAe4yxE89mOjl7eLYGia9OtCDzttJv3i5/57oZkcpLYC3OSmX5LZVoG2e&#10;4zYLwRIqBGizZv0dhF62wyrGX57/os0YjJbRSEjetPhZEdEsw8j8ha1MtXHS5neC5bw4RZ54/9mg&#10;2rNXCM9lrd8/mNfXOBEq6aSkN0glSQo+xZ4Pnnz+PH2O2ob+qKRTYgwentwO2G7j0uxDD7NFjfdI&#10;q+Y9UAxYiXgcS6UI1A2yvQsPhjOqyosiVVGqN0sRwKfhYyRQEaeBuOgzC8BXpbUOqpgsTzTa2acM&#10;q+jeJpL2tuSG1IWkIScV7y1hQX0gg8hFENwTBOwpSRhf5FMXHy6ywQc4LeT6HqxEbDXOyxR3N3nr&#10;tR1hj7qtPTjonvqpEF7aCfrM7H+4HCC8xE7s8irbh9jeX0XN5nk0YEaqN5HO/0weGTyL+mC2x73H&#10;htmoaWyeXEsCoOjaVoUGq1VwWg0HdbAeqR72L0Gi+Hzk/woUBii+to81WgAnQsXezXLBxaLKN3Z7&#10;0vag/st2NNtpi936yWZE9PBJxQ4I+dz7uvE7iQyPPBZ0W9RDsMp72z/rukjVHeD40pdFAkJUquai&#10;Za8M6pgmCejw6OgYqLVhWRbxSzSoWFvFcr2CeaAobuzoHcQsTUyRtjwzeAyFPFlxPkf19/l81j4a&#10;qyb7ZX+velw+8gIEkDRd49pRLLWTt6HpT/iXkr3HUUmZaJb5f0PPX6LD7TK5U4gwTwe8evUGr998&#10;C9N8BPqC6XxGnRpOt7dYx4C0s5OeIq/evMLoA60dcP/qFa7XT/Hw1RMenx7x8PgODw/v0QEs64p1&#10;HXh6esLD+wfMh1lhY1ZYE+nCDHCRxn21erW/JSWk2eUZvXf88EcXfO/bv4Z379/j5uYWv/qr38ef&#10;/dkPcDoe8XR+lGaUuocs+XRdJBlllaClFExTw699//v4H/7pf49/8Bu/jtOh4u7uLWotGKus5d3x&#10;iMelg9fFq+aJCVyk/08p8ayctHB+VniWMSSgD0BxhzXIv3a0dgAg+PF9SALhs89/gZ//+Z/jf/sX&#10;/wIA8PDVV7JOdcLoy9cv7AevrR368nv76wUG+/vrG1xf41hsrg+ty/5vE+AD1/MZn/3kjNP9HW5v&#10;TiiKWR9+WtgofoqB4byKUlTmCb50UWPLAsTW+08gPlS2ClC59A4BSQPKucGql2udvVCvNcH1Xvsq&#10;NneXZOPgjlaa2BiDQ38MBqrqIyI06CmgWrDoKZvWpDHyNE1SRKDV0pl6tud7X8Wq0aK3qknsdVlw&#10;OB7QrOpaYVSmqcl3QeAqEnhdV8zThK4WpJ0waZPgSY4+sNLqJ35KLVi7YJgf5hmLNs5kln4RYOB0&#10;usHaO3rvPhZmxuVyUbzw/5e9N2uyJUnOwz6PyDynqu5tNKZnemYwMwCEZeZBLzKZTBRFmn6wpB8g&#10;mR60gRAIiTSjKDMKRjPJBJIabLP2XarOyYxwPbh/7p6n6t5pzGIQycm2vlV1TmZkhIeH74tgu15w&#10;Pp/RWsOrV6+s/MkYWJYTmlj0+Oncvf66lVp6eHiFx6dHXK9X6y8l6FAMb8DiQo0qRomETIWtCv8m&#10;HlTjDQUbE3ImoNOavah4GpwnPEqJxBOBoAOwbtSsPQtQWa4EtEHEvA86zKsylUKx5n1Fm52wBmfq&#10;0RcNpsw3F3Q0IprT6zyiM+rqgpwrS6ERm1Fdunu+KUXW40eBFhRYHTo8ZJxhS0MQDWOMbmP9uJdS&#10;/Oq7XooUD95+aKQyY+9SGTQRnIKdhVywaWeI7Sm0AvaMsMRDCi/HWSGV4LI2EUQEAusfNfTQndTr&#10;3FJYhDDSreyDzoiubc2bzUhGhkOK+qmAtJ4RMlSOW/N0PxKcIhoL0Fzh5NJmA+BprJbi5fskNl+1&#10;bJts/sYNVjMghgI4bY02z9IA0NcfRhIqGgI3ps2DYyogHWVhfCQ2/SlwtJqRtr/bvrlyYbWuDFzq&#10;NQ0zWqeJlHPgMCuMwVLyMjJxToVEw8aChI45EZMeG514aYqcxu3RQNNrfGf0NvWyNAha13EK9oKd&#10;OEsDQO28rk7gvaYAm0V97OK39PQyprDBUkl3INPKgWgORA8wPaoYVFbIdJs1SCSuKMI7Gjfai7kr&#10;RguCUTsp8vNhuEL6mkoaLyqlhlnGXIdaxIQ1VKVjc3rNzu54zBQnp8dUGgMH3MDZzKHGvTCPdVU4&#10;DS6QrFnJceKn4JBinI/bHtZnqGADOJQ5SgNT3cBUSSupYrQjaMTwlKGpzWqN6iw6l0RTKrgCQsdO&#10;RCsLlVPf8/jb4K9iTQj5O/eINW6Hw6x7DTgNZ0dQJq8PmgYGGuatiR8blPi+eZ1xVXVDUgcj2uJM&#10;C8f08ejdKoY2pn8PWEaVklYUT1iQO8n9NoeyOm1TLzMkwfdE5GDMUn8X2be63DDVG4iBEX4t8Ayw&#10;fRPurgqGTsjUiMQCWqTjE09U6YAjijgNBiIlcbhxh+erSXO7VgtsEpCW2UiqsAgFRRr2fUkNZvRe&#10;y7kECOBmTTP5rNMN6WINfNSawHnshvVIiQZ1KFHIRtNawXR3MZnDalDpdaOMxCpMafenp/p5EEHr&#10;iQ/V/0Z+HtINxS4FID1obzg/TCBCRIE2BI3wXQUwK5FMuLoMwr2IE10VauJ0y2fEeU/DkW8CHkQa&#10;kcvOtzXfGDKt4xDxOJ53mm90q8K7yhLEwYw2YiZMGMzrUrmHLhvwLNdcMxs8ZTbjcy7DeAMmTsBK&#10;IGQGz/TfW1uCvjbWCUfSIpfgIWCqq++b1LTh+jkzx+xZG9/lD3Fj4Zxgd8xqrM/f7X82ZRLn380N&#10;4YYzLeQUKpyQDgjbngOMjGeGVYNHtcOaGxNv4qxJS7ymoaZ59CJ3pUTz5+5W41iAKdOmtRjjKm9H&#10;oQ0i3jOgFEoTz1xFgQvyivmPEXChkT9JkTj+auLoYrFnls6dclKcJcdvznuQ1nuZJCvH1KIpPXUa&#10;C1wZvq/qMrmHJ/jAGYBT8EaSLtpZaBDpNiozEFyBhwhEPdKUys2kXqEYzkkGpv3n6zi2YhCglFuz&#10;Y2RBN+qlQiAdE5QLnCdoQD1kMdt29YCI5vW2s2mandjuiaM2yITR7zEMh6TZHFvvFlggFnlLFFNB&#10;cTwX/Y7Hm7K4WFNCKx9hBoPFGzpTzl/XE8acaL3hhCXklwlF6wtUJ07rCU+XJ7+vY+7WHPNytRR7&#10;bYJtG14SwILFaJwZ0wzj6oLsdduw7Tuu247FjRFjDCxo2LZRzk7VafxvdXnbeYSqR6Y3w705EXKn&#10;NYvupntQLyhnSx3fm9fTZTPf2M/g0aYHM4qxyol2n+EJjcPLsuBrX/sM53NHawqRBa8ezpAOLAKc&#10;Hh4AKPrdXeyfrCf0vuB0bti3Ez55/Sn27YrL0wVPlydctiseLxfMqfjhD36Av/z0ryAdsW+2n75e&#10;AVuiWcNUMbpzPp2N5onpm9enge//xffxjW98jie8R2sNv/M7Zgxno8rF8U91Yt8Vp3WF3pmt4O7u&#10;jFcPr/H1r3+O//Q//o/wh3/4B/jkk9d2Bry3QV/NWH9R4HTqwe9sclZWa6riet3QlxVL90Yrc1iT&#10;3zEgmBBVbMN7b+lw2semLILeT4axvmdjn3j79ISf/PQt/pv/9r/D97//l3j79l00R/2wETzx7uPX&#10;x+7hd/KR7359/WquLwvfZ6cYj2/e4vHNWyznE16/fo117WT7OJ1OWJfVM2YGAJetFjsbDR5gI82a&#10;CQuwSA/723QaQf4ls5v+Ne1s3p3vMMaGKd1LpCiWpWHfgW3bsF2Z/WAZJ9brQbFvE8tJ0WTBupyw&#10;bRsWj0w3m+cMWbK1BixWr5t66rbvOJ9O2Pcd62LG9qU3txVYE+S+LNiuV6ynFQ2StbYX6w9BWUrg&#10;diEvf7RTBx0Ty8qmu3A91jIKr9ctjsnwci1LX9y+aXLEtm+YCixqPGvfvU+E63xL75ClY3o98NPp&#10;DMBqnJ9Pd7aOOXG9PIV8ve8bVIH1tJgcMMwIv/QFT0/vbR5twTJVLY1YgC6C3VOmjvW4aQROoSZs&#10;NXEHBeebWAqRwyfq3u2ppvSkacIMCerIF0jsgvXBEAyJ2uGVoQElelMoSEkItlU50ck0WBfUlfMD&#10;gAFMiz4WGdC5+O8Ok0jZNMENESGWghLprASU1A0ELx/gMICX3xHCc/W230QZFIatz/6lcpoGaHA+&#10;qUU66KkmUX7mBosLer0odvacGTRmRBYHbDUdEXKLDzgqiWEkRHmnK8q8Sfg3gOiiq2kUq4Y5rjPg&#10;KbkDtWaikPJ5FGXAm/w7ACEJd6ESNc1wNDqsbYzvikpGeANHQ0SJTD/A4oW1UyE1oW6GomK7aU4d&#10;U5CaE+uKAUWj5tpdkaKySnjNCCvWqgVl/cYC24Ab0iAh8Xe+eiojHeXw1KH+jib6pWDvUTsRHezz&#10;Uw2FsaaMprCrbmQxZWqqAFOgzRVJ2vRKvetaI9IxOMHn75ECu+N+Ad1vnMKzXrNYbPNnS+dELddU&#10;5x6RUwH/I4yfX1byQMQiQmKODvtwVOZ2xBpunWdRHzg0KtKXepHJCtAmaHz0qUCVEeIShpRURCyq&#10;yCFgij0j6l1YSCdKwc8yGXXjmQCxrsBKN5AEEklJSYbgiH48T88hSjgHzMRpi/Ojw0C+rsOOSO5/&#10;5YWEd9QxN63BBCiQ3uKwfkvHTsOQbU2WB+C68zniVtnfYljKBl8oz6TRnPVUe+9IZbA4iHm2iSIc&#10;sxiGofOwFhrB6tXYVNehvCzddtqRWbwO2rEaBPfZP4oIOak3HeCcDMOdUJIkfcpEU68vqz4X568U&#10;tMiBg/aXa0LteUyvDc17y1o1z92xDi2ddpxzTvXgwITRLYukTANs45tE0OpZP3DXA/BAfoUYPV8e&#10;skA8UmhdEHPHdRMgoJ7JVwczh63vOdeTv6YuzIysAqtKdw5zLv/SQEncq+eq8h9IgVOUfjBaFY7j&#10;+O+Im3qsA/NsSjRAZjZJi+jbbGpI3lx4OOEkGTyC4L91BYgzm7DBYaZpCM0zIEAEUGQjQZPVpAh7&#10;YtYRu+9mPLZ0kLJ/dByRRtV6rPy1lXeTHkb/P763tRg7xWZfGd9RaBSDXUh7lk5DuTu8vCxI8gru&#10;sRScq3KQPud5qLhV8EIK3SuXQKKBU2nCUC7ygtu0uHxegDDaq7gTy+c8hXQkNqYcR8rd9TxlJpTW&#10;e52GPePzB57AaOaklDqnyT4hS908B+J1Ul1z4Ko7qylL0ZEvgUt1vICO05aIdK86HQkkyQn3vhWn&#10;/9wx5sQYO8a+edkGjfkmLeDzs4r0BYNvlhr3yyEoiTCPc8vf4/PitOWhJ9PhOxs8goY82RwMlEfI&#10;e+joAeA1kb15pfRwiIHlF5EGGV5jDjIeCCx9XdWcCHMOTLEo+7tuRgkTA4zD9+7llISlABp0WtNK&#10;iKW979s1ArMEit1rNg+P1KOOtO8Dl8sF+7aZYWNac8x02rVsForjicrlGCzrffXu2CsFaHEQQabD&#10;OC6NfRgcxsA+B3rrRwy4Pe/HrXvhkpCXzMAj+OwrXwGmYmnAHIK7u3tMTKuTi8QTDjvnhrY0nOWE&#10;3hvOqphjxavX9xhj4HpVXK5XKIBXrz7BX/3gryEAVi9TYg7CnFHqtOaU6L2lQ1xdhlPB4+MT/uYH&#10;P8JnX/lNr2t+wne+823863/9b7DtG1Yv8dCXBUvv2LeBq1w9IwP4/Kuf4R/8Z38Pv/3tb+Lu/owm&#10;DafzHfbro8mDakYwEYF4M1n1kjetLQXGcqCzKs1tPhpnYendDHXrOXhsOFkBLEvHddswVLFPxfun&#10;9/gn/+R/wz/75/8HfvyDH4Wj4uPXz/o+9/zl+/Xm+9tnPjT+l33vl70+9q5fX8frCKf9csVPrj/C&#10;+f4B62mxGv2nFbtHDHePGG9enmROM1oP76Ng8rBnaDhOz31aVPfudbZbwxQpZ6FDhJkWZmCWCUAp&#10;+xi9HmNC5zWyMgQdY1yhOnDdrqavePkp+96DhQEzOqPocWoBa7uXXQonmeso+25BRsvSobrG56YD&#10;uxs9QGd9A/pijtOpE8u6RkNbCw5MHX0fA7rthyzkOYyf7vuO03mFALhcr2jNnZVzWhCCZzSNMbAI&#10;sG8b1sVo+LKuGNN6F1yvG0Qkzr2qBXve352xLAuu2xUi8DnulimlJhvY74olDQ6ACD0jHj/knEFD&#10;c/vQgZP40Qp90Pqdf9A0o1ymWnScpa7NVI4o2VbBqQp5RdA3KaYItnGf4Gh8c4X5kJpj3mEz8lPI&#10;ceGuUQhsyLSzytg0mD8cAatwDWQEDpWXF2tB1ivWp6GwkjnkPTYgC/BXkaLeVtPxU77gwa2GNoP1&#10;LELFC9rg862nghiGMDcKPDO4FSBwXRTcPd0D2EEjgmoaw26noR658Xx9VXDnPvhaDwzLPy+4Y5GS&#10;zTzS1IiqpaIYBUx4NePsYIqKWOqXwAyjcEVBVRlMV4x4hEfuqRZhj/XwMkov8SFMzx4hKZEuVpYH&#10;RLkOPhe/C7dB8mY1XFWeoZtudDQmHV5wUBAk9jUUtFKPz9A+HQlhoAo0cRVRFFEA2ycWpWJiP+vP&#10;VJxi+T4fq79FJc0i0DQaRLjhtqzRbHDlfs5VzTFYscvJe/yuBeaBLdTnSsTz1Bn17AmfJsRN8fWy&#10;TuKNcS3ATyMADQKche1NKGqhsKXC4I/H/JrQcEGcKvvLtyvcaVmer85Rx50501GjhW4z8mqyJr4c&#10;HTtNjiapA433aeWc/X7Js13XBjkacGI+SFNhGGT8XVXn4hiV6qgKhE2a1AEXMDjuSzzl+DPhjZg4&#10;7o3ClY/K4f8oXQEcjUblVRnNbXyKzV5Y+1NvFA3gGIVt3zWgzTybpA1gnV/SDQnBpBoEq+GMZ0Ji&#10;jBdYBT+RXFPQBiCNYT6ZcKL6OadTrnkUdEaWvyQPxLKD/oJ7I8WA7zwtSk/lJvoqF7AMDVkX+1uo&#10;7y/pEJ8l/Ug5gTwRIH0BYXgDo8rjaXBOQ5qNx4g88bOS+6yUXOI5ACHb0JE4b95zKDgbZ7Tsmxhf&#10;CNqToCw3+Vn0jCMlbSKPE8BcwikbpDPWhezELJQaUSA2QGgEFmi6LTHUGvwYRtu+2pnlXnKrmdlw&#10;6zhAGBt5dR8nnOrFoXnYL3+exud5gJu/mby/pURT2WkhX/6cG301eQyQpYngeEjDYNzvdKN3j2qO&#10;3hJuHBeWOqkObO5DRndHE2ZIRM+ncyTnz2ftkxbwYF3JpIn8TAMmt0ZwNmtj1DfLtHQ29ouIb9IZ&#10;g0OjeVWAbJQOsEQj5aoqT37wqvhdUFCkRsqn45YXuf4LRcE+bIjxdSR+Vj5WOZDLDcj32y2Z+VRf&#10;SP5ZZfvqWL41yPFFDS0CDg40CKSzzBJE8Ph4d+gT/lxrEPYykDpOjto8mnNqGtGLSAFTUM3Q2HvH&#10;6bRiXRY0NGyXC67XC7Z9wz52Sykv0fZkPjVCTiLAAsGL7cjnvDjXmkXHjDURQY/PbQWuHsbDh11z&#10;uEhhhOKZdKGNCFxnlFhD6xlIwMAn6t/EMNLQcDaUvQ+heip6a9i8+eIcu2W+Ol1WAPev7jH2HU+X&#10;K5bVGjc+Pb4HtOHq6edjDlyv16hhOycDTsRLppgRZp+77cVuRvGnywVPj08QaZba34gntp59NyNP&#10;7+lwOJ6VPLfHZq/M2D0GiRzOXIkIh/NoGqSWZfHMNInz90wuc7lA8fL57TSaeL36dVlwPlndWmmC&#10;03IHaYp9WHq/laY56ujTM/akN7Rmxm2RCewb0AUPD6tHL070Dnz+9a9hXRcAF5f9WFKVvIDgJd8t&#10;XEaAuQ+0ZUXvHY/v3+MHc+DTTz/Ft7/9G1AoPvn0E/zkxz8NR6OVOzQY353v0HrH7/7Ob+O/+If/&#10;EH/wB7+LT1+9AkQ8n1mxrKfY20XEdXSxqE2HWdXXDMfNycI6x723eL/p1haJqpNhlce9GPvwjIOB&#10;t+8fMbXhj/74T/Djn/wE6+mMsW/Pnvn5rw+N8zN4yrN7fpH5vCRV/6LjHuWgf78uPfx6ef8Ol/eC&#10;fjrjdFrRzifHV8uyGZOVB0pT16mWdaqaQQgiOJ9O7miU6I3QxCj4HBP7bjlBzfV9gQX/ttbhybsh&#10;zy29YR8T2AFpA72vACyr5eQlVJbWo8Exz08TBgJZwJNOhTSx8eZuJYsWixJvnrk89h19X7BtV1i5&#10;vBPWdcXT0yOkJ7Mx9qZhN2te0mrfB87LYo1C3eA+htc2764JTfK25qXUhmeyZE3yqQNt6bhcN7x6&#10;eMAY1u9gCHB2WmNZabYn67pYVQMoWhdsV3O86lS8f3zE+Xy2qO/VOMfSVug+gJ79LloXLBFt6aKO&#10;KQ1Z32VGaQS3BUQEgyKlDx9BcoI049JLwUA6G13B+t0d9N6lYE2huYmF0RP4iJ9yNE6UuYhj3YEh&#10;egmH5sqBYjhTaTl7zQiyqSiGl83T503dyvtYRsUVwCrMSSGBzpgYZTtFngUG30ZjxH8UEm4lNnz8&#10;ed5L0MQOR9R3jViEC/mMNrD5Mj0+lTE3FDtRbtJNJfVD12hYgCbdzkKjyFkgmBy9bvUQx154Gvxh&#10;nZgQba6pZGdpXp2Cpgu5NU5HAud8UwDUKHhG1Bi3ToMG32xlYJjq6kKUWJTBmA1NpkdYBcQA9ETR&#10;g9JS11QUAQoLJdVVGLZFA6DDZSLPJSrsijzOfQ6BOgwdVEJI4HIOYeh1PGSETB0VRfFoaBgYZXwK&#10;m/kEseqZw0ImWMoB04VGr8/vnpkCMz38DAoTymmNIDNhS2H1u3rpjF4N2YjfUrA0YTWzBG6VaMMi&#10;uDAIdFUskgrxUPt+BYU+9UaX9TwD2inUTzRYelHO4flFwwFLi8DP2e38wiD5AVpxWEtEfKYqZ3jh&#10;UX5szjpdAGCJqyC3EmsSES8V5dFNMU2PPPTmH3Oa4AtnourlHnhFhJdaIybSWPIedSClMS3hIw4A&#10;/sSNYycMfQLcNuut4FIK7PAyId4vwm58IfqPdIgCCG+Fw4xUNpwwaRACrQbcA9/AUNaCmVCZrCVB&#10;JHDM6DtCkTMaa46HFsY88+Y3Hzd6aXiEWtS10+HrLHNCfSdC+a64FsbKAKwQOAmoQgxpbGztOUxp&#10;cBbOlRHhWt5fYG90tjhSoNm2JG4UKwsRtZ39LKrVQIZq1KC/vQyVKq2YIXW8lNF0cDiiGIPKug7j&#10;I3lHNa1owQGB1b4QAUQlDAXq9QUo8KZBrKPBSlEo4cH3F5qXcxGw5rhC0YkDLaNNDryi4FGjU5j8&#10;s/B8jk1mmDhdYVSuwte1wgJJ+go4w4BLh0zsiSAWJzxn5HeoPz988azx/Gd2nssYPM+csea+oUTf&#10;Arz3uVQDP9O88Rj0Qaf6TCeZkA5IzM+iZ1tkD5hzwtPno2ZHi7PCcSAp6wUiqGVL9uCtErCvDsW6&#10;llASy5eUrqszNg3hiAVHyRPHW8Ph9uzzOtYscDjycv72cQP4rZE4aZh9K+KGUTfQ/OwIw7/dlbJK&#10;CY+pvEoR+5L4U8pIOS6/6DS/fReS9cQZ9h/hC6t8vKzVwyTsZ9BAw6RxmJ25T45BNpy3fatqZQXN&#10;ISdRJiRm5Ebg7o1cW+84nc5Yl26Gr6s1QmcdZD7Ht1VembgqZc4VILdAchoryZuAxOsssXV0hlSs&#10;iZUceoKkI5NztMAY6pRqWUak2erNJZs5GPY9y/2E8DKBISN5H2DGFLGAnjH2LAMiYmVS+mpp5k2A&#10;3iFDcX9vBvF37x7dcTSwbzv2fYuoQ6aWmwFmesMxM2aPObFdLfJ7uz6FQUTQsG1Xq00edXgNk4Z/&#10;duDhFXrlo5TbHWuZ7U1qq0VCV3iG2wzDa+8d18sTeus4nc+4Xq910272P79I4/zNjb6HTRpal6ir&#10;u55WS9tvHYKB0+kMaR1sYZwn3JB/jgmdAkjH2pplq8kS/brmNF5+f7fia1/9Cl4/PODdmyc0OR0c&#10;roCXjyllplIfshuX1Y3qrVsjvzHx9u1b/PBHP8Jnn30F3/rWNzHGxNP7C3ZvrooGLMuKVw8P+N73&#10;vov//O//J/jd3/1tfPr6AboDd/dnTFHMBix9tTmoIfq+DygYMapeKqjQaD+PqrW81oTO3Q1jVg6h&#10;tW7lIEp0d/DFYTXt3z1d8Bd/8Rf4o3/0J/h//+KvMKZi7NsvnVZTE/z497/KKyT6X8HYSb8//tm/&#10;K9eH1qsY1yf84C8vOD88oDfg1esHq7E9rCEjnWk6geEZMeeTGc233bjhsth5k2m20H03OtZah5Ub&#10;3LG0NRxYrYsHOlhlCbhM03u3rBKZPs7AHIplsfNCOXTMgZTnpuvTtqTeOkSBnXzXK3+YLWs4X7Fy&#10;WIDR16UvFmyEiW2bWNezRcgTciJY1xXMYppzYp8T62LNPK/bFT1suC149flkDS0bAzmhXh/cbEen&#10;0wkKq6+OaaVBt32DTqNdKordM5DOpxO2yxXns5V6MUftxCKwUosquG47Hh7ucblccD6fbO2tY7vs&#10;aNKxLoLHpyvWk2WrLBbRapsyMZypeHSQ18Q9Ik2pHR2KjT0zoebp9nRpYehh0QJ3ZSkHNupQWLM7&#10;jRRpE7pcifi5AAAgAElEQVS9rqMr8dVDT2Zn5RTEPQ1uvGpUwhqaUPE2cWkWYmK1Um/H1dhg1eHC&#10;Qaas2TLNOEQldE7XYCSZtC1AIyVSIp06I454sZRECnAJLwpzVAYZ/SByjHMWkVJ70IQEqz4wD/XQ&#10;zPAwI/0+IVME89gBgJG6w4UsLk0VATfHiBSkC7QznZ0CYItIdmmLH8jdIyVc2XKjDnHI6pYNjGlR&#10;gKzbxMMh6h2oXdlPAVbCwMHmGxaB5EKZEFaADoWgWw02BdRxVHx/DOYsgWN1e6lEzTHR3EAorCs4&#10;I6Yq9pplJJoreWzyQ6FlhgFnRj1GbpC6E0LgdSddeSUhYnmX+lyN5p7qkZBq72l9caKTRLQ257HA&#10;ZEbA8Ly5QOMR6zx3KnuWLjm8P+2QhoOxw3E2oM0rDFjkDidj0bhGf8ZgnXN+LQDT5RyzrOJqd9xU&#10;YHpTmdahjZHWYmmimJAor4OMCFSfn1oda/5HQ4sf6UNAcHdD3uZ4y+ihxWkXaVLrLdVuzahWuEeZ&#10;79gGm4JKlP2gwYAp75EKGueaNEIdVzxaFog07FDBhPgowYhDVGd0lgisX4OPY4WCAw/SckYjhhsQ&#10;1eqdYdrZkm5OjthzdVruzijSIjPApiG0oyjnEM/M4fwbuiS8WvRgMDw9GP9VD70YIFTVGVFFjKSB&#10;kApL4rAp9s2F9qRv9UoeyDIFWmDu76RCLqUJixgNE5YAaDl/RiEy8pMpdZXGgt4I5ytUNg9BVL6X&#10;rZwfAWlZKQXQJfgI4UzaJbByHISv7eg48CVzMvt650TW/wXSQUXYwulcNailfCHKut6GHUoY9u5C&#10;omLxKMbQVRUWGuXvCWMlSzxppglCvVWauru/U/5wJHFTIlPFjbcBPYwbNg6N+FVFChkCiBRy4hbr&#10;xFIqYCRE4EmxSBs/LnzZ/+5dgKZO/tJZS9xonfXfiRs7MpbTcL95HVqXSuL9EwrMEcECxibTocVR&#10;GPHN+vbE8aFqRnc4bxS4YcBLhInxf4JZc7SkEYaVxs/AdWcd/pArJXFXJZ9WuCNDJMpXgcYUslcM&#10;l0Vyv9WDLSIqxZkLy2zlpQcZaTqG0rGh5Pe5lYGeBm/+pi6bOo0v5yvuF6PC8LUwC8w3HBCJvey9&#10;G61wWbmtPehcE3P+dCBkDMrlohNdetADtBYG0+jtoFYWpPliUh8gM3RayWLPLINjAE3aN5NvGR8w&#10;XAwDutO17k6XNPof6Tpl06jLzS+aANqDlFCODLzg58Lbk+c08gHird80m2ABM8OAnf1cnIhlVDrp&#10;a+o2/NholPeG0ZQbA5YCRKNJn5d4xFMrgToCllLJiFURRDh6b2Ip2FAPzNHCm5E0FwCmhlHRoskc&#10;9+fEZG8WJ5IWj2A/GSrDk9tbzxJbU40vKIOdHE5TwzCpVG1czmV5NxE/j74GtIb1tOB8WqxXhnRc&#10;x9WMD5gY+4CgY+p24P2ES3OhQcTgMlAdpL4xBadCBwtchhuiDe8ZYQ7WmzcClM8q+Tg8kneBABhN&#10;oWOge9Rc4rFn9yDxfHrqvMmklsZOOW4P56fJatbryj5QNTprsv/AsnYvadItOwYTy3qH87rgdFqh&#10;biCf3WRv6R0rgOv1YtHac2L3JoVjplF5jCu2bbeoxrHjyRsxbpulpodOrsB0XLdzbHgwhkbkY8jp&#10;Ie/zTJKaAs1LgWQZGcv+6YvbAxQZRQ9gjmFlCBQh788xouSH1UxnIzqnjb15nXPv28DYK5cdGQQo&#10;t7ji9GldF/RlsXIkOgHqjWMCXmN9UJ+1g+5BIZKxEVPR1fmsn7nT+YS+b7huG+7Or9BPi6X4j+Hl&#10;CzTmNafJnBkA5JH7QqfK9HXZGqcAj++f8IMf/Bi/+Zu/idO62j51wcPpHiKWhfFb3/4mvvuHv4//&#10;8A//EN/+zrfx6aev7cyfV1yH1Z9fpOH6dAWzoqET63n1Eg5eEqUt2Fju1h0105rklJ4as+yJORBU&#10;WerA8IN8yUA08MXbC376/hF/+dd/hT/5X/4x3r95G06CdGKkXPmLXfKzbykSf15f9v1fZq6/zLF+&#10;1ni/LLj9XV0fg4G+cN9xzy7v3wEQvH/3iPtPXmNdV2z7ExSKdVnszLj8Nca0qOSrV5eYVl9/jIG2&#10;WF3qqcP6g6nxTdWBMUwHMBtnh8aZ9RKiao0n+2IZGmOoRWbDZR+3q4YYCzG+2Bf07vKNs7zWvfOO&#10;B6Ld3Z1xuVyNRveGoQNL687vzBE2pgVhbtsV3TNezOYzjG+5cNPc3jHGbk3ZmwXEQMSizBdzeu7e&#10;o6GvAgPHjmVdrF64APuwsk8qdBxY5hEArGs3R4PadzrNUUe9zno6CN6+eRfBE601bNcN55NFhOs2&#10;sPSOtjSclgXvn97j7v5scpfCSqOkz9zRQz528F9IBNT608usKBn3xy+WY6DRJtSGmzlUwyCR16Ip&#10;elGuKWg5g4Vm9LU/p5OCXKb9m3cWSXSbIo2qCtXmc0IoSOJCvwChfLaidMVy4vUaX7UCFAq4GZkP&#10;X1uJrAuB+uV9OR5jjXEBRNkGhTOT4BGZGk9hImpIgjc2342wRtmjN3SGDTP5IuuWm8qzwZADhFk/&#10;dIYiKoDLNNinIJaaLFVkLqp+hxgz4BE1bE3S4DxYY7x6j2lgQLyTgMfhvkOEUEW+m1D/GQZZ1jhM&#10;oS/wiUINiIOKrOlO50yui8YPhevojNxXxZgbmpwCA0xIRnxPPd0/ABVXKfezhmQqByUKQ9MQQPvA&#10;9D3hHjAajfCjEtpIDDgntT2gca5e6SB46TpGa4ifRxNeaQizrw2OwnBLd3gAFsskAFP5KQAXWUYd&#10;n0Wzhrg6ssZt8UvBodhPWH16R2gK/jSfsT5z/F9CPaj0iM9FAE/DIqMh73sOI6k/wxpDPK5wa3Xa&#10;YMkWll5RSKQ5Cok5RyZ8oIc653EkCJxGhdsUT0HLTJNhjDapHumrhGGERglxGLOjfMLR7wcNzc/A&#10;EXOOU1otVCQ+h4/MIMBDRlwM48g8No/l2T/8VQyc1cGY0ZCSmR5lzjWiUtUcVSZI0ChUIgh9+elA&#10;sxUeGurl8gGkcSu5LOFdjOJAOJVuRvG/60GRRK2ymFoqyEDqc7vZoNuxxe+11D7HO+5RPJG0n6TX&#10;DCl+ll+QOCRmXWmG75srp4ojL6hzIi0+fsF9wjO63zRXRzyddPI7zwpDeBxRp2H+UlE5ON04V9Ym&#10;F9J3n6ClqpNnJHyOtLId3heykJixT4HMFgC8trsRo2PELCMkExaG3wlTturkHnI83k+0tcx5Qrnw&#10;okLIjjTtlsGDpNxgH/MUlG2I56WMnZy3O3M2RwVnY47AEs8nfr4qz/cxar3wpCuOdyr+LAodQDgb&#10;DoXVj6uLK8oz+CjNa9TeOti4MmuobPSkiWQDbiHrdwSRfGvSgRl/O+kOPADnHzQdhe5LSXrJuQnl&#10;ChGYcyUNQjSUK0gn7KrlxGKGZW+fXTdn9xi1mzTVvwT1nqT9yUcAPUSjq5f9YfO25xv1nG4cp3bz&#10;fTKjQpP8jHCPRZ6tk3yw7hmviReuOYPe0EGXv6duFOSrZGGm1FfmdysvazoDNYz5xJFKe0JaKGsR&#10;d3ILyOd7a2jrgnVdsS4nnBYri9KblUpp4vtABx2SV5tsloElbAwPgeXFzFloyoEA+Fl0Hqs3pYKS&#10;wSUtVw/aUsotTrtcdoJQb1L0BnM4haFcHbgS+zDnDgaX2XJanFEr58HyZyYnzqGetWVTaLCGuIs3&#10;dJO2+JQVp9MZS1+xrCvuzmcMtaj6qLU+BrbrFfs+cL1u3h8M2IdFh1+3zWqAT8WbN2/MiD4n9n2z&#10;ICGPwh4jg5CoU8rt+ag8rtBh8uy+dOhOfmnRwKmLwbOICT7ilYaMvRPfJPG4XmPsticecbw0C4xR&#10;D46y4JwjXU+UscgROkVUu0WCh2G6ozerZwsFZKkljdIhuO/jUNJsOBnuraNJwzbc6dE61lWw9o67&#10;0xlj+IlsgrnPMJilbJO43bx8AmEGFWhnQOFuDg0d+MEPfoCvf/0z3J2tXMD5dMZnX/0Kvv3tb+F7&#10;3/sD/N4f/B6+9fnXcXd/b04BXz/nAlgjTcNJ4+OKibaczCjnJXUgpkv03ryBnzssSwmgGs2uY0KK&#10;k6L35vKNRabujo8//uGP8D/+9/+TO2Umxr5HoNyXu275+C96/bxj/f9hDv8uXV8WBh+7z+jK4xdv&#10;8AhxA3PHwyf3Fkg4JwYmTqfVeFfvHjRpzWZJs6ZmX46hw+6bGRJhzizv0dg7lt4igE7EjNvrulKo&#10;8n4MGvKUmcksGHLOidNqMtWYFrTZW/dzY/bJdW3mPBNrOG7BkORPppey7K85D0+m0LjOQrq7j+lr&#10;nuhNoNNoXO/d+MvIIGaQL4JBsB1rX7EPc2S/fvUaT5cn7NuO+/s7py9iEfHOI8+nE7Z9d5uWeL8E&#10;iwh/ulzQW3eHxY4oi9acDgq8fKFiaQ1Pl0fc3z/g8fE9znfWq2EBktEItbDD9RJRSYahB6uobe90&#10;D3ZjlIgLY7djUpFjN/EGBGOw0Yqw5sRU4y0vK74UAEw7DB4ZgkUDoxq5pw2KPdZhePUSI02jFQ4M&#10;PLuEp0ZAhbNE8IUQry4o6WFsrjd+V8KYPw2WckO8D++9ucyWQzZZlCT+FVbVjBIU6nBoCV8XKGm0&#10;tCg3T+aOOSIUpypY5hsR89cS9X7UJ4vg4OU2DA7c5zTVBxPzsaiQHfQEhyOJioVyS87pBiVT6SXe&#10;+Y7UPSzCc0FGE4aLsb/MwAQnziqE58TJZ4raYe6cb64511mxqAibCWwbu+APG30pBUyCUVJ41TYg&#10;tCZzfpElQYVCYlZVAD784mMndidWJThrxJDdadGFHo1/UAc50lEhVlGfkxYmYzSFxp7cktzjgP9k&#10;5LIG4aUCD3EjB9IwUM18R90qzy5VyIo/6owS8GjXFxRUGk5zrMQHKna1CR5fLv69UnnjfGisiDJF&#10;vFjbczpu0+iQOM/1Taff2bav4A/4uiylYbBtLoSnUUGBqF8WWyEIRY9rFsAiRm4NH4UXSBCqXPst&#10;qzrsDZ8p5VLU59b86E6+o7VD6ZTKF8PZ6deY80Bd637Y/cfI/TTatygpYYqPR3mGwcvWzQgkZS0A&#10;QsOX+7w0gMa7gjjFOxOWzYh04lQ8n3MnqCIGsNBE27bclzqOOnPlvsSsSYbksNM3G1Y4uuQZ4nmN&#10;vwq/Oo5RaBYXAZgxK25O+kO6Xp329h6Jfa9ws69IQK0hr0ICdxiJWliej5lGcC2Um+/lntLZdpif&#10;03CVm/3g2AFNLSjgtJx0v8AqzpX/TaM2xVXx8N80hJfzRvCRzhzgOQ5wA+mo407QLU0cOvLr+myZ&#10;qxp/1WdwIYRv5yEhE8yKCyIIRzh8T0VjPlUeCLyLCYpD2AHsc5g47jHfIzfPVjRlBHhwibgfh0j7&#10;OpfIGgHCgNzCEM7t8Fn785P4SRkIlZ+Qn/m5FTfCEgE0De/Jdwp8kfLO4V+feu807CKyl5qI18bN&#10;SNjYGv7nhnIDR0aDVkNJrCAR+sgoDxuI4/03YlKssdwjgfdZix2wcoC/6FWNyayrH5mx9f0hk+TS&#10;Ar806Wqh+M8WXJ3s0/kUyl2B3xUgwfcUdTw6w5+DmvxpvAhzvaFpDDDwUVEN4dawa8GydJxWM94u&#10;3Qzhe3H6iEhkbWjoL45/akE3IiXDo013uDmt4PkojrsmzZ1N7YBXzfeDNJXyoe1fO5IfH4tGeVWg&#10;+99dDE4YO0bwaK5boNphWUhmDKf+Z4bErJXMDNU5ZxGbetZN9bm3Ljid7nFazgAU5/MdTqcVl23z&#10;Zmw7rtcrLFrbIru3zZqOPT09RdmTp6cnbNuOfdvw/vF94lTlxUUWrDt7lGGd2hV6RPpBtWnOom/5&#10;vlotXvUUeZfFfZ8ya9vLBs0bw+qhSX2ga+ChiuMnSWZhn0H3Cj1trWM5LYfsvX03OK5yhpwtewGe&#10;GZshg6m9LT0bn5oRzOV9Zyatd4zdGkaqNNytd3j96jVOpzP6/QljTMy2RPCZwTZ7ezHABoKjYwqO&#10;y71jDKvR/fbtO3zlNz/B51/7HP3rHa9fvcbv/95v43vf+y4+/Y1P8Pr1awgYTb8AUDdkI/BG983O&#10;Tz+htY5tvwJTvbTJhr4sEDQM3SE60DyiP2rlInEnsrlFsF2vaK2708KdbKrQObCcznj/5if403/8&#10;v+L/+fN/hetlw+54nYz8yEN/9Zf+7Fs+eL1AOH99/R1dlUsmp9RxxT4EX/zwCe9PjzjdrTjfnTCe&#10;Bl49PLhjUsCKGaQPnRk4c6IvrJ9tgSJA3fWjfKkKr+W9RJ+D6VkdbFAcMlzLMlLkA0aTzbm675s3&#10;T1bs24Bix/l0QnPjMKDYtx3ruuK62XnWOXE6nSwq2+m7sNgT9T1k+ZXebYzL9YLz6QyF0zDXd6B0&#10;IBsNOZ3MsTBFMabXEneJh0Z5+PzHPiCLNYBu3Rry9p62ksU/UwU+ef0K+xjYrltkVI8x0BdrhnrZ&#10;rAHwtm+4u7/D7utbnovceSyfR2beaApFGI47yBS/JC2KzuguYBwec8Wx1imuhmh4pE0qJ+IlQfi4&#10;j6bO+JRCmbpilekDFJLVBY8U/CXWZQhq77Nmd56CdVBo5Nm6FUjDimS0RRL+Atlnv1TBVGKuz2rc&#10;xh2SHyTQotYoRwnmHxA/EmP1Uh8qeyhtvLeJRk1j+DtVjnsXaW4Hqdt+eZHsU/Chwsb8dQVq2QaO&#10;lXKYhhBzkPBDrrf96r3BnUOBu3mbJiorFUZBNXjEn0WwsN/oWCnGST1GOJms4sSxavEUVlwYs9r0&#10;FBlj68LozWe4WM6EpTt6swZv9armktt94FwDhkZ7YJHatFK6k8RvN8HcAJLGiRrZWwXd3APWxjfB&#10;U3z+eot2sejjvG9pzA1dEpbCcUNznHMEbeFQsS6JGRDAYfkLwzVsuyyoQR0Fn0eOGk6VDI4KC/HI&#10;Fwpymmuu778dM/JVfBkN1XD6ZYS8xLPbDA77VgL+qkylsjlOjMNaSftal/idhpMoyVQRttT25vhV&#10;eTRwFPpBxTR2ncbTzHYwg0jeH03Y/O8PQ4R02UHgiJksyg+2A7qQmBj7mdOsju5j14D5uqacm7gx&#10;odwXDtMj32W6VxfBdQ5Ut2yeef8ZKdr+LZX9MhnSVCp3rDMvnsI2xWs8BgwK3T4c0HJepe7UkRPR&#10;sJqGNBLXuoa8yIuoKFf6TjTii+sx+dCeq+O+fGDPgHyf7W0qZZOl3Mq+2APchVRvo5kmjuepJL/4&#10;GZdDHfyaZUDOa404ExfNaX90eKlHfQdPIlQq/ShEIwzPdhMy/dI5jCaPajgaYGmkSWdUS4BWA2S+&#10;1Ech7lf5hPuaznPyCx0aAmvzsgwVxwQwJ14Zt9baDzobe3pcs78lOaoUbBYv6yaGA/XkxHEWN974&#10;XOYNnc53lQcDjOQZR4euZX35g1Juty+f0Xf1khEN9nMpe5OOU25Hi/roAnMqB/92g5KVcFOnAcVR&#10;hcRjo1WefVQitVN8qXtQXPLEF69Xzghn8c8YqXM0qvse3a5bNfbuy/G8nGQcg5f2q7y3co7qbMjP&#10;POqS9T5+WZcYT5/No5edjmTWTmYYqMvFlRp8PGsOYKQZ4KWilOUjWTbEZdSqR0g5HIB3ucmzfkvp&#10;cfjbvr0Z4iAvHZ4teKfQyJpskuVxuqdrczOD/CD3Sss557dGlyXIU0PzDEaWgTnSrea4Wmstc+4I&#10;GUjD6Cpe7qNJs3JC3tyPwRNRDTT4pGVAWM8tKyE3QxYlvxKw5F9E2rsh3I5vCfaJ8++raAw+E7RF&#10;sO8b7u7vralj61gWq13LWqrbtmHsGwbT0dXqkiuAp8dHXLcrtuuOy/WK9+8fcblcMMdeStgZHtFg&#10;Lw5DoOAlRQX+7WU2K1N2lS/O4Bh7NOamYVuneh1cRW9ryM3UzVkGhIYTnleRZmV2ykUjkiqAOTGi&#10;RKVXm3omURQHi1i5lsUNKoTlnANjH+gP1qFKuje9I86oRoiI9V8B9v3q/K55YEXK2YpsHNlXwfl0&#10;xutXr/Hw6gHnc8PcBe/fv8e2bxABrlcayarsp05BJqLPgYiXg504n86AwI1Agm9+85v4/Ktfw29+&#10;5VP8B7/zHfzGb3yC+7szXr1+haV3zAn0dXXcHVGHu/eOrrDa3NcrRhOMeQX6yUrH3N/j8vQIiNVo&#10;J8416QdI39Kx1jpWETB7KAmhnZenx0f82b/4F/hn//s/x/W64fHx0ctseVmgKA8Xb7j5O/f349eH&#10;nvtZ19/mOXnh9y8z9w/R/ipAfex9P++6ft5n6/O/yBi/6utnwQ3Yr4/Yr494/4WgLyvefvEed3cn&#10;3N+fITK9SWSPkpaAWJlWp7PL0oIWkQ5Y3wTbtxosNuf0vgrNyvD26Lzi/N114FXc6L07rexW5mrb&#10;cTottirnEbUhLunhuiy4XM0I3rv3lhib1/HeoXNiXVejOftu9jRVLL1hu1zR+4Lz+Yw+Fuub4NHZ&#10;Vv5TzUw2NUpXbfvmZV+Ax6cL1sXK5F0uF0DhTnH7rEuL7GhAcb1ecXd39p4Ue/AC1Ylt303W8XJX&#10;67pCYE1Mx9gBgfUviEa8gm0bWNSBbylbVlP6IBi5YEEUCWHA/6X9xJQ/OTDF6UZCUxBdeaPTWor3&#10;nYJSEe6ocNDgwfnQfMlZmOxg0Y3qkeh1fj4RMJpxqrWQYj0/6yN0jNLgYYioCzXhaTjwemtQaZgq&#10;6A1oylILaey2BVE4dIGL49J7JFyTz1lLVKLGLMLQCUnBlf/znWlA8Kc8JSmVVQ5qEr3ABMmh7IYt&#10;IXwhjsl+NML6vigFavj7XEljA7EG83SrH2pAIR2R2kYFjHtOA5wqvB4t6337tKmUUUFTgQ7HKd8/&#10;oAEtIyfsUa+jCROmovER1B0wmVNgr4kicagGZUHCO7zZHulhgr4JQSo7oOzqTYOs7VHzmug6BOjF&#10;nC49PPe9ZYR9LSVDYXqyBE/UFrHvx5Sy1QfMD4U31iIU4KggZ0bDHANhimRUWFuLQmo1/zKi32oz&#10;2XynC315AGMmagaPMMiK9xjAALSlIYf4K8QljYWkIlK7yTvO2A4DkmVRojyBTkxxLy0kBOVam7E1&#10;hU7BmAukD4inJ8H3uvH4QKN8DpV7nuM5pgnB8LVyL2l04l7EJEkPjTn0Jmia0RJRrUXcCRV76+dG&#10;iOUpvofAndP185jnx2pMGt2iVtU4lr+ju6AaZ53nSTPdiU06qv0t7C1zQjHRtPlet3AmRMYPy2XA&#10;HGvgSiRXRKdBe8FwAmjAPujnS4KW8AjRSWlrFgEWh4iSPgd+8v2IVGEObX0EigOFTV2pmPq7cr/4&#10;neMeyxW0FqUL6BwQk4qCbpsDzwQk6+WoWULL11CjBPNn0mdiCRsbNxFo61GHG1As0h0vNEoiCTxS&#10;reARnE+W/Baftx7mHMYwNVrBsgwGfp83qMhLqRXpKBmeYbVzHHQxd5iNzPkkI/6Sfx1xSYR1jiXo&#10;XaOwWaw3dKhFU2IfQ8N9XWgP54t01qsKhp8z3s3SEDRGW68Lm2uUoFYJY1sTQDyLiOWeDNWSbiHW&#10;C9BQGCU/Epx+RGxvaIvndjXiHBCRuqRptp00sKaZtPKS2GeWHlPCyvGHKOay3/A9NyOpOD3xaOWD&#10;PMChmZmTEkiklbMcgfLspDzSvGYpy5xEGumcgbthSNIGYFj/kiaxbwbDFrQpluz0j1HdNhW158UE&#10;mKBfNF1qgXOFpVNWkpyIZNT8PeAQdwNWPTyzR8gOo4HgdDgV4w6pLY0xNOyr+HmjDEfQSt1JxNz5&#10;k4EVFu2fmSsh6zq9az3LYdHBx5ITFZU09s+dwEWWVyimShjVO+uMc91FxDngESFHx4A//5IBuQe7&#10;kAxgEIU1sKJe08F6tvVSJwTcefGa2TzbDZGYgnTqupGMNL8ai0nDpMjQlI3gfmbnyyJgZydbK6PB&#10;5sSIMl72UMgsWuAjORcamtbWMcVqLIuykJwYjeC5m0bjZgRN2OcTRsdYwWtEJTHDQC3rgJdQbE5r&#10;e18grZuhzNe477ulouuMKPBlWbANq0e+Ov7auHlC4E0HnSgZ3/YePmSNrP0e9IDTbIRjGr8re7Vj&#10;PjHEav1LWzBgRlH1es8diPPAczncADrV+DllXza2ZDkLcce0HUONl49J3DPZeA4vjzEH2AthjoHz&#10;umJdrd7y+XwPyMDj0yPO5xPevHmDd+/fQfeJqepR3xc8PT3h8f0j9n3g8fER+xy4Xq/ZYBKS0cYA&#10;tBigZ4k8pv5i68jMD/bkAssh9ualLBTLsgSfEzcwD6+RbzVj2UjScUcL7/e9P5RS4beSZ4l7x0ad&#10;PEek55ZJKjwcRi9ai6jy1pfgZ2wKa/My3GpLd5z3+0m/SwYhy/NIb8F72TML06ISp+sDkGZGbp/s&#10;6bTi/v6E1la8/uQB27bjizc/BaRFeZqpFtlvMBcSfa8B3oEmWNoZrSu2TdGXFev5jN/6rW/gd7/z&#10;LXznt34Ld+cTel+wnE9o0rH5WdLr1bIapGN3ePVlwUQ3nicm84ucgKmY44qNfbB6w3A8WlrH2s/Y&#10;x25laUzg890xh8ccZofCHBBRP+sbWhP85M0TtqcL/oc/+mN8//vfx3YpjXOVGSuVvlcpkZe88NlL&#10;Vz317eazj433ZcZ+6d6XniM9u/3uY+/4eb/7Wdcv8uwv4/m/y+vlvRn7FWPfcHl8jy++MMPt3cM9&#10;zqcTBIp1RZzHOYHeT4BKqd1vdot9t6joOa3ZbtQ+aB3N7SUW7T2cH1JSWtAXCSc9SxKZ2iTYoRjD&#10;6XFz2um2FRExR5fa2e3ujO7+vNESxbqc7EzC7B/nvmDbNixrx7huUBV3sJrT1up3q8tpwLZnLzCB&#10;YDn3oM3RfwOCy+WCu7s7jH0LXsPsmwnget3QPWvset3Ruxu494m2Nmy72WF0jGhQuu8DaMD1ejXj&#10;97o6zQUu16tFn+vEYnwihddnJONgEJRYgJKIQ4+pK6CiS36iB37Uuxkm4QIYKzqJf9Yoqd0oXDV6&#10;GrrlGMMAACAASURBVEjB8hlq3hoGwPU5MoBRZQ7gojzbqygc+TtDgKtCNBUCPpNNO+zdtcKepJAr&#10;fPIIQ8mPigAkoZBQ6aMRGfUZyfFRx0YKbS/VTKOCLjefHu2mDjcqTaqHbVGqcZpwyy9jV034o0EJ&#10;LI+AMJ6qqhvA8/8bU4vvx4g32ztbGALsugnZ0TqgM1p3R1TW5juMSJMmrrlBdHqjHEbN1ugMC7AZ&#10;sJQYrphKjLA4bM4lYGNvlshooACX54eGyhBqXPE8gkaIMIiIuQI/1tmMGtCthwFTAEy1WlKCDog1&#10;2QplQmoTVj/TxSkGV8Z4ZfSPRlkim18aCWNZ/p+B3PaTwu5B/kjrOZGZgYWp2B0uQdNpCoqvkzW+&#10;IfkcU4JI3CUantKV8vIl8RT/0BTMy5hS6AUj9A4Cja+b0AzCLzfvUr/5ZqEMsn2+/rJUodsnQcg1&#10;xrlz5pclBIqy6meMwqTVPztGTtbfNBxYudHNG0IZmvoZozEoaoflMIJiIJHj/rLRrX8V9JnHgE3Y&#10;wqniRgd4BFfUhY75Vrpl7x1sTBXnCVGSKw0zxUiUTCDHrkYvjiM3f3/o0nSc8oyRJle66Lak3IXD&#10;3Lgu41uN9VVbD3jz7Fl0PUyYgTfVK/WEWUIncVsAlC7ih/P/nBUBAGZ1gpnhoMUajufZllz2SY77&#10;FaQhYFIw8XB2JJ4vH5YRcr/k5uHYr1L6IWWEozxEulYzApoKJtPmHW4Nfl455gs4QIEPLmOw9MVx&#10;AWnAZMOacFQ6rY99IE6Qn7nSTyfzoc40o3UhGfHY2HzQaEgrxuaYptbdeU6QIhNNkI4IEI9n3sTv&#10;gl8fABPPWoNcDdpJZ1LiDx0dRgNqo1pINn4FbM8YMR3F6p4p0TcXZS+eR7LoSuOdZIas6XTYZEFY&#10;Zo87vGLODVl3PXAk139rGM9aPjwziJ4L5OEy00GTqM9SDNON4RI4qgWGdh0zEupldyV8mmeXkEZb&#10;emtLHFMpJQUEUmQ1g6HiNjDmlsBJK2MUesjsmMP8RMtZ0Gffv7gmwj9WWCNCbzO+cu6UCaGSzkTP&#10;FgmHNemE60rp9FBMGYfsFecszwCetDthUyXeOYYZoebRWP+SflPfZbSuyJykLc0cpCHDTtIHd/Rp&#10;cyemeDYLnf8I+SKnT0mHwqftc+vWiKs3o0HMVoKqKa5Nsmk60hnRJp3qCUfqFKyjqmzCh3J+HPfp&#10;mA65Q24cpZyDfxfsi6s4yCaFN4iGLiggDkr0W2HTwgofC7IymGVkbzIU3m/rNAN/8E/ur+spvXeM&#10;OTDHgtPDGdrMEDIF+MkXb3B9fML2ePESKRYd/v79e1wuZvTe9x2Xy8VKcHhEdpWr0hBeybTe4Fv9&#10;rGQAxbGWDKjj+ZyJp+GUgIevNat7HXjIfRCE846R6Sx1kve8fG4BNxr5fi/dnCsHtkMpT9LZaA06&#10;zfD78Ooev/HJJzjf3cE82KvruRoyV71a6xjsM+DbvLCUgeNAE3fFepkclkZ49+4dlqZYHxac7+5x&#10;96rj4ZNP8KO/+SHevn0HVcHl6XLDNiUCKbLslTmctusFDcD9+YzvfPvb+OY3v467+zPW5WQR7x4w&#10;ta5noCnmvvvZN0MUcZocbKrRnamKpS/wnulgvxf0xXHDjFsNzQKGoB5h362J3tyL8cv2o3Urs/L4&#10;/oovfvoF/vhP/hT/15/9S7x9994McY5bqkda9yL/fiZcvHQ9E0BwOOMHiRTl7y8z9s9z/SrG/PX1&#10;y7ucCo4dYwDvfrrhfe9ofcH9w9lqf3tGjpQSZaJizY233SPIR2Y1wA3Kc+J8PuN6vXjdb5fd1EuN&#10;6IDICcOfHd7bYV2NFt3dnXF5ugICrM0cys1LtPTesU/1zCsGMQgulyuWZUFvDefTCddt98bBHtWu&#10;inVdsO27R7ObwLvtG87nE5alW2mjxQz7Oif6sgLwIJWGlFH8vNLher1ecTqt6Ap3LFs98oX1wl0u&#10;WKR5CSWLYt+3YXO9bq7DD2CYvZlR46f1hKenC9b7e6hOLIt9tywLFgppKdynCRI3hNx2uzA9Cghx&#10;TkNMAEcStAMNCUOZJEFhzeGQ8Z1RlCFD2Enx9wNpqh9B1CqMBSnTo/E018ZNopQoUb+RgpL6fXIg&#10;jM+jYudh/MPSy+xccCIkaBRTPRq8/NmIdEHIjR9ZvYKyOKiclfGkSClV+YLm2qpQYz+nPziRsahl&#10;nEaBQOCYHwo0hdbcS6a4+dpca+YWCAFXr/o6oeJzs2pNYZFCejgYyrPEJ9EZexWNadxA2cpOMspN&#10;RNzIYwQJ/ByAwBqxwAW9KQONJVMOizgKvdwKg4V48xzHCgGiIQ9HIRzV8frGWGFEsxgHZNr/NA/7&#10;eBrL01AAKth5ZqrgnftYr+yOfKyZTsUSIbjaHqUzhGu4FSxYPsbwDlBMV7z8LkmhFR5JGQ651LkS&#10;M0Qi4kdcUVUwOpEHjLQip1KPBr8MN4Yt6qAc2L9FQUSiXBjnixJjuC5hDBDJLJJnCF/A+pL4FQ5F&#10;JAyCth6UuPos91N95qTdFHZ9Hjpd2acSanCYY3rt2tLIQyou1qUw+hRH25Pjvf3IiNQXjRmkx/E7&#10;QKeL+nOxshcE5IQCaRyyDq8/21rzY1GMIoST2Dl/VoND+PzRgBXNCmmYe+HKKgT1DBanRb1ZuU6A&#10;RkymCue6aAgoTofAoVw3awKbQjkOoD5EWQrcyVNnWMcEskExgAKfumQnlbGGOPt+9ELxDNp2fJbr&#10;4ip5CNJRUL7zlycOHx1Odl/ybP68oUI43oBgThK8wdVCMUOfhwWARgQRKdHtPtrNsCLwkM/EFa6a&#10;eBk8zR0MB0NN8DnEu/l8im02D6GDxHEzBhYaHIuhCAU33asxY95pbMr9KeWd4JH2dW+Ic8i5Qhk5&#10;j6Abk/c7fsf5iW0N1/Nhp0SsjAhvbLGIElEPmHGv2fqHlgha4nL8PJ5xGs2MHPKdAT7QAEP+ImXt&#10;lQYUadt5lvChjLoOeuZ/l1IlOVt36Hq5CDpK5/Smk2VfRBA0jXw6aF+c9aQrpH1Jmjz4JWr8spZy&#10;C+cNeQCbOzfinK9RPWMwM0xzr7TQWsIsHRot+jpMQTiY6lXxnIYXFPjXn/mOIzRtH1rMK86YlnPl&#10;WWZxnGdGRj8Ti27nk4KAnbM2D9m26pM6GMgjCMH2pNYgpmiXL9Na8SnlD6evMWyjMRtHeZurFHec&#10;jIYmZsxVZg6rWjQy4amksaxRyqk47akfOgDojGG2Qu8Lln6sEz/nCMWZmUxCnArYEGimrE+dCDZW&#10;eUGRWyqvF8IiN+soiRa5aZ+zxIcyLIJnxM/n9MypIiNbRgqg6pGvrN0eAirlailyl0a5LupMrcGy&#10;9vy8KdwgHPBpuD/fW6MzTIx9Yr9erc730yPePVq5k+264XK94PHxEZfLFdPLkOz7XgJo1FP4LQOW&#10;n6VDS4/BMiHW0mjx/CyQ/rHmPvdojuNNhA1pd+K7gSp3VWO/nr2o0JIXTyVpTkry/jdiTyOiGla/&#10;Fk6H1mXBejp5aZqJKP8dcrEe7AsMKuF+z6nQaUav4XMRnegeHth0Bs3Zrle8fTvxqi1Y+4qldzzc&#10;v0L/3Ob3/v07bNtS5BYpfQFML7Q635ZR8fDQcH93h+/9/u/jG1//HJ+8/gSLDJxOJ5cPzIk5d6sb&#10;v3hpBsqSeaVsx3O1u4FMJ7CPPWoG88Z90qklwGAGHGAZWIs7dC1bXTBxuW5oYk0y/6v/8r/G//3n&#10;/wrvH5+wto5tXj5g+3jxQyTh/dD3H3vWN+nF3399/dtx/ay9/0XGBYL/jx1j7Hh7fQIg6KczXr26&#10;x7J29CbRBFonsC5W5sPkUDur3ZvbruviJT0EvS9eUmXHGBbk0LxJZ8qbDasb16kLdnc2jzncQG7G&#10;b1VzBvYTM2kAYOJ8vsPYd7RujXHnMAP8siygjrl5/f+x7zDnWsfSreGvZXE5bW8d52XFvo+oGW6R&#10;5pbVeLlecfKSK+wds103rOuKMaaNI3AelLr+PibW3rGeTwCA62XDdnlytqmRVbQ6DE93Z+y7ZUtt&#10;Y3hzTKD3Bdd9x/KCecH3tW5sFdaLQM1/KUBRvwGjBhtE3MvqhisdWX/bvH6paoDqgt4KpvahOA5/&#10;KTQuz6uGmYwfxAuotFMZr4wKkkyfRsZQVHK2BSLHmammmHRrnOCtYSss68zb+J5UtLQCQAS3tcJz&#10;FK9t6J5lSz/Kb8UjjaNcC2Wxw+7aXA35+akUYceN22Hdr2/wruZoHg1kxvBJg+eNYWr6HKgjUHeJ&#10;iGHUkhh8SlMCFkXosVLgXIE7a8pYYnL+K+XvmoqITGPR5v8rWp+Yg527Z+B44gfLmZjihz4P+8DU&#10;7TpVGn0pqDNc0iLHb68i4COFzwIdTxtOIR6u+PKlTbpvvnVBdv+Fzbs1fOhKneZIDTB71FxNIann&#10;OYpnDiYaPxI+f5Fnwo1SQfDfbRvrmSrz8rVOkWJM0MNUc88tNR5qnsqPnal4R6jCHNONxv6pqEXg&#10;2FdGzHUPyd1RVg6jzSzJHjN7mQ4erw99Xdn9wVWnFFq9DgPSqGvfO8UKMqUFd9SyJIZ6HTSmdJux&#10;pjNly3HDmJ3V7JuBc4joMfi5ibq+SBdPRj/6NyLlbOBgtM4jnRvcss5JnovjgEGGpSBGC77gkCs1&#10;2Q8c8aBkiZ9/hBIUMMsFxbn+mABdv6lKZZ6lOugLzx/ezyi54l7ysxPKLFNrywyyzAeMrqJE+hWa&#10;GhC+AStT0lWySV69alMr0v5YG4+JFvjdXFUiiUhbiDskj9/zF74rQPAS+GJ/KnWyi2vgc9PrMbD8&#10;S96ePNNuztI6VaR6Zojzc5T1X2kw5ZbRYI2IKp9Ip4eIeN1Z0tkjfwWct7Acj0g6VnimnC5Ioa2B&#10;S4IoETUxc39s8vbFoQ58Ljrx5IDdyJ3Kd1XSKGndCiPTDGOPnXHKE5XniiQtyL02opSmgaSOTMFH&#10;GKBiSi9eBjOJneZyaODhnh0JxrMRAnNJ64lHyfsR7LrhSA9tGMqtEufxgLZpoQ1oA8BkCS4I5pje&#10;qAiAdsed6gh7NvnDKm75ZOKuHB8jP2m3wQAfv7jvsb/ETWGWhZf20voMoOq8GNUZ9GXelzLP4Qy8&#10;eGnI+MkDPPgBOJyHOmYGH9mhamol5iKzIIY/EqpWjN8Vz8i/urCWvH2+e8P5w4xfmBM4e62ll+w5&#10;U7zdwX+I6nfaK+4Q+QCInueiHndfVaM0mYp4enbzqFR3J2oGpMR8m8kXYWgsw7YmJus3lvqSAKdC&#10;n9Wtjx0nrfM5UQ6sNPDgmAIO58qBYv94PZypTndBI7jJXGYEH16ikBFyhn9zbofx5kgTMNPs29Kx&#10;LD0cG30y8tyi7BVWS1ox8PS4A/OC/brj3eMT3j4+YXt6xNu373C5XnC9XEGnp05zoAyY4aF7NDjr&#10;gYcTxenVMdig7rGWc+AnseDI2PeDHBXwL9eYDKzocYoLxXxGfF485dysFy7WR1eoRSd/hEyQnGWj&#10;Oyux0hfWlTedSdyJowCWblnC0dCzdYgMiHRgWKT+0hTDS1Xq3NFgEZfNCfplu2DOiX0b+OnjO7x9&#10;d8U3vyHAqxMWCM7nFV/96mcQUYyxYd9HOiFUsZ5WK2MIw7PT+QSditPphM+/+hm++93v4u58hjVp&#10;HVmr2B2Zp9Uac+qcgYeU31gnnQBqzXTJ3tVKEgDoywn7trn87by8mRNH1JjbnNMy46Vh8bIMQ2Cy&#10;pwhevXqNN1/8GP/of/4j/J9/9i/x9PSEn7x5g/v1hNP5Dk+P733/k6d/+asy6Q9dVU6pAsLf5j2/&#10;vo7X3xX8flXvfGncxK1xfcIX1ycADX1d8fDqHufzCefTYs0s19UzLZrrzoJ9H7hcLliX1RtXev3v&#10;3uzc6A7ViTk0osH70s3QLBmMMPYB3S1b6P3791jXU/D5ZT1lnzoP4hybnd3r5Yq7uzss65o0Bebc&#10;Wtc1miuzebssHddtw/n+jM2jysmzl6V7CSeNclHGXzqu2xVQH3dZ0VtGm1+vG86nNRzhCkCG0dDr&#10;GOit4elywau7O8gYQG942jfc3T3gerX50ThvzHSiLSeMsaG7kVEg3iyz8JUUzFPhpTdaXUhnHU2W&#10;F4gtd67MOoSIwic5utUjTCRhJBB/TEWk5jLaRxShAGnRdLkMBTBYU1Mapg7MOYxhiVi9TSpXqBE1&#10;npKjTHcthJQCuK/rEO2kof64MgrQEAZoSc9K4lkNlLX5p+lfknMwKIVupxCvYwwIFkzsh3vSSKEe&#10;PeyGDBoirQgkFFYr2fbJGoWYIQfGgNsKidIgLtRzxtWIKbkWb9/E0nvxGWuFx877nlGQUbB5InFM&#10;w+ZKA1RFPxoxnwsqknvGKHJkBF7UZZ0OL7Ed46NKvYW1Qd04yAgbKqVQByc6J2QK9RQIGKnCWmmO&#10;kQIzflMpVIkGoLfCubkjzGDSWgraVkqeyX+IGsb5rM3ZjK/ELjaMkThMEwNNFwCsx5QKH5tLQoFF&#10;LEVPIBBtsHIJhD0F0edxE4ffhWcplaOK+7mrcHydWdibd0VEUQrIVGIA1khHKJRKwgEaMt0pMZsr&#10;ydNTtJunLh9yNEwwjbnbf6ZUxscmCDpODTeABSkjMg1X6hjJ7Bus+57yOAVvULHwNXlUCXNeJQyV&#10;VfGUUBZIXkhhEnZ+cgdpWNKRqmcwKiPG8+iRcHQpoOIRKR56NwHM3evu9mO0KBWlyJRQhcp02uMl&#10;LBVRAtt2TyBY6s7nv34E6RCj0cNAIIc1Q93Uo4l7EpwBBYfoVCLPYfSsqevZIDYv1uUn3ntF4lTL&#10;PBNFPOVLaSAN2AeG+JoYAetnVI0/HYwtOoMucb5BV8C69i3oaeAZzGBrvNIFDo4d5bpIU3wPQklK&#10;47cA0bTKtXQQKVwcCP4Ehwkji8mDYjAcI8YAS3XlfAmTw6UIgwtT8RI73G3SClx9LqJ0fDHiOxGU&#10;kcXh6EAanTtpSNmCTvoV7y7nzsfiSVY1QWr6WqYJLMlHnG7T+CimNafhNIxppgCTP4QvJyiG1WNt&#10;ZQ4BMuXZtX3uTTDHkd5KYyQl4aVZEqVEgAfdcabcvalXF3iWlNeTh0VdYDJzYgaNCgMmNB2ThKKW&#10;CHIlTj4nZipARwcjQAGrO1h2vcCh0Eu44bhLwFUVUC+BwsEVmflFYzPlm0l4Qt3h1gIXkq9Zxo6A&#10;tIlfHKmIQaLF+ibqmUlaFjALOpF0P6P3W2QmMiunOuGMfZgco2INjQYQRj3z5w8fjzLF8DI71s/h&#10;AFslwZ7IGP8W60kHEQ2Fx4sOl6B7kcbkFLodz35k7YmVW6ExDv43nSAaPNbG62L7OCivxNmg7Oly&#10;kcOpT5ihFApFQ42hMB8Ey4a1OKOMtEh6lTjM/eK8ohxU7Gu+wM6p4TKNfcGHhaWp1Gp/axpuNfBK&#10;b8YKEc7kFCqcOBrXaTRnXyg4LhiNtpFZ77k16lJeRqRbvU/otGZfY2KbQFuaRaIPmN4wd+fXPNgu&#10;c0GCZ3G+zR3ZTQS9rxCx6DauxZp8CuY+ojHY9AxHC0YZeUYJv3ImpDUruTKtzIfhfHexWFyGkcCh&#10;YNI+t+nBRHNmZLfyb7Fz1fuSuCXdjYMadBgCa0btOKDTIup17FGakhk8SzfatrTVnpsT+7BIuuDF&#10;KuhLR+8dTJ5pYs3ErOGlYh873r79IhwI133Ddb/izRdv8PaLt7heNjw9PYUBorXmxs4MimBwAps8&#10;R3S2Z4KMuVv0bpwzo51ET5bVinMxDUbNcUoBb8Q4g9ewBB2f653BJdSxKPc7ElFmnooh03udAKBs&#10;VGuaxwHIwLRRSq1AxPpqwWwCTMtn1CWE5Z7sbPRuwSs6FNh3YFkNr8ZAXxrmvgPdZFvKP9sYULG9&#10;707Dt80NwQ1obTUjeLcsDRlW7uhHP/0CTYwebNuGv/6bv8YnT69xeb3h1evXeHi4xzfP38DDqwf8&#10;6Ic/wbt37yBiPad2RnSvK5blhKUtkN7w+Vc/wz/4+38Pv/2tb+D+4Q69nXBaHzB8vxaWO9guWNaz&#10;nd9+xpxXrKc14NO8TIqIl3gZAzsjSHu3M7acXY5DOh5cfzqdztjHlVsDSMMcOwQToh3X6zu8ffMe&#10;f/5v/hx/+k//Kd588QUulw19PWHbNp/Xao4VZuQkeXt+CW0jvD504+GhF+69fe5jL/3QmH+b+/9t&#10;v24lg38f1v7SGifGdsGbn1zxtnd85aufQXViPZ2wj4HerR+AOYPN0TvmhAzKVw3X6xW9d6zsncEs&#10;aJ24XDYsXoZk6sAiK1o3W07rHXdeh5zNj+fYsPQTAKOv5vi2kmR9WcLG20Q8at10jG3bPCtsekDK&#10;wPCgCh2ZQdggGHsGRZp9wsonjWnG6d46+tI908w6d2Ea3VwXa7p5d3fCGAaL090Zl6cnnNoJEMGr&#10;uwdct4uVnBvWX2OT3e2Q4hKeWPPObrTrvJ5w3TcsfYGoYmGDSdZEu41+iGYhRVNklHORzLjMVGgU&#10;ACSUWIb6NjfcUTEMQdr/rVk3NL5lGQXeyBcU4QcpoKYn3++8OYMRKfLcsuqXayxFkIWkQsVIuwOo&#10;hNEnRwJHGfp29PgSJWoilPRcu4HOGzE5TKk4a1lz/CuHDSnCnULVPCmqSyq+MaQrOm4EF+1l1Lpe&#10;OwgRnRlKjRkEbA81FE16UER6BQtohLfxbuNGYifLIkwYrUB/ZqyHPAO43uwIcc/AnRAMHAPcU50z&#10;MEzjSHlJ7Jwiiyz6/erG/ao8l++rMpXz1fwzcMNLrOh0A9gSgvsBh91qYkZLh7/ewpI47fCU9O7b&#10;rRPWiCuhd1v1IQr6BmHzp2NtJULHP04lpaBnKGc2v1nqMGfJleM5I75EFCC4VF9bnQ8ydiTeX9Kw&#10;q/IEv4dLnXWbYy4ww5AIy1z7Pt9ia9nk8m7cfhdGcIB1acKw2DJNlM9TEZHpUUElzTzuc4H0QJik&#10;nMOACM+EHGi4Q7w87mfcNTbrA5Fnsu4rf+ajAlYLsjSv6TDTgINUwiyJE+J4KsXYGdSe+3vDp3hf&#10;vL44GWJuTsNpQIpRS2+AD0f/8egI6qOHKDWkcfX4oNQfQW+Izxzc1kfDE2mo82ct7725GOXHsxNR&#10;55pzqVTTnBSFurqBKXjIdD7NjCgkfOgAZ+TtjUuibIuU74+TDn7t51iKAl0gHR8dYxTzRYK6Bhzk&#10;juRtXP9xb1tLR7edvpl/F9ho+e1Dl+F1mH0DfxF/l3EKvcg7gMKKg7PPoMV5hhuMDtVd5Xhz6uEs&#10;9pvzme5pj6Mv7JVyG2lKGu8MTgsdE/QATne8A6w38xwuH/y7fMOgBJ4FIVd14X6m0zjneDOa5Jx/&#10;Vrk8Je0Nmn28n3vVkIbMoDmcAwCw7FmmysWMpqe3BXi95irhXEvsBS9C4iPv416wBrYGYqaxuNJC&#10;jg2oB1ewlJsGz5yMNJ/qiW3q+A90aVHbNZYu9M0+p/vHn2VNks4VSA3ykDgbedSPWFEjyZn5Nef0&#10;ZoeHnXz+uxAcHEMOND3hDc9WyVoMogjnWyYeFgSoa1Wea9dlhL+7YdbnLbeKx82VLlbH9yYWsSSA&#10;tQqsKzxSDSu7IYHL5q/N2HTeY3BMGLk4Hn83x1Piikqdc8rOQj7J0ctt/LUBHqaDwuxm7gsk9b86&#10;rt9OpwkjmycsSnXf94ietjVovsOnRbme8g8j3mhcc+QCvKxO9BaARvaFqjupBEgGKRApTmSYYzBK&#10;wyHxnZcZMBh0omjtOG+TI80gp8parwo4H5ZohiZY0UAdncYR8SAERsmNsZlRFlYf/XK5WJmTMbBt&#10;Gx7/P/be/VeWJDkP+yKzqvvcmbm7O/ugaFvikiIsiqAkGwas/9wwQEACzCUBC5YpEAYtgi/xhX1w&#10;ua+59zy6qzLDP0R8kZHVfe/M7s6SNHdrMPec012VlRkZGe/Hywuenp/x8vKCl+cXtH13o0Ib9WHD&#10;OEihfd5HEYwMPCSjNB0PRE4lXrkhXUdWrRlB6KhlVKDrUEkeHvt7xLB0TSzEA5N8y4IH6PHUjOue&#10;7m96bpLnDtmAudwTaUxdCqrX/42JuaxugUqDXhYvpQQ2QPfzrmK4slPG53dLwbZdIKVgPZ3R1LJC&#10;VDseHx/xcnnB3jpevXrAq1evnHZVqznfGq7XC/atYVlXrMsKhZ2pjx7O+I3/8dfxW7/1m3h49RAl&#10;arrvS11S2Z1N0bzGrrq+zLMKAHVZzRjX7JxGc9FSgLKEUiCOxyxxUIr35VBFKQv2tqFpM2d0EewN&#10;aNrQOvCjT36Ib3zjd/EXf/lXuFwvaF4qCE4ngPS/CcF395w48bO5ftxxf1bz+Pu8yB0+y/f/FNb7&#10;eV4KbTu+/7d/CwB4enyNDz/6AOfVnJzQDeu6oGvF3nZctwZGfwMu66lnFjlNqEsFdgVgzuIiVp6o&#10;luqyqtUHN128RkDztm9eCmsEHMPHu15fsCwr9t6thIkbv6VUtL2hVAk5iL3Atm3D6bS6rtg9Alyi&#10;IXStBfve3Jla0T0DcV1WjwA/o8vVouLbBdCK3qxZ5vl8xn7dvfSJ8a/WG07riovXGS+1etA0sKzW&#10;2HOVk/UwaJvRmr1iXcyZtq6LheMpEEbGW0UiCT/ZUDFsDNNlssOIMGPqF7/Ug9I0C6ouiIWgGSPi&#10;LjPML71hxBS6ZUQeY6jlobCmZ0I5osVBDmrSkIfDOIQBQISg/65pvsfIQoUhwOpwGJHMPm8ayCnR&#10;ZkMdFSOWITAJ1yApNjtGZXWd6yyzgSWNL0NwpoAc/yQDnqaIExcq033A2BZGm8dyY54+juZNnBWv&#10;gYMu7Po3ERWZBDdiKEII4TpmAV/TbwSldefNBhIdP2X8PfSjjB3JsBAzpirBiPMEkbRnhK0pNOqB&#10;6QrQCA46gUqAOqJapxe6EtaHED++dKw/nO8wgKlGldsM5NjeCW7+r0iy/3sUjIyF6VFj8rEIc8AJ&#10;L50msRfDED7ALAk3gXcdpcA/fw9ThIIokyYIZSlJQmzGnxHRyQhcOu1oS4COaFURmYyL3Q2d0CEz&#10;1AAAIABJREFUsyNBeYgj8iqejfs8wssHy6VtTJFjFBONDv6MjL9FgPfRIb7T6EBMwz9Ph4lqjwKm&#10;mhOvJeZMY/PNfghAAwFpkmDgLRWqsWkIY1FuEijTkBLk9r1G66Dn83wy7ochWtwRp3p4YB5rLHCm&#10;AeIFeSX+u4X9zUooxCvhzVcQVvlNwxmks4cmaMyQ/ekYG0ZBw8FBjSDW6rKqIDf8Ut+j2E8PN1NY&#10;7XejszOAYsWBM763dGDQQHYwCI2GYL6XfYapDZNchfF4Mi4e9j6yvDR/P+jgUPTzNeBS4jz5muJc&#10;pznnJwVTrXTrGaKAFE+tT8Nj7BH5VaGMJIiSJZlWcNyg88FXkfjutORp7TcGR9ChzsjiQeDDvJEN&#10;eM6rguT4mRTiiJhir073AOBoqsz1zwcvHHvLU0MkHmaW8Vmt/iQNduk+QFAjciIot0daEhg6AUgm&#10;nnTHTCISvUIsm2g4myXRACoifGmKNbcocTdmcH2s3SvixjbyHBnnKJ8bPicyauQqDA9rziiUxHTE&#10;1r0n3kl+g5AbhzQVa4F42Q0auEY0q63VGhSS10jCH8r5jCBmaR02Ay0ZThnMXCuneWP8uj3jaYvS&#10;vpHeFahHCPss7fwUCWeKZBwLOBidKAH7MbfhLBqO84mHTDKqv1OHI+wYOHFjhPH9HXzcS9iITHsk&#10;lA1JM4MM+N998IJp+PS6ENknygrLXsH7YV3FGvkFCUq8khKZY0g4UEHjb64hHvjQXd62v6uYo23x&#10;jMree6Qyq7aopU1nepQz0ZlPkMczExRw+bZowJWZFcF9BIN2JwrEtfOvME4CKK0PWYbfIZ8JykSe&#10;wSNlwhvKXHTL0DlDHVx8P4sUyCIh76iqlRbqitZ3bJcd0IaXywtUgW3bsfeO5+cnQIHn52fs+47t&#10;esXedmzbHk1HVd15QmeYnx/Sh2M5M2HvI/+8eg3Ye4Zmxcj+yTCKOu/FZO7IhsA4V0Ge78liBxEs&#10;ZEAZ2SOqasExSLwsj2sP+pxyUF63iPQsz3OPHHdNVxCPCK9umNoBVWuCt57Q9x37vuF8MsNLJb6p&#10;ZRkxY6+1Bt0NVysEWxOINhQUNNf6muuw54eHoCcWiW76SNsbPvnkRxAo/tkv/TIeHj7E+SsPOJ1W&#10;PD4+4vvf/wFqXbCui+F2EZzOK77+9X+Of//v/1d87atfxvlcITgD6KjLYjSjKyCKbe/RGLPtDdA9&#10;yslYTfSK1gGoYNvNuLaeH3B9ecR2vWI9W5NL6l8tlbZsvaFrjyhUw8OOXgr6bqVV9rZhb4Jvf+dv&#10;8V/+4A/x9PiCfWvYvY6kFIseHwEvgiONvr3e991Pev0sxvyHvt51CPP1037/i4twvjy9weXpLQCg&#10;rid88NErvP7oQ3z0wYcQWDZW70BdS8gk+25Rz4tHTTP7t5SCl5cLzucHiFjJkTCcXzcA3cuW2sUz&#10;OEpiMkjSan/31t0o3Szimr01KCd5b4mSIsTN4UUnL7PejK4aDRGcTgu2raEWgXZEKZPrdkFdqr3P&#10;aR57DQBA76OXQV0qpIs3Bn3A5fkFAmDfjVZdr1vUNl+qlZ6pi0TQx3paobpbzXCD6x1BSIfwR8Us&#10;mNYkSE57isGpRsEQ5yrYXVCkIkAP4jB80PPoQ4bwDYRRNymwN1POKOa3zHdJzGVEb/Hd4znrUG+f&#10;dVesopatjPIw4UWhhuuTGFA5vJ1Mdf4wjAx6j5BT4AtGnZ++hUOohDEOo0cKUDtUmgtjFMJ1lKxR&#10;Ai4JJ5NhKUUJ8n8VKIo1yBQAvQLSYptCFEmNCIlXqjpSBN+5pyYqmiAxsI4RrQF6F0hzJoGVLuCe&#10;J6EocGnAi/z0PvmmsT4ZykNQpkg7wyuEqYBBT+8SB87AZzOXe1kP5TtHqZMw0CQFTIlrHGb6fswd&#10;np4ZGZvCn9Xf64oX939q8sKzryn6z+bIMjy2goLRsUmGwnpE54NBMqL/lEay8dCNHfLwvAlEY9M4&#10;DpdNYZlCeFb4JBSiaXKh4LI+fY7kYQkRYBjH3nki1SNNHaYUujm5cZYFlqnhZ4YGf0YBw7ycVCyy&#10;4T6vxaGBMC4lWMmYVZolEtbme12JiIZJh3cRdrF+myvLngS+CI1jCpATqM9VabRXVzKQjALFU5PH&#10;ntga/ddA+Hdf9sZhpANG9kMedsra+AyC262QfYe+zx/cvFNkphHzc0YnqYRNDts0BiEvJCNpfsLs&#10;JHWn2hFWimg0h5gLDRTJfONkgAZ18i0Fy2tQ+WwYp4D4jPh5D2LOzoGEf8E3Zb6btN7oqAtUmcOm&#10;WqWSJi95/+9tbXo/cY/RXn1vdx64c72DZ9KBLXTyCc0dtqOVjcKcLYfxFwP+JZFyjXcg5K9YRhDJ&#10;EvWupchMqlWx+H4xujaMdr6M3tUU0lyr2mFDwwhLzKgAbLT3rqi74Ky+4VYAbND6eDHXlTffeWCp&#10;Li/JvJH53KjT6ciaIe4BN3Obx5Hb723hKEfHR8iKmHEp0y3uRRhMSrDSYUgbEcfZMHucYzasZWjq&#10;8T45rEFYWgcmZx2epLNbvQyK4Y6VzaugAXa8R9O8SasHr50N8lIGHYccjWl3OeRx4eNXL4dyDw6I&#10;lcx8MKgTZWwdfCi/WiATT6vpe1YAllKw58oJLhfMOOWUSWBy2gGfqCPwusU0N3DzPHUNGaEDWCSV&#10;4+EYPB4wh00YuHXQfJ6HeCbJMHyWs9k7Uj1RQNr8vpLwSWOFMQmHeR8QKWIOQncS7mEIRzj7euyT&#10;P5P4vmpH78DuZSqkqDXs6qRJxXQAd9TuXvbSxNVBMMVpU8hs0XRIBi32e5v25AgFWkTdGX4ta/Fo&#10;sh4GwNhFERwbZouXcrJoOI1NO2ZB0hHAvllINVSJg0utuHar9b7vDdIVe29R7uXx8S1KAS6XDU9P&#10;z+hQPL9csF83mwMjxGl8pfzl0hVxo/BcJP5zvIbTzTMgyIcmgm5XlFJJtJsOVIDlhkBvY/BIqN6c&#10;o0+7uG/DSjGfz7jvsDJOez4z999M1pTlhMUjp9EbBBV920xOT3pBiKsg3OB18MUNuoYepRQvJOta&#10;oPOzh4dX1jiuNzy8Okdz2q7A9XqFSMUPf/gJuiq+9tWvohTBq1ev8OGrVxAAbx/fQqRgbztqLfjC&#10;Fz7Cv/k3v4kvfOE1TkVwWgu6rtboswik6ZhP79i3HeeHM3rpqKViu25WZkUEve/oHpyxns7QbhkJ&#10;pRSsDw94eb6EcWw5nYF9x741lKWGfMVSQmxKb2VzCsqyYrs+4+2bZ/z2b/8HvDxf8fT8YhUou1qZ&#10;NhDvHMq3wuPf43V872fH35/ufT/te+7x4nswfAfP/sX1Y15HON7CtG1XvPnBFW9+8CN8+PojrOuK&#10;jz76EKUIzmdvctm8RDKdrGrn9uQOuHVd0ZuVMMmZLNftinWhMwt+Xs2RLT5OrTXos0hFXSVKygrL&#10;YveGUiv2fQOqeMAzS16t3uATQLK90bHbWkPrim033ijaUevq/K+jVCvr2BuwLFZyVBRejskyYJ6e&#10;X6yuerXKFd2zn2otuFyvXnpFrfn2csL1ekFHRy0rUDq0dYh4s8/SvUa4b0gojjR0h5TFDaSibX9T&#10;UKCwTWVNewmW5CK0sZdesBQakrymd0opMuGOf3lEb1I+1AV4nwjIzocxzZsZxlznesgs1xER3/D9&#10;7t2UOlcErJRzh3QqAJwihQfWNiNjHF4azet12E1R7/H++Qpyrp56170RpStVYViS0SAmi6cIiGsI&#10;JVR6zCCkgChEq8HWfCBj3jFmB7ShiqXnaS8oy+6CgjW1GEIT98VeH93OpQWMuwsZI0pLQcMrH5zE&#10;Dx97Fr5NIbMUXa83pFRChrIRQrtYhBajWynA6dEQ5gCQ2CcKZcTbYdQNwzVSZI52iGhEmEw5DOL7&#10;XmzevbtSSTglIRzgGvpYj1YXqGXM1XHABAfliXGFy+fjESOGLxbpIVjC6JSOt62V/3u1TBrS4HNl&#10;7cCh/Zb4lbU0p7OUGfQU8c97hsEgEk5dkSFBH+eXjydFLn4MfC/qSjqxKxnFFNYZGeLnCl4/18sI&#10;sOHanBKpAWuBeR0BTNE03GcaDmnSiCNAIxLXlRieAsnhZfA2RlJD0ajeeCZoax97QsYShnzT3oLh&#10;CUDvncFWCqrSoOFNJ3jefVo99MJhzJgi87svBpaGSptI7LkSrwwvq9eSHEY1r7srGumbAltzjKM8&#10;z2ak4XwYKR5LSooGedas5Nj3rR+NmXSS+ZOFZXZsMXYE+yg9EfzMjR0yvwUikN7H1gpuSglRGZ/n&#10;5qmhJaVsU1k+VImiwTQrVYVzonKv45EwcqJZlKOaMmo1v52eFE+rdhyqLkxx37sypXm8V1Ws3qoU&#10;LMErBk1QIhEwzgPJXGG0rONG5xkYjlDoiKItIB0WaNSV1aCrR2O4OQjn/ee5IastMhvNDM9H1Fqc&#10;NNJjch6SsKB76jzQ0wFt6qMBKOGV6PYUhexGiDKdr7z+AvIs9VrchHOsNmgzpkanTMVXBXozvmDn&#10;VCZDEOlTTEuspQADwY2n2LmEMJpNUVGtREoRbOziHjTJ5CySC+iINg00Yf1pf+bGn6eD5orPa2/W&#10;HyVKiwQg7AZ1umT2FO+noXSEe5krUYvXVgm+Ec5G8oo0Ve5fcXhJGM4QP2MdcPnPHQ8malh0IZ0G&#10;UWfa12Vpm4N+lxjQOZqf7SjV4d9Xf6eloyLKylRhDWGOwpILjhO+0eLv6r5m4s8CWBCDaUPY4TxS&#10;FasAUG80JJbiyh4+vCZxluK3AFG7HOQLo5/J7BSG472CWTFWi7dMuGhnTtAUngngEezsW+O0g6fF&#10;Ke3EM4lDZS0GjSTLEAW7N8Sw3jHkNyyXUyBFo+9M0ArH/YISmWe3/VgGnlN2YPtWUYvSKmrN85bO&#10;6GcDcGdUO5fCuahCWzfHjUwgTfLwcPgLeb+wWa6PO9Evyk/WJ4XzjvUKoLVgAaIuu2BHdXpWpMTZ&#10;L6VGsz31DBLiaIGVlaBjnHJV793KokAATwmH0iE7ZOJSC+puRa2a14i3XbXz39UUZNK0iM4tA54A&#10;UINb+FpLCR2s7RvUm09KLSjVDPO5OBXTyUN26Tx7Bq/Wu0XGdytxWLo5Pyhb1+pNB6vvSWGEc4VK&#10;B5uGinZs29Uj9QrePL6F9o5P3rzF9dpwvV7R2o7Ltvk+qxsdGIntBn3WvxagNacV5DIuA7hAFjLH&#10;0EuczmfDd9Jvhy5WEkyNJkdJERiZ6GIytbAWv1KnvpX9VRFO/XDK9iHDCmYZfuCyIqKxK+VjieeI&#10;5wozmpizgDXfNWgwgFFGpliN9NZsb/au2NxBwihwuH6jvUfWkkKw7ZuVFVDqWt51RhsqFDusJrm2&#10;hkUs4vr58dGclN7zqe3WFM+M1TtKWfD09gnfvHwTX/naV/Dq/ACtFa+/8AWs6wlvH5/QOnA+v8Kv&#10;/crX8atf/zq+9tWPcXo44eXSsZ52KCqqG6q4b7UshoNeKm/bNjs7RHAUnM+25v1ysdrCHrS1bztk&#10;KVAUSO9o2wbtinWpFgxZipeKUYRTxu0t+74Bqnh6vOD/+L3fxZ/9+X/Dy5s30NbQiqC6nt6cRloT&#10;T+PcRx3fNzgR34EZP9nFE5H/zj8/j3d8lmd/0rE/yzif9bPPev00sPhZjPMPeb1v/rffPb6xKPG3&#10;b5/xxS985BHOFefzGTnAb1kW9L5jv+5ovWFZ1ojSZkbG5XLBUpewH5nTqWNZTujacb3u+ODVK5fh&#10;G9b1wctoKZ6fnnA6L9BeUdcFKoq9bSZzqGUpsumnlbKrwXP2vXk5se7N2QtOa3XeYzaA6/Xqa9Dh&#10;PFus90XvgnVZoGJ1+7besC4nQIHrtrtDsrpDuWA9nyDwZstFsLUN62nFtl/Q9h2lAMu6Go1Wq78e&#10;ncqO3tJ5azT9RkLgTUuARBeo2Fl6pUh3RYphqD1GYOxF9r/ScGh/pBk5Q846yC3ZIQdNyuvEq4em&#10;oxhKv2AorVSwhjFD0uI8wg6SVsBrRPoObS3NLRRGOWgN4/s00xFp6rI743VDCr57GWMCy1OERpq+&#10;9igaFzf9vS6c+B6ZrFGTUOEGEVfIqRgMbCBxSsYRhTFQvpqCjAuxMhG0Pk2VBnTWxRy6KqMbqSi7&#10;IhxGxrmsT3Z2BP68C3kCRnr407xNjPD4tGjQjKTqkls4DASR4ppXL4FXVN41DG/H9xjsh3BJAS4b&#10;rCTDUSjE5rFoCHDBgT/9BXHSdUSmmzzvwoSOmWs6lzOuiSmnGMrAgKmGkk7Bls2dxvz4Kj9VwjHt&#10;a9fjwAiie7Ca4ca4JbvCaCW3Yk28nLM5RHXZDCkszo4YulCGQdehmV6QVymRwuvOB7AOIaPNZ2PD&#10;MVJwuN0QThaelUmlJc1LCt9xzTLNURj6iYn266i7OZVQcQS3cksIx8FkLEl0EzqcqXFkaMghniX4&#10;xT0lF2fJ+5Ev3v/ZBKZxbngeJAwfETFL9pAMl2FcyWNF34T0mdpzNEZMxkOuROFlCQAWqI9/JXFI&#10;PweTkzWIiTjMjquzUij+GoPpCLWf6GRWPkkLBsYyaqph5lcw5UN4p2AZeWD2vQw8URQTaJBoVQD0&#10;Vg7JfSHSrwOJ74ottx/Ohm25uSvz9rzv8ZNGWuV6NEipiIx0bFAM8cl18oMgi1H6AJCgQcWdL7mR&#10;N2Q64dOM75XlFr4DEysKeNEQVThJ50/8s5DOEx6Hfc51zAuARQS7SMAj+sk4vCeervBAQKdLDlsa&#10;tzjT4jUPEsr4+WANd3+Xsgms/182CB4A7BFN11VRlxU0sLsgM9aDASyN0m0DN7iHgZk56pN7Fw5K&#10;CcnKWH+NNbAsSjYEEbdG3d0xbo7g4VyAFEkOAZuckqbM14AxD2bGA0l/ZAqt6V+BZ30Qp5y5xJh+&#10;jZIidBjInfmMK85wpvmcQarJy1IHNDyNtY5HJshNv97KBZp7Gtyd34x/JC6qGj62m34pP8l1jy9N&#10;hM3flf4OOSint0TWGGxfwmg5+MOg3InG2+A+boeWmuDJc2/32L4XoNBQxbkR9vYud11YRT4aAP3g&#10;SikoPQS2aMoZczusPRs3u/Yw0NNhLWUYYUmjyF8ZBU4HF2t/FzlEGKs7QBXh7JjOPTxqF7B6zqUO&#10;uUAKijd4Vwh6a3DuDZbF2inPekmXyKLxhVO2ExFr6JuMxIXzDvhaIEfrDZfL1YyRUDz/6BmXlwte&#10;Xl7w9PRoTTE3MyBe9w3V9To2hqc8bdF8g06NIB77lxk2hGOYjZNcdv9KuAikZwePy1fzPSs+rsKi&#10;DIOWxj5L6F5Ba3yvujCIx2B9m0GjMR8mPN/MGYQLnPebswIegBByiYyIRP/CIObzRe/Y24a6VPRa&#10;hwNKFQ1mDK/LAsAcP1U1MgwAjcCYCgvKM/Rp+NH3vos3P/oE0I5t37Euq8sT6g1TS+jm27bh29/6&#10;Dn75l/8ZXr16wPl8QqmKx+e3AHZ86Qsf4N/+1m/iv//vfhnLslgj1mXFsq7Ytw3d6wDzorTNNbOu&#10;N8RCSEUE+7bBjok5SU28NJj0vQNoWNKZlVKwQCDasW8tmuNSnlFVnB9e4Qc//CH+6q/+Gt/4xu/h&#10;7dtHXPbdItRbx/Ie/nL3uiG5Pw0h/6zv/nHfcSvj/f1fg0/84xzz857b/18uxX59xvf+7oIPv/QF&#10;nJYFvXcsa4VAcDqt2PeGUhYvL1KwN29mG1ndbmB2Of16bViWBaf1BPWyd6UIem9YltMwnHtmCESx&#10;LFb3W3dr4AypFhwofi6XE0qpuF4vWNcVItYwty4LtuvV9RyJppeR0agmZxQRS8/L/N17Fdh91pDT&#10;OnMPfWlvu/FVz0hprWFZ6pSReL1esa4LttZxOq9ABxo6zucTtq1hmYw8Agzyl7aBEZdUGqgoTwYf&#10;UHdzielwqFUC4JQs58w/vz/9bRHiQ5w7ypBzlKnEBDQNF/OCpKHTlyLpNgrcg4HanTTYc+yOUFHE&#10;DP2j7pxM8wJS7Vt5lxCe1pR+s1v5icDj301wiH3Q+elZq4qPDdk0VhRDU5CAOwCKhoKqMCVA24hK&#10;C9CGgqDTq+I3Cq7+mEXZI8bR6X5Nj2WBRobBKdWhZSz0tHZ1706GcUR4zwJ3v5nzuy4NlJSMM2nm&#10;t2PIXAdfjt9S1ZzXr2xUquOhm7MVsqa43Emc9C9C/EQIlFwHHQc+sOPQMYoiDnjAzIwmYw4ES1az&#10;hkBpBO0QnInY9XiXQSFwI80h5G1QYTrOjzqVQ/LueZohzO7BhD0jPqK80fFpflBuI/bynKh0Bs3g&#10;mQTndzurmB2ZQLcoBrufhqnkMIqshkznxjyHsQXTd9OvrpxmQ+5sUTxEJRLPJjqm0/vuaTeD6cLp&#10;J50CAOmZKs8Uo2EmyszVz39rIMo4PTJ+6PhlgvXEWvKSJ77k+C7jXFKJ18P687HWaTMHLRaWpggY&#10;Dbo1ziXHSIZoHfON+/Ia+Ew6awAgDJMHpjFs/vaupqm5FRQ10RVV1rmPg5fGsbcVLkNJXW6ot6XC&#10;R23dAxsSHWBI9J1GNr7raBib+LQOmGV43BjOZ7SOG3nmKBzp4Z5BHmNgTE4QkZhv8XN+ZM+SnBSx&#10;3PT5XX6T3jNQyufjRtJwJgYvjZjNDCyQh6u4QzvoHuHMSFR7jo3yuA7Jf9/sIpIM42/k2WHa5AGu&#10;HUk+FKBEFgJpF+mRJONaGttfGk4KGmfcSDfNUhEl9dRlAMIujmGip2OD8s/0fv8489AcKTsIrxPF&#10;UuwswpoDZ/4VBl5v0DdKNvFvX+nBqBy/I+GuSIw35pEwRwSrZ+O01kxiHARnbCTGR1rclKeKnjJx&#10;OL+83sDNBKUc6CHh/D9yVQTDuneGixzHscZvcL5IOiRSwpEjmWYcgnJGFHaPd4DPyfg+QBOQGVGa&#10;EGYuqhl5b/jHnTXeuUYQjh6/CHQU4rjzyZmW87UyjUF52pZfEn0dt2WaElM/fBmyC0iLkuyYyiRl&#10;1bBgGDiVuD0FY7rR1bMwOkZDw/m9lEM7oCX0GmahMF17yFekfoZLkV0R+4yIRgM8c0qOva/8TEW9&#10;cPuO9xRV9L1DS8GyrMNwTX7oDvmuGuE/UBo2m0f7IumubnAuFU0BFLCEuqOBRhZaU0W77iHXdN2x&#10;bR373vDmzRtcLi/oqri+WATu8/OzvdMNAJTz6Tgww/coC8igE8Nxmr+JXkNesyV3iNaBF+TvFATT&#10;+sJo7TMfYyJo8bjP3ln989wzBI6eI0Mtzy3hjQ9usurY+7tX4muZWuZglWOwy2R4p3CQyGjvtme1&#10;VizLYlGGp4d4vnVF9HyBN35141T0tXCc7QAgChXLbu0eKbnvDZ+8fYvrvqPUBVW6ZeN0M1iRN2o3&#10;IzjE6u/+9d/8DV6/fo1f/5dfx7IUvP7wNdZ6wv/8b/8n/Oqv/IqVIhCFLDXopq1jDaHMyi71GarO&#10;u7pnTUIVhbXi28CJ4tmsBebAAZ22vs8Ftm/LsmC7XqDLyc61l+a7XJ7xvR/8EL/zO9/A0+MTrpcr&#10;3j4+4sMPX0OfnpOMdZfLHDf/U77LAsBnve7IRj/1penn5z32jzuHz+MiTD/PMX8eriMuZvzsePzh&#10;D/EoBc8ffoTXH76yGtmQ0RRyLWgNWKoZqbs2rHU13gBB23cPDumJjplD13REM3y3fceyLFGx4HQ6&#10;QdUyiKr3qjPnrUeGa7FyJPvmZKCjd4FIw/VyRanmsFuWBctSoVDsmzW9PJ/Oxge8NIp6IG73hp0A&#10;M6UWEl+TD90ILiKodYmSZafTyXoT1IJtt8CYh/MZrW2odbH+I2olIns3h+MSUTxiQpnk7uxyux32&#10;x0w8wtjhApN600HtVHBM+dI0mPGWIe2pC3WhzKgJpUi1uD+VSHAOiMC6MScKmlPzJI5G47d/lqJC&#10;5AgEUPgbjHWUiGFi3iihENF/ocTcRpiOKAgy5Pl7QyyKRgd5M+4xR4NNrgCYywJM0USKMGIzOqCU&#10;UZaBEm9OS0tygM3ZBVMKzkd6l9coQhOfRShYKZoau2mv7SH1CLUeHTqO3XNQyAI2jCiw5htM3SUk&#10;6bi5M80x3+PfqigpGnOIbzI9pQlDjtHBcvPI2MObeaiOMxLGwzwzSXPg+O5JEpnHktuP4qswTFD4&#10;nIVZ9QNL2VTDOM8oyeE4IY7Mr5K0yjj883tgQmbro4TO/bn6mXJtkSRA0jkawua7r2G+83Em+L7v&#10;wTuwxY0OcPexeFs2vCHvpp9FsdTikamRMEo06OQwkr/rSgYK0jxwExEGFdyhP/b0gHEYgOMfgIYH&#10;cE06Pw0gUpp6d2Nr4g9Rx9nPqtEUGkBii+0fOb6H+8Za9Bjf8xEkset9m3O49Lgx8Tlp8dHwc3vF&#10;u/1cSfo0T8Wi1iQ9NXgEZP6de39jPj3AXkHYEc8Sk+I6AK+rkNc15syoVgIkO0ViS+KY3vLgKFsh&#10;VsbmyJ80Sj65Q10zrqeXIO1pPJzP4Lv5f1DijPvT9+O6R3GCR8POpWpWrul0gzX2dRkiv2Nahxu4&#10;hqHnwAIAL+kxMCX3GzC8kal2MQCPuMygIc/XQ1DBfdiM/27nY2g35B3ihiSYEDdpQLfSLSnVvoyy&#10;WXQ25zGaR79RJsoGX06EtYDHvthsh/F0EF8llxWFlRJrIccVz0rpTQNthilbY69CtuF7oNO75vlN&#10;1MdS01sb++iHpNYapXNsrDLOssJoAGGI8f4ZHtxjDUPCiMp2o3hu8hw8VoaRwpUGRt3xGm0R5nM/&#10;rY4gSPMDZdl0Vu/O+z08/XiF4dWJeMgD0/t4pt91+scXJg9k+cDxqt2Tmu8MIyXtsM2l33kpednn&#10;cuktTyUN0/csOqjc3bkk/kv+qIl9kD/0Y0YdiT1GBlacHUlyv12W+3tnScpgHZ+LJlKemPVx1kPn&#10;8LNz09fj4KAOI+cIRigeUa1dgeqnorUke4k7GSUM0L1TZ+vozaLlRIG975GtYwbXHk0PCwRaSsCv&#10;e8QqaTkNvaa0V8DLDZXU3DTLYqpWymTbNu/hpOjY8fK8Y9s2vHnzBs8vL2b43ixlvbXs6jpyAAAg&#10;AElEQVQdArX3dvVIdjNQ0AhOo2mGXykjKMRKrSRDsw6J2fCy38jZN/vm/97KhqQhs9yZqSk/L6V4&#10;mcK5aeU7ryzzpEzw29uGXpXnG1KF5jXP45dwmImXRqHxuUdJRZbDsWwAd9Q4bS4Jv7rzS6k5WnGc&#10;IBUAzZrSqctL3/3e9/FyuaD3hrqsTrt37LvJVL1Zrd7eNMoSXK9XvHnzCb79ne/gyx9/CV/+8pfw&#10;0Qcf4jd+41/h44+/hC998YtYq3jt+Wp1cmF1h6XWqfOCrbfH72ut2LbdGlV2IEpS8p5SoMKG3J6h&#10;DjqnDAanZQVKxb5dcTqfcWkZLxTf/vZ38J/+0/+J//rHf4KX5xeLfl1WLwt0m5E47xkB+Wm0+TjG&#10;Z+dZdhGDsmz6eV2fZawfd76f9/W+979nf35xfcp1D6ZH5bTj5e0nuDw94nQ648tf+RK6Wl3wvV1Q&#10;l8V4lXjJEq8nXmuBwgznpS5ezq+jb1aKVSG4Xje8fv0al77j8nLBsi4opXq5lRPWVbBtzUqOuUzV&#10;m+LhfML1ckWH8UuTtwT7ZpHkPMNdO9DMOF2qORIv1xcvBQssywmXy8UN7zb+8/MzyoclmtBbNPqC&#10;y/Vi0fBtx77vUWq0bR2ndUEpxZuIKi4vFzy8WvH8dMH5bM+c6orrdYcUFop2WBtR34OZkVG6JOTn&#10;3gh3+MJT7WTzvKeaqVCwGZ8KUFHDINJdQbD6fsZoyaRNvnEGEl1KBd3rymVF1Ih2j9rmKjUENUEB&#10;itVhjmhKSrX+fHNDkUVRuarUYE2aADfaDkEdoNBFRWw3JFIZxuoyCMEkwFPZyEKBCysBMUq+Ou63&#10;aPoWRyJH5HOfzAhAxmPRxRQTmgBVAWWDk9IBXQCoM2SFarP5dwWkhcyQhaob/2so+xhKixIyMphk&#10;oFAA0BS1AJPMOAaN6Kr0KptHqola3DPlgHaPkL9f4XBYIcW8U6otUpF7Uw/t45wB1r92NcBrfmaC&#10;n+fkwrbjuxkienwlYHfvbMBOkn9KsbPPqsFDBKo7gB2aDUauUOSa+l3HmDyH2hXMBjejHPHSxmEE&#10;pqJ6FOyOiK6O7VOMUjc1lKiGjsL8fvg5DeuM/dw7SyLZ+4kHdmTt5ayPa+VzNFS2SelzhVvEjSM8&#10;pFw7myfljnKHy0Vpq3dqM0aB1frjYgNlYUb1IjJIhGtvVGxIQzrnp9xPDWW+CKyGIDCimWgkSsuD&#10;eBpSqcNI6Z8DiDqDtu8lzhKNSKaMDVApEAqagdkOnSl7w1BB2poFOZFRZ0+EzcNcaXPDQu9t4KIv&#10;vYyyjhiqKM+17anBmnTAHRcKdDTUjuhUZgq2uqBbhmJyMMZBhoMrsCEZSyfxbBCHwIkcqS8Kr4Gq&#10;YQi0z0cOuCJHgpPX9cBFgY7a2E6PlJ/7JLsTwIIS9bEhtsdaxr4Eb/X3damhRBLyYeiLj7l2myep&#10;o5GSYZS35iqEtVUEpSHBIu9GZGq3ArljzQn/1eFdair7BB2dx0VGGrJyel4qx422I2MssClg37uG&#10;c4TGl1gTjW4Ok/H+BCOeOZAn2h2rO5qykSLYLDqaOxVLqnPNdiPCLddkUnb9lXDkMw54r0E7sAZw&#10;Q7CI8XO/T8Six+wcCmo0sjwaxx1PYXWI4ftriYIC7R1jxxI9lMCGZASzc1otFHiQVQ86KCzZ5Iqs&#10;egTavgvWdcG+Gy3Y94a9Wa1Uib4Lhuu11jCQBY/0uZlDiOVzzOgfBs8pnQgQHUYc+8CNyum8Gzzt&#10;3BTfRzohsvlU4PTKS3abs5tnizxN3InHK+NejXvguLj4Z0UkeHQPfmLG8lpzqTnx+92VzQaapNGC&#10;yCiLAAsazqO0ykBKkbT32SCtcAZhEblxLoJnWZ1t4VAw43oVAX0RpZpioaViqcWMeU6jJ1HI52hl&#10;NOz9xNFSjriY6HhyNklN51uKRU3SmCQSOgAv7psI6w3Pp00S3zC5Yjxr7EInXhB1oiP4gXSEmTQl&#10;5AVxPtl4Pik+Co+NjDJBFlLuPUAQ8qTJRIaf3QlRa23KdNA0vo3NEiWDdk6RsyIuhxpx2tnwl/Qb&#10;PH8EE/GWMqQi2pQQHtPvdsak9+gh0eFyeIHpEL6vwvH8PmgzWpKySzsU0hu6AL3LTTNrb3ExXYrR&#10;PKs1q4dapGLx+vFdrIRS65uttlSI9siiKUv1ApG2r9Y3Ru0TtQZiqFb3uS4CNPXyJ8DeGk7rYo28&#10;gmAhZboqarHayvtOudo3RzraZrjautXg37mflEEg6B24XHe8vDyjd2t2dnm+oveOl+dnXK8XiBTs&#10;uyn/OYJbBGhtMz4XfX1Yc9WhV2iUHE3fWaNc1eDRIihpdXkjRU4nehg8b96giQaR3xwdZubk0Mga&#10;gs85HGIQoMybr33IRjYHlielwJHuzYZ0nlunrzz3ImKld7qdaQaFwfUhk7HMsUn+JlKdjrK+tfO8&#10;ZcEGo12iHStGJD6nXEUgy2Lw7+7EkOEwKlLQesO6VPzo7Rv81Tf/Bn/8R3+C4nUktVm2gTUi9dCy&#10;kuhc79ZoVSpeXq54fHzBL31txeuPXuN/+Xf/Dv/8l38Jrx5OuG4XtF7RIaiV8qPrNc0yIUj1uipK&#10;WbBvV8s6WLwGOihaLF7+xxSBUgq26xYlY07ns2VIdHhvB8HeNmgzure7oUoc5771t3+Hv/nmN/EH&#10;f/D/4HK54LJd0brV5W+te0mX3dZfgL4xal0TLmakPCLoj3PP+y4i3E/y7OdxHd8rdz77LNdP+tz7&#10;3v8PBZOfr0t7w+XlCd/+1hUff+VjfPgKWJdi8pvbw7brZiWZKPPVBQwoK35PKUPPlyq4XJ4Bhdch&#10;t0bM68nqiG/XDety8tKDDafTilpPeHp+xPl8xsNytqwn5xdFijfVdd2+WPR2bztUG5bqhvbWUJcF&#10;zZv6bvuG3qwXwul8AlxGMHHeejmcTyvabjqldkHTHetq9KbtzUpSLdb7oNSKy/ViGTdeVsX6NyxQ&#10;lWQIJ3AJsXTOB7MNjSmEqxx1YR8kAUGA3ndTmr2jPHMM4wkXwtgkayjvPpcoTDlSufitDbdAtYUy&#10;VPIhTLUnexcXrDombjrN1QzqRRZQbCQG5dhfEzw11kshl9/du5hOFvW16U3md/PdIVjFBAkqV7Ym&#10;o7SqC/DjGRPcbUIjDU/TDxo6yUB8rYLYE1teVsYlwU7mIV0gtG8kDwEaHMZyTIkzw+jBD88tk4EF&#10;07TlcD+G4HX06neqGVRMCw1NFGBozGkYZqDbcd97BYpls9B4XseWpCVlLPYBYhwTyqGmeJvywzOg&#10;hm+qMGeFopYlHA0xogKW1nickc1zGLuTEMWlCBUXcaPEoAdhWIrNHAYM9fmVqpPhvZQeW0iHGKM3&#10;RqbHPPcM9U6rsyIhmKSshk+7RvRxAvI7btWRso4kRGclGhobKT6nmyOhGk27Aq53XifT7zRUpU/d&#10;UEbMyoqEBeEmwyCXSEj7HhU2IiImUCkoJeyRRjmSYyaUndFEEUCKjgHoHBvvzbyDKnd2bA4FJ0dF&#10;ayhdiDkDHejFawpnljLgMKZK4pCgTDqbjWV3rneLyONM3NKAJOwF7I7fD/yJb1UB0eRcO+IFz9J4&#10;1qgknx0HjU8fPr4NhOELDvtEpBR3BGYcAiyXKEMuG5XiX+V+Do5DmMi0KpuYbS3lhtnArX6OaOqS&#10;tN8A5lJTHPdwnqdI6fg5+IEeoK3pLpsDV+HEVMhly1Bmw9iZ5zDmqgVehsidwISFcB4zXEKakjFn&#10;yhLG643h23d9cJgkezm3AJtoRYNFyWdl0NtBRyVBQdyI7DDjHnkZAoUJlpvu2HevC6jWjHbOCNJ4&#10;n2LQB6RXhrwRMpMO0pxoa5CSMouoITP5fpZES2Ifk4wFpz+hLgeJENBxBdwpfxWG1vGT6j+V/Bwt&#10;XmTcq1FLdWAfz3ZETHoTbU0G3jD21jwTb6wr6ZyGMXWcyRwdawuyRZsx3g1jzk9yP4lhoBpvXNcl&#10;GgsSfjF3WPag+HxHLW/ORUAvEY1aBYgUepmxJfiBCIYylpwCk2GMS0uwsRP7LgqfoHgo8B30gzWr&#10;gzZ61DP5VNQe1ulZw/tRbgqAGeqgd+kVQNGp+/nWaOym5CMy7rv37O2iEDLKYIMeCTytFdP3eQDB&#10;eHYyUk48WJyWFljWxeDVI2J0jGs2TpOzWzNo0igIZnUFDg5ezvIoACYH0XQVL/njzjhrHO35J+KG&#10;3M552Z6UUiL4QWBRrcaOyQgRzbwIuCHb2HxaazitJzNwI1FyVa9NztrIFbs7pugYVmXEuZ+R6gEg&#10;WqDo2K9m0O4KPD0+4XJ5wfPLM/bdosP3bfMa4RcAQG+7nyfPkuuDdqhn5TRJBkI4bAPQ9nEEXRHf&#10;ZdCsWF+SVewXnps8+uFc+7DZ4HxjJ/Cp5HJi+cp8Lt2eWWioIrl5571I8qPGSBo6nIKEyeF9mQ6J&#10;46QO/eZ63YBuhmJVeD17OkoLhCVbnNeUWqz53M4IzQXZIaECnF6d0PYdio63j2/xp3/xl9b0DYql&#10;VuzNyGvRDkhHVSuJUGsJmkKZe983qCp+7de+jl/79V/DV3/pq+Zb5HxI4xN82OSV/Lu1Db0USKlY&#10;SkXXFtHwfe+G66Va8znASiqsJ7R9w3o6Q1WxXS8RKFFrhaii9WaGuu0KVeB8OuH7P/wBHp8u+J3f&#10;+V18+9vfxtPTk2VZ+PlWZXkZ26uRxUFZ4z7d/fGumdb/078+r7Uex/l5g+Pf95Xobd/x/e9+F08f&#10;vsbHH7/G6eTNntWceLUKaKcsKJClhAyy7xtKWSxbqbMJ9AjgsEhuo1O9F2taGTJhwfWyWUT1aqVT&#10;LtfNHX108hpPKYyOUitFMsR8k4esxIvietmwnk+oYmVcRApqWbyEygnbtvvngm0zvlmKeMCpNSMG&#10;xGqEe3NogZV06V2xFAvGNudwM1lP9NYQ/i7czenUWfVgBJCAwvlIp7ObhspLtW0wtMEcWWLO+Y6B&#10;yIWtEDlpWJyQoQfRFukwLSLfRCmPhPKWIWsomY4GEuqlC2guTPr9xYEnHgU+vOR8zx2Yyu1HFBin&#10;z4/MWIbnPQyHieYPY8IQSWIuN5dQhomFxfi5duZQuRMoKU37PgdcOe8D1EMg0fTsWHwcBD2YknJN&#10;wuOV4BgKkqaNkQEPgXikpuOElwKZBSUZc8mW/Hdc2fB0b1r3WIF9n7IquF/pLrWFgFFsE4DitqGk&#10;UC8zh8MwINk/DaqLr7WgVHt3GKenlP+h5ITyRgF5qrmp09xvf/LGI6LznW4WjjOY0EG4jvQeR5fY&#10;Kxz35tP2aT4LIfTy5+Eaor9FLozQSpOApyfy89yHgcwDFRPBmIzb86NpDIQSwr0WIGqndkrj/n1x&#10;uiqg0YvKDPGUxg0rU0XGx6kw+oWC/rIMVpCWY5kTyEYf+9vGZAw4gh4cI3+mMiccR8c96rRkGMjl&#10;7hkjXGbskpEJNH9qMOKMQ9PPK0jLSZcpqOOl4cyaxupx5nrGZ+H7WUc0vSeNMxkAkPcKITTEaUq4&#10;nHnQATJjMTp+J4/hOzhJO9LdndLk44m/VdKV+TxzD45zUCqHwUJmmhQ+Yy6esoSTaHUaUITZImk9&#10;M9lMcznSmvfThExb4Osde0MjnDqOUQIJbjr4XSjDCGdUzlLSe5tkGznO1TjGiA1wWq4eQRlZOjLW&#10;ao5jNpeea9ZzPJtLt4hFGslIY7JhGomUqTnSPT0i6LR66nMvgtZ3N+j0MLg3RpwKPJMsnWum/4uE&#10;IyXTH/J9GqBVzXFl0ttgAjdGNocXefFEx7ixca+/V7KTUcGUBTsOg8+JOEIKIJJrZSeW4DQsnHlB&#10;19I+lOEGlfwcm+DxvMuoWU86b3/kUntAHYTMP/dxHZ4ju0CGLJMMT8J9KDYjij5cy1QLl7xFZBhK&#10;igey0FCvY77xGdfikf48Q5UR4iyfFAQH8U4puU461573ZcA25ak4SGywcU+f7ww+eQh0GAR3wpkh&#10;HZlMNJypadKE1R2JL4zaQbRumRlpq7oBr/NWYDyfYHgrz8RIQRs1sFu9/OA8t3E8/C5/MJwwjuvN&#10;DceGMx1FS9DHG2eik1RDN9IxN8R3UzxJI5gpHE1uie9BplyH8/rDom54LPO+NU+xRq14eXkxRVhG&#10;oJUSN+uC1jVqhNfKoBKjTTa2YN8bltPJnt14vnpktcHnvZRi2RJJDocI6rKAzoSitp9Lqejeg6ap&#10;ovWOrjsKvAazlNEosXespxXPz8+4vFzx9u1bPD0/4Xq9mhNBFd1TyTPutZ0BPTKStxKaZBzUhFvc&#10;51H/WQ8/jYfdwdrDz/lKbH2i69QvR7Z3ojXE2ziLU0TPnRkczlwow+JZGMPwDPCcyTg2ie5OK/K5&#10;Uf+adU+ew4lpm4H3ckHvHiGtLXoYAMDWdqw1ezTNSF3LEnAQEWx7C/gA8EjIjqfnF3zzm9/EJ28+&#10;gWpHU8CS3RnAJkCnzGDZWb13vHr1geOuOSsfzg/41//6X+HjL38By7J4GTMSg3k9ALD4/Kzkd0Fd&#10;qDNZyaAOk21Lrahlwat1RW8Ne7cGeGWp2LcOlIqrO3HKYiVlwhkGD1JrZog6ryc8PT1j2xX/8T/8&#10;R/zZn/8lnp8vlmHme8Iaw2bYKjYXNhqdqhD8tNfnNtDP6RWcGTie119cn+N1C9eXxzf41uNbfOmr&#10;X8VHH36AUsQdZACCxjWg2c7UpZhzd2tQ6VhqxfVygZSCh4czXp6fUZclSpts+xZG8WVZsG8ebQ6g&#10;t4b14cEyPIr3d4Hx4su2oYgZ51WtR0LrG9ZlRdt3XK5XnFaLMj+fz7hsV5xOK5b1hCIF+94gonja&#10;nrGuC8pSsawn7M9PxsNbRy3Wq6HtDScv01KqYl0WK8ELxVJXlA48vTzji68+Aopg281Rd2sIR05Z&#10;JTIP5SvrDjcGHhHgYPgsodCYMFTncBc3gFNB0lDcWJKjeQ0sG+aWUYoCi6dRduwuCM24YsywYSh3&#10;s3A1om4XV9j2ofh6Il02giqsqgZEzBDrX5iHcjSQuHeZTuyGgIDxnftC6bkdYHyjIUy4lWEGTAhG&#10;4kb7bDCy2pZhyAo7gUXEHOuTzgomMJtDhoExIsLCkALfO866TMrwGI8ffjrxpAJ3XzE54EfSHULg&#10;EKvZ16Ob/Y2I9WNcAykEZdpPYZrtQSma3uMGJCsZZFE4WamxgRw/VaBi0evFI1zUjRg0rnVlJoDl&#10;gA+8dSgnwSeEUOIFDTxRkmWcNxEvERLLuK/kDaM3AT6fNcMvgox4cg+mSfDON9Co+2Ns2D0n3vQ2&#10;kfkcUlAlKRszuZldGmQ6IzFUOqfz/WMu4s/HTxkqahiW03dhjPGfRcSb1RHZ2SHasl96a9FIQv2w&#10;834p4p5Tnt9ZoelU2pHSp0QgHuXatUG1m7uplBkEXLrEKsPIl0Lw4jMaj4+KigC5PcBnOKty88PS&#10;tPG+UpLTNfxrNC5l2qmhZB23nLxkKH2SfsJxi+UvRhPLm5X5RkicDw06kciq4+cdtdWFHzoFBo3N&#10;Sp8PUm6AFRXpLV9mPjmKT4EjGcp4Y5rrmL+m/xF3J7rHmxwDEbTsfcpygs3NnNJP0NiUAWZXlz4q&#10;8ruBFoLI8hDOB5kWpVk7wtpUDwjyDjrBj2krVnj5FgwaMgwahKHGPtsYHuXQx9wC8DKM/ROcddzT&#10;1aPRoekOm9jeukVT+KdsmhX1eLk/YWR241AGSYA6LfJIe53WhcKs7HVCpK/zc4QJHW5HuHqEpD0i&#10;dvZkRJgJo5vF5kTj3PjdjHJhfM60N9LliQfj7dM8klCa6XjQ/PTAcCIOXm30kmV1cOeZAw0Rnt0k&#10;m7znXdnZl2FfSsFSC3Yfy5xVAhTx0kJjzFqKwaqQoPQoPzReO/4WT4Owuo7GT27WMpPxYcrWFMBx&#10;C+27lxxuGQZguXsmdXpAbjJBKEfOcrGfDp7JT5kWaZlvK6aYmHxG3vW8R6xHqciwTCP4zxz1O9bD&#10;gx/rAOHQj5QxHhGRY+shjJ4YdOIlGECTAZzm/TGD+Q1ehkFg+hEdL4eNW0+mbG9Xa+Z1eblgOVsD&#10;LpYSWerJS+YpmpdsECmjvFXv2JqlTZciuF4uOJ/PWE8nrOuKl+cnK1vRTY5qu93bevf6pBJyc+vt&#10;JiullGLRweIp2nuHSoeUHs7F5vWitTc8Pz7i7Vszfj8+PePp8cnLnlgTQyuzYnPftuYlipD4IUYE&#10;ns/EAhhSYMYNZ5yY4YQjn+E0UUyIe+lgy7L2sXQfMPDyM11pLIDlkMazXdtEU3oe+4Dy90z7eWyI&#10;GdIDGs4rpuGUeGvnZtv3YVSGGXbVIylrTfXEsxPgTuBb16F/9g68PF/w/HzBH/zBH+Ll8cn08Vrt&#10;S6WcYFHZ22VHa3vw4m1rePVwxum84uHhjH/xL/4HvPrwFWq18nh1WePdZVmi7I/JLzJFUYZDu3eU&#10;Wod8DsO33hSd9cWh2LuVl+ESe2tY1jVoPSO6qYswMv7p6RHX64bf/8//F/7w//0jPD+/oO0NtRbs&#10;L5uVNijG45vCK/VnyfF913Hf7z3zLvr4rr/fN9Y/1PWPaS6/uH5216cIBVD88O/+Ds+PH+D16w/w&#10;+vWHkzzSe0OVJep477sZpJelejbHGsEZZq91LuI8VDuiMSc0lXUWweV6tUCm5jKEwjKUMGRN68Gh&#10;HuVt2TRFNigUdam4Xq+oi2WPrG5k351mVJFwfj09P6O3jlrNyd2aol831Frx9PSMk2eoXK5mVFcF&#10;tn3HqSxWemXbURZgqStqfZVrhAerivpiVpPZ1SGPDGC30Yj89oV2N7ZKRPBQ0ISpTUVRtUKqCRCs&#10;IWfKiAmaRRn15IBHweLlLIBmdd2KR2qoePp7d2a0RymHo57JiEOTrxQaDHSI2AKvZe5NVbSQCQuq&#10;jOg6gVgZErX7u3aULtDS/S2zMah76lMtZSjMajCdbW8HQdyFWqnuvXdlxiK3KFimNcrojD4EFOUk&#10;LNgLJZT6rNyJr9Mq9wooNs1Kdo7o8hhnF7IFHVW8Tjpr04UReCiQ8eSBxzhaxdjAiPRCWkeOIjAj&#10;UhaKenw3GXcBqA6jP5uKWYd1T1/r7vzwaCYFvESOQD39u3ijlHmPuiuDcthD/k1RNCmyrGEaUlXz&#10;zwBVTzNGhbF6T6d0AzjcPMP5Eyb0vtkuFlfOC6TYM2FsFp+zg9SikZTIYHIWz5CvYyT/unBUZJyD&#10;9LctlgZSF0q1WD36gzBSYfU1KVYxHW+CaxLQE9qB0TeApXyrfzaavorXsBs1k/euWJYazYuy04bC&#10;nunDNep7di9+XV3psGgGb1DjtQotYGlAKBuqTHCTiIak8Mx74Q45o39zejkw6rfSiAl4irl9FA3Q&#10;GEmZlTGBQJsrylKs7jAV2TizI+Xd9n1kDnjwHgQjIGtguW+E75PCAFFLMadnRDNb40wK1OQJw/gC&#10;SBhLLVV4LjE14nAmW2JSTFh7+2j4mXDJBgtFhpGJUHcGEPZ+HxBFmyzSLI9DRUnqoG++nwM2+exj&#10;1P7lt270KQlHpxhInmVPeSZXkdyrA2DQZ9QnNzxJBi03SBhVl8AbRvvYI+RYCLj5MbZnHb8VEo4B&#10;qynrBg8ZRqxSWYInK8AS9J1N1hjRCyikw+qygpG7gxYUZDwxHCXvhCCascBT4hh5Gjsfh9GfDybj&#10;fNX7k5B+Nz8TZselbOA0BS7vuAJK+jf4Dakl0N0AbvNRM1S5Q7GwBrevFekNBmvSCFtnc9rmjNRx&#10;pqALywzowAdDBt/XEobCYeNyucv/Vh2GA/5Xy5Ar+Kwqa6hiNAcTwe50S2MREuMajtnEmq+XBuMY&#10;OBk8jQbaEA2jb0lXmD+XMovLP9lJmGmKnevmUflmyGi9OS5ZJp+dJa+5VAwvrPFdkq98vO64HY47&#10;Mbwxngt3IhIPsty0o4v1BMg4fEurhrPE5sh9c9k64bBzvunvbKQB9xqIEh0Bo6IAvLGnqrdG0ViL&#10;NUxkmRNEWRQantZiaf12xg2/aiGM3bmQo8phsnzsCVJZLZ5T558izPakc9BwuBK3fB9KV2SpgHhK&#10;PKeWQL2ENIwAmpyFvq4SmD5+FDF6ZDbmQf0tYVBAg5Gq4RPNWq2zZvBhM+C1xPNeqUQ5l5Hx4OfE&#10;gWPKpzdchekA7K0CyreduhB5sUQDW+3dz0FmngBSDwrqXjxr44se74hGrY7ntVZrlCUClAptu0de&#10;C7ZrR+vNDHOthfHP1mLPd+crtQiKGwtnucJ3pZsR2xp82fpKqdi1e28bK7fz8PBgq/LMtXU5edPF&#10;5hkuO5Zywt6bk50StUGJq0stYZQ2gzrw8PCA69ZcUbdzI9RXqwAwp89aV8BlO/Xa6b11FCnY2mYw&#10;K0DvFdoUre948ZIa27bherng+fkZL5cXvH37CO1WCxnwsqIkVaWgN+B8YkNJPxvUBcluWAqmMoLf&#10;d72NZqDzZQy/VGYz9CiZNqTAMc4IpJlHyaoRdZQRyMNx0luZSR48z57s7OfFUi/pScpwWTvJjvXq&#10;JWc4B6mU5S0goKZsFdOX7czGmrzxjkxzjKL5JqOi47Su1t9HFlyvF1z3DR89PFivDlXXLe0sV/FG&#10;qS43lGJ6utqmeo1r8u8KQccnzxv+79//L/jTP/5zw2vpqOti9XQXeC8OCRvI88uOx8cXLGvBw1mg&#10;eoKq4sMPPsDXvvZL+OLrL2EtJ5RazaG9elQ61KPEB05Qryy+yXu389+cR6A1wBti9jJkH2hBhdH0&#10;Xa1xXehG7lDiu7qvtxSr8X3dr/hv3/oW/tPv/z726wV9363JnetQvTd0hyvPGfek2wHAuy9i0FGJ&#10;0MM9x2fe9/eEke95973rJ3nmH+P1Lpi+D66/uH7667PAVHF5fsTl+QmfvH3El774RZzWgtP5jG1T&#10;7/fVo3TX7kZtwGRH69mhWJYTlmXFdd/CridrsSwPEYgsKNVsTdqNlljz+KH7qSLKqfS+h35DebH3&#10;bqWU2j7ZQLZtxy7NT5o1yNyaOZ1b74CabDCcc2bjk1qwSMfeG0qx5pv73kyeLa+BDekAACAASURB&#10;VK6/NqCcrUyV1h3X63YvIjyzHgRbmT/Nh8CnSqVN0mdU+KazodNYqvIO0qD+Xqrq/pS6UZu1jKlc&#10;hXGL4+phtMzAE2Pn3ENwNgF0KFb3EW9aUlhqNN40eLutTqFeqF1jHnQEZNgcJIrD90MwT4vxT+b9&#10;yDPkd9FsJ1RJ9TS4eXcBxfB0v+PSseY78SPTWn58cnicD4ZgLvmu9F4FjHOyQYlHtyWP/XHf4zfJ&#10;77PfbQ/nvclK3KfPf4wUisC0HOKFmLYfgid/zvtBEOSf43eNZyQPcXdm4xzRmBWRRDcHcYzLL+kd&#10;tK/1zrxpRlSMUijzwJ+OD3cmP6Y9fS/vXOcYKRsi72Vg5DEibRGDUA/j6fzMEevpLLp1mCg+7Tgd&#10;56Le1a0EHbpDhYVs4nbwiRo4fms6szJeZEdAxj7PCn38k4la/GBTYyolQpwGDXfEiXei5I93md4W&#10;DBL8nXzgcMW2JaOAAO6kSJBLe44755X3fJqYFyfBLEagnmbglTHvMSTSIiYabZ84zRHB6JKh8UzM&#10;wRXEMIT7s0JmJGyKmfHTz7QqaI6fWFC6z8aid7+EoDM467v4OMKIlKPZMxgEJW3PIaorTSWMWQHQ&#10;tPh7ZyDzCxpxfX3Kut0CU7r7eK+5RzWVyDGky4aF2J+MU3lpA92OJ2q6bGjnFAMZDQ56hOf7KefY&#10;/1Tf6Yb2OZ7fMU7cjjfI+1FuuscDw1A5rT2Nl4x4IB7yPqER2XkMZbrwyg3eG0u6Mwd+RAF5qXX6&#10;JmgFTOhm1P2IPh2DZkc70d3+P+Bbos/KswIJeWGK7I734/b3d6zl067gsApI9Io53JM2jNlAHYqi&#10;bE5764wdU+T5B0bEtngJGHu5uGOE4Dg6/27HPPCtm1uOMtlhrbcj3v307ovvPMk5sjzjofHK/Px7&#10;BMA5I3DIA/fkjnv7dH+scZhGdgDQdwWDQvJQSt7zKfO9H5kr008afotYvXAGkAA9nA9jPXgvbILv&#10;luJOJliz8HnRxqe8vFCpFqkGNZlI28CJ3hG9EKhXQtXSs5201LqEU448Wfm7jsaD6iWR2k6HA0J+&#10;oTMLhcFUJcbKGQwkkZ2GOmc/TQeP3feG3sxZcLlecbm84OnpCdu2WZSdg7C7k6P3bADUqRFrxnnT&#10;iTX2rMc7dcg9gqQP9Qm9o3FtyCEa+0G8i0COeP2PL9HxkeJp8jc6cLr08MfNXZSnWOc/BVmpqAUI&#10;yWgiPQ33KXqABTCU9F2i65SuSglDe9sb1Jsi3ztXyhmyjJoMB66qAsVrvl93vFye8c1vfRNvnt6i&#10;9d0jqEui8ZYtr8oG5cC2XSH1jFKLN8CrOJ1O+OCDDxzH/eyWHPuoqIs1Xh0GpdlRctNfiHjv5zP7&#10;VTh0a4mPiKQyJjNNLFKxY8Pbxyf8zV/9Nb7znb+1mvhujO/dou5dSr2zizNevvs6fv9ZOeu7rs/I&#10;a/5JX+/Tfn7eYfOP4TIcvT4940dS8YXXH6Ku6v3TjQfum5U6WqtlevbWpsA+6CjdbHKGOXnXdcF2&#10;3QFpuG4XrMsZy2olSCAMYnAn/bEyBXhmhz7StVvm07ZjPa2h3lmJNjpLuxuuS5SCpYNt361vQC0S&#10;DaQtmrwNp7jC+LfXPN+2Db13PKwrVDsN4XrAYZZCcTOeUoggoxnGbFblNjlBAKmgumUXQ+eReXJ8&#10;REFNPW6NJIaMw3iRG1hSaKApc2SkrjjGjFyoTYrozEnHYh0+ECirjd8w+NyMR3wRZqhSqDfxJAhN&#10;EbGUH2UUGUwA6dGo0Um7K4Sh8yWFKsOmuzc2i8UTYzga0BOMLGp9PMWU7XH72EuLEUpjvvea3zcM&#10;NBjIr4yk+ZShUn3B8fokvL5rBgd+xKZQJhB1QJcxUyrYvkarqzkQchx/wixFXLkGnKMP4kwc5jsm&#10;Z7BW7bG2QQ9GdD0N5cJJhf5nKdxZ0L0pd0PFNebEL1OZDK5LkjlGqUC5Y065Np1w0IaipEMFYuAs&#10;ODsaWMSj2cLAKGCU+FGoPV5HfW0I3TkN2s931LxO48X9Ds/QBRmx7tPBHbOUMKuFc7FoC9XuuDL2&#10;YIpg0oExgCRjd1LO3PimxKFkISLaqwI1vqOyplFEigZQCZzCZLQ4GnDGZzPMs/OrMHOFa84d+/wz&#10;RgpyLzNtzAwNVAzeAVdgCNOHKR3VboQGS7yUcU+eoAL5C+TFDOHY/060hI4FA6VEPcxhNAakeELY&#10;tL/ct1nwHmeKPBLB8NNRNSgkQSDgTf7hl6WLpSgl3s+SUr0F4ROQd/oRkJRJIyytMQDJM59Rw1mQ&#10;Z8qQbtukC5UeQoi4grEpxMOocRyGYQn65pvgNJWOknGNuuBOnwvHyXvKU0AHno/hBgwaB4aveNA4&#10;8fs0vh9wE+X4Phc/fzLAGOd8RLj5c8mBGtPlnivP8zBe+OlDLDXulWlPBi1zh66/vzeP8Pd05ft2&#10;LMpDzCAYc+xeG5dnKrJVNHIGJr6RaTD3R/O6Dq/uqh7POfAuSDTBFQbwAbC5ea49T3iPHjsJl2Ot&#10;DCwhvfcoOXcgToYGAp30LH0vpANC8/DA3Sy/5OjBSHvIghtnShqDAP2g1Ri4Rh6VjSzpkXGus9DB&#10;N+XBCZXYp3n/xA+5GS7prky0txRvOFQipV88RN8aDRZPjSePFyzehDkbkI/rzH8fr5EdcNhS36/c&#10;e0EwAkh4FQcgQ2UiQ0UVmhosEqbHnotDroLPf4xv/Q4mxmOfpy2/EVimG7lPpA0D17PROiAVLMT0&#10;itGvJT+j0JKjRxkZ6jPv3fkW8c7PH1lqTJWy07vnTnlCYHSwiNUaBQSt7Nasrw/HoMLKVDSP3GTf&#10;B0BG3WYgDPR0FjGjYEhlXjJEOxQF5+WE1ncvP2INLrfrC06nEyAFe9utLGa+xLLTRAS9NAhWbNtm&#10;+ExWmGpnhvNegYKCnaU4lQ21nG9LcNyRHSoIY2lEqvoVjYTFskeurWHfN4v+3i7Ytx2Xlxe8XC54&#10;eX6xEqBiRkmpfq5KMedSO9ajQZyHoUvwPPFsZ9o96FbIxLFzjiduZKeTVCOgBQMXJOHyTYPKTzdI&#10;BikI4dzwowWOHA/cTK+POiGdF2Oaied0DcJ9dESOIIPxUwSRLWD3WgaMC4FR8gsuu1WxUiGX6xWt&#10;NezVIiwpV5RSQpdudDJ42RF1HEfbIK2jdUCrNXR788lb/Omf/An+8L/+Cd4+PaLvDXVZA8/Ex1bn&#10;daXW6OlSi5UIWk4LTqcVp9MD1vUUEep727G4tTr0ku4lSmq19QsN7hq90EijIgst1foWWX287lkH&#10;3WTULJ+qTntnDfoq6lLxctnwne98F9/4nW/gcrni8fkFCo8u7c2DkJSpgtEMNPhu4NyBkfxMr4Ow&#10;93N/3efxv7j+Ia+QvHF5fIvvPj7ii1/5GF/8wmuLjDalyemJnR1mE5G37a2hbxo0hxmE3Z1/a60m&#10;cyi8jrc52z744BWggl56ZM/bTOyX5qVORKzx9b7veDifg36yykDbrUpD0YK9dyyLZexv+44iRkv3&#10;fbfxipUQI+/ed5NT+vUCSEctZ7S2oaigacdaFrPHQvHw6uE2InwW2qgcDCY6PMUuEJNQCiKlkGaA&#10;MGD5mHPdPRuQ3TtpMIx0zaREUT3x9tiDgQkF5BF1IVF6gkxvMLyJVibj0UhTFitGEbWjJTYGHMef&#10;a72jVIkUyhLjCbSz7haGcO5zm7z0ZEaurYfSLoNph0zsJWpY//MW7/l+MncTZggnQFwZGILbBAPo&#10;AASj5RK4bq93aAksjRGMEMlAmJ+lQpDVvvH1PaEodNnj6/3ROHQRsahRF5j3UQkPXOZnYex0g01S&#10;FUN1TAuxsgLJe3aEDKWMIf2lpfh5iMfY4NUFP18/mxC5KgevpzGPFjqTGc2FggMoI9C47U4JFLdL&#10;Kqr0SOmdhIsZ8NCkFA5FTnwvMj4KPLkdpfTYL5Z0GdN9vxBxE3nCoX1+Br458oJmpoxN4jhvUV5D&#10;Kb0lQ0lphAuuSuF/rlk6K/aafpJGjhTvEfEyryX2BQhDbMCexkdJEZKuHFvj0xLRNBTQ5znNCg9n&#10;F7SASqh0yGTIk7RfDt+8b3GrTp8ZHfFa15qUFkiULqGx58ZwkGnQZ5ClxhSSgpS+i9TxAMU4x3xO&#10;/C8tCM9HRHyJJDyxUW3dI8WbNbsnA9ABF/luDJANY5fwd4y9Rlby7CkaoVsfcyDPNXDJoPZD0hhR&#10;rGrlKRRj7txfVZ1hJcNA7wVybGznz0EjCXEZ67AAAqcPmW6n32kUGRGzTkvHVGN3GeEU8CgIYzVE&#10;RhPGDGsd0sLwA9AAMPOLqEkMRCq71bQrXmtfhtEE6V0HvpPr3gfwESKD/d0H/IXPOPwznALPlE7x&#10;QVeyQZ0GuOxMv7kCb+2Me+0Pn1vGbaSIXnGf1TxmzEVJh/xTnSAzrt6tXIhYqbymw/gvQPS1IB01&#10;vO/T2QnjNMSj9hFnBOLm+kIaiflsQSC1go4bA5uXL3PDhHKT0rqH8ceen0xrStioOQ8TXig0UsgH&#10;7MbceGSG/Hz7k7QnO45CHuS9qQ4jcMCfaa6O87nBIPfuAF/+TsVHpEQ6u6T5x+cisX/3SHVJ6zzS&#10;5rS5+Y+xDYF7Y46N5QuRz0NaVuJFpLSTwS+PL5m+pjnomHuPjyKfCbh3vvJ4B56mx991OOOOPMt4&#10;yQylLEfmPWO0bt/9nolOCI7R66Td1MNmmhKLmIGQ5xH8xVKSq58p1sP2goKpxBMjkPuQCVxMjCor&#10;vvZFJMruCFIpBsc7K02yo7WOy+UFUgTLcjJDG2sPs3QdZNpbwqX5+7f9gutlx8MHr0xm6t36Xbgy&#10;vJSC07pi265QBZbVywdBouxT8TJo1J26ZBwyGsOSVjxb59MZ1+1qZVK6ncm3bx/x+PRshvCXF7TW&#10;0VpD958Ki+ottaJ7jdWhnxR/l5dLaw1SR0Q139uU5U9IjzoyLyGTNuen6wkKP4ANUbKHUcuaHMkz&#10;w40/WaKP52AYmWfcHiBzuakNp8Hok6IDHcV5Q5pzGL65khBJeA6Q5q0WWRxidZJf3nGVUt0RY+ur&#10;pZpDg3SGuFuGEyAatpb5c9KHRvuEN2eFLFBpqBEdViDSse07PvnkDf7sL/4C/9v//tv44z/6U2zX&#10;K07nM5aloNLYvSzW3wqGC9frFU+PV7S94eXlBefzitevDX/3tuH73/8+/uWv/gogxeoAtxb2jFIK&#10;WrO6wLy6y7jUF2nLMByrYCBURHgXC/rrnr3QO0Y/IgYnYGQAdFWv6dvQd+Db3/kOvvF7v4fvf+/7&#10;eHl5wbbZ2W/77k3wCra2O2Yl2AaazCWAfnH94vqnfb1D7n/vZTToR9/7Hi4vV3z88RdRq/F2Sfxs&#10;WZaIoC7igQ/wABo3G7fWcFpXnE4L2m5llq4Xa1BZpODh/IC97WO2UkOfi5KzikHLFRHVHTp1716u&#10;tpi+Xa0EWWstgto6nBa6rty7RZV3VazrCYCg64bTacX1+oJSgKoC3TvO5xVts8ac5KHLzCjJz2jg&#10;65bS7NHaRvCLG2WNcYL1FgGMSE1jTN29zNZx3NP5dDB4ACiFhNbqXza1Wl5sBENDpil2Zu3P5aMl&#10;op86JL4n8zHlR5jWzMirNEf409ngIT0pOXBPPzVqhTUk9GdYBzdQrgPoxohQSjJkq9d5HmuPmpuh&#10;vEvU7AtBOCy5bERhTGhUJwQYLciGmLPirkBR9J1Kj++Ndi9nM0yUNBOZ8KOgOEPhImQO3DHC3Cnk&#10;q1SOVCAlGQSlQbvVjQe4Pg5u9yvYzI97ursiPBQ1iyRIsdzcdzLN7nNRQknHfDnP0GVSY5RYC50z&#10;SYEVE/gj+oChvv45DVQGytlQTlioGygUguI17jNeWnRGiUMP9X1Tm5MJVXZeCu4IAlS6pDisT5BK&#10;Lz0dM6z1b/AxwTgJzlyXK5QG35QQG+HMM45yrL5rfC6lQmWPtXCfw1gcRFGnNUj8NHxV308p3Q12&#10;SbiVpARHnT/7t1ajRRMOJ0PlSAu1NRWfjylrGngiEO/8XuL+QUUwFE4qgzSAgTSJCropr1OUDo2R&#10;hEGhEdphQ6N1V3S0qOfKk8jmF1ZL0yKJmjeT0DZwGzFHRjuacUfEzwfHpNEFHapemx7JieD7OCoX&#10;eA1kkCZapEuRahFkWGCZMgrGhM3X+DtILVGKf7OGo8OKTYYCztmwSyNForWVdax9vO5KPUTCgByK&#10;PPGBfNHn1boGjRZIQtkRNQU1WkSja/XxqwC9evaB094SadRuWlQdii9HdYBYxK3zEipXzj8Uft68&#10;3jr8XinF+wDIqJWpw5BTSoFXyrQa9OIRAiLGT3pgdsBVXfgo1WiMRScNGBFXgu4JlXYg+AxpgxDV&#10;BidCz7BM6KGIurc0/TiFQjSNS5dhrcHSZBGYsZa0WZweq/2pvUOL9f7IZrDO2xk9foO1GkjL+ssK&#10;9UgtmzibUBGGpLvs/8EaoipuzJdIhnZ8kxgbrlS2TgctDeaSJqfBT6z8BWO1B52GKLp4Iy5lg9fh&#10;KBf/nxKOME0yrZEwECB6M1C04udBF31/PLbE8bqMs47uW2K8TdgYE0GO7Dsa0mSsl8s+Np8dTidT&#10;7Fkn1j+KVHEmY0Wt+XSuY3w1qTCKg+gI7hDiCRidXlyC8fsdzyMClvQ+ppp5Vgc6GwcOwzW/nvdQ&#10;hnLgCNTbwNwwqIG8p8Q6ot45I8IdppEeq5rmLOGHFz+0R6OXIjX/TeeUf0rISza3PfH7MLJzn5W8&#10;xvCPa2Bd8cgEgRtjyQNu6iDMNGGi7X4+WghsY9/vGVdGtKjRpq6wqNHWnb4WtN49Klpj3/ne3NAw&#10;5HQxx1GRYv2GVEZ0ejSa7KPWcaHLB9PeQuyctzQuRCHd9w1zUAhprrbu/J/6xgheErFGsgUyeG23&#10;9ddasW27yXp9x952lOo8uVhOogavxMAtb6hKPDJdxmCyLNUjzxd4nyxse8e+d/TeILXi4fyAx8dH&#10;iAhOp9WSJmE6UV0WSBFct4a9b1jWE7744Ye4PF8ig2aB4LptOJ9PUEWUXVlPK677DqmCh+WM57ah&#10;7h1yErStoXmWwGldzVDAfkKdPSMMdnWxhoVSKrQDT89v8ebtJ/jkR094fnqL7brhct38DOqEj2Wp&#10;2LYt+r2YvLEHTabxu3jEePSJATzK1s/3/8fem3VLchxngp+5R+S9VQUCEiSSUjd59DAzZ06/dT/O&#10;Y88fbx0dacSWCEoiKYKbSFFsUlgIoOoulZkR4W7zYKtHZmEZkRgRQpCoe29mhIe7ubnti7a3tUA2&#10;01PtXPfe0blhKhNKrTidThLlbhHRRswQ53E8SiqPZ3nd8CpELuf3eYgs47tc0yzK1xz5JFHHwfTB&#10;aMnBl8bwc2uSeDgGAESgCNlzRksYvQksWrNzpjYDpW9da9JahoFlNAFSV35pG7gUnJcNrz8r2nyy&#10;g3oTGWaSpqld51YKqQGc0DX74KbcoPYjXr4840f/9HP8xZ//D/z4xz/Gtq2YNBK81NmzENxhRBWt&#10;b+it4/jypGsSOnE6vQR4w8PDA375L7/Ef/kv/zsOhxs8u52lHr42sewqP9Rawa0DNMHLGJaiPUSa&#10;V7gUx5fKjTx5ZKic7wJwuyqHAUVqk09iqKpoWGjC48MJ3/veP+KnP/kZlmXD44M0qQWRl0e5MI6V&#10;IrIMd4WtZU0P3HTAkd/NlYXTz/L973pen/dFu7+/aOv793Z9Enw/Hi9Pj49453jCm1/9Q7z29AlI&#10;eyD0Lobh83LGVCfXT7a2ieNNs0nnSRpPts443B60waY5ahnnZcE8TWKU7uIILrWgd6nTvZ433N4+&#10;lewRlQGmMjkfWDeJFp+myWuOb+smPWo0C0xqjkPHEJ5Y6+T8SHpssJRr2YS+b2XVYMIJvcGdgoeb&#10;A07nc44ID+bLZgcJ3jLug+sf4yGwZ115GGovZ52WVGhOQj1CSBUljBC8zQTDxFRVsbbmh+AJoM2N&#10;JtaEbBjfWGsygrsoT9aYsGjjJlskuY03R2k4jx4UJvnQ0nUtUmMfjWFKVYZbAMkE/Pgzw+5SQKd0&#10;4zVGIAaN4goeuxHkVQcm72289zNeepBCGzbTgppchlDt3VqAUJh6KJYAPLLEIm48gS8ZsmIsTr/b&#10;2DvhzcG2h9+Vi80IHMp0foTymKzKIofw5XVp9T5SBcw/Y6gQIQ3RoGbucXCCdRazc3QNfj4eRHk0&#10;xatzg2d56Fz7lU3mKztvItwwPifIqvIk2pIpxNpQkRlgqdln97rRkdQoviM2Kq+6oRpmZOkFKLnu&#10;9G7vdnvKbEGRppSJMdQEXkMajwUrxT/rimduUEkRpQASbcjbMEampy/iN7L9u36x1SYvpjDos4UG&#10;euE0Uw0D3qy3A17X2CKaGRBjkznMGF4/XCc7jg0dM8YWKKkDgHKksZ3FMLbMNSsuqXGm7s3HnbiR&#10;5QxMJ/B6iHy8hORAAYh2ZUcIddewL57Kg5DzHTEAx97J96wgHAkB68GSxlpCDjidO1fgbJjd8/Fr&#10;RLED5iANprDHL3NYBT0MHuTR4sMxk0NmCqjs7N6aZLKBGWFGR4bQgPGz4XsHJbmBldM3TosMDmOZ&#10;yrinANQTvqYros7Htxo8yIB1jV1+AtmnEWAA4E2wncWZsV/PyoVzlyBBAVx032LtAw3XuZoBPc/N&#10;oinc0a9rY39drBmQjHqCED9rcCrc1yLezRh7CYAsx8nfeX/5ct6gAb5iBBQ+b/TWIsQGPKGgCe78&#10;QJTcEJxjp4FmDClEnkIpTjz4/VkmC4NIfO9nTUv12EQ8MyqvycCg8lI+GZzoABO8S8Il9boG4Vdc&#10;yZIk5+IKTzf5zWUg++4aNzHKlcYyeNH1eRl8PE02v975tY15+RzIHPuk5zX2xaoeXWTQXCzBMor2&#10;UE/zMCwcp2FT+K1fRr/c9qw4YQZNUvykbrJW7CX7syEwGN+UgJnudMGlHY+iUSxSmfpaZCSQZLYk&#10;C5Pfu5eS7KCmrBAdo1sDTnRxFGlQBukZJ5JanG5EDAqvc1S6Qgwu496Z/9GzDor1GJHnmaWuf53s&#10;xmiw1XrDeTnDHljWFX0VY+U0TxKF3TtqnaR0DxjbumoE6obeWaPbtV6yQmeeZ9Q6AZAgq21dgQLU&#10;qWJZNzXiS2T8tm1KU2UcaMaUKOaSYSnG7gWPLx/x/MUdtnXFw+MDTi/PaugujgO2FYzAaTvezm2T&#10;XmyytEXXunxqewNz48L3RQy844Gwca3s5r/54oyTVw7k1WuklTEN+aykuzLej/cOk/AzKveQy2Ky&#10;3ixDxrtNN2ItZ9OJQL1Jw9G0rnXbcHN7AyJp2DZper9HQKtMbUEhABzfADnPUu8dYA1cOW+CJ++9&#10;+y7+8i/+Am99+7s4Hc84zBWdG+abGfOhiPEHjHma5Z2lAIcDiApeHs84n47Y1obWmjiowHh4fMSv&#10;fvUr/PxnP8cb//UPwYmem/4MUrzqLGdt/z2C5zr47XMCap3BvUs2A7Qh37Yk3CYcUDVavIP6ho0J&#10;p2XBL37+E/zVX/8/ePHiOZZ10+DHiO5sTUof2HxEr9FAQO7+8xLZrvHBj7su5buPvz7r+F+U67PC&#10;6cvr878+aX+kNNMH774PfO1reP0rz8AsdOV0OuEwH9SpbbRtAhiYDpPImr1jXTfMBDw+LmBmPH3y&#10;1Hl6Ybgx3HhB69LYklBwmG+wnM9OQy3TcNKa3hUVVAu6lkxhQJvsNoCs9je03GQHVcJ2Xp1WC6+I&#10;gIHOopsVmkDVAo8bWhd7wLZtmGsNQ7ih+ADGpMtJ4LUpZkYcyQWoLBSrbOeCnjHwbl5VRM2+rC7C&#10;lFUehUD7hYa/7Q9ldl7rMxpdeXkrHljo8PTVy9ek91Eohi7E65jcyQ2NtqYO8nXDn91r3aqgmMHY&#10;Fw6NejPhKE3UmYs6CjIksuLqgCKHHBkcfF6DShdCeRKmr8MnweA68GAqisFeDIOTpkkqQLQ0geiY&#10;l8pn4IXVhC6+r9l+Tp1h9a9dCJNBkSpX7sYfVyYoHQpOFlDHlbesqe0UC2gkW0bZawpLUpV9n1Jk&#10;CEs0nBjcK0CWymZGglAyEccRofKYUVk/6SS1JR1fOZUfAKykSjyb5po6oTgkzZhNDeCKxiaUqsGO&#10;i0R/D44sqacvOC3PmULPdlb2Ar8JYqwKJbna68B3X4tHR0PPD8MUNqcbCJyNJmYaHUx53eRGQVPE&#10;faPViDLQSTvzPL7LlMK9QckGHCMXITCw+dramFHY40JhNcILZScCFEaaKQDJvskOhiDgIcBCd90o&#10;BPI8B2UBodfsznxQST846eGCMBRomqttUuYrsLT6PD4lmNu+hiGXYGf1VTQozcfwhuJ9EnWN2EuG&#10;K5jK0mKNybBWOCn2PsXLiM2gu9GchBSc7v7Q95sn1/fBx8scWWhZnA8bW0fLDmfdd5uRs2wWOluK&#10;8ZbEEb1ZYxh0DLyukBNQLDrVsy9GuiqwTR/bGmFnV1wlHV3T6+U7S8HzcfbbqmOKY0hoQOtB8a7R&#10;9JgPa7Rv17reGiGn22jOeKsZX5CGGln1CLNMJmG0iH39xVJ203PR5Io1fJgTjYw1yNg9jCxJNjDD&#10;h9EJo9sxTT3rbmgTmt8V9koiZO1GsxNPL/qezP0d7+xvhUtJ9AGILAc/3p4hJYYIo3lmjHYDeDZO&#10;599tJJIMF4+I069cdqKIODUDjxuV9LNCceYNd5mSz4V75i6IJmGXNMYpaXKYBpYHVlxEfRtMhmaz&#10;iWuYcRAB10QqY0+BKL8HODLLsvbnQPEu/tA3miEy9mL/e63V6ZzIKOpE7R2cS3LZ2QQuDG5ulNW1&#10;aFKPfpWgxaP3a+QqvLvXoj4REdL2HuwcckZ/soEn/YyIwxFu7uDIdEXXYHJT1O21Bel5UrrJLd4D&#10;IAz7Xr9J36F7KZHXcCOnPds1IpwqudyUL7/PhCKFn2TBKWy9XF7oAkQFtZYobwEDutEb1Re8NA9c&#10;QWZI5BWVLZFJcj4uUy1DvXYAXkqrqEw7l5CzCkmUV5k1ErYUYNboTwLaNBXE9wAAIABJREFU2nF6&#10;fMQ0TaAqinmpEkUu9U2r9zWxushGL6xBVmsNdVa1l4r0YdFMtkJVInGpolSgooDb4vtsUbpWzsXR&#10;okLKrvCKZTvjdFpx//CAh/t7PD4+4ng+YzkfsZ6lBCjX0cFE0DOlWSBhTDZ+5ScwiWqscoPo1pYd&#10;JsvRCH4iLScjPMGdpSaLszYWvU7mMkIoRtj7r/DbTzKmv+J7M/aPQ8Y6wmCrzmFiP4NwOVD/9rN+&#10;Ob38xuBjcc7y7Rad7pKXRj5bVlfTSPHHx5d48dFzqWVLBPRmIiRARaP0LWOOBbedOMh71s548fCA&#10;v/yrv8Q//uAHaG3DYZ5xOjcABYf5FreHJ1IXH4QnT259jb13HE9nbNvqfP7h8RHTLNGYp+MZ7//m&#10;A3zvu9/Hn/7Jf8b0jT/Fs9vboOFsdfAVhwDPZGytuSwpl5Y2MYmBWcr0YAN3iOGrS218a45pvIS5&#10;ofeGWgilNzycNtzdvcDf/u3f4MXdC4BIz2b3EivkMNNMuZ7oXI/msYEvA6f8DNfHIstu/M8y9med&#10;x+/D9XFr+iKu94t8MT547z18+EHFN775DUwz4bXXXsPD/SMOtwelD8LPxYgdEu40VeVVBfNhHkh7&#10;KQWHQ0EtGhHO3bMaNy0FdrgRZ+K6LKCiGYwML5lkKbEWUAeIs7ppM89lWVDrpHSq4+b2VhyMvUtp&#10;sd5Ri8xR7CViqy4kZW87Sz+FeZYMlXXdMEV0DFxo35uNXaFS7Th0FlX2jMEK21DhmQCttWxj2B0l&#10;KX6XEc6IGaj07AomgsmFaGACwKZCXpXoJxMQ9N5ItUTMT0eQlGMzcKQyBspcyWeuES36pZYSdsHX&#10;YlqJqtSHc2HZBMtRcQyhdSwoH3OOtQbDT5D08TJ0x38NTpLaaMJV7K7HMKX9j+f25C1DfS/Y7P7W&#10;vZOUyw6mVYOkI43Co4MNp1wIF0eLlM7QdHJUF3Z8ZSYvIimnQ33zUSHy9M68HC5SqoRH8e7aGgfl&#10;yfA3w94U0iQ8ZpgVn1co6kQMJk8+R8nhkMQ+j6jrNkbi2Q4KTtq80rwZQMIvUyAZmpJITQRMO99Z&#10;ydImJax4wwBQO7hXsJavMQHJjnTrVh9q01dbWRcRiAAK/E4wzZFWAW8KIdWMlEVq6tnSZLWGP36I&#10;YGTBznwYSqSkjjjMhEiXGqWOLvaZRiwQg/NoxGaQlPlJ8LNnSwG4R2RJfJd2cBA47R5hPlKLjzX6&#10;kfa36TFQXALAXfeXotlTbiAqj6gQaXyGyPdwWKwbVcaI8cBrin0xIxSgEb/sfhRv9JhoVuypMxNc&#10;u8i+c2dIXK31iNCOifmTrvJQ7Icp9za2UQSnjYNQbTTFeAxFOQQFSHxnpJW8JIqfXUrrC00pyioU&#10;GbeAtGw5qaJjM4la617SBjQYW22yuaxBhiunUiQ2N5sOkvFx/9NgQ4DWCpYXmXEqaLeecaObNI4R&#10;u8moSksqkdfvz8Y/71oLO+cGR3FSMdh5K3G6g2O/B1Kwo/vRq0RpZWKjCo50pjI1j1GsPJKV1LDp&#10;du6oJAZEYnKnnNk2woHDjlsDbQCPe5qYkpfvsf+G53R8rfMmY6vsUUhL1FX9Se5chfLLnvgTdOyy&#10;w4VuMhRTylRKc/L+IIQKYKrTcGDDKaKvJgDa2NJujH4sgfmlSLO+ksuFKV3ufhaU3noZHv2vhJHY&#10;S10p3nZWpRvmPoz1xHwVP9L5B1mteTuZsXcCuwHbnK7sjmTaOIz3X9Ck2FMrpZNxpFsZOZuzlfqy&#10;c4iRj1mjXqObwhvN0SD4KGUTSjhs2SVFxzOuOxlpwBdbgy1a1iUVD7tETe/oQ8ZnP7Es7jOLTs/y&#10;tsy5ePSlr/m3eJkjZ/xd99kINJHWdm67NbAbeYVN6LNKB7zbke8ju2w4GOcGecHAwmmflfzm6Gpm&#10;LS+RXqDPWeAAYIZA4TUMlhIMgM9hWVfRayicNNnwbxJvJcKm8ywsNFbWHNHJzGYIN9yTRqzUyedV&#10;ivE+kXsKiUQ8TRO21sCzRmavK0AF0+EG27aiEqG1DbVWdfap7NMbGOTKfJ2K990webRQwVSArTFu&#10;Dgf0raO3DRtvovSrUbnSjHXbNCpXYNRaw7Z0KVFxWnA8PuL+/iXu7u/w+PCA9bxgbYsbccWYqnKw&#10;4r+VxQHD9R5H8iTzUSqDSCAwWU12wRGrR050yVf28lWtVc9Sk3RxLzFht+/l8Z1wvr+MwX3Ky0Si&#10;cYo25+CPHsDgNO/V87C3G4u1rBWflZX/0TOoDV58f8s0gZs4XeqUm0qKM8hKDpLS/qpOnFoLetsw&#10;lxkMRmNC702jHLVmPeClZ3oHOhrasuLdDz7Cd/7u2/jhT36KuU6Y5wmn8wm1Vjx9+hSvv/46nj17&#10;hmfPnmLW+uDMHedlkXrz5xMeH44AyOl660BpEsH+8PCIn/38F/iHv/8H3D454ObrX8c8zyEDe+kY&#10;0UWlelsBs2Zi0KyG7Q1VS70aiyEweJXm7Z0qem/iFKgyR9bzi1qlBH2RjIvj8QFvvfVtfPd7P8DW&#10;GOu6SKM7LcFAYG2CJ4atbWtaikf0zXBkt0CQ/89X4NsgbF3FrH/ru75o12+X1355fV5XUEpuG379&#10;q3/FN//sG2jbiidPb8WArbdZKbPWNpcnb29ucDweUUvFPM1ofZXROlDqJPfOcVJKlXMzTxUrGOu6&#10;eo+BSUunMouRvE5V7OAMd9CBosFmaw03hxuhs61hnma8fHzEze0NQIS2rUp3xe64bR11kga9DMkI&#10;q7XieDri9uYWk2bzTMJ8urdSMzZrzSvF2wyAGVQmjQ7QGo5q/PHjwCkV1ZQxSDmGzlYrVTfABSNr&#10;FGiMsalwqMq3GpytzhZUUG8anWINrjwCqANewkLfBBUMIo1Mds2Sm0UZ76FwFgWk1e9MijPrOjua&#10;C0es89Y+EqDCaJusg0pXBiLCDXOL6BnsFFp52H8NJsx+nzyj/5quACPjFoWkUfGuTpDXN3XRmJsI&#10;niqwFntnHBEXIjyCnHVMDlglfeXyMsXZ6stj8ueE2QJuuC0A0KAF2lVIBUIJb5pG6RUUVcnTSbO2&#10;8GGLPIxnDZaBZCpsS0F3VQorOlYVMEkinxmuwAG6NSplCTgS5C1tIOks4tECQFukhadoZdsh0nWI&#10;MmIDiAHZatxGFJ3hiq3fmstq5JDihRk1OgUeEYnR19PKqOvziheMXTR1QdS1Z1VQRIIUYUhgHSnh&#10;Xc9id7hxt31TmLBFrGu6IgHWhdwioQhmmBVDsNUiDnyCdziWiCYCcXOa0S01t0T0k+ODK/4aDUyE&#10;zSOSbJ+1SaF6PQVOk6/bzpThVtEPrayN4UjnpnDnZMRuYK5hwME+ulb30mqRF2gpA9kXMcQDzeor&#10;u7VZYEVoRib1PAHk+wJ0rCiQKKrWgj4UK+fixkyjxyRnq6hhW41JHV2j+2T3e2ticHMekkqXkHEV&#10;OMzse2ah7YUB77fg+GIuyGx+CCVq8noH+g8Fz6FC6F3Vdn1xgzTrqro/e93NlT+Ot4mj1d4ZNzNr&#10;5L7W0zY10iPA1Sjnk1UcsYJHRqeVHcqYFE2XGeJE2XrFRIxKMn9WJsOAv5OILgJBhyhb7pjI9saU&#10;nuC7RddY3DhqzjKl/xAjhZ3aicqAs1Y3X6cutW6Nj1l0j+0gwc+pgF/Pat7HYngpZ8mkk66KFYFQ&#10;S2rYROQlGAAf2H8XGBWYW7GSNj3TrbHIM9LUBFu7wzLxRf1E9wu2gwIzjXaUOr3FaaAZ8YUHhpHL&#10;oBCOA7hRg9hkHpuLRVlqMy81rMj6jL6XPCIqGOaDspEA8mh4wb0qDa6oOnyIAKqa7WO0nxHlERRX&#10;WaMQSXGocMI7gssWmScK7xR825hxuBIdKXXnZaySatuywdXwoBRNaeS0IEcxOUuabWD1XXuH0HPD&#10;I5M9nXKFaVv2IoyLBAKX7gZYkas2xOGzO1V20r1s5rQh40G6/6k+vTwp/Dj2XWDfdQOpR6aPnAuZ&#10;pNVNlyAKhlWDdzqkwj6QnIDF5hOyaKHicA2jp/FpxTc9NMyIGvVFszyoxv53RtNzYQEIsg+MCQXd&#10;IpRzdLSLwYxM0KxDxSAfQ3GT9Bw6ngiwhj5CGb/srNsHbDRf9QWTGSEGXSDkAou4jghpyz4Qg2RT&#10;+QVE4OacKBn39HedXK898RugImQjRpf2S4onRlvtvWO0L/T7yCJpzGAtHVQUpsaGzKDkIOjsUVuE&#10;iB6Xup6MtrLXKKZiNeQZtVRgmrCuGzZIy3cqBWzRuwHW2EtbCKnThQCqUXd/mgT/tq1ha4z5MGNr&#10;DYfDDW5Iegssy1lkq8YAJBKswyJQtbSd6mdEBdvWxUkwTYrnZqSrUr+UGb3ZcwUbNUw0oXLDyh2z&#10;OVwA1PkAIokOB6SOdN82LOuC48sHfPj8I7x8OOLlyyNa72jccF7EeN54A1rAUORp5W0qz/beQidW&#10;Q4A5B337db97Y5U5Chp3NxRY+Q2wZoChevAHd2kiWch6BAGdN9XHtLidH8kk78Bkb5Mp0uf6J1vA&#10;jfJsl4H0fOVMIJcJTIZK50AyxCoaNym9Q1Zfu+h5FTpeXAfDMCfjUWY8IXWCbNsqZwcmXRoqqgzX&#10;FWeqwN+zEiA0ohZtxMxSk/Z0PuF0PmNVXr0i1kAgbL0N55uZwa1IWZTecHd/h1/8r3/G22//AC+P&#10;R3SSWtqtM+pU8eYfvolnrz/Da8+eYT7MYoRujNN5wfF8wvF0xkd391LnHoy+behtw+PDA25vbvCV&#10;156ACvCb5x/hF7/6V3z15z/HV//gTaBMuD0c0M4LqBLasmGyLAkWY7Y2TUHnzWUSniYU7uAme1BK&#10;RdE+m71LgEOZZqAzDjdPsLUFW2toS8M0E9rWcf9wwi9/+Ut8562/w/2LByzLim0T3Ni2TXRTjdps&#10;Wnqpb5vvu0SXR6lMAbZF9OyE4KtXEgz3iPOpnv/yimunQH2uV2aIX16f7Rrh1tYF//LPv8Sf/OnX&#10;pHnudMC6rZimG2y8YkZF1ejrtonBupDQ7W07Yz4ccDqdpKcBgHk+mBQGCx7oVuoVYgM9HMQZ13r3&#10;DJLDfIBnqVh2MoRnzdOEZVlRC2GeK9om/Y2WZcFXXv8Kjucz5nnCtnagwG0T00Gc7du2gkj6hG1b&#10;wxOtU97RcTPPVhqFHK9or1Hb9/ZbksisGccliCPSoRO8rvN+bFJOxBxPjrUxQ9FzBcOUB3Yz7cV5&#10;iGi3ELIvGCbp5GhPEK8c7CyBODyykGtSgQkJofyLUU9leDW07I+we8LNCGKpzdkynVTZaxep9sf6&#10;/st7rTZzvHNYIue12VLZP3EjPIegMcLjYy4XmkLJNKO9C1LazCxHPch9tAOBCYXJELWD8X5GbmBI&#10;6/fRfQ2h5Jth4gKvcl8O7H53QTGdgd5BVuvbc+6v76DPwuevxpH0jlCoQoE1nFOzLsysFFGUrOuU&#10;t0itJcCieXpvJqfuZpJ+T3JCwQhfzWoJo+KA4OxwiBMc+OTNfpKgCFtNEihF24UYSHdnmZlRdiVc&#10;iOwfHc2NM+R/6y8AIIZR0rRkIlQzrJPhk5U0SOdTHze42rwzsNzQz1E2aYyhS+tOj+Y0bgKhE7sN&#10;QpQjQt5rsswBqwnOjN4LysSuJIkCKiVr5D6jsyw4ymYEk+fFuKBwYzh9ylFMoXg40Mf5XztTTscY&#10;nGrtDw2Jd5ej0nDeLm+0iH+L4KHxSydXY0Tw5Rj5RZT+AzA0bsslJw0GHjmXjcm79/EOC2ze8X3c&#10;TxA+0Hzf8/24WOOrr3gD7z6L86d45eck3xYwyXFW4XKG4snHTMFvixGuzbjQOC9/jq3Eh0DGavkT&#10;EXrJdIF38AnDe6ZfiXQPs8tP7i9K/1zcoYwmlHwxTIqIQsNtF6/iQHEXafTs2dx7nmimF0Znxmmk&#10;v2mENxvbUAR2w3VxZ1aHNN+ze8wgmkHjDgKGOwHgw6b16qRI51LUiE5svMnwKmhHNXpSw7gqDh/G&#10;sJC8CywyBjm/wyDHMOBGF8Elgbj7t/NoTovTn7H5MMdOxjkMz7I61Hk3xczfbX+lIThbBoHdO2z3&#10;yPP8RaTGan3PNawdzxGlR0nPkRgM9w5Z4bsxf5P93I2jMiq5cV75vQpj9lFJeAwy52aWeccrHGdX&#10;T9nF2szR9LH3vIKmWEmUoIG4LO/yKS9xyHUvb7Kfw8X9+19SDX3L5pAzxojM0mv7mRwcSUbsjTUC&#10;P2T3soOT82UCYD1AMg/U91uKs6Qkq5NZ8YWsSSNp4IDx2c6R3OMwsnOeZkBQ466M07R5ojTbEsNc&#10;KxXbumBZmkatSrNmpk1kFiragLeibd0dIYUk+rlDDKPWaFLkzy6xAlUaF4JZs/3C+VMxGm8BgojQ&#10;MwBG21Ysi0TefvjRc7y4f8D5eMK2bVi3VQ0A6jzxsjRQ5wk5T7MSFYVKGGQJsN4TuvFKJ6D1kWW+&#10;pRS0zRw6BHMWJooBl4ucb8Kj7z1IbEDYTOv3372KyZvMM55JN6Dvj1Vids6fSXU5RCAUkTnr471e&#10;NmUYbvy71KIkzBwKY61rC5IbPnzVRdI4rm4Vvc/+yLpKWZJSKyyLijnTnOA9AICJULnh/Y9+g3d+&#10;8z5+9IMf4t13P8CL53d4fDzi+YsXIAK++sdfw9e+9lU8efoEDOB4EucKN8ZHzz/E3f09lmXFcjrH&#10;BPWQt3XDWiYsiwRgvfaV13BeFvzrO+/il++9j2/8yddxQwSaqpd1aVtL+6UODD1z5uDclhWlqIOj&#10;FoC3VFKqwDy6tUgwRG+i70+TjNOY8eGHH+Bb//Mt/Os776L1Fet21pIoUrvYS9WYQq9rs9JZI79N&#10;jOlTX5/l3i+vT75+m/ActZPP773/0S9G3xZ89OFzfP3rb2KeNUq7a0ABST1vkPTNqKUCpYO4oPUG&#10;LKvaA4Tmbes60D5ClFYBgFql0a41xp0122vdVimBsmnpMZVLiEiM4JNke51OZ8Ay+WvF8XiEBawB&#10;6vg2NaHIfCZ1grdN9AOwNTQXrjEZETF9SMwHVhs3GaSMzroyoEx5L4AqczOhF8aAEi+PKxE4GFkL&#10;LVEEsMRMXACAM/sQsFVO0N+HiJAUwWHMQsawuqtRD9I94inyNhs8ZByOwCECwBZ/bcN3Z8qdWZU6&#10;Ax47DNxg7xBLCoa9m/fsPQMx9s4V7SQID5elHIfFUt672494RXxBFDfauwZ8uEKTciRsehAutNMo&#10;LIXRP95zOa8LrRQZXz7uGozhFB8KNNQQqIa/yxIUCaYUDhhT6PZ3xi+cPiFoPpnDItwAcq9F0tnf&#10;oicWVyRVjB1qXHu5F1cmYu8Cc5JInJqLWFR0ni7tSq/Er7pPamA055brSyKF6zjJQMB5PjFSZ9ba&#10;taJIm/KY4edlB8wIa58lpTXWxbDmbPtL6kSm/XMriSqdik80nFMxBwEUhjmokuH1vRlWCiocEiP8&#10;5NOi+8OwAgRGYhwXk7I+gN7PBcRIRWFo8Dg7DqOCOdu4E3rT5sFFcK07raMwahhOwkljnNX9EbM/&#10;HU7sa/UyWXn+viZyXsCI/evcNfrp8nUZNwFcGCeCL9HwbFrJAE/jbxmfL2pRp7v92d7T53rA7B77&#10;TZm1Gfns+cEArr/mEj22Th8EmXwb76RAMXtviXsdfchoVl6ULlY98UNkfgYGxzxcATd+RvJ8XqND&#10;KYPD8A/YYcG1iyKamjIkDRR68MmcQBG9aHzdS5N4Sjmc3MrZUuqcYaljks7XI+kTWyFYNEE+CDEn&#10;w2crAzKAGfGugTYBikchrAjJUOPy+Cr5PMky4CwdZCMAKe3V/UpCT7ZpGu6b4dPnWtJ+k5X70O8Z&#10;sMbI3c9KpuBI9417Z3x9MHYh4b5mfDgPMTxg1khu+BmxEiQR7R44nP8erxS5rpKZs2Mhl85vRObN&#10;8bFBT8j3DQ6XvNfm7Mhf73/n4Tc7txKVbxG24uwy54n2gMhPW31UlVs5TYJIeDL8PKQ9MMhrrXbD&#10;fXlnQakSLVOKGD6INEpXnxwkMT3fkc3AEfcB9jJAXZubZ9xLkIk1mWj0CiPGQBOu0WnlnfnMjV/7&#10;YYrP0rtcXkmGF3codRgS+lQ/zeVOwWzIMYfsFTmeLODF8YL9sBbI+UC3YBrW0gqKs51hUbyxfoJn&#10;MFDILZl1egaAfeelOgao7eiX0iOKYA/nA4VQ5xm1d/AWDnRmlpD6bRcSTppuLQAIeqPD9S5RwLVW&#10;VWIbemcx+i0L2saoVbNuCmPbFmVrxbNSZP5qXNZyXm5YV7gYqN1hSSKTtk0ab0lMeUFBZHNY9P/K&#10;Dct5Qe8Nx+MRj48n3N/d4e7uHst5waqGAGbJeC5k0fUVhSRS2EQJM4aLYTHgykl+sXrOvh96H4PU&#10;WSAUrDejD/k82PqszJ5lqsU9XRlNluEvZQT2e67x+Px3cZkseMFgln+VrKv4wZ39LFjJqx03Ho/8&#10;K5RQSudK+I+V28wvNkJ0SWRMBDDdvmkDt3XdMNUJrXW8eHGP+7t7vHYoePKVr8hzJr9cgU3nhvv7&#10;e7w8HvGdv/sHvP2DH+G99z7A/f0jjqcjtnXDs9ee4o033sB8c8B5WfDi7g4vXtzhdDoBveO8nLGu&#10;G3rrWM7LxYtaazifz3j58oQ3Xt/w9MkT3Nze4O7hAf/yq1/h9adP8KQCW5lQmL3+bm762bs0w52n&#10;yQ3VTodIiCRrdLisGQBJftW6rR7RXaYZ67rifF6xtobvfu+7+Me3v4/WG7atY9vYeQoDgc9KPg33&#10;zbnAeb9eZev4rVx57Pz7dVz7/b8+67p+F3D4IsL19+UibGvHbz54gTfeaDgcJszTrZR77FK7f55n&#10;FDWKW6DKVCalE5K51XrHfDiAIaVLemsorNnfzkvEmWbNp7du2VjA+XzG4XADC5QEpE+AlZ8q0+zl&#10;oZZlkYyu1jEdDljXTcuMMSbNjprLhHmaxWGnPPDmVhp21lpBVLD1FhHhgtY9CY4mze4MAVkZGs6C&#10;iu4swnTXNHdSZsbK4IKoBMPPsrG/2pjzMBcG8wbCJIzdq3Lnx3gQGswwlcmlNezzxn3gC6UsBAN4&#10;VIazYf3ea5gnGHRiaeAIaL03BCG3shMJCrG+rCgNYoyuG69UGnytOhdmToor+Tv3xDwLCrF/GVCM&#10;DLgRilkFuSJE7CKbgnnqLqn8bgJmsq35WgbQDIPr2pi0bIwpAXmucGHz2uXxomYw0QespqGUaSi7&#10;p/ji9/iXMNQGJRUEaQJzMz0ybQHlYVxYSwu8YMMGQ8CMaZyMKSF0ws9AGPUNl4WIpFlrZK9lJ9KA&#10;h5f4lv0/MqCOREI/Imo6xnEjm62Hexi9OcoeMcQwS4Uhkcqk55kUV0gNrt1xxgwDBFUaSwfIewAP&#10;799fjv+6zSXNuegZJ400CmU/FEs5a686AendnM4DWzknhSTDyzTYmkqCv+2AJuIrTJrjmgmmZGeq&#10;6FkqVj+ySc1iMNCr02SbsDXUenXkndAGU77dv+E8TfsglHBqjkqACs7MYSTwn1HHnACJEnWaP+6T&#10;8RCjyzaGAjnRkUuD8BjpyK5YgfZvk/uybboZhTNljK7jkxu3VXEjx6NMl0bHn9W91VXpv+wH3owZ&#10;heCRxZ2jnFHjlsbNa817ZA7HtMeUd5s0VZtgUaF5/Ta2/5fW6MMlZnZh7smWZr2y4dGcfPkKo5TA&#10;S6vWSq1NIfvucJCGTaxlQ4JmeRaaMhkvTWXvFdDsp6Y1MGNBxgMcj/dwdrqdjePkuCkGMSmTJIZ3&#10;xQHiKG9iOO0oapHBClRy4Polhhp9l/PIJPdQwmzd+6L32u3miIDSValTq6mMzKj+Lo2z3sHqgj8k&#10;vDE+lDMkLPXeMnDk1WWAK9v50Tk73VXMKlT1/EsZA3Ab1m1ZAtlgnhXmSKu2ciLiBO9eAkX5lz93&#10;eaaE1lhpAS0R6G+Lsx87cl1uM8eS987wO3f8V2W/oL1GUwPmbuyODdi/zN9ndKfWilIqahk/l4xE&#10;Qu5HIPgncjIzYI3LO3UUjsjLlOPnfIn0/SZmjoaNHvt2FUhJfsj7YITA4PMK9hXK1+7z1LjSdAY5&#10;4+EofiVLTKNHgSoHc9qvWN+1wYxN0W6KwuuURkBpl9GWMjq8goeRRwfDnjenO6fsKDK8UpiW4hQO&#10;FBHyPhvbfzuPvm8CrzpNmCHGt6bGf3M+AZf7SmA3bgoWdTj3I9K6wBoFTYTDPOPluoKooG0N0zxh&#10;a6vXsq+lAj2yC3vftI4zQEX8Q9u2oSu+995VgFOpUc+R8GPCPB+AralTR7MFobJPa9haw9I2HI9H&#10;bOuKFy/u8PjyJY7HE87L2aPZWg9ZSBT+1UuxlASDIjWwXB6QUoDR56BzS4bwLNPABFB9TXdZGAj6&#10;5wFGeq6NfxsddBqT+TAhkFJ2UWlU8KpLZmDDJPkh/bPH/uyAMv1T5qVEAuzOObDCP6GS8YZMA/Zy&#10;WetNmv4WK2Wl89e0e/Za8QrLTzjvRFIKZ11XTHVCqRWPD49YljMOh8MIlwsYaRcKbnhx3vDtv/8+&#10;/uE738W7776LuxcPWNYVbWuopeDZa08wzQd89Pw5nn/0EU7nBefTEW3bJIpReemmJUOq1uXNyjv3&#10;hvN5wel0UppQUOuEf/rxT/Ds9havfeX/xJObKjV9e5cGskTgdXP+YTzbAyCYwFw10luCEQirb7/V&#10;Qi+FRM/c5PxPteJEFT//+U/xnb//B5yXBefzWRtqAuu2OU6Y0c0ixGV/uuuMIQft6NTncn2e7/q8&#10;ry/y2r68PvlirMsR63LE4XCD29sbbKvU1Z4PM+pEYnhWOrJqGaZ5nsFdnF4hfwCkdg7UKvGfZE40&#10;wEoZCW2YvM8CM6NWbUZNhEmd4bVUnM5S03vbpFb54TChTpM4A/sKaEk3RpRZkl4IwNY3lz0PN7M4&#10;z7UM5nlZMB9mTDJpicgk5AiDxGAKYIScGVKzFyZKxEXQ8gKA1l5TxcrLnRizCaWOOzwqRj4ID6H9&#10;7sIdAwWTs3qPwXDjghniKDHhrrX3lLczIKBssLrSTZVSr40GuIHYA+zFAAAgAElEQVSxI9Kpuxmf&#10;SAQsq5vZWf9QQw6qKW/KPBFpR8UbFakc49AmFyIHhQdqKGSbWazX9scm5UoUwbuGF2JI3W1KQkfX&#10;yN9wJAxyD9n8pblHNISMepKiRFJKHlDFHi7WCmKK9A6y+nP2irRnxtgYFbVM6NzQTLj35bIHkIhg&#10;XuBxLGyCk/2t2FlIIzEKKlU1HJE2ajI3iuI6kdZbzooLJ1RlFQq8TZgqJwXMonD0XRShWCYrCBWg&#10;hn00zqDBUXouoOxnITcFtP8xzEgUY+VoMTk70HNTwhnl9ZcK0IsIyEUJiUWfuoBs6YTyd9V5WvM9&#10;OwwmqJfCCg8tYcAEIqEv7uEzpcW6zSKUNTmyXZscNU9nJDDA3SPOLIKmacRVKaTKT0Fvq9QFLFXS&#10;Rt1AujcQsG0jjKKI3G2wVKNKkT4E0LRAf07hXSD19EjhJPSDQiVRZddVFjvnSghclaWIzHMnXMKX&#10;3hkdmxtiJKxQ4NO56b0KWzAKV5Sq5XAgSiCxNvkxtNM6v0L/2Usc+GnnomsUg03vUd+SQOia7WNp&#10;vdmpZVFrxAVMG8AVUHxAYaEtvaNMU0rZZu+JUFJZBCCcXmSIYmcjqErSBdj3W7Y3MhkGXy8DXj+6&#10;C+Rg3mtBYB/dTaI2H4WlDRU/VRmkiDxzY0JqhDUYElWBrJpia/9ZDXkqRZuQWc1KUYDM+EqsmRWG&#10;m0ReL1bmQOocMUMkQKWCiH39IIm0m0uRmo9Fun+jFlVaVLhJRt5saDLjLcPOpTXDVOcdhMdOtn8G&#10;RyUxRsvMMGoGIdkmQmGjW+LILIprOWOjk0Cg6tmMKNeaN8hxxN7X05fuQFBjVGc76/oIS83Z4vwh&#10;OYF03GL8XWEm5S+UHuhe5asbWBXtOOGe4VRHvIMpmqVa9Bxl2Qcqn7mhWekjSUohgdDU8FCIEfYq&#10;cyuSsySBeY9+AKCQHMjS1pHqKwvcaur/wiz7VIo0qxPPHqGqgluczssYQrPNyWs0lkMuoODVRPAs&#10;iWaRoCAPvGCjbdC61oUU7wFv5KtyrzlbDBvM5E5qeIvIFtljuV/q1xqvsmIrbnInk01Zm65VALnk&#10;Qchg4gDS9zvvzTIug8jS8GX+1jza7rHoeTdKaa3bogYhLhIdWUpB9ZrP5M3gxCHcbJXqJCd3ZEJl&#10;EaMtboBj5emk0ZewfQlaJ3Qm5DjurzCAI/bUMZMjktR6hpi60pSPVj1HlGR1A41loQFwg6VnJxm8&#10;lD4VlwPiKroOm5Y4kdParBY8bx4dHlHbfFGay42ltqaiScR2XgFwUUmhFOnDAYtuNYkvZIfqteBl&#10;LwvbGhOMi50w+XeqRcpKwfqzdHd4G08Xgst+D5qcy1qikWSpFTOAzRphdXbeYny6A+gUsgWBPLLC&#10;jNfcganOUu+zdZyPRzx98hTruuL29gan4wliQK5AgaZBs9YVlzIPpXVMk+iJW1uBicCtgUuR1G5I&#10;uTg5o4y5ENDJ64dCcbNCosdaE6NjZ8b9/QOO5zNOpyNOxxPu7u4lqk2NeY3FWF6szwkB67rJmYU0&#10;Aax10iApBvfmsgBDaJPUYC1aykWcVZ0lwg6612zCKkJHsN8tehdK/1nleklJlxT0UqqfZT9rroqF&#10;Zu+lFYseJpa+QQPvV6eGyFpGb3MUd/CtVwURyORNNLJgpAiGUfHJ0BsmA5kcCAKopsxzMCaqA1xK&#10;MflQz6sbW81pZ7KmUn3C8Lydr87So2xtG+4f77FuEn04YUbbNrGPFGDtG7Z1w81hBnPD8XTC48sN&#10;P/vJT/Ctv/prvPf+B3j+4h7rtmJrG9q2YT4ccJhu8PzFc7x8POK8HtHWpn0JSPQ4LXVIAKbDAefT&#10;EnBiket6a3KW5lu0rWM5HfHOyzv0xnj77Yqvfu2P8Z+/9iamG8WhzlI+oMr5n5RHdV5VfxEbTIfw&#10;bykdWbBS8Yay2/GEwzyjEWNbFy2RsOHlsuJf330Xf/XX38J7736AZWlY100ixZcF3LSmPMRW1Fpz&#10;nCZk5zViQz7VRVceCOlo/Ns+u/b5Z37xF/TK8PwSHl+sK/D9w/ffR50q/uD115QPbW6b6L2jTiz8&#10;chIaOc2zOHFZ+NuhHmAZS++9+x7e/KM3UVFlLLBn8y6r0K1pEmdc78K3S1X5xcv1Abc30sTz5nBA&#10;IcK6rm4/fXJzg62JjdVoR1Xbgcx30vJhG5azZHzVUsGdcXMzgzBjMuS+4rMVVCcWgwtYI1+UUajS&#10;NdKRYKzsBnBjaMbAeThDss4ovmziMvzdqjiSRBn0C7pmnC9pL2lrGQTprk3+qTA8Tn/D1yK/Rxqz&#10;lU3I8yJt4sXpPhH2Y8Qg46Zsy19D2ZUAtUPcwePCjSnbl6TZDRL7z/19aohJFn6Kx159OWha+psA&#10;sjI2xQfxOXFesUbr6rPkg1hbRfI12jdkY5jS4LuyX7UaVzhDZGRuLoK5orlTakz4gxoOePfF/j77&#10;Xusm+XNE+RXI+z3uCsV83DNGfq5EYCUkAOoQhpMUBo2Mib6RAWGfEwfe2C3JTB44WlgjajZVfEyZ&#10;QsqEANz+ZVPQgTS4BpVVTvba0bGDl1iqZnyi3TrgBNTgO0bzlt1emqEEw1W0qQ13MVTUQsmJckU0&#10;SsJ5juoYYvQIGCL+Dd4JqkFJrxww2o/ncVjDHLrW4vIaoQlvbCD5Uw3oeu7sFncC+Xrs5d3pQPdI&#10;VFtEitxLJ651UeAIRQxv2bAFx+rIPtGJGB7KfFTBzjWc2aKUFQaasmzKv+x92o8EcXtVrI3TPXl/&#10;4veiRuHe2njCOfAoxs80hT3CtJtxXo0Vw1lDbI8ZySRDI9MKnYsanazJZjjHxvUSxRzypEOZ0/cO&#10;RukRXkHr5X1Sx5LUSBHvMLzJUe1xVrKzO9PcEcedNBiRIINFKJ+vyszwOdjoMonAcT8z4/5ek1io&#10;kBrBOOFJOj8+ffvbsJjiT4ObGrEnCie47McrCMnHXGLgtKySxNB5d5d/F2vw+3X+AmfjPxxy1f6d&#10;aT9lPwzO5AYxM77K/YKL1cDzMYIC6f2O18aXofvOEiVqjgiX/0jXaEYcNVY3/agmZ7H73wF3gBg+&#10;ZjzTelnyLv8OGBiV4kDxcxd7aBkI/oi+h5GcbOlzk3PFB1x9Gz26WddZAK1DSIA7m1IWSEJgSmtx&#10;p4rjLPleuDO3p/NkdNP5lsKvRIZH/LR9IzeOuxOCLFtJHSgOxTxRp2h+Ti/W8Du6crQpADnrhTy9&#10;JMtHw3O7gzY6rX4712UN2xEnrtGKkBuM3qbFMYMH/IDTtl66BkD1wAflpwPe1iTL2Rl3j5fhoDjH&#10;0SXIoRcA3L1Bq9wT9MHKF5mUI+yFHHcs0rnpPQQxfgMWtpRL8xUPLihWKmiSbL7VSlDMMzp3TPMM&#10;2givfeU1KT/SxPDcW8Os99zc3GDbzAnRQOq0l3IqFSBo80XZFyokgR0XuiF58JE0CJMI8NPxiBcv&#10;7qRR4csTlmWRpp7bhk2NBcau83ksVT+xJEBmL7mUabexBDM4kAnXehZLkqHc+anz9RKljS8rhYhC&#10;kGQVpduDbI1X8zRmgCyPq8vv2bnCe97+yUQgAm0cGzRLcjxD67o6jRKHgkzS6Ndwf5aLkLUd+bI1&#10;1rq3qenwldnu5RQ7m8v5jGfPnuH29lZKBLQN5/MZ59MJW+uY2wZmaSYHEll+Ptxg6x3bKvj6/ocf&#10;4s//x5/jnXfewd3zF1I+QJtCGr24f7hHKYTj6SwOnaTrWjCRzVF4rPCh1gCJOhcncesNp9MJrTXc&#10;393h/vEecxWTz4/e/iG+/ub/hSdPLQiFUNrmLgsLmBOHcsfWZF3SEE90CXeOd4GilEQQ/lerBF89&#10;Pj7g+fM7/P1bb+EnP/0pTucT1nV1x5IvTYsRiMNn031i53tj5sJnELwurv2z+7+vHYLPKOx9Ya8v&#10;YfDFvbIOzbh7fo/XX3sGquHYraWiThWHww3OpxOkbG9kLxEIKJK5JfW8CW+88Qa8QbaO3XqDOdlb&#10;b2GspijfxdzARe0ERZz83BnruuHpk1swgHWREmTruooDWZtqAiLnNC1BZjxk0owwCTaT1W6to20n&#10;TKAwVGX64mBR5i5G365MObecGriPKykEq9omMUTMwKDP2e+D7BdNTjwWio32CbBzwyiSh+QdZJ+Y&#10;yLeboUWw6n3m8U1iPZJtXOetIxnz1e+Lp+raT5uLzt286PZZErY80hCizLJ9BgwCEe8ZAA+QHvbo&#10;2l8eESATinvIGD0Nz+35Sxh0RKweXkFJwE8Cb6wEDmfxZfRRmZeF+RwcBYj9XtsXmJyvf7txxf81&#10;YXIUoGS/yOHQNRr8Ek7X/rpO8D3ClHmcuRr6RguVzUdnygRpSggZo+t7/JV5boKrDgc3TKV7Qkaw&#10;wM8ER5uAvV4Pn44rj9v5KMO6KW8yAdgrjWbAYL2fYliLSsgNfjxSwd9CgKe5hSIQdRsl4lCmn3Ek&#10;zimbAyEf2HS5gAzdg1SCYLg/ZOG0PHIaQ1DDSVo6A8M2B5qSKyd7g7ld2ZhTaBTive6vF0GOiEuA&#10;drgNWGZChwj3xem4nQWAS5S62lEaR6PBPkgB96BE9j3F88z+ficcrPQwobRstZxpW58Z45mjluSg&#10;yJDBOTmMhjkMEIU5CjoiMviavTWifXZf2jsTMxqVqBjTI+RsLpTmDjPS7GgH7eajxt0wxhnMjYfk&#10;6CkZwJVeg3UmNYng2g6ZA8nPKKzGN1zJt0hNN4wBGv0nh8IMhrbfTpMUj6xchTmzyGmLrmTPFP3X&#10;y81xQ4utORnm7DnnAQo/qeOtDccMh9nwWqPjOZwk3lch7YuQX4G/Z9bYKxUGFtk31t82PA96fJ1j&#10;5EXCYTZOJMPB6LF93f0ssq3B5Qn5UTg3OtM1+tkmjX5Wh4LB1prbmTygT+8b+vq4Cvugi5k22Xmx&#10;8yx70LmjKh/o2tfC0IHTKruV9GDNICIz7gk6CQkbz4i9g6EyWSF4xL1MPBkRY49iv9j/6n7e9AXd&#10;YKJxjC7oGz7q+bM1FzM2pij/1AjU+8Mg9w/QiFjHB3OIY2g6OvLQoCOMgInhxHiG1DCp+1wMB8y4&#10;XQuqRYTXqtGFiisgaVAKwBwjZrq0Mk1hQFIHGxU/R4Zrr7pe5bS5INrZoZfottHOQubcE2XM9YKd&#10;IGtzsTrI9unFe12ZS1/tp3ltimzBG8Fd92vgHs4q3n9NIakbfR+Ona2fgMoagW3OtB6wISJ0c57v&#10;3kNpv2otQ2NEogLqjK6R55WrCzmduss/4bTWEh4Ua5ZodM2K3DaPrh+y2nS9VflOUfw0e6Txzm2T&#10;0ni1VpSpopI0v5JoXN2jQqiYME0VK6RGshkMb28O0lyzNVhgUS0Vh3l2QzK3DtYINS3grbhd0Is6&#10;U3sHVUmxbtuGx8dHvHj+Ag8PD7h/ePTIM8kyaBqtL7CySDbbPy+DJ0vUvY8Sh+zw6kkussaZjELZ&#10;aG50IWQ4PxsByMAxxzWGFNOSUiFSHsSeJs3A3OOMabkEMXybHhhGcHZ8ffWZ/8TL+IjrFpGRUKvs&#10;67ZtmMzIEQdDM1z1matc2MaycTnKwiT4APDeFTYXowdi8AGg7+/ak6Ey4XResCxnzUZVzuYivNSs&#10;P55WMDMeH1/ib956Cz/5p5/h7sUdTqcjNl2rZBQIPzydTg6LbZO6t6546Lyk2VzTDKMiQQ4A2hYy&#10;MxPjMM/Ytg3vv/8bvHz5Ek+e3mDrDf/0s5/jz775Z/g//rc/kyhMAurhxh2svUnENxEBZcJUOnie&#10;/FxVzfY2xzWU/rTWwE0MVnWacTwt+OlPf4p/fPuHOB1PasxasbWUDWwwtefZlhu0NbbTBcthj0dk&#10;2gvHtLvn465Pe99/tOuzwPC38dyX1/8/l+zV+fiA53cPeOONp5gmqQPeuYM6YV0XL4GybqvW4O6S&#10;wW36qsrnT58+Qds2l6sBoDcZa6qphC2z0LJaR3mVVM5k4HBzAAActUFwqZLVVA4H9N7QNSNsaw1V&#10;6WStFct5QTloQ2wIXWm9o7eGaZ4xT0VqhDuqJpy9YKfUwdYpnEwXC9XEFo4kABUNLfIadS6opaOR&#10;ahhLbUL9XAXqhp4MmnBDgJJ6IZopZDcYos3NItPZ//Paz9TDqJbXrQzH/seqxAZQIu3blUZ5k44R&#10;0DMFntIUzCjMHEpGGMPtnwwjfPx1TbHQeZigKXMxGO695ZdPCmw1Dd/XZcY7q4+ZFBSvwcYKCTOC&#10;K+6gg7iqdhHpxW7gdANZqnWpmq1BI/Y5or9kz2WNnSntAUQZ1VzZniOo7J69cd6Xv2O0BrYeiqzg&#10;jn6pQrwLlpZt7cMoDBzXMRgEw8hj89HffVxC7wIjSfPXrwheRiLgBYepvF+zFqyOpyJeOFoamKMZ&#10;HjDCKCuKce6TskmE7vZWMXRKA0Ybn3eySY5M0S8KeZQqQBIdwKSp/GEYKkVoRzjDzBhnOKU4QIJD&#10;bhBUZWOfhD0I1OkMmTIybH6Gg4MnMh8GNLqmE1htYB4jOE04tz0tuU62/mN0NcaygCIrW0SCm6UD&#10;XdM3XYEqUC+Flq2SUghhsNbTZsJzCmCjYuUcooGN1bCsbCqS4JNFqtjDQ7aErdFhRjHHQm6BG48d&#10;D3si3ye6CkTqvBmV42QgG0RCoDZFK742I5ApUxkqokgLLuWoSTeUEwAkZk0IBTc1NpVndC5qpLOj&#10;XhINylzLDCR7izeDh1rtdTCSRbkQp0uGdwoHqCFB3i3zIjVwWcRhpEOP0eeuFCP4VZpaKNde0kIX&#10;k2jFsEd6SdY1BelT+Lvzwko/JB7sqfX6TEGKtIbQV+o9FOV0L2D8PGQEm5tHnFnjyMSjYw3j9fG8&#10;NGDEdpZ5/5WdJKOxsrJCkxrzW2rumObphlKBRd8pjWbYNDpIbJW1NfIXWXYa6wPvJJCBhAv8BNe7&#10;wR0S+GA83SK6rRxX5w5UMTAJvSApw0GZKudzWjQZMUlHRMlkbHKGwq4HjXSDptbczQ5Ii1InYunN&#10;4IyUR9lrR/4tLIK80RxpBJvsVzVDPxkPjqbIXj7CjQYxd3nFSP+cAycDptEn/4Q4Ir5tqmkAUyTc&#10;mWP8naAlw6S0hRuy7V1GE1zOid2xlFZ3yACx1yXN9ROuVxrDx5uuf2TzLPDSLk5jKYzKdkbyW8wp&#10;O9TY/jdeflI6uywmJS/Yf+b7hvWUkS7zLjvI6gFDz7c5WCRSsoNpCrEK+30RjC2mUBajKRrG1GNO&#10;jSCltSDOLsugsgJ3jhu7MjdeRJNSFoTtg0U/gyKAyIPRgyeZ/O78rIqc2lmiTbd1RZ0qehcDWSkF&#10;h/mApgbNaZqkSde26bgVAKGUyY2e3DZv9jVNYkBvzZr9BfxFlu1CH9WJtK1nPH/xAs+fP8fzj57j&#10;eDzifF6EFpFlTyhcjAbR6MAvpSZ6LWffIuEIxWXN1kW+YmLv5cO9Y1MYE0l0busN81TRvIRNQ6mT&#10;ZNY5vYv3M6B1pFcpk0cEKVPHAO30Bxi+JZEdrHRNC2KR9daK78vuvH7S8UY6owlph+eqlmQDCJMZ&#10;W5JMZWu18iYlZUBkg+noyIxAGckOuEKvMh9JesBs5XbWVVLva8W2LBLdrM6QOlUvCzfPMzaVvZkm&#10;/OjH/4S3/vYt3N/d4+XpJRpJtCKhYN02TNOMrTGmKnJA0fR9KSMovKuqw4dVFicCpkmavi36veAO&#10;UKcJdap4eTzi/sUDlnWRaEgc8d77v8GPf/JjfPOb/wlP5xlEBedtw+SwaShVyvTAZHSK/jQAozcG&#10;WMr3SGPbDdIIbwZDaqm/8847+N73v48PP/oIDFmvcTEplwnBaWYQa1NOsxM5Hdx2SMW+JxfC1KeR&#10;xT72ujbml1dcnxU+X8Ly9/X64L338fTZN3F7qJinyW0xpRSs24qpTECF97YAxMjd2qZR3lVtQeT8&#10;3PChaMR2LUb7tOa3NcoF4CFWKkCcTwtubm+E7iNkhLac0VrHfJjRmtiam0axb+uGm5sblXOFFvdt&#10;k9LdvWuPqQ1TKFNkloEwrrEYsxkdhSuAqoauAJYrCDIKLP3WgCJjCwPtLTz7ZkwmgkduMTRawQQL&#10;SO1FM0h0aPSrW3HUWMskNai5wWs+Igk4rujajCWtRxQWAQYDsOZcUr5SjOpNa/FWn5ESb4LPHyZC&#10;cg8YMOBWJYt8gBm4jNHKfC4SNZOSKz9TSpoattwIazXDGTue7pOENaRxBY1sDoNqK8OYssA+ik+p&#10;sTTkIKoSYaORnpZ2CIghRaIuNpQyAcRoXeqFipxYY2AVnoW2yhqz4GE6qvyMWoMGFqZxDSX95Tii&#10;iojoHBp1lhqgiSBoinxNzzLMeBzbwrElVhqIASodUgfcIvDhijssysO2y5VeEYqZzZDPA+4GjCDR&#10;GqWAMKE10ghwEx7TxrMJibYXDC6GPwoPjTKBnxdT8MnrRDPbKbH5drhxS/HEyiQ1RUlXg1nqFpuB&#10;VnoTERpFhKZ5+X33GGpgEJgQCqqmykY6qEZyMA+1AN3oj3BJsdazC1XLtkr2lNTJwMk4XRRmzFHD&#10;yrbA6vFlg0rep2I4YaSb0r2s/+j9Wfm1GqFUim21463X5jShP9NpP9OGh4KqDAK6t9BDbwQ3IuZn&#10;09mOrAW4MaGQRXd1JcVqfDXDYNN0ar3fxjFDKoOxtU0Ecj1z4shRw5EbLsScyUbWOPWDgNbmhd1r&#10;cKSgA15XONZn6ZYFmkpsTRIpaENEjgu+GE2yiCojK0x2bzhFrfY07CwoO2OQ1nitzhMdpool8nv3&#10;siigkmyxsje5IIEjkxoxATEeVpLalqTny++nhGcUddZak2gjo/mThC9JfePkhOi9aa031XvYqbDg&#10;RIlXIUFeoni10VchbElAMNqyVzcNniikfDfwSYxC8P2H8lpYxCoILfWcmJi9cWTeO6o1aLZN3Y04&#10;MqPJ+huQRbyqA6BlQ7wKZGzZKoRiAhtBqkshvUfxwXmXU1LbHCu1YoZxGuiP3d9ddKmoQKR0s6UA&#10;KU7omqqtpdrcEWsAxLhVCqgWGFkCSa1zOXuj4dAze9iLwCl/Y12jOT5DjgM6CjGIi5c7spd1/VkM&#10;JL3p3hfUSgCKR086/2xNYFOEF6wskZIFTgoUVmLg7KQGeDSlAQXmZFC2JzAtjArSGEkzLkKdREXh&#10;prWOtbQWdI1iJyR0LsE/Ef0MajE+pzxAaZ/RUlDOwsLFeepEaVz9xuQllsaw+94dTif2/0ENoUbb&#10;SwExabam4ANTOoMIGuQGeh2/qVOQOrzXjU3fzrkxGAl8KJBKX+x8z8Z1h57u0T4aG0BaR3Ha75Hg&#10;xXgZO3xMniCSSHEAUdecjf8bPwjeEaEFDPSGjo4Cox0EqPRvuo9FPMnaJdDGTq3xm1IL+qq9eHKw&#10;QqaNZnBTXt6t1AnLfk0RbBlr8T2V+XhQC2sWRonnnY6qw4OUr6JbGQZ5rpD1+mBxrJqcQIyCnoO5&#10;tGeQRGNJrU3dmpXAvIKLRIcD4fhWoiH3eYNodVT0KO8iARYiDFQ1RLOOv60bylREZiIAnTFVqQt+&#10;mCcs58VTocXQaQhRlYeQlFPRWqamTDMB1DpKlX3sfQPqAejAup5xPB7x/O4F7h4ecff4KGUE9Wya&#10;MT47oFQxAXfWFOwuhlE9g02ds0LzFJ6QCFwLMrBeDABAtWhdaNXLDG+oKD5qBG3r7rzrDMyVsG0t&#10;0XXtrlCKpqBD5Tml/VW5rdJoJotu0Rr3nlkIgGfBWY5lx+mzc5GM8WmfszO3MwM9+kOAyB1bm5fV&#10;SsbtJMPlrAY/E4rTFqnfW0PVqMPsLJNoQMtECmmOe4frDQR3ZpGIHmBuABPWZQPPovtK48cjOk+o&#10;TMDaUZjR+4b700mawW0bHl7e46++9S38r1/+Ai9fnrS2PdA20WkKFWzbitvpVuhJZ7RtFXwok/Is&#10;Ut1J9mSeZ6xbw6rle+b54PRifvIExIxtW3H3YsXjy5coBDw8POIrVPD4+BLf/+EP8Z++8XX8t//6&#10;33CoFZhmtG0VeaIQetsw3dygbSsqpL8Pl4reN/S+oRJhI2kE3k6L8tsJ59bA64alN7z94x/iF7/4&#10;Z2zLitPLI47nU+yh6hHrsqFOFeu2oa2r9HlSXS87qS4vvvJZQpaQ+j7mvlc9+3Hjfdbr4579t4z7&#10;eVy0+/3f81y/vH6rFzc8//AF/viP/gDM4nSudcK2rbAAOO4NrRAIBdw3bMyY5hnoXR1ljGU948nt&#10;E6Vp0ndjW1dx5BJwmA/SF6MWbZoJzLmsWxHHcZ0KzuczpKxZCZm3VNfjumWs9YZpmjBPM87nMw43&#10;B5xO8rNpySrqjHVdUGvBZEKpCYueXmXGhoEImUI3/sb26yUkARfp82fpW46IgcHEoIreZSSFvjM0&#10;Wx3LmK6LpH57skOlFxtXpTFCUoVHV0DMCAaOdWeizIA3K7LoS9eAI03AxG2PogzIXQEb7/5MUr6t&#10;NCYTMLD9A6AFm+U2qkBU/0JEyOd3ULqnwkwLoWipQpk1M4d9lPyA72F1gzJZ1Ad1oBfTPtJFBkiE&#10;WsXpu0uY2FqGiyI9mV2J2d0yPE6Xn4ERObHjz7HkheG2KnacFSpbSvZsczKQWpaCOh8sE+LqGTKF&#10;NEcR0ygXDDKhKjwOxlD1/FyExpgUr8D/DCuLFod957SBVIBL2QWMwI9BSE54Sel3W5uTHNsPVVTI&#10;YtPYhWKDYRyCAAKls0UX33+a6/p5dGUa8D0YL0J2Z5ktKyKhdTMoPZ+GCYWR/B0WuQioYUJh789f&#10;FQz3q0k0HQn3cozrFTzKmRc2NXufwdV5QxojmllaRJXiddE15GMuD+grC9BJIl8st4ajgU5RXChm&#10;ELlymQ6aT/TlXuVzY+tJuGiGc6dDsTcexW7KqNY9diplMMClQce+EVjQwFKd3/kkZK8p4cuwJmiU&#10;ofJHWZNRIQz72Xt3GPoyidyJa7wklFaK87hDjMgCSYtO536kkZ9OWB6SrAwODK2vbMZDw9Mwgsuf&#10;+lOBSXke9hzHXsaxSXgfx9Kjp5nFlzRmjwTiBp5JpMJQIiKXF5MAACAASURBVMb54ae/whimJ8Gj&#10;hqFGtZR9wGGatOj3gVMaTBBGr3xO3eC0o0HXud14fnzrOXAm8EYDEnRCdmbMiGAOuO5MKfBfotTF&#10;WV70QKlpCOIgUIOmRdiy4LSVHLHISaMZBskhztybTbKn1wPsWUyZphi8OEtrzAOdSCN7YTFi9n4Z&#10;TlrN8FOuPxvYH9FvgZ5xOKzUBekNF1TNDcb7/6A8Pu7bn+zLa3d+KbJh9tM3Pkw8Rlx+0uVGvh3B&#10;unw8fZDW4wLDfkK7Zy+yrtywcm0+1+ZOCEz6pFNtwTzx8+pldAmZBJkjP63FcAdBX7ycmsu2cb6Z&#10;kcqYpJ8JH2DvIgLUqZHDHUwIlFJrBVw4Ms8AP2cW9W0BQ4m4SqSyyxsAazqysdUBl0h92RpBLdkj&#10;4bzJmXIxoMDHji7Vok56gLDPbND1wJxwCMO7wS3tw7IsmCb5blkX3N3d4/7+Hvf3DzifTpp1JBPv&#10;TfbYmke7Adm3PeO10LUodZjkZQC9SfmLUiXyXaHtuJrlb9un1rrCs6IUdvoI5qGJqYPOPJlQfZxC&#10;nw3c8GlhwHsK+hS8w/SMPMFXXwNOQvhtkRo6zh88i8J4zDVZ2ZnW+N4si9l7Jm2SJmDpGKUzDpy+&#10;sgaDs+lScc5CnmdI5OH5dJKMBYq9BgomkgZtH3z0HL/+1a/x9ts/xEcfPdf9azifF+Vf3Q37Gect&#10;o8QasRq9jPNMOEwTwEAjcem2trlsOs8TutYst0BC0vIjd3f3OC9n/O1bf49vfuObePMP/wjPtMGc&#10;ORuJBTcP8wHbukrD2Sp4ZU3drUawRYX2zjiUggcGfvyTn+J7P/gh1nXDcj57BseyrrpO2ZNprtKk&#10;lhk3t7dYlrPAN5XQfJXc/+X1eVxfwv4/6vV4f483//AN3NweYAGkrUn2SqnVnc+9bSCCBMVqiZNN&#10;a3Nb0F/RPlXSRJc8MwslKTIaNd40+8f4wlQlWnzWjJitN9wcDliWNbKESsFhrlgWyXzpraOWKj1E&#10;Wtf3SU+RZTlirjPW1jHVGV6khV3gCoMpYPQnCxUq+CdhJ/80OdWYbgxlRr9ckzHERXs+UqwYhUnN&#10;sUlF4/iT02fm3Y757wSOLNujJeUVIKT6c6pwsi7G6z6aokUuhg2CqyvpAwBIPwqhzj7OBP6VZMa/&#10;44CnK2+ENDWdg0UXEyQS1ITcECdtvNG8DyAZV7NI4K8wwcqjji1SX4TX/Z6H4MwOX9+bLFjpOvfq&#10;WUcIgaYsJPvUHlDjny6M0PXv/bYcWX9tnPj7YoQ0F2a7NR+CGDcbStiMKW4QsFQQw98rQiUVnWcD&#10;qCpcaJifzceVXU15JLZyNopD2hzJyv24ApRVtwznErXcoFEistTAczc/q6Dm6+jjUC4EV1UMmLXU&#10;Sbq4AGhKYzSavLE3xipUNDMBiCh1gZFHGkHw1AwQnsIL0lISGd/MQXEJdhhskpCa1+FTTkZqOYpx&#10;1i2NMQxX5M/YOcr0LFEbx2EuHPQCpuSNF/v9CS1Cg/Q/oqxRJqJKm3Wzek/19FmjyqxBrr7bSg3F&#10;mSTpJg+LHuYBH2RsHs+bVxlwLQvuSUnKRleDS9RNDyO7G9r8PMVPRv4+4OZg2cExnDKxLsMbUz5i&#10;3eT4NpQw8LnboMYHwrChIIFFqsX7M7/VofSwWjQi9VEZs+yG7FByhU1H9Sof5FDy8iy2Vj872Whn&#10;09OzFgzMUMMQLm/Z6Ai4wMVgN7B42nycSD8ngkavARH9OsIqGwsrtPzVbvJjDtDuKsX3gDQ635ZI&#10;lRMAbEfMuBxZWHk+Ii8IvfEs+VfwLIsAV0TwEhvZEdFLHx4NQ4zQzUbhXGcg6lE7aR5h65kQrDwp&#10;05RBPrAtH+meGXvsj+DxgocdUpqn2xyV8hY9P2bYt6htEgIPI/YMLe+i82MIr+jJsGj0wkoSdO7u&#10;jDAWJ6V2FPfMqIKgw17TuTFQDbcQ9NuAyIzc4JSMHrOMYY2EBVcTwUhGIt/TQJIdXRassuwYw5cO&#10;juIqig+2J4Zrvq9a2zaaY8Z/xSNwRwOKkV0hF3rejFTtaenOEC6ZksIbpG8eo6J4RtmnvUopgruc&#10;eEm6iIz2CqxI8WzPf7OjNy6Lsk5CGrNnDb6a3eexy9V52SXoFXK2zcGM4d64t5hz1+TfHc3POOJf&#10;C8/MAThBmmWzKGWWulFWvzdDtcmbV+fvMkjISqQBL937EzCoGc4HfLzEkjKdXoqUdplmAM3PSGMv&#10;YDjA1+HsgV+SFdNI6w4T0DTqG0QSQdYYdSpaR7x4ZNf5dPL6ztu6oc6zvNNwOfHabLhlwEtnbVsD&#10;0YRl3fDyxQMA4O75czx//hz3D48SvVoIfZMMYlLeYY0RY19sZAMyaQkUe++4G5LhIWni5oSPElfq&#10;4EDUNnWSQHAYG72spUjDRG+4Hu/IjY1F5myOayPOJ0btGZoEC2xypxzBcedTGSkTXTHgX8gaGOVi&#10;0x+Nz1zTjQZjfzJCFP1ODLTKd2w8BvbhCqyM39Zj+5JhCEgUM8PsBMCyrHjx4g7LeUF/+sxlONk3&#10;wrF1/OY3H+Bv3/oOPvjgA6mNDWnSJrIkS+S+yl5COzSL0vBIcawU8lJ6xhOJVKdRGr01uCNk1vrg&#10;67JpDW7g8fHR7RxEjF//+h389bf+Bv/3f//vqESYZqvDrhkCjbH2FfM0oYGwtVXKs5QCbk0zUIC1&#10;kxq8GkCM3zx/jv/57W/j7u4ey3nF6bxg21as64re2Pl8h9YGKAVQo7/pqi7nDjhm+/ZJOPfp+dDv&#10;/vr3NJfPchmsP4lrfl5z+X2F4+/v1duGh8cTDrcH6VmRAvQ2rcnNTXhPIcJ5leyOtkn1iELAPM9q&#10;dygqN2sGPEnm3rKc8eTJEwCSxdTahtvbJ1iWBcyMJ09uvXm0lMMCntzeSrAgQh+elNbXOnlJwHVd&#10;0TV7pnfGzc0NTqcTap1wPp1xc3NA6xumISJAhQY3SBjTMwbvuBgRBjkKimmQa1yrDCaDGE/f29Dj&#10;PSldEQxJ5trhvwmaGjeAruVQzIBgUUdSZsIIfqrnDECim23dUfvVDDVMDCvggpQC2nVeYVAxITtF&#10;X4EgklIWXPXbZCDTxVzHvgRTe9pVee5REiQXsiRR0EmF57Gsh8DqWoSkvcvTQL2e95V5qVLALUUw&#10;2Qy15qB4lOGpdazMXtvZwSI+93vNTmhtb0MhiFImo1LCiTk6SGDyW4ped+weFxXg+DgCG08VC35h&#10;jeimiEK2/R1gboqvIrEJX2bMYCYQF1BRYTZk9OESr7tEDZTCKlyzPGcCq+Go19p215bMxt6pUrSX&#10;3TXBU+vQuQHBADTAkGBFBUg7dJLfJje2DLmdjDxE6XQOxTsJocwFpWo0MJmyLFvUO6NDGyF4NKyd&#10;z8hKsNqapO9km/2AsxiUhXHLXfpNZzbO5DXa5/+y4XEoj0ED4zLDjE9/b5TSCZP+3d2gE7C8dtHF&#10;L6kWd6Yog5EsIppCWbO9JxVY2efTAbA3w4sXlQpXPDtWoFlaKnQvdzO1jVGaFsagXOTIpshO8q6o&#10;Q66YgUp4iKHlQVI5mqtOhNCfklGAlJErp9Fxe0lpy8Yb2B6Gl2LymRmOG9ycusGNabICMWyY8tN9&#10;SH04pVqMxv6sIBLYSuPofIXXqWLs/E9+5zSOlCAiFKpo3PS9mfHC/zYUdxz2W4wn5QhXNYdyfu91&#10;sbY43RcF1MuUODDJ4WCGFU+m6YpfhscwR0jGZR8IYRjROXapnS/lbXzBBi5clKLI8B8hoPPsrnB+&#10;3GWGyZIdUxy81OmPTsRKZNi8wrky5HkI7le6ADKpfONWYx0oB/KHLyooG+/ooLAc4z82SDQzzwbE&#10;zgzqjOKyRvEz3rriRzcHiJRIM3mq2Xly46451WXCfdjvrr7akDBd6LY79HxAhfDOOxA5vIOOy/+V&#10;RtK430XnQQi+a0AtcQjGfYyXybMl4Zly7ZKUBfnEeqdQNLVEho3BnOL8mBGctJxMKQI/MyoNwtTu&#10;vNsqiLxkQP7MZu/G9cHAyPoOXAg1g0N3OKMBqvx94Hrg2bUzZcanDFt2/gKHBxqD5Ed6D3BlcwYc&#10;vnbtMyYCFrDjYAfO3zMY7vTB2MlwlPoTtq+7742jOG8qMRfDu1qrZ7PZt1JCSGtJw2SozC9IJXVZ&#10;X7NsCg4nhPDISGOW91fUCimtoO+XUpbG65RuuxAg+NG64qvMBEQtGeUJW9tQS9WSIRVrk0ZdrXXU&#10;WnA6n5QPy3k53N6osVGj2VMk8Ky1jGPPRC/sYExTxbYylvOC0/GEu/s7HI9H3N8/ONxql9Rsi9w2&#10;vu+OIwu86G3gN6Z7MXfUMv2/7L3rsyzHcSf2y6qeOY/7AChIsh2xKyn2064jVms5wv7gP97h3Q9e&#10;y2txl1ytCIoSRXBJEQAB3Md5zEx3V6U/5LN65lyAIkBRFBpxcc6Z6a6uysrKx6+yMhEShv39wQ8h&#10;xd1WTsC4y2hO/Kc8IlG1wFQq1r467SV9S5JnYJthWMoWsUWix9Y/EVEKCJONg5MMiv6869purnVm&#10;PyUYKUiKp/+yoqpSjFR1aQnNHL3EmZ50OcoRKR8FMmX8nu7FgXcbR5JPA69EMJMFZjCA+TTj/v4B&#10;87x44WfDKPracDot+C/f/z6+/1//EofHg8y3rj/SND3r2kAFwhvuM6R3mk5FnARoTdporWFeV8l5&#10;b/JCTzZaJOQ8L7BIy2mSn+u6Yl0n3L+5w/e//5f4gz/8Q/zZ//Lv8PJq75U+YDINUNAJ2O2qftfR&#10;GKg2dxBdva4r3hwe8d3vfhcf/uBD3L19g+PxhLYK8D/PkhO9I+oK9d6wLCv6KnZnPhlwzlj570tW&#10;5Dd1fVPv+VXbDdvjN3eZ7PjHvP6x3//P8ZL19eqLL3D7bIdn189hwbC1VvQO9L6grUDdVUDrXRC0&#10;iOZuB9vUapp2syqeY8Wma624vX0uerVIu7vdDXpv2O92kVpOFCU6s2zKtY51XbGbJgHkdWM8y32x&#10;JwjX+yvs91eY5xOWeVY7rOPqeo/HxwOur24wGQDiwtY8S1agmTSH1TSJokU4npQMZ9/FI/1cwUJx&#10;aJOjxbbjmZw59cQkB6FYrRYVtjh4wR5RZEq1M8dRc1V0FopvwJjI0i34oWaXpY1wB420bl8HsmFA&#10;WUESmCQKSfxPizJgRDQcDe9ygwICzHBvLujNkc5AukcmKc3k+cj9G0pfI8I69DiUuaaS91GCBcPQ&#10;tmOMjFSIx9uUQhitM1pfAZokwiyBSoaAGF2KehAE2dCIeYFZdZC8n03novlcSiBGUd5gzbSiMSa2&#10;ceHgmBiDyTyUzxJgJsCBRSyoIUfiLMibyOclppKdR5QBYqxpZkgno/XVHQ9iSTfjRd64J0Ynpb/N&#10;kv5/iML12UNE9+sb1QCxiIzWZeetliqATZX+FapuTJtf63zEGewM3pVSSYxe1AhpwjeylKwArI0c&#10;KJJEURwZ3knrJMfZQZpr0GgJ0h++YwADDjTLvRq+xpBGdvL5LlV5U0EcK5bDIgVlHsiOt0rbwsvF&#10;HTVGgeXRFVylo2j0HrOFqRuYYp2IqaFmETXkQJ7IpPESQNiMOcs52N2Y7YAfpS21SCGJ3hR0Izes&#10;xUmP/Na2HkgjTzt3kFaFJzUOt5takVtaxpLOxfh7/G9IBEk2NENGkJJZ1vtUYg1aXs28aLrLXXOW&#10;C2QzrehtSUd00kgqAXM6N8kxzwSiDklnX9T/13uVfsN47d2aK6wgcnBm5yg2LMIBK2R5iO04p8rx&#10;xItGj6pArI0fROmgDWtO7KI0Yy82SGk+mGwjkF2P2FFS43uL9CKSY80DgAg7IprWifeTh77JMwrc&#10;qyPDvWnR2aq56En9vwaqxaOezGjovaXIYnI5IGOxTanY7iIdE0HkE8M2RWOuzIl2NajRe4UkYsA2&#10;aohkN99LIjJL7tMqcohRPBXKRqGjFqkKbkZTbIRpvwdZrH1XWUUqdwyIZ3C8B6EvHZCQheg8xsy6&#10;903oZLaEvM035lX/2wZegMJq+9jKsudVDwi95R2hwyw6IpzzM4KojjXgqVpu3CwHbMMnEUZNNBk3&#10;EZBSkuT0Rp0VmjUeYQz0MX43m4hAUpTPKGp1IgxYA9CJsavkR7gJkFzwbKdMCNQl4pwhOogAyXls&#10;tkJJMkfHS4mfLR2TbZqZzLNIR4A0b69EueSaDgyAutl+RaPzmoOfVuyQAU0ZRtG22orSDV8ITq8A&#10;/4D9kIKN3K5wOeEPyR2ljHOf62oIQCkyhbRoH2Fyu1xKc9gaTXIFMW6xiQ2EDWHpkCazp9uwMRer&#10;BUM23wHWZxtumzUmg4p+VwKPbV2NIFwCj2wdGSt2k7W6waK5J6NOheQMzkWGvZ/kL3SbXNwj8mht&#10;ZshGQfZNdI2wB/lo5ww4VkFIOiBbk77pCuOh6IfZOeZL5FNo0gypvQ7vg0SFS79MT1OP51vXDU9U&#10;FOqApTsoRewHLXiFFWgldI1vLiqYKHa9FDesXfwbIkLhVLRSo8QtlYgBc1VlR1FZVMmixkTvNZU9&#10;nWST+Hp/jbXJicDemtrEHTu1Z9Zl1fzG3XVPWxdMk0SJ76Y9emsA5Ng01hVT3WFdZ5xOHcvacP9w&#10;wMPDI96+fSvFDIm0uFfHbjdhWZvmQYcW5xLds9tNup7sLAc7D8l6k7GTyijuImOsNgeoY12a+7Am&#10;p6xugqyrABKMRmDJ8U2WX5ub6PG6c/6Ik2xhA+ciuYMu0ek1O40QhSlhsjqKkwzr0u0TW5uwcXpo&#10;mSyFWtFVXxt9ZYlYio20+Zbss6HtC32wfQSzpyO6nsCF0NcGbrJeu0YnlmqnleRq64rdzQ3CSZGf&#10;VYMgStd6KNSx9o7PX32G4xwbQESEZVnQuOHxMOOHH/4QH3/6KR6OJ3k3ie4WcFntVGYwNxTsfQ72&#10;19dAa6A6YV1W0XbMWFrH2hqWtWE9zmq3yfzsdkLnm5sr1FKxrosWsFskhzgDrXfMy4pSFhzqCVeH&#10;E/7qrz7Ev/qTP8Gzm1spQgeAm/gtAiw1pU1DmSYfZ6kFD/cPKNNeoy+Bn/zs5/jwrz/EaZ5xmBcs&#10;a0dvi0SLl4K1RZFT0dHZ/kwguE9qnodL17u++zqub7LtX/X6uvvyFO2yYv5tGv+3169+hTT+1daK&#10;6o51wcPjiufPzGcSP/F4nLHf7VBrwWlZMU0MEIM1zRcRYT4t2F/tUVjSRFlQRa1S96D3jnVdUGtx&#10;/bPqZjpDQBQiQpkEP9nv9qi1Yl1Xt+uK1j4SIFxspJ2eipl2O1AtmNuKeVkAAPvdDoDI6Kura0n1&#10;YhZZHGGO3Wf1Y4QYg9P1VS8eFKv4V2qompdXYpKKfa2Ow+CdkfWjm3/qTiLQFQSrQxGNiGhKhjTy&#10;Ejdhmx1JvUPbHxSwWcKJkTwijeL5jW0vjuI2CitTie29my+tD/6xuUDRTn4ig7jJhne6j9E4YdzL&#10;pcVWzFhCGNtjP+FOr0yRtsF++DE6f/ZzdPDc6aZxnhnpGKk5NryJDMcQrH+ZhvoZ2ZzSJjI3dme8&#10;a9IVd4mRr6EQawL+7TnOP410PlXvUuI08Nn597mF4E2LSrfvsos5Rs/nOUwAKLMcFX/q1dCBaP5X&#10;j/dTJ9sogQ0d7ITEU2OhWjSvqA9E5kZ/tbxzavd5egTLIQkHm84jyqxPROYohnN56Rqjui/ecXGt&#10;2bPmDIuzacIyQH+/OtL6G9cVkPlyQ89LXXqaWb70itdExIXRUT5m38Qp7uyJExt0Zv9cPW9w00jf&#10;jGwQI+LxbYOmixOsi0UAW9qSQ9KG63EoEUvhkFwc14akDrhQ8EeW0XblaHH7GScXaOAtA63N6Su0&#10;lRAp4py6y9hYmcr/voFX9JSJ0seW1YbO8d4vn3cBP0L26IfnjiQV6OESnFMFcEAFts5Mf8R6CKBq&#10;87DRO/XJASJbvlnkb+VUereP3+lKpjSG8fi8KVBXiFw3WxtyLyO95DJNs6J7F8k37Bh6+SlpEo67&#10;FV1kD5fPo0l0SSaDiHv2V2zfEtvCiS/TUM76y0CkSLINEh1JslW2snz713bt+UhSpHPAe5t7CIhI&#10;UyAXcJN2YytmMNOSHjR5OtozxioC1pFvPGXeTOtiMJby8GxwNK4J+2lRis6XcDs5c6iASnnQ+RXv&#10;1MDeZh6X08DHMf6T+4puMMnvLoUI/s/b1nvy2J66PCpUaVPfefe2z/lD733w2FMyjtmBvkh2Brft&#10;hzZwTlMHrS/J0cxjtugyX2za2vpBAozHRpkBoCbzrJjuto+X+gmYlBBmN5s+22mXNvXsc4nWpvMx&#10;bu4baaWVJDppEcwqYHhrLqdMH9YqZVZrzfrMTg0kvQuLTBfBU30ThpO+I09pog8DZdK2ZFNrIniu&#10;T1vnUgBxlSLQyc5WQ8E3P9DlFOU07dRpBlpbUEvFhIrTPHtxaJN7j4cDTqcj3t7dY55nKUi4LD4X&#10;Ph9p2lpXYFwUkfMQdyumGVHw8hoF/DSAqRTNDd76WT7+Lb/aMG08vcvJZ+NtIOagaRqOqvlVbS7g&#10;c6N9cvmt8wlKaTo4bYKFOHQZoR3a8vG5jNrw+XZcqtONs81uU+4BYL5/fNdaG9sEhV8mysRX3HCy&#10;zO/OG0nyybqueP7iBU7HI66urkBJ6XiRVSasq0RwA8DxePSUHjmN1P3DCX//84/wk48+wt3bt1jm&#10;VTZLKAfvhc3ithvUMNNTwKQgd28NrTc8Hk6Ss1vFVG+MMlVc7SdcX1/h5vpaa2EwHh9mLzwqReek&#10;UGijhrU1rOuK4+GIV198gb/+4Q/x3sv3sNtV3Owm1GkXJ6gQvNhbQ9Xc5MfDCburaxznBUvr+Pjj&#10;j/H//N//ET/+u5/gdJo9Nzg6wK0C1GD2hUfrt67/WmxcnGEll3Qkv+O7b6+vdl2i3bv1/7fXP7WL&#10;n/j9qz9/9+Y1Xj67xm6qoCL6YL/bQ4r2SkHfZZEocAkG7Ghr+ABFg0qIgHURfbmsa9oYf4rn2Dxl&#10;73lrzSPSPehQZdOqOcDbKve0tqL3gtZEPpdScDweMe12EpS4rqi1KhCeX8vFd0e9bhhJ9F2xP1Q9&#10;WaQ1I/DsiHZRIa0dNT+YgQSAxT/fPU+K1fJ7Wn7d0akzAomDwWRRSXk05hDIs1bYaHQk2fOwbh6T&#10;d7PbV4lIoxEOq/KdHMcRJI2oIIbuhsY8e0qKeDZ5fIyUgzb13X5xeqiB4sTW/hB5uwA00lT7rv2Q&#10;abX32nM5sjjl6YUBVBHNNObSts6Fk2a3pT0P77OlAIhnU0v2SvueRCl79Kvmyz6/3JwaP9koVjfq&#10;yOhD6abNGNgcRc5NuKHkY0h8FJFpNhXnmWqFN8NBOu+H98B9Ml8P6tpqD4YeRxqDbVvdv/8yB5zM&#10;wOWikYppYfv4g0aZC8R5CzaU9ijWDlECNvhs3eZoaWMEIZX1Ia9XMlKAoUXL0CUyh1QYKzDm/UhU&#10;ORPB6YPsYKTh6Q+OtcwmlNnXZpaW3dY957eGk8lnNMj94bN08NvrfONhc5f2c3h7AmvcyOU4QbIu&#10;K6Zanfbb6FOLFPWoImK0pDPIAQuN3B9StIRSIJM95siC46SNZV+IBQYDvWxBMAX3h+NIqXiYjNh1&#10;lYPfSP1J8hrQ/NQShRaR5ez8ZOuxW0ooRB/JTwZFXwyEC+Av8vn6/Ni/7kMDEt90LUaafdCS1wHg&#10;EVzB4bERmCPKLdqQjH5kZ4dsWsjfE8AehywbWCytLw5QKZ4PWpjE8s1JANDjckySsqC6SCF/xhok&#10;GI+kuXL5SqBadcTG7zo7RSMiU4qZ+H9cI0QENygydinL2wQSPC2YS27GiG0n5ZPbcDnBFBtI2Taw&#10;F1DMoolzttNzSV1RIqkqNd+A764vEm3dNiOI061fMWDRvfa3LXt/nQ6UU/565zfjH3veeDaxhfWk&#10;FpMPoW88Dy1bipAEEACD/ZTlgLVayWRr8fHlVUJJZrhOPjcQklQIsMKFoXFZXn9nYJDl7ib/mV7m&#10;NlAsO3sP4kMQ6ILOyyBSLfle8vQLBDsplU60+D+Vfb5GU6q6zTuMtF1lgORGl8uxfedjHZ9HDw8k&#10;GfptYx7ef0G5CStTsvs5zYdt5G5WMsV0OK+m1T3I3uH9FOuNnDhQEYaBR/SkDxsQSZk3GVxITjmF&#10;MPdlwE7YdLHoUMl5r2kjoTLrAmHKhmARCKPjuGBPdAYaS3FasTu7RLjqCdqpistJhdBR0HuR02Pa&#10;Zilx/NloZenrmp6QKrWg9CqnOdauz5EXtiXva/TXAph6H4FbZmgqEsnvyb2jrQ3r0jBNO8zzCble&#10;keRRlmjjThJUUTU9WtXoViqEqUw4no4ATejMWJYFn3z6OZb1hNPppJHKRSLMlZm6gojI+atZCnvV&#10;WvQkiZ6sTHZj0Yid7g4qjekfYCd1TKeEnHNZ4zJB/d5Q1YoZjgpHWM6A46J/R7BGtoGspXwKwvRu&#10;V10DA5bN30k8B+NDZmf17ToP3TgG1InN2X0s5hNEG9FPk4PbgIbwH2FGkfffgjpGC0+etWKNZvu0&#10;dUGpFVfX17i/eyv8ltZ8ax2dG7gRqDJ2CmTf3z9g0QKQpHZaWxtO84qf/vQn+OKLV1hX4dvr6728&#10;m0U+9J7tuVjn3LvyiCQqshNga2saWcmo0w6FgP1+j9vbG1xf73F1vZf10xrevHmLZV01b27Uiurc&#10;QU1OVBxPM2o94LNffobv/uf/gj/543+FP/rjfwEQ4TSfsKs1ETgkqEWxdw1qWZYVx9MR3/ve9/B3&#10;f/cTHB4PAlhpVDo3oPWCTk2j4Q38lv50bvBgC86+ZDIcvr1+A9dWz3xL+2/mynz9D+Xx0Z78Jq/l&#10;eMTD4wHPn93iapq0AC9caNda0JqmLKOC3a6irYT9vsgBYj2NA0iAnYnVfCo18Lhk0yD8gN5mrAB2&#10;0+SbomBgmsTnOy2LnNpR4HptTYpjXu1RapVC2RBbb5rklI20xZoaRYlKbj2agg4jtfcGTJM4mKbM&#10;WR16U8PmyLjCPp8gV4g2cnfQWJ05CqPS3dggjBkVqAnO/AAAIABJREFUBpgIEFA2IJO9y/4uwxFM&#10;AnuebRltMkDIjrCldgyQAw1KPDUYHqoOkgdPWNu341hnwsYKPmWn0t6Ns9SNjDBA2LsdwCKx4UfZ&#10;cfPhuVGfjQPuJU2MMWY2yAjoAdhJZfncI6WLkcBpZp0qeuQqOah5oDnKl3EOFIEAP3IYipgwjiNf&#10;ZAah9dlBMv3ewrZ5a3iFNcYgd0zcFoVGHDPgEQicnWKGlQExil/qX+pozNVYOjIcGgfZlH+3LbpB&#10;mh17ON9ubt4sxHdcbGkKRrqcP5gcMCDxAiloU5y1LDWFb3xc6IM7TPkGMogr8YQ6O8NmTJpnF6zJ&#10;wciO6dl78xjS/8d7Yl2Y42ubSLY2Kd0XDoW91kBheyG/cx6E5TgM0ktowVOLwNrYKJdwPmTddrCe&#10;YthEuyUZQMabxqJF5c4ABkW0q6/ptJtrcsFPM5hzpevKDH9GigBk2XwrNa3/PGY2WtOGNAY8R+IY&#10;1oh0c8rMWSwWRZdZBDl6Gwoe2amUxJM6h76xwPA0CXKLgSzKy6kwXt4YseO80deRz+RZfIXLaJHX&#10;ZJJ7+tlWdpKNxwab+kGqY0DwDWpRewYoJvjZ2DTJBHv2DKAhOo+Ci9mEPoRYjdJmGZuI9CfqWHoa&#10;MLZ51L4M7URHBgmd11qiTe721rW2wO5xuyl+tby7sKaNr5KcGkVSmjvjg2SjxKme/KIAPFl1ieku&#10;bHRf6prntY+NaNMPquPMJjS7YCBG2vhzGpP2UXOm2n0Ucxd2B0ypAUwecCE8qutEx0z6gGzgpM1j&#10;B5F42P8XMpMOMW8mkqeqwUbWnWvqzbpxrpT/NxaeslRXRoNCAV4RyKNhSkknh2ytuCiR/kiQQazK&#10;PG3DxpCrg+JyDoADfvl+61shSLFqpHWSx3dJtwDuXAidUpocV602R1uAeZAuNiK4XU808P47LSUD&#10;YpTmYGsLZwU9t+OIdBMW0Rv9Ldq2dZMQc1co5L3xs3WxAJKmhylSGhXAgBxighUMt960J+wOKDAm&#10;vk8SGk668TmjXfpAoqYvydj8GrDMJYetEqcv5ZiyrGVdM0V4t7iutUJ+pLo76wuWtFdUgFJQWAr+&#10;grsA6twdkDM7o1YpcFW0XVqaOLNtBfUu+YPXFaVMWJdZQD7uWNuK0s0HNZkrEV9t7ZqPVEC83hbU&#10;ukehijJVWLWO3bTDaZ5BNOH+4RGtN0nncDig967pOwwstTSOMqGet5RlI2qeTx5N3zpHeiXNS86W&#10;ksZlq845N7SmvKhpQWwsxhfhA3CqASSTbikxYgNNPmeGOv/seaWNAxLLjf6B6mkizemqMsNywVvH&#10;Mzg82PsJDL9ko/ra29pqHPLFpQVFBH4+wSCgtY1n489h3FCOLyjp5tyheL6UgunmGdq64P7+DrfP&#10;XwRdbT0XaDYgocGyrti1FW/fvsXh4VHS2ujxmLY2HA5v8L3v/yXmU0dv0MhJTRlIUjQ625GlFHSS&#10;NJ4NDNLUOeQYxwoAePHiGWqpqLXg5csXuL6+xTRV1S0dh8MRx+OM4/E02LO9d9SpuG8NkG46Md68&#10;fou7h3t873vfw4uXz/Cd99/DssyYyrXTqPeOxh2T5v5llvzmrS84zDN+8IMP8f/9xXfx+tVrHI9H&#10;PzHKXND7irUtKlOqyAbWzbAmesj09ngaPBn5aaafFHBfen3Zs79O278r12jbfj3Xt3R9+vpV6JKE&#10;5m+Ynq9fvdEAqhvUOqH1hqlWnI5ysmq/32NZF3DvWLmhllsQdax60onJbNWCtjaXQZcuC24wrmFm&#10;vPfyJQ7HIxi6cdwY027Ccpqx2+9Qi6VwbS5POjO4Rb25ZV5ABCzzon6n+A2TKR82h0mNMMl/2y31&#10;teQXVeHn+f/UCFH1qMZ3pNWw4zjh0MPdIhkt4AUUmUClp1ohSiB1bCPaIhNOi4tpPnKLarYjN3Z8&#10;zKjp7gcDRBbxZE5ROFWik7NxADdEDBxhYIgAUE9E3U9vTowhcLxfFXJQgUIJAHBQXp20TIqIMA6H&#10;wLuGZJQQg93zjp396k4R3DDr+p4M4krxmcyG0naknVHwjNWJKLEJEZHtybcgyQdLbEaAHHck+QJw&#10;ILNLjltid0BWaR4FBCapPIvS0dE1v2D1l0jEBSUeizkuxGhufClPdSEMm3ubnWIwiCSq2HmgMNAL&#10;GKvPEbE4l57ewRwRECRdTE+LecyLarTMc2sGLcMig8iDD3OElvzawVYsFjkKQpywDjmySoT0Pjau&#10;A4g8+tKOQBrAouyOWmUskhMW5r7KT24oGlHj+SvdUB55Vk5CIF1B71IYvWsBW2LNcyxAUSHLnd0l&#10;fXRh9NVklC6qok6g0jgi4FijISqaOgx1mhDH49mFpYmJfHpdOBIBcBr9fT4DDjPnknyTwJyCMCJD&#10;fpZhv0KARuOfOEabFziDYh5ZgWyPPCY0KiBWkIkImrREAUz2dwlZoj6AfWblgzPAR5AoL5PtDFNQ&#10;+n0jwHJ7a1Qr59zJfQ0HGQAXlZW9gqaG7il3GMwEKRyvji2Jc+ypBxwM3oLdgLlYpZguAxL06KMq&#10;paCwFOpxDJFjPdoxaZOvMnfd1/MQNWggup3mEeU5AHnQ+TS5aY6/cV7nFNFtD1DkmCeQACdWd0B5&#10;sEDnvwOYOLGKSwLRVUTqcKmYZWDKjK38FEUqabRXXZZL3QZjmACHTO8jgFkAXBwCV0BS2rUhFs0T&#10;D/0u8pfaGtDf2b5Xo0mLshkti26oyVDUOfaicazjU962/ul4hc6hM5hEhqWaczBlJU6kyQBZJQas&#10;dWWiojLbdrzC4WelmdKjGJ/kzbqs/RN0TBiKOer2kJ7OUqNIpbLocHY7xEANA++s7xnIs0Vg4AwV&#10;iwzlKGBWbC0Lz2X9HlIiRwLqWmNx9POdrutMv4Eg4SIh7+uQRoDRVlkzrHNYSfKru5S13LIwEEf7&#10;S4xO5EWdfWOWGZYXHp1EnwxgUtEc21aIUOUDwsguWq9hKlXHqHNGMnPVZDupbUc2t3FC0qZJ5j/n&#10;XkZaf/K3BX84axIlegNijls/itqvm7QohbT4bPGTnSFGNWzC8gG7LQKnqaQttI1QFqCGhO5MjIIS&#10;61qfdTlGub6Gfm/CVymzPdlSKvnzBta6/eA2emyAR5Fg5bGutKs16Uv4nHIYa6q39X5K9h66Fj7U&#10;vhWSYqwsaRwbRNyQzvXadEkpCOo5vnXYXdcYeoflzjO7weiQJgUWiVu0X17MXISa0M3HLOCrpQBq&#10;ZosQPEUH27o2ecF2QivsF4vWtJzdojer24TcpBBkIdHX0HQL5k+YL1EU1JV8npL2QAp6Cq/VKkBe&#10;S8Bubw0gxmlWZ7c3rcMhaVUkinSW4lgADscjbm9u0Xh2P6AUoOx3sM1tgMClgmqRqDIA3IGrqys8&#10;Hk7Y7fd4/fYNjqcFj48POB0fNchH5HetFcfTAVdXV8InpSjAF2vEarpYGglfibo5y53Qmvk0TTSW&#10;2m+dGXVSXaK5k22zQYRt2A8h3gVYFN1kdrPwgMyzzl+qc+U6GmYNxd+kcsFsgLauUegM9j7LXY4x&#10;JYnptez/KR/kjfjYrNRH3ADTNakgruV8XZbFeUjmVew221SwwmjFwY+OzpFCR6K3hf/AEkltY+5g&#10;9HQi1v2F3oZThCYFTD8yl3QqRuh1Op7QWsfpdMJhmfF8usYyLziuC375+Wf4yX//e6x9xcPDPa5v&#10;b1CIMC8LiCp2+x0wz7h+doNlaWhtlg2gaQJxx0SE1lbsrvZyqqESXrx4gaurPXbThP1uh93+Crv9&#10;JPOydry5u8Nnn32OZV3Q1qCdrwdmtHVB3e8hNbUaHh8lz/iL6RZv7t7i88+/wM31DZ7t91L8thRf&#10;g9P1Ldq6oi8rFm7gtYHKDn/70Uf47ve+izev3+J4OGCZZ0Btu7YsWNam+oPQepM6aZoeyMOGuEf6&#10;G1thgz1m18UPv+L1Zc9uv/913vVNX9lY/7ra+ybaxTfQ3j/1KztZvwpt/rHoyFhOM16/ecCzZ7d+&#10;SktSwIrNKem+RK7u93us7QRA8oWflhk3Nzdoq2zmgRQT6cAyz5KGKp1s7H1BoWsNgJPN8cfHg0Ry&#10;r6v4BJWwLitKrRKJPlWcTidMdXK/YL/fSdoqENZlQZ0qWmto3Ny3BIDJAE87dsS6y1+0QIkZBAaU&#10;mSPlfoVPpEaGm3KRxpSGG886k5cZnq/D7mGI06YIoBOo5LaiRYbZqsmhPEdLYI7m9v2Dc/gVLrZ+&#10;XxhRFt5ucGCEvnO/o1+jc+muXlLI8bCXE/Oxu49H26UiINOl4Vn0de6NufBnY+btZ8I3l6lw9jAs&#10;RUdEcpt7PgJb22krBkICrkjFltaCoKm3xTdldDQp2kk+t28JVuQnhmo8mD2RIZlOTC6N9AzKmEIf&#10;v+H03TmYnQ3SeD/ZB4RId3N2RbRINniD80aDLqLtKcBdp1UmQURMbeedBlpc4oug2FMi2+c4jV9A&#10;m/jSnDV7mYATBM8bkSiSo7/N4PcxuhGexx3yJoN0Q+5i7UteC2cnTuxvUqeHIoLFonA88sz7WM5k&#10;2CgdEzdlkJTjb85yQb+riaFEGlsj/PREbK5zKTDKb5mjNHmZJROYBxj/bKXaOLcGUobhu6FLGr73&#10;Q5vk1LbzsRbi8Oju9G4gCjwJ4MX+XuMb+T4O+4cssjXLqV3OX3lbfSDKyDOllJTi4Vwme7RY+jsX&#10;/wXY6pPJZkodWcnlR+o3AQHMe38UeDK+vKgcxnaj+KcM3XplG5fxtvhtQ4lBHku7qgXKGCVo4NJw&#10;nwNcltop7hjfo5ykJ5BspipRpHrbtL0VYcb7QTPtv/+eo3pNLfDw/FZvuyTrkBx7A2+Ts7bdSzr3&#10;xKIDA8fNkjVtwrxLBdOoW8y+2t6TdULueNgvpj9sbKPk2jzm4D8gdG56NDFSVKU0OOk5JNp7sVqy&#10;eUm60e65aOulBg0U9OdCVrnOMfrqxp8VUfMviry91JrAZLFJiMjnDIAUBfYFoPPoOovOaZ/GQCaQ&#10;zm5IhNMPAugWAFzWiUiYorY7UcyXn8yIlw5t5XnMXYhZjhMfdg5UtkXLoAu3Cmcr6YTcFHqFQtc4&#10;BN3zxnnSR5x50XLsJntKp9Y3WjL99N3i3xjNbYNrC9Vrb84ERuggo6m9q5AGwZQCL0CKuDd/D5Vj&#10;TEbhc7qBQgcZ3cev47SHt8VSBDPv+5hN4gV/zbRijqKidk9nzQFa3Fa3qTqzf5TP4lnVr4VAvaAW&#10;KAApMss2E8UEkihxe4a5a+FJaBFDYVx3IdVhXdvqfbeiWYyGvGG52+2HflpRLQN7e2teRHBZF5yO&#10;J9zf32OZZzw8HlAg/bKUJ1dXVzACr8usG2GmN1lyNJfqgKrpqABQt3+HLjG6RaCBzU2aZ5gPbvPO&#10;YDYAXIBvQh0KWBJF4Fr2Nay9yF0uRRtLjeK2/nuwluq76Pdgy21OsT552QL1QW6/ptBDG6eQOeii&#10;FozfG6MaX1WpuM7wSOyi7TOw6qaMz0tyos76ACmi2ZUnLLLx6uoKy7rg4fEBbVlAtzcohXD/8IC/&#10;+7uP8PbtW7TWJY3PUVKNTAoiERr++E/+CP/mX/8bPNwf8IMf/jc83D06lsHo2O/3uLq6wvXVFabd&#10;Ds9un0n0us5R0w2sdW24u3vAmzdvsLZV5I1u2gwnlUpN9jFhWVZ0Zux2E957/z0QEeZ5AQGe2kTm&#10;X1MCLQt2JLUElrlhbozPfvkLfPhX/w1/+6Mf4/HxEafTgnVtKnMs4iKCCRiRbx0MdKVr980KfeYC&#10;j3x75WsCsHxNbX0VQ/Lb6+u//inxeMPp8R7z/D6maUKpIkes8KUEeVUpeMxAnSQVWq0Fte5kc4xs&#10;M17k/VQruqY62U1a+HraqU2lxcULBPyeqhTcVRuZ2IJ2tXergNtymkk+mw8nTJMU7LaNVQvuMR9u&#10;XhZMBgxZnlBX1KRRNmRRU9KwG1ew4/TxnCgVi7xgNxDDnk3AlIN7cUQ/Lnuf9MMAcflkY4x1wI5K&#10;BShoIJgaEVtvkdJ7kkHjF8VRfisIBD4HOIdWkrURh7+ghrvR9RJzIfLQcozB3kd0PuagKQdAwRoB&#10;qA85RK103Lg5DtIV/ZnfYNFX4iiO39i0CYuoQ9LNOEMAZemH2D8CUjlXJCDGx0wk1jx1WJwf+Rg0&#10;YsnzVQOM1cdmn+SI1WQ5+rwAKaKVosDNpblxAMTGwgVWBE8Pxjo987H1TACJLDVHbeTxi/zA9ow5&#10;rTE3JjzGOTFa2hgTKTlyAeb7jSTmROXVYS0XX6fAsI2T8ulLOgBOLW/6Rgig5h2X8Js8wHYCxIxe&#10;ZnWcJLLGIip92Wq/h5yJbrCrVOldjupS8DU5KRLgRSMNuJsMSX01YJv98US9GPhAh00YpdHd/yBf&#10;rb5Oh2gaW79p7n22VUZolQL/RwPhzw2cp6ZEcHPydqJXCB8mt2DvIVtbNjY4T3qPeweVCrLIVEtT&#10;4uHxAU7bLJLLMxroFlFQNl6Ro7ZXOubAZFd8Jo8czEvMz6znmUqM/5JZmOc2O09GK3NkkN5t0c7b&#10;9gY24Ug3ZaLEeTP/YxsDeT0Pv5dC3+bTDdal2FxR8Et1RQBNI++F/NPPnCjpaGsG+fRWyn8P3EZO&#10;d4/E9xMcUB6wZ0yfxfEJk/0Wuc0me+19Kp9EnMhZ5tw7MnncQ7paYGkGN8Km8dkJUCatDpliCpkV&#10;pIohDTLQoqBsbWdZYvqRg9fzpOflDGhaDh0bxTTlNegAaOILgDUHf9YuqeE0x/LqvDGmnLaR6752&#10;sq2m31fXsUnKOUOmCHCNcI8N2zgwNqCK+vJYV+TrbqNiwWZf0si7OvMYTvuYbqDYTHN7igRktlMn&#10;UnytD2s06l8YCJsZgmGnJbdSIGTDBQGBfGqE0jNFaWMbSdrHISq7DPnJh78VBKPMOE+9L8nzaFsi&#10;86EyN0NhGXihTVvRtmk1RqSQA2yToKQTXgAFYOvr8IIesMXEMZ4cZFC8X2kDwdI+Zm3npLgk/fWb&#10;QuL7gFDsVCLk9GfX3L5nQQQmnjrARaKTqbeQV5triJJPN2SbwCmhpGQIMGsvdDDU6z5pTl6NHI7A&#10;DJE6rTdU7qialgHFCjt2BcMoin9mv9DWNxGmUoBJxllaUYdTI0JpcgBYz2im8er+gJ6AstQr4jhL&#10;4cBSJNfnqtG7Ir8LipVsJQnLNxnIgNc5sTFO6nBTIRyPRxyPRxweJc/zVCe0VSLRe5fTXaVqJHAp&#10;ChKPwp67nGComgN9xTj3HpCh0fhiV4ugdrolngVKLD39P3Hk0pYfulHENBSQd5A6VBSyrDT/zFI0&#10;EQG1VvcB3a5gactSeZqffXZdYtwLV9bpTz1jfkzvFhEvckpo1pN/SaGCNv5G54QFGM2N/mrfRO2X&#10;zVBs0GZEphsYFsHI6GTpa4DTfEL3TRzC48MBq0arf/rp57i/f8TpcEQpBbvdThJmtgbuHS+f3+LP&#10;/t3/iv/tf/8/8Ob1W/zob/8Grd2De0OdCna7CTc3t7i5vcH19TWurq5wtZcc47Jp84h1XXE4HLCu&#10;Kx4eD2hdCtMy2Pklj9NA/FKK9+k0n/Dy5Qu8fPESj4cjPvrop/iDDz7A8+e3eH5z4xs1hQpWjTJv&#10;VNAa4+PPPsMvP/0Ef/n9/4q7uwecTicPmGRIPuB16XoiV+UTi4y0iNCmhUYT4PHVGesbvy7ZsL8t&#10;l4HgG2PsH/X6berL79L120JXxpu3D9jtK3Y7OamyLium3aSnJQnL2tHaqgV7ZUOt9RVXV1dY11VP&#10;Xst6d2C6FKxrwzRNWJZZ9XRT91P1QjP9x2iQQt6FpBCmYQhW7+Pq6gptbdjtd1iXRYpjamHMVe+3&#10;opq3N9eYPDpSHcGmu3TiwI1AqChI6YxkQO5qCMIdR1Fc3Y0OKuwBMOHceUyHfeoGeTgK+lDvYRdx&#10;GH8+LSo7CfCiMhFxR0mwWg/MQIdXHQ3j+AlGc8MKqd8XOsFmtqTPgYhi21wxSjX6zK1KkS62Z52v&#10;noxsBoM6JHUNoh9iqKfebLU+bD41moVZ8h1eHr68KRm9RkoBn1L0KMzli9GZsWdHb+1osjmAY5/E&#10;Ruzap6oWT8DiOtcE2KFq39F3WlFs7AzUTpEZ3pY4YmM/slNm9xZvn6hiiIy1sSaH0jYGsuNIhGHe&#10;jFiUnsuOu5+FdL6QL+wjVsfAnzY+Tr02YGyghL0v8WsBoRFGYFsN4ugqB30V8Ojp/pzBmaOR5DTY&#10;ZZsm8pcAlGromyxBGOE5UpssMacPmr09G5eD3frq7fhzhPj2Yn1oC6YHj0WkWQZ2LPLJPvPTM4zk&#10;/Ya8oVJC3jG7IM+Xg1e0eV8y6p1WSY57eofwjr9Uj+avfZvNZaO9s7usVarDk3Ew5W0hAJFPWxtD&#10;zEJEfDC6BsfFXDjLw1I6SZviP9qK11lwkMY4/5xWFy+OEQSQCxjo5esrgyypXZdtMHmUeNLlJTtI&#10;ZTK0mQy052DRXkH9LDe3ZnjRo9ByLC3qTZg8NUgpd0dzsCjwbdHX9uV55JM/hy0Aag8WtQNYcU/t&#10;g46NN3OSIzcHEBwGgjMcZCvkJ2BY07ucbzIgpXYJHSmFsYR+hbOcT+BZmhvrh9OaZKLZZCZtAGkk&#10;OWCykwjbuh7wVwXIwRQxtFKYkp0WAGGi0KHWVE/tyBfndkTWZAF2DzMGt4NsLJv32B8mLiw0IaI3&#10;0saAFUuj8w3Z3KKk5+oq12ONEOARGXG6AkPbfkrP6gik0Zgdka842XF5rVv6COOVGHxs7EvAByKd&#10;helq07lWZ0b5QyLtIvf0uNFAKZ0ZYHnqxD4rGx1rqfWs/5cEdaxx+Wkgdj69QgN9C9nmgOzyiM6J&#10;TQN/+fa9KmO3F21+t0CcsP2ekLP2Hvthv9t6tOK+JY1xsNnP6WFrOTATuyc2UM77n1YDkYPiDEuD&#10;kfSPb6KOstEATEvXJlGhaSMFAtjVQuhMbvd35TpJzdE9hoK0DaY+nBoYKa0UuPC95RsvdheRp2s0&#10;uSUAdshjA8UlIpsRG0+aBhDQlAWMXivsAJsFQ/lsGA0UJANpBKr2cyqSPoh2SjuLUtf5MRDWUiH0&#10;3uR4c02R6GYXiTBHQXcAbZ4XXF3tE5VE6vW2AhxAn8xVB7rwRocAcfM8Yz7NuLu7w+tXrzEvM3pv&#10;mKo472tbMU2SVqelvpYiR6vNkWcG9vtrz2W+3VwA4On5IgBMt1JNh2RdsFn6MvdJNzBHaizVL7Y5&#10;lKUHs6UKGtdDtpGLFqnxfOjKK6QyIdu8pdKQclQ2j8w2viSznro2wXHDN+JLdk2/w1Absps9HeC1&#10;+JSUTvlZQVC1ShXob625HSbAa5fPHCBXKrvIYSNgjvkBIDKv6Xe9dSzcUKlgnk94PBwBAK2tQKl4&#10;/eYNPvrpz/H4ePA+Xk1XKJUw1R3WecH11TU++IP38ezlFV69XgCSHP21Vjx//gLvvXyJm5tr7K+u&#10;0NqKZV2xzLMUpjweJQ/58Yh5PkZqAmiqIu4ae2a2p4yTqKJq4VoiAZdePH+O73znfdRpwmle8Mkn&#10;n+Kjjz7Cn/7b/1lOcVHYFp0ATBPmecXruwf86G/+Fj/84V/hZz//OY6HRdZxF/umNZEplnKz+VpX&#10;ELxFusjEnN5X44pv/vpV+Pe38fq6+v4OHf6Vr3M/5tvr67h+e2h59/oVnr+4xm7ao1DB1ZWczLKa&#10;FKUWX8uiLwjggnVpbjeYbytR4ZruRDFM2ahWPcmM3ggoHcuy4Pr6GoCA6wxgXmdNfyWgeSkFu2ny&#10;dHBtXT2dGbndXlBrxaLFNR8PB0zCr2Mkn+eaRDgkZrjqXi0KrbAEHQwzlGT3XIoqqoOrRqodgwnF&#10;EnFoASwlh9QUnrmPlp4Q5jSLU1MdNJO7C1LUnzVqRoPmFiu1KoCnTh3slmQQ+/ulDWPDHJFpjn0j&#10;+MTmewJolPPs7F4XYJHPcegcyfCwNxfPhwnrKcGzQ7hxrD6j+JIW8abGqTpAGb8xGsd7xCEpIFCx&#10;Y1DZ0eXwwXXg7la49WXjspzYMtnWv6KvMmdNjqqZZWyvKcouBqlKrmPnBI680cwsUSD6Djmi3326&#10;yVNoEIACULS0Bc/D4TCu0nx5hcHdOCriZOPoYxSBtMgFYcdEbIpx+9Rz/ml0itttbdg4k/8o4+Ai&#10;z2hhJon0ampkdKFfytUMsK+7wrHO2J18FVjWawODiAfedwOWAYcU0npgWIyczb/JE/dY4RFb2Qko&#10;FdyE9p0B6pLTyYqqdmbUQpILVaOvLK+uO33DsiWfWwI8aSvbPGhUnKTliNky5wYQQ7fUHUrv2ogC&#10;ehy0NIfNCr7Z8g7hDy0wY/eHXPDiagDARY1EXRfFRkaxeaTvduCCLT9qlik2dvV+FKwEKVhI3vGk&#10;VoUPJul4zF2QUX+KPDJwiiDR3F5MFQ1sm3lkmz5woIeINDsmo7BF+IXstwmTdB8iq22eTBYi9dp4&#10;lnUOLe+5Ry2xHU+3Y8vwYwOjvkl8Q7HOlPWTnsDwrN2naRc9t7gKAxU7lCLTpY2Kio4GZsvl2pUf&#10;TC5bmgHVq02MB9noFJBY1q6By8ETg+vAEvU1FvFjdZDJQYLQAeT/xLUuKrdMxtnmlUXMAsxjkeoM&#10;KsYkAazgkeXBJ5VtpSTQE+zfGX8KOZX+bEpEm67Vj8tPltvdqEZWmFnlfFdA3aLLAHQDCkKTudwr&#10;VmgTgCk+r3HABp5NKuPEuQ7drjrExBxkg7n0Fjo68QNBAX/Nv2opE9BtjtOYtf8ucy1yjmwTRL4j&#10;jSg0gDFwQhIgrku//USUMnJLgJnMZ8hKBnsqMltvXSe9qOzoMGvNijfC/rIGHdu21xr3NWE2WbOm&#10;Z3TKuYsIl40SAacM7G0IYKhCdE01xz0Z20ajkmpIsI6hN62Fo5FyJk5BEYUpPSyuu6z2jVevR8gE&#10;t1nRFcQqQBdZRL0BdSeAu89rEMLzxRPBI2JtbeiNsqZLeq+ucc8Fq3K32BqzeTPA2bUkQAwzxYAa&#10;Mj/xaOYJ63CWu/4Zj/2EvlNsPQWD9ZvV7mUGyoytAAAgAElEQVQbvwFz5jeEnLMCdSK/kv1FunFR&#10;zY50ZtZTYC6GtV8laMBpDdq6Qu47sN2cFh0CoBdUguRGL7IpyCZ0te5ABXuO/AJb2w2VJMhDyuWI&#10;fW/Aek3vDn0ec+E2pNoa3HvQVxUuFQMEJeWA+AAjkG1zVAqjc/G5Zxbzihjg1kCtoU6Tb1ZgqpLr&#10;m2iwgUop6K2h6cZX1VMJncTxLFRQyiSyopQk11iPUYu9NO2uVJaK3pt2OwCSf7mUKgUHp4K5d+ym&#10;SdrqDMndrKkYuvgB+2mPtTUZR5HgFRX8ko+6dcynEw6PB8zzjLY0zMuserFiv5PCXx6R3NnrAxAD&#10;vKo9hoLTaU401fGFGgBR5A9nY1xdezIn47wXqhoUEhu2spFgNW7Y3BT1yyv6urq+ibUk0d6W09sL&#10;fTNjXTsiAwqj91X7KvKhVPLTt+YrmL72NeM6cmMf5eGY/aOjtG04Ul3U2cYgxPG83pC0OmZLlzph&#10;XVbNDR4tWv5rAjmtAEiOcI3o72AprspRm4N1HbP6q4WqrqfiqW+8BpHOmxSbrChEWOcV19eSDuc0&#10;N7y9u8Pj6Yg//L3v4PVxxU8/+hl+/rNP8HB3L/Znqbi62uH29hl2+4JlFrvuBz/4Ia6vr/DjH32E&#10;x/sHPDw84Pc++D28eO8FXrz3HmqRwnJv3t6hrQ3H+YjlJABOU54ACnpbNRVKl1zzXgBb54SLAE19&#10;Be32Wndlj6vbW7x8+QJl2oF7w+svXuHDTz7E4fiA3//99/Enf/xHsolfKpbWsJsq5uOMx+OML179&#10;Ev/hP/yfePXFG3AjnI5HMDfV/6TRmj0CAVnA8dab2jchk0x8JomHf/i1EZ6/9rO/Tl/+KV1unf6a&#10;7WzPiH17/W5djMfHGc9uO9a1Y7cvkrZkFZm2Ni14zbIBPC+zyPa+goiwKxPKJMU2iYDdboflNIMV&#10;xO4s+r1WrcfBjN6BOhUs64zdtMdyWgBmXO/3WJYFjNC98hzj6sq+Y00JJWmh5mXW1IFW+6BgAtyG&#10;SldoMuYU0Z2M1wF78ceiIXMk4q7t3RwfP3GROfoO0tDl+7PvYAbjOAz/k9/xvqeuS45BjGgzCObz&#10;n2T3xT1mt48RhtvO8WW5lCLXvzTy8atcF5/9dYXh2KaN11wwj9q1Lx2cOj+ytu2X4U0SoVrO5yCN&#10;gIbfRv6LyAT7Lt/X380sX4mZtt7M9rMMPGQHzKYk3euPmPOb+xojzf8ff7L/rj62wURj+zCnM42C&#10;Yr7yzbwZGg1/PX0N/rU7+glM0EI0bkInoGBs6Ix0yH+ag+085khFdprHPscmUUR0vfsyI1wjZH3d&#10;y2fhXIycJoohFfZ8qvUvkZG5H+NDMaov5VLazKxHIG35IJ/LGC/eKBEBXy5IyXd1hsbfh2m/8Fzm&#10;7uAXcmcrM05g1BtZTeNLL9PrKQbc6M1huYd0uSSj/yHSejMbZyxsVGZ3Oy9cmzFvpDRML/va+cr8&#10;947OGrBNwQNZmlx+lDwNivQhnNKtrhuA+GE075BDvnGwlZVf8tzZlWT4k7xw4fWITWIHbTlHgX+F&#10;i4wsab5TapKxl/merzAeXLILtSU2UONdTSXtS0g248iZnPjRxdZTrHuBq8dPLj/IiE3PJwWJ6Tfn&#10;0QBszlsbH76kTgbzL4uc9OG4tC716wlp9CW2XnD2V1u4nOyYmA8e5n9Un5f054V+XLhH8buv8ni0&#10;YfLinBm/4vXlNHyac76kb2ll+SlAotTXoKVsrEi7rAnDs+79ks6k9WOW0ZfQ4/ICfueVsET9O8ld&#10;j76VfpwVOLW6PVTSPQWdpHijgHNaTyXpGn9XlxQTgJ2kyoVs4QUVGfAIX6Or+KW6waspSmwDTBxk&#10;2dTq3ADNTb6si0SIIeSwF/lUB7m3BkqBFGZICGntuUywoOPFKQEimxws8OrL5ijZUdpwKXLyWgIo&#10;It/3uyy+IQL9wgK8aNd9Sc++qetc7cRGkEn00bViXw9b2hu4H/VNtrbql/gr0ZKqCrVLUrCLp9Ip&#10;BafTCY+HgwJA0u86Vez2e+z2O+z3BQUT5uWIX/ziYyzLjLs391jXFTe3t7h9dour/R773U7aenjE&#10;w8MDemuY1wXcOnqp8ICuDZ2MGiMrqG7TTSoiCVq8urrSqHvG4+MJb968wePjI+7vHzDPMwDZTEGp&#10;qMye1qX1jp/85CPc3d3j8fER69p8vTEDESDBrlpdFgJpc/6dpP8HXu+yLL/KWvvnen0V+nx7fXsB&#10;x8NRaghMU9RDg3CQBb5Mk6QZ2+12fhqHiDDtJqxN0o8RCPf397i+vgYR4eHxETc312DYaR4NVNEo&#10;7tYallVSAllRZbtKLX4yq5aKdW2oU8W6LLCTpL11THXyk5yy2U2YAIvuUIM+qWZmdbRs59fyb6pQ&#10;KxqxaQYaAIm4poiE61slw+MfnD7ns1tCUrrBaIYGRY7CuGjbfPyinltJxdD8880zPBSY41GxMrsx&#10;bzHgl4o7WDSS0fEJAtgbhr9krPa8REK7omdY6lM3Zsx4zdioGw0UR5PPesH56Lv5gwwD6ofL51iP&#10;x20Bpa0QNcU3aDz7G+hr09xANr9mbQ8/LvU6fmdLVzK6k0Y7sEY20griHZDiywGAIvgIgSpU+PED&#10;b9ecZBo6NhybhUWGnfO73+eIgM65Oubm1kibxY8w21Fc+9aM71LMEgck12YD9QlcOjK4Mhoa2o6G&#10;sOavJRJSj6Go85T5Y6CZG/p6XNSdboXhho0d+03GQYgUEYBucil/MDURogUYo3/Jx5JlVHwtC8KO&#10;/5LNYxp8GLoSoVeJEp8k6jPrepO+do5o/GETTBcUEWlefgLaqu/KY37a0utW9dDAZcIAirO7vLpu&#10;1MgcJdzI9+EkAJ5PylvL8oK3T2r15xxVk2Nl5bcCGkATXxc2H6wmuEXdDG0ET5IdD9leZLKQNMWF&#10;OpksaUBA5DnDn6JsrHvLsXoOSgx/adqCWKPxvY0jR15a3vjcnvcTCbzVf5GXPIADXyNpk9kpqg4E&#10;2+82So41NhwlNR5LBLGoXdNd4UCSB1abs2L3G4v52kxDzOvN5Eas4zPiW0PRLszxtrYzH9p6pe3M&#10;hL7RNWlyhIlB1McTLNEBlVveSWVNTrQnEE0j/1CiucnHiw6ytTlkRZaepg3DbHqU9KQdMS5eJVLO&#10;1VlxwDg+f87fBvbEqbwCS4SQo+GQns4yrnMf+O38SP4ou0MeCfgd60p/2mt483NoBeMR86w/z7sb&#10;6zDLMiCA2K1MJai9WYK+BoxpExGlmMBwXTslvUCiRFLvbUPW5I0ZxJu+mlyLqOJEX0pyxNeDDKNQ&#10;SbIkVl20e16416O/B7mk9yodvC0iWL7hSL+SLGDXBznKEs5fMlwGEg/lOSNQbJp7/+yPPHcxZ9K+&#10;XC4PI9Degc0cLSs6pae2kg4ji0QPWpl9OtIoosG3Uas69LN5uIzWd1BVPVBIaw1wpFqokerNixmb&#10;XrSTmaxnaYttLFcpCm98k9MRWZ8yr6n94mPRAXjKFhXXEg0LgJI83IyJwFHChE3ORs2Vta0oXXR5&#10;rRWlVhSIfzeVqvk+xedDFdtVimaRA4CdO0rPx6WVJgpck6ZF6Xq6plZpd11XT8fRO9IaY019IWdQ&#10;qhUP1HVfiDzfKBdS00wA41oJ67qitQUPj/dYlhnLukrRTZW9BKizzV7wS/hT0rh5yj7b0fHClBrh&#10;bPYlyfox4DXkgMyXacM+sFrSg84PzgQqNywNjeWqFlBzsBe0v6bCcnFMSX8ynvgNi8XeaSeg4p5Q&#10;h5f04hOXNk3DB2lwlx5JsjR0e9R9sWd7livDeOQ9BvqKPNDPqGj0e5JxNL5H0tvUwW70+1O/iAjo&#10;Hes84+7uHsu64rQ0HA5HfPrJp3j1xRegUnHz/BbPn13j/fffQ60FzA1EjNNpxd0vPsbD/R3WdcXd&#10;/Vs8f/4+nj9/juvra8zzjFevXuH169dYZgF8qJCvDUttk+e4WeFVlk0kSVPAKNVOCIoc3O+v8Oz2&#10;FrUKHx9PM+7v7vHZZ59ibQ0/+ehn+NnPfoF/+S/+JfZXhDKJXJsU/3j15g3+/D/9BT777HMcHo9o&#10;jTVan/39rcdpAmaRa8E6sSbOr1F//HpXbuupNt/1rq+rH7+t19Pr8B9+/a7T7Nvr9PiAeXkf1/sb&#10;WCrn3uTEzm63k4LUzFLAkkU/l52kUDmeZpRCaGvDyitubm5wOp0wTTsQgHleNCLcTv+LPWi+lftK&#10;ZLJwEUB+FQyGmLCsK/Z7Ofky7XYAE+bT7G0CssG32+1xPB4x+W4pm0FNrgAdylUnlhWIEIOJXWGF&#10;wUkollPX/QVKKmQL5MDf7dYbbb8d/2+Rh+SGMHTdXVjQ2cAzgqYeZAcmAKxkqDgdzq8OSNoE74OA&#10;iJycK3Ostx5fNuZFIYx9PxsOwYGAGEvYKINta4aHGZ3YkDXRZHgBx4566oU6I1Djm/zZbHjkCKEw&#10;xMb2/YgcaTIRin4HABM/3CmwdxJ8wfmcaPoP+Vhdc7eVUhQzQY/HA9tejuC1vVSMW2fkrEy3tmP6&#10;0HfhNw5tcH6P8VlmxwRO2rjN6M5OTnj2yqMOdNq7G9CBMlm6ikjpkYfm6QKKgCK9p3GxZTK1cXDI&#10;Ax1wRIYzInJYHS9GKtCS3tsDqBrHS7aoIdFUBPIE1wXcyR0em+t8WaFeBqnxKgSUk6meXET7qukr&#10;FDgn1jQxJajom0AEjThiNO6Y0vq0CHbACk9JDsliRp2Rs8uRaBl+dyM+uxs5kswceZnmHC2q/ds4&#10;AeMGVshVZ0+vpkxg6umt51cGgV3WJ7EVbC7H++2tZVjz8pw56gBQtc8lvdulkvNV+tz+5ylW5FZL&#10;uVDICqjFrQSGFVMmUNCfNVXDEFWpKzGtMcuZbU6jOE/RBqdxjThCpk4IBRMn8W2AbwyKLR5NlaDe&#10;tNOhe0Gtocew9fZldmvcP8oVAArURp/FQYzNFzLgDLZu5NbYzM6y3drH2brE5rPIU1xC3cUyP6Ni&#10;vE9+FpM/DBeQTD14nNlTVSDJFfYWKH2uIE3W6xvdlyPMKf0uTdk7ir/ANjXtHsuTaysyapckfaY3&#10;O5Td4/0g8gCE4droeSqQ+iAUG3fvumLjI/4fmyqp4fzKpEMMn9zeY+j6UyfxOG5R7aKnFjjxNnRj&#10;1HW4yRLNse82QubuSLsEQKNIQx6y9WnISZ46qH+XommULBUTBYWaAszDNo3yIQ8yEMKHvlYZrGkn&#10;ioLnXYH1kuQXp3RBiaCprwmE9qhPuyfpDKJIjeL9lyctPV7JNk2y57xuwJlw8YolCcCTF9Yy3kuI&#10;orcewav9GpSJ0tXTBCmYSEq/LQDMzJpTUmV0Zwciz6/4rBTTCZzoY3oldJTfnza2Mu2tD0Fz7XjR&#10;TYDSZXOqdFRomg8VDG5aqc3OrYmeJlkHhYsbTrZB3zlyiJ/10W0CtXE8xcZ4T1cfpCtf5dRIg9JN&#10;UjdknoQ2dNY57qy2B0tE1yQgdS1VQDZAgXvd2CnybysihAVCf8lpOdbc4E1BNNJobsm13Nqqf5OC&#10;0AGStyZAtxyvZlAlWDoGsKamg6YIqXCguxShz+FwxOFwwmmeNd1L8aMKkXfaNlnIgUVOnwcFY0GP&#10;G9uhxzjNe2gbW9db/WrNxdrxTScWebVqH6fdXm1bZ7aknqWfkhqFNuxk40xyL81VzoEePsA4pmjq&#10;guQYza5hTeWv7BPjZVZ7LwdrhP+xodGGnS2aP39fKIIXGD4TCsrqJ6rDzVdn6KaCpwobR+dAL0s6&#10;I+4dr169wlFBcGbg448/wXw64cXLF/jOB+/j2bNbTHXyUw9EBTc3V3hWbnF7e4PTfMSLF+/h9vYZ&#10;bm9ucJpn/PKXn+F0OGJdVwA0FH0tWmS+W3oUhqeNkULKrGn3QtdQKaBasN9f4cWL57i5vdU1TPji&#10;1Su8ef0ap8MRjTs+f/UKP/7JT/Gnf/pvASrYMWPa7XFaZnz6xSv8X//+3+NvfvQ3WE4Lemesq6Yn&#10;0FMUa2s+07JB1MVYEYMeBoLbqdngqWwJfh3XV2nL3rt999fZj3/s6xJdL+nQr+P6XaLbt9fli/H2&#10;zQNur28xVUntajUA5tMsIHSTegzQugxTkahuLsDaFsc4TqcTdns5/VKr2BZNCxOb3do0JZvYvHKy&#10;i9eOnjY7LV3X2hbsr/ZY1wXTJKC86aO1rZjqBCqEZVlAtGK330lqFAAOKIFzLmV49CODXevQoFLi&#10;suM2Pe1KsuUlSw7PGJakP1j1TUY5/Gt2+/187UZ7I5htT4biJohTMyjWwejdenAXQHDrqAEtZmDi&#10;3HHNEXd5J/n8uiCQDIS5VMBTtXoYUBcJo87aZbHkNpb13eY5g8f+4GWBeR5VMAxg6JlHJbJGcWgh&#10;GkR6wycu9qgjNzr1N81qrp0xkJlwlp+KDQwcKcUKwFrEDKNDosenC+MhWJStmWjDpo7xrVlcGzr5&#10;Pf5sOI32N0PznXbNGZz8NQFLjVaaL5gAA72ZGiR/9uhElo3DyhmQ4ZE7GLGJQ8wa3ZoZYbz3UmqY&#10;AOLs/nOHORdFk3fZ/4qPT/oqc2PHQJ1eCgAN72VzxgAD6M0JjLTk2QHRkx2s+bGHbkpRJAPgz/Ao&#10;5fvWJUdWZ8I+NhrVeZeI76eSq7jTpvaXsU4ilAL7QTfe0j/dm5A6MIoWubJxbWAWdfYcHCLJness&#10;oe/K/ZEge/t8dOSkP3AQ2dukAA6IQsY8dWV+ZdaNChuCgZxb0PUdF6usKRTgmXGGyVcDjSzyzPK0&#10;bjeottHhck/w1taAJv1vSDPU2ffX4LoDw9ORk9gioOV3l/k55/gFsZ8jN7OeY9PapL+zrXWO0F7b&#10;AERzp/BpamcONBmReTCijb1HacA2trS9CmPAwIRVLicA0wFV6gBiY8QBgNwj3rwPoU63qYxEno4A&#10;5KWZ1V7odMQ7DSyw2esu16M/eTuqG+AEaKRx8b5t2/b36i5Llmf2eSkFfR3rYDylk30lWGG3J/T8&#10;sNlGcpqOKUfn55tDH2SLK+tIeyZrk7pdzzbGDIZScNhWjpE+41HbgICU6WafUfLtZ/2AI8UC8ik3&#10;27LC2A9G2jgijLH+MUZK95uMcDlRitRIMHv7As1ju8w2VLYgVrxtGyFu9WCKymAHgBM4nnPtg89T&#10;XEyq3xjJ/kBaG+l2t4U2/RNZnk84beYOEolo/T6znXukxQDben3XdU6gQVabHUQGmI73B+YVnw+F&#10;UDfOh4H9ouMVmKciBR31xGapSkdL+68F7LunCGEHN61+QulRUHPErFWWpjmIkz6jhg/bPr4bNnLO&#10;aJ74V8dJBI8ctloSxdMqRHRp180J5g4qFUAAiO4DWn5tMrmjnzEDCnBn3dbWFa03KUy5ao7hKvn7&#10;53nGNFW0pvKZCKwnAolELxDD7TcJFFfwkwnMBafjgru7BxwejzgeTpr7eQJYcksbz/nmaqYSS75R&#10;lqoGQTOKzfvB7yOAW9oYZZOTBgTmOR4VmJ9uQcg3KUZWQcRe02FeZtRSoy/DUhI7daqTzjlB6n6o&#10;jjLfh0fbZtCnGz552lfLY3n6qwtmS25e13uS2/qB00+/KUTjQy6jOPhfTSfS1DxZb1569fCZdULp&#10;3AGvbWMbDLvdDoUZj4+PmOcFrQMPd/f4+198jN1uh5tne7x8+RLXVze4f7wDNeCDDz7AB7/3B3jz&#10;5gu8//57WNcVf//xx3j79hE319c4nk747LPP3KYwPffixXM8Hg44HI7Cg22R0xcqqC01S60EJkbr&#10;FCcrIfUXrq6ucXNzg/31NUDA6bjg/v4er159jsfHB6zzgmm/R2sNP/rbH+PN69fY7faoZcLKM764&#10;e8QPfvjX+E9/8Z+xzjMeHh7dF+jcMS8rapnQmwQUWY0KWQgm1JrqF74wF9lGeerzr8KAv8qVbb7t&#10;+34brm9izNvrt2m8v63Xb2IefpuvvE4Id2/e4P33n+Pli5domn5kmiZcX12j9y4nslhOVZlNAQLq&#10;JED0fDoJiM4cJ1yIME0TlmXROk8VZSebfsfTwWt4MK94fDwAkHoiL16+wFTFVrENx2myIpwV01T0&#10;hD+h9eab6mtr4GXBlK3iHLFqw+4aWqAqRJyX2gCqII0vNUOV0dVYsgZoKG5hUb0eIUXJPDOjwJQb&#10;A504Oa4q0O1oenLg2KJj0xFAa8YjQJD9vTBOTY+wpXzhfhZZNQhrA2QSS4DNpdk6dfH8EGXmOTms&#10;hQ10zyyGDRF61MhzJ0ZVvYPWDAUA7X3p9ULyJsXWzNix6Fs3MNgNOGnRCgCFNcK9gWgHKozat1Ht&#10;eZzmmKfoTYIY4h0AijqqkqaCOoELBz18rpJhn3lyg5p7BDLM+RW4gRmoRmd1XhsAcDoRgC7KGRY1&#10;o32mDkLViNJEUI1Wpl4Aah6gTkps4kv5nknXx2DxImKt8th0vgYwzuATdSI6EAXyjFwEoIKqFvY0&#10;UILKAL5YdNSySpGCjo4wxoXia4+TFgQtrmYcx6z0kj5yMhIBS6+BEV93h1qdBDeb0uirGehIDprG&#10;DWoE2FSKFMIljSjUNSwAg6WEUSerFHDrADdMtcBitOyNRXmbwcITpeo+ijonIKDP7iDY8eJIobHC&#10;ojAlPVR3x47T4L1IpkZ8Zcyps4xH1npavOQm/cAdEbk5bm6RzYtG3XYuKuxFJlRS2bZx/He7KfHl&#10;+YZfdpYZskY9asccMzInWzukeTeoCJBkYCjZDaS8y0Uoz7KjIbKowlIXyUZI07GY8MtyXGRFOIra&#10;D5NfCnDlWhb5hAwpHa3JDPqynhxxCVRCrlctpGdgQTf5mOReRwLUPOwx+t917hldonpMs1rVKF/P&#10;CohpflX5iF0ul2JAph4fM6BHNzhsbgwAL/bPIv0E2ZQ+cYraZ0v8ZXznQxxkVR8Yhh1gtOJU0BEg&#10;zwEMlDMdKO2azPEpVr7zNDjO+7EpygyNsJT2y5j1CquBpNqX4j2M1ZPjkdG7F+QbwE9zqjnLLho2&#10;QNjm2trWNCJU0gkAsJyYgQAQ5AEGMl7fi8hrkcgBwELFUyaw3msgJqlesGKgBnvZMBzk8/XLPqHZ&#10;kqkmcxL7xjNhrnSlUUGOekWsG1PlsM02obXxGZNGKav8cbuJgcarg28G4grv6ukgTR1W7R4FW21T&#10;MyL2Vf8xp/si0rATgeoEImjBvuZyl6xB2B6R6gWKtCFeIJTtyL7oMAYr8AVUCddHI0JBlWKeXe1a&#10;AATNq6pc6cBm2uU1PWU9IyuMSDEnVReOrZ8MWst4y/BZRJKPOiFfubBeYhH/Yeuu+s6ezE+8Vz9z&#10;WWRgsT6Y7BozqeV59mdttXVE8Tfrd2ziFqQXwvwK1fSqc2Lc281MWyTTtIt2LLWa6Ri/tWh0qcxI&#10;11No5HTiZPuwFqVl/95loIlFJgU2UyR9FbCWfJFr25vUMADQXIxLHydNlcQqq7il9a3ykJ1uSfZx&#10;6LgCo5E+psUsSXVQJXhKFCoENOlTAUT/NqCWhk5StLWUlL4po/uFBMxmTenAzQNGWxO5L/mIZY2s&#10;rYNKQakTOgN12gOqa8nI42slIskEsJTUEMvS0RbgtMx4PDzgNJ+8aDQAVAt+8IKXpHwndvVUJzil&#10;iIAuka611JDLtjgG4DaGLXyd/WxW36yHbOLQQdI/jbhbV5ClATQblldMUwU3Wy1qo6D5upqq8HbP&#10;troWpTTbVRhO/B6i7psg25Mp4+kIb27wcYU8o2xpqs+L8532l9VuTsJFV67QqtuCMiAl8SZB7Uno&#10;E9rfolRuHWvXaEBmT83hmlrpTEXObnItvlbNhpSxjZtwVGqk0CqEBuDN27d48/YOf/j++1hPR6zr&#10;guubK3zn/e+g1oLXr7/Aq9ev8D/9D/8j/uzP/hQffPCHWBcGU8cvP/0Ev/j0l3j2/AbgFZ9/9hqn&#10;w6xA++R89PruHm2epWAqEcAC6siEanocT0ciAFRvDaXswMTY7Sfc3lzj2bNbEIDH+0c8Hh9xeDxi&#10;WWbxmac9ClWcjid8/uoL/PWP/zs++P0/ALcFj0vBzz/5DH/+H/8cX3z2GV6/eYPOdlpChI2nNOIu&#10;ucwB8cc0wnMIHlAd7fQdfPtsYGZeGgzPb+By7ba5XFpufv9NXF/Hu7Zt/CZp+rty/XOnE4+/M/Dm&#10;zQN2UxXwm0U3H08nXF9fY11XTPsdlnnG9c01uHfMpxlcGnal4ub6WtM2d6zrit1uh900gbnj+mrv&#10;csTzeFc5AcYkG7v7/V7011QxzzOO/YibmxtJf0KEZVkx1YreG+pUFA8kteMaSi0ebT5xj6MpocOz&#10;O0YIr8+sPnOOxjyZ5mhYW09GPydAw2VfEoImZp7IljL21nc8ocad5dy1CCHyvOUWGdNUyYNTHzkN&#10;86zHcU9EhiSl7z3k9P/UUx4/542x7d9xGAgM2wTYRGYi6QqdC3fezHAmscEL5ehcOICqnfD35L9t&#10;ZBYFYl8RFfM0YeDVSKNwGsI5MJCMfc5tx16C18QwYmbUak7S0zMubXQxqDsJjmbAoOdbjsvo7Hw0&#10;GGcXlBkJMM6b91O+lQsCYcu5xDVyCzaGGAcPE0bx/UbvEwAogEc20Vtn1ekIN0zFaaWho0Znf97W&#10;7zD+6Av76xRGYTF9Wa1p47IA/3DxslMX45uCQ40usva3GyoFipIAuklBYFQDqdO6zkcn/dK16WlS&#10;1MmWAkykOeEpHAIKmWXG5hBFqvzYHYyKNoPO8KI52xFGuoYN6W282aHXxrKTmtd09NcMSI7foWs7&#10;VUCYEvADjHIg2kj9tfQitOHXYpuLBUSGNlYAPb1NnivDeOVUg80DmDQXrIGXlEAaAOjonUJ2kGwQ&#10;eBQps+aGJu+7AzqeU1/n0PhP+VQMdaWDrydSX9YABpuXxDsQkMFSXoEs/2mM2ZzNoKsOVyk+Rmix&#10;gzFg0h3vknRl5mmVEYp7gSzi2DYuVd50ieTvfbMJZyIKECdkIwec5UCyGWw0hqZyGNpieAoXJhSv&#10;DDBeBvBsr+D1mLNtVxUmift7d0Cg6+NnWxwAACAASURBVHgzD1eTIfq3HzawNeJLPAnYtAmaBHp0&#10;Pv/8kstXiAIx8gdgR1CGNY2IkjRZGmtZ/j9sRXG0bXmqAYSTa3aDrlWjafVHjftGCWIpWyoVBaLa&#10;ILN4ay9ANhzB1ppBssHnrvE4nrIR5XZ0ADBNYhsMOQrb5LukWNBWTAeS0KNojlQ5Gq6Lj+AbDiYf&#10;TI7a++2dyuAudcj0hUVpJv0pvGe8zhDb0g5Rhh4e1z9JBGsxS1Q3BZn1hFEZ+mW0943cNP+p0eEP&#10;VUthI0DXrm68mbzIqTT86WSHyb8ERNhl9p7233jO67lYLxIoFX2Lz3PUdearkYuiP869Bo6xzghr&#10;OhSf27J5rw8u0sCU4veVWtJ4rC8jkV0rFLPvJNJoSzd7D+VnGMh1hQIU3Iwvpdwg/WkF37VZfx4K&#10;LjMzGgFAGcxbZj4/TWHPap/MTGh5HgqBUVC6HCvGRv+5/aEL3NJNFCqadsReJP+abhz3xgCant6z&#10;gIHgPzmFNabri3N+kIj4ImBea4s40erQyvHIjq7pUEb6mkSBp/hoGmHe0UFN/b0i71rbgsPhKGnv&#10;moDsllJoPB1k467Ci17oSxx7l9GI0xNgHmTBkxcHj3S2DUg4vcCsKWAEyJRwDYYh/qzgo61bGYPZ&#10;OS35BNFsZvftZpV8JhJUTjJ29wUyT+X7Q2aEALx0ssNusdN9Wc8xY0wJlglE7EXSis5P32yGya0p&#10;cCYpM+EOk6+2PWJra0MQTj4AeFiPGZtwHZNat3k8Ho84HA7Y7XbgQnjx4gVOy4Kr/TU++eQzHI8H&#10;TFPFs+e3qFXSotx+8AIdwNs3r/WYPuE0zzg8HrAsiwA9qifX1lyfiHmtP5OtmlMEsm4o7q5kveym&#10;HZ7d3uL6+hqlFByPJ9zd3eGL16/ReQGa6INad5quqGOdVzzc3+FwPKGWgk9++Sn+4s//X/zVDz7E&#10;/d0DjscZrTGoSg7g3hqWRdMReL5wwDfxEKctLgPexl984fffxPVUn7af/Sb79E1dJj+B3zydv73+&#10;aV/GL4yHu3u8994tapWUI2ACpgmn00mygzTLGd5xOh1xtb8CCJiPR5TdHnXaYV1lU5YA7Pd7tFXk&#10;T60VU9mhtTX5/wDAOBxEni5Lc3k9TVL3qa2SF9zSR+32k/sJqxba3O33WJdFvt/tMGXQyoSu5RLl&#10;LKzclpLcvZI2QY6vBagcwMKTJMzGmxlrSeFISgbrjd6WFLG5K1bUJTtloQxVMW+Ot1qVUhB7FIXs&#10;ho8K3/PKJueOXVleEJa/sgwRYmWl6u8nQhywNkcvG7zkhMhuydkbuIMNtDWQKIHC0rpZ7uOzHotD&#10;lF5f1H4wo8veIz+L3mv21zYiwGwoOQwgEbtilIsC52FD42my+ZfuNFy6MVtEFkWYBf9T7ROAskl3&#10;4EyX3p/NLLjxMb5+5Kk0gNR5hDObnWM1au2rrKfcucUY+SRLMPdpHCuROWzpO2WvkYQbgrL9Tzth&#10;Gzj6ru3piTiCbYTRCNnxsInwluXy9q4qUDKsDX8CxrGW1oOBiHy19ekGooIfdkyXGNSlDS8opvTr&#10;mdbZYchr0wJl01wQNBowkcWiTuRJc/xkbLD5UprKevEFIz4fMv3SFDiAkedjNGUIBZ0s6jE2Ja1o&#10;0KXLNzgcvIsNCqFjSdGqSjdWZ9oiUPNzEOdRAOOQNJ0MfJLNDrLBMGu65RwVHFF0SHOcLH/ps/GB&#10;zg2xSk7nH6Vzh5zyIF1XNALnQcFEFQXdBm5mc3wM9Nd5feLi/5+9d3+2JDnOw76s6nPuvTOzg8Vb&#10;gBQmTD1IkApRVihIUVZYtsP/tyJI0VTItiiRBAVTtMKS8SAJ7M7sPO7jnK5K/5D5ZWb3ubO7IAEI&#10;ILYD2Jk5p093VVZWPr58FN8XsgDRRy1kMt/o+7cImhxXGRr1Vgt5WULWnnlzcQXwwmwx6kfqkuSB&#10;j5eR6WzuTWeCS/vPAWQLIO7TmTSPNreSvW2jKssB/KEJWDDop2ArXa9UCN5Intl0hfLNrZsVxfbv&#10;ZTNFZYcmbzsJyuT9WS0zjRksm/FK/20zvrFYtO5XOGyb7aAs8zltMd0QPmSnKtQrQuoe2U8rQk4u&#10;f6quTY1ZtIjr+73Mi9xWijKI85A7vlLsF9cBQGavS4A0ZuupD0QEAXp0BzQrRjuRrUmmK5TG9W9t&#10;C4ZzjxPUEzhQ4FkhPhe2qch9MBBldz63sAVoc0r9xoB0gvjC9wPZGqosRw20xhuC+JqKevM9dUQ+&#10;Q2LIzfRo9MunvOeyeFY0pBxMniC4BXK246l7kqO9+H0dn/N7JJv4mseW4cGSSt24rboAEJUiFuyx&#10;e6bz/Jjb3z0KgjsdCYJDmiUVSNIvqwwa5ONarSQB7I9SSbHJlo73XhhR/jtEUgrgFUUBtlom/5Tk&#10;6UFg05lMkKDcpLEWNGdjKLbcVdR2TKbfUj6grGkDoOyLLx2hw9R1rzBo6cGUZgdS2t9b6Ng5hsk3&#10;yhXXPROKOSyAuY4ZlXIKsxeXCKgoVNlLGPGMrCJxfcm95YA0AwVTJ3er2Sncf5HJC/AAywY7uXTO&#10;1cBisHLL9mcTwVAeOGpzH9xQsWa6068CmiUb3qaEV0AfYQzKBJ0hSTea87AcoIAf6jmwLC1AY4X6&#10;8T91L9qY7edsL5gVFwJa1ojxQhJYFp7DQGkudpDYGANjqB/wmO+kuAwik+mUfLcxonnjVvNqoWsF&#10;0pMTQo7xs0i0KHxSX0KwnPNgL/l4R30fRW0510DndDmkufc5V/8LW041EaznswVresP5fMb93R0e&#10;Hk549vQp/tbXvoKXH73Cd7/7fXz00Su03vHkybUdpPmDD/DFL38Vy3rGclhwe3cbc3rz5hb39w+e&#10;yW12NKuZpk6UDoyo1CLd49Do4g8dj0d87vlzPHv6FNfXV7i9vcMPP/gAd3f33q+8Q8RaEs25QqBY&#10;loYvfO59/Mrf/wdQBW7PK/7kP34b//p3fw93d/c4n8+hm0VLf/Le48DOXMqkO3uzUw8K9tbQu/7+&#10;07ges15/Ea5fxDl/dv3Vr+SXsZ4x1gm5Jh4wcV7XAMGXQ4fADq+8urqyXt+943A82tkC5xP60rEs&#10;lmByPp3Rux2wTcuiScN5rFCFge0i3voMOByOGGPNcz1aw9Ksgoryv3WrahvriidPbiBAZKDTblpq&#10;5m+DH9bymC9efCzpD9DZAF1Qr0+znfjoVGF0NItO1Qv/q4yFJoMrs7AtFQlKFEuZhp8L3znt1HeW&#10;ze0j2DXL7HLsNHgvf7MdY53bI8+hRwyFakswFOnkoAQELhyViwc6OF1eP+M+2ShMUn+fpb4ZvhsB&#10;MRYABoSb2Wk/3c9t76AkoGb2pgbYrQq0vliiBw3NcD44qL2C5Ni8nYAY+qUsub2gCTxYg6BtnB/o&#10;79mD6OKZ7so9oXWWzrVmZSSDBgdvDZP8nkNQSMtWLGG8NTpabrQSzBFE65XdhgnHAJAwDqc7wxdA&#10;T3Va38XYnN5jHzPDEUCUiF/s4kpDKZ/bPJp55CbcLgI7ZWyqnrU9vazYfqcuHyzrc+sMPjYKljUK&#10;3DkrYJK840d0ZnhPXXdxns+tn0YcgX7hGhS+Mt6W5LUCws45fXq53nSQKkhQ93TOuwCIsd4CQYN4&#10;iX84GiLo0kvv6TK28vv4W9mznKU5ihNzmlLTNiCz5TidJ1uTOGJC4fnpMsNxhoM2dfXoNpK/nAHC&#10;6RQpgBJ/6X9nX1A/P6McEFqIJ5dUzKBJApe8uZX3CVBAOzzOt7uLQDu3eA0zA5aF23tHc720B4T2&#10;QokBzRpgspUmOGZMZ8A9+x2nhFF/B0vZBYJ1DgPSxeaUuJvzZvFtbeR5wDGQ1UDMle3lvseUtjln&#10;1G8zHXDfzeIp6cJnUC/7niGQI6IO3iRFSXN+QH4lKW0pKLNyc+5bBVX5enm9a92rMNkaTEK+U/7b&#10;MpgDX9ekAa9g1zIWJcCMR3glQF6h+IS2DElERx2/vbksnQ4OLQ6ipHmxVwIOSJGQFYjzwQYgy7UU&#10;ltDzeUmf7m09GPyjw1x3SHB4S1A54hwMjjTZ7DOTIhr7AKSVD47BvhoeC/2LUlmgGYBVYTstBwo1&#10;f7cJSnDtqdaEGe0Jxm/39DsUbb3jwi752LsvPqEcdw214bGqLwDjibldgFjX2GeUB67bRbbPRNh4&#10;1IklEFEqbMhLBPDLaEGuDTkR1Q/Y8EjS5N17Mp7tAj5BTySPXLA67eFii37C9VgGrCUT2f+tfY5/&#10;7jZC8iQMtJ8t21oNoxdZKjOpHRCXUV+OOADe74XmDsrRSMiHCUHDsH97dVyDAeZzUsbMkFWcY2OL&#10;mVbP1LCejSoe2JozwPoxFOcxMGEH9s2xSWXH1MI9wXMCoGE9P6C1xZzhWaodp7fr8KzSPOiRB8Qi&#10;QMpMxjJes1Yr5u+d1zPO5zPOpzPGsIMLD4fFk7/IA+ZT6BwZXBCBDsVpni76y9Mfyvx23f25vVpv&#10;G0AXvoa8e85pJeAKz5TrEIzoyQ5kGz5VSz6a01tKOesPb8+0CeCS1KR3ZJSzKsQr1ppgrNYipncG&#10;OGTv0uT845kIvr28SUMZWbJLeZjWPzT2Yvc1Y0Z+7734lFktRMkBVAnicy37Yr9TN4LVZbqGstk+&#10;Qzn+8lXvZvmMOXF7f4dXb97a90vD06dPsa4r3rx9C5GO9XTGm7nixcuPcHt7jx/+4AOofgBg4nvf&#10;+77ti2H98pfDAiyLHQarA4fW0LGYfT1H6EVEoCsGGvTg1URwc23tUCDAX/7lD3F7e4tXr1+h9wXr&#10;+YzejxCZWMfEOk54cnOF58+f4X/7X/8nPH/vOaQv+M53vovf+Z3fxZs3b/DmzRssbUFfFOJyej2d&#10;Ib2hLwecTw9IPckkuaR+TbBMiaXv2i4fcz1ibP617vuRB/BzfH1amvwsXZd29s/fHP4mXO5wO/0/&#10;/PAlro7X0EXRmlqPbjU9qm7fUAbMMXGeAzdX1zifTlARrA8n9N5xPBxxPhsQDgXW8wppzQ/QXDyo&#10;2TDWgadPnuGjVx/h2bOnuL1dXV9OrOsZZ/VWd4I4s7KJQFuzAznDDxH4cSx5WOZGULG/WLrA2b4U&#10;EzoX6zroOmPSFRH2wczy34ARXDonbFkNT44B2892vcSrUU+Hd+u0NzdcqiOq+b5wjNNY4inliTpa&#10;tggN8EqfwFXjMx9tUf4iKAkWs9yfziGVGOg8QtlO0PskOg286fIMhe/00ApW7cZYnEgoM7SqVidd&#10;d7SHABgBFLptFyCtHULTjbnBUkK+1w604Vim0oBl5g8dddtAka2LUpJcnClow+o0bY0ZhB2t7co4&#10;nT/Z344OOQDPQNpaLnW9oAkm25zTOKUDZrgaew1PJ507St6r2mjF9+R8tQyU0xIcDMAPR9oy3nKJ&#10;FDolDEH3liDo9lnjevJPRLYVMxkyk9x3hJD7fXXUWh9YX74Z2dBBJnpWzpmNh4y6g2ZOjzE59xoK&#10;i80Ako0ODWa8swFTBerVx297o0EwMHV4r3VmqKo5Yjp87WgMD8w5IFPR+gGR7ygTAnMkOrNHy6nx&#10;RvNhGZSa7YMYNDFAt/RsFIF0wRK+tQY/R1DOnTt7fENrCqboEFrJA8vs887ybUoHlszHYiSYwGwl&#10;GsACREYb/QnLYrI1SiDX1mDqzPRY8nbZJ4C3mnAah/NJ5wgNOhaIKFpPpwgoAEMTNOlxwBh5wlbP&#10;wBYRk7e2Tzrgji6pErzqsnjqwNIWiPRYj3qZnKNQF5ehzmfTS0mDFtg4TryyIKjoM1UIBgwoQOwv&#10;6kPxXt3c673zvSWbXtV6d9Z6dlF0D/RMl6u1tbWq05MbNfjFAHQeJgJR791f/DWxdSZwT37z48tM&#10;Js/s78x2DZZRryG7yN/Nh+BL6wN0cLCZk9pUwV6qTkF/dmYYqirOc3W6uUhD6u8Gvt93y0wep/HQ&#10;ePaCIkAVAiASup52AjMsCV4KGGwhwUzeGvie/cx9Z9aepEAARuZPe79i5dhMF6SGyz7jq3p2O4Gj&#10;0Hkmixodbl+fwOlQMvMAt8McbIL14ZT6m9gzwWJcLMDXnZm/PNSPPbYZa0i6uMyOseQ+3uhyJxF7&#10;/kZvdTigovC2RtiMjRNSz9KzfuG2n5qDWdmbt0ElWxExu3uKkb61HgU6CH0TS+eHkaZ8jbZKDMI0&#10;zoly1fbWpuQfAnWAiaZE8zNI4Lw2/SC81prPhbRI2QPKPtKagyz0ab6W4ntCGm0TCRklYVzmd8E/&#10;ziMCPkfyT46Fey4qohRTK7iK5Mka9PA5ENQWZl1wnxZ9E1njLg8JTgLW8gLScFgsO5eZqJzbnIi+&#10;2jN0j9ON2estZUjQcgLoeZAjYOBgzXyfnkAhhoyG3uA6Jfit0Xa8qZ3zIcwut4bYcKsQY0rIE5+0&#10;85SV5BJEDci/VkKo249N3BZD0tZl0KAeID2ZvTpn7t3NHk59TwkS7qpa2ogrOAANrSGDSjODdLTf&#10;SJHWerQqynMynAW8DENaQ9dmLRXGiCDXeYzkJQ/SWtsro8zhYL+x3sJndLF+25iuP50Wq9rhV2Ou&#10;xhNC32lr6wToSdr3DlG2bDnj4f6E8+nB2uU5b44yRmq/dV19viYn13WEf8VKr9YaxhxFu6T+pMMs&#10;Wtsr+TLFfa6rSEy1PcZMOPNhBs7DxhK2pHSoWkm4hk50+cUH+ZqzdzP5oC89ghjRfopvLA6uAsYT&#10;PvC+NKznNXiwTMbHnzPcBP+csafLa7isG3F+BO1OuA3SsI4VLQ5Epa0gPp8ZB6rX14uIZzcjbErj&#10;QZ8rKAMVPKBVvKKR+6YtiwckjP/GHKlbZDs/JhbonIB2jPPA6e4OZyieHa/wpa98CW/fvLUWPOeT&#10;9bldG+5u73E6PeBP//RPcfvwgCfXR/Sl4/nnPocffvACp4dzBDhOpxNaF4x1oHVB+LvBBxKHvDcH&#10;jGzezruHjqvjEc8//xytLXjz5i0++ugVHu4fsJ6HV0rC2gZ5Jv3SrJfub/7Tf4Jv/PJ/D2kDH374&#10;If7Vv/od/Jf/+h3cP9xDAby5vwMgXrGR2frr+ZQ9593+G7TL1f0hhSdtDK+wSNn7o12f9n4tf8rH&#10;3Cflnh91LD8v18fN/2f92q/J39Q1+lm/tgHf+9t767m9dByWI0S6ZVyLgdHi57t1EejSsYgAbkse&#10;lgVnVTzcP6C3bq3R/KDL83kFYDbROk9Y54CoWJAcA0+e3GCMgevrG5xOD+bvtiVa4XX3Edd1RTsc&#10;QldcHY84nVecT9Z+asxZgPCYpDt9RZlJuUOsjh2RFyrseZBOR8OeRcO6xkbIxF+1gKrIveppR9vv&#10;6ph2byhOYBbseUktEszYG/uCbgeziaK1sSnHdS27n8nF2zNK/di3mQmsrhRI47AjXPkZmMv5+x+b&#10;ZunqzoaPXS4FGwFhEYIYGenWyEguhgrMuKZBYHTeECHnVvtQggBjMQTDYZ6FbhInxNMrmMrItg9C&#10;aWAr4tAW/yoghLrIdTxhEu9ostevG1Kxb/AET+kJSKPYhFLeqRyn0iHdtn+oru5jl4LgvC+mYnPq&#10;d6zxxZI6gBFTTyeXIBAnSId6y6i6eZYtf8nOdg9Iwb5uikeJ5mvBuVQAmWvdFWZ4huOu7nBmVqOS&#10;FlDvZZcTJ3ihkmAtwVsLVvj+QQvAZs4crwI4n1brU+fGos5hz/fl6k2wTmCFoi+A8MAZh1Z0mAHd&#10;BJCevBR7nG/zPVsB2HdRfQtIJMlqpm+8iMADtiZZ/Xdm1LnM3QHQkZWsOdbyBnBPk4fq3LbggP/p&#10;Rv/kYWGKONDXlJ2ve9PNxMN89wfHGxxNzGGVPet/JShs2U0WYKhVPMqzHqZCxA9/CllQQa0ixnfy&#10;fJN9HzJc4/MsozVibkD+2CcJwOzvu7zq5r6kVejcfGAZrmz+DKCtfLr9t5THe1hWk3fenVWZQbOY&#10;LBBP06mReWz6ImmgAYxWi8F5xB9n7YT4WalC81/tRyXlx/nWKpttrZWyFIp9VufFUxm4iNmSppyT&#10;v8VtDms7q6Dtw3YGuvlPkXfl7BWo2kHG1O2UZ3Vz81aps0zVYGNz2eAerG29Fny45zj1CQVJKk+q&#10;B6OK/KYEBsxuyN1DnajluQB7/jJ7dMy0BBIQKnyYai/lXvQPNf40IzZnv8/wlv06ur4jz9W+2AIY&#10;+Khl3dpeR3OcnH3aMvleXHxO+qNtbRM1xLHcp2U+ki1CMP2UBYlqPoonMy807rVKn6KT9xvEv8rA&#10;1gSkoS1tI+t4tdKiI+UYhygXz2ciCt8xdaD74ZJRrUgycoh+WHqVo2zTYt/XIFYGnlUL7wBgYGTb&#10;zgyo/ZFz+WwNNWyzMgfqyTpPkk9rxjhVkFUFtLA9MpiewDZCN5jYt2qA2eblfgMsAF/2Rys0on1j&#10;lyfp7Hb0xzRzubjCBKS+rPpfxHO6WuxhNCb6lOoc56esbrA9VIMu7DZU+zcDlEaZn8u9YnTZSJag&#10;d2S2g/aM6xP1Puqi0WaLlYncI9Mtyt4EGD5ngdssA+uYOJ8ecDo94NXr15Z1va7efqLjfD57kL7w&#10;lk3Ee45rVHqw3UZW2W21S+yXMsd6Q2ZzMymK8srmynN4RJvtfZHoV2/9VkexUx6T/Ek/5+TkJUW2&#10;SIzx+W/EEp3mbNC5Gq/3BFhzrimHq5yPV+z4XpyfqmxhMGCrkyhzW7Qx3DwHj4izkLvlC9ogiuTC&#10;3bsyKaVQwANIWf1OZZXvUlHjKbgaboA0qyx48/o1AAsafOELnzcgfk4/XNOeff/2Dn/2n/4zbp5c&#10;W5/wqy/gc8/fw+nhjNPp5AkvRqepCh0zx4XmWeEI3IXVEQTrp1o2pKBhOXQ8/9z7OB4XvHl1hw8+&#10;+BD3d3c4nU8QEaxjoB8W2x/rCtWJm+sb/N1f/iX8k3/8G7h58hTab/CtP/53+ONv/TFevHiBdVhb&#10;AdrRtAm4/+MMKeZ7Be0RNpf9+12252PXu2zpH/X6tO/8cb3vs+uz6xfhmri7e8CTZzeYCpzu73A4&#10;HqA6MdaB6+sDdE603jHPZxwOdtA1YElQvXUclgUQRLtV1RKopfxz+59+f2stfMer4zEC2mwPpaoY&#10;XkkEVQu494b7+xPa0nA4GPx9PBywlMSkMID89VR19m8HHhk/nq4xzIjJi7gajfqMMms8Fz5IKqp8&#10;vSuB9C4R2a+hofz3xf7G5jUFxIiBxVvryx5fUi3fa471MWMjHgUq9upYVAehGg3ZroGZRq0MR91s&#10;2RhX5S8R89fiFNaekhKvyyTQ0OYJYyIMBTKdmfhTxbIV1cBDng23mRMtxGrsSaED3YUy92ZcvlGG&#10;ZuprOK+27ALemg6ogm05whimw1PmTg5DADMENHYgehmz9f0UZIZ45SXxdQjvbvPjS7BLN2y1Vbu+&#10;oacHImQN3g5ygnuAHwrscMHuTlKLdwh/5A6/QrxXKNz52YyKDw+DdQP0gPuxgtKc6whDHeTxplaV&#10;IOzVWgF5GsaZsQN/VxjcgJXHzhlj0ciaSSBSlXRmhYZZWOwZPaftgakj5I4qM94UmYCl6eAKAHRM&#10;NaGpY7HyHckxapuVakkfuJPk99JdClLSaXY61H8BzMRN3ggnkALeeZZ8nw5y7mC6+BsA1+dVA0BV&#10;dhiNdmBtceJU2WKHNPJMPS1ZM01zjd0pFukIhFuz16j4O40HJHiFP4+SXuqKwsv1sv6lCW6SJ6qM&#10;r9fUDGKqiPePzucn6I9cC4oLJNARdE8Ojn2xf609y2SZSPj66XjV+3U/v6qGinytN/if4tnge+Dq&#10;EtiLH2/4ghmvtVorAI/dL/eykkmwmo8G90cAEvyFAJRTyS+coZY5q69VebAk1R8nw37Nq36uezQe&#10;WOyFx3/L/REiF0lzY1LKM9dFwsPN/G7P/FNGGfyxBLmos6xPbXXG8/25B3KPK6yH8BZwSIJQwvBJ&#10;j4FkIU/ASp09f5XPClgbCXeeqb9ZR2V+va97bGwejutjGzbvCHhckJ+ycf+FS8ZdBYsNsQZ/8/6w&#10;buJ7b+WQSCWpsQkY1u2ZllGjxQFAMWV7zx4cicCFIkCBUOhcWB9L9thuXvnXCsBL/q4M4bR4J//7&#10;1Ux/sj1ak8WepwXg3ZCedZk+EZ5kB9nsvQzSMuCfWZxpe+4YGPlx7pGNoIs5GWlMbs4pYDKNqoDn&#10;9LAaqNMgjDkkXZvLR9KV+n+zZj4LxNh3UiYSbKoP1JxWhHURB1TaEzx5ZsJb6RSAV+RivaJab259&#10;q1jjPZk+6eLzy4+qnHjMZxEfp0hDVwb4UnYrkBWnKOsMl38eoIG47nGQfI604OBzrNnRUnSC4co+&#10;ht4B2CGYIh2yPkT28hgTQ22fHI4HzLFirAxMWDUp+ydbANYrb8QqGdWZTKThfDrj4eEcfbd5GFfv&#10;SxyEOb28GmUvqmq26dHp1UmK1sRLrpHn5LAiRJEyMmzPpE1m7O/WBmLBF8+MNt5tGGONsxPEl32s&#10;lqzBV5u+SX7Kqkb79/RkDxEtLfnKpW5bkRsk943Rody6HbQnv4vzbwH4t7ftJuvtAYuM0mnnAYgf&#10;UEqtRnG7saaLfRX2isscVc0Wai6GR7UNqKMuNluxRR5ZIYLrE1ZB0YBwk1QVb2/fYowzZLGM8GdP&#10;n+LVy1e4Oz8YXVXx5u1bfO/7f47r6ysclgWvXt3hL3/wAb7zne/g9vYufJ6cqlc6Th5OPxmr8r3Y&#10;rAJDJ44N6G3Bzc0VDssVbm6uAOl49eoNXn7wGnd3t1EJ0Q8HjHW1fdCsSuB4POL6+hr/4p//Nv7W&#10;V78KtI7v/+Vf4nd/7/fwl3/+FxBpeLi/Q1ZD1pZHM9e+mczeCLTwLdXXhBWe5IwfRfD9pK6fhTH8&#10;tK5fpLl+dv2kr1ev3+DzX/wcehdcXR3R+wKIBW3HuqL3bmcqLKZvpw4sS0ecHMYkpgYsbfHAnEZW&#10;98ETL0zXA2OOOLxbp4Hcp/MZ11fdDlnuQk/XqlZ6x9XVEXNOnNczjssBp4czDgc7OHip20HBfk4A&#10;I87VZjS7Qr2dg0O22miuh8PBO0PN4wAAIABJREFUK0Tc9jHpZlTQmooKjyhN3SvD4nTwFpFo32Lv&#10;K+Po3Urlpxm1rQKaCtiRK57pWROZH7neqeRpk6IoZv+WILn9vrajMIOHGQgMDuwPS7K588A7tV7T&#10;szgZfM/W1wiaJrDj49ynBADZkkMUrRvICAVq6wwbrykztrSIMQjXxx3lyQoB+4L9fGn0GKvYO+2u&#10;qNMCVK10Tlk+nYebbq/MJCTvBi1ENnxWVipJJOZ82eVGRrnzETcCtW2I9fyW8gs8+qv4rgHZ55Gg&#10;UOV7SWDJjVKRZlnX3hM9nX3vcRQlaNjM9Z1AOB3euQPyacTiDGuUYf2gp9baCgJ96ahX3re9hNhA&#10;md1DdNKM8KaKph1DB4auUO1b8nEbSGZmFmgCqs3bXljUUM91suJjb1FayUCHPxSjs8XBhMwF0um2&#10;+Dg3jnsGK+paxX9JANKJvsMjyFRwitj7eO82q63K0iQJ/+SjF/K3bp+bv1FfLwe1weBb3QUcbHlJ&#10;kVdNOmxnWrsZ620pcZfJfz8suQFzoABjCVBxLaPstFCD2aQ2MDOeRYvjJbnOBoy7HPG+08JnuyNr&#10;/COYnOim4sCWNRIid6CIlmBBjpESbUOkvMPnuv2Tn2cA45Ou2Ef8QYCdEl8wiyl0c/3N/mGSY2OW&#10;LaGN/b3xHr30A52c0RMaKHLWwQG4jCZnbDIZZTc8LcAB9aSQ5xJkrVcethkS54KmoTt9XNuFlEc+&#10;g8/aZl8LdDeE4T4qAQd1maCFSCYycgF7ZCVYW6i2yRDf7uk6H5Nr2H1qd+3bWNGxjIz6xxjNp65A&#10;ZEfHri+8yuCiXDym6OsLmZYta7jXxJ9DntmeZVAlJ99tN0brKAIV/v9tTEMv5kiwpsqZkKlAyG5m&#10;lIJnjARQYp9t6b0d5QVpi53B/oPNATcTZ1tCbfecBFhrPW+zRREf29oSYxZhG78ynj2Aw2CBTMD1&#10;do5dsd/zSUfdrF1NBnjsfmvN5Fn1uyFUCm6qUnxeqQu2+1dc1kHED51tds6lotjFbUNz8ggP52ze&#10;uqQJnLZykaH82Ap//LX9vbXQoZXGy/WVbPXGZXAnP3e1Y3uWoDLgAPX4WN/jE0f8CSg6eYFtoWyf&#10;LYAO5CFDDgT7HqYYzLZlGjwPZBuK7Xsu/5b6sVYQpR4TET+UcUGj3Ys1+hgvfYE2wRgnl1HNk4js&#10;T+uQSFk4MdRbmzXBeh5Y14Hb23t89OoNVNV6hfbFwNg50JrgfD5j6rRWMAGWGi14wPD0IFKcxyEN&#10;OlakbbXVX3uOyU93spxCWK3fd/M5Ecxmf+zz+RRZ7KqZGLPVmTaXCpQflv6x/JHAZst1jTWflg1f&#10;xosqmx/1ed59cQ8AsOqVThvS1kyaesuRR1R2kca72LDr2wzKNz8kPof5cePUi+8v5D5tCPV0wN7Q&#10;usvzDrx6/Rp3t3d4/9kzfPFLX8Z7z9/D8hd/gTHWzTPevHqDu9t7rOczPnz5ClC19W1eoeFzaN7e&#10;U1xn2CH1Iw5GnTpxunuA6sTNkxscj0fc3Nzg2dMb9LZAdeDN7Vu8fPES9/f3mHPFuhqvLItiXc9Y&#10;5Bg8fjwe8Y9/4x/hH/76r+Pm+go/ePkRfu/3fhff+d53cD6fcXd7CgCbh16K90mHsm+/gKA39Wwu&#10;YtqsnySrfvrXz9p4flJXtTh/Ueb82fWTvu7u3mKdE8ejVZmu5zNaWwB0LIu1EFsOB6yrtccjBpu+&#10;u0bLq+nB6N7sLK0xBuAH+qYVSTtSQp7oVKtgWhYAitPp5IF2wWk9o11bBvnhsESLLRHB1dUVFjo+&#10;wx/KQ1MIdl8cHMOMXfDwFSqgFZhiB1+FWmZJVHHGAO8BnEDgXv24aeT/cwDHhb9TryjTYugLQTA1&#10;58pNJl0tgtmFva1nOIUzMhyYaeuAaNXA7xTaxbEr9xAcCGAzWrwkKOMjA8aIaRmw6a03JI0uoKej&#10;ozRii8MJzqkAHY5ghCNKS8EVPntzM8tewTWyzxpQyngLeFHWpnr2Is2MlyhbMMU4FdHjdbvW7ojK&#10;AOYVZhtoCogDBwTv1Y2Z4esfBrpapnRmvU2DMzwzVcPBndE9ZWPIUUlDIZqHbkZ7EDd4cvOV+Qoi&#10;i4SwQlX19joFon+5X7Mav21n6Nl6NwfnxbNoJsvgGzxrXzEHkBnivk5O317X298kQPBd7MsGyEww&#10;lSC5yqGslToYCrBftIKZ2go0HtqngB/6ytmyh7T9Udp4aLYyUQDSOrpkdnVTWG9w8c6KalnHzfsT&#10;WxsjOG0GxJ0Rrqd6cCTGycCCeChJFGOc0SBofYFlvHf3QaZ172kMNDB7P+lrArfS2DJa2CE/8MnW&#10;0NQF/GLky/7MALyPKMRA2x7Pk3CqGJBkKXPhxCIl6Ui7gz1tnJFBJGY8NwHGOiBxCj1XhyAESu9f&#10;yhcDm7t0WGvmrdNrw3VHbJBuye/UBAJlcmmCuciAa05qAVjlIXBHz9+qGUyziLBlCVr56NhmRvta&#10;ZivJdOIhln3IzO05R/bWxVaW2wGRLcZNvtjwN/legZptZWcXNLQKigmTbJ1mAYR4BYfODcg8/b06&#10;S6CU616AQoEBFQLgzD1HuSTMBtMA2CySbhwb2og6AOHrxWbWcv5CdxAsAAzPsBWkfomWNYADC1sQ&#10;OV7iumsP/PL3DGZmwIeAe83bRACJuuGrUkHga0yaAhZIynVxvRltOuCyT8CzIxRWNaWyWDZCEwfr&#10;OKfMQgWAVWcE60UzmGbGk1qP8NjVM8aV/bldtqCC495nXbluvj8I5E4184DjV4nsUwFMOJDGgqyW&#10;UB6Cl1mgIkWv+NJK8xYd/lvyT3fhQw0KhcvEudnfKrT7CocWIDsATq6pL4YI0EIXO8cKoCKR6c/M&#10;YOoBAmXMLFaf9FDr6QthB5MEWUkB00MeuJgaeyuBO2p5YBHfe63H+CNpwRbLdAHPhAh5wtYFanQR&#10;YHPIo7AyCg7s8qsZ98Vhwf687p/X7EeZJscIGAuMze3AeGslxb1NgvPz1AW+ZiXjdSNbhYeDkopJ&#10;K4Jx2ht6l+zB786Q9Z/OPvFTBlQ7BvsO+DyaMCvX9AJ7jxOEbk5j7mWrZDRa2YGQM/oxi1T7iLMo&#10;lqnyE62tw9NRo6zwMTQmKzR7B+ds2ewa8oO9pcmv035iMk2H06YOinorK62UIJyU6gY+1+8frE5x&#10;jnaiOZ+oPcNfxVZ6cyom2HLDZb3rbRXPqnIe0TmwgDQ0Pbf0htkty3zMAW1W9ddH3a8mu46Hxeir&#10;iumHR8P3UGs8XBU4TwPol0PHOjx7tbfIaj0eDpH5PNZhyQ3TfLsx2F6mAzL892vM/3A4GGnGQHPH&#10;ufXFZLrLQWrIdT1F39IxLO99rCN402RgizkFRynlkbc2JM+6HFfvyxzyp5mt0/uh+IrmW7ElXe8L&#10;GIwQsax5c+ozmUR1OohqdDgeD97zvJmP5TJ3+uEDpjs92OZA9FgVdYvM8Ill4wvWXZTB+V1AzX1u&#10;6hdeTQTSPft75iGtPIuA+5B7fLgQ5J8UWZFYsrGFXSc5cNta8/YyZZ+7zBWXYWYnUJ4VW5dCdlQf&#10;QzC7tRdpreF8WvHRB6/w6vVbfP2rX8NVW/DNX/l7+O53v4v2+o3bej328lhXiDScHk5Qb3VzuLrC&#10;offQt3MobGtMtzMVaHmA6FgV11dXePrsBu+998wAnX7A1dUBp/MZL1+8wcuPXuPt7Z2BRK1DsEKa&#10;jXs5HHE4HjHmisNhwRc//z7++f/4m3j2/vt4OD3g29/+Nv7wD/493ry+xd3D2YMraX+GMkH6ParT&#10;2rmAPorkl8ko+NGvYpD+WK/km7/5V6XhT4KWn12/sJcqHt7e4snVtQVpe9pY68qKLwSe1Poxdc1Q&#10;7w1uftXhcLSDNAFAgOWweOuyxfRw76H3p7drvb6+MRtmTNyf7/HkyTWOh6PbsYp+dcRpPZveh/tM&#10;3W0QXbHQAaZztTGgUKLbod9pDL6bIPAJxP0pJXmT//cTNiMd5nhgeY4/97L8cEI+Rq7RmA6HafN8&#10;lL+HlxhOvspWkb/rykwmLdRMA4nPUAcfsyzTDGyWYCUYUO555PXq3mqu397QT2Ef9nI5GCXn6c8p&#10;9Ilxbl5YvAPYs0QzCtxgB5eoqpdOsvUEnRlbA+vHrtB5tkb6BDHioCgbMA1/OvjbmSZljZ6lbx+b&#10;vV1SLNbCpmNPzZCEO/PlLgVpppstsismjj8Z6qiIkmCYkVhRprLXoqSbHKN0jg3kV/W+6ZhQFczV&#10;fMVGZ9XgDxIDQAFWJD+e6qWD7iARbLd1LHOpNoKDZ3sGrGyk5UVSfhrkiohELVkHwvKDO/dumHJt&#10;RFtUddiBWwbuJTDqB5n6fIJ2rVswKYC/Ar76WJsDnPb6Hs6qBSrsMJjmRylkTtgjTKWeC1RknDk/&#10;Lm98XcnHbAcUINxuX5MHRAS1vP1i+8cHRYbAMojGsCoYy1pJwR8Ot4RvEw9TyoHyTCDbFyUYBQd/&#10;fH2raAZiz0qsITwgWA90w0Ye9D6T9kVGspR4Wfz31EEEWaDRX/Sxip0NI/tgq5bDTL5mz1sDLraZ&#10;jwSmEkhx5wSMZjNAK+lgjkrH7b4AUlcEn9Tv4h4EjySIGIsR4+Xqk2ci6ILFb2VJqwMzmqd67/et&#10;zYMypMV6ZmCOh70auJgBNUTp/H4eYWE4DwV4vdfBQpGw32fq/6O83EuY4qBxlwoCpKviLNdSEAfb&#10;cTxRe5y6lM9qMX4+3OkV+qCApWWvoPX8HAazJDBfR5a0ujCbityqj47fhB3B4WvZs5nPKnVRKtmZ&#10;pUFabmJL5Xcc7kTwE8AgmMtB13PkxzIQROb35pKyr1KeQIz/RKSMwe6JA39DliK/L/quyix18Gdp&#10;zXoWzj2R/V7fc/ve1J28EKYFA451L4uB30Lbp/6ZNEn7ruz1sh/qoXDMcs7+/vkM0i5ofKEk9pdY&#10;YLbpZjyIORT9QDug0iYYhtmj2/1LuU66GT0MXCdPdTF+2/QKF/HD67N/drx1FOBRtcx9S8vc/9vf&#10;76/cUsy6H4/eRVnO95icsx501oLBk0SK3lGfT/M9OKbbWsKgqYO0tbNA2FF68eEGfIK3waiyqb47&#10;flNsMpREllnugUKkF0vU5GC2KgxPJfiOpUETlnXdlC05LCAwHExPW2fE08Wfw5ZABHMVtu6WNWZl&#10;0es6MFVxur9D7wuWw8GBPHX5ZxUVTTrO69kDRdZrdKg9Z4yJ8xjWVsfbmIzz6kCq79luIPu65kHh&#10;c4xoT6WqaL3Hvrbgu83IkinynJPp7SS39pVXdISxoYX5YDIylJMCmOhtcQefQeRM9KBNx7W2ANti&#10;ckwr/8hGf6TcUEyv1rX9Qns57WD17LxIwmjNDy4T54WduKz7g2rvE67qU1JmV94t2w605803tUQJ&#10;4/m2kQcMfOVLUjbMiCSWYVO2edu/y/ZplIsuU1qLyrjWjAeZODjGxKs3r/DixUsAiquba/zqN/8+&#10;/s2//T/w4sUR6zowzmd7a3P90BoUgqkrWu9Y/EA3BpmbJ0lwL4nwXB5Laui94/rqGp///HM8efLE&#10;7Jg5cX9/jzdv3+Lly49we/eA88MJfVlMJoTtYOM+PTzg6uqAZen4F//8n+HrX/4yxvmMH374An/0&#10;J/8RP/jhDzGGRsClypmNrqA8Iok3WE/adRdGy6e+fpTfXdpTH//Mv+qYft6uX5R5fnb9t7jevL3H&#10;+19QnLwFymE54LyuaN0SOsUTvx4eTrju4nbRBNpidkdfIH3B27dvA7BWVTvs0pMYrI2TRmvb89na&#10;nbV2gGLicLjBw8ODdwOwJJS+dIxh7VkYeGdrtHVdcVgOWNhHtQRzoSp+KAQjrVuxsnEZQoHbNxoy&#10;qHgi9CJDICqih1SKTj6hvOtSmIVjo/MCqAjTzx3S1KQ0EvhU8QP0yhx246Dhlt6VP+ad4Gq93PH2&#10;bKyarWHKw5R2ZK/KPuOTDiVBn3Qw4nlB3/I+DiyCGrX0cEfHGKrEe1XrWjPzTi8o89h863CmG6ss&#10;V6+ZjHTWmPwO9eb4UzFpJKtGxiYYfQ/bUqyNi83ORjd1YzTFe5QOep3BzuEFM8xJ08p/+/ujQ3NZ&#10;J92xDnl8by0Cim4BA8nf2sq3YsgJdHgJcleo0lFJGioNOG9ThOCLshX5Tt0arsFN/M3Mp9uV2dsX&#10;wRRmMXvGPWGTqErg+5IKbnBntz8CvEY2ZsUrMhtzFp5Xn6NAR2aDiacy1uxjaPKpama/NUgeBCvw&#10;LBAukbrDR2fA5sFy5QDWyx7aGH/lIo23hjniwAfOhfzIVgD2deHTkskNd0rrOoQo2uxVoNYxCzJb&#10;kE5ODaokMFXGX/Z6jFjEyo3hDsWmikHB0tzwkX3l7RkzHJW8vNqlwH8QAjwCnT1eXgEDFLpz7W1Q&#10;2TApKh7Un+x6jGtTpCMtdboYG8cr6ZogbZ1Drm0BsYpsD+drw0tS9l/ZA6S1bCVKfi65HlUP5KRi&#10;FkHhADPt/8ycjM9C1rkcIW13El6AEhQorUEUsd9DH+6UCyvFJKQCwPNEkg4Sf14Es+NQ6/yN8SNH&#10;vb3fpuggk9T1KDcUmiQNWRmBAm5nRdbGKEKD+AHSTanj6v5DyBIRK9lHKU3nXFJFxw+w0Z9lGWKv&#10;F5WCMvsKfIPzmZaxVgHVaGuTN8ag6zpAkjONV3IFs3WKUshCW9oZHKfFuppX9iR9+ax6VXusgsn1&#10;rvyONMpezxDPdvbn21Zrm3ew+kWgsRcim1jtJPup1mlOywJI+Q9p0rjv/bvI+Gc2sjMqgfvmJf9t&#10;D4pzbASaYq5b+3N/bfQ4n8fWIC5rWvQWLkS+eJTbZcMcBbQMklDdbWSS6PaZYlmhDdZGr44vdet2&#10;HtxvzYHE5r33m2fkt6nQziouiZL7oNayeODO+HsOBrIcjO+paxi4y9m+M23Hvn9En+9uAOB7HvDu&#10;BQMKzwRXc8weN5I5x3K44vQVbwT4yEepjwB4q6/UQSErBdHKkADtNgC8szsLWDWKndQUmG34+HWj&#10;t8oBQxv+4btUgTEG5Gz9q+c6Ivs2RUT22Lc96jZZM77t0jFhvUPXYYf1qU5zbodVkzID+nQ6AWJA&#10;tPG9WjKEWL9RykJWQ4wxMZmZOi0j/NWr13bwNjLTX+vc2fKnNQ+YGfC4rvchn9qyoEGwns8Y07Lf&#10;jSYzbO3KNyn+3f4zYeic4cTRurcFzGC2YMGIw6UnhskgDyLQbkp7rKx9lacuK0w7sWLS9q5q2r8i&#10;VpE3BtvHmS075yzVwczuTv7OP93XeETo6CN/Iz9VPr3cijUgTFsvqFfcNuIJmTQFp6OMuZHrfhce&#10;7YNKeu3GBiD8iBq8nMOSudZ1QDHx5s0btKY4YMFXvvJVfPlLX8IHH36EN6/fYopciIjWBP36GsvS&#10;rarCg0ONZycUo9Vkg+D5e8/x3nvv4XA44njsuLo+Yg7Fw/0Jb+9u8eLFh7i9vcMc6gfIGW+OoWly&#10;0B6BQufEP/qHv47f+q1/iidPn+L24QF/8Af/Hv/xT76Nt2/vcH93b4faLQeM9exk2tv2Sb8oX9rw&#10;gJalf1xO/fiuS925vT7teykp/yZcP69z2fHQz8T180rLn+Ql+OijV/hbX/sylsOCOQbOQNFtXv2k&#10;gmU5Qrqgg4dPK/pi2Nj5dLLDmd2vVIVlk0NwPq+Qpli6VTYfD0eclzNub+8ACD7/xc9DZ7MDpecI&#10;m6h7i6m+WNvAMUyPjnW1wPkcWGiI0aByly97/e6E3aRAEyr3rVDjc4w0j7NLAKN0AjfkTEV3+S3f&#10;pOnQ7xWZanFqsVFoYdiz7LX+PgyUCn5czoAAycdd8Xu2DfB30ZlwSoGZUz6jWLgKbgSUIHtaXHi3&#10;odgum4XjgpBpzMiG0nYa9SXYoEoHkM8vik0Nl5rOLs1p0JpFfeacVvrWxMofe3MsbPh7M1vX+v6R&#10;B9QCMqr+fsvYbd4ihMRMAK8QSZHOgfIrUj5pw09UBF2rCbelQawDX+1tGWpGXL4orI3Nykz2lNRc&#10;Nysr9/7f6Lbz3EHSKd7dpdk9MiBY0uYjwhHr8G4DIBxUBRAtd+aGw7d9coObHtmDaXy/60Wb3xCQ&#10;pEELWzOVaU72NCfe2s3Q2NYkZRvQOSJTZZ08YEdzDLGPjRvW1fpLosoal2f21xzhJhtMWrbcCFE3&#10;c/wCPJY75q/Ovwip4Ab4Y+BcAapifbZkjA+DF3X7vL18Fv/xnBO9mwM03Klkqxf+aRXUnnnErCdl&#10;uTRcxqOIGo2XUBaoG+dipEPulOzPKCALZKa3tajxllWRcTWcdAQO6OgZkGSHKyF6iHcCEeEkVFo8&#10;zrmmi21hU9eQ5u/eP5kBMzMAIA0lmTq+L6tY5osYJ0JuBHdgq3cev0R4NMSWl6bse/TaKrQAMksG&#10;ZRFRbQpqr7ZNgDUIhJB35rjn/ozybYKczd47dOcKX5B1FzwjLSgfGkpLj0s5VOW9JHPFPEyypR6K&#10;6VS7IHRH3X+CiJRpYXvkAZaOSWxEn4DVROJ7JoMlBiwOEO6s2bbQd/BojDFB3PysfK/bD0XTeESx&#10;w1wZZj/ivZ7Y2Wv8s565QRlEOCUoI2lPUfbEn49Nz/V1gEQO7G1AG96qHmTLV4VEaRVUIG+XsfPR&#10;rXfPHJ/eNixpYtmvPfYLs2HTrr3cN4h2Atwzj4MmTGKwdig+/kLPy/u3fz52EfSKjOhGuevgd4Di&#10;H2+fGm29t/+jAEUxjXe8bt9pBPRVTe6z3cP2OVntk0FnBnpn0AgO7lnQdYbeqdnY3bOgpwwoJA9m&#10;5T38bZgDPKz2cW2916ePUT4cuAKwA9MzwBGVmwS499mRWuUmAPiZJcTBdRhdVF3XBb5IHb+1Qm0/&#10;eHubeo9e8t9lFafGvrUghot2VUwfF1rRI9wrckkf6jJVwRgrpicqzOnNRKpuKNLafuvBHw8OnE+n&#10;mPMYK06eDc5q2bmuEA8ojTk9eCOWGSYTE2sA63NMA/5cv0yYjXF/e4v7+4do7ZAVgnaP2ZUGPJ/X&#10;c9gr3L/H4xXW9eztVmaUaLO6JHacy7bMVM51MnpxT6n3e6ZuMXvJyG20sbaSM3iQayDekgvx1uI3&#10;RuBVSzuyKnOSB+y/Jk8iQ558Rb2kdiiZqlq2cpE9EVyqOoxjtfI/fNrrIuHmwpbjjbTbhC+zX0wF&#10;zyipIDU5z9bbAxYbje6U8Havm1fF2BA6KjOizY/NIViL1fv7O3z44gUe7u+xXF3jy1/9Gr7+9a/j&#10;W3/yf6MtDcflBueHM+hYzDFwdVhwc33tpFRvJ8bDlAVzHRs59+zZDZ4/f4qbJ1cQ2H13d/e4fXuH&#10;29s7vHn71vek4v7+wfSf97zXuQP+VTF04vPvv4/f/me/iZsnN5DDAf/vn/1n/MEf/iFu37yxPe5j&#10;mOfT9vfI+YN0DupVx2G/lp+sny6vx57zV72KXfQjvffHOYaf1vXzOOZ6/SyO/WdxTP/trznOOJ1P&#10;uLm58eCpBZStz7cnCAJoYud+CDqgE+M8sLi+6mx1NuxMsvPpjMPxCIHi+voKD6czHh4ecDhe4e7+&#10;AXPMCJa/ev0a18cnOB4PEFlwPp/sYGxFtPDkWRtzXXF1dbSWYTqx0FlUeKm5uALxUn+4YxCiIEPp&#10;3kOThrR93tw4rM6bAlAHMcC+u674VdmdXOLeBIPNEKSVkaWVvrnZu5DvUkE0u1W2lBDPHKdg5oKE&#10;Z+W6PA0WaM1eKk69FBO02Lx0njJiPRwsoUJvsEMSmSXtpXLwQ0J0hOI249pLRpsZyGwPkZk5lvFi&#10;gdcJ6wHMthk+dje0LPspne8EH1oYxwqgOX2iRQ5L9d2g2zjFoMGD+LuoB1DEAbZp823ih6d5hs+c&#10;ZqyGgwiAvYDhvRIHPGtE6Sy00pSSmcHTjBF3VifgScVcmOnZR5ZdbvQtWRFgwMf4q7EPbvRp13CO&#10;adxKW6LHpfFQ8j43PbOblewCiT8X1AoGOtNelk/eFAFbuuicXjrpdPdDItEQBxaJeq9JN7Chbae7&#10;S1UACOgw81Yhbfg8AZlpIMYoi0Frc9rC5QGCFVth+wskcJQeHZr4myagmBYCYJ/FsrmUDqeoZ6VM&#10;6687iyHv2Vnivf2aUp4VQxjmdPqQw8kB15wOBZ1pbhmT3CbYVS1TAzkPDX7k/WYkT5/z9L8sfVfz&#10;QVnhDiH70KYTbZ1muU+0rCffjeCvYvxrZqRzj9qJzBL3she9w7lYyDLagD4x1eWHyym+cmNDo8qE&#10;WcZAmpQe15DInqR8F7F+9jXAxswjyqvosKEOWrnuGKvLT/bcdzn+GBggktnwGod8ubR1PdU6QcpS&#10;peT0bjDlTICxdw8mCGDwp+u74iRGFNqfEIDKtOwbHjCWgbTCb5Rn3LOSlRYQi6IbxVM3dwUWL7Ot&#10;izV9f6hI6elL8iaolvvNp67MIrN/k+PNX2SWL42aFiAxPw9e9rlQw5OHMmfXZV5UjnvWnctTIeDk&#10;z6mHZnLZTfbaPirb1vkZbDdv5w5s9LqU/5YnShKiZusuLn8BxaZVkdPsUMq0mZNtwQiFNu4/e7JJ&#10;2E5NDKi33NiyAggvN9ej23M6EH3PY/1Y8cFye+4JqfJN/BwX2h0McCQITVkiBVQVtezOkP6Sf7H+&#10;pRPMxk595vPx91a9C29XYwm16jYPaZK8QtDNzLKWh7aF/en0oRxUWCsEON+rAMLzAuTCjpmSsjh5&#10;llNrEfNvcCEv5FRmYZPuzXtEu44o5wlYsG8hNRAHg6MHkEx+Exf2KU/a5mAfPs9Ab19jt4t9Rlvw&#10;daN47T3qa0vZwr7BvGuoRr9tBs2ltLgLXWcSwG1NtxO9nJ+912UqeCZPkwwgdOkBKkHN7rFxmW3S&#10;d7KcFWNsFRFd9blAlA++RFFBKD3oCXk8aFH5AbmbNja96aCa6SiYcw3AkxezxpmZjEl5J9Huhbqw&#10;iYPqTa1sWLa2AZSJIAIDYHuMrnWJc5z2AVSTAr5ni951zvNEE7NzqrWXVZm0ayutdPNvbnGe0TGn&#10;AlMNIFZFoz+QTzd913qzV9uYAAAgAElEQVTI6Tknli44j4mxrhgq6GKymj24IQa2L4sdtCLepmMu&#10;Vtp8d3uPvizWZkKMJoeFf1esY2CoZW6PMbCOM2RaJci6Dsx1NWd9MdoeloO9r5X+7mpJrnMa/425&#10;Rn/vBku6uLo+4nQaXhFDWWG9wyuPKDQC+EvzVjQKS/SA7ctBu4t2CrZraMxsJd5s7WSiwPttY8Y+&#10;A4xeIhp7R3EGBFaaLsaXc06sc4WIYDnYoegK9SQF9WSRIld2QDcxg02AMr70OW4+urjL58FqjlSG&#10;ZTugdYGo97SfTKSQsPFDd3LR3H5uvWVbnI2v7jbkpP6T0NHd7X6o0fpwPJSxMPBjPXCvro84nwde&#10;vPgQrx9O+Nrz9/DsyRG/9s1fxe//m/8T68uX0SaA5wgsxwXXxyOWwwGq1tJEGPmVhofTCUtv6Iu1&#10;AXrvved49uwGx6trq0YYJ2uD8uYt1tPZ2q/owHoeNk/xg+ZUsZ5O0XbK+GaiLx2fe/oefvu3fhPf&#10;/Ad/H0+fPMPLj17jT/7wj/C9/+97GENxf3e/OYsg12TsHAItnz2+tn+96yfxTICW56d7509qDD/q&#10;9Veh8c/K2D+7/mZexl9v3z7g/c/BZaXiNE4gTrMsV5hzWBUVzLaECpa+oPfFzk1oQGtW/dekoy/w&#10;QKfgvK7oS0frYn3Cp2C57njz5i2ub44AjtaezRP7+pL9wCf9b3EcWrL68Xi8wkKQOxx1QbZL0K2s&#10;qxPm97zSn9dQJhc3ymMKsBqgnmHDvmVIY2D7di3ZpQmk2LdbN5uOdA42jQo6VNtJ+vvYc9vrfTU8&#10;gMyKImCvm9/anwnA5NwAgmamVERbyaLcOqIAgTynpv/GnrnLOtQtQMA3mtPDuYd7m3Py79iTLCLm&#10;AcKE+Yv90+sBaOkgJBXysBH/rdOYIAkN8bKCvjl8fWauf2SQsTxvGm2bH+AimpxSvHj34yYmmpWq&#10;cxPQ5eXQctWCdo2sVPlVSdMEA5j1IqqQlg1AvGAXkOnrtfDnhYpAgIju1GC6E0fnDbph0QBzWcZ5&#10;QXnex7lsr+jTrcbjgXUoab0tLa/jdfPby9HtQLG5qT7YVxIUYKU60ARQYIeUEuThbppjumMv0RvV&#10;2nuogbXTMsk3YKG6wy35TNUZfBCjETGHYSjGagcgLTw0gbQmP0pxi5Wg/Ha+/lX+M0Wd8ZHT1/4u&#10;Ze4IsJGl+gpswY0w7t9h+FT5y5Hy+RsHds8XBFrqc5PfCKJdRjDKjg6Bz8CgB9R4mCK4N/w+OzV3&#10;oxkM7BTEuQ4sDXen6p0Z2sRovO87R7nJAN4Qqch0p20KC4InsrmbGA1gskg6x5P8lD8Qf0auhcn3&#10;QieRbdub+H1hmJgcwniYTtfIlnWlLkBWhvAxTTav4xzIczGcx2ziqgalZphTtkrhFN0AZzus5LJn&#10;sJeZP7aaBur5GgDhmHLfGVu0UF1VvthvOUrd0LVxPFR38DY6FWyq4FGTjaiPtjtSCcwRmY2iGtS4&#10;2BMmJngQFwPOGvpq41iSxsqxVuohAMucdxmSSAlWUh42VNYj3aouF6eJUlcWmWEBVu4JCduD2ca2&#10;9tb9V9xmtAMDnZZaR8Px6wXfqb9j385re0/KkAgclH7bFwYqaRP7hTJfA8ytt1IOTmVgDgFU2gZr&#10;BoL7L3gWgFWtMFjUQ5aLjw/O13W/cz8LmTn2llMrBDjvz9/VCVpeQCvfl01PulW76hE5Wn9rB7l5&#10;r2ydYTP1pinbHt29H3dpkQct6N8KIB66QjPxRVwHmw7IsdZ+6QB1l9Ornq8gj2SThk5F8swFz+UH&#10;urNn+Yz9WZYplNJGqKB06Au/Nysy3PKbcJ6b3oqijCT/A1ZEskrGvtHYt6Y/JeQR372VGTYuxil2&#10;6QxbKigs0aC5zvS1VC3tNDzpRIfZa9MzpFUdFHcZF62JaMtMDeViSTEOKqsdPDtbx1gfjBfnwHm1&#10;fqOAzX94hv9YB8Y6cHV9hQjq+DvG+VxaIpl/cn9/Hz5uk4bzOEMBHA5HLE5PZmLTt7FepN6PFBP0&#10;MeeYIQcAGJA8Jg6HxYL00LCrw4txX4J73/RFsx6pABQWqFdMjLnGYefGL8ltKByAYosYIO6aU/O7&#10;2GfQwiM1IFT2EX3MC5vR9WeRI3NSj5axFXn1Dpz7469QbPWzfEkrD+YBwjmncn9Qouj5ctPj5k+V&#10;N8mv9qWGPwo+M+icnz083OPFhx/i4eEeUxVLu8bf/eVv4HhsOBwXTBWMcUbrDcfjNY5XHVeHK8w5&#10;cXd/sjMrkHu3LQdcHQ84Xi24ubnGe8+ehcx8e3uHV69f4f7uAet6Rm8NvTfMVQP0wWa8THTskGnJ&#10;H8fW8Hf+9tfw27/1m1iurnD3cMa3vvUt/Ls/+A94/foNHh5O0UI29HDoY8rQR5T6jrKfXT/u69PQ&#10;VHZ//2wdPrt+8tfb2zus5xXvXd9gXVfMxmRfCTt7WRbXdZ5sOqdleR8OYaew7d9BFscVLODcACzL&#10;wSveWwQox+rJtQdLiDifTy72LVh5fX2F83n1AKa1jIJY4PZ4PGJhFpwZMhO62UB0VvivnYaT+M/2&#10;N8UIr9nk/Pbin1W3K7N87UDAy6bHAoIX8SMfh8Kzs4vLHnPgyJR3frxoqM+oYAvnHfqZQ5R8/p4m&#10;Bj5YRhSdPzOSCiCWlrplTNGYbmm3U6mrZ/4yc+NdgFFkKG7mmgtaP2cWJ0DjgqVvEj+pUXStdgLv&#10;Q3FW3Q+ysbuxjppFWhbee12reDaWiClgaZGxLXP6Zoo3ZgZ4+IE0fu2DObcmXWZ87jKPec9jZCzG&#10;12QOLfltp/TTOStTEyAAkUKx5MB2QV9mYLFW1pw3DfBFRCGSh69V/mGWSjUI4x+aFRTBpjPvIF9t&#10;d+xWInTJk9etUsFLkGXrLMuGFGXNBaWdnwEKtiKe4yVwJ8Ycijg800elUIgfbtMcnLa9AHjzTk41&#10;BlH3rQ1lQpp6FuGEoIfTMHfuRnVkNdz1kudU36e5stB0UrYUzIBX0xIYwnYfRxYutpf4y4KvBdgA&#10;AbvnpMGKmKMqZQnHp8gGv+kcce/WgVSHZ0+DrIysIKn/rbYIgA0kKh8c/QsluJefKb03kngPKDNY&#10;SfkadPGf+EchUJl9GXyiGu0lOFdVcyy6Atty472zmGBxZBk1bEqgxZCwVB6xH7FzIPL5UcwkrG6h&#10;THDwEdP3+5ZjEwSM3Zq37Poox1zUMYoiOy54KZ5V1nj39WPZXnmvxt8i69xvkPK5kU+CZ/YPIr2p&#10;Ly7fJxQxGwAgvnfa1GdvsvMJeH6ckZCsaPxMW0cYvPZMdJA3AYLkhPtDtvj223c129BHfS9Q5qTg&#10;8MGM3FsuaA0gKjQLoWEADumu0qJxETOOVRIEq3JQYIGqLjMqX5o0TG9j1vyAjyll45GuMS+OIc8I&#10;eJzGbbNWKQHMMCLvW4jNw2jO+wpEtQ9lX/Iq+cwG1X1rdkYup89FBPUsgrQxnBZeQRZAOIfaCI67&#10;jpPteudldm6ui+/7AirZv1sAqXEQ7rtoFuTeJRm849o/Zxtk2Ns4Rb499s7d3m/C6kZzUJpYgKCT&#10;Fz1jds4Ryomf171+oQmr3FRBa0BmP0v0qeU8wu4kb+xtt1CGupPF5V2fcEXAB9u9ln/mGAAevJo2&#10;IG3utCmyqgvTKg6qjcjhimeYhq3ZFDIvKBbLWbfjBejpCjOO8vAe6Hyv9Rx2YFA9eWCwN7hnyfJ+&#10;B/BtDTJLObJpdULUMpOh6i21mBiSB/SpAqv3Jj6dDBinX7muAyLD94e3XeQh2mrtRTCzimf4QZjS&#10;GjCB4TJyjAEmmfBgRc5lDnVb1WnUrF2EIku5RZboS2oJJlaFRWBdVaObSZgdZQ1SjUhk7DJ7dx+X&#10;sSAI07Eq3+dlvcWz0rY3s3G3fcUv5Q4BVJGsqOUd8Xa95C3eE8lUn9CX/1NdW3PU90ixS0JGpizf&#10;8jacJzX6xX/s68JflovPWZG3tfcdsJFm/NOAj169xosPP8Lf/trXcTwe8cUvfQG/8it/D//hD7+F&#10;0+kWy3HBk5sbXB2vMT0z/7yuWEf2tJXe0Zrg+voKz54+wc3NFVprVt1wf7L2K+czzqcT1vOK65tr&#10;jDExpvXF12FYTj2jJKsVgX5YsAjw/vvP8b/8z/8S73/h81gOR/yX//od/P6/+bf47vf/HGPNvfzu&#10;hQEqZ4Rd+9n1M3R9th6fXT+tS/D65Uucvv4VazkCD9Aq291ZTehcz1j6gqUvgACLIg6HZteGpS1Y&#10;Hdxe1xWHg1V99dawni0z/Hg84uHhAVDg+ubGZLwq1mGVTVfHg4Hec2C4jdIdh+heBX44HPD27Vvv&#10;Ee4apmZYhvtMJ4gKSVMIbkFyv4rC2Gcl2JvS6QaKGBX4ATAD1g+ZaJnF67Pv2NaxjDd4Ob85do+U&#10;Z+HdMnr7ub9DkO9NN8hfVTK8IWE8Gu0ee+bW2KwfqyZAscnSIbJWRmXPVUxlya+NzzJrt5ObXtIa&#10;mdWtgh8O6ZVXRE9VsMzVHd5c+DIXjZI8joklrTHOWXpQNusbyyVk1mulN8e7ye4FMKWbhzqtnye/&#10;4083GTi9On4AS0pZH6+zuTGusOzwS0DItkOxvCpdy6LSmI3ASoO3cZEIXsCdHHEUgyOzd7jTM5n5&#10;q+4sdKNlZBlV11mClZpEy8kY6sYR80FeGjI2J/GgQwDfQo5OoJtErvbogsUcFrHy345Kq/2b9g52&#10;oXLJ6LKtnEBS782NV+sLvvQembwCYGqH6DQxoQZeS7O9qHNAYGWuLEFk6xiFdWYa3j+cDop6/0Bp&#10;1npC59zyFZCtXOr8PmmPs8VHoU6x3/PTdzjaVX7G0x2E0IvXRe7R9tmXTwWBuq0TTBC6jidz0ROQ&#10;q/zI21IRcG0DiHL5wT1CuApwB05S7rnwTieRoPjmnjKTPFF3M47UPf77mCYzyMnNgihmf6e96DK0&#10;45F1qjuD85To7Ul5xottmggkVNC9vK6S2Zx7180CawMk8JZT3hKkOb2neDuR0F0MkL0buHpkuv7+&#10;oqc3fWL3DtAl4VhGDcDOXthKvu3rRGJuEImWDGwJFWL0gkziGb5weuR3QQKU/SD1X8wwzRuFB71x&#10;3EibhxVTeyJtTJLyjYLywtZ4qCKAvYqAbB+XsSi/Hi0z3/0m1hjVViv8KL7+8Vny1r4SRTzDLoIc&#10;knuHWRqUCXFQ8UaE+XrEZx6AYKuFWIotOBi8/sg0m1Bnc2y+Z6SsZjG6VB4JLFbe2EkADp5bcVnc&#10;xigllAADRAJr5efAtorbVTYPnlthXfGMXsrev/yuBr/ecV2IBK+uI8+jys0NX19ee7twQ6/yfDio&#10;CViAxGwYArGfWnrke7lMPk5msEsr61laBtWxqdsXZjpu13gPBOfEU1dtAqI/6rjp98SRv3/NK+Sp&#10;AHtalr0b9iQ0khNocfBnqmVNgJDtxg5bEP5CLhea0MbNIFex5alvNQPLHIPCAMUEsgvwOL2iL0Bo&#10;+2ayXaCPazksASwSxBcYKE5neFk67u8evPWF2XDrOnA8HjHGwOFgGeIiViI9pvUUxVS0acEWFfOB&#10;2D7j4eGE8+mEZVkwhtNZLEg1xuqg+4reO8ZYYZVXFk2wViLkC0DQ/EwVP//I32WgvCe2uC9KGzH4&#10;Vwzsr2bDHGsEDLyddYAEc+5z943PWcGkTrMW+8PuGgH8Orjd9kp0B4aHMvOgjMwYogIR2ID/PS2C&#10;jxHeP+IVCQwx052Dg2YJUm27b/j/TbVrmWdN8vqkqyaD7ZMb9pedrZMTP58H7u7u8fLFK5weVnz+&#10;c9d4cvMEv/5rv44ffvASb2//H1xdXeH582dYliucHt7g9u6Mh9MDoIr1bACR9I6lAU+vD3jvvWdo&#10;TXA+rXh4OOGjly/x4sVLHI5HDFUcjwcPTgGHqyvM833sLVKtjn083EN04unzZ/jmr/0qvvGNX8Lz&#10;zz3Hq9dv8Ed/9Mf40//0Z1jPK86nc675Tmblstia0KfMzx+RPz/T109rvGGZ/BTe94jR/Nn12fUT&#10;vQTQidevXuP66tpt6Wk+ahPH25o1hVT1c9w6+tJwXgcOyyFbmKjG2R9t6aGrVIF1DCyHBbe3t1iW&#10;A25ubvJ+sTZYcx1Y1xXSGg6HI07nB/Rod5Z26ZwTy2Gx1iiIL7fGJgiWaHEbfH+lHqenFBZf3HcJ&#10;MOfWZPYprQX2NjO7rHlyp0L1bOWUfp/EGHjYUWYJT88YDuUcRvYMI5C/V/+LqudeRnYih0SAusUc&#10;1e+Lfmdh3CD0AO+ZKPMPY1Oi5YMRw/se7jOZ1XtailiWvgjghgka0CNdgxRlxNqi01FezQOR1MF6&#10;n6OVlDUk+OmTaBLGo+WHNazDmhw2Bw3oHMY6av7FjJGZzj4EIh1oiu4GY2bmIDO6Vb2vpynZzCqw&#10;rN/hp8lj7g4+EhplbryoG91ehgFYawoB/GA+FCPdy0ThzoFYf9LkT1ueOLgPAG0eZuqIMHPXjE3L&#10;RrF1nHOgt+albvDE+uaZSjM3Nh0YAYAOwE6H54GAHCPxBPLc8CwXhfMpnW/zkAkBYpP9GYtN4g/w&#10;cNRqLDU6gO78cOcqgFVGOBDFBkzmL/1Z6yv3pXWsjvC8LUwdSU+OpTUWJID9pJq3UwGYcWjtTzQ2&#10;HwzYbt2dRHNmLAOo22nFSyuOOSA9xypqz22knc+xNwPf5yzvY5BMFSrdPBiwFByY2sJpSNnqS9Eb&#10;IC0OOuQ9F+X0/iNh12EH71ujY+tk936GbFO0zwRsDjow6JHkygPjpqfkW6BJ43eRD6mZ8Wm9a23v&#10;NO//X3uwm4M3MbxNjfVHtcEScKnwDffwtg+07t7r7yGPFUBAwD1WQXDkeEjfAAlYTSDeasef4fJE&#10;fRJUrNu577P7qL8IiAE8yM7ha0AbWok8astWE9wHtt9byAYgA5rWp7yhZ5cQ76EtkfW8FDRYQrYg&#10;nPKLXCcx/9iLX52mbG2SczQy2W+n6AaszaCzyx3J5kpUA1J/UBYkQBnJoAkzvYjxGUzCbMK2kSv2&#10;Empn14P7Ofr+b70XeledwbvLwX0mwf37dIyR1EAARjNmH3MI2FIGJrIvfcgBjX957/JYDtC2sn3I&#10;N1bhVvm5VigAkJ79350SKrRgxEEnuMpVyNJCPZjRyf0GgIeyiWBwUCU1USGANvROOw3FtilBDLFA&#10;JcEvBi20GFutCZosgNhZJzEdMVnRxGwTRR5mSbuAGZncl1r3pmqAW733tO8cSBEBelvAwQ7VBJoh&#10;3tIn11cAaDukXOkEiofLLaNxF4U61ScGpjbAz0VpsmzayvHayHyRzV6ohqS1MZHQzfa/mb3T46yS&#10;oktKf3EjS4LEOm2MwQNl4cTtEiEgsuHTBvSG2kIgQrHCrPW2mYu4XjWdseTD/BBsVUCHA3AzGT14&#10;EqkzIvufb1YgKvK0ZsNmwIe0teGzVYeV6M76fHFdqx4c0HwjvDEcYF3+h3AkEuvAT2LQMLt4027B&#10;xxIZpvF2cbvFHDv1jCrqM+NxC9YPuIxVjWAG2aWrBRMW2hjTfJ2JDOpvAu2cf3N/AVbxMYBofcLA&#10;9RxsgzKD9jFPngVFXtCsglVIljD7Okwg9Je1Fhk4nU6xX5v3Weq943w+43g4GP970gkEBpCfza4+&#10;HBacFZjrCVdXV5gDUL0FAzpzKnSuEcA6jwfXD4uD38MSLyDWi1qBpgumjCDSdL9FxPlIzL/gmCEM&#10;6KqfV5OZtU0a+tIte3y6bSodvQPr2Q5VZkiKMqr1npn4cdA9QXK17LaQ+/B9n3u89+Z6vUEnDwz1&#10;+0Of5t4XUT8T2L43UD0Uk/29jIO/p26t+ywCIv73LtwZlzagyS9grjN4JIPkbvdKC5m1tam3aR18&#10;3nQaozUMPyx1M0Zp6WuHDSPW734Mv4/+kO0zdTncenf9NrG0AwDF27dv8dFHH0J0QGfDslzhm7/6&#10;Tbx6/QY/+OCHsCSRhrv7W7x5fYv1PP0QV+PBflhw/eQaX/rSF3FzfQNRxe3dPV69eo0XL15asKWZ&#10;X957iwoJALh/e2s9eIfb75KJcG05YDJT8voK3/il/w7/8l/+C3z97/wdiALf/f738X/9wb/D7e1b&#10;KFilhTQ2QkBUO6j+Wa/HPqur8nHf/zQv+eRbfqzXx9Hsx3mRxj8rdP7s+sW4zD/48z//Ad5//330&#10;1rAcFs/aXtzelsAADssRdjCmorcFrMBcgZDlTBibw5JU1jFwOBzw8HDyhMmBdT3jeDxi9TZqDw8n&#10;LEv37G/BWM849AXrvEeXa9w8WTBWx+iWboA6QfAwKWPvFKdIkNFBfi+PZKEQ8ds4brKRNwm4Sf6E&#10;jpm9KB3rsIUFWSaYhiKdOr8V2bezOq4cg2XyQBModpvFB0CQKNPzSYAoa86JYvtBNXjNsLEMyPmo&#10;PNpnqmwoUsYWBvhFM2vZrkU8RxF9Jwg85jfpOAizQXze8R57SbV3+I/ArPmxGyYEOcIZ5vx8CDS1&#10;aViFE1a8m8wizZkwgy3bDFwqreiD5mMYaqBi97lyzAYmMfM5oMGcYuj6mkXEnFnyXVkpLgezPrZM&#10;GECo3eMGsD+PJi6dg4tNxG0TjFMWoayOiDnE0cFGk2Z5854P+HE6OzxJXvwZkNJ2SHQDooF7NGix&#10;e3YlZkxHfe/avzIYpdkOoPCpSM6lAaVEd/FnJR8bG6XBHVUUAjCoEfwYNLXVIOfRDahX75nDCvES&#10;WfghaA5+KLKXO7x6ghlUyvYXJIuDoluAW/z94mBf0ma/zfP+pGEdtq2dAB7UU+UBkIUmWtYrBV+s&#10;l05Ba9Oqcnztp0rQiU4IfA04R9WLJefoQ3ZzH3P8Fx7Lo1eujGK7V8iD8d2ORpW2mycWxym3uW6p&#10;SyDc6RXkk5rFtq0WyD0BYE4LpEQil0Zf+ZCbABp73E9mj9M5246388NwUr2FRQ4YNas25IdXpTQ/&#10;fCpAcClyU9kr9nIx9oEU0kBqUBzcUwR4pgFYWzG5+VudW/4pyDUtIKpfBJKZoZXP2Ax4w1dhKgRA&#10;6ZOgLKsyvDyDzwzAVQjiBrwf7648YL/NzGK4fFVpvodz39VXNuW/ZfusjQAhj+beJJ1KuMd/S/kq&#10;gFjbHAPDEY4tv4+M+r1cElgWh8Ay+pXBgySy5TGU6gsq23q5ng/aw9u5iUQygbS+GQPbfqT5uAdS&#10;XW9xHGCmuutz11Emcy1AafaY2320V/ydjT0MG7zyws+V4AHKDPxIBhcAZL9nSRqiroXkmrDFz3bn&#10;VDJ9gjCU7X0C2awZ9ZML/03rlD3ADmTiBeUcn8egg8S9uh1AWdd6IGfYKlqDvgnAC22iZiDgfjzS&#10;u9VwObikUAzd0mVfjUUNTorwuHmPdAQt9tdjGfkpc4ynmAgwGFR2fjQTJvXo9HlzX4Rabp65ytFd&#10;tKJ6fCzxfMpBAKzmqG33MuADr14zClE+ThhftzZMx9AsIq8qgG7ZWpg5g3y+vbcGSH3AxR7IzPDN&#10;nCbl4l4Q56NUWX+KyPpu3eZiLUr84NPuAPh6BnRiOR4x1mGHGDpwq3MFWvcDHoGJgS4Lbp4+wxgD&#10;D/KA0+khDuhS9hgfJ0wViFpbi949WcoQ47An1flJlPMGpq6xYPRJw+lmJWs5ZDbbaZgtcD6fcFiu&#10;MbHCRY9Vq7YBC+plIopdK0RsfQnC9y7AaBiDNDT69aVbJpxs2b81XzN4clDYxNlqLV9qVin9cruB&#10;43Fe38mEfV/9/R5jMIqyRcfl3mzNsvAVsAPPuG+qcbNR18lUZLl4qtYADXV22WtFd+9Hwn1JXozf&#10;igDFdhrTKge0e5Z+73j79i2+//0/x93dPb7wxY4nT27wla98Cb/+a9/En3z72/jed/8Cb968xu3d&#10;Ax5uT84niCSqp0+f4Ktf+RKe3DyBiODVR6/wgx/8EK/fvPUA0WIgdZuY0zTSOthn3gIYdEuaCJoH&#10;WHSsgCpunj7FFz7/Pv7J//Ab+MYvfQNL7/jggx/i9//1/47vfvf7OJ1WjLPtN91gN1W+1oXekPhT&#10;XJ/6xs+uv/L1aWj8GOd/dn12/fWv9XzC/YMFogFPlHNdotMCtzpWPDzce4WWBYWPx2PYioBGEJMY&#10;II9rXlpDvzqavvDWY3MMO2tuDNxcX7kOFDycTjgsC84OlqsKzmfrGjDnxHgYOCyLtUaJzJL04orR&#10;h6LIzagT/wcdOPev8t7IfOPz+CWw1WS8zz7P3/rlp2/TWA9AsoyLPX1DCWp5otBRc+M4gB22am3Q&#10;poAOeO17PAuggegWRVGqCbG5CfyITKEfwcyxmO47rmo2TK4DweFijIQhYQTIddpkCVFhFe+LhoEb&#10;I9N745kBLwkmcQnceTUfwAGgOn72Pg3gyO/PQTqFZoAN4TTv2CJ4r1CDzgUz4h9zJqZq0Fkgntlp&#10;a0oHiY8NTilOLbMcyTjKMbqDbew6g7+Lee/zLLzr69L+f/be/Fuy4zgP/CLzVr3uBkACICWREkmR&#10;krXQWmc84hx7zpwz84fPTx5pPLJsjY8ka7U2grBIAmgAje5+r+rejPkh4ouIvFWvsRAQRRpJNt57&#10;VffmEhkZe0Z47tKKFBfRhH6OLAXjFWVTeKrK36GYmvF60k/q23EYqZ4SWyWe5ZzUbxCIsAK64QGV&#10;eCjCaMP1KSyHf1yS11zjFGE0j5azdCmtGuY45zBqF7gJLD0mDUtVGLZCgmm8TQVMoY259r3ugUdi&#10;6MiilTRghJ/D/663FgDJHI8+t+G3CyzHZH4eMC7RX1ROq0HCetWM4oNFmlwk6om9wEzXoHFtN8b2&#10;yHYBIt2O1r2cFJ1AAt9jp8NuPDNdv4VyN/GBMMplZP7V+SJhy0b/AB0D9UuatnbYfAE3xHJoGE33&#10;xt64StoGzH3Uq6PRX+D8bAhPRkw4SCie0/slrwUNKnTapPFEI6J5z6Pm+RZ+ijSizezT04FIpl5o&#10;InGrnoqbuXVn+MluDpfMy3FK6DC152k+C3woPF9Ey37Kvrv5by1nwm8ihSFc7M5HdfaQWsy2uTb1&#10;LdghHyM+/SPOPcfnJSgAACAASURBVJ0Gu9Pm+086TziJv8NUYHEPi/jSJM8bAJrHAu+cNzFdjkIg&#10;zVMGwNZbc4uzqYgbdfPzpAWVtpAaI4yTwZZCkZUojheOSClny8+TkihCpmfV56NjgEnrJ1x08arS&#10;9MiGQr7Jmw6Op4zqbnQS0mhKhuCLbcH7PMo4Rwn6ndyt0g2eCUBE42YRMZlRgAlww99IMcCrZFda&#10;nU9+mL+E0ST6Lnh6T58vaq3wEv6sdLG7MZ9RlLl2uXyvLEop1+7AQCM/KBeWPfAVhhOFdC2+k2L4&#10;dlg03j4UxD/OlcbG1po5G0cGcsw2l73wXIhBuaXilBcXm1c6U9W4WRUymn9vsDacYnoj9szbgbXL&#10;lFno8PAo1sgr32LPL4tw7ihzkevr8ghX3jpQYWoMdwIxOtfPWBsNkAFZOmRjfLrJC90lYXGn5iab&#10;GcPFboKlS1PNWTvs96EaKcNHMRJPRl7N9JqxNc3+aEE6KP+Ogq8CoGHz27/L0rGuZrg1I/WCZbF0&#10;IWsfkHbGtloBwqU9spvB3XBs3U7Q0aEq2DbF6XQK3rRuKzZPXyK8wee3j1d1o3TrWM+r4T71DuHN&#10;2rIPcPJK+bfl9xSZmGKPMm/uZZ9u7rVmino41yBepFPjjADm3DCYjJBhmzQPEhp+o4eOwV1+Z+k+&#10;hapLpdwBxyOAcpqUvWoXfJHFOWk7qPQvDkdplI8V8BsMErJVPOP0qPfuOdjdKQmC0GVPyV6nnzXC&#10;bX+Adn+JxJ0pMBIc7rwSbTG2xrMw+PjmDt38hqLlsl/XDUenKW+/8xhPnj3Hs2dPAVW89sUv4ld+&#10;5ZfxyhdexvO/+Ts8ffoc53WY029zqWHb8OqrX8SXXn8dr7z8MkQa3n77Mb7//e/j+bNbSGteJM5w&#10;ufiSsG2rr8lvkAymtUl63/qCvjQ8uDng3/zPv4vvfOc7uLk54vnzp/jzv/xL/Mmf/hmWtuB8t+6c&#10;WwVHJph+Akb2efsX1Pb89PP2efv02rvvPcFLDx+AtZaMA9AuoVmQWi0V2hgtHI/kO00EzW/vn08n&#10;nNfVI783oFndkNYatjGwdOOph2XB+Xw2XXgMbOuKZVlwWBbj8/7O8Wgyc/f3luLj9yXMRnC26U9X&#10;fOKLSbpP4ZSGhPn9yjU5qkcyZrxsCNkxK7WK2qotC8yRIQjnQ+EwZxMGRC25rHz8Qdas3Ue6vL54&#10;nVxIWbcJlBqaHzUHChOXsLzszZ7XGDAjfdnn3gOfE9Qyx9y7ULxULN8lR9rlv074cC5hgkZldo0K&#10;i/89xk4Ydg146t57qApXODUQYEoMdJjaHva6Ipc/9jgZq4JF7Fpvm5qxQYqgNRngXTOd1qg1mol7&#10;mGND1G/ZV0FM4kcD00jwgGsYGfhkFLVRCtG4aBG9SYV8pMHU5peCyGURnfkoCmRKZVAjKAiTJmnk&#10;hW4lla0rrpoR0LYeNz7HhlZluxiEKl5q4i8hHs9rfiqubKrktcsgoVxD0tWE5YUBzmAzXNnTZvst&#10;055r4p8yGtseiuuYVBgl8Qeu7KDgnqVL0VBkxjaKUSlhXdvVvwuuXLZ57/ZRQ9umYEFKuzqa8853&#10;FYzgvRhDgDEErVsKGtW8HhlpDcQimakgXir2mMh7mqmpaGmJTs3zWJ0MaeQqUeShWc7zrTnC4+ZI&#10;gdZHsTrRsVsL786K1kzQqjPv2hA0fgQ9TAYWsCBLyN4Fc/qQpEF5CvznRDglDIiu+WQUFdIoUfXC&#10;OIeSwU39EhumMYNW6f47fmSGFuOl4mVuc+b9vq5rJ46rrYkbFww59vuYzrA8gxPMaPRjJN6F3kYD&#10;vwNhkhWCnCW/Df4R0Ig109pr5ywSHNm3qoVXZAHsIUmnyTbJ/zkQd77m1p3BJhfYYf6EPDuW4snp&#10;E0hz/bsYKo10xFceAJl4uRoNJ08CHQbFcQMJ444DAEypF5Tf8bQ6YpTP+vzoIMg9KXioiholWHZi&#10;hs50A8dlunAe+574GoeOpIZDPf+ZGzSdHoREGGfek800mea6e8xbc5+M7l0vU/sIpCrpajnvZkhr&#10;qIZwjSAHzJHrwQRJNJ22O06IXr14N+1xfrZL8+F9M8c/ES6MtzvZLWrWBG8x4x2jcVHk+Ovi8+WH&#10;dYx0yl99+WI+dZ1cqfQ0DgINqkVWClm7ksVyHuePQJya57AbO+SsylvT4ZCkTCLOQnj4Y/5BkMxB&#10;UrUD1Qh0sNgggWwKtBHLFOcLCoQ2Ns95TP3tDeGZVs3eGyrosZHxZqyrOkRaW7AsnmIEA9u2mvy7&#10;eMrHMeyZo6U06kvDcbnB89s7k3/EClsuS8fd7QnruuJ0Oll+8PM5osTO6+rRZGqca6yRd3ysnqYH&#10;lHsnxjfpPDQCL4vdVrR0iFbocNuGB2rsIKiKZTnivN7ZdfDg4+o1soYZWHVLMGp3GdoMr1BmiaSj&#10;yeDemmBdB1pfrMBnaYLm9MxgyYh15zSzTqLJP21f/PtAdsofJIjTAnGtaSjq5B9FZ/ZGA2zrHeiK&#10;ddv8VuglUUoZrB4ino3ky2n8T5ogyPMfx6d0EzdSmfLP571tZ7/BZ0y89R452td1sxQ1TfD43Xfx&#10;5P33seGr+MLDGzx5coflsOALX/wi1u1sOeq3AXS7tr8cjui942e+9DoePXqIMQbeefwOvvfdN9Hc&#10;UCMDWB1vdbc/YxvpmPSbGsnnBQK7iXPz4ICvf/1r+L3/5d/g4cuPoGPF43fewR/8v3+Ip0+f4Z23&#10;HyfvYFqmCtyLTSg4MH94FQc+u/aiMS9p2E9e+3HA9PP2efvk7b1338XPfvlVLIcDVIGhm8vvHefz&#10;igcPbjDc0a3bwOF4wPls/HpZFgvMdDlGmxnOzyfj6aqKdaw4LAdsY+BwOEQR9ru7E25ujjif7bnl&#10;cIg5rZt63ym3tNYh2rDEEXOmvbdtzDyI/tMWhgcTvvwaTVETU/sGeG3PcvxaTi34WKNR4WNWRWNE&#10;GWkpkQvZhIEBS2+iFrUzhAW0XUGoC6CA6Hm9ggvat81Lq4fANwDF5td17Z3hEc3iSpF16O5YHaEs&#10;YZgRp0WYHGFVDdWmpAST5gybK5VFiY5CPU3sKuAYGBs8D53BS6ndapFJNOcpjDpQM8IOv27WWg8h&#10;PquCG2N1d0Mx+jkONCmRZuqRzwYflVAdQDNpUbd9D4owOfWfERRcS0YbwT02vIKZhZYAxdITL3Sv&#10;dKtgG6snyKfRIQ3/YYSjBkilkuqTKkS9aKULcWEMEUxGluYfRpSH0PDBufKaWRa5i8gZcP9mRkfn&#10;gohH54DCXxoNmudIiggxICPo46w6MVFA3dFj6JqxTFRIgFHwaJqNn0yDZWuAbh0Qy1e3jWH43wQI&#10;oczWxZzaxA5uz1D1HJw2Vg+DLbwQLKCill9VBdIVuonPhcZyN/Y2iarwjMxpfqZUBN2V9tY08icG&#10;rvj3tmcoxhyPJoTEeVACHtx6i4S1VIEZYbYsSwiqQ1EiiMX3tBgUInLOVZJE8In2qgBWz4CCfp4h&#10;BZWVEXg9oGjaoEPQu2SZyLToxZV/VY+OEUBHj7GpZIcSoSsUpqQLznEmeOuA5z/KBNA22LMP8gUq&#10;QrVAc5+MK5rFTF35oKE0FKpdISm+bdNOCmQ8hQVQEX1NxnbYmTNFtsXfw/Nj9kMvtIbnxc7EGHbd&#10;GA5PMyaMNNzxHXEaBKaaqoqgGI0V0uG8/s9+O9IBQjZmc86cq9U5SJyjAYQINfzvDPw0wz2vujdG&#10;MbpRm06tijtl1pY+wmdrCrZFE1ZFm7TsogP/K/dKMzuTh/FGXxHF6eZd8j8QoNXRmziccgr5HAez&#10;MEXxw8AoWhHxuhSKARqlSr/RE4BmKYS2seZqPS8sACu+2zyvrIjbY40HhBOQhxYIzikiUXw5+bBx&#10;qCwW5rmDfWr1bEDNpqvqbi+VuDHSySt2uxA1H3h2hPzEeZqw0B28jgmvsrv8xrn6ujoN0DRAlOkx&#10;/3gQCYXRIX8m43Izcp7GqaSPXoRb+K9Z3QhJemq44YEA0sLoLU6fKOfZXmZ5RBV3EhdGaPZsDcjR&#10;yEKA7x0WRmMUEegR3xfeD8pDEvjK656Orb6e/VlqYNHxpZV0I028KLhMxyyMI4Kg1qQlG4r8EXVl&#10;ko6sw3L7iniUTuxjDbygUU4clzLnPvfP6KKtobHYYjGkkqqJeE2E0nTbAGnE+MhNT35NR23gpxs9&#10;GYE00ayAJxKXIsccU+Mw13cvsCjOIPIR1CjojB9nqnnV4XwtdZqM0J+WmDJcCGG+12rnNwsiOryd&#10;rgw/zBJjUj8QoBltFtJQBWRYCqtYl4oHupg80nRYDutVLWWQdKAhcya7XjTGCqCFYjm8r+ROFkAj&#10;TSLVEGhkbH4bsQl0WPSvNKBp8whvgcgBy3HB+axYjgu27Q5HHKBYcHho+HV7d4uBDax9vI2Bu2fP&#10;AADPb58FLRUIlr5E/mSTB8zI2JcjtqFWaF0EdGSrquf+tn3e/Po1YDx36EDrHsnWJNKQjUHDfgsc&#10;Ff9f6w1DV5crtjiTy7JgXU1+O53usCwH9MNiz4mdWPKY3tO5lP8Mvq0BY1vDeE18ob7e/aYLA2B4&#10;FsZqRvyBLBTPiDmuJWvQaO6l4+nMS4IygK4EIZ+F0d6tRB1nsJPLP04bljBEu6wjLQpxh+OsnCf2&#10;xsmMkbRzlBzrwYzUg+EUEFEob1QZ0OJAUZZbDkes5zP6skBawzif4XlmDCc8kv3999/H43cfY4jg&#10;+d0ZfTnigXT88re+if9rWG7abV2x9AOOhxtAFF/6mS/jwUsPcVgafvjW23jn8bvoxwPunt+itY7z&#10;uqL3BaqW1xaq2Naz4ZSvRTejP63wgyaCR48eoi8NX379Nfy7f/dv8Yvf+Hm8+soX8c77b+O//Nlf&#10;4B//7u/w7OlzrOs56SXpMWWUmVIVOCf/m39+WKvPyb1Pffy++Hdw4R+x7327lJw++1bX86KxP8oz&#10;n7fP22ffznd3uL074ZGnwxub31jWNEYfj0fcjTu38SF4TV86ZDNH49gGSOkPNweLAN8GjssNxrbh&#10;ZjkCm+KkG5al4+bmiLu7E5rXBWq9YV1XYDSznQrw/O4ptnGDBw8eQNXSxy0UZO9rc7SlHcgadZ3i&#10;8vUWBiAUpqgZbVN70fiXBJjRTdIaVLoLBq4whoKIXSRXCozW2o5Oz4oIBUjTMTyaz4XSppXJp6LD&#10;nLF1/ozcpoEi5VmboGXdy6t2rWWfc9N4RpCRezRWZ3QTYbpTwDRhPW2tCyyD+b+KQkcl4mIm3gmd&#10;EWYMEuwspWFkIvMMjBA6A2T3LDGngpbRlgM6eOWfK+cfehUngTTA0+ht1dLdJBxSob1HJ4WolLQG&#10;m/XA67GhUMAdDL6PCtsfGtRgwuw21Ay0Im4IjVg8Ez4DprOjQGWCzvQjjBIJjNwbaj8FBjbvcijE&#10;IwSYnqYeBOFPiVyyFa629RtPLY+FwZhnZcYC1BQJAqQTC9XpUt4Qwd771nrHpmpEajOLhcALyEIs&#10;f63DQ9rAdsZ8iP1aYxPL6T22LRRMqQ4qlTjLF+KNVPGjnpUU2sNQ6wZEKkOARGGpEt8JRUY00tvp&#10;9jF00h+Rss1lVpJKB2lw0mGdPp9gC573dJDk7s40I/Ah3gdUNieuNE0VqJBmSNIQrtiapsws6TxT&#10;KLZtvrlTRT224Qbw1loxPHNsmfYnlKhLyCWPomHB5y5Ma4HEUerx1eChSIWzNhodSPdmhcxmYHMq&#10;Z0eSPvGM2u90ULFAE4wOkcf5xGksmf6OuW7gTRqQbnLgaWZ7OuJ7pHamJfJhO2R25J7F+NJ2RYUT&#10;UQuBexTOD/KGe/ODaawrDYxmzFE/620/Bz9vZhCdCykn+bzCXxXIK0OklXnt2d7zSWv3NAoTtMxw&#10;JuKGvdwXqLmCCWNG0SXPEzfsN6c7iWcAMtUbEBFpLu3ENqYDo89soQplxOEWpmTMXyLmVV+tMEt6&#10;E4JM7Hdj4b3C36bbV8R6P5M1xUnC1w0RTrsaWqRBm1PZ0JDeQDxBea+2TGvFsy7umG3OE5xvuLJv&#10;hZU9p3J5l2PueZbIQGGUqDRx3geZYArSgWm6dU8u4Q/M8luceWLNRD9LIEVJNZRwaQGHrOvi/YZ8&#10;yTFpFCafz44iXQOLxJaUNi36T9pEeO/rg250XO+O5945WT9nhK2C+auTBotIuaW4S1sDOokKXb8c&#10;Id41Opxzu0ZDauCBHQm97NPpYkSY7lLc7GViwBLPheOd9Kgys3lVoBPIZBDKXklnUs5PesTiuVBN&#10;ua8pMFz2LjSrMkzS8m3YWCotdDCFG9NFiiwBP2PknWYktsLe1t/Su79DAyssLYbzmC4N/QDoNtD7&#10;gufPzUh8Ot/ifDbDXe+WzsRyhSo235O+LJClY10tncjweQcuDUbP8salpMjiOgwNwAKN2j9R0Ntx&#10;ry9mAA15ovm+O7bSIdNbw7atkCZYDhYBJ2ho3dNm6Yhn1XErZDxBpJSiDhI7S7ZFWhXFzM3Qvvi1&#10;cDvL6nyvBS1Rd1as24pl6TidzmagdZxSVbtu3pobK6zA2YTn9zQJyBaaRjloaJwN4qa/dLU1FnL1&#10;s1JlNPt5/zyuz22WOnccMj8XiWK0vTVzyu2aAri7vUVfFjx79hzf+973cD6d8ejBDQYECzp+9Vf+&#10;FR49eoAn7z+JsyQCPHzpEV5//TU8evgQP/jBD/DDt97G6XTG4XAAdUkrtNyQ/gMNZ1KFv2gGRYjv&#10;V+sNL730CN/6xW/g29/+dXzp1Vdxe3fGP3zvTfzxf/ojPH36HM+ePUNr/UpalABCGWcP5w+D+35D&#10;r0n7++c/3l6+eLx92/f9Yc+/6N1/rvbjGvfz9nn7ZO2ttx/jq1/5sgf7AUx7We2mvfeIAhcRd/g5&#10;n4FiOZgORJJrecNdb1OvjzAGDjdHbNuG890Jx5uD99NxPp3ROh3UxmcPhyMOh4M79m0uC5B6ajXe&#10;ZgttF0AKxWn4ADksQorYv74T+KkA0ks9Ez4afCzagYo43CBBAUOUBmsF1e99CpHJUB2K3wsYJoWX&#10;6fofCy1ipkUlRQXfhRup80rRpMWAlbXrh9eE7GQTFv0+mB7Djas0tsOFtTQzO3wD2Vy4hwtXyvyl&#10;O9gg8/6lIaDA3GdkY6ahnzOn2krhZoo6JVxDl6byyijja0ZujlUUcBfOQxF0YRYQsEAWoSZF2KUX&#10;agyNKKOIomiKihvse8RV0zgZ9mUggYQgaejtigevqw2NavIzILRsf1HMVOeUMgE+mZ+Ns1TnlZ9V&#10;oVICF7CzPen0u33PPZc41+HS0Tm/J+didsmMmKNgHv3S6NMsYibk9ILuaSyaG4V6VfMEmgJgzpvm&#10;BoXqDBHZINiQaKQxmEWQKOpVbvW84U1N4W0Y0ClfZdXjKqHz8WpaEh8rihqWdRle2/dmk2oRqdxk&#10;Pvu2zpnKVnjP6oQb28R3kJG7NODEeXA3meKCzvAZFcMBRjpVGm63BlooaXsBVf3ZdDLZXBhhHOPE&#10;a3k7AFJpwdwmg1lLA4IqMso84Et6ANCYnFCb6UcTGjQTEdPA6OeQaWUafN9a0LuhGlHrhVQi8X0P&#10;ZyquGqCt6UriOxGHDelB9tC8mGDdNzheNZSoroZwHsb648y2MNREVONMBq4YMWOW9lt5pfIX0sQ0&#10;2hdjn/OP2WE2GwMV6gbulCsa8bryVq5HdwsEd3OHR0OZRnz+xseimcJQdUwGtQQNzzoj+jTwh66z&#10;BmBz3m70UhMsAYPkeU3yHJGP+e6X+e3mXXKCs+96hiLSlwLiDG2/BcOUT+IXoDRv7nBGF0ZfGmUY&#10;QUmuQM7thrY4yxoTs7f8BheupNzwdfJsN1EAPW6D8d6D0UzvMfiSGwe8myQjfpuB3M+ZFs94K3w4&#10;U4aUMzsp+x79XNIvVdiop48y55PvZ/SzSxvi+5OGm1n2QmUxEmbuaX6kqZKMOPZ33wInJmabeGJ0&#10;CWXvycMNN8e2gSQi8ikDYRTfFIDnyGU/YQQvzikakJpvKGXYed577j/T0MrnFcPSAPR0TDFakweI&#10;fPMaXKb+rsjdkxFeS4BJ2ZvpeRgFoOF1vxRpBrearqr2MVFF3xdzLjWMRlLi9LhJ1EJJHCxnVAZq&#10;2pLY50hlJuUlG3uIpcUy6awB3Y36QwC/iWljNAgMJ8awyGheXQ4c0hFn3+CidZKxfGezIW+c11NA&#10;03iIeO5lSzlxXi0iex2K22cfoPUDTueTFSNVkw/W9Yxt23C6O1nEtUNo2zZsm988cF7WBBgijDOK&#10;PU+5wHGqOHqqWEQ9SYIQMzgp99+CIjy1hPiN3q3I5tKm6HINOcuDKxrlDee1vq1NqlRf9plBLqSp&#10;dNw6rVB7Oah28qKkR0GjVXFYFm6JR+kbreOzU/P9rY64stXc2fkDh8HAGjzXcr1uIZtMNAD1PUk4&#10;UWd1GObFraQZF03zm4Sl46yjquJiuqC9oi8L1jNvQxb4qkKko/cF67rhH//xDTx7+gyvPnoEWc8A&#10;FK+//jq+9a1v4gfffwtDN4yx4XjzAC+/9BA3hwPeefsx3nnnXb+F0NF6n/Lok19bMCBzxusEKwHi&#10;uSbm5DocFnzpS6/h//w//nd842s/j7MOvPPe+/iT//In+N4bb+CDJ08NJ9fzBJlEgrqje3p9Sb/v&#10;BfpHbh/3+fvaffPdf/5pjffjanU9n3Qt12D1efu8ffL2/uN38frrr2LpB6dXyXsAWK5vAIs7/HoT&#10;9H7jDmOjjwy8WF0OWA4LIOKOWZNVl6XhfD7jcDBj+raavta8z2XpFnjhdsCHDx5EQOQYAzfHI9qH&#10;eVEZBXw9Im4XBXE12kvmf1XxIIOsHk3RILyMdKDnmAX9QuByLSu9znW8qiBlf8Zl7R//x2dFTKbY&#10;lJ7w4dfvrzfr3l/yFA5Aw16Qz2tcAhY6pNx1XWBP+KTgngoVGa91cUWRKO8OcJ/E7TESinWIApr7&#10;W2FS16DugVGdCmcXWFMJ5D5TXXa0CCWbe5ZSsYYhhAJz7qdwpJKDWYEQ0ik0GeQ9blWtEFfCQyYc&#10;UxSjQWyEXZkLPegKXJWCKRSZr4+bWfIdgtnuy5qR/U7CLBUVRmISjLGLV87MxW9cQ8Iq1lQUTuG6&#10;y9yIiyk6zspfkwVNLFUQ11c0w53o6yu8oBWJq6QZo/awIxF29kxYbmKpJzLlgkCxeXSPX39U7nwD&#10;GBGhlqt7eCGZuqM0QCbOz00qAOrSpifE4WORGr33gEbk2YsjkQpjg0W2BJ4CiatlnEs9fTbk2zFL&#10;3El7q2kv1eiicNzc7R8jvyYMkMRx2wemo9gmhAtH2JU5V8UzDHRIby4VmTQQ8R/hlMoOC8HRm0sB&#10;P96NsRsmGylg620dvVk6qNak2KiMvhOGPD/Sxf614vCA04WR9DLXLPF9GIfLLOLGQMW3wtPMwbP5&#10;zywgxnezQCDcEDHC+DN0YBsjHIJ09Dl7nI1rwd9afE8cmGh+0Gae0hGcNVbtvCCBA7fjc55hNt7l&#10;mbze1NdmNHymmTzLynG9WQRvps5J+mELvcZV63jJn8YktyRvJX6a3ND85y5ZeggNUvnXNJYEyCaD&#10;FJ8WsZQcO0dc9O0bqQXfuX+Bc1p6LDDYy2tpiCnnqM4jZKqCPHHW7CZObP2ufxGJ9F1hICh9Bo/z&#10;/7U4xy1S8TCa2G7lMZq48IgCy2lNFzArf3J8SOaN53wZMcfCPX6WlLmdnMaJFNmi7BH7Njon0xQS&#10;fDuD9Eds1wIkKOfsv9nvc6tpCDxnt0jMOOZYgJR9DYs0bDTE9F2KElJ23oyDG8CZXuyKEVwKnE3h&#10;6VHsj/NPh87ujATOXoFhWbcpTUyPtr+phtjP+PcjNM6x+/p6y7Ql03POc1ujoyD3T8r34ukVRIAe&#10;RRATPvfhzx42F0uLs4hrpKnIJM7/OJrzvt4aroHd5DGADnjif6VNs/H9kmfy3C5Ld3zoXhBwSX4P&#10;oC03OG1nnIcCraEvC7ZtNUMygGfPnuLkuUOZuuW8rti2Fc+fP8f5dMK2rYEfQzczkK9uzA9DfcqC&#10;OjT5qusXwRHpBEgQY1s3D7jx28qaPELEUplQ9uXtIh2eCqYD27p61PoaqdiAdPLo8DltLpPVUgyk&#10;jSFzOe8tsoRF+Xr0m++bFvwgfvXeCy5tIWe2ZlHlgDjMEtnILy9xNOXqa2aBKuNUevph7YJHImWs&#10;F71eMfyFD5U/qtNMPNcRo/IZRc/G4qbrtmJdV/zwrbfw9ltv4+7uDtIaHt7c4OZ4xLd/7Vfx0ssv&#10;YTkccThYFOPLL7+Mu7s7fP/7P8C6WtoUS7OyznIx+W6Bg/hn1UHQSHcFON4ccbg54Df+9bfxrW99&#10;C9hWPHn+HH/z93+Pv/qvf4HzacXp7hRG+ZlY7AmH7j6/h4l8pu2jjrOT065qef9cc/6w9mnM4yNh&#10;+Avaj8YTf7rajxsv/iXh5idtdv62dWBdV+ebTM9sNHT1dFW0ofH7u7sTbm9P2DazAzVPV3o8HnF3&#10;e4dtbM5nrUA01FKpnU4n9N5C1jqfz2i94/nzWyedfqtm45ysuObz21uPCNc0WlQPOaMNgWRc21D0&#10;BkRElaIUvdhH/tpnBIwEgKiMe1QbioC9A2fvjGr2SGgfJ/N0S6SjSGLgwoAru0wVws2RmipFmK8V&#10;viEDXTwCVQTSOjORxdq6kIGXCRMGilC6KACunjeZUX+t5ZVnXv93USyELhQ4Ms6RkcZ5fYlGA0Se&#10;MH4WQrG4MgT1/HSW369mmpUmZlQsSiKRk3ExY6zRfSh/ZZwabWB76zAuhbAAz8Gs6hFi/k4Y9anY&#10;MtKsetuBsXpVWReiLWhTw0hgle4btDWcPX/w+bwaDLrnlxw2dvNrnZABpsPxuAjDrcG8yr5O0YhA&#10;UyhUhuVMlZGfDo8cbB0iA4ruUSE8L4wCNPBAYHnyuddNStQacs+liIjCPkw1DzimzpHakLrjxeFv&#10;MXom+AtY5DHP6tA0/onQMLCBkYDMhawxxAYLTpDAmcDniJz1YmWqfq4cx2Prfa9L62JVBAx0wwzG&#10;cgRkwzY2tyHt9wAAIABJREFU9C5AG3ZdZixQrGjSM9WALI7dFqXR3NA01K/NFt0wcp4SvEgFFMgz&#10;KahRhuVbptZQS9/CXCcRbcOzfeVqNp9hpI8i0xYdO6N9W543H1eku9JneIZmdLTm4aSDqVGZJYr4&#10;H60doB7lZU68BsWoqORjM9KrAeGg8NUrDDcYHcmXSQcZxeh4nMYCKlAcp8LGOYEIdNiVZsT3LdZA&#10;w07shGYlavZv6YyM3jOtjp3PedyMoBejCTyz3Gs6LEQArmMoVMyr3VoyX45ixjQr7mxhx8Mi1QQJ&#10;Q7XoNM5ZYNE+lXeumufXouWKwRFWiEzcsG5pMCoHTMccz5z4mFLGjL2RCjuJVDrNeeGotL84JmVk&#10;TlVbosRP5gbWgo8IHPLnhDeu/H3Pl8zo3oyiT1o4NGsjALy9kPyftKBGvRGmIStI4nKgjlQexmd7&#10;4H4DAi5Q4wNdmKcY2MizYIXqmhvO8yY5lVf73Y6quHxjrIckvXUxH5+EtOVnCZFmiMRrQDJPvb8v&#10;rSf9Ic7E4S11IsTOSlXswzkUf7eIbLWMvnatcQyjz6KK0RbvbwDo6OHQVufhCxcO3vE23AIQmQCd&#10;/yjh3AJeBnvHCqYpcMALENfXUdfocDOjZfdrhmKyjYhLQoreePMviKy9Bzq2vcuReMRbOSH3xLlN&#10;HhqLKa3WIEhY84xrnKU4F8LzRFzgXqZTSxwm1RLKyEBFTQ1S5guL7o2ABRpSYusNTix2GHnd7SCD&#10;zpSIVK0Gmd4n/GnhWPKfzYyKhMe+8PIU8ekyXhOLlBaXq2moNLrTfZ9G7HEDXS8Eq4A1YUQt5zjP&#10;4J4XVQMdQWpGfZ7EBZbj2eUaMekKCO6GpSHxqchW2SinpfybjnmnQXTeKG80ZWASZawwzJIW6PDU&#10;P+ylMOVkEJYbvLmcqy4f13V7bvgwSqsFCfXeIW4Mb5TvWHdFuxmbVZ2NUt61c9w7U6y5DC5WGNGK&#10;Dm7ontKDJ070Dh2LyVbouL21CPLD4YDz+YSbmwdY17Px4e63D7BhXU1X2tYVd6cVfTlg3J7QZAHG&#10;Ga2z7hL1n+H0zNLoEafHNtCWrA/SlwPgCnzznKaH48FSs8RZ6xFAJWg4n61IWJXltXXH+Ya++DVt&#10;bbFXoUMCXtSzwNFpD4PDUPCFhtBt27CN1QI1SCudXm/jjKUtUB1B10zed+zVxGHeFm1tgQWm8bzJ&#10;9P2+VaP27DO3tVhUNVwuH4GrGuN57aFyNppk5Pi2DfQiU4dOgZQTVbPmT/dcseSiGnBOOs05k/e1&#10;tthPx2/pNvZyWBwOHtgBqxNyOp3xoDVAB57f3kL0jFU3HPoDPLs94aWbh/jFr38VrTecT3e4efiK&#10;OVAAPPngA/TWcD6tWPriNREID6+H5fJXW2g/sBzu3Z0r5IGqw9L1bCsWAV774hfwS9/6RXe4L3j+&#10;9Bl+8OZ38d7j9/H2O++Bt8VPp9vdLur0g2Ne+fDK359Vu29c2X0uV55xwhc/922Wef752o86ZoXB&#10;j2P+P23txw3DH/f4n1YT3N7d4ZWXH7mebDLb8diwnYz+WwFgwd3dHR4+fAi4vN0Xk3WYTqy1jtXT&#10;ozG7g322YXmwYBvG/+/uTnj44CFOp7uQpxkAF5HmmxWWVli6tOPhAZYUnK8RhmRcGbXx4k2Si252&#10;z+uCMHZon4oRiSCu/9nf16KaymzJkKcxGflMhVzAzJssKLKnkVaAU6JfLd9F1hdovKdUCGLIGDCF&#10;90g5qmW8VEZyWVJ+ZiQtLyEDCEHBhrr0iHNOWqaZjgpxA4rNpYWgPcMg51UNB6koV1qr0Mjzbl8Z&#10;/CggKWCF+oB7sCoB6TppGEbrYBr9wysCjToNyx/Ll5tVlR/Kgo9zlFZVHMqSI0LD5ktloTLMnLMy&#10;t55pERhYfV7mjOmN1m1AvbCkvZqQCEFMtcCmfm9GeCq7gcIz5DBrNMR1QO85z7rvwW9epBCZUR0Z&#10;KQyvBSOlk0Tea5QgDeBpfGPUYipweQbM4IV4B0DmxvThxJMDWxpJwTaYrmVA2iA1cfTRsrk8T4Wm&#10;xHP2HwXToyh4asJQASpyUt4VBIkKNPG1NjMmJ/2QPId1n/avI/fhIsLx4un5M4JpjA1NGbXva2pp&#10;0Jv6cZpIXLXPNlBppkKURhNXinZpAlCKq07zo/Olwv3qmvZL2tH6XYTzvQLsRETs71a/Q+LafVPQ&#10;MPxVmpHv6PR3RkV2rzBouUcdD0hngibXyHgJ+qQqRZGUAumZBAXP27O6e9tM98LqXr+arD/J5+O9&#10;ch5G+UY1b/pwPTv2m7BDkR92ezvh/rUvdn0mDtyz4olGVSPWnkrVAXaD0Qgu5HyJx1nHwWiTOWs0&#10;xlaPBmyKcDO/aK7TtIIuiEc4IAiVcG/c+E4KzXNN2hF8RTTYTRVTroFOAm6GI2mQdedFMfpWWJqD&#10;wb6JgpjT+Sp8BKR9O1lOHPcbQyF8skFr75McfKVe6LR+UzksG4MohjbIMOOCxBvW6CTjJ5UWbwWA&#10;dmQqTStjl373U086OtOgfRQ5JHf4o0ZJKuZ82NEn14B07EaOdcdzhdPYmlJjokKJWxDje8Q7CaeF&#10;gg6MPY23VCgNracRPG/NZVE+4NI5QBpZ18I0H3wg6UemBrO9yFochXJF//MeABckYtfieZlhQ5jS&#10;2X9h555SNc4Od1XKr5XJFHpzVbqa24tu817qTiQoNDAzNIPwy0Ao41H5Lo11NQpVHM57/FTWXYCd&#10;q5p+Kc9Ai9sYG4sfwm8KVDougvPp7CkyzTA6thWHZcHpdIKOgfPZ0qEsi90cZN5tYMPC3KDbav1s&#10;A+ftjLb0vNhzcbxY9J6yE2ZeiQwYIpzpiEiYjXxGS10YHdXXBxKV5g6sbcvbXgEDwt2ZIOVRHckP&#10;KLNuYys3xBDvQMzhsa4W+HA8HLFtI4qRrcOKjYas7mNW2Nzd3ZrRtZsBnTn+P2lrF4flEp/jKn35&#10;mCvjuqqgVB29gjSCqztl/I8XyhF81/bT3t/odL/yJJ0DAPDgwQM3uG/44IOneON7b+Lr3/wlSO/m&#10;uBl3+MYvfgNf+bmfxQdPnuHp+0/w6pdew+PHj7GtntpHepyxJgLpS4WQrSPIENMJRJIwCASn8wpo&#10;w83xiJdfeQm/+Rvfxm/85m+ZgWjd8Dd//df4/T/4D3j/yQfusNF74HJJ7y7//lHaPfL8x2ovel+v&#10;PPNpzv9fUru2V5+3z9uPsyk+ePoMP/czr/utKKOnd3cntNZwOp89Ohx48PABIMBhWdDdMM7CmIdl&#10;Mafo8KAoVbRmssPQgfP5bDRQzUF+d7ozeWCjw9SM5+t6gkBwPBxcKx1QUazrHZaPcoAmY3h8RvnN&#10;idk99ChIUXzvxdcUgGxpeI3nJIVVvTKzGGqKkUIwQ8j0TshlRSuk8BDCJpVnf2Srmqiawnsxj6iO&#10;Pq/W5CYaETKvcayElnVhHzYjKksWpRshizG9kBF0zFfg63QiWuQK3FxvJ78bdT4VUCE0pGBMBbsK&#10;yHQGWLV3iTUTdGYY4tqqA8VgMZyRp4BXv/W/1eeFEo0oVbA2ATWgrQp4Eb5qNkhgmNJBuVabWFBd&#10;Eyve19hfRoIn/NRBRSVyALpB0MGCa3QeKAQYhJsXeVSPhHTYzQoYx+yIqyI+zxaFr4i15cR6wTbR&#10;AsDdtoYwXf6sel29dhdoWQRwMAVMORNxfnZa5F4vS6dO4gz/GSzcaVKe4biD61MY7tSz0kfCCYgo&#10;mRyr4BqVOxUvukuczkdix/1wBF1xglCfFyAMwkMVEtdk0whqfjDOT6Yc3TUiXLgJvl+ZLuCSJs/Y&#10;KGHUsDOJEpGsHuXU0hA+wTfPu6hHktRbG0oaPO9lKOcCyDQXRH/sO7/V6C/WTnoyP5hvBIIzGn6a&#10;xJVxJfek7PfeoMPO6wyl9BGFvsgEyrqDGIlzwkIfDccbJgUyVx80YVpf/Cypi3jmdFi0JTGE+exF&#10;8rOLnxNAJsNb9B045dgqmAJVpcAkyRLjlG2+tRCmsUWnBIWgiOPjhHl1G8qU872E3TWHST1/FY+L&#10;32M2/HC9kyBQe9xPCMFzOXxNv2Nz9fFGQMC7tdsQdrPIcKXBjLwa5JEHazc0gHAcEo95PPlfmZdC&#10;Wm+0ZkThttlQUsYpzLSe28qb8wyl3FFp075xblp4Yk07ssdJm1sRSkgPmA6mUv8io8UvpOHxCOnq&#10;8FQ/kga3OMOt4ETyzhY0veU6AS8wmTw6HMQeZm9OAb2Cnwmr2cB6HY+n9wrezu/mnABEYdjK5o29&#10;DMjkDFBPtVE7Y6oUGsyT/wDwuiZMrZX8Dyi5rYVnjHNTN2Z63kcRxx3xPW1uoKk5bs3AEwYwFcuh&#10;TRki9p2jc215Q8Yi0H0nW4tbBYA5skknmvSQbwc0EvIElNRuBZqMZwUnxxXU7THu/F3zOUd+fJdg&#10;lj7vOSN+9/3OfZK+KrbkjCGDIoyyDRm/u+uLuAsGzDS/DZWylieeDjhEnSbCT2YKwSKJcU9D7IZQ&#10;RPDW81wWaHKhxi1WibNG/MmUaCzumTqFepF0e28Mi8bG5nRys3ncnU5oAmxqRbLWbQXE8oe2mxs8&#10;/eAp1vOK83rG02fPMDbF+XSGNEH324I0kl7L2xFOmCD+Ocdrss9wY2JEfLvcFWmrSMPUjeyRTl1C&#10;JiG9YfT9BFnypsL2tcDWrojDi51uk35hQ1tKlWVZDMabjbFt9mxvDALy7slGR8oLx+PB88Ov+DTa&#10;PkjpWuPtMcNjw5VR4EUhUvwGMfGKtIy3RiKvu0jIZNc5W5lfmVfS6B1fI3/xuazbCpEF66q4vb3F&#10;m2/+E548eYKbwwJdz7i5ucGrr76Gr37lZ/EP//A9j1C0lDgHz6PLc0Idvy2ULSXolo0NQO2WTOvG&#10;X+1MAQ+WB+it4XBY8NWf/yp+73/9PTx89Ai9dbzxvTfxx//5/8NbP3wb7773/lwc82Ib9h9cEWD+&#10;2dpHHXsvE3/YTu/f/UltP8lz/7z9tLbnT57gvK04HA5GQ1WxDcXpzoovQ6yo9dhGpEWT3nG8Odrt&#10;/W3g+d0tDsshbw6J4HS+Q28dJgqa8/FwOLgj2Sut9B716To8v7gC27DIcnUBadtWpLuxGkRrC0YU&#10;dPoKabmmmFctO6m3KKMmSxHKeEzAvGQRSa2TicwFCI2ppkCpsDQpRZwjryzKaDLQnOamI1K0FHVr&#10;koWqed1gURRnLUYpMKLU1imtXO3W4rUOD2wasIJZT3Rcprxk9ymn/D5nyUJVJsyoK8qKFBTSQwBQ&#10;UbRo4BJpVqPow9AbQE0lEF7AxHuzK7dyfb7TuNMX0acp1p6uQwBZNG41B+C1GIZdMRzDUsDwkNXW&#10;4IK3GxGHWyp0eOEnCMLBIVLOgkQPNCpAkcqfAIIeuWq1RkupQEfz4nvVkaAO1owZhsM88IJOlApD&#10;RRxg0DhmAEsJNkGJ6sQRSBTwCeMw0woFaqWCw+vngXso+k+cI65nt5Pxt4/vCg7CS5MnSkpfpki5&#10;yc3nI+ylHl1tFo2v6oIgjxTPm8M3lAHCkRGtaTDovds16pJ6g+cl9sMJMK/nQwAZI9JM0K1m0VMC&#10;2UYYG2skW41UDdwVQDdTZpRGhavHPD+0a7hUANQdT76GhVCzeZF+cCwauoPOohhxJCMkxy6/s+zw&#10;sElHAkfz+R0eJY27Z0X+1d6Zto9oy1obtn+cB/dxH2WUayO+12JiUgxlubZ9H0FboF58N9emQKy5&#10;uQEIGNMZn+EM8MZAGNMjqjKW47eJDO+MkmjgHw0cF/K+05r74BwGeSf77srzRTqc5t7cODSCvudZ&#10;ZFd1v8u0iF9IuWESB0Cj3o7X3dNqFGjtgzM1Z3P8FfO7yn+4fxXn9+NcvoBID8WI6xidhmcW8BuW&#10;87/IGflM2TsknAggwnOXpSXoUDgYgi5JwkIw7V8cy5bf7zku6Xtl7zL1w431M9K6PRT5czVeMkye&#10;RxgxP9jZ6DzvLegQarqAQieqQbDyxizs7D0HH0ROvhCz3jvcVhspAuwZTzeQy7N+eM58fmH09Nc2&#10;FkX12dlyOL/rNwFmI74bNJpNJJ2e9ewWflHouDldNOZnX/hNN8eNlEsL3WtMa2Lndygy2p/7cElQ&#10;AiaBIC4TBepV/ghkPQPZG8Gz32pQiiCLsLylnNGaOE9L2boJMMJcHITVp+f023l4h2AUHIq9qTTk&#10;Hlp5sXz/hdHS8S4ZatxYqwLqTFEVgi7pMAXq/UaSpbKm3Ryu2wozRSIjU3kOjN3R0VocQuyLBtTe&#10;AcmkLlCZjGOVHrSCUxX/rs2TsI0C9UAcNFWL3B7jdCEXRZGssWHdNmzbCktvZ2lLeJVaRTwqecW2&#10;Wrq8AYtUZnqx1gQ3N0c8Pp39zNnV6b4sUVjxQh9EGpcZnd1LyqUqTyncQaaGd1uk6NTAZTO4m1OH&#10;RnL1Ypp2Fq0OFfnm7LKx+USdKhGPfXEnRfPNCedsPVNz2iYgDfUQu27eW8OmlquVRYGrzMRWU7DY&#10;HkvIUjvJpUIRH9aqXlFxoHZpvDyQKpxf6RxPGTh0YNcx6t+qas4zT8d0D7WbWpvouuKi3gkJodO0&#10;bd08r76lL/37f/wu3nnnMb706hfRF7vtcHNzg29+8xv4/T/4j5ZbfrNAoyYDS18sPZDXxanyUQZU&#10;2FpZmJiBXOrzEQEOh47DYcEXXnkZv/mrv4Zvfv2bGKr4wVs/wJ//xV/gr/76v+HZs+dYz2vKJLmo&#10;+3YL8x4L9nv+8Vvi5of3+2FjxQnY9XVtzJl/f7yWPPpfRvs09uEnof2Pss6fhlblScX7Tz7Al7/0&#10;ZahuxsucZrVmt8DWdYWIYMFiPH9dwwl6PB7RewvHPFyObxBsY4SDdjkcgq92L/TdmqB1M673QwOG&#10;evq3YQFnGGh9wc2DR1jILPdkjoRPmkK0Q9tmP71glAhzlVGJYioEBY2wNE4HOQohSyBYAGUOTVex&#10;FbDoOrtyT8Mic2qbsJARz42pKPJbpLFWQVk5TVVkjoXJ7w3oboSDWrS6hmLE+QmyGKG4wWALG4uq&#10;ZjSrZHV7AJa+A5aohcw5IlxiFeICC8JenPqm5W9Uz8NcDewBBxcmqlF8li9s/hqJ0TkwI/f8+81V&#10;Lxc6rVK1BpqHEl4V/vLzsCwxP+ZlthcMmTWqqHt+WqV2pWmiEcdM77cLi85kTrnIr+wKYe9USjbf&#10;yxSwLH3JIWwUggEdzfKpjTOgfVLsDFMrjPwaJ+c5bDdtTd3TKwCMLrST4LiwWn5qFi2EWlX5zaP6&#10;6JzIyrouY5Xc8yaEh5nEf8/ckQg8qWcuz2e4MNwYDhIFj4QzgTsSlWCMFQ0Lctcz3QlUwyihwwzq&#10;ULsmX6O1w7ZZPgPE7fbqCke9bSKWIzLTA/r+pvLlabjRFgXUjfXi+cuHCYoQFzC7GRItl3dDRbVQ&#10;DIZ6vlg3juiIAg3AsFyBodgkQV665Z61lDyMBKdTKGFO43w1vPZqqKCwa8hq72hDRoebkse9D6Wk&#10;CWQ0qGzoOBhtRBpf4bivYMZihCOjo0F5O6eloqEKz1MvaC3z6abSaJ2bQle+K3TY6HSLeGcaXhm9&#10;Stpsa5aIdLI+aXSqzgDuvW1eNa4QflSK4lkRNDXDHZUpGh3DSSbNIsFpsOYKNPNRUskR735sW+Y7&#10;hcStiMxxOzCll3JeVgvNJp1k8VcJMINXo10Rghpu8uQMsby34bemlY/LBx0eGa3UfG/5EM9Z4Egl&#10;cbCyWtDIdOz/LTxKgEKmQLogcYbSYciaB3QUGN9yx7Oq12rgev1mh+8nb8NU12sYSCveCWmCxBnn&#10;hppjDWhDgjYRj02uMGNFq/gUyyrRinRwKNJB6BGNZgtprqBm/Y8QVHRg8fNAvts9vyxTeTXPV5zK&#10;txl9h6+ROLkNq2Fia64G04bN97bzPPA/UqOOJQ236rdauKb5+lzMJeLngh6LyW3SfXmjGAGJJxq5&#10;3ifnv+MuCwTy+ThjxEn/xVLNeKE37KK4AavHEUVwbaZNNPM5ixuhWgNaR0aTm/GQEqx4Givmtwh+&#10;rFvBeyuRbWuw+WRBvdhccxhwFWVR6XyrcgTSqFGei59ivCLs1iLugHd5h2lAmsnJvbWI8IydCPnQ&#10;9kAcB1J+TCOX/dITwFAv7My1OF/qRouNtrsT0HlXjxstxWivjHDm7prM0VQA6VH8PEiZy0LVOapi&#10;uX63MWI+6rnIaaQSh/lWDGa2Ci1/U24HwpjcEqsuMpzwvNCJKYaTqoZPw+vOpJOA9L8HvQmD8Mh5&#10;dG1ZsBGCpRmcNs/Nzb0YqtjagK7Jp21rFENa1LLpHq07VLGRNir312+n+tgDgPQO9VRMwlonNIo7&#10;CadsZnJF0t5Nh3/vwqmPFfPyz1vvJqu5jLoBnr9crYCWy1rLsuB8PuPs0d0mSynGEDv/24YxgH48&#10;4Hw+Ww5l1UjRcT6bsXu4MgwdWE8D7737XuR1XtcNy+KRaQy0GUybaYUOyfOJS+u2OZ1pltPe92Xo&#10;8PrhVkhy3VaTZSEQT5+Y8oTLpjqwbZsXpYTTDdKQgr91j5HybgAfHnDBOgse+cZLEjzPVtOHe2bn&#10;gjV8mgjO64bezXCAgAkDGiy9DHFzbMUA7bJKSARV/8SOh+4a112N4OHkQ8KAcIshnHbwoybYBWrY&#10;vNZ1Cz2JPFSaCwjcP4e3OP/niVeXWHlTqTXLV7+tq+ExHak5ZMJVBw7LEed1RT90nE4nPH73MW5v&#10;Tzivd3j4yiOsdxtefvQKvvXNX8IXXn4ZY11xu63YzhtOA1i68VMGY2zbhr4cgg6OsYWMkeQh6d1L&#10;j16CKnA8NLz06BH+9a//On7nf/pdLDcHnE5nvPHmG/jDP/rPeOetx3j+/GQGo21A625WFh5/1w9y&#10;Rz5e23e870d2f19rM57Nfd6Pc/eP9Unax133Z93+pc3ns2r/o6zzp6Hp9POdt5/gS6++jqULzmNB&#10;E6CBfFrDIC4N0LFh6WYcPxwXrOs57G3iPG/dNix9wbKY/PTwwSPcnW6hOtCgWHoHZEFfAN06pA2s&#10;5zOOhxssDdg2wTbOOHaz66BpiQgPZlRbITRKhlXecME1o1X4jr8tjNzQ7EuyPwraOvXpAjSAKBRT&#10;ZzQpqjBNqaQp4VxCjNjN6VpLBSAZLtmxX8QqhrqrPeS6YIoOC8iEwlyMSNOY9zTT4zUMHoSX+wYu&#10;4BKWHMqk9zCvqx+j8joT5q3YURrdUkvV/BPTbqP+et84nF/dx4y05Ott7qNupZZ3P4w2uhEp1lWm&#10;oApPk2H6q6DRah3rtJ2nErQfjhIdP9cw/NE405iGWSx4uXVGWI8QBCd8jl/dYABErnlQaS9pBFIc&#10;TYHyokkqv1oNJ8RPVnGTgj4xpyygyJVVoSlxTK+ejzT4lQEuIXhlyuKP27kaOl8XlZgypcGyTyIA&#10;r8vHpyU3bOBeRjblT/5rVsQU6lGEO8jGUqQYHFxhdCfZHFGDCb8nAPg6lOuacMApLpV+WgP4Pc+S&#10;T0hBHEHtKBUXLbRRBEB3Y1fBq+nV+SBHIVTnBWB+RE5lf+5l2qULMfYKKK5/Jy9+4uo3NLrVkbns&#10;qngVhey+sRVlj0KDbe48bZEeIp7bIUsauYvy5g8xana6cUH84ksO3LQJ7flwNYhewqbWmLi6xit/&#10;fxyx8+Lc4wqv1PjP9RdjbWmAr4YxgPh15cyXru0clZtVF3tbzuVeVqhPTWNZMAAkHexGDklb6Rzb&#10;37QoyyPTAUCHGJ1jeSaLTKWXcK1LMJrldK5cnZ/yEJfVEh40juXZ1CB8wjVdgxgNiGEwsX5Ibyrf&#10;0LqImXID2LFZmfdiP64ZbVg0soVTpxV8p5NtMizzd98fK+g5rqwvDdLTp9z63Xd5lo037Y3X+Vzt&#10;V3af+X6VzZrSkFzpcx85K5y3w7AxjRT5xDSXXYop8s/At320dLk56XyTuGEpuHL+4s6JJuIOGt7c&#10;2dG1CzjXHOPX4D+vd2wjclX3JthIpSK0t+zZPXt6rf9P+h0dN6o2n8nZgHnt/H3vwJ1uQIidxW0M&#10;K2oPO8/V2Bc1OigGlG1Wl5FCGlEL+FEvNq7X6K89CcALW+Z1P2TO950QDjr37bNwLBSDeF3n8OAP&#10;GmczcMXzL2/DilZ6AUTLGc5I6Sy+fnYj/7ZmNPTdnRm4K8cScWf6UJzXMzZXnNfzapHPQUts86Yb&#10;kjA8U7VbpWa0ZvomrqsUdvV9GOPF/HXf6pmIqVSi77xCd2cAIdtVBwRy3YrUK6I4rZP3BvRuUfSW&#10;LzzXvz+B+0jtWC/1+Y8jHHyEFrQmePiOd/qcGnZ0bNfWdTWjvsMwdNfJ0VCnf1VjimZ4OUrgyWwI&#10;Z9BS4vIWOW9VFY/ffQ//9E9v4pe/9TWMVfHg4Q2ePzvha1/7Cn7+F76CH771Azx/92SFUkWgjTeZ&#10;JfsXGowA1gcTp8MMLlgOC44CKzanikcPH+KLX3gZv/ed7+BrX/8G1rHiyZMP8Kd/8mf43vf+O95/&#10;7z2rKdQMVpP/e98+tb3+lJHmap97WrVvL+YJn7fP2+ft02+n589wWs940A5YenO9Z3F9Z+Dm8ADr&#10;unrx6gFxlm71QYw/9+7FM72w9LqdsMgBvS149uwWrVvti750HJcFd2cLnjFn5oqb4w22beC8rlj6&#10;ETc3N9jOZ/TecTqfsUBCxbdZB58TNxL4x6Ke97Ion5OiyWtX9hcjgEzxysjtkK3E3tEd8wtDuCsE&#10;Gnqni3lKYauOLaGYsC+pWlbMmMLSNG3QKDJf0wIo1NmQjCysCl/dbutfACyyWLSJp+qg8SoVYMsb&#10;bQLiJYOwoTUU/EEleyhSZ0lYxGQUiJukFbYUcgMCly2iMh1+TVrk2zHBMKOcOP5sxM117tdy8anm&#10;tbOwC+3fKEaDauSgYuYrvGc1+byU3hW8Xu4CoEdj28Es16Zh8IrepcB4tzrDeYN9Kw4fUSkYZ42e&#10;fR1ZZDCiH4Q4XMAAgNEKNODlqlIoLrFfcQaL6FwQ3mAZBib+QpiG0htqDoYyioIg8AjaOK9GG6h0&#10;1aitUlHMAAAgAElEQVShmNuwOGlGPJflXRVNEibWCXExxo9uMuJOkWvM3J62NyLN8xlTAfV3PW1A&#10;NYiHwceBFwYszXdncZib0BE5OtUjgAL+JkRToOeWVIWd9CDOi9+8iT3UmJUPW/Ag/h5xdgO+9Yim&#10;dcdW0djHNiPqzpod6I80/FRaFJPcG4MSOkH7pnkkks9NyW9yPz7MsBFWIFTcY04xn0u5TVFvKOT6&#10;XtB1mZy6QY7Gy8ukEEWrK/Ss7j/Ub/2U6/Qqig4nJ0MhPZif8wCkkdfXlemYBIh9z/gqVb3IdvZh&#10;oGycdlnN9feTyjASU0bS50pPK//kWvmQDn7PaPakxSzIzIFDZw4alqSNcJ3ofqC8TGuyLdHpbKZx&#10;qqwz6EHziXpUKPtmHmPKDzvnkP0u+YGQ1ucutdaCEc4nQyoTKwYUm/OSf9kDDdNek8ZUmjsbVzXW&#10;krQlB6z0wqIxyu0I6aHwA2onIIw5fi4kYWmySRnb5ROmCFI3stCg3Qqt4I3AAZkM4aR+vdUijGWd&#10;NGBxRUOBVve3RRqo5HnVWZxG3wpUQWys8QP2QZjLjl5xvxsN+L18VZ+zXnJO08A29+a02+d5rVCm&#10;FnwAat0JgyJIPxTBR8J5wWdy1Mj7HXUnJNOKNY8e781yMjbAI14rLTY+vDnOm7FyAGCB5iuUd0ek&#10;TAbYIvXYwsLU6ucy8nPbz23sYKs73N/BbFydA2K/KYfSeE1216RFLmWLdy6yMVPhOQJKT7y07jV8&#10;AZQN7daHfzws7dvY7AbXiJuomMpLEM6E9SBBLOlvuiT9mJoan1VYJHDQQRFMMn6R65o0jEaYLs6D&#10;TPazqFU66fLMi1djFACqA9swet97w/l8xt3dHZZu0WIbc4cPu12wblvcXtm2M1pbcDqv6H0BU4uR&#10;F0OB4XLQel4jAt9u4HApGnwjbua6LrZ5agob23OMZteouEpH+jZofJb8HDOfpESgMGM7b5VNef4n&#10;L3hBQyE3L3LEsANcnWYpXxWdQSTPL2+QtgXiwSFcmDh+DJcnLPrd8fqKbPejtxIgQJyuvMt/Gnsw&#10;vpu3VQmXucfD4eB5z4vTKejQC4LAcAHy/M4P1hi8NZadDD8E/GRdT1iOB2AMqHac7s74pzffxLpu&#10;OG+KRS1V6isvP8Jv/9av44/++BbvvPU+zqczIA3LwjE94MR5ld38BNDp+FYsywFL71iOBxwPB7Rl&#10;weGwoIvgG1/7Bfzar/4KvvrVr2A5HvD8/ef4u7/9W/zZf/1LPH7nXeMxrYeTaZY8rkHn02ovhPSn&#10;0M+L+v608beOeSEhX/ns8/Z5+x+zqQ7c3t3huBxghKw6yk3uGJvdEu5Ol1oTLMsR5/MKVXNyAkBr&#10;JjcclhuoKtb1jOPxAHEH97quniJlwbaeI83U+XxGXxYscsAYK86r4ti7RZcvC5Y0pOCes0tByMlJ&#10;KLII+kL1oxqgVZnnL6vDJx+RYK77IeM6pOdou0bAyACHDjRdQGZEjyliKe7JRZns1fVRUXWBpgGM&#10;dFFq7y+gpbV/KviijHzQVHqVOcNHXMFNjf5yfZTtQk4oeuZkBPf5mdHR4bozZs1/Xm72rKRKGB6l&#10;tTC+7KFWf9fplyvf7VrFCd9u0NBBNSFebm5k4B1Bmddtv5YoprJO9pUiqvWjY2BIQ/ODSXwNp4fL&#10;pEAxJO0WY95/ajmXitfGAmqudDI/kY1VhbrsAy7oTB15H9XYZ59RIfPrnFdw9Cqbroq+XiqFBmKm&#10;W5mtnfvoUtt3BUaDCr+jYlgxlNHNie/34QavmzP6XKQbAfWHGVVkxvWRyVy0pmSyn7wKT9wKaEt+&#10;FsKgwnOyF6qgV4AaXgzxlQnQLPKqaa48oxlT0UrIzPswzQt6gR+WDij3hwSBKC+Qkvey3Xfo/Gyr&#10;pVoBz6EnhZFUtAzuGaVoxv2OXLHhH3OVB5JXeMUP8pCAzEeSS/fwYZ9T5Kl/P3c3G527MrptjhIO&#10;nZPGDlwTaWceRU6HUgBMRYymhJGa8yrvOYLNayqx07GGkT6rcP7Ufc7ZqPfbLuC5iwCc6MZ1sX2/&#10;ZsJHkfiR3+964JazeCZ5valtdvYVkEJX9zuGWD2wlP0UCFh40iEYS6qRickHEPQz8Mz3fD/mGAPd&#10;UyCNIoso3K4mNHoJmoqnJ015yewWjks0eFE+2mndmTonFfS4ReOORcu2kVFf+5yk0SWVfKbg8Y9p&#10;FE2cKrginnimooIf2WA/e8sC98HphgqCZtj6HSOHp3iJO/wGnNbnc5rd+q5xTyQNRdP5EDMKRxoO&#10;9bMu8GKHLnM2H5fbXWi7So9zLgIsOxxoe0N3sIt0kO7nHiKhJMxrIcpdmYGcm1k15ttvE73INRDm&#10;lI/sATdogTDgTxqmafaP3j1FTDH0D8sLLH627VzovE6HSaYLcgN4MYJzHpywtIbFU06xrgnXNYaZ&#10;JmvUfvfUMtcMXAAi/V9tXQRbGIt53jTPEYwmDMj87o4/XN3XSt+qLFyflQJHsapCPPb2UK6jonzC&#10;QSP1hhnm0uHglBZW2ml4rRCzZUsDZFh6lUij0UamF6SxDoU2K2+vqP8+fKtqwisEExkIkanIJw3K&#10;QAjkfrbWPNWaQtRSs+go/BgSjqnWmc7IaYEXaAzD5FAcDscMvPE5j9X44CZ2rZnwp+zchjm/trHF&#10;eI4kWG9vAVWcPcpMkAUtl77gtK47fJdIpdPE+jwsB+MPvds6gx54SjmHnQLhjL7qrI9zIPGCknGX&#10;ZzLIjLJVDcRx/FSk/EIa5fRzjEyxJa1bUUtJJ5ilevP+RbxY2BqBQBa0RSMyA08otc906JpD5YqU&#10;/MJG+sO0aHmGyUSdENYbESJXf2fbxkBfrFbTqAEGev+c4zcKWKV1T7u0Od9hKsqcJRHA9mpdzzgc&#10;D5FubD1vePPN/47zacV5Bfr5FsARLz18hF/65X+F3/+P/8lvRGyeJgiQodhWC6QR8VvEUZQ3+Uzv&#10;DYfjAcfjDZbF0rboGPjCq6/iN3/jt/D1r38dDx88xLqueOONN/D//Ic/xBtvvInT7a3hx/lESOJi&#10;4fNOfcj3n7R9XIzhXD5KP/d99mm3++b/WYz1efv02meF05+3+9rpdMJ4pBjbGctyhOrA6XTCcjhg&#10;PZ/DLmB6j+lc5/Nqhm0dOB5vAAB3d7c43tyA9r7hN7+aLOjN0uoeHz10R7vd0lkOgg6n5Zs56xuA&#10;02YFNtEkU6OI/8c6BxgJDIgLZYJttahXY0IDgOd/Qxp9W2vYxAxsY9ssvUkVtIPZs6lHlMIVzvyM&#10;qq7QoB0CgUfixJU7deG1h5ISgj6qIpFCogl2cNnEjfUUdsAcdykgU+gQIPOv+mEaDjzmP9dxDgOp&#10;CLC5MErDI5/NyIk0foapzJVUCggRQT2GyQYiRTCZFcMxFJ35PWn04U/AciL7NWEaiIaucDXX/zH+&#10;SiehIhSGIoiYKsMrYW5A0fQ2S2ueU9BmaLJcGqBrxW9q5xZkI3GNWlTQOvGM6y4MT8xg06gEiRn8&#10;1AHkO+4GQIuSaCLYIuJZgC2v3hleZ75AKl0W+WJwMsO2RdO21qGectm60yhQBbXCnLKbs4hk4TEq&#10;GxS66UTijvh/wgDCc+hn1ZQBCUVp+Drabr/SIAdi2pz/0BWoUHp4NkN5QypysFyWli5xw9g87y6X&#10;w/XLHLmmagSJTZj6RDL/cWsWZT7AzJwKaPP5GG5KS6GU+KrIgqndw7J5i4Vxu5ET0M/MCIOMb7HA&#10;r33vZHHikytNlpFKAn5Nus2V9Imgj4VKKOVZ9K1SQv7XRqYSY/BqlmtHTSAfvoehDMHWDKhHCzk9&#10;COW1OOZckLYgLVNm1cdUyTQ0iuFzaGGIFIE/72qSekSyuqGjZeSvOdGQawZiDuprnxyXfg2qFm6i&#10;oi8QS0FfzsgOuMgmSTN977hjNXo7+uJfYeTw209jg/YGM0ApIkOwGGwUsNzsseCc84WY5fSo09BN&#10;nonMH24R7B1Z+kKh4D4xrzY8F7TlVYMv0ZQvOn7hvJzGqgRPsGGUOXq0XsJKvXisuDzAHJr+DKP9&#10;YmlC5ux53onXtkJulXICXgODODr898gp7zhq52dYHls048/cLVfYaRigM1CF72vMweCdeY85RuSt&#10;3SyVGXlQOE2UkofXMmmAwPL+wo0GtsQRvJr8ZhAnAl+8X835GegrcNT/nzwDQnwfsNQgDQ3djc4l&#10;GRfh3UyGCrYVtA+OX8Uo5fIa+Ura/2R6V9xRIIPZiB1tXFoxmDaMuGECQLMuguRmR4tlOyiycGfy&#10;7879aLbPBzGHhJS5lekmDykR4hXP67mXOHOYxwXpUpv+Dlm43CwSIHlQMai3ACSZsBQeqIWhuHG/&#10;5AeHlLzt7KZJyCyA54APg7TEg5QRKoAZsGJn2nghnbMm6GfQQ8wf4rUHGnonryymYs0z38qcVC0/&#10;Y6RdEzNYM3e9xE9EhPAYGTCjng5DdaD3JYyXInAjMM+uOO7H5mGdDF0aObkB3pNK2j7hQsETO+eU&#10;TeGpGBIv3KUNbcWYLJ4vvAT8KNN7FLDOds9C7KhDDDNK8n6JeBHGDmCjzFXwxorPCtpQNGVdIjqA&#10;SbWc/qHE+GulGbbXFlBEvuV9OT1vm+k3xmMGNpf2WxdAG2QArS9ZV2Lh2bF/vRsuNZiSuqkF1jQx&#10;I7mIRfGO1uxsC3AeZ8dlm/vheEQTwel8QlNgO52wLObgOvYDLMJ8c9yxdZzPK0S2uMFwWu/QWsPt&#10;6c54pqdd0VGCDpy32QUd1jWyPjfdXP61HN+8yt1aA5rl0Da5dS5wLyjyp3SgJz6NMdB6N9mR9Ugc&#10;9OtIHdlyjs8SRQ/6xULpsGg6VWzr6nSNtE+xHBYMz08O2Jq72i2Psa5Fvlds22q6FvlqkSNTd3Dj&#10;fUFw8rjZsVfoNPUHMMVepV0SxvcYh3RIjeeNmA+8eNpwPZp0yvZhUAGh3u1MStzBVM8hdS17V6Mu&#10;iTSJKMTYL3cuiAjgUfaMGBcoDn79flksjdr5dIcf/vBtvP34XTx6+WU8evASTufnePToC3j1C68C&#10;Y/McuA1tWaDbGbIc0T3n++JFXduhWeTjzRFjM9p2c3ODpXeLhuwWRXloDb/9m9/G7/72t/Ho0SMs&#10;xyO+/+4T/NVf/iX+9r/9jcseCCN48xzhmEnn/hdi8Qv+flGrzxL2RU64aPW7+8aRe37f93NtDp9m&#10;+yz6/FHaZ7XOz7r9c8/7JxFGP9nt/fef4vXXX0MXK3oNAMuyRGFMS0GmWNcTpHds6+pBAM0iw7cV&#10;oorD8WCR3r1jW812ZjLkwN028IVXXsYHHzzDo5ceup1ig8gR59MZrS/ovWFdB25ujjidzsDZ0qYs&#10;xrjqlGckqdFdbgVBzVOrbujI52l8835KTs+r/fuVY4pgTKfNAjwjdMYUYKsNRFmkT1sacaQo7aDg&#10;DLdV7NUieyHXedloHEcw0vuIr6+oNdRCm0MzuoWRXqESiM1p3gMXYKnQxrXx/RXWshQp7ObK9CZS&#10;I3QiICqWUzAOQafeBwyhrihruTHWeuaolDoZEIdoDJPyGYWRHWFSQtjXvFOikTMuf/k3VWG7AgUa&#10;PMPxAYTSyfVz4YZfuwFsEDcyZfEcE46oTqkbOlt0F3ahsv4aycQ1a7mqHAqaJi5YhhpCUjxa3sbU&#10;aa8qpO4n/WlQlAik3sPMNd+IHtcCf9UUtsWVyBp9oUPnnLCEdwWn98aoShreeVo1vCsCwKKUpCxw&#10;FOO9OCAZKSNImNy3dvEzmLjoMN/hUijENDIAgGoUjgqH3y5FwRVo7safBTsatYbTq/CUkmagXMOl&#10;AqsEqpQ9BWi0KCQUIqasb64sBH3f7X41CKUBGmG8CuM6dIdHxSB5jQ4wBUwxQCQ8+Z/dnglS2SpP&#10;vIgSz+268D2PiXCEkO7u3zEew8QodSaX4nlsSfmMdDZtoWpXaZ322I1nybQzUt/ezcUNrk0sEqxJ&#10;FsC7b/kvUkHmed7/5ZTvnkqm993Uim0GheKxRTkTbmSp/Cgj7pKqJ5UphsL90PFHOufII/OkVCqY&#10;eGo/nE7EGZzHSZ61h+uewuLKKBKLbj5HwOjoiNdzrvuxm/Mojpf+ii3OdS4l+bFedjU1yhL7h9L5&#10;7yOSzjmeXtY54FnnDhWlurJsuQKrMv/Ksxi92F2YiNQKsUdXaPJE7ozmpCM3DaJSIiI/tO1oc8Ki&#10;RvYDkX+78Ir9uizAonS9M5RLWX8dn2t2rHZa/dEoHo3e5B18rYlMTmiIhLNcdzgu04YX58CeNO8N&#10;Xrt2hYxaFK36bYIJDgq4gYl4B/A2nTrNU0+tcilvXJtHg0QtBsoDwctZOJnR6Voi4SsvhdES0mlk&#10;byE7xjQ8XcqFmO50LlNz+BmkzMfv/GwGLaP4U2Zia88zuyf7xl/MBVAvlqjLFPE7cWz/PvMix0qd&#10;NqjfsmOUanO5URrQgdYdT+gg6T0M4bURJ8/nNRweACPsJQpeilhe600tjWFbFqxj4O50Ql8WbO5A&#10;YaPzoS9WHPO8rlGgcnODM281hqF1XrnDhk4FS5Fi39h3FmVml6m3zYozQpIeXPTGPYo9oCCGONOK&#10;+RzVWdFwEEbbkB/yLGw1n7UyKIJnSgwGzfKer+uaeDhSRmvuge+dfDTnUctczZC63i7olC3wKi1g&#10;401PVJgF7MjfyN9t/3jT8lqe9r3zSXfjxz6Yj7lMVeN2ud0QbxfnoT5tcJHQf0m71vMJ73/wBG+/&#10;9QO8/torePnREQ8ePMDz2xO++NqreOmll9zhd/LJOm76baplSYdiax1NOh69fIPj4YjjzdEdLh0f&#10;PH+KsZ7xS9/+NfzO7/w2Xn3tNWzbhrvzGe+/9y7+9M/+HE8/eIZnT58j+F8iI6aFVaFskmg+abvv&#10;3ZmGZqtOn0867oWAink9P63tJ3V9P6nz/rx91PbsyROc7k54+ODGb+wopAs6zDitY2D1OjBWMwEl&#10;mHeEs1jEi1N7UeTj4QAFcFgWc146rz+fzzgsCzZVnE4nHI8LtqE4n1c8eukRbm9vcVgOaNJwe3uL&#10;hQI9WxUqRZimQCPHbkQ9QS0aRikcpjSoQs+2XNDbLMrNaBwz8KjnozZel8ppmBaLUAwURuuV2+HR&#10;TpF71Pk7c7dNDHDqSsP4YR0roJfEOFO3KfYH16JYNaO7pEUIhglSl8JRGh0ZW5ieaGOkRTlRnbzv&#10;db5U/jdNA0XbCyEXM07lXgHL4dwsxYwAMVYYjashQrhnZS8ASwXjMj3nEhGdfGY3AwCQyHPnGxR8&#10;OUWfFC51fp16E9RzfvM963G/izSJTBGMcLMWh6bSSKUsplocEZxCgbOARgsqObPSKjJMSKfhmJYw&#10;6Reyx1CNyHYBXEEKYBh0PM9iRqQV5VsTtjtbJKGc82Ll3iqEIvEq1fsS8RGSeNIHziENiRlV/iIl&#10;mbAjSFQNeXjeLX5pBNykGN7N2cR9NNgyGqdFLlgpOFhwsSofmPeKNI75aKe5FqNCpASIReczcOVo&#10;uBZ7YWQoynhuXTklQaRscRah47BvCl2pQBPX4Kin03qVK95pulSUq/JFJXQ/x6S18RCkIZQQS51R&#10;RE0xAxkNf/t1g/tSPk/z0u5ZTEd9ekCklb8vzyXZUpX1p/4xN+Jc0leZ1mWgCkYx8SQBaUDO5nIs&#10;9ffyp52ZUfpyL0pEviattq898tnnyxzj2ufTauspZzhopVwu/FqLY68Bxzg/mVNmQlcaalv5GkW+&#10;mFWfpG08j4GKDudKXflF3dtcm98skkS5SfaA5xrf4dMev6vhV4SBvHXnUj4KA7UPGDUMrCNfOmnU&#10;CF7EnzVyLnmFXsBTwODRzPvKtQc8ynNw3lHXAz4fzu1K+1Bwz9+LVCPVEI+QAbMZDbL5DCzOp2Nd&#10;u0Md6ReQN5XC2Fj2ojpEBIh8uvFckd3M4JYyRJVZbMkVTqXIZqHj2TLi8Fqr8KTRqPWCp5XPlL6Z&#10;zzxhcTnGnu7R6CViUb+zDFRPxuVhDh7oHQeOBH/aSYO7AxoRvR6MwlzE0c+V/drDh2lymvc3agqh&#10;MlasxmkVGw16zGNPgy/zMYesANJPn4d3sflUmDq8QSOlSy3mKQIvqERg5VnbG29r7QJfTJxj606D&#10;Nl8lsxcI59QgUkqRplO2Ik0psNE0UloA0biaQslg47m4FbMx/GIqmTYDAsiYzI7BejiFUeQNS1Nj&#10;xjvmiQ+ccByO2icqEG3oHXbj0dNCcA780ZYFMiw15hgDh4OlKVnHOQoLHpYFZ97CGwNS0rbpsKjo&#10;bd0sxYrAb/14rtAyxxG8d+aXQWNVo0hp8oJMdXc6nxzvnM7UTXBkUe+bPGfbtqgXYJG/FhXfut9g&#10;5LvBMFMOTBoXm5EyqG9aXxbwxi1vhZnBdbO86mNY6hSgwN/OKdNDRkS8A8fEjiK/7OTJGnwx0aSq&#10;G5RtJkJVY7vwhrcvJcgUiUQcPqMB1cmZdglM+5kERsIWUJFZVe1cU84BiuyafJqOGfKSRtmeiy5z&#10;4n63Jnj27Cm++91/xJe+/Bq+8pWfxdANvQleeeklvPzSSzgcDzifT6a/NttAOy+Kvtj6lqVj6R0P&#10;Hz3E8eaI4/GI1jvW84on772HJ0+f4Be++nP43/7td/AzX/4y7u7u0HrH4/fex7//v/89vvvGG3j2&#10;7A7ryaIthcKN7gG8//1Hbdek4Gv96+77j9rvR3n+01rLv5T2UWH0cfrDp9zn5+3ztms68OSDp3j4&#10;4IHpiN2DBVifqVmytTE2dDlABB7tPXBezzjeHAAA55MVRF76YrbV3jF04O7uDg8ePkBvDccHR2zb&#10;ajewXSZRGbg5HnG7DZzvzlY8c93Qjw3/P3tv3iRZctwH/jzey6zq7rkwAwxAXBQM1E2REkVpl3+s&#10;bLUr7efaD7aHyWxl0lJcSqQgybTUkhTOmcEAc/VRlfkifP9w/7l7vMzuGQJDESA7xnqqKvO9ODw8&#10;/Ao/BKunRgmhNL0u7JbVGUKjCscktGpK3mjUDkOyMkFiFgytFeGdBjNl2KKHQBYJTSngCbM6avQy&#10;K3CVJyczixBWExVNIC/PATMjUI6t1Vw2E20zAO4VKCpgSUqUwqeH3zVX1tLbQxGFzcKI33IsCdYa&#10;Ci77ZrhxCLsu/FDRr+kUXtRYCds8YloaEWgEp6dM2ZPJsLu0DN/1/W9iO9lc+a/zaEWRM88a+z69&#10;kVIxiS3aKXyaX9hnrZk35bjOWiur5PclyB+Le3ar6O6iowrC3h+3hrmBJ7UNoaxJ4L+YEueA5WWP&#10;uJf4gF38ML9nGAgV5qXPYjoheDl+UOAWn4FoKG4Jp4RlYFzB9ZqVU3zekZu/YnJRgMIQT2HS91a9&#10;+JZFZSja4mfPi/lgEkYrtDgB8XHUaQGwDKdFcPLDmTY7J/xbIdAhHo5rsG2ePoOK2P4yxnAgzxl/&#10;mQz4hALXWPoAPFQZNjm7BLPvmO4IcCFdEBdEEQHhCtVsiKlGe//p66BiobDCUn0TiGwQWZPGMgy9&#10;e4ir5xcMgxzyHNrnGvgUHodB/8o2Sc6VuGB1Dpp7dfNEShaiC0MAC9pVXKyUvHi1u3ErFf5UpdJQ&#10;L7N3KOdXMOq5Ii/hf+WJycjPOdG+LoW1Cb9vAXfDFxrsZJpLnVCsxeE3ddzEnLLcgryGUu1QcAWt&#10;nj82VQ3DqqqlIIj0P/uiW2R5uA6HHVCe/xXPFrsVQkUL79TAW0IN5XPieQTpl/NAHlZxlwNdeu/F&#10;pAL+hNx1r+fclGrMQ1lTokPBQVT6SbJW9rAawcGPk96KSFz0FH/i5I80LEnhKkqK6KHgOqJoJI13&#10;s2TFDU4jd/AwPie7uYmEnDRgRq3mfEuapaWq0JuvSgGUsHmjB0kHM6ze9pzh6kZ+iNdickQ1qIp5&#10;g1eDdfOx9ntEdJJWuRnKc0J2WXBJ5/GK7Lpv80X2fOlgObPbHB0E31fSKe7MTkCRi99yP+p4wUM8&#10;BZKU9UVx7+c0XuKasS/lU0GmM4nPM/fXxfrruoMfIKUx27LnXyCQ543nfMnzn16dZthjmjMBNQ+N&#10;Z/rQ3ZwJ50Ib4Zf7yigkylEJ58mIX3ht6i9FjnYZTjxl43QZ4xvRlgW9D5N/h0I1jYwcr84voOKd&#10;jYHQHWxs27VMDaecStCH4XCgx2pVirp7hJe4w1gPH1sajeCZkscu8BTkFqoD7vMUfJT730cPo2pr&#10;mVqQ70OXnK+qeyPD9aMe+NRWv9AAgpZQnhERnE5mBGcO5j4Gxrbh5ig4DYV4mqi+nXHuHff3Hj7d&#10;h3lDrwv61qe84rEPwSv9d8AN1SVlSjxrf59PZygU67p6WpSkK0OzNhC5XzhXeBi4ApH+ovfNfkZ6&#10;HfdYd1lyWSsM3UjtxnnzCFf0rUeftVgtDdC9d/eesyKifaQhnnIMYGHmERkk6egS9ZMKPApi569X&#10;qFKNCCYNCplz95yq4TKNHHGDU+BBs0QfuVZ1nECZI+XMOsX6WaQnDbtGxQk30oS+nXKpoUp68l+u&#10;10QCFeB87vjT734fb3/pbfzqN38Vr73yEMebG9w+vMXXfuXL+M76n2MuqnZh0Zxvme3AjD7HmwNe&#10;ffUV3Dx4gNHNqPThBx/i4w8/xJtffBO/9fd/E1/96jfw4OED6Og4bR1/8sf/H/7Df/gPePL0GZ49&#10;fRrnivyJhVGDuE9S9LWV/Txt3/eLuBe/f95zz5vj/vlZQvrlbynhfn7t8+7vZXvZ9s1w7PHjJ3jr&#10;jddD59r6hkWBw2ENXiDSvL6FpxlrwPG4hvywtGbpVI7HSB+8rivMwcEuUu/v75M/NqCfz3jw6CHO&#10;p7NfCJtccXt7a0W6a7HMrANFI0MLhcgYpAulksaOgYFFBUMWF4bNoAG/Zbc3O5qs0CGAuBeri7fC&#10;voaHtIl5DJhxTwFfGA0LAvF84rvCU4VAXBPqLZeXfTaUSrqvEQLBZn0VupkeyVWosT605Nm0oZ1R&#10;iil5ZNSpBBc1iUa1KnBK7oFoet+DCgjj0rzVAqQ+I4NNynHlOeYyY4GXut+KMHwrDYTufYUqmBkM&#10;CLQAACAASURBVIrlFQ+AEmtbzHUwT6rvWxWITH7RUMwAAYswWmEjhMBDmZR1t8yeqhe53QDPQe97&#10;oECEMOZO1d9NWRvwsDdYHm3zJreiOBxcYXvYYq0KqBmstfQX+cjZP2W2qlyFgcLGj7JECkRYtWoI&#10;X+ZhltmsGQps3okN2hUL3ZwYViBUrOBpR6qAM9BkDRwUphLy3yOvfVXsGoCx2FzVwi7VcWn43A0q&#10;4jnCMze5Da25z8WwF7CLrbRfaopiVcVWzy4cdzy/synli6cNESyrYMCSs7fGglwIJTvyeVZjBxVk&#10;/7MWsiyQNGmW+VSVW1m9s1KxbIIp8iNpVuIzxw6BW8u83NCnOtAWQGSJc6uenXQoIAv3TwvNMaXA&#10;PIpInxyvnO4SJrZrqbCyIPFQLzq1Nw4AUB1xHg0uxHnDyQbFaJfFzeg5ZtEGUgwN8DFHJBkJ2ACT&#10;ESx3RCGyJNwDe5D0lNNzpSUcYH3vhiA8f8R/z4zo9t6BecUDf7kYN0oFfHSyoXFN9Ehj/nn7LDA9&#10;82Aq31+MNkDNEy/w1Qwgiy4YWwdaQx8DTZaAaRPSGq7f60fABIip8FnZUSVics4hhCQ8X6Q6UIES&#10;zy/dRJIUKdKA5+c/0g0VBUxhBphFACyLQ4oqcvV+lkwZoF6DAGJyBbm00kMv9zEjaiTOUe7VEtDQ&#10;2CHurfPL8rkiaYRB2YsGC3OVCo8W7HwhagDkQfO5Of1oTO0gdnFl3XG+hnedRjcImqYhuHPNsSM2&#10;1tIyl79CgaWFbEIZiIbAnF/SJhZfhNRefU+dBwdbAaBCOY9GDbsUNcMaZQ6D4qKC0ehpSz6lwQNF&#10;7Lw2n0drSxjo+H14DBLfC776xgc+gv0y9ZsYX7Rc8vTS5Nx5cZmLV6UBUcvFn132B64AYYSf0gGW&#10;+QiSFuwvctKsspPvaIQBsDDqJc5T7lXCWurrkCLICsRqcEji1jYUi6Sn+mAIapUhmHN/DMtrXOAy&#10;XQg4oqjjhw6FYNiFHuC8a8wRjY4VNED1vmEbaegGgEV6GnmXFh6pZgSPBNsFCbgvnmdbuCPUNrLI&#10;qORhDT5J1h08Dkl/EpZO27UFbxOntTa3bvB042SeI6f+g/qL0YAhA6KCFsIP4n2QxqiGZzhlOBoK&#10;OU4YtKrbtwBAi5zrk15kzA8igo5R6LXl79RhxkGtDgksftkXn5t1M/qWhU11QPuGdT0GrtCwCR1h&#10;rN+27kbwhuPxBowqG8PygZvx+hz5vS3MecEYC+7uLVf3sq44qs3jcHP0fjccbw84PdnMY7cPM/RD&#10;PIWK8dSDe2D3MbAuDafz2dYWXuVA7yOic5dmsj/TqyzrgvvTvXmjuQ6yLEvwk+a04nw+Yz0crIij&#10;GziH61S9bzDW17D1MzbPe3o6nz3/t8ldnIMZ2A0pVRWjs8aUz7sNjHMP2cXy7C9uUG5hbOA7y2L8&#10;4LA0y5VK3OI+CcD0noCi9zz/lOkrNSuYlwcpDOo7xyxT+OIRrZ2Efi451oTT/iOMxZ7XW0wXMf3O&#10;r5CbGUc2bDhvW86JcmZb8jzEvpFq2lykfJcpfJL2KnV/hTs1qNVqEWARM+R/8JMP8YMf/BB3z054&#10;5eEjnHvHcrjB17/xTSyrnavRNxweHMMhyRzJFhwOKx6+8gCHw4Kb21tAFR9+/Al+8v77uH92h1df&#10;eYC/9vWv4Xf+8W/j0aMHOB4PeP+jO/zkgw/xnf/0/+JH3/shPv7ocVxuZP2d/dWkXtnE57XP+iBP&#10;U+FzdSNfKGXO3OKzj3dtjp95Yb/A7bPC4GV72X4Rm+DJxx/j2bMv4OGDW0hIZPMFpvEss0tZ8Jdk&#10;fRgxx1fqBUtbwIvn4/FokTUuix7cVtCkoS0N5/tT2KSW9QAdA6fTPQ43K7Zts9QoEHoCBO8KhWdP&#10;QvoYke9SXRg3QbcBai7o0Rdgn1GlpIECJqwPZyCTt+KOM0ZBCilCuH9n/6+K/iWpvXhWqj9szolP&#10;XSM3Oca1b6nI4MILL273U40ANQgl00cK66lI7UYo3lDJkPfPlFF2Qsq1lsLE/lnukVZZZkoMS08v&#10;W3n6eSrXXPSU2K78Zf4TIfvMM5iMYTSQ7NeQI1fvntpPfXaoegEuE3jWZgbGVK4y9FXKHDhtMypy&#10;OeJ55dLjIwU1Mv7EAbukKApqdF2xTizKAhIC8Nx8T0JoxRXvMw1lzwyKzUNH6Qsv+bTItA/V84EH&#10;uAOm4Iq4CX8+dyY/OQxkD/Uyc+GzqRjW3Qovo2rULPPKdTM8MWfBfH57XMtLsuut4vfe66PCdDr3&#10;BM9ujj2EZOqg87hNWsrccSmU53DqsKbPCaNKxZQCK39vWRdkChbiolJm9z4KjrrRAor0PrehHfcn&#10;SJGC+zzMe6W167Ddi7/1w6ClgigQFZcQ7RL2U9sbF7n6YpzJwXwspfGj7beMGbgSNDLDYBo3DDvP&#10;4xFONRVhjKz4pTFtuYSPFAgXOu7mukj5ZFOZT09ddxh2dxOc5rzbV/7gmPVyL5Fu5n/iCGLrkH1v&#10;+WxdV5nI7ME7X0Bf9mVG7cm3cl/MYLdgRjkkf1W/YJ/XHJyX7+9kixc1YWFuiM9ni+MYtK7gTJ5V&#10;vxgoQ7TAkctxJ744yT/1ex+HCeO99T5iHwA3nvqFwgV9iTGSRrm9zD6/gv+qLKdNx4X9ySizk8sT&#10;rdjxH39u36p3Ob28r8lk0uoc07O20rz9DAwu7YqRGk43lh2vJj+SC96b/NT3WsQMneV82jMaRsb9&#10;vMIDHpcXgrmPeVE0zfl5XtnlQiH7q4fuUrLaz2v+dqaCIZvWniIXYbkUn3jczEjphU0+rJjneGFI&#10;253/vRyTPFaiAN5MJy/P0rTGq99p/Ey+ocHXUqYvB2ffQ1mHUB9SBbL0LABE0e39e8q0JRey4fNb&#10;JTcX4hVpeaAsL+JIQ8lj7HcagzM3O5077DyrNge9+fHbpacZB/voUeSQF2e9p2NPaw3btrmY4sbN&#10;dbHCl635xYjgcFjdcLxCIHj67BmOhxUi9uzSFpzuT3j8+KkZS1lEuglWeqg7/VfkecpikganhWHb&#10;xMvBy2sJeQ6oZx5OWx2/eHnmF3jdC3OOYZcPy9IiNQo9mm+Ox9DvMuXOvF02P9sw1Z6X61yT9jAO&#10;i69vjA2Hww227ey4acZ289BvkSM75H9fU1z+9qRVnwn19rzlgtdc4bUlrenzkonHRTEQBT1Zr6q1&#10;ZpdKw3agasmm82UKP4fU9an7M4Nu3dFHHX+mX5BCM9TgqGOgA3j85Ane+/H7uL+/B8bA2hoe3Rzx&#10;xS98IXSzJg29K47OV46HW7z22qt49OgB1vUAQPHs6T0+/vhjvP/BB9jOZzw4HvGFN76Af/QPfwtv&#10;f+UreOON13F39wzvvfsu/vS/fh9/+Af/Hts2rCBmbEPi1l98e94cnk+X/2q3X4Q9e9letp+lmWJ0&#10;Op9xe/sg0vZBLDLs5njE+bxh6xsEFhmzbRYpBVUszaKXDocDtm1D87/THnoOeWE7nwHALqG94PF6&#10;WHHeNhzXFeftHktbAbECyToEK/MIF+0m6bvzw1DmNb0QKVGpe4wrKGGlQdTeKWxHk4mZ4JiKKpXV&#10;IiaSr8e8bJQW/ZrHnE2SPfF5LYKojlk4ZTG3YFhUiCtrrAsP/napfF1rs8dg3qq7emafx0D0EC8M&#10;FS3mBaQglpMp0my8RnjnPDguPXT3inT8PSkZiBDIJq5EuWcA+7kwSqcMaHOP52aFgKFkckUguibw&#10;EWwa0JsfDO/J5zD1eLIoqKZoesibK0g9PMspIGpaM0pPbcrHXUPvGSZXNA7ULaJgOffHT6ognWig&#10;kbKEipZc9DMBJudVlDRxxTvxTBzHhJKdd6NhZKvqafQfGlSuaiIbniuWFewTTilLFlKQAn2uxA01&#10;89m1z319/jQ9e22+VKA5hv2xCA3Nl+GLkzJKGLhSE17WSPDMK54dr8LaSVysh6GOeXEGDdeorIen&#10;o/8LOqsAw37DAKEoBi/ZnR3xqRT6VxVa3e2HK52NufrDaFEA4A9rKFz7MYNBlFkAaLxYmg/38y4o&#10;Mm/w/OzEmpwu741HDomcN4oiKYk7F3PG9Irzs/JMtZaDPBATztmTeUXEB/hcelHS4FA8S3nuyzpS&#10;xXIPp8KQpXyrjH5gPwVZEw+RKLPjcunZOf9MMkNKfwk/if8UQ/PbNKLEgzEbho/zExqoSNtkh1sT&#10;bQCKuSW/5MyS1iMvCyZZpjkEeL45Vhp+uI/ToS+UKncBgGygsZhnIhqdBPw9P+nh8QyweJ/n897T&#10;dK450pbYLixF9JqiIJ7TzLPXI0DiQ6dXxRjeml9yhjzgi1Re8tZOE68jCoCfcW1II0yF31S7pNDr&#10;eokZWyGcn8NQBzCYRoxgVqsngZKWYQcTdVjFJYBPPC5+Sp0B4gKNBWFELchl8zPDEfPvAojIyfi9&#10;1OlYwnDNgdKYaXLWfLaGsFioA4AwKvStyoTkc/w9tyrPWj4v8/NIVqIF5ysPF83THuOjXpjlLldj&#10;uDCt7hVEzT03eF94jRYar367mAZWnTzzAeyMXojIy3VpIUMBNX967ru9M+9RxYOYUlBlygH01GWO&#10;ZvNQ7u4RKmNPFjToU8DKx+jUrcC0eZmiwrqu0uTAwCgbVpMn2m+UUYiVNcN8XWdrmUYjktPpjAsR&#10;xYjCd+kJS9pdaOn+XfUijqE/wmSU0Qe6nkNPElk837id1TFMBl6Whru7E9Z1wdbNI/xwMIPxdt5w&#10;XA+AAn3bIoCzD8XhcMCTJ0/CG551cNQ90OxZ9bQkHRg+/1HPXPJJi3aw98UV8KVEChG+DRIpMRUD&#10;2kcU+tIxcLw5YjufQScvRg9YmhT39G7iATaOh0G/ZnwyuPbwSD9vLhcX5ynbowO2szn7WBoVuyQd&#10;3WuMeMRn6h+kFbw04sWi7vb4Z2tJS3ItxFYu9aLxDNOpJ/CJayYv8Mu03mMNHCvkAhR6DOzgRXpC&#10;+uNnrS2X5xmkKQCkRc51pnbRJnjy5Aneee89/PSDD/D1r37Fog6l4e0vvY0vvPEGHn/yNBhf7x23&#10;tzf4whfewO3tDR4+vIHqgk8++QTvvfcTPHv2DNvoEAUePXiI3/h7v47f+Pu/idvbG5zPJ3zw0cf4&#10;znf+E/7w338H777zYzy7O6Fv/WLOiUg6/fj82yQ1ld+fN2Dlhbr7+2cZ92V72V62v7hWz6Hi8dM7&#10;PHz4COvhgNYyqunu7h7rYcXaFpzuz2iL8R8NJ1VFWxacTidAWtC0ZVnMWA6T5fu2uVe5Ow1LQ2t+&#10;mS7AeTtjWXjx2DE8OnhNhkM13pktNTf/KozVHooZuahp1FDAg3ZdWEjv1VD2h2s5MnBRsMdtDulB&#10;LW5cSwU18s6hpZC49w5D0SuDyQ5YOLT4bGZFEJKm3Wtkt+ZgvnjmM9DaUH53gi1XZgIY+xO3j5k0&#10;YMJODjR5g18o6/mZlq+r8Bve9/Xvovymop+/U8HknEI48umGcT8MzFpglsoTlWYKlVXhyrZTrkxv&#10;DYPM9GQxHIHzLI2yFT1XVT30ejEMo/C0eN6+PooBJaGUxo7dfENoFDOwDKUxxzAtL4dSCYp58gJH&#10;y7oUUfySzn0RduebkN5xKdgTFtWgWkGxtCX2SUJV9WfSqjChchOFLAp0S1vU1U7O0ISl4XCzKBCo&#10;K1+88MqzP5vvuJd7UawYuHS/zxR84fOmJw+my50w7EmukGtMMvdiTzDfFFDZry0v7uJJTjDgTjxd&#10;dmNI/anp8ZZCf4UGDbhGFOmBPQv0e2SHv0dFVnIpkHrELZxaZAJ15MOMB3f9CzwHlxbacTmFilN5&#10;cZPbWg02VhR2h8f+5YSbCebYFxpR8rvLPW0t6badv2KmEcJ/t8dTr/OHezoUdtZ66fochqDqRZAK&#10;gbUt1lIwMlOUVfM36VDjhvr8J94K9ciIOm03zyumMxJh+0LcEMODCbaOh1d4SxjBLvAw99vOYTW3&#10;VeNjMew5XAkYvs7EBpFWB0wFomW0YEwTHw7j9rSbvGhSeEWN9H4vY8ResU/S5/1xqEa6WGM+qmqp&#10;typiX6M6NI7vvaOnPsu8ACney3OnUWsCcJxK2g6kwZF7wxQTaYzNzoKD627eYcwTWHi7wakVj9a8&#10;6CJMkgdctPJYnUNNByAYUE+ZZ3KlrZP1TQD13LuLG7k8bYQm7Kx/di/T+NWIV40wjhrl7LQJzszl&#10;msts8TNJdXEK8PGGG/vMyJx51NmWcmqk/ldqJLAz2mDIMy74AuoainEvetALOh5zl4JP9YGrG8mo&#10;AGByZ2nwVBuXz6PIn5MzQ+BXPlrpar0cTTjPI6zrEsYtq+PB/bn0srV+lvL7fO6mNUrxNS1nnwbN&#10;EcjDzxHATv0F5X2JmiPqn81GcA1jOdOcDI/kmuaPC/eUoGgzTufui/OTHDe9tTlOGBuHApqp9BhF&#10;NgavgHlYqJ/YgEtrGGDEnEBaKXIowPlui0us83kDoF5ws2FdzaB8d3cPEcH9/clyfHcr+tj7ZnI7&#10;LNf4Kuat3u83HNYF23ayS74xX7JwfeGw4zxxPRzcQ3sJ+KeMYvStLQ2n08m8rNVSnpzPZ99uw0Km&#10;JBF4zu7WLJ2NIDzOATHD/tYDxoNpQx2XEl9mhBVYKjw7zxZBui4rhhursyZVhyrQRbCsG5bliPv7&#10;O2z97LiwYFkEWx/ulW+yu45hxcwmPCUeXeNiL26VDWZHxBGXDUSsb919VVpNRyQi2LYetC10WddL&#10;iM+TbgDEvqRKNV/6VT1IFk9bRzlgogszTQ/a6vMYqjhvG5bVPBEfP3mKDz74Ke7PZyy3B2BpeP3N&#10;t/DNb3wV3//+D7GdT7h9cINXXn0VX377S7h9cIPDaob3n/zkQ7zzzju4vz8ZrghwezzgW9/6Jn7n&#10;d34Hj155FcfjAZ88/gTvvPsufvff/D/47ne/h/u7e5zuTqgXellElWv2dGOxSdfl15+v7XHmeWPs&#10;n/uz49pzJPiX7WV72f5CWj3rgo8//AhvvfU6jOZ7chS1C/kmC7ZtYD1YIcyD/1wPS8hKY1mwLIul&#10;oi2pv4DUGShj393deeTVgnVdXM9ZwZTAZvPbcDgevFgmUlBSpYJt3oo6tiCSArE8plKYhee2VGHe&#10;zyUUEHXh2PhEs3y+3RUVD9utTC+Yv+SHlqc4vRJGFyg2iHhhD1lCCDFQN8sZjOH5FSksVO9nAfOQ&#10;k/mmOoFizJ29uVMpSO9OExoKAOGCa+g2EoYSgbiwPBuz19WVU1Aos9sO29TMFzcCPlIYl3UiVqWw&#10;VEHXku+3Mn9xQTvnIMhcwfEZizCqz18CCdDVc21SCRNB6+69KADQ7BmkghK6u6LMJYWYfbqXKfw3&#10;cFNjj+xLjbAvphKhodiUZOa6c4GXFdGHC1AwIUCarX9tiwtbNd/ssIKMzd+PwqbqQhT3omFpHcy/&#10;rRgY2AAc/O/uHkBe+MxzlaK1KFrFGHlDfzs5zOnKKD0pHihuDg6Dn4WKSPG8tlyAo4/oh2GaY8DP&#10;anrpCGB5pkWxnSUEe0qnAkBGCsUQhKFteP7j1ki0AAyDQsRdcm/L7yHqp0YfLVMmVIHTvH2avxNG&#10;VBoB4swUhZ9dKyzNi9M3eq/HXlviWss7CMq+1r8pCiww1gheDztN5S+piP/m66KhK/E6VPn8KYgC&#10;X1EYr5nCkll5qCxUeuPpgJUe+QvaAgy/YBPpPm+JvdCuMV71SKwGF6auMljaeG1pgTMKZJGuuiYC&#10;tHhXu1rp68yoEa37WyA3ibO+iQqYwUSSognsTGT+fQTdIU0LT7Di6UmkCbrh807jvRvFuvE7DPPi&#10;DUOyK+/DAAURU/q7qu8ZFTAqpq4kh5KKNAIls7C9aGKkoBh87JxorI6XjwQz877btnq+WiHO+blo&#10;Fk1Bw0PgKo1ku93iuaI/8eA+MdzdP1+mPSwG+piu02X3rm/+VLwhS6y1Fp8VaZabttBk9ituJGB6&#10;KhZu5JWbxLrKpwIoWvJUeC5RreeRINl5jMLpbzAf20ey/iEK6Ai8bK1l+J+fyyREDlPSqKVBB50I&#10;Ei5R1wG5NhGEh2OwZMlc0bxUY/7noBKsARBF1oalUyobrd6hGRIGluXgBmXH0zjfGYqvqglfFXT/&#10;bMGg/30AdSk4kjiXtFNdODa4iOdN18D9hL3E2Bgb2rIY7AcKbTJjncqSMHCYVWqnBgygtahVYYK1&#10;fyfEDYedC9JggcgwEuXlDmnUJN962icWgqyXmnwmLm/4fO2z/J2zL9ShgFZNLIiPWnMx399the4Y&#10;v6g03bJ650WSApK5k8WjBxanKXEp0Fi8mTxOg56KmJxejZHNYcdxIgAv+PEsD9ZaDlMTXkoAkQ8f&#10;YnntPa+z8cdWXpGL/hfuA5J9mXF8xLxbeLg7HCWBvYhga4KmwzzCdZgOUXSPwXdV45zy/2GIdLhh&#10;9KwTyFzp7nnOE2GfFVlQ/EI+PNRZt6fA0c+UFRUf7jrO86Z+2c16IYquNu4InsUz7zBqzPZpulBX&#10;gS52Id9EnL4aTm0CrMsBp9MZo2dKjj42nM/04F+sGFZboFBsJ8uZ/ezuHmgN23bC4XCApf8Ajocb&#10;PH321M5CEzRZcXd/j/vTCefzFpdrrRlm28539G0Y3YBg8/Dp+9PJimqOYbLDsjiszcBuOqN7n3vx&#10;ScoS4nniRSy9C8QvvNTSjzx4cIsxNL4TAU73pzh767JCRHB/usOyruUcCATNaCEdEUI+se+6Dmyb&#10;yf6H44HHIkLHTedr9oys5o0/huNT9xpClofVD3nBM4CFoY3+ieVFl/15LHjof4rjR8hMTttoqL7w&#10;7C54BUnnGf4tbjeASMpRTgWpj/NnH1aI9LxZxaF1XR2v6JZG2d1k47bmRZj6QZFG+i45T5DuWrh+&#10;yHlAjA8AfevYIGiL4ny6xyeffILvfu97+O3f/m10WXA+nXB7vMHf/Bt/Hb/3b7+D3p/i4cMH+MpX&#10;vojXX3sNfZhH+bvvvIt33/sxnj55FjVZbg4rvv71r+Of/rP/GV//+tfw6MEtNm346NkZv//vvoM/&#10;+qM/wujAs2dPy6VZynm+mOSHUh3iqgT+8zb2Ibu/P+vzP0uT3e+fxzp+EdpflnW8bH91m0XpPP3k&#10;Dq88eGSXyJ7iDADO57OnRzvjeDxa2i4IpFntks3lgiYSacXa4lFiflG/HlZ7ZlnDuWJdVyyr4NnT&#10;J1gOK9Z1xdYH1uMKPZ8gbUlD+JUp288pJB7zeZxuSf2jngWTKHAqJMLRioo9CcapMRQFOhgPQCWP&#10;hBsgXXdv5EjMqvFe2NTLdKcBtX5evhTBnCjWVVR1j8s9oQ5jus1TQrCvhD37v/BCpCGS4WdK5pTr&#10;i2k9jx5q7Z9jzsz5hY1Gl2rQoN0qVbqynjr2ZXclGDsNXtNUC1N+Ufs0+t/S67iIYaHEcvw6Fymf&#10;VWXSDGkN0AaRonoJ9z9DOWwcD1kUSsLzepYmZnCEQCWD+zmmGdI6wgigCsg6oYtq8WhHRhdU7zvm&#10;WFwWD9UmaGuyYv+IVeLt4zmsE6C3mkchSFEWefk1nYl6FnYh3rERsgdL7AG7Gwz9jM/K+eZPBSgm&#10;N0lhNKMT6vuYaFP13FB+V5svg944rS5z1wx3PNcgvSmec7avOc9coR7lGwDVSOJnUFbNAmG2OEgY&#10;FtxgW3Ony462FsIRYbMAaGp7EY2Qsgk6htvA6oWczAoMx0Oicf6Umc44nZu8dYK2VxzIC70LBWzC&#10;G/+/4hIngm/IlbW+QGDme1Kpi5/APRopw3L5Nw0hBSfKTMnjMrcv62aYl/j8nV9qxH4bzbOLT09t&#10;Q82mzNuWzPm7MU6yLwgN2XwJgFoRKSlzrKC+8AZPQhnA3nMLjpVXArEq5AUJL43ZT4No93MmZQ+R&#10;+Dfx7aL0IfGrQj73KnGtsvrAzf3zQRWqR9UwGhl1USToTjUI1F/ysm4+kwV7d+36/O09JElIol+O&#10;RMoiIR/xbFD5Ld3aBS0iZdieN+SgL27N87FOc5+IeVnljh9frpkXAE47nG6EZ58bPy16ckxd2PIc&#10;f0DDdV6KxIMFr2g4kiZxabmnj4zn2cOCxiMa/PPCrS73OUyhTrzxnKcR/GpjXzp7nT/3+St7N8tG&#10;Pi4w0x1/7iKP+v7dOETX+Ung3Ke2P7vSL275pwzCn1PEHZ4D/2lM0sDS927elM25vTzTbSgGGlbh&#10;hSSfrxF81Gku+YfNF8WZBRdG8P2zL4aJXETM1hQSdW+nI7qjQoFZV0AnIRTSu9qLkpJ+1LMwFKft&#10;bClN+jAaodb/srTIyT0JDesKjI6bmxts5xO6NLRlRd86DoejpRo5HLy4fcPd3R1ubm7w0QcfAkBc&#10;5MXlgaYcG3JleMmagdX8IXiR6UURI24HaMsSuc+XJn4Hax7YoT9Q1hErmng6nbG0BavnPm3NQrZN&#10;ma/pmWrBRtu7xvtK3sRqSfOi6oXFzOi9tCWitrmPgSfKVCqEBaNRBiAdqRIrLII6NyLZ1XWk2+MM&#10;KHfwT75/BZF02vTdF4XGBR6VTmV6PD38F+7RGF5orVy48myFgxrxeJaZw3EiYLKb3uDlrb9J3uTz&#10;Nc9F81zH/T3eeeddfPCTn4SHo4ji1Vcf4cGDGwCKr3z5S3jllUcYo6P3gR+98yP8+L33cXd3jzEG&#10;juuCm5sj3njjdfwv//M/xa/92q/h9sERaMCHH32I//qnf4x/9a9/F1sfuH92wno44nR/P2/Lhbxc&#10;dIXPRJv/rO159PbP+szP0v481vPful3Koi/by/bL2xTvv/8+Xn/jNTx6dMSxiUU3KcJrGwDOpzOW&#10;dQn7liqMz3tx5D6SNrdlgYrisB6xLAvOvbstzRyv++jo94C0ht43jKFY1gPu7+6wLCs++eTJzhCu&#10;PHYMibukjRTjIgHDSGYlEHTt7nVKg06GDVZWZ54PczgfPVyBKrzkMxoaTJWU3KMlEvfabb7JXRoG&#10;2YmJy4hfTZioXklA8zDJsPXEd/Q4XjARpwlG6Xk+g04CwBdCAwWTOlfVqWBiGsOLkWGnKEraLgAA&#10;IABJREFUI1PB5Wc2jTlELN+bjZGzMlrDkktf5X0aWeI2n0qUmMBGBxwKCvu298DbN60/rylwsXwX&#10;+hzXzJM3hf/Z6JpKL037NJgZXBnyyjU2MN2PIZRLz00hYt7fIvDwZj85kYfeBCkKlu4+bKkQ6vqH&#10;uBfOAAVOAdyrFGBmX8uZlJChAiJS8nLTK7KA1vbQi9g6LM07+TnM1fFLml8whdFMQ5DV6Cf3RrzP&#10;OIYCRKHC3X4WfTn2iGPHPtXnqsKpirUU27Nwl10hxDBG7fAs+qyK2w4Oqc1D4V7R07wMayaPS9/e&#10;qvTFRUX9vsCgTX/NeBpLYA/8XeyL/f0jPYPi8oc5SqW8Xw1I8e4FJdqBgvtSJzavIRWA6rEZ3c80&#10;JqJIcr/rOqL4ZoWFSIHNle/LxGKNro3sL+DSEL7/TH2PkrcQdnu7nYWRtomm2l4lvlWcqgZ9ekTb&#10;bONax0mD49PY6pKCXpUOYZEiebAUXk+g4Cn7b8x9KcRBSab2PKOQ0HM+1WIgz2vS+nzfyRHyEYlx&#10;4eeBURyBAwFbwll9nlxH6W03VdvqehZmCnOdY8xwHaPUweDZuYpbSHrnuE6ziAqgTZze02AggHYk&#10;5XPaXw5EUPM4z/Si5RS1KOcu1CHTZsQ++PyDP2v2Hue//DCPZOJOpcaA8ObbI504t2n99Q0tsLYl&#10;YhFxNtnCI4OFaie4lrMoIiU1hlzgVtLVPGdxzqEYHcavhHQ9o8kMpTRwM+GOHJv7UGDVggE/h0+C&#10;3rs20EwPrhiCVSM11L4GRsoiKDnT+a/SEP4s0XIAFMVoXWEgRNd91M5MR6OYYERS6dQfLyGyj9m7&#10;us7z4lkfa4m5BvhSpo3htMjxc7ssdTyPr9LimUaYuRzdFrnYj2t/pzxTGFf9PvaVMObqMq1YUze8&#10;lXPI7/NylkX7LMrFjKqI4tWMyg1a4EbwSLsSsCMDyMvX2qgqUs61P01Gay7L7nFr0sd2fV5qNJSZ&#10;82QZvvHi3vW4bqnzbA3D3E08xzZpH3Px03M4UoWIYEjDYRVs9/c4LCvun91haQvQFjuni0BGx1Dx&#10;SGMLlxax4lwUviK6WBNvmI9dikzni4OqR0iCtMc8xPu2xSXZ+XxCMFel7OC44fy+u/d789RNSzPv&#10;6z62iWZASvSW05c9CZ9kcJh8OsbA6N3WfjDDO4Kv+UWh58sehc5aaisFdAWk2zCk+cEigvsbBENV&#10;3gmhu9YqHXD5qD4+45YWeXfXUvFFlRtUd443uKSTY8xR1CnOVruDM4n6SbkEBGGQxzHmOaK2wQwK&#10;7tPd3R3w4BYiBv/33/8JPvz4I3z5V76MtixYWsNXv/oreP2NV/HWF9/Eo0cPsbQjnj17hnfe+zEe&#10;P34MHYqbmxv0zdL9vP7Ga/j7v/Hr+PVf/1t4+83XsK4NGxpOp4/wu//qd/Hxhx/j2ZOnUdz0CiED&#10;7ROEEffo+bzuZ2117Gt9Px9/fr72ea/jL6pJ+fmXZU0v21/1tp1PePrsGW4fPAh9l7xWPUJxaQ29&#10;D4zR7XLXUxcfjgecz2esywoVRtqqRfbcbTgcj2abFrGom5sbQNVSrqwWOT7U+O7ikeRvvP6FYgh3&#10;wYq502gErwzDGEgpvBCCHXIxLoDGzXN4pdp3o4eUaOOM4p0EAMIcder6HwUCetyGKlOUR2dY0uO7&#10;MdTz07lxMWl/zomzbzTp2Ar5bPU21coIJ681lKJzzlCLckXQRv4yXJEfBkWecvMek8h+gN06Spu8&#10;FUN6mmFbjeR7wrr3wKRRnUYGChPqDz1XBlIDCJVPU1IkFNdZYPDPZcajub8imAtmY5sItC9hDLiA&#10;bzEMUbQkMqhLutMNudIzwz1yIpWhw6/ZJIYOCweNcap0Sg8BCQO5GYjLxIvAtoidB9EZ7yqMFJnC&#10;YnhuQHoxWhoNVwZZaAgUgBPPmyvgy7JYoR89XwW3ebQKZDGhl94jGhjmYbCeVoZK9hwGz2W6suFp&#10;ckINHPwb8S6ouFblrPblcCYseKbCU9Cf48lkYKUWxT48ZJxmEFTCF+E0LJ67In6ow0fEU3+kBC++&#10;5mtyS8wH9WsNwb4qkijPLov6eKWolT+Tz1ZF1MORedTj7NM7Kvdmr9hebUV5YMoZhaIxPQPyXNX8&#10;vQHAaRMlYRRQKLSkfp+HIRWxAud6tjkURnqhikgYKwfpoEN1f8ZyhZfwYHhsXsZqXGYV8MT74XEv&#10;UsJwE7fruuzLEUqiYPdOYXfCMyLliAMID7KSlxhU9BmVRRrsbfbKvoKsSINP0LJprWV+ZReCJrHH&#10;CcR5KZY7Wn46rkwVDgJ/qmd8Gg3EDUaXOjmRfB5/ekK5Y2ZgbloMWyL7x522ek+t0EWPBpMCC4hC&#10;e4Wvp8eZ5KmKQfXfKJ/P6RvgnxCvp51rAh3JFyo/rcaWMLigROoETeDtdTH6l/NSvUmZwmmGcOVV&#10;dfUONFSjSh1TY6xLqj9yf1noucDaBOHheah9bY2F38T6V4DMnAUOZ6NMnm3mVudZLKTZ5TINdp9b&#10;6fSvGm12rXorznhQniF9oEen7AxKwHQOKj+TApj6TF3fbMyNDoNeqGrIUXE2jbg46Zr7rY3TzH90&#10;Y/X81vFc4uLcHNdFI9XUi9r+zC9IGijQ8F5vjZeWRY7UPZ7ZDA3FxOfcAja7lXq/a/ALXkSs4o4H&#10;Ls9n1jC+Q3y16MBe+QokPEypbMzpKfi/FIn3xTwvZto8YggaZ310S4syYJdPTZvv+VVpJ/S4ER5Y&#10;Evmyi+jjNF+CxnBV2xhe5FexDfVC50i1kDLi6B7ZuEBdXhzDUrcsy4LT+YwuAt3OABTH44plWXBz&#10;vMXTp0/QhxmoRYD7uzuMoTh76LRW93zIfN6hsS/qBuU4VzJS3l/g+dA71vWA+/tnQAdub29w2k4Q&#10;WbDIYiHbpTgh4dUWT69iHRc5KOmy+NwCVdWuTMZ5i79NPycXSBgeDgd0pomUNPYTT/qwWkHmNd4s&#10;ZchgpMzAuliqwAFuTsUFv5AYpGP8+ILxTri3b7MKRFkoU3lenkkkTSM9iuhYDRqcqYtM7tq2jt7p&#10;dW91jUQE6Nx7O2P1IoT7MF3uF6/DoI2cZdHhwtHA95C63tY7BQ3oUHz80cf43ne/i29846t447XX&#10;cXM84I0338K3vvXX8M477wEQPHnyGN/97nfx+OkzxwXBshpe3T64xbd+9Zv45//sf8I3v/E1LM1S&#10;0X704Sf4j//xP+MP/uA7+OlPP8D57h5tPdh5aJnyxeh88jSdv8hD+ZnaHkde1K49d20s/ZTvf9Z2&#10;Set/udov23xftpftRU3w0Sef4NVXX8UYWxZ69tQogKUpe3B7C2BFH8MiwI5WIPuwHsJ5o0aztKVh&#10;PRywjYGxbbjx58/njtdeexUff/IhjocHJmMMYF0PGGPgdP8My8NHj/7XqsmNosHaRxlOWoVZCYGm&#10;hZE4vQ4QT9OoO5uqQtbD1ovSRYO0U2pVYR3z/P9eQXVhJg0JkuMqmeesRA8yQ59n5hZLQYLGxZi3&#10;5xQXV8qtH1d6Q+mrAhYBIZ7D9lK5ZovK7RRWVWBeebPhyrktKBZMnkNIw17uQWxYCEeo+5Tbkc9Q&#10;WSXsolMqZ+4HMjIlBNdrXlTuiej55Ig3JWAyxmP/1Y4c4cVL2ylhRbAr2VNjH8nknaFbLu2U0xTu&#10;/RfW9LByF5GyeKYAsDzpC3xZUG2WW3EBMI4Q6Q5XcQvFgOriRiigwfNmFgNuoBPgsFo8AsG95hzU&#10;pkgaTppA19xz3B7K1EOuLAlDuSlQ2vdmsKBgzj0eRZhNfGmSubAh5vGQxnCDq/rFFC92IgedEm98&#10;/sSpOoTWARPnJpj4+Qo0dgV9iBluFinGwmLQqFha1UNxvJw8Y/2SrDnuSehJ5sVjueCpyhkeRN5/&#10;aZ4bkP3byxTCY1z1vKTCNUkYK3g+6MnJnOPhScR/k91BJpgmDKx/jRz2dtaaLEnnaLx3mIGXLqVv&#10;elDNBmIFDUJUfuN8VVoD238V81htnsuw5rWVNu8p4vM43BN8fLK5cnGv6fAeS7oa4djMxS2lH8BT&#10;PdjeJZbkXKoRuQV8xFM87FP+aJwHe1c9R6orEl54N+itCCK8Q5LWp9FcHIvMWL3U/ReJC7LWLJ8q&#10;2rxHBos0vFve1Wb1MSAT3SE9oMGXI4NzEl4CJf2AUUDElhRsDA9Xpz8By1JMkGeMNQoMTJ4TPHJ1&#10;GwTtQmyxHG9FYjB4FgUWoV9CZMmznShTfsm/6SUb8205xtrWoKcigXXuJZgrD+Mq6AupXhsh+7a/&#10;cw6qjHaQCYbKuUCwRCquQk+5T8K1WsB+xSGJB9zgIkhYEb8b60jIxIPiSsQNJJbSIs8Jox9SBsgz&#10;Y6idXsd+bIxeSNIn5RyAOCcVCtzn8EYmPSAOws+hcA8R75K7hOwT67WfVryanr62Wy1ST2nMoncr&#10;WNeWlrSr4H/FnUy/kjJV7AGhKmIeq0DMJek/ElcLNOgJ3pwvteZwFPGTQbzL97nL09rFzlqFNC+p&#10;CbqQ3x0OIZJFMU7yNDO0pFEr+VOL+drPZcmL2oAXEjcTfyg3TlK9w7HxiMeaUmbNiDk4ftHQZfQR&#10;aIvTnNaKfJQ8suJv5jZvSZ4JG8eR5mcKGty30IR0ApAErFNDJdb5dyPwlPtFPUu1Q9HN+KvplR4p&#10;TWLaNid6SVfYJMwNjmbU1YClu0hB2X9Iz8x7n2fJfT28lpHLhM7zus8xj++sR0xpXNyATt3grIqh&#10;Hc1lBx3m7VWpdFtWdB1o64oGRD5thVpBSmkY2+b5ug3H+tgKH1Xcn064P53xySef4OmTpzhRuVbi&#10;r8PI985SaCTNZ7FQCbzinil6V9yf7qEKHA4HPHz4COfzhuNhtZSDIG002FMeaUsL5w8A2NSiFJjS&#10;kJA0fDRv7tPpBMDym4rTdUjWoNBRabVib7yOmkbao+aB4XVDc346sLlzzcC6HDG6Ri0Z41eu2+8u&#10;XEK/NebtdDHpHGuQUE4K4zNIK1x/HmZctnSMbVdo1n7SAL2sS9IpH8dgoJAGLF6joM41L56sQ9Yl&#10;AxC1lqrMS5S2n+mRL3G+3CEubA5+8dbIV2c+qWNgXQ8e/WDr+PJXvoxvfP2bWJYDXnnlkcvpG/7k&#10;T7+L0RXvvPMuPvzwo7BTLIsVWn344BZvvfkm/vk//R/x7W99Cw8f3kIB3N9t+P6P3sX//n/+C/zR&#10;f/ljnM8bBuARACChCSFCIzc8dbiygQGFSlj2TV7wXW21v09rZcMxw/Bnaz/v+78I7S/DGl62l+16&#10;u392jze/9CYe3Nyknuz6yeFwNCO1DmzdL8idXi/OL47rMewrAuDm5ha9Gz0/n85ohxXrIWLWgWZZ&#10;FZblYNkVGtDaEQMb1nWtHuHOtJDv0gshBS5NbhHyM1U5mT6zRoFNC32V/FqVzi/WTxE4bSy9Sk/3&#10;nui1MdwuDV/ppcC215FDsQpBPBUcE157KCKmYFleVmrjY4wMweUAFx4vHCm9kffrymeez4ie0+3P&#10;TjdjX0Lj8PmV74RCTCqBVHQBKp069Xm5bZcTZ9chw9HIAdM3995zTIEhbjRevDBk9aKxp3VK2aMo&#10;Bh4JH//EIcc/QY7JvTcPMH+6oCatOyFHmDZrP2rOeMfhvajBoW3uo+B6S4UJaaCkYMaDn1snszAn&#10;a/kG7kFeBoxxd5tEmQgI4df+7mHoD4O6C4ORzxhUALwYX4BIJ09U+JpS4ZYcEBVXcPEOxMzFkf5B&#10;KGBfejZTIQnhT2flMRRjNwikWlhAIsV7TgEWI2xMgzCNpxeTT8U5dikJTwjMGrSiGj8NHEUxFrXL&#10;kvI+vf9pfKx+pIDvu/Jii95+XLfC8i/nfLXgwrSUsn9hHCr0uj4X6sQLPIVi7amfTPCqY0p+mdAM&#10;EOQZ4Sv7NFIT7u3x8EX0MnDFlM2oj6aI/Ulx3Q1+Apif3RJ5zAx1pHaZF00g/he+tIOJfdhmQEzT&#10;lOu/+/9oeLMIbdK/fTdO9WigmAm/re3ifEn2j3krq24ccykG5+A1UqltrRGw5xMSl2514jRchIlv&#10;//pFYYLEDwDl8mua2FU8jHWVtA0i+aQ0uySaU4lcdlNpDS1UqbzL7hnrJI2L8OiE9GhkzuH9CvID&#10;h3PQirwoqpc5Ofbs8Tvt8zyxct4RdDToUex3wV0TyuL1NvWTBu6L3Zf5uUQwcvDc+8mgMf0s0TPB&#10;DxCISnGNRg6bSnrPG2seIR/uz+g1cnc1PYrkd/sWPFNm3CqLm/qeYWTQpPMB5XCj+3bK2PeLSLP1&#10;VQ/wjt5c0B8E/5k+vNp2axbKSjsPfTds7UXpqaBzkXf4Ny96ONM6buL7p7X5vaA9/ndGgWj0+8Le&#10;yjmrLQzEV+ZEHKw4ffmcX1JRJgRpk4bOBij6EH82C1+bAc+prg6M4ZFTJT1EyFtuwDNrOOZoTE2j&#10;e9JxhQ7M3lqSXHIgi7Wr2pzvT/dAs4uj5bBgWReMrePUzYC7dcXoZuzuY8P9+YSbw9Fyf7aOMQTr&#10;umThdyrNQ91Luse6oWbcD5pJWJd9seKqVTB2g+siOBxWWISKYF1XjDGwuKd3E7tMZGh37q8mzeal&#10;9bahbHEUIIfL1Nt5C8NvHx2MbVPyTohdKjBVo9PPZbHLNxrvyYxI79R5zhgemT3M6N6aYozNaJxD&#10;hyBoIlZwWEehH5d0wQrNS/yToB88f0kaJj5Z+ykyC+kQ+WrvmxcMzfNQx0gHN15gtIj+QTlrGWFR&#10;5RwUuRb5s5a5gPPpTyUjVUawC5DmssgYAz/44Y9wd3ePZXXv/HXF1776VTy8vcUPfvAj/PSnH6CP&#10;gQe3D6yIdu9QDBwOB/zjf/gP8Lf+zt/GF978AtAE597x448+wu/+6/8b//b3fh/n+3vc3z0zWHuu&#10;+4tLjEmmEKvpFotWfPoCPwsdfdletpftZXtRG3jv3R/jm9/8Kg4sDu2Xhb139G3Dzc0NDocDtr5h&#10;27rVXGgN59MZd/0ZDoeDRzApessorJubI07bhu71Im9ubrD1jpvjwXifdiyyWF0tlxtWEjYFvKBl&#10;EdKuyHkUhtLnuXiC8hMqKkX3YWhdC6XRn3Y9LAW4BsW4OoeYqQK9KIO1kVnOBptU9I3e2zsTM3ZF&#10;O5QiPtByPfSvoc8p5RKpApVQfMrxZ63YXq+i1gWMrylVnNuV5/nM3Mlln7MQMD+bQgV/TlpvKLiA&#10;AmOn/KCqsFSqOVZ8gqpF2ufm6Stq4YBUVgUpTJcZBGwpaI1QbK1nS+cnWLS5MJdCDqMGFLLzaimz&#10;jmUXXAEQKUZamokgwzxlQj30fPTh3i6ZC1RQjEEpcBHHTACtwqNEeo7qtZhKOpXSFGp4URPwFoA5&#10;N1sIpvS8QlGK4EbuhKN56zC/nhEOde9wzgNepZfCeciMIsUoKyX3K9IJvyiy5uX06SG+tQBZ0p7E&#10;rNpi3/m3pDIgwOSdrJL9cG/qrlI4H/5ueJpNdFBwcaQozPsfueacLfEmPfQo+CNxVYD0okMoNOl1&#10;xhBundckAgwPZ8UA1BQraRoK9N6gEHOSS7gqNC6/hofnCpqlNXJFrxW4xsEM7WfukIYze7KOJ2kQ&#10;dmMJ4dZanVHZNcnPCIeAdGz65Vqvt0zrQLoLpzNMkzIvRspeJNXkBRUKCER4MdUKftiXDc+ZmwSH&#10;tVD26MvrMDgto8/X7AUpxfgoaWDb728x+EVnkIl+Ti/MrGHiBdMOCelyOR/KvSGdRFxm2tw08LtB&#10;EAWkE6rzWGFQk2lel3tt+2Ze1X7O4PUFnJfMxja+szPyFSOJ8STz9JOS7kmlWXqH6Kgox4X+xy8F&#10;D5Ku5/fMR2sFAdPLMtN+lDVKzk2kzEH80sDPg8HnMtUFaRIAaGM6uoRnxZ8Ei825MfJiXm2s8eJ3&#10;zin68H5q/5I0OD3RywhxJsU9IAFFD4/omVem7BZrr/ze/w766nUyRvN4LbPe8QPryWlc1ru4TEvy&#10;qXTHv19oMCJsCJNPeZ/GjjFawK9e5KaN58U0cL5My0iAppTKEPm3M5d5cwN8e+E8s2+mTHGvXk/L&#10;QXkxL6yrQSlhlLxyie9mpwy/mNSGy1oNSQv3c9XyHeU2Oh6o40h6tgJTVGHI+OWsSOIl9Q/KX2kI&#10;dz1nuHds8eq9ZihMA6IRTepJ/C5kg2rcRcZPsvsZJ3eOTg4LaZZzXT1tHzwlpkIjhQvXUGE6pR3R&#10;cpZFsDC1mgZ08fDRQ5zPm3sGA6vDnt682+gYmxlBVQfWZcH9+R7resCiC5blgPN5A2BFsA6HI/on&#10;j80zdgyctw3rsuS5Vj8vTkN7H1jbYjLN2DCkm1c2EEb7ZVkweseywJTqLdNkLYtAtWHbzn4BTs/l&#10;lLNUmb0+ZdfhRet1DL9oT/rfe8eyHKEYGH0Y/ySMKWm74TcvrlInU8DSbXqEYe/D07MYYo0+wplL&#10;XAGgPKgWAhDYTP2juwi6v5ipfKFcTXLLkWeCOMzLE850khhAvT34pCDPB8+gv9KIS34WQr/h+VZG&#10;7Hb0rScMY/772NGcVa6pzDK+SHmehvaBjPoaDgdtDX10rGoXDtt5wwc//RCPP/kY6/INbNsZr736&#10;Cr72lV/B66+9gj/6oyfYese6LBYNsZlH+MOHD/Dtb/01/NY//C28+eYbUB3om+Dx02f4kz/9Lv7N&#10;7/0+zqcTnj55auNCI63LvtXo+CvflkX+PM983q3uyJ/l+V/m9pdhDS/by/b89sFPP8LXvvY2loP7&#10;YzvvX1ozPgS/0DwN3ByPISv10S09yrDUZ8ebGzx79gyPHj7E/f0J67raZfAYOBwPON2fcLw5Om1d&#10;IVjRpOHu7ilub28xdOw9wmeVTVU9zB4hvDA3pFIpdLqYf5r3kbPWNJwXASkWXRVXeBSPzMxpb2B4&#10;XqNwx9BWICtkS/EWoTI4zyeNQnlRzOcGXIIwBjc6aKyqMKHHqLUxz9f7Cz1a3KCh4sLMvBY6xKRY&#10;Svi6cHWFH0hl2S/gF9UgMT3Hi4IQQIpi7jcrLP6iMgvbAL0QFDpcWKMRCLbPTGAPIOCcZiZ7R8oz&#10;JYlgKNosahKfI5UNmjYMzkVBCS1QGCFqqyL++U9TEkYogGkIMYVHmEODeerF8oTzb2kDfQjaknsk&#10;9BDfM3JHBCq89sPCFkMAleLJFMofPBcqsh8aST1/S4NFLNjUmWKGHiWa+c2r8k/EUHpfWNgqvfx1&#10;pAIxK3LVaAukIOp77CsXKuRhZtEwMk6XXc855OIi9lQECyhFx64dCEEaydRSh8TovEBL4lXRmVSH&#10;noS8/zG88RzpxCPUo0TcBBBKRv4+G/GI+flcytlS8BQuuwchjeVBfDVjVsmJs5AeShlJoIGsQbVn&#10;mg3J3Ll5/FPBYpczJb6E+d6T8fLCjYbtnOxkmKm/K8olEPG/KCu6e0U8wUylO2k1/lRjVMXl6bNq&#10;fCvrC+OM46/WfSwG5Nl7iXtL3oOpT584VwwAGOQGyjDqmsImjdvxL4kDWKAxLnuEGL/DNyrtkpg/&#10;HYhLfXX6mTTLPoiLBB8wDS/FUM+6BolYgDQ0zUsntuFGZdlFIU1TuaAhY/cFguagCaTkITalVUnp&#10;o6O6M7bXEt/wEtCPF7QyZUXpA7OhH/aBFV6T+jBovLa5knUx/K9ectR5lWH9d3rHrs8BzmWu58uz&#10;WthmrO0iAoG47S8UUuGySs9zU+kfcZ7vuFwBwFL6lP1XlLU7jzO8MnxqTr+JH2bEnp0wCD/ywPDY&#10;RCERPBM64vtIXTAaRlMsYWSkMdxxpBCOclU+8bb5lF+JaPQ1L2T0F3t3vc00N4Fmcm8CIC7OfG3X&#10;+pkmE5PKczaT6jzPTJ314lbzGs+G+spXQs7drbvSf8lpZSobASg5izTLYCMNKDWNXtx24/lOZroP&#10;DcPo1bdFL87JZCRmIw7tDMbz8/ZOwIKLLjQm9ZZ5CHNYaebp6ZfeYX513I9YKso95TK7Ux9xIHfm&#10;5W+Wlql31pDivIveAAS/ybQfdu4seoVwSZ7w9OlTLOuCfhpoy4rNvYT66Dhv3Z0vLId4E8G5b4Hf&#10;ow+cxsnTjphDRe8dd3f3AAw3DusaZ53/BIK2ZKqN8/kMiOJ4c5j2QMS8wZd1haqlarF7N1tT7x3H&#10;4wGBYwLY6c59N1RO2Wp0g0vv3Yt1Jb70bvrq4oZQXmiNKGLsvbo82XuHxOXC8BSLXgR6cfrooeR9&#10;eGFMIY0TQOxSXpXpTBS62WW9LMRNpvWp8unuHBRewKeiXBGoW1MHycubi8Z9Cr5iF2Vx7i74EHUI&#10;QGFe+QN+sXSRzsXpT0kLEmllACisiGlsY1lv/E5dzOfwYplSoyAsX+1j4JNPHuNHP/gRvv3tb+Nm&#10;bTje3OKV2wf41je/id/9vd+3tFqLpcdaPC3OF954A7/5m38Pv/LVX8HN8WCp49qK93/yffzL/+tf&#10;4oc/+CHu7s+WF/x8ThpzIcuJXxZr+Wye86e3z/LMpz0vz/n8s/T1Yn744vazjvvn1V40n89zrr9o&#10;637Z/mo3x8dxxscfP8MX37rZfaORju3+/t7Tlw1sW8ftzREPbh9g62eshwNUgfN5w+3NLe7u7nE8&#10;HgGYHex4POB8OuPm9hbQgWVdsPUOkYF+7ri9NSP54XDASiNX95QioWC4Wx6NvRRzVIG2GnEdYzbu&#10;NHMdCRqrYWRKZZe5Zkmol1UxtgUq5sWjishtq1Av7sL8eB3M8hVs1xllgwAD6BglX68k41cB2oCi&#10;2W18o2DheQ7hnq9DppyBYfR24AYpFmBxJc5y2JiAVAVT8f+6e7/Q+JmOXLP3s2oqc6FYkamNFFBZ&#10;jDMZngttyM/Tewo+Rj5nxgDMRggwBQAFbN622zrMY84FBdXYW84bsgBjQLVjaRTaNZTgJcXv2DcK&#10;MmaATi16uMAmyBQsYXh1+E/skEIJC0mqeUM0EU+RRm9gD6H01UbO6gYLE4SF5Q7tYfQnHjQvJkOB&#10;1jpZYGlzFKLNPTeGh/Y2AFbkpqF5ZEERsapuxH0RE9RaEZCpS9MQ3SQNI5Nxxm2/4lL4AAAgAElE&#10;QVTfy1L16KKQhULrn3mBUhUzgA3f/63T20W8+KBfNjge9LEBIFxT4WnuRbqKGbJC0SNuCpVp92OO&#10;+bjaoBKe2yzvQhANKFb3NqaylsDbKc1qeaTifbHck6MPnLoZZpaluYLl9GqnTKL75RbziDc3kEV+&#10;4Bxaxb1xDY09P3AalkwYzkw9VYinooPYf8PBCMMHADH61/tAw8FwGpvtHdI7q5FoqUCkuzd/A9bh&#10;uCjIIsV2Tgx2CqYaIhBIP+28MXzFjaoQSOuQsZiiHSmMzIOrixngVgE6aXnAsgqyEvAPPG0IAyWL&#10;/MzwSSG+tRZAbdLmC0Xf+AprGnqzUUFvTpfNyEa04Bnl2sS2wr6Py9aEKb9XGmJ0oIexNZ+3/KmO&#10;l+49JkVNb0y1glDz/MwsfmYx6QPE8fBQKvRVYed6CZ4+8wK29NjmoXbcZZ/FEV4BCHPj+r6MUGB9&#10;LmhxX6g+nvE9m0AbptTSd79eUZWrhlK4cEx5+wfgecvjqg0aBuNiXGP6Mo9eoNFSe/JCY1WK1X3q&#10;teDbpHap+rPNcckvxAYNqnkxCIjxMCAuQ2dFRKHaQ74w46RHFuRtbdAAEYY5q+MNZ+Vctfn+uxwj&#10;Ik6TlsAkgIp/ZOWGyMh0Ly6Xce0+eS69GC8k//GctUrX/CkhyrtBD8l74nUxz7Va8LV5nZgwj5Zu&#10;IwImjBwj+AvcGCQQiHvgiUhYuoMl8bLZD1LvNArBjF5Lch9bE/82Wsjii2N0NDQML55pBqzmWada&#10;7BWcb9OoY/tDfODcmF6J3oS2cNYroOwY+wOJSyE6erTFU6qpQkb0YvJ0MzpkOdM14JV9eT+8sF2k&#10;rB+Z+oe42KxWyrpYEbcl6CH3Pn9PO25NOVEuM5QOLEsxUNmFUI0iNRotSefKmJZL3XA7J8Gc4v5c&#10;5Nb2d8pMKn5HgeGYi/0kTw+nDNTohJb0Uxqgxl+bHNH7GaLDZVH3EKY8oAB0cThtuWdO5yO4cAAC&#10;z2MvOW4nbEca9kR8rgMRpVKj9VK34Dp259vxNXZq25znJsQsqtfpL12FvX+DGw247vzjUt4AIm2Y&#10;dju9clggWHBYVzw73eN4XHF/OgFjWPHHIkeeugLDcm73zdJVWkFMphNU3J3uQk7YOHcgdIExhsvJ&#10;a6CsiGDbtsgnbXTI5rosB9zcHPHJ43us64rT6YTj4QgRD9G+O2OMnnTDeWSLopkSONN7N482z1W9&#10;HA8YvZtsV2o0xNknv3aRvKsVDTMZX9wg2tD7ZuthdEVzmI2Bc7f+BA3nccay8KyN0K361mHF2BsE&#10;1FXF5UriR8UTjS1PworQVfiFVnhElDd302j+8NzqpHOp56nXaHG5M6K4fT+XBX3bEvdchh0jL2h4&#10;Wb2dzxRccnZF9lYfn2MMN5YbnPyMq13ONGmQZQlZJg8K0xcmbdn6QGuLp9Bp6NuGx588wfd/9APc&#10;nQZeffQA27njeHPEt7/9LRwOK1a/dDn1DbdLw82DA/7GX/81/IPf/E289carkPUG290JP/noJ/iD&#10;P/gO/uuffBdjAE8eP455UB+21CyXF4HT5eMkCtYF/bzteX1d+3yStK58hxd8/1n62Pf1aa3OkX3u&#10;3/08YPW89z9tHZ/XOP+t2ueJVy/bL39LXPjo4yf44puvh0xy3oznL8sKwGskQI0nNrEiz7Aab72P&#10;uDQWKI7Hg/0udoloF8sLxug43Bzx7OlTPHrwAEObGShUcDiaDLwaW8uJPfe2dreOq0wR8xGW2p+f&#10;hVkJF4zhN7paFYT8nsJKCHA7pYxTgMArQBcPC1TPUzFjp7oiW+Q3hUDFFaKWBLUametcoKnUXZB0&#10;yplVJAhNsHhexYtVuE2Y0twvghB42VI1m5WOfY5ZmX6fiav6GqIoj9Rbf8k1ck6hzE7/Ax9vYaQ2&#10;44vJYpIC+A5OjcYRpLdGBYvs5h9reB560vgfxTBzvtn3CAOu6Swd0AU6WiifOZh6URkTIhNteWky&#10;sC6mXJoHwqVnf70ksvnrxZwQwqMb3bG4UjMwRisGY4SidK1xbOYgVuLrTtAhbhp8U8Gm4hUGUN9z&#10;RlXET5/JANLwRYUCdubMqzPMLS7gp8FLgOnnvI5LBG4T8qURXf2ZPc2a4SSQ3q14pRtNQ1AEJnpR&#10;52B7QWG3xee2Yb6OvUe6EDs498Ts8M6LH/Pm0Mto/me4JypofuqNKZjShCKk1/OrrvhwPqTx4nvK&#10;z6is0PM9ZqVa4J2wTEOl2MUOkfcK/R9J0Mrnu533uQfueneEe2sZ/k5Gmca14ukMhsnu93E/K7n4&#10;PGm1KUJT5KgCYYx0RJfpaw08yr6lwM2LX7IQhq8p8rm6cUZF5hRCMTsNg5d12S5ILwoM6jKFOCE0&#10;4BitskJ6u/PyAhm/XpZyJwfPcuwBMVVjX2pXAUMNoO6+z3Olnme9jniNUATMgxYU42ks6gqlEZk+&#10;sfcyEmcCyp6gX8xBE9acDhAyh+zPRz0nbrRiZAkj7CLNAxVawkfy1CaT5KVReralEbvSIRsji8aV&#10;eUwIX7hMORcJk9IvEJcBNgebf+KiRBdRxLqeEe93aaVw6lUoM9JOCi7zknB3FIRQV+zlnZ+9FVlz&#10;qEUOhOGHxsccmx6cLLIYIPSfcZn1vNH2aEcaWvlnXfeE2sXbL/hNYrbszh07i7QuLCAZKRaKMRxp&#10;fK/G4Dh/eh3mk/dmodF72YjOHZJ5seLCx/oYYbyqhnzWArrUHXbrnebRpmfNMFTfrdwRsb5qyCfs&#10;SFuvtzHtG/kN90+q7hSXVklPkizWyCIasw2G4fk/MH0urblMbnz/ul6XDg1MpRBwqMe+jM30QiTl&#10;vBji9931AKZnYw5xGhcFlqoDYvRo2zrO2xlwL96nT5/ae31gXZcwwEIVywocb26wnc+4P5/RxzDj&#10;9PkU+UWXZcUiZtjunv9YPcWKwPJoK5Je8XJhWZqPkWHalg7QDNVLWyBouL29xXbecHd3B1VgXQuN&#10;hhXeHcw1SPrM2gww+kEafz6fYv+YXDB1V3gkZkY2iac3WdYF25mXgWmwxUh5MwzKDjsj3ZT0Y2PB&#10;k2jP2b5epBs1QbsgxQW3nJ+fXwz9nghtOs4uaro24rDLh/VshvFai7NIDJf1VzT+55AvglPlP9yX&#10;KviF3L9r68r6S+nZHxfQQs/9CgfN6G6H4el0wrvvvocPP/gArzxYcHO8Qe+CN998C19++208e/p9&#10;9K27c8fAl774RfyTf/I/4Itvf8kcsfoJ99sJP/7xu/jOd/493nn3HTy7P2FZD9jO95y9w2MPYZc7&#10;L2wQvwytTvbz4u2fZazn4fp+Pp8nMH+pNuYztL9s63nZPq/20U/fx7OvvIUHD25dtulYmhnBGVHD&#10;2oA0jvdu2QoWEaun4bnDnz17htvbBx5FZA5DG4Y5OPeOg0fY6NhwWFectw03t0foAFYUJkeP22st&#10;9SspgmMNPy5KKIDqEQx+I0ANqTKhnZ4DxZCxS5syC34l7AwKDBNXu3ilcnsBAoR7vQnUI+YsdJDE&#10;bIQP3ZnyxI4Ra6yrah/0anZBg0y/Mm9nrNWgnHB1oV/oiJeVxPk2YTcpOuDNswS4q7G2KqyCWWDd&#10;h+zW9WUhwOIVEs9VU8Pcfy3e13VnrFSJ3pi3lEbX2MuiILZQyAVF7C7edTQ2kKFfKjFK+ISS5J8q&#10;BU4gPGUVQOvxNwVbK0pLz6uyWrWntm7fS0vPoYR/9W5MOAsQnmExdaVBzTzHTYge2OcIaK7sVdNb&#10;sfvbujJDHa4z8CIM8pzFo25MLWeUCgzPkkYf/I2SZxr5IWYAtCM0K53zLBI29Vwo51ceDo+0xpyl&#10;6R174fMQdMRhPDSF1jAqpYeX7ATDMGyEEksDbHkglD8kHkLCK0SQaWSknMUYo+UYQNIU+1MAzfQ1&#10;hi/u2a0CK2CK8k5DZma3MVSFmQTmlFOkHWFgzfUF/Ct8pw1zxZp7yzk4bJjrH5KejdVoQSMPz6UW&#10;OHDeIubxBSoYyO/jQhKkYXVPcYFmGvBJepUnh+viixL77gMgUjH5Z2b0M7jNxYHrJU/xFOT8VCwC&#10;xslueDcHHS78reBSnWmYQWU3/12bLgdI5yRhP5SXlBVOFReRZ5FRYcgjFbzD/0k1pO0U6KTnhHOh&#10;g76XGla9QlNKN9UwWOnpAD3cuVYqnIqCydM8IOVH7I3zkUJrZ0XZP2MEmcKN1mmIYKeihcZzTQoz&#10;GJtbZ+6vSGQEkYhoaFOu+AHNMzCvJFpzzzQzUrpRtuA6L2FsnKXwSuHOJIBpGCm5+ClvDCJBGCAl&#10;+YyU9XJPpJxd/8fdaAKIuoF7gnnlswW25Ww23Y2H+f36qewQaTI8Vj64e56ewPZMSUvgxc+CC6pY&#10;PsNyjl2Ew2gjzn58Q9QMOz4XX+QyAJbf+speX/mMPIJyKvkFZ89c3ruXuGCEEVndqOwpEsIrFeKf&#10;ZXTe5L0aXRZ6D79cukKmpODabEQ2z59G73SRnUd4m94XKbVPpj00aNMoyEuivGCy/z2PVhGvtMwx&#10;0+3q9DDfiUuAmezE5xop/Pi+yaFhRIOiDQWzeXNskkQTN5jmgrgJsNqBqFqgRHfZkBFsYGoGDR5g&#10;E6tnXCOqrLa8sNAJNsbHTCoH6aDm2TZYe20SVQwZ5rHOPM9iKU1oiF7XA/o4u54GLOvRPWhX89IO&#10;j3MFWsPjx4/RWjPPWQDaN6cJzk/cfTqN8w1dz0Yn1SKfl8XiiYZm+qPWFnT3nh3aIxqqLQvWdcW2&#10;LThvG8apY11X3D64RWsNT58+i/QrWevGdFoWzGaqwthXx7/eN7TF0gr1YalNunu4uxA3ibKmx5pc&#10;aPpc8SZHiabwHTPdgNFaRreaklOa4Zb0W0cHL9qZPoOqZqqLVw70rnGNkofD6ZAmz5Tsvwg1+X6h&#10;99ecVFTpRLAbu8ohJAH1vczX4uBNeUOqAPmcy0oaYlRr6h8EZMaY50pID4/M6MN4xfs//QDv//g9&#10;/OrX34Y0YF0a3n77bfzG3/3beOed9/Dk8VMcDiteff1V/J2/+Tfx1a/+Cm6Oa4T2f/zkCf7dH/4B&#10;fvjDH+J0OuN8f+8XWcm/Ag4z9BBOLgFtKb//LO157/+s/X2WVud97e+fd03Xxvtv3S5l0JftZftL&#10;13Tgo48+weF4jLvI83bG4WC1P1qzS+3D4QjA+fe6oPcNY5gjjX3W8OjRI5xOJzRtWNcjhm44Hg8Y&#10;esayWiHubetY1wNU1Yzgag6vK5XHVHRjhvajKDauMYNSlU4vpOBxlWGGQn55uKd8zReHv4S8NgEm&#10;5iPAGO5JKJF+YDL4KpLZqyBc2DgkBIoNkSNbF0zKz7QGF7aUIX9m+IkiVvsy0zHP5Pe2TInHpnBH&#10;hvpyODXY7JU1CzVPWNi8hwsJmJ5lRzRAVMFKQykw2HCeFHrq3yFc+b+lKAMCYIscdYJlmEezRsiv&#10;FmEKpZ8UYEORc6Cb/q6IHN7xbHZQFQblPiNhEigV8GgAFhN02gbtq8G3KaAtK5+bqHl5FjAQtygK&#10;8yiHhRRa+pFr+19MZKH3So4jGd5NA6PpKKuHvGvKirlppfd5SAqBEjDNGQBUpDzv7pUidgjcMmGT&#10;OMt/9OoUF0YRBRI1/k+DocCLHiUp8QuMPVx3kCKcivEsEbFBPU//lS4uPjIhPDsdqhDKw7pX//yd&#10;kmLg8lLKf/peEP+ZaqZ5DlaGx/fOgj11JD/T/jJTauTZdHqigMCjWKB+4WJnNYVux5vISc5LGU/x&#10;4xE3kXsYKPSmCs6eXzJoDudKj8ziCTncc1ckDlgYQwMDiItX9ljEU7yANjIAZiBbxML86SGr5c0s&#10;VJp7b0rsZcSJrSv7prEnUcHxwenKjHMaiLNnV1Q25wJtqXyGcWnimQiF1ObSgtbnJSTPf6ZsEuRa&#10;DZ6tYKDE+l2TQzWZ+mEOY1a9v+0TRUBECvj0I+pDeeD98Mf8KxxjrkgaLzTQ+PmtsFJMGQwAOJ3J&#10;FGjBn8v5ykbjguMyigeza9apCFZ+UBbIdZf1REmKSmvKmFdbWT8P8qRQA47HO1oGoNsC+RQfdnqb&#10;aWyANFrNFw4SrMj2XqciwFLWzfROxtO04JynVhHvczjMJC+bVAQ6LLR9kjfEU34hI4qIFDSupkE8&#10;LzwEnnIHZiQeLMIXVhFGA1wCW+lhG2day145RePknteCKPBFLXuD8CzlnFKepFyY8iUkjRxgClu+&#10;Q1EgMlxlBI1czG/GmfzY58FzXGBL+k+DURxSIZ2k0Xp3eq6cA6YrlCY5Tks4NrEQVaZsszm16Lte&#10;Vk1jpTBTwB9IPMu1zMVNvou9R3jZJzG5yQzJntIojG/+s3ivz/T5haB2XlqMrzFvxN/XLino7bz7&#10;NPbBXs91TJe/SPotYIpCv2RqgHYJPGzN8naLU+nAYRUPIwboyBB00PJ8QASWA9zfE6c1lFtZWD26&#10;5cR5QSa8vLJUU2ao9fFjMbx8dUMyAJWBpoCgo3vaub6ZYbb7u5Yupcd1PmWn5PEW4XZ7e4utb2HE&#10;hhezbG0xZ40BK5K1Wjq83jsQhmrT1yyVpQQtHJ4OUMSU7mW1lGV2hzDQGvDs7lnUQRo6cDqdAAC3&#10;NzfofTMnLDUetrbmRS7N+3wp9ATwKMthBuzRjXA0hng3M5BfUgk7j2P00IfNSD1gaU2Io3Zutj4o&#10;NMz7QzqKOQUn03fUy8DAe+cDO85WkORaC4Ehz4a4vKOzPEx8NMN8UHJ7vjixKB9Wk+P3F/oA4jkp&#10;55efaeAx+87o2YTR8/lHNTAbPVxAh4Y+Btq6Ts832Px1qKVK8xz2jx8/xve++z383b/z17EsgvVw&#10;wCuPHuEf/6N/hP/t//gXWNYFh+MRb731Fn7nv/vv8cbrr+DRq6+gn8745Mkd/st/+WP823/3h3jn&#10;nXdxf3/G+XzGsh4garrRLNdPBxkJxLqPP0/byTCfS6vzvkawn0PEPxUn/7za57n2P88+X7aX7Rev&#10;/fjHP8Ybb7yGw3GxmpSMzlqaXyhbeqmhVsehbxvWg/F3VXgh6AX3p3usy2ppdEUgajR69A1rEzx9&#10;do8HDx5iqGLbzsDSMLri4c1hr5J+elOkZ+j1cLtsEyun3Hfxzk7wuj4o0it8r6Mmw7s2HQU1b8nn&#10;xYxFpkiW91E0Yp8UZYVqcKjruGZKi7A0XHpaADtBWjALHzJ/f31NNk1O9bOSzBznOQ9QcAl46tT5&#10;i8bZG7prT7p7jn3Zv8mXdZ7v1QnWf7uxykfVEEAF4/9n782aLUmS87DPI/Lc28ssGGAAUA+iZKKg&#10;xUTj+iCZ6UVmNNOL/pR+HUESII0AiQFJYSUG5Ow901Ndde/JjHA9uH/uHnnOra4ezAxmgIq26nPP&#10;yczICA8P38KX/LsKB5QFk7kuYgJtHIF4VDjhSgDfcw86cvMpKNYLXjspVlRCz0psGewLrRyQvCTP&#10;1TU9IUL9tu6CNApXMNx0f8d74ydp7GUuv53DOvF2hFwHYgoayn79HNq1Pq9Y8h+8+JoUssPTDrdw&#10;oMJSFfTUP80Y0WBE3IxYpjIm/rzQtPwh9qJlB2oV9ldaftd978XX3Kdrua1yrRZv+NNtt79IKND1&#10;KS3/907rx4vtZPN5cbxJDU74Vf+4c2jyklfhvTFQBwmDyrvujYKnb+O3t1A+/ybLb/fUlwXiL+uD&#10;CMqtaklFCknOOfJ998dc31/5zM1eeel5Ht7rad3eNuw7d0VU1YuwfRlbv1A7wfPmbQoospBYhSFQ&#10;4eIdnQzrn/O6+PXWO7jQdvHvwUPIN7Hia+GjgswlX42r65iThyz3SJGVZslXfgc2Z4i9hFf3n7/l&#10;67Wnd+zE/1/244kO3t2f937yU5wqecbzb5nWO7PTYjB++20vQOTO77Z+b3/u/P4v0ir/O7+Dh50i&#10;iM97nvxrcxrlwsrb8OVt83k5Rvb+Kw0Hzjz68+Dxk60TXoAVgMUwT3jdXdeyJ5e+zrztLnPjH+Xw&#10;kUpaeXCpqwJ6yZuB8NgPTwFihu/r1Ypf7p7f+9gPjDEwxrB0J9MKRG5bj4PTesjIAwMaz+OgXNNj&#10;ujod2D5UZ3kWhTC97gP7uO67Gdbdm/x6vWLrW6RuG8PyavfW4x2ZDsUMvIyspLHcaGjznOmm6Jth&#10;PI3qrnpUtdMgOPWG1lSZ3IzkGR3NOd6IeCfUPpP5821a7rT3ZHRv3PsCH01daZXtyujzW5GZzu0s&#10;F76kDd7i7z0K8IIM+4LssxjvmZKJ8pSmwb7qSmxzKqCKfRg+v379GtfrNYzqAPCVr34VH3/0sR3k&#10;PFzw9a9/Hb/xm79pz12fLR/8ceDb3/kOfvTpjwFIyEBzDvPqv5nM37b2khb7vr1v79svYtuvVz+g&#10;T0Z3HMfyCZieMcYIx6rL5QLKHqqKbdtCTrhed2zbhjntdxHB5XIxXn65oHerS8JIsDjCFKSQkr8A&#10;mUqCoVV5CkoFiCKQxlM1VHA1IKVDiD+rgOLAHLJ6qPIphXt3ME8xr2R4NdTCzyjwqRZFGYLjYOEc&#10;e67B88T5FBnKZx5OIwumiYcma+iF/kDOw0QBDzFzD0Lmx6usUHw8nlUzBLYGifx84nklp8M6BKrI&#10;z2xj6DeGdJtVhjGa4GfenQbnGWtmnaQHjT3hteANDzhfGAJJs750GlL2xnyGWYzSPH+9mEgzf5Uq&#10;DJghr4cHX8KTQp3PlWuIIshB0MXSQthc6f3ugq2wsEpReaR4JJYkMuaB1jC1o3dYSDwy1FunorXM&#10;BUchVAB0qd5q9MCbCAPDzHVp0tDaGjXBvM0AELqBwrzFfPP0xnXYAByxhrwXrdWghtKKMlC/nwy4&#10;jKpoDucpGRqryLxMVPE5d+YrVC9qCS/G18qbmwhQvNESUlreXzbPWQBG4mR4oNhGsXkpAHrv4DZs&#10;kv237BDEUzi+00uJ3m1UegxWdV8JSUvkTM3Fk/B2C49KpzVWBI/h1B7qPb0YUTzve0ydDkEAmRB3&#10;VVdP02BrZF5lW79wJUKZMjpnSoZ4pEMTYAzxVAwF7r7h3H8u8zxTOREWskpY2OFWFl7L+WsoeA1O&#10;a0HvL/h73KOdBjUpcy+GmqqkN5BW0ZGwLdcn1D3LHKtKmpJ7hw0RTSPicbIO38Jw2ZdjlL+TtMzG&#10;ELcTJwO1TjzQr5tnZSsKldMYxMQKTUjYTl299fk9YAVeN+2HudMqLSBsMwA6Td/Mhd0ks2Jr6UDd&#10;NTqeqCCVMtbFWIuo5qWNSmAW3hbfvw4eX//0XG7I50DarXmNCqfN2FI0QbmPNcajkFIoiz9P50cs&#10;apzpEZi9TJulccrsBzPzFWvST5VutF4UPFASCNQjP3QMG+M0OIZHLudNeuX4VyOqEPNE8nB/cMFq&#10;qQ/ZO2y/mWGFcBDfYyKGi0xtQf7IAn2dlhN4cc9IqcAUC1ww+mmbfBRIU1JoiVgx3PCJFyu4PtVS&#10;tqADF3rHOj2nN0eilcsnkJxrrCf5P711bVzWpRvlWzMvPxYrVl8HIh6APF71fVJy8Ff5kzIJv7dG&#10;eaTuR4GOiekGsxFpFiQynEH8lW3d61pwi/TrLDNyI6h45IrLZcnL6PWc0xNkpA3XNiIKhLSeHDtp&#10;K72rWTi+LKzxoWp0FC8uhDVdC/sQp7dK/ktZDZT5nT8IeYeNhUV7eVhIT1pKt4EHdezEz/C8Nk9Y&#10;QUeNppx5auaL4YdOKmUMQehB+a5NS++hOiGN6hJzT4/gYRQCCjSg6D5f8/oVbZYCcSqaqOMLQu4a&#10;Y8R6xoEp1CMVnd5EeomGjbxAPXJDky+gATsOiKdHYa3LrrmGwfMhEOnQrgHXoZRDnS67LNK6eYFb&#10;pgvOOfUBcz4fwY+6GO0dTKvTBfvVUpWoCB67KbNzKh7wiMcLsiDWdsFsZnhu2wXqSu0cE/t+QBV4&#10;ePgQz8/P6N30pn0cuO47xOE5VbHvlh/c1pAFGIHrfkSaleMYOMYR8KdhGph4fr5CpJnirSYvt0sD&#10;dJoHebeQa5Mb1GRUpz2TqWNUw2N/jmHr2QUXuVgOU1fmEfvacDBIyKyFgU3uaLJhP+y5I+qOAPD0&#10;KhbdYulWqKUHffNrHKdCg36Jy/G6D2ytW5qaAhvuyILqocvxatJRv0W8SHjgUu476qRS9Ce2JfLO&#10;4QAItn5bCDJ0giKfTE/5Qg98VTX4czKVJ3lRasReyrzt1YmMMsa+79g2iwhm4XOOSZp5M5JuU66b&#10;x8Dz9Rnf/d538emnn+JXfvXXLAVAF3zly1/FP/nH/xC//a9+F3/nN34D/8///c/wK1/7Cj587Jhj&#10;4Ievn/BH//kv8Dv/5nfxyQ8+wTzsALn1nlEEIQeU9TCGjOCbQVaTvr57O0ucLzU53VvfdV7nL/L+&#10;l+7/afT7193eBa7v2/v2N6yp4geffIrf+PVfMTlOxOsxeLSiRz2ZfOG6SzeauHn0FqZatFnb0LcN&#10;2iZae4DAUqhAOua84uHhQ+zXA61fcOxXXLZHHNcrtsxrZgz4nsf2kszgdJ0MmvemDWxVw7nBsxaU&#10;M34lI7IcuPeMWykUZp6vEGwktHgfT1WEqYCvBJIeALV/K4SUCkIoEdYrNHIUeth3CPc5d9AoBoTx&#10;3IST05wix1/CpkA487wqjVEhfSDCZJFCCaFjSrAGrKq3hCWdT0VljDxpoQBNAZxKloaizHFLCMqW&#10;ZsawQyFpCPS390UwAqZ6cTC34mbkrc/FvSmguhi20igj+YxKWXtf3zv8Q+GKfczBFVSZ6DBB0Iz9&#10;A2PsXpwnjS40CtDyvIKiKEBFx6KAL2VVVxGAaylLP4t4oQCVLT5LJS3C+cpa3LSi6BLTQokuPZru&#10;ZgZs9UJqPIBp0jylTSrjgGCfs+xRgbg3wzl/6TqulX6cUKoIy/m7GVXXOaY3d/nbOi0Sui4dCSTy&#10;+QncSwgJizP4zuP+XO83H8/pD//bD+daA1gwLjaYelZUFmhsrOML0hcbgilFraVyxGnG38CSM7H3&#10;LYr52MFFpl+yZzUMUKQzkIkIVFbYPr1XRBAoHkC39LLCMNaOOF5pmY/cQsWEtS4AACAASURBVKw5&#10;VTfeBe2Cz92eaVxaV1bCOOIfrblptBx6mCfOdEOJHwPE/uRyrKlOePBCw3yFW+T3D/yp+1jSzs01&#10;POWbrOytUodKwtLYVYhOIu3SgRQQBEmN6yWcGPdFbML7BEoDMfeZ1F/v9FFgcva8qjz4fuKwpIGx&#10;tkgcKz+tOT+p7BH+5T1GY9IASm80FQ1FN/aYZCqCMmikICP5E2m9G4hs96b3YA01Z77VSK8ROUXd&#10;gFrc6Kq/ZF1zKbC3vzN03dChxT0cQ+JhHv8KJA6FbZmK/KEmb/SYqt+PEz5y7izyOR1GAvCAWvxm&#10;AdL4Gnuk7ANplptdrPAqAk5ptK08wXDqJX4nyIKVsFRdjtP38sjWQ9qF0pdc6oYzAI18NKhmsTkp&#10;6bPYb469iAxJ7zUX+jyHpHd1B5eDRE3wk7a9rRFmWPrNd2cRYseV+Bue3m4dZ6J0u7m2fK9rWe8R&#10;XyOVcFiJfV7oZ+DAHR0AigU+5lSbz7JQndDiy/1VjT3R7VzgaocsNG7D6ViLx8kfbjSjoC/W/12Y&#10;ODwq4a8HvzYa41FLuVjbRCa7nOSdkIkTiI5DGvweQiXSeP3kAUGvY8y844AuKRvFJ68x99onnG4o&#10;TGjhHHN9gx8AXvfGDu3GUEwB2tbRAFyf3uBy2Sz/suw4dk914rxbp+LDDz8Mz7DpBTAvveOYE9fr&#10;MwBzktr3HSKWduV63cM4HVFvQDhTscAhBBiHwaY3c/yJvP+AH/Z3M3peLnh+fhP7vLeOp+sT+rbZ&#10;vD33OlOXDOrWnr5FWsOx7ycejZPxlTSlyN7ViOmNB0u19hOQbIv8Sf1eHmoopqen6Y5B9fCY3nVO&#10;rsQPXrx2QODyXWUr9zr7Wj+xMvNllFgFoxfadN3D5LqXIyM555CZxPcKdY+F1zPFn5D9Fbivty5L&#10;oOmMQl1tDI1nGgzHmudrNVHQ5vr09IRvffvb+MEnP8Tf/e/My7G3hl/7+q/i//jf/ym+9Z1v4x/9&#10;g7+P/+Hv/ff4+OMPsYni9fMVn3zyY/z73/99/Pmf/mdcr1fsxx4G8NY3n850OOs67jOA5DyhL9I+&#10;f61u1/+sG71rnxzj2955xrl71972jvftfXvf/jrbj374I/zGr/8KLQIATiwh5Dnny3NijonLdnEn&#10;lAOPjxdABHMcaOiA2oHwmANTzXgOCC6XhjHt4NMivQ5soDKEZHJUsoBKOqpQ54qA8DT5zsD9aRNE&#10;EM8m49YQmOdkzq9bQrV6eNEjTEsBrlptmwZyXZ6NQoxVwSzzCs+VyNHtxsGgr1UAKd7IZ4EUyV8k&#10;+rwlvxTn78FNyv+DKbOv4jl8buknaK2XHI82Bfd4dpg3kSiAWNdJhIITBYh4tQvKXizKqzSGQOaG&#10;01Qk5zqvxahDQwCFjxZe8X75jsJ7mi+1qZOSR8jGeM/gEgp4gdEGjyg25obHbmsdHVAZcSMDvdcd&#10;uqG0pvKXi6EeVdBupCruie57cPqY6emDFNACWnUMd7yiq5EnIVyUMrj9ggZ4WwfzItLIty9q/7Qk&#10;cm7gQUsBZpkzp6zUMX0PnbPG8KtdF8s/60Lxcr0IQbpeWKfMiZV53t6AhHcQA3rB38e1otsvv2m+&#10;dLmgxaPGFEHPownLexVjUztmMaMGcc48r1vgcEIrjUn2YttrtseoxIL0GPRrhr2jAD96Za5XH6dy&#10;rq2spRizaEYQ/PlbYDQ1b7TwQvQXhcFRqBAnItirVyNy6TRoSNzn3xYPQuI/4E66t6G/9I5lTus0&#10;OSa+0qM0nilGnOBt3FOg12u+AVwbGiPcYCBQ84r06BmSvxWfikGeI1r28x3OIcA6UYfXmWZyv4vN&#10;ei6rp6eeNfqMwyck33wn9cG9yTkX7pOI2nHG5Zi/PloRBzCcqqPTLJicPJPRS/5LO/XqNNLGMAKn&#10;yuWEWaXVMR0FZO3TjATmkdyae9wpQsFNHioBi8pPbV/m/iLYgIyA4BBtHYrnGnL/tWXfSKCFNDNU&#10;dUblEJfJy9Xfp6n0kx8u/fnfNImSDU6Bezur5zgv8HNvcYGUWi7TD9waLNrFpwPKCQrG72QN9CLH&#10;IYViLsViLCxreZeetNxZaVivuwAQumuDBvWVFqBpwCVyJLMfWQ3h8RyR36whN/iN8zNFPua8F4SU&#10;/FSfy9vEo2oET9qbeMdHu8+hNxqhWxo9y/jMEFz2zrKP7tFwrpd75NPT3mWLe/TkHu2qrTiH+72E&#10;q+FV40sVsANc5slml0Ve84OcWs+IxzQaBk3u5wkwxzaHUHBJlTQoHWRS1orNfDftDwusx8HSC3AR&#10;j0w1FSULY9+oS067W0s6JOTfmrSVcIzHmhvQS0oQdaA3FaBLFoduAKY6T1nhMTGjzg7Xq1EOgkC1&#10;4aLAR1/+Kl6//gxDJx4eHjNH/RQ8XCyft3phwUOAvm1mVFaT1fbdUqRYbnDBdR8AaAw/YPUmjPEf&#10;nrbE8olbsS3ViY4eNUfoPZ6pS5In6FRgM/yxaJOO3hr2Y7c+xXSH1lpGw3pdmDkGWu8hQ+gkFz7J&#10;U8K9n9Fg1ObOkbtx6NIajsGIhFKt4WyoLkhSc/yD+kWiTsxfzWpghyRjOG9pSYMiZLp2cdr/p+9K&#10;/QnkQck74nDipp87eyLoTdlfcXf5rzhK4QQS/j7r4TRlFL371uiGh3QKoLeG6ZFgEEG/NOiwqNlI&#10;daOUJRRD7fDk+fmK73zve/iTP/lT/Nb/9L/iSx9Yapxtu+Dv/rd/F//s//o/8Vu/9Vv4ypc+djlM&#10;cN0n/r8/+hN84xv/EZ/9+DWu173oDlqIUlnyxVhwkiu/sDd47evn3T5vjO86h3eWZn9Kz33R9vN4&#10;x/v2vv3itevrz/Dpp5/ha1/9SnAWQTnErrYVEYzDClqPOYOOz2myz7aZQXyfB7pYvQW4/eDSNygO&#10;q/EgJkv03rGxaJlGhyiFZpACkDf7Ks7I7giwJVx2fY7M34XU8Fwm62fY34mhFqU4FGu4oqiV8Rmx&#10;itJ91RjuAmLqFhmaSwGA1hIrGONu+SG0uxLnY57oNyxhNUiuLL2GVsUF5YDS415AJccMWFS6KfiH&#10;AfpzGoVZIJliGFt1YlQhAUV5L2sRhqsqU0HSmOsAlbOhjbKHD5X4srUJ1e6KZR2jfZlFiQ5vHVSd&#10;yI3Nqc0sc87f9e71uEbLrDaMoYDugJg3yBiIojwiNApz/ShEOk74oQ4C9xDfaZio2EyPK59J4uc0&#10;7ww7lBi4bA8oIqMZOiU7ivBlEoSxhgeece0MBXHFOD5jI5twLTU8EqkgwpWjqihXoVTqwuMeXcj9&#10;WD3FXlyrum99JKeZxDtfKlLL1kJBdsWmp7EVJ3hVb/f8xzndjqXIn2Xsjg80lsAOGeIep6tm+k4i&#10;Lv6MtB4e3YYLHlotOZ40BjCc2lVTPyjkQUqlnQIqHydlw5U54nn2N4JW1jnqsvwSFIx7Wvwa00JG&#10;VIbi9O5CbWRdYZIjGlAh1aCqULEw84U+RYqpVHS6K6hwLy0shuxKJ7njKma5F7JQiRSIe9ZVOHAe&#10;EIQhmX1pUlOkkTyhmcavnHOOS2PeWKe6wIljrnNSJKuYWGF+NqRNFqM+5XLNua3t3jgW5atEVimc&#10;DkpC49zCNHdXDxDMOxd0RcKlV1snJdqYN+SJZ3MfkHK8nauSfuWdxPVI3STp0UrFOL3F17kR15cz&#10;GOJFjEnQtDl7LOMMmsKomcpr6N2b0SeV76RkxuPPijOVZstCs/lnE4teMVxJmssxmfNgWQ/Svjt0&#10;PsUIL/7NdCYB38ojKv090Q+fnxm04NmPylrcyBH5nL+oPN/igMPuIfZaeh2go3Wnry66RiRJ6b+V&#10;NQp6yEKmd/aBmgCEnHKRTV3uAWDKwPnA5247HQrUv4HkxWCEhKeLcGLSsN5f5UkqJ8uh/xmm8Xc5&#10;JAzavcrKt88g7lmvrTNc4O7AMnn5HnyCcy3vqvgUxUyDOvtRsliaEM7nnpyPgMmdV/tcKsyWVAt1&#10;Tqfnk27eb/T4pjzZGw/+fFTNDfALTzL8WyjqXbpLnrYaZ+v74Lxw6rCCgKpAswgKHrb1JhiTxvmJ&#10;x61jvz7jg8cHqE5cHj7EOIalS3ncsB9XSzcB4Hq9mhF8jBjkOEbIOGMcgAj26xUPDw8ALKfo8/NT&#10;6E5j7ACYJsTmZZ5hJh+MOfFwebT5OqwP99CtxtHeO677Fb117Ps1rj0+PGI/Divc5YcExC0+y3tZ&#10;kPIo0bgiTv/KMoQkUtdF69U0tIqYMk8jPB1kpq7UvonlMIfAUtos/eqK1+Rh/h5pYtxTcML/ExLJ&#10;+nX9IoFD1Cs551XmLo+f3iWBx5J8dnkN6bI6v+KhkS4DCic/ZRoTLPB3ENweNL3Qpk406SFDj2Ng&#10;TsGlixv5p6fKBC6bpdd5fr7iW9/+Nl69eoWvfPyrkDmxHzu+/vXfxP/29xVf+vhjPD48GKcQwXe+&#10;8z38zu/+a/zZn/8FRAVPb56cX3XPKe/e8m9JPVlmd5rtS41SyoqZP7/203hf0vS/+jjeFW7v0n6a&#10;fb1v79sve1P88JNP8aWPP8Tl8uC/aMiocyiaR4o1abiOK9rlYqmoFOibQNHQe8eYBwQPuDzYQaRC&#10;cYwDIjw8tvTX/WJ88nG7RKo/Y6Ddvdf8t6JuRViyiHvp0KAwYUKHM9/M65eKfv0+ZhEC4GFki96V&#10;xEH9sUVh43PuvdBajlRxa7gPIbAKlErWaAJV7y0UMuq6iyc6BDoF0owxZNCZAGqsll416vn/qAFL&#10;jDFhAB05LwV6gxtCkaF1SkWi6pHNi66kohFCdiha9pZR5BIBYFpqwjIONJDCWH5XzDkiVYHN2XOs&#10;Uo4ReqV4f/RumWbEj/DCmGcLhVDdQi5uohHAvc0FBXSUdwMnLFzSvCAsl3U5DBHLQR4z1DUKoADC&#10;xiIdDfSomJhQqxbvE5zq+RSbhRMCEso6YW+59yTGEyGINe0EXyuelgXp+QEA2iaY89yytlJJTfz1&#10;2QduDlWIztK/xLpXFfsu+2fKm9S6HYapsPeWClCTid29QgBhdv01Dz67QkYskCbwRIRj6a0ok8zx&#10;Ry81YbVfID2ZNXJ0V0UsJljwGL7u/KmB+YVdSeVQWyp3W9983CPyOVrflqoJAFq3okaWQ1uCfoTH&#10;nSMa864HXN0beKodnaVxomHzXOymmExXYu19Uw/v1zw+6K3fPL/lDO9bBZrnSvTDrcBRD+WWefJ6&#10;d5pUySSjQ2hkseueSqk+40qWqHo1Z9/jVBbL3EE+UbBxMbAY6Yx1seX3lA6ON6bA9UzT48vN62E7&#10;4riq0K6KzefDOJ/Ka+wWNbru65dGxjRf8/6FjHAdM1cTeJDauCdiNLqsO2kQ81lXmANq0SOByxkh&#10;EDxAc81Wj8Y8IHbtu9B6jsEg2H2fTajlQs98ZcUwhthnTGPBxdJymDDFfJ1Jp1WBFpFLVvTV9iJ8&#10;/6VHuPrmmWCeWoOtzpRB1NPaKIDhxg1SL81eoFXxXwyr1meif/O9YNfI927MZwKn+x00qnNOENYW&#10;0EJ/zNgwBRDZYk8QF8w7OVXy81F6pKXTsqKCwO0GyhK9kD3ivZr3tu+ZOYw3tFb4DOD5nxOHYqIA&#10;4BEqNj8fa2vmQerrxo4U8By02QfpN1yGMf5h+7YRH8OYmmM/p0GbMs0LdXqfRJyQj9Zxm9zj+DfY&#10;b4HnuWlG2PAwkfBvzrMtrzpn5TjkETdxb09D9xmk1YuTjhgo8wwepm6s0RiGYxw8ZcX0eizT5295&#10;dnXraAWDGvGmVU9SeBQS52d3MxqKvLs3js1hNtUjhihTiM21rJ+NmzQNsQ7Wf0bdxP1zlaebJD2L&#10;Q0umNuF4W889C8SBU8C45Ho3WcONfG6g9bNP8FCBnr4WKOEe0Jp0g5+EaTgFAS7LzuAK1RNVFIhg&#10;RjI032RN1Hm7rcoMOmljm3KBygHoYXis03JzO6JfmuCYMLxTLXJB8lS/hNmyb3GjW+Qr5qIh00ul&#10;ngYA3eYXwjdo48aAySdG3h2H1emfpjdvoXT2f+/LHOozsmrsiu3x0fh6VxyH4vHDR/St4/XrV0AT&#10;XI8dUxXH2LE/XS1fKI3fvi6Pj4+WLkUEHzw84Ol6xb4fLotbzu45gG17xBgHehfsx4HLtuEYw2sB&#10;ieUanYd7hVvhzt4trzY9vff9Gdv24B5o5k2mquhi92Eqtu0CAXB4McT+6LK8o8McA5fLBcdxBG2y&#10;cVntGCW/8XyoU5kT3HCvtY4xptOFkvJlGn46EmOqom9brN/0uWqXwGkzvLe4n7IedUlfKtOBqmOO&#10;npSz0sIwvezR/C5Cukc+6ndEZEagaOAs03NWjk9j+nAFl3OfOqOI6CQ8HV9m1UXAg3+Ah58ATCfw&#10;PqsjVraTM5vXTKKcNeYArnCaanLZMQ/nw3YYPKD48asf48tf+RLGceAv/uK/4C//4pv4zV//FYgC&#10;F+kYm+Lrv/brELH4qnkc+OTVE/7gD/4D/vAb/wHPr5/w6rPPsG2XwJdlsEXmCSntXS36AXl9y9/1&#10;t59V+2m/415fP8k7ftZj+mVqPw88eN/+9jTBj3/0Q7z+1S/jq195wNSB3i7Y+sUOx3sPmfXYDzxc&#10;HqBQ598TD5cPQj9o2ABRzCFuPG+ec3xGhNqGhuOwg+l937Ex1Ug2NxqAQqWChqxgYFQIlIX14GFf&#10;pjzVDRIiG2XoSrP5nnjvbYtQ+NOz7Lj4Wb64NQXVGGC/LMaPamiogy4jbTQ6qEDhhdQsLrqoJEoO&#10;Xp6sX10pmheYWGye8apUNKoSFerlYrRmFwAPJ6i8IrTsfP40nQDOLaRiBuriRmjMLkCEsFI9cfy+&#10;yKHtRkekgltzk8a7CPsyqLNwv65sTsBCRCWUcI3/0VjHd1RhbV1c88CdaVv28DJpXtgGOOXt0wIg&#10;F/eLoSlGzmtYcer09oBBYjZ/Y75GXkdZJpdseyqaIU/egVPt86aFscBgxMJqgB97aYZ7mvHXi/5A&#10;/LAs51WL1wGGJnGo4TepGwQY3Rt7oqauqYaSamA8teZFaGIEp6gFwi7UP+Ih55uDQhrb/f1Ib3eR&#10;XKuaSuAlLzUK1jEPkdUzMGde1l4RJf+EZpdylCG+7UQDS6joqRr9tYJdDMsuc/Q1EaYnoBLBdV5y&#10;+LIIUZ1NkpX8VRc8gdY56bKGCdPsD3V853Z6ju+oe6gW/QOQOBn7lHdqzNHteKYYDVfOobG5aiE5&#10;RfV/8fnE1l/pURwccaynVFTtDAuUtS37Jabs/5f6Q7FNkt6weLMGfiGflDxsCGiQ1hb6Snom0HUL&#10;xCg0agLYc4XYlvQ28K9pZPdPTY4+MQ3Ha3qymJR3yzWJyVTa7YfE0Dj0TJzKvVL5+7JHS591vSBZ&#10;/nHxxzvjJg3BcYDoh3GcaoG/wlMGqN50JLcdn16zRjMEHMQTIYiNlrCuh5dRfJb/nHZpWQcg93wd&#10;W9JeQuOEi2e8KcNfZhRylBR8TdxYCigXfiP1cdjhpYrYwYGu71xoyamF53XQvvz9dGPeH0Zifvdr&#10;DbG3pBjKowtGZEEyJ68i4B35w2kcRl0XRGHDe7z5nof0OQUAhmK2gY3pO1g3J+weHnU31Zw3yvsW&#10;fkh6WpfmlB7LDmFKUeCyd3PfvzyHl36T07WEM+lpj3eLiB2CBTzMEYDFkqVvt8PQJCP3RaDVu1vv&#10;zaPkG68HKzkXdZqr0KhvVCMl4LQDJms6PvO14ZIgdvQ6p0FhVljHGDU8wBcoOn0OqVAkZLY2R6RQ&#10;q+xxCg8VgSZmsPXjzJR7nE6Tw8dBoyrGMO9TGlGDfqvWsBP7zfdJyBsPzfttmHrgcnnAfr3i6fkJ&#10;Ih0dE09Pz0DvOKbig8dHQATHATfU2uebpycPb3ZZCFZg69WrzzB9jH3rOPYDrYkbtoHr1YzaU0bQ&#10;CoPzDP6qSqcYM2xbwVE6LylYgFTgB4Iq7ozg+2Qzo7V5a18BAA+XBzPAa8paIhJFLQ206h5syc9t&#10;PZxXlcNdplKJPcEDCaEXd3dZgDR51SvX+IdYWsNKVa+pognzmc5bduB73j8ouFq2o2/Cikdjahiw&#10;b7fmCb8BZssi981bquhf/ibfYnoU44VJP6L+SDkMmo7TmQpwPUg3VE7Hj+Vg0KnXOA601s2xzp/h&#10;de6R1g1fn5+f8Z3vfg/f/OZf4B/+o7+PJorezIFt2zYITF96te/41rf+Er/zb34HP/zRD/D6zWsc&#10;+45+udzAj7YMrtv9xlW/T7vv//bS9Zf6eFt7l2fO13+S97xv79v79svTjIC/+uwNvvTxV5w2G63q&#10;rYf8Pd2hlwfVcxofHMOcurDbvZfLBmnA5hkUehdI27A/Dzw+bhaBP8VlA8E2J4UfCoc0blXF0Jg/&#10;6X69FE4QszCiIMg+wdsphxkoSHJh6Lh5Uivvi89KHoMhUHkqHGI6g6NHID2HWwj9J8OvL0ooXk2z&#10;+GVLR1a+z3L9wfvM0aQaypQZZI7p/ZJhuCm16/BK194VPadoQBHxZPFkyM1hKeGzUqCb8DFB5KzB&#10;ch4njcHnQVQIL3BtUJmpJFBo9nmmjiAxfqqD9HxWTc8kg5tmROtd43UdlnsEzCMKO6lbJFTS8HX/&#10;cQFmh/YJ6QeACzjIdGSicSjXkMYrombCtfwVRodcARNU6QFJZcpHrJy/7T8a0tKzMQ2j5XXlfffB&#10;FIav00M3iqic5mCO/F5EwAS7Jg1tE2BMDFjBgVCSKRBqiSBxJcsMxxy9hgCdgrciDlFCW0QohXVs&#10;1QM88sRKeq/cCHyUmqsBRbKA2goHeq7qAvHQLzTHnbC9bbat7SF61zb3iqShLXIvik2kScNsNJh2&#10;35v+PkdieheTNptnq0QOWivkZPkAlrMBP+GJZ1pzr66ShoMzduJf89dX5QI3vxMJBUljNPvysVZ6&#10;lNAuCBzwlvhvRWnB1sz7Lg8n8gkAqzdpUczq/kXpM4txJi0Me1tMUsHaF1xb/q7lWcKjeT+10FiG&#10;KbfA0aJfAZJrqjezdhwQQEQjLYjEeq5G5aQz/nIxSNo25LOO/4U30tMs5lnWlfUbss9ToTjN9V7H&#10;X+Bf0ERL//WAkh7K52RqNna7T/2grl6Lv08bkl6fee99/Ib3T5IfkQ+nF5yeQNkZUJQIK5Gk/6q5&#10;58/FEfzJRniUllS/wCp2HGlJQxZ6VUBGRObYfS0ONePAQEifwCOJWFcphxomYxSuIcmbeJfyQG2R&#10;DTmtCW0t1p402sYgCSvw9SstlrIAPE5POmMfWvjPSqQKbeD8KVfEO0/0QJhirJ1+p6wr8S+HQGNh&#10;HkLl88mnGb7JOZ+NrDTOBAyJWoXW5Eul/KxxuU3nriV1Eu+fjoPEgyKp+Z6gLKloPY/+WjFOUa5c&#10;9gYKXtxJ0bIcJgjhH1ft/3xHTaEoNWJDYq41ds0MjvTaFkB7PKszawisq1zGIElDzdi3vuuMB/VR&#10;ptM705AafSonueO+m8KKB+symxEWMw3kUXOhMPezAT9/xyIPvWQIE4FLDILz+QqQ8uecmWbNrXhp&#10;qFV62tq1asgVRooS9+3E3IznAKDD5aEB1QOfPb/xIpKHF/4DxPNqi5pecL1aKpI5NLyaHy4XQCaO&#10;3RRiaQ2br48Zv5s/ZzKtRbB1DIyQKW3b+TXloZDx7N37uGwb9uMA7ajjULTG2gdJI1mTYfq7tt5w&#10;8EAiUnFoyGMADCaeuoZwVii2ttn41KJ7IICOieaFTlvbYo3ord9cYI3UhQtuJp4nXqz4Tn2E+KiT&#10;NMLqOwyWeFjkjEyrthjBK+4JchuIQLShS012ljJiHlLb77iPwjlGP4ghbob85/8O9/pvrXtueD7u&#10;h8h1XQocgmbXfcfoKltsx6GVtiecARTZNw9wmAZxYts2PD29wbe+/V/x6tVrfPThAx4+6OgO5zkm&#10;9jHx6atX+L3f+3f44z/+U8yh2K87RxRRNNSbFPADkVv6cAvMl4D7s24/yXv/usb6s2731uUXudXx&#10;/jKN+337ZWk/+O738Wtf+xoeHresf4YS7QZPbaYIHfvx8RE6BVsHxgAeHjYcB/m3HVI3tUNxkW7p&#10;1WBG9G0zGr0Fv6kCr7qi5YxQmSsxNCpnmJKKJwl8KL6SffE6sAp18brCR8+i89TCUCrTKWM96xT3&#10;CEz1tPbp4mwET6NOavKiCp0NkWcuFA/1gfvY5nTrbvEpdOEi9DlVhH+QzgqCEM4EcK8EhBK2jt29&#10;SMn84SkgwAON1cuvtoDKnetmgKvwsRdS2Cfbr2NI5S8Vdg11m2H2xA8Tv+2+NAyFWCYUZEJquj8D&#10;h73qtEAHKqzofskVPVnxxdr0UGqrOk4n//CQWOQ3n6NQqS8KuHBVtf6UoecNZjQ4CV6rEZzzbiH0&#10;GjqGWMgNEH/Ww5J3a9FT4CDxqno18fCgehaiCOwdyHt43U8FmNIgh0zBOD1s13MjyUU/z+POtGxl&#10;0ut5eU4V9/KD34LHoy7o4FWNF6DS2nKv3cW92n/C7t5SLJ6p6ikTeBCEhvS0M8XLYGmQral32EfQ&#10;G1fUuBgyyzpKrraIhCIaz9OTOKZNNRDLPgW/4wasPsJ8X1U86twZUVIwOfujgfO2+4LbEgr7yBeH&#10;kC8ivi8SRvcU/xuPWJHTer1tnR3eWpWdNCtx/FTEQLzxpQtvbdLxylf4/+B7FV/gNKAoWgKEH3Q8&#10;WERSksUT7eDIw0bP8fhBcPhDn6MqND3lnTCU8ZeOyt4XgeUe9WdtPF48zKmpPZX/v4sEqsZHqyLP&#10;z0K3LCJY4+K6+rL8yX2w8reKu+tAkr8DebB2H89U7BCkGuLueZe+lL343M4HBlRy7V0SBmYAUO3I&#10;Q5D09OW6SFmcQrGWXMT1sCCOBooxTR0fNRT75Hu3YzdUocGQxUpR1j/uLegVhhTOExKGxQrvz2N7&#10;9QA1aLuc19WuZ6G8vM4CioQdPbtDWHEYkTwXc7YfUJDe5+HSDc7cmUN6actdyJ49gcekrGApccIo&#10;LSHJlM7vv/N8MBBr5hF37KseMAS9vTPG277vCZlyWqOXx9O5Bo7zZl3NAAAAIABJREFUA2djNb0S&#10;/AQ/NCUShLL+ch8X1nQt93dnTbl056KT/uQPSakBeN7eMNjV1F2e3mwZV8iLTIRU3/0Cv9P8Hj8p&#10;bujUzdAdpZl+CZyH6yFQ9fQcbpCNFDKKoWbsnVOXA0BA07Br36CkjVO9sOAA09IMNcW0t4bZGo5D&#10;sUOgvWF//QaX3iPNE9Q9ZQeZWBbC7L3jeP0aqsDT0xPGGJ6Pu/t4TNDfd88X7sb76eu7bRt0qqU6&#10;9PlcLvbb9Xo17zKB124B5jxsLGLe9w8PD9j33b3AW0ZowPNyA9iPI9busl1C19GCJ9Nx5RjDixI3&#10;oBtuDhkQURzHAEULSB5ekUYxjZ95uLsE4Sl64HihALbeyrqV3apGt+bhupIArVt6ptUbvcgfIbMu&#10;2Jp8G9RnAekNUMExJl+WN9ZBnNotRXFcXfDv1DRptOH6yvNrlEc8L4V+qidtI7DJB+q4JHlbax5d&#10;odOyn3qBUcKcusXTmye09gGen5/x7e98F68+e40vffQh0IA+TO47xsTzfuDP/+zP8G//7e/jk09+&#10;iFc/+tRqfTmfYDHW85juLsLNhbe1l3n8F+vnF629NK/Pm++7wuMnaT/Lvn/a7ZdlnO/bL2czPrUf&#10;Bx4eNkD8QF4UD1vHnCMOwulEfB07jmO4MfyKy+UjjLHj4eFDXDbLF05Z/3LZcFyNEVEmm3NijIEt&#10;5T9PtRE6sXFb87Jyt/TpGQwjZ50uikTkO5Qk/jWkUucEC1AqTKBSKkEUrCQrVUfu4KpkUlCTooZo&#10;Ff11+QAQRhkKVBAxO0qZcGsUvDPX9iSjVvOUuGwtqo8bAyejbBwcrJSme8ZKh8h0Obx6UBcOlfbh&#10;IIkpnFLxoAeFFeU4xkTr3XPyehEWN7zSXE0oA0VYAiJ0fmoRbCCIynOs2qcW8tfoKgyB0BNB3Zuw&#10;wwVVnz8maG2kMtnC7u+C9DRhzXL92WimDoQXMT3qmY4njDQ2Po552y4AJHLcjrGbp4Snq1HNcMzU&#10;UzqkA8o0I+7pM3UAg3kTE19btyKGQw0fG7p5nfuSMaeo4Yp1ybysqhNwj4SzYpgefESlaiQoStXU&#10;9ACmkjzMKMy7ItIBDScLh8GrvCkNGfW+aq7UtEFpevVtrUM2ExonPCzfPWA4YrsGiBfi0Ta8H8vN&#10;RD26QTDcGy+8LhiiXcPPUysE1IU93xM1ikKkQ6OwpNOgiNAoYeBFsb5h6FIPllqx+w3LT6xVic69&#10;G/1pHrA4SF1mLp7AgHvfGf7R4zFTkqzjIu4yRQ0NnbymrvSY7XRVCphrm3QxvHZcgWJRLQ7WDqRc&#10;qdXEm8VwAD8UmzPwJQotBynzaI/GPZThqJA0xGvQQH9HxnUjvYwFxzRjVOtU/Mv6tUwDQoXHDL4a&#10;Xl1Ds2vPEACVltmNFMgDlroDfSXD+GXzdVYQebs5Z0jicDVGGNGwdRCHV8I9YYhCR5YbxHL42lrm&#10;QdtCJ0vu9wIMh0erppc0uuswozX3Bioekd8UPFANnC7Mzw8BynuVxard4woKqKc3ACAqkJZ0yAxt&#10;DWn2tyfDF9Th1Qu8p9PuOADzObVWKKkkHa+5jFtvGPD6Geo5/XMpFvqoYPRY5tpf1kUzjZLtr+7v&#10;sYOFQ4nvZpDokEQKsdDyXGs1TJLD395gRZw9PUQzHtDN9RU8aIy5BX8ECY/PgTDxZXJDr0F6Bh+h&#10;XCQFfwDBJkzLYp8tDoXI4wtPay15f8xqDSGvthIaznKDycnOkLsueFgsQaEfhd7QkByH48pChy1o&#10;psS7ViOviPiJL0CvzeVA0++JfLwkPSdWUukmZePmOF7Zbi6XoG3b8nPK1ITJJNoAAC7CFFESEQKW&#10;l90jAljh9/RO8iedCmXOelX0bu/v3bxc55gR1XKef8yRmf1NoFomVXUGDjqK1on3N8u1JtBReAWK&#10;yCdWsrlLM3ncDbLDqYV4eqzemxmGGqME2Rf5KwVtv9JgRtrBHZALmXy0Q9DTxu7HXca/FdRPpANm&#10;NPN3F6/qskOo5rgu5O+aNg7FsIo5hY6rz1dDVi1rKeIHN6tBvx7aUraYJzywSCh1OprFJyPfcHii&#10;+z9fEKuTMjjoqBVCw2vl0cSdw4uvM3JqPwZ63zDngM6JY0wcuxezAnBpto64XKCAQaU3ywe+H1HH&#10;auyHeXL3DWNOPH7wgKenZ+z7bkb2OcLJBLDvgEbu/YfHC948vUZvG67XHZfLxYpCtobj2JM/NntW&#10;0KHjijkzL6nRiY7r8255xcXyUbcmOI4dvXVfAw2DuOqMIp8tnBqMl/bWPQzc5WkPPR5e1FE1Desm&#10;qzefV5W5NOp9WX52w59DDzPQAuE1Tl5Az/56aGQC04z3Di/OyUO5MYZ54aMteB60KtHQOLrDXafJ&#10;T72lrJSOGLrgKdP3iOMOi4raAWWDNMc9sGaUrckYZtyAGK0bc5hXYCdtYK+F9iMjGwCEPG+pf0xe&#10;12GpT/guHcP3htNSuvy0jEBNGwL7BPp2gU6LCPj2t76Lb3/72/j6176C483A5cMPMMfE03XH9z/5&#10;If7dN/4j/vzP/gzH8xWtbTiO3fe+76MCI8Gp8OoiT36Rdu+hn6ijX7Cm7/A3cAu4d5n7FwX2T7w4&#10;79v79je4KX7w/U/w4Ye/ia1vUUvtGDta657r2xiMSEObE33zdGDdbD/TdZ/rvuPhcsHz8xO27QHH&#10;9cDlcikH5Q3Qho8+/ADb7WmiLIO6HWY1qqSB4iQeu6eo3ydm/p6hy9ALVZa31IJW4TH9Aq04icwv&#10;jJbNvT1BnycmsHC9UUwxpPKYpkEOyMXfuc6V46iGMp48h3Gp3JuNXqym0FKhpPFAKIW6BjsXzmYK&#10;qCAd584hm+f2ed4hnGsISRQ4Tv0y/M5y4l2xyYc2DvdeOKYdAqi4HEWABKSK50oxzrWqAKiCYWUZ&#10;lXDrVSWRn5wGiA6RARblXMAe05hQbcgydnM5kwjPKiorRUBswsKLVAxWoc1R3a7PieFF3gDJfLKh&#10;/NeXrnvg5fVZlWx8zprnuBIIWsYQOBvdaKzVPc/z1iiIMwR0pocuMg5guBGKhl5TzDkCicMz0gR4&#10;hMXqMUhD9mptsCHZOCnMim8EidDWLCIKAXrrLgCzj+nKcvY5QwBOEZnqsaFmXR0z5ukEdFrRNDTu&#10;ddIEDeMHw8jnPBZcPud91QJ7U1JyftIKRRIK73YYNcNY02INaXSlkdsUgpo+pcLajS1Y20LlRCB6&#10;GxqupS8uV8XmKOC7Qg+JwgombGBKAr5b4g+bR/ciUeXqDV2TMhHSx+ymfPFGerbQuQXthZsOPFBR&#10;yU5in9hg7D4efLUcY0Dh3paVimeC0j1o6LLDMMOpMMILyh6gYFD4FrfO+V3Bq5bdttyzzA/kcTX0&#10;+DYKIzgj56A5zrpm1dtUnXlGTQAaUqjMBYkt0VPMrwr2g+iX8zpfqwcUxAtBxGZlf8j5Jj+KThbF&#10;nUsfqVCkRw5zcMzl+bp/gcIW/fcl6osHMEpDaPGgj0fqDvXrZ6/WSMUEj2y438KjLw6u7LnMV7vu&#10;63sdkQ+8lS/dHUAxPiwUNH5M+i+UkfyS43MdQ/BTwl3o/V0i0mI/S+bzpkGEk/XvNdUOZYDaVtKR&#10;71/2IueBpP9vaxr4NW/4RMXxms87b0DMpwzM13Muc7gx4rszAtOhrLEvp3vjHXXNq3yMW1yI9+pS&#10;yNOeXD2vW2/lsYy4gFgBVw2HCQ5PAJkB3+plL9KycGTZx3laeYeP3MznFgbiBJWySqxt1QVm0s1z&#10;F5WG3Nsc9RDpbiOuUl713TFRaCRvEcqmuaWCrsM9vmN7a8h2lPOGp0pRN3yry2g2NXq9G86aoc7h&#10;RzmE4AYwxp56ACzfd2vintTm8GPjVoxjh8DyL18ulqaEhkiI4NWrV/jo4w8xxoHj2LFtZiy0wpYD&#10;4zigsMN/EfMwv1A5bpsVl+w95jXGHnAfY2C7bLher14Tyhx9qJtQhm79lD+evLwJ5qF2SDM1CnRa&#10;Du/me9EM79vlYh7zWmW/iZSFVxziGGj8BWCpIv36cexF5+A+6MjoBCum2lrD2I2fT+VBEQ8JKTwi&#10;DganTkvXAuIKUh8qOHeOipozD0rU8S7pemyE0mv2drMzFO7lnvdnCvvkwbWWEA8Oszc35jt9sOLy&#10;HhFQPcXL/lcW6w76gqg+q+TZRd+qURT8jXOf09Le/PjVK3zzm9/E//I//4/olwuu1yNo/B/98R/j&#10;t3/7X+LHP/7Mir+WnKyBEwHTCr9K1V6S7L9IW/Wf+7//PNt5DJVev+vz92n/F+vnr/LMXxfs3rf3&#10;7Re7/eiTH+Lrv/6ruGwPUExs/WKpraZiiDtVqtWNebg8YM6J1tT+1gMijzh2lxc8UotFvZ+fr/jw&#10;ww+w71c7VMTEMRTbeRBKiQnUQou0RcEqfi92AP8eyqULBMYfyC7VFUoqhIVwL0JkhuedxUA9fXsn&#10;Epi8KZh2GpRS/VL3LjkL8Gacmla1u/tpOgDQK0xTGIGQGRuznlBsVfgGUmGtAg5OZPlkuElPSY77&#10;bRPWJZ/zfZDk+pxHsXiCVsXdBf4GBVoHDfICmDeFK/oSU6RHIb0aBVOs+Iyqhew15jNGhZEGMGjo&#10;r3lxpzoONcC8Bwcg3R+pypkLJyH1pxBr1lmKeqmghXG+mSe8rffEnOaZKDGrAIcbEvPt0gQ9Ti8K&#10;oy7zXJemHpzEraFAoPzGEOzVIK65ZW+UrfMPVTDOZ4mzDBekkY/hfVSeOBtp5n3GyIKmBiNP0lOU&#10;7XVfAJbKh56wqjx8KeKve3XT23Q61skK+XUN6L3GcHbmOveiW4FQUuAf65GCvfhE44CEik19LfdW&#10;bI4WN/BNUIUyF2KZXB4cvtQiCUYcGLQy5sxtKwHbzXNmVWXsbPiNnMsww+wp6BodEsqyI3Quuv8m&#10;YIHeBFZ4C6rGIRoKbJd5Bd2igS9pWRiDs3OIK5i2FuQsvIm8KJ9YjIk5RIRBuWBQkwyHN6XW92/p&#10;uwwFBEgWdfNLLb+b8tsS5kB6kHJd9IzBRDPH25ZQE8e/Js1znLYga3arpR2JvuV0KKq1ozIVqQZk&#10;zXRFkndV9DHP7mRXsyyB0SSUArlJdxNqp3EIn9E0nOP+2mmSAaem9qUT73itKqIBwGpok/A845wU&#10;iT8R1YWks4HLMVfSWYXquq6V16x7K5hY8Il6qJCTzkOrHAXMcGXulDfEnfh+Y/iEyzKKoIVLtFCZ&#10;99IXCXKB9zKaotBP8Uor50Ur46x0KPD21JKNyfqDH6SYMYh7X2+eI++84QkxFh6Qiofp5bgWI7jT&#10;2h70Ka8THrfFCk9z4V6sntT1068v+KHqEQ+FfiPrkdS0A8lTrVDkfVkCSZcrPBz3hyo29wjVOSFb&#10;x712fue92ZbXFb5Gz9K349tNb510dP08PxuBMC53a8uIuOrF3wt9tt+c1k+D9whYM5bvpZZMvxq5&#10;OBgawSvOL4fadOq4gzdDZ6TDOPOc5cCEhPDUmstm8ahmAcs5Z+BZFD6G0SOej021qFx7ztaQMSLG&#10;E8u/af1mKgmuucuus8iROl1OIKNCFFfUY6S3riLkGfVIVBahBCwNyCZm9O6tmwzohvJjHNA58cEH&#10;j9ivV3z22Wvs+2FGZ0/p0kSgvWEcIw5SWhdcr88ma/cLZI4obNm9+FbvDccY5h2+j0ipZrKIRy47&#10;L9ZpOuG+HyEvh3Faa2HMHnnuGS3BQqOXy8V1kpqix4vUz3EjewKIop6MGHRSB4hFCnRPKwNfExrg&#10;DW+6RTGJlDorsoh7SVeTGSzSt+PNPT5SPxOf2bcukXF35YPs7M7OLHRNNbz+wzOacPfxUcZcgIf1&#10;qwIAD6w80jUlJF3ur/S25sandFh5EXF6LRQN866flp7z6ekJ/+k//Sf803/6j/Gljz7wqIuJ73/y&#10;Kf75b/8rfPd738c4JvbrdeFrWusCneZ1H2b64tWX2717v8jzP8v2VxnHTwKL9+2Ltxf23fv2vt1t&#10;pFMTn3zyCg8fbO5M6vXNCnugs/QYh/O9jqfnJ1wuD1CdeHy44DgOPFwu+Ojjj6Cq2DY7CH7z5gkf&#10;PD4AAHTAvM0XYectQv7aFCsXKQN05qmSlaUZPjddWKoyn5R/nGAwrhfG85JI/eLohcpdKnlyM4j7&#10;76SIEJ7SUX27EFNJeIhgNRbdHX+q4tWLiG26eM7Ps5fB0ldV/E9QiCkh5Jb4d9uKJ8AdpSXWzYXq&#10;JhdINyWCwjwVEY13UxjReIMpYGvI9GrAurO6si5RTs68SAXuDaHFWHZ63j7TUyaU1nLrHDPSSGTx&#10;SnVjrRtd5IQ7ZThTNVIn9L4qmAxZhJT8pMWQAxqbytrc6Ld657ebkdyMbLmLQv3ddS4KHD8FeS/3&#10;gPqEud4UpK1ImKCLoKupnt3f2SBLcSkbmZR3FLbJOk2YgEy/z26iSYEwS48XRWsUzPOgK4oHARB0&#10;NGxFYb6lebeoX1Y7SIQ4jlDRqZ6YVA4ZMuxeVVWJOL331pCR8GC++5i/rOvTe49/W7fQ2q33gl/i&#10;Sl730Na+pEqKaRFe8WLE2q/wSaUf5YNrH7hywu0yW/+dlDU5gESuCnpBG7yG5/Gy6A/BUlQieFGh&#10;7TGO+tZbnG/L1VTJpPTTIuVN8QgmISjzbpKGmNV4JqGsWlEvQbmcsPdFlgWGLQtvRqFPiSIh6xpz&#10;P7X8RzyvLKIu5wtKa4HYSuuq8eMF5Ss95gvzOVGp2uvUIkvca7U/FViO1+w/jcDOQ4R7n7me1+4a&#10;UAr95njCkFVffcOX782YfUwIht81TzO2XPcDgiGy1EzISSYcVqyFCRRTXxKH8tYqw4R4lgaqz2vr&#10;LXfu1/N+Sn77eYbOl4ddcPtuAUZkLQ/xWEO5facucsb6PGl4PRzk/qrOEJyTtCJnxT4uKVFe+Fef&#10;uycjvGsLXlFD9Ze5+npSsFvmW+BC+ao++E7tHaSKut7sl4axl4rUlJaG1TTOMe2A0UnEP4guhR3F&#10;ZYs8gKoHLimr3KS3QST1wcqzb+dGQ3T1LL8zi/rUXV5ZZfdbGLhh2ZH8boTT+obb/8gzYfJreJsy&#10;xeFCj9MAGbRMU35Hpe1c0pnG9bOueB4vvcHJJ2gUVx/PmANjDuz7jmM/cBwjUj3sx74ou3MqxnFg&#10;f97x9HSFKvB8PTDnxPPzM8Yx0LcNqhrFNDc/1Hl4eFhq7wCZmuTYLb/3nMPT4vjeLvTSjPGWDsS8&#10;pikzmYwQaUKaGd3nHBjj8IKMWUiUMOAB2hwZsQDYQca2bbhcLpFys/W2kPLkDWurOL45HGiDVTXv&#10;OOYxJ73Ytgt6byZLweiteal3LypZ9oxqruPUTKV51kHK3k/6cgfXb3ClHirzsGUWPLvDbV8SU0r/&#10;1SO8jqOmk+ReaN3ybcPX0GS8QPwX57DwmiKH8gAmFDnqJstYnSb7ntiPA3/5X7+F73//e3jzfIVI&#10;w5s3z/j93/u3+MYf/ge8efMGz8/PoIF+gcXNfrwDn3ziC7a3APsXrlF2KnLnL3T7ZRjjT6N9jmz/&#10;vr1vAHI/JK784LvfwRhGD3tv6F7Ucg4rkL0fw1KPqaU8ow1W0C1ifwzMMTGK3vT09GwFqnXiR59+&#10;iut1x34c2Pcd2w3xLAzADIArUxKQ+KfSJcW4l2FO5YTW2YNEAmL3ZPEczSnYK+Y43JBqgmpr4oNX&#10;yw9HwRFn7zflgPO7j1VmK4qieEoRjfC93ouSA0Suchp1Oba+2cn7DM3HhXh6ODsDrKkYmGO0QM+8&#10;fUJXyTxiFHkyMzqVHcvFyhPn9Ciw56jQMT8Y35p8VyJdC58bXBtx46i/eeoRhVIYFkwPCApHzdO1&#10;zCHpdCfuVYKJ3i4AjjByqsJDLwWCDQqvuq6K6Ya+Y7ghswE6UnkQIb4xnx7TmXsKjGa5FVWu8HhZ&#10;YtutFaQySpFIkB/2A78lCrSGsdT2wdADqjR8pYjDXjcWRwFTyyQumqeoePh84meMbJlrGU+5V0U8&#10;Dbu/WTJkuCpNUj6ziBsnOZc9mYZk83zH5F6NbPLWwwSGqjsWSsgd4jnkTf8ZEM/nPGcSNxojNve4&#10;4eMUPHnYQxts5GEmLAWh1Kjj+JgDkBZhrZb33VdCxY0SpgyZkdLy9Y/p+dRhHtVGTlYPHfMONa8m&#10;U4Qk6Y5OiHhuPscTM4ZPaLPQ1DEmpBvEafwP47Pmep+WN5RuKk6RBmNaWqnm6R8aAI39aB5+CAXL&#10;4ajpiSaOd9PzOTIcGEiPpaapPjQ4HQeZiwRtYmFAbXZfNaoLEIc9xDnDaeIrAu8idRYVehGMqWbE&#10;596bazqWRhzwweShoI28+7oRObtsUMmkVwwtpcF+5JAKZTC8q3uEhhbjS8TpYs71OTtng+0KKbQk&#10;mwU6+AGn3ubSXXKGA1FzoEnLXFgF4plO2Pqph008tGhO/1uAyuNX/OGOdS7qYfC5T7k/k0mpz420&#10;juORoHWVPg4wD7m05h7lzcev4b2pToBpUBGfdyZf8n0uIAbF8lvYNw1YLlcQBohM38afhRFFvm/E&#10;YiTCg7LgRRglNY2lEMFQgWUvNgiEA0A8Z1KCmzVM1vHQ6u5XYtJiPTW0rD1B40w9yBDfjaTN5BmB&#10;vblfzOuOEW6FFSpzrHvXPPBFik4xLKEoZ18yRZOi2N9yDTzJtqGd2jpERyBUYyw2Ri172QVa8g41&#10;GQPCsU3cGFkbU6Od+Z+4Fz75EXlaeklqoYOxx3X1ctQ5y9hyPcmowv+/6nwrWXIeltEohbMDwOrN&#10;WBagHgzcHJxSZvb9DbWDQxp0DMPs4CD8FRe50ZBiTHWZzaKwOtOWVTp+x8BbvZ4nnOy60dr+DRuF&#10;StAd8nkl3TrJsnHQruq5IMs70SJ1g28Qn2PKN61dkJEN65jNjDmhzdf/0Np5zFEVXlSv4gFzuxk+&#10;ixrvjVoz7ATr39J65tHWEfzZcg7PhUbqtDUYrKXjPNvR2I7XPLWNgVNBRWKoU8fe/IABvpVm8KXg&#10;7QUPJ2ZstYqdY8ww6k6dUd+H68T7nUUDnkMZ2oqnPQfRbb6TwAW2y4axDz/kaBg60bYLxlBcto6n&#10;pyfsz1fbd61ZzaUxIi/13C3H9tgP7NM8x6GC4xhhUB1zlvpFJvNQDlQAW78YjlIHgsG+u7d0aw1z&#10;7FZ8ckzXYYCtC0Q2L35pfV536qwwDzXxfNhqtGNyxZwczqlGtpyUzGle52gN1+tuupeSxLTINa6e&#10;fxygs5VFrB7jwNZTXr9c8kBgjOkOG2Z4XXRbX99WjayOPFX3qM5aScsMZ1OHqC1lgklmQ31B8jAm&#10;91cwhLUXp8VjDmx9QxqZ855R0rRY5lLqNQZXZb5wqEctCIyPVJmnpXxAYZB/g/Ru4PJgYfizHCQI&#10;EIcY4vuZUZxTinysNg7mKT/mwHi2ef3gu9/DN/79H+Dv/J3/Bh9/+GX86V9+E//id/4Vnj97wn4d&#10;ht8xLkKY+6yCQ1M+DJ57busTtce3X8dbfv95t7JWN79/0fa2+f6s2kvjf9/et7+N7bwPjEb/8Puv&#10;8bWvPaB/vGEOyq2ItGfb5RGtXVxnHdjaA6ATXTbsx+4H44I3T6/xpY8/RmsN1+sVX/r4IxyH1xBp&#10;ik0u2G6Y2OnrZMi4/7+db1xkdxpbi3Isp/upKZKUU2oDCvFelf3w6gDcQMOxrYaSymQXIf6ksTGl&#10;AH+2XGHlje0egZJ4QsOCQkVUywxrGGTxdK50b+X3AdMZBPL02s+hlwoPd1QNj7exKHVk6NRL74Vq&#10;ukeUFyHhLxR8fDY53yJIhBFTEUW5IoY1JQSQAYjQAJfMuvWBJo/QKRAZJwzgLEsCktB1UmkJ/VNT&#10;qVlmGPcnrtBIC0EYMxJX2feCsWYYaDwEqIiD6Pt05aXBnATQ7Cb6aC6i+fwW/Y5GtpOiurwmjKMu&#10;wGqyYfh8+bioRHHSEGTFlWxLhIvz1miy4RhHKHHqhX0ESQtQ8ITFU+2K3ihqnLvGmtrCmAE2ko2D&#10;hjT2K1LqEjS4MNpcEC1GV1HoHAAaRC/oPT2d2Fe8g+kPcjsDEMy5A2KGVvt5wGxqruhyLy3rsu7t&#10;XG/iatKXOV35VUBoBO/dbRclx6ukV36rBgyn1GOOMPZQORxj4BiZ77N6zFGpoTJE7zlu36GuoIu4&#10;Ilzzzd4RSn3jBKrXy9xmoXRUbz0sa5Gef6RSqKQDyw8kcvACSuAesANPOzvIPRcG3jPBCboQVAXp&#10;NYr4nCJhTITQML3u//pZ+cGCa5zn+SEAPChYLsRXiXtslJneqf4eRxnCfV76X7pM70s5vYv9ctma&#10;/83p5wmFw5frFfO6D5ccR67hDV2Lw5TAyoShJA2jPMBKAcmjkGMg/gbfXr2/gtbC6A7nstzj/6aR&#10;p1UZlQDBXV6bFUI0xlXM+tZLiFdOU+QWXgU08RBx2nhUW2AG1ZIGR09vPM2vyA1336nr8sTco7kH&#10;5RlvT3efx9CkeV4Loc2+PC4vjvlsrKXB6Ma4LNXkd68fOBxrv0mbzzM475Hs6MVX3L20HoyarGMO&#10;FvbESyw+lpPj8S/iCKMhi5VnWMyNtJz7p3xfZnlD2xH7gntVQ75gLYPwkAi+QiN48Kig7xb+Sjjc&#10;977Offl5a+gDjGcAmPevWPHzxZtTVowSL2R9D7/NISbHrJM8aRXv1j1/iz+MVmlOK7hX73nNvq3V&#10;MZ69tJMHyLJrFNXxyOWhSr9aA7yQJdNmsEA8AE/JAXB/C+cDLYXtLfpFAMgc/r5M5aDTKO48BlQG&#10;oDauMQaeXr/Gw+MjPvroQ7x588Y9rhWgd3bBU0Cw7+YtLu5ksR+eE3QMd7qgQwCfyzVYZTJK+GYM&#10;twNTFlfMQwtGjHZ3djr2w8FmRT57736YQfjCDtMk8aK1DU3MEWvMGfLdsR/YWIjTgILmhxw1h3ul&#10;T3a+IGFgNcPwNN48FZftgufrM3oXi8g+GbxNXPLD0QWJKZMgYVfkiht9ZkHM2o0s6B/wj+LFL+9l&#10;6muWGm5GTm8fXugXHPdcfoc5kBjyleGmbpc71J0zmkXSUd+C6ytOAAAgAElEQVQy1xE/3C2HdOtc&#10;7+zZabV7uNd4G4sUC2kigH0/8PrNG/zev/sD/IN/9E/ww+0z/Ovf/V382Z/+OV599hrHdQcdA1oU&#10;X+W4X+DQb9EH38bT3+3637T21zXfv21wft/et3dttje+863vom0bPv74A/TLhuMYEAW2reO67zgO&#10;O3TetgugiO/HMfD4+GAH48cTVA/8+Mev0HrD1jd8+umP8fj4iOv1CgiwbRs2k8SqGqcrIzMp9r5y&#10;irw1clIX4YyKaHhpsP/SPHvAYgx7qYUgjBeMGZJzWRSL8l2koVZaBoCmeU8qPqdJSvlcdasy8qKw&#10;qAlhNDy/vblKqKmaAwgjJpXgYKrnR8tkDJZFyKCxi8L5HcUcKMIwFX/Qk0HK9OllRyU+c3cKWnjS&#10;pIp7HnsWfguY8H1ToI39W/6fMq0cqb97qkToMJdd6lhQ8rYH7tEoSpRejXnrC9MgaPmF53JfHsAU&#10;YVrr6uW6rzhS8KGsRRo+lv/ZePXOszd9IdbmFm6OR/cUWsmHaMiV+n6lwqNoMtOj3but+l4UwNTE&#10;k9WggDAaTke486EBjawKxKEXczvb/lDM6esI8+xsLYtTtp7KcqaJ8LkpqwoPE3CF6VqIR2kxaNLD&#10;W+oe0EiDFrJzMmYsdMJ+LH/f65b4Mpe+CB8puBaen53h5KacmRHMVIJNPfqidVMi50Q7LM8mmQYF&#10;62oKJN2INYSrvEHHOTcakZPGMO1EWdDS88pbzsY4gR+0SipcKx3PAy96uCd0yqvCOkSDp0T4c3Z3&#10;a1wKAwaVvnqf03Nbh7YajrAakLh9DDQSeJw8JPkYlDfXvcA1vhO+f4Lr+Znl7/jQ5fegyeQ2mt8s&#10;gqIC5o4RjusMrgV/L/wl5AWju5Qd4jAB3KOnqZ0MU+WVYVjgXKrXqp6ey+tFHqjyQ/AfjzQoa7Bs&#10;zQWUuv7s3St4KJDpViZvivXOVQivtLJqnTi8EPJV8JiI6do76zzqKElzb6x5nEzy6ISvBD1beA/n&#10;RRhGP7pAI4YL4ObUwCN0zjLb2ft6GSMQB800IgG6pAupYw+aDDoM5/6oxggjLcSN6CD6WlfF+9Ny&#10;4EH72VuE1fOuvTHS39vXpZ1lZIvIZF0Nm6UsG88+m++PmNZ5HaK/Kmzwe92ILzG+O23y4MxlXfVI&#10;hkkeVmizOC3iCRrnIxnVmEbkG+KcNFOkzC1xapkUeYXDqHV66dJgvPbdPFrIg0R9H57XaX2HyTsp&#10;B4S3bMFvG5sAXhAaYMRN4TG+H+N+aIkcjCHexTkamGuamSqDA4mPnHtzvjS9WHzFIkZDWp0bN2gL&#10;qY/3JhoELvfmBIb1zzuHKnrZewCi6FVrzaIR3EuZUQn9gwfs+459TGyXC677jibA4d7QZuCekZbE&#10;Unp0HMcBVcXTmyeIeNqjbmOzazNkwmoCNRnSCjHwuTEGts0M2g15KNKkY8wDfdussCUU0gTHfqB7&#10;yrljeERGkQco9pBnWv2hAR4ci4h5rzcWdV0N1uHQIIxk1HgHvABnhbHtMkvF0nrHtm1unB/B48Zh&#10;zl+9tSgmtuDVnDinKY26HoEtd5reyr5A0u9KD0LSp8h4h+zwd+INi4KT7zGym1Gh0sSiU7ygK5b9&#10;vo55pSDmQV6dTGgMD5m697if6ztj4MmbGLUKSYeDiLJTRaXvhyqennf8l//6bXzjD/8QaBf8y3/x&#10;O/jss9d4enqOKEZVRds2gz/10iIbLFMrY3r3dobG3+b2RWH3193v+/a+/U1sA9/9zvfw9V/7Krp7&#10;YM6pOA47tDRbj/1nh/YNfetQNefmvnWMMfHw8IDeLWf4HBOPjx/g6fkNHh8eo9D1dvdEszQJmlol&#10;spdbpm2oPgPLG+y/5WSaXd8x1hUlhwJqmIsr9yyMUU6/STHcnMdiY6a3ZVGAihLBd5OOue1n6SNf&#10;JwBzhb3A3O83vuAnJ5b03AhGG3KYhrcsDfP3jKIsYhIeFDEvSeYOrIbsMAY1qI4QVKA0uOSJP1WZ&#10;5shhsom98xgD4f1Wc6wWxY5n6Qw1BFiwU+h/tjQJKV/iibyYHgQpnNHj2NeuwlFokHUhqFUYrqJh&#10;6KcllcGtTaLgaOkn/U7tmtKwqBoewOc9u8hBN+jDH17GqVxX8annWnc3RuhEeJSkgGlex8KRC8IT&#10;re6lMAEJ57TCoRXciqgC15wrZAOLmvevxUAj4qHgeTBGr3AVz8orDaKC3lmAUjAPjs1xFhrWDuHG&#10;V4k5Gkw8HQs9NaQ7bAqFoUKA+0L+euAouW/A51quizo9Eg9XhmAjXWwNrXf0ZvMSaZawYbqHC9NU&#10;uFJjhZQUEW0pDJEtxmyHxwxjuK2DhbNTwUssMVh6eHTV7ZvcoGqFwK3Js9Df5ZvTjmLAu93rd97g&#10;rvXSPEf9TEWQimQWs0oFLfax0Gh5bxKkZUm17W7Ce6XBwjmsMwpiIQV2y3clfrOXoky2lVaU7pa+&#10;btkkaY7/2BL37xrUT9/DaAwEvYiXUuEs+pkI/DCRfaywWVa7KN5rc6MWPfkqgrQsYJ1GvoKLrjgz&#10;rzANCG9jzqLr/OcJB+pK6Om3c6OjvCXmqIy1vCtoXn1Ozhzh/lhpUOQaEgZLqPlb5ir3x/1XaXYY&#10;vx4e37vLN0v+clr31tt673kdfC/z8EbKvX4p6F7ef9sq2okg8utH5BpS/qhjzUOjunnf7m3/eY28&#10;iLKVpTPIOa2y2bneQ471/kED3BgjYRgFPF1D00XOe1tLH27vEifeRxmhpDj0P5ZxL3JC0OC38Y13&#10;a2GcDZhNpx80WJ3e67JaU8vnf8OA8u7TJ28+v/uMy7e8zsaVqSZenAskU04u7c5TC3I4zjAFHATQ&#10;A0yJcd5PCueZ6kWexSM3PRsVDxsFwCwO1ezf4GoUbvL+ML7bXhqHRwz2zQo6TnNkmFNwHDt0Huh9&#10;Q9s2XJ93PDw84PXr13h4eMDT05sYs0IXY+h+3dF7x8PjI57fPIWcKjXxl8Ogrovt9x5/q1rqlmM3&#10;R4HL5QHPz28cnkbT5pyeTtL62i6bGZYdh0hvVMxBg+sQKKVW+2alewg9e8LTd/khk1rOySUqqImx&#10;wumFMcfQiApsnubQnEZmpA+scbaJToRHQXjlOZYGGz3rlKStGSEhAfPUfassQfgBITt6+iw6prWb&#10;0BVEUU+mqOJhBZAppeK9VJWoL8ycI3Tc8tez7WPmmojL1oCnp1MsdZ+4Z+/uW02JyMad0R5xkOtD&#10;eX56A8UjvveDH+Cf//a/xPN+4Dvf/R6enp4sjY8coQPqXHPMV73xhr78xAT0JSnmb2P7q8DipWd/&#10;HvB9v4bv28+yXQDsP+N3GA6P6zOen57w0Ucf47JdsB8jIq4uF6PPLL592TaMYYfGH3/0ZXz66Q/R&#10;+uZ03LIDPL15wr7vgNjh6vP1ajXWHh4e/9+sXJ6CMZkYC0pQsOUgVwHWRRM1BSDyoioF0OYChLMO&#10;fgT3L55eYsIKPf+mzpIW0oxPfI8JiN5dnPyezJtu8FI34kXoKF8GgUSOu+lsvNtJbwOG80YWOpPi&#10;WSgyXdCaITCYPktjiHm6WIgevUewwPiWXxXlKgwxBT1CAkmvA2kShRSbFG9RYcE1Gqp0ZZDa0D0H&#10;ncJCISc0irElzF0dp6FMIvNpGjcjfNDWWj3ETFEFOM28vg7fOC4RP4xobtysKVSZb5TePT7v3syw&#10;aWOYRa9uLnwEKiz4QBh2SYUxKt2LeZiYoGv9NDE4IWDMHLilT1DZc6VGrWgRi+WJD0CVxXgCGVzQ&#10;CfFwYWHVQCaBsvlD9UKtimQYR8IQmnvW1SP3TOELcwz53jw8sX3AApEDEd4rG0SYn3tCtYE58vh6&#10;1PGUNWiS5oIcM+GZxTfV8/41EVjUaj7bxAzT9mzznIpOHbwIG73NYgFBvDPjGufKcWy9ho7XYYvn&#10;bJ6OJw2Mikjje0nT4+tKiNNjy2oSrEqCeTjZ/Wa8h+8reKSF7YkodumD6tsG6Q0PW8fWN7TeDYta&#10;C28UFm9VhRfuRNRHANJIQU/KpZirQ6p5PzTYEzaBqyLl0DQ2RpkhvV7V39GXvVrx8xyl0STXCkWR&#10;VcBzv69GKu5ddfxpDgvxU2OuG5WZxDuNvSzSLf+w59YWf550MfFDSvHKhrCMl7kHHkE8ykAyJ6Uj&#10;WIR8Y4U9wRcGrtY9/71DwOkjx6QFXzs8XRAPjsjvfM7Kdztd5uGRqEdqcR7kOXG/D4v04gQL6d14&#10;vgigbdn/hsMS9NN+cBlDknaeIJj3IscSEUm+Z4wHmvLuvnPRS6U1COypNNMjSsDyy5VPVpwveFo0&#10;YeWmEoBCic47Hsw+DvUksM3HTxlmoeFFziF/NyxPz2166E1VN/k4DgvzyEYPAdOkC62S5PgbSINr&#10;pX2V19igHf4VsP4gYbnSUF364r5OPlYLwJKWqPfXlmfruBCwqzBcZdng2ZxDKTibe97xX+jCQVhL&#10;TK1z//i/oTPmVg+stAB1xbvcywvM+GcYX8400fqO+fHUlTji+1LUaiUYT+Fcu9MYHhgYvWmtYevJ&#10;x1q3HMoc03nctaVXIp0WON6OcE2QzN9O+OY+LHguFaIrDyJ4GpkLeeJJ0T/vT65l7mOTw+1Af0Yq&#10;IkOVGWNS0jnfkyE3GCCXVbxnbAg6XdbJd/xSQJH4wn8mf6YOVfnfhHlXg3w/8DvlSZ0TnpXO5Awx&#10;RwUOlfUcmMbK6+/a/VA/yDddjdF1vMaZEuZTSHPtwhwWYTbG7kZbtfzkqp6XueTBh3tzAYAoDtbt&#10;cNhFZF8zGXIfhx26zDSI9r4FTChbqyqO48Dr159hv+5hIDaRanohQ5Nfwyc3eLfRg+l7il6+Uy0v&#10;eXOr83HswbmbR99F7m0eKHkec3FebvyM9Jd0S7FdLhjjiNR90PQUjppPvsbkq+SL1EXNIJ+yoNb1&#10;dD04HBzsaAIigmMfqEZg1Uw/AnAvlf1ai2iSf8XD8DEXBsKLkvuB+hj/dcoi3NbIg9OQs11ene6d&#10;vrWOagOgvIzYQ3moNKd50o9xOF9O+hJ79czPI81gy/7gnIAHsqFCK3QUL+/Kq73P3l3idX2v7ukY&#10;gwp0THTpeHrzBp999hme3zzh9as3mONIT30fTzXW/3QbZaVbmvY3r93iwu31n8U73wW2nze2n2b7&#10;eb7rffvlbYL28GXouPr3+da7f9pNW8OXv/Rld/RzfuWCzHEcuFwuJviqQrwGyBiHHYxfNsyh6NuG&#10;6/UJl8sjRKx+BiBekwzYAHoC0zyW2k8VhenpVjdzKBy8T6ohDbnHhNzD8665YdOYGSAsZ+a8XqkA&#10;kSk54xEA+z4WnnazjSkUBBR9XoJUTs4EqfBvCsdUEk1/0vB8nROlcIen4KhwkmCdxsj5qjzyz2KM&#10;XjQnU4xQIKiCS0oVBkJB5GAtfUtZL4Ggk8H7hGRKHAJA1mfHOCBVp+UrQpGGG5XMu0FEoINCI7xA&#10;WgKTFdtDZFIKgWnEshyLAmgPeMXK8b66THLzRxHmXGCJS+mZmZPis2kcSY9WnyfhOGcigt85iUdY&#10;MH5pWaguPXymKmRSQ0lFL8J/9QYbS0thz4aYxVeqzCmJ3OvTWrwDQWNLCrn32qL+KqBqnv6EWJMt&#10;lOgQRkPAF/cqk1AmXRK0uWsxPC4wPAmofFfAUYIAChrCSbAYNTK3Xwryi0TuH1a0rnl9geoNnHjB&#10;ueTPLcKqzQu3J0DtMokWVLv36w8LBeUomRQFfqhosCBgRq5kASPaPOgqr1Lxz+HoQjeNGFZMoryD&#10;Bx6uUOnQHLy3firaCHgNBi3LGHvaV0grphvRqF7hFfZcv4CyqikeLb05Heqx9UIJ9MvpI2+fw/ds&#10;QoIpS3x+DCVeh4JcPEulo2MGBcoDEy9oBsNl7j8e3jY34Fe8iY/An5WPmnGTc3GvJuhqWD55iMup&#10;b0DL10KwQd57f18vdPP0l7FXetjpMt9qkJcylDASgnhKXpM3S1FSDdfLaKgIh+xhI7H3OY2jLFLo&#10;/KoEFhz2sGYpSizffW5Jye+By3Hn9oQ6afUdEJNHIs0sp2dn5OdWr3mwUp2yLyqgg8jcoe3wotd1&#10;HYt8U1AjBq/lgjpvzq4rb7Vn1B9YvOeE63+CAfFdbmlJvefGwFt+v/Vifgmfb1sYgs59aMXpkprk&#10;TteVYoioG2zSuB5w8+d7VlKoI1m6f7tJ+TwHfQE2KL+RJtknvYXVedbQkGyi2G5t7K8am++9/3PH&#10;Ghh87/kZ41tkruIYk0Wqb995hgFT5bG1tt4/5+04OEr7zo5pLDM4WhRjK3LSywKZxN5OnDinQbH7&#10;Kk3LX1uzHOXm+6EF5x1W7mxw3msdxsOHkD9aejiVOkc5jV0W42ST/5+9d2+WLDnuw35ZdbrvzGKx&#10;xIMPkDQFgy+ToimRiqDskCJsfTR9JDvC34OKoCyRtE0/ZMqmSQJY7O7M3O5Tlf4j85eZdbrvzOzu&#10;7AIgp4DZe2/3OfXIysp3ZWKdo3gZ1QmjRQoAbbkRqEdYlPMFl/3mnNj3q0dipcF75mFMsGqNRLcR&#10;qEuJw2OqR467DN56R+sd1+sewShjTsx9RPDA2Aeu1x2X6wVz37lA7GO4YZ1RvRnRHaeTPFcNRlMV&#10;W+vYx9XkqLHD0u9ZYXaOPwZTVky0TjgLdHbUVCu8ecR0IVYI3fFVJdJ6JJ5b/ybTW7DPnJaGhXs5&#10;p3o0uAc3zeEyiQUX8OYbU9CImN5ai2XyvNCREg6winiOA7xYG3JCMdrHj8KnU/QvApEUx1PlJyly&#10;mN6gCcvpuerJsxgJSGcSjd6VCoWx+B7/vkOrYrV3aJ7JzS0dD0XWvN/W/ulcqm3hbCLhoLmMHZ++&#10;eoW5D1xePd6kqjlM/PDBLR3+/K1KIV+2r5/19tNY3xFTX/fc19X+oe/z+/ZummJePvkpjGvn5Ud/&#10;+0P86i//KsY2cNrOVvTyeoUIcD5vGPMKEc9O4Paoy+PV06YJpAHX6xU6gX5uliJF1Yoet26p0EKl&#10;djoYZt1gzFW5UdSiNoAzLynP++HyOjLrmpDMJ/N2TahML0w3wGtqqaitTPXIrzKaZDHBL2PVZ2hc&#10;Wp9EKEtwwUAEkLj/l2vojUX7NKMqD0qXIpWNOTVpoM/SsltQcWlFGSVMCbzVsBHB1DlYTD2ifyDI&#10;/BJUVlw4L+tuonHtLARy9khdy38PQY1CzNSomJ1zYGRtAQUVSM2/K6zNyD8NntMcJBLf3yPTsvyM&#10;bY11VxU0Da3psCkw9icixpDwVo9x0rjFW3AQS568quAaKperdT5BVeKhrbdGsBXAxLrWHc/5iyu5&#10;DG5Yi2YmVNTnHl2WGxIBqVCs38AI/Zkw0LlBl7cHKNAuBjhHAS0pNIC8xlrMasXod1Q+XUH2DxnF&#10;hq5xTO2fKwZ862BkgSuucoRzRVOFR9sQH+tSxFJr+K0F80SWa443V+AFkUTBiIDhBMd0o5/qjJQl&#10;PAFp+GQ/xBPrbOqEDKORrXnUt3i0tw+V0EYY7ifUIrjCWO/L1lVVTwNLAqCX8r3U6WLvuEvBJxbX&#10;19IYyd1ac9rhSnprsWc8XIx+otGAuGoOUsdtpi4qPCXOCEhbTKmu17mDtiV0bZe90Bafk5ZRhwkx&#10;NzxFYJBGDuYFl4RP2v+GzrKvdSIOExRDpJNu4oXCo9UqLIuzzcCxENxb4gEgTe1195YHeGiTqEqe&#10;p2PnLOHQnL6Fz7EVqJZFiZhjln1ygaRBCQNuDs9hoaXlb8RU69pnHAJey8+bUUcY3kIoft6BH8er&#10;jwt0/azwudpj/YT4QuNygsjpX8DvvqM1e05+Xe+MhcOM5zM6mYceebXcPm1JtG+NehXE4ZiTSqIW&#10;/I21HuBhzxEPs3ZDcOySQmOV8eTGyPm6Fg5mrIZKjmHfZE2JOz0geOThbB0dWwBeW8T0pt0xttx/&#10;jPPFOl7gs8vGkk7tOD9NwGK4xBH2yYjOJ1vInVkI0nq9i83l59pnyq/H7vVtQXCTZ/1oFmqHT/Rw&#10;qFWPA03Aje/S8gaboX0a5SHitzgOsj9QzsV9QstIXlUrdJryte9F0DwBb0ByNRLXqciCTTeovP06&#10;zOBpUb4z+GLgR+ENde5Hg6GdeY06Bs2JRd1zpnrLtBMHWKDIgyHWu3JZYeWDTj4bubhtj+Yclv5I&#10;Bfvcocz/7SlaWhPAI2ozH7PfoJvqhmrF1gRdmt9gbhCZETSi4jREJ3oXtGkG4zCaOuM1Z8TI2jBq&#10;GkJj9HXrWUC0GDipx9hGmQ5rfdt8s1j5AFQton3kOkUa9PaIBZxDshKX6/ymqRRYjDEx2wy+ajqh&#10;BSS9fPkSm9eS2fcdwT/8nFbdLvDRZb9IMSMu9zqrOuJDGMEBHNP4iH+/3DY94Kf9TFyPDxpvH68i&#10;ihnz13lU28I9Q7KWORK2hEWdB3HMdFrH75nPhfj2RP/xNwOgRO6+kHBkcJmn3Okdug/Msd8OUuTt&#10;tacv0o507AkB8h90u7c3XxSebxrjXff7tmPjpzT2+/a+vYum+NGPP8Yv/uJHOG1nAIrTtgFABBWq&#10;DncaGw09n09h8L4+XrGdNqgqXrx4ge1kMgBljDnVUs1aRwhGF8ynAYrhETRWB3wJVjgQ+BTjNPqM&#10;yC+WvNP6jwqQpVRQsUVAs9jUHFkA5mDSSMuGp06gAn5kjmHg0tcpLqnN8cqaCQgzrpdbUTpLwF6F&#10;kxu7gsJuhQoQEeNVOZBp3nulga1cd76J8hDwSiOfET1EjdwwdEYRuMircGNDMjrLIewC0XRFqkap&#10;ieXXJWJRClEAcyi2E5VMhFAYsA1BSNgZFlVGPIihmQA5hxkrc5vUiyEl3O6KEncUq1hBpLDJ6C9x&#10;UNFeoD5nm7KAPouEJ5+nZHnYx+N0ljmlMAXUeebLN8LkvcY0H25wC8WDMPFrplVIvMWMFUL2sluz&#10;7jXJMSHAUBP257CzFA4CV4Z82UXJphHBADjvrvPwWZkk6cpUxz0vFKYYJRWORJod1UxNlMYfpwhE&#10;w0oTQIM2oNOibniF10BOpEAYdCyyzownXCpxjQ47RsJBXc0sso/RD1Nip7Inm9eYilNvBWa3OKLT&#10;c1BOo5Xw8Wk4NkOx3bBRGsHntKu6UEj3dEEQ3B6aKizlSauPGWxZaCpXDh6HoiREb7r2YSlKFIyE&#10;DyddoM0axZbfGe2avsncSt4YUMCLJGV6JnCdeYgLWOsfVJo1CkRFHupZmYX9zig0VcXA9Ou6tRVa&#10;LBLO0uRLSWHgCubyaple8ipBnXM9ZfzjbUhJjnN8uOy/5pxin0L5z62pBvKgTf650PkWZ3I1ei4j&#10;H2mpFDOjj1l5Yo2cq/On0WPq+lyNaH8CGE9+dkufpfzUm29SsT2MuBwEP7PEhQqACl86qm7OJrtM&#10;ZzRPkvrNG753E+3LE3c8mDmzG7ni6HB44tW1nzDo1feq0x1JwwMm6zjVYWyGqDjp65qKobvOGzga&#10;wcvzyIjd10c/6+EvBXA872/R4sxwDm/zysIQ7z9DmAVcHWatmpqOzlqATtAaWfmu2uuiu/OZknf9&#10;C45/e6pfD9TjWSY9Wz80mUjvVpwBaoDJzVdvuYaqM6VT/f7cSX9FLN0NU2VUufU1IyUL9D8hgjEO&#10;ASLMne90szrMQjrUfD6ixB13oHabbHoO9kjnEUZH59FqBlzZut+Cs3MwdWJ6sUZVjfRYUzVuAw83&#10;KFuaEoOZRVbvEVG++/vXyyV4geXONkN57x1zKPaxY9vOUABj3zF0elotAsqM6931vN43xL0bdY3K&#10;FW6eL6Uexxo6YTA2LJ0jU5FYupbpwQwKZjZhlL0I8rOJSKuRzRwK0631qadartQmgPTmxvERzokp&#10;4oXEGAFueGWpBw8BJI6ilYYQT7XgQ8WNqlcL8nxGsAqj1/E0T27FEQz1gAlN+gZGyj/JnxGf3/uu&#10;ctJ1AULhZfmW6XjEeW3rn4/2p+E9DtAaVa6WkqhvDVs3p9d13/22wcy5rZ1+rjm8xSz9533ovG/3&#10;2q389/pn37f37X17+xbaVHzy93/3d/j2tz/022Jmi973gQ+ef4DL5QLVievc0Vgn5PIKY7cc4B88&#10;/wBj7mY0V0HfGh4vj2Zb9iE2Rnba+GKM18K9ABF0puKoChYQghCZOKt3W6I6V89CZnIBomeUn/o1&#10;p9YEYza/CicWHc4ZhRKmMWFW+bR/vEKmwSDEUwpEflNN5Y3/ZjBUzsXX6Maw1miSmjGHuU+oDLRO&#10;5miR4c2rqM9Jz7kbpiZN5ZIwUCqb3Ggzkkc+bDB6lTlyXRSdVNwYhaYZjQcXKP0XGu6YazINdkQw&#10;B2xz9dmkVtD4ozqhQ83AKoqtZ67tQaG5SyjtWSO+FPdjdR0KULxV4P8RCGYxykujoZNCQxGlhOIX&#10;94vXaadHbhapDQ12jdE+s9sFmvgjLQrMmTFyxjXp4QZ/GvVtnIaJ4ZW7m+WEc5hSSJe45lqVuhrZ&#10;bQhoeEUYU1jLZ0Rs3rs7Wcxx0aAuxDJCLaI4YBJzU4n8gepG2IisR1FEfK/N+aA3RVu4LipQ4Bwn&#10;Cx11K2rkhmidrhg0S/VBHMuUdhkBYnkcBYoJ1QFoZxkri4amEOrGUdtb308x+E6HEbqdj8Bjx7xU&#10;9piDfQNgxVsZyW14o+iRoZlXTK/giY/szZJycTVusYq8rVHCmE6D6pwNkAHBthTJgecAhVi1Y9Il&#10;iGDztC6m4OV+cgLEByojE4rmV6ynBbph7BPamatRre7B3M0Q7gI4b/CqG5XMuSaOxytMQymmkXPq&#10;onwrEHl3Y55TwYQZUYvBFXnmPKdiDyCihMF882FU5nngX6wLsTkma2K2wOmAAj2T6RhvCcy352IB&#10;hmc2/ETQW8c5C+5qVkPA8S/WQkzwXO28ei0Od/KcCYsAbl6/IclaS3pAuHJ+wiJlDndFRKc1fyai&#10;d31aqHCGF3pDofkCx+iyt6U4pp3hDvIU9isc0/kW6T2mRoi1kEYxjRcIAt+neC5pOtBt31vmKQ6c&#10;CsdczmMChutBlooy7ThFuljzxS66uriTJKDg+CPFCVs37Z4AACAASURBVCxZeCsgJaSbgUVu4HG+&#10;ndgFyyWf5xiCvEUDgxtlmbqHQtxyR5kzVY88rOQ58+bXO3NcH5P7kDba6fBr8ZiATI8U7s6pZ+BN&#10;hTn8XPDGWoFi4pQ/t6xDEsVJu9STFkcwhHg/suJF0NrKNbkPmrwRyOK2q5FBYg78vXHcavCUUlTz&#10;8JN9MuKze20cqfPRxFE6Yes5q615jnw7l6vSLIdnrb9MjwfVYHGrc8B+Tq1nVbE1wqKmTmNUeIsb&#10;EUm7LOWEEMnL5KdONC1JqKTMaVkgl004aHneJVkN6QyC6Ua7Hk7oe8bjapDj74YD/YB95TzTuaE5&#10;Lh14jAxXFfRtcyNgi9QW0w1tYw5k4WJNQMWAaxSuvYvUP3I2xn8FwBTMZo5Buw3YXO/JVfCsBUhJ&#10;+0Wg4jemGjDmAEsgUqRlRLvxumZ1B2JuKfMgnD+M5UjcnZy+lLslyshjy609kQZeGlfTMKqWqmQq&#10;5ii1bxx8UXC7mcG1b16Fwdnl823Di5cvMa4WvdVdphcF5nW3NCRu5G69Y79ezegOAbopw2NcAWxo&#10;fcN2PuPy6cuA6fT0IKZA79i27rmjh+urGWzVmumh27bZHjSjYcpCVLBzOsZMuU6A/bobvVcF0C3i&#10;e4aA5wEdVotpqqL3hjF2bNsp5HLjE7a3ZrQ3Y2jrgrHn99Qv7Wx45DwYsb3Dy1FlpDsUfTvFvp5O&#10;J4yhAEbkyxeRgEEY5BNDEXqs5t4e6R6l/bsmbrn9PNKD+rshmrjMzPMZTuNCm3lumgtFkbaQxAYA&#10;9XnKvrwNwvXBaSPHsLVnHnvOxR8wWWTfkyccaBedqxaF73Ct8r/Dn1OMaTbBdjrxa1u3R/37pO4z&#10;jHfSkjrffnb8/afZvug83ua9t+239vWzAJM3tSOm/Sy2nxX8+nlpx/P6DxV2t+u6PL7EDz/+CX65&#10;n3A+bbiOYTVErheImG2ytw3QgetlN0exCJ4/O+PTF5/g4fwAhaK3hrEbT7ZUZwbLzcbUgG3ftlBM&#10;FiN0UQryMxejW5jBcA+5pYbfCoxB+VOT0ZxNnRG1w9uK0MQ1ZAYfvAqq/khRoCrhMv39GPGUCk5t&#10;jcKzpGEnIsDhQRQuDE5+GwU5YAYhKUgrVaUs8wshIoUKVUtbEuujI4KCuRbTZigJJqil4rwq24CG&#10;oYuwuxchY1PumGKFI1WBKRm5T6FdJOfOXNy1uzWaiVOoiqMuCk9YXsJoCNAwkXtvefdiPZIKXCpO&#10;Gniq8a45LSzZMYlI4gavr3LfKMypC7AmZHFMqngtlCUatUH8KApqAa6PlesLQd3xzwzHaeywyI2M&#10;LoGPzVzOsqxDCv7PemTDKNS9YJblCMzzXfdKBKU4bbmlcICXn1z7vnXIJB74dy5kUnGkMVbUI4pb&#10;SwOQdqi4UurAMacaoNrD+Eaco7LPK5vmhEiB1r5XQHfM6Sbywz3rWng10tUEf7llNJGP1JVeKsD2&#10;WqZNWc5EQNBxhzD28W2fay7dGQYilOGA3KOgyVOhYgrqvju+dEUHMD3qvIpsOi16mU6rWRW5G6a6&#10;CsZxttzhQ1yT5Smem8R5lTTahgFZeHYkjVtUOFGNDPydypn4PiGNHgGfnPFqFDvQGwdgKEx1tcGy&#10;Cs2UApc4J2mCF6FRoWg39bUK0STvMU7iBocVZ42k3fz2mCQAB1zNAd4cJVia2AvkUwsrJa8JRNSc&#10;f1gtJT9zvl7z7BJnW9A0Oh78/AvCUE56FbTT/zM5dKSxIK2si4iJpfrm+xVbeTTi+Ts09aZj+gAf&#10;lI+DP9m/Oz0eapwcxyunJUnFsn6dak5mPi8VksS84yTzcwFZJA0l+b3tEekNaXgWRuS5OqwIQBoW&#10;iRfpvCDulDMWS9W4nnM3WpYKfvRLmrpG49agBRsbkec25wiTb9zBY7wl5Uga4Zo7GNMQfzuvxeF8&#10;Z5MpBzLF0/Hd/Jl7cIN/bzRssB/CYn0/is0WuCxzXIxVy4GBGWu68VjQ2LPuwXE99+b8udZEhA+C&#10;7c5uORSmO45R/u53ZPe1uXw6Vzx+ytj+uVvQytrR4RHmXSZOisme4rf2bhx0Sp7mK2jptBE6UGH6&#10;Bs3nEfCCxAoLJtIMqJleFPOYPiZkpRnBOuI8Lx32JGCw/XJScRtlS+N49g3SHMlzwrRZCq8RMRVt&#10;s/7nGLgy7zPsuvN+vXohykwFI1IKogPQK0IubxBcPT/52HfoGKAMak5ed4jMia1vkcvc2JA5vCK6&#10;28/t1i1j6L7vOJ/O2PcBrCv3gufw69czggnGvmOnzBBOb7WC7+rR3E73GCXNQBGjtRP7dXjEdvN8&#10;39cofNzEjKbm0CkBHpGCk8FmqWsA6p+5kR8D+z78Ztudo3vgX2R9VXe8OQpFhwrcWXQgi+Jjvaib&#10;5vSYjk5pLW42crDVabmOrS6TU3YImSI3Lbl2yDfs65b2HMGRspYGQG5ZvOQ5CSavMcZhOgCA08MZ&#10;/bRBYUFQ+z5y3Ysc+FW0W13n9vufhfZF53GzQ++wr6/6vS/b3rS3PwvtZ3VeP6tNDz//cbUf/f1P&#10;8O2PPjJbGbNozInL9YrTdjL+oXbrTaGYc+C6Dyta3CyYGV5bwxRM4+PbdrJimZUvLYq8E+MQkqGW&#10;4w0uumgaNAViEbNFsQGoCzkzU4DREjJNxpqu7QoHvxF218NcGUo1plZmVlMxWCS2jR8eZckobT7T&#10;IPmdSdRe504BUbumxijVGl3mBnCFRroNKCIFgBT4JfN0BTNW5c4ASmiVholAwkRY1o00zlssMKNf&#10;MmqgwuuoMg3qJJowE8opEHQIJqPkZJmOR1YqIvpMSt7KRQgpDoFQPF1I1KKISvaTe00hQMEUMrnP&#10;qTTcGrUyGica86aqV5sNaanAx2HG6APQEI2i/FKo9VQ+q/DkSgwVEgpEjqMUxm0/EcKUEG5hXOK5&#10;8pyppSp8xZvlM6amUb8yGs+uOM6fhBtz1XP9adQXRF5Zdy4oEIIzo85dQ0JsOoCa6oEOglbxcXa3&#10;p5KKUIBNjCY8hftCJbrgIedcf6dSJ+U65Q1OIUkRPxZpgePHPbV1OP65ImDXp91ArjTOuANLJHJY&#10;234g973K4WVOxwgTASKakM2M28SPCStSaH3MOew8N0FzZwONSk288JROz31PBwvhxrPBv9fV86Qr&#10;pBTEXddx7xwGHZKyNqcBTH8iTTxXeouCtYsvLAxKZAtashMZXeSumqJdHQtJXxg9yac1VpazjdUe&#10;5oFIM5B9kR7kvmm8ypNAR0+hcki0r4tcYapgNPntfkDNMWkKJZyW3BGK7vS7tjwH6xgr3GgPyUBD&#10;/7w8p0j+oG74aajnr2WUquMEi4sFfmj2DHhUuzp3mcWJvKSR0aSlWs+t09usUv1mcCTDKg8S6Yp8&#10;Efx5vR0BkWKoIr+txqriJCUd5oB0IhA3fS2WGqWR7CEwa6GDjpPcC+ZqX2hHIZrK825vkQdL8Oa1&#10;kewSpi0nY3t6x/NSjcFVJsufXEtdQdJpVfKQTKXC780wlKm5gpe1vOkFf26hY4UOJSlakT/Gj50w&#10;FreEZfiGkr7qVDf0HYyk6qha6N4tZGvLMeiQ4PzuisS16wJf/t58r+ad5ypMnuz0C7Sb/o/ft1Jg&#10;WjKlQ8y5rTKEHJkNEqes1e/z3Xtzer0B3XtYhAK+d7ihUlZlZzSuv8Vjq1GNdTGmOf/cqVPncwyY&#10;qPT8OP+h5Xmdy3wtxYXDhLf+6ji1X8dX6cbLIje434Qy/G4eyV4RUON/U2mI7oBm1DVJKfl10EbX&#10;fUQV83INnnzdd8zh0VnIPSYcw0EnEjchTqcTLo+PpuBKwzY3XF7toCxUjfNNmt06lMzH3Ztgx7AA&#10;AQ/SqG0fu0kXk5HJirjt5XCcVuUSgKK3HrjSt+60kqm6NFODSeqNFh0+CdZwfOzQuAEQsrmesHUz&#10;El8ujx6Y0UK/sDmmE6LWBeJeqE7sI0/KdDmwNo11Vh4fSEOg3mWm4Tz0M9AiQIpnWhC3yuO/K05y&#10;zwBPP1NwwfooQSf+VoQuNcSNP6bXQRl7Xek61vFMxlMHvCBOzoKbS49+1iOlSnmP/1IWstZ7R28N&#10;+z7w+PIRWva9zvUuE3hn7V7f8sTnP8/t61zPQXD/qbQ3S77v289bq9rkP672+OJTfPrZS3znWx9l&#10;6i8otu5FopE3g8bYISLYr1f0brdglQ5nJ21923A+nXG9XrGFsh70VuNnFVStycoAKP/F9cMnBOzy&#10;/oRiCzVxQtChSEORLqzSm2vbGvPi2CTWujwan95hHmRGR2azMn6fAwOnGoUJcUFv9YqnXcOvH0eB&#10;UZ/o4p0PHT4+6v5h8w9CmX4DDRNIFuw7Gv9DSLB2UzzkDpNf/o658JqlwzUTgRflOa/1cd2BR74/&#10;zQ1GRxU4+a0rIuLRv7yOmJvNiSKsA8VQAWGUlvVhsnMK0paXL/Ppid8JrcJQa2LXBc2ivcK1oFo4&#10;gVzYoxF2zBGKKxWBYxRDGHtrlH/gSfMCK3YeM1LE16Ti9n1GxB72HQfcFgFcMYgr5YkAISDbeBrj&#10;RjSPqhcytasn4bTSBtXhIOFe+z43LxSkGUnfvOgT/AxRaWCu5cUip5pwdik+DTBJm7hnNRrEaJzY&#10;ORRL5ZIKTADJ10AaYUrFip0HukGHkON4VdLikeWWBLw4aKgdgKz5BVUHmH7nVge/jc6sSnGmEXIh&#10;GwXnbPDA5yleiMvnfY8GPSUw5Q0diX2iSpGGPv53vRlSjUN8IpiQGLysYBidJLfjZ5HSMLk6LDhO&#10;0qJlUapeLPHYH+llWSM/P/AQ/mzl6TqkCAratvj8XqxwhS5XUnnd3abrGPXR6gCV+AQlz+lhzXfG&#10;MbDdF6qIjwcT/sKz1u8K3y1HWUAnhBzglX8YHaMDY1lkpJYJg9SytsP5gGRxusJzn2KhcYafeuZN&#10;iufiObJego0p4ZN06kaguTtwnvHVOVb6udOk/ibpAIxzEvIIz1ADtCdt5I/DnNIZW4ws8PRGOGLN&#10;nXlVI23Zk4BCkaH8weT7rdQjkIIjIM3PQoSsoxER4d5XuM8l4bLu2+tbjeA9BlwEj7yz3ojO9Lfb&#10;kRDdjJPj1alJ8LMjPypOpOO54k+h4+JepD9xrIzzFvBYZZmnd/9pPD3cDqF8JoLVgV5v/32xVo1O&#10;TwXPvLEtOcHLKQuAH59n34E1sb63nPQNehLXqs3yPuwlbyjMygrXZ8NBArnbj3ixVaZ9VBZ7FpOV&#10;ok/KE83HHfkd84GbDGR9TDfwCQRb79Cp2D0fMsckPPfrFdNTlGiz9wWWNuLxcsHDwwPODw/49LPP&#10;TLYdA5fLBXNOXK9XX926X6T1NXmayUieCq/IRiycvXlBrgOU0cTqSNEh1reOOQVjTI8gvxa5hPi9&#10;kpzWWtRG4lzYxriitQ5Bw75PNFGM3eT48/nBDN+OZjTmd4+iZypA06tTkjFyNHF5tJQsVQ608e+g&#10;1NI0+bsqmOItv43lrrzHv7RgEv/jVgB7Y1PXQY8oW+ljBBXFmOu5fxuHGCiggjJrXWOe50o/4z1Z&#10;nTiWisWju58a258f+8DYr2/FV794extgf3Wjf/l2X17FG6G20uR3t8bX9aVv+P6rbhz7pz2P9+3d&#10;tn/M+6j45JPP8AsffRM6d/TNnNtzTujY0duGOXcAlsb6dDI+t+87hqe1uujV5A+1AIC5D5wfzuin&#10;88O/BaisANtmHkrLf9qtwrpQiSkHigKtK/TJgGioloVXGqNlMTMjaFME0w1qXOhRYAhPsf/dm0WL&#10;iNComYKqRSSk4NmaRQy0eB7mLeb1q9DsNRR3QSoyVEaVjB2I/HDpMPAupgmKLDi/CGJh6DGjXcQx&#10;Op2isQBU6iSjZ1KQzpQCM+RzvufrFYvkprCrWElhbVXQzpxzGTkFVz4Z0cfhLPosJRzCVJpFXkwo&#10;0BpGwFQgankB1/2kEmxRnswVLVTcmktUNDb7FUemJSa8fOX+iRkWLbWGppGQ30lGWjuK+jVhw6UZ&#10;fdgsec3cJU67DeG58JvYGtlZXpd04Zd5yr0/pn+t+E94iMAL9Umsj0r7ooz7/kf+UyKJ8Lq0eLSv&#10;FQWw66+Je3DhLAwIkoaIo7KtjqvNC0nOabm17d2MQJ+eC9/i5AkMDaWQY2kuItYfUYaAF6ycdr59&#10;rd2/n0x5I7m/xCf2aVFwvGbNPaMiAv+dqVsSi+P6uRtISQeaKDq6I5iN38SK5UrvkNbQub5mUUar&#10;4pO5WfP6uXjBXT9TMd806iRuS7xjtNlvQohY0R5H0Oa5lqVnQUIDf/O8ncPOgBddqjcCaIywiMoW&#10;J4kngJcnSM9R5hBz946kYqkknrYo9orIWUt6ozXlDAwfWcCXYAiIlPMDkDbZeRXflxy7heOtIknU&#10;w3DYhdGiFCvWwk8sh3U5t1w7aIxTZJdpKCaGK58P3czTnrCeBGQp1iuKJeWAq3fhQJP8MAqO1fUZ&#10;r9DYJwXsSjZaRN5bgcV6ywRgAVqntoEH+UAgpu21Upl1Q58mTJoArVuaitZsfdOft2i8FjwHrYXD&#10;wkQM668bKgDiq+Y5LkouWnFRFBgC3MvEIeNpQViTvgJOmA7Keewg30XKNQGPRAyR5ilt/NxUpZeF&#10;bBOA8Q7nQZwl7xUYL9o4i4L40hhdWOCGOpzdUGlihcaKX9jWqt3PjMZRMJA6fAssQ/bwOWrwjVbo&#10;QqEjUmBWpA7Kljw7yYc6pBvtNfu3Gwz4etApRnz7YjT32oHicEk8DNKhef+DKVMqxCijVDwiRIJ3&#10;FHypcGlBQ/LmVvzdjTZ35y+CnNtRmUnjcDlDLR2kvFEV3xfekTnPDb+bp4jhXglaLJnyXBejBX07&#10;AeJ0sVnRaCm8oeLCjTH3aGBt63wIi+7/yCGkdahY8cd0kOQNnC6ypsEI50CVZm8l2nBqRV909Fcd&#10;RGKuYzAlo8vYqEbz1EMEdb/s9wzy8LUT77CeBTGk9yknHk7Pqc2+wnAWckGet0qnY+nLwnPOVU7M&#10;FyqM6rZVGJYoW+pz6ueykHr1dYTcxy4kP7/OYoUXq7gyx/R0bPbxGAOX6459DKhYNOx2OmHu04p5&#10;iudz9q736275QPcd59MJ1+sVY0yMfbjRWnG9XjCvO/bLwNTp0WIW9TX2KyiXXfdrQInFsVUt/zhT&#10;UvCmpOHOCP0t0iF5sUuR7vDie0ZQp39vkcFA7y4reH2sHmOZbj3mcDlO4mbu1jdLZ9IQOdibF9oc&#10;c5i8rArAUr601ny/pjksfMPFiahTCePNgN9itBDxvgHhgIwNXVtBD0CR0f+FZCe6rcFyxYdZ+uO5&#10;lsDX5dbqzAjq6XA/zkoLCgsE+xgGq90DbebA61oNGmqN9aS4kKzDYJ/YvlOWCCdbzB1RIIn03Iqk&#10;5q2RNI7burbTyfdZo6jrrbG+HjKs9OALteP7X7a/Lzr+1z3u192+6vXJE7/z7yMe1e/eZm7/0Pfn&#10;ffv5a4JXL1/gF771CzidN6iqF+o2Pqiq6P0EiAekukN7qjnV57CfY+yYyMLFl+sFi8vb5ZxyhPyK&#10;U84jCyZWuuyRE+qCI0l3JeqZH9kNuUiFhs8ej6+zmOXzp6K84col0xbYm+oFog4M5iBkR6QngJoK&#10;194vBglegL5DY26veYkLCnYtsr5neZ4ZYu0RrNnRzRqXWN4CuwKkIlDI4oAIY8kd73hVFhfDSIy3&#10;7oZFU9yJcNF0hNQ9K1LKIhgt03FQZbCYAHV95SVTTMp165v8uVQsQjqP4kCMBM3rrnXZBbb81QVX&#10;wotak/gYw19etkoqzCSManLAjjX6VFN5lywiQwO4GcgY1eX4KikU0rAUUBK4cXpiRJROCqrNCQcj&#10;FarStOygR4rPkTccAu8k0ebYYnWLQe+g1N6+tvZBxZvrUqTxTddx7cy6opL6F4hYoX7yM4dP9wKt&#10;Y8ySAxyxp51nKfpKWsV0GTQwqeOYvW6RjJyT3zdG2nzTiJrrZexi7sWizBZDyXpONeh1KK8H6BJ/&#10;CLswxEQ/xOF79LcYMOKTPCut8UqSQtwBI4vDlMYJe7cWygQkjS4AFprin805rQAGEHnmUc9FybEu&#10;rnSruPFVBB2JK7OOITk/RtdHMVKCpzrBXtdIz2K9Kx1dg2DdOCP8XfM2VfBDBHwNCJZbU/0AG49D&#10;ROyxzjMV/XvzfUp3SmNvrgN1zpUpxYN08tXFS/QhfoboWGzF+tL8OxTld51nygJBsHxc4fh+20Hr&#10;51x7nKvVmZLGsbKae8TrTsuaC74/SP5Z+1sgH0TXfkrlbwUepE287eAzB4J+JDwN7qmA8+DXc8Oz&#10;eWC1T60snxDCvtBBYEEEo28n67zR4fKmVt4HIqpVpI4uDlc5vIMwQK2kQdIpLoCq35oKoU1KWjqH&#10;agVEkXVu5Jh1+PyA8hInzueeOlctYWl0WZymFZ5wfEeWDkAcLuxnHVB4lJI3RAHP4uxHnbMdLkyx&#10;wsmA0z0pjq/qiHxdew0M01lggxJUxN1eo70P7zOpA51Ji8O/9H0cb47duKZIpuko3xNGIYOQvisM&#10;Zw7y8UozSOdcvpPkFSvfuodP98/Jcm4DlusrLBKpzGnpDxlP9/324p9TAfFC6zeRsEg+s95OPTh6&#10;mAFO1wCMm7mTb2vKdHynwVK4kFiGVEH9TvNMct+a59a2dCATcDcg1KLGBcCryyv0vuF6uaJvGy6X&#10;C04PZ+jjFWNYENSrV49xy7C15jVURuzfnCPpXMFNM+yPmJeGPpNBMoDTI19zYqXrCaqIK73lH13e&#10;NSe+paLhrctkCdN1DtWG3QuVWrHOlJtZH2HfdwBmVG+9Y9+nF1xmEJXhqKVAoWNB44CZswFYdJjC&#10;xLjGcEjdxYS3v+1wK/P6ol+DZ8v7sCAfHI6bAlHMNWoHNabBKRHar+2d+5Wj8fPF2M5gOv88aAzH&#10;qIW/QY6+woAwa62jbyY/j31gem7wowPwdqpvJ7e8fq1c43158atvn2fcdzHHW9niq21fxXhHDNY7&#10;vze8fsyvGw7v2/v2Lpvh7acvPsWzZ2fMaY5w8tPeu0d+20325lFA4jy99WZO6t69ODprcAA3d7/0&#10;5jcSzGxP6g+u5AvS8B3GWRqjNczJhcQxapM93QqXccQPjCAN9/okzVyjarEoo9GJt8hnp0hOe0fp&#10;W4Tqo1LgQAghcWQhPKnA4rQPAjC/UH52GD50bAe4RKcS+YljsS74peG7CoJYBRGpBoSyB8U4m0b0&#10;NOiaThD5YxBVw5gzuQoToeBX+Ps3NJTxeTdo30bluBGMe0MdGFTQWxpvKfDf2TMF8dTmzaiAqB4e&#10;MDoYL2MqOcZ6JqT81JKmQeLhFHRKmgOBX0dNo6TmMKnTJhKB0c/HOdDAHkaXanAruMe0ROUD30Z/&#10;RhTNI3VNSE/DkO17bOx9/ioI3LF5VEMaH8l5moDsaVWE+fcn1PHL0nxY9HjrNRK7DqiWvmXJp5x4&#10;EnCkkWoxIGakLqNSw6zBc1rSzBDdKw0I83F5Kc5eTJedwWlAEWIOSrI93nKuvgB1eE4FZCo8Xae9&#10;PouS2wQykjbbMzmGKbCFGseeraSKe7nAGuww17BGwSAcN/HPl2DvtYUmcS9UmBrIxmmMyvLzyn5y&#10;GurXqDU+ktadvqlHGx8ERUaXct+jP9KiYp4r+FuhwLUsaSfWLSx7aeeH552OVi4ieOECWkk8piLl&#10;OD0xMTSjw586gtkMWSMffgUfEJstEUKaa18V3oWbBl5minZfm59daT3vAym8SKZE8WpSdMC+Y6Qa&#10;YaE+CHFJy7icB1l6NYArDvuQD90ox8Gighm/Boo3/E+dltBA77tE3loZoMJvT/EPe8GcZ+tUE64S&#10;+899UwmqtL70mhYOVI/Avnn6ydcLf0Bi6utHC5IOWl9sP8T5ad6K4MPN9xdIo27UE8CCDSErDAqT&#10;CohOUoakSdXJWSf2FgYcVcV0xxPpVS8d3ZwL71cKDi2SJ6fyhrQf4vPOfM32fjUKC0ij/GTx5g1v&#10;9lBubl48j3Dzo223VbxfTwN3zCL2pnaUe6XMkYbm6TisCpxax5wDrW1LnR2umcckqWh9gAa+cott&#10;MaxxjY5V9wxvyPe6F4tUaZhCvEHKHvkmSB3I7yvtj6fupL/ReaSbOZebud+hrw1SoseTPvEciWqk&#10;YBPKqHMGXjL6NHQF7zocq5o3G6KuSSV8d4xuDYC2Bux5K5BrnaM6du2/++StQcPZcb3WJfr4wBw7&#10;BU/DAeJH6xCZkAnsw6K9537FZd8d7h1NvXZATweIso6LJA5er47nNGjHrs8S9GKTUx1W6Bku93rN&#10;gjGn3ZT2/6FZRBlvUWcwQlBqD7ZonuZLAXdiB49COrf5fvMbGpfLDHlKwTSVmac6xEFPR2NjzoP+&#10;44dL03jbNzPGKsT4AQX/A2+9xQA6bI84++ZW5R6mqKEMG70r9Yo6sj05mcaxjJ0ysAKOa7wuz1oT&#10;t06dKvnU31MHAIqDgLJI4+0e2Nnhe+ThAT+nQ0WnqQEwIg1ty9zg03GZefLXyPCV937+9jmJ+lfa&#10;3iyh3rYvuu533cfbtncF6/uwOj17jt/8ze/jmx99iI9//BP89V//DV588mPw3L+5v5U2ZTuO9XXC&#10;7H173962CX70o5/g+bPneDifoBgAOs6nk/PZjjEnIkhQyR+sQDjTncUNSyAKx7+5af1Fg1AHg+FV&#10;rBCEkxjcCv3GxAe9qJ+Tbujhf2VaT79DxkID9/Fz/o7ClIPRamRUwOH5wsnzs8NcERuSSh+jFo5V&#10;5uubOUcstEvLHsQoBIOvL1JU2kLuwuRNYLcoXERBrXsR9bU10Nj0VLSYaxAUuopieNfRkBhVFMgq&#10;AHHRqwIRUNFbprAoLqG84b6sEGNRoHQ4r+hx2LuC+3HVEMBhfynI1aixOi8aO28j728XFMYYVNzk&#10;TO7ssua5iainwOXD2XahnevN6eT7t/2bEEtItOOXuKtfHaaosR7CveJ73a+7UdCHnzl2Vdw1C8Q+&#10;QTxCFC2Lt2gOU6aa/x7X0yEJo7iCb//0SBeRiTKpAAAAIABJREFUEYYHN138egNdkcOTb4Zn2AUl&#10;sY2GlbuLxT28Wede36nOocUmxLnFeZUFjjmnO2efCl6TgtfL4UXuJQc3414UeFz2+k4L/eJwNuXz&#10;CevZv+/z4fv4+3YzQ8G6N494n0qWSIHlgWcd5rPQyEO3NyTkSL5uZ/nGdoxuPNTgWlI5VSX6BquW&#10;P27hYe8mbayskbJH/m+dlx7xoMov/nedRsCVRm7kmHVq9zldYVh3V/E5WujZhV/dow13xglnix87&#10;DTx6HV6+rscBc07yXe7FE0u9xbbV6CFuinra6nLbY/Avyo8l+hkIfqZO3+27N9CCJ8Z5qlX6eJ93&#10;yF3DKN94XVsi8w+fe9dlz3xdh7EyXcqb1yvQlPOeMNq+ab73PmuA+zhvgyte1+dT0LkboLE+8EYH&#10;w+tajfxN2ecgQTyBE0/v9edvVYa7GUcKXStyy2o4u//yjdPiMOUF557QZ276LMTwlu+lXHDkQ+rC&#10;AqOCLRp8eioLXc7U9WJFr67D84k7DYl0hmPgul+jeOcct7drkzYkPVj45I2cXtdUo4ozGEgaUzDS&#10;CTvLLQQ/pGq/N3dImGOEATx51pf5wg25rKMzVsgSL7dtg0WGW350+ByYxlCZusb1tyqrGQ09ymNP&#10;7XWVMOrPozz2Bdrr6EA5f07tb2blD7rqolGoUufwWkufh9c+Kbk92ZqncIoArjutSjlVn+A7FtVo&#10;Tpbe++tp5DsjM++OXn01TQ7/3vb5n3Z7ag5fZG63+Cit4Qc/+D5+6wffx+/81g/wz//wn+K/+ZM/&#10;xvd+7dcPY3yR8X4W4Pe+vW9vaorLq0fsVyuOraoY4wpVxe5yQOuRP9nUN1dIX7586YWlTU4YY2Df&#10;d0vNlrk4OU6pQA0AwiJ5VtgyI9+M+TQRjLn7O2uhPoVieKET5s+ywEUrmqniUVDC3MYaNg4LUJBg&#10;dCE80NgQHu5RtCDL7auqyPA0y99IIcWiAbxPGj0cBsu1pOlRTHN6nr/C7ChQhMBkffL9fewlp+Nx&#10;Q2zNKhpFp5ZCQRBfgw8jVgTMIv4sx+p+LHyJFFdojE7mYEJn49W4Mm/uUwpiFS53SCs/V8BTbntV&#10;dHihMp/JtLyQfG+iRAErlXL/HIQtv6cQOdO0FDiqqIGzIWzKgKoJEqkjajgRWtnbWrgqjF5uXeAa&#10;M19kWbzjkVo1TZszZlSHN2OJ5eCk8c7lfESWhRDpHM9K3rtGXHPhmGkkSsCb59ot3iudEHEPV5xJ&#10;KkqrckSYwxXfxZEFCbhoOBY0505jNNRx0SJtmS9R4FcRoWDEq51jiWVT+HaEx4Sie25dbj2vNGvF&#10;Pz3k6vNoQipR6mOFqKl+xrn/YQTZnM7ssb40CLeEmacpUlBgPSS7KPOJ28ZwmiHItTsep7HmQDc9&#10;ozAaDJ9awrkTz8TOhoJ5f5lX1WHr6V2Yb5dFnvy4QKTZmZgD0rsVPN2HK5LcU7+yXhx1saaAAUGW&#10;hauoRHnMIjTmbOu1lFQS8BBxQ64rZoym4iGZMv3KvI3MCEWVVIOaKvq2pYHroMMdDe38IqJKWzOc&#10;mJ4+i0XZxGk4ZxZrzuvcR4NbGtlWpbBXngKAF1fqjEgBGBl9mC5IcDRylys2WP5ei6LmY5V2W18a&#10;Q2vkLXayEQoYd7qBUUoDNJI6ioMedSnzAUglCX/7bMaVXj8fJXsH15mG7zwDtSnUC03znBCX1c68&#10;0zVpKA5Xnm0CT5ztJ40Vz8/fNLdF1GtSFPgkxmv8bjhKmE3nXW5Ijv3PvYi9c7yH821tYnKVUtHl&#10;2A2b53UNnK9AIUjJ5lT8bkwhPP4Lc4ovxjEvtszd6748m6rxjmOkbOyrCFRbRMEZVBllx/z8Ob7J&#10;NwMhU4FwrftEhFDP8W4wIsyYFoN9CvtIRASdETx/THewdZc/KedxTYxGFcHAiFzieevqaSOGvT8j&#10;gtT6yFzwNDBxMHVc2ph32m+0WFoE1nC4Te2xjKdqNJS3V0xYzH2B112IOggAZd3q7EyZXvzWFMc0&#10;DidTMWVYRK3n6ofz5HrF/8lGHPE/me4k5AgUB3ETr7Uw0DcBsIMIZPqEXWUNvkn58oibxZB3NBTN&#10;Ut0g2Hp5txqCDf6eU3lOtC4uV9i/6cpSROI6HoeUQfqjHtU6cdcYbqlLNG8zOdc3J4HLkKTJ6rKH&#10;MpUFjPaoBE9h8NBKe/J21ISlzpg6vcROFiflOazBBXTEx140gQ4SiJSxGLgjwhsSg6IJoPBCmJZa&#10;ZIfz1JD5pgcOnGzOJwHG5lO64vHxGnLe2He0vpmc4R7a7WT5vx+2B4w5PdWJBd6MuePxevVo7o5X&#10;l8+gTTH3idY36D4s0lwEY4yQA1QtetxyiDqXIX8BjC56jSGmTOm9+351M4A2l9chOJ3O2K9XjDEw&#10;h8lT18dHtG642BpwvU5sp7PrTrWWjxr+zYkIgm/GU3dGCrfN55g5s3Va0UvxtRnONvTeMKhLlzOP&#10;Bk9f5/gzKdOYIbZJ1sOJoB8J6BhfKY6EhVFRwPBTEs4HcRlO4fVCNFhsUEClTJFnlufTHBsa8qlO&#10;gxVxDpR9fQ4Ku1kwPI3e9FRBKGP5gAAyh3g9F6HHS9HH/BzNRe+mnONyowjmuAYckj5ppBCE85p+&#10;2iBNsE+/LbBttiadcaNj5RG6/Ph87R5zO3YkT3z+VbTKi+rvtX3eedxbz9exlqfacewvORcR/Nf/&#10;7A/w+7/3u/jV7/0K9n3H8w8+gEjDr/36I379N34VL37yGf78L/8C/+f/9X/juk9cXr68GVtaD/lo&#10;O5/w/BvPcd5OOJ1OkKb47LMX+MmPPsYt/N4Gnj9tmL9v/1ja3Hd8+uIFnn9wxnl7wKfXz3C5Clrb&#10;sG1eCLPZFfj9OnA6G8/cts1kK+f9p5M7k8eObam4dU8jOAiBa+M1vZYs1w2C9nkRMo5dRrdSPkiD&#10;JfN+obIydeXdvz9oY0vf67FMhYWG9BpbWZn8TW+vUZLyMV1gl0ZfDcErr0XdQrNeg9JQImnIS4O5&#10;qmLMGYtb17pOdFUUVn+66RtHwOXV7rtLdiGpDFh61dB/KVxn1MoTHR5gdkN4F20mf3L5JozNMEwI&#10;eNW1rCeKtPhc7t4cOhDwcHIc51umG0p5K/uZ+2vfyQozJbq3tW+9C+27+5ARiTmZiL4Xzv3p/m6a&#10;IBwkaYDyQmoUgSeNSm5QgOHhVKCXudt+UIH3zqko8r04f26EPV6Pr30hcZgGBMkHUL6AFTKte1gU&#10;ebcMclcXp1NRrGeszYX22DdFvTNue/Bmhi9u2KYxfcZBKMr8Arckh2vj8yuduHnK92+y8ObyjCu6&#10;4oYKv+GiWt/l2EEob8eRTN+gZkoES/+mQSkOQCjo5ANUlWzN7fAsFYoCW0mlKzI+MUUPgM0V9YWF&#10;8FVJWLPRUZDOBGeaK6dYfruhX7dkE8KiYnEG6wN4fbv5vs6AlAUIv8iBHxLO/ODIB3KeazoPgUTe&#10;8ddPL+H4FCtMWudPed6NLq2QN3eItNt9ue2ZyWo5AwPuU5Gk1VGRc5jF0MO11znTnOmPVzrtOJip&#10;hJ4+dzdzgZa6IvmWopWCHfazVZj52Dx6ldbz+joNOXwljXrV2cr1SRhgE4fVaePThs4lup+OGopB&#10;hz14U8Sov3K3KZ1/ZgMldV2fOYoIh3lSrgrH5J35EDcXeuhwJlWflRYf+ufzeuABS4T2cbybOVR4&#10;3xpxj/Ou8wg3xFNwaCVVRvksehJxxxGdRBIwqwVao0jxnXOW5vV7dPKJednCn1zr+vkXj+Q+dL7O&#10;oeDI52rBV45OixUH3qor8luQ5krwNCDzpgOIyKX4+waf3Wh+JDDxfI5DevsWR7T2XkWUJ863Hr53&#10;Cc8/a1BMamkCbP3kBmU3sM6J7bTh5Wef4XQSX//0nOdtGdd0IOP30s3R3npHFyt6eX3ccdo2fPrp&#10;Z7hcHgEA27bhsl+w78OLzDaMYcU2BywQoPUekWEigm07+Vjz7pqDvsCcAYxwJzaETBFnMOm0HtZj&#10;XzERHQUbBqXY7zPWTm7vz8TVZHGYsiikpxCc/CxvAXFnixSOdOx6YEDUq6qylyEP+fctjbqLGQFT&#10;0HFVz0kV0QOGy4ep85NGO+0OueZGvCL8cmwp+5Udc013Jr4sLGlgPno0TFubx4C00FeMakdBzUjp&#10;opDe0bdmBe/hRnGY882KaxZdTNfz+OXbU7LXOxvgDS3p5+drfOfrmueXbe8CprbmD7/1Hfz3/91/&#10;i+9//zfwwfPn2LYO6MSYiq1vOD2c8fD8A1x+8SW+9198B69eXjGuE5+8eIGPP/4En332GVQVp9MJ&#10;p3PDN55/iNN5wwfPP8J2Epy3kwVLtYlxFXzy2Q/xp//uz/Hn//N/LGtQpLD2VPt52Zv37ee/KV68&#10;eMQcitkVp9MZgMla1/2K/brj2bMHvHp8hW07mw4k6mnbBDqsmP2+mxP44dkDtoV5AXfOsADONCEe&#10;HF01cSqhHjnA103vSgU6ZCZ/oBphzIjoxfnCS298ZZZ37Mco392TBqm8p2CXHm3cCjuVTxdP9n3w&#10;x5KXttpzk/krHHSHN8IDfWOsMcEvnABKQSuBZhW01+jEZe6l2BENW1VAprB2AzkalJU7fowQzbfS&#10;mAIwNbjhQSplEMUs+cvlYPBdon4BWNErRm8xNqxuvkXHMF8impbnCwzK/sReVnxdF73+rEbwIgQG&#10;PiYgQ5jluCE4KiICss5fy6wEwM0mHFDOQLo+ZHK0Rq5XzqAK0VxyFWrjOic/Dj0s/5sK6ipUQhHC&#10;NQ0KIegCELT1HMbeBST9HEpGMrpBEr5fde3HqF4peHKjoMc5m2sxTXYZAi2h6WqLKwLZGxWV+pfD&#10;VRStODgY7XRsx6QYvDmjfqi8dKPNqRIRCvoFhsz/aFGFC0WNeQHwHKG+73412CLNFCI9oS+27ibi&#10;PgK622ahDWuzM23zTZKm69Z6BHge0XSCkF4kXzlGXuoyN9v25eQuNwEgwIDTvrgh4/Q9p1DwxXKD&#10;Lm0mbeZ5iPjRSitLHwgjGeK9WzgBCGP4EwB9qnHygZ2yfC4Q1qJ2nw7PqT3XE5SL3im85aCA3eYq&#10;dFAVSmWcZ0YKXiEp/UI0gFLvoLRCJ9MJI5xFeS7x4vXNeYE4zZVSYyPwT4LnlCmUrotRQusnhF+L&#10;x/npwiac1hrfSX5FOnJvBQGlkstUfd1+yjN1j/ramniKAXG+wdVwB1h2l44LCfoft/lItw6GR4+d&#10;BqPrmiTNRsH+eL6c1Qox/tlaOq+U+dcWXKj8lE6thJtqrq1GzKXM5nRaGK2JdNboYX7kabUyeMx4&#10;WcKytmWPBYic/cWQXOFBmfYGRjGGcLlPGkfJU8NYuHaI5E3+UcuY8wZgMv93GGlQZAxEfYA4I1q7&#10;1ojSrnJhvO+3hjiuGclXw3TA7iBTLM9UXg8EfSFfsKl3l/Ob5zQH7GadAO11SjbWPRYJk2DM5agL&#10;PGnMXtdkP8utB/WbbQc6e9cg7rgTMsGNfJI3uwxXeZuK0b09cOjmhgzP9GHd1JfIM+I8RpHJsj7H&#10;lcwdfad5MakmzW/JCG5PgjUas8lrVDNanAhu0DS6Nu0lALBbCSo4bc/xyeWCh9MJQx/x7OEZ9v2K&#10;y7hgzomtdxctphV6VEXvG1QVvW1oveHx8oh937FtG65eZNNu+inGblHAvXUoFGMfUFh+cYsEtxsQ&#10;Y4zYF6YiYZR275lHFIdt5VmaY64gFYRzST2inzrcYEUI/5sFaqFe3HQ6tikixQscvlYsM/Oe+ywA&#10;SDGE5y0s3iaQ4AtH3Cf9Zm0gCWQLndppSLwuB1nMx6ytBgGBeFpsCkejcY16XlG/OgUMF+cT8kLQ&#10;ZoerOq1pTSMqXEN2KX3EgOQJKffkWZXy+EoLjp/XlnTFbtZYvRODRd86tm3D+XyCQrywWzo1Fhjd&#10;3buvur2NbPZl25EWvc2Yn3dOTz0vb/j+y7Skxe+mfwWk4d/8m3+NP/zD38cHH3yAVy9fYe5Xd6Z0&#10;OxcuF7X+AT785gf4xjOgYeKXeWtaBJfLI7atY4wrHs7fxNQLFB2tTb9tIhAZ0AF8+zsf4Xvf+3X8&#10;83/2B/gPf/GX+Pf/7t+XNEPHvfo68OV9e99u26tPP8W+fxe9m8P7crk6/Rc8PDzgcrnifH7A2Heo&#10;dkSFb1Xj3dDIGf7isxcWVMdWDVzH9oSID4sB7VBMqNpVria8Rhw8KhSBMEyFkYWe7vp9EXLhxjLq&#10;Xe4lvWsED5a2ElsyXaFSu74S61M14Uv6TQ3RQzsy9VR6l+gfrXmIk9HeRKkcJ6QSgiZ0NaO3xmQE&#10;h1d8ERRiWxgAsSiRoTAd+qVhiLLRrfyUc7F5VWVZAN/z5skS0pMPM84tINO4ls85TZmOJAIoo5LL&#10;8IAbRqgEUBlxvAGvAKcMkUoDo0jvKEsxJVu0vZtKXUZL+/OxkcaomkmP9m7gPPfXldaYbVF2YRFa&#10;jAKK5zRjpLUeojJdRnjBi+/w+jdU1ij4AAbivOXSbS1DR6SOYV/xolCwpIPDxxBL32N7ngol1aA8&#10;C9wICcRaIy3KNKvx90ahpPPgMH9uhbD0TgVS+ZVKCRRMg2K3VoYbj/0FP0Rx9Zl75uvg2T4qBcu4&#10;BHlap5DES2IfEjbcY0Zv+meh4KYQHjdKWGxOZ/ndxozuCCPJa98GKp+PCGSK09FYKbwAc8DQ1s01&#10;OGxcWc6+XPAvO2u0thIScwYETtezILdKhogsV/RF7Kpqh5R95bxv3EwLLWTjtdq8Hk7DeowSPXGP&#10;JyScNTRYLvM8jLtEl96lo+ufdNBWwwwVwTB++WsTlh6mRnblGv0N5XtlH4Gk92TGTQEv+nVsdIjy&#10;ea7/5hbRsqyEhP2fhsrcX0agxjyiv+o8C6ob65KDIQ9AOoMDF2ySvEkVNBLFUVqgzggX0lmmdVsV&#10;ZykFLwsxudPiHEYqjgSHBo8cvjZz5ggyhVClEYTXFMko8Dgj654TJyvEmvi8FeDtvHTgcW3z5szV&#10;ttALN6Qt501vcfepPpJ9LoQF0GrEIf1zXqMmQzQtjy/GlRXfbg/a2hYjLmkDDTF+Y8DSvN05D9Ck&#10;ZUdDSaFFQXML7iYsXLzRCbR+Fz5cU3Oa1IokQDRI3LXGdFm1v6SbEjIvJGkG+X13GisFv2p/92DH&#10;v5scPz/QWj9HzOW8iFqEs9LA3yAe4HJDIL9IE4mUi+op+451C55+lTcMc6783IknGOjxBpTz9zKS&#10;rlnOCys2Oc1wrZ5u7GhYfGpuAMzJoAoQZotB0XHUa5eE/qG3+2hyccFRSBjE2dJYWQX4lE0ycrnQ&#10;A+/LoqcBTMVwGVleXXEdO5p27JjYL48GE7W0Z+Zg0yJ3q6cKMV69e+HJvm24Xi64XndsDZEeZHrB&#10;LEBwuVzyrCowhYZv4ymqiisjxyFOh3rARvwnIJEiiWk6hs7QRWjgDrwRoLnTRxXhiLAUJPYz6Cdv&#10;1MX+eDF6j14TUQzP5qeEvWo6DHSitZzDmBO9uyziMCdfie1XC1JqfmsRQtkbt7hykGFCw76rf6/6&#10;Dp0mhhO3NCXw9fD5dHxo3eXFJ2hCdB+yr8tzc3UIRaDS/V6y/yKjoMgE9w+6oPdyqxFMtSLxvs7p&#10;qZcMXx+ePfgwDft1x6sXr+wGJ9rhNoi+EzK4zvt167/3+897uyd8f1XrS3nsXY7zR//ij/F7v/cD&#10;fPPDb2LCbvt++vIlzluHouF0PuP8cMamgOAlegNOHz7HHI949uy5O4OAqWdYCtWBfe8YY8fUZim0&#10;PE2TCDBbw/nZhmftG+inB3zv176HP/mTP8Z/+k//L/70T/8Mf/f//OfDmv8h4cv79vPVJl5dHvHw&#10;cIbqxGnbMObEw/mMMSZO2wn72IGmsGzGlg6N6XzVg2rHuOJ8PmNDmC80DYdgbmAAnUK4Ca5T52E6&#10;ijl3REQyBJk/1UXAUMCY+VBMGFQFGqNEkoiQiSpSgqUSNl1QYLd5bc3GWKNW8tnWPB8ohRrXLKQ+&#10;68YcCeuYMdbwIFAJgl35jnyUi3K0CshVX6oGPaZC5FAxE6WRX8HoGeoxTeo14CqMaOSOpTCgSKWx&#10;KnfTX6aQTDafcbNwWTrzvZviK0DsMKBL5C8ANEz3WFA4ETc0tKNg5SNO3vf3Z5gnMueUymd47Vsr&#10;MJWISLfo8wE0N29I8z4Tf3RaXki42UDmtP7UhJhBBZIKZTGkCzxqzPORE1AWZOrGDB1xTlSB7tc+&#10;067S3AxiOZohYnkfZ/bXOq8rUritgmAqlGqIgjCSuBQe0cZqp0+YixXlPXbp76njhKEd4y8yr7y0&#10;brkr7a4CRC1KZ+oVg4oS93RanmSa61rroVhRKeZ4lU4EzKXOtSh/vh98Ruo6isng2EQEcyikA5hn&#10;QK7uJAJETOmZGK5Tevwl90DN0F8NDa21UAqpcEWUlAu+ULW8wBCg5y0BnRMa14DzPAGASqGtqjG3&#10;ChMqKySdHFunYiIjYMaY2E5S3jdnhkVBdb81YqN3seKGOqaTWj9pIpbaAul0ZJ0CuAFckfnF1asy&#10;MxKmCW9vlIhVaDhqFqx2Q4mtTRDORK7bKUKPg+/nhbyjKFw0IDdpmILiJKIjI1Ur5gyvBvy2TE7Q&#10;Y08Q/GIRd+t5LK/2Qu5q9GayB71VECUjp/L5GftOy7YgTKsebRZ3Q6yWYfMz6Er6TU5pp08Y04yN&#10;kfM/dhUQRdMSNU1DhghmF5IP4/Gk4f5vOJ3qPubC24RmPI05s56BVtjwrXu5d4WReb6frUYbJz2p&#10;54HRl4TrnDP2gsECU4h7YlEwPt8Y1JtRda/1UWSmSL2TyGg0A7xh1VwxoRGa/NI4pQh7N/zeCIsu&#10;RmtYbM1xYLbknUI8Vhq+u/No5Fjaves0oCW9Jc0usowx1vh7qJ3BFLE05ioellyvdle6VQ3EIuq8&#10;dW2GeckLDSf7jWF2caUu8pD1XWYWe1OnnG6DkoLHI5KZ/ClyywNgah2p1eVNoAt4JZwrvmv+EAmj&#10;SF1Jwmc1QIufSydD9kzzVGaaMKWcZ/NrnlJ8jeimHzpy9btBzyLBNT7PeicpH3OWGlf/iNPTc98r&#10;IC3koOEOo96A7vnHSb9s3q3gD8FkdUFa4Af3M8c7tjGTV9qPTHWBpX921sJgS75JuNk4rfRBfjIc&#10;PTxCv9T6MPg0h5H/83FzjwVj7A4/u4Vm05luwGxeLI/G0RI5DHhxxcRv0cKjBei9Y+x0IPi+MLof&#10;vPVmMipv3LIGTPBb2E0riz8R6HCZXLLPW6Nl5uG3+TW0NqGzYSw0QNxfYI4TkYaXlwvO24auO/Zh&#10;cNs90ryJQLpgjBlpDFkUUnxdH55O+PFPPsHWO9rDAxSCv/vkUwRVEI1IXAOdydetNYsOm8Yvzehe&#10;cklrMbk6qWq9m/G6ub4Kz1kdhubhPJtnCKi3r/zYY9/VjKbN4D9dZgmZYdpeqSJkJhp2Dds0QS+w&#10;/OWUY5pAYNGeCnca0LjqL4VOoXTU2hJNHvQ99nznvHrWmsQ7s/C4Oo/6d8CaAUX8XFFwuN4gSDzh&#10;+urNFZEsuk1eoWrRfDy3U2foH603zOsV+3W4LNqhY4TDYyU6h8kXPIfvg/09F91+jB1Wd2crzkaX&#10;v73oJeB6TmthZ2jS/TaVnefL4wWXx6vh3Rymf8SuaE6Nh/QLt1u6+bPR6lrfNMcqcX/eMb7K9tS8&#10;3sW4gv/qd38H//QPfhfPP/wQl+uOcX3Efrng1cuXeGwN3/zwQ0v5pGc8Pj6iu3yruuN0foCi4/Rw&#10;tjM0B2QOzNld0twAHVajaw6omCnhtGUqnw8+/Aa6fgPf+ujb+KXv/Ar+8Pd/H3/9n/8//NX/8b/h&#10;r/7qf8ff/83f3IFHXf8X3bf37X17myb44Y8/w7c++iY2OeHqtrx9DL/VZHylo2PqcH5m8tOIGjAM&#10;LAa2aky1/7oaV6+88/sbIRNBqDNlyvpA2s2dpUcxRD5/eyUySaQz1JbG+i/W8lBWA/HtM3VJMxiR&#10;1DNe9LR4ZxGi8jrtomRS6VREjj9GjlVeVw0zyZzL3FCej4+rArUaBCOaMfqycUPIWN4u77yx3aqx&#10;UlTU+i2XUFRhEJirOaCSUbnTk2Micy4yEsKNCFPsveaDqhsy7VCYwH5/7k+tUEDjFw6CHhXhGi0e&#10;V5JpnA+jlnUQBUUFGSFDwFj3Bc/vrd+VGcAjCd+8kqMcdWNUkLI5PqPYBIaGLjPi2TWYdo9q5ytW&#10;F4aRdQppio6tKKGOi0AYknKKdt6juCHnW2B826T8F8t+UZ8zR9MGlem4r2aMCWWwe+anvE7mBzXP&#10;jSRuNxahi1QBhg8e4+XbdJi3G2ub52OsqyZMAg3urnNtKbS7Z1/SSA741VDC5gC+VOgNUE3UjZkr&#10;3tFgZwGKsqQ3qjBOGMiCXxlldFRC0hAvcEUn4CvZpxzmz2kfjSk+ZGstDN9xxdiAlcrYEZAHeS1E&#10;9OO8uS4a3flxnJH7e6Zq+KC8qngYkMbH+5M7doY7JQXWqPl6Du69X6fJSFfm6q+LD0W7vMLI0WNH&#10;Sb6ST7PfjEbNBWjkxI8df/3iibdLXz6OSMyUlMDo4mqIxYHOGCtOeDEv682YKf2w96BdFY7p7CEk&#10;pPx1fHtt6gVmw9AYnx8KCLrQlE783COtdOspeErCDEdQcq3FaFG/nyAM5w1v1qB5t0O+qcWZOMgt&#10;MS6jGn3P2sFZnfIj9zQ3wkTHI787/pI88a7MISuPPkZPA7hxat5ZpPP9go/l53KWaAyiQZ58VG55&#10;9zoEgzRudz6islv+zc/u9VNpeQZDzMXArv7smDRyHuDcjnBf/7b3ye+/uGSfMvrr4W9LWgNllvko&#10;T3XesorbXDHjspanSf7yXARJkHiH3lAcxC6rPjW3O5MFxAsuPvWIS7y5htfgDg7PCB08lvGbjhPz&#10;8bPw6yi3RXxN5awcoUbdsPeOqYp9Ov6MLE5+TBEhYg6C6z7MIN47Hq9XnM8nXPcdj4+P+PTTF7hc&#10;L0E7Vc2IHjnJ1YzQTI2y9Q3Dr/qnrEualJRJAAAgAElEQVSZg7TmQBvqleRYC4pMYJHA4QaNR61/&#10;i0Sjobf078WwqR+FYXgmP1biY+FUGgbgQgMrIkSkep67MDiLZEDJsj80+DIAq9vvHPkeoj2BfPfE&#10;9UljdDWCo67T3TZ3z8C6Jwsnv1GGF0DgjYd02et6y6zKstYnU+aoTgscmauhfDudwsjPuVlh1Sxa&#10;O8ew3LRjz+LSiQC30/3SxnC2t4HF19nedk3vYu1fRat49wb59XM1wbd+6Zfx27/zW/jOt7+Fly9e&#10;QvcXaAJP85CyMwP4LPix47xt2E6e1mkqMKYF3UnDkEyZ1LvRdcPx+K3IlYYn28PZ+u4Np2dn/JfP&#10;Nvz6P/ku/uW//CO8fLHjz/7sz/Af//wvMBR4+ZOfHPD0joL2M7uX79vPY3v85Ce4PP4yPvjgjA6r&#10;GXa5XPDw8IB97HbLZrPPzo7LvAkrkHB0q6oFHVUxXuO/knawonQcUTkiwV3YV1f67Tv2nj0Pzd8t&#10;OlZCAKCsyLcUKVBnxPltW+Z0R8FZbP21EyrHN0K6s38XOCuh43epxB/mobrkXzM+xqg+Z3TThc9W&#10;FGRJtTyG9UZFYSoNC0fmnwKBwJS/CV0M2tUIHqCQqvyVHovkE/B5HQ27t2/LDJ8ykR/WUP96UrHR&#10;tAmAApw9Pqk+KiNd/PkwXmsIG/dUxowX9ZHSchgTpD4b0VOSRl0s15QrbA+ni0Ip6tnziHNujBKo&#10;suzHVGREM9+uRp4D8tS85odfFpjGzkmd7QDjGYkYjKCKyNsmGB7hYgTGc9q6oYYKKGEuBa7K5zT3&#10;lAAmTanwXyIV69+Be/5cUcKDBKmgNTXDsV8F4zgW5cw+iS+wwNgC6yZmQOheBb4WuoIAA17sRmYM&#10;HBGomsYMwSozxF5WYyuSftlHmbU/ryt7TkhIEIkxHAa8nUDlTBBRLKGQLWfM0sRMRowBy40XJj4p&#10;mOX9NodZCvuB937bAq7s3dAAHqYEt/0TXtH3CAVGkHp0T3MFkmU6OUcR0JYBEggBiqFKi5bGHzZ+&#10;OfW2zqLQ1JYfEddKZ74nWdRQoj+DQVCKpRcaLfK/GZ2rvF5ezm+ce37ieJXXHNfrwAvXdvqyzI6R&#10;iE5LkgfYL7MaAwvKUKCoj7vkYJ8tVnvSvHSYpuHeDUbQoAU8/zdGyAV4pKENwqoWkjfTWssISBpi&#10;+DvxhUovr60zeuxoo4w5EY8XfkoFPmUUskzybfJAqYYph2cT8ch8yTPEyUk6dlfaXfhHwBHZLwB4&#10;4eM09Fa6cms8jL9Jq1wApBGc57iAZZmN3PR17B/IdBjc1Ba88mmeqW5DUUS+aX7rOBCpjGY5TzS8&#10;VPgUnCVPyp9JKwO2yPPFaGoawZebHoV+HwKyEXHkjfM/8KnZlr8zVYM5H1vsoQYZu9cIv77QBokI&#10;VuJJKLwHQ0/gVCQdR8wnpdMG3oJQnlvxVD+VF0sLmD3VjAboG30o94xjC4jFVr2+M/D6Zsa+24E9&#10;RloTVoZLNlcf0IetdD9vTqzOYE/BRNpSZzCRxt8xsQjsZZx7TZUcUFPfmtPp5/F+3BuQRte/6US0&#10;6OJmjvI2I+0hAE9BoWgyw4lIXGPkb8wJRkeMhDV0AYaIA2D388QbqhrTIl3etg2n8xk6Jy5jYB+W&#10;zmSfM5zfYzgMPc2EMp+5r+20mYGIwSj8LuitpwmZU9GkOBhJs6MrxZy595GOA9xL9Zt0SeObqN90&#10;szVlpDfJOlOomFLO/OP1RoTBN437gKIT1nMibjIFr1nbXAJvKv4qEYoEeuH9uWr/6YfhiMumF/DJ&#10;NcWUuk6sQKQACXasqzxbu6VrIcfP26T31haOBFUIA9nuNj38vtLLZKEJTxq1l1sbRe/ijfOY7aRO&#10;BGynHsEz1zGxXy+YY73JQXmtQvzdty/T52toyJdqX0WfX3fTw88v3r7x0bfwm9//DXzve7+CORU/&#10;/PsfoangtHWcTifMMdFbx+OLV3h49oDHV4rnz5+FXATYTawudlbHPjH0ajTKabpORe+nmK9TMkwF&#10;unRsTr/GuMDk6IZz7zifTtjHM3z0Ucdnn32Gf/Wv/xX+6F/8MT7++CeYU3B5/Ax/+b/8r/iL//AX&#10;0LG/U7i8b+/b2gynfvjxxzg/dPTthP2643w+43q9oPWO0/mE6+UaMkLWwqEdyW8SzYktFTpnPLwn&#10;DPdsM/1CSz5ZWwbDGdGfN9FxmUfYmFhhUJoM1v4sxmD2IojCTDNMBQUcTzC7VQBP7c2MCwgDoaVE&#10;sRQHNV6Lgt1igOf7pUtjkhnVsETRcAFlQaGQu1Joz2n8ngqqBhOuy1BhRGtR2MSuNB7U4eUn10QB&#10;q8IncgmWd45izpPEjKD1COXbFpPM557oPX/KYitI9UOgMmOfVHsKcKLhV1AAQ4oCGlN14TclnUWY&#10;iTGKKMJbCVL2jsrOKPusSEMG5TSmsLBtVDeea2x/QIfLjfQzvI0gecD8u+lqY9h6tUKwIJmf4Xqm&#10;UlhFfTkXIAKZVRQrGMUc1iKheGURLCcqfs1EVJe84yINFjyUaSbqOWm9p9Gi7oWk0kBl6b5we9ed&#10;A0Y1CrrfYnanRVvPDkj30JbCQ9avoLOIWG/YuhVsEqBEemiON32vimIMAJ15IlxZKiQwd6Osv0YN&#10;ip9P4ipxLXdRobOFssR83UE+fIrN0wrZ1U1Ba7wOm1FYy4nxXLaBG3KYX8whc/qvRoBysgWRZoHf&#10;TSgi7UB5p4lEXno7KwlfcgmeqdpoLAu4FegOnZEixNhVoQHI852OzqoPHnkJcUbWDRRFFxpXDD6k&#10;rXyXilTQoIXwFbqzEqU8Ggs7SOWa+xwKOhxuXFh5j7mQ602BI/VXLX26szHWlTEktzAoszuaY8h/&#10;7MIEDyBYGjOXe+hTlsOS+FOBdNw1OlMmtBR51IjiCk7ja+pdgBJhGQYZ0nIhLfWIcEbLBT9LuBfp&#10;xQq+weSM5nR73VsrKhfFXx2mtprVuBhpUxbgrNRPy7q0wMuHKj9l+Y4wfX1UajH4+/k3um0waKjn&#10;/w6dvicgTPU0Uut+LLINxPO+LgtApG+TeBu9Iwwv5MVxDmQ1gh/hJ94nIYnAHdJh0qeGzBecfdze&#10;baygu+UJy1zi12JoFzrVYqK33ZZzuBptyznJDXC5yR1OhVbmNJO2LZ+D+ERDIvE9c46jjhnpf7gP&#10;6xhJ9niP5OA9uGlH6N7iLpD0/yjjLmMHjvNqIQI3mULklqhxo0mb2p1njvNJeFh6GqZVa2E0pZyv&#10;Jar3KedBrm0GbyRjkCaRMnx5JwjB/T65/uoQltbQ3JjdpqXAabNhyowzZ7LfjP551kzmtc+06Hoh&#10;V28b5thxGROn1nDaNqhODCKYCqZMT/li9Lq3jsvjI4pdG/s0net6vVixTK5REekOm7TgnYpivA3g&#10;+dqburLM5wpctJhjgzkkbk0t+q1Zs0M+Dp6ghv9mnEdxlBW5htHhUdBb3TjPlBo08grgqfWap9+g&#10;GzvovcLT4fifSt7Facm6hkl+DjDNWtWBFg3ptfyB8LB9jrWJR+hDQ5YMQ3I5r+3GEn4846uMRzmw&#10;BtIdm9GxTHt054HyO8DgvPo+b2tYahSnz71Dtm0Zd79cUA2ScZZ6C3oeso0IWt/c+ZGOspslvAHe&#10;b9cqPr6L/r7u9vM678/fvv0LH+Kjjz4AGvDjj3+CV4+P0H3Hd3/xuxCnl3MMtNPJHIAYuO5WGLC1&#10;bunUWsd13z0S3FIMdeS5ARgMZQdqUr5Qk2fHnJi6e5CqoLUNWz9hCLB1S/X0cD6ht2f4xjc/wi98&#10;6zsYu0KvL/H9f/Ib+O3f+m38T//D/4ivZ9/+8eDG+3bbfvS3f4vvfvcXsPUTWGtlepqUx1ePAEwO&#10;GH4jbB8DW+s4P5xx3a84bSeICPrp4dm/RTB1rEK5C25MhUcBtj7Da8iAReTyStq0DjLPnQvpRUND&#10;RA5oRjGEqkkBD8mMU4nNFkz7LsNI5YXNFNLyBAV4KjmN+QAFTEAtS480NAFgJGw3APEGnd8VDeGr&#10;RkvbeyYM9dYTJpyfC2PTAX1PMRUKrj4eFdDe0xCr/iDXzihiro1RR0UfvNuayJ3vqrBC40YaW4RE&#10;NZQ3lkMt65Gci8IKoxA+IuK5ARFGQ6PbqfQtuZoXYSaReMmNK4xKNUOuRXWo59BORRqIC465Th87&#10;FGBJRZ3BU4wmTCcGoJ63mXnNGREocINIK8UKhYpIMe6Ioll5QKh69G/J8xlSvnCKLd/2c9U8xyrh&#10;bLtBQ6z3pS3wySIq2ad6WhEOlUovxxkuuEtct87lAOZx673HfJlHlwaVqXatCyKYUywXpNL54PvB&#10;6LJY2hp91f19nvU40uJGb6cDvNafRgNX0jwvtU4WBk0Dgc2/+flqOPWObetmFN+2MIb7cjCHenTp&#10;4ep5oXtUPAVJF0lvmG8SYMR9XtekUF/3kh2yeBkV1SkaMBPN6/G9N7Rtw9YazucTtq2HXkh7Kc8E&#10;/LyY8G4wtLyvrrj0NMzxbwUdQi3mGrzCcb2J4Vv3XOI8v8ytKDX3avPnOlPK5I2EjP45KEKsVcAi&#10;f/4/XfhHoQ3l3VSC6EiohqtYbuyPNjM2kJ4u5K0oepz7QlLAvnyMSIuQc6tGs0p3gpa0ajArRrH4&#10;iRv7oyjNTv69EzGnTAhSzq3jHPxnl+5RzOTVFTbpkJVAIueFpOEtcd7qcVQD6MptIR4ZizzT/Bfg&#10;QzreqlEu60loCP5p4Oux94oZjkXi3lHOmAWeDeKprQhDRsci9siqijgd0YYe0cMCSHdnXDWu5py5&#10;70oYic2AZzDoANSLx9q7ls6uBSy7kKaTR5Y5IPloygNwA0vPG0+QyOjQtd4MEM9ADPC36hQE8ryn&#10;MYJpFdJYMMlgiqOSk15x2feFTkinpyINog1ZDDRptxB3JPcuMIt1EgqdktYoTAVdby1vAknJ4RHR&#10;28xhXvgRqWKccRG0rYejvnen606nsqCkjRe8zNfNvOVB1+B75Dm4LUk8gp80nmepN4AMNsbTNgiM&#10;9lo0a1v4ZCPP93fFZYm+beZcmv6MCEQ8/7EWfuPn1Yx65EtrxHZrzaPdzUjUAy/vt6l5/0cDtzSc&#10;1Gbo0uhD436R6yZ0onL/xOSZOWcE2gTqQb3qCCw9UeDbhGp3XJx+pnlmWuKrHNfh8pYb2ccYFsGs&#10;w1N/7FAdAWd7xeQA0hFtyXrCiFiG0TCqz8yBacD37qoxLHHD6J/3HNZT+yRpmTmtp1gBX+pbDZn+&#10;r8Ke6xXwGn41ik/0vgW/3OLG7zRHudJ55YUfN5O34LRh6sD1esX1ekVvHS9fvMKrVxf7bL+inwzP&#10;9v0K6S3O09gtVdwsdLvSeZuepZnbGJiBid6b56W2demcQEtaMj1FRpx/CHrvoWtUB1GK+lUGMXiP&#10;OTGHP0B0JI53Ok4KmEUAL/hlMjX1Vv/KHQXiPA6O46xFE0E5WPkp5xXyaWmm23s+dUXoGDpz70nv&#10;hLgVKK1OR90m4CijcJmyt4iSplzXvIYLnUbka0armhenRASGVV2ZtoI5R5G7DwsNocVpGWsaOM+Y&#10;bjzhmd7Op5B5GYlPuqdAFFTl2dpOZ5zOJ2ybBc+01nF5vEThVxtjLxzzIPvcfPZFW6Wtcvj3vj3d&#10;7u3Hve9XueeLjwH89m/+E3znl76L588/xKtXLzGuj/jxjz/G8w+e4aOPPsKYO7bzCafzGdd9x8PD&#10;M4x94tQ3bH1D7+Y0PJ9O2Pc9ZIrL2DHU8udvpxM+/fQl5jDa0qVhjh1579ecQafT86BJl8sFW8iG&#10;xiGawuqsiWDrDf3UcTqf8c1vfogf/OYP8Lc//Ht89sknXxAu79v79nbt+fPneP7BMwBm8N7HFToG&#10;eqPOYTKaGcOB0/kEOrxbA7Z+ttQoa2SIe51N7AghOnM1HhhJNdTO8oWuTCeMhPMQ2aHwnNlrNJaU&#10;eUWvNwKmDfV0NHIa1MgoazSKD394RV1ITkX2MF0I1L3+BqeIIbk7vdsPJyY2nGL+0WvKwP7zaeJa&#10;4+1WQUAKv0/BfxWD1/W87vO7zeGzsAkKe3f7E9hVtepUqAYmgQ4nwAKPmHCjmadDqPvB3JKmmFrk&#10;XESpsN//n703a5IkSdLDPjXziMiso7une3Z2d5YLYLEEhALwAX+Ab+R/J0hZkm8kRSjgAtiDc3V1&#10;HXlEhJspH/Q0c8+q6urumdmVspauzIxwt0NNTW9TTZHnsjciPHkxmWLKQAL6hF/Wn+0rg91wM0br&#10;m1IcVcaLKphupGCGpzrJQOaSU3FvNqKrYUlNf24MEcXXlN/YA85CX+rOI6uNadv8k/HAnvNzTQVD&#10;ZKg9qc4hwzsb2xZgxgMz2vj+dROik4EQBHMYgKSY46KRFrb3rmylNWWFM/AiaJhPOiGy7eUG15MD&#10;w/rnNIbtoRlqpSCVKjyIwnsifGOgMRaV7nog79AEX0sYbuYDNlDe9J0Z4bsrHeocSvjP0JQj6qxY&#10;qKBUy/s5FmfMTo4MNxsv9k2UomJWE89jOcIw/20KEll3SRFBgpnBw96XyFvAc7emEdwBhZ1GZQPD&#10;/JfAefzOUtgMpNfOPIBtztV070R5zUBHUkezuDxx02EutPuA9GL4D8Dp0fvahrakn2acJwpssZ0Y&#10;8nzr7N0Jw+n8Jzog3aVbKClPhBljx8mRK8zjOgRJdnn+BA9gIt+U6APHM04vfL6EvcjOfP7H210J&#10;I4OwTkCV33k6v27JAoOGglwq63iBPbYFwByS8k8UjfRlGq75ZMxpFkZso5AjXcy0cgfFvH9ZnmUb&#10;0hm5AYOZrW5urFl+8zkFn9zGS/uNHTIaQ/NWTHaLdEOI4zORR+Y99A3aris5nCjBA95vkodN7tA5&#10;Fr0lk435H2ze+WSMTx0Mv6ezM8zeeXHaN844svMsYPbX7TOb6W0dBv7AQMcUGwrJ1bvUSU5LtpUN&#10;UpejmPJeWXfTBtlrHCsxqt3v3z+OWRq/f2MrUCiC6u54G0eR5sM2+Sj0FAN5ik4eZKZxiSLXiOGc&#10;egTzxDPpBpqLu0/fX8hnKoaU8osp61haF4bxXHwxZzyZgQUASVG3pVR00khFANQ6yG+7AlQrFiIc&#10;DguapkKhpWI9N5xONzgcGPfv3sl3Kpcdj0cAxpeKz5MKRVo1LVqYHefSfwQcmBzHKtOZ3GR8ozsA&#10;5OxJ3vPuz75Xb2OTFzUVjNUNsu9hTgM5/xGYQT5e4FZPsg/H/g56N1xfELnK+M54g/iDTXHX+GKc&#10;QXZcTWJizMVWpXqRTZVZjP+zvpJbT3CkaU2+Xrv5Y32lc+Kp9UzfiQOTZwnnXerQYOWXcz0Kw5lh&#10;fynOktX5YG5SrJM7OjNab+KsRYcFz5kR34rb2i72tk707dPo0ef2Y7RZWv+Y535II7z84ksQCh4e&#10;H9B7w7evvsN6bfjHf/w1jsdb1FJwo1Hhx8MRpRAOpxscDwc/h8uyYF1XvaEtDrQbpY3r2nG9XoEi&#10;UbMPj48oRDgeDrBaakXp+cPjPU7HA1rvOJ0WsQG2FiYDIoCDijQ1rB9PB/zs6y/xP/2P/wP+z//7&#10;b/E3//P/sgMj2vnsc/vcvn97PF9xd3cvAZEATscTLpcrmqZMow6U0jW9GmNdmxjAl4PIYNRysUxr&#10;QfSZGaTece5C1C3PijwEz8ks+d0o9DiIMaZTpN3IY+UrUUnaQyibSLm2dWYfrXnMS3LJTBjVtN65&#10;V4LoEUNFydSGHlxZslnPCuYotIdcaxpgYsSIfkJgRYKPfpbsOy7gap9FK7VQ2kcA6JQMKDZsno/1&#10;57/gg01mbmuN6/J77xNrLmF/flAJkzkiGVt8fXEl22ECiQbi9LdsBIUPRgVitpeIJJqjsRN9S2sz&#10;WFGywEaxF6bgb402eY/JhW2VPtMzWXnOSqLMPc8z1kRxnjw/KcuVciLkSJDoL80sKcpkXSaJNVIK&#10;yF8+d1Wmeo9r72YM6ICnP7Ex/Vo8s0eqGRTWvmoRJHZaIsJmUQVE4FQIKJTz8OmapmpaUbE94Z+v&#10;kfx7VhhlAdjyFpvNRWAizpQQnL1DWLRkqRVLrRrdIVH6fs5LAWm4ThiD8h7IJ08abFPz6MLRTDPR&#10;SELGP3cWwRQBKA6xRiv78j3ipZYx8jUr4UbQHKaKo+Q5QjnGV5ygpASRKUXJiMgD3UkOSY/UjdRC&#10;+knQVEbOHAWPLjVFbE63NHkkB8pqSrLvy1YYm1kiI9aCCV5+pvSo++2fJ/SYge5JxwCiDG5+bRdX&#10;KM9BlXfdb3OYbV6Z5sLIIFKa6Ypsd8jDSIcp4EZiS1As7vA4kmwM93nq2Z0j4wiJj04GWVb6VEY0&#10;H1pWsjukUEo4bCyuJeaRqPqkyA+9wmY24B8AcsNRYpCJZ5NOyk8pjWCQOYTh14LojI44V0yb5be2&#10;dL4d0MhZ63ucf/4s+HCc1TD+x/P5j/ymDKkYxdAIWccG4a0YxCo/C7Z2M3QLXSQJ2iZ2OYCRb1Qh&#10;9sT20uecd0ivrhvsLP22PzDBZM8I62PYM0hjyoI8DRfFWbfIcCBuYMzFOGfADs5+RHThOMcyPGuT&#10;Mj7ktEcJTE4HaDUKCHIOjZ/N43OPZ/ea4+FTDMproihY5mKY5lxIa9lfa+BlmGs/3PweJ5vUuaVz&#10;uVXVWxxnh8LlGIy8zIwSCSa8D/aDqrhsqXDQQSyFqvOautE5zrhvY6V+VefprWlEr67Rz4BG/bPS&#10;WDbpEVsjq8lcpCd0kbQmZoQzJ6ZFQpeiQU0+pxHnzNmUPyuApEqBGK6bvWXpOViylRPZWozako5J&#10;AFtueah4SagEXC9X9N41Sr7pjRi5hYdVosJBckP0cl1xPJ5wOZ/RWsfaGtZ1xbpecVjEYG7G01KK&#10;FsU0EhiGcJFBG8yhCzb07prKLO8pS9R60iEJrA4Mea53MdSjVIkQtzRxZYJn4n+Ck2bijv2QW9J6&#10;c9Ejky0CG37+hmLgaQ9Dn7YAguzMsLEMrc2RbbQp35igEW9VvswR0oE/SbCw2yCJP+fxmdPtDu2/&#10;tT7QHruh4E7+dI7yz96bp5LJRurxjARNx+bzsXHvqjsa3tZx3/JtAujNzWFO7M+UqrI2bJ/lrMvt&#10;E4vWz/K3TLMcDh55Dx6j7fdk1R/esmT0uX18y/jzY8CP8OzFS/z8m5+Dl4reG87nM5ZasV7lxlC7&#10;nvHyZ18C6KjlgKVWtNZwWA5C91ZGL0JbW2cshwrWKNjL+arnpOPh8YzWV6U1QuPa4xnLaUGlAlS5&#10;8XnUyNlSSFKt6I2GQgWH4wmduha4lWNQqGOpUlPi9uYGtzd/iePxOX721df4m7/53/HqN/8fQip+&#10;byK5z+1z++j2+ru3eP7sGZbbA3pvUly7LpKWsq8giPP8fD7j9ubW6zGt1wtqlXeWxPm0W0rMFFHU&#10;gdR4MuuPqbJ6JMCQv3LWxO5C6SgQhoEzrt0677V/THbGEyRHlSLxspthc34mBBlTWHdYoX9qlb/F&#10;yGTfmiCngo4zyPFQZ0MdMGY/DNmlozdNGZGLi3I8MxrHcydmeAhYkU7aIngHns8pyg8GxxECWwNK&#10;UnoRqT+ApNTBZZ943vXukXnL3nYRiE0As5EIqJompDP8KqL8n1KXJPmaYOkoSHMBWqQHaZEvnQIl&#10;wc/hTD5HWwdREU0kQs0SHsnGlHTp2fLs5mhiciFK1RZu0Z/BwvsjFcBVFO6UgZe2boaVhXeZUszT&#10;ZlP6N401fB8CHaXPDObsRoGiGQRYpx4RT96DCXNmWCgWEW5CbgN3xBVkFXhlDwpKWdCssCPZNf2Y&#10;K5Gmj/G94wlEdiXbiEQI9qa05NXysP6AkK0/wy4MIKLwSUqU6g9x6qnrlWSJ0ulOA+ZIzMFilHZA&#10;civaNe9Q4B0SadHMrDg+GbJZ+iMTyBXW5khgZi22UhR/Y92ecmXYXz0nJM8UFC02ZefLTS+bfXE6&#10;SUbZTSEJymIGHTOG1xoevm737+2M5sKxNlbiE7HTE00Tj6beDDYDvN0wKJo+xWCs/yNg2iw6bDhX&#10;BMPN2Zi+idpD0H8vBcH52/HZKIZM02psjhGlRMCEs09wyGm8HPUvw+n5YjVQUpyU3J3TYF1nd35Q&#10;nCYTkRsAyODBCb82k0tR0VB+aztAG3I4vAeM4nSORDfpnNki7DTpjZ0vOxMwY0GiDGT0NeSFGDL1&#10;n8DjBX+BdIMo0RJLk+U0xeiL5LDr8SAcvwDlOerIJuFjy8AP0u96PtzQS3CEc+V+D6DGtybcdeVc&#10;l1s8lZfB2vBUxjVjm/ppPeVH0DzfloRHws+60a6ZVU3ztUKQVWmG05DspflAI4Nb2k+DXXVD95jW&#10;SZy7tDGE44nI2jEa2hIRwR3NRHE7aWMstnQRRt83+6L7OwiWI/3LBmcvzdEBWnb232QqW+8sh2zm&#10;YHSkqGMj0t7Y2O+LBgcinV+4myb+Nr/HI22dv95EhNv42p+tIQx4U/PIkC3VdTlcU71kfPbPdTDT&#10;ZyxF2RB5nZhWNsSbVG68RKba0Lkgu982Ka70c5c1AA8y4E7uvOudUWqswY2cU82O90UyExGK7QuF&#10;Zkd6RosZwEnHTLAjFHGCefS7Fd6E02iLHF8Wka/u7x9wPB7Re8PhsDht6b2BCLheH0Eql3SPrA8D&#10;sQRZaAR3lxQXvTNqlbPblH8VIk3dBy22aWkLle52cyhYoENXOsyOT3ZrWgK34maozQdG1xRvJII5&#10;YO6cxHVh+P40M3gn3cua4bXJy2qqVn5rn0iXTeU9tj1x+oXd8z0Yr2eurWckG8PzmTVZLPApfrKe&#10;41olh3hr3WsL5ef832GurPJ1wiWTdZ3XRx+9rXFOR+EljRWfW7qSnLYkHhlvLEo/poP2aa2Cy4fj&#10;0Y3lgn9d8IEKlsOC5SC5as0/yTrHdW04ny9o16vUoXrPufzc/qm3wJu/+ItfYDkdUOqC6yrpnjp3&#10;fPHFF/izP/1zvHjxAm3tOJ5OIADrdcXpdMTpdMB6bVgWSY3Se0OphLauaqAmUFnQ2hXX3kQGporL&#10;5YqqKT7X9YrLRdJCgRlcq9zY6D7hpjIAACAASURBVJK2ttQFxJBAMBIprK1Ng82EZi9L5GJelhPO&#10;5zOePXuBf/mXf4Ff/MnP8J//9j/jP/7H/w3r5eEPBezP7Z9hWy8PWNcVvQn+17qg9YbKrLf2Geu6&#10;4ng4oLUVULnV7CetrViyRMmwCJ0qAjS1QfpiZtRkGAagdcuzYs1uGGYAqfKcKz0mMJKOZ1EEsyBP&#10;Wgwkzy9HXI4RTtJvvuLm71kON33HFfhBiYQaAUzYYI/AILvu1k14Ks649gT+3ho87YYKjUSkOQUL&#10;ejfGO1WTH3kpLLpkaCSEzQU0snyTowJia7Zq1u5kQJIDDBmA0V5rQo6ufxIbwIDm31HhlAc1Rv4l&#10;7V4sC4IlvYBIcjmaviGjV80xTl6UzHP1ppyBpmCYMiL45R15+gmHAUvWq64YWkxo0n1mAgovqsyy&#10;KHUwnLIYTdkvInhOb4IpzBIBw+hYSnW4uWBYq+SZ64xS5+goW5QpbpOcBjM+BD674mgAURhkg4PY&#10;PQwnk0DrG9h9jYLls9E1GVlLwdKlIJJHHJNd8WM1eIuXWYBZJWcn5Ez3zmiNsfamR0FGam4NZDCv&#10;qCSxxlQtnUoYI6wz5lHY9hyrogmOsCUabjxQKuDr541YryvavKqhkWGKngsGPA+sCsoaObKasK/5&#10;HbsWQ7IraX7uYBGqoyZrexnqcdyqKLHp/rR9ZHjmOEFq2K62XvI3quYu4AI0sEayydxaZ7miXDoa&#10;7CpdV9RUI3BRMzZJhJUYcCLnfdAsxSQKJxPV6Wo/4AUJJbcvPDrdo4wMSoQwLpKreLCD4peF2LBY&#10;o+KYHQbsxqEo1GqCocFfChXSoIzEksLJteU76RgG4vg+hZEjlFGHBSXUtb70H7ltkbdeaJ7B1Upj&#10;kd62gqeLkQiqTIetQJ0XQ878zgZM9MCv5+o6nPZw88mLAYCcvhfKjl6l/arsMSrABYU6zLhffLfI&#10;99fz28NouEV/igMjglFHft9I3rXLxSAKHs4WBWlFimPPRzyTTSx9dA5IvGAHoNfUU6EPAkldOgrK&#10;mffYnNHkzySjl+WsdmxWWuvP63ME8Ru7zCRnkAqDqaAwgWzvFFd6k/QMVtjccEbOJcClTohocpDR&#10;QfuefU6e+6RrgboAA3iyzPm9LttI1Dg3LDS8UJLHgvBp+g5GrQeYgaYk2TEcnfo1ESp51QfbmMlY&#10;Sg5PVuHHCpNZ8wh7k50SXa2kabD0b0mJ0FUxVMdOH2Gw11xMVXoosGNF2bTGXCPA0rypDOIchCPf&#10;de92O5NRSKJySypczAygh+OvkEtVgt0dqMSjQR0Fnszc+tBr/TkoRnL2aioBlltgdi1b0lXswCD9&#10;9P5NZjJj82T0yQZ9n7vK4KPsrXTUCCeHs5TIyE/I2qUsqjyp83qcFsyA6u+wpjHQFBhVizyGM1gK&#10;8oX814civUQEbl0DdZw5qIO2Oz0Mx7LiG+AY3nPAjSDRJLmprM8AihigmVmi/PSlTitaA0hTqUAx&#10;zKLEpR9Wxzzc4EhEUVTN9QzBCzIgM7vsYyhEpYqReu2+J70xeCGNAK8oms+auYEbofWG0/GA3lcs&#10;VaKsBZc7Hu8fcDqdcHNzi/uHRzTNBdq6OPjRGNe2oi4VBVUUX5VfCkkaFIJE7BJHmhRuHR0N6HLm&#10;q6aNY+6oh6M6GAAqBa2t6E33VKN9oThAlIzfkPPtta0ywSMz6rLjR6mE61Wj2JX3Cy6kVEQwxwFA&#10;1aIxOWhfEjLEGK1yjwY/cGM1RGfams+75uMesspRpPKwFDHO04K3mY5sBI/I8orbmsm5KndJR1Mr&#10;4Xq5CJyXg9wkrabPJHxnRlO5xM4r2w1TBsLhlGBsIKT08Q65Nhm61OKG7d6Dptn/Tos470v0ESkc&#10;beAOwQmRq6kQ6nLA9XzG8bjgZ199idPpKE/VuG10d3cHwgu8efMWD3f3WNc2BdvZYp5Y0A9qE/ye&#10;/Oz30ea1/SHmMLefbk63z2/w4uVXADWslwO+++47fPnFl/jm62/w4sULiW4lRm8XoFRJBUWk9SYQ&#10;RTKL1DU4HKQQ4PV6RSfC3fkOvRUcjgu4rVJkc7kRuo2Cxozz5YJyW1UPFJp1XMRofqAi+mJvWK8r&#10;ynIQw3e7io1j0ZolnbC2jtNxwflywc3NEcuh4r/79/8ef/Jnv8S33/4O/+vf/B94+O7bHwixPxRe&#10;fm5/bO27tw+4vX2G3jvW/qh6Z8jTrUltEim+zSCqWA4d7UpovEqO8NxEBzIv9Bxdk5lefieMOdkY&#10;C4xo6oq/CXBm6Mjfz5N5om0jTYLj0WZk+zTMKXPLuiGnK6Si06lRWVMiyLW6LJRMCiGZ8FtSzyoQ&#10;pDVto31jtgMg/Hcz6shaTWErVNxA4uPP85rBlf4e4K5K6BOPDnOfx8tPuyFSBXZYhkFNkeL1n4al&#10;isYypDpQIdCiZM0sn41godCTP2v9CR6HFkaAFIdDR0krJ1h0tS1Q8NjlOiRFRIUeMUAzsiKWI5Mk&#10;f53kJR/xLgvENj7HOsnOYcaNAUoIHFHliW0fZ9yZcTMJ/2BwL6DKuo5tfsM8b5m1FJazVBcmlOZo&#10;R1EeVY0jc/5E4ZmqieDd+DmPmRSyPJNshBnWlD4zpSBAbH/kXIw0fB1GQe/FNiBFHMrP3u2SNvvf&#10;6JJ3bV1Xz/lZ6kQ7XWnd4oHq6DKvDV2bGw04Zn3PcPD5wtKhSNHSpVYcjgfZO3NAcpwhpPflaqfl&#10;XuzYh/yT05xWCWMA8hWZeg8/2xJYrPPpougpJQUQxbuMN3WrHqUf+t6rcuhYZIrjfiEJ+NT2Prd3&#10;k9Ezf+dIFbYNzLD8CBBBQeK1fkc04BF2/nJyhvjI27GlphNrXYvRwJhnElRJDdmWv1ThFunRE7SU&#10;XxLHZwwrFgaI43Panycg4fTL/xp/HU7OB47JQC13NzfdDAB7qmNOg2nsbsgt6fucrsnlH5rdqEGw&#10;aLOpSi+tECiSE972dDDk2uuZ3437aJFs9oI74xxH9vAy8xg9W2Sfp+d38D/y9ac5DsZwHr8jeBTm&#10;ZhYEvG9Tw2GbqBwXgPbWlPdr4n9PPBuOONkDg71FPBLUYWYFEnd6CqPt5hv990O0fXqGABCDylTg&#10;PY/1RDNey/lcUtqSTLvyO8CGH+ebnXk9+b2nm71bN596L+zlQN+/riTXvvc5DjnZYqWJxnm6g6YQ&#10;uOltBt8/g5c65EtJaRG2c8y3oeYx3BDZtzAyPSHeGyPWfQ9hsu+4vqGvp0435cAlHnC9UInsj0Qu&#10;q4cDZqtDzZ9FTuzuPD4bRttqRUwtXYkYaBpLlBaYcb1ewcwaAd7F8Af2YJvL5Yrj8YRCBcfTEZfr&#10;BQ8PD5JOZW0ui4MtKEScgpzhafu9gzeiHFegA8fjCSC5OUel4LTcSOoOwG869Q4cjgvAUpTTxadA&#10;aP1XYJllQZ8rQgpd19WdtVXTHYx0WWiew9XwIZ1t3xbDc6X/boM26mwylRnNB5o/nskPMtmhzUyW&#10;99AUgPDV1juYxKG1LBXMdSNL5fXGtBKCJR4V5ybDJk/NBEN7NesrZUMffKwnVjqOH/RdbIdai2eR&#10;mwytN/QmxsOqhTNPxyOWw4Lj6YTnz5/hdHNCXRYclwXr2vD4eMbDwwO+ffUKb96+w9vX79Cul2kG&#10;32d/PrbtrXkL799v+0OM+b72lLbwqU3g2tqKFy9foFTgzeu3+OUvf4lnz241l7E9J7dJjseD1326&#10;nC84no5Y17Pk815O6NeOh/t7NKU3jQmXyxUFC96+fcBSpHirBKtd1ZjOWA5iLBQZiFH05sayVFya&#10;pARDraBFUncdDoukYmkNfb2gg7E2SU/BjXH/8IC2rgAkL35fLzgsBV++fIGH717hh+3tHxtefG5/&#10;qHb/+lucv3qBF89v0K6Mdb2ikKRUu16vuLk5Acx+Y2I9r5B6JQ2VDik1ijdVEJnAXADqSTVlF5w4&#10;CxYcUeFmR7V8r3ZVQt22wtRMcmCGuJ5D+XSjKu+p9IgxgR1G/QSB4qS0uU1hvw/T38KDDy/IUYsw&#10;6y4AGGGQYBL92tU8ESq6zSMx8qiGHQrZLIOMjNfes0Ip5Ip2RInKM8PvWzVW/n1SN7aIuYiIGR6h&#10;8QWFhAskoxE+rxnIubJN12cNMbT1jB5+uDIvRJolStnVXHLcyR78KHaSFDySKGaLvMxjlGR4MIbD&#10;xC5k56ukMafqcxsVGU59ivMEE8wABMra+5MwKX3aeITxfixNG2HQmKL4GemvdJqZQfUKokX/L2Cs&#10;MWZIoi5g54hfAYqoR6ZYsRrQmkZrxFX66M/VBItYLaNLwqL2GOoUmc6ZGypsGim6yWlIbkqYAo5W&#10;+Ei/tPWwRqtAI+/IcqMrPHU9DNkGUeYa0Jtf2fX9Jop82DqvvcauDMeaiKbnB5xL5wGhr5T5UTXq&#10;2NXfm8MBy2HBYZGfnSVtzd75tzEk2r/AIrLJv1NFi8Zitntg9z59coYz0HyS8lnnjsJV+YNDZOxJ&#10;lQwAKIXlpkaGUdZ91OjKzBr0a/nN8/x4nPNwTiaYDMDdjuNW4j2W9ETLxrpiz6Yj7edMkpoBIM8b&#10;bbks85Xcp9QURpS7AAJXOMHVfsSx7463bMZNO4eW3gpGL7sbjaJugUgE5lvsAMidh0/DJAPtvere&#10;xGOUCgU/gNL6/LajrinpFIYqhJOcCahMsHRbWwlBUpaw4Ze+Q4i5GloUpe1xpsp4hr3oot2GCsO1&#10;XlIR2grZETOYZPpnvxbPt6945dfyCdnJGd+HzJHXJrYBo6XJmDJt3DZ6VyC5mZgN5r9q5HqifaAs&#10;o2yDC+TTMHLYGfhQyxLhYMajxEfy8jl9pzxB7FDi0I68sUqfhtsKGQ5PzWa/7Qd2yI9SBNaGy1ae&#10;l3QOdoMj+HS6aZjh6qRC8ZyNR6viy+rgnytZ7pxEZ51PLtaozH7qGBvbxgjesn3O4OPPJ1zaN0rH&#10;zb2eZpLbEF0NOP3STqZJxPhZxszwsJy+0pd91sZ54el5G8EwPhuRrrb+cW4u++e+dmR0dp5GQ19m&#10;+CblxwzNH97IHabpYRm/p31L6yACuEsIceOO0uF0jDW9BJGm2dO9EeNIx+V6ERwnicatdUEpK5g7&#10;quaqlRsAhE4WuQ5ZT8rf7reQff8jhzcUjnJrjJLTQ+Z4PBw1f7Okt8tE3AqhZx65LAesa5NzUwjU&#10;BEZOJ6d0mlbTgDXVgPFuUX0JtYixqXPXVGyWPjLfqMtBAKNzI++tPhmiDBtMgt/I0vpA77w3slmP&#10;5wybv+eWz0LGDwfl9L7gd2e5PV2K6EhGc81OwLEMmLRk70cA0nhWdi0HeU7miCjFYTU6FQyv9Pad&#10;jhNnaV7nOC4V0hQSBQ0N6/UqueNbQ6kVN7e3+OLLl3j54gVefvECz1+8gDnF+9pQCuHrr7/C+fIM&#10;h+MBdZGz8fp3e4bDkcO9V+DcvPfH3ibk/KNpP8ac9GY1AIBxOL3An/7i5yBmrNeG58+fofcTWrs6&#10;boTdpA7qTgfjfDmjLhVLXXC+nNEb+03xx8dHUD1IPYZ2BYjRVQ7nRlqrouNwOOJwOAIQGrks8v56&#10;vQgdawCjoRS5Dd6Y8Hh+BJHge2/ApTU8Xq84n8+4e/cWv/rVr/Dq1StcrldcHy948/Yt7u7vcPf6&#10;zY8Aw8/tc7PGuLu7w7Pbk9BalQmWZQEz4+HhHsuygEBCU6vc5qQityk2EeFd00QId5grWsOZhBm4&#10;qjII1hgP8aQ710VmFaJfd/gR5n0xNXh8B+aop9FK8ARIeFRKE9EYIvuSIYKcmSEUYFUSPecbWCtL&#10;6+vaaSnFBWtRiskF+/wTakiTq4sxHyskZTDz4nYudOf153WYsineu6zUxu9j9AwbDHOnLsE5BGCa&#10;PSEilAcYcxZEYm7yeZn61D0xgRoEjwyHXJaTyzkWTZYMwhTqnyUfZRAKi3BAhdUwkwWXENAzBvYA&#10;AIhqSr0wKnw2HpEouj3ld/Wrn5rL1nGILS92rFfwQuA73g4YcTcCLCMq3eDkEWkGaxp7EOXQIkz0&#10;3Fpkbd5bnRMsghvQa/piWOmaBsPgzHY1FprdiBUlLAJI1yTXM7MgKMVvvHARi/PMjS4lG2qwQaww&#10;tpPjeBQDxLC/tj7bl8jNGMK0OE0MoLIIdyhQR1zv5wQvKwxVHCOYO1bVaxuLMmMKnaW/kbmltSXI&#10;D/Fam/NEE0o4Avh6DX6+dwn37KGIZ3R0QgVwrBU3pxOW40GKHZOkBCAiwBSv6XwTKS13DcoRO6Yb&#10;hDSmMvGLkQ6TF66Stdj1XaFfrUfkVUkw8Ui0zlAtG+iKfyQ4TRwKTRh4IjtvBu+4VPtu3/EaxurA&#10;+dwsRYinVZqUpSyxuqKU6QYoOKDDOe+9meQEZpXCWGp8a8Lg7Ro0st82ZBO1CCSeA++R2T7IRna2&#10;BY+03UxOkm8qgGNvcQfKmEs4w9BWHTeI8gLsn5Hf+Kc7+l92jDnvSDCaDURF6Wt3npHpbp6s3eCo&#10;IJhjLNIdEFFsIaX5zfN2GgcxBIC0sK26hjRAgJBS+ZCdBJpIRKIKiXY6D6cyjT7KQ3lO+cHZKb/B&#10;rk1qlK0sEN/F3067cx2DHVjb5wNeU9ObHWUwpI7vjZ+ZuCVwTWvU3wnk0Z5inyedVzhWahFDuPM/&#10;IH0/j/kUtO3PJ86pEzyDhd2GE+dSN3ymoAtPNZfPVD7IN82G71Pr3FHTbbxE3qc1ZSX+qQkknrE7&#10;v9T11P3o4IsRYZ/Tzrkc+g5Z3vfcjdh9eEZk1RU5zY+QAnbDrzwfMvow9mYh8dkoAvAWLeb5upEU&#10;TnPz+7Ohb+/MzC3Yj8ra2cDuc1fZwQbPLIhH+WNv3kQFxXLP9w5UOJwtJ76kN5F0E5fLGUQStV2I&#10;sLYVHR2LXrWvtcJvEBDhcDiKrNW1wCh3KYp1vcKWUTUqUW7BqGFdo3HDeWZ013hntM4dx+MBrV9B&#10;WomgkNyk6wid2EMCWM5lGOPH8+G8gRkMq4EDP5POn4CUtszodsA661jjmchML9FZfc/gHTecbD4N&#10;4BwkFHs8EIi8z3sfbNjifAPFOQxU6HB+CEDyta4Na2uw26gDj9A9M04sMLcCods5hty9L3vJ3yYz&#10;Cpwtvah/PUXqz/2//+ZLAIaKGPa74WvrHkwHBk43J3zxxQu8eP4cz18+BzPjzes3YDDO9494/fYN&#10;/uRP/gRf/ewrfP31z/TsFazrumNApGn8T2225h1h6kfp/1PbH2LMj2k/dF7C27/8+hv89b/+K/z1&#10;X/8rfP3VDda1o9OqqR9Z5A1Yvns5Y4fDgqYpUM6S5wq1FFyvK5ZFbhOYbNNWoZPnxysu13ss9YhS&#10;gcPxiPPjGafTKWRGZlweHlEXiQq/VsLhcJA0RqWgkHzerlehYbXifH7E/f09rtcrXr99g/u7e9zd&#10;PeDbb1/hV7/5Dd68eoPr4/fJCZ4Yz+f2uX2P9ua7N3jx/BmoQGSGtuJyvYIK4eZ0i+vlCibgel01&#10;/VbF+XzB6eaYcoS7Qpw1ODgjcsHMmJMafjsl5RLG4JGMYDy8OzSyOCf9c2Y2lvs2CQVMRXIGa/42&#10;6DUk0uuLwjTYmYcMGyktSH/amgFCKTmWTFXNbIxTAcGiQSVqhkDL4pGjVIKRV9IcS5B5WKSx9R0R&#10;ASEcDVFZCe5hbwilmRmoNSlKsGroZhxP74BQqKLl6BRYdFEIsjwrNpMiy8jK1x6zNCNwgRkh2ddM&#10;Mt8OMIsiS7XCBHNpPRR8VbQE77r3U4iwHFJ9197BrQK1Qa5JKzSYAGoAqqe2KAbUUmHGWSoqyKpR&#10;VHKkBhwit7gIxXVZxCjuSokK15ZPEHL9h0rRa6cm/BQXglyJMYE1O1b0f6u87iiaDQy2N6q4kOeH&#10;ly/CcbInLKqhCvmsczq3JpDbNUUW43iiDd2YouV+tCh50tsNCpcovgegdSmGaoqY7iWlxMxGJ0qt&#10;kSOZgfyHLYusaGNgJsR0ShDHyWgg6Z670xRBGdsNsDpdWJRY76Ba5UyzZAwXxUKvrNYiEURNosEL&#10;gGb7qWupVZQpK+Q01y5wgxZpnKMpyrqPgnsllDg1wlLR68w0Gp+zsY1h0aNqXNOI++Ph4HndGzoK&#10;VVzO4uwsRQoX2TmO1D+6B4qLsgdqcmcWR5EmciajAa5QsP8LXSNrfmkmQlWjqKV0yBlsbcBQEAuY&#10;uhNGOU9Ni+zpOKbHkV6RVuWjNYZZxT2iWue6mK7EMbLXPCgRR26G++yMAIZ0ugj1Ougj54cRhbUo&#10;pXVyDsisDgqFFxGo1KH3uCdjOByJesxh5EgB023HyHebk/CdisLmpFO63dMYADoFvAB1oujTjVVx&#10;ZKBwA1FHpSVhok1HDcRMMI+k34boQUfBxo/Cme150f2sy9ktSns6weUOga09Z4zCFp1FEKPDQYsB&#10;oCj9JHbK6Hsh9FHmYTOSV1WOicMtJ5d0HIIXRzPekGm8WZsrFeFJRF4HhDJt1wkX412s+W9RJuME&#10;G8PW7qV/d3Do5zWNLXjSg5YQ0m01Te/VZd2NBU6RL1beJXQ9+0VrZ6xyrmdjHRWfj9wclJNfKNEs&#10;p6cd2YhlvNTzmsPmP97ECkOSvqsOUL85UywHd2octxw8Ox6VuClGVvsBKCQ8cps2JPZgjsC3ZteN&#10;41DauBOc1BHbugRHFL2hVEpJUjM0biMQYOiFAlsFPB29kfPsHIjivGaexiZYJQJYwrAsPazqLbYc&#10;0zYbP56JYGbHS2NGtefyWmhak5+xzSRFfvBfA/aW6zlHynu6KGaw0yu48Q1aZDnkiYJCYmgN5+g4&#10;RzicldY4akzPUQEVNQwDaCCRi+1Jlj66B3YYDMJJ4bfvdKDZyURseeWDB9iZ9nUrrTeDLQC94RUG&#10;WcNNZtVxlKda8IHkky5acFIcen29glsT3WcR4tdJgiNak1omaOQ5O1uTaEQWwQNEcuW+tY6yCK1c&#10;144OxvF0xLt377x0gRmVJQWF7m8qCHq9rjgejpIeoDXFB4n6rlXmcDmvSmfVLa1rLaqfQfGGNIe3&#10;1SKqpaChoq/GF3QDWXaykARhsO5nLRXsNSLI9YMQ/YLmufO7RO7poG8hX0yn3YuKwo9W3kekc6+8&#10;tUvkPXf2YrCmF2XRJtNWgF1UdhY7yR2uo+lwoiNJcEwtVWXwiqKyZm+SNiS3vMLJHapjxPng4S0/&#10;SXmCWA4n4WF9HQLXdIISkW4O6CFwKWSo0c6egoBE8PUhRYbsQmd64AC1Fc9ONzieTiinBaVWvH71&#10;Hf7+7/8OL54/B1BwvVxwf3+PL774Al++fAHuDefzI549v/1AJO2MG7Ef2zY/N0P3n3Kb1/Zj9JPh&#10;+Kl9i/z3xTdf4pe/+AV+/vOf45tvvsGLl89x++yZ8upHLKXionSRSGoSlCoG6eNykFodTGhobkPq&#10;eqvkfHkUw/dVZK/HxwdcrxcspWBdr1hLw7qukm6FoTYPq/kmOH9UnL6uwLt396KhELAsN+hrw927&#10;d7h/uMfD4z1evX6N16/f4HevvsOb1+9weTijXeVGz55T7cOwGwTZz+1z++jW1gsu1yuOxwWtremG&#10;EdA1RduyVFwuKw7HBa1LsVmAIiI8WNw+g7XPooDL/Lzy1wn5P4Ykve/7WYkiVdY0VmozSzOcSI5i&#10;Yd5DhI8q8V0VwJjlKHBm5cWFRFMmTYk1fpu6cqXJ8qpqf/aCCSMRDbYf1RE6dRhfwOzG/6AXDNIQ&#10;86GfJJgNlettTbaPbkEJOLgo4Yw+jG5mGtjsmq7ZIWpSg86j9Q5TPUtZXLAQ8JlwNjIeh/EwRp7h&#10;2EJ55mklZhcoYUzAKEh55HkSbmR/igvCHvlnirjOWZQCSocolHPHAxUkDe3ytToThBkYDDppS0Ke&#10;Mw3AjJE0GUSRI7QTlByh2CAOM3pT+l56Z2THxDydYY+t6WCtS/EpMZLnvRjX4+fCB41DxMXWZvif&#10;1qcKWuCGGVPCHbeN4hxznxudYhs2S+1qjAdZvwkqdt02VYLPivqguHIYUPeUdk6Lir0QwLAv0CCF&#10;HICrxz71v9PM7MUMsBaSKiXcXxlPZM7FaeMwbiaTiRaEouwz8u/sbX+NyEmMHYlh1namKc5/GCHH&#10;ETbrJEg0eM7vn77znyX63gw9fZ6Xy/bBR8pnPNBT7TsVWhzHCQUuaDUAtlzElpqD4CQyd8KJzire&#10;bKP2BBds/u5Yc5yX6+w+Ex4ju9jGT4rwXjTpsK60KHurQPddDTC+tr2zkcYRK5/eFWJKM9rfEIe8&#10;0WD7PfX7IYlEUJt8Lbz9MvbCioCqw2Jr/Ay667ze8TJohzND400QlM2RgTTN227zTObcJG/styGe&#10;N/OP1INNyRpnXEs0cYgCTOsRGrkv24xrGMcAZWe+RQAjcP0DbX7GHVNkbGY6m6DguXrLS6Lzn8Iu&#10;mx+N53FX6bOvRpyIqMftnEcajCSz8uB0+whSNLQxwvTHaiFX7t30eF+bYeCff++V7bcM6zmS832R&#10;naS3E7fPM3hTW2Hsby8P+Pxc/j/TAvv+Y/bHz4T8kcbvcQZLAVLwi7VaitB7pWOeHsXk5B1dYdPI&#10;8BJqMK6otUixcwCVDmiFUkZENZgTSZHKtaGtQKNVIxJTsXdAg2Sg0ZAWQNBdbl6WIteaSYpfFiq4&#10;rlfUUt243LSwa611OH/MUihSnACMla9SFBFNnW4dh8MJLugyPNCldEkzt/YV66qyXorsZt0PTHwm&#10;0sd1tN6w1MMWJ8G7JMRx6imcTZ+HrMLxufHxJ2Sjve6MzE/fvHcaezxVxtDAJNtbiGZhRUuJoA6C&#10;vTP3nsa2n/PYo6xFqd+2Si76wUofA75/vHmYNMesy4mzW+bWW9faSOGoas1y2hNuTjeIvSG8ffsO&#10;y3KQYCCtVlqXBbe3t7i5vcGiqVltT7cwn2SOJxeRn/uIdX9S+yn7/kO0j1QAdpvAoh6P+Hf/7t/i&#10;v/nLv8BxWXA8nFA0+vr8eIdSKs7MqHXB2iWY6ngUJ1VvDZfLGefHRwAM6kpXIDm5qVShe2vD+XJG&#10;07oLd/f3WNcVVAoOhwOqKeDPvQAAIABJREFUFmV9PJ9xOp5wPj9KZHlntHfvnKY+Pp5xvVxkbpcr&#10;LtcrHh4e8PbtHV5/9x3evbvDel2xXq+gUsHtih9vz/854c3n9vtsd3ePePHyGyylejH0zt2LZz8+&#10;PuLmdKup0BhXltRty0A6KQoxmkg6ez1DCYXfkI4O9tv3IR8zA5wF+HzUaIdjR+X2oZOkhMp3Jb1L&#10;KJ4+YTY2mELqWj2NxZ7iWlvmq9EP8/w+PMpvMNT46pLyE6+IQUGjWAjId33VfpQVYvb9pPy3jTIp&#10;96J/psjCBOOs3CqAVWCfiVUYhpMZIfpwgSXmaBYFYkqf26LHPWRm9KbC+2A9sl9N2BQMLaWqEGkW&#10;IAGGODP0yqDunUVeZGPSqJTYdxIxa+8UixBj9n7ThD19iplh3ICYoTYZvrP5z9TuWKsYkBw83SAd&#10;485nTVEjbBcGQFPC3Pjg00YYy219uUPyWTGmvWCW1DXMSYAPtJDhLXI3XVW1n3ZG7WES2JVklZDc&#10;sjYVwX0TCMJANaVTMgi5AhnSPuue2xqJIiLRtsav3DI0WqYHsCitIaeLUHy3tbkxLhlFDS/i+ZmO&#10;QGHNjkd+whTPJ1063rK1ab72mG9cObUNkjziBa1JNJREFWlklOIZkWUyGI1b8nfAQcaG7zHb+hMf&#10;KY4TmWIBzc8IQjl2BX0r/IehGOmYZ3xVWiQEMrEK9r93SEnaQ4k2C7cap3mM/0ZH1mk6NBNPyb87&#10;L6E46zk61PfX4RKJO4C4ycRgO7aJVgQyxpQ4YMXhLAHYE4lTlfe6ppwBeYi49ydz28M8JGNKnNXO&#10;EvHpDqC9FClGE8ZPPe1NDB05yY1O0QbmNOBfVlbHue/LGwZ0k4cGmYPSqVSDT1XnXXaipl7hu2tO&#10;dHVKEanhW/G9pDOEdNY6ad5yn1v0a7+Ocx+b4Y3RtCXjZDqPY9zd2JFBoUBuBeyNYTKUR+Ub7TOe&#10;Y23X0mxYzQ5f73t2EA+vOfHejqMRvXEDw/Yv9tLeZY/+Hh0WAaQy0NzBZJ3G3BpxJocAjT/nKM1N&#10;EVTrw3DHGQH5+0QY6gyM7yc+JZsTfHDKoj2eFXu/Y0JohDNr3xi+Z9Q1Orw3BpTv2qcfb1L/uLZN&#10;iSKrEHoY6xPn//RsdIL0sjvQQz8ajchb+maFI0WOLKWgc/OaNdYX5bmkGYS8FYExey10BzMC9wHe&#10;hgf5tmnmjx8yQhYqEqmtx61Uu5VLqAxwKWKsZlZZSSKM19Xy2V9xLRL13FrX25NiIFxq1aKaosex&#10;3jIsAFCA6yqBUJJ+Tww8bb1KKgoW49HaojB7SbhGRaKwe4OnQuLOeoHNbuAUN55LykbZhYiaVjLT&#10;m8qmwePC6dKc3hKgEcFS/HPQp2H6ijxjaTpMr4jbCQmHdLt4+IyHD4XcJuo5GOcdCzxlkCKFyHs6&#10;l71mcsIuemzSZEFFDZW1OnvKVAbkRjfU4e970UYcfEK+AI/nxKLgHa935BMGwC2lZc26BvL7Nv5H&#10;OIQCKN6K3o4wLmZzzWfqcr2grU1wvVZ89dWXuFwuePXqFdBlPW/evsXt81u8fPESy+GA25tbHA6H&#10;EQjD70/xR5qezc/tbuRHLPpj2zz2T9myPPdjjZm1g0/tU9598eXX+A//4b/Hn//pN2DueDxfcHe5&#10;A0gcc6fTAVK8z1K+FdRa8PDwiMvlgkoFD48PmnK0Ax3qMAnnyrquOJ8vWNdV8nqz1LA6nU4oteo4&#10;N2it4eb2hPP5inf/+CsQSSHNh4dHvHnzBg8Pj3h4eMBxWXB//4jz40PIVU5LAiZyrjK8PrdPa7/P&#10;8/LPs717/R1+8ac/AyByBIoEUcmtN8HTtVl0+IJ1XcHglCOcxl/sTy92Z0zaPseoy7gyvZFv5zim&#10;79dmo0vm24SIOFVRDlF8KpiZXEfOhnCJGB+NDcqkGR7dO0a7qwKVcihOKrIbZiRoW6NUjWGbsZea&#10;52dz5phouOgK9rmlW5E8UKJ0h3BsBadE6LWOLNLEjHDZuZHgaofO1o7YOlGYR2E7dEx7b09ZS3KB&#10;75N9swC0AmwGCoH/EIPKEf0YvbILUyG3UIw14KBJUWkOCk+zgbL1w6xRM7Jf3CVVBKkxgHxu6aqo&#10;w0z/B+I6YTLqmeEpF7UCQijM5K44HCnWPxl08qJMEAYjRfOk7xPcadiQDFN9v6tSxnAB1ZVuMkXH&#10;D9PQxeZMJzwhwK/Ny1nqhplb2TahEpHiHQ0zRdwesDNk0ZXpM5/8NgqRSgf0Wj83jdgwGFF3PJIz&#10;n+DQJYVO3GSXvi2NSyw9nbs0X61VF/LDuGxkCkPaj6DZLOSm5U3natLNvRUK4s/ccV0vWJvkCPdo&#10;MDemi1NHisJqyiu/Oh59G23NN2QAoz8TzBmab3lcCdn+DZ+roYrsCXmxkzkY9O2h9sDobBN4jxpj&#10;IVG8i4Yjt8aJVupDE8kw2Pr+KOA5vWLGbqsFkdt4hTjPL/JQp483xstqCfllg0BaMXFwjqYj7w49&#10;UODNKKcqyQr6YHm4jZ+6M45izYPTIKVxMYLrDtm8JnvDIxMt/7yMJXn3dQxSUyfRbirh/E6xYsf5&#10;PrYjvFN1n7t9OkfgDps9b5w3cyyz4q/SwchJ42MqB1bWLrhQpv2MX9Rpk5Kxm4O8mHNzkr3cmFKc&#10;E/n6Otl9uG0EsfzcFseME2h7uqUb0Q9C1klESox2Mc8wSMTNO3lfx5r3ICeEn/HGeJLC2w23ieZt&#10;uRkNwQjzgmLcLCwEDSkaUdD1O0txB5NzMtyYvcaFG/3ncXaayXv5rPteWz/DZ3nPZOoW92DzHue3&#10;ZaphiOMNTDbNjGbve2zXMNUx89oPRYbb86WY7Kpr5gZLBaNPvn/On9CyE3Oa1AjKmVcrTc/lG4gl&#10;cjwbufqEAwUjLIgKSCOWrX6M1GXpmB0/HzJG7zoaUvTr06/LzcZs1GRmNyZ+MBIXcMNlKQWr6lHS&#10;B1BJZA9WXk1q1AGJwebyeEbrqxjNlwXr4xlWcLIUQi0Vaw9Ddq2QdCJ9QeEFz8oJDyDctXuJMofI&#10;0HarSVJmikHcCoIL7IXOrn2FpUCROYsjqGgUbykVzM1EYgOZFuCSNCKS3qW4TchkdkaksylU3Zhb&#10;FBaWU5yL6YTwZ7inPNJKC5gV53Zw1gy+cbsg9i5LICP9y++nM2q0noLH8nQIwtljI0znfno+4zOz&#10;wKXSIjy9NdUPpL/em8LMxtJ0WFTHMVjnl5h8Npx7uiwVKHrvW3ym0NMzjwT34fw83RKBYF9hwIOK&#10;3g4b9wcJbg+Pj7h/eMD1uuL56Rbc9PxLzkPc3N5qNGPXoqwNa1tx1dzMW/jTzmcOteGvshzQ1+vm&#10;8x+//dT9/77alrd+v8YACv7Nv/0r/Pkv/xQ3N0f86te/Bjrjcr7oeVhRl5PSTULrDefzBQA017xw&#10;xlWN4OfzGYSKzg2tdy122Vx+ar1Dsu/JTZzHyxXHw4LWO8Cvcb1ecbmuaK3j1atXkg/88YzW1sQH&#10;C+5mZ9Cg28xKxuf2w9tnWP7wxri/v8fLFy9xbSvMIdzTDTXuHXVZcL5ccDgcQAAWM72Z4WyInCii&#10;bDUl1J4L2Qg7ReSsCO+Sp1oiAUIAMSMiUTA9a8YYmRl1WeJomeCdFQKEyhsC9SJ52LoK0s74JNcX&#10;EEZdeaO7YdMUjkLwNdZarIaTGx08V66Oa5XFRWGqmltYjfQkxVVUN1YjRdEb3gTQIvkljagkBWPQ&#10;odMfkkoE6UsMf+iwPlZmz3NUi8FQ8horpNwAG736kVQguLKp+642ZBFkmAFiEBe9zh351azIe4cU&#10;YpIuGEQdYBEYQB1gy/EM3c+tUZy10GPUfSNY7miJOLDpmTMCZqUIZV3zqheLTnCDADkj8iH1u6qw&#10;DQOtCv68wvLZmvPDvgcQeegMV5Nkbb+HM0RhaM4Ng4VGtXuhLHlJR6GElwLzUotGtoSzxxMIESAp&#10;dOQMWS5CaxaZI5keCzqa5PZucuo6h+HeiuM6qAa8iV6JJLEBg1FtCSQOHTOUmyAPhkcClZw6geyK&#10;fBiPoIJvXMHXIzMo4QxzaqAomlEPYwubEy2nACq+1y3RgVqrwAcdlRc5Y02ECUYI0aKYseCoKyfp&#10;0JIBKoysJlAzr6JgclU4mSmDPE2C7XeD5buGFvAtw7lbu+SbXuoiwtC1gx4vOB2PqDVyEHdVAKhL&#10;ZAI6hJYSUKrk3nRX40B71MkBEjpiaEwlPZauYJsxQY1Psu9xNmbaVzINgSk6WUnLUbqAGXaLObeY&#10;03ExWMd9C6U2amiluCmSZBE3XBseGNuznxBjqW+VTsZZF4SeSOFPdWJyl8hHN37B7TACA0UKIqdn&#10;MletgZFzYRtvJqF5ZU7/or8aDQ5ndkQvi8Es+JVRSVm24B6ZQxlVca4A1ATn9GwP+6cAk70V8zdx&#10;0LyVU90PkUwQZmU1h9l+dJbia/KFjiMV6+WsiZPbjO8Gnd7VgF5iVo4zBLDSORg9ycqt7l8FdH8p&#10;nlMYHvRsdGgUGMhtvEyecCrapNRXJ1gmByDGINI0HWpyZpb+0pkoamRiGF2UiGZ3ag8ytfRfnY7K&#10;Z6MhLegwMwOdvHitgt4yICOhoPOZHIlnhYu7RQoRgFLkfZJUPEV3XPJSdvSu0XwoqHpjrpTiciRs&#10;5aTRs+6wyxHGIf+4Yc/4lPP2hAsMoKhEQFM0of8jhjLj7JaX2evBw+7rzJGImSgifZ5onf+tP71+&#10;gNEeVl7kp0pfHA3rm1REuhbnhMxeh+H7tKAPadIwWSkrxNIsPZAo5cJLPTUFiTGMehSfr8nwZFHR&#10;viY7B2kNuZGeeda1PdXCOG1O3HCmDRHqFlXKABflGd32p3pfvrMuOxqvEYOE773JHB6mD0jKq4Kq&#10;1IEXAreCuuhtqwzOiZTPsLb0CsO3flYCdpGWQXmp5ysGmAmtre4w72y53RnUWyJN4173xh5M4EZe&#10;sNwGXNRlo4OsXfh2aw3XtrruJNGKWuOAGGXRclWVcLOcgN4k3zx31OUge8DAo0ZH2iG8qvGGCmke&#10;ULvVpoZlAHWRaO7WWGveSCSlyIFqqKSCqobR67piWaoY03vD9SIGp+LpEG15QmesXg07LklKDDO0&#10;muHXtoZVODSdivS9fNtwPKux70HfWdls0IYIFOOQL+09/c6dNl34nwVGtCbGM+hZ8PFdjsq0a6SV&#10;zLx1Ak08YlkWnVZX3YN9rm6L9jHkrHqx0ZTPmwoBpYKgud4RfJ+IlPZkA3SiwQ7T+MzlUzzdcoAV&#10;VaFr3FlS+Lg9RJ6ptWCpBevaNCf+OtEuxv3dA169eoUvXnyBQ11QCuH5ixe4rA2HZcHp5oTjYcHN&#10;zQ2oNvC1YG1XnC+XvdkZlJ/4Lt/aIfzyL/81/u7//b/SO+9b+Y/RJph/9Hcf06e1oG8/Xft+vDPe&#10;YfyLv/ol/tW//Bd48fwI5oovXnyB6/WKw+GAd+/e4do60C/oteC8rrisV6CLE49ZHIjrVVM/9Y53&#10;796BS5e6CE1+Ss040psyHdd1le/Xhr42XC+PoYcNOumIm/Fr21mzvbfl/f902+/jDHxuv892d3/B&#10;V18uuF7lhsRSC5bjEcfTEURyjhjAYTmo3bBgMSRg1RCFMXBcm3KD4UeQAmVsHoXSg4k9hWqsVudR&#10;JUPKoTu24VOGXIWPtwZBOt/WCsEiGUWHaI0crRqLLWTCpAoTSYAeLBkgEarAqIVcOzFjXQj25MKE&#10;jTsEmwFuoDMFS6YT63z62BKYOF0D3ocfp1D+srev034Mf8fSfP6VyCury4wtEhAwMdq89LL0iEZk&#10;aFoRWgMmkxKUI9oIoqiQ6rclwT7698fHdaffc99Uw4AWkQzbSNdQPMxgoGt5YkMGKO6uJ80m4dfI&#10;b+bO7XqfPZSVwHEML56avsrKdzFFhyWapxQzHgDmqOE0HbMGSqSzKDCbSOBprWF4oc33xHHm5tja&#10;jPv50w3jUqMBETktyP/GrJIyQcPrGHIFsa5NaQCpsFyooNQqkT5NiuCQ05Kd6TmC6FdKM7opMJib&#10;nXj4z2288fj0VkyJ3SgkDg+wFiPS6uFEQG0irJtSDLBHZZlCRmJ9Hvs3xc2UIaVFBUUKBoeaBmMY&#10;7udzI5TQSHdGOP5n5Svecz0mEMXht4GOK/xPUch9qCcAfv/Gw48N3WRG5Mam9L3ilXOlgT9ZR9N8&#10;aZxkGKAFWzZOF356QTmiMMW1Kve285AAnWhR14gTNVVv8hio6zfWkjCDoIZSPbO1EMDVab6c+VB8&#10;5xWMei2N6dmmWQwHfWrZIDp9IT9oVCPdnj5NyA2o+e9tr8N8bO4jTaL4H0ZCwrkGf2fo0fsdjbzj&#10;8wPNTQhIebFpHKNCOQXcTFMdd9WI5M7M98I8fgpNjTXnqOlsZIHJahjhPDe73WJO9LyOzXPDukZK&#10;+/Ts0zpM7psWl43h/hy2+/YxbYDnzqJzn9nATpRkZ3rquYD7j9nCETDW5Hjqub020uOnz/Be+oPc&#10;zHnad975mLYHn/nMbt5xHP5wZKnx0aUwGklgBusVqt2bgbst8QLuDirjqcxd03J0dwZ3/dsKiBqz&#10;HYySrL51mochLYjZ3bHiuozzwe7GSxEBSI3QYqDpBKytY20dZVlQC8C4Ym3SQa0HDTwiLPWgBv+q&#10;TjHG8eaEdb3icFhQALx88QJv375zxuBmWyI/2V09wTLfIpGRIGUcReFTNLdzQXFjcddAhwBD3hu/&#10;UQfydevgtikqA3BIdir/2a0sqAyVQPz+Hf9oHB7xJx8lNvk0yVuS2kZ+77aHzL7mua8PNp7//P7C&#10;FZkevHPG2f5jwK5eru/LAZ7fNR6QDPm741ME+oWjNb7rHuynRa5ZApFQKGRXg3UMjr6u+NU//hbQ&#10;wpxff/0zfPXVF7i9fYbDwWqNdCxLxfF4wOPDHd69fYe3b97a6GmWM62Z9Z7xu7//L/9pd60/XXvf&#10;vk/y6o/S54/RnprT9x/35vkX+Df/7V/j66+/BpWGWo44nU7oHbi7ewuAcD5fUAuwrg3Plop6LXi4&#10;e8DlfMHj+Sy5uLvcELhcrri7u8f18QK77fv+ae1pJu/TkT603p8a9r/v9s9tPZ/b/bt7XK9y6+z2&#10;dAQDOGgalHVdsZwWlSsKlmXB5XLBYiy6gKw8nhDuHGmjTLG7MmxGjnQ10miaWc5U8LCrYk+imwko&#10;9eOyAtL0x0ZWM6WmWLQCYIZc875bxEz0GNGNcONCKIIDo2SkZ/2DZLxGWJcZKjBG+gu5ekuw660a&#10;bBxKpc9Co4N3YbBrdolP8h3OubH73TfFlwbB33WpDAP5Xa5lj0p1SQzf8wPb3sKED+1DBVIUE2TU&#10;y67gNOUXaU7ZYQBAw/U4siV4NT6bZYIBWbfJVMAmC2pkpkb7CviK47LFe402A1PORyNDAlvS+veN&#10;Dds27VkW5mzPMtr5H2PkxygG7Shz2qdE5MYND/mfAI12kNQ1gCceNiXb8IDH0chhRHodNhk0mId1&#10;O6lQRX+MWE+/sArQhA14hjXRaLxzI0IekU0yDZixP5vxLU9Q8l9SKVoUqmieSYBIjNoRCUMpAjyB&#10;hmwNZRjTc+xOhpPA88CbJ+wusbr8/UQaOsRRc9VcWL01LEtF01ycYrzR+fuLBgQ1pme4zDBXNbDk&#10;/fGjSAme7LhscMj0dryTMtKbWLO8W/RUZuPkUxkd7aRKmioHaRrIfuyrakQTQDMiJodjGGP3kFTd&#10;Okb+BGJOh+3oMGUaTOO/NhQnSFEsJtjvdhWbT1ivrNtLprjp1xaJ5aVVSXthS5fEjnSZF4Xhtejf&#10;4rEUjGLH76p524QNJjwH5Hy1YWoDfctrNzoDVvi68UPHs9lQioC3n8aTJ0U1G38NL41HGz83bCWr&#10;pWB0j4wNbekuU+Y32S2g8MrbrkZiuYGDQWkfjKsc0YzvtWkmw2jcgMJgYMj7745oQowLAJamBxZk&#10;wL5vglPwUMDR8CKwMkOxGNNGGcwDBorhTobPE4vLxi9WvMwGDuuBaJoPo6PLTSXlGQQJICgJLZg1&#10;VREpXySg2t7nvYDdvrJ9yVMciKavd9ge++n0Ke+LjJ1bAU/PwPktAHTbYwdCnD038A6y3geM4jMu&#10;K+2Y87ZbWpTBkfHRrXiO89G5/EQ/H2Hsys/N83lyjqTONZi8mvrcOddzn/knjE7GEwp/OdgVDR0V&#10;S+1grmiCxP50JIpJMkZCLk8VRSa/2Td2W0IMda13dw71zui9uUGcNaLZ2AGSPGi3LSI95tNGF1tz&#10;64LHXR3pncOg3FtHXQiMA3q74HJZJSKWKqgU1EXwshSp+bAsC9p19TQ6jI5rb7hqJHktVfkDa35w&#10;UXZVy4M5rAIu7GfV0lAILdMbAXbDUOWM1iTHLlFx2tVaA1PcsjL+yC1uzRos2PaToTK1OSUQBNfS&#10;Z0I/g6anY+NjY8qdwFnyv10kd3TZ2yTBxT38ZaicS7HnIX/xk3ue5egPtT54VjIFtDH4ybOc+Toj&#10;4X064sxtws9JcMAODfuINhjD7TO97eSBIaobAJL3nyEnsOvNgKBVMZfeGn7z69+htY61Nfz8m29w&#10;e/MMra8AAQULmBl3b8/43e9e4bffvsH18bwzw49Zh0GOwO2S/v5jaD/FPAzQn9r3Vvf4tL4Yv/zl&#10;n+HF8xeq81UUkhSxy3IA+DmIKi6XFdf1ijevX+Mf/uEf8Hh+xOtXd3j37g2ul8vOec7z+9i5fmj+&#10;f0w48bl9bp/e2uWMx8sFx0NFXSoIBefLBbc3N6J3eGAy8Hh+xPPnz7EY7rvxRb3CcQt3umb0Hi+q&#10;KQ+AKYzI9kkZp/fhBYkIFmOxXCfLis8OYzT9nfLRzUSBVZG0RMCmW1qklhi1oLmBLRi01qqCm+Z4&#10;0xcLgO5pD2Qcv34POAN3EZUZFqkX0U2m0ISAVJLQXCngacoc2dxVMJ/hvFWmaPhohlwHkuF7jDfJ&#10;Sh2e+J1BiR7na8C6D1Q8p6hFEswCzCyIyZ7Y32bRVpNUaIXDWty4BjHymVHG5Upb0AQzN8SYAOkw&#10;syu7SbFT6x1TwMoUbTO6O8xU8d51IhjsHPdGBj1cUzcoT1GAm3M2FI6MZXIsyuGUa5DGyBy5kphV&#10;6E7zsXWie2ROzFUFdVcSaTNmwA8OF8/1rHOwRAgBo0nhNCF8mvvc7FwZvplgrqtM+/2EmdNgMBQL&#10;AyS9k2h0hYBlOaBW0iK37Fe7ifTmgyoZWTD3tTHA6KBudGVQZcc9mSYXuCr0JdoIT+sp6IQqbZCU&#10;CgwAvaGtsd/cGMthEUOPXZHurMK7/J9z3IuAb4bEngxwunaEUyGiZMdIGivLILYdSns7GcF9HEOl&#10;MIwZ/CI9CZKPIwPRcEhpM4/GR5uTnWGL2nrS6DbtTYa+nb1OlmbKdmFc32D4U8B6L5oHumiqn+wo&#10;QHpLCnjFEcuPGO77vJzAj2ti713+dZ7MHLmSkeGhuK2OS4mck+v94mumNATBDHcMS3GTHNEU8Jd1&#10;qvvd4LanECdG5dHK+UsO2A5v0k5XkyEhhgyeC6UBQFzx7sY/jMFQOPyARJbFwrzV6UlkgmJ9pL1x&#10;3p1kAitM698X268kK8z9sMGdne4MK/X+x/XbXIPX53lnacwXqeuwNHqZ1jlUsdfcCaCwEMNXpCoj&#10;kKYIEN4oOWF13NGarTAgl7kUzEFhGVtjbe/6mfGFvL7pXL/POJzW444Vl/3CYDnKOANYn+xPlhe0&#10;dOAnwwzzwgI2Hl2fDo7T5cTT9+a1dSJ/XJMo8I8sMLfT7NYFQYWTTaHJLT4FfLbfmfEwCuk9PfZe&#10;cUACeXBOyObAU3jt7zi/2so1NhE7R7VUEBp6tXzVumMqFxJPuAsM6/V4d51X77HfEdHLmqqjx/k0&#10;GWk4KyGXWCQ9M4CUmkgKTYoxlzLMlccSSXoSWzuDsbarRqU3lApczxcQFxwK4Xh7g3XtQGH0ldFW&#10;SfHG6nlsTTyiRWWI3jtWZrS24vH8iOu64tWr77AsC6ip/FGKpkShqD9RdI9Z8WKQ7woKLejc0XpH&#10;HVJ9KS0vRfNnN0n3REbvTM+BG8lLqZqmIMM5nBRSJBJeANqTWTkud0zZQwf8droyYJdt7Ogoyc+F&#10;3mK0IPorUHpbTP5jX9uI+2m8D7R5Hm4/GGSAPNG9z+xHpPLL/bnsz32kAZThn6bsQqPRWIkk9/nM&#10;uqbStIG2aXAdqbDAzODW0FvTNFCCa+u1jbYOnwMcmOtlxa//8ddoK+PVq9f48ouXOByPqHVBaw13&#10;d3c4P674u7//Bzzev0sdfKglGWuzV4YRT9Cnn7z9Psb9Pv1/aD4/bK7XyyPu7u5xOL3G4bDgdARO&#10;N4Tz+RHX6wX3Dw94++YOv/3Nr/H//Ke/xbvvvsP+/gzCHrbI/VT7WHj/IXDhc/vcforGuLt7xM3X&#10;L8Fd6PLNzQ0YknrX0vUdlgNqKRIcCGSFy7pxkQigorliewjbiemYsdMYXWSx1B6mZ3MeWyum5XmW&#10;mT1Ht0tsPJEDivkC5Plss9JoCm2O0Eh6JoikcBqzGB6KXe1VtSiy3Eb6jqzES9TmZLwiwCLk1V7m&#10;RoQcfAaGRx0BQGNOOWpFOWxJiQq+HcYaz1VIKnwLoAdUICv4aQZrBFskspyEk6c77VlmpfIdhSDB&#10;eiWsVFdaC1X/npk8X6QZtz1ifFaYbU/Y8tTS8IUJcKH8M8CizHkOUZoMWGx4Zlc8JXKcipgFxQFC&#10;Hv1AVGXPdFaBfy6JqfGCPIdiXSrYzHJWWLI3n78XG9X1hpUlYAzoRpQG7gdQaUmmpfx4NlvAVFy2&#10;3xxk5FKvOJUsLy2n5Yy7bfvXmbEUSsZKwZhuhYEgxhnuHbUSGjdU1KAbipClkEZLdFf4lp2Ittw+&#10;pkiNV5Y3p4OjEmu+TnUumSIakBYlp0nOM8kzb4IGQbL7ynkWY4ytX6p2H5YFtZBHg4vdvIObzUWM&#10;yn5FgneET863GQhUWKOm8jmPdYWsGgYMIN04AQ+wsIilNCBK72AqUvDPcvh2RieNcjoA68romvdS&#10;lE7ZN+5mlNQUGGYjaYAyAAAgAElEQVTs4aA5YIYdcWi0te03IzmMKEf8MyyHOHOktDFMjmJHZkgP&#10;lkMsuYU9Wo/hDgmDh2W8t91NGVMBSM5zcMwv7twY7ItGG9n+Ba8ynmjuATKnnSG/wsVz2NusymRu&#10;sig2Em5jTiF7pimcLLUId40KdkO9b7G+R2l2dmtrbKWz4C40rYmnLhDAGlnvRld69yKQxGMuXxmu&#10;CA6rcwSdpTiaGjPtZlklKShXOKDY0VG6GikoJA0CAC1U2N2gpqsrI25IV+TsBNDClpYuy/ZzaOms&#10;DbzSeGmKqua4beBx5X79oDif88KKgOSt9Y0JR1yAzeiXPaZ5/YWdgYsYfMw4zCR9kkPBxrfcwIzO&#10;NudwmbmxjmJUuHwURk45x4zswDP3QozXox+r5WA4TUDPOd05cMwd4Qi5Cgke2Sib91ToClINh4Ze&#10;KhZFanHs2RZxgCRttclGmX9atDZY0lvlZ2sqkmZGjGJOqeRwEH5WkyOoRO2Z2ZDC3Y2Y3eqakMAj&#10;20cNp/PNymwAB4ksXH19QgznfLw18VeX55S+SE7/7vAuGrFtsh8YnpM985qh7TqnWGhTjav8RKJU&#10;1GVJ8pdGJ4M893AhoC5bni+534uuafxuPrcOr9nYZDA0OY/sqBn+Ks5SAYoYdjvJWfJZKAxK+ggw&#10;mq80wYIv2BwPFsjhs3BZQifsCkBdFnDvaF1kklol+nNpoqA1CwqqCCOq8zmT443LOUSEnrL0K8Zn&#10;9r0JY2wEq+hbwlsUZnYbSKtlOz5KvuOW6s8wVr26U0hu+RARGndYwAszRDYCvE7M7e1z9N5wd7/i&#10;epZCmQJfOaOHUnE4HrCuK67XFcejpEIptaLxinZddW6EvjKOhyPW1hTfGdyb8lY9z0oPSpH0jZIL&#10;u6CtWveqSnQuwCh1ibopehZEH21a8yBSODEBneRZ0X2Ci7fWsCwLOjNK8VAEePAAWOlMkWcMVl1S&#10;FGai1mfaoHKfCVFmX7aaKzD8SPQxcyHBE+X36wpaFpSjpodJos+sN47HP92wIeOKKSCFgT7TkKRn&#10;gtn5bQ4As/Pkzm6VUxg8OnKUlwyFM/NsJ/roUJmODOkBtb12uur8iZQ5A1bInhU/AtIZSpAI3kKa&#10;o755f7tz035+9+tf49vf/g6lVtw+v8XxdMLlcsH9u7fo1+wVmWWauQV1GNY9/J7m8knNhaRPfP+n&#10;aHk989o+tFb+wDOfAqt457/+13/A68d7fPniJW5vb3A6HcVx14HvvnuD3/7mW7x5/R3MpjLO66m/&#10;v898/pj26XP73H4/7eHuAfTNS3QquLSGk9qPlrpYTnD0LkWIj4eDGML9yvBejxxCk/1tbRTDtiR4&#10;29UsvKmgZxos4FfWrFe74uxkLjHUiL7ZdPveRuBUQHMnCtANO1BGv51zXqgLC76G4u9KK2Hs2swl&#10;/a6SAIHeC8ehD1M6aZ7jNLk8BlRPTDmktzsDv/4c6kOaQeKHIpyF4TOuncfADEtpMA8yPhoRD1n5&#10;t2XMwgwnuKfefW9DHyZVxGw9xGLICcQKo5cLrr4TZkRgMbaAtD4qGwDkRwl4DvMcN2wCo8x9QhgM&#10;D6Vfi8PJfk4RFiq1xhXlHtGKnPOcS7PoD/k9ooDzmKaIiZOnSqFUjWyxAlG1LCq4ikKTC9HtRoBs&#10;AZM+DcPCuNqEv+ldv/abcIfTq254gRhLx+gR/cfPpxWmLOqgMlNpVgqKC8qlEzolJQWhPHoUzNw8&#10;4jcvWoVyn9Levk7w2WmhoITCM6xV6bk4K2B2h1BidCqe+iJPIaMijUtj5gm3giran346NvhA40eu&#10;DI37X9VAaJHvNuftGtPP6YuI1NT55zU50U/PD+eNY+5kiueWHw7GSVeQzTirFMv3Rw1W2jcBQ1Qr&#10;bUZg72Mvgn33rJlxELR5Pj00jrZnEBvmEEZTu3lCdtZZb3lx7FVEXAf/GaH2RCN1pOjeEA8vex9e&#10;kJTsoZGPDEeeonBnzKf4ZO0c27OARfsbbc98Z15B3mv7JPhl0KISKdooGRaAMIbugsOu7GHcKgDu&#10;HLA/GQnnMBzgwN1Qjoma76e8F4UmlcEpWZDfzWFg+O6rJSsvmYrl9gkmyQDhzrx0ZdEWWIWZAMCQ&#10;yi0WsvPZ8HXCg4kWPxWtnb//ZEVSXy2U3L7MaU8+vrnz92OH5nB4DOdi86BSptS/GaSG5594V57v&#10;Ie8BQwR+7qOAwJ72Jo/1/WDxqc1uDupfmznmAIx5XnFDYYtDQz+btcwHVD/tKYI19ekiaOPYF+tn&#10;Z+g5kt1v7n5qc6Ey+nBHhucV1whn20M9Yb2nosWAy9Y5rQozcH58UGMnSYFMaGqWLri4rqsUpiwF&#10;x+MBvTccDgesTWkTdzy7fYZSXqH15oEprPNm2F7r+ZbrtvK+yq9t7VgWcT601YJ6LCBE8ZkBKO3h&#10;Lkqz44GDiwJGypcKEWqt6jRgMYjnEG+dF1Oa63DWlP+8Zxs9EjptWmdzqKuT0urlbPoJh0gwHMBU&#10;2nC6bFDhg81lXsJAEwDsOqzmd+Xn9xtzp6MQ7DakZRL4xhdBziuQACK4+4RQOfWnv7tOlReTea39&#10;nWbWG1pvePfd9cNrfLI9Ja/ttU/lbT9kc556fx8mn9bnvE+f0ifh0+GTxySgr3jzq9/iza9+uzPG&#10;D4Xl5/a5fW577fJ4j7U1rTMS/DdsHOKsvL25wfly1ohwIAh2aGMAoMIPNtxpNNK4ZcLTQPhzlkbE&#10;hL2B0ZF/F8Ixgi5mIdHeKZa5NOabxxtV1P0mRpsyCo5sgs2orAzKks2TbYSOPUE+DHmm02n+MIr8&#10;ok+SQBWEhjWOs7fHQiFXwWZYT6ExVbgKXD5btxAnoo38a8CCBwMQXFkWW3DAxAwzhmTRq/ZFkd/X&#10;l0LyXiFbMetaQjCKfLT6kkW4whQ+iXTq6CFv6MtEFu1JErkYvaBSyvWXjGCyPk75XnUNRSI1PZIX&#10;CU8AWOh/pG1IytQ4sYRfDMu9uuMn2uCXGTc9iser0ad55C2dzyMF3meFoYDHsZVPU07S68hWPH+w&#10;K80auQHKV7P3T+HGaTN/v33D8crwb/g2Ry2bMK4dW3HK/Nk8ApNG8HNEhxa9Nmv5wQG4IwWU0oRQ&#10;BdGqtwsYZuwIJRjDxo7XXOOouVEtGS18jOx8zDK+wt4dRPBtSwYrjcSroTxxZ6zcUCpvrpsCFmlt&#10;n1rqCkMIm182w7KnNhg3RnHED9Y+3Qujn579aYfyjVbHcrLotaRiGL+wqebRKMNRehl9QsafKP2u&#10;0UACHFgKD7b90k0g/dfOJkBxO0HB4nUHKNN2fZPgsMuOrqCt4ew0Z3KkJrKNf59Qbe/YeZ6+1TVt&#10;jSieJXxYaycaakSQUnUxgALQlAISOTw6dxjpxcQdkNYZTfAuskGRL2fcJzsHmUZM9JfMSJz5XDjI&#10;DFcx4UjwT/Kr9nn/dNcweonSefac2RHpS6Q1GhxB4gxY1GlhoyekftJ0RgxX/FjpL4vdMtFz12k0&#10;TL6H0rqjIvXn6Yv08y4Ez+e5pH1MNpUYyXC5MygCsXX9WnNBDeDmcIwbFDmqPuaR88DazZBxSRMN&#10;yt8TojZDWv7MT5400GYZwfdg/zYTmyxjhAtxvj7KebXT5LGoLvDB+dp7JaKgzYFr/LSWdBsJQf9t&#10;wMxPZ8esy32DA3HkYZt16vNRaE6dIDupUN63pt05va95LQKVGeWqlGxPqRacGXNPZ5i5awFpPXsu&#10;m/KQTi/zcABTRKjhhNK5zNMTXbDHWeeamxhIn6bz83eDLPSedzLVtRQQ5tD3iN1sAGarjcISIQvE&#10;/nEDUByHut6wypG/nbsYgj2tGvnFlNPh4LLkujYcjgccj0fgchEwto5ykoh5M1CWQpIH3QQflUNJ&#10;GYcZ1gnQguFVgz6CH3LvcuOkVgAUN6s08IW5a3o4CbfglFLQZChzrkrUeQX3Fbc3t3h39y5gp/fW&#10;3EEcotu0d/5b1hqe3k+XS97XIoKcCJ760Ot4TQbfvaGeRCfl3xbdvvdeXsnm6njuCuOtBel+u/YR&#10;c9MzdoDmiXyAVgRdlvUbjYoAvomZPLUAYIpW393hJ757/3n9cdv71/DTjfHUPuRn8zOfMsfvs7Z5&#10;X39IX3v92vvzz71x9ub0uX1un9v3adwbrteGm+ON6i0hApr9F9BbodUiwuVb1dMjH5YZGoYBTKGL&#10;D/zzvZajq+KzOOYe9WBGrPT7/JIbQwiD4ApdxL7heL9R+ndYH/TKPuCMc/O7RnRKfYwCRhue2Ywl&#10;X8Y1eqWFTxnEd416TzVVLBriKiMzi6mSAz52/ZaTEjT2owJEVgBs7+w7n2DM3cwBo44k/w3mUH1A&#10;9Y/hWQE6MqZOoGSHmY2fjVr+rPcrGBYKhQN2UELDIM9gLgkmaYKmLNm++VJyNCal9cYMht8H3pcW&#10;45N0NWlqe4KBynk75xDIUXYmgOZmQu6s1JPPcYZb7qN3RrH8+mRKs+4td1cGXJkGttGAGCD8xJpp&#10;+0DCzfx1vq4bBp10c4RZcyBuacp4AKWPQrOIPc3OlEBTLFxo/5By/n4aGYq3z0ZpnicX8GmP9Gsm&#10;0lAyQxrlnPYi0cnehYaF0yd6NxwXmKSZJqPOYFzkuNXjeKNr4hRpu7/+tBQ/k4QUpAtzJgyOhKcU&#10;KcX7jEY8QO//Z+9ttyu5cS3BDTKUdlV3r573f8pZ99bYTp0gMT+ADYCMOJLS6XTZdcUqp6RzIvgB&#10;giCwCQJsQtZYpzHkDJWQ9mhZDLXjRcayz/m1z5RGxUUU+Tq5srP9fSMjV/kky/jeLW/p8k9A9H1v&#10;NTEhrlRk49QbKHfIs8sh4aULdX3fDaIK++mye+WhC82W7zapd3l4BZ9snM/0FF8PjDO/iye5mZvl&#10;s6QHgT8LFgESz9cQW3P57vtgjkVLEwTw7bPWLEmi+R0oVKUA2Te8W4p5LW97JmlYgOhlL9K7aZPY&#10;RiAAZgNvitTbgEavBMFjputi0MRKCoZ5KRfv3ST/pRDgjLFhnaM/urC991S494pJ1jsJ9oH2vQQI&#10;Xvb85uEJ3gOhn4La31CSD3xfK22ozkieGrcRVC/9+Lb2GHU8219D6JWDKVRe/gMBiFu6uV216I+1&#10;bW7++uGu3O2JH7Id3ilXJ4xap+k+EZdczOPadLEEXNMjXPkWhutjYypemju9xHwrhoPnLy8vOF6+&#10;QKThOF4gAB6wtSvSMBiKUABRA6mrE4H/Yt2zAYRM5VctPq9j9qS5rgDwlrKFTak6el0j+XdrDY/z&#10;hAD49ddf45k6HauuX4TWR6fMdRetf0cbd4JydZiorMfbjLVv38I7Idp93ZLH3x8D5fD12fp5PRr9&#10;cUULaVaeffZ8PaTlZ7uO+tb71/ItDPCjyx/Rl2eye6+3trW3+3v68EfQsBoQ31vfnaJ+V++3KPSf&#10;5bN8lufFcnakc9y9DjuHHXAf8SFc8Ifi4tXplnBpq2iPJQZsy5kKws3moF5/gpDqNq+YR/PNazku&#10;i+m1+Yd/qKhqepZXJZJjyMxXMc76kG4Cqyq1HAe9X8zSUKszkkW+k1ToDpBdvpbsrCtDjMvM64s8&#10;7ScwaUmimoesIChTQK7NQCzEWg1jVCUztczqYW8xho0qBMPf20zyCQ2yXZ8phyoC0PvDpmoHEiXe&#10;4G+mLDZXwBRTLfu8ApiMeb3YH/lHAj/O75LxSI0nQxt8Yy+7u69ACJ3XK7c3QkG3X6Z7dJOD2rbG&#10;rS/VAN6Nmbq2TdFn3GboGmN4Af9h622ME6IWBN+SSYnTcF0D9LSshkfUG16pnPGdTKvBz+mUQttU&#10;lO/5SpXGWBDQWWYTKpxAASJAutZ+Ve9GN4zUPKKmqueerB41rNSN3RuvEIIBcDmE7QnZnjUQ8t7z&#10;MIzOaJWynDyzcZuqH6DwBokfaEW8/NWo47BtTUreQJjGNxZP1+Z+aL536SckN6VKDc6nrIeCYaSS&#10;CKiJlllHlUerIbnjktj+jKvdFQzXCAYBwq7q+QkuKiuB7DKMEPnlA0U5IPB9yxcbAPHcCRuvl99E&#10;JLeL0gmC9CEznafGTZDwg5VzK9rHEh/cHcVxDMsbqCATbzxxNhgvVmBrvQKYF4D6UrNu35Z9tsyl&#10;0Zjyv5jNwcBrUu4E3bIyzpOI+DnOqs9Ydassuu5kTPHHo+Gy/9eRsB6CkUsOSIvV38Q8wa8AuNx6&#10;8vNrW5IKAjr0rqT3Otut+0L0JfbFOkIecPmNCLKvzIhXf9ETpHwiDq7LjDW/enZb7N3WeuwbkQPC&#10;50M42ao4YTeW7g6x1em3z1M8t+h3d+Dj+mzyVY7r95Sqq6x77k0nv6GdKkOft42geQLeIWiXukSw&#10;Jq1B7j9xsLUfEIkgYmqB9OccPPGQp54Pl+OtyLc3ykc8w7/JK1x8X6z7aZVP/Nz1yTtQK2hSdQsK&#10;fyTP1dsY3F9T/Gz9Zh2ljeyY8/oleeauW7zNFx8ttZbezXs683GUUCB0vuE7qngdtuY7Y7ErPcJd&#10;93CdUlpDB/B4fUDFboj04wWvr694eXmBiODLly/48o+fLVb40XGK4Dwe+Ne//hVGrkjJFeROGVMt&#10;dvn0fDACwTlOHL2j+XiOo2OOifN84OXlC1qjlzjjnHt/hwnq1hrO8/S5n6CzD21RG77dsLOkmfS2&#10;Tj6qhwFZ9p3/nt+g63uLLQSLRa6qmGPEodP93KajFMMXprf+u6JlreuNZy3u+jKIMjSNmPFv1v+O&#10;vH6/yParLp9XUawoeiS/L8l/VxFz1QLs42Lthr1Qxv2u7NZI9vrt5apB/n3Krvn/lcbyPX1Yuet5&#10;nVdZ/1k+y2f5vvI4z8AjtZctQLHgpIPJMhkiwZSIVQi3EtpkV954DYnGA5dz3TMiZpwbQuvmIjhe&#10;XsobgtYdnFVPIxYxMa3+OWraOb+473tXQz5bS4ijxDuAkVczOZZQYDuNP/t7zDQqcpejAjgh0osy&#10;kV5V9P4Kgxu2uV48xfy9JgkaTHETXwRgbD4A9Epjf+m1P+fMeM2WGTLGWo3/4d6zh6i5I3JeWyML&#10;QODJ/WhMIcOgxLzSYBVAMJF7N8MCHFAUzwC9A45zgobT0jh2RPsMP2M3FUgve7eJBCAFTeBACvIi&#10;TGRJpUqmJ9AERLobRoUvnIkVGkmkeH3UkoLSwLEEQWELNWAOa5vJxLJSkCFAPCPXBQ9kzDsO0ReN&#10;hDo0vOZU9G6mJgHuyeRENEBFwGRtUF4BKQqgumHceP3QWrNhN6BR+VRLPIQM8yCqnmwgiBTEq0bJ&#10;bkDGbwFWyKIf0vkmQY3CGBySONge7oG+dovBaICWWuK++pnqYsjZ1dhhHmpTITJdbFBR9bAosMRH&#10;GnwOQCdOBxu7dJwy3MCfYezxzIRJAieNlsUYgicX9Lk2RrP1EYdKFkKBBnQaBill1fleNfmSBxzs&#10;d73VIC6/lpANEExPAKeg3DFvry4tvKMoEwWC1ilfAu5x8KBOSQ3lkR77nNkAx4THVTkykx2kp7Wx&#10;H+rE2vM/qG6KOujX6r41MeP9In9BT0Wbo+6d59Vv8h/jQzP2JsOWLNiE2qGWOBEssooZ/AbupfEn&#10;koatQiJEEzEaek/OqeaxL5ZEWcHDL4LfCOBTpUUCU+4RpJPlFyOtLVHjLJavS9TYq2yMLtSXBGFw&#10;oNufEZOpth80BzhbrHUTES15rmzP1BuqLLEwK9QTCJjZ95Q7JmtcJ3CenTB6s+8TzZeXpv0ptrbY&#10;ZHCiAtKY5K3cBkjRgsP1ElWFzJbe1soVAyCSW3q+CtI7xbrXveooAuALY7p6+80JnrI4tvTUH+KM&#10;xQenPBTwBgXxftI6S3rE538iTPhK5ope48WTc1I+IdY2R+Fylmu8JTAAmCwxPhWgNQwIuusX1DMA&#10;RLgFzkMvdVxu1FOmFJApknS2BBcJ+vP2UKUj91oD5KlnpEy2ZMf23uRtIc+J0vSEhWaTSP47QuWp&#10;Mm8/aMz1FXQKQHqVU+kNbjzIXAkAZaT1pfs8zOYhYGSdcnkCju0fhyyuOvHOOwuQLRA5Fl06novX&#10;Uob0LpjMm1P0XVB31vV23b2Hpend7O/Vi7PQUjTasTVjCRB5hGsHfeFakPpmDQcSyfpWDuQ6UFE0&#10;OYImQjkLLhPjUdZpIOlc6uB8dxFMbRjK8cTKSJ4E9/0ZdsBSqB8x+aKLnKnUAygEXV409XyVTkvm&#10;A5i7lzV14bVd5oxh4tx5vvq+VjdpQNoJDEtWqbAkmMFbOtF7971NMXXg9bff0MT4pb8c+Okf/8B/&#10;/eu/8DgtkbeeivM8vW7X19TCr0DMpprT9FbSu7UWnuzH8RLGsj1je43NybT12i1G+NG7xyrngNT7&#10;mvpZrPcY0kjt2/fIMc6YOyZxJZHM5qi8LJDm/Du5voDqdCGCsCf2kDQUFBO51wfv+IwBdGAyw6hL&#10;M6/9IvtpJ9AGS93I1gqTrFZ5wX1od3IASkJsH2OVk3Xs9T0Lszo9LE5xfIpuhgZY9i6NtceRL0qI&#10;tyUwGobN3hpWKcTbDxpVi3gIULef2+Fx8c/h+p0sNM81fifP/JHfBYIvVPjBz73d//fr+Oj723z9&#10;sPKs/j+izT96Tj7LZ/ksHy3zPIGp+PkfP2N6/o+jHxinOcACtvJ6P3BUAPe2bArw+2UVLPUvLRvQ&#10;W7WmYuSbNe26JhkSpfbPEYHYfFjc4NxHZh61gus37CdA27y2tRsF4aGh2WoYP+xboQTB7GXsSoPe&#10;6xRBc0NgGAkWxWsSGNL0BCVYJKwPEoppgsPF4HX9mNcC68gZ4WDvpxQlR5c3CGSWq6YBWiYhK/hw&#10;u+0oFXsOtSpUiA4RlMakR7I9q+DQCi3jJSouVNzg1L25EkzlTWsd9/xagT2rPyxgW2DSE4yDAwhT&#10;w0AyRWrEJJu35uIHCDuvkOg/tnUasVW3PkmTAv5Wa1gDKK1+gEolcprHsMKu2i/GMw3XaXNgYaHJ&#10;+yvdqWiLL8wEv1JJ5TPLOlvARXs2TdrCy4I04qjUh6DZOFSzDX5EUFXK2hO4B3BR4AGEgaCk/8xD&#10;KEv05Mmvggm1NrUYOrmybvoF5MEOuDTpbZYGpULsxsz+LtdbpSfXfOEqSF5plh17KTK6OWrDiOjC&#10;+Kq4N26W2LVSQhtA3PN6hqwGiOORT7ITMY5VUC7g2DpGYF05ADzci8hVju/SLf6SpFEAK/4PebkD&#10;GOohnnyqBTlXfNJAD4l+G8sOjzNaxopooCzicgvB6w0gV7NPCdbxixvj0GmRfuk7f9FgcxDD/27+&#10;aMpzhgwTUHKIg3+Z9JH105O47IouR1rNOYDowNtFcjbsYFOWfcsOGfKICFjBPcrepY+R5E/zMxFk&#10;/F8KKePg6dwsItC8VAUextFr705dSrmVv6/Du9tdkMwF7i3t+j3qesiTAFMrVqP6rm0r1cFB4Sc4&#10;QS9ZmFPyB5NzLuhu7ldck/UAS4A4dO+CpUfqHV+1pI05xOHLSDgs5fPV0WJp9Fkp8uy9oi77xRbL&#10;c53AnUdWun289CqLAUjs8RtTcwiS4G0F4XJf01i1/sWHxnsHbLPwgH7/LL2Gn3ul3rWz2yE1tNof&#10;Xe69vFcPd4KjEP+pDnjqgMnjXQsGpBu4jnb1dmV9c06cri/QsWR3PrL++IxJ8fzd+m3P2G3Ctn3N&#10;A6GQETfXiniQK/CDWEHeDpgZajH6+EROc8VOzZwj1P9nEa98ugE4HagVQXha27OKQ02O9THxggkc&#10;LxjnCRXBL7/+gtfHA44Go7WO4Qk2AaA3wTAM3A6RvW3bq1NO2+e5F4VjgOt6dhDtIPE0WoZTkCoi&#10;nvaii8hy+BY6aV2/CggOpMx9oovE/FKDgsdUL3Qv+l4Cx5wzzvvKO7RFxhh4aS/h6MaDvlrXhVc0&#10;t17avgGQ10Sqilj7H5Eze+GeYlOcfTCZ0GAuAeZ1rqUNHmLkRnzHsD62J3t1jH+Wm3z+HnW8OzuY&#10;HxgdaA88a//fWfZBv6t8ffC539P2jyzP5n8v9ZmPvvNZPstn+auXx+sZuklrAqZssdtT02+kYvMI&#10;fyID9o+rR99q7NY3SnkGsD8ptk3Va6VUJp4L0d3D2ppdvSfWNjT2Q1MC1P3QvO0doGoE2ri5u7Ie&#10;Wks1xtxgvTGwFFQad0givwfKpW6tT2psrpHAFBnKgkooDaEx1rjlPQwLtXw2EIxQgqdfZTSwq2BV&#10;a/9ugLva71t6ez8tBDhpKxfvTkdaQI/aOABJtCYS3BCgI42WSgQ+DwC0IfR3BfTYvFeL8c7xsSwG&#10;iH2A0ASpmGp+Zc/7dU00QM2rQpopUI1glje4DF/oFVc+qj+Xg5a1VBB3qa8AvVWZUT/pSOAOwZHm&#10;OV0U3ZYefAurE9R0WtjUtRtwlO/l2lGGsHHBIhDzVnFeZI8qgH5NiHalXTRRjLcY8/6yt3UFDGBz&#10;B03gzAFvRh+A5rVPBaAjvbyC0QrN7NANBdOSfBTIOI+SM6iaz5EnWkvDeDl8cXnFZJ8cTwCnBcis&#10;9SV1OO76l0ZbzSddoFB6vBIg28K1xB2UIpNoOS1rNkj5FjSXJqHWl0Cu2njejRsenqaXoPXVjNkr&#10;ETx1VR5ylHf23a/KP/JcYD2XdVjA42w4/iWLxv5ZmgxjMtZuGrFCZMG/U67BnTZemY3L65g54rpv&#10;LR7Lquj+XoAxfujSpaF1k6mt2Zy2JubFrFw7Rhj2KwxaOJigQByR7ELvSVgFygLyUJJcEjArhwAC&#10;lKTMEgAGJbfxb9mjF9kZM+QsVeZAck55rUgAoJlHcN5+uu6Si2dyXatB9+tKqB7wvNXh1F3f5bg1&#10;v3++svLFdY/QmO+6z+XjKy15+JIALDBg4GccDoUMl7xx5iXO37Z9vAI30Y0iCy5D4X70bLxlHM+c&#10;PW4PJ8gnbH4ptg5jL4N6slnEnlGGtByYA/UQtnbzpg83eu39EOt+b71n8uKLnnVfw9bGx3T2i760&#10;/O36hPPVLG1wShdHgq3JMdfQCrGDFX12BaSez/Het7v+r597jqRZjunndP0VDoYDq7yaGMNvTPiY&#10;UzRl3wY9uIac7GgAACAASURBVMeMvdtwtxtdM8a+6aL5hfOfh9Yr47rw9K2+bB9P5T4igJgXtAIL&#10;uPmMXlxdESqOAL8faCkEg44D0z2sZTjOfuIxh+3NTYDW/abuYWDinPhFf8NxHJDeoTrw69evGMtt&#10;XhcSrnuFjaGmnwjcG9qf5wFaSAWnNQ8FJvwAvTUH8hVj0FOdvJpyUaVFYkQRd0ypNMO69iHiuDj7&#10;nHNNWZdyzw34m6kPALp8p9AStsY+qfvKYhP73k06EMTnlfHLPJex1/4tOic2Kc3PNn5+XnKP4XhW&#10;uedte/iQ0Fblzd3uWp5uFbExBo/kw/XwUGONhe4eY9x1CXxUnP5Fy9757xnM8338+XO/t71vfU/K&#10;z7/1hH2WP6x88sLfuXz97euyl1W9iKHQoHbAelwe/JDifF9WU/SjL+Wmt7xHJQGjWAwN9HIqW1IY&#10;pBcgriKVa0ejxVSislKCtWkIpqKF/ASqBhwvmkFUgsWbNoxYLcYeEguonuyjfMfwCjmk9LqwD2zT&#10;tsudEgbGnDOSfooIxjm20Bu0+X0D79m/J2r3Rr6iDKKESlD1kB59Vea9nY9sq3U6Yl4VAbx0D+0x&#10;x7mAA1dAAwgoo4SBATqu6CriQOi5WrV+TkVcYSDRLB55kGnAD5yepsEVvs3QKPBjGMNXzjQWSQxW&#10;udGrGsAF+XTeLMo1gTAhnbBQi49YfQR46P1d6EPDWmFjEQAYqB5rsY65XrxpLb9bcjYtA2KPrMO8&#10;3ZBgHhGFOhPOHXFqQ+NrLmt3LdvaZAztCkxxLRZZkgBo5SHSXAFPzHVpUWmoWDtPeV3LHNzoipxn&#10;0gOe0Di9UHd+XcfP8dVDkwCQHKSaGAHq0PvpGn+e8kOCVrU0uFfXk8M09qOuWQ1eAaqHa4rbnHup&#10;xv5NB27ziwkgaoctt/Hyg1w5rwJ6MFdPRXuMGaiZXtD9U6OxdVXlwY4LliLr6WW/iiJe1ReVbU+5&#10;kVc7n6ASQEKWpSeZ/2zesxBG17obOxtSGAGIEzQhCGrrJW8L1LBiSQryTL2l8jEl06F798JPebvs&#10;uMHbtdkyRspQ/uSh6/ZG8jYfVAfxfK2X52Nf8dfYozzEl+Qvb3sBN+MXuSeFcp/Sd21IdSCGB53f&#10;qsCvIGjqDTFOFKAfKZvjdxEQGOReyzjf0mTRhWRj07uuZlPvDHwZxH1dHy0S+8lb7WnMMw/sF2cH&#10;TfD06S3Lt/oQ6yTrfA/MXveHOm/3731Ux3/LI3y3G5bk2ARE32in3iAErsn1LrvpB1ngI0XvNqf4&#10;bsbBdvWsXd7TnT+5hHnLhGtwD60wQz8eqmixt9yDj7U8O6xJ2X7P/HEoXv8Gyo2KrGvykwJExijn&#10;7mDA+qzZSY22diOWruWWGWOgScPUE739jPMcmNPyBYwxQtTB42yfY+Knly94fTzQdeLXX3/B4/XE&#10;b19fcZ6neQRPC/U3JUF72kcG7jZgPIrgvyWT6zayvK9lvhZDbFfaLgdCM8wqXfQWrm3qqPd94Rex&#10;jpVzVr+/3iJQj6+2rz16iVu3rRK70WGrbNBW9P+Gx0qv+LWFp/HabvhNRMLZ6WOg931JHRMX2oxR&#10;6arrI6GrPF/b+xd1Z1maovxqOUZz3uLQnFE94fOSG2i53SHLj2zo99LnvQ3uWzfAb+3Hd26wP6x8&#10;pF/f8sxfdZyf5c8tjMvwWf6O5XycoBYz58AYJ6aH03s5Dpznid46eu+ZLJMn2uK/x6ZZQLnFs8If&#10;pt3AjXDSyN02Kv7c9yi7nSyxQYjERXyLlRqBP004pQLtHl1VIeddPNAITkV+NfOs/837zWuBzT3b&#10;bNuzGIQTI4ALGr4tBqNho4YnhJixL644iFr4BHFw8aixikljpvzU8GFD1balNFfjYlNRF3g8HH93&#10;jjPHSgXBvRBowLI9wXoNteIGi3dWUSQDpFGLWy2CJZ4iAPdcJIRhsd1Naaav3mo8WkzG4TEDewSO&#10;HtNua+Z0KwYmZJAtjK4BQdXr4krF32gWXr1QYB4GmTZ1Bbyje8IZTHVXz2IQBPiJiOVZAY+hyaX+&#10;YQGhTaAynqDIsJivMUvTFUhkArUAtPmPxFiTd3KO40qm1nmm8s54fM4PJfasjcUPLZpC0KNXTSdU&#10;GAuy8IlohNWRduQcl0C2yTtkm5Qjy1GWwA1CGgb5O5XO9UCpcE4FLeLHMgug4k7aGL0QvAPYup+Y&#10;EfIlPOGh4e06lImh3NiCx+V3z5SaUJDrKlRoTeaQMCJK8bjyIYN9jTYPb7N6/HHeyvhDdqbs4OGd&#10;elzDo/ttT/IG6/TXmSg2DSh6wLlnW8Q/ttXb/VpRziciljWvICsyh0EEChA/cxMHOIWeSUwslXNM&#10;uQnB5hXFNeAyuWwuZHvrsstaURxPrul3ArPeOe4NZlRPX4cajTQ4+BCGYdbL/TM85o2gnI24hmzy&#10;1MNTcWA+Hw2cU3Gu8njTat6VFfw2TzpGUI6F5nPcvT8z5gFoEds31gUE9OiV4D9nQl5vdo9nftfF&#10;PNV67+6l3cCUEzEftlk6TpBrX13whbf5Btrxqr7ggDiNYt0yjwIEl9BW5L3gs/W7CPdReHz11KOM&#10;jJ7a2pDmc+Igrxu6o0mMHeK6gyM5oofFcaZRTkGu+86HTLq6eHzz3wd4IEmg09YIE2G7lFLuNQgd&#10;jesgwVEU4548wrYpv/O6Puvjy6FLhMLnzObVNe8HsnZPANogaLluymsVZ9xBOQjj/ErEFpdM7uFk&#10;r7uK19Oqp7/LEs6dg1SKlKvLu/5s7A+1Ith6a138MoDfGiozNmPmVv7yu0HXvvqQXw73QgDDRfTl&#10;uXL10J4aHr5BLP8At5ScT9j3Lv+o5/K/huQnceWKx7SNNKzNtxYJE0Wah3Mr30vPTjg5OkFF76fF&#10;MbdnbJ16+CQnQi85K4wSkmA41Ri+B6RcBCA6oBtt92KiN1fY9Lw/c9JTmbGVk4/V9VvaIwxhkokA&#10;1zxDDHsl3Xlt8qeHT5tW5zkHHnOgy+EhSIru4XMUupSGJpLruuwjAomDzQAHJ99pHve4oTX2nYke&#10;U78iEG9zpB6DefgerB53e5rXupBGDt6b8s8VHrmCaA9Mjt33GgslJ3jM3zCGWtztx+k3jU5AFecA&#10;Wj+g84Fz2loY5wmBYujAb19/Qz8aXl5ecD4eaJ2hTOy/3nsBxT2MxpwWf1ttTLxBN+f0521vatIw&#10;xGJQD50RA3pMiXqKKYALIK3q/TB7p/eWspM/tTkNN8CaBzAh031PY54uycMUlPlDmXvu0dS5KMf4&#10;PXX45nJSRHD0nrHVp8Z6Tf4wXYwA+CY2vS32yfsR9AF0znB+0XihKG1OF4MBNPQ53kZU5N5V2yI4&#10;r3NG/O4yMWsHly+2/Z+8X/KD1O9NP5y+sH2PiHeoP9l87U1nhZUiP6p8b/3v9fEj9f8RdXzLc289&#10;y7681adFG/vGdj/Lf3b5BMH/zkXngPQOUcGXLz8BKng8BqaebqcDx8uBx/lwIPyNE9zVM7p+nsYr&#10;+G0YODTQ6kYf1sTWgPhpu64yyB/v/SU26DmmhykpZ+zhRum9eiLzQmnz3/mYqgIlfuji1eodkf39&#10;rYHdwAmPVyZ9KvJ48aQBElRd5iC9Y6Ga/dT0nAklXe89NcKgcHBjjhP96OjtYLVBZ3qU09565kl0&#10;1waNhAXcB43KNPujhwqoEG7lcyg0V8dkHUAiuAAqlG7EUedxtqGhT4Mr5tOBwung9mr8GqBifZ8Q&#10;pXGGgh2nghmrx3mhucLJEQoIAK5zmAqTGSe8uC+u2CYqYMAKFUII0ImksO2l71jGk3OQoOO+FuJK&#10;XwRvzAcqmMK/RRrmmJG00TsCBRMLbv15okhoWrNXGbAVeqMKwYhSZeVNNs/Ehmkssp/p/076kk+g&#10;Hs6F2D4QXvHTr0FPj0cIycMrVfj15uLhVQF5OH/GqDeZUwycXTHf68Ayt0lJ4/8MQ1HdyBcR6ka1&#10;+phDsUepy7ml1SyLqHIQ5elcT4Abn0CCMZ60rV79jV81vc0i0WDMZvKrw3yonpY59uTLpU/l9/pk&#10;PYDM+Py5P0HJ46QEG8v9ZI1P77LI101N/si1v/T0RowSZFmA40KFOs/5M/mkJluWOLhFgFuVTt5L&#10;iACtKaDiibc8xEehp5T3Fdk3uwViQBXHaPV5MDHZ4omzea+0uTyLj6NX+VmdXs5XfCQSayX6CQff&#10;JOeSIF3dG/h+5ZudRomX+4F7mTjuTTYFHE9fZJ95yTMavs2JuBy3mwWwPVzKqKTyms9TZWTvX/3T&#10;DtojlWj5Jj1Q63G/rSf+9L2wr+uJtAnu8tdrGKa9VD0JwYcJlEuTSCTbwEM3BBC2jjDB47tRt0je&#10;66MSSZ5dO7XUCVk4aJUPlAco46hFTWYbjXjrpsj32FgpOEIBiLrudsCQD9uzl+fEqOIUAADMUajg&#10;AitkhkjG40WLOeUeSL2Dob5Sjq3tcVgTdD5Zew8kUBQfxfu6fKa8IeXrzUiUDD6uzF6AvBueAzKh&#10;6GUPW9f4VmnUnZhXXXP19/UgGwRSmdAS6oBbhk3ZY6BPUwps7DoAJbg+MdX+e4xpHrcTmHgA8PuA&#10;LfcG7tWHcAhcpxrxyldbxr6rN+3scwuWnbrXXSkyYcLjmDvYPQ0EjwN/nZjUe+Y0QNn7rX7gutgW&#10;TteihS3fUQYKSDcb18uXF5znxMvLC14fD3z5YrGsx5j49ZdfLLHlccR6DpB0MixJ2asbIFNcBTSb&#10;CeohUMSSU8YeM+Ee9hrRu1TVk0O7XlhuC3A8u/mV/Jg8Hetd15s1Jtf99/jMZbfm36ZnJgF5q0r9&#10;gb0Pz6abn+8x3+MAtcwf9W+R/PsNqOBCA0EJj/e0pI6cB4dRCWjgUcei/lb3hXVkb3bq+eea647j&#10;zn3R91j2YSNCdVR50sD7ffthZdn9SrmjF+XyByf5L1Xu+q3bz/35vfwdx/1XLH9XHvos/2lFp6K9&#10;iN04E8HLywFIB5SOIhOPx1cLjSIoSmEFX1C3g1VMxsbuG0duVHWj/kBHhR65z54ogpyGGg1mAWZN&#10;COWeURkX1Yt7baIA4FR0TQFSaEN69dJgFkC0FYVE0xv8SS+BkvzGGrKNXrihS9lw5YbG6uBnGm7s&#10;QHocmYfkVA2FlNmmV19UHyfgnoMtlIjFEPOJzfndvZdWxQ4VsNF8j/23nzPoPYUKTLEjo+ZUbqjs&#10;SxiiHNF+OAFkWAuSR9NADEM1KdFEodqMR1pLRVNppFZvACqY7KwuSpqC03nzHfW+AAeqcVcMEhqQ&#10;YbRbf2lb1QOEUETV2bqAORf9S3L+Fq+q+Lp5H9d3w2Al6WiA2bWM7GuMVXIMRTm8Vfk0+QJQyFwN&#10;bXqBhq0AvYa5WOh4x0OF84PcV7hhBXgV4VUqwSwMVBNPxNGGGxyLaCsK+tZQjmkKIMPl00L0pEl8&#10;lEZBBVfTGJH4rq7TO4848+RF9J0eNSmzCyiUjBnjDqPJP6XXXgUaeaHHVwIEGcvZvO4UoDdRs2fU&#10;x1W5wGyPtsgfhQTNbw8OSD0BpMy/QCIaEJ9XTW/qBRx1hgmgxOdtOm/oVm/ISX+hJl0N6fCmUbSO&#10;uXIoZaD9wYd0eYEAV3gXL00VWRK9TppxzvOwwR7r29ZfY8E3EQPB69qXAjrTY7r0IZL74rq/TdIs&#10;GDr+obBE5QwFQmEBku7qQHOLOM0FbBDK9Ky7Jp1O8Znye1VXNMZJUlY4VWpbCuNx9wgXoHitpzzV&#10;KdDLsIsXp6rvTWWMu1Shu6WvX+5tcbBTbuMEz0rh2W38edjkPDs3+bN0FuXwdH3Olb8EqUuitKRa&#10;6j+1cP/edcfQzWKuAMLg9JyFFg/uMnOXg7YYRl2r9yU9Ejd9g53dy1b33eMNK4ib37/9t6+W5RCT&#10;bfHQ4fKZpLd76+4RTi/Q8Iwv8wb15EFv6+s7XyyA5sbHqsCUnD/ztH2+T73dLp0G3n7v8r0mj+z9&#10;fDbWCIOhCBBci249XWBOv9UyNp3nUL8XNs1Deqp5I58jgeQxJ3RMizvdUsZIa3YDj4AwzANVyhi6&#10;NGjTOICfMRepBwgEaBM6cuW9VVbHHNurmcQz98ugIISe/eKOMwV0vm1r2YJyPTZp4Ujy8vIF0gSP&#10;xyt6tzVuMbkVvR8QaRhz4vEwT67H44HXx6t7cj/shoJ3Y8wSdiTke4N6gkWdBrATjG5ioUDiBlg1&#10;bGQdl/qhF+2YHZx2EqEeGIm4LqEplXVqrF+lsxTWelSLHsz5QLZb947bsszr3dc5rpTzlKnAcrun&#10;LCN79Aq8X0BsL0vujNr+B+RAa377BuqJVMtetY2Rte5r/q6ErhZ5jlzHKCFHI+GxuJ7V8rZ4tBZ7&#10;lP/ncxakLXtXGiZv9+3t8nvfXfXAt+v5nv792aWORfH99P0sn+Wz/CeV19cHXo6O43gBPBIDMEGV&#10;Qbrgn//8ZwmNgtVgfa+sT1bDb1WKw5ODLewbKGzT5Sm4fZZGUcR7E7siC3r8QrGiHYI9aUwVjFWh&#10;zFfZzwENkKrh6Dkebr+MlnEFiXGRv9NPHwgcVrsqz7+5N74vvBmagu/Qo9U+12UDr+8wBhwU5vmA&#10;TAB09O7GZencMrqtTzd24VuKmOtLFlPXf1fXghXUV/L91gSJViQ4FzOhUrzrc07tcfcibxIATQDr&#10;brQ0H90cplxaMime8rcMng8z3Bbgo4KRVVEuNKp8X4EM9dHUMDrxT+AsqYhmfGXSI9fEQlv2Z+Px&#10;6TN4k3vNn2nL+3UOAmBVTZCkAiJlbGtP9t/vCw8sRHbeEj8Qc8N5agGuTLmV/ODSVgU2W7vKmGjG&#10;+akVgEWnAl0W/l4TjVV5dqVXYJc3jYpkvWbwSijEPCjKh9dxXQ4qWp23Ar1zUezkd0OLPDtnGiUE&#10;vybo2UrDZpOnlymlPEv5Xg+ojKwJyEzy97T5ba25h5Ad4jGBr8S6QdAH4OrfrYq3io+lGsDVwPX5&#10;XDxex1heb74oeUmJSczysIDev3WPSHKt6/R5n6X8a/2KADPl3/KMl7hirOqh6YtHNhRgKDEt77Nv&#10;zlNcS9m/eVnrFgrFDlKq57oKZQgPDymjeDhDXuAIhdz+hAaVnP7OkgCThy1xBBD7MQE9+1vzUF3g&#10;Mqb0xadvx8uusm3ltZTfOR7r2iz8le8mgJz7h00L+caPgmSXUxRIue4SuOMT3M/Ep3k9pLdQZBy7&#10;yxyOQMQBGEQfa9A3HhwIZdUyQT7uzVG4Nynipx6UkJ8vQikPW5+U4G3SDS2SmYeA0MqLWwt+cwGF&#10;jxfyRrLZa9vVSWEHn/c+Bk2qPlim/K7ut8p60LfyYAWqYv/eqqN38iV5r5RDm0s78FstHgX/wpNv&#10;dbh6T7qM5u86YfeEXB7jRjOnjrQdcC1NXDzTs6hecz682d0NOMx5vsbnriA4CnAu0jJcF2B69w3P&#10;GA/P2D/GnDjnhOqATI91rBOYAm0WgpEyQ0t/Q7YG30vI8aseosvnVQc2frmClzYIKXqNH2TDQ3KJ&#10;ojXXHZrN1URDc31CumLUeOo7Ham7wYbAPRXqOYV6xzlsrU9MaGtoTXCeJ46Xn3CeX/Hl5/+NOQbO&#10;xxmxrHuzkEuP8xF0ikMfVZxhLJksPR8nRIDj6BC8QGE2GnUh6mmrLUX+RBw0mI3RMM+xjnfjw13+&#10;R5gRdek/gdYlknFWeRF6itLj/Ma22/9+Y9HefhO2Uf22bJALb135zfaTJ/xUX6wHRaz+rv/+M9cz&#10;daBqD+U+ZkN4o/Gid1+/4tzo9tn2fvR8PTjeHlzruBPMdYD/lkL9+bP8seWOkz+LlU+6fJZ/d3Hd&#10;0w92I6SZ66iqin6YjjrGxFHFtqpmHEbArstLKjkGbPdQus17wrxWFqNJpMQ4DkvttruJv3h8suYG&#10;lO+ja/IN26jV60s/UG9XZznJzg2AoPcCrqvi5Tjsyh2MWBHPkh6w1O8dFEvgMK05QYIl1TuQfWTc&#10;W/FNfThtGiw28vUS6n6Czivh6l7gDoY0i59NWqdHblGE50CT7hOeSp94sknzHIIrGqXFUFo2Ay8m&#10;xane8uoy/TAECaLY7Li3BY3lZobEDDu5KIKsPhQyOEimQCsxef3rHiFHJOcMVXksihP8ne5coFTw&#10;jIumjrjG19wT1DK2O98DkYw0acLbFCjz7p0TFMAJYPzC1hHGB6bmpXo/CNDq9VaMbNKve7xOwGhj&#10;gEiZPQWW2wfO14uyXfltu96rTqjwqBQYiMOYhi5MGJYhw25cK6d3RHhJUAChGOjUH2sfgmbIX5ye&#10;CcSWAxvSOiiXnYgroFRmY959zVJ0FW2d63eEsU0ZVJXKXGe2ZmeAOG4xQcUTUCoNG94OCRW7TEQC&#10;yFY95aCEMZlzlClB6eV9ByTonFBhnNgMccO+exAHX2o8oJA0vN0bsauDrw4iUW4EzeKncfMMRqIn&#10;T/PrxTmuiHEe7V23iIAFBKgxHJNk5UBAKYecH5tkPGjpIbcAOA/b38PXWNgxsH1tkMt6t3wHSq4j&#10;r2sIFWHnfV0EfzqvNv9dFFguQ2iudvE9ND21dprwgAopX/xn9QdM4ZZrUiEZ7kDzlkDwTD8WERKH&#10;AeEJbm1qxMPO/dDec09k4ZiTx+x6vpQ0whLrL+UwD0RsHxnzBCDo0tHFYuWy1qiJ4ycvtxZ5EiRo&#10;Ygdo5jkuFWOGdF6jJxCHqMvqk+QVThc00plw3ix5sAA6kKt0RJxm8neGAPEbEXOGXgH1hJzsw0yZ&#10;Ty0nvT4ZbiGqK7SW+uFVLvgSjbtjku+I88MCZi97XQmZweckD2HinaRg1u9rpB71rAd5pYOUDSXc&#10;XUMDtLk2Ich48AZcpQd6W2oCEEm8S7eWvlagOPJssGXNPdg8q00nbq0Z8MZ2OH7Ww1sKpa7F6xIW&#10;QzvGkL31doetvdYwztP5f9nAii7HXdAPH8FcKPWARkpX1HURRe8+rn74vmVxlDNnjL0050Dvnjtk&#10;T9Ic+ylllcBinPse63rkjPgP5L58nzHIrZ4R9AEyDv8OxvXw1k3JUstLa5gAzjmWd+Ogr9HJhnuC&#10;+t5h4S90ehhGb5/JLS/geJlTG57JuyGIZIsyJ14AnJo8pd4WprVxDpSxesXUE8W89hvMo6kxhnyh&#10;R95kij9KWxo2Sij8yLE3UM7YzymSuXOay141iByNMdVNBh1NcE6br6HlXL41108VYw7b60SgvePl&#10;MDB6jBPdvbR0inl/t46f/yl4PIB+/AQo8Pp6gjdmzjEgTfDrr7847wrGKTjPgcNzVhweQn16Xpfe&#10;eQX61fi+dbf3fM2MgTiMEJMvdIbp3UKqVdC96gpUA+IPAHNaf00NFDAHD28j0Pt45is+nVwjK2/F&#10;xyhOMi59eGCzq395EO19ov5A+y2vCrpOAejwdltDF/WQPm6jMlOkd6b8Gs4n6+0m6/Gi05bSd7kc&#10;fZWUJ26ns77ea2x15+CpcdsiFApSr+qTrpvWA06ttE5lJvXAiIvOTz2EoAjmPDP+O7yvvUPn6TJM&#10;QicsNV7GvFPgY8+99f7du2/V++yd31v+jDaetfXRNq78+O39i5n/xvc+y2f5LD++2Lr8r//+L/zf&#10;//u/0fuB+VC8/vYbfv7pJ7z8fGCcJ+9qrh7hsW1qektkVMri9VA2VYlgohqA7OW0tips23ehxodh&#10;S2P6apzelatIu3m+ZlorG5+4h2LsVaqonhPC/pbYfaDh4jSaYIIRN7S1eJCWXqrQ29rBG3WYuGzM&#10;l5EUQ6yONRLXFMXmrrTWPJbrlUKMKVtUggBWCNrXtgvpVsWfyosbaKqMv7cgCBcQK+x+p42BiVWB&#10;YzPGEwpTeswYTWAJ/vnEDAOO2b4FBrhToTlC+dJok1hcg4PUM9cAFXgRcYMAhS+vvMdDBmrHqkkX&#10;Gvg8hKGCOAl4er0J41KpNkCeSrspYwkkydI+564Y4EvdDnxyHK4Yrgb7NiY3KiAG0idX+3taeSh7&#10;ZIZerne2xRCM9qEZWFp+svq4m1AGqfllzrPzMBOxCSTi9xJTjIODRCwKXwvqwYnxI4fn9cTV6DL2&#10;8sZCLyATy6IyinDIy3vrXN0XU7SVE2y9LHSp76muxgc9SBOY4rreApMojRBkCB5Q3mmp25+/6WzK&#10;k5SXyTFev+8lUAkefD5yZzEmA3yvGPEdiCq0jUWb8V6DhxYJR0NY0FXDEzXPWHIt5ZqV1dZB8tbi&#10;PRh7go+lCpLyfowXKaf5/d3OmSC+zQkPK3LtJAieKzUuaSMPEbO0OCjN8YofesJlXNJX3AvXxhas&#10;tA6rFI0662oiHzDUzgKwOotUAGJJJ1j4fZd9Itua3Wn+5OpM8Gn8Tf5d+ZkdjENwH0UmVLZyMftr&#10;fx2cKnctYOEkeummH3hBN/rer8V1qEXWsYctJ0rwtIon9d6DG5fnlkVRV9os0yGhO4rqxuPrGs7c&#10;CjkL1QPcDhbKHihbHzhYjoFMhXLwsY2L/Xs23gvfBU8lVauX9t5/LX3IOg1sUYWFtFO457aPsbd1&#10;3XIMkuA6bwPlOq2U9T2irW0/88CuMmwHpO/W3e8qcUq1+46v/XjTE7SU2NGDz5+/q772QlcTd9bQ&#10;PNK7OKy815ftOzVk1njJBGnUf45pcsrnmkk2rf/27EX6h65p+okUPSYO5J/0K20tG5h4SCZMuE0E&#10;yIQl4xWuFfOCVr/tajcvDUwnj0lLr2+Ben4Jrt9yeAOXRK0BRwdGxl7v7QWP8wTmgBwd52nA4jgH&#10;5hw4z4n//u9fMQZwHC/QMTCQhx1hu5V1noedntBTNXU56qjyQDqrtNhHu3QMzVtjBrxqAYKpG5V5&#10;33SW3Xt8mRuRC69Ungk9uNTNfldeuPIHX+G+pMHTd8qU1Iq37oU9XvaaHEPqIcGmPqQqE9cbnc/2&#10;m1U+drdzhPPqyqk5OVjM+OzsVcat5a3vkgbh2INdplEGztAZ5px24GPeTdvN7E0J+pDc+phs+/3l&#10;juo/us27Nm6Y+IeUu3b+SBp85L3r2rx/5nv68Vk+y2e5K6HTuv71v/75T4SV1ujgN1cgXP2FALxv&#10;lb1VYNuFKQAAIABJREFUydpPVy9Xxuopcfl53+mML9obASnbuC8xg5dem5Ggok/EnKbC42SwuIj2&#10;l0IhHo6BiX6sIvFNfRbFqsU4+V8o3SW0B/9VV7BnABaKDGvuhl8vis6l36648FfVcPNfxPtuTMHj&#10;7LUaYzKN+RXMiC6jwua7ESlFXuc1WgJB9Ib2yoqSKKDnWw6TbVfAsxpVEVBH3HiXZvFgiyIWvRMa&#10;m+Y9aMNskYiyerJRcV9LAT1i3xKLKx6KO5aEZ6Qh3zPD1K6qM/N6Ppygfc6DA9ltM7E2HmCYDird&#10;NCYU6/z7t1gOIBZDGBn7VHLOWNGitMYInWSkm7piTebjtV3/c+m61h6mV0fwdDTmBxJFAQ/AjuA2&#10;D6L8GR6+WRc4nux/1m7ehBOTNXJA7rnltzmCThy3RiiS8ACLkdyo1CFXVq/TCpyqe6YSDFFNIzMf&#10;DSETf2cipbxxASkwNskWnaoe4hprLWUjD+JyCu7KxkZ5YKLe11m8ilZqLO+tn6cM0vi8yMqtujw0&#10;4NPvKLRSxlYezTWKy+RJvOc8Fci9oEMiORZCfm+yduuGlu9TfvO74iUZdRSGqSCZ+PKK/sfsx0+5&#10;fmQxpl1u2n66hrkwkLklL6JeSbbSegEtXK7FAolHfadQLEA12+CaXSb2ehYaU6VwcLvwtsCco/tO&#10;5EqNIp8hPEz1xug5XPQRrnH2MXh4Dy8mKYeAMkbSPpM5JHkDIEoZ/WR5oZwwQiDonfoRw3OllzwP&#10;BizxXJbEsikndwCxJc/6C4Icc2Uf674sP/llxpYun5e9kBN/O1aXcUx8CQCTh6dSbgX4HpAyhXsW&#10;D6JrH1e5sfevAvW7jNrnb/eYvoLBBJXl+p1m/O39QDMTWErZQzd5gy1ePuuR1C2P43AP3OQrgti1&#10;zSaZ8L0efN0B1Laey46mGabrDgz/FgB6Gcfy99u6v3XFhd5y4P57+2LPNE9yx4TaQqEFP3hStXUT&#10;wstB0wZL68HnvG3hbhSAstenCkhfe1BshH0M/ps5jajLudDtNfpgz9/TjjM1BUsSxzdLbC+U5eZV&#10;PYdV6JEEcwx1byqH7LTVBILZJppmmKg5zRMc2+E9QO//AYbVSk98m5PXx694fTVHGpkGds45MaYB&#10;8efjjBsK53i1+VDF0Zsn7zQw+3GeEBGc58P09FBQTfeLfV3ga8v/Lk4mGn22z6Z7H9c5gpSwlfws&#10;DjIkPfFX8r9bYnW6Xbp86G0tusaTeQ+2hs1fe7Z+fDPgFrJiwHl4UZ3AKgAfErnu96Fvl4PEbR+9&#10;77T9Q/uQK9DknjPprizeDj8Zb5HP+z4XVdBGMXquYV0VIsa7vBWjc6L1jtYb5jid9+fHJviHlF3P&#10;flY+yoU/quxt/5H9qXVd7Y4/p9z14a3y75yLz/JZ/nPL4/HA4xx+I5EH5WZYn9Nukb389GX3CF/L&#10;1OLpJLySO27FSb3WFeJHV68qfn/5M4A5+4fGaqsK4BNZKW4pvin2FQGcUnlo7uFGjx/AlV7VPEVn&#10;2IECRBgQyOQq9t4SDbMg1CEK6SUAGvmFKrqKZ/ZxAe/D29XHoKlkL6Ai2FcrjTFcwwDYGiot2/X5&#10;NNb07tkyd/psQtT7XpA0GmgLUapR7QoqAaL1ar1ZG6rw5DjT6E8VyeMFilSP3eaK0iMM//SYSSMk&#10;ffSdPzYatV6TSKU3IPlT1g/8WQeOyDc0lERKGxLe5v14WdYOaRKGsoPrvAVwHAfoVVO9wldooPyg&#10;wqrrZ9Z/xTnWOUxQrBjwwb/GwfQRtmn1vybAZG/LIY1qUTCv49Q1q+Ha94Iqc64UGsnH9uvOWdiB&#10;TQnnt0yey1jkAgeJrDDCKd+fIR8QRjCCrvfw7GVlbOvN/sq5WgwDXfyAfO4oxPNAzQ7/9oa8yjBq&#10;FJzr6MFCV8mfzq5Jr+r5tH2Orc9AAY2LzOZ7Ve4TVIeN602jyPu+iDr2+F6o+WiqjC39SQGb9YfB&#10;ZNIzoSA3rLe5sTF5haRj3UO43tIOjPpQ1tfSZVz/VNGaz6n8kk+mVLJSgTk7jGtQHbF+TZweeTDp&#10;NFkNRUQd9r8WawSCAG9yn8tbYrL188ku8fR7ipw6PuGhUWUbru3os6/FCwCtKcMWuiFxN73pRwAG&#10;KV0JhvOwnvXvAGwFYnWTD0v9MV6JeWPYCoJK74N+733/rNxRfi31MHeRVQzfsIvtG9B1Wdv+a8Pq&#10;vZnv76mdvc6l3lWviASdUme86A6XDrn8fAKA3wxh7cv9F8v3LfTZFSy6SKsLWMw9vzvwNtHbARF6&#10;4fbyrK8NB46D5+Ra30IbnZmQ1WnxDKiN/AhFPnwrIL7X+z3vr/37eD3VCeG5g0+tX2MdxmebVFll&#10;ipUadmEv9TshsAqbQ31CW4bRuBurzV/Ds/xAd3O6eyJTntW+UbM2CqvfqHQQuNiDKw38ANA3vSZU&#10;v3yd+7vk2RoC02J1z4jZreMV42xoHXj99YExTFd+PB54PB6YOg141BF1s0dNBIMHSL3jHCeO4yW8&#10;zSP5adHpGhjqzb3FkXYVAe9Oj1/K5UjIycMUEp70X+XIxjlJvvW1+3kE8iC30P39ZbTJlsUGeUvf&#10;yrbtvTg6dJm/KjWr/u40uS6NqCtyAd21KcXyI1/Cbr4IeMPOv5Ss1d92fvTfsfdrf37tWdycrGu+&#10;2MP+QdrcsX/zgHS/Wer9uEz+3v73y8O/RvkWmfxt8vvHlR/Zj+u6+Cyf5bP8mcUOTkUER++Y034f&#10;c+LwaBkKxTknjt3jsRUPVdv36KHknwm9Iuz6rmGLqyEYCgNycyEQKcsmnkpX1pF9me7gCwd9EP1J&#10;jytIDyO5llk8JCpgJoCH0jCvAoEls7GYjxyXx0lVQOeIECrXTdZ+9jgkmEXJoKEhGQ/OE1UymgzE&#10;QNoxRoa+IB004abhp8w6L2hQitrNYNU5McYZjCCgwpfA6FySQm7KOsIPJvEbKZ87X5hRaz3hG2Qw&#10;9iiut7m3SVxJiL43v0aJGDvbscQ3dgVtTE8G1vxZpUEx0yPKlfFqIBLtNEMy+YKGY8zkjNfDWIm5&#10;hCl9qRRKzHeGLaHx4nzk3aFRwbiUCqD1Y1EweSAEzgnXWQXXQaPE2u3OPytomlq4kSgN/NRjGXNz&#10;hsd5eK6RL43SmDpC5XeSGw+FgpenbEaTpO9aV6BmEWZBncf3mOFB7/idyjPrZlK458a5gsmuJLyQ&#10;mt+OUGjE72RegFRoAYL3pFd3z/8AxBkLu8gWm1/zSFVemQTKzOzgDEFsdb6ahQbFSPV3y9RY0ssl&#10;OIQGCBk0iT74jRDnL5WANhGSXOFXKkym8iIw6yPsR4MSXJ+6JjjivPKzOZnkzuoJQ8Ynn7dKGElg&#10;enzVAIQ4t87S1ZjnWk87wwFTf577jxTgSymrFkMu17gI0OYKXG42LnrwULwV8xLPMZb6ItNtfQRt&#10;JXmaa00AoHXElXO12Lpcc7eBCyKWPOVoenvz6CgM+S38Q+4ZfiBYaR8HjILmN5boDcYYq0bnCYlj&#10;I84NY3prfl5t1ziIUUCaJS8WjsEoMSVlg42wJSAX6LWv2dibmscOthjApghJtNmKbAEBMSeEls/t&#10;h3mdMW5+HHB4Ca/1QlNBjsG80W39WSSQGUMHAIy8NbR41hXmawJoy8+m/84qCMeQGU3Ry3m1+vIm&#10;SCOdXF6nF3HCHWsJAWTrzG8bGLXKjafSFmnCEGGpc0QtmFMgrdtfOjHaLOvSqu1qc5xOpfbdUfXT&#10;Kg9uQpvwe4b6EWnhYc6/Z5Enxh5lH4SAQTaCz2B95W2CevCx6JllLdV6alvUHTRoVuS/r2fzcj0S&#10;vCbtyxzFvErxDC9tVSkWbcTcpl7OMcxxOk0ZizrlhdU3MceEzhE1t34s7fIQh4c8qYdnXRWUbtwL&#10;fUwEh21+BrocpW6rZwX0NN5Tf8/m024SjsjanmEuLMSC8aLpLanzisBSS1D3VqB3eOjD3KtWOmf/&#10;bI/I3AALCO/zcLgfkm6ONfUAYwG1h3sqqyXzZN6WiGsOgrhe59xtt/AhD1rrNP1jzmG5MUQwZvZJ&#10;QlGb4b1tTgMm48dQNLFY0gcEQ6fl16ATkTqPDwOuLU43QK//MRXnOXA+Hh7y8MA5v6K5E1U/Djx+&#10;s/jcY1gehq+/fXX9zWRSf+kRO1ohOOcZPK4KjFHAWbUxW4xqAW1fixNu3t+Px/SwG7kGmfR0zmk8&#10;5sHQNWwV8mDy9lNHDa1P71/xIF2f7vkiUqRJvndbgnVWnTkPJDS8rJtYgnONBE5lDare9NfDM4mN&#10;SRXmuR9xvDkLeQOlSqO9k630jTQY1DnF7GDetBnnLLW58NMyYCqNhT4pk2mr1KwViHnhnsXxh4Y/&#10;Tt8HUo5NnZB57mRZql029YUAun/wB5VbzrrpWC3f249veXd/9lvbfauv39qPP5r2d334EW18ls/y&#10;Wd4uivGYOKibu/33crxgjIHezLFWz2Ga2GL4P9tQP1DCzoy9icoIYU+HlzaDNLtdvXpRNrI0kKqx&#10;tPd9qcjrbqiqL6trUDS/wge3CYqXF098PRbcGCcyCacb1zoD5IlEP0uvuPEIYshGDfj/41EqTgAC&#10;PAUVKS2eYR7rerhSWf/rW0zS9PhJMKbSKo2aC5m9Q5uSsNBcL48LhPiPk28zEszq3SbsbnOW4BQg&#10;jRmbJCZO8/aQAF8ZOCADwIEm5hXSmiXNsssDqWSaQWNeLqYM0nOSgygDV7/urAiDY4cOLC7ghM7m&#10;fD7jXeIABAiKioaCAYBKXYQ0qDQsv++69a4ayPbO/i49iprm52EAEmCCAtPoPWcBuiMRKvmy1k+l&#10;k0tbF5qRFgIUT+skkribpuRE2DMlAWjSe5v6oGg1/nhQsx7A8Q2dBjA1v20pl8XgBmYQWYPY4WHr&#10;Hydo67ID5GYsV/TT26bOV5nf8iVlXr2xkKr+ei+jrqYkkNOIa52yeXuPt0cSzPRZcm+uILYAdgNn&#10;enLDTLjb6rx7RyYU4rdFZzmt1Fi7jhuXRRBmZTVsFAgw8SL0cy+pNMiDjaryaqnyqrBeaLg3gc2j&#10;KghZ+tDs8GR9LvctglHF1lpETfCXEMjVwhM7UGc/CfZBWoQDsKSXDPVVjstiC7a/KWnssE1imhcw&#10;jz+qHGIdqtvnqXQE31xoycVrDDphoPf9/YCclRr+7G6eqgFbn4obEWU8a+z54i33zTqQ0d3WWhrR&#10;sZpEl0gU3hF/cx2FlMWvlXYB/mHxArW1W3hrG31jDG1/uCZKFUdQ9/ActfKV1W9XRllvqWswyXDQ&#10;Q9OblKEGABgo7jLfxlJaE4njvn0/THqJ87NER5YDC0OQ1z2zrL8ilYESIiFBQx9H5OlokZi1tY7O&#10;PCySe8BwORj7rMdeZt8yfI9G34K+hf/Ytwyzosvf2XXd/nzu9Wn0IqicY0t9L/VZyoC75bCHZtnb&#10;qwcDdx7Ke3G14mm/n9VdPl1+y9l7fiMjfqcL800fpTXoGE7zsgJ4nUSerQrAUxS6rKk3Dvc3Vhm7&#10;O2AEPyST+ccGQPNQX8vne1GiwNTH/FeG+1AHeWeds6mYcyx7b3P+VbHR2Q1AiRBOoV/6bTV1Xjp6&#10;x9fX1+I8gsWWodyYs+4ADa+vDwO5p/Hlv/6//4bOAYiYuu4V0VN7KvDl5YsD17ST7NCC4H4/etgk&#10;qooxBsYcvvQaVvJR7gp4cGXrOz3BV14MhSCE57fuJpzrfR3X9XTzxvZX7pfsRD1gWR4v9VW9IL56&#10;MoC6baQm7/KYst4fWm5XlO+pm++FDj9zWuLJ7rdzAyTvDeeD9PkYha0P9/kHsm93dkLt4lttBUO8&#10;1QksPPJN3PHxsX57+VH1/ojyrX199vzfacyf5bN8lm8tYwyMMdEPOhTbfiJiNy/t8Le9HRrlY6Ua&#10;dBIbFz9vAKZZb6a0UbHgqw52cHuI4BWe7GcBQ97tSrmerQWo8xLqJZUn/7BieYxLPjUTsHA06j3V&#10;YV67E4B0UxhrrOehuUHz317AjNxn3UPcaTVF3HNa4zt2rl5PTD1r9UTaaUHlshpbcJrcXSkW0GMU&#10;twq+lufCpuTn4l7fSC8n9gMA+tGNTupxAtWCEoZCioQ7GMJSOVc02IpBX3sTL8YpglWgqub1L9VT&#10;pnRLFP1gnbPof5y1oshW/TYMl/QyqADqEqe70pheCcU8k4UhOF31mvbV2IzPV/vJm1j7dDEXQ9Fz&#10;Y721mOtQXpsnewuk2RX/qehHw3mOaIsHW2loVSXeemegZ3a2xr2dfILJE0XDG6hONw0rMevN50+c&#10;n4pGXqaqqpyxRnQzjEsb4cEWGr7zTBhRyDo06yTdeFhwp7BWz3FrdvVsDDCxgCIxxsIHpsuvQFj0&#10;FRJzpvEwX12T5mYyzGqQpNzK/uZqoCwKQHtM9IaQGXEoEt0x3g6/wZiDpANQ58vpqJrh51XjgM17&#10;lr+v9mZI21pv0DyEfaHbXshygjDoLg9qdiZkb9DSXhaR8HJvpecQC7kTxhw3OC4Nyb6Grar1+SIz&#10;FtkgJjNtQSMTHTdIC7/hCP/TYp6xrH3zYJYYW7AyW5EcR90DKs8aicrEiACMj6/IFA5lz2PdBMMv&#10;0+Lr3viM9GpBpNgdSnJPcP3wb63yUwrZc40YaKmLLFnHTroI6ImfB4j3/8UB4F6XbLR60l4cKnL9&#10;7c9tzz8rd6Cl1P7fvVTiXFt5o69SkjVKckfcGKngrc+FImnBg7AMxZfjW8ZW9KypGomRg2dXhvVX&#10;2C/3Uhcpe9zqJlEPUsxjGKWO5rds7OApx4uQ01LWK/+LsBDUhZpEPHe7ASkLYB908Z/0ln5rDvZS&#10;va1ZT857oW3MQUfEx954SfdfKCvKczWojYiAEdee8Tf3ynozz/7ZvJjLeKJvlJs3hWEkBBx7u9VN&#10;7l+Wpb0mzTw+qQvdPF/HzA6n48/+uC6viTAEDg9S3gbpJj2/Hfg9HegF3C6YOU71PZZ6CmkxtjrM&#10;1sg+C9zbnIMxoi4HUU15G9L3qwEAzXnaDl95+4L0mO7N29oBsF9zujNS83WvOOcJ+O3Pc5x2m8Z/&#10;Z6J5decVFcHX19fsvx8SDOTfIuK5koxnOLYA+tVDvvithTEG+nFgPqaD9MDR+2LPmBsAgNtZ3vgC&#10;z9fAs3LlUaONyDXmeH0H2xvWRVm/p3zZ36ceH/pHOciq+kJs7Zk3RFAS0jfxJVz0XdeX1y5yTHVt&#10;ryEP+Rw9tMOuVPMUN50h9/M3y0WffWvPdF6iXlvG/X4bH3rwA8/8qPJe2/KBZ/4Tyv+EMX6Wz/I/&#10;u4wxMOfE0V6Q8SBod9MS1RUIv9u0P+KhsdaRvhj27oyNMMp1Vyxf5QZ0p7TGn5IK31Vx53cx7Cfg&#10;Fz3Atj5ghiId3tZiSZ4AxRzFe8kyvZjS5Rs2PbYC8CwGiFYtRHnV0TwrAsTihqooyhrC+0PCy8v6&#10;o5qAYo5xVdJTAUiFAAWsrMZRxE6tJHsWjNjbFbapZYxF+RqDVy3TA1pKo8KYjE1tfDNrh1LhKaQr&#10;s0WTzqZbIGhQmZh64svLF1Ocxq66VhrCQaDT68lnkDBSvNvcGNbNu8DwEYEcVP7WOZhqNxRoyJFn&#10;OIc5FsS8UAGubYBgFfmrtn8/QfHFsp6keu7lOmqMn6QOoqljr17/cXSMc4ChF95TQuM6IRNtAnHQ&#10;wfAXxKAAca9PqeRwI01u1o/E7wvypf69G5gJhNNIzEfjWraq95XrtczyYnxTvricKGNlHfUgDMBi&#10;XMbUvk21GzpKtu7X2XlDYlHzKW/pdqXq97ql8IiGUaRASR6l3m8JmsPXaniLMUKKf9ZKn9gAwX3S&#10;Ji6ypkUJJ3vwcMbttE96iRlsvcqJo9lOQ0rK/IRc5zzqPSB5T+Xti/2BMASlwDYIurdeIowvPJnz&#10;J5CVV2ON68LztR3+Y+9WT6g0dEWQnv8F0Ms5ZViuHnts7rUoc11AM4mZWiQn5c+dVS0Ek4MdNcZJ&#10;qWUewK3sPG8LEcbtr81Fs3fyEftPGtvPZtznoUmRxTdP3bxfZSfZbn2M6wkZP/dSnDa3QJ0frr5B&#10;IorXWlocIt88Hx69Bch9Ryhd9CydAYgwbjjrSHATGWas9D9ufPkeVHdSQfLxHoLm2f72DATn55dD&#10;CvfqlinL2O+8qXkYHwctDPfCOlqCwvtNsckQVWVNxXk9+8LU4LH/7v0t66bsN7XNDxcRiFTwX8CM&#10;GHZKNZfxG8B1n0Dzvvrr5295qEd5vjA+Xkc+bX1B0Q+W/ftjRUQi2XbWyMnjf2/RgnNDXr9vg97F&#10;9WDgzu6hPTLnzFjWyM/r/vesmD2RYHhoOL5cM+mmre/muhv7pGpxtNEsGX0epuV+bPq3hTGR1i22&#10;tye4nICHOAG0NbuxGfyl+OnLT5hz4PX1gTEGzvlA74KpgjlP6AS+fn21UJYRNgMRnlIgOB1gH57P&#10;aqqiTckY4X5gMFUxx0Q/DpznCRGg9wPnOeIgRDqTQqcuZD/oSOW340Lu1X3y95fr2s497K35vVbk&#10;P2h0vdOvGOPW5l7iRt/dEwLMmnvI7Zw7s7+w7XJTCDAa9N5CfjY1zXAMiylPuU997yIHF72jftbu&#10;5fxG85hTAJmjJylwLWSOZ4R5rzyn9/eX97ixyrVv6c/H9Le/bvm79/+zfJbP8qzwttw5BzB5o8hl&#10;vSJyjRzhuVRO0IFq/G4CQiRAndZNgTavWzMg7ZalNT6ZjT7qrUEuFYgIoKnQcae0ON4lhjUN95LU&#10;zj4ugkxRns8NTev7gIGxYm2MkR7kvF4HEUzxK3ytAzLdCVNjUxR0TB8v3GPgZEw+IKgHTS959UP0&#10;c0z03s1bUH2c0xUQJ5l5o4yieHOU4gDTtmk57ejNylh2gmKcLfE6fdtesRosacONcK4AZExEhSmJ&#10;oeOLecwGKBegDgERB7Za81h+3pcclD02J+Y5gT4hOJa5NMDUeMjitxq42KSG7qDe003BbR06pgOh&#10;1r/mHtABFjqyGjEHJeNlLsYr6PlPiNDeC08xGuNdbMHVOLaggeveSbx63NLwIYBDktHA0IXHg5tL&#10;iAsH0p3mjNlH4K8LE3eS+f1Hy3Wf4FHyhjp9CNqJTKC5F3d4c/EqLUHq9Zgh1/XMpqu967/MKiPU&#10;4gNHX5RgBt+3OJRNeeAhFve1VNlAo8UMe4Y4CkOxgNI6J6bYNZkuAekG7anXhgnidLF5acFHVQmf&#10;Onx9aNCHBw58iiB6rg/eQKAhQimSRjLnxpKoMX4rQECF7dHjkbK1tSMM5SkCNIVqQ8d6MFO9EOl3&#10;bd7Z94cdxmMzwqPwsIyGSQ1zFQcu1YBH3l4AgB78YN/y5sFSONETeWAishzcqVpIlqmKzhiWxZOK&#10;1AZgHqVu2MahxnTjqmkczqRcK3KzIUILqQsfBddumhE29LKG/e/m71X/waSTlREhI5rXPz3kCde+&#10;eYyKNLRO/jqMzuI+1gJ0CKS9QDAgcrjxjpRbDI0j7Dvp4nIKxSxSLVfhyfsSygXamvRQXc4xpMME&#10;0KT7lp3AW5NmIKHngmiuMzAutPAGzsIP3q5wfwCkKUQsjnnkVhji7VFerSU8BWMemtfJZkIwLreU&#10;nELGP3R3B2lCg5rzVT/ndywteIPA0kz1Capl7RB48ngSAoFKzcsRXc0wGs25hfGyQVo5/ZoECFb3&#10;5aU+YF2vradO4GAH+aXOUgJumuNTAGqy3PZ38f2KMiTfT2fUAnh4P+ipOpyu3cOUxLu5cdj7Hv4H&#10;4eG9DvISkqxxb/dcEu69yp+99Xgm1VeTG6qKKcAhua6Cvi6/Q1dc9I1VLsa+tQE38PmA5wCo8nv9&#10;WUBYSdrGHqcJuIvvFTVX0BVgugk4Qm9OkB9WQP29YvJUADXPYh7qZPLfMi/qh9M3YBb9STLEx3Cp&#10;HgGgfK+y8Bo4YPHOywYSQQH9ZmbkrBHfQ/32YCGpj90Tm7veN5VKGhNJrrSssdljn2/NQL54Rj0B&#10;pOldvmwwRwKRduPGdXCdAKx/syTetTpOQId5dNc16b03XjDduvlNLx1+w5dtQF2nstBojFMe6XXm&#10;MH1MKe8mehM02I3Q5gdHzPX08z9+BuaM76Z7qFvoSdNl+nHgcVp4ynlOHP2AwvZ46ofwvlmoF+41&#10;Btb33vD161f01jEcQKXOehwvDpiThlZfb0fo0LPo6FwbkS5FJ6QA+TXvktY1XMudMuWM9Byc5d/G&#10;i9SR5mVt+o/sUuhZywOxTndHm6LD1a4SHC66JiRvvonbZfTWF8cGyO+8EQDnUzoRVTk3pvO903Yy&#10;p9jw2wdjRri43l8wXh/exsTT2xSVPrHO7uP7zzFjMcd851Pxdzi6kVZTI2eCE5xEufbhzfLecx+t&#10;59m7b8nju7o/0t739OnPKlVSp+5l5e/Q/8/yWT7L7ymnJ9j+udttONpo6oqUSQPGCK+bnFdQ981F&#10;VBQj5Fp0ubpVN8z4DF6fKzuMDSkEcpnBW1wxXgAM4HKxq24yBJTcCCmoXrVSLoVqVCiD25jShYfP&#10;uxcHCFnsxpSUJzO29JxULsyIJUCQyQPTEJ0FYAvPYiqvOhHekZImOdQBUSojPq56pexKg+3vonit&#10;Xg7FsAX9ZAmgIK1VxrQN0Ig/05C+KwRTWmtmgLQIkhPf69QAX6xTGZccSOVFmoXXQP0cvHbncy0B&#10;e1nPQuvbzRsOSzCbuLe0LAqmhKEt66sXpTZ+SzrED/5SPE9u6FUV4jqfPNyR2o+lbVf2dL+OWFUk&#10;47VKhd1D46LUbd9bQtBUBo3KN4Bm7VuhucmC+Cf74G3X1ZbGa+FDGgexfmZJakmTmKPFuoZFL3yi&#10;fFJ5e+M6buN3RJ0VBCJvcDRcp5DqcX2dr53uNDYv87LwbekH5TQQRicT0qoneiPtMwksrag0+tWF&#10;9UoP0k7cU1f9dw0ndCiBOsSckn0IBtYD2ELKkFXZRyvJV6uBGDwhMVsAHPpw0mjQCb7c16PEADpq&#10;iwzpwVldxIPTpiJMMV85HE46R6KOoFRvxVzvUkIIaXxHcVcTTkEkAXGh7OPTvJUA8Hy1kWbSAmDv&#10;gexNAAAgAElEQVSO7t0AaBvcnH/JMqDc+YrMqztF8D33IyF8n/xfW2pAeuC6bG21LZdzbU+wzDwS&#10;QY/sg9VV12uVInz/fl/KoRDYk8KDb79yV5558aZMXvnJpbbJC+51Ze/Y54lfLMCrA9MW57ptQHXy&#10;9j5Xd5fA8tCCfJz9qfvW3i2C4LUe3raL2xolfFbVbZZ6HLgJlUjyMNnWe9VPCw2cVrIB3W2bxAhx&#10;Vzdazb43yeTYnWHFhHRJ+cFjyA1nvy3Buv5fq/O7rFXnhgDmcg5l6ecTxvwgw34EwN75d/BA6wac&#10;fqv+j4Llz7zeL57T8fnbYUb20ronTgo/EB485Z6lQCbYlNL3AMS2PpWfVw/v3FvpRFRX852Ha+6X&#10;VueMGNhFNuq6q3FD5SGXHYpPNGGCyengMSOrSNGdvKaS7NcSR07oOMFbHjxkl9C98rPpyUbHtORU&#10;r48TL8cBaQd6b9DzDMvLPIL9ENRvJXYV/PTyEx5fzXP8nMM89H2Y61YrHhXRxh26xeTeJ2i9hzex&#10;KiyJenev/6mXENL1MCr1tVzvOU+5X28TfdWZsT+yfX9TBcqshk5WHhB3vAhVlpUs+2D5oOwPdax5&#10;u871622r3HW1qNNPxuv9yHxWcRyHX1MfOI4jw26VPW8wTBXHEPqIfdx6xyD/ocTFD0Z9o9TBLntw&#10;1X3q/lvWPJD2L+0IHmIFHbY195co63g+Vn5E//+dNKnj/6vMy2f5LJ/lTymue7TWMJvGPm56SUPv&#10;DecJHBUEX8pmHEe9s3pwyeVEegFwUESxEBSbAdJEZnIoPOuKK1HDPT3lYqjE6JZWENoCk9TVp/br&#10;hkyOww2OKk4FU2qZRY5LkIZx894QrgTPAp7Q2lWPmQ40bshuXNL7nA0mWETlrmhrRQdYFBn/ezG8&#10;RUpoks0ApNFJpWtnh31o5WcAFfQ+Dh2sKF2g1zj7k9dNAYQHhoH206/kkl42bqFHNQ0Rt50nxzd5&#10;rdhiyBHwyQMeKsj17/wRVzSZkLMoYtYe/WRT4aaCndWkt3jWUZin0CT/Kv8GAOCeFztgsyE9MS8c&#10;I+di6f9qeC7gQAAG18Mtt7cA8ICLxo0ZfXXph72wGYMfUT12cCgBffsu2nYFHVAMEfMYUr++HePO&#10;w6bpcb2n31CJwwBkeyLAFB7qAPTyzqbSCxyxBp3Qmt7aunAzUI0jZdd1fYZzqagRvJ0BNuNjiqJ7&#10;XGRj9bkq6EhwhGGShIkIVXk+ZbwvlCGlTYYeSM0/1+hiy+XhwPRkq/SlbWjhxWoHhZOhlL2eTVYv&#10;e0c1oPyXvPlsfxIACnNL8vNCiXyrCLNtDAAipAtDpwA0mPNVW74SY+BV8WdFgAD9jS+8Z0JQt9Cg&#10;IOvkBSkV8cA1vg8S+oFcMcqbh1iKpG7Oyz36DYh7h3vNhRQCRgQKebCMScL7Pr3Llo0naadVzK11&#10;8Wck9pzkX8XaZo5hoW2RefS2U9jhwuH9oGc/nAeZiNGX63cVyguueaDmE7jK2tpvfkxHgR2Q5fpN&#10;mVvp7iErQABYKeCrkhPJBnkIouSP8pPrJ4C+0E04ZbkPyE4w4XtWWqkLghKjvR7KcHTqcyJIIqL0&#10;IEgYbcVH5fN0CvD553plSAdofEew3nipuW5g9WVaifsknOuwSygUX2uHX9k/Agxf92q/JxMxbNf6&#10;tr2W9Lr5jO0v7291mh46S56aXKN7ve8Bz1VXXoDX7d3rgU7dTwTrZK5jf6PxrPPy3IpQTr3StN5I&#10;uxtXLS32Y7/5MfOwPmwFxoj3/xpMv4mwHJHLJXaoAOa0jGVfRgFs7naJbOu36Cz7WFRNx43PJgBl&#10;YktXjFtZE0E3G/PgLVVvhwkzLcFkxiMXIOw0VXVvdE+uOWaEklpvxKWdYokuZyTJhE6M88RPP/+M&#10;cZ5R79QJ0Y4Bg9yn2s/WOlrrkAaMeeKcZ8gSwG4jWxgUsxdUgfMcAaSLNJzjETdHm99EtbGoG3ec&#10;eP5wuavc73gIn1pHrs3c8BJY/c6N5lLorb/yUrQU+wsdz1D2adMt99QXIdMum+za/bvVygMQFJ2A&#10;bVfeZt+zTQt18mR0q9ax8b+zTn2p5NJ6r0jZ4LIviT3cZSaJN0uDXNNrIK/bHnCffiIH/5zCtutc&#10;vMeffzTv/qg6f2/5M/ryI2TAZ/ks/1PKH7l+THljUvCwDeE2qN8yXpNlipRkM1nNXTfDANQCQBCw&#10;fKLsVuUujb11sxjjzA1aBOjv5/MM8KuiHTuoV/uVQRr9T49RGUbuXv/dduZX+Z5cAZV4E6gUdf06&#10;jF6oZjI5B68aMoYZQytELXpzHQ5Z35v7L8HwdzfnNFRZWqlTFRhM7gSj1/Q+BjixeeTwOiGT4qwj&#10;sCQ1lrTG5qr3VLCX66RT06j2zybHJRIAus5ReCcVxQBVARgwFJd5l4SnlfNDfVDNnivScxF8YF3A&#10;yReF35QhWIpRWX7jx3cguH+BnEFbyKaE+hio/JIfnhjhNLry6rGkUVaUS2IWCvXwMQZuzm1u2M6Y&#10;caQEM0zGDehzHdOi4Ufj10fZs+lrRWVCp8WEZ/9p5KoijDCEzesHX2oKbYSwAWkyy0GZljnd5+Le&#10;ug2cJuZ7HaP4sxdQoQieMDSW7y1JJROJ7iGD61xbG9MVfN4g8eq9nakTXSp83ILgBBS09OUChEuG&#10;x3CbqMyOvcxwRUovMxTPTeFBaCXhCmbviaEi1rBw1VVBVyylyvP+yHq/pPyuuI1JH2t2n/YLCH7D&#10;pJI/4gbL8uU2c77XSaxnH59shhhrCAN29UalkY9Y3wiwsJVYJuLAoMnJbE9881gOMIs8in69U2Jv&#10;u6HOIrsUwZfNf4rLRgEiXAJDETQH8gN4lXxfgh3Ex+BrrB42bGJm7/O3lPce373ZOO9x/f+9EmpM&#10;8jxZJRjDFmKABNQApNKo7H3AqgdRDwuAf5FJwAUkrvxIOhsbOtAkl+f3sTyjU26rBFcqr93rO5U+&#10;Fz6TGMR1D7zh4cthrDfZefhenou909uogBLpS/nEm3m1zqU7N/vz3r19j32TV++Cxf/O8swL+74P&#10;RV/SXHNvv3Pf5kd6v9sZi474wTq4rwLIHBmsS5mQMZ+dCgsrNpEhdrb69n6QFtQ3th4s9sadrnaZ&#10;g8qLrstAy1qGg9CQyxFP1WNZV2g2Sm9vdSDcbTkC1Q66T5hOxfAQuX/c6EdesYUjkQhbcnzp+Pr1&#10;q+lmTTDHiNuyc8xIcDWnhUGZaiEnzvPVw0WmnjFH3vgTMOnsudK/6NtNGtDFDgLU5nG6JzJtWr3I&#10;Z4k24yDwFpHeSaCX9X1X7lfL+v2lOO/uVsK+x6VDiV5ef9o37jUu8G0aV7ko8Tvpwr5WnSnfGWPg&#10;8KSlw8PtxOHKNP30EpZq20MjJGtrbn883pRR91St4H/dba7P6TYOG4uWzyRCw9g62hnhGWP8u8u/&#10;s1/f2/Zflaaf5bP8Tyk/eg3+kXUrvr4+8M8xMQdvoNoBOkQNb25iHuFVOerHUYyBssluSvj0WNoB&#10;1rpi2jzGXcRRbA1jnK4TNEA66FKq7rJeBx9AHT3etgzmS2Zp1UhjExtUMUhuVDPrL4qHpwPZ9DYk&#10;gMiYrIBCPGEl6ZTJkTKzfOvd4uUZAsTRRHgXbrlmtGoA/oCkdwoVi6ZIsI4/6dmaiTgDu9m0HyrQ&#10;piC6l1xLL2fGoaX6avq9xmeWBj6VkPD08iZmaEH2zlSBRtI+M9qrR5hfRvC4nAZiqt1M8GuLGUOV&#10;k3aepjwTtBERj+FGyjYGZ4m4kIgpLR54qhDGBnLDFDUxZ1ItAOoAAeLgwP62kKgJMKtaKBC+b7qp&#10;BJhDngr+VfNwKcy4tVHHUTTOUkIRJxZS+kyDhvwgwAbuV6O6RZ8gCaTzmdWjyXhTVTAHki8TmQll&#10;3prLMQuKBw7bLgZbfbrejI9KCbaUvtO7ZYYdOxfZOWX1TplaYpt7n9XX/ozwHQJIg7SBrh77VhKs&#10;5Zinx4SMeVoU/yCh836CGnkbQgrQAzt4dKDLw3Na05C4vUGPa5lS7trL0l6MCc6bHpeUydoYO5x9&#10;696HSc/KOv+skn1DhkIIwE1zjdnqFgwFuq/9xxxooshqBfSYO50CUzXkjvUlPZqnh81qNZCGJJOI&#10;gsxWsM49vm8PmtS7O3lUY/3rvnhyLofPGcBY0+TXMUteN4XFowaNoMIDTtNGmVAWeK5Lk8+UnP5J&#10;yPYKYLL4rmi3UVo90EqvV/IDQzjQK9VAtoZ6hVn8vQwdk4fQAe753IsDIyjrvgEYdQsXk+tLcuWN&#10;ZVu39dOa10kDWHVJ9knvZ66a3FdYl/jhiPNvePE1M/wrIOe8k7Z/6gnW3gp4Mg8FabnINK7jGyBB&#10;fTyXr0odFtLZgaXwEOfaRBywnoPXK1z+ygxaCMT0BMrIbmEPaj96t4Mw7qOQ9AA1zvf1EyGIcqJM&#10;JK0aVIIqtl8ziXjQgfO7xYtuPICs+2HVDzz3RpWlrGEjInroh/Zz6CiaDJP3qodMsxwB1HuQGor3&#10;Z6Lqk9TpOF2KFgCd+M2y2WwNdTRI6xmDvvKOFFrh5kCvMscGlgWIWz6jLhVrmEmsY7NRRFBgdc93&#10;r6P3vu61/tnenxVsr8D+XHg5P885sdJjj9y6v45tsyN2mjUPOdWkQwCM4IcVRNbtZHNJpirpiEGv&#10;75q1QASeBFN9r22hJy3097VMBxthzo2yj6bjh0LxAHTEfE9tkeBeVXN32kJc5eGKjzUS9tqIAvAu&#10;cpgPiG/K073B6+ERExYKBAfzM6h6PH3G2LbcL8xj3lTxGNNunDUpYeWclg5QLxxdbS2XR0zGOV3Q&#10;01GmHQdOJrF0vnx9PNBbwxi0e2bIL50Dr18feP366jRsOAcTtRfau42l4E3Q6WC6eYsLBMfRA9DP&#10;7k4Ps5WOHrT16h7B/BXhJLDQhXxFHqxvPy+hm8R7u7zD9r2tR0U6utS7hFSERGIios5aM3vHeuec&#10;ERoo9Csp+tBdt3x9JO1zTbANZYg9mNox1HNhwdcWbL9vIY8URzsw58TjPC2pqmMIdosMGY877OW3&#10;SlE8gib1cCnnl3Z9fffuIMpujI4begZJSLyimD7r6Fvf/Z7yXlssf2Sb31q+t+2Pvr+vvj9zzP9O&#10;+n6Wz/Kjy5/D3z//n/8HP/30Bb/+8orXX/7f313POA2P1iaYeqK1HjfIaDkcrfd0cpOaZKYqjosm&#10;vCrpe6v1ff+veohEfGuv1xSTVN5aP2CK1MQsxhLbCm9ovZ8MJsHcx8B3lBa44mKE1PHG5ugNy/a9&#10;9TY0oFAAoVhBJzfcw/jUwAvyJ8NJkC6zGOlUNqIpRp8soAB21tQASAIoATw2qCt2bsTa8IS6SYDA&#10;SsADqUA3f3eG8esKu6IktFrpuT9HEMr6rpHQk2BwKF+7oaTqAEoqX6xDyjPWqAFMlqCl4eKRLHko&#10;wVYh9K3IMbe+xuZkYjICT+qGx1RrB1qSHN0IC5GbP8ocPuPF5e/4KesHd0/IzRrw3qUQqAqlLN+r&#10;ZiJLu+Ja6nKy6frn1pOdF7w/vp4CgH2qv/khEJXrMmQBjUEJ5oveRxiXVHJ5tKNAJrvxPnD9zjlh&#10;4SPFgDSkN3WsQS0Hf2F833igafwTPRZ6TYpAMYoxC18HlFuysgINTdn+XokNpfe6pCHdsMr09DAt&#10;yrqWupdmEzRCoRtLyG4RQOy0daoZ02EUrATJekNeFktrKtSTmcXpBZ9zuU6sSkUgfhhrw5DLGO54&#10;X5fv78d9RwdgIX++pnBHa+dRfukbR0n3vMYY52cCqKz7RW2rAoZw2SMwWU7QOw6PCfZ5fyyBogEr&#10;jWCZ5Iym7MV6sBAfZmeb5mfJ1eqGbgJ1Sdjs1y437oADymGCYRyDgF5XaxvK8BcR7qV44pb5IM2e&#10;qAtZdF3DOVyJTlca13mok5p77nYAuc+7JxeLfYQ0Lz2w21GCOTfeIP2i3pSPK9AoGR98A+9qf+1n&#10;HvyyxquHqjsA+L5ZQ6Hg5vm9PH2OTfv6eNvLL4sBc1E7ADvUkiaeBLduLJy/zAFhZRae0q1t05PI&#10;f4jEmeJhaHKOKVd5UL5+9qHhZNlfCOK8HYovwf61tHIgmDz8vI5n5L97r362e2nflWfPRF6Q2KPm&#10;/8/em3ZZctxYghfmHhG5kBQlSrX0zP//VTM93WeqzpluqSSRzMxYnrthPgAXgJn7i4ykKEqlCpOS&#10;EfGeuy0wGJZrMJil2oONuM+bnHOE69zO8JefFqMeAxJ4R3ex2OLZn61oD9A65XnyI/nTlt0Z3Vxv&#10;o0TOduYGz5t07TQrL8ulzaTQWehYB6Jeo3MDYMB0awJPwAamF9r14nVq2ANhW5XauPGQaVFoN9pm&#10;UxOLBF5vVjw9PWF1WbJtm+UCXxr2bcfF/2ZOabSOh/tH3N8/AL4xRWD7MFOUya7QDNzscRysWBpI&#10;2+NMFpYNRkme4T1W4Hz535Ea8swue67QlpkX3DN2TG2X4RRhf9YUb0g5BNXYnEw2y+AuGmvUnf5K&#10;TLCJ/MpfuXkdJCl91GKspu1U7l6QDMYKGwRmT3bViPzuXb1VRZee6+BETj9P5PoYjTeZvz1/WwoW&#10;wA3Gln5h2oQ6PD8YiEdj+AX9/inll2jjlyhB1Z+hnvks6M9dfq6+vpbX8lqsmGJ8+PHPePjxL63L&#10;Ntp7UWgmijPAuknz1ChVVzwHgJ99fta0jgZEjRIZFJh47ks6jmJqnekIArRGOn0VjBFJxR/18kdV&#10;zHyfit8NIGJBczEjyyy9TgCWdaAoO9ZV6eEGqiKB1EqX6iyFI6s6dISxDQGCo3xtyEkYdry4h+B7&#10;AqQER5jfMp3XVkCO6iCrNMuXrDz2yzbcuKSxFI4Zjc46SPu075tHznOkzS8I9UHzLLw6IEPjoRqZ&#10;YB8s0q/DaevkUr8RXpoZ2vXW7xybhAGVF3z5mGnB5icgQB5/SdKSU50Gs39H8E4A9DxJMMKIVMql&#10;f06KNMd1pCXbqGW03aOPOjDJeWGvQhjM+TXiO53+FZBAWQfiWSljmMHvcRxJbwDDuwXVwfDolZLL&#10;TyG8jDOAtx79HCJ3vNq950U3jKgSEaCbLNpgjkPzY/GUYfmPXpVet3O1/kIZ5XlFpT6iscYiGra6&#10;M8501cmt468ECRq7ExrMU36fZTPpJCf+P51BjkDjJTj9PDJRFWCUvG9gNpG4qJEvRcoa9peuhI9d&#10;sbv8r2TUGJPUSVTmxE36zLw3uEpVZgflj2x21G2kJfXN6OMcK0AwcG0/LgudHkeJ3gwQt45+AtYo&#10;4VuJOhahHJAAKhUybca6zC95bYONYbKRsWUHvc/9juiWyykHG6N9HEE2W9tnh/TLmJyxKEMDbJWM&#10;dqsygWMRyfUR/ytN1b7YSZyc/zkqbJRr3koBDUe7iP2R8tn4+zzPR7no0aYnQOmBB8vmNxDq3y7F&#10;rjpMxj5T/xF0oA1AHVhB7aFd/5l1Y6wXCbDPush/Geo7Auo4KVzBCeGcgaYRx3EgMPscncHMZ2wF&#10;KFGWwXsjHe2d5rnoYWm1SEfPK1jB8EGu8vRPgLpjZ8fo6+eLPVNlHTDvqpwC4IUXQo+pDvPIwnQY&#10;SY+XlTq/81w9t5kxj1+EG3WhXEKajxL7eokc1HxfjW5Df8ljsnh0r+n7BYqtRJATxLU5Fkjn/JoM&#10;EWCi5STzfByRkg3O3YPigKeIsPEvy+rpACde6X4izSOxe1xuqbDIVOc58Tub/H4hG8JRqccaLX5F&#10;BCc027jte9HR0qCemsRsbwfjQX3m0feTvZUnamwW7SSZYN/2mCeLnCf9PM+9fWF17LtFj7eGtjY8&#10;fdwMHJWGZVnwdLkAikhPyU3I3XNHWzR+WWc+r2m6qb+vbmJM65IP4oruJzWp12e760rJgJ0gzxeV&#10;gzwFfRYGa6RO7MHX3JIvfq+fxKE+izEKsG3Fz/YLYoe+O/ec2r5I2h4W8Yk+rV/v+xb83eLkNeKd&#10;Ggj1ReXweOW98zL6+Sj3jzlPtOJ7ka4DLlDaCkb5wn7/xWW0Hf625RqtD87Mz9TOmYH+c5dfej5f&#10;y2v5Ry+jH3b87MvK/eMF27aFnuP9aIsHXfeuWOcoP9NV4sboUYwcnBsaCvNQaHRoPcQZcEqpr8Ux&#10;V2kNum+HOs5shZc4EVHH9He4PGJA7axU6ZLNjvHcizScuNudj1TwIgykq6VSyAwIEZQjemO/4x1X&#10;wHPVinKRFUZHl5fGXEsjaVVm6gBuNkhPJ7pGmQZz+cuBkSwW/ZpHh+0IpjSFAY9L1A+4I9OKQ3Uy&#10;v33b3aFoEDQs62IGb98RUQqa9iuBlLiUdVkGWswtzFGZBC4XEbS2hFHJZ1TJJz4f/BdIxQi2zDby&#10;BMWcz8c0uedA88HazHZmg3Ow5HOec+5s08ccLUaEJ18OpiANvxrBPPvjdIR8cytpm+8kGOG/v2hp&#10;awyZKWhik6nr4Zlh1IOBy2iPFmlr+t6BBWE/1s028ne3hsHLFvZ9yokfwAvpoN5Xc2yZLmDs3LkT&#10;RUd1JM1BIvqYSO8OaYuliuCGQwVrBJGi5iBXpi5Z6hl/IdaP8Yq1Vo+VO5AgzeY81kF6fTUvtX0r&#10;IfPgMkYwggJJGjpYo7NKUHccSl1sP12RKnLooyOcn1Eetkq+l9rgDqaETC40i8syPbVTXtBLOcWO&#10;JaBuPyTqjnfpFBVAs8p5638iyUkxGX8TXxOV5kKHPGUlj5pHyo6TOaB+iU1KOa4LjqvqssZ8WKyz&#10;rdHNWsdoJ5xZEuflCN5en8yYB0G5gOU83ynLIYIMo3wE4Pg3ecCTO4jmPS5xMSrHWiOU8w6Pqg9i&#10;A7DwwNBHPjd9HnRnwAI/O3n+nEZnNBtlEgjkFBD5s4Ub/fF8P4l+LKWArRntZ20TNGb/KBk7FIsN&#10;0njLN6HI78NJm5+pXBv72SbL+N3I4wyEOAPBK92/tG9nYDaAw+csL6FNBomUU0svKKqKRaq04tb4&#10;EQSKjYv6GdSdokw/qFW2DO9fn+fDnIUvoMcPkfNhfDfLm5JSh8C6g9DU73DwPyLnxXRIFwOD5+1H&#10;q0Mj8lahkT6ESSZ73z3q3DiJKbdM3mu5sFBHGw65jrSM2+5E6AFs0o582i4WxBJr0IJYltZw2TZs&#10;fpHmut5i3x/jskoRiUtCtSvWmxWyW7S55Zq2fik69i0jeUl5DXqO/R02OjnPZSz2ucS44kFFSX/5&#10;slLtuKOfefZ8Xc9X+C/Q7aNXMWyC8X/id29onlKElLRv05hFpi9KX0Tmey/MJ2DbOejUF+lLjadq&#10;Ik5Pcq3GpmsvQPgXgbvDJE6fn8kYt2pb801C8zsjuNh5VSRTuuh8V1jYZlf68YuVv0Wb10raOb98&#10;m6/ltbyW/3zlL5cV22W3dN0L73Ux2b73HUsTLGvDSkAy5JOnAoCDfG1pkQoAoLNE5WhYELj7rn4r&#10;t53pTWPSj93u+34Ee6Qoy96tvjp4N9iaCr3fNCXdyInbo2MXdjT2TXEK8YZwEAPcI8isatGMrZgn&#10;guKUeQ70KUeedssZ1kQMACa4q4p9m4B91PoA9fQdPFLY3OikQ6gApHcspDUU2ncsywopqUKWZQWP&#10;vrfFomLtyP3i+drFATwHbDxSIqdCAO1YFoVqQz14qIDn8zZ6tbCWBIBdVBg5Km3koOuskT6hJdCJ&#10;xed1T4MpouP8hnPPgcuolp056QGHbzr2XX2ubNyqbmx3CX7QcHAXROZRGmTOi2GUFvAIIn5BqPXH&#10;0qwQPCjPi/XF6Fciw9EKzFQBPaZlCQhqNIzTT0+emUAuAoxma3krTtzI5+tzq/txTWRnujkNE1ie&#10;+TVBpotxlK2Z8CwYaajQmrEwHA+yikbE99gny+lK2itGQ58ReLb2eQFjnYg8tokiA8p60fyOTk5G&#10;CNrs2fpSiKfc6btCa/5nSSeL9GXpQ9QRI4xmXrHIKhFgkRqdKqjOEPOCKxBRXsB4/PbMmMxLBjXE&#10;+b6bcW73GNRNCLXkqz6OHpsZlPF1/orjXnbPePrC2uyFP+2ZnbnXgxSKyHAcU93tUHaMzR2rGJpH&#10;nAtgwDqX5nEOyI/xHSQi7OdI8KBZ9J+zLC7fKIPpfJfXybe+/ng3XYOvPfKiUl65LgBVT/Ido7AZ&#10;GJdygHSy6EVeTOofUzzF2rNnm4m35nMZ0qfDZJFAxPPbo9QFQEN2m7xlRl1pBVAc5KSPz/mSMke9&#10;Y90725aG1gWdAK2YA7wW/lUwTVfKXuZuJjje0Px+idwE6AIsTjRSNDYJFAUkrjN+Jlvi12SPCkwX&#10;ZiH4Wfm8/mzSIs//ejvKW/bLHOuaMGfkibiwUoC+c655Kq5H+65iTE95Pc1BRM5bd52/UM4Wuw3k&#10;1+EzlDVUAHOOO6kWfay/50xYSXDSNxDrJovOa5GgMhD3Mrg+4ZOMBm+wfUoAnlscwUPcmoPA8/o6&#10;yOhrUTXpbXNmcx22kG9sQpG8jYa12T9pixnPbcHScv2paoBBvOycp/0+BxIjZP4I/i/BC0sQte9J&#10;56B3vQC87tiJ1dl7RuGamUDgfkeccJrmZTwBMfb3LFI/ly/Her0Os9Pk8C7a4vbHaHuoFFqwjqm/&#10;XVvYpnWO0+RWXxfGW72XNDP1bgUI9sxwZ+m4gLhnQ7vpvebpFXlppqhi75aGb1kbtssW0xBWkNuk&#10;vGic9ppIw9Z3rOU4g6jpUHXgOjcJXAn6WLqnWNq735pjC8cuwu6WZqKelBQYALozH3bf7fJzt+33&#10;i/loorvXyz5prhGPEE6edzAZbiOh+xjNE+B4e9/hIeu4vVmw7Tu2bcO63lgQlNqIlvXG+NyX8uLB&#10;Ug9Pj1BV3KyWXkWkeYT5gmUxsF10wVN/inkS5OXpPYKsBLwnw2SH+GaA8Y12tVQtZATyEBjpLnGh&#10;ei/gbGFw59tpnc/8rtW+ul5a3byhDIGUez1Q0v2ZrFNozH/yafa1tYbF82/nhoz17dRnxdjXmnbS&#10;7gCbx5H9jHpCrxbtrymbILB9el84lKcR2CL0BQTQBuVJUFQ6n/eD79uPtDUE6WO2dbX84zd3vLYA&#10;ACAASURBVB6UtRVBQD0YfOUbzRqmngekFR+/tnnety8t1Uh5aUmaj7//I5XP0UVf+NxreS2v5R+t&#10;PH38iA6Y/S6CyxOzkAhaW9H7hpVOQ+RcnpRFnwT6IEolBUuCqop0aE6EzmQQVyeBUYwobfTe49Iv&#10;IOM74l2t9Z4LunQkA+44lKyPAOqkNOuzJ+/X0nVUvjLRIYF3DEZUGLrHAUT/ARjo7U4OlTIn1oyv&#10;HheMNPq6BVA9RNxJ0l93c7jR2CJnvMflku46htMypUlF3LxzZgQMOinnngBqbGpIiygLKYpc3OEm&#10;aDU4lz4OuHNhX+nkkKTDU9mHzmyNfgsgiEQq9QjYlkXdChYzzESKY3rCiye/HR+ScIrHtXZWMipd&#10;JGED8lcAFGn7xVjzZ/6uuoezZFVUA5+Odg7NAyBTFDw/rGM2lvKdYdhSxcqVIRfDee4jck11nTbN&#10;nqtSiwPuNUpJoUJWYl1sOXqgvFBJky+T7NCBjGNfuCE3dzA5lZFYGocNQo4FgMRtCgJYlYSatNLa&#10;VpXfpcUQvoXP8yEMNXukuLrznmvUvuO8hgypdEz4x+vXg3NofOwg/bAGjrIyh6CnuZMH8IPvxLpI&#10;WvAiaJvAojFC9vhXdYKR+iekta+XkCIFTK33MlFG0xEfdHBNCI0DCQD4KR+xFBhNmu9JCoAF0rYr&#10;a6lI8kJ+QErOcy7yKrQLvULnU//YI2ye8794Dui4OyN0AzcFEevM6l2KXpO4qCxtDJO29W8pfByf&#10;Deup6IkrpQKkzEFe3w87IoADzpNH3HNMImUzZ6Qc5382jbjRPpg0HvUe9XoFoZ8WuzqVtKOtxIGv&#10;rWVas0IDHKfzM/Qof3OOpY3rVDJ1GIHIA9s9bw6Wv6WcWLGSGf28DRmuiQOC/5023LT2hRYXx/aU&#10;B2PHyprjp+r86an1BWKgXGl72MQMW5b0+Hmc7nqpJ/nkWglApvRn/lmf5Tjz3SPIfS36m989t6Ze&#10;WqpGrPOj6rRvcxtjnw/1KUGzBcq7W9xeO0sVMJ4+0lN7oQYBUe9WesczhV7iF0RnvfkTbqOI39+w&#10;7z11B/viIDgB7ZruRLnh0r0uwovFduOllVxIHR27X4Zp4LRtau+9Z1vDfTC9jM/rd92RtpW1Sb+p&#10;+n7bdgkQVMQu6e6qATKu600ET62rVaaquLlbIVA8PW64bBsuTxf03S5RdEqXue+R3kf77veFNA8y&#10;Wg5za6rZ/QTaaZLr2Y2emEPeE4M6f8xn3fWY+SsbO/24yoznSoyvqOKYhcoHWk5T1plJFY+wGKsp&#10;A/JofVBQGxzWl5Z1WW3fs6HHWP3vnnQXESxLi03hwwWm1UYtMqfvPPkrkMX+TmJNDZ8Vzr3mOq33&#10;u1hKxbxE7bTSquNdWZ/SQmqnajUv6ejVAfyEd/4adfy9tV/rfE4X/a3H/lpey2v5W5T7hyfc3d5i&#10;3zYLInZfZu8btssFa1X4g1dyxWh+rrzE+L/6TAByZy+h6I8REJmjTuaILyDV2ufEYDynjL7ID7/E&#10;1H+ZTj5GCh0+L/URJElDDh4lmNEJBtoAke1VxveHPsrs6EcHrgzWCFH/+7mSYzk+7xBMALEac6WD&#10;aVWNbRp7s090dLiNl2kgJnTA4sZ6/nnoI+e/oa6NcUYM/KtGUn4zMu1ZT4vzPbVZP/Mv5hEeikWI&#10;OFXlWHsZWfyMjQLOAx2YMKpn63v8vRrcnLfzbSZ/7DML8DDmK7Ik2rnChjr9tOqyvmcd+0RKshaB&#10;b8roLH5KQ3UL4gUGV3FQYhC+nq0WKexW6nS+rXPNMQ0O1hXvbAY9Yvz19+l+mSp6a6kuUQVOE4ip&#10;UeS5qitEdkjRxGoUw0VKp3QvNYrXNcumANaqMJ/LYcpyjWSb5JVa73l9UueTDrfzVOW1ADT977rh&#10;K7WK+pB/yotXExcbV7h6fbGWQxfYsfG53604udfKQAst46qOcx2X5PwmAFz0tQvMAeSjro2LGSXy&#10;qI+0KYCwC7yMarsGNBcK6rXPq2yotkUbnj8HF7P9a2WO5CtfuDhI2SMwkKwjAbI6ZoIYGSRgmy4R&#10;FFwNnxeIJYLIz9k7p/J94tns3/TcYU6u9WTsrON88U4AkPybdYnpQOObcuS+9HnOe/7FWLUIFrIl&#10;TzLoKE9zw2/UM3/tEu0McuTzbX9J/37qWJ6LMJ8/awD26fnnfAuu/2ObCYYLeuGbVg+6RR0v2rio&#10;dC0yZH6XKUFG3jC+DlzRZajZXh1d/DpUxWArdYLMJY85UDI1AANADq+je0RwbLT7u127B+tUwLyj&#10;ey50dTCQYPho+gni1HD5lD8d87a/OlPMxLfgyVBGYLdl5NWlGYAty4Led2zdNgsul81A/V43AkZf&#10;wYZpAQm731F02Cyn3Ki2En/X1Fc8oXuN3+PEWJkP1vUS+2+01fKzWl/yq0a1cZIgLaPhnarXCDrT&#10;NsSsm4puTtvdNbiM4zoEm6DO+guLL4Hoz+fe9L620mfK7ODMaqfDBfPpOh7bGwLpogo9rOPTboGb&#10;YO2wJo/t0ZC7Vu/L+OW1fK6c0fGVrq/ltbwWxdPTFn4yA89EBNt2scu54Qqwa0eTpYAaacBV0LTK&#10;88GZLI5uRJkKzu9pEAkjSYohCADKC2SKYos6p4uJLAqzpIYIRR4NjR09JdFYX6quEXkJw2Wqq6rh&#10;+MafiSik6R1Gm9C4YOSCfdeHdkmvYVRi+W1o6DA6i6+1iIJKstB0sosdw+QK11qaoHdDLuY8cfZk&#10;y6htpQFaI9jSEDtzlkcQhFSW8g6Na4uWpJNrdl9J1yMJinVN4NWO+yHrVdLhPPrHDpRrOv2DE8k1&#10;MDrbI2rHaBKPwi6Gqm1MnDlnR6omrSqvRUefQwvyYa5X5uHW8lmp0OYqDYY6H7Zk3cHqadzNUQ9x&#10;aU7MlgxG/dkmBlcPu3Igi4jnePX5LrBPXZH17QEMH8jhR+FdZpgzWnty3TxSNYiwyTQbbnhbNgh9&#10;Tpz4cNyZQBFL6il/Do1i+jCds9qvAUCV4kS5YzusL5FIIcPZWaa0BClmpvnkRhjXsVaX60SOeR1d&#10;81QHu8p1mxE3CdwKeQ6WzsH+7+mRQr7kCjnbfDvf0FAkisCNC3Hg6qjDkqhAgJDeLymCcJS/4ydS&#10;Pk+Hku52fa9eYMm5Kd+niku5Bko0p13IBCmyyo84N6B3gcjuIIBFJEpJxXNcT5LyLcgwj60uiALm&#10;i+mKLjssKtzB+QBlJOSjolyHpknU0EWSEZaNBGoN3X8KPPWHKgSeWkEl3mMEt625BuB4rDnmhPls&#10;JtrHszB9hxLNmX2caODyxlQBTwOdyGzJHwJBb/PXkoqGoHvvPm5zuFtNg+XD0UYVYGnbyFPBZ059&#10;5Vouc5f0mTl17PNAx8PP43txL8j0VSR+KG3PAIL4xaAGJObpOj61lGe59Rc2jBC8ynQOTZai2q+F&#10;bn6+kDcXyd/rd9cCMn6uiGnWO31gP+rfZS7nzZtrJe9xOVdssw8wj5dRufl9+6yOPOwD+WZXpPkB&#10;4kJG/o3S7o6XFYLhHtLA1jBbARVstyjifnwG4ab4WictvI9iaQItseDuJzqQz1HmS/o+XVNvdOXd&#10;I/Y3D+JkapFJ/3b/bje/hOstec8vsQxAm16KzRfrjIjwXSPKOUHBOs9GhNzIS5ufKUJAe6mbzFlK&#10;2kcosPUNN+sNsIjb7/Z98xPJ67p6ag7B5aK4bAaAPz48ArD84Etb0HUHNqYx65HXvOsOwQJAIu2k&#10;zYMU+vRIc2OnlJJGcNvD6utYFj+dpNUC0bAzu9tf/vHADz9XSVtgXnPPFT2VS7QjwjoRRvG7zRXp&#10;8WgrkS6lLzH/z9jSIZ0H0yHqsDzv7r+WzUlllknowW9eFkun0/vu6X4axFOrPE+OIv9KhwbZTFB7&#10;xgAO9diCFT9mr1JlyegJudM6tn9Ksc99/5cUufL7z93OS/rxpW1+yTvzc7/0+F7La3lJWfBy6+W1&#10;/Fzlw4dP+O43X2Ndb+LicaZMNCDcnTgeIWued5qGkLgTmnIlwQWoOnjuuQapBtw5FwBd99jJV1Vg&#10;8dQnxfAUAEQ/mdszFbApku6124WHWbJbxWirhiDSYVNXTOKKTM2CQ1vWUIIAAkQA0nweIw8mY6H8&#10;HoaCP2YRGAShvU6nqcCU+75bPj7hd9VRhF8kWWgmCsiyhJegANq6GIjVDUiwFGbpuCyTVxpRIm6t&#10;Wy5EPwMMg73hI7LsvhrkFQfaWgEGwgD2PxNjpSFQ0ppIs2Oezlh2gWZxU6TlkU50cyR0Cbop3Fh3&#10;o60Vx3eeKxHLR77rjtUvbTMDa4esFikEaVjaClnSUQr7yOdNgCEjHQGo5DUfZ5B5vqTJnDL+zrJH&#10;6h+U961FOoOM0k5Hjb0ACDAbn9WIN42IQDpQArH88WUFcZNpNnhrtIzZyw64tsUvJTK6dzEDmkf0&#10;wzlCIYW3rRLbJ84rWr5jP0+OZg90dJpzEoDMJerGPAEARvMr81BMRzAJFjF/NtdY7Zt9X95TAgwa&#10;xz0ZGdK4mVSM4ZA5zvfZT448YAugyooFwxh71AHs2ocoGUaWVUArcqq6A9pLRJz1Od9V1UhnMcp6&#10;W6N7d6CxJecIkBmQ0ksq64Vxx/NxewXzu2g8jwhvi2Wg1oB11+hYwb3sBeJ3ymGOkettdJKq4yWh&#10;IxJEyvbpSAPjeuCcAoiNWIIDq3h+bQccFLw3wPRXd92Z1Ki8l+NQkbKuiiyPCDqByBIAKOlqDhog&#10;0gG1Y+J93wBpUNeti7/PDZ+6gRJjEaCpbxeGLKxCsYWuXrSjR45m0yOpbtxZVKChW31uAxgPCFpd&#10;zyLDkZ+mioU5zs1AMFqWtSEue3YRrLC0KeoyRfkcNxCk+YaUelPkkdFxIqCaoCJivgHkxjXKiQi+&#10;00agtNKusx7SsS7Gkco2p6HTaAORZxBpP6y/rgd9mBk04HUq57fSV0FwvDHqHgnYVdpyoRJMAW2R&#10;0vd6DwHpEb+Xn6VjmKPqcsNUeCVM9p8yKGQd68w5zLVZ9GM5leIc720bXVszuuy9x2Zec7ne6lwy&#10;AXxYhQuWtkD7hh1uwqpF1Ias78AO3tWQNIgNlgha8DR2pb3QZRNvllTSZVgjjYe5mTd9xCN+T7AC&#10;sy/aCHQ7iXPjcZpLjH+ro1njI+Pzc5sBDMOvOpDMfV+fy/b4GfvIoBjrvyjTHPiaUE8d0nz9x3GJ&#10;5bRuVcXiero7DdYi1wSCDT0VoRzHt/Bei9jcdODVDWXVFaI7dgdlIQbA6265tDckH5htYADx1u1u&#10;Fyjv5jA52jvB3R72szo968a5/RAHwc0GNUB3j/Yi1QnrEa4TD/xQty+L7QBp2Lbd7RF126NjbQ3a&#10;G7Z9w7JaWkfpwMr5EgOr967Ytz0A0MvlETer4MP9I7btgsvjEwDFZbsAEKzL6lO8QWUx3ed3Eonf&#10;HdSYw10Ul223iHMR7PuGZVn8jg7LGUr7s6q5fd+xrisYAW7/64B0iK6QtgN70ebToprB6Cp/Bibm&#10;mhK4L1aMEa47cCkfty2HtRljso33fe9+ghCgUyDS3IcSLM03FBRQph+hr+V9i80wt+cW2nWwC043&#10;OA+rYmkNi7ThktRlETdRdtNVkDiVUQOaJO69EPRtdxltD+672lg6189+siFQHEnKxdGBGOYmaMf0&#10;SU4z6sXslEeOdOo9Dz4b99yRgVEtTy8oZy/+GPv74kKZda2uL6nnly4/pc0vfee6jnktr+Xvo7yC&#10;4H+L8un7P+Fp+w7r3YrWBLsCl203+741rJh0dKhpOnyTk3Y4DiY9lU2p66Cg5Ki841mo54Ok0so2&#10;2J/Yaz0xNMbKvlx4zscKw2k++eyniPO2+OWQjE6dQKzqnvGyvPg+ujk5Oux7ONY0JNwIlNEpDcAl&#10;2h4dlcSpBNV0NsCg22WGBcyS8lJsZhQF3Zg4nPY3OjLxp+QZUCCNesnNkQwqZISv/ZnOtqddEAfq&#10;hRCBORxWr9GdmwLiQMtiHrQbdrnxcDbttQgBR06MFKPLR1/ZrxpaMxgXv7UaJeoGGJIfPl8cwPAL&#10;ankxUPhnMc+5phRlfZ4y27FwDXpH59TFL6ni6kPHSONrD/oadHD3pWu9Rg4f1pt9cfKWzcKzTUj8&#10;B+EEkS+4ItxBPNq/xdtiLm2RCZhzPj+AaiXfMgDeEcB+2P9zzAMdnH9nmddh+YR3KXMawJM7gIxI&#10;dXcYUjfCcv3QeRqGq4rIL+8gTEQMhW1fwBeQf03aWLRnz74GXQjMvdwMPkTYe4vclojN3LpOC+8P&#10;fyNPJgyHQMKJck4Kp7d0pHS4ujhGCqd0OxNKR6CVJTFOCbCHO99wB+6MqanCcz0oqzmM/3ARpS7B&#10;DxZ5x/rZrvMiJ7QiDfEYL+3KL4bNZfZOUv5PJPFuazioWurg+Dkm0Vn/jfSsa8sHGc+VqgDycKHj&#10;dUsnv6vsIK6P1GVa7ktMm/fk2wOvS/y32m6nwvla10IdUOtr5J5nv0cQ/EizvzTy2SJktXQ/7YHc&#10;wDuuBf5Ivpj4LHQfn7HnVHPjuNoe5Y3Ue7QXKj+VoqXf/Psl433+O/Jcmz4/PHx4N9fT5+ek9nUG&#10;wVlfbnRXvvz5CnsZm9c/tYFiH6sHQYjkGv1crWMQSr4RufgH/VzKSX/VI7tVyXvNL2f1DdG+g/Hj&#10;0uxOHObFV0UA0wSG+9Y9rYkHRDjV7HuNAIXs//EPu5DaG9C0A/guo6XQjxG58zhFLIUNo9nPHysR&#10;8345Y++7638FY/95Ufa2b7i9u8X9pweIANu2WSCQ3cie9mw5mTjIW/HLwXcL3Ni2DRDB6m2vy4LH&#10;ywW3t7foXfF0eYpAGuoeBj7EhrUWGxLGF+qD/ByfDhtK7iRX8ZwyqZiOHM8hb9wz7YRNhZCh9DvG&#10;/PqjTESxh0kE6tG50DZKf2+qVY6aL207lmFb5vhs6V1bxiC8HQTG2fUpiOes6DC6NFKHls7LLIeq&#10;/FDtaOKZZX2Q2hNMdwYBzin1bLsvK1/y/ksk3z9S+a801tfyWr60/FeTB1b61iFvBPtup4ia+IXR&#10;0rDWSD3+HulGMJNLj4ZgcVriyFwxHAYldWKUV8dEpucH4IZtMG2DP9PaHDdS3j1+yi+jn5gAoQTL&#10;xmP/dETPQbNaQfwn2gvTvDp1SEUeKUegA8CVfcq+xU9JMzKMF2kRLTzmmz1Gb1VHPh2uVNxzQpHx&#10;uOs5ODOMebaA3FiHJtBEUxiazl4FAdysc8qM/GYGtTsAARYkqGB1eUSMIqKF6FwvbSFuA0A8v6oU&#10;MK/UVbyoo6E3WW9DmT8o4EustbGeSkX3/dOmAg5Aik27z63Os1Dq1uo02QNxKuCZMgCm5N/ScSnG&#10;OiM/6zjmvtjf540a3Ss/BrHKj+pYRCen5zHwZ83jfgBAh8muncwotTPQY6wrZR2joRr522XNAVBb&#10;agoNRboWPPVQM4D6GKtsUefmY/fCSauyeRhXqWYa8oGHhPOtHrRNpxw8Qj7KjfhN85Mq7whKQNJH&#10;yfj4kb6kS9Cy08EjbaZBlI4fXbV5rDmHgygUQRsc0Inu0wUF6heKEiDtyA1H04liF/9qFSPHkxEi&#10;MuREPwfcJP4HcN0XsFIoL8kUCqhHKPMzRfKGC5mjfgHsdBABpORPaup6MaEuvqWhii4SIDM5nHRA&#10;6x5YJd6unTUij9nHCbSzT4qe/Sp0kdInuKxkeCJpnc+nNjaZSRJpqS/nOdVXlRdSdHPWG/wuaY/M&#10;AGSsi+i+bUjEu+1oc8U6dXsq6vbUT6NckZz26P/Z+hi3d8bOJYug0Dp/JmB0ZkvIQOHPKJbh/Tbo&#10;GdUSee+EDdl0sqzT1hmP2UcqnSKnR7tQYwM5IpJ7P85dlffFljp7rtq90fbpxlNOVtY3PzMC4NdA&#10;7eOGRBv6ONvUc6y16nHMtcwpr/ytqf3n06u8pJxZ8l+0uTLxlKCe+vLPYSdT5lNxc5silrJjEU+0&#10;IYAyHYJa2ozjBZ5j6b6Q4hJKAbR3bJEWgu0DUIFEyo7M4x0R2eUSP4Kee8nlTd+BIDftDoAiv9jQ&#10;ymc9FYqahO0Etf2tCjILLPAk73zgxezkDdo+NvAKypO+zU+/Xi4Xt8GNP+OSTwHWdcF2uYQs7V2x&#10;bZvzrWsT121a8p9TrwrgqVVcw0oGIvV9x0U1op9738eNH85HT7tP2H8OJtaz5NheyPNCYV8lsIwS&#10;uXSjyJ0iW8pYa+GmTY++FjkYUfG5nkZ9RB/K9FtvdoHqXKq/4OJ46HNIfadb9UmySw0immT0t8Me&#10;KjK6+eYQL6A3Hsze/LWL+hi4WXHENMR1eJk/ybdNr5EAOj/wE0rqsS8r8/Mv0M//qUql6T/SuF7L&#10;a3ktP09RPNw/4puv32NXYG28n8SszjXcXHcsA/Slkac0vqw0GY+ymmNru7xNLAco8/JWx6Aq4PNS&#10;hDzBGgeoEkAAZqPjOcP7CFhFC6i9mSMEM6JRQmE/59R8rnTtFjwsgrauwy3ZPIZGYItG69DX4gQJ&#10;JI7TyqB/7fPW1Lx8gntu/MzqN41JJ0aAFzzC32FH3FtEXmef2SZJqJORRIMs4ZM2ZPfMy2hQ+hGG&#10;k2RUYeDnylQsJfq13CikisjbluOleUZHoHBZ7xCPOIhAxYHTZlTBnCLzWZJX6xxU1iA4Pxq92SvS&#10;qgvtJDf+wvDKKSyP+/vFMS1fSHmJxrL2SqM02hgV2U+T+JcyW7uqgO+iVeeKNOF4Pncx5tCnYmSK&#10;AD14MXliML3deYl0PZ9zlgshWYt4n6vzPc5WOpCnW21u1IfhXp1waNK6TKCI00kVeoj2Ib87KCHp&#10;Hpw1XoGT4Whp8FNPA/2MPrMcZboJHacckJB/uU5dJ5wACNQnHJPEc/wuZWr0I+ZmlCGMaiYYPsq9&#10;0fmg/iIlpynJBycaVMAw3i7OqUYDcP14rEmFeeUtPQeEEtGjasPDdjprPjPz2xaUKgCU/zc3BwXk&#10;3JBHymecbhBAdkCby3Jvd6jzSJszPd3YripmuMrWkR9JF7MFdADjAT8VbaeKGu0Fr7sJZNchJcQh&#10;t7Hn5s8+InXc1BmVskF8ZWwSYyr2CY5AQTZWZS6VRdZlOlzGZ54pBG4p94T60mkWaqfbJoB9xe9R&#10;ftLJJk8gbDnqgFpmaTI6990AI5RUY2UdSEvakw+vArfh/D9LhqjPHmc7QMg35MatHTc/Vph9qOC0&#10;FnD8RHpXMEvVL+7rQx0i4iBZzX0th3/XymcB4YqCTvVUWXZog0L62bYtJchLQemaI/zMZmc+xbD7&#10;1BN1ca1M9vNPKYskf4XU/YI6F0neNhZyGQKFFOBbKz/ZB8ZnZxJRFnR0ixqCYiu2St/3zwLhCoLg&#10;PifKS0DTPjZwU+J+FzhovgfASlC52sOSnytPa2VUNoMVuHaGGFxm9+Fc+/OZinAmAk7WsYRt0hZL&#10;59J3QCdbcj59uK6r5QxvDfu+A20ZngVMzmzb5p91Tx3ZLSWG6x9xuWc2gvN66VtbUnb03j14Kueq&#10;tQXbtlm+8WXBvvG4utVLcDw3s5a0TQbboNik07iBE/4t+vfwcb5cHrE252lhpHcty9xnCJiiydbu&#10;uEHPUwQAdVjaVcbjzx/hn9tnoJFrUmtHe9CL/VFI5HWHJC8ieiIx7hFH4CP2TPDVl/rjg50+UODk&#10;UQkb8WCvqoau4ua+pVQ9znvavzht5y8rL1S0f7X6fu72X8treS1/3fJfc71++OEjfvfbb9FWS1vV&#10;HLfuXQ0I5067eh4sU072srQFfd/jWJv23Z4WMzFV8kIpRYfuvZpJiPzhVFqNSvFoLGTkgwlX8byj&#10;aRdkVFQYkszTi6qIEX0EkLm6iiOcYHRx6Hzs0hZYNjyjQ6NjWeoj6AoRwI/fhXMUxkhxEgShvJm+&#10;gmQmQBaRq8VBhXrUnDu4DX58tE1Os4+Dx5klwEL7blctwYzivlTmllVdANmsr10s9zttJdbpsRsG&#10;oDJiBKCpnfMpkL5bJKTzwt53j9ZqUPWLPmMujRLa1QFWgJGNYcAxCs6PUUp10jkuz76iotHfSnsa&#10;mVTdhum2+CwdQtZH98HXRY3QinnCWKRUEJMz8uEQ+en0iehK/9drpCkEpWl37lpkmWEhGKdwh0sr&#10;3QRNDIBVWtd8nvT3emn0W8qZCVIKvofnR+2eK1qDNwDNzQUlnfg9joUCR50idPYhQYeBnLMgL5aq&#10;tVHdIhQ+s8/D/VLNHOxlDkIm6dHVyfroJPlJBObXj74jnYDsuPW9CXTXgQ8g5QcB2kqeQiYOlzZ5&#10;9FtDcg75g7t2tN4GXhApIFNbfF58RUvKyNZdN6h/K2JRv5ByueM1R6KCMXHmAoToKwBm/QiyA2qR&#10;Q3x/V8UiCycAIpbni7RoYnkrOQrrzyHLrNPYWxX4UXRzHLvQoSvRuTrWwuHGaKUlTwuftQ27aIRt&#10;Vd2qnMsEHQHFolUnckyptxa/y8NuSmuWuqY4uUYUDSqbfk6+AOKajjG6OZzkpAdHqd03H9vi8w+v&#10;1wB523s1ubGIxESq8wkjulpTP4CVEd7oCYIn0I+YC9N1dhlnBW8W5hL1qHj2WYPGlR99PJo6NHKt&#10;XotyxtgfcWbhczVymBF3Qa+katZfeM/mvh6/b1hPQD/L7NV8s9JpT5Cgjk1SSlF+RD+oJ6tdQrvF&#10;B06La0ECwKws0gbwQtACWB4x3Env8W9/cD7plk9kRddOw9GSUd1jPCKw6M0K0ntbjJIV59mwAxiN&#10;W+/SoDyzCbP63S5QtOhEjfJOELgnAOn92nW3S17V+HGlXcF7cnydWT5517dev/hPu+TPdS15hePE&#10;SN95A8lsW2bbHgs3UCvoSeDxWrEIaFsrrTWruRXbFnkPSXnL2+Pn58A839932tDW5+XKSc/s09ln&#10;mTprqUESaGH77uqnKHSP+bJ82eNln60liL33bjpPxO62UTsN1dVB7r5bPmTm1S792TjnEPR9t0jv&#10;vjvfJm0A22SNe3OsJxGl7a5TyrZOmysjhVV72IMVkh4imgED2xmlHilQGFgQice83rDDGAAAIABJ&#10;REFUByhJ6bmpKWmn+h0+AG0/RJ+Ud0f4ZPVuuaqX2xWrLti2HUsTXLYNbWmANGz7jmWxYKGbm1s8&#10;PjxaepR9C3urjrkta6yZ3MTJSyxVO/rW8ebuLlKebNsF+96xLgv2vvueqoOt6icmitEp8CUogn3b&#10;yp1GxjNhR4VIPcq5KMVW5QtLvcRbbCOAJ654wowPBMcsze+OylMwzH2+7ztu1hvk6Urj5zhRBIv4&#10;ZpBJ93uyzB52W7h5ju+wRdNPACTAdfK8dLW7eJxJtTN/fbHJxMDxuGqBennWKW6ANuFFsTEB9pN+&#10;bdX1SmaNRTLRHfH5stwEzsCgFUCMB4HkoW1DWxcsy+KXwQK7XtyO8FSUS0PfXS9Js9Sm7ue1ZQlb&#10;gTMnsmQKlejUpC9fXM7tbrTF70PSk+euvFM/j4lYELnTr773pX3+ucsza+21vJbX8lq8/PjD99i2&#10;fwVuFsdJG/a++WWZSGCE7lqNgAnwroJCLhNNr5iDCP5eBRMT3sXfc5RSKoEameUPD4Z2vFEAYgCl&#10;uTA/s0kHAPLCM7iTdIyCPTNe3LU+fD6iVOZspfGXjuYcKcrS2Q8fvnJc9f3a3KAszwvNjUrPWlcF&#10;F+dxWz8VqmYCq9Sb646U0OAXUluO+pBzrelgWj/9mLzfZMYeNSwGmIhRiNsZkToENdL0CgUEBoKf&#10;0io/M9PQu00Di3SYnqWj/JISgDJB37kfydpplmhGGUmheX1TZvKW/sxH8QlK18dECGTme0PfCqIe&#10;NBZAIia19EiRoBN0yCFsQKl1IoGfue/mMKVh6M+WtTKKjMp58zzI4SMpfamOw3NlcDQmGXU289ci&#10;p7RzDNzsQ/SDUUzRba7H4igIf3od56s+P00c0xjE7xE0XvaPA3gbarAjphTPorUl9bY1f1ffpGrG&#10;20zeIrI4/879Kw7754okDUKnDOOUyJu5+wPSuqffOIIl12Y8+XCSlKRRsMD4fkzTyUwMvFaeJ+1T&#10;r9Yx8cUSKX5lpge5Q/1cHFNL76FAbFhVgK/IknqJ4rwihY6mpmPJkU02ATm0QZz+Ek9n2xqnQ5Ku&#10;/lMNuB9IHGuB8t55q/C4xOWESVN1YCpWjZPQYs0EZzJ7BLr9Z4nqPL4TWyZ8IGh3fLY4kaX+0yK5&#10;TlnOzuXUPnLDn8008NRUSY2iU99m2ciNbymAcwXG5fq7ZWjx5blaLN9VPrhSBOStlznUFQQ3wBpT&#10;v4/zmcB/kS4ndtZ5g1nHWRR4Bj8cx2Wzo9Fe/Rljnpf+YK+dFwOLylgIQrd6Ofz1UkHDGgH+XHvW&#10;0Y7O1EZX1thZW/XntdJDZ5qgauX5sFGfG0/piwLT+cOz9gDKU5Ky8sRZdHz9+6XR9mHX5wf1y5Bf&#10;1yVG1Yj1uedP8nFTpVYRG74wCUsdn2EsAP0S8d+B/H1QR06PBt8Y9QeDbt6uXbJuNO6wkwVtab5p&#10;bxdj3t7eGRgutsH58PCIZVnw9PSIy+WCbd/8onbbiBDKZXEaTuun9803wqwP67rGPMvSoNsGaZYr&#10;lHYbNxtAu0fGtd2aX/a5NOydl4qSD67Zp1cKgUZuEOzFZir0nlU16W4Pl9OdgF+2anlP19UCYJpf&#10;1C2tWBo66V/aeHGx42T/YHw23W9aCmnDiOal7oNPUUzfYR0I7eNxjQ9dmPpaNw2P5SBMxwpk/C7l&#10;l/czdKzPi6pHaVlOe+0pI2RpYLYiO6W8oK1roZOi8+LY4yTmggF880APj32+XHmh79MztK8sgC9P&#10;CZe5k4b15ga//u43+NW3X+Pp6YL/+d//B5KGX9y5X7j8vffvtbyW1/K3LR0fPt3jq2/eA5JWj6pi&#10;BVzn0lmoALOY8LejkSWiQ6siMgFrxVD2jBQenY3DESEdgYshH3HUP+czvK6oz8wQGgmZSzUB6Hwx&#10;nX13q/3dfHB8PI3l/Ft8FxYMl7luwJcowKonr4tygsrIC9kGkJtHsqoxxR3hNYySIefkAN7YqD1W&#10;Lkxk0iKMWrNcCviQT41USvAKXlsYYwqLNveY8txDceNSLUKnMVgdCdAkkDP1uwKoZW7D/y1GD3mZ&#10;DfTegdawegSEGZM40rbYKQ2fc96vbKCwU8MoAEYYkD7ZeX9SxucZvcao3CPgkSk/mIqjXsIqQ4Vu&#10;CHNWA5B/gZOL5HE70WCfxjxVGwzI47+CAQxHtOcuzgGMnM3oI6gxipXRsahOntF4/H4clOYcndBA&#10;h9/K4HxdEL6ul75Fj0qHeIFr/VCdAjEHV/o2gDhDX8e+x2oszhO/r3a3kSMzg4aD5Y4N3JmVTocF&#10;4TDE324s87SGydk+sVGluNGKkbqznE2QM+ezM93LmHkj2r12t1SRSsX/IL39RMjQ0dIf0lGyLsUx&#10;chUBzGYqkMnPKo/WaGONRyzCnusA5XJJvlhkNqOoS2Rr6Amg0ILjiCVmz82/l9Iw0qJ5Qu3xAuY2&#10;3ENBjZK6yC8lBqCdxPNTPmEvEFy03xvB2OgaN6Yk+nnt4kBFYKIDCFZzRg+lyFZratywpaNOrqzz&#10;yUuIr1crV78PcRHrd1xztVR5Lc0jt8XppwqL4Xb+odlWooajXhn5gqcVWhDbogXzNJkcbLN5ALSU&#10;Tr+r9DkBpocxst8nTZ22L0X3NQEvu+a453X5nHusg4yuTaRwEXCtkW48AXSuIkWMj3d4qkAHHXon&#10;ksK16Tb1M7x0qLvIwxqa0D2nse7FdgcAbGAU92iHZsRuAIalzHEilPFGA5Pz87qazdxcRjr8nOsd&#10;60hZuH0J0HxS9j5GuUszMLR7Z2eAqtZT+8zfLapzEMa4xl3xnn/NiOEZxNtDSCuAHfPGrl0qSR+D&#10;bfocTCwT49Gci7wPhnR1wLd7tHZPnV/H1QRQD8cdNla9H7Fmm9vq0tEdzBs2jGi3owQ+QOJEqZ2a&#10;6NDdwOrtcsHD4wOWdcG+b3h8fMTT5QLAwex+KfSyzljkcYu/ReFjU5cRVa41bNsWOn3zlJV5KaiE&#10;IrH1XWSYANhhpzQi3c0MKr+szJwzzFMov2IszmsLo32hHtUvaidJFh4dcCEVOiz4uo+1MVXb0I/U&#10;7dwwSfd/3JLhiendn1FVc3Gl0oedZRPq5uoo02rhuGi0MQd+9TvPy/x5dNxPSudJYXInh137tN7c&#10;oi0t0/9s3UwYKJa14XblHTkL9lvLQ7+0hmVZMv1LOuyAKJ428zl7V+z7jr7v2LfNKMo1fmCq67o2&#10;f9r3y81NnJ4ALFiFmyQiDd988w3WdcWbt7d49+4NLk8d277h//w//hX/9M+/w2+++zXu7r7Bjz9+&#10;wI8fP+KP/9//vkLjv4fyMr35Wl7La3ktAPDp0wN+9e03hjGpYvFT69zCDMVgSqwIGAdlQgEV5a9q&#10;R9IRAJcZ+im2RwFeo5IFI3AROW2LQtaukCm0I4X6uRA8NYxVI+c0cHQ84nKh0ut49YqTWsvuxyrN&#10;mUwXkYDAQYVJOpoqJc3LCwwrpaIcHEyMzq6qe5Y0GDpwEj1ZrVqj53QJXRlIj6OcUtKz5nzS1KdR&#10;WjcdwqhURqlbpIJ2KmsxB7Pk+iMvSP27zEOCb2dzo2nonPgu9S11A9IMrfE4Hw35xt8Fp8BzJWd0&#10;WvMSoPH7iZ+8vhoR7q9P75b5nv6rms7McJpDHdyWstbqRpf/Ui+BnYd2GlnJfhJNk+CyuGgwDbvj&#10;u/yOYHjyksAiZfvhnVq4rmw4k1HMOa4OeKXdMwvs9Jvq+T1TSL3WLMLHZCY3o7gRNI1DjzWwzTqq&#10;UR6Vp6XyAKPxNWVByITctBoieZSXO+YFxHWD02xpd3u0o3tkcaxLB1FaY1+oGPJ3ncHcQ8mRjhuL&#10;wHTA2+SGMd5V+c8iEz8HLOhrsFAhfub3XEPxcpk7JnhJmcbne5Fg13pHgMBkoh3Rl/hbQN2Ym1Fa&#10;Pkf83QjKDRKSAqrIX29HgLL/WuosYxs2wwnmxvRl9KIBzrbpLU0jwohpNOoF1kZOpn9opof3bC/+&#10;kc7S0Dx/6O7evkYG35ofatjKxeDsCuvGAVyqm/lo3meCPjH/VcbU9/1INBJAnU9eIcZTIn7L3NP6&#10;GTY15EraCNaXQ7aTGc4b6rTN0yaVm3PswVuuWJL3qIslwaIKgMwbkgDytBZQiBA/82LWpNlcw1Cn&#10;jL/oAZyTw/MBgju4dSyjLP2ywu0UCZpxPq26g2IeaFZrCeuL+Zdj/8c37lw/w3X11U2beXSyIG01&#10;ANrHuSJ4qwCwW3oKXLGNp3fMxp/1lEYfrX3BvmPilbG6ZUmeniOra70ZoJDfH9ZUeW+O0J66b9/F&#10;f6Yx1L9d/1Wgu7Y93IMU74x9OSszoJ5jP0bfDzn1T+pgpLILI4xr6ZlAG9Y5fcdNgA6/LBNmD1Vc&#10;XUwUur7IABvqiiFq3nWBitkAuwqWZWXvoM3OFO6yA2p54C3NRMfu+atVDRDcLxcAgnW9xeViqUuW&#10;5QYij7hcNjw8PvoaMbllF4lyQbkcC721QNAhLfnw6bLFZt/ed7Rlwe3traUF2nuMEeL5tqGxSdQa&#10;gK5WV6TQYQR1nZHRqniuVF5rIcvTdxv4fbL93Syz9CQAVC2PvQGsPe6cYmCPlPSP50bumBeda72u&#10;zQqCD+MofcrfFaLU+cZMETzlnfCu5fj0eBcPZUK2+ZkTGToPcOprW/x0lZ+gcxvBj9EC4vd3eBrY&#10;u9tbtCVTzyzNvru9u8W7d+/w/u1bLMuC9+/eYb25wdu7O6zripubFeu6oq0LBA3rsqCJXc72+LRh&#10;2zqenp7w+PiAP33/Jzw+PGLfdmyXDbsCT08X3D8+YrtseHh4wOVywc3NDd68ucPl6YKuisvlgstl&#10;w7IaSH97d4vb2xt8/e4rLMuCm3XF3ZtbPD48oMmCX//6W/zm19/gu3/6Dnd3b3Gz3mBZbvH4cMHH&#10;+4/4+uuvIe0Gt3cN0m7x5z//EdvTdqDh30f5Up3+Wl7La3ktwPd//jP+5Z9/i/V2Rd8tDVzfd6yW&#10;my2NrBmwkWXx3ML+d8vIVQUsfMRf116/AIBrxwmLEVHatvqKQ7lIAN/2kaC1FVSutZgBb4Avd5t5&#10;QY3lWkxVTTufl4CJ99kuPTOQdt87GhRtWewoeDjWYnn/SgdWN7Z67wklF4cYkhHOBpKZYbBIQ++7&#10;5XP2Z3vfse88vFhAAtAAt/yEBKcYmdfTxQ6QwxyuHbobiB0UcL0feRLVlDRv9NZOR9PeqaMlcCk6&#10;mnuZV88MKDvuRyOHAKk4GGNzuiwLkll4bLsD3Y7gqvMj3KYXhhj27IuANox6tFs6sM5GTsPmhvTi&#10;VZjh1driRrRgadmfwXHzOiMdMp+aQI40y9OJJ9DOo4rV+CWYEQ6zJBijBKHU++CG6ez4d3/54Kgn&#10;6QPUUSdz9Ekkcw2q0a/5C/SjIsKuYh4FyLNNIJ9BkYg857xwdIxC5E5cfgO7/NL/YiR1Nf0HB8Pr&#10;SDzf+ZSGurI9o5mKRaoYB6Awf5boL+eBzo6IybeQedb3WAvRLnM5Ar3be33fBwwm0qa48b9E7kzK&#10;IOtJdYCaO5LmvKY/lI7+mEIiUg0peTB5OZ1me34vNK0BQtz0RDiCvjHaCOIphuhN9cs6VQBZg8+s&#10;TesDc4eag2U9sOsCJiCAIGPMSo5T2U8hR1gOXGqrVuoRp0EXOq1i4JGm45U0pPynvDR+YkQ692ED&#10;GxLL2t0cQNjpYbKf5Jtpnjj3pk+sNBO8KaPqRcATP4TgXhYfvaJps80JWBQ013nMpMBzjGvJw039&#10;rNnBGLufHGneD9LB9Qz3VrVRP5jc35EXx1kkuLVJPooEJqQ3ed/JsvA7B/e7CCANCxygrRTxOY6E&#10;IJSNJDW4dlr8g+vVdO4LkOr/VKbNt6Bj4SkZTBtSGRkxK4POJhiuqjZvlB1KQD3rmO2Z0kQdfFxK&#10;JuRlTd6qWjr6xrFUfYjUJ5kPnHXkxobCciq3lvYFN/qXFPCYmHaiH7K+Aa2U+mN4T11m1FM1oWNa&#10;Cx3OTkqta6pQnP6cF0AiZ30HL8o0edGkobUdCgfVXL6oyzhe8M2NJGNz03+d+gaIS6jVQUcN0E5S&#10;9gx9pM1iPxe3vcz26WB+uIgoRvcLK10OeWQuXC/2vttcOe/rvg80VAFR8ljntfSefBvrWeucCvaN&#10;m0bVpmefFdAJ1pK834f1UracBYBUkHf+3fo4pwbJOu33Fb1vTj/P3asZyWv9YNvJn72kFVBXVjXC&#10;O+wCcP9sDHdorWG7PLld3xH5E0IaUCL2WIcBdnuEvhnd3VKO0K6BQvYOFbFtQWno+1MEnPaWfBrr&#10;WLL+3ACHV8rPLY82o3yZV5oybWEfhKLG0yeqye2tifML7euOrg1LV3Q0i+ynPdIsB7hdNNosB/PS&#10;8LRdwn+6uVtx2S5YpJlH0LvlZe9qflHwqo/B5zNDB+x+IzQ7cdF3Re8buOG37VusXfsu6+Mcdz/1&#10;sSzN85PDU0oAy7LgcrkAvi4EFkCz77unj7ue217NWDrI6V542+z73efGbIIODjsno7VcefQlWmvo&#10;qtg3u3LbNgGAbdu9X76el2a0pOCbLqKuYHjYjtUG59rxFxRpHzU/mVd9IPHn7S/X32prRYQ5tMua&#10;dl20uxyjb6BcJnwGgshhzTGc6SR/cblZsN6s2J6MB5bbFX3fcXt7g+2yQZaGN7d3WNcFrQF37+7w&#10;1fuv8Lvvfotf/eobvH17h5ubW3z1/h3ev3uH92+/wvuvvsKyLlhuVrTbd9i3C5bVL4NVwc16g662&#10;EdSaYBW7W2B7esLl8oQP9z9AsCICWQDc3z/g8fERDw8P+PTpE7Ztw/v373F3e2t8q4p92/H4+ISH&#10;+3t0Vbx/9w53d3e4uXuD5eYG67pAWsPl6R5PTxesyy1u1zu8/eodIIqlCbb9CevHJzztT3h4fMD3&#10;P/wvPF0Uj0/3+Pd//3d8+P5754tJOP+i5az95Nf8+7W8ltfyWp4vl4cHu8RZFTfrisvlgmVZsAZA&#10;hmqqZSFIPABiRQ6p1A90qMNAFM8o604gL6Dxt3EQaqyOiMlnSn1biyKMcdB59chEid91rIHjQQGg&#10;q+NQ+rIsixsvkjTCeCy3AuFU5LShzWjEEKlbI3kFOSeqjg9cI0Yx7KO/RanG2OqcKeJYsY4ETFqF&#10;g5A5gWtIdBpHFR2gsSyDHUKjaigzmuZGGTcOLNe3uw0R2eZOchhpjMRfgm5R43Csk91wUKWAjTT8&#10;Oo/L/YRS545Od+QqD+Bm5A1CmOzPqNZz02Vu49j4+LM6POrvVXA6OEnYj/KTDgs8pUBE81agofRz&#10;Sn0RmIxyDJrtQUv9o3GTgIfG+6zPvM+zQV8zfrjI8vs2202k08AHhXeOj6NrRqyEfBuONvv6oMMg&#10;GUFlRrzzWuSjVHesT4YGB2UitzNBx/KQTdxADxWNKPsKWkB0pLsWfiLfHKJvki78TsL5srEKwfHx&#10;ZtTjYA4/R1l9RgCJrpIZ8s1rimEATib+UD1ynsDAsCXkP+VWketc24c282TDMDNFFgA45tLuii5s&#10;O66mjZ7VY95VB4Z0i+FrALNB3ZL3TGI8Enxa/5s1Jr9UIOlIqSI/hme4AYaQ3+R1OaENRQj1joHQ&#10;lEOUG2fzO83N9MhMdwM4qmNdZnBcTDFESWIXfqtr/OXloO/qhn6bQPC/pF6r5LPvnIHtdfPinOI0&#10;xVyOfyZiWZyGWa8fQ28pQz5bCu0ZqPDss0P7588Osp3zLM75zrt1S1q1Q3QZ7hthVw6UmnRNgqYO&#10;sjOymHI3KntmWA6IVdt8HLbE+ulim64a7SXoTj5bfOOAG1qxuuPCuDmj9vP5p/OZ6+M4nCaYHmWK&#10;ujnS+3N1PRvVPtS/hZAx+6eDGwWqe6R/yejrPv197n9QbwPU+gTzy11K079nBjbqqekd0QRqO09P&#10;KseXF2Py3cPv1S9Q6pzse+i3WP8yVCHOXxCknzKMR3AjDdp886R5ig5pELFTPHEHTu+WlkQd8PTU&#10;LNu+QWA+1QZg33ZLLyEWoLFtO/Z980tK03cUIOx5bi/ERseuwwlg6riw84SgqkY91c4kKI9lwbL6&#10;JZLub2xbj7oUthFS7Snqv1qG79Kzi4GEbKyKMR4JKTy8p9lZ++EXW6LaOay2SYgp+kmt8XSdhtxW&#10;vwMA9LFwvRxlbTDIQVXqyXMdxgO24dmL31T7nrS0S4m5cUUQf2okDSEAjHIHmIrt7s0bvHt3ZxfE&#10;9t3X1A3ubm/w9T9/jV99+y3WZhsd79+/wb/+t/+G9+++xm+/+y3evnuLm3XFze0Nbm9usawrRNVS&#10;9giwrgtubhqgK/Zdcf/0CU/bBQ8fP4Ab8+vNirfv3plsv71DQ8PyeMHuucTff/0WN7d3+PbXFoiw&#10;bRv+/P2fse87bu/uAAVu11vbCFaLCv/hw/dYlgVv3rzB7e0d7tabpLF2PGwd959+xNPDPT7e/wn3&#10;jx8B2ObID9//gI/3H/Fv//bv+P0f/gP/8Yc/4rJvePp0D92fl++/XJlt0bPvX8treS2v5SVF8Xi5&#10;mG3cfGN4XTxHOAA8o/iqk9y1F7mUoGQ43vGVKeXIT+iaWL2+BKIqDAAwgiIwgAmgOhxJC1BUkUfl&#10;RsF5MPMI1E7KvP7VluZH4GeDSuJGb2JfkZ+TTngggrO+bkCznHiM0hJl1Jv4EUNBj2hrHQHeYh9p&#10;V4/S1GEHXwhKxDjTCEqyaV7WpQLIjppZVYEy9ox4G6jpfQdQjM4Cesw5JCffqmltzxwVbuobbfzm&#10;7eAVti3xTFPehp6bBzWipfI0o7DDty68aBPZce2KpdnmijEe0JjiKJPe4le9hbFJ+5Zzeqy5YpQD&#10;hP2Mo390KDMqUVqC4XbhfTIE+9JE/RZ65kxmNFw9Cu990HT4clwJJPj/YwRiHSufTETjepd5nGOk&#10;GDepSKPKkweDiOAaAYgJ+B5oVXhBgHJCY2yIJyM4j7XVOMbsxaJz7AGCIBal5Z8VYIjykHxsQEjZ&#10;jNM8ElxIWfqd822dCiZ3+vv8VEAhqxjqmsHpGkWuvUSklmc5pu4Xaiad+ess4z0iK29aNZoNvMPP&#10;yacaG425jZRj6Uqn1mSAOA/nQizAsSJzNMfwCoCHaVPT55v8HxHO8HUSS1m8nZxHRXIL15MfXUGf&#10;NooAhca68w1AJYAaGgGMSCWtuNksXJ/st+TnAf6K+MaFIKKS3RluHgmes8W6ZKCPP+w8jUEmB62R&#10;AHemfFA257pL8qSB+NjKsZuFaT8oy2qfT8pRfiQtePw8IzoL/yhivvh+xnmSJ0Zejc06jok8D2UO&#10;gqFv1oYmwKkZF2i69OqwyviQMmWyOYJHpxJyiqBgkCZtugqSDzpmssGSquLnMab+oeWzkUKmgOEE&#10;oqJnR50WeqDMRQWWhk3nauMVYp7pyUonW2dSaBaM7DJMAvBsPjcNkicDfQ4b7xWJvh9nwOqRNBRD&#10;SCcNVJkfupwVcRmuZuxNBDIm2DeC7N0DTBgR7raTv7J1XqIJiHSXMU6Xrmhz+kGPEA7ScG0HWa9Z&#10;RJXgx3zXZ78PKRmeKdfAxfmZsMH9mQZG/fPU5hYg5ti/Xn4vvDkaIN5O/sx/Hhmsiq5mQwzjEmBu&#10;NTbUe/4k0KddLZgdYvaI5n0dtp5TQkWQkSJPX2nt8CibeSIgQf3Uq/mRA73ZedvAnQjXqu0mgg3N&#10;Tvj0htYV62p03zZg2zdAGoSnYxbB4rpaQ7B1oCsuukF7x7JIbpgoMjWJJaFGDouR9way5ibvHqya&#10;ubE1aB2+jftNRrYebS3Lit0B2NYsDUXrDSo96FdPOPDvcZ6DBcZPqsyterva5nMZnLm02XaucacJ&#10;ZX7o9VLffCG8KiL/dvMAqV7HcLI202qx75qfSNDKd/HEUSYzZU1npLjrZGNNTZ4G0HeLDLdjwqn8&#10;9ISH8wftL4Q9dXe74Ne/+RbbRXF/f4+P9x9tvEvDm7dv8PVX77BdNlwuT3j/9Vf47nffQdDw8HSP&#10;h6dPuL25wd3dLW5ubqAORH/48AFPT0+WZmfv0C64v7dI7obdUvr0bnm537zBm7dfQRZg2y/Ytid8&#10;+viIH77/gG3f8O23X+N3v/0Ov/rmG9ze3WDbLvh4v2O7XHD35i7SsLx9+xaiwP39PX784SM+3X/C&#10;dtlwe3uLm7vF6Wpy7/7jPf7wH3/E73//e/zhP/6IdRFs24bL04YffvgBD5/unZ7XrIfjzH/+mZ+7&#10;/BJtvJbX8lr+K5SP9w94/+6d39uj2C7bFBEupzrPlEUBDuiEUOlqz1yUZnI6mASkgR5tSDFA0qDW&#10;8n4YOPSQr5biUIZtkNGliAjgMeIz3DrNTzLKzepY/Mg6faRazAhNo6fPhkx02xx70/XN+yNo6w5G&#10;9Zh/JHFcnEo7gR81Iw2jUrfjckoEAYk10IgiAGvRGZ3+Exx2Vm5SCHibND1yEfULmJIetDVm0D/G&#10;LIDqTGNEnw/HbweFKmWsNDpLdCPSQa5R3Mti0RpMydPdGG3S7HIx23EoE8fxmbG1tCUuaHuezz5f&#10;Aghxa5p/L+w7RsCBIwsQ7Up9CbIdAaDDHAARBVbhtRrZSj5RlcgZSdoHBuWMae/WdA0ZBUuARLtm&#10;5JwcxwFIGvakDQBGjHNeg1+Ejp0EfcaoqZRTI0jitcocz5Zwxwg/+O99PNqcJ1zKyYOUGJ4HPd9I&#10;0hQgSjWic3jZD4+pQxmV5tF4V/iubj4KYIBhONakm/WgiIGQoSFLlc2mU2zvTDtTg9+j0Yf8sva1&#10;TrTLQXG5WGUA10TU53wlCLoG2O91jUtRU/4qQo4HJhO8rCmrFUAzQDm1ktOk0Eycx3oZUtEMIGA2&#10;O1ixClmPlLUaa6CAqthBHhRtBkL5Oy1+z3+Uz/a75/ic6Dl0getdxu9jDFIgUl6S6DtzpGPnGpdx&#10;DddI8iq/5vRM1Tbg87Eq3UFmTYlza8hdumEEzJlrPLcRXAfGhdfXS8jdZQEKjUPOeP/rJhjfqxdN&#10;HjTZCRA3AB5lrdS1VddxfFYB4S/QO5QZQY9qE1x5nhHAZSRFF7T4sM36RUyHRXRtAAAgAElEQVQ+&#10;c2HFWo1R1lmu76SuYiR4gOGnY5W5ivgs1upE67rekowy1JX0nWgy6GAKDZPrC4G0DrTWge457ctU&#10;hS38zLzxe67J7vI+JArXNo7riPZd2HFh3+bfBnzteQmjp/1hJCs30QJgjfzvOvC5EwF7f5pHcKID&#10;KGdJ+5njRnoc9Av7PpU5xUmkUJguB5r7UcH0+n3qHM5VA7pH7iIviNz7cXx8L/it0hxIqVBsbOZ6&#10;BySAuU4gW93oPrnFOez8otNNdjDaODduzZ9CVfCe6mX0odIHGmmdcwbsyHQwupt+me0KC0uxzzxB&#10;SZycSL6wurd9nNMmDd3XSQcCuF5WS/+w75amgz8vW7dn+x4+z93dLS7bjsenJ88XbhefLm1F10vO&#10;Exh0ZFQSH6u2Ddy4iY0tnw/2i8Av3G7JObW54SbXhs0uS9ysDxYsYjKg757CJHxhCWB35Kmesvog&#10;l8g7NT9dmdOqVOvAT/QX6Q8heGxyoIlEoADF3+4npoJ/6LOIt1/WwTVMgN/N/lp0sdJgOkFiF6Lu&#10;buKYvNS9Bwge6y9+L5e7TuuyEDrop4DVXzr09LTh44dP2HfB49MTnh788tUO/O//9Qc83j+gLasB&#10;yP/z3/Dx0z20A5enC+7vP+H2ZvW0pMDT5YLLZcePP/6Ix/t722zzKOqnpydIU3zz9Xt8/fXXsdl3&#10;c7PGBDw+PeHx6RGf7h/w8PCE+4/3gAjevX2Ld+/e4u3bt/6oyfq72xu7CPXmzv1W4LLZZtGnT5/w&#10;6dMn3NzcYLtYmp5t75ZHfNvweP+pGtHDrIxlnrXBkgNl1N+mvNxOei2v5bW8lmMxGXZ//whVuwsE&#10;sFNo62zwCvzWcACQBqZlpnJqjcf16cf6DeDdd+Td6wyxxedpIE4GWhi0xGwi0sxcdEZ0mhzP+uNv&#10;IHPhFVAsnGYRaN/c6LEc2IIF6iBp31tExDR3GpvfLE3hm7lG6Xi4a9jM+WqwKBcDDS3vsutuo4Uf&#10;Q1NYKgntAjSLwsVu9DOa++9+A006nkIcCJ6oLuwVAta9ex5yRpUqbxLf0VqmTLAOiBkLHt2vCmAH&#10;1puO3hds+oi13aJjg3qUdEMmpbPxqEeCO2TUAUgPR7HOs/qzBHpsbLs/J0xXaf3wKO98PZ0Cptog&#10;8LXvFz/2a4Zec8PBboNvHlHo+W0dELET6gnc9qgTaMI0MGPOYRh5SmoMOrjqgJbPlYN7jNJfpJkD&#10;wcUgxZnyehh5ejAvvE6l4V3eAUbnpgItcdKi/M2LYZpYzsd9B6RZ/4T5QyFxT1jxy/wmeP9DNAET&#10;r7+HUa7u4EwXjgIANyQUMXfabYXbCQhrn3loY5z0GYI46eRqGHb5nIJRKfZ5RPX6pU/8PLN2Wj8t&#10;V7w9s2uOMSJ94BcGeXoDLbTPyOLK7wDcATRnzY6cxmlrUagufulsR+87lrYgTpvERXDcDjjOuwG7&#10;Lvf4kNPANoGKLERGxKasHkhXcTxElFQimDa/2rytrEuiBYkLrA7AX6lcKOfUVIPJd/U6Pe8t51kA&#10;lzyW87MCEpFm2mVnpL6ydxeEqsjUQGUdIp4T9wMdciX6wEcJzvorzaS481MuFgNxM30O1yWlBvvK&#10;TsQSLXMHKDovz/S7C+hmW6YisYh7iMtzwaKkd7NcuM0lla5Fh9p6b00LwCSW4x4uu6tk8gjWAQ7m&#10;WhTOHS/gykh807tOEgKo/F1LXm/m3Hci7G4veIxfgQdT/8YYMW3Mo8o8e58OveV8Zh7SPcfj7TE9&#10;2FBXUge5kZDLm5GmdmrEeXNYK97PuLTU+zwDivlHAF+Ds6d5mo62TneZFyexoLZB5jp/3xWLb540&#10;hx64tuKNDqhYWord5U5EVyv8orByIgHcMJEBzyu/Ft5IKkYasuayPpj9WEZZkcmCKqLCPjZKG+pH&#10;JJ0Hu+OgO+yd5rIxIg5NOBqNtNotZjM0t7VUxH4feMUAs33b4Gi3y3vKKQOhdlgUNkHemt/elkAB&#10;14s+GUDHMrbegb53XDy3sgG8+Tw3GRlVLuiWx3bxDa/dbEwR+GZF6jvA7KDcwKlZfZhqCFBZol+A&#10;XSTXPNLXItQx1Gl+xO71e780527TEdiei8yso8ElgEdj1/k3oFItBQPIP/nu9Q1oFFqOdEHzoAul&#10;vQjPBb6j73bR3b7t6Dt1g/8EoPse/Cpc76HYLaKXf/If26ZNs1TdLwsgzNPsfO6GdGDTjTJYbTOA&#10;8rgMtgEhJ3ZPqUMQXMAUFEzhJdj3ze6QQEPrHXuzvNBc3b25PhUBxGwb+nStLdC+A90uqdq3HbfL&#10;gm3fw1Z+fLpAsWHfnMbLAjTFrgRNqTtMRu/9gsZc/pC4INK+tdQV27aBwRVdJU4FQBq2rXt0MjdK&#10;djS5AVSxrgu627OqFkW+LjcG2he/lT93RizPPBXCCNTmabq6rsq5dt4sNq9EeiWX+V6H3Q1l4Py6&#10;LNCukaqlu80A5GYTN7PtUs09LoWE24y0V1Vh+e3ZgyYO8ma39rIhEPaic7DZ9z5e5/UWgWU2xn3b&#10;PEWJxoaV8R3z+FtueCea27X1VCRXidOv0r36BuWzDz98wIcff3T7UWKj8OHTJwDAjz9+SPsMgv/7&#10;//p/3JZ37axq/D/NUZUr6+0bbJdHvH3/FipiucNbs0s01xV3dysUC56eLvjjn/4I0Ud8+vEjIAu2&#10;x0d8/3DB93/6M5Ar86RMtsLhu1pk+vzIn8d353eee48nmbby7nNtvKS8pI6/tI3X8vdRfg5+eS3/&#10;+csvxwcfPnxE7x3LuprtceOpUaKEbeZOIB1M0MdLJ77qHRrz5g+a4UAHYp9Al4OYpkIRICOeEADD&#10;mcA/kEtrf8wxgCyI272GB81qFFewEgmECZZwjDnW2WhucTkRwvhmdJLZNQ2QHXZ5HPMwWmQ2OFzh&#10;0XBAeDNk1OOW7QlfZPSdhlMOuPO1I1NgMAecG7VaxkCzlSkESONtN7BgXVYAO3T3J5s5BUrDWDvs&#10;ZnaPPRX1k7BppNixfo+XUIVg9ctkaDSZY5++39l8VybLftJBW9qCtjRkLmuD0iSOItNk5LzA7SYZ&#10;WpDyb25Zys/nzI/hISRfYOKnWoGcPFedNM7bvG4OwE1ZjOayVFoVR5ttlkA0u7AUsIiLurDVL4/l&#10;W+V4annmEPXLRgdyFCqKQ3PuxHETKwd0JgxfJiQHcHyuawAJSo9Eyj9MYMhUTTgKWhxrjYcGSVMA&#10;LHsqT3sIMOUgfZarTvtCYHU2Wc9qomPB0kQClGektM4vsE76GleAA3s8o42ufk9naXimghkKWTK6&#10;mR2wtCuSKZK4Vj6TwtCerTJvWkNDf0tkKepaPWsgwd4K/nJjDcCQF7yuQ6V+EBmeL3hfyim1LTVU&#10;/kTKrnmzIb/x3SzfdIVYJPoIRHJ9OmAr6TRbPYr5BE/opUKW2IAARl1SyBdbJdNJmUrbhcB4jEIH&#10;0tdxZpqV6fsAE7Ovw3uxgVfaEckTQUDaPw6ScF4HOQ6exlgMyAu1pVlvqd/azt/PQLhTpzpAr/G5&#10;MQrdm/U627iKD4V8JpUGVwr55ZllP/Sz8uXA84oIGHi2mvK9b0kd1t/cX50HlA9eGc/1z04j3EtZ&#10;4+SFDPw1yIuo1yJpe9uBbpdfahdA6sW4BfyeSo28ph7J6GFg3zZc9t0v6DMAeADCQ8OV6OKuACwK&#10;t3kuYIt6nW3kF5QzQ0gUs968+jr1gd/jci16/GwzdQykaafvRh+HPz/Tt7I+TysqF2Mzitai75mW&#10;xt6NeYqTZpN9V8ZHIuYGxjg+novTsLOOYyC4rn65KoMzVD0GiXnLhEBwj5NRAgwRuAToO8FLdYva&#10;xx32Xr3ot5pYSD7lFhUv16WtQrdOWsMigt0vFWeE+M3NDR4f73Gz3mHbNdabReKOQLPVn5tTHFcT&#10;20Dcu8YFlumj2Smwvpt+rPrENv52mP8IAHYi5HLZcHtzi8u2YfNIa+2EpNOuq7beMEeHxVLGME3p&#10;CILPtZCPTp7h5krUafw1uBbQcm1G0S/KE8DZ01bszENxQyXVXtVJRuPWPBpfFjCQ6TCeYg9Rlx2b&#10;CwV7SpPrnTwrxa7tenjv4eOnz7xPxdnQZPFNtlKPAH23EwTv3r3F7373HX7329/iV7/6FVpb8M3X&#10;X2O9adg3xb4rfv+HP+BP3/8Jb9+9xe9//ydslyfE5Z/Yp3avyKUXjvnLype8kymJfnp7nyufM0Je&#10;y3/e8tfgl9fyn6/8EnxgbWxPT9guG+7ubtHcflvprVB50pcdwHAvjHy143+ang5oUAh0T7CT4EUP&#10;M2h23t1QEzo1dJieg3XmMj2jCsgShg9kQe6seiSj7m4UeYR45LMsAMXBYS+Ga5i4ubNPEMOibhu2&#10;fTPnu8GO2CK2yCPXJLvP4+MRgep0CNCMxj4vh9E8aEbDFeqXsHUahAmox9wGGFXqpsEE+Nyp37a+&#10;52h7y3ep+JvEu8Y3i9czzx2jpj2Prx836D3nfcQJsk6WmmN2cNCH9z1mRWWas5xGVQ0jmU+IJv0j&#10;bo6TWUYycCWBF7YShpADPsXBMeO1RWSplvpYl0VZZh211L9mG/nUaBYCc/D85AYWkIYiFsEDrQ5W&#10;Dq4a9N51cN1alFUep0UAfjnmegEb62x+UzpdOwtUayF33MQ/yck/l3OrvHaZbVcgOr5SrtuRXpRr&#10;EHcU/SmCTDTuY6SlwUj1fWKMMy2U9cdzQ3vdCkULMJf8Z3NCZzHoeBhvBR0mZ0Do/M5ydqylSZ3m&#10;Mn8nJOamIcapjnqThUaXbz5tVMcAZI5wft2C8v5f6Z5OxL+V1CNjN0bArqzM+qHXiZTx/FzyPX6n&#10;pabajrJtyX6KyJDbWlx/xD0M0XS2P/S3gInZorWz0El0PtVwNMmTZRMHgOpiMyEwWeSy0U7GZN22&#10;PAkyFBIBuJaGKWWYeISnwHKYL4VHLNKcV/JlhLwU2TBVXsENOfbjLBL8AD4SqGzeV7/MlYD0YTNb&#10;5CirpKyFClRl77B7KrE4H5adPel3/s00Y+znvp8DeFXPROqLAfwrUa8+NhPxuRkPPH/doYCpyKbP&#10;Cx9W8CJoeHwhv4/36yaExvHDz5UZRK26WK8EBeST01yizsH0osI3yic5gKOsIv+sS3PgzoI7WpPI&#10;Xaza0ZaGBcprTSz6tne0tqCLRb/WVHBcvwao5LqX6RQGy8b0gh5UYgCMAa0dAPZMdyEiMNYa0/Ps&#10;2w5djK+1eQoL38hpc9o6rueQQ1RIqWvmjW/t3TYyFaiXRked07jir3pRYCmMDE1ZNL0vcp0lEJ4M&#10;CGrmKahxLAf7B5S81e52feUp+IJXy8XXXZHAeJVnZQ0rDEDlKVj1NuwklUbdod/5ruTJq7QndFD9&#10;TOlGujTqJNVh01h8zNQbCrNToi3mHlcFuubpObENc1mO222VotktC7Rpxbdhtf6tiw87obauN3h4&#10;fDQwfL3xE4N52inqnHg1Ts30tPO6R7Y3EWDhqRpGz2u4MF17BoIEPyxOpLT72iJ4fHpEk4Z1WbDx&#10;JIaWEyA6Blg8VzKq222NOFnGUtfP+DPvphgLc0Ibjc+BZ2DKyR28Vnys0FnUM9xMK/0vdl1ucIz+&#10;s8nJPGHJAC3Ww9QzS0u9wbOvipT3aeVe8wyekwLPPX42W4MTMbSeOzh+QnwR8+vVpDCDv5ZlwVdf&#10;f4XvfvNrfPvtN/iXf/knvH37FZZlgbQV2+URHcD79+9xe3eL3/zu13j79g2k/Q/8vw/32J4uU/+q&#10;nT/3+doYnhnXX6X8tev/W7f3Wl7La/lHKf1ywf3jE968vTM9tax+WWYAW36sSdMZspIO1qCiHdik&#10;0SwCrCJ+0cs+HcF3JT11iiBRAmcuyGlVfa5Ev1i/G4QRGafjgxA7ttV6uulSnVYURy7/HvtbjvWD&#10;R7tdiasfX1cDGFSah9XyKJZYuhInzb53NOZLAwBk6hm2Z8flc8g0VLs4qAlz2uKyOQ67mdPelX21&#10;nOBhgKqnYYE7MtVJV4tiaosBOn1wrY/m3u4RFgSFMtejg/d9B/xCxg7xPK3VgSfQ3lHT0gxNCZAp&#10;YzwHuE9GgGQSB1rBqCMIqWZRPOFE6XkzLynWleoYshIJp6EX4KarmjE01TODhQdAIJJ6R6vxvNTv&#10;+XzcOJrPMSLRACKPkOnGG8pUDAVogztsdsnZAl5EZLRbog+K/5+9t92yLLmxwzYQt6q6m91NarSs&#10;kWRZy3oAe/n9H8YeazyLM/wQyWF/VGXeE/APYAOIOOdmFcluDkllkF2Zee858YFAIIAdCMDieiZB&#10;Yirgzch0K8r5ry3tmEpgzoo/+UDBoUwKUl8o+UnN+L4e7sCWBX3z9aDLYR7SIgFuzkWbI+drBWat&#10;BLuqM+fPYk0E6BgWYhqzkPDCaf0FsAAhXRT2UVq1Tdl99kpsNINfqzZYxkat9pDhQAheFc9WjGFv&#10;p/jqqvScucXXvd910JprkMyAeqduilCYhcGlpEXCZEv7vh81Pop9jPVPrpk29g4+p2eS1BMJt2Qd&#10;8V7fL4AFsMkDpqyrvZRzRZ4S3yuiPo1DWcb6TJAsjcweY1x8f7G2pnLtASIDjPHPdelrMugnBaAv&#10;66+YOepqHoACjCXJZ1zh7TQThR+NRsdmEYx0yerN0OMB71oC56JA8OvFz9BX5BGGg8rvNzk5GA+t&#10;7bN5eN4+7150FpsGpZ3kjTMDd51lblusbN3qJYiwj5Mho5IKHQTHNRwgcG/OAX0RAGc7eZDb9Jy9&#10;H7kumh50pY7VgX4bb9Ydn0MyXvjjsgM/7XMLAKwdTlwb/Mi+P+rnPgaxONIQB21uuQ5Lg4RIAvqq&#10;GskyK1yP2YTMVWck0KNx64LhIWoxMn69oCfD7MApf6aHcYBdZgfux93DcBjjOFPOnHaLrW4fh+/l&#10;fq1ddNVBrkurV+jFvYUVisNej13dALfem0/R6dHnayatFxAYXLMv1+Ogmi003ttYx3BikKopb79w&#10;bjzk4jFDr20HEmuyQYD0yz0ukvas800A3F+bjdWvtl7h+ESQYReFDgXte5S3MPVGSIR2YS6Y4Pe0&#10;/UJfcY6RdHSSlMNnSTThts2kXI9e2iyveRW/hXDEYQBp/3y/Y6h6PsQY8JxH4I8ForojS+Nqk7A1&#10;+xiLQj4fYVOYwaRCex0R4kR0dC0gRwNTwCaeI0b5NMNxf47QQV3V44HIx9ZQzSdSszgL1nK0Wv7J&#10;Iij9j+/2g1U/lJ4kDxXtajrobu0g56ZvSmbD4CYgHdla30qpTD3HKNdyxoH7PPJvmzOc4lC6StOn&#10;GSqJNxEo5z8qKairp2j6NNnyeK+5eGT7Q0T9gPOY5RiQ5oaHnHn37g1+8pMv8J//43/Glz/5CtMM&#10;373/Hr/73b9i2oFf/eLX+OqrL/Hf/vf/ip/85Ev8/X/8e3z3/Xt89+13+Jef/6KNhQNrivXV/riU&#10;q2d+jMJ29p9/Sl0sfbyPnnktr+W1vJY/phjef/iAiS8z4sGNGxqAMnpCrgk8jvDkdxahJyC4xUl6&#10;92Dg6XIai+JKCqNddcNrVQDjs/5Pfl+K8LU1JrB5T1ks6kCdx7+mxzaBT/rzheEQsRDn/Q69DTe2&#10;M6kdoh7ApEDexXsylAb3oLYEtu42gaE4cIdMj+XGK6w+3DVjdiZgUQBxRW3OmddGtdHsQMRnDeOa&#10;IAbMcJhnWZfhyWgcyCLZystr2uFxicctyOlhXDxemyswdX01PDqUSqL/yyu19KBQuUFvz7jf71C7&#10;VZszOhgGscn0K5fGOL6OXBxz5nyk52wolqqK+/05lBAHmgnOipYxVkCcpX7JOKdmung+URFzA30G&#10;ODzTKAAifvU0jAiUz6Qzfo20lkwZZ10xqsMjltkOCzine2RMCZ5TKooBXDPs7HPLds95Ypw/vx0A&#10;lFe6X00UbYBGrA9PSupea5HWKA38Y04YDqjeYqzubT8ijjYBrLCaMv50QEDreEInFxPMmPjBkUac&#10;45kA1GY0gzKgqOO8cixP5Y2OZjT1eabhxFsnizdbgOD9vbQdsskBMXp9IL3YNNbnYUF3K+lwj5if&#10;IhbJmRAJGvlu8aYbfQbRkgl6eMgIM+CwI0LkkM+dhgb6BbY7L2FtKINoB2cwnreGDNVIlmop14I3&#10;4+AjjZtlWvr1WfIh11ctCOG8y8ImbY65nmi0hbjluSTnUbjH0IgjwBJJr4xxKpsBa+LATq4JNCM3&#10;+Kx5P5n4pz00SP9JT0YHAzQBAoJ8G4EqQae0/Y7zYFbJMiN0lZCnpHqZsklKFs3gt5sYgBt4/MSE&#10;Z8KY3e00IkHZ5e+YFyDzf1SsXn6wevEKh5QgacxP3L4ZO8jct2lzbkyuMXisdzYlgomjyXZtLyMr&#10;cT6qQxqCDhU/vA6jo+LgQ2lt5excAhYnUE9qT7HgMW2/A7zJY+d6BLGmHAJXXeMN58EGalxzAw8p&#10;r3pPeYNpba8O9HuQmX0D8m2gHRBIgRl5kNDZuQG7AGO1kz7R73igexQW2B5rbwMcr8DQfvhkjaYJ&#10;unWwZVl7rb8Xdbq8i70k6pBGU+qFTh8rOSsSB+ySeUhEeROj4tanDIy464DvTyLih48GIOKw02M4&#10;eTZkH8fKHYi31gyRz8H8pzsoGKbd46BaXIHgmY4gddysn57ymeRzeGJQ6jh5I7LmrfhrBWqX9TGB&#10;IIvfLprucKHc01puBC9r7ohdT8AD4JxFk5+DBvGOiGIGTXOf2EDmjSti3N6LcpehbJTcOxQHjgPh&#10;vFGH1whdwODJH7kW/JAi9ueYb1gcnBv80FJcVyDf0Rv8KrRGw+AXmcVxHRTMgO/3Y7T9f0a+FoHI&#10;wJHXFZ5zy5pwvhhQzPsRnytG02Nm6IUauiFEIC05qyC8kSW76rLgcKo+h24tKrjf73ijzjDfP7kO&#10;9xw3T4/jDh0KGYL78wRk+vqDg/VDFM929+WfSawilrVN2LxDxkiZ4yrEdsBkFnkjPJ+C6oCKREhI&#10;r1eHxz+H3HDM5wbiWoRxkYxtvXj+580GCT6ZRYt6auFB9mvneN6KMkO7cohQqkK3jJemGe73e65h&#10;VSbHpL4S+atyTw/eudO5qu0vRv/uoGDXk1vvIbRlpG5gpcz3cDekgyDWj7V9AZ7IVwIvOGJ9lQOD&#10;pT7O/YV2es4lmfhqiffS5cmlPHhUOJ/74OMP6bdM6uO3b9/hiy/e4euffY2vfvYzvP38J/iXf/4n&#10;/L///R/wL7/4FT5/+zl++Ytf4qc//Sn+7mc/xf/6v/1n6O3f4T+9/x6/+sUv8etf/Rb3p/fg6jv3&#10;SfbOXPf7RytsvwmnP7jdfQz7u/ua6c//2ON7La/ltfytl/fPH2CHYbx9g/v9jtuVYCHgK9s+syjC&#10;7Zs66XVApb0Qm7flz/SgSSNiNQar/qiC9aDEYQKPciEwzZ+U1vmTct1ASwAOCIfRwX6oqscuTQO1&#10;Nt7dI4IboupoV9YbfaLzBLvrVL2MvEv1n8pAByDyJw0KNFoU7KMEP0OfIYgzw6N1NJrQO2AzuRdF&#10;pDY/AotukIh6mBmzA2JlICL6xfAgeRU7wjbMY1bMXADYjXvIAqRViBuLZKWleecWeaXoyISZH8XQ&#10;mIlBJaD9qVtrnydn5zIilyYT/NpmtRkuBFobrBjvql+5NYtEmeGZ264bFz93JRlJfxo0abAD5b0e&#10;1YiKJz8kc0a9BAJo1DO275GoaYEfJm4opS+syOUcqAimSCYmnIfzUno1P0IyUGpQdpxjtOJ9yh96&#10;t1Au1BXLx/V/tJiA8czTOOGcGWDW5iIAljyc4DVpR0NyPNW3Urb7WNKDspklAONkA5CeDNPLkkhy&#10;a4mlhyVPmZQLcAWsdhYWkoJiMG6WFLCBXjMYnqUnzxTkRMFtPFvanIflrQSV7v3qP12G1WFUtmhc&#10;T03GbMvP+86AFgGcSkDjIZvRxtMBv1ydBMEXjq3f8ibKCais5/J3d90D/U7J4zkdfQBJvyC+lKzO&#10;5MTx3rWH70rnfT2cYjhf7pft60WGXci59iS67G8fF72RyR+7HLqsTdbvMsEXje7cJ1cQPIFN4NSX&#10;xx58JUNEy0NSNnniW2zxQwcE+HuGYek2XQe1eh+aXrT3zLJBa483HmF9Uc50L0n6UjmpVo+fTPl9&#10;dR3/kVzv+8RpzxDW5/XzmUc3hvr8X7bF/f4BmybAvumf0RXfQ4dfeWdiUe6NbH8vGqH5LOZdYyga&#10;Hq8dEM46uu5rzfM5ZN3sgBgieW6Gp9v2AuokEQKFG7RG/0c7GNfWl8dr4bq4/mTnzwR4OTjPH14Y&#10;Q1oEDsyKRTI9tru2t+shBZ75ZmEah0/Ic4Ql505/nXu1/zxqPqQv6OLlhb9T4ULq335oEFKj8fle&#10;fMdc28jvVCBz/XS7Y3KZbk9l+K2mAISn8SBVqMKkTAMiLBDKFjLzxK8TBqilLZfJebMhv6dwk1vS&#10;032nDhxmGMM9w9++fesAudwwww4ZY+D5fsdxnwkUU/ZfcWjXLww1BzOA75kH6Q4Kz2nJLzNywhgQ&#10;DjqWcc1dTxHM47iUvVdz3/uUBxsxhWKl031K4bP9QLScQ6pu1zWlfYf82fl+V81LztdN2VzPTa/r&#10;3Je2otS7e5GgGW/A+oEDw3I772vri3XapA0SjiY8/NtB508tn7yZndeYv78+wkNjp+fZjckPSxRf&#10;fPE5Pv/iC8AMT0/PmGZ4//33uH/4gM+/eIfPPnuL5/sz3n//jPHuLT7//At88cVP8O6zd7g/fbju&#10;y6lDf+7ygEY/eB1/iWN/La/lb6H8EGv4r798+813qU+MMXArYym3utyQUhtoCkid2pZRRY/QZaeV&#10;tkVSKUhDTD9ZISDQSFC1PhcHmggO8DP+TOOIhkL1t3t1AwIZQiTK45aN0dqhMkvDtgbYLzEneC6u&#10;EhbACVQ4jll5WAL0oIqWygss492lMb+VBPzCBGcsaKMBSSAojDwqRGaeGd6V0hv8Cmv0JwDOxPyj&#10;PxNl4BrHmvMxoVM8bqDdPZa4Mh6qoK6OuwLqhtiI+Jnl8SgwHAkn8DjVzJIAACAASURBVJ0KwXFE&#10;whvHdAgSaGSIx8If/dCAPKzx3nKwYDRMamQnWktXPde4yvze2ns8OuifYfk+uKIvh/gloyAKMBnX&#10;Pb7L8C5C8JFz1gGfeH9ojruUNp4z+HgkeCINN1Is+EVuA5iltJuhDKaQBwZkbPWZ9Xc+6XQKpTbC&#10;/pjcMz6pIEXJ6UX+aaGgrwdI6wsklwEJPFiAJ1cHYRSCgrOxOHBVOGEKVV6B5sc0nutQYJEPscj6&#10;8HhAZO1vD22pfqBBQ99dxz22aExGgR8FQEnKY7ZV8ofgOvKtFiYkeaVT8loy90+d5fbwU9E/4+hH&#10;/W6GiRmxmxFGpteaXlM0+DZgaMUJAxQzety3XossrKHZ6V4XPYjjwCdlhJwHCW5dFXZKRXMNdN7p&#10;kWzFAGjxFwlMWZ30izpLzrf+c1IIWIF0CTkYN2nUN2Dkvt327qiy6reV3vy8UeeKBHlrAMCS+LH2&#10;gZob0r7Xua+/ylfgP0f7Wtr3fDd5XOqQtXuhPQK8Eyi/1A96m/1GwzoWyfgEjjrNuJkz+6GIkNck&#10;QUhp7fdEnQ6QWoY0K+Y2yPRdvFSTlW7EQhe9I+fyzL8Zn7utiSvQc5dFnw6IpjSBh13joZedaF0H&#10;0GyEP7bPQQBIkq8AROK/bf+9KFzunOLc3UiLrQJP5VbaaOdlEcHtdsO4DYyb4vbmBh2SgHI9Xyud&#10;7zpNNUIHIudeW5ig3usdzJ/GUCh+3R4h87x+BTRuVik2kLzVKi5r61A7vHqDFONC1gaRrqi66t++&#10;UmM/r73dx7kDRLEvvdjG9u12MOG31GI8Y7in7ojwM1IwLD1z9zA8odqk7pBHzALMDEPVaBwblLV5&#10;KPDR/VepQxoTbEv7D8lIyVRZl1nqdPysPbbRTVCA+7o28+ZAW99dOkDc+eCwLjHghzNTMXVCbUSo&#10;EAA24zaP31wyIMFMyjO7W8RUiWTn7RBTUx6EI4DwRqkBNnEbA1MFaj6H9+OI8Q/AmJfIMHTgLgSs&#10;g99DjibcbtTMZ8obCb1UVfH8/Ixxu+H+fAdd620aDqu5SZvSAIil7WMy0Tk2b+nF7WjKoSB3tLs7&#10;ErU53PaavZydRxqojeye9w1lkeQhhI70/k8+hCR4zAMMoMs35N8iRYtuP+UBUOpqMV6ViNuz7iHc&#10;5/xGQIxL18w/Fo0ezR7rhPL91MpJQiQPj3hD1sB1Wvx2SfR+IvDSntaVyIfP+D/LfgbJ9ct6juOe&#10;Me+/+PxzHPOOL7/4Ev/+Z3+HX/zzL3DTG968eYenpwP/49e/w09/+u/w1bu3ePfuHT7//DPcbtfW&#10;x19G+cjmC+DhfPxR5VP1kNfyWl7La/n08vTNd2D2SjM5e4QTUHBhb6lc5Eaf1lL8kPamYIn1kCe8&#10;1n8iVYbHkEvrTAMLzh7kHuPQPTYDVqHtJ1kBpMFTreuxT0bsY7jCpeon2GzDPT/Wq6wM9zjj/aEj&#10;FSomc+ngp0VoELMjaFJXX1OZav1zz6E+1jW+25KMqLReVzgitN08rNoFYEeBTO4J46AUAe0hEkjv&#10;OjNUkqSI6sqmjKSu/5ieANMA1RnzYnCPYgGz11MPNe3e2KHsWyeE8woVV9E3Eav8yFYZBoCHAqq3&#10;ICABW9bUwF+fpDRMg7FyzpLHTvy9Fp+bbvBXvwE5ed0j/m4XAMvwsVVRJEidc0VFjki8VMKiDrdx&#10;rtHWW8OGnD9CSc64fNOQnroQZELWIRB6YTTguEYo5SFshmnlv7SXrsy7bhvAdnisdQ/fBEGK0gDq&#10;QMafm9n3HBkVa7MWDnSBg5H818sjCxRwvhXE4VWMN4Awx8V4RVUWmWZAGuIJNFCBb6BCP8ZjWCWL&#10;INTHpOcME7zO5DUeAEXTSIpIM5rA9krGcLiNIYI/ulKPzBtQkprUtGivZFuOv3vkGdugkQoIDpc3&#10;ET/f261wGDwQW/p44eUn4obWMaVZo0FztZT1Lv6bASRsB8nLtc4TKl3XVfKqVzhEA8he+7qA4Lne&#10;St6W3KSskGpFZs6jy6wVvJyQCGlRXnt9XkwOCEbSs0bi7UprL4H0chitZ9sSON9yIRCw9v/KC3gv&#10;jHXe35Pt7730UA00OhlPOduGVYzlZQ6jjuYtzm9XI/a6zctAvN6gvzvRDivqvX6Qkn0N3nZgn7ej&#10;xPfosdE4Fu60cvM8AyTn8BE93Avl8qPSDw3+uNJyd8Aafc+HHQDWmxGbnF2PX7Z3pembKDp0/llo&#10;M60lkR1VZ+NX4by3dw11Aye7QH5TxbgNT5KpA7dxwxh+428Ni3Iet1ncdrG6JcjxT6HyXboLdcuU&#10;7xnigzeK2mdWdNfgIVE7tc8QLv3wyPlQMed9XRcM+YQrnnu50CvclsTZXZL+aaWHfOgJpxmD3eHX&#10;M/De+xcdQpzl116dNgRSP8yVpAq7+37IeXAV41jqtSYMPOQJHU+QofSWgzjh7rF6uV7RfU3i7qu7&#10;6wFDFUfkFIhvM64ztyDE/pR5TQBQcZPQ0dU0gMcBwwQdZCaTqov5wQMkwly4nOrSQNq/IQQBADf1&#10;MI28kSWBNg8Y5MMzPjw/4c3thmNOqBmOu4c6uY0bjjEjMa3H8OYhYmqaFipCyCAPuTFxj5BUx3GH&#10;5EGRc+Q8ZoTAjLXGWPnkXSs5zTLGgE0ssrmISR2hab+0DeJ/J3n7kaWRx3LWP+t09k/mNIyQRzMc&#10;nICSEf0A+XRYZlRkSyyXg0CE3LPUmrMTlPd9TCvO7N/pGEtIT9dZo/6hmfi36AXM+z3ihHs7HgoK&#10;HsO92Tb534tE3Mf74Pkuv6/0ESvKJ32Ut3bn+pw4P314esa3336P5+cD794KPvv8c3z55Vd4fn7G&#10;FMFn7wY+fPiAb7/7Bk9PH/B8/4DjeMacdzw/34uOnyRDP/W5P1f5WF8+ta9/4KJ5La/ltXxCeV1H&#10;LE9Pz7jdBswGbn2TA8qLKXag5fr6QkLjlTUFYWi19aolvR/4OxDKIVxxhk3o7U0o090ArBh8BIGy&#10;2fAs1kEPAkTCsAARCOT1jW/Z4EIJ7JqGUXFzFWTa4UAvlWYLj2SLeGdpRPQmaMSw3brSNyU8IeMd&#10;CyBLA5iht4krB5FVnm2oAhhuRB1HKmm8viehnB8i0Iipexz3NKCEnt5OlBynx1asWH8KDdzJ36sc&#10;jVJ6ZisVw9xw3AUYjNPs3i46mu1rkrGHRVyZdaAeGHBgZiTFEHSfDRfXMgppRFglO3VAfETXJ+Zd&#10;ocMwZMSz/rmYx+9UGRgDUBuerGW4pzoiHntyjiHiIzoBOLcEp9PjblGAw3ChdtjAKDsitEuE2wDg&#10;nrzSjHzj+EsBTfDCLGILU/nOZbuCPhK9EMkwEx6P2U3GDp57JBVBHg5wsmfxyjTLpLhHHmoE3aev&#10;fr9miwpzwC4L/BBmUZ6dH1QIxBd/0cipQxIaoI3UG6DGgxBIxPDNB8OoiYRoSxU5x+3QIEpmuo+D&#10;h/QmZDigkCEe+7/8CS36wjjC5RFeslPbPCeDS9EZEV825x3IRHEJutDAJqhM/qKh0jx+SbyKfVtG&#10;M/9ovqANr1qeyr7nmETAeKcc3QHDLUHtoEXwLuORcv6UIQPcPIVFTEvSFSqwDN1D444kMwzydzOc&#10;dhDcgo9NJjAlAX6C05bzIcWDG+1JAHp9WZKtaEWnYd5EoGxQVUwZoERRlCOV9Pkg80jIeuY4wIzo&#10;2gTyOLVa8iP6r0xcxyvOZGbRJfmoPyIeG5i3d6xu30Cs5G569krxAmWV9e8aXTH9enUA4Lm15rux&#10;T+QevIKoDmY2IDy/ADpYuHzH8SlpKsl7CULtntOsM56Z26FLrqfgmVvIEhtxiM3nC0Voe7pUX+C8&#10;O6hbiMQUxwGkeagKjz1sLj9jTc67oYD5mft762QMo47henxpACnHVLQS1J2MTCyfUzcifzcsMePy&#10;6yjwNMdr3Es4/W3i+88TnZuulvI1GrSa6/R27DopkzaSSjxsgEUOEh+EZp0lN7yf3KjaIW6s3ze3&#10;G969fZP0UHUP8X47cdqR6yR1XB0J3Jr5QZUPxXB7c4uQHpY6DqyA9QzrMGfphVbellQtfBz+2dvx&#10;YD4plxj6yCjrxvU6AsMsbAeQSRbGWG6HOCFffNpdr2T/eQjqjHPZxXMjWS/bZHgMAVRx3I8A3Ysp&#10;Pc9L7QVt0wBlzSQITnCQwszgul871M7wJbP2dDs8qTdPEX3NKUSOcNY4l4PXP9MGYoWhB7f3CLCZ&#10;+a3ROZtzj2g6DHQ+AQS3uM3KG3upIxs8dE7oJ3TCgGgcnnq/5rQIcxKe47GZefiUyMcSdsHz3SAR&#10;79k/ieMqT1wAhR/gi9x8TcBDoNCD3PulGENxf3qGDsFbexP9MljE5r4/P8PuB27qoVnMDky7Y9od&#10;KreQK+FURNkZ+/mb2w0fnp7avi45PyKADknPc8EbjFs5TljsHYB4zqLgpxlB3XlTdx5x8JJhA/l3&#10;6FIBzpP3aU93z2HyvAAx784f6RARvXe2X8PqjYyL7w43Ph7u7X6DZHD/MYS8EfRFlrpMfHaLfddQ&#10;Mj6dFhA2MZh82+8880DPzHAbt3a44PpZLEY3O0fT5dIxbIZKHWFqjglj/HkqLfDbxG5TjtDqwcW8&#10;jOlcUrG6fk7Qvi/K8EuJdviEiGa8fCgw5vB46AB03DCPO6CKb799j9/95rf4zW9/ha+//ju8/exz&#10;/OTLr/Hv/8P/guPpwN///X+AiuDtmzd49+4t5t3wm//xO/z6N7/F/X6c+nH9+97fv9RC2n5KP6/3&#10;sdfyWl7La/lhi+Hp6QO++PwzvH13w22k9zPgikoTuptcKmCSVcUVzs1Q/uTywsOLcYx29UyIsNKo&#10;RhpGDjbegb5hAb65tl6X4huu3VpKx2lfjL7MeYQB2MCgj/SdCnT3jOrbQSojBKtARZ1mkyuQx6wk&#10;i+wkjSED9TEHh/2gATlZnM6ho7ZRKa+VnHcgAAzJfi5z3ZQmzgo/8+lo1wmNYwcMbjCPQQOOyuDM&#10;eZ1TFlYQWLjdSxoMcxq0T1EAGOWFQfqxA80wylqbkR20HsOhpjmPGr8UeF00JDDvPaCHSpDzkgdo&#10;bLAtDw/CMAvxeQZuDgOGNwqS+lSoZf8UrZq99davWs/NN2mpg6CRG7IzgPowIk0j/IIbpJ4ATLZk&#10;QfuCCfomLbZ+EkhrM7jM5eWIrOpsjz2wQYtSD3TgXnbPvt0DkTGZezzw1MOlzwqn0k766wl8iu+5&#10;/vq6Q/72QM7Yxz1xa/hhuNTSXh/4xEIezKRlHFPe2Q3jB3WDSKEZ71ESuOF6QB3StFOzxWs3+ah7&#10;1dkuhpaR0GyRF8gXlZbHXZc9Oae9/naYFR8+WvNAgf/eTiXg9QMjgrwkY8j0BrAgu/5oAI8HtwNb&#10;7mUueUBNUaJhqEta3eQ/y7EmD2WdKTi3NoMm0IWA3Ru+H9QRmFs91dnCA7B7e47PLrI6OsM48/29&#10;q/XXP0+gMYsliJqtcW8VeHK6rW+5z0v1jd91kgl4W6g/Qy7nQaBA1WkZadfOsp7vcgtEo5ut9LLi&#10;3LUjONM5KXDRXl9XS5JFFD9pOwR4JKj2w4/dIzYPEdqg/aDH6+x7b8390tX1vSteQoBfLaQLPZt1&#10;tBBKjXdX+tjlf7l6mzd2f6cLMOp0y/7DueJnuq6JSh4fByN7KJJ8ln8mlLO09WjeH5VHdNhL12F/&#10;jLLT8FPKS/3uoVwy1MFpTs96woPKqs0LnYa8yFtbL3S4dCSpvxGKw6L/XpA6ZYBK3F7rd9aqh67j&#10;Vf4QOi+JxGdGoNLjOpdjcVt/tdnVvLsK7vv89Be5zcw7gXhff37wIBAZeDsEA8A9bimM724QGTju&#10;PAgMPZnr3ywThrP/vIU0D4drR9R18CBI4yCZ+hfXw8Uc5L7f7DN6YNPO2feWq1ld5X/ttfyu3xKp&#10;eqzpiPHJXjn7FZ7tPEg+3TCQve69mmg/9YHt+xmh7cRAs1mAOEx3+wnwWwpDFfd5T3qVLVhtcx0R&#10;PfB3BRMe9sg0nCys2Wx20bHL0vWvT3j8gT5lLz3RFGp+ruMGiOCb3/8ev/jlr/BP//RPePPmHd6+&#10;/Qxff/0l/q//4/+EGfDTr7/CcdBWV3zz+3/F7/719/ju+/d4/vD+otN/mJz+ccofK8+vxvKonk7l&#10;H2//eC2v5bW8lt///lt89eVXkOc7bv1qLeDekLs4KqD5bBx1MMw3RLvc1FnKqxZA9+ALo60nbUzg&#10;ZDHWLZWSNIS7wUlFE5L1UzHLIlE3Qai4sk8FquzZqn9Oi3C9F0rGXoJQ9MwamVxDVtrYeuU1kWlh&#10;LDRX8eZxBFgUqlMqlc2YjArvc+J2G+EZtQzZ36mm18RfobjKhTKUByBLhXwB8MSZESd0BsCFmfH0&#10;gBkeO3611Ww6qO1aso+RNh8NhBZawq/1WUxVM7LTmKhrgIBAZQI21vAy6GNwjz6fJr84StsqY5FD&#10;QpH3LwKK6IQqHmTZPT7y4/hcFcuMhW1KkMwflvZ1M+C7IYwyay1Ah1TGmDyvWikgwDrPSE4jON0m&#10;4QUluWQSmOxM0HiLYKIbSraM3UiTk5HWO9cJhexTzlfUbY28y7PCq8BtzFx/gAMbbbxXRYA16Zc0&#10;kBAAoV0XP1Jt9wriR09i2eWlJnhTXsV9epd4CxyrlGdnX5KsN8n4gp5cHsPrJJSa2Tnl6v2Sz+VV&#10;6c8niBqvOxC6vZyVSHsPCeigATsFwmqMUSjyF1mEvd/sG2m1HdDQ267wsEY8tD42Kshavd86iiY6&#10;b3h4nMYAYWj7wYnzDsGBAqKl9WUgFyA8NvxCf5D/mgyP9tzjuXXULENEpBGf7UVaTv6Ex+5kHOPq&#10;v4Nr/dr+ArByEoSHAZL6gT+jbT+XZcyAVDJp5RhaVP0F7JOUgQuIuzF7l3vcvwk85zw1/tkP2B8V&#10;58f2ROQN4dX+24abdxoZmQQt3nn8HJDFOZY7AiXqzBm3vHlG2aG69pfvVIz9koe1f6xj6j8/NQwG&#10;48J7iNY2z/tcCOdXI9mvLN/JIoM2PucQGj/4bR4+XfrAWopX9iLRZ7JNP2RhcW9RJuJ2XvHkmDfo&#10;8AO6ETcQF0/o1kfe5us3BTJ/AnMKXBU70w/Y1p44QFi/1xqgVzTDwez1nMCvcN0+JfNta8xpvvNZ&#10;3Ihc6HeWU17m+rf1vebjJQHO1lbu5wTrGp39+/UGSeodvX/7+k8Z5Gs1Y4sbkMnKqY/nGKX40eA8&#10;LiX/9oSdfMdFpC107v3muL25TvuQs1znuUaqv1XnmcrLAVOXA/E/iB/aHkDmPZh93OY7sv8a9Jkz&#10;2dY9qCMMYuhsDt6GMm0GCy93B0r9xSP4+7CJ50iGCPMwH0faNrTFIiwKJLziD+f7BgCjybkMI5ja&#10;jd9ScNuDDh+VGQAWiWc77WwhV8n0oE3X1y8PR7o4aurvST+y1u7FAUrJ51VTMwtwv4VOOo6JMbgH&#10;VoLQ3tZLH6RN3Q59zm/kJJMwLmPFve7nPCDiTlesY4YNjC2qjGgRpjz2A2MgPeeEpSMBb9jkhtBr&#10;qx9dMeY+3O2yVL6bUnAqpQuuzdRa7naN82FD+mH4+c//BZ998RmOKfiv/+W/4LN37/DTr7/GZ1/8&#10;BKqC5+c73r9/j/fffcAvf/1r/Pyff4Ff/fI3LWRMb73rs3+INH2p/BD1/FB1ANfzwfp/iPG+ltfy&#10;Wl4Li+H5fsAMuD8/4+beEDSMEEZDCV56EnDDX5Qrc8PNaORscuxjhpaHUyjwA1ROpIFXi6yVUFoP&#10;76yONM4oRm+3t2WURCgR1WaSiYABFGicM3xCGdpzCWFgoOcwQqHTx3sogHuEbBGgsq2DyobgQGTN&#10;zo1dUjGbZrhJKULzmEjwfd/POTtJrwByOTktIddxOGAzCchoAQ2LIeQTV4cBroWUEkQyKgCjh+eq&#10;5YgA94N8ZEljvwrnnldM7+m25ySXpYfAPFyBPV0zlj5PEvq2K+Q+depouglzeGVoiQz7AVfGNeIX&#10;iopf4WQf46ryPA4Q8BFBHdIIMqS5xYGAxDXUrhMTwEgDdwNJEcaUc3b5POcnDKqdL0Tvm3EE8haK&#10;JRdAabWAmtHo/Q81M881si9GvdIPOciPCcoJDS3yYfShgWW7uln6M8HrUjmL/873LajfZiUJfKw1&#10;C5AeyCaCSkzbDs9OQAqWOavDryvQg221eQzvG20hJRaFP21tythHMnHtVwISNEykDlEWXZ9/y9ZG&#10;O5RYPPnsJb/7R6VkhDSveEvqthFwrNrD0VDOIozbSCrMQxsXjjkGYYusMKjKAzECsLt5kOuyUXMF&#10;O+Xis6vRNp4gmKvcY1bDNz06SRU+D2R4IWGF2ujAUeb6Pvfh4d814Vh4EbIAidEaIBVKC1IHGnvy&#10;yagcsLqO/aK9yDlKHh+ATFjIYo1xk2cIgi/JqDPuefHpuU9N9sXnpTdI8hTnSSCYAiQHCrCv+1rn&#10;j8ZG+bS/14D+5XPUfNh2kCbCdJJB//66RO4LTwSnoVtMm6g0YwSuHsxC46EE/m0d8xVg83HvXk4M&#10;54Z60z5XFupYgKUMxbK12Wm5t90BO2v8YNu7TJZX8iz6R53ADAj9AhGywcGa2vd6Gb6xg0x8qCeU&#10;HEMbT+kJbO40XX9qCiFj+LbTYm6bLVZv+D1cRv5s9C7ZiAhBs99OIGmak0XXmS4YadHrH5Su/7sj&#10;gZ75iqAW46Ij9CYt8LbvTX9s6be2LgHornvJtoobL7vOd0B62CHuQQKfe1McdqQuz/ZP+NqDPvB3&#10;/iRf137e6NLe9TUc8guIcGGxBytyHxHaEjD0NVN7MSo0TQspg9AxZVIPbINI1++I05w6lKHfjPP/&#10;u4PLRNwQTj1pRloby/Acx3GHquI+Dzw935et7H5/AgUAdTULgPXNm5vHGrdNA9t4aVrkfMr1orhH&#10;AkOna8yhac7hwRsBJI2uMr7Pk01Dv1+sEfJxmff9ryaL+8FIktBqRH0/zTaCV2f0AbLqPtNsyVtw&#10;AsH3EuKn99MdvSxizBcxKDtc/nVeDht1TkxUniyblvYWDw7qEPcsJ5pZCxwVDmrSFgNSF3ceagPv&#10;jM4fUnU3hbStrY/JnVqnZ3lYq9aYcICfZ4jLiFP/4Qn/z//9j/jmm/f4/tvv8PVXX+JnP/0aX3z1&#10;BFHFMSd+85vf4rtvv8V//8d/xD/8wz/i6bvvXuzTg8H/EeWPkb1X7X2sD1f9tO37l/r0p4zxtbyW&#10;1/JaHhXBh/fP+PD+A9599ga31GkiDppmvG14bGxZN7DZhVPIOb/BKxkrEGno10ZKRWAE+OiJTLqB&#10;wdN21k3l3g0Ltx18c6WRPm1G7L8O9PCfUi7mMfMKl/fpDjRPuKEaipGPUJvhlAaseZ+GKg5DAoMA&#10;IHOGce/1vY1kIDzptkhkQq8EsaJiejvHJwSyp0XMNLNMbqSqFSM6lGKYA0Qm4Rkm3j/GNSZNDeag&#10;b9QDo6IY9DL+4HyF+R2G7lyUOUTc5yPe4UGIeWxBA26MVWppjgGIONtxOMG6hAMO5dyUYInlCTk9&#10;VkZoza50HTlnwIHjeAPVCcHN49wJ47FYKOsIIEPSi47jn8d0LwsnWoJ2EuMmJk3WnkLomuBHxMGb&#10;rogPpVdGKUuLlyl0U3ot+kdWKzDWYj6M84m8IQ6CABluAFQ8FYStu9dl95wXwdInn5foyggPpWnV&#10;rpTimldoCSiBCa0sDRlOu/GXBSjS8N5xK43GHQ+e+rvJI0SAF8OTE4VUvnsMyxh08RrK8PLfC0Bz&#10;WefgRSURBWYDgMhv9FIqEIT1ClgLvVkIfpHQ+1xa0F2yhy18BmSNW89aGvjVFXLKwhncwDXcVPYm&#10;zWmohIzjXLY1xo44H/nnuSek0VT8nAZ8nygzl1vqhrfLb8XIIVi2u6jGAtAr3ODyLT0wWwLHLvvX&#10;8e00Q35boE7wMusJnizAwtJDqav1TGBpESvDBH4TRjUACcQVYh5GqeeJoNwgK+/enEDjG+T6svhP&#10;W9/9Bd93lGNLEEEhPbwDJ9/cS8//DpmhiH0BALgPWruJQ9nibRCcqT4H2KcEIDRo6PFhKUO1JsHf&#10;C9B6STBNHlrKev3cQi8pgJC0D35XwUi+LN7g81eFfFz7wtoeB6yTz/k8G/e09k6Xr4i5uBGcBRba&#10;8W81DdrHfje753jTpcSp4Z/O5XvKDbIU445fxT+vcZE85geHMV9+A632IZeP3pbqzWVM54EU1BX+&#10;KHNodEBpBxdiza2HS+175QF1eRb2MZRgJa96BfTW5frW4WPp+ibgB+6VNwWAKd6+uXmM8DE81r/4&#10;fKs6QG5GXQq+/iNsmw6/4UIdx788ALmtfc4k5QBldp+bJdEykPRO54wGMqc8aSWPko03Lmfbpwx1&#10;GO59NOO8UCcM2kQ/Rt6erIR854PikuGI6pL/tfrN2L9JCrPsUzp7mAEMP8ExDoXNA6LOEq73Vzgp&#10;w8Aa4qQ6YNMArbsYLs5qbwMI4BoiTQ94e9PpH3ubvnHZHKEKDXD5FgthSMWjnsB6ywyxf03E7SLD&#10;MTto3FwAKK8pz7jfzhm6BflDUw+jUlhqUego5LH4OG+3gbqs168mnvA8WGtCAuT09zkU1+8t58pE&#10;PDwJ42zPCUhkohGBHZJxyk0mTAzPdni4Rx2wGQkSGZA9Ns43w+f/HrzgYz3cK5x0mBPHNKjOXFOe&#10;uygOEydzbCD5ysQPPQjmz8g5Vfta0CfyC/lt1uDTdZaCb47GRqH7bPkoRMVtudDKMteDeH3a9CiO&#10;YeEDUL+0sk+QqlXqkIxXzXr4/rKfhg5O+qU9CHeWIq/njtt0KzXgYN3Rf69/JI+4tzripoSLZ+Yl&#10;mtNt66EDJhP3OXHY9Pj706BDILeb89fhNnqtDx46lE1YGln72dccf019xerRoOO62ax2R//e5fL0&#10;Naiu39yf3sfzkvX2Q5H7+/f4+T/+f/j9v/4eP/nic/zsp1/j66+/xNt37/Dhwx3ffvc9vvv+9/j1&#10;r38TIHgs4rZaP176gPo7u8XQy0vf/ZDlU9vZx331+Z+rz6/ldyI84gAAIABJREFUtbyWv/1i+O73&#10;/wrB3+N2u+FGz1wqQDS2Hr5OZTXLKngDd0QaJqfmCRKMa5t0//B0Knv9fL5FBUAk4s5hGw+9dlZD&#10;l3EUEwRCeVtbGAuqcSp/6kKrC5GcsfbU2CCt/ceNFS1GdPUzk6/Eh44PSG3m6KfVDzYJ234PgKIU&#10;q814MoDAGfUJifGwjg6M7SW3MQNMbEkgoxd9tL1/oZha7H13OwAYuTPGYJA5w8AtgJ89NxxhILnX&#10;ioeUQdz23/oQ43Wlsr6j4pXer8vtiHPp3MdEN5pgQFOi2nQtBxAEkaytvwVlkuz26i1JkLwOj7ri&#10;ms0luEcDtSuO2zsdGEmebfX0mkkaoQZYz8VUdQI1Bb7PV1c8u1Z/QeiHCl6rqfXxyrst6WdlIDgZ&#10;ZzPsHeAxLQrxMIhFA3zMxGx5UFfeXrCCQG2j7cOSsixkFEMPNWOgz6uIxCMBywstEyxJSwEsYJ0b&#10;uvEeBfas/iP6/6issGSXTdU3gB65SLCGoliavAWwJIAFDcoATqfYw66s3qZthqR9T9mZ76zv5X7Q&#10;+TqrON9qIKhcdbQ2wo7u8roc8Mj3rSP5+UZLlCH7h5bF8wzc29YDMR5GiKzvcMZUK7nc2ofi6D7n&#10;BcoTBK9bR36lnXRr4HAHeazN1UWolE6iHSQncFd0vX7umlbr74vXJmrN8jAiSdSowf0t+YTyOvuh&#10;9exF/1bP1rrGLyqe7DnkdQeBcw+xklkAWmLzWH/qusvAKG9coMnqsyextIcqSXB/5jGYv8QM941w&#10;fST3i1Ol1eq+2G2V5bIfVCTv+DPTGOJOcmuizOv7ZwKEirbHhRd4864kUKTaQgi9VC6EVQE3n1Z6&#10;CJbypvR1C5Gcl+6YwGf5eQe+K8dF+yyZQKEwd55IxmX7c6m3l75W/phSwN+6Xq6fXXmgg/ntqY82&#10;mB7TF6K11nq/G2ntu9XzPHWjptP3u1ZtR1ne6QlQS8eynJvoqvdFJP/rU7AcCoJjCT0k+HxOhFYw&#10;S79C1cs969IOaDpHaVddV8sH/KapWR6a5N6X/SsPXxji1mTI/Nh7mR/BQEf01BQWuezORzNtVFGm&#10;oS1apAPINMDid2vA8jbvpdsV95fXuPOnWU9cWppGrTekrrZWXh3z9zRl0oUaW5Np9Z7BHaGQr3lP&#10;Ro5F8rtFq9nmNfcGq71yPwhd9CSONWi92LPxW+q8m75dQH6MHajko+aJNpdDYwlHniBhuoklqYvm&#10;RbzTRK403RWChUqfoItnnSUNbm/eAhK3Do77Rb3LywgGwje//S2++e1v8S8//2e8+/wz3N7ccD8O&#10;PH94wrwfbc+Qi3o+Vk5S5g98/y+hfGQD+Ksc02t5La/lL7sI3r19h3G74QagYr/iLI7KmxeU6/VU&#10;ftw2QuPHPFHeFK2wsMdYFXKq9PZA6C1Jk9BFZ9M24IoXfWRqb+xbfAfBS8FCU0SBShjjQJcA1q5j&#10;Z8urJR16MWBYYnTT28QYezCuzFsokKWcWdTTFC2ruqnEUCHieLq3UCourY+WVYfBHPHOi7i11XQD&#10;3RadQZYxrSwwsw1lfc1QLS8Kq3mhgtH6BavQC05yQbUosHnHESBB93Q0KqxRv2avDsAUMiWu4NNg&#10;dtofeYUSmX3eUIYkQsHlbYSTId9AB9apGd84aJ7sVgcaBTiUEltV1rxlzRmnps3zVqR1zXA2luhJ&#10;Os0almPojNCVfI4hV6iUt/fSaKwdGksEjVJ9bLpnGhPs42bg9f4utheNMvF57v1butLe51g6f6VH&#10;aNBftBkT0vXuAugQtOO6dMCT4Fv0nwAFAAsPxnKRWj2IOnhxdaGWACIHSTg9vdM2AKL+3oGBzmer&#10;oc3BmoshT9rzAtjR6R1Ubbwtp+fzULF9ngAyWqxTY+xZ778FTdP4bfJuE0XxXIu5X0s7wcAEjqQ+&#10;X9aFNTq177jF9YOGTodeUgqTp8TWOeH7IhUqJCva1lN8bpAe1SrH9zEbjjTme7WtWN2IknYbJm+R&#10;dIBAKtkn94veRwM8BAoPXiw93bluTOPeTXgSy9aGom4uALxdI0mboevg58WYGdu8QE6Xuyp6niSc&#10;P1rWQqeZFAi4gnz83OphFJm6PKq48W2NykpjJoFeZBPHOXnj7R4/Z+3fC6+uHuG8LcUbK1CFBVhu&#10;OhOsqrKFtWBd4jUPIOewh4XIm3Syx6bGOt6+t1c3Xyxj60/XOcxwBue3aRypD2nmr1AV6BjwUGvB&#10;U8x6igMFUrnH+NABFXh4lJvHB3/AVlkWIInLmrrUhoOzngKl18KQLPl3XJ1h/PWqkIdcKVDjB/Of&#10;1O0v9q9/VrJHI6fLKh9zbMnyHYA/y63OH3a1aF8q8wjxFntTsylEBPO4l8ywCch6WCDCkzsDw3Qs&#10;Y6BjBiM+9SgLWmvTdXg/Ji7gm7cv/e85PeQiE8G7WtRio7OfjOGc/SyZ0MFuszWOfE193egBDKbc&#10;n4LOs26pddCctozv74q7HZlvQGKjlNxj2G7vZyccdemyCdyOCR2meWcDHkIy6WCGeQT4P+nNzLXi&#10;/9JL3tUqjb0zbo0J99XwKJ/n2y0aa7ymSgA7fD6EdoYlb5EunBcm0swhbzJrTh5ehKxvN1QEYedI&#10;6bZXMo62hLZbsqUL17zQxsibNtZ16yoSddYWLdukbV2xovv6jfMj60qloS/vti62QZUugwLaBZu+&#10;wCVpdYvLDzOooPAmF+VW7BvwGwBpX1wZCjvNF7F0IaPIgLnYHxgf1K1VPRQq7QBXMPy293Ekn9jy&#10;8lVJIuDDd+/x4eFznyoz/0DZ+ldTkvG3n39J5YKvXstreS1/hWX6XqUDt248Ezh6qewbUoI0qeC0&#10;+kIps/WF9p23+dHySbKHD9XJfgKw7X2ClcvmRTDroiQQ0hTJ/fS8PY2ioYUiWtdgS+GipURFlsqa&#10;e3A42IYYS8SZjDcTyMwxWbuKV2M8Gbg93rQ1r3S70N0arbIhQesr6dBGzTG7nh1KZ36x5IUyQ12H&#10;D0VMVZb4wwS56EHs3qqM21EKP+nMMQu1QyquHDLj9giSptOQ4RmW4YcC6kbmCqaSIlfGYPfo6boZ&#10;Wj8g63flXcP6O/TvRLeo239G5NtFmV7LGXyo+hnGoBt+uXKkmWNNoUygdFvLV0B29/ImLaqmBwdd&#10;gh0VXmrsdOb85o2AGlrTi3OVpW2cQF3rex6kcD3LuqpLfgjSZAkQysJAQ3g0zauRUf41g/7jxQck&#10;MW/kNWvL98obrx/iZZf3vsg6P93eun5pqSCf5SxKo8lpXxDvfazQ5QBnp1PdbkDwJgfKfm58t31y&#10;XotlXq4/9vE1IJJ9zsW7r+C+lkl/nAvFTBp9dlrzyWcXFVztlS/xzVnWy8NpLI//dWzl6FrW7wLE&#10;bX2ibO+ehexnzru0xJjt+zYsDm6ZrTysWkdUY2jGr7R33EZtnsCfWLpNvPaTfaJcrvVFkHM9S+6g&#10;VH1Dvl8TXa70WD15Z3gpd2/MnRYSYONeH78PGa9aSQBlwC+pd5nc5ccFUZY2cfrszJftEAi49Cjv&#10;417ezFOEdbw9LFStJ+kvLn8nGNjofrVe6/eQ0ejPSa5hxt7tIKOvk4l90zoDTddl8XC/kOG9/96u&#10;rX3Y6q86KrTOQi/+Th2z63XtWbXmspCger2/z9vVPH6S13z01Qv3kq20eS3w/nFZvNwvv4+D0YvG&#10;lluZ9Wmrt9dT4VXoyJJeygRXpUKk9LLoV1VJ+3zVE2TZh67HxgNhxmzPvDJz+kHYowOJpjzR+lg8&#10;vxsdSNq8mekKVRysOR95deLWS1uSw4lW/NSGIvBD1Ay3EXtBP7BLvs+ukW8pbCN/EPV073GuxYf6&#10;ptWaWpy4BDDUAeRsthv3bTtXda3bbrov/524XqPru6FvN9sjXojvJzKZOFB5ul6SPaevr58nKP9S&#10;sdCXc41mTRLhabZ6RTzETdCYrFZ5upstKk6lbIsHD5+6sQt79OIAHrzLtddvWzVeSnmoZ5mTa6r/&#10;vTf2kX79xZd9BfzQxbafr+W1vJbX8uOU5/sdnwG4NTU8NjYmz3yk1J8NOgCpiKD2xnym7GxbEntc&#10;XXvfN7vL0/DL/tj6u0heMZ3ziBcZ2OTGHme/fAOmYigFDphVGJfQo7GEM6FCVh2b8aArSVZxloFS&#10;munBYq5IEwRH+5kvyaaUi0QfaJwhk19mJ+zcPypdFgpo1be+knNmXbmLzINCpXCNtZnbV2z8XTGV&#10;+qIpcr3t1vd4/7j7nFl6cAveDF7Z93G7p/2E506dGOMtVMt41rEqrgTxOK7UU+B8OcC46vFezDPD&#10;tayGycLZAOJaZnjG0EPRhyyk4DrcZvgsBiekvCfa+x04Sa/ctt68mzVmeovRzBIg4k7GewAOf9Dj&#10;8uW8SIAAAcygni22l8a3RREaTnnok1+WIZFLNddIrfNawVeK0JXS3ppoSnUWGjALDa1NBBMJMhb3&#10;TE/G8mwJI5p9Xa25alfOtCB4shhPnNcm/HhoVs+gO70lz+8e4fvvbYY6ZRKIy2vm7JMEaNkMmi75&#10;r2yPZjcu/IDt+Sl8RjOmvmSlglt4T5OXI4ZGroH9gGgpggABto+F/M3vOj3O+0t+wwWBftCxrq21&#10;nqCBoBJRAmmM8n9L87FYpa+FU2fqZsvl9x8p+6HoWrUEOCLpSSe5L1QsxmJLyqTdvuOBo+W+2Omd&#10;MXXb2gIafxuSD1T6rZ+1432uljAl25gW4Fqu57jXsTeWfMR1IDx0bbI77XLNHTpyMVf7AdjtMcNX&#10;Jr3gP5H0oi1Qy72Yp01PZteAtswfIbt35Cj+E/EEu45EXdJhRqzj7OsisCdEbssYCBCfx1Trrj+r&#10;7TtghY1PasCF/GhP529M+p1j4RPB90ovWibiBWIvJqDNfA+S46f7hjQHiczHIn57UVWx0/FRYbSP&#10;Tpvl+yvgaxluB72bRzi4bir/C6mQh/dA3jYEuL+u0mQF3yol60VH2J2lP96J67jzf3Lp3t79kKPt&#10;4y/SL72uj/NXBA7J51d9zn2+giB6ex7tuINf/bCgh8mop7eqUzZ1ADM+t+6Bnm+kvkIQOvVBjmOh&#10;RYunKwKZoYlL7Z8q4jd44HvvXEhgy+/7PhCferMZCkUhpdmeSr8Ji9DzOtnNLPQgH/9xTFoPmHZQ&#10;Vci2Xcf28JE23QPdZsWzZ4Jc7klO0xYbftOLRDVintdQbQ6YGObheZpmHn5Qfz3rc308aYItt5jP&#10;oPtlWfZagWxh+5h3ZN6nr9tWD92zthQeTjmrrDEW+m/psVc6UeyDjQeS3dorqTuZVaL67EmNScXD&#10;SykAOw4/KIpHNAHyfU9B2GoScqHJH2PrpOeD9fyI0B/ZZ7yZVfk7jqMORlUjjvkmT3dlqdkaensD&#10;O8KujVAxSAOia94vlY89I5/wzF9D+Usdw19qv/6tyt8Kv72W/xnLN998i8+//hq3dVOPZF/WwKn+&#10;MxU/Gk62JM8MFS/B3sUDLDYujbiXln9Tn+NVa4lkNKEhZny3bQShcGSsWYtMe+D1RUDkflIs/O8J&#10;HZV4Q8fIOi2Ab9/0RiUPJR3gQLdGsxp6j91nKZxHAd9+A5dAowEWYw5PErcpNs3FNFrpykTzCkIk&#10;JjX/3GO63t2Qp/KsNUdmE5gSiV2s0ZwkdmHmRnzQDwRjSRdpeohkwk9eZdVQyoyGZYvL1xWj9Oiy&#10;CvrgdksliAOQDkM0p/0Vep64wiyqHq85A/w4oD3vpWOoeBK4afA5mOLJ4hjDBRrJwYqvqeylf5RJ&#10;Jt9KXSvWDQ9bJAAuiYSlHvKhDBkCA6tPUAMZUAC2Gy+xFrAp2igvEXo4eT+YPpBWQ3iMqOQc+Lqr&#10;mOSQqpv8YM0rn/Q+jkhuxAfBteDPkmdUNMIYBB0sKDgZOofXSVfjsdOzZAMpxCu8ewm6ajzTrt7S&#10;+827WOEzytNOwF9pU9bPulZNGcEkcRybX1GuRF0whUrzFBONa9FBLm0GBecUyKROkn1zeca4qXaY&#10;X8uX5v3p7OUJzKLjDuocaTDxhoWF600HRUovr3l3Od4/r3UP8jARhGZvqFm0GQdPuaacJ1Ru8Zch&#10;L3+bwY6JoSEbLRJaxRXlZM3NaJXsC4DZPBezy+J0lg6ES877FIZZKFnEQxy/xeL1a9TsgBr/Onsk&#10;cm5H9MGivwTkONZOMJdPRxir7G9ctY7/zbtlQj5MwS1AMDEDjiOIHLFPxW+0MHmlT9ERNPGETqTH&#10;0OFhJ1wQYr8ZUjJGQh4lxyxrCPlUA8a07fUavADGWUY4KPv3/eZPHmgG3+Xctaax8MLWB6kwLx18&#10;Xw/ncsYWOXoNoOvyszd5U5eNXL3MsSgioWz4dE+bGCGPKp51HYpeGusN4E6CVbcB8cM5xCGvO74b&#10;oDfORBtX8IgF4BsyXWGurADgQbBGQrh23pf0gwxMeAxekdhA1QEmrnNhMA1H8pLGgi2UCtnINhJc&#10;0OIEGm/xtSvxM/UUyrz2fueLjc+70VaOEr6+PeZw8GjsYb6+hod+aCCHiWLCMkzGcTQ9WHjo42D7&#10;zour17ZCO51EPLEn18PCo7WGUlbmfhn6WwCE3o5zxsRotDfMDBHnYC97yKBpeQAsFvq1woQOHhY8&#10;sMWXNwNEY5/yQ5odr9494dUmJiaOhX+5Z8m65EVjfXHPYaXRHkfhDF/h8eZcZD7fMemR/YFJRNio&#10;VwhwxH6j9Z3vtaGlJU2j/Q1QrfGELmmADE8S7eFCfNedZjAxmHpydzUDk11SSVcRHCO2fM6XuNxR&#10;5vewEfMUr+EAoBgm8ChLdXMtQ5ygdE6EfpvezypBl9g3E8RNOBxm0nIi+TMyhn87m74HAOKxohX+&#10;wXEcPg9UTMx5knbLMPdoV7hNqRJe2nOmTn5MD4NSVqx48sWw7Sx4IEOo2AGBxnvAmCPHIpynOODV&#10;0J11aniGm1NQ6tmwfGrOU+2U3MfS9pneT4Hv/bQ3M/xTPMsehZKIMVz+PD97eCAdzic9/GTNS3Yj&#10;6o+9jeuVXY1DQJG6ZUwxPs2TZsKsEmpSxwsO6romzCLEjL8rJjien/Hus8/w9PSUcorx8QHgHutB&#10;UfJQIZ5ANnNkCfKw/XS7iHpVyeRFOe3AuLV3+B3pu9cJHlhMVO5RakNsDx7KSSRDAqWuant9/Now&#10;78/1zNKns7ZSdf6h5aquH7L8EPU/Gpdtz/zYY3ktf3p5naPX8tdbfvfd9/hPMNwIxHhpAl3cWI+t&#10;ITY/gprIZxJxpCeGAMezn5yO21gyWX9SCQ1AAkg8uudJX3NGo+AWG+y9AeilfHg3+yDPQphGRc9P&#10;TIX8iEzX9DDqe22rAPOR3A5FoTwFAtiTAMfnzMd4suzhVGg9NqPHNfgA4jZwJoEECd0g6qFxG8pm&#10;0mdR2Gk4UcEFbnIDjMq6A2UanvH0lpWoyJa9vHvdsM9YQqFQQeubfXkEs69X87R9MGcCUGjKtPFZ&#10;c9DSrDz9SJs5HQwSmwWgSRku+8+8+ioSsfwCTBiasf9oKBPWPtUVY1umbRsnPcFTITsRoUPmSEXx&#10;7JPDtqr/JjEPXYFcbhtYBOEJEDznxOLaNG9XNBBMJEISOL0LK+C7qKTqu55Yj5UZI93j69Em2/jf&#10;0G5D+Fc8lOi19Lno4J8f3O3XLg0F/rXDDLjRS+ejDKNhfS0SfEDqzGW6bvwU65mHWQThsibtnn+N&#10;5vDbEM5P7rmYsXWb/hziKtYrimZLXfH5bhs0m0FSzmPhqe6yLvlvzU3DjfK6LMHO5bCDAE9OoxXg&#10;MYEOoFBO5hXbVtqMZa9EsHi8LwBuX+9ogCIXaQP38omG5pmVF5Q2upBfap1Q9kjGmxeQFwnT8OAq&#10;Ds0YJ1j6WEjf6A357yRFkO9xvrIWxi1XrrXzPOzlnJeA/IilT5A1RjfHCNAzvADCWqcONuaeLY/7&#10;cR5ixYI+ydpddGx1Lokd43tZ/ouxtyveBl3AIB5GzljoEuOf0/eF7A/ZqXXBOvOKJLhpfXOeMw6t&#10;BaZxw0nqsKW8X7tsC77TAbODWyLEpLCEUKnus0OQsW/p2i+fDytPeSDn+UTzBfjf6jpPQekry4fb&#10;n3pbD0zBPWvAbyTVQXkQ9lTfCiqvHdF2SOGgNL0XKyxK16N6/Ntav3sh6Gbxe3mUsp0cjU1ARswZ&#10;45Tr9vz6c2mpfbaHENBY337+UYkv93VfByHeX4bzoyw36tCnfbLRcu9azkf17aXSM5dsLy4biU0Q&#10;+c0+S3gA+/fR751m+37GPlHecL4u+llgduQhiNBF/DkD/LeK3xG8rUlvMcNUPyRzeJp6FsBbin1v&#10;gIzS3bIfD4gniDwNpUe73Ij8GwTVIQGeCyKHZmxxM/TWrnFJ8L738Yg6p3EtUIenw4ulrHFl1Dt7&#10;HHdwrzjuBw6b7ohShHQAda7OU7xReBwH7sfh604kvdkrF1QDk2MP8QSdjEvOfsXowhbhWHsc+ImZ&#10;cs37NyFT4lxHAO7ROXZZ9K2au3WiVo5iP8rxY9kXLqQJPeq7PGX+g14rpOnOIr1b9R15P8/14s6o&#10;TZiNtNN4kEt9nPKM46be3M046rTU8/vB0BTkrVPas50etXIWKr1cEuXvwmZXZONzKsPnStrDtU+k&#10;vf7y9nQuvePbtrXLxP95S0q09tkjwr2W1/JaXsuPUz58/4RjHrilHUtll5aO+fbETSF/pvKBRXGp&#10;IG40kCqTOKJK/lJJB4lmxOYLw7xHUpyhGENxp6fNbGJyltLv2Zup5Yp7a0d7EgoxQdGHm5qVfyuV&#10;IxojNidmGEi+SfpVQAn6JHQcw6d3FNtkmJTc7ENTZP/plSH8TnjKjPDglvSCkvA+mFYU4zeNvGnc&#10;p2EeimEHfVZaSADDRZUpDPFRnpyl8QDHpOeEFss0Y4MhDzIMg9FobJ5M0ZqQRh30uVII978ngS7S&#10;vU7npQG87hEykEn8osPOv2utdevBryQuNxuaUcW10X8nv61gCt/tJCeIRAUdS/30bvSaKxadNeDa&#10;56bWTVDRV6dV2wnKcQqDUS2Sxtb1yqb4kV8bIJ0e1lHRJDgb33XouQwFa7N5odxQue7mF+lm5fFy&#10;Ga6QtCXfkeeH8oNYh6RRxYvdkypqgB1MHjiU8o31SvibEbjpcULZjb56gHFTHBPu3WPINb0CCTys&#10;aN6sMV8djFuB+jBCpGglQSsL1ywp5mpr3k29mt9VK08SW/+sDjYI6HHc5PWUk4jQQHkYEp5i0R6T&#10;X5FWNi1ARom5KBpak63JvrtRIs7rV0A2acMDx1yDlHs5jvCUjbXjqyIlEoA6mCov5uZZFTQRlA9v&#10;gVjVBnkIQCWPTP7zMgnji+UNgsxf0Hijy/ue5C0nmd81eePyRFNeiXaPTg9FkBSK+VYtubGXkm/n&#10;8E/9dwdWK3ma36rR8paLufIbAVLzs7V1CaLFel0B7c6gWwiN7dSk8zAADO3jIk+uSQvTr9QsE36a&#10;GEQt8SCDQbV54jX+W9u37W8mWe7GvIePA1xPkCGZsAtA8GSFIJnc91SD+sOX+7RVhkZ3Rnolerva&#10;vnOZVyuH/xIYJl/nAZNWyBGCuTv9eumhwPZ52Sh1mv8KL6Cn6/SUlUy4ShD3tA6510pIdmlA9BhQ&#10;Bca4BSjurrirpOS8lsf5daiMpss0kGrpc7bv/Ky6JyFd11YB7Od10QF/96YNdhHNuNUp16GxR/Dl&#10;4r0KnTfantTDw3Bvz5bXjmwJLc/jCV1tAcWqLNEH2VrIL0zuSTEOepBy3M1eoV5gML+pFTctcyos&#10;d5pzP7s84WdjwH0BLHVmVd5AlW2uih+8DPe+PQRTBJMhbGatw4WUOb3bB33t0K6R4nVyz12QOoDG&#10;s35x1vXI7oRjhtB/LgQFdfaQChpRrkWAe67F0EMtDl9geUuAySbHGJjPfodDzN/loUsdxHtLE+6p&#10;zGSV02Y6JbEsojLa3pXFfhuubEanmYacOo4JhFf5EXo/1BKAnseBmTbnGv86zVduXbLegD1ZMldr&#10;lnpL6Nj9QEvEvaTzOYnnllxBNb595noLXXYAKGcm0Mllpuzxm00Dqor7/Z62fJHfeQjsK5TLGcQH&#10;kOOqm9NY+thXOJ9sH12rHy8/sOuJttV5qmOTrzpij48QsYutULZK1WqtTalqr3QW6oynfjcmOn13&#10;ofi+TJjX8lpey2t5LZ9QPnz3DY77s3uEA5TPq9DdPUfyb4Nf8zJz4Kkpxx6r2UMKHPd7ekZ9ann7&#10;7p3HZZsT97uHNiEI7qDq6ut5HM9leOkNx3wK5TeUYCICzaA+bTUd6F8Mb8J85UFAkLlXZPwntev+&#10;edDUkEqIK168dpaUA0/Z5/G89E1vb6Ip94ThFX+2oYYLgzDijYdBnkZEGgF9rkOhAdLR5rAjjO4I&#10;8ZE6uOGI6/cwCWWXIIZlvd3LZk5D2FyhkK9KG7V4KpIPS9Kb7/JSLz2fGPJkhmI6EoRk2zI0Qqpw&#10;nqd7y06JUDgWoECBk1cKE1DAH2AZRz6B0VCM5KT4dJAcp3o7iM6DpzKyBdZAWKRxh+wjeVXy6m/N&#10;m3e6qenNkrB8t/p7CUC5WxB4wHGYhw6R0zpvhyhAgDYN8qbCTEVye3dRJneeWJ5nnGEkDy9eYES9&#10;k+7SdFanLUNzlPenG0QpD7LNoBCNStYT66/UegvwJAwVGjekaTOYRTuYGIZTvz0ByqccUDzLMbb5&#10;izm5imabdYcX5SoJS0ZxlPnpRnoCzunRRQBzA7YcKCCvRpgMrHDD6hlpuZ5obuySYOfHK+iC/5IP&#10;lnpOv2xrM2TTanZE8JMIP6KQ5RZKX98E5mWtoBnIFdoh55Me2nG9vQO4jEgh4qCkZv9cwJRH+E4G&#10;WX6eARoCyA18icdXecX3TjORMm7xUovneqiHjAGPBlQDy1Vn8mbFN1/buwJTTddx9YMG/5uxtYon&#10;vOfbgHPcutFppV15dgIGhq9wSs30KizKzQDn5AEYaBvhk468SgIU0GfmgHveEiAfuT6Q4UIC4PIw&#10;Q5E4L+WNYWCAXoFmDv4T7DG00AepFBY/5wFO3p5aZVhtJTjHAAAgAElEQVSnFfs5XtD9Ej/bBNV5&#10;rtc9THWAXpxX+xMPeCjLe0zxlFtbO/lO4wGuhZz/xjdXhz57nzsQvoP+++HOTrdHhwefcqigOjxM&#10;HkAn3SXhKOBypSda7Z7MAJPJUxdoh1m5l3rs5NaxLXkrQI3CZciAWcXTvRzDS2qf0emAyiw/F6Dp&#10;0HvpdK7cKVFP7pvrwfFLRWV4aCt1Aqq4F7HrW7YcYIhgdQSKMmC4ywE5BJjiYPTw3DK8fWkMt7G9&#10;ngBpyG16kO977z6ODIXYRHvaAOaAuCC2uJArQrrDKvZz6iFdJ+06BElb7TMn1JsRiTvvd3BoMg0z&#10;9ASGmOBNyzknDjM8PT/7rWKDy5N5OB/y4DFjubOPLvtVBIccwEXsddVwKJqG+/2Onhtgzgkb1myX&#10;GaGSuIYCOIcTrBxJai72w7aaQKdd7kIX/JZ6HKukztb25skDhPbeQx5O/cMr55qwjf+d90autTkt&#10;w7IBbQ0WFZ13GCLT+t662Q99/W7j7vrZy6svaAGuXSlZsNndl8rjZX2luQFIxwKj4pt4SOkEp4ON&#10;h5U/kCeXMsa2n9Wn83Pszyf14kcoP3TbrO8RDf6txvlaXstr+ZsvZjiOO27cHAGkgbQ8J6FQT7pk&#10;mxtfNGSlGVOGTOzjhhAjqIayD0mRN2MTLeOg4jXq0HjOmmsIvT+8feiE2A0EBt3AO3C7vU2lW+UW&#10;lgA3Zk+c4sZUAIbarjtHPYpmQIngxuctvL0m+x/KknmffCStLWvKozikMk0zqeIIz62JI+sEwRFw&#10;zGGM5F4smMd9MTSPuPrIuNRlfAAFBK6KDBVhN4J3lQBZDwG8hFujDg0lmVcVUydBxFCPueYhBRW8&#10;g94hYahmErBQtkfOhfebKu4MmnaPkAIAEM+G5xxqzDTsSDszw3FMp13wKwGmCFqcirJfF4y5Uy1g&#10;T92DctqsWMLTw+Ooas6rPxce2o1GRX8QhakxQTJesf9VYL8r3m58ORJUBitjNXcvWYNlWNgCVdkS&#10;Y2r62DPW/VxBhmYzhnXnVybVYj7iyn0l23NDJA05Mz+gOj4EPwxvI66nwsKrkgbCZgSg/ZVrS/bv&#10;gglCVnlXQ26Y5hjryTpgoNc/b2f4mi+vQmNdEIo+jIiZKiGXZhiSBj+kOmZ5xDiIZKCRkXES4zCm&#10;PCvLYKHC39cPImkSQ1p0UMBjjCrGTWEHrzmzwug6Y8ZbJfuTpJfH0CYGyrV+JN19Hi1AOANwmOEm&#10;IXsYJmiW7FdV6EDRNEh4HL6GR4zJq3bPTpdrPKTilJdVw2GvEqJMk/KyZYziFYibHFvMr9LIJ/Bl&#10;cYVXxNe1r/JoI/6OiaplK8gwXQigELVn+c2LkDVx0EYaCeAHjQKY+kqf5lfsVQyGAV77z6HkwbNF&#10;i7W/rEVSgkjOiRQ4E33XcYs4nQW0VlXXRkgPkeWr3XlfghScMsrdDjQ6/5Si4X2jV22brwbyCw14&#10;0hv01K93uC/kT95AiLoqUvN6cNj3NRHxmPwoYJq3SGzGkxn+w3duyMSwkfGTD/J75h1ZmstfDQWa&#10;WQAbALYD7es9Q2IRqgyXxdEn92W7ueTQ4O8JzNgEpvHgMfbFlAO1bnuXNT4jrYdqyKqgFS95SO2J&#10;kNF4iLzewuVsfOoYFeXAjPMRCR6RhTa5ZzA+bRdWfObgnX//cwSvMvRULqR4XOUWP0Nm3QZEFTe9&#10;+Xpgngge0pG/Qj/yAyrUfpB7pOI4DgeMe8z5ONwonftW8keaXn1R6rCE+yT36E1/jUTmor4XZMRd&#10;yjr1EBl2eFi4OSXBXR6yRc2I1VrzlwdNq9c6p8VDkxxNEAAZ97kVi37l0WgLp+HNlZz0Xy4WEu8s&#10;xD6RN6IQITwYH1ylq9Te6uZAgP1wJUJg5Cvge7FGzMOGcPfxw6cUOF7zmO15n/fjCDmr1CkP2HGU&#10;mKDXfUZ/sZxDEWf3eViEk9J8p8dfZhmRy8RsArcY2wEcMNzt8Hw5Nj2E5Zzufe3si2ke+14taGPu&#10;5X2Ex/eEg9fM11vzax5uMHJfjND9b2Pgbk/AUJ8bQ4Qt9M3NL5S4fBq3G+w4MJ8++A6qBYBOOgKJ&#10;86zdnUeNtgxBXslPAQLdoQfVDVGXxD43rpu9efMWcx4YegPE7VFXY/2WsKpihl0g4OGPJV81NRX9&#10;RkJsGLFHOF/wAFIj/j2VG9JsTtpLvqEyzjnmAev7i7njhg9RojsW+a80Dsfq5osf+B2uC0R/AA9d&#10;M5iTxiaOeWDQQzzqSt0++nXykI49ed6fcX++p0d5d9SnxsCxcc9NGyL5ut+cnnV4Tr2w2yWLeGga&#10;YtdlSpWMT/wD4hCZZyjWVO6Vwc8aNiNtpLndRFlKKbD9w/NzHy1y8fsfU88PVf7Utvcx9Imb27P/&#10;luN8La/ltfztF8PThztuq6BFbtAd8HSbhAqwa/RU0qxlcyaQYqGcUm8/gVYS6uOlG0g7Ye/e30Yj&#10;LbIuGwAcZUBm0iQHCGj4pCi1eQWdrd3CTg0E0B0e3AlMutJd8SJDsQOv1lvbd6loI4COTXmIA4G1&#10;M3zHaT/tAA6k4iZS3qtUsnjQwN/XEToYW74Kqwc86dy9AUNFyPnu9EgQB6VM7DSd1mmwe4LiVPjR&#10;YUwW1PsRQF1Qf2lbNv7aFKI+5tRXQY9mv9JK16kxxOmUxpQrZozN2j2TPDkRUgHPaY8DkgTKIkxJ&#10;QOJnGuR8haHOujmuxbiR7BOBrWOWgl2HHqxaTsTOw6eTUlht8ACAhyVJUIMri1zXOiplJBXxcD9K&#10;j/s8BCCAN5d2RSXtWbaXh2bCg43k2praRyVozYd8CiQUdJqt5VnppKjQKPTK4pcSdKRSXF65W7Ps&#10;swEZMsJqxke7Pp05AqTGU8A1296HlU8FrXh0wG/9UCo6nOBMraBM69im3pYafBz1raL4MEFfd1F2&#10;g4mrS5ChQ4BqM6Fu7iGHXzcV1QLOuAYRRiETVKku8XhzPptMz4AepGU+c+YQkTpsuPw+xsEkf5LC&#10;q8tUthHyIL9eZXFeJBdNMLGWogR/WHtPMhwKw1MQaIMhPZW63K0DQUlKFAAZMkcK0JVNNhRdsO49&#10;WcdKnf0derDW346K5lX3Pi9onvCo+nPP2udkA3S4ZrrnnrZ58YMLbJ7JJfoIWnj7K9CYOkrE2mdY&#10;qgr5Ed9v3s35VxxAImTEUItYCZUbxU5AoGyhSprMZtbmMxmK14R7StQFznOtasRfMkKHQzkfAAHw&#10;SMU5NpsVmjznJGgZh28j1ibBZfa3eKGvRySPu3ztNwDaeIeB8b6BUaawATz4bU8DTTdNudwHvQHJ&#10;7qU7QQDYD2aLcoBVLPDBfAvh0b7F7O59v/Rszu98n9NBcLWBxnsSyFZvXy8vldWh4QwWZCI7iRAV&#10;c/+eB41Ok1WWRJ1GgLAW0nL7Q9bf7QRi9HdslTGXYwKWhzY67MB1ymMAdswMiZbaoU0Qzp9btRck&#10;w9Wk+CH5Hlu9Duu7HDNDJZZkCBYZSSfqFaXDt5sCSatBqY8pM4A2S73orMvtXrqWn3u9dAKgbeBP&#10;VVRsr1Pye4s9qOSPawgxv41udKA5+cdKsxpEMe3AGMPBUIb5C7VDAZgqZhwE3G5vIqZ40CCSknLT&#10;d93KdY8CcXnzJuQigPtRfSWf1MGRwJ0xSIM2NtLZIulj2299SZwTwPI756u61ZuDIBhu9ezHirU5&#10;vLyVGVWXoO+8FH8zYW543R/H0eQTucyqLbNKCNp4PUH/mIPZDi33PudvVoffC4+GCpL7DdeGtS97&#10;nW2t9c/+pLI00/Sv6MgyjouXl5udfaPt7/yJXXzQ2a1fsv3911QW5QfdDnktr+W1vJY/Z/n+/ZN7&#10;hNtJ2JZ1TIOfO28C4ShAl88B+VrWMJSxw1IzyaQZrputhgGVCVdeCjRjWyqRU3vaYsTXRk1FVEpb&#10;yD7JtSbcPTlyT7RUrA8cm44uqTTEkPx6qbmS2a8sUhk0Q3iLTgy/B59Z492jXkLxPiBK0IpjIEXU&#10;ldWW1IjGYAfBky7C5E4FCPettSvjgbmsBk5/lmPKOcoJ8zpUQF/sTGOTgPLaZi9L/cEXjouxljZN&#10;fFJQ9TfFu/MtDM27LjTVHfWJv4sdgufoIZUVWV1/T6WQY/b/icliKMZwQO/0pqYmreuTMoBnzK8D&#10;RpGIie3FerEAvSsW+K4ytfoeKZJce1bz6ayyKyRBk5gb0Yph3w958i96ddRyX/rjXv3abppIKMf1&#10;LNd9xfJer/5f6cKXhyFRtCVM9bVTce0Bl1EzPIX6YVD2WZhUNbyVE9xDPWexJjPuLq2jcO0i6ETv&#10;n0abq1LhJZYVEvjQNtslJpISvI1A3hsi6OdtIgEanLL87gC9NyBw44Y3DNKubKvPP0+rcDHo2HmR&#10;ZmxZ0Lb1nWP0MlN8c5Vb0q3kVfZRGt8t9KHMkI3mtjyblLZW30aXkoM09ut9RZc5AdDmHsf+VT15&#10;iCB182WIVKiC8Krr3chr6iJrv6X+Eqkx979FkF68QHiyUp7B15lgB9nPJcGxqFfhbMS1wTFzKdET&#10;XEjDRJA67bssY3+ywaIhOBbe6PLn6AXLuPN8hkb2yLoJgsYNiwRHCggfykM7bCFLWunrGw6aco9X&#10;z7hYt52W1+OwLMNqrZS2GG+fl/2h5RAAFQ87E2sax7S+rmaY4dk+hi06jN9u8heOtmSZG8VvTg0k&#10;YNx5RhgmLO4GBP+STxTtcKnPa/vDD+okvZ2TRZQ0JoGafJL1cHkPQRIVpDxMPQDtNhksE7u7g4H3&#10;9c3NPbXLcxQJ/qxgeGuzTWIdjIZG1A8ClnXV6dj3ScufJ9D5I2BQRC+DiMAxwS00hMRtGeUaICpY&#10;fZxzZti70vtaJbbSPQ+MGJt9rvRxWdPeeaH/xjX0kWeaRhhlbS8BcFEIjvZUvVv60EthfLZnwXmp&#10;epyPeCBkEBkLn094zgz3KnaQV2Yd9KgKJq8VhG7JOO272rr3q69FS73ZYLl/1gEYq8kbgFudzl+r&#10;bkFS04knSd/sgG5D1mGdr32/CXfkXp4Ui/c9xIzh+bgDNnF/OtKRZj30ATK5O3i7buaaTYAVEeIk&#10;ZJA7LRX8T/pQRrkeHDQzy8MbCz3A+kkK67Suh1IX39ZmU9NWC+zjZQHUL8qix1tKkeoPrOyucF6g&#10;vpQ6ngj6DVCfJ0t5jqBjynLaCrE/9Sa7dzjQZLMh9TbayO6VHzdL46Ztt1OWW6lNWa7bGidioEuB&#10;Xb87P78I6voY+3NVL8fs6kReg+gP72//AOWl+n+M9v4cZWOcJj9fy2t5La/lz12++fZ73PYPuZn3&#10;n9wvfBMo70g+H28CaHt/KomDFS/Kcykj58INFFjfASQ9fKYJRD2RSQpVgScIEsUYN9yPpzh5vmXN&#10;kv8i627bXSh3m4E1eSruD1O5ozIuquH96FewHccjYIk04kvm1zWwUix5eTsSzoXnuUDiur0msDLR&#10;rguDHrAFHqQxtSgmAIGoPs+PwI42GUgG6DMRilXS0FzR4XRRd2w+OkHhMBgb7Ze2xBXukR6E9W+v&#10;r+mgWMEt/t54h2BbpwUIqPRx8pWgUWa1t8yi7s/UusjORJOMoQqEMRlfurGjJ3Iv7RUShCl5x6GN&#10;jXXzuiQPiuLgZ0sWJFKg9dpo9HU3MpJ2q8HXyIOhjLt+RIiTaNecXp7gdR0fgf3eRK7D5Muu867j&#10;5Xo8zzOHs8qRzHYfBgqE3s0SISdW8809kWmwzQLTctzewU3CISVFGBwJNpq0q8qS483+XdlDJEW2&#10;sy65NHqN5N7Wo6G9R/O65KKIMfJP0hWIusxKuUfd39A2bkGBbgbgHod4gvN8eH+xDNrM4sChDC43&#10;Ogsk60DQJd8Wu9QHQSj20Roh6oCwDMBzletnNIQZEiPlGNd3f5ee3Vf1prd0A+oBMMkVY4OHpZj7&#10;BQFhw9rgslbRvYGBOthpIDjXzo6Gxhi1Tp4+oZxB1QS1wS3C2gHRHoO+nu+k4md5hbzrHChAnia2&#10;AMsBZcraNu4l0aAg5W/uj9mBSNoZB5gWsbaHjqiXMpk0W+k3eDVdFDBNOe43ADwEjntiHzAj4A4/&#10;+OMtmL6vSa3x3m4vBnr5O/g8tMJ6OO2OZd2LSOB73JQ1EnmyLw52mhmGjOTBOjTwfnj9usUH7973&#10;vv+ocs3GrRq5lVxkLoEcX8ztvMf87F7XlJ/jxMN1kFI1dr5ZgfDoe/LqXhfHpRn6IMfYAP9T2w8+&#10;E5H0qGc4HclMcdflst8Xz/Rxr3rxdanDlDPIy8+7XPR16LxaiY9rP+j8mfwfZd/3RVxP39t8CO71&#10;xJJX+/wGRhtDl0it7SoK4Lgmk13sK7hozx8+f9LAue6xaqGTe3cCDG8ArSLW28U21G2s+CD+vt6z&#10;LvsE8sjIUG3HcaTuVLdQG6++NPTej65htY3detDxKNM8ybN33fX4+/3Zk10+HxVewgxiDlDrGJAp&#10;eH56gs07DJJ5psqWieapcwIZWoN6l5l7PldYC+TeQJNVE+TmoZaPZhoiVrlkaBKvoI/PUmclb/E/&#10;J1XZJjmVbV9/ZO/updZIu2169Rzr43qhmElbpviU4Sm551aizHo2PcKDl7sOpqKeG4pjYdOhX+8e&#10;4h3Ip04jEPR8Gt1W9ee6nHwk4z6Nhi8X2/4KWnSdaHmkyZgNjyhi7218qm71sX4uGmf7/K+tnGXF&#10;n/bcD9WPH7u91/JaXstfcvnw9IQbDVAI0kO5A4UUEjQjTej36x59MxSjxAWpuIQOQbuvjN6JQzwE&#10;hpnhFuDg4gFDk0WobEUPzOIaXQAJ0AAXIzGb+TvC2HMWnrpSIDPkSGXY++uK2ZyHgx+qOGYokFob&#10;OPvG5CqNKB4H0koxMShMZo0Z8H4fAtjh181CM7Mw6BnqYEbM3QJHADssAKiZitiiVIlknHN6AUgo&#10;iO495h6vkNroD147hHt7uaeYLbpAjdEVcgL/ZpahSviw68SS/YMd4QmoecLvtLFUhKv74WERk7L8&#10;nUbcTCUWlu5HoYgamGRuAVxjhJ7QRTAwMYZEjD4LxZjefxFHNpSzwybiZnO75ofgy+KH3RPMpicT&#10;TcOVxrqZX+HlWhOfN43vhLwIzkMk8eR1UuFoog/BlW4X2HYjvA4kqEottxfiizkj0SW5SbrBgxxj&#10;J+aEG3Pr1UcezFjcZvj/2XvDBklyU0v0gKJ67r5f/X7zvt29dldKvA9wACmiqrvHY8/YW7J7KjMj&#10;QiEhhOAIAQqPj7FcNCpEgk9a+BUXJAV0hUyx5FmEc3D0pusuwXdkU8l+FFijUKwAVkyYXNOKOEDy&#10;6Ah54n3LF4PyyJPT8fXW+GO1fruMlGgUN7tUtGJrbgZAN3hbx8IIdYCXR9gFGW4G3eMYmUQpIafw&#10;1vT4ooYx0ABoqSRZIlgybqr7DvC7LFwR7uBqDGcgSHMYrla/7aBEtDDj9nod6kcEYFD3thdJeuY6&#10;QPlk8Bi4KE+nFe/OQ/RcJnLtuYceqdi+/r48nG5uOLpRr1knQ2dk+KJtww6Arby/vOu6MbuSHo5F&#10;jaSLKuW4poFuchVPSMzX9NyOhIjRdgAF+jFngOwA8/bdam3jOvoEVnJyFcDOn2qsi4Ot9Ud9yYUk&#10;iOr8SQ/xIBljhxu9zwr89JjxfUODjRtZryLyY4hm/ynTLU7YkH+k6RMiBNPdG9nXfwdh0kuWM30U&#10;A/uGn8eXluRRwZyvOMGzIv6tQOwCxDCoh6i3xdelkrtc9/Yt26NI0bV7zFroGNdQGLNSg/zjId28&#10;3a7XiI0A813Gcg1dkYMjRjn5ITfnrBrBjQLSTEOP8mvj4B/Zv29dGnm0xhDhyVacq8twL3Z7tjaN&#10;/To9PNN7M3iVMfkRtO6gs/+z7fuIOLgS//XpGLNfDTJdAAlDGY0FRh0gHYcM1yE5FLYtzo8ldR6z&#10;jNNLCtErmHNYETkVYr5cEf+ZXqoMicUaKqk3NrAwc+WEjgiziJNLoKtOL7RhZLO2onL55ni0QzD3&#10;McuNjhX343AuiHrGW+j40uZgg9RTaDB/i//oETJCoZBXrTUCwGbOi55Ed825JTyPivOdvopr0p4x&#10;gQkQ1iwL79lcX7ixEqewzE/22VLYmuG44oCuAFjh6DJDx/F1ytczC6eZK2hJr/J+asJfybXM27PW&#10;wtCB9+WOQhPJoOHYswr4XOk/7gol+ciAlzE8i1NjAvE85WroagzFIeEEE8vSe9pLDnj7BYt1YUAF&#10;eM0XXu8vQHxzT8SN0zlfGCq4rkEtCtQn6fAEDU436muxtkh5eAOWOp/xhB5qXGLIcI0LZm4bpRra&#10;dBgzeExyKbs3EwrHOrcYZ598u5brWptVIplXy/O7NPuo69vittnr9Z46A8caxk3z+H2uDBOjQ6EY&#10;Mc9dpr1ec1tzPf64x/B+f//uDi5zwuzK0FfLDPM1k9cFyJNPjGeYziaND7lWpGxR8bZZzLvQ+Rfz&#10;CZB/4yWWL9yURmRDHovdr+XzXdmgAnk8bW67FKBPW2WvT1Q9xJ8dnvGgztEb+sla/lPlqc5/17Lz&#10;/8fX/pl9fBqPf2eafpW/Xjnn7Ff5q5f//T//Z/MIt9uH/Jpey1sJL01ILlyhk/pVAhkIoCRqpveX&#10;isDoIUs9VCpO3JquOHlcWRpmrC1AuDXDM0UQ2WOAVyhaLRZxeS407VgQCl+A/3mksxlSEQ+ZIJ9Z&#10;GVIZ19uATIaUNAvDtnkfuNEOOHajocjX4l0ALo/RWjRTwohbtynWvYQIrOyARI3Q6XXkdk89f12u&#10;PM85G0DcNW0aGR8s79GXEYYxmFwsxlsO/qGiWo/XN3qPel9qzIRjRyMNbayI2lnRhUcvAck9AE+o&#10;tMBkT4JSPud0xVAiBEZvGxAgaftOT56aI9Wfk96qkcgwFbZosyLBtDoVEAo/P99KAVqCrphbJLdp&#10;iun5N/V34xQoEMGKlN3bCdmmqml7g8WGTlM8N3Oy8ymo23IuY2NcQYQ3ivmeXlEed8LHtcfaiap2&#10;oKTAnNyzokFz8I1IbGSxjq57B09xs6TAxBY6IXiOc0ngm3zp/SbYwuaoaZOZcb1PM5yl0a2Po9Br&#10;OQzu3EypDQDHNwTaxrLGwtI7i/E2b224yQzGokb2z+fxHmqGxax5DnGMjaEduEag+LhJrzQmBc1w&#10;jZj95Ic+Br310v9U3aqNL1p706CMyrythkzi2H6XbHvx9N71AZ7eyWb2/lrRHyB9jnWpjXTfhAAQ&#10;wJ7khkfrbk0jA9JT3ZAAifVxkPL03GbOMebbWLR3PD4nnHPdW7jqU9F0hO/1KziffB1lelLOzwLB&#10;i7ezTnCzy+l290VH8k8v7q1JIIy8UWPMUCssazK5cPCcIjemKFlUh3v/ojaKc8Nq8NSOA6doYwJh&#10;wjLZ1p3OA2i9cmzBa+cyTaO8j5Ub65o8yC0bAhcuFwqAXS3p60GtBMO7/OOpLW+Clbd+G3NuTnvr&#10;72uZJ25sPzSgImU/730AMIQTuQFTiDY6MHV4Km/PxkZixuDvumqsiaL5vTb8Pm4PgEzMag98dyuF&#10;5n5YzveM3OtwuX3PfoMP20mabkk5T5W/geaA69lnXWci4g89vfN6gMeL8+doc+rVv25Edi9t/4Fr&#10;Tf/tR+27Xz/p8KNSG5zOJ2uSfrVJUTZHe8Yo6wj/hz6yyG8Mt6LQEcB16oo159cxkJG7+oCZQrck&#10;0pt9ZNsYcgStzfEkTatWY25XpH5HG8H7MsY3vN6/Y86Fa0gAz+XUM18eE3yMAbxegAjmnJ5odrkn&#10;83VdEULjtYUpqc0wizMom3XUO11Kworkm1YOD4t9Cp4RKNZsfvQxRckGVh+2NTjbdLtv/97XYgUy&#10;TAgabfu7anN3Xweok9amT+tzbBQI6mRqhcaztFvATcxWM210vr/TgKcK9ylhFS4xdUVvL09DkE7L&#10;uKmHx9Jt4nPe/bJsaGpVFmkXOl9s9e/jlp8PWv+4Pb8uy/bnfmL9+OVC3fP/psJQsx+dBvoqX+WP&#10;KOUQ91X+jYotXK74hGdUxLUUk7bkNkiLoAYIgsMVOFQs4oyvSuNHSvSm2W0AoLiU67FVvQGuaCSO&#10;sa5sqIMu1M7EgJmGThlbXdQbuAhz5R/RoM6wYcStWNAF7pkXwA+NDsbuzrqXL9oydgXFY/O58uoe&#10;mBMI7wdjUp+lWBKqltVfmGWMWElTOr4fQEwZygcw1z6kYX2CWlKKSuGCeuaa2qnY6up8IeLGc3qO&#10;MSs6lWeRGxahgMdARAGMW2kKi3+M/h5KTfKVNF7pt0jj5QQyQ4FPgDA4JhVr6kipNobyd3hVdupI&#10;cEYqzaFkBy0WKqY0gNoY4P0HTXvlfZ51FUkMGIOen8f9vXrbTQTnsVJSaeRwv6gbgF3Zs7y3kgZl&#10;UsytHArsZpSWNBAgeL0RgrzUZI3H/afcwa7wo0IDbK9OVg2tO5ike54kO9MzOSVUnzPhfUT5GB5T&#10;9TJ6mknwDT3Hq50Gw1zl1WewMj6aRyJpsIHHrXQju2+AOW803gzAl97LwpMa26AEMCHie4hWd/Av&#10;NySk0TJBuBz3Nh8OQ8IgAZ7vxiLEgUca5Yg+FCikrR5h5J38ncbYoEyKjYaiYWsvPyd71YLEvnUg&#10;fAOKpY67b0kVxdJLdFufgnp9nPx3S5nN1Sk3IwDkMX8Y0is71tBcV48xJ6S/J3VkI7Hfm//IG3cZ&#10;mbTZLhSNck1PwKPJnKTrscYkuBx8qMU/pGVWgIjbLAZbHQAnber+2mQgf7e+w+V2iaSndc/vIVDA&#10;sUtAVO+0GFeFHPBOMAyKRixfCS/wmN/msk1M00tQxJNBiiITGBoZM3QIhnCqvgBo382i3RnCI+SN&#10;AGIE2/1+gg61gZu1eJ/GwFqSoJeYZSxnrs0lc2vuiNSJoAwlovsJBB/PRnOhp/deMlcBotkr4afY&#10;pKj2dhnDd/h3unU6iFVtEIzY0HiM7y1NPlnRzXFJQnUFLzL+8Ln+30tpoT6H93f/qJz6kMt2PfjC&#10;55Vh3Xj1XI4Z5om0U915jOOfdVPYNZB0f3cDzrdNqRwAACAASURBVLZ1He2e577eHE62NirmK0Ka&#10;7JXtnTo/lxDIMSTT/h5g3au129/kU/619WE/6/QkP3v+nxUOMLbKUcfHcsDgXtoKrWSNKrDp42+h&#10;u5jEZiHbhvtJHo53733GYY78CozPzDrMkCHdUsdr/+6e87UJ08VtnpEy36gTEVwZSmqBJzQdcPVk&#10;mSsAcQg97n3+DL1wjbdbwtpF26vLAUPmFJAmJ6zTSEMWhN7QNPzqqBR/CtxjmxsPniy9ndJsBE6a&#10;bzqzbfcYwt5ub+zva+Juk3Wp3lp3yDpCzLXnGSMdJuGAgxpX2vskeMozAzdDZCE3cHq7apxL/ilP&#10;W4nflEmtKcespnDRaOOaNoYl/9mfGuNfBZlsWzvBWh/eff9+XuNcLt78+ef/SuWv1s5/RXvmj2/5&#10;Kl/lHy5/tbn1VX62XIx/DSraT2NpXfd8Vi7F4rBUGJUQuS0XBuRuM5Mwoe04mxgsPMH9SNgLoUp4&#10;XbkQWyTyMffmjHblamuo46xWZgk7IjrineFHYD18QtwngNhyA7cbIYyRTufekxYWBn0k58s4djDI&#10;kFBy3XgTqCsc9goj05VlKthptDUfLbNKvLSv8fuCT8WR6s7EavVh748wSYq/U4XGO0ftGOtml1D5&#10;0ThWyGOTyvjaoRjdrDMqqDH+FZcvhq+BYfQ741FgAhcrGIP88djQRp3Ts65K8YBvxiRpWr0WRspu&#10;aORVI9+3WgmGBz20qqo2WM2T4nMawgIeQbz3z/l9zhXhAbSU2yTkyZtNMdwGUNL4NBpqjwakNVlA&#10;ZZUKtFe1qNkfNE4jLDvZ7yHxDARTaOh4PN0wXE6DmNLAakwYWoUe8t5FaUp80ZTXGGYgAaHOJgIH&#10;sMy9kU4DU0NmZDgmpI3FiAdhCGq2fz0awvuQ3Mb7UOgJwLoYrA2eXl8lDuT8NFTsch4Jd2O7nyOQ&#10;eon3MX9wmZb0QgePz4mYV6NNvlsuYKgshAH2EWhy/CacAw1cyA4/Pb0DvjSUDfWIGcOLtDuzTq/f&#10;2DdIHjrqHl0bn7M/8GPj7HfKheP2Wpf4/G27ogExXWZH+1Dj90SGna6y/f4ZQPQhYPf0u3BsS8Z2&#10;ADRpy88kZ59/QRx6i2fC0Yf258kKfg95k5uUPS7ODz1ynX59I63+1uayG/cjYp9zY3MWf8UzKn60&#10;mknlHGB14Hq1+MB9Y7hkzYTIQD+9xRu2zddokqq0eUkAYQ9JkrPPimc7mJUnn0Iu1AZkbDxa1VNh&#10;F+qvHrvm5ybdz5Tep173R9/P3/wjdxYk/s921BjS870/6LzndQzlGljrsfZVuScA/UGxkAtPq7a3&#10;5efqyXbipAkCkFn3JXG772Na7hsJxz3Jm85Pzrt61LE/9yOQ6uZB/hE40eW6P3i//vCMtbFp2zcf&#10;vOJz+j+B4J/XVZ+pI+7t1gyrsnWjrdf8S58yt0esTpNttoZRWav6HrpTgH27L5skmRW319sBfKBs&#10;s1vbn6kBzhcOo6rh7e2CQPF6n1jzOwy+KbaAyPEEQATz/R16XaH2cQN1YIzLT+iY5zhwByhL2m82&#10;W0i9xVB1EnlJVtiREhuEMQBPXRGh/AZEgfWSkO1BF6GMMHDj+omfNiey9mHznjaqTk/nZbZWNfpX&#10;WI7UWY+7Uj9M3VwCBI8pxn48yOtqS+ke6bQQA1syyXJN63xMeu92RrXlpBT6va0P1X3FLwGah65V&#10;9X8gWzqjy/ZjtkVaeyRs9eO2P6j8/Pr563X+4Y39B8pfqS1f5av83kJh88XP/37Fx+4yKr6CcBI8&#10;lOcwApSLtRG0iYFvY88jslxu7FDi/UBceSp6SILDAKX3UjAW44lmy3IxciWGR5vdSFHY8KfniyFP&#10;gL7zv2xClkVrI+klJmYA6qoXYDMXbvflHR7uYBKY935peJGbeYxx0aYQXBLeX8PjzobSwgzZ6cEA&#10;SZ8eKo95xLgrvgQLaE1b0U2A3FjQjLfKsAWW45hQkrmHKpPhWRrZrgJN8yPj5RXWFQCvYyQY5G3z&#10;+JBlmPIIJCK5XiY+Y7/VPSstvCvmYnzSSAhqPXYcgaWIHQp6u1XoAhqxnSalZPrnwXpFKnwFqeOu&#10;mTG24b0T9V0MvxMAKAFFAVoIF3jMZdLNJpgYj6cbprWxCJ5etjAnBz7CWLQ+bUawlBcQeWOE0gk1&#10;jwYkmtnZEXxhkMZczXJugAxgaI/FpoZh0sBtRqH6efLgWUu+9DtX8ShpNWe7N/gCtUFUdHGD2hqg&#10;ZS3EEQtDldTmDUOXAAiAymnXZIkUaOsyxSJ+MA/xhkSh0RB8bRKC0TpP0fiNOSXO3x5jE2EYsEPR&#10;Y24MiUBpkSGME4SHeJ8jbe4Gc0EidmMam/F5mvOB00Y46BHHGLkJk/IyaIcExyr8UxtqjDA0yYc9&#10;+dcyw0gvZH+fRhxlenB70tACP+nBC44Zw4+QW4QyznbgDTV2SR9EAqi2YZLgc9Cmh3MA39cGRZzJ&#10;YdC4HqckKNvYMmWoE0lpSI4RHTFvmkc+yJMCYMb8C96pGRaGKtfASFAVcVcFrLPCbiVwLlYhG2wB&#10;S3zzWAtI7ca56gBD6HSvtdyAgcXYFOjiPK25hhDU9WHipptw0rawOQS+yboh1zLRosJBMMnEj5iL&#10;MWQg4vHnCwzHAwiXUyVfZHF9Gba2kd6+crBtChHqB1cclfdEsCqALgN0gl64ZtV3hky5yPtG0Kdo&#10;M6R55MXEo+c0YYaZJwCcC65I6J05FoLXnP1iHJMjuahJ1bkZ6lb3C2BKOXpBYbA14UflKx6qqmBa&#10;hd6hblLFsCW0hM+pPHG2LJa7lacLJZ+J9pzhMBA5TaivhOzdx9lCd3KdrSes9uuelNGBifLWc121&#10;4gGTpvzr093nESCZW2WIbTHYZVDGCEQuWKxba/m/OS1BYB3B368JaJ3mKIy4eGSjwTKITKQDAcrr&#10;U6A5D7MW89El7ek9zL7dgcqdZsqxQewzR6xwhpfowPdnpZ8mvHmUh9dten5nItVbLf7fCLAtSt1x&#10;3Teze1/yxdXHvolzbimm97Yrly5zIpZ2E21b3bost8x5IJGb4Su8mlk3wPnm/MAZa2aRWNpi3UTE&#10;ApdIptsKw5UsXzNsRSxioxdx2wS2lTkxagMgWs812oVh1SPtruVr+GtOt0nmRIZ7VIGph0rSUJzt&#10;5fqrCtfHWAdtbrqh0zjmlhle09ek1/vf8ZoTr9nBTNeN55owAOPtzR2hAGAoZE1PWKuC3357w/v7&#10;d6zleWoM5rmNmh2agLgx2WudyORSVTloim6Z5yr0BhH1XEKv6WurIseP6xY3Kfj+PhdIC/+LWAOs&#10;gHRyccq+eNSoX3ueKn7m6K6YS0P99ABpyPEkb1ig3ey7Dp5mcrnHd0Ek7FYF1sL19g0rnnu7Lj8t&#10;OBSGcExp68rkmpN9lQjvhdqsDl3P9Ys4W2N+0lBHnARYdQLOIh9P2RSa/cmNtqZTf1pyKeQHKuSo&#10;7xtIL+1yf6bJNbEW5uhsxM827GdKaZ9/XPmj2vaPlj+6X1/lq/zZ5a8yt77Krxcfu0uVYCKN5JVG&#10;psB1RgOaA2dfJJBKJ492Z1KqWHgMO8B2ysHczW6GrQHlMcm2ZKOICvDYFRVfNhgJEFVXadz5/WUa&#10;NwVeAmTdQjXwVQQzCuyAwePIrXY0dYUSoHyPG1BKwNFOz5XWRXaiGyDx27bbngBMB10kky+Wr+te&#10;0qMsaHfF4h/pySJxWqrSAWrkKLfW+v2etMc95jWND/VjmyJ1XC7+QxpJ9rMbHw5C1EASqOCbCwgR&#10;hBIoDQwRZCJCJroSr8Yvu8bu3vmhjAkWTAYgBPuojJkb9aMAgeKHw7hqvLiX8DDX89dqb1VLBVM9&#10;hEkYW+keiVDeY/y60euK8kjAoca3mprAHwEwblAIIzuvasbZ2q7bxVxj9vmtP+fnVlkdrbT9e/7e&#10;5nYC4t5ectDq94DjLgUuGWVQgSCUDdn02NCqzZqgjbn3kILAnBwKvrUx8hbnZt0h1ASARViFEAH5&#10;rrUI0Me/AB9SrqD3L+ZzOsILW1uWUxAv7Fa/nvftEFaOTz7rBg5CdtNWexo/0lQggGokS1rhsU/P&#10;Jt5dp0DoVZRGaIznNmYMr9BlehijKn2CJ3W3+2l0VztDOjLJXhrAD39ZJUHdZiwXDXdQDsJEqbxf&#10;fCMsXqebEdeEE6p/t8IJS3AhF7K9uLcg11l2Gi7vmIgyNn39cwBoCUBzDaBnVbXvlM19AxW5xnS6&#10;NaCZdcfzBNI7B54AaG1s+FxnaDGOOa/1jU2+tw1F1nVUDqDCgVA/WH0cOD5nkq9cZ0u+5rr5ZPi2&#10;zUBVxhSnXIvNp5gjW4JcQ8bXzsS8aef3+RJJlynPFufETnvj2n2Qgi3Osxh+oz9nBTTwzkEwP3di&#10;e217zHTWzDnO8e+03ICGAF4+KnnlvGcDrWodq9soC6M/q2hez31SSM48sEN5rxm/Nx0mNmC2+MMM&#10;qHAi/odxk0s37u/8vE27/P2k6XGxe+bfQjPcZPm9Dq5VNVx3EJwnEfupp15/5ZtZNSQt/MkZCuWp&#10;WBzxkwTB+/t//Px279HXrmNwo1sQcfHtrjWbUf+xm7f1RyfmCI0z/wqY8NwiNFquX173zYnekds4&#10;fPDU3worYU3HSznFe0hHuv8CGZ4HVgmz160BAlHXSTQa2FWcWoGfWoaguTs+rAAwGU6S4U489xN1&#10;iAWshaGKMQZer+++xoaO4XrvO65r4Hp7w9v1DX///nd0Xed2gtFKL1wRS31t1y1O9hSwvGw1vaQB&#10;nbfpwnc6fQuMfqCHSIq8Ocs5Q4dits2ABO9bqVBaz5N/rZWh5fzEGZPR7+/2+m2b3N3vnFvcyCul&#10;my/qpinH67m1Vp2WpT1tTR/E2NqejguimOGoYsnA5rJTBL6nErTdko62v78gB/ZnP7m2VWnt+yE7&#10;YwM9aZr26h9Znqyr/7Tyn9y3r/JVvsq/W7kIDKIp9qBh1UuX/VZKEVUCAGWknUrl46tPA1byjwVg&#10;6YY1QacDdBEpb0D+Hv0I0zHeTQ2OPubqIU9yEexe6Yxt7YpSHrvOl2zb6TAsyFAwxApUQzk6DJMA&#10;FizrKxL4T/Rqah7KvCVBdQIFqFimCcg0Q0x2ZafI24xTAg7mnqTMg+kVLff6iHFMcFGk61MFjAjp&#10;bAm2JRQn7T7yFslo1S4f64jlKUF3K6CAgEmOU7YNNxAPBAToSZk8ofUFNIwIeMDj0tJzDrIdgyu9&#10;6G5g8bomqBk/pPJdIMrTkdxFEDSMDo63BKhv8ZxmQi8hWcJbuRTRMkbuY1/jrsXzUsbAU/v6kcsc&#10;2zC4zO5clscxrXucRv+tGbNNkTRuFIVQMQtDwPi++xH87tlmvA8lkzpIAQS/xJlj8mNujiUoVPOH&#10;YK6PXXIMQEAK5cVCWbOdvGBVTW/XBp43EYZwQWoTAllPZniNeQnpiTbj50aTIi/PrHC8Gk80oDHn&#10;t7jhe9usAMOYuDR4hfHshr61cWkdBmDWDLEw+lXUNw1jTCGyAZ/39kltvm48LVvb65Z6jp680jaT&#10;GEFzo4eg7skusH0Va9jB+To5sK0xbbwSgO+lH2iQ26qa7bCYC+htA1qYheJDoVyN9vsc8fdLnNhS&#10;8QSNHF/35tdgNfYRGSf7lEunF2oHwRnapuZ3fKbHeXa31gckP8JjWbfxyjBpG+3aBnKuz609uTzs&#10;v/Xx9TGJdwBYKH7tMqCfcrOQ3TjiKJ/FjJ66fvx/59EVG0a+Om2bQhxcADxNJQCMHsiND5nkSRF6&#10;R3Y62pDyIeq3rfqtSdxkdZ6iLNq5McG0nF95BVzHTprsG5T7OFks0Ckx5f5cesXuf3bAQ5qgg231&#10;bAAr+Rq7zvhUatPj+J1y3DjruKESWynbWl6/W7wfojDx3yrv+vmeUwrs1wts/pj/ehk7YW9A+MzT&#10;dTwhJTt9e0tSabqXfYNh13GJzEroFVsVT3rT+VuqZoYK+9Tv/5xGN9586N/+jJ8E8nn/rF8AKKeW&#10;Nu7V372smISeN6ASspMPptHBRIBleJ11HO+gbk+wdDE5RtgSsj1amzK2wkGHAD/jgBu9awPsvSWe&#10;tNwwSx3eaiNRBHE4btdVnujMEIlzvgMimCs2X1Xwen/35MGtXT6vXUeXMbBehhE6wrfrwrdv3/B/&#10;xn9DxwDWwuu1jxNlPk+jeax5zzU1X69ak8x8jq6itepwsFoIwhf9rZ+O4CnB1Lk/7n//67eWbizt&#10;txsZpTZN/f0c11anATNs3/NkxB2Adn26zdymw9YUrEMr3scXvckjhjvbkGPVQut5rZZJ7NcyXLG5&#10;TQqsZbjeBPaiHd7mYqgJ3MDJxLq5cj7Ig618LLPqdy5+T/fxecFzXS7XqXtvdox34v66f6h81p/P&#10;nukN+D11fJWv8lW+yv995aokHf53XMyw28snQtUUUFdypCcRoRH8mSdIB4DQDDHAFbDD89KVkx67&#10;0416GoOV7CgU8TxWy2P4sQTnMS8u1qN0d4v99W2Rc4O2TDr3tFv2gmGmES1hrPIJ15efYGmvtydw&#10;472OnMTx6KQGD3VLAjUEmrOJsRjTk+b06UkTPBSaBcElCE9Y4KUM/3CBWnbZn7Kt+QbDgAV4TAAc&#10;YMIpFUS4FRxjRWOllB22SRhUGYBpO15qzGrucUAdw3Vgx4wxu4NHtIAC9ypyZb4f8WdHHMSbCVY4&#10;VDIAzA9YvfiFbU7a7yewt/6mYqsEX57vo+dfGjhGRbAbevtz1Ou4mbW0edeehcBT9KRQk8Pw+4Hi&#10;2Q3Pj4zpm1fajQf4GcFnzmxGrylrYCa4UdKNAfLOiHA04zAKUXMyAcZQvBmEs4FSI0KOuPG2Hzmt&#10;Pu+gSgfSb7F1xeut/wLIxFSUSbuxtHk59/qx15f9YxMp+uCncXgEVkfGltksrew25WMKERSo2O9n&#10;mwwYl4N/ihVHRHejiyEmIBXmIBOdRrgL70q7NwGyRmNpc6XRs2MnaaTZqlnVjCoVSe98jkQHCik/&#10;0/u8dzuA0x2LIyjLZ0PeLtvyXdADbid4N5T2OeMntSNxb9xbcO0OoPKQ8SmHnOfiJEwY0OUJLhna&#10;pa8TQZHHpf0GwFlvR6x/HUj8QOS0GvPdtXXkTRlS77PofcoHIEN917uKgdlf/i4tXmtusvBfgDs8&#10;AXWOA2N480wRbCPVD4qfNqnPfWsMUVef391YjQ3QFgIn7zMCl14G0JIqc8OdV7lmFz0SqIjkbNbn&#10;e1uDSzfwL9wEPzWXE/S2h2vbOH0KtpYuUi8HCBbl8+EkcD7bQc1aazgXCNqPR7B/K+kNHBtnff6V&#10;Shm3llfvRgfjjeUxTeDfBD8MbXu26Ve8n6OC/WuCYy5750N1FUqm2iAP7/5oM6EDY9ShHnWGEzQ6&#10;r+VcPzZEt9vqvvrx+b6PNg92PiH/+rhZ8PyN7s0J5UeFm2g+vV1zUz1Os5HV7d58B0gbOPnBe9NO&#10;aCDk0dO8bxgwzbf/GH4uQXUC4sdbMpxYbvDs7znuvr+dcl7KI5rJE+ecmHPi7Rp4vb+w1oReb5jL&#10;PchlKDBnzmERwdv1G9ab4bqGh29iziVx0Po1KQeqpXPO3KR/zdfWXGs6WokewXVdmK+J79+/47qu&#10;1Geay5TXfoxdbqi2HxkiZLc1Si8uTrdHnl1z4bquqhs7/5qVh/1O+2feZziPXLNPPrd725YhTg23&#10;9aXVxwNQBpcR5F5b63YSdpnfIyKZwHlXkailtTmYtv72ZjTS/Vxpev5dGea4PVW2N/JGW3Zie/5B&#10;mfqlsq/Pv6+uf7QN/4py6kB/VHuf6vp3oMdX+Spf5c8sVy6KqhUflDF453pYjE+gyD0VVGhM0DuJ&#10;C+su3jXcge1QEkLDy9SAmdzNyoqgEelKioaiugAhYLhCoR6uBa6AEpUxrOkSGgYLY4/Jwgpv70xU&#10;CU06uNbk7ch42isMUTP3YtYR9ZbZ5gq84fWKo3FxBGy+3nORd49ETwLjThON4rb3m21XAjEShrEg&#10;kzjyiN/pW95VXo9jjTCnDUAdF82xYXw2jptW6ihf/xUySoEHNADs8EaU/f03Y0214V6G2RZGr2OE&#10;pzDCWPHwNJ6sjzaUZvy+ad8x5DdXpwLF8kRgoawtQyVoEsz1gojHzvVxMZi94tjkBJNrObsuB0sT&#10;cJXI37iwViRFDQVvBR9L8AKNPVvPph5jFub4NV7fQWehA00MSLTEGo0RnkBSv7neWwrbyro1Qemu&#10;5K1InpubOIfxONcsb1ELbxObUHmL+UsXWOeKFYku61QFQEBMAYwhfpLCwP2fVNRXtFsiCR2z3Y8x&#10;ErQYQ6OtBJS2Khp/jnCojDjuaXaGb5hVu1xoDd/jM3U8ivzQ6ubG2nb0Xeg1QkmWg5Bgl7dxgfGF&#10;0c0tjgkNi4MfXJ4B9K7tQAJ5T225xxA044O/MY56tgnVtjRay/NYLSIxhNxSVazUKRU63CilhyT7&#10;lZsaUI+3HGNIOZyyzDzWZT4MF+Ur+qOI5JTY9y38ZARBQ26S+Tszrm/wN0M2JUCMFjpKvF+2CFo0&#10;WS8uUAV7n+i95GuQy3SXC061CQPWhMre9io8LyQJdsxZbVQeJQ+QYtrCkDimPAYwBkaCJbE5KiGr&#10;gwck+Y/zPnhWFUskPOLINOLpMBiWKurtnu6Uo5s8Ilca+ajJNSuaVVzyurzMEjK25UCN1xtxmUWw&#10;Ip7w8GCzcWrGXEdB8CU3wBNA9fVAVPP9Hl/V16TFzTBBrK8138wY99Zcb1GFh+BiDOsmX628Om0t&#10;9/4VEoNFWo4Lyqk48ZSJ0oJGNkI+5KMbt/QN1+Z77PRCeXXW1lExXso46gipst0BMKBCJpgoRI+T&#10;OLHeliLHJcjfyfkNoHLDUCATXDuWvwK0IslogiiS8tbvi54MTy7e5YFt4MiM+RPjg3b0jOQVuzek&#10;tUdjU4PzaNmrxt+4WQVw0x8C6Lh83dyS4MW4+NL94TsBbHLrXJPXmvEayw1byrtsU8ZBluDn7G3U&#10;f23vuwiqxUaBqsvjFaDiiE1Ugm0d8KYcWNumMYBMNA+nf8z7dZoLe9PydwNPX4WEbus3vydNavZu&#10;bdo8qY/iYq8ca8xqw1LBmNLGrtRzsDyxxs2NGW0aGgncyccG2Ax+lBFrBHLtsOXzhPwgaycLZfaK&#10;+N1mPgZzrm0MuNkN5ljq+RdsQrCgWFhBxrlKTqROtwxiK2M3U05q6JB+2jbWjgY+8z46qrzSycBy&#10;vG0FTdgfvFwWzYlvY+D9/QWz4GcA17g8dvgyQC/X8d88OfHf8d31QxHMZRjqIU+WSoLcmZ+FIdvA&#10;zSlvGvmY6/drvkPABMaaCcSpB+R2beqhq/EhacFEsvddLmXC9qR3sHzIwR72p/i25oOMEaF0Vqx/&#10;DOwV/N/W8LTvUlevhYTzIHnbCKDHHOftotDrDfbymOw2lyd3p+0Sa+mcngdKr8tnRvCphpOHO/to&#10;45HS46/hGw1v7JtkUMaIT4/UZxmqnjHreYrBu9bXwJqlH5Ykfr/Ntj+3e28XfU7gbWC+v9CU7mg0&#10;2/ZJO/7p5Wdo8kS7f0Y539O//8LY/XJ5quvPHJOv8lW+yr9DuRJUCONFVDI2IoEn4jx37+YwmJcb&#10;4joI5rr48bjNFoYX0uBsTz+U/R2n1xljEdZi6cCoDoWtAgsFiIRi7qGlemGtifWamdRp60coucaz&#10;dWKu9Agg5gZ4grtqBTJINc4XbAAzEpyEsV5d9raPcYWCNrHWO6i4OQjRvLT4XAdi4Ml3VBWXXoC4&#10;kd2P0yH67tT0cno41rXjR2mwxtaIWs4I1TugQ6NxpeIkEYOP92foiz6eSW8f7xFhLmjKj0iaJBCY&#10;LFyXupKb427AoDfwWyim4mNLz3KiMsGnKhdtxehnGPZh5Jzt7EkYfbOHxgTBZm58WIyLg6IjYpx/&#10;FNJjA49o4HCcN72tnYoAAsRqQ0Vlk2MWBmihDjRQpPq9jQGNdjyMD8EE0IrkqO3skqDFxHFrKuYe&#10;Oaj821VHAGRu2CD7GPxLD5ZmDJpZxldUFexKfw4xkoxbX+s+lx/kMtQ1gi54KnsdIt0sqXexVhVx&#10;4K0b5CKbAzZo+JOP+DyNF6COIJvH3a8NLm9Pjqv4/bUJ5s9IxEGVNr65qdnDeKQcQ/YrncMJKJJn&#10;hadNxD24SABDgVhJbMl3CqoeNpBHYRM0au/cV4fmbZeyFhhasZ8JZLs3MEOCIOc1etvbkrJ5Nrd1&#10;IOnAK8ar+zNMIJo3W0ZOBj2TU+6Kj6xhInZXoi9WIzONgxe3c/2Ne3rugINOGxCa64Bblhr5Mfoz&#10;leDxeAY83bTP9baN0oCR51V8e45j14VDaz/1D76FhT7PwgDObCPld/C/gxbraC/Xd97jnxOEOBdD&#10;oRyOTWJZwFLIqE2P3sTNk9kMBVrX3PTXBFB+hl+40Wi1tZUtP584frF9/CveeFv1b/LvM8OwNstg&#10;mjGE+0YroLjFvAYS0NnWD9W85v+enuPpgli/P2Gnp83k9GTO9nOwqYPtfNHbBMT8kPTFhYkGgNXA&#10;s+w7IndNzX3MNq4pr49OPHTqBGv3uNzej9R127w5plDVdZtXVZ6iu/fxyvj08RiBLX9fgeH+vQAN&#10;Juh7KmdMcDvlRItZvb38jy6ljBw//9z7uicu9Yqrg+btAg+rphjoikizFfhTAqbB1zMAvxWb/p64&#10;cIYTjx3/3OZxBclz86jypJZlnOmnUvrKYZuA40kZ9iAm6SwFniig4ww23dVj5BvmjDBBa7kDQ55O&#10;kuKziBGuqhjjzU+PrYXv+I45XxgikRS+nDRSbYtdMYFvdq61fOMWEk4a/XQvMv467SxuhG9UMCRI&#10;jnZStYOqfRPoJlOP73O+IKpQbvauc626D1DpHZaTnmLlvhIgNyFTPzrmX+XArg2jeBA+lyt/0jLn&#10;vYp1H3oV6NCye5en3OdGoFU4JsDre18L33775l78r++ZlBTwMashcH0l9XG78+DPFzIlGXlfC3+t&#10;Kvnk0X+g3sfyR9b1Vyj/af35Kl/lr1juSuacnQAAIABJREFUNtRX+blyqe7KPmMP04vOf20LM0Yq&#10;b2YCHZaAowF5jHlFFvib/nv81PADlAFpqdARfMn7JRIYhWHtcVCR9/vt9BKtVZTAj/9txgzi+Cxd&#10;d+iVJ0jFwO1wTUUqAZxsUxhR7E8CwnGXNGMyQCNrvQ4fp6RyB1+o5J0ApTaFUoDw2qvrDybnTfdy&#10;b40ah2xjKjnZ+Owbx6ODUsKBybeW2dPbUt5tkrdL9l+zLsd9ChLwbN1CMkHUHCDCANS9zy0yyWeI&#10;kwCAzvc26rbfi0YOaFD39Dga7iUXJySEfXLvSsOCjWo7wBjX9DuUbeych4TETCVvAal4Sii9gmxI&#10;G5dQZxOHYV0tLEzrry3LZzwb/UET63b77r3C63EJ/MHzJDKhj1eQZzkejCcWboINlQDDvdmL4W4k&#10;Nli4scPNJhTglkkUjeCotPn1sWEO4FD+2amHBgffC0IkmGWoD5dRZ+ChvZQHsdfD//qML9CZ51f8&#10;tEUSPtsgQG5+3DaQFlsYoRwe5nZKVdPcKEs5HTNF2r+9E/Rcbu+NtqwIX8HNtTT8KQPtLi+8Cks5&#10;CgiWlEc5nx4iAU4hjVZSZ6O7+TzSBI2lYkRTPtFrOmgmYQz1dU0PYLnAWd4TPAAGJanxdOMQZSNJ&#10;nczpORvYBgip/g5bpH5tqhqq/WwPacUVhjxV3pGV/WCJhRd8bZ4pFzAgPNUFM3i+y8Ma/yczGxvI&#10;mRvkbF+bPh0sz3G1xhCOJCW/i47yshWuubaNEcHLvoBxvy//eyxu3CAZAvQY4NW3HQBZ5ht2poa1&#10;BMMWdMBP/Oh+/L1vEviGfLWfAlPQARJD+r8RmBENAGwTwHF0vNfHtuI2LNK8pv1yl391HB/Uz26o&#10;VrUuO8P2SKsreNiTUVtxozVApPXXWbR+L10Fn5Y8lXEUbrTfYxoj37uzYQUXEt354w5Ay/aPpysQ&#10;sq6vFE8xLSpWbtxH79OWILb7XNw2oVFy7a6PoEBP7VpS0OT3I0Tb+yzXwOf6ergC8K7VmOOTUgD6&#10;8W5e32bxrxTZPuey2TeoeLXJubsOQFle1ykrenJQJC9zA5snxGqdyFYl7+902zYfDro4EFmFHsou&#10;l2wfa8ofjoG6LrZmbPRF/OiFcGhq7ZutP709IgKoQtfyc5O5qJ0DJ2D4J4C6t+R3s9Vy19Br3kOb&#10;zPCeHoMnEfzE2nVdEInE0wGKA8B1Kfyj4H/9f/8LqoLX6wWeAhk6MF0RavmiStbx3zU8Bvh80RP9&#10;wrIZJPTTnwKELdHtMH8+nbdyfcIBhPeBqd/yhEI6enjS1M3ZBu20ZBEZ3YLz2NsGGaP9WusjANhs&#10;4/g0mQz5rnPekw9sGSZWntBM8Lg173Gexm0MV8kwYyU3/Mk1Vy7cthb08pOdr9drj8UehZtx/3ix&#10;4+/vq+PUlLLKXxden77nn1f+mXX/bOkr9aE8fpWv8lX+gfI1l35vudKrKxauFd7G3ZBhcYXq5QZB&#10;eKoZNAx8CaNg5u6zqhzHwFgPAW4H1dLeSwWm39/M6tDXPd+f3zSGYC1fZNf6Dr0GeADdIhyKjje8&#10;3v8GkYExLrze/waCJ9mzZtymgE5XmThGaRX2YFu0qTQetkFWt5DenaQxsB8zRVc8WFl8LCMylPFx&#10;pR5fx0GDVgQbj4G29nyNQSlsG2gnpRjebK1sU8RCt+VH+JVRdthu8fEUju+pLdTz4ca9G8rygpji&#10;9Q6MC4DMDMEhOjyBmLginjZZvKxU/6YUEgBMAPUwpZpxQlosxmkQ5wOVsd/PhEtBGAKaNGKkebDV&#10;poV4KJ1UMKO10rixG9Zo8+OhEBgmeJhzJxVsA/lCHuY0+N608UtJ93qskhbGHx6VNXiMX38F+fsO&#10;hncDX+Ax5K9BGQPo8LAlDDs0X6+UBcsCrFRgvl7QEcfoN1Crl5/RTO/3PC0hT79pgqulGu803kVJ&#10;mjS+pxJPMkBHo3UwJZPS+kmcYFQUH8F8zGfWEbPr1M/ToGd4q+N92CMbs1AOA9i8xjkWkv0myFiG&#10;3XSRnvel92Vrk8kCGSrsoxauvgxOae3d23eOLTcsmMSR9JA4EdRrjvApJGVjgw6Ab6AZAZAkbBmw&#10;gjqCfba0AuO0l4TcNGsRnjNHR/0XcINcYqdI8gSKRNIy8VPkG52KB9HeSo94EU/d5mGcAAIapzep&#10;0+U5vIDXG+Btk2s/C8gVSL4t8Ifc9/wVDFwgH76jeNM9C/cj6k/ex9mOT0E/tnTBT5tF6Lfb3teD&#10;DMl1NDb3gNBF/ETaZ3SyZbUhELVf2ubsA1xy1tdB8AT9c0p99jzfEQBXzAXLNdr5odL/AV1++bc7&#10;v5wg8wcsdSsdKCpejJMUD+9IPjLFshZyzj/UfdXVXkHqBvv7rcIunffXjXu7fwDcfDSn+rV9s35/&#10;lZlhidySY/Y6fg84rjoiwaLVRk3Ux0SCaHKe0vtpzG+Nzsad1365mb+rfEbzXy2xhCcYfoLap9PH&#10;01hsulHwWdG8vMG55udGcshsB0Wd8othHLkhphwZbvLtekqePMzGPLQt9dBwkrHznpiLtiBSYTFq&#10;08xoKmHZwlDBMMF//+1v+K/ffoPBgen31ztUPTb3GBcE7uG+1sR1CXS4o8QYimXA27e3+M1Pqqzl&#10;YVBE2MOgGdfJFk7DQ3r4xoZGeDwHXi/UWkCnFYYECf0J7vDVaVh/fcPrjKPPNgUZow+WHu1PLNn5&#10;4r4+hbW2LPLxym1c5nzlfO22XCygm6YahtAx/mk4hD3SuOeJj1Fzy2KlYKuXSIXEM78+xhUx4mOD&#10;qTIJx321dnJuHUAAbp2+tei2wrVrP3r+rGu/X27X/1kC7Ffb+meXz2jR9V97uPffpY9f5at8lf/k&#10;Mn777X/8v0B5opZ3D49E8mgvsZqIwWiayjF3oc0sd/MBZPy8Xk4vbwKT6ZUioYAjbsn6efw9jC4x&#10;CC681gS9LMcYgFQ8RCEwYAJYeCUpAuy/YLYw3r5hO/4pCG/jAOlE4TGKAdELkIGhb9E4gifZ2JD1&#10;EdYBcbwstJyKH40CvwBALiSAGkf7QONRBfRSUnVwZASYc/cucqBnA0fxyXLTjC++K2kWdGPX0ss1&#10;HotorXDlMzz8FKWIBU/4EwqVHn4BCfbxRIID6xogcT2vxQi4xjcwDqzTOWJLSxzdY4y6IR57OupR&#10;HeiuzdLiI4iTN3nK+dzpvOzlHivjLZToij8LQZwciLGNuIq26sgrAbIThO7AcNKBgFv8mOMAhiDg&#10;cLXxiT7nkUmLkwHVvY1P6A2S9anGXParfdOKAOcyjy1Lz13GrkTYXYvW0o3XWgNoNASthzjdxhjQ&#10;IZBrZNvMVuw7+NxRADPmuFGhz6OU3SCggeIySpPeOxizx5EO+oaS5jSOVHERi9pIH3HecmYpw5d9&#10;ZPxWGlMJE0gfN57ciPjsSao23+PrYM4Gjh95PkSnDMk4rCLiiSyVae4CuA2LJpM1iQHQBNu7bCYV&#10;yCc1gmVMCGlAXrFmWAEVZ1kk4iyXDJY2HlnfYYuJkj/9+oLVRpoVLXkP40+btHmJep7yOGFr4f3R&#10;Ryn1PNdAeq/GX3p4uyCq0C79r7OiujlosyUK9jjXloMWx8mXwEG9UzIXDxqPS8Tppc5TkuMRsli5&#10;KUg+POV6Cy0SIEW9rU5qcDAyDEw+QvBll2HKvBrgEWrmOIi1g41dPo+H0ruaI9LRZfZHI549Nzg4&#10;8MjxcRm54ElXAff/3uVetj3WdHpG8j8uW5rsXH1O51kef78YMrRJTC5udiL/BaUYQ1bzPBMEA3O9&#10;wsDn5jLjrlZ8WmltzyW0yRiIpLenD0k7FdbanUNAgCemQlYcekQBHCU1DOG8kLlcgh8BjL65YJ0b&#10;Q/ZGeDTNdZ3xry3lLlAe4jnyrQ+pC4R3aE1lbtqEDqmoPiSJvA8dePf10HJdFI28IOSxCFlA3tb4&#10;lyAkxwpcAy1Y2nWfZYa5XgEGkrct149cv6Xma+9373+FUmuzvI2th8PTvZKzPF1r+sLtHxBn6Rjr&#10;PrMoACbhwQqAMrYqbXU/tKPlHXC+XUS4Sqfv9UTZHWE6jzBcTMmtulY8KO2defZJraZolKHeRDaT&#10;60HOF2lds/23Aiq56eKrJ0/sSNTzZPvs/SydhcCfk8lP3L7CfqLHMsP4rAj3w81SUQKgQnELwx5L&#10;ugO+QMTZXne68I7Q7H2DOfpikVg0w3PlJm2NCO0mrg8MMTKuCzIGxpviugbexhtUB4YOD+sSA6IY&#10;UBlY1nQUA/72f/6Gv/33/8Z///ff0xPe1sRaL9RtdbpqGU/5THAOJt1Xfef84hgYdXbqQ0a6FK02&#10;T2WzzEuxtYEDG3+4rqf+2Si+gevWLpJHyPvZnpojdWLEaexr3ap3InRqHNM+rqfnfA+lEro9dacg&#10;1DYfs838HnVmLq5YbynPfYOHoW381LWt5U4vcCej7H+zJ5Kwfc5vMu4TWfjD8qNn5fYnN7jYphI9&#10;f0DJgf8dz/ze6/+q8ocS6qt8la/yVf6w4omhY3WshY5KXlPUQkViXMAV3iM6ypgNdS3BgSenLEmE&#10;xp8YEf+z39o/b4vvsloXUaBLLejxtG1/4Iku6SVehh1EA7h8g4fAWGBiPveGZPxXBzDKebkS6KyH&#10;I10Z7yHf/7wApBJhMwzLMO7gR+ipRCQdPjCAOuDHelddzLr3Z/LT/l9BqycW+6P9ZXd4vFCDQDrQ&#10;3A0Y/hYBDuijuQQJgleyJ2CASWgYB4V16ManyUHZXtv0p73BpWB1o6fshAaFxneBYKgf2fR6PVGk&#10;iHtkuYJp1Qgrj74yOvp3/iTRnAZCJBDSlXMaaE0hzD8FGBZ4LSBIUO/a1aDNe45GMA3GPJ5fBiWP&#10;r4ot2KRS3tS1Vb3wPhzcFHUYgYh417KWHDQSlSb6ZuaJbqfTiYZhjRJ27/n2vma1xPxutKlmHjxC&#10;sKfa30Yuvm/WyVMlexHZkxKWJEoeOcf6o/q4sTjNwxJwmLS1cAeYvVSIBcWa4mDACgG26DxmWGJ+&#10;fDkgHHoyJxjOrovFyZayVWj80EisWOfhQWrmIAEjUfU+PopEzhdgy1gWl+h1RGO7c1vhMVy7Yj5T&#10;hAlfGw0n/Uu65NzUNo8qtmZJiad/9Lnf+ncOKQEVFejyeb8W/Qx9DjhozW2JBTVt9UTvmxzMdpkB&#10;Vrki9OSn4Mf10LD07nxq89mF1s9uDFvQyk947WuASYxmgOOfv4LzxiJx8dFW65t5d76/3YtDnwgx&#10;s4Jv0zENIBVQnGTt4fCzzBwDp4t4f8vC++ScaOspN9xX1GZoAATdzqvulYANN9PXHpbFdjp/QIXs&#10;3S4H7dYDhk2oRMptPh7gwwYIaJMXlGegTlb60elBy/s/K6pxwi82H9akbhbPE7Gx0rd+TJNW4miF&#10;SG0IfUZXEUk6faDW+bVlgDIO9lmX4JRv5/t2ENjHZIj85Jj/QpHw3gydSqQcKF4eA+12/3M193kK&#10;IDfQT1LliQVeeXi+QMpPCJ117fpTagbcv8oYN1p2wlZJLhD19yfIvIWwOKokwEqbRaT3G8j+x4Mz&#10;eTj0ob45ZxUCrewNrgfakn2qbyhb8Vj6iFvlfrqfD7kXFZ7opR2ymmxAAsrGNdMX6ebwYzAMDBVc&#10;wpAn0+taPm/f57uHOJkTslw2zteEXj5Oc05A3HP8ensLPbwStY7rClB/Rd9WbfQ78eIaPaZ1CwXo&#10;8rTLLs/vIjmgqeR8yIeb93IfVzQ9lTqmyY1PVoxz0k1lq+umRnw0YIZqR867mn97jpqj9PXaFt5f&#10;hmED1/D+8RRKgdWnLLLizXCeMzzJUte/lq1tPtz6tMmHB13mx9T4ifLzz6Yt0+2tTT/4s8rPNOCg&#10;/59S/nRCfZWv8lW+ymO5yrSXBAK5aPtixxUNAWgBphMODg8gkjwxQVkuFiJxbOwuhhO3/GBhflyr&#10;rbwD3RMhwAxrlaWy0QwtCEwJxoRyrQNs2Hz9DeP6r1DczmNuEhregoifddbh2cwdLFcMgupAwEjR&#10;gREKo9HLwNt4eoUgAAgBdfEah6LXbhS5wtGV/t0AzQWaP1AT38aB1+40d4A1FB+hBt90JSlvN5zv&#10;Ze1bPN/ynQP7KKV4FgAA5AaM8onmFSZBY4LJG9hIb0reK0B4lxu9yWIzhDHkU8GFeELU4fdSgQMh&#10;InHvRUIvm4HfwOW+2GfT2Hdzmgh6rhy2URNI4zXOo/L67eNTAEXONQ5c9+jK97bv7fe6Z2GFXxge&#10;ruc7uaES1a2NhkEtkXsdpm5ccMrqhK44cg0Pe8LYqiuOBdtabvAQKNrmdJq5CVwRrJZ+A6dXjn+v&#10;ofpVlziXKnK+RTyTnErALQkcLLyPAkqT2EAwc89BbgT0YvD8BskbwNHGoqEIOSSg4LQPWiLIVnM1&#10;VGKcFsaymMsr5DIpx2PETkMCwgDcoJSgqoVspFyyDhz5eyUc9SvprCXeYwac+4X3zj7MoyQ+QVQJ&#10;sV/eVWkySZv6oi57SzwESFuensk18ZD/ScnmhqMqoy0nnfdNSalTP/BOZuuNcrSMUSBinoeXlL+b&#10;/MQ3aCSabuTIvh08Eh7mKQMa8JResFzb2IMEvgoAz7l72pg5JO2cQMqnyrLnksdCevu3ZQJd5UXv&#10;Y0FD+VjTti69Ik6pcVeCktf53wCTEYP+DAxuHmvWAe89XE+edAE32fme+EzQSMhXErTYAcKZIsPy&#10;PWzDUEGJsZW3KWp+my3YXOHl7PSp3Amc8trC4SC9zrP/p60ZwnA/4fFZKe9jn76NAcwwxfk7N15W&#10;eHqvAi39WYOuhSUObDGi2On5TOeFz4BdD0OhsFw/ZskuYVi5iq/s87etFelJXLpJXWM9PyQMH8iN&#10;58Kbdp3O7/OxZ9zeJ8rnZo7swNgTIC6C3EjORHI/3einbhzgMukQnyVCXwwVTMqVuGMLA/IpQF1x&#10;kf1+xsjvvJgrzq+1F6Uj9XID3RL5Kw3dUgm9P3srZKXbRsa9bcX/VVbYGJxGvJqhEFVg02UPkwuu&#10;2yTe+8xTSSvA4KHFwzcaUa8yFPhthjVni/G+94UySeHrv4doE1fTzNckB8iRB5aUwjHWCG3zZMSp&#10;jitOtGnkRlhwkHsuwwLb43L+9XpBXxEn/NsVuRvc+11VI5HoipMnERarBMAmt0QYZiX0Q1Gs+eLC&#10;AABNBpWzBkA5a9v87CcWtt/YgHx3rCNSc2D7rdcRJ0gFeExyeoZeqRWAa1yzMUE+qDmTawwV9caL&#10;fezr2eAXjRolNtCtyex8f+llHhLPbvVZ5FkSkida6jzJuei8ucvTz+TLv6Lsa0XajJti9FcrZ7v+&#10;bBp+la/yVb7KX7tc6ampUgtwylIuqLEYG2BYWEtD0XlatMMIBG4KA9c8guvWwO2w2e7PnHXn65oy&#10;m3qGYdkLXO/zoo1QAhTAAOwFKiSAZ2b3pH+2J+1ggkyMau8y2AjPPaMhGjHy0rDSVF4YA/3jTlXf&#10;CUiASrW0Pv6gnHYRARCEknLWYrcHnWi3HX4qg3l7jJbQY9s/i3V1rxt/VgkHu42SxysDRFlMwDOi&#10;jogh3YzzFc11Q00wBkPauFcFj2GToNLNCjHArmYwGCATRGmsG6yh50yb4UGoGBcVZX9+reXhVzqg&#10;E89RKe1zoyt3AmwJhQRkbCq0qGzxB/eQZ/s4en2p+uNWaKjxyQMEJ6jlPFsgbwL+hvoNtiuFVLqx&#10;QdFbHa7n13tULsy1INPp4nH+w2gMg20t80RGMR+tGhzzo77eCNSMguTCZiRTjnDTrIMVIsCcReeN&#10;Z9lDLQBeEOETrM0fGh0Y4SnVG3kYqzgS5N2GLoCliJrsHENl/LOiOV7baZmY58sMgycy2twlX/Jz&#10;nV4IWqHub7ZkM8mKxwpXbYZlb/aTzp7Jt/i9mx1cn8r4Mo7RE9tj58cTkKhP97lPqUfP/o9keLY2&#10;5dvmI7g3TBrAYNG28Br1E0D0tvO1JWt7eD/ZhWGNxIpQO6/fTwP9TDnl1+M9nHwNSHt+7h6N3jfw&#10;nt9h8HWYDPQR0E2c3JugvIBszNaEWu/5jmcFZXtJzYsIR8CYbTfgzPYPDhy4XlDbnNG+SETJjcTN&#10;+F8Ewy11DhDwPtbhn/cI3xrYurv/ZmunddZvBk/uOWOu+UaaYI+fzvVF7ZB4sa70BN8/U7h53TfV&#10;fY5IXv8jEqrVZuPnsvhnSm1KbMrqQ4kN/7bmflSXn7DozgI/bMRPtfMJ/BUR2Fylmx2o3b6B9WNv&#10;7X+k/Ii/P33/ydu5c8Hrf0ADf1A2j3CGe3vY6DAg44KzrLOBNzpY6qESm+60T5rQAnUGtHdQJ/hx&#10;++8isssda7LW2UUjZBCOzS53BrC5MJeD36IjsfjX+wsj5rKqJ08c5icH//7+Hdf1hre3N1zXFU5I&#10;95O45UygntTXirZrzmzviljaGQaxaxe0G2JHP32tZlL8gUptQ/ig2zl32h2o5KyAjtCnF3645n5a&#10;zNpG3f6X76X+d2tRs1n9u0TIl8rllFOo17mrN742pPNUa0Nco5KSG8IfkegvVyRtmGZUxt9f6UBa&#10;YQ+//2pdT+WPJOZHbf0qX+WrfJX/nHIVBhDec1YLdCoIGl6rjH9pA0MNhpkxkQ2G1+sVcR0LwBRR&#10;vObENS7QZTCPTxPEiHd5HhgLQ6fANRrDkoazK3QJZAtgSxhOFe456ef4I8pwHrNe9sp+2Ypjepjw&#10;xCke30x0oBaB4d5ienlcQfW2MA70CtRMuZEgLawH4F4TZhEphZqVG3jgT8p4nNxsKOBIwlt6XG+4&#10;ebaKAOIxAhdplJcCVKWCLeUx3YFxhuCm4ub6itQzVGAOgIEeWmwnx8krFactY3xGHYKxKVzeX4l2&#10;ROxlWeEconHM0UFAtikTWKmPs3vIWcZTZjy911rurU+gdtHw9H/uvX95NzuvxRBBDIPJ9sKgyVGR&#10;ikGegI0T1sOmCIL3CBxyUMLrGYAsepsDK2KUSxzJ1KhrCjCaMunDUCAA2r1xU7IGj9GGfh1jzH57&#10;PQ44RRvjRAcSNK2xpa+4oZTg9GZrYSgMdWS1MUcBp+ItcxBo4jUNsvwYJlQzCSfngIPi2mRE1GEn&#10;OMKud9mFMHYkxpSCzkrGMKFrKuVxzLcZlvTAcuAuu1RtzBMxnKv+Dm/DK/mHBkgaqqSLMeXq3fCn&#10;MbnWcq+pNsx9z4ebZ944jWclDcYxWvI8LDBfgkXdEIGiNpUyaR/Bwwak1xaAOyJ3vhhsLxC5DmJK&#10;Ut7ywTTUQcEDATDFEtiF+Vwi9K+wBKkSkG+2g0nEshfOt1V0j4nAvTc2Q9hXaTExhetWtDs3Nsrj&#10;OsFlAtrJX15vHmYBk5oSxDJcDBMhHuM600KKj6Pz5gRk4FL3eq6aAXuZZ6hVyeRtsNhsCrqRX+dy&#10;AG1GuBRfGyVjyTvpFuglTVCxPFWb0acg05axnpWslDMeYzn6krvco60PwWciTicY5gJ6DOnmQgye&#10;xGFJY1xyNkcUAba9AeIWJ/DjvqRk6CUVQ9bbtdbEGBFDOhNVttBkQPNi42tq467abwBeQSJP+Kxj&#10;pA+5iHvPaeoPfkqAnsQyJ6QlZrbQMQSumwxR+CmbBXpAS+oV1S4dMfs4nZdkDorsUxvrSsIYFF8N&#10;oBWuvchoGQvLNa0V+pY6/d/BMAiRtty4UV3rR9H0/H4U4cZ4PGujqG+eLN2sg247qGzrtdWtA+CY&#10;eixiy7kxzXCpMlARAPdkrU1hAnC+Geoe31wviv8SSA59Zc09yacvO5r/enxe3zjujhDw8SYVUv4l&#10;0e40Ozao7pd3cIMheETEE46K68UGw7gGLOL48jSH92yvW6TNPWRkwO19+yk0fg7a5Jzn/F1Jcx2C&#10;NecWpeX0YL2Bol3Qo52ASl3tBNF3muz6ApNZxjMJBvtvlJ83j2z4vF6gjlEAdG7EEcBVj8fONg9I&#10;yCFUPG+UJ7iIYKifHJKQY6ut3Uw8vsx18RlyjnHBRVwWJEispeN6ODwCfyFWaAuwj4u6IfJ9/nOs&#10;M3FExuY7xhhYK8LcMUfJ8nVOQp/7/nrhbbzFZpzh9f5yyo0Lr+9/A+yF//Ff/w/GpRhDk1/muwPb&#10;43IA3Za5Jzyib6qeIwji4VEGkPHdtGQh5brbrcPB3Az9l5o/6pfSU6kvkgf6WtBtMhZ61Jt5OBel&#10;frDcchWRdEhYOQAHj0rjl/xZIHy/NH7flC62Mx6Mhns+r9WuGzCXe4VTxs2Vti0B9+784yFofDOD&#10;Ms/7T/5ijPAZSU8Zp770jq2Be5P/pEJZjLBXP5YZP1PXx89QaXyW2X9O+Zn+fdYnXn+q60fPfZWv&#10;8lW+yr+mXKlQIha1Jrio5nkinfAkWG4Aue0eQB61XnqyxeLretMKELoUByZcu4NlcY1GB295Cjae&#10;pfkfq0MD3m4akl7nnH8DRKHjN6z5HguabDUkeJ81OngL8fi8VCr68U4/enelwpPYDgzGMC0BQJoj&#10;gN6qBPwW5ivA9EgSZTaTtg6OhOHW2yiyg6BHKVuINCZczT5bviMNX/ahGTW7LVVfCrcILiHgkLv/&#10;SKMhwSlZYThKxiR2YLBiRa9ojUnziQm0SY1hFwTAyrAhsEjgipUKnmY/AywRyWRXAGDzgr5Z8p0/&#10;uHstFt18zOd0I3VcDpYw7mBSphvKaag1uoVOy5ANHeDKCZiEDGU9Fdmd/tW8JwWj8VdWT4WXjeJG&#10;ycxwPzMN9gaUBN+fyn1N35oPGmZfdrwr4z68OT6rhRxYExCdDqatVbEwoz8FFNT4bW25fedMLN6n&#10;QsvNKo9XHI1CAQ0+p3U7otxpnIAdq4lnljmIKwEYEuMx0qKNCbtCcL1iX3fDvsCXR884hi7Ccykv&#10;U0Ox/U6T7oU64530AAK4sZE1xn+rvgVLmlo3qilHhoJgpIi/R2pgkwYpcyB7h8y5qe1BMJ4EAAsg&#10;sMn/NmUytrfktmyEqZG8F1J5CkS4ngkF+zbO3NbyRi/fOEKtktluKZ7IH1sHujce51E+iALlIGhg&#10;bPMZzeWV9+/jk6+T9qXJj+zf7f07Ef5OAAAgAElEQVR7sTihkYD4AqC+AbVyvpes6XFNebybeoIa&#10;5Wok8RJNED+j3T7xeFKxzcUuNcnfm4zsz5YAbMsgnHdK5zhPKxURilavzfO4rXerTn7FD73p4IY8&#10;5ox5IPD8bQZbknP0ZU4fgs1o658EM0uscc6nFDZ9bdgH86TpDjzfwYcTXHwuEiEXjlMHUnxXMqva&#10;4UDg2Nr1M16pVxs4M8v43NXJAvJ9nTrWg3FtfaODAEslqLSQeJSDgiem4GbBStnKuRx5ZGxVQmkg&#10;TjR9skafV5ru8PS99+WZaT/5/YNS76j2JMBpz3xx1w+7zgAUeNx5o9a0xxYeIFNIf+SmdbMZNkAZ&#10;QG5ERM3awGnni5VxtLle39+JfKZ/rne9aj0Q1zJPOm5ta3+pK5FmNYbtecgu66Tdr7JtmPT2nTo+&#10;W5vgs1U3rdHshGiLlzleCg9ps3sLA3c+MIaEsqg32vT27b8wp2/GwyZMVrZrTcO4Si+ba2LOF9Z6&#10;x1qxOf76eyQ1Fbx9e8PbdWFcA+u9OVyYr88qChttTkYy+I1OsSEBaTRhLHanWuld61n3klBYnj3E&#10;ETbbx3OwnevZxpbrKHXGlQP3o/kcIx6OJP3d1v57L23Op3OSfx/XlSEA13TnCSDkHCw2Y10HW9M3&#10;LHq/9nWp/bed+KtTLjVvcr79xNrwrylhJ93a83va97PP3Nfyny//yLN/xPO9HjzUxfr/KuP7Vb7K&#10;V/m/vVxAgQX+ua9B90XYSrNI8KIUD/H1lF5K4NHAUtDoycdrW72Pi9/PCUwVejk7HEePZf9tpVGP&#10;FruTHU4PQ0IettwjAoK1poMlPBLdYA6IpNdz/7cIhmy4k7gzZhyxPpXeuCsVhs0YonIZRoUbwvqp&#10;stW616jY6jwUlTQwNsX8/qnqJUhR9X2kGFIBypaIhLcg6Q5kqJWMqVsbD9nN9t1MWqua8mdxeoFH&#10;D1H+mH1t3khHMLz162R9xzAteCKMKr7vVDwfQZ2TIjTs+pOlNOZGBY62/rCw36RjKdbof/Gk8nQD&#10;vEa2K9e1wVLAB62Kk8d65RLP+l/21baBsQAQJpqf+dF3Q8Wmrkr7tgdrrt4JGGMVRY8N6Ggt33jO&#10;gldOpa7PjG6QSw5j2EpJsGdFmjJXcEiWAgvCKDDgzme4G7Nn2WTsBgqWl/d+Y/31ce+edtiu5deY&#10;3nVuwF2vbVl6oBY0fDfCs+dbWy3oJz+2Azfp27c1en+adOUUF7KBhExGrhPkhd7ODKUDjlfVWeAe&#10;6949h1vPsAkXqc1H5zvbwKeTRjScOX618dM6xdfIbvAX6Pd5WVaA7E2mh6wkIH5Lynm01x9Zub5y&#10;TeazvOYIZCyyHAggefS+ERTtYH9/QkaeYN9xNeqV1Ak2Br+BdPVbBz7rQ22Me7x0jbyMVkuc1PZK&#10;ym3qUnnLEQKFYeWwg/cfgotbF9mn53AiNT/o+Vp1bzTym/BEy7UMY8D1JkkpvvetgeC3cf1ksRM5&#10;xwHw5OYEW+806Xx0jr+Z4Rr+vPa1IcpHs2WTwx+A2f3zHQc/n5fjcul/P6Pjnc/+zAbDZ+Xu7d15&#10;cK9/3wz5pK3H2N1IcoDPW3uewMDsp2zjnsB3A8ZZH50U/HEqMvHcNiV2fv3VUjSpd300zidoyo3i&#10;fX7YjWC+sftMczMEsEr1odb4PfwFfy75dW5apGyy29RrbeGK5qeBJGwxAyIR5krazzU9d4Qo5Bo7&#10;T3BNaH1acxGDhaqfNGGIJdfNLONXc52odnMz9k6/0nKi9fIzesbR71q4j1ofiNPvOr6vGR7+Y8QJ&#10;vYc69g8Prwmet6K/tzFG8Agh5eTawe8nDdXrttjQk6a/P88P1wv3TVbyebZVavPy36b8S9r6iwz4&#10;WP6NaPpVvspX+Sp/gXJtilQqA1Sc+DWOzRkNRO7aiicYzOP1A5AJwMFuP14G0MAQGTDMsHMDMEmV&#10;KRS3CMTwDCMcvwbwQLvZCK6KwKZ4WA0VrNfCGN/CG3aCx7MJjK/1HWZMuBKgiI7CyrqtHeBIVwoy&#10;tnIorSoa3uCknXt4W4K95a3pYR5G9o7KoEQdDhC5RzrfrUygmKDB8/KX97DdDbxiX/yPJPDU78/7&#10;8hMVoPL+JbtYOvn7E6qS3igiApUBpFd8qzloXDnl+F6BA5x+QSLcDWnuyhnKE0XUjxwuSx4oQJrJ&#10;BoOeYsBYHjogxzLoHINOz9dMUrUAHXVaIb0WTsAqstZLgogPAE4QrcGeyCRt0vpP4kBoadxK9+Jp&#10;I1tKZtA1j+VHrEoWhrNwQKp5SmWdD0Z7GrVss9/3ERjDEyO7FxfH1fs354RB4Al4px/HjNrGkHzl&#10;zZNKaGiyX7E5lbzejUXNOVN8zrY0fk/XdYv66f2LAklJk2xOS+pqdgNC+3BEsxo/Ao0kaLekIctL&#10;CTy2DSPgNOQ5p1tdZQvDDJivlfKNssCnzm4oM8mUb+y5XPYjrQt6XWmAlhEK34iMedYB4gRzITlv&#10;jUMAhLyLcbYymE6QGjSkwgDWSGiZ8osk7TJSYoyE9UYfw6hmwi+lnE0y51ZdM4ZqMpbXYyXgFWFy&#10;xJibGx+sIlmuQch31Dix3qpBwDkZdE3mo4yQwy6v9SHHlMnV0mW+3Z68ZFi6oEdYEvKsmbl3OKTC&#10;Li3/bXkgq6wvN5kljGkIhLkVLLy5I+8GdQA5tjLAOSDVP23t8XyNPJ3QzfcmYTdjnCDRyvpvgqtn&#10;WXWCed1SNOreoltolIiJ7n2PmLlYgDgY7u7wHjbH6RYgXYYHKz5QlLhViRBhnAekb7b9k42OAI66&#10;J/gN+2mg5tZ3NPmV660d8iVmd4CQnqw29KK2Zt6A/aP8EHw+npN+Dfv6BYQ3Y7vnBHP7CS4RSY9z&#10;D/Ej+b6SRXwv+7Qi9AI2enTd4Nx2SJ68hfiSkEX3fv1KuW2i/QDEeXzPBo7ufNHH+Ky76JyBm34K&#10;8LrfwzwJTeZmOwXWQbyu154A221e3z5s/X8G4fmF3s/PfcjY/uwBNx5twdTDlPi4Nj0v+Yk6TmtX&#10;HWsCHU1S9dq6ZHmfh1GZWGs5AG0RltFiw25ZhA8RnHPpFISUEdZ0jQLWLVmcOVNy00Gq7d/f3wFw&#10;Y0wwrgu6BDZdf38xcSUXfjhvvV4RNkQUr+/vmPBY6G9vV4LhbispsGaeTstkmnFiNI7auO6U4WcM&#10;zO/kgrUl3jamJBcstVKYtoGO0fgxW39anuYdeeDnqhZ06cLNW1WGgUS2/ayv1r52ne81w4ywMoBB&#10;x8D793dcV6w/y/BqskB0uKxf4UqWbEQ+dxoKANXI1wUDRCshT7erONf/dKC85M9dPh3K+j9c+tz7&#10;M/v9q+/+7P4/e/y+ylf5Kl/lx8XPjSYItLAm42ADr7kggXB6ckODrG5qomKCGWDLASxbgJp7t3Uj&#10;YdkL13jDnC9YXJc8rmhQZXw1Ls6H9zUkr3cgyxdvKgWugHs28Rc2z+n1wlzfofoNa01XenRgvH0r&#10;w1gEOt4K6CGikm8VaMTctWjXmjPBumxK6iEOjJqt3FUnRGYQqLxBRmVC99ja3DBww39cPkw6fGCs&#10;LZgcOQkil0GAg3YoQ5ejH0Y0v5dvez1bCoDlryKClRsZfmxu2UQt5Gh2ixbYRQDLmoIk4gCAeV0V&#10;WuKtADEziCyYeqxZek/ONT2Od6tXlSF5gIzvCgCyElglHa5qLejlaIHei2qAjmHAa4Asmo8nKHee&#10;MOAYrzWLZpACoRp9SeuMURwGi6jHkCWYryPo2JTnE6gGKjZn988WgYfnXzPT20qEhFiYEZtcyuAK&#10;g4T9otFhZhFvuvpP8MAs2guaTG0WW/yarBReIwEMGWYDsid0MxT9XpELqoLXfGHoW/KYasglKQ/d&#10;ijd8GnVB5GTIAmawgULW7o/2SjdWuZGWwSHau4wMF6KDAzuPkWJAFEQYijDOXKhA1UJGuvfUXCvC&#10;B6G1H+FE23gwjCGPny8wGSmjizNmGp3ez4CuQxiw33PNACZD9prBIteCBy+1zG+wzDJ/QuKzYSl7&#10;l1zqabRAebTY4PEj4zM3vgxuwyqQc5oOrRL848BgUX5wHM3bR9lPm5+g7WjgA73LeKLI6AlN3m9r&#10;zTZ+IWsLWEtOcy80Ia2H83Pwy1qzyWXyDo1KAKtAOTCUS/CT8Z4ARIZKhnuSFkZAcEWdy48nMZ+B&#10;LdjkPPd3DiVoj61dBF7I2rWB6d91aQIgFuOc8d05d3OuIY+fe50+EpOcxTVxRVOXz5uJBayZm3UE&#10;VSGI+OcSYbZIR85l3wjrHvDDgNWANG6U2Woyl+tjywDZDsbENf/Rp1n8b9X8X5FZbS7PD6C54SPe&#10;Y1GoKSZekOXAQMANMUaUk5ayzePGGqkHd0iQiHdNWQRYvLt412M6e/LVHpbI29plgutLe/gD1y6m&#10;yyKohx3JsbVGm+ClQe/skFtaoVCwVobe0nQyaBtS8WF8dGqBa3bTHzpwzff42qYxBhGSodGEXrrs&#10;++COSvDOEM6PrLT0Jgm5F3JQFbguX4t8I4NzAZBRm3+9fz4uQT+fGFiMg55rcsip1u+zjs880T8C&#10;nm/XcyHf7+F63/mhNiJG0tn7PXFdb1vyQual8BAYE2dznrxBz98qdj82OiJ16Z3XM6ydbH828B5A&#10;es1uKQlauCfq9Q6y7vR53OYP/tDIjbQojdaKNQiQ2P3KpVsqh4eo64UKcR8dkezbirhg9Nh2fik6&#10;AH3jU4A5ITAkfhsb0a5VIe0VGV7PXLOtPl6Hwjf1rHsmG5MwhlNPbnL4vBYZuAKEFwDz/R0qmjor&#10;RFxdmAu/6RuWGF6y8Pr+AnTg73/7Gy4VmLp7jarg27dvWGtFrp832Pt3/H2+cL1dTi/V8DQ3rOXy&#10;kPqk528Sz1PCvC2xbl7jwnxRTyA/UXZQ1zp4SzYixZjEhUwMWSFVSm+M4WprSG4usH4BruvC6/XC&#10;fAX4LLvutJ8YYBMsk/tyM1UjFAzX4zwcduQg8CGpU3sAMqhhOpAkKO1ljDJ8lCFNeA/142b7cF13&#10;oFzxer3H+52vxrigAL6/3jGuN5+D379DuDl86tTbQPQB4fdzkH62fPbc8fsms56e+b1t4LMf1fuf&#10;VP7T+/dZqc3hr/JVvspfp1yl3kmC00AzHCT+E4v2WQgE+B+JI1htZzmOyIpqeJjxmf09z2V/4fPS&#10;c4bkoAcaKut1KG46pMK3pHfxO2hgu2HPGJ0Sv4003Nnerux0wyvpYa0t9CbVhYHLDYwEbPauCsSz&#10;OTXD6zkESikJzU773eWk4XN9km++mwRxpJGcJKgaCYRgH83ylz292p5fncpZq+X2CMcMdeR0p92h&#10;RDX6C2GgjxqyGVilkH3abPJIHrePJxM0coPJVCNhlZaF9gSyAw0E+OTF1dzYRJCbp1xViKDvLyoo&#10;DUzL90kz1LLy+wtThU3QtjWkj032UX0K5vwMEEEl5l6LFd0Ti23Ksv8mcPB2JSCn+UwHvtlHhEEp&#10;7XrN8Y8HYef3fb44H5zKPl8pBwmdXjyZUAClT/y1drmsCG9rypijPhpwBYrEaRC2x4AOmLD6OCPR&#10;qGkNFDmMknu3avlIG7GDDEIoKuSgxyTNESTwEsZbjOJOP244QDLxK0FjvkhzraoNPY8xzLhXTQ49&#10;TDAfB03AqhuSuQYePL+Pu8XJGF5pkjeMcgg3XZLLcRJ0mVQomqRn481oPze3tvYQ8E9Aeedrly/a&#10;6HDrUrBJ8+Di2tX62YEt9y7b27eBXubJ4Uwd+McCZhjyuhnkBHUpHr1/T8CaYZfNjFtf7/yBt2ou&#10;rA/MzH40+/xWTQPUACSG74DDyvG2BSz9xEAKZjBjr2LtlHuIg3McP+0WmCSRv+/9vMmhXgHbgHrk&#10;ybtxRTJy1QJRRGrj+pfKAWg+la6TUWbmtU+qvtXZwe8fPPtUlwEb+HTW73HIyUM/v+6e8+rp+o+e&#10;/8ENP3zuqQ56xs+5PtBX7+XZG/bjvn32foAryOca2cd0c/3+ZzzXf7pwvZbWV2sCg3+T1QzA/JC+&#10;/Mvt/n9Y8W9NkZwxgleAmouyz8JBJ2jEjWMz2kxeyYxEiQaLRLkOfHPD0mW14vvrHTxJMFQxRLC+&#10;vUEi74a93hOYthXxp32xhoZHuEDyJEfmmsnxPySpwPU8O/XC+8KWG79P9H9aB4OO3jUmWK/sMund&#10;/EEhv8/p3vLI0Ci7HH4qBdI3W4Cqs0gC6Xs9YRuda9NHJTc/irauX1FzQeQ7ohNB6fOn3nOuLXNO&#10;XNeFt2+/4fX+DsRJcYs+1fu3Bh1/q1Wf0flfV/6RNnTZ8PT5zy6/0pbPlMf/m8sXLb7KV/krliuV&#10;MC6iDeQ1giJc4J6UNPjin0eDN+MxzDYpo8mPkpYXGqtMoI46XtTOsCHnotiX1g58uinNGNEO0NJr&#10;yPulmYhR0mOpgO5sv0WSK9i9360+AiIbwBCqJZOE0vNc1BU4HN4uVEaXGIQeXFl38xAEaYWov5rU&#10;Pz/SqBl2/MuWal7vHlqs5SOlxGsRoLLK57sA97wq2hRwaGkcuCcqPRnhY2YoYDL+Q+Uoe3AY1RDJ&#10;vnq/mhFKMMjcW7Ks96DAEcf0VDypT4qcJhb5+ySJP7DpoTnHCvAjUJOAUnxjAsBevUW1lrT92Dxn&#10;TdLGzQxbqBDyOEHRcvw6NySejMPgEbaZIVWofLO/fX6nvd8MaoSs2WyM8PJMQIMep16HQirurPpV&#10;D4uA9PxzxKna6sWTOPIZUfdmNtRG2WaEd906ZAZO2kunzy4zAeRGB8XnagYIULJUjtAsrKv4hPXs&#10;MZstXlabihyXkkUs9PBL2lt5yyZY2U4vQIQO6mHsMDGVZcifbEcae/TGrf442zdasc2dd7XAbcoI&#10;J3l406H6kuFyJDyHg5V5QiTfm8Yhw2XwfwHCadwpEWxJJLw9xUNYABv9rI1nbVSRzgSDfb2QnAeS&#10;bW4LWnqcZ3vXK0WjgZxmsQnaDaJGhCYXTimQLCth9jba5CaR1LPbqaugiRv0QT8w3u6+2gIFcGvC&#10;u5UEkwJQ4LKH3nZAJdP021wGTHPvdVOFysRLFCbiHroBDogBquTF5KjWd8oN/mClv4jHoyX1V6xJ&#10;ooJp97r4fIaxOpKj5Rzrm0j5WJ0+St1j+djOOJkUUdzc8bzpXGd/nD4BqOXLm9CM8c1NsqabcIP5&#10;vtEcMm0b1+LRerbW8LzcRCQdALYNQv9QwAvnldaG49aSQ+GwD2ixdcCq3jO9tSHOBcacvs2PQw6e&#10;75pGmbHfb2192LQLua+RTpsUTJ8CsM+r+Mflsa4Gin3w0OfX2z1PG++fA8hVViQGHeP69LnPSvJe&#10;U2gtvLhtk3h2/D1DPew8eTblnnfy3tbzGWGCbV7nKbQDcHwGsxmz3G78458U7rfd3geenLNMXowI&#10;77XMci1k+y11ut6nCKvIJJFHOZ1gFjptuOUsqcPLGGFTAbCFC83uCTmjOmAGLOW7LYHvv39/xxjm&#10;K0VskP329g3r/R3fsx7GWUSKHxGJkCgD19vA9e5e1PTELhqg8buPWQG04QT1lGjc+HzZfRJ1Jd9R&#10;H3mYI2kHxuLKTeqSx40X27Map8R0jAgnyfWt9Omndb6el0zCvK/r1bbUDyEZbtPCe7/b3bfnzDe4&#10;bjYReYbrA8e4L0q0h4OG51pha2Ktibe3b3j/+9+RjfiXl89kVFHkD90ke3yHPPz2z3rn7yk/25be&#10;j79S+/8K5YseX+Wr/BXLlUJXFpiA0BWbEP7qS+jC+nAxcK/COKKL8hwEPFkK4J7iFPc6RiqMW51m&#10;22IMHIvzuWAQbQzrn4u+32XVEvkOjwUOiFyAfY/HPf6Z2AWzGf8WZIysAaHwlQldO+GprDAUIEHH&#10;zd7zHlxj5JHXPPzqFWXfHLSNY7InCH4zZJ8+38tHS2zTM0GgOO+R+2JWGb6Rip4rx82bpi7jboJW&#10;XWUAlFGz2WoxngJk7L/4VO0O+nTjzqICxjKGGaYt96aN45JU1rtJ4op+tav4soiUscLxY6VoAxGS&#10;psFvafjX2xMgNWBJHXnca/jFQgUcNJHYv/+fvXdbki23sQQXyO1xMiV13ays52Jj8zD//00zZm39&#10;Mj3TNaWWlHlOuJOYB2ABIPf2iDhSZlWpKiidjAj3vXkBQVwWQTC/ThA21+Ey97sjWEDXWAP1+zht&#10;QeORbXnUP38vfSwzgERaCpjpvNkcyJ7DHKp0KvI7K600zI8On2MDyZt0P7peY24vwCLJKH6UnhLs&#10;VeXplz3+lDzA11Z3s65JirD8JZ+4dIC08F/IBsklHBfiXbtP6v1hxGLOd+HV8D7tBYJ2loOaKSMy&#10;XU4TgZ/K9TWb8jHHuMGURbDHZpY7+5z7AE6Dvh4lTIpugk0ZMSxzOaWTY/cx84QGfA1IAoZR3QKo&#10;JEzKKFrr/oRMOOilvnHg+carPCsUnvpAzYGd22ESDjjPtBiwXMBKzwFOOhtPtUJKbrHZbw3cYHQn&#10;2GnNuw6Wji1LOQEF6rTqYlcsX7VC4NS3QXDwHhBRyed00c6QoZaCracsHGqpBVrrkW/d0ndY1U3U&#10;AICQFU8kpW+IW+oKH4vYfobyKP0FaCfEifUMdgGWdgOAR0vWdyn7MuLcqKAYgKdFUR9bYPzoZ3ZN&#10;IqNOl3Khe78Yva+YG7q39KrqHt8sNKA925FWTrqJb5GLgSEKeKQnx3WVe3stlgIldeb+iLVR5Grp&#10;a9S7AShDMwJRyueh70RsPpF5vuv8vHUwuUZo851YfZprwh7YxrHYInKKCF94RFryh7yZ2T3H9h7I&#10;vf/+1rN7XW+A4FefeyXxHb/v/YjPvjviv9a80ctSl4y3n/kL6gfWMcZ6f0LO3Lx5ux3OMdMwrmLW&#10;NjrV07rB70ba2xDp0DHiOqXWDPjEmHlHBOo8vE+J1RbTsN1VJ9rU1a7zYKFIkdkYwGKnidT71GEn&#10;WRlwIa3h1g6IKB73u+cIn5CegQcyLRq6t8ZEK56Xv9npIBEcrFMV+hi43W7oVa6E7bosyJCREEVv&#10;t7zTQRSDQmBZOj4HepYpy8MnXWm6oPJ7c95JeZGBMZWt6Hf03iPFiW0izPBljPbXjMjNWKbZ2eW9&#10;tcFArJYaPGybgLQRDLYX3f90e7fQn2Z7pEastp/rydZzy1JEcHt5wf31G/SwZ3vvGI/HPsLrPv2L&#10;Fd1+/pptPPv7r7H8exjDZ/ksn+U/SjmkqmWCAa7HbocpT1VGaXZMYcScRdhONQNOmkeSwZ0z2Du2&#10;Q65hdB29G+AMgcXzjDBkVBlVAqj4zeJSDbYKSZgC74bU+/2LnjhBp+X+hBkVIjdT1u0B6N0cqDji&#10;B+i827vNcqsKuINtv093qCI9AcEnjzDlUWeaug0Sx+ct6tANLPWosHYYTabnuFPfMBA7Tth6Rjr7&#10;sGKOAHhEYzqgNN4WU0gtxyETFxB6EHSIuNHtuaElvT1Ul3T6vAgAi3hM27AzbzRgQBIQt7f31iPq&#10;Ly+oo5EEAHZkEgRodKIzcS8SoDRM1aE1hqjG8Ly+CugRoHJr03jQIlx0cE7z6GJGqKnzrkUgWlTn&#10;gLYW0XgKM1SFoHqhdXP6T77r46xRweopCAhWcI7V+UCbWL7zOf3yGVhuySaes9YqyXjvjHaN/Jao&#10;hWuOkbpGW+Ytb1yvkVfW3roPtX74ukUA+tUptrVviJIBcX0mKKoKu9xI6HT5BYsBChV21gmgO6qx&#10;pRBZfrdco7fbEV8ukiByvxZHoxH8Tt6YOi1/r8BziUucVVedS11rD5wGAmjhQ5sDXgS7me7+CwFS&#10;aYpAMrFt69FxoHPjX6rTE6qRr7o1WfFu754B6j5WXmS2gRLRP2Uca2VSjfVpjySfDJ3IK30dcPV0&#10;NYwi635BVgfTEkhMVGAwfpSaY7cnJGRyyLjdsQTTNrtMFUbpumhQzWhrZcRcC8cz8lerQrnZ6P1g&#10;jk1u7JHeRgknNPum04D4h9fneZFJ0872PN3KnOzgjGPllLNQj3zU1GEq6TA2CERbOMzSDB7vUM9r&#10;DfA2RfKG6YEB9Ui4JqQt8lg7L61MRN/n23kiTiytMnkBnpjqrOYJd+5ompfSesUBgis00UjNH00V&#10;Oj3TucsUqBoARjnnObaNDuQeblb5bMZGjclKnfZM802SCuILJm4QqB54jEesfxGbjKL9nB80o90d&#10;rFDvt21s+vpRSgTY0X8QzLATPwSzVBWH21OePjs29Jqv34O8D5eBEIjtALiNVHVgj4hC6iGzP9Tu&#10;HYk8zqYLTb3UdcZfymkRFYh02BVnvHvF0yRcgODWf78vYInqVfByyBXo7qE3pNkdHUYvE2iHSFz+&#10;ZvToQOsZaU9AOeYIYXeJvzvnjAvdF7mCc2mwe0hi8+Xw00NqPBpAetgavOOmJSA1Rup2H6tKLrQZ&#10;G6k0mJ1GvhHYWtkWWABhyXnJD/N3yqw3Aez66oU9pRNTEyjmXF+9O2fOYyub03NOzDGqavJ1abZH&#10;Rt3Wkn014G79XtXTbehIupV+Ra54/9Eo28ANabdllHJipeWi6Ss/C+0tl7EiIUNGPZ2jaY8tQKHz&#10;hgjvD9D4RzvC0nvYBv30lI3mU5CfrQczTnap5dTWXuSyut57uL03PQWjrYE2TSeMOUM/qgAYs8h9&#10;6sJcP9oEfTbocDDfbeHmth9t39ut4XYT3O+vyM05Qb8d6P2Gx+srHvfXOBlLX+r19W5pVQS4SYP2&#10;GxTDNwhts/B+f9j8zoEvL1/w8vIFf/jDH23N9Q4RNTDaaRl0c+KJAI8x/IMZd82I+44oNo/94Twv&#10;WFOVFPkCynpwLdj7vaUMBuD3Z2nYq3bagSej4kNv2freyjzvm5uVL3MdqOvI5Ofg4ckThvQPPZig&#10;A3OY76m8KKO8D6FdN3G0A611jDFxHAfGmJHzO3xhFJsztaYHleX6SBK7fBkDt5cvJi+2vv96Udgf&#10;LYs1/++4zV+y/DX3/bN8ls/yH7EcV0Zu6p9Utrp8z8+eCT2Naud8mJHszm3YFQKozDAL+R/77myg&#10;MxKT0XQJ4GSrZvfKJosFYBxMznwAACAASURBVD5NFYgckPYI40BUwvBb+l9+W7uUec/NqBf0oy2G&#10;/XJXnwASu+1qxuP0/jcxID8MER+jnOdkGc9igPMCzvNjBDsGAOWFiI1HNBEXnADFsELOv6lkGiWu&#10;oOnsDIRhFakSqtMWNFsNLGuvBbhhNRBkgtcnmAzbaDTyZaUr6GR4/6DAbHGCQXVY5Ex5vgnpF3EM&#10;yB+Sf3ifiVtWkD3oBVmO+JPlWww81wAKLVY2S0LXjQ2OJ46/IiMzawSv5sJZSvBDqd/evXq2pv0A&#10;MEuOw7TeLV5J02sn/1wV3X7nW8Xn9zokLpZ9VgQo0b26ygPvX910Ih/b763MnTuoBJocsBExY10x&#10;odoyNQ2dQ01qvF0k5laCduqbMro/efn5MmZBHu1f+IiN5HcZ2f9++Y7RnKrMVtJZEt9AIAjA9fvB&#10;7nhb6rL58svsT72pNmRlfaxwmsKi7Qo+kvyW/Vfn7aZ2wSIvU6sOIfWgbZChiOAaWVjkkIRUWMYk&#10;9TeXdbmGHVhc0qE8mSUHCUm7iOwVp+XWGjs9lRHZ3oUiPwM8m1rYUmN+TytYFXZkf22KdgHT2Ggg&#10;yorZCIazW6kTVM3pbrNh3UF0WS1F1k91UT+B2U78lpt1fgQflgqls9vOA7QhJuwEQZJ+malSCg18&#10;Q4GDfm4LWUkAOYGrkEkXi6VG1VkfrWXbC8qN2AxcMDBmjaR1WWcPFl1fh1kjuwX7IjzZIkXO7jor&#10;rldxGRBAOTckQdmbecL3iPIalS3t3Jc3sZELmbqfnln04sX7rMIOD5UNx7ea1Ww7gKENzBHfJJxv&#10;yH2WmloIyPmzZhZGvxz3rOPGCvhnJP+aLqt+93YkeBl3jDEvyvylwKu/uB7Zf/lYfWcQPKuJU3qR&#10;WuM7+5jHTECdMocHYVxURbunBROSf6lnEGsf8A0jtSjr3Bzb6kQ5CVl520HuSFXGteBjN/m4yjmR&#10;elJSHBC/LWN5PB62idQbDtygflm0qp/S4aWh0sLGtHrNp3gdZlsMt0sthZvTzy9WDJuGGwK1qMZG&#10;g/gzddM27r+KMe2ymPruPD8s3S9KBWwDZ5TDC/Haoo719CU3TzLCPWn8/lJ439i65lXaXBfvb3ZN&#10;9Uua+5RbA2+u2Z2uvJw6fIzaRvgZ1e74Ncp31v2xyfgFyq855s/yWT7LZ/kstZyBcO4sE8ihI7ob&#10;zaAhwzjB/C+ABHBmAnjhhIjXUIFEvleikRSax/8K0GJVL5BMrSF6GCCYK+mMuDFnnNGrFpEnvKY9&#10;25BWHEh3TCQjrQTiAL8bj8URBFbnju0bAK4ORDgAMCx/KaMGl6HQtrtCiQKcmZjoQRlrM42/FvCI&#10;xdVVQMmGJmmM0DiUfKN2KJ1oDTAhDOtiyFRHmc5/dcRZO78fY8ZFdE0sdy+BW3OOi0PzBIGdk3kT&#10;zfj1rDwnckJa5PEln1beUmVEkYPv/F52sK4CB+uJgWooJnh5pig/SVAgo1THKcVDiTAr61EvgBuJ&#10;z93QFL3Ii1nfQHnWnNs5LZ/tcKJ4IGKMSVDFAkElh4WqYUzHjc58HVMsNy3ckPVzHkinwAfIRCKx&#10;Zup6y385RoFHOLsTZU4hf7f3ul8AaUNm/wuty38vS7yip3lmT1YXw8dOcDO+DCmSz1Q68BuXqyFW&#10;vQ9kCV4qtfPM3otlA4FPXAEisv0s/aKMTgn6QfAB2V+Bbx4svMafXquPhykQhE1VBopfcwwhz70u&#10;u+iJ73NzLKO5tAAFHUgQY4rteBUZp2XE6u02kOYZSbfzxKBaAVd+lRDiWSzyVM9CGMDTRavrOYLY&#10;npoh710OXVoBAVvn6k5sEq5GtJ2is4opMOIis4xgzkg1xYg5dVoNxZBM0bHKEtuU1pYnH6SZUmUE&#10;qaXJ8jYG7FLU5ql5vPetZT9j3ORpKRzhEz9ph0j3zYSyuZMkybUXslSgHiet5eJKPl8z8jaOkfIY&#10;MLtIEhhd5rz89lDFUfR/YicSgGfXApAp+7qeuqAcpK5JmbjOAT8UWDRogNJqtGqtxQrJe51Tb4oA&#10;0jKfb9RdwDIRQT/Kdx4kQfC/9iwvX6R8Wqm0bkb5QDUIkTItFsImk4rOYI0t7Lh8tp4BI3/zc3jK&#10;rqBDa7HRaerLxsAEe2OsMJL6pc1aaB3tIPXh3napYPtz1Vvz4tGL0Ano1u57RUqKl9N4SP9Z5G+8&#10;986GBvC+6tjnbdZ+rFJWqSCRsnW3wq7u2Fnt+BlMEEDd6Z0958b6gHAT0PszVS3SWUNL+YM97QGk&#10;fIeYXajjEdHe3GABGqQrMIDhp+dEJPZMqfuqf0cgfAX/Eaf8zO62FFVoFiggmB5FbC9LLhbTeb37&#10;SVc7WTXu92XtN+m+1m2DtPeOOQYGgHF/+Ga01T91Yj78EkWP+Fa1yzh7FzwejGYvUfGotmauA8py&#10;40cx2aSMyq7Gk5+CLpuKuXkgUXell63vmWtrOWmaG56kP/VfbsQiUotB5KR/E8RedQPLIhNq36Br&#10;oEndBEhGvLANo/tZXCfOecX3Jdc4gC03qH2UxAEVVevdI/hTR+RplhqJf27vlykfFUKViJ/ls3yW&#10;z/JZ/j2VY//AImHSODCbVsO5Z2HONejbKqK3jglLyaAAekQPm4MfR6uhYKoO6wg2pZ6GoXWAP3bH&#10;RhER1pIXrkGRgFnzI8X+OSYvf6NDXC4saRZdzBvWVDL3JSObJh2exXDeuiXihrRC1I1BMQOiw4Bg&#10;9ajn3H1HGg6lEMTjQ9xkoOMbfYcUFa7uYXV68xfBhwJp6iAD6Sb8qpIdOqbRIyLNo1l/wC13n8fT&#10;MeliZKgfV2SexKm0pdwBniVifunFTmP6wfb8CgKk0Z8RB9U5cmeZBnUAqQSxEAAs+bWJOQyt0DpA&#10;HwBx0UxhafH5nRF5LeHk1GczUsINcAe5KmCw0GJ39JdBv7NI3SFIp8K7oZnORJGXtFr1BCVW/vTt&#10;q5wvN3Sjm6c5OxvhATo1ce5Iura4XDE/u3q/Aro2rZrfQRyScEeEEUMEDqK+rdNv0HCqxoZbvMP5&#10;IwMtsg0xjuSXnFd7JAE8PXWFgB4BmAqO+zMLkL0OQktXFlChjLExH6giok2zfp7eWfsQQGI0VU9B&#10;bLMvggCBFcv+luYj4NpUyq3C8/GKO5yZmzyd4xi9Wt5RqaCM/5t+eVRzYEG9b8OfXfuziaMytJq8&#10;aEJje9LeUSrYbLmu5Vj+FTC/SuAgp1+5KQBFWZcsnn4otLiGToSvDTrG5yjRTbOogcCmSnOTe4rp&#10;AymnlaQymRZNHZGOEm3YxkYDJuJURnNwJ8V1zqvpHIsIt8vCSoSZ0z8AUAeESmcAyUuzCdhpnWun&#10;Y6VirKfJGUqZEvYQXP9svL5E+Xl0pcDSS8yWlz7WDeOpvOw71zXJEKtZ8526EWhH8qeZQaIxL5Um&#10;dcuKNLP3006SqJ96ITce+44ekhebb2hvkd9MpcG0YDV6OsezRlUzkjxTq72lyNZSaRnpBrjeCApu&#10;gKoB1gBgG3Ktqi+/BDWkinrKGU93Y3q0pCBSBdNfKCSafdZHFtJplu9S9srybu17fKZc089pVXXD&#10;vtlVf14B3dYm8zS3yIFd3/1Ly7ke2f7a5NT2XN2coZylfKibJ6eNvtqGCLilFRfd2xend7jJ9f7w&#10;Zflpd1qoaQstz1SecMZheiVIQ3c1ooq8AFEpqZutlwg0KsaD9zP27sLWYjoqPuebm55KRZmmctIm&#10;loXPqCdaaxjjgcfD71uCYLhsfLgN0buf0xH6fw3j22tE3M8x8Hg8wuZgDu45TR4exxHreWpuPigJ&#10;QuuozAVTQqnPG4NWCLCTQDbGHNcSmOT0qSa2ncaa0Red53sJ9hI9Ju2jPp/3eb3mnpWQNdXQ3mwE&#10;LXVW4Pwt/s/61+cuDpYuRFk2fGslpb8Tntt8mLMprZtM0VHeLMTGRZ3/okU+0Pwv1cd/zXF+ls/y&#10;WT7Lf6wSQHjqweIkxxdUsulMWfJlACiGRHHQuNOu6LDU22I3RdMPBTwir7uRBzMAIroTgFh+tdYs&#10;tI2A/Jzm4PXWIlc1L60y/6ZENACADnO6Dzol8Iv9zJGBDsvR3XvAF1CLKrac3UkP5WVprBpr1M/i&#10;1NCwUzsyZwaSoNM4dAevY7rRyWh4pi9JY5lRkjRQbQrYL/vCLn5zWuv0XJSW57o3+17FjhNCu/0e&#10;+fysnsFp5ngdeOitRb46A6argaSZP5t9RoneRTlGbp45lEfam9HEKpue05Xv6cKXdMTFDXoCJKrA&#10;fAC8j6W1ZoauKs8ZW496cydB/L0KWBAaVXdkbRNni9UpbgyddHjkokBmbhhJEzRkLuJcEwhnbHVs&#10;E5aYvHi2CR5j4DgOS5Ne1l9iTN62Zj9jY0S1ZkT3/5cR0DG3RmNeDfB2ANoBe0YfhnMuwNEbvQEf&#10;t+fLhzvQRJQCDCVQxSgZ0mKBr2I+CEg2sfyZuVGBACprSac+U07USOekMyPrjQcSkEOsWQAePaRB&#10;J0bUr/nuEfIMKICK57ZnxK62lm3PGcAS19H0HPIpV7xOnpBg3uayVikDONbWmjuNijGDQRYOFu84&#10;5yPGUUBm4lu2QeBydSpaJ5BQ+hqnNmxd9d7jcisGoUXz9bAL26zHzNUuVVKXp9Q63QVupNUQBO9Y&#10;nycEDXO449+oYIIxYtvDvm/8zTbcgjfUU3204NLY7KTjrBoyTDRc62gsQT3y3gjQAEhgDWKnEaQb&#10;nxg40aCew1a7MV3mylVAJjDI+wQXTa5Pp4H4UW/tcBDBA9h1WKSfTDQ5Yg2o61fjR97J4fmyXX5P&#10;MfivaE+LDIOgi0W1w2WeeL2pp3zjyWVL5j+1jMENjIgD5rQc4NwMtk3RidZ6ROlmiKMRUoJXHYyc&#10;Le4rCZCHs837TWiEaG6AW2oeLj6Ni1pD/qu6DBxICUHRWVz3AszUUnN32/pLMDl0WnTZ3m2u3NT5&#10;rBNAJrup2P68ozetH04H4+/mvK16OIU9d7XzI/W3uMInr3EMDbdFzy+Xti2Atdt6cyT/T0Vrth6b&#10;uJ7YTu6wdNp2c8AuC9d43C7ZNX3RhWne8uryhcpvgLsE1Zp/xpzhXNe+7NFDXeb9AiZSNHQg+YMp&#10;uVTFQD72iPrXJ9TsJqPF0YA5e9yFY7ydgnEBpGbaEgvNF367AOsKjd8DxCu9ErznvxnfVeCYgSAV&#10;KCcAqrz7hWuPdvayiUkerPPFPPAexLCdzKKuZrFzImWOpWMBxy/ARPUTrNzQXyKhLylTwMOpEN5l&#10;kkRe+ji3Nb+D7RZUMEOuTUzb3PWgDeY51znCDk1wFwEeTzFrdTzuFlEt3VOQzOTXbrrgMabVNzmf&#10;K5h/8K6f0Nnb6ToGwnBsfumO0L9TO7UyPbf/y7Bo9DknHkPxuH8ze9xPlxx+F04/Okazvj3mAy+3&#10;A6J3vN6HXYgLW1NHs7zpNL7a7Ybj6Caz3MYYj2mpFEMW5fzA+zJ1GD3dztKpuI8HeuPp2GoD8hSd&#10;jZs0DbvJ7WjKdPPjbFykXdoKti4yOKOcYHSqMg0kfeZ17SbpAV0jrwuPVZ4E/G4Kq85sXL8jIhjY&#10;11/YwqVPANLXc5t/vt49CEUslegjZQVNybqeIvXJYGqcXlJk2UkA3lmhc2KOh9lifmHoGHdAJ/rt&#10;C8b9G56t0F+9iITN8mxTMMvbcvb6+XrW6K+9kKM/y2f5LJ/lr6csEeFm5DvIVnKvlQfof0HAPG5v&#10;l+k54UTM4KdTA6+nGvUnZAvFKAhYRBaV+BFDn2BhgEHuvHjFIHCWUUE0bupnBXiTdGThDndcgihI&#10;QOBJbywvoPjxao1L5sy2S6MEBTQJZ3QnUQxLkZHiCUeDYE1gNbI4tz76U+5KAorhuChtp4yQzs8Q&#10;l/zRkBNUo0EXOgKAtBl0buLHhYU0bBdmz/mTBeAkHSJyrYx1fasS7VRtjSR6jGF0ahLAyO7EJ51g&#10;81TqJNjIvvTqeJVqLMpio5HXtfC/aub4rQN7cw29VzKSpkZUhoOHBMFznRkwOkWAOBLqzhRzAvDC&#10;rXeSgMc8lbW5fkugqK5Njvk0uddt7HPm79VI2PIwvYfg8bWQDhVokVM3AkhsSFlRmkABvyh7REpN&#10;VQb4Qtv5+JTfPfpXtjsC0MM1zSRBAdYRkVkOxBIoI+0qOQWyRah+hyGsKFHe0cuUWd4/W9YKlV0D&#10;SKlKIRXurnXUBqssLBepxriDmB5LN+wiW24u0YlufuIoZEyAHoi8/lesGcAc8+rWoRS+4ofMK83+&#10;+2oo4MTOFVy/dsLI+kZ+R+jBZxGRCYpgWe/5PrtjemAGOSXXjL8ymwMmJDHrjm74toqsm1VS/+fz&#10;EXvkzorRFU8rsUTF+uWnoaAuS+WNa2d0j/i0Mdhg6kWBHy3f+/xVfzgHp2VWgBv/E9yJIsjYigwR&#10;5vxaGkj62896RL/QiAo2Nv99PtoKBC0niD4gqKXYk8GDxXb4SJzkKOBMXBRbgNmF76Wk1JHVYiOb&#10;h+QudXxEx56jhfexuozY7aKLZwP88rXQt/qv1vJHI7T3fn7Enn5WT02D8kR51hf2D7JdfW49s0w9&#10;+GiRnR8vFdz/c8vT9+PzTTYHeHzxntr6jJQn9RHqJP9Jfo5NFDGg+fFwOxESJ9Ro39XgGq4pBhAJ&#10;bAMb2FNc+AZesVMUqRvMbpx+asTqeZ3D5PVjxGZErr8EiBkxPh4PAIouHbNP3FTQteGn159weGql&#10;1hpmm9DHiHoYLDIepkf70Z22E7zSduftMUZeXomS31xXbrv67LLwuW0+Y0MCSfdaCHzTDrwqZx38&#10;fldi3VCv2gQtvG6y0ZRInEmVEqiUNa5/cZPUKlntUfET1qWrrTfnNUuflMEAtmExHneQH+Qol76W&#10;vv5v//v/gf/6X/5PXJ+K+3PK277I9fPfWz++s42/TAb965dK07/2sfx7L9/L/5/ls/zHKEcqSKTy&#10;D7xATwZjwCF0HN5ZVzScqKirhcfoQhoOVe0QHAIyLUR9wP2YdAIKuHUqF+ixoEQsVyeygM5oxaj3&#10;KMDmQEdE6jmtpMIzG72k/KIO6AgEzWJCIGjus9pfGWVNGlWYSJa6AfqvjXhFjDGTOmuZh5YRWqQb&#10;8ph6ADthMDudPZggoqmL02NRu7IabmG4l/cCRGNULr0YATDR0MOxXqeO479ynuz9JsG0OQ42XnJ+&#10;ireVY08HdAWnC8iCdIJ3oJb0qY5tgmbLk9lOgfN47HMvAgJqSFBP1TaoGqkmgUko61ZP5+BAReMF&#10;WN+hAKvDpkjHOvL2KTLKLZwBe3e6oc06kD+sB4Un2CsRQGpapKAAf9Z3EKBZGOUc+yVAcXZGSSdV&#10;LOlMKm/Wtpb89NFkCI/y2dac2OpV4SoukfEF+GMELSqPFfECFFAnQCpJXps1is/eOuVNL3Vd0YXL&#10;jOCVbl82nnoQlHkqcybrkeA9cnEZjIPfGr9SE6zva3nPHguNARcq5S9ulPpzFfQLAvC92iGJdCZA&#10;jl+8n6oWqT39OPiEgvuWtj7ULjwO0I2RVRJ6ofKyLg24HJBCcWXKKadhRJ0FmUNvGgDsa4e04MkC&#10;1+eYdrZD0aB9TQuQ1FEfu0ZuVJ6GsJSqtu5DBikd38YAQYgoZBp/DI/O1mEg7MTwVBmSJ1cUfhcE&#10;FWhzOTeBchIHCkz4JZvq/fVUH/XCUlWC5UykRLmk60hVk7YAMnXFWsbGux1/WdllU8hS6lV7aJEL&#10;5WXvo+m7GsF7ehQEySQqzkumDTQLnVetBbn4fZFJydsxBmQfbAO/o8rhXNMXG/ggKLPmpK+fc7na&#10;pdFXNEy5x7me5XcFcDwDPCXlZ8gQ9enwdrq6vSB25kSFgSAp20bpw3Q5HHuYl0oB6KSr00ULzfbx&#10;bR9ARHDf6BU0L2DXWwDa/t1+j8R7kY+XPLoV0qL2cZc7K5gfuTrs/b0PahZR2G5+YsitLsBvZQne&#10;oa4+dd7+Yzp5lQ3nkvcV2Vtv0yVl63kuqCt4MsHA0ElDM+zlGKEb3cYqEuO1Z9JOaK1hiJ+IwSPu&#10;pplQuztomq0egeDezwkPRNHkHxHB3G56tA2tOgY4r28pSVyvjTmBOS3aV3m6kqcIgNtx82jxBx7j&#10;7qcF7HRFbx2zGwHEN+Bf73e7A6I1A+sVOI7D/Jhmm21dcnOYMG+1SUkrVa/Xv2idJ7/KHCvvGZKU&#10;QXHBrI9Yk89w4uvcTEjfdC+pA6/l4vZcav+Q3E8t+pCH68XJoIwOe3XNQ75Hmu8day39O53TNw6j&#10;atPfYMS6nehImZT3h6yDVKAEGDEl2hgPAMB//S//FwDB8eVHPF5/vljM31s+UsFq/a767O1nf4EO&#10;/kJ1fJbPclU+eeuzfJarkkB4GBDrJRU1QhbQuPAxVfwZXqmfNE9HMR+KqQ8cvZvhQUXKS1DEbd3y&#10;tinPHlEJjKBLMBGlJwRlzoudSjzqxYSqGWatmdHYm1lgliu2KGx3WhKrIp0knLSegYEnw4bvsWvm&#10;PDpwoorujoeIQFpzp5WGDp37MgeKxOWW8U8DLNQ+s+PvliWAgA5gIFHrHaoNihEgyiT4p345WQWS&#10;BGhHW4x4XjjqUI4dKS6Dn5JRemdwWxwIIR0mWr8561WHKNNSRGSxsE1/itGOcSRyTfWyAncoINLa&#10;3z2qSgSQfqxzznar41mcCBSDaYn48pfrZgN/a7xwqtDb/R33hdQvkMv6OcdJpXTCpDVgeqKEmpri&#10;jUIH5/QZnTc3fqF2FHVqOeq/vIMwuGPQlfckVy2LKC+vJbjDKNlM+WEn5nV57xStWXjtrXHaz+n0&#10;Fe/wcGfIZIOIBK9ndxV1QQSQ7n/Tca/5HtnjobxbkcdlV9C/iWSqG580DR5IoJRO7DIGb9+OH+cG&#10;V1yQ63Nbeb7GhvHzOSdKJyCJCgUftIXO7Iv9t7FnuoLQ1/PADmXkklAJsEy1SGxGOYkU/sqxrGBI&#10;bjTEnMVz/jlc0fjcTyiacmPOUy54N5rmuo45oqwp0o/UbBsP1rW/F252yKbzVumGmE9R6ujcCnBt&#10;slPX166lsiIwbJ9JpDFBmUsUEC8BvbJZKMZvCji9CH77aRBeNBnKSSMzgYilZGl+MbTGqR9uKmQf&#10;KDfntFRhdhm3BHDTJnOGGx2aetqFxnWV4AKjwqcaiH4dAXptLyQpi7wBYh3Y2JLu3xtdGqDAEyQk&#10;QYPkWuuDR3ECEGiC86FfuXGd2qqFHuIndQ1UcKKcciPPYSw67sxqRTaFnVjl9AHK8amZfmYHRa4A&#10;I1WNTd1e9G/9/ormketdBJiKKcNOUcXYNrvEe9sAz9lL+QnUDWvjw25pJkROkOhiX2792vmDR+3F&#10;ZfbQ7M9eR25uxjcnW+VZm8++W/vNtd7K33tdDar7BZ96PQeFp5+N53lf2I+3tAd1a90gVOwMEu0U&#10;m+t5uys/Vv5Y5uFCVlzaG+Wd6aAw1JOiqEUEsz7VfN7UhYPhZY4F4gCuLHai5eI3XmpthEqarFLr&#10;PK32mrgu4UnH4anXeOlxjg8Lbeuca5xqUt4dbfceAZDe3Ra1dFe9N79I0y+7PAT9AdxfPW0LN2DH&#10;xP3+ii8vL/j55684evfc23li8eXlBS+3G16/veI4GuZQjMhTr9g3LMRTbNrFnGnHMS0H6aJBv5ru&#10;49qGViA2/ne+yHtGrJI92nrntfOayKCGCJK4KHVq9otr9zrzstGMlq8+Cy82ZrkGxjX2bna+p0xr&#10;c/rGicn7GYxIay/bU50YI+8XQEu/SvyEgo6Bx7efLvXkr17E7HH6q+fyTJalTvweu+Bfprxj83x3&#10;+bc2vs/yWT7LZ/m+chA0IKTxmMOVou/+ex6v1tRSRdDpmXasTVyBZu65PWpIMYcdabM82HDDSQKv&#10;aM2imcecfpmmGRHDne+DDstE3jUGcRCa7dsgOs7pWkwZ8ZgdMMbdMmbOiQG1Nt3QF5EModIEONY8&#10;oIoxHmi9e6Qkjdh4zXtoDiqPjQ2aTFOhkjl/V4fB6MNUK2gZsZjAnbUijFBS9TQGClWfO3VjrjlE&#10;JQrpvOjT8zFO69wYinY4B0iDelxKNXhs+ASj+nYZVwGKnXa33kqEVIVuEKAaCK00jidp0Fo+b4NP&#10;I4rOvBlfDv6bZYomGmBkbxKRfbJfsljmaeUTBCAQ+S5bjXj3DkqNyisRNUETGqf+u79cAQMCezS2&#10;SEeb5gQMCFRLa5EzWhXQoR4dLpnXGQqGrI4xnffSMWtlfVq/jCizASOTCprjNmrEN1ddGnmDqWMY&#10;ZWjTmceV3dHLLESkuDu8mn2rpUbRqgLSgaHDwFYRu7Cp5ZrI6Fs38J0mzN0eEqOAPsbLxuMRPeaO&#10;68LzChB6YhvZT43q0si3NT/Hw51WX/zclJCkoc0v6ZfgGAHUcHl15TVA0XAEcGisbcdLj2bXM9IZ&#10;Uc0LAR3N81y7BOpttffe7d6CyejfBuZUtvebA0oGS9oc18tiNSjSBAYY9R5rAYLizCIuAWzQALtF&#10;ELyeubFRQON1c24S+IP4horTlRdDas6l3xoRIL3WCc6QWdSI2TwPYv1uXhM3rhSW87sx2nkBCxun&#10;PasWWDgoCSISALdRFabkXKeQZ7i+bXMj06lo/HMAX9VTdthabk2ho6Ef3CDhepyAevQuGua8O2Dj&#10;uWutIwE4tXkE+N8ADLGcycJL/TwO0dPdxlzZqYQWR/SnR/r1wtOcDKbIsdsGHfiWlrzhwjvlhY+F&#10;wqulLFNvz+4I5VkB5pi3HMR8JqZrAXL9/Vh+no9YyC5B8VjjES3s93PsTvBZzFG2G5dN0q/wECPk&#10;yPVTHfQnx7Q8+dH7QbYzgSmEumA2GvsjUnRAbJdB0EqOb/HL83JjDQEG2PMWpZl1UgnrdGtFGtCG&#10;678DmHmKbgGCgvyrrFN4WmBvM2xA6kPqJP8Z4Evwhq2F1rvfv3DOpb0AysrN5jpDLWQpPFKWl0c3&#10;33B+LJek2k/abiF7Gm0B0ySxYdYMLOSpLT5f8/Pa3+v3VxsJb20Ah+3l9Q01WtTIYq4ncGzx6gx+&#10;zvYSOOfnY/gld6HDKyXe+AAAIABJREFUio1TympP7t+14LGTXRD1cSxrneqb2eJ+gdEw10iMrUzw&#10;Cki20+exMRjgIeLzbLfQPu4pyk10nfA1wUeey4SwLeF2qjCaOo40RvtcI703YEy7/+b2gq+v32Kj&#10;MkD4bUz8u26iprTIceU38DuY/P3xiOs9LAf8xJj0R+g72JppzdKuNAhu/QBcZlhwhfl4E8B43PG4&#10;W71zuN93HHY3ijJ1kUtsEfzwww/4wx//CHjf7AJezwc+ATut6CD1bD4H3DT18brson9KvaXqG3ee&#10;HrTew8J3wbqFdU33W9pCu0pPVZNHZjtbyjMGgeTcrLKDG8M+8/FTJC/TZdsgz8A3Btg2MnBsWcdA&#10;8EflE3HZDm5eotvGNBSQ4eaLX5JbUoSp6nK6RYG4w4v2XfBv4UV1w5j2hPSemwcuTy4FxlLSzv/z&#10;y0UdLu/tjp4PtOE8dLx8we3WMafi8Xp3wH+GPrPyLD94leW6ff6XjvEvfX8vv0SfPstn+Syf5V+v&#10;HAQeKMt4lA2h3E0J8XjcAgRJKliWUzRJcWADMPX66NLVV4YDnqIGaov3zw8+4igRPexDBQxpuC19&#10;AqB2yxjudz+6Go79agA/UzsnR6P+rflMBQy1RlyxsmhgVSDU92Zs8dKyNIqrcoz05Jr9sly+ZuxB&#10;AWms2x0UFehwI6kNdD+OaC8jABSCfiJn4xnFmJlzBN8YsH0+PG7PvuWgLU87SdZouP0Z/i/7JaVf&#10;9jfffLCuRgDs7Fx5Rdc9WoAtBL1OzvtVUdIyq+eFj2awqxvq18DAW6Xa2aQG61nXBgo96fCf6+Hn&#10;THPwrOz1r0a/dz7xovzYnaYw+5i7WPIFcQfH+A57Ddnn2vdtfPUNZbvrolueWKJu3i3eYICXWujn&#10;IAtPy/gGSnWEIISKve0ytituP8nZ+JffmrO8SrwqD2sE2c7/K8e5iynpIOv2jDWb31iqAo8Ig8B2&#10;ZFZa1zQYwXrC8StWWIqOVMoaJJTnbZQoJv/BSPQqZwOM9feSzzLSi/XHLAUY5t/xngIS+aK0oFXK&#10;o3WNiF+S6rJVTEbHet3mogFQ37hUhV/QlmojZIUm/yRYxrTyGvS2cUyolgvRUKK5HX2NOpZosaqz&#10;K69XCfukeAe4OR1Or3BNIupl8J7R0Xa6zc5g9PNMGwLcbEq+ogxYV8z+d6WVMeIuu88iYF1Tbw83&#10;5yl4jWP8kGwByqSVvq6liVz25TwWDQCFm0f22TnXqiI3US8qvvowgJD3xvY+QPv82VTNyROxDt5p&#10;t8rAiUxrc5lP/tyRU13PyvS+rADtB8YsUsb3l4MIV/P/3vO5YZXvL/ZAPr2BzowcX/Mwn23F7+T/&#10;N8pVHZXO64ZTMY6Wz1qoZDl9d64vbQr/fkac8NP+7XOa9un6marmxZh1bFe0qnMRtn4J1GCr8aPY&#10;HPANLT9ZAyAT7Yfe2KKIqV+KTlDaSmCkr1PFbjd0HjL5MhxUVp1mSz7Mh+z9QJ8TTTr60dD0Znue&#10;Y+L++opv315N/0bAijhobfqSa436/DgO3I4bHuNuXZ4pH6o9Ij4GrrkApd1PAupJzTIVTu9Mc8nn&#10;L3RLGArXtubVOjAyPz+ltK650t4lizD1CJaNlnzn+Rq8sj2rPsu0e6dGFzsmxnGlxwL4ru8bPanr&#10;azfLFu7Tfl8M8jue/SXrMCr02w0igtvLC3788Qe03iIA7v4YeNwfeP32itdvP2NPtXjdj6ux/xJj&#10;/KXKc37/LJ/ls3yWv6ZSgPDi6QLpeDhozfQkoedE4hg/kGLx5ASoO7A0QPwoM5gPG4ic2SjGp4gd&#10;p26YeEACSENtIxuNywYHBbOmw66KJVB9DsFx2GetS2SDEb/MM2S7FLCitLX0AZ5jsbUF2Mn8pem8&#10;rU5c7tMzojXMuHAuYAbDlACRFAxgTBhFIBkRBzOwylQCEBz9gKKh9zR2hXQGIrdmHWt9n3RkJP+Y&#10;BJVqWxXIJHBH/rDnJvu98FsCHM+cDauvhQO39EzWlAEE0kvcUoxXYyKzT3oFLsQvm3NOQPL0hjp9&#10;PNpezyMJZ0SE95gV/lr5SoKWXBMoBqVmP2KyCmTISVCLrKwlEs8IyZLrV8r3y6B9vceyKEDDSiz2&#10;nGuorGeuU/jacAC1slj0mwspDONcP5i5cgLXqnwLiTzMaaZdO9L8eRVht9CMkSq55DJlB1Imqojl&#10;xwzQif0gL1Re0kgHRVkRfFV4QUoUZQXCORsR3anlRzjBAINQYp342FohrjLtkKaTnfKYQlDj6KpE&#10;E91/n94yQRLkOxxt8Sf5lTm5NcK5QKwCSKTpIl0Qpw0EHqEt3m7IRAquXCMQy6s6Sz2S3Vnqh8tE&#10;riNLicA+lTVJZvBN1ar7YlmIbcAt74XzvZ5cEjI3U06pWtT1Or1O3DPvtiaYs0XCgIMcp+bMMqe/&#10;ui41lTGCVNOjFhmVZrKJYLbf4dG2z9U2qKeo3025c7n1dxZ2mByDMDVWoYHrpeHPMDVNt/xlcCjG&#10;nmX0P9OkeAop9iEi9KMbxQjY24TzWk7EPgpbwb6udZuDrAzOdusx9WelbuCzq28BqcFy7wGtUXi6&#10;oeoW9t14LTcmFmm8ttv29+1EAHX5s7GS50OsO207e7SNI0CT7XMGQ7xPUZzflQqGs78fB+hP9de+&#10;ItdgBcP3vuTHpGMRggX0yD5lPVcg72nToMgbIK4VKPJhexcu18RtOrWLr/n3acwXGyhvlsuKdnrv&#10;OrZEgNanngDGZmPUOnIDzaphoEHahtGHstayN+v8UcaZz7Jy3hUwH/5N4QOXpKB2JKjIvPIRQR5j&#10;2uqr1rDrQaZAExGMxwPdo2en1I3oGf5MmxOjNTRvR7qtVx3sYzUc4AC2Rl8hZv8M5CkL4Ua/2qaq&#10;at4ToZiRZ1xEMObEfLj+eDTcDqDhiPdVgfEYeDwepkPclzJA3VK/iPL0kdGpNcHt5YbjOIBvZrM8&#10;HtPtlwyIyvX+cLbicWL1tvO5lOlmT1yDsQJgLpxLO92q1OW7OpfLJgvSbrf0ZVtUeGU32WqkjoFt&#10;YDLdzgLwA4tvXqb3VFGsjNK/WgiCn9aHmFxoMi55/6x7105MRVknK0Wjw3+eiH6jbJ347nJBRee3&#10;ly9f8Dd/8zv85jc/4ocfvlhKn2mpVn/++Su+3e/46U8/oR8NP//xJ+yy/1z3X9LPf4nyb71/n+Wz&#10;fJbP8rFyzKqAQQOwXJillgakHt/uEFeC6jlHF9N9bYE2UzXe1S7hap72ozvoIgA8PbU73sAddvz8&#10;hgSSWVeANWHQGNDJqL507KaDyXZcPKMaD4+aZDSkUaBGC+SYDPg/6Wf1tCRzWjSfA8UCGj3ALEZB&#10;A/wOS6FdFRsB6aZmDmPVBJ7U36HhY7aUuLHKPONAQ4/UK6T5GGqfTQX0sGPzAKAWLdI1j7qGE0Cn&#10;l0Z5BdKaUVAccA1fSRIIjdQUqmDuWCdx9DuMAQnuC3Aq/0taz2LHSjzPfgf47GPoHD9PNrRrh+6Z&#10;vSWM5qwOdHxZgRYbQ5jVPubYGvG5q8AH/+3HtTnqp3665loycCE3SayPCUBAELl5WWr0n4EEI3h1&#10;dbr3XmWUIWkBIDcRCpCiJeIhZ6iYoQ4EkBfSkUfy9NXQ2alEI4y12ropMx1gZd/OjmtGuPDOg6fl&#10;KXOgOFPFB4XERlW6w9lu5RMfQi6FJ80uEeXkOy28D0Q6HEjK6Kkmp03E0bGV4nR7jG3lY1VLjSUS&#10;aVLsG5c9WCNTKTOX/gt1BwJEq5tNQQUtcx/AQ8qspJRvLIieeCUii2OTjO0BgI2dl2klJ1YJw0wk&#10;zPvL3OtSHNbz3JDfFEX9SK7bSHdESaV+aDzoyamo/cpNF/aJl1ZSVmY8OXnPgAFFgzS7FNMhbjS1&#10;1BbU5QqHwrcTuUH75Qh2AgrxaNHlKy5l4DXxvSbiKU78JcremUA/FJhtLieyYufSK59+IkwEflmm&#10;RroQ6hPTlQ4kaD1RsM9ZlUI4gbepPzYAKoZeCSYue9bPuCdTo/K+Jyr2PYC2ldNwLfS/54vbLJPU&#10;EXXDlGW63HVbpUzwW+1zY9+yr3ToyPRuHxlXzoGfOuMFqKXNCU+7QxmgZ+lcwZZntK0byG5mRUqe&#10;+NxlJVsXALuFoKV9n964kJB17G1+pFiOXIuwjU1N/248f+2y7O3Wk1qms8fpeb7S3Gbu3u57Q0i5&#10;3wvIzpNBxTYIu/y6fGRN7OB3/WwF5c58YIConzJRl5wqrpPau3O1g+CTlxxvzywA4tJfkxnqNsIO&#10;gk9V521dbLqrImU+W2vox2E6/HZD735aIi4ngaexMLve5ta1kNpan35STDVTS7I85ogLrAFLH8m0&#10;Q9MBcNN5ngpkIvgYUzydXovnj+PAYzwwx8Qdr5aWrVle75++fsPr6ytUYXdHqRoA3hruY6DNaRdk&#10;Cjek1UB1dX3tbdAXVQFab34fQbHxoJ77PCyeTMUVclJjrWudF7juEG6yrnIWMFk8S0pGKf+132gx&#10;UPZUO3tCpAe/nE3RDCayF3Zj0f+utvtU9124FnFRL0BfrQLp2a9cZ+EbbDwevhrnn3zsdXN8seFQ&#10;DYnG1IgzP5fyfcEKfrnynXV94PHeD9y+3PCP//j3+Md/+AfcbkfQvHsO/9/+9je4Px74+rvf4p9/&#10;/3s8HhP3rz/j+cT8NZS/5r5/ls/yWT5LlkMHj765U97GCoqpgLfuTbXbosd4LJe5VGdqPkYqesl8&#10;xhadSiBj3SGfU2H2jsQ5Vrq5lk9bwEuOFhtgzrjgyIyZhhsGdmO5SVHYMOUVGA+j+ei0U2HH5Ytm&#10;+HWxHLpH636E3A0Ef3z6k+LIlrqDYe0yx7Cec9SGw6b81DEPy+U5pV4gZIaIeB+r/dAAzPnA7bjF&#10;5Uto3p42yyEoRpvm+e/oIEdEfOmL2VEEp6ZFVKqWMRD09375Z5FXuOayDvCquc1m0Xukb9IaZZ7S&#10;kLK62jLmoJP3V+r73p+W3wadg39EthoQ+fDFEGanScv3An1Lg5o9oa1HGglsc8JyFzJvczqkZ3Ci&#10;jGVbH8Lnva3mfTfaqkd3Mccwc6vaPNS9iFo4/M7IdLlwTsUjRf3jMY2Pm9pm0uT8CAC16wZargSf&#10;3hr1axMojMwpw19oQaeQa4UdoG08HwmwwtP0tAZ5kIYCEbvojZFv1kZGLDNgZhbnPXjHJ9McJkCc&#10;SLFFEyiCBPhK45fyTSPVkM+F9nAiCcxIyMcaXe+yLNLwSNCqtWbRsXRuCv92B33VSa1zWK50d1TH&#10;nOitQ/UOgnbmDysiPtzPclp+THMqlz6B6UA4J/Yu52rSgXGaCAEAj94Vlx2tEWTmyjN5GZJOjH8s&#10;t7ENMxxXZISpgZmeZ7cTALIco9MQNXOAGT3MnPdkJmGmdaOD9at53w5Ahm+UOtCjycPWm4nejjIN&#10;5HUJ/mFEuTjNXaw6jwLDMczmchqMH3QaVh0BEaiDWiG9jGAJnHsfCY1GHlG/QFdFMgexS7B2NL9c&#10;MjcjuLYQsjVBIZ9Nf57RgGL53kUK0O4OMpA5l9RA89YEmA2zRZw+YnN7KwSnA8RQheqIDRviAOqK&#10;mKAJ36aeng7cVUedReOn8XVedJa0sroSQF/AgyIfok5fIxV4ZH/4O5xHUPiS4DDnVCTlgDQDjVpV&#10;XzA53SNatEcu8SbN/2VOWUublvYGXPZnLmLfZO1bujOfZ97fUgEamxMBpGfdPJICQFQxBkJWdCEt&#10;T9BzwOSAgQkrPZPuqp58jLre07ONGGdLOxXXpfs7cZEhRXv0JvUwZSNJL4Bf6LtGYe/Rlbl8k8/z&#10;u7zIdcxqH6TOttMeNdezLLRoPOkBCbCu2sBHXLaem4YmYvy9+Qgbm+ImN+gb5pjo/bCAmDlxHDc8&#10;xqP0tZWfM8GwMvZkeda75a6mvoUu6ToAXEZkVxpmZK/bTyLlQu8ZxDRfoUGmovd1jlYDyX6fbrcb&#10;XzeoPmKTwdbLsfSrpu8wUDNPhlh/B+YYSHAeoDRFRHRnqXYggyusDvv7MR7oxxdfvxNoDgTD9P6Y&#10;ZgPNqZASUAOR3JBVl3me81qlQdvAGPb5DBvG3h86IX7qjWtPfdxjDECQdoCYfXW7vVh/73f8fH9F&#10;93t0xnhgDMUYr2itGwjezdexSzIffouBuu91mI2jd0uNcrsh8sr7vVMMCHqMESdneu+ez1rQumIM&#10;DXrOuNTG5BdTRC6gNlPMNbO09KFBR4FgxBwbb885kaJUcH/cI5KfJ69oQ7XeETm+i3wluDwmwt5v&#10;bi/V9zmJ++b0GHW7LjlqZdjilyJlptBGcJt4zIk+/OJq5u+mfQLJy0yb39sEv79L7B6h1pqliJtM&#10;q2N52aHk/jQ4lCfFW9lo5Rr5xctVveWzkjYuTmiIROrDly9f8OOPP+K3v/sN/qf//J/x8nLD1Ad+&#10;/uk1564pXm4/4uX2YvaeAt/u3/D7b69QfeCvszzTpp/ls3yWz/LXV45qjCnULlDUdCwlPPcZyneG&#10;AQqA4B6BJF7w5P9OaphGq+MF3SNjHo8HROxilVpWsPCEntlnDEUr3oNSywLp3bAW9SPO8EiPcopM&#10;LhUu9751+RlOu6SzamOu+QQZabZSosadRSQtcqOAjr+Hc2405C85LouKCBPeDDG1SAMzLleHMIyp&#10;+FvDEDvXLfGugcStAM9qfzuYLWVMyvpobO8UiEo2xSoSl6yMaYbHwDBQawMwkn7PHd6gfb0Q6eK5&#10;uNxN6IDkUxX2zvGVyLXK696dFmhFrpn3i2y/axiWAqAXYGwFVz5YPQq9uKlycehcKnPUnhGEVY+i&#10;gZRn1/VJXmZHA6RrlcbFoA+ncOfS6z9ZqQJrcvMCkku0y0+Ks6p6UafEmxrjrXxQnJC3iB4O5EYT&#10;/pSME6q0uIxA3uTogpL49xO+jHj3AYEwGFDDzbF6gWtSBAGgVJx4bztWhMu6uEBwe+aCFPa9uP6Y&#10;Rt0egLF9T5C9cRgXcohvnNanwi+gsv60bjTqUDR1iVpoLM60Qv4MGZ4yDNAIwGL/hfTPJ5Y6VGxz&#10;4+rsSRVz52n2SSkTvW9MvbXEY04jnQz8mHlu0pkcNn1SU0zNOd0p1mWtVDpgAT0BRsgFyBdyQWOg&#10;29J5WuSKnqVMjqOc3hAm4FRuZKdMqRcCZ58dadjaiz745AbQfkHt03x8j9CtbUnqjsso0PIZNwf2&#10;FEnW12d18EwIYixzWfSCjcTX/Xh3ICVf9Ma70qTk193K/nnp237VeQUi9v5WQPQqKngTZfXlC7uS&#10;P9enryKQCTxdjeUjEeLnVDLbqbCrsVQ74x2+O/Vh24Df3z7Z6VtbmYO4AN1yppM9Tx4FYpgb7Sr9&#10;lyhU6J+1prjRVf9G5F9eT3fUzbTvLXl/0vN+LH8vAJ+e2N4V4qmeKv+WTTT/ZQagqJ5+wQMUWm5K&#10;mxzkhvuqO3T7a2+XdloZmN9Xob6BbvKjqQHjrcli082Zl9daFL7N+XF7wRTbUH08Rlxwrdp8A5Mn&#10;f6zZLy83jAcj0YHHGHZ6tfeQh601jMdwH2s1WlebRNDENhAHhvdJN5u2CrCcm+l2IrVCa8m7o+hb&#10;0lZyyMtaWTdsFvKeCi0h4T1TqmniXijWXS7k32nP1pKAuq+ROgb3NRS1v6mXa01hh4UIK3att6yb&#10;Pl6iwPc5q20LcPINf/VyLRdWmWL3a728HPjt737E3/zN7/Dlyw3H8YL/+7/9E/7H7/8Absb0Lvi7&#10;v/0H/PDDF/zw5QWvrxO3bsEbOuSivX28f56N8euWf4t9+iyf5bN8lj+vHBY9WneUM0IcACQu2rK/&#10;45hlcbbTgVbP+1kue9xALXcrTjfWw/tx7VhcONZhdNGGSfMu4Go3BCqQy3d5BB0ePZY9OyteGnl5&#10;ySYWo6Dzb3coMicqDQmiBQus4+Bx/Y55hWmss96MkaoA+2qQeJTPTICSwEemirE2eEljNY/EDVHx&#10;mmsUN8dJQ6v3hskcgj6o5lG/kU+STpT/nnNJ4xCAepT5hWLl6JpaPnJr2PlEruMGW5LSR7yZFZp9&#10;uXCPT+CawOaHjoTNh57Gkz/ZjlyC4LuxuX/mX3gX3AEKg3wFaK4ocP35Stv9YjRG8mkAcdUxKiRz&#10;BzeipKKPSZ+VH1nDuZ87uEC6850E6nOzZAE7opsJVisS3ON9AVWOPeuDv14G7JUEb8sCfEQ0Yqnn&#10;qan+hrMd0kPPfLQ8F7LL/1eAn+jyBUurf8ENKos854mH6gpTqsiJj1P+sAcZCeVPIDwgSeCrfsvS&#10;lCmh0hHXFDj2Q0p0rDASqjhg4nTw/ij5DwKZE9MZoBEM8EFQ3sTzfMfHkjwsIa8qMMqxBz8s86dR&#10;B7b+A+oR5UmLtvc9EWwAJSpXeaE0efzEGtYDLTSNY07k+4E5BUDzVBp+hHwmPQAAI6PQ19MJbzk8&#10;XBc8deJ/o0Srwsnz9DZGDjXXq1yAtFPVUog1jejQoxzpzy3lomOo/57oixPQ2DLiX4KGGnpvBY8m&#10;dHPQlxW12CzXNHwGJFbd0gpPiUgctW6ypkmBZH1Zb1pDK204N1eXXc5Tv2p/zxsBT3KDN3F7xOrr&#10;nBPprkd5Ck3Qo7urnOe62sHuU5/ApZbPcdtfVaPt50WXn6Gbolvr51WmfxSQbhv/N+y8s9KS9qhu&#10;85o6yE97NbOzM0bd6y8yOqJN91GHneFyF/lO7Xtt2+Rkvxx3bEJFypdRv1zlV9XlpT9vgsxlfGFV&#10;lzpIvpyvPNnayiYSmqUNwdxT0i0djE+t8OSCRSsbe86n8195RnnZZOWvned3PWKt2DpvDa0zLVS+&#10;N0qKOnG/6zgOB6EfoTsWO0EVuTdRbRoAsGhlUY2TS3athHo6xQTc4SctWjwr5c6bBmlqUePMtT3N&#10;p2m9o+nEY3pkPE9XiKfIbB0q6hm0LE/4VNtcVrUTr701HL2jt24n5HrH/f4oZhvPFiRPVQ2+rPYy&#10;fSJg4HfYvbT9lgtFBUuqmjqPpbbt4zxpVWXbs2Kmm1IlZ3qoqREtXjevshlJWx51fdS2NhleCXAa&#10;S36W/fcTN6i8I8hN0WLTFz3IMRDmXlczyrvrqatft7wtv22thzZB2H9q/Pny5QW/+91v8fd/97f4&#10;8ccf8PXrA3/8459wf33gOA7c7w/c7wP337ziy5cXvHy54cvrxO3W0XrHHPdff4if5bN8ls/yWd4s&#10;x5zDdJ8qgFkCK+lQ+iVa7hhGLup4zJVdAEeZl/SUjNSBlMVXUzPi5LAv9mOQ52LtiEg52s+vaA0B&#10;PO62vsfH3JgVjeNmEMQx6N1tDqNDgIwiyPELEEePqSzT3vWjd+GN8qcrV6Ejv0ZQR5+FY8me7aYN&#10;isGjs3n+bgW6IgD8GZSDXX62xJ34tJVIKeWz2QZBHHGwSQug1lSgTIMB9ePyeQlMrTuAhpizOhZr&#10;knwZOWGR05vUWYH21d5L/otjjowilD12pLzixjRUIehpFT+5RO3svGUED50NaXK6vObdEutE7PRE&#10;ek+lD27y166V8T2tuDplpI3UTYl0GdTBugDtkPHjzKBOvkobvxiO4HHV3blGGPrnwonA8sCls1z5&#10;TArtfd5rT6Ac51yjRvkAL4EqvHm1UaEE/S7mMwGT+M+lPKl0JwhYv19PG6STFu+UrgOKLj1kNDBx&#10;nzPllLrzNh4QdOQ1d5RQChHK9XReAmX1uRXlaEz29tKDK7mUHFC+EUHnJpGyNvuOR5lb+QyxESfx&#10;PXmegGM4XzUvpnrarMJK5I9wjsUcHdI1LiEudI9j00IHbtuA5MgkdV+KzHXe1zm2n71tzmqsQaxO&#10;OZ6c+lD1+RTMElka8V6qDlIIVTygYuliwnkdi2NLOWj04UWbOeLpa4trvrm8VH8++vmmHNqHoXEB&#10;7fWG0P6CkSyA0jn9wj/KtpX+BF2MG8/114jx8+e1zAtFdH4v2z7/tPX9NujMwnz8vFg05oX6uryj&#10;vBraF76dsLCNL16sVjcKQtc9Kblxdt3PildQp1c9z4Ru9ntNx6A5bxU4Qa4nO6HmPMzxlWcXgC87&#10;HPxb236Lvv5i+Zl9rD9Zf+3/W6XaOjsY/96GgumzPIHJemITdmu62nJ2D/11lnH2aV3PKOmbGI27&#10;zonp8BGpQAxcXoGv2kZEj7cZqbliYj5S3gEKr19Z7y6Zw4FqUai2SGfQvO9aNifeAuCz/oHQeIV/&#10;T/2OXzXAcvX0citPuRwKubOC4BBPIcYLqkWWCyzFfQzaP61ZCpDWJqQNYLiN7rqybuQsdxj4f7ne&#10;+I0Hnds3Om0MDmhrPzw9ysTRDzCFhCrT+0iMR9TkzhwjUsfYprilzRiqmHPg8ZgWYKOub9RkwJyK&#10;fhx43O/ozdLBtNZwHB3HccTGi/XdN3m5u+Z8NNXTvTGvuVjqHIVtyDW/l0JoS1S9K2nvsMy4WNnr&#10;8nlRH1+1zngZ5vS7Pk6beWynspEgNoQFUlKE2MNx/UatJ9YdYu3sm4g7/9W5F/JAeW+14Mgjm1yt&#10;vlSRvzQ1jEbstxasoerFdd38WymLDvcuZ/57Sxd1HDe8vHzBcdyg+mqbbp5mr7fu6ciouwUvtwO3&#10;44ajH3iw7pPlDFzZIp/ls3yWz/JZfvly8PZwwJ1lZE5CHQOzRKipmkEjwmiUzG9Ix9siEeiEz4h4&#10;YwTTmMwpLH58P5UoVA2w8TxqZmynw2O/pJEjms5B2pREmODgr2ZOZVdGUIRho5opLOgQBEX4jCvC&#10;Fr1tCao63aTDjP45PU+a5Se0RywSSpy+XRCGmAhT89p7go45HzGmsDzc4EVx44MmNGwCUHPwsQHA&#10;9EBBjlvRpKODO/Q5JiNvUciS5hJpGHxQDBYRgd212aJ9Ajw0iuKyPvJSHVoxwPldGHqatJmqloc2&#10;jMRChQBwzInIYTREimrnn/zKx8M0tlCDk5zvaCCG4y35vohD/qoZHY00G+N9OlyaEcvsRyFz/NTi&#10;5Gd+U8m9FGnF8U1uZR/ATRCz4sMB2yMF0yg2sKOJpboQaRhz2IaYO18EXAhI2CaIfXKUHK4izU+M&#10;OBUcpANKNAx8LUW6AAAgAElEQVQQ37Ef6VRXQvgo0yMBgd4mLUD71nJNWJ3MQ89xUx4IiIgyH6Wq&#10;XcakkVKjggzGnNz4A1Ywgn/n2EvUHHIdXhU6g2zKh5cAUslty3sGeLEwvA1+b7mlJWjGqC/xiwa5&#10;2SFOK0tjYBcRRv7S1oDhG6Jia8DGU+WTxs+pDnoieSN4LmSWZOp/dfK7/Jv+XHc+EuddblDEFQfO&#10;FMJnGFLuc1nBPGuHYIifUIFmmhUVSKcDWOeGstN5LFh0AjgQNyDyYzTLyy+Ux1Z3U/E1xAv/krcF&#10;JVe3Jm1OFwhDTd86bwefIdcw92qcO0AgXz1tVKOIjShIb3tShnAj1zzq1hqz9ZITIVk7UpFKoRYn&#10;Fa49ZOHfpBUCsLW+SM4la3GvPoDedo7+lZbbD2yfm/LoHaKKxD5WJz5leItONSkpy9nIDuhRngdg&#10;ZnRgxF30Z1rEZ2uWOzU3bl2Oaz5XS9suqUsAwPVfGT8jwROUbpjqAKvsdC3zIIBGnwVN0nYwgdwh&#10;MmPsUyeOflvAiJrHW3Wg9cNAUelLvmTR5BbqCRHmUPaUZpGeifP3QI2GNZpk2jWASyT7zTsVgo4g&#10;D7JiplvIiH42ustrvkLdXcHKS8ntKM+iByiHC7BaWekKuGZEZRPLgMz7byhlBIoJu/RPNellQQ17&#10;+jazP8MMkmohWunet8gzvvA04NfVBw9xWKRFg+J2HLFmzL4968BYk6A+LPwAbiaiLLqiN6FMsu1X&#10;6qy5+NOesP/N5aRq3XBLUNb+FMxh74j66cJDAIzgiRW8TLrEpaN5E3bq+A1gJPhvYKwBZXM8/Dvx&#10;efegIlW3PW7progEyCbIDVLzm1yX+byNMdDETmZSB0+dwDB9Z3nvh9liBJXdjp5hL1KHWlosddva&#10;zIWU7a+e91/ENlQngEMVUwUTPU4IVxC10Ydz5mWalOaS8+FzKL3hCwTf7hOKV7vH4TFxux14jIE5&#10;BEOB7jSQ3vDSX/C4fwMaLCfzpD8qHmXuqddo2+tIHvF1FExZbGTaqK31yK0ebCpM2yZkqVjkyrG7&#10;To8gH4oGWfWZqqUB/fLlxelSt8edZccMG6cLMEe2xTU4/E6IMSfmGGi3G263A6/fvkFaw/BUo8Fb&#10;nqN70vhy38SmqEUEel2T1II2lwKm2+LmrDoZJtRPlTlu4DZm7wfa7YZxfyAYCqT5auOQNrWEP0sD&#10;+USpX79wgyiDLHj0BNBhcq1Lx3FYup7Xxyt+/voVAPDt/sDjcQeahRNO2IbiAPzuL7etWOFl+dcZ&#10;92f5LJ/ls/xHKccsQtaMRYWjmqbofDe6OmqQHq5gjSoFasSRG8r9AHTmJYKbs7wX9VvKAV46sjqM&#10;dSc8QMjiLO2B4AJxHc3IMQ3nPAy1qctLTTYnFRrqqB51Nx8qgRUzOEpUm+4X4BitqPrEkVHRhqkG&#10;zEHvgNJk9Fa1F4UsJ4PB0A4bo+1IM5Ir7KmnZVezYbTJ+bn6S5P1gC/BkHgsfUSOPOpfH7rq0f5s&#10;ztVbRewlBCMsvk0xxMIhy4jy6uDYR2ca2PxnP3T/9uJY/0dLbdft8tNw6USFs6u6RDZh4ZqPdST4&#10;2AuB39Ya5hie9gfhxB69uyFna6uxv+toENShc0AjGxJgUTreq1O9TPWFDViPe1egGkEfB8cl1zmd&#10;7QmFMIKnOCskuLFkNr7Lq18iYmWJzgEKCLFuECQw7rzh/YqLLsvMTXdeo1JeEhZ/n9ytOiiXYwlu&#10;L09SHpcWIyd0qeLETWJOlADhdC0bXJ4C6sSEHOTlF0v1/rOsxwC/NEDhK7nBDbPT52+06jC+i5hc&#10;67UaOorUB5syKnOxfef0bAQhFLBNr+FqIwEV91Gddu6ktpwjbtDFugtx59szklsB+8V00U+swKrW&#10;ry6f/74S8u6Uq4k/6nbfO3K/yHO+S34UyknJS4aXd7C8+kZJYECkYwuqPcmw2rcV2H9HGW86SFoL&#10;Bguw2zdiPkR43XTa8l2x7TZ5QmBuH8upeoKO/h3dezML51LHvsFh77Wg7FCNy3LfHNIH7MgqS7+n&#10;7LxUASz/IL5fZMgbbb13xvGtsdg45jKeM4+tv+zzVi+mfEaTtc73Twt8uKhe/L7qOaXt5N+dLKsr&#10;sBCTBh8/eK8jaZdT+hV5uJe3aPX88xnrIcH4PBXLSPzU9U4S92NaKyk4VNF680sWTW7Nsc7j0kdD&#10;cZd7MFiPbRzMSxopTwipAXUW7ZobDI2R/egB8BMoT38uFBIaU6yA95S46a0+Jo/utnQmivvjAag6&#10;cHsAqng8DMSf0yLOH4+H+4IWaME84bbJ3Kz/4BavBE2rDltV7eaTBb0KMCsSJyCpsvNOI4R/+z5+&#10;WUFwVn0xf6Vvi0wtOgvQsLer1S1uZw2nsd0Ncn0C9ayPzvRh/3kyYemD2xSZmif1R/os5veu2MDH&#10;S/X7rjt3Vc5y488v1bDd++Q8MQf+9NOf8PPX3+A+Hng8bO2/HDc7ySGCH768YL7Ypa5Hs1Mp9zHw&#10;7dsd92/fsGqGX7L/n+WzfJbP8lk+Wo5wHisAU425esxSGqT1RT0txrnqWbFTcVjlGTkjjFy8dgJ2&#10;YDKc2lrEozAmTYNUvKaPZbGTGUm5gI7EW2rbezPlP1qNK/EeeeB6mLwaLyz4a3XyvfvFXqIhxlQq&#10;XvcS9a4rHa4cKHeUe+Qbzy9oyE3oAmTLRVVnWgc6AwCRvzSGVuadGw4AI4GfqPjFtkgjHz7Kyl/V&#10;ONErXgASQK1AUQBG2bdolJHl4p8zDUMd19r0ZfcBm5oI/r4AW85RR3uR0xykj6NZt59aAPO8L4Q1&#10;INMiu+ns7XVq+T3HkRCSO2o2AHK8rR3/rjtNBX5qw50tix7PKMGoUxl1deVEXvCQALmj5U451n5X&#10;eRUnR3z3RbVEsJd6IxoqgHS/KyDarOsXhZmy3ZQFz4rEjx07WZ6iQyPuQLYVMOIzIas2UFAkI5AE&#10;Fm3mbyPWvedzZ19yPZE/8m+6Vib/V5lXi17+UZ02l1CnBU9e8vdiE1CDz/ZXTFYr4M4u852nRmHa&#10;lBxLjQKtOXbhzkmdDMG6RllSjmsB8LN/MbZpUW2sN6VjkiM40Qc+xVKJRKqb6k9v6zHoUULr62ZI&#10;nZ/MwQkMp3b6r7FVC1VYLnVF0OJMgTxWf+U4J89gpem2Xurz6ybXKh8j37UW3VjnKaawyHMf2yWG&#10;GMPTiDinHBCnYgYAXGxYXJQAHjwZrp3q4iWe1BNnvg/wrejhq9JcVjemzV9sH8DSH+TmNuKZbQ5K&#10;G2SPMzDqfSvyVkSAdgAepSyt46qvb4G2GnNsnDghgM60mWjHlHYtClWjv3acfl2jta9vz9KTvu56&#10;+BkYdPHuFfgcIJVqXOpd28j7U9a+X7XxrAf7xuja/zVdDU/WsJxn2wI7po7o9z6mq3G3JhButL1T&#10;1vGuGyCmkwFgBcCtTw6oISOqeVLvvXbWjhcdsP3NPix8UG+RFHv+2YbR3telWSRPq1oqDIsGZ5rJ&#10;mfnLuWn/hO8IPPaet/qoCODBQDxlZGu1xVxyUx/S0MRyirdH0jDtvOTLOBHrp2atj1s+bDU/Qf15&#10;abnJCmikFKGNJiJAl8glnjzAdgXz8YDAIt7vrwMvtxte73f85jc/4vX1juPoeNwfcWLvdnvBT9++&#10;ovcON3hcTvYAw20cirq2vdm0ASldFGkMLXOdfBLaIOQVqsJdymIvnid0+S70mJ+4Zt8j0hyZ+3/4&#10;iezee3Uskl3R3HYVC05RO62NysMOkAPI+1uKrcJ53Lsa8vpiXLY5qxgPe9Kq4AVTyQtzJnZQRA42&#10;y+ZEpKtNio+VnOlfqvCExtqnbOPrzz/j56/f8Keff8LtdsOXLzf8L//z/4q/+7u/h07FYwzonPjx&#10;hx8greHrz1/x008/4Y9/+Lmkuznr7fO4Pstn+Syf5bP8WuVgpDaQRmTdlY7IoN049OcwNeT3alS4&#10;ch8DIp4aJdIYMOpVTzahtGY5R7GCQ+kyFAe2OOMWze4RdOLfOXLFKOqJmU4kzIFlrutEaM6Fqs8h&#10;wXSKAc+hDOjksVWNi+rM4BhZbzVSSpMijqW3BlWmj6Gzb2AQQSQtAEb0TwwkMoND1yhdn1+pkfWK&#10;CF7eVe+zqKPofzikxaENKtV6PL0NjS7vy+W8ix3/qw5qTIePd3c2rwpB2ysEMupmVzUj+WO87qw/&#10;dVB3ZwoxRedHTxR5q+MELmTdhCnjSK4/t8PPpawtAkHP7Ch1C36PHGdaDl4mS/DbY29cRtjJh+6X&#10;ovE4MBo82jrnO8ZVnLDWJIZGJ65ObcKixte7I54rkJXEonZnNKOQmZfS2vI8wb4JJD55c8wgrNn0&#10;mQ4KqH2z3PftKR+6Y/oOn8L7Jl55Bb10k32kT+/iubMLfQrQo3OCGwGUA2+2X9rC1NxgQfqJC36H&#10;4oTz/a3OPAnjcnGmvNVlzWuZM6HXeWZuPz6aEC9bZjXm2C6gprIfLk9QdQeXeILiq17R7LvzuWpe&#10;vieA01myvSovVPNeta2rUig2BWiY3k6rfnnw7mTfpdt7ntZCmXqozEPQsfQzSKTI1UJdzcklr52U&#10;MJwv/U9LMF3ayQ3D74kaPYGPUkBwPhMyfB0I5bOUOZMyD+r3m5gs5j0lTpEJzGoX1PfNkImmpNBx&#10;IUndWBSmqOmwY+AC6Fxz1EfPTkwd49wLU8AETzVLWZX3GRgNGk+0XQXzn2yDfn7Ivihs7JtUIsEW&#10;TH23AJy8HyZyy5MXyjOUTiK2USQWZbqd5Svyjv/yBM/c5MxSXFk8BbJX1GXV1x/g1ahzs4NOG/3e&#10;j3ZhlzAXe+qdcxfrpeIBpj7pj1xs0J+egWcWefM5zsFI+j6hpen8SZH4obKD/zUX9VWATNBnOpAG&#10;H0AN/njaWCZ0itfeAM8F9GcKv4Yte02H02bG9jf1C/+2DRAHweNka7Vlam+tfW7KC9RT/7VFN1Z7&#10;vPUea3DOaalEpsl1hW/KTvvXnW/s7g+vLvqS3ZiwNCATa471ajPRpmIt/CxkMmA2ldsdx9EdgFWc&#10;wfAW4HLrDT9//YreG8ZjWOoOl93H0XF/KF6/fsVvfvgBX+93dGnoR8fXr68Okh8eWKV+otY3icgP&#10;ZF7aApp9z8KggLS1ed+TZqL0RV5moEUBzU/lmvdVScPV38lnFMfxAtzvGJIpIe0tpH3TBPPhvjUa&#10;0Bse0y5p5KlqyiimGr2SC8HXlEPV1qK+3fpnvNjCUFSF+6x+34rrjzkemMNPdX/YGSKRBFj8l+eU&#10;Li/mr7se+O5SbU4EjdZuKn7+9sA//dN/R2+C//Tb3+Jv/tPf4re//Q0ec+BoDa+vdyiA19dX/I8/&#10;/BH//Z/+CT//8Y9lTL9E2WmzyZnP8lk+y2f5LE/LQeU4a043NwDElQl9UhpgAIrjbcoq6hmPMIpW&#10;BWqRJdIs96HMhn47QhHzqV6O8pqSdTCk1ueOmyl5TadtTMtDqxb1RtOtg9Et6rnQ1DawmxlGXQ4A&#10;wxw7yejWfuvhbDbqwQLm0NGmozppNBJ8EIFduJgRqCKW48/y+5kxMdUMmgkDCbuaoTHG8As38nZ1&#10;MzRofaZBLREtNqHTNgRolIgQfEwTUdSPLk5egMrct+LzcDb67X61NAint20ABPvYimGV/KE+Rsur&#10;ZukxFGognDsEzH0JIHOqSl6Y2QoIK3EBTSVFArdsn/9NzI+HtxGX8kWUzgaIWFcSPFG6Ec6vB99j&#10;O8LoC3P7LRaOIX4tgUL2sbSVFwHqYr8lHsTf7KcF3E/P1Sp+SVALjCsBndXQTvtwa4eGs7fSuuV5&#10;PPiJ+rw5D/BEgDQ7skv+tIXFKCjSbSbYJrw8M+ktsrhnATYpziB5zmE6GJNnSxZeYrZwq67V9QIF&#10;pCEwTSerOsBYaWXtECCytcM8i0HnMndkRvpPdNDtiLPLickbmgrtpwOjvWNCcPgGQALeDhCpb3TZ&#10;EKDw3JhGGOOfxPWDa5VOjphMZS5qUYX0w8FkgbQj50rHchdAbJ4JgUA6wr6GGF0WNJbgnYjMbXTQ&#10;2T9EegxpRkuTdw2i9lwDXIYyl6WknxJOagG9qSt8hVN3zKE4egvaG8153wMdW6eY2N9dgUF5frqC&#10;b2KiU+pA4LJ6Aq1pZKep+gytRPApYh3nB84HHIuufLv4heWbTOOthd8l8rrHnCjXMkJOU0ZERGKz&#10;+wI4l6KCxO1WebrLMQT9AQLSa0oSxPwHKB28UEBgX1fMzVr/x7bqJgb1jkXaAZjNNhyay3ttlnpD&#10;7PODfIMqEwsAtMmcRQbLumkE2EV1qgqNC5pXlLpuRNdNkdpCyhNuGg1A/NCeql9+bUASYxMqcGs2&#10;QOqjXGPGu3FSyS/8zHm3OVG3R1o/cN7oBqQdLtdyg4i2ifHEjLXcwAADzm9eNpg6Hqi7yBGhOIWD&#10;c9kr+X1EoRaAqehUPdmna4nNcC+clUzZtNZ9ig7e6nsGuFR9en7FaMVU2DxlybbMdhDPxY1TPRVg&#10;vioLoFv6R7l+HMcJnKtNiExAOlSbnx68bGWhjWqlla9vPy3RAKgoxsi5WegjAp1joe1OOg6jgnWM&#10;Mg556v0ysNN53P9JW6QFEDK7yP6wOTae3Pkt+tQ8hYeBsI9haUXGNF+iqXrKMl8bvu45fxGooANj&#10;KKQL7gDG6EBreDkOyNHTfgt7x+q8j5F7rqp4+Im83uzf7eh4KDB8nCqKRj0xqe+KdqEMJMHhz5Vx&#10;04xqkCVQKSSkwP2sDCbozXXjnJGz3ADyB3pv7jMp+s1sj/vd/JHbcQACTAcVLcf73VOiuGUaF9GL&#10;A8APSOtxWepyj0Gom7zg0vigu2i3v6f3T8NWRdFLZg9SVK2Wq3MmDUvVaCvabmbHNWkROZ/3HFhU&#10;9f3+CoD3SIQWdq51Xhw2qzoVdzzQ1PiEfnzwi9uLkJYnGlQzPaHbR2GT0zYLmetR9EMsDWNn+h2/&#10;xPRx91MDvskwC14QMkyhY7gN7HzgSdzqxkSTjokiB5R8RWPvO8puKH3X+7a+lrRxIj5Ot6+abYL/&#10;83/7f/D49rdo0nG0ji8/KNrR0WH69PX+wJ/+9DO+fvuK3//+9/j//t9/TluP9s/GQ2u/r2yFp4P9&#10;M8b60fKRfnyWz/JZPsu/1bLLsPz7oLH49su4UPpnFXMy2C+s2cX43ZwSOuL2dfX00+Bd448IeGDN&#10;58bvwrCjgVvis8JOUDDNRFjb6i63SnxPd1JoUEGgfuNd0KWCDNGMRaobSKZQZc6/HF449TSwxByI&#10;iPpqVWlKDEzKYIT0dmOriTtXvLK7TPpu+EY09EbXMjEGguefARklrOy9UAKvHH1tcWPE6nwRjJoW&#10;nRLOv2x9gUXBhOMd/IKgfcIum+NLx5zfx4CcLwjuLuTg3Gsl+EUhDySv1PffOO278svTpXiOLWT9&#10;MY/IjleMYHVSGTFskTAnAOjUgUJfFF4F/CTE5jRC47lLuUKEGJvDThYFcB6orrz6pDyTP4sTLT47&#10;Pk8EhMiv4s7I2k5xBJ12pzE9KeS2XWadR0gn8ww88HO6GCo2toq1MdrdxlmJ6WDA0lVzoOgomeP2&#10;vplL8HI9AUEYWJfpixW/VbrQGbYxKdvGXj7jLpAAmIJZbhiN1aBszyVSyOeUdiHH156QOtvK2kdR&#10;f9qPlC9iUWxNIJi28XLBnlVvqgrsDg6C4TPGC4416HNV1y4vLqI5w4FkhWe9bb4uI035hTv68acE&#10;T2GjkZT5ShlB/TRxRYgFuCXYvXy/0u9NcbuVBJo+VkytUgZ89K21/n3D7GM1SOqbWhe1qtOAkcDC&#10;jRp/2+bbeKc5Gr5vrso2HxL1AxHZjkxv1nxzqh52ELTT/FzJ8xrVmP245t3vLkVXvP/cx04nvKU/&#10;6vccV8jNJ+9nrtxdD368/ZN9Uz//wNiqDPgOVny7vEPLZ3S86ueM6lY79CPtvF32dbF05KJvSJ0H&#10;KWvB7Xh9z8bb61tzgu9llufsF/JWd4uS8tZ+Pjy1hZ2mmBgikEeL07TDAXdVnhzSsFnnruMELjts&#10;c4oXZWu9Y8h9pzDb9Gy3KfKkRo0Eb6355t/ME3huhGs51WvZMdJrax14fX1gjBl2TBOB8lJpCLrn&#10;BedpQ1sHbmUwDaaqBwo5fSAuszj4lHyprzjGhtZyzqgGgDp+JRnflhkiC8uYqSLFn8RpUa6bVH6J&#10;Kv0lRWwO8JTBlYLaU+lN5/9Jmamsv44j0zjJVucyRrchq09Q7/IQPhQ217bu9/Wwyca0VdexJYRe&#10;P/9z5cOf+37Kg7hw1b+ZEbAAtN49PczEH3//e7y+vuLbt2/427/7O/zmxx/wGAPfXr/hpz/9jD/8&#10;4f9n7127LDlxLcAtiCx3r/7T82/n0zzW3L62KzNA80HakiDi5KNctnvde+guZ+Y5ESCEENJGiF/x&#10;/ffv+O//+v8KL9KKvKfhhqa/tfzd7T/LszzLs/yR8liHHfsHuUD5q0oXLYGjW0duW9T43FJzqVeA&#10;OPlEgOXOCN0B2YgGbGUh0QRkL89HnypNdNpuFnECHQJI03fTXuzLk9lgN05LyW8LRUT80cispgVt&#10;WwLi18YVkf8wu1gZVGq7Rrdi+Zb93c0if7IgSgRT0568Z0xSdv2uYFcXukQ9CtEBP4sy5zPZS3Un&#10;JqIsSuVrH8uxQxrTDnpkv6QYq7IysxrGd9YsaAYmBav409nY59Ra10eO+dKjzz67yWCxh0vbzjMf&#10;XDGiL/XwM62flWoeRRXVcg81FiN7cWA5HGkwrnP3plTZ8oHgZswu93xGXCmoIHQAnb1WAIj6TvKl&#10;NH0DRMag/0ihQ4Rto4J0mwJBdRtWpt9qpU0nZcQ6n2d3V12/9SoAa9czRX/vRZzgcG0UiHREnJNJ&#10;DQLEjjXG647NwVAuxc+TeL/qumTRKkPvAqXc4NHKwVXvhHMt1BuMvHLHMYZ9g9cXPnE8/PNtwuzt&#10;xhiFt+6ad5KeFP8SLOtjUGl6IJIPWLJuppS/l4+dulhT2Yf6eem7gzxt3+m5V68/XC46pbRRZY1d&#10;SM5auYPxl82vgpxcdC3H5xEY/ECHdQIqkussZZybjwK1UwbdN6MqOEH5xcfrxAq2YwOuvwJimxBb&#10;c7rUYzSsdd3ryvdLEy1ypdimS1nL79eHR63xvaFqObZvnl1PUu1r6tXO+wgMX09PWNz3RyVOTpX2&#10;7my1z4C4e3/y823dLzZmczCoBqF/xKugB1hOFNm7pgz1ZgPha6VqvrXda+S2LM9ZAEW/F5lHC/0d&#10;rUr/obS7rbOs09KelNMu4CYjLxjINXjqRBM7ESqtoR8HellrJiPegwNpS6GMbxNB3C3QLCBnco3l&#10;GbAkMebQOpb3/GxNPNd19gdil2UOZbCFBphND23w9FoTz+SmgKfHinZ4QoxrbLSr4TvM4RHNPAXj&#10;/1IqBBAtY7zq7ODcAkzac0sE/gZmvy+uQkI3m9+qaA+0EQ9PUhRaoYV2R+V9bDyS/sXWiQdNb7SG&#10;5YhgyOQ9LY90Wl3hWP+c+7OcB/nByl/nexnTfV5erZUf1Q9/tPigL87T3t/U36+//4b/6//+fzCn&#10;4rd//hMKxW/ff8Nvv37Hv//f/7KT8rfC89n+rXruWZ7lWZ7lWf5ISX16VMOxAl8ZblgWM09tclvV&#10;Ep7oB7jiRjB70o5uWboPGoFLrsQwEjWej3R5moDHDnZzAa7fpQteiSQgQqMRBUhyZ7NtRghoVCEw&#10;IHF67dBhj37oBSggX5UdgIhmdEYxPIMWAgYEzyGwCMLsRjVh0hVQMLciYA6eBALjqV3CELSxtiN6&#10;2BZ7r/fBoq28YJJVu+ETdnTQAv72brFmhENuRi772jySnoYSgEjxoMxBmByxbognMCiyszg0+bvW&#10;jwhE1L/LMxfnjyAqruNRn08AafO67gbz1lC+AXW27wPBlEzTs29upDNQprhqPMf5sJPAExdBnvNF&#10;QIeJR4w9MiouSrKKpgN2dLRq1Hr04GJnagBPBIOVssr3tchF6C9+nhFiWlhEJ4NpL7RwKfRGqxsn&#10;K0NS1tYRT91DzvubRTar0fwQDFKTl+YyvoKpRidznjMV1GTaGTp9WkQrpnXlVVBtPWn+DXknADfu&#10;9rlbe351V1Iv2K9ah3N1awKEbDE20y8J1mYYb3N9L4LINWxibrTFKuT0xurgnSFoHzrvAcMDqicj&#10;Cii0qnGJQa0RXfYK58Cw0SOYgCpBqSfJDy0RRmyVR5/t8t22yE0658ZvUc8iwTaknGyZE+rpb9Ay&#10;vnzHZwWp965Andfbsr82VisP12hgwZg1B3HtXR1DBIChainNLJPKTuA1cnz9WkiGzYXZ4k4Qthk/&#10;c1JCp2I0oINrt5Xg9h2wUD/faOK93KqWhGT/PiLB2e9L9TaQljPdbSVYX3h5HlQ8P7hFiFIHywc8&#10;Sho9fUqk7eXG00QXAaRH25/Bq2vu+NZ7ydX/+XIPWlLHfYKItbIvtw+sYPgdUFxp28Fepvt4FBXM&#10;71ab9aZfN7ZBW/9M2ZWVb8zA3lB1/n0RkYjWzeautt9Cjqz17tRf+WK2WQBlaql8eKFhXaMf8fu9&#10;cSgtP/zmOhaytCmSaVrebeMdZtZocFPlExULZ+rAAP3dAtHB+wr8NBrSF3DtiAHFfHuLsTmOI1JW&#10;DmVUrUPaYhHiI5dviF+a2adiNIuAZn9UFZjN0yM2TyclfiLE19JNx7P07hd3eiCSiKD3XtIUesok&#10;ct3vjWlNMBRQfx6qeHs70Y7D2hwWCX1O2wR4+SbQOTFmkQOuP3PiHCdeXr7Bs6n5uuLccj9V54Sq&#10;Xx0dy4SU9Ihc+3Ot4DAwxUisp9WeLswpJl5+Rnsh5mlactUH48/OuhuWCHDbcMhTJ7RnuH7UVJZM&#10;l2d6TCMy3PrDdVbDABDZcqVvgK9Atk2scuZPrb1xWrqToTPTwYitJ3ZKgJYP/2t2/SNdeQmm+4H1&#10;JMf1jxZZq6JguJ08zhOJeRjvfv/3r/g///2rvUrb7cukPNJFP6NPz/Isz/Isz7KX4zZy5WIaJ6CS&#10;alq3n3iPjrYAACAASURBVNfjieq5XrmiKMQv1SMQ7shNGAexclf4KZbTO6MDrMff0+2RAGzhiTwU&#10;kU+bi7uwf27wQFte9qLNc3Mm2BDd9vTPTKWC8r3G8q9g7mhAIM0cFt4ZHZ8L3zEDprUOFTdQR80V&#10;VyNB6wiwJ8WhjupzbNZjeRVsS/BPUXPGGX1xYZxb2iYOpKQ6QWWs8tProG3FnAga1/CLQzO6nZsN&#10;pHGCYFiVyAIMIKOROP75eJEujjmfWhzACn7skoXAzdJRtGfycptr4oXbsjhiazs1qhIfgAMBsPi4&#10;2YV/yxOsKYEq1lta3/vIB+tox+kAH29OwRXvF9Sot+TRtfsGEm4OBhCGs5MJYnuVPvZBsfWXjnuq&#10;FRfZVW5XjGI9AryOR+FZaSL7nM8FwO4NJH4mpe5aT8xey3Xea3STPRHTzefjhDnZ6nkYK1Hp1+RG&#10;QqV8TgfCXS+mg6XLZuBa8vM6z7k51Rf+MMI7+WBjvG8UVF2ZztCal9153BCbXIvAlsgvV8sAMieu&#10;6bF2K3uswvLYxn9uHsp1ie3rVHfETa/vb95P1VnGojiEPq5xsikYAvezyIdczXTXZaqW85z1R9U7&#10;IZJO3f5NqdPSYcly+atFGlagZAViPwJlA3jfgb+inr/q8llk3LztTzaRx7hFXGergUjdP/w4PheI&#10;01gfgK6PtH7l0+VzypLzJ+akg2at9ZQ1KeP7AAyvmyj+IOpqyPnWF53k3+i9fFz6s0Wlf1Sq7ruL&#10;qr7Wwehdbo9fo8wfvX9X/6MyCh/W1i8dWH86DTu48yUQf392B6VyMVzqv/T9xkZ5v1kfh41FYduJ&#10;3LbDubPUIQS4uHaW5zVt1ztg+Yc2PXaCoGVoPpKpGxvk5qLb90BwAH6hogbAv6+xkGq7mP3KvNCq&#10;E/1IUJD3C1l3XMaH5adufu9AE15kPjDnRAfTcEik1+AGmd2VY6lRWqQCcV1R7EJpDQ0GghMsfzRn&#10;BAmEMyVKa+Sd4jxPHNRf0Re19RkTKhMv377ZBYJT0brntfbNpN4tp7kI7Lnv37HbUk0ajt4xGq2N&#10;WZYybnL0XKMpW1xfJu814MbXZv8VH4B27oOFPMqFW0U3s857fprctjLPBIpz2P1OzaPdAwgv9QfQ&#10;HAtm2kv18ziJjIzSB3JOLJHvAALclfRpr/PJAkpOl93b3hUTZA9+Uac3FzBu9K5e8Y+Xajl/1ZpI&#10;e4wX69aAtdjUmjM2Wy5tuh608t7JH8VjWn+U/j9aPtaVz/Isz/Is/5NKAuHVECs/7XILW6BaPzDn&#10;AC+mEtkWgrq40igxSwkQy5Pc+pFGiV8g1fz4Hv3+imoIvVUwh9xMf86NX2H7Tq/CdqjttuoweYDZ&#10;I8/ePM3wI0hCQ8ouKVLbnVdB7wnl8xKriFZFj8WeEZYESLiGNUan+Q01goa3CfR2WHtzQIQgNRyW&#10;6lCHysccgPBKJ0tHYPZqQ14HmrlCSVkJ+rK/NXGVVhd0B7Wn2mU0rYlf/8bb6Y22ATpnduFcBagA&#10;RJQt3IDjF4Y5Wt91TugUKEZcJjbdScooB0DRMm+xwC5rQ4uxbpCMZIePn/edxqPCLl4tXiRqjFUA&#10;CZqAILuYUYYuh2IRpmXPxgAhNxKmXxDTfbfA6C2RYuJGE1HzAoD1ciIiS6GvmNH8bIrTzMsx4ekG&#10;wv72T5tYdHFx0mnoK9QvdlL0kG+jTbzvc040Oj6A5cd3WiYv+6K8u0GtgtWpq73iNKzGs0/veqEe&#10;5YJz3E5QGC+HO4dhTIeTTZrV5S/b1tixgjllAx5Z6TqmWd32rvOujAedqQq2ZmnpYMiN0y3Zh/hI&#10;ckwCwFK7uHECEfHXPcx0Fh1rIzQwykWMe3QgoDbfC78i36HLfPc2pgqYO1KVR4+vjpcAeeElQTtI&#10;RIE2XxNU7HJJ9l2KEJjDp0UnM+9nyu0IB8Q3Lb2Sxn762C+AcTCaTqz4eJJWczClG38xZ7ynIpA5&#10;PbLa56YL2FQFWnMdzujshgzaqmuep/0QBxQ8wn2Gk+m6wh1MY2V1EK3SFzlcpjmuWi5XExz98PmF&#10;1BnOZPUVMi6WBi/KsojdBo+Gc8BjSVGSCxBaXPBLbXCdE6vcMdKztBmjkhdncyNTCt1igrFcOM3f&#10;ja+25SlLX8GFLOSD9bO/BhjHpA9dIoADTHZp6lTbUOqh8nenf5vPjGgT6nf72NaAOqfX1ziHpPwe&#10;fEfqP7tM1j7jpXeNG8ARycg1I9OSVFpYJ+0rxvLd6TSulSKCo1WQxDZVLDISS5+EEepIQEahOJzf&#10;nP8BtvjZ/4hKLRp05/eYw+eQRYqeU1Ej7xrW5/fS2C7Bvv3SUo/+jxhdQURwrhjotn65PuhYSwXB&#10;qacfgbrkeRPaZ90woB2NWynO99nHvIdw6TNtgQp48bLAR/SwwkXny0FthTnfMNEirYdRVOiNFAsa&#10;c1B14Dw1Fvwxps+NylefDZKpKOrFhnmHSa69wVsFFB2qw8HYZhftzeE6P6VkN+WM4dz46Wmb3+VA&#10;LBWkvZx9GNPyVGfEt/NH1ex35Skg6//kms/NgmGX0nKPhwH0Y5iP0nRizmG5sPuBdqyZLM85EK6F&#10;AgMKCzZ3xWoTyU6UeP/e1H0i8TzNY0AbghdzeoBJt85OERxoBlyjx7wBLwUWCZnrvdvcGmfOpWnA&#10;rKChi+A8p21ozwnMhtYBelhv54kuJrNznNaO2nryNgYm/ARUM3rGnGj9sFMZzWRfz2a+i4/3cRxp&#10;91DemHzE7XmBrzOa9rxFY5f1oxiU5hdllH+duVU+APiFsQlOx/OLzEnIhkLRm50EmnMWCNXp5tGj&#10;xdcG5himlwVm80XqUKOdEe6kP3oldU5Rj4hvqDi9KpjjxOTFpiK2hvYeJ4J5KkBaw/fvv+eFy8El&#10;eIS+utyUALn1spvk97LYf6Vc15mvFmnd5Ya+BXmdNCXZi5fDGvz3j7bXK62C6/t/dfk72nyWZ3mW&#10;Z/lq+Xk68pIj3EBhOlwzQHAA0DjybEqbCyfgRqDqQlY6yw4gQNHbETd9i+zHr+LF0iYXY6+7AcUi&#10;cZMmAYU5JxjhyOgLM1y8Pl+E6dhNHWHXZUR2c8ON7dCAIV1+GHVxApKs1nMneU5Fbx1Th9uOgt4O&#10;MHqm9+7AYF1kJwg0LQZTpIuYxSlGWPkSzkhdTJdXURNm2LquxGCCZhvXjLfm8Ulat+dSszt43aNS&#10;VaHqMe/T4zdF45b66f1e0sS6zzRmSZXjpBmb6TYRAODwr5FwWj4Lgyp8Nva88FkQjhjc4HM4wqRf&#10;Sj9pLBLNVcUIfgtAWVZOz2IwOY8y2rRGnaSBnX3z59oGgqMYqsWYhZZoxwLERGvVyS5obvP8gXsU&#10;lHqfKnhbx7oWHomtRm70bLNH10hYIC+v9bFhXlLfOCP3M8KMf9/Q4iBpfE+DGxLAn2o+xmPMIoJx&#10;ztBHJuslMkUr7y/siM61XngVcpNgYY3AuY2g1b3GwlstpzV0dbbECZPlZQ0ANoGA1SnhUdoJdban&#10;zqh8rWDpBJYUAtrEnQE6+Kkl4xkpkcWk2D+XmTo1fDv7IuaUzf2MWCWtqgqei94jjtjLMns2zubD&#10;TQ3wg5YNOX9imTdCSNg2M1VSpqhvJjRTh4X+1sjVzRdcA/hQ7esfNwcIqm39IrjighCbKlJ1nZPw&#10;EFzj2pzPO7utbUov9SLP3sjKz6z+Oj920Hx9ci01ndNjQLDU7eP9Xv8iMs7+wqZp7FMLg/Tn15zF&#10;AQpwninllOP+MZ3v9sFfb2UAcv0u8lf0BiMHEyjPNAVmS12Exetm33yTmBsrLS+xA2ybnoCqfwBe&#10;ohDzc+mDhIzwErvbvlabLUgjHzegegLqIFCAuNR/chO1v80f2X5fAFS25/MdxbSCKob6ZvZGI39X&#10;1eUkXwXB62ZztL8x7P7vHzfkFxvgwXePQPBPVB6kicJtdpcFhduYtPmuFETaD5qXCo+cLnanUejP&#10;72vlZjyUXua8dN1f6ss3mTAmiw25g+ohk4K2724UHuwbzVbPBDc+dFpkNGhzUh/DgG3VCcYJBHLm&#10;PKTvM2v6q0m/YUCHB4MQbNzZPPm+2TozVEnq794bdDRgDgNkhSCnbZZPT29UbQyRFumdjiWNCPK0&#10;0daOuD5urWEEEO7BUn6pvfVj2IlYt+nm4ElQ4Ogd5zgt2hamn45u/evHgbe3N4zhQQWNelJw9IbX&#10;V88b3jysw30vqMalntvgWp9Cdta5mABoVRJedRr5QLHl+X2b4nKfsl1/Gs8e6wduqDoBK58hHlCz&#10;dyfna2uCMWYEBTVGLhd9UV8P0zlkfdVlGg+4nChpcRbGaV072RDfbX3LKostequf9rn/qNRWPvvO&#10;J4smv6LeMuZXLj6i60uNvlPXT+rXp8sfW5ue5Vme5Vn+3HJdt3+0XC/LFGZ5czNTBNIsWkAdIFrU&#10;PIHL7fhWdTyUxkTzI8zTgIRbtV8WfQAGhHh/m+jV2XNvx+wuiUXZ6iCxfjM5eMemxoKWkcBJjwGc&#10;/qwqoH0xPiYUFq3iRpDU/GnVcCGQ1ACZcFwegprf2uhbfwZlTquDNUJam0UZuxOgzYH0CzBQnFPa&#10;fUonJcjNdgPsAeZQdDhIPy06MzYttOZ/M77IYE69WdLLu7MZ7W9CqxnNqwzh4Hgv3RAH4fKjAAv4&#10;L4xIN9Y38NToqMe/+S4jTSMetNBYtieKU8hfql0nYdRtPE/WAzfgHA3mAETqeGhNU8F+l0jHgmTR&#10;Vl2cY/apAGb1O2OtATCWy1s8L3E6pJehSBTaftC5xQYG0G5UnqKgrNR5T361wrU1Mi/6nVxZjGfb&#10;5KKTtjkXMV+yP2xo6aOaxmPUsRSeWts5ZtVJXyJEirNwV3ZA/NI/F7KUvJ2WdEgXiI/IQsmLzDnO&#10;+d6aYICy65F23otwcrKzSRPnhlZeOp2e9kocCGkhW0lfUizZv6rqJKsmuGsbF4Khgr5vxCRzKgdS&#10;dkS2B7M/i+bR+iwZtq8rBTp15455eWZNJRM8lLjclzxTTL94TqCT881Vusxlrcg5b2eCWM8qL7bm&#10;aJH36qAmzXtR55P9tBNd4s/LkmJl35QJHegASmEpYjOJl5sV1UCWLk58iXZeeV3H83EhEAAwlzZy&#10;YC+vGzg7G+EwjctERbBcbAogeBpvy66HVp3zR8u+uSZiUZsEFPgM/4UsiITsVQAKqKnc2TObheRZ&#10;D7rJEaAkDL/0qwlPbN2rNsVE3H3SFg29tGM0uZ7fweON760BOhTaG85zFD7cmDcA9ly3p66bNn17&#10;SWIu8O/6/Qwal34GrZkFPftQf8+o4cZo/Buiddc3VIBrx+oLy1fX7elqewt4QvCzpRWbHzCQ0khw&#10;WRSJzRbquck1wHNC6dz6KroA35ZDO9dq6rh8xa2xkHV7quqlZVxEI0VQ2B06QNnL9eaBRpwAWpH5&#10;WP/e55vqdPDWgPA5p99vYTqJgKP1dwQYzqAY66n9bM6PkEbKEvNTS+o828AaTkN93nSZndZyHjYH&#10;P6FozU+lTrW7G1qDeNR82KOSJwfigCJPBfnOj/I0x7ZBa6LcINy8Buer6wWxcRf3d44mOMfEt5dv&#10;OM9X005q/+K+EwDnnBhjoIng9fXN+azQkadnjfpWaOimDxZX1PV4pHMEdmA7fg07pPTNn5Fi2aiO&#10;0BuCPBVXZYh20fSUXXebweJjNYvvHICx22QCLPdyhb9V5F4Bz/Hu7W/r7Kc2w7zzbZP/tCk113vQ&#10;Tsh6X1+/u35oOL79A3OeJHgrrK9s/oTtKOue2od0B6M+7t8Xi82FmoeR/f1Mez+LHtl+//n9vK//&#10;j9s3z/Isz/Isf255L+3U18o1IhzF6PSUJa0fgE6MkcZYfTbBLS3OOyOtLJWKKoBpUTfSJhSWH46p&#10;F7ZK81ftDpW5M1UvnQMsetMBHi1Aq+XTtN/HPNGkp65XO9LYenOgOgGaqXn0VBzAUTfQlCZPBcAq&#10;GuHF8oe5Me85W0U9Kr0DU9/KMcKBuGkr+lzr5q82HgrFSUeYTfvlcWb7X9/lONnY1MU8+06QbHqE&#10;5/SodKgf528NMrOf1Xhfho05nd3gjCPfBZCioahIAxPg0VhebpM0KvvFKJDFeN0s2bXXy8dJqvd9&#10;A0Ssz54D1x+zLhktkg+HoWQ8p/wQrHAjvUQVsL6MkK189LEJ3jzoTjLQ7dY4YLwA9OGwCh2VBFJ2&#10;QLYCXzS6GemktwSkg0AQVpVRTetc0OWdBA2EjkLTUg9gKRAqEF/kg3rGvBqkjJCgojNC2KiLCsCh&#10;cuFr5J6XAnqS7qmQTqdnfy8Fi3knc6PlsdFanQsWXgubErHLNoqHhrgQcHGIXMgWgD4arTOeY35D&#10;Y6HJoq5bRpzCL9gNR16jnqaWPimBPdefSKcVAULZQ6H5NbvHDccmq8Mfa57Xy+oUD+YJeVZ+XoFl&#10;BFNqRFzqjRUM3UfVeuJRteonKcZAHGjwdCk5zpLR9y7HWT9/mctfly5p6fc21xg1/HGhEvU1M4BX&#10;B5e3xglEAoij2cYvB293PVtSWVx4/og+6qPbr77umCWYZqzmJuqCL/qXd3oxXryhcd+I+yRBl75L&#10;mSxcNzIq82bT4OZ9fmQnWVZeUxfxE15wB2mZ1xg3c4Iku0p/hBFS77QCpq8PiOvglV8L/3Yeu53D&#10;03wXmnZQ+JLXeB1PWqvUp53Pbmside9Oyz4PV2BILyJyq2P+pJLtFD3geqVuoPzM0qxhgBfE6xp5&#10;/UhmtQC+NcK00r1v+u2/1/50Buco0z6cXs8eyfmZUtbLMk8fbWKoZk7vBOEB7espzWWjBLRDsq+n&#10;80E9IpvbUxERrIjf7eK9dZNG6iJI0jNrEY5uJ09FgfM8gUE709aJQZ6WOgJ0j0YyUGTZmN/0Ke3y&#10;1hqO4wXCFJTTg4aczVMt9cfr9zegpJeiLno5DqhOvDn/vr++4eXlBd9fXz3NSAkicltgDPPvpAvG&#10;+O4nbCWAZta9WN2C5J2mrZzjHE+GDWp2R9o87DxznPOl5r7dHZC72HW0ZYLVJMLX2LCgkpZYe2t+&#10;JFWPhGegmvvVnsed0c2LNN/RtjFht1PTvgRyfbLvXr79YpebjnM95R1mn8az9YsqzwyU+Vr5ufpt&#10;rXrXQX+NXv/ry3Ud+c8uOY+f5Vme5c8s72MZf2/5OSA4ABy5KPdFDdZoN8vX5qkUSh4/+IJsecDF&#10;QN0wdrc0F2WX2hxuA9lBo4tAAo0L1s+j4mJOu6pdstKbXRyDiUjhYIZKtzzU6g6YOMA6ARFFby9m&#10;KLwcbtAqmke9TFUc/XCjyAwuVedLPaJfck0zEqa1PLKmCosAdCOMPt3Ly+H1HqAvwMihyDkKo9OY&#10;YjvkFtHhF+bYNSUJBgEQdLfJGKFeACTAgHkRA2iYXqX1iGgxw9KPTet04LFlvmVoyasbUFoAizYm&#10;ng4mGi676Rrx8uidkfQWwTDHKMaSj7Xzu+aNViXYyDywKZ+xCeByy3x7dNqk/NwBYH4H5BH9mPci&#10;nle3gAZu/zL6J9MIRFcRg4t03JqQd2vJKEc33P1dESnOBiPTJcfYfzbmMEYFTsSdeH9Py3iV+ebC&#10;Yf3sLQzYJuIXMBaAoTh9EbXEo7mobONnWo7uZj/gDqGBsRltarI0fRPJP5s+74HIKU/pawQfkXJA&#10;QJP8jzQaIuSES6hdPhvPR802HwmGG/g7g/Phei7ywcHNjZ30K+0XaTYfbgGSAGzc2ddwEWz8xcd2&#10;WYsYSanB2xpVw1zNFMoBAu0lT2k4zFJGLUs4yFC/OBfoh+dqF+q4GXL+FqdE6OCAYmjawH83vM++&#10;5P0DrCPZoZaf2OW2iWSapAIS9H6QHV758Hljc2l6Kq8GhbaG5tGi2rg+WV725vp8TsXRe3Hcsk82&#10;/2esYxZULXZ8nbpYbYM3c5OjpBMT1EjNff9UOWeZp9nzKo/B0z723IQCLfOtT7+omTl8pVTbPFrT&#10;5hIilYy6RHhiVTS1NUfnAC+yDrdZgd5tLZvez/he7YJB5oQOfSGkxWdEdZodXIxIRwLrzmvLs36v&#10;JyHI0zD8oSYTvBxavL9zesSqn+aavsalvplGnzZQHwUAJHI54bYjJZlWJFYAG4fYRRdf93JclOsW&#10;1yTKgCqGvuHo3b/OO0GIRtuy3n3tse8YrFCPpC8OOzckmLu7fh5rLhBAcIlEBwCVE5AWWSTsVAN1&#10;x4SOvFC7S8MoGyDUHyn7VdeC+I1d7oqyhvM0n6dGGZqa1fRNj4u8RQRjZDQrbb4FsNMEuzkOgNmQ&#10;s6zPHMPpY6eznObQzLH7Hk5To8DrRgZlkoU6ii3zNM1XAdwK/tcSwSmhcPNvpgBjR1QV3MJWVc+3&#10;nbq4tSPrhO9FikDQfS55tvMl1Un32TDxdlquZ+ZKnhybAljTIgiwEXBgjxzSvIA8WFSAc3E6mmlC&#10;6hgCrOJ59pdNDEHadgM46nFDPsd+MzAgPre854N2EFf7kzaGl2k2kMYaWuVf7ZLeqDHBdZkA4k4K&#10;540Ch4+PkWTfjcE86X56UwXtcFsGmVbkl19+wRgDr6+vGKP4b6CaYBT5WnrxE6rPUQ8l0tZovWOO&#10;gd5bANBvbycp8ahle6m/NMwJjPMMEe1hX9l6djQDt+Hr8jgn2i8dJ1OgeMDRy8sveHv7zXR6azjA&#10;NWCgt+b3DJBO0t9iXlMX5sXsAp5gAVKHT51+QXbZINey+ey6QvPob+bWL/5H1YNTZ6S4mjppcYWs&#10;V55jwlOyiedeT51j88zn8xhxr05UFE1qzEP/stwjsALT7J/pZd4VpEDrZn+UezHG+R0J2zM4I2fD&#10;EgxQ5JcnE5Ym04D+oHARu/scD777XOE6Hv5ENPeZOh/R9dVSjcSv1PfVd+pzmw3xH1l+Bm+f5Vme&#10;5ePyv2Ou3aZGuXwWi/EWTVlAxTT810gmRi2FUxCggsaCZ78RhIxk3gDcYPF6FAQrJQxyLuLdF/6p&#10;zAuOOLIopNuBkFZARl68yLql2S3d5gS4A4Fpx/doxGw8snatHXNIiQLR2W9x0/u+vphjsHLbjKj8&#10;nMZjHEMufOeatdg6ABjqnPiDRB1N2MccL7s0swUgE+GXqnGZXTaXY8cxrSecRSRyCUPTwOPTrRwH&#10;XKJv/TJJ8o9QivWZAAsAKTImBqbskRWC8hz5gCqjUXE8e1eY35EX+IkPuIKRETT0OCZOu8JACgcd&#10;wskL8Nbfm+aUG7DluRyBHMww3Ako2L+r+ZhOfy3Rt/jOR1BXWaLBF3VWZ5nfZ0NgnAwj7uoWyGqA&#10;l3nuHXvX35fS6fihpd2tz3SWZfkw2s8otAUTiOp5MWUCKenc03Gho8M2wmFUzQ27JgXcND7Hfx2Y&#10;vwNooOq58elZehuct1Hb1vN4vArK9hRBST82TfmzQXJZcp5WMGm52HPX+dDQJdTLC6HJ+rigN3Tn&#10;2oMyZ8lfSnVu/CwmveaYsO+Ru1mW5sE5Xvkqjq0wKs5074QS3JaS/gnXCPGoZ05MEID0b6nyuXHr&#10;tGkZQdk2KFnvMudqQ8ELm2vqSjg2z8R45Pi2a++yNjwsu6O0nRgRX3+KE87UylAs6SzGNqhru5st&#10;8JFz9RUg0MdRvTtMDUBgfOqMjQ8B9VeJVC8Via8DEalK5x+4pKZa+qlZx8fdWtekGjW/t5NgiYBn&#10;ftLGQvxu4uDjVe8M2emEbwJ4cALn99zB/tCVdR3xiF/RoJkA+LJ23wAEF1NpeGqHmFfr3OIngJ1C&#10;C+MFKCcR79rR5WcFvne6tAAct6cnyhrz6EQUS63/vfn2KLL4/Tn6fnufLr5WK5mrKf2P6op0MtU2&#10;uNRJrZa0VTr3vs15WkoR8BJjnlxrH/J5r580sENC49R/aPyyrrcrfRqaVYD9TlV7juC9/1NPzzHH&#10;zI2RsG1ITwu9pNT/YRvufSAvKwBpuhfKDXyfgQHQ0t6lHk5d3nv3Zxp67zj8QmBAcbR/AAB+6x3H&#10;ceLtHHh7fbVLKHW4Hdxy7sTa5Jvu2zJYeWk8ynQujARXNQB7zgntzfk4cBwHurzg9e0Nox0ow4eT&#10;fBWB9I6mivMcBu72brTYDcduVuVGozsHwU/bGEi9xeVMFb6xIW4jUqR8PMXkk/bqdZps62fYGNuc&#10;1rLO0D7QB6d9wsTNteeyHvqEC9Xoz6dxlEA0U4Gq22vclNRZn3Ne3OmBXad6mhCeJIKYD0KtvKRU&#10;5H/zyDIEE1UnZ//LSvxV3faw/Kx6PipVA/7M8kfr/CPv/1W8e5ZneZZn+Wy5rhc/sxwfGePhdOn1&#10;M+C6eNG4pXMJbaiR4UC6/xFZLlzcGRsUlZUfGV3E/wa2K57SRAzYDoMh6hI3bOyWch1rXsn6G6On&#10;w3ZqBm5EQgAmGt07pKWeMLAIYUwQ/hQgomKqA5egjXhfjOdN7NJGFbVjwJ5Pr2JIFmHkPHFkYIEj&#10;3DuYRG1aOkZ8cmIE/ESAReA2OcxoTPDZty6krfnAsQKJ1UCLGHplxITxgBdxhglVQYNFDCQ2LVC7&#10;L/wgIy5WB9X/gZsfBSBbDOhriTQQm0Of0RPV+aMzw9y1m5EU0c9APb4bF1DBgZr0LJHDUXjvEUF0&#10;AG0OyUPApgERiUhwhY6sYjXMP3K0VQkUWt8U7uMVOaZTS0zJOY5s8b7e7RNE/v30EOLbpad3WEZx&#10;0y/55gHUIzXi6VgiJ2alkTLVUpQXf7A4Vvkd3YB0yJDSnUBjZVAVE1LIbj/gW0Yu1TddEdYJopV/&#10;jO4BCIhUWU59lKAaAQshTf4eO1xzw9YIyPhlGTfXX06DFp1HOSefl17FnCgxgz49uIVqesoabhtg&#10;yOjUdBoz8lcLl6E5p+nQ2zTmBiafFosSFEFf9D4wxaPGXUfzDfvvjOhzXf+TvItx9590eL1vnXQ6&#10;v1od5xs9FhsQ9aupJZuBU+W8hVpe2QBaS9sUSurjUH9bnmc+zqGn3MemJMGLZqCN1vl4r8Zui87k&#10;g0IBu34kL9BW+KkAj+wrm0EmN1yRESey6kYCn7+3kcrcE+RART9WWY41TLCcfIu23un31dbi2sGK&#10;pPTUvwAAIABJREFUq5Tl+ttD71ifA0ou87zaZnEHzGbvqZ6uBNe8rrLcMjjzJARLy1MfdZQNnCKv&#10;1d/mK3YSRGvQwA1KuQPJa7R52lf7ejYXAHzR5tEW9RC//QrIfb8ZXXSgXKNuo3dO6xWgX+fHNe/1&#10;al/voG8J+bbvt0VR93+fAPe78Kymt+PvdLe3dhnnk5HHOGxKQKQHx6Un5+820fZxflx4OsBHc+9K&#10;6EuTxXl3zHbMmAtSRpFBPAy0YZkEtS8bTD7Ht5FvYYd7UEGkl4OvdZ63WxUyp53SU/il7rxTINOt&#10;2EaTc7IJRs814fj2Da0J+nFgjIlff/8djIieQNjkPIUWduIoK2SZLmR9i3UWDqoi86YDeDkOnFDM&#10;t+kb/r4Jp/PO8HM5ylARBdJHUGCMCZ7Yi5PAeYwO5Zdir3rd5es5eQooL+T1jmbQiXKsV38km+Ea&#10;yQ1ZY4IIL5Etp3yxLtE7IJ6BRbLIKv1Hq17Cl4sx9z8ymv/OBig63S/O/MjWb37aLu1Dm7tjDBwv&#10;L0Br6DpxktFMEznnVq8kEfANYHF7QwsGEMwtC2Y1rP6Gcmn1wq9HdP0ovbHi/MF6nuVZnuVZ/ieV&#10;P1cX3kSEr7GmCbiE14tYrGlcx1qXSjwcrMWYNeMN4k5sm2mIuDFBg7ruGNe0DwHAlnVS3QCZYPTm&#10;Zuib9QgzjvNIKkFSGvWALfbNPDcAHj2tFjE9p9oxNlkN3TCwAAZzZI7bcJJX54Q7/4IaFS6Fp7mZ&#10;0GD5EJt45LUkkEweVVPNdv9pRJEwN75gfclF3Y03jwiHcjNhODlmoAWICoK2RupUi/xMj2h1WEhj&#10;94jTMUbwRQrjdtcso0Hz6PnuuCbIU2JLF3C71lPHKTcZ8t2MHg4qdBaHbka0YaU3cM2ou9BYc437&#10;vEr/y/kTEWrmGK7X0SE3PRQF7C5zY3d6L5s0hb8339cojsU41n1M7ktGsFyfDrOuAKXVeL8tix3P&#10;qOmVds6bd+mjvG5giaXVGV5D6qhwUHZSWAWr0+QZH1j8/WLH7wSGZLgTxCP+Nq+3cXHZJnbbd9l0&#10;WROCCUs7u0ukkcMcYPTORDo5Ezp7/J0X9nnMnAOCCwVFzK9x+tn6OvsejFh5hKDmVKBfb4Urr5gu&#10;jLlUB4nPXEAqi26tEdVUuXCHLNNOrG1lHRnpL/W5Qvsir9S78fdK42NmeGw51xHY3JkFMI9NAGQ/&#10;5N26F2bEaOx419Q1p/Ya6QUwCbrCddJ2bwgrtKEpa9vPLLQhUPRKjEH2yUAOgkXiebL9u0Jvgqfc&#10;pEydBQGO7eLWETsU72vJfZPISNebz/UyEKpcvVrQGH0Cx/qD9pmTKOqcmINrM7BuCpb1c/kGuA2Z&#10;XanFR2McmzziG/x6f90NeWL79gXow8qi/fQKP9tBnh2cjqzWDzaPdlruAKNHUecXELwsBHtAyF9R&#10;1Dcdcg58cCILuO3vXYlrG4rMIOyllNEA8CT5kbwDKlD9iNfUf+8BeIz03uXw4TD74rpgbvXraSn/&#10;0mcAvZFSRX5j78xYA64bCde/g1ciwKCc2mWMESmvCvUTGeq+CKBhD9LNOMfp9r2NdXv5Z8yP/u0b&#10;Wu84DjuZes6J799/xzEPTCimaNRDXXrhyc0UZxR1ax2tAef5FjKnUPz662/x7Mu3F0yxnN5v52m+&#10;Fg0cr5fqyi0TnPDTvr3j++srJv2HRl3OzUp7n5txi64sgUMufZFHPG2Y/Ll4H2nA2/t3hmKu/LWR&#10;ZcgjKKr4EPS0W92MRNrH1O8VG77Uz7pdiFVW+az2RJDk0d0x1jelH54KxTeuzG/LdIi73XsN7KLN&#10;yA1hjee4QBs/iu3wSb3z022J98qnaborH6/PpaE/0M5duz+7zmd5lmd5lv/U8hVdey0BhHMRaz2N&#10;C8CXT78tWqdAencAwG+QbnQ87TuLKrtxrkQAaWhaog4kI65UJPLY2kWX7vgbcfZ+k+WSHIHnL40j&#10;6L4Qu4ET7zaxy1TEDFXpEkCAAJiimNogzaMw4HmKwcvhbIf/aAYQ0dEmj4bacq/T+tQ8Uis3Bqa1&#10;D0Hcak4DSQhG0dACunQwipxHzsSNvt5lyUGXXO4wkMePn7IJVYx5QqSjv3TMAbyNsQEFAukC5sA1&#10;nNwM6o6G1qyPAfK5CcfoHm2AXZ60moTxX00HQYElatjRFIhO6/O0XMSggV36yfoFEgCyiOQFTjeA&#10;ooiiBVhosrLYsgVEu2DI1XD1MaYh3KRhYs2byFIj9wSAyoBqXy8A9AgKglyMQrExtws7d2MTAESj&#10;VXRIbggFgM3IS85fby7qadAcCTtu6vOJ0XJxRDSc6OQNj5uK87wjHRcEn0CPyoY3SHM3I0DeK7hB&#10;vpF25SWUG5NHPGHzq3Qf4rGePgEKhm7tNocPayQm81GLZL3qDpBnmQ7eMv+lXUSUjnqh2i4FBnUM&#10;N77SGVFPw2S/F/4o4lgrdKLHRknljDWTfKbDwjQ8LaIu4Xp3zhE0MvI3601awtdSO4kiHrU2PP8m&#10;X6rz2OZARlfTi05A3nWWAxV0jsSjP0nL8OjzpkCrDp2PCSMIuY2R5r4EDZWf0/sRfY65WuRyKqZQ&#10;WzYozgW0saPEvlEo7tpRX/LIcQpeUqXh+laukLsLQLuAaryQmSXuZnDHdaYMtlbuYaCuYvoLB6sn&#10;5VM947nYuDXVSL8DGVBtriPVc2oLjiKXnO/cuBb4CSyVos993gSg47qMeYkpCwStCehI3f7zcQzd&#10;0GI84HYH+8vPFRntTeAi5mKVQyGIhNjgFAFO6kLKkfoZsHLSRqXIfuG5NVD7b0AD6Yyc8paUGIQG&#10;ygH46CdpH+fwMTa5HGonW7hGDBe1Pg8Aw/I4y1EAX9tgm9RlHOctktgiTtm+gBu3sUT5UwN550ON&#10;YoTm6SQVgd17ruXNLBMSmzgVMFHnUYyPV827SdbIxBx3/j2Rp36aR6BHzuSacop9dtk9/e+Xfe1h&#10;xHasiYuxFsBNRmU/Nr5D5tt6IXzq8GonofC12LHl+ejz1uRyIa8G9BTzSqkE7W30Tfbisj/AA1Sy&#10;3XcjRwsAbrrWnmtiJy/HOC2a9/RoY+/DmDPsDBG7pLyJeKb+VtbltLcuNAjlAHYyYg435UzYj6ND&#10;FX4PjQJ+V0Osv6EhfGUouzG50S1xyaeqYmjmBrcTEiP4U20ZVTtdNmvedNq6pYQI+c+jHxhzwi4R&#10;J5hotsycA93nq/lIgnMMs/8EeBvT51HD21BoU/xjDvQm6K2hOc+ng9CKiW///Af60XGc3/D6+h3n&#10;24D4yY4xR07lYnykLLr/1xt68/uW4j6MabyBQOfA7B3y+oY3nb6hn6cyVBomRtgnC+9bQ2svGPM7&#10;5gSaHJADmGPg7e1EO14sxSNpE4G4LTjHTBuhCcYop11g/iDl0e6lkTLvh9sapLODVkadOrQJh6/R&#10;sU7RphGB+Pe9NROZ0OMIXVrlx07ElM0/l0GhPQJA/f4ElKEpxhC4mduarf+c37Hcg2uU3Y+lTr+5&#10;glbRnMP8cE9jSbBdmt8F1u3+hibiaW+SL+J2ghNj6+n6gPeho/cDY5xBc3bosV6F2+UXh+3L5U6H&#10;G5fMPBs3z7/X5v79V+jbF6JHn32m3LW703bXl/rZH+XtszzLszzLX1X+mL4KILwVYBGoKtiir4WX&#10;bUETIAq7IBWove/5KIEwQGj02uVICYzX3eOMkkIYHRVAyFQQyLbcxnRkxddHd9Q13586PQe4we2z&#10;UK3i4J4SjF/bBDJPMKEtLXUTZGyNhrWEERN8AQ1EOMjJRlaIxGogwGqN2GV7bogpAZDMga6qkO62&#10;gTON4CHpadIwTo9A7YI5MjJIDSVJowxmTDXpmGL5HQmgclwoCYzCic+FoCUdM45PCuoSPQAFmC+y&#10;phpRsSgY506AoVIcRtYlq+yYs5zHcDOKR+nd+V/BgFubY/NL4yE6Wxn1sE5C6+8EtHmIC08RSNQn&#10;qpEDsrY3h0LbhLbukSJZNyOB4PNDMREXq2k6dXcl54wb3KoYlNUPjc7oVPChHpmMTmsx3gvYsSPd&#10;6VfdUyvbb3bxLELuKhBg87Ca+E4XELlDY0OKjrKkk7/YfnIVBeqO3BCwUyEiOQ+TAUtVkSM6+5m/&#10;LeZyAUQiS7bb+TuY80BU0xmMDxJuuzuquo/4GtVYnxTvN3JDo7bq07auGjx5slG3MMfougJVO00Z&#10;Sf2o15sUFcA1V6tGrV34Ilte8ap3V7IBlPUiiE+QBkWM5rTjx+QGq/P5TudQIOBlysv75XeTUd+E&#10;cUBGCqh8y7MYj1yH4hi9R9c2B2pi6vrc5nxpClTJTZ3qABXpj0nG7zlUVU/u8ocL/ctfHzy7vuW9&#10;lDJxqX+uVS33KhitfkLAB4l8sGKwHO2GnaZad404VtVy4TFPH/BC8brur4VYZHeGqyIuUbSrM0qb&#10;3HBQrgP3OmFVRljkmbRmfwqYF5GmFbb3TaAAOYDYyKGe2cdVtyapVwIErZpeo18ehZDryTslWLrV&#10;Xfv4CAyv61QFoRW41EG7s/Lqru5a16MI5vfm74+UCoIDaddc+ublvdh+bmZd6r55ri79scKVFDp2&#10;WgTr5onTE5GljXzk5m3l6b4S5/uOjGLfTEw2+GaUyn2PpUfQhE7F0VaelYricz6fqXtSid7pOq69&#10;Un5faVgP5Ar8slLaEmV9tOAga5J2oZ8xtJSBHTgHF2na9vbumIo53yDniQbFOE/otA2Rl1/+gbPb&#10;NbpdTovoniN0Yh0JRZWlFrQcnZc9NszWofrqd45MtF9+wW/niZdvL6ZPzwGgO6iqePv+u11m2n3j&#10;wi99hPKCY9PRtvoNy9E+Fef5BsDuOho6y1AJeH0pNzav53fX+VI3PKSM6eV5IOzsUKrVlqxv+WKY&#10;G65pIe164aGK83d6t01tcWB93uqPtOTZ1nQnNWkrM5Vgvc5FNqscM0WezgllJL4qZuv5vsCCeqbJ&#10;EE+IEDzPNJhmwGtJibPqLefzZ1XjHwbBgasVXD8rNudDcH7nq26ffabcLMx/6LnPlp9Z17P8/eVn&#10;y8ezPMt/WvnzZDxyhNco0qVpAQzQQzrjxVANLIk2RYBDu0HB71fHLY4qcwEmHW6QyLbg0VAP35ce&#10;b6GD6SQaNABrwPIAWlSjA6W1avIh8nBHF707hTcRgY7F4OIFYwSCAgQ0LxEQz4uIwgCsf6sCKhOC&#10;HlEy3YELGlSTzlp1GMSi2AGP0psS/TQn34yRqSMYMjUaDOcb0asaZb8m7PCRcpb4eDzIUa3QtHOy&#10;t2CUjUVVAIwULSwGje10BlqOUzXSRcoR8Dz+zkuFmrDdFZREoaXK6m7KLNMiGpa4qG9xclrKbABr&#10;2jwqvAAqFaQopTUCOxkbyiajNfVcxFIutiq8WMs6fyZzZsLmx0A6kRcQAY+Kz6sbY9REYgfkCbKk&#10;AbyCIDdlke0kqF4xp1QC1DeV8iIgAc4RyOPjRbYQskxdls8mpGrVXi569f4yArNGXLO/EAk1sHxO&#10;ctRm3BRZTw6Q0G1csmmnmWoGVg/Dj+JZzVMW17ICQqoetSTUg34Ino5POEtAblAtXIr5vbRCRac2&#10;E/cE7pGuIPqdvINmFFmLFsSdTeffA4ApM0E5SFBSVeV/V10QKjueKXwv7QR5XkOsfw7G+v2/0SOy&#10;MHly1UfBA+9b0On8Dj9+KvYu26GknGdWFS+8yLUm0sp4Oy1kTD3ytzuj73l6XzzCbeHY2tcaGV4U&#10;ePQ5XMpdR4hc6qvFTsakDqtprFimFh0wuZYQDIenH7Bn7ZCTAs030bcscsnjspYFUDbdBplQdJ+K&#10;LnubEJj8ZEDAUAXjhwNrU4sAnASfAEA8ncEwQEvhc1bV7QCFRTLWSLyUq2w7dX886YZRD3uizOUq&#10;TyV6t86Lgi8tfy9z2kER20xcc49Dh0VRV/2Mta5VNuy92Kq/tWPFeVrWVFuaL8+9B75T938Wh7FI&#10;2fWz3lf6Ml1/mQOfmHd5OiIvqrunff2sbzmnHgH675WhinVGMhJ91UnLnJe0bfbNsjEtUMY2RCZ4&#10;QoVrTC+X8VmXra7RGjomxljHziJ9gwhAuV2TfX6vxEY/1xjlCYFit9Z6CtAJjTfTdLlpb88lPqGm&#10;0z0/vgWwSLkLqQUPLVJ3oLWG4zBdcfjSMOYAoDjVLk2QSIOWY9/Ie50QKOxgrQC9xYWIPGnQlDot&#10;9Vb3Uw487ZOXh0703nCeb5hz4u3tDSoWkT2lobc8lSOYOL69RP5vS3dyAJiRQ1zDgTvBewhs+Bt+&#10;f/1ezXGEGc910r/QWe/e2eXE7S7yXFrR1zVCfbNT3baCXtMzFcHNkzyk5Wbzv65TIljsk7o2oshf&#10;fR606CXvDOHlrrEmVyestAxFyHadkzrt5ClcJmkPU9+P0KMeed50zT1O29HtSZFVR0VgXHgj9ZnP&#10;KNf37YE/WlLuPtvGvc3z+fc+U0KbfLGNz77z5/HzWZ7lWZ7lj5Wqn36u/j8AFJDo3hgOZ6nBAdbc&#10;4Y01vxq2Zl/ZIsmA1VjtCGgUSFL82ip/d4spXqDLKyt8gXc0xGh1RzTsB1+0GU1XACI7+U4QBGiw&#10;KBLZ2knEQ8LAAdvXhjHVHRxSVcHwfFa0eVLtu+J0grmMzZgf7hC3ruH00UFYgSnrs40RP9egqEkD&#10;VDDOgd678yn5Xh2x5qB5E4XIN6jy2OP67Er7O87UbZcXyzUjyMwqXmqlo11PDkQXXWa0OGEiEjhO&#10;yJOi8K3K2P2k2qOlhV4OpPyd8j/nALSlZMvEerQ/+81Y7J1nvVm6CIs6smPvNPTtUqCG4Q7nUQCU&#10;zxct/65df+xIu5MbL+jl5Xs6JI56Znvv00sZYHRO8BkS+fSZpuK2SBl3sXd6MeIzSj031FZDVrCM&#10;c4lsA8zRDH2n8PqtognqMEVcQCklfc/GtegrfCNKqFNMRhouQ7RSWxzxKk2Tl1+5/uEljYn0ybVS&#10;sk9SXzCfZDqvqStBVz8moZY69aISrqNevdO1k+6GYh+LhU46XBvt/uXyjqKocMpx1eFsZZPhGfWz&#10;32XdIggfjfi6GB/4qY1cAErfvP7KDZfT0Nia/KQTytQoHFfpV75EG3xfXJ+qALynYymFvtCLEQ8O&#10;zpP3SzrLcH0Ymw9S1vZHFVWH/0F5dILklpqtLlWNrnMTJh11j/dXXDZ0H+vXHCOdmu/psmL43KEs&#10;U878d7ehoBKXDgcYTrrcrrEDeXnPBODH/5uBDwLAc5NsNN5l4X7Ms9rXWSK+FyPMf28hIfZzP0jO&#10;jVaAKt+1hrzHV75gl6pdANOx9kWCFo3nbsceXKMTiKrg0KPo7b2efP+xvVyf/9Ho71yjbj4HZbZ+&#10;tv58uCn4oH8/Qmtc+o6rdra11lIJ3kXLmk2TeqXaCLL8ttoXAeh62gcuOZdN/PdVSUnV5Re283MU&#10;edGEzpULyIOKH8ldThvN1GLR1vr8HNOib93W7p2bQTbvYyPB+Wd0T4g29A47gaaKSGY0J7T5Jj3z&#10;hmuLPo/T8j4z/VYTgbYG3g8kijz15v2Pk7U+cNx8G+PEOEfo+DEGxhgW7d0aDhFIO4B5up4DTgc9&#10;j94xRTDHROuerklhgPwUmP5ipLhx8zgOvP7735DO0zY8BSQG/AtP7T6wEmO9KWs/csrJvvGyDtzF&#10;WlzGnGOk8NSX1Qh6R988WAMZia2uv+acEYUfr03aQrRW/ASD8E6Yq2zWzdusy+nzVHvSfHuR+di7&#10;nXIdHH+1jdsB5L02TpOgpQ18w8p9K43phpJfH0ziP63s7T+i56+g7972XcsigZ949u/i62fKfzp9&#10;d+U/gea/u/1neZa/svxcee/9ePk/aBCao2ANTAc4MioYYXwRuKbjX+3cJs2OVotYECLsecs31ixX&#10;mucwldbicktVRLQ2Iy+mel7uxiPG6SCEAS6CoR5BIHZUjt+7VWZgUlsdfPpzDbaAN7HfG8Sj0hvR&#10;hwvTw4jxCG/enM4FaS5ccwee0eLBSdbNo8Y+BlCLhtJypM59ZgLfInkpqNVgrYk71I3+NRgJ4tE1&#10;ho2h9TRWrAINJ9x7mJVIg4patIl/1IROefIRDjhalHnz9zUuH00jfncAyKnmQNXqXNGoRPM8xgEm&#10;Cno3eWqtZRR4jL2TH12sMmF9poEp0Ej7w1QENfocBHHCkZEYS+X3zcZEinxb1IyPDQwQtrnTwrBU&#10;zagaciOifnxuMeLEcv1Zbt/u/OflfuI/DXAodO/FxVnpaHjXaZRH5NOsjrb9tI9m0GmC6aa3Wvy6&#10;XSJXXVkNOeE45/BQ/knrDb2Xi2a9CyUiJSP6LQVQOJ/MPSzVaZDyrzJl/zxdWJTNrBoBKT4ZLhsz&#10;/EUzj3JrceDZAy51pVUzMlMkYJ3kQ7DHeB7OOrXZ5kOF6hIskVyhO8lH1zmW77S5rLWoVwnsCeKE&#10;Cp1Ov8MPTXhM26JuIwlH0VUKhB5o/k/YXwgWiEBcs7lc7FA09VLowyah3yktioz+pOOdw1356usZ&#10;9XyZ8wI/du5rgQS/DYgR6sLglen5LBonPCTWMZjuEW+bABCVc9DaggfMxwppecEvB5gATQFHyK8m&#10;PHG15YDnmuh9P5wubnogvlujwIyVGQEnhVfKqFTNTaLWxI/0N+zRjFLGlWNUBZc5v7kWgH1TKf0j&#10;8O46hmtDmbr5b9+QpL6j7qtJgl3EKBLgM8i5pzNzm7qk2Ksluk5iFmW6EQCQ7s+JD7luc1d8LtmG&#10;1lS/WLKh8MNlIWZP1Z3UCTPWFotE7Ou4QWD6/HqyAE5n5KRy60hdzlXtvhKLTM8j8VZ/XjAYoHGZ&#10;PbZmu2w+AJsait4q47bq79SDY1KvonyuyLl9071YY/P7UQEi1Zh7tuExPdqWvHtcdgC//l7XWW5o&#10;0Y4IIMmeBDNnm7yajM4Qzvfp2PsdJxam2WXsV6gSpb7250nLDf+mllNhrFfhwKOUtgYYccv0E83n&#10;90IX1wnXadx8oZ7ItdzGfSTa5sSP6AM3p5IRyVsqkwpQZhQqx9x+t/nnvghgUbI6PcKYp8IKTSHO&#10;tMfnsp4QrDSSksmULfWoaktl1dy+7ei+FqmvIw3cgMvTna2ZPcxgCUxEHujpAS9c3uZUvL6eON9O&#10;nGPi7XzDeZ4Yc9j9DrHm8fQJfMM/00Sp/6/BLsg87WZbnFM9z3lHO14AnXhpHZCGOU6MqQH0zwm8&#10;9MPWCJgt0m1ph84GcZmB+xXWYsecA3O+QaH493/9G7/99ht0qtnE3l+oByP5+tl6c5ugpCgs8rf4&#10;DYvnZovAMgckn+HaQJ7sU1PE7rU6307861//wvDUL43+jBZqXBbCT5DmG99lc13pT6XFFPSjzGmk&#10;TcSL0VvL+6aWjTQKcnbO6lfA7ptweXVAu7eOo3d0SZuQd0AJ9S6qnoMH9Xif4iSQLptFrfI4GPO+&#10;nv2zSrWFbr79S2lJq/ar3z3LszzLszzLR+WgOUgDLoGrCtxasUfKAUNJJRzHw3zRJJjE48oQHkDG&#10;Vq+EAbEXOu3wdi1f9bDoSwdS1I02gqvmZLtzUy66ydC9DRAF4qKd4IXsPa9MKNGbKAYtMgr8aK3w&#10;E56VIIEIXppSoZswywm4CMDcrrx0hzGiAeYXR9D6NNNhZMTn8MgIB0xyXBBtCxy4WjyFvADm6D2c&#10;UhrAOn0DgEdUZ2EgAR11sAJ0drJ6ypEGBfycsuK/0kurciE5huHDBA84xqUt76qyyxw3sYhNikLQ&#10;UUAmOldwQzBkZxFZXRvJzizyUXyf5QKcGqVGnhN8MuN9LH9L4WE97itS2qf87RGOnG/s50Njz7uz&#10;3cwlaJ5TH4FRMxdhlamIavZo1Dy5kc6gLg1tfMzjAUm7pq4JdSOCBr90MWYGQg5jXoDGvDsRFXjz&#10;Npi2KKJfCCoW5bBEEQKQJcdEqRaFHwJ38BNgCb2n1AWkwY5GR9TcVrFceJe8Wd/xPvs47XmOKY+h&#10;c2aC8iGnZXNM3OHhu1IfRL4otRIteotKjSuL+OxQ14/AAobnnpevRwGeSG5SLfrqjhyLKrUvGlRH&#10;WTf8kfIOtT7XuaBJVl6wPUbxsrsVTKeeFU90EfCtA6e2+TAv4xh1P4jipazk/QKUv1UOa6+WPF/I&#10;SOhIH3J5r8qzFjVRZFRy4ybn/Rq5KLwQuKz7nyqcY4KI3NTLeMuyDgbAVPU7uLKWatnDOpRaZKgl&#10;O+dUSFOMoVB9i7WO7zCFQESXs6eypqyaqnGsi6A09RUB+t600EX+cg1EXASpaqkHJiZkClrvnrql&#10;hQ7Oscm+yWX+U17L+rE9EkfYb6Q0162MDC5vbs9S7fOC6BnbBhWAWo78xy88UljW0Y3G/L3cmXFT&#10;7iI8AzyKtXldbyq49F60+I+WRyC9JezJufMjZbUNH39PblP29ss4aZPs5c58yLnUfOPecj9L62gN&#10;sQlM2aEMToUHxrTY3I86zQq66QEJsOARLRciZp77eSUSqz4Lvc22ij6IVBSqsMvc72WAgF61dhTy&#10;8PnomWbgQUw/4SXDPXSb2V3Wp0nbKqoWTDQ0tU2zMYzO89df0XrDcRyxmTuGbeacbyfO87R3x7R3&#10;Cp9sY8vOdBBUPeSIO584PMPbpFXJk28EWtvB1Ce2KTzGxITiEMFxdGvf05I0iXNrmEMx0AxgDXvY&#10;g14kL97txUYj9fa9D7LbyDrKpgQ3Hh6Oi6y/6m4LAVDxTRGNTdsqC/aqy6AA//rXv/Df//3fyCCm&#10;vUUxu7rMxaqehRz2SVfnXupPrrayzFfq6uqKHMfh7JlxwbDJYrGVKxN8/VXYnJjniePlsNzurUFf&#10;T3snNjev+rJY55fvVnsyjG1cLd0/sxQ98K6u/1k03Rmtj0rS9nNpeVTvszzLszzL/45y1AWTWCVV&#10;ozl1LYwcAfwSDFwWWhq1IsWAV0B78yN28IXUlzw64UBEMhMEdmoCUoPTo5MgmEXXTVVMHr/zneYw&#10;Z4sBuy3pSMVvf7W64w4sQIl9L0hjGNgPg6ZDXp0ogbQVqORrBLMT2UxwJnBLsQhc9R15fhgpZfFl&#10;AAAgAElEQVTHXyvgQO/bPzfe03AhKEm60kHOqLwFAvKqFDSHVC0yUsvGQ3Ui1PseUWANkS/O7jPi&#10;OPs4hqGUdFccnd0tSUYSryRCthmTNLSBlMUED4FIdyMpT/v7HFnHNiLXNw3XGTL6aJukGFFhwNrR&#10;dCPdoiO5KaGqkdpgd1p3oMaM4hK9Fr5aGuj2HBFijaOKe2FEcBqaaQwFeBJAdEZOxvvUCKruBFHO&#10;AAP3imxUhmrL9vgZv+az7E/p3x4VHgDNooNwoXEpuo75Mmc0P6N/LJJfVAM+DfSgDgHcVUO/OF0h&#10;V4XHGyfX3OfQwC5rFpn3TOaFFwACVhagqKWQzSTB6eURWFXw8tspK9/Z59ALj6kBYGBgBSvbsimj&#10;S/84p2IjVktddsQoc+Y7nTkfZGFOrmGZTTwcZdU6AGhqqUu49ZtTN9c9vrOAwovO9fYKGaFbQ1UZ&#10;AM74YQmnNeUCATBnTu+VX0acIlNB8LsEOuvaJFt3r45XpTc+C9FNehY7YX950SMlpZUmYG9Rbeqn&#10;A8qEe1CqPmzITRIC4sspo5uqct7IQmrWP2NTAahgbOmh1Mu+p6cVuMnHbJ1NEN6FxEbXcq3WNVjy&#10;wYdzum643X1H8E7nAFqzuTHNNiLIiClQDLTefW3eNjBqxqrCy2xnXUe18in68VgLMOHEhAH5TNnG&#10;7RFVzoAgYm0cdnnorLbWpTkpvMoABYLX74gYePJw6S8vsPXPp4v2nFeA+LI5dvPde8882tSE94Zg&#10;+P58YsIxAR/0MGl577t6kCVTM12fW9cY1+wkaa5zwjYdJ3SeQV8NYIjMDpIy0eL7dTxFHCiPue7a&#10;elnzDThWHUv6KK6wHEel3VlsfPX85KR/kQle+qcadmzK28pXVfV83Pd8jrlUdaCX1nKDnr/HKR5B&#10;XgjvdUxVB3ebpwGxqG89B/QcGHNC58CYzS5gJ+8UkV7DUit5ug2XeSZS4imuYLKT244eUdoKtXQu&#10;xc6uwTmq7vdBPW2gRRMrYEHrQ1d+z5F5qf3zdnTIlOgP18jmPt/ROg9zBk91o6XB0k2J/27LlOvo&#10;26lxP19JJ/0CSkC1Wxdfy5s6395wHAfmGPjHP/9pUeGS1t8uq3WDkkFltlYVMHyhMzvBoDMo36V9&#10;B5e77Q23d+q4cWytPp7EQDinHBu75NQ2K7iu1/Uz17mcp9H+YqxXW/lC4U8s769XS3lHZ/689t6z&#10;6P+qUun7An+e5Vme5Vn+h5T1BqjiODxU0cWzDnO1GGmtJYhBrCCAyVKHlsWa+SNXF7487gus7UTb&#10;xSfNLWkDBbBYJUqDd9iCfuy5+Ry9uwMBAvj4TPE0EAEeOlgxpGOGYd+AObAgWh6daD69R3kLQZES&#10;Ee7gwVzypq1OibhBFcaGMr3MQqg5NzrLWqdpMfqPcHfFaLdIX4tqGTIBORLg4RF4TcMVbqRFFE4F&#10;NANhujrbdKsQHFjpKgjDKm+P+OGGpIRxujeraaXSgKY8hkFYjbLPGSwPYQ2ve85ZwHopfUwDE4X+&#10;1qT4IBkRbvXdR4Ws5QZMiXmHYlA/MD69nUuthT/hVMbwnQ5+NednwxKV5Wl4vCISvxjGWZcWdSPZ&#10;Js30QppWHkhuVTFSSyTTfUhxVq5jK+bER6oeOqL+5E4nJddpvI6CfTL9hAX/I7ExY4MYv0uenFGy&#10;60fs5V3oV4TInRqfuz6n1R2gpoKy15WOLXwf6k6uWFtZP7ihwdRU+zsx2xURDbVE9HPsnRFjWvs8&#10;QfEgPfbaQqA8NfVFWcPogPKiRJ976rR10oecb7HhpxNawmgjcRJ5UI8gC/Uhx1ZD36wkSziiElx6&#10;r4vVednHhTyf+LCeqG4dp48AvQR0uKnqaxsKkLenUvmg1F7k1rMW0ME2WaT827XUHmVcj/TXz9Nx&#10;T1Av6CB6BmAMFGAHpQ57t/n63VpOHCnPcROH+Vp52iTXsqQr1jJ/v0EizXu1pS7gmlpkn93/gaU/&#10;C9Bxwyfv8PZdoJXxcwEj97n+oOR3Wz+1ys9aKq0NuoDhe90pn/0h6PtQjoN3qbu4woRu0BJYEbRN&#10;3EXZ/6zCObCD4bfPBhC5yvyHbdS1jOZQ2GmPS8rnGuhR+aNzYA4Dw2lTQhDpGdYAEc37e/BYVt/p&#10;CSK4xP+2ExRXXix/xh9+2aPrZK6Dy0YXqLNTO727yZGvPe4LdZNvQvNkq0DQegLh0aLQlkCA8pPj&#10;5kEzlkbJQW4BZCqGjgSb/V2C+efbW9imCoU6CL+ySVOHlUjoZe4q3N5e81HHBoISvAekKVrrGKrA&#10;UMxp0em9NYxxAqI4eb+lqoHYYilGxqC9ZaljaE8vFmxpn5IqMP/RcmvbnJ9ToaKZQq30pYrnPUgs&#10;MXZjbhvFi+4VHMcL3l5f8e3bL/j9t9/x8nIsddeSf4cFi7D99To3+DnHcz8JVQNn6nfTI4+YjgdF&#10;j16DcpLHpg9hueT9hFSkQlWAJ94W45xjsPAxebysD7dz5a6+Hykf1VG/v+/Dz6GjtvcV4/5nt7+X&#10;P7PuZ3mWZ3mW/8xyxM3lxchKo8t30T1f1phpsBooknHEARJNeCSqVSTKxdONZKjn+vRjhxuoCa+v&#10;4mbTDbfWO/qLOWdzGirSCxooQP49FcMRlYABaKw1yynZYLmsucNvt7NrgjAQTJQIDwKx4M6/5yQn&#10;fOPd6N6ODkBlOubkXFIAOB3E0QKG07i2tocqWn8FVMKJD0BmcT4SLAiG60SXzKOoEIhOP/os0Tcb&#10;Ynf42ppf2UJDFK03jNMN0S4WudMAOEg71S5UcWZj4VA5PdA9Um3qLAaXvaGYOFrH1NP7WHso/v8l&#10;JjdlVCRAkQSx3EgNI5DCVK1bCm59RiInn7pnXF9hZGJGntwbShpj646597NJywt0wsjs4JHE4/DL&#10;Zdwhq/eCmXOTwEmTHPPEfxNK9Otnr0at3fqIKcAYatGE6mNFh0gBqBQDewUSXOjshIbzlY4GvI+Q&#10;ClZrcm6K/7o6K8pLaqVH/TaGPjwghD2jdyp5gLy33UHYxhoE0tSiknye87SHXU7LlCkE8b2fpT6l&#10;ztKsPOSRVDZPFeQ950gxWpPHVLU8n3wiaFaRaFnAcEbJcnwCiHKHZrrOpm7vreURbZ8nodJQNi6l&#10;BT8CExNuHEy7uwCKyRQyzNtAR1RNY1p1Fj1rcsANjRrt1EIWq+9X/DYUwYZCcEjqeR4MofZtBFdM&#10;BEOmAmjnOIiDqMkA55t9313rJxWWF5k5M4WXXypnml/qx2qE7fnx/5CKZpHBWiAgsqLMszl801ME&#10;karHxyz0H4H4Knnqm9jl4mfrvUbaDCc76lvXEpOfKus1SrrqGPUPQycLAAwHBptHZmbkHrmvDm7s&#10;6Zo4xi7Q2S5Z5DwF52nIB0J+9i0ogpj1DpOI6AR14vJCpqNQQHrZxGhuV4hFTlrKMvbb729wogiq&#10;9MY1BEu+87Qh2L7xhqDqFXAVoMvloj37voXMCcjrtU8mX36EP/hCnjNt0Iy/YxNZ6gb/FWBuapf0&#10;Kee/+owuttJkNGG0SP4LFN1TNumlbhGx/MCuh+rGd9Luv7UZXTWZY050hepVJvgvcqe7Honh9LXP&#10;jcHlrgzTXz3kYgeeV1B+Bd1F1hRoCy9v7BQ+ZWZYVVb5Y7kno/Tto3KRMQ5/b3Y5MPvjVU3wXgCn&#10;33MYky7mG7fUFwMYw8ZYBTp5As5yhVP9y5TgLQMvWKYmT2KzCykDttlTTrtoi7tRRMTSpPipiDhM&#10;lrfbB9AN8fmqOTesfT/JsPGS9moW2kg8NeI2xp5ObrFFMtK6QyztoXdkuB1OezZ0He8ros3tduqA&#10;Qs9het4jw+M8nttf046Vup9ip0xpg3O3u9pCjfakq+PpJwvBdW1OqM5Fl4bsTYVfm5hjDUXvgt5/&#10;wTgHTrEAmkHVhAGI4uU48Pp22tipQsSCh5hITGA6ueuJo3f8+vtpIDQUQzNFE+XD7m4SnMxN3Rpk&#10;nph6ovUG+m5cn1LHiNmVmuPJjYm0i9JmmVNDNgkG1wtiY8tHgTHPAMF1qm9spmyQj1w74vR1yJ4W&#10;GaVtmht2i1/Iueo2QXefJu3kejLL5HH66ad+vCwnIeyx6TYy11sAUyEdaK3j2y/f8Pvv302+h9u3&#10;nD/UhzN96bwjqabkqfqLExflJ26++8znH323PZfGXOrkWzo+Kh89H8ppe0e2Z+7e+ajUur9K97M8&#10;y7M8y/+ecjCyuh6tJkg558Dx8pKRCm0GUh6GujDyOZ1WwhVSdHD6vt0WVOaWLmsx63MqAuSlQWJ0&#10;2tNmwKvnskMsWO6mRhHk8ebWjLajwB0ySxQ8nTk35ObQS95M0hb1C9DkQD0ardXwJvBQeqnI4/gV&#10;WHCXOJlRQA0CDoJ0ppOG8pcb65P1FcOiYJg+WGwTMU4BPqiDraJofULQAZlBIwM8m6fe07iMjcxM&#10;x3WFH7D0091u4yNzPQc4JgtR6RStpTrK5CWWvidJCVZJiYLi9xrgUzV2ScASd0hj9xKu65sAisgD&#10;TptqqF10WSPhVIHeO+aU2PAB/DKdApAEHc4LpacCmMNfxpm4kQ/xMl/5mzmMvDgrL2paRmwxYPOz&#10;O7NK6y+LATkv43BJ9ylAXA64SIkby/53fDPTQVHf4LlgBUV+Yn5z/oWBnvqFKSvUx8ieKz3zS5Yi&#10;Hy7rD7Aj+1jH/c6wrXM453aR9eBEzqF4u4CT/FviPXfEIDnJlfGNOQ8Jmi3gCS+TbUBeqlfaEKYG&#10;WN2tlRbrjV04nCMWoBBSHgFdUonUviWnsvM5J9NhDWokuJo60tvipWg1iisniA9Ss28bBJG3O3Qw&#10;yVUUhQBGA2e++ezMOuIpc9bGWrT8W+RhF5tHRbWSlTzn2It4ruv41KomaOhtheNcusr5n/WvBKV+&#10;4JxQk4EyBneF8s8aY+bs4/+Z/oOXuD3ODb1UqIU/7xRNoQ61a+9pFeLr8+XviLSDy3b5nWmC8sLP&#10;bf0E8pSE6i5+pR0J2VK9i1K+ia4lQF37SBpx384FwFVGiBpPeIFj49r0g2VORWsw8G3L47unrLun&#10;URZaCbYmeH23obBG9j6OnmfqGatvzpF5nHHl0R3oXeteQZ/yjP98NxL8Aeh9R/ujvx+B5rrNEXWQ&#10;tgtPGmaE/iZCiEt/Y42055e6S3fTptPls0clnn8wRo/qaErA0OjZ39xBcJ3rJsgjunQDzRMEf6Tt&#10;48WYJwzUWVKHhS2WbXMls4zgVpttm5Z1cfcF1OYAL3mdBWBNpSKexszWP270BRD6oPCiYPudG0wC&#10;2wS3upkikVHmv6Dh9e20fO7SfSPCQOmX48DreZqv6f2Yr6+ZDrPYQ99eLC3L0Y/YAFTNdQ2adxdo&#10;GD++2uzqkHqZTKPs+u6m0HYRYAr18SobRnMO8TJ6/kfzNRkcq3fW+FXWqmWgy8eipa61Bms6L38q&#10;35RACF4KKavevFvD0zbR+LcH2qhuIDiKTop5zrl71Uty+fSuPHrivTcrsz9uwQj5xHNfLrWHdwKw&#10;/70/81madPv5LM/yLM/yLHclz2i5Qz3LwiZikRXDQd3pucAAwil08NKY2Je3tIfrImTPNohl8kCx&#10;+4RHfG1h9NRmufDSCXGDbo+C0tbQVCEOlk2FHTP0ukUJSEos5KOJtyNBTOya30TxKBBgfjNUwV8r&#10;i5z4Ucfd7hKAUL05r2r5XgPccT4yMri8V38mF401tKFrJJIsA+HAjVdS6Yp6ChQp6AYQaQswSRy8&#10;gkeo2Md+k/zlIrGSziVA/ow4rJFp1muPNL2x6eplNHfOpkjKoSOB9iOCarOlzON+NRR0YbeEcbvk&#10;ufV3BBn9Js5egm3hRirbNMcgeFt9RKwOsfhRzQA16GCVMWrTGyS/J6N10yGJCGF2MYeiALf2M3mu&#10;5R2P6kEBf1VpWRuI2TKqK1NitBhvwDcELgZlBfhLdKs2qJxITWJagnG/MTYh6w2QuQF2RU6c5jtf&#10;g/N78RszDHoZF0YQcr7qzItkd9M65mwMaXEn1PsZcz1H9aFHVMoSPQTOcQqheP2FU3Q2KJuKvHRw&#10;A2G6/2oOS4lkLFXVOHJfERAAejzTXcdp+JQWKb7NW/73ptscRgU3yFIv2s/8HyOc6aiuFUqklhEw&#10;QjqEx2j2B+zPOg6UI92XruAl16pl3bjIRNZZ8dPgJBdMKgbXkgSyr6ikrPPZP82IypzX1Kwe0wkf&#10;CqDOFwewjfyM4tOQVbIr9WydzenQ0g7Acnn1bdlk62PJvxaNxX1eWfS5Gi71SaHNeFAijDmughwf&#10;XNejqE9wGbv4q4AOUvhrdNzzbQdr1+LR52KXz9m8YcQ/TSdGCApwC5gjUg1poWUFiKsOFs9NbDZa&#10;h0ZOeILhfPqSeqAwg5jK2lcAMKBdp21M9h6Mqg8t9NS2cpMvASvj7dr3K18ZHm00LP0ttvFiK1S9&#10;/ICu96K1L586TxM4un5f63sPOL5tr9Cxb57cyRk/mzMDSpqPPw13HRNxQbPkaQrm4t+LSAK/1lyL&#10;L6xGvn/to9n8tOViG+YD0HbVSOJ2iZCXKFHyN/K6A3v+KQBG52rp5/24XDYkkPmxLYDH9bLn1eZ8&#10;6sHrWfSq24h2ZMJOVlS7xfs3dUYqE6N1xt1KQ812b81PxvqJnbbILGKuCcSi0MEli+Nf1xN7rrUO&#10;iGDMM9cIVUzYCdnpF2Ha6SG47zlMN/lYcekNkL37yTYR9O6n3Y7DT8skyNqaSc84XS7K8S87qZA8&#10;rOMUNiztJeCi85sYaD9v5DJHFdEHdflonkpkn1+3883bDZ+aixMrDMJK+5IBbKBNr5STbZ0R5IkJ&#10;rhWlDWli90ssegLht4gJUvoaEEsDh+kYQVv5I3cbV+zQzr3KgZ9d3rFJlmf+jLbvaPhsO5+hey/3&#10;/P05z3+17md5lmd5lv/cEqlRzA+31ZNHyZoIXs83CKMH54T0A2ZQpDtImMOcrzvjPSGMOYZ9G4tv&#10;XsahyDQo6mk0EuBxkGBazrg5h6cZ6GmsKIBmx+IEmfstduvF4ZPmRw3dUJTZzYEjuX6GOyIr79ar&#10;4szaIUUBZot+tEA4ri9nHj3Ni63IBKc38IX8uDiyK4AnQjOwemeEj6yaoSfCSOOYxOMCyFxINR42&#10;CI4AA+BGLFNL2OPNDd8VCB/VWXNvPAxoE4AYF/Za/CgkAv/1i4NQI0HvihTDLxoAQUe2tyzfDiJq&#10;cM6+XR3/azu1aNTK70bUFHLrY6bICFhdAMyMWuut+7HV6JWD0Em4jUJeOMb6VoexGLDsYRjDHHfn&#10;aRO/ZE0xZ4NiXLirRYw1Ox6O16X4YIQhvn8dxjrz2Xs8tmLdvCltFffAHRurv7XqgC6tbOYane7i&#10;hMBOAMTzcg9YmMxm5PciZy5fEjt2iJQkFZyXKiZKhwjx3IJLmzJeQO6LLNb5wLQHW+/TL3d+hX4h&#10;jVZHiw092yRknsfIFerv11RYUdEDFXlDbujpygqoHb8mzfGMryVLZaWO2s/8qILQyZHUjFd55byg&#10;QxdOsyYPy5Dke4DxSTqSq350nQ4j51ydQGU+2Gmm5Km9o4Xim3GvFIj6pZvb57WvqohsRDsHioN6&#10;1w4B/7tI2+U56mpkXttKwl2JrxbF/WNljzK1an31I6iSkw24eX6dPNSylV6uQVdpv0RiAnG/gwCe&#10;D7zStZVlzdl0+QesSTDiUfxwSO/2Yjmlp5vM3NVSdFCcBJBmudFV425lrn0GGP3YuN5FC35WRurm&#10;5Qrk1N/XzNufBZQ5Nny+pgD6KEJ5BdHv6WJZt4gfl8/S/R5d9v37YPh0o43AdQXWLms77Y95XUc/&#10;LB/0I55JpX1pW975npvfV9HS1Mr8ocUefqAf/auwdR7p0Uof9VH0pX6fE/LmXYR91CEYVWfQE9sA&#10;1smTfD6es6xDQwVzKNBtzZnTLtvk3UDcyNb9hFS24OuDWlpFt9PHPG2tF7MfTnvE6VHM8QZp3X3L&#10;E0d/gTbj22+/fc8u+HsvLwfOt9PSmHSzR0QVTRxAb56CjS84RwzMP61taiaXzTkBYUqmivDGgHK9&#10;K/zT9O3StGC91fK4lukXcjfO6MfDXMZbyiNa6CrPlDU5Rb1sYiNtcOyBVbU6iR6n/SNrj+5OlTDd&#10;1kKvKqQ3P0GJtFNLf2Spz5lZq78zKC9lt3j/yvKJAXy3fKqDXyh3vPgqbV95/u/i+7M8y7M8y88v&#10;hzktkVTVd/D9KCGqAWVGh4KJPSyKkDePo8myKK65fd2pB6BHgzI/45h+JA+xkp/FcOtI40NVoWPi&#10;dWSkiCogHTjHCcAck+5HwYamQ9Vm5s2Vbjm8dUwwA1vz9qneFYIxgN4UAqYJiHhmB3AYSQIA3Rzf&#10;brRbTu/uYIrVSFPDfIR0xA2Uz4XRzBU/WuiX1qWRboZHRsFXR4h0mUGtIpaP2RKVu+EHQBjJXGFM&#10;P/Za08WL2iWffcIu9rSNEQFKJD5vuDcQN8dFbYz9b6ji9MsCxYE2DdvVoNcuHSr2TJMWOSBZJw2z&#10;5v2PKD2XH+a2DylUAk3WF+brrX2uQFtECImWnM0JJuWfJS91XM6lsE0CngAwehXGO+ObRPsSDhOF&#10;2wg9x0AvF8sNHr2OQQlyswQ4W53rPC7PZmhIzxIhR8bpnJkihXzx9k71Cz7nXIA7kx9FhN0ru0IH&#10;ivNWQtYYAZUZzOmDEGSaMS7dAYMZ0V5eT0TwNr+MEMsmTDjiziS73wBLUc9NTSmIucdURLM4weEj&#10;MUo/ISfNLxP0AiKX9r6pwkgtSF6IyXFoQmpMyhvU8rW2dXORdfbw8033hu5yva1Qj5TiRaV5tDgI&#10;gl3+J5z74vnXFx7mKRKuEQnqd5sv4Nj4kWopel/TiS+rwOI89qCLldu8aC3bFdgmWWsSzq8ic17G&#10;iQgg6DbgPud5OGszVzHqV8onQjrdmW+5Kij5qDYuEmsn5c+ep7wI1PIkK/wqt+IAqUW6jjlCPhmB&#10;THYD8G0pRecqqojTN0K5Yb+ayQ3oIHMaa6mSbQHQMUpEfcoR9bY0yh8ATEy/HLr17nNXYh2sG5UE&#10;pqujvvt9ZUWsedO45+KgUPJjBfukrJn2L7c6Uv/Xzurydp17fE9BqW0O8lbaeTcBhTnoKqeVnNCo&#10;ds2p6jLVmv/dwOhPm7N2uiKrkay/8Ke1lLfGsfOBnS7XXYdHZMLnNVdOpq2w3w9JfSnieXvLGg9k&#10;BKP+/+y965IkOW4lfEB6ZnWpZbJ9/1fUt2afVjtSd6WT2B/AAUC6R2RWdfVoLsmZ6owIp/MK4nII&#10;ggUIBeihmk4NIkDnRraHXMuQBcXbdvtbP4sIOmPxKhDxuP0el0LKy/SlN3ieHKKjxD6e6d3sF+52&#10;3jnjhBcnFHXp+97m/VLAy7xt9fHfnDPv74Xzs61fEwi9WJBx8eP5A1C9jmdtR+/rPKxryS4gBCS8&#10;hu0Epdcv1ICvdQBlWUvR/dS5n88hoBjjm8nVmScTVs/YE72/QNTjjIeDOO/IKeuUy7IZ4GYh9Uq8&#10;cWTs5t4aRCemHKAMR6cHe6bdKxbgZeXrRnudV+p60zh9CjoqQNtdCNdwGs4/oWhNIf1w/tM8HAjX&#10;ecd0ffMNilNP32QVaLeQcgOKvO+JOqg1xWwh39xW0+vb9Jjtc9rpW5fZ3U/UUtcHgKN38yL3tdim&#10;2qWacwLd6IVjJaefSpkTkInX1xdMVYzzhGrDeTbosHloh82b6hvGELwcL5jjNDnfD7y9/Y5xvjkd&#10;2n9eXl/tQs15ovcDr/0Vr8crfpffbMNXzCYdWk4L88RTOSVM3Sl02RKGMlejRL2py1pKG0zCK98z&#10;WQx7Xv6qCulmJ9i9T3lfy6ofkqiLAwRI6rRz1HVenvTRwpfrJoxPvMtAyvIEw1OnsnGZhd5dL8Ca&#10;pPfwlLcTqHZJ6HkOD+048fryYnXMvNpYp9HMvrlJ+yd4K/g89aP7xAX66PnPSFSY5EE7/mjdcvNb&#10;6Xuhv/v8Fyn4B9vzmT7TZ/pM/7zpAFwIqQutUPQM8LuEHlEP5YEEHSQMMgmFoN7NppDwGOoiHqG7&#10;xKmNsjM/FURM6hcaRrcJd/vt7ff/BgD0/uKmXtml5vFKv+HcLnlpmK0KDnqLW2PpNSJCu1TQ6e3p&#10;bZhuCCuqIlI2D7x2jpHUD66A0FPXkQ3vPJX9EcoX1C+n9CdUgOIXWQ2fxSZnBgH6bJiiETucqgez&#10;DFcOhR7eSMWPxjHBjwUAoZJWDD4ViQtfdJQb671RqhoOd00eGXPWRno/05QHaSw+0sjke4n6NB5r&#10;x7S4o4XWLvUJzMvEiTfBQIlxr0mQoLLAAAvSWelAAmRuoIWq4/MdEKfnn+qA65Rog9KAuQWVCGzo&#10;8oBeXvvYMgfjRF4AikvuByP2UFF1ZXl7z22EbSQJeLC92ULGo15asxnPy+/b92rEXCZvkmbZFY//&#10;He/fjUMxgusK36eFbfEOh2dqFGUAqUBuhpDhK4wmAki7aUOdG93WV5CCKtY5THpmPxNV2MunZ1Ea&#10;h5exF1ufFlalZRnF0JJS5tLOlVwvKTdc6m/r9zo+73lkRqXObjfuHBXEihNAMSDcsavzKEuJZciT&#10;s3Jd65zpCYZifPp/LicgIh/L1wTmIesYBFgGv+x4bdwOygEpYx8n603S7dUIU7+omtVxvrNj953Z&#10;uahUeskuBV8H5Ao0I+Nrm/hUYOv3d6WynmxDv8UmbvSN7fILpekgkIrGtV952V9+jw0/ByWq3IID&#10;V5KKx0Ic2WcJuRZUVRiQfSoXdUYFMwH1TVZXmWqPXRbNETLkwscAyBKXXVcfeql1WTvmvPKQHWze&#10;E7NPH/N5Q4+1zQnGbvJnl4OCy3sA0LSMXazs5J973OhWHABqf7KeG3m1TRtwlbS53X5D18Hzro/2&#10;Ou+8lK9t8k3tstKugPlWxqUEIDdb9iemI09Nnf9xsrxxqW9JuQlkLXhMM5t844W5MUfX/FzTi+f+&#10;Vl78rkkPrEcZ1o+KjuISYmUP02NjUeZRETzdmYF9F6CpQHVAHZAWnb7xBahM0FHALtsQ9r0AACAA&#10;SURBVD7Xsg7scksKnMVTvFzQa0A3LC5/a9BmFyy2Xuw/sU1rbYiNhOYXcU+Cra6Lzjkxh6IdriM3&#10;xdEagBecbyfOqTj6YaA1EG0yvafF+PTXV4w5yz1PDaoNvTe8vBxQKI7DnInmHOCdV7GaSAOhCxVx&#10;cSMfBWJzpyW2+YXMVp0qNzedp6dgAFdwbF4haS3oqaz8fMPn66HFkrJjDz2181N+1yVPxiSturBt&#10;iF9pd9dTjK5aKvZLixfF0S9srTqquP3ob8SzH5Th8e57+t/3lPUTi7tNuwL8qO8/s18fSc8Uub/l&#10;9Pfa7s/0mT7T/3Q6QAHpClLrNWz4DKG+CNGtEJoKUjMoQvhKeW74nxn3BbM03dGViTiyxjLiXyqT&#10;NFbGmKFcv729LcYrkynhVPwUfjauAAv0FGCYGIPT6XFliiTHQQN4wMwYf+LvNtAL0dJUXDxqFhCc&#10;2nMx5iVk3+pFGCpeMWSZPzziwqgtt4ZPmDEAhcjpHvI0syQUcPN+TOUe6KHkc6IWI9/bQu8q6T1A&#10;yVD5ReKdmFesXjYxP8sYpe6aF7JKlK8i4UnqU7iOAXzKvP3T6S6oNEBo9ZARmsqfcEzjKwhcUuEl&#10;0TYpqutCdtUYuzEsF+Oq6onXcUAAcZux6uZr02kejKruKcxLjOYChsRmEueN3zcwIBuzfg+PqWfp&#10;oocUA4RjMatSzksY3QPVfV8HEjiqhd4Zx+tPxasW92rksm4cKKgG8D6P1VCtdMHyjR7Jv4plu1q4&#10;kIWitrLUf69lFJqPbNFOM2bWy7mybPO8Z9sIUOwbCaSLEiggmp58ATvteiIHUQlkuYTs8TW19Ntb&#10;Wljf2qeynh/S2fZAKX+qMVl4tSxZHyfPmABUkUVFVtRtCeM7mu9zrPY8pebJOLoPOrjMjnjIGs8f&#10;npT8Tj4kUsKwpAyQaPvdskxiDh6oKN5lLQzoKgNiPKcC3cASgpRPhzcJa9UTgDgFs+QnX205ii28&#10;tI2AwiNe1/m/jiSuhviefwNDRFbwGZr13/HxesfIZZ78NBWAOEmwrm3z6Yxmi2+0O7i2yPonDFjd&#10;CzKBkCLLKzhS/hiARZVIgnea7qeAjuAFqvJ8nnm3gHhoOJUYHxHBidPLznWp2gJcFtdbvDIv03S7&#10;6WvwCmivvJEgoIUSboBuob5CFk5InOjC8ncF0h/Xt6dnbdsTHzUoMIedTwm9JXWopxdmPqjjbuPx&#10;GfgcILjzLwJrEcO7Xeu4bDRMaqsSdgNPeBkNmTfsHA54brRkJxYJPioWJ4xC/xmeZRZNu8wX9c3u&#10;AKM231XfAfqPJN8sWsapjkF+Nh0WAPLi7R1B3cHFOStvzTXLNT6cv3UkbcP/TreHeGGtitkoBlD6&#10;bzOB8Zp661FHbOyEqqcuw4yPNJSY4dOB6DGjj8MvWqfEpC0w/JTu+MZ15WPoOkXrDXMOiy6mHGsA&#10;0gHXZY9up/7EQXfpDXMqxhgYY0DAEFRc9xPnUHsfsoQ58yG5n+PygNrqnDb4vTcH6csbkv0hmEv+&#10;GuNZdMDVAWDbRN3Ks++uOz1RWKTwsWsqdoKXHTYB+S57KgUkF8n3nFevZeYnG2+Pf67ZnrAnWG7Y&#10;fKWzWPnttXN4NFl/Yrqr9M9sxHN96a+Tap/r57/64P+E9PfY5s/0mT7T30I6lm+L4mx/E6B0o4oh&#10;L0CcpBjIUo5W3zAmVWD4MTJ17cSAO3srAd4CbuwguCAVwmL0jzmgc3j99ACxeuWlXDpI4R2gk4QM&#10;UNZLwE8MxDnHAG8iBzZvKmh4pa3Ah1/hIyBMuoi+9BxnfgIWPFaIUJikvEv7kmNOgCS9k7MFoWD5&#10;X1e33VgoYCmQl1ypGeATE6Id9CqR7dZ2aS1CakA1btrifFRwS/zonOMXqJeKpgK1KnTpQVGIpxqK&#10;nB9ZR7GMVMyX0U4aGF5IzeL9z3ZFbO6g6GvilacBhgtH2Oq6hEjVXBX3XllWDsPO3BrSEtsoN4nr&#10;aC3zAsIXY1+2t9dl6+Oxa+rvKR3b43xVlgzVG1ChbvD5c2kJLFclvIAoNFRv8YYCuN0CFOW3CraL&#10;Ww9rS4MdXKvZPnOcpwDcbAFss2JdyVubUCmAa/Ra5yPgw4bNDWlJIDyM+Qmkxbe3moxS6p/r97t5&#10;9y5daDIMIvIgiRj5t3X/QJqqdkmYG8LvgbGVh2QLyP85Bm0Bw9lKe//SgeQO8T55e8rCfN1/VcSm&#10;7yPeUg1Leu5V4/r6AmVDecY1IHh/bC713yx7NodmtDftGTi7F5qk9eAdyfIqALd62ZX23ErX70vi&#10;9Ktimzq2CU5+4GPvIYSE4T4W8BaXfgUvqGAfQ9qQNoJ3SRCSbGsuQcBVZlb9ZunLqi0smWSMZWKn&#10;ep+Hmif8nBBJnpwkeL+2dsA1TodE7VXGr/z2/dMbawoZ/oFp5lF/8sSL7Ltpez5eZU3fBnncXDK6&#10;v//Yg5i/2d9Wym63GuFzMPzROD4b30fPIvyKewS/u7F1AeCkKKapb1Ova2KXrutMznqnl8DJMzfB&#10;Sw1xuWaD7hscl34amDt0xHp7nPfeg/aWRpyHUWep/RdZHWAutcpalsCGh+EuEGcGbRDU16ioedQK&#10;NIDP0Lthwz49JCQB4emAOEFw9ocnfFuzsCS8o0gkAeHWzBO8bbTOTUnyfgUwx/B7ncxbfYyB3o8A&#10;9advNql7fMu0UBqtNXz7/RsYaI6Xr76dJ355PfDt2+84mm3MqXhYS2mmV9k0oPWGr1+/mHf46wsg&#10;GRZlT8uom8BOmVLXK0Fc1PnjCTHdC4uxtQh0WsJGpvwMW2h7NXSPS1p1xDvaTbBcsn1JEtf+V9VH&#10;4j/+0Dev5FF7rm03OzlDUaHUrVMhPQt6dEpm3WyUWP//0ymc3whERPpxXTXff9bB957/NdIf7eNn&#10;+kyf6TP9WemPYQaPknmEzwlp3WKZAaBUU1UcxxEKA4HpUQG0friXhgOyHl8shGrgA6Y5WfRsO948&#10;5sQ3lYg9JrDdZYbvENgxPFMybFfeBLBme6DQOUAFkkC9FMV0TlOG5zghs6H1Dm1m/E0IZDb0bpev&#10;KBUZATAFE3YxC8Qu5hPYhYbmkSA4+ovrrerGJaBoeQmmXBV6aiWq5vHBI5KmvyUITs8gAHlEnINA&#10;IxXFI1u4wWDjPedpXu3oOJUeBrb3IfNkrBH/fwfUjvGjeaxgC7YIae4l1DQiucicNpfdj5G78keP&#10;iEaln0afe+1PtTjUF8/e3oPmAkRgv2m8lxi2AC+hyViKvQyNMia6b3rYTfUbtCUeAsbpyBRYHgVP&#10;zTG8kmAXgBkdCKRZKJVJJZJrB+JekqkQ+7RE+IIAov29NQQRjReLf0kgxIA/pwnXekXE4zYiaKoC&#10;xVwvjDtI3Y6eGoOX5fq4D60xSRmbWAPEY/6oQbBsbISSXZVczcxGow1xGRUNtPCAnJhuHJEv1HFd&#10;+kbDo5dNmmj6ddMhHhE09frpmRW1kDycXwWQy79eFkP1BE0uRu4V5lwMgAp0OtiZwJFHei4eqFNn&#10;GKY1BA9jDLs5FGNd426r2rFk5VyqWozPmDIpm2t5VFc9rj/KeFTvvNys8nAvAdhJofUc0Ajx4ePI&#10;S6SSR9qcaMkTRrqInyTiWFscTvI+lTr5hQzr+Je2JXxKuWTfe0wL58JBEbucwONfylomeRN585Jk&#10;GT/KNZCPxhr2/hdewk1EiTHUYmTT85cefQwn4Hxv+pF6YY0WKomAm4rHHxcL6cX6TCg1gPcdeIi0&#10;tJE5J0aj56iGv9z+JQ0IcPEuTTDC10wFv+s41EEEXEXxlVeffySpAgH42tfeDXSRRiqpp5Cisen5&#10;ffRLnYux3zhWUsLWWMMVNaQGX7j6JKwyhevL5oPtXu4m5ZripjjXvINkQXeFN+8b0Qu4V+I0A8A4&#10;DeS6xvOZEdc62598grlrGBFmHWPVBWLdMRZu0MBGT0hAkGEU6AmOltxvzg2ICTq2MWX4F/ZzDydG&#10;uNXWxrT+l3bWVHljzbODrNkDyoN4wcfJ3lk2tSLLLGvz3iDYT9hwnulAIrUswGM9d2AODCkewCyH&#10;cqKsx+ljNsYw4JS81uMQTzXdYdQtRaWetW8vIOKAKyiDXcfyMV0PjeRGIz2C7RoTm/8Z4TpmrHW0&#10;5rHDgQ6Ftu66jOuj4dagmATZi87kDzMONwrvYqs9znzTchFynSPFlU9ROQQlk7VhuOzVMXAWijX9&#10;zE5IqF9Ui2Fzes4BnRNjqHnei/WOcjbWgfNiu9zYdbFpBkiX5s/SU5hrRCR1/VOA85yYc2CMGY4j&#10;tj7M9hhzouk3QExH/32ckAm8nW8hN7+NgTgVIgNff3nBt29vaK3hnCd0ThzHgZd+4JynX+ypua7b&#10;gXYUPbwJZPjJATU6UKFNBItnrRPnm1/q2VzmyQS0h2e9xdVvYedxvpOXjGVu+ftxHEZXUzGQADXl&#10;gLVZYp6TJjT00eX0gmaoGOrevfWws+LOn5kOJVaH27Cuana/aDRsgdD3mukho+h0G3BN2kuS9bxz&#10;YoyJ3tVjovsS8PA04ncLMUZ60L4i4vvDuyzAxu/uedvj34Ewbp7lub50KTf0ivfqezfVcrB9rnn4&#10;TLbPz5xnBD/etrvy2NY/0t9/9vQ5fv+Y6a8xr//stFPD6j0biz9njI7C/i8Pd0VOoZfQH4dfsIE5&#10;MQq4tyjRIXQRl5KYVDYtwbJkPdRNslUa/xbjQnmcMpVYUXrWaDGQ1e3lTgt1SRMoR9CrAeHeWwoH&#10;eyzDxf4otx9RFhPYaRWsKOMagqeOR5RRrVtcpubOJzhBNi9MwqRwo9+M0wAtl35QW+NoFM+r0lSz&#10;vPnjUnnM49rw0gRZDdJQ+otxECoBwcUbgOPGNnyYRNJ755a+4WO5lFm+b3rM7hkUBv1SgJW6ALOK&#10;GCMqavXI4Oot8U6f2K7aRNVl06S2996z6zoWd0o9P8cRx+9MdcOKmzip9iXNkWaDRvk58j5SACV4&#10;SCzOd1IA4JLfn/VNLdNaRvl3oZHt2RLu91HzCmBE/pNg9PvjLjd9T3Cc7dr6ECyJ90I893S8Nl38&#10;/x9bkOsSKczF205KEQJokv0K+tjK5LpWP8ojdxOCHEPyFf/1tldXEGl9dvOrt/Hu2TU9A0/r98p+&#10;s56aZ2//Jk8+mD6wYr6rvGevX/r6oOxlo+EjDP97hMJW7v4qwbe4Z63w9xoa5c7r924u97wckNtT&#10;Kh9Mj/n6bW48m8Moq27O5cMfGtuflTKG8vM2cEM0Q4Jl2r0P74Hq1CH3dAGEHvDju3Kf5f9Q4rvR&#10;h/vwHu+1Mb5v+vLd+x+hq0fA/l7m07G68Sin3HvEY7832QYv16DbA5QBahv+k1qgbu+9Y3CF40kF&#10;+EKW5UXNdXgekULlEXXD5qL3RwH0DlqfmSd4oT1eyrhIEY2L4XfbLvWom/Wy8YKMQ773YR1LesaP&#10;c9ppA5fV4cSkDDtiL/FS+zkGpPnlsn7h4rKRzLaJXeYJH/Mx/ZaozAxRWTYM6aCznjpIfWbx/C78&#10;f52WKtiwpN0po91s7tZUaW2n9GUDL+S+LrR3S6uhe982MR7kRvoMq+VuA+5pSlPG2jhdry9hd1ZZ&#10;X1u1tTP4xs0CWNLtAsEf1lfYGAEeLtgPp49phPcN+Eyf6TN9pn+W9D/L88y9xdyG0SB+pP5qAD3A&#10;GOyZKsakgG6bJHchKPaPgPOc0z0VLDUqJa5cRREh3KrANy/2OP5XvOimH4UMcIcKhPTbxqcPCtWb&#10;9A5J/dY9hK2GTfG1Jk6P50nhGccKFeA1UosHiWSImRngtI+RcB62MWTxG81UQzxAMT0AmXb0UgQq&#10;E9KnOT54zHAamaoJKqF4TyRQuwwYqkc3webp+fl7cyMk4obCPI3ioh4wtI3XJxkEYwcQWIfE/5xW&#10;t4Go33hsP21Ao82qxCpmae+m6wtrLMY0ZnhnhOelmBfZnKN4Upf2aA5gXA5bDNw6ZzmPtYzd0HqS&#10;Yh5Z/BWgWY8jXl6PxKO3z0DwHC/OJwF+ieaqf0iDkdZJdqgqvmF3VOWZf6rRgqUIwpG4xDIub4Tx&#10;Wsa0GqvhGVjrrQay2XDhlb8+ltqqokTTIBYOxNKuoBmuuZYGWRgJGiOcPLIwB25QihRDwuclOA4H&#10;1fkUj1JbEfcgbnoTZ6oioK09DkOaY3M3CVJ5O/bHy8ux6cqK8yIs/sQ1yAucV4MyX812io9BkGBt&#10;jdTe5u/i9Nu88SL5mMe+jcfmKYH3kjC4tecXwENzScjfUk24/lqelFXNwQBeeljX2OOAAE7/9FrG&#10;ypNuWpv0uz+5yb96dV8BxqNtt2Ys434t+3btkCczz7vMcU3kXelx6jFx2VwfS4ZCiXjJPv/sQ8WJ&#10;atPi8t+NzuSdDaePt/+x4hj8LeKokTveyYG6njd5yiIi0zRdJgDndQzMC5ZOCdf27pe6Rf0LWL3G&#10;Ya9gW63rtt/1ZM+d7nJp000IhRuQNzd0t9AvTwp/BBav3ob3qY6TiBS3/we0c7nJbm0HgcY5p3mD&#10;NvfEDKA088rqer2M/9Knks9k0rCK6YWN+/HJNb3xciHdoixO957d+rOXbeAb3JtlLnpcg10SL36h&#10;QPPTmnYaB8Bshtu5YdImMKRq6uvYVoB/v/jTvJqb65K6MAVVz38prxnvaXZKNtaa3vc1tQ6XZtM8&#10;hc9hntmqauFKdL3YNTbWp0uY0NXULoff1lnoEFqqc7l0B7yGbjVmyGWBQHrH29sbxnmi9YZxntt6&#10;gMlvnsYEoDjNXJtaTudOvxPCQG3qTb0Jvv7yit4OaAPG+A2M/R86iNgGO0TCg528vTUB7xJdwNwY&#10;6+TeoTmrFp6YPPIRz6le+LtOyeeps1F3qZmsL61VWy3L+l7ZF6+Sr+02SXm29GFL1H2m8sSpoDfB&#10;OWfGpdcqj/id5T+WYd/RC7bmB8t4xo9ly/NH2/s+71/zfjR9T9v2vD9jDD+Tpc/x+8dMP2v9v1fH&#10;P3PSB5//OumQCAXht2MzZAEooIHwAaddhWTnSygUtKUPCSCmAGiu2E4XvhGr2wHBqRZfd1JgIvMC&#10;AC+DUZgQZtEJtE2odJr3VoceaZTKvSgaOuPY/Xp5k8UxN7vSPDEWgJbHVKGYwyDvVryxTYHZjAuv&#10;hwCLjZ9r74rwYknAA9v7q6G0eir7f5Q5NzVJ1BVuBxYUbiAMZGTcVt5U/8xfrsKcQDWTHZVNQhEH&#10;wAnCMbSDKo2HLNGO9N2B4Nm9YgLlmOg1r9Gz/RJHQLEpqqHRpkdLbAaUTZ0KluocqJdtJdhcjRRO&#10;RfYj89oxceEUVMMtLoOyxuWmjjdtaboU8MJj7+sKItyD4VhSKKWhtGa+1WuovrOXgYcpDQBnIPED&#10;nyeIyzVRwehl7DjDAvCkAxtAr3h1RiVcZKxHZPmXfcdGFGvjdz+1SXr3tasisXKYyzzCCheogf1v&#10;xopA6jpoTFlyGGFL1kdtTz5AYI98vMsM8LQR3bspR6IHEbil0Gv+ynLZl5vGRLiT6FUxDvWGs1SD&#10;j95bSp4Vc2vH4ts6TPWQTia/AOshfuW8F6Ud9KvnNupeZDVaw9iLHt8NQ27B2NdK5/lm5R1RliRQ&#10;UqGaC9hcCenmKELQqAKIuyKSjyWvu65r8bmCwI563/Qz1+7e/pWnZpmCSsOLRx7gmxAmF8gfCRaq&#10;PKK3Pd2tGpPfyRP898ZnssTJZQgue+dJTQoLNRe0dF1b1UuQ7/xwqgKEP3FmpIR9KOOZefL7hY9k&#10;EeHAq36h9p1cuXgmR/M+1rk7vryDyI/A1dYatKc8fpYMwHH6nbps3Ozvzjm8jnbb54/07fs8+Nf8&#10;5PdPNz4uz+7GUBAxrLcNidBP7Xb40KWettHLmDOlnMJko6uUFnt+b1mM4eVBAsxI1xEAd4c4b8sV&#10;/9sg0Ga2gQ51sFld/ZCwOyambXzNrFELbV8rybo8c46Hml493cmEekx9zrBaqdcbP+OF3+SNynbc&#10;NiAB6+l20BwT42Ss7hn2Ug2nxvaqqsdq93fLRZckgwTJkeGRvGH8nfracXScp4HxM6Pd+ThZpa01&#10;wNfmmHNxGNGYu4yG318OjPMNx8sLTvVLMd2JZditvsErmjQc/cBL/4LzTXH0jreRsligGN4uASLU&#10;SdU1Q0/idHmYHp6q5VDE2KyaXcwVf6Xut+0sFFXsjlejVrI8p5d/2M7D59XbTlthoZSg0Xu+YZsy&#10;iNByDQx1cj7csGT/o3xFbLhEGLHWAD2XvKYaltM6imUd7O1e196+CnT7W/PlvNwq2R9O1DHvdfWf&#10;kx718SO/Pyvre+r93nc/02f6Z0k7D/lcJ//I6aDR1lwxOAdiN111oKNBm1jc3rDz0/ydk5dfunIE&#10;KheOO7gKIi4Ipxu0VHnDnHePhOGCufut4nO6wiLiAR9hSsV0z6REwlwh8YsGPc4pAECa71pbKBdx&#10;5ZPQbkca4toSdCH4YEtiQsVikUu03wX8dPC2NXQfE2lUpnaDVwEqvLNB+kBvHWModMA9U6hs5FBX&#10;BeQonpG3RxhBQ8PiCA6GPxgehxsal5zZrfMTdlu7xwaHK3NUOn2LQDWBfvVLlWwa2xIf1OKM85uD&#10;nDzaOADICHymdTvO2KW7hz9QnYAYQ5cKEmMvmjeke+tVGipzFiA0sNBGGFxhsKAAyBqKNjVgmzIB&#10;tLlSamDI0IEmdvFPxFj1/AYulphHYRwUA1evmyRBMsJ2+hpR6+cAvWI0oirx4r3wB9WknzCaCvBm&#10;lyRptte7rTrzEqSZoL0CYTiloloMBE1v8HyW9SmmeyJFhOf4L2kRqPmNf6wAmfMB0CsaC13UZUZg&#10;N+vIZTjndJzQJioM541+ltQ4BzbmOoxHTXtkv4WOrz7essx3JGHx6+8zDEx/r+jiXHuM3x5xLbdC&#10;Ofe1eEaOQb0orzFEkrXY4t57SRkzBTQfiRMZPzcCbU6jEVOXtKxmjNt66y4zUmoUAvexzsYGzRS2&#10;yfGYOmFXQZD/SoZRQdIhfMzWiGOS7SjrMNaHe+HHaajSTBp4BGpKxNtoPzdyOPsEA9RpuUWRapup&#10;zFDeccaG6XWqNB97ghpqPDaWg/NFkzjemhabRQbmNthmnZ+ScsOZfTCal4x77WOo09aszTPB59ys&#10;CspzvqjIOebcsizS5SqfuDILL4TG/MR9GCWpr9c5CzDNuwEk193jRNoItCfGojUBGB/c49mK8q4O&#10;r8tPTQjypAT7m7KCPDG9LlvoO276+/qcs6z1jUVkk0nbuVZJtEn3DoSoojEOvHu38zQYvXfHPJfi&#10;1w3/5FmRTqOSfricFWCOE/0gyJ/H2FmnDa1vnHu79jmoaQc+Zlx6u/JPgsNzqgNCPe79qN76rkQB&#10;UBu+cd6WE2A4bJzMS7p5HRn/d3d6eAYQp6eweIiHFpcSrmD4Pg6kJfu980JW1eVv1DNXsH9fKyPm&#10;9a4a8n/j0yINQwB6+VddiomOxXWjwsjQ9QN/V5Ohe4gKO8Uzx4BKM6/jSUeSzRtfi/5i12bjLq0b&#10;h2sHZVoP2pxReu8ID2BjgQI5zGnFLgnkBrrzziZoE9DeYiM1cUHuBoUQWWSBQmBX3ax941iOcaWd&#10;iBctzfWM3DabMmNE1Iwjk09ql9qiCcZQnFBoE4tnP8VCkLitNHVmeBjytcWmIEDvdfpcctPkRRsm&#10;LGZ5nhI0fY6hSExXdPUCtunA+OERu9oBUxuf1H0PiN/z0r1Oa8nrl69QAF/aF5xvb5Bu9znh27fQ&#10;00WAfgD99RXHa0M/BefvHU3U4os7fYpYjOwxzIGl8Q4BTW1NtaftNU1Hpqe6ADhPiyl+tI432qFp&#10;pdhnoWjnZoUWO5OnkyeadLtU9DggMHA+6AFXgNjCxNgdOlxjNp6abQj5mjSXKwrRNhQ+SP6sSj6c&#10;uszOe3RSX0mePRXAOdHacB7sTgm94+3bt8gbDQjbN3Xvskjc7thP6bwn12/ykc+FrvER3UBjkOwu&#10;C7vv7Pvb8SyxLUVHerdd9d36289oz2f64+kj9PWZ/v7S55z+M6XDjEC7NKiyWEEDtGG43JLwmKhC&#10;v1iKcKFJjQiAAdCV5Ss6Q6h4RfNGHtDopb5Zd9y9Ii+fAqW2wQwQuwDUFaaWR+VozKO8WWX183Sf&#10;QdpMuQv4RStmYBmAUfqVnbT/qClCczow2wj0qD+++HQXY47DIGEgJwjhMd9cOR1QcwHkfIipXPZf&#10;gjQcewlwqCo//BtgAgEi75CN5e6+4zBJMaAEYrfSUanDxBnWlpsbVUkSehkJnhmil1Tox4rRUCRR&#10;hko85EH5CUBexGQKGh/WUC8e3kbX9wjYpjcOwZL7Zi6eZgTavSAB59cqilAICnA3QfKNx0MRivu2&#10;XgGISgIq+3v5sn/flH+UbkUf14LMCKCCS4WzLJh9YNyLn6RY+1BPGsQQXPqqpauufJf+1pax9suz&#10;3cj235K9PfeG3Oej8hxA8qLJZ2WU74sX1c1EVeCpAhLRFcl3c52Wec1JXH5rotf1iGTz13HLPi75&#10;L3xsX23OG64/A5C9+tv3Y71cjAZcSMx+q4bJdQ3fpUv8zAVUyPZC4PdVYIvfr4WG/L0CkNmlxQoL&#10;w7R0Ltm78/S6SVQN4sX8C4MWecy80OLdsMQS28DD+pzAErTQqWwAdpEZ1BcIyl7WB3nkZUplybO3&#10;8UeT+Ia48JJSb3vqAruskfi3TNna2JCpe9trf/Zxr6SzqDZ35Uc7VwB591JWW7ymY8153XDFOr9A&#10;lZP3836zMJ/L4403LHlZx8w6zat2DbmxbKhe2rPyxVzNGrLhwvEvfOz7vLX39Mh7mPL+7tn9uLqw&#10;uxNoN+8/b9P3Pat9sLY9dsFeNhKetKPOV908S9q6a1fl3HpLLz+S1rVhsq8fgC5OP7kBQ1klDQH4&#10;KtIeqbrLQpcCD8+Tpw9rnuvJUM3irq1e82qC8KrFE7/qIxEjXFO0XcbCgFmCs9qsAJ0OmGudCwPA&#10;IRLlMha/OjBeQx0C1bFEbdNBDMg9x/RntllufKw5MG0vtd4cEG/ovWOMEy9+VPkPCwAAIABJREFU&#10;+SYgUAeEX19eMMbp/PAFL8crjpcDrQumnhD0pGkHw8cYNpftyOElry0hh4K365otNs5xN64+j8F5&#10;6q/lm/OjdObQ2KSwuh8aCMlL9O6kwFrb6kCSRTyrg/ro/S0ELF9uPhd5A7h8H9u76axSnVby5MGu&#10;/6/9+XgiH2XzHmk4W35+lg6oXQw7zrcPvP+jadMVn6b7Mf9Mfyvpz6CPz/SZ/lrpz+Jxf1/pUL90&#10;hUKp4XBlfPrfviphSMVSQtjkTm6G2CzKBey2cwNhx/J8P4Ul2HaF1X9Tepy6b+tFKykWZMiO9A4y&#10;zDa9eiS83OrfNVH0VCBINAEJAvb0hMyxEPc2tpia6WklPkbNva3tpnLosNvaG8I7Fcsb6w/iiieN&#10;jJwGI2obFu7su5HPc4tFScpAEwa8hPKkNEnUx6Yox5JH9JaxUvPCz5Pv9DDgtFh55ijfCtYpGTdY&#10;i0fuDSh47es17bAJN1Fi7C6jqmExS2bwPtVbbD0v+yqSY7IpoRcv/QBGlg4tJVfv5tp+8/5mXzJ8&#10;hop76F5CPaxGXyjpkuuEhkr2Jd9UVGW5Igk0GGsXxMaoGA1BQvRmjHG9Hhe98+JU0Eue4yN5l0CA&#10;fGV865SpltBNaYjBP3sRTmtrn+tGT2YoY+ltkfKyCAss75a/qGP5jg5bve2i7FJ5rGw3Svd49Etf&#10;snsb8MANSHUPo1yXbGZds6rTuUKuuyw/vV5re+sYqC+ttE/CLzbG0p7nhlyscWDJS8+sj9oN1ZhV&#10;7HMgS/6WI2Pywd+6r4vjmfR0f5Q3T68EX+O4UeaobQQL1C+Rpj+cFrqlaPHgLPtOAQ13adb2qMtX&#10;iseqrvPDDVLAYqyac2G70CDz75/Da3GLk5Zgdvp2AhkGpAlPlW11xHvXZzUPRC509i493PSl6gKI&#10;scij+cC2FpcV9W4lINAT34Ht/XKS4kEbbc7Xu0UYV/k94Ja6nJTxpk71DLycftdKrOlSXvYiQVBu&#10;FN+3IcfzIg8LjxAp8RQkK931w/AIVz/94HodPe6Npxm4NuYMzrEw0gvgcgUXHm0ufG8i/5tzbMw8&#10;eUaUH0Aq1+w6XvokVMGjtnux9lfqdy3rgB7wigwb17BdxXBb/keGJviJ8FRRnl6oJzuWd3w+Wjmn&#10;+WhT+WndVU/xBpNm7e7FDNFkMb1tPU43exLYE3fmSR4Qm5dcw2EbaEYXvMRz95NvZQzn3MkzT3Ja&#10;eYU+kCCrgdAzQempRiMe65syuwrBVtYcAHQP68d7e4I3F9Or8oImguF90MA5V9kgAoyTALXJ7DkS&#10;MK+nRhChhuz0ryo8/8BxNHx5fQXkNUIYAQJ5+xYnVZsIhprHf+92Srb3A8fxBef5ZvVLniCZMy+D&#10;FK4zlBNg4Drz01Axa5w7yvFVw9qdm0LOOz/Tkk+28Qpgu/Ek1z1/3kOtSGt5EWVJSTu+eaP35bFf&#10;a1807NmHMqLQOlURygJu9CSdFfoXAXgpqlB+3Ffxx1Mom3hfOUhbC1C0fmCeA+N8M+e5uQP6P6t9&#10;d234yHt3eb9DN/muvJ9pTZ9j95n+EVMHcL6b6x89HSlQaRiG6HfvgO3IkgtD6T3FaEFRJgFRgoVU&#10;fF04jRCUrgVucsGMNlPMmx8VrDHLYgdZgd3zAmDs5Yy5Z4Y/L/CpBlj9/GSECpBFtRxUGAhYKGEy&#10;tsGOols0gg54SJUsyI/jYkJwsHCoTgxNYE6aoHnIkG2QIPV/DqwoPYSLcgVoxOf2M/BYjC0AFmna&#10;jjQCMMyFALp3OY/GSSitFbSyY/kGEF1DN9h7rQEqDTosbh8k+3nIGt8zRqsCY+8aQKthewFaXRFr&#10;WLJlC3lMFTOn3evXuPQzj783B5psPFKlzksxa8Uc+oA1gu7CrrqAqgKRPN4p6ttIipLPOxMAQgWL&#10;cm0mKK7lN/Xf/FpC71c1mN9TWm+m+aovcO3o9VHWU7ILUMeZ3wPcC8q/b1BceinxH8Iiy9jVJtN4&#10;ww5S+CtLuBWuR6mbM27A0+NVVpCIZmzOg9OaVmCivrOiGBVK3emc/Q42XMfRy55zDXyQPHU7Zl8y&#10;2UkBFs8TDitoft30Sd4UbSa9BWDAeb0CHAlgrH1sTcqxjJv+Rz3OBxVrGy6JjE3DqIvfaPjeE2xW&#10;J0CE54p8PkZLvqTVkF+tFTDUGiAqaDKicK1UrmoXHi+e4AgZGudyCJ6JxHgEr3AeFZecPtHtHwHS&#10;fOqNijXDTcS7sCbhoSaIy4brMxYpkIjbXJ9Jbe+lDe/N89Zyf413NCR44O0vBnzlMpOhG8TuQTlu&#10;9BbTNTR5yaVu9mcd9soD7tZT5Jv0zpwXHSaf89LPVrz85mXcH6UlT3xk2zheq9f2tYx70F3CoQLO&#10;S8v1nFs5odfVG6+3JCIecsvHMEA7YCiST9/VUZjYqr19f1q8gutv0MvvNS1eyFq8kL8DJaoe2vxu&#10;Ea/JB9Ytno+kPTzBhc6+o33hwMCIRB4Camc8igEoL5A3tPVdde972tC6Xew31U9s2lo/DrN1qGPP&#10;0TDkdFDceDXV2Yi17/NKPX3xhqXDCfCAzxVwuYQPpG4Quk4qC1aW6986NewjHRPjnJjnKHHB3Tap&#10;Q1x1mdBBjeJfPIQNgdjZis7lfCRP8XRgnhgiFqYMCrjeHiED/ULHMQyob7ATsiLc6KYHufGq5nNx&#10;HB0KRe8HuOFF/aO1jpfjQAPwO95K2Bezbb58+YJff/0VY0x8+/YN5iwuGF7ndE9wnQNvc1hdPtYZ&#10;osr7r66rLTqyjx3n4c6u4J+qmqi6HLd+m1OZ2cK92yYBgLhg+9G6WuJ5g5sSWxPCXvESRRad/srf&#10;Vn3SSd3l100Xafe7npm2Um7Wr/ZgNsjGNe0nPk97Lwi11PjAkHgq5/dnH+dTADDPb7YoGVropycS&#10;x/e16/vz36WPMtMfad8/Q3pmR/yzjxftpj9jzXymPzd9guAAcKjGbShuFHgMPzfE4QABFb6piu6C&#10;OYAywOUp37HdevGbvsmE09vSkyv/FfyjABKIXQrSVn+sFFCueJXwE3zPyjIFTlwh4Gcrs4U3hqAI&#10;cDdK2p3O4MA3DbTWLBbdpIc6Qov1mIojgc3lFjwLQ9P7C4AB1bMAlzbOjK8YgBGNdE6TK3hsqAos&#10;fqznVyI7rnw0VSjjaGbBCZSAhnWJHitFedKcO3ooQzMe6ZwTos0B8FJEUf7NaZ50pQ7I2MUvLDeU&#10;ZZRiinK4e7WsilVeYkrjNsy/dgLzgOLNjRmP2zrPoHV6bookMBtAX1XwxIBmbvDYFIvThBSFtGyw&#10;+PuhXLOPTjJxWVKJ3RwGpNOQejldgcl4tW5sk8zWI81VQc02xcia1guZ6vFRmU/KuwmKR/Ii6D1S&#10;QQAa8zZXaSzm+rd/YxjtEKvTQis6jVar+ZHrsawj4dqo470CEYAUr8VCM94ndk0Yu8j/xBFmuZoP&#10;9nt6ZuaYrW1YjoX7HOhcQyjtaRbepsVDmM8M4BJ0qeODqM/+sgT/HMBaxu+22J4j2teahCGbay4L&#10;EpTNnSjdNvF67zjHyD7yL7h5kDyZMHblJWXYKUKCRGfL0wpzWtiQmG91HlXihOeNE5KLbNoYtM7g&#10;XrLeZ9CywkWCcNwCTITxMeUOHoKO7P/29tCJTpEm9rvGhgJfEuiYsbmm4h7+TQJwBRgqK72/4ji7&#10;PwMEXSdi8xECMK4sgdumOcDc/GjLn7ws0Nd187BYyX/Wc0rJsyTWcQy7Ttch7N6IkAkxjzPAj0hk&#10;SaJJJKj8MsNM1U1uLPNUi7uGd1CfJwPFWjHkbU7oEW/jXniFVKpQD7kGqDoPIB8B9YiV3zA18lx6&#10;MBPA9fc4NTk0dYWnHOV36/ZYnpMVTTa7FMHYv2vK34w3ka8RtBiQ3uPSPdUGGdPqPXq5V8DXt3vQ&#10;cd4Yq7qQV+HRHYjLxwuw7vcLRKK+JeRv5Gfmt9m7AWiiwDhNXzzn1vmSDNRMZiXS3EmDwHXxBiW4&#10;J8nPn4HAqZewDgv3kJh7hoTgeKX8NocNnXWMajtq3/dN1sJhBXZZIElGAZkTE4xTDh/3LFurjEAh&#10;M68r7xPR5fe177v8m1G2jYHLfPc2b93yW9xmNQS2ddPV/YYHKXTP9VovLc0+zNSxo14B43zwUnMD&#10;XikXJ3oTBDg53UO6AV0OA5xl+H0qFouepyGodzWRBPhUF/Cs2jqxscdNPgGgmiBs8Bj10CqFFsVs&#10;KQtbohgKnHNgjOEhFafZIIMtRMhcbepyAGm3aG7UBy31Fm1smlpVcyEmCqCZ9/Ro3S9BbXFPyMvh&#10;tKwTb5iu31G2islonBAA53CbhLqHS5apina8QETw7ds3owIBjv6KfgjG/AYV4MuXL/jLX/4vAAPP&#10;2xS86YkvX17x9V9+wf//H/8BiLiN1cxOaR6nHjzN6rxcq/wHLS0IgKNbWM+hA4fQdkl5VFNcZuky&#10;nMZbyAVwjQoEx7LZC/i9NVjXlio9tBH0QS9vxrxP/flGVoD6FAFnrEkaGjQ2ztucGEOdjkmjXo6v&#10;4/hJBJi0/6wRY0y8vLzgHKfpmNvFxWFb6iov1zZL4b9Vhur2l+885sXvP6+p1BWy+zJg31HeR9v0&#10;M8r8SHmpd35feZ/p/fQ5XqHAf6bP9HeaDo1zbjRoq/AhIJPCkCCRzmk3gLfNq6cYgYmnFCOiagf8&#10;sAFqcRSsCPr9gqD7pJg6IGqXQAoQQE82MY1GKqHpowvUwJLhrbMpKfRunVoM8sIMwqDwJ3uADaji&#10;7XxD71Q2dZFT1cjY/ZU+wm6kfgod4uqxRPVsYvUw20vZ2wQATfLCrNY6aItUUVzfmHMFLXv335os&#10;eReQOwzH2qoyNlPLfaj01qnJ5kTQoDLAo+UM51GBeubXvZDFKrwdmcjzkDxpeG/A312+oH1vxh4X&#10;XaQCfrW03SvNZoJrOkOjSIJ0qnFQYO1ygrckzAsg/qQP76XWWqxJLa5LwX+0Dru3xcfZ6DSVVdV1&#10;ij6SCCpLVnpNhe4uwEOl0dInll2/r0Wuc/QeqELvYRohC1/Y39347p3HdWTFTbcVhUYyn7cmPnGz&#10;R3WlSZsbzxvryv7DloV4kbXMB5V6XyRBPQGeTjhtmaVTutBxkhUz3w2EV7MbD6qXsVOwTQjwxa/d&#10;803H3djbOPrCgyRAOoHxN5Vcw1h4ZV7cmePOGipt19HII/Z5GeuVvz1LFbjJYdF8BpN/ThIQ5MXU&#10;Nc+1YK7xa57bdZI7jut3rDLivg/3n+9SBb4+ymbu+mjhaHb5W94ByoZf4ilrnrrJ/bg1F4rWR7xg&#10;A3Z/hJlu9dS/FRT1H1ZAWeb6PNpgH7lxBaDQTwewAo660cJDGmPbXJap8zyj6StQUOn5Ubrjyc/q&#10;3/MSnA6QGljHaMt/91mpLEueAtyB4vid8v+2Tdyg/sD687Rv/D56ZhfQ3f1ulxiKh0MLDqdFX2ry&#10;dA7u2mS4G8NcvK+TiHgMawe9JQDzQgcsSW3jTNcCrvO+AZyR1L26AYobLGuxsjSX/yrwMCMzbKFL&#10;yJw7xTt+eqznrPZXnrKlnLI1E610HcB1QjOCnC81HP3AOL/FuI1h4VssXJEDwA3g5cStdQudoopx&#10;nnaXERRvb2/mTf7VwPHjeMXxIujtBb/++htULc90QPbr168YY7hu2RyYz/kyWWcbIbxBfHWkKYm6&#10;mw5gTOA4QjbZfF3ntXCBywSo24mmkynqRpQ930/l/TgP3hskj2fenmv4CpQX9SNLxpLrmmOcUH11&#10;267j7dsJnpxA0b9S1+fmWD3NssTl+ZAt8bRh352/Ct2dNv5IWx6V8TPK/J56f7S+1F0/089ID/jO&#10;Z/pMn+l/JB288d2EO5BxHalAbhaZYDkeFqJrQSvooUHlyZ6lt1TaXHGkuxhhVNl5PNFi4PEmdOar&#10;9ZXGrSia1+deWJKeYLs1QO9OAgVr0nxFacQ19y4vVVdNVBlpTi/NVJiHdAvlsz7b4v9WFH0D59go&#10;AW7avHsN1b7QwHMDHA3SfMff/yNtG594Z/2rSk+I9Fy/GEXqRzn5nmR4kkfqxn4JFnC1VYkFhDe5&#10;VrCiGNDaoBgW/x5+bBTqIFvS3DKF0ccKFJTqgwa3RtbHW79q23L6VlplLOTIL5LjtpUmQu+pR8Zq&#10;zvNSO4EdkRxEyXzWDolTE1abXuL5Vxq7eI2wzQ7mZvXeRxoG8PX5LBGg9SG/gIioc5GrQR6Mi9G4&#10;8Yn9QkLBOtbhJXoDbNcmrHq7xtyBRiv5nbgBGRe3Li27lM9LqpIWJQzH2sY8zsvy175zzpe+Bvha&#10;13Py5yjbvYrEwQwawnXULI69EVH1rF3aQA+x6O12ZPeO7YqNFRdn4V4V+3evNUnDV2rJ6uAsCcjH&#10;SwRK2lNKP83xK01opa4EyS1N1sl2QDIcQdiUqzESNFbtw+L1Sl4cvLSvoai47SdiHuUMexJjG3Ih&#10;+8aVId56ejj2OgeRs86DxiXOtyBv4fcBgjt4FcBEePa20ki2tZx6uik/NqyfAAS7vNpha+FG/8Ky&#10;n5f5I+nRpllszPv4x3pj9VNjHTNlmKXaZp9lqXyzLoL8hTUCTrPb+loPsl55T66Z28eX9J6jAjcg&#10;jd+MhcdkK2zBhNpzMz0VDBcKKJBXYeHh1w1D/vEREolhvDg8FPB1iW/8nWnXh/YNA4sjDsgUQCda&#10;PzYge31vLztiGjO8xxbb1kDL6esYkf8OXFb3gGay+boeec65Wz2M75I5o6z5KgjeOy+zd/mgwIz8&#10;9+Vf5ldWPaOhRSgptYsY1s2Hmzbai4qmCdK13jGHhi7RRILfiwg67LQFbYJF7RWJZZrOPNNBcP8O&#10;BO8OsNnjp4vrVAx7kqDyMFCcIHnoGEHc933DhWOYRzuKPhhDSQDeJcVMPVMd/BayIRF0dCgm5hB8&#10;+fILzvPEnBPHYboCI371siGCCcjRoDrKpZsNXYyGpwK//fbfGOPAl19e0dsrXr++4vX1C5r8F47j&#10;MDn27Q1fvn7F23mi947eOk6ceZKqyD/qnQxZAvCEqhY57O+4AqA6gMpzsK7ly30tm3wLXQW56VXn&#10;ZVI53PhC2FO4pkWTk1Bno/5wnqCDxlh5QtjdqaBcC3yWXJ/kvoZ6zHq4/c2NN2wgf5adJ29DFdo2&#10;gnJC7tIHBNKPpFSa/pzyvzt9TzsuE/md7/+MNnym99PneH6mz/S3lA5+MEPJj+4jhVUA1G7g6xgO&#10;6PjN3I6WBfDjwDqXukDC0DWlLg0Y0x0lvkMVw4/6QXl0tAUIzrpYcv4lZFFihLcOhHcLFQ9XrBcw&#10;VwI0oKEapyw5MGWMElRQ9H4Fl7LcVCbpQe6amCvaA9DukEkegzMPulSc7GI8epiLefDuFu1NIv7I&#10;trp+Am57hHHD8afh4W7dux/BFdhNjxTpbfHI3sFlAldslynfRQF3cGptfwGOytjV8a0KFI+UeuOz&#10;3aSP6nmMNV96/BRwclfGCuoWxvdiR6YW/dgmXNt9l7jeCO5fNx4I1KVyD1SgdgVY7wF3GpgTHq0m&#10;NWnl2tSkQ4J8qDT1REHfAdhNqY72+7DmiQ22oa5ZN46rcfEoyPtta650xZAd0DQEk61cwbH3vrNc&#10;gKdPJGjsziNMhPVcwQ2uexriQdMOpdFLPLzaq9Hhz3cbZgHB5W5jBb7MkmkENVfAQdNzLMBikfhH&#10;IEACFEcxiqxUoXxBlRJ3qfgvkx58s8542Houoi4qjc8tcos0D5brHCHGdgY9qhZw0IVAiwvskv6l&#10;pWe4yUoeZQfqiaIpMDCjNjSWWdkYVg8DMx1cKHaoEoQuveUpIrKh5La5Jt0h0p5xrjivWr1Qr2Dr&#10;mhw0d+DqTjZU2SVAtLeC0482kqwGlzlONxdvu58IVu8Ap/+4fLXN6DV8BOk4vZn57Dp2aeAXfq+2&#10;gg+CY4UHmE6gkQ+wUZ/K0y8oD+IcQNSV7XaZ4Tw77wmxVOOE1z4s5asu83bHvzOtZ92unsS4fF83&#10;/hXTUMJ4t0uWqhUFWta0AtJX/iGC1iUUn2WjqSTpDfQIhXTYheZYJrLSSAVwWwkhsfbrSq/rBvEa&#10;pXt/zjWlHq7qXiZgfaek83SQq+iFa95mPNTcnTMU2E37RWQB0h9d6prgPvX5vpVz7Wuti+PK0Hr2&#10;EB6Kqm5I02NflvcfJtflc616zG6Vp7TMEJGq4pfkdbQuEQqpTQPneVFjXZXkhwwvxv4L8y1ys4Dg&#10;1MFny4uVAeS9Ew6COwA+xwxdN0LPlBjfcWoC6/p9Pl5YdD6FhfcK3T7y2fcM5+Pc3kWshcDqAAZa&#10;ExxHxxjAeb7B9KKeob40PdtPXvrpZepUvJ3DwreNE00a5jGddG28vn79it9/+w1jnuj9wP/5P/+J&#10;L6+vGF+/4ssvv+B8GzEfJo9sw0WBtBOEonpnEHAb1+Ns945VF2UmvnsVAGkJcA4UTToUGUKuptY8&#10;bJ2/+C6NA14D5fhWOZKvNJcJs2jsJFOuEy113m8g3mn7mW8iNwonabLiB7jSYTguiaRTRxgXP0Pe&#10;37X5A+nyyqNyvqf8H2jHH06FVn9q/T+7vM/0mT7TZ/qfTQ6Eu9AiEKKPFGEKUvoluRKsPOaniVM5&#10;wDS9DHfKwBwnWn+BikU7fTvPUBohYjGL1S4UMQE93EhRoFnMuDkG5jxXpYaKCxuuCjt6K2FQqZpX&#10;Ut+Of6pOv1wMARjYkDS7O0MZk3WAR/XTn0D8fQIgYganTDNiFcAUj7PpHl/NLoKZOggzeEMkjVn/&#10;Vbzf4oiG2ai0MlLc1dAxnIMufmmUuM+fqE2tyAJMZEgTif7v8biDHjjPrsSY4URgO3UYRc6pAhmf&#10;Fn6k38e6wcCVUY2l8t8A1AKslDAcq6xfAR+7mKbJgKp5tTXGnawXAMKDabohIK2bB29tRShyW+gV&#10;r5vAZxohNRV1WGt91SO8efxletrmuEZVdQ5cuQ8d3I3a8PyYFg85jiVyDPlJgDztYVq5hmYsPjf0&#10;FlfMiico7TMqrAhaqMDP6q0MuwQQE1M98mcFfISbIVjeWUdSbR45LprxMA20oREb0+kxpCV/RG1f&#10;YulaaRn0/Fpn8EUEp4N9HTx5QKDPxjK9PK0BNY67xRKdKMVeLwTku+SsiogjzDaJaHoJsx6etFC7&#10;gKn2h2l6CCt6sjVVnwfyzhWsRtA8KzbaFAeLmx1nAZAbJrbUk4EGD9Eyt+QFsebKIKOutaRZYT4l&#10;IOvfJV/ciolP3OQA1MN49XxaxmmnP5ZIICN8xpT3I3C9+2f1mKjeTtJgGIv+Kd5y/j4dIEvjEz6+&#10;8LlM4KOLgbONrWnAUU60QF2+RqwoAo5lPitIUy47jqeyrk2bjwyXQNBexWQofD026XGZLHtqspi8&#10;bVoorbZdxMemu3jPzZrCs3JJxNwWvCmxv7JZsHi56VrmApC6wFqAfVXEBY1lDbF/qhoekzFe8aqu&#10;4wjGzO7onGfRNQaK15m4OymFMmfd+KSsqnWuaz2B7AauJZ/hZgRGnC3H3zc5iuewiZMWvIMglbq8&#10;sj7WuxIsDAKQw9bYf1g+ynhR/0WB3uGOCJS3sPH3jS67j4axzNVkqL+rAE4tpDHjqcelpiNHcoY5&#10;KrcYmAy7IYA6WAaQ32VYPcpDlHZW3l2BI7vMkH/zcsDkPx7XeW48iGGnzhP7Zs0eu7wCVkaajZfT&#10;xBpLD+H13TnIZ+dSTvwtshlS9MqyCRAk7HUTPDdHlAR9uwOJUspZ58H4x1DTl6l/wMtZwEdQxgDi&#10;oS/szsbUYVLWDM9vl+LOM7U66tALQI/UBRY5XcaiA0awnoaD08540ZDzEhfckwZDxRI/JcYL+QSK&#10;gek00JweBYpzqs2ph6EM8FzV78bw7XFxPWhz3F82JnzCaI+R/fFkBJ2UdFoIFoXrtttltdQ71L3a&#10;0TzKt4hlncDbtze03tCPjqMd+P3tm9XUm2/GlfGbCYpLE/TWTK+Zin4cgAwIDnz79g3/9m+/WEjO&#10;MXC8vACn4NSJ9nKgvb3hOA58/foL/usv/xdH73jziuYcCCkvLq/hAU6mRhQeW0uaIoAxQ1z3hPZY&#10;h+EMUy5QJeHMnGxwU5Xx3iOufDOnpjEHDuePse5cllXHsRj/4NlF1oEbpqss06l4U7sMjXeKsAzx&#10;dsYF5l5/is0y51Iv9rYxkd5chxnghvrbecYJsNabxWVXRT1No2GDJL+RqK8oBH847WXIzW9379zl&#10;u/vtI2383jZ8pI0fTVVp+tnlfqbP9Jk+0z9OKkA4UxUGcn3jJn8etq5AdHldY+8cKYzFb8F2EAli&#10;ICX1C4ZfIejgrqunK1WAX7zzRGhKEfI0+u/7Yv2dDgRm96hkFFGy2dFLff7LmG/lfXpw+Rtu8Ifh&#10;L0B6fMOUJ3rZi7hBcNe36yxkO7xu77PFMzztiTQIGuySTgIZq0HP8Vrre+4pS685elVfvW90zRvv&#10;AKKC3owSVgWpGkvXMcj2ukpP675coEqgzsD6PBAIB7QIXLBOjZn+mPJgOfWaOwznklPoxVrHjQZY&#10;KrfP0hqT/u45Sg3FiF/ySCIhFUjhfICAhMRQiT/TODFwNchZc3i6BlBg6yDuEZKtTUub30ul39sL&#10;SzdvFg3bG/Su+zRd3xEITu9LbwIZM40HAczbLq6BvBYjOca7591dynwaJEiaVQDJIGF81SerNYk4&#10;nAJJb6i6bheD1srcAYHa/iATCMr0gnwZ1ylkw9b+rx287XeOU5ZWPgZNJu1s4Qb2elGl0QZ2PkgE&#10;lKJ2wXVsgPDwnqq7X/rSivRKBAimJyLSsqBsMBhUhZ6c13Zr+SvBqaz9j8Z24+nSFrqoMb2ZOUOh&#10;tAAFuXESBrvXnJeeSswP5+i2ORvPqK1WqEdWy82eFfT7ID1dkhGPVVk3CbAs3UeJJzAAxCbCs5Tr&#10;xvv44XZubQZwiWny0beXi8fgeOj9vMQpQG52qCRQyvB5DC0nj+9AWNp9eV6A31jrbKu61yLlKVfL&#10;1oc7GogKcFkvEht2BcBi5v31ttLbs3SX55HHcWsGoCVYfH86gjG6+dkPpY4vAAAgAElEQVTKbNhB&#10;8P2zgZLcAvATNPqAt8O5RmnrHkqlgvAV/HovLZee3ozFo/GpSX0O34WsKnD2qKCl7tIX17FXr/k7&#10;fYFy8zkv2/s0NU9lESAlX5vFYcUijERG1wMtBIdqbiZMDwmpZfNEuVZxpfnatutv6/1F1bvd9Aan&#10;u2bOMuYcYitTFNCjRZsUirc3C4ESBdLWc1E3ebKt2Rqczn+VmcQ2Joa/O8dwPjVDJ55zone74Btv&#10;b3h7e8PwUB9z2Jj85S9/gariX//1V/zv/+9/R9iYeoE9+X7oEB7Bk44bMZciyxqCFHtM1ULtlHTx&#10;Kt8SwV7SdWvd+ajbh/vrTi/WrKS92j4pebHIXNbp0H+54+uaXOfCQ+q23nEyaxPHmXrEM+OsjEFW&#10;WcHv9Vn06aenHy10f+/xaF3Tj8j8PyP9KQN6k/7UCfxMn+lvNH0PT/hMf4vpuIv/RwM4U1UU7fPi&#10;yXyXj5a1K0ZSFOpQlOjRra6MOLATXgdEPqgk+s3kgHhM6+aK1mOjTGq7Q691A17Tozf00arwlKDU&#10;AdrCL5ckCEHAohox44SZlgKGn8gyfZjc4ErPcoSCU/T1RblZvUe3kdfVnmfJPW5F7zDvBAWEoHiG&#10;4FiUq6WuLK8qW9Xrt3oQKxy0rgaU5LHLu4YrFOnryD5kX/N7NZ7dQK+Gbcy5H+HXBpFK3xL4r6ma&#10;Eh7ii6H0yMaiwrcsB3p5thvzbTPGCBxVd6pLqvN98/Tym25z5eMEzuF1k0MB84TThuo57t1xWjAi&#10;bSCQR0Lwkx7VeCh1i6Eksd7Fb5Xn94gNL7U1myDZ+hiAGB+JZPkb1dwKpPKTGUdeZsRB15KxjL9/&#10;Pqfi6E6hYUlFp0HPSAgNh1q1e3H52nkGjNVn9Iwjv+D6IuS+JxGBjplGibq3z50BJBIhVbkZd9ee&#10;akSWfY20D5mvcJ2s4zqmNH5EsJzA4bMd2K4zAfF6AjxY+RMKHS+AnCQ/qDSSoHDS19KD0pXaFnrV&#10;4yZf5C28jkfzlXNYwkkYDRL0M0qOMZ4KaR1NIifEDcgpGpvGxgMLHF/4+CI7kHy+yTpnHPsW8b07&#10;GoEQEUhbo4hLg51A4VIguFK8slee7USssoQcqXMApBclDXjSZojupwCl3n9mFUV2iq/dVXT4FtKT&#10;EC67d9uzFDIo46CgduEC6C6Lq+Shgz/y3MJO5/VEi+XdidK+T3rTljXDcshr6J0M5N0bIftbC4AM&#10;gIfSkzxh520lbUXcX5etPEJvTXJQiPpEabOqRhvGME/hHKu2sTTz4m7eD5mlJHHvTPcwtxOEmg/F&#10;PEKTfZvTgmwbRTXlmF8exfMg64XnPAKjVlrITVUfB93jfev1e/CuomM/AXlH3YQovD83TPe6Vpos&#10;nbu0meP2dMMCeAgezujLvUyKNrB/m7xl264b9Hzk9PYeIO9jaA7Yugxh1YmDczsfZNt4SrJ6/it0&#10;CWsSffb+QiXib0MtBniA4MNigwMo5VW9Xx6OaYafXEFw9pPsuUEgRzegtwl6pydwszsyXKfgiYOp&#10;E73RM9jKeTtP8BSBEryHokvDt6noWGmqi4Hg4UADuz+phiai5ni+nfjt/N3ih4+B//7tN/z27Ru+&#10;ffsGADiOA1Dg5eXAb//tfUNdx74RR7kWtmnVFzzEx8z20GHGhqAB+zgXlgJg27ekfmzC0mywXCfk&#10;jSHranlhQ7IofssNdv5rFzA6NAoAwNj5SGmyiG+AuDy3YeBJgG2jp+qxtHmFW5eIfxfFaKk4NyZv&#10;eeIjvfUPJ8Fl7n4gyzXzbn/I9ttH05/R5z+jzL+Fuj7TZ/pbSZ90//eejvUrxax/c4UMy6+Zd5UZ&#10;sj31dxzwCMCNAMic/juVUzOy1GPQRZXFaAvAi8qDH/vKCz8RRyqzhVurC2h41bMlFUuRorDq7gBZ&#10;FGCCRV6bKno7AEwMHRZjMI6lCeKouTfChtjBcnrbumUWmwV9jb+9Gwgc2+x39pU6hQB5BFnMa0gC&#10;AEBeArS9myiFGb1hdO+DR7DPG7p4BCMVnk1njO9zJAgS4WEkQRo2JVVB+2/1+lxoUaeFEhAzROyS&#10;tkpXBK6LkuwuIvvmA+mxGthMGWP6PcMKCcBuynk1RN81ILdqCHaHEs6YjVYLZgV8gAgZ0sD5vqmP&#10;IGqpkOMgyGOeUhqzeIEaoQZ9GR2TFhzcFfKPhM7UmnNZtRIaOlaDdMtZwdr4DdfyVpB4f4kr235r&#10;AA5paDTsGt/z5xGHt4JTxTh/oNBf1vAChhTgwf96kIQY3nimCRj13jC3kCs0SDuP/3Nd+XvTN6+6&#10;1Npq0wuf8DglNOpQxpaXZtUJnHM6sKhphJduc6SDdgvNkdcndZDO/feNriljljUklUbWNY3yazQd&#10;MK96Y5aXvKUqPKCsaHud/tg0BaDa4cze+HCxPhVAwwGWILBj4TkKbpwrcLslUmTUCvzycwF5l98L&#10;6C0IEJyX2iYYoUuZQQey1tN8tytA3Dt+tvBYBI+efmyd/XmWVr65hnnY67Q+9oxfLli+Y6OJR3Wx&#10;/CvwcHlje2d7rM4XY8ySbhNr1Ct7epDIg7hhFmtxoX/+BkDolZftZRgb0kHKYPHxszjZpBdsThR1&#10;/d6l5jxGpYIrFgbqCmhOoAmaxXJby4/+Img+gqdsdZM/G4hV5PQST3u613aC4O+lnVc/Al6Bu8sr&#10;r3kIoErbQnbseYuQu9bt8jXAJpv/S3iFOp5FBj7TPUyO3PxeQvEsdcjaj/37JT8qLwQWy6Ksid2L&#10;9KFneAnpsYyTcP3m5Y8GBD5rX9XVolE2Xzf9mg4A24WPCX7v7U6tAbmpaUIaqhpA+JzDynCbyerw&#10;63e9HPLgmqjDKeqpnWy/iIHfrTXI4c89njbEgPCp08OzAFC18EZc5rO00QFvW0tm76Tzy8Q5beya&#10;SGyQtdb8zqMZG8xTBa2XEzsCjHNA0PDbb7/h99+/QcTi4v/2228Yqnbh6tFx9AO//vov+PrLL/iv&#10;v/w35Dxj3kxokicbPXkUzqLjF+vC+9MYG/OGLu8pRdyBKrPyThraaVMVjfbUDIsntQaZ0S6WGnPK&#10;VoosVB+nBED62E7XPVKMY20V2QCOCS68nDKhSW4I6BiQ49jybdU94nl3z56uw+fj/zi99+7+/FH+&#10;8lvwz5tnj975q6dH/fgjY/mZPtM/a7qTA59r6e89hfS6BcN0N7YrOMp42avxSYV+AWsA0CoWncB8&#10;WwEwhZUHRbjnhHLucVKVSiANPY3P5qVkAMKcJ1o7gBInufcCLGNChymb0puH7FRAmnurShxtpMFs&#10;tgKhBxosHXMMWwJzovcDQwfmMCDcQCuCzN28OUQM7FZA23SPXEBFMWez0AuNRr0BVxPAIbIYxBa3&#10;U8Ab0C20iI0NoQ4z7Khwm2cZ+ydoGIT7ZA3NoiBoIGXMrB2dY+3tykvC3cuwxJKNCA6Xiw89hqWY&#10;NzrpZvjR8+Zl1Q2LqqeJVFottAeAADp87M1znxDicI9Hei64r4RoMY56gGL1BACC1KwBLRrmQEWX&#10;UDwXj8hNwZ40Bkrrwz9UPJahK6b1kq6aApSnMcL/+lJt4p57Pnl9V+Dp6eGeLbsDpBntaSzoHGaM&#10;QGO+jM4UszfoyMsn6Z3WJL0GjXYU6oBoE3pIowB89t/izLz0NryWvE12iKMtUUKWTQ3yIvh4FDoB&#10;kN7Ipe5CEVEHx76vds0aX38Dr5z9JUDuF0hybnfvuzsDgfkmvRtJKBYLKmgTQHh2o9FLf22s2zph&#10;y3VRjzrFDAaKT/d6IlgF5GVT5PuqLdYnCnClXg7I1TkmkgY/dBgIr06f4vcDQP3/mjPoc6budRzx&#10;p3VGbFRBGrExnhtQFkYpjf5bwKb5hZZcV6t3oxUmcdK+AvdA8i04vWkzDtMoJ3QPHVIWrgBQoxMC&#10;sg5voLVma1dCdLoRbXKjN793g6fSXR60mSEgrEsM+cX5lTgOnxuM2d/lkt4YUnocFy9w9sVlNHxe&#10;W2vRXyg93VbQKWhkCTRcaBIxBR7Wi3O4r59N9/B29gJqAox1a/W2np6GMZ9lrtn0u1NmdeLK8skn&#10;qiAjngDarCcRTosRrbYJXV8UkQhbotzFZFVlWOolh3cbZ8sGtXLcfeNxkYUsO8NsGUt0+eY6GC9x&#10;E1G03tEPxgR3T2VVl/nGd9Kz0miwtw71GMBQhQpDrMAv+RO7mK/MO+WbTgWGr6dYu7kBwb5Wj2nT&#10;O+x0nk6enkDIEMr6JTnvppfr7vFfvWzFgSt/7SKbw1N2u1CzgqXifIxt2nFcnasXqCA9cNnH7peC&#10;Rq64dEWXsBxzH1v/HLKJdEUdrvOUY46NlVPlpZcNnhjABQxXF6AERIMfkM7CtihjxEuMJ2N7r2Mr&#10;KJdDqkJxlPWG+CvOR/LyTtf2hEB01ke90YBcBG/ToWHHsN0GorYUuGoAd5x6cBlKAHyMAdpQc2ZZ&#10;tEli0yXGjOCl+G02GvJfFDjHGSctAjh1fRRlLqkbNOqArgC01l2HR/JSAHI086SGRAgUC4linr59&#10;TgwMaDPAWYdGeBcRsfua1J5NP3HBv9aXhn68eHhC3xiA4qW/QgD8/vYWdzCZH9CMO3MAoA2j6XG+&#10;4VTgbQ6cb2+mY/UO6MTwMB1TFa+vr/iXX/8F//Ef/4n27S3ukapQMy8YteEx5aquOSu7QabJ29Yb&#10;erfwRuPEkpa1vTGX3BiuG9ApU8mj7uKwV15e1OHUNaXIU0ldiMV0qZvxurUMOF4O/P777zjP4fO/&#10;9QtFHrQe65INkX7gfPuG19dXnOeb6St+Ymj6uhf3yjF9uIMOWCh0qwyBWsreW3H/7GekvXxZB/u9&#10;FDxMtr+h3P3hFl7TR8qts/0o75/Rts/0mf5ZUl3rn2vp7z0dCxMvAEumVRAZ+OpARXlisn01Guwn&#10;amgZRzdU/Yuwl1VoV3QJ3rYSDoMKwJokyo2yol/F2C2KtgE+DsTcWbiX0Wh+kYqk0imIUC95fR5c&#10;tlaB6e1aLjo7/PP0W+nTSF88xEJZdxBAUI6Qr8KYgKU0QXeDs/ZISjkERSpAwt4mMFCAh5gajlk8&#10;Ar0Z01DXyLd4CNW2ADjC6zDLjsqK7lSelL5wPDRf4HFqV/yZ0rs7wS2Ole21lNI1erhR+33ixkK8&#10;HhN3Neyy7ak2PaK5tZ/vt2JpUUxOK48FaECbfpnq5X33XJncYGBDtYyE5LyXNUOlunqoZLPZntU7&#10;OD1DtjYAy/zVcoA02BUapx1ucOUNKHoktnKTbxlnnzuui9yI2Az/7fMOcH9s7u6Tgcr6qOEOTK7z&#10;lKu9LCCN+9TCEIb/TbrPdratzbL1Iy/JbJdxVdz32dpqwMLDY7Gch6hX8m/p1veO6e5BCQDw0zgg&#10;YA96sAMO95QOeXsUeWIi2WK8HbQkgmsLs6ArCLvllsyZvzFuuKDypaWmIgrSq7eV3/fNRin5cp3V&#10;8V43ANbEDVCCJ3s79n6yDfW3ZCHXNfYYlF6KKuBBerhbs0mnEjL1R9P3vJsbeIV44s6QPd/75X7E&#10;w3Yta39+x0DW3whuxphzDDda4eea7jao/WoX5+U3q2HnlwJcHTDux+iZh/HicRub8X5c6gfTe/U9&#10;+p7AJwn16k3/XfVXZQgIcF5zoL+rrXdc6j1d5L30Xlj7K9DtIHPrPjYtxsyAZsZKz5jpVTd+yJwe&#10;pIfeqA/z01v7KuuvefN5BdT3MCndQ49Jc57ni0XFN8YU7nHt+qnWs0YwfjvGhRc4l7Px9DseIECH&#10;y2p/11hlA0MCQXzDtPO5AK2hHbbpIG9vOPEGmcJ7gNF7t5Bdwot6sazz19dXB9ativM8McaMvnxp&#10;DaovgCrO88R55ilf1YlTk6fYJZ5O+zE2E8fx4vLH+v2vv/6K47BNx9ZanogQ8RORyQds2FLGq9uZ&#10;FnpMS18e61/evGX8Y0PvRie9XVqsc5EVD6qSj9Mtm7bn/s//85/4X//rf+Hf//3f8eXf/i03N9w2&#10;sGFI0H1P59s3vLy+4nx7w8vrq21yTNNNcuOunh5WmoJAjEnq3N/Tn5+Xdo31R8t4NF+P5PAfSR8t&#10;639iPD/TZ/pMn+nvLx2pVPYAIJ7xdgK8qX8WIbaDyAQCAlAsoAx3yXelnKBkAKqphJqRnJcIsUVr&#10;+7J+AljWqzTweLxXIGGTqAtqBQGgbEctB6r+jlqc8gZgAKN48kwdARyYYrB6cMQIKj3AOppkHp6c&#10;jzrdnTMuEAMNiRWcEFf00luKIHkOPWtvBAT8X/WEivktQ5shYADEEeME+xFVFAONGxjK8b8e+xX/&#10;W4+q0ogNYNKrCK+/G/oUB0JNR07jw7K2VMYiP9uXMJs1hvkKMJiNCRpJGCrB4TAooh9V6S2UWMAR&#10;ceBSA4RagRpV3X5zkIEerFHmdcEKgUpvrQIO4HlbmnnlrqC1xJpTaCrFCmiAhBwBjXLZFl5itHtu&#10;JpB2BYIk7MsgMPYqeFLtXq0v8tUit69cw/Y727W0oACXPveRHwvo2Z6AcvfKfKW5mzm6+W2di7Je&#10;QA/b6xgAEjEvjaxJh/l2qOWax3W9orgMdW8HL8hLL6WslbRFkDFo0xuRc49YXglEuvdzGbIswXnF&#10;BrrlUInzQ/tM0indKZ3IcutILnVqhcfq+l+PF7O29C4T99rOTQU4/+bxBnpbLik6avFCVehlTz5i&#10;7zRpmNLK0WqPhVzvKmg8VcT5wsPUUNpaeAa9uHnPQcx5yCqOa9mcKMBDpyyX6FZ8WXhXzGWWAfAE&#10;lOsWmutVvL3WRtJf0RsoviBxKWK2K/u40ylpa58Sf2OZN87r7hm89yNxTZeTzdZqq6fmqqzZ0nXT&#10;8P20bNqWctNDkQXWTelcZb3SdvncW84di9jlEuUWG0y9pbajhexwwC/CIwnsproEPJPPaQC7AKBj&#10;mucnv99tZtUx0Xqyp8gptdVVvbV3QP92wyUum8ufVgA221T/5udngLfPzYUenoMYe3zrdKjQre7n&#10;gPhSY0G81MtamrOvFx2xzi/srdLJUv4T2aYMleg6xchLGy0Dw20AQANk4G5j5XH/9n6KhRqJMvXy&#10;wjl5YSNBQs8XwDbKc2AiQ4TMcoI1wdAG8M4aLRdTTnMOirLA2OIGBhNYrE4cTG2j4WXTv3c/wZke&#10;x0Lbx+WKCkP2NSimA/DmeS+tofeGl+PAGGforXNOzHOk3u6yvjUDs4+jofcDrTWMeVpURbXTOF++&#10;/II5Bn7/9jvOYd7W59s0z/JpsmdO2zAYU6G+WdCmeZ3TDauuq+M4ot888fP65Qv68V+x3nlVUtzx&#10;wjlvFpaRcqNBYg5NttkK1cnTG7KujTr2KGNP26voYhe+X+0tzfdJMzVbZWWc58vGIEIbgiqtzPv1&#10;/+u//orfv33Dr//6rymuxYlhWlgq85Jhn1bnlZfjwHh7w/HygnGexebyesOGk7gnaG3slQ/r3smf&#10;lt4r88+oM/npffk/u87vUBw+02f6TJ/pHzZ9P289kl+7tzcFWCi/K8J0AUvD0FjBNBTDqSrBeQnH&#10;qnAnXmPCN48QVgYf5m1RzrW8ncpBVbR56Ut3sFf9OC8NPKWyHfaEhkdAGONa+ujejOYAZ4COAbSu&#10;EBZQXAQ4wxi2o5K9dVgcuOm/KaSZUt7QF1CKTglu5odBGiD2lmpIDc6jQi7enXWeUjlMw1aAJU40&#10;vcUNuBdApytbxfO+jJMpx5ybAmDUFBsDeaxYXRljeSISF2EhKSMuLhRqcZpH4QVqipwWErlRYEkz&#10;WECX9Rhymh0fXVxh+q0GaunDdRg8HEIx+EvrsuTLelymLOoO4AcKER579PlwJX3GWeB8b/c47CIO&#10;iDuwQbW6rslChnfDS9BgDU+8hhYx+kjPmWqUg2EE1Ggv6HoZg8J3sKmgG4ATYYe2Nmb+2jYraAmL&#10;8SA998Bb67pLvJhy8YIr7bfICWlkLBPvtK1Io72sBHtGQNBfmQwz4uy4AYW0CDJrARFTqefRegvR&#10;BHho/Uus2OrlCZUI0yPOmBj+Kd6aEdw+DSjkuJMHAWJhQVYq8CFJ/i+FxDfT8tJGW/mCGhplpbKU&#10;Eb4dZOVS1rE8rhvYeMgWJmEtkiAton+jgB3J4yljE/AF+e4W24h8LNqGEh7I224Gbxkn8lkHAiAS&#10;Xt7RbVmbXvtQH9D4j41myIUuWK+te7iM5yameMicMj63ayZp02ipRz1tASpT/hhNtUVs1tMo1pYN&#10;YCif61g95gReroeLIMi2bmTegAIP+MKzfI88xLOu+v3OEC9/ynxIswsws2zEhs9SwjttniBACKi0&#10;ek9stHf/Z00tkJAA9AReh0Lj+fI7FHbR4PTy+uIxvY/Re33Y075JzXG9985/cCGcAquX+mOQaK3r&#10;QR4PA0JAdgGdb2jr4r2Ox+OwyOInab9gtJIgQ+ktiWEFCSqjA+DlqgqB3bNjl0cC4YIslhuuI7sq&#10;urTxuZbmOgL1zU02cwz5MMZT/TJfrfrhWgDz7Zs6zJc2DWkjeYKWMlQdnFXFHLkxtGxMOq/c217p&#10;uh8dvXfT/XknUwHCTZeykIDBJ9UuU8W0yzrFQ31BHXCeA+fZwhloGVnJE4HT70ea00Du1ho6Dsgw&#10;GcdwMWNYGBmGmeG/kAdjeOgatVCU3TZ+x7DfLATkwPl2Qprg5XjFv3z9il//5Sv+8n//gt9//5Y0&#10;TL69yFTydaA1z0dSE4Abdevl8E8oTJGAuMvcSg8QKTbtquPVYgWljQgVL57yR7L2cCqKufAZjUu1&#10;1zabw4qFEfv27Rva0RGAfQ3L+KCrdOriOmpid3P11qAdAN6yL0U2YenXvfxaE/PeybCPpo+8t87J&#10;x9OdQ95HyvrRvny0jh8dtz8yzv+M6XO8/rHTPr8fnetPuvh7SkfgTaHUV68y8VjYJ6SZUjXd4zPE&#10;moOWpkzb36kKoaLL+KA0RjxWNgj4uFLWVDHGWwBdVrhAxxtW7+/ugBgATPTjK5QKNBTSTakTWGzw&#10;BO7TKOURMF7QQmPbPOKagdKqoazmJTWuRA9azQJMscteimJuys8A1Lzs+wHw2KNAMfU0nahZGBTL&#10;m4qANgN6paWS1KoBn1Z7KkPWw4sSRiA5HdZyPOo8TsbohsXVbJqidrFqkBpZ4HBIpVz5IGwwLUCU&#10;K55BL943KSAg+0cXDm+7KOOReo287FKWlvnzDsWwX7XEQXXQJD18OnIE6AVj4zaHb27YRIUCXEFB&#10;jbabZ0xzwFFBr36N8WPbxD9wY2Ly3e3yJoICESbHx2r38qoX0hG44pg36THOGkBHHltcQWg1OkRb&#10;6hrrDaqgrXAqgUzfrCrHlTM/Ysy49oBq9iEMWvi4hvd2TKp6bEk4qIbIDziMIOadFW2sdKl52uDS&#10;vmwEzUBvkm9KCYw3RQ44UJfNm7OsuVhbVbH3f+y/H0XOmLS2tt/OCSe9iKHPMuasx7IdDOcQsc7m&#10;RjQ3OLji3Yhr0uGhnEHrSUVtPqE42Xv1mO9qG4jeS+gU9OMAWos41hzfXMN5ckdg9mTEqFfFqEBi&#10;WHbpxU7A9gI0ClkKDVLfWIsjz5xbttflS8uZStDCNjhjXSiCjwgUqs3XyAEPUgxfVsFPg++JhO1Y&#10;wXqCFEPVrrqUkidOcuTmoMSc+KWlYoCtOrErqkHaoovN13Wj3FYk36x8w8MOxF0ZnL+I5ZmCa8L6&#10;NNU2UxY5wf5Ho22t6OxRF3+TpklnM+VU5WEraJafd3t4BdjYngqyr5smfD/jSWesUpJMxA132o1L&#10;ZjnWUnWiIic9xmkvdMCTE5fEpYik95DxcwXc23aCwzbs+sbzPRa7iN9dnfKFYxPjSpDCgUX4fJsn&#10;aI/XYmup8N4M1eAXTveO/V51VZZHj34xWSGUrbpN5lzWnDpdZ1xtxhGvugZsPaqiNdMbB3iZZ7n3&#10;pcTCVkEIg95sDIwb2rpsBVAXai7c9NEtnm/MIedqAuio8re7Y8eYCZLS01cd7Kt0LkLvUi30JZcq&#10;a9rXxL4+5nlm/0Fv5JzzRxsmUZ7M/8feu3ZJcuNYghekeYRUVd17Zs7s//+BM3u2u1pSZoQbif0A&#10;XAA0M4+HKlVdVRvUUUaEuxkfIIjHJQg6PWXR5cvzqutmduhKDR4AWtiRmW7D7GiLeLbgEYvszbE5&#10;scyOp66UPQHglrJy7XhZT8u8WO7quiEU62rOpQoGsbAu9bnkBac6J8ZM/6IGlHAjkjirep65Bjsh&#10;MpkLXvyCSI/wzo0Z8obdw9I8tdSuqevMBsRi99ULfqW1creMrbm+dbRtw81BaRGJywxV4Bdnuxxr&#10;3U8wdZMZosDu/gdn2e8kmtNt1d6w3W4WES9qucVFsO93qJqe2fcdqtPSZ+x3jPvdPpcR30EA3Y1X&#10;5xgRmT3dDneJhyYNw/OLiwru9zukAU+3jjHt2vftthmgjonbT8/49//r3/HXv/4Xvn375stL0Xvz&#10;1CstFBrvThIaNIClgxm5loVS0gTYsoZIc+Mf40kTfRL1xT0X/ryKpZSBpq1XebooFrDZNHJ4H0ex&#10;kcIYQ9g8AuB+NzC69w7tzTcbcsOxd0vxebttJr/YfZ2Q1j2v/Ijnsy8A72ZQ2Bqgn6JqKX/6tkHG&#10;cLyA9DIZauum+1pgQNg65rW1IP7hs99bVh2z1vlWGwdZLRkUkptCcnj2qq5j+x/t76M+X/Tt9PxH&#10;2/0oLb6KlS/6/GuXj8zv1Tr54ov/vnIlL98u51syDqU6rLooZiyfnTtw6MIjmRpgyLluwwSO0Zvu&#10;5CtMmXp0iDj4kEb440Kj52TQuOEumor7Mm+bMKBO80I5dcDCPgWku6uXTvbqkKQzsXYuCFM+sjo6&#10;L8uqji+fOIBHaYdJRDCi/OT7DTDAlpdjgnQ/O0xsYypPD/AFOY1Nw2loDi4pmFLl6MhlxMYjNpHV&#10;UM03nTqFd3yzQWKSaYRqpvkg3QrQYW075DlZb2knw4JLr+Bt2TMBSsa/ZtQuf8ONZjD6Lg3IUwNA&#10;GKF5ARG81dW5xfI2QeUEx+MIbc8IORENQzVBqiPlk9JYfhcOBYvX5PgAACAASURBVAnQXjv2GZFY&#10;6VOcaKdh0CDWZPJG0rn2wqJdLk+fV4fiU4W0yXoc1nFc7xwPJIefHFsF0qJmBSC2qTNVw2Guce4B&#10;ZD1wCq5MXj6adEx+PYP/yUfrvHPDRuIzyikCKgS9CPDYMpOVJg5oXQQCxzgMn1tlRq2EGyjxF4/F&#10;pHse46u/VNCUG57rc8c/HylKyo/1Bf7ZKk/Uh+IYdEblX9Vcq47PZZXP5Dwp39fm3otm5dw+KunD&#10;+1pa1lil8bpuY8PtUlYJO+9is2xuBqjLKh85bw9H9IlnD/155zuR4y9s8Zp/rI63RczCf4dyjOQ3&#10;HscJCFjW9WVF7/GALayVDgTutT7ovJXP2YV7HP8jvY2ox2wxuIy0yzlrCoNT+rOj4L4cy7z4vOHK&#10;LvVKclz+Y14bFaFbCeK+t54I9C69c11aL6lcihzXyLx+7hPlBGSrW9AEShf75tOVX36cOvzq8+s+&#10;fkT96gMG5ybCFf1O79bfPzjmU9R8+bxG19diNu+BZ8MnygCb3IS2cUQkuAPqTJuS4HU+S7XzaCyM&#10;Cpc48eiXA8MitiGCfuvYtptvZFu/OU/t1vO0h+ZFttbrjPA9kp4AKdedBeeIpS/xfnIt3O93sxMg&#10;+Pbtuw8OeHn5jta3WANG4z3oB2gGNFCOFPC/a8f9/oIxJ5o2TAdT63yyH601/PTzT/jp2zNeX18W&#10;b6rOdWziHyzc3Kivn642y0IcFAv/yLOLrZ7v6CN9pseHZ3yW1qjXe+xO0bOUA2F3RidqO0VmFD86&#10;HvVUKUtPJTcYac9eDmOx79ZgmKU6yOWnF4O7bOfz5b16qr9SdWTR2S43bOOPp+fktNF28AoOPx8o&#10;pk/3tz73Vp2fpd+PovdX+Sr/yuVrnfxjleMlxu+XrVo8x53f8A1bj+/P1duTRzBucZK0OvDiH9Eh&#10;KIbjheUcDmMY+XYUzi7mQnnPQJnWOi6jCmud8f8afStQy7ObFg3oCjMfrVMqjspZJKRAhcYdoRqx&#10;qDj2PYAB9qGhxFUeMAEDkqaWo+xFySl4qZUErc2gq2kdpoNRFrHUCFwXJSzIg10WeeE0MPQsVaqu&#10;hiEjRlFqmhiXgKCByxaRxyoInlWbn0OUJoecvQSAivV2BWDEuNXxKDoLOY6IUvMxag4pOh5ATQBd&#10;pHnmsLx2/tZRM2VLxZUI4cWniuRT2rQeYU1atZqLPXgyAZb4SVAS8MMHsvBIRKjEOnLebR1hkmvZ&#10;VIi5zoiy6rRmmhWn6QJ0cV354wVzWcEnX3vrBJ4puwCtOfbIES3qjgWHKCe+ODbB7zMadm0vJESs&#10;mcWdOfcRfE6Cj9bhcI3zGVkcPRTQ69wfipCjIX3sgwQPJX6XnJIncuvG42qoV6cZQQfAIvaaE91v&#10;8kLL76kHoio9jSMi9UmHYBBbr/w9Xq/+AnJdBDAbyHB5ESkPTd6GB3mQo0WalnG2hWL+yWG6qcZa&#10;0KiM3P/uyfDJa3B6y6ovK6ksE1DVCemoWjcTiJDD2HN4/O6NRXAq7mKrA/hTgZ6bIZWfjmVWfuT7&#10;rFEtd66I+NEe53tQxl2v93Opc/KWq0cbZeWHY6SvsdQMYCnaZTq0T9q2V5vG9XOdZY4gi09tcsAm&#10;b4bcUEBmzPNbwOIjMDKiA2O9+EV5AoBzItkvRX3OIigDwIPG4SrWt4fZVmRJudzuYEWiEpVRdNKk&#10;pL94Y2wigNswWoBELsaqt1LMKeaC5p13TO3udepGi/g+P5Ry5gjuHD+zz4+AaVnc9sv6jq7272lJ&#10;lMv9rsopUONA54+WtH1S5ljz/rPWdThlpfB5wcpz8bvO5P0DyGjtjvJ3GY2qp5IvUfYxwnWNo6wd&#10;RklDqOuqnnVr0N+pwLdd+jciap/AbMw131fEvS4Ki+y1Wj3qWy2COf5nRDg0eb8oBoFgyIiUVGvE&#10;MfW4uOlA/6Lc9QO3jESwbR39thUbp9z/wxO8zMmufneEAs37iTF8fr1N5g0f01O2WJ2tNahH+C+b&#10;MOSjZqlSWstTN3miK1lJRP30Dk8obWi9WfqTfUAYWd8bdFdsvXtkMzB8ni1NW8O+D2y94/npCX/5&#10;05/w6y+/ZAR60ErAu6YC2C82mfUJmDVt0frjstT5XAptyGK3UI5VH+7wwmVjS9V8bFkw+bm0FmtW&#10;3T4mL0H9rgFNncPxh5/C1F69J8DLMTJ9Ja5tggimAOVC8kaeIEnZcaYBR/tJRfxDy2MrA2LR4Nvt&#10;CbfbzVOrK75//46x3x+8ehzPHzG2/056fZWv8s9e/rtlzlf5ceXj8+jn5fKoOEsaohPSPO/b2Msz&#10;abQTFxUHxkzh0vh/0EUqPT+GlZWszx2PlUHzIUJii5EnPMpejPdjVHl07+icZYdDPQuQyHipgcY0&#10;JB1BGnnYwBQUGblUjN6IyHAnpoybZFjLIce3DyCj7zQMnTRAPGrD/7cobsXUcnwaYAKRNQOnk0yT&#10;KAu9RIHpkfMIJ/LYY1YEP1bJ8YkbmbK2Wdo++tAxv0hnPfu0vmz8qIBspVMKHoJdzTZGvqbhGQZj&#10;dIJzi1OPBfH1qS8GvhSgofx7KnzGHS8pYPgSbaD1sq/VWSXBSF8RicsGRfICWIVH509zYggiT4X9&#10;XSIaqnND73RqbpRAxI/Zp7PJ1+PIaKmHTuh7JzZaO27a+LtAOIMs051SzitHGRHEeh2pt4DhMQ10&#10;VKojUsD6AHyya2wzwXoF/BRJHbdIbmzZkreNo9Ysfcg9jqwK4gbfpb+6/DwNqgBaKI+I4HQxYKyt&#10;xXmiPJu5oSaCOE8inGHlss52RZyzCtmASKNTupdj0KQL5XGuu0N3o2+2oZfyLJ8ni8aYo43kmRAr&#10;7OCpqYP+C6AtvzldMirre8rkCzqzDmqqJkC5PyJ1S769SCdVv0SZPNaQ6/vQ35MM5tpvh89XPU+Z&#10;Cfa5AFyWUqdIzGU9ZxRdrU2QvF/v2cjNCZMVAh61vz55tI7EafNAfF4VPdDy9H3RgbXN3Oo2Rpox&#10;Rnn8frFJrr4/ARVI3szggpoCBQb4NUGmrWL6is8VqfwXH+ZGUQU7KzhHO4K0UEzMsdbLi+kI6FD+&#10;Zc7mlcYV/BCRy9zxj8eQ7zM9DNe4pTNzvp3F/qzR12ryaRzmvebofrwBo7FOTxu5oJVA0EcfnIR5&#10;Q4Z/gq+vyikC9RPg9/G9qhffaDDarTxef19sh0Nf6+ZOPHs2oIp8kVM+6uOzISVUPzR+9mMydQ6B&#10;7zntd6ZDeZDyyE5xWVKqWdetkiPmCrAP3wjgHrJkCp3G21cU0BaraB1HqAwJ3W1guN19pECkT2xb&#10;R+8beKcKdYF33VYzgfl9Yne9CrV83urpOqbQL/Dn1QKFxhhoIrhtN4juflliyumnpyePlAX67WZ1&#10;qmLbOqR5mpOdKTO4ZgyQHftuqTZ6N93lOmPfd2BO/PzTn7GPHU+tWT+aOPi9YR87tt6x74rbdsOf&#10;//xnPD894fv3F08lVZV5iWpefKv0YW19N/9bzzYX2aGuY8ngkUehE7FZQLqzD2z3xG4TUN/AEI27&#10;qGiPXyh/46tFPl3LhfCpgzbcVOT69d639Fk5hvLHmShOCzPzNNJfLv5WoUf05TDytcLfJ9cel99T&#10;Z9r0T8/P2PrmKVgVz88dz883vLzu+P7bNwPEL9991JdHz/0RY/9XKl/0+Spf5av8/rIFQgA6Gozy&#10;MyNQRPM4aDFM7O/VPaRSrcCviqayLe+11helaEaJru17YfQuU20IEDnk7NlmedB0j+OAfJOKOJWt&#10;O8na3CG0zxovtHRQR5opN50EUUyr04DhEOccaJ5rOqNgHSQo0ciMhOhNPFqlOf3EI8c1+hdRUs2i&#10;02kU87HGSC23mtK5SIMijj+Ku8H+fIsxIgA+IdUVfnGmOYwGomf+8KCpKGSSb6zfzaNQ6dA37xeN&#10;cw2WSAe2Qn2b5zq0unIs4v0yOmrJBUsHSh2sy8h++3aAGxgR3cx8mazfL/wMYMJPG7hHgtaPCrYc&#10;05bSnrCdw1yUxaH+2DEiVOI7A64R+aGNz4dHupB8jPQec0Z+ctqkqjDwRJttCrWGphk1FCAVLFcn&#10;1CKTpua4FPBoKObyaws4vt4er4eMMbJEXiblpsmSHEWpj/OV/iydo3jG2w1HXfML8hYl0RTYaQCp&#10;b+cLIgfn/MKIVy1JLU7gtx365/dMyTyLU5N5UsuacRmUF0F5PmgCRpUWutJHtdTlhOIluBDEhgeC&#10;t+FzbO9wEwSAgVQiGH50Ga15vkrP4wrFDndOVT2PeMMUW5u8yHcC6JH/1db41AqkIS/cLPSjrIlv&#10;nGdt6m1NMm1mRKgq5X+eTGoi6E0xHCAZkc7IeIy54wWRnRiiw9eBu/cEV1wnEDiwCyPnyq0E7nwg&#10;4Qge7O8mnmoo5NQs44DpFfIWyuuam1F2hob6c/oFnMzvnZm7I9KSFQULmP4w0TbjronpMiP6T1nT&#10;mg9lGpDYmMrKqt3nsAueCeg6j6VPmLLfWCpTYFQLYYIXa7WwBapZkKTQsk4lZZPP07EQ1F0/rHVJ&#10;ufiNX2e/VDVkCOU0kjWWKu0eiYywTExzZF8Av4Auy5j5PeeHYzQQbl/736hTqE96yN6gfxkDN9Dk&#10;InJYKP/F0hlwHRYxCmjmkBckeBf00aQ8N9rHGLSwrMudOYkB6sMVmNSlPpEWd84EPTME18nQItrW&#10;9LetaHsmN1U5z8xlrDoxDqConXpz/ve80418KDU5VS3ZZ/uLqaG4MW12K8/3mU2oTmN7ZhxqDJp5&#10;YyGGTsfq2YX18yNwxCCJqjHNVJTg7ajqAHyJCHrLDImSyy1Kgz9f7h3Iy0moK8kr3OwgcCZQaehi&#10;tjLmtI1fprRgg/QFwqYyGWHS2vTVcYy1h4KZpylgRkIEmXifV70qqTsKf4Ye9SZIyQDFpZXNveEa&#10;p7kt5Xns1U5L8NCTjoGpM9ZTgNOA82HKAxT7hLn63Utwv0Mib7+d2jDfo0kzO6BbMFBNGWd7od7n&#10;SH0iFhTjhuM+d8AvUTcVp8Cc2GEb9b0b4H5Xgeiry0lF2xqe5IbX1xe0DeBm3a3fAJgMufXNxzgw&#10;dOK2dbTbE75//47b9oT7bpc1dvGgGZ3ovWOMga03jN0uzByq6K15YJbNzNaeoPodLy8vNtgO7Psd&#10;rTfcbjc8PT1D9a9F5kgA6E3MD7VI/Qloj02sSd9CZwQPBf9dALlTNRYyNzNiU9XXIAMDwge70jGF&#10;T2lBiPpdRqKA+v1H2pxXWInbgur8itTfADx4wL9RywGvarq+tYYx9uRNkeDV2kPNTuVnvoEUusPt&#10;VUzzLZS2sOdEZ6fG/RWtW17/p5//hNdvv5XK9UCVI5U+UqqGe1S0PCerSFmC3/idE9T9Wgjw/NMT&#10;fv31V+z3Hf/27/+G3oGnp4b9vhlNH2yeXPfl0Rg+O/aPlo/Q6Ee880eXf7T+fJV/3vK38tI/4vr4&#10;Ku+ViAhP6/doBB5KGBQIpbCUg0OREVZYjLzSUrT3Fv8IGEVSm8oclkzpkX1LxcbLZSqYRNiEQ2gw&#10;xXYM/rZIR0YNuXEU7TvYpKkwBQYCqzvnWj63DyoMcjnQhRjEHgJsRUaZxDFurHQtBIpR8Bmq1etj&#10;aPnKyfGtj1/OkycViIulWCeNfkkmgKBuQmR3V9oszr5UECP7XEe9REMH4arjuBqycXt7MDNBu+L8&#10;+IDZV7ubjR1faX4dUYaFHhEBy3ZlHe8SvSvVmOZLnBct34tfmpfRomwHIuUIr79DB+hAn2O7aVQn&#10;tYk5BQ/WvuuDZXyIqrrmvOt3pdCgflh5IJxnANXrf2OVZeXx68V7lZfqawScUSLP2fw7hu+Rh1VL&#10;XsyPlmW+uLZKNJHmhlEttWsGVjpgNIAAAUTCUfOsoe5slQuNQKeLXdFcSwTD3ek6gpQGN/tccx61&#10;/L50OAaUbdd1UCNPiyx/VBQdlD/0yYAZl2eynwZ0eENFjujqCUbb8VfVbXRmD/ou3iggcdkGAOBA&#10;sYhvADbfi2mxjiJFgSIDWlcyLyV1X5ElKJuGdf3A/Hlzlp1askYrS9Th9R9ScNRSo+XE18rUcurg&#10;/MLbk/ioPHjlkUx+WGr7n+zLR9uqMuI9ecHo+6Xqi36do87fLtTpeQql8qmtpom0AyjzyQtpSnHl&#10;vT/OSxOFm/7nl6NP67oaJzqv/XqHCKXeeknbMVr7o3PJsU/aBv57Wg5/n3IVZfmQty7o+tZzVX8/&#10;iuK/OuUVesA3PUyPPKZI5cM5al7iiyjv3yMjju15X3hSoJarDbcxh29yeDCBabjYdDEbiM6FryDN&#10;nOCXheLRDB2z25pAVCylVLV0fFOsdQaXyIEOCh0T6IDMFnZRAPJMMcIc3ZMBCtPvKslgnulpXGRO&#10;yO1m5qa33VpzejVALRq7PTe8vr6A6Yua2Abr/fVu+b2bXeD5cn9B98sVn243vL68pK0AYB87eut5&#10;rxLUUk9sG15fXwEo5j2Dq+77Ha01PD8/h47atg2q9t5PPz3jdrvh9fU1UqcwWt5SP1F/qadThAX5&#10;IOWeba41KKYHIFzwklAWPuK1C3lNayCERerX4IlgkbQV9EEra/BIbnLwu7DRRTwgwgMqih+Q8i9r&#10;OtZd67+09700kUhNxQ1P1tO3G3rf8PryDS+//lJkUXobf5v0vJylNz5/S2ZyrvJ9VcX+esf8yfht&#10;v+/4/v0V29bCFmutRQ7+j5e/ddyfKb+nnb9X377KV/kqX+XvU7YFZACQChdYVXuBw96wQVe33z85&#10;VkElPdc0Ccee2GceESEJRhMAp6Hdmlj0rraSDiLb7a3H7xL9l1BQrWXraZMUJ479EgUOTjzTfjDq&#10;GsLj1B5x7hSczPUKRV9AtxVIEVjEh8URtjjethhH6n0BDba63RBWTWJIcKOZTuCFw0jAkb0Up4FF&#10;+cU2Q/T6hJ1633loIHtjcAqjObOK4rx6nczHy6jtmJEAqgt/CCyqH3UsBHzqqYQ07BzXTcDMySUQ&#10;j6CpR0mr405e0hhnbpgUOEvKjNQGSt8E1ZlMp9uaTSCfvc/NC6dG+PEe4d8kweIyJwlApcnqlEFE&#10;OcflpUmjGm22GIbkm5aRWkDyU0TWXwGawYRgD5aykKocQQ9nIao+vVkqII2xfPZQVvF7rPWubdR5&#10;Km1U54UzU2j1EJApn9v6sveHgjsseGRoHoEeLZ8LDHxJdqWMKEDzUlmRW6oYOiNFBeP7bFotztGk&#10;2Ra5nu1EDcC0G+xR5LembNLkW9JKioOZC5HkKTJXg0AmCxRQTzcl2rIOrBt2bxZGCYaMgW8KGd0t&#10;Q3ARXlBMmX56iGusbMjJ0sUPlXBIWQdlCqOMk3S2thWA6y9FyWCsmnccCGIT7NrpUsShD+q+qGbG&#10;uEymhMJAcINvnE2dkcudm8sQCWA+Im5juWuytKtErmOC4esG67nvj+jaCBi9k2bpghIuv0PCeh/L&#10;qSctYMMH5/c9cFZV/XRU3VRIWfuWg+5dipN5jFo9XriZujT7I4VfAxFjRH6REzpRABFfteUiOlWL&#10;7jPwrUGm20Gm0AA/QXTsT/6+AgJVjr0JhgMLzdR1YHNEKqcsdYx6/uBjnWov2u8E2mKaza48jqE1&#10;Wd4X0pj9L9M+HGBcwEsqt6NsK33+9GbNoZzBG25MOV+JLs9W3jgWyu/L75b1dl0H/47Td17swI7l&#10;OteL5w/J+aolbrHm1K3x3ql7a4lL7rPG+tPYUdixfCc2V8+6mCcNqJvsUKTpbzul1KFzQIeio+E+&#10;9gDBZ5EvV75Faw3d9YClOjFglnw6dVpe5mY6WVpHb07TOfzqDjUdrRPSLUf4pB71Pipq+hdF74Ix&#10;aQcB2howhkXL64x7Atj2rQH7/YZ5v/v6a2hNsG03A89dNjVPU9l79xMLdrr0p/4TaF9Mnehjy00E&#10;p3HvEnQe+4DcmkW694bx6hdxelT83Af6ZpHF+9hxv98hreHl+3dAgD//5c/46eef8PJil2yOaRHp&#10;c4pHQmfucLekwBMvnP48EevBA4UfgdQp4bscSl1vusz/GkySzyefBqDtf2lFrov99Fa79btIl+J3&#10;WonQlpPgEaPHUa8WfeXjfwSGk5/t9JRE1Hjty9xfcbs9ATjKmmow/MElDDgproTxXtW9VdZprKWJ&#10;XSdeXl4df+h4+f4Nrx5hT30P8GQV6ffeuPTB71/lq3yVr/JV/oiyrQK/luvPj07bOZq0gGeqaL3H&#10;EeyIBYxXSl1v7ZqGIdEQR5B5pGsCbWtxyaKBicWwOQJzggT/qAT9OKCKGbUt3qHRMQvI0xdwydoo&#10;XqQ3YqCwRt5Ni7CdOOUc9Mqyv94tHnUD/RgHbiSj+4SkLEBg/Fmcen4zj3N16HH85ka1wlJN8Ch7&#10;cRkeTFE1omqN9q/yDwGAljduO21EPJ85kxkUgzD5RsOgrJsdAGmT76hyPCtvpWFqZtzUBPozp+5q&#10;tJDOYTyWeqrRakULYI2FF6vBVYG06Fd5TA4Et/zcLcZlzoVEOhuuPYumIT2B2Ro2yfrVU/bUHCNC&#10;3oqqqxGdzj9zapIPYwUHsHjhrJ6c0otyYSMmMLUapqtJLmnI4+w4XLcll98usswXnipPQ5Q61blZ&#10;8m9ufkQU/VGecbIDOV2/q/zyyF6WyjB1DMH31+9ZfeucL90QxCVa9h2dJDt+bctOwGiv5A24Q5vR&#10;RpYyJflCCm2O0UxltRi4VeicgDsXTJ11BwkABzSvBk3gxOmkWsDPbNM+0QAMJqOkoJFyQODOIsex&#10;yJ1DpGuoMw2QL59d6aaqcTQ+Ug5B/HSSbay5KwVGHrZyGV0TwU5HdBWFKyWmOv1aWTxFVwDhtALw&#10;3NRSNmd8PL4MFYo2PYeL2r0TgEdAUecXesTa4OWIBIdRNtqvHPmHIzo8J/msXFSXOpNduo7d+1HA&#10;5BVKR5EqkoCayd1H/Lv2i5GaV13To0x50P+QHwfFY/X3IrMEtHniGXAtUY4BnhEOBJHP/Xp8wWP2&#10;ab1Y8moTkX9HdB3XscDSUdRnS5qPtS9a/2DFhXayzAn7cQUmPap/0kbRY4z8meZ/Szny6SnyvspY&#10;WXXvcS3U8hggL/Y0de3h2Uc/s2tpA815SAMUfc+82sv6LIz/0ZWZVi956tQYJIV1PPdWaa0BKg5u&#10;27pdL8wcdjFjTY3mOu2S5EVpi2S0tdHagETtDsS69rQ7PDpc0wL+W+NGkTKV1gCkF3noudBVPdWI&#10;bwr71i91Y4NdMGspSiTlVrP+dRX0rQF3o+/No6rnsPRZw+nAMbfW3J9qsXnZu/2+8feXhqkTYw7c&#10;breQB2PfAbFUJx6If7hs09abAfv2ztY3vOwv2LYN0Ilt6/jTzz/j119/w37f8fT0ZHnIReId+oKM&#10;oM55sza4iaegLj3Ip8UJeZOFDmuWnEMbp8g5pI5c9ZXr8eDdcxtHGboEtMB8ghF+0Vn/0C6pY9Oi&#10;DOobWtZlraW35v6mrbKtN/dfbB576xhzYLs9Q3Vie3rC67dvPgfv68QfUi78jbpBvT6Y/k79+Ldf&#10;/wu9b+ibH66fnqJJbP1yLi8b/LuVt5yDr/JVvsqPK19r7J+xuNdQ0StFa3bR4Bh7GGZLLkDpCYSp&#10;Rt7M1jvmGItSnGOEgl8v1mN7AvOwCR6VfGhR8vd+ewIByyaCviUwbMcV7e/eWhiGEBp0ZohrAH/d&#10;+zUsR6QCXZoBIx7lPdWO6lk3LAJqEhRBgkZAGjkQgmEwQ84vGSUYBEmnwAytHUyZwtznedO7Yuow&#10;AEQdDPH85cwjbVVlxDHEovQYMWYYz5HmxTnSNH7F59OT8pYxSRgxcpw/b0Pcag4QyPu2AoZWtwiC&#10;rgmUAAO7RbsU8DTq0RngjMDy8lk+X3c0FOGQ25uei53thiPPSq20AM28N9rRmhYa5bwujt7BYOPR&#10;0sjZWfxfhaXRCT70ekXK33OiqY3O8qQjjEc6KwbQWZoEXnhkoJnx09E5ptnMDkV+ZEHkAo8NCF92&#10;orAo5couNkBIbw4iHsBekjXymR/oQpAAJSYsNmncwQbHTLra9621ynHBhyBIfwS5fF2RtnMqMmVP&#10;i/zLXDcEQNKBYF+zfrYnkjlZI5hMHKr06Fqu3WpTT/X8lpRznB9n3AVIUs4fxw8MYkDhoCT91HPd&#10;CycPBi61MpYmnuBJDfSdkptvAlgDwjWfEYUuyQDZwfMtETXUmV5lTQ3AjQPJLgZtM8LSZRtgR5I5&#10;dEZxNkCm84q4w+vt8g4B+9hmkxf32eWpEwMG7kVrIrCAcsrfVmioy90JlBdj2kkWFe+PaMoR5cWV&#10;groMbGQJ/ItYDnU9iJ0QqykgLULaeb3DNnhm2wDZITIhYJ7uXOeRBz5ZB3nppT07p28cyAwdERdL&#10;t+Z7HH4Zl8sX4byIFJC8nHoAo8xTTs850KXFJXAJThe55bIwN33r/RPB2NBy0WbIiYu0DIxCD/4J&#10;XUy5mvKwbpYhnq8ynhyeUr2V5xSMeM9TINHtpWsekay+rsXAB8PP5qJ+2a8xxqE+Oe6tR19yg5C8&#10;rK53h108Do+a5pH/ArjZPRQGhDTpIQOBjDhnsT6XcNFGs0zQpYXuVfbBdbs6EBAalWu659qnTULQ&#10;qwKmk5d20pZwIEqgce/ADN5bJ0DnCJu0fh56cZkmz98tuZmam4Bt4ZmIZHQZkpehl3nMatdyAbAu&#10;0f0xBAmDYQG3Bas5/Gb1XFfqOlmXQVvkcrZX5dei/+BrqJxeq7nxgZWurCsuUJ1cs+ptZoS4SEff&#10;fNM+8mazztw0q4NLIM7vPLBbOR4TpYwXmunH1O1uFb/YO07EEVxdLQ2mCAE8E7mY/JilbnuS0b2K&#10;4eCXTt7D0f0OnhnRofSp1CPGVXeMuQFiNw61JhiiHrnucrBLyIUglwDbttklljqxhxxRiOwmz5p5&#10;Kz5K0+Fzz3UqZbwQbLebrztg64Jt22xzs1nu6O3pCds+MPYBNMHYLRJ7zmHR8WOCrqVFrVvEbGst&#10;7nC63TZs2w3PY8f9+Y7vry/4/u079j6gPo6pwK03jD2BhSJoTQAAIABJREFUcZ4peHm5Y7ttoNaK&#10;uRbFzz/9hJfXF7O5np7w53/7C/6f//c/oPe7XeypA73dsN2e8Osvv0E67S/TRfuYUJ1xgWrvPaKa&#10;BZRbLuPJtcXehuR9MZenZFqDzJx7xKlO43eNKzTc+nKdydkDtLSnruYl/75q13+2Zrqmb93vBxqI&#10;gYDr+DCe4I4ik1wH0i+kjogN+y7AbrZDbw3SO2QOvzTWZPwYdx+zYH95XdbTuXCeq3auv3+knLyI&#10;t58tijqCFeSQ6kSNL8cYeHp+BiCYfidAOKWX4/g9/f/s86WTX+WrfJW/oaQd9PHnv9bdP0v53Lni&#10;d8pVFCShFFMsj94kYPPwgdPzxZUNI5xK/MPFHYUzuxKwqVFBZyc6nuYzYc1cfV8cncvRiB915xFg&#10;GthvkK0OpJaHxsSj14/v87N0WGkTMNazzvXVsA64wEc6gWPUJ98Nk6wAQI+6nUZqAVjCUsv5y+7X&#10;dq47mu0UR74YpyseXOlyiL4Kp+766HEZBR5xJvhNQVmTr458etH2Mp7H9Z+6FOOzaWqQ+J8ttQ9w&#10;6lIerIcfrUA+JRN+Zx8+Gr0atX9qjbpsa3acN6Ksyv8ADnIqXgVgAHHdvKjpWjNiTvOdyjrk6iuA&#10;R9dno1lZf55LyhE9/F7/O1Oi6JOo6ei0KQ4fnPt9WT6ufx5VxbVIeV/J086vr/0tMj8f1YtereN/&#10;3D97jqBz8skbr36kvPG+Lr+vDuMjnj9//gZDPWz372d0fnTtnmT8ojMrD12DFwv5KjB61X7UcXgR&#10;KGDz8b0JYMJO2b0fve0dX/q+ZB/R6zm6vq9gGdxS/8XDl/V+ToY+KJ9cDI8iqh/r80+WBXj5WJ1h&#10;esb/8qH3j99/vL2P92t5/i00/0Pl7fd/yBwc7LWPzPXv5cO5LJ6qwx93CZq6+5ROyME6u+T+eh0R&#10;3LVNaYK12X5W1fKZiFIvtjce8Bf1ucI3lWZsTDFPtD1mGyu32xNEBE/Pz7g9PaH7ZZ9SnqtBAQob&#10;w+bpUMSfmdMiyvd9j9Qv0gzEF/H0mc1ODjfhJjZOB3TLTCxjnpOXx5dTkFegM+fmAU9EsNLiN2Rw&#10;hOKhuPu8X7eMyRw49QsMjHdoG/yOdbP05aybAuotG4nH0+T1wc/aw3/v8n7/NE4mrID+as0d3/kq&#10;X+Wr/DOUz67Vr7X9z1Q8Ivz3gVFHZ0b4lkhe6LUYw3T0HSA/oiUPDQA+w8ijGklbjDoRzLGDqTns&#10;1RLVI2nKWURvGoF6dOKawT8iPW5fp4rnSPizSUaDnCMEFX3zS1kIeGMuJJd2s3fUby/3FAQqGdVF&#10;46odncpiaPDv6B937SNqBcvfpEM8V+qk8xrR3YU+uj4KKdFfGfnLv5k0XA2MWQbuVFRP+SGWg9ZS&#10;E0gY1UyDsHWeKEhae0VGXzdsj3Ng35EfEiQSpnxhf0l0MNdnBY8c/ObEVzoLov0FiHSezcsHnQzO&#10;e4/sOUabFAKj/jk96qe3TMjOOGz2NdcWD9R6LDgvSgKP6B9mtOY28TEpnEdkjWTjZTDHqLl0EPjX&#10;urDXmMscV/Z/eflSLJDmlYg1OnV9NuliEc3rEfhlIujEkI3Z1eMaWpuO37nujs5F0mgdeuXNrAHL&#10;Q6qe2/Gw8MSJkBuANpaMRE1Zq3NieDcnNKPKSOa4BJhADKB62FgUJL1EIyeouONtJ3Jq99d5jmPv&#10;/vEAU5G4VJ9Zt4X6erOq5oyrLqlQTB7aM2OQDy2auEV/a7R0kVFc4Db4QgyuI/XNnfJY4W+j17r1&#10;s6oz1lHTRBlfxCWUF04oo8lZcWszdBg3DOx7jzjSjIkTFP2g8MjajJhmdGARmwg5GJQRO/nhp1eK&#10;wCvPwKLYvP+5FjWdbcBBA0bSSQAJbwFWlLOtnPy5kpP8qOIYEWn+kVLnv9YUqbEuHo+NDYucrM8x&#10;GcwR/LMfM6KcY849wXsCBMukONlT+NXoZ6G+a1fjyIVDAFzcnrBIW6MUI/1X+2Gl3dH5N1vEKNxE&#10;MCaj+6anpquCbQXWLVcs/zgIwENZgPZZbKWZUcAnfR7EcXomU75bEjhuy2fHZwggrhsXcvGOrLQ7&#10;8vtlPeVxCjUCsZVcZ9V52df4/ZCWjPUd632v5AnFczuX69n7GaftgpfnBc+uNDhGg/sf5Vdx3UZ+&#10;eGcgHxirmWoSJim7G+uTNhntrSbwLI0h40xOA8KXhWlUNG1ZkaiTp8OCjiSKIC5tpC5ZTuI4OXRY&#10;ChK0bqcNO9C0xR1Ec0zkqVCjuU51G47PjOWyYwLGzXN7942nfxHpSYJgIph+AiP8MR2Wjk+HpVdU&#10;gcyJIdYXaYK+bZhj4ul5g4jgL//+77h7upK7R23PyXoUY47gvznsZN3L6ytu24apph9ba3GfxtDM&#10;UW6nmxpu24bRd9zvu52uw3Btyjufci1KE7Tp14M3YDDHtTgdaUA7kwdrxXq+XhMKO2UzHYxm4AKD&#10;dualvGonWZr16envPGl1FBLWr+lR2ZxCAH4n1Zpi6iOFfNzEbTRNWy5kMG0Zt3sJhtN2raeC3pbX&#10;1S6u9sjvLUfZIrYOCGRfVM/0QnHfFpD9UMV+f136dXt6tvRGp3FdCPFP9/mrfJWv8vctX+vvX7Vs&#10;Z4Ev78jp6jghfj85CkfgDwfF7wDN6gwqIB3XpYA8vCRGqF8J1moaKqGDeXSr/CSoFQYv075kJDHB&#10;JFX1izg1jGWmpVwuTLx07g9EJOAsNJbskSlp8BrI0S4MB09v0GgArQ7YMh+kBY0NlCktz2WkjgMl&#10;Ckyk4yRIGjb/Q2O8qyGxGPGVqSR/kRj7wfETgJeV+bDRIGXjgo5ROr5sn76JAe502IqjnN635ahd&#10;a4wuFrvW0qIk50RdBGfquCstGQkTzHcsPiekA+c7l1vOa/xWAJDk4YaCd0FqPdUJFgmeVmkYyota&#10;DQRRvzCpOop+qDfmSDxHRZh9E8vzASqSxjgedY/BHkrKkRU08vVpgyk0Ra6bRmf+2nZeOFN1dXSg&#10;cXEgAeZjPUubMRY1WVHoW/ziiIznq2+Z6ctJgtN6qHK18PGc4YhzJGyvQdF6g2qz9DYBanvfNYHv&#10;5JcgaeHHFs5L8mNZc5WKCgPWBWjKDUqvs/C2+YyKhf4UnKpAAdvDoaYM8qPrvJxP+Z3WtBFGF9sj&#10;y37CZeKybxhiRGMwpxMiQRduQKr1waFOVV6gmQ5slaOtzP6EZDYI/8xOilcJWRQBEHSMZwgiS5U9&#10;AuYhznl0+kZaiZjKAvTl+8nGrkE9G9ZHoiqrbIq7OZwnVDQcenG8hZskQoVdmlhPFlU5cC1Cvff2&#10;0+t6v8ePS5W/74097Bvowzar6eOJ5a12LfKOHy22z7lfV7/Xflz1TwHI9PQIwjQpbsus2UIWe+Dh&#10;2J03RXLbR2HgEHyuDVTXdcIuwBtuhoA2DfvwoIgIc5Gcxk6aZaalpG/t+2ejohkl++jZmj6G9qy/&#10;WWwNpr95a3S5Lk88kArf//U7AsTAyH4Y63mIB+D0wC8PgfOj7dDMnrrq86O6WCJdkWQeaxfoLmfy&#10;/dwQmA9AcKwXw1ImK2nTHhoDYcsHUatmq88dxuegGARok+ngSi571lPmLuxEaXHPTfSXfQsdpp5C&#10;SjHRgCno3Isr9LE7c5rZVX4jtgDBXzo9zQvliwgGcgNiqqJNJHgX7/n9PM3A7943P23Wnd6uMyJq&#10;3MZgqUWS7wb75KfUtmkpWnJtmA0woWhzYnfAW55uaK3h9vSMb99+M9taFVvfoNN+zpuC6ZassQHp&#10;HXNOA8GnUbnmCFfV2BTfekdvDbenG56envD9t+/A4MXgwBjjEFiUQRKUjep1bttml23ue6YduwA4&#10;q0+buiLtktjkprgUsoemrq+KPd58u7x3IkpgebvHnLg93aI9+/HB00C1Pq4PtQh9Mx9zQ2WqxoaK&#10;paviyQCFNNJmXT8fL+9Z2H9bOWMY6uOctsGCXENLX9wOgkhcmPl4bO9pv6/yVb7Kf2/5WqP/GuX9&#10;eby+WeitKisw96D6atyK5wWPiDCYcZ1gOFKnvcNzNbobAt9et/fskgqLqBZ3AM0Jd+iHBki8bD+l&#10;kUiaoFBTYFrO5N4adBB0oHGfRhCBpbcGwiOQAaiJoIae2E3vzH3bwxIOx9HfEYY5Hgl1QTcF1git&#10;7MCphvg7nInc1GgOLHdxZwASuVsJcs05Ld930AdgPnWBOS1abnMjQLa2zejJ4bTOnLW1x3RUWlO/&#10;2d7nUTJaLyNs1KNgJdo3IybhcOvLjL4EExxIR6dgiQKLzZEz/aHk17SPoo3ktNOrxyOt6RPn57fe&#10;g+5nR1SW/zPPc61Qw7hjtPdlm2zWAWmVzPG8REqhGPMfKG8BPwbiqtNvnYpP28uHEXHuxEG7CkcG&#10;IHF8i41etp311Zl8+wR4AhQfjl6FYGsGcqukzBTYGm8gziYX4KCPVfLMgEVxZ3dqLLeNhquj9pHe&#10;m0d5hTfujhT/Jl9frSPnkaixpFFssIt5GX0W85//hAMCybzzLh4xp4YzzXG0EpkX63FxWpCEir/f&#10;mJNUFcvCXYAm33QItvELR7G+EvVdAUlRVZHHMpvBSBQo3Cw9vD5VjSd69/syWplBKW1SB+VaPkXb&#10;PgBc7QJQ+1/h+a/LOqmRjxkF/ZCqp3G8BV6+t2Y+t66Obb6xcKOPB/lc7YAKEC66OqPu+XxNi3Dc&#10;yOZzva3zMR/Mx8Mux/Pn+cxo8Q/UdwEyT83LZFUVKg2tnAS47g/7MrK+NwH4dSzVNjn1/Z3NhI+W&#10;996ZJTq12jH2LsHaqyjApZGlv2tQyYToyivvDWMeLgxtTcqazjWeYztHd79XjgA4P/vQu0f9ePHM&#10;e2CccIO9ngGhSvogGP5WydNtDU1mRBVz4zOecZpS5WX/L9oMP0GxHHGKF06CDwxe8IEh7YvamNvF&#10;1N2qgIPCHOdwnkh9R7kzfN01tN5wu93Qtw3btqH3Dao7xpjRUMgc56fJE4V1V02B1ixVSd8U2BVw&#10;UL01z/kPWU4jPT0/43Z7AgD03vHbt2+43/dI+dZ7xy1s/oHpQOTT0zNeXl8Aj4YXv9NEBLGJ0reO&#10;++vdfYGGP/38M37+6Wf82n/F6N02KZSXylc/w2mktunBdHIiFpVuARTd1pvmusopjdXmNnE1Mijr&#10;zC6xJc7TcQmYK2mK6M7HSmGlS34XWWi777tH+L8jq95oMH2u2ldudqZOnLVvQND00EEsA36wlmv7&#10;bxsVny+23LihKWc6+u9t2zD3vQTC6VKLtI62NcuVH+//+P7+vvKOnfNVvspXwcfW6tF5/Cr/mOX9&#10;+dmAo0GrUDeieLyMz1jkz1z/VrVwPO6QOhga7ne5+EM0I27s1nJAtEZOAFPv3p+jsW5GzeYXBTJP&#10;HlOiKADpYik81AwXKn6oeqoTA3YHJqCeioOAgLY0RQhwgg4firGUYO8xyiR6uqyhPJjPCy6bg8rT&#10;gUiLdNgwdUDaDVBL76JAuWRIINogwgv5MmLwmNVFDnNKWEuaTQbz5wGItCjSPMKR9rd63c1uqa/H&#10;9hJQgdE7DLAykQQzAwlejcbsXx7nszm+2U8HErqPP3La+YbGdDBO/L00QeuFhXbLvU51evN5f1YI&#10;AovH3ORpBYCATiNBE0QK8IPmK8HD4twIyoU59nRnrsWCC43gNQeWFDG3NMhyDq0bXDGMwkmq+8kB&#10;RqzMHSp5QVE4MjC+trQURlPLbTf9gidEqB1xf1FB03IDejHWGa3MdApc20bj9RX6fxmtXhwKoQt4&#10;rWCWS0j9Wx6fTSDdLutrkhtJKohLSO3SQoKt9exDruVGltUyL+6YmnGfMkLIPcXwh2TUGzcIIh8n&#10;eVX9KKykww1UOWvOrUVsKXaygp4jMPOiVJ82v12NfNdiQFzWBLHcqacTKUYjKUB3OMEekU0HYY2M&#10;lTI/GiDfcrFn/J1rizLUeBoWQdx8s83XIhzINTns8stb7vaF93FGBDJBTYnTRQUQOvBUnBjgfNFB&#10;i07bP7Hp5Hw+ff4TYLKFoiBATX52KeELQVQgm/Vt8HLcoKe1Z2TghlDOk0VW8+TMjMsna4erg8no&#10;NJSLl2tfI6qcIKNYqhttwJzMIRtnHcCIfcSlo9bOQPKurRECCDZfpm9Tb2x+EWZEryPpqNPXawFT&#10;KWoWQN0voYy1QF5zval+QW4zAkPCECl8q/YeZUDIEwDqUdWx+RBAYG7q13IEBXmRaNrT7kQjN9U5&#10;7vieOt3LFfDNjaD6eexBqOnN6XPWQM4ZPofOSzNPMlSwdW2JvMQ0HdPlptGCl5GnGk9dlUfdj2Ms&#10;dRsx0rYh35I14xJyW3P2ez+A+TZmo1s55lPbYb+k+VhGAc/WeQw9HB2x02GRNk/FLyqvvFnpqAVg&#10;O/PEUtwWO0a4k15xMaVqyBpRP5dSN+4Bv9U0BVaNRqWuPRJf65pd5MIqP9eNFKCC/3UuYoO8XFJa&#10;LUYjbjfe8JQ+FlzgG2V+KSSan1Q70kt6gPtWY0+aqQKYbsvZqTfaSKaXU1cazasctc8D/HVa99hM&#10;4HDsue4yAXPQGIOi+5z4yQtR7Ax+MYPMxjgYges6zvVEXJoIYMzdT9k0v7R8D3uKl1+3Jmlreboi&#10;HlMVzftATOcM3AsxxxgYYw/gu/WGp6ebXZ6ogMgNU++2xnv3iy8BtA1j7Ca/nDZjTigvslSPyp4K&#10;lY7xukNkR+89LsqcUzH7xNAd319eINLx/PQTep/Q+Q2qE/dxt0Ab9+XGPs1+HRO3reP+OvA6Bl7n&#10;wGbGn19EaiQcqni92yWh932PMT0/39B6N929T4yhlmoxjgc2t581ZFmsGqGc8pN3o8q1ElRgD6bN&#10;VNZS+KIAWtuw7wOvr6/46adni+gfA73bAe1xvEh3kWlF9vB39k+L7m0t/HF1f29OA/f3MVyf2Xgo&#10;h2qQD+0R+l5HOTmVbVqdbbv5GtO06yNHvNkYAoH0ze26oq/VU/yw8hT4OWY50gH5zt9UUu6xTso4&#10;jZz2qRPmnMCY6NuGn24/+6Wfe9iH0uwC6rEPzP1+aOe9tv/WcRzLVd0/qr2v8q9dfiRv/jOWj4z9&#10;/8/0+Ucun+fd7ShAK6BkRZH5AS0qVg7PL1Gy9mH+PDp30yx6gs4GRnpLwn9oAOAk3ycBgtZgrk0x&#10;9uk4eRVhoIgZDabA/dIT8WOJ0w0+AhY+ThpFdDyV/WGFC710ob2lk0gHqjo6ZrIXUsGcCAKSohbR&#10;Xp1lmjx01MIBkYv6HVA85egsR1wTwDqXaJPDEuT4Ds8FtOSgxzECbXkeB3OjGjUOVAiSX8x5KcZX&#10;BUbKe96F01ij3/GCuO+phR/K1oZIpuQAQcUlQ3DmvhWCgT2bPvBGzJwQsJc6nMXu45TlZxmdXKOp&#10;zv6sLI6uSFsqEjpJZR0paQuL5BxrAvwTlhB/i/E1wZVIW+IPkaem+CaGA7VNEiijE8g1U9vRi/EF&#10;IS+ceS0/018ghJqvAoBOc14TD86oZvWOXYIWYXyn4xP8HWwu0QkhwQ695Hy+BYwcc62bUc0NszNx&#10;1gi9jE60MWnk1Bb19E5B7AfRcazvQvTmMuOgHTQMuZSfsS8o71/8Qum/dIFYToxhAdKSvpkWiIrD&#10;3wvgXcpJnyyWJ/889sXlqv6YfxlRxkFgXY/q81EHNgISdLCgkU/8x3uRnpITmZ8Vvn6Pl1LjOv1C&#10;26LI9MP4JenP7EcAIqpeSj2fKSFS2R3qKXfOE9gqk39RR3x1sAnowMv0+fdNsGN86Xs0O/JKytTr&#10;d3iK5nhnR5o+9fPUidxzOK5B3uHA4aV+zcIj/a3meX+vaE543VgFEKAlQapaZ4I5vtKrjBU51SUH&#10;fuWz69+MUvV6FQ5kr6DH0TZAtPlgY+Dh0I/8eo46bq0tc63V0JOU31afRa+ubdjP3vO+jMRnry8p&#10;vdwYiPFltDl78rkV92PKMar/qJvefvn8PXl6KnXFqhtVPX3CLIv9uKlxsHMrEF5XyzW9H6xjOUR+&#10;Vr3qvHDivbB3D2l7oMFhJoN8O0qmp54iz1NHZxuqamlDGiCdabis79MB+QZuUHsbrdnGpQvw1Jsa&#10;9V7Rgzw/pwU+tN4jOtuAT9s427YNO3YgaK1o2xY2NMQ3EMRszd4tSGM60KqwyHRuoFu/G/Yx8e3b&#10;N0DNxvnt19/w8vKC79+/WwenYvg9OBysyagG4I7eO55EsAkgreP++oqXfQQY3H2+xusrnp+foTrw&#10;88/P+PmnZ3z79svKAI1BIKZcJu9NSHPJAPzhfqNmyMuRt9bNpbSLjpJcFbjdbhAB/u//9b/wyy+/&#10;4j//4z+w3RpeXl48z1vWv256hgWLt8ocE603jH1H6x3jfg+f8lo/+nCrrafreNg+T50ZnSSnFgvb&#10;rfZGdHeV9RdK42I0aQv+scWtnGMOMe+C/VTM/Y45BM9Pz+g34OnJct03AK/7ju/fXg4g+N+j348+&#10;f5tPHtfzmfe+yr9e+Zr/LO+to8+us6/yx5bPz8V2ZWovhm4BXAFkzrgABd1AZYT3gp4w0i0jKkGH&#10;qwCSyxAuxhA5BSWB8Ij1q06S928xPRzgVKgfZ/TLC9XBagyoWqRK68z9JhFp2sJITqNMDn2/cGuK&#10;AbA6wQb+awJICjOqPaXL1IEu2+J4gI6jaAKrHDsycqzS4nSp5mGe307f4H2TjMC2URWwggZhAB1W&#10;f0QCnqiiJ6BQxKKB2EZEmgOeb84M29borBwc+YNRmAA1YsNGAYtSAfyioD1oHrk8Oaxy0YuIRd7k&#10;KOTwm+SY/E8ChbFJsayFdewVxKtzl1HSusyY0JkoFrr6XxVoszkZgJ88CMq7kzA9spdRQ5WGBN+L&#10;DZzGMDyKkw8IDFZsZhTXd93fCX6JaOjCn1eyih8zpzCEG1IXhp4znpMKkTPehdCygQCNDbNygCHW&#10;D1NQLJF+MU+5BpNOzJfrcoBRbfGilNnzuVScxvEoGpDt5vxZZHR2zleclEtSne+5ERbjgvHHGPX1&#10;s2xYcd3kVwJiC1HKU7nplM5fBRJSH/g/zifmJPkc+3O2WaFLXSAIXjfCuHSkAPECz6RbnZcip30q&#10;3gTDvWnKVvsotmxjMLkmxSNOwQDwdDBdLvI0EemZtMtNViB5wXSV2MWhIpHGxvRf4SNVoNAq671Y&#10;K6X+i1EHqfi3YEK0o/kaVh3AFBwj/CMP7RUxS1MnFuA8nbv/Zol0HA/ei8g3DUnMF53PPgDiRadT&#10;qwG5liTGkXL4+n0XNg8c+HMqCEnuFTkNsaqQxeZZvqj1+9mo8rnOAUZ1T7RY8zxtkRs0EnIk8vk7&#10;b1o9q97lOxUsKD+yzpChyLrQSvqjdXP0w4XrqKyni4fyt6lxFU0rOlxg6Zmsv5UWZYyn+vO0z8aN&#10;nc78sEnTKuNb4a2j/AfM9KG4VwXmOBBlsQ0/Xh7xfr3M2zZg336v8snxGTmsm2PJS+lX3mFgQVza&#10;5xG6bE/WShZZelniaw2Z+tFSg0GkNaiDshFAAJ7ka1AZzr+eAgIu89XWFdRzex9kZfhEgPslE/f5&#10;GkExdM2GakSE28kXrqtC++aYumSU/PSc4gTTc8MR6NuWOYzngO472vMTet8w5kDvfsItLnG0tJNz&#10;zohW1jmhgxs/01MGCe7jblHnuyUl/On5Gft9YMjAdrthvwOv91c8PT2j9Vf89n++4eXlO/bXO8aY&#10;cSl4g6Wh6c20zNzv2D3Sm59Z/w247t18OI7zvu8Yc+K3b9/Qbx1PTxt+/vlP6H/9D/DkI2lq7GQb&#10;G+et3iLrKPyVdmHazXzrKkABYZPmrO37jv/xP/4n/vf//j94fn6GdBsv4iRIzlsNSqPv9ZGSY/RL&#10;U7Vs3F7WcbCdyjOLnNJDP5wf1d+Z3i6UtrydwDhYAkHbpfmHQ/s9iuFzZdlcuyqh42ycv/zyX2DA&#10;iojgdrvh/nrHeAiC17orLf7Isb1X//n7n//9f+L++oL9+y/Xr3yV31H+6Hn+Kn9ceW/ePjuvX7zw&#10;j1YucoSntpeq+dHiCDm9tACSgFD0COCKzpw5D5GutSXawO/W3W2P1oQ4GHq+LMmemYB0P6XNvipu&#10;NYq3Ao+qocdEBToa+g2Qrp4THBhD0WUDPCddk7bmoiUIJnqww49OaCHbybTyY1dSLk6TZmlRADc6&#10;HWQIh2e1+3nkXB3gn9Muc1l6dPBmLFrp7MBkr9L4T9LV5/ImHwnDpow/4K2lo+V3DRoxYpMgeDqY&#10;1bHP2kQ8+mVlE4xLhyx7lOkojMPWW9nlNEYz+sknCQbwNAEB/nA2hgItc+/tnlZkpYIZTQQgzsUG&#10;KuA64EkEN8yinzY2BqywvzW6dInaSmJnN/xT2xCwNCkN6xHgt4pAPI9ztYHpRFudflo1zTwp6X2K&#10;3IhOSQL6SbL8/t0IVPHlq/n38Q2RvDD1I2VZbwS0UOc1I+AD8w0gIIdWakQ4CuxHAUjWTa/yTmtB&#10;uzXaiAQurlUFjaEBBtZ+Jth5QQepbpqUfx2MUaYQkZChPHBAeZ8H9u3NuhfH7r7FZwqT9tzkFKT0&#10;r7SmtFKXGzVST2tlIgtWrFHnNRgegyU4H45ntIjKYFdRsEdHlSl64DJiTiz8/mA2/NOWzMh5X+j1&#10;kQjtj/F8Ld2btOlV1AzEnzLfYiGdR3kEw9+KcDNA5voSw5Rd9gzB8KvnPgyCv1feBFzPReQdxq9V&#10;EzBxgOkMQvLn+/UlkFL0QgG3jVZ1k/LNylaBILKkyVsBm+u+rOMk0nvm60flCjT+3DPUQatdeKgA&#10;wLrhvurZayIR8OHcYa65dz/a9+xDfvaRd39EWe2ox3P5kfePxSwniWjdWd6xwA0/udQ6PmqPHMtn&#10;aFQ3OOzvx0s0A20yMILP1w2eY3y4nRIQqFik++7pS4LlPT0UK7W83t2ixyci5zc3TFXVU7HAUsgo&#10;AE9fY9Hh3IAhgK3LoFTt7oi+ecT5UNzvd7y8fEffNjw9C25bR3t+xhwDOhX30oc5J+773VK2jIEx&#10;bGNtjGEAucCCfFr3oImJl9fXkB12oaUATfD92zeQdPYiAAAgAElEQVTMMbDvO8Y+8Prygt4bpPew&#10;tzEVNaUVP2fywrkPSG92l0Lv2Aew318xxW393vDt23f8efsZIg237RnbtmHOHcMv+p060T3F4JwN&#10;PCm8zn+zvN6ogRz0QxlMgdDF1G1X6xkAXj1S/b/+66/oW8dvLy9o24b7tJQbYe9FN8r7hxOcj0pr&#10;gn0fHhU+sG3dxd/bYC/7zMtHObar9q7WO2mzeFqL7cmf6Uem7/NxXRB2xXFB/oCSsv5w6qPa7/Tr&#10;VGNjeNwLAC4t5+rvVq7GX+36q+8PPoc0zLlj//7bD+/dv3Z5i8bHzz/B51/lX7B8zf0/Wgn0NKMy&#10;WijujPLwvN6YwCgokRSnPnR+Xo7ZagQZwZI5bAe1Nfvdv8+jiT2cCXHBHArXc5VJUzcUZx5Rdz24&#10;3wf6RgDUvtBy3E1ETbG3gTkEaNNz6Ql6F8wxwJQo06O0CUo2Q/U8pyo833CBjapdEF8ooH7wWQAc&#10;LgNUVctV7opcZCtgmhmQEb1BQ2taJLM4WNJbbkjQqVgus4Km3aA8/oeog1HU6esaPThvdViiFtEe&#10;hjnBde/ukrM9EF6P8ghAx+cFE4LupPOctKJ2oQ9vWPGNjROQIZ5vlWzjXzXnLc6+1UkQfAKyYYyJ&#10;OKZdxqciloPeaT9PhpUbcE7McCjcIOpSqKca4CipmuZhgvCWM1YXuvCYem+9rB1rpy/H4mmYp6HZ&#10;hXOmvtY6puevNNudtAQs6shf5uW1hzFX8JFHQ5s0P6UhMXabe66x5cWgxeCYfR24WQ5oUMGZiJGx&#10;hfLK0xDhgSaw2Wy80WyAzAQ0EvYUTdCHqyaNfc4vN/yIWk733zLXMmDzY3S152qu7zyPwJWQuWML&#10;SxSQg/zC91s4Lj7VEXkiBHjBtd2K41KcdeS6JK/YPErkUW/iR3+nIi+sdb4S3+TpgjYFM/ibm3A1&#10;El7RkSmJps8j+xQx+oJw8ghYkkqby+jYaBJ4Dmdeh1aNTW7TFmdT1icYyQeOw/OqiiLenJKOq8I2&#10;VYwH2S/mGLa5sou2xDZfpibQDcWAQjx3LPf9EsS1xELN8/mqMlfxwg65fjyUXF1vpL+XkDwo/yTU&#10;G7SZTOrOJ5YtZEJb8yoJ8vM4uK+HZucmRIDdpLL15Wi0qWJ33TLhUeKuT+z5cjIJ6vtI1CXFpuBz&#10;PE1BuSUHf1bEeXIRKdlvyU3Kmse9Xgi7gBSsvJEnU2YDuVl6urT4Akg/RsFKjIEpIHx9e301OjjH&#10;mApMNa8CzIhsXrLHcZbvkfqejKATGCgAuuSGgzjoELKgXuC5yE3SU1A3EWfVU0XxLvAAP6/2SgxW&#10;F3rZRzPkQTBJpQtG2J9XAE6C+/b33AnO+991bkjDiIqctl4KYCWHUxbW5kBr1PXrmHKTYYbe6Eig&#10;11Ji5EawzXECqwCgbeUjBQHh6Xan5633NiOftT/fcAata/+Om2W88JOp31L6adqVfj+D2Yu7X3z4&#10;eB74eZVTFw+EftCJhYdD7+qEob0j1uDUnJPUsXmylNvEdebW9S55QAO2md/F7QPv04z+6NLXplg2&#10;AlHoqsPTcdjsoPvmxyzsTL7TJugOvE5LsAyZTnWZfqFkw5jAy92iqqXx7opmuo86zO9umjrRpt0V&#10;IfDLoQXo0gF0zM3meh+5xqR3bFs3G3haXvX9vuP15cX5QaM+A4n9XqWhwFODjobX11eMkT6Y2Wti&#10;FzASEB+WH3oyaEgavt933wgxur2+vvr6t3rGrrjfd8DHplA0dIy5Y44dbRMAG24wX+Hu0zXGjt1z&#10;nw9PLdlaw6017F2g+wCwoW3AdnvG95dXQLgOTWZOGeEn2V2YbtdBw99yhZ4Rz0DclUAbQa0yPxHJ&#10;aHPnAZ+/TTbs+27jE083qKZzdXgUd5GV9FUeriuyZuFPywNugHbz9C+19OI30HannXjl9kz6nGac&#10;QOf0e108R/gcgPRihxndxlgv8q0nE0JauIzSQx/XklYPyjgf/v3hootdYt2RImPMIFk2A6qeqjJj&#10;qfZqLMe5+719fqt8to3DwFTx8stfP/DeV1nLZ+j1Rdt/vnK0Sx898zW3/4xlS7jkgYKtToL94oAG&#10;vfP14p6MzuOnR8Zg1AyQcdzrUV/TMymcebkTd43NQTBnc97tKB8N9eqMxfFzOuSlp41g9xD0BohM&#10;u4Cx2QV1OswAtcsTO6Rbnr+GDmCG0UAL6RAvkuAyUJT0BY3p3LqDYPSb4OFuryD6EoDyMmcSDnwF&#10;6lJZ59yIIgAl4fOCEkEaFIp3VbgpscIiV7Mb0RILSFDAjqXn7pgifPKgnfItOQMQyG/BkE/jGYkL&#10;JBklw/G1SBLdoJ4rPByVAC+Ojm01jpKG9n0ZL0eTQwzwg3UvjqnUejSeAVbAJIwwGqcF3KklnMvL&#10;NTwRx/O1OrrmDAZFFWB+3auSQFD29RytWI13DXtR3REV0YVn7OQHaH/FHHJQtfbKZ2dHXMpP8p6E&#10;gf2wkE9j3qR8Rf5I0KKOmwArJVj9vgLtAfj5vQEAN/OwhLGLtKiJPckUTBcOkJRfRFcoRIss4u8L&#10;mKTLPMd4kD8X+sDBkuoAeP38N9e3nDgx50Di4tKrjBFSxm4AAUF/q39i7XM/1VCAGJUA0IIaAVBk&#10;3wmKV5lJ4DREaZCDM1o2IlTBvChNHbyfqRHqgrXpVE7oSpvCU+si99MhSHlAOVzUhsk4ynFhxHs5&#10;1XKYuyu/kXIpeCOcvHWyjmsq+edAyotCQLDcIX3i7eaDCvlfFEfyadInelX7sTQqyxB+T2R4s87n&#10;3DjoJ8f5FQTYGR/iTJITqF75L347DCNxg8tSL0q1OT7qi7K2L2T3co9IAUU4psp/y4NVl2VnHvLB&#10;w4jEi7QZ9Z2qaz9UH97otxeCu/n8Ax466IbTt4V2VU/QtgVSOk3KgEfjEKDmF8/No+u2Px0tHv1T&#10;qklbO36J5fro1eb4+tnDyNDyu73DTZ38fqm7bGqc13ICS5zOq76yDshjuhB4ZCpCa/oMXL1FVqUO&#10;U4tQXuziC7tDHImXkTbBEighgPrGKsROO7aQIxrp21LOGc9J66ipM2j3QiQuU97mCFOj+4WR99dX&#10;2xBx+3KMgft+x4Bi80ASZQS7g7+ifhF6DNb6VC9TVFWMMS2oaPqdTFMt1ZcqXsceILN6CkoG7ojY&#10;qdwxXiFNMFTRpQSsiGD3zW0RsQs+58R9n9jvd6gqereUMvcx0VrD0+3JwGARbL1b9HcTTxVnm6yt&#10;Nctl7uqOEdlFs8RfqrCNCJf/Yx5sZtIfRWeHWMv5Y70xrScG4yvrl5frH5yD0o2z9sClchaO2Wta&#10;/Mhcu9Wv5MYpbd6LbbhFZ1PHpxx4cP7rHdvhjyvWW9tk40mKuQDz0TUaXO6PrX3+PQO4mqfj91d1&#10;XunKR3bNW/3SB79/la/yVbJ8ZG18rZ9/1lLyaaSTUcwzLBHZ5XP7zsDo0PVi0SmKCfXcsZljMt8h&#10;whCgHOzmaIGUaJ0CWZgHUJSxWMSwPzrVdp+nAlsvHnbkjLPGCXoMQ5PdgLAbnlvTAF4IGEIVqg1x&#10;aSaqwUyaELQGIsL0gdPlnY1oWqslQRrSKCNTSAsBGjyiVNF6pnYPv5zz4gZw5iLkdwI7Pu5jI53j&#10;h4M5koZ29oC01tJYNX8WCyzmz/AHetL+dRjxMNq2bC/4j+CXoHx3LFqMLNLT+m8AONIpgEWcdPRD&#10;ZMMKVkMLgCe5YUPjNWc6na4ZU63rZJQ5ORqXJJTA54Hfx9BKXeUVizZaAZ9GpqkG90KmanS6A8uA&#10;MuTxbQEychPVOOecJN1pzJpDURx1kXCK1g0ZpwbR7jLXpYUYY4CQ+WYBHs+Ot6aFCgvlzQjVyqon&#10;J6I4ohViSRDf+sEc9cEnZbxZ1ZormzJLke9ZlH6e5mDcYPAP8sI8OlfMPV2YI/sqhOFRJyz7X4bb&#10;In+oR9xJieohYHxiuaIJxKKnpEYvUv56Pz3Y2YDueDNri3vxxIDa640b9tfyGAPwqOHKxdesnmvT&#10;34vdFaMF72Y4l5z9zBKaEezVjxCP9KJgVR9Xa7Z+dJbIe0jkQqZwtyhp0i7XrkiVgxoNBr/TWW3Z&#10;26nARt3mIjYSg/mi0WUGsMjihVfrrBdRcqXKLK9yy7GgyLgLChv2bZvRdW3H5pHUz41JmlTd0HDU&#10;Ayc8QDwFEw6y9MAtHwbBTw1ozAOjc0VhdyRE3YD4TaM8g7JseF704RFYV1ME1WcJFGZd5ZdjXb7p&#10;oN6mIi+0Pm9XwU8OZR9pM+AIdQQ6fvj7cPGIdamAJxfjL0+zMv+zvveWs36m71UJHXVIm3MEbBlx&#10;/IhPrkBhYD1BMHHQie/16YIfcgP1qEcR+vf3lmVjKe63UBCwyk2tlQbX4Nja73rqaTkB0Sidxuk7&#10;74qtG0FcEp2b0ApGp+cYUrZzTVSgDS5reGyTeyxNaEe5JnWQt/b5eqNDYn3U7+fhGUja25NTp/CN&#10;WbXo/1HnPHUJ62BKRtVpufyNsNBtg7peYdQ0lBvrrrXKmtw2k6GtZ+5w2sO7nwYQjxY2YFwt1Ujv&#10;6A3QqZ4vXDH2iaET+z7i4kjrvUdIez/u9zsUitdXB7BbQ2+C/W6XXLYmuN93A8tbx/2+Y7tZbvLW&#10;up0GhUWCb61jzh08UWW2Uwu5oqrYd4uep++C1vB8e0LvDb99+w7ZNsz7K4ZO9K3j6XbzOtJDUgzM&#10;ScA9dQgnM06s+DrhtHLTODe6XNvwrgACxoUn0287KNlkogBgr0DpiOyPNoNxigTV7MxB19e7LuKB&#10;8tzZRM6NKQXybjA8lmuxAjhO2CZY0KHQ69Da5adZ5x9YhAF2Gnqz2oVnJ7Tq4lh0eHsMH+rI0sZ1&#10;XR+0YS7f+YPp+FW+ylf5Kv9kZauQxZWATZs4Fa8URVzlKk+VWvQyEgR/YMwfzGyEUQg3atGgPBq7&#10;OMEKhni3vpUIA3WA2x0TTVCOmAjB73DchKlCGnoDmmwYukOHRQ63brmg7Ri8mR29oCM0iBgewt9r&#10;pO9qWPt71dny1Cw0oFO5Wv/s2FxfAS5ZdXM4ZE38hvXhUSScJon6LFDEDTF3eCX+lEg382F1G044&#10;nRbB8HzRqul089b7oyPl3ajTf3JYL/18MMVLRm8S/BbnQwKyCd6W7MAlxyn5MVptNPoKSHVwkBUO&#10;gLmRbE2VSB86C4vxeQYC1OuG97EaV7nM0nGUAL8IprcyBdVBrKZcrodw9jyPI+e/o2EEb5b+LXZ6&#10;dd6vneFaBJ5OgqM4IWucH4TBfeTrR+BD6eEiXhTwdCzV4F/f5xIWyOU8aXk2nB3/yahbSEy+99md&#10;3eLUJl34XCtzbJtsNk8FUNPDuBcnB+HYS+Frb6g4xit4dTSDE5IodKhPhkN2dgSuQCKeWljm7ihB&#10;uBbZTgzPuVTTgaq8xcP7sTlWILql+iXFgMT6fqvE+ig+T5JhdS6tD5IMwhc19QvUo8dOOXa11E9J&#10;X7kzdcqpj76hUmVnON1FaHFPTQ6DYf2cmzwGnTo9n1znrMlFj47y67Dh8FYxgKuBIPgVcN4OtIsL&#10;vpbnL2SNCzzlRhhHLtd0/WyJccoVUZD8X539As7JYQ2FLDzIt7e49j2Q9i2gv9ok7MNaqiw/iunD&#10;ArkC3d9o+2E/yx0M7793nSv+PVD4USR5fZc68Rgh/pHyFs0TCHqswy4vk/5B5U2eEAF0QnpHyt/3&#10;y5GPH7W7RAnvA4ClavM3l3Gqp7S4bEvS3gldfdHVCGZY9G5+V0H36Rv2BHHfGutH5uSSw5gignaq&#10;ii/uxcKIGsImbq3kmJ/QK7og1L0toUG7nik9gKkd4jnESY/YmBFOvwawrWppQba++aWdE7oDA4K5&#10;TwwHnnVo2qHKubY0IrfbDd9fvoOBEtIaXu933yhSjLG7bW7R3Tqnp2azPm9bd0BcwxcSATCNh6Q3&#10;zOnpUO53vLy8APBId5gNt+87tr7hL3/5M3759TcDwXvH1re0uzxgC6LRf/MdBPt+2j72KSqywj9q&#10;vZvNBYR/QH4JXee6yDZg/PSe1BY+oZ/0ek1n2knjxMjH7rblsXqFiV3DfCU2iIJP0rE5d5F6JHwj&#10;VlYeP/TvLX13WT703HGOjs9frbOr58waqxs6x++sS5kyxf62O8zW53+c7K49WMtn2viYbv0UD36V&#10;r/JVDuXvtX6q8/m1Xn9U2exonYGHjVEGxVlaQFkvpkBn9TWpGiAYUGV+cDMEpufQtSgnxRx75NEr&#10;2RQzYtCLiEe8UoFWr18EUEYJSIzBNbtFY5Q+GyDH436CqbsbhR5loIKxT0y5O/A87TJEbZCm6B1u&#10;8AyodojMAK/ElePUBMFoWFSoA0hncQU43SGR7iBbXnoDN6jGHLj1LZx6M+Kbg0gtImkAYNAQnplM&#10;wOoSgEa1TEsn44CXXV6VqUSOayzTzNAQc//VwWL1QSvMKOs93wTqcXsJAxc02sWOpDFfINvgDNq0&#10;CqREidXcu9FSk2KAVeCnozU7xuingTGwRoO31tAi4odslEA5+Hz0qVxYOte1YXZnGtOCdKiSfmy7&#10;soVCtEHFook0fcBwJCKHvzs0NvtYeCrt3nQaI8WAVQZbA54HXxsaLKejEgxTVlhBcUVz0M+A0nLU&#10;sRiQyT5JN4VCGZ1/MBwlovDKp4VGUIQ8yfmngV/jGnMjgfm0uQaXKC7/jMeQsazS3JSQQJwJ8toT&#10;vRXH1OeVIOxU48N0LDT6RWe30qg6TiKSWWwCKPVjr2Vzqknydgl+z4v2yAOcDxGMWTYjoBg6PI2Q&#10;y3iPDOtiG0XmyNoaWEBLseeaR4pBJIBLcQLQJ+L2F0+fbJJRqdYvl31M20LR7qRligxwPJVmwT3F&#10;IQ/nT+MeAz7JSHuDFt5wDwiEqcs8r4FycTbnEefLYB/n/+HHvdHoFNdoZsuz7jBw0LTKiaCNy0KJ&#10;E1erPraloZi8oyGJY/2KfiLGsJxckpDaznfWzy5c+8h3JdPFqPj6acyZX2csnWhixhp3SEjIRQLK&#10;5OGN9Ruhfe2a3BbPP1v1HjQjd1lyw5MOKoL+K1ch/67PRYo30uiBM+zjmL6m25we9ciTRwrWFpCq&#10;HlIRobrnvqaiVY09FDv0lvMefMhqqaodXAlJ6Hw1pep/tbVZNkGqvK0bgoWoMQpBO30dY4qfiDoM&#10;CKJ+pp44Q/zUSfEd7YF5lJMwwHYe5kWO87raB0l3j+DniQ0BIA3T822bjSDnMR7yd7eeOpx6X9Uu&#10;lK02c5Ob6zxg6m4ncrgWyiZ/9MV/j8jRA5WoQ62JctIRayQ/+/NWqXYCmkTqwfq/9cM+772X9ZXj&#10;P/aRdS+6tqTNABQyMzLUcpXbGm2NctukUm8b1McZY06hVFr1OeCYHEBbNueA4HkaW+LHlmpqrLqh&#10;TJeD/Sfwm3JBPc2g3Q0BzPRpfG66GsBLOTDFIq1Ht+AWzInpso+Xx5pNM9wetSj0OQb6Zod3W+vo&#10;txsSJNc4YSqditfoPMdAA7DvfueOCGbbDbDdd9xU8aoS8tqAadiaUMtnvrlYuO8T+xh4vd9jjTPY&#10;Rj1SXD1f9NY3TDF7cty/Y+sbAIsE5zz13rB1wWiCfX912TUB3fxUgc3sbXvG/f5qc9QM5ObGyhgT&#10;Q2kr+gWhY0fTBmymP59vN7y8WDrLtgHb8w1b73h9ebEqm8mA7pe0jvuO2FApVnRlnyY8xas0rqGR&#10;i1tDpojnXIfLcfMz1W0n2IYC+Zo2NFbdNnUFWqsfEZ0j32B9juuhQWyzg7ztQ5EYQ7kbg75BkW18&#10;TNy2AuWk2uaItTOxD8XTtgEiGPsIm/m42VT1n5Fw1q7nF5dlefuN7w7fpyJMAUj7lbn4DwIj7SXT&#10;nRlcQnkxwwZ24r7Tn6uxvFUefX9VLz9LveAD+UA7fO5R3Z8pf+v7X+WrfJXH5ZHs+yp/S9lC4aha&#10;vrwLx6I6l2EwyjHuDHlxWHxYgCjQkHSDvxqeS2PpOKtcKEgaJ2xczWQSj8481+hGhpur4ZwHqJoA&#10;NJWb1di8vwKlwc4bzP0GcaeGOVeQvPxMMxIkDfB1DGlYAMAwp1FhgG8PSiHyGCppaM8s+Yb9CHwo&#10;+bccIQcuIn82ADgAQkeb2EYYe/GuHCqis6GoKJZihjHbmuQzkKCvtT3Dlqz5I9Nx1gM7Oo2dTrxx&#10;3OrNFBbVWKy/N2nQboacHTelEVciG0hHRQENguvsj2l8qdONyhrR5QY9AQ4p9S/P+ImGEgdcxqkF&#10;pPVPNNeg1P8XNOM893lhpHNkBSq8TkYxz2rkNz1NPQ1bGt1mC+tC53rbfLyY+WPMwYi5ye6+HVVX&#10;hqX8PX5ZbNtjXVfViqyOQjgzSMf6+h0UPjmXK3CA7ylPiXBdczAQMHKMxvgKENs72V05gQ2kQY38&#10;WaPtQnJEvzhDla5E27gM+CzJnRF3iKUv/iUjzYjx2Imc5GECx3QK6Y4lELTGYEn5JwLGcYjUOjov&#10;HCGdPXaUYy85k6ll4oJb/3mC6rhzFuy7UjIUUchPo5hd7rl2TEQiVz7pSj0iOgMMMdlHXqgE4RQZ&#10;JU5gT440XTiVwruP1tn6GSPjlrzHzhhSRn+lv1d5VN71EilP+F8Tv5TVLoDTlm1LEwOYlTKmrWvo&#10;MPaPlNyEAVRH1qng5C1jPI7txIOPW0qyKkVgvneM6utAmQbvoyUmX/i4jnmWFDtXKj8C6WPZH9o/&#10;jI1bZW/J4qUcdCyDKCjjz7j6Rb165KP2Q2x8bkBdRU+qql2k29yme1jHub+t1Dll7WjdeIwpm85P&#10;TSHzvM7qe/X9q9+vCqOa3+v3+s4MvufWqSqWS8aP9V1FeNafzQFRt+wxsG6Qi9BO9suEe1/0aaWB&#10;qqL37pu8fvm76/tqb5QBPRho9Nbl5gz5sfZ/vci6uESH6kxm5+Wd/L9KXj7rYDd4giw7ZGm/EAEA&#10;efrQeCVsMJB3Kv0VcwzrDW0n5AWX/jh4yfy87xj7Hcx9z4uOx343sFJoH1gfhiaNVIHvc2KMHXOf&#10;cUkkL8QU0mQO+25O/46bvA1oT06bgakDIlvYWKrAGA6YxuafzXNrdqmn8dWGqYr7fs+UmE6jW98w&#10;R/p2AsE+B+ZOn0iw9Q3fX35Dax1/+fOf8df//E+oTrS2Yd9HXmw9GcUt7pNo2BI2WK7rI7/VdJmp&#10;fTnny10N5HW2eahLsK73s32jy+dXG1OLPbz4xI9t2/puHUoNJrFn7a4b9rOpzflUoG+8xyp1Fjf8&#10;jy0bj8tyV87VRukPK8Egj2SjBE/z8dUBOsxV/bvImfWDH6DIPlzqxNXyQV3+w/vxe8q13fVVvso/&#10;Tvni0X/FstHgoQFTo14BFAVoP7UoR8R3BYD0l5XPhuK23e0msoBxJyVZnbYLA/cYdcrb1IkJTKIm&#10;M6Fqi3QfIDjZYOlOmNkgAddESXh393RjvDugW51hBTxHasZzwSObDzZRGZ5mJG25CExA48sj0QHw&#10;2HCA1upH68LLUgdV3GCLNs+uet2gEDfqnBwgOMU8g3S47TFJY+ro2BKSKXNIGkTU+AngZkXd+310&#10;FKrTX5w0zo/SWQLAK+Ekja34XxVdWjgI5rgOuyzHx9WcaQisqmakL3lclZH+NKx9HHzGKZEGdB4r&#10;rP06Oo55OWLhDbV0MhmxxpbOhi8nMhxJkWuAJiKN8p0Aluisic2RtBZ1KACtlzAqlnmmP7BG0fmc&#10;H0dW+PG4oikzsgq9XPviy0pPH1YHoIJGnMO1PfaZz8Mj1CoYfkQfMw8kQcUznU/AtK+3xWWOZlxA&#10;ojltJNukjCGYC4+WDeebjuuhvWKMH0Eurf+6V1dJZwCtOubLdatFhkuhtSboUdIIhCzXBODsafWc&#10;4fWYcHHw5ECfQve8pBcho/h1yn7KIQQmrQuX5tjJs1Lmdy4tAhW859/cYDB9wZhfiVEwD7jWMejE&#10;BNNBNXCjknwU/dLa7Gl1+KO56RzPUNVwYzEGiNSHOag6wuIkU7bYZ7FnaceLQr5wUhcZRFq7DH0L&#10;HI7WvSHKReo18cbtJIXltBUUQFyYHk1MXgVQw830zxumOv1S7LAL/j/23qZJshzXEjsgr0dWVvfr&#10;p7G3k5m0lsz0I/UTpZWWmu1IprGZ97qrKsMvCS2AA4D065GR9dFd3R0sy4oI93v5AYIgcAgC/rkm&#10;t7wHEH56oL8XKSALeVpy71qZbmKdwLr2t/YLYLo0R6BB6zOspz08C6whadb6no1vLmty0d1KfTvQ&#10;C6002+WYlE/3g/DHcgV013pbuUkDKQdhCgPVGltKr9/lINXlVoPRZCLlM0Q2j2d4m5SXo4DBssj2&#10;qz4nqOX9Wfax1C/ysyBC0Hw9BCYtV/rXqHP2mXl8q8eIDqXQaXYVLibrcCeU/ftGBYatt0hQb587&#10;j4OOJyvddQ5bIp7zR4bdwNQu6w28BzAKriPmHmIencP3iBmP59xkXZVXLw9QFrCOOjttgseStg5f&#10;cTmntufyIGMHHJu444bP7dGPkLdM8MkdKGUIk2uKx/5GhMhQVbsxJXaAZpRXzNOAyzEZTmVgqmJM&#10;+2xOxTxPiIrHCzfwuvktgTnd2xy5jqgjE/C1QzKb4w7T98/7iXGeOG63WJPnedqO6ex3ch34DTS4&#10;Hcf6AY0wkEzmaeqNydcm9s5xHJBXy4lyux349PKCfhyhC9IDPpdTvQnqVk7luY3hGHNcQHmOIs7r&#10;muWsadGnHsuDvLx6BrtTgIRcDRs9KzQ+LHrdLlirDp91oig1M+pMuQ6MSRtHIa3brYjJEFPUI/Rh&#10;rLHWalzur5a6yVxT5c3vOJZ1wG/Wvn5W9aii5L67D79Guerht5RfQsPfuvwt2/4oH+XnlK+tp7/3&#10;9v45ypGApbrZvpVFyc6YWKbcUAwTBK+Ghi4KRWzqDnzNJ3OpriQTaEjMgMBMAbsU5t1NBd52eIQn&#10;titSTAgjImjooDcd9+ehJ47efZPvTg9LDjPnRG+rd7IQibEmIh45QZPp8bEzbtuj0lMVGYJN9LSd&#10;mgn1pk5TQn1+AF6mS4PRQjnokojuaoMMQN4rDPkAACAASURBVCuUMJ+9hmIkCqCS4Y99/un5OSFx&#10;TR5lLjJBjHWKhpDpODOvGBcFIqA+xRZSN42iqqBVg8Vo3GM4/NwUfjKmG58O4th1UwOqtTUcYJgc&#10;MssKBNz9GiZ0RrjhOosB1CMPN4I3JccQQENceSwA9nIFkfMh8VmA4rHSrNRwKHz1SrduW5BfJnCS&#10;aWuQfM12mh9MPFMT6zciDBFjh1x2lubPEWTzvi+AzRMlFECE99jpPGdt+WsbwSMYsJelP8Wo399/&#10;rPPbFM+8mu/gceFVireVJOL0tEOuCBxV5PTS0woeFLKoZrxbjbAo+3jSk2kFpqT8LB87MNUaMAYP&#10;uGr7moATJGXy5jlJIrCFnILiSekfqrrU2+tA8lZ2QB74k42oE2gFihIoIEjYKkrk82LhimDYjVQg&#10;JOEPjjs+L4B6zl0JERVe4S4PwDnb+eyR3ziWNOzKIAUhs+1HmccCBL5VKuAtZa6iO/t0lufjWVkf&#10;DFm41SsiqB7iTegdbvpGfCdApKAU492Qybr08H1FNOSrgTcMkUEjvy9g2HtA8bfKjtctKTCEmlcB&#10;VSlHt/X1OI7ynW+GlyDrV+hjIK8uc3ix5LYxuQxz8j0Ch2+/b2UDUb/S8HvbCMcMAuHN+InzvK7N&#10;989t9NaF9rh4hromsMagzqld29vD/HzNG7we0kdfypjfdTDzVnF16D2lhiGqzfKgy5wiStibieLI&#10;AWr5D3TkvISscF1FcZ208knvcjwX9cNBw4WWF+X6u+2dN+LcV9uB/bJQdQ0S/FiVAFvHBvLaPp6h&#10;yBS85EfnlSge4pBR5O73M5JzTw+V0puF3hseF9z4c1roNAe0JyyM4DlO3O8W8uSlHQAaVE+L3y0T&#10;2nuhn1GbiT5Zv+iJJgdEDrRmnt1zGrgd7Iu0m8Y4/QAAOO93nHOitYaX/snA9/sJdbtMRHDOE/d5&#10;uj5itOytox8drR1QbRB5xXEc+PGHHzCn4vPnP+D257/ghx9+CPshbwRX3rOD2jGGT28YIDFNtlac&#10;i1MQgpyddl1O88pTigzctn/39ZJ20vpOlTlX2nw+96Terd9Le5QzPMBx3rUwMyfIDOKZaOKdUs9w&#10;22qRYT9nHy89fvPdJ3bH1XOhxS3PS4zLHruSs++RR9eyJL9/qzx7d39Pynff0o+/ZvlaHz/KR/k9&#10;lrpW/xa8+7Fefoty5IYP0FyyPV/DEPU/wauPFatoZSOu4K4IIuN4eM8pgQfAQJUWSjIVU1OeW9QX&#10;867sUzGim11tV1Xz8D7EFSkBljGZMkWIjU7c1sZEQ8c5TBUfHp/PvNcbDo8fNtUSyQBMdoIw0HUy&#10;AWNeXGNst6aMkWuNGj0cBImwFYCqxVY3BdnNX3XPkAIqN0vnXsCB9ECwvd5ibApjvXM+egmF4n9z&#10;otJr2g9CYrPXGJNIg073wdYKSvMQBFGfjd8jhKZWkX+4IUTvD1PIxb2LUyH1hyEFtGAAYhpTPDgB&#10;0ttUoege+55XgFsX9NnQjhYhVLp0VM+h8A4WA3almffRfQwIJu7jtAb80EQIOqkArZVksVbndH6W&#10;7BjS+08TPPC1FjRSLPHOn4Ixqnb1uhXlDZb1vslm+Mc7CM8ZEfPLF/T4jpcRuMoj5FAwRvIsY64y&#10;GErEm/YvaVQAtX/Y/l7j5/KZAKQAyKQHvtdPkM+7FHWF12VbdEN7zo0NqUCCgweoHUcBYrg26elP&#10;kMO+b5GMVUKPf9geg/wV0vIYwkW2iuT6UIjFlPU8DKrAlOZv8Uo0AbuZNWvGjO6SV+bz8CGBNTsr&#10;aiFDIKS5OpmaxY0mKFNGNXnow9p4ilVBJa5ZjngB2NL4kaV2DUBB/DAmE0AmYYk5zGnMzAM+zQWY&#10;ssB5nO3Z2Gkk2vPkP+EeJ5TrXI6aa1vpNUq+ypsokPSWMh6bHt6j+y0RBO9AzUu8tRvg82o8aTE2&#10;Ieax1zMuDKbnV7DYtLCLHH6bg7h78dF1ynIvbBEOKjz5i1EnaI/r0A1Vyx8ivofYerT9qHiX+bsM&#10;HcG9ZzcYl7XhHntOGJNjvafMjO7cXF5Z3PoG4Jw+RwKIiuf+eCzpSfsoB2PTFAByM/oxkXa8z99N&#10;H6h2Z4bpyv2pJoRecK2skERPsGKMCItjX5GHqtdf1oulLgn+hyZIRq/ziL3OP8ADkrK/UNZr6R+w&#10;xUQNopV+bvtRAbVrP6UcuAG21xJIKX6Y9gTj5/r7GVUrD+P3PtS27DJDkbQFZ194wOc1Y4DXvTnH&#10;IJ7sZNoHEUpJ1UNMXKQ2tT6ZN/g4x7KX9gU8rHLokW75+0z6VHl4USovcp533k8WbM4gJbGeUt9L&#10;ENpCCK0HLL0dMVZAfZ4sAWEchidFMLk+RQz0pq7j8tNYLWVva2uCSJHDaWDewc1z+EyhV37ugamb&#10;5qEHv+c86ha7XPOlGJdC0ylAiy0yeV9UWWPhcd4gTKCX+iw9tKlLMcGkiFhorMZbOA1dGo7WIa6v&#10;ch3EPmwDgYjfPhXrzf31C1SB3m/hrX3O6TGiFWMIVM+MCtgEc9hNm6kedkXM2aVJR2+2X3Rpkaun&#10;d5PZOt0e9IOc+/3V9MdYRoL7ANo5IXK6LjOjjd4bzvvdKQRAOsacGLAknapqz4yB8y8/QnrHGCfG&#10;HOj9AHTi/PJqHsiur7TWYx03aRhzWrz5qRAcOLrgOOzG0dHt8wEFhDly0jtf/RYBoLw44vzRcq0U&#10;Pcv0he7OU5n35jhuOM/T8rBAoBbYPNaDFP5T0Mu9hhgJLoKATlkteM3aThmbJobS1FoEhk7FEKD7&#10;Laxwxin9mOM0GksC3ohqqHMBn46Oc3bcz7vpatIwQTBc0LrgfJ3Lrblcdw/a8trRh+/e+v7q2fr1&#10;ur739xjCs3r+X/UOZRy0J543/eaX23PvKV+jzbd+997+/ZzyrG5+/lu1+1E+yl+j6Pbzo/w9l4NG&#10;l+pmQGyK7y6qpfyr21oqETOAwLiayZ+6MlFek1KM824GZeuuyIxsxRVtdz0FJnDXu5mCrZtSJX59&#10;FTyZf+z9dIOKQI1WcI/9U2DCPFjm1t+jNzRXhiwhZS8xYd3ooWEBG9dCJ1f+4SCyGa18xsKwqBvk&#10;AkteY0nKJjpaAsYTFl5FYQaag7k0LqS09wimxvFEAfPq/BdbBaYAB4gjEqFnEpRjiAm4TZUjDrCN&#10;alSpJvqkqxIS/WjsIyJECcGBSBYGP1wgLXXlqQAuekNrDUfv5RCFCWkAeHI20vfEiSkT3eu6aQev&#10;aqra9dEw3Bw0TLppAUqTCzXGTbC2gB3F+EQ8K/FzIRo5Ugqlg/b10fX5VuZPhLExCQxnfEo3ad2e&#10;KaCN19eiISqYOUgJsCW/q4kcudqSfx7Lor8/1LlKHULBrQAxBm4XHoNGfQZXuSk7NUIUEQz5+tbG&#10;+eHcUbHbFdUrxdWer9fNjX9kuSVTDwh58XrxP1b+cHlzCUZbsxpdTmAb8GvUQZRdVioY4inhapcL&#10;8QQ9wUxGVxD4gSobb/IAROqHhV479eoH9bA1X1MLUxXJI+13Ie+JVOol7XlrKWh/YZSUBcb1Xjsg&#10;SFkEJpFGC8+2pR7kWiawudeHOMSkrNQkepDDv3cwXNA8oSrrEEQyyP3liyHGV5V3tsdl4xUeIlFv&#10;yGPXUpfk3vQgD2sbAkgJYxV8V9ta6DczFFjtt5fp3o2Ux9eF/JuHGUvYpIt6976vNzISgPxaib0u&#10;z6PfbG9v19rjh5rgB9fCk35QxlFPezYf3sLbY1AHnWJ95WGEeD+UG952+JW00q1OXX5/j7f28ky7&#10;+Owd7ydN3n52bP0Dil5UPleV9Hq0DyNPeT7DhN+l+625d+uTUgDZKkf8yyJPC6Cz0TkS+MZOvNLq&#10;6uCdTgXWhbl8P5f9eC1X8sT+fJyf53OW3tC2LVmSRuDigOtJectTfgfB6+dveecynnU90NCZfEEb&#10;o7bBm01XNz3oONLFEpT2CFOD0MbU9SB6fU8Fr/bh9Txxnqd7kd/jpoElcByowH0kWNXkRdNtxcJU&#10;qfHJywG/pVPmX3wO1D3NPWadOQt0dIEd7OnEnEfSQSbGmDiOjtdXT4CJ1BO4702PS65TcZ7l9rDY&#10;oJmI0UKmdMx5grKm9wYR74OarmdyvVkMayiO3tF5wDUJgHsoGuy347Bsv3nIk8pHXX98Rl35nDrB&#10;aC7bsnyY/6jiDdG1HxwuBze68/K6LqvdFX3c6nVYPg+iFrkhsf+f9xPHrUNax603iyM/7MCsdx5a&#10;IfdzzjXzE5TDva+N+WcXKmbQjRTX8moM8vHELgvsNTLVezu713H1988deNHT312+5dlfWnbF99nf&#10;z/eOj/JRPsrXys+RAx9lL3Tr8E162Skz3AXqRvl2ofKYRpptHlO1gDDZ1jNvMQM0xZUQQnJZL2Gh&#10;MU4c/ZNt4A4MM/t8eAZsWaPC8w8AVAJMtj8llVuFZT/3HgUAq2oZ2gFXOk3BpJKaHqkewqOnWjCL&#10;B634Js0kReoqoSl+DZFkxZWPNNYzgRiVNAPG6YVbwIsAKYAViLI/Mv6xf1qMwWo8iBNO4IopeSbA&#10;rGrwUGUvnpNRvD1NNYA/ed3RpsAV9cm6JW8dRrulSQDiYWR8kkqIDyHsF0B36+ZxY1dCYZ7NOi1p&#10;qDdpfNMAoae4eGfZRyrBPHjg/JuB2dxrIw4USCuALlAxWTksWYC1Z17hksMsSnm5rYEy7yv17clu&#10;c9tQrm9XwxdAL4oajapgO/YPEt678XSMxzyNHPmI+qWMWR966Gtbsl7jr+zLrouKIEFds6hAQHg5&#10;NGE/GXpIJIxrdrzSLurC2uC+PhLnqc+9dUV99ZQlsMe5y6vGGnFEbW1a7xj3tB6gcD1ImYjKRxFv&#10;2wcQPticE49XnsT13z3cSCsyCJWPOXZx89CnAT5/SycKfVq5fVJvUCxUKnJppTvnay+a69/zK+Tb&#10;j6Wxa+UBlzRQj2ka8isO5Or6Swm2BInRQmtpUatAH9ev060FDSz2eiMIuPQtzccGz63gMmh2tm8A&#10;cfcbBMsBpK+jHXyT6M+1rKH3K0RKSI+UMFmdj5tJAUPUdf+Znt5xaOJvkbaMr1yN59i+kcCQDWXS&#10;l/7hEDX0B+fJOR95i3NofGUGuu3nXImIn7liclz7/JBWlXa/ZnkENBOEMRAqD6KuSk0mvch6B3ce&#10;TyXfHoPISP66arMeDEgH9CyaAW/vyP7KJQD5DBTfP+JBb+g9G69/a0K2XSZdHdYbZyaweE5gzOGe&#10;ygaq2I0QAs+PMbWvyr5H7DQhPXpfY7FX1iXwdAkEC4xOIVdLzP7SxtGO5WabhZtwH+jYP1jaA40N&#10;HHuc5zoG0mSV+WVcQrti+Gd584R7pb0VSgDyOtazHaDSrK6rjQ/fAMP51Zymf0+3GxQlAWeA4Ai9&#10;l7o2xHLVqJiTRY8kwSu9xPd9yqvJ5aoTcxrgOtQOaujYwfbteY1cPHY4o1QeLfQHY4RDgeEHsWJe&#10;w63njUFpApnAmKY3GvBuN59MiR/QlvlvjqNjjmHe6U6Oc9it1TnGovNw/mh7ka4xmw60KnV7D/fC&#10;vEmK6fHCT4xGkBs470br4zjQRHB/ecHt5Yb2U8OJUZfL8u+hSFEVNfslcRXSdWr36IabaTpO9MON&#10;wBIvW11fiZqCXTR+Xsm86NsOUjtv5H6Yh+x7PfQEp66WN59cA+4tkp8ue6VL/KMf6E3x3fffu2f9&#10;wP1+Dx4xBzG/Kd0adOxhUh/32K/tN99eJBfz0t72DKWHP8eEoOllj+z7/vpz0fCkLd3+3iv6FhoE&#10;N77z2fd89luUvZ2/Vrsf5aP80rLKxd8f7/7e+vP3WY5Hg8h/h2Bxuboosv0ETKkSN0ToAZbGxF7f&#10;o4CkBzmvzcamSWVDp4PVbnRrA4TxPA8ozlSkWgEkamF4AwUCbF+uIVMZccghQpu4rufAoboSacZ7&#10;etcwXAgcsKLnOWls4VgIcisEFgYhlHJBUawQoCxH0kQWpToep3KLqrJczJuDEeHN5ahZJJaSDGET&#10;9Yb6zi7mlXabmvTkAwAdCOUp59rbhWDCQesiZyxZk8/HfmhSgBGCxbOAIsmr63xXOkzkVUKBK/Va&#10;AY406gnQpHbqRrEIiPz0QhELNWHeYRFKI+hCBYv1e1siwDhzDjhCKrUXc1eBqBzfhdIsSe9aiA+K&#10;rymBJ/SS6qGXQMRSpQAIb+qkMJVNDusKAF4MceFBAnId7s+Ttx++45zk3DBkQYTQuXp6WSuWtNfz&#10;72FMGviuEn8VxEqjoxrNSf9Hz0LZ5s1KGjzVwJ1rxeyY97/IRORnYQiF4v/YZdUCxqobKeqjYXid&#10;OnYeWMhKd46TNyc0XvN+6ZX8UZcZJRyB86eWJ3YqL5QisP6w8yjqtBUpjuoJnvIDJeQLUEHzWuKJ&#10;woQPnsfIhLK5DmN017xdgchiy8Ru5Z74xrfboKJ5p7C/P9XDVkkeGhuQ1LKOd5RLsDF+ZmdbyHre&#10;oCk0kFghKde455TD9fr5W/3ZPW73EsBOfhB7rx1OPr4fh00+SSI933tYz2+Xnwt6izx/N7/beff5&#10;Adu7vacvAeWVz61se+mOIdctpvDx3k+C4e/p37O5+uq7sfhdB1DyzlsHkj+/PBx4iITrqur0g3WX&#10;l0Uve1ZXHd8VkPwWIJsHsikPtW56ez35ASwJ3hqGhM/uoHj9bhVczRS+q+eCPCv4Tzvhsd5aP4dD&#10;z+96SwoIIfkbzO97lrQuOjJc118/i2djD7d5mrDDykg6PfPAguH80HgQK4gcwSFZXR4r7SXFmAZo&#10;Z1LMFuBd+N+GXWOD5O1GYxc7bDeQnOM4YgxDZzjbzDkj3M2cM/QI4ynu5eYkZJ7yEjTY90Tytmrm&#10;P2rd5fEYcQBA3cgOTD2MisciVzGv9y/Db7GJYpwnAMGcdnPlODpmExy3w4HcjiYnAAuFOf3dvZO5&#10;T3B8F7p50bto8/LW5FTFQeeod8q3x3Wax4cP7+NxC41DxrAtil7vewtrurITmzSckQ8MYPi1+N5p&#10;9y9/+ld8/913+OmHP+M8zYt/8kZL0e2+Kod//SW81Vl0xSeN0YGNjl1jvm7fU2fTy3m4ZO7nHfoF&#10;5bcg1l+rvK1jfJSP8lE+yl+7WLJMMI61ea70bqfXc5wRq1iwbp5AKlZVaTZdzWNllqDBPMUnWEDl&#10;Z/W4MQVonHeMUa/ZNmBKKIq+pUN1eNzeLw6gZx8qiGneCAaydw9/ASBzI7rhq2441GSVoLKpqSQJ&#10;BPe7xSLv0hyE6A5kTXTJ63Ace6ruplXVZJQTJ8awrbX3brZck7gqORSWQt0VmDtOmyO3QM1bl7SS&#10;8NCYRNYEGf+aeVncRqGnj6opkuJ/06shDgG0heLPeOuMgw4qEOSB8JKvBtDmUS8djEHubOSxBq25&#10;1nryRyinNu8TfnVPzetAtIfSZR59NucNgM4DrVtfe/NkbB4ixfrcAR0Y05L02JVMHz9JRfqoeega&#10;iOrKbus2NvJ0jNkGkglTE2dQEcDBI3rbBEDPZ1F8OTfsIg8n0mgU/6IxzqSTNm4bkBmJpKsZPmMC&#10;kI7W1cdjrTLBYvruDUtOWsYJP7Sya7Rcz9VgY2ezX9NDkai3j/ooRxWafSBqSK9wh+KZ5NBvR9A0&#10;jAD+oE0mDsy5t7DSZ0zdwM7Y7IY7ZcJgAcyCZIBIJT8gaK/LPKxexDNwCH9OjXulPB8yqojBiLNM&#10;61JihpOXombOF2npBzCtxZVpAWyNYCTtIzGy09QNThF6nFcDScJA0PhbAujhgKcCPZCxXDfSEjil&#10;F21gJO7RTACfsHURDVGsb5T9Cag3rIdwQUe0YCjrqodwydkFUdt43zpjhnOvNwo01ix8jvnuhIVZ&#10;stk0juBNG8pX4TtIw9/k5YzxSoPFww+bjQtfk2/VZTw0DnJsv1W0WeQt15tPUSd3MmdCScppVWTu&#10;BDg9a8xwixPuY2kLBRMEYX1Sa/bui60/7jH5at5iSXA616+vVKe7baoDgKrtc+p7ewLu9r/kD02g&#10;58LgD7k4c391fNDWnZbbaJTK5dYRnE47RiwVzNRcC9bHlPEotL/uW4ZRmuo3c8bIdc3/LoCGgov6&#10;DykHJr52lpj2W4zv5YDI6ELwy/iI3t6+ngWp81GvJJkKdJDe4Om1WudcNW/omS5Qbqt4hcafDdol&#10;aMExioOIlmBwI4L3PdY8mMDYb3FFSAAJOrwFwieNcxF06RhyukqdPsqqFtYhbiY6r+16UCMQajPk&#10;z8+IxczbiKEJq+dHib35SDpKtp27iOdUcf5N7RQPYxW/oTHhB/8hxPJZgm6CDB0jzHHRAPPiJm/Z&#10;urh1l0i0D5jJQcr7ZQlZW7aHpQ2Q/Yh9GORlox3vWg4QrG1QpGfxVamOO5GuOvQs6rgzDoKbsg3f&#10;IxnmUBH0N+U0w5HZnuV0awBKTHSBel7RDE0mIuixcuJBnw4xL2sqKBBATF9v0nNbU3oM516n5Ksx&#10;MKCe9J08w73WlbpprTcBessbXZ9v32F4Akx6EE+XDanLGEA/QrBOspH9lNQtwiaZnpdBgJ9++gm3&#10;3jD91u+cd1/jB5oMvL4CFkc+veG7HDiHxyAP0gj6ccMf//g9/vKXv0DuDRhnyPx2rE4MIQfh9id8&#10;rk7KwdwLyJNzWlJSe61BDtdRKXbV7Ozm/L8c1lKNoy7me392iHoT7WnK5bz9IFhvXIUWGns7zI5h&#10;LPIabtTfuN8NBM4QfuouMGLhQv3m2X/9//5f/Pvxgh9f76bD+WZOXYK2fuYIiCayFJlSlP8npa5Z&#10;2f7GxXek67ObQNQRrB9zWDJWy49mKy6dwjTkaKyzpU/P+vLWWATXY36LDu95tn72rf36KB/lo2S5&#10;Wt+/dO1/lMfyljz/bcth8tINnpKg7mrDegB08fh9AN+CuCoYoRdcWYAirx3FBuUq+iye0Xv9SOOP&#10;6nOCqxltolS3bgcOmFXbF/DYfA6oZSI1xJOdXg3DxnIcBwwI1gAZmPRLsBqTqurghvVcPWxLqxu1&#10;pucHk3SmkUIldgLaIT00oZgoz48ZytN1kevtMsZbFQZPilbqqpSjAsy5AIAuyTKWk2u/fk+lyOa4&#10;xkgOHvRKtdxEWMek8awZV6nQ14HxfXNgMUDc4hH3AOLMCAPMp1PDw4X82RpBVm+iieNoYX0s9Hmg&#10;O688ClIhDNrl+xH+YzdA47mctTTwlobihQXokfqjKNWCMKeo/In/bqEijD5Ko5urjcnFnI+nLeJF&#10;hw3zsfbTh1CvvsbsyvIICHCg0Ajlu1JZAZMQ8cf3wadpIvkuDRqJmsOIBxDrDnCTXTwBGxQMhTMd&#10;NLMkQjY2Jm+1NUyasYXVmLFepJzB0s/KC9dKsjgotPIMExqlfKbnv7gxrGiRJMxZG+FlVG6xBCfV&#10;NT2RMW799sujrFkBR4XGQVp+LrmE4kYIx+39LSPmQQsAVI8kQRUZsuBkKfu5NlLaJkjrpXmLQfJ8&#10;IPpR1nz2X8qaS4+9xZNSABMalTYlBMCFrCY4FzxMAMv5Negjslz6oBdTleM6m4th81TU2YBmQEbk&#10;kSMCz146SJ5yIw9LK0heabiLpC5lPwEeco+s0oKckeN95lVZW7OIE8/DXFTSxmH/k2IyiQANLE4u&#10;YKBQ2zzLBUuy1xjT1tkdTDH1IuVN9vOtPfuqs090I+oaIuWg4W2lcvVCVqw3Hx6beo9ntdaDHNbF&#10;nCeXbW/6xzvKQr+HTqLwc3uo15bRzDmjrIi5eWzvCgx/Nmfr7YRrD869jsewPvD9xdbJJW10Ba62&#10;L2Ms6s4CKPNpTgjcN/3Zi4OYN4ukq8nDHJQ+RHgS5myQjtyrGC7Gf+w3EqrgjxhWDSKVquvemgrJ&#10;NmdKvSQdbMyBxPTdiN3tp9cML5L74+MYd31MfB9IG6jYGg7EI75WoK/hYJR6hfd9QCP0le3BGV4i&#10;5HO5YcNgWM1pZrGYy6FS7JOu+00P20O7LWiWg5rFIYme+GZrmQ7V0MyxZE6c5/DE7c3CVk3vs6qH&#10;4fB63cmitRb1c5+lo8lxHN7+xDlOvNxuZhu15of5A6qC2+2GoUDvBuz+9NNfLMknE3Fq8jYPFI5D&#10;cLxYAmaGQFMMtKvbqLHP2gJSMecn7cg8WJssmOUwwbk89jfmLIHqcnjKeUkPqeQp45Z9f6mON1+/&#10;9UKe6s1uONPRrOrsgIfGYYe88FA/bi7CwP6X48CPP/wIkS+43+8QsVsOTQRzzHDCsT2JPJ46zUUv&#10;t5/Pvr8oVxvW9YNbPUW/1iKX/DvSrdI7X3/Uzb+tvPXut9T7qIf/45fYffDPMd6P8rcplbcqz+3f&#10;/a3KPxL//+3GkffesF03JEDhYOyVEVf/XjZipReWhDd2KIeGMNufi9FgP5lZPY/P+Z0U9tsJxj74&#10;OKQosP6mMomkeJQVSedoU+y8dr9WuALErji6hWL2yVxUlN5TIYmfrlTFFVmh9yMwPH6rKfUZky8U&#10;BUlPHYUpGGkU0Vs7w1TMCbTmILZNzEYjPzQI4y/nbZ3TAnS8YSSq0iNX0nILw2wzPiWVULsymN7s&#10;ocTzEGbRQWXlL5HCBdnOKpbE6xX3HDnd2eHA9OSQwzIMoYVxNQPEiquiUzzTPOMrTovCEw2KxwBM&#10;ZcnRjuSLbSw5BptDEkd84IXFEnRSRRxh+Jp6mFpZVwcpItJKOFL6DsJjp6sfAazKRIfEzYiIl18b&#10;cv6JGMWxztzQRSrMnPvQH32xpQn9qPBD/VPNb9UrUoLhxdhMQEPi7x2E2ot4HgEBjbs0VRZqSHaE&#10;13N5wMGwPuHxwvcdyIvQEapxKSMw1qBJTiSHkF6C+UwYzoAbmul5rrrK7cRryV/8H+PWd6jMJGPI&#10;mDyMYyWVNzgcztXVlkXP5zD4g4/r4I0v2XZ5OwxK8fZ04a/codpWZWnSG0bMTQDIIvF+aTJkVno3&#10;5ud2YFkaRM4RS/UGtr3F11l5Lu0mDbpz3T/8q4zCRVDGEvQVjpvPTKB49IYz7+Q6U2hTCAHxGII8&#10;gGDGgy14bQHtqxHrn0WrV/Jup/dFawF70wAAIABJREFU2XWKuSULTA7PQ/I9dvO3FALb/J312WWS&#10;5LmF1vV91dWr/aIv+2dz5j4xdWGpS/D1skSc5OkxcfOg3BoRx7N8PypznP9/XnZdoMrS/I7gHT2V&#10;kcz7pJ6oC315xspjSI2lnrL3sR4KS/MKlyWBZYoZ3nSz+vPgfe1XhoO7po7OM/Zif2N9oGxwi8dg&#10;fN8AbKcAxfmDa6sCLSHvfL+rgUsUHqICQHi7V4BG4VhapYkCDs5lGBSJdZ7PScz5cqBX6RM6zLZX&#10;ljp27+8sDKdntwGtKoYHAXKf4mA4mS7jIvFdHugqxd+VHbKMy3RWG5+Fg1Gd6N29YknLBugoMsDt&#10;H/i648iTDQsFqNtpHvzSo1oVfmAgMUqLo7wLFxS9QsptNoBAXfOrQHZRooV3ut32cH9/yVSo6sks&#10;rSn36/UEkTuAGLGjVReepDyfSr3Wbhf1ww7ZW+s4jpuFvIHfSp0Tdw+X0dqAwHJfaJzE5pxZlWa/&#10;2M0jX5cNOOSGV4853VrHOc/QJVvrUG04uvXp9nJA1A7AbrcbzvPE4G1YslNr+O7TCz59esGXL19C&#10;Nlui2hP1xF1A3Q/BBxE3uzXoHFg1GTE5HbxT5JdI8OqMG5eFzTfddeFh0ioObJzXxeQAZcWjGCs0&#10;VoWKhaR8BMKtiw15iRjAAvILxGSP2n755fW0mOzj1eWyYMoMXhFVD5Hqe5UCdlX6PXv3LlneejR1&#10;y2VQ31imJ18V1c0hT0JuLO0B7xzLb1UulJOH73+N8gsJ+5sU3X5+lI/yc8o3yJkovyee+z315e+3&#10;HLRxF9mOdYPOL3TZ8oGME7s+lyfLNMzs96rou5faVt/iFFIArvzIP6N+gbyu+LyYIaOlD0vMYCAU&#10;3sVIdi17nCfs+nKPkBkC894WmOEeXoWqmL3HuMOoYKxxV8in31nvzTbYdvRQqtnPatSpCqQNiDTM&#10;AUhTtPAKUnfuoHKcgQ/eokilaTUId0CfBkoFpQBe7TegYi5g2apcZ6PWL23IrPXRh7rZbjyxGGME&#10;cfbnqGzmmFCMECqLc1oIGOPl5rcI7DrmYIy7uLZpRkMkGqqEk+Sd7IEtpNVDaoWo109i8K5kZ71U&#10;asMb5Y0S3iZOF66HVYUlYdIUY9WL0RzjsL8HaRqASMoGi7H+MFt1YNtnmus3lH6l7ZA1aCYFrEbu&#10;ZrNdrnketpQPHp5JenC0qxR6/F3L36tBk8KyHHxoWSUFqM41ZQdgbxeJ8dYhJDBZ563OP9x4Ns87&#10;OOiPSfCe4AdHVrmzGIsCMCSUgF5BPYx33qCptCE9aPw3T5YUB2DF09hAg7HyjgTEH0s8DMpNnkiw&#10;UYLyVXY/pWpholxn4l1i//Pb+BwlQVkxXKXyMXLtrB7fy8TU3rzRU987Nrn28FRZn7zpYZ6AWEIf&#10;xF6nyOTQV2B1jGuVA5W/Hw9Grzu3HEZnxsvL5whsWv3Xe8MswBq9aJ95sgb9t/GtvqTbd07KfW+q&#10;9ibXcCtJBlX3mh7Lt3g8/+x6OF4HPaS/xV+Xtcf4vMKf282tnquuPn5HPeS9tOIe1x0Mp+T4umxd&#10;26v1XTX9zAnk2XPlA6RsXnXU/e/ltZkg4Vqv61zv4Le9HS0bdcj/RZZd35iQizX08Ew+XJ59cltj&#10;AazlYa2vxYDRbMUOrRUWXsYcF/SBzushwC7jNOaZIHwNLTineTWbAqLBY1d1vgVcAvBbQrwFCrtI&#10;VWVx/EVeTh0N4vuZukbnShflWmseyqq5c8/whIRFZHPu2J5AAMYjVzvkHb6Rms1gtB5eg8LBemn+&#10;WurU0R8Ax80uFo9z4PbyYqFiht2wHFNxtInpzi86FPR6pi6hqhkyRTIsCmChIufw0JY+ds6PAhju&#10;uCRNcJ4Dnz69QKaFbvzy+oqjHzjHF9dZbVwvL58wvhv447/8AV9eX3HeXxEHZxhQ7Um/fb2pHUR1&#10;hiAUwX6rebntCu65TlMR3OJzzcP2mLNtub2x/oInBTEnvLW4LG7Ynho3AaBo0mMNRSdBfTX127UW&#10;kmCi944vP73i9unmSUwzxKZ6zHhtNWzdV+TIz9ofqRc9eVeef3X1aPy+yKii51zZFe+Qjz+vvLfz&#10;VzP0UT7KR7ku+7r6lrX7W6zzby3fINQ+yrtLl9b/d0IILLZxZTxQxoMLoxvXoleRm0dzJWmM074r&#10;yvwOoLDN5dTVW0lDlxt1ASMI9pU9iSBNbMpqkJr4VT6e1lusWfOasEQzE6ojwJDweiQI56qkKjJ+&#10;sgMerTXzlBjDgFQA5zkw1OIGejjq7E+z+hj/bs7hCc1sUxX1GHyugJ4eWsVg2RFx211bhgJhQIor&#10;iisgZOCIKYxt2ehby5h8OVwHU6oBVn4Gf+j6ToAx0uzK5NLWjD6YAqxx5Y5TKFG/TfBuOHL+mWhU&#10;xD3r/LEmYjHg3cPXkg2tY8sDjzR8lUlhCuw5/NBnevIhcZ6wcNHJCzF+iVbhPv4GFjqf2Rz5mHgg&#10;QqPF1xn5YrklQRoxIPACsOW6CA8ucqq33cCwBohDkphjGC+3snY8d6wZQW44MYRpa0n38CR2epAf&#10;H417ieeLKWl/ce4CmBT3gKcXiYEcOWxxj9scb+WP5CWJcdKQpUpvWHB6gCddgkGWEEsCWExIIYAc&#10;n4JGNfvUIr645xiQEiOX6xUIwzuAdCQjd8nDRVUkjxWQN0gmGXtbm0b/BR1oGuMPJvUxKpBrA815&#10;pfAWu1XpSqOoxoeuwjeeNZnSgx993eCRh/ldsAEqa0vQN/tgIaPsOnJzALLwzrYrMZeBtHrs4XR0&#10;fodfFZaWdOkutzqv8zr94oYF+SqJBBELCWJ9RsQyl0oHxtmOq9oM59WKXC4gQ6OMsgolkqfRYM05&#10;SOO18Dzp7KGAWqx93yOBlP+dB7GMx5wsE7SSjcKBQaVMXTjC+28yWWJua1zq1uxqveRgilx2w30O&#10;QGfkpBjeGA+Ya78q6B9yRWSJiQ5kjNvKXxYHPWM077KMsi6BLI3xPANv98+ZE6K3HvOAQptaHsBS&#10;rfsiwbyyxvG4N3B/ybHnv94I+Niz8OSqNpkCoN6Oa1HNwyF57IPrIChX1G9g5YGOc6vvq/w79/SQ&#10;Bilbiy6ReyIyn0HMsc95rLHiva++BlvPnzvdlbs4Yi+o89B6D3khTXDr3WVd5laxpMTrgWzv7ZGf&#10;uD5bLOpCW/KFWhz8GUELPPSc+PpTtHYA7lTCBOAB0krlQXGQzmKh97I2mwBHN/4Xp0vzNcL8Bw+l&#10;rB2C68ZZM7z0VVPqNlc0/K/gmXqYWe0CC+FCmVD5FKGk5KEdvH3vqxkjoJBSj1GdMqF6yAsYe9y+&#10;a7kfGAHjO8PHNdME8H/i+U/AG3c+n0hdafgczSJbp8uTc0z3xvXwJ2W3p2hslFHHAekN6VBk+nUL&#10;mjtvwWyMo5kufnij1OMg6jcgp+eSaJgMHZNENa/e1nG7Hb6H0WZozrMCyIDIgdS9TP8cOqH+Dhrw&#10;cnuBCHD0w2TDOVxGmDfuy8vNvMxdf53DQOfjdmDMAekt9CwdE/24QefE/dUO1Y/jwO3lO7TjwMun&#10;F4sjzjxXAvRmTju9HzjvJ/7y57/g9csXqAru9zu6+F5FnZDgceypPuFKey55mWTzzcvFnXOmmqzL&#10;22xpLzyEBNJaWe4zaxH0o1v77nW96ErOM+wn24y2PWxOyhCXhdRhKLsXXk77b45hss4SV9gagfPo&#10;cUB1YoyB3u13Oh9Fp5bxavZ3G+NK2P1rWZ8ptllRjh7rKp9JE/TjcFlv+2GEILru7WU9+fNSUr7z&#10;/V9aZPvJ39+q/+f2+bcq6aTzUX6L8nub799fkf4Jlvz7MYn4R/nHLEcAlKgGzowT94ZGC38pIaqK&#10;sr8rf5cLrijlVCiAstmHZsnHuYm3RbFIJSH2bis0KkovA8B66M7q5bufBFdDupoCFbyFWgKkCuA3&#10;EfcsMUXhPtzw9nitXW6hSEv0L70gAotQV+0dzDfAYfVApDFic+eqVTmwqGMF5EEpUhoMu5EGKtXX&#10;m1Lzvtl8r4nVoEwsGUSKmIIA0LoEiK77BDroE16lLRU2Gv2qalda3YskIEKpc1TUggCAcjzqxpEl&#10;TKSx5hdLVUroj5WXCV7HJ7J2v7YfkOHOX3xm+55AlU7xj8P6W1Wc0tZEVYARmerJs/TwiHlyb5om&#10;zYV9th+8gTRMGxJsYPsOx9RBbODII9+krmvXQiHlQ68nwHFSpk7iQlt5+rcgwyYQINHSY8FjneLY&#10;jxBcRAWmVt7O98szSj72Wy6aSaqiD8WY3mlkoKqBHk4IELxcZRHpowYSpKkOxviu4HN+WY0pbyOu&#10;xAiAGaFeKmmY9GtVq+MI5IGOzfk11oXz8LJOog9fLzv8IgJMdv2CNR48fFMy7BXH5+Z1V3ikbC8C&#10;gfQEtAJ4dDqETGAonLWJkM0m4+33WbcvEV9bpJIdIiS3ahxSWTv5PWldiWPy8e1QDwvV4hnZ/q6r&#10;/Vk91yVYCkljgjs8JqpxbW1c297jxvl0kIYhxviYJe6TeE92Wlz2i6fRGY6gyqvS+9jL9zUrckU7&#10;rtELbtxkoGzvPJ+jx+eznccuvKcu61FEEPa6uvcz99b1eQm5cj3GVe6PUVlK0bbY14ydK81vxGne&#10;XqDRoUuolLmAoSFbkH29+hkOAcKDBgLhLjyW/sv6buiMuf7eW1jPcRwWekCa5x2xo/AuAngIiwSY&#10;cr9WzAuehOvTuffSSze2hnkGKBcECnEv5dDQDpKaEKVrIQvfwz9loA90f6Im5itw+YU86LP3Vm/a&#10;by1v5wmotCyyLD5T+HF/HBDUG5BH7wYUS8965sQot6EaGtBsDbXQYRiGAhZej1ttanwPpYnkTRQF&#10;ZptxYFgG5Ac4phOPMdA91I2gYXq4makKmWpKutgtVoulIREqS6F++1Ew1GI60/OctylrguTbcYTD&#10;zxjDHYdME5jjBIblQbC+UXczkFHGwBCj1e14sSSVzby9R+tQ2I3YSJKpNq9zaoSBETR8+vQJ55x2&#10;A1dMlz3P0w6rPKQLQ3G+3G54vb+iScPtdsOnlxec54n7/W7rQSa+//wZ33//Pf78H/+B87zbnuOH&#10;fg8qimqRHRr6zHIbKFS1tKfUJ1yo111uFVRmrhfRlQ7z7E5IeH1HQ1Wnz5A/c5pDVmvNZNI5EiCX&#10;3LuyleKgo0A/DkxVnOfAHAO99+yn2kGDyAxefZfG9/BQ+eBKwFwKnbLen+xZT5vXHF+lXZTHLX77&#10;he1dvPurlvfUzT587dnfsp8/p7x1Q+ij/PLye5vv31/5X/63/xX/1//5fwBxL52Fa+q3Xt8f5a9d&#10;Dhp+ZkymByORcJXi+Ypr/WD/oJi4l43S0H2wQR9rR8AONLhQjB5XWBfrm0W2evx7Uzg1wCOU+pCI&#10;Vm7drnCFjvoU0MoGA4ry57pfY4ykI6Fo0ehqAbaINDMYWyqsvbsXhjSP2zxRr8Cpjz+AVLXwHgRh&#10;CNsUMsT1vdbaEu80SVZUIKFRnCNk7EKOez/H7b3lt1JVuVTGwsOgGimCmAMRQe/Fq9avo0/18CZN&#10;Fl0nAV+208K7TDm3/EcjaTPkzEtLLZQEMnmqxV3UHDuVW2/L1kpczi7sQIBze57/F/PzDyBNUALI&#10;JohYJgb5YF4c5g0MJicMz5CJApD6dw2QmdfQSXJ7PI21uJKr6a3nzJCq31wVZi3/CmlK17UsVa4/&#10;/51GmGS7K++8Uepa9Pd4lXY5dcoGC+iZ35vRutI4ersZ/4/fycP4RciT4say+PpEAZ9WAD54uoyJ&#10;64gdpyel1a0uu8l7NpDa3zh8cDqTNkYuH7hkH6zh9HVapFsw5TP6eE9K+yIIELhUtZS+faXZkRy3&#10;NItDCUDrAeeVzl/WJE3BoFFpX4O/K3C9J9ik7E7eyIOmwjN1jsi7TuvcP9XrlyXEC0KmIubCj6/8&#10;LYKWlfYp95sUEIJ9KP2vMnbhzzodQnq/a9UV+pXnq0x2mi1eaqVdVc0YrkDE0c2r3Po4r/B4nmiA&#10;58VY9oA3SvXsrP0hQDR1pclyk83XVoNYTg6nt2KG3Mxq105/E9D4zrIfPLKJZ7CDQyBBI4KI4T0c&#10;+gifb6UuhqnIGM6POESC6lDAr0+xMts/xdZWdyyR4R9ya3Q+cOeL0E0WWVJkS2sbD/uadE/uyfjI&#10;5XvSK/ucYP7u8xGS+a0Dpos96jg6MC0PiQHASWs4X6t630Wx65VXgHg25++Rvsr2M1yD5Z5x3UOb&#10;geWgM4YE3VprnvyZB2nOu1I8VrexXvdxfzK98Ams9jjoVTA2fEr45+vjGS0CNI08CLgwSPixLu/V&#10;lnMsCHrwoEE9fAqfOYFI9jhF7FaDe8P3Dkwm2hUDmrV5/aqGr0bCy6ShlLoIoLfrYSz8N6fnJmod&#10;rXnOFxlu30zINF2vt4bp8dU7JsY0OTdUPaGn+l7r8Z/n8DXqt3Wa3RzoveMcwxPLM/63AcutHVAd&#10;OE/zLO69A2q3CbQJmrbITdP74QkV1cIkDg19b54j9rCjNYwxIdr98BTLWlaYnfHly08ADrt14aEm&#10;pypePr3gC77g/GL83G839NsNP315hSrw8t0n/Olf/wX/8e//jvOcEGHcbi0bv8ZcUUbSfqUcYr8W&#10;uUtBqBqHA7RNGDox1Lz4Y90j3zxd2h6ljlfleOiNRe9JfShfXsfyvE3abVbjKo9Rwi2ph+ykjadz&#10;Ft3nneXyhV1GvKPGhcBfKxrzeE2H94zi23SnX6+u0FbLux/lo/wa5Z+JpwT/+f/+zzg+fcb55Q7Y&#10;jo91Hf4z0OGfqxxMIMNCgyo292nKEo31qrASAAgvGhTD7Ko1rb/skNFa6/IOE4RoveJcX6ngTN0M&#10;JJR6AA9ee3wjFIAAo8E9kdt9KEPxPVJPUeHVfwk8qbWG23HD/bybl8IUTDFvDjg9E3iSVJIAVxDV&#10;jRmFjgE0XoODG5VFKfaNXvxqsDkvaPRN2NlixMy5nrzuce0KaYOShayYwovUlgJLSwK8K3WBxsIS&#10;H7koj43fw41l0FAzeMyUb0u403vPZ5e59D7G9dL6zQpSSiVJteVC256Pg6jvAgFiqeZn1Qs1YzFT&#10;oV4VTQG9HJ13ykoKVfNNPSjrNX5KED4APffEr8lIrb9sg33V+D55voJ3qfhG3xdNHvH9m0qk5jrM&#10;pzR/ijyM+WuekfGZ4gGA2iqqP7JuaZn3TQB1T/kFYJF8fl//AMOZuNevMimsHXCoG7lmHNQxl44o&#10;MgyUG3IJcpkxG8ZSiCoFgfAa+SGAVUj8nvLR++vfTzeCmO/A2Gc1lJI2mwGFHVT2faLICoIryT+F&#10;9l9R8nf1S8QNOZGdeuDdkFoWj/ALocTlbjGzBTw8iMMsECSxthsEYw3fC0owu+yz8i4PJVLUCxrr&#10;U4+ZzvVGsKhFtTYif3m15eqeEavVbdG3aXpZanIwkQc6LjS7AgKRxnT8Dom4xJF0s56q6MX7sP2K&#10;ibzCoA/DfpMDdX5/dsnOJHahK6NeFFXF0AHOru775+Z5XA+Gfs3yLXXO6dfZt77wNtmjx/l2K+VJ&#10;SZ1P4nYNoOiLfEudo6nB8QFY+/Peaug6e94SwAC2CkqvHtwpU0Lu5eoD5eFyK0x1bSNk5wr4sOxa&#10;Uux3snJi/UwCMCXwPBdeFroRNPatgOYXhd62lAEp+R7D3JEGUwSqw55kGJfuOW/mdcLSHZjfyyO4&#10;/Pj9A+vwA1mf+9Zl/DXQLo2YZ/31HBr+6FzmC+DtG2NZPwBqQNdcJ6IGIDNmdejQvrEMDPSwoTxJ&#10;JQxgbwCGbnQnD8kTepYEfgao21w2aZjN+jipuyK92BmHWl33YniXqQoo4627DBgpBxvDhonYLc4G&#10;4LQ1c86JcwyIDkhTjFNw6h3SbqE3cp4wNdTq++vpzi2Ceb+bzuxfDjXPc0teOTHVeHSO6Uk44R7f&#10;OZ9jnHh5ueHLFw/FcRy43++xto/bgZeXFwyPMy4i+Pz5M3768Ue8vgKfXl7w3Xff4Ycfv4SNYbqk&#10;68fhxOL7kPIvlP2+8NliN35jeVvMvruS6phVbVbq/XSustxHEzoVRz+CZhZ6jvJ075rt6yEzyCfb&#10;elPPxTRbT1szxOqFAlBLMs8vo4k89v5rj7/pu/7WxF7Im19WntX1a7bxUf425Sv8/7srv1Vf98X0&#10;e6CJ4sd//2/bZ98mR/525e+ln7+/cgBFQdQBOUyRsY2wOeKqAK/JRUw5KlIGAzCW4+R1wpleFOYR&#10;4YoLN9BEN7YN5EFzhk2wGQv0VmjisRqlF+XajQI3qvvRINI9dIklgZE2DFwtoEIT+JVVU2TnyOua&#10;pqOloRz4E2gk0YDnT/dYnoqffvoJ0gVHuVqpHuvUgJUWwL60DnfWwa11p72n5QyDxBQZeuqYTjGh&#10;sPh/c073HEcYXSIecqU1B/h6XAOFeMpE1TDUoj3BMi80DghydBC4hinhPk0ZhibBN6NhepIxK/ni&#10;UQEBhFe3NftHULsBbebIlYoq46GrekZ1sYfFjJQWYDR8jN42Joz9NYxKneqc1oDmV7kx4wAmTXWj&#10;mfgaEdEYgxmd1o8BOySw2I+I2J5G2jQuE/uycVTjvSHDNtAgW65+I/1caQKF1xvoxV6mkkZ+WFw0&#10;urrzD5LXNT1QLZTKBJdDjaxhXn1UuM0rrfWWdUzje/Zhqt14MDqQrvSqTACFa2M/gGp+g4Igq92g&#10;cBnka0+BEoN1uzVSjHFb0zNknkhDi/gVjxuKqpYUXhIAl908Nn7scnMy540CC3EhPn6UpHAJTKhO&#10;67PffGhuCAhsHdTwQnGDJAA4Wf+x7uCsijyYgalQMLJrJz+K849YHMiF8P47eY9RaxOYacF5oojb&#10;CexehMYAvUBpSIp3OWEn8yI22a6wGKZNjT/V643qbQuCToajSVCV/tSCholZpJbRQYQy1eay0WZr&#10;Beb3w4Yp08MKWB20N62tZoeDmuuSQLWGMa0W2kVIUt7ygQERDTgdlETj2iboZ3JpuS3vXuUmGhqq&#10;31UYspW+ISkknrE2JqANp7EiDn6uBkj0lhKKBycMJ0O+TbFSPHSdTrzK3pV5OnIIs3qDR26Ldd0F&#10;V5DnsdYBqN3gkVwfeZBR9xmT9aqKG8wjcjqPKKmnsfy2ogkkOFAE9wifLndqmSUESx5ClkPLrcRt&#10;owK0ZCI/AmAXL9Y2t8NtcU958fmZpWHb8kssE51ojTQ0fWXOE7k78b4GD7SDKjE2ANDBEF+Coaf3&#10;gnKY4U/8vWWqE0QUp6fcPI6619dUIUfeG7E55TzbwaN6KJUExttCNoLDJBVBNwCmF5bEiVcTxdjX&#10;weOeYyMJO4NfJX6f4ZAwh6Xgbs3jQ2v2SbVlHX7rT7XHvpJwdykefk9c/po+MhdP+TFOqkQA/EZb&#10;E/Tu4DiHQtmg5oAwxh2QjCXvE01lcKGLao2LkzcHqO+LWKj/o9U9i2SuR2+mPwTQG2Slp6/nC0CQ&#10;3/WMba58vUxJXV3REnSf96K/cRfkvsPbFRq6XfCUKg4Hmc9pcblNt3MAsTWMcS5yrYO3DRq0ecJ2&#10;NyZc+toWVvQ6E9ktAGER2PunhSUBBF3F44K7h/b97t7x4rkOBKIT4zxDPrXWIMcBmSfmPcOPdFG/&#10;ZUOlSF0HMb2qS49bkuO8Q5zvJwSv94EOD+Xie92cE60J7ufAcRymC03LoaQAWj8woThPo9XUgd46&#10;DgjOcY/DAh0j6H4fwz3JB+Z5mq48FdIOHH1gyMTr6xcc/QWCiTHM7mkwJyQRG/952trq/cBx3PDp&#10;0ye3mYDzPNH7Ebxn9Em5rKDDEfksZZ8xs38WawUloStiDyqvPxTeGgTbDaVIU+9wW6wevkhrMc9z&#10;TpznaTpN95jrvp9DmRPLX1SzebmEmHeGY7O5NH0RSlnFZgXih3sZ130YwA7gfp4W8x1iDl1w2VZy&#10;HjwWWX/VZ5Qqz3LzXgirj4/Wj1x3gdsSY9L5yWSoeh1pfxfnqMWOqm29vUf/8vKoH2X7V23vnz2n&#10;+tv1f5Rfr3zQ18rvnQ51Lfze+wq83cePdf1WOR4IpPVMVC3TeYPHzzUQNwFwvkLgKa+N1e/cFLju&#10;wcPHFxOmCAWLSYFM/xNIP9J4AtIDurYfgAuNLG/BN0/TK/MkXQjsls0tDXgCTOsGU1udU3HczJti&#10;nBM1DqLQMySUobxyF7WIoDWL6Xe1tc3pQE05AMge+fyFJ7/k1bxHogaNYmNfNLlKR6TiJPSsihFk&#10;ld5/I62AyfMIICCaygai6XoZt6AdqTfS6K2e1o/DMq80n/OYd8AuKAtELUlgMMFu3DaBTPbL2mwi&#10;GHP3jLIGLGlQuS3hhsuic6U2W9p6nBUp464krWuA7ByHTKVPAZBTeQMi8RNBswQH5pKwNEJReFv2&#10;vBZSc7yeDBSIuVjgeirGQY7kL3qkQH2tOiMRsLy6Il1pEvpn4YnWBNB1TRGcjZqD3JKyJFAzWYwT&#10;NrfPTq1/5T0Nej721wHFtC02CbfyBf9fW+BcEzCxeh+V/BzC+t2KWVg96aXj9RYgweYniVzBxQS9&#10;mUStJcGCtBKfLewcSzLXuC7178VvTIR3liy8mIbZSkpRyjANfgE2wKqMNfqjyJBP/vteIumwSoAf&#10;fBcicVgRXnGC4C+uwTqP9q5D91MhRwPDpgDFKEU9FAvuWrfuEvbiPYW81mGHgN1PYi0BVvbVaEGv&#10;+YU1duo8acdBQFXPveD9VMRVdolA/c86+1yJu/ZYXT3juCexzGLE1vX4zBs8bso5bSpPqj7v9reW&#10;BWR4y4UeeBjzg4fskz2mPl/3iwqKXjyNfZRX3nP7rYDH/ljJtMLrexkayPZVA2Ea9n1tb08c9ENd&#10;WyIPIUdtu9Ht/S3sybY2AzABsMQsBx5lShwGGrCuWsLtXDBKbepxP+dBXYYZqZ7QJosbxC7IoTy0&#10;tcFeVpkvpY59EM/W1PsKHSZ2z/sA66vyeF3Bm3VL+T1vcl6v2TiomY915u1XAowhBZbnFu9zyYMs&#10;25rMocXeN/6zeYfnEJzRvkIySdYzAAAgAElEQVTz0AJqzgKwBNljFs1HuEdSX7IP57Q43DrtsG46&#10;SClQD1mShzoxRpidoD5eqHkB01mg0jQPNV0eQNH91gATM+oYmBAM2KGQqOA4jgjN9+m778L7ek7z&#10;0o4QfCJ+MKJxU1FE7FBGrZ1x3u1GkHq2AEUcxApSrjAprOXcJIUaAAvh8uX1jgaxOOQjE6Hak3bo&#10;dxwNLy83/OEPf8Dnz58NwL3d/AxAg00fOEdT9r1rv63y5utPf7WkDFvlRZX2IuKAftFB84QvVNa8&#10;ibW2wWSa4gcJoSf5c7MkhEhbxvsEpJ4fJLjYmxJNRygWqIPABfH3ovn+/vnFo+vf6s3usm6VA09v&#10;nryrf99aKMuuOOXnNPat7/zqA/ooH+XvuPwmi/xvUP4RxvDblWP/IBTL1gD38lBp0DnNo8i/r9dh&#10;AQ3gq5I7tsf43zUUsb7xrPD9NLQgAnUPcVOoEkqT0pn1ql5blBeV0j8BdE70fjOFkNcgxTYmOsYw&#10;5lntc7QJAw2adoh2DH3NhI9UEooyHWMrAI/1O5GY3JY1AAQoACrGfLzxyq1RXt31msnJHtotRv+k&#10;grkpeGl0VCPK6byAh+JAkLjh6PhP1JNKlPduoZ/9tXqDV5qaUagxViYWTM/LrIWxwWv/VEl34yGd&#10;gHQHBNX4qUlzgISecYom7n2k1ctyN+TMIOWoWvTRRs8rtNhoW8x+kjbmfO07FURBAtTV6w3uQYrQ&#10;oSJWOKq3WCW5rQMbd7Y1OHFKb2Et4II4qwp4EbeC1+LvSlXOg78YbgTutt7T+5xdYvejP8Xg57tV&#10;KQe9LWkU+Ng1xxr99soDHKv8sfU1PcEf5yL6kpNTyKoRt5qgYbwzZxrl/lX0vYJvhf4cZ8bWLkb4&#10;rvzL8tdWNnNNJAEoGCcwMVcNycI2lrak5CIgOOX0tH3DhwGCOHtX1iMhKUq/lGfU6RSiscpzfzvw&#10;j5LoM7q67ft76I7avha5Ut8LScq6VTGb5AcWy6DQyn+5AOyi323vnNaXQd90rrmc77JYgIirHLT5&#10;FkVHJ8BQGJKHpA3wA1QSRwJACfldFyuKHI85kAV7JK0nBE0MFGwzQ9ykcDVp0iYePEZ1DyEAM9Qr&#10;7zwdKuenAESLDb6F0VIxUOqCcV0t0owLprwbolhd9bNtAkrcD67K/vEi+2P9XelOa3kIb8bFoHnY&#10;sBySFlAxXogAxZTySSt1EC3AqG09PYy7jln1q7lIOPbWexmPHS611jzW8bq3VHZsWL3F/cOlj6p2&#10;C4C6hBbPXcBjG5fnT10Pl46HOcy9osadFwAoNyUAk5dzijsGZCJOxQput26e3bF2uAGUmO7xU5rp&#10;fJI6msjKC1WH4gN5+KEGNDqf5k2lufBlOpSse+ZbxcDQEb+31jzXSrtc0/u7a/lKKJTyXQDxSAC4&#10;fmbz4bw7ky+yAja57oPGi353TY3f7MbbDNqEPBSTc2Oa7mWxwo2XBtSSzSsKHScika9wvxOL8e0J&#10;DCWGqRbfG8A5J3Qo7udpAPTUUCnsJlLD0HRDGg5OzzkiJnlQWATo3YxCzx30chyQ3tD7kXl5gtcs&#10;xAbUkiceN4v9fdw+Acqbf682fijmtJw/53niPO+4318xx7nICHrKQ8SBfZM53WO1v77eg3d7b7jf&#10;vwDaIK3j6AcOSfBXWsdPX36CNDu8mj5XY7yW/gteXm74/Pk7/PjjD9BX1wou9lStv3FNk9gXz616&#10;ThAZbxYpe6r/bfO+8X6ErXrYkuPZ3lMG5G0hOulUZcc1zZCRS/M259tBktnHKQuYS0yKkwm/F11p&#10;ZIfeji3UQ6yi4z105D0l9rs6A7pOxDoKMCSY8cYqCzKcZ47p6+WtPn+jnvbV8mvX99eu/9cofw99&#10;/Ch/n2WXrP8I5WO9XJXjYbP367KmUxvoMeeEthZgQL3WZHqZbXQP5A0AiJvL/kT9u1rZF2CBAihX&#10;PqW13DgFFu9QSub1pbiXjhi4bSE4CgjJ5EOYmaSJJ+IbaCYCnLOALmyhbJKt24VHnRPdk2SqG0oW&#10;rqMo2KporTto5EqKKnSYtwMI+FSSNeIt1semHSrTAVd4WALb4O0a5eP14MdCrx1TbDO/YHow5k0A&#10;KhCF1sLO7W0YpQzv0DC+F4ASrkD53Hhv4v1alXFGQ2saBmCiWJJPL+BmQY8YKgQFDOE/gnQOggeI&#10;7Aa9ag7TQOTBmqJzVlcCR4mpWj/2/q1A2gXw5XUrdnpJDD1uQTiftgXwkAJalIn3sDu9XKFWKMnv&#10;ba4zIMq21EPqsL9Og+ohi1SqzV5vfqtEMGL9CaAMx8I+VOZMA548KGEg8e+cxwomaNRk4KX4hEcS&#10;sQLkPFdw98Oj/TnN+YKBEiZpMqFj0hvuFbbKElQQBAk08Pqt8aVmZCHOxdZns+11G4qFDjCbej0E&#10;qzGB6a2W7a11V56t85CJilHsDQl+fKCq5JhZ74IFlLGEh5LADKpyMLBk1yvtQ1Y/pIxz6TKcdPIy&#10;YdfRKzYSXs+A88t2iBCCw2rT0oYEfSqdcx6zL2VsC21LWAYF0MzjLrY5ETyEPKk7MQfxlSI+NgO8&#10;J06x/QdSwm4RyFDN+Nelv7vnavS5NF8PHKAaYHge7AGMi9xmg3SCk89Bsq95qSYIu3qEvwmigbzo&#10;/S1TVIF+q9e/nJre7Nax5/15z5yEfE6PcLuiTfn27crr4skaISCAlCFZZwWKyVfiScKtDxkQqj7/&#10;OIZS/ECSoacePbHL3oLka36XQDhp/wjmczSxTjewuEIiLB2WqlEA421JULj+BBDg/SXfiXi8cyzy&#10;JfItVHCWPaCjAHytqXm+LocT0kubM/5+wMLE9hqAuliHukyu9QUo7u/PvY4Sc52HCzrnGgLiHaXO&#10;8QI+b2vyrfX9bJ0K/AzRE2MudsfFOo+1vIDi+kDE1B0e7YZ1KxWnawPJ2XRYKETeKHAgW9VCZKnL&#10;9BkJLBtmm8A5oVMw4jBQ3c7KgGsAIL15SD4xpwOR0l8D1ocDeGNayBShDh/jswNGxgVvoKf29PjQ&#10;Rive2jyOA3q4WejzT6cSS3oJtKk4wAMNmN7Rm4HhTfD5+z+geXil+3nip59+gJyCL68/wcK4DEvW&#10;6Z7aPWw3tQSfHWi94T4Gxjxtz5szQmzl+IHebxYCBfQyn5hTcHt5wf31jjknejcllP3BHBhj4n4/&#10;8Xof+Pz5O/wP/+lf8eXLF9zvd4wxi35J3chlc2UaY7RVMm97YPBk0YmeSvJd9S0P7nKpfrnwP78p&#10;z+4hs1hf7bDxv69fn5vaT3qIW9fM25xrrbXm4T5zEGab2m2F1C+Lfr4o7hfjf3O/K8SRnWgXn72x&#10;f0rr0HHiivi1i9HvbwXnl/Ked69k7jOueVbfO2n3D1H+nsbyj0b7f4byjzZf/2jj+XXKwU2CW1x4&#10;xACAFuXDvR643daT+yiKUGhaOxAxhT1mODDTyr5UCy42tVoCiUyDt91uGSsWqczHGNg+WkmI1jDc&#10;sG2tRcw9Km8M7bC328QzqHfgvN/j/d46TlUAdqWv6wukKZQZ2jEAAXqz2HNjAkdv6M0UZWIjUgxw&#10;iGYIFA9P0drNEvioQqegHcA8Ae2mCKqaI3+EwqAi5HPcfWefY4QXEEPf0CMaSGPI7A62LWAMVvu8&#10;0sc4KDyLvB+mMtHwy7HZV6s3NMSzxwOASl7NQzWO1PtXlDQqmQXMVQVkTvTu8TPdIx6u9KNVTyF6&#10;gdnAeMhDwFIAdNKnKW0vmO8mDVR7twagsSupElfwVQe6pKJJA7sVVt9N94AIhFdvNT293chqYAwX&#10;Km0CNIvxWWMGroa2tTznxOxuXE3Cw1SmGU+9GLcBwjU0N5SHywfKj7gKHIOygzOCGqqKrn6oQAOZ&#10;ow/+35X9BInMQGs0ScDZgvAqMjDq7QVGfxb3fmJcaHavZdiU4IfgV84IgXP30NZU6mOdTXI4D53I&#10;vS3mqgs9KhGxpjmX07rrscRTHsQBiKRnXfW2tCu8EnNX1y+5SHUHhbkmGI7GDkDsNknztggMLsxp&#10;9QlXYks7g4YoZI31rFaT7PXxnV0OBB/wMMOfEQDD6K6MHW9DCW4jXbg1dawl740Et5qs8Vs0QwKa&#10;j72NdVmc0byzUnaXjOkJRYRt4jDdw5lrVwGI5xwQBUYAbdafrsXbdhooxoM4CIgt2nh1p9zjAYR1&#10;y2TfbALBBPoBEaD7gUIjWKspF619kyXq+x/jgqMVbiP9nVcHym2xkD2wxGeqGCJAm3ljYtp+NdU8&#10;G3kofFWYODkOnX1dcU4p24IqZU9os3q4rte2K088/Uz8bwXU+dDiwTegiesQ7JPRslVAyidD1K+b&#10;N8pwetpyHKkECMwTz8iYtw9yIFufN8KJTvPwJz9djBBK0AeQdgOgtg/7YTs8FIMl3xulnlV3owxa&#10;aeBd9hAhoUM2C2FgMYntQIaJ+QyZm+ieq+bldoQMyNAeXDMtc4hE0xVERuoPBJJ8fTNV4lG91GN/&#10;S1rdKt0uaMhxx44ggoNz1fzCZYCzvrb8PepB0OKNKDyM8rWjDUO4Jjk2p7v2nArSXhtaz37WeaEP&#10;+oGVZnsC+mbCIeqOG18X9GHJgyc/wHBd7jiOIgeMoTxlTeljxsGPWN8u3POQ2L63uOpiHs1sU0ru&#10;oeyR6zVzXSaFN6fHbh7TPI7trQwNUg/1xfe3cOjRTKYpMT8SMaWnj0ElD0unz1PvzZNselU8UNbc&#10;oUQajt4B4b4jEa6PoCUmoGNizGnx/P0mi86JAf+zGaevBxPTfUIEwIC4DcObF/Xgjnu2qsU4Jxho&#10;ddMRwWTBHAOfvv8Dvv/82W0pi1suAH748S/QqbjfT5xDMc4TKoJ+GD2O1qGAx/juaB3os+G8d0vy&#10;exxG3y9fMMbEcTvIrJh62npxgF/dg9nigZ9xEDTd6eI+NOaRN4L++IfP+PFPf8R//PnPGONLhFSx&#10;kIjlpgXS2aqogYW/co2j+U27hpWmM3mMa8eJHTxaQeLkCsTnzGeUB4Bltwq7r9gjWz9VzZt/xLrN&#10;NgUIoJrys74eh0qUUSLo0hwQ9z3Y1+eMUGKs3tbuCs4/7r0Ppco4rL8nLTvmeE361fxQsV1Vea7l&#10;RkLdy/a2fNQP3ZRS7zvG8LPKz6l3Hc/6mT75/r1t7+8+0UX+quX30Ie/9/JenvgoH+Ufr7g2EcjG&#10;BjradyE6686v+X0t9IBiAi2tj65PfuXvvaSxCBSlXOknqJcxXeNZ5YbJMCC+wU9L0CjlWfusJJss&#10;hr0OM4Z7t+t2vTW/uipusMGBWjNAbofFAWRcVBXgOOjlZwB2Q/fd1ygtjmYQTOL11THNk+R4OSxW&#10;nwO7Ih3mV+RK6zI/RttegGw2sHv11feujJ5Kh/2aM0OigNVvgFcTJuZk4qhUDdXHarSjUbka2UYH&#10;WWxRAjSh6xTj9y3PQfLzPi6GzSGNzIPRvHGql3H1FE/lM/t85QEoD3/soAai/qd93ehKhZsGeIyd&#10;/64XHuiVunjWef8t9qJ7L6UJHLRe/ZyLZ8cCzqYhr5E8EEkdu18c5jknMRKghgKb/GT/7DN6WwXN&#10;ShgYO9BZec+qJUjmScjY6kyPdAFKoqIyygUMYazmnag72GSdrnIlEg3G2nYakp+Q7FCmxX/Z11t6&#10;dxbRcV2kfC30dFGIck0+e1UKy9W1x75KkVP7ijegADNBkktMSfh88qXy+yv2bTthUk5WmVdBuXx8&#10;HeVE5VeY4eYxfsXXQ6b/TEBgL3EoizIRnh/BeIBgp7gxnWMnfdvlgNcVAuS7F3lcja/K5wI88epU&#10;l12Ch1jzrOeBn/caVk9njQWVzFT3TskXEUD/0qbgSm5+c4n5/mV1VSziW0sAIUjZsYL3Of63aJx9&#10;+aWeaM9KBQrK7/bB1oekx1V/Fi/qAvBYskFJ8SXcbz2kHXSjiYUG4XrZi3goH+oEKeuv9ZZVx7Ex&#10;k1XfzSEXvBrjLmv02TuCqmNcc6YwQ6udWhaZ+qgTsOoEqK+7vQDT9f1FeO7HhRwfjwpQ6L3WWz8L&#10;niCAJgLpAlWGQbE5zb5c3dx8X3mIg63XetOTl3Ov2fsOk2vqIHet31/FDohdHaDV72zMjBU/EYdS&#10;bU0G6h0Bw6P03i3Joe8fc45Yg/Zv+lhoj5X92XnsEH8uQH7/GrlGpB1xKAe3fRQS+8akE9O25lcZ&#10;YAmRT5y4308D5gHcjgOfPzuYrxPnGBjnRO8n7MBYkHlVGpoA33//L6GfzDlxdMZBF8j9jjkGxnyN&#10;2OPn3ULChD7iA1XYe58/f4fzHDHuqcDLy3cGrrcDIg3jPHHcOv7t3/4NP/30iv/yX/4fDzPjCSDr&#10;PpcUeJy/8k08/yB/3iHzt4PkqxZ52Moyfe+nXHtYXV9ZIHUNhXx0ndWVoaXQ4c3etYOZqc/XwrPu&#10;6FXfvNxevsN5f0V/+Q7nlx8unkvNyNaEzXNrNzsYquHQ2uGe37UDb8+Drgt9V3Dtf+/Yv5/1+aP8&#10;WuW30I1+i/J77ufvuW+/VXkuwz/KP1ehywrcQomYfjRKzN5ISIylXqHdP69AFjdUxS+wLGFNhXFU&#10;jMsED59vLo1e17FprbEb00alIuWKPE/0hQohx60BhAOA9NO8/NzrXDGQ+pNdL74dB+jl0uQAPPGo&#10;oLmeWjfIBA7DHFK/4qrAeQ40cf8e0UzgBcch1D9X92IXIK5LusHJ+OH0lBZPOKgOfzZWKKvRoNTE&#10;q1cDn+GhRHReFgQkYkhfKFYQgbTkmUfDX7K60HdTEadGFSBOPKbRloKgXPGo8bZV03MneIxXQ4s3&#10;npHWQF8qfhwODz8W4EqyJ+Lzlb+vnvtRv9eBZRySY0k2Me53mtLDzPr3CEzwd/5TxkInWAzzlFOY&#10;F1JXDQ8P9rvR84lrG1yP6v9agGEBaE4/gImgz/SGqiapuBGagEiCG4h5XahB+lQeE7s+n0bro5Fs&#10;j1buEX+X/ZL4fDeYjccSBLTlUIyd+FHH4XKKnuzVU2d79qGvpb6t+0sdu+Gec++VLEq8jZe6fMyb&#10;3y7YAf16wMSqjH/K+pc8TuSBZIN7j6v/LCQKCirrpCGfh5RcO4N7Tavv++9sv56CUj7soBPBsfoY&#10;n4k5rQcydqBbOehxhiYod3ZQRAJUl0gOtkNSkITSeuHv6K5sbRc5hOW3PT60PPzJQ5i4frCMAW5N&#10;b7yCVX5YF2zfmvBEm8LD72ujn3NkduN6+LaMjf37DYrfCfvqc7LN9bLHbGU/3HmrToYe4OF5hi94&#10;pFm+SJnqe8y8eK7yB/c5CoeHkOFl70GRZwReXXlg+DnytQU0Xg/f0ivwaq9mYUpl746vb4bXWvJd&#10;0EPevVLZVuaAAExX4ixe02zf6/K2BmKfJ7hj3XlbJ302N7GH+j7SlnnQhSbPoF++cfh3mdR6CULz&#10;cOg1NzClV/1BFecWCoF9o34Ts3gBgtsXpHmHHeK1Szrt672C4cbeDaIDqh4yrOoem6PG6r26HrLx&#10;s68V3erg3vwWr4QVo6PUYfGsA0COvWXld97W0FnC+Wl6Xtd2RMScaKRhYITeV505zMPc8tvwhoSF&#10;JfF+DL9Vi1CxrL1pwD2b1NBfstvNPQ+G831DB6bkrVSYXKdqzKU7TrvN110Jow49i5e0ut2oc+Kn&#10;H36CoOGPf/oT7vNEU+Ccw7/3daw+gKY4HIwWH+ccJdwaeHBi8rONE70faM0AzaET53n3cZtMqV7g&#10;/eg4zwHVidY6unQb67Sbmq0pbscLWusY447P33+PP/6LeYX/+T/+DB5VhA4V5JRqcuR3znNfBbol&#10;95mdV8gvCy9f7D2hAyl9s8NqQGgRNEyuuiOFl/eDW+odqhdrlc8xfvYMXbvmxWG/9bL3bxWOTHB/&#10;/REAcL5+8Qr1Qa+Jgy0RQAdun74DoJhfjD/bccMc5xb+RGNiF3uohHwlLRbnP/DX+ve3jW7pw/L3&#10;10pIqp/R3jaGX1x+Tj/+2csHzT7KR/m9lvQIr2ghgRtZdjXULZkbaOvV2iKgCL9yRkCBX3NjeY9Q&#10;2DeM/Vvb5EMZjCaujUWR9ILr7YCWdHHVK8mULizjJJgRYJPy2rNahvPW0Tv8qvTEdG8H80CYpryJ&#10;YOhEF3EvdlNqW29YwFHrAbhZKxQe/hEE8KUdEPHke5LKMelF0Fw8lItIi2SmNCaDtJXMUgwBgpSS&#10;YAC9U9LbiriJ5NzSONoBkQjCoIaIPcyTzdEVe1j9+6Sm1w4VwqTfDi5UoyjeQOsH6DkCwJMIzTD8&#10;whyjZqnq3sACwYwEmAEjBmC4muqVRuJePASm5lvLgOC8JBSwK15h3Eq2LA76ZJLOlY4LeElj0AYQ&#10;4E5TT3BXxgAoxpbMUxplgddZmMpJVtaWkd6u6w4z2BThMaV+hReVjg4GrcCuPdN8/HZlvwVNoZlo&#10;yZ72CRTAwu644eDAQwAFcKOyH/5X8Wit7Ze1wX6WvEHYvWWF7bEtGunes6nFs5GYDecXBRzU5cf6&#10;4LJAqOjXrwj+8EDJeTzqdlpPyeeRoZAoB9JQIvjucasF6M2OUXhrYM5h7Tmwxr+3xc2UfNYntqN5&#10;22ExxiTfvjxQ22gR8LbU+fLvaOW6naCRgNeeCrAhSKrF+E26VVw3vPsleYRXyJuD4axAIZGTo0lb&#10;p0wKB0ke+FAaL+B8lQ/cFFUhPUNd1U5HuCSOExfiOCi5yrQYNo3k4DWNuvbCcGu77Rdy3Rahgzlv&#10;AMNrD7Bb+e9773mJsYoEwPO89c0jfvt7LwyTEoCvP9oCdH7SpydAhH/59L33FEUrfNqgOJEA/doH&#10;aRZlYrl2pykTrsAcYbgT3+6Fe/AcFt6Kqk/j7TsDXVtLJwPjnbJviy59aAHijUuaXAGvO2hdy9j+&#10;rs8uXt0OVp4au0vW+YwmUcdjH+l/3fb+x5rOz/uyRyoSsNXc010XC33BdRXxPSA9wQXhOSnJ/7kw&#10;qQPW/iOVvzKGkAnqYfKgULX5a1i9/OeWqDHp+5ynM3zKxXua6zfG/qyuK0BtlYYQmAc3dAclp9ft&#10;8m7ZEB7XKQ9eFv7zkCrO+rZfSrNEwt0PgUSgYwDHYSB0azjHGq5R2WToIxyJUWKKuD6bXuGUsd3n&#10;9XCHnukxuFd9MWlLHY7zFre8nJTUZ15fX3FyT+sNL7ebfXYf0DHtBm1r6B565/byAt98LVSS2A1M&#10;ADj6AWkHoCfmHPjy5QtUgeN2Axrw+uXV7U/BeR9OZ6vnfr+jnc3qEKOr2WEN99c77BCuQW+K++vA&#10;ed4BAH/605/wlz//BV++vAKvrwXYLnywTfN6YJq60jP+W/gUWN6txN/tlWf1qepy5jnrs67zPnZa&#10;qlRd99368wkYnnLV65h505fJmWv/Sm8ff0uFLvsrQD++MxB7MqTqPvDyobd3f/0Jx3Hgf/qf/0f8&#10;+c+v+O///b+ZbOh2ixrbPC3V7dXv8/3NoPdb5Vv27truFSG+pf5fpjNY+TXp8FH+tuW9/PSPWP4R&#10;x/1rzec/F18coWTHmJ0A3Myan6LTgPcTYCpIIxKYaCrQJTZ4Gn4Odul4vjlH+yypTEgEreRjCbDQ&#10;KIl43wQHsW3sTdDFYwNWxdH7Ta8EUzDVlU2FqivxDmC17qCIDrSjY8LiSBu4dKCjoR0Diok2jhjD&#10;IQ0QU/bQGg6YNwTaCZ0N08M2eCRI0wtaD6WCdJRmCrqRp8TSdiXEuioRK5Jxsg0jFEy1029LxgY0&#10;bZEQrRFIZJ2hIDlPoEQnkGJnEYiuBhrE8RFeseM3mycRgLwiSXbMRhJ4pwFCXnQ6qVosRlB5BzCm&#10;TUqhJSCeCMdAl9fxit57GDMWEgewBI7iXjCw2JCABWQ3DdUMmUbg2eIxdtKp8C+NSHqRQDwGaDjo&#10;t0clM2iC4Dtvdr3mrIzdbhWaoWkK6XSDOLyQSXnxuOUeY7BLM1byhLiKEXRuYDgRG5+qpeNSZ4Kh&#10;isbYpu3/Z+/tuiy5cS2xDTLiZJWk7p57ezz28vKb/6h/qB+9ZtnzMnd6WlJlngjCD8AGwIg4mVlV&#10;klrqLmqpMvOcCH6AIAhsgoCP0W8aQDO5znAPbRUFuvjldILf6uG1be1J2OVBgQCPRXi7wzg+80f2&#10;ANBFxGNxjlhTXXcQrmA8YnFGEZ8D47v6voPGTTwupIZRy1jFnCcRu0ehijzYKGAXQTK1IDuehK7K&#10;Nu9bgJgZTxReL9dW8ka59hmfO7/Sgy+MnXogYmt+VwK2fN74UJvCPAXpTS+TTUXKEC5YPVbnGH4A&#10;KnGXBCq+tlyWWox8mz+jmRvsrNvnJA4pB+ffjPo4kKt0I40FGaooRIvEd5MBRgNUYd5hYnKvxzhy&#10;buxmBIBWwgKRLjYlERaqerRaArA20Y7ABb2D6U3KWwIKQHp30SZOz04uoACY5oIJWFHHWIQ090YC&#10;ZBw/+R2wsFVJE0WLPCG+P0zUE8jQWD8j6qPXs+0Fg6Bb7xR7ECg6Wjk0IihX9oIA4fh3sHJ8r0hA&#10;J2+wtalOrjmOcxaxuf+MMfNU0ocHRoKrIshD4oidLtXbVuL/zhjxBTzoxYFg6tukk5Qxqx1u13nS&#10;QR3BxwT36PQZM1VoDvs2jyGTTwKK3lZfm/b3UPj+3XL9RuJeX8cohxce9z7lisQ+boeee2k7bxf5&#10;DgPAkrA1lz3LsuQBb+m74giGDs+JYe1svmL62MFMAWd9I+7ABD2B6l2t03sB8rqsbc08d/vYYu8l&#10;iD6anRp054eh6pct0sOYsYltGdk8PPDPfj1hZ32OulcFqzGvXQDQtqauwz31sn6ZxkWnEIbbyMNh&#10;OdGpxft8N8FYe2eJxLnMn7IHLeZeA+b9qwBELfVjeJALb2Lan5vn+yE0KA4w90mPcRnvMkl1mE5P&#10;wFq5nxuwSn1EipwEBNtu/Ew/UvXD9zFGyGvdLWEgZdHuuouKAjqsHdje2XyNt0YgUR0IdNB6WbDv&#10;O/b9HiHphuYNh05PfuHeNrB0QXNHHMDsNbVNCOuyoC3N7bjNcgRsezyjw9a87R02J7leTQZvJb66&#10;hW9UbM93PK8WZ/vHv9jKJS0AACAASURBVP8dY6gn5zSgHLCknjYvi/W9N9zvL1AH5Lex4z4Ugg2f&#10;fv7JEnx6XPHb0y0SrupQbNsdT7cn3F/u2Pc7tn1gWRbc7y+xv/R9YOnA9999wI8QjGfaYXbA15vF&#10;BO8CPH24oXfB1oD9vmFdV98nNByKTCdznq8rLPb73NeYLLKuE0geWPVwBciS9asnJSVfmezhoTw/&#10;X/qaOkK1kbww0WrqUG4Xsp3u+p+HwmlHPWMWixGqp9E+LWvDwitafiYDyAeWdcXmoW3KKAHSiXoi&#10;W1Vgvz+jFu7984dFt6L+PhT/9b9aeBt2OMKilHHUtcyk17Oa4Ir3Yey/Xkm9M0tt/D0duKrjqpxG&#10;+47nH7X3rczlira/Vzr9Xvv1rXxZ4fqvcuBqjt9a/1/yzh+3LLOkr4XK3T45AU3KMoG22OAJj8Tb&#10;Yf2n3soM9+8tGj+ZnC08qmTuzxQSYDJsRxiTw5V7GgHR5zDaaADlGFtLkJ+HAKYM2UOW+C7NGJW7&#10;fycGNsOB6GHe2E0ko0Rgh2hzI7qFUh1eBgQ1BGZUMLslaKWSPs29bpIWY1dPJKp+HVDiiiRjADIj&#10;/NDwcw4YYTZ0y4wUOqdnoHNSEvaVcvX9bOxWx7TwPqmsB0TsZ8Y9dhvg9ZaDPoCgmVEKwOKkSChW&#10;En2gISCe7NQA8w1iYLvzTPat8FDEq5EgzlGVowLHBZK8SSU6k9TOtK3ronqkSBhdHGj1hGV8/OTz&#10;BE3tg8JbbhQKPEkQDyuc7QzQrwcx9r59nSAqE+rl4ZeAHE7jqq7HHfMa5vw31uddbZGeNA00KWPm&#10;LZAwYlEA40Kjo/1fJMfpumesB46XIk6maTzNc1aZXtX5LAJ0U9oGpxevOfsIEImHITmr00dI76yo&#10;yWGB0ZgjqJUD9RrnrcDmp+y/irLeIIWWD1apTmaaAUBu6P8iKruex0zTUMmeh7f9Ur/TNTaFeCwB&#10;T5fhU0Ixhcgsq03ucuL1uq8hh+ZvL4Gwae2Uuk/jTP5nGb7sH/QinxsZMqd6h4VcOcUh56SLu7ny&#10;MEcw5NiLx+UN3O9QXMcYQLgp8pvTvH99udIzPqe83/O99L+GSgmdqnri1rkU0CHhmOvkOIYKrufB&#10;l8QzlyoxbwBE25og+LuN8QdjPegaV32+fNe3Y7GN7rParR7Nr37vsqiuiSOjimoc3jIPQdATLnGm&#10;Pb/N7Txo/7W/AUzrkgfDD8fk7deDm9cKw64pZdobdDp/3h7K8EfvVL5kOQdpfF85eZGPEWO29jNW&#10;teoe2smhlqjraMFciphjm6VGATJUiGlmFm7RD1K5DNjvURx8pPCOmQcC6a2obA7iA34YZgmS2XCT&#10;jr50b0/ME1wVQzenTeqz276jbVskVXx5fsb9vlk9bcHqh3OtGVA/djuU2rYNLy/Pkb9ljIGXl2e0&#10;ZcG23dHXG3747nv0doNg4L7doWo3bPdhYPzLpx8xNgMzRQQfPjxhGxaP/H7fMMYIkPp+v2OMgaen&#10;J4xPLx668oZ933F7eoqD0+fnF6gObNsGEU/mCvW/Tfbdbk+4rTc8f3rBuj5Bw/mLM5e88GopB4Sc&#10;5+D1V3SaE6+W3zn3GZrG4slr7PFfuNflAN+18aYDz/U7Y+wh53iwPuuqpd1zZ3C1f1Qbp/64Xnr1&#10;2fJE6KD1rQe0+7It7Fcqj3S7q+dY0ta60ve/lV+rfKPtt/KPLHr4+dozX1LvP18x7ehVQ7EgPTiQ&#10;Qgc8pbkrxzWeI//NGGK5z75y3TeE9/UGaR5MLRTGAAzLU2Gc+nfTtTEt3nBulB/t+OpxOBm84mEV&#10;lEp0g6p5nTb3RlIGltNh9WtDbysEA+jw68C5GYdh4a20wz5t3rquTBY4y0N6B6UECWabB9qAanPP&#10;E/MIbcrYyQamqzdAhTuMJqG5JsjAo5WkclAjtHRGUJ2WjyXmplQQClJFzohsE4y9eD7sAXa5GKVD&#10;9cLDKhUsXsMdu4NULSsLUF3soKc38ps9su87FBsyPt7R41DcQilBjUHwwGngXWnlRfV+VTOsifHA&#10;MSlYacn7nB6KrxVykKmwBYS2UWAcvFVVh52j6LAzmABK7HptQTpd8TV5QUNxqKIVw6wgju7Fq04X&#10;B1bg3p5lbKp5YCMeQsFuJzT3SN1jBEB6sJqcsDZzTSmkdRCEn3RuSQ/GmKdKuxIaKaqT7KdXgULg&#10;fNfp0gJQbshEhcVAPinfj7RxyTE5CCbJVsWDJ+WpPXodjkf9mCzCEyk9YrnevEJ6P4N8wlsJZ7p1&#10;l/N5kEo/JkAviHRaQ8IUwCmbEqg7F/Lcw5i81TjiHhA9m98NltAcf4NgxyA0PklBHs4y/EmsMq3r&#10;HgcbL6V37GPxfOEnzd03gxU5HXmockGXK3MyRWxMrgP8MsmCfN49i0s0LfCmV306wLc6PNuTmiek&#10;Zrz4/sj1tZRLW7yAB3FLaxqZy5DYF88UYA390MCxvfeA55l3Ayd15ahDxOE9ku9eA16vvsur2s5P&#10;kgcMuWZzrUbcaf/oGGuagEzuG94vn+88/PLnuW8d+L56u9d9a9oX36DnNXharu8r6w3Jbc/Yp6Ue&#10;+1RaB/bs33vK1VzI4fvIC3LxHvWoLrwB0EP+SXbOROgDoPqqp+KCI/WeVxQstkMeu1jTlYYRGu0V&#10;PiQIflUmuX/ghfNNt9Miy19RN865fT6ae8dlR5KXr0B18rYvAgNsM6RMjQOetxhmLZdlCkR4OLg5&#10;l3yPYeUs2VD2ybrfPUksb6d10+kjFMkOzzxtYRaPLWiu5xHr2rrWpGNhyBVdTKft3QD31tzT+JPd&#10;ptXd99ucT/NC3x3MfsHYd4iHVCFo38S8g5/WJ2zbFsDy86eX2BObCLZhB9wqwH3bIcuGdb1hgd3u&#10;GWPHp5+eoVALa9IX9G5xvz88PeGn57t7ldt47/TY3jaomnd4A/Dy/AlLXwBVbPe7H3xs+PTTT3br&#10;Cor7fTdgHIrdD0Ys/1LDhw/f4e9//8m8iqXsJa7HXW5Pxw98bbWyF6RakLbAW9IpPa3dM9z/p048&#10;PSNXvGstPVg5p/evnpydbRDPcr3Q+SbtBgVvukRIOHmtf6cezUSeBP6VZpPjmGSqYn52ei1ly7Xk&#10;f9++8cuVVwUJJn3x1b6lLHt/3e+tq8rpR/34R9Duj1S+0edb+b2Uyov/uny5pCGOAppcFBpFgWbb&#10;P5FgxQEmxCmxb/6tmXLlihoV79dpfrQqBZFQpXVXFKsn+oUiXwyA3npCMA40iGDyZGsOgmnpHOsf&#10;O69l6tQX1WEegEkQB95axk4W80xNejUPGePtMkaoDGAwpqv3NsKfJCiSddELWkCkKcCpwXaDGNPv&#10;AE/sHTAXeBiM2UAnS4iklykPNebkfEAmjaMS3XK7rMYgqVuMNc54GIsippjCTNwIh1GAkET9TEWj&#10;EvYeL7tkYYtTra2hedgX0fSKs9jH5tHQlx5XtqEDu6aX1M6h1PUT4+W1SI6c3/M65Ei6uDFHgCrq&#10;iXWn5Zp0jqc8mobU4Rk+0AtIQvCMPpp23ZZXtr0v2owmoxm40WD85TRsvrbsvMUQlDBegQTBi+I7&#10;BufL6/DQAvRItDDVZkIAit4XAxhahncgfe3qeQuAYoQxbGvFvMaddowva0HCfZ71kpb17xl0kTCm&#10;OUg7VqLMKO+VMac0Kh6xRDkhMfawGI63Zg766MQzKKIC1ZTPZzMQSXxwGmd+QdrPye7ikCz+n+to&#10;tX7+IvDLFgqIJU8bDzaA9Hw1em2aB2BxO6DS71SO66zsQ7G2ZgBXymLh/lDLaLnudrNgI8WBQqYD&#10;GjaRBqrLppJkEKoFxBVggjQK3aqsCJqexx3jfUXshaFXY6D7mPOGVPJktBy0cKCIa66597v/rDRT&#10;Fw0WksnCEA0/7GrTnvS4nJ+Z+fDBW7Gf8yCvHgx+qed29kkOf8+HnA9emv6MWxFXzx32w3hnkiGU&#10;qymR4uAKnEPye/aR8vcI/tc2AjeIvezAU6rQcuMMfKaAjwGCn24IfF6pzgFveWif1jms/63omm95&#10;HB/rnR+aPycNRcQl5EVM9dImwXwB8mBe1XNbVHA72z0e4GUouvOzrwH9Efblqn/+bhfEDaxHhXvu&#10;8H4Ds3PJsT/H8jk3MjieqjOY3udJIgWnA533lnktNUBdPjFgdzzHmOmnGtiLqS7+av3Usj7ndxXl&#10;OR0QHaFrMsF3ONmIRsgR64pEGCfQLoEaLzEUC8PU8R3X3ZdlxYcPH9F6w9O6OpjqXuCwMHpb6xk6&#10;a+Q+2noHmrW9qx0etG5ONNu2YVkWDy+o2LcNt+WGP/3pz+6hvWNZV7y8POPl5dlGoRY/vvUGGYp9&#10;2/Hy/Dfctzvu9xc8v2y43VZ0zxOwbfRSH3i5v4CeyJY74Ib7/W7PuL2w3TfsY6C3jk/Pn3BbVzy/&#10;mId47w3b8wvaYuE+t7uD52PH80uG4ehLw7I03G43vLw8W2z2UHmvIOHDTHPDpT472SXzer2qqX5W&#10;ze0IiaIWhkbha9L56OQg9BXl6hCrjvw1uaOq6MuCse8TIF5pED8PuvS5HBUMXO6T5z7welB990K2&#10;F5zgoOiXX76SmFGqfn1V/3v2zSMNr2XN3N6XjuOxnv3+d692n1+Knn/U8q8+/m/l1y3vWWNX6/Nf&#10;ly870P6vFJZHwclSDfJKwEwAZTEaHQopgGoqldyoZ7Bwbuv4u4DAcyR/dEuHMcGtap5It8Me5kp7&#10;E78GLmhLi7i2QmNemyfwM4V7EXsn4y9b/a31SA4qEDQxZc1iRTeoBzaJBFSw2Heev9qH4wlqwOG1&#10;8OQ2MMu8/qwOD2PiMXU9oJvFjBt7AlOqqWg4nZmsiACgIBWR4THrmgMFTS4MGAJXkuoPjSfDjvJ5&#10;i7Un5XuPqQzNaXSKBP+UuLr5bRrf7cAN5DgCV8q6Auywq6O9XAM/e+MVHlTqSJJ949D9xoG41wy9&#10;Zzg7Y1f3nsmeGYhmHv3NeRaD/ECeleI9q64o+0Bb0kbEALbWWoDtdW7VQdxMKmb0r+uBcYh5oCGH&#10;esh7BOkIpDbyotOBEy++JuAJ0HjlNWKWC/vUkt5Sn+vluTAJbSwt51JE/Gp5cy8j6z+98qX5zRPh&#10;gZqUebW6mxRAVJMnJz5nLFyRqC/q9EFL/a7wesKJgjiXYnNi3JtxO2Wih7WRyiz7qQosogF6TAnd&#10;yhiZpHf42OeY5LyVIwGkx7g1ZSfrTxkkyFmp/CGFXnlo14QHEoVfeaDXUMZLWtp8EACPKjkuIOMs&#10;B2UOm7IfXrDTAom4rzycqzKwRVijKtvKSheSKnmgguLxOJrLIiK85hlOedFb93jBLiuKd7zRo9lh&#10;qd8sYd12EJVe7gKBtOaxtZuvfYtb3qAZckXUWLJJhCVT5wlVA9tsbxJ0uP+4eJ4PH9roLdeatEis&#10;G5L4uBd4nhApYwM89nG5XlAPwGxhW78XH3uVf3aAnAcIQnlE+Va6kNNRZGRd8xFurayswy/CA/ry&#10;PoocSl6u7QrqoXcasQWorSHGCu1irbRmYQs4z60cfgMhf5s4kKya3BWyheADaZx7AClzVNsqqJbr&#10;k0B2ghlngF/QO9do87VE/mVv1OfXE3Br6gCUoQYGmZ/F2i2wVmR1EIH2ZsmlKZ+dL5bWjJ/FE437&#10;HscxsI/Rf7jcg8T4QncQeqzSo7bIiIsyf36Uv0mvOHyE86yvnEa+rusfvncVHqnJE239SsCnasyA&#10;455W2516r/Ncmge3jVN9YXXKbCRtUk8DWu9Tn/VQZ+5vRZd4hXa5T3kXy7rk3E4Sucht5u9Rly2Z&#10;wNzHKsKQ9VGDwMK2KdcHDy8FYIjCxn0J3NtonwTC6Yd4qdexSfuOnq7wdVn2zPzHxuHv5OG8fdRb&#10;hsWApkxn+C2U73SM5BPW4zJex27ymrIANmQCrqETqulPt3XF04cb1mXBelsAadh0WPLbsYceNVT9&#10;hiRvDCiW1RyPWrMQHLvPz99//DuePj5hGwPSLY68AeWW46L1hrY0fFg6dAws64Iff/oJ+33Hslhu&#10;pKEDz/efsW87+rKgtQVLX7GuK9Z1gSrwdHuCqmK93aAA7vvuoLbvtyIBaL/sA/dtw4fbDdu+ofeO&#10;+7ZFPH8634zB0CgGJlPXtrAsA7vfFti2O/7H//hbyKjWms9LBrAEZl0tNq+6Z9W15Gu9LqLTemJe&#10;LZpP9WAxdCju+exJ6ndVnjZpnpx1xAFj5y0APTacfM4DzgYpuU7ygCrsq3AqoS5WkqnaIgOgWHoH&#10;9S/V4Xq8xHjOVMi9Prbp42O0TcpOGG8fgfeLsfrLTvIC7Md7Wt6bdcgvK2FFlzr04u/a3lt11fLo&#10;net97e3CWa39O/b/W7Ei+GVp843G38qvUY6y4OjI8Xviud+uL8uVMXguD4R1ashp/AKT8jY/yO/H&#10;VM3rbc51EJxKpQKxccXGfGoXYWw3EbuC5wpweqlpGFFUL3XaBFN5oTmym7WFphXABjLUg9WbVzDT&#10;QKX3CEDwy5V3CCAWVgWAe5AVZICbv1+7pVFDCMIweIXqUqgwKx9NeMU3PXxOSgAV/jbrAuGF5b8T&#10;1BW0ADnEQRypU+BeElLbKN8n8HVUCC6K+vz44wY+tQmUiUfplVXYKZRRJEBJ411agWk9E7rNl6R+&#10;6z/V/xGBJZ9sPg5RAA7cvrGfeS9O4E/0/fj6UR/R+Uu5cJcizcPYmhT3y6e96qOHPUMDATIEo6Xn&#10;lMVQ9jmWDE9gawxhnKkCrS+RjAoowAp5piT681YDLA8QQtnO7F0uIpGIUsRuLuyDgTgkDOo0UCbf&#10;thNNZ270PriCzLVn/dGgnOJiLv3bUbxSpmUgVenM9RiGbWVgwA4f3TU5jSFvSQQMKWpeX/TWlqRx&#10;JVrp36lMi5jAE/ueIH+x/6c1b30Xp70nuFKbmyPrSa7qw67kxn4DMtOi/dOgBqgVGiYt51JvE1Au&#10;X3mVAlr4osg4lxWsY/LX8/7wtoM46NHbTNeznCumj2rwZwAvUqnP9vMTeuKS5+jd2QXYXdbLheFt&#10;sizhnOjDAdCyX2roiTOncC+TQj/UQ+nPLMe1Y33m+n/rHXk4/3O50k9e69P7RxNgItff0ADBSKOr&#10;20tf58VHraVwxxT6QeMQbXqLsZJLX8jDR7JMHoAFzMQh+W8t9TaE1rXrGMMRNC73VlyOJZj/3htf&#10;D/v8haW2ewxB8KjU/hIQ5bvNgSg+F6uGa927fBWSJMDcQ//iO8mDVt7puepTHdfs3XzBlxd1vFUy&#10;D9D8bA3sFHorQTUgYjlfyqGrctjHEmgUr/cRYJQ0Y64ZExsCiF6uxQqaPx53efZQxlDo0PRAfzAs&#10;SmPeOgx7ZPCmaD4TcrsJuvDOgR0MLH7Aof7uLiN0ZEuSbkqCJYYH1rFgDEXrBgqrKsZOWynp1Zpg&#10;33d8+ulnKADmNLytN/zt+W/47ruP+OGHH9DQsI+Btt4gUHz48B1Ud4x94OXlE1SBvnRzx2odrQHL&#10;04p17bjfX4JADIHZoPhwW8EDym3bIOuKfd/x/Pxsh2i94cXjhdNTvTpN0aPaf7OfTBzvz2MFXu53&#10;9N7x8ePHCJ8SNAhNi+u6TF4YCfncUb6+q+SGnHXo+QHqtY8YKvfl5HmFJwf1xKRhGz7sih/AsB/s&#10;CHUI6ogHnmc+BcCTtKpCxx4y/W0aFJtUc8zZQPxzWpa5/rhmX9cJlO3Udyayff0+8v7yHl65kmlf&#10;217VhR+VX5MOtR9/tPJL9/mPSINv5bcv77F1+BwOz+orn/0eym/Xl2X+8z3GI1EPBcr1I/VAotLK&#10;xkTlEjldsUG9c4w1BEr1aqNyE4BmfN6j8sB0HQcwb11EtmxiIG1xxV14Mgzw/jsNcAU9wsThFyoV&#10;VDQymU2TFs/bHu7vEQycek0vU1dwIyGmtYOi/4RiRdRD/XqkVBPYBiZthEFhBqV5MXdXyuzEnjWz&#10;v8iQ4Gp/GKCWYOPRIDQjezbNaNDME5m/VDAz57nOlUxxhUVLHUdli97u5AHl1F0Y5QVIDUDP6w21&#10;2DCcxNuirupBn8qfiGIQJBfOq0KxQ6T7cqHX0lFZLUYN56QoXalA84CjqruSdKLhKJbwcxq6A9/C&#10;wah7Esm8Hiv4EPRSRHI/9V5FmBuBx5yfjfzgE6rnzkONcVVgsqKppRewd5oDKQT1WtC3TELyLqms&#10;6SkW8oWjiffT6z4NkxgsEnyta6t4HmoeZE3zwiqmOa20FGdXDaIoZm+7Uonr3N5fyqAyJzsv4btR&#10;QNkAWAzXjfTzaicvJWDCjwNwadT0yaNVnqX9EN/5gklg2j0gD57C0cdYjNaoycXgpOD9Oj+sG2Bi&#10;tJwXKUZmvfLaoO4VnX2Nn2V8ld4eDIoTjla4J9cL++Sc6fuISAmJUmWKFNuNbYqc5qKW4YdvEnPJ&#10;9a6FUaPCaAc+Q7YebW1kkCXEAecA0A9yp2mlD6ar8NyXRFDCMFE4F4/eI9CjsLBJBFy1zP07Cg9U&#10;gJwz1HaF8npea/X36VDrDUObt7DqvvN6B1+PyzwfBABc0SHOlTJL57NI/2OOhMQADGXRwhPmgd7p&#10;lHiIvVtV8uBFy4uU0UJQIGV27Yd298KWFjKcc30NXJS2DkCNDWtMh02jvjWKV+BER4n/oMAec2//&#10;H8PLc91wPMdp7Fe8Gu/OM3YeZ/oyvwf8DTCpgNyPyuzdLgCGr1lF46FCtHmUM4d6RbLtA2jZD32v&#10;77IP48H3LDFvF3vXa3TRC3kRMufQf6hSOzDdoVlItgGNUGxDvA+tQRzEtS0mPdADq1bT2Qd18FHk&#10;uyc+tnG4DlHXgQqgO87eUvOYq/4UYVF8T5va83HxgDPexZH3gyD29xjYS9d2t7mMHkUv9jW29AR7&#10;2857TIp93/Dy8sludmBApAdnq7pzkApExeJyO232fTe7Tg28H+7x3VrHGAPPLy+AKrqHGvnx/iNu&#10;6w3b/QX/7f/7b7jdVvzlz3/Bsix4eXlBE+DFk1y21rCuqznNSLcQLAqs6w3b9gzAYoYDdqt22zej&#10;kMsscT1SRbDeVpehA+OnHToUy7piHwO3263wncvjZl7qOna0Jthc52qtYVk6xlA8Pd3w8eMH/PTT&#10;k8dIHxOwO/PDcf7qPoXQ7zg3RyD9qky6xEGGzaqWnPSOY2f0wIdhP/rf1/mUyrvKw9Gin0rqN5bD&#10;iuvMnC72kTe0TCSlJzmgB7nxSE4WSSH1uZlur0ig8uXlzKUqqvWZo95SPv/Vy5e08do7VdrK4eej&#10;en6Lcb6nXM/376+cdrTyOR589618K79E+Vreeu/7j3j8n6MsZ6H3YEEX21TLRgogjCaFIm4WagE8&#10;Qu3y/6fvgMdEJsCXoQsSmKngi0OhUuvRALqP4Ahat/h8rvxQgU2vs3qKXo0VLe0BXQ162GVkLGJV&#10;WFZMemszo/fB88dDFbQGqHSoDgw2MSymGr1TJGjEuXAPrGbhIwb23MhD0c5r9+oTZ95puwMVZfLg&#10;RiBHGHQc+b7OytnRQKaRTsN3H5bysfEqrCsyAQpPHkOOogRbVRMh6R7e8VRgCCC5x3b1QbSvZwMy&#10;yAfSNT3NoIrWlwjH0Zqg9RaxBe0KtMZSCCUQAtFB8w3NDzFsKo4xljGVXAX0CDfDLAyhALGtv6wj&#10;PJs5IUGzDL8zK9sSz0DzFkD2gvNaaW3VN7GEq8q6PISFxBjtu0H+8bVdu7Z4KBXh2IRXuO35AfGD&#10;G2v+HBOVeQEqV9h7YdAhPbqk8zq8e6H4nDMWPuVXyBDyFdnKjXBrrmXsTCCuewY/szcxD+TmpGWN&#10;Ww4p3vK1FCDJpp3hHuBApSQDhWGU8rW3g3yq4L3P7Qwk8zN/qtockz1Q6MQ5KDK1lZA+06gEMPMq&#10;5bGIBHvXg5NoN/YWgi95zCC1DpQmEZwflVnfNMCRmBdf57ZOfOVJY9rgw3TMUjf+kLzhMEVW8eeb&#10;JyW7lD3Oi+y1tdN8BJ60mXuU4ITDSNmHOR4BnFcb+oGp2tR+paSEPJfpO2+nhGaQAjBxgk7gF2Wq&#10;yzDbm3LMJ8H3VrkC+uQw/tOUSen7+8qVt9zjh49jfqMdzj9yDqpHePwdsiUkib+vOMU0nRdvJLWs&#10;ZXfv80z+nH1Nj9bqCSzT33ZoTi/sIwnIs87rmrcWrkgUz0Y/CNQh5B3rZJuD4cSa77cl1JbIuQ9v&#10;lRlAev0w4711HT2r4f3Ndua+acSu9+8VBjD6exqHRnzOdSnqVqWuk0yxD4v86dB9P33P9mu/jzKu&#10;yorJS9wSg1g7mvstv70qFopGYAnjU6t5NGtM6umzbjxA+dMM/G3K/Re5Bx5okfsxXLYzR8HMn00a&#10;hq8xc3CoqZZ3V8yPY7r2FA8desw/+U7tHXUKgZ6WdwKqXo9lKbfhqkauIibbFPE6htptKeHe18qh&#10;l0wyZxuKpVmcbnjISIgdoO2CTETuum1bVsi+4T4sWbrt+Q29L2jNwv5s24711tFuK+73F7y8AD/8&#10;8GcMVfztxx/x3ceP2PYdT08fsSwrTN407GOPUIZjKLZ9x+0GD9th+Zfu+x1L73GLd9to61j88N5L&#10;mMvesfSO3fNR3LcN67Jg20fo7jb3dlNw2wHxBMMK3lYz7uvNYoR/9/E7PD+/YOwvwZPTvFKGTapP&#10;kQsHXfwyR8SxqEZb6ZBTdEwt61jynVzn9Y4X33f+CjBfo45+kb16GmeR0yIIx4d02NB5PSqiB/ys&#10;NbNxtaVuXsf7BkHgSqOPkURA6nGuG6RenD9eLVUBPbR3PIB4f6XvLZ9bV9XTfql+zLrfue63+PXq&#10;+y/t269F63fod9/Kt/JPXV7j/7o+/jXXyvLmoI9K/YUhYmCYn0xDPX51Q2sLxtji+dikBAcj70Kp&#10;5kYLpBIjmGIwapk7YfxR/+xsPFj1ZoBkYpiounpScbN1REJccVNx7wgF1uYJZ9xCy9NuQD0EgIED&#10;w68spvfVrgK0AegCxQuG0qPZNyVx5a4JACYjFbSenhoiDBUANHQM2GcWj7JBVaBqVxPXWwtAk3MU&#10;ekUTT5ypbsyJQIoecQAAIABJREFUKd+qZoCw061hV82rq8prld6HzrAwqYy1xtidMnGZOkgVnjMi&#10;kegngYH6QgFffSK1OXigA/QIh1DxPBqjpKsp+WH+CQFZA0/3MaC9obWO223B7fYUwJaqGWKbZ6cH&#10;QShJI85SFvmkFI9V4y/EDFO5jD4Hj2byOvhzOoYB/iAY1KDNfu5laBbnMD3p2HBEMOW6EASfNfE+&#10;qR1iDRTFuyU8WGPv7wHZcIk4HQb5CXbIMXYODGMbAbqor+FAvVWxiAADcQXXvql8w7Vp3zQ3dJt/&#10;ZPaB8VNhJV8bSANB3KhHJhfiXPIBW/mjePGaRztIqzL+9EBUC86stDbsIGu44T4c9E9FPcH+CFlS&#10;QFLhWIUGaYKaYbwgu231BSNYP4fGekAdCw3fYiA3byeo7TJCpNv8NrZR41Ai4lQr4OEfcq6Y1EoL&#10;n+xjpIyMvlvbcSel0iie4aGVgxNNpv26+VpuDLeigNKrlcAJ66mxwGOsDk1wXYp1UISdt4OcjqQ/&#10;yWqx6y0/Bho9DRt6bxFPft89S8QiaMM8DjnXOw3lIq44Z7nOOAZxrzTyKwHE5v1tfohq/WsuCzhc&#10;yqsqYw2c7e7dzzWnETc1PM7opSoS+wCT+JJMYPx+T45lbSh2f2ZRic9ExPeM3LOhKQdrGfVA0fmX&#10;h871llh+n+8ewcTg+XcA5tWoNr4qbXaNdSZ+24Xec+SvoWqHE35QmofGdluoeRI6qQOo3fL51QFo&#10;oWmqLgp63YuYF16DYN/V9QPBsVLmMOA6AQzcM/Ylf9vaqVfYVYq3OTQOS7CPyJtSAUCA+uCIW3YJ&#10;AiUw1WAJ1sc+HPixMaiHlxuqaCEzbHIjYaUPYVhFflij/uHwWxXcx0x/6UU/sJs0c+iVuZTkoN7+&#10;I69sOb2bpVPFgSX5Gwy5NtT1wwZpC/ZtQ18Wm5964KSFv2O+mnm2qqbc9kQfvVlempSjJltjLzj0&#10;NfY6gpJQA9OHzZ3onjo+EMAy6XCkmz1LD3XqDqOK7OC1+uaAA/mqzsOW82Xs6vqtmM7TWsRPVh0G&#10;BMvq9e1oaBi+QY69efgsQCyQNqgBtea3FFRDD3JBhjAMine/mtJp3sSxz9OjXkKfJcjHXDxFXDsF&#10;FBDzrh4Kjznte4IAGOLe0HzJ57d7cvvh8oW99Rg4lqcp5eRQCw+yrgtuT08QaXh6unl4SOfn5ok2&#10;dWBdO3DfsCtMx/QbInB5Ih4jWxX40w8/4H7fsO93fPfd9z5nOz6uHzAAPL988vjUxte3dYU0YLvn&#10;WtO7eW7fX+643++AAvf7hpf7hm2z8CYNgufdft/HgO6Ug+o6jIWeamL6O6RhGxs6FEtbMPaBbWxQ&#10;WQAVjH1gWTogDX1ZoVB0VbPBxL7b3f5ZlsU8wz98wBh77ON1GodSV/T5d5k67WOuO3pvMXadYmRL&#10;S3049dHUEapczZuAI+oFMB0AHw/pUpY4B6rvHdQFFNMarkA6/5X42SAqEa5GdZg0VwDSIN1kOVr3&#10;dWVt3+8v7hTlB02ltaJQ14WS35PY0SOZ3wP3wvpIlTa1rlpY73mfjLk4Pf815dj+2zrI3O7VmL6k&#10;3be+m+mQn71Wz/G5r6VV7cfX1vVL9OVL6v+12/1WfpvCAGX/rPP5nnH9s47dyvKmsCmbCr0UZdo4&#10;6u5z9bL/pl/CSHnybOrp2UspvndrnOE+5GrTufSyum43y4Boi2z1tjeaR4d5YwvCf7GQkl6J5w1Z&#10;Ub0Fw5uRyi7qktNUhF1ZcXzL/qfeIOXNCpQor2taIptKO5GD4e6gib928mik8Zg+mmeKCdKzefbe&#10;JRsl38xeC+JJVwhkTZbfG0UiPMhk8E9/SfmXv0zEgMAOGszbpWFZFixLt2RdLT2YoYptOyiZMEVM&#10;prmWgzKKif9inrXOe3ocVUOTIDiVvwqcGQiRcRBnMOKKWnOpBjfDLEilj6899d8rfiRqcSznTeK8&#10;7giUZOgGo4PAQrkMB1/CY9xnL3mP4BoV+eJt8opMMZv/ildnORIhIPyfoP0U2sFkS8LF9DJLsGJq&#10;QRFrxTyINZnyInu9HWDk5BP7PPWpAA9HAPUwSJyUV8kt/Vja9I7VzYScIU2FfbP/M6STBL5SgdY6&#10;QK71K+CEUFWVE9XLap6H4zD5ndYPy1A0BCWPOUjM7Ka1zMPC7LXLtFJfPXAjGi5RbQGPWfOBHgF4&#10;4OwlycOZWTSJ0bc5raXISX4fXlEpN6MHwoFKHfBh36x/G5Af/eDeH3GgcfK6Pu4IV563lR2vPFrL&#10;j/O7794LPqewTdadIMdluAcuXx8sQ8HxuwQ9Ko3zl6sxTIAFwd5JZxqOvRNYc7D4Ai+IAxr/Ow/y&#10;WD/55HE5AijngfifkcOBh+t5e+X8Kg9pJL3X6/UTOABKHtBK1ut5P3pmg8Cay9xIYHzgQ9OfeNdk&#10;dpa4nPPTWH45PhQxYTyBXEc6S/U8f/wcC3N0DAfSIeJ8WuRRawHuHtuoFGjAdHNs4rt39ueyj6o5&#10;19QtynyykSYS82+OCJLjmNozj/H0IwcAMfBfLEmmR2kwXmzqH7RpzsMRwb+L8ER1Y3sHj0xjfaCb&#10;kJZ2OJRKt7huEKpiCBzS6Dgfua95vthZZ1cmKG7g1nDfzWNB3Z5Ym8Q+t7uATpUmb7CI6zHMLdT7&#10;gmVZsY+VD1uMbasBkA5tqceYUwewLAuGDux3A0O3+z1CsCgMQN+2dJ7aNgPqx7C1su87tu0ZYyiW&#10;ZYXudz+E5w1bwW018H2Mgfv9bvrn8LCBOjD2tD2Mdtzb8qCct0HXdcXt6YZPz8/YtudYV7m9Htds&#10;7ul11693gfK23vTQPLdINr/U11oelqnqXGdpsR42HVl4tsEOfSi/cWcCCPy3vAHK1g4m29htDqf+&#10;zWLj1y2Xa/VzGv8tO1vLsc23ZOsvrRvV9mcu/u3LNdbw5YV1/SPm9Vv545bXcYZv5Y9dbh+/rzHC&#10;q5Cok67lW0FrCwi42kfVS64a6TpVkwkyq3B7LOjS664Y6H4XXSKLtcWABK/nC8LDakrVFca3bW51&#10;RNQ4pPQnt3gzLEz3y3GJ7OZhIgCvKbLPWXPRDGQmmcINWgwMJbiYYFPESqRy3vgJ/Bo8vSrYxIjx&#10;hsJVtGmtjYNtcax5RS4yY6p6osdrAz4KQQFoiR9Jhcw04HTibNmH6CDn04ipSDofPaxqVu/0nCX/&#10;EKS076h4hwcr0ujyboXCqjCAgHF2yU63dcFtWQ3YctdjHYrRPS4yr9B6nyttSRx6V+Z6KMqVBCw3&#10;0TNZ2X6pXvWg/k0ADnAPfYnnq8eoOIBWuzVdzSwgOKsNXvT2Wv0SQPMkrSEXdEwgTtQW9QAWHqjU&#10;5fH4IxzOrlBRizkOt1VRDAJf0VAth1FU9LkOyRHOz+yfJJ+Ed3DwhBujZXwhcyb5FYT3Z1yOkA6T&#10;zlyPCXmIUHiP7avWKkGwUqO5XKNZPeWXfSct5yqHVfuYfJ/TTr7T8nyVw7Ye6DEJZPzVAMDd6CR4&#10;Tw/iLOy3Jp0UeXDHeRJM8Sp57X7ADw+qvPDlE6tLU8ZPdMShHxLVI/mxUMLnsoUXIEOBpKxptX+x&#10;H6FU1OIgSlrPNezz0hfjAVW4N6PFrk00xPnDPd0pD3kIBiF4Xg9i3LnRbwDMiUDTu5D9tP0zJc68&#10;r7bwAG9c91Llv5DgJqOsAkQ4AV8qjEoba0B8PxC/2eBsRg/+4Ke6IOvPyk7T3wQsUPab1xXVY5z2&#10;M+hYgYSz4juFiiBw+AA4nnWXB+E4DshBpSW/BuAepoUfQ66V+W6UzfNYA78b+XPq52W3uGZe3/sj&#10;d0sBxaUXPQ9JU5OzuU/kIC3usQhvUuTBTAaqIM+S3tlP1iYYBRCHy9YZosqbKLEbW61Fr/h1DlyQ&#10;dRcdSf1gV7rA3bfR3eO2ArHn/uXvHH9jKAwM+tpb3UqvUeSYZeY7ufi9QYHeIrHjRBdNqr8+3nnN&#10;VFl9BM2Oh6Migt7s5syusPwP7vF9/X73uk0XYki6NswT3NTnxQ5CsLvMRG7dmof0CTDyRtE1VBj0&#10;L+u1AouPDlYCWG4dULH+qXiYltwkY6bV8oPogZ9JZDoHkZftgLrFvsZ1M8YeB0F2u9HXZrc+b7sl&#10;MRxjt//3dO7pTTAa0NuCfdst11Bv6MuCRRv2bQTNNwe0jQFsj9AxsHu4HrlZDO7h9hHjhctqiTrH&#10;vhsVFRESTndL6rh7aBjzbjfv7vvuY3Iv/W33UDitYew7lnWJG66UTYxfHfMh5sXMJLa9mzPMvm74&#10;8EHx6dPP5im+m7m8bVvd5UIuTY4JudV60ViX3CWhR17Jw5DYg/TadeHKoeBY0kmj7lfsnukIjx1n&#10;UtaAvRkZOqvetIz9ybs89j1tufif1emhDf9s6sZbcjiU6HOfP/Ow6s22Pre6X7Vc0e6XLnL4+RYB&#10;Yif9lfrzJRPwqO+/1WRe8ea38sctHYb1/DPO6b8yrwpuH7/Hv/3bDzU0ypUgq0RyhauJ71vvIJ4A&#10;Qs+LuN78loCdBbGb+aAHIoqxBKgplEjTdTJ49TgGuIL2uMNpJvm7rgzbqxqgo7p1WaJolz67UebN&#10;sUkq8gQbDdhgqAYixm5A6m4KPPxKsqRBTHX7csbKcC3JpYeuKGELal+1PkvLgOERNQ3bxut7JTQN&#10;3xdXqKpRXJpABXAImHBajh5xoEJ5odBMGK7XOHlPVH0qDMUEc05ee2Gc2t9DB2SkgmngFr1aBnZX&#10;uCEOQPsZiLo3ewKkVuXQDMEBEZQYG8GVlsCocJzws2KguuHG/h+wbDdwFNj92njMqUSdWVn9lWsp&#10;nxs+J5EAkV6g0Z7NIhM25XxQcUeMJuBZjW+PXQDgnkbRIwBi115zDvmyrxkxwjOsangPv7Ku89cL&#10;g9IGFu3ZcmthlEbb7tUdFJkyyx4Br0o3zfXNpnwRaBmgeQmWQy5Q/tXLpIJI8AWGs2jYi39jdfzM&#10;uc+DlzKtBwpJCCwtXzDGegDg4jwCi0ncWq6x4H/M/pwMvxNAQAWGSmdJyVFQb7tIUTpchZ9kt5Pv&#10;+WseD5K+1WCNo4YiH7TUXz0ljzxD+aPu6dSk+VXwpFF0z73uxl5uRWgxxp3puH9Vg5oHUgomvkw6&#10;CdT4RVlJyt7sQ4LgdZx2oGF/W3iX5slo7baTtDwAmYgq5ECjHz3Dajn9LRrjIANOfJknZP7vzJxX&#10;K/aEWQr35UOoEdLwVMHhu1ibBA3mx1t379qGsuckLdlPqZOfq+rcZyledILYh2q7Yx8TgBOAX2yZ&#10;KZ8MoLA9fDhABj8kBas/DupIl4Iwng8K8vN0ehi+73HhNVAOZp/tOWctb4d98vmeZPKsJ6qe5UgC&#10;MIf9R+wgOHfPeVPQFLyTtJ48zHEouh9o0SZaXJVHtJs/q2vLvSZ7x75tqGFwrMwe3Kf6XD8YpW/q&#10;e5K08i5c06xhFJD8Gfsz+akBTIR+8sI/jO0KlKvrqMr7Cu1FfeV7fs6bAkM1cpaYd+m5PQNPnQd8&#10;nQzsaPCY9z5Cu3cW0jP6HzuFA9KiPARw/VyYAPBMg/eUs1wyecj+dEgcY/DWEMOLhS5SaSl5gBh7&#10;BtsC4FnuASj2fWCMotMCkN7R3bN3FB1yu2+WmNJ5oHfBGA3aGpZ1wbMqcId5catijM3C2Qxg3zcM&#10;HVj66nRXaDf5NTyx+nh+jk621rCPzQ5isQDY7W9xvRuAqsUEl/DYNu/toTv2sccYkz+Bse1YlsUT&#10;eTcM2SO+urisjZuQCuxjh+rweON+K7QJtmUBboKPHz/ixx9/wvOn5zk8Slk4qduI6adFp65nR1Xf&#10;rgA4H6B+Ykfl17dsbHqLXYbr9Qcxu4xr/HiodjxcrWX+LH/Pg7ERNylJSxlpmTaGbdKyLqea3ihX&#10;Ste7XvJykCePX9GyJh9X55VeffhK+dzn+c7DDlx8V6X3ZxPsHfW/99njLvI15UvoVsvxXdb3tfV+&#10;afvfyh+70Pr+rfjn1yjv6ft7x/dHpkOW7//0J/z7v/8ZgFSP8KNgRVhpIvxdQwmrGNC6Wqw1ZvGm&#10;V8XYtwmYnJqZhHYhbHxsiry6EaXoHs/PrmZ1scQo+Yr/S+8ocyl15V9pf7thaAquwuOPuhHKrTq9&#10;61LJUhjQ4SgNiBZ3wIDQqhSpKc9N6MndrF9jt6tl9HMSV/h188zpC4DNxuKe96F4FPq3YsZNHmIk&#10;sWQMz947AlVDMaR0gEhiqGMlFmt4akgxdiBgbBZppqwPESwiEStdnClar0Y74/+6Yq6KhcBTKEql&#10;m3WNsW1XEOFAm4Fjxa893nWFP8AJZJiKzGPpdGd8v4yhpzoyLuvYzRsJgqHixpgr6V3Q1b2m9t0M&#10;xuHeRmJAHv2SyVk1oZbhEjx8oOFfPCd8vmi0xlhb3nWwsRUvVUVcj5Y6/kLOCwQp2hMRPC2Le6ua&#10;f1nEf3W6UgEPQGsY8BKK9e4gbTHkd5chnTwyyrVjADs2p1EaCAGmBi3MQFWoxfpUjYOIyRNraMTP&#10;NmM6iankj0KCiP8uhVbeTvAe0uPHjPDB7kA98eJGsnhf1W9A8FlAMLiGSU9ee4aiRUBIW2IL+Z3r&#10;FgiapJHlckFgIXzU+y5HD21gK1JSIFhargPWFUaa12kgJ807DRCWHpxQZNzgoQ68+TAUQTOF5sGR&#10;G2YQ51Uaf7ZouArQHQiJetJ9POo1Eex9BSL+L8m2hOwo8gu2hiG5Lm0JFFNW4AmMXS65wc1YoBaf&#10;UyCyQNpCQW6yVMseSdniNfcuZiwOzyeg+SqQgEasZ4jFmJZme8wY6GJyZdcqK7xPoAwgEQwY09Yy&#10;wVXQ2+jQey9hsPw5lE4h91QmwlZPEg0Bei8HPOQnX3viQW+EsfN7K+1bAmJ6oGexg9/kdYY2MDqS&#10;v5bYI3z/8/Uk3t51BDQC1ZUnkvbV+9rmn14gmvHqXQ7b3CmZx8bUMrFu8w2NU6Q60FuHjkzSLT7O&#10;Cr4fQcb423kJiC3OgEJVGO5i4QOW1fb7XRWyO01aPwAyZDhKE+vn7kn3dnrU8hYXgaPwPG8RbiH2&#10;Axz73uz2EAaDTEy4hHL/CPkDDy+vQIPHSG5YO2K/IJg6iswiQVQE2IfLDOPPpTHcg/WNczLRwL+j&#10;F+nmezjvfL12IFDnqN6KVNH5c//PwCGXiTU8iX/W1Pbb+yHXpT/l8nXYnDsHCBJYtlBlI5P1AoB0&#10;i+nvOk4vk5DnEjMd9yIvB8w7u6kJWVVFl+ah9goNnI6h11BAcA0DkPJ7XfQiEolXyag8HLGkibBr&#10;Ymih+w2ZwxESNAaayVfVuM1HL2fz8hY07Z4XRzAa9508gFGPw9ybeSHvQ3z9eh4Z32CaNgy3Fwa9&#10;tptA9xw3NPm+HZISUmfpTouulrxyjIHROjrU9M4BZJ4cn21FJkd2PXL3JN9j39CZV8apzlVoN3pt&#10;bjeYnbT0hg3m6XwfBprrvuPp6Ybb00cs645PLy/Y7qZF6DBZte07tvuO3o3fe2/YPt1N31sWtA7s&#10;u+2fbZhe2NabgfLO/8tyw77vuG93AIqX52d8/PgdXl7uuG933D2hJlrDcusY28Cue9xY7apQMJHm&#10;hobU6frSsW136FDc1gXPz8+43ze0voK3EpsAm47wmGd+j/t9M1NnETx99wG3D08Yf/tb7EFhE7kD&#10;kIV2UYv7HrkFuI/m7T9F3m5Ne4ACnTrtHvqJVeHOXh4qi/ZKyibTjXKvcN2miceJb3Go6uxidZX1&#10;d4LcuclRKxaubzVBLXbQQR03blJQtw+9l3r5sLUGyswqV4sOUMaQILWUz6JzufivAO9LELysy/L3&#10;a4d5Z6Ic9BU9/XL15ReUcz/Pv//W5diHK0J8Tv9ee/aSyF9QBP/b//F/4v/9f/7vr6jj9fqt/KPm&#10;5Fv57co/4xzr4ff3rN/3Pvd7LNbv1lf89T//Gz48rdChFQjPh65erp58VBgIKtF4ZuIZXu0McukV&#10;sa87yM0vANsAFYonDjcj/zEuaoyY3vUzbuzisQAD3Jh7kXTg/4d+i/2th7fyPSaDcsVfPWkWFZQw&#10;/jlmSxU31BTNANOUAFyQOnWTaPG4iVu/uhvWNekfnyPwx+vzrdQWvwWIQzIUxQNiRkWl8WECqnFP&#10;79GqnEzUE3qCnv0QCPTSwIpxAMSjPBTB2ZtrCmUrjznPvq5jA7Z9w9A1Q76ozWP1qDCjF55EaG6d&#10;wEN4oYp42JL6DJVkTrJEAsL0oLJeW8zOmdP4SyjEUuvldCUYfz1uhEeZSPNEXlZHl34SB63QWSdm&#10;TLoEwQpls4tn+TJ5nkISOqF1HwNVA7mCDc7eqNmv6JHxeqz98pYAPBSz2LQyyQwp/5zoV0RlNYxK&#10;L9wGcpipTNh0Y8TrsgRxWbUlTZ0bM5awz1uRI8H7Tmhhm7W7lD11fOX9aKeVlcB4mWEAJJh6xVHq&#10;ddL77DXDggZ6ytvzd4AY2OiCJjyawxjxuQX3Je8F5yWqJnieIV4oixWlXoEDqnalm6vzko7eB3Gj&#10;PL9fEsiu+xX7Q144kKZIXpd7FGy57/XWigitcghzyKOyV1P2oG6YFzQ/DpLjjKKnLs9EoRxD0heo&#10;4P7j5k5VTePwGyACA6zeqCfHeubQRx68Vup+7+EpXtswjt2c2rl6ZP5QoWBSUQJ4X1oItvL3+CnZ&#10;6ud6sPpLlx9XOl57O5c9QL3tcZJI1j86TQxzELDlkXXuY7dDvtgPa/dmEENkpvL+yvzNQBLlR+71&#10;9SD0tff1oBMAFqrE3vWdzG9ZjLH7Wd4xni98j7LGpfdowwbCJcYxln57qCWGlmllyOwfvYDpoTmQ&#10;usjRO7vqxPy86ZjGOHT2RD16mVKvOdG1/P5quZiXjEPPw21Mz+Sz+Rl5xg4gxrScmXDRDlQb5rhB&#10;ro0W/Q2oMl19X78Q5FdjeefaU+o4IiENeOtRxP1vfF03KWv+LV4Vjtd5qner2ROxM24+BGiekBPD&#10;+Oz29GQe0usLnp8/4dOPP09NGTjrdXlouxoOQ4R6hB1K3O+b7XBqgP/zp09YFjsgut9f0FrHTz//&#10;5IdtHV3hYVFMDgy1pJXmZT6w+AHvfr9DVXG/37GP5Ld9H37AecftdrOkmoro5+43s6R1jH1gjDt0&#10;9HKw1fF0u+GHH77Hzz/9jB9//NHCxgRPk8ZJFA9mGNutUoUBt7HDLZf4x7lAjvrbxe/TdHt+E+dH&#10;A7r3OLiy/h54AlnNe7gz1ztOOUIuiw8qNfFcfdWOu+xUMs6jir+gPK7rDIQ/aINrmYpltU1+sXLV&#10;9iNe4Owd23/vrP4S5Wrs723/0TNXn59WzDuLFhD80Xvyxvev1//Lzv+38vssv9V6+qXKkaff2/9f&#10;+rnfW7H1+tf/8ld8990HPN1uEJUrIDwfPgraozcMlebeu3lgoCjGKnktCtUzkvXX9kr7B0Od2bUD&#10;TCwKqXofTE+dDRsA5Tq9++QJQpmOq4pNAiDRA9PUONVz1WetorkXCcO7UfFRKq8ETxwIoQorwph+&#10;asoLOiq6TLCmkigrqJ2avWwBJulDMSKy6xGTE25ABE6Sc8tNf2CEh1FOoYWJIY0VMVg38v2SnFdT&#10;e0q6JEjDdzlsnUgcERLdUIzr3uG1bp6GASRWYC+mqELdxcDwRhV2PVUdcLm/3PG8LOh7x9LNw2O4&#10;1wc9+sxZ2hTyaksp2ysA0dReDhconzPOeZhYNjmhVOf9AhuFfe3erYe1WZboofj3E5AmvsZobSHW&#10;WfAe61X3dOb7zYP7jIPuWtqN+KAP9IWjZ4yMlDsz8Gd0COmhR3Cl1gJAaRq4MasFZPRQQDb2Fp7n&#10;CTiQCpQjRRb4mlQxo9zM5lmRjvjsDRh7zmsurxno1vK34mxs0GswDy3y+1qXwG5pHH18Mga2xDXz&#10;OMiR9GAS5znAPawpI+BX6ikjynM5CrgsLAdoAGqC2EF5UWSNFJrYa7ZmyOeZoTAPBvNfl+uQCCVV&#10;txfObyRrqv097Cd2WDUCMFKvd8Q4uSd6GBQBGgY6JHJVTHUJgb4UDCKj0Lr73GDKySBiybqYeJOH&#10;bL1lgjctCfHsRkwesIgwZI7NLT2+WzM+o3czZbq1SW/w63WaAOv5unbMR5Mij1KGNAidyC69bBN0&#10;aHNSztjrQmqWl479Q4A9ZRerkz3/qWd9oZaGHSrFi/nwaDuuT6HclnKLhd8l7x4xsQQSz3Q1KZu5&#10;VY7STsGDnBb6jO4ObiGh9ThMlkpXIDboi6Kxf+feUPdrHnjRE3CSQbGlj+L5LIhg5eWhAEeH2tpr&#10;3fd3OwAZ2mKfB5BAbwEvKpARcvigVzwa4/HvFnoaX5331ePzj3jZZHrGAreLdKkP1/e0iV++pQ7H&#10;Pdfr64iDrmn9EJyS5LEeMoqP0GGBekYBcgbDRRwOYaTMiwhk+HyHLWBgPeMyo7Q4jUvzs9or7u5T&#10;k2UO+Qx3A0jGkh+UdQ/4Ng/hfK9oHjJImwH67jVjXrkABnUMHj5k50Tp0JOJCXtr2PZyVTpikpPf&#10;ae9cdq9QACdAv7n+t0dUNgG0oVEfHgPa7O8mNtO8zXAVREN1QD1kF6d46HBP9gGMHU0Wz7syIgZ0&#10;kwZ0oC8dt9sNt9uK5XYzoPn5Gd31YXoCh54YU5J83lr1ghdA7aaHuLPQ7WYe4fvYsCzdvMyfN6zr&#10;ChHg/nIHPZG3zRyF9mHJNfcxsKlaks6ix7aGCAez7wOtWVib+6dnLN1u+qiqefd7bHQLR2j7/qeX&#10;Z9zWFWPf7EakCFrvluhzH8FTMZWHuZ7XgKb+kto/UPTrcFwo+qCp4mZH1YMpybejfpO93EPs3X33&#10;94UJYLOjx33IpdXMOxf8xLGZrDk/Ve3lsA/8KepUk5L7WqnPTp+98d7jCnF+WSYdUbyNarPXzlZ7&#10;iHYneb16w39dudB13vV8Le9993NLZfYvnogvbPdr3/21aPJr1/2t/OPLH3F+f6s+m470Ryp/+eu/&#10;489/+h7ruqL3Bb13LLOgqPEZKfxbKBgKv3IoqYhKs5N7gZoyTxDBN/ExdoTuPW3l9e8sYeRQqXHF&#10;rItEDNNy1AA+AAAgAElEQVQwgopBEQbo1YYX4EEKcctwru5V0ONz6JEOrNN/6tlzS06bu8SGqkTJ&#10;CNhoAWRdaQ8vDN/7GQ4ljNCp7uxW6glOD8nr++EHTCOEV9ck35DoO58/0wyAJ4fMulCUNBrMVFJM&#10;4UEa5mFIHmnmNKnUdRtmKDI0gn+7j1FiHxPJMaNxoCpZB1WRRmmSLelZ+iTRW4tJ+bLtkOcX81YZ&#10;i9Pq4BHexK4MS7PrmkLP9bI+wgiswHKhN09OxOHyiNSjCVS4949M/U3+CUARFSQ9Kt/HeeDfGTYB&#10;cD4hWFmUwegvXXDLNQzeXKi649FQreBL5UEAaVT4AwG0+hgYj58kma+AnrGOXIYSXQbDJSigMkgp&#10;AAYQ0guQyRvJ5wAChAgZJvaZRMzwBE9C2InHN620CNo4gESuE65PG4ygGOpFCQcc4Myg6lknfyGY&#10;efAwdTMvQmfQ8BJpZkT2Fu3GqiT4RDr67JzlTxA852YyZDRekF0SBCefHtZ18nOLfnrklcIbXFuc&#10;YxuDCSHWZx63rS8O2M0bdvWYJBCLYUb6gJ9sNfH5d1ns+1GLAFXko4aOHs8EoC0SQArgwBTcg8sP&#10;GgmEc6+LkCWeo4DhJ9Z19ZAR8D12YB+aHqyQkAmc26BNE8yHn8e5y6JDc25QpFXMLSa+i0Np1isO&#10;mkLiir71Jw3JqX0N8k7zm7LNKV1jA18A8tO8XiiCdR2ePVM1/heXPa+DWT76ljxYx3ls8+REoBlG&#10;Appr7TVwfj9t0TxUqd6ugjFszyAsikjE92gYh75dPlJ36vnzSV8p9dSwLgTl4vsSJ1zUwm3Qq5G+&#10;jQJgG5nEbuKz0u85fAzmz6b+z59z/U9AuqROEqFnXqFL9YgOL/FhBxjDP9s9uVzuzZjbddryAODU&#10;f19PXQ98VXiJtwsEAozdcxfYnAyGMmLxEBrqP4/CgKEE0z2kyvGiQ7YSpO/iUOERzV8RPeexs8ti&#10;eplVcp7bYxtjnGU90CwWiPq+x/minTK/4eqXhD7QW8e+D3TfP7dysKM6ghcSzL+WQw/HPSWUd1mi&#10;uXwbzPsfYnkdTP92/UjrPmplVzUQHQAPu+3Mabe+CXVK9USZmx3ai2BZF3z48AHLumBZb0DbzWDs&#10;y8R25pgywFsduVZo/xjP7JumDaKb2wfqcLiHmoMlxXx6ukFVsN3v6N28ugUWF3yY8Ebv3W9iWpvL&#10;smDbLKwkwxu21rD0BdswAH2Mged9s3dDPxMIGvZ9dz3UDjvGUAtTdLfnP374iD/96U94fn7Gp0+f&#10;AE/QG+uwHuAc9J4Dt9ohauzZ/qmHjmO4rfClpiAkwcV+1sMrhXqkmSqHTFtrIthGtVsKv5369rjY&#10;HI8iI99axagdnxrV415UO/GaYvJrFdePpOxJNqfxAIyfbW567/j4/Xe4rQu2MbBvu4Xyifj371/z&#10;r3TKf+obf9fP5v7mz6/pw5e+X/v7tf34td/9JebrW/nnLBcy7A9VvnbtvVV+bRD8l+1/v33E//Kf&#10;/4wPTx8R4Tl7q8kya1Ew8RETXTE2sfQFCK85U1602Sm5ZdYeYeDbFTsL+RGgns6DozITpfVU7NuS&#10;hj0SVGqtxtgcAdQIBLum91Lw8LAQDzoYu7tDPcZggzi43z22IxyMSlAhvfAklIfolsK1FQtvYhvm&#10;CKO4eSxtMwRBVA6AuHeKAl2wexzU3gTisTU5juGxSz3st/motBaJDVU1wjoAFhvTiYkAHjWvxAos&#10;LmFrrcQPoTHhlZSYspyuBL39eyg6TdcS3xdNLd4ogZcm4YmTIBGQxh9QbMDJu7bAE7C7fgk72Nj8&#10;Rf/BRJMxEgdpTfdkCBYqq0Vpd6XcDEnzzn/GC7atYV82LH2B6sC6rgA8mc6+e7gUlPn3uMlev13J&#10;pUd79QhzD1XTnBFweSf440P09SK+BsSV3FDA+T7rUDWFvhGE4/NeZfX+VXahGn1pZyrRqaCURtz7&#10;4XG66dW0Ux4UwzCKr5HkNPeoJhiEQgo0v6qrOa8QGChp89nCCIS3fQeNhzAmaT3GODjLOe0CCz3K&#10;BKjisR1PNz+roV0WfwPSK93Hz2cGeJVZ4lZL92cHQVfvhEDS0CegpDw/8wMSKTwrCA+vNIic+9zA&#10;MlDJ5Vi5rpCHJ1zPJT46+yUA0GKdirfdaGt7PwbnqNBGxXlAk/9pvAUtfE462UvzZSOZ/ewQ95Ya&#10;EDGwLMxNny8ACWS3pNfM89ZIs8UV4yFolTLew6GIcZPNO+yg1ytr0Y66t11HawvasgbIzef4Pw85&#10;LGGXx6YFMNiugzTiXmmtC5be0NcVvXdPTDbQ1o59b2hjYNl3D/0g0V+XkLGWuI+pDoj6rQcQkBTf&#10;jtMjuXHO/N157SdtJxuMSwII+cMEwM6M7pHK/TSv6Ivkvsb49kB6ESagRFBAg1/0BBzzGZ+nQ+Lm&#10;SORcF38pTcTPuIv8EoX67RQ9gpC+BzfnydqNAcbYtpAB9PZX74etybkDTJhKUGVnHF1Fhi6IvjmP&#10;HQZhn46SKwB+m6HmUskxxK04D+UR3sLq3m0eT7iJeWdnPo3dbgD5PPWlhF2oc8EEfQRdvbXhcw8Y&#10;Lsn9TKGeR6WhLyt2bRDZJ3Cx9cWlmssdzi+836g8Uft0LhXArjQkwFW9r/MZ8pX9tfse1YBMjg2B&#10;h/lFByDdAUAKnwkwBMQ9jPOTYQkIXZdkkKadIbwOMh0HUIx7HdRjxUsLc6VBIk54yvLcJwXAk8tH&#10;hcVj3yT5TTkmdU9k3wt6Mx0AsHmPgz4vveyhpHEtx8OjBKO4X9R00fO75A+rY4T+QLm97wawpmIz&#10;0x/S0LvtWaoJ4KqohzU0et91oHXTxw04Jw9qUVUoDUckpOZa36oXMdKnwOK3F5oEsOr7nN/q0W0z&#10;6tNpprns2QHoDtl3V83F+9NsjYp5NFvMaNdbmKugG2/obvlwhm5Ye0dfGtZ1xeKhd2QM3HrDz63j&#10;w9MNP/74IwSeEFPdU37b/fC2BV8RPAWAph1NgPu2W6iT3iFjC71DWsN3333wQ4yGl/4CPP+IoQP3&#10;5832Tedn7gx9WcMWXbpgawNjM+D8fr/7OjYdvDf1OVFs2wj9hzdOe4MfLLj8V2BdOvbdxresRhfu&#10;m2Z/arnB5LakX4/koU/cRnXdjCzAaW7NDyfEbD+7wSBk7jwAYm2u2/E2Djd9BrHzF2PP6d1uMcRB&#10;Ldk0ct1kKMKl24HCGCPyh+xjjyShdoCEkL+5F5k+E2uXugQP7uMQ5BhyLvUMJ3ysjwwbNq+bHGKh&#10;S4qx+kuWWFP1M9Pt2H5rHWPfsr9Tclxrb1lvWG8rPtxWSBu43Vbs24LbbcGPArx8+nRu+6sKB5Za&#10;1jxGKT/rs/WZq/pqYd1vPYeL5x4VPfz+qL63ynG8n/vea+9+aZ++lX+d8kfnj8/p/9Vae00OvOe5&#10;ry2/ZJ2Cv/7nv+DD00c8fVjDwXffdnqEXwkqE6gaX6kbS6yybPH+UIKLdfOS2Ljt52zUza0qCLKb&#10;jTMgWEJpPXmZev3ZH/7pnY79gEolwYJ92isCaBqu4HBfBsEtgcUM9M0dEslehFYQzl6xofhzY2e3&#10;KqimgGpRIFWRiBPH6Xclfb9HGNNJRyo+p5P6tK0dv3MwNcIcGNGO8a9j1G6cH2NgQ0jz9F4YipKo&#10;cH6coFwaLEkoKqTv2boqr6Z340EZEPFrerWNQqpTfdd9He7JtYtAsIVxN7Qe9igSTCp1+OdU7oa4&#10;4h9T+7BDb4xcYpjwv/nnwX7yRw6AYJnbR15+LHKaFZl5RMQMqjDg8r357dfHOc97yo6jWDa+kriN&#10;YJ9R4Tdgv4nleA7ZoFXlJvhXWm48HJFo8KQmeh3i/0SNYaz7IVAYPjnH6jJRvDmBnNYG4GF36pqX&#10;YkAFNQhMCzLMgGa97LnOBw1NBwKGco/xBMrtRkoGsSz9i3pxiA2PaPfS5oh/8hfSh3aO1Adr0kEk&#10;n9MICr6vMj72Iht3c0Oan3Ac1Tu79iV4VXhY5N/RY9BjxNLlMfcgr9PBzdbgl5QGHCGfiFI9I0lP&#10;3qCA+g0ehi8BzPjsDa33+B0CB2T9EBiIuWWSr9huS5ShoJ+6hxsdDmvsDs2p39VyWXCdpefW58mp&#10;MbheeMB2/Rzrn/HTAUG/fqGU6oHMV1MHeF2uvbdUeRki7hAbmYBdzXNga1ym57NfwFGPmUqVa6/0&#10;awJvC49N/OZ904hFzvcxv3+QNPP4YXxbkjRbmJLHY5j6gOscLvmdj5Pgs79nyRjPc7gPA7QUFif5&#10;BHSLnNq/6lP9/FiOnuLvGeNrnxtY5vriMf43zvyQAP1FuBwXlwFeDQbnKv1vzfRT99gmkObBsd5c&#10;GfdYlEyW6YCU7x2hAwzTD0UEGIrmwLh4Asrj+CrfXvHw1e+fU6b3FOaZzy2SXiRA3Cw59qGWCsbn&#10;WgZ05x5gN4cUdY+xPZsLjQf+WSkV47fHR11+BuzLxhzjtT2ha8PoXA+e5F7LulNFQ8PaLaRXbzd0&#10;sRsXMsyjXIclVowbgmKHO+rB9pf15o49pjsMz9lgB8qjeGXbwQcPCk238RBBY2DsO3q3pJS98f4H&#10;sKwrvvv4Eff7hvu+YYwdL9qNCyN0ies2rguNfQ85rbAxLOuKPgTSDITd7y+ApJND6ow2FZ3OSTwU&#10;9/EMj38uckdrwG1d8eHDR7y8bNj2BEmPNxTIM+K/06EhNbp0KKrrySdq4r9rHs09YvpMkvfyY1/7&#10;l7LMebZ6IZX2+Rf58GDhTH8NLX3Si2dOyu3bkuiz5IDGP59VzFmP+7TUL07PSmtYbguWpaP1ju9/&#10;+AHrsmIosG0vWG9P+PF//ohPP38yvewXCZWCuV+PR/LOuo7PfZ5u9/5ylHNfqo9RV/1cne49z36t&#10;jvjL6Jnfyrfy25XXePbq838W/hb8+a//jr/++7/h6ekDFr9xPYZilVOMcCAEjxvMebrLr2lNxT8T&#10;pMc9TuNvMS8eV7ROxoM0OAJ9bTHTS6oosnN3z8BNjKPuwxHLWg57cDEaYcpz6/kZPWwAhXlqa8QY&#10;ts9a/IzT/nIFmEZeADcBMth4BHBPDfMCW5YlOkfYRtMucZIU5TzgL/fwpnIlFSAlECMBuDTSMxQ2&#10;mGsCAU6dPY/1OG0yUTr2qtnHl9hG8kwqVO7Vi3mpBQAg8cpZKTk9UI0tQEQnCh5eZEeTR8svhs3Q&#10;O03dy0kBbViWjjGYgMeU+7gdwcZrUQTwF5MoiGc5T/RSEVEPtTIRmpMYvFI9d0/t+s2AAAO9MnpI&#10;0nCz9gAdxRscftGFyjvoQ59dIh+SB+02Qksw3JlBmMxJNXmHj3D+AkDmHPjf1OmRPAxfXyaWhq1n&#10;pSHWzIvfhU8L/jgYsqi2gssVAirImPonZsdIehZbI0KZe3XNB0egKUBfrlsfYeXVWOVcIsWodkrG&#10;uqnPR3xY0FApsk/EjVt/YgBtyfUOBy7ITxZWJMHH2TsPITMMZMrORvSeEjpmAtTI4+QHNTFO84D7&#10;RECFYqSnJI13kUZRevqKe2TDE2uZdxvXtskujpEep5wwynf4ejG/sJzH5rRr6PF5pYmg3nZJUNZk&#10;ZhidZGSQ7C73xSRMx4B6OJUmcODAQ694WJRlWXwPNlk09hEy+SiDVTKUQxzCgT/y+vTQjubejiJ2&#10;eGk5PiS9Okl5tb0zxNKlQX0oUQemWPCPCq/UE0weWr0/cy0cbWmj97y244839DcB96r6SRlC8JG1&#10;y/jzAY77jacWoV9czvInD6tdfkfXYjC+ZgIYzN/Dw7W8c+VBOwYXoIQszJH4oYYDohoehxL5HFRh&#10;nrBBi8rLc1vnn+c+5QG/Hw6HLoEAHKJOesQfAVARj8o8PBzSeV52lfi+l4OGqK+ASJf9e6VU7+Jj&#10;HfUwDeBBY/J6PYyohUCjAcbjsh/Hdsa++w0I7ssZ7Gro8ASayS+1/12d9vtucw/N20VFJsU7RVez&#10;g+bU0/kZ9ckark7aABOVD3XgfQz3EteJp2OfKzS6AsNnMLvSiTD+fjr4ufoJIMKjqGqEX5NG+VvX&#10;Hsda5OnFemvSgKYYTSB+aU24J1rlLlfs4GmukfeNaqWY5FSqHVfrDeFVy7UXB6rSsCy2rm2rsGca&#10;Us8Xt78WD2W5LiuWdUHbB/bdgN19Hxj3DdgHNh14ud+xrKuHGFmxrivW9QaRT1DNmyoiFnKmxVpM&#10;26E12/PGgMUC3zcs64r7/QWqwPrdLWj05HHIP373Ed+3hv8+Bn768WenRzpIqcLMxtax3++23kv+&#10;jH3fTYNX96ZWgfhtMM5Ea8MONVrqMeoHJE0EozU0NQeg4XrX6kD9y/MLXl7utm/huI/k3oSiE9QJ&#10;t4/TRjGDXEIHCV0CggMbTqwTBy6S24AdStiA4mZyfQjzOkm9ZG6ITlkBcJd91mc49HGqhHEj8aLT&#10;Fi6qHtImPU6bdawnPfx9RQTfyK50jKo46EUlnIOy357kT+znHX01G7AtDX1pWNqCvix46guW23f4&#10;y2j424f/wH/8x9/wP//+d2wvL+c+nTt5GPSXlM9QfE7l0fNf0x+WOidfU98v0Zdfo1SeUnwZ/b+V&#10;b+WPWP4IfJ7rUVrHX//6Z3z/w/fg9jyG6UTa+hUQLllBGDZmmthGkfEgBYg4AvS+mLc1cWWoY4zd&#10;4jxLm54wRSmTCrVmQLDCrsFmW2ls1q4G1OLKQyBpWklBY0XAa8AE+etJd1N616TXXm6x5bpmgOBu&#10;4MGV2AnxE6cbaZSKT411bXimpCF/An3FvRhoPM5GstF8uFHu4LInvRFDlQAxj8mBvLIvRXsSEfcE&#10;1KB3GBYBCMyGR4PEfKdyVcKa0JAs4zgmEYuX4lc9fUxFTYAAbvh5Vn3WkKo32SPvLfMwiaeic1SO&#10;qETqsOuTd7UYhOYpQi9eT9BV6udMNwdBcGHQy/RPUU4fAU3xna8DZ5hQgQ6Ga1afACoNeYZ9MAO3&#10;GmvzRj4ZeV5aoMX+TGuQMZy/zDqkoFFvrViXRptDfE7jJa3RTArPOehRGIdgaCQxHGq3R7zNwQ5U&#10;2SAEXM2oik4RrEGS9sikNeGTQLDFSk4DhIq9uExSVZd3ZlToiMA75oU+ecyZMSlg6I0SWoLkkKw/&#10;CFTkBt/nd53X8YOPCdx64ld/u3WLeZghBmblNYBnFCe/ycAoT4tdZmENw+UxgXKSNgAdb0NRDGjO&#10;mwCQFjdM7KMCXLiRTVC6VSDfryx3n/fc0UICR3+TP7l/LICqe4kBqgwbUYrUNeahmCIkF+eoymny&#10;BSIury3nBmiLGzpmvCNunIxhCcIIkOuw2Keiwz2OeFBdbNwix0OGOxiak6XeXyQDu9F7YC9AHPBg&#10;SBPO42slDofzIO5RSTCH+6D4/oUiuy7e41jKPhHG/Vv9e0fJa9kASkgW268bZEHoNtZVn2nyZoBX&#10;uVbqgfS0borcDzBQZ3iFwPe8j5EGuVeLJE2Zz4XhWY7AH1DykfTZCz+AYFZfljpvGtRyCTIH2D+o&#10;IJ2fkVau/tuzTGzbDnSy/ipas/3g2ssRsVeSjmVQ188f373oaeo/cYx30ileA9qvPPgreFv5h98p&#10;FaoApezZpgreIjzqa4A7tuow8Nr3IAXcmxap85xigFlZip6V4U8y9AnHb975gHgYP1MAXWaTf4JG&#10;yd9Hul4C4FWfKt8/orEODX3sqs74bUjKGtLOOkLNKHqb4Zw4N6k3MW597CiUdXqej9wrUk+2kjJZ&#10;Q2EquhWBZgpiJ7GGjj+Pg/kkxm56Vm8LRGyeTP9QfHpRtGaxtoePg/sLk8WzjbEP7NuG5mA4BOjr&#10;ajyh7vzjfex9MWDbnxXfb6gn77vFBd/3Hb11P5gYESJlWTpaA9Z1wX6/466WSPP21KFouN8b9t2S&#10;aKoOA+7vz2iAeaFTt+0WyqW1ZutkH547xGisQ/1GgGS4xMEQhw78SrhcuH5ruTlEBH3pWG+rHSTz&#10;Kbni7TpnKTPyO85rcTii/iyz/XPY6qJUj3xBQzlJmfgqduEL3RZgctFZPgvsVo7ZnS1eC5l6kH3V&#10;uSE149qbMohJyXilHL+eyffGw1flPHZ71fiUIQLV+TbDuZhznCU3N17aVbGPHfef7+jLiv/04c+4&#10;rSv2H76zsEkC/Md//4/zHvRF/a7PvbaHvZcG723zt6zrt6j3W/lWfg/lH8nfxz3qn3mdpcz8L//7&#10;/4r/9Jc/o/cFwB1Nu4X/WhZzfj6/dFHdK4KcYnk2kvLL+TScij43fpme5fdUNt9luLxShP3hBuf2&#10;W7TsTRyBkizcvPmE/W9VunVxUNIDkPDN9RhcIgzc6AyVSvGYfw9oLbU/iLqPYBSfrebHBEaiGML1&#10;Y9I7wLLZIDsZK9eUOj+j1yMyNRjuEX1+wrwQaXCfDe+51XkI588f8VE1fMozVwYUCg04yfFlev6d&#10;OkR45wt4+fK9mNiZJ7NJmR5LI67W8zZAFeux8G8C6VZeFaHVoDt8dXpPinH+jkKw+qGIEEJqx3Hm&#10;oYA99oAGB9LWw7hrbmZ9lToJ4h1I/6DJ5JPgpWmO52evKsr2ZDrwKst9+l4810L3WKrZ7mWz1zjW&#10;8csyZj18zAOt63kj5STkkh3UFBl9XAqXBC7Lt4IpF9bkDHKUg6KwPkf0eeKH7Cm4H1AUv1qO/SeB&#10;wvKVkxwd+x4AeO4z9syV3DxN3Fu25qGOs/z2H8fQWG8UrpfPkXsEpKwfF3Ve8Lz7Hs+fvTkRhzre&#10;+XyA2vGjHCoj+em9Q34vcPol5Wpe8zN9m1fnl096zmttxedBh9lre+aJNv1/7Oe5K+qgp54SIv6i&#10;5Z0Ees88XXpIHvXGt4De+rvM+hPwmo7zdgm91etsUmZE+Ex6Vz/SBY99+Jo+PaZ/O33yiL78af//&#10;2kmdgDAoINCLfhZt/LH29dZYKnCOB3uppB5hDjG5fscY2IZi24fHLPd15JsYb1eJ6y9MnJxgO0ND&#10;VXC3OBu0dpj35BfmOto9nEmjh08pd/fwbt0N1W7JrFhnDSE3aaOaHsfbtrn3uQHwUz+CbkU3cJ1+&#10;BJ1GLDgpLbE0u4aGo87zsBAMLabMpJlebNcEuB/XmU/XfZG6yFTZZxYtv6hWL/WvLKmYXfz8kvpP&#10;jP959XzOo6HQImh/317w6dMn/Pzzz3h+fglHrXVdsK7Vx/AXoN2r5ZF9/OjZY/m1+/ePbu/XKuS3&#10;r9PVvpVv5fdVvlQe/16L4MPTDcticcEt/FuHSIvE2RfJMilUj+CLQbqq5apX8Q6ll9DS7TK5XYWy&#10;xI1DAWyeXIatqEL8BNy8F0vsRIElIYuYIIDF907PNHY1gIrocYYrob9G+OUVl1MRwQLf3Ai4Sour&#10;5RU8qmAMk0ImDsrkKYJ0aa20k9JHo+Fwh9QGwRjFcFYPHeDJ+xjXbpoaAEtvU92smdfPACZKhIHa&#10;TTD2/5+9N9uSJMe1xTZIc4+syq5z7vApetGjPl2Pdy0t6VekM3VGuBsJPQAbAM3NIyOzhu7qTtbK&#10;igh3Mw4gCAKbIDAj6Y8Nxj1IVWO2Awwqymk18jUH7e8keFYPNqYqevXqQ9gHMZDcQjTi9rGEJ5v3&#10;jQqqAVJJLOU4nQ/M42SGMq7q8f+UcU2Nf+jJ0WhgBGkl++ZgmHn2ehKa1qD3e/TN5ssZwxN5EigL&#10;pwlXoNTrDL9dyVHUwkSBEf496OfvOm8259vpBkuCvz6PjWztHYm8Wva3vS7p+QoDHbsWz9EMaG7P&#10;5KA8WZeZ4+LeNzLKoQa9KJ2d7DaA0YIesdTalXEXMkYKEnS29djB5IL0TJY4DGpNLIayAE09hjKR&#10;SX087IgxC/+mN/RcxpuAp/M1PAZqma/wNXLZoVC/Rq6eIAzATA9jvsNEV1m/ewUHKVY+SaPJQ+JQ&#10;9nkbvPwB8XedD3u11ZodQioGZLugQUqoEe+JZGvpFeq8ztiq0RcJzz+gxNmizMBMPqdXeOPtCPJd&#10;WfuxtiX+Zhgqeoqn4SsRJn1MhV1H76wRDcBtjri6b/V50sC4muLppWqyM9tUMCCxj6hq0JtF+bxa&#10;AjOTg5qy3dud7vFK2UWZ5ivHwkBwWalvAGoA+B1wz0OEV1snj1H2KvL3oKh/ZmQyeez7Wz2ItgTG&#10;EnFWj4fPnJcBRfekUuSFU7RXYDRjLFwBpt2aN74Eb33UQyILPzO1xKPlnM2GASbodR6X7rcZ5qHp&#10;5FkRRCLpZwY8pSVvTDyAu1NLgs0e89+keTLkS9blsZhN7mY/4vuHPqxAtO2tsgAPzW+NGFi0eg+H&#10;DtN6/F3lnRG3RxiLSB/tc91c+aMMjX0OQA+9wEWN74Mm8+k1LtmXk/FZlyy8SegZQpnMgyVLsN0b&#10;Qw8AlhB5M8k/XC9pKYfCw5j6mQgG6YWV3tQJwHWF8tMewrvlYUyl/VIa560+e9Sp9TzUCuutfDrn&#10;DO9UW9/iQCWAeffhqOsDsFAryDlYwD7//170zwbB4No7xC3nDZ3JJOtKTWRGEmrStkFgodzg4/fw&#10;O4V+QzVCVmxlfbKfPMgI7+q6D8Rc8ZaZujxNL2PAExCrJ5cF/JZMTYzJvcYTS/otohmj9f6M1ALT&#10;RkAmANeQqN4rArsato4lhqRXrxa2c4/Tg72kEVrD2mjxvPVtLDdAxkI7wOS6DibODO3PyWdydKpC&#10;BZbscNjtNpk73ubEft9xax7iYgJtuwAy3Twwu22Miftth+BmN8fmbnrzVEi3eW+tYZ8z5rF5IlfV&#10;ibZdkV73tr/d9hsAQe8GWosI2uWKfTcPcfJuaw3bdsX4z78aD2091mET0wfvJbGj8YTCElJfIAL0&#10;bbPkmc1iujeZuL3u2C7d6dbQtyvm3IHBUCCpl6passk5d/Te8dOnF+z3HT//9Bm39oa3t5vzUQ3X&#10;YwOgbO7FO97mRlATVMpIXlQFdlV09T0t4soDDMNoa6aj8+AQCLlQlw/pPstak1iDdT9Jh4k51eO2&#10;q92ym64f+C1FKQ1Q04CHclO/UW2H5gImSqXOSL00lC2tY2PlyL/ZVnym+UwOen3uaH8fZUoZO0J2&#10;e4ZXvvkAACAASURBVDgcVygFGYKIxouqom+WcFanYn/b7SbrBFQH/v3//Tf8+//3H+i94XK1sEOf&#10;/+UXvH15xf3tLds77g0fLs/ePRLue8q39Cl15/ffO/arPv/sve8dx6r7/u3Ke+3/mrn/Uf6xyt+K&#10;D448qCef4eTvr9XzkXf+duXzv/yC//k//hu2rlDdPZm27VVj7BbmKgf1fKE+GnIGOtCLGUhAkKCV&#10;9G61Kg0xYPdIhwQRbePMDdrasr/EQ3qIpHdyKlTF6Kl9drBQebVtiKv+3OD0+AYI8PKabZgQDpbY&#10;pw10gFgNlzQkCQ5wny9YTsQnrBtw9WQw5wIHDkAjL/sW9HEap5e7FOWHRxXVIMxx9t5BMJmK5MND&#10;BXyryb+s52pXa6PbSUVTHaJ7DtKm3pFe1EuFUe9ZWetHGr/IkCzL1WhNj5B8V5Z2q2++ViWMT6tG&#10;XNPSxQB/RD1RJgCRFleGWY2l83G+8fmryh5BksUD7FRZELZ6GtNz6bO3k0BQpZn/r4Jb4Pyv/CJB&#10;qnU+Hgx30m7S4BNfKg3aUbwAqWjb76SLLjU5GBUtH3uQdCNgZQYFUX57P673+/qjcq8OcNrPQgPn&#10;pajBEzHhUO+RBibLkmNtahzIJy2Fk6LQaWCBCy0cSxOup1jwYPLOoLs3xritC7DrfaoAZoOFjGEf&#10;I7Zxd0PGPb4sdZa4Ac35Jy+c81usK/Lvwmw4sk7MbQU4rK+ZuA/l+8fqqmyHy+DCQTqDgyzGZoY6&#10;cpMMKkz+ZQcAOT5rZS5DVXTmeuD6aDSWEHaXRi8EEKb7G4BO9K4AD+KEBnI1+OoNCxjYKTYvFPzq&#10;u2JTu+YOmWjaoCK4bh1jYAmLwrBWxxi0Cby5cRos5RGHY485PP8EsIsE0Qe5FmFAwHdbTtOsfOMk&#10;04mpPISxsC2UAtPn1Koftr7J8wEmHq+Bs++UN3L4vMq/0pcPFnpHUt+J5LJI+UuvRRECl7UPj3VG&#10;TPqIr1/XFkkn0Pj+sdOURbZPHHnZn1ZgMvcEAbQ5F89Nw34I5hXlpdalale+YSBM3Z+rTvSuh/RC&#10;k+lrWjP+PACdY93vaqZNzVAugPNu9z0ftsbjkJq88myin+2r7+y1HGu0/WSsD9+9RxNwntJzls9z&#10;zdkhp8SBGr1yAzQMfRQPfQrgrIBixzA4OkYcvDJkVi0Tq87iGrWDR/R99mSIxfO6IZ0Yzuh6lDHH&#10;MdC55qmX/IFmAUzr+k7ocSJoDvr1lkdpOpPJsu3psl7XuSlt56HMCS/4Oq57WMXxlkepX4okq4Q4&#10;0OVJywvg4LtS/ihEPYdKhCAyUHpOC3HCw5V9pK6077slzuy9JH920NYPJm4MxwVgdAOPt23Ld1we&#10;d7Hl3T1Pxz52b//mcsMONNk91Yn7fXc7pKHJHdIEY9o+Oqfism243++RMHq/77BQJh46TNUSGPaO&#10;++1mc9JaAM+9CfYJ08V02GGLv7vvdygEXTbomC7TDTC+73dctosZyb0HXSz2uGC7bDZO51d6uLNI&#10;PTQ6Y1wZMccize1D46XWBGMfIdMfXpUUhuEEUfT4fNDrd27ILVhjnPVBxpI3HkJpww9lcdTe676E&#10;lFt65Nlq0+jhs3j5jErRUqyaxVb94Aa+vHP4xTdIEUtOrhORw2G1mDxkISa2Jhi74vXLK/Yx8HK9&#10;ol86bvc7bm879nHHX/7lM3p3vuwdqZh8g9JxPpgnv9e+vr9//fpCR6njnB7LWT/eex4n3z0b4x9V&#10;vtZfnHz/xBj6Q/v9o/woZ+WMB7+HL/9MvCz47//9X3G9bhCZGKYQ4HIRAB1TJ7at0yP8bMFzc2Z9&#10;Gc7ETrRbgCo0qIFUysV/H+oAqk50NyJF/ZR6KMbBemutA4xbfGqnWN1N3EPWtcFQov1/ggZEaDPT&#10;0iqonFAIwXbW73Us9RmgJeBVfQcXNNUPU3om9ZnSX5hyGskDBWj0OqZy3ROYC50oE7xRARFZZ+oB&#10;+MY6B0flvB4oOL6zJNUM4gBwd8EVRBBkUsSaDAxFlxEzyDtIowQeFAaS60KjA1BRDJEYlaQH4YnK&#10;t4zvvTJJvwChD+8j4+kZbZmg0f8S+wywuHpzse9WULMaShWYPwfAVwW3LDoA7kGMwptJGfvcQaDC&#10;AeV1459cH/kzu177Unqmx+8YAx6u6HuLzfh1aMZtpcEB4VFUoUMAozkSA2LYNy1D4O0G8/4zowSo&#10;me4ZBoR9Fl9msXIOFmgc8izemxL9qnXxORuK+mEJhzFNBohmwlMaJsLPKTsOa7E1wJM9Go9zKnxd&#10;tcorPEzMA6ezSBUByjG+sdD7kqFQml99npjK2MbJW6S45wELGZxezEYjt8XRQDnWuLAO/XkEhBJ0&#10;89lxIOXsYCpApwVQqLLC6xJbu27zxlMCNQ/C2SDtKC2NJ/LAjxPgcsd5o2tsMVBpDvS0qEmbwhJ5&#10;AdCGuQPSgelgUyOwSB7U3KMezBbhIQjjUMI8uVUxPO7pvrvXaPHwsqrdQ7QAKCKkIT3PU+4p9z0C&#10;QpRX6kkWC7Xs5tIMr8N3D0pEoGO46iDhLR0Nc46arx+0jD1M47zsr5BVHqmYx+fDeiId6IkpKYPr&#10;QWzuV4ckqLruQ6HPUKI2T2LK9VVkak2OzZ9fwT5jrayHts9fWsZSx83XRHCclVhT6mD4053zY4Xh&#10;cSYGMrzd2j8JHq5tVcg+XnC5UvSsUpeBWh3qoP1yeFxp4DLPDrCMn1BqfFclOKP3V3SI43ifffcA&#10;mmZ3H5tEJnPkeq2g8Krz+b/aRqH9EuffS5up+0Ik5jEOUV3G8EBiHMZGSRN3mCyLafSK36vE8Q4A&#10;j9WMc71MgWVeH54hY5/MkY2b974mdCrG8L4EaI0YF6BxgKIRZqPcQAVQw+zEgbwSEM5uZJJ03xG7&#10;a2HD5q0C8Xrgd+4c/ufCI9M2VO+L6yGHcRMEDxIVL3DzxJ1Rbz1E0AJ8Mn1il7Qx7ADJWxNgzoF9&#10;H5hz4NI3tCtvWE5s24brywu2bVt0W3Fv8Pv9ht439NbRW8f9dseYE1Ony83ovQHTskN2a3PbNki3&#10;myLjfsft7c0TWhmYb6qm4Lbv2C7m6a1NgDnswHrSwYcHvYLL1nGbA6rWh6nTwHbbTFwnshtY29bx&#10;8nLFl9dXqCou1yvGsOSsdhOoY4r189PLC3QqbrcbwNzOoW+VfSNsMXeKQNFL4wax25+0bRviwIYb&#10;G3OQpARJwPprEktgtyDteXf8OiQZrvHe87PjfibL2jgr5yA4ys+zDvK51Q4JYpb+HA/V3x191SlP&#10;9Ev2kSA+nfrM4WnV2XkYMqfidr9hv+94u92wfxr49HJF7w3DeVin4rbv6J0J3P+o8mv29zpXX/uO&#10;f39Nyfk1Jfl8/f2sP79XP76qxH3HOz/Kj/Kj/FHlp3/5F/zrv/4Cu1lp+6cd+pr+uPUL5lDeZv/4&#10;4o2EMU3RugYI0vyqf3qH2e/DFfMmYuBpd0OYHg163JDt7VQCENcZzwS9AuE1y/AAlnzTAAo4eJmJ&#10;3ghmZg1nBjC/M4OXwNMsz1l3RGW5ysrnoy5FJI6Bo3TpvWFjZbgFj5JpxqGsYj/7cwCLHLCgknCA&#10;taPMaQcR4fVRgbIg9IGuhzoEWK6JVmBdHehhn9uhp2HQiTjYvxqKx1LbryBdBZNaoAB8rvbpXVyh&#10;JE6kcroa1wDCo5g9MmXcAMw53UtAs1vVI3PlKftJbykDiLzW4o20lnOl5sFefPahAwSToBDStnym&#10;Lhm/PutPeaYq4YJQ0luZU657KL1zacA/jq6SmaAr29L46QdqAXBwkgDp3daNqnuUIvmanagtCoHn&#10;ImPEhEernFDXsaTdIkjPVF6L5mFErllJT8cTRow6Db1exuRQiNdn4663H5h4k8/WkDmsY4pLOa4F&#10;8fANvm5pkAcQXs12yoW6JCSN9+VA4xuAI6MTV0qGdaC8nyfgpFb6HRLuaelYqOWHZczL0rprJBuO&#10;LpstDEkmYEpoD7siGLy+LwJt6kmzFCL9QV6awWreldpMAirkGGFoKUczifM3IrQU9ziTR7fbLWhT&#10;x6nl57EYr6obuo0kX+hwtEFB3gs+09U7l304gLNhVNKzXkcm2/K1s3QYlpSrB1+ee6XGOPjzkOjv&#10;PWDy+BzHeHz8q+BmAZYqCC7iXopIY3rh09N6D0T/Cgj+kc+evRtARpFnxz1y9YJ7WtmH1/tpX4Uh&#10;E7S0R8/W4x4mAcwwSaROu65fAZuxe9JIDyulLQ90HvfFrygFHxzL2cH9R98744WhJRScKrbFW5+A&#10;TC7YY2z0U0/l8nkc9Ynrqu5J3qI/fBnLjb/l8NzrstCA3g+4c8CyT/hhoc+vALGmj0VaSw/MCqpW&#10;+kg3YGqOkxoQ4QDrIYnxCseR4UoAsc+bAMgwGzbGR32Uh/mq8jDPRz2EBxiHh5b6jP2er+Xw9vY1&#10;kfG4D5uah5aaU01HnQpMCb7XOTFqqJl4EcFDrXVcti0AbRAw1+kJNwfGGLhuF1yvV1yuF7uBsAmu&#10;16t7CSc/00Gp9w0icACZodH8oEcmdlVsYc8BwMScu5+BDly3z9jHDW/3G6DA/WYe4a21CINzfXkB&#10;AHz6dMF93PF2H5aocLd44ObNbV7Or7e7hTbR6UlkG6buHp7P+GrrG1q/RPi6l+sL3t7esO+WyFNV&#10;MWGHAFwjP//8M6Q1fHl9xRiuc7ouR51cDmTP6dhgx8+kzypPWvebCypQEYxh+3cqA+THj8e9b502&#10;sfPzkxj2jwet5O/37YJjOXL5cfU8Kipndedn5LHsy1dePe1UMdYADy1mcmXOgX7Zgub2eNGxmgDS&#10;cR8Dt7cbpFvYnrkP/HW8QsQOm3755TPu97uFGvLbCXEz4Kigflc50/Ioe55pgN9b77Pya8fw0aKH&#10;n/+IpSrhZ3//KD/Kj/LtxeTZL798xuW6YQygtTxQFgjGMG/w1y+vDI0CrAuxKt4Odkf9HmC8bYCr&#10;6H6rykCkYlBNtXhjotPDAJjSNWFAQuuA4h5GZPdwKtYOwTU5UTZd2XXgh+p6c7BAGedYOwjDZdIf&#10;960UBYr32BT3vF0U2jTHu0jQQWUCan6uBL6l0egoJrzWWgiwTQ9zkH1nmxMK9MZ4Bq6zVl/I1WJZ&#10;vHZId06be7AFYN0RDMBr8jFSTvlB4aZ3qdWfXojNvR2p/JlKnFsx5oQ2gP7VTcynlYpAxbNW8C9t&#10;V4k4sitC0yrAGEQiH0p+BItByDYI6gRoiKStNI4gaZyxx8u4mke6FIXFPnVDyhA5D7nhgOhcAVUp&#10;/UMhNYfYHJkR2YL2BgxlJxhCOw6Jgn457kzoZrTvJK7/lJZGD8TG3fxGhJr15fOtOBp3K2hbDGnO&#10;n2oAiVxTUECmRP0qCSah/hN6OzeXDxLEUR+j0FsXkmFsDF3z74HWNvMsLfTV5vcT4uZH4SkhrZCH&#10;GosoTO/lOPTxqwCzArBlDnjs1RvBDUbpLeAAvaiXjiBkjDs4xVrWUKINWPUAEsFMfQmxoJ4AM9d8&#10;eAA1QNGz/ckgIva+XYPfUaUNb/CIwld0ggB2MOae8XUPIe0CA/PDN02ZEcAOSbAA3bbG4ncC6Qda&#10;83mjc4nxLoJBCeSyZAwLfUNKSfX097ndJePWolDBbjDZ1WiIeCJf74szgahitm403XcDxGeLeYCI&#10;xd/U7O9Ehikyr7kNvFkEEexgCB1Bm7m3Ruu82kNAsVLQf5keqqRNhcgA9obRgL0BwMDWTS6G7zaB&#10;uKno3WhUPQbHHLGvAIyvmXSHVF6X8NTn/Zq7z0v3e0PVS3LEvGaxnBHOBp7gzXjYm1TmA7HDh5oL&#10;JGFA55M4AiW9xMHrWeRS7ksscYB0vAHnHY9D2RL39zgG2xENwKiHjiZm28NbjXqLmEgjDwWw5vRu&#10;zR1SE/3zqTgQstDWwqP05TOAc2uAfvPl1LpYzpYtE4AtIAH38ANYmcAL+2W9njMPxSkqkk75HkAH&#10;Cj9A9lwnTA7QCqBG/9sGD7vjscl5ON0i/0PVZUvLHwS0F52rhgo6KccDwyPgy3cbxL1Zc3+toDBl&#10;/3kr2VYA5If+jMov9R2Ow39pYnGq774Xqzq1RF3G24ciCgYap+zm+rQpbZH3RQFMB7zZprQGGQNz&#10;DJg3bC81IdchaRd0cJ5oLTzApQk0Ik0kXRkGa/rBS3P1c1gyAj/QhO9RNRFx+ck24yaEz7W61JLh&#10;oXwUrTeMfYZjg+3jYwHBhXxNuTyHb4l2y2qLMFxmsA3dY/+RxgNVyrGSr0QB8TwLIJhN+ev8Uw90&#10;W7P5ZRiU5H2FuCPB1rtdGb5cAWm47xN9u2DrisvLNfYt6iRzDI9vPyyG8n1gqmLfdwsT0Vrkqgjd&#10;vm/Yxz1k274r5O0N+/0e/CzXjn3fQy8banmoGBN86xtwtXm6XK64XC6YY+LL2ysApOf6LhC947IB&#10;0AtaM4/0MXaoH65N7QAEQ4HryyfI7YaxD+zYXeQ0DGR4pq1vuF6v5vXucbTtsC4PMAQasd7zli/5&#10;zW5V87Y0RDD2HW02QDyKvabdWWefhfr/A4Cta5giHvYr40pGDP3yQyRsO+YlsMMRv21X9L6w02If&#10;5K1I6rwReGjplxZee9jo9fhLanw6Z9gmvgEjFC9F+bu8z/q9X2kr+Me8GVBsPnR3mhu7z42v/aGY&#10;Y8d2ueDqceIpI3ijvPWG+93Ale6hdrrHT7cwVh/bY94vj7TJn7+m/vcOVfTJ72eaztfKs13o7LuU&#10;L+t432vze/r0tyzHvv6Z+v6j/Ch/r0UBafjsN7e07dh3w0XGuANqIeFu9xtab8xhQ3jmsTKR9PQO&#10;b2IQXZ8Q7QaCuJxqh82NhhwPlNU3JWl2VXvrLxhzRLKcBdtSFG/wNAQjVARyc+Zv4YQAMcC6bN72&#10;Ka9UUlHkm3mS36rMBULhPIKXpqA0Nx5LOdBgVkOQiTlJjAousieBaKxeBfw1VGE32AOykvSIJuiU&#10;X2UlBIaXLicF1r4jPYBCIQsQFUxBlDpKtEXlz/9uySNWxcETn7+EUZYfBGzt7/fW3LM8K6xebvXg&#10;hooiAVDyF4HuoLsr2kEv17zpmZuK1pO14u0aP03zTFMp8+VePEclbbacQ2E9OY/8PABNzi8BBMmx&#10;cY7q9cWgcQVuQj/Usu8+KhnVI5v1MNYoP6+crw70kC+5jjMEkN+uoJI9eUi1cDUItgry6q6KWsIu&#10;mCeU0DAXKdNhbUdSnuClPChJD+AccoskcNUYTmXfQGCvkGsTcO8RdZ0+vT6Mxhq8R6W/uQEoQMxh&#10;KPqLcbFMg9GjZ4iHAOY5fQIHLxG8UuctDsO4BuAySVN+MuSLKfd20MeVV0GJashwPuIwMuImc0we&#10;CmmhbuUVk30Mt5SHmkabQf5x+iz3eA5LUOq8qv0+SS/x+RN60vs8T4XIhDBETZkb1ncEufIAByHC&#10;4Ua7XZ0d4NGQupErIiXx4gXp6WprggcqolJAP6eScqySici+sYRHKYx3zDNOia6CeX5VEqxq7DtD&#10;l5G+h73RaLI0tobgKPL+uC/qVKDNlY8kE4A1kULn3AesPgM8AeddeF2atAYcAF36OGKM1p25xDF/&#10;BmpOb2cMosNliEUvUhDsLIYlRQDyYCjXEeXAuh8/7I9nvyvjZZs8OOb1+FpZPdvP9n5fR5My/Hh1&#10;fg0JowdP5TjIWhIXPvbBH8q/Y2NmvefG8tlNBC0HNuQjAKi/nc7xk3l/Vp55YT98/0GA/fjuMz6s&#10;dR89v48/WRbvcnmk3/TPCXgxwSXgB6OuE9PZYmilJ6IOuN5JCRsHBboe4OkYdpCrVT9fxxjAN3VZ&#10;pHywgyQ+54HXuD2XfvEw30JJ2Wdcp3PskT9DdQRQvNLP+jAW/lP3wM5DcDsE9n45GFrXCoH9Fms9&#10;aQFxnF24rbj+pNSmXG+Z6x4nwsSh1C6NiGZnNT/0TPtB2Q9g8aJfDh2cntuWunHfuh2ez4mx3/By&#10;ueDleoW0FrqfiGAMC6Vyu91ct2GcbEDHxC4Ws3sAERpR50yd2dfr/X7HGLt5tE+FYAs9EKKRzHc6&#10;QNuaOVRB1UH+hi9//QIAeHt7sxsksIO8rdsBSHM+ogd4HgrarZOtt/BE3/cdc0zsOxNKdwt/oa9Q&#10;d/CizrX1jl33sH84MWd2VejrPm/OKD7J3GS5X+TPY0mb+USOHn5WsVDDemrsHdTBH0u1l56KtG8R&#10;dafybVF6sSyWh+frHqHr37Wjx/fqZ3xVAISjFp9f5c9+v0Faw+Xa8OmnT3iTN4vl7vaAbN3DxzWL&#10;Id/Eb2aMuKmw9O1Xl2/br36f8luN5SP1y8lnf0T5W7X7Xiny5Uf5UX6U0/L5l7/gcrlCVXG9vmCM&#10;HXP4bTu/wdN6x9h3bCsoJOsmDu4bhw2JoE9s4IgNZX07IS2Am4opSKb0GZDExE3Ha5rWxAoKBgjo&#10;ysfx3rkZwrnfrf3nWBMEB8zrdvpvre5VBVCy/j8qClH/0o91kxLeKZcMnXIEBh68u/m1JNBNe9K8&#10;GdJglEZvZBIGBfwqbRzaOVfPDAQKs1FJm+wP3OisXnGZbPQwdrFDjwD+9Ei/Wk851jjyHCo4TloU&#10;3ojvEsTKLOWkSfINPXyLCpUgbOnPcT0UzemgtzVPegdYfMw9HrD5s3c6JK8fA44VSMyNyoHfW84J&#10;REJh5VwvACfnXv12QfQnO0tDjWWqQua0ZKplDqhb14Oo6sVMBb7jAApIVeAR/amlizjoWpTOKjUE&#10;HsvagbFWvFUBTAK1TFzK0anFhG7SH+YnKhYEkMyx+MUBDOU4CxdTSeb6Lst2NqBNO3iY9JkJ+vAQ&#10;IxV0EU92WZlRzbP9eIBIGnJO01t1lZMhLgt4b3PTUOUBxMFFBeDeQlyxSzdZnyBiTivgoaweFdPa&#10;61ZuYACAjlK3pNdw9ZKrz5ehBw2tL2wrQc0lV1LxztYyr60eCsG9oRY+Y3/91pNITMt6cwTrO8LD&#10;BPNENk95xti0NoaKxffum/Ocye3B0BDu2SxMREWwyBNvNdgEHIGrmixwoeFhDdXSJOUHeYl5L6Dw&#10;ME8wD3qXjbbGFOoHBVDYgYIPJtqyqkrujEosn8PYjMtnPidQu6LWQrivsum4LvKQDwkAOBDOmxo6&#10;UmbNEBvcfAx8E9nKPjuKfdwexwFAdWIwJIFOXHQrE6AHUJnvHOqIumpIgcf5OgufcFaktbhp0XwO&#10;66vfbHfXzhAkA2P4M6mbPwqAXrd876HfD4Q4GSw/5zOTTgpx3LfUMeFJv8X2Tk4v10XEq9bk5aVp&#10;XXWOr5VnoPLZc0dg+qPEP2vj7BB7FlArgOLD8xX8P9Yfzx2+99SXULhf4FTUWloZT+pKhzb8e+ox&#10;eaMs+xCHxXCHAFU05A2KZ+MxebvGMA6dpDVob2guG72iyGNhCTT9JgGA2Sg/R+xH4Zl9AA+h5oEc&#10;B5Uu6zmIoS5PYp4aGhQ7vbNhcoPAM0T8QJZ0N2BYnO4j6l+V5HpofJw5cZtigjfIJGJl66IcIfYs&#10;iATovoD8Lm+rXFK1m1AqirnbrdDLywsa5yNu2TEppx8sYoSNYgks7XDQLuImD7ItehHvuyez9Plq&#10;egdD20hrtocXvrjdb6Gnjzlxf33Ftm0Yc+ByuWB3T/UmHqrTwyvNYTkvXq4vuN3uNhdjYt93uy59&#10;e4PAYjw3bejdD0FhiSyv1wukCT6PHXMqvnz5a9oWQmqr6z3F/gnjqtzgrfNcFLD1wJx7XrEV1Jjx&#10;CHKzrnrIMWeGB4KHpyur8zTnTC12E9famVrfTF5U8WeC29YnanmQlSBtvmXDyraXdkhY1w2Smdcu&#10;8UYgPxxjoPUeByrsH//db29oveGnnz/h00+fcHu7Q6fdBHi5XtD7J2yXDSKC+33H69sbvnx5zX59&#10;eGh1nX8PPf5ey9F+eLQn1vKxPfr3LX+P9P977NOP8qP8PRXBL798xvV6hWJiv+9o3Wzw1jfMAbut&#10;BvVkmQ5uhciRBF6BNDwXxcWvd9MDKS9BY1F2/cvoGBQQery5srffB/rWTaGdGmAKyuZ+BMHZz2jg&#10;uNFBLUbXtu6r9ALnVUmR6hVcnhMEiGreBKVP8axnYp8WAkH8PSo5y5SEW7z9rIAJFQiOE1iNqvOt&#10;wI1v71MAovQKBYJeR2Mqfj8oHLz2Wb35VN1LFGngHEfHdmpsZS20jnGdKOZPCxV6rPNqvEGlbfoB&#10;CodGw4gAZH5OEIi9TzYynkwv5JVE8VQ0krOPBXjy9tygDMqohlJGZ0+N/lQ6lT7GvDuoyYRG0TF6&#10;ndNozHmp00pg7EjqVYnGO8jJOlF5ACXrZzRqqHCLOOBoQBvnPKjvhpGoQntJllXif8f1XT8gm5Uu&#10;/rsZmKW7qoFXb+GdaYWJlgKAjvnyMSqKs+Lh+rqSLjRsEA/br5r86oONa6SCOARYDziSk2ZJ1FuL&#10;Vjmigt2NSNBYrvMACTo2MeO6RwgHBL0EDkYrEMEkpPBKqXcNEbUWNl2jRh7BCwP93Sv7uHTO1n/l&#10;EfI2DcAjgU5kSDRR1wDDsRSiLnZR/G6EarKO53zsfhjEZxnXVXjSLLGmJ4AeQA7bnzG39HKuh3lm&#10;+1K2y6kH+NGT96vAaQyUizHlKkEI865r0UfzkOKB9fyKt3FObkiqWG/rXhN9V47S+XIYQJEHVMkL&#10;UeeDtf9g/SP9NO0QLYxezot3x0D41G6sKsFR/2EhVOhiBrt704c8nQmIiQh64R8bs1oN3ue87aAe&#10;qoAHNSzn/Iflibo/IcJesU377pxUT+tc+m3doDxrM3UNIMHnZ8AygZzUa540WoAeC6E2UgY8AUeO&#10;NwT42eJMgaRDHtx8HAR/Vp6tt4UO3wXonNTzgWe+5dmzv3nrk4nTV5GpEeN7AbYPbQxVDx8oEX95&#10;8TT292NPBsOvlHku5Uyumey1N6WchDIMyXvjn+59bIk+o0cWHmO/Y5aD9rr3T1g4FbsxOCN8ou2l&#10;PkbROGys+wupFId0bb1BlsnbXUwOP6z2d7jP8/v5cBBQdFH1ZJzKDd4Pkop+RNk4CRAe5oh9ia/P&#10;XAAAIABJREFUDRooALFwL9qAqQP3+47L9WrHJtOPwryPvGUGALfbHYBiaxvmPqBN0KkPapnvkjBV&#10;ddq1ZdjNKkHDlN0TZgKCDREez2Xetl1KYnbBtm24vd0wPdzIPgZam7jfdvTWcLlsuO27JT/2cC2t&#10;NwPURdB7x+vrKwDF233HBRcAgsvlCmk7oGZAX69XXLYNczcvs9vtzT2C6/wbj31N2jzsN6lK+u0C&#10;8tJRkToruvyIufQTHEsiClhoz5xxu535x5V6KPfY7uP4zvbkVa/5rl4gnSgmgO63FIw3GFd9DIuZ&#10;r3Pi7ctf8fLpik+frvjpxW6zQxWXy4Zt6xDpeLvd8fr6hv/4t38vwvRb9pyPjudrvPD3Vo78+xWD&#10;4Ckd6piPz/yRXAw8H8Ov4ctn7fzRY/tRfpQ/aRHBy+WC3jtG3CBUiz6iftPMQ1aJAFsk4ZAz4SIR&#10;u2wBVYEEIQl4QTE1PWy7mvE0452WIV+nhleAXIoHggUJtv3NNyleJyQwOMLbwdra+haqhiogjvS0&#10;ZqhCeGbChygjRQoVUo/riaZmltOWGd7HrpCWnnPMOA+BhcAgUEDlXVJRtQQvIGrixvjR60yponhv&#10;3XCW7Kdb3Patx6uLMBmuD1BBDzDGNXOCj4vSsFqLCG8Xb4cAAdXtqI+z6W73dq1QLA4t4BihJQmZ&#10;DgCoIhOGKmxsmgq+dcdaaX41Pq9du9IksPkUevB6MjqfQ/vHsZW+k24EbcUD6/jCEJGMryz8HBl6&#10;hbRQzTn2JthXDny6CSM+IerAvQ1NLGR9Trn3r691Oi3SM6cADa15QkqJ6/8BsCINXPW1l3MXpM+f&#10;ZCsP7mkhHIw2BN+G8tBALLSNuKd5qNASmNWEc7d6zGlXtiGKphMGbeiCJ8csibj3a/IWPXTRWsZP&#10;b4y1PQC18DgKB2S4xt0gtN+tl32jh7gbeb6YFSZLGE+zC4HijNeaqrqNWxWYDt4ZX5lcM+Nyevxb&#10;DTpL4T0AAQxv0tZY936UJEUUi1tEOie6tFTanQcinEp9noGjXIY2Anse4mL6WMLbCFwXTj/4vJFe&#10;TmMVQBsPJJNXzesLIffCgMb09SQZHzlkFXnXuYi2u/i+8GjLcYDxI9cGoq5WwUZFhGogPbdDgkUj&#10;XSs7BOeM5mE5BA05xfaMRr1TeofYQVVap06P+QlAmoEfzg5M4lxmDXAPbKOzg9Hsm0i5XTGd3j4/&#10;/r95AALZ+TK7eeijq5FuYLhEyJgm4knqbH0y9ikK/Wt9QcdY3EVGBUUOwAv3S9g+rJKxay1Misky&#10;1ZR13tnULbivOR8SOGiicQjN3A3wmztWq/M1Y9xXsBD0SLb+xvFmkUvcW8nfldIq4qCIHbAMpZwN&#10;hMP7Jc77eTX9CEYzfIAd4BdPNT7gY0XwjKw8UG64VN2DoDF1OQVlL1y2wcfe8tRLeThuMfaYQfjU&#10;c1rXGV/BeZdH7rKvc2djC19LXeAAICPe1em3cryF7jHELdJVN2cId6yYavrVUAPYemSzOMiEWOBr&#10;vG3b09OLPw5hD4tNCTKulS7fH0Hp+nveFMjDzYe+Hd491nFWVlB6RhftgMh1raD1eoAeMcZP+s3v&#10;mirGnHYQLpSstrZyH5GSUDz5VwHIJF+63GRM8aLSmUfxdLnV4qdALd+QpuRdaTJh4U+GzcUUdEHc&#10;jLO4yYwpbokdzcuaHvY5xp11a/K3iIf88H01wnr4jbbWbG+riUZTYiAT7ErOJ3UuwJqqh868TbRH&#10;LgTxHAwrz3S/0jUZqoV7TWeIOd6OKfMqdvODyUm32TDmHZjA/rZDWsPb7Y4Bdd9owdvbDWPcff8A&#10;3t5ueLkyDrdLUmlAa+jwMCriDkG647JdcLvvuN+nJbP00DNDJhok+49piWVbjxuz475Deos1M+aw&#10;a2/udHK9XjDuAlw2TJ3Y5x1961Cn15jm7d662RP3283nSbFB0DFw362/b7cbtsuGOQwQt5tMHZfr&#10;FX/5y1/wX//1X5j34Ql9NW/RSc47NG+q5folI7jMVQXjlZmTUbxqe7zbSbmRC6T5HhkHGHnIbnzt&#10;BxVkq1nXuESfLKZ7JiQW2KFuHO5zvcabXGOpuz244IgszxkPz6LT53e5YywaWbS/FDn0IgB/fy+F&#10;weH5/JO6gvoBWYRVm2KJmLsB3EME436HKvAf//YfuL294C+fP6Nvgsv1gt4v6NuGL69f8G//+Z94&#10;/a+/HvaBM7ksh+/kyXNn71Ua/ZnKsc/PxnFGu7PnKi0+Qrvfujxr89f25Tiev8XYfutSx8Tj9R/l&#10;z1P+VmvsW4r18X/8j/+Jn37+Ca0Dl/5iuufYIdKhsNwgMgUvL1fc7nf3CMdRyc7fqaSJG2pzTLRQ&#10;DjO5BkAFzvceAjDg5rcq7eKJ5NL8gxtAAAWbQMKIDiCiJXAuAux+lbwiFemVnmBonb6wddQULAKc&#10;fEhdGTEjUeKUWCBo2uzaOM0o70cFStJzWuPKd1U6joJdJJUBgSmjwspo1Arpk0Z/xC6Q/BHAbcyH&#10;K0OOXhF8Om4qVcmgd8X6fc6v/XOlpegglQatyDmLIZ+8UQGGdU4EBOUGY+t6iAyI+CFHoRsSLA6v&#10;6QBL/EChjlPd/DIiJ+8GwdKrT7NT3j/vM41fVUhvYdGY82HxnA+mtTqaZH0GotZxZxvB202Clzga&#10;1kFaxffB0ABDHtQwED7cMMHYq5wy8iEgJclio5El/pZXxESBYtYEmCjR4ojaY5H0Luh1WHcExwSR&#10;rJAyQ1rmJKh0sTrMQOXCFlVI9/iOynGngiml/UxwCIupHR6LB+Zlt12ph4+fvHPkqZxp0sb7cJjb&#10;fLL8HZMRws/7Jw7qS9XYlzoeisDNdw8Jooo5JSCfsN+RsoFA5KJLSlYoLgedtXxczf7NO5o0CwtT&#10;+h8gxLGbhz1Ugpb2YByyiEZisKBaFbKsyhksKB5xSdsht4HPacRURoQcQpEhgC7r6UiOOhwp3wj/&#10;I09D47Nj4f4W6zyeWo0/mz+/Yu/ye/ohMIHhtZfHNlY6p1fy2qf4pMrNg2yq8kWlxKKWc1n+Xjmj&#10;ydNSDmIAuKdp6djJPhXtFFljvzuoLvU6dA6UR/gGEq6g+GmfZsYaZztWo8sy9ECvZsMhzjU7KJE7&#10;hcm23yu8IbPWc/KHHzQvMuakrMD/1+flI57K31Y4SWP589im/eKPyPqdyQlfdRMe35prQhFOC3zH&#10;OTC8Zw/jMbnIubAQXPbezL0sSn7/W5QH79wCar7neX98/+vzVPt8dqNkfbcenDxtGyv4pWrewnFT&#10;8EDrXC/r3zjU4b/4pzkXdBRpIpDWMe4DrTcDd0OXr/3lnmh/7ZOAuvqhi30xJpPmAsPnPOnqdyP8&#10;xgxlBkMGjbghkUNJmSrQYvgLyH/Jk/AEe/FYDt+oW0IzGu9PKFrEE+exPV+cw2hiNgxDW6QOyyk5&#10;eu7T1onlSXr4/mOJAu3pjLmu2HdLHnq5XI3Gu81Taxta32Jv1Tkj34X9bf037FiLDEWA/hU0Nsce&#10;q6tvdpjcmudqEqB38xxnXO9tu0DG8Fs8DebE6xyrir5tGDrAwy+F3xRQ9as7gn2/o/eOt9d7eAcD&#10;djDZmlhC0K1j3yX1KsA8z8Mzw/WD8h3pzAO0aisjXwt+WNm6agCm90OR+PhRp6DOV9Yqv2W4kxb5&#10;AQ57hyJ0jhayqDzQ/Nar2NqYIxPFclyL9kbHqcJ7j2OvMuG9m28f0D8Othw/s/moslbcfm1+48PX&#10;ujS0vsFuok68/vULIILeBL1vHk9+4PXLK+6vr2c9eNLvol0+qnLfP95/uHKmhdfya2jyFUPlu+v6&#10;Z5yn94rif/vf/w/8P//X/4KOt791Z36Uf8hiMvXzX37Gy/Vq+ATDgol4yF3EnvR2u2POge3heqWs&#10;pqoB4XUT8Z+u3E2dlhSQgC+1q2qsIjcbggDca1e4QGJDXsReoiEW6y3Ai6IKuPJmIT7mAohNpceo&#10;jYWxLanwWdb6VWlYlEAoFHYtM3unC4AQnlaaimq0Ia7IThzaISWzTFfyOB4bmitLgF+tDA3WvQQz&#10;fjZHPUl0kVMDOsCF+NjGxNiNXU4MSJ+0VgCf6LfXlQDmuqtT4aiKesxQUbysPxohWpoTNEJNxFuc&#10;fAkaRgga0r30QgBoEKm58nmgRgWVcTAoj/STHJ1S++SVW/E2+LmY8km6LWusfAYgrxe3eBWq9BAv&#10;oW/8l+brU1Xjqm0Fw8PDjG0UJdrow8McH7vzHj1hc0UYHw+zTiLsy/TxEzyyeLtMHVXXQM4xeZYg&#10;OJpA0MKDytgnZUgm0zResNsePhQa6TT+iiXAcyIWXmUm2yi6C0ljBoYH8slHevoarQZkxUKCsbKN&#10;zoSeD/xVgf2YAk/gWaVd0izMlmqYOB2WI57VtdwHO8P7Pjxnq43txnXKLKft0hd7SSDofgPF5sMA&#10;Q7TmHvASdS7ji5pq30uhTU57qcoFyaTI1aO47ldD3YOVfobkGU1zz8jDdhu3ipDLD96zD4pstlcR&#10;Zh6S1IPi0suchqhK42CJzQhgh3vlsDRDZWs+BAQPSKGhHWwcle1H5bveFAHswMoO7qQAIdmvNalb&#10;8m142reUi2cguGSny4dHBj0pBJlpsLsnc8VCRYz2g1mx/bt+Ur9CLeSSKqTXxfqBvjxWxsHZNXLu&#10;v6c8bSHeQvaq7WgsATTFsE/6dOA3vlf1CvaHhRgg9YVHksjyQnoe56Hq0+EXkIJrTZfDu4+A5ElE&#10;AmlQJhL7yqtPa2wOCNqKn57MlEAZPYujfckjrAmkF7SXvDQyDz8J3NhndhNIwnH8m/p8nMPy2bO/&#10;v6eNZ/MxH757n/h6+AnUCMMa/696L3wNZ36ZFrTDO+OO+ko9z5/N0nvH0GFAHhCJMAHxmwNiOaA9&#10;BESEe/G9fxAEnaYD61TA8znQJukeU5hyVP0AJ/vl2oIPb04mTqQuVcbt/4kKmvh+3izutuUucC6t&#10;qPr0TCRSbjP4bZZW9Kv0Ai43ClzmbFtH7x29x+76lKbiemDz0Dm9bRAAt9dXzH33UIx5e7G3hvvY&#10;3dbRtXqdUO2QDlwuF0+uOS2u+PAjcJ24D6NZU42kzvRC5v6f+obmwQfUQVygtYGGDm0W37y1htkU&#10;MgFBR2vGm8zpM9Rvt6Bhvxngfbls2PeJ+/0Vt2H247jvuGwdu04Mtdtwgzk9WsN2ueDiyRENIHf9&#10;8rC8Wrcr2TqmJd7k9C62r+nMpp4eFE2RCFkJflpYkAflh48jFNHZoWeVScc8JPa91Uab+1gHgWT+&#10;q/kM4hn+r9atDy5Ra6+Df+Plh77nq4c9c1FlVx38WOImj5qXv9hVP78ZYWF2rpdPgNPnfr/jy3/+&#10;50l/6mie6L3Pyq+U+X//pXIj5/IjG/93KgffXH4L+tcx/hb1/GOV//t//Z9/6y78KN9dPsqT7+sV&#10;v3f59Pkv+PmnFyiAMQYgE6oNkGF2mydPv2ybmZxNzoFwIJW2VVlPr6TmoOOYE4x6UQFuU1x4VS8N&#10;qeWilxIkjk/WYhr0YvwTHKAHH212za/CWraT+QbxEA3mRTIxhzrgxoRyQL1mxmuNlgxmQj2MgcWa&#10;6eiTPWK/WsZLF6Co2BFnTOhJO6sRYj+PoKP3whWgFnNB30eqMufe3fl3/UZJlycldIgHxYTfi/f9&#10;KOK1JLPLZ+tBxBpeVpeJLur78slWG3Ieku5KMOuu7QZYSmXZebh0tgVoRUW69EPVwgDV8T78LgHS&#10;CoCM92v9jjeklbVQ47bnuwGgxTuurDIERnMPH0nlv4Lg9nuu0YhLXSa9kKQAV1mkfJ6kLl6xivVG&#10;g3/XPL1seBPDgHvM9PoH3NgUSY/vE+PcEkWyGsoW0pr8Y33hlVUCmt5hpxUZuPCFWVegh060zMeQ&#10;BzhDy+s+mxHj/Qhg0sio9FWsgK03RMAn56zQPwCrg2e2fyeH8dCSWGWPfZKHBeL2A9fZ6r1DALzE&#10;x2BvyhwVbx0JMYytbW78T0AHVPrCV4Jj3Ws5Xm9lSKpYQw5iGAiK9GSPKZD83mlECYk44KjPHBJL&#10;xnohPTjWpCXpVJbXwygOE5XGncjhGQQdKQ8UGo+J3+823qk8lnK+lflfgNClTzn3cuJpBaffchjl&#10;vy5ZDQ4A7bGJvB49I1xG7J+/orwH2uXhecrm2KHetYvf6VQVUh8twedsO/uw0tp+n7M5n7kOVLqj&#10;+pgE9KytYyHw86CznT99OIg7ez7rWXFR8sjXPZDfH8bhyye6RcyHJ997r/CQZKkz9uPUOZ/zsR8a&#10;o9zeOtQPyo2jiIzy23mBZ5u/7tlfA5wf3/0er//Q4V1cMXGtwMLSmD5LXYNGwlFGKc4W5unYCFwX&#10;AC/0FsDDO7jG3BpkxJG9hf7wECsGRmc7BMGHKiJpqGqEAOO5iqoH56u0Eluf5L/pN5CYZJy3YO1R&#10;wZJoE876k/HPtdDH1nKb071xp+dNAUIX0gwDxNc2hoSDorvu3LfNQxqJ69VjeSc7YxPZOh1pNugc&#10;UB24v75ijImtdez33YxNlwW9d9xvd1wuV5uDeYfOiZ0hLdHw8nJFaw1vb68A3IbslidKBsF3ifwb&#10;nCeIoEkPkk21K86be6D31jCmYr/tkNZxuVwwW8MYd9MGpgLaMeYOqIVD4QH3nBO9N1yuF9z3Pdoz&#10;L2ejY98MGJVmoerEE27ZnMPz2nRoNx6ac9jfhxAAlOGNIPjC64/if10XVShVvYUhJU/mMrkocWUC&#10;1dGG9bH3DZMJLIDQ5aoTm7VX9kMFdAxgwsPqHMH2Q4eoL1VdtqpVZmSt79W9zNc5Q9893erL68f9&#10;4MweWm5GsAvIfXCMPeQKVCEej4l/98sF43631jzE3FeL4Km+/NuU71F2vrV+/A5thFJw0sZvPabf&#10;gz61zo/098gDDwL5A3X8Gco/yjh+lPPye8qyj5Vf/vIZL5+upt/D9mTza1C75ScTl+3it9Jsb99a&#10;72GkT57GixRPN/Gs275xKwAo9kgSZhvvFoiGeGy0GXHz0mjM62hmCM7YMNUaQxV8EfNOEFm/LbHP&#10;wNCB3noYyGFYToG0iYYOkeFxZ4vhorCYcuoJgjS9jw1IoJLuCpBoeCV32bx/0/XEZoCAqCs7DHAp&#10;C20I3DTpHrjv0QAQVzylSXjZtrjebAcITSxkCFpAOomRHby+2yEOuTj9D/pN0Do9K5AzogRHlDcE&#10;QR840bbEb1evVMWuKnYRwD1JEFdP6flr10h9BD5v040oq3OerSeyBrGhCJ9S6OH/N4VQfX7qHBBU&#10;FtCPTNx6m0UJPdNPeDVWAFfGWsQnFalAEpU1gPfjTeH2oP0ioPWV8+jPNADa8gqHyCHmdSYIJWAY&#10;17kJAmoqomwvDdUE5hU8mOKaBDaXByJ+iMNYhQAgHW3w+qiNl+OfSGPFvH/sueZt99KHNAhJFwO6&#10;agzg7vRNFcjWdRoKfqTmwAZvUXRBKuEWVyLjMBNIdF5XCKQDGDPiIHJWDMSy689cx92rjKuh/vcR&#10;HHMI1vrIKBIiaA70qHt+kWfMSPYrqX7jY3Juo27GhCZ/mlci5V7azCZ7e6xiV+KDRyhXadHz2A4h&#10;94On4R6WvaNLx67D15Wt8w4JXnSqhReaggYfjY6wKmx5qIEB6zqLIAe5jnyexY3SfIqiQIKGduAI&#10;Lg5g5po3vmM7EiOEx3uX4Dd6jR9kZwqdmE/+3TrfUZ8ml3PBS5WLHaAZiilqB36UjbxVEhm33Ndd&#10;KTJmSb5qNQ7451hN49pmJhD2/bQewkUsWz94Ayw8Uuzb5D/4tkgvbQIUpLcAzb7r5O9YG9buEEBZ&#10;d5079jnieZfPbNOJQj5vtV9JwZT9cPBcE/yKsEquwyyHIIWPud9ywamvqcUp4LDmoxo/OBxq8W0x&#10;bS1OHnpQv0KCEnZYbs4F5FGTj4cQFpiZTNxGFf3UKeGF2TZ4rOwLImFxSdLamsBuwc3M3QHqWtXw&#10;rLqKgW/Gnp5AsfBH3jjwvirXSK40XcZjepQnfAE1hBWMSI/r2E8AMFa36WhpLNvetwME7VoDPAQD&#10;bwxYdyR4VyV7xR0g5lmLbnYo5o2b8uDh+wLQnnwZazFptxrOeSBN6p22Es8zpAFBtvfA7Pc80c8+&#10;O3N6p24+PQ5yF99HHDxuhopB2sVsgSlobZrO5UK/clrO4Noq+6Jo0ZbAbnDSK5cxre3n9LXlB/VF&#10;FwndgN95f6ehmNER9RtvNh6AzjxjrxKWoVPWw8OE9kyG5KGLmN1RauizxV5p68BsreEAWo/6jA9G&#10;32z+wEAvxSFAwOQ5EG2QOQGdHg/ckkC21tG3HmtHFRiz7NmeJ4ag5xwTQ8yDe84B1Tvu94Em5ll+&#10;u93Qe8e2baanjgEdlohy6sS8m8ezuAOQ6oDuE/91v6H3hrkPwHVOiNkEzfs2vP+DQKPvO3Pejb99&#10;vrbrSxyoz2FRy7U19N7NG1w63vQe+2brE5vL3qkDIh0dAzsswafdcO7Y9zcLawK7aUCPd7SG201x&#10;v998IQi6bLhcLamiyG7XsZnUE+UwlLcPGTPc+WqOib41YFquB8pphBbEeZXcX5i7IzYe07XmNO5g&#10;UlEB/HPEfjfDGUtDtyDAax7uGa/f6ESv9irjD3LDhG+u53mSvJb4gNA+e3wkK9D1g5CDuW4fXgrl&#10;eJUqUIX0lsA5Un/JZOSub03T41iPASXp+X+/3+0mw+RBWr4+9t27UufwyfhAx5PfIk5ylaSHtp6d&#10;iny4VIl1tt99rf7j+zj5/ay8985x5/g9y/e2U8f9jNHr5x+p/7m+8ecpf/b+/zOV43r7yNz9ree3&#10;4Ze//OT6TsPYbb/rXTCngd6tdQup7fY/APMID4Vbu23+Fd1gIcjHRIcAwmMtHkmFPu1Dnpj63/RA&#10;cGOQCqjGSwXc9Totz6OEYgmhikCbwjYxUyrNAG/Ns70rIEIPnwQBuY+al8LwMfHdlns2TIGoRloY&#10;oKqYMiMcAkF/GuHTr2FGCPInm9JKboJA/Jd0hGZkwjo94RF5mLP0RDx4oUvVNzQ6YLpGKgY5D6kU&#10;cV56jcXCQZReU43j1xaepnhcI1SaeCpgbJFS7aHfks/w++PzwroIDOOEn0GYIYlRARqUvsd3FdB7&#10;6BPwAKLVORUEbQ1AZv9zDIAp24IWoIiIYId7ySC9Sar9U9fD0AQJgOSBeD5CGFFRLkAClfXWQkG0&#10;wyDWJeGdLe4VHnOtLg886Q5p7q3FWjYyOhf7mmjuWSzNANaqmlb6a2Xc+l07JHhjEiyfhwbzGtSp&#10;edjiBGqqGZsTfgilTFRkY6YhHLyt2aOYgLbCRseIFeR9slDysdGHIBnlDmeUcifqlWyfXEpQPrzx&#10;kCA05w0EkjmQ7FgBtfz7ybnhAdfEnHcXZN1eOgnHkmaQyfYwMgIwY7ggX2exdm3848Eo8DZU1kMp&#10;Lq8ic0icul3XhLtnhaDpKjdz/4p1E3wcG0L2/1jjYT2T3wFfIzRQSz3wvc1uXzTvQvO1Opd+HPUM&#10;8b31zGywP1qCKfrkOrwCmcBYAeHhXQVuco8JMLz0SeCyQ1qMkTSevsfIgfXOyuke5m0/nUhvKaGD&#10;hQBeDw/R6HFpI+A0KGwNxKEL11SeMOVeaRUe2n80RlUZ498Pyl1uTqetQu1wbSqaJzuz+Faa446h&#10;rMBgtln1LTvgm5NyYy7P55FqNxrU/ajKbdVM4HcYj0IxR0NETntvXooQDPnPrwgO8X1fb8/U6LgR&#10;wCqWBwUJbDd0tcM7q9YPYUDp876XO8fJPvLvh1e+FWA4Pv9Vfn7sD0s7zE39+msgOOv7iNf3+e0T&#10;/86/57/9hByqAsxhhzKuU/Ox6euL8/IQasWB2WN/7DanQmD5EwhKzakRe3r6Wp9qCQ01FRQ4R4Tu&#10;aQNMvZ3jseTXBlQR3H8EtwTHTxZq1azPVXa7Dta68W140eoAnRqkCTCmbzkmR3qA1NaOSbDUWend&#10;RFVVgLip2vtm4TqYqDHGiqiHwJy6x7yWmOBzKu63O97uO5h4s8UaNjnTBcB2sdAScLnSehxET1Xs&#10;9zu2rUMhGLrHobwO9WSbzQ41vE4ds4yRdTaIO2zsTLLr+qdAcNk2vL6+YesdEyM8xSP+tTQ3jI1n&#10;MmnqtJAlO6Ci2O/D/naat97xdruhtQtgaVOtX2J0pvf8HHQusUMYHshWPkaRLXYQah7lFQTP300f&#10;5Z/UQ+39R7YDVtlldZvMV1XMbi9yjysqs7Pp415G/YdzsYac4ovFlaQcMgfPHgHqWjv14Nrgc6Um&#10;9MLUJyX6kK/790XPqrRpffP1Z7HtNeyCjtYstvwcE2O/Y3iIneN4UkdYDy1SkXfdx/8xkerYx4KL&#10;fH95nKv1K0Hlve+r39aM3QpJvrdyok8+vP9blzMd77dq5zie7633a+99a72/Bx1/lB/lvfLn47lP&#10;nz9ju3SMMV3nKfuUL+19H+Z4KIreG/bhMcIZp7bhUcleNjxJw9Z0oYwPJ75xn3mT1ETOCSoAiuYb&#10;cL7TKLhdb2xU/pQKsG3dJp7LybrXaJ5strGap29qhQumagHTYi81EHNYPEE3QgNAtd0uYg7bMJqP&#10;PQgT/eZ4myd6tCGxh8UwXYCcaiQmRTgv9Ixnn9pJHcft8MEoOjF+jn0IgOawRzdJJSgM1hh/2Y6V&#10;o5wRQ5DzFB7Too9rbAEGJQdTlIjA7Ou8+LOK1dv78QDAQc+qXPlYzetXwHxlFdCzsdvolkMfGBeG&#10;Jyl5DAgAe52QFt/XGLzsb1yfDeMB4JXKJjlPfYnZX3jJacUY8uLhYwiaNoLFrTkg3Nyg0egrPby6&#10;5DwzXMxUXrt0Hp+kJeMiUfnFkgleRKAjAXMIQ144XwjXEvmVvEDq2Dh5cKYqcfciPYMPSjs9Xl27&#10;Z5xSv7yBGi6FBlTOqaR3tgO4q0hL/nUIN9gwlagaACqFH5O+QgRd+sk2Q351WYqUhYuN8LDQfQpo&#10;D3irxfTyZLVSPtHF9oiDGXXDC4vo9NsSaXQQ50Wpg50RgceB16Qj+awkJhMKmfZQiVXALYECAAAg&#10;AElEQVQbbJAHK0mDR2U4vO/DTmkx9hjvw7uFIuQN5XqAywfuH1IOV9a6bB+Sw9z4LBTDSeMdr9cX&#10;hRAED9Bbkwbcxo6MADxYwnaLoAD3gIXlCjo+0sDAjwY0N9pr3HJB0A9+WykyalCGcc36+o2YuqSN&#10;1yXh6X4cgh76sz5Wva8/AuCdF+oKfjgtPQCcmI+WOkxreVttEQCHzq1gocmn2BP95/B5FpHwDqWr&#10;8wSdot0b06oJuSR1bSQZvN8afBrjUPVwdZkkJj2LrXC+DMDh3PitHB8fHQ8ADyMRGpftddMygCJA&#10;xFaOuYtOocfJLDT7WDm8y4SEUL89ZzkCYnOdA9ov3F3QRPyAQzFFVlqdlPpd7Wd1KrAhfgMfUvf7&#10;4Lv0gPW/ggZ8P3Xyde0/K++N57Hds7481j/Jvxybe2JzrEOcx8WAzrHsl2I3jWCskRbGI/DNnzqH&#10;R8rwvVc1vIUtn+J0xxPrw1SNpIZLPfzndNOA4NX0Io/RDViM7/AYLzZGrvly0+6EnikfG2Ta/VgD&#10;RTnavO3UPAlfhJHzCgSpv3QRzEaHH4n1Dq9juhdubxt63wyYFvE1A9ff/JBgTgMAxR0EHDCdczfw&#10;bw4f+2Y6lyre3t5wv+8eT9vqG35L0iPjxa2yuEEjdog9J+dlmq6rGWZz7DP4SXmK5zS1W8gKHQNj&#10;H2a4QlxP8du403NAuayZqtgcUDeZ6odhw4Dp1hrGMN13zol9DJigpR4heL3tEDT0vmHMG7Zts/al&#10;4Xa/4eXlgtvthstls32/Cca4YO978iHD5IRu6wmvW8Mc6n3xG2I6Un+WBMFVNX2TFMaHH5I9qYtW&#10;hhS4jlcMN2qLyU7yUE3VPMibS9HUsAQIHiDYjiI7z3S9tc/I556OVVLhrXKL+tPxaWlO47J3L9iG&#10;FOxDLTEmlepiT+bjJzd6ynoME6/czF7lsK79/u5SR3suq5+/99H2bVyq95Pvfosx/BblW8bzW777&#10;o/wo/wzlz7E+/vL5J2wXc9ZjCLwmlhOlaYt9+Ha/e3i2G67X6yFGuGSSvKo8xvcAzGMtlZXFGAby&#10;2lXQTRPQ8XpWQCav6Nv3RZirBTtvjsYMKlG2w4BqYhiPqEn+8lxb/PrtBJNm2j/G7O69QfcGiClJ&#10;llUnNywqeE08rIepSMiOmyAN1cPBRsCu33X3eKVXd1WawyOSoJBiCZMpPtb4TnKrWz2sVoY4xsMG&#10;ynvsZwAzpe5AuHRhfbu56YCBhz+J7UNyNh6K84KGMY3y8/SF0o9UIAmgExBLRSTBh/DwhAOlD4YJ&#10;fcBZt/cmABvXpV1HEcbpLhslQbHomxskPLCI71ih/5X6JXkl+1ABYMkqFiBhqlr4DiE8AffwdO/N&#10;VupTgXo2TxFeB/FDCQGk02jiuAjOAPRG5FgJJmam+Kr0pYJZ5/vhIMIVxEUulHXOAyUD0GluJh2C&#10;BmUua2zjBBrEPLMlZ8vGLhgzFf1lPmmkAQFcRVx01fywPE9sII3gmCx/Uj02pJozDxVqAIIGkQzp&#10;xAoe4lmryUYVgtCrwkuQtkyhM30q7oUErsiWK7GFxhGjeiG6V9+686UUrq0N1l653ChAGImTvFBu&#10;lmg0jrMSXupeV4J2Ve6RD1P+MBzEg8f4wfAI2ZpkW2lWnguelkN98vB4jBcAmuRNGKNgi/f4Zt1D&#10;1b16bWrtwIpGagVerHmt1Zgzsb8X1wMgHiLGrpob22UiZIIpUxW9zFMeXvp+D85vZZNySOByMBfZ&#10;Kr/jZsqHjPjDfBzH/E4dWrj0oUjSOzySp+kFvW+2T53lFDjp3BE0fNYvJjCWAr7x4FXUD+Jdj4n1&#10;pJV/V7lDIJdt8ifXkkBsurjW/IZP1nXCrWLgVWXu2NfKYuXB5ayhl74yHwHqxc2a870/6ngHHLD+&#10;5MErixIMV+7lyQXqgnoqPEEgm8m9TEtN743pa0Dy71nWebAS0qCstSN9310rX1tLBz5773t6Mudt&#10;LJd/ngBE+bzI0yle6Dv1gd5MdBnfAxluovQjwhb479b202FGfYfOLL/Tmsh5ACZmrEnr2LqHhx4h&#10;w8JlYLp94/bAHDCbiyvTfh+atostZd93mieRZMi4Ik9FxGSYy/7e3IlBMg+KQtH7FrSNW6uqC+3G&#10;GJnM0ukyxsTt7WZ1tWYHDVOx68R120zmeJ1cnwyLx/rU1+C+D4wxcf30grnTw9T4ZIxh8tJv7oxh&#10;4VK2vqGL4K4Topbsas6By7WGtLFVP8fINWFfGJA9DHi29gdoOO77jr5dQKcWiOJ6uUCk4cuXV3x6&#10;+YTWBLsq3m43bJeG29st1tvlskF2wbbZIUEbO1TFD96aH0SkbJ9DPQRdd2Ac2Hfri8Uqr7ZlqgrK&#10;j97bm7xkSCzNtRfszHU7nY89dKHmu6HnPilHh7nhay7awGobLCDws3pDL+K+UWyG0wEL2b0o4fl+&#10;HSuKLcPvMowUHdYkdHfpHXPfI7Fw6xvGvgLBssgyX8HCNi2UrNkXM9pj2NhQcL4mmDjOU6LVz9+p&#10;59nrH3qYOt1ZCJdvqvg7y9PJ/41LNaR+lD9n+SP48Z+1/NG0/Z72BNfrBdKahV6bdvC9XV6w73eo&#10;2s2obdssnBsU1+sVc84EwruIhwiAAzf2+bZ18xYDFVPzAsrYwAZeEayxzUFCEU4FT7CPHRj2XANj&#10;kZsy0Xq35CdOggZ6ylo/CIaHOVe8iumRq2on8eEF5J6p5lUnaLoCKRYyoEGnmJKqAshwMDS9V0yp&#10;IEDR0XQiYwi3UChQTPDW8xpVVZ4DMChGF2lNZ9/IHu4b7bQ/QDBQgKCdsI2gj3tkBHNUs4mhK5IG&#10;8WTYoXmCT/AyjFkvjBlPIE6mRmJBFbHryZJ9szlwHiJQwyGBhhJhtCOMQbClGLaFrgGikl5e8VAk&#10;OAw4SNCiz4jP8nvAQeZQ4hVwz3+dM3DtBQxviHlo0jF9fWjrQZMWIJ0p2Ub7FrxFZUOcTxVUnO2Z&#10;Cfi1VqN1JAcToB3AyI7mnQIIkqsqevM4oi2v1zKe5mQ8SbErmnNOi1vYesTIs2vIAwQtxedyCqDu&#10;fagEYkleNxTSO9F4do5ROFOMXpDVUwXFl5pAT3CE/U0Zk948phUPyrDCK1wbZhtKwSIbWqMssz5N&#10;xmH2OgPGpE6eyxnqdGhAuCQL+Yc3UiCYOizsS3N5Iho8pqoPoVSaWD/cBzPQfQI3xvvsMAr9zKN5&#10;yAy5y3ESYOMtHPExBe8hfxrdJGJIQ9QSRPGkAZaHQePgREH4VOcsCdKciz1WqdkICQwnHwAMgcLE&#10;o4y+xFlHkYsCYHJBxi1c9ssBZH8lDvDo6X4Af5g4GWKAGkEHe6wtt5qCPItcJGOwjTTo7MCQDCPu&#10;9O3rXxrQWhqigMdNz0SLAkXTmK08ZJCkA+W5eeDzdkoeetjysHqhfgXb2VWhFlO2SeyjPNFj/oGu&#10;Grd7bB0ZLzVoxPWG9yf3aYmxNdh+SFkdh7TIscS6Vw25HfNTyAdYyLMWB0uFHkWOxi4ifoij06+e&#10;px6TNrl97xtYjKV6i58pZar05mYd8DBuCc64FuC5GXwOCWaK7TfDOyJzB73mzUt0oJ4xHk3RhhZe&#10;sUo+8f4Pz/cCiOk1s8X5Bw9em3Q/+AdQbwfBQ5lF+Cz4mg1qYap5TNLBVaDm+T4V0iaurWNULUTt&#10;LoGpFSPrmaSPz2HZXwzEkVKH6xhcbyGvKk2cz/0AUtXz3rTu/htHj+/1htE+g20AAFvNvXJsjExw&#10;Uh6BmPpKeu9D1sMG/2X9vPJe6UP1wAww+tDH0L+8T/PwXdPV0/0MMJOHeYTHlbbYw6oa9OOT0+d4&#10;7JS5dFig/juXeOaqLcZs8ahzTBpoM+Imqg6OxHRxgsfmxWwJEu32mCcR5F7k8kpVoPMOaWpKDJfs&#10;QHqGT8oITS98RYTt4N8KO1Czw6Sc+zFyD5ser7u1hs5nyCMIVxhQcsW+xXnl2gJC9lVHj8DUNG+u&#10;xrbUW+oq+wibix7zDIOianHXB4D7NMD26vVGkt59YMjAfb+j9YZL5GEAZNsAj9MNOmOI6TbcFxjP&#10;e9s23N9uGDyokFW3EQA99DXgvlts8EvfsO87tk2w6477HbhuV+z3gdYEc+5AS/Dx7mFdTJUZuN8n&#10;NjGP+fv+hvvdEnWa97jbGk3Q2wVNBJ8+vRhPDZMSL9dP2MeO3i/BVzrV4kO7+jo9N420BtERjlgm&#10;vyYILEZwQm3YLsPyPBRaBzB/vClR/yj28Zguk3nbE9wXi67qqslUSm3aQAk8pzxw/Zd8Xdobc02y&#10;2ksMbmnNbuZQtgDLIVaVbcvhXeig7APljUT70jfw9kfqI1LqVEBahiAZTssuxtiobftUeLfm2NGc&#10;vyAWNx3Twp+6oLM55a1a5nwC93yJMbFi0tH6njdhloa/Wp49WPeHk72p0PHjjR2fS9n78X4tnTiv&#10;86y/774vh7/f68vxmWdtneyvf9ryjC7/TOWfffy/Z/mjafvt7V1fXvDp5QoMy9EhTdDbZvui8IaY&#10;6YBzn54s0/Dr7aE231hib6KB7ptOeE74c0K0gUYqE8o0dWO8R5RS1uf7HTV4iwPnYGPrHQSLwwat&#10;3atgJCxWZQNDcIgZWa4VBrijiJNd8XaiL2Iu9MQO0zimbiyrDC6KgxWNzRDxyWN5NIhoxEg4RVLc&#10;c2OnUhCtxdwkvV37jeSYi6dpaSsVKx+zG7JMhFgNRA6oPr9cI1tG6fOkcenb+ETt0imBd75BsNPA&#10;mCQ255wn82ebVwI/OSHZptEsvmkrzSozkZ+Zxd4eo4LCafaDDn8tgTH21Qy3JlQ8jQ9qAlFp9W9X&#10;lGQu/CLI6xo5jKJQIdslqPyeCqH1fwKPOS6REE9h1/O7J0nTWT3jVh4lAEo1OVuoimQePkAEcx9O&#10;X4SBBPJWXVy1zzRy4aKEoC8TZvn/aRxXj22FJ+plG857pAH7Eop+CqL0yORVAP/Ha7oG4EokdrX5&#10;CvHi1bjHvNcZY8fKrxYHPeeW0ZdFCw1Xojg/MS3WOjscE0HPOd2r3Ecd360dQk6A8xbl6WJUp2w6&#10;zhMTCQVgB3pq26qcviZUFbtfWabnXPdmhZOaCyq6F8YMXFbwhRPdmeubtM8hiLO/+JzUMa80TBlr&#10;0oThpyTq8C4sa5J1s48cUDl+yUXgeBff7y57HLJzoI1X5EnjALE1h56rpMrAbB1C33Mt9PB6Cn0U&#10;6a3YQratcldKgs1AI0CeAzIcFOe+7Os80ACT3q6yvfJVrnXvmyoe+A6Pnx3/rjKpzlN8OB+9ZVnP&#10;Ue5ZP/JVm8ODbCQ9eQgkUt57BCSDT9xre0LRC+vEgYLPrCqWmPmr95mVEWOmwbvGZq+/17nNJcZg&#10;4vFVGb8ucx6f1z27udNAHGy0uFmyl+Si6W1bDqLe8TCLveK0VNqmJzL5314tHphnNRTAmENfbhg9&#10;e/5pn769vFennQ3k502OvP6Ber2wjSM/fmupvMWDafUwQwoDUJfvH/RFlxLBqxr1Vt5VzIjbTG9k&#10;S+TuDTDM0yx9kgTMx9CML63FKzzWmoA3CEwfBSAAc/sR2Ndp7WbYkARpqV9QZyJ/x8EReavZ7Qzq&#10;onOq6Soee9sR4uxb7FUSBwukZ5Xf3AvmmCHwFIoWMavs0IGJDwsEaV976JMxZ4SOmRH3mwmYOb91&#10;vQsuLxc39wQEXHV6At7W7UDC3JtdbivocGLzacaOnQE7eCoCRtrbts0Aep+3OQf6ttl4HbzfesfY&#10;d/OAn8Db2y0O9N5ub/j06Sezb1qH6o4xvJ7rBfP2BkveOqBqST8xJ3b3fp86Ia1Hwudt27DfPQFo&#10;gLsNvVloLch0m7fu8fAteLWd0qGDP11ezZxHzlIFous+zlLtKnveDgCNR0sIkKK3hI4vYmF2fJ1O&#10;HmS4OAqQOcZUnFL8tybNdGc/ZGAF3N9PUmV+tUjr4IFBpUmVGSsVVprRA111Yt/XA89VHtnnfWt2&#10;sDaHHQxMhTY79Jh94nK5xFxwDR1ts2Odriz6vK7rblEzPryXrCN+LO9/R0lyouF8sP1vLcf+nrXz&#10;rXvROs+nCsvDM3jn73/E8s8wxh/lR3lefvr5J7vxphNzNrupRvnN/B/qiY+Ls5UCZ0B4ekuuAILG&#10;5n70GjFlWyLbOWsXpCeAeTMI4ZfiqegbB7/h75IG2DkIkSB8bMQFANC2blRs72h7pMGniIEzWVzp&#10;r+Mivt+vRAxw/0lJhX01TklZgAo5QUUEHY4bLhVi8xD28dsAAaxAHEoL1beKwxQCJJrPsQ/tMM80&#10;dgn41g1JCJawGle4OD+uFcS8WYIc9XHSA249UFiUSu+0gACL106g2p9PABAxX0E/8XihSC8du57u&#10;M8G4wJVsjf11HiugtYFY7IN5v2Q8VwOeI0YuWrRlXdFCixZ9IyMQKFv6E6WuyeSjpBtiDZOPWvFq&#10;4//VM8oOTwRFxpkzPYbS6x4BSQc4o+aFZQZlGodMgiVOUk/D7rRHAu9AgEPHQ5oCbaxGp/+caDGv&#10;BL+DKyovx/y78o68amxyo1yp9+dLsBkOc1G7SkL5ovoaXA2/VquoMsbB4sa4mquCHsC40Io1Ois9&#10;1UjIBQwAEoj0eW4hqcAPxXlSYNd0hTJc1W9uZB+Vb1d5U2QmomcW6kNd6BbyxtqGWDzerhKHCly7&#10;sYdIEqmYEFGncO6z4QIG5IwIkn9iLMGDWisuZX0e7FsOO4Dp6JUc9h9fnGv4JWWeySIHTVYkGK4o&#10;Eqx0aR1P9PMAYizc6AmeUd5JAzjbC15hrc4rcdtqAcIRSkKEoonEuTl+6S32xWAkX7u+DDycmPOU&#10;nIz1YV58WEfQGTykK3wZh2HndSwywBZI1Fv3FoI6D+37Rw8YRTyTdZuMDXfrpY1ap4spmPe27wXx&#10;vd/e8T2zvp06F1cIZaM1Zzkd1Nf4+b7w0BfVuBnSwq39+A7bS5m51kOAwlskW66zddaD/Fk86XQ+&#10;OhU80D7W/yrb6VMrrRsA4fHuq6wtQ4r3GWIDuZKe9vqhnNDkIyU8Jat+VXXKj9Z5so/Uv6tM+G4z&#10;WTUoU73GaxJpIEHr+P4wFolnTb6o3zTSiB0dzbmnTr29gQBHgQSOF49x8PlMopkguOsQ71AhgLLw&#10;jmYs7QSJaVBFnzR1+wDDhevaPH2bCGTS/pgYA4B7q0oDsCOdFCKZo61P2lDUlepthVnaLFNl/2ue&#10;sNguYaD7DSAmb1S18Q54uD3fiwwwtJslcB20NUHfGiAdc1qIkvs+0HtH364GIgppbMLycr1ijN3j&#10;cOOwTtIBZjlIFbgzVMqaJgL4et4uFwtnAk8I7593EQyYZ9c+dmyXF9zudzdPLCnW5dKx78D99RWf&#10;P3/Gly9f4taBSHGS6sDczTNYp0nQMSzXkcVTB95ud2ydB8Mmb7et4b7fHVzX2BJFUORj6hMMS0jx&#10;paY4R51pY/m8Im0vlnIslZPvBxOmg6czRIDgBMJ9TsSZqcu6lo/ix+Kspx4HAJ7yCLNLOJRIoz31&#10;DTK0FtVCv5RdEdYxeIn9qjRynvEEmAyZ1FqHtO60p3JmP8M728mo8DXlMqAePtUGeXC37vHFo565&#10;gNwBJMflMv+b94zc5z7+nbiNo1957rcuf0QbXyvfMtbfiy5/FL1/lB/lRwEEP//8CdvlAoXdchvT&#10;wrv11twu9VuHMP0nkn3PeQKEw0DJunl3V6yqdwDgBp0bmKGMd25UuR2KFCW0bGSAnyw3jQ2PysUK&#10;CNCsUkBbbMK1KlenAjg4mKEgWM3Nqnp5rKfeghqnYAUw7IM19Mij0fveRhc1eTPCxw8GGgjWLBs/&#10;gYtmnr5heU6LG1grr/3yRjg+ArHWPvv66A9Vwcn8jENcx9gavTpomLgfK416TdoD8ARW4jGdJcPB&#10;PKXcSr8EZ9PQE4tpEpWIGyQQHiq0Q7gFTSVdjAZUYuuUJJ2TOxnDUAIZtdN3hi2ReF+W+WQMwhXo&#10;t/bjOdQxyNKPobrM1JH3FoURXJfWhk5N4xk4ATY05sW8ccxw4vXiSQ8i8Go0vRcJJZT6nL+VIxKJ&#10;5IkE1lio6NKLrxrc8VORBuk044RAm80Z++BGaE3+huRzcWMDZfzVcE/DoFyBDrH3CFDVNvm+IK+e&#10;Zlz7w1xqTMLDGmPXYj27cX2mV1E8BOAIGB8GAycvLa8fwk+Aj0oZy0NbApG5GpAzgWuvAvTS3GDe&#10;ZUq5wAYC6HP6hZg/l5t1yuzXunZSTuWgrYPPAKV1W+HBWRKYB7vVCjqKePvwcG3ZjdFgGAqTGAA9&#10;HxVw71lFXi0HMqau1a/EFqLMatgIIsGvDSflfQXB3Rozyok9lyB4W+h+Jk9QeEIgEUYlAQ79/9l7&#10;1+ZIchxL9ID0kLJ6e27vzP7/37jX7K5NlxRO4H4ADgB6hJTKevRU7RTNMiVFuPMBgngcgmApZJa2&#10;MVrz0PuH9tnXHIYd8OvvXRQo8BBl56BnHd1+FuG9V1BV5lpsRWNjV0Qi7UuTaU+GJIjTH2FPKNdP&#10;amUrW8MqtRtaVR08tehU1w0iIzeZpV9KG7Ih3zdGql7Gl/PZSPCE8UumHps8t0xsh9Iz19zLacwg&#10;2KZv0X+9yGVufxxciN5QTz2Z4w8a3tr/Mmj9vX5svF2fAR/Pw/fez34+4fUf7XcHpS/fhDNxiQHt&#10;bTTAWiCwFYDckrQXlXxpDj4zGjlpoB2MlwB0O7AU0dk9GpzR3E92syg3izzcaI/fIyI9Lz6EVKR5&#10;8nRYeZTfpJGEHyKSaa/UuPFpgCpmGLC+KcYTrVuHHubpzk1lq0uL+9zqWh7RvRQYEyqR8jI3FYBz&#10;adz3U/aIQFLecR6nCGyIA95zeo7zOEo8X15xe3mBISK4VXGeJ9Z5Yhw38ETGGFUf9auEwZKb1bmO&#10;YgzqKZlEBOOYuL+94/XbN5ynpzhSNwQjDY3iXCdutwP388RawMvtwPv7zxFZrrgdB34O8Pp2u+H/&#10;/d//Gy/fXjyH6Amc5xteb9/w9vYGg2/ArBUBIGNgrRNQT2lzv9/DDvZocsDx63X653PO1JdI+w7o&#10;p1NEIsXgg4Lx8ThxpL79YN0/nLgQ8zuDPMeM03FU4sRaY7Em1kobetcrj7KVplFf/X6iVyqdofoY&#10;RD6SE98v3Az2fo1M75X6i3adP80egpaPxeWmTmPNE+aI03cOfJfN4CcmvO4RpwzqFERtkCLXrpTS&#10;fOz9RjOIZGqjGt+DUfAF0+fRtnn8Tj59bqfXj5beya/bavX8r2n7s/IZXdj299p9Zkte//414/89&#10;yn9VH/4IY/+r/FU+KCI4bn6Sa8WJqPN+uox/fUnZy5PQqaLNsDoQTtfGbxqfeZzdvW2N/JPIyFY3&#10;FCSMVhrh4egLKmVE3AIucMNoiGR+XIARV/7eCAWm4jGWKsZMyumo0eB0+5M3kMfOpwh49Hy3H5oC&#10;NLQjWEwl4GNlXnJ/+oSIK1VbLa/pKCOl2ogjSAmmKESmP2e2Rcr7Z3w/jBBUJLNJ7Tbns9IAiJgS&#10;Rt76f80R7xfFSRlTNMYK/6pkCzET8Q5333eQUzJqLN6Oo4GmCpkz6cH3hpWTY2EUR7acOqopUkf8&#10;MjJ8JLN639pcNvBE48hp/7g2O6RyQdIiFYPnJj3iOXOwJoIENvA52lUh9/j8jOHpLTw/e6dF9Ht6&#10;VC8Nj7yoMsdgqIQ7Vu1Ge0zx0BW8GQPTfWS8pAyD89dpIGG0FdDo81StuC2ssBW5IcP4NviRQDci&#10;/VjteZ5BF8+3JMOdqgH4MUK2J3Hs1SyPB9cpCB83McoxPcd0RY5IMrnI9koIqrrsymI2pEXInKqY&#10;Azvwwz4wB3ycf04TuDzenD9u3lRp68v6OvEoXEZ3JM/JwJz0GBSObzYDmr810NajwC/1kFbBj1xD&#10;uSmmLusGpJ4dAXxzhxCSOKSinAheJurik/JBypaGOyGTPJjR/40ZIy+w3xNRKTMMlg43Z3Eh2kvw&#10;vKKjUoaj/nbHrcA9ggpspG+Y0BGjqBCUXHHZy/FZOZrdWfEHg++KvsaZj6geMSuZ39arO5Vrt8XN&#10;geo86aAARnALaZaOVNAyZIMI5VfjQRPkRlv0i3/1nLyuK6K/oz/tfDYFKf+V8yySObu7foD4NdAe&#10;4RXzO3zTNA/ZEtQAFZk78WK8VBclJ6Xyhg8pHVkO9wUI3fR2jC2j5Zz+E7iAW9w8TGZMISKtvao7&#10;JHTTy9fj4KeeOCKtgNs6LeI7+k6577KpeEg6XyM0bWyssB9mK2XDuGwYsw85Zm7yMV9qfu9CUU3i&#10;RFnb2GdaLhxB4VW2VtDMIDlu5sr7rAyEzmdbcjqPhl5hmi/SVvtcGuPEe+mait9LW/eofP9Jm5QO&#10;KUfRQKFBIJJ5/xMEJDhH3RE9SNDx0rMPACi++BWwh8+cVyC6XTa/t8mR7WBLgp6gDL283ADzj56p&#10;zYv6xyf0Cqrx+QDNVCvdIJ838VNBHjkZkqGDPuotKIHQ2HkpcF/BjWq2b6jc4xJ6lHPHeVfzVGWU&#10;bZZRl56OQzNqOHwR2g1a/OcZOnzTxsFygvgF2JuZ5zkOILzbaUz/k9HgBHVn6PmUVb75RdByzuH3&#10;bAhKpom/r0vTptTl91RU/n5/hlyhtqLeWu+R6AXL/D4Ybu7rWlhrhu4ERlzcOMcAJgL0Vayw5Zlm&#10;hjYvT2monXh/f8PLy6tv/E3BuRT35SC46emR0+s97TWRiPQ31xYq4mlTwu6/n2dsEoSdJ76peJ7q&#10;F2OuE8fLS6SmazIq9PoCsNR/P8YNxwBMTwc11YHs+1IMUZyn+4o//fQTVl4CaoBMvL07CM5lqUHv&#10;c52QY0KX4r7uvoEwNOxkd53Pc8VFvAfO8y1PIHCT1AMhuMlicTlmySAfm1YkfEhCCbuu5PW+riul&#10;GG3Z8nXcNqIv0tZlPJq6l+A4kP1rLkV87utrLY3LV9034ByzLNs3oaRtsEvY1tkGIi1Oyl6OqxpW&#10;U8zjyPVFexHhG/vFsLscFjEo78aQsGWjnaUr5Y/GfRgj7GavVv3UwXmCdvD95yAq3DoAACAASURB&#10;VDdP1TqG2zaYsEgpxDkc88CMHPPnOjHGkScIeGmv9y0sNplx1xLH+5ke4fePevP5Z09+F/cBdZ37&#10;hH252Ae//+i7P1o+o80Hujnb/Oz7Xm9/9mLIf/f375WvPPu9+f+l9f7Wbf7adn9pm3+Vv8pnpfjq&#10;7//PP/Dt5RVzCuZ4BfGZ2+3wDe3Qy3MMLF0uE9VwXydux/EYEU7R4Dp8FyoEa/QicyuHoQNpiboL&#10;UPhwOM8tJyhvFfd63WiYICAaMMEIozgd0OqSGwkrBu3fj6OUBxVvpmfJV3mcPBxQE5hFxk2dleLC&#10;EGkiSBx33HixGY3NHD+1Kh1qa4A1ShQwZQZVXIGwBLorUqNSZuQj8X17Z9N7DdxokySXetIRbM5/&#10;gm387DLvPQ2A07aBmeleh9ELBSPbRFdFAbe5G2NU/kSrvngp4IoujOdU9QEIB9FRh8x33Dopgjlj&#10;w0FX8pJBIpq1XWJ2UXqZCkAcUpBmiKdh7l9gDGYBF/AWQ2tzIChjCHZAJJwO3Ugezk9tyNCIBB3/&#10;GKBxoFZz5+vgWe7VKjlTm41FbqNTHHXc/VM3BL2N2zzS8VtLY5OnR3w9a7GcyOTZlrpom3cXA41/&#10;IzqdjmduotVcqbaoa/DdeEZ4UWczmHlUxq/I9c2ceIL5+veomH00CoGDlJzTVtLRGIUdGGWiJa8h&#10;T3BwM6zGbOZ8oAksGqD+ng7BRB1U9XVMngzalri75Je1XDJ9s4lzkzOScjYctpYPpm+WXQ1Orn1v&#10;X2AjAMAO24r/BpH9gtCmb7LLcV+ED9FynUjKPdI0xtoEgOspwdBaYIsOahuzd2VWAHioPAda8FBE&#10;FMyj0k8gRQdQa4mTUCALwJNEBaw4CFORv8xR7m1J8lAe/fUrKr252JjI5jufNtWdvBWV5XOdUfg3&#10;LI6Kc3Nz5DHh6hPblO1/M3PQPOWl02GL6pJ6Y6crf5bcL3k32jMp3B/qQH7DTaathXzXmh7xv2kD&#10;8BGDKLCYc98iDRS/aym5tnbtetKHLZdOSJ7lhmhsBMsTmuS7H4w1wRYrTdnllplvPAo0Ul5do9lS&#10;SiDnr38r+2cu6rXkvLW1JB/387sOuFUW4wJsA8xLISr798J5s+JtONjGkQksgxsy6OACvjybxxrP&#10;RTf9QHkKlFut/l9SHwNGGuN++uwP9e2T71az8xxIEiDkFjdSesR4j+Im+OcCqUWNG2VfPD+AAr4l&#10;3gU8vUDZZmaICzF3W42R3wkA8/fI+S3xsqLm3UFwgFrd+Zc/G29Yui95saTLyZ1OvOiVH0vqabjN&#10;FhfvDY20d239GIARJ/Zq/izHOmIz0gFxASOZcjO82SJGFcWggQDewlIDTLGCjdZamQudEcO6LD87&#10;Ge0dGwy6FAt3rHNB1TCPiWkDJoePSQXnWrgvb5P2jNkCIs0MLzwdYzhQH6DhiPtsZpwMPsZMfYJh&#10;folh2IEu+wZu08e1Mq948eD7+3vmIffNTd/YWGsBAVYSEL3f/f3zVL+IM+obcoTtwSSAwJgT9/d7&#10;6EnKb5/DOWe0idjYn9B1b7PMp/0NDyYLbrnYQ8lJ/NHWFwOoYkZTT/XXaTNs64R+ju3yId/9RB7u&#10;ASQXeU8Qne1wXfFyXV4gSt/3Iise2oNAY9OEn4wH/bXL53HM/Iwb6DPsaMs+7LJ9k5ObbkBtovqH&#10;IMXHGA6AH9zIW65fIdC1Io1TBbORJpRT1/Z+vKTj9p3vff7N9ON5+9Xlt66P5at1NkMXePL7w6Jq&#10;P/t6fFbfLxnXj7z7e9Dto/LL7JjfpvzScf4evPV78etf5V9TrmvXP/v73/8HXl5ulVK40kUAAG7H&#10;Ld4yvNxeXT4PYL179PhRoqG76P67Y1W7Y+e+bosIXzz6hnhHIBh1uSAjhqRaSdAOBWx4dCGjvCQ/&#10;z4eQX2396UfYZbiSL1a3CARsSkCwKePwI8PA8uiQiagzX7PWmVDeEgAhtq/gIBLzXkZ/+hlkoOU/&#10;i6kJ4ID/EXge23gDSEA5zRdIJ4GTHCf4dVWU+bEzAq7R5OI8FTiBh9LcbfTz+xXxOnIuJEho0iLA&#10;RDZWZlq1EXQv0Cw2NGCVV/7jzqAUmSUgwwmuKDsHIkT0ob4C2bgW+HfR2CPCK+IRo3J6A4gIUvHo&#10;n8aNnm18JZAiw4FYaTzplYzMUy3C3LHsN3nd26vTBfv3n5U0BL0iXKMTzIB1KmAeET7mxDympyKZ&#10;M9qaztd2wuzxgq+nBkHwG6P100xMpmzGuPU6yJ++ESFS5n9udAFJ66SBEHS+0EScoqTxJPgme8oE&#10;j8wpnuFwxMMtq0VpLQsd3FhvmW85UuK0bqSD3taO55p3h6MyMxo8hbjl9tAIx8PyBEgN7iodeHlW&#10;RZF2oDaeZLqkRnaKwARtEXw9CsRL3paavxXAxZCKVPNuhANHWbbaNV5mkDhRQf7MC9hCvlBE1WYf&#10;dUnNq5dRl14OCZ4R9DQlI19ofQquyEjTZyUdSM31s4NOFYmd407ZAUzEXMBapFS/aHjnVR7BTudO&#10;JPLHGiJsLI66S8qD9nKQI3ajoxPS+CVWEWo9yraB52CGxfIgYN82b9gOmZDgYiqPeq9fcttL6Zkd&#10;YEf2qoFS3RDZKkGBW9hzFrPtAuyA7pSmsxu0INjW2zDzm8c9b22P0eX7n4OPJXN9HmZw4MVe+7T0&#10;tQlIRD9X/X0jN4Hpa99ingq4ZDQv8HDsu0UKuziuy8xqLKU3UhldxsN+PbvmOe+ckDr5wvXje05N&#10;vvQ6G9ib0d/RUeZcdmv4chk1gRnDw3wlAPILy0egjjVw7lmpdUFaXDZx2pw95ZMPmKeD/p+VK5DN&#10;Np+C2+0ZVYVGigUCpV2HmxnW0gJCu5EcpwuyOV6MaUzJJq26gPwoUwNMjV7Ecw1UB5qMFBAEBgzC&#10;HNklvGC8gDPs047pJW1UI82XbfKil+sGhGN/tBviZEPo7IhyQF4sLIZ752kDRAPsNj9hylN3FeUr&#10;CV5jCGx55P6Ybscch5842/qo5kEqMQ0E9glcWtySwrQyqgv38/R1E+tjncvnW0YcPz7BSF2R4Ws6&#10;+nm/n2HrDhzHhKinZwnrChaRwyVGKAO8P/fz9HQsMnDMgZ/fPOq6LpueeH9/9z6KX36py5J/GZVr&#10;6mlUjuOAqeD+/u6R86rA4SD+nAfUFnjhojA9B+rUxBgDtgwvrzeoAef7HceceH97CzOxQHNdmvVQ&#10;xqbvGfxGG7/z4+4PlB3RS35rpbO270XiFER/Jhi782VxRtYs8rjeRSRp2f2HessbYoojAU9y1JrJ&#10;wLPBvjWt+5Bz+6LL6F9d5FRuzIukVQeu7+hPWFnxPMfYNnl5sqoFRoFpWrhm2z1fIoJxjKSJ2xoD&#10;c06sdVY6oMAHNp8i2/zExvxS+YLBADxJC/Vr2vxK6Vzxe5Snkhcf00O+8/1ndV/f+ej735umv0X5&#10;vfr4a+b7e+/+Hn3+M8zVX+WxkFce5+/lb3/HTz+9+OkfLX+HLoNvVlvKcRPf6D7mxLfXV7cbPlO0&#10;hiZD6TybKxWDVcTig/JuQDbqPQB1lFJovyWiAQKz6YZbvUygj8YDK8zoLHFgfkUSdHfAy/G+uDxZ&#10;p1kR1wHuBciLG9vGZxkl4u+t2GlmjjVtBr0/tzuUFX0UETUSKjuALeUYE4rojrPXJ60u96XbiGRr&#10;LAGVDifkJCQ9peaHzxf6gdZg9GIHBhjZ78bGgshudDMakBGvycaCOtZZiZLxEGXXAGACcJaO/xNv&#10;O2nPn9xsMdjySOJjHmkQGRAAqLTj71UtI+1oNPXLCSv6rfGreD81ItxlxKWgjSoOvi+nyfB8eowq&#10;Z50aNDV4qofjkpLGg1EL1Cw/q+j4WUlexAXIihENGcnP7siGc6XilzzFiAfn/xYG8nl+flO81Lre&#10;QKH4rozFMLQHMoDMjzCSf8tLNexjvjoP/MvTGhRPG+puIhPDnLznwI3xxVzCkEhD4n/x3c34D96w&#10;jB51nndalnyTjBamQA6DPtdp9Nk7VeuUY0y0m2uJkT10KaWWBWSXnZByfIw81J6tKWojfVakLlIc&#10;kY8yX/C0HwrL9EdjCIaOcLwlpkBiQwwlF0iHBC5QMk6QDlRddtR7VH23Rkkg1qB5SiaTkkN8y/+m&#10;YzKif/tJlPGwnkIWSh2Bzm/oWCfo2AjNGu0ZdYOTU98gwbseAeu8WSepEiDj9x8YlqW59rbz5MMV&#10;mCYvpQNbytw2PYHUodtGXupyPtN0Tfv8GTDI7tR48PTdh/fQ60XOaznbdJaRa53OcgHF/fRXXNrX&#10;gQv4fQkXHPzLpcup8oerpz9cXz+t9rzBiNiN9E+PD7TfP9cbtJPKJnKuspysX+dgXMECaVGS0gD2&#10;z6KdxzigesaDZZP1tXR9/7P6fiQa/LMo6/7996K1P3tf+uJodT6rr9ubP9Tek3E8o5nLuVFyqP1k&#10;vzQAVqZM2LWnZZSoRwZ71OwKEFLbsVNVy81yP71FJVZrXC9tC+lCXapaG3zmdoQFgPUc1mYtDbAz&#10;6tvndEKkSapAm57KCNu7Akabxikf6vEpCRZq0Jn3ESB8LQKay+reFsF4sAV7BC3lY7/4M6gbaifs&#10;5dyZC/tPOU8ZwoK+mTjnADCByHN+rrNSTongeLn5GDSiymXGCT/Ps80NynlMiAFv5+k+1fJ83be4&#10;JPN+95Qr3h4SCNfzjL9dvt2XYt0ZwS64rzvmHHE82iAR4T4YEQ6n4VqePuW8K44jTuSpBgt45Lpi&#10;YBxMa+LG6XG74f1+4jgm3t7eMm2PmeYmxsx5iPW7BWeV7U+6Pqy1xmrP5Ix1J6MXLhGzFgBu9c6l&#10;Dqr5DSRuVbH9Z/LkwfJ42k9N+zHtPBRgfq1ReA+W0O6USuN0SROWQH1r38B11E6NtrGkTyKxKRO6&#10;MnXyZuj7B4KICB8DuhQa+eTnvDkeYIpTPdipQPurZZYGbv35Q+W5nbfV3Rni16nm75Tfq/Ir8Z+1&#10;81W99tFz189zwXzwbKe7XL5rhuNvUj6b439l6fT/qE9f7esvZvhf8O4vod8fheZ/lcfy8bx8e33F&#10;3376htvtBpjfvbViM5I4yTE9xZmnLwaOOXEcB97e3vD6+opjDAe3ulN8LuaNrKPpGn2p40EuGMQ0&#10;8mjR+a2dVAkj06zyHGvcGLUZ8XRywlDwOw9DASb4CdCQMAzM4QkC8uK86OvIfK90dg1TPEeMNzXC&#10;NgilBs+HLrIi2tXfZQ5sB3lHjgkRSVx5OODHqnMNufM2hgOsAxMSuTvT8I7Xhak1tKI8xhzISGYC&#10;JxZ5uFkvnQqCzYIEbGhUOeDkKrjFbZYjOzowFJ/RuQUBvBLuoxkHPHKaykH8uGwHdMEL++KxxRxp&#10;5nUvaWMejJgQiBgqor7lpeVakHLomQ+02xUM+gxXLNLrMFo7jKGOeEPjBACpVOA7x8P+jFn5fQnu&#10;pJONut18DPEcrTbSIKPv5lGdfvks4PkckUDRwDSaWzFXjCihkTwAiwv1BpCbMbw4StBpJGWQitPW&#10;NCKox0iQJNcZiRwEzK0IXRCtiNQxJm5xCc00P2oqoNFumY+JTm71gdNgLWqPufricir4mPdjntxs&#10;Km7uQBmCDUi5yqYZPDRiXvPockXWDSCONHsl1vpjm1FJ4Bq5wZF5JmE4GoosM/hFitfckOcGw/Ac&#10;+sbcl1yXlInxZBjqlWLJnF6COJ6OCMKsEyiIOaOzTICPqSJyIyg2WLgelbKAwCrKwUoQWcrAdqdm&#10;5h0OCNk11KCM7oTnzB6RXgPHDZ422+eZudkLbFSuvOzpoCwQi5xcAY5xnOhjJKs3ISDM9W+eCmkC&#10;Y7zCFFCcOVby/aQzJfB1CiQv28ZndTlxvr9iM80kc7NDtPrJy93YR1OX/WO4/BwE40MCSKUx8bUV&#10;W3sJEkmu0XS1gpYph6J1U3UukWrHTxWY35lxLRb5zmNuqcMEkheksl8SvMtc6jN4WJI3mFfaxz8R&#10;jmfMTV234EIy6yavclg1WTnOetMyvJoyDYBf0IuwBehDd3Ah+tk3xLNRxLqjw7yVuKdCaB9E91pn&#10;c8NxTM5CvOl2SmTZ9/2+lvog/oz2gYoalXzfu0j5RhpM37iL03imAhl194fntK/o6R416MRrOb7T&#10;ie8k0XoPFcVnBk/dNErnJ4BNIgct6/0rNTkI1xeKve1t7gF4RHGNnX2mXilAx1N4jfx8hm5/BJ2y&#10;L3Kdy/7Fc4P8GXi0b+4CDKgw20+RWFzuU7SofikvpxauwzgJgE7frGjva9TzLAf4tTwCbBqXAvq6&#10;ULW4bC6elRGRjyO+K8eDzxispdPzuVBlfvQz16UHCIdMMNeP24kOA2xp2g5ApNiARNqVnfZuy1CH&#10;L+elkNsE3zV0fkZUh0wYcN1oqW6c109eZHilGyyB3znilJkyRYlGGjZfs6f5pUwug12Huy6PaGoY&#10;7HResHPBIihBF4Hwfa40UgpJGAwm8FMcg6n6JANWFtOAZBBSgPBywxTExaAGGZ7yxILGt3l4Ps3T&#10;ee++TtzNcNxuHoEOcSdTmRLC/2ZE+TwO3O93AJppSl6OifMMkFI8dYVG2hIxQNV9MV0nlH0NmeVR&#10;3J77/PbygvtSyIwUK2uV/Am79RiG837Cwrc7l2UQCiBYp2FFdPiQiWN4YA9ZjWl9xpiwtXD+vDyq&#10;HJ5/+ryfOObE/e5zPY8Dqs4LNqdv6HBetC4TzvWe5jk/L7leQs9SKLmvwVMNvhY6eE1/u+SNi/4V&#10;uXD4Xt8czPRGbDX4ZGlFqq+We9sPMzCVDTJnONIXKk3n/YufXMthczDIi7cV5wnDdoLawh6yVTVy&#10;UKmHEPZoRIabKpYuzOMGjJmnJzXoXyYEfaYBnmjgvAPAqQa7v+H27cXzlQet5hH8HRfPuvw5oafP&#10;l2MT1i40ra222gS/ypI+5+2jp+rmuQ7a67l+fNVdH1b+K8tvVeejvfXLy9V4eDAm2uef1fEj/fi1&#10;9P3eHP8ec/e9fjxr80f6cX3217z7Wz/Pd/6VtP0jlD/7eAf+43/9HXMGtjABsYnjNnEE6N0vjqbO&#10;UPWN6tvrCyCCg2AHIQ7L/xnp+Mi8Dr44OCENUBUAY96aQtb8DgAghnkIzEYquFQ+KIO7i5qMfA2w&#10;r5ww8/QURweOeziDpFOdxmKgpAJE3j0ey5t+actCOHMrjQmJlAaOa4RRhK6oXXFLjkEqzUc01vMZ&#10;Sl60AxDoGnxGipZ00BlBycsq01iRFm0qFVkB2Xefo4bdkEaLhNypDanHNufM7WnJiO58Ssq0EGEd&#10;4Xhvvejv8KI2ck03mEjafgSv2sq+WFNnOa4WoRn0rMw5rS4LpyEQNb7HqJveX9LjSheJcdCgvOZf&#10;zUv/pPVdBBXdT4MvnrNqSMJglSEQmyg/TkFQKfuS847MUck6DeSHzn8cTPANAA2DdlgDbyKNh8Xx&#10;dFOFjhFOuOU8EKTXMcJ5CafeLpKDf1NWcP7TeHZyiGJ/L0hDGj4CF5GH3rhGUUAPHYjGn1tcSDTm&#10;/XVjeK85+q0NAEAHdACR6QAw6d4ZMgnO8TKaCDgjT6aIg6YH105zIRRIkFjCKZlkfq6BmI6lTJtC&#10;5ygZH7kmUZxNhwkBVlA+dHmdF8z1OYpnYq/H549fZB1cZ4ahoUMGAPilQ8Z3LTZimjNYGxC+ucA5&#10;NANWNDHI12yy8VTxyS5/AInUWXEpWNDExXFtMiDuAdjuwchSmyHxJxKk5Fy7V+ZrJwBkiXE/q9JC&#10;HgWzNYBWSs7yO7aJ4vERqVy4Fvta9/afjePSB/YtnfPLCkyHsTZv2OWUPSEDN/Yv0Z7RmGrY+rR3&#10;7zud/WQwHYCt1ZPxjhCmp3hi9H0vmjffayA9wQOJuanTCikJNt14TTvS5US/B2Rc+jeCF4ufpOm5&#10;piNjrUyCDiFQbdOrxbgJTmT/ee6qRnyl93hCfwepXBnnZuoH8/Q9MvsmJPVL11lNNwavpU0Ha7no&#10;LaNnGdRgRtD/87bZfuqkKwj+wQDWk88SXH1S+mZiffbx8YKrvrNn/Xp8qZ7F5/z9bCOA7zzdDAEj&#10;lVem1LAAsQHkabJH0tXmrD8X9ff0O3FstT+X78pI24fc2h7AM2cuQXlFnJ5oUfKg3FdcZUJuVlqB&#10;jIcMLLj+YJq/6xwro+QDoDZ4BHIKxbi0acxZabFQcyUXGiKCDLjJ19PvASFSLvi8mufSnnNCR0SK&#10;i79rYn46igaw7XYNzCJnuP80tS2FBSOn/bLJyg3vc+3t3A7AbG4R+g6AMz2WX0t1uwHvb2/Q4eNk&#10;fndMD6A614JaBBiMgSk1zCEK5vgWGXh7e4PIwHHccN7vWJFeB3E3zP2+IGvh9du3eBZuqxpPAzpI&#10;Gtvz8AwgTqPb7ajADhGM48BSwzEjkGRIXLBYqRKtbVCMMXBqS8Eo1B3+R807NWpfc5bv1C+W7+08&#10;20/A8F1ahGv7jgFq+XdzbtLGZRXRrWf5uTVtAtKry4zev7J9H/r7EA3e7E+UvsWT9UaS0LLtfah0&#10;NBFskBdXPqz2BzmXT6yzggbiIlwz3xA8zzuO4+a2TXRvnY3OqU331jaw/Qt2x8el27bfKf3CmIf3&#10;/yyl1seXxryV6/M/+n5/56t0+7PR989SPpqHPqe/xbr671L+zOMV/P0f/xP/42/fcLuNDCh0F11S&#10;P4/ZgjEhqZdVNVPfHs/4h4CgALET7/lqKfTTwW2KqnaYqw46bJXn8QLIEAVpijNBFHY7EprSUZeI&#10;9KAC97gHRvgqIMvBQ+YcD8E5ZOZaIXBARc8IUTXFMOYxi/aEkYASva7IQAITzY9FBywIND1MnzDi&#10;vcCuK0xCkKE2GRhXiNp8iGhgIkJ50Zq04/OAR5/SYGiKOE0QYwoA25xdkXo+/w49VHHmhjKGCwjs&#10;wDsEdSSOzwqd1wADRns4u7UDeqQJne4tl20jdeJR8Z7mWNj3WCiw7IM12oDOcJlYYPQV3/W0uyMm&#10;M/LFsX/oPCw11yIAsxFBQOcBEOTGTdLBaTtGRfBkLryY/xHz5oC5bZsUBvJMo2g84/V6GhdTji/m&#10;SCsynmMyNUAUtpaDkyKw2dd0RMKLXPJlS/aFQzIzjKM2b8qM5fSF+dj4rkCPC4eEcdwB0C5HKGKy&#10;hZhTE8nTGZnrGQBTmpDRR4CySqAnm6k1zehrFQKzwc/1bfIsfxd4RGgHx8rerzyHhzSHf1hLtWMZ&#10;PWrqXGwjzxEEGSyYtQFzSc34GRuMo/FuifbgTxRtuVnE+POkRzv623wqAM5OAvd3VBzcHeq0YOT9&#10;LkubnCv2yJy+4sIt1qBUv3K+Y4VKn6WiLfOXCySAhJBkBD/a/O8zQ6oZ9oqtLliFpV+XXY+BcbOh&#10;r0fm+47Y+Tb+0p4kch0E7ol6Hrr32N+vAGdB8QIyx2VDLHSGWgFKQSdG4VbzUvO00czXCGR3ZVKm&#10;x+80Bbpd0QlejuSjXq2PLCL+0bL3PDf4Ciy8fCF9pXh9vm+uMGF+4wG1uvzaafLINwTM2xZc41PE&#10;PREBT1ywDzXBhAOuc5DXJfslUvJ7xovcItlAV+HGilV/mry82ikfHYHfSlyi6qnHdhmSwAVpE7qh&#10;0/zaXvzyBHwN+WuVO5q853wbgw79991+b+USTZz0Q6zNz+vrPU1euuQE/6w7z4BuMfXQFq8so2E/&#10;7sTHzkwHmp80vtM618ICT02YAed5uo4LnQOrKGi1j+e0F1UCTt6fpYh8jvlAyn2FhR3Sukb/g/qC&#10;OFq+XqcVdop2ScPFZSUYLs9Ri6a9YHFiaoifjIOkoLqC4U6aAIhTd4e+iLVgAj+dOgLYtkgxGbKW&#10;mwC+oUO6et9O1W19+YXapNulHfPjwWKKOWbKZBmci57usfFuSCkJY9ITnwh0DNzPu1NwDmCMzElO&#10;uvMCcA/SCRtuaZwAlQSUTX3TbR4zxjjDzvQxr7hs0PtNujqd5jFdb07P3z3gd7zwVOIcgnVq8qmb&#10;524LrfMNcwKQifP0tCjHMfB+52nggcWIcUTaGXi0+hzeV1WDjUiEN+CnwJiuJS77zHlosqzLgjmY&#10;S1oxp+sSjpGBVb24eg3LjmIy/xf0eaQ40W2TgxEmYT3GK76RIJk2i7xnaDJY2IfR6vO7HSr62z6V&#10;QdQ5LmuZdnCXGc827VP3k+evYHyhHig+5inLkTrI83ivRzluLRjkib4bEeFvZhFR77wp4T8oI+E/&#10;Gfe1PN3YvD6fNs9HtT+3TT/uxm5D/TmLXH7+luUH6flfXv7Ic/l781r3Hq6f/3cp/8r13Gn9x6Px&#10;v//73/H68hpZH1zeu7/mm9Uw39SXyB9OP2xMwcxgGcPBCh/MQgGumsnJX5Mg1y8B9OOzGbkTbn0a&#10;dWbgRV8dV+hRESzJ9tIEYTgonhKCAMKEYIYT4ZEeMIHZRKB9oNMz6iw2REaASaUUHwaVNxI+6Zd3&#10;fO9zOMnltO3V+fttrBeQxGC5U5GQSFP2BK+2iNqkncGswNfwFKudDijSCIh5KhC8GVZFqHJCemQ+&#10;9mgHNEe9v1u/NiLIw9ft94+V0zMxsBsYOx9djQ+6POVTt2fDAaIjVIYWEsAYg87I2NiyQAoahqOq&#10;CgfKGFX4IFOKZhsHSv1iiAsIZUREbjGlZF/jM3u2Rv3zvkklcZEiGbxgyKDkxUBU1SepQ/bB+Np/&#10;Fnv5WLovmSz+5EUmI3oKaKVzmL2OsTyIsK2P/tjIi6DSx0UBq8lL5YNkikc6D6IGG3vdBVYhwUjC&#10;zAZr6SDinXFdM9GWuEM5lCOKeePlVULHNfoqw6NIu0wS7EQ2a7ONpHn2QNpcBBHNWnQ6ZUtbZ5vc&#10;boBXbiQOeGqQJ7ySw+XcB20T/H3spE/XqLZ9Orsjsb/iVbijyvSSOf69Qzmu3X/43NHbHvmA6T6u&#10;4dG4y6X8kd137TIe1+qXMPAnD+6Rk7K1X/lf+SOlaczV3mHBRsTfrdhlnuxCuGse0u/dpeDvPD+l&#10;ZPaFSbmUq11T/eDmkuXfrcGUj7OtvQddR56Vj+D+S3sfMNaXwO9L+SXvGS/VwQAAIABJREFUfK8+&#10;e5BdSLoT2JHrWgfQj7c/rQsfzwPLs6j3a/++8vkjAPbb0ejL5Tvg9NcK789AnYzSDvD9km6F7Q8L&#10;G11TT3L1tjCNKLPa1GujO6D2APBDflE/mbZIhng6KCA2cxgJ+32g69I9/z0PlNYlyWqUn+0Cy+T9&#10;HJyv2g/1S2xyDUlnECMCfHraIxRv7uLGMlKKObWZ0pInUpH2r0fHRyIslBxiigpXvGOOwHUn7PQT&#10;v7wb6OXlwLkIOAvEBKIKMcNtjNw8QQR7jEjH2DdDM11P5IC/3Q683d9BQ8LCN6Q+sEiPxqk745LN&#10;cKUwBrCWYUzJcYt5sJWfGnN/Zwxx0FziriHKqGYL5ImH9NNoD2rR9EkpG3CfL+T6eKJTDbssBHVe&#10;6Y3abKz5Ll7qevOJdvhMjV9k3dPFJjx9fdWfTyLgt0a/WrhxFxQaFdCz9e2xY0++k5jjyC2/Vovi&#10;D99CKu3rtb+bb/9Z6c7Pkx581uePyy73Hj/7q+zll9Lme3btv8bu/e9Z/rvT9bcY/1f58w9MaxG8&#10;vNw8yNmYntICJ+t3+oVqZCrpsAd534iq4UilmNGZ5he2qGHp6TuiQDnE5mALkXUHBvm9tfQM7GsB&#10;HQXqjQKXTBBxp1D1Cyjc1nQDyqMLZjnUtgqkN4k8mIIx3fA5xg26IuJTABkKUyn/PHTPGDMuolk0&#10;kTAGoHZmhK0gjjqqQG3E0cSInI5oRNZHINKNSbppimpWkvdoHBkAmQ0YjU4SxB4SUYuM6I4ICcAj&#10;IsYY7Wj/TmcDI0jNc5lejK6G7/o7Yz9mTcOKc0/YE3B608QiYM8I4Nz8yNDIkfyC5AHxy0aF/LMf&#10;XQA8amKL1HIyRFteUeZFd6sTc3i+QegIQ8iPSzD6RmwBUvNBHuZGQaSPhGQ33DEYqGO1BAUxJJ2E&#10;MSIaOvLdDSGBacxEZLHGO40OYjSSyYV0nGk0utHMPOY2DId4dK0JMKXo41GFwXURuanuCQGwjD41&#10;tuMeGBhR6JFPI1KkIAFtgpnnufByE9ha0Bi/X5Hplx151I5AsNxhMMuNKtChAnP1AcyVOuKSKScV&#10;j14Xv01EPukwmg0+Tp6G0FgD/sKINeg8iXAGgQZy8HJLiYivuExziUHWinWskXIFyRQtc3/YsDG3&#10;ujAivVI+Efwy8nhq5UleqpiM7I0uLdPc3BLQ2ZTIpSi4e2LGWNsKmMuCAUAXI/ojIksNMnOrI/N/&#10;0xmk4wfwzj+7AECy9U3oYEcqLF97Ka48blwk1px6WhGCqFrrWsScjydXoLV580i5svH7JpOvqUmt&#10;1mQHi3KNxHj8Q4u1FVHvdvf5YL52JSexHf+cMUu8UDUUTs43I0VdDNQmClumOJf4r2Rt0H9Q5hsW&#10;t7NiLGqGaRpH2YdnMVe/S0CAOkkcUW5jEBSMuPLIh+bqscYw2+kLFlOeUOD2NvmC/Otraa2FeczH&#10;i0Mt9HMOPnLZNjkqgEdTtlK66tFhzHVFvRI7Tnlx1gMAYKw0n83IUqvNznFph3lg96qaY3t17hN8&#10;QabvEEFchCYwmeDmvsDT+PhJLGphP96fsl9q5AOVC76PL/mP8uuSyz1P/1BG8T1+qae3N4PL22ab&#10;BLhUCpW0j3RIcz6cWk/plkRi1CFBFX8m7w1Au+Sv93GTNR6wkNHrFzB7RZAC75zx1yXtFQcMNNMl&#10;ASNzlZsZ5mRfA9CVorFIrbtngL7W4PBR+Si6vYPwuamUw5ftudwsTFnVnpOIlm38aFkHT0LK3sfv&#10;gPWf5Wr3za8AJ82jHpcnas6UEcxprRERLDm/fbwt5y77GDYQAUKzyA1tzYGB8yA0Tm6Ji4IZbSmY&#10;VmXnk7qPqPReaErIIO04SIHhDLoBkBn5zr0wuGjJBLAykggimRImI2l1wGasG6uTSwbgiEu4qQPT&#10;Pjal4IwueGS3aK2nXM4S1sNamOIgtQ3ncVkLE57azqPKqw2nu/tjam5/CASLqSJynp3+zDc+4Jtu&#10;Y0789PqC28srxgB+fnN6HWNA5sT/EYHNAzgXbEhEUUvUxflFbtTfXjwX5/1+4vXlFfd3v/zy5dvN&#10;c4jfDTIPnPf3BDEF5nnVbwfO++l3r9jC6+0AI74XPJr7XIq17rj/HJdtYnhKKXHb0SPFXT9MG/j2&#10;twP/+c93HHNC4D7girzjkrazHyt6CYbQCDLwHPYa7bjEoy+AiLZXdV/DM9D4RbAS+V14+paphcpi&#10;4JqM+WMKt8jzzpNjlhaKxNoRzEjVwnVL35wrC3E/CfP+E+RNuSC0z73tpSttHDOEH1orSyIPvF98&#10;CtjiZlb0eUpkclwRaFZjSzA8eEPC/rbMVV48PKanhtR1loZrdrzLJY929+jtOBoUPkSIriYv+/1D&#10;oaO6HBHaZ4KXn37C/e0d61yBg7geQqwPCyyi1mvYKrH6ZLT+kc5taadcTNnZ7ciPdc5j6ePpP/9v&#10;LNex9t+/SrP+3JVWv6SOX/I92/6Ref6tSh/zs/Z/lJ69/CvH80vn7l9Z/qvm+Hvlj9inHyv/+Pd/&#10;x+12g8xRvi8Exzzib9dzx7zhXCfmPKBxWfa31xdPITemPwMg5so2vurKga6coEUFhtCWJnslctg9&#10;jbRjE+FsWaaBMKDl6ZuTl5C542vC47ASzlspMipoz49dru4YiGOGAmDi4if2QfqYCBHRGJA94hoz&#10;QNeI5nWDI47UC5oTVuNMwybbQlyqyXQXYaSowSadnqJ7gQVUjkXoNCg4BwY3Rvmc8P0AzvbuBY2u&#10;SrP6WznAZfum+1uDjrx4ig7mdm8meJD4Svgycq5fbUA8yqHIuXqQe825RDmWnhJHAiR2I3CZ1oWG&#10;AIm2M3DCWEED8meMlU6rDAfv55xJHV6q9ozxOZdb2pkGCkgbc/bgQovOn8US9XuPtuX6ExHPCRmG&#10;NHmFNPFbziNfvqqnscgoHPJP9B3ulNKoG3E51oycjns0V6dnwq9pcA+G5MSjK3I5WswpZRHH1E+h&#10;NMo9BS8+Ujt9Q46OAjcDYqQg4LsjQPWMV3CtXVqPEDa4Yc4ZkfP+oRkBVsunO+/meooPNlBE3NGB&#10;IJwi9SvATB1kNLisC37v8oFQL3MmcvxJKXaCzoK1joFgU64KEOby3/WB/vtMSOYx7UdtO71KvgFT&#10;XB0RsDLmmycPch3yCDKqzu+XjxQ/TzDF91abSaO30esg6R7G26X08375BZGyfWncMGIy6Fiojrvr&#10;jnNJrG6hPKYD3Z7xpLi58cUTDDVVJee4cVvz2E/+MLrPX6m82M8JTtCTcYKfmlofzNkzDM+A7+Zs&#10;TpuA8jg20hjFqk9ynH5YAuzbumtBh2F5b0J+94QePPFBNTsazb9a8sTDB/S+YPTPv/ykFEBwkaOp&#10;e2hnsa7avHs80v1jY6tXv/PeBzqVGyUeveqXJo5ZPJ2P1aL4hI41zlpPES1yefZ7XPRxFN/Hz3zh&#10;lQSPPlx/mwD4WmF92v4GWlov85zQuAD7+ax0esulXuCzI/kp8z4q2x0Pu7z6fJw93Vi1Tz3DjVc/&#10;CUq6Xm1PAb2evFxSDNNCIzQmMAJrAabTxqsTHP5fB7Z6wEhZH23oqX73eeY9QrQxMrhFY9TXJRlg&#10;rqjnB/eTn5qBEQDivuYArbXZe8NtjtsxMebE/X7HXQ3z5pdn+j7bqtNxeZGqptzl+JgyZMwDL7EB&#10;p3rkhogIIkUI723y8ekwiALvb+9Js/N+IiFR8ePNSxXH4RuRwxTn/cTL7YZlCrPlwVKhzzxCfeB+&#10;v4dt4TMz54SMGRfr+sbE4OXcmV/a526dkdIEBpylF3lSss/zEKa+Qq0HI4CdE4W9XGzo7fLM/pQB&#10;kbqMYHAFh3gDnANueNBX3i6jBYdXNjltwQz6CP+OKXtw2dx+6F9f+yKVdo3egNTz0ihRxIsRfrLe&#10;NS7w5AaxWr64D4xyjhv12Vqvt8sqn/e3n3+GnufePM3lpG/Zzw++QdMlRrq11h8L6f8Ldel/i/Id&#10;vvuhOp56ih+886NtfKX8HnX+FuWP2q9r+TP088/Qx8/Kxzbcf20R/O1vf8NP374ltuQqrPo6hsv8&#10;811xe7lBRHC73fDy8oL3tzfMefj9bjIcGxQaavYYCcqIUw3FOAiqddOuOfY76BcKuROSBoHsQIZE&#10;PWLetkUL85Ds15huUNGOY7M+hlF1SNwoH7erDYl4ExrswmOI3jBjNo3ATRSD0+LIhuLTngc07JR+&#10;UVTeTdGMJ2/OFR1zyoVF61G0UnnYkOMqg0+iHoLvO5YiubsvjM5vhs2MPNOfldTjbBKMHN7dXEY+&#10;ZAyh8WluHiAMrrFdckg69I0G8lPOG/Yxb55+Bwq3TkfrIhcj1ArcgiSw/ZQMQVBecurjJD+HMTii&#10;ngDBx5jRJwK8OelbB6VtOGw07EuCzk0e/9znAUBGeZIeo72XICZQqTLipwNCkeYBElHarGZ6hn0z&#10;j/BWwxJE7nA3Gq+XgMLcyVkLcaT1SEMWXOtto4rrfNu8ClotXQ7TSTm4ZNskgfCWelKi8QToUPe5&#10;vght4dog742Aci2dEQlekzhhkSBgCJmkAKP2GfUS8x+TEXmqvN/c7HK42IXEgOca7BHZfYl00Jd8&#10;MXjyQ46IynV+87yt6oJ+GcaK/JtgtNdgrekgkH68xNcoPENGUpjmkxYnf+gcC2M942dElMq2rmrd&#10;ZnTP8LndwNGuFsrzz/fUkDu9/IzksTj25FFZMTZDrrVr+o6M9H2y+HlmR/LiWpdsEwmRXwCyku/W&#10;qNodrN3ZSvGFzjNFByeERv5tidM/FuvMeZFAigsOQ4N7YtOoKWP/XZHH+LnmuFVZGFZs7LIKqZ8c&#10;m4VzzeP1pMFWokJrcpqpjLyvO09/pIxqr4T2SD1H+4QP2gNEWfPkJA0HmE72QzqF5yWtGtssHHj0&#10;Fy+29pMeV0CTeohvEiQaQOgPy3spdpqgFMIFSOGa5AUQnwGtdqHrYzgCFwQ3Si/fXj6QzOG/8zP7&#10;bJ3n+MSzDQsei39iULcatzE8gsWxKYPGJyZgpLcM8dOEbVPHgTYHyNilR/JZPku5473ZP2dJrruM&#10;8Tn4Xn93IPuhBxabUZFW4sONJrmuo19fagMbSRyNE1P3UyPoI2iBAsQrurnp9b5eANRm3pN248Ne&#10;d7cT81JeA2DUoa0f2Ons+rxp06YX6hkqZwA4QGNrqMHCzhliUDsANQwsqlAIBHMCuipox2kxMlWM&#10;dp3apkfCifKclEiFoOqXRIpagNAX+TpqkSXvCJBOilSfuSB73xblYGeV4XrF1DLnvlnklDYLUFEx&#10;jwO3lxu+/fQNYwy8vb/B7GcfJydV1SODA0hn+36SgsB48EnYk3N6qokp4vd1qP9uc0JPRSTxdmB3&#10;LdyOA+s84+QNMMYRF1y6DaS6oGu1zRzEvQ0hYSMAQZc7wzBgneoRy7YwjxtgihW+yBgT53rHiPtE&#10;1vK2HeweOI4DQyJ4I4B7nrAY0k7OJi8PzKHk0CBbzdG+OJqt3PzjCiKgjhB4zu+Sy8bTb6228nnL&#10;zq0Nn6vuqp5k/8VPNQHMCe552c0MU46mr9HNPiBS/mx24AOaXN/lp2Gfp18Fy43svY6iEzeUBnPW&#10;w5CbaAI/tQJgzCNOuu6bGvXz2kfgfH9vbWvyoC5D5td7QkXr8xif58ZXl7dZrp98xVbptLj24wNj&#10;dzcU/yof2KHff5b0/bPS8s/a77/KXwUABDInvr26Lq7TYoHpmOF2zEytJkNwP0/cbgcQGMztdovL&#10;sife395xpCKyiuKl+0p9TKUmUkA4hXrHLQWPyuqh0IgORVeXWgAIdH6MiAJPZ7RAkHQixQ1HXRqb&#10;z7GzPwYMjN4OhTcGDCsuEY9+iZSnzhzBQUSCf3vkBh05AmrIZ2C2XdwoQUIaH52sCfKI27ljuME1&#10;xgxwuJxlVkZoipGd/nsDVITHIsvYN05jM36C/M/nhQBqtLNd7tbZgrY4GdKnAjZ9Hh3sj/Qwjae6&#10;ITYG+SmiVDn/2RWOawcMd+c76kz0Zo9mIS0RwJUlANMbYlqDDvY2YzEZxD87eOlQu9Aw/Z7hu/5e&#10;p6+fAvUjIianodaNd1jK8L3o5gFEtL/kJUSd9pDKl+qXhnkkaDpVw1OUxNVLflQ2CDqEMa/xuSgw&#10;BVMV6ud9c02nTyU0DH0c5/30CCGRPcqkg+HYnVZGlTu3ajHYxUD1ubsa0JzDHUw0NJDhyS3pgsZ/&#10;eaM8wEsKQ6Qk0Fl+AuVBtBnOizfFy2qHH6ceFUPsvGnu7BmPfOeK2vpUfeRaifU+JCKzBDImbvOI&#10;lAUWpxEWTlPMZbi/n5HOyo++Vv9jcwo9KiV6mLKBAHDxqz9Wl3M5KI9K39I2SCjiOiyR82iaAGu2&#10;Hs55P0nj3yO/lyEYjMLNWS/abU4Q1+wnIOEDIJCF42BiFT+dIBJguJI61W8Ots8cZy/Vy3A+esx0&#10;W62aiIMVbdwQZHonG7k9W3KUEeLqslbG3PweYd7ZWDvUjUDocak1/cxhslgXzDMrkEwzBp5c+qAI&#10;4DoAV36I79Px7GN+lOuPpdXY+Hp/J0C6kEHLLDccn7meD2AtQXTU+11mcbNceN7+k5KbJejxqcZe&#10;b735tCqCgXGXiqRi3+t8fC8+/7ybGy03bm4Kv/evV/csIvwB6JVRdtGH8yuX3+vBB0AoT6D4P4Pf&#10;74Lh65Sn3HZQmitTPqRHjwi/FtWiwQZmPwG1vxoNfo0avTQYYGCV+R1+a5XVgtob/aAvmWfpQgN1&#10;u9oqHUoH1dKuinaYwqHe50zuPNVtAbUdBL+OkJ8MMGK9+tf1AD/7UC4lTVBrSOC+g8aHo11MqQMD&#10;ftJqDoEszVRIwIAObSC9bxKoLK9mxLmP+El+HBeAewXdxxjQcMzQ/I7UieH05IWncTKVgUuWtl8k&#10;hnHVVRKGJ+oaGDrF5fl5nhBTKArINwCHGeYcHg1+u2FM5HHi81ww/RnzdovLqGaAwIIe3e8bgjxR&#10;oRAxqN6j37MFA5Q+AqR0vgEY4mtaPPLrfr/HZkOcHjSPdleoXyIadIeZ20jwaR8y/PQcfFzuF04Y&#10;7vjpby/erym4ycBaGifvDpznCQC43W4wVdxuBxybd2B9HgNqHqE+5oSuM1K7kb9C5oRvxzlwnt/T&#10;jtD890eaBRmC0zKS3KL6AevHEoDM4a5mD+vBrNJGZq5rXnKbeqnsVoQt7X5TbNzOmRsCfpnpvgZp&#10;J+ZGNHnw4tulZJD9XfYz+8xxR7S9H/NeWz0z51mxzrB741JT4ckCvbtdPlxJ2JO+sMXsb7SfwU4i&#10;l/HykhmLU6vAM5/j2kZttH6gJ5IJnllPz+plXf13PPkcT+bhz1LY6S/qwH9Jkfbzj0LURw368XO/&#10;5Lv/LuXPRIOrDPg9+v3HpMV//K//wE/fXnb9SizWFGeoivSZBI6P+PF0LHUb0O0K4OBAebP4/byH&#10;sYXKVQ3mIpV0RjxKTct4o4EaKUQMYRM0IwzslBkUKxWD56Tz9/yRkb6ZWOSylDDcI0+t0ZknChOf&#10;s9+Z/MAi2kED+BsA5AABDwCQOXAugwzzfOTt2JdHV1aEJyPkttIvkoln/aiaf+c3lvLoGgroFo+i&#10;O2SkETJEPF9NM6Y4DxkRJbRjypEwziF4rFtQkSPxVEwKI2dGRP5mmpT4nJSRBNgbEGSRj7flFzXx&#10;nNCQEdHuFdUg4o5MpLR1w918LBJjErC+Ao4KQx4xh3EtD6OMQEfBEuTWeB5j5AWgAoSRYtlWElsA&#10;bilkVFb62eKXBY1Kk6MxJ8Pz8YA5UEUYSez8v6vutj6y3wWGCNOEcH6FRqXz3bLh6yPoxqOPI9r1&#10;9BjuyE6EoZsGYjjxktlVQVNyRJ8w4ln4JbKGE0sDxDM/VptOYjOXPVrDAFPYRAijygvJqIzKg0ge&#10;tGbbjJg7rfoNOLZjlzH2Bqoi+CgBvykQR+kAAIdhSwdkXIf5fEQRasStChyAiGgRPxLts5vOO9JT&#10;yfXPlBLC8RoyL6XJyFyZAs8/zhhtwCKnZzOo4l2gwOnzvnxtyMDL7RbpmciDgIwbDhGc48SA59es&#10;i4EjZ3vKnSaHJXJbSv0bNOjBKOnabGN+ZjrmEqmnhpEu/pN5e0fwiym5TjNPuTcfnxtaf32mfZ2C&#10;REQxS8j1lCN1pD/UXcrn6pPm59yoETqY4kCawOouZKvsm4sOS3RBWb9qbjoyOt/D7AwaJ342QIpA&#10;Qc4r5x/Jay6T/J+IOu9AIcsiBYfnOx3UE6E3xhiwc8U9CB5vn3nsCUjlWhi5IDazybiJG3IZEhH+&#10;fQ36G2oKW74Jk4AS0FJ4hFwJ2mRuU26QJc6zO2XXaNp8vD9PnqIMtYy7ShAHhgTKBuAR7N1Bj3Ew&#10;wmvfnLOij2oCPCynjbbeHSgXU6gODFEcRyaUAPOxUvcdItBlrhsJMKAiPAsEQQmtNh7A2kk8f9eB&#10;s3LS3U7JhZQ/ZZhHS+TaGgGgCbgR7CdO4r6RTT5HBKup8yVvFOAivBjJNU/7Z5/jw7b97vOvsT/p&#10;dwow1V3V7SeATFdG23o3DVzMFVVbLbiJsnfGDBsN17kwh+dID82UxHSghRNTm8EPI3oCrPMCQucJ&#10;q01XCX2J4B0geedDivH7jVfs+e9PSt2VMXO9Ub+ZOdiX63AIoJQHtOsiFRpTmtHOQOMByHYKo/pL&#10;3WJAgHMCYNB2ANw+bWMbaHnN4dG+iiYLol6+4vb1jPtduJlpqOXhUtdTNlcEJ8LGM/OUcWbIKFDS&#10;3Wzm+jvf75Dh0bEQwYm454NnZwTtrhNETmn3d9QAM0ZJC3yXeYTsHb7mQk5o6um4NDL0p+dEjos1&#10;TX09SMnulcCnzy03WJcq1qLMYNS/Rn/dpnx5fYXFSP759jP+858/A3PAIHi/3zGPA+/v7zn/CueH&#10;I3Juulxm1LLz/VonFlbkzfZoeFsn7ktwzBuiFqxYK/O44YzfX15esM6F25w4o5738wRU4MFgA1Bg&#10;2Ttuw4HsKQNmAjHF7bhBdeE016NDfZ3IfHFuELefDX5K8du3F/wz5IUMp7OfFlC8zOm2cTjhvOxT&#10;I9Ke0f0i8Fzl6ywaQ4Ln6Ydo2sr0bfaTbWUPpqyREvHWbSQR3+hAyZtzrYi873fQuK25zgUZASir&#10;t781ELwkuQYV8/BNkkVQOXQGg1uEfI/qI+tyucB1e5VvhjErNV4MAgnUW0WGI3Tnnt4l6MBo9LiL&#10;YBxepy6/72weA+v0tbLJaaaAE+rX1ufwCyz5cmKdK4NSlmrmSI8XkJVh1y+cKwaB7emhPpfbV3p9&#10;/vf1a9qjz77c7ez/ulL28eNnXym7zfbrSlsL333me+XZuJ4982vm4LeYvx+p44/CM7+kfNb3JzLl&#10;D1vsg997+aOP4ceLjIF//OPfMOcN56m4vfhJsfM8sd/JFXevzYlDxE+XrTNgr4nzPDEw8PLtJXKE&#10;RzEzHMcRzi0+NKjrqFZz+Lt2vsiOHhV8zNodH2F4jjDuDFYXOLXqWctokZk0bBUVYS4gYBM1OD6B&#10;MWalcoju5g52EtcdrtHG0YchF4O4ok/5QI3RYJmGw/vigIYIgEEQ078cvR7aH6gIwJ2Olv3214NO&#10;Riw+nEDQSCBHSBpmferyJwEmqVcqiiQcpPZSAUDsxyV9Bvbll5Et/nKCAf1hvb5cg46PHpUc3Ud3&#10;6iNyodHH0guO9q3cHt+sqWevrXT61qy0OW0bIhvb08jN+bCgqWwbLGUk8oKY6BdBKf5PviLAKJOQ&#10;BuqSsbZWyL5cmm3tAYxSiohh2Z1VJ9qBYwCnLgyMAA5oyGGbd6Ze8GFrGXvxsxt+MBrBYTjGulBg&#10;A5iSbkkBvl6/czNAYh2ZdrpKrgEHbUetGSngiJhlMX6b55xXHx/7WoJhFKETYKzvc9xa/MZ+BRFj&#10;TtkqaUTeGRk5ouZR5cMMgEYkuAt+jXfMgNsxATscrFRtNKxNrAJuHFxv2MCmKrco1mAsIVO1kjJK&#10;OM9tPaQQztE32rRx53OsRwCLyDq5Hj9tAJBVXzl9FgN6FgX8oMli3iWjreh0SXsh5r/xcJUYK9Pu&#10;xEfXSNnaQHD+W9KpURxOsOLY5C1liELMwXG0uzC4SZu/dzm6gWVfN4Q8N/ue+31uG1NtfSbhy8mi&#10;jqIzKxeeARB5WENjj3JovxdRu2N9j+/0iG7+vUXGoeRWd6ItZOHX+0DZs9sEbKSi7Paxe/ob/zlj&#10;48INoI/aMtRG6iMdnz9fQOcjUPtYR61YSbuItPg0eu2rZZOvXyl5LqQ+MdoYZSV8BhY/8Of25T7P&#10;BCKukdrPoiorMpDdK/D1Gd/053tdo9kCuSn0IyT6Dct3T9JgX2tfiXr/6H3qqu1z2gvem9CBKDv6&#10;o34Hv/a/t+9buq4R0cWPlUiouG7Phu3WrEPyiMRpO6aqur3cYqPZ18wcjP52retHdiMY4DIWX2Zu&#10;X9EO2bLitZN+g5dRDnlI/eM/CYZHO2lreQoPQc2dRlAOL1XMjSfa2Yf4RuxS3O93/CyC97c3rLUc&#10;zI1NEF0LvLA0HU9x4BXniXEc4a8RcIygJD1jnplabzoAjAXThbUqqtnML7C0MTBj/LfjBeM8cMc7&#10;jrn8snZrQKMI1nnimB55DrjT+3K74Yx+iwqOl1eYGr797Sf8/M83mC2P1DdPoyFYGDKgescYE/e7&#10;X4w45sT9PHP9+slXB6DnnHHHVfctHxmP79BO2uzkK5MEb7C0lbIVriVuGEEkN5nSHss64pHtbpBm&#10;l4VfwHREAgCj7ObaJGbwW+9n+BcfjeXS537CB+kvpTeU/a9AHK5PhA/QqbHb74+l6dNr90gByybo&#10;2ST9ZYzczJRDck1wPe1pJA2QAdO1nYCtsT+7XydadSMFT3nih8pVsXxU369t57cqv7Yfv4cS/a1o&#10;8716/ihz8NXyZ+tvLyWnvv/cX+WPVl5ev+Hl5RYB0SFLMbDWHcdxAOJ2g4RONgeB81TZPCbWWjji&#10;AuT393ccdIBoVM2ZGXRRWqEpl8ZDdP53+NAf6iAinU8B0kjAkIwb1RDVAAAgAElEQVRgntyNzXxg&#10;8Z54hFx3zkzZN1ecYwb4SSXVInjjpFz2ySNPaYT6L4Pn9odHOnokSCiuBnQyKtsMGbG2He/qSg7w&#10;ugLch3mEKS+0rHzmowHlYUALsk20cTdzAbzWPiGYNAiCLmNUVG2AVGrdZNidY85HT0ORo7Ey4ROA&#10;bMYTax0iGelBBs0IUtTfYaqAeaITYGvsxW5LG7uF03n1q0Wk8ncjoeqaj2akNRsR15zePHXQac18&#10;6P5VbGAYAgQHIDOdFZGImqjJ89iSBBE9vqbomyNN2goJIJIOOx06RuU7GB4pOeLyVQhpGkdOW4Sm&#10;bK04qGWZhNjzgZO+QAHEY0ws91xQTozCj2QGwGvOV0lJQQRV05HRfA9mcYGtRaR5TaJajCfWR984&#10;q3kOftlSzmArHWBkLncZox1NjhVDEINtWM0hI7KcRdw55SU7BB5zHqXxWy0Y/4rAatRBwIHRq2y7&#10;r4t0xnmBLtzpWKqw+x3H9A/nmBjH4YClrYha88iyuTzVEolnIi0CFdjyqIK+hz33D7he88RIcIlR&#10;0vRR7DOQTSQ/u5zfcjsnkEh+DeDbui4pmrKT3PDjlpA/0fRVOGfbZsd3ijIlCiKKDLVxkNwo9PV2&#10;GlJW9/WWQ6Te2GRcdizkfsgDQZ7YEH/J2zXAxHlwmGYubjZoxuusm3PZnHHhKEz9ZM0l7/9O6VjE&#10;bU4z6iwOUBAkIievAHgzEluLZ54CliGLr0Bj/34T8sb5bc9dgHBDPeP0in5GO3VPWZOn1Af1Jhjp&#10;+hzwEwg8Cow5bjINV+87AAcitKV28O90FaAa9plH3D69fIwyJ4IELnT8XuRwggw04xBqL071+cm/&#10;djpD+nsucyVyk4vMwCwv8/BJ2R7pdtWljzsAHQ/HSwopfsHgAGr8l250Ovn3lweanGYk457WIVKc&#10;RbqQQW4XpPzPAV3H+KRk1PeTB+vC8lZvTJdqpQHgac2Hshk0W6PPn/tycVvZ+2V74EPybrMVn/Dl&#10;tQ9q++YsUBHZG0iXKRt2bZKr6FlbrWzBC+RjrrNnI1Wm8GC7nAtt5qFzQV6cGYCzMLI43vS7jkfy&#10;nZ+4xJaeqhe3mSXlm0gBl54HmzUXH0GQlzKqiW+2K1JmaQPF3XZYsfYs5UWP4M1UGXC7XtWwTsXP&#10;8g5VxT//8z9xX6vsRYk6o//n4kWRzqPv7+9xoiPuf4F59C1ppAEwW+TZFk9b6ZFaft+Jz2vYnUvd&#10;/onL6d/e3yEycJ4LuszBa0+GDg+sf8HdFs614iQMIBY6CvBLNE/F7eUV9/OO95/fMQdwvzsIbksh&#10;h/fhuHke7ImJ429/g5ni7f0dx+2ALk36DjfKcMQF6eUrX1NxkDMl7XnBwGLKj8sm3WflwvUpwzav&#10;gj59y2Oepke3a3InA012IubO+WjGiSENwL3rgvgDbcE8GTTtHA5Am2/DrrFun0/qr5I9bLPZXa3N&#10;wgnC4omgEfpavhG9WQpPKbrJ+Kbv6lJUceewZWpJXONKAdv7uH210Uzas70nX5HdX5TvP6oG/lDl&#10;KXW/WJpx80PtfaWtr/Tr9yT8j9DlR2nwf3P5Uy+GHyj/N43T1+S///s/8Prykik71Qy6TvefdeE4&#10;Jmy5V8cTO7c5cT99M/smBxQe9H2ed6ylcQ9kFjpndfyuyxBJQy+MxKaYKnoC5axQ6aYRV0rNI/ks&#10;L2CDCGRa5B8j2DpwTE9wzj7oUM/LZdZ2YCXtXgHy+GDp6Tha7MkjIsJIwrGSBFVkwMEv2tzdOI5I&#10;dR63F44LQHcSSDKADrKBAESBZi3qtIF6Cd9K0e2BjeO5AUY/CwgccC7G6FGDPKZd00kncO8vQQJX&#10;/gnixyR2EFwbuEswkP0wsXSqHYhwR9rtD6fjiLzQWzTzxoWNVjXsetaKdhL0SEdfmoGUkaosM/Cj&#10;ZkgFqL19Fj954WuH2AGEcy05Tn6uIs19lMztyZQrnZ/4ViRngIBGWxjkjVdoH+WxwECkuKaShZjb&#10;Htx4qOPyVxUo8NMUY3hqllynbQ6GetoVhAHsx1vXVs+Ys1L3qDtiahqHXN2IlgDFNZwz4ekPtqWR&#10;OkMBT3HUZA8iLRF4WZpklFM6uv1EQvCwOxsjwZ4+7zRwH9eWhAPr9S0zlPnucqcMfr7jfcrLNeH8&#10;0TnPfQqr6BGziHCq1EXG4ZhHRy31jT2YO5JjnVCdMDtwysL7O1M+2Z5rNOjF6CaBRG75yiVt6Ef+&#10;2QXZsHDntGaoP4ArLouH8e22GdBfkfoeUq1kxJ0Uh4rcYKYw0QudYy0/RMVS5vjvpkV131yU5qTt&#10;01bjqHydasAxQsrHuGpT1Hud6VtyLV96lIK2gHTL/lcmcn/EkhogSNFAPL5d1Bq5oVIUcJ3b75Uw&#10;s9yYZB+dg7dXOxWDJ/yFK1Be+uNSYX9GDRieczZBQ5Oa551INbbuUD8pBbjvz13BN0Y1ZsRcplmz&#10;0P+VhsHnuq3OkOHdXrCHQSrMZvDDzDRsD/3pAjTb949XyDw/3eMImee2BvrpHta3Xwj6jHk/p93+&#10;HC71t5ojolUjtQJ5EbkyQg79IKD6GFX9LCz3glBmeiEajxYncoQC8rsbAJ9FhPtGbUXDdhqLVB6V&#10;BL3FYVAN+Waho7zo1v9u031OK/Kz190zEnw2pjoN8+ucm+/1r28S0c4W0ivtgGdz2eTW5Sf1NS86&#10;XBab+tmNXe5dyzVP+qnZwa3f0YynQ6G9qqG7954iQfjGT7W1GlE01/W8gflWX7Bhpnih/hIE07XH&#10;8vPqf574Q6Tji3RFZu7I9VM2lQeawKRHpC6C4ZmGwy+JBJB5nQmiXzef2KaZ4f1+x1oL66ZY6wzw&#10;2lPonUuxzjPzws/JzekIMhoDxzEBVZzL74/hJggjtCp/eER/I6JmdcBs5aWTAHCMiVMXVlyMKePA&#10;y+Fviyhebwfe3xTn+eYzegIYgpfXVx972Dt5UnQeOKbifd1xu00cAN7e3vHTt1e8v9/xru6DvrxO&#10;DAWO28R6O6OfkikAYYBwo3NpRkdJ8rDbYx6ZduG8rmc2gJr6MFgJYRN0K4OmTPqGwa1hp6fO0apb&#10;wq6FSKQUqgvT6VfkJknw54yMjcmiViD4FhG+bRp/JlO2v9wqiPWZskLrdA4gmfcctAG4TkmgZveL&#10;C+qLPbH3p99l8CADuR67EKaPEH047/fogx+kH8cBUYOoRuR32Z9ZBedn3nB7ecXbf/6f1oRsTz7+&#10;/Vep8hV65CQ++fxH20rn5YP2u/z/qL3P+vxRX3+0PDHG/yr/ovJbzeFvUf5Iffn9ioyJf/zj3yAQ&#10;nHqGPg7bzwTzOHB/j/TeI4KR4jTT7XZg6cL9PCNLyOnR4MeBo8VCeUMBIAHhUM8isOlAXjDIjuXb&#10;FndOFgrCzqmdefGE2Ygcs+70M1prZC45Fy7UczQG2OSQUc6IIUGrEUbWYGqVBupBHLBjxGrC5+1y&#10;miFu4CiYObYMUk3aeH5CB0gsFGXslqOMDFhcfgkf/wLiokTS2o1sT9uA7OvGyvxMAIb+M9qd4lct&#10;6hVGd7nTqLbQrlBMYzD/jIh0ae0s9W0CT7PCHNsCTzlCY6Q7ODRifC4ydzUNt8sFQcynnfm2jXM8&#10;8vLQcnb3CJ6ke0YF06Pg30Cb7QYIRVT38BypnALaK2PEiQIMwHrkcJhewiYEEB7jFGBW9KdUlwFx&#10;oGtFHzxHpeKKmA8ZGanGSBoar+6MxOzJglhF/ztf3XKeeXP8JK+H8wTzVBqCEc8JZoI7NLIl6eF9&#10;Yv98XQkAixybZupNAQBm8j1gAeTE5pjFyYfIHe6nPTxSSg0NBC9D1MzTPlgL7ZN1D/Bawuk+HdQe&#10;wJDVHNiSPz0y32nt88kUBNL4UZl7MerxsUTs5phu3EedMgaOAahKHn+kY+Brx7nPmLvejFfpQIwO&#10;vI/BQe2QGxKOlAyICs7kc//J+ZbIl7tEsM67H+0NIIIONfMxd8dCBJApMOXlqaRSyKxYH2tpXAg3&#10;oBKylsPjbYOR/oV3N1isZ37uY+0GmdQ8kG8FTt8EA/goT8coBBWdZgacXCMGiAnmuDnPSIzC+H44&#10;nnTyowU93wscgeS9Acn0GYnl7xOYIY38O43+cFNKGz5SulKDZxgstJ2asZBJZJxYa2PUZZnZzwaM&#10;xOjB6EwL0INHnRj1TAfOc+s6v5tqAmwyZ+WPHbEBBl+nwt9bH3RKyGoCYBrjN9fnsVk3LdqSLksi&#10;6nmGjpSmMxIs8Pl1/JUbBpyH+p13jyHALDrAzuex0ZZk9jFyj17z/ob4ZwhQhn2gvIg7EJizVhf6&#10;aYDuY0jYBr5ZbrDI7WtxZ0kvdYjCN/nywlERiCrOyBE6wiaZ3gB4yWrqloww9HVoGpsckXt4B3v3&#10;jePKDc7nRvKd80Juw8BA0ChkjgFTZpMnA4LKq+q8ir0E33PzQVCnaACnv9OEPAUwdYC2ermJ4rJU&#10;KakTyMullO1KnrqJ3xKMFBjmPCI9hmJxj223tsD0CiN0qi6DjYk5ZuTQZn95b0NsQMXGsI26cDI3&#10;6INAfiljrC11eTvnAEMNagrJNGvjJk05FXSUuc/DZRqKOL55zA3Bh40WrksY/G4C10liBPzMT6yk&#10;TKX+1JzLbLLZyABc3/Ebc/3aTCDcjshPvmpemfZrrYWZ64d20uUUS0QlmxXo1/0EjA7cP7qI22aJ&#10;SH1mVVdFXltbV35ho+sJgQ0EyC6RSmO5XrG4uBoVGLKCjrxUe2G5fyUDouqRSXN6ig03XKFLMQQ4&#10;9QQ3ywZCd6zlG+urgG+DR756lNS68KTkOsvNRdqccMCdtpKJ4GQ6lGU47Q4I4tLMEy+3l5Tt5+lH&#10;jl9eXyBr4byfDnjPifvbGfxlOA5PHWIQQN3W8Yhjl01qC8ftwHl3O2eOCZsOrN/vJ5a+Q9Tw//38&#10;n9Do94oTwvN4gW+wnJ76yoCXF4mocQaGON1vL6+Y646f396hc2K+vOJcJ15eXwAI7ksxx8ASB/3P&#10;taB2jztjRlz26fa16zng/XzHffmzfn8Bw2EkwPCiM3TnNbswJ3lY0PRGfuk/Kt0G36nTMgLBsvVk&#10;vYd9YV3ucKH1zWSknZtrCOVTmcWJFaNNkqoftd6rX74Gig9zc1/DtkS1cy1rLYwx64h7Gw/axqrB&#10;MHAgfVEQuOfpmtD4eerc1+o4DozwMfxr2knU6bFOzG3/5Tem4vX1BetsAYHRh0bxfMfX6Im3f55d&#10;2F9K+/wJHfby2ffyne//1eWz/pSN/NuUX1pP913syWe4/P7sM/vg98/a/C3KR/z0e7b5V/HyR6Ln&#10;H6kvv0dxOfJv//PfMI+ZuvYQAZZh2OH216kYMqG28DJu4TI6Lvb+/o7b7fD7fyJQmvrpoEPvgLen&#10;E2G+5Ueh/ai0AT4bqobvpNNqmONI45/VSoABS9XTNYCRWxnPiSESf6c6KgcVzWAQRlD4GBJcbrKN&#10;hiABWyrVVLCCdJxBI18AGRNDS4EJ4khfn6IwKOjAMgUKQa869sw6mtHejJ5qtFds+Vm3WwTlBNfP&#10;iFbshpTV88/K5jiTdtlPSTB4O3K6jf2Zotuj25y8knOe4FmbP2njFQAP0Z+bTgoUJdsJI81NUzBq&#10;fwxGAvtro9EFQEazpC0odLnZjBtqpPXmaLVSKtP/H6RbfLR1vQad7yaRtudzoSRtpPGDNKP3GYly&#10;PEFz623wvSdjKcA0vja2B2DEdgKBDNTx7qQPJOezxXxnm2aV5zjbkEt0GY1la2QJtK4imSu6MqkY&#10;Dj+yfTeGebT76vxj+63Vm/Uw32MAYAQ9k+WKz02l8vRzrGht0RtvwGyTarU+gioBHST5aGR7hH04&#10;DvGeBnCUwNbVqZDYrMh+IZ2IIUAc19jov81pymupNdSjcYTyqcuuS5X5s/Nd590W+UTwI9degMmC&#10;TPXC5zpHT/MEJwuodDStTWqWXvL97zgoH3699eDZ1xRAtRbI912XfV6aLBWgwHD/yqz3r2hIdrPg&#10;Zf9KGgDn/WIilJwjVmgaFytWbsw+yK43t95eiPV4YirmYe/40/LMOWa79UF7LtbQyNza/p0+nCiQ&#10;rOvq8vDzfRyXNfKB4/7ZGLb62tgtNNYwiyDjK0Wfl6v+3/YRcCGR2fdI/eUxJOh4feajPlKePnz3&#10;eZsdpKwx0nbq8nJ768P+M1KzTizqxhOPfKtYKyzcwbH7d7nZ2UGXhzap1+bDd15HXAT9W5eUe6P0&#10;zifFgxeGr/etmrJRRJAA3mgg2bPSdW23Gy19Aon9D8WYI8FY4aXfc6JL9me8S1vX/3i2gou/nnUz&#10;gb3vEGeDN4zpRHYbgvXb6hfwXeqxRpfc4cN2R8vM1BqIdjxtjyptIX9WYRCVhzngpoBaRG13oJCP&#10;PZHNqnXpe4467AtdC+e5trksUevBNyMuyBziaT6Om0fMCgTffvoWmz8nzAw/v91xzBtW5BAUiXR9&#10;4nnAf76/43ZMyO3mYPhxOMANX2P3+7uDzYDnrYZf8h6rESITa4UN1S5YlDb0f/7zn5hT8NNPPwEQ&#10;nOfpwOb9jjkHXl6/YZmnTHl7P6MuSd49Dka5wy9JjDUx++aQSMkN2/mz5gJ18KXNx1UOfaWo9nRm&#10;j3XtfvNz/Xz5MG0IA/B+v2eu+slNsm0wLCWTN/2Udjfrh09I2pMCSTlJ67hOQnxF1fqpOEOaB8Y1&#10;e9XjXue83WCqWAF+ZwBJGme77Lz6tEAFvuHSSo2ijznq3Ozf68B+rT7YJPivrOu3KJ+N53fQfb+o&#10;XO3Cpxbh5dnnOuev8lf5q/wexdfb3//+9/CdLbKFAPfzxOtt1n2RggxqHXNEAOOB28vNa1KNOxsH&#10;Xl5eoXbiGJFftvJqUzP1Y4LRkY/kNmW7AJBKLeKW8/Co2ykwLE9BErCHGPASeW894syj3+iwpGG2&#10;OavtyBdTQUgB4QXYdFA3kRPGifkN2BGF4ganMJQPkjeqw489tchHiGxOj8B3jwN5ceWX3S6wiv0E&#10;gSXgUSdG39KQ4P/CY7E1L+VfSBkUggDs2rGvBGGeGEmt6ZHORAP3BM3hvDrWZWDuRcqYcJIHYwZI&#10;mt8zZYW0mms3f1M7DdBKc2pYOnrs36Bz1IgqUk4UDfcyjPm3R4Tvw5Ca8+GR1ZlHXJicxGk2OE3Z&#10;UPD4YOIT9r7G2h175ooUWuuXs9IV7YukH2vNCxdjw4inCaV9XqVFdwk8EntT6BVFLhkB1x2JiPiP&#10;m9ndiULwG4811nHUAp0Vw3j5TnSQOYRjjjI3qCEuhkT2yS+PNJitpCIXz8YtFtGpdFIC57DgE7+g&#10;5pIWIeaaG3E8llmGTvNUKFdKEiWNKoVKLWr6HpYEBzIOkM80B2EAJYO6YJBm0KeD2qKryf/h+PAi&#10;LK6dkeus813QAxH1G5FH23qLXPSUPZkzPyLadCBTo+T/5GFUNCjTfVDEZNotAjAp7yzbJSnyvej7&#10;/8/e2+7IciRZYsfcI6suh9PdOz2j1S4gQJD2/V9EgPQA+iFAELSa2d2ZAXZ7SVZmuJt+mB0z84jI&#10;qnvJy25yhk7wVlVmhH+a28dxc7Pma0xSCgCdAJnmFlrAeqw0GSvEuuFM68quK79W/mR1ZggF9kXr&#10;fMSerzw19+8zBVvKJlbeZmGX2U8Bpub+seGWAaj3b0xIs9sNi5dT8Hktsw9z9heFkn8lA13iBWc7&#10;heH4nHA/LZPlJEyvMAE9m9f6QqoUQJ4H2O+XlK1JFwh+JKBOU73G0iOZoWMuzTOx+aFqs3ldAs08&#10;I3VKquY0uVjJp2NKIsTDgIpYMvHpwP2Ho23BX8Tj75sMSNkSnoAk7aC9lcZy/so6anrHAn5TbAE5&#10;j/vp4x7Hbwev5pokkweq9pee+lT1vKrHEFvJv8xpYZbEZBWUgXs726/JF8O3Vm3vWNiKhqQga9+k&#10;4DlESHhrllwzbLbpOh6LgT4Ps8PXkq+zni8qHzwf/VDlbnEe51ysudc7ZbOog7KKOo3VYzTb1fgO&#10;gHvI5kECukSuHZ1+M8plh5LHsVzS2MiPPRY3otU14I40YBwcK3jDhHxi3QU8dEYAXcHPtNK86y1q&#10;HqfQqkM4H5z5bCu6h+kzfvAgEjlNaB1BYeEW1MFw9cM9gpOa/bEpsGTKipI4s6wPS0n3sRQb5lz0&#10;fWOf5FdagHcNnmLA8OYORXYNGc4nGDjIEkhu5hmNibe3O15ePxkfGXvkZVEAr/LiISwUt9uteLDn&#10;OOYYuDlAPufue5Fr3Xy/OIAKd47xuVY7zcGYij4n9n1izoH7246tNw8B4/FDHw/cbjfcf3jE3rCb&#10;SOLhOVcdubVksgLqxU6AUI+Qk9xKgSUn4pGXLvLzoyLZ7rGOemB4BsazcoYyi7Y1n7+92G28MSZU&#10;96yH74YsWPXMohyxQ/FC9DUeXXUwnQph6EbPPfVumetB3qrLu4aTXUTfbtgf92hH5+7eghLJYKOL&#10;xY7m3jvuIdNrBHkr6aDbnGzxEN6l0/X7q3L13VGXrJ9dPfslMvtfU/mceSkEtBS5eOa3ef6t/Fa+&#10;Vrl981f4w+9+H2HA7vc7IILb7Wa371QhvaGLyYw5FQ0zQm7ZDbKB1jtuvWMfit4Ej7fBZJkrkJwn&#10;6eYlUvf0yYNCrpiw/W3hDJrjXhaDEp3hT+CGvF/h5pVrpIIoriAu4Bc0++PyNWLqNYlritWbUdE8&#10;yWGHYJopoz2uCLfW4ho248kQeGpNsKsuRmOc/BehbuNQS5LZmhkM4gaqK4xUjsCkcD5HNpQES+po&#10;1/nMp9xmsPUSwhjLLC3zMOe6PtUI0sPnNJjZl/B0FQRgWc5LgMWM4t/w56gYFUUHeT07wR77XsTA&#10;tSH8m178WLxnCBREmBuIJUI5JNpzX14AZng1Bo1p67xbXOWqNHo9HgrnFBN2Mfyo70n0ifMo/iXb&#10;4XOpBNocMByPPe+G++KtRhrSVC6xAhfRZpNLJS3mWXPzhClolkbGFQ5FuQPCRIcEQRJsVVXfdxar&#10;aesdowChdrXYfOJkGvATFCe5B7LNbJ80ZY+lEbokp+OohPPr60eDcU5o91BEHobBjLtUcpsbu+Qt&#10;DI2imAs9NfHrz6R9JfCpsLAFCbgECGwPhlFhQL2HRKBxHaRTj8Hg66MIyI3G73RDnv2Q/I5hamyJ&#10;/VZNAYGCHn0dVYxvKRHk6AsgyNjqNPQqEB56Pfc7k4rGOPJfjidBLP9g2asGzNObN8Cp5GZwoWEH&#10;mk1pwUMBpzvLR3BoGezlgQsiwxYd5j4e8b1Kkq002njtfQUPcjxAJAANGmoF8kO2z+YUCUwvNpId&#10;Es8YhxTezfnUAA6Stwq2OQH0IicQt5YgFp5FkLw02yWYUdaoGOfqyRR5sLMc+NbnaW/zzMOHbID0&#10;4QDyWDQ923nIY80nj4m5IzAqTHhY+V56C5ipqp9tp8QBbOScIL945x3uSZdZTLQljAXeUPa+RPiK&#10;4QZ/P9Du9dSsQDWBJ/ZMkEDICfPOSsq+Xx9gkuA6psXTt4Diz+bgvfLeuywZrszXseS9uFqDGiIA&#10;WsE71kFAGz5Rmvqo31YiqmoArcVG5vV6Ht6/1+0VbGJDEoA2f1pIKjmty7VH9RcUgocBxB890lfw&#10;nsGXGuw2DXXuoC93EhhjR++5ZukNefZO5qFJkE8TwBMzVp0BgB24HfbxqBMsEmvCkg4s5tFcD+iu&#10;PMiPnvcz6v2ACRQwi3u5Hl7DQ5cxNJxzmmWGl6HAQNh1jRWtbyZXXe+ZfoDD+eCNrziAmrrow145&#10;mjR3ZtqWhKvX8fkz5EzwDNpcMZ+uw5X4x4sXOmaE0YE0tG6A94TtmX3fLeeECMYcDlw3PB5v6J0e&#10;vBqhGPvWIdoin8r+8JAVnrBTaPiOYeGFpCVYCkBaR9cHdBoNCVrER0cre3NOfPf99xDpFgrKZWff&#10;bH+P3cK7PB4WMojXAEWAx9hNB/OE6JRL5jk/FxsqzawaW3sVPVpk0RUY/jk8gLl7rll8grZrVeLr&#10;+6RS4RMpa+KrIjOuebhEZ1Z+6fWIoCZLFx/DcXZaN1k+x4Cgv9Pe1dxlXSLlJkbw391DbUnE0meo&#10;yrHXsEK0FWMIrutznM4vRU/5gU6zcur/xYq9y5e4Ilcr/eyz6hW/aAdP2vgll5/a72dzV+v/nM/r&#10;36xTD5/9VrL8HPT2a6Xh38qPKb///V/j5WahgWuyb8I/ZidK4MDEhG/bFvrUnBOfXl8hALbe8Pb2&#10;hteXVwux0j0Gl9WogHbk6Wyeej8TeFT/AAUztJu3kmDqMGBuAlCPlwWJBFEzFAeLoWtetAR+LE4l&#10;Pf7gCoMZDzTPC0NywWfgTwcDG3f3smy9Q7bN44B1B4wsjqIpZQ3SFPSPoQrcCGr59Eh4yKRg21oL&#10;9Zfxr+lNwfArGTuWSlUDpLndliCNQtDck9mhHYdze4BZES9cHaRv9I6yn9kbU8BM4S0KrJpybOBW&#10;c6U7NTelF16EqqkefhpxYelNw7jiUYcbQfTa3Eo89tQO+ZEsyZDUvS4gPMiwHjSvT2Geqt3QFIuL&#10;DgdsSj3NFsMMLa/HcE2bC6PyBFQc+8k5pqEcnZWgPaOv9AoE4PG8YYBro7EkQTvdlaxKsFsXNwJs&#10;N89p3jGmu5j/MHxzw8HL+r4Z05xLgdy6x6b2MB5Xcr8Ad6IW05f7wDzjud88BZ+aHcBDF1vT5uvu&#10;YIMDfgMbOmr8zgnzBmLGdUuoRy8nKfQvAvc6A2r8d0t4QK9wSzTZOQ6YH2RvjPXLxLjW/ijCMlXB&#10;mbGYVS3Gr6aC3iS90my6pwMyVO4JInqFNEibpPcnNADpNIzYBvvlB0XqrKopVFvkAYj9odNONpX7&#10;Vss+9UM7dcNsrl5dOtU8t6WDe9OMq+Fb0ZO0bpLARgG81HmAeXZtsU/E+UYFVZTwnfdRJT3gOVXG&#10;89y4IO/y1YlkkE5rvOHBnRQehLFGLpvUDzp8/AQdeclDikGfi8Z9P+IjgkE2yfxE8rYG6+LeceNn&#10;JiH4elIiJs9gy2MmC2wCjNZdpqxzoSoBqNhBpBtqrFM9LCkHJOIAACAASURBVJGSv+iy7yGIA0Q7&#10;k7XTcYtv1CmBQodn+KsKcIasa90TzrlsL/zblA/+7jxfuS3yEN0M0QS1m8swEGxrOaeLBy/njzTF&#10;OOOt7B8ATIAYYYNEwbjE1CW4/tFPH4C63mPyQYKXTl9HuxDWysI1TEiANdKlUDinhjzFlDXSlaV8&#10;KAlegilxIchZfaKUIILB93T6j7AX8brmxXK+7n9YTgn7CUgc9IGH0Ywne7wV1SqgUw67mpouV+T3&#10;CkImp7UpJJ8Pv83o6NB7Hg5MkyOmh+W4QPkYPAKxLsfklVQTs2Rb1hUHjHhLZgH1VlHJ/CX2pX0z&#10;BVCXZQJF9/1wK3NgccgJQs7w5I2bks0PQ2MJi/yxB1JuOF9P4KktYZ/KCEvHuT/zRuX6NQ+eXV8V&#10;hcDCFzbdYz5nyBG/oeM5GuxdAqQu6z18Rw5RoJNONbYPZ9VXyVML3VOW5WFW6pvZd4mPeOBVY//n&#10;2h324ygHRnNi88Nx7q3pt9ymj5d7X6Hl1kqGKbFKne/495ls1S2IYXXQix4gz0mP87wVaXZGyFcR&#10;kxXOQLcmmG5X8QBdXN9gLPNuPXRwj+tkfSbtMYdSawluV32hM+wNbRnqOr4uMU6ogZTuDD/mRN/M&#10;uWjsNkY7WDHgf4zddTiLmT1V0WbDy7Z5WE6C3Q2PfYe0jrfHA2///Xv03jDVkmW+PSYaLN74GA/0&#10;/mrAtBhN3tQTuUqDyA33/Y5IQ8pDSVFsbcPWzCa774qXly0A831/QGRijobb7RXj8X2E4GutQR+2&#10;d5t2jMcbph8GTx1Oiw+PoW3zaB5sAmgebiD4lAQ9XdnXzw7d4qDKZVjv3Wwd1+HEk9LGzQfGr4eg&#10;HhQveyQtvfyMtOrdbe5ko8yN4PJTFRDXE+ac2LYEudOxzHUMwJ110gkmHZAQ+idUod7nml9C2PCh&#10;NO7pctDE+gBYrhRlHRrti4jd/FZgjh08nFTfy+oHwszPA0E4ulG+hS7he/jZwVN8nsKzyKvU/4pi&#10;cFql8+d8XstPQPrm61T1ifWZX1+pUvrHjOEkLT/zuy+t++ee3z9nWz+l/JS1eq/Ok6L3Fdr+pe+L&#10;Z/37pff7p5d+e8W/+d23hulMtfjgLzfTCe7f4+XF8nvMx8NyqPQtLIZtu2HsOxoEfbthlJx3L6+v&#10;+OHtjq03T16pdtWw9e65uAiOAarF03K1HSCY5Yo6DVsaNCjGhr2vpk+a4kChfGJuxcBzxTFqUP/p&#10;MT8rrkhBDm+XYV8oFMOzUSQSKFq4BcsmSiudN2YHAIICZswvvVpBTc5TsW2rOGuNwKqfHpdeB1BC&#10;hagQgIIelNdMuhqhNBChBPDYDy0n2KXDZZ7DM0TzW1VLuqjlC3qU1vYBLFdZbX0Qz4cRjRxG9Uyt&#10;Yw74QzIecQXmauMEI01R48qvCsJxjeynG6x+2NAY3J2gcmtJS/SOuWA0izEqAibUY5+khQ9r7oXl&#10;vaK0+FOmoEnGGA9YxPq02ne8XSGLNyeATGBH+goaOczJYZ7oNW22TvUF9XqR9ayedg5ONj/oUk8y&#10;Kw7g8Pqrih/SpPIp7jHNmSCgcd5HV72R5ZnTKl1sG7lYy/WBAnwCrqwn/yA/I1+ANEibBpoEuMce&#10;RpX+DteIwJTXL5ddXXrtHNT6p4Uij8MpwCsrJb/iuFrzOJ5BJ8WgER5AqHsO82gSBbyrIEkZB4EA&#10;B1LDsI8R5M+cF/7BkCiSex5wa4vtmYE9F8Btmaay78hpK2eoAqyAIwSiCHg6H4XIsi4R5iXm1GWS&#10;cs/5YVEAPGv3mIeA47LkVdk7s6tyQc+3H/ypJXRG7hTe/BERT36a9Yj0JQlxvK05Z7mJ+IvGPD0R&#10;Qd4j55c+bC1yk99TOnOuW9BQGTPpta6vpvB9zyNs6Y+Wtbno99HDLb1bTxIEy2Z6LorPxfdKC49X&#10;HvCWMX688dnDD9ryvVv6u9jYP7FUUPKqu1cy0vTHnr8DqG9rqSvmYuENmYQ59qR94y+RJg+fX/V/&#10;6hkcvQAszn8fZpCZvdVOtC49NktXVcWcSZWyM6LXX9d/URjOj+BXe9ZuVvphnV9SznqOlr8LqJbC&#10;raxN+6rduRp3rX/xVi+l6j2RtPDLGg4eYT/8kHRqAeF5EJNuNCtfObcZ9WgL3h2HCQ5wxw0pgnZq&#10;h9vM4aDuld7dWUCaQDwME2aDyMiQl8ucAMc9o6Hve4+ZMFNhQKtQRzRgfB87dDdQ/IfvH7CcUHbQ&#10;uu8Dc5jd8Xjs6N0STdIWEREMnQama95y2/cBaQaeo0uA6fs+Yh2nWt7Dsb8BXeyQfqonCs0bq631&#10;3LM+PmHsdbGvtq1j33ds2wv2fTrwPtyDzB25dg2PsjnolKCx1yvnSg9sp5VZ+bA74/i7J6/+y3JF&#10;N+cPgr6c8R91kHUfH16/xm2X+q3b2UZKS+OHSj2BPQ6ZF5ZN4YvH6vMACLWO2sZnlEtec1ACjvxs&#10;Ke/Y2jqHewL0wBemajj0zLmXahxj0FXOZMxycaVRY72W4T7lT8e+Je/Jtj1M2hxrPV9XLPyFykoZ&#10;P0/5WJ/4y0/mX7r9X0P50jn6c83pDcDjK9b3L5kWbL/33vH6erMIHbvlG7Ek1MDtdiuPu/PItJt2&#10;vDX4crtheFLxNtwxw28Bbb1hk0goKMD0q6hCAeYnpqP0CdR3y1VjpddwEUQKoE2YV4qBPmHXwg0i&#10;Nw4Yzzte1QTvNNxo0tBSXQUllRLGs6W3NK94zjkti7kLL7rMm4YyMUbDJs2BgobH42FKmXsI0Lsx&#10;PbdX0FUc4Kp8c7GdCcwEiCIxZ+DnRdZr4cPCNSiTl4kYc0EiUSbBtsW+pkdcoZd2AKbi4TTYW/SF&#10;4ArldhqCKGAG1R1OBfsigAPjfqAisrRZwTgCbR0VJHA4y8PM8DmCvSKejirRd3+mxTwZXSSsLCKY&#10;GAAapociMbxTHESwEbgj9gIGkl5r4kD1fSCS7bUWEUVtZj2G4EIqjYdMnFzz60GMLZMn1TePoHoF&#10;zCKckIjHy9bDO5Uu3LMub9FCItCyU0Slm/I7Y5sH8bbmhwr+0IRfF0QkxSKIPNW8yYaqe1QneCyt&#10;Zby/qe5dL0GLtvZOVzrRC/0wjM9y6HXSjpN7iI8ptpx6+07Hyv7YTMS65FzR4vKDrlnnOgHZAE18&#10;AcyXuoVB0VDXOSi+eM+VAz24r74WXgrGmS10QeOv5jjAgVaC1hU6V+C497zlkbTOWdEYl32ullgx&#10;DJ30BgVWD53oRztc2S8HAwG8+s2IZBfWPmUQBZ9OtdAo2tDoFQ+CNtaX8LRHGnQ00I40IjAPxrLy&#10;8Xldf4XlOggGK6zzUFRjr8zSHr1zm6+liQIf42IAci2Tx3BvsU375eB1C0Fn/Fn/eQRkeIBRbipj&#10;NT79tghONmXMZRzmIuPgsp3uawSx/usYgIiHI6sHzYeKP6eUdbT5sb8beYXzVcIEJ/Dbh1rBC34o&#10;KDT7BV2rYIDJPjlNnEAzdr9QVl40UpJ8ngDA+gzHQ1ogL+X+/jFzy3aegK6njw5raFtiFB6RfHcB&#10;xKHuHJHzwC6H13fMn4Pr5Gm8OSTZh6fjKGD4kkgwrppkwKyqq11UZHv22ZSeYsui7FHbaKasCyDH&#10;w+3n8/0M5P1obY/yP1/nhh/L80c+ffpcMkSR/d1M14exn6q/c23M4QSu5thhf+3LR+F/a2/yTKYe&#10;ODNUGD847JUqD9dJWJ+voXF0uHfpDK9uA2AHGMs3Yn1r7PalX8F7lAx+palIQgw78Og+SY2TFXK3&#10;mYe+j9u+N51qTPMEFwg2Vah6+D8FtNl+iZBSQUOCKsurXKwzo3MsN954Q3hODQ9ZXk+mrXZ/3H1B&#10;jQ/NOYA5MeZEuKaHx7/dUOoCyJy478M8vHdg7haz2ewxdZDamMKcya/nnC72LF75eFiYzek3tEZ4&#10;4c7Q301c8sYQ5wgxv/D1mtPikU9VYAyMad7jb/fvMaclzqQewsNA6ghmXk6PsV+A6gMIHmsS3x9I&#10;8xLdLd8Lkp6dbjKsju9PuKf8ByXA/UOhXI+9YwHvAake2G6rtr7Exq9D0tBTEXZkeIU3Wlh62p5w&#10;LbnWmd/4vh55N29JphuvHPUeyT0pAlwkBF8MafK/1i4OlrLu1cs9PqUqjAyH5/svBbn9LTh09fTB&#10;k++sve1lQ+sNb9//cOojwyut1VVd75de3t8Lf762vmS+3lu/38q/vvJjQfB/jTRkvOnb330DiMnj&#10;zQ/U57Q8j62nfhOhuFtD781xX2D3mz69NfS2mW23NTzulv9jM3bsKVrcvqDMMIZOgWKCzq7Elut0&#10;2pcO04vBhEtwfjfyy1UkB6mmmqGXQkNRDSZecwdoC6WBfzo3VnhoFX9+2nVHC/ti18d675a802wQ&#10;08tuDYoHWr9BpKE3sczku8WXY+wyemNSVlGGBQRA5TU+MzlKD0cDO9SSFEpUZc+HEuUwSgGujsbl&#10;avcscHb5NHx3vY6iGJT5pdGc31sDXW1t7MmEdlawjtbqCtkce1VB61A6ytgEWADuqosocp40Mv3w&#10;i7XRqpwEpOf9qx6NgV2qeYOLH6wM+IFCszASBIStj8cGaeR5/a2sVwDgOSsq9NCk97+E4d3gupHv&#10;w1nCG/AwIHRd4RxJjDk9L+t1wPSaVVe+hIAM1vnPtkhcOV+rh1zxAo/xAxllFGjY/AAMgJjnDdQD&#10;OpTwPUMn5rDrwFMYX9N+dBEPEzKhTTExjAan8Qoq45Vmcs19FwnTTp0VFgLIz9QTi+ONoMOoI+aK&#10;B06lbrUDDKr97vPusbdT8bfkaNaBLhqhesxb/gyK1LkXj7Nak0RWEJ99XPR4P/qptGOrRbCJa6h+&#10;7VUg4YGGQv9w1hAcyvt9BJfIb3ghWRAxCsv25Zgy7nLWLY1xeD1BUth4wYWtbkl6RGto2qAyAjAg&#10;yDSn83qR9KT3vcA4yOwv+xeJJLl/fc0sdFbyvsoV6Nlv8qHyiboeiBlp6mGrgrv6nISAgSViBI64&#10;DmqeDS4Wjd6YR/fG7Y2HLHLc/lFFyFixw7PkFblORkdPCNT5zwR5PkJYkSoCIKv8H5IApa6G+HMA&#10;9qoPWv5HyNJ6bL08HQcRutTBwxsefDNkDOUQQyR9jievHRRafRyfNBQAXHD0+F/kawjMMsQyfpsr&#10;zS99bVOPkJD1l4Dukzkp0xHtJd9HHOjVz2u/8nVfec1Ds7qfam4TE1EKeMi6VgDJCobnoSR7Y7tJ&#10;D9vhc0sFwRePxSfPe3R5k1HTD5EL3zveNLC6KpP2W1wqwVO0vePdzVYLnXIKqnfm0l6Efwnm8E7d&#10;HxcaGVeelHlAu8bln75hBFeg1rnYzpWF9777/NWBVvn7SO/1MKDeRKjjebanNcBsM8RU4fGG7bsZ&#10;ISkmKuidtyxXngSYLtT9e+6l1nvk9KihoiLUGwE2nRizmbc2Qzo5+K29eXA6hjLpmGNEXxi6Ig7H&#10;TBgG3TKEorqtEgf7rhuqcswDY1ifLUzJjtfXGx73vTxnOl7fOiAD29YxHzuGWi4EqOLx2LFtHb1v&#10;oB+KeW07uDoHNgG+fzzQRPB4DMjNGEJ3hwmI08xU7HPatWjdMR4DIg232+bsUQFVDB1QFdx8rPsw&#10;WWkhMxWPu2LbbI0aBGM3RyqjzZk6iir2fQewFZ28ukmRmXjOGR4AkR24rPmoXD+Se/9Mu2eenP/q&#10;8n2+UXjfhdzlnjG6sFCWo8ie3FNGQ2N/RCum4hLkjp6FPV/5Rr1BUTX0C7XlspAX8ffTnIQ96B9F&#10;qDfXnxj6hXp6aZWJNFUnLOKI8WWdA+VcMOZujhIicuHVvgaKpX4bbrE1yuHaaRzLS/nzf/pf/lf8&#10;27/9A+6PO/7+7/8L/ss//MP63KLXsb6fJh9+nnIc95+77Y/Ks3U4/n293359pY7v5xjPX3K9/9zl&#10;X9NYv055fX2FTsVjDvRbd6c2A70ZdtdUTvvs8bgDuEUuGYaAhgJjt1BqTQS32waRhq1tLUAjljgd&#10;Bcm/QXWPuHnNEw1S+bNr9uYd8Ngnmlis0tYaxngArbtB2AOgMEOICrRmXFcmEAJPl+l9UhTZWUA6&#10;93AbHvdvzAeADdLmEmuzu8LWe8PWO6Q13PcdKurZ2l8AmKdh3zrGVI+jN8xYnUzlCTAwnoah6QY3&#10;FVULYAzGbzXwy4FCNxi4FQjdAWSZK+NskIiRTJA/wDMaxNN7I3TEcLDKFTCoerjINNaaI31cZTvj&#10;aKZcqkIZN9TfYp4RKnoaKKEA0tCa2kOBY6yJ0Aj20NjZikFLBwNxwIVrxvWmesn1oVIfcVtj/jLW&#10;+HKyT6XO70xOBxduckPAWtKwARZkn8CF8OS/Q2QCvcWtA8Ks4FxAAJnpLY5U/qZ6/d7V5vMIEXSC&#10;GTRuoX5g4glee1KJgSart4E6ARBcodcrD0ym0wsB8V7iYdv2tXXuzbx/efgB/pxprCnpy41461P3&#10;3w0iUJ9v6Z6W1GPJElSigdQZC1sH5vQ66IklzZTLwYMCP50Toeu/0W1iGAGgiaTHjzbBbII2U/9T&#10;TDDUE+PmMolRaxZ/lUp9V6PJ2VrE9+f4Exy3/g1MzCkeB9XqbX3LuLiufHY3ouwaZYaeke5e4cDi&#10;5Rv7l3TKfeNxMBmCShUea76ZZ7RY4lIe+HFeaHxvLWnE9t2G2DLCJixBkcIOZ7q3Bd+TcVjgFWWc&#10;/6rcK4DiISRpMIWnMfdUJHmNY7cwjBQILzNpjId5MDR83xq4ynnx1oJdGVitHu91Oewl/YHeT4K+&#10;XBewfnm0dTA8cdx28rnmla3WmGhvOq0JGqbHoXVAhgY6sg3btwhDzT72vnoosV3Vk5AZ2D19O3Tv&#10;IxpvYtmpXJhUBPRTuJuhrp4M1Y31o0EZAE54H7PC1csszDylTOLtDd+cc6KHjSd5UIych6qLzABF&#10;j3JhtecG67MNgzjYVcpm/9MN0OH31cMDUrLPEWakiSXGllyKOm1jApsqhip6Cj47dPGEl9IZukBd&#10;JbB5kNbdaz1vHYWBXkCVdw1VP5BTJsXrt9jUBJJ1asRmJtDUIzE6AYgGhd8EVIIJfvCIbF6hCe5h&#10;QLWj9u3US8m4rgp4AsSyaCEPbHYn6FUoDiy0DOXTU+bFJGNA5JZ7XBWta8nTkM6skb9ldX5OGiIR&#10;hFDJMWebAugOQfND+QYZEw09ALwMdVHHWWdGQW/iPNCoVAXnawKRLW5HiSQYPoai03ddjv7ctfP2&#10;s5V1uC7GU8xfZDPZFDpk1pNrBT8AUDTf/+ZE0F2eTtMG9NhGCQsQU8p1Iu/NtXxWzocNGp/nJ+sc&#10;aFkTyhq4nDCA+8DHnAkneThgV3Qfmxt6uGocgx+9SrlnnPXkQS/gAqQ5z5lA39C2zUYwEaB4FwHD&#10;SFKfnCIe5sNk4WP3PCydcb4NpG+tWejHGDu9sdNzX4D43RwJnE5by3jQ03R69bl+PB7gpWSRjv1h&#10;h1utGzBueWAekNmxvdjVZPTuMU0GdAwogMd94q53vLy+oPcNL7cX3N9+MJofMxJjmh4pfmHSmKY2&#10;W0O493jbHLweGzpvKah5iI853JbaLLwMFL1tgD4w5o5t2/C4PzDGAy+3V6hO3O/m/S+9xTXrfe5g&#10;6B8Ri61vYRU7uJdCr7LJ8QN4SV0mSDXXQ4JGQzADsJt5UM8Bo7aLuqRuNCPE4ELBlfwzNjkkD26W&#10;p11nZj/YOitlXHi3RfbHw/eP85je4286jJGmYg7sSR8ZnYIKH5xpry5NSyvbKfWSjLeecgy0reD6&#10;l4ezUVW3n/MRhUKLl7wAmPvw+SlGg69b81xfcyjmvodN1raO3kxm5Q2SmUlcj3FnytqH8h6fF97Y&#10;LG/b0bu+rlrVD/747/8H/Lt/93d4uXXgO+D1VdC2DXPf832fB2Uo2Kj3iY5xKittnvvyJeVZXc8+&#10;+yWVz52vX0L5MWvzrHxUz7Gt956vz+rh8/fe/ZyxfM0xf+06P6ojHQt/K0B/ecHLyyuGDshsEIzE&#10;yzw03dYNWz5G/xjDDuAFwL4bht2ko2898Oyxv2GjEZEeHmcGJ1TCJiDIxIrNQdPWHOyDoHdCniac&#10;4/p7yBN6K9EDsii+oWDyavsEhhFf8z6kN+LKiqoRTY+4FL5p3PXWzbhtgi4N05PG9MZrii0AYYLz&#10;Iu4BgDQqOS+Ivlwwxvha3Ngpivrh8RBFYla3uGFP41jiP7iiygY0bQsqFihKggBAevGva93AMDOL&#10;FqVUZAhQpBdSVHk07g7jXg5W/Kf7j/r7qblZ4r31aU1cwZty5XLV9kgNqEOgIXJ8tnmohzgsCCAi&#10;lTUFSnK8jBVgRt46TAIW4gp5Y7oyuvvHu5wjWfrIteTaHaZw+SwOWZDz4qQChk+R8m2ssapft2V9&#10;B6NWc+8wKQzLXDX2k6KWHxaAowCHVK5j7KSriP0KQHsB542fWGxq+50evFOB7r8Hi5KLXSfizE78&#10;ugdpeH3SeqRHyvV+FwNRziM+eZv5+MODtAkiMCwTNSXlezedtlqul/gcVW8whGFa20co6YI0KsxT&#10;ScJIFDeYRfygqSW92v5InnmaHGQokecqX5j+sU5y6KhoetMeZzHWL1BZ71uAnnwObmhyz/Dj5MFm&#10;oIzob03mm3NeZA3/XowSj8PvHeYByZX+c6Qb886nbLJ2ZgXx7QMwf+NTr0fVAInjYJj04PRIniWw&#10;q/RC4FNK6CfQUE+PzJX/f6FCV/hErHEhjoW+z1Z5GV7h++88x3LylL14Jw6P61petcs+8xnJpxMo&#10;UFQwwjz3HaxXCeILvq9ZHftr60J+7XTdHEiTMv+UM5X/F5lSZmGl2fjU5X1rHpbA+ZDIwodNrSZz&#10;8l2hAOKgY4IrCKWOhou1cc+/Ne7a0/I5XvO17vpe3avveUtXkEEEp5i7J6/oU0zezxhINgZjyWpg&#10;XLPP5hhL/PHwAI41Oxo1/fD9QfbXsR/quirHRJEtBPDnjS09lstnpP+L+Xzel/SGXut+b/309Pt6&#10;iKDvPL/WlTJ7BfCv2lRFhHSYPBST2oc1lMhhUOc6z1K0fln6eOxzOnV06qben9ARDuOr74qY3WIJ&#10;CrfyzI5x95uskrzio5Ig/yo3j0Oec7onFvDy8gpAMLFbDHCPrZ1jIMBuB3P7vmPfdwtbwplzlmhX&#10;mju2vmGfDyqq0X7vDEViMUJb7+7EAWtnWDJMKc5GuoAK5oDRbh1zTNzvbyY3xZIh9t6g2LDvu7Hl&#10;1vB43NFlQ5NmST+lob/YYcW+D8y5Y46Jx+MBHoZx/lprFlPcJjd17SALvaZ7nD9LtVdO77SiR9r6&#10;vL/WrbeVpGftmy7rvfYq5eiRnqjT555P4SjL31p0hyLPmPBeXTdf9l7hr09327k/Vzx2/Yy/19eP&#10;uoI9oE7bxCr6djMQvHcPnUSewUPX/dB2er+vXb7Qv4MXLZ04jTG+2TY87hP/+//2f0C93b/793+H&#10;v/797/Ff/+mf4r303K91fkl5xs+/UJ/80e/8WsovaWxfoy/vy/FfXvklzf+Xll9z379WIa8T/Js/&#10;/g02hlqDRQhgJJKKCTTPzzbGju4h1W63DY/HRG/dDkbHjm2z3JBTDdcdu9Ix1+6Oi/TTGsypKa+U&#10;IDOvWmvEuON/dlI9Y8+YMY8lPjOFaBNZwGYKYKpsZvPSYKzgbwJcMW3qfeXVJq0wpjUqYgpA6+Zd&#10;vY/pXk/mFUsgfIj4lakEW6RM+ux9qXlBbS9KqAOUayEYFYwXGUCmK48BtjNecRO3W+0Kf1vmgwqn&#10;VXQwXWz+tHjeRXuHaRTz6l0usfnapr9LNOMGvIYSCoIvx8kQP76QDBNjwJEpP9cJ4ZL18vAjPdQ5&#10;Zhx+EvxZAWflWx6+JGLJCxx4zHA9AD14jM6bEODLGM7m7S0JxIm4N6+AQIf1vRoTdTokDFwhCOLt&#10;j5nhMYTrXmoKEJP1cDwx/gqiOOhBENHXwfa0xWys8a9r2AMa19V8os5GoI43OagSc01j3tXXijdA&#10;moUHstjLDgZ4IqZQfDWTITIp2FRL2joZSzxW9EAvAZLRo6MBSlNL4uxGy/SISIafoFHB+luuC3xf&#10;ALmPqoEWFy4u2giDsG7MuNUg2Ra9jOrhpEh4J9c+JD/Otuk5Q89hPmZ8zQ4sCYZnvGyN9xQECdIQ&#10;T2P8fJ38WeEeVC00cQSkQIA36ZV8eqH1mK/kKhIfJZ802rTkRbYfARTgeAUjkmcazeVckD+L6sKX&#10;rsCAMxKTRimBmKXeIrcOF1+yyjK+bMbB+QYwpmbysDzYCM9DFPoB9/Cx1uTXHMczXFrVQYcIWaPO&#10;gwpAWzjFGbyGJ7c2WnPnaIqPZcDrYdETiiv7LmKhKn0oZhlrMWgF58RkAY77+CfXKdvVOTGbcauQ&#10;KTjwWs3d0eKWEr3zJYBjkR56j7TmHtopx3mQlXuCgbOwrFMCpe5nq8iwU8EgFCr0Piy3fBa+U+fX&#10;b8bQyQ6Vng7ThqTfLy2XnogFjODhYwDgWn5fK/JJmc/pBOtc/dS+2mfmFdzcUzZ8J/2q/KFx/7Fu&#10;di1u6aYrtNMY6jx8dKBw/H4c5OMZsLquLwN7uXg5xjaOTp/fbaoOaqYcCY5+0R7lvfj3enzuHYB8&#10;fUwv6UMPHt7HPuzDdZJp99ga3KNTZ865HxAxue/Q2lenV4641h/rzr7kQThlOqdRFBkipern/FuT&#10;dkQEXbqNrU3XExRzulPScF1Mp+nWVBRZxaLNXc9Lfnbk5aWimB/1WJ0jZOkYe3rg+ljmtOB2cwzc&#10;3x7++cTbYwQ/6lu3m1T7DkDQt83Djqx8qnXB231Ha2L6a99CD6au2P0aNOODhg3bNzQ177EQyflL&#10;eJM1sYRc9JxuTfDDD2/Ytg237QbBsOScarr1Q9Q8zseIGwZMeB/EUvVofnZF41V6neh+/e6C5D6r&#10;pM1RlrRIz8O0hAw5HnIBKa+PMejXZMI+1DicXeVy6ist7Capda0Pg/qeNAnb5vgETu8jZKA9K0hP&#10;cuIPZULKZIUjYOUNMBru7YatN+w6sC/f6aJQpU2/MVdm4AAAIABJREFU9OZJ0TKYK14tp9913/Hf&#10;/vEfl6f+9N/+O/74xz/iT/91w9w9cWbopBzrxZg/LD9S+P/o8mP6+DXLlVb+ueWgi/6qy08dw+fO&#10;4ee2U2n4S977seXPtYb/Emjlpxabg3674XfffoO+GY5sus2AJQEvjkTEATyHSd82bDfLlTDHwBgT&#10;2+a4rQCPfaDJBoyJ7faCLRRdDThh6Uz1SmCokh4GMENVCDBNWIw5CpAoUJl2+hySlcTLq0duSmjx&#10;vrbGEKAEUrluDZCmsCv7GkIT/r0B69PDmmQ13ZNkAjTgUyGZc+IxJ8aQMNR5Dc2AOvPM4dsR8kPO&#10;G3BRNKmAqvh1eK7DKtCr4DOQCgH6mXKwApw8X08FQM99iZirCM26RsEN4zyz4B27nb0UIIOb5Jci&#10;cvJsX15cq41+tzjdKTMhEnRo3c9+cU6CNgjtKDLpJwFiSTA+gZkCYleQrFXalqA1AyLcy7rxunbx&#10;tnQd0pLxtPSQYxzuYpyTlo+K1urtk23TuGrhrYvyvI/R11s1Y4QL6Hvs8+rKW4NCeh4QAEZbYwyI&#10;x2k0xzaPY7iP8J8JZY69KHYZ11PnQL3ZXZMOSuzvGUCNIsFJHkJQU05F3w6oeJ1ZyABllj6t00fg&#10;fvIgwSwwG4cbPguShZyP6klWzb4TPyrrASCT4JV3mnPmUWjb1gNhRFfZHYdTYruj0Xj1NQyvZOV8&#10;Ol+AeD6HMncCn08LNGBNt4hL3Bj6iONyRV0g2G5bGK3qhuzQArxfCGfuQU3mVWfP+ikJIB+xN4Jx&#10;BP8S6MvmSCusCwh2FoZqHsiwet/7AvfStt/pOcc+WiItzgEQ1/edDi2u+NrfCDfFNQtbIk1YJqSc&#10;DM9S5k6mDSryHRzKUbaoWoivSIilHu+M8U7cyxyAG4XwyWsZz4o8o1KkLMd08dtzzM3oLr5XYLaM&#10;r17B8aio7Cs2b/GfS5LUYizWcvTgugI7F++0MLi5X4uxXX7SGA0vWqUHZHlMy001n08eUreg2QS8&#10;ydOCipg4F4hY9jYmD2vQKKPKLSc6GVDuiADoC6B4LHZpRngZPwYpHnLoENkEUxvmFE+YJTje/iv4&#10;1+WarM/K00fOHtGy/L18B9JGah3p1Usd6GlDiGSiIg6MHPtBuUJesVYRycM+GEP87mCOHQx1HL0/&#10;676S8l7wbueHi9e3x3O+AsOvh50LpQBGAYOql2OM8f2lPBfpMU8Woul9r/x4bWocclFff49+cyxl&#10;rIcxfwSCR9uy0k1x23jO08qmn6A3K3UMZ7fvtEugc84EYK0v7JODZ057rTeXDexri8N2S+o93WGF&#10;en/2M8A6LTI1ptW1JjVwXFUtFIrTwhEQ/6ish751jn2s7rx0u92gotgfu4v/4sAT+qsZovdxx+Nx&#10;RxNLPDncS1o95rqI4K533B8P3LbNwjcVHZ5l3y2m+BwestIdOhQmO3tbY6LbvjOHD4YN06keakUg&#10;U+xgwQgW+8NiW/e+YR9vHnJww+0GC7fm/Hvfd0tUOobJiyIPLJyRHUjMiA+OkFPFzFlorJaV7got&#10;l/fqJ+kBXvnA8zLGRUAlLQdTtY+lQeXGcHriMVl6Ohev58rHRcrhaWpFiz7th1LQ46ofR5/1iCdw&#10;5de1ziPwzL6EXAidtdxavGhYPEQm6TR0zjj46KihlTiPsm02lqmYOrBu2vf54uVwfRzXD1FTz3X4&#10;9ptv8PqyFZnwrM2rz7+AYfxZyy+1X8/KX6qvX3uean2Vhr+knPfvTysH5f4nl18bbf3LLp++/T3+&#10;8Iff4dPrDaqKfVg4Wd0VgpH58cRuiplMs5ChYwx8en0xHq3T5b05R+6Pid7shhfr3OYwodeaxW8j&#10;IEkPRvEraIAZeBaycIaxRk9kO0lnnEl6iM4E9ybfowe5mW+aWmP8IFsOr0JBJDVT3e1koCkqwAk3&#10;ZlXE+isNN78qCElvbwDuUWEG42PsGI97MdqA1m9o6NhFLabd2EHIXQTuzVmFtQtVBRgXvIKDFjmu&#10;A+6hReOCSm2DYoiBLjcRaDNFrImBrzSmVcQ805rENTIAoUTXebReUc7TYCcwQmApnrJYww6O8Srl&#10;UhMBGqV3i79JI9SIxbtQw3hEFPJcU1BRS9CaMFaPcIr0oLFqe5lP08MMCKz18AGCMihjh1PcUlx5&#10;D6VRSdNW30SHqMcJ1wmIxRry8OGuSLEJxjue2SfOYbSjEKQHfE6/hELZYiwOopTDGzYmagczApiH&#10;kDjdi8c3F/GksD0UWx+cz5sGKJjePBP7PqDd1cI5MdSuizLxY3j2Oo2od1KgFs8SRb0N7R+RyRd+&#10;oBC+Y1zcqW4MpmHaWh7QQYaBOlNiznTaYZjVNz0OJACdGLBY7R3c81mvSPPYvMjPC7Xb/mLIAES/&#10;3RrIPZUklL9E3FHLkTC1QXRCxa8JRyJh9YND4ylmP7cIbyEYcYW/t2YHAVLWEWZ4BP9tHdBhtNO6&#10;kz0PctybReCzrt7VBFy7x3c0W65ZvGlV64M63yhrn1aYciPQHAJDCIkzQQUswST3ZEyn30ASxNzH&#10;YVhsXsQLEuNnyxrroNxDmuEhYlFKYlPl/BTw25baE55N9mUGCXeXQcP5XvrOU21SD9uSRwZzMnSY&#10;J+Ba0oZ6DN3pB8XkfMmmltJ83wU3JsA5HCxpJiDJwyy/gM0jw3gJPF+D90vEvpPWMMlzC/jBK2ZJ&#10;a7Y2BI+7g46c12PJtZbTuIKnxwcp8I03SYQs4COk1eP6m82s8V3kPQTQHICogGP8by7U8e5caNrq&#10;nnA+iw4mR6Dc7d14FWN7G/ufHlK3xx4zGZ1JBAGP9Ut6b82BFgDaQsQaOGze3a136LR1bBihD1mX&#10;KRMshwHmxD4mpsB5KVvyfc/YquGx2SCNnnzN96V4ODvB1L0unc2ZCZTcU5oew0oVQGChEY7EXOnD&#10;i4VsKa24J2F6+hu9Wtxj11UK8CQoAMS0gwZ686oqVIYfLkq8X0vQb8jkGaDSLCD36uFnMtZyKFD/&#10;kACB6zhFBJgFaAFpL59rXUJhFB970J3ziNBJpinxExmqTWSE/kOAFRfg+tHES0DXgDveBJwo+WEY&#10;K/dQ9n06TXk8Rpgu0UKTqbxBPPmsH0Qy7FnpQxMPuegyZobXvOS0r72PMYt0j/ec+n3vtwAphfop&#10;8gDsCD7WP82Emct88dbVpDzVCZ0DTSX09KGuAyk9kFP/sXXKQYgI0OB8xHhw4PKMIe901pvZL7dt&#10;w2PfAae7OgY75N5s7ofx+0HFwfUEyr1BverQp5gXF3GV/m3uEDpj7933ORC3cObAbbvhsT8w3TlE&#10;ZRo9+Trs93vchtlVsfUWOsS+D9u3LqfGuGNEzGmnzWkApCXonDm/YhM4oXh9/Qa9b3i8fY+Xlxu+&#10;0+8hAuyDcZ07xEMZijt+JBdr2Pd76M5j7rj1G2438wB/PO7oumHse+iWt9dXzDHdRjHHGRV3NoJd&#10;w3ZSRvPQonQ2iHCcAdAiehJ07vsFyls77vXmicAsDA1BAerY0WTKbokqU1+JB10/CT1v5v70/3lg&#10;rM7/1du2vUo9O/te97c4jZAHpp2VibxnCWdztV8CP/DKySvJM/gMgMXJKQfq+nLRSVb1hE556mza&#10;dErL59PTgYvyVg0bCZ4WOjAPXGa0nPpzzMwyV5dFPn6kLmq/veD3f/gDvvvhO9y/+x6//5s/QERx&#10;e33BeNzXtySdPp7J6XMnPqtDHwzix9ShT37/qK2vVd6bH5Zju8d3fkq/ysZdPntvXb72PHzuGvwY&#10;+vjcd99b369Rz89BO59bfi7a/TUW01n+9m//gG++eTVZft8hEOz7QOuKMRWQjgYLTbU/dtxuHaod&#10;+77j9eWGx/2B28sNcwpU7QZZ33rkT9rV9IjH/YEt4nWImDFkmpwJvjDAUzFLwNiT3RVDJgSkEABM&#10;YG4KzKBpBhbS21rcO0xOm50KnJqRqBTy/rOtgpbARtZgBq+6YW0KlAMUXf10WuP58FZVgcKu5Jmn&#10;wLxggwclWlomjsN6Odu+p4ClOKZcTCOMUAnrEBf0BFXRzHvE2klQObpzwavPJpCwudMTAEGU5Unv&#10;bGoMqZzoucmyBuyf1PdISoWq6K0S7R2NKAIZpbcXdln99vS9lBcXT+2DhXX8zXR0+721hgHSL6tL&#10;paxLxq8n7RM4rnMQ4TWiksPcHX4GnYRCifQoLJNSn623B3IOWoxDdWJ6qAxVejv0AJ95rVPFfg+v&#10;WhJxmVfDy7wzVcG+IEh6+CzeqJqKvsSSUOH0a8u9x/53Cw3TDX0aUY2KqDb3Boujl+hLzklZw+Bf&#10;dWzvKD4B1p5Hl9Zl2Ui1OCg5OUbf45kwkPu/AS3DaLiDkRvj9hxDgITSLR5IwXmk+NwkedHokAx5&#10;sNBJElPFuZefF2NO4MUfDLDq6QyWUEofFCn8YOmGrv08vrN8If5R4VeVp0jSZG6o4slM2VfnSWvt&#10;dWAcG9a5o3xkp5/SUBnUyv4upuvakJrFGGMg4+B1XF+KDe45SBiSSx8O3aIRa4ck8G20en3zlszn&#10;lsUzWHAOX4Iav/s4A3oCYu3z81YO+Tvtw5NnOEsBqjn50ghkMiRNhtLK5Ksa7xmoYboP16jeZrjy&#10;/s1zqaS3kBsNnp+70PKBzOMQQ7xFhnvyYWjpW53XXiZokehy0FXWWTr132ss3ytqqK3PLqd6yU90&#10;+YpzKIeeEbhZAGxZQcPT8+/8ffxu8eQuHVq92DmU9B4MmXwhm4/v5B/qulE56GpMOonl9tW52MH7&#10;55Qqrqi7Vw/zd5vxMl3vL2p1+eV5Bcc58w+Xz49s6UgLrKf+TlkZtsCxYV15B+DALxPlAaYnqSZP&#10;IjAcJx50YFilU4z4g4kzewpA7OV1DKtumOvRpGHovBpV1Exlqr6HLpYc8MQ3Kgi71hN2CEKCGZ+f&#10;ClXzpvIaABhQ3lq3g0hVzNYAbOY9PSdm8/0JYNs2u5VVQGHDNcljb2juiGXR2gzovt1eoKrYthta&#10;52GcZL3u0HW73bCPgW3bbDSt4fF4AAAejwdEGrbbBuyKGlP79fUVj32PUCnbtkF1po6JhjYtPMrU&#10;iX16QsZJXiVxkzi8zX3elOt5bcQsSwjXE6fHYgcytCQPM3OdTH95djAdvPyo3B31lXgm917KU3c2&#10;EKy0rUC90XOqcO3N87/SiDntnauttHphI+2k0NsOLce4jJJrqNCr/sbtBljdW79hqGIOiwnP/GeR&#10;lycsHB9O8DAtc1YVOs0xL8U/fMo+riQyoHPgf/y3fwu0P+LtfsfrreP1m7+Czv+UdXq9a9z8Z20c&#10;5+Xz5Mnn1ftzlJ+r7uv5/nrtXhLBF5Sfc05/zvJL7PdPXYsfW36Jc/GXKopPf/17fPr0ycFtu8G0&#10;6DsuA6U13O/38AI3Pu0H3eUwlIfGOidka9i2Gx4/vOGHtzv61rEJg2EDgAxYyJFkmnmKKwsvMOW8&#10;nHbDDCltCJC5gnImJuj1lMZXigUaxDFOEChCxF+2E2EVxmGbRQixFjcWaSTPiSmWsGSXYcA8tpKX&#10;NVVlhiOZg6fhJeN0BYk0pyxmo+IoZTz5BNxU1jg7JyBGz4IGGOBdvBibxTWANotr3l1RCIPMV4uA&#10;RBgPvHpPJYi6gXClOM982x6KeQnNydc/DCJd5huxvmkwWb9lrZ8e7JIe4v56HpzEv4JIIlgnUWNy&#10;87lQ1ldlSVh50O9q3MVz1eiKOeIcGsjXhWaA/Tf9HXpvd+QcGLDp69dqf8WTVpbknKUvVXkSgI5x&#10;Dqbketq4fG81/92NEXPsbLEWDB0TinKMt9t6TutnXPuDYtAZuaVhQePv6CXlXCCuCNcV02KEE9Sh&#10;WqloeegSCqLTsfhI3OM5vrHJ8MMzeP/pAUzPaqNeJkGN/RPz53vtbHcvaxAjYWxzkfCWFGgmjr2I&#10;qR5DkjwI4UGSqh3ANXgcaafzAMXJJbhGbGYq6Niuvs+lZbIIWy56ndn0NT/MyHXPkAs0GBZQ3Ne5&#10;ApG8pvqspHFlqKizi8VAqwaVRTEo8uTDcqA2n6OS1jDmgHMd13DJ1wtPmmjhsccv6dk8fe+Tm9r3&#10;Utq97FIJeeV9qWNnM/Ed6dk/FeCYH2EB2GIP1XAp/rZPKKk/D4SznuazFWEsyCejKs35WoCvVfFP&#10;kI97RWN8DCmQD1vIlAbebih8i2PQnBOs05ckQ57yDDCIJUz5TdpVAfaZdPf8HZ+D0D2Sg6XuYgdR&#10;0t0DufGAtMXVPNsnLiPsNMrzn6iFKCryMMed87HsS/bElYlG/ccP7yOfQuzNAj5HknEPEWUfYtCJ&#10;QN3TN+Yhc7RkECT2YZa9lP29AvGj/eA3XMDP2ePHOp6B1tPpLxNNinoIjCL856BWl2tcSWvh8iKA&#10;XocIONJ/1B90RXB+/XutKD/vrUdC+XEan+Y1T9eLSkIZAH1p1wKSZ6lOFCZKpcj9eijAcZfx++cC&#10;P2y9WLLr9VBnAWoh1lor9Zm80qJIcjjM+1FrTN5Swe/cCxUQ53OVBEVsThe9Djz01zxIq4dA7P90&#10;uXc4bDsnG7S/G3z2NW/fQA1WSlmc8/Ye4Kmq4Z2kiw7JESB0mND3Ziye37Kl3K7zYbysi/jBpETc&#10;eDuscJ41izTSBOXhOl1QmivYZisqpLcwTplzUcruUtjNmCbwm0t+y8ITZDYHqof6bWPXQ4JnzWk8&#10;FID0DkAxnY5vtxtEBNu22fPV2558tHHONrx9/2YX21SBaUmzVCce+24JtLYNkG591An1sHy324bH&#10;/gDEbn7cbjdLSHp7AaZi699geIJS8xjWMg9UJqy+pB6E3vVMq6oHe+onVPTEXmwKpPcznVuSZ1Xe&#10;la1P1Ysn+JwuP+sGsxByk5svGcaBs6KMNPSJJ+NkWxLzRtKz+k2/IROptm3li2vfU/dB3EC4bDf6&#10;7fOm5mn/TPb0bTM9sTdg+K0sB8QjFGHoVgwhqkX/0TxAqNMUDPug9LxbtPys7wFzDPzDP/xn/If/&#10;8D/j93/9O4g0/D//8f/D23ffnev/qJm/eDlNFj5/jr6kXNHw16z3az17LY9+KywrT/j42ffK16ax&#10;38qXFcG337yid88vspt8Df1N054aYw9ZNedEkwlsDnr3Fgms7YC+Qb0+u5nWcbvdcL/fsdErVCTh&#10;bxrs4tprygbziJqYiKuXadYb07fYCuknIARcSF6KvK6eYQtSNOX1JAVwa90Fl4GSc5hK13s5hQ1D&#10;shWAwEAzpQeswlzkYUrWxutmoGcsBVYC4uIGUDXpTK+oYAXQ3EOEqZPMK8tEYHPdwYwiBe22qUhd&#10;QyyJoOfLwxEEb61bosHmYR0W0GKGMl4NEe8a1OuOOaShhfQy4bOLklQM9RAVwnfo5eSGgH9GwKh6&#10;oVSAGJKeOmlu50FJ9qoqirICUdHB8nNpD+sYcxhhYKR3ldGMGcQSSiuVFIPOBKTKzeevKec26dUU&#10;LzMUmhsbnEeN9pnMsMx8rCWw7DVvQBrf05w3htBwEKZ5nFTGL5QyRtfHot3uxqGgQbuDvEe6UYXH&#10;x7AcYGNiiMUC10ieeyV0ck9ff5trPAUgpDlBIJ78h2OzEqEL5FCX910n/WDhNEaPzeatafSNWAPp&#10;lUOpOj5LVYo1eFrx+agnX4shr+xMNmAVAuCBhRGktOY8g7zM6C5ApanQRqOoeeJMrOGZdKIreYbk&#10;7ZS0LhZwJ0BSqXRSjCQaHRUwBE5rmma0rVz3eghWrMqErYNzCjfqDxVyU/nvp8NEYzjFwNHz69FP&#10;enrnmgZNcVzifRIHHmlMq/V0QlATKkXQ8PcOB5Rrn4ZxgPTQDAtjlZ7fB8Ds0hKfZNLEXAvSWSZb&#10;NoMueeEkPyZgHvwakUCs1TrLPrgyNglYTVULpcYDalBeE9jxMapGuKBYo+OYwy4jJeV+MrG2SILy&#10;WgLfUxnf19c1CfO0VAsERxA8lA+HMVrOIQ/a1eOEonW7zl6AvwBFSXOqFgNeLRxRh1/7ltxzWuZi&#10;kQe+Xvaz+9zRI9Bb8D1uMFVREMUOwKYinBFUEQezlNvJWHO7MQmkAagGPkxYkuKU11dcvRbv7wJY&#10;fFCS4E7zaX+Q76cSUL2vjwCmIp/h33EL6QCOXAGVH3mEH789ys6rd1qzcAhtXs9IJNdln8pYbQwz&#10;6GfdBaUOpNOK6eFYnU5KH49jbhKRuHx/zw/HdSxj34OWeCOLrubmLJMHrul48D4vrQB5rt/ap8z7&#10;s66F7WMPpzN1OXwI0Fd1XVPnW5GUO0jY9V0tB1EauzEPZikicjsGjfHwuequlmvJQXAFZLvgk64H&#10;tJ7zF4LO+6v8iVxfs7kEmA0TFpptAlBpfniZC65ljFp2eoD7pf/mHW2ha8YAxu7xuLvxx8c+8Ppy&#10;i4P5l5dXAIq3t++xjwGVhjGnJaMEPAQf+23SyJKTDjRRbH0zWoYAzXLeNGkBpsPD+FSeve93iHRs&#10;veObbz7h7TFwf3sDD/55WDZUMR+7TaWSUwDQicdj4vXlFWNOjDHx8mL647YZTfVtg8Bihf/p++/w&#10;2N5C32rMVSB+eOAhQmnbJW1/xt6SpHGoRuLVINjQ9Qth+efcB0nja3iztfV6YKZ5IOZrP6fLnTHj&#10;lnXqt+90/tSK7xrycPg+ErelCl8QEdNnVK/nauHHGiHVUn85zscqKzgDswIlqwFgB959A8R4XD0g&#10;oy5pMpU2rv1OJpDYRfL46JPWdVxn6cn0LeO5Kv/8T/+If/rb3+Hbb7/F3/+nf8Z//n//4+VztqkE&#10;mdH1WP+zv7+0/Nh3n8zJjyqFYZ7m7T2dhs9f2Rsf6ULv9eNLy08Z+7+k8ozuv+b8/DbXf/6y7ou/&#10;+vZ3+OabV9ONpoIOOwBZptvpkJDpNHBVLWfJt99+MkdJgYd+tdJ7tzwkvWPoxP54oLWOLcE1E1KI&#10;q080k4FMQEVdzgFGByaaGrg8oYDuIZipWE2YYG3dlKo5/PmhAdgIja/pMUrd88fc3f2ap2bCS6UX&#10;SrNQCIzdSkOiwU9paQq5gn9rljhv7FQACSoaID72B51hPXacCdDe84q5JUlSF9a5mAaqFC8/tYMA&#10;HbAg1x7HbjAmsr/ZPCatKXpOFOIDsEHYswpoa+iMh1dOyysgYVe2hrMNT8izAAAIY6seJthXzbt5&#10;UpNcqeJwW4nvnqE+SBYBBre8Rs4vo21ugWJsk7gDlhNEHToGAuVD0p/bNDlOyfVgK6rAUBQPliLi&#10;uI6ML4rpa+y0i+ke+V6X2FrSSCAcFCCwcD7t8+5jY/fCvgoapbHhi0OAgrFpBRCx2LMEDqRl27Yc&#10;5afPC1thUiYhrVQA1Nd6ql0DFRE0nRBkLEi/lY9dPeyPJB3Q6cvWNGNgMx66megzlF0AsMSziqkO&#10;AgNQ6cDcIeI0XdR9GrTpYW1KK9XaIRp4SXODSdzoFHjiO4/FOKEed9bmdZ8zDqA4mJrbwNaIZoR9&#10;MJSfr0Z4xjjsPg7Gu0QYFCwErZOBaMZIB+lFDASfuoSbsGS6BXR37/IAekvnOc5OkM/niOF1ptN+&#10;A4Fj89gCAN2Hr8W0WzLNuACN74jn4CuVHugSuQZiPL5XYnQTJY4jDR0yIak/Ug3lYeWsh7POmwRQ&#10;bX4IOWMNOfcAMrEn40e4IaXKeeOhqPH3BmBOT4gHM3BIqwQw6GXFEBMKidsQoiUmvI+jHoBO5aGZ&#10;/w3FRprwhRzBV23PENAk6Kg6oYMeR8wo4TLVD7d7a0Cj97rNXXfaYOPD55UkKEDx8vS1IWARMfTT&#10;cK48JW7XwGi332jIc62xlPpeANNFZNmeFl/XBMW49tC8kZFJMFm7HYZBRqz34QGTXx7bPhUsA7wt&#10;hiuwCbC1jq03izNf9rKFLeKBqEdDdSbRGFaF6+jrYvIjD+y0Hn6BB2LivJXZzv1Qxum/t+aJ4gzo&#10;614Pgb7JBsPettwpxkab61xMyDkhsi1z1oW5VcTCUSnzCHCuDydZ4ushXv98OEjH9cWpCMSTvKaO&#10;aUBYyrOQ76R31aXtCqDX6/Im15tLEubwSNo1kPTgEa6przQ0DN2DVrTwNNL8PEyBDYFy1x6m133E&#10;PY+DjrzpQR1ujoG+MT54acv1TUUC5wQobY6NTi1ZtPd3IMEZFL4T3uV+EK0uhYV6VIKFzAfEfmSf&#10;5qIDrIdREiGImDPF4rf7+GEyfNUx1wP8lBX1iVImWbjv6akefhGAz4XFhLa+VUNKPUk4310Oh4x4&#10;L4C3dJQI73uomUvkW7MFkdt+9pt3ZElqe5d8V1vhfYDraCs9S9k7cXDDDaEzDjItsbXxgzGn6Wyt&#10;QefwONLTeYlajOkyn1WfI0ipPk71dsibp3twTwcJlQmsdGIMQcfE2B+QfjPeoRMqFhZFWsNjf+Du&#10;OZma24xjjDgUeIOB4Kod26Z4OB3ebht29ygfmOjNQOkf3sxbu7l90VvDPjfcH3dAM7/Vy8uLeZeN&#10;gSYdn163CJe5jz1yNexvd7Rtw8vLhu+++86dZZik0/rw+ukTPr2+Bg/+4fs/IW4PTrv9McRvK4qE&#10;jNKDnnNyQCnrvtKkxr81pAVji0dc7Po+/ybNeKv8n/xPBGi948EzVYZc6bSz87BRxGgWExiD+lUC&#10;8ekEomHT5XjMpiKPYoVmaw+/9dijXwqkJ2Cxp066SExG8ySpJRG3z1rOR1ve4Z7i3piDXttuDAiw&#10;3W5oW4OOGbpb9MLn1xzu7Ha6D7/0NUtq+lraIY+2vT55y1WjotN4yioePrNf/6//8/8+fHfsRXn3&#10;1M3j81d9eK+cx/11y4+pm+/Iu0+dS67Y5z131eZHn/1rL587xyzvPfcl8/ul7f5W/jxF8Ie/+Qav&#10;t1fc3x4QUWzbK1R3z5c0gNYxxgOChm3bDE9Vy1NJx6sffvjBZLTrLHMq+tZdh2h4POxQs906ppqT&#10;awhEKZ2J34RGWRrO1duvCxNCAYB6YpfMOt9b1uPawIWipxDPVG8YYw/hwGuBAKBMMFeSTzGOG/XD&#10;MPAhAYVsVCpUrI62qIEuuFNRqQqylv4e9JLq3+O9AAAgAElEQVQorZ3SMIYCIhBLmkOAst5gq5XR&#10;EASNVBdYRzSI71AgK5h7KNbI5uLInHOBpfxz9vwxL+B2eD8AGP4ooJvEV9mGKQrl93NvABAcDZUq&#10;5iznIhkWaSLGsQCJ/Mr+rp6Oa5v5sJZ243calx5GYTXE1meCjsMLW8OAs5sTPBwRN2TZ50NvZG0j&#10;PPhsQQOgMXrIIXOelv1U+sR5+5zSxBLv0XtNxAybMZk4K8Hj6HNRsuFgCmqftPZy7UveP8m6Lotp&#10;zq4YchrSg9xeL+GEWHtM0kojdZ5EqmeM96jsw+dzxUHwzZXaqmHJP9jvsni2d3w9NUKbrHO17IbY&#10;82UR+NkHfX5WhN3yv8LLssgF8xQtnv6x4cuNnssOfL7iefRSvK5NM+lTaXAdvy5vrGU9zKNMIq+q&#10;PLN6IFJGFFYNAkdtMcy4Hkb79DivPTmOs3ok89bHasNUI5gjlZC3yZkr3V5xXP+mGKh1Dz0rOQfH&#10;z3zuSj+OzRIQj7MgrD+X51B5BpZlnKKGAftpV9za0vW5pXgSUYLHmM8eZB/cw72wjZz1RSKheiCe&#10;yiIweOj7GbRdeXf8rAkn5YImZZ2zd8fn1O3rXw8rmPzv84o+bXMJSR1rmkkuU1Rcd1gIGgHgEfRx&#10;DFDumdWrsNYRz550m1S+4rMviGNePS8/h189r2Md/xwjPFwJGvu1IfdqOc4DdVPTm/Pzaw/3L+mq&#10;qkKHxu/18/y9xOad18/U8b673s/k/pcWyXFq4UcJPiKAyvidPzVd9QPMw2oPeCP81FlD8q2rcaSz&#10;zEqjnL/JeNiuB899emxL5zsiS/+h8NtvGv2MOOZq9XL/mFPPzBtkHG/oUuq65ftrkCEkbfwufQxc&#10;1xkJvmNfijk6zfmAHaoPqCre3u7mUTsmbtuG+/2O/cGEkzBahzk0PYYnO93vkCaREPLldvN37MCo&#10;iWDbmDTWDl+GC/Pee4DXs/CK3jt2T6Lae8ft5RX98YDqwNvbwMvLDWMCj8eOrVtIjOkJEd/e7ujd&#10;Er7uuzkajX0AusGSKXa03jAeI3ktqUbgeW6eq7ofFQKsCZK/U9EHbXDdgyZI197Qst9dzqe1DkCn&#10;O77psme89uXvOBxTXXgZb2xCU09i3/K9c7/rEOOvCvhf8Niqk2t5p9q9VxqKeuz3edh3tQROEF8V&#10;GV2fK+0e309NlF3IG+vXhd+dddxzeSIAnquJn1GeWR1fiZ//osrZfn1evtb4f4pV90so7/X/x47t&#10;S9bho/KTiP+38lVLruf28oLXl0/om2JMgdlkphdt3ZyTxpx4ff2E1hq+/+579G0LmyZDcho/NcmS&#10;diMU7pjdgDYs38rc4VlE0sCOEoiBhGApsEEoUa0pRN0DWeGnvi0Ez5q82esJgWWeWIBJEYEATT2O&#10;nA1ojvTGM0nTsx4U+9YH34rxpD4V9GYwTyI1j1cCxmoXjAUIL9JUYKydxgersYpVYGtRKPkdjefe&#10;moc3oIFWCMCHZl6rxROstMNHCViFwAxgUoDwqvK46dM9PH2eZzFEYzWIXZQvJpX8E4/IsdWKKjic&#10;a8oQFPQExQJ42ypKepCKRDgM1r1GLDUvXtSrvj5nK/huYzzliAqSTbo9smJ2jx56AVhzzUUipEVd&#10;o3pQBCDHAcn+AYjsrlVZUwPPc4+RbqpC5GMirbVsU0t/rInSFwnf0OXa6FU5eqI0NKh7x0LyUCsA&#10;0jAUEYxGUAwq8pOYZC6KtTMKXXK7JXlIGA1aaS4qI43MaKdremJBJIDqVGt9rZr49UvOlR34mFev&#10;BA8hXHKmklKvexFzX6l6G/GELM/X2I6xjr7uNjV27Tdo0OkovUdyrcT5SCrbBxhUkXSgxdgNuud6&#10;5TzEntDSd5EME0XQW3LlY9+pQJxvX+dnk3iFa0ywGGVukn5yrDEgpLcveWjYCr5qNqacDxs3QAsl&#10;RMWyDQrtZPfi9sGIxHT02s29Muu8l3VMXukHbNUKK9MH76kBAFj2kJuOzw9mCr0znisNVGtvBt/i&#10;LYgwnl0ZEOStCgU9m2NRwri02MGUJj7b0/kDCIYbkExwxBJVu3yrHmuS17PPQzpeXXZZQEAoxUMY&#10;51B9QnNAgmPZ93Oj/sOfy/XUiAOeLDx57XV7nB/uKXu1keZFPNSVYGGVKLIJ+Xcr8s45ZlzftsMA&#10;uwFh3qAcTPIsjj0dCSrHNh6UMIDkbaKQk8fxVZ54Eefj9MIqxePb+tihjuiPKkQmLhNuanFYqGE8&#10;AECOHoG2H6gEtyOvOQ/C/gv5k4CkLHuR+/Rjesg/yTtWYJs3cJaYv0M9HIbzjrJnHg7OmJ4ycHOw&#10;L/nyOqbjdot+FF6TYHGR7wSJIae9OQugnNNxnAtTbo3iCngOBcI7097vUtfEv1nAuEPdHv7QWB0P&#10;OMsYdGDq8LAHI8AqKMIOsGdnARaTBxH4gyd9ZYxfASzETQGYn5UF2NKUuWV2XN4bbQ3qPSoWH1P9&#10;70av07r3pyesVN8PnqxRnDfCDljo4RvUPvMwIHkPD8LoEJRznPNdZJN6AksaeG5I0Mt7nzvU8xGM&#10;xx1QsSSV7pENsUSZb28OSIvEuPZhHt6Px7Qk4WOGp/x333+P3sxJ6O3N5mB72fD29oYmmzlEte5d&#10;KvRDL2cHHF9eXwEAY7dY4VsD9vu0w4M5Yd7tE7fbDaqWlNPmfEfv3cdPEF/R2gbeJImcUpK8NfmT&#10;y+GVMt6VKaH/uezmYY7EPk879vr965Kqld2dI/eIvX9xcMxbIFUirRLnnQb5ZAk1J0i5p7w9x/7V&#10;f8KOOgjNecxZVHlsdRZYngieM5wvLPofaTnGHIwh+UGqBMEDdE671errEX1X9VCDts8jJ8fCCDS7&#10;EKTAFakzcjW5zz6v3x/LOt6P+Nj7df+Y9/6cbXzNPr5X15nOvuz7+sw7OsWvpnzunD+j6avvvjat&#10;/Zj99Fv5eYrN+9/8zR/w6dM3gNwBmCO0YmDrpuP23l3O23ff/vW3+OH7H5zVKsYEem95M8hlY4TQ&#10;awzzlYeaUxVbAHK4IAECWi4ZNOI1uhIOF5wKB3HzWraVNCwrn00P07x2CRobFCRIA9dOTD1xhiwN&#10;pDJ3QcDHMbl6CFWCFTT4Uig3AKMCURWt06rAlzprnK2YM8nXfLw0Kjg+qF+j59iLhE0f5draoZSP&#10;i/3q/To8Wg1uzmkIbPue1/yfOUmdPs7Fu+zQCSQvr9FzmhRyVgZXQ7yC+um9fe7OeyIkACOBX2dl&#10;3fmeXbFUVFDiqri+FONKcDy2SOnMcfySnbkay0LfZW4l95N9ckhKWtpMKtV49r2yAHwlXp55tHsc&#10;Rp+bClJn8XYOYXhS4fZ5LU+vVGOfmFreAngILxJ/vXqP5si4l30cvr7vDPbQg/z8/OmFYDxsELsy&#10;WXyn9EDP4qEThG0kGNV0nYllucv+OXvHEJSjQX74Og7ujp9b3XYVtRykedsRCgFAawP3x+4nA0xc&#10;RHavebgVdXygQCwM4P1Hn5eP2kgrxg7GdKGTd00GH4L4H/VAQR1Qk6jX1+doq9TKKEMWY3alvatl&#10;46e2BzIpav1ZZ+O0s1XrtYXliYWDOI1oMcS47w4VWlgM4YGIFYLhR0/UAMOD0jlq/YxVqK36PKi/&#10;KbySb95/MUuX9GQM4wxU6uWkRULa4NXVoF3nnTeASkunVo7rdSXf+JO5Jap8SPCE+kkeZiHm2/UM&#10;yirlrK178cg79DT+DwD+5dHna2fX3FceD82DuxoqqToNnEqAuhdPFBA8P1rlzfHvgt5c8tHLLuDo&#10;LUhZJk/q+fEl+PsFIAOO551+y3tIGIBzMobVi5wroYUwCIJbtR/cFjgTVOnjR/xaiqzKcQSYeDGu&#10;68/L895vi6c8kdOnyyHc4tleaG4WoJi83nQTARzgDbvng3L0YNXSlktdtwMAhmc8lvOe8n8O+yD6&#10;hVxXekOvtEUe8/FNkNRcNXV2NR6vJVkl9ZVBYDXsJZu/rQmmNOjdE8cy0eTwgyqC1RKzYv0DwiP8&#10;tt0w58DUaZ7YAjzcW7t3G/PtxRJkjTH8IMDsnDk1OOO2bdgfO8awNu9q4VEAWBxzt43UAc62dR+n&#10;jXWM4f1TN74tZKOqOT09MFLxPcxlrELoEvhg75Z1j3VV1y1K3XL4iZR9V7UnZ1tlGYAMS1Rkn44Z&#10;T9f6lADx+ml94KjynPSFfGe9FameyPisjz8pyyRUve9JWea9dDL0CQHcqcuSuTIekz+5DNPCjB37&#10;GQ5LMb5n++2JvPuwXM3758m4X0f5enL2l1l+7Lr/2stn6AZ/kfJL7NO/hmJc8vbyAhGBiRt1dpwO&#10;IaqK27a583BzmX9zWW6JwS2HSIZAtHCD9Pk2D/O+9ch/9On1k3mEPwNPAfcQSCsZ1WvXFBFBm83j&#10;2XY7peUjkfXa3p3QiLO8iCcpP0wvDMP5dtsstuBsnqzPKqueuVMnGuxqaSZflMyz5EaNWiRUUGBR&#10;gDcRzCZoE/GTQAjnhwp02J98FwTLC+jkiq6CXnUd6VmT4QZqVvCqTNjcEWw5K7ABiJYpVBfW6flZ&#10;lZmqeLANAnLZ96ZyWOtKCqnJLCAAUQB/3rueVyb9gSvwowINJID46IlcCKBIgIiyXkCD/O4JSyOt&#10;iyB8f9kR/zViwB87wXXhLNB4KwNJz76GVMVywAZoyLIeOc+ljhhHXUcpHqL1WbaL8pmcru9fKaBH&#10;gKe3buFQhvXxse9hNDVpmDKLMZa8IW6BZM+WiRPRxaN3AfjP8YLWfrfiWagKjOF18okWWqmBVGoK&#10;LAE0GtVlzGkM2lX0ei7xYzAOD6wACUDL1sq8/HINNW7L+B4mjwr+UfxuSQdpPUV7dl2oxF6+BEpI&#10;1+8p4Cxm1PatW4IqAeZQTP0B+2PwCUCYQLb2NJW59NKOamNibY6qUb/SY3qAr7wqH7gCHzTXbXnl&#10;zAMJbK+VZPsJKtS9JZ7/SCzKRku5UfdcygqpfyCvvVaeJEs751LM2CJXYkXlYm/X2uTy05BLyzRR&#10;LolD1AvfTw9B3lypB1F13Mei6gdmmbkRAYI/sdMSd1zBncH2/VBMZ7FG2dax/SCIbHkd+PF5m/HE&#10;YrgxNWUZytzIsdPZEktD8hmO5VkH2tU+kI1diGem+r5Xz2kSMYe/kGmFfCu0eAQnRHCUF/nVNYj2&#10;HLy0GxX1Oe9IylH2490+5z6th0bxSMSCTnlQ38UF0HjsfzaXsrkeTMTf5QDpvXrOn68vzcGEfwRS&#10;yq2Si/kUl3ci/aK/lKfHzw79oGfmiUV44mkt81j3Y1vbe2cC3qVJ04nJJ21/14OefG4d/1FeXNGa&#10;AsUTunj+uCw+hnOpcZDXPkqZH89n0hqGzpMzQDr3xCc4ev7TlkqQuOgBKUosdrYK2lTU21Krp37+&#10;PpNJIw6rdfocHG7ZyLGv1c65nk/grD0wMSEjVvVmThlvj7u3Wxu1hhsa/uqbb/C436POLh0qGT+e&#10;NkzvG/ZhOQa2bnzw7X7Hy2YxPffHjjknXj99i23bIALs44E//fOf8M03nzDGwNYa3u5vCWLC7JK3&#10;H/6rzf1UTDW7VHV6KJWOOR+43V6guhuoPm/hCf7mSTdHM68z0y2H7xuLzw7K/LIuljOlaALv7I0P&#10;D4oXm/H9B5/VtHLbi6dcPpBWUPdqPEJdgqfSPr7T3rfPjRfV0CjetiQtv2ef5Et6kien7j/9hv15&#10;9kzR0jwpK0O9zkWXObR30EGk8eCs6Fuae2zZazFflMfv9V6e/H71mZafz3XNo3b6eeUL9Y2/WPmx&#10;/Xxvzr5Gu8fvL42m38pSvpRGfyu/pvLNt9/irz59AgDMQf6oaNgwPIfdHBZ55OXlBVMn7m933G43&#10;bN0THveGjYm0ae+HrWr8e84Johjdw3BvTOYU6LULq+nKjAE7HdImGjYHLywR3Jx2dfgmCjRgYKIx&#10;col4mJIC5oi3Iy4Uw5uAwHQzRY4QhrSWVzAxgdlhyXeam7ZC9dSRKPFQ3J4xXXgOayBeQ4NoN28y&#10;91xdEvi0jqYAMDCHKcgTaokyRVyRFXRXMMQTqwkmhs5ImmhJyxSWdLG50eFXfZmoLXSGYoAWUFWo&#10;oEqL8OK2mNOSZWJlCUwo2DyWL7pdU7crz4zvm4zE/G4BgeY5tbBl8asD9j0NvvSYo1LnSonPRfWK&#10;ZgfV24CDRnGAwSH7v+mF4DBbydqmXieBLNffLZa596MJaSH70eiNIDyVL3Pv8yEqligNHlZBOX0C&#10;i08kkN4g0g0E87pFPH49VyvWiP1WdGwAxhr6QXyM/oLExiAJFBU1nkeMazWtcr+GZ3jzIAsMh6JZ&#10;Z/VkzKRytjYc16AR4+B3bw3oGx76iDZF0reBVOCdR3PwOZgPeDXQqU1HSfwo0YVUiFMxY1JLyAye&#10;oSq+h1LxbC17oVDMuJni6+NGiHgf6X1Jg5LRLOyMjeuStI/DfltVfB66Mcaw9bf5FRwmNuPakN6n&#10;2CEa162JIvePYOak2jUfVSdN40ujNTT1RKycI98rFXyLEAZlW9o0qGN9gt433LZmMTNvt0xIrJb7&#10;4Qe8YexMgpwJLlvpY64jQ9NI5KQUp3lI4lB5YECjQ3JiaRjFXuJQyCOq0UTP4wL2+3qqX0NtEEAa&#10;tBP8kehrTa6YfSDo4NHfxfMw0MNYS/Cc4C2FKkQirRoXP/iie1WbdzM8QaVCmyfi9HWGWHLLrhNQ&#10;8aSLfoVZFW14SIiWMin3jbXXXE7aQbLNWyugI5P2QcvRcKOBa2Epgq95KKAArMgbF1pDgkwlN4g4&#10;j5lqNNd6gqi85h3gjsgCCidhefs+n7y9BN835v2JmG9MhjJI3pv71zeEcg94aIb4z3mPGlDDg0Cg&#10;HhTnejcQwLE6ttZDRpDP03tBxBJwEiTvraE1jbBbmfC0btjYGOZNqQPcIRYaxRPoHsEV8nHuixMw&#10;NzGngIeYdCbgmpNHetOWEDZuhUwPa3dYJj4MhtOpN7nKbQLu+y6up+QYmUhUDX0o4ze6s3nseTNA&#10;RzxzPBI5JTaOkw5vrSrJgF9xL2unJUZ3WcfojeTAj17qS0+ONL0UcaDFNmlrEawv9eWlKo7BwmO8&#10;Pf5/9t5tS5bcxhLcIM09TqZUqppa/U09a80Hz+rHnm+a6skT4UaiH4ANgGbmEXEuSmVqRClPRLib&#10;8QqCwCYuzWVeYM6BrXVPam1n3YksdK9Nx5xOB06Vsas9XrXnG7Q1HCMD3ojJTIzmXo0HRPTQawuD&#10;yL3nLKXMVXN+pEYTUzPRdMw2EtjlRYxq0CSTQk6PAQ3A6YN83RLqqcujBHPriV7PA7MyyjaFvI1n&#10;j5+7TN6cYaUEgh6yuMZZpOE8amHAxc/E5vKWNazuuovOto1nbNuGfbyC4KT62TMdDBedGM5HeUSZ&#10;DDRyB2UXkzf537tfyPBStJOGmxkYzanY7i94PB5QVdxuN+wK3Hy+dlXsFOPg/HRYLPHha6JqoYCa&#10;CLArXsebyZjOJCxBooeFEkuYOKd5GPW+4THMOhxuWPH2+hWtp7Vuaw1vDrSPffpzVrdZkw+bI898&#10;2JuFpJtDrR/T6F3VwqD07eY6gcaZHdKhKh77jqF2YWFWaEn3t22LxKDrPpBYM85TIfHYE/ysJgBu&#10;0orhMQ3VzB18vSBcF7x5GEY72ZGysIdZIucUD3WjI0N4WKJL+93iv9M7TrwP5NHc/4XHHn7OyDmU&#10;4zK5t7lLERO7KgxM0JAh53Dv1GZ7v/UNY39kHRGWTqPJOQamtEhkmSeP0eEkc6MUx70ee3dgzvSS&#10;PK1R8LCJfX+g9Q19c8CmAvUhs7LeQ4iUOB8OzDpbO/wt5bNydj4tevE9eeyzNtmGvPPMP2s5rsdH&#10;c/vsvW9t81jXP+O8fzSmz+6Bv3f5Z53/P2b5t7/+itt9w+3WoPMGeTFdyPQd1w37ZnxbLdeISMPb&#10;6xuan7+t6mnOX3u33B37PiwMW2uBm8wx0G83bIBZToZiCUGeuwSPePs/CkiSYOakjs8zz15JRq8p&#10;HIgLcI2ggAvhlkK9WoYusA0ALQpAZc9eP4Hu8loFACGe2d7SqUPmQIRyaQ0SFgMCSIfKgAiwuQDI&#10;kA1US6h0qw4XYotytSyvlv95z0NWkGzT+8l5FBAY40hzci8tfBa1w4UyR7elicemy5jqFWwoVwFL&#10;HWGBKbkm4l8ZJp5KTVqZ5DPxQ1iFoI6FICI173XF13VOIKmMv4I6oXDL8j0CqJIA65srf0197b0P&#10;BCOZoDXrkgAGwDauhBAp4xIAMjyqxwSkF2C3jO6wnglSWR/reK4s/55ZnsVs11jUQuBOM7HLsT42&#10;rgDEM/GCLrYp5itdTWssQQeNq5IbvVPyhHObWv5dw464EO/KisKU7jnh4RBsEMdwhkkT8UGMi7yp&#10;knfM86HdmK8jkrDMebEiPZXcz+sDDoayH3BFgHQDV5TLfEgzhZ9daVroDsgLMOdQyTcKPa6TEjkJ&#10;ehPctrtZhLctePxUA/JbM48ZmxZuhAshQUvdh+8VblmLYvF+nCvBea7rE6FEFC4lRVhXWu66Ytc0&#10;5helZYAWOQzn4AxNFRE168jFIzEhF5uXWISFZnzlvkCoF0LZ36SH5nuMY4hV4/ccisepDVYJ8pGL&#10;eYz+qccG19z/iycKTsuXX8nh7wQwi+73tMSFzrNSlPz8SOO7Cn89qyXWQuU4jOXFz4SwIBsU0Io7&#10;zwoW7oOa3O2iFiTdH+nnyLeNnllvE/jlpQl/Ig1Dx/JOxLkLWljD0ix8Ty68sI7PeR/48zOFIaCW&#10;iyuwL2t/dfH/YMxzB25g4SB0zAOtZFiCKz+yxCKL1SVyLj4q1YqZl1gXD/k+pNec9f9YqpwR66C6&#10;rAm/r+0fz+zlM1VLVllCVFUZwC50at1VDhEDkoZixtmVzT+TFQhIRZxp8kv+XYD/CCknBMm82eOZ&#10;XnhoXhys58Eyj+ryfS0X8s5ny/BNTTn9WCoIHlbV/jn7XOPP57gu6jqBWfyc71+8c8UhydubnHKK&#10;QCw/AC8Nq4zCMqeNQz2R5VVhTHTKtb3TfGegqx7eEwwPR7m15rmUZuS+UQeoeXEx9h13v7CdfsH5&#10;ht3jkg+/aDEvOfKo283cmkUspEkaYE2ojgBZJ+yCxmiVIeiMQ8w5TmeJYakTghv6xosS9QvLPdZs&#10;QoE50Zvludr3PWTeuASZLnuJySj7/ohn9n13nlQuSzGA6fomBAE9ex/ngV4a1/TJmVX3fmETtYrD&#10;88anVRXdf04lnz3uCafPyvNKOyvx8G0t71f95+KdeOQsJCtlqKszU5olQvU/Z3ia575Zzr52Pr8W&#10;XXDpq7V99gJx+VnKOe80YGCKYI5jfStvn9MwhtbEbFBUL3iGvfcxf7nmHdflepw/VARYwr7+WEU/&#10;3p9/SNtnPWWtT9957r1y1aefMUfPxvt7rMGxjdS3/ljls3PxR+v3P2+5//JX/O3f/4YvLy/om+Eh&#10;r2+wBNgDcck8JzEpxb4bHn273+xCs5yTvfuFrie2vsndTmK13CMCAVwO0TGwmTBBUd8P8QJAmXmI&#10;Fp7vsdyQoIB7jMdBC9ghZGeBae/iYDgPsjj6XLiw0Cc8iOADApgk0/T+VAKIAxSxPQ57jqa6D4Yw&#10;L25RiYnuphBppehKXgO6NjTQTRQwkKUAW9pgsFyxDrFuxPYX/yesrf2DxgGUWV8BUH4ulGpC8SVI&#10;eywEmSb7QOtTB0IMx0oAKG77fQ1W3mCgMMGXUGMOul1V1BLAsecjfILECHMotfuce35/xkgCWFFJ&#10;Ad5+tJjj0qlcJ6+ZsYzZZ/7HxKrLRYRkkkspgHjEivN6m7SQ7fxrEgbYeICTrhz0uHhZ1+9K4eX6&#10;Zxxnn5eTUJXfx9y0FBaDXlw4poWm/W96dxOgB+AW1Kxb0GEJ2borjKqKIRMyFa2lUmZd6wXScznK&#10;rVGL/nYaf1qThb1mMjb+F/RqfElBa5W8zBA0jENSQ5mIZHjsCJMh8hINwVnSgjE42iEm+LJ8rMfi&#10;Z3BAq56Bellkn8XFTpmDuqcMdMj+mMdEg+iwRKYXgfybtFy3Ujm3d6xvtCcOfjtdtNzvuaVyTxyt&#10;LY+uqWGQQzpEbugKJ/EMWMRJzRAJSeMn/wcEo5JUMMT3Ylj6k7bLXC59EMl+qlvqFaFtBSmcZ8La&#10;mKE0ets8I92iUbXwO0gQS+wH5J4crQRBUPLnOtbsd8wX1yHW2d8J3lGUZcCSsirijBHNC8Nlbs/k&#10;VNpf1/BZCcWUdCzndjjDNo0a+5rvQ+BB94F3wVmpyuxFz/TMK/NyTny+i55nGx0AvYEKv3QLZc6x&#10;XJ7BaVll1mrrxVQ95wDmmKuWpfDPWxBseM7EHiK9R1Oxl/g7YFa84ZYfL6znTI7P62jlcjzMSasb&#10;u6xKcc1ciqTNdwv7DFs7cTnF5kwDIAuwRZBhcLwC4/lm/Wp7gfszeXsd8xGEDXkHLr4WMOR4saAr&#10;E0e8VDgXDQyq7PRR+JUroEvLWpn3UwLNS9zoOkZaRDNmk9ZwIPBzTaL/C79c+jOjLY0xfrCcsXcL&#10;lb8DWtNC51mpILigocl0udnGm5ab53pV05trqlkvA05jYYV94AU6i7epFgA85wKkNfLb4/jUtwpI&#10;N1rqd/m5OL8pzBI4Zv9qOshjQo6jLGovxDldwlAfp/USfPOt25pdTvVmYR/iLFbB1Oagb0g+0R+z&#10;yjYrecAsvC02d8fD5ZkmjK9uAPr0OTY5o4OeBwACcB9TzcL38UAvyUBz3wonD4DF9x7DgGwLieJr&#10;FBeXirG743Nr0DkxHg+omvX3/vrAFHt3qmLfd9N1/BLBrI1TVwEEYw4MJodugn0fhc2YFkGrd0vm&#10;6WERvU1wP5Zzz94t/EYkPSCk7KcDr891TSntclupk2vxzNCQ6xEbd71qTEu6j4vEXgn6Wto/0t9R&#10;djzIc/xNEoSOOPJTI2/RubGUm5+xnzQAQpE76E1y8ZK08LAmdtA8FA7UQfnoRo5EVaFjh8gG6Tfj&#10;y6RnkG+v9P1+ee+Zz7z/7D05/33ib8BpHqwAACAASURBVFUWl/Ls97aZ9b7/90flW/vyvX3+TB/4&#10;+4+u5bfU873tHGWZ72nroz4ev/vZc//3nqN/lX9MEfy3//Yf+Nvf/oLe7xBMbLeGfezY/UK9u9wy&#10;5sBvX3/DX//yF5NB1D251C6lpQk2jyTSu8kAL9tml5mbedZvtxt02JktItjHjg1tuqghjgsYamS6&#10;WYN5v2q5TR8eHy9ZKq3JU2Hmf82VssJ+AzByxaok0bPvq7K1HpeVX1OAyMORh0wqViy0+Ggi4eLF&#10;A4rCTi0mWNnnohPSumee56HavGtFyQ2FWhJIDOVWFiU8h+gg00m+pqItCZRQYT3yYC/mGlfZnF88&#10;pBSF5dsigEkRwhYgtrrVFoW79vSoXMfvIbiDUACqUlbLSZDns1IvWPizAoY5nnrBIsjvZ+lbBYwC&#10;FHIQU4DVEnyxyFot26wBdRdiOClrAur+X/M4dnYZ1CGlv6E+xppKKLxSFNiU/fzdChrV+Y6W67y2&#10;+Ji/N/E50bO1XXlxlfEIhLaO1gaGCmTycsoaiL1UTMHTUrsIupcN1r1ah0GlSe1SymMOiwuk+U75&#10;oyQUjWrELcp9UFppFa4MeAzixZJamivT78TXPtAha9UA44O7uqB/UAFE/LLIFRD3ihHfzHkxlMCa&#10;5VFe17oVGrCwJ85ny2P1woMXVKlEqFtxzdgPhlQZL7QwBOzMec9zHRaL2SPgU2RuORJD7aeIK2nH&#10;uV7fyfW1SnX6AwXM8o4lYKbr20mzeugUaY3v2OcNHrbG948dE6nsLnOugrIFoy91nELl+DhWcK8K&#10;qJUvl4AXfDTq9AnmGbTDvJ+4/rf1hSc1fb48052f1nySl1M5JABQgZirkuT1ce+vrHBPvKjo8wSi&#10;wN8LOFXfX/vzfbOY1mcMw2DEEHLKYRz8eTyvBR6/eChy6tY6eFm4vBdju6DAw8IGGP5sqAeLXq21&#10;kvcWeaLWm4BK5cPnMjk8dXtz4fo+6dNFuaIHfv7e98HXf3jHXPHNcr57rPDJkAWH5iLuvvISAKgX&#10;g2vdQJXTLnvj3+kFzTxDlypgxgutqzHWi4h35y3Ehgxr1sVAJxHBwDUQnn0pvwOWV0QBmR4y7DCO&#10;AMEDlEoexGfH8DButCD6oBwBrkUmRvo3TAjahTXolSyY81KAUlysE+A8nlYH19IWY123brlAFgtw&#10;TZmA6858BBALTbHdNmACt5uFDBnjgQHF1jtuvWPfzap60IJ3muzQ+81lWQt9ocONKmDhK3rraY3t&#10;cepFWhUiAWhYj5sBxsC+m0V4awl23vsNYw67iJAdAnHeOLFtNzzmI7wgem/AsGSZ0swK+e2N4VkM&#10;EB37w0K8wMJs9u5JO6di6x4zPiQ8QZMNwz2KpREINbMB8m4aKinpxPfT1R6uF3NHMPzZvh4e8oIh&#10;w9ar/Vzfs6r9Sd6m67o8k+UunxfOlpa/130MeKgjNRB8jGFhaqK6dexX+4GfL88gwe1Lo6IyJnve&#10;w5oCi/54WXwO1XkO4k2A3pz57qLolN+famXvlB88j5Z1r4JQAxa+e81TPtkAcszfU8c/qqQ+cP5c&#10;nnz3mfKjMsRHdT+b4++d+79nf5+18Weik3+V7y7S8Ze/fMHLyx1jNuhIozjLhQYAFjbtfrvhdr8b&#10;3gnLFdK2DWYFbkaYYwx8+fIF5hFmZ/w+BlrrmGOitw0OE7uXz8CmUxzgNss48bje/MwEbsu0aa6v&#10;rpRTYLUc4cA0gEm6WzJ4bE2FmoXVgkv4AT3V4oVC3QhJoTNVoCoY8pCKpJUA1N1ARXpYcTFmdCpW&#10;FCImVDrGmGgy0WWzhCqyRYJNwAS/xrC6XQFs0Dks9EqzrOjiVg+0zKPRkrGfFDyop4f1YMwd4kAV&#10;adA5Yry1MCatqkZQdwJNtDighQj7EqxZFdK7H762lurrhHogcz4pSBxMsmllUYX8tKikKyBCKSNY&#10;k14GTnCNQqJ3UjJEiXUlghoiqEvh4RsQcTvrPIlajNQQQZvRaZ4DLYB01tHEXDtdAk3BRhCWRB7B&#10;1Wi7Wbz3FgpaOfya+vvsw/r3mBbPrhNI57tlLB0wyy0BtE30foOAFvV5ceOyWzGS1YiXm9a01n5j&#10;PwXhYt0iPrj1r/eO5l4YtIcVyBovu6mTi9Fd68CmG5pODHhOALqsOimFSqxu+UTlUnx50V1x4CzS&#10;4srjNXsIDrsfs751SIDgtt9c2ZNucWolRdi4OPI5EFiETKODBgN5U7iRtjlvI706PQrnUDB8D4pq&#10;ifMdwwQ4hsi3ALeAQsy5iu09MYbgAKt63F0BgQ3umABou9dSFMIJjwmvGmRci+o6BoHFQ4z19X4x&#10;XvRUC7WiY5iyXeTWsc80PDREIPb5ahHuFnBa/ua+INnH5YA9m7HzAdG6cqSV5PXeHYTVNPmPOm+P&#10;ebB1gMBCDIBAn9G6UBFqKPOt/n/fYPyomQU+QFDa95fC4k4qSuI15wBSQ2zZ57nDEPwEsJiyTRjP&#10;l/yV56r3Rmh55TQl9OixGeF5F1bLiC+Nh0yLc83LbTDkMStRT3jme5C0V5XnClDH2gTNSfTF3rUb&#10;ec47Yh6yz8RzapzwCpRJecfmTJb1BxDe8XGMFetOAHnZVZRr22J+RSycqrTKE9+/ZqWY60qwojXK&#10;Nuc45ra+M84Z9Qt0FV7kOf8VRRdBa5uHh7PTRqUkSnQel3yKNGGxnae6fNWAOey56Z56zEkw7UGf&#10;S8+Y3ip/cTCi8bxSMHa0SI/n4DwPgINPVp9ZiSYgk2vB9xao44SVMLyKaobmaK25fOdSVADcEpam&#10;opNIzhJnl4Xjt7luQecKhmZayyLTcMVDvoBZlS7AU/Igowv2S3xvajFsKDSitkYATv1YQz5x3B0M&#10;bzDH8HWqHmU2JoavsrVsDsK0kA0qv+Z4de5IHk5+PJAxEY0PJUZqFzUo31pAcutF04Zj1k37bcY5&#10;hFljq2d8+ezXiO+yTZhc4CE4aFlZLTpj79oozBpIYbFRTNABxoBsBoTaEUUDGspVkhxaFcP5UeMF&#10;urohUKyX/eycc52WkqDZmUNeZnqNBn9T1Cj5qKkmIGL03/tmISEO3hhK2XIJAeHr4ks9tFgq+zpZ&#10;DgLB2McCHorzKIjxkCmAOCjcKMQAkXQUroMYHQv2MdC3DdAGHRNDrX0RAGMPfaiL5Z0x2bQFD976&#10;ZvthKB5u+dW3hq+vb+g+/jF2Ek+s1VSgS/MkwZ4DpDWMYeN7eXnBPj1cCnrobE3dulj38OqcOl3v&#10;bWEh/th33O6bnSfT9F2dwL4P3F9ueHt9oG82f73BrNNhyvQYO/b94aFaJiDTw2omj2oikM1ybYUY&#10;grUY70LhO4UOyhryXPLkAJ5Ta2LrPfaT8WEDxqmDddga1kug5jQ2HfDfeklmOxPMr3otCp3kBzxY&#10;/bNFD08eoTr8DGseykc9KaXL586fLGY80G8Oghc9U8slV+SwKXzc9NkSj4v7x2kl+pUCFSVAv6xw&#10;4yXpLm4KdHjugFyAMv4yHeoGN8WLGUX+zZwj9UJbQ86jTLvO8WdK5cP1PXn+twKRLCWmxTEggedc&#10;+IYuXPaJ5SoczffW9XsU+cTnV3N+fO/4fP15VX5knFfvXvXvM23wuc8++6z9z5Rnc3f1/Zlr/v60&#10;8a/yY8XW7P/4z3/D1jbsu4lr2jve3t4graN1C/H59vbAtnX0zXjjPkaE8Xt9tZwgvXeTV0CvHbU8&#10;HW8P3O83QAS9d+z7w+SLaRfpIsCWjHlV+MYYbj3AA8YtZLUyfgcY3UrTFMSGJt0TTDIoOewQAoUP&#10;UwpMcCtKqLYiNJwVFKAmC+SBemAxRXmisqKqGEPzRrY1zOGC9RQMmcCcJiCpxVeEruAFrY9kqru+&#10;5sY7WlRRBqjAY4AM/FUI2iuu45vZ+8ebbgojmWDn+oa6MdEoQQCfDIIKNQEL563+rHfjAYiU8WlM&#10;/tHNlkpiAY5JA5wXYaiWVtZKSkuSDdUJu5gjzknIXmCYDICoj0OBITgvc05FBEn/TGhnsakRtLvM&#10;h2Q82fyck8AxJ2hqCU9TKMr5MJc7dUXo1il8pWBFYc88Gzxadig8Sdc1lIs0B0sdtIlwLz5OWnQN&#10;gXt40MLbQFtxabf5llennykWUoY3agSnqyU1Adq6UH6fZmUy+aNi8QihMLjsLcR3DPlyedxJhuNp&#10;C1Mw4IkqOOtcdQwxxcW70yn4mmoQa2bGUXSBdjqKvcG9CNBNnZ2I9SRCMlPwZn9S8S37sGgcAi2X&#10;gD5PDIEj1a22CtqI78HLiImF35iSP43nXZSFTxSeZNUedgWXPzx8r3h5eaco7Udr0vp9GdaiDOb0&#10;cEFJHd4GreqoTMQZh6ijvhe73DZCzdcLUxYB9cujDB9EhfN8Xlmfqyu8+DwTfATgMVc1gMO1nnQ/&#10;9nNglrA/jTyTba5AR/zul9sofPF0qShX+4q0iKVN1l1DNlTvk3hbFQVNyz1XfsbZprDLovIdL4vo&#10;gXZJI58sJ1Ah5qKMrXSe8WAb+c719ij1+b9OYOLdtXNOCk/kumpQavx+aGS1HrMfg8+feBjSehNA&#10;77yUkeX7qza4DeyMSnqo76wn4Nq/nFvut9xHucfK9z6YY/8vGkAFPGIqfJvXc6K8FDJFNODzq2V/&#10;XI3DqueewmVIjYtOcjQf6mHXfJODqj/5+3uJzD5RfHqm58MJ3skWOC8LWIWLta4guJ2V9p79Y2Ai&#10;L3JIE54UL2jqOI4V8D6Ha3lnWKQ7UM5Na8uplCmevmz7khcczsvjci7YpHFjwcV6zbqT7WIavADt&#10;vVyOAlUSOs0r50bkNP76PUEp7tX1bCBgRso1vtnQsA8NnmA5RtQVRTPsMDBWMsnoLGFhNGVO+DyL&#10;uB2Nn51zcF9Ot8CG5RjZTCGdw/QuSzavGHPPC8upFnLEFVqz5MpwZizNjUQsHIqNb46ReqQqfvny&#10;xROJWlhPOy6LKY7LmlOBx77b5bMbH7XWIxG1qCd7j7AtM0JOvny54/H2wMvLCyb7qna2tjgrLNyM&#10;Pna3ZPaLGsiB+o9nEeXrsg8/4DuVr/J9cTqY1MHCwMIuRMwwR9B6d5A/ZbKIl02d54oYFZgOsL/8&#10;8gtev351Y4PDmChkReeu6msXNJ8ymXkttMKv8vxcz5sqJPKyjTTmYHZraALsD0usmc8IhZt1XlGN&#10;umyfmUe5JZ5NwXURdqI/dnnpByrSiGzpW/mdo2vNLjANf6lDfDqJF0We/H78+3jWrM9Sj299M5p6&#10;EppqrVvf+fsfVX6vfnAOPxAUgfLMz+zbQVY8lePn1zLZx+/9HuWjNv8o/fxX+bGigDT89a+/4na/&#10;Lez0y5cX/Nd/7RBpmG64wYTYt9sWuMa2mSdZzXMj0jxmuIVLsXPLjJ/nmO51Zpe9j7nj7fEgEJ5n&#10;Ly1LW8tNKvCwEY0MvPRYOtxGMcAKe0fc8skt7CjwwW6ANayVChDhVqdJ06XCxR2/HFzQwgM0lM52&#10;AHv40xj88OjeiomOOTwuJ0OeWOYqiyHubVBs3/c9AHQuZj8C4y6xcfaomEnhf4tSJCszWty+fIqE&#10;wp2mgs4Yf1cswKY8FYQx58KmFwshvVAQLyot0+zASQKTBub4XHv27wq4BYAmpvSYlXVVPJMOzbpp&#10;ZdS0WHhWUnDJtQglwwdkQnWCQKkSUvuJFQOgEdO7SVoc2VIqEOBS6SMM0HJEwZNvMv5yi/i8dOME&#10;qGB0iy3oFuYowMMsApPNS8i2sU7VqoDARe895syA8LyYqNZKTWUFoJwRxMWYgy5UwBhahTSvaBZf&#10;EbSwmqFI5tyohwShUgZPVgVQEQ0lnIgc1y34Uguvj1lBdO9F7DGOgdNTBOlkUHnBFKCJ8zGRtsRY&#10;D6W4iYfSKdwnkjNyv7kbtUjF/2AhVjSSBWhL0JoW6AFE1rUtwMQEbU41+GkoWNT9hV4WFaw2+rHL&#10;kwZ6cXAe21SoTEwPK8JYmVnKBWLZpxx1sCkpehwxkbDyTv5b2cyJ5TzZ3rWNnO3kYbOAw0q0v54d&#10;ZY2OypTCL34irqcu7wloYdriEiTWofaZbZB25dz+lPyDQ6EFa7ZXJwTIwOvJQwMc4XqUl45Wf8vP&#10;Mm/1HD2uQ5woGVDUFbXj+4hx1n6RLkJFPhkBcf/6ecGpclGgnk2n8y3O8rXTcTZUxvhOOV4wR94G&#10;/9Gch4uHvMqLxhZ/r+0jeE+dW9WTrv20hNXdeUHsez9D0pthHc+xHy2AAQ6K1WnhPc4LoRDkOYKy&#10;nmnBXBT3Ui/nUglCksce1kAPfKX2+2osUdzi0YAvxOXs03sRtwQPuuN5Khd9WsKerb27XjI5PCDl&#10;DZ4365tx2YAz3awtAhnaSxFAOOVNWfcD+XJdi+BR4UUx/TxPGiQYWYEeABH+KsJgBUP3xmKLSa4z&#10;6yxAUMwK97J7ltoZUaSu93IAHEqlsRpHv+6X5Be0KmW/roVZgfh5q1HX+oz75bXDGtN7h+GJnDdS&#10;ntWI0a8BHAM1fNlxbOzS8UBcO0wZbHlJAXg87jgL1PrcmJSyCeCetjvgOZKGe2DMAJV5/hP407Lm&#10;gAG7Yw5MpfzApJcN6l4LjznsJJ3ufSUIpXTqwOOxo4lZcD8eDzQH4lV4YcMY3LvHBZ14e33FZgmd&#10;sO8GRHbXfW6tY3/s6Ft3+buSq+2FBmCfZqHdesccwLbdoHNgHwObWMLO1gTbtuHxMFD/dr/h8djt&#10;59sD95e7Jejqm100+tzvD7MGt1jW5H0IcZP3MrE76rZaxKknvOGCfJs0C7pI3cT3x3S6i/ajoZQ1&#10;wsqf33kbJrpc65OhJ8LkxsfbYwnVE/2/ellOv4C7zfLaJE+o4D7lTS2XFvPgCXJZCp/Q4zM87zTb&#10;4gEd5zZlG/f2UFWMOdFvW+hz5jl5bN/5w5xGy2gnmXaJqx5dOssMR/nkeM4cBvXOd58r0R4FeW+7&#10;N4F2i9O+yMantqOi54L89/Xsos3PvAOkUPmt9V/R1c8c04+WY5/fEy6/Z/7+Vf5Vfp/yt3//d/zl&#10;L7/iftuKYZVfNHtp0qDdePpj37FtG7athZzamnm122W8ojdgH+ad9vXrV9y2G273DWMO3Lab5TZp&#10;3T177JzYjAHOEEopz27b5rfnzWOlmQWY3aSntTR5J2GZvm3ozVzNemsetwXgyTzGwKSgXqJYWB1m&#10;OWCHstWYMezOm73y21QOeECeVZm0ZOiYYm5YUzpEBybM3X1CsHkYFLNqd6AFdFtqLlShCF26tuRa&#10;ANWu5cD2cWayqRK3vMy/CQnylMcl8ACfp+Ph6j3w95mkJz8/AAGHQz2zjOf3YS1uSxduoykQ0F7d&#10;48ZPj6rXTKigYiSCTDIVnbU1ozBfR/NMgai0V56OKsNGWAAJsCsvJoweGk4KSKmLTTcxb1vE/F2o&#10;ypp1Y5k7+4sRguJ3MWB5c/dVaYKdVjliVuKM/U7oLUC/uAErM+V9a41gjalmpCPRotR5fi1TRMYi&#10;wBAoJ+gdRBkAHCxOOMQtqMq7F3JQCnruHLwPs452pateguQvSVcxmyHEzrBi5/e+q0CwQ4vGoVqE&#10;VqG1ttO82meC5IGWPNHWM5L1gnsAqb0U4VXgPM3XtX7HxaGFa5MWeRWSOR73Ly26vQ7Neggoc064&#10;BwnW1f1SweKwkip71vSBarXi9DdZp/eijid0qLys4LzxmzpuANHn9fv3hTRZxoFY0yONtaK8iSjm&#10;ZKiva/6vqhn7ewHvfN7rhdhR+PeLBTjgFFNSHyntTt8fCnWrLaNPEfGq/G+CJ5wXV+R7b6Fc8zI6&#10;+Dr33pM549+t2Ri1Ap3lbMBhPsuMXX14yGWQdYiHNapd0KkVT89fCkDE3wliQQ9z6EOtYNyn0eVv&#10;KbXfPre8OPzw1QVAqHv/fRqP9p4p9gJEzc5/Am8o7yRfmYUX+Cmtiry4VSDooHrPlXHG+/mZXDP2&#10;gxBWx7yeTeYFqMurgIWXuCqxT0FvpSMwsGzbdcIAWLLJGf0mnzs2d5zzoYqO6/IcxPb+xLkSQTQ+&#10;+T7X94SafB+owHZON1DH6n1epsWMBgDwkla1SHPrOwTN9L36Y88/eUaQfFbko66ur5I2RKKHJ1n2&#10;xI/P86jgmXcYi+Z+k5bel5PhBXk3SbHCCdHZrIGSh7pOUItQxqryapUdUtZ7ZgCiOmwM/v0+PLRR&#10;fH/cN7rMkyV4nKUGAx0ZcmgosInFUx/DrLf3sYM33aoWN5xGRxbiSQE1edKMY3bsQz3KSENvHb33&#10;sD6fLgOqyzVjHy7DmTKrqrjdPAZo68DUBOChHju6O3g+8eXLL2GsBGgk7CRwbr9bWEwRq3vfKScO&#10;7PvE7XbH1InH4w2tN4zHjtuLg+H3O97GjK3aGmU0O6MDKLXZcNKgohuucitBlL8/d1rgpPfU9076&#10;qK9Vazbvj8fDLOELP9pLRSmXlvehi5ywP95QKK38/vyjwwguxnz0iKMJSO5vAfKSRq5P5rh46t3C&#10;HM2JCc3QcuJeJPNs5cyLBUkB2+iThmQfJEJmMbDlYIxXxnBe43r2Frb/Kf5fmec7xPXuguSZP0dQ&#10;g4UMGg+v46ovJ0K5/nxp/1vPtM/uiqu2v/Xd4/ufKT8ihx7n5DNzdBzfR88/m4Njv79nrv6o5Z9p&#10;LP9shWvT8OXLHdvthtbpsWi88revX+PvvnXMMaAQ7PtuFuBq/PXx2PF4POLysDXxZJh2md3EMOjX&#10;tzdPtM0oJC2wpyaCjZYcrIjK0VQzIY+togqZ7lLo1oMiFHyaJ6K0w7U3s97cmkC6hX6YqpFVG0qY&#10;u+XB64yWQKU4KNNEMoaoC6bT4/8pZri/xyEliGRmYa3mT1DobU2xz93aVnFLzwaZEx3u4tYEvbsb&#10;mddl7nBqFrmdYQM6eGQDKFa/LfK85NxmPxPM0MTCADsIE2tBg6BtHuOziD75joGRBgK6VS7cEqUh&#10;4ru1ZmMNwGsRvCuJ2h/d47WFUKGI23XKONUyUF1obw5EJlhCfTmVWtPLOQcueGjOg5SRMlWJKkq4&#10;N+8TQSvqfQpkvGcTotBaxgyWrNP6RhDc6hAmKgQ8ZvEgIoLp4+K6Zbzk5qC2a0dSwPfe7dlGK1yJ&#10;CWHUam0dOzxW9EzQP8KINAHmcGHM58jjvBPQ29rm4DeBMlBDC4DGstknGMsEUGYJ47FZUxvzWVF3&#10;7xfA9121DLH/bA2aeNiHiQBEj+CgwGM3iUA9rihF3Sp8V+AHrlxSQTRnjW5T4C7RionN51aQ+y0u&#10;StxtWY1QuXGS9gttm3yevwsy5EqOIxXLBBMl6mNYnembWOHhWbxf0IztzDhXBiLmhDEqq5L+3QzS&#10;aCBjrBqdAT1i1WbcWD4QoJh2qHTQSko41yqxJ9QnRNwi1laYq100F85fETaC05bvVw+iMu85oxe/&#10;uhU61kJas3nXugrLs6Z/tHCXWniJJpAuwRPo5gy3OPI+OAFQPROvfDJZHYC4JCHDphuRv0FwIC4f&#10;3ZOIoFxOhSzzSdB8zgpKYv1Z9mvNwaCIrWP1KT1bsm91jczyCdE2Ct9PFTX7yKurqTPCDEARsXyP&#10;V9c1vj2/YBIs60N6KXCi4+yRsNVfCj2/bqp4iJ9P1nUDo2aJa8k9jrIOBwWzuzeHKcrLa1AodlVs&#10;kYSWbtvelroFKiZ44TAg5mrfEWGqpJmFlbHTyYF6uKlyHjq/DRDN+R/d0HnGDlKmC3zqiW6B5H25&#10;1uO8P43Zlehma+iUiOPs6xJ5zhV+jqyXsYxpnd4WOcch72RL/m60gPobDSDCWtfr7MxdA0QySYa5&#10;0EJT3NDqFwENDraGDNNOdCAi4XV04j2y8q4KCMce4XfC+WMtzpuXSpM35py5oUasj8Z+j93oY5lN&#10;Mt+Drom9ZxCwhSbcL8Lgxd5SP5vcgqY1wT7cq4v1zHUduT+pTJSak340Pgm5kNbqAM9l4QaD9PX6&#10;IWNTZ/iT1jvEAaww/DjwKeZToPzDxjJcifP/xcKRgDHXzeeZ8mJcvJdLYiBlWYTRNUgUxo793Gzd&#10;4ws7N3GvK7EJDXmhNffo8oDj4U0Lzrf4Crj21Dfs+2uAbIKkTXc+MwBbUw450gC7zDOP3pqiEx20&#10;EFcfhoQ0YHtuYIgCGJAG7Psber8te2tqiySZYzAsycRjf0DEwHsRZFgUaWhtQrVhTrMgv8vNAPCx&#10;o6lCPFY5BNhuFhLFAMqOfbrOKM30ADXjrDkmbi8dGzrmVNxupt+MMdG7WDxyZXLMgSaCe7/b2Luf&#10;NTf7+9aLbqRA2waA5p6KlvBTx8S+WxzsJpvvk0pvvvZomINyissjahb05oVoHgax/9y8fKqdAFDj&#10;+7x8o75qjqnmSUPrujkmtr5B+5pfwbkTUOg56c5tZspeV2/H8lvZfuy3F+z7W9lzpZJS0oDLpa2x&#10;8iaBA88Lf3W5o4RzWfgwaX5/oPcNKGeEGcVMDxeTfGCVXK3OCLPEi8HhYLnYGrztu/EpoXSe+waH&#10;WuecwL5nriCR6MNxZkQY0sz5/6zy12fKWVK+/ptS7FEmVyjzWfUOyIa5W3z8wC2CP37Ur/e+/5Yx&#10;/cg73/L+j9bPOs60/n3PP/uuruFVee97vXju71F+xlz+rPJH6su/ylXptw0vL3e0tlkINZcNW2u4&#10;bRu+vr6a8YFjiyKCe7/5xfwDc7P8cL33MAIwvXKP/JOtdzz2B27bDU0afvvtN9xvd0AfGGPH/XbH&#10;b1+/YusbNWYpWo64YLUWgt5zCNoGV8VaCG3dwbjmDLV3C24urVsWcZjCGAdaK5YgFJxQk9LIQs8m&#10;UDcPLWBCk4SSQUGQ/4ZOeCpzzlDETGUFROyGQRwE37z/29axOZD/pm/orWGiJFALJRCosQm1uI6m&#10;csk2XcnxvxfohPqvV2XKSVvBj4YAPqwtO0wJsCssNl89oJ9atQmV1PX7AGqosLlgQ3E6Im8LhZHS&#10;H/+9lUPUlFKzyq5zsSjBrvTVrtLaRNgXaHw/Jb+HUNGk8sjnSoxe9ViZhAFlTV5koS7ER9fKOihQ&#10;rYo/WVYlA5lorcRqFZhcRUyW7rx4awAAIABJREFUyRgn/NLnAAQ0F+T4ORXTbHMFyJb+SIItkbiL&#10;ir/3k2BhTEkRnGzvqSsQ5sba1CxdZ2toc0KbJO27YJ3WxKnYUzBkQsWYr+McOkgnbjFvlrSuzLbm&#10;wHANwZF0KEIgJfnZETQVSG5bV+7fKwuIVMCRoHPW3phUkfyoWDKXfcUEfRx/shCL1ci/GQrC7hEz&#10;MSLBkugV97N3NvaT84doaKGNVOxtzs6hEAz0GOVv7reyfx1cOQI+cBo4wpnPLCQDxDsqA4vFpCcs&#10;VHVX9dJe0Otaf/O1TvoEJM36YPdDzsPEE9mq00wsbY7PLCol183HnuDe6rMQloOxZlfCmiC8rYBY&#10;M7vEwrJ/uL7cFyjrzsurVBpzvfKi8dh+0kdOnYQnyXG9jJckfzqDYDwbr9a58pij9r3uMz0C6UBc&#10;gKtU7yQCPDwXC488tu79jbNJzGKOSQnVgSNazfZSD5VVjkJy0Zf6IS5rtGZJxJdQCx+fJbw6JhOo&#10;yr8lRHSLUUnFWfz8IlEmnbnhgAKqfrEuRTEva/R0XxIAiJArF88QYDvKE0XBYySuuGA6tH20JCco&#10;qurgtwLz8Ez+znqy5WP/CMLY2p7jpn9LubpU+dE6AqBsbd0l/syMECZwfivX6+c00yLR+rO1Lv2/&#10;ZEln+s46iifp5fc5pvp5iijJ6579fbZsBhB73P45tr8k4tW6PxwkC7nDaKGGoAMIVK48SmrHgnb9&#10;vII8mTrmIipemS01FbM4lzjPD8LcIrNp6SNBvUveeCxaL4iy9wHoa1rGXwwAYd+sFi4y+awCYmAy&#10;6YtJrEwuaQH+9b6ZQdSYeH19dXmAsTsNLLQ41tl0E8H91rE/HtCpeHn5ApnTzsHJOZkRJtJCdSgg&#10;DV++fIFqx5yvGENxf3kBoL4XFNtGTyuzdG8lDIbFwG+A67Y3Y5f4+voVt9vNLop8Fuc0K3YaougE&#10;Wm/o2jEawXYPndOaJ+raYsMceQdP+zgTBYv3bHpMOW1NPxs4Z3CZs+hsQaPc65/iV6wxx7rIqXOa&#10;POihpfbHbwAE2+2OfX98Q/1FxqQup2s/F96wdP08Dnp/Nvf4hub+n6SP+rrUubVdeekL40Zk87Eb&#10;rbQrvr/WXflO9u+83nowHbh6L+Xa7y1afp7nnqUmrN4fb5j3W+nPgT89qeP3Lz86Nz+jfRZ98vmz&#10;53+0XK3J8fv3/q7lZ/brZ5d/9Br/q/y8Yuv4l7/+FVvvGI8d923D5p5i+xjFSMoMtUZED3DbVsd+&#10;xhgYTBAdZrOC1psbBAK939A9AedtyxAsCuCryyKbxegCr31d6S+HU+m6ecunlsokXLQKY1zibese&#10;x2Uza7jmVtZQ6DC3tVRkitLk4IdtbTl3gD8irIgVsxKtyqWDCerH2VHorrfNxXVb1eM3g1Ysac1O&#10;8I9KKA/YBBVcsYR63r20Yg9lhX0obvuV9XCrM942wTVaeHQA6hcOCUSBUg5o5UPgqSB8MX+zNioo&#10;fb9ggoocA4oyW0GEK5ABgVOcR6hUDlalaO2HFNBO6tsIMBwI0LhVsMiHnBbyMEDA6aChh0AYVsCa&#10;wmX8FK6rVyiCYm69KPbnK6OcCPbH6LxHfPDwCmjICwNvK3aGKxocAyjYYZ0b0iuZxnouawBikBQ2&#10;i5GJAwuziLpYfoc0iIxFmab1BJpfRk1g+nqk4MQYkkVpBel7detfZjDmgvuw0EawBbek41p6/81t&#10;tli+ljFEGJZSB7tHsP1SODyA4/WiIcBFYf9yT6iUax8XJBNTSEUuOIGswvdisVMUZVp0Q5jYiN4U&#10;4hZDqeKbQ0ND24p1pyS4SWVgaF4nSFkv41u0KC6943gXOpEYVxZ1lqEnYPpYktXHgrz/5MJj1vPE&#10;6K+875cOppin0j/ptcztzLjzGr9CJIKKFP6TY3EsBtVjZMaNh8Xhz55WheRqaC1H42dhJGwEWVGu&#10;cQsLdN8rTYJeJC4Rk86BekFgP5m7dV23i98vwLaFYnXlG88u5FZF/Jom4jLkSeEcGZcha1RfC48j&#10;WoSGUKIl+0hewNjf7HONAR58Fc71HcChDk2HpAuV3Np1a0hrQyFtW+qOZw/zkB5UTnFL+J4zOEjA&#10;jHwXcF5f2ugxClnudetariAp55p8yMEh9gE1kas9Ef87AJ8+qBwtRRKRhRwaPT6UoIHGqwQ2ZrEY&#10;XBP/Wu3HeYkvxYArESmsIfOoICWHp+UqHMgZpPXf5WIOnpQrQD2sF9t6npmXSBAzUC40lvbKnl6A&#10;cLdSRAkxYTKAQpvlyrjo4LJvKw2yb3ys/HkaY8j7wggjLk9E9zl3ErIEeS7BU3usXFRdgIqGZ/Ky&#10;w2mU/Ft5eRlEmGNkP5f1zDpzt4tfDGlJhbEO2o5X6/ssgHXKNoiwk0e+c257QtXDOarFII7klnO1&#10;9uZc5FKs8zTdu9DkpvSsuL7Q0ZCPbUyWLjBE48K6ghewrrmb3rL1+H6qXQyavqlofXMv3x0Y5hs5&#10;5ww5pElHa4q+mYW4TJghFI1W2LW43NAISSEi1rYoxr6btTAAiGLfLRFX75vPjXsXuuX2cDnBwG31&#10;sRt4LqqemBMAGvrthvn1q4UF7QzTomb9jgHz+nV+5aHr6EkEzmUpLkUlSfHMKnNtvJ0XeepxGzk8&#10;5TB9biQMlhSrXMmfZw5FwhNA55ISIM5YNGAOSO/4P//7/4X/+f/8T3z9//6X9b54JJ5qrmdUyMxI&#10;+bwkgF3fq709X7baBbXlpmq9BXs8jQlyqvv4TJ7ypUzFeOwmo7UO3ffzM6WeWF6/QK5yXXTj2Jej&#10;7PxEuvhcqSt7xZiv12Y5Uxe+UPvy8Zn2+5XvnZ9vqfez4/17zctx3vXiu8+Udw7oP3T5s/X3X+X9&#10;0vC3v/0F9/t9iZjQWsPcHy7P+H8uK22bJ+6dHrmhCW6tYQNMHlQ3THbjg966Y3rqhtjAy5eXCM0m&#10;reHt7Q2//fYVG9AyId5Fd1dLB/vNk25C0EFQl0JcFw+N0puBZG5FSGEjfq8urPBDTItrHmiztioT&#10;c05X3CXBlei79/UgnB0PzLCwVhfsXAgipkCFq3QPBMZ73zD3t1DiTIsyKymL/Q1sm3VoOviyhCGB&#10;2yNX8K8K+DaMAEbN4sveab3jtm0wIaAMVIExFcTxlCBSEehrTGVOz7sg+KEoSAskzIPS7JXOAqJR&#10;MA2puazRlZUeilBULYNC9eB3XBNVv7hwcJUCUrwXDuf+jrcsNj0TEkJj/MuBSFoHy3VvPyztMFKz&#10;BEeAFtLyMoOfa4TuUFCRXcClo8pTaOtzCreTLF0pBZF0p4IHsQWYlczD0ERsJaHyBpgnNS9HPHx5&#10;MKQaj9sqfVe0CzLJcA+pwJPAhQSxgo5KW45anz/vK5KC7nH+2OdPrPZhzWJ80dekQPhvHqVoWYN8&#10;Lyvln/QUnrW/9gEqTZn7LD8uFxW8JHClq7fIYOlzdQY7Jox/WwsHC7EyJccxs94ElNZnkwd/RrBc&#10;LeefFweDjACc10j14ke90IXzB65D9gsGMnqIEz00LOWyhd02MIV9zf0w9QyjHWlJlqGfB8h62Of1&#10;Irfw7LXG2HukweQ5hVYOvNWKnjbjx14R7BDelU+vzl4sr8i7z31UglOKAEx/PbHc/75DZjmv7ANQ&#10;LqxanL95GWcvzNhjfrKV/VwL18S8lrJBkY7wrgjayo7GhfZFuQJMk6kzx0paRq6Aweb8cKJ1PST0&#10;lWUtP1oPJb+0p9fvlnNk9VgBECA3PV7ebUdXPlQvNwiSAuv82+d6Obf5MnhkfBftHcvluvxAsRwN&#10;ER8NwDmeraqBchmO6SAHfIL2IUbHw1Gzo+XwUg6E/t6Y65xWnnrkQSHjHuqtesGlRfgHZb2YIN1c&#10;TIjz1NOZH/Lnsc3j3ymrXfHCmDIKVJIgYc5FW8YcLTnAnfG0hyVkHDPA6+zF2eNqGf/F3B33zOWr&#10;7HYBw6PvzgO2bcOYirnvkM09B/eRjyvjkZu1+P1+x9evX9Faw5cvL9h3s7Id+8POU1EoDDB/PHaM&#10;fYduHaoTXTu0TTQ1ML01q5vJ2uGXf/turtLbZn398uUL9n1g2254e/uKx+MNvW+43784DRpYGRdl&#10;4IW5WYxDzdWa9TJ05D4nhrtu728Pt2jbF8bWu102TLWQdiFr4kxfvPw80oJAlqT2j/0BYEKnQJqi&#10;yxZA9/re4TfyzW/ieVfETbpv0DnwP/7H/w2oot9eLDkq46IX+TCKrp5AkZ9sGs1cXqIudTznA+SJ&#10;5o1QsYfU556dr2cTh3PdYwz0/jldK/pD2UEOcvehsbj0i71W5/1bzpb3BLO6HheymVpYGOl2qbPw&#10;jqXan3fW/fHKj47tgubf2Zm/b/mkUBx/f0t5tl//jOVqDf9VPlc+UAwBbPc7vnx5wXYzS3ABoPSe&#10;LTI9jWEEzS+viWVoxP+W1vB4ewV0A7X81tzopVleEju77Xy+3+94PB643S1x5q+//oLNzqqjGOix&#10;WF1JEDCmnSH3gdbLXJTO7u73TLwz9z2V1TmBMbHve4RJscMQjmsJIN0VUZtIa6W5QKKhpFqMzLnE&#10;wWW3GeKVFq8ED5rfOhA4UwDSDAQ3S7p6g7xarFNhar2Z0NMs9pr4apkYbbGPRSyRICBh6TFV0bpg&#10;jtIWUlZKy0zEQcixprzBmIG83T9bg9m7RkwmUNjhq2pzw6Rrvei8AThrJr2JJFPC+aQllT3PEANU&#10;FRrgVsf2N4GDGts5QRqfM/+bbqEhMzl+zxihrYR8Ebp2B0CNmDdzaKC1Pr/1CwqhgtjjBZ1F+RHK&#10;RU73zdZGehEeATD8jk2nZB+K5ZcBH5LWeD6PFoPeY8uKQPpqCRRWSjGr3ujg+rsVX/M9ElY8YrEb&#10;vT3xtpq3vSZc1ZgaMhlhUh+ssVadEADfe+oJYy2UrnjonQQV0Zsp1GC8xhZWx4xO2ySGY/MEeqAw&#10;hh8iMdVi/UU1z2kQ3k9EXzWeYuz22GCxT1IAdZgkgFKGjm3kg+xgKaQhIC9P7OkEHhnXGb4/m1sS&#10;B5xRAKFqIRZEiDr3Vk84x3Ph3JU6602vlAqEkqjFeUgC6qvbfQANc4KgcPLVWqhIVEv+I2iyvpdW&#10;rPXnWuf6llurOvgsOCpDh1OKXgnCtUBQc51T6ws8KbFk7FMRiG6YUEwPzDviee+bh+HqoIUWL3as&#10;tTlp86fOBw4Rred0GrdNV5VZTkHwWki5LPE8FWXvBp+Pz0iB/pfppfZsuBmD7jH5pDbA4+ZD4Emh&#10;nZ+J+CV18g3lmUc+zuPKh9LhtG+bOsanSqtIe5AxxaP33uak4pfTwAfWuaxgjfOCCcWmGi71CoUO&#10;zRAnhe7JVwC4GxkBkIYuioaGLh1pieieV+ZyZi7v7vV2BBPMK67HGo2ZfWg8u/1BxUh+ombVp57H&#10;Is7GqUCj91Ldb7ykTNoOq7rgKYufSNBKxsKnfEICsflvcdHoc82keMlQ8+cE1K2pDbCTdX1KWS12&#10;adlrAFJTDzrja7G7tbfNe4MMM6CYlAbFvFcA59vBVhT10lWdSK1JC2ZnCZEthm73GA90h49QaHOE&#10;/PoeuJhjGgmckQe19edpWtyjsF4QqI5YD4b2IWgSF80tpBc/C4UbPudMMsF89Ed6zEXzeY1+YLqF&#10;vUCboEvH1A1zjpDAby1DAGoJ60Z6lCYRhzjmPyxm8zJpWVdBWNqSh3PM6jSqkjQ158zfrZEiHqfF&#10;szmDaDzrFIfBxHjB17u7A50toYNnaL0cBaq3kHWhnjNZGmitbvL4cJcb9X6POXHrG6RZfMvu4SWE&#10;cg3bdH7L/DBL3gA9WIILkiH7OOPMLzJ+nmuuL0x1pbHyYgV0muWzZbmESVD27nAw+MvLC8bYLc8M&#10;AG0bNmn47e0Vv/zyBfvDFNeH54643W4Yjwcwp8XZFuDt7YExBrbe0GQzuahtZqCh5sXStw1TLb+U&#10;NAuB0rrH0lebQ3X5RBR4PN5MD5sT+5i4bRt2fUBws9iiqhDZAAje3n4DFNi6oMsdUx/YSygToAGb&#10;r+PYTaaGW4lr0oKqQLr1odOLeCigfn7o7joUw3IKd0foFTzYdU+aakV240IrFLfeoGiYonEpGRqN&#10;65yDHgPutkQgN3SyQitOKMENxyigtGiMl/TTHIxYPO9EPLGilC2x7q04qxYZiHR6uLiVld7JQ/hf&#10;C+OOrLfBLAftjDYwPHSFC7kw5lTVAPzgj+J0ttkFzWZraeFtPFFojOP6jAD3cBdgFD5TZdpFLD4b&#10;CK685Vn/a5GL544y9Dx8xu6a3Li/vVlYovsNb4+HXf74d8pxvVve69+fpVzpQCyc06N8Vb//1jqP&#10;3x1lruNnx3V+r91jee+56zPt2+r9M68/+34S2vznn3VcP7N8tL4f84f/+M9/x+Yh/l7fXs1zqwke&#10;bg2us+aQkrgkbGJnE8Rw5jlnJMZEhLcGWt8AMdl27g80dT2sd7St45dff8Xr11f88uUL/uv//V/Y&#10;quUt/NZUKdQXPtrFzdddMQxhUynkuVU5AWXlAW6382N/QMfEmMMygJY9I2ViQwfgoe4W4KZ2AQku&#10;Su2ePV1jnAPrgRo/hNhk+d1co8MCuDVs2xbxzc1lyw/TOUNAjcPQz8NIqpcyzXJo8B3LBu8L1nrE&#10;5TLh2ac9QCyzsFiUbrpkhiaIqI9KFAETAkCma7hVwUVhsh6lcnh4TGKdYojJjkUSRCxg4GoxulZG&#10;q3wqsM2BCY06rvpJhdNbpkWotx0JBNvaz1wQzZ9RtPwm8apMB/+RQpZkbRdDclBFSnOcN18/Sxzb&#10;oB4qSECADC6oIWn1ONcmh4Fi52z5VKUNOplU0JVrdzpqY55TUX1fyMm5Mxocp+88AJKDEVrmVMxx&#10;oibSFHeB935kOIcj8eU48isXLMuZVa0FaxmspCTq4uwlL6j6QPKPyjOiM5VHsQLJRIVAeih0UXOK&#10;PIDGKeNfC1QtwMtWP7a+ePzx+nYNRZR9JViYpZ2ooI4zXlvmaU22UJ/9yHK49vBy15R/AQJTCSyt&#10;tH3dRvYLpLjFvYm/zBIjXGMBpDcHAzh0ei2xS+0wAtuEpHHD0yQTHEfYlVWgrJdLyR9RQJW4ovD1&#10;YEJTfkZ373XM4QHA0GCh3KJElqnnX+2bnX3AGk+dQFkAUUtOgxRK2FfDaMQVJZcHChAVCnROgX/n&#10;vEeNL4ge6fBCcYyPmRT5ml+pH6Tc47xo05jf5On0LIiLLp63cSm3hk3JZ3N2Ce7xHBCZtk/9c77P&#10;vhm/dTnAA5+dLPVUT6NLMOt6H68fXLe7TiQfynPgxJLqnNpv8W8eF8/PjQT3HFrW1TuQp5rq8Ivw&#10;7O8CUopY8jLvrz1lLgAEQa0nq8xlCj5SPgQ8LrB7YLWGocPPZITSX4eVRgfX4zPaWvfFx5aXGs+a&#10;3D1THlgemz72uqeTjp+1UcHxOh9ZmFjSEhoaf2x46RbreBDMbg1tasAnpBEdiPPz2Idcw6vPyAs+&#10;sPJeZOfDsx6GMJKqLvGuC20VvrNUTWOcdxPT5VoC5WzwCifa2sfYF8cL+uQ7tZjM3d0AAad+kHaj&#10;zzzJ5bh/TJ7UI6ivCL0iLklmCYEXR1SDNAcKR+4eZb0uq3VpDq4a37ptd2z9hsdjx9f9Fa1veIxX&#10;/PrrC76+vlpYSdjZwFwJcFlDHcW+3+8Gpu+Wv6e5m42drQ3qFt2iGUdcZEteq173ZjTbWwPiAtT6&#10;ST4yx1t4wtBhFiDfhiW3h2K7dTweb66niQH4Y8cYeyjnhFUt74JZ648xHWzeQywln+d6loUtdHPe&#10;O3ZuntczDGS8Dv59ScJFzuXfTMA539t3wtVPHVJag47irYojrV6d0e8UqXtL6+TU4dZBLPMW7x0a&#10;JVirOv3y7JmHS33fz0Hq1dwz0KBbrXIvhZr3RVN7dA7M/cTQ13Fd9ql+dDzv35vc43fHTh7GfGh3&#10;+kWJNMG+P+zSq1xGvN92beO5bPbHL+d5ef79t9Z5Va7kuVV/WNft6v2r9n5k/v9R7/6jy7O+/5nH&#10;9LPLj86FoHfj01PNKGXsA29gsmUt55/nEembn7lpsEv9iDpn5VNfv77ifr9hjoHt1vHli3kqCQA4&#10;yL55Eu3tdsMWB5JXSoumZdBCBdj/ngDdyADAI4JAYRZ1zYXR6RYjDxd0LMO0Cd8EjRaWc1AcxA/8&#10;OIwLCAWkEL58UA8oCunRQirzBAfjObEM5PfbDff7DdvdAqzbwSgG4otEMpIQEsRdAePwnIB0V+3Y&#10;Lbe+KITAnydlD3ALAlrrUllPJSIt6PxwlhbxCKtCS3BxiY0cMscq5H9UAnDxv0PlE++lrEA4gZ1F&#10;5iuKeY1CBihEelqQo6HJWSmk0sZ2KBy1MjcSxFKsoRNtQj10jklKpkuUXSQuBarmmBdEOV6nhLDS&#10;5Tob/JnWbgGICNBULKyLj8+WMkOVcCycHbAtkbDYaZPzlkANAZIK5AIMBZQH4zMg5ahclW8AgzB8&#10;fK58tbQMZ8m114O8LwEkhc2DK1imKLXcz7axli7Gn0QcS0nVRIoSeiiRTLdanJj98JZdzNES0AJK&#10;vMPDg2WuUUnVp9ftW5ZYqLUGkRLWpSgeqwK8riXrqV3iPKf1v4N7jOcLW9sFoI3nLhQQKhunOI+k&#10;nwNgeejHWr7h0CQP8Taj9cJv18dpWW8UMJ0nUoGSogQJwdxJsJ1j4UWhr5JbOvEQbphheba0feCE&#10;3KcRlgLrXFCJ4NMi6aFU+aL9bnuCl1oQ0mOZmwMPXwEvCW8T8ZBG9fwLFbPyh7rXYizqvudFkdek&#10;H4ZDi+dZpz+SuTfWyQu+W+lxeaDy6+uvVGH5R85vXxbmEKkJY7mj4FbbBlxz7mjJbaHIWssL6RDE&#10;vI801IxzWgBBJiiszkGVB18myAMCaFoG7O+sNDVRd0zrB15xTBq60AhgXgHVetjoXpplY38eLqHs&#10;t3fK1ftTOXbvgl/4xaWI9/NKLnrel+Z4By8XLujGYxLH5a2a555Ig3qyvKkjyLHBeMaRFut5dtmf&#10;S6X21Oll35vnmgsCV7FiykWkRkIf5ybSSkX0FjjI0cuaA7LIPYrpVqu9NahbPU4oNgfxFMDoJrNU&#10;S+XIzeI0DiCtvI2A4rxaZLb4vJ5RBHnLOacJSp2msCRQNY8B3x+4pkvBuhdUEgSvnk1XbeU8rkli&#10;pTIjvs8+h4yeNQczD763ntdHcq/7JOos8eDnqY3yLrJvtmQuXza4DsE8AinnqgrQ7EIyotsJw+VU&#10;eczGMIZZabfWcL/foFBsA3iMgdvtHomvWm/Yesfb66t7HJgiOqaFStn3HXPM4JNma2TW35Zryiy/&#10;pnsl3rYv2McDok534QXKOXPqmgMqdsHWmqD1O/b9FaqC230D1EOWzB3btuG2mZv16+teeKXxJrsU&#10;sqSfUAtPo9NCo3CduB+mh2ojbhjyyHqLlTSAQi/87or/+dZXrqtLE/NwDtT1Xy5B6xrqeuEhSDZj&#10;PJigcO5xpaO4sjOlf5TR2PqHvLvwrpB/VpmJugbFjtinkrLXUqN6MlSY1wWYS2J5TnA8d/N8NFqx&#10;tTAvFZ0D2+0OIHlZdHQ5C56clXMmtxVe5nFOE3jP4dR11DIh3yBHX/ek1P38fBr7jr5tZvn+2P3y&#10;g1X8aB/+bOVqvJ843z9d72fqqbL7e/O/8pNvL9/73s+u449U/tnG848sOZd927B1CUOAqZZzYxIz&#10;CmvwPBurgRovQSnnNrFEmdNlOYXlqVRV9K1bG/RqBsCk2DzTFYotLMFCAPWDI3Ryc2OF5oExXdmn&#10;MrdYLai5ZAnS5XEMv511wTOUHaxshQ69C1bjE0UFm1PSKOBV61/VdKnHFZvhAcQTn39bu7et4csv&#10;d9zvL7jdTLAb7pJplq3u4jwyprKIQIWLZq50ymR2pz64AkHg0sdak8MQ4JDysoICiM2Y5slq77QW&#10;Fxm+ZHnkCZUnjfafHtrK/9KyqZaTNSlpRlxxDMBq7T/Heq5TY7xlhpBWoU/KMoZ8rgJ9Rjvsy7nd&#10;U1F33W9cB15umNrZyz4JwONCMEgFV2J97HNZm/WKVSzrPV31o/+pAWUzgrR2bXCPgG84lAU4CqgM&#10;ufK8XI3xYmcdhVhOhGgkZkuQyEpDCQUBWoT7hZuslTvr87UsiquveV37I2V08hT/YEoLem2FPrje&#10;GfoECaDiYu4KOBnOGQzp0zasA7lQavRq3vj1gXMc4jYfaw0DcvBiKLmriGBoRq2Qw/zWcSxDFMBC&#10;BqRbauoAmh4YhznhKSJLT8/lZGW56IKehLXUcaa7BBCC54BzmvyuglfiUUHW73NcYTnqU6juhpF1&#10;otDDuk9r/5Mejx4OCYZzlY87rI4DQF40yjHsi9MozwwpHNpDq/Cgj49PfGsF2PnD+KfVN/18eaYI&#10;Re7qloFpyKK5BdIqOCfpI72KQIwcxvDDRY70RLfyVWrgvqjXtny/gspNcDqTm69Va3m5dR6fgbjP&#10;WPjpAoEJyp4OSw6/y2HvruNWXfnMZy/FS4ufe0xXmqUc0wpvvazrGxXvKwvsSVADQAWZhcCfU2tY&#10;rCrDwCmUYQTYl2+en+Qz7zxx+PlRfZQxPpCRSvvPn6P8alY53AETYkC2CNCbhUbSwmd9XyxcpOQD&#10;KR8uDy1WnOQHIe98ZvTXY+A4E4D+xFx+9Mhh3ewMXbnQjUPx9kcBMG1v8fsiex/OevHPz6HSrrpU&#10;n5nLfIvF0LgeYjnr4jyo/YAgRcliqODvMh556x1jmlX0vluyzpcXkwHuLxv24SF2drWEVDrA/JRf&#10;v37Ffdvw9rCwKsOTfe6P3Z4dwwDq2y2MA3rf0BTYeodKwxAqyx2Nl1YT6E2wj90TbQ3cv2xQFfS+&#10;Q7U5ML9ZCJat47FP7LuF8Nj6DSIGgO/7wJhvELGxNLGwYY83C4XRxDxHxr6bHip2GfyYA33ruN1u&#10;+O23r2XhdbG8vuJ0RWzNvXoSCnnho/F8ijSCDP93XP3C3XkGVAF8pZKLYgSbcnvDRAL/p6eLHPdE&#10;PSrPpqxRK1j2yKLPHST1zi0qAAAgAElEQVSfp/qXzZ9dcq3jWJ+r56gD5uLnwrAzQyHurbbK02ud&#10;75xf5E3hRZ7yRZ1Ti/V+CFfie/G8PD8iB7G/V1LnoXY16/CUCY8KwvM6/tjlR/pdCfN7D6yrfXr8&#10;/bhGx/a++7D8ZCkb+ZvKKuf9uejjqs9/pv7/ecqv//ZvuN9v5oHol8oMNznHdMzVng1jLufDc07I&#10;RkMZ15+aALPoFqrYdYcqcLvdsc/hZ/nmzyByBvJc3dK6qQqmFRgRT0A1Paa2NSRqbmhTLSt448E0&#10;gX08gvEzThnmXLY1+WljrMYQjMutMiSs0fLdacHSVTAlQfUM6ZLCOgehLeukElGLuSc6AAsPi9Ka&#10;xeNVO6R2nUBLl7U66eZaiND+JXovzOPmLr0G8kW/Oc/sn5+1R6umAOhcsVBBxHOeUx0o8VAr1TrY&#10;64v+hCIcKGrs/yocd3HLokkhpC3WlQQmOdeAYLgQESBcsVRqbNPHqFAMJ+xO0EARFnkZjz6FsCaC&#10;qc0pIJWn5sqExSgs/fP3TJbQBMpC0HR4Rc1VVJrg5vGRJVDmhlZgkAKZ2nq4wViDxcdm+wTKqeg3&#10;CnginriwhRU71w0+W+FkUaxxGVd4Fu1KINle0J0Dy3O4ZQQgvTykQBoz2t8TatZRFLzE6GlEPyx0&#10;xGwzrVFi3Rt6N6tcs05MAZdAoEAMSINA2oCoxTgP5Yr8plfrCIn5AGDx+Av4ROYFmMt7m4LpLvJc&#10;GxWLTX5jZ0qYg5tbh4vAgfcUTkUnRs8I8LQuQmkzVyv72uiOW+gcQMb6D/7Kr/3ZojQYjVhOhKnk&#10;CYyLm1Y/NpvqoStYn0RdcXEYPZ3m1qwj95kkVed61ZA6sD3ivKYQ2vJevSSIGPO8MtMc7VVJK3eg&#10;KnKpePh4l+RiFdz2yxP2a9q8JvhTQnAhL22N1AlQ6+p5FDzP/lEHxRnnnhRrD6nHKHIXbEwIY4RL&#10;Oed8cbl9KwBiXkZ2mdkKyBlT3VrEg08FNEENlL+bcFzWprFsz0ugWGgCVMTYrziAUnkmbw0PJR84&#10;lXvSReOczmkxhH1qm/NYqMkpqmreVIcLkOW8LuABrYUD4ZEyL0H35Sz2h8SR6ZgOzhU5uJrcQSU3&#10;dkIz/ifSLOm35LnKmPrqHegtw6UIBLKtMgWCx0jQFp9nb64Kz2ELF3a+aIrndGaicO4Xne7R4Oel&#10;H1A6ZzwT57A0tAhwe7S0Y1/IU31e49y1fRSeWGV/p3XbcV0Qycvyotn3W/TN1qjy9uia/7I7yMh8&#10;J5HhQrk2793qJngc0q5myCF628kcIWOJFtmh1lT4HuvOcdr4+V0rzwdQE0eC0VzuafWwERRVJGQm&#10;64ftZyD3X4D4XnqvHmKVJfhKlXVWHehtg2oGOhOMMAgAAPW6eyHHsT+WnCLi1uQQuDGKx/qmCalk&#10;iIiYr0XGLZ8vf+fZqt30iTYVKtOted3LtBgF8AzIMadsm3pGnk1pqVm7twbnS/nZtQxVzFbW3w5e&#10;ZKIGH7d/NHVADDkN43+7cBmgjBoyw8LkJOaC1A41kNhCdZscH7HR4YZK5dyRlsCgNEFXixlvSR0N&#10;8PMhmXU2vXabYB/8Tj00iM0DE13NaaETxtgxHjv2N4v3jTnDWElVzSL88TBQG4BFXFDcbhve3t4g&#10;roPtw5JvGo0NaO/YHw9ATe/rfTN3597xOocZXc3mrtOA3Mz667HvTg8T280A+K13PB4PQDqg5kVr&#10;HWwYj4GpD9c/Bm7bhq9fv2JOA/VDpmgNAxKXZg99YGsb3vZXozUPewkF0Mw7etIQzPfzdFlJALNa&#10;dz4QciYyfE3yWV9L934IgD3O4ioXpxyDhU+dvYl59ofEJUafvXNvWzX7nHFBUc/q5ZK17Lm0ukbR&#10;kyW/k/M+F4+pT95pRij0aCveOTGWwiOlQcdugHK3WLBTFLqnpwn7Su9Irmtu8ollPwO+d3a01mMO&#10;1xLC0zqYWhZZnK+VvXp45roOvseV4odP2rysIHneWnJexc8Cy2vWM2568O8P+nms85v7+fcuP9KP&#10;VS9Z1+F76qrlql/PpcTnnx3n/b13npXPPPvemn4Pff5e5apP37J+P3NMf8T5+XuVpIn//I9/wy9f&#10;fsXtfnM+T8Pi9AZjzhxVhjHc/FnBmLvr0ZYvZLvd8BgmH1hYMkXfaIhoyTFb23C/b6BKFQisAC8v&#10;94wRnmU9wFQPSW90d0W/CPYI8TUynEcSH6sIEDHBKNxNTaCshhDqzwAZNkWBBOl4iJYDv2ABC4tC&#10;eb8dvziUOQdEDDjsW7eEWJG8ykTNjCVoi2HxjiXkzYyvzfEihFBTuIrQX2+IQwinslVCT0DAsCcB&#10;Mp/Wy5VKKtpsoz6xvPY8LuO11XZo8Et94DiBSM7JfqIQWVog+CLIk6WQeMsBmECVM273Uj8c/KlW&#10;vQmc+8wEkCPilk3RnqKhuxKgntyTdJ3zbs82QFu64ns/qCDnGNNaap17f66Jx9rPSazPXq6LuIDo&#10;8zus66kYH/YhQOtk946IjbQKyBHbsHzH2NPmKtIxhTFE2Ye1f1cW0nXcC8AsApkS1j8WccErpxz2&#10;ziY9ep3U3+Ov0Besni14U8v9SHDLx7sqnfZMLyFFalSJasFu3weBAAUYOvf9+ZjOAaIAUOH1woSk&#10;BEWSR5NeNQCbc99ABuq7Ifd45QvvWQ3WHfvsuUqHiQ0JSECSy1wn4PD+5wWSoneVD+Fxpt1dWJg3&#10;4fMCPPnIcQwEL2J8AsfcHCB3nnVOIEoFVgsr5cQ7fyq8BGJxSqX5WXOxv2sInPxOCj0BVHSBOk/2&#10;QWt2IdeiD+v3VHDzJ7/T0v8c4Y3nIHyuT4DqYaGYHPpJ0dKueuxwfl67uqz/xSYrhv2ncy2SDdqA&#10;lu8qKdb9AvLxwncJOkqr4GIQi7+Wc3ca48XYq/y1fgco0kqL7TDMj0AhU5acIyewoo43Du0O0Rkg&#10;f8wDykQgaSzqeMbYvqEQJAmQAoyZzjmoCrhGCLjFk0kpa5x3eeVHwo26tO9hXiBHMgi5zMAoWD9b&#10;gszPeOH5XOzlu2yzgvb1Qq8Cuc/58nWhcUS9OH6vhMVNKW2hW0Dnfm6nt6Q/yIkUFnD5E2P4MMzO&#10;E4YRlw2+x2jIMxjmLeby2V57InedHy5zZZJyJkq1OroIBhp68+S9RBnZzkm+doMAmTGPVp1f2h7G&#10;3JpZ6luc5w5gj74lWFVkI35XqpljDX83wlLHL9CR58t0Wp3M7TTVLuSloQv729A6k5H6uTthSakg&#10;GMMU2X3fDeh+PNwaw/nUvuN+u2HSy1bM6ut2uwPY8fb2wM2TVe7DLl3nnKkT9R5rwKu6fbjV+Ri2&#10;X/fpoCdwu3/B2+urv2d6y5gD++OB232DiODxZpc8f/nlF7y+vcUUmteiyY1jDMuN0RqmTrR2M6OM&#10;wzmwXLz4jbb4GKsOWxYs3sv/7CEmUhR4O5R3gTAYy3JxZi5Fy1P+nNOqApbwE2pGMBUgrrULT8fD&#10;BRcyKSfXaOx7ofzzfkygFTFe0nUcpWcBcpm8vjmIOzKOffLRvLh+HgLycooA33NhHXTR/zL063pk&#10;PTM+5bnyIVv61vP3Yz6sc1hQT7FLp4VHnkD4ZwP+1vKz6vmjtVXbkcPP+vkTevppbf/o8/KJZ36P&#10;8tm1O87poii8897Vd8c2f+Yc/KPn8/cvL7/+Bbdts8vqx445BzY//43dG840JyKcye2efIj4Dvlo&#10;693OaL/o771hH/uqh4tGPiDBZjgXALvjMzlkI1AbB+dM4d+QBUpJAKNdxXHgAGQo5qqehMaeak1M&#10;wGHtZQDKfw7Agca/rtKH0mwHNMEoA4YB2gezVrPJO6pv8j75++E59hHhWxQGClblqjXxDOXD58rb&#10;iKzf1nWKuwT2TGA0MNyU7L7MAUerwljOHE0CrRLj9makjDAU3RzzWXHgAbzGQwyjsOjzNfOOhIZR&#10;fxJkC8stj60dg+PbOaYgYH9EYeBucyE4wAb1/omE8MhaqExUi8X43JCKnHe3vmYSV/hnRq7Cgfh8&#10;qgvYLeo1CcZ+NIKoRErERhLgtyB7WNbHutQivIpIqsCn41HyrQAHGBdSzd60wnrV4tBoxEG7J+fq&#10;DOFc/W8JZYlbnfPYpJmihLOidQWCnz/LX8hwmIAoQDbQwop0JXhm1RfWZ8fDqQKqvh+4w6Y0BxUz&#10;ljyTdzLkxNSioF7Jtwe37wQt1xcWMHhez1OpNbpu1p3daaisZVVuyDtFSlJBiQuPI5Kwrocu9aS3&#10;wdrvj8oRlKWOL4d5WEbIvXFRzuDJx/2xvU737vOYITbnZl3tFvAHoOfjPiRcMfwzmX4iKdzK3w9s&#10;HpOh7Fy24uyi0Ee2WABKhJVuxnStVuJ5VteQZqGgX87ber5nU4VPlcsKFNpliZA6TBp1VKLrf4oz&#10;JRR+FDv3sIWvChXHq0uwI7B9KuTxPu8EyMLaHOZiX2uJC2mpI8s5oGdPZyxx4flyCJ8kpZ9PaJlW&#10;zARqW+HJwZsjzS/lgTVuHtdM/cAVb3cWC3AWO6Oy/owt7evZesY89jJwLlfjYf9m8WSjDLVIE+XV&#10;M0ia8slKXQB8Lx8pi5cltu/t3Gvv7PVj3694cy598cIrz0oyvO8uIWPFFNhakB6+VUFqTSFSrf5X&#10;T4LQIS71PDkB33Djl+jPxXjTIzElGVryXJVlH1OGmEcAbS2Ll5A6P7BvwMSKqpbMHpPygb/LOoIG&#10;/V/eaH5LqZWWM9ozlq/9op4iAi1h3o6GBAK30rY4XfaM61N++p+6IZLhhK7pnOuX/eZFQJXbps70&#10;fGq5vl1dHhTBhKIp0LYNCsF4KCZGhIcM2dTXZQyPuSnN74dNbn3sD6u7O3/ZOl7fHpaoysOWCBLY&#10;vd8t0ea+2zO/fGnYH28easXm8367Oa+buCEtl+mJgdYs3v3DLN4hEjxxjh3d/54eV5T0byE87cwZ&#10;jwf2Zkm9rF6z6G5o7g00IdosqaZ6su1icLCstW9p9U4ynr3JxD2S0i5rpcsyxqIK7BKb3xXpE1ja&#10;XOW/eiH43qVS8DuvbnKNmShTFSherFbfkRbzwoj1XjQWk0M9krJw7UtYxlPIqlsxZGKnR0827BIS&#10;aF1u7dAj8MLbejl7c1ShRzZfJ/Krp/xDfBnIKMqD7EZb5ZmqJ+a5vnz0dyopEx4/12kGi7f7hi+/&#10;fsHjseP1t99wNvI4lrPcdP33VV9qHR89/yMT83eb0IvykZxw3sV/nvJ7zuO3lh/pW6WtP+O6/JGL&#10;4N//9lf0LY2hNwfFa2nSgE3snl+ArTc8HjvCkEDsIrr3jjktT8mAmEeyEvQumCxMvuhbA9CwPx5Q&#10;bX45PrHvuxlN6oGxKM8bVQ9mPjF1N/c+ZsYM/l0UxwLGWvJuswhQZGTL6s5PYCF+x8GtX/zGORLJ&#10;uBX59JgykRzK64ac4t+Cf/rnV+zfXBctscvw/5qUvqqBZzaZ3WOgF6u1gAHs9+rSPBXohwbpkhVK&#10;KxN5eW9TIPbmiS64MFVjdUv8S0XtYoA+R+9dQKfizr8PSiNCZU4gRJg4zBSDtNy+PqjEF0KKxW12&#10;113JuUhgqA1a4hgVcSMQDgvVoYBJWbk/J5ZAxZKJJRD+5m5fCnPDbpr2f3Yp4cKcKCyx2KpgEqzm&#10;2i0jrgKOlKsAqe9fl6w3/zYvDO8OSJsawGBZuHjvarnTItyF7ojFfFCGvd0pExFG5kl/lzFfggsp&#10;GMelgVtYpOVnvvsRYFH0AhR2wk47z8i/0VrmS+XIHMSKGiUrqHvvWJ5ZfTdXEmht/uFcXQrLzrhL&#10;TAD1MZpy6hQZSjMiJ4KeYCuCZGtPfhDD+VR5Nv4TiHZIEPYt1o8Jx67vLwqUJvj3Hu9b67Wiyyen&#10;ltignU3lvY8qTzAcy8/oZGMgFL90w2FPHBJuLbzv6WiuCjn5avF8espBnspfBasyR8pTsfNuO9VS&#10;uySxF3FBn9YzdT1U4syLz0v36xF1utBAbic98iUVp70JSE8g+1I4sPXn+PthjggMvecd872l0rKA&#10;Y1j3TMVlzXXwSWUiQcrnfZigxbv9OQ7pJ+pCCdQNvBcHnUnWJ70E6lhKguBalhNNroGIOJcOJZIK&#10;+is1T+qnLIkvyvHStSa7PnsB6Dfz7CPQ8x4fOD+7Pn20fP/MBTgO8/uZeTrSlnzwinkhKmTamUvA&#10;jm0GiEU+dzGvP1Ioc9ULHWVsS815J+tZgVHKF2m0QJ6al3+ZlLdeqgnPkHcufGKMRb9ioSVyWNJ7&#10;YlzTG9LzySyYzTK7tT0NKChvqJoVuMJ1JgORzdhhYM4BQNG2buDvNLh0zIlt2yIEy+12s9Aovjcf&#10;jwe+vLzg7fGGOSe21vDLL78YoK6CrXV8+eXFdI3HA21MTDUQGwTxoHj9+tXGZzcWaK3hsT9w2zaz&#10;btd6ySzoty1jgTfgdrd43798efE1oBzm4TylQQfDOwHAdKPs5LNcOxffgia6W0gzBI0fhLEu54vf&#10;dXMI/NJRUwY6SMzlE82+H+pY3vCH+KxOi9Vq4YfGyjOBzOWjKdMnoKwBMjB00bFovLfqOj66GENM&#10;5QfbVaHQYV5N0txDeudgWG+9WD96sXzEZC/4aGzu4wS/U1fZP+f665/USX4Hgf2iqNre+eWXL5D2&#10;hre3t3Mc85iTKsQD3x6+pT7zWb78KS3rG8unJflP1vUz3/nZdPDZdWH5WXP9I+v2re890du+qa6f&#10;TWP/fy029y8vG1oTswb3S8nWO5r0iBIwPbwYw+c+NC8glbKKImKL9/sdMhQDgn08sG3tf7f3rWty&#10;4ziWB6SU6XbtTPfW+z/mVtuZEon5ARwAVCjSLneVty+j/qodqVBQJAjicggCGENTb3jK4zknetsC&#10;j7K0vqbUt4oBGehijMoIX1PWw4HCHrv+BiBaBMicHa1NoO1eCdRye1lV8W6GR1EaBhabsad6AtpK&#10;rLmk3nJDrhYcYeVwKNC0OVyqAAagq0PL8Yww5u2YdRSTpJECM+CaCL58/WqRHJ8+Ye8timVOP+rY&#10;fOIUAjTgOIZHqRtM1aR7RIRN0laMLbPPJfIGi8CASAHsqGUaFMxN3NHtt3AF72PSOdG6RYb4jEE1&#10;TuuvOlSbA8rJaBC40QgHscuRPm/PbH1a9sUZEoLQCKdHJXPZ2rsJ0FpHWjKYtctCWW4IRb5R7tg7&#10;Xfg5xuKGhMOqZsw2HnerxbeA7gCHQdoe+Uu+AvO8atiuQyySVBWWi4/RIpJ5vokniI9L0CC9Q5pC&#10;lLmsPaJc1v5Ye80A2FKAiPwBIHhj6rQ5aSVXn+92BTEcyE7aaeQutMgfhcxpY4LN+zkSMFUBms7M&#10;GX0xvGzTxfL7ViCMeV1FBIP1A7w/zYu/TDqizF3oqVhsOZiQ687rA16MCzyhcG8YcYMuT0r4HDDF&#10;ieeQb2V+NkikVjD2yRMsPD7Zmf83gCZ3PJf6CVxlFhEK7wfp5CV8rU2fq5ymtWhSDAakI1K6K8yg&#10;9x3NkBklRwv5y+SXvWcWPns0NhIgrpFBGSnt6QguYNC1yzU6OWfGjyTFJm8qIOH6Kg0uGy3No/me&#10;tc9+Nq8jMGfQra6tGrUZoKD9MO7bv2bISwPzzcDjiJJOF8OnAwZKCKDK/N8aw5KWOk05ZgIamjvY&#10;AahWY0wStrN5bJjo6FHkF1gdxeKMSvKG/V4e5o98m1ustqmlsXnmv2vZqwasyYDBNUfuQ+S5xVy3&#10;0Ju6XB5LuTVonOJeNww5L9MjOjmurWwki+Rx+ZpO8xrZuTUbF4U51w/nwRZWcdqnmkprWVCxt+7y&#10;k3rP2Y0AgQ05TpKQf+o8LFGvboswOtquC23cZqlHycH2Wb8i5IOtgRlp2sj/SRdRhbTN9RRzR2uc&#10;gkH0lQyMQhuuFxqeVRdMn0FGg6KsFXuu8Si6AGgNczClxrdBu7zWExCU43POJXKki6Uqm56JRyHY&#10;KjAZbcDtzEfgxczRckJOUeoROF2wGf0adYOnsagLLQCkVc9EuxdZTHA9wMiQ8fabJf2WCJYoRhEw&#10;+5DOEfwSdF/SAaw8me9Yv28yfWOBaQiYHMwk49C7XPUj6GHLZ4T8bR552btECqIRuR811sTaNyx/&#10;XwQZVPKkobQeee/7Zp+tsGlDaxPnrECc9YXpgtZNvLLGY3ZSB2QAgriZSN3moS9c21kp12Wlg7LO&#10;XzpzzBZ0IW7fWYs6qSdIizwh0JpA9g7ItACd3tG3hvPtHfC2oGJgJeWCsHMJfNto87vgPadT2FUe&#10;TdVhtV0mDGQWnQZk+zrath1zGOA9zhPn8W7v6MZXzEW9tQ2T6TS9/s44Dqgqtn3HOAYgit429N7x&#10;7uu8t47zPHB67veXl1dsfYNIx+fPn/GXz5/w8ttv+PLb33EcB2T3zZBNMd4PtH2Heq7w3psX1TS7&#10;s/UNmBNb3zDVgF5RYGvGK2Mqxjzx+vpi+cB9fc7g8YbWduyiGKPhmIAcBzbKCOd5s6rUQfqUu9NT&#10;trRJ2UCdUf4Dl3OGPZHfgJI8j8xbiqUqTx8IgPApja/o11D/UzOZT+L9LPUvqAJ4Ao92V9qn7EfK&#10;NNV78Pzu0jlirSuAbX8BoDiPY0n/Mn0NM4DHO5o0UFAoepFHxFrSKCxbe0Fb1PwVPhuFMyFunypa&#10;27C1Du2KNnusqRy702bZEKd+LhNqBLcisI1542mb2cXTAdnVwhvR3tW+/5Hr2YzY1XrD66dX86UU&#10;mH6yI99/bav259nnZ9fvHcs/OvbrVela/3727PV3z2jy0XXXvnzw/R895m+190fw2N3vv7fNP+L9&#10;P/Luj+b9j+7Pf8pltPv8X3/F/vIausgwPjtRe5xH1ApUnVZ3slfbTKyuE2wWWPeq9Q1zaOBadsKK&#10;OIDJW8OkLRBWNHGO8zjMnmqCrU5uMZHBYorK//l6b5LRanDDCf47EXh+7VaAVa8kDn+gOGRMw7Io&#10;imJsuusJ7laHAa0AxMGlOH6YIMAK5qTCas+EU4B606qaf32zd73s3k+mX6FTKRgoUaVqADvi/Wac&#10;0nCRtsAdRZFfaH5hnohsKaAagtqwd0DxYfhMHNcrVH5wGJ8L7RW4qX85EMCCaT4W/heDI53K3CbH&#10;1KY9xjMAnmws5rOA4w2MdCAk74A60sEjmAQhmNvS0W2w4kXwg33F8BCxIpkRoOt8Kw4WG4jvR+XL&#10;2PtSHFOCrwIcX0hJ/nAaX0A9krA53WP9sJe+JhpBLdhUj+JFqztsPAo7i5HIpybEj5QbD1/XyGO0&#10;F4oxyj43IPJlajjyD5Hd8jDrPm/qjoZtAE03+vJYpL9LPGr/EuW7AjsXXpa1H/eRmlpGXZwIjrDk&#10;mr77dWy+rTez7wJ3PpOerK3HN9suKNdbASqZz7wCRP5LvjSj9u7Hdhf9FjJJChRMOVuGUHMr3o7b&#10;/72wrdOrKCQk0La2UcDyyztWOQ53NJz/Hp7XBOLqXcr/AsKbTBZLgyXMSRzNLGObwee60sFUEzRc&#10;UpfDVE9cs/5s3PP2QkYE/cSVdQs+4KZWvnedm+ATIPTwStd1LAny8USO1CYLzz3KgIV2Cgdv1k3q&#10;0GN13gpNCQTRca0bFMta9vHnvDUv/ph8ch0vVw4lBkUC5VkAt+U9bD9kmXd2qlpBPt/kqMW9HuSL&#10;X2HvsE1Pl6aillYu5HKu2YVqlb7kk1QQYTfMqbGBHYCdd6k1O7qfxKxrsAzBu6pTYiN2jlHSxqzJ&#10;qSpoedVh8aJlTKQJN90Uqitf8A2qjzJhbXu9t+R3FZ7ysnfEvC99T5oynY3R1hkk1mB5b9EnVX7R&#10;xqhjfcgNH/2sa4bF7+55h/pULnQU2t2XAU2IRUL7BlZbHtIHXlp/fhNhvohfGz/lXikNvMzvAnJV&#10;WVebfZL4+xr1CsBzTGe7103RtDXSdm1iBaClNbRuGxRzWqBJAHWYkdrJCq5Lwb6Mn66pwviuee2/&#10;23teyzTWy4y+2UZt6CZGX/v/KNs4zjG4OZOAn1vBMMtg5ZnMh+02d+u+oaeZIrq0EzIOCVpC2d+Z&#10;TXMNmJIFdGDEZpsHKWjSkDbuFPP33t6sUOR5DrQxY6NVRHCc74t7oprFMKcqXl5fMGe3vNyqeOkb&#10;IMDb21fs+47jMDC8TYE2xS+/fMbnXz6j94aX1xe8vX0Fhskv23zp6K873t8PvJ8Dn17/4n070PtO&#10;gw5A8xzoiJR953n63AHHcaJ3eHTZSHkMhXokuwJ40VfM9wNT8zQzi0vnKYVcx8WtDX1EO/1uXQCr&#10;aSn0Bz0fJeWbDueyyVMFjeY1oFYE1SLvBNvWI1d8bX/xUUI9pU6ILyN9FR9deljYqqQieRhXdq5I&#10;Et/stN9sTmPK6fM4EROEO9k2aXi6vX0jc8NW98jD4mdUGqtqbDSO88ABXU6tLD6t0/h7fGqzdWhP&#10;lAkqv9LLp/Lrcv/u+z/icuEowOun3YrSvh/I8VzGuNymXv1Z112ffuS6o/O3nvm947zyonzw3d33&#10;/2nXP8uYuc7+Wfrzr3gpgIa//d+/Yt89qMLltIqabnJZbvU9FIj9UcrpFiegpiq2ZnbCHB5o0MRt&#10;AMNbx6mAmG03xgmRTziPA1t/KX6w6QIFsKUD6l02jZwKyCM5w9dnA1hln0VKN2zbZp+bRzGqGZRV&#10;6UM78kB1A4vFmPFqjcb7q0IOjW0dVmEvbEAP9myZBqq7jKCDG7b81ibmPLMAzRxnRLjbEUKPdkXu&#10;4xMYoGKjsRh+FgAEgMa0MurvrmOovY1BIiJFbwVlOprhKFzbudGbt8bWArhUf58eYrYXpo7bFGEU&#10;lC7aK2mM08DP2ET1vm/+24ho9HElWGPumH1wALp5a0F3GnH+PiNvgCWMqggDrfHZ9dh/xGY/gIGI&#10;trNPRtCWpCjGZy60AMZbiSp/AFdKyo2LfWNFwWq6h9JH71cAgGqUjSyratXeRZsDHRMSuavToZMJ&#10;aDN6zgqgoeQivlyVFoZJ3BzTVK4F8TUjF06tv6hgtN2a6lR254VFb93PgIjkCYgmYES48YsGfybN&#10;7s2Xhwi66zgKPfhH3isAABdeSURBVGIOZNkienAMIsczKlhoa1kVGEHnR+PZh4ta1JPjTdC5mO+R&#10;M7z25nL08zKPGWF+d638C2BVHvy+i0dWO/9qcfRiaKlJHsCtAN4T0F37WP0nDZrz/9d5K1GRdf24&#10;U2NHo2oUEIBGANYipeyeRNeSEisgFUBXS0WKIt1qHDxrkVW5bLKp5ZqhfOgdvVsaH6bLalKLpmUn&#10;Km/Ue1eAqgXvIGVq/U3RWSnrL/PAdcv5YyT4xdkMvqS8Iv8oo8RmARRyPBWs5G1GfIfcgwE/wUJX&#10;4N+LKlbWM1aoEqdsTJaCnTVi0owqi5CVWtAMWHlUSltlnQTdXV9OlaytUmhVKg7gelUgFEhAbni0&#10;5FpAkmsZdr8BjTwmeikI7O0vm6V1E8jf94HRn6C4UYzjvb/E1zDl+yoHs4XLr27ay3XcVhkjHT5z&#10;1vfLMXyhML22hTxxU+9HNGSOePntne30vddDVKKuNIhNkDkg4pvUIVfuNyQJoiVArKhFHOG/XfjT&#10;3xiFu8Fc+f57IOZtqPNDAKNXWjxG4d8MHNc5CAtf1395XeexCmA6Ozo15GM9CcdTfDyBN1ss9Ih8&#10;TflyV+CYcwFEsAkql92PcdIGphhVQZst1j/lB9Na+E2oJBifZ0dsk5byNKJU3c61CGoDf5n/etmA&#10;EZfznmXCNljNnjvH8OhswTFHpFsLkFBMvui0SFpGfs85Iy3b6elQ1FNJnueIzTSxqBMAwJhnBE/N&#10;CWxbxzmsz82dV6Bh3y2Sa3c/cu4vUJ3YX1/iANZ5nvjy9QtaF+z7jq9fvuCcw4Fs2yQcpxXYktaw&#10;7VvI+b5t4IYTTwKe5wmRhpet4xRgdAPEX/YdrDalCi8aOP3UQ56qZXtNgK3v2PcN0sVylo5hEdZl&#10;k5eXwHiCeo98mxubtEG4oXP5PefZ9ZlthGT9iKrvcp3ZqSNtzVK7lN6wHhODamItlrUZNhdWfZl9&#10;assqkSKvQkatCwbXSwQWIe626+EAifG752anroPrxdrozLzgQdfre65662LXAWudAzv97adrm53Q&#10;rWO6vRb799kj6Yysfo+EbbUas9dGf1wPXXty9V74zxiexmg54XfXp2+1+WdeP+s9v3esenlmXZvf&#10;f/0R4/uR+Xj2fB3Hz6L9z7zq/HCc/65j/XnXf//6Kz5/frW0YJ7SZM5pdiUs+4GdBDN7ztJTt6jP&#10;kHYJHDegz2py+TxPjJKGqzdLh9xbD9vg5eUFcwDb3vH2dtqpVT89uN1FjdjFyOz6txT/k0rTOtZc&#10;WTUxRWsBdxbhaeAflTKTZ6Qyvya2TsfA7SlNxRB9bYIIfuJzuLBxGRtz6X50zamQZrsM5zkAVfTW&#10;sO97iXA3QMUqafN4UxZQvHuHhJHCKHuEiWJguNyss1yAD+KTeEEZ9/XS+uBisJSoqO+8bnsh7qIt&#10;DlYFA66NSBb2E4GlgeEYG8D8327su8Xtvy25wYXHDqs7zbfb88GjjJwQgJnVmxv80T+PVGvkQ86j&#10;CAZTKUgF6HOkfpDcoqYkDdh45gltKo2WWRCLcro6Tgk6G6hS26qRiM+EterMAklao1PK5pBv6CzR&#10;ZXSOlr89EosO2wIUeQ/cgawgBPexptqxWwKx6by7Ab0YpvShxZxK9sejLYf6rI9SkZ6GJBx6kdKm&#10;G/zPgZs6CvKec78Lw5BZTxbfbcRdrGVEzyKvst/fgpsbAmQDSv0AB5KUMuPyhiXPb67vcKYegHCm&#10;QfiAEgsIfv29f998DuqaCmKksyRVFhcA6ApGPfYBhV/h80sBeH2dFl3xaHRWMJxRU1LpXiKdApPV&#10;lRbs/wI6KJBpWOYFXKl6TSOVVQ6Aa5wnrZKWTGnE8RLnJ49Xwl0jwAmCA5SZfpqFeru0u7jFN3Nx&#10;1ReCLLq7uIP+sWDMMW7y4WTqICQfLJuMxcmPqGoe2RaPkr/TXz42i+TSAmi6ruCxZbnMZaED/4YD&#10;zdc6GZUe1yvHUp4R8RzGEu+VkCHZ8eu64GdLJ5V/VxDcssnwKLu3pLneKy2VQvkB8JO8VQFJ4QmV&#10;5ylNGC3Kdp4+R00da+TjglsfyubQg/mcUtbJ3fgy2jM3W4Dg+KIzH3U15VUCAwAW0LG1hgsXrmMP&#10;mcfc0Rog7vLcnBce8JzKTZxmvskj3X8PEKxkkMBVxte/P9Z31EFlvL75HsO+REbf6TjaEPb9vI0G&#10;XzfBVn4vN2+/vz4bujHSCbu+FAPLehM0tzfHHBjF7mF/M7DgO+3hAn6pGUKZ9sRJt9RAEntGis6J&#10;ppDBDaLAOGcWocSdDeHtq40xgzmY9vDuB4/3GvlWfQxzLMXXI+c+5fWYmY5pTpyesk/kNOB75Oaj&#10;ObnDTl/CghTOMbB1YNt2s5ktv4pRUBp6bxjD/MiXlx1duhXqbIJzTHTpJd0Y8Pb1K75+/YKXfccx&#10;TrwfJ15fX/HysmGeJ+ZUvB8H0IDX1x1vb28QNOxbx5vnHbfAJgPlVRVv72+Q1vH66ROmThxvB/a9&#10;w/KU2oZKbEa4jXCOEzoVx3kCAuzbC15edp9Dm6x54Tl+5n2ax3GCEmt08lOeFNeJYg5/mEPqxeEv&#10;tVcAWys1LeaDqaYT0vaol9XyC9D3CjusDiZe8NjXaiPdR7rHFns8b4C+3RvHiSkmw1UmthdPE+o8&#10;eryPsh5pK0rIs+smePFQnCa+3m5ymLM/bdvBQqmLT0C/JV5+14DW11k/qx1VZWY0IPHXd0ikhzF9&#10;/3fPrtSHX7++Ydt2L3j7pJ3l9sd65t/jSh/r/j6efF+f+x46/d55u171Hf9oW9c2/xPmmdf3zte/&#10;0vUt3v3j3/fLL588cwKzBzDAy/TD7nLmeD/cpmnYth0AcJ6HBUFFzT5La9K3nj6nb/COc/gm/en1&#10;LTv0sE37fTcf8O9//4LWNrdHTAdsBFBU6bAyEWfmIePxVVMlDli1CWCDzIZt69i25kpZXLl7NFKj&#10;wJ+wqs493iOCcIzVzbGpq0oQmCFbnZIAiWL+ijMbzn46AA0IflZljWs3O8yrx9SBtnUfr2KcJwRG&#10;6NYmIAemKo5hTlWDYkzFJm0F2YVOv0cGuuMjYlG5BDnU+zfJHIU3uxAoND3ZpKEh8+NENKA714Wl&#10;VoeKEXLikbmw/IlGjuoAajgSJGK4QaqeiqJ00A295o49DQMF4WyNKBB7t0fq0rFzZ879OQc4fUPB&#10;32x5YtWB7BrJN/11PZ7NLZbubTf0JhhQz00PdCFfNwcMmNLEHZmlz+YsWOagAcu1SqcDmU+bx7SF&#10;hhY8Aq959KKnOWgt0pzTeWEEUPd8uOHIiKBL5uRUX/gJ8q9Hsa8Ri63ZERJLae8nLeb0PLnZpvq7&#10;hOtNzZtT5gsOPpqxpiOSUgSdRQ34vHoOTkOdDHyf6vTjGsy1FxFHdqY0eL0sadtMk4zoFX4R5rNb&#10;9H1Lx1FtQgSaay14xh6ZIlb0zsGJ3JDxobIQmzvuBLCWeQpKptyJe765kvOjYRSrO4gbVxhBK39M&#10;PUrZQBax2onhGEus19WpBxeRsWX02yMoZzoKpMnwqF5Brs8AmmKMknwflZiTN4yfHQAuPMpiiVM6&#10;Ij9jAQjqUfSc0we8JXmBYzeCheC/df59jBUTWwHB9Z6RM13QlJ/WA55oYCQZTw6l88T1iQL+ZFSi&#10;kJGBAByCFCIANge2PI+Z/546ocP1i8szqQD75STANTLZQJPV0aTskgvIO+f0o/dMA1SI5Ye2Yp7q&#10;WtDHedClDylfqbO1TGyKvUsbBchjBFtGUfnmetFJyjXh+pTPqmrWH/HfrKChzfxUAH5UGm1CZwM6&#10;MHQAaqdRJhRdmtksw6LFIs+nKnrfFhOzQYDu8xq5ki2yspXUA7PIoeAgRrbNBFRYuCzmmemUNDe1&#10;VAlkGIiDbnUbxsh6FLmxWjanXDIZsAyz03SNiFdsEJmAuGzx97LoDdmfv+m9BXhvPD6jnwhwhJVF&#10;EG3FXPsn5qNugjKvhad9fKqSsoXjYkFmt5DWTTK+34MDYG1FYW7ntexvnpCiLEq9Hf+H+kl1uAzW&#10;mDMUuiZ9czyhp6avd7c5bO4bZA4o1zJc9tYTZkh+oK4NkFVTZzHfM0NTJmztWkagiTncJgiwhv9O&#10;oKS0sbk3PVFlYAWOA1i95EePeZ+rHlYdMcexSe58P+dEL8rCAOcO0WkVdcQilhO4876J0V5ah8zT&#10;eD1yAhc+j99VhZGP8GyDniUXsa+eGl0+qkyR3ARju3NkehKFeDQs7UsBvHDs7Oo2lZs7vdtx4ibo&#10;WwMO1/N+0FZFbZNsmExvrcUpoCH1dI9i71vOi2Z6D+PZYT4DeMrQ5d8Y+HqeFi06Dxzv72i9Y3N5&#10;OOfI1B3zBHpHgzh4bKPdto73Y2Drbt9tHgkm8ChxxedPnz3VX8c4v1jbCmy948v7G1pr2Lr1c+jp&#10;EeEnROwU5JcvbzYzDfj6/g6BbZBY2pczNgR665gexS1T7e8x3Hd1urvdPtXqUcwJSAc+9Q29N3z5&#10;8gXHOV0nd0AGRBS9K86z8lbaL6GzHkBlSX2ga30ZbmNT2Q2b8GBRbn6r0FSyzzsEnvjF9BL3JN1f&#10;BaPY/TqGya3eBMdphTOrRL5CtVz3Rqfufc+1vlrNWQi2brZeizH2vWMODSzhPIZHCPrphs1+O07F&#10;HO8Islz0FjttvliPI/TN38nTJ9dIeAAY7+9WbyA2M32DWDLAhLPpjLK+lN/lQvdc/63USdNIo7TI&#10;zKUZb+PhS708qE++e3bdP3MeB/7+G/Db//ti+mfbMc/zwqvX32p2oTpcf9pVdeef/S5eNz7Hh/d5&#10;FR5YPuNy/0f689Hv/ki6XNv6R/r9z3Td9f9HeetfgSY/o28hCPC3X3/F50+v7g/45qWqpXZT9cLZ&#10;iq13vL6+ArBAkHOYvBlj+rMDkUbTcYmh07FaifSy0+vFjPNA3zf0bUNrwPu7bVpPBbpsbpsLznNY&#10;RDiJYw7hQOySShHUSmdhLrK+9+YKszvgq1nNWkkQ/luYxB+QCurc7Rq7E3iHeQDp/IdzqHAlBZfL&#10;Cq1Hqku7iQFLyfM1oc1yDY6RkTFzunHhkRFz5hiaMK7Q7jURaCfISMeGQIsCrUcRQqgZriKVUlKo&#10;JeHgq3+36FXVjEKRfA9pGdF3SONARNac5vVtcpkv0eJ0poP6EG3kANuziTIwcf0N0zXybU0BaYLu&#10;hhyEhWq82UZnqcE86xE0ymKWPQy1ZpYhIkaAhsbiu6YRSbpFBIMfFQyAfHGgk/eciRwUtny2mR6I&#10;hlsrRbFa5sC8OO6k07NokHW74pHWzX1tSVSInjIAxEaT28CIaEWONVrSh3cJChBbieZ9jaKdCJJE&#10;Yc2HaEdFOfJ7cTrreGDVgMMOVK51jl8T/AhBIXw4+lhliHJEfiZ4zhF3rd+XSMg7RyU+rjKNJn+V&#10;q6Qfx9gKaLS8hmskWMJ5wiPPTGZNT7Wz9jGwHnhErmRkjPR0cP1pT5+Q78v1vB6jr8OV+P5m/aOY&#10;dsJ1o54ahIDNylPhTukDWSvpSkf0/j447gLMXcKSl9NBcd8lapA8o7Xj3A6jeih36hhDT/qtLplX&#10;lmvCCwgoYJumzJlZI8NFokBmbGaW/zLNjiK3krDM2/XiGuHn5foddhB1P64yqejOh988pKd4orxh&#10;ZKobI5ynqi+ykG+uzeRJ+8Bikw/y5PJc5XPy350ctShE05NZwFeyyCY7T4dPZKE560VIayAuBLH0&#10;W1nMK/kxRSntDdPXM6IxM6qe47ij65IiTHJjrEnOCzcqanYZi6RnoS7v14OQSplGW4vFyr8vhi1l&#10;5SpSVzD82ZVruGz4I3ldHf0JO9DHGnKfOnFt1ObfgVgDDBm17fwhgKKZTtXkP9vT59y34CMNRAah&#10;/wkEx7oua+Re16+bXDy5wByzRQsDU8C9c/LI3cbSSsN6f6be8nbNVFJSeO2nPPb5cQy0iX194OPn&#10;69rNcdRn00Iw4P2aOiW/EzGnytaPOUXnyDR2ENukFTHataaRo5wN3dsjBCbdmSP4FzoeNAOcryr/&#10;SaTTiNcsqrDYaw+Xt+8nbmdLXm0qmE0gk/Y3TGaB8lNDHwMpe2grT0zbLHL7JIsF+6bYpRc6p0dI&#10;D7y/e4CIR0F/fXtzvhaMc2SqzC6ADMx5QhkJ5pv0FhXu86sK9d91Rq3rxNYA7eLBJRYB3dRsiyw2&#10;7wVte4Oq4BgzdEiku4TaSRq1ou08KRL2thpQjmmpVOaAp1U0EF+k4XXfjT5hN5mcOI6J3l88UOQA&#10;i49jdgAnlqvYzLfXU9ufX1/tUaSNwu+mxrj4OxZODhngfGlDIJ/4bV8/YzKu+sqYdf1VWVU2HkMO&#10;p4x04uFBV1CuL3Qop0BhqcFExeuc07ey/os26Eg5ww3FWzv1wb69RK47HbkZPUQh2ix1pj62scwH&#10;lfkDvUJ6BY2UdkXopWcgOJKOH16/w7D7VktTcb6/h415I8L/7C784HWj43/ae+v1I334Hhvqe9/x&#10;oxOxMNw3rv/vk/3k+j1juLuuWu9Hf/uffLn/2zf8+uvf8PrpFSJ28i1k5zSJ/+nVTmINT7NGPLW3&#10;BjTB1jrGOEM/AYomFgxgm5S+6Up9Jrapu20d53HgL3/5BBHBcRzhb45xYt+tILeIMHjv8SjVehWn&#10;uuViDbuSwBQ7+rCe84Z6vvCwBeIrVxAk4xN0pBrDj8hJPlNg148GZs8XJR6f1PvarIgmHRi7n8Oq&#10;0VVZvNLd5oK8hdImgFLetw7DHQgpGGn8XQ+SxUCL7E/Q+mGM6Zv9zssci1Da9b2VtuXvCqw/aTKe&#10;UHdcAAlg3KKdOHhBgE5l9GbHrc5zRDuGkWo9qTD21IwsUzdaHpxqPu+nFrhx8AA80PEIUKK8t0nk&#10;ZxVfP1w1V95djTSPmCfgc3UgUaLAb0gsKhaMM9T5NY0ujuUKaIX5GcYx8u/qkJIRvScCScC99I/j&#10;S5vyY8bTKyPXXCZgzlvObdrXQZvSPtkw3NnFgBRvL+WVzTn5aJVrD1esdSzzZzebA048ReNt0S9Z&#10;enBDA6kP5PpZc0BLRBrfFvgypo3PsdEBQHEBDpZh0Th/BKNSvnEdpuyt8h/iGzCXfjWRjCCOtet9&#10;mhnpDtyAI9fuMELwxth44Ov8ItYTQegEEzMdyvRnRfO0hL8sHEVBKatJZ8832rhh3Ao4xt9zhMZv&#10;xsfcrICugOSiSyVpHuMvS/SBA8p6f2DPJ7ryo+sK2sizeXoCut22eQNGXsHddNL5Ar4nGeLKGjF2&#10;J9AzHlnkXX7xQX8n5iXimiAdi23dpSZYI9o7ZKqlZwCModSOgJMeNRptRi5wixqdcyxAJqIN02zL&#10;OixECxWKSzAB2yqPKzQAchYbvJ2nlnS9Kx38dO45pxXsNC3s7zEwPOuhrjL7GjkdVp4XjGhMfXOh&#10;RRfb6JSHVfNtY2ihZyizlJf2TI3E9vkWAZNfXTcsOW5uaFmqs2p3PnIuZdJEbjbfNOr0fdxUuAPG&#10;60VQ2WrXN9+1iTc+kavf0Om6btz8kde35E+9n0AYADRI89OagjXSljrJ7YW6cX15efwjwHLSLlgc&#10;GcE+1OtEFJn0jCZa3puylt/5GEKfFV1c+nnd2L6hCptA8nCxMWCzXmlTzcO4q8CcJ84BvGy7HVXu&#10;PWzs/WX3TQPbPJx+qnJGYC3TFbW4L2J5iaU1e06nnY5tgo4NgGIO+pBJe9soHMlzcJC7nNaBy4dZ&#10;cnabzjY5aPlJqcNdrnoNocaNhiYQD2KqNjPB5uo7iNgqHGX+7F9ySFp5z1ZI1Yt+A3me4/sv2sIJ&#10;vlZ7W0sniu0I+aH1G329DCzv32w7P+FVpplbxbCCzCK9L8/nc+upr2fAt17u2b8NDJLTWHRwP8h1&#10;DleoPFnLi+pc3hL3199pbMQAWtwV55BvzsFHXPSjV+rb5JlvvEO+p69/xnWh8U+//gz6/+x33LX/&#10;M8b1v9e/8/XLf/0f7Pu24CK54WjPvB/v6K1bdgSFByamyQ3+DggfJYI1/Lup6pv8EgB5a3aSZykM&#10;PScUDdoHxpzoW8McE/8D4n0/5MxSujkAAAAASUVORK5CYIJQSwECLQAUAAYACAAAACEAsYJntgoB&#10;AAATAgAAEwAAAAAAAAAAAAAAAAAAAAAAW0NvbnRlbnRfVHlwZXNdLnhtbFBLAQItABQABgAIAAAA&#10;IQA4/SH/1gAAAJQBAAALAAAAAAAAAAAAAAAAADsBAABfcmVscy8ucmVsc1BLAQItABQABgAIAAAA&#10;IQDrmdb+CwYAAKIVAAAOAAAAAAAAAAAAAAAAADoCAABkcnMvZTJvRG9jLnhtbFBLAQItABQABgAI&#10;AAAAIQCqJg6+vAAAACEBAAAZAAAAAAAAAAAAAAAAAHEIAABkcnMvX3JlbHMvZTJvRG9jLnhtbC5y&#10;ZWxzUEsBAi0AFAAGAAgAAAAhAPoJlZ7jAAAADgEAAA8AAAAAAAAAAAAAAAAAZAkAAGRycy9kb3du&#10;cmV2LnhtbFBLAQItAAoAAAAAAAAAIQCOF+8TUgAXAFIAFwAUAAAAAAAAAAAAAAAAAHQKAABkcnMv&#10;bWVkaWEvaW1hZ2UxLnBuZ1BLBQYAAAAABgAGAHwBAAD4Ch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472;top:-43;width:22111;height:15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NLewgAAANsAAAAPAAAAZHJzL2Rvd25yZXYueG1sRI9Bi8Iw&#10;FITvgv8hPGEvoqmCtVSjyEJlL3uw+gMeybMtNi+lSbX77zcLCx6HmfmG2R9H24on9b5xrGC1TEAQ&#10;a2carhTcrsUiA+EDssHWMSn4IQ/Hw3Syx9y4F1/oWYZKRAj7HBXUIXS5lF7XZNEvXUccvbvrLYYo&#10;+0qaHl8Rblu5TpJUWmw4LtTY0WdN+lEOVsG8LMx5vhq/9bDlR5qkmR4KrdTHbDztQAQawzv83/4y&#10;CrIN/H2JP0AefgEAAP//AwBQSwECLQAUAAYACAAAACEA2+H2y+4AAACFAQAAEwAAAAAAAAAAAAAA&#10;AAAAAAAAW0NvbnRlbnRfVHlwZXNdLnhtbFBLAQItABQABgAIAAAAIQBa9CxbvwAAABUBAAALAAAA&#10;AAAAAAAAAAAAAB8BAABfcmVscy8ucmVsc1BLAQItABQABgAIAAAAIQCsoNLewgAAANsAAAAPAAAA&#10;AAAAAAAAAAAAAAcCAABkcnMvZG93bnJldi54bWxQSwUGAAAAAAMAAwC3AAAA9gIAAAAA&#10;">
                  <v:imagedata r:id="rId12" o:title=""/>
                </v:shape>
                <v:shape id="Freeform 8" o:spid="_x0000_s1028" style="position:absolute;left:2706;top:5537;width:5094;height:4137;visibility:visible;mso-wrap-style:square;v-text-anchor:top" coordsize="5094,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8DdwgAAANsAAAAPAAAAZHJzL2Rvd25yZXYueG1sRI9Pa8JA&#10;FMTvBb/D8gQvpW70ECR1FStYBE/+uXh7ZJ9J6O7bkH3G9Nu7hYLHYWZ+wyzXg3eqpy42gQ3Mphko&#10;4jLYhisDl/PuYwEqCrJFF5gM/FKE9Wr0tsTChgcfqT9JpRKEY4EGapG20DqWNXmM09ASJ+8WOo+S&#10;ZFdp2+Ejwb3T8yzLtceG00KNLW1rKn9Od2+AD1/uWN3y9/L6vdu4fi9bTWLMZDxsPkEJDfIK/7f3&#10;1sAih78v6Qfo1RMAAP//AwBQSwECLQAUAAYACAAAACEA2+H2y+4AAACFAQAAEwAAAAAAAAAAAAAA&#10;AAAAAAAAW0NvbnRlbnRfVHlwZXNdLnhtbFBLAQItABQABgAIAAAAIQBa9CxbvwAAABUBAAALAAAA&#10;AAAAAAAAAAAAAB8BAABfcmVscy8ucmVsc1BLAQItABQABgAIAAAAIQDyA8DdwgAAANsAAAAPAAAA&#10;AAAAAAAAAAAAAAcCAABkcnMvZG93bnJldi54bWxQSwUGAAAAAAMAAwC3AAAA9gIAAAAA&#10;" path="m,l,4136r5093,e" filled="f" stroked="f" strokeweight=".86678mm">
                  <v:path arrowok="t" o:connecttype="custom" o:connectlocs="0,5537;0,9673;5093,9673" o:connectangles="0,0,0"/>
                </v:shape>
                <v:shape id="Freeform 9" o:spid="_x0000_s1029" style="position:absolute;left:3045;top:5199;width:5094;height:4069;visibility:visible;mso-wrap-style:square;v-text-anchor:top" coordsize="5094,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spxAAAANsAAAAPAAAAZHJzL2Rvd25yZXYueG1sRI/dagIx&#10;FITvhb5DOAXvNGmVdrvdKEWQKohFbe8Pm7M/dHOybFJ3fXsjFLwcZuYbJlsOthFn6nztWMPTVIEg&#10;zp2pudTwfVpPEhA+IBtsHJOGC3lYLh5GGabG9Xyg8zGUIkLYp6ihCqFNpfR5RRb91LXE0StcZzFE&#10;2ZXSdNhHuG3ks1Iv0mLNcaHCllYV5b/HP6uhx91Mbb/U5mdvkuHweXqbF3uj9fhx+HgHEWgI9/B/&#10;e2M0JK9w+xJ/gFxcAQAA//8DAFBLAQItABQABgAIAAAAIQDb4fbL7gAAAIUBAAATAAAAAAAAAAAA&#10;AAAAAAAAAABbQ29udGVudF9UeXBlc10ueG1sUEsBAi0AFAAGAAgAAAAhAFr0LFu/AAAAFQEAAAsA&#10;AAAAAAAAAAAAAAAAHwEAAF9yZWxzLy5yZWxzUEsBAi0AFAAGAAgAAAAhAKG0GynEAAAA2wAAAA8A&#10;AAAAAAAAAAAAAAAABwIAAGRycy9kb3ducmV2LnhtbFBLBQYAAAAAAwADALcAAAD4AgAAAAA=&#10;" path="m5093,4068l5093,,,e" filled="f" stroked="f" strokeweight=".86678mm">
                  <v:path arrowok="t" o:connecttype="custom" o:connectlocs="5093,9267;5093,5199;0,5199" o:connectangles="0,0,0"/>
                </v:shape>
                <w10:wrap anchorx="page" anchory="page"/>
              </v:group>
            </w:pict>
          </mc:Fallback>
        </mc:AlternateContent>
      </w:r>
      <w:r w:rsidR="00B74296">
        <w:rPr>
          <w:b/>
          <w:spacing w:val="-5"/>
          <w:sz w:val="24"/>
        </w:rPr>
        <w:t>T.C</w:t>
      </w:r>
    </w:p>
    <w:p w:rsidR="00474AAC" w:rsidRDefault="00B74296">
      <w:pPr>
        <w:spacing w:before="229"/>
        <w:ind w:left="95" w:right="156"/>
        <w:jc w:val="center"/>
        <w:rPr>
          <w:b/>
          <w:sz w:val="24"/>
        </w:rPr>
      </w:pPr>
      <w:r>
        <w:rPr>
          <w:b/>
          <w:spacing w:val="-2"/>
          <w:sz w:val="24"/>
        </w:rPr>
        <w:t>TUŞBA KAYMAKAMLIĞI</w:t>
      </w:r>
    </w:p>
    <w:p w:rsidR="00474AAC" w:rsidRDefault="00B74296">
      <w:pPr>
        <w:spacing w:before="230"/>
        <w:ind w:left="95" w:right="153"/>
        <w:jc w:val="center"/>
        <w:rPr>
          <w:b/>
          <w:sz w:val="24"/>
        </w:rPr>
      </w:pPr>
      <w:r>
        <w:rPr>
          <w:b/>
          <w:sz w:val="24"/>
        </w:rPr>
        <w:t>ŞEHİT NİHAT AKBAŞ İLK/ORTAOKULU</w:t>
      </w:r>
      <w:r>
        <w:rPr>
          <w:b/>
          <w:spacing w:val="-1"/>
          <w:sz w:val="24"/>
        </w:rPr>
        <w:t xml:space="preserve"> </w:t>
      </w:r>
      <w:r>
        <w:rPr>
          <w:b/>
          <w:spacing w:val="-2"/>
          <w:sz w:val="24"/>
        </w:rPr>
        <w:t>MÜDÜRLÜĞÜ</w:t>
      </w: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rPr>
          <w:b/>
        </w:rPr>
      </w:pPr>
    </w:p>
    <w:p w:rsidR="00474AAC" w:rsidRDefault="00474AAC">
      <w:pPr>
        <w:pStyle w:val="GvdeMetni"/>
        <w:spacing w:before="255"/>
        <w:rPr>
          <w:b/>
        </w:rPr>
      </w:pPr>
    </w:p>
    <w:p w:rsidR="00474AAC" w:rsidRDefault="00B74296">
      <w:pPr>
        <w:pStyle w:val="Balk1"/>
      </w:pPr>
      <w:bookmarkStart w:id="1" w:name="_Toc167269442"/>
      <w:r>
        <w:t>2024-2028</w:t>
      </w:r>
      <w:r>
        <w:rPr>
          <w:spacing w:val="-8"/>
        </w:rPr>
        <w:t xml:space="preserve"> </w:t>
      </w:r>
      <w:r>
        <w:t>STRATEJİK</w:t>
      </w:r>
      <w:r>
        <w:rPr>
          <w:spacing w:val="-4"/>
        </w:rPr>
        <w:t xml:space="preserve"> PLANI</w:t>
      </w:r>
      <w:bookmarkEnd w:id="1"/>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rPr>
          <w:b/>
          <w:sz w:val="40"/>
        </w:rPr>
      </w:pPr>
    </w:p>
    <w:p w:rsidR="00474AAC" w:rsidRDefault="00474AAC">
      <w:pPr>
        <w:pStyle w:val="GvdeMetni"/>
        <w:spacing w:before="317"/>
        <w:rPr>
          <w:b/>
          <w:sz w:val="40"/>
        </w:rPr>
      </w:pPr>
    </w:p>
    <w:p w:rsidR="00474AAC" w:rsidRDefault="00B74296">
      <w:pPr>
        <w:spacing w:before="1"/>
        <w:ind w:left="958" w:right="1012"/>
        <w:jc w:val="both"/>
        <w:rPr>
          <w:sz w:val="20"/>
        </w:rPr>
      </w:pPr>
      <w:r>
        <w:rPr>
          <w:sz w:val="20"/>
        </w:rPr>
        <w:t>Okul/Kurumlar: Her tür ve düzeyindeki okullar (anaokulları, ilkokullar, ortaokullar, her tür ve yapıdaki liseler) ile Bakanlığımıza bağlı resmî kurumlar (öğretmenevleri, halk eğitim merkezleri, mesleki eğitim merkezleri vs.)</w:t>
      </w:r>
    </w:p>
    <w:p w:rsidR="00474AAC" w:rsidRDefault="00474AAC">
      <w:pPr>
        <w:jc w:val="both"/>
        <w:rPr>
          <w:sz w:val="20"/>
        </w:rPr>
        <w:sectPr w:rsidR="00474AAC">
          <w:pgSz w:w="11910" w:h="16840"/>
          <w:pgMar w:top="1320" w:right="400" w:bottom="1280" w:left="460" w:header="0" w:footer="1097" w:gutter="0"/>
          <w:cols w:space="708"/>
        </w:sectPr>
      </w:pPr>
    </w:p>
    <w:p w:rsidR="00474AAC" w:rsidRDefault="00B74296">
      <w:pPr>
        <w:pStyle w:val="GvdeMetni"/>
      </w:pPr>
      <w:r>
        <w:rPr>
          <w:noProof/>
          <w:lang w:eastAsia="tr-TR"/>
        </w:rPr>
        <w:lastRenderedPageBreak/>
        <mc:AlternateContent>
          <mc:Choice Requires="wps">
            <w:drawing>
              <wp:anchor distT="0" distB="0" distL="0" distR="0" simplePos="0" relativeHeight="251650560" behindDoc="1" locked="0" layoutInCell="1" allowOverlap="1" wp14:anchorId="4819DB21" wp14:editId="22F8658B">
                <wp:simplePos x="0" y="0"/>
                <wp:positionH relativeFrom="page">
                  <wp:posOffset>900684</wp:posOffset>
                </wp:positionH>
                <wp:positionV relativeFrom="page">
                  <wp:posOffset>1225295</wp:posOffset>
                </wp:positionV>
                <wp:extent cx="5758180" cy="813244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8180" cy="8132445"/>
                        </a:xfrm>
                        <a:custGeom>
                          <a:avLst/>
                          <a:gdLst/>
                          <a:ahLst/>
                          <a:cxnLst/>
                          <a:rect l="l" t="t" r="r" b="b"/>
                          <a:pathLst>
                            <a:path w="5758180" h="8132445">
                              <a:moveTo>
                                <a:pt x="5710428" y="47244"/>
                              </a:moveTo>
                              <a:lnTo>
                                <a:pt x="5701284" y="47244"/>
                              </a:lnTo>
                              <a:lnTo>
                                <a:pt x="5701284" y="56388"/>
                              </a:lnTo>
                              <a:lnTo>
                                <a:pt x="5701284" y="57912"/>
                              </a:lnTo>
                              <a:lnTo>
                                <a:pt x="5701284" y="8075676"/>
                              </a:lnTo>
                              <a:lnTo>
                                <a:pt x="56388" y="8075676"/>
                              </a:lnTo>
                              <a:lnTo>
                                <a:pt x="56388" y="57912"/>
                              </a:lnTo>
                              <a:lnTo>
                                <a:pt x="56388" y="56388"/>
                              </a:lnTo>
                              <a:lnTo>
                                <a:pt x="5701284" y="56388"/>
                              </a:lnTo>
                              <a:lnTo>
                                <a:pt x="5701284" y="47244"/>
                              </a:lnTo>
                              <a:lnTo>
                                <a:pt x="56388" y="47244"/>
                              </a:lnTo>
                              <a:lnTo>
                                <a:pt x="47244" y="47244"/>
                              </a:lnTo>
                              <a:lnTo>
                                <a:pt x="47244" y="56388"/>
                              </a:lnTo>
                              <a:lnTo>
                                <a:pt x="47244" y="57912"/>
                              </a:lnTo>
                              <a:lnTo>
                                <a:pt x="47244" y="8075676"/>
                              </a:lnTo>
                              <a:lnTo>
                                <a:pt x="47244" y="8084820"/>
                              </a:lnTo>
                              <a:lnTo>
                                <a:pt x="56388" y="8084820"/>
                              </a:lnTo>
                              <a:lnTo>
                                <a:pt x="5701284" y="8084820"/>
                              </a:lnTo>
                              <a:lnTo>
                                <a:pt x="5710428" y="8084820"/>
                              </a:lnTo>
                              <a:lnTo>
                                <a:pt x="5710428" y="8075676"/>
                              </a:lnTo>
                              <a:lnTo>
                                <a:pt x="5710428" y="57912"/>
                              </a:lnTo>
                              <a:lnTo>
                                <a:pt x="5710428" y="56388"/>
                              </a:lnTo>
                              <a:lnTo>
                                <a:pt x="5710428" y="47244"/>
                              </a:lnTo>
                              <a:close/>
                            </a:path>
                            <a:path w="5758180" h="8132445">
                              <a:moveTo>
                                <a:pt x="5757672" y="0"/>
                              </a:moveTo>
                              <a:lnTo>
                                <a:pt x="5719572" y="0"/>
                              </a:lnTo>
                              <a:lnTo>
                                <a:pt x="5719572" y="38100"/>
                              </a:lnTo>
                              <a:lnTo>
                                <a:pt x="5719572" y="57912"/>
                              </a:lnTo>
                              <a:lnTo>
                                <a:pt x="5719572" y="8075676"/>
                              </a:lnTo>
                              <a:lnTo>
                                <a:pt x="5719572" y="8093964"/>
                              </a:lnTo>
                              <a:lnTo>
                                <a:pt x="5701284" y="8093964"/>
                              </a:lnTo>
                              <a:lnTo>
                                <a:pt x="56388" y="8093964"/>
                              </a:lnTo>
                              <a:lnTo>
                                <a:pt x="38100" y="8093964"/>
                              </a:lnTo>
                              <a:lnTo>
                                <a:pt x="38100" y="8075676"/>
                              </a:lnTo>
                              <a:lnTo>
                                <a:pt x="38100" y="57912"/>
                              </a:lnTo>
                              <a:lnTo>
                                <a:pt x="38100" y="38100"/>
                              </a:lnTo>
                              <a:lnTo>
                                <a:pt x="56388" y="38100"/>
                              </a:lnTo>
                              <a:lnTo>
                                <a:pt x="5701284" y="38100"/>
                              </a:lnTo>
                              <a:lnTo>
                                <a:pt x="5719572" y="38100"/>
                              </a:lnTo>
                              <a:lnTo>
                                <a:pt x="5719572" y="0"/>
                              </a:lnTo>
                              <a:lnTo>
                                <a:pt x="5701284" y="0"/>
                              </a:lnTo>
                              <a:lnTo>
                                <a:pt x="56388" y="0"/>
                              </a:lnTo>
                              <a:lnTo>
                                <a:pt x="0" y="0"/>
                              </a:lnTo>
                              <a:lnTo>
                                <a:pt x="0" y="12"/>
                              </a:lnTo>
                              <a:lnTo>
                                <a:pt x="0" y="8132064"/>
                              </a:lnTo>
                              <a:lnTo>
                                <a:pt x="38100" y="8132064"/>
                              </a:lnTo>
                              <a:lnTo>
                                <a:pt x="56388" y="8132064"/>
                              </a:lnTo>
                              <a:lnTo>
                                <a:pt x="5701284" y="8132064"/>
                              </a:lnTo>
                              <a:lnTo>
                                <a:pt x="5719572" y="8132064"/>
                              </a:lnTo>
                              <a:lnTo>
                                <a:pt x="5757672" y="8132064"/>
                              </a:lnTo>
                              <a:lnTo>
                                <a:pt x="5757672" y="8093964"/>
                              </a:lnTo>
                              <a:lnTo>
                                <a:pt x="5757672" y="8075676"/>
                              </a:lnTo>
                              <a:lnTo>
                                <a:pt x="5757672" y="57912"/>
                              </a:lnTo>
                              <a:lnTo>
                                <a:pt x="5757672" y="38100"/>
                              </a:lnTo>
                              <a:lnTo>
                                <a:pt x="5757672" y="1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B800DF" id="Graphic 3" o:spid="_x0000_s1026" style="position:absolute;margin-left:70.9pt;margin-top:96.5pt;width:453.4pt;height:640.35pt;z-index:-251665920;visibility:visible;mso-wrap-style:square;mso-wrap-distance-left:0;mso-wrap-distance-top:0;mso-wrap-distance-right:0;mso-wrap-distance-bottom:0;mso-position-horizontal:absolute;mso-position-horizontal-relative:page;mso-position-vertical:absolute;mso-position-vertical-relative:page;v-text-anchor:top" coordsize="5758180,8132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2QagMAANwNAAAOAAAAZHJzL2Uyb0RvYy54bWysl1tvmzAUgN8n7T9YvK9cEgKJmlRTq1aT&#10;qq1SO+3ZAZOgAWa2m6T/fsc2xjRZi1MtD9jgj8O5+eT48upQV2hHGC9ps/TCi8BDpMloXjabpffz&#10;6fZL6iEucJPjijZk6b0Q7l2tPn+63LcLEtEtrXLCEAhp+GLfLr2tEO3C93m2JTXmF7QlDSwWlNVY&#10;wC3b+DnDe5BeV34UBDN/T1neMpoRzuHpjV70Vkp+UZBM/CgKTgSqlh7oJtSVqetaXv3VJV5sGG63&#10;ZdapgT+gRY3LBj7ai7rBAqNnVp6IqsuMUU4LcZHR2qdFUWZE2QDWhMGRNY9b3BJlCziHt72b+P8T&#10;m33fPTBU5ktv4qEG1xCiu84bE+mcfcsXwDy2D0yax9t7mv3msOC/WpE3vGMOBaslC8ahg/L0S+9p&#10;chAog4dxEqdhCgHJYC0NJ9F0GsvP+XhhXs+eubgjVInCu3sudKhyM8NbM8sOjZkyCLgMdaVCLTwE&#10;oWYeglCvdahbLOR7Uj85RfuBLlurilyv6Y48UUUKaUichME0gnwGlacJaNwpbLmqec0HYZROT3hD&#10;mbHtpFs6nk3StJNuKDP+g07mYeRMp0ESz5LZ+7z6vrTzPDoe16SXfKaNZ3lkGB3jNzN2/uv1GGc1&#10;cRx1I8+MWq5lx+0bsKN+s6xLRIZ0Ok0jVeZgaxldzXjsizRwoBObp2683TXn8w65OtiVDvk3pB1y&#10;yuqufapLlPFfVlFO9CNZTD5WVOJklkSqSJgwvV1Qwnl8xBpVzGjKgyUnaRgYyYYy4ynt5MJeC5dk&#10;hLI54OeT+cwUTqOFGY02wwRz4PutnAbjtPaGLm3n0eOpaGWPe9GyDvHpLXRgB9vThbaxOY8eyygb&#10;wxGyt+19DloF00W8Wcg0M/JfqCHZcgQjiagdolLFgdb13pkehMlFl1ebyEWbxJYVN/kD3mEbQf/W&#10;ly23ImD58c0xlO6Sllb2SfBPSjRkT98DwnzYZXJalfltWVWykHO2WV9XDO2wPDmoX9czDTDVBOu+&#10;V3bAa5q/QDe9hwZ66fE/z5gRD1XfGujXIe2EmTAzWZsJE9U1VScU9R/CuHg6/MKsRS1Ml56Atvk7&#10;NacBvDDtsLSlZ+WbDf36LGhRyl5Z6aY16m7gCKE67O64I88ow3tF2UPZ6i8AAAD//wMAUEsDBBQA&#10;BgAIAAAAIQAfzMZG4AAAAA0BAAAPAAAAZHJzL2Rvd25yZXYueG1sTI/BTsMwEETvSPyDtUjcqFNa&#10;1W0apwIkpN4QAVXi5sRunBCvo9hNw9+zOcFtRzOafZMdJtex0Qyh8ShhuUiAGay8brCW8Pnx+rAF&#10;FqJCrTqPRsKPCXDIb28ylWp/xXczFrFmVIIhVRJsjH3KeaiscSosfG+QvLMfnIokh5rrQV2p3HX8&#10;MUk23KkG6YNVvXmxpvouLo5axHgq7PDVtsfTUbzxsXzetULK+7vpaQ8smin+hWHGJ3TIian0F9SB&#10;daTXS0KPdOxWNGpOJOvtBlg5e2IlgOcZ/78i/wUAAP//AwBQSwECLQAUAAYACAAAACEAtoM4kv4A&#10;AADhAQAAEwAAAAAAAAAAAAAAAAAAAAAAW0NvbnRlbnRfVHlwZXNdLnhtbFBLAQItABQABgAIAAAA&#10;IQA4/SH/1gAAAJQBAAALAAAAAAAAAAAAAAAAAC8BAABfcmVscy8ucmVsc1BLAQItABQABgAIAAAA&#10;IQCOZ62QagMAANwNAAAOAAAAAAAAAAAAAAAAAC4CAABkcnMvZTJvRG9jLnhtbFBLAQItABQABgAI&#10;AAAAIQAfzMZG4AAAAA0BAAAPAAAAAAAAAAAAAAAAAMQFAABkcnMvZG93bnJldi54bWxQSwUGAAAA&#10;AAQABADzAAAA0QYAAAAA&#10;" path="m5710428,47244r-9144,l5701284,56388r,1524l5701284,8075676r-5644896,l56388,57912r,-1524l5701284,56388r,-9144l56388,47244r-9144,l47244,56388r,1524l47244,8075676r,9144l56388,8084820r5644896,l5710428,8084820r,-9144l5710428,57912r,-1524l5710428,47244xem5757672,r-38100,l5719572,38100r,19812l5719572,8075676r,18288l5701284,8093964r-5644896,l38100,8093964r,-18288l38100,57912r,-19812l56388,38100r5644896,l5719572,38100r,-38100l5701284,,56388,,,,,12,,8132064r38100,l56388,8132064r5644896,l5719572,8132064r38100,l5757672,8093964r,-18288l5757672,57912r,-19812l5757672,12r,-12xe" fillcolor="black" stroked="f">
                <v:path arrowok="t"/>
                <w10:wrap anchorx="page" anchory="page"/>
              </v:shape>
            </w:pict>
          </mc:Fallback>
        </mc:AlternateContent>
      </w:r>
    </w:p>
    <w:p w:rsidR="00474AAC" w:rsidRDefault="00DD06A7">
      <w:pPr>
        <w:pStyle w:val="GvdeMetni"/>
        <w:spacing w:before="13"/>
      </w:pPr>
      <w:r>
        <w:rPr>
          <w:noProof/>
          <w:lang w:eastAsia="tr-TR"/>
        </w:rPr>
        <mc:AlternateContent>
          <mc:Choice Requires="wpg">
            <w:drawing>
              <wp:anchor distT="0" distB="0" distL="114300" distR="114300" simplePos="0" relativeHeight="251656704" behindDoc="1" locked="0" layoutInCell="1" allowOverlap="1" wp14:anchorId="7CE82DA1" wp14:editId="722B877A">
                <wp:simplePos x="0" y="0"/>
                <wp:positionH relativeFrom="margin">
                  <wp:posOffset>793750</wp:posOffset>
                </wp:positionH>
                <wp:positionV relativeFrom="page">
                  <wp:posOffset>1419225</wp:posOffset>
                </wp:positionV>
                <wp:extent cx="5391150" cy="6553200"/>
                <wp:effectExtent l="0" t="0" r="0" b="0"/>
                <wp:wrapNone/>
                <wp:docPr id="88" name="Gr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6553200"/>
                          <a:chOff x="-195" y="3302"/>
                          <a:chExt cx="22111" cy="13931"/>
                        </a:xfrm>
                      </wpg:grpSpPr>
                      <pic:pic xmlns:pic="http://schemas.openxmlformats.org/drawingml/2006/picture">
                        <pic:nvPicPr>
                          <pic:cNvPr id="89"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95" y="3302"/>
                            <a:ext cx="22111" cy="13931"/>
                          </a:xfrm>
                          <a:prstGeom prst="rect">
                            <a:avLst/>
                          </a:prstGeom>
                          <a:noFill/>
                          <a:extLst>
                            <a:ext uri="{909E8E84-426E-40DD-AFC4-6F175D3DCCD1}">
                              <a14:hiddenFill xmlns:a14="http://schemas.microsoft.com/office/drawing/2010/main">
                                <a:solidFill>
                                  <a:srgbClr val="FFFFFF"/>
                                </a:solidFill>
                              </a14:hiddenFill>
                            </a:ext>
                          </a:extLst>
                        </pic:spPr>
                      </pic:pic>
                      <wps:wsp>
                        <wps:cNvPr id="90" name="Freeform 4"/>
                        <wps:cNvSpPr>
                          <a:spLocks/>
                        </wps:cNvSpPr>
                        <wps:spPr bwMode="auto">
                          <a:xfrm>
                            <a:off x="2706" y="5537"/>
                            <a:ext cx="5094" cy="4137"/>
                          </a:xfrm>
                          <a:custGeom>
                            <a:avLst/>
                            <a:gdLst>
                              <a:gd name="T0" fmla="+- 0 2707 2707"/>
                              <a:gd name="T1" fmla="*/ T0 w 5094"/>
                              <a:gd name="T2" fmla="+- 0 5537 5537"/>
                              <a:gd name="T3" fmla="*/ 5537 h 4137"/>
                              <a:gd name="T4" fmla="+- 0 2707 2707"/>
                              <a:gd name="T5" fmla="*/ T4 w 5094"/>
                              <a:gd name="T6" fmla="+- 0 9673 5537"/>
                              <a:gd name="T7" fmla="*/ 9673 h 4137"/>
                              <a:gd name="T8" fmla="+- 0 7800 2707"/>
                              <a:gd name="T9" fmla="*/ T8 w 5094"/>
                              <a:gd name="T10" fmla="+- 0 9673 5537"/>
                              <a:gd name="T11" fmla="*/ 9673 h 4137"/>
                            </a:gdLst>
                            <a:ahLst/>
                            <a:cxnLst>
                              <a:cxn ang="0">
                                <a:pos x="T1" y="T3"/>
                              </a:cxn>
                              <a:cxn ang="0">
                                <a:pos x="T5" y="T7"/>
                              </a:cxn>
                              <a:cxn ang="0">
                                <a:pos x="T9" y="T11"/>
                              </a:cxn>
                            </a:cxnLst>
                            <a:rect l="0" t="0" r="r" b="b"/>
                            <a:pathLst>
                              <a:path w="5094" h="4137">
                                <a:moveTo>
                                  <a:pt x="0" y="0"/>
                                </a:moveTo>
                                <a:lnTo>
                                  <a:pt x="0" y="4136"/>
                                </a:lnTo>
                                <a:lnTo>
                                  <a:pt x="5093" y="4136"/>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204">
                                <a:solidFill>
                                  <a:srgbClr val="000000"/>
                                </a:solidFill>
                                <a:round/>
                                <a:headEnd/>
                                <a:tailEnd/>
                              </a14:hiddenLine>
                            </a:ext>
                          </a:extLst>
                        </wps:spPr>
                        <wps:bodyPr rot="0" vert="horz" wrap="square" lIns="91440" tIns="45720" rIns="91440" bIns="45720" anchor="t" anchorCtr="0" upright="1">
                          <a:noAutofit/>
                        </wps:bodyPr>
                      </wps:wsp>
                      <wps:wsp>
                        <wps:cNvPr id="91" name="Freeform 5"/>
                        <wps:cNvSpPr>
                          <a:spLocks/>
                        </wps:cNvSpPr>
                        <wps:spPr bwMode="auto">
                          <a:xfrm>
                            <a:off x="3045" y="5199"/>
                            <a:ext cx="5094" cy="4069"/>
                          </a:xfrm>
                          <a:custGeom>
                            <a:avLst/>
                            <a:gdLst>
                              <a:gd name="T0" fmla="+- 0 8139 3046"/>
                              <a:gd name="T1" fmla="*/ T0 w 5094"/>
                              <a:gd name="T2" fmla="+- 0 9267 5199"/>
                              <a:gd name="T3" fmla="*/ 9267 h 4069"/>
                              <a:gd name="T4" fmla="+- 0 8139 3046"/>
                              <a:gd name="T5" fmla="*/ T4 w 5094"/>
                              <a:gd name="T6" fmla="+- 0 5199 5199"/>
                              <a:gd name="T7" fmla="*/ 5199 h 4069"/>
                              <a:gd name="T8" fmla="+- 0 3046 3046"/>
                              <a:gd name="T9" fmla="*/ T8 w 5094"/>
                              <a:gd name="T10" fmla="+- 0 5199 5199"/>
                              <a:gd name="T11" fmla="*/ 5199 h 4069"/>
                            </a:gdLst>
                            <a:ahLst/>
                            <a:cxnLst>
                              <a:cxn ang="0">
                                <a:pos x="T1" y="T3"/>
                              </a:cxn>
                              <a:cxn ang="0">
                                <a:pos x="T5" y="T7"/>
                              </a:cxn>
                              <a:cxn ang="0">
                                <a:pos x="T9" y="T11"/>
                              </a:cxn>
                            </a:cxnLst>
                            <a:rect l="0" t="0" r="r" b="b"/>
                            <a:pathLst>
                              <a:path w="5094" h="4069">
                                <a:moveTo>
                                  <a:pt x="5093" y="4068"/>
                                </a:moveTo>
                                <a:lnTo>
                                  <a:pt x="5093" y="0"/>
                                </a:lnTo>
                                <a:lnTo>
                                  <a:pt x="0" y="0"/>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204">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6891D" id="Grup 88" o:spid="_x0000_s1026" style="position:absolute;margin-left:62.5pt;margin-top:111.75pt;width:424.5pt;height:516pt;z-index:-251659776;mso-position-horizontal-relative:margin;mso-position-vertical-relative:page" coordorigin="-195,3302" coordsize="22111,13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JyFQYAAKMVAAAOAAAAZHJzL2Uyb0RvYy54bWzsWO1u2zYU/T9g70Do&#10;5wbVkix/yIhTpHYcFOi2YvUeQJZoS6gkapQcJx327jv3UrJlx16zdBiwrQFik+LV5bmfh/TV64c8&#10;E/dSV6kqppb7yrGELCIVp8Vmav2yXNhjS1R1WMRhpgo5tR5lZb2+/vabq105kZ5KVBZLLaCkqCa7&#10;cmoldV1Oer0qSmQeVq9UKQssrpXOwxpTvenFOtxBe571PMcZ9nZKx6VWkawqPJ2bReua9a/XMqp/&#10;Wq8rWYtsagFbzZ+aP1f02bu+CicbHZZJGjUwwhegyMO0wKZ7VfOwDsVWp09U5WmkVaXW9atI5T21&#10;XqeRZBtgjeucWHOn1bZkWzaT3abcuwmuPfHTi9VGP96/1yKNp9YYkSrCHDG609tSYArf7MrNBCJ3&#10;uvxQvtfGQAzfqehjheXe6TrNN0ZYrHY/qBjqwm2t2DcPa52TClgtHjgEj/sQyIdaRHg46AeuO0Ck&#10;IqwNB4M+gmyCFCWIJL1nu8HAElju9x2vXbtt3vc813XN224/6Lu03gsnZmuG28C7virTaIL/xqsY&#10;PfHq57MPb9VbLa1GSf4sHXmoP25LGwlQhnW6SrO0fuRkhpcIVHH/Po3I2zTpBChoA4Rl2lX0ybpW&#10;yLwSkkkcHlGoWRIWG3lTlSgDFCdebx9prXaJDOOKHpOLjrXw9AjGKkvLRZplFD8aNwajkk4y8YzP&#10;TJbPVbTNZVGbstUyg+2qqJK0rCyhJzJfSWShfhu7nCxIiHdVTdtRanAp/eaNbxwn8N7Ys4Ezs31n&#10;dGvfBP7IHjm3I9/xx+7Mnf1Ob7v+ZFtJuCHM5mXaYMXTJ2jP1k3TYUxFcmWL+5D7h0kmAOKkaiEi&#10;v8glhLXS0c9wNuQwrrWso4SGa3iueQ7h/QK7+eBZikGFMvts5ZypAHIS1c+f5j+SQ1f1nVS5oAG8&#10;Dazs7fAezjbWtSKEu1AUc7amNbYbj8AJbse3Y9/2veEt4jGf2zeLmW8PF+5oMO/PZ7O528YjSeNY&#10;FqTuy8PB3lVZGrcZWenNapZpE6YF/zWFXx3EepQWBxhtCNtvzjaOCMWgKQmEhJoguKlqUx6z56UR&#10;MdO5rv4hCUsJr5PaQ3UH6Hmm/S60lER4wicbGqm2/Vbd3svvmxUSe1bueCNnyN0TvXVEG5iAcu91&#10;At+0Tt81a/vOGU6irckceqHNFtBd3BTpJm7QL2HHOs9Aot/bwhHYbsQfZquDGLqREfuuJ5aO2IkB&#10;7c54DkJeK8S6CLE4wD6I9Vsx6GKhRLQWEMQWGYx7DjKQywGZfwEZfNjRFQxH/bPIRq0YkLHQeWSg&#10;3o620dgxjjt1BwjggGx8AZl7HICL0Igm99pOsCHu+8iGiWkNSIGHook2RgLUQuxN+VCqioh5CY2g&#10;5SXTElRAilYvCBsOX3IOflYYlpNmYEaGtNLmu4FErez0kKctgUPeyrgRXEuWMF4MxQ6HDU74ZGpx&#10;ttBKru7lUrFMfXJGwW6H1ax4KgUlwwZeu9x+l6wM2yFTYccTSegmeGzaHieZ1ym6Ti/O2K/7BxA0&#10;T/7DPfqIdlzPd954gb0Yjke2v/AHdjByxrbjBm+CoeMH/nxxTDvv0kJ+Oe1QyvRdz/E56TvMQrzf&#10;ISCH/5pUOBLDeb6IucfR4eu2Gddhmplxh6IIcktN7TenLw6xptUbblip+BFHBq1A56h8XMUwSJT+&#10;ZIkdrjVTq/p1G9IJNXtbgLgC1/chVvPEH4w8THR3ZdVdCYsIqqZWbaHcaTirMcMr21KnmwQ7mcNa&#10;oW5wyF+nfIQgfAYVcNME3PlPkSidcfkOsyfRAcWBUIBq/zYS7Tu+aV8DNwhMe2kPYKan0O3Fd4a8&#10;hvJsbz7dev4LJDrGVUZgT24vXUbrtvBnkmjgDUGie9gHduySKAuBqhoLulsek+hFZC8gUQJ1FlmX&#10;RFnoPLJjEiV3nfXZS0j0IrQjEj3Bhrj/v0iUsuUciR54zxnyrwrwzCUq3cvyrZ+ZzTDtMZWiBaHC&#10;jmUg/JVE6YbeYRFzQYJn0J4oNNSlzF06+EqidF/6d5Eo/4CFXwL5QND8akk/NXbnTLqH31a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xwNPLhAAAADAEAAA8AAABkcnMvZG93&#10;bnJldi54bWxMj8FOwzAQRO9I/IO1SNyok5RACXGqqgJOFRItEuptG2+TqLEdxW6S/j0LFzjOzmj2&#10;Tb6cTCsG6n3jrIJ4FoEgWzrd2ErB5+71bgHCB7QaW2dJwYU8LIvrqxwz7Ub7QcM2VIJLrM9QQR1C&#10;l0npy5oM+pnryLJ3dL3BwLKvpO5x5HLTyiSKHqTBxvKHGjta11Setmej4G3EcTWPX4bN6bi+7Hfp&#10;+9cmJqVub6bVM4hAU/gLww8+o0PBTAd3ttqLlnWS8pagIEnmKQhOPD3e8+Xwa6UpyCKX/0cU3wAA&#10;AP//AwBQSwMECgAAAAAAAAAhAI4X7xNSABcAUgAXABQAAABkcnMvbWVkaWEvaW1hZ2UxLnBuZ4lQ&#10;TkcNChoKAAAADUlIRFIAAAXCAAAEDwgGAAAAM4+YCgAAAAZiS0dEAP8A/wD/oL2nkwAAAAlwSFlz&#10;AAAOxAAADsQBlSsOGwAAIABJREFUeJy8vduCJDmqLbiQedU+3z0PM598pivdYB5gAbqYe2R2nVF3&#10;VkS4m0kIcRdC8n//P/+XyRAMEQACAyASfwsgMiAAZAhEBGsbQwCrz80snxNEH/GuDIGYQdjvEMAG&#10;AODiO9HVbQYAUFXvFwozfm8wEQgAM8D8QZgJzNT/qT8HE2i8q6ows/jeIDJwXVd8ZkD8ZN8OkMX4&#10;gMWnlwgEA0OAPn2RMeGGcxnocxNYfDHyPR+POBFznI0hCZ+I43CMARHBawzHvdTa9YHnOfFj69AB&#10;0acAUNPsQ0Tynb62gMM1NfO1udVqPuZ0NOEgfmF3pjeIHQBQpzyMIb4uo2ARCVghEDHIGBD4+pkZ&#10;ZFwYY2AEfq7Akcgo3La5KUee8FG0pjZ/bvG3BF77Z2OMmHO9w/6tzb/zjoyZTnKeTtG5ztN75A/T&#10;+b3rCiawpID+/jUGVC1pXxvsPmcSx4yDNkLQn/81YmUVBshArbT3O2SfWwG24wqA85s0mingpu9z&#10;jOy31nQabvnbHp4lj/THO26wrDV/J390WtD71/SsQig6opuiobWZWeIm53CYT4eDPJE8O6N0ZVss&#10;ZIO3vhM4Wx+ONob4TMTpcsgFkovCacFyjrrB2GGPp4qfUXLv9LyZYZnS1nf/jPSdnx2ehVwbDjWk&#10;ussbl0EiA2Nc8fsCm/+/4Fzg3ubTeL3LD7HzfNTu6GfWh/W9TjjEgZ7bB9N3+XMZtmipfQZL/cCu&#10;LOWj8qGci3/uP8fSV+ld4mjhfzWYFA7HqJ9pi8RcuzyVSV/tdNdxVGqL9sRusySPxDrPHQ7ASGPW&#10;6C5shtSX8xqs+oLt3Z5bdQk/2+c0lj7j8wBc+F7aTNZsuYPcyUmex9met3peb2swzjgwasAmV0TK&#10;7gEMY7jcNbumMa7Q6TXmqo9WmO72exiIB9wVIAMwSfrY2GjR15wf4SZuugyLr9xGpA2p2vTxgEjo&#10;zC5/UscT3wt/tDEuGYDMNJL98Dn2V19gXdtun+d6Bb2UrCr8WNgVBst3Jey0af5hJ6gqDAbV4Ov4&#10;TEbIE5T+nN+37MPxN80EQ2Y6KL2Tk42/Yy7iC0LOWKlhIPwRGRgDECk6pI07Ar7rGi5Dxivt7zEG&#10;fukbUPM5meKtivt9h00lsEUwUqPZJlwCD1Y6jP5S/i7+nkAwZCQe44GgkVknafMB5sGIxNDiFusV&#10;axWrHfg82QYznKdGmdM1vOONsj1wuthFqwx8h76q8TbE8eH6LPB4l0CamqHpi3Iq2+vPMueTffME&#10;Y/qwaWuS1gHA/biTvHrC7RmW8vXclo4+5eS7lN2vejt8D+IyZgAZxR+U9RpyThf9B7hvdZvB1KCw&#10;SRaYqetNtXiXXOq+2Rji9kA4UEa+UEDvG29VHxfO77/eb7zfb+jtn5sZ7vcb4f7D4LDIrSGjNede&#10;Mofyu/kFmOmnRN1s60nIBNiiF1I1GNIrvDETyEDoybA9478pg0L2yLgAEVxDMq4CEbyGvzHGiM8X&#10;WjbBBcMlDoENyYmaGcYYKeM5JzXDrb4u962+HvHlCJ8a4jKUfrqFv82YkT9uua6MAY0hzcfssmEC&#10;u62DxyX0pswRqAQtvW/cekPfd+mNZlORbnSULybo/B2wX8NjLrB4QHBdjnvVkQD5/Hwt6dJ5zMlt&#10;BMYc3Ef1uETJ6JDe1OMX4xNB92FmjGuELJ91q8c8/PewAqO/+HeNhueRNjN/rnGb+y4ZlyJUXe7r&#10;rdBY+67TSTPk6xnX/j11jomkn28r/+QaB981G0+57ggbKu14t+Gn2NTBp3Z9Xrjt4/vvu2yn3eY4&#10;0O07/pQ2p7TVcl2in5QxoUNl7sttdH6ooYODhqz6pY5NuBrOOL5k4BEIAo4/K/7VQMVAszcl1rPp&#10;8hpaIfIKejrhuGQOAFzXKz73Z28ILjOIGW4ZeF1X4IpwhDQMemF8Su9OZ9SZOtmK3S5nzOjkr6ya&#10;U81jU+JGXdp2nMOrP5zOzHBWFxNAFBgSwU19dJJmJFGko5QGg+HdgDu0WngyG/+Kn33xP7yff+d4&#10;NMSB1+tv3O87xXRFrNbJNKMUUoZVPZCjbI5RPlGBtk6YfGr4FyXEIHBZWUFvoAWIrwExV07junCF&#10;EdXCg0d8mHWCjw2JxsSFgM/GVxmO4R6ZfXzFQmB32bWi0WDVLdg9Nwd2g/pxnm0NpoAbysjuwmUL&#10;6i9tXdMKgtYEumN5fn8SpXypa5/qH1aGBsp4/WYQ99aVE9/vv1NBlEI4G/Zb0JXcYogdHNmo5dEp&#10;Qm0OfIT7wzzXTYjfwQmWdWQfVN6bD9DG6e/1cf3HrBxO9PHT9skR2mQa4ZhwtloZc2Ca+n3DW/DW&#10;GeadRqZg7qQcrwzSrvhbW+FxnVfx7k9wyCfSsLb5u2mmDCb8aGk4v/76agicv1vX4eQ4/wl9nJqI&#10;QFOkWOiVRjPNEvxt+kz5uXF5/bc7FwHPbXjQRD+bO41IV5Wf5UEPhH9rsvAJweg6EaKACXbKzE7C&#10;kJ0dADpofayv8/zCIz9ujzyGHX1fZGyH7YTTVaf0zx+BWGQu0MnyBziSbj3YHkRsXdAwzt9P/S/r&#10;/o12upzfdamEs1YOhkgEWELYyBgPxLQCtctlwteDhDu8Mw+4c9y/mvFwmm8F8ydkzt8bJji6zctn&#10;tnGGAKq4rguK2rB4at3p+fzc+vdOrxKbnq7bBJA+fsmAMQQT7p/owczlQ9imxihbwC2Qts4/syv/&#10;uzagqhlYPo7RnMVnOcEA5e/JoZNtvH4Xf7WxPAjgtEJH/Z7ee5IJIrFp/aTED58/2U/fxvoU7BaR&#10;CVceTNwE7cMc1me++zTPtDKWcXb+EtLpB5iemm/j0YacAwVjDLzf3/mZ7YTnnnBT8md6CwcF5v/l&#10;xvoSqO6WvABtH/Zga2K2B3f/w/VOYs8OsQ+ZaXt0WS2SQXiYeoAvvHQG+AFpdnpAdbQzLWc3mOAX&#10;X93mQVLcrn/G1eZgaLqz5kErUXqyVVujIQIdAHQgYli1KRfBiwzGJ37rv7QbGahb/fF6MbX17BIH&#10;LjYdHXoIEgFJcVgnSsx4xJSOVkHIFmsoCuPGi1UfJhPJ+GaAx2jYo+8fcb2BaUO7o32IJ0NyGihc&#10;EI9Dai1EBDqukN/+zoWCVwFc1RkY9JSAITchhesRsB34BIz5oScCaga683/0lSPJlDavtTXEYhcS&#10;405ehlUMzBsX8A3pXPf66XMYoC2TYzQR8TOdusvT1ZZ9arO+m+l4ik1QbnC5u4wAYuO88DYH9nc1&#10;Zmppczif+vgu3yIuORxPEYLH3zIgYzhNicdyByIQnrbrgNmN2oTrOAE84fTBtggeq2B045uYRMVW&#10;FJ7sovCcFYuEGN/gvNWhs9h4+0msaF6PLsP6E4deGh6tbU5DgNetb0Aj6yE6TlRLEanidsE6ZkbO&#10;3bDIe95IKpAu6oss3B0IYWo5RkdizziwnAMZzwyAGtR0yrwUeFYynUCjIKEgzp4Mr78u3+lSC/xI&#10;pmhXJgVBGjAYriuUQCiYgd5nE/RSGWjSMio4p54h3g1WoeGTgs2fY/b3GAPjujDkKqdIgGsQpyUo&#10;7jvwSoGojcQCNzDFbZGFHqvInRqfY88QWigqnBbiaQqLjj5v0kmoITKH3iHA45XGdKqWtCTDMEIg&#10;y3j5mpqBInLIBRgNjsIznTUAGSxS1RAIAa/HPdLItrYup3YyningY6MJFmuvKcQLZxNGKDhlUNTD&#10;d4a5pVGKzLsKoROMP7rSJiyo3Tl+1bPbxxj59/NmQMeBBX8FPk3Rt07sgKg12xtw/JsZ9I5s19Vp&#10;XX5mD02g3ve9Pd8Fb72y81t/3swgF2nD2pf1rrW+V2fq7FQB43qFPOHJCsPMAj3gvEjKJsR7UOLJ&#10;IaOMmBsVccPJ5pyGA7Gmj0vLfun9LuMrSmZdoGw2MKvsGh580My6bc4KwnVrzjnpnSNyd1Yjm1Jt&#10;dwy64dKdKSq0bwEuz75qUw88sS+HQSJbCOksDDC7w1LSlU7pbbX2YpwwFGkPF23O8K7xiJnEB64x&#10;r9MVhpShcMv+1tMdiZMg/8nRbp6IhCy1xE9oh9hIZNZurkMD6RW03lsaZBE07LJRYJChrmuCFjzL&#10;RiDXmvXY+aOGOfFkxrfSgF+zbmecmDEjnHDJfKrClgwNWw3WL5nLwfKrQ7DKq6cA08lgHwt/8Tfq&#10;VU+qdZ3O7BrieEJCazTMVV0/cvlFfJ2ZfT5EPKs9+nHQ1tNKEwKbPZGQghuyAwxMtDlJ8Qc/SB1h&#10;eyBFaDt2ObvKgZ1U6osF9/lNW2wXo0wAEOQqCCCRtWyZAYywc0a8zs9H2G/MJHyHk3RD5PLEE5Fm&#10;E/k8Cmuy0I3WPAV11HDBT3uh5pJ/Sv5O3e+/B+8nGy5Z7MLsSQTMtE/i1MN1QWG43vfkRG7LMF4Y&#10;VifXysKjXAyhFXZjA6hkp6c1Jw0zU9PMMOSV3xOXld2Nsv3QsmOHVEamuIzQ4KPrekGgMPNsxBtu&#10;y0GM0aoUjHXQZD7RkevD9bJ5rSqw4oFqNxOKtiAjHG/yfGXww2xfdwAexcgRPPqgmn7Wdrzng4w9&#10;BWp5OrXkVyV6JH8GjV1ygYlKTFLZmt6AFE2JUIcu+rLbwUEfxN4dDn/iLnXCbkPPbZVXnPP56fIP&#10;ZtnNfurvLie16abqh89/DoY3SMMHLLtiRN/8/E7d6vZ8+EMhL+hjcLbryVOPn1quYc5VSH9odohv&#10;e7k/qRnk0PABnMe7bmvzCEXjWeEhe7SfvGp0aZHRft+wW2lmO/zXgN3B7zBcgXVSgZhB41MxXyH6&#10;GJQ8ukgp7TqUvJbyUWB2JW5UnJUs5Ik0GQl0GVs+DhDZlEMgYW8KBt6hd4cZ3lZBLgkcicFtbjMg&#10;AvYi88m8TAAO0Vnm0TxH11lxygU26RJJ3kb+tDBohzA2UXng2fflp9JG+DmKOn0O88S/sosUpmFf&#10;sh9tmfwGQMVpShW33hDxoHTlw1DGm8sOplvnSXVLuWEiGCHDDX7axsS/txsYo/CTh0ZtQIalLDLz&#10;6JfFml6Dmc3q62hhu2aciLauJB0PLwMAbt6KeiBySJzCJt2krV36zwS4YkFH6OqyHSyfd9vIEnfA&#10;bFf6hugdz3nA+2a2btBW0gJ7br6TdpmhM/c8ybGSmbGGhEcoS4J3JGDA7AdIk+vdJoAkhP5rGLJB&#10;gi4zus5Y7GtCup1wTx+pP1Vj5ekJpR7wAS22FkE7ORcykgpA3W7ZV34dVjA3YgSACSswmGdfC+lP&#10;otIGImYu+T37zmTL6xWbHjG6eWwN4+XPBj6YiZ+zFX4VMll5RiF0oynu8E18dvOmaa63OY289R1y&#10;KU6iTPgu/HDDJ0+VlDnp/DQqaUZ11sE8uSTx+QhmVvV+X3p79tUdOxVjcAfBkXkshSE1vhtogeQH&#10;Qm+v7r5XCHIT+ufWnj4YYIthJo2JU3CyHxrEG1SfGwPMSe7SJmw+AndCBOP3BziNySNLITDZ5dVx&#10;KlxEHn1oO4vB/EWsxapm3N25SphRZmTE3kOc3GlMpqTwmLx+Qx3FoEZ5Fnb5AAAeEVpppUQKDdxg&#10;QvXdaQEZgg7Y8v7Bed1haUwW8FowoB8SDeslxJLa5/4KJ9ygMaCtzSpou4F7CkBZujU/bxXTPL/3&#10;k93Oqb/cSXLDIt3vpJv4RObsyBzvuP6fYXgK+D4+LzP99Kc/rxO2dfnW1v6e3w+pHCUUfmcdu/PU&#10;x/mv2kJ7U//Hv/dWxhY/Ucxwfobx+oRrs40qenArtUAGbXZ+Ov3+qe29x68Hudn7nvm2Pvupk3pq&#10;Gby59UhTpc16/0VXv8XVB1m769Wup6k7BIwGM4uhglk0embD7RsYxjlM4zPtqP2QnSf+m2brDsMG&#10;3PJ8o88T7X3aGDttlmLVoUubw/Te7jY2g3v+7PPYAXD12eyAvrGUm1F93dN5aTQWX9/WMqkY8cj5&#10;Ifv81IqXQ7ecHhebN1PXhx7wXXiiFRk26VbawVJp/oR3rSMhXg/AfAwGoe2ZC2qd+JOZz7GJLi77&#10;PKPwkPW+zRWL/vPfr+ElnbRLukVGrfIM6CflCGPRzD4++64g4Ul+MXtXorSWtQ16boBO/cLnNAeK&#10;CgomxywfN/kYGweLrp8d4qJ5CbtPIgBxtiYw0XwFiwHfALjRk3bKRPqZjJZVxn+gx7LnP9u5fS1S&#10;/2ZwCri5bsTTol/7+7XZ8xmm9fcj3IfvScuf+NAd/N3maNKYD+Z8BHNQvctOPjPD8DOb8OmZdazv&#10;K//5VPVT/+uGQkfLKoOLT7W903DFzHyEvI1MNZZ06jhLP/NhmebcaQIEDwZ5pZ00EyhnTkFwfy0y&#10;Js1tBZ7Q4sMp2WQAdk8wlp1besYijpEJQPxefGNFIUyydN/Sgi9Xfzdg6/Qy2phmgAwGfCTHSvg6&#10;XrDQklnCd8c7l1lsXvuchQEiCWspThpp2BZMZbsBDFNPeoo5zgA0mfFk98fJdM9G7bTNBCLGHmg+&#10;zyeVCMt0UkKkymY03QcYhlVihct4boTKZIeVTmdCnSUODLSZqfMN8zLOW+q9JUzyITu4iULOyyJB&#10;UoSxA+/DcafhV7TArUjGLzIZkvTQfBALfmTgnOMj5wjkZrhE8J6xgxjruuaSc07wA6Z3xSpiLAaw&#10;WRLFojzW+1aoetlbNYWsNvSoAChbnZapMVb6eGr3facMspO/t8hZL6/VdKIZMruxQZWiq9ng5GGK&#10;jG4LxaPVZW8pC/y/Pi1mFgFJBslec7LK2tKXiH/WdDXpxzdoZhvzrHurHMwV8UQhAtqzNIvMPM6r&#10;I+wc45iYcLCW8rWG2JS2WUI65hEPmgG6lLUrHIYem+TC3tYgPAAvGS21UVGJkv6Ab/RanMjsNi83&#10;gASqcQpBBK/U26lk1AVTrKqalU8aD/OVyaCOlU8CotKmonjUo5b1wBhmeRZZq37iS7JNtNexOxoe&#10;TcZbCM8iqLbTCzfEmO9OXFSQyFJItrenob4JgfV7Cs4rgg5RTg/MeF+Ny6wrjplRcp1QRNd3WIg3&#10;AUMsNLZRk4msz80Ah7XMpy6kqCyv7fkUH7Z7wTSUMusgPlcYLvNdWjEXfLFnenCaSrBMxuMXgz4d&#10;wNVaaX32n/v7IezEO9N1Vwv7Gk9G6SNcXL3fbzn/L891znDB6LN3tordf9PMztAfKLQfw/bQ1+pY&#10;PGa2ful/wsGndw5rkUaZ0Cx7lkkbXA9O3/J0+/zw/PHp5zZlOz3Alg5I0OnX1uTh77TudK1BmBXq&#10;6b2Q/Bq6qI6QhvH+W1B0ebzI5O4ECGWrfKWrCfLN+fU+pqyIQ9u+X3CShu4UTCnjctVlgsLNt8DF&#10;Yzu8IyKbzJ/+lhpPZgG8kRZ1aa4hM2kWVEzJF6tt8XUKnZ8Oc1pkwrphN23CmCUtlsG8ZKQdxu/f&#10;P90z8cTvG/yH7wDJTL31ORGJ0kR8kmqv6GjiBys77tQYVLY41k3D59Nm1FobfptHeXNABlpoa8WR&#10;7TghlUT0RU4lZ9CRgRu5nj22B7hKRJ/5/VtQzOlxzDK02b8/oVWFAXqn00XnR5oHZWjrl6fGWuZN&#10;m4w/EsdeZbfV1nmOhdYqa7esxXgzgPg6pb1JMbgw0hSw14ba0kLf+j/CJvmTfElaX1728oGITFfW&#10;ZxV/l8E18H3c4UR9WOv4mSU5xP+CXb4+icc+7VlexKfxX1t6fmirk/vwuJmfNoAI+lSe9G9BUmNk&#10;ffguOBqEVXN9n+sz+HL8veBuG3LpF1iy0NLZR9l4GDzHPcnrLodTVque6fHw3vm7+f16dPdPzm31&#10;T5/HkmV+z895P/nEqpM7zofA4NnMYGa+zZnvxUvd7omeUl/Wd3p3PWUVfAvBtiYZAdwQFPcBrewN&#10;hcGk1XxnxiPXUMRPf9whWyJ4VDLZV0Ip4xgoFQ9Iaogql7+egQ6zfQ+VEIWY5MnlzM3qaLY4QRWf&#10;M6Es7YIpXlH0PeJFQxS7GQYbAwNRI9kicHnfmRFuhiyTAFOoeKmBCwM3g2PGTNHP9mmtuUAu2dab&#10;pY0YLB/1eK0nWgKfeAZqRmWS7yhoLE/qrD4M5XUPxp/8sEzSiHXfN1lIo8BeMmHZmGn6Uw7JGN0W&#10;8/I3s51ch3gijM3vhXp3thHKRps36yzSUQ0jS1uc4SgcjCidO2Qc7hKROFWBab79BFbVa/a/77fi&#10;Ns8S92zaJ98lMBuZ91v8BdbmOcPEjeSMJaXt02kkaO+w9pQ9lE0eLzCM0UrOWgXo+4beFAxfp5R4&#10;fphy0qrbroyVaHto4neg5M5DW6mNOJhl/vwQTzi7TTPjnIkBazJzlTkKnMqAqMKY02t+ss0KUW3G&#10;aKc+KHd0mla3f4bIJnImHSxyPJ3wZJv3z6dyQpxTmuQ+f6VhXeIGgNfIF0EEwwdezM5VMrYhj/XU&#10;riCHViBKURCg28wzD9LJkaPi/2YL5OUY86df3kKjVNno7LhT/ZMmgO9icU7xcat5BZCgfj9Acx4y&#10;DIAg/LzkYGMPbDBICBRgJqb2cKzLBS/UI3nkqZGVz6Vrf9mz/bPrPsRPDNQUHA+KeCmlwuw1id+r&#10;xtYPAlZWQczPj/Xd5hK0xeYyPbsa+CueWUcMcMHeBdC3gM5P4D21/sYfvX+YR+9lWOWXUUF9GuVE&#10;Cf8Gf3wb4/tLD/j/Ae3+lJbYjjg9fPYjx+4Jnh8+9/y5bJ/tDuz6/ualbn1/c9A+jcmyBtltOE2z&#10;4fhzHPYZGOL4IZVwqfWE+3dg/ZPmsrnJvzQSJ6U1jWeTQ/pn9PL/aztFM+Iz31Si0SS5QCxPxewa&#10;b0WjG23+gURZg7Yp4ZcgS6df+/D+T8dKXPzLQrDTdjeUBW1+hyAYZXgGrr/QdR4hNpvw/id2VWYt&#10;JTTxqdkjfr45Jhu8LG/TytxUXxVo/ZO2yt3aLpkBdph7FsrWE9wxjY0L83JM/tV66mYeH6CD3pMZ&#10;+gnBebw9yWK3YRisqhrnzBg8wcDf9pq5sxxjZq7bU3TSag578G8N4J5kLo/11gkP0n4LOuT8+J+W&#10;oNPsSgbyTngiTM/NIrhm6bjkRoVWGbj/k+2TSfm07gljrtVSYki+6NQP+l1W4vsXmsMkjXfXC693&#10;f8LZ70PA4fDdJwf8JzbHJ/tg7fvpcvLfbZ/XAimH4pPpHRna/CTAE5faqYD/Ai6zuBcosv1gyPIo&#10;HnDz87cPbzscIcNLTKx22+yznUVm2RgK6p/2XQTDYR4Md5hrrENv8Qt/C3tVLQ6CjqzJpvASIGLI&#10;hDZp8+j0OQWOQqtIlPF8izm9DMnAjwf2FMMEdl2FsRDZg7JJNYLf55jMNJXDTMVrfM6fSfyjHy78&#10;Vna6Eb+k8yBpJhzURpT/O/PXGX6L2ISHONym8bKwbuvHb9GH9tGnXtLe/OKnE04JXyUvIl8CIyOS&#10;CASOx0ykfJAvXT95KIgw/YwTKSeHDFyvNRucsy68M5ueQXDTusg2SxmFbaYPUGybqNiTRT7bymd7&#10;Mulosp2bjRv/TjLXP5v9Wwb7AVZTeD6Rs8an9mfne0y6DcGZgP7MqjcOscKvuuVoljiNTqXzgInP&#10;Z12cH85dktwRPhhmf7P3Na0p6vOtiZ0vUu1NNQrFWNqHvV++d9o4mbup09TtPMUEM30e/5sxUi3W&#10;GgpV4BXWYqhBABhxRBMwe2MMP9KoQVwXJG57diN+dOaiLAEwosAkd0wMVyrFdHDFptmLeRAeIrko&#10;s8NlubhCodKcDS+xEgimMkU/4lW0kZdGCGCskz1csI/b386gyXL7qoWCcbwS1cgaUQjhISJeKiOV&#10;H5oBDtfyIriD8VlzXIw1sWrH0eKfOymsrx1KjhhRGhqW+Mvsn/inmantx8ochJG70KwfXHu47qQN&#10;CJR15tSg9p7Wznfrh9eqihpaIA4A6F046L8wq6YSWiw2ZfhMc21CsekdRvFVi2IG4Iq6aShhiejB&#10;7sh2YFfi8xa0TMUaJiApZt5/GiqIBhgEt84qYzV4by1FXLBRzgdxEkajvFsZuxsf646jbTvBs0qo&#10;33s95vwu6DCzLMQvYwEVOpxvPmalHISj6kEYAsfPTp/ncaWmcHNlF+f59JPH1IhbR3UPVNDxt3q+&#10;z29oW0vBIVVkCQI0sTw5bdJoR6Z314DcPN+5ici8YUWwoj45bbmOm/t+V/9SMqvNYFIozs5jwvNz&#10;YyaqgLUoiU4eqzoF7xMLwg2v+FyXZxfR8Z1uKPDLceAvhlmWo/F41ycOVg+KugE0tBlqAEIIORaC&#10;T6o13YDDqYKTwbjAUSQvAC60K54BAO/3UstzkVVPzdX+cky+fdmDk6fTQP7YA03IPC/aiqyVTJkl&#10;ws1rF3ZVK5fyp/OcJTLo/DCzNNcjCKjKIxYuiDfS2FpeJGvwNl70eGNbv8mok7B52O+iI3S2bea6&#10;/POzxENlM/jvY1SWBxlKUVnhW7CrOQtr48aW3X7XyxDPlmCWicsUZuNo6PPFKahqx5hdTEz69qmN&#10;WH8zA6IGP5jFC8EwxRo/5KYdf7LseA21B0+njT7rm92G2xS4JTatmw6PZwf7bv3TsK3NwUYL5P92&#10;+bRMHQzURXZcHwbzwqnKCwSRvAIUTQK/6hiwCGA8yxqpHoFTL3FS9oWIHLNdV713XRVc/LYhKoVW&#10;GO6gOdJoAx4gA6U90ztYTw+kTIiMVAarEyZD0Q6QCSA+Yl+XgFmuGldecUyWNVT9lCFa/6ZvcI3p&#10;YHqN8aiRCWCYbxbADPJWCAwDw30jK7rIeSyXOK/ynyLN/YnRZH7ZOf2VdHyt/u7r8amtujGd3Msv&#10;uXb7X8PutI0eJrn4wOezjpeNdvzdEfMIp7Stc39aJkLrJyDmkiCzdctPqB/8L9aeTYNjNZ1It8Hn&#10;la18DlyVnOnvFw72F3hc/4Pd3JqpUCDF+LR/F/sGz2vBzawR8smgaSOWyiVMBRv9rrU0wSWaJ109&#10;jsB3nO6n0w5SCWga/mjcm+uB4biHxbN3GRThvCRoZITspm1wAXIHS/SN7AEZfhFbT2QivXildL+7&#10;5A3EqWLk6jn9AAAgAElEQVSnvXRJxdAvj/OgbttwoYjPUiyxaTj6FaI+PmMcbq0FwRl1D5AFYJk9&#10;C57EF1iUOzEB3rQl78CDKv4ZsV0hDPz6d5rlOJG+qIL2g+t1MeAyVx08E37e7mjy2VxzeTZ6l+vN&#10;5kqZ4LLyCh1PnqIZpF40O2V497FErK4u4ImA1ZKWCHwZKQ612qrQuDui8yVXRbJUhqT/yk+8vneM&#10;G+YAbdIuzbxmvd9/JKCsrkzm1/VyHyHubRiC8H12nqUt53qK8tjhHoNy0+NLJhrr+QssfXGJlz/L&#10;jd9Y9ygnPflddSrLEu/vuMtKNTaoLU7hmkVNcNbxl9S9lNilFwBeICtSmdjTmuXUyUfzCazMBqeN&#10;1+xiAU+INP2z+KHd5lx1luZdXfk0ELJIbj9JNWREILTZiMxOzndX/2qR98RJTtHjQPd9py1DWAG0&#10;EwP1k3QMa9+3d/rDVRFitX8cvR4r0fT/83JNkeRRj10aWF5LgtaNvGhgzZCS8AJMLswk8RnQxjZf&#10;5Fr0V8mnvvGCZibt+JK2HgrVsftpslcNAGyOOwlhLv3kJrhBcOM1B/Vs8o39K5tKl1gKtEh7FzcG&#10;t50ZIGqPFaG6NLM8xter8ahEEPwYLpnwP/+SWdrFoBR0dC5KpIVitG4oIYUJAmYHuTLCV3Uh603z&#10;6++t9IdlWQmyYgkvBHEOaQ4YEDWQ/SeFj8TkjDgUPh9CCKgLTsx8BzmzxQ3XqN0eTby1bKBljiRW&#10;rrXxgrR28Qlx3F5J44WBuh7g2ZuUwkm+ie2Lk4EXgk9GrTE/H6SmsD3IlNnPob8UvI0Sprmf4IWv&#10;qf9yT32vR1A2xQDb4GDQK+FsNfcfAwvmx/zGAcYV7m/BiVPzwExT1vh5lu8poLvC98mReurvv2pP&#10;gQDtivgZHl6i9ykDbhXgP8HX0672nzTWTZeVRg/wlswvOE4/u9Y/OW/7HPvZgXi/bf6sT3eldLTJ&#10;v7Sd1quG4bcOc73CoTvdkP2NLvq6FR31QNhOHz+hi1Pw4al9c6o/vFjgfePHL+S5nrxaN6dm+2kg&#10;LxU02iefB2g9F04abjJw1g1HnfE9BbBxXgeSu9EBb01bf319aqOk92ONBYjDmVZ4vJC6XTXKUrX3&#10;JM2ICtketlMe2yoDzDL85OMsNEbdS5i3nN00NpcNpmh3rjmO35+WmTYJ7TTIvDY9UA8IbgbQW+mM&#10;hEuac59dWPxf89jqGCPrAzJIzTFYkknkcjsi70LB0u8n3TS/UPiNj5ShioKPyQ83bdelRy/30Tbe&#10;zXLjIj/EbPvm3w9wrk4laWG2W56pbeW/T8+sZvvaMtsRxVtTH+T5oFtJOQ+3NfOSR0LdN4ssNlzK&#10;7t+CQE13blOPhBQb/a0InuHPM78nvK0e9g/aFgjAd3uJPF3vKatLwjSypr7ovRMcvwdvbM4IJpnj&#10;PuIsdXgZ9NOYevpMT5dz/bwxsBNvP47/435t5hOzFb6N2xdabPryhyRyXJMWEFx91hF2mAcLkZc7&#10;Eu70vQBAooRHyGwbbiMP+AW5MH+nLiQE7I6L+ugfSlkNff/745xGJHuFD0rfVNvdFnUZ65LFSB1i&#10;ZZkxuHtbpJlFCQ/P7l6AMYvCs7vtRxxdY9QcjTWyWf+bz2vTyx6Ipd5LizHsyLQsqLd595Axwc2D&#10;bWJWl7qLl1LN+IY4yAOAXgNQlnryvsd1Tpyibf6X+Sa9xjpW8FWiTnltWmZQtuHEZ9z4+2Q799Nb&#10;sanopBrBzGYTMF6d9eebHjCj7ZVR9eoX87hlDS56pv6Y/KQqjCAwKK5FTqmhbc7OeoEqqPfvpyUk&#10;73uLfaq2CPyLoybVQmUuPEvcmtQcdTB+4zzxMjR/V1PH50WXzAhvl9Ja4y9krKijaLZpO5733zHh&#10;c3pnfbXZ1JNPKudxi68lZc9p/AZ52lBKWdL7imd22Pl7P2ExP/fPr194vV7466+/8J///JOXXTrc&#10;MwxJk5zrqM/ayBvsa/N4G2oz3SIZtDNjwo75Dp6cW+GZmx8Ult0nSSikydTfbBZ9sztd1iu/h+Ru&#10;JeWOX1JbsLI0zKo71rhOyoYmn6V99ypHxIXOWIiBTh3rx3CHlgYMhkCuBelWBs645t09M6QA0yFR&#10;VqXQsKJVFsY65xV2RDiUhSwgkqD8G/GHO8n1mjn5fgS75bjY/XjEjGwECZK4+qs8EOaLQEPOjziF&#10;heFKR1lzaCZOM4vMZkyGu4SyExFcnLsZxrjaTq6kbhjw7GRTA1TjlmQyZfVJZ9nndvtFCwEHnV5u&#10;PE7Cicq/EeK9ZCZVpnrgITP0T8KA+N3rkAp3UI0zrCypDpfIvOPonz3XiPxs6DLP4HNbnS3nQxot&#10;u6BdHcsKrI3pM85XZWBsRvU34fSszDos8eUuYdY5ru+X1Jz7ar9/cyCeArO1bjOOPl6u1t+Pv9cs&#10;+G8wGS1KvjN993kuP2+fFd6WTbZciGYW2dtG+TzDN5VOan//JOD6E2V3Mj7WgOjWTeMHwbc1mAMk&#10;XXkv0OKsSabOGgiz/ljnenJ4+uemdxrNK4ygw9DGXddxdRp+Evg+ffaZDr+t3+/RcMVuap49GJ4X&#10;P9uMW7asjWxcV2ZONOPF5sAOnSjyfkLe6Sv+Ph18LJv7Ya4rrJtYK7rbAuB27rXDuWYs7IaaZ3v7&#10;Z+5gDkNlkmepiX3ubJsoXmHXORPL2tFC32DX1knp4XJoZ+fwqc222Ami+dmQSPE/XeYI9LJpaTTn&#10;ZnSTMYBnfMdfZp4JWDzu3uYd9blvrb5pd7wGbRLaaPtmwrdW8rTxA+BZt8YN1QsWZeoYBNfwOq6x&#10;y7shkllgACCXr5fIvom3Br8/yhSRwmW0yjzedeNcM/rnciNPoPGdRd7WGrocGeumM9eQNqL4qSjj&#10;Oi3+67oJNCJUg0WXr+2Iq5T1Vr6CjPSVuCGxWoR7MG5eF88wrezKT1L6vKFRpwjMDBg/1+VFk4IR&#10;F6KhyaTawJjnUEHL73akf46FFsNGb8e6ucn11M9sR/DTyHgmHTUe+GSZS/hYWO3plYA+zKvjqPgZ&#10;Bxj5PD+g37hoqEyoyamBmwIVUI0vHu2bz7aTBV8ZLxNWJNwVXSQePAN7nk/DatO16/A8/8LTr5o+&#10;zEJH4D0wdrjPOHQ9aC9RBoZIyksNzb9ST9ASEd6SVv0EcCKAmCdRMUikset5oS5y7KeqZtMtdIFw&#10;M2C1Rc94BwiOw1qmkcW9V02GmbTZImzjO7A6YDf5h6I5TuhLnFYZfneC00zQzuX92IhSHVJrbKjN&#10;a+8taEskt2LqRGcrJ5Bd1AlkQfEK9Vi3jXhavYIukvKmzxecv/F065wxiuwzIgcaeOKcFrsKqARA&#10;H9Z9pfp25dc5+z31iEaQMeTXPeJWtdBFPDEamiJ1ki9T2XDcjBJB0pqD2xIImzojqmiREA8emLes&#10;5GBagfAxqszx3S8jXPCjLIMCy0D4nRdm8lnNdTy1mUcWybu8w0s4+/fkBUyxsi7vOM4ul7/x3bPs&#10;Nqh5rJMbZ8RNOTf5xva+k27AuwxxvV641WD69hMZWtnZPY6XfVFnN7in8ZYBRvD9FBuxBU7eidJ0&#10;pT9cCcE24TZOygd/92QSh5djk9ajy6Cxsrm6gHj2U0I8gD5d9yl8Cfa1dTyOqJoRPCKYeHnC20ID&#10;nZaZKV4a3/By4VE7JBFNydmVkO6TaAtJJdrtiGXeJSAKSLe/bb1TEbV630zDecLW4FuNhUHHog9h&#10;KYsdqW1Fk8gMwDFY2o4QsEPpAPD3EOZ4FXElzI5ZX9q4GIFG2bBQ1IorDJJutFGBC+dqPtIFi6OG&#10;hnFd+Ovvv/GK24PFDL/uG79+/cL7vuv4S2x1rvWeOBaNpb6rS6KSNNRWw67YbHXc54B5IxrTdtnz&#10;53UXYb20FtDMzQxfx75qa8biue30tjOkTMJ+czq2LNzNIt6s5J7pZeAeB5WlfA63H3hthf9P2roz&#10;nnLxi5NVz38Ait/9IWznLn8vq5oBoBbR+/JGGSwfNw7+oP0kEP+plVHjRqa4pN94aAsuPcDx38Aw&#10;d4jZcD6+h9QnNCp7X98DvHNfFZwp/vn4fsp3yg458ug8zr5h1b8r/XOa7Lm/f6P9Dq5+t/046NHk&#10;LIM7XRcAyIudp2ACPsM/a9ZmyrU+VOcD1l8m1PyxBz5ZjfgmA7ujGZ3kAz2gN/X5RFJBb5YXnIwy&#10;jMMxYgm5borwbpYj7IfPPNBepWEQTtTT8yce+KTLT5/tdHJemSxLk4GPGe6yy0bhuRnrvDhxDtoV&#10;NcyGtiW9jDGgEYSi/NEsfRSnzGRd1+ZET/Pr610LlXrm4JwNKRpKewmYNij8pdHuvwlaSroJjjgL&#10;9Wfdtur4NoNxXc4j8areeqStn7SSld+fO42R+EoyaEk3VuvW5Q6fn+0Ywx5xa18357IadUNk7dnb&#10;M18vv4jzyXn91I46AystLbA9yds/tB160HiIny6c/JmHZo3m+PeTLvwEbz73zVZc3i3RtONvitOO&#10;neZ+B1cTfGtHP4R1b1znubvul1YH3X+cz9KvF3N+a/N8IwjeyrSceaLW6aT7H220+DkOct75ZeYx&#10;Bs07a07BqH02/s/U/UUDWHfczC/INVA364TrtA+7PsGskRiUZbJa+bWun3QpWTNvBPRksqDBlKE2&#10;wWFA1F/ulmcPCjpCDIZh9HOFbnIhDwbYlQE5Dyy5XqvyrRHbUYVeA1cLOLq+THTs2DbgjpM0w/yn&#10;b9qO2IBqCYeoPqcOgK1E1LyiDYB+J5vVC5LPYXqOpwJ8bUqDeuC44Lhr+zXwKA3e6RtwA6SZDA30&#10;pqV13oBWqyxav8DYstMTH41xRXex8sRVrOM1ybiDnUp4YVk2rLeXCFR8M+lWyu162UiI7e/7vjND&#10;+vniy2o7D+DZzkWj7env9XtkJ4wTnsb91nY5H32SZlOHxafrHA+ynzhjHyez3j+/I3ZHOjjL064P&#10;n/Tn/Pw+Vk0t+lbN6gjArEF8pjtuiI/1ss2ZM4CpfFDg5k/jBqsv0X9nib/4oD3D0ijBa0NSzp9O&#10;63OZHb+uL3SjC2+vfikh4LuXfumA/30BoWiQBvhFQ1AEet+x2ydVlwilDD2dvRF21jqk+K/m61nC&#10;0HF8BQK4YzNPQORCZUfy4G900YpuSioRSWJO5RSJUCKeOWJhFLpy1upwGlv88jUZ1RczaGKMGBoi&#10;zUkPPPrzBhUNxvLPBwbsltgtRuwsvZC1oscNKqDa3Y0doMuF33j9hb+uv/A/rwuv1wvXGH786/0G&#10;RPD+3/8bqoZf//zCnVkuDmHu8OYliRLz6UKMQXwSGU0Kw1v9222fJgw4p1/JTIHCpqQgFSp19u/E&#10;4hsaDA6gXfYVFkLRlr9zDdbH60o0HKe4qRoiGFl4NI6+Za1fhcnLP5KoDxeXYGTpnCbMruibjHfH&#10;zelVioY00ARIwOrBfUlDaUQ96yGCTThXR5PuyVWweeOkP7MGOkQw9UDcj7C4MlOIQQppZq7ZNJcr&#10;HGgAmZlg1vrn7/FdBss2ddIMrIMRUcKt8wHSqaCQ5gS34MyycSNxxI/z6c/uCioMi47LGE9izU7K&#10;jsZgP6Ex9bEplPnvdUPkGpIBCjODXJcLspzDDKOl8VOfOy5CXqnl0UcqxAtFO7e1Y9WJiWWOfSOI&#10;01ovjG3zuqSCfjTa3M8RjHbHQM5HUwWhjgoW+qbMz8AZRT6DX2DGaWSSjsvhUDW8rjHTTsyDrOu3&#10;kTuPjsYzZYSPOPlSLw/M9LsZIZhbfkvnITfJYr20+HYyuOOzvB392On6Z1dsfM/2kk7bRqeAFymX&#10;XgWYccDTZfEypJ9aUcsyPt0ArTlI8nfPhOvGKyGfg2yVLZw2zcS2B55d/v4UJOFx9gxRN8/WyXrh&#10;V6uSGw7dLEMy/BH0PQRxdLXKbblJUTrlDqcfaPVHW9syEwO2kzNjK+6NtVwFpO4TrrZg1jT+igN/&#10;P09/tSQHt+Ws2Ul+mNjpqa2VM2S8dedxbGX9Sh5BtuBvklZ8/g40MSOfARO3XedNbQiiNi4QpgPE&#10;eH1ZZDO3QBTfoR0WmPEqotPGvPMQT/uZMIs47LawN0bi5aJpkmtTGY/h3Bif2dch16qvyQ/Wjfoh&#10;a1bTpkqZJuCphB6Y3KXY3jczn66Qh6dg5ZZQ0eYy0kZtz0znw0eUSAj+iPq9xacbYPkeLzbr9kQG&#10;15kmpfA7M4ak/4O73dUTaLA3E0pCNpu/m6UWum0bUkDAR0su0h6ccIgap//8HWd0K99njvc7+NFV&#10;Y7OtUHTheOrJIP68qrrtR7Rmkk4QscTaHuC8Ou3hREnddsP0rH9LO7Lxct4VEX2PET5eKvKym6R7&#10;oSE/FyDWILrXj75DB09Fjgjg4xwA+P1JVoHQ1B98remTSaeHnLHpeyJlD5DvtoaPKzIyA7rmGLl2&#10;UVOc5WVq7ldMw3nxfd9Rwxftbq5wn7p9HvgwwPmH+FbLDcyU8zLSNNfwOWSIC+MofxIxcMCCZ7nW&#10;V9nwWfPXok62XQ6H3ijLGOHn1zq8hDWtw64JGUDzc+QmvuSFuNKSmGhHWfg4vo3GjX6jKHB4hc97&#10;gOZWS7vS4DWmx0hlBmZka+gz0UhQu8Tv8zJAcEV5FlKcoPLJAVHHk69P3JtCvRJ8KgK89ca4XL+M&#10;9z2VRKE9ApGo4867Ppy/1SfhOiPwiIgJRIENf5z+Tx2TR4YZGr0LfAPCNymKb9W8LvjdLmFlVSeJ&#10;utrc8BlR3sU4TCuja3DZJLDwhdRr9ENyzs4P6vKknZZSs7AlAKTvELaieVwh9XvyK8ubMSu12ziS&#10;NgWrAijc1zOpjRJHl8/vvizzMAdlWhC4wjc5lZsZw6swjCG4FbhvxT/vt+NUNS+V5M9S74X/PEGX&#10;yyQl3hiYbKZp2rlR1ujU6N+VfRk0EskmDt8dfTJW8gJtPMqRPEW2m8bZJ8djvX/nb8kX7veddwVG&#10;52AMk+sh9TgyUZiPh600gh4u8WsY328DcON+00Z1HprsjajdPrfqm/A+qXsBE0QNyPjRyFhO+ZSX&#10;b4BH72W5Ik8I5OxImyEPIY2DDXCreLZ1UxZyXdc14JrSd1rG0jiZ6nj2voeV/y4hqxhPoK0sEz4D&#10;IvOa9263almPaUv4Hy//w3f5PFgQlw4AaYzRcaXCUMy7Dn2lrCGWfUMHEHWdeyBz9g2bkWfFHFyq&#10;B+pevlqCZsrLpQwMfPgcwiAIwuoXnrHT7uTvm+azgfHJgebzRPhScT5BZ4a1sg4YQulCoOoX3fml&#10;loi6QxQahNUJ8zbDoCCTgetyRvz7ujzTRwZ+/fqFX//8gqrhjh0k1hcvo8vhZcB6tp8llZqphGHH&#10;XV83SOqIMqo/82DhbWXUlvEW6x2XbWS4lbW03DKZhEdfh1LmV+Lk06rUJsK6GvFdrqmCiWg0eUdT&#10;pL2VYGEQgBfBxMbGg8NoUbA0isMswYZvtHVuFQAtE8375M8OizTBZNCYf1/BUki7MpsC74uBzbF6&#10;EGVjl/WDBtvTTuljWxz/FY5T+8S/ssDyndf/rO2UuDgqG0wdl3UctKmw+ecSvJ83B7B9dmp+TYz9&#10;iCIriNUBb98BcXGTACMUrQo0LFaFtHKhC1xBn32TxKgNFxicg8jP7flWlG8KhqalU0PV7zt+vtHD&#10;cff9B+899pVqsgxy/yA1yY/7q/nMMH2jA2awFP5nHjmMtMzj/Plp40nmBVj66eum02dXOHJPz/9r&#10;jboi6F0expk/o6PeTM6ky/nvyURiHw/zWHFAx4mf92zwtU/i2YPhCtjIy8TYfL+41vvjaaVDywtK&#10;IXm0O7dISt2n/XeSNGK2BXFSLh/sz3ggfjCh4k6H9Fovlw4bJY3db41wdHuj8SKN9vyq2dZ8f9rI&#10;PfCeqmGIQcXDB2OUbO0BvZ/qyv0Z61+6xdLms8qJT5vU2SMDj/bAy/2zyd5C/t1p82la+cxg4DNs&#10;mW/EmcrlM3z9O4EHcEa4frp8X3TWbWj4k57CVH8DfgEg0urkhL7T3Y9tm24f86Pdd9F4QJZTltWH&#10;7b8H/3Y6fJLf/e/tXpvfse0OrfeW+7HfdGz6lj/UB6T3fJ0nNvrGf8/sXvVh2GuhJmRUcNWedHbY&#10;M7bIh3UIfpYlNx9sFF6s6OPuNdTX155lBDfCIuBicwauyIBJD8o73ZfW8IkrT0GLflyFLN1grOfr&#10;k/dtU0XdBRCaKYKeaZ/4KFTPn0bCO4J6DvpIqI1+e0yCG3mv8Rfu+4ap19r209WWPKa50VsBnzHF&#10;AAxvlK0s7TlLebLyIwNQ/uD9fnvZWnEse83pkesx4vZHifsNGDTMVIXJwOi/V3jL6bTZ12bIkmRG&#10;PVAn/Vjp1dcDkDGqRE7XW4gERQbTtGxLoG1e5/POex53aLZTi1k43b2cRyM0pznHRyUyz1lqzZqV&#10;4eO3O7wAnjxgimxtDkdOns+5y8lMLxxxOtJxcN9WNb4ZuDcPer/vSsDxDXynPz5jAMb1Cp0Wdtvp&#10;FFdutNaa5p1vWkkTG3qmAua1fkg8fJbhpL3VX1vfWmMSU/buEgvxRJMZ1rvfC2LIslkT3LS/uJ7p&#10;+/jloOTznmhFPMVk5g5V6y6ExSdlPNWDsRJ14ZMwUJBgs7mmaXf42xoxRpfJWXF5tqp5PWiJxNjN&#10;b5rzxBeLIGVcYQkV07KqsMGybiXpuXE+nwBZbfXiNy0zIu8s5FLHFkM8IMITOikgJ72cG1UiuSnb&#10;mz4YhHz0lcqTTsQUhOti2PLCxK6YKZMzm4gaXuSwiv4vs51hRYgMFLbMnUJeMO9Rldn0VcIYqfB1&#10;hIqTsVCUXOQzExN0z8xdouHt174DVxBxgQKHGjt/HPGYxi9Zg9CVgcJCwyUdWexOkSfbFbRyOS6H&#10;AL/uG9evXxiX3779919XOUzDs/jfcXuw7/51U6XvrrliV8OCq1AwAxBRqLHiG6i1cl6B8VRSTrBt&#10;/k3xS6YY7Aa1mW/GkhJObXWAp2OE4ZTxOLLBd1q9+XN3ZECJSdy34ZmpvFl5H/AMCefNvHKf/5j6&#10;4Pw8Bi5ZoqZquljOmQrwBAMN3GoLw28wlgPol4ZV3fdikeBfM1QWLSJgP/cnbb0M2LNHAeh9vlAq&#10;lfgS7HrKbFll09ba95+coTW4vX737bNPAbVJ0B/GrHfnn+v3688zLFQevlHFS4OU0SQQFB5C7eNe&#10;2R+DH2msoI3N8eKnZ5gQ5nUDcQ7EYZ3zNqdQ/BqjxxlZCxki/bjzMhINo9m4Wp4h3VB3Kf9qOVyd&#10;fm1+r89hbd/o6luTxjMf303LoMYtWikESZRxOJHmZnCun6zy9gN9z6CFA92Pqi6w2/L8t7YFwb/h&#10;9IFPdifg8/e/tUkmcpQT03vLz633qFfHQDXlZtIF5Qjl6YLLU5/b5lfKohma7L/LatoHIrFRfdpo&#10;epxuALTohnWDpZnMTGNaxaFgzhR0Y7jRv8aJOI7H6QX/3m2+IpEE0U9NALHZZUddlZOkHJKOv33d&#10;pwBj/lGyCdT9IpFdhOYwsJ9YeyaLLJf9rRviHrz0tZ0cr8QZDu8/t32juuFPxBMoOELadJh4amX9&#10;LbDW7AaBtI1Z/8++FqVHj/A3J4jPJw+ZNR6oOfa58U1LAjrYHFJZgWtAF3CNmpdorpfrrXNp3Mmx&#10;RoNptXFqmiUXxmJ7rQ7uqT3ZUvn3CK58f97kT/vdEP4Ql2DVTfPYO94+rOkBvh0fi0yK9jubcmlL&#10;y6xPZ5o44K6AxGR7bHgbE5313wW1SVO+76LLZf5p6xcJQ6PrBYKUWh1XZhHaKJn2tOabL9VGmOzw&#10;AS8TUUMlrbhtGrLLzrYJxzplOvKELNQ8sHerB8Thwac5ePcgI8xSP9DKpU/VL2lzNeHh4SEJUcNT&#10;myD9QfHTITZs3oQ2Bm3bnIJXKAnSRyT9pBwMWw4st8F15vsrEhVmPLevMFxhw8capT4cZVsIT75T&#10;P/rYuVRqjfYqkGucd17E6Fl5ZuYbXIu/zvdrOSRLNaSO5+WYpFNF/k05o4ly3xAR4o9jHPVDVQrI&#10;es5P4u1APusFtpI8Sn62Vo6eAf0qnGZyRT17AaCbgMrAHH/EfLiJwNFpzwhGu5AzMtit4NRYA1WN&#10;DNiQ1VwXXeS1HHjcKuOeaJkigEkqVj8ne30XhdNdEIN2gi381OBE2RJbmMg4RrfJ9rb6n/7rPNfc&#10;NEWj0VgvkTHRS+fXndRkgklbwpnHVyyyxF+++RRJFoMykbJSal2W3rf5rXqViQJprx2SOzoO/GQz&#10;FWAbM+RV3cMTskjKTqKfzIQxtYrh8q6URD9mmZ8ntY9Z77Gm1k+mFn4Fi7+12X9NPqXtVjjscoh0&#10;22kiMsIbAzYkMzjbkUgEaV6nMGEcDLZOH8PytnejQqLQhW1E2rqLyXDRBFvUmUbLcMb3QvGBomBY&#10;HqNlp5IL28eoVoZIEMpXD7AB3Ds4PnI+2pBwNBxS2FeAwlFgPDrQ+jIaBfH3f+7/F6pv+G7f/8Lf&#10;fxnuW3HfN369f2XfZODa+aFg1aLPbtCwDYGouSHt1so8n0CbxS95Oz18p3zEvFLRonjSL7W6Wkc2&#10;o5ZE/MFwP7UnOjsa28GUVHIA8qZojvpeBPk5i2J3oPo7VKxlVPtq5ImLD6T3REuf2ioEjgHj5kjm&#10;R3HKAIsQcxmhURZkUWwPv68OHeQZR7/b1kDaU8DyJ0G5tc9v7/xOn09jVGfzgdtcr+NYlZ3kQZI6&#10;LulO2YPT/Js4J38yM/xPWndi02wUmn5vN9CaEvuvGscSATdEfTyguFhTRmGVcYT3X6bN36aTzcno&#10;u+WnLL7l9WVOR+NqCQJ8BueD3PmCr7Oc3NuP5EHD48eNhP9DbZIjX4aZgqc0K+nwhVzNjJBwjstw&#10;bZku0/gLPAFG0plWVhBHryD7Gb7SRV5CZHlqmvuav/LbmD7wGwxVTqhlRu1B2nk+jrLKLkznhE5b&#10;dC5SBZ+eTmilMfyTKWB/tHJ8zrTebRf+6s7QeQw6At9Y4uQAnvvb7ZSJlg/2UPxWq0Vno4/7G02i&#10;jnQEuKEAACAASURBVC3hPkHMfscnfS208w8JOg32Huz3vhhg/nn981Mw/Huz/De/q+kPTWrpZ4D8&#10;xtifPxO56kj8D5730xSNVg9yhH4k2s9/S4eemhaDV3DvU+Pmllnj1fjqR36FLb8/P3+yq39ioz50&#10;tuHxJA9Pmx9mO6/+N/bqGBnV2lrJVcosS/80RvYTxeKZxBb+3fVAIqoaAZeS6ZPu/NLKsul4L1j4&#10;U8wl3GDk9brAUkBm1u7r8nHvW/F6vSAi+Oeff0CaSsdXAu9tXp4BzhFDLgA7zZFEhcFX/3iIZeCX&#10;fCYyPElsKZMX2Ct/Ni7cFqBKnDDesOhXMw9GWWJO0Mk8uabR5LYWzfaYNlvbGO2J2iAKnCtLPbaN&#10;AbfHV3Rx/NlOEpa8CnklYJ7ZJ5op3bB+7mP2wHCz2bywW8IicjWfTVpGath0kRzWL0stSrSyA4HI&#10;DyKODLjcfmPgz59V3DcwRHErE/6Q4+/0X1UPnE9PvLTjadtI/WDP8xLG9glq+T/JIcYJtx4/jtcD&#10;rP0On6S9HvYWjxeOjEpJxiVpb3kZ2Huj/d5e1wj55PBpS2IwrYtK5XI+zbBa0PHIdSANn8dJDLTn&#10;R0uS6a3fOccTlFOztm4uDLDrtKBlFzJA64cHXdxEj/jPwZTvJb1KrnDsaVZJF0HlvjbTQ7s9LRM9&#10;F+R8+tTWTQG2F7+4xbOJoXfUcxsTwUpInzRKqcCEThGac94uwYhSKxijJTdJ1gtzAVMMve4wFW1b&#10;rEsxtYhvFns3vntq2i7R6BmFUpmAFTQi0mKf0mJXNMuPIIi1Mq8BhykFdWG4cBXCxQWV4BrOLH7R&#10;RNSUlew+dEmQgMEdUJEo7NUWTAAeB+Muh8UNsYmIMXC/b+gQ4BcA+Q9+vd++c62xY6XATUHMy+LM&#10;ANzwOpwCifuIJRjCpGVpGSDq9adEQ8Amw5C5Q3FI7ZanErwVFtvyIs3Z1QEMwSvmLkAeeU1hMSnS&#10;ZmTLiDWrSzyvMbbdMW2MkMG4EGJXwK8w4PLaShbfv3g0CQIZDvfFekVBwzyN4P3xAG3RXx31KqVD&#10;+PjdS3hcNrLUuTsq1Y/PPdZPZ1yIVJBSDNA4H8RajMxOK+UjuIMzvD4W2jrXzi1NttWYVpuzufie&#10;8r34vc/3fd9xhA95iiSheXAMJkOKn4VRDKl6mhfKiBOgjDniLYQK5xF2+mKcLco2WJu7kv27Y/Bg&#10;NfYWpX6aH7O5653sDNysqp1NaVn2bpizJjsQ5UvkBd797kGC2YgnmDTAKuBb/EHc8RZ4ziFLHDQj&#10;mlko3ZxDobXhOj+AYTYOfa71mTZcu+yQxDPHVGV2aEhc0q2qn5YoUDBvooYxEfJPBFB4LbGp9UzG&#10;ThKZ0cLvfCNovcCwB5Eg3Fgu/Bc9BX+sR+9qwMJUyCnKV6GuXrNYmgs491X6zemhjj4KAHuQmfuc&#10;kv2mOaYulNqU7nwjSyby1qSAKUejGZBWNPwkK0q5F73w3VM7Gfj+c011pRy4IXI5j4yWxQ3zeo43&#10;aTT6a/1OVBg6m89wfTMJoSF4s2cX/jDaMI0vOY++hjSA16CICbW9T1Ti6KIGr/Sk17HINJG6W2B1&#10;Yfja3fRf0RuDgYRzPlbJn2vAJ3GS/5gtmJV+AfMyX5JcfTXaufMm+sSfIcqPWLjDN8hFgqjLPsh7&#10;Ife6jm+/+fUhtBksbR0NWDRllJ86M1iWojkdWmV5QhGJkhpnObPqyUHbc5FL/Z1Jhnc6Cbq8rtdG&#10;U/ksebzZDQC2DOl19B7+fXJsmYlOp3GGe7ETxlXYYt1Wf3mbr/SPTTactRfcfgkZJBYXObkH3WYV&#10;9q8aZFxZpiKL1uYcSf8CkbhPxXrguGqxL2CEr9MCSYf1Stwmr4w+/ThxOcszBsHdnh1eN1jA88+O&#10;zrB9DTaVErIGR362jK9aMIsILDbXEpdP9tShbfQpAhse2GP5yG5LVvPNYqdhTVnoP3qftN2LL2gb&#10;zHCM7Ct13ozVNKVcVVPYlW3P/qufBGjyUQD6COV3e6mLecRb3edK/WttE9QMZvd28rLKm0rVzSpH&#10;Y5tzh5FpL04X7uNKlDm5VYERd9aoxqlXD0re953zkKB9pVwzlulx+3eEPZhlmXN8p2MbAi8d3OVk&#10;BLSJBnN4Ujdb80f5DuRYw97rJvt7DCzed8Bj5n6qeob6GCPvnMg6u+a0wNIcrpuCFzj34CsYS7i0&#10;bVqJUoG5HGUDZkAMpQP9oJOCdb9Xm1RUYNRp5JNIYJIQVYIb6asGTkg3I8mkktcSLuqYFE/eL2Md&#10;xru3xAC7AOXmSPFl6qNcJ8qYSPyLuwdYL513a5gQpvCjo5C6BN8Mq6RN0izQ7VjLH741Rn4su5xw&#10;weqnz/XGUL9nQlA2EN43cHlZVciVF4L3NSRPu93hCWL0uX7drDEf90EFTXtGuI8EQ5TaEFy4gk/c&#10;F/xHDdf1V9kaAHT4CXQbgL2DasKXgEgeP88ZW8dFJNwwWxoCYXCO/DQGzSPvZ0qOm31FYEDfLPnb&#10;ZI6Z1zQhn6PWaq61vusC6hgffrE/pGcFR2wAIU8lZKwUbzmnSmb1mzCzO2YTU3+z9n/UrB+Xb+j4&#10;yQWpstIaMTgMGH65/CsnznlQRoOfkBbMpB7vsuxmkREXc0q+yDXQlJeU1X0zKjK04wR5rZRk7aRh&#10;A7e9AUTtd7SyyLA4wdGCVGatYkXAGRfTA4Jb35kImUsU9py7Qjbd2YZYCcV8+TGS00oOVl+YaYA0&#10;fqAbthd/map4GRrj0sazYyc5rLmCTzutoTYRTN3glmIs1gLRoPKOHpbv08iKOmtODE5Umoqr1iZ3&#10;M8nQs2yb5xKCnARZF/R0Rzd6tRKKFPrsXKaAhM1Z9W2h8mjkARaLfuagHHGjYQxV1nDC25jZL7ww&#10;vH/9wj//+U8ZBu937bKH0nRlzbpvtTvPeXVnYbYXLPGzOhJCLdUvUX1weiyEwRXCwxoMK97mt+Kn&#10;GIC2CxsKpftj15gDue6QGCo7SACJ9RPDFZdW+dqHAhqkD4PIX4kPM2sGtuV8ehuRUbDNIhmmlMVq&#10;0K+BjQnHH5o1R4846wqpB4jMbD6qBcTGUgtg0GbocLDGuTpfTkfbF4V2bD90hJ7n2IQ4lb5FMLxl&#10;nv2kHwdnh/eP4Vree+on59BoaG4lm8+sYBlUgrm6Mirbydnr/OvGEAM6K72djhzWJcgAQiW6PTV2&#10;uC1kmDErc55b1dqc8b4G6J4CJd/aHsT8QT97nav53a5cEfiQhr1t2RaZ2PRE6osP4JwMOqQBFI4H&#10;PuNLlhFY7quCW4eyBOuYEywrTa9v08wvA+Ix2PR/qh0c+icjCDjzZT9lscM9lzIpWarNEa8+5+OA&#10;ByP9k3x5+I4BzqdLBtEuATobPp9lWunJva34mAP8lgb7T8b5o/YgV90OZHAxDHajk5EL015sDkY4&#10;sgLgEq/rGCyWk5kD32eaTv0fke08AZV9Of4kS464/q2LAwsiM82AMGsgEpyf8tIcUPv+3rfvZ4eW&#10;U5tp5e59mG2nRMvdKL30rU2bomh8c+Sfxv9m4OW+NX6rdbw61FMXgmF1VHe2w842acKGBq/Nvozr&#10;RGvPjyObZw1aAD25IlOPFtuut17jX0Q8+LTyjQ9ylj/NgTw1bkjsn51g/++bmUWpgDbeVELzwX77&#10;bdut0+Sz/fpVbm/9/eBJ+gLotLb0cSiBVi6ioco6dDpd8db1AraSh2tLX3PSY3HxHus2f8MFZYaF&#10;hiixSOAjK9sFpRqDTG5pVoZw+P7a3mbQMrK5eyIO589NQUSt2futGENwXSM2e9omrAG//nnne6/r&#10;wn9+vXFdLjdUb4xxeWlJOMy5BlMcx+p307h/CTmHmnmEHBXuW9YX+b2j0MAguSCSRUJrSSNXJyPa&#10;dn6zQSeDXKsGBEvGdJh8jKq3/UlO983hfGpgpl9m2LfJ0XZwP62kohGeWMtc6pBjVTOeYBVeMH38&#10;LKN+u0nwjsw85m6X32fmGxgWSYL1XvcHXR9asWX8JN2OmK/jH7gGUHePRDQbkv8saN7UcIlFRQFm&#10;dMYdb8L4i+B2I6TFPJg0FulWsclXMs6Q3YH7pHOCaG0chk8kHT829SfwExa9MR2izIInG496f/7u&#10;ZIcRPGvR2TEqKdGxMRK33a5xmRB9XsTVUnYEFuV0fSND7zfG9cJfQ/B+39Vnxuru5hfRpuCpj3tz&#10;W7bErK6PghaZEEhan+I5S5s3hEoGdPlduNUqC5w6J+xSIALkTnNUH12G5DzbJqOMK0v/0TQrHinO&#10;lc5f2NgkrSDC2z8PCp4k1XXNsbc1NvCq8Mdot71WkFlYiF0EEyf0Zq2OMhmlfS1gYCrAU8vktb2Q&#10;exiNoDJZSjH46heBRlDYdyfmLPDiA42xODcSQzFWd1DGWAPhFlngVMB+uysvQizibFqoETszuOkQ&#10;qTUiObQ9CD4vYNj+iVsaxIRZxDOhx6gMMTVmkVb2aO7IAu0Sj64taxo+lWIiz6QhxWspKzTn0Fxx&#10;++exk/ighHI7w4qAeWgl+HCuGWUWzuDIG31XR+mp1Tw849vtIomEDUmHNC9LMQr2zn4uKMcY6eTd&#10;oaAzwJQ7X03hd2FTk9neQaLq81yqv3lu2/dJ65WV5H23m5lRNa7YqSuM2tJyVJQDlMa6n2WprL8t&#10;8LOKsu/tybHpSm8NpPbgfv88A/t4wGg6q7bRqC2BfZtem9d4hb3D2z9bYTD4zmlJ9NM6kv5OM5id&#10;HlWUgYw+J2YQa+HqhA/UnmsdcJvp/2lu/Ny08c+pNboHkBt3a9+fWsJPZR601pM50rA5Bqw+Z6Tl&#10;dw9zsNQedPJOF1H1cVnKZJbrOd7W/7l1I2/6zBiE7LLwQJsHuf7cGEz88tiP+9temN4rnP1cVnyF&#10;5bCuk1zmF/lZ8fza1xrUn2N+xWe9v51HZhw9yZHetu/MPKProF8YfOuwqtkzPS3jzHJh4f9mrHeQ&#10;qJ6TuleZIAXn3PMzXPXcQW9innMYjND7DcNwB0Vqo1quXWfUu5LGv38+wl48yIzFyVh5fAyJblwu&#10;lGOA/IXZsGaRxR46Vcw8u9nMYZGrHITUb8XXn3itJxD0YHjK2zyVuerNA/5PTlW3iVZ8jpJHZRO3&#10;dzEgkTTqNqltz8Qg0V3Qddi368arMSM42q1zH+VXhZ3MdYl/zLxcdTTvQAHilo20AWkvN5jzoq3S&#10;158C1d95fj7R1EsfuCE2b8Z9kpd5GvEw1i43AAZumP38FPRdOfeTX8Oxpg2Uh37Z1sD3SiOqpAPS&#10;cXOBFx6l78S/PwAZ61w218rv/1Y74nazQSeLqz3v9rs3BlMoc1YYTxsS5IW6QaaPAyw+X4PZf4lg&#10;2e4o7iMJpyVT5SkR5F1KoivMRiYEeIeYRKBVMs8/TmJIlc6gHjDk5cs51yZ3//or+Gf4JilpiXfV&#10;/P0/f0OjLvlthr///gvXdeGf//wH43q5DBkhI8bAuP30yH3fs02afoOlvCk5G2NLyZs8Zd9tLpPE&#10;4byH0WWLxzZMm44mHDGetDX1r7TpF8o1ZAzixM6dx7v65BrOG67rBmDIjISJl03Gafm0Ta2ZHbMC&#10;Fa5rm33JyNE/TRvIJx/InwMJ27xkGc8i1tETO9K9jfXQ2+8+S9mj5pc3muP48rPKp2EjPmUwZa33&#10;0CPU90NaXCA2h2TtxMvNjuAZt1+9P4+rKCkkZfYQz2TXsHv6BbiOB0Dk8ngRVgnS5fhqt5/4X5L/&#10;RQBVKRsB9bM2t7cumiyKZyc6XGVmhzR8UQPk8qz4yYbPILjLAgjaKYg6XTbGhTdLn9DMkcgkHxfM&#10;bsCuiJV6H7cq/n79HZd7IqoJ+GltlgCa53hIKJufWPx2zqH84N2OWvC52K8g3zX6pL9Au0w6H1sl&#10;fd6xSaaxtqqWeO0JOt1utT5HQcq+EfYyk64zMxydPgrm+sfvi8I7lQDIS7rL5pox9Jr/pPIvoo74&#10;FihFe6Z47zjfU6RSosLqdF0Ea/H/lXjZz5kQpoBQMlcJVZu1RHVJ4frZTkMpTDe4HSWCftmc2t0E&#10;cM/8Je6aokf7hUbmZFbI8vc64WZs9uyHGEiowYIQxrjyn3cfTsCbF2PqdEFiH6OMewakyyieHC7r&#10;EC9GUJ+Xb+9jiAufdGpkuREYRZgqvvZbHenp2e9Zj6dAioTCz3nHM2riO67xjMV3XpKlGUuDx1l5&#10;nBQYVzvO0o0eK4VjNiuJTsNpEIVw3uc9//0nQaKuWDruUng0mAnwHqyIiTQjm/1oHH3JyzSb8Po5&#10;lH/e/EhWkwkBi8sgbOUqtvc/OGM/CcZ+alvA5dNz1p5vsMVv8fNzhlWuTfCl8C8ql8RTjMJMuRN4&#10;DRbKmYUaAWn7+Lbj6WNgL63X5bl/iW56wO5T+7TGK62vbYSMZBbPz+DuwfA/b2YGaxEfs5Cbi1G4&#10;B1Bp5P4c4k8BnUYg/2r7r/gOJcvTEcJnXl+Nrs88W/LGf9I2qrGqW9suA/wiDrb3jxA0Of6vBGdW&#10;Z+JRFs289W8M/W81npbjpVrXoD73jMKxXfDLRgesO45jc7DoZ9ScD7aIiF8MZWXwT+5hk8MBWpX5&#10;AtIBoK1i7Z01iHjikRM8vfEkQTkr/USD17596rPzRt8YGqPZjCj7nXbqqT/fhGxfr8R0nJvbW1cv&#10;mwLPXert3k6BWdrCIoBQBgvygrZtnl1urL09OOv7HUY1l8n2nL76mZyzOK597n53qrut9qP+l2dP&#10;snL97CmY/yEu8Wftg33WB1xrMp9g2/rdALVnnfZvCLvfEJqdp+pUQ/fBKVnWDLCzX92AANCsyXVd&#10;J3CLtjKgKkxWs99ba/qjR99MWuYmT6V6luqkg1gOdOmjLuBtQZD22LrR7jLEMvO8riBzGF/XX9Bx&#10;gxtC71vx9//8DRHg1z//wAy4UCWZxLPlIuvb8mQzN2CoXzLZz2uZRMJJBbKEs5aBV1977HSjEFxH&#10;WRRyMRLgLWprsGwTk/ws9GQp9Na3KQbvXJOZrL7KLHFkihVtGhUxy/Zw41AAT8jyjGpbTzyQxVHZ&#10;8F5y9SSP4DGlJ/5abd4fmMCyyfRFxhjS94coBobrI631zrrujAHEfysWAfjloMGXcuLBQsa65Gax&#10;mWJ+eaoQsJhg1XU2ZmJ6v0NaKYuIZQVOBMMDt3Gq18ueOG/dFiVs2ednDEZ/zcahm4JeP/1LL4+6&#10;Zh+fNheATPj0P+YNiY1vxCq4HfTbbfyLhfdWV2gA0IG/Xi+8b6+4cF0DIj7eX6+/cesbt/r9fNfw&#10;tU87BrP+ngL1bY4nvhvC8r5RvmXMtdkfN7EXJst4kJS1ym1lJrX1ubtcU0zF/Lrd2vo/bvgmfJQD&#10;vfxWORjdNuaqsoRQPhflPbuPWv6tpM37RKsv01h0M3iwl7t5qGGsbvJ0Ao4dsnQ0YydMBLA3BJIZ&#10;Lv5/V16wAQzmUUvwx6IQU6s0jANNGALInbYQJ6HIYLxNVyLo6/3T2K/Qg7/HOSqiIouNvBARKAao&#10;TCYSxIDpDUumEaz4tVBkhnak1biTXcTcA87MTmSNsawfjdphsVyHNhMqmKwq5dn3dMrvuy7D4S6P&#10;E6YVPmnsEM9yAdLqfql4wX/Ee8qxEETc5gRkAX0qUZctu6G1B+ja3MxwxWV/SWuIjKvlecs5dWNn&#10;XpObtdN4akFG1JIewVg8au64VsyM9Rol9U7OprZSD5aGUOQ75DY9cUY476NjUUHm2JBiLccQVhmg&#10;R83X51SGC4A0pCyEpcHhGtHP3cZ9XRduKskQPkMMZjFfUdz3uwQWBF6udFLZyfPshlkOASiuK3iv&#10;GyVpEOx47a2MuIYzqyxYlvy5rgu3GcZ1Qe+78Nre3NYw+CsP7i2C/KsysZYBsmzkrW+mUdL7kbae&#10;j3IxLuZYFHF3kG+tWtcpGoJ5XH4479KpwDSFNnLirIywCSqhzPHli4r69c5idKaCzGNpjVfRNsdi&#10;3H7479m5YwC6soFYWtm7ajwXP6XhzOWKf35bhBraMCfe7LKn6phLGnYFG6Zdbf+5ZgAsxwNtYG5z&#10;rlZtIPafDJKNMqai5nyuMZCbowZth7u85i1P1TAzZ6LrzfZyvbLSvv8w9OPwzFbI37HwjEh73hLO&#10;yt7bjUGITBft8TOC2o2xvrFZ483wJyaDNud15WuzzB/baZ+S0fzJ30Ed30aT1A+0S6zROVl2XodV&#10;ZlxchyZbS+kG74xRWR3m2Wd5e3vHnYgb/bUyyc3z5lkN1ZvkXCr7iJ+nE9f47tF3Et/EpNNrbTDa&#10;LLT9uAHndX9jxhQThsjMcwfuLe64dV1AHZ1OD/vCiLqEgNw37HqlnOBxbOovDcfxJR0/kfWYm9qS&#10;zqdAosZ3PX/FfCGepX1nLcq4R2PZHJdxQYYmz/Yjxk73mjUvWd+5r+NrDNzDK6BfUgH2OikUdmee&#10;7vIjuxqCNWW8Ga5r5nXK0mu0S4iBPM6eNMHMzJBDYuKbepH9ZjbTOm1AnnZkUFAsjn6PVziBfvnj&#10;ZZ03eW5HwjcZ4bdeQbMKWeUy4pac1ythflEuEEaeANRIMolTAM5OHpR1Oi19N/FQK9eybqD198Cs&#10;bNzhZ1X/I/DvJQ55kiCs+mOAYbFLJlFcR8YLDyN8vsA3ZrnIu342WwnOJ+sFiLnZEpB8C6bMJS7m&#10;fvy9ph8XXVCXDCNlXtoJ1dFBvzT7CJKnDZ42MdbLOVP2pU2CYANfq0G5JoVzZnJDALG7TAYZ0DiC&#10;7vRTflcGrtI/Cv9cZ5XttDVnytIX4/0Pvq59Ds5jFjibdbgH99KsZKAVoVP6yUZQBmnVDx4Cw8vF&#10;tRpEb/CekrJ/C09ifr+W4naZxksQf2nWw9Y4pV0TCJ0H5ElfGSPv61LTZqMHz8J9w0uqFJU2nvj7&#10;77/x659fGOOF6+XlUTiul5vzMjF33IvmJ8dZwqPsXottO65dKLm6H8YQAQnFO/w5L13hG7mJd6GN&#10;7Ja3xHsWdOtrG/nGQSMs5Uf6G4lvi1W/kBm0AetqO6l5AsYYA3LNtlv6CREETmqLSeSFlkM8ppD+&#10;cvgQZsAdmp0lZdHvH7GUQZeXGserZZgKQiYFDM4vfl9QnRYJpEcSY50ULVuuOKh8GNoiFUmSisWE&#10;HSZSFr5FPX9Vgw3XG16oxkJv0Qb3+0FGyDrJLyQC4rwLSdK+S9seWdA2/SW1G3o793junuNB9HZ7&#10;JrCgDGQKIJdk1jTxY3ZDdGCMC1mTnPZrk6NrzIJNQzZK2Da5vhyh8avluElqjzYiv9vk8eS79ipO&#10;FvatZeIS/QrDFUHSSGyUy8OUwtOEpR+GWeg7+CkAY/nVsLlt4FbDa7ySplTdB3jfvzCG4K/X/wTs&#10;VaIlA7ahN6d7a6g8wobOev9otrUkAtOumtahowg4XyadR6iZXIy0X2CMr86boUBssJjLZcodWfwu&#10;hScmXFmJg/ML2Wkcq3xWC3wA4QHzlEk5EQFP6fXkWMKRMbKJg4/txQHNPOB4XZykC9FZpTIwR4QZ&#10;xusVTgFoZpbgJI4TsSGcRkyp7UwVCTcjq8FufSqpl6mUH+cX47ddCglCkGZMLc9LEHc6Y1qCOqEQ&#10;gBnjK+HljlIaLM0Iic8nIWI1rv9CY9N3W0iQFJpr3b0MvlmtHYP7hP2+bxfIsUHQHW7vpAv/ZQkp&#10;SEHFpdsar5kwNPpTmLRvACwlQPwZ1nT25535JZQB533aEesB8N9pvCBlgPol4IhyJxftlBB497su&#10;S2jcBQZ70imh4W6AhQGaweSGAyBsRtU0MjpOHE+BHxp6KpNRuu0YkjdoZJN/zPwYvd6B14BjUWZZ&#10;CzNOWUgYRwm28BAJn6/36Zz5t5wLjyLeETSQEggf2hEXD2vP+Vjr9/su9T4WDZ3++arsH/ulgn84&#10;yfIdhuimBN7SfRmFn1qvz/6JJ/6EX7a2OoBWYEso1o7Db21V0GsWbQ4i3C3HhKe+WeaPrhtjB/pR&#10;mzY6MUqfzEH0BdYPNDl9fnDiP7efZUc8tdPGkeOp9En/DvhOUz9tFXjShV++n2IosG2hq5/B9ri+&#10;C//29ok213rKm5HfL4CeBvw9+J7atCH1/eHtIxqTNJiJ426L5bNP/R4yoZ5g/Qzebkd+e6dpqNNB&#10;k4/vpbktDKXHtXBx1HuTC4jPW8CHLSp3uA1Eu82RGq5w2W+rDk9bB5o2b/Lak34Tv5xyatvxWaS9&#10;BKkLwZ8c09fr1d4V2H2n85xO2Je2bgR32+M059mWlLQn6t0RF0RbXYrmA0Wm5IxLQ43ZYWZAeofj&#10;81zCYAiGaND3MQVA2JwcfyASKUQA+SyrM2uJ9vtPbIgveqXrP4NBb8pcyxITR8lh9dzhY+zZ5HPL&#10;tV67bd+fZC0zxvJ7+h7x9y3z2m9QNHC/JiI8fMef6ynU32m/p8OXtqqIFryvjYvJkMETV57paLGb&#10;RL6aEaULdtnsD9A2oMc7P+NJWYgsaIEXgmiyjeUyQb59BcyxCRsupA3feMzLG8MnEQAYc7DaNycX&#10;uXngXZ+X4LoaPEDkfDSbJ+QSL+nkCeCejEJfUG8P1qsq9PYAuPt7DLgY7tb3rTMX5rateaKNodf3&#10;JlK79GxrLBRXdYdF97Jcw/k6ZgA69U3Ys5k81HmzfCeQNTEnIEz2NCwv3TKppB/UygVfYxnrJI8S&#10;unrC2Evwa5rQs+6pC0Qd9rkucQWpixzb5hGQtOnrcbILqRo6X4bMAnJ+zK7PDXow2awueGV/EkFD&#10;gGdBQwZoWhE5jKOh6B5gZrKlPqH+MlPcariGL40NgajhUoFKbKREgqNyY4Z6LwbkKboaz/9lkNbK&#10;TuoxjK/qlkwuEmutXeHsOF9kjBzoxhqNnHydtU+fYfHJHb7JiCRVx42Cm+RmikuuvDdALcqoBSyX&#10;XJlsl72HDSZDILf3f42B9/sNEY2NwIj/xOYLk1PZPNnh2k6ydV4sKtkUSkCCoInFjO2+RNO9DUHI&#10;IwNzx22On22XgrNwDmC5WHxe+wx8sxMyXlkV+bsZJp6qWGe92mnS5Xj8Xrf8li5Y5vHy7/oIiWfH&#10;HAAAIABJREFU8Ww4L/5fChVnxskgNe5AAnl8p3fWjTMqAfM9vrAua9INCXvpDEb+KQQ5L0fWt/vw&#10;MkhjtmUp7M/6RRpsXidMU5B0JQGQiGMToLU5A0TyggTpBAi042D8Oco06grg1tp9Whr7VL0BKFTD&#10;+LxDWN7aGLiyyMrAla2/2dlBBq9FrvQBrDNh62e6HClqgJFQHXf1fQ+As24l+fRbwKm3Iu6Tctvn&#10;ZwY/xCTiNNFer0D2vMng/4IWiaMY8ZpgAEVr+FqSt1j7d7WT3o9N7RdacV1Z2mbOIpoVrkSGRK0f&#10;65ZndldkO/hxJ+CC5piqCh0tOGTm2TBtzKorCkAytyWbJuwEbGCY5VF1szvnW0ptDkiNwybJvH67&#10;MKa8GMdv5/YtQOzir61jy7TdgmeLs/UnDhM36tbP+k9+fwrAEaZaN/9P0ooZej3R/vMzuJTdlFfa&#10;1r7VZEyYMTnhe5BwlemEhbywZPkuLQOsMS+e1noKGva5/nhd0qL+Lm+e+v1pcMmHOxtvf9TCaD1/&#10;R128K0oL695hYW3Bn7VvAWhgN2i3gAlJNEUeDXXZ3vlEsITlyN/ruqbRNa/jpm++yIo+9k8CwqX6&#10;W2BweWb9LN8FppDJ5jgsOr0X36lgOA3lFjJ+GnObQP91D1qt2x2DeA350x3ftU3B+rY2DlcE9UXi&#10;7pQ4eaW0MyTseMvElkHb1CTuphnTBItuw6DOvuZnKEfTspVZ7w6UjqKj3G0m4mGyDWUmK7nmut07&#10;HS12pQjGsEiS6XqzTnNK3BFzXdcWKB8ifipMZteqsm2KH55l8fx9hztpdbFVOvxAlWchzJoBbWDl&#10;OwbP0w5JOzICITjDXPR3nMYGW//7ugo22qxfg9lT87zP4ss2P2AK6mXQZRaE+d0ko2Lou62fAS3w&#10;0D+cZdMa8P42jfVKqD1wZClLn+yqHgznFLkm86lL4CQezvCP5e/eImN4kVdFCz9Tsk888HXlG478&#10;gsb5VFfqgMnp7/0X0ofMcKScjPTTzrPHQfzF7Xuq19IqHSbMfZ+mmOvIUzQhS9sDEv109NGWLlHr&#10;stQrd4T1LhI0PgC8S2/GpXRmgoEIPt2rXOFUS2dwMIH70MB8UkYhqGxHn4tF0hhLF9z3jfddgTwz&#10;w3/++Q9Ehl+gqeZ1wseAiUDfb/CAdaef25ABOYMHsBlkzOxrgScMXrXZuupx+nSD9YbRy9xY2uKu&#10;/xAX/jafi7IoYXPezCiLlJKy8CcSxnjeYbgrzpF2R2jLjW8+0JNWprWFlcPDqkmHCXu9Rz3gIkjh&#10;VQF8g4MlSgxX0uPqnz94DjNsC5+aWZR3VQhLBYu00qDiNbBRsCXdoMtyCoLI6oXlWvN7M/rDjJsh&#10;M89hgTcBbru93jeAMQyXalQAiCBv3l/GTQBtSZEy2aOF26C/5M+YE/npi81bXMdMZ8oN+4EQPcno&#10;lszRPxXn4dFLBy96Ss1is83xqnFawOzteAYT+fz5a1y4Xlec5vCSPW7j3D6jFAV1L5qYl1tiHGeo&#10;4tf9xv32zPvreuEabgvyoLAlXstf3/VC0ZLlvSRh30o7YbT44v8fb++6JsmOagkuMM9dZ97/Ufvr&#10;mXMyXGJ+wAIkk3lEZlW3VeWOCHczmYQQLC5CKfJTWJOK/DgBApI7HcD2u272UZWS4xpPZZL0FfhO&#10;GE3RGiWjgDRF25M10sWm7muV897006LiNif48r00HLNic14vaUTuxMkOSSzeuI+OMB5S+B6jCVNm&#10;K5diSYL1qxsWyZzxVavztRNmctumyDrRP7jSqMH3D44xWp8ts3a5nUqU0TEUTXwjpfdtvJtSroPp&#10;AKDT24MD9/cXUFr7f6Bke6aMnTkiy9HEFZU5U9aWnfZc/lwdZRpZL6sz3+8jX8BsY9ze/7aVp71p&#10;B8u9tjMdqDzdu5iZAjnURF/gDwT5iTOKm2LTURuR1twqY1fx47TN8We5XYPvOzpDRCFCkHVnvW5A&#10;dqdv55/9HTW+EOGbQUlDGIjambl1b2aYvcHHtqYltpNJ8ptnp1XBiwU4CPDreiUoM7O21Zr8FJkj&#10;ZhjjnUKWCuCjIj2sU5G+ncgvE1kP6/oTwdDaXZ3f97+z/Yfrb5zg7ent53Pbp37dmvm/cN0MRCPg&#10;Wfv0R47oH7yzdNOZPz71z3+535+BLqzZzHvpkj+5fhK8u187nX7Yxl+8qxygf9PPc1t/e1Xu0Q0a&#10;4UdM/WHdPznrv+nQQpedr3aHez+M7jsZ8ad9WWR+GlQ/fbbIQqDvP7ub/PHpeJB/PtM3XvDDXh06&#10;h5/p7G+bDEcC6eQ2G0vmKXqWOzEhMcYJYBkAd6ppJSyg9NClpRs/0dMrk0ka0WwDh6d2/rjzUzkq&#10;BLLyo/B8GzfKruu64UgVaTUW/+zanYP9JzEDDe7eb+Ic9rMHdP3slTJiHRu3Mk8o46boE/OLP1kL&#10;zTHfs4QOLfj7qj90ukPKUbF8jm2dorAZ6/PeDNDv+tvsrtM4mOkHkdgH3spwfcArC5bgeL+RBcmT&#10;D30/4SNB2WmLM7zftzX3WXbO4++f7gNaiZiHtvd5+09hlad3OT36O+gS8CsKXXwWp9QFAtDx+Ufy&#10;949E9V0w0qGVJUgP9vr+spQVUMBG0qHksMtQzp+K3A7xVGmOdXnG6b2PMKCyWY0PViOZpU485E7w&#10;8X7n/e/3G//zP7/bbm9gjInXK0pHXP15wMbAO6aIfiPKRu4yMtShc96NKofaDPP4XZYTAhYaSwUt&#10;KkgS94FlbcMOywN4Ldtdr9uCXGWJuJ6U6kgGn8uhV3aiyPoGBkmr68ye5/2+IygrNgZdEE5glpRb&#10;dCfxjCRhw9nmjrjJjkyL8dsKZT4s99JvjR4wJHzK8+kun4O1kgxHWWWB2GbWVg6fBhOtmqMPqHfX&#10;VN1lN53mM2qM+yGxAxlQE8Vl7hSvA2Xn3sg68MARdOw+2XCfbDtVjTKVocnk588mCdrVVVuXd08t&#10;LBiFPh5vYeFfMnSdMUhndiRshj/N++u+DRWDafjVxsySirQWXT4MwAyv1wXIC7A6Y9HXuULVd8qM&#10;+c77T+P99tr5tF3zhnNKxgIox3Q+SxlpudZtb+LeASSGZpTzgKfzC3v8Mju1OsS1tcck7PV+AM3v&#10;hOVv2j3Zg41Qr/ULN/wtBKmIOwnr1FpZnH82Df9cVwO/gimjOXvXwvTuw65IvrGj5n+LWWHTTjSC&#10;/ZZdinb6M+/zIXQpZMF8rHXtkWRGbkkWzdR9boVdF6j31bM7SsFobk3113kNQRGBvP7xSFL0aVgp&#10;H5//NXPDazymm7opBSqgAOOorJgqP8lFzdOXvU4ZAnxa9qNtSyHdRaJ2lgDqYlnF66Qzgx8UghHK&#10;ZgVlmwwWeM3mpdQJmpEVxlGOJZg4s8XadzCJ+pCS24PTAJJ2HxVhGjaa9AwuRgGc2kngB2VFdhbB&#10;ESwPjFApp/SEwsbI/lGBi8YpyyE4fW1o9JvOexp9XCvk+RFz1ZzbnVacl/aTNFQJYGgxFuXWngBP&#10;wrn2jAQhT76uqGX3hm9PrOx2r/mp4EmhXmfunXzo8X83rsQmVLyOOMfmNeJeEDG8v75QARIqb4kA&#10;woztgJVd1y/Plu8Ox825n+au/2Md/+S5LGcRkV1VjOCNOef2NiyyQ1Uz68azDZG8VYq0Z68JYGWk&#10;7yA8s+uDd9q3ey+aYY/Wnv9kLbByMi0PNpkb/247NCzqnNlSYuR0KvXu39Jsga9uGrk5I3rwx4Mg&#10;3CoasjQyocrhur33wWBKWcxtPg30Ot+7g8B3hfvc+zbFTiLPHkWAQgG8nmGiSnZi8kzfSOZ4JQhk&#10;O5Cek1M1dPPAtT6CZmDRbuiA7zsj+7434PnqjlEhsMj6unw3+V+WGV37yuwI1ib93Ec6f5zGu+O3&#10;QGbK0m+3a7V65kBzONLoOO0UCKMr+8+slkYb3H/fkWLXI7PXu7Xqh4/2Wp+JA8ERQD9rHwrlXtMd&#10;CEwZ3SgTqLDdBGV2YYWxH/w9Z/56DBLG/IPG+kI3gcLLYr3n6gTvRmXnCXaYvN/pPw/vd74L14UY&#10;bN7pLpDF+K++I9f1gnG3+XIxr+7cEsBSv3srF5AZU5SRruxpdCK3j1OWkD4WWT/slx88G7U2vaJ2&#10;1nH1+syBb4n7shcAopariOWZJnTibLO66Lo+5NIPljLQ/471bY57aKzySz7vBlDpLsqhL5tQ1Fhf&#10;cJ7JMx2s831z1uBZlvHAbPK0J0jedyERD9RYDbDV3eXraf9seI1VEfiBZD7r3mVfv8MMmAMnGcva&#10;8NyN9u4Hgkbmkr9nQq/LM7a4vTbo4gn43PpcWWRfFtvkt91atsmGphpCPq/yisY9n+9nAXlmn9sJ&#10;zGTMLL3Aclx7ntjQ+9F17irdG9e1/2L7tOlw2ZIhkozR51Yznuu5G9hjw9T7Yc9m667DezC79+0h&#10;ULB97nxXWKLXpvVATBnLfSyg7Phwef/2HRs4rJFySvFcAbavtF1Sl7eRWJe/dLjQuS8hfjRsk04B&#10;jsR6qvC9P9uVdF9KewjK0dDnxTzANyYUkX16pFnxf7ejAMATrivrGrCoSWz4/RWJM+o2jIhijhFl&#10;PifG1zsdUF0OE6fqljATHXe8MQV2EceHXWGG9xh4h0N6iuDrPdKOfongPQf0UkxVXKZ4hS0xoiQC&#10;S6fodeFXlIwR83N7vobj0DxDBJ6pDSmdV47ioC8UyjUBgVxSZ4yZAfIOfS8wZc1qjtV392kb+hTm&#10;7kc7Td0XLuTjXCcRxGo1SDwGZ61GuFQZsXb2AfGNWPB5w00enK7OFW/OsNK9NEUtTGNPEqukU9eA&#10;WmO+Ji16pWqY3DkgtW5Sz0mMnYrVNhkH6t/wFeS6iybDLsxdKArn4caLbhvX3OZODBkwjMBaV2aG&#10;W9KHWd0GMY0gNnWzD2OYQdST3NQUmILfl2erqxo0yh1TFw1zeswAIwZiEF/LYhYKXOK8kj05r2OV&#10;AjS243xvAiMzg8tOh1jW9w+11+yGoNIoDOA6V7OiAXg4t4QVtpQrCQnIv404I4JCKoWNlDX3HYcw&#10;8WnMt+82oR41rk3J6hA8ZHcGnhYFvr58Bz3GxJzD/S/2Bv1Cqq/Aa7FLXxTv95cn2ZKeacfkKo21&#10;PpM/e79YLqnr2Zwb/p1+wNUfQDnE9aAApmjUpKcfIuTh5BmDa5LzS14Y5sECizWefCIAMAG7/Owd&#10;s/RxUPy8zUvsupyccfhn0DxWMRN3WLud+oA12sve/azXnq4XGgMuWReIPBpxZklnZwNrgtjWRMau&#10;NZGdX95vcRBX/37aYkzfHD9kwkVg36+a8yZQU1k3R4a4UlGVMGq6ug8nljUxaNay1PmRb7dllPK6&#10;Xnip+rYHJYg1d0gDwEAzmqMmmNHou08Qt204IHQHBZXWJZpbZfJwDRRzUxjMOLAkM3P4efzUZnSK&#10;AJcqXtcLrzCqxhjpRIe1DPNoiwwrl0QkYRNCB4C6gFabZWSkvqhsptx+gwJ4PaPHHZexCauHtARh&#10;EPDA1jaPTUCsDitfRWMMcJ8eTxDvhl85/pB1j6hgAN3aPV/MCClaNUXZqLZm1vRLF9BCejlgBPzc&#10;AtK/FD23HVa9ej/oaty2be4ZFgE0BIUf6kvUBnzvTxp9pHYa1x/JcutD/1njkH5Tgf1F+JEPik+w&#10;zQm30yVl+X3IN1LueS4bHzZ5uY/hTzOLyD8/fe50bwVtfG48wNAy4X48EcFf1bkCivGOHp4gmPdb&#10;z47PDo7xgzHuawJShxims8sIee/P7fXaj7PZD7P8cBX9AhAnj577vD/3qc2nZ392dR62++c/vNZ3&#10;P/DUyTkRk9B5MbOjKW83duhOub4OS/XvdDjRaZFECeYyDv7NeJ+vRTiHzKsx7tcajL///XT1gEcn&#10;z43ne88ikPM4NsaDs8QadRvbZfCIK+abAMV3Y2h60T/4Tu6VbqCQ/VOOX+SbuKOht326NzpbfJMA&#10;/TymPYiyT7t/5vQk7nKcsga4RQQqtbuQhyvuJVii0dOvAOAHOO2G+YHvah7q7qNOscrcHtOxI1dh&#10;51/+3gOeeSgdDcjIkALm8tzu3O/9PPGHdUsYyK3cT1eYnoR8QbeSKWMW7nWaX0v7nXf3fnYbKO/H&#10;nrJQl7bAe2/7T+V5HaK6ZQk+6IndCVuO55mf172rTP7JdcKz+/M9eSTHgXX9sK3jvN+wwn2OPvbx&#10;YTyfxtmDRueHfyjDH+4Jl0MTSQ2f7mcphX279AukF//gTpbI6k3c/blfKWexro2f6qhoLMa09ot2&#10;peUB0cY3utpUjbOP2sPoa2vDEAAueFKdquI9J1RGxH6jFEUeOlk2ebfjvrO9bhfxYRwCPGIMTILw&#10;5IrppVFHHegJ8+/++a9/uVPGSJeZWZ2qitd1ed3wFiCzObMcr4YOi7h17RQixc18n7nwbII9aUo2&#10;HnYAxBkTCccTbaLw03iJjShEYqQdOHP9DeRkP7B0RvA0ecIaaGt8zM/72o/14DyogAzMKHMG8lLo&#10;Z2IVHwNKX0b5Awb6ioU3GnCOJDJ6jRnZErpv3QWWv8eYZuInMJ08ZNpdR7PcrX92ZV+ZfezB09X5&#10;uHa54z3Lcsp5/hys+e4t8ai2p31Nz3wvgo4iXrJnjip5OqLkzww+mbMFKifAw5GdMVoCmJRc51wm&#10;jt9lbavH7DoYDYNGv1OOrfjRhx+BADo4gydSg6UMsoZvWymsfubT0nAbQfBS13EV0FjH43RyJ7SX&#10;3Cu/zxi+5nM8cQAm1/wYzmOqgn/+6x/8+ucfgDjK4pB0rpcMynUm2fqatlKX4cTzNZEL3APp3+Zk&#10;u8jF9OasWI6YxN+UB9fynsoiCBEjbMRHJ5QJxCio++GJwG7T8zDT6l/nOQb5fLroBN/LoHy6DIeh&#10;w6xlhGsH8a1h1ciCcYnknwk989HRXHzVfUNQAOZGwzYJXDxz8PzwdZsja9H57QQVJ+Vty8/ViUdB&#10;dx7b4pTMKGDPeJnZfDMt3EFqiismWOGMfr1eUEVEMgGdA+8xPNoBwcD0qIqsTug9huE6ySN8JiMd&#10;3tJomHWUpRawj6/G79Ebyz53xWVAZBn7+39dL/z69Q+uy4XbFQuah2z6Ei3Qc4WTPms1fsBVBPbe&#10;zTAQ+aVGhn7QgopPcjzP7VoQRcTHes+i3Q2IngmXaiq2YgVAydMlNwSHCpBMET/ROpS9xWnBCIMw&#10;Dc9b36N/sxkY2z0ZLLsVsl+z13x45KEGiITj9kX/unyc71BIM4GPK09uWXaStUwZFCzKmt4ieT/X&#10;SQWYIoDhhVu97XbqcK8vfeMVuRtcizOCyorTutdRb9uYT22cAPKnz75zZkrS13K9nfh/NTo+LJCf&#10;XFvatujWz/a1g/PpdJL9S7Z36+3+wlSvDTPGV3f6fDKsugPc2c//XjcBuMJfn2uHtMIBYGiU3OqZ&#10;OuOmg/q7uaYT9e431a87Hfp3dFDcF3Ze+gR4m+Nl+brr3QUo/pRfzn1p4WbULoBzC2Ugbzoxrjl/&#10;zrtmVvPR2n5+55+1/YObks/+2DDuTpiwEslx1LtHGdGAeX7EFtO4lWyep80Dd+BZTZac5zWsDmjy&#10;uPTKUxOeYcan+I4R2R0jsQz7tg1/I++Nfu3PT6VVjsZRe6Hjm8ge6SIs8E0FctECG+s6tNC/EriN&#10;Lpgjh4QRpXNGsOBnTpObkyr75v0L+zAN6UQWokDm7dFRvtJkdbZjI+VBN7XnLS0bhA3lu1Sszb3f&#10;d3d8iYMlQIApBrVJ83sREJ0fx7A0ogGBiUaGEWDvd9QiX2m6y0H2oTvXT1fpilU+EGsQq0xI4O98&#10;QbXP/vf3xfq0MLj2YNxeusV5GPmT7+jPdHzhGaS20bBlO2PVb4teiutaaHLn5VVGsJzfFnSEoR+M&#10;/KmESMq2w/XkzN+dtVfHnrjBlIVevS1mlZ359dz3flbLp2vnr6Pe+LD+z7J4fXaV9c96aZXjzS5Z&#10;+GR7BpYAnLsRa90AZqXds0u3F8/A5I89W23lG+5ZeSCzNAPL0jGUsKutu8r4E/rv13eJ4FRyTtUl&#10;uarAhuD1Uvyeb1RBXs9GZBb3EkwX2m6Sdq4+DJ4+hUoaMwAzdrG4fLQYH+W7qOLSK53xr+uVOxcu&#10;9RJUI3ZJz7dnhc7ZAofwoNGwAYi5gzr1RwQigy4ifq8f6OeY05RrO2RjJkCRpywOkbRsy8yY2BvQ&#10;l7Ih9Ff3alCmabYAoMp69uBgapnDGujhQv7WS8H4zTP8CcE/bKGXa2B7gQmWPtB+UNdNII3ck5sB&#10;Bu7aN8zMLKeuTnokvgONk7Uf3clnlPlF98ksb1t3ZnnCTjjpwIBhZcLena39ZAAq9sJSfX1mYAHE&#10;ue2R1AcKw0gnpYbD24LvZ7bD7N4WtIpz6ISVDCQoTN28lC9uWG3e8cfTJUl2D1bcZXtL2ov35Lpl&#10;kNwsaBk1v1uCgdcCsJxaLhNr/yWG2y8vd2LARR5t72t6yQyZ3OD+HsdFvsx6w8GPBticeL+/MMY7&#10;AujMLmfiatFTQqaJrJ8nhYJcU8suWL7geCTzNv2eGfMbL8kVu9k2iaHQGKyre8LGxMRIu0S5rs1g&#10;IcdcJte9jeCxXvlOdqf0pkSWj8tI9/f0nWOV5f98+ZqvOWHwxMzwenqIhpvqK5H6nJEJjVIOFqef&#10;ZqaxvrCeQtsWSvSkRwdZuoDK7Nh7SDHC4Z6+3hYgjQK0+Z1wG6dnSlow9yIUs2G2b9sCQoAAyS3O&#10;QDGW6gVNnpwhalz0DzrXtcDHWWC0aFosyNoqabkVtaH0AucL6Gh/UvEbnVzh1BfPNL9a+3p5Bs00&#10;A2I7HrdDAQjH7/AqLzrxuhqw4QsPUqYzLgiiVXOByGYIl/G8KoId6FZU0W5AtXUseRD8kfdxgKHI&#10;4BVDTtHBbN8A2HQHRRp+vSb4KpC6cZigvwiDbsguhuuHqxttdf997E+ZIE/O3+yzxDBDKSMyPdjT&#10;xdw1WVT2FCr3nzu99vsIJD7dv/JZOf74/X7wbsobtLXN9woBk2SJmWioL6TW15+N40+u7oD59j48&#10;zF2APh7WVCAyv94b8x/1AQD7SHuYFQ5fYfXHPpPOVy9vJXJPcjr0OXPdrQB+4KHWrZqfHiQ8DmH7&#10;7nTnTx1nS2fbG9jGt/ywye4fXw0wAD+audvV+7Zn2A9b77tlt3zo06dedAfJJ8fFnzu0967sMgKP&#10;dHbMzT59o2sOff2Ti+y+N7E7NHvnDEgn5J3VZkJSxz6eYUcnIIBlhf57VP18pbM6P2g6nDIWnyTF&#10;U7s8cyV4POUPM71C4wjiHW2ugJSLmTm7EZF6PXn8oE9LxxbyWxyjzZC5RDCWV+xlFA682d5HXVBO&#10;8ASltNvjzyrZdLrWwE04v2kQf3jGMfq47a5JuT0B0xm4/9nB/d3ldmTHMc9OT+qLPfkh+3tYkzxo&#10;3kJ5SJZ4axqvyejC0dL+vvelO85vfeTvP+TyPRCMdEg5v1UZh2g1FN8JIfnrv3OCP/Xj+/5+d8/T&#10;2TadFk/0pzN8NVz/7PrIi/+mPvnOUf4ZU9udjx50U+7mlQr0EWHbw4HW5bB5vkSqRv93unYPiOSa&#10;tAhI0ZmwtuL9Dbskk7C29vd30YEJEYh6qT1FZbm6o4M27J2306bHncSni/oA8HPAuI+CNoPXo0YG&#10;+t5j4tcvLy/pu8qv/B0Avr5+p/yZc2K8J8Z4B603GxWF02iPCJAZjqoRXINE5rav9VfSV2oQalla&#10;jXrJDO0w5TsWY0BRQ5d9F5jcsWk55ePrZvPn7wFSimf8xwwa+LwyoNLbjqZSuWsfcetX3bmOrunh&#10;3kfpMsYf9+FJPVYAqrXWaNDfFT4jd/yF0zuMEk8gjZPjWJ+dOu2QZNebl6BP933Qn0VbZ5WnKx5d&#10;PqGzlAeoxi76CS+BIrDY7V+/s76602enPJZ3+SvmbTjs8Tq+1V5O9NTK1sWgHp/x39cA96QutPXx&#10;07vYb9fZhzFNg8lM2Wuw2n3SpXADXwIgD8rlIbchQzKJVRRjDPz+/d/5rusF/P79u8qFOfCEyxRB&#10;Dz56X2tmuy8O5vsilXL2btyXMxyBFaEZiPP0zaJdOtWtxi2kZ+pnioQ7Hy+7yIGsroDo246HbI7A&#10;ZoHp9tRgUYDVRdInUD+5husA0rtO876WLNq7/crSCvkQsu6Kg/Q4dTaia4rYpmPi9d2MmxTJIJE4&#10;H4urOhakvnRZWOkcN54Z3IRS3ZVlWeSlUAJGc4csGbYv2dPipfK/eHCgCBabvin9LGUC861LGYV3&#10;ZnlPr9s05MKvt9fefL0mZCre9uVCL3pl6kGPKYBcAhu+uAYGxGQ5mZ0ML5k1XtuhDcjIkbCQfxuv&#10;1yyqLWtFC9+K5AzsmTSQcNCbR2vGnND5xq/XKxehiOA91OtEy3QhCcDEhXkJLh+T99+luQkic9zv&#10;0qgfJDBYbq+K7CK/I3tLGgNoBhgj1u78VyqwCbw0ggwUTJN93xdNZRYbzMuISGTlKaA24PVHPdud&#10;DiDhAXpUEGPU1lwAohfGMFwyPCsgAGDfAS0idd52AuU20BxlRwv+PhdO/rmTjk4Gr+HtNUR9Hahc&#10;ZTCJ4esdpyJ3Aw9ck5JbGz0g3JyZcd9g5l38nfV+uRVrWoIHAfzkZou2QimbXh4QmiVAO10gq2Dr&#10;P/m7rA9twK1naEk7wIwkPBuKGUTIjI0YM0pZWn8AyNrsFVRodekCALOt5NwGDtmTXX3suxWyTnJH&#10;cf1nZlSF0t2MXo1D0vx8hArXnWwkj0E9OB2AluXFQ1elFFp2S/qNS1fzexRdAWT9Od54Xc5/M7a+&#10;mrVDfpilAD8NXjBhMwBybgvMt/m7pK0nfroZyFcAKe4qWMATa4fOAdM4C2HZch5Z97CqY73ViU06&#10;JnCype2VXgKopuFIOb7Qr+8mgcTa5/Oac5JsAr3NS20dbMZHE0ajncCNhS+L/5cxhm7uTrp+1SE1&#10;Pn+Ttae7g2R5Jnae6XpPv/KzNGTSQvB1iCr3APQR1PO38ZubCIYKKIeYhLwK9KazVCJsjCS6AAAg&#10;AElEQVSTBTPPzMjAem4gDBrAeZnUZH17xI8efEhjjbgmdRYI0HJQCc2FUyWg5rfh2MXCOGMyRsny&#10;VYaSDpnJtGRoofRrrNl9WjTOkaGRbXoPatLopWxd5kV8dY0Gzftp8N6PVd+YUM+UfOFcOo6r59w5&#10;oJGc4DxziR/oFFCiAvTR1nVxxlzqZP1DU8eE5p9lFngY/oQLoyq6Vi3g3RBoc0Ja92lheTxngugP&#10;cZYB76/QOYos+yeCqPU5AW1nysASc4kZdE68ZeDiDs+mw0QE4+3lCWgEJV20AszK+8T1wyXckbRm&#10;TQOAXhH8bI51D64VbxDH9Ou6LpfDgtzp5GvRZ3LGOwy+bnpbJKqZ4f32v6/A/9cVdFzKFxjGHFEH&#10;fAYuaEKVfeZ5OeYZXUpsH7J+NnrBucPHFrV8p12l1mELnxdeCyZA1LSPcxyyRHQzLCUe6E6TpysD&#10;K7NK9wBVFiI6sWW2lf5OfbToeF15F13W3PVjacO6+vtFVvnfz5q4BYbau/KefsbIyevRxrT0mbo5&#10;5+82qKNOurWXUI34fC7yt9o441OOqW5zZwHtStAudkHY3uuOA6TjDTBt+hEAoFln3Hm5Zx7iYD+z&#10;fIW3kVmhnlrq9fnRd4+t+jX3x2QpqYZnY1ya63Xil4ZtaADkBbMBlZn2zqUX3njjksuTwkwAbRhw&#10;Fu/aHIFXkTgl/Q6zypn8ujzZb4pEFrv/G1H3W0Twe7whovjn1y/g5XoBBlxyQfWF9/s3phl+f31h&#10;fH0VPoTLidevF97vd8PBbcu/CkQ4J4oxJy6V1EkGyRJSBodxLjfjFKUwR5jECEhgiHB8YUKY+5iH&#10;/xWedAhf2emuE2O3NnV2w9ii2nwqV/N5bIw8d42HwPjt8EbaYhYqNtZJuAVd/KpmgNthQOweCOyj&#10;dlEqxJhm8Hbg5KALS+K67brtOtHO+ZICyktrNVwdgefcdRCJg9TxCPnmesjXosQ/g0GiohvX0RW/&#10;991KxK+7XPOdXMKqLZEUdGGal+/R6iSylva0zJCGRtZy2HGJ2cQ9aI6VJNOITRh8Q97HswqaCciq&#10;st5HFG7LMrfivqcZDsnK4E5g6nMS3boiy5eyjgElYnI+SRqpaNoaZluoUPqPdgbFnH7mm8WuQVXH&#10;dqIQ+aqs48A0ZsPLoZi1kiiuxwVeSWGYxflYggGvD+55ooJf1y+85xsiSAe4H2g+A+uay/Lw72RZ&#10;YHLDGKEDfG36lxJ2VeAeVIKHQEAAV4k3tBn8+WEVPJyB28n79GP4krPE6BPm5yyY4U0IIc4A9GXQ&#10;haFTMJTBwOL59BkE5prU9zVduYaId/uXXCfLuT7iMil5fcMOTTtFQ56s+eKLjnULNy4SEm8HHEGg&#10;5VMqzf2ytnJu3yEX3fr6DUzLmuVZ0ckHcHIELhQAyAXNTy1/t2UcqUjhAlynwnTibX4wx/s9oZfF&#10;4ZfRPhgMqOFn2wDoMITU79wO5wqyDMeFRrYyhbd9MO6BNBZWwjvzmU7YBMZ447ooiFwSVRmNTV/k&#10;duQG6D6xz+kSvW17/jYqff8CT5E99mtX9mumiKURahu/LhExDUA5Z/a5sGkpHYs+kamSt6K9dLge&#10;tg3zovMHFAoEnKniq9/LeCLKvDiWDvzQtwA/8cvy+wPg5/OO8UuZfmwrH7639env3ZC5Ocs/GDlP&#10;1yNPoQTsQkvO69OVhuuZroFR9yX7o35+Mrr+b14ia/DNZUP/+9/rp8Eex5pzkIYbFjD01+9ssv/p&#10;+sQrW2v4s9ndno71mU47EYztnm/7cqLfN8+cnfb/p65eAO1w/ZCEP5i2anKR+efvf3p9vpffMXAa&#10;cOsv5BPac5nt8ves9VcXzed/57rJLzrAfkhzOgu2D29M+lM56SYDjdQHvBE/9xD9c//+s9c5aL1+&#10;7/LvA09PQ+1svt9HBwGACrgc3nW6TsFqx8aWus7yQ9zuPbbXcNo58FWZqOx/R0bngNr3l3kNw+PS&#10;WkOAh2fNwENY74qkfv+ONwV3+XSkcW9CPo9TQkF+T4+/59/FZfRhN8LpOsnk0vF/0ZcDPvy31Vib&#10;g0c8az8QzIe5Wtv7UWdwkoPJJ7mCP1x97TT74Y90y3edJSbj+VLt4+MciTszZ+MmrmsRRAnW+jax&#10;OYLnKDOASkZYF0q2yXMXUz71YQFZ55/kqGYqKcPLnxjGpZAxohxGZLSmbptVOmaWbdyDDPRZdCdh&#10;jnHpeeZxho+g7SrefC5MBPp09aAZMeaSaGQRQPiBjrm1fdhh9XDj+veOCYRu135Pv536G0t5uNKb&#10;x2KztytX1CeW7stuWSdFaw88WIW8pWXFf+5C4MQJZgKzXZ/Kbl+tDexpS7l7hG3QBg0enN9MCxNN&#10;jWefNIhVB4TbQo90+1j/I0nwV5cIEjMf2ATG9GID/lZ3yTKH4bsAnf1Bs5MtKuL11jPZNCoz0Bg1&#10;DzXd5B7/F05bjfIq1f6DrxSBT1rpV+6m6E5LYcDH2psp6wXJi8RJua5pn+zvBHzX3K0fh/6d+rz4&#10;jjyZILPbt/vWsNMHq27BBuXET1/Zph+w8SpLp5Cvul9uAngtNUqlDmVgthMnsF7kHSHDpEP65Dzq&#10;ROGkzYiIJVgphsssBomsv1TywUwsdBP9mLEAxZrHvy9G1Ds6feecEBPoxT76qb1ki9m265BovYaP&#10;SWQtxqIdLeKiQ/C6KNj8XaPVosmQGeXVNAy1VTlYLC6F12litm8cyAiJ7HKeogDBtBHzMZd5WR28&#10;je1nMIG9IfPy7VziC+2lAtMraVGHgRjQAE7VOq2oLszykAPEfGpwpAZPlWOTvIaMcvFQi9VXHAz8&#10;vNMz2usP1UInHapNCobahulKAGsEPcY95xsAcBkd4YIxBaKxzTr4B2IwRhCjPRiibnZplu4QvwGy&#10;zQhm1JD0v15a2U8GzPnGnHsbdYBYHY7JsVR7/Z38c8/cyUy76ZHm5VUicYiMHZwFf66kvjMGKeQm&#10;5Ud8nlkmD9r39Hn/rAITpFOBilWtxbPL77UW/Nm27vh3fDaxZorzOhr+5EVZWCf7eNoaujYQy2zL&#10;qHy+/U/mSxqAXNTl2uY2rtP89nuWYF/Ik8VgDpkLieyYtsZPziKuSQbLToYYu0z3mNPaA41ZUrHd&#10;v6/PFSW39WLr+3iX5LP78/F9tK8b798ukfUnyHMntPLZEfy31zI3DbTfa70HyIwdlKcdGp+uU987&#10;2HLgnDfH59E/HiK9H5x66oIroiMIv/Fy6F0GutudcGRGQHZ+/tb21p9TH07PfZpWgvUuK3Fabzjx&#10;tV90hhtcj/fvxwNo3R1RJb/jXbFuYf3A77g3eWqtD5nfOyjKEl0iGn4m1rreMrxO9DGDmRaGDJ1+&#10;6Y51fWszQn44LqgDDffxZqLGltW6X7VdlvQ4X98FcHIud7nKDJkwEtaanmv7iUllhqPo5JRtvzSj&#10;Ct1ABjIDc9DYyu4d5O6N3/12myuWuNsU/NsTRgyVDd7HtT+fzpGe7GseLLDpWVnV5XK2pRXxoUxL&#10;D3yne74ZeWnvWGEY3sMzdlRrvS9rcVm3zHC2I9Nw7lyPnTHRnBN3ROPj3Gn3I+AAlqQ4y7hl/r7B&#10;B+tzfY0ERj/ed8B2OPPYp+tzwGCVe5rbq2v9LdnnN9xTvOvPYfn9O5zUM+iKhuEcjt2vFnYYaP2L&#10;xNb3eGbO5T2VSOa6J1BH9bfZSNh4PJ7KWr3DDOuW81tecD1nzdksGjtYuLNvRLk7dyTTD6ECPy8U&#10;6rZWpJ4qd0Wb1zWhP4B9gOToMaWt1bT0rTKSzTwhTCsgaLDYEeM7/96x2xcw/P76HWP4F1RfnoU4&#10;JkZkmI8xkCjPakzMGHY8ZOHoD73Ds7GM6KLwQ+oWCMoK8522EruERTYdTVzBGgiotUiZUwfQNalL&#10;eWnA9SBrdqd9UnTeg4rWEsj4NPmlcFTMN2WYVPspB3N3ech0M2BWCS1pOzZL7tz7z3K8XVb3Kx3a&#10;t52UnZws59HmRVopjCWxNMZDORA+Epb1kLZrbAmMLHZCqHMhVWLnQKO+IdaBGHznkGdF9wCjXEwk&#10;EmRdXPGM8mFRu95CZ6V8Qw18xvvE5yrXjvUQS+sw1/uik3nfijWIZ3dfRD1XMlM6wHi4znZDzUf1&#10;A0XFCS81NCam+g43UWJMS98A5QNRIeXMK8tFT7x+/fLd6SGWbU68bWa2uABQWzO1N+QcGe4l0/L3&#10;pk+6S7ENcqFp/9sASMg0cB2FTPbvaj1P0gQ9ydL/TdTOx3wYnNmuawbmkMTRBSdDDojX1tfgh1Op&#10;bwa/Ui6K+LyoLvzl9e+5k9xyzYkoRIlTLSEUneYvyr8CD3zJLoxqa587JWOrQny5lALYylmcrqPz&#10;JyZZUNSa01IRwsS3H5LoDSBXTbm+EPmuHYR57TFrhWaTsa2UedYmC7AyaViqK82pLngMgIzhW4VM&#10;Mcb08itU6k6U2KFQ7wnrclUeLLEQguY9ZpYXmVrlKNxh7AeZilpzVgcdMHMsBU4IlgoISSjWMSbs&#10;y7n6rVHnWn373BhvXwyx/c5iYYhyoQqGzCjzUiqyx5tu4G4D6nvk8yeOm1QWD7dy/va2CwwUMAMM&#10;Y3qv3VlvKWH8di8N486caCcEhgicJ4Cs3e5GTig/SEbr+rhmB6cp5D2bcJQvO94VffkKBciyDY5x&#10;wWgjlqqfFuUnqqGsuLEJyw6SlnXVKGd82UZjCWEuxV4xpKc5XNf+Xk9y/e6Q0Z+Bui2b4aGNIvG5&#10;P3UAqLeff1Mu8HCO1NIryOn95D9tfwNVf7AflMf39Z8LMBBuebybFU+G2zrGBui+W04P7QG32QIY&#10;KLD2Wfvxt1eW6WFQ0jqgJe/6WAZBEwgPGixsNC1dUqB1nb6KSXfHdwLHzYlzItMpWNL70dvZSbSD&#10;xP7sMRv3h86JU3vf6+K+2n/e7n7d3+MTFaEGMFB3e0tf48vv9/c+0a3367t7nvp/cmYkD279rGd4&#10;o/9nJ2nKqf19Nzn8Z9dPnKUGhKPtmSZHowE0uQqkrs88v5Zj7feoXvHumVlnu3Sh86Ksr3nrb5od&#10;7R10BHxPwsr6cT1/H79IHFyYeDICOafxPuigT5dF6Rz+heWkmaIr25yRfLBkDjcj+Tan2dSm1+PK&#10;XWGJ8c8Hy50cyvu4+RavECNR2ql0Gf/dZKHeeY598vIiuxGsBV5QpfG6rN+ddYvu2MtOluGTBtme&#10;SZj8b2uZu3pHJEuEDQAmGWCiDtpFyL6DQyDesJP+xkt9XImxdhxyvx6DA01jdfi58uXnNitYpGlQ&#10;fyuL+KJ+bfj3/q4HnLNp3Z5Ztju4fmpLPDqkt+9uv0v9fn7Xfe7/TNSXvomR5btUJLOqM+lFdHkB&#10;sezSd1vp5MG7OtA+7Y79ueg7/+zFak4DWxPo6qKTUhC0RzgTVR3/hewVr5UFOq7cKRUHiObZXgpT&#10;ry2bpREmHd7OJ+7wppyI9diyFA3Ikkoc03xHOSoRzDlwUX+FbrBpXgPcgPd74L//+/+LsieAvi7Y&#10;13vFBfFuDbt6cue3atk0IVPqwbAcJIrSWlt/TL6aEXylKlnoTNqvGdMauHdJIhLg0te6rm62YOjD&#10;xc/SeMbuOKYHgdx8GOks865pdVwiuL28jY/GeOM5lgbpB2r6OOkYB8Q0kiCaruAZK9XDlWg3IMEA&#10;hRPTaaKpgplAo6GjBIoLlYVtqORA+hyob7XuWKXZniCwkFswEfUoEleTv2fwSdmsZdI4zliCtdHv&#10;i7vejeOrcwTQxtEv2oAMSuQ6epDluw466b3iVx/LykoRbIA7S28ypf3ScfqpLxJ6v99h8UzXO3kO&#10;iSBK6VayhERCBttyHKV4vbz96/VadXfQMNEtdalRSjGw0NaKGegT2u340w4Y9+PHTHHdZfC/9CG/&#10;734LBP0taJ8l/4yJteSbx5WTNNs+Cb64Uq6zP4J6v4pEUsZpd9nm81HUPwGYlewO9Ui2RrN5pDCD&#10;RHahV9twzPqyXBx1XU0wUyuYSdbScWVhgKIOhSQhb5Mzq9YXxMEiJ4LRr2hWOAFR/4hRUp90Z5R3&#10;E3pmXsuPbT/hHaHi4mRKayOFoqSi4qRP3kveTNAjMIxkWFWPaHi5lAlciq/IIu6BA2awdEc/QniR&#10;PO5MdmVIWC3TaS0tMjOiO2+ZWZuz6hC3cYSwnmSUVGwhfiVqS4or+bdN6JwYUKjj+XB0+ntZ+ZS0&#10;zsxF1FzxBhU6PgDWHJdYXCU8Tj93UBnP9vM4YbD55YsriKnxzhzgJsCjVF8oB0NVkeIYGqxL66aa&#10;m7lAIyBhbjiI+DqY0c/J2sd6LW2Isv4blVIHphUh72uRNVAna7CTz3XiuhS/fyMN5Kg6D9UOMKXq&#10;TQcgJPyr8WpsfREsEU8z2GQGHIFYM5RCWFoIopv8S+AxYn5QvIi1GYhlbdMxZgJ7Va+V55tBJDK3&#10;bOOZLlhLQ1rSV6rWl5U6J+17bduegc8T3y3qAHae7A56vjdPoQ/lMWLNpTwJnh/G6l6Nv8Ea/x5t&#10;73ws8JrCl0bGRTuJPvtzqzldNECudcrIhKBtqu4qLSkVP4S1J30qsr+qxcucjwK/lDcMBaxv6NcI&#10;IUgnlw3naOW5EjHWOahjart8H00ZsLEOggjWtpjx0nCGEegLnJaV1UlQGqBMeuYgIPaGwcG7k3B3&#10;JGxZk6iDkMD6+849cX/RaZpGnNYFlzHwzAloPxdH7XYZuMU46vNmZiEza9p8mbkwOxjVO+/391mf&#10;g9QJMaLJNYjMYMJyxypXRTm/Ee1HOZU4LyN3rqxN5dxrPUNZ2w+tKonY++LANhRlG4pl3W31jt1k&#10;SK2RLXCXNEABUzOoeZ3qAp739Ter0YY7Qt4bmlwHcORtcjSS1/prZFt/4TK/GTIKyyAex8hvcs6i&#10;Vn1ygbVN3EmLmVlbIhNGp0er3yfweq+1Xvw9I7hAA7sp5eoktuh8OWEMyLf0Es6lNuOFwUaIHxgu&#10;yrUCXFc5yoGGHWgI5TtY77Lkn0i9L+kb8u2SEfNVeCcFNYDMeo+gtkHQ9VxhhRlYZqYjy+asRJTI&#10;1N1lwoh6t+xaDwR7PysrTy/uBwicSj5mdl4LyHe20evOR2zbR1q8D7jx1tdQUDMeAuYgnhbYmEvb&#10;p98lz0EovmD2qZNw5WVmNffP6BIyUbzhOwLvl+t2PxRVE4vRdmL2ITOUlhrc9caY41ifgdu0ZVyp&#10;AO/Z1oRUwIHGdscAZnPJ1E6xqH4wIL00vRa72w3BjLSVtt123YHBswQsx7hLlEjeha+l5Lvso92Y&#10;k/N1D55wzSLxsB/4dXA+b7I0+Tkx0V3W9quaK/krqAzFvsuSGFv0etylR2eG46Kin4WNuAvuxdFg&#10;dKKFs4L2qpnb/iE8JtouWmO2+Az5Jmm/ZX/Qdq60xXt3fFOfUUaUXjRYZJrP+46rGzFrDkpHOp++&#10;36tNYaKZKHW9XviaE/YGIOp2d9CdDp/E39lEgYLJoGuMM8+UMMAw2pgm3gbIGKB5LjDIdUEh+BoT&#10;7/cXXq8XrpfXJf96D0wBLi33lqrg9++J67ow1e3lMV2TX//6B/P9Bs9wctkatK7N3U6yhu/EXN/5&#10;Rp8ZODYccaKAERdM+JlftSZc3pXucJnuukuvC1MqH/nldTlDFXXHd63/mTWoA09QHojkIaGS8oOX&#10;Fo+1r1Qur6kcWbg+Fzw34S7TZ7PJ07owg14XYCHXzNcjilVTwdLvop3Xre1o6XLhtiZDLtHXAl3s&#10;nna0iNsdoriarGSt7jEjIWDWOvKBSGKLpev50zApb6VkhIS8zrNQIhDN9ei2kkJ15jyzRtAl9MUw&#10;yM8ARKCu64q15Px9CTAkdGfg/SwTIkj5iqCQMVIR10U5FjaebYPktNMWVigmZiYXch64PinXRtQ/&#10;ZyAr5yt2FRLr+TS0ebX20vgv/QTKmu/qP7vv67ouiM0olVRBSdfYwHW9nNUnbWPHZNMmfr1+ARcw&#10;p+80mRp0MkTJ5wHao75Wglf72WPR7yp4zLNKnMuHWTjXg28m4HarJm2RunfiRT417iAI8kz6Q3wc&#10;c3o/xsXAd8xb7gby3WZCXQfqeMepc46sL49YP7RtGYiL2U8+5RTppTk3xAK1m0YLQ4vAxoh84m7/&#10;EDOTb2Xh4xdPYr5txT5gBTPUqbjJ4ARvBWTvyjTFFp9AKlhr/NjfhWCE4RNWi7iAptfhWp87geJu&#10;wB3szdYn/qyoMUDQ3MuNIAX6FPODII2Kgfe7ojq982R09H7YzBgfRARDRuxi6cau5RZUzwgOOpMp&#10;m8YgCBIgjG9LQ8hCgag6WJtDPBKkNSujTJJO6Cb4Nie4f52gpyIyf3Y9Z1h8foaS8kT3jEABDhil&#10;6FF4iRDgKRNk/xl3tzXk7W7AuBn4XtYmhHU6LOqgKv9SfRuNSW5p9cNh/JCvMeZyaBIFyf2z7ECM&#10;aS5RdKPQsJU3u6PD5dVmQpiVI4pC8TRdW4RPNzrPOXOnhwjKYA3Lp05Sp/CcZWzur2oDvq0z3tPm&#10;PL9rwJG1pPzUduS8CS2xGPvy/shUmWEY0NFhqEin5HOdhAU3Tw600/U5Z6vR4nHt/OlK9OvkrPv3&#10;Luf5rrCODvmHz/r6/K5vOy2++5uf3Vrd630uQZ3ScX/Sl3zXD8fSGahH+eODb9/db6EeyPdLjWF3&#10;RuzvBM66+/RO1/fP/SiHagNiZu7o0FpHpxInvZ3d6SGFkNLAiiF/2+d97JRiP5vlDYgdLpr11MuH&#10;Fp7b3m4/6cpPcmIJXPzg+tOVf1w76w0JpNzRMxPL0M2U5gmxxNYTgTuyiX3MELUAoxjbpn8Tv7bL&#10;M901g7TOO4bKyNpwceqdTQ+cFR9KvgF7ltfPrkO7rS/7LXtg2Pm9Apin6yZDbq9ruIWG20OXPrW/&#10;t7ncc6zvG3PYFlyXkSf9LZ0mds/E/dSH/UrTyVjWrxySi1PRZtoIn2T33sclgAwakkJGLUMSSzzn&#10;1HCsnZlY6ZZoEZdZrCQ5zYvkqNnm7Y5kvc+83ANZnV5rW/e56UHP58ZXDPe38/un99e7/kwa3vUA&#10;bQPPaN5b20sCmFnbZY3MJPbSCrXFfQkc1MMPIqTw8ydNsGMS2grfluY7va/Zg3Rm0cnPceuMLexm&#10;kMXRcX9ft9FXH2YP1FO3hEO61fetsQsA9ZI3wlQkAa4rA1gvFeDXP2AQRvXCv/7rH8AM7zHw9fUV&#10;Y/BgFx1Iv14v2PvtDsNpiw11prpVH2INUv8h6FUyns5dzZFA+hqlvOFnzKDn+vWg4hTUQYNSfow7&#10;vSmLjBvpEaYNtNeE33iG78wHgnezXwxaPtAl+brpgOShwBG+xMrPcej80kZefyAjFvve1n7s7+KO&#10;1XTWWZyn1R3A1fJ9rEu/mLh0kBU5J9RWIXOlF7WbsCmYalBrMjbYPNOiGuZZynBzt92odbNIs7Qd&#10;PtNv95+kyfJ43/0qsrTgIGnakgmbGbOtiR4sbjvhmk4WUeh14fX65Q5YUQxPB4+DLQ2Yiqnwwz9z&#10;Zz9xyB44FCDO9RuztvqbWQRhvJzSdEdc+g87LbiE0gfZ/5t0YMJWfe6FNKIECmQpuQrzwODbbwZf&#10;5OL3vvM/RoheZsv6vRYyoI+bfTaXAzztQdJnCjdmosoGeDgw6oB3Tvli4zDxMhyLJ76kjrGGF9ar&#10;+PGVICyYweWSrTWACJBEwgLzJzSEgXcESYQOFnv0VwLc5X+Y/GaxFM37YDDIDAcunXfsezshdHfc&#10;lSHf/16Hzv4QNObgabjFd67sLR3TC/nMs/OuK5TJDvQ4XhOIxqmsoXzpMN/b83kj4xQTqqiXSYEz&#10;j16M8AOCiWmxLS6a5Hb6EdFTRrGY8RtUgJc3kKLtZJ8DhNiVY+sHAS0gJjTvKfiQgZXwZ2poveD1&#10;21VMvoPGZ4B6M6YIZPYtNWkwSTj1qdAU67Q9zIs0hus/hQLBa6zrFdkzsUhnOnfifaO6Y7e2LBUm&#10;M/MQmRbkB6+15vM43zMOZS1aeAAlMiMi681J0t8lCXQ6KCvDpYSqBcBYFNjiCPQMhGpbswb5J6Oi&#10;G7CAR0crQ05yC/0eWOjXyRAWGm8fFKk70a/ts5JVboRQxjmPzDggh87Xzp/Vh6IdFRqVklDeBHC7&#10;c3ijf8iwAn/+M7MY/KWZMUPe3tuT3WFb3/CN6/s/Od0e6NmV4XpfBTV+0paFPkgnZ+PF3tW9jzJD&#10;flHJ31x/P5Eb2z2JBf/kmMBW2uf23U7nz+viSQbxe3/8uWfMCruRWSoD6ykzLnlZqIt2+efXBR4K&#10;c+97yXA8r0VpPAPKawtDBiuLWq3vgbb7oF6Mmy1CXRjbUYk/4vZH50mXcz1zzckXUnmTXU/XZxlk&#10;SRuF74TYZeLDk/FfphJkT9tsfX99dhxxzOWOqmz4Lf0+ZWRYGtKecgVzfHfK8xY8lBiXpEHOLBxf&#10;Xbks49nhjeV7M3WAGZeUm+lsLEzgfWCma2WHXyJZ41PlgqDjmCqlAVSWEZMdVjryRv6LlJ9HU7/T&#10;n8T77Gha19muG+stPtY1Wk0jWOMnEy4WQyPeoaq+lT1onHg/l0rhPABZb/JPnJDUibvTDTSq+jrk&#10;OtkO47te14ITJACqTa41x3+Jk3Me7/3sQQ/ScbELaAgKM71KT3V4L629T+9hm7n7h4013hIVyFyd&#10;KL1JyhTiclVZ7JbCE+v81s5WjpVjL0GcfYBsNG56Pn7uouU7OVl0afhm+X77wNjvyJY3Ozy18Yrd&#10;18ixLx/0okVDPmZiRLSf7doP7VmcGm4v5OBEAdvO7WnPG23j/D0YTN3JpdCIHtLx4vfOQ2B5H1P9&#10;rKD0zZ5OG7BsgZ4gVk7lFbNJtl3ZkhBpdbDXXR03+znsKR0XVN6YKpDcCUibeyY+6O/muNwiYQ5g&#10;OKGnVZbrtpYM5Le2Y2iu+Ps9R01PlFNSix0hc0DgTuIxIyvcvLSpTsX/fL1xaXuh96ong+NKezBw&#10;TZIodHLg0pRMQVund0/oYsCh/olwB6SkfOTugVI9lrzu9NnXRPCXC2zQo0271D/t9wUAACAASURB&#10;VP0lFUxzMrkTUcmMfVGHDs05jEOeVxljB77sWMP5M3sq9fnNRokSpzmUBXA+X9w9cQy+hh5d2tEm&#10;9+M9CvNdrw1/1LCaHw7lv6EOf13BGc7URSs3PLMh6lEvwtCQoqnXheauUMFtPhQzdbsJYhch8h15&#10;ACzflTxk6bzc5+j5ultCZUPjiB1FCq8AiB0ITXeCc9B0Zvz0cwhQyqrduwaMFNfrwj+/fuHXP78y&#10;EGax00AuxRwTIiOS24Jg9K9J7VQ1c/9cyk+g7Vbxvl+vK8aEG2ROnGFNspG3+7kvOZw4tWfW/QMA&#10;BktJxZhDt2d4pU+Eoc6Ry3ei+YItM6mNYxolfwVM0HVa9OCxhe726icKbQnDNgUW6ejFkjU/q9+m&#10;1qwHJar7DDRobEVzW5aegcajm45+8a3ODJqRPm6rslh9jLx5hqThguXk5UBpkFFhWjGslzpoQimd&#10;eymBQ5jVVgTkOypyM2Zlg66LzaVGbV+T/Lj/vWd1LAZo668D3BE0uy9KB6+++7QEHoFiOQe5IAgg&#10;zO41ghNYNGVQ0fqgVY4ZcRhCQY85ywmYB1hZBBJm1G9m7XBuAxpRE5EKivMSAMAPrSgeW2gtnMsW&#10;3W9jSmUb9OYhi1TZT6pnN8R+eqUT05ojGAXcEzxbX/4MGnzOKkkgiAMo3wCzBW9mIEPavAZIuD9W&#10;YLFvduEBrkxVc0AWpw1P3wr9Nh624i1dsc4tFKOXgplt+6ilQGM2XdVz8nfSCU7e9TFYtHfP1lkB&#10;0uyavd20PjOtygaZeabGFWUQpkZpF5FQ3CuYA4Ax3pG5XWC/G2jWyHwy8PNA0G1eMyqLUkIMevUs&#10;nVM21BzvODzIaTCiDh5iW+RCF2tgrfWR/dyNAvaRn4/2XP3c6V6OSt/Fw+1KpNGfZfQsyvjbW396&#10;Z+mX3HL/8PyzQ7WU8I33Gn0KCPSvEz3VPY8BhOzxvRP5WRS0/PT8H8i3b+l4sHKL39evilfa9uLe&#10;Tn8vIVMC/e0d08tujJSvz/3cDe36ItA2HZQpK3sQk++PmsaiWGws8d7muNpLSh4wOGX5zpPT+U7r&#10;fd01yfdD46n3RWnVtDbIOQrLnVrVfj3Ln9bWIB3E7PtqhqzPtg8+ztWny9Cy1u17PhY59Mg2bBZX&#10;nuge2IbYRaUcELlBLWS9TsS20hWXqDpeExVgEs9y5yBHQZ0bugOS24SVhxuB7w5c18dCnAfiIMvx&#10;rodTk9e646zT5+mibNbt7/XZctiu5SsQQw0OTpzIL07vPmEvloS6fy4YGyauSlLckPz5Krm9Yu/T&#10;mrTNMbjftzvvoxv586Z/t8sdXuPWTndAsh8nmcznWAKq+nqet30s+Z3U04bIkNWtfF9bwmnixHpk&#10;Njj4bLs5MY51+lg1nfWS+xq1G9l23ut0Po1LRTMZp2M2tvGk6z/qPqE09mSe/VniweznD0ReJcd8&#10;zjAvjJYjROmKp/H0WT04YG3j62XeIpiLbieGjAM881MFOnbZWrjcP9ow+Jzp3EsH+qc1GH2kDVs1&#10;uJ+Ju8gUiYQtSGSwc42xl0EMUVwxf28IRN7uEJ+KsQcHN7pZyP2cS0/BTZigUo54m8jDL70fkS1t&#10;AA/3HhPh9Alb2bzsAQNXEIG2TPX3++26zL2duC7F1++v/P6SFS12HV5DYhC+PutzyqQh77fLaMUF&#10;SJwpE5VQ0vZFSxIK/QhhuRTg1/UCk5Akgp5A20UPWefYOv9a2gXiNcXWNdDuy/kF/QJdf0VT09Bf&#10;1dfwalezKwY63zp/+1l22zlGHVv1pfBD+bD3J20PgdeO34NfYUtM+NlpGDPNeRPuNK7BSJTKqx3Y&#10;Nedc7wxYB2jk11EyhgEM6rsrvzc4bd1XNZM/FlmzTDF188wDcc3MA7FwRGFmfk5Z01klT9Z2WsMp&#10;Zoi7lvdxR1SM+YBSGi+2s8+inDK4GwrkGZfNqoLrqtKQSRinfLMVgNfrwnW98Hq9PCNc6BeI9UGf&#10;RfgKzIDxfvuUqPo82xUlyGw5k82MiRmk6cQYZa9d14UxRr6D1TrIJcT/ErSsAOQBV6QO2YQOZRzK&#10;/ij38ooUOZHDAFWfG7OQq7As91ysT/0A9zmhrXHOOf2RcyZoFEhU1fAejbfrNJMK/PGMo/LZLIs4&#10;sVb6TilfDDxKwW37h7X+ulgDDoCo5QmpBI+ZBZIHEHgEg/7r2TqHrMcVXCziTjuJU6Fz2pwqi+Nn&#10;YVAKpzq8Jd8hoSqy1lotvu4MMTSFSAGW0WifrDG8HuVLL0xBZN+yD97WTIaL18e4Wc+YrnouQH+8&#10;+uxCaGYk2sww++F8sMaIBKMl61gGwqIvYlb1hbnIIjF3xdmS7cOsyqcQMNVe4KbYAnTNyLjIgzmQ&#10;TlCBQq5mFpLhYi68bBkj1KEwVHDJlWOusjql5DpjOz+UktwSeNt9oejjcL2Mf+YkYeExFYXFokPQ&#10;1sccGQs6s5B+kzj1vg7i/fb44h2LTrOuu9P1fRxfjrH1NeWUJBf53M+1Nh8/nzMyvmXAoLhEYRIZ&#10;71HRRC+PkGXkGMiDV308lvOWxGYmOAgyPEt6RoaD5fq4zQaAiiYW/i16+jKXKPdigPRSMAFio3ZT&#10;Dy45q7qSew8HrxNl8FDuA5b1XnmxfNKcE7NnWImmk4W17WZ3eFv1bYz63PtVznLe+x6hHMfANMPr&#10;QhnOlA2UqyKw0fu/1tgU15gpP8aceAkBqTsavmIL5sWDzzbUYIGARGQ1qDdwcjI697XYHQELL8fn&#10;c7StDug8LFh4qxktWdMO7gR3NqwT4N2ZlYM59o8Byh7v3akgYfwAcQAegEqp4H/u65ONldOMBtze&#10;GYW1XRE3h+zeIxsuX0mrBDqk6WFLe89gWRtbuyIBbzYnhe5/WwE6mKXznzTQpql7cIkZtwnONpoJ&#10;61HOPRjQn4HTbLYxhe5Nw1lC1lJ2p371/uZ2akPO7c7DhlnOOpHMBuNCvPF8gFMkgCaJ/TPuD0jd&#10;JPWm/RKRzPJmIE0StzDjwXcjTSJER1pbv1aMZM2RfHGmBDXfm/7bnZv9EHOSfqVZOVRp5EVDy0qm&#10;GZ2tdR4R1IntN7qUcSZhyI9AqSLM3J21i00KZxAO8BBiEeCCuJyUmYB0DMDkgjCrpSchwCCmtW2C&#10;a0X8wL/rumATWbtwRs1nLe9C8pso609WZjkpVLjT9fa0qIluLWA/R+CkajsxAHTBs8ozKtJJuZZt&#10;4fkhVSK6y+eRZ1NwbvNA73AcvUdkdJk7U/SifIjsmktzvbGTvTRizb3kvJ0NlrosDD7qExPNOuAi&#10;Pq/LOg3DbprbKCk/aZh2jN4O7FSdYZi1MiSNFjs2639PMz+TpGEB0o/zIBfQjTAnRNXE7W3f82nW&#10;91r7yJc1z2cJmgtKhkzH1Ukv8bOdFprHluOcINAQT4Ubchfw7Pbib/YicRx5bc7G82EnhN2gW+CE&#10;Nkvv0+4MzzWTtFppcqNY3lLrqQepXP+tzj9DmyND2jVbF7LPKi1BxMr10p3CddGGMDBUaK3cB4OU&#10;Frb0GiibmNMxt7N36c2eLzlb34kfq+2yWWxaOoMyWcJ87q7NSZnOrPY3SeH3STpabM46k4OYzyzq&#10;AzsvaWIDuAx9XaAz9rp00cUAeYUfSWCAyQ3iCRdFL7z0hSkeqKL9+44au3S8AIBcFzBnK0Hh54ct&#10;WIMyXwUvUKQFDmrvBSJBRxSiL9gY7qiaA+/hOkoTp3sGr1yaJQRgwP/63/8v/utf/0q6fc2BXyFP&#10;AOpRt181SDNNkl9oD6T7y+C6Cp5clnrK4lDOy3cyXZdmGxI1t3M9kLvC/tFSGkDjs/ylyY+CBMXb&#10;CgZkWHaDI5uoQKAB0Dx/icEjUSbhBd3ovJ5+VseVNiCqXKytGLtijU2XRNFlZ0faQUhZJ5E+nEkX&#10;udR8RqKiPvolCfkikBK28QUAc4BJhXRVeEJqyEwYXnqBXgqBJ6Sa1dpWo/fC1yR3lxNuUiKQvzQ2&#10;mVEv26TvTXK3CG0XNbfL5/DkgUsVEJ7XEvqqzZ+E3H4bOxllfRpuF4jvcO+ysymv7rcy8spmh9jC&#10;S7PNSwxcPJmMTlAmUwLAGAZ7vzFEgOvCZfB1au4gv14XaOepqq+JwDgdq+T8qq+H67o88HY5H01B&#10;nMNoYJ3vtEdEMN6eeqrqZBxjwsbEGC6Hv77+B//61z8YwytQvOPQXQadPHh2QfTCO/wHpAcsdhBI&#10;JBdwLqrXTpFpmfmcusiKzlkrVyTUFWng+sG05OCEQKJMbQKWaV4WJ5qbKSNj04AVJkfYaS7vfV/S&#10;tIkrdAqD87SLEGUJPWgwHIc6o2PSLhIXbm4jhL0aDk3nq0pQyLN6wMoh4cPiOFLnlQwD4KVRkjnv&#10;tksSPEVoRKJnCBjbGlwNIHNKhTDtGRO7wUfjl1HZ7OyGWYxKLibjePbMN9d6An0DXrH9UEUx8lTe&#10;NYOBP+uUbu/raM6gG36zdbxVz6nCA8wZ6kCn9Rh9cqio/Q9OfDdM/LOyIQIc0pgLgZnCXe6vvDsK&#10;CCqfCE7DcAXnPUsltxd9O2mtjRjvgz31oysN0Nm3aqC9w0UAQhl5hH1pYO1dPDM6yC/0ALS/ufAW&#10;wHHo2/7ZT3+fALz2UtX/cst3Yg6lFE/lTechwZFlW8FjbU33/gNIA3rty1NmcfHsGNxSla26YguH&#10;OCWKhvCasgKRX69fMBlZb41lm1SrjmYar3z7ZoTGawG1dAqno3vL/u7jngECKLxBI91vOmyXbk5v&#10;o7zKafBnLM5YsC1w07u6ydO9JqNIr6H1KLhv7Z2NyzP/PToxzJJ3lnb+cKHeAzxbiy0Y9ni1CPft&#10;K5wc3J/HdPo7h7X3z7/FzYBobdw7FaBh68tJDvj938/tT6/Hd/zBxeAUDS1gF5Xn/tKItQ+yLj+b&#10;rJXLnKmCzGXoNDxSVkp/Y7TvT/6kj99fH0HS0r5CMqFg5fLHh25tdIfST67bevw35/qn7/npxdq2&#10;/8mrAqFt589JX1PFiesakWtZW+m8DoPGfYV2d9ice3F/H7ocXT9nUK0dJ/rxKmfw8/dL33Z+abQx&#10;8/0gXhpQoHbd2trl/9+vl3s/f/pd70d8cMZC28+O79Kx0q4Fn37TL0GRXIDcFn3PbNY05G0iduFp&#10;Om7+k9fNgP/j9bTjNcFhyex3HD83OhUyLmOLcKCuwGHedgz+43FR1hvpfv8ajW9d12rNEQ2ePo6/&#10;lmh+9fq8fG//+ZOrMljLRn6+l7z+3L5YCx5H7/ba40ubtwZQqvcgB25j47pqtrwf1KkZPBGEwygd&#10;lpUcVk04YO6tS7O1gZb9d6Nv2WBlszS7LPV36fFFo0u3iQ2XXrVDXiKpKLDgBfUsxqDrfI/lMEdR&#10;wf/zzz8Y7ze+IlP81/UC7DAHjdd5FgHx9Q2bR4lazyoOuvYa4XmfoO+NztfQWcr7zJZ7ZqcpMT75&#10;GbW+k8eroawWcN9t2nSzv4WdDPqxnEGEBrb59WVh93X1yP6nLw5+mTbOxX7fGRCIIGG1VaiOayNq&#10;cku/Z6F0ypkJCVlZQbLOiO7b4prYQ85YWqyfpamyPe9Y2lGU1+UHkcyUJVtYlMilLBLz4IwlEcpu&#10;3cUUZU0lKP25XF1lgVZfgHCcSvIDRHK9pA8rD3uGHworEo7w67CWmr5q646BXbMJG0G3VorN71Oo&#10;AteF3AQsELyuXwvG+PXPC1+/v/z+CJbMyZ33buPkQeBL7W0m7lQwIecTJP6OmXD7bL2Bu8I3Scgg&#10;Ssg/Y8AIxQfdhrE2T85TX0Evb0MbLx46gTKovU90pAOF5et3f8eMHQ25ZyB2D+xlbmv53mXVSism&#10;grn+fgHuTM7A3562EP2tCLl4xJvMfsv+WntlFpHTOznAzG7EwKrTXcDcgazfEouu2xIEZtLvx8Lg&#10;/v8qB1LDDOWjyFp9fvJ61V7rWQ3sS4wyo9MCj2YuThiLfCQu8myvxiPRWaqpXOwwQNbDTAv/SM7P&#10;OpyKzmdUTFr7UnTIzHC2ZR7HqehrMxyksgtvCNQs2graBHgR8a1DSGO0hEnRsmWeLAPh+89RvB6B&#10;jA+iK6uiTNAVjM+eaxjF6yUe3d/e5D/avb6Pmy+oHzHOWNa5qMd4ckKtzoHd0Vx23j3LkgpNdXr2&#10;O4WcmW9Ts3Io34WB96s7WJ0+Kz1WgWepLKO3DWzxftKiic0wCqkx6DQeb2b1aGQ41YEUfBQABjwb&#10;ZEpkgwVd93UIjp2/0xDrfwO4rm1M/L07xMHoYWWrcj3ybIR0koPKwelKfpuzZWo3vvNWYt7N0CHs&#10;BscaXStUJqJRa9CA5IsnlLe2/GfGmR1/599HY6jR887vXUEyY8dpHFLh4Z19DqttD15xdOs9+ZPy&#10;HysvPI5V1s+YWfHkZONsJt/Y+vxNZrGMFXcn9B0aZu3P03serm+cIbJ2agEyP7lSf5qvZedlA/NO&#10;+pwXHP50XSE3DIAfTkt8ZACgIdsS1E4gDq6tcxEMeVAK72u0I5jlmFmXzse+WDXH6ywv+eu+OoF9&#10;J8BijOTfNfc/u34+RwDC8YDi0Y0vmNV+03iJY7Ddv9KB1Wy8jcqSP7W1B5yzj8f1U8+KlfMm7Zp2&#10;rWXqah319asCmIpnXfVtJWaxm80xmuoVeMjAzE4NYwCKypgCWqaJJC2K9+74q//cna9LIoJcf3zw&#10;XJpFm8jqzu4ud0ZbB3xAlie39s1u83ebt63MzW0Xxfb73a6okm7zD2RRjWPFXvaN8b0nX2RAjv0/&#10;9GHBjXFpc4ZT7iN6o8rEAmk7P/7EGb6uhbt6bc6xjsX3VlIeNxf2472BN2FgXdvlnU89vem26cGj&#10;p+2bbQz8eQ5KrPfrNm8isaNCX5E41fsU2ZXRB9pw3EHUS1b+2bWu50pCZfbvynvfzfcOI/phY+cH&#10;6v2VkckMZmlSic20drg+zI4/+fu93B9lTIx5s/NNIilvGVeTPeFci4oZ7sBQgV7qpST6K1qW44og&#10;og3RSDzrk33gwcDnxBbpkGtr1Jp+QfgxzOpdeSPcvvAdSBNjet/nNOj0xLevaXn2lYhE1qRFEEIx&#10;3u+lPvH76wvX61U2eL+4Fspy7Ih2+SYgJwhpKWdYrtRMYOGkv2h2qxSv0O5gyZc239Zslp7s4gfe&#10;HTB/kt6/99QF9qMmq/NG2TIS8/TOQwpF3FZ2P4T/zDrN5T/3MW/r+Ni3tth6AKZNdCyvlQ7nwBzH&#10;VPo68Uju2nRbg4dliqXVFnQkPRDzwQx3z36ekCWemLpd+Zqu7yr7t1wesdtWGoWt7FSW9Mm+muWB&#10;45FvmweBQixrXNMeFuKjRqtGpbQBkkEpp761TyWTbEV4vzTcMCuxhILn8uoV2gerZQlyvlW95B0r&#10;FfA7H0LzGYpk4qZNJjpK7PKeaWKICPR1he6cgQPDZ9R1GRClkQ2/fv1asNCchuuSnJM5xqJL+nlZ&#10;pGZNctA1RuOltbm2TrqZKyUEx15ODFwmxVNly971xWzjcH6LnRUmsVvP72dyZpW25DMIvosEVRtt&#10;bZJnw4YDk1ijJBTnLhbWfth0+fgqcJGDBHJs+Xt88VJWmRffPjV6gwsBeF9MLr5R3vF24T0pSKLd&#10;ADQFqHkyNCdj9v6XsdaywUTy8bZ4Opg894rK1dsPwRdgSeNQD7wIuuYC4k8gn9t1vTj7hIxahKl0&#10;NgOOz5sZfQu1kMyVWuiWW96Q6B1slrw/z0f2RXrfNASFBIilIJTcmtOf77+fHAWeecEs9xBCImFQ&#10;am7BZ3ChDMInR/i/eSVAPV9vo+s4HKtRg5tQqQxM8nrL/MyaRrXNj6edF+M15dF4vzMmD7XgdTIK&#10;ubjroeCdOWF6wQ86jSjvjPbjkSxbEdfrdTVB1x28tb76HORWP4nMh/Fuitces0y8DX6nSWfSpB+w&#10;w4MkzRgBbluko0/K+l8NfXuNslJo9e41mOCO9TokcLzfNUbRNq91MGmC6NhqyRIrEGCOBoRWAeRg&#10;0CwAC+vWA7CZdAQNbI5x4ZnzdXc4hCWCn62ZNAaOAG+9Z3twuXeRf/vct90ffHRZ11v7ZgVazu//&#10;E1nA7OH+eMm582XtZ99StgOFyty4gW8ggIDVB+3L3TFTIuA8tn2e1kCz4ebAfZi/xeGAh7n9y4tn&#10;hwTVwjB5bv+TM4gGVOrCzucJzADM2HocB11Rd8QJK/5ZevjKyLo54PI9t05u6OH2WP8L3/GmdN7+&#10;Q9qfgk7exZ+vB2KJ750yz20+PbuHife2VqO3gc65A/Q/79PDE+33Hf8VmAaQjm6RNWGh+h5mg6w4&#10;0Z/VQ1Z7L1PSsPJy7QkFGv2I0heH+/O3pvu9X89yY5fl3dhbL09mSZymba5pgPwH5UXvU3WhZYU2&#10;/Vtyr9HgsCpv8nYjyxMP7c7X7iTrbbvcDKATa1n1wpwjneF7OwKE168Ft/+CjjcHcf4ovLyP1+l4&#10;H/PNKM6ipWyrypE996cHObbECbiOOvUJQCZBkT7W6qxWklGN+6TD4o9qM2zHve8d95WNc2Vb/xZP&#10;78+29VIy7pyp/JRR3+/NnYj4CepxnJp2SgNaOXajU2nlc6BnhDYbf+OB0b4zm/l39YDtxquNCQ3M&#10;ZGwyV5laHj/FspylXuI4Hr5zdMcqlFJ0ZtEZDZZ3oqEDhE3G3ae9ZE20mfIQaIsq5zDPhEC7LRyV&#10;1+U7ady0ElQLgWstgmTTS4Iw2ecSxetiYGZbZ1Ljq85UVrpplfH0BrjGFAYFpifurfQqgWgWTk51&#10;B7hJSwA0xAHgG6825iM2C9I2W5HfVx4HHbwGL7/R75GwR8tRR+oaYJLJcJ44NAq3xKsmTTTyV25V&#10;+Lv1XLxPnc3+dmVylqWIXSg9WGOE5bHrPv05Tfb28ud+NI7zI30Hc3RrJJId07ne1nfrZjmoc2Tx&#10;ezgXEckrhtTpXBcM7Pt8hCM86LucJQrnIRizcafvduS2OfJ/jLfLybVv52v/vvgv9Jya2/wQXC8v&#10;sWThbJ3T8Iok0Zl87b0Ws5RzzN52m5zJg8SDrwgOoNkPhbtyLfOerKcvoN8UmF4NMm2tmCTzkqkq&#10;L/z+/RXn1/gj3FV2qa6Z4FF3m3KNpaYpLzs2y8Arqs8ncku7lw9wV32WNYzyKr0Nf49liZR6b8kG&#10;v+UV2NS2d7V1FMvM9QMiUTP4hv4/3spIjpbc4W4TGANME8Yz8+B64clPW4+u/Jh2CgQvYdkSM9gk&#10;+ldkrWArZyFgUdPMatf69sKMq0Wn5yWxICdkojIxjI4pr5VjgsjYEtq/66RuxiCZsUoZdEOEC58D&#10;rmkp50Qxv7U2IRY1ayUPTiqGs5BJMQEU1LZlSmdWrwtMhWQ5Bl87imkDhhE1drQ62uV7LAI/YMHf&#10;ocIsplq0FTmpGSjZSMkyaxF3Y5BttIh7Zj3x7+1EYCAyNSg4wfmqSKdeUcfsonOsjAkq+8P03hhY&#10;tZRVHSiBnI82s/cyOc249QckF1VGnLTU4XsyA8Fr1c29T+Yrk5moEjmRIw5N0HTSBs8v75+hIKP2&#10;ZShAHVU2hUGR6j6zDCgoQ7FGDTURwObwWqaimBhhJAAYAX5aOSIAeL9bHUJn0KQmJ8LfRT6iq8t5&#10;gGXD/J6J8V4d7doMHb5D1RK0mhnGeHt7VvzmAN7blEne9LpaY844cDe2OEWneTjlzei1ke8GejAg&#10;+OT1cuMNguviQQ3R59l5rLKA02hvW6T6PPEQXwYyJutwUobyZ6ufnwoFJT/YD49nlByhoqdhKQFQ&#10;yMe562Yz+PibR83TfIHdwmveJ54M3tsy9vdg8O3OFxpVGbVlb0OBWTsMRJfMEOR702hu7cpuNHQU&#10;Xlq2Dwad7+U45jvYFdABG7sVDJ45BK/7rHsAOGqa7Q6cXFtWQV3KQTNgDNavWzPjuqMtsxOs6NhB&#10;cA4zh7xQLbuZ9XHbGi/AVlTYnfzVdDzP9lMIIGv2ijRwFM/62qnDVLiWyGPDagcGvzczWJRS8m2h&#10;E3Kta6OPm9nVfD855O48LpCeGTjLdusa8Qm8c33X/bvzyEA+dxB35fkpIjxpHsEvEgHGLicb3Td5&#10;Vs4MiTXpn12ha0JqQuZcsr3FEPVHOS/a8Nz9Wse94qmlzcg2s3Y4kZ+/QSzJzEzfvk2jojtlyhnG&#10;d08MUjEAz5K99OGSwEYQieNqB49CKVzmh5d4P2O9Ovbz5AcPhDOQHOsypjL7DR5OXXzQD/HJ8mcs&#10;Abczkniu3CW1TTcdrkDjBcn1lTpSJBMgbsE1obzVXHvL980ATBBMXp/vGzF7oNfMvPYuUIHXtg55&#10;OX+vuHF3nKyvqSxUOpj7GQynsia9T72/QQT2ZPmYxhNUoNd1LO9mRieX13gVGqMhmykleoap7Ae1&#10;5rjdCeGkCh1E2fiw7p7GpxGooZciJMyCpU7Pll7uWa7kyeJlIGrD42pt2dKW/3x2lPtBtyHXw3gF&#10;eniovy8+aXpwH8KapQrs679ul1ine6m+O99xjbKpKg9Y8r6/xtlFKgmE/eC8gPZyyLrG76drsPQD&#10;9eikzVSyA1K2LCQtupwnM8t1yV6JiDuEELaI1S4ed3pqYvV1rLokMQjcrpygXq7gVJb8s44fgDpw&#10;221kuXztzndhQINj7zcAuS688IJGHWub73xXhLZdvlolFr1bEo+In4P00gumvkOMtsGw8EdMgU3J&#10;EqzrfLh/Ix095nW9SUev93+5zA/GlMZfI2WxP696weA1bd/vCYXhf95vr7+swCWa6zQpfb1uB9OV&#10;PU5ZE47+y6BGDMt3Or29Vu50bDnUnYWCONDP0tvmu7bEaQrDlfUZ/YcfgrfrqBWLZwlcntkS9LO0&#10;X2jDeaMCYmCrz7l3LGSg1/jl+Sat3IYZzASXqOMZdmXSZkCsOQvbonaEEG/S2d7l9u4YKB6IBLjU&#10;8cSBkcxEWzrb1/APAGPWvLjYU6i+cuei2Yj6yJb13z1pbULGwGDmPQPSzb7xLsxYZ766KbNSF0mS&#10;M3xIluMRWOmwwKPKswks5nQYRJzfVWP15eH1zBBP9gu6hfNSfHz7mUnvdPSPlAAAIABJREFUueKG&#10;XRp6nezCTkvygQhOgVyXDPFfUXiJfcMlFhvyDf2Q1eTGBYNMlL+u+Mp3pnjJjdTP1D2UmwjeoB0m&#10;lG/F96pe436OEXjT4nBTP9ureKlkDyKD/P3+Kvs6+IYjITmc70Nfi9e77mlfyUs5tpWOa3kopBM8&#10;hJ37fTHrfSg5mf1F6QSM4bwjYeNksfhIpA4drqKOrSkYWNom/GcsxzLhA3pd8fZc9yklvfJH7BxS&#10;Ez+wUyN4eTkWyzMTpp+b13H7CoMqUYfy/TUWHGwBUGOi4+bO0ukU5gLYlP9QFEBskV8y566cauFT&#10;ELavN9B+d3gVmE7GX2r3tfulPksjuTtK2oJ3+SRZy3cKF0UtMApFjq1nb5TxFdKk9aMLbBjr6azj&#10;8+x0BKN6LclLXRBoe086rLWyWoMs2DdAl/O7/5Tle6BACGJsGTW50Z4MJlv7Gr6hu1CrUhbFNquz&#10;uDVv98/++iLQPAHVAI1ltFLgyY3HCQhjVWOmwxVpHCUbNX6KRopmIiHw9LZll47lHHscXJqOcPIa&#10;hROcTWbU1+ehNBVwOqybtVfrGt4MIsd+5bjoBtOJL2qb93ofaTU3ZclXunNlF1j1btzev41jGcP+&#10;7dbHOPGZG6X6bl4qgb2hdFBvW8LXcZz7durSbVvzA8Ovhu39u9Pvj9lPmVHy/cKyH9y19ymNUlBe&#10;1pryPq67fI7vfZzftUNPPO14tsnfVIZckHdQjPYIzwrgd9PMK/qE0+9tc8kBnble2W7/lobk6gin&#10;gxdN9vN9y1zbPejS+3z6/GTcn9s4PX+WuTutz8/WhxoAmQ7vD8visQ1qlghXfnoKoaxAh9MpC+4+&#10;Luq1zyVS9v59kqWn+3mF//tHsuLxXakrU0pW+8dZvl80FP8j16LP7CYwnhx1+98rTVZMMr+jeZbF&#10;KQzEjJ++YYX0pBM8Heey8nc6RQTL+SZ7kkDHk09jTaBzm7etX8+je5bl2z1/c3XnYP/s1Db7ufd3&#10;X29rwPQ+1/n7FPDQ6U888bMxnMe/OKrZr4e2cwzNYC2MjzxGbVVC9z505wOxz99ca1CzjSl2yuz4&#10;46c8UPruA9+2PpzX8OqsZoBze9h/sH+QH0qof//6jhZ/u15ubchdO323nnc6PdKY+OFbkq1Z8BQ3&#10;d7n6nc7h2ljvTxMovWHx+W4b8sC02F28v2u83dFwqeItCrWZiRxjc/C7bEDiH1HFBSZFuVNvamV2&#10;zo4SBAsdijZaW/q3NUD9wTxjBgxZezvxW/xXwycyjU5IZtCX44b0AQSqESht9BAHK5v8rX717NT8&#10;lnKl47TDWWcIW9yDCuX460HAavNgh7S+8L3JE0tf8GizHHUdx+2nmaaTuHnbEAh86cr+7u9sGIv2&#10;frzOD8ZO+kMY1M62vd0XdyNsUq3jIJH12dY4Li07ycI3UDXmJcqABD4lZuldNXohyG3t/b2vbP+G&#10;Jfc+x1gMsZKiVavWl4Bw+PYycLTT4A+un9y+yMlYa3fKrnh/nxd/fAK4lvvcFoi/U543LGOclnX/&#10;RjwQ603S7mFfbLqzfrCECJA+B879SgerRKrW/8JezhPl2/n39OkuI4PRip/sRGPEQ9QBEXwNDNAT&#10;9fhveRRne5I6q+wTa7QmHxae2Efeg4m0mlcsOiMg0HRaa+Rlo52cS6EZWWlLR+JnKcbzNWYHAhI1&#10;YgzGXDpbn1ax3Eo152zuigVu34EX1olsX+ZY+Lvwf0Go/CwdJkjFIwCy9E8odQqg6g2W53igwd1o&#10;Qra5djHKcERmFbM0lv4IILE34MIFRCZSKeqgUL6TSru2uaxXOGCkOawDWPjslFO2G3v65CgQeL/j&#10;HkmQgsoubwqBoIBD3Gv/3ZunJJA2yWeuuynKGnL8WE+yr69TG6Xwg7hTYTYi1jN9KyejZgUgZ0gv&#10;brFjZjF7rxM+5+aRZhE/Fbj3bY59FCF0jMrHA1VqnvtmnINQi0WLyLYSoEoOAbYdjtUPDFsBDEFp&#10;q5vdgHHRZevv7XsXQmDUcXZnaNDYeDgeIkIez6Q08H4QIO1rd792ZUXne4HHmBcVMO3PzOdiRvZ5&#10;b5sRZ0M5Kj86vT8Zl4/f/Nn1ExW4GMv8b8tq2e9l9o9QtmxOjgoykj73DOueLe7ZJgHXMpuVPLQg&#10;sXxma20Z603Wm89fHhakq47I8cd29er7qltyfcFgo3SL99UNNmFtM0xMWTmsG4R79twc5QhXjV1M&#10;Fof1gdkKq+yfNrPc1ieHxcngWG97fnb//OhA5/dzbPfcDeb95XnPNOyv73+7c3LevwAqbnNcNX1s&#10;DMkSZN5Byq0PwTc7Df/WcbW0nXKRfOW7mcx6WZGe0yElU5Kugtu4ZcUYtSvvPEY0EP/Er/3aV/N3&#10;lFgcXMRQ2/eUmXfQ7wOi45Bj3wPDN0PrZNweneEKvaibO/arA5Yuiey6oKuotjJnkhh4xWUbVoNt&#10;/+LG1t+dzt8Z6N1Rk/L49t7+QH+t3NavJS+5vmUZQD6q12u5/7tzQgyr7HmSTeugt1DNNF/3cd9M&#10;XCCnLtz4tZPB3zX4Gm9vLFEQCGth2wJ5/Jk2xxxf7saB6yHuIvxkfE4asgKIzUpKeFhJ1G97SY+n&#10;y7q+jfX2CY8szvQfyrWf8mZ3hhPbf9ueoXbfPrS9Bybv3bknqOzvuZ9bs31/wxEb7gj7CLdzeer7&#10;xP7kkCannoJ3T/O74odqdxI7He7P0luBJVaZAe9TPrrueIreLG2yzuu0kW3RccByZNYxMJrutT42&#10;d/ncK5J5xuT7/XbZDAcac07YGO4UFQ3Hnvczd4zB276uC9f1htnlu28vhQ3guiSwxoTohWGjJHKj&#10;K/unsZN8lan8nb9qlqUTCF7XC78j43NC3T9whd6KHUyXXFARvCk3VGNX1ix7dta5TbtuMAOgiDKQ&#10;SGdoSaDAuUFz4vR9ZfPsFlcHq066y4k7fxVGXyWXSG4KSjfLTVC3NlKmztp9l7oobL53ZHLCuDvF&#10;MLirxwr/lU12kMEBWlfseoYKpAV3XARHA1YJgg14gqhIuW9Bi2ckxpNrwSx2JgSBWjuSb4tWw1aY&#10;QesJW+rVXxLJmHCHM4y54ZQ4wWMWNcEP6w3945QrJEE5uM0MktNojFM0HFvP8B4YYFHKSPLrbv+V&#10;Li+qn/tYzT/g8JsvJrAigKwEYbVSUkc0vGbmmcIlO5227dzWpJP/TR3DgEB8JT7HMqVK3HBsUfuk&#10;ZK3vFOcLxAxylQ9pcsFzvS2791cdx9H96OKYuebTQGDTnlktvgzLVgMqU5zjXfgoOF5ClsVuqItV&#10;AFL3eOOyvHRdj4WtYnRtWUvc3KQYzLwyxpxhG4P9Dn6IMrkZMDIyyELG1FW8OH+vPEmbhwGZOnMZ&#10;AP3/qXvXbcdxnEtwg3JW16x5/3edqjCJ/gFsXCjKPhGZX/ca5Yo8tizxAoLABgiCOTFJyTwcQJwf&#10;d2b2g/FiPM2pyGIShJKgrkwjbL5TTJVb25CCqhAv6u2tCNxflV06qPenuQDg3YZYfpo1oGNhaTlU&#10;MLpfyhjieZPEQXCWTIVf66qGicjwLVC7EB9psI3CUsL3a98Q5SUoOZm1Es5vo8cI2oXRF4KejlRp&#10;gqjSm8xmp+GOdIJv6QKi53EvObQ6YG4X68aPRcDjdTbWLCqbpQ8eEorc/ljfzbz4NWI/+2ZyIbdV&#10;Zf9d4YagcKi7pHXMFoI23twOH+L4Ln0bPFKrc04Akjn26HC5PD8fm8Kcc9W4r7TZIwbCQKURHNuD&#10;d1qe71uZAua8FxHMSbp7EyJfKQAFJiy3HgKs+HNqciL4lTxbngkB2NoWag/mlL2afEqEkUa+kyba&#10;RAMAIXyx0fEzh1ayyPa91nX6zers0dRVwYsQeyUwPhu0sv091bMZaz73vzkI6UinsVFXdiNvW6X5&#10;l8sUX64nKxKym+qx3To1yv3mFBbkuIjzT6NwBR1u7C1ETnh1/328z755IwYQPJ1Oh+ocONHJ2zrs&#10;L8cqKLIsHVDkln+gTf38VFc+9zN6P7U7t5IXeViQyx5VlIuD2sAUrx4lkIt08Dm2HARdkG6TbKX0&#10;vtXotN6nc78yIvwH7Jh9e6B38ns+Vx3A4lYkU8mk847653sjPjpDD+/TUf2prL9z0UB4jPbU5IVs&#10;U28fkDpl6bJtjxX/4bkPdtWF/yK/mFaCwLfkrIWYE5zR4MRa4ZgIkVHlYMeQcbs5WUony/fc/fN9&#10;98HJOPw0N3da/OQKh5u3s+ZxNuzwsDi046HSrvtCx84P97N2bGyrHdCvLudy4eiTk/E4Fg/P1ov5&#10;MkNmXYL1nqk+VC01zSZ72yIP+6FcANocsls7fjQFW1/ynrgj6WlR66fXzltpg5x57j4ml7UHpv8v&#10;Yl82dQh0fg8eqNe3vnwr69MCzU/ej+c2ucZPDBhYHmU2yplNdW488WltY29Tfp7KOYIjD6d957uv&#10;4FGkw96/JLd93/TQoUiBpSoj1qSDKfG/Y+C1z3P2aWFcjj/XvAX0KCy1y5oTay5crwsMzCKeiB22&#10;kZZR45BO4iQ7wNLqgophBMfvTEGWW+TNt8FD62lJqmbQRARREOcC8duMPOSUXaZrrssOQ7xef2HO&#10;CWGLvdyhnn7CF1qHDofBbgMVW+em+93kzQMil/lh6ITy96SkOTzJ/VwcTzmxYxTSuH3fzv0Je0oE&#10;gJ+RAfWd/rgtXO/v9rno7VBAhXNIgGm7mddihL8FTtHtn40mD7P8x5oBiM/NH8hFJ2HQxzF6lb08&#10;s4aq3RZJ7PcF4BoeUOiOU9oONagwynLbZbITjpF10kFpQYp0cC8pgXw+z43hPHDJbdsd73LBCtLl&#10;mIiYc1Q17KewI3n2gNYIdcd5I+3m3EV/57/MCLHRuck8vlcH8Vlu91e3OGPNDxwf+nFYXtii0t/N&#10;BXi7y3mXfSGfKniQrAxfmHHZQj+R0dqiaEP2ehc392FYnJH5VxX19OHwod5MA+KLRp0bvX5yaaUb&#10;v9NOVkBUikcs6xLA+Ye01ghgRJ2vQn9kt/mqn4K6idDJ+Fac3xz/C7hhIVrLNI+VLHWRCs4Da6yW&#10;NiUwbsnLDgAvsxVoPJqAp+ywyWATXqr0KcCVuaNoRNChnSNqfweP4fTv5mxQAPVgPK7OsXg3UBZg&#10;+bQ9+jpyNW0TS7ozF05oKUw5RIyhIzcTox85QBwisYgiDIxlp0YvX0kZhdDw77XOXTlEfvB6sIun&#10;PGHTeRcALj8JVWVAZYT5xEko4zoKi0LeGwivCwiV3qTn5VHdtqIisYqUAPmqhSEMzOiktZd8kGPk&#10;m0qlt2G0slMY85qF59J+tS1yM1bhXHC6MJtbqE9MTRYwEClQLJ6a9KBCyPd5+AfAyG7J3H5k0ED7&#10;cOG0gm+hiqvk/1WMtnjOu2lj+nza+qD6dqBYlcQb6UC6sj0ALOfaSNpgAyQjo3qZAanOo7UuSKx+&#10;98MwaThb+62+BUCIREu+xFomFwfCgeZvhqvPc6/zPQMvGSn7nm+g5Hz6y0EwR7If7CrQuQIA1dXO&#10;oPzQMNzGGJ4bUfBefjAGo8mcNpOgIGhR+shx8xoo1GP3QBODd0dKvpNljaIMAEQOZtacho20hYsY&#10;nzKP4jAW3eTyVn8YXej8Ui8ZdoJ2OB38/iWXt3W5t9qiLqcmr1kjcsKQp2lgRfvZSYGfvM7FUSRd&#10;Adhyicv8zXnGzxf1Wqy0E0TURVSPyliZu7xHxovNJ4K7sj1oXwG3642iUNwI88aLpFwpILLS217V&#10;KH8fp0+Qpxq83fB90hV34Hly9jHut7aLU3nRWOsv5Efh/1y7q0ZOPRFgapiRlquv5AVdULw2qyfa&#10;GhnRiCcKGD0SJzpoz0eb99Q2rbpzUaqI3JjtNTIG86raPzs81/jhNdyI9hzDy8d/IXGwRHuSbtbl&#10;jJcTiG25JJ9KxjiJ2GJ+yiKkrEWdk9UhVJBmU2yld7UsLUbmA9Eb3vFgARJ2OV0sHXy2iefF+Eux&#10;Wy7L5HwiP8DbYg2RWKS2uZsboDRyjtsCGzHbZbjnomPcyh/EOxbSB8G4LRKzPfvnyJu78ZSUNtMJ&#10;zyCPNNbu9Ly8Xla/PHdsc8DWNjmds7w6xoioZebDxkgDgTqEZa+1bBu4JhZYqlglGrjAguCg+xna&#10;AXT8W1nYDV1gPHhzIIdasyjk4GvKr7UKBuiYEOVud1JuzfOzd6hnVN35VYJQXst2A0X07KTjMGVt&#10;0nGVLneZxcuGQQq+TVxh/es536soXHpeHrrr7cwNa90zfMh7+4GV+2XOxIoxUh7RYWI6VQC57NwA&#10;p4EAcUAu5X7jxIpLm756uKRgIh//22HIyHFIh/e2SInp8sF22g5kflDu1lKdSESU7bMFck+fo54D&#10;ujiLAQn5FVGsKh40rLngUsbkdF0CvJWFMsJRIIv2+AiZPjUDlvLuhivKnJYxbEdGkQfmcLAI3Tl3&#10;fb7iL8+2iEWp0HUDyeAvCKZDLzqRZ8qPtTDeVxx+mXITyJBa73+RXUthefuvy86Xuf7CW39BhmKI&#10;Yr41zqRSKDBdNjDID+msDFDpY77cWVLR0utlB+mZA3/hugbWnJhrBl8NP++LaDjwzZrQ9UY6oVGn&#10;ocsayv/iJlLOq9XOyAg+FpTnLWhAxsAS2OKHwuwfcdkyXjeM5AU2vtDApXzAGqxhPJl9C7cTJg7z&#10;OT4TJGvwr9XlfBDVK4CFtQQvLOh14Q1f2FDboWstoV9HYed3Sdgru0ynLg2fArouUFHoJFmLbBI7&#10;x03VDj60slJPLLcxBiGMOBYTszMMc8HnkULFcr0zpzpz6CtW1XxBWydQYj//vFRtl2qbB4ZH1PPy&#10;sM8ctbBtkVigjpHJLKO9EwUMIMkdeLarg+0HAFm/wp9jBHJdUvSXKkpmAW+v5ytH8wWN4OmuA7T4&#10;XnixV0UFBF9p/LEAVivfnMypS2LnrfOG7Rir0dmmrzXOCzPeXksBnaHnzVWRi0qWbWDY+ML1pQ63&#10;YyxDNgSYMo0Onudal0Xh0yYSETs0uKaJirEt4+YgxaQk6WyBfkaIoqtB8vh84ThtemcmpwR24Vl2&#10;tNO4O0Ow3C5N3KJM8EydXFGL2tkEZuNwZ7Snd2PbOUzKPOvXpsNhkpsiBQAujd0QcykgKw5U5vkt&#10;lF3p0035EPLN6f9KkmUqhXqxIdweRWNGkcI9aigMnQ5AjRQaNggagocqtRpjJxxEZ3YMrCTQCqcz&#10;nRZ7eo/WlxHdz3eyn/kgCgEBjGFbVXTEFpa66iD+l40fbWJnubaqiFvL2pR3uWWHOjGXpboi6GD5&#10;dH0FlK2fJxq5kVh+Fzk8LzvNKohPYSci/SBO/i31Yfv85IgD0gke/S3GWRoKpIHV1EBxUQqtnhLt&#10;+Ml51Cvv9Z0eYJXVcGtPfDBCeFWnCKMc/JfT0x/LKrbdQ5OnY0RNYdIb7H/oLO7pKFalNV/he1tZ&#10;ZQ0RPrHvBoJmfEjUvS5oyArFmu+A/4AdVPOJhwI8IZ3hEInD5RIwGiBVsS2OS30BpR6yw0fD8V57&#10;fYKJ9yscpYU+p6glbvk5ceetr5r0rLLpsX4liCuO0G1u1lzXJic8So8rKgXm50GBFYyU7xWAnNp/&#10;aONAbg9EmRPC6M8nOgctXA8RDC1zvE3NvwNojnC7V5S6nejRx8fHrkZhPI540ZO1b6fP9rgev3+j&#10;10+uk+w5yqPQ5f7X5cI6zOm940aPqg/r35+1sy663HTnJx7b+hOLTT+Sw59lR0itNt/x4051WhiF&#10;hvz8/dNlCzdc+HuSf573LYzTXc70sf7Tq5X5Q16li98ctXYg+dndV9+x8plez0GZ02L4Ym7OmapL&#10;gaq+OlZj4fWdk0xmuXufPy54bveaExxImf2nl/bFvLztRltZJIZIOL7qgkrtx6SsPla1yaN9fv32&#10;fKgL7/n7CodqLkYbthwuy++O73rFTtaC/+LZliqm/31qJ8r83RdDeh/+fD7/6bUHIdgH/pFcYBXc&#10;MN7f0Su//W54Ne7v/xP67UPFgXmAjlcZIVzbwbnU/9nY2lbtXvq3MX+SDZ++Rxs/nWlx0G1sr2xz&#10;sjrBAfiipB80dsPwtPUHIH3xhw51cWdyvucOFda1zRFeuYsQ4ZDPNg7vE8BxusYFGTy80hbp3ouH&#10;D5Y2u/0ekdRcVFK4buk6b1/jtGO3fFF02CG7dgibY9ExsJYddmd2AnG8cY/5Ny6nW/o5MviuY6A0&#10;6RSQTFfbgu6cDt51YCw/M8Dk+oJAhx+i7TaFYWMNXWaiyWmqCF4uzNH44nZ9xBYo/py0f3b9SHxi&#10;fKbu4HNsxvzTiGV9/8cV7e9y4b4bPhE5IUJt1xhSDq0fuF7uymsBlZKOQinnS6VzJJtK+VJsjcAy&#10;JU9x5XdVUo8LE91fcaNzSUFpdKwROofnn6kV5TQIW2RGtWdiceBUx3Z2BMsfY0EXgyRzfD7J+DSH&#10;dxvUepML8BueC/rXduU7tAGWpyiKMS1ycqmCBzMGbU6Ou/r7QsdV0ZaOaaJj2jFPW3T1uaM4Df+9&#10;EVt8fEeyMVZafj30od5vcwT9QxObP5mL1FvwdND9VUfW7Z2x+3TLC08YwexRC8SrdVJ23vWp1+59&#10;fdHvxJy8e38jEkzNoOCppQKY8KKAYYP8rGJbAQKYY4cRdVfIB2eG7Ip3qDbWt3w1ImgooyZ0eE/Z&#10;+VQe5kSuxo+tqI8oo19DRlcEmnUKALlKTnDJBPg5ZqN+3a4DI+4PshtScm4H8M8oz8q8d721ASKu&#10;xhQn1ygCacRCnwCjCpk+wk/C6xK2z5z312WKa8SBUz3S8MkZG6Ctkx8A0iArh5cocjX7tkXfBVgF&#10;SGnw8HMV3hdKnozOm0fB/wReGflAhWj9r4fIPpWRUbN2jetOKHslFZ8BnVTI4WDedJIIoEL3JVcI&#10;DzSTc3+9RYEmBFydzrlxBwhwYJPl0/HclLCXdxOuQZ979BBpEEawC841LCfdPoo3h9xawBgWeVxo&#10;xJ0ayWeM6uzkquCBOdain1sU3o8Muzo//G+mtvae8O+tvP27JgA/0fVWt9OnODbagubJMKuLMpIg&#10;v57i/amM5acNpdpPGU5+oiLPjcAaO08auGnq3/7O6AuAyLudh2ZAFW8/OHWuhaULVzhVfNcA4BrN&#10;AdNbQ87RQXs5FMkIuRyDkLcEW0A425kL8pFHbkbK/ZndCXNeTDzwRnl3n+o3U5s55eJtjQgKS+e0&#10;pVOqjiAkEIzInBJJxCitbGLpczG4AzNEkzZwKaP1XTdeqKlmduB4up4AaNr//QEGpOqt9MRIFoHS&#10;5QadEnG/vinZd/YrDYDO7QIFxrANQdJ/jz5RxjJ2STvfpQ/BZfgNYH+WIZ8WUX70bK2HNAq4cpYh&#10;uQcchjXd0OCil3gTmCec14unl4J0pjzpvCyFr2ynVQOoLfQ5tttvKTy0OOK19Il9oZNWXX5mDseD&#10;LqSs0/toSHlM29zR8oDmweBiu524Adb6kIeM7ouW4UAq+Cz60IblA77ZG1ueC6fZdp9tiKJEoNOw&#10;ZejJOg4epdmq287hqSkeZQFjtDg9OLIElOfqSDguUrxro/O+zfqbmPlbix2H6ybHM8kuIqpXxKJ4&#10;S17yP7loj8T34jSpn/c6pD6vmc078UbhO8k56gU9+YXapb4rTetkuz1EW1f9vIjt92VzXbVjV6zd&#10;IX4PFkljP3F46/fhEhGsdthaK7E+ee4OviyeSU0T4ZoggogW3tMcvSsc25QdiYWpg83pYGORgW1V&#10;0xUQxD+xcdy1Ff0Jo+AQjq/mYq6luCIBBa+X7Yta7wu/dEXwis1RePu9y7SbPRCvQnIZZcFvdbqS&#10;7RQIB6k6jew3zp03ruvlqR6RmFQVl1jqC2Nz9V2zjIrd+aCkURCNvMIips/SVCIxLX2IrGHpPOnF&#10;d9ms7vQfvpicm509FQkST5Ve27ig0J5lHi5VC5RaRV3yybSVnDcK3wEpezMIxneAqwJz+tiYXn7i&#10;6YqDUi+Mwn+FxkNcZRbc1QobMei0T4VnDxGDrbQpVDPyOc4fAXmm1M1xU+XWaSrngpHteQtP4LuA&#10;RpogyrAua03XUIZJ+Gyg2mOSWAvnM8ci1GVftA2JKRLxTYw8HoFunegP4maXcSJX2+l+XxgxeRHH&#10;gvk1brJSs7/GIDDnOwVu1NDsFavD3g/ZtabJjVq/dynsQxwwLzFc/EqMBOjs3gbb1V5xyR4g6Loj&#10;bACii7T127iX2VDb5RsEXf7aO9Rt0oa77E7tVA2aGg36fA3SanzqVAn7G40v9nFhdguGs0m0r2Pu&#10;fXdftLLiDfqQhOVdLo9WuPDqblIt/+pZQnzuZXPHJzeW5zoqZFj3gRQgDA5QaEolH1Ml2Nyno6JG&#10;l0REOXBmLL9MfvjKrMBzByOdERwYJ8r+3fq9g7R0ssgh8sgiyxEKObbEajJbXdXitucEgM+AREVv&#10;joa5RbNw68El6Vi2fmxpWAo/SxLf/py2DCaHlveMTpcrUAyPCL8Js+17KYcgxMbIFhkEDkSEOmYz&#10;MDdPuBblz/LTBkqODOGB/tu+hdOcVCVKk0Io+A8JuMQOUVhygWlNyD67A/1mWLT29Su266sp9TQo&#10;tTzT39mFfxz0uHHNvuqYV+H/D5bYk4kgI1BFvx+T1eJyo/yW8UgS9FTjx7ffEjTnYUL2LPOYR581&#10;nesQ8Rz6RfFqBZMCy43OfrP6HLd9PtKw3R1AQAIhA/e2VU5hh9uC/tdK15i72/iU3McPto/XmG3q&#10;fKSp3LQbZBHnLXWst36z7E02VRo0A5Xfy7N12/Rw+bBUPTqG/SYgG36wSzr2RjiptBGhg4HKy935&#10;XtuW5TjMaX2nPO4Aq49vpufJA2At+mk6MJ3Ltn3x0Ob4nyreqhhQ/FKPHnFDeoxh20RjNAkonGcP&#10;C1l2MFT2tS8abfNnn8L7vrbDLP6JcyP5pBgHXvfu5E1Yyd9t0mck6XPdgReqHN3G/6l94bTa30ef&#10;bXSg7OO+t2d3JO/1ffq+3+eia50f/J7PlHrbODFSLfvPJdhFY/bekEBrAAAgAElEQVRY++f2qetA&#10;YqXbs0qExfE8lFGkzMLOB79xHYjcDe9abspuRS6c707Rh4rgaBbc4mt6X2PbOTHIWmoOcK/sEvZR&#10;shwULFlkZOYI1dBLcb/2pei11u8Nc2ldzFfK852Eh8i7H8ztbEfH3uxTGLjhDM7dljo12rYfbLhX&#10;fcNGh+vpt1Nfd2xXfry9kA7tzOEZfT4c4LanW7mulNganz5fejD+eeCZFH7NBYhNx4YRueHvQ78+&#10;goYPV9clCJx6q0dzm/IfO8Mf9HW99rLbbBFpuoZ2BH/7p657IIwU4HXHhx0XDais7YkypyIdYjab&#10;9iqob+4NujeyFqLEjunICL0p48ypwZtnPFAXLtriDaO2iX9KsE6mLzDZN1diqP38JMII7kiidsv8&#10;2tuzWqJ+2RZPJ5AHKBv218usHxnwFJ7A9bqw5i/D6VBgWODRrtciklqc94QLfZpzY2Rr411Ju99s&#10;givStM05Hfss1ENkzHmp7ZBSwOtlChTaLlGPNS7nwfAgCQEPVLeyfSEinDhGN9IcnplGdAJM4akT&#10;71gksCeH736htqMOiNRiPJtJ6zhWXjJKpfzdfhf4eKfNEjuy3H5nBsXQM0MsXaUKLlWo+vlokUng&#10;Hl6wX7kIXccTjqU8pEWtzo65xdtadMniuGiUe5EYQgeejZs4vs9AqOQZwxzLcJkv0jNlVo43ZcSK&#10;eZBIhE0klim3QpdYMI16n9bKctq4gHKQfUO0M9pRMGmkgAkKma/i8vFtfoqDfuZZdLU3n/CCqs0/&#10;ifbtMrliGvvZsn1ynzDyt2h17T1ijEUV4/J0nkzbWg69zHbSoypnOQ6XjfGsldBE+a4bhPMvbVEr&#10;iTI5jAbonRPQETR5wPVFBDBK/izJi9PLP2gI1y9POtf6aRCSO0qfL5Vc0BUZuC4fIRULDh2X+0wB&#10;+pzR6JRzsyHQhN0tywQAMPWNzvJs6WkZXU4GEAoogFc6Wdxg9RVVBqZemoNh719mPKhGPh1xYbNH&#10;hYQSZeWqDQmpokUV2kRmVIDnE/LIOea8stw/CAcxJ0gTbk4wKsFRHLPQDL1vwJRlxB31clwhl55x&#10;skTc2XXl9nyT/EijTG6+kJvR7aCpGlnML225q3LFmy3YjeshbJORe0gZdKjlYjVN6u3UmCDCXOQl&#10;envPT3u/CNaYUidzgo8ro+2jTCmgAOk4oEKIk2fVlMUekR9048nSBVzx32t0ulbnyO6QeXN81cdN&#10;FyC/fAcC8zeyHInxVTVFrp5CIxSPaKGfXdPBq40TTW7y2pmqui2LhjNdaDhTkSfYhrdXJfOViTg4&#10;4PxUbrcjYHDTjaA4EHeNWiiLPVT8g8DYQN1fF1qfbQ65Q9wF/5rlwAkCV1TF9oKrWgCKq2zXtZxP&#10;2WZvpH9nJIWEEKcjm3TpiyA+j4aB/OHbIKQAUZFXLAaYcrqMJK8co0u4LU3s0BeYq5zTHwDeuvUx&#10;TrL3+02xS55jQKNgVWOIURoI8EteoTEWSpF6dFfc1VFQnCM554CIS/C671FjVGJ+T5edV7AUKmYY&#10;KARY0+fKBpZgdbVcadXorIddILpUjGNPSwINOSaQyKGeqVvs8eXtvMaIg2gsknlF3rq3eu7KpZZf&#10;sRzGCvU85QiUi10T2NboAR0Sh+W60gFXTmK8POVD9sfopeqHw0oCAmKiW3RuUeL19Owkc+e7mA/1&#10;uWYQm+xLWXKCSfb/zOvr7zHShuPkwFLcmFPPSx8y2OuoRoANlPHRcqxhzTCDeC7GK5R3RFrUlNXN&#10;KAOLupZRHdLqY5POqqcd5mmsdzrsO3Nuh4Ytf1c05oa/aTuvFJjvmYuCqGNQoHzBMXHoclQyog77&#10;9wqHt8cvQqBxyDYXW1JeNKpjuFDTErmSOg/YzjtrVxhVOLJM0XGuDyB4UwZqjYjiPKEzOOVE/B6R&#10;raxQSy/2y3PCqpTDbk3XmTHJVFigWW6/6+VUFG+T07BG2/FfNEV8hyT520qsh+f5DyG7rYnUHz7u&#10;VSagaH/v5xW0pp479z0XJx1rxWqInfthZ5ws4K+/bB5yTswePZ3OTdcRgQ2KnCnPEx98MnTvgRSM&#10;gTsYVaq3MnYW6/zDuRfAv72hahGrNQ3XnMRRzutYtzZiLWNNzx3Mw81YjtHJDu9T4GYfKvm0zGlB&#10;Yr8bvor7RQ8SBwnPqrH5KpKaaF+US6L53EKOVywiq1svwtnhfYiyeht5nfLk1/raAuXzk+Wd7eF9&#10;DLQ8IxGflG08CZ9NB9bP94UlCXpkk8TPPFuu330XtJjO42IRU4lU1WDmgZ1lZPQYiGXyqCoP2ovo&#10;YsDx+ETuDPH55I5bkTegE6qX86SVcW2Eag4V0AajXNXAO2tp6Gneo6POXZhegmG7xZzEc+H14q5p&#10;ujfdrnQZqZiJYdxWknFBAbznwr+uV4j2MRJcz/dyh3aSYKhC5cJfjvPGBfyvf/8LwML8//5j82uZ&#10;Ey1S/YiNrYRDzrBZjfZcQrxsveVBeeI0l2vgv//5L/76118Yqu4An05TQOSFX79++ZyYUDEsPPUN&#10;Hnio6nl9VaDgYYOpk18KRMC7UdkCFgWYOn2HYlnIZDpCl3fRmzmBJdanOG/JnVaeZrXyRERdh0xx&#10;u5d+G7crQg/7qx4GZWe8GZHivpdiuzY5F1QhYgsEpLWqpZdUH+RrAZaY206SG37OFe0pJaPAxi/P&#10;zHBkqFc0MF0NxodrroKdt8AToe+C7Sr6i694Tv5hQ2g9DMddOlDVzwUhhZdIqxdyIU65FIWoB1kp&#10;F56HY1YSm/piRBF+w+m9y2GXBU6b5ZiBNv6Aoog4cOnWsMrKMY5+K3L5T6OG5WVmykgbK3ITfUoM&#10;QEi1LOGPMBlEeeQOTKUG8kUv9yPUFle7xRo0AX0B+jLZGCk60Z6rIp/21PIdwnaob6bPG2XbN9Mp&#10;kb5jJKYN3Ar6NuC+zLr4bX1esYtoucyljeC2Nygz1WePY1PFFjjrfOc2Qdp4khhTUnKHPSsXgLeN&#10;OP23hd8HkbAg9gYm3vFYLtJFEefDcN6Ya4jcTqd8kBEzxhS4Lpe70VNLlyIjR/saryIhcyyF0qDO&#10;YbjKQfIaMU2e0cGsAZz39mcU3fA6gVfORRoRdWXCcnEp8pTQrExVb5G+FHxsgIRxEm7kdnHS2Ofq&#10;4JZC/K0GV3x11buWE2UpCR7S0kodCUhLS6Jvtyp9hkd9MeOzLr5eml5KJuU0vlcneBiy4/KUI9ki&#10;ALH61w0TrRW0305XCBrhKjBAwP7l1d6P0r7o+5d6T99rJByd4ad3tXyuufv26xSpUg2Y2ofqLNVD&#10;G/k7F2n2yB9+jkWlTWArSgR0FF2UTG3/A33YVvJILSacZSo3XtvLqZSi3qt1jIuglHyh7f2gB3J+&#10;1joiIjFZCtf1l4+VA0PdDe/sjMYczTIjhc8tGSOfGWm4ocxvQe7WUI9wkLKwRIe5G7TitBy66NJ1&#10;R0WnQTNsrj13nT176WZYrwStCjuIp7/VebhP75RFjWgf5truEOU98rmV/32in58ZW9XUD5Ir3If5&#10;F9dBXvykLVWRVfn16fEaP8WFKVOQC7EqX51cbHcoUVBds8AuPyg3VjoJUk6l3syLgMIV7JM++9D9&#10;373uvFBbt3Pex4JKeX3eNweykAYu2wP0PLStGWl+kLKVfOL8rvcaTwuYmm2tXdb36MWbo630YV9k&#10;bm09vPt0r/1+vPlMk9rOfdwqHqoXF2JPcvmm876M+s/m4+9dPMRmbxPlUX+4zkHOE2IN8l81WhgJ&#10;ftfd/smeyx8MaxUJfFwc0f0w1e+T8Pflauqm/lDFiX08f7e+U/1p1PXrG4b7Jy7aGJAz1vvH6ikY&#10;7PRbyA7U6P8A8g+F/v123XOpHqrRtJCeKHSKGisFPJctwyMV/XXlItTfu/Z2fu/ln1zW6Igojtt/&#10;2P4dSzX9DoS+fny944G9yKRrHSst+Hqf290mqY0xqdf1AQAndC+fulXVFvn3tn6++nOrLPzWc7l2&#10;ujTnTNg2bDHnl6dOXaPtmKN9I0TfqgzjzrLdHlBV/Pvf/4aMC/M98WtOvH+98WbO8eGR0wnjWpfM&#10;1rtr+QwOUaz3G2u+8X4n5hl+wPKc6gfumU6yPOJ2wOq4xl1GCM2ITXYL2mgS95gvifi2jqvbf84n&#10;J5zSqz3hT3hgQLaH/QtZCP7d3i6qV2lfAel/9ICESCOltHgqwqsF2sF8UvSAwfDkmCqPT71Nx3/v&#10;OcCobOKM/El4QwR3KVWlWLYj5p1mH6ToaC6sAu6nMuMRi2k6tbajMuONC9M3tOno+HTDAPd+ty76&#10;/bSTNf5qea+2gY7OqAOfL13q6WK297TUcJMXvlijqROf8O3TZXY7DnRk/WdVzp3nvUm97qCXR1tX&#10;anS752wbPMnbT7Q8v7PNAZHolDDVYRmv1l2f7PRA8InEPlWnZPts8UdRgfG+oAYvkTOzz9UMxqlt&#10;Gj5PjKQaBz3XFuw2ivikvWNTDZkUC0rbuBwocvv+ChCqBIa5EmcHxG2DopoC0A1+noQdIrsacaVe&#10;9fcpRHcQkA2UNOoKUQkcBr+D4K3nu+bfFErpXIZI5LNmdSRy6SJaQmC9wzml06NESEiOdLwr4Fam&#10;8m4lCnvMSDF30GUk+KAGNcZosiobPZSQ2BhouXTI3OBVKdLxZ3QbIhbRKB51IpYq5dzmvNFoTccn&#10;00cIxyDBy9ZkL6cLTEbWHZ0NpJbuz9jfPc3IHul0ulbkK/IyRWKLXbVV6CS3YFkDeNMjNcjXq+WK&#10;K33z70OuAlgZabbuE75ut6sHdhhkaIJLvfhvgIjXp4gdOrIpNIlzq3OFh9swonl3TuezfW7YSd/W&#10;J3D7CmXVVbb7IafebUGsbH9z0vnvPYp+IzvYEeZzG1d1NA2LjlEDsxgCvI1OEwuXaqyARh+Rkcfi&#10;7YzDTdiOYAUf+1esu9qhNjqLbLtfMsQXV6tT9flKOd47vyuhDYb8rMy9bcEXVzwnqAdK8X2COY53&#10;kbPFiKqOu/q3OgHFNWfjLxBkn4ETo2SBzAtnVdZIDMQ4EOzuIpZbavNetvfybozQVeNQSinPjUP1&#10;cyiGVGfMDsoQ5UiKC3AUv+/aOV8hQW4TBQU41OfvV3+qj0Mdd35e1EwNpMQE9nruC5Faoo5a/U0h&#10;SeMX244d3WldDJ4qrC2Sh7vGvW13keooeucDPfZI8Wb8oEUp1N/v/SsyKnrJK3fsSPnNDPJ9F0f2&#10;EZUGhWa89gQA95H/LINOIDXve4orbs22sBCLEh8j5vblbTIb0neVqAPGWyQ4573P3B9NB9dDBagD&#10;AMJ3UTVrLgT3OrNP5/4/0CnUnna8yZojj3UAZEAyEtiBxqOuj6CCpe17/V0Ad4BmBP7e2pwzie//&#10;zkUDpbWFu0t8G7q6TD5Nrl0XnK7Tgm9vQ6dJ0txT6hVBkUEpdUeP2JBw610V1gRhhd+PjswPV118&#10;y7Z2C2kvaZcln8ou36xfqu64gG8CFOyR5efDzz5WdHfY7zx4wxS/p8Ny14P34+lQv79zOTYxPX+h&#10;plOQMs6A0Wo2/M62VT4xoGjyWaDNnpQ23xqWIR8OSV2phdeH4wP5ELzEsZx63NnRH6392r/nDoz9&#10;QFG2nbjM3nMHFxxnbXxkzywstSAVGUkjCIC1fL7Bdl0uQPXCGJLpUf81cP31L/x6T4z//Cdyjr81&#10;0/JV3UmXT/a/897S3CWinjLHAl3KuTFpVEChuK4RwR/D+3W5D2UGvpSo7kZ64WKOBPYSjxx2cR88&#10;Z3rr4G8AbnLmSVambqBk6XLP2qB3rFMwfbvn9mzIEj5DfFnwZPxVIA4jVIVBq7QlrY2W+1wheEnS&#10;AOOUGqjoTfal6kCphGdkeorsXcZFYFmjYerKpQuDqSLKlKL9Z6YKnyVNaqI58qA9nxTqsuXWS9pA&#10;J1tnG+/pCx3iu31tN5j3IfCPZjMKHaOVt6aUALWtnSHD2KdqC4NniUnYy2OYn6UvItbyTlhvf47R&#10;1DdyeK35vHWZ9E3+6LzJuci7JeJ7DYxBjGx6UZU7AqpNkAzRxttppEDgWPXH80g2sVRVjzhcbncq&#10;QexPxcSs3X0fkNjRkQstghC0flm0v/PyhrFPl3jnzMSQaEd9M3pgD9uvQyIVTvh6gz5oDEi/dFKK&#10;WDZ3IHDuUXZZEQ9t3kj8SvlQXqQEBrDnJmZrF0GreUSOlVkp7BRfz8mnIeBqA9OBbcQZjbCRL5sD&#10;5VvE6oGSezl0gl8lYip1U6mf9+IUeR/CU/8i92Q6sFlvBQ2AhhOYV0C5AngJmETsoEnx39eakYcq&#10;HEc7Q+409Mmaen9hjKspZC4kjDEiOb3EeOguE2/Xvkix/3Z6vjZ1N0zm8q0g0Ij0Pl10YMV25Aqs&#10;T46d7d1DT0ABqGoCO50Jvf2MCF9+SEtEM2rfenH3B1hBS5bvJBqIVCfcSu/Xe+UKOaAY2+GZ0ysg&#10;ACbAyyjKh8sbZat8kewhFjwCMFRlJ9KiXAGU07XJA+exThrY9isVKuSF1+uFupDB7eGklQzFVbaX&#10;x2JKLI75/PToXKZUiLrpUBjZB8o1kxe+hQmI7UzhbJABuTxCz8cjjwfmPK7jvO8CMCq/Nt/dCJqr&#10;j8ErxsPurjCGVRV+ilmr73Y5/32KUG2LkgSEsgOQZ0PqDlQy0teFFOB5HblxksBgnwfZBhoVm3Pk&#10;oAva9/jv/u5xbnt+Ph2CN/OaB9BPI0WFugNI0GJ/r3Bsez2ez74q7usaoadMr7uh+GFCdiOzEGvH&#10;fhVFAKDDkA/v3f7kLKrFCqjnJuZhobe1dWuz3gaX4wrjrZWOAz5PqJViQdv7ebsevrmB1YJLmtNW&#10;FdcS9+9wJ0aRa3t/NNOHxD06WDYjORdxOqF3in1yeJlj1+LcBri5uT9/cprdFpIA7A4F/u6Ubvro&#10;2ne6NZLd65fD/U/XjTYfeM+eLQ4UB7vjuoz2wravLuNruSpl+/Am1wKolzFtxggbcmycPX+bbEAm&#10;HrjTcO/faadY9v3TVbagw4xVq4djPcpznx3CP7rSag1++b32dr3yuarV/sZ9oPj2tO0kOrdF/7zv&#10;Gx812euSKXP3IvRjTQNCR0bw2upyYr9yzuXvEjJl3J87NVskHCrfrk/O/3YPXibb7+m8Mg6BNDqP&#10;25NjPHX73of+vWmNL7ZjlNtaz0/Afrras9H7c56xZ5enffDv64xzn43tfUG3yvG6YLc7jPhM4ssq&#10;A2nnxvoxy2qnuNuPt7OHSg8+ziNvT44/8d0WlIAyp1S387rMvrGUFXa9i8xZUMjq88uMAwG4G1jo&#10;EHW5OoD3+42/xl8Yrwsigte//gWVgdevt9k0amWPX78sh7fOwl/bzhM1WtVD7RfbxJSJIrjGZa4j&#10;MRsVfqAosPy8roH/vN9h/ymANWdPj9WhUif3ja+MDrTvDEjn4rauZc5gzlXZ+U/i/6cdUhy/eL/o&#10;LNU+3wSp03hVd67B5VyYWo7PhEFBtPHU08OIp0FYzp9qLrnluwd4IKVlHnFHY4U+tFF3HXETSbnb&#10;KRYYpSJQny8Knzt33UT7MO5RtGnBfmWxmpuLF1y2jqTpWulejebTHgbnagf7u48n05xJ46fnRXH2&#10;xR2UJeVVPa+sueHJbsfyJA6i3fuSMHBB1wAGF1A13rO5ZRjQdGvKEtUTH39VDYhdJwJIxZbB04i/&#10;3catvpoMllLdU65Vvijzg+cKtt3BZzsBquErysCt0kdojoB2zMqgxHi2DpTUkWewrPcD5Tn1O8oc&#10;38Z01SdpgRlp58aCzmaMLrZVu04NmRE+HPKv6wYkZ5s48zGL1DPkRelnvVT7kVkCNruTJOfCal1k&#10;7vp5f68z18uMkHRuMKsZp9gMweiNHUkwlOeE81MZ9Wg3qTNJLB6WmQ7p7vi27wPXsBy+cQBUcXRb&#10;fnBGTWfaBIFHrPLZwuyXO3wZyZ52TXHs+eSczhds19jQ3Fw8PZqCWwOkiEiczJygkkygcWBgUtSj&#10;tWs+Xl141xWrhdZv8UmVNGddgshDFc5kFz5rYVyXG5gr+svouXHZSmscmvEF+AmQB6Z6nWR0YwsH&#10;AjIyGhzpYGRk5FRGkZrSmswnvQLtxSXRP8XQFSc4i+eZmvWgRvEcSR8MNZMT9vuyc6tDcFvXqnPC&#10;6qVQx/KI0zXNeb0UQ1by97huaXwoRGPeSDkotQo5aOCLFQ5z8pp4sIkvd1Bx+fA3m68ZMeL9NPqM&#10;nHTlZ4twYFtG/ZmklW4c7oDbFlcEoaIFYN5z84WIK6bkl7FmgmvJVWMpOdc5LxIipJPnGq8w7MYY&#10;ULlAZ+s1jLdNaQ5iXAB26A2jbWx7zsB6T5dh6mmgCMhTib2uzK3LNigYXagYnnOX5xxYHjCTq+o5&#10;vOo2ZOOxFwR5CCXlhWpRGoWXa7Q9gHTkbVHzbB+QLEblRHqzrVb8iJd1/eqD63PWXdGoeSfj55kO&#10;i7hf1g9M0Uso6d4Hzp2+EJnRDpRxDGOjsbEB2ZBT1k4bU+YuW2UFng7RNFoyksSbHvOOtKS+YYft&#10;4fid4FsIJarSTWghnDjTxmDJ8gWbDjJ2kL8DkOoLeFxICCcFI6Y57oDicpnXQV+tg7uVUp9R54vr&#10;TI25bfctikoF0DkRi30RBWT/M1Al4AG8KLnw6RAQUT/U0Kg3txy2vJbjVpuCE6JXw0w7XadH9fiw&#10;BJDOeVVBVJLkvsBEYu87v9yQC51nkWI0lGY4fOFjQfnVx5AyYMjwPOX3xaNBpAnEIsT1esG3LGUf&#10;CsAkzDWx3yOonlRmqijJO81xszvzO8ZTLfe8G5cqMC7PxWm8oxAMGs+7kAANEWt3DqmjCnWnssuZ&#10;mHGMEFTAcloKFq6UhaoQLFhGUMNZKxbsTEY0Gez49Q1NeaKlLSX/5zX+ivyi1uedFzvaatEtcMZ2&#10;+p7meMpLdrXzrolayxOsMtKYASPue3nVGNlHIPh0xwUF1/b2DfBAyXZt82lfGLz3k3P1jkufrtti&#10;r99bYvwVstDPrWDxDAxJPebjtaZHptr4LB6Oh7suq/XWsk5jeGovAMe1vr04dEl9Yf/ab9Ti8vwM&#10;7sjwNl0SvAzHc5T1+2LA3p+nPrT+3Z4rsuNw+7ZLSfpDP1kW2Nt4XFBsz8Mxluv68RdkGA5ca3qU&#10;Xi5+D9FYzKQNUvu7dEKvgUstYOySy1ouia0sethy/S5Jx5CqpXs2ue5Y6vJ+LJ+7w/L783ytzFm8&#10;YbxCh1l3DzlOnViYfmA4ZdVaKwkSJa5IAUhZWYe12toLbpCoyRsZ1vcRO4hdEVRd6fgWMsGptKbv&#10;lCXe0okF8wOomN2F9xtLFf/97xu6Jl4vwf/7//wbv14X3m9PlfK2eP25vGxdPm8losZNDhaG0Fyg&#10;fb0Gfv1yPK/Ar19vqOP06xJzeotA3S5/+xkzi074srtHAD9LB2lfh9wZKSOLf4LYwEUO5vBdiELn&#10;K1MLuAakaqVqLhhVpe70zr/C+njIJjIojRwV5/fELlWTe6Ngb5o075U7sRtvelQ9c80bvwjAw+k9&#10;2tvyU0+M6y8IcZTLJJEeUCFigRe0Me18smE7vWOHlenQIC975WkfuOhlv5VI76qTvF0ZIOMUGGZT&#10;igJvzwENAcSjnZkPenJeuTgdlLGi0KHp4wHZYoQdPYYkLo1o4twVaLmufQHM9Vn6WjR2OtwXo62j&#10;i/iCNAb/dj4hzs+FBccWH3QB/4l4KhKdPmaJ10jgIfQD+b2r6h6NPt5xqN1N/wqirQBaju7revmw&#10;EhvbTnClHVv8PaPNSdf04wIxYeUH9pcH3IaeEvexaeK/3GG3CtZyG2jDgmNlOdEvoKQTEbzpv6B9&#10;XPXeuCAeaGKQuZ4X4TQQcbbS4BuHyb7AyDO/3Mvnc0Nd1o+w52ufjfeoS9jnaxjPw3GGIm3sdvZK&#10;6XP1DUXfQJlpLo/lKbvpu0vcQiytSUOXh9ZRu/dScgOlQ9XpksKtjHYHJzu2CMeBxArhfiUYzNgv&#10;8QEKhy8Pi3QFzGjQUxogGnZ8t35mm2LSlJWoYDnpznjxgRBQwWSlO9Cz5xPgSorZ9o4CEd3xCUzm&#10;ihCZ2ccMCkEeCrG/X9aRoAXc8LkJxDYCuKFZ++Iy8GiE7FddsaFzOtrpq6GHl3z+ZJsX2+aOZJuL&#10;Kw426/3ySGyWwQYH025R5D6Z76uMfSzrvWYgUmG3i6uClAU8dM/Bm2rJk7VHhZRSKHBQ+CARLCId&#10;jkqMRy6eJK+ya93RkZNYa97H3cCwL2W8xfs3UyEXQJy8FLe+Xp2/kj8RAMv7cuK3Dzw4rr+8Avuz&#10;wpHOVyn8WB2Buy2wjOu6gYLaXgpq7pi+7RAoAHrvJ9c4x7iiHcbje/+l0SRMvLv4CBDYvj+Aj9++&#10;fOLeeOnLK0BG8bHvN2fH377SkZa3foMBD7TkdrfkkW3J79oM/zofUOdzlT/l+QIQGzio72zgqX7+&#10;Fun+TTZTXlJOfnO+nByflcLmNLnPlU9tOpapmunUiAsEOCuL+7s/HXK7cgEtXvvyPvWifXnm44/0&#10;v433pwozJpyY4dMYHS8qXSvEywnk8gOX0V22WH3P3fjdNsaiOcgXP6OPzbnTXC/g+BO5DTQd9EhG&#10;bAnsgC5VWM6z4vQzRwdTP3kAwwHXbQfeH/uhbRv6XWd8uyoG2N85O5+7LjQ2of5Ha3Ae9dlx3cf+&#10;/Iac/5P83z9px/d6P7TxC81Cr3GB4dbngz7+UmfFQb8z9lbbZ533bTxuDhA6PKQEDlFH/AYOeGrH&#10;p/6t9E78dvk/qfvUFgCP86e8EPNghdP0buvVz/z3pKNN9t1txxqqQDwfCxT7XN/AvpYJHA6C02Xe&#10;gAO+yIV6g5HprOJ7xP7EI8ddt1u5PBjbepYYGtFXttn6MKScZ+G0sDzbtvgiMN5crpfNRErMphDM&#10;OS0QyO2n67q8f4IxFnQq1qAj0BaqLcgubbY6ZkOsDZT7y2kxhgdd+Irz0uWL2RMcoqpuAtYUmK4x&#10;i/fIBkXk8JXljfow3xegl1tQbjCYQ7rwWUKCj1djn4f5nijQxJkAACAASURBVOy3yTgFNFyo2zvb&#10;Yn4cDpjC5WabxzwSiQha9YVoXebYvi7uai9t3eVykK7yXMo7s3Gl9SshvVvlw/7aAiT7zcC8YseJ&#10;R8lqHnEYv6HPrbvYEUAGxH0aT/buWV6lj4vXuCzVIvMuVxBXwgEKybqM+skC4y147tCurCPTh+S9&#10;7g/YfTvk/bCrfyvtlbRmqXLxy2hliwo8/0zjGbal3o8yDjRZy3YxBI+XPskOnIXjXwtlcEyV4YDq&#10;dMf6Qi7+9Wf8Sy8rDbUP47JfJ7o2aeh3HDvCse5RosjDOQe9NJ+BfVfwoSxK+W9Xx4h3TJ30Pb+/&#10;27SvJjUFgK5MiH7oFZ0we04iqAngm8A8GMnhBOdnMYedRX4P1OiPeF6AmhNz+OphrGZ6PU3B+jO2&#10;hSnrGpAmrCsxRYDXVfqvQDeMFZfsAorQhkBgB0ZFERbDM8uwFep01rkTlvnDwkFi2/w1aiyCxB2r&#10;6lu0mNOMw7Bg2LMCXuFyijC1Rv73DawfDbLGhPctDvWiY3B6hI14iITIAEauVqGCtNsU8f65Q3qM&#10;ztwnx5w1c2s7S/expqIY1wZyXUGvpZ7zOhXdWjNyxDFf2nJPagA9YSE4HBjJ/goUE4wc71tyAVy2&#10;SmmB+6cxsD5mgHDlc6OVtSK3/7G/DfQ4CLwvBlgXpMy5b5eueMHaAS4CVICSVzXMToaGzn4QZX3G&#10;QLL3WwRXAFDmKTv0Z4yIkAJ8NgaOOjkffJeK90nVVnJHyVW+Ox/Tv1kcgVYYO1FrOM6ZtiDyZEie&#10;lKfX2x7bwKTqu9VT32mLIO21NErsWtv7n6/Nxtt+swVGKGJblBYn+EktPxnvNLY4v7kNzH50PXJW&#10;VxBPjbA7ViOfatEFoae8hTm3kn6nNj8b57i/sPet2VWVPgXA1Kg+Wmy3ilqpLqM8Dvu+7ePclk3+&#10;m7xcqJggqZigMWikCpFXK9Nkkd5479YDtYiA0HeyYrOk6bsf8uR46ODT63tGldpuvrrJsF1eASVF&#10;VcXRwyIATZawH4lXJqOOQxZplzt7NOcO9Mu4csdKdEo+5wwP3PXhqs4dlDlyosWTg3WfGqM4ElQV&#10;+ykgueOqG3js+6LeWbbmNctC13BnuM0Zse31EcW5Qqcc+4qEikrd2Pg+ZiRWnA/yIOfBLmjc+Eij&#10;TU7fF6aynLhXPPjt8Dvga97lr07FP7gi4q0ZpXfjjPXv16PjlmNQbp2W3k7vz6kxr/giHTGG11ac&#10;LaBr3XZpPV17zvTnRaTS8NOCgiTmq33Yne5A6nvZxs227fM9RuQ9j/9PF2afMLuQlx/KrxvTveG9&#10;3MOb35zgpxz1te11N4B90JC71J/LnSq2S9lcgDKGRdt9VkwgQhLVyInq1UABXMVhLa0h8F23dXev&#10;4RdG9bGf8k0Yb7RhEJJqRloWwoRtbY8P1+PP5XFnOe2CSB3pjr7h/R1j+OaplakOS1oV241xxQ65&#10;d3GYBV8vS12zJsJpPeBlW9gzlgy8X5dF4i7DA4IBuWz3WDjKguiAqOC6bDe6BUL5/SEYeuE///mv&#10;Od+tFbDFbAGGQrB8bpm+MJ+5RhpK0Wq3F/oJ+7fCT3CfM1zMROA3cyTe51/hovhc2Lqpr+G2UlFV&#10;hysQb5PN/HhyFuoogUbKNLrrhiOrA3KqWGSuqtFTAdUJ21+7MPSC6nBbsvTV56e7pYyfDzqE+iri&#10;9FRjHC1FMoPGJDCYRZXzs5ZKnYciEGhZ6rvlUeg+7q23ko22SNma+tOp2PPAGG8Jgqfs9hXvRN/g&#10;kchDgenFOG4Wr2+mg68OQFa3//ZwieTfozwAPOCyR3t7JRkoqUnTm76R/lo2lyNGPLzPJgkegNsf&#10;UHUIx4XfWdrtupB6UjM4kX6Enb93dWfvlTYHZlMyaFLG22VDk3yafiT39YQz/B4YdWhA/1z8LKRJ&#10;yM39edLM/6NtZjooSQioya8WAJjlEEGMqCckDgTSzicUL5zO8wf027HqCWMUm4L0rO9UObgVd7xe&#10;rccCT7lwnhA0WKufRLeGDz9cgmXM5VNQUECAhHN6UPR7/qhROoe1oBdD8u3JatSnc8IV98jvVLJA&#10;biOAjDYpEBNK6rgGIyiNqeKxSaf8AZAxPUMwrwMtH3TuY+e2+FhtbAvuCzqriKNzzSfwkga4c+KZ&#10;YCazawNPcIX0tny244KmzG5lPUW/74ZPrZeFrOURUp6PqJZNgVNXzaavFNvhE0FEtMnbGoigvaVr&#10;89Qcy1bTdqdt8mmb4thFbNwtul4EWLNMdp9o5jCFiw7bkqW+1WvpStCjK5wbKpXnUqBbPXXrF1Dz&#10;mClyuz1/Hr5YpC5Yjzkbi0PI5EWZU7uA5pZFAYDhh2yIpyOQ2+FG1b1wjtjLMev8wjoZt6gIL16k&#10;Bap0eRZd3JpMh01zygjPAlA/yHBZvrbJOu/1aKEH/ShMOSGQ9AuQd9XGfoyXK0Jxn9MIet1Xwr3d&#10;zaEhMV+zuz6XAM95iCOA/qeu3Wh8crZ4MxtYq4bJfhndVpT3J04Tpv9JxXuf34l576vs5IvWHS66&#10;GeOYrgBB8AFn8H4r5C4HG68DNkdF3OirkSE1d6Sn9pKzHtrL/dEVkSu5wbHL0NNY9IiVVdpbAUcC&#10;ql1+HuAM+ajwl4CgT251God/P9y4tvl2J265A1YiYRcaKDrwuARAwe35x76dfzyAzXMZXx4I0Bi8&#10;sV2XSKTiYpLKDgC/t6MbXynTudV4a9J9gnzpCwE+D/+mPjqRKDBZNOcWPwcUfqYDe68vxqdFJdrl&#10;G+yNKxYTHPgiyhiWMqM4pkhPY+WFPCDYsV7lq0dyx0wsyDjb++2qffqJE3hfaKj6UWP3VNeZ9dqx&#10;1xO/f5PrfxINnljtXle27fP89Beeq3BHRb24LbfitGOwB2hwaeY49zSEx0NFm14o0W6ROu3Pr2+8&#10;szvB6700TI2ea/3PII1bGyPe44d67Yd9fLpfc53v5zmd3uHvPf+rOw0DB6LIecE9nZXcygQQzpU4&#10;OF4GRC3KkHbtGGU7vrfFjzYBqmPki5pRpuWDy7DdNhoIG9Gcqqk56gykc/AG8R7nCAITqy5zsvt8&#10;kTE86toSatj3zF7OjbDE9OMynTZ9fi3/DCh0+sKEXHbOlQjev97QpXi/l6U9dF0jw5dPdULlihSG&#10;85en4wIDOtK6WXNhvt92qN9cUOS5JxedZB4Er57zlqkWiSXHoONV3OF90FeLBQ0XyR0DpSyq3yXT&#10;jVb6C88f8bL5f2HEcmrWnWdt7O7LTOxL6FPu3P6ALeZ6Fz5QWyzy75S94UD0ssaQCJiKxTmBOXc9&#10;3/paltN9p0Vtv50xcxWnu0ZbaOYpcyqH47HYx3AHpSYWst9W2IPWR1sIzTT0rp892jwPvjY7A+JL&#10;8AsA3KE/zpHYLXCgYLlIywiJnWjWZwDwtF2lPBGxtDOHIBAuKGTpGrR6Es07L94fSLhlqYSk0Yz+&#10;pf2ASU1OLXXhZlc2+ctntL4zkH6v7is03xDnFgNr1Ba3S9q8dPV9wzblMzRTC8a99nQ+H74imwuR&#10;Gtg7lFYbHnHZx0t/gI1KuqY75bMXy/VCxEko29G5NtFtLq710kz+RfjZrXlV1/TfH/ss+WF3zMuh&#10;DbfX0zkIAHhNfZvSETug0RwwFETaTBGzFX3ySkZriohvIyqRvH6NcHJpOrrFmJYNbqvCykAmB6QL&#10;YF5hNdSQ6U94grRkh4a/11Y/XREPaPgZFZa7LVT/YXDifQpBOtoVnsrDmd9XJBEgnUapA6sxHIgI&#10;bHuWR0Sr+gFaLuQ1FX5UKy6QRSCybJw84hhIYWg0ttxlSylErD3qyniE/J/AuMxRNe2ZcV3G4Fxx&#10;lc6EudpTmKHkXjJcZwBykdYcdzW6M6f4Uua2A0Q1OIx5apnapb3vdbeDODCw1hvTHdby/tUUAQ8s&#10;sQjjEUZgCOvRJxEFaBWk4uNrSkwTuKkfgKYWmTenKcYwzlWBd07wMYadxhupeazXa27OHxpZqgBW&#10;8JmU+QZXonbZboLlzuEEOAYYjKQJxMnrZpQrIM6BKgAun3uKxQOCtnmhkYi3KgMtf10syhXjvpgv&#10;UFzCxHzlP/X27mNhV/CFV2o5+W2eMd2CbWezu3NNB9wmT7igIYaCoHNGWSojQBfZ/aW+pZK0h28h&#10;9oe4EMX87joAdTmaW5ViMO10bDrYWW9xNCkQ26IW/4bSkT4H/K/Ft2iCV46J5wjOMaJxl3K4Rbmx&#10;TL3TPRxCxTCrYDqAo/NYREz6HM8KvN4D+K5XiNDCo0Do7GgGHYPD5XjI3s0yFNGILjG9YgVdRa5h&#10;DHdmdboV4pjYdpkQi23+WOi30oueY9bnqsKjTmpvFRjMN29GXsisQPulHfslUtJdAYzaChnksm5t&#10;YxvOsVJO/X1A4h3jge4UHdtCbNrYKadV/dBjAFjLUnG505FAX5imxhP3q14+3/p8Z/3Ld7GUJpc+&#10;VTZdATbVFxquQRngDoct53A1U01XvFGjduqlZW6zmEFnBYEH2d+nzHKdIY4rdgNIIRhaMIbXQ2zE&#10;snLcbN7/dbkBrctkjGMoEcF0HAK4ni182Srxj7M6S55AeDHwFCdDpfNWjWYLsmk6dtPYIb9L1DEc&#10;XltxJcenDHMOEd8wB6IJUhvJBv5oBK84+tLGZJjc5n+6oHgBU/FSj/gcb+sTXqbHZjkfJrCE0+Qq&#10;oAyaiYCJK/j/QnfrT+czdXl6XlCuc9jurXI4bTjy6jv+/4gG3hyw8aQkXqpyX/TtLXf+EQkcpsGT&#10;rpccu3GehZFLmsCxx3DMsYm5KOfmuBtBy3i3lH8MnGg0TV5VpF7dy1Bo0DPuiafKGRL5bWm8tvRg&#10;Hw1njfITJLBNd6dWykj7PBxvdprsfU5cltFzd9nvmgw0UEuJqJqMuOfYNr9e+6ngt6u3MWR76NGN&#10;96ts+sPr7gRH+x5pNoscauOt6g4uw6fkby3jNUQ957LGeU7wXc31APrAM2wXg2WE0i31KeetuEyb&#10;yrMSqjss6WN6yhTPe802r8foEdwq2sZtre6MTAyccjhw590MCH2b8ia/m+wSt2nV9ZE5vcd4AVie&#10;L93cvmbfjDgnwnJuK/71euHtdux7TmBO/Pc/liLjui4Xr+b0/u+vX5jviaWe1305FhqALG58vix4&#10;CmKykHRXBM5by1OqLN/tYYNl0ed/vQDfKSSwHchzTj9LyHwR119/2dit6bvTgenYYgDhB2CAgoh4&#10;/nXXYZM8k1i7jslr8NA7DqThS56nEXme3a4RjAhAtLlvf+01gQx194afNUKsqx68g7J4JArJKD0b&#10;7/jCe+q8w/MUBi7RoKUVPd2WStlkddiC0MAFpgXF8hzIA3gN7zjtcQUgy+0Px0nDon7BHQzOj3ye&#10;JoxO089KmvkqzAL80E7OjVwgVbXc5cbjF+ibSTyYmECrDkEuSAX2i7QhPJspMS93wHJBboiEk9um&#10;jQAcV75F/eqYKhcCKpqu+M4jIUMne5llojdNetOrLhO1PskoZv+9lWVtYxR46EK+7XaEOP/JqHqS&#10;Tai2a9kl4djaFjsN567FA2vpowLWfCNDEXj2VDkfpNSRY4ewoZaqn9OzLywVGghi4VKE9g5CFlpE&#10;esn6EKHA1vYYR2HGjBhWp5uWVjlOJqb2kuinYLuIvYemw10LBgn/W9gO9l7k7gbAHOOAYigXLyV2&#10;/tAnm2PC5i1M38cpIjmbonkua4CyON7njbDfWmhO3OD+Eil+Lxfl8ajSBsnSmt0oY+B1A5CUsmc8&#10;+flKRF0UN4vtiFdQmJjvSL7525Fwj235/esEpvf2/E77YmBO5e/zqdXxUGBJEZCRdybIjPG7kRpR&#10;gUrQcRcwf3qlMSGuvGqErU8kXRE5FdOvGFoBuNSefWxPm2V8L77dHl+ak5n5xupjzEuec2ArR809&#10;grVikpadPQEYog0EBpKTmEo42uSnJ58i7tinp6tFE+HJSaO9P9J/C/4ozyVd8wXS4hYNJr2Op2t/&#10;pgqe7Ul/tr38VfwQOAGyGbmMgCuGblpCD2X176sY9j+9UolkRzjvEpDZ3b0frY3Rt9H6EGUe7j1d&#10;P3nu0zPNCX64ArQQ3JW+/U47f3rdHLi/8y4SeJUC/4FWfa/5dudW7x/S6cvYnXTWn47JE6mEKOvv&#10;XLr9bZhkj6F9KCKm+M90R62cztrfuf4OLb9Lt6zjT577HMnyoW4RHJIT/B+9TmPR7x3a9SGne15h&#10;ZSUfnGgR8jidkH8bi/7h9W0c9wWHpzJMlf8pqGdBI229I9k4Ac/1/N+i4T95/dP67Cf1UL+uBzn7&#10;t7D7F36oi4P1aosIP8SC/3++Thjtz6+6CHVO2fJPXs/4stpu90jg374oW7OShrkqizBfdxfF6cAQ&#10;f4E7Ldxs8RQZ5vzXwV3BwwJSlAFkSuOMPpa9oeBEyp3bHtS22UvG5ysPYIPZFybifoJK2J9KB3Z4&#10;b419Kz7v+thvXX9vp0mvMXkk3VN3wLaXsJfB91Z7qtG7MAPHgmFq7rr6bT6tfpfOmh7h337ThAeH&#10;fnFBqBrVB+v9xzjyPi/pz3l+xxbJzv65r7I82v13ZNg2QT7+ruBC90/xLq/uFzw+YTXQPnBZllyZ&#10;u4BysR5xMGVotZ/gq41kHC7KmvQv9flNXwv9G2xZLaP3qC8MPLfMcUDMle3Jb0P05aptNV/5/6Du&#10;rjppH4sN74R7GjlvYnyONsFjpccfIyEnnZHDt57YaqneJ9wmoOl0ushgbSVi3NU8V1r8L0/GhXA1&#10;PH978kcxGryWE+0SxopmlwnonoFdlgt0cX26hkdKssxooqawjsi3KlhrHugNmNRJG4PuNBkx4LZ6&#10;KE6zcGj6yheWr6zTkUYHeNB164jyf5KRx98CPKK9pBmjUp0e05zZbx0e6fDCuAam5yAeno+5br9f&#10;S7Gm/c6ci7vDm+Tj9lOj04p/CGXrY6KA6LJ46XVGFTs4Ic8zSnzWxYTgTwVkYK2F6VEDi+Pnq8Aq&#10;HgHgk1mpDDyH+ZryzNw3Z91ohqcdDDmw5iyCwHKARSRoeT5zWfM7PIpUOwx3wc3oltjGss65LEPw&#10;b1J9gVHvGgffxKEyALC41YbAKMEPV3vX+mzkr+HpltQjc7RGpQLXNaBL8B6b44N/Izeg79w4OJsX&#10;l6fLydDczqSlzfE3Jy1LgXosCFRtR0SJko4DfOLp/Mt/thmGcbNJd3M+MlILDZyhPPd03RYePjx3&#10;0tosewxX9qKN72QwUnlX0htQfGpDPRBTBEzfE9G3o1Jre3XTL9Ye55Ol99+kzPnDu5ynhL46dnrs&#10;310G7X11WXuP+N517Kk8b8cXlH1zzh6cv5+cFvX9/fP+7unzzxdefhepfX/+abHr7qgheCbm4Hzf&#10;Ih8fFOHe73/OyXM3iPRQ39MV0Ycllx/a4q/iPTf5zRRtLvt3A6RGxt7rEmRbOTvuvKYYkGuPUC7v&#10;FYD4zHsChBR0vUn9WY0MN1Zj4f9MqPKZxpq4nPZyvC3qqfmsaAWjqJ6iSUtPWIH9f98J8+BE2efZ&#10;T3nrND8/Pl/KrdGG0W5NDWfNHXHv2RVRxmyLBo96OlnaZXEBOZb3vhSa6e9LkH/iUvIB4eYBO/yj&#10;15dc7U+L5Hs0OH/7yXULYCCu97quOExaHt/51EYtzsfT7z8ps16fZPDtoEf0ufWnQQU53wZkLFya&#10;MXV2P97CzSmp/gBPYn9yNMSOB7nJg9ChW5tqSWvdy14lYCQjFBm+eOov7a4TBsx6j5ffjpQv18C4&#10;LouoVCDTezLqGpHa09SQ4O22IdYEVDHnwpSJOS5c06KKf8kvrKl4z7fblPCIYNsZSnk1Im81axBc&#10;l2Q6DgV0rpg/ZkMyqp52uTvERdz5bh0ddtNtBTiuGFEVdxzZV9oMxj+xW4871UYZimI/nnbnVjrz&#10;S4pzgTgurztHCpqw6NwQ+dypUdlSwu4YuKcejY7wI+0CzV2IVqDtvLKHJ7rSd/o6P6sqpi73E6w4&#10;l0HU05Z5PWEvBsR16rKNMW41Z7jRkKluBlO4eqDb8DZMLdqmmHW60jkoYASzP7Cm0/mMb4XpWFho&#10;tHPD2KdBLjg1neGlfW5D0J+S45EdsNROJZXrSQff2vxN/5xuaNmtfii0PFuHhbNAne+6WOm2FHEq&#10;F0yI1VIk2q5AXdN9M/beWgvCM9Zc9l/y0Bdgo2ViooiCRu4KzwI81a3jmRm7U2frB/tJXgpCEN8i&#10;h6gFmUUan6pXfO5YL28+IJ80pWNZcrRpz5Pc6ED+1No8qzPsDh5IbLtQuNlPWzkp+1SBK8Z9+Dyu&#10;WLQ0UYDFwBT+7umk6AtO+21rLyR2yaTO0izY2/VilXQE1JxQBoBOxlAxlmTE4ZGCNMhEWZ7EvdP7&#10;40oQ/5PosrsTI/QFBMzVW4Wj10fsQKdHLVPjBYgIrs1wma50dxJQ6NrhGxxkMmywGaAaBymKKuJA&#10;GhfSQ1aZIBpMEU5MKjIRz3tKQcaJwyaZsKUCDD+I5aTJMYgPC6rizj1u0WhFtquvuln759JI7i8u&#10;hDABHSu2YgOv4KvphxWsWO33bWieIiSE+QFgTc3oQG4tUf4DcCGd4PY8edm3RO65siRBvoj4oTEr&#10;JlHkDqNgMsaGeL72NWfQZLmSycWL4elSNBzhQ7ctsHIHkjdgLiZIRQRLPC9euLAlgJfxl9yAtwgP&#10;AyMyhb/nYMMesv08AsSagdj2n1kElE2pzbC4fVLMOS2FD2lKg8PpmsfYwf9y0c0FVFN6B2MlJJrz&#10;r2QqngXB+z0NgC8EeO3lEYz5ySJbiFsFccsBj6pCZzfOlDO8FBFUUK5EC0QuzPcbNQcWAXczcqTw&#10;fyGClv+LIPg1nimAp/QUn67fMeCfHDOnMphjnQqpP//jKvEEKFnOT+z6dKb5lj9fiBptDEceYotK&#10;260cyoSvdN3vPBjbhmzBtFtMBPHxkh3oRxXl49jYQvdMCA9FF0fWMN1G6Uc59eQUbZ/deN0dBx8X&#10;ZhIG+41nvPEDgOCP3XlV6u+ySp++OV36Mw9VfL506+On2gIPfmfyqm9MR1g/6+FOlCdzddlN/FFu&#10;+J9EhRpz2beMeuos0ynnRdJ6jYINA40Fdsm/3xxfxkOJg6Dp5DjJmrwy+ID12Evn+b7zqi3mGkYx&#10;qHrlO06cp8UW+3SYMw/9i7d/OHfqYsG+eKd8t9Y4uJ103Z7/dHFLrZsT0Ka/2RhG2JkyPB1U/vUK&#10;RXo3wcW371sN8k293fr0A3VxKEPLizVIxT5Ux8NPHc2nq+avbtXf5Mzepw8y9Qv593bvRv9Wkf85&#10;71D7res3+EJ/orvKwtTpqs7wr1j7UP+5THOkLA/w4NkHDQ0XezLlgf3rGH3dZYQ/brhltal2atN9&#10;cTl587S4mIFFlIVVOtdGnIdrlztms6Z9SSdQLvqbI/q6zCZQWXh56sTsj4JpY6BGlYuHdFquTzvc&#10;UoElC9ODwXTBD88sAStrRcoYFT/gNCShhA3DGATacNkSX1Bay8dg+OGcM3wUzFFOqg+R4gdw292B&#10;cLWfpLSTmD/bVXV/tkUkkifdxkIk/lf0YY7nvgibspztLGPcgjK6bWEZYkzunfBP+j+SiubKoANW&#10;456NS3/XyvbxNs8XIBcGFnQM8xu7vg2HuOMQ7rLO8lbiHmJRn34S/WSgIp2VlIOIHQB1PMzHEIMF&#10;jOXpwayeIcN9c2d5aCYG54jhtNszRT4xQJTIiSk5aDZUKKfK9p1lA/sZY1b47tbGD1fOVfoJN4zt&#10;v4Xt0HDVl8KR/Y++D7bfea9gxop5+AyYWhTODwuJcXlmkwouyi9jucbIGrv12SYGvdpzTFFjMqcs&#10;PLEdERzJ5wudVHeStQ10seiptDiSL29UltQbAnjwJft7DPfNEnyBjxSlPAiLr85V2GKuFF3cynZe&#10;2n23cdYDPLjVGt18GbaQRJysXhewZzsI2RLyVvt7TQ75/HA5bClZsk7aNLvd8bJbksynM6KqI/7m&#10;i5HCQmNlFMn4zHEEoQOi5xe1n8QVRmlgZZ5PNVdFghSOuv3+kysn1rmOaHcBGvWB+6DYl+4Ev/9O&#10;hqsrrm3aRwOM2aZ61h3xOiMHmke985ACkWD4MS50h1+dBlJWO79fFDzRbvYRGXXJa42FMRKIqqo7&#10;iK0cO/AyD/lky5ivtDoFboBPu/BfWUTwLOlzGhvPFpdApe2CKMpC7f3p0dg8AXx5ZLGWMnljjZU8&#10;6e3kvTqfvjqJ1nLT0xwBIhaknc5wjqIpp9kZzHZqSNJxhHDzvJdXN8CcG0DReDO+Gt7u70VLHDgO&#10;Ouu9vnTwansr+RDsSY7fiTY+Dixpvd/xtuVhfwXNVdUOp90ddtAAJkcHr644LII5//mbrcbauLiA&#10;3JSIiWBTqD4zfMLQUbxWiQh3NNpkrCGyJn9PRuhPHNo32f0AhB7fOyDfOhdzFEvEJgy89PZ9tWpR&#10;ZdIueDsd7r+fDN3h+aftJ3MWxgF3Qm7LXqzdWYhO5xvZvhjX+/DUPtibdV9GnQco985XK+uk6IJM&#10;P498Cwfffq983p0ov1P+37+qzMjro5ND1XUfdeB3h07qEatznwr5+R/qewDKLPvGCQ90bk4XzTyM&#10;vXhtAL+KgCabANd3e/DCvb5b/Yd6n3mHtJX2XHVaFXUaejrc/CJAOBCrbjnJuoDPqFTt6clSpgjb&#10;8wE87s7w83Waz58vM+w7XvqfnF9cpDhdu5a2z08yvO5bul95GCNaft4oN+Rrx9SlpZvcOehsVD76&#10;5+kVemfD8X9e3mf7hPmh7Yt83Kpa58s/fXUsfd45E/PhhDVKG393PvxJW//5MlezM3gxajWi4lCc&#10;JsBhcLlT4uuSd1xPdnerp/8Sv9dbsdi89vGA4+37QdV9QW6DBQdR29s9MAad/uqffSFVJeZ/5BEv&#10;lUy3By/a2VBzaHLXssJsXBV3UFcc7rZdScdp0aLS26uCud6GxVHO5UL+HdcVB52PMTwX+MAY1RFD&#10;5+QA8K4UiLFoOhBp+2aAEgOFcgE7TPVkJsiJ6NJqmv4f4AAAIABJREFUavjB6r3PuTwsuCUIcZ7y&#10;w6PZrnLYyTElVrGr9zkSepl2MvW94NamcFY73qJ+1zUw/Xm+9r+A2HWduF1L5DtCRktpF+1kgqtY&#10;LPII6XY2h5Lm2ZlYPADfX/mdFZSaPl07dr4vqLpfoo6/tBbdad4wq+EkXpE2KHDUoX37AP+mKDU6&#10;cv4wYA+B0e6ijLLKq3eezUNBfahWBtB3/J22ogiwpjuiRTFwWd7q5ZHHQ7B04HIZMdR9IFsfBZ02&#10;i3K22r5cXFH1bAz2u4jEgpxG/m/E7yFEb4I0L+4Ct/nGeVobmKkL85cRPhsIIoDzJzomfDyF5w8P&#10;1dQBt5aTlvmDBo5uPeUBsYXXTQ5SCjEwOB3h9KwoRZnbXJlVQHPhqlx2hlppaPn9Zi+r4sVGs8LV&#10;yMvfskPJrBKCNkSSetRtCGGU321Vb5TWxcR2hXAjnAuyWAxawBQ7tEZ0ePt44IUatZawkUF8HUGz&#10;pIvkCctLlYGyWyvosMik9/a/jkh1MgW8vapxpK8rZaSg4z2E8FPfldCd9zIGruGRXu6ypWQYMmy0&#10;igSh+OH7y1dXL+/YKFv6c9WaK/oojOJ09OdCufjkX06HOAzPT3jWcoiGHUZjQmD5Sv41hq/U20Nv&#10;31q2mFLE3gx6Q3951IVF1CoEl0fxrbXsxN2az1R9+w/MwW3+R89D59s+anqJ6K0760S4hYLC4R6p&#10;IZK/WjsJ0qwN4rRT51XxBQATwguXAmlIjux/bQ+oYNEU4YrJK8AaWMNBlXDh43I5uAnWNe1ASB+P&#10;FxWHCsYFvN/LD4wEMDSUj81PxcD0+TIKjxFY3IGZMooFwCyHhyoyRQtHgo6Xyw/QXOA4EGD0KyNZ&#10;VgLrqnzUeG/5wTpVVnGuVBDABbOcm331nKO6GKUgtiL8Xr/KaCFkE0E/t/+ZzHOnPRd74uBOaxMB&#10;aWxvc5m7NoNlUaS4vrqoRCBtASuN0XQCE2jFfO9UbX2uCoJSbYSsqhGgGwgDoGo7Uqyo3J6dCxv5&#10;LnDa+R2armBlLtApRJkaivX1AkaJqhMIXtcrPttiUC5pE0SJwKNG+vbme7u8pOFKnrxcdrJkuzmP&#10;OsgdcoVxcF3O3zwYsKb64gGch62o4RQroLgpdamLtNJokmX0iE6+reWvcGsqXDfpMsAi4ocPp47g&#10;W9ylk1FiOV95DRmeukNCh1TVE2U6f4kIZkTa1LRLSY/TxQOOa58Tktzpms+Rpmh/o4mhcklno80i&#10;FE21yBJJncc6VdUXthV26O6wgxkHtxua/Bb0SN63mH6WS2LB86/xwvs9sebES4CFZSfT13GxJeM4&#10;YDk7ys5xAU7KwXILgOkYu8f3k0j3NHhnZ2fSOunD38UPP48gieGyRs0Qz51jVmMYoy73GMETVVVe&#10;99ygPiCw+eF6M5wS0xvmW7pRI0iqo6HLtETbqRND/2jvu3bGTEy40SjlRudD7lDqOBwx7/uB2QJw&#10;pxruUaHpLMlruuNCWhnsme/CGjUykHICIX9KJ7yeK8eBllVluUv6uFUSwaJIAwth+jb2dCTREOXf&#10;iVn6hyBgyKJqfW91BT25gO7RVgOjHHDlu4tGka+nxte6tTiUse1M2lKlAcB0XGud7mi0LRSpEokG&#10;nvy4MPjpvvbxS8zGGz21yfQo2YvylmO4BUTxQ2LsHO8nGc72daN1lxcMyuntPvW36ipr0rZD8+FK&#10;54anE1G32VbOr3ZFOkLDyiJX6J8xBiIXCOdvwaOsj+1Ttd2VEAvMGMtTQRKN05ZT00lT/aByJVZM&#10;xwwxVXVvJnEco4bcZKqMu1xqr4VdqiFHdcCtBmCI6TbLx73M/rlG8JEIgEkbaGC+f2HBUvBMp6XO&#10;hemWU4yFt21yPFShQyzoJdqGpKuY3FxQaKSFVLwB/FqKC8abulbYqbpRShzoiwD/+ve/MN8L+uuX&#10;jaM/GSkBHMMYvq44xxcGhNbTPk+519fLmQty+WGY4hGOLjgTKZucuqhPiW/F5ZSPS+wA9jK4qGAo&#10;gQ0orvG5TO5Gq7VFIoN2lRT+8Dm9GJXmvMoxYx11hFRNFoq3x2jnFBDDK2sJBG+8ZGC5PWtYvKT+&#10;DH0sSXsqLqUNnX3QNZHR4YJJJ65vwlBdwcf0yeRsZYpP43FG80YAgXd2uB0t4+I5qQDMObvcvoEM&#10;f+6+yGyeM2KYEui4DQMuJ+t0mYNpeJx0r1gr2pcBXPZOGFa3dtTxykd6O8a9+f5s8dPQ/hwCmbRR&#10;XG4IAxOdFi7bMCxGuGpA83GlPl2wRKTj9cJfnipjruQvWb4PXTLIt2KlVA37jndiUt95AJgtsukh&#10;/u3+gy6nbTpUGdv/CnwesN9a5APn2HI7puksBpKSNlbHwjAfmi/08I3BIMLYVSmsLvRFdg5+cCkM&#10;97mki7YOQ0ZsMuCY3ZuTgWdqY87BI9HVA67FsLiR9o2UgM4vtKkp+xyjs15xvxvH9oK3G2K2vZZg&#10;zPBRON8txauCtCB2MFg2Oo1u/rMJf8kFbhUDNIzkGKbNsCS1xOkQJzf7RK00ijQt0FL/QQggFTLJ&#10;h20w07jKKGGMhanuPIMgD6qVEOJKYUGwqQeDjzqATL+Sobi6GPNMtT2vlYPYpzFSGxbhA69/d9DS&#10;GFzcRuYtqUZbdX5UA2oMy+U9ZETeJKbN+HZRX9WYyl5n8lZ16jTnbwjULnwHt/gLAqDRkGNKFNaj&#10;1HQoaWr8ljAaXATQiTrJtQgbVY3tSuRF3aJDCW45bu5rDzoot/YqI54kHDgQCUVcVx13gKmRzoOR&#10;1HeBCyyGhft2PQOZBrj7GHH7ZqTlGGJbuOgUEbZmeIobaf0Jk3jjU+Z3qkswtlBSaQU3kgTABLe2&#10;06nDPCyMRUmH5zTaPRlza5lwgwa44zxavsBixjOV6lZWsJ4ZcYzst6J7upI0OAnmqqLzwpRO2JSf&#10;kAlSqEdGc+W4OwEjTUqRU+AYARZFh1h6acr3dLUolC+GXjp1Pj+3l3erWwp//sHFhUFjDfI0MVzy&#10;0208t37UNvqXBh4aKyzKisMWZaRzPfq85Qgf4wqe2RdRALS5jhsvCtKx8DPaV0AD6fLCe/T59Ycx&#10;/uQoSTXEiXOYS5o3uIhT+dTq7uTZaRY9KB8Cqq/c7iieju1T+3NBKOvuOok1fnbWfr64g8hlnKc8&#10;W75Fs1R0u9JuJG+Udpe/SYz7IdLXNfAaA5fr8bgfIEiS982LQFMKIkwdlmOaC4TZljqfZGg4NGRc&#10;t3RQt6XLL2PU+hn1feZnLtDwucCdvhV9ed/GQFlMJDYUQBmV+czvrdaCR/fnQm5uLQ05Fi/f+/w7&#10;fLa2OUMd8nTdz2cQ2hwB0qo+2rPhb2jUjKoGzA91PuijdET7/8LIy/rz2fJ+AZNPYxU53kEHiAKi&#10;z88f2huyhw7tgGv3Tiq05N+v7X4Yiw9jJEicZY8OnJzhv3P9nuyKlz6W9+xQp1w4yU9B6xzrudlu&#10;fZH+3IgQZh/b2dv2z15SHAW1zubc47OStsxpkYl2Q2DXh763d0Vgni7uQDUZZ1nViMI3O6IOkyIX&#10;teG7Qh9SOJwL+cmjHIPWCwgsXal6QIjE/WxffSUXBhikZTb40tUoqUsjknsuS2GovzQcNFaYOY14&#10;kH3K5WyfOYr9NB+mMRCz45jS47qG5xhXrDUD7621cL0s3cuvX34GFgpmYU+KSKMdkTc2OcTo5NJb&#10;HtxcQg5Nhjsll1i9tszgiNNTRl4j7ZI2P7ZggOH1JMNkdHptB3+vNjaLS//HipQkVT9Cw3qJwU+c&#10;g7Crq+7X4Ib819vUOf8wk1BL00pzkSLrOY/K77XEADmO4f1ZLmjE07K95zdXdjl+jjkuFuTz8dJK&#10;tfzCezU1kKUmK824TWO53VPc0NvhqkjnWHAvs/pa1PF74NkRKj6bOhyn++JGiQxHjF2WF3heEGln&#10;iVdEBoakzCMBI4hHaxBD7eJJFh/VV5StSLmn/kL23RY+je1yjB7t9lq27DRWmNPZuW9v0MZ7wnpi&#10;iiWl2U76vuKX0pmouSiTTE9yr7e1veBfIfYuLZP8wZ9JKyLy8xLTtd9ZfseGDK6SU/sOV1LC2vAS&#10;FwxkDnVmiW6QA3ziigNaGpZ2uINYFDQb4h0XSaW9Ey3LOFCzjP2Er1O50SOwwynCIcK3BYBHboeT&#10;SZLsyq0zFLjQ8MDZJPVCJKFFCm4aaIx01SQi0HKEA4BwG6gb+e8MRS4DQZWQQi0Gu0T0GLD3ie+G&#10;dxpGaRyLDAMHXqe6QSAevVVpHm2oE9P5b2cjRnAEuIj6ruDjMC0/5OKjk3mV1eC6ah7AQb2dNOwD&#10;vCjmsie1KFkeVAkAb+bJcmeoOhALQbAJn7YwghxfeLP2fmTuaHJQV17i2z4YwVXzqYY43owtLrJE&#10;m4Iz4DnIdo0lFkwlcIN3pOKwVvY2+QLIVbYiWqSbp25RBRw00dUaZC+tYqPpCFaROFgXyHzsdCo3&#10;B/51tXZdJXdgpStTyq+2ZR03x4EuhXg9a2SuWMqfMS4bHTFnOBeHOA6Wu5BRbD1K0B7JFWyeJVQB&#10;nOpOa8Vcb6heOb6LEWzidbMvnQ9XLOiwKN1oX8FHXvnM+feddiejs8msHyx83a9eZxrzjCC9ywE6&#10;u3Y6WAHOZ+V8CQ5K6p4TCKvyratje09Trm/gInKIisk6GvYVVFLX1Zqqg3D4bhfKDG1zyI2/KCdq&#10;9vbW6OwED6iP/eDSBuySVwNACiNWvhSp1HfkQ0HMfWKFUmddyK2GZi4Cx2CXLvW5vXaZFfNNPFwg&#10;dTD55qeLNqxjxDYC3tue2R3iXxdzeh+OVwDK09wkhrj/lsZhMRYSz8bvOx7KkRke6ZIyLlI5RQoL&#10;KX/Z396PXBhXP3AWoBP82N79fIqq83Cm0y0Kdu5n0tx1dq03o2pzmzL5lLsHojWqAbIz0sb5zPNB&#10;0zg9OkLVYo/qb2vBHT0eBOKjwP+z7tpmxLSgQb3L0TM/1UWSb3OgOeovRlepYUtCECU/3N5OGsgo&#10;B8PB5MhDfVtXTw/5M4Y5Pl1tgawLTr/nbRegHtKx89oJ852ea88Qk4+CHe3hfP9LV09XtUeyPb1r&#10;J2d44uqzjq74iHRLXff8bDx/uJ7uM6/nnbMP73z7XkrgfHjCMd+uekBojbQ/HZh5f/dLnUJetH/N&#10;btrmYdfDrD/1pE3/5fqoRLDW6mTjzzYPGEQCkAs/jeGNz4sNE5V5H3eM7Z8+08avaA4Mv4/Lg3IG&#10;gn7q6RItUM9sCOIytx5Cvg7fyRxYW2EpU2KR2c/uge04XmppNi8RYAzIsAMthxb859HJ5DMdAp3m&#10;QLZAkyTJuARKXUGfRmC1XFgs5hw8cDIlv/NM1QX5mQ7zPh7mrBV3sAq4O2tPlcKvjIq1Pni/kC4E&#10;RrWHhR1zTONdIbZb2TcUO9SaJ8HD9l1t1KP5m5zd+MNK64v5yeceqR62EDG4YXIshV67q1YRmSeb&#10;NBYCyIfvjAzdGljGhYdi9w5IPgZYapYy3rZDyb84r1VnLnBae1KPnjU7oKVlFOCsaf1N+iCUPLM5&#10;+SHQgTg/rWEQt6moJ356xbxp9dTftzbSH6PBlcHIsu76ibtmLOjCcRj5dvAMt7SPq836el2AvrDW&#10;xJwTKEN+Xa8ol+fkVHvOZDapdOvEvWMHuuwLTeQmY+lc0LsFCuxlYaNsfV5oi1FfFp0f2IKvsH/a&#10;DkdH4P7hEdSlxl5x9arsP1p9TtNI3/JAJkGnrZRHlzCPd9r464BJqdPvPJPj+JPg3ShvZA8FsBzh&#10;e/9ahTeJUSPyiuNbJLYFAbLvoDt2opZHB1I3DGwAGOreVhfjA4WX3wgftJaBciGqKLmlUnjP6VsJ&#10;fBvw+N/Eveua5KiuBbiEI2vP+79t7wrQ/JCWLhhHZtXpPeP+ujIibIMQQnfEGF4bKLdsqWrZJrYt&#10;pm1cmS1QGVTeowDIcSYjF4EfVGiDMZuht58ngpctRiotKhh1JjEBWNY+nVA5dut3jBEHhlanz6eL&#10;RCdw22pNkMSTPvpFmOpBmfHsgc4SNxmB5iJXhR/K5gxmqQffFrAMb9wCgmDgO5PT+1fiCXofw/IM&#10;gqK6VaYjMfZ+eMeTMtlpgKM2WhaIZymtQutkbBnYsf6TWdf6SoBljJujboagoQA1I55ZjQcmLMm6&#10;6JiKA6ddiDJrYBW6S2cn11kqXwCgq6x5FGXOD6MkrI/YK0LOKvIw09+3/6nzEbWSE6Tt6hygQJDg&#10;OfaTcgsVFLrVVApcM/SjAtb8YwCqzi1PNoYCcnWeswtPOkgKkbdLok3e/36Nxrtl3d9/L/3v13cG&#10;4v2F7e+fXULFxwM7dIA88ZMd9vrM7XlJpar/7OuMczy39VjW8S43/vRKOGt7P59H6/xZMftkEEvt&#10;+Ifv1Xupaz21cW6vKmkEYe/uNlcRkCSdp6yKcxK2sjG3JsqYzRm4OQyKYbM7Mn56VWcb5dPyresR&#10;3nA41gltn/oyRQB1Le10PqIOaxrONm7XMTZd7d49ZWvK2p84Yfk38/s+DKHoOx/5wrY2HlETa/65&#10;KcLX+X0q7d1gufMQ4g0PfDNBcZm4LJHCzvNwmQM6QDpMp8///nXeZVL1LQXwxFfvvzF44u24E+Cn&#10;VwZKBHkYZiii29PkNz8JdpksZsJBzuvP5ePZkSlhwFe6mEVfs8P8Pvfxt3P808zwm1P7h3J3f+8z&#10;LL4+4l1m6/1ZOwcgDvr3Q5beD697QOnvs+t7O5+dzfd1nfLq/Dy25z/j8bH/wKGXHdmcMdGnO75M&#10;bwdEvqeUvpbuuLwHPe6/W5B2QGRCXpdtfR8D43pBl6WTzXsTbXhtDOXb8jOt5spEMeoabsZ5veCq&#10;R26yVIYl8i0tstZ8FwMDGGaLqJpz/xoXxngBujDVbIf3OxN/7rh33Kl6+VPAykbuwah8OnXCWpLM&#10;78ZhT6UfyqvAUWipQHFe73Y9y6o39cptJkHWTI/brt8glq2X6GmZuNVOqjZNwcghQaaveYc+6glL&#10;PB4lY276mkGZMh/bdbNsS99i81OeE5jPKM2ZGFDBf/q7FHn7VtMZ8bg9U+aa/q74++kSoAb0cnV2&#10;nMcoHLAVY6rg+M3Cg3dd5fvrz2SsOk0ZdQvMZ7HvRXPoHc1cC6Gz1BrJoB5j/hDqmMTDuC7I8jPZ&#10;oK6bcf66nnlau3EfVUfSGxnluw8cNX72FfqJye2v7n0hqBPUd5rs2ZqlLdDb5PpgsJy+G3KN+1i0&#10;0a9+gLng6fEqlF7muemiW/NBCy7DROR+GPuBh3y6GhcS4FUXkoSi2hsztpyXLjvExRT+ZLKs1yZC&#10;l0ZUt/Z2FbK8VuBgpNaVSx/sPbKSjmvb1uCMeSmmLPhJCug1CJNZVgZ+dGS41FxzQnThul5e83th&#10;uYMtTj12gzFO/C0STCAReWF2LBdIjaQZ/KsIb+J5hVMyAoOucA71XHDVxBE8ou6LX0IR8qz1qO86&#10;/KRoq305SoRiuBI2eSCjDpjTfATcqmbYTefcxLNqCiURifrSxGcymnQSNDpzukq/kx+6sy8CuPMD&#10;CrkuqIqf5u00tMzZC12Q6YJQzVGySHNRkqNnX5mjXHunIXgla0QWRwEDIiLAb0xfA/Z8BAfKgWyG&#10;HwukUBCk6Lkv2EXHtxiyIlLGeXdwQgCo4YF1yt86w3nH+aXSOGQ6Q1FMEYhepcQMaasoGqohSK31&#10;UjYEFhKg8xpBl2V9xTpzeAZ36M+W8S9+uOXEimz/OCXaa+df4fwBlgqWUgFFYfa2TZLRZlm2RsTP&#10;yBMZlsRgDxhDdScGVKNkTxzdoHkYagS3QhDws9GD7QJw9qojBYev4buSTL7ptBD8yn/cyvLojssQ&#10;WWJlnYKPq+GdWfdIeJNPVwcP+UEVDfb3BWk/LWiTzmOj35T5vkGU9AujxSVJ8bI5+Qz21DXF8UlF&#10;WJd4veBSa3OvX7k5dgSdFsdIGq3j1PJZBr91XNTnjD9OvJdlICkQteektiVwXmW/kWdCJHh9Ohps&#10;m4eJDM8uLTtK+Pu+PqPt2rtUxfC+AyCyf4kakZivVIm1OHPr3Epsn0sF1VXbZfRLPcDw6fLC+4t8&#10;2RwC9ow9e3bBbSGfSLnpX6E3fVAmpfHlLaOzyqiNFouNcG/T36tnXlTHASlb/WE3fQH4tnQAb8pT&#10;rts464GBPAX07f1dwUdEBNd1ARC8vl4WxHbaAg1n4RkDErPpEJfPmjsZoiQYg9uZkWVyjeOWRku2&#10;XZ38+e50CkrSnTZtHiww7jJlc7zceYM/73KRpXHmdshbZJMxIWIz2BqpqIIOh9RPrNQMxBz98iLc&#10;Hjz21lopDcDPMnH9kEkIrD8p1D0cBk1aPDqubkYZS551WgvzvbRl/RAnPp+3TLvtvYIbG0OkYUDk&#10;wmssLPi5NGUn2Ql+fhvbmsy2/YyXQg88VNrsgBG8ur1sgMcY58p5qb/7C2XtShw4XuFrsgFAh9b5&#10;vy7PQiMYQvIzen+Yv0RG4vl01Z9V11Z7tJZP23ZaHNoTEQx1HI4+1ltgcnuv0kNquhuQoX+ZRZcl&#10;w1xK+I6oxe/6MG4hf9esW70/8M1YT7AbbJs+sh0OnO4uykcetrvhBFWPpypWdAtN/eCSy52cTI7y&#10;zYCBywxM2g5Fk4nGrn1rJ4qTttR4J3yj2IuxUpxnKZNblHjnWU1Kta/ZGZE847qrjSx3GQc3KGMF&#10;gPd8ZztseAF0ZTMIywQimQu4Lsf1F15X7lwVCF4i+O3rh8feLyi+rssCTqqWXLUso/Elgrda3d8Q&#10;J0sxnCkPFSzxGv7rjQniRpKfC5yvpJYmMnDxvINSbhNAlA1da2Gtifd74roujJdgvYEXXhAI3u83&#10;1nxjXK/Q0ZDNJc0ok+nKDXEbTmJIPh+Wbc3SG8txPtZ0J6frAzr8fDO2kfmXpD3rP53qCk9eCzuG&#10;8O6+Fw5CXbfT3A2vQLUAmiwImQhLTpssZWY2N3eVpDwzJ2XWR3bdRTku30Wgzh798FNjldztlKQp&#10;vjPXbB+u3/RPpHvFefw2htsOEopEQdRv1mVlaDDSglJVrwaAoHOJz6xnzDVhpe1k+Dimr81ciK41&#10;uw+Nc0RlPJi77ZAYF0v3wEvzGj++3L+mLDOoBifLMnHXn6DYFpLrg+PimML8Rfo3iPilK2p5TxE7&#10;I81pYLDmdzQgqGVllmbm8sCFa1gWd/hnBHi9Xj5Gt/99HDIkx3NNDPkPAGC+8/BaHhbK5EgjiezT&#10;djzsdGnfqUsDww7idLtLsNESpPgXAKiVm61zFkkI5BO04YSVtFNDGeK4D5gULLNSbZcojh06U0/g&#10;aLaNy18G5hR2hoNTCbj2cr5XzBfK3eAZK3eIJuSkH7YXBkRA5IB4bXw2ODwpV8tzpOfpmf1WGvGK&#10;JFDnqYN8hXJbYEG60bom7drZixLfXxzYY0TKF4YWI4h1dugIItPdlRhFChXeuUSLYdiVCy1MubWj&#10;NtDarqpiTeB6GfR7BLtdyyd6cOHvY6Tia4vHMsInBMlEatMs/xA9CswpCd/kE8pVCocaNaIeYrdq&#10;hqkrQYNCKpWqilUqyC0rrmZGl/5UgTltDOIHlZHXLXfoiA4jtsuQIUOjJloygn5R6RxBC9sDVfk2&#10;MXC/VwyL+8XFqOCpw85BzKnrRsNSsfIvijBanmnhWamuxnrCTeC0THaZS1e8rmGUsrgdSknfe+97&#10;+3oHscDzaASErHQ2XLaIqSLSDxkIoFdnQVptXXOsp7puite5y3DYlBN6k4ZL5l2ZW15zTRNAHrca&#10;eLUUSY1TxVMA5UDV22BgzWjC6JwO7RrVtACIwA7YKLp6OItfr74RRteKEjs9aKP+luNIabQYRgTw&#10;7ZMhWn3sijtRb3PflK2q2WB77uH39umZrqP33TFBhVbylxR2oz3TYGhOq60PoMiFgywoolLl7qAN&#10;JUzqmHw/EA9Q6YOKfn9ypdP5cdnd4L43AndQW51q8XdE6Rju+JLr7iDcHYrHde7GEbRmqxR5WpTI&#10;x/l4HItsfx6xUXh7zkmyV402PjqE/uaSj7NUFJsNjwU/zDQY1+nA0N7+0WdTSH3PQqqKqIjxJTPq&#10;80U77LkEFG79l+9A0H3QUaFsEXGF/wr6MeNlhYNB8+Gmc3IcMi5n2twqnTh4ppVn/Y6B1qDwsu5p&#10;ZPLziT5aFgjb3OrmcvcYn58HOf1nV8lQF9JJ4T1FeSefz+FtPCv0gDN+cpz3caez64yXHea97Z1+&#10;270wRPZmehZWD6jd2zM+Z6XHRNCCs0zCqGMxSMmtTvAmfDxU13yBlzsgnmnlT6+9na6HH3C86S2h&#10;m8V3NOP1IOJu/f/p1fSnY8mafO4T7dyDen+P0x1fcbA6ugxbYodqf/t+5WnV8fN/uGrw5qm0jJF3&#10;4obzxwzVjh9LxDCeeZ9H2/3hNo1oBt3oNKi0vvP5yh9F2twwaeFkT0XA2R2DWHeZK+j89IlOTirc&#10;bodXHX+FA9WTd/QeOFbvL9b/JU2E7yEP1veOnZTO10MHZ3v+/ypt83uWSOX4LWFmejBgrWWJM37+&#10;lZWIKpxJzEaYtNl87dR+6RhVVXN4LwtYzWnOmOH/A5cHQJNHlIlos9TwxntM1qoCO9AnETydqp5l&#10;L16Kq/bBUmqpp9HMaOVR/Z454GkzJk7Ih+r4l+5JJITuTuu0obrPw/6usDkziSPliPVfMSRcV0X3&#10;LGw52k9cSqMTu3a/QHl+Zz8K7HMUTQwEfp2deE14tDmWkTv1ALHMdt8FDTF/xdfrgtIOgqVdDhlY&#10;sppfgDCmuz7lU4yHtn9Jhsx0DMKhqarQUeolxeq8NdsleFXy1orHlAmE1eECeYWWd1Jvpp68Vu5u&#10;Vf/OtWQObnfgq5qW6Vn6onaAaJYBFsw18fX6ggw7uFmXJbeqaiSFwnVka8/+Xq5vKgPxDJTFMuw+&#10;sMzoP+hLgtxJ4OOl3yvKkPCsA8n24b+rBwtSdT/pELmOz7TLj/ds8AarGreoXgiDawCS6y0ARX+Q&#10;QSaCEU/H2k45lzLpnPxpTVYa9BGkoRlriTxeVqlcAAAgAElEQVQoauqTphyG7Eo7nT6o1NQDXvwN&#10;YEbSBmAImxzYqEaDMmuP70oABvFMyaLUiaCdADtcGdJwHiXSiDo7TEBbRuFUj+Zk0OfxEjEHpaxc&#10;dKMgZ8CFimeXZ60mwrBc+Pv9UJr9KX4VeJbsG2RAVvtpxuQCSINUKPhXacdPphU6MgWhaQFgphxJ&#10;3X8qi0qD6UAVU425rMWsA3dyDYFlXA7IYIYO8YQgvBymoi4I1elZuqTCgpu2/uz3/XCziwLX5+G9&#10;lSTY3x/uxNfFrcdUFq5C8C4GXWHsGWn7oszf6/vtCqZXntMiqJj5zfrzfIZScm+vk/a31ydnOGEQ&#10;F6aR5MmIpHdnJ12ThgH1iPSOAxu/reO+7WQVDNhazttZKkW8vl/RzCqwJshFMFQwHZZQYjkPpSIC&#10;D860bjxbHQNDqawy01ZdSWOU19a7AhH44qncVrxH8V5ZesOy01JJMziy1Eo4YmM8CwNf7XnDHZ1t&#10;WzZBnbNHYzQVxh17pzearqbAONT3LYDdjKHmNEMKr1zvZGydBtu2PgCyb23T7iBgZuKq68+fQ1Ek&#10;wpARm7vEex2xtGdRccAg6TdGdVEhmgFxajJ/ODgRgt/neFI+dmFvh1RJ+b9kUtf1LbgbrfucPdHP&#10;ybJFruc49Df4XcWjPiC1/BKVEVzJ3mux6Sfa/sn1oByRP4g8PtPbkEa7EPSg/dObzkeas26vFb9l&#10;HsUpybBdTXyOuzM4JbmyOvOPlVNOrT85hgmgAnHOwxhZniAfse8CAEvB3MF2n4NVrzP77VW50B02&#10;EcuaDoOSvPwwhieH0Ole9E4D2emX2Xmf5rIacxVH+dsu6+u8ZzDrCb5Ys/s6/TA+0AAoRl/wFZFv&#10;+VbnXEf0fr6iPv6CROBkRDJD7f3O61w2ae7KAuAZl4kH7rbZdwllO5Y5pJ4mOAZ1FM6RQKhb7YN8&#10;oKk2xJuk7Mq5oK7RKn36uGX/jJxLQ0Um6+z62aOT/V+49kDFoxP8YW00J1X9/eHz7VLdPi6rxVxw&#10;MXF331dnrIRhWDr7S1SdApvWR9ahjXvYHDmhzycIzcWnlr0pXmN371MEluWothtPlNme4r2NMMql&#10;yNfq/N5hDwZagodpgzGrbdELj2py7w7vnznDu/zYl496bXVqtMkhz/TFjEJzxncqoINLNR3XosXJ&#10;zUOcVZ2/w2w9tYQXy8jO3aIVWJGBwV18agktY2WWqzxzJN+laPOIZc401iBfa0YvEaTzscz3wny/&#10;/fwtnyNRy3y2ATvs+063g46NurQkzplKTJckC0UeWhy+EPIje05HoQMwP9wNKjGHX84ljcZ0iNF9&#10;RrybfYXAOXX52IEa85BjYIkwIOcYQFQqH+T3bWIUGJmt24t7Ff6LHGNq1AmDqSLeO88SKzsUz1fx&#10;mfzQODcpxgNKfdycJz7Dpc81CNtdN4bYbnYIEGVOrVEBIMVGXrr6zpmmLyY83M1MnO9En1my2Q8C&#10;t67fjUqTur2L7JDpxDx3rOlC5AUSa9uxA4gndkKx7DRzWzriO6hVvKSt8brrevm6Tx0hsS851qh+&#10;wEBd4kq8mkLsdhiXn2uYI89gV00mQfCzJsN8rXGnQmOhQT8CZuBDtVRhVD9LEVGOJ5MWblKojTQn&#10;I1ZW4yHWP9/JnR9nh3j2ecXceaDVCSuDA6eQPH1sMVqXa5RJKe8qjT7pRekErzpVvkv+VgeaG+dq&#10;B47Rqp/HPH4uk3arEX4D8mAQ8DBNQKImMDzvqdYoXlV5LowbYIkDZHsHY+DIvEw7iZbe7+4JfyyY&#10;LohIKuCZqb41TbFsO00V5lVQIZk5XEHKkQA8rZlOwcGtAiHYcyBrqSv8KFs2K8EUZuZRqty+UZyS&#10;LttQF5xmG0plDoq1RjBCK5FBQvEa1Ms4gykRnpGuaczH3AVxSS5kLz9xNlRS29XVnT72l86F3Syp&#10;xoiGxidqBzSaQLHDE4YAawgwTSGKaia4NfnHl7ZG1AWT4xrJvDg+q27wrNl7Dp+3lsrKn1xsI5QC&#10;/uZb60kLjjkI0ulS0XGyLdP5235tf2+HqhXGyTZ2HExVy86Owz1X9iUSW0+bQqiaTF9zvFabk4Iv&#10;s394Mrz1t0zd85PMZNja9II/oZyZk0VdQfT1qriVJfHwlr09AMj09wgrYNspOq76tRknQOEL6qWi&#10;dsH2TMC9bMShtyehszl9nuHN53/i5EznelGgUOgClSL9+804X3wrWmg43ce0y6Yb6er9+/bOt46D&#10;/blowvuLsxj4bO0uhXr+T1hlo4EfXLsD7uOjTzyZgPJD++HexgHGuX2vW0P/f7tGZogQJs7bd3Nc&#10;P3eH8eZEKPivDqAoi3OjL4QBfYTAHSB3x8jWQPsx+41g8GGaI8Oq/VbOnPjxVNEsvcvnq+Dsj6ae&#10;7z3e/pwxXWH482t/Z6eB4iY9OK3u/Z+C1b1N4c4s5wE0eW7BsB9d309emme0JBpIzVElQ27nIlAf&#10;rY616hx+gqHP117Oo8tUGS9AJ1IWfzZU/uaq699YNrP38pmfOLO1rOsQAzyE79DnIzwh+36m+/0J&#10;bVCfqplT/8a142PyDBjX0Zqd9ADr4zgO9YKf+uf1Eb+y4TcZaXMO3jJGD3owTZOaPFTHUtJsfI0v&#10;QO9OYPLGp0CgwVN3E3Lt3cc3ZHip0W2H7aFdrnlmKP5UjytgNKfift3a4kF3qAcYk79ZLe/EVW77&#10;V8rsGHNm/dER3v42O1eKU9HKt2CW3FnxjO0I+m18UcwJLrDkHzrc53zbuWFNDwXev//rNc4vXK8L&#10;8z3jzInlZ2SdDmatODzyGy0w4TxX6VxSz7FS8LyU7Kf+QymTMFBtDV3FAEjLzhXYin/r0+bGprDo&#10;8wLkjooq6xD+hwZbQPZBpm53BUVtJ00XNavy5tqTjUGbk9ZwLeHfuEGmT9T+BCuxbEBpeV+9bBxC&#10;NzIfi1gB+pj3bAOxNnSDmWMRkUx4i7EEInwImbTZeI4kLu1DyvAIxO0yWDNrPwNzJRCM3RbQ8E2k&#10;z8yfT2eSk2hKQeqYwgxQgiy2dtfwZFu+EaVgE0cA8M8//0DEMsLnnHj//m1r3EsJKqyawxCJZBK2&#10;unwt9bLG/aqyg/buSfPjuG4lHzfGTp2Ebd97O8uBaK+2c7z/iZqf9EhBJB7q0yMJ7UkcJ81Q10xM&#10;HeXQBkq8U9Z7f16hOjf77QVmRasy/HnOqd8vBfDKyXKnazuojIN2jLjT8z0JhAsihSk1YpkishDR&#10;UpXLayFRPV++CI1pCoZvvbJ2WEMr2K147ShixLM1o5RB1BQWXIct0PVaUf/VJmSJ1+Uew2qEB1Eq&#10;xlW93UQnBXbiBlC8GJ5wpsQoWGSWrqiU7qh6ozTuk9f7sTVjwnWCgsuI4833W0ZmZ55rJROzubO/&#10;y2KNGJcxoDFIsBeudWFNq7v0er3x+no54eZWamO0ZIxebmNIRGkZiWcU2WCwgAMz7cflW8nXtJpW&#10;MpwvWxS9ZgZRcGrBL2C1sHhK9yUCHcCcgHjRLhGbUwCQwWwUG4fn3GPQkLk0HNm8jHapjC1E2RoX&#10;bjlbaVyJ0/Xy7S9Wb1iwJqPBEtMUI3ElMLNrkxEvVfhpqWAWlzHv5ThOxz8zq7JdX1PvN9ZQ38LH&#10;WlDc1q5eB9SVVNTdEEWprlQWwi2FJw1NrsnG4EWgc3nNMFPkLbNxYcgFXeLBrOzrEvHyJs4JeBo6&#10;a+Zy4gE7IVpegTmrNSZxhstcCzp/t/F8tbG01Q0AWB6BFrHszrWYgSNQHZBl88H6avZfrVVbFV3/&#10;uxQLb6heAQvlPgVeOFZgddAA5NYqzBCWQ4BLh7ODzu/CGFwr6tjuTj4rPyDH9+qV2yqpbHW8pdKn&#10;gfsMsgGk1Mv1Flu+PkY65JDiimugZirKGBZcDTlUFLemMAKxvZTwSoVd2ynjdRztt00VT4Hvn65c&#10;+wLje/eIu78zBGtV2k7eQVlyy94qPK6pOL7GopTRQWGrSkY4f8AuU9Fl7fHKMEh/qu5IE+MOfJIZ&#10;nyhrJjAhSbvxQgKO8AM6ZhdlJxXt4Ikmk0CjdZgcG1TOIgItaRj4tbtqa13wDNbf6TxLe/GZwt9J&#10;RpJKbej0zDpzusxkmqqeZq3jFYheoWjmc8BodJB8gaVQ4HNTYfLtUcAApvj5CMi8M0o7rjfu2jQ+&#10;7TkSfj6DyTDysHrgMfn7AHOfYn1S8MW27hyjBWcLcdUrHFCFV5Q1j51njV6PmVlzFsjcmw6uBKAE&#10;gYP3vfCei8gt9QjdQVPqo+sG326oJp8hX2FvWbILNAT5O5LfxXVyqG67KHNEmd3C8wzynA/JF+J8&#10;FLUttwDgtYmjnM4tAeXOPw1qWxMlRxICTb1BEFvnEU8YLUViSqnFvDuQpa0Vm+9ZE0jKuD46hguN&#10;GN61t1H417vgbIaumryda0Lqu6i0t8kJ128SlLvzd5fVuw8nzqwB9bddRm1rJXg9+8un1OGucqC+&#10;y/dpd9TkAPvFxjwKTtxES+BNkcy2VZ3nSG9f0i6gjDd9dZT1q9tfnNfa4d4NT+S5xM/sTIJnBoE6&#10;105SLIuCgay9bd+N1mPfj+k4opArj04lJ6M8EZluY5HXZ76rQXgPNBrbs+fm2+Bfob3D9QQ712mV&#10;utNXnGNVnDoOk8lCH9uo/UnCO1yvUTsMdrDMAHpCV9qW9ldKjfQRPMr7lwFyVgEwdOGfOuLhjmhY&#10;wsrSBZ3qO4CnOdFjPLmzIJJRJAWmOlx2qgE8m9rmmbopcTjd+TWGYF4D87dncju/UzWbTQFzejv/&#10;nHNiTduRykx1EUGUEkaQl/2tH+jLAHVNxGcUvZ9PqWvRuni+k8v1cUEuwe68DD2GOjn8LBAkn5Wy&#10;qzzLpFmvcxmPZCmagWSbrp3ZOldN+znGmCXiyH9Ji9CsJJBBbp9+ngOkKwMWLluspIQH48XqGeda&#10;Sn2TyZmmFs2Qc1y7OTELc+Z6IbbVX84a5dulHLzJNrMvxYMSEkmVgIb9b+hmiTWt7guoAtdruE6m&#10;pk+urNVfy9G2gK7TfpUBqhoqBMuyRAFiliB1ESaEmztViUvpulPIPb7r8jlKRsP46ii0grnoiizy&#10;XkLH77xWfYV60goycKJQrLmwhtHDgNjhtJynZT4ZruW1/Pw1D+r/d62Ye9rqztrw9fUVOytt7S7Q&#10;2xR+SKS+x3VEK18HdQFyOCLehzXEa+Kbvr0wg5yk8V3H+SZ8Qv46zQ7yc+6G0VHOOfDehyJ8JNWy&#10;4DytbNdoxhL76NMjC+Gcm9/MV7snd1qyjxbaSJ0gdkAR/igPI01HSJ2++ml7MgjtKaoXJnedc61l&#10;BxmPYfomqq9AkTunkG2HXrnpXoaI8Es/ZIS7Eqg1Wl0yukt0RmPLjTOR4eZSU4ote8gccaN2E4fe&#10;nXiP8UMagLa45swDLNfKYv9EJrdcAqk0T3dyU7nkwU50DJJyBLlddM3Vom1cTIboQV++kUUwLb39&#10;C6QR3JUYUGob4TmztMXOCJjZgGSKFEqhalVm2aKcCP4firAudGXSInDcqkJGOHS4AvBlB0JcgGIE&#10;zg0dK4ZnMI2u+PAZwOd7+XMuGCfrttpiU52xJQ5rebZ5FwTW2Cb0PdBgAmR34Fankit3krn+xI3d&#10;ywyQaLvA0A0YPXx0AzmEqwRNGW8lfu2lW/RPKexDV3JGnEqFEKfNWe/HzHi7YXiEAuyKhdocsb6d&#10;wB3GrnwkFyN7R4PlfHXniaoLllCId6aUl2UVLaypAK5ksFwP3qDutTji/SJMNhhMeRM/M8h/Zzmd&#10;MTBk4L/vdxP0lE3UGYjDa/C31HCl1ZTcNJsfXOkE4PscY/5+bMkfDx9ma/PvMidPToWeRVARUmGX&#10;7Y/E4xRiufUr14Q4kVEhiiVbHTjYlYNnGE9ZMz1K/PMsqHQAjPa9Cmw4dKf3eN2Nc/Fxsf294x+B&#10;9y3cP/rdFzSzUagUpyyvNP2pT4R8iXbbfS9+Rv7lZYz4mBQY7P1KT90pcByHHHjo9mxkbHyggSTv&#10;c8aiS+MCM9zQ8ruF50eDm+OGfcdWYmqPO9wHEEcELsr6Ek8gkDKAOp6VGhZxwGAuE38Z6ABghoyk&#10;0d3b41y4cKRc0We6a+9rpasy1gD2+3ZYMzyC6KrmENF1LAg1/BCdzN7p82FZRogDXhOHNetpg/U0&#10;tuog1AyIIH9F4++Hd3nd+Fg5sNufOECwHhNqmaEGoJ3tk3oB6fh73phGS3m21Pb86+vGM37O54/P&#10;h0PIx1gOLfvJxR1ldsZPzu2JN+z4PF0/7bfqWGtu60Xqc8XR/UOZ9rlfPf69w93X672dQwZsg08Q&#10;9V3LgLpc5Xg1ZcHWTjrP/u9j/wzvPtRv9Kq27v19/5cOsHvDpKlT24ffyauRiSwCdeNQI8HGNlba&#10;YWIiwAUGI1OPFqojBxnEM46C5gWxIUhm2ji7I5O8M9saXpJsuOwyh+FS07WXIILj8ZYWXKnh9j3f&#10;0OnZ1uV+N3MtMYtJcZRiI2pNGA5GldX8sxTXuNLJUjAvQxACs+rmbmPVRBP1Z9bmB7hdTbdGMuLt&#10;50062L9i/wjSztm7aXKW/bnsh49f1B32LL0h4ocp+31YeRismtBWEizogFS1eZTsMUOHGrSmTqY8&#10;ZDIJ1fUKIHY5xOhdHeL/SVt0PHOs1mb1fcQ+Dc0DOtlSyr0qWdPX4i/idoVd4hBSX/M5Cala4Nwn&#10;x3QLD5RbcfFsWhFrq18aayF/cT69JTLFiDjIYpPZsPrugeqcDJqXgq+NXwPIXRkFLpZkaX4HMX1t&#10;aDpmH9l2EYCGo4HIpIeChUvnXHFAcw1wr6V4//5tu86vEfCrAr++fmHOiTknxnXhP79+4evry8v+&#10;uM+JWr64rrOVwmLCIPF3QEs8mxPA3zbZ6PQSnzebsOngfp9BSX4z37IWEks+EGpDuHCcbjd+X8vw&#10;oPVn13UZnSY7s1kwWpEobVSgrYhAS1LKupoNDaljRZV9NlBWaxuGtXVne/EefWatr2K33WAgvCLF&#10;ER5PazIG1mR240tPQHjWcmT/rGlZgBRCCnzhBR2G+dTx/PtS0PGbzjlflBygg+f/5MIDPFuXfWlU&#10;NRjFsdkz5YBVtmmSoQyx4vzpRkfUyibt5+Ecjidx5//FqPlZEIokUeWhfG6QNqHmwihKSCBOaxb1&#10;M//q2ANDC7J6NorhRvO5qui6giO+TcgY+wRA4SHuODTCN/BKRkAwQxOGlw4MXMio7wjaZ0mWNVZE&#10;IeviVgWmTljyts/tfrJ2XLN9I95Wqdd6+cQPMg2nG9aoLsjLuZKtzdrHYh93/scDSFPCasjyyPoo&#10;mg2NmZoJEHqDO/MtKygVy1Bawyi0Soz8Pdbl8ohlZLu4E9gPFVWxLDDbKVANdz9tmYWzbmMkE97w&#10;Evfty1qKOReg053t/p47oE0J4zurREpXX1OOcxXSnWDobJzMnNGjCBp7l1kOqwTqGMa3TO4VWR0G&#10;29XWZugWLgDnAl6jzJdmRuAekb9L+g1fOjxymztwAraugh/xD1yx5b3Ohbhlc5i6MnfYlA3p729X&#10;CjEPePnXUcYMQl/e1/iHIyl0DMQZooZDahU55j0yDJBH3QUccCiDdchy/4nxfMJHx8sJu+d79756&#10;Zuc+Uzv+16Y8tQw966D31x/+CCnfVxWjwyXYy7xzDM1mk8K7XBYpuBtCMLZOQy5xbQQ90QEuG7HU&#10;BbjyuW2UaXIYU/02kHP4LT/uMnpk22p8kQF+65uBSep2XaYmKUsb811RrHy9jnCfV1e8b7RfNXFm&#10;u3iunRubhlq9tUk4M8BocNqhwopSuby+FfCk/M+x9vbzHcs+PNPyp6tywtO7YwwMVbwVuDS3PlcH&#10;uwiDm0XeD76f89NLOWT7exbtZ4CNlh8diI8jOj1rV2SZ8fvt+bov+DvwjkIduiZw8XyVOw+jURoj&#10;oE6+pz3e+qly+RmGm3O9/f6DMXxz9QyoM5Iqr+eYF8qhj09rOFveW/wI0w2OkKfUwbf7PFA0yg2c&#10;4d8/f3d1x8r2d9MZMgsx5XU4QmG8vCWtAPZbWZeRpXrY+RCJE0+ntD/A/a9emzMmyjiOHAMU5jvU&#10;xAH53Nhxv8WJjHcinAkhz2TnDZvs8L+X92eHP9bAoDJTCszBtszIAVELfA6YszN393HId1wOGeEM&#10;ZyDRzJu6lggq5bgWmWlydFy+e5V1kKU625ghWmiw0WNxdLmOQH2FTq6csmITURxbNKDjVdNZzT7s&#10;Kef1qhiasBkNZGISIaPTnOVOCWM4w5vdqmnHuV7GNRO04fcCIl24GDJfm0OJw0K8Ym/F+S/9mdAB&#10;BJEsGGgpuFxuj4OBBEm8L9am3udKmSiZ/WH/7MDkXGciYgKq8TFeP4kXVagYjdvugBFrhzLJliid&#10;rumc5TyJFMSB52Ap/FCt7Ar7+qP+VeV5joX3uu2C25WJlJ6lCjp8bXzi/qca3Sf8a61sM1RljfdP&#10;iRRRHs3/7K7IJalfiOvwawEyKj6Mb+36fC33u6gHF5nJt2NHDu5TeroskDStbMkUDOonPpcLWQEi&#10;+5/mN/EktwwTqjnAx8D7/cYlF+ZcWP/8gzVn7BIdY+Rhn8/aJ+hnCSP2cHGJWVt3/dubcjQNIqm8&#10;gQPxpP3xSfpVPa7xaNACPfFb5z08cOJmL/j8Sa4BAe1u+pp8HVG+OylyPQzowT4sYzuqp+WJzV9R&#10;nfpn/YfP07eSIz1DYbLrY41wMssqdMR/k0I0iddeMzyzuYHrGuYHovBkSDiYIycylSwJhkWQV0SY&#10;K9KWcgvPKXvDiI7PSVHmQqFbCh0affqoHaSObCoJkW9E7u0HenIkXbiT4Oz79G1OqxjFwT6CCXrd&#10;JBdMS6MVaMvUx/ZeVyoo1HKSzHG7JBUeOkYZbiWzM2XrjVBsi5BUcWe+M8ogJLnabq1QXlYqC5Ek&#10;7XOxpm0jYabvyUg6KW6VISrKNk6f0+tljJQk9taZztg4qKFha9OfdmWowxKOobrMCtePoIM7LJZn&#10;sJ8ywnjIaAg4ILaSZbScdGDKQEXy8iz9UHjIoPQKx4eRFBkfdx+oM3nPyL7V6px4uhK3LqiWbbkZ&#10;a8RhPljw8hCwYBjgdfUyYj88MEXhPa5XOsND8qegrXOQPMrr7mt5tiiSPFxzLY3D/oYzzajt6+Q9&#10;xLJjBhg4QE6qOntVzoGim4LfXzQOUeZ1/75fdVZqpirkZ87eEwyHH+/PFL5SHQZco9XgFc9MEoUH&#10;ZqjncTvV6PNYhPcRxu/Upx3euwb9+f1bc2eHez4wkOUjntu4zYUitjL/z64/dhYlPX+njDxdT09U&#10;Z8HO73omGdLglfv75YdNDgMnoLvR+IOgQH/5wOgllMmEe1cW7woqjd9waih5xB/C1NrkxvIALpXp&#10;MoRglzB+TJ3EaiKO2FZK450ouyB43+a80+xJdv1/dXFdXV4244IcJVNoZunxaW3Q0QF3YJWUiHg/&#10;jdP/TQbqfp160A/sImHi/O9ZufqZHThd/mRsp4DGvZDD87s/pZfuYNzaOUjY02/tfimn81O6DePa&#10;DbiP18H58B1MW2c3nldlaf29Bt3/r+tvx+/37X2+fxpvs0FiXl3Huw59Fh2823ar8bjqSPtXa8oX&#10;Ot3l00lAki9EAsl2P2xCAEwm66KJXzjffav4aXXRabNq4GA6DY1h5V9E8pygYksPVUyerSWAHVx7&#10;x58uDWcSrVwW9byuq+jCqcMZGVOvMx2wJijUZaLiCeYflgidf9SH7TDMBawLS3/HM/m8O8finK98&#10;QOln8LVGXZTX1FXqgs9w8KSjr8/re76tLIjLUJZNUdWbEw7U0OuapU5SZJOIhE3Xef6J33n5pLIO&#10;9iScwblwn4K5WxaiVEWY1mq6wDXCFtvPZSIcmWXtOJGKY8KHw1Jxm9UDBPT5XeVhkZpkJie2Ggl0&#10;C8YPIpBRbXdXZjKAsvMhgOdUNFmjna8EtqX+3UyVZ8UXEgWA+kNj81vtVyGRMp1MbtNONw5D9RV8&#10;vqoOZDRe9vplC0IYCX+Oo/Jx2n5MPCMN2o5ryR3dH0d8v+acAC7/KxgR+GuggAk4kWwnA9f1skxm&#10;1aQ3X9e/fv3CWgsXrnCCjyG4rpetaU8+VPpW/gDqu63igMa6lENzUv7GgvTUuKLAH14TUH6YD/Bk&#10;Qmsiyl/b5NNtDEiYKf+4ixckOy9JFC8zOHC3mZnIgYNtBKT8lIDtBlEMSgigcGbuM1T9FCc5fqLE&#10;dPkYJb3ER0rBWJdC/uOIp4EAJwAxIWiEb1ndosZgJyawFNfrBV0WjRFRzIjC2gnP6702ABXXdaXT&#10;asGEHGzhY9Llmorj8DovrPdjTsfcJpuLlaeB+3iHnRodhz45XBHFpUNekkGpKuQaiOwpVXCbUUu0&#10;iulNYo9McMnaUJxuLQsg15bXWSyO/OYkbnZxiZZRMJRZj/Z9O8gllytJlgn8ul7BXK7rZTAtxYzS&#10;NVwFmrgCg+C2lWpcl30mLVTijCg06x3BF93CXMWRWogewoh0DZaMxKsganq9XhdEgXGlUrsUWPNt&#10;jNFxsxzBCsRugBR2XXCmAWh9xBqJlS8UVYDXHR1jWP1mATJyvXwMKYgjy0IlT3zWBZ1WFxbjBSDr&#10;I6sfLEUBGCclQz2b/J2GFFmMCKYraVYmceHlglCn7dzAdSFiwyJWv14QQkHHKxAi3h8VRRGxQ2Wo&#10;TPi4JtcEOJ3Eq9dsL5lBzMIypdXqX83374AHAN4+76ZLiNc9q23kwhPAT1bXwE9mkPMFLx+wrGTS&#10;kBFzbQdr+m+qAHkafCukRLVf37lhB3GwxFNm8HaaWliF3jSEL58b4+UCyHntrb3q3FAISq1NBeTK&#10;A3qNvxoKLNghQFHEmvCOrL+KT/ZS7mzjArxOOZ8sfMvmfJSSUCt4vnBdABB8YfmhRGZU2vM81LiW&#10;hCA/rkYFD+7KQ/sUmdWahyhT4JVBl3uWD2twr8AHyhq3r+z3YECWDAooy3Bpec/w8xPjXW6fiEOC&#10;tc3hTcm6qx53xwQDqeLzxrEB0Bl2khjyVEAAACAASURBVMacS8FHYjJqr+1dCre7ideThPM/BsZZ&#10;x9LnZlAt18LhuVMC0XfyTACyGj2IH0bEXVsT6cxqDk8hjXWQ16zILLKr5s34b7alEuGYGHrC+SwG&#10;BgBc6GWRFqDkAT7ekO+Oc9+lQ07GQFMYpK5nWL1SKiguglUwSgkzYy0mw1WG61TMFbGHrp08lUqm&#10;60KUy265vmXhEh6SNkBVPkqqPDjZmqPPkHV8rr2jVtLOyn3B6s6qYm593LiUdJk9t7Ie+6eg7m0N&#10;N1orn0dTwnufCN2ZdOhbwbcydfFarO3UJcXxWI33zEDVeL6+TzqTURRXZHuUFYWrtO+LY1FbjSEP&#10;PLjJnYm7odNG5PIn6pdzwQnpd5tzp7URQWptY74bc56O0gKTVolYFXZuDRQTdt6PuqyX6Ku0tTlC&#10;Qqqpxg6BlqXEvzQMAOy0fgwyqLbnI6swauyX50Cac5jGaAGJHlyk3OcPGuOMJkupmA5Zt6MysQQl&#10;GMDs75TFOy6YVneXNb23yWxruG4CJmCwtXR+3wN9+/fCR2q/URP8LrMUiS8IouY7n1Aoc4UQ65ci&#10;judcreWBRb3RDsDlzzUrySPYDteT7zC0khc1W7jjMpzWa8VGcpHLamovCQfF0uXnkgA6TP5NvQCd&#10;eGGU5MMLeyKVL/XQGQXkNeOmnzX+Gni/OCmxbuiwYflMuK00wbIJronUQJvA7BuxdTnVyy9UBRNa&#10;nB/DjgjycYon5ojrWwLiGG0dc86XpjzXudIGVe50K7uOAHoiQP3TRG7aQUlr9wxhzq0FGJIXEN/c&#10;nQv/HCw4dACDk7xUV1bkD3yH7eNBAKGzfto8uO1kfh8F1tvljesOUQ7G/7gPRD07vFjfgUc+Z7yl&#10;6O3kKzFubziWqvOsGKOXO9OrbU7jeXNUTOOMm/BJFL3Q50hUwDMsyoyACQAFAjR6hgVqjHLTeR8W&#10;u4x8g3XBCQqd9L5WTGeyp6fLJFPrTKZe/neJ6SVXVBawdT4XgNkT31Kn7Lzvcl2R9F5rjMPHUpGk&#10;YKDffRXLFcfC82m7qMtmJnYwkWv4vGPQIUveJKX8ngYNI3Ro8WedqlfKu/f0+u4YGO+JJdqyvdO/&#10;pXGOCHXf+U6bj7ByB6CZGMwCF9/B/l/XCdx/hyxvFLrYGLF7YIkUv4tXd7DOPDPeklwDh9Q3pKzv&#10;2I0PZInHDKjdS950fmAMzoJm6vyV+JX6vCfOWPvT5azf1952BhQMJjt+jHo9n9fQ/0aBMeVROqpf&#10;4v2GsnWhah1sZ0Hd5shUT+42Nng8sOn4EjFekhzOnl0qntSYv9bgsyATifk9+InT0ysQEEpaojMS&#10;gHfm5e+ICmTZtiJ6XqYGXzMgl+L3+zcUE7/fBnQCpFmTpwiLpXSGdHKwNrkVqEYxC5qXAsMcX6wN&#10;nhmYuaDFmnBD3CfGv7OsRirEALdGnDIoLhra4tnlRanjtCYzQDI2OkR1azCUUYq/nDD7XoRV8Dcq&#10;C/7etqC6Xp4MehnLSSyrBCn0bBQa1d6pN78WGY6WWucJHr/zjAFmEbOswlrG0CIKn50TVK/byJIX&#10;Mxw0lwulSwYuufCf/+fLS3wYTn+/J3TZ6cFRy6rVcau5TXeBmFm6Tpcbk6xzEsJcNIQMyr3i+kZV&#10;eBYzo91RXx1nrLXFgIyq5nYhb22+zcm+PCvCfHlih6yF4Lc1IRDM9ywORguELCw7cJRb+7QoW+qq&#10;36JCmNsCuWZIG1XFqLW2UtHlAqh4ZGajjdEOX7fxWbINMyZWnGp+ou2IAKqWaawZ/UXZjmxzPyhL&#10;tBgJAhnWVwglOj10AnQyw3jCGIwp+pq9OQgk/hU1Z5aoZaOwlnL2ocnl+bZIaQUpFHbF5iZAOw6g&#10;LygzKrTQWs0wqob64ao1f8Xf0Vjk5R7xZT+EkFz+eQx32k+1A3+UCpzTpAgi276so533XuX7CeqW&#10;SXd8AmDku7W/9fNd1hyzfYnLT86Ae1s78//fXE/ZnxaAKj/UrP348xnGkKmBb/snlqKmzA5Vo/Hb&#10;lClpFDqVF2NS691iRAKAjoFLsL1d+dw+puThgG2xtODLOVhRx2d/LZOKB/TU56zpPWiKTqQqXqfa&#10;nceOj+jnRHJVicgfj/Daxewpd6irdhAKYOq8KX6hoQ+4HDmwhmKUVPZhY7i/cFxFD3TZ3qs8wA+f&#10;Cta8tnJpn9qTpJ/8vsNyXvtP2c3nLF3CsDHzb9/b3j+ohqfr26zefVjkUxAsGbeCOK/m/M2ATurg&#10;OYYneLSMoT7bnNsP+Kzv5fh2mZ8yoWYvAvcMpRN88QjXf+vr+b0NtA7Tv8jLuxMC2LPy94zV01SE&#10;A+gmj35GV2nyI+X49uLujKY2xHt3GiEvqRqM65zF1hA58M/DWPY+btmyZaz73++uaH9/w+2TgPfh&#10;/a6dpC3Bdvfctn1HwRl/1r/Q+cUxXnaIu8kfnzkBZC0Al5VJoTNa9aZDU7qGnAhHAe78o+Dn02Kz&#10;djg2d9qq5Zgv0JlFZ6gn2KwJrGUJEmo7hemkxUZrdChSBV06ssSX8qwM5wda6C0WVXWsLSxPzrOu&#10;BlZJamiBpqaPqsHbdHbrt5bMGUX2MGMykwFy94pIoYDILi00woQW15WzDI8YXUSffDde9KnUpMZy&#10;O9QWyYAFE9bMiaZRn/t7vbBKDNJ1JkIcX+P8ViGjyedoGwjcTnU0KAdS+425Xoc+Km81Pe4OUOpi&#10;0abwN4C79Gt98UEKV+tXI0nIkHbBz6YLR2jqeHTOqtuemEXnGALoSL1lW24C8eCXOc/hDng6gENu&#10;xPkLbNsDzkQZJMsJk578+SF0JJZ59bHYTv+UuUzWA6dzYxGdn5/1JtpMS9V2D/h6qSWJ1ppW6iQq&#10;UOT6pK42POBfD3y+02yWUz4RZsqMdGqrAemwpl+McKvTsjT6oTO36vZFrw2E7VDYM3Fcj+tCW2i3&#10;Ax3jJYxwXZKLL8vDgjyn+J5oJbBy/wjfZyn3W3qQ+N/XaTyQcCT7Fh+LrwOnEUUmMVFWCnkfmZOW&#10;UQ1/wv0xGdixkd3KlX1zvcJpG+s9Y2QGvAQD3S8FIF7qIqmQiLCFZcC98d/fCIYugxGjkmmT+pYb&#10;Ud6klzyA2KnRPP84maQjlTCJeM2oygRTkIqIZYtocc6uhTWSKVrtb5SMuB4Va1kA4lFQCrUBy7rW&#10;BcaGuDAIRsvDOig6NUPBvs92j8pK4iyVrFigRQjlbCGf2/uEKUwBb79ZPuQ8GxoEurzsiAwMd2yN&#10;Q7eqHn1faJHW93t69m1dkAntcoE2vGa54U2wLnOGybgwri+8vr5yW57agraDFBZ+//7tv6HQYSE6&#10;9lbQE46DUFw6BmOevN3LhfSSZTsiYmHnuGhckobfZO5rgfWnLNpnbOjrqgaB+LahETSx4sDQDIRg&#10;uaLJQIwrTNxKJaue4E2BpU6izvLJBBairr0p065iqNHde3XDI045LmskM0mc8nWVPlJI8T0BYQom&#10;kOLiQZMiU508DTsEU2Yk0AAQUpR4FF00D+AUwVgSfG+5ImBBG4NrhhHuWc7Oy5I6FK8t5TQUBQ8c&#10;hYO0KhD2CZHRhRRmXcnNdb07GFp/8XjlJU+fncb0xOnZprS/STs+bnfy2708fChmP7KEqOSt3G7r&#10;KKz/U8nMTJcHuB7vJNwfHWQxJr31Y1+1Pdfb0lB6jHfu83BW9prT+BNcn2//6DrNeZVlkSEapPYd&#10;vu6ypj6/1A2nVWVcwWGRSUU02rsQvLheYRmejNPGuQuA7ZRheyJ4qxmjPOyurZXidDldTd4qDwzL&#10;dx+x4AfBjGuA9WN3emEba8enCCSMpYHx4twQ9icDrWgQsbicR+qZXnKNdpi606Xf++mlhQY+JQv8&#10;6DoD2n+jDHae8BpJq0eHn/bvO23UhhVn2ENHfRhXle39/cr97ryhtt/v28xMx+XTPpL7e0fgzMB2&#10;aQahwWu7JnTZxgM+u7e3BzZDuq7VaE0dP/IADw3yp7Zp1NSxdSfr8xAzUOKG1T1J98bTsm7uad7+&#10;R1cNMgK3xbrDEGfGhFg6yJ7y7gnv+9r4jhfSQI1nyudPeHqkwW9rfzsNt2+uP7SSId9f9aD2KGtI&#10;ZwCf8X8F+iPZehqziOSiWetxfSbegODnofOSn3Smva+fG/sr9KrILH5xm0FVIcvsGPWtHbpmlNSg&#10;rkbnx8cxAmFT7IkEu/zYzzZJJGjyVbW0Kyn2BB3QYYfP5Q6uGZmicDvsQN2BNYHZgmPASy/SdZU8&#10;eM0u68PBzR3J6qlriu0ZtP8lDaOiL6cuwwxm4QF7FXV04IQerDF/nGjRWv4jdSWOw+ba+W2oEPwu&#10;JQkpx188JK6OqdmD7myntWh8kbZS3YUO35VV6OIw16dFRf1wse55tbdBfCB9Lq7YLFUMzZORjG5z&#10;HYUvZN8pgpRN9N1E5rgSl6e/2ULVa4j0CFQ4fdhu+gKrKOZylqfLHbGe6BUZ3aM76YKwc2fdcBrC&#10;w3kc8arP95ABdbrKYJY7E6nLaqUn8SAakw+TRvdgJ/mN7ar0NeVTsBRRAtVopsp4yuNdj3U/Shio&#10;GnNyC6qaQh8VEQCUtSTuV0jvPbPwQ6covqB6aaOB0l/jg0VPCZp3X4aqJ9AJeHjsWhq4TOMB4Lli&#10;ArTymOFllR64Jxugfz3vcW1l5nX4N4JXZRsQjZ19I+Ykx851YevR57BxCThvUwezGGmFJltSwa7P&#10;FNza67ZehutB4jzG4JXy/zDeGQghxrizN3XitiPzBATOutEu87Ya4bnwdsWEL7NhPv/W/nxkZfHU&#10;aAh4mMVi3Vg1RWJI1h8MZXu8AFxY66zYWc21hX0rXhCN1vxMu+Z8g0zBtllcgCCcMAr4TuXOeDQI&#10;4LMyti/gIcDCQGRbCgUw0MKwqBhvDaZDCZoRUL8icZeEqhR1kq1tjHzFwTubYC5XGI3mE+/3EJ3C&#10;eKFvqaGgVQWwoGsge02cwBnszRGuWY88xlKU74F0Lqx1IZerC1corDiFzXowBVi5FM6zbXlbDocL&#10;1ZLJlxHTogRqYQJgBDkXERl/HArBeV52AKgJqkFob8wIoWQVJioaOBEI/vn9jx86g4BNsULZyWwF&#10;DTxD4WvEavMvXbjkykWSlpW941spWUc7neEppKgQrQi62GEUuhFwjFM77fEuYKVfWsaPqh/wY+rY&#10;GH09mYHdldpGm0oqIJ1QEBOi8q7XbDRALBP8ksSfDNs2ym2r6lutxyiKNTM0WPMc5rJLgzzXW5AX&#10;nQT1/UJL24j6OB+MlNsrx0u912749cyRT7Dg8X4zwihUD44Ffs91lYHIrERyVqS2gVdgUmuQpI7+&#10;+PcO8L+5artUHJ/6MRxtQdn/MXxP17EvhfPF50xoXieHnf/Qnm/592FI1ez+vhPHMelrJPLrTWEK&#10;Rcf1gyCYhFcBjOuK3WHVYcd1d224tmGvNo91fN85xliqgPD2sgK9XR9d55MBikEb/Dv6V+ylAJ7g&#10;apmFLlN4h39DN3J8Gi8/tVO+f4ODukLXUueReFQwPjpuP/VVdLCAqczXDa4H/nOCJZX1rne0vv7g&#10;ov73Ezfb83z+2bXj9Tv6HWqHnKcOzR0blF2pk9fgqJS19R08Wkvqgc13PvG/cj5/Dl5JsJ5/m//u&#10;vPLfaHt3htd2v2s/7j88Z8WR+r0B12cl9qhsbW70GfD8dC53vWOnidrXoezIrWb4c7mxsxOcGhHc&#10;bvigOj1c6Wz6vKuh8qrkliaZ6Kj9myUQzoeyLu3y3UWXBebnGLjWwqKsSqEc+i3lsoQNwfFV/fMZ&#10;joqTT/Q4YGWKRKtDA9Gnya3cGayqXtIwdYn5MFu0a4eSYhUqLLlIx56mzHAC4LlCCaREwtBO50nj&#10;+UaUTGm2dj6TOkWV5ekIFAGklH0xHQJBG3ZkU2DK3vYgxykw69w8HICsrZ1Qlc8HVGo8Y7qBQiJB&#10;jePJAAFxf5uO28Umup1b5G9DtIAJYSb3c61l9nLPTi5cF0At6aQPiztp3XB9gjmDTcXMsCRLL1Hn&#10;YR2EM3wtXEOi5rkuhVyjrRNta49Qkw8UGkVmicdYni4xf0wN3rTni8zjZedgDUDpG7PneFBwW8uE&#10;tck3Yjvhs5I0sbhKEDT5n8SEFyd9WS/QpO0mT+vOS2EJtYEoH8xd8MSfSJ6nEKDfcZg8nDjr1FAl&#10;UI53t13KmIvEbH7ImF//ewOlOMwBrKHYFfRdpy2jaHCn2OnByqALlvQKxOS5EHyujvA1WKc9dUHC&#10;rApPXPokidsgUHm6bXBhanDuGu+VmJtWbs9hRSWLPWnCcJmz8D1IgpfJoMUKNKYgO0ELmI3rTu2T&#10;0s4yC9SlfbCiwCLC1aM2opaNvdwhWubvIsyimOsdafJa+lAP19L4hFalgxPokS5oKFKG6+HbkxS/&#10;394+nfVDMOTK6BoJa/pGKxHoyMzFyO7ySRpjmGHcDFpbrKKK95y5ztbCO5QgZudoI+zqZ6BzKboD&#10;8F4mFEbyYI8g5ZhrbUebJzKvXXiG+LSxsggP7HCt4dn5AquzWBk1UOpD44IqML0+34rOjVGFk9jH&#10;tFQ8El9KbSgjxiVbB2SM8No1qajpnFYrFFZTeoxf+Pr1ha/XF2QA6/3OQz9VoDqy/Ad4eOpIPdVp&#10;nZHr4fxKhwADVled88M6zwzd6cISG9tcIyerXNeVylAanTuzA95zQXjApNrSJwpkWDAgdjyFEewM&#10;Rs2ZLCq+ZcqE9WTtRX2HoJM1cIk7oX074SQdcct5kLrN04Qb0qqADt/qmI8OeO1ErKwl5XWGTK8R&#10;z/rmOhY/md4i6oZTFyGiztA2JRKBvm78AxCxMUWEFqmgMnhwDfWskYmlwLs63teEjOGlSwbGVZUK&#10;KhTOKxe34Nj4uE1LYAe5yUj6Iu5MCV1eH05LlivnsWxlAyDS67lyvjPDdFeUnK4arMwAcmwE3Uvg&#10;QRa3mo6tTRd+6soI8mI5CYIhWu9K8OrALVUJoVJZovcCQLLuudE7x2yw9tJEpBEJwW2/E6ZReu79&#10;14tZG2kkld01SEeQfT0pUukISEP+rrB0WqQ+pJmZ+HBVY1tEfMdDeyANnyJQaVQCiMCvCMqhug6F&#10;b5lF6YdKj2BTpprcs2tB2phkDLwUCWfIip0lSihA5bQkl/sen+e8z+Xyqyu5DDTyPaBwimK8Dd/z&#10;WR1871llGSAodZtFIuP85LwjTVzuYLjkcgMp+RAH21WmNAQWct4ELyjeN4UuDx0j3i34/PZ2rjh8&#10;2FTCujoD7gGsqVF66/dOP/lCchDVhpsxBurSCSUWSZcQvldXz97FXbG/2wNlve2/o6wHOkucdy9/&#10;RqhIN6PteT0m/ex6mGdC1V0sW1v2ngSuWIdZsevKzgddSRZPo6I+VA/5tnZmez/lyu4oNFgH9YoY&#10;8jYDYzlu7PtbR7D2PA4PDffDcTFE/MC5rqtkFp7jMYoyajpyYI4UY6k735qmswg1gc2MsvqIOZJB&#10;h5nxkwyIUWZmxh3VKxkDY80wiCtVzVweKVtEckcJgCUDs+JU/aC3jQYqfz79Xn5xVZF2idM0ZUbQ&#10;uO3kS92ry/7n9v3idn06A9qays+iLOlgz8+psaU+Zd69j7q2+jk6BPsexAvZEmvE7Z+Y955UYlD1&#10;gxc7DKv9zX5G+dxBi68+vOUageCsG5zGS3lYcSR588h7eoIVjfeeKdneKd/DUVzuxpoQiXMdwl7S&#10;1AUuFaiXPrrUMhenHxaX8SnaWqbPhy5D3QoSdg0dKeuT3hJwFN1BFRO5K2qFzWRtrTlNX5l0hLO0&#10;C3eq9WQ59frPgQkzKt1RLkVPk9ihbWapyaew8aVmxZqTXpwfr2Esi/bXNQRTJ8YyB6LUcpDC4D13&#10;mJrOn3w9d35FPqcqsMTLo5FvoiUuG6u5gr+JiKcuctw2FvFxiTGtMhnDd6z6moSd0bZkATqjPEo8&#10;7aU4zfpd4OGUkbTknQrxGv4G7qQfgQv1mslQJu5RxiB5fR6EgVwLEyJ0aAIyJnjQ5/Jd05ck3oem&#10;41s8CzYDgGWFxe5iRH16pR1bkE4t/cbTqRMX526/x4M8bbOIlfyZuNR9XYP3Lrf7gNhijJRBcaiw&#10;iJ+dgxi3LaUOG/1aWmEFMHC53LB5X8xMFl+XOi3uMxIvBVldZIS93/V4a6cGrwCeVTeQPJUHhTLQ&#10;I+7nMfqF42CEnj6uC1+vC19fvzAuo781Z6zb6xJg2OGaV5SKNVkg4/KDbK8sTeK8lom4Nji4PYTw&#10;dVjCqfM/L1F0YSXdwKttKyBrxmH0lmNJGzTT7hD4Rrm4lkj7nE8+6/ooE0NxeWDO5pLlTS+B+Vfc&#10;3qhZ62nfmbRQ8lSf+1nsRBQdXH1sFmvzuUOeLSE+V9P5/2sgSj4t9cogft7T0AwikT55vjPAs8Kc&#10;OknT4kfNFp7EUlBaA7kiGPpyfHHuXSYEzq/kQ0hbyikPwt0WLrNpcYZzBM741YHM4u251SLMgpBD&#10;qUYYT1vGFBdnxCdLrTZuKHZ6V5h0TkeSm3YCyMyo9WoHkymnHjG3uzMGdMom3Fx8dLDYydQjD2lr&#10;jDm7CaYfPD2dJtWZa9mgNko65FTVtn45MzOXvTEAOiVOisWeSUZlPB/N/gNW+FovTHNXqnPhSRlz&#10;tkcplk5vzgmCKSd+9AZ7tufIC0XY9ZbAiwFNnHSc19/Uags7PzY5sqDD6nGpM7T/zIn1y5jF7/dv&#10;zPc75yUynyo6eWhYR7JlOEyPcgKYwJIZeHMIQhkK0lN4/XX0NQHuTEARKNq2+APIelVCpdEapfw1&#10;IU5jBah1XdvYXM+Ow4CWhsJkxm0KcsPPitrtoXS4IwDQgENV/JmiCNasL6P6MnAtJEXnZc/qVFVc&#10;PPzO15kGje3GP7J9uDCzE29C8N5tt67U5JMeC3WcjWZEjZhny1ymkbMCx2mM83dfB16v2A7csaxR&#10;ETvesrpZOfZqPCWMdbwZXH92mlL8hhjers4f8juFpETWvzgcLF9lvDazXE/GcYNEinDbIOw/0Cjs&#10;MBFfhKPLncTR2Gl/u0/+lTh+fobaQ/LLzajdnOAto0Myk2IPbN2yM4qBCyCU3Z84w4/PHH6/f88s&#10;tBr5D9g3mG4OFsqOKlv4vtOcoMhAN9qo7H57uRziXyoy9tMArswOHwVfKbsk9IOAr+zuYdttfa+d&#10;dq429nowWJVvVU7WeaHCJgwOI520Q1i7NJF5d5QGKp7R5HQqQCQqGIvVH6H5OwfX066AANv7V9AJ&#10;vq1vriN+PzTx1xeNvw+PMCDWnUrnXu+GbjrY2+/bFduaD/ezvvxn/thhkO37gbd84A1/ezFRQfVM&#10;Crw+ZR59d0WI7BBAhNOPqzFnclT7Z2ehAPGynE8Xuv2Aqo+4PACwZ0ubw3AkjTw4aQHjBD9blVv7&#10;f3F/D7Le7reyNHvSTaf372mt4+mjOrLBuK+pu86vqTsLHc53R3c6wQ9j1llwr66T9UdCz3kg5Zst&#10;M3pga5eXCdtzAG5/br/f5TBA+ZL2xhnOXddq/Q86WWFnARVczvocAB6gybUUEklXqR1suv/oU+KP&#10;KegsDy1bJRLOiPOa/LQAPyxdENLM7fHTboA/vcRtExULGChgO80xXb9fUXptrQWszDCVOISx23Lm&#10;T9coCUEVh0HdnNPtb/Wb6H6/8FWhnyV14X74Mptja5r6E+BZ7ZkAWNch+Vf06KVbSArMnueauoAI&#10;0gmYDHMVmZlzlByIOoYUvWRbgJf9NooMQsw/Hi/a2RzdAMwB6IkUWnw7tI8VBzvEAyDLu9UCIp3Z&#10;br7lu+EjYZJObY+6K8r5W/lZFVju17LA2HC9v8gu9XCwWEKlmJfaKzC5s5V4Rdd7AbGStD5TAA9t&#10;pH7hiXSCIiuLPsV58JWop+0Cp/nQdIAz+A1InDclMN7ZHOFQd0L2i0mpAPD19YWvry/8+s9XnCc1&#10;BzDnMB/aWhncDt3cLZtVEl6K8zOViM5nBSXxOiY213y0r+rnGlggLxPtaPPQzjroBEXJ4s4cJnvF&#10;PPjn4QemymX2jpG2ZMBay/pCXc9cxNFptO3RwDLmtN7yaQkc0R9mSQIpN/h0PZurzqQM8vFiKxUT&#10;UDUrhsgN599oluKyzGVaas4pH42nV7kmxXHSfX9Ce9JfftkcBSdsk2MGD5BRC24LIfCFqNjD8sGV&#10;KG71JXRjrJR4cIDc9ehRdDMgx0iAW7RA4I7xSgTJLPK5kc5vZ4wygHF5VsK4MvNAgu07/tTLEDFr&#10;ZPqBTXy3K0Y86ZpgLF0WkVk2VioMgECdyZFh8x4dQYTFHA+JZ1kkNykTS4XPl4WmM57IMTjvC7Ua&#10;/yLwrJA3gC8ws9wWRG0NMWagZobk3GTbfiihM1kyTssWWiVLkYPp8C1myCwk/alExq2uhYk3eCL2&#10;7/++A/d2YGZRhhsPLtsUb6uQx7KGpuOZEMlTbRkUnMS2Ondwj0qXCLqPf1Wil+xVgxUBiLIo4t6n&#10;5VuOY8vUpi/mdr3h+hMdzGJ07PQsjsNoZjILQ0KZXUAxolZiLDI6bLwrRmSOoAsSC3XIcKd2csUh&#10;FNjVwUcn+S4kP7JH66OUJahR71sb0h2ist/nN6/PxjVOhciW1+Za4TPtYE3ypLtgjK1zm2ElPhc/&#10;Uf9PRuWNwPfboRjZTRqcC4jDUIY7E6PGIR1f6ux8dGdRKJzZS0ULWo3vA6yMAjtEaQSXsyTsnvPa&#10;MJKR79drMzBF81TxJwN1d97FQV1SeIZU3N7p8ZYBpvX3/XnJe+pBmeYQ6/SvjWeg4R6H385O8ZSJ&#10;3zm+fnKdAhzEMw+2VXEH8Mzs1k8+FgZ8LSgNAB74FMGlr5aZe4LF9JTiNJCezQvNjFYRwXX1jO+7&#10;sZTz1ALF/LBcJsXPXoPV+Vh1ggMlu5sOgZiH3MmyX/s6Jx+6gp39jFdq6TOCheh0v1/7urCGAMjw&#10;cmXnvnKtPT/zCeLbmG/t314w/PnfueHk5HzbGki4V83Cf+BdN95RxyIpJ459PV93nvQ8hv3aD/G+&#10;81tf+2Hw8veHBje4Z9AMeYl94WcbpQAAIABJREFU612M0K2zGZOB51rPUowvNAOGY1ia/THTVQqf&#10;bE6nkgW6B8lQ+vl0iaSudVod2d42X2Ev6QbjD67SXgRRw/DsPOjG2x9kRcJV1z7xuG7v1La/D8J8&#10;xmMNLNXxBXybelITXU5w7WcryF77+zCvpmpW2jnD/NP1qTw0+Dt+9iBc7+u5AnqAaYfrwBuCTy7+&#10;Rl3H2zmAlzbrCDnEZw1nnmikKOuS6Rt2DTV/sRZnViTSuIyxtGrPEsYAVmZSYs5Y12uussMt1058&#10;Ei13HgbVBoh0AfhfEctOXUInKUKHj/Jm4slwl0KXnb8UuJEwdRwmwUTqbtYfnxWqWaB/xJGY8Ckd&#10;hlU3TG7j1lP8ytKaob/Inc/Xv8t1D0FJmkKldc7rCHyZ78H09aWeV29dgWWNucOUpCECP0utru8F&#10;OhcZiNJ98ohQt5lkQ9HpsjbMllJVP3tu0FNiOrvXUtBNbxFIrjPJBtX9KtwgThoQlxWx3iXboSgp&#10;Zkvy+nKIqf2+JXgid3aRH4s4/Q3iNtek1f32QzeF408ZlwkhKEljZajCXQqEqx8qjh1+OI1IeeDA&#10;++tPlvW/osRgs7vFDqukDs6DbQ3G5Mtpr7veL4LX14WvX1+4Xq+oDz6nhFxcmjtHyHvgHotpWXqW&#10;cPquB2kqeA7ebRwkaOcR4d8xhdB9VSv44irj1Xw45pD4Nyxq4FJQ5SwnoSSkOi0HZxjAWOJclC35&#10;obdRepWBGdlgqvqJQxK79vZZ9bkt6yZzzIqe5f2EjiRbEgI8sfBRT9JY+/WS7bmmW4YakQfGGuq0&#10;467qgoDhW5q26LwpkxV5HsIQKTXCfUHxVZJWZDoJF5czwR8oe8a/yGqdua6MBlikeNu2yKjCcoYq&#10;irV4CGOKJATD2xFYmKBxa3e8MeasAC7fUuSTOSQyPmu0IQkrGbt7xSFXMs9gQjxlOTLwaKTYoo3s&#10;cJiArltNSoUNczjVcYlAAoako1raUVCjISeHCGKRNKKT/YPE89m9OSSGH263Xzbm++8StQ2NSSVc&#10;mUF7a4viLek5FrmaRDY6lPIcNQUZmFPxfv9jpyhfw7bbMesVHc5UGrXOut9UelfyJy4mRnoPqyAO&#10;Q4RCZ25zAnqWYQhNPb1fMoct6cl3TxCeXAcxHO8jTnd2/Oiy7UJ1i8mxX2cQq9ThAjQMkczeGY3h&#10;x4F4cP4RAjjn3bb/qSvPuR02AzCpmI+GVYm+PxohXKSgPJPmHF++LTKEYmv9+6sy9RBk1IhKn2uR&#10;J+wtOJ/yG9dWYqQ9s43n9lSZj/42TYjD5J76AJwWxA8YXlgUbkpnuJe58WyE5Ik/w9yjE6oJrSrQ&#10;t2BatOFKQhHK1Yn+1B9/C5i/cZI5kDc+6zeOba+ZJYx+cnUnX5/Lj3h9MLLz9skJlT0R11zHP51D&#10;h3rvrTJPk09bn8YHhMrC59Zv82h92tRLZIXsytW+BvYdAi17HF0522Xhtw7Tb2hLIsjmGTWzKpAH&#10;Oj3IoU9X6F6H9ZfK3uH6KWHu8LUmss/Yhoy7DiiUw+W9wwO3tv8Erp3Ovr+en0064JPJO0/r4xRM&#10;q0kToZAX+fjdVZX107293xNsfz7D31+Nn+xq9vGF8sy2Y/AU3v1uD0TImwM8xhc4aU/r8ht4D+/c&#10;ftu/M0AMOlE2PR24ff+jawd64/lPcuJpPezJKc/d3tt9kg+qn/tmZmK086FP6or+C298yxCb3NQD&#10;v4n3z7yIWb1c+9/x313nOq3LPwtefV5Q3wVnGTR+CmJoMjSE0y2cbY6ywkuNplna017cgyDc3p6a&#10;ZsdJBFrphCnzG2si4Fq2ld7PbVLaQp8wpp9x9vASmQUiAY66T5AKfQDAYJbwBFQHZOdbTVaQ/pwe&#10;FW2HiGwfpPygKHxiGxbt0Py34PuwPiUcQmK8kPU8i5+kBsxj5pTA3ddIWGBq7StlmiB2u9Mmf9Gm&#10;Ug2+r2Ayla/PloWsmHN5djDxX3nIpzmmr6hrH3HYnw+Mjk25D9HeL7+lrpmOvTVXmTd/mE57R0yM&#10;SAiZ9LO8gKZzcu3RGW7lJZwmlx/0iEJLAoA1/yGtBEisc/bvAQzDBeliFJzkGOv7hotcn+HfqElA&#10;D1cPsHKeS/siUTL4uq7OpzxBMLKjHdbregECXNdlZWR9bbH8ylwzk0kDwMJ/4KmzqsASzDkDHvEy&#10;zeOqO/C1J9aCiYkS/iI6TlU9yXB15ztFkHI+PrCp3e5S9Xih27cQK6kTdAAvVZzZaoQoOqn6hiBX&#10;SOnU1h/PbIHcEmiigm3o9pnAZ+t/2y37gTiqbDghQpAcEPz8aSdqvOilhUBbqAZe5Cav2qsyIDqh&#10;BXMxFv/7GsOzdP2HBUQ2l4jVB7NU+OXbm+joSY97UxSaZZF1cY3fOBrsJTvEMADyiWRZEdVwVls7&#10;LlgFWciiCG1wcMrBZnRagxlLRiuUCLlaFpACsYByDixHV9WIZKlloq9LcHntIohkzM6B02n1uaay&#10;9tbyKDTJwCJ+C+xvtATScNS7U8HqfZkTmLWtdPnSJUOKy+ckdgR4vehCm5GhIZw2herEmrZFww7A&#10;sgUyIMB44WsYPt+TB4VNm8uyAGz+kpnE3EDjN2Pc7jSg7BbJyr45waTK0lYhGFjtbRGL7IwhmMsY&#10;7+857QTyuUrWVB1/MiAeSgRhhO0eWJB80RUM8hlXErUsziJMuD4mdz9UBkGBzAiVbKytKFuhpqgG&#10;92IGq4xE2cKCTHimvNEvMyDHJX7Ih7W4ncPqylwVLoy+kgEty4SIWo9FkHq95MW17O+MRTIbMSZ1&#10;Aa5I4b1Xunh2em4nuQKQKuBijds4crObvy3tUWOwIllmRgZeL6DTYCoYUR+RdbccV1c5FXr5sxTQ&#10;VynBw+nzb3BEuiATj/6Si1kkhJUckgZrkRVJfocNVXw8ujE+wYiyqEIWd9YYnlUBzAUZfgAelcHH&#10;4zAeBCNr4oa2mGNV1dj+la1cXqPVBdTm/HiNfrazMhtKuoJBtNgOEYnx3mRFQUwol3KBjo56oKvS&#10;cCuakxmYV2uHW38N/Bk4DeFLwzSlYm+PfPKE1wfHSCCooBjglrbitDEg7gpDoKLyWMlbgbNyICwV&#10;z4E4QV2w7DwNZGAr+Jm3zdreQCpUtnvGRbSfxTGuy42PooSVnWkXkIanotCoj37kOAUALolyKGaE&#10;lXIxvnZTsUfMWeC6osvlsapiXCjzaQpkdYpz3sjzq4ykEtfdaWUOihFjSjNlEteq8WrybFHZDkUD&#10;oIMujhj7UtMfLmgrrTUfHCttHfjfRch3eYXkFbszuMmZg1F2utpdp6dOw3fec1oXe3tMecjAvDZa&#10;3/n+2NqpjjwGniFKqYrgOyE3FcwSi0AxZeGOk5BD4npNH1cfnvQfCHvjq8lLJdafCS6VKu+TxdTs&#10;8ZCf7ryIJIYy9+I7naCpKxh8vn5DX+HzK7IOAUSGacCGOtYMZKrT+1ozatezRAo9HJbJZd+XKoam&#10;nFmyon4p+1y6Sp3ZHPf94nhtXi8Ptp/sr0ycsffUjWigjJkINwS1edTQkVJmEr6TwVcDBcnH5EAz&#10;vZ8cWgbxwrnRoC3vH/ombLEDSEib/k7QQ6VNzeZCPiD1bupTTeZ15+SeMc626hhI/3eYfQ0QxocR&#10;3jCwzdPO66u+KshkLxt/l/vVqQHae1fqWUq5XfuHOdHCgawAVBoNiP9DsjKNn/oAd7xp9MEzgG68&#10;BQBgdY05l7IUrHG+dG52Htdj2QVymV1vzm86s2bQKW2JhZwXOojsuznKFuu6Uv9Q1n8ssl8VmYC1&#10;wBJ3mUjBJpJ/iZ/lpeqOtDUAsb3p6RwWS6rVFTWmIRKZojVIQYcqJyHw6HzVuWiaFzFH8F2PRQ9c&#10;QNp+UVWk2KZX0ITV/k6SWOIZ4sFbsm0FMyQpj8xXQZ3M+P/wut/L7QSuYZutSwS63qQ2K7XiULGU&#10;wxKueaNRC7kkLdm/bvUQjxRP4p4HMbwy0SHltO1GziCNozlFGrJ6QV41eUsKPQksMMP1F6VzIYaD&#10;sBEFLw8asezuJUZ3A8KJxBoKHcDFOqWF3VFfFC9tMaef+0Z4VWPeh4zwf/HiEJev3UGbuNkn9j3o&#10;MVFe7J+CtzZ3XMtGBwKNqmCKdOiD8+LnjCkWhviOy2F/X1+Z2Z3rtMyH09x1vQJWk++mP9BHZHMr&#10;fg6ZYM7U8+2sHuqnRm/Xr18hd1UnrvECHWIusbzixJfzrLSp6ROcSo3Oz5QjztX0XyibtHI7tXQa&#10;VxaRqU4X4vjnmQQqajaUVj3TVsos58XwzDfDkbOwsC0U8F15NkfLStCIQvVKZ/bwHfxLAgfGx+Gw&#10;u2vNeZci/SXkOWMkfxPYGjBo7cEX5zr4neM0CI3AW0a2+E8R4HWZSBhCn3Boh3MMiVLJEuf9BT2K&#10;tt0q8J01PVjuu0pk4DV15xPJbGyiU9lXaDvwT5DbMlt0tLbmsmtXM6peBkEZiOZhQl5qQkQ9M9Z/&#10;Jx6DwFIZqYZZjIu10sQj29GnEdJQQNfCe5lzdld8ZIk5hWRYVHQuTAGu6Yx+JOOk2FIX/OrOaxb9&#10;V3UcelmYuaYt5pjoEUwwhALnjcpMCBx3vDaE5tUVPEYd6eSxFha3FQWZRWfZzlKs0WNNFNTM5hWf&#10;5G6gFoWvMgdniDWLQBPM0yCKMuG4Zh0lvxeH/1G0Rw3yPDg1bcYOF/G8oHnYFjQEbxizB4NTyqLe&#10;bt2uVHptXTW8eEZuxZweaNFKmDDI4AwRXB/3PllWiJG0Ec4seLb4aMwhosGON8va4Hgy8hylT2Jv&#10;Gc1LLvZqvNq7BC/woO4oY+kbn4OmPB6u/V4qRij9VZrhk5uSQBw140Giqfv7HYZYo6hb6suVmqbx&#10;qdKUaueUwcSBYjhxXuqTB8Ii3FBkpLoDzQPRtOHAea7mdygKb1AXtA9oOBmhN7BOyEPy6dKGyZbq&#10;XOk4vbW1zVMoe/uWWrsZLX/nfNv7rHMc9H94LgLBSKEcwq85eJKuRlnz7Qoe2eF9inrzXs9wyKak&#10;/P001v07V0Y1mlN+JE8X2HwNIA4bDvOEms6iE0pDGaSGwzaH2JbKa9jhy5ZlY4Z76AciRcmR86Dq&#10;IUAwVb4aAy86saA5N7WdokdUXPIKozru1dUtoTQSb6zxyBIqzHKPFmLNF7x+Q6c8VFHp3AzZVcsg&#10;FZQUKGPmKNvgDs+QtyPa4zzG4ZgB9nMmhzrvqJfUCCT72d/7OOJse/9OJ0q1gU/P3q9dWywQndbD&#10;H/COHYaYp63N+/MJSU0ueXKCfndF2SDSWPAi47b3wFjK0oDkxnv791GeTznP9gHBCh0BmiLNHBn2&#10;dG4n9zXjn009Lc7NUJn8cMe14ZEK8aYY6wcG+BN9Q4JzPc9FdTBUJ6dt5T/LDsLWZDPxtOviD/P/&#10;5Bw/3ittLj8ojNxu3c5O2Gn2T+mfNFFgUW14en7VcVLh/0P6P/EK/lXVCAwCVd/78zV+6venwb77&#10;u3smv5RPdXX9gL+RZ1Em+1qiPlp6LX+feRLXoCBLViq03TfnU8ow25VLp7ef1bT8t3JAoDJxJObj&#10;jAba78zYbr6NYrNIrP8U1OZaGNChfiCdPXdBoNPoQS+ThtAJrIElClnc2QqvD5P6Cw/IYx/0NaDa&#10;MdSZNHVxa6rYXnUeHqaVhx5arK9kXxbWpkA52L7QjpSdxm6jmf2fvpDUC9hu0YOk2oIwnlyADT2z&#10;iVDxJPXyona4aumuOuU1V5mh43LTv670sAVP2XQ5TRjDAiI9OqGIU5P70Fw3r3adl/aIpAArsdEd&#10;l4TReZZmP0nMpG0GHR0mijWNgTU5fG1ZYiKSh1RaJmQ8CyCD6Up9u5cnYzJX5U0Wj7ohrvEx8SRM&#10;EaexJUBo9YUPOEg2RQoM9YTFii0JORfvFJ/LfC9MsSTG93yb3iyX1dEu/MZk2AibgoHI3++3H3Kr&#10;bk9keZ1GSv497eEVJMNSx4uVLZQlWajjSmnjzOfD33LS9WTDeS3jI3edKBvl44LQlLgrYAgGsxGd&#10;HquYEIyy1lIPbJkJBfbwj4z6rLUjwe8qn4DrR2kz3HDSSlH3MeWH5J+NKkMP13zfefEYEnyW8KPc&#10;j3OkyFuch7wiKzMEZIJuQeAFyGU1vmB9j6KQVkZsfw8cXDlhepxPdQCSEDUZBGvheEQOvlXADgFE&#10;O8ikZnMMqcKo0yizDVU9Sv37n2DwqooXs0tJbMsE3xJmM1sm+xJbZDLMIL1kuACigzcPmGM0cc4Z&#10;6jTtiwU6NK3fi1G8IXnCNRlaEX7BSA5XZofU74RltINU6IiWoAwJW8myZQawBDV7TIaYXBwzqoio&#10;VmbKLO4eqKh4p2Jkgrg7AvYtlga3ZYyKcvQWHVQZkUEIWIYis/DzFHI6Z6o74C5YG9PneBeFST5P&#10;eRW/N+Z6nhNdpaPN6DEjns4H/3s4DJDrogGtDL4knXNdDM41x+XC2eqpmTBOoySVg2p0+rShqSaO&#10;a2YaihOQ0nCikC+CL+mW+GNkVRyXdnc/QNSeSUGT/DK/M2ix7wau6yUUtkQkgXMhWhovDCP5IZWM&#10;rlTsWT7WSTcgOU515n0Tb2UOWNOQ7TRwCwwpKCRonK2mkRBaa3t/Dx6qTnd6ZUR7OW0Nf/7o7P9w&#10;7Qbg/v6TU6gGMz8+T1kaGZQcIvncWRzV69NtC2Iav6SASL56f9PofpU56XKHQKZOvEJR6Htedjju&#10;/dbv3xnaxm0YKCmLsj2xj4XZqzm2qnzWuWTG6Ijx5TqLoYaVVJzglMv+fyixRWaJmNPaW0ELdlBH&#10;ADN3kgFObyayTYq8o35hY9p5uuNV0IIKu1OpO96KNsd3ttqntvOO9LjXO/cs+hvWej89+FC6Fsrr&#10;3IVlSvF9vQn8ODAt9Fzk8k5Xe3CsKpZ5tgx/OtWCzquWavh7J5Hevq/D73nt7Z+ec7xynReYoqzZ&#10;Ac5P+ld7rhjL9Xv+flCKkbq1aDX8Os72ce80EgFbXaGDj6oQqzsZPsybtVH0x8ifDoDyufo9Fria&#10;o4l1Nn2My3UA7kIt3AZwB23I6nKA3hJ36I0RpdwyM3htODC+s/sWDSt1jd7n9ybvqEuIO5lCjlvQ&#10;T9q61sJbzjT+E959eiZ50e3p4/v14bU9E/5KQko94IHGzvIv8Xfjj1Llzn1c4UqLMZ15358EgHZe&#10;vb9LB1KFo+H4xONr+9vnTzNI9iqNp5/wV995wP3GPz5dd5x3vKoDUuUzdeyzjoBYv2t59jAU08uc&#10;yAbrWtQnBUvFz83Shvv9YqioOvESdsWOpyBtPqWa61zJPwVRmonzPIwfTYwoOamqkFVKKQzBWAMq&#10;mUISqonrCeL1ZSNRvdgOzc0kaSOIH+aak0HYY1QHzFR+ln6SVUXVNtXq2aCQq+H7Ch1ErRQMdaEq&#10;yVRDdxpu3K9G6c49V65X13id7nqypN5WzECnL41iDNVRbzMnp/2/7dtuGyUSuMY35q+KXW7TJ7MU&#10;XrKE5yTZ3A02CfpqOG7uemUSD21qwwcJhjuvhf27Du3VKQ2/6u1o6hbBTw96DNdXe66KnGrDy3KU&#10;JJ/9CU9NNi6h3wlsp/AqJ8aaKPe2GyvdeJvrBNXBGjCVkeqiLoHYMTJGqRMtgtfrVXTKehacHdR7&#10;BdvQoh9Ym007J66GwWJ+KQv6vP170JKXZkHox06xUvX39F9Gohlt6xo0izFrnCXU6vbU5yr8xFOo&#10;cJyXcn8IxOvLK5bvyvfMfqDUldd0ilNWlXJLXXWV+FzS1W5neVlCqY8LAyql4kW2Yp83I530zHWX&#10;v/+/zL3rliu5zSW4wchyv//DTq+eKQUxP7A3ADIopU7Z/lbTrpOZUgQvIO4AQT1fdunuJwg61Ryv&#10;tfoF5797MIRbPyvrOAhYlbigg3zqkig69fasvaOh+KbFlot51Go7qtQlbezbI509LrNjJFNMgX20&#10;3FQKNTxwK3M7eMxTTuece+65jj9VVEjHQI1MYd7kB4POTOsEFUcRrisc2pOGJSz6ucbAyyUcxHAC&#10;AfOyL++EYHjWYDzANo2TwDPfPm+AeKPJ2eMxTM8Lu7Ich08epdgYq0upCkaxnByAItBtN1Kor8+t&#10;Dof8Oo+VwHQU4rkCb/0nRgQXgAhdMIruLZVDEZW7Mv/scRGXYCdn+G+GcQQ0VkYXGfX1/bKMZlT2&#10;lorsYZ2Loby/S0kvIW0qkLIYW+UEV4BkUYydSkxuXnPh0RMfTFlOFINddaoEgoH4n4UyISFY1al+&#10;ac34tsaHzO+Hs2B/p4RYY8BpvO+vnAVTjn3QREOB7E+SeR8yAoGA4A+KFD35wZ4ZdJhgm0sGL5b9&#10;0d48X/QNDuJZ3dh1dx59+s+1t7JB+E5F/DfH+SPryp5r0nffOB2Apwz0pAMpz7/10XGlZUA0ukiV&#10;z/pfh54a3e3zPzkt309JmRz4ON6pvXX8N1oa4wqlf4YC+ZhK/3tY3qNQ66916lhzf+mxPqNKx3s2&#10;MlOz84QDLujeAPcItNZ+APPe4PuB5oO+N73HGu2o7hHhAwB+3wse1mmjWPvbwMqHFrZ1ZUGc7u9Y&#10;noe4w8qrFt7n2psn3K1A3HoMxVmBkoce8Kb9iZ74bV9/gtfVNP5T6jyCHctb3887n32z1gdf21ay&#10;K/tfj8tnL/hy2uyb985OtDfcgwbr0kd0FLzcEXVBXTMQPMrA7NhZ5mH8K+e6o8lWirpY1h5W7j97&#10;//9GW3gD3uopHXa2UNp5/IWPYx2jZ1Gf6OocBDl8357bL1Z96tvjP0qba1vlp3jx26cPDqt/a/Sj&#10;fbLC9j+/5pVXfNIn65n+u/XtO8/vg+xIndD0XBheD5fAFzybD2a/2p2JKla4Bxji93AqyY6W00am&#10;WNgK8VPmUATn5md5sl3+Fr4J6VyNSSy056hTWYB8XJLJM6sqhT55mVwdpbNkT/ITuPZ4tSHWvSIv&#10;ds0hPr3r6Q7eTV3veDvbcqzq3cPQrh1DalWLzrnjXrPvfNXDSqYyC9wGMnPb6ewtzatNfJMFuQ2B&#10;d13n2mHTV2tggmAIj+NztYY9YBmbenaTeP5YbV+diguUGoiSwIO+jqiLU8lH7tWXQQka2oCuX5E6&#10;rBIhAs/kQGd5j+R0gbNzSwitpHftj/qOTqR3l02d0vOoq8xHcEDzPcn9IjMbhuGOOSOD3xMW1uYv&#10;OmBwjfQ+eQI99Eg5WWO9Cu4g+4p+DOVzuq6B+xU8ZIyRZVJU1WC2U+zTHf/rr3/hvl8YY+Ceryhl&#10;hjdOcDP0ZKG8zy/tNhSPdKG09v+XRvw6PaiCqTmV7bddPstEBor/iK2nH6rfG4CAcxwa8HzeXPaT&#10;AiqJOBB/ynEaDsXXfS2kjwUOsX8qNbw0t6p+YaKl3+QhLzHtANzsQcOVyc/hm7wyyBnFp1vyRoOn&#10;7s74iUUT8DQqzQCw9rQuNZBzArNyCoQc41LdyYobZj0yWDLnm8ezBrAyqWaIXTaiBrGrJk/MK3i1&#10;xXEmU80w4Lqio0EFeTHG+PMCLwv0KEfiJiFxs+xJMJ28uFMCT3KuZbK4exyhohY+bZBhBhHP2+HK&#10;n2dZGfjAq91ObaMJbDP8q7wlHKPQTs5IJLKCGakTKoAfwjrqTTmcNbA6MwbqqD4dAfhJRExhzleG&#10;8QjJjGrSUf4ljlunTDMxYgYR4k0AM0tuzFRk9Dx32ePZmOWksFmJoTMZRejnvHHDomY9DSO4x6WU&#10;07Om299/vzDvO7LvvTEFHhdLwiURwHl0huQ+rJXLEKNvxKqsXtFOKjyerLv+TiOHyqfpM/W/KkyV&#10;Be7rj2YwKgPDbMCusRxBD9gQt+ggySPtTsZryP3NCBtPXOQt7lKQuniWlAVa5gX5Bev517H8pwDO&#10;SxncAbzie//BHHxjTvxcxbDqRmLylaYkxpp5HKp7nS1OZgSOxwuZXZ1CF8vnksdOJ9a4GoOWfPjF&#10;QIqZXjCbcXSSeB70OzHzGBFIQGN5V0qCID7vG8pYCxxRLcC41qgMnOK2elg6murVrRkoElr90g+I&#10;0Fg/vuO+wzwifaeMTkDZwYUbv7XumMwFAhHBdo8AW6v73ekrlsC/mzPR+Z4Wo2BR8B1l86zzM2oI&#10;CjbGO6VwxDNX1jvUF0sm4SbDdfv5vGdkIVvj4ckb6qVpbSyq/7XUrog+YZsGZTN6999DmfPWhz3o&#10;EvmeeJmCjDGD6UXTAJ24lPWhE8SMI2tG91eEXPX7bhpntEE+7ChlSBAIQ4EZDgwEZ/l6nTLxCp11&#10;Y6DrMhcq4wQmxzMVvGuQvgL4tT9tHzdY96DMEhiM6eDHDC/ESaSBmSVihgGYE3YF/VwXZdfikOq4&#10;3sfpp6TQnhfJkMfcnmv0m/Lr58LrjoupZGREmbC7laHjOOxQuWoDMkwufRvGW5M73C2kAcG6swkQ&#10;oC6LztM6e0ADx7Yoxhvea08nrcobWEjwFoy2o0GP4HBYoF2fZ//j/HybW5fp0m2C1m7yrys7DCfP&#10;uo82BksV3BjjeQlWp2kzy9If3cm0zmku+9nnOsyA64pScvm5/olVGNep/Sz+6Y3fNVlJfhn0fmW/&#10;Xa9R/zoOfJf1Q74VtXbnijIoJi/GGPThrYRH5OVcLAcXdfojb5C63tA9P1WO0BWwd+pv0mN46qeA&#10;oz9GXLie9xB0h0nedrKUDwtSn5T7Xd+JjhPigg11MdNa2752HNj39J3d2OkrgmNrELfjTX6+4d49&#10;Qx9XdtxyeqC1PShbfKLoQfDtq3rgepNX8fdzXR8N5UYX6m/dh+Zi2umHP+NZyixO4LouFPZ9Gr5l&#10;zZWymN+feK3nqdmaT9G+oSu7UQ6A9q874IP9XcSZWbZug0nasgCyXndmgZbMmQ0HZHMn8rZkCo0f&#10;DiJrOE/7Qie2nZcNNjjPey4pHQ7Pmtxo40cJboeyFkVHuQOaf+p7o+BCW7ICDUxNavoVoKzW4JeT&#10;eu1l5BdaungDLLRhm0xKi7Fu8TAzJgGoxMpIe6uCn01eGuCNnziqXFk6RMybc7HwQHwyVO2LfU7m&#10;eAaeTHf8xVI/CTb2K1t5XaOdAAAgAElEQVSm+3pCS3rBjIlpNjITVjHKcRlP5YedfzMZMKqSTjr2&#10;Bbfu2AcaCNLWjhPzE/dNXWMwgxTS12844oKmoTu8+D3yjjTrhMSFlsO/32/R5Vz9bDqYI0uLmEXJ&#10;iClDjbhmXFU45ALjp074gXyi3f8Q6odDxZZvC11Iuu59qyRTZJ/frFk+DRhck/zqWSq0n6aC7kWL&#10;C13321jc29rcQfIEi8TG/TD2w/lqA5F1v8W+dNKhTsVJlgYO/4wIsN/ScTx0/kwu8fhnXE3i5j/i&#10;+/F34GUlkYYe1WxwhG8t5WTnZ/zzYob4nMDPBfw///t/Y5hFjfKsxiA61Xqa/HJWe2C5Jsla5+fu&#10;gDk1CTrKhw3YVX609De1BEH1P26Ezqnlj0hFlK2K5F1dTV2DtYZKIJoIv5dKNpfuJTwAeR3pa4zg&#10;Z/5q+yEfkfSV4Er0BBPnHYP3cykIobk9Ts15UITbCF+dd558A/jJ8sNB0wSG9E0zXFYVOWTnmHxE&#10;yQcVmNOjoaMOE5+W/xmIUzH3UqZFsTPdZ/UjwdsdG+WIXZtgXfU5udHtErQaSYL01BP7EwMmsTov&#10;txFjA1jDCiOp0gUQBOCiYH5c7KgalFIMam9KeEq5Np51kcBYdPgUxNYId1ckBRNHevYJ+hJiAasg&#10;PjETq/qgmmIqg/HnAFjOImBiwoBUiIhcpn3yQqQ3cO7KVt+TXiIlP9v3rF+skn021cZCWQjbMq7d&#10;COF5oSPForBK7jfluLd5O2v3E4+mFIoWgSI8prOchEdGouuG4VR4LQVdMMArGLzmwOMqecTDkHiB&#10;vmpT3J/4ADlI3inzq5PcyfRq3w5Hrvc9yr2Xc0hkpWj1tncS4jvZUSE8ZSoLRk5lSHNdOM8GCuFa&#10;RuFS+AVz11WqbSWti258b985qNDKSRpjPnHSai7u4WzamHJwjh23KuiyKqtSnG3dqzftcyRz35OY&#10;Tf98f1fGcBmnttFsraq3d1nm+xihMrnAeVrQqYMHH/1vZEy9a7bh9zt4l7P5zGv+pL3LoFj6/QIE&#10;4rnfPFzG2j+b83+7VTDTHuxA4jFZbbwQv/+yB7ucfveMHKnLs8lry7FW/NYfY6eO8iWMf6f97Vny&#10;ymFxOZK7AvOeG9zf2x1AxboWJQqeGUah+i6yO3mWTpwAgC21CLtetxij6ZvtyuTealMfTuxv2rA0&#10;qM02mH7o6rcskf7dtT33vgrzE+a/tjfrNZzgG98sOo2veJvamq8huYdT8KEzPWX86vw7n6E6BdiL&#10;Dr5swu1D311T2ef8Haa8lUalb77bK/fMJo0ALa0C87UMysMRsvfJOXj/GziextITTmfLL+vMDE2X&#10;5P2zdlr7N7SxGs9dFr3v910/h2/wQIgv+Pg+9n9cj2hzkN4gWb7rBv83t9Q/PByGoQcWD8+nfuOP&#10;+WgLoKW9PjPTETteeMMP7+P1/mf2ZajSaCf7c84nHdkHuu9z+aSHAb+fgJL8LJNqfb4uIQYdPgNx&#10;wbsce0i5rWQPPSs7Qba3eEHaNa2vZeX2mf72OsKS/97+juTAtdRFPr/XOmrOvI43Cox1vVOn46lG&#10;xC4xIdLSL7O2Zt4ChPXDbAbj0hm0ubAHyDpbiTJe4d7td7pJpC65x/nPAgUtnf0dlNajXVsyJ/0O&#10;ifuhf0V95VnPi1SafulgiILOcKV9dN0vg0QzFwF4XVhuuKGyxQCdnq29biRfy5rVfTFeJXWj68x3&#10;TkAvOkSbo1An9e5uJ3dln/W0Pylzsm1Un3txXi56dFeo4x9KdGTZz0TMvu6Y96pDRTLkX3/9BcDx&#10;ev0d/bXEqYBFJaR2ORk4LJ1tLXFY0KBDOvF/2YAG4000kr7eJjYpiaQ+3QCaowmIjY7roXTIm8Vp&#10;PM1Z/Go33JrfKS/F1EqVWNlXb7Y4xHP+3cbp6zSg0gd2HYBRHzmx4Q229XOZ5nbCve5/GkW7VhaT&#10;gg3Wltth9mOJRJ4AHHwyJ9VS4R8shzzM4ZENpQH5peoQq/+s8WydnbX+vAjSverUWiKq4fabDkQh&#10;M2sWTV8uoUqmf78qSijh5gU8UzTbJuTqnES4yMhZicGlLJgj1AAK5QVJywiSU3HY4GVgtYkivGTv&#10;jkDcNIq0eU0BTkQTU0AZX9z0Lgj1kj4P0FHAm5UzXPNw1JGgfce7YWE1rtmFccWRmUFhEQTKLHEv&#10;PIv5OkWLY74r9aJjFB5Rt4o+iSiIJzejnT5x3xN/v16cas9kGgH/MfJYTeKUaj6NKmGRewyscAUY&#10;RCkhoJuLa8/4fIuOwuJyFjGVvPhtKFggrClhJYMy/zXLLKWe1d4Vyyih7ylE46JTy0hzMJZT1uEQ&#10;lrQ1GLquWXMrwe/Kqq9EB+ZDLrrN2xaMs/Yp4T7KsdUzKnIfMt2KOIIR2+EGHw5lnXRG2GlSK4rg&#10;QgWDTKUb1lmicK6p56a+AYUY3UuQnJqT9+2K2OIUbIJtNUgre3u61d9vFOvdkJAzXMLYl+/qb2UT&#10;XTyedzJyv3GKH539n99ABU9bvdVUcpbOlnV3AdxrAi7BgIeRQedgl4Ed378w1g9byf7W35OHLH37&#10;8o5oswdDCiX4/l7iZj9J03AEUuoe83vv5Mm5mORIwKQ7V9QGnutyM5ZfOiloot0Dvn50VKxj1CfZ&#10;adeQPtCwL7+lcvRh5HdtdepSR7HgI0NC24A5X8GDREui/ymZeFgPmzJwnjNcDRa1CacAKBiHbBqV&#10;7SMekIppGy8V1MGLo7SHk/UG/xRSlieFJfP58e+0VRZU/Y0DT9mgsNcDXelt/Xmq+72Mv/z5/Dsz&#10;iUB55APKwu1O8CqlrrlrDmcHdt6vUR8cprfrkBs+vmmD99/scFK5InC/T/3sd5ZYbecir7aJHmlb&#10;9TJ1+qMtBgA2J9eBjwzpj5P03C599HovmrKzekasYM+TjtRTP6FE373uXCmjmetvumO+lLX7S6cM&#10;tb4ckvvYH1lijthfaKXprByoi/NjdjhUH/XnhO6NkdPqDAm9p0xInrb5AMD/hjN6ceY2mPY22/fQ&#10;9wecW3SdP+Z1eq2C9+8cub8GM/hv8UzpBEi92Hsfb+Yafk3p8ZEYJFu2w80RFDKhZKJEWva/ZY1T&#10;T1oc363m7JKFDOqTtu5/+A08s07dpRvU0AsHWPQh2Ubqn3LrcKdSb0pC0gm25UL5tI2VZVv9DjPM&#10;qJeCIfjrVJqcgUSdwQQ22+5bkz+FfwS9nybp5Cfe4NgwKZxEyvge7Z2Y663Tew7o1HXAb6Y9WPta&#10;Mkz41WWUh5qSZGEsq5k8Btseoe231sn5zRmn8WW/unitSm1mJ/W7tT7dwRKNxXuMj2dt6qSc3oP2&#10;sffruW5YW3Oiu7LseapP0xqCPxp+y1e1CyjCYGqvSmETfw7dLPjFTD7KdhPf6ZN4XOgL+Tiqz/zd&#10;wNNWPBVzT/Q7NpQS5aLX1k9bwKP832jBCVjHMfZH2zjdT41WY9+VKKdMbLHihnttIuGWiTnPGeVP&#10;MpMYOvXFVwy4XzfkoL38ilM9zhUT/5a65CZbnczGeyJawaUCDrVDDx6+yFPxqsIjsR1lQ6fO1vYA&#10;1f1xX3ab0Rb87v2U0z+2QFKESx1LKkctAeJ3m59tFB4G39qd4AUTA085gEm/cMCv0CsanT30cQy4&#10;ToFbq8jQnukt/TD9nqLdvt/tPZSNs2i/ZvgBKmsgEaIz7O03l/cHsRFdaIdy5zS2osWxKXVaTvCl&#10;3+bo6MwFcDoT+xwmj29Z1lf2VvN5z4gAyAiGjl0g+x4mYojnqlzzdjx24RJCqZiD48brdSfyuDvs&#10;0tHhIoZAENbzbNDUl7nhwzD8DkXByYB10zawRHzfKVTKhkigcg0O1jDXc8PqIkVfOsC698zutrNy&#10;l5lpJEC3ifuuPZeRsQ7yuY3rBwbHuC5cdFwnSovTch9VzwkA5rxRpWyUWTwovAm3MTCG4V9XHGGe&#10;804FIY7AGEv99Bl5w+WBYZRVaEIw6eJ8TPm6IkJpZEQ2LkbdKCTd81ic03GRBmFTysZ1ldMl9Xbh&#10;300HSjiYwxFxZxmQPUPaE4/pMvaiPW/CO59t6/X+jHyySdvdba7P2pF6rml2OiWDnH5j+Fj42srj&#10;Vo7g7sFEk9485xLZW+Rb7CgdPk1Rc7SjWP9m8+lPp0GHo4NHDPOTmE1TlPrnUiIW4bEZ1h8dS4ID&#10;LLItkngWoq9b6FO2PJ3d3zjA37dfYPuhPJLWsX6wvW6FZ7rde3/1P9nk1F3tamX9zOXzzqv7PvbP&#10;utPzHW9/Bhe+mujy3ikgcFxb+120uYpCZxkNGk2Hd3+jJxlUx8+d2TWzDKs9+6AmSTk0ls3IeYZD&#10;507lqXQXYNvAX1vwmI2+B/kJA1RXliJZjffWyTL/zB7v0579tIdhdV6Sfo3roayQIhnKcQ+8VrZW&#10;6mDbkjXPyTUqI2rYYE31GPddoG/H77rMy4+k/7UzfB2F0Aj+9NrGl6bBmS671DN4iv+d9ZlPU9Ka&#10;KLLXL2Gd6PsPZMkYlCzVvPvP3+Cy84aP8x1r4Luer6D/b+03B9NpTo/xdpIcIxwj0jcW+bhnvD4d&#10;4aHHt9IlSU+yA3g2oNUhr4B7h4cwxgBc5Cuf1lGU353ZnGVinHucCJmkmXXu697/qTz96EilMVfG&#10;u6cTYB/7U3s/L2b2LbSzyq0+zq7TnOyzX9e0zWtpB3mg9VYw4sh8ls9P83obtH3T/mQfz7K/f1dT&#10;D52M2Y8TLC+x0rTvgZaqlfeAw+LUzt/5962s3eKklnNAOdcOwsM6nRIlEge9cOG019aZ6bYvJwVB&#10;SUENAih74KwXiW8rDSQcnEY7xsLGxY0qBRE6gjTm8GsUjxm26myar+xgLPIGKBoBumNymyU0y5gm&#10;05ya3NJ3iw7DdrMEVsipsuUm7f87A+JepebQHYAlo+AOHyjnucsh1nig+Er2Ub+rr9wnBzJTXrWz&#10;/UL5h8ouyUsoMTCZaa4Er5+ExAKygs9akwq+PP2eprVmuEyRCYwsutDqKiPlgAKfvQ8H3cOpnslV&#10;rP2nc3uKDRU1lW3NpExnKYqk7/AhyX5c9ZmyZ1UWVjZcT+Z0j3IlHUZwFM5SZx0sb5vfl9OFYytR&#10;LRzOg0mvtuwlVzODp9gE5nAMr6Bb2Zwbf+L8bvp0VBVA9lXXwQ2Gv/7F0ig3MMYP7vlKWhwMJi48&#10;wz1t3gTDvPm31j3putqxqAWunX4blZq12gfpBJ0nOatXlMyJh7+RgRJJssfC8U+N0qV3k76zfIAv&#10;SQudKS3jbzK8nhlpD5hb+rcy6LtNWYGSTKaZg3DICRDHyEvaT6M94wao6N6AtfK2Ne9OxxEcLP+z&#10;cJAsdJnj6oQPuvlJz742msQAKwdudB4bH1lg8Z+cWJMC1fnOoiKRIaZLLJVyD2LnMRlYZYFY+6+J&#10;xPzuosIrI1p7cQs5nPFtRxFmZ1j8ORMBZtSgthH1xzX/eUdVDh3joQE8sh5aKCjTnTW6GyJwsoao&#10;UX6NgWsEYgqmIMO5AKjAbUaZTdnwPBZjVpl2ZByxZcxCsrutS3UPjUS4Knd50UBGrMWxi5AwgevS&#10;R80BQSmhfgsXS/BHYoqIs5i98K4HnEKhAe7EDyPcFP1ryARvtdq0kaGqAN6RJcaeqHrDiFrqlwP/&#10;Goa/rh/YZfi5Lsw5cL/uyCl6vRiECENKt5zHRQvN0ElCFo6XMBeRC6/HGLjsakeNkP1cGfGNPRa+&#10;pfLCvbMxlpq3GX3jRaFi8iojFHgXdbHCUcLpjQvTJ2vZU+hbKYlyFgjn/S6iKcdkreO2l7YSwGDU&#10;XEf9r1Au/UZ33saXg4w76EclZkq4ElnSsOsnKbR+wnxayCvC2+Kftk/kYc4gBxlGq6wdbS8XQOVg&#10;DzYI6Qfp1MT0CYjBeqWi8aKRrhh0Fw5wjSv7NQPu+1VjwDDvux3tOgda4t1Gw8YTOGAWDxxuA1Cg&#10;DawGJjprRj53D2B2KNxwmd7QHnDBhM1Tsd8F7hrY3I3h4etlKtieO+HfMtoi4Kv27mzKep+V+NLK&#10;OIrOI8ACRvFjXte1ZjBmJmLWTWa2yyUluTSXMZqSlBAqnFgcOS1zS/AQP5HsS9V0NxyzP4RS4WN5&#10;LhTwZqSlIk5+PVQXPUbYjzdX2aLMyQr+yjemxnIqMbxg2wl8t7GY8crldI+9uu6o3elj4rouvIgX&#10;Pn7wF/djWgOlVXZvN7r0gA3WLTXtOfWd5DMo31hzDHxqozvLuG8hx6PfKNFosHHhAtppOdHhjsNP&#10;x5MpoyWNyv696uHxvhTJCeLaZYa/id/O2ou3T1z2V8y9HW9vMwAg/YrrHKqzjMf8xJ/leOz1rkM3&#10;azK5lWNJJbXtUbXKMI2/Qm70OLj6f3AbM8y2cYK28TuuLuVw6B6vlW/08lpp3FDSpNwoPSTmUrBY&#10;Rvam9yxgi8WoHm/WidbXvuOCjo6SjrzrHY23Nh0uoTkdP8xOU59y8Eh/iztgrCVZrH0osNtL0k1e&#10;QiU6PxtwxXfT+FeCRAeXYEZ+6WIUucaWvJE07w2GgNnMPXLqGmVz2PIzdLue6bw7FaWDaP4y+PS3&#10;5mLhHFFaa8r8+O7enJN7kzozldnW+tXPTk/veVLBuTtm0pbf5MMnh22cIJQNM+nMofFrRtxrmyce&#10;anK6a/4rPmvc65KUiHbfs+Hv6tgLJ+i26JXomoNHMsdTZxeO377iwdXmDiATaciVMK4ratI3Odfn&#10;XDrDmnnfJpJ2mmzPwoun/uJzqay87HmM2+6E0dIPSQO+8SBdTplGmBkDBFJL4jvZDgk32rU53pYR&#10;DqBORLgS35ozKZQIyOY2M5ahDJxyC7ly3zd5X8D5b91jYLwcjbhWPL3KXQaKDfSMTun6ctTM1J2w&#10;2I2RiQsIlQ0h826vwlq6J+ye+kxVfy1x3jEw5wvDBua8k19QmUYFBsSTqEvymbh/RjydGpK/6p3k&#10;faJpyh3p/y2gr0IjClGVfdy4gwN5YgmRXDdZ7z1vXblGoBZ52kjdmcJ3vjj5UTbXNpJOn+lONlFO&#10;mHTO2tgjnyEVwqdFJulVa1Bd68ETorJNQ/8xQOp14xw7v71sELdr72M+Si4QTwwdTZfsdR7Waf/W&#10;3S8eep27ynIWn1C5XnidWcp9Zq1zZarH5ZnrnFNHGR732bh0dvJY9tVL1km3zOAykLaw5z0/8e98&#10;vXJsUL5NCzgH7AOwNkbzgZX9FqZF0LldjjmuSNhqNrxTLxCLNpu44Rg+4hzWLBmf/7V9tLa3t9My&#10;87oVxnxkeTRY0YtloAXoUHXxQTJAkmTC0d0zgDpTjLZwE7+XvR8owsBC+hnC7wjJBdMsuFbJr6gJ&#10;HeEOK31YvkiGFTeZn15D4mcPOJU9N1i/Xqe/YQYbUQp4DOBOGe28/JRYkfrhyCnGPhjNGudjXV8q&#10;3Ib0AJZAMei2RDmnyUWvn2Z7llIv/jlR9lzwzuDPCubF/3WihPg2Wvop1waTV6aSHyfnKAEgWazg&#10;2gLs+O90bFMMzXOzaak9mE+K472Yeu9NmJgvcdOSAJrlw143HWYd0wugAbB3xoWQh0ClUh0XaYbz&#10;OwMD3cCQMmJXfi5549aIi8qBuKfRERmwUKYihfZe9kFRR16DIYewA7uUWxTlgLXxshEpp8UIGy2+&#10;banIYMJdx/HESDUOAwyr5gbP3SJMfd23coRxjnba39oewRMWzAc90MZXQtgUAeVFj+x2KeQvvJFB&#10;NyLLTdnVWRJuRIBmXAOv180bibFenJTL5j7IA7o30+Uaxey26ZSCLHWAAiePKFpzDFsJfzH/ktCB&#10;SxVh3YIUfKYfW0unvnv2WYLIqLTsR81tmbNn2JtOuRnCu2ROHYt8XKzQ+gQQRpitDsD4XQEWjsUI&#10;hxzD46LSLeEhYdT2IVpXKr9sWggUeAtHp+ApeMRxuioNtV/ksjsv9lZH4xpPdM9M9+BPyKz1X7OP&#10;ZCA8RyrBMWcoUsCDoZYhRwfbg4FojzsP+mVOf9hyjTvh79+/e197Y49Xf+0ncTxRSTzbsPPdz/1+&#10;uV9t5HgXqUA899Hbz73fej6dIrZ+n+CcTVls9KZ3v13nYwVpTH/3bt3uLVfsuqalbM/k9UTrZAtC&#10;GWSVIe7/cfw87ef+d47ZkG93dn7VGu4/7kBwZeSTv26OpDab6EpZNFmW5TnnIy00XPjoRHu3JjmS&#10;jjxmf/SULfhp7G/p8Pn76e/Hu1sdROlVNS9tcc2vsiw/z61wZA00WOu/nnvi8G9z32HW9/Ghr39R&#10;O1yXzH2Du6cnliDJm7n/E35z6IS/UCNtfZbh+N3+fM+3//PtO1i8f2Z3XgK/48zSmjFaP1cD7B3H&#10;qbE2PPsgw9NR8Z9qv8mgtDdLN3+O3rIx68V49hde+P77305h+PZzESMf2newiwDgDTnAJT/0XTkI&#10;KwM8ptPod7PvVkXjF/qSCs5Tq3JhhJz37FEOC/HXpQva0DGqeLKCq9/ykI6fqzUqp2vxy1Wvcahc&#10;A3Go8RU0u1lg0clUrT1cKLJ1NhjmRM56aaEV59Y01AuVJCFHmO5dm97hWPtefgYm0EifajgsXfHO&#10;/WDinRzly1S9fE25iqeu6g0m2r+BcNhJzBoYsnRltephOtSxBr+PzXYYo/18tj7TMv/EH2hVNJw4&#10;vSmZHc/MDUaltwETcz5l6q0DTbP4k1krw8p+Ss3ssm6Vd1p7BdaA7mfTyQH5nqwhrnxZ3RaT5yBL&#10;b3ETF7+TAQoo97mo75RNJIjFz8DpZ5DFt5Ps8gtxc9RHb54zerYlWOzrXnq+Kx4eP2efO1ZMXhMp&#10;iCf+XjIWl7RN3n3Bt1xJGZ8e6pmmwQkGSt+2HJZX7ZL2dv9oVL1tSYmSkY3/xOM61dHX0OTfcFaK&#10;NLAICWSHyk8rXByDVTPeLNIg/+gOl5PuUPuv6gBATHVufPbhCE+mCCnNO3BJIOEthr9CgAw7M6Rd&#10;lVoX8UTUAM6ywoXhXJkaRIOeSLzkr59506Kc6JbbNKFnXd5wbQba7HW1QJgDzDZWJKey4Uc67Eqe&#10;2RATG7lndct0CZPYrFIM4MzY4bhlPC1TQgYV2qnFPGowy6VShnXAcGcWkwLHEbW7zSS0W7ScxrTm&#10;oQhawaeXJbAkulQAqVsaHDo/2msQhXxQJNjgg1KVx1tENDdhMlsWkTtv0t4YTERyDXYb7p+J4RMX&#10;rjRAxxUZufeQU5xKxlTt+RIEuqRSuDMmj3ZsR4h1ROTj0eKN6U9G0auWW2OytgokoJXYSOVFpYOa&#10;AIaR2XiUCWrvj41pgoxpnUe1aRKmEgpkZHBE5h5xYxh8vmB2JQ30OrVt6ajMqxmwt1ZbnXtOLY0v&#10;EDZ+LfBIB3XOmTi+ZEY1Vz+VgTyJ8iZmV8eb12OBxdTinwGHT9W2bhnMw+D3p2vcsDoluR7NeeqY&#10;HFCnuLf2nYFbe3nBsubebgTpdyeu51HRPD2k/TsL7t7fp1YC+dxPZTpwbtv+vNN/a1wjD36vYFzb&#10;FPddynfJezOj7eGcK2QwKHNuJhzftXJuSkhL6SqZcm5SVPlXGqnZM55wLXjKCAawRN+BwsVvnFWR&#10;NeXH7+C+/v1L04U6xsx5t5BH1+a8u0GZ1OX5qLVpXsY5BG9WuZydq27tO4/Dr634EjmHWc4ZkKHY&#10;shkPsE6Hg53xwJ0yevty5rsAfCLihI7pOrVheZKot7F9IJi/d5gL5uQPDRdP2Dc2OWhUiLdVJW0B&#10;Om674dQBFt+2hyw+nK45Na1ZzoU8Ft91MtFgK+UDLBJDvbUJ0Rmky7ClcNXrNYbnK9uiJA+JV8sd&#10;IJVReQoyBA5Vhw6kwVADVSaUTsrtBm4P+65TW/crDU+T9uCpd4RGtffUZfnaT5/H2cEqHtmzhsnT&#10;99Ji41QLu/f1nEMa7++YyS+IuttWz4Bd7+BAUR9OYAFiZY03f+Z8fKnrXq3PDenCgA7dD42Ol4DR&#10;N41zLDm74teTdlB0duDTe5DHzLDvbC/HF331ORPXxyjbaNdndC9OG6N+5/M5/9XCsoN86XSZzp03&#10;RqzslaXW9x+0Pnw5gKp0TgXzOr4V7znjaNBTHplHqeCd+iubj/LBO/6Es0v5ngrsCu1XX0T0M+FZ&#10;8iDl/Taz3nrmfqyzHG19WaUHlx4fc50A+enNlNHpnlnTbXbBy6Z8FACM5SCMPNELtpYw6Ql83e3W&#10;4IwV17rsocbJN7i38muI7+rbjgPqLFtm3C0jal/jXa8kGvWXtiF3WIBNUvPsR2sKfJdd5Qvcky6B&#10;XFPse+lWSgZY2yYr4Ol3KnRb5cL6evhFVp1atc0VUGi2dUwkhzbOC6Itf9L99HZ6sdFXn3N0x6Ql&#10;nrZzr5PIyP3UyYlcLWQbKHN8vYfLF7sjL5Rl4QF0Hcm1JgubnmtMcpEvxMHT08RdMzxLjHmeOMKc&#10;T763rV3wSm3KC8ZSG8rNVLqqJ+oUDxY2Byw8TvqhTlKI/ykzPD93ofVY+LraUzfugEOjrXi3nW3L&#10;He7PZwngdIQ+ZcXeUuZmT8YTPyXX5NMFAKg0r3wxzSeYehPhN3rPb/SgmjMSYGX+hF8m+tWpf+EN&#10;Yas7SQCY8UxCdtlwNtdpwBhpG6HRaRfrgYpOegzHvlAjQUseenCED1TMp4RFASCYSh5FtmLPV0Ps&#10;3BRrnviHQdcBGgCcPJzhEC5IAIivisDakrxFvZBqZS62H/VVBLSYlCfh36otncpcAP3mGjT7qH/t&#10;GG6FBGIYWW85akrFV3NhgnWsVlFYCnJmufYolVjtzM98Adti3HD8RKLE305+Bjt4/CrTR45oUBlM&#10;tYVMJ9YnEehzFkci8VbN7nivDF4J2Lki7DAMgqgEdR1JlhFY5Vai3/sOBU71sLrBoisclsgtj/8B&#10;iFp4+MFf1JLnjOfnnHQCd7yXYKEgtnWsOWZSzKkpElpra0zfGhy5biHush9kMnMzLCtiLyXKebyn&#10;Iv5jWCoPNuTkIpWM1puj3m116ZfWFPzcv6xFB7jzDvk5i/XedSLCYG3M6GspGaMj2m0cd0CXjhjr&#10;VMGAOdeyFKWxCc2huuMAACAASURBVLl0jKAbwl1Adx733L3u5Hc5wZvDohvjQxnDfCddQSljFq60&#10;8IN1zoUj7nVx8Wq8lWr4zkmVgUED523LkDPONQLgsaP+buN/jmCPaZSgMor7UXlNXXSvgNW/04qv&#10;KTPhz1rB6+MoKN5UD1fgtXjlrnB3mNY+1GVjWSxkAcTHyQDmeeZgQHfmhLDvmVqFf7sy2dbR0Lz2&#10;fjzK8syulFoLzL6Z4hpQ9uXz+Kk5rt+/XTLK8f/R9e+ehuSO9zunmnfImIv9wufSc8qtnIStv3+Y&#10;d8m2z60HS63tYTU5wOZjPTlWPJDKY2/BJi0MFPc0sNO4bb2YoQLx8JCQVlAzeyYynEBwcoz37961&#10;1Vn0JezcSx5QNu1vdhz7bV/ORsTuhNxg0PSA6VE2weAsZ1E0dqKDd38vc3HHTRmlI6kqAVZOjo3H&#10;4z2+AGBpwGqzjRUPbOVf2vxOjrrTOo7jH/QaIHQBNH7RnfrHd4/jf0dzq4Nc/LJ+RmPuqebyVc+/&#10;87KHLN5kym+ZwDtP/RP5Kd699DfCeBdfMGylg+xZ9uo86OGzVm6vy5Z/0lL2LPLqDZ/5lS/X0W7F&#10;uO5DEkLHkx7U63tQdstzvmVN75l0NU/HGzqph5Y+T06h/mzpnae+YiO8wbDzpsc8mo5HwzHY2YMP&#10;HujSywbL/6zTNufS3036LbuhKLrgF3lR6cqjClvrMkOWdezOk3i+Z1j/WTsF0kI2tASwvNMgbKRe&#10;OxhpJ6epBjmEdbEvINU9YFa2QvztCdePE11QMpxJ9uAsYTJFSU+VFKgASunrKEijylJ5zlHfiUKM&#10;JRxD1LYgfKOVSOTwtN2t0QqA5mh1Ph9BFKNuV/pu2HqTPpYqcdRgAeFW9b+jesNSwBElHl3W2gFZ&#10;5McAMDhG55N3GDqs1V+6k9FPpNDXZNQgSMJWmTfvVg5l+05r2P1W3famve8ODJuAypTpBL3oETtd&#10;5+4TfEWTQ3ZudJrjIm0/wQz52VruLnpJJ2eqHUXzAuwc821CVSbfbXqs91/Er/SpjdzNqMajdVnd&#10;ccC5KLkRaD4Or/UuwVRr83bJVC36pJO0teY89iZrJ+BV7vi9HT7tH72RLarYYQpU547zpzkuyurL&#10;VH/bWnce8Ey5uOkVAHr2TaYAmwGjfH/5PmtQRbmpwLHAj7B0r3GxF2MpntdzfV2ve5LL8phk2n5h&#10;scroGB+Muu7x7I9qXSYz1qWIVBBmMmZuOm9VhpchaZy0w/BjIIGyX/ajYy2jwAaAKJALvvhZLdaY&#10;oSDlfnpsnpGxOIXgmHdkaKfBK6boeN131AklAAawIvtMMoHDosi+qeaTZUZ2PDKZwcysv1l1fIcZ&#10;A0cGM112eHPT/2IdNse//vWTiGJGxwSd41MX7U2Nzqwv7REz2YWAToZe3in9sNoHbR3oxK5l46Kr&#10;AEBePiphGw5RMZa7EZUtio977WjIiG5gt9pZJIwxLoxx4b7/RtR9i756nTqtYkSBIIwZ67mTcdUl&#10;mRJSPqsvwHFPzqXJG9WrvRkp/3vMyAaH46X+7on7vjHvV4qJOVW/2JPJyYGh+mX+YoY/a8FXlsXI&#10;uk8Cft1IXjd7a5K333lpjU4dDIwUeJFx6uh0Vq+Hg0P964KRBMItZ2cYp6Irf8UevVqmlLvnfCWE&#10;Rzo/C88kmCJ3OfBzpLCauC2id+RLuLiXpqDEZRjXgGFwT0MhU2xFeBW/B1O97woc/Fwj+UE6dJOx&#10;X5h+590GBhp/dPg1FRVZgqXtTThibkTwZogYUgGS8lhM3gGLGuyaE2qEUqxYO05Oqx6sE/xPlxqm&#10;ftQtA33Xnr9Ys+2eDh8jdU/VA4sa4go2OaJ2Lgp/AcTlQQHj24FL6dPChbE5kTg/MfjYM6NsQEZk&#10;x9gdBBTS7V6BODJIOaQxN4eOb7i5w0oXJF/E2fv+GzXVFX5q+VfjpxTRcQyzK44eGUyGrij+JA7p&#10;vx549F6Hsiu3qc/9pCwOqN0NTMq+WPmFHOTpKF8UT8BaYGkiAn2DGyXFPXgNa8OFtxnLlddULA2q&#10;+dcCHW0/3KMma11I63iZwTwC3NKfkn4saukaKnPPcEMB+cBV0beTv1lPwIGZ4X5VyR+NYMS/cV14&#10;/f1a5qiMpQokzuYUadAV3NrFlar/2ANGySdz/MJVrbMfP5hLbdyLjkNHOcuCgLosLOeF5QjWaFBy&#10;RLzu7u+29bg5S32dFel9/TJssh5fVwlb7yOD+Jqv6JfvHdTXPA2kTmf/LvhnGqxUXvP7/e/GCxNW&#10;mgthlSFNybahYBWXtGcKWysRB8Prfi30l+epxKeAhasJQqtxZckre4Bkije0WusAcJmOnj73M0dy&#10;fwQyEi6bszNp79CKZ9X363FsJF6+2po8uVY4qkY3pGGpm00ptnsWpUXAIxO8TDVN5XSxvKthNLuk&#10;QLr1NzUrrZUywIPGQjWp03F5OduO3G2N65qAdR+cNY/rhJ1BDmjR58obnokGT3nf/njIv+VNs2Vf&#10;1+B0LcfudW93eZKl92ylC7S5Bw8Qtw4+Ij7xDALVu+lQqOmsz4sFBso8cfHAmx+OfK2JqleoAZ/L&#10;+QRoL66jfzHhxJUgVuqVvsLYsv9tfzT/cSG5gwsXS54ETfCOmEq5XfkZig7Np1y+HPPCHmRZsl1p&#10;8Kt7oM42pmO3ZVYCOuE9xSza3Rvi73ezO8Nh7B6Z0o7Q8532VwRrR5wU9TjhxbcZrGDWXurDoUtX&#10;jX3NDaGjpy3VF9z5FT9KvsuLpItZZ4fUxotWuZw5J8K8Z4KUO5z26a1a6rJf0jZqVGLUBbq+g7i3&#10;yWHwIfgGws/ZgxgkAgMyhzSU4Lh9KMuR+KKP5tIka2dlh8te9Ym0+YZ5Xhaa+c0bmZjfhc6IU2VK&#10;bBywfJNGUL43tejxg4m7wXzicp62oP0UdogGpOZIvnFdV9rso69X8jO1HuqnVkfiFUgZZnRgig8L&#10;VjGHq+nnQCRYaQ6KdYwxIrlLOivrYacD1idwx3dZLnwq4QgtGVSB2XhHcJikiNSPqbv6CN3ZWO5z&#10;KLgpHAsgVDILDLgos3gC3N2rNrqTLm6tRbXzHXPEOIEjBv8J/ScCG4O+Cs4N9iiPO9qpKnfxrRI+&#10;7nWvCrQ+PhN8sgUDk7cV/+siEG6Y42KQ3aOWjPozYUbMHUrqS92fsFkC9KLplQDiQtmSWeaBqwos&#10;5XrrjYZ7FeTSN5P7VmVHhKvCSemb/LzB2Fu5lZ52uatyqVcKfrbOUFUA4l5EsGxJPh73BnBV6cNo&#10;D4xhUrCy5FOq03YBJv6i5L8myxAM1jjxMS4ocGQw+nBl09SK7KoPPBRJ6ALaYSPXaO7hexnAvC3n&#10;UrLWcg9KB3X8lHKyIZtLiVz1rmJeypCs3ZAuYJnqvio5pwhcV9jCkbS2e1Ymtomp0bgCj/wKMXNH&#10;rLI+pYhJIc2LPTOi5jzyEnAQoZeGzYgeSmxqd6N+NC8ZMIRRprIoUBbKwLyBe974GRd+riuZdThx&#10;/4YcbBNiktoTNHSXzhHw74qd1rESZpPA/Kn6T/Xsqpgve0XEKnyw53NbK+an+coxbMnY+7PDBm7c&#10;EK0degS1Hypjnkyb6lKus2dALw56L1gYhcCccWuyMsmn1+UVu3N5v8SiDK8GV9Yw13mGuDSiMQCf&#10;8Bu4rp9FCGdmQevXsTJjXVTlzizRORldborTYx/CGS0lJRxfLSM53wvFZpkAf+8CSTij+YjWJW4U&#10;YKLFh9JRpaRNdKV+SvFszoM8s7ZFZtWDBEZXZNajbZalhRaweDFzIw+SRixnyJoVaDnticmyN1xL&#10;0oCXUmW10hqTkFsYJx17fFA88vGuHj8Yfx+zALfvHk5iKS8JnVX506Up0rBWQXv+vQdKjvPZ3/tg&#10;jALIoGZl+JweOsuP952W8DS7kn/o5zvO8767NdPd8IT7JyfTCQwLL++09xZeb/g2Cu6Lk72V/To6&#10;y4oI488RTqjKTgo+JWe4nu+6ggJQq/NVSp4unLXNbHu3RnvAUXwwy7nAFp6iC9AsbmKCHIMmAxwr&#10;bN+1d/v3zkGef+cFjGP7/FpkU35+BSJ03hrjP8dVYO9dS2d1qq/12bI2JbNYKJa/Yf7HNRORd8fb&#10;yRn2J+3j+4f5+OGd/necvrP8qT6a+H47fuxZu0BOAV291dW9D/N8rGex6J7NH45r0V5Rzzs8PX3+&#10;iSfFfFf+Ayu5b9LrNe/TmlJvAjrvOuk29YE9+8n5SNZua5PoNeCZXb0//5zrN3i54lHB4/T9Y9r4&#10;Atb/Q+1bPrZ/ZqZ/3kngMigW3Hgzhz9uO2H+AsrjvTPUnwd4Ynl2vDsMucBkl1A1h3c8+Gl7bXrS&#10;Zjd+RI+mE3+Gn+b5HYzLHvryeaz0vU2RNnEQY9YYth4k3fXP9WRNfEtHO/OvskRhDjQqc3P6k1cv&#10;uv5pXd5+0mYZTbc1ufCBzJYUqijPTyAmP+vyIPeZdkX9fm4OhGOy2Q+N8rCeVOVvBQwAwJ0I1Ndr&#10;yDJFebq1/77NQ49jxVHL99qzb/HlE+FTzzOHKaP+rUKP7YtVNqhEqDe/yCPYBhB2o72fQudZQeqX&#10;ttN5+sOkwzb9AJlY6DnkTJu9yZ4sSVp0UZcRIvtbIdHpK2irEjIUnI+1y2aKF7n3je9l8grhuCdZ&#10;ZZLe6nml7tGds/3rmXMCKsGs21ww36GZw2QCY35eMCwbehkx+QygQJRLUcvXRJtTFR5UCWC2pMnN&#10;T7D4kpb1r59VoEXvre2Boxv9fqMavNOBKxlo5WFPedUCv50n93748mk6lfzSx9j1hBZ0oMwqf8ba&#10;6xiN/5b2fBhXP5Wi2AhDD8hmau9pl1JrEQp2NilbkE0X1WrMn2IYFXl0En1FqJxRcFJqd67IAOTH&#10;1gFH5FrcKqtOUCY9X9zJZkjh5fCZlWEAxmCGpZg+0daDKVafwhc6w5V17EHMs8Or/S8gBsxhJXRp&#10;EMGdWa/GyOqIaK0BeWv1BMaIbMrIWLsx/gqprzpTPm9cP5Y3DIMRv8yQHIDdCeHMHCNvRr8Y8Glw&#10;NYXGOS8aVMqskaNae2C5B9VXMN+u7HkjePGhPnY/HmMAxiObJopJzLwxuZzXs+F9E9QEu3DB3Not&#10;5/GOshtqf1dDzPiej7hU8m9/4fq54vbixJVgsNHPk/H3+YRE4Zpuws7KYVMBFrXSkkQRe1ZQv7ld&#10;t2NjOh2nIyLEuzNynWSDJVJJzzrTRhz36POuHKy1z1QId+ncM+zrqG1dBENm1ZQ1539M/oBdnn9L&#10;h1jnQCbVqdIb/Ok0zyjfBGx4jp/UG5tUJVc3J0jmXspwGoUrmsaNm3TCzB2MnMe+D33Nh51/tOF+&#10;OLZevDWdNpvwrU71fdUeEz/2bX5vZpA0evEadGU26vPFgb0LxM3B8CxRo3Eq+/Hp4C/h+cjqaw4T&#10;a+PU8u3wfPtum99lUs76zwNYUPRpZlimpVuA8u/x0SFwVmiqi6fTy5fPkyIW5ZszbMK2bvo+4Oby&#10;/i5hTy3wPOZhLKckvFrVnCqDVUdG+94aBi5+FPeKlCFR8GiMfeFDOfualulX6RXxwcW52GXwuxTo&#10;STlwyhzcm2hYCnxOSdPAE+dWGm0fiw7nHau6Wnkys0UhN2i/I4tF/M6Ggr8Bx/2SmAFV3WP5q1k4&#10;e8LHyMzz8A7hiZsyjioIWgrxsj6RsJzLO1zGPBqfO252frCQ2BtD4DFOTPbtc48+qLQnjrpnkCS6&#10;isCm8G6mHhB7o2yu4JPxjEpejTbWu0u1e3Cy0/WTj61r3YPj4tN7sDODJg8cHZs8aPpt/PmY6xIQ&#10;wLPZcnJPh3ulk9VLD+P5QIc9IFlBBiXWrKdckDJ639/qt+TwGz3JIwifx6TMssxabwqeLHzhm0b8&#10;6naEdz729rUvPTa7zvC2v00eAgmS43fsu+PJWW/oj5+/r/6FT19MmTxvlVWlU61WyYdutFQPuaCd&#10;LbV1F/w3dHJVuPjga9zPRzDw0HpQ8ji/ptv1FX3CsefnkVUebcX93WlltiagKSD/qfWyDp8hr5N7&#10;ei5oOC+Xo67lBfyaG7NpZ/8OAKbn6sqWKVqqUXJFbY5WdlvCYt0qOcPN4mRp7P2E7qtyOgRult0M&#10;WfCK8pm8N0knDgRfWDtJqRMSmmNOVEyxOf0It/U0lSbctK1+cip5a8nsgnV3nD71gISUPSn7kyxK&#10;GiR9+LqwpQnfhBLrHOiPaWtdNNKug/jKQR8o664DughbxgG00xlK/Fv42EqZJzp4G8TimMnZOm6F&#10;ko3w4YQOWuuQHhqOZQAY15V4BJYiNShjuBI3g76sqS19wrtOEOuLeXTHsiAgnlbrXM2w0L+ll8Xr&#10;XNOGl65IUcri0ge8jxNbAiCSRROPc0eaXNp0hnvTeXY62oN15QAPKGfST/qDPPchxfGuTrb++jwL&#10;TOJBb3g/lABLSFjBFBb+O5U7XaTEB4acfcDCz/H4/hkMtjGy7MfuNjaU3h5nAGIvre3IIv823cEE&#10;GLS/zcp3qZrzxC8l4DAlKrLqAWaimwZc7qoyGLCV0F32Kw9BEbOTKGO1smC7lF1KEcFjzVzfz8ro&#10;mgLpgMt5toIYYtBuzXhqEad+IZGypkETr1/MY+jMN0baM9Z+Rr+8hUQI8CK3kQ6cOWO+/fiuNvN2&#10;Oq2bglAK7kgCEhQyYpuLEB9YlbvMfrPBEhaxEVWzKeysa0SW8Ov1dzp+DRSYY8DvO+EZZRiCJbqQ&#10;RJs9olTIu5p3fa9qDSV8H7RG5iemZ6ynU1AGdJGTlMRVSa6fpXgJ9mK0VRakK5LuRljEsydDoStB&#10;YL0wOVzLea5su4i0TwqbuPRTc2t9AhiM7I/xU4w6fzZBvM1lJSvCqTHrqBPG2vHNiF2WJceCFJfN&#10;2a699QbXSWk7CIPBy+Tgz3lOr1IKqTw6Cv5ohoZ5y3jO7WuwWvfWKWDF+ILMiace1B8RZAnD4pzu&#10;cdHY4FGrgXAiSHgHeDccdue7K27oTyUx385MfJCF9iW5p2EEHqNSnbulQ+NJgTS0+74KMGKg3l6r&#10;Mh+pqJvh3p1WcgIBC24kjqIEzh557e3pSD43I62lcZXZA6ASEw7+MYJ31aWp3kqjGAV2droNYm8+&#10;bus7a5rtOQm5JnD9CYdjH95x4qAgUOmRnPHGx3YF/5+0xbHf5vHWOYB2yd7p+zZXoDItDiNvP6uN&#10;g1LkNldZ+xh/40FksmYArjJAjgE49nnzZ8pJi1JH8V7JA9izpM697WO/bd5dPMWSj2nOfdZ/e8jT&#10;FzNmRjOG78yUOiuNCyRSP1g//4iLwMOJVarC02m58jPNsz+r8ZrDws9z0J4aaXm2Mjj78/cM/eh+&#10;43D72e4/2DM8uuyXDNsdRt86C3+D5+4UeuckyotU+fdyRmjHV+oSyQ/mxHoaKI5FV7kABaXV34AU&#10;EJUUvEfowDfqjM1Zd1g+iXmIDrZv0yBImM42NtAvhtr7P47djZYDvzrxwK7PHfmMDEq2zL4C8rLB&#10;rcNVj/ilrckYVaTpcudxceoZyzzXNa0BtvdHjs3smWDe+7IzX19w0ldHzeNk2v9wW+i30wH5zLtn&#10;6v6lfGP5qXt6lhIEDQ//KGCwTJg/lkvn7FfxfBrL3VmGb19b/JQ+LThECYuD/rDR4Se9LD9vuPVO&#10;1uxB2ZSbb9rv8PRl+qe56WRUadjvdZD+uxJh9n0VK8oyHTNkbPITyStD0p3WOT10kkHFoEoUDWDe&#10;MGfpygV+cjBRLqInm5B3d/9FW0vp8yWz4sJBX5JROkR8Bv+PxNq74aVFchrKVyHd3UbpO4u90HqP&#10;U9IVYPDmnAn4yIpRH2v7KXYTa1Z6d47mqCRAPigRoHfTGmwj8IEn19rsruXzd3ip+6Gos8l2Ji99&#10;9hxf7aXa8iLSUclaS11pLwh3X06s3dtzxBnHols+6sCoLT6qjhsFnf5El1Ox5BYM5n9myCCGWTjK&#10;b9ZGd68xUv/3ChC4O7NqsYzTA+qTy4miMyP9AJL/3SEbukRfbsF0X2841ENvnFalYbTy5e46kAaz&#10;b0/3lemCz/pq1V+89jQ+W5MYY7ycVc63fM5M+HN/OMIVdCkL9+ALQ6eFGnS5vwyrvdd1uL6uKLcX&#10;tCQPaqA+y+Y0+n4XlFx18PCVdd/I0RbT3/pOlRgeqyz7/kQB1u3/Plba55XQkl4la98LDqbcpSvw&#10;1z1KV4sftCnpr/AVPhP/phZS6kGyFP3tkFwKHJxeNNEPGAY98a6D+AA/ke0LwFQ/kQ5cIuVS8pIC&#10;ijCOCSbQ46GcUEE17qzz2CDxnmGRPWIoJ7K2KBhbeJ97do25ImatxgwXPq4B9xFuOQtkd+0NGYLy&#10;rViYIevKTO/GqbdLGYSu/L4dMbcxMmNkzgm7b7jfnNPABQPs4pr+Yk1qw//7f/4/XD8DZgPXFX3c&#10;Nx263BSMciZLkAWytKPAnWnw9yrTQMfzUgql4Z0hL2SSEjWSWsU8tOl1JKkIY/E0xrqVoY2J67oA&#10;4pEU67Vye/CKeQ+Y/QB4kcFGnb44DbVmamHemGOkw849SoS4G6a/QsG6J+7XXQKFym7e0m0GuwYF&#10;Zh1dMjc6qOK9F8K5+lCOvRxTJyNMpXDum+V2/E74trTkZugiib6UNuFBWzvXcSOCIZNCP3FiFsXN&#10;LcMNKMUt9rUHfayOWvXiZECVDtp8cTGfoL973nWyQfjIOc2WHXHhJ2sSOzNIMOI+gWGjKap6n8+a&#10;9qgbDpUJ49D5fgsaAsKpO69QdjGB4RWdb3uUu5ZnIONl1+U1XenH2npmpo7+DZOS22kGKRwegr3V&#10;Wl+UVo63X0S5KFvt84fRI8H3qGdK+hvhoLz6+42+h5QkKVq8M2JOx2XC001hTgG5TmU/fpflV5qC&#10;Z4WYUe5CdeaETosQ7gOUhB8k3KYTUdiNNOYcSDwoBVhngQyKIfddNwpUZcYmKVABmHiyiHEpkhJr&#10;u66t3lnWQd/pNJpq3/Nh7A7Wfu+4t7rB6YZppyYy6j9+AL9ZWunGC6hTEE1xvSmjwdMsi+NzmUWv&#10;6UixsRjKov28Yjb+fuwhn7YES+zEFF1YyW/KZs3r5cBPPyFE+XWdnCfdKbXVrzvNJy7CGiVnIc2m&#10;9mpcY3tn7aPgoyw3OfOlsOeTBRtD1irXd9eFNDQcohnb6t6G0RnKcuhU933jNt7AztkbYSja9425&#10;yzgH4Z4XV+VUT7DyZtiLryoYufKoYxkDttxKK/43N7jB6gRSGlG8SDMNB6w7KgXdoeTvmYbCRDgW&#10;bp+Y943bJ+4Z9wjs94+U8XAFjV2R4KB6vYO1680M875LpCACr12mTJ2Yc/VcwYyHY5In5yqQUvu+&#10;BApQDh6dRlM/c/ZkBtRpBTmnuq7RPq/PTvs+SPu6NNRRSyydse3E9v7n7Oe+j2a2ZNwHTxc+A2DN&#10;+8AT0pFwpumdZpFklOa+7ITwwtTYTT+Lv7cA4ibXKsu90RIKT985iJ8Ozk2Wtz5weF86tT7u8vad&#10;o3aMUbWfZ9lhKe8J+SUIduz3me2Wn29r6ni1O989MxeDvvc6zi23FBnjO+D/vsaCHhJ2ogW3oFvp&#10;1eYtO89OK2iyCKWbaQ278/v3IB9lsingdueahuTFYY367YZOjvLYeRUxZ/9X8GQG8mI+EyG3pXuE&#10;LeQeWbW5JJ0qEu8fYD/bIqhj1f1DRWfx6iTPjTVGrKH14xEAt77O+TftCTpXpDOz4677TC/nRpaI&#10;QOiCZsAt2c2syHkHrGzE6Sn5L5z7OobB74Fpd9goduPv+8bf/gq/A3WQ6Z789DLjqSjRSex/JjtY&#10;t7slr+L3/JyJfOXQyUUF5qdfZUC31GRpGW5RnPQW/OmEI02phi+FasF00dV6kGGdx0oLjsIx6RXl&#10;TCtnU+jVVUs/Pit1JcYa6SMYjUZjzwygrTspuKVbkE+kUdv2Eo2GOjxbYscYtGsdsakj7uQaZknn&#10;47pS1xKsdPk6hV4kN3L7IhDiFdSYA6Zsbwj+nkIo8FlSyPM0UuyV1jCSXi7eYVZ8ZQbOu4dvzZgg&#10;aKSbOQF/Ie49GJizYKS9QN4B8eTtqYOO8Ns4HCoR/EP7UPI7HeFAlkZRlj6T48Nn446/+jEEA0/f&#10;9f+avhZZoeQnvuJXN/SWfWqy0HUljyfd8htI+EUi2kSVgFSCYgWJLljzKYJ8qGRk+tzUx0XK4Ql+&#10;jauE3dHsWyD0Ds99SS4RMx0j1+PkB2OMpLi6b2ls++jZyxgIu5fAjeDjnuTyQ3rbVZti+rrTwQxR&#10;QQHk53zPAd7hwo0nXzKsiU4w2sQmecXboMbY7lcyZH1v5K+Q6z1gFnph+sOc+gLr8vPau5AJ7rlA&#10;I21pCgbDD7hp2ozuOHk4XgkbWxjNJiFzLWSSLh95COOuKNRGN0R38be4UbQz56zRBOSNvX1gs7qk&#10;pwsbyvMay8BSE8j5qbx4zaaasoP0u1709oKchmbOizCMGYmGORwDE+6B9POeLOXgmGM9SgrE3MSs&#10;8+ZTk8Bf65TtTQIZKGPfUMfFhnafhAoVaLNGjKnY9ky2x0CJC6dWgtVybbUznkZj7NNIATWnlfG7&#10;7cGSrGKoy0tuOlhfEzcvZYrXg2nkRRXduWOAoqNpgAqmzktdt6W1uxViTngiTBk9Jbzru/hnpmEF&#10;IC+2dMB5fLw0l6XPUHD03WywrSM/p+wz6YO2r6kbvsKbDApV36n0QnRSF73N5XvRgJXA0JqROh/K&#10;4azD/Vs2pXjPtpQYg0oDWEfK1CkoQEmLUjxuBxaj21FeqEZj0K3Tjrw6Rt26/iEdMvBQEdWJ6QNj&#10;qJ5aE9pvDP4pPsq1Pqmo7Y34pej5cMldwJfCzR5cmQJA/RSxF+5jpY1E3ZnrXrpDkwl/0rhfpcjW&#10;uCVER/KXP+raPQ2bNzby1p64959qJ8fHn7bv3j7zXwBnXoD1AMyjt2KekZEj5RiS9efxBoIypRu8&#10;z54rntbnmaeR/HN2XH83ndKt/1PmJicR/HF23N77fY8LJQffw/u39qcZk2/XgicM1G+qEo0vdh3r&#10;j9pjD9c+LSvPvAAAIABJREFUHkG2X0Bz1Fd+eSmlaCPqhV9Qjk9/6gxt4JzcPofb4wLzmTpVP222&#10;6ncAwvHtkUpx0yA2Q5R52yhK+o1OeelSwYRa29+OG4+so9TFgExc6eNIadZ/uz4iwWv1xm/tE+4R&#10;EKiLf0vnLPr/zIMf+t0/wc98ubLWpCevDijpdU0v2cdLYd/os+NZTfw4/2/aTvtPHffN8n7hF38y&#10;lcRzZfL+gYwquvt+vHd99L+Pc2g0m3/jO8F+6m/lve/34J+0P+3ieJT9a51Fzz/149BJV52mB1Xj&#10;kZW3rP35Yte9ww33/u7ZDi0tg0/lJfOrnfJpyae9MdMR96Lh0p7bSQWhD1VdEwik75qCw8akNp6Y&#10;moLTcy6bP6dlTraEOKuBc/79PdMHlaC28it+b7IKVttFCX5hWj0d7V0Wpx2ygGvVC2o+WN7TaAsM&#10;us6vB03B58pylax623Ie7EY2JIB7Im3vffd7HXBvi5JzcdEyrS9Xk2k43lolptEhn32UPA5n9DYf&#10;dDogFFwQeiDQ87PEg52HvNf5zvjCdbShIhjW+fWquxcscyfKFmzzqECkU78hYN3Sb/HOFzXSZxHj&#10;RbCr6Drt9E0eOy+OXW0EtICz8LdwftFxTUF6b9/V3zFcJQwl8qHJONTX6fh+rLDg9Pxo151XftYT&#10;N6y9IrlsnP9+wtfEyFQdYev3NAVrNV/zNIi3vlhjfi9NuvCvTQWK96tM7HNsy/77ubxcO8h7iXMZ&#10;in4jB4vNZZovhQFPZy481pj8uX6uxaQTvNHejxxHGZmt8BqRIJwWRuEoZ5FZ5B5dD4WSiycQB+VS&#10;MCbLutRiSnGJQMY41AFlVhFzV+Ipzxb3UR3peyprlz6m73Bw7ME1brrRYyN0S7QYnyIfczNkRm6w&#10;swxEEN2876hL7TcweAvv3RiPJDW5/6CAUb/5TOgQmLci5Z0BkUHxOa2/nGcg7Iv5WUJ+IceAcWoO&#10;C/AJqKKMKNcycAuAdOKrtumchjFqj5OsRSSjFCZFCMco47Err0smBgxRWyvqrE9ehDDzUorIjhNI&#10;NHPRRjJJMoU4WhT9zTsyNPYa4e+bL7+HYLDlOJPBMf2GsmCe9ZBrTxOUXoGd2mceb+RiJOeLIW1O&#10;3MbYPRWpnaZqGRpHWUPlcJkJJ81HzM6354TXKr1y4+bx01A0BgYzTSIQVOWVPD73ckYHE1dggQqQ&#10;G8wUlShYKnP3bvgEtFMtfGrOv3P5peDeSGePdXgjjegI4ChA14UJIT953kRZ7nkxCrZLBIGWX4zM&#10;gNmE8DK+UTlsSnzfXw20f19frRnmyZ9FU/qxHSfmyhZhXg7ILdCDZ1vn14JOhzmlo4twXrftqcA+&#10;xsoaZUhe3ZW0aeEs6eWIrFKD+MHap+/7ZtvnpzmRKE4KSrAdSQnRVTMMu/DpzOv9qlGQ/xAc3Xbn&#10;avuoVrzZlj1Zp7FpRaj9U9m2cdGpvWTea66ncZspa5M9afjVeZyOX82zKbpL2z7suxgJA+v3eYdC&#10;+2QJAL2pGU4AlJx+03ZH54KD7b1U7hu+f+s81y5PzX5YlrRXzdfleetyv+3xcRlPBy0c65r8WbKt&#10;d/iV02njXcp8lzN87HBmbdXBe1vud3ByGc/bqakZivE9b+oScRLMYFm3M3S/wPvpr6BZDAxmg2ue&#10;kzLJUsckTdGAVYZMfWZJX5pXLxvU+eQedFiX9nSi/+rIPvTRf/7W8v4SrHjszU4IPO/Pv+///HkL&#10;yq8Pt7tVirIdZTjmKRTxq6X7Lftxo4MafSMI68//s/aZlt99fhpvz9r/rj/R7WleXRf/3FqSEYcp&#10;/o2Uf73vnY8XDPN8btJafi8F6836fl//2j4F4tZgvPSbhiN47sLTqX9ycL/f7xNcjnM+4ps3+Wqo&#10;yxID36UHrv3LSb7uw4N3wAGfLJkdm3t3ntl4xV7a8VPLWv/ulc1ojVZPtK71QWCoRKPUli06Mtb4&#10;xk63Tf4Mu+K4vFEO+GStWu1f3G/haSw637PKHifMBjMxh8XY95SNEnPttnYtRclM62fZdF9V4kPL&#10;hOZvA1anI9oAqyOJe0SYGO2kYTqNVrKw63YattCx6+/F8Qny0jy9+kDCUryXcMxnbelP8jHHtuZ6&#10;lNy0orc5u/PaEhBG6LiXHG4ghHxTmk/OU7g/4j8fgycUK9DwDFpOpJ/FsZRiDdh0jXOBWs5F21x4&#10;TNrFOQnsk9wJPZj2OACLmgRI5D6SqRyg0cN6yhBQRvayFMRab1ZH8Kyp34RAX7ngi7qnzHhalefI&#10;I6WtwUPrXaaSNpJ4z7oOPcMZohECsnyuamX0GS4ld8OvYNZPWFSybnKW+mdbbceT+NlPXkcYod6L&#10;8kw8MytB2vozwzPpzZSwd+aUHAxyNgs+6a9BS4aUD4BVOdb5d5kInqK0dnoR9PGNnLY1/rBOpwfJ&#10;NHfeG8g52SjfQ9Mc+HccLbCaeMk+nhpRUFBqocn2kXRxY7KKOIuRvgPnf4COG14JjImVhgjj0CAx&#10;ZMZycsPWHJORUkY77EKmuEvgLEBiHZ14OI2VdNgIGBbp+XnEA31+er4MeDk4tUHsrDJWa19y8yaJ&#10;72RySEFSV1l0Pzem1OvprD3GDPE47jMxLbLEI5u9FBaVMAkEC8dhZaVOXrppSAfbmyzGjri7kjga&#10;fMoZVZEYMcOd14ZyTMUjvwtnhZHrRn+FKwLNoFNz6qgTCaoXyQ8FPBwfd3O4/fz8lbsQymAYrNMt&#10;jZ3rR6UPLrgpU5h4I4bRBCWcbmSPDOr7vuPSJz5zIS5PcWaV7xc72bhWxbIrDV1hJcN267jZmbm1&#10;R0/YRgaOqqG+CEH3KjXD1/Loz2bQRrb98qpS7Ja1PQWtLcJHWXJigFrX00kV67tvOv1twj0uJPVB&#10;JjqYDZ44+VPzmI57vgAd91F0GBOQo8UkUrjXLPOjrPcMtKlP6/uoY1IM1lGBNlicp8JkvcP2xpy8&#10;xMlgozkbE+c98X3OyAxXpre+2/NcffSiBU+htu/H7vB+aEqDLF5K+2Zw9p9jlHKCDbeKP8QQOgba&#10;h/xTR0A5+KXQbp/bEwZGZ9MfjSMLBM+MgmiecisFpvcx3mqMX7exjflrvnlf9MlJ8dV0KKN3HOt4&#10;Ktq0ljnCMX3DwVSiRNdSHogrO1itECOd4d35LtlytPWXD31VeA5OgMVBKNpyLNEuBa2fwzTL5aGt&#10;SUXTn59x/ElfvX8cHQSr7NiVkxO+Imn9V5prhkjmmVCHm6cyX1+038asUierHNjffzq/vm+Owked&#10;+NBn7JSO5VjjcnJv74sw2gNPkw7w15yUN8SE+qc5RuTZnZjD4pLs0UqMgcfs0yE7SvkhrJb5bHCZ&#10;cz6yz+RzLvo7EtL28/SdxsUy7ruLZE/Gd9dXdqNZ2r1Dup++fO77P+Gyu34iXSPmFXKqy6sYp2e1&#10;xexCrZBBZ4e+3425yqy+f+8cFSdH56+BrQdvKDtj/Xud0+ki0mfXLeGCXUnen9QKPODTHFzkd4ae&#10;Rf95/COcD2J3hc9nmvk2UFjvlyz7p+1P3j09a7Yu+rSGz2viPkYGz3asfe2Xv0H7dhpr8B6rfG+M&#10;LJHQ+eWpOU/UlFwWMjW+pm+cCUZZmsZ4tP4Jo37ppX5IJ13vIRiNP4rmgi/7LGemY+S9XJpnLyHl&#10;M061peOsw3CErjiGZ3nW3aa+rit1D5WiStBnX9qK4l1J1SHkkEqaN43EA4qOn1yrymNoLQ5DXfbM&#10;wEAvAWTxfdmtnvBK+GYeWbdR130pjFozxGXbDm1Uyv+2eSjuIWfWD8ugefuyMsw1ouZYyWF6Ik5o&#10;Ca+rnIJkUcpwrV3r7Uk/QwhEf4fpBHOscibMor9IXPJU8Nc8iZ6x/mxS1UqUdj33HSOWH2RsWKPx&#10;WyCr055XkLE9neuO5GlbPqt5ens6fqp0UdTiNpgSLBJ39YKhz1EntqRnmwG3RYLBHZbhIpM0fuf3&#10;wwa3L3xqJXIK6oB078JtT54T8ItOVBomNkNk5/I4Nhu4bB4SSKvL3+H5gHDTC1R6p74nvBttaD/y&#10;+6afbB03nuFLwLYW0/QCNB+HiSqsSpVu+uB614FO+5aPUIBfL/htM2i4nO+gxhVvivsD9VzXq/S6&#10;EKECu3Fih1hDhtX3v3jWbLTe9cToU/fVxQlhw89rTlafcmZHS/FnhOj2mNAIVvViHWfDlU7qImRP&#10;W8GG8IU1mydBIfpQDbOuWLmn4+BCMffccDjuyajmCAdqMdVibHAKCe7wSwgCB0veBtmxbrdqONXU&#10;aAyptiyC2Q533kLuC5LqqJYyl17uGPRgjjGAW4J54jbDGD91sQGB44S5+6uVd+Gm+QRckaMilhPy&#10;9QhSRwxlt9lwGCbM/qLyZHlkV/2k4cn9NHP8bMdrI9CgNRqcOzYndy2FjAhKxiWjSKyLFWVpKFSG&#10;s1JLCLQxBn5+/kUYz7q4BUYnOPDzr6jN6X+HQavarcbnIktfhER4qiZfKgcSqJFRJmar7DJlAKxK&#10;oWP6C8byHjYG5nwlOQBg5DOOnMhI09wyQEHnuvtT8dXFRDdPTcTFhiMZZxjswQw0r0wMyTaZlR9w&#10;uW3CfLBWdB1vKsdVidnI7C/HgpTQ7HkrYRN8yYNJZT1oYFyx/gvANS765XTj94AZb55vx5Wk0Dkc&#10;uvW5BOUdcLMI3KWSIuWEnCOCIYZ7qMZadxZ6lSeR8nR3GqrnfHAeqUghYaRn4nSCAYMl7brwTADp&#10;ZQ922pWO2ZR3Rwr9a1xIxdDAfXsa3TqSpwj0GBRwVvuQ+h4qY0Io1wOMJFe+Q0xYDP0uVHogRPQe&#10;76SjLAUylYg2n3URbUKNvxatGOv8Ovz2DPBU3eCad9OmsJ+SgHeB2ZUGr7qGyWOfWT0ZaHF/rGHf&#10;FznGZ16qEX1aj2JTYC81NKuHJ4y0mHayZLm4aXs2tumCzbpId85wKo5xFQ8QDHaHijnMLkJhtH2Z&#10;pVzCS0FqCORtDSVNtaZJOmEmKZyy8k5+G+NfBWfByChreBRZ+RZoPDEVUSmAWh9sq/NfOFnzJt54&#10;e2pTbI/7svTSvt7+7vvs7lU2w3350nncerMtcx3W8GF6GPOXA24D96z7C3Rz+6Jc90lYD0Dwo7E6&#10;TOR0ifXUqZ3R6PRkSEX3OwR+b3vhImWKPRprOk6/a86lTdf7cDhPmk1mfk+dApuTPDRO/LxzKuY6&#10;krcdHqK6FhkvkFpcEqXBybgmZ0B+DJb8SsW2KfHv5tJgGxc+V1b59gb7sYyN2TD86xq4VRMdA96g&#10;/i4gO+/tmVHO+6CmUPwysWWUznJqu4OzB9VD/ugSeUudNfRN8fa66DVgetKlNFYvG8gxm1LdHUM4&#10;rF3PnByXC6xy7tQ1rx/CQHKy5JIjLkOvIMwZTuq5dLb+caU+dtlUXVnzVQScugNzodcmo7tTLFBL&#10;/PxKOPc+xE/7HMTbLrN0eklfcfeqF4vDXLgPxwtInTZK+6jOaax7V1lxpbc4ogav65ladI51DaOe&#10;uqSWlgGek5o4ZYW/S0oA6NzJ72VXcL10Rp9aD/b0OS1OTdpo4eSd1CMBn8bMYMn9OuKeiQIO3tET&#10;jirQUa67g0TLxtOaNxOPBvH7shuTiVv3jDrIBjotrfY5RErMI65w8WR7N3mjuYJX1DlggEVJKyPc&#10;5HZWUpO5l9OEc/2xuEPKMLO0qsqi4Db89Zdj+oD9PWCRlgX7+StrH+uugHCgSO8o+1CX0yUKHXdO&#10;jraeWFa0UqKL4buU154nlMIuN6W15/4bHK92X5S74xI3N4R+0J4WFa48iz+pX9aTpBUYM8F9kcfu&#10;dIyh6KJwtSgm8PHCsPK3qOTtUPAgdTU21vJ2ANOMvgjptSWKc3GSoeaZPZ/Pw5vPQX2GPFBG9Oo+&#10;lxTiYLRfpng316C76jTCdp41zr04ID/MazrrZ2PVydhDJnWB/iWLBQw47Cf4dti3YeNm+QvxwsVR&#10;rGQ4+UG4q5KVdJJexmCKT9ytdFby4hE+v5tFUiZekF0sbILLMcs7pQoLoGoBIL832RIWfaSIB7FZ&#10;eyReo2QvbnzJdNLiLDtCQYNleCBpSRM2ZcEn3c0grcXuom2Op9M3J6zty4xkgoz8qJ5ekVVhAD5d&#10;ekvixEZL1BPNKqC33n3VKVtrnmkbh61RJyzqFE1N2qmguJLELLx70ZmXs8DZx33Th9ZDLjX31Dq7&#10;/DPxyOBjacuY4bLd/gy8FB9z8zyxwa+py6DmPwYujwDILZrmtod+3Jz97vhRTdASSMq4kVJTncc6&#10;HN3JXJPZMYQGpx7Tv17fgQK6IsnRhnhOCgdRt7enVkbFbqs8ifVN0Txte7NHPStzY8/wGO553DiE&#10;OaBLKKzBAKDsZTajsxC/FxbyoeaAR2M0XMRakqMUk4I5no1I6SxJUgpNMw7o+E6HgAjBNri606Fs&#10;GHmMaWU6AFLpi/UFsVVJnCCEjDo1Kd+zZdVlLM9C6eLlNY8i3VKMSEiDwn1cBnM5lEsJjmfFDOLS&#10;KbgCFzcwQ5hkOSDOJ08GcF8mFKAv4SCPs5w77v1v9sYbr6s8TMFX8H+9/uZYdCqMn5xHoUujg2Pt&#10;8VVkN5TI5+PYdTGwyKiIPcljbATW+8yU8/FIoBQazSDYCvlJGrVI+A4PHa4M3GYQOHmM8D5Jp/qa&#10;PqmEO1TXL5SzoltSWVzu0MqUdFAtcyNjjkt8kZ89CU6K2MqIwdMfaVCtQFxkmpwdEjppnHFfVJ95&#10;OmvPCpaZna6xay7fOJt6JpIUit7Pbuz/iQNLBvPpnT0L6TTeV+O2/Sq+mdKl3mtj7c/9aUv1nvjd&#10;NPvP73EubwtGGC95zXk1nvgH7TfnUjouJBsF3wZi60/usD9sRR+yZwWdYPxuftVRn0jMUbqHyag9&#10;vDctAuZhkPdnGg5IFqIZmxuMK3tn4xH/7bYNtDvBf2uPwCk/i9IdBxpMpf+7MZ6Zwp8B845m/4kT&#10;/PvW1/LdCZKEG+nYxlhONdhte0rz0pJbN363/If174UvfWgiyXmzXFgGLr5a1v9I+0jLaOukLE12&#10;/GV/n2WObT/fjH3o9xMIV6fx9/SXsle/93eJB91dbamTP52bot19Xr3tF+QeVvLm/Xr235Hv37xT&#10;5dKYuKPM1qZL51zwHt6LvmDn+f+T9u+9/8/0hz9tu670T9oD/xfF9x9pGWkbdB0fPqtHFy04ptbg&#10;4Yy8XQ70pkP1ftofLspphaJ3NWFvcUY55uHumem3PDMnMIHXy9IWWpxrnKts2It6RToDGzOTLQ1j&#10;9rBo3eqx3RkKrdv3HN2uf9BW8eo/NZM0Y6xM6r37Yczq3nVK8ThrBlr87V74sdqSZbNUYLPvX7Mf&#10;Mksbj0n1+au0Q/UbFQH6wwoOJ8rmz93uUjAPqASodjo6LMJVVz0iftFGZ+MLr9RPOyNi2Zz9+ca3&#10;IJsv9NGLpRtiCzw3s3btyfs6/g06D/Pcwa/8Yp1z2l9t3xxG/Ikc4GeTX4T3pHgFA/ZSg5rvjuX5&#10;udlhTp0uuq0oXrN4V7ap1XfCUW9lfzJw3nB9EQWb6RV2UpfVDRm7L+yIC63zxue688Gyn/hsWJ+A&#10;FQ3s/Te98tls+SH4s1AlZbec4C3wLz1N01Fk6YRS5+L923x2nD0k7okPNTh9YvGd/yfdcDqaa8hN&#10;1Hj8bMBW/OisnL//xB+zMdViHFIQpdKVM7aQI2tVzYCfLr3KiyOtjQ6hwDOjSs7uwRV7RsHyiXDQ&#10;WtskU8Rb7IBOwk1CZM65daZoud+3jmdNOrI8LmCYjK5Os0RIM2C0EKMjsmGS0ZMKJxjZ94BX3Ewe&#10;afwqvXBjCa4UzDcMzCwhKReHJAEZ+IbueFwd/Yp6BpENZqHFxEvBrbHHQ0AyKuMt2xPlnDYYfACX&#10;XUlM3eE1fcZRmtpSuAP3HaVIFNjqitWcinyuBCVGMQzwK/YqjqaNEvIPQ8DqlmNniQzr9d+MQQqk&#10;M8EMGG55DDpnaFbB+GMBBI+aWHPExaizXwxrxN09CMJxFyfeZJYX92ryYlFvL+X+UCDNRndQFD4y&#10;L6OMSNCJ9jRpSH2aSqHUXNZs1ednZoDNoG/xSpeC4heW6K17ZvaGkIs5KZv5vif7GPQFGE9vePbJ&#10;SjhwYIuxBnivMZLebNypVNaNnZB07VvG43MVDEyJuG5tDMPSP+5xaZr2xP3G9ga4OdlB8A2Kurbf&#10;Gcxqzu6ZdcfFA0pA7nuy9LP9vSoXRRMhWN85kZoyZ8DJQFsDh75/mb8m7+lOok1LXXG/7xOohPWg&#10;kK/PoYJ+uqMg9qf2aV27FNtapm3BN+HtID/ayx2t2tQKk+hfpRu8GRCteYvgH+boG29ZS7k89+Mr&#10;A5rG3xQPzL6Jl/0uhm1Pi2dQTm0GUdxG//sR/eiLBu/D4qmxupOqtwngZ4wMTq/r9sLHzZny3vGy&#10;/qzPn3NzGfX1FDDH9vy7frYBW5/Pv9egvO3P+pr56whZ4fCFPmr8ojd3b0fLQdrb5vqA1a7g/t7+&#10;1PH0HeY8RqmxWA/Vy3p6Oy8ZBgGLqwKwF5hBOR77MhFGy6BeDN4DMnhSyyzKA8lJPobh1mkfA7Dg&#10;u3DJwkCe5EfDFvz9gqLXOebJs9JZNVaCK/md5FAZD8/+Drj5G5/JlKiQpz14sOg9h3b6vnjSmqSy&#10;DJeviCu0PqOTer6NFeuey+fx3aq/PoHzXhZEAC8yyyb2k3MrL5JttazZbAnO6McqMz/ztHPb6XHl&#10;7Q+4Huj3t+fW3/kPE57y9NZjdMGsPlGJoB5wKBWqYLNTSA899Dl/3byCsNXnxu//oP3KA213PFQy&#10;xZ86xfdkg7QHeQQkSLzcVkE2vri9zjpY6OgyEfKivHgonb5BecFHfeq8901dGZF01J6PNZZMkhN8&#10;yt4DEtzutC+od0QSX52U7nMW7RptwZjtxH2HrhKnyeLOiQgwzeTReVKa/U6WRUwdQidD87mYY55G&#10;Tr5w0JVR+vuxvrp1/EVd1sda5nrG9T+yJa8vINH3ZFkNN/iXz/XB0iWipTN/VJA3TmB5K+tA9Mo9&#10;2NY1MizWV1b/0r6XjmIASyfobydcpOtt6kfqLrwTTOPPhjgJ2wYrTc8AnejtelafbdlT8kMZ6al+&#10;rlLnaU8lLs/ii+n+kzO8DkW3d9omNxndXYdKkMpFbk12ToebaGaozI/sQOPJunvdR50An3MiS0/0&#10;+bUBvM/OG5yfM8tnvM19Jx0jn++y76EzA1W1hDLdXUmgdACzRMpOee4TNiKx0pK+Dm1xgrefktF9&#10;Xf0z0o6wSLwhdfBeN9/kUxuPvRx2NT+D+ljlreBeJzVpd0ch7JSxRmJ6BEUSp8Vz92msdB57Yx01&#10;obInZd+VDpN7DOFfwx9H8xlTVwT78Q6mzQ9Cv634ybxn+bAWkghfcacDd+BHq9QFCsF0e3TFM3AR&#10;ir+ecwo0LTwcg1fSfxzV7cI9Bg2nEWhQq16tHJQqZu65o0TJdiw3e2xHRgpcT0XaZyuJ4A1xCNU4&#10;cj/yUkfLucRKB9LegaEdCDw4N5x1uaQ4BzKFwBoe8J1Tx9rmEg2tTPuFy6fzITjoyqDr3ZhpOczb&#10;tATHRrOdKSXCd6IQAjbBqOxn5O9i0EY9y3CNEcGKS0ygRf+mRS1vbYVXfc4baJeUoGDgLdq4GCXA&#10;7S9MZjs7nGepHZkPRwGZDHTUuO4ex6SHxRE+DhboJHU7GIgbYLevwoRHpPJIoev26mLU4YyLg0TT&#10;bqwuW0/YeOKk59HDnCMVzsAZxxhRJ/0kU8QgFaxwdHEs5ZDHQAedYDri55PKh9cSIJxU3fe1ZqDD&#10;qzRo0i2YyUF6zPeu3NzpwT8mz7pEKYRykvYafSHcLHkEoP6KGSounbs2DPNufc6IdA8VgUoFNDU4&#10;bplwupj6sIHprwO0sV54R/ilA3Y3fnxnvs6jjhR2FH4KSvic7cxf8LAxuvBfjUQ0PP/N8DKzNZA1&#10;xpJttjugcxwrIbk8x++Fq/q5G7JlabSMyq2fBqBUGmpeorkaY5/HqclxU4GEP8uEe94XX23s2X0m&#10;J78GR8mIwzyv62Ig8HfnkLr57Zn2AQBgytDkf+mo6/1q+stSPg6W+DBzL0bKy30OS7O2p1veVPS3&#10;racZMr295oxjsqbLlYu/XmOVZzWPbT6pLLaMqYPq96ftCbsPOCph/QEH4vMevPRGh+2kDt73kRne&#10;9i6j5LGI4xLOTsFa8yng9N9uMdaF7tIJcbjS58PByndDFNHQv0OP8yTealcgfeiEI2RjGlrsIzMK&#10;N/5X8Fn7lPNIemXqBak7feZve/snfO6Tw+30+SdnaA9yhtxw6BK4vaeOK787/E5c6g/aw4NSc/gE&#10;p7fBLWz72lYXe0gbh3wpS3Yk71OCkWMPH5pkZeu/Lk4v3bn3d1rXY/5v5FBfVT73oTn5//Im5Z50&#10;Wum1c84q87HpD4858m8Fzff5d5Pm8zq+a9/RxzIq5LiWPnrM/P2Hc3FPrFhwYG8fl+5QqePILlKi&#10;ixmw7cG3bdKphDxtRHuCerkxiQwGlr5xDn8H9vPuD9mJwntupABAuyX6787yWLMXXGCYVsF4bzAZ&#10;Y9D5cVqjZ0m1wE85RiIx7ufnwl+vC69x4/9n7t0WY8ltJdEAs3r+/2/PdqtIzAMiAJCZJWm17X2G&#10;di9JVZm8gCDuANfrL+oiobuYT8iwBrPw+bMZsAX3fUKrMCQjS3cHHHPH24Mll0nXWYiAqLjfoOCU&#10;ykqC0NLuQLF9F6Gon4S9YEJ6MvpzpVbs2K1Mb6wKorBc2bZf+8IVygZId066aWUiN2A3gqtvEz1F&#10;2m9EByWzKVo75dqDfT8Fc8u438sEPa4gS3tVR3IKJK/+tHati/OqutyU5UyyHcrGkKRGayXe+IL7&#10;AKYCNIvuZkniXmIjxy+dxHRJoymDhzLNiM/OYCA1OZgiOG8xcWERbjWiH0A2k0OLDiUgYZd7RzvD&#10;BrDz/sGe7b8FtUZj6CKW8VL1Vu8zcUc0ddNhaafr9wkI/qe6MAxPGV37Q00W4rrzdDT8ydJ50M+E&#10;DGTwSyIXAAAgAElEQVQE7/p9db7Tl3O3xpBswTMEz3fcosrDpjOkvNbnFGMOeNmGD+A8yRe7HNcD&#10;V4/1UW8bDTZBw++l2kQDg9+wr65jA+glM4NWR6mfxffcJisDAMwjrkUCeIVwWhTjFNZkJ7KsL1XC&#10;rel0wwBvBKgpWtl3Y3jLF9YMr5pdgwJkRJ9OVKpO1ESmAc1ioaMBd4xBBl1MUsK2Dm2BvwAbsgA9&#10;NKaau2SonK48UHr5sivqbxlgk9GpEMy4Fhu8DHIVkRG9c4cPw3SL2klOgtHkydHKHwTiRl26YpFl&#10;LBObl9nBGB0Pq4hSGcdyIwGMccEYGd4Fa3FLlYXQhYIu4abd2JpSLkpgdXh53WDAolDMzxY8L0VZ&#10;XxOOqPe+XKQ0mIAb64AJtiyBIcPNXKqtG3EDa02suZI4u69Iw3PDYE01GXznkjLhaTwfMPiaEXX9&#10;GnDurVGYzEgAk7OoDF2q3Qrhiy5z1G4lISPj7HTEy2kD9xZhUUQ6cTcvK1zwdVEI0kgraufx5Pao&#10;AUOVB0kMElFbIdhJjoJZ3kW5Gxr5HyNKwhEsAmVRj80na5Y1otbO+3VV5KJqs0pZliABOB34nk4n&#10;0Zj3bOHfiYJ1ScK0Wreh0SoKWPTdBZVZe1wC3DA9KqOWII2kQasXLtMreaOM9gd4r3fgDCND45zh&#10;Vtes/nPAyxjt7rEOA1POQvSNFLhR9wRIIFzWLpqQ08PwnhMvON5tL4GoxTnaJWxX1r521lMsBrRY&#10;k10XimXtvLwcQ1Izot5+wgUlfFs4vczqcttAszLCV4RieX71e3R2CBwzhNSVkQp3sVPGAV3+VHyg&#10;G/8Kv+MC1FKGnhTEEKxo8IIDayaP09NXj65tTfxQ6yTKI2rashafWZZnuN0S7g1O7vBxzC/npdai&#10;fjW+z3QW6Zl3L3vhUcNw4zRdeMvOdLZVw3ts/AuQg3wfrZ6oPbhHeGjuQfMTdu1n0gxQvPOoK6rP&#10;h0Wmy0gBW/jYpcZD0u1SX5unmhxbEpZrVXs0daFWzdk2PPfj+WvH/+ZUKwGwavhKsVWUhPY55Z4H&#10;eAmeSAc5tnY3PLa5Hw93RfQ8d93wqmef2idD5/58GTqe5nFf49HPMQ/3F3rC8iehXbX8fUVknxyV&#10;XcqLd0jf9ZMCffF6yTxFGyRz6D8ZCiOkcOASE7aSLRy+R8o8wOs7eLs7I908bV+QY7g9t9Aivs0Q&#10;4jYNfaSfUYJstvGA4mP7mM9zMyxMLGb+rVURqRojnAbneus8Bs9tZyQvI7Vcq+hdso8NR0rmsFGZ&#10;ZoY7jnU4qxZl8LNOKyT/teyZpDkyBQJdaTXilJmCAaRvGN5ozyWN3OdScN7ZlHD0LGUkGab2pehG&#10;9snP+95pz0K2F87WKuuZcD6WPFyyY9HqxUvEoza0VFDdC+EQL4jW+ajlv6K/lkFKEO3LrMWnPfwN&#10;vSGcUq5nPLK18hniJ9wr+OLdLZa8KtY/Hsc5z6nCbsTbVZ8/PvLgX6lvxR06IMyq806Lm0Phlh6p&#10;NTqzKgNSU3pH1gKue4YAbHJ+GEOoX7pnlHWbDGdO47Wh6n1bGBkv6vEh/wNmF00HdReTzULsEDfY&#10;I/HRRgQvxfAjL6Az6mfFh4mPoD65hQSKt2hfdUaod8Ng1wuvvybeWMCyKJEyXvAZclJcDsq9GgOX&#10;BYUT3pScUzp2jk04LtIrRdpDa8lHqfMxK90R8vvkHOEXYB50kNthcdASnkAEJwqiljAtfXpdnEi7&#10;JNqBuNPNaNy32KeUgyC5FpuDU+PEPQDOfS7nLgyhy1/MQ+A0r4QXe0l2pN+bTOtbfBBXSUylAuw0&#10;KpvmILk2+fOVbxp0VxRwo5Eu/ct4T5ecHVbrd6NtQ8Q7JneJDuaORoZyyRSOvGMFI+qUL2Rd/nHT&#10;J3qgRuO+cQDQ60N3Z1WXWcPQGXdOWd8T9rHI6yH5JMokxH+EoXgsoKyN0oNm6n77ngkEtq3BEbaL&#10;rvsRl0UPDv0v5cIVNPO6BuquTuHlytLKWugw4VvRl50DNMdj8q/ij1kK2R3YMnI9tSYACeu0hyX9&#10;J10xVgdoepAIspwpVZtczJF/20p5sKSiHTbJEVRSb4wsWwzyLXPRlHr7Iu0EHFiAX1dmuRisAhsV&#10;UHVmCPbfWcNcGiVrdHB/OP+G21ECtuhw7AHnNvpY1hxINebg7n0lzeDJuLiPvFtx2BW6swPub0SU&#10;vN4BXt567b/XIrug6EUAsL8TTMeal2ikwJ+EE4Aik8UgTYSe+543viIUxTlnYw6KNKAwmQZjQDeL&#10;eh+L8x1N4eHgNf8mYHfFVHMFZ5NgcVSBeQqA8VkQ10EGKOQGGi6LkDRi73USeEZPf1qDtesQlSnS&#10;m9HByGgBBEJDxmeHLUQ08Vq4riL46tcFG/5cYsR8as0eaeW47GIpHCpsNHYOlqYRAxVhHOMKI7MF&#10;kf96vx+ELyoK7nnRl4RLCfRpWLJYy6QR3MkJ3SOSf9IZoUOVlewciX9jXC0SNgzqm5ZBPHMy40Tm&#10;T/vT0syCDnejBfCYKieiicLto1d8GjQFF88e7s+IAPGMqt64yqOYzl47FoJzjzhKZaudLQiyUkoa&#10;0+3KRpStqX67ohQKptJm+fyssyWT8LaenjdGOt+V1NOAMokTZoLSuYYDZr0mO+4K5nmr8lNTGtlI&#10;uJSgV3OoCHu0/ct/l2H5iCyKMTC9ap4ZkKV6dE5hAzZCqb7BQMZtHkgJdpcirxredTpoZnVJbRpC&#10;i8YAZbiUUhXnfST/1cUyRgFv+i50JFw3uuz8Pr/dzs/NuHi899sSC5+MIP9OO41tvXn7XGsbFjU0&#10;9xqweob8SfTsaH78vvG5X7auhAOFqSoDUcJIGT7u7T8Lx+8MnkBRRTkOrTEr8bL7POuc/R46ZxN0&#10;/uCN43ylQtblkuP5T+veHxQ9ucOrK44AHlf83fj/r7QnY/h3z95aKtO/3DOTA2jBLhlHgO74CKcV&#10;ICW0FGh18el8nLy8SZb/AObfGXCBz2ent1/Bt2WJdRnhHO9Gv/tzTW44j8PPzXHYGD/u5p/grvSI&#10;bx74R/vyXUvDdJPWnpxIJ059nB9we/ccr/+8i5cl09b7v13z5/GqDVSpGm8/d8POxz4kJ3wDi85L&#10;v53tD3T1t7hzdxI+P9cdhH3s2Y0kuPPf71unIf+ci93bodTbSuPo+oPDKnSy1GlX8eb2eQwjYwX/&#10;spK7ibVliIWl/Aj34sL9e7PMmpTePz0CzJ6qkGyTdpD2O4PELlxjYsKz5raZsfyjSP8elXjHn4qA&#10;rU9Cp827hFaVPRToNacu+3a9aqO9uGPBRl8JHmWbJ6y96yJ6Ts9Q3j/oQYVJNFw9VbGHs5A5gr7r&#10;cjlPK5wosscglaZTSg+/oWOu15G1YpCS0aNW/B2NKx2rrfvTIadeJFKW2nwyyg/PG+AZemK4DGFj&#10;Xd2J+HluZVz1tAHFPWjtSHDztY4fyVsHC8EY89ztX9FXIdmNpvLMmSnYFJ3b5Vy6MRLeQGXWnqzP&#10;ernuqo7edEmUlKZxAQWRPPPTjuNpW+q68I1vbW+TZtSY+PT7I2+1lB99m0vvoxnl8biEvT8+NNDk&#10;DAPy/kf3DyVq2MO2nupy49U/vP9t+/h9gyKzxwyWlxrXmZY9qz6NlQ3Sgc5DSs5QEGuXP8D+DcCr&#10;30rdPSY5PTqFavFhVM0MEkUVk4D6GCSuzRdwM57t3mkRZSfTMbMoGjIBgLVmiAzyiFZNIx204mcx&#10;Zq1Hy06BUb8Lt/Lmeb5ttfv9kF+9oPfFdZqpCggykmITLnFjwopayc44ec2uw8WArJ2sCAhFe3fk&#10;yBueRURUYmESMQxRN4eXNiaBsoKFNSfFXV7ePxkjkGhY/H7VtQ2xZxtMuKcmb97CXDMN2YoQWr4w&#10;Z0V477FLMWulfQCO95qwRVim8S5dC9xLlCHHHWsG/C4iVfhpafDZsgssL2ITU87dodPl5rMlERXz&#10;sCOasBsK86JRr6hV7e++Yu1zEaFTyYwI0yVZboOHDO2QAGeTxMhUBF6zL6OJ+lvltQ686AKJ52e+&#10;mEey4m8LFNj2PyL2u/PqnvqqqYiCTNGCw4Ggy/7qDNtWT3OqJr8b1ghv4ILjBcdqkW25blTMYODB&#10;bIJkZ2L9DVBQ2BnbpvQ4sAYJuuBmOq8Bq/DCL0bWd3hJICqcAdAifiaUxqdohGULY0mIahJGn2HS&#10;NGM0SzCep3jmcV1R+/zaoyISDoomSoVJUROx2Mzk4H/LAR+e9XTXYd0gB2gfFN5HlkvDvwflTOW1&#10;AMDW+hilLThsv7PPiAJQ3wsWhdXy+bPHdcNj356/DvjL7TqUaSNFGbVTOTcJSc2o6ekgLDzR354I&#10;dt/zTbj7JMDm9xLs6Zzawsz8EOyKHsTv7yas77D41E5u82hEO3hx5sgpC8oXZQ9lS9nWn8aQEbwM&#10;Ec8wOI16myD4m0sZG06471EQHPhY833cODfFJ54k0G5ouf3tLbp++S2SaoO89YhXfftcVuTzfvp2&#10;Bk70+p2hKWiXRNE7pPc+onZ/w+2H+Xa585OROM83nVHuEbuad4cIf6QsoaLDANwMtfc5+/FT49bM&#10;a5wPcPoV/H7fPp3/J4PhSdtKyZB8c9Dy4wz7gxLSWzmbkwqi7+a5dEVoVRR2PdNllac19z38bfNf&#10;vPMpZTqDOcTfSC97dzLmPjkVulzxOK+c3xkq2aLENP0zsp6/jlGGhdrXJ5rDvRPuf4ND9UYY/na2&#10;rXH2OY8P5/M/1U56GZ8h8RlARmNayn6Fr1bSHMzGj2VRtoCSPl7X6W7875wv5zM8A8X2M9TWkhrD&#10;qvcl37Q5nU3qvOf3ZYx+siKnYQVNXOoX3HNbcz/V3xhRBmjOjfbFvyOfFZwWZDRkGr1VsNuA9ih6&#10;ebE0ZQXmOIYzI+bg+znyilzaLu+PMXC9Xni5w94D098BUeJNShl9/mawZoZDnjdvUeE19nUFbk1V&#10;XezlGpsuJtEtsZD46IWuCXq9YNwU95DFVUG2KnVvU4GOekVt6vPdoOsOrCE56kl+irILMdlNoj1W&#10;v4+duT0NTJIplTmj+RSWVlNUcTwT+l50WePnlGD8v2jAfW8yMKkB6i43tPOX4jCjeo0j9hKhfEX4&#10;OqSXC4qGjLzdjydpUqeTvkOg71P/GcsrerW/v+9NbwVvRsuPUQGq3F4zCydR17k4luxkY9Q5OMyr&#10;nFsglfhDwnjtOKbzJJgLho4Ox8isizfFt6R3a/0fyt4UIEOuMMs11pwd8LHhjOxleS4Tv4wOIYtS&#10;esJZ7Q3EA+qPWMe9TGTyYvZv6Wk611EZTM7MiOhzJa3Wmj5xLGvz0z+Owu2U/44ePgbT2PnZeCQC&#10;mV1pRf+rPFK02Wx48Wzp0hovAhhH2g57IlCW2Uq7Cmi/jIdeq3Jn2OOxKC9iHH8vrDHCGE5C711d&#10;8QKWqjVbA1YnnO6ATdaoasxo2AjDEMjAZi9pQUZxbJqYJFJx1CFD/QSj3GjIz+jUxnjcW3kYgQRH&#10;M8AQdciuUQxQYucYF5kX16yQfCh6C7WF3mGDJKrlDdW8xCCdVjsJwAXVQJyqVVnekYDP8oX3fGOs&#10;SCu7risY+xhQDRwZMp2IBA8j8PXqAqvhGjSAX4yqXoLxoEEqCIUI2Hs65tcbX19f8LnwnjKET8y5&#10;IlV/TRrCzxuLuddj4LoG04eagVZ7mxdGVBRu/CiCnZdvXnFw3KKG4VqKNHYhx5EC4oVsoGH8cK0V&#10;GSMuJpPQIeyKRc1/v5TyFDSO86fZtFQ24UWwhLtC2sm5IpUjukFlKoT/ln09CfCAbXhYZ4YmTKfX&#10;jFQqSmnE/MJ/FcbbpUtpG7MO+CWk6xxbEwKsxovtaEYK6zDfwbzGwkA40a50ItUe9IP2qHDe6Hyd&#10;11OBrfkN1pUjYzwiY3TuM7HqMNqI4a6pxcxMfQRUvoUR5RNY5tD1oAGZuocgHVuc45K3FcZyLLw4&#10;uMlGZoYxL8xx4fWKGp83Q8CKNSwV9yf8ZZC+cN2zBLTuMW6GuV3+kzGvBDsOmH18Yuh6/mbM8YYn&#10;fGYdvQw7DTJ/1m6GjA8GtxKeeBbPA55KXztvEI2uCILEGtKCWz//oKVjlbVdu0APeHN+d8oi+uYJ&#10;U83kuxrrGrF+3engxpgb/i2nEVQ4B2wGLskc+1lugvQ/btbg8e+3cujt+HIatp+bntXMxrZmN4r+&#10;qYzfDXW9/xsN+wdr+a59Gqc7fh7P3W4Zeuyz5quIwPyrUetar36eTgT9J769NgNFlE0pQzAj/myf&#10;1iZOt76Ef/rdkjY+8Ow2z75uKTL/rqHwT95PAy4038NY+PTOMf+UV349bscFx5pn2Qlvv9/lox9b&#10;O3OfjMw/ffeb1jMahw2s6cyAG/CbgXTnTT/Cqim1ZvYYcLP//aDLHON//tn3nzj8ML07rFgSoMmX&#10;/Vk/3jPTmazRtvV8g2/5zNGe9vA8909096eWl8x//P6Av8w0ivpElVbZ13L+LX5a0W7q8fsd/ZPW&#10;AV66pS9HWVl/er/mU4a70nNghksKzQi6cjWaoECLJHnDeG9CwMpH0d61qu65US+TjcAXS18Oi4AI&#10;OmGmI3XycnIUPJdqSPEcXteLNEt1uWOJNoxJMiWf9frg0gfkXMpL6CC91es9ZQGq/CCiDnkXxlUP&#10;PO/tEu+CswykZ5/CZeN7Klmr7VVposXaB+YqFau/V2b29yZ93ql3Jbqk7PGdgU0I4LzGazeIVSBf&#10;9ZUyrwNZpwWi9ftILac/sKWVnDT1b0DGv7ujOw033u1CgSYH8MN0sDT6pH0XjIUXse8FoDTAaUwG&#10;EXbHaATt2ZHBYNs4TiJuaKU3rekTlG9zXsTnLNv6gaXEY3G+JsucKsG98xWzweT/BVjofr4qiOs6&#10;LlWNdyTD11ktuVfyhRV+WeHETa5KFqBF81x1PTrH11jAbyLCgTpnOD7H8b52XXZIJxCvQ/fRw6Jb&#10;3bgfxlqV0eO+Pc2P7DZqwj8525kJI/mVz2RwX0SPNhiecsHhGHan3eXkmfx5032OLJVveO3uAOo9&#10;JCGJPW77W+9h2+PBX0MdG0A6igcGvjjXeD/L7iafatkIcLxKwabwnbViw7ouhrNZ86kgD0SNntdV&#10;DMgYA8dxMVTTlEXmHcBaNB6NhfWu0ifmFsyL8wlrPTfVDZh3IuysAz25eZdFNGcwLw7NmlSq7P22&#10;CIYdDTl2o2ITiAjovxB9TjOoLmveHEybl9W+hbEWNCZnuReZKutW7I4S3dnzGiWgybAsolwXKHib&#10;ryNqCE/W826CHtMLLrvC6IsF+xt4vV4AXjCLmkt1RKPOV0bcmN4PZv26RrzLAx610IOIvFF9BXKv&#10;IA7vifWemO+Jr/c7LohbC3PG729Ggi8ZwnPug/NXhPaK2oVo8SqCjcnwGofozTDoNOrqQC7H++sr&#10;GNZ8lzLNHUmPsKLSRxHuiCgC8Wkk08ydL/kKJVCGMCVy7V7EIASD2FcnDsd0VvYHv/DXa2R99y5M&#10;CQdytKwPVkRD68uEBs4nzlXLN+pN9QCPSxTTQMtSDXPF+R2NgaTCkvXtKLwZmTz30WywNmjMcXKM&#10;QaYMvTcqItO9hE6t+nWNcoQlSyyDyIXJqJio0R9pNE5hfUXWxFBqTZ1K0/gH4baE5wUZ41NsbUZ7&#10;a8iwX6Sjy1lKiJqrInjqZ+3tWivrh5kZJkNSBvdkpQAWn5u3yGGLM+N0MDlQtc9dAkcJEKIvlzmu&#10;wbsZzHkOyhi0WKM/z94UXBjRaVXf2IhSyxYwqWhQsXnRyN4vygheVLs8zOF+IbDn7sAQzm54ogu6&#10;RAtFLFIgRtSu1Cb0PRasG23oY55ivx37m39nhCn7mTPXvtbCX9eF95xRMmatLXvF0RxUlHafDFDi&#10;Xd3pJoFqIAqayGEDIO97UA/DDgMVHYoGCy2p1221uBMgsdODl52Ga93lwe1odKqiLgTXVGpBgcaL&#10;V6b26V6XrUlRG9FDPPeif5h1aB2Je4LRk9E3T26et85bG0icTm8D4BPOqCNFFqnuq+7MeDvP7Ihr&#10;8G7jSkBbTfh3TyG26vuJDl2tNn7uxvHnbigxDHnMGEFrD++XUjfXzPnlhcSJZw8GweNva0EI3xnx&#10;KirjgLX4i7f4YZeAL1xIIr3taeL2eoe82sZK/vdwdvJCS2598uVR+xQ8P/a133cRD3LtWQccCMOf&#10;pRQuh0ThVoebNZ08uUgKk1TNkhcVrM+9rLWW4Sy/SOnzVwZW7DRM59BEiwgYOdEjuKDPp+YQ2X21&#10;P6Jj3OZtHdof3VOT/NHGLTilj9XfzSG8gkD4acrJa80md8QLe7ZeyXu61KmPJdofAS93WOqjGL9K&#10;H1RW4cje7IBblxl7e9rvNOZRflTZiLneGfBwttXPnhkvU9x6PcYjzc7LFt9ZbvGIHy0dpc1vDEV9&#10;r9T7RHcAZH3QTYbteI7t65Il1T+Kv96dYtU6/S2eIJySq9ZTbkheIOJcPRU8tj5A+bzWpnGTBwrH&#10;nHqJIHHLjNN4Rvm7ShSCtLCGNQR1eb7QXWte4rnN+bIoG+l8pn6JqC2tgIa4i4lnxYnTKVtJ5i7J&#10;Gx4GboABau4Ag2Qi2pJ1pA/ajaQHhAx/FxUyliw0C7ntrwFUDXHaACQiXGEEdzO4XcnP0kTqnudw&#10;BZCgNHc9+7oGsK6ICF9WdNtFnpndqkq1LpzXvjS5RjRdEf0iowOxfyvm44vvDTkSRTcKSMUvjTqd&#10;AbjgxpuiZLTwkBtC/lgxy2tA4QoZZWm8C8KuMBS5k/dQvkGtW8J86bzCb9GRCz7jgtSUX0xl/WRc&#10;tX5C+N7paiU1NDmdnc7UROqEYUaSWsi2KuVj4lvi5QocchoGW4ap4Cz67x71q4vGiq7rs9MIrg0V&#10;bjjqS+iuzWz1uEF3WXnKtPZYh9kQcskg2TauLeAZev+FV/Q3sjPkIjvdvSSfjJIvFMHtAdM1QjeG&#10;r7AHyXjIvfQLuPwCyzAT13h+kkcW7Nehs6RRlPfghRuj7DS6mFJwu8aLf9OOlne5UMdLmZ+mdeO9&#10;BNKlUPQlwKExgazJP2dlb5L2xUIaL0KKdrnBlq/E3Cv4p/jtlqFsVvYrwd5wBDKFtVB4khkxJdjl&#10;T6lpw8pUfuWkgqbEsRb/Qv5MG28LcCrMjnd7u7m8kh7U2vS282wj4Q1057HFx4nHC46XRYDaRKyn&#10;bpHU2SQOgy8DcFsBK0NUKDDaoUnLLpRTq59zAh+v7fbQdklVDVhRoN1zHkY7fV+dioks1UHKVP1+&#10;EMlgp4Qfqr0poHgpy63ucsLY1QvfkyGnEcFYX3S4vC63XPA4lKg5teNZB8R7OL2IMqPQxm4APZXb&#10;zYO+HDX7vv2JKtu7w+PSwOmVVm+3VxtD0JDLydD2SCczi/Ihg0IeD/www9fXOwURGTSBKMWy/AtS&#10;dtKAGrlocF3gmalwhScOr6hbMT8aeCoCfOL99YW1HGuFITwErbiJupc4gHvUZWMETVdmVYqEuJ6H&#10;Lj38NNbG5SYsl0HSZqDx0eUICtyQ3FtezWJgN/l6rS0qvOx2e116kZeUMfYsJ65Bxqz8lOsS8EUA&#10;CUtJpe3Zo9fcG42/Hp7xtWczdMXKucZNaOlJlBQMMhsOB67emi6ZaW27GKgzqkaDMvKmaM9uCGQ5&#10;BD/WrfPPuQ4KopcJD1YKCHL6xM9AAu3N46o+KaY/tLvi20VA3L7rbRH/c/2+vynaK5zWejCQWRan&#10;sijcHxRo5biTsOrOkj5X4MTAiLRWKkK70avoJYAsyyR8HwgB1IaEYbnKkGfghGGnrblHUuRvGQsn&#10;CDud/fDIw5j/jSZclqE0x18rj5zhjlaJ0j/M8b6vrYN/c33diFBnzPK7c+xPw+3fF+Yu7FHj7QqO&#10;O819aCmXNCPH/0qT1v3QZEwJXjIesms+dNnp3iFv/bdbNyaWMajaLdLjD/u/0+3Cq+/fUzbNQk9v&#10;NTzD5SMdORAqjZ2bfHm8NwaM5bzK2drGQh9LPz9HiT6vT3O6zyHlkF+239CJP6d3x5rJI7sT/tNY&#10;9bMiwJ7mHFl5a3uv9+Mf9ufHmadOsR/VDfc+8fgf2h2WzWi5PScn98+5Mf/t9nT+9qbLwft/Ww/5&#10;WdiDvuetIUo+yaj/+bY5Y7/Fkyd8vn+vT3+DGd9Fht87+BNca3PL7E1dYrrLB594xJ/yjm54/1Tu&#10;59YnccE8ArqKfekXBH9Ow5Huz6nL5srhTvgb8l6ageh3iMcb4Iy4Xg0GNuKCewWohHhbTvkWskLZ&#10;N85+N/DJkD3nYqCQAzR643Ricpz4r+iIPfCKOgDFb/bPHbqcVn/H3CTTfeBfx7QsDfo11E7n5Fyt&#10;AIoQyWjAlCERHzDV5YjSwDInVjDU8UKbW//Lnx9r5UFCF7vTZ83PgbL5OOG3EXqBzIr90wCKVTri&#10;1rdksNRQfpZ1PvHVMraxr8ezSBi2rz/xuXaUGt4Zhl1REsZHBZ9q1m7AyXv8uzHYp5eTyBPXY7qm&#10;msmpo9d4Zoq2HXQArHz/ee38SWeNWxuLQWv5pFVMb85fwR4Nb0ayL8NYimpvwaGSC9BkEyDvGODT&#10;d+4nkG5z77A7/67I4xNHOo1Q5uYJG7Pq1PKdkqnUfJvXUyv6JL5calObE57wQvgZn59ZTDdWYAU3&#10;Zc88ng29bx0LYqzMyz5lRq9zv/XSP+TC+jzyEY4lZ4ecWa/Z67qiOqvFNQ+5I8lPCsK0KkomdkXh&#10;QsS3DoC7Y7JWsGBZ8OFmOy90cw8FpE1mWEVZpxDemEgSdRNZju+mA2XOKy+PIqcvMnHXBRau7QiD&#10;5nCPEgJcyeYJzL/bTowgEsHTSkGPPY2dGJpxo35Gpi3hMYzKA90j7I3gNLsf3+seNCE9D9MML+PK&#10;6NpgIBEVXoRnMPLf0Wv+xmeDUSF/vRYMf1EQ1h7Gpl/DYNeVF1FivvH319/4e/6N95x4f73x9fU3&#10;/v77C1E3mvXAuUfrMK6pxIlHAWqsMeB+ASPmI+ZSMGgRDmQu4qWGhVloQA8z4eVaLyP9xwCG9vsa&#10;JtgAACAASURBVIxAlqLGLqaRmVpcOjkaPq8UCrTnVhXa0rnDKAZv89Bp0PnOukmEwkI+qzOw4URn&#10;3JTf3Lylunn+G++vUra75NN46PZ3Xs66IR/uokprtkcACN52efZ7F+TrRvvIPCniW1Hq8f3yUflb&#10;GemdQOMR9EwBdFIDMR8xFqeEEejsbd5ie7kptyVmRNwJt4+Nc09WzE8bDPbf4+daZM9PpRlIDsuz&#10;W3RFAoscLkjcidGXe2ZaFD8JAcYZwQRnCRYz+Jox96VoEoNu1BYdzdQ2zd0j0+Ny45gTaNkREYkk&#10;htsdjJH6NRRpySiw2XBG+4icu/IvGFHSHCk3sH0ynO0f3L5Lz7+YbkineuqhL0UbUfgZvFV7jch6&#10;+KCw9vE+zb9+Pggc4i81C7342B9GO6+GqgWfn6pkys6HtvkY6gy10k96vpFh9sjzSHxRDbhPe1by&#10;T1NweJKs9e5uH+EWHfx4UB+NDKPTI+w45O4YdLKN5KH13b4Mp0TyMI8m/0iI07ri3f2duwGxlfmR&#10;jHMo0vtc9oj5H5Wyh88+GV0kV5XgrbfXw7z3OXYlIUsnkKeqPugTDnZFsRTS53NdQvn+/WWDWYoS&#10;ng88yAHR9j/+8XymDBYAz2PKJ8bahkY50eJOGNvp33c4/B382oeNrv+M879pnvd93M9HyWHi0Z7R&#10;fSV7tDVqjpLfb9rVvrbutHla0+28Dnt87k9aKeeUy8y3Q0DtIOgddpyUy1dy/W+Mk98ZNx+/873f&#10;R0eTNxzFLnd0Hpo+J1QUWsiJAxGJOrJ04nfG9ZkXj4dccIt0PASlrHN6CsPHOLdMrbO538/6McfO&#10;lztNussD5xzL4fF0103X6QBGgwqOLcvt50blepNrwrCyeI9NDFXZhHeng9bVdaMdR9yZpQnWy4Yz&#10;IKnpEZ+aziPX7GYYMqg6mAmOUqIM+bwooiLDr2vHzQj8IO01YyCTVWDFxYyMxb7dgeGso+sVNAWV&#10;edztCatHVLtHgBvPuI2Btb4iEOwK/deWMoyRaxPcO/7Er7IhcMiU8uPTDOwhgBNlJAS5IsQ7rfSS&#10;qVMGGOihSoo8NuqwIYYb7SolIcUwI5wGVpG5skHIAYH9B/G4cCetOw4ocrvWXbhYx4nymURQ6Mu6&#10;lNWWbSgnyCUMrfer4Eevh4dHsDeBoQxuwTCzs6W/H8bw5JN9/3yh8+HvjkThgmcZiZM2xFLbWko6&#10;ANAzZaItLxmS5iWAepHZYIT34DNelTwciBImXXZp8gflguXAixuVspVVyQ3ZL8ysGaotcVWSbG4M&#10;UAF/U46ZB55OWSnD61TKh3MgxpU85M491ffBV0uOEDybPA7e25eIVM/UlhBuqwX6CfD75t75ENeh&#10;gAojTRlme/WGRgcDl0au1fRv4ku3+6Dk9yeWtvHtT/KCAN5fq7HMetZ6x9k6Dfn8Kfl38cJ7cV4+&#10;aZZyYtvd+JkEqyo86KnKGiaPwR6bfnPRSk6A8UJ74TPXarbJjR2vXlJaRVTKq85NsC6UOORZCoGO&#10;aX9lboiDscJ7a0u0SLWEHO/5pnJ6xSE71hJ0zFkH2jcPY8hmNM4U5OtdCwYThLElU1a9iTaKflZK&#10;inC6vJtae4TamzsuKI2yDtoQJxg1z04uLeF7/IRSOCyituG8vEMbFb2Vh/dU+NqBbASas8rPta/L&#10;pZgb3l8Tc/LySApzwwbGiDQYlamIPoLQXFfMeY6B93zHOytSKuZy/PW6cI0XrnHhel24rhfmAOzr&#10;byyPsifv9xfe7zfmeyKY30pinQr/MFXE2fFjOdwW+Cr+uiyJgJOwr+V1EeumZBVzljG8q1Lh9FCe&#10;cx2e3KsFbAKkMc3UA9GlFMR4PGA5KJ0MrHu/K9/cV9VYTwThVK4gmO7B/CT0yKDZz2tgS5sj/1HN&#10;JwDJ+GTc7Kmyw0RoRZjFEmqMJLg5Cp0k+Ll1Iu35vwUlEm1KWFPcV8sE0No35WuDgyK9jd5I1oMH&#10;6RvfKWNrLCrTVrmv4+HQ9ggBbP38rt2UdQJ4wbO2WF8jUHggoTMERzxKYrmm42t3lLBHpNii6D1S&#10;5U6Fzo3ZIKM7FlkvEQNrvYnyBftuDAy8LmFgDArkC4CxvARrm0sAP+GUhizWR4+jEXR+arzOn7b3&#10;JbR/3qNPkRx/0p7e74a4/dmxXQQyv0JhWyw35u+vxzHqEr9943cjePuZD+C75X9o1Zdoz96Cx8tA&#10;kvUHc40lT+Tz0WETU/sLlaI8gEwSyZqYpBS5v8B2EvctdpQErmE/7HHD9+8MTs9fnH90mNVl3lXG&#10;qaKPfzKCpdG04bYEuZ/e63O+Kx62n5cbH6pz+5Px9bvxNYdHQ9zDO98Z0gJnemSWHEaxju1MuO/C&#10;MYVyG+N2fjbZoM33aS76JB017flQkL+L9PWUKzWnzCJv6zcqTTs9w6/24Tc4tc2oGc6wrfBD/xh5&#10;AlPp7bD5QP/2e0w+zx1A0UDJq+ecRGOaLtDb0w6cfGSb6sHrPlZeeez3Lu10x1FOufNDNFxNPPz5&#10;fD31+7s5/pLOSL/LjENDQNOQJdPqBURYgqXI/hNuav8N1kpp/Ofbyf9yvo/zO/lDpFXXo83wb4at&#10;ZBvscU92R5unDhHvoJ3pO26nVLrNtfjdGDt259567aF+/9RucgMiWEfxzvqwjOUrdYTvT7DWYA8Z&#10;3EHLlhkLMEQLPdMSN1RkbEFyePyXfBSV8i/Dn5nDrijDEVVXvJV4Cx1wsMZ36F5hSF+OKkG6QvsY&#10;/FeGGhmA/EVDu7+w3DHf73RkCJW7o7UHdAAhhphXxLLKuEoPiXvGdF+AIhidVU3Ym030LKieLad9&#10;LHmoGItTB3Us2GDQn3dOajCb4dACYWSGOZuegfv5vp1373PgHjT83nUm44Mu1KjnuO27A6x/Lybq&#10;G04qKLKfNWfG/1hyzHBPHsrMwDpmtll7m+tD63y60/lOJ1SqLvCl0xyDLi3OsQ++dNLJa9Qum5W+&#10;Nq4qaSG+FGel5h+ga0ERLfhA/24wIF6HvaLml/Te4gyG3qyvGaC6IotC5ZPCFvjJ8Sv9LUBZOiby&#10;nPBrpOGY/FNn1wxlPxjSa/kIpz6GAuUMGE0GlA2i0WZeD1d67ekkSVJN1/ZtXefz/Rz5phdtuqk7&#10;tuvL+L0lXLT/7cs2ZgSVRlT8J56cTtSWnSoW2UvRHi/lg8Xj+gKPFZ+6d+ODN1Rv9lJ97iZ32jEN&#10;sJpH60M4w84AyMHqvLTXsnfT/RJm6mxb74g1+k0O9PxHm/mMyECnFUZNIf6L+lwlBE6Wvkjk+xA2&#10;2WuO+j4AX9F3Hxh05xJPxoMmlMoTvn0vgaB9UwgdD2S0d9sN96eD8U/bziVuTOPWAuYGoxxWDDqR&#10;sj273FmjO4iiUlP7f9shJkIHHrGG3IqI5rkChus2jmc0VBdUP6eJE0nJxGF2nvcmrDVm6Ccexh+V&#10;0PMgD5N53pmgIJmPfdsodiUjF5OuqG09de/L22fx+9q++zTiRgDawx33NlCca2QHyw/46Sspa9sJ&#10;uC36Z+D8pv0I4H2OOf3tvS54ra3PZ4Hume7s430/rT9tn5jTBwfuj+2kaaei38//b+xZXZHbjS8V&#10;IdCe7jMp5SnpuroaeYZHM/46Kusj//tJ6Gzj1SzswzM/rPFP24NBZfv6w2uf9+judPgsvPzpZP/D&#10;7eSdGy3//2NCv2smlDXHf+piy39rPj/8999pQaiZR/fz08eZ/G+2nZ4/j/WrObAWd0TOfThD+vnD&#10;WfvVHJqgLgXtz9p9TQpEKCPMn7ffvvef3Nf/ZF93g8t/l/ZtNPjfPIHf4dWG52tGJtWa+FRy4k/G&#10;+237s30SRRpgLcT4HeMmR/7GCJ6//4L+/Enfn8b5d5vquf/++Sdn94e5/5wm+PQSNpnHLGne/0b7&#10;7b59CoTZ9NYf8Cci+Z7hmboa5ck8c7qbIe01O+8aith/0ie3sb3/keOOEXMaY6fPT/1Yapvfy3NF&#10;65FBIMMYnZ6BB5+lg89nY4fF988ecxoDKjuhnn5q7s4o/WiHe+l49hcd9oel4++KLH/cZYez+z+l&#10;N719KAZUc/tH7c8kvl1/6/pH/VK2nd6n1Q9r78gAqCwmww1oG8yaPKJSlvVfi6q1I+jD9tUtaC8f&#10;4PagU36ybZWhtl7dDLP5eZUk3IeyHR58L37vAVN1hp9nsv/8RFBqz5711f7MvYt9lPPrT7jx21b3&#10;mJ32tRvQnt/fCAxKWHvUjf+pPLv/7bK5PrQzi/NpDrdgExT8hxlecEbkmaXCqHrNBuOtxKFkuGIB&#10;LE7RdJWOVc1tyzIMZpYpS2EcWcBc0cNyAO8wnNgK4s8JV2INy01YS3T2hbEu2trLwKWyWhFJFkrf&#10;VgOcv8qA2usNG0u5rBkX6i1URKiMSMv5HAwT1uYUgJyYcK9UcbN2ER1YLx3ghVUV2yYjaRre6RXK&#10;m7RtRt2nJBL9UI2cp2PnGLpoo94pOITDnbVpxkBcAqJ+FtbghaAIOI1hmGthXFdGYDqA13WFELIc&#10;1zUQFxOABvKJyyItcgx5Fh1zze2Mr7nigrjGzMw9hRsnDGVbm7woMy5gGfCviWlFxNxXXs5kFhcj&#10;IqOfovohtH5QljQL71GmBJzUUrjnrYY9miHZc291KZ1RoFlrJoMI+VWX0A2mP8cwa66MYu8pWPp7&#10;LYePlRETFVkk1BCT6xkdhwF5FYw3g6XVogKP+LjZ9n3wz4KP/nXe6K1LUIyDRCmbnv5HYoYQuhTp&#10;MRfwuo655i3pyMh7sd7osS6hcQd8vtvFLBaeYFvMVkAy4orwmfBZ3sELc2OEU3UJXeVCDmlMUQQb&#10;ikSUdKZLQg6YoqtnMwcujquLLTI9cLA2t1Xqv9uqPpfH+bWITlqczkWhYOyT++i5ViTLAs+eWWYJ&#10;ACtqOPoElsHGlcgvbDodFNC3DpgtXqylByrSbE5g2ASuV9JmtLgh1TMLZURwV+xQX0WP8q8ak2ZG&#10;GNTTT7xax0BzZ3ZuXuyimnX9hVLM4t2kw8TvwX2B874ElN46fWxe74XmBHBGuvNCzUdHhs5Nu/i0&#10;n/mBXUjFNnUJpbuoL96tCx/7cO7h6Nya7eUszovmnLTwyrnt8FMt0FAEmZWS6Y1RqszB0lN8fYvA&#10;UVfCFqY4u4fI4Q68TDSiK7D9IrQDLoLXh7ZddDPIe6kcK827139/w4A8LzXrW+Rio9lS2IUfdjzr&#10;y9vJ66mMe7s7KwgcsbatrERFgpo5rqsuANyf2wZIetrnt6Pp8/32T/MUzjwZQHrQQuDAjH3XBVwm&#10;HpzEZ1OSzC5YixRMuS/5WK1hVygVkdjmazuOSCnM6Mx8V6UBAkN7lhbsytJRJQqJR1rcm9NSZjPi&#10;c8PZHe66kHGYqun0ebS0e2ffn6J/Wp97Y+Gehld1X4VgnjMW9CgfrpQtTvzQ+tTGxcvcc81NPOGz&#10;zqjxzKBSqQ/0iCXLCHMAeYmk+HuU39gzzMYt8utzZJXgrSjqCsio0ida4xkEIvkfHvfjXNeL537A&#10;137hod9+6/uuuyWIs2Z5+WFidaKybeijtcVl0u1S7RzLAUwo8jbmeeVm6Dr2J7pZ4qSRBsxksP3C&#10;+jiXR9S6e1aDOh139WwFBblbXqCsVOgItNkzlKoNiviiKZJZX0kD932XTvZKemOkOderMqO1aKXC&#10;T15AqjJvRXUcPbq82iq52npkvn6SxjWcG6PKyAVO7X0Os7zg0jfFhb16m5XXWktW1+jCq+B1IYNe&#10;WP7WxgAGTMlro5k+LHBlGHU2nj8bhveDI0g0U3AQ+w/RMOSTNGwjZKAI6Oq0v3DLKHxeV9gx1vKI&#10;eNa5tQt1u6bhhYFxXamTzfWOS9bGhXdmq4DRvV4lUkmfF1qZVK8dkWxvL4tSmGj4LR5KHd5QGeYO&#10;hw/brsLJTLnNMFhjuY/QjXmGl8ZjmaOXVxAcllQTyuUWPD9pvRCh6Xz9ksC0vaSjjPKlhTRZNdOF&#10;dyot84muRr/il8lLluU6teaUWZRRjqJDYyvroi9LDg1WoCwFqxIKFp+/zvIJwKa75vgpm28Sc+2T&#10;9eyPdegezWlCG0uxr3s2nSxkwq9xvcjbgxequoLCHsKE4sCgPicenJk/lLkBXHbhr+vFjHjSV3NM&#10;ZdFpxsOhzImY+itxJGADwC7gimzdYQ6zhQndM1eZ14BkFdGoRUdQg6n2BYxitiFMpU7WMpogedVh&#10;+AtA3bG3XPRYvG8gdBhKAcyYcCK4uaW/QBkqMUevrPnEtZIr4hJBnZfCt8SQ5kwzVgewq9F9WCWz&#10;aq55WSbX0PSgotWU/0aXOfi1GyKhqOmRwzCc/As1hsTQXd7MXJNaS9Zp33F04+Wk9zbuzkHpFbKh&#10;DKMjcFTm4UAPxjfgKv069rRkSFBeNAN8WMg0hNOwqzI5ybsNBlxF54CFFzPkIzXHsRvazFIoldFv&#10;BBdGMkYagYu4sXbcFDELYIopV6SxIQwtset5O3vR3YO1Ex181c3Dcd1ouwm6CRxo6bSbUhiIk83D&#10;wLqJXayJne8Kq8ilCgH0TCiRcXmjpZCoJ6US6r3JQ2WKGo6VBXykGIposa53h4jOoWkSSaxKkLlB&#10;zr1QmvNeywGfPMOhIA2mBGXqWmNaUZbKcFHYHGNQgTC8XoJ1INTfX18UnOL39/sdwsWsS5HKMBnv&#10;rRX16YbSlzxgVuWfPZmkj4UL5agBhZeu/Hgbx50wXnKRREGKgmrb0FhICSnesIpMRJ+LSISsJqJp&#10;AVc+uzDSwG8rys9MpurorKVwYjScIxhkGEMRDD+H7gZvIGvH0ehbM+R+eDOwJmipCOTe9vNS/XQh&#10;KNdsjaj2FJMU8uK9fslZkdUmVIjhzhqubUCpqhIMnAyQzK/vRU1V8yXDOYSUPG9brdlthblOh2H5&#10;SmPmd4YyY4mYol3lXKzbtOs/lXrJVK6mCK1FJ6QVHUnBnvMelxgZ/+03TiCYVc15sfKQ6G05u2r+&#10;4hNSuNAMYTyna0IGxee206kuDLTjxHkdP7VfG03VMzKC7KOlkTnpej3f+1ZLfakrhA97uqC6xNhg&#10;CnCfuJhPxpLOsM/WvfjdOSPhCP1vawglvtAPildtPaDhwkMrI/invTue/eH7/Rnbvqsp74JSnze/&#10;4Fnc4REOcqnNoq44TnL8228777fGGw+joeNDR7rPZ/mftCcj7rbW9nnf92zkVXJI/RTl4OeB6p/X&#10;H8h1mt2eue3LAacbvn031sN3KkdydH8M+f28Or3s86l+JWd9wu1ejqFS7SFB+sSN5Cmkc/nq7mA6&#10;aUiwsvpM4Q7Bro95Hfy1rwXAzVlTRvwa7+eWJ6SNJZ7zMw346blzDo/PfkNvUvFrit1vHFL5rhQX&#10;7tX5xkmbM218VJDBP2lPx66nY4Oz8XOEDosmi6VR/ZczkhEcQJWRCCLa6gMLKimc1fuQZ5pyZcO/&#10;bgC2pgN1evAT5j2d0TjDq/bMI4X7kQbnucwFb33lQ6AMZ6ILYN9PhmbJiln4fNvI0olO+UVr0qcK&#10;7CD/sNNEcIfB9vmIwjInPZCka9Qfa31Ft/afT7h1G+7HppqrFNHZs+TiGjLwqdORfuLIz7ze3+da&#10;q9zHfpK79nUMw+ZctnTiEUYcV7CeM5wVY+gZsAYteA/LwHCkMdqdd3C1cgLSwdwjwAtA6F4LVeIP&#10;u+zXHcFZxtQEiy7TJsS2dScJtG4olH3FwaqAhbJWKFS2FL01Wu+xww/UCGZVbiYnX5DdH8R9N9uA&#10;N3T8mUqcjfaajmI3XaEWHbIsYd/m9igShecAdVdM7Iep43NvdjSv/hr/fz5r+8Djtu9nRKsl/QVQ&#10;l8Bi50+dBuSzo2rbX1sGhXQGyZAt6/uQH0TLRivVWOMHVOOM9LkgYQg+IbzV+2ar9DQ+b4aoV+/A&#10;GkAvQ+rcH2tBiwqGTR2ZI4o03mXtvgO2b4WLHrO2ussIe/E+hNC1h3Q6iG+G7PpYiqjzU8FEe5xG&#10;Xs1tFK6ljit6lruGpBOan3W5r53vRmtqX/YLOTfZZxsj2qCtIu1qR7yL4Jjn7liz6ON5zjd9FchM&#10;gcsKL2OONbfEmxZAuBQM2sZeB18fVTPmmAd1woMYyDwiscNIToyI9ZruJTCtIKOLgroIqC4XiEE8&#10;qDKV9rnAKGxwa3ahvohGXX5XRq0S4hgYHheqoDxgZ3MIYT28JgNV89nQDlN7Z7s5oAtVHbtVX1nR&#10;fa2XNpUwpkIQ5NaR0ObH/eorL2EOaJSWgvHqnmQhcTDyJUafURvtkC3OcXB9fod3R5L01irymWud&#10;ucTw3i0pCt6EM8KsH+Lhgys34FIkxsra4opUn3PiX//zL/z9r7/x9fWFxUjGtcJQHILXxNdcEeXo&#10;i5EVJbD2/TIsvG1EDfHNOEwBR7V23Xl7eBnzRoJJ/fWowRs/J7zq56TSobrmhqh/JRgzD0BQKZQz&#10;Xs7ICITpHJEKXTqHGqzdwPpa4SkWbxk1NY4RxNdGx4FT0OYOr4cSSDfG4vr/RlBXe0FGu2Kegcdu&#10;jYnLqMWzvvVhAb/Bsd++R0IpEikvS3Cl8tScNdeAGyNhLYCmiJDoq3bWi5Oid7ibLcv5I9dR8pQk&#10;FxIGrOCXgoCYeDE+UPnRfu1rkFB95fjJUFxlXqqGeCp8CauanASacV0owzLnQWKhyy3Py8ayD5z4&#10;sAsBW/mem0ToSNAkpEb/oPozS6NEGe3JxPhZwVMwvonz++iHceps/ftPRhdR7irftBtrAZQxXGu0&#10;5vTJvsvJtxtk9Hmjp1Z7dY0rhbcNd1H4+L0h6/6dk58v0tIbFB9gtb+/G5XO4Q2Mzj3OU9KsG6wL&#10;l/saNRYUVebAy/b7KnLth5C2Fi+21t70S7Zy3JR87gD6Bga/MzzWs0HzKhMpDfwbzow7HiCix5ZL&#10;FXhu6ucsMXY3gn/fPp2Bm5H3tuH22P/57Pner4yn2GUNPfJb4+3ZR0HxmR7cnQHxj1SilPv4efaW&#10;MBAOtnMlPsPMtqFLhDfc7bRNv/PvbdyKhM0p/oiOvv2IlxTJZlsgwrb0jWf+QXs4P51Pfdy7P8BR&#10;995nO895Uu485lTeJHOldvvz6NtfmSnlQe/7pYnxdMmCiUHtTJzntssLPVggp3yDxdq+tIGmi8QM&#10;VNM7xu2w6vLDMc4p/2Vfnw30yeuS9u+z3nQsRsrn/TSCie14XfKd/4zjEuVaDdCg+3cFfbULO4F1&#10;g0FFb9Z+7WehMhCNtcTzzpXj+bOFLsTxLYyuH9He972qrRj753jgh+fvyu72VUdkGyt+DESU4V0q&#10;2HFXzoLhljq45mStvz6AMVNLBrMfHVzoZMR4RGm0s1bmhGvt/+Vata4BgPcDDRvwy+FrxAWZPsOE&#10;wQFvxnD2J0futQzTKkswprPvUTkPAjZ5j0Vf3wBsSp4TnajzVj93efEkr/1v0wf8wxNmEaRYPFTr&#10;m5U5NICxjhkMyh6yKXibzZPslJMAM3htc+KHGrO/43JO+w7vHKJ3+tQeYNu/sjSYh062yIpDLLzz&#10;PO+WW3gLHrdtPhs7OXnso2wTTGs774cu8OnnExzK2By67kW6VZGz3hKdnFUBeQ/b0dJgnrqHzpbo&#10;PtAv8nT1w8NuNpozi3onFqYPLEwYz+8I71+c0xWXyMsYrrLEBmQliQ6iztkdaOcyoJ8c0wtunY4N&#10;GG2TVtn81LfiwrWWAztCx54ZBrXq7Hmj8Xn2Yr6iCWF/aUZuwqbsAH0Pybz5XJFSawsmL99q2u8Y&#10;odl7WrLvRD62uTs5RPPZT8vgKZ7eebKj+FLD0W2UhjM5x4KL5BzJtTMdIYe9Icnr2AZwPMnpktDL&#10;TlhBsHvmQYqNzIawBd69VzznFeY9FxUEL0ZO5FuO9JbAPRctQ1ymVUumGdFXj9Axs0zrLYGkBFzO&#10;MZkHs3i62tEA3OigNSLqYdQdDajex/ieB+c8e8uDBxDJAy8yaqsjOKGWDNHDSAqLKHp5/VUmRQSg&#10;1uX7etgWlWoR7MHDsgYFOl+RhpIwFXPZI6HSQ+IqWVH7ED9nlKxYRbg6DMJDXpe2jDGasdrikgST&#10;UyCMLnMtvL/+xv/3P//C19cX3u+ZwqaQVvXI55yY7wn3iWtcaUg3rtEceLuHUOhhKP7rXAMFt9GF&#10;I6UpIzGu5IZtAxIxd9gLjztN8hC6VN9NnMgtnCSbsdokJO1R3HIC5cWrJBI5V0eelziT/J9ZeE/7&#10;hKglngqA80ZsFzOmUCKimM9t62bUdMN9qhoJkzBtFl5k+g4VnZvzBJ53VQRWjvRsRqRDF0SAYQFE&#10;R4NfF1KtsgiS5mhtV4PBhzNfTME68bnBQ2P3joZZODI+EpQ9Yl4GbhPFxY7//YxycPYSglzCJrc6&#10;vn9PpS5T2CCjibIz5cRKA5vS3MRsTsbVlE8xtem+ReTsL9R8NkPj9mMhbwHPtcc/ZsaMkqu9/1xM&#10;IRWyU4h9fPq7veG8fjDA5Ll96Kd/Zx/6+U1k46ZkUjgLmFx6gHxzNmX0WWE9Rn9ckMuSlHzr89zu&#10;8HkyDhzP7sfk82efP76vQrjqSXaxY0qPfLCbYLUbwT/sxze4cL7/UzvH+oRnZnHJERB7utbCYMpy&#10;fPa4i5zu9zjHP34950/zezKGPxm6n4ypT0Yafvvj2Gef6u88U91A44kdTQZ73LfiZp9aGc/jZ4hb&#10;crKK38W4wxBltMyPd/u/CxcvbdPcelkOAGVUwx2WnzHhu+bHX3uJl85japzn/fy3Wtu3s6ncglo/&#10;s79zenQ43ucs/lK81v74PP9JKzLYjOFay3Fm7u96Kou/aokuFtXCliIe9aUCanpZRb1SEWOn4aC6&#10;F/6vx/34MxhaGtW8UfAyHH5oH5S2DUcNcH/XOZHihd3xZKkY3znP8xk7n+lBQZ/PpI2f4RLwPEu3&#10;GFIwe9BDfks374N9osP7fIbfA2RUXGPwmdm6kJOndbLpPMATlfVDxn5cxba/XUb9pJvnz0r3Ywke&#10;YLSyA2aGhQEshitR9B9jkBer3FGbw3Ymuw5Q8+r65b5WLbKfy/Oxk3fg+Tzmq898+Hi6kKoInwAA&#10;IABJREFU/WbIy269ShpVv1alVrb397/+aftEJorqPD3we573iV/dPn8SOB8nRx4NVLTod49/1517&#10;Zvltwmw+b9/+PJ9X6S4ZrMsIroAB0mo+E+bob879sMxyOB3vZqSZhwE0DaoqjTF9M/SaDwxfGShk&#10;ZooBg/TzAk8AuMvrOH4XFBx0ZGzraaeu2MFNR+IIBU7yScfAGB4lUTTX7WerUdL5FvQ9sN16/gTj&#10;7dz3QLkTX7oxnHyq0Q/BS3P7rUQYNOxupIaRZik5rOmDu2E+/vFzvscHIjGqEd+/t+2dYxroz7UA&#10;sVFrThvDkZXv1unu/XBeFlHk5XDc59rfYI1wRA0myHsg4l0I7g7YcphNuBuWTWCMiIZdQUyXojiX&#10;omgJ5PTSagEGKa15C6gA7gDWyvo/Tjee6ltpCVEXKvrRQXMAWKpVphVrm68ynLU9ychdbaprSyTQ&#10;Rh+LEabTEbXNvNK24AsTF73L7024DI+4RuGG+MJaM/FFxpYJwCiwf82ZqS/lWdYBdkxDlpULL1t5&#10;QDYhy7QOIpBOEOuiWa6Zq3Y0A+1sncj50YwhRMzX65WKxlxf+NIQcMz5xt9//41//et/8PX3OxRa&#10;1KHWeZkUko1yylxv+Nfc9iSFAJ9JsN6pbsogH44CX4tpLwaJdK6IGysBwF3Rit5kNM/5dyLkqDQj&#10;OFP7hHczahKJGSmqNEubONOZ1HtXEAkEU5mZRuUSjwxBwKHv4/Oov1dm/s1IQXz4Ws1zSObeYhfy&#10;3wjSVgRym8OToIEoQyOmqcgDQ9RXW15OBLXlHulRY1C4ZpmktdKBJUNWOOaqVrX5grN23YwXSavE&#10;XFgTcFjWmgq65vBRhn8xIuGLdniydt1o50w/r+uCIerM6hi/RjmEUmhXNLacQ6Y0fDGiRrQduMZF&#10;w/Sz0pOX8aoqeoY1aB0vOgwjPQ6MaIkah4aBkUbxUAQVdS/DvBGHeA6zVGKVD3iRrxnxU9HkyyXI&#10;TCUGpbLRAAN3zkWK5JDxm7CyiNxR3bsU01krrNIFOfN4mJHNK+mlSNsZ5X4Xkkvp6IqUBAZAZ0R7&#10;4Fj2QqQeNXcQ644FxoQCtSzO+nWhpVwFD6vMgl5/HYANmE8MBG9hEFOl+zaYbhF2QNDjQPJDMao1&#10;97UAQWcBzZMciIcgz547zF68+Z2Or3S67wq8zv/0DbsbDRGOid47dMoSsxud0Dkp/qldU+pfDRT1&#10;PC3x4TUk1ZUZp+97KLuC5f7tUn1GpT5TiBpj4IZCjaa5AzaA6ROXvdgP9yxLcBUkxHcAwKfUFMLI&#10;RdNRwmHDQxBWF66stavP9Ow9OpDUtBuRn+j5YfTWz03Bt/o+naTCTf6bZ0r9nKSt5TXVnK7tCbMq&#10;X+DJsGWgIC9W9oWV3KNsQ43w0nnOetsO3fMS42CDxd0Y3LJT2vyulBWZQMuo7+XiXBFIEPIB7445&#10;+uiaRncy7F/3E7VSZuslYvRzkJes3HJKGk3AS7qT2ZuNjjjqsKEia9J4CsKefTpllgqgqYePP1Nu&#10;DFG+SVUKxsgzud87cO6LcFl4MMaBN+2gBd2Lco3RZU9rJy1OmehUlQoOFREtY0HQKn1yZmTcDGKr&#10;MjviDhgr+dMXgBeTaw/+l6EHnYIUVctxRI8NoXtlhOVI+SpgWCjnbokvtUdNETYyfTmx7ao7L6Af&#10;d3rR4YusDwxmsx40E9gyGHsLjhp9iL+l4AXDlbyIOJp40OfXaAchCytHv+7usfyPum9EPMVuK1vt&#10;3FMUX1amk+4IUckMBbDgCD4AjS5noEKdAeHkEeFn1HebHkQbAcpJqHcVYNSdbg5fX1CA0rYai7rV&#10;J6q91TciEtTtCjheocdc60IPdsvoTGvrAAsP8L6xOesekDtcSwcoZuMVLNHKRAKAjagXDHdM3gu1&#10;1koK//aJv7B40V+MNxBp+j7q/Md3k1ngK+qZX7Fv0wn2MTEu3XkCOp48L7fMhR8Mz70ishNW5ItG&#10;PlYIy16sURi7QvdR/5l97LC888kaTCPSM85uyYbqeyDuqOkDxvGhfuG70W9bi1b5ID9AcMl5+PaS&#10;5F5BCcpvbTQlS3isxTWUTh5fOepizlFnwGOTdK9YrLdsC5q31KfF0fNIumDKs7UWg3P4vaJXr+Ih&#10;wUat/mgr0xwCTQpWo09G4z44erqhNE0E7nkfgHQttygPEbvlTBrR3k3MhcwABcse59mBMR5ypB6W&#10;d8YRpx28LwZt7yH6TR58SYZfGCtsWIFBcqMF/o2LGOGONePsjcs4J2byZHpTNYFMhnrdpzVRBnlA&#10;Z0nrz21oMkpkia9VAXYINGn37nBeDlndASgIsRxKClgVRKKicyt/0mTt4Cmhd+QdJF1PNmPUfnG4&#10;/lvc01jBhSoXeW93Ptr1wbQTca56/hpXynB1rLXOFoYsO6xonNUzAOC9hI0hO1OX16GXp80A+sn3&#10;F+56g0km2ftk7CMWFAV+YeBiaW9Ad9cJV1N+U532dh6mO15JTLSJ2ihubkSA8rh5bQjxHCLbUP1Z&#10;l9GQ67ilINYM3D0Yk8AuxLX4e1lEmsubr+hWg5WBLqQBDta8uVuaAj8XcpO5JPlrG7n/VARuGRMB&#10;ecl51QKL3nsMT8VEgk4IGor6DQPSHgmzperpMHsh1UL3tm8k6ZAjvf2rrlfB9Eg3OHxEJcAt2wrc&#10;qxkZk3CiR5WYGdaqi0vCg+P4+nrj6+sLcy0sn1BpilS8nChHIcZ12Y9H3XaN3H18YysDs3LuAW/D&#10;NOLU1KFsRgOIkCOJShfJKqJD2BH7lgrKQWf1WxioPQ+xZuvE3cA/y5rlT63DUkKToUWNPr3TZgkZ&#10;PtzzbxngnIB2gCVMBI/7nM7afU/+x+h3ZB3lfhQnL/0EFQAxKE+lsBxgUfnDEAqdovV08WYRyosK&#10;f2UBl7AANIWG53HISHgArY5PEXWlD0vAABUa1XSPMj0xzujCluD1JMz02rj8bBw05jIpfCnKtJla&#10;E7QodKd9PX7h/aK8dLWUuYzgVk1UGXNerx0Yli7PeK7NK+fdhLP0Rq9QkB2O+cZGB2BdxATcdVks&#10;6SGNkTVE2yATs2p7afsz4jN5fqVEeuFzjBswuw4id42OEPVsGN+irRNpss7qII8z0kAKog3NPugI&#10;2xouvQ/S1NtLxf/AdQjGcgAUNPazKaXrGD2NTNkX4kLOMa68YGVIxoF4Tze27SWoGvg+tt2w9/3D&#10;NyOgazgRlp0GylgzxiAe0AnULznSJbfH2GUgrgFHz3RKmaEUXOuTUh9D5jQ6A3jBaef927gN5xf/&#10;Vkx4h4HlHDcA3b67O0h+2fwOk9+0nQt/eObHfs8om+j53roxfB+zDD/foGAa4xpv/wlh9dyhkD59&#10;9xSV1w22QSo96KHkPT2/9X8f69O4cgbFmKt91575JS7sTkvWX/zm+Sd0/GO8u0+Cowumv1/Dd/CS&#10;0vzdOz9FI58OXUBy0J/hUKVud+oRtGRsF+n27zp9x8Pv/IRrEE7d6BqQpR02OVn4oj5tN/pae/dp&#10;TSe8lXa/f/5QfsRLdvm2meTltfHW1G9+gR/1yH4+d6fhfmbrv/9QE894mm6WHpAu/XlN5UD+bqj7&#10;uXGfG8//Dm6muXQeZwOOFRGToJHKVOjOsuTAyRfKmJ+fhL5w0M6nJv8dqK8qGOyEo9azMjBDeqc1&#10;42A4R9/vGWnwCfLKxporsuEjnsLDkKJ6xQAVFOawGuAshRR6FJ0hnJOcIb0t0KAqZUewhue9eqnl&#10;Nrnb/MB6HVVYnunw+3tYvhPmTU6xMP33oLOSLQuOoWOKzFXGVJ6PJGHnvgpm44af1mmmA/CdD5cz&#10;xvfn8l3PLEDr3xuOkbJTbHrZHx7jTjk/yzBN5vDPg4g3Sh+ri2pBMeCQdb8Zc/+eNHoY9VKektzb&#10;3FUoU9wsfq2MmOK3FKEhWxqPAMdMbAHQ9aYYNJxAfJj9Tp7zMHqUc1lsyRAGUQNYaqT0SKg8zzr5&#10;l6UdsU51W2fHqmbZTLIhdsryLJm5buFIuBwZ+Fn7Jt29OYrxAe8a3DNiebQM8NQdykah8fVQ4V31&#10;Vev7Z634gTXnYg4SOsvoH+3ylNUfNd/kU5Z3MaV69nAWSp5oMof6o/hf5cV+XvIZL6gA42tYltgB&#10;kHcbLjOAlxr3Mru5umPKr4pMlUBFFPNW6qK9t9xhrQ4zwOhaQ9WAwwNvT4GpFJzwGAP0WRSEQFXI&#10;Y4HyTsiYJnP+ydy3w0dEjnSnmUtsoCgEESNJ/seTkYaFiFq9DoQKz1l7jxtiq7GGkFZZ4kRGjRgy&#10;S28czgLzWnMy0oQjNEpbv29RYzvcYy1Rt2mvsVZr3FF5LU8PlqDVi9WPMbCW543UIJ9fc+E9I/J7&#10;YOHvry/8/fcXli+8HRhpUKFx2bQWTmUY4tbrVrvco8SK9udCXOhptW1blMNwYBq9v7kujuFodaeL&#10;VprJpFFErCt7Hf/1bsBc0Fd4/rZFaYCKcRbeGqsRH6q4MIAGXA7gu4CgthE1UWjCsyJoUO9DfTWA&#10;9bUcn5+VKp+UYHMDbGGRsRUqedTzXfuLZYCLsjWLRNLda628JMAgAzoj6E23CdeEN/iZmIwMH/vn&#10;dxpN2oHCDa4M4FhpHKbgUWlpsZO9VmEZvznmKGa7M5IYRVf7RoZAixYqCPPfpjR2B19G1FqmrQr2&#10;+5xifMGkX45pFob+wf7Cq81nG7J7W4dqL8deFh2Q1zroyF5GRcJ0OguyLhqFshYpXsK6zuQeMQHQ&#10;SM3oXUXDn+fje6XvyRFV4nb8ORJ2+rbGGBu6LBRPqHJMd6HgqQ0wC0j0l+vv0V2rlUU5FVqdnR49&#10;vpBBzRs8FPWf+AiD2Ssi80fhUeobwreBG2+6gW37tVNbbPc89FYXo+wdxvTKCAoJkGDGTVvDX1dk&#10;eY08+52z1xkodHzGi4xqThqmaEqH6sECuyCWF3RaRQFiKAYm9uWv64x0Jh/VbMx4p0REFnZZ5JNB&#10;8KQ592d2ivbvNsleT20TmPXZsd/fGl/EfG+PCJsqehxJX+psuH/4uU+I9MlqLcekTyU0HSHflDnQ&#10;WUnHR8oVJSvHBfIOHBHvT3395EBwLwFf8uOnvjLCrYuMH/bBLKI09Uw3DKZsLx6NHVb/tiH8Npee&#10;JdCcb9nEZ+J3oJXUIn/VGb2wU3rJd9t4R+81dr1zB7QsdU6erL6KSMiQY2ZB4FvfsNEunG7KaDzV&#10;Zt3nWnTrjKN4xINUCe7m0+AxrdRavmDo2TgjD+dDO89Pk7c42zBwWMmh0VhO0/zA95pl7NMugaas&#10;bTux+A7/pD3d8ajwK//TTYQo/Al0ys3d12vil/e1qylwwymofEfLc8BtqN/JEPnu0X/SQgalnA67&#10;dOQugy3fZBEZiSJsYmAZsMbKjLUKUGiOSv+ZHmRJRtHOB/qaqfU6ESuMGIsBdwAyinPx/pwanwES&#10;vM8snM00ivjKexq6s+cOS/EQBg5Q9gk9ZOC6FtYKnrKOWvShNxyBWSl/WNG3JSO49LVGuPjWUJSs&#10;x7PKuONJzecjYzHeWtS5cmSCcqveYBfGUOaN1fNN7s9cFOKtpjKkX+aau9RnGz1UIFftTfGXQNed&#10;vp0K9vD6Lo4/6R8/D9Q5+kjZqIOStBhWkbcibZRfzFBJJ1xNCoNnh370v7XD8F2TeHj2WU7dScLd&#10;aWjDcF0KdBJO2OGKKBpvxDuDF1AFQ6JeGzC+9gRbPGeWMrYjzl4Erzp031mUtw2+uLxsCE7PVlzc&#10;GUg8GKCiSzjjHtoV54JTUYZUr/UsvM5F1IFIeHnl4sf/NU+AAavN0M2zNTDgFtmZveys+E62G3kr&#10;fOtBDfXZHgn+bAgHWphrdXvqS11ve/AlVzUI8TfaQkbNK20jht1h5yg5RHo98avb1YI+WJYcieeK&#10;B3RauDIIT2Mf6/kQLPRdk3Rd+Z0jnUCX+PyoeQIGZ73uU2YOeqD9iLm9gDKEOpDRIYq4u0a8eBOw&#10;9Y7oBifqKKTtRIwvxevu+WzNjlhtMYdhF5Y7LhHOTRDaTjA6lgo40pnK8OxQSk1PU4jp7EQCENHV&#10;YWnGc02zI7V5Hi4gPM3q3wFgXKiodKftz5NBlAGljruiNxZaCl4TBgqi8c9xnDZibq1/R809IZhK&#10;7YOgedRONosoYnnjw6MXRpv3+4331xccsW/z/cac7xTGJjxryY+rojIGGIHiDUYER7zviX9BNHWY&#10;iHztckNh8mx7FfuzgjC7cNTyglbVtRpZZqDtaYe1VW1rMXgJOvGv5lOMO7qQCCE8uRM0eXoj4pZ4&#10;gW34xI3a6fIGJxHU9Nq5C/h3J0R9/kmIfhhQryOFVWYclCzOCHMRAS+27BJGlYrEW6TF5sLwHQCN&#10;2uY6w/FsH/8koBtjkZFK6Gv9QqsYp9mcSFYojEjUb4a6YfIqipHs3t2iBY1pWNuPRmO60VNEU8Z+&#10;uWKqj1F7Y2iRpmFYuTK99hB0cqyRwpQZ8Lpe23wWSzeYDRpzJTAgqZ2qcNmxZpUhMPs/UeZJF7om&#10;2dOaqwzLXnOu6PgTM/xkjOjnoSIhioaute/B2VS6YhtrP+Lft74n6tPkPvvhVcFPjPobxbEr8A5F&#10;O+30SF31frwD6OgPqH01G7iCsTe6sfPjzUD/QCO+M9717+xY6/dGv55VUxFhcoSZWQpZgmEYI18A&#10;5qY85PlxFC3v1NO9siWsIulreiIShs1CUgMgnTeOvD/jLJfQ2+IawoldUbg6Y781Lv7Js4/tiYh+&#10;ehQl5FZYxPOc/mh++fjTc8+IrH36zdpvOP/7Uw5rNP87I/ItEKMxllM52s/Szhtu7x9N9DxT3r+d&#10;u91Iy5PjRHNJOeNb8Oz87e5Q7M6r/+V2wvDAne9g2r//ZKz8J+esjMIcC4yC7LKiyfxYn6G/FUrA&#10;t+P8NLetVBPnNQ/6ZNYVVrvhyKe1PX3Wz6cvweCZHn7EfSt5fm+UFP9oP57P8P2MUJfYH7rRtJ8c&#10;VtV3k/G+f/jH/v6k7Y7yFfw9M20/0+e492af618WtH4Nw5rWZBanSL5nQlaJgV/M88NzFdBMk4fv&#10;MptYeMh6tFOsvmbAaJAdBqw5o4QjYXNdV+ms7nt5RyevS8EKuX8SjxU0sJy6Y3x7wLVkHhksQd0I&#10;5nBbFeD3IE9qrYMyQi+lZ6gMjNI/n/B719OMtCd2z9jPjUmEviNata3rCZVPntCa7zKryoNKDzj1&#10;Ja0nx2rd90APuDPY46QdMWaJf392rjYZ58O57aaAb1aefdwN4qXz5Jx/0brDaFi6oup7cE8/8KoQ&#10;QyxjTL15RgbtbbX62PcuHppVaYsF4yW0QaP7/i5mCq+YNO04USVC5y3UuSYDeZcnOz9uwW1jMQDW&#10;4tw1Z3OHd/yU3NYwoPEmWJQDmb6iNKE3+A0vdixbWbLimuWdB/R5BP3JXE873rEtvA23gIXe6y9I&#10;ae3a/fw//V7j9MCAD0pjG8PpvLtQvE1zPx2LuX8cuzviNixrsPktT++B0akHw3Z5wRq9Jl/aHCL9&#10;nLf2As0vyx0sWNeEAHpk8h16V82yvpAtZjTIwCjllP36Wkl0hw0sZxzUpSgEzl5E71L9qBgvFGKS&#10;cAPWDO+SGeCMqkxDqDnrxsaqFKme9cQDAlF2w5AG5oqmjUfE903cwyICRVOFOXytMO5Mg7fD6X2X&#10;hWM0BgccVhpIF42eRuYfp8RZ905R5G+8m1Inr+bJhIFmPMlI5ObJc9fU4aaaQfH+YuSAahpHZHIw&#10;BJVy6Xqd1jLXwkXD53tOvOcbX+8vDBje5ohgo0jDF3lwIGthh5A2AXPYjJqsuKKW04sCi9vAwmJZ&#10;AIQBB4a5gGsIuVnqxgeDNsl4YSTSwh/WzxM0zcozKkOQe3rSMlowD10RD/oQE2d8OV5WeJYGb8JO&#10;jMLMeGu3pRIS5XNWCZPq1u8EOEmGc5/zb50/EYt8MfEhUfIUOh5ajnwYL+ui3IavrjV6OClMDDaE&#10;URFOX8BbJTyWJMlCrCkYK/0vJHleThkTHk0wUPQmgO3Sj0wDGwZ31eP3PAMyivVLf4OBLdZ6rAsL&#10;U9gkDMxLOKkLHJhS2Pa+n8xwFlnCC46sqyU81X4IX5w0FmAa5Ix7GcYA66zvtb69uHj0N6rITZRh&#10;0WRiJS+rfV1r4SIsHECWEYTTSF/KBlB7UMYdzuVmC/EPDJeCFTNPlIEjOlqCmOBoXIccLwMSjHMZ&#10;803nmhxdJcgUnAYjfWtOK5UROg5sBdehkTQcwxTs+lo8HGhrXJhWzkqbrWb3NWJtLasg4BlG6IEF&#10;H6S37un4fb8n5oxIqHQ4pnJduxz/Lejm7zPqMdfd+G/StmtkrWmV95Jg4x7Ks5v2rXaQneb+X2bN&#10;KZOEMr/vn0vpFAaYWTo9H51MWlUzWCsC/xo6Twb4xLgyr6aUlpZVEA77joNU9BltlqWLuMjXX4fI&#10;mrUMW/khta6ssFyL27UbG9wzndUMeKkeOfsf07N+pXtkzXSHg4xYu3EGkHM/s9jaXnXDbN8PfXY6&#10;ms52Go+904Gc3zaZHGe61wW9OW4ZxT5lGgRGGza8c88SXhsv85L9UiIi8ZCutVbhVPAheeta9Drn&#10;firYwG7wkZMekEhJubHhqz3AZs3CO0X12AGvJ0dCnR+kbNdx7zxf+f4VI9WFlDusq/+iD6If5eyQ&#10;bFW/F7N9YWzRj/t84tEzwptrlaM8Hbf6IvayLpYX1y7Ibr+zdIbgkYqZSocl7fIcRny8+HmHTOPB&#10;ylByQOer+F7BcygyM6IpsJVjNMPlM++mHwxXcsnjqOimmkHJaOpDZRwjCtYop7AHF91SjzE9KZ9l&#10;3q1zPsYr+qXusehIHw6YL7yuK+lwzIUZWAYAJcNm/eEmgw2EYxjwiopGyORmofeMtu+lBGssywAk&#10;AUJ4k2XkRECz7XQCAExhsnksr8Tjkv2qh6g3H3xeokXfjySTKTJ5lPzk/It3KOr1UO7lfEhYkUeV&#10;pWVvyp4WXwkGCe3zGMB7u71SuvSCrwZTytBuI8tZPlHdrN88DMMHxkXZfQUt8BH3xaTjzL0COIz3&#10;nlD+lrxyUYZ1EMf8yC6ifBEyF11pApORO7N6UAUfWUagwg3DJhbCJiF8RkAhcJob+Z7vjAiPdSkQ&#10;z6QwBQwbH3cq5uInr4HKgB6i85URC/eQg7hPaRTMUeNcTkPoNyohqn2ipXKtoA8T8dx6CygNV1wR&#10;2qEHi4WFQXTxWjYF2tUUrH0wDMClsq3VLpP9hWvNmrsOXw1VJUcLRcU1PNG33VFg9VzaFJDfdUNV&#10;iFjFk2DSAmLhI2mE+iw5aVH3tOH5vCoVBFIVP3BfuX8KYkiaJ3qWOCGab7lO8XltScKYiziPdOlG&#10;lelWfLvJBxZ8QmdFQUoKgIrZLHiG33iW2Qs+CAAXcDnlMOGyQNacgNRHDQ4SZ5SjfuByzyhhM8ML&#10;2Ev9IvRrGcMTk3wVDc0PrfhTAmNhwGhLqfsfRKvqTjZn1nIBW5UDxOhku6rRrNWPju+Wz7jcXDzE&#10;I+PEYsot60G8NJG78YTiLYUDcvDUDpXMqehoNFlT9jRrB7ThUa6lFuyaJO6OJDleUme2qnEPWAkC&#10;Vs8UPxn80wo/tFLpXGInuaFBe0aOXbBy7HvhJnm+8VMg9ZWwhxVM0lGZTTJR2Mky0DkhVCWn9Nns&#10;fl/aUmmMRLFU8kZWl3hJtijloSariZ3NgS2yWfPOeleukiciyCXor4UgVIoAHZaDySC5ASABjbb3&#10;FYkVRFVExTaPV+4b+/MDvjXSsUaty2S8tSRw0b+i6XjTdOv7FDbSo8kNdncslFASNIprXdqH2uZE&#10;wAIJiVkR9YATEaFFEsZ8ov6yCem5mqyRvYLBXZclkTLsnuc4XBHNCwPcFub7jesamFMXNVWU+OSl&#10;G+ZRCsNy/y1hlBfuMRr3er2oUBiu64U0vv39d6TviriuSAcL3CyBU3MwHmqzqlsl1hU12cppoeCT&#10;JZjS82VpLCsGJYacEVRel0ppT3SDOKtMpyHpxAmZ490RF8IuQCl9pYhi69vzdxKixKnn5oWQSVzy&#10;o+zrfOd+A7p7fyPmncLvCkIveh6C8KRiUI6ZpduljXBR6iHX826jmlPohgSSvXTH7s3MWcb/dfYP&#10;RvHUcjxtbzNmqN6f8AjHM8UU9V9jSoLxmfqZtchCINtqa7oTZ5ABqGKcEsSuC/AxeGHkSGnN2Uev&#10;K9hbOPDveHJGhLwZzu1AEnKziMaVXnk1hW9b2qn4aewxWmfAeRlKzRAJuNMo1McoAq4T25nvyOiZ&#10;LRLlWHM3gnDAQyCtfS7nkYzhKw3ao190dMwz7AMjFWRdNqZSNNW/0RFoUS7IHZNeUjnOvBvCW4mg&#10;bnD5DtPNDK+rjFK64Dn2Ns7knRJY4NiK8mh42Nvk+b4obHzeu4JLzdna55qD8Zxv/pQULlEX6rZz&#10;aM0waDQwSCRKpcIMZaQi7DOr4TDiH3Pu08iz9vDs65LBvehIPxcGKeiHKPNhPByw7FFRevZTJMVp&#10;8P7UxEPKgdHma3c+dBuvPaNbV2QksUOg/W3Uhx8/+/xDdrpxra3vnrIfqCOTx59FLH/Ch9IvnvG8&#10;P5uw/GHoc6zfwupP39kN7E9jUmLPYr0LorXF5D/Qg/uM8ITlZpRN9yDV+I4yt/kifywM6ndxjHFc&#10;OoydHtb4+Ob78/Oat/sv4QkFDQE2LvhcOWzIQ0rXHsj0xMFIuWNNegfW5BsvedCsnGbsvKlD6Uqv&#10;eQcxTZqVsCMNHEwlT4M2Fh14DXapoHa6BAo9AxuMSwiEnD1a75R82w1gfOei1Ku5yYFYhmsO2uU6&#10;GXYgnNbvdLAflwRqLnk/52q8igbZMeLy5ejvc1bPU/vE90RfOwHY9TbKI0dtXEkdVDQej1vhxa4L&#10;altsFQ/nwDe5JniZg3HAlDEargCUhRPzMmNVFw+6S06kgdwYjNTG+Kt9lnrLIQ9ciEvLLGWkKIO5&#10;wIzS5XGGWMrFm1XWGnkqGBoDaEK/jcu/36nD6fyUTlHR5+lcow6w0rIhOHg4dLSyFt9hAAAgAElE&#10;QVTnohcmuYJwTbzUmFZ8SPrAqPni0L7CyWLNyF+4EKp4ScABV9QZSTzpf2lCfqsZrbb6GTVrJXD5&#10;XwYaluNNNiD3Tv+6PI+PrejV+c0hJd1kmjudl+yNNApa+ltTL290K3u48RLtkbWnzp9PrfOSu5xy&#10;PvdtO2Xko41CrsfeZNhUHfo0ABJtLysYpf3JdZY+yCP8fHoEJswVAQ/6T2s8LwatOXVnWO3h2M7Y&#10;c1v9rORZ8GIJtotkkvnCvMR95H1xeYkoyXOKKipvkeylDOLf7UXaHh1FN8Q78/vdBpaTPfu7yfcC&#10;ZCwwM8PbrsseA9EQqz4EZyMtDPZe89D8RPdghyOXcryM+lnmRGfMAbsOmSr/3c+ZJCJ3vW8ZKHAA&#10;gbMeKe/3ihHxwUkfGmhbRYCkcpu8Qtuf+CcMr/xKyAQShkSF2hy0rhRJFThvNXnXpXaWTGcjNAKe&#10;JtLA5JvQxfFXME3kRlpjBg7YgtjLAD2pGqMhkSJg+s6kcWADpkEXWWgm9ClsqVshOMaIUcMrahCF&#10;MXvlYeop5xkRzkidFLg37ieGXHytkFIw35PxcwQenC1iCkDL+YCgMnjDtq/wsM4sc8GxO13qh9KF&#10;HxqPhJFpXHNN+Kw1TVJXGanVRxIjoTwFcAPrYCH2fr1emO8ZmQJOz6PwVOlXmhfKi2tb7bWYfyai&#10;ylkwFD1oBTcPeNkwGsRRdcVJECWon6UWksSbJ1epKG/+bZZR4GYGnx5RoQTndVxUmmfEyLLIvFQ/&#10;eGxMuxFQ78ZvrUsyRHHFPLuH4lkT2AWVxHH+JcYpYXRF0a8kRk5pL3Z5QardInGOPSv8DnxXRExF&#10;yporCqQLQc+t05XdgNqW0pSA/k1GMwxGlSXZ6v1VRzkbRa02FvrJKLjN1UWM5VRTvzWRUNT294qP&#10;arwnYanWW5e2PEgoekZzKgIZ0eIy8jUmXfPoAsBzz2LI66Rlxxo2A2czUPbyNk/GjzFGKFGcYyqg&#10;ai4HZAk4ZTwVM165h/vsOw0Ng62M4MGP/AGmVheQGXiBK73PVLLKCFnZD26DZaecEYDNleexh+6t&#10;7JaVoJU8tk3l0eiTQtvKv2+ODfEus8iwenjmGUYB601Ig/Yyxs3LsdveK5qhBMiGZxa8Nb/ra8pf&#10;PWHN3Ew+u0dUby+deHTWriV+yjCQtcD5vC4QejKw+QYv8iiTY+0K81gyC9HXolPd4LoZeSVLib/j&#10;cyu6QtnF75d5nc+mJtQ/+0XTuZJyLvnxt8bZcy6aL0C62wXgb/rINXf5pxn6Tr5x8gYt35kFIkPZ&#10;b+FwGpp++vxTH77N6XtDwm/73eaiC61x4G3D2Y3JbefCO+k+5tnllsZPUknz/NyAHYHzWAa9q2w8&#10;nb9RsqcZLsrA49M5PLUrOUUfzmvNOEaK7IOBvET5UA5LfCrl9mkPQrm8KEyzLIOviKNxZkM9bV1a&#10;M8f/5e1b1xzHcSwPKEdW7zfv/67TFSaxP3AOAFJyZFbPzqo7K2xL4gXEnQAIrAnG+pZSHkrpAcA2&#10;p1TZDp6HgtditmYZzWdWzw9IpwW0UUZKu0Z0FI+uhTwXdFU12xxZ05kkSYJvOQwLduh7Oujdmq14&#10;DtXP8VCmVHZQ6e7psMhXpGe0930f8yNINt7T5SFalDb5mImnNBprV/QdMil+eMat1K8hvrEH5jgV&#10;aslyjVM9OsDznqIUacoq8U+LYBfV4wYcuCLgIN0KS4ExHIMBWAZfg6zDSuMXrVhhwRhtHXPsTluA&#10;Y4cDI911kN3xsAoP32j7s5xnP08k5aGFzju28Z7MKYUDSzi2fqzpYOmEsbRr1ur6JkdFIzZVtrTP&#10;7jSttmMJ6BSnPguXbsgXFu48Rbh3jJvK1d6f73Beesw9Nz80Z7Xt+qsgDt/1/HVsLJ24qHM2MhNn&#10;oXDeNf6+yRc3djsZaYf1PvoaJy1AaR/tX8KsYLJvsJfj7/l65kWfnvt4r+Fg2SmF7/H3OIupt9Cm&#10;C2YQhfxo4/OSAx9H0tao61PTo6SQ/D2qDCCeAKOvx7CtT43K2rfiC5FxeeJJ8IGVQWSUH9IDtvYd&#10;hqvolnJpc76TX/pyylMk/XyGQ0IzbZRoSv0QZ1EbZ+UrODaL1V7aAndaddtxThtrFTW980p9uVpg&#10;HLzbPSNR+nnLJEkDZkEvq+GbQ9lsKOSC5qAXb5NAz/7ceR/9X6L9j3ycB7gS/oKbmu0lbusd9VU0&#10;bLSdVWYzfX+kL317VTOhePlaIRAk+EyODvXlvV/4KOM8otoWU72Rtam2SxHUCOPSUoASsC2FKSZG&#10;4w/M3oAWvMQmECkc1r7rajGJBODdYbAZXWhKPI1Hrx0COmGbYk+h17tddNBehpay3JySEIMRJNje&#10;VjPpEFIyJvh4F1aAR8oHPJbWwLbq2ZdRgBprMx/GttKuRfdbvVXXCKUMxJrJCTvGwPs9gzkuOsX5&#10;3KJSkWu4PDcHwqgXwS/Igfl6URmxSJ0Z14UXgPWeUHpmzG1PkzYY1mCKnXHgXYAKRsJvF363v2gM&#10;yBnDJ9iPBgfhN0LBtroDaSa5vpybDkpM/IrOgOV4I2ARhzekWOfz3tJ2kErHcs8UYwmh7gQXAvRN&#10;IDkWYN19JaF3F+RiGDmkDYcRJYKsokvXctjlVKjIhIZwR+9a4oPwK4xNTwURFGE1J2OkWJVH2MdZ&#10;fd6i/x4kjtZLNQXRQC68BLDVoo6mWt8Njjc292ho68lyXHa1oF9rziyNAlhmHyRqtyjc/ldXh1E6&#10;IrZnu+CI/vVJbpIzAndvrwm4Q7HtzwXoJUtqlrVRUGMZ6dwY+dR+9X4ZId0N2tOBxDn/7Fjq8uJp&#10;Jfu1KsLkwTjNFnNvyvKAG1kOHWYipd0ZVRHgwd8UDTTS4EmYPtHB4ZDStGQCSPlLg+xUcDi2NHYb&#10;X9z6+BFOz9eVuMT1S1jI+cCMpUztK0dTd4LvymDASyn/wSN7lli088k5eTp+6p0L5RyvyBOtY9Xs&#10;t+ThpSzuimA8OBLmdTzZ8Uijo7654QcOP2rQmulhuPzp9ckZ/sMLkUoLznaTw4Wfd9r7c7wJ9fE3&#10;c2glOG5P/oP5b32e5PMH4366X2v4Z8P6xGf/N6/cNNy6/iaeD8BeULTodh0G2f3+2dH55c6j7s0X&#10;bw51khvvI0Jf0jD9gR6qvdLtn36HdDX30C99YYyf190d1e8Jwmid86jAFTMLp0RjO6WbReT4NkYb&#10;gE8oGKJw/eity5WMNq0giXQM8dDVMYA541BfBS7VRBrcf8PnT/iUDTGy7FXJf2+p9tVdtRN5cUq9&#10;3x74Y3ljt4MYN15v+5x2/ebuFPkn/KoNgfZD8HqVlzz5coqesXcq4zzH9KfdJr+lbiucUWddb2uy&#10;RRHQaxWvmvM7Pg/EwY5tSXRwegeWHOphC4zajJC+koprjGzSPo5NrXhWEjF4EiqSY5DWPSwhzIBK&#10;6pD5b6V8ztRKSCauzDaIsj18pYAXGY85bm0kS9exlHGm5ZG+seEw2m+7niM9vFQg+ROkm/kto11f&#10;wpmP0uEP+ilgj4MXNpwrhXOb43a1sbozi1J8cTmGee4p7j0zOKzZmjin0p//QS/YxvrwvOzxozTw&#10;MZ79t93Wug1mE/rPsjx6Ec48b3x+Gs3vfv/w9FZ682iHEwy5eJd/Ep8RkNAiyPX7g5P26XKAZRLL&#10;xnJfeM86yywe9CK5JP29/SuZUUl2+ee2oy75PnOWath9mi74BO7ksX+bnyT6WEu2IMrRrLEnT25w&#10;0+hJ49vay0aBdFyNLZkbeks7LtlNufytbmgVODl6Kdh8vgIlHUAPvC37uo/rflniiWMpt5O82caI&#10;8xDMmAH0ENSc7KTLtQ5JsWIFH/58hbun4F4ytHwS2Ur2vQe69MAF9gx5nd0r0FgjfKk+dCDJZO0z&#10;RLRsY6rCmdEVGzh8WUZuakdwtoOrbHlFdmLBzfFSOQUAc73xGl90OBlemSQh4SBoxyCdobM5LQci&#10;ikQnWwcwFkc4AchhqrpaikgLBoFEeHEPZ8TfoJCejGSNHdiQ6hVJoZ8W6587BqLO3nJkdPly1sNm&#10;dUX1DXfW1at1FJEZAJ9BvAYgorULKWqhjaMzqP7sbBzHOCoIFgTQUhpXEzpOBWrxwEJLuJTmMMYI&#10;JVulGtbCZYY3V2W6A+8Zu4USappnrxk/HI4rYDm+cBnw9TXw16//gzEGvr+/8f7+xusa+Hpd+LY3&#10;7D1V7gfuUas7jX9GqCju2GbhjmldAUyun8HoSAussSPsdhIuwqmKDInv1/XKvhcXVCf2RraCxiUl&#10;hvWDx8iKQM4FuugArmiWWtsYC2kuTwiOuysQpNXZjTa9HqDKqFZjzYf71k+UpRmZtotkNqVIGcRQ&#10;2u/msX4+AFu5+TMtauhjjIjmMO2Cin5qiqqXnYxpMfrg/Q64ayzjijp77rgGMyeUdeyA2UUBF+Um&#10;oi63hOVIxgqdII0wBocFbg4q1GYXdL7AXE4RbZmmmDBjpG/xSA8YQju5tX5NdwGckfyW7viY9oo6&#10;+cmPPMYfH68U5liO6YKNHOIJPJgZpiquMw3YaSQE3LnJgMKZXVxbzQeI0kQogVfOg0Oo570uYjz5&#10;i2snqfULGDNrsK+TEUfdaz0RkQNDxhaFchooVtE/APJgsC2SxMu0URthuASsxmGUArXTH9AVXR1z&#10;LauWctIy0spnRUMJRjH2gdfXL8z3O3jXojnhwFqTKYcz+8l3ETg/iB+hKIG08R2yTgdDEYY2qp6l&#10;AcC4Unk8I4XfM+rqT9bzrfqjIK9b5FNUimY4aoZOtE8l8OSnUdlwU5zMkmdqDbP0TVO+M9pCQ231&#10;Vrv2PS7L8xdyBa3wruPCrqReKUPjQRrVpOPFEkXGyDQ5EEprj3HG2SEDvWT36/VFnqcT61s/Mjw7&#10;TBCyZvraamkrAozDhymplHAU3nd+wlZb2wfN7oDa7nUD8VQsYYY133kvKdj3qN/NwM1oteInfj5j&#10;V623ISM4EszUI5w1KXV+TLVHeSS+c+04KJzN7ctWw3E/bHXffDkvu31oPO+wZuqrYPnY5O29n5xw&#10;P20+3ttt70FRP+U0W+IRZvIxpMw17CXgnsYsvApVT4R2jCdL7clw0+/Cf9IZ03aHG7Lkrolv1vrc&#10;Itq0Xqh37o7Hdu6LH+NMZKRe6pLHXVYpM+phDA+lXrZ++lAF+yb3osGSEfFc8LYIKpmtyoU0sD36&#10;Md9kKayz9Eo8Q9owwC4reca/F8vaCfWm9L1QwHA6UDKgQXBdccCirdD/eSQ3YIykzVJpjPBnLFYH&#10;XZS+CWdqo0jyFuXnAmZRN70f9vlEXFXbXdfClRHGITMMLcjKGXrCthZxK3nRGMe6VrCJWa9h7MCK&#10;7NK1FhZClq/5DscxeL7GqUfdjPiHi/K3HmtyDQa7jNm+MebXuMIBwMjo1E4TdwZLln7D/QUfLwAe&#10;h6FDiVZ70Mdwh5vhzSxd1Rh+XRfJvcFlFFbDgV9XrddMPaXNmPI51iWmtxYziSU6PeY0KCtcugAV&#10;JPEm8XaTo18yHWG/XtfA6wrcVpZxOc80NotzjQIBAgjMGJ7FRNp6iZ+G80ebO/KfKDDIrMll2R4q&#10;h9fhB6OPWzoE52A6DDTWMDekYYjzbhZRkXBxBSlqPZturNVtMJZ/JNbXsN6+9Z+dO8v6JTp63jtL&#10;DWV2qu3BeFghP3rwoPT+6CoVhrTfYjnqGacNlbpH70NtUF9M/wafzTrPsnXPs2B6O5ldUrqO6D/B&#10;ssl7IzzFU/Y2U952mZBBYfW+7smGSbucfZiJf/Ceif/debb8HbdNiDZRd/JzB9zCAT7J230Z3nNl&#10;fXBb0qNwC7ZM+dD8DolCZrTtyV+97qmc1YInXYDnvrxVOcEVhzLLlrBYHK3n8hnnL5EO0p09RgZv&#10;xvgUeCQe1MDhBecae7ddmGll8qLV2iV+JTgs16vWFLAMBC6dtnDYC9m6fZS0avu7h40RJGynuKHO&#10;F/pC3ldgsbL7oWDLgyYMqPr1Xu2dHTCoL7L765bOBJH65fQBDNJ6bnYkLXUei0Lr8UpYprxi3+bA&#10;94rxqWLEJE9VNs9re7FJuRAG5ZLegHb+Jgboivwtp+MtYsD7IlsSvlhZE9Ftlgdcb99s++sAaoeA&#10;TC8Naik6bWeDklaHNBXjDOburYapZzEiEWuV8UgDlMJYAm4t1gQmkXXz9FSo+iFDGrucSVHPehV1&#10;endx8n0JiwNatwiSEDmNMLR2rc5qK6fQ66bBwMMd+2GNIYR0UncJ87ieI/BmGmPjGvh6DfzrX7/w&#10;169/YYyB1+uF9/sbf//770i3GWQm3KhYswlk0Pk4+NnDIA4jfWzo1B1LKSyswa24VTH0vSvCgLAl&#10;swqwMRrRddiDXrRCcjFTSNGvw/R6FHDaag+Gdd+JjbUTThLmqZT5IU8rI6NPVfXdSmWhsG19S1n1&#10;Bh/tNCvyp4zGXBVEKL2s2nDebJ3/cG1OOtYJdITzdMFxebR2wXaDHmcpgBJWfSPJub7wwKc4xBeA&#10;A5MOvhBGDncZb8UhVKv0Fj1249T3S47cbqjXjmt3KrbIQkpjRYyrLn3nA8WDxT+MvLmGNFC0uB1u&#10;8WC4p8N5rWO8u6EdeOdtzpY+SkObm2tv1na+YMGFXU5m0Wkr/2PtX0aO00E75x5l++gseuBDT2jY&#10;d74/vS96v/G29k5EUwwBHC2mH7FpcdXGohl56MKcq6UYBlwNC4Obb3dtg8PLg0yLBy8YjIc7A8Cr&#10;bfglL2xjf3298J7BY+eK7ITa8CvaKSMupiP+2+F2yv/NwD/gtsuGeqY7tPZnFRGGjYb6AYe/u7ZS&#10;NU1ImKLQ2N/XMcZdxPodr445XtokYLRp4moqdgefRfGx2ui1o13DiaPllGwcocHmvJ7W6On65NCL&#10;m/qz85DzHILqx/LP2TcLzFW/7d3cJIDHgeZ+v6fvlpr1DrdqtzscycvO8jh4fne/7vj9E84/Xf7D&#10;+vz0/B//jjI+IjKyBVM8vnE1fPuMH8JLSZk/Hc/T1Q1DD+VqW7qSNTuPsJMmXJsoo/iCUQoSL8K2&#10;OQdQeORs6zKks2CY3fC509/zdWYD0CFmwBjXw7qfbXnRdStjknd9l59SD3Z43a9dz9Bvda/L3KJx&#10;NazTAFob1gIr+Pji7+Ynfrf1awPW+iyVjJBNOWrdDTg2ZTwjxDo+XK89W+42/48ZZw0+7fPv6fLU&#10;M/d2dXaS7GPpZB+rE8i7lqO829IqTfAnNCYZaaiMu6kxZXs/NrCls8fziWhQJqcbMxHNsi57ObXa&#10;+9y1Fz6kLW5nt2Pvz1pkJ7zZrWp/7jiGSr1XFURKVgDKUOMh2y7aFz7+wMN/BJbWWeyTznje7Wec&#10;ah7wJivb+MO6mvXw7eLZNZxVnL2E1K9rk9LLZmz1gZH6WrWeTmv/MOehYBP+VkrGTQ4XrR6w1C/u&#10;LfLz8dHjvZJJ+434PTU4wZy/6TDMj9epsz38VmuCBFjPPMkerBDOEkcBVTpIH8TRrgN0lDon8TPP&#10;iW4+yEDeD5sNiKzn/ZmKNv8s2+XdWYt06uHbUSkUd9avv+2T73pDgqTZzbFku+6aemSTefI5ZD6l&#10;U4fxipAW65CtroPtE6fZb56hPEqW30nZ7kuPOzqMzYairBw6pLvWN/Wa0b+3NvXdOUqti/eH6t29&#10;3Rxx8FxIdjW65HOjrcUpM4YN2qBs3y7IZo+mV/bxBIuk+5wLIfCo34wH+Fqbgz/P8Y9slI38Ym6S&#10;L/05zcUdqn73koNV7CUdFV5OHsqQmmP/257pDtyMAmRtZ2e7JVADORYQu+J0/DgjGfe95zaV5gTY&#10;0oOsj2rnrEbhtDjJZJjdQGgNJYrz2XBtMqJSc04GtrLenvpdLicrIsLWvdUoKyVLqQZyJhp2J2VS&#10;vubqiPpqD3lRcjilWXKr21Ozju8r6wFt77dD4Gx5RsnGRpdn+thAMKLLLCIkWnqdO+tICVY2FLqf&#10;BKuTu80iknBcF76+Xvj6+sL1umBm+DV+4b/+67+w1sLff/9NpRRQxNc1RmaCuaMdgEbir3yZwALr&#10;wvqu2CmqunadQigZ4d7Y8SGrRC8xt0tR1XNxvbQmUvy4+WCMNicMQ+Fkz0nUgV+p1Hj1p3HngACo&#10;PLs1Wsz/mmUN/9qMqjlBihTAFNai22zL6SBvgjjRC9hLc7axdXq+ux4PXM0IfWpo3BwIp2KUmJmI&#10;A16dYw14lcPIhA9bRFcsWjiXuO21gp6c0etrAZfRAT7ERDkO0Ybwa8V/3D873x6dqYR1x8Gb4eqK&#10;Q690zykQrnfYSnNuUQ07LEe2n070bVxBQ2HQ7gb1SRdPhjPQDLzbRYK0F3RAh1kYx0OOigaf+N7p&#10;Ln7vkVzKhJGCZzbSoL0Gx9mM5FSEvXabc+4FhBvqbbO4CfL93rPD67PjyGy0mraAHE42GEkxin9m&#10;myq5gZA1oAN12Ai+ycZcvJ2HiswW+aVtB/ngJxnmZaHQjQzjKBk7XOdGKO05WupwOSFaZWsPGNCw&#10;z6iiVs7mTxwNlpuwo/H0wlcxY8EqDirta9L53a7MZdonsEUWqV7ouEI3uTktbiyMfIc4N9oj18P0&#10;xmAkJAuyz0pzajwDUZqm01+nEdeahNHVy5MAQHn7dh3iCW+l9/1Prt86fIvw+N/9+d+9n7opuJ36&#10;lGZ5Gtb93fxr+Te1QfMNF/9A79agt7+BivvL52bOed03GD/JjJziMYTPbefvm5qwJRw/vgMZMj8Y&#10;yttmy1Of/+RK47Xou3h9W6807I5oaL02WlRov98NOTT/qsab/XZ4lmFtJp3oYegJI7/9fm7QiJe6&#10;A2cJjxNk9a5kpHrZdTuryW962WMWsh3v5OfGI7KGLrKcX76HlWXZ+PJWQ1tRwmUcVxTu7lgTDiqy&#10;Unamp50D99DB0nbhBgI12AjasS2yMTczHuRzDvnRTqxrNN1CBnOf7629Gyz5iguvPtHC7zdsezTt&#10;o+NadsFNhyZP61hDeAJAHs6esiJfBFABMArMejpA1DotDkt5k+uQ9gLKgk8xN5Ek/Ymu2lylIwZM&#10;qbfCMyFs4a5HyOZQ+c3SGWr8ZXv3IDwQ71bqM5HVe9D3bcTiG/y2PV+bYN5pwW3b0NAGU26ccJ61&#10;3FrrI8raqg215/A8oyrarM2CYBOhlAV57TJEPVYWGiUHda3EN9c78VvfTATOjSvBtkqqwb1YwQ+k&#10;4uRrDpbYQOd75BWHyOpZeT9dhsbj2Uh+zod6kFfBQ/ZX8drCffnV5M3SmzH2s322aMiShH2O5dNA&#10;+97x+QMvG3KGn3M2itPOIZC+FDPkeWyJx8bIbNninbYgvNeYmMGM4kFmHVckHwGdAzGS14etV7Ci&#10;38I7K/accgWrGeSA8A0mnnw8/W+UwbXJ2ALFcKzNwzpk5rI3J/do81cgYh5uWZAXLLYl0/j0vSso&#10;bZ5pHxgKrhm0o3e2UFuuRXShctT9ynP1zOgT5O/Z/97+k/55d8zr26Jt1g4IP4KkHajzAYiE6Q/Y&#10;7MifdMrip/oePC9uDfmyBBXiR5hfjlffPbD2XzmUCm3Fp/i8DIocQCkfmgywr7VG4RIsbQrJvFCl&#10;KLK/o4FOCxsVd8m5zWUlYMSa+tX5b++tdmlnPmVmmTW9zS/7j+eWjA8KijRSlUbW+1n+eHiBhJJc&#10;lVImav67glZOfX8GfPtjyQJiLgNNIcl5axdud7xKobqugUuHWM5MgiRyCSSFfEXEhtfXBWDgev2F&#10;X18XcH3hX79e+OuvX7jGi4oI8H6/8Xq9ABhe18T3NfCmM+j9/aYyxyifbd7hKPfsvMaSINNfZ5p7&#10;Gku2YYnqtiVG86a2LTyVpWp/wKIECzpuNWWty0ALgaXyIYFnu1AqmqoXK42n7m1t9N4fvQNIhSk2&#10;i1bOPzaJYq6p5vjt9RoLWxl46CfHEHSvmPceWf1HF3PrY45S+modQvOIKIkfm+kHzhx0OnzRMWnA&#10;GlWCA+KFhWP7xsS+02mJD8Sa07nxg4aWNObIiAk5dPM1IegRhXvyPvXvx+9WnkKA+H86Lwq1xLsO&#10;pdZaG+g1HvncmnH4qwG2HH6Vgb3LFQrhdjBh9YHCZx2sZAOwgev1wprcOD0UlXz9cEacVxpUx1zP&#10;9/v6PRu+AUe7djimM5XG4Wj1wgFlXY09QsPUrgFLymLAYPIMDhtxEJsi6RyW+Lt0vsEW9UmIe0tH&#10;Y5/X9crxab7LwwFublmeRcaoDn864RJ/T91lh9fvnBQnXBOGY0B1gWENJiYluNPNrmwL1kcHQf/c&#10;zLmuKKskpTI+VxvziBa2B5z6nSMmjVt3ONqmqu14dm5Eoc2rbxaljtXe6YZGTtuKV903Iauf25qk&#10;4Pnfv8oRcPyeQzmdiojatdhh0J16rfHE77o6j3FshnCX2A+RtX/q5P2dQ/upzU+bbp/a/qdj0rN6&#10;PHTvkb+D3yXrZAfc2ujZgADinKDuVvqHl5ceVQchPeAjx3c3TPXMvqGRN/1Yj2PT9Im/Cy6lm99h&#10;XvrcA62Y9LiSvcbyc2utGy3+vIZdDxCuH5k9OYcfmunPf7wix+7pGspYHOSXMmo/jLnTopnKhqgP&#10;lBWSepEOFz3H+iB/3StivzkO7k7bf4iPfU2ffv+H18a7Uj///VWZi/eun7agfuITa+3OhxOXHnrH&#10;bmuUFtHnVE4ZNPqkrkD7YSnoykNXdS+dTzaibNsnHp3LMRngRbSSP7asLP2VI3kPsHDNm60rCCkz&#10;Rw/R+Qm23Wn99Nyu4TrwsFa3S6VcVtOznXO15zYCL5rTGeAZNtx8WM0h7uL769DPOl3pu9Y6dIac&#10;iewgrrlspjYJNtrOuclx3ga+w6zh4Y0v5t+YVwTUHDfRdZ+SH39Esr+hczm2Ew9TcxOuaxyW391H&#10;830YFHpaOt/zwJQ4+nsefsi9x/t3/bD7H7oT/KlT5xlpgUOWmatR7th2Nh0IkuPKsW2BdnLM73oc&#10;ZLuMwdIZHqWxHMzGb/KzkWodgpzQqHX3O8UURTbkaQ8VLPsc7gA2a9HTZL0nJCgAACAASURBVH4a&#10;w3Vd6VuI8ZS3Y2+ketkoaJPp7d6h53QaqZKu8evKe3xnaMNCz+86rfjuyKzIHQqytWKOhg3pnhB1&#10;a57WO/HLBRPhioJBk26LuraMIPlTfkMYuUn6ZMdrHM03ZhQkeVhmppnyNno9G6AiwlopE3LCYrid&#10;wRl31jVAKc502gxE9IC9YgjvRWPbATdVedbJyMHwBwu3J781izLAwufcwRUoZwExXkhwyag3E+hq&#10;tr10Q9iPBsaIYnCHVUJADltgZu0iyqKoh815R9RqzMi93GoxnDfgPLTmSGHJxS2KKGZg7XMTSg6E&#10;7x4SHtr5roibMWr9orasbUiec5VRIQE/ZzrN1lrJ1OZ8w31h8FTxNXOvjfMvhiUGOWzgNQyvV5QH&#10;uMaF63rh9YrI3Ki36ni9XlgTuH5FpPh1eQplRde4M106/5UgWDQ8sv4yANhilH5TnIbnOGDc6aMj&#10;Ik6wR8GDfWREsQeuDwNUPUfRLEHznnXBpSQaor7cYOQlAKzrVUrlAMxf8DVhLA2zVkUQeOPjnkgH&#10;OGtlpR6lqiRkEJfwukV5mhkwXjsdUbhtuJptCd8WxMAGKhuiDDMrh4VHBsIcrNZf1mv7b9Uj1G7z&#10;omIVzJglJER/uXlDuHP3UYJB8ADPMqhd5dg4cQd8eNLC4nqOEae+u8ZpAomlgTLGlWOS8/DKiVQt&#10;SzT6FZ8J/zVhn+UsTmG5l92IqE+ts5EvrsClU7iRAewKvMY9MKcEdaxRHETbaafePSM3dW+hsl0G&#10;ouZiGrihDWDOqE85RkQkv+EYykeyC8tn1en/nriuK8swXag1l6FLVRiOgfVdaZwXQmG6AMwxsObC&#10;WjNH78uRqeXGNVwOWBn8wW+uhHeuXX5mpEIzxkcqgMjI5TEs5+AOfM+Y37AJrHfSmpnh1/XCN2vh&#10;B8HScIHTY02jxp0HxUZMxnRE4bM21rUW3jyka65I/19wbkYYx++AapU65/z93uT2nMEvJ0uiLI8y&#10;QZEGSWOKuKPMo+Blb0JMkQM6L4F4Z3US+JqALcfrwmY0wWNTWHVZFzetxrhS4Qs15FRQPddvrYUr&#10;z8QQb2kHK8Px/XcygsAHOIaPzFgAMdncMa61O1qom4x2WOvARJSyD31G5wmM6wp5+J5HGZZ3jefN&#10;v+48hKg50teCz5ljFSVOfp7umIvrJHynrjE9ss1UnmAwJT31oQOEufEuWntQJneI/+Hl9/5Ky9jb&#10;7im8tz4ok2Pzq0X3tDYCPQxKsxhb8eYBeB1CHGUVusPvVKCfDeknw/LJmaR13Dcp9vmGAYIN/8vw&#10;qEjXjUZQm1Fo8qj6XUV7q2RPGLRBl0+bfylDKGP6hrPGpue7MxpAlbPKCY59/pqDnk8dOtbn8hfS&#10;eAQ34SiLdDimrrgXa0gQhCxt5VPUE8VQPTeChy85/5VFmHpQg0n/zKf6s2d2incjsfERo4xwAGDQ&#10;S+gMO3KlXExw1xpHO7I1pJYezuqTzB5wd6PBDbk1p9d2z4VnPRqMup700X3jgRksoiWdj0G+PFIn&#10;Vl3R0jnMPfidAUqhPg9Gj4MlCZOu8zR6tOu1veNrbrAeeFGvqyCQdA6MCwXxuHS46YLBtBGddB+z&#10;2GApW2mwuMVcTNRi7far0XVfFJ0hdPIsZmqezu+Nt+QK1ji20g20B5RxtjnIPeYfPtAXM8Zo2yxV&#10;wC7alL4r7v2Sc5vn48DC5pKdMSF+G3xnDMf0q9YMFfy2zQ9Fe/KbZGVQ+ZdkpyF08TVX1nk18rAr&#10;az3P0iEIHznoHS0rR7DeHHbiQNHmcr8dd522nrfVsKLbkE2NA7rgX/oy6GnQUhp1Jq2BDTRHotGe&#10;17lbK84VcfF6y6xaZZ+HfisfhjO7tHA5dTcugBxQzsm4E4bDMFlurxymoHbeFhBd1nHe6syq5E7H&#10;p+ycjQyeG5K/eESmR65eZD+a5orqo5dNshyHAzdsU3SzNZ5vkI4Ad1xZez74Vj9jQLip9TWMtB0h&#10;GWqjAhma3qlxLwbNKUL/Sj4nXeDpuz4/Of6IH94cm03nSDDn55jvNZqMaTzdgKAHR8JPDmoHYG5N&#10;Zo90hg7ycuE7EL6nFUwixyq5UJ4x1tPPEmlGnwHlLOeVkczDslSSYYX/0isrYE3Cg9ihbMIM+APy&#10;3JkOox2e9dlMG2j7BjWkNowLKaeAWq+t0eIHJqdR49m7Jtp5Ec8mM65M4rf8mnsUeqoQVhuPWvWB&#10;KOWscxZOH2BbxNIP+8is/Z44KBuDfA9oeEV6Na1XZdOXfecbvFMH2WBn5Al3vftWMowkZ22Mm15r&#10;jtdNf+cb6ay1mkCfbEZzuhxyUiqQiKtlzl1S26OeHIDPOCgsnR+PlgfYbjnGY/zxYVMfHXDWtDlT&#10;VLO5Ibyg02bpPTVRTCcIOJin2s+pA9BhhCAJr9UiDMU3PF0bTaEhvCjMlQG/rMhni1Rp61Mqyf33&#10;+urtfkWkiyDXqvlt86kGodhap9DX4WDuodzNOTGDw/CzFDaQEckZrt1uObaYqjAq6r6M79goCP0g&#10;4DTGwPUicfNwTrPYfRtX6Ss2V58A50unswXjnVISqOzBwyE6qBAuv0pAlFwMZpNKVBF5Kj7d8DkV&#10;iG7kgnjbhFJXlFRGyCQUEqAQVsR/JVAL1fjE0NCTUUoJaLZdU+T3CKo7W+kM2Fh+oCik7D7yjUWh&#10;r8ChEWvajVQdjKu1vzLfy+uPsQJecvFFeDZG6eGUCwPr2gU+hZMvHWqnWTQcaSzNRHUm2BByjlpr&#10;A9YA5MRf7hmBkUIJNe9nKLbffFdwEo65Xl0AdObecIIKxLjlO0nxqN+7Q0bOEkVRlAKwKwGns2lz&#10;5ng5OibADQhnn+xrCeLOMwKdPD4c6WYWBztiYhhQuTdRV7kiVRzASser+xvfGTkTPYxhG48RJzUA&#10;roNwUPM7HUy7s0ng1YapQbwoaWYMaVgbPW+wXjqHgTz0NaL2/AV8ff2CXXFIjM1B5c9SJigtsa06&#10;D38Oh7/SVjv95rkFHofaxH3yNF88DsNLRXPHtxzeMWMsOlbnnIBLsai61inLRR/O6EQ6w1Y6yiek&#10;7INroPedznhtWgGoQ1kOA9QduUG5G1V1Bb+JSCEbF5ybC6kUWkXF+VpbjVRFm6exSHiOtQBuquiE&#10;5p6yGhuxdPRk2a1wYvQMr83Jyb/nvfd3jFfjygiZOZNXuuDPMUz3OJNjaVNXDhQ6HuB7/8dnww5E&#10;bfrlMweQT9p4cv7+8+tZR8u7Nx3OcF3XlnLdn+mu0M0QAACsRiv3fnd++9T3Pq4t8KMz/Ae4PDnB&#10;f7q6AfvUzl0+fH62OOqf9FmOdWmyd6OwQzeuW2mwQ794Hlf/UZGKO/zLNqKssCsNu9Jx/Iar5Wx+&#10;0Aftol7i8MHDvto5R3ruhv8nzhw8H4aUD2UDtWfdgYsyKn/q47uv5RPsn36PodfYu2x72ojRd9XP&#10;LSfUPma7fu7vuq4siwigNmicNs64AJY1G9fgQfW2ORmzPcpUA8MIrDiUxn7ah+tpbA88Yz/gkroC&#10;qCF4n6M3eY/6XZtNH3A512UYxiz6XEDoCeQVgXPPh/ABxVPScvL1aOx/5MVN77i/VHzgomwB0qIo&#10;xxHluQLSnvo+nW+dBtSm3pZbpnjvinI6xJMMtbEaf0GEfAR33ayCSyjHDVEnzxy+woZyjUZ6SNOV&#10;tkjKP+DJZiFVQcevHCyxblUHXjDUO1EKhOs6nQcNln0Suj3hqow0hH2QZ501M6Fgz7IDHnrjdJ4j&#10;4Eiau01AvgeOVfpIrbNvfw1Bq6uNadngxuOCT0ABFsJ3tb11yw+hM2kzJuZk1qSTYce4w4bRM+mS&#10;MzvKZFUQSmygWuqrBult0aditiW7+mZe2hANLyIIzqEQpn3c0m3jvbXxFJSezvHv/cQ5Zmb1fjZp&#10;1oYQfQOSi21uyXOzu3hvC74AVLM/236UOYXXOUMvX158aOPc4DvoX9MYz4w6IrKjZLDvc+4Zp67g&#10;RS8C0NyR8Do3NqL9cjK3rpNX6Ewx6SkHv79DZdcbPXicotL3muEmEix7lO9tlR+sj3Hnnwktrdsp&#10;nzn3zr+ksuhQ4Bjvw9ki7X2zkLWbDckSlOpZ2RfjES416F5QItmQ1cbKabud38U3rqvsvOCJ4uKd&#10;Tx0jyH6kN5/P3XX7rr/n1vlWF8bjl1QU9BNq10a/iIFnpGXmrNheX/hQauoeHe5C9Pv4RWkPAjig&#10;bcC2e6U6wNXA0WQejKHvjKDxaCf8NZVWHkJ4YVikPeRyGAU+hVWsg5zHa3sXQNXrAjZYiL85FQEh&#10;UG5674PPBcwdKBHUwQgl5LIfbHy9mP3WSa0fUKe+y+mldaB8xPv9xlw8SXitjP4zwjGoIhRBa9jk&#10;q1xeiwqAHOzXpR3EmNMYhq+vL/z9999xKn3rw63VDFONqWSCOkiwFDCtgyKXo6Z2CebhjBRuSnkY&#10;YGJwhVf7mfYSznpiwFs9JB1kMhTJJIpqeOuku5EuDBBuwsPAkaX1zRSTnakMfXcqA233OBVOwqRO&#10;6D7XP7vffu+pc8ucaVKFPqZnPTZ1giUcu41VrJYCQ5HE8bZO9AXoGNUclU5sgDuVywX4oGPXDbCr&#10;eJSYvRRJyDgE6awMVsZPFI0ahRZpMnXRnko46Nwdi5HoDrdFCd9heaNi1N5AOXu3+/n3EITtd4M2&#10;N0ZzEPPNt5QFCQByI/dy3jVanxxDwCp+vzJ6a488zn5S8Sc+UKkv13lEE9lyhsBTSVT0zRjh0F0L&#10;l8Xhp4PjG4djqQxEqz0Vr5gcMzrILNKcphnWfKMw0tq4dkiGKNojJ+qf6lN7LkzysYfmVp5k7pmS&#10;NlubU6clrXIsh1NvZeRSKgEPo9X1notcYqByb6z4jceGw6KCENHS+8ZCNyzfC+HwZeT08sXvlGVi&#10;PqQNbW4blAXCg5vSCLLEPykha5XMya5zI5M8tm2O7oY2N8rHoAK6Q+e6LvKRwZrxWi7qDDzIWXLf&#10;81wBgzujm1S7nHx/GXCtMLT8qgjG1cYmWoo1BhRtf7ltzto6yGt3zv3krJrvd+gXS+Pu8LB0fufB&#10;1Hm7yhV0PWc2w9jMbuVdQu6ccunPr/8XjvFNKQZuhlSoEyM36CWf9zaKhhQRV4YjJalR7rjeP/Wk&#10;5/n3aPnQP5r23/r/BIvfOa8/vfP09/z8u/f/3AHfZUO7+vvn7Q9tP8FCBrznfaBvJJlVdBn42R08&#10;z2AkL4Bhx+EW0W5HFFPXj7qR5T4whrIp9msdzkTNsHAA2Y5+V4mdftZOOXFLj0t9rxr5CL+P1w3v&#10;j3fcbzTuxzwTLp/6M9thKV1Ac3qNzOCLtaqzOdyN0dAWzLSV0/FLNpi1bNdwfADMFv5h/psz88Nz&#10;SS8jdPGEBeWN8Ms4N9kOG/9I/KxouKel6nRtUnO7XpdwltSseeSKJCpUycNHjeVxAMjx3+id+rJK&#10;VkgP3PioZPJSDo0nHdYZBnuXm4Mtu/LsM90/kl26Jbi7LGmvXMKuHBjKplNmS2NNGpPGYSOymGms&#10;xYa8yxJ0Ho55OE5PnRalc9/mylrUstOLP0gX4EfpGLTl5BxJOe9d/zp4e7ODInikdHRfkumFQ85g&#10;LhizkROGsdkxUwcpf8ZJKd767/Nx8lHRqAMs40pnfmtNdoJYmuVCFzxlw6Q9JzuRtLOsZDUexpPU&#10;U2gdeGR5Z9fdReP992G4bGzfs97ztt7UOfOHC8YSarEIltp3wVV8F+g+g7xv5Vw8OqpDXfefobJt&#10;OQdmMSTfazX/u36gIE+V8GhhAUQPr/EWMPdhMTs6Ilwgcy/XVDIYUGQ/WDM9zuiJDbWOccRbo5sw&#10;zwoqfJOc7zZn/L62bE2Vb+ulLKqWedt0IJ7qsSJZY+DVoQM/lAgNPlg0F/gy2vdam4xyH+Rr187x&#10;tc6LY96z8HCT1096ld3u9XW3wlMIz88GLLPtu84gP1nUEa+5pa2VvoQPOkkuhXyowpP9sStx9vir&#10;TfdmB6d9lKXk6hD1Z1CZiO02uM1/gf2Z1/F0CcE2sY1IHFkzWY5YMdIn3Xg15N2d6Ix6SuFkVIKe&#10;hVAXMNmWl3tDAJcxF48rWu8wppai3GJe2pkCW9MefIKpC65M996lspxqYjEbTB4EbP8d+ZlwRTjm&#10;8hAvfu/Pn8rOrk/roD1em0EuoB7wTRW9p0Vrx7H3LQUpInPmnPj+/m4GPZ8yJDEtj9S3ZE4IZ8Og&#10;oqW0990hwIUSfgyLEilrpaPk+z0T5x10XPLwEeNmSBj8cbCWDaoZzrpVbEfjgy8sRhbGqcS2EU8t&#10;d8Am3Q3k4ClwGl0QwLqzraGEteAqeGtjppbpThPZxlG/0lA4IdhJKd/eI7wH66hL2Hzicf1yRyqD&#10;yScoXJWyI/xf0zFYTxJUOhY1JeFAQSdwMGuWpuIAaLkMjMLmbqsb8rAmoCuUnimsUui2CQAdpbd5&#10;y8GyfMFm1HXWOm0baE2ZeHJm//nVGPRpxHx8I/DMotbUre+sfd5HexrFG023thu/bg/f32v0Ot0z&#10;bVW4IdJg4uSmeFVEiFVGwNH/2Z/ZF4CgTV8DsMl2BjB4cO8kXZojpJkUjYqy2tuMQXZ66Mo0RM/U&#10;0C8ZXbx/OkvkCE/aXhVFPlpkmFk46td8V+mQ64ye2GFhMNbm8zQWpHypBFcZkYPlfaw2HR/W0z1K&#10;a4QjnLIrHauLc9qdJ1cbp59jFH2j0E+lH9Jw7o7qtfCedJ6MSlrtSv1l4Qw2B6ap/MwD3EdsVK/l&#10;eL3kiLfUFWpMVRtcxr749QCyFImZAcOwbOFqketZHovj70pVOZbGEbUsfCtdYvu3QtmbjX8ZqgxW&#10;4FnDX5x0csgqjq2et9jcf6LtamLjhU8y43/7Oh2nH8dgjMY/I5EfG83WklemGvTAa3Z83u+n00Xj&#10;TH2n6Mtwn0efy6aQP63D/9pV+urP138wJkukaT/ZP5gz9Z8tYqqdG6EU6OuKqPBMIis+8eQIT73I&#10;amMqjD0nbwi+p3IafWzrOJBOhnu0UcEa/bdykltuTtdhPNSXWuZSn/1p2e265532zih8yQ/3lVHn&#10;GCOdPQAwv3faCnXNWvsnviN5ocGT3na4W42/Zf0AgA3q8CM2WW0pXITY6LIV4i1KXGbp1KZop7sN&#10;Pgff3efGe1eUOpSjJPgGUg7H+wrWqSyvboz/k2t3ovttnW4wBj7wvIMhH8/dPAEP7XTbeVdykTp4&#10;6PDUQQaAdWH6fWPoCRYf4aP1Yq9r9axQybiYX54JZvfxP8HuU5+hB6480kshR3U4WwtcGp9x5+OV&#10;dj8aKy1bwlsQgrGPtNu9Ns3le/C2JsU+PZcpnFNFZ9JVtyH5ahiSnhs29jyNsGGok7cmFRwmHTWV&#10;om2OqJKaPJMpprHgrg17hWjEuN5yeLKdKJMY+k2s5dyO97saDLa5tr9d5wrfQbeBvKbQeAoNjgpw&#10;I18crRxIX4viYaVzwO5SNL630XW88pBdCovUgeza8I1HFVTnpUPQNtIzcsCPMWjX+tZ/OaXJS4nr&#10;q9mr3U7c4kgS+e4w71fXd7otJz5sPFA0E7yt5M7G0to7/V7QYQ/JrXJFc3a+WlHuT7QrHPYDiZ42&#10;uJ6uk78kHt36ouAyy+wD+ezS98T1Vb3cCrlTmKalXhB09CAb4Nt6Pcs6zjCfU9bRgMqkajIu/aix&#10;st7utglNey3un5kT6n8PlJNfV87wjcl8uky0WAEQRmIL9yP9evrhfB22re+pjj7p8RorALxEkL3J&#10;dFnwPzLWFgdhJmeE09hy2hjF/haoYIo+aYPZC2nYGXcW5cgaa+W+ZaoAZJrixyGIIgItPnUnFbC4&#10;E6Y0bwC70kaQlX9oYa3cjw5mQyVXJHnlJBxvLFx5+rPSpQNZ84w4i520QBA65slEpJPogEpd7g6b&#10;KyN+g77CyTVd6SZNIFJQxW45Wq1yRbwKPtgQsSNAxhFy7UZDMoM2ssMhP66Ag11R+2itdzKntSbm&#10;e7ZyKYosDGci3LDsCgfmxRIAI4ya6won+FozieD9Vi1ahMNLNaYQ0W95GIdgh2LMZhGN53BMp6Mq&#10;D1AaGLZwXYD5yEPg1gpH3jUiKnJOz0MdhrEsyxjwyUhV1oYVgFUr1qXR+xvLd8PLwF3STRAMwrMd&#10;XCqBLnzx2mAxIHdeQT6mg+FGMmtu4rTIbdiI+6bdVyroKGPDHViL0aU2yFZ2R2+MQsXnNQDu2FJo&#10;LyvlV8x0eihdg3/hM8ocqG4zawuuprgAgJG3dMNAQmlJkQfymbWA6yoasQRSrE3QXtDFYi3eMSIS&#10;2bxSOcvRycMyl/OQHkaHcjRrLthl3PkMOl/uGGsC46o0KHe828FHgFKkKHhQBl+nUaDKOVwSQqND&#10;l3hRMq210Z3bXmMk73XtWA/hrOTAlfCuDcLgw9tZEDG6KM9ApcNMh48K7nx/rFhnni9Q9bMX3EbU&#10;yTeDeeZ2BF6hHNIqy2Sa21jwBYxLddqvKIllhi8dWDlfmPBMfc9MIC+HN89fRRwLsGB4ZQ1hEC86&#10;XLqRO66Bs05rOiEMiDMjQkbqIBiWYseFOBvh+/2GMepqrYW/Xhfm2/DymJfPmc5QA/kZZeByzxIg&#10;tdJcO5+Yb0ucWZkux/rhXhuKvgKWWIB5OWOFY72OsrvfDSbCyOFY610HSSt7QjXw1UbqZYY35+Xu&#10;8Cn82pWWZSFDQgEIun2dKfsrIg3WeuPry7BY5z/r7CuqWv/I+9yjJvpYwrmKpBGjNQPW0Pa2JnIB&#10;6xvtB6RugYH3907PciBdWbufvBHYMsW6ceCOXPunFPkeCS7dRvDrG3NOfDmVbF3n4TmCUTq9+N70&#10;803xr9Q21cBjP00r3fra+N3xzGjPqQ19vjLz5nFYjAKtCGPpTOIj7gsYvfyWur4bGvp9N5Bqo1YH&#10;r+XzG68Y27i3+Ryft/5ZYmg9wPNuqD0AIJ7c5qNyXD85+Oz45A11TDCEw134QZ5AMKaR6qUD1Ji9&#10;OR5Kg5OuW+m3wmckr06nWItMisfHhnM2LHHSUz+psbNSMZ+e5OM7bLUBt5UXaA7l7KvBMbP9TME1&#10;lKWj5l4ApdwXLGzA30e0dnSw9WNJx5RPLVq71nnArgoQCHzUZuuVcNl4uNbpOFTRzTLDcKB4eR23&#10;Ee0oWq/iT0MmvOxVPAkDryH7xrHMcCVIZHfE2qXj/YTFGU32YJzPZtNum1bcKHjx/AZYi+CfM+YB&#10;lvOycnyEz4ARq0BsLJtso+TcMaZV5VuEs51+kj5apC/c06HpJjyS/fDMsyujdseP1Ln0PUlsx78l&#10;N0wbl6K/BxyvgETxZ8nyYzwKCJuzDtRWGTNfk/phZFPH+yEfM/IxkDA+esBQOGTwLN8yzDCl54sG&#10;vPMB42Zk2FnLvfES6i9OfKF6mpScONIBfHekJd9bq2x6IPHbqGvKLhJPlHw3IMuCLFsM4knGyvGt&#10;1PUEhcDL2MwP3C57cREO0s1lMwI9Btwzu3y2M7UiaImKetd1yV+sZRtqrWKYnjWtsxTfAgwXS54W&#10;D3cHXjyIPNoYtaGodbhe4MDzmaR3Q+iXfFXwLtokvtAROcaVm5zpRD7tiCRIa/iDfLbm2xzHWh/p&#10;1wII64oHj+Qh9jbupSo3+w0wys7aBNr1nu2sLTSnrzY+rJ7Vd+F7z9ou3Wwfzqmr5Pqivr5kl8g2&#10;bmsWtvVElGLV2QARwPdKmdTGBMsyjyH6HU65aI2WiM4cXtGASniFfdV8W6R3OPkm5xOsULp2X1PP&#10;lPrytZQeoZKuViCE8CRLN2oTfEXGsbmEGnLwbfsl8dgMVTIHxvPEkqg4hmPz3SVH6GiXXtMWdJw6&#10;gKmSAfEqgyrjuUvDyveKXmWraHO8479wzlrmKNyTt9eQldFEPrQJwBqv8CwygS3nuZWPIRyXWchI&#10;1Ywfr7S1aywabMm9VKWpY2pJLz6u9XjFgO5K9SYTAKwG+MA1OSPlZGkIaLUjZ5CiRwdd1jClseVy&#10;YpE5+hBeYI9E1kLWpBWBqrrSPLkswdcn0J039927nVn41oansNezDpRzniLuFKIh6FfWAoPWxsup&#10;f6bVVikRMkOsEpTemVDf8URFYNafWj+XY3RnzCJT7RhmRCGJRkLStXu6GaKLTvBQxt7vGQ6bOeHO&#10;8iiEuUOIX/1Hze8Lr9cXXq8XzAbmDE5yMWVdEXuAlDyWDLHYYV5r4j1nEr8clxc3IdZagQ50HI5R&#10;xoGpnvlcrfYZnaUJRyuFcRq0k0NWSOgpVVS7rxOqGd/Le2gO90sRRXxWPDHXSk4QgY8iiKmmw2qn&#10;sERitbVRgZSCBi/AMp9PdblEnx0/2mgb9rTmA0FqFCkM0Cm2DGEZCskQFdVgRHPV72KZBh4wpbqf&#10;Aojam5O7nGz3ouJVjnxrg6iI14K/pWKbEalwjGWYPGAnIq/BdV6b82gtj7MxsuRSrXxGh6RxVOux&#10;XyfzP2/vBl+nDV1dqbGu4ECYo7Y9U6RlsJZBX+/MXqttLfgqARZrXHzN86C+EkIhpBbgg7hNOjEw&#10;/Sr4pKjJKKwEg9xdF30PHVTDw2yvd+GylTMqDQHS+/v7HWVXmpNfsHtz8zYOY75wtag+oKJ4OsyF&#10;a8MMpiwV4ZQ3pU6w4hJlqZ22Xn39xhh4G0u8aA5sz3lAYPF5Z0bUfnUun5HmOqSLacaT40xH+JQM&#10;9o4otyszrLwUMW4vQZsWgVtyjAuGTiWweDlofDhWKpZa93PHP3Gq4ec7a+/FdY3Ax8USKAOD1XhC&#10;+VmMVtL6uBWtA8BsJVwAZzknlQwyXLgoH8UfZiPhGrskd6+zDAB2vRBu9nIsybGyqP/c4Y0qf3LQ&#10;Jm7fkHAtrbz0LGDnFRnt8Q+uceuxrk3CH3rNP7kepWTD89+2KKIzOtRam4aKor1FiKQxuPPTT/35&#10;+Xyfa6PRj8NsfOqnK7XMH56toXyCUpfb3ob6gdD/wSUDaXMP+42En96sdXnUjf5nV23cSx7edSIF&#10;03xiej0zr181Xv09Sg41myId2BaOYOlGPd7849pmW+pN71YwTHcEEXfogAAAIABJREFU901atVtO&#10;UfZ24IoDd77Q/46R6dxyOg2Nrck2+4BLV0ZAxlhmbuSS5lp//fD2LLNgVYDQ2G/vr2dRacxrNhnZ&#10;58PPmemp6H06cS8LO2HOPTjsXJ2sU261SdX76bR9w4exRzK6I+tlL0TJgPV7Loeqf1/2c4dLv274&#10;Zfbzc80BMhBrABsbH/7dFansZ99qvza/z3HBHX/EG92rzEDT7WMzZmHs6u+P1x/zn1AAmr0vPHt+&#10;f8LSJ+Ogw8dbkA4UKCHajvZTdsNv7olhrLdPHcyw0ob3xnMW7R9qNUd77Xk9J7Xd2zaEVV65ez0f&#10;33ddtwGz7ufDebMJq0Yz2R9y89QbDpbfo/fTvpvOhrHiTWnvstQDHdTlK9if6W11dEj+6gXF+IF+&#10;krYxl33t2lA8p3VQvOWxoXdejV09XwefhlXgQjhQDlnwE09p66BsbQB0eRjLnMT4VYknN1IAZHCd&#10;2SYrgm0U/FZbRwNSt5ZYE2r0AKxdewv7cDJ6KbkYy7uagbJOckmygVG4S3qJHOUHVEwbWtFfrsHY&#10;ZWu3Oc/f0u5pyJufTj5hwKsEMgBgPjwDs+1wTG0WZrvKboL6D9hsJUg6TqPmc7skklsgXepAT+88&#10;2BHGygxjLZ53t1eksPaqHODyS+1O8PbgCBpfSesXFrPuVErM0H21O8cweGXoNXy/LHwgr9RkxK4P&#10;juNkqklKjRG6HJ6aIRCOwNGUpCGGGISyVpyK7FYlTLBWGK1jJK80OcFlUI6xoa1rKlstbuDImN6g&#10;X8Zpiw5KkHj+PQ8aSYSAIktdU83Xk0mahuw5pjLi+UzurlcEajnBtYbFdh2e8/JkAHybTFybEm2J&#10;avychP52GO6CrJA6GCIjgw0RuaEdPTJC1QRea2LON+aKqPC6V2C2oTVyDHtFpDUjB4BQaGWkzvnG&#10;99/fbNsx5xtrOb7fb7zfb7x1SOemjMTJzosK23TQdWG4LgmpILzFw04sikTlWqxV69MDqpcv+LSq&#10;eW2dwba1tQH3N5ZP7q5T8CaR0OUnaQ9H1I6tdBD3gq/mVeNI+RuMqlY31/x2bITtf/d7BlwXhnso&#10;PYtOKUfQVRBntu3+0ND2Negjd7H5gBOvBtjuKP5hxmhVGHw4tDtr7fCZgFM5aoXvEmjuE0OOPkIj&#10;06eGojGM6K1o2OBdY/hW93smv5HRd8UBVx4K6xorSjVoY0bGsnDAq58/UcTLMD7AevudPDSNqFMB&#10;rZXfcCc+bBkj5yFi54ZT/a5+O73njcTTTAltz/Y00TVmKv5SnhcWxnLu9Gonmq1Q6fTl8HFFaZ3r&#10;wjA5k1VO5Rf5mmCyOxO/GU309bow39vQN0U4HOGhgH39evH3Kw3M3AxwCV3P990d/q1SG6sZpFQ4&#10;6LR3/ks+jH0cIC2aveOjUsPHiI07s+C/dEa3Te8dDTjBSYVgie7Ip4PHSBUFZR3lnonfnDyEm80a&#10;+S0VjoqGix7PQYF03Q0nF4SwzaTy5Osn8UApOdhJY3fecFOLWRzO6FFt9HaaWL29FsUUyjkzggaH&#10;pMjyNGTRJpqSvCZs2RoAYOnwTo71YrklR+HW/eobs0VTefehnqF0slqP1rbSMxN3ZZWR/lUHfTNm&#10;cazZPr7679PwjzsPczydHqeCfs7vvH+eCSeDMxwthkohNuL13QjoQQK3Go2cxwmTpznd4aU2FeUn&#10;fn+PKv7pMhx9fHj+acND+Pq0kfLb64dx5Ub6fRD9C3SYcydpb3T3/+7qtGGZcWlYGLDibbpPms0M&#10;kK4X/4Cn58ZlPF/8ZwdZ50vZOtupCLfU0c4SYYcPPjaim3MXXct6WK6HNXfNReP13bl5ZoFEtl61&#10;kdHOWsJim9sAdidXu1izFor07U+MwtMeeCXne+jeavcuB865PvGWDXbkjXa96nwIG4j6uo3mlM0j&#10;+u7ze5jz+Tllrfpr4+p6xINWl5be89U33aXYUN6lmPtM812P7DqNRnxRKTLJnrRPPLPGND4dPJlt&#10;aWwu522Nr9NF8rMnmuPo0jVrOyzOuV02sHzhQjhIZoM7oFIEhTv3La47fDaenuOk7ZHi07tqkpc2&#10;jneZEu2IJ5mPyIwv//MOi9Q5FHSlh+K/Q3pl00Gkj4V7gBn1obDEm8Niox/AN6NaPf0fTQ+SjllK&#10;c/BLd1S9+RpnTj9xudNfV9iwEW5mnRCblnwabf1G+54bCcS5KLvKHgyJi2ag8xvoAWDDbHfAafxW&#10;A7xtCObfnGL04yj9XQ8I7ttVmm6MwduvBZ7iCyOb+3SdztkuG+7+1OeGOn+Rc3uRm9hYwBowOpK1&#10;6TfB4D3vm5CesK1At5alZEZZHMBzGM/cc9hYaJUHA38bb9IV3Ruui2UH5StgqRj1O0F5IRuU61RO&#10;ySYTUlcn3BLmzYGd9NZxoelhZrUhbG2d23qknDvk4rm12HWAaofttoDSTW4K7nwp5GQf3jH+J2fz&#10;w/1PpVDE/6r7nc8qw9Kv8CW9UxZJrpJudR5IBqsW/7nJUnO4j1bLOwwzV+HVKT0OkZF97brZgmVV&#10;BE1BPVxoNcIluILvlupzM4ESoUqop2MEZMfEt77kcvRKYJQyLIeRUqhYq+8wLTeF3nMgQZxcdXfP&#10;KOuu4K18ni3rXgJ7n2UiHwlWzi4RSchCT8KsBavv4ThYAWYvF7WnUEIKmltkCDvJ5r0zhw6dGMfi&#10;xkO/8skGj2L2oQAvKSxk/J1ZTldUe7qw7u27HOO9/EAdmBGMudJZweh4GwN//fUXfv36hdfXF9Za&#10;+O///m+YLXx/f0ekNyG2WP92rYm///4b7+9wuAfTvqd0Jz45wgnCz91XqfXpAiTf92DqXpOgQ2Tk&#10;M6k0gmtsAHxlpLbR4ZCIhB03gN6nxnLdYNydGOnLuGvKJcy6XoITt8G5BC4POh2v64q1XlqrKnWU&#10;DvvVJrJ3/Xx54EJGfFvhuol+PZzbejYCrhvtNNoS3utQwdf14hDlSA9jcrG8wXxHhHbUgmx43cnc&#10;C186rI2fzUvpjzTLGs9pENe09fsTrErQPr33o8aTbe/rfxcWlqnNyZM5r0uMP4VKOdS7IOttBu3N&#10;nFNGvnAMU2icjoDD8UbcVK1/YLB0DO9dKN5yg4El7xLvCz+dIzIpF0BZkZtNh2mjMjkYA9d1bWML&#10;xWJQp+du9MWNEYvyTylCTXSKduAjZc6Uwed5+OW5JmfEQK5NoxE9f/36wuUL41pYyyPbhmBeHiVW&#10;zFc4yNdusMdo22fKqKUSRCHNYExXlxIfTmKr2v1PTKZWBeelzTx+A87I+9y5340NThrI0idobfT2&#10;m8znrTO6B/BMH7xGHZh7c3qaVV3vHIklLJ4UsRzDw+/Z5gGW/aBMT2X1pLHUy46I8G7klPNk7+Pu&#10;5OgMzs6Hb22fV9/0eXruSR22D/f+f11PSjrNuDuumgwnfT3quOPOn89Nr/672ty+/zDOJ6f+o9O1&#10;GafR9o9NH7rhz21rrL9zvv+TK3Uhv8MPwNPe1p3f/26S/9GYuh5U14Jg07N9fm7rp992Z8nDelpR&#10;idalaLqcv2cAztlW1yE3p+XBK86++3qftP3pb77b79UsGsHvdHC7dNvjPWUlRcnLdQNX1dD1DW/u&#10;0n2HwTm3xw006ZFeB3qaM4DCKqDoI6wgHlF9DlMJjGe5Ue2UPnbyk4416Uj5j8nhU//7Ev2O/lN3&#10;ybW+w2ST8c0+WmuhkuWf5PqDfHrgX5YZTo9vPMgpOZjF/ztf/mDD/Id8cLcl23jSrpBzVz3HQ9IQ&#10;hefim5ufu4/vkAWlqxQu+TAsj3IcvuaGPxW4F7pdjFFO7BZBXLNpnR8Svs1Tc2qqfmbzZgt5c9wQ&#10;OlsVXXqH0gEDE83d6fF+BTBTN6RvRCgsvX+zxw+74+5gLvzWWG3WOQJ8i5nDz6OKDYtwYK7e5U1F&#10;Od//PZ3+iXz6JBfCX9fkBwcVOGSxGbtG+fWgKNqsUsWlY/BZm+82DukoLjzx7Tfj2igzPWQEoAAa&#10;ICoP1CGVPPRWa2osNRaddg9ZCypTMO2znO4pThLlCrzqMkG2eLZikolWG8dNlouMihfkItRByfx1&#10;HPfTbzc6L9YAE7TZxACwGMAqnFy5Dg0n+ufDBv2dfpiBhR+u7IvgTN/ZQpb2TB28Ob/Tkf6UtTkG&#10;MzxZsMkNsU/DjdrBYMk1ucklFZO8OHFFY6mtdoPjVQ40Yy1RbMCmWpIDX2wkDiQU7kTJiqgvJmgt&#10;RmEMFlnz7fC7BeB7TVyIWqhDhLa+IafsdMeLDMRZP9wgHAghAgedy0Z2L+WiLy6akm5Z91ep4waU&#10;o2RVK2IK8VA0kDVwdU91cYFUZEeiPKUbB9CFRms5IxOKqBo7osK+3LBmwCWj40kka+6p0L2PDgQT&#10;9QKYFrvCAyW8+wm6SQxsehnrVnGsc0W6+VqTUdpvMgmkc8jM4HMiTo9H1XmC4/1+4/V6qTMMG3h/&#10;f+Pf339HnVmyNVeNb1QEm8pURNTmrBps5F7O+ThPEF/ucNZfl5N62IWFyVrfTgHlzXG6YsfTGU07&#10;J2sZD7z9jeu6cF2DZTi4PioPYZfkcbscAuZczrrZEcXgPjBaxKVUv8RFF9QcThVTOKdq3ilvxHAT&#10;mbjLvuggUNT64iEhc3L3FGRQ4XBZiDq77lWzrza3yihJR72EU5aQCedW3NaBnO00YFAhyzVz+Ko0&#10;XCPO9j7Uu05Cj9vhuMzozbWwRqzJZKmea1xZI3bReShaWO50KDaaaSlmWY9sjIhYXy0d15iq0xSz&#10;MZqzj/TpEAss4awtKMCijA5vZF3DI+XZk9wJ017fS3TarhCATmFemTaNyTT4ltDpzmLBWfg3dJ/r&#10;dStn5rVx5b5aZIbBl+NSdL4NZOIBiteoLt5AbKjZCpjH0hnG9cW5qUxN5hnijHIHgAuadzynLIAS&#10;sCPXJ76xcIVX5DWgGp9Snt9ByR71K9f3pCOZcxAN8yyBXxZ/zSKK3dEE/bCsXXuNK+TnXPj19QvT&#10;HfP9BsxxvQzv98C1gDm/I3vq/cbEwFpHjfAsbUUFUMosuO5oMiJRbcDXZG2/EXNvjmk5lcHzN4bM&#10;XOHs9WptCwILWXCv8RV3YGSROkSblOdgllgdsNMdRq1DUNaa4AdcF/WFYViYAX9DrovD81yAjMZk&#10;kzIGoka84BPRQosK3VxgKaqo0bk54ZmuXFK/HC0rxz/h1HW2NUCoFlJAtwyEhAGyLcFDB7DumzsQ&#10;scJ9ZWRV3LM7P+X3LH+lUjrtwNiOA90BVI7GH3SO8zqNoz6Wj6/srf5OSd9rJSMN2H7wtTuoT0RU&#10;n180OODbM73/vi62teXZvq5bTW+tgwXX7/7OgOND+Y3NUGk89xHKRWN6+8SNNpR6R7xKugOfXV7z&#10;M9s3FIoepc8cm4MImQkaQ4bIJnTWO3fq6zr09xhApksPNTxGnjW05owNQjNcrwtx5kvw7cxA5MGI&#10;pb17ZljmnNzhrTRJnztQeup8f3eABRwEZ3fgqI3Zvf1GHVC8LuTJXsbjopG2ZgsQQugUT5vj58rf&#10;neq7Q3ahgj0yU0nBCZmxeWx82U5zPXhsoZUFEdwa9hoMl5UMYkepB0EQMItnrpEOgzJLV7bpQBi2&#10;AqsXnv3EA1SORe8tVAk4d53T4Nuhz9YPqlbtexAvenk0k4ws61DO/bqOdaPuNxvvUEarXYNl4kbo&#10;Wx5ludxkj6/kRdpwv/dRMtSbsh5UMLP/nRV0mRycvdu2c36rGbEXzqX0OTOD52GJffY7ToW6qkhl&#10;6onN67vxUrMsteoMPhseGb4Rle7MjPPUb8G5XTYhf4aHQ6LWEUjyU4U6R/B/4XyeXbDi/eDV0jEB&#10;n5T/zhI2B2/NjX5OUvqtdAQA3HipNYh6nUEmC9RPtFkkKUAbExhxjqtFxoSN0WyhcIBPlgVVcvPL&#10;uPG3JMMBMAAk/TUWtnV3EjpL2Y4sgRulEiU3DIOlEz3Zbb9bzk7JlNVk80EfuRldesSizuYAXkKc&#10;Brb4Lr30CDQhH5WPzaCocEta4LQD/yE5d3eCp47M3xRVOnFlP5sT9GJQDcLHFDikwLngFRfQztRg&#10;f7BNftzVohV8iXxB+LXzQSOrvRKW/eo8qpd8VHQ81mTpibAdL9sz7kLnXBpt9SpxGI2FLxCj/ArH&#10;sxraJb7UeMqwcmJHgGaMYa0ZfhUEL4m64BVGLv+fISoBLDiW97M/vMm2lSU4an7qUXRnaUPEwoUz&#10;NYu4Nl3CMsDHswyIkR932QdTNkLzL9TixNyUlSmefxlLfiJLf8aN4p9rMCBM9r5ogoO/xmhzb/pc&#10;4nq8HX0GTw/cLz/Hp2vTtSkXXRMQTWWW/QUbvunKT3JcPBAJtsESMlZwQlRoUJ31BelBpDsbIcYP&#10;WyeR76hD/kqnlB4Z/XE6p28pBRSyJmSlw3CXhvsAxFj65CnwxEThznKywUjgIRzgvQyJZYSmKw3K&#10;JdZq3uuHxXuqxznXSgF8ezUZgso1sI55KgleoKmRQGxy2ynuyK/naeRGo5yDianZRk8Oj3qnkBKr&#10;aNi9dIx12LdxaY2CqBcwS/xtU+4SgDCbi7jy9jjscFiL2NbBXX0MxCLxKyqVa04sLMy1WE4lHJbv&#10;NfH+/sb3ZD1XsD40HQ9ztlp4VjuFScgN5j2CV3g2Fw+fWiphYHl4n7vvPhmrdgWH2jkFXq8Lf/3r&#10;F3wuzPcbi3UGBeFyzFdbI5XChi6Ey5q7Ybath3vRyQgnlRzP01fONVM/vNrtAtMBHvAQipM7Qski&#10;jg6zG34qBfJ0nhzIEs7LZL7Id8popKA3KgF0jmsmHW6JORtd3bG0cI3RaGtAhxetBai4yTCmXlGQ&#10;n8L5yRnjFD5y0Cp3S4eoGhX25GF8ay3Hdd1hdMbu3ujtiQh/uKrWIMQw9vtjhN+y1Yoaox1E5LYN&#10;6OlAtmi62l7J/5pS3Z9F5wFS5kOQWavxLhRanMdcVW4EzRj3S8poo9HkeUfa3ZNA1VzRnMPNGSGV&#10;J5/r+WSQgrrPMjFurr02+AfYvdfioWueb7sZrtcrcOXr2sb+9brgPvD9nhivF65XCPbrCnp9vyOK&#10;9W2GYW+8J502U05MtSTe1xVsJphKFnVFuM1zrWtDpzKiKZNG28yClOqYnlEux4vk1VdPgWu6IRXh&#10;2KhRDZLq9+akaWOOTYUwClJiezn/dCbSkO5E+EsRFjxKKdwiAABwE4wDddJ5pCDK6RSPDl/pVgsF&#10;zeogyxh8qNgu8wDh3BsDthk/5fBMaUbYbzXo8azD9APY5JQU7P6EtXR5hQb7bN867ZQhU/rcMx1k&#10;+zXRj33/6e8f++hz+IM2Qix5yuYbU2vvpvOr4+SfjllOpsNRD9zZ/hM/CXxoG95+f7avxfn7p3Hd&#10;1rjNsTZPHnjgQ9rs1tahC4qm4lVDHc7c5efTpQ0lnSUQYxJfVaADOh7yWtVEwkvlCnRP5xaYlV6p&#10;ccaGdzk9eymivql9G3Hy1RqJnI79PtReEFKU5ygobYfDCYK67ptgn3Sj6nOj1UcU9d/SzZm92mUw&#10;vPTMo3O9dMf9IVgKOEdmpHgMNz7rYDDLOX0ar7U5XRx7ODub855k+Wm+ZoZ1pJKv+S4+bRUIUWO5&#10;MZGtvTismtF/H3jhTxTRdYmfLrtpnVsjKUOkC/Rydvt8+kZF0NDmrJWOrKaTTxGbXfo0cQS7GdH5&#10;gP6n58AZZLTnNj7K5iWbYZae0rhK6rw3+EjfMAZIFVxTn0Hzj2S/Gvdep/0GYmqYskniDKvBxmWT&#10;EH5wXHbFBglQ9YSzXelQi8c6nRsbmqHlmSvl5Ov2gR2/aTPk2Nxs72qOhhaU5WBWeZWMqzPPyJ+Y&#10;IT62M5vwIw+CRtDtG8GB361t1Bsdr2k6iPdSGVVNaGT5URBnY/0MYDlMgyeMqyyJnIEjg1l23n7y&#10;y9I/kFnOI9XWujeaHZTL0bj/zc62GGGXT//kOjcPRfv9PCSMKzZ50q/iGIhSpiCuYlXm5+nvcwRc&#10;tMZHpS9Ilotv32hGaMEFXSvoedFmHxd7XHLKk28QtmmPQBuZVXZskZ8sEzc55J3Amni1yxnZpcNL&#10;R8jo9IZXT0idfObAFT+fbjiC6hIAcGEf1730jbd+wANbhavx40d9FVa0C9vmQZadY366enDI0Mml&#10;7uQpK8/20uy6dHuUuQ+lWSTLBcMBwVsAYnDzQsQnWESQS3/4nQH0GsYdw3RBdTKzBggRaIELEIIF&#10;kxyPRBqIJ2QSbfQo6ihhwcXQThUfXKudW2zGQyJid30Y07+pzSSwiBBPZ1hsiof4thlPDZdhfcwg&#10;PDYZkXWZInpjvr6DhkZzlSjIccX/H3aSPZm49rDNyVTsbvTMxqiEVqlCsB+72osQwh1zc7B+0ifF&#10;rRSUBWCsOGt8WgDXVkS6LTq04YpkO6lUzsQQtNea4Ujy+DvXjJIodIKr/EnCBmTYTnkoLgESREYQ&#10;tkPFOEbVERKnrsiqWhtLZQoUtl1QF/GJaIcZvl4vfH19wQeNlxV1p31FBIM7iVLRrHlwgZq0/Ky1&#10;W2LEKOVPSqGEiOqYi+nbikMoLtPha2s7kFadymlkzjIENP7CVSxCKOYVwkeno6Paa8pJF+4AohZq&#10;/q57VJbJjBwWER2jHOB56A08S5JUE77hp+5157P+VI3jUuzXik2xoagLPwR4byO/Uf3tpUD0cUUp&#10;Ihn6r7XoYS1mv59Y/6fXKk0iYVdXb06pafv93Sh0R+zANoO5H8RxKiHL31tbMVc9p6iY4i/PjvAy&#10;JODh6BtjYFxXnAlwXc3pGjv2cyH4Kbzq9rF2/7gG138hopRpWrCEj3sb6weDEjWiWPfbY+KlpId+&#10;34vn50/LMefCpCGZDk/JMyAdNu5RPiZkS/SfZ2G836HMKT2/GRHm4RBf0zARmzs6wf01BuaaRYPX&#10;RUf03KLHrOGjjNY2iQ0C0x3gAWNmBpuF8N0oFixGKjZxLw9DDvYD3S4HNTa5qo1BORFGFeIO/sI+&#10;l6+IZmgyRbwq8GTk76bUTBllKpeE3WkvBTaM/jOTqhTGYCMtGg/M3gGY0d9Ka43BDUnjQbAonBBd&#10;sv04tJXw4uaadIJF4zEmhDoo1bVObIb6Qs0ehJeUc+ScerbKnc8dVzcM2tp/orG3Y0s2/SdXb/uf&#10;Orv7lWRz03XUPo+vutXsjGu0Oe9y58OYmjL+aQPsp025DqxPGwifHNZ3Hn/v/9kZLT3Vk046z7pt&#10;gj70dZsjGm4/jPvmoBedahzoMhy4YxD11aQhynep1Rklj2Q93TmtT5U5RwcPWjZbo/3S3X+QIw9R&#10;rP16ciTnmQ6UL9v9Ebi5GKChgV23MVCvTpPi7lDuMH4a+20uzZ7rZf8+tX/21f+eBn4fx14fuhvc&#10;bGutzSZzOw9ljEMs3fwUW9H+eN1+m5nN5WUzWkQKqjwBgFbnPAmSPR70ePJN2TOUQSfu3NdmH1/D&#10;Ig6RG9Q0CLqebTaoVz/TZPR1lY3Taw+7cHDd3g1bQuNtPoClg55pb/DZ6TzUPO0uRRkWD3F3rhMN&#10;n8P+SBjd0Xsbs+baaVrFzFbHPW9ndrkyINumfWL5XUIV77XS7b3B0M819Fobtrm80QKeLznDq2OH&#10;dEPEFCIovJUIUH/x7kj9wWkfpY3o7NkcYJCaaoZf0ptzARbtGTERS52kGXgNFrFOM+GCJk9A9WW1&#10;yH6OywYPq/Us9xYbP8QAM0Zx5kI88FyNS0NtTkDr+uNJa6XrhM0pc8qyTQMqUxWhl45VTm6j0yUe&#10;qU1rZYqXg1Q8Ut+jn6qgYpmo0cfZ73f5l2vZbPHb1fSO3/Hn32lUZ/kJg1V2ARimlo7vRac+KhPZ&#10;azzZL7Qo8cDCyBLF4YUJvKgSjFbvAdBmtJBblRuGMjhpd+dhjFdzcCOyITSiAWS2ubR8BzJJFSyj&#10;esI5na20TfpGb9/kGIhMnjVyxX6jx7Z20N7RX9W01vhNOEIfl8ofd17JS/HgfS3TloYBDERDtr3z&#10;GT0nHHZlRFmN8KcN8sRvKx4ueKUPpb9zgumUaclLSIdNlvVn0v/pHhkYlKHOhQ40DBtrfdD/dxg+&#10;XgnxDJk/2b0lCgJK+3z0Pve3U8CLCEruRMriPuHZid6dxID6ns8Wlsh5WCKLhN2UQLlj+ts4hVZ2&#10;06PF+F0KxihBlW0dkW25yw0JuFsPiJQSKgIsk1FO5TavHKyAFtD15qR6uvrqOWGXvecaP1xS7pTG&#10;DzELlHNkEd4bQu/KRyryem+tcIJfUZ5krtkiLBd3k4NxViQOhabKT3hFHmT0+W2+xCkJ+UZQ8dMn&#10;fI2HG2vZzbaLTGa0qPIZTFolZBYjfKwazf68r4PZbd3MAt6YpZTWX+KT9bmwgVX4KmUxuEmML89b&#10;4GI6VtVponLscoKfQmJbUf5mcug/IVA4k2U0x7xYpoVrl4ra7c2nX5+uTvMLTJbRqgdIVhkZ9472&#10;VHUAsNrCL7jjQaltI2jU9Mcj/08uxdH3iKjcCW7X9MLdfihgrMmemnpeZ+TL9vuNzvv3E76hWA4J&#10;YuKreIhGNR1VGqu11yMHPjllkkf8oIT8zqkTI28xT83Yin8FqzRKPBzioz1/H9vCWsdOvh+RWO64&#10;rlcqppcFPKRohqMYWIvRKDbwfsfhwQ7g/dZpv43PQbqIQWlLTwZDm3xG3Ate4h+WmiNQCetozx3X&#10;6K0fvAmADrZBKmldQdrH2nmlwZiWvytD0ic6L5QCWW2d6/MQOXtzXvj2WfSf/TY5rtI4gnnfXE6n&#10;n+9d/IkxU/+ex5U658P7/XAtw6OIeeyzj/kc65MTZlG3+l3bT/3cx/xAp6fS/aG9T+P7JN+f2rS2&#10;bj9e52L+B1c3sP7pe7/jZeflqSfd25Eu1x6+4ds4QrsSd/8ADjXWosM/hXOnkU6vyePUzAcZkPTJ&#10;L5uO2I1BNOm48Sp7HKb6WeuOb/u1O86Lv+7wrDJH9ewZAXs6TrZ5ypj9D3DjHNvnudz7/J+0v91D&#10;syu2TiqbSoa2nLoawy4++MXP712m/J4Pbu/y/f1e64S22/ZoqaPrAAAgAElEQVTMTUne2xR/tT63&#10;P7yKR6/fvLeXm3hq50/0rM/rhpK9aoOlIPoRSfl8twU/6BA3HPw8OchRHF96lucznRwm+dOMjq/+&#10;A6KUnMzH/4T2Ug8/govSSiw6N9mcHT/8Lu9vPIplGj4NJXBP5f82V2x7JoKlYminHuNJsxsOFVR2&#10;ffloG90W/LAi8t/IVjCzckRH9GMhmHUZ1GXN3uLj6jfZEs48lgs927Bqwr3Jr+QDXcevNbZR+viQ&#10;/QMr/dc/Z+L+j/WLY74bzR00IvvxRz7NMWWrD/LfEg4HzsDL/4LP/Zy8eVg4mkEdhKGRiRMLSDqV&#10;P6hb6PINie7SD1FLxCBafrVaRx34mD6bU1/j+5vuWJBqlyfcnuwna6+cPiagF1MrWbk3z/Y/4Ysh&#10;neBVt71416f3rA+s9Z/j6Lwv9cPgyb12fLcr9e46Z/FImlaoZeUzuL/o1JcMi4e7wpoOmzD+mZ5e&#10;Qhwx4JZdW3/axFfSeiDYZeUklHMuC+cboFTQBe5okNH0MhFGZdaUzyxnA5COBuFupnQ0WBR8lgLb&#10;AkBtEgvIAunmcqCXEpbKrXsqzoq4Whm5xWfUPolKIJmuaBcHFvv0xdqrcdouqOSKON0d02J3SfM2&#10;OsLn7MX0G76YiEi7pI3ADFzHnTgcI5HBwJSmhBNyXD2KL2qFqP4u18EBx8IbC/A4xPI9ozQIEqYV&#10;4Q4PuEeA+oL7hfeKQzFtXJznxN/f31kjb8EYzB31z9ecwUgVYYpwmi0Yi+9HqmJnGrFZwfq+zDZw&#10;7lT36AI5Em0MOp2ROBzlYwQOKQAL1+srcN4MZhfG5fj6egWeL4fPGVHBGdxrZfxQIEhA5C5mMtyA&#10;fWwcuG5Q5kbcxps4fDmihqKNqAfrLF+xHBFByzUwg+r7Lq6RKV3XovZ8nPbcUvARsDnLtWTNbOE+&#10;o5yGmNWc8GvASf/W6vcPRN1xGxdo14QcG0YciUjN4Rv7x9tnx36oBlqKBXdgOewy1ouPDao1DDYc&#10;dil9TmUN9khQwejcM1RMhkkx3eU+a1+NrD/e1a0ycpoAYyonUeK49t4tydlTSAOMcIVBB96U4lyH&#10;Ou5G9/69ShjtEQHeIsKTbYodL/HYXRDdDAFuwoiedCjNGMZyQDrh3QJumBmxvhzwdWFcEZlgZlET&#10;dgysOTHNYG5RdoZRWJUCJ7j+xhAhh5s5bilIjMjDgM+Agxtr/nN88z03Y/FNOfT2coLC+vyASIWN&#10;npY7vicg56TmeF0X1nw35QuZ+nmNkbzq6+srZ/F6heP83//+G/+2qIU/7Y2xvGp7ko/CIpI51p6b&#10;T+PKshZwx8uWMAiAY11iU+IVpEvoYDDxzxjP1Taf1GZDo8TdrTYcQkm6LqWwXalEXwwp70a/Vqz4&#10;0ZURaiZl6FIJnsENPU+cuGxgKTQwUYWHBlvVRA8+6+iHf51Kf5wlUREcovPc5Fj3CDw9bzmfgNM4&#10;nuvXogIuqL0sdIUU9QcPMVQ0pK83TLVEBf9mzSkqviu3Nl6bzqD8tDrbZR+nyjN9uu5Ke3LHxKF4&#10;XevclerervDJM6RqU+Q7vnXjzA6DzyzrFWabI6ECM2CefPhpYsHUAFT0/zbN7nh7MB5WPdiV1+d+&#10;+Jx0qTbRH18V3wJHuXTA+LVHsPZNhHR6HwZX2RQ1l6orX5Fx2Z8Xb/DEVeq7gm9Gf1FvaE5ld4+M&#10;scStWl/ZFQMjMstCUQeV4ioZlCgg3EfxBGWZtM3+Tc9OPRmhO2wOo7rG+Iz7oWv4toZZXzvPrDjb&#10;u9KJ1M8DsD6vNr4zvb3j3dPm0Ebb446f/flPDtrTgL7MMlBF/P/KEnR3OsgzE2gX5qaGnt8iY6NE&#10;mF2vkJGvF2x+H2OmZtnss9d4Je8CgHUxqtq9nE9XOQPFI4X158YPqG+ZdHLXBjGwJuCjl9XZcRlA&#10;8qDBey9Qe039jZrICSuQ1bwGsID3fGPYBcN+nlPg2qiSfRZlJI02RbFIywy2mKc1FrSSd3YnQuKs&#10;lV2wzPAyyRU6jtaCM9R3XRYlS4kvc3muDaBMOuHTDinZteC7RlvwQpxrpSuiRS2zRMyqsSpVo5aM&#10;PClCdOcaWAN42YWM0Ead0ZRDUpnFGWeiqZymxiYLQWrGtlllpcN3PFjSo9PmaPqSoYK+Um9Upihg&#10;bngzg17raMOoSTt8zQxkEhx8ztRNAQTMVPc7eSBH56EfBTzp+3CdWxL1yKP29eKZUz1AjP6dbE8H&#10;9oXuVjyqdF+d/bWVMUWc3xXsvJUoSSMYxSMaDroxE9OMpC3/yGBJxsbLTA7PkCVfr5HfxzDWPn/g&#10;fakphG8AjhZ5KxgboGCPpj2kqEiaAW1irXOs/RKfQjkC4wyflZ+3v4/612GoQlmqDQSJx9JF+Vxm&#10;rsdYcMW5gWdARq2DphWZN6lICV4uXlb1tVMmmYZKS9tKN9EUhtNvBsclO08OOpEJ9aH/S9u7Lrhu&#10;40qjBdKd8/5veyZtEd8PVAEgJXevZGZrZqVtS+IFBHEnYFmPg1vGa6aiReko4v40J66p28Z+ugFc&#10;08qURYg0K9JV9I6SLS7ywzF0IpF7/cXvebJDe5UnEbxLIp7vprOi7RP9SeoqB4QmxDpVeQKqrfxu&#10;GyxcdVS6xnLA7Qu/fOU4pG+VQ4+n7jRm9wyWNNCmqgwOylyghpP/7TWKQva9jjEfcNDn4YAvjByj&#10;4FztuXudoeI+egmb0rCagEExRgEgFcJCsv162pRaqF1Aq+etFGganJ9bCYApytaNGYBX3VP7Cbx8&#10;sS91/dbb3W+VxiEDWnwT4123ZzePunZNU5DVfwRP7wTBPDQHKcXKZS34KPdzzoFtyBts8Nz8gGhP&#10;rdtNONbciLwbiUzqyxlvyBgL7w74FQVneuqA8gCyAU3Ba3zuUYRyueO63jBD5tsVnEqojqEsp/q0&#10;Fo0QLAbhFV2YVeBzXbrBk1wHZPxt7XLt/R41pXUSs52vMrSEEB+Mw8bEwpuMdMFZZDONxQ2OsMIV&#10;wfVJWT4VmHDeYBMgtW/kcZVpWAbccA5QmDwEzlyoRQHNbIO5ru7DNKAZEQXPA0f4ZJ7uQJKRwhHh&#10;BOj1TSLahZVcJUzQSJc4vg/SAKZ/qKNnP10itKFw90VvNKEN+rO3te+rJiwsz4ITKvaqIqe/XUUf&#10;bxTrX1/doKjvw679mYeuPHhK4tgNOR762JQjKskS6qSgyCDhxINQMAaQtQ8AW4Y3jdKLjPY1Jtbl&#10;uGzh9ZqbAcA12HbZHyBDwELjunIey0sxxGFgeHeav0rwqqvGcfW97x55YMnj3B3/YbFa0QEZx/Po&#10;4qulOBGNs6JBr68ZSovNBkelALCMWixHSAmMDVLoM6g87pYwMDpOIpWEp3IauU7bOpAm9DGvdW0K&#10;rnAh5gsWc5nIokaodALxoYzOgsbIAjFqM5QTU175DFIgzq8Fu66aLkZASLyyLWDtvxhsN7ZqTz4Z&#10;wW7Kllcb9WZFSZwyStCxUnDy6Hob24CKViHHpGai+LE0Gt8MAmooRIkQjUc/+mvNWZszPdbx2P8/&#10;GcGfrqIRyRnw39K4Mr4esG5j22XPetdM6cRAA/kfjOUP5nznhz+01WjM7fpAbzut/eRE2bspOabk&#10;o89t3+Qgr3vVpu3vHPdvzgGduMkqUHzGZfC9u6GBTYrNdt33/ZR6Spep4kO2puJgvcjsPud9PoAK&#10;ypN+rhbc8eH6p/vhvPzgX79dZ3+fjNef3v2EA/90jndHUBmGzx5+bfsXdP7T+WUzx373biSy7tj1&#10;Tu22tkJGrfdtjgjw+IO99+PY2rj657vTo2Rl3yZ277/kCHBOB17/AQ34U7qy0YPs7U7TozDu3m4G&#10;9uJYK+pL0swiAhj1/WHWev4+Zrt9C1lr522f56f/xN8eOrZoBAm5yPN/t+tXfDVAOhRBt8mLFunz&#10;8t4II1rJoxpilwXKEfXLDG8sptsq+vR1L+HCd7WGsOMZaqKAqzQU5xYn1XofaWvIUZ2yFN9tPxSO&#10;x43J76OP+YC93mnb//F6dBhmnyXDSjbkx/u4eY3DYKxZbvthyJZz9n8YvtvAz/Qmn+bwp9e5J/r4&#10;HvvI//QfHsbgBjdnuaq2U5pO9andEsXLoZd/veutz5ShPpV8mA42lKyTq5Lfm4xh7VsTxo2pEhMH&#10;xki6NmSXMWlHxB0rI/iwooua6xmO16dXTqdjlmb5ZBjcpX9r3ruN5r6U8X63n508aX9ac2lwas9U&#10;Cq3zPVqCFWF3HKTa22lK9T/E5dBvmixkxRfVtHEe0pFe9XAjvsmRagCrA2ZDCJK0Jq86GpHSQrQH&#10;KtKBE/cygJbSgh2OItASulvvelD3Xc8TQZUXsBiutZFVZIVWRc9fFsp7EgMypGA+Tdg7FQDOqXKd&#10;1tw1HjTGrQhxpTNIA63JI24NIFYQtdaOqQwQGRS6V1GCXBkrki4IDr8SU3mSYwTLqxp5Lxi32nuR&#10;D3WIHYYy5MgUKN/fb372KJjZUqOIC7vT2A4RPydqBiTD6GG5whJehE8xVa4o87yH8X5l+5uq1fav&#10;rwUMRiqOifmamCNyHU9FbVoU01EeZOXrvSTQNjyW46Kuh2PH8JYWhvNcPV9sw2/OBRndL4mBbZic&#10;pytxL416wtMIHM/9fXOK3JScwiMiK8cdvylCblk4qQIHkMRv65t7a2CP3MPmkQzaMZynURYabPaF&#10;K5rTmjq5M4ooDuZdLmOK2v4l0jHpV2Pkol2cW6THaZGhT1FGD23q86IEIPOhPbzzNK6ao9YpThEo&#10;/1tE4ziLhtTDGQ2zSb5IXKv0Mp9m0PmWZVRzXLH/lK3tUkSKPPvL4f6GL2BOx5gWkVavGbi5FtYw&#10;/Of9rmNXBnyNF9vRGu6GhBPiirYoOyLzJsqgfpVzwFHpm7ZiwGZJs2KvtjQnbf4fYeRrwx1jAdNJ&#10;HjrGTIcwAODSiYvAqzkGT5tE7vW5Fk9URFtg1XEZqedwrCv24xITOMdkOohPHtsKykA5lhmhGeko&#10;a8/PA9I9MiDhsFTtvQl8Sbe9IjdswIZjjr+28Y0Rp3vUZ/TTDOtwzBkRFWOeaRw4hOvCYsRlkJUB&#10;hrCBmTCRg0Nbt/N7ftt5/pPg+GSwVMRtlfAowfTmHGXR6C6DRJQJ+ayffY5WEFdRS3RCu8eUoVMK&#10;A84oC3uc4/2Xs+7B+f1mELvZ9fQD1/1fKGs5slOJsgPnjksFds/3836e2Do7uvcZj1GRfYge6/hw&#10;GyfuPHYrNOd/BpcfbRwHLfKUl4hDWhhDygTNorLx4rvMsl8p66WRpGjDbkXpa89bWaCtOa5+mPty&#10;rwKtLGSraRUecG2ybgHHt1Y6D7shvByf8XpEZTvWujDsCofoiOQ/f1L3Y+fhvz7+eP2pgfUJt045&#10;oj/39P4n2vXpegyakTzXlc185NkZXfpeG6P7ffsZldUxtwJpny7JjAu7kcIxUh7DCDq8YHlaKub2&#10;DHcp/oGylJO7GPuLXNbpu1k530buOcmc97m4RwiFTsiWiCmp8IPckffrivzRnjJTGtkDUNQ1juh2&#10;8S2LPRCy7kG/XQaf1EwhydvhYRSyKlwXBv0F2rhzlNIp8hQk4b4IY+W/VkOqDeY8EXKtG8N5Wo32&#10;WbKK44SVO/Ojw6I2xwFrDuAOK1Mv9hhcso9ENEr8pPOn+M90wI0yIUL+dBsYQ3o3UpfdjEhNZtjp&#10;Y51AiCCmplfm801/psHDeSJiQekzST9pCZeTKIPPOvPfQH4ESEHGMQ3PCoZMh1KGRKl6sh0NpMHP&#10;aAAcA8MqQKvvKb0DdMOgzv2Lj+Fm/K737biHasvIH1RcM3/XszvumE72NSN57MkJg9G+cpdp9Pkp&#10;x3f//L+41N6kTnFdR4AKfuZVwgmAsqp4t/hOCAmhp54a7qMO1ewHiQ9WZzkavgO5PckzPMfQx6ci&#10;3Po5P1k+xANnhYcwOT8MWv8t73zuh/gcSzy29wfJmDOXpNoaZ5CSq0g4TnLfIZ3028B6dEZ9ijCq&#10;ItNhB3tsw/vfhyesYGPca8DTCSpkGsu0x6JJ/9w3eUL5rL1CstODmX6XiZXRgvKc1oNtvI4hmksn&#10;1X0dfxeBKkxsQq0YJo09JqSSUe7opI15gQy/MYuaFDfvGJgeDPJ7rUxBIEEmBST3myCWYndPO8Ah&#10;yUihNCwiol3gctyPcYZZIAzZVwOyJpqHa1OI0Ww4ZzIoGbjrIoMSfPn38jL+9mNCKUp4gwMRrCJj&#10;BE+lj+gCvrXfBiovNOilbQL08bd75aM9FbUJxvj2EtzOCIYw1HD0Fs/JkHsh8GFdFw3gZEBLBuA9&#10;2l6Ga11jgYU0vapHuwG2mC6qvNzFEKLYngwKGfnp+/oU41H/SPiq2N8YA6/XC399fWGOydQsNGDZ&#10;XakIoXNXukQogVKCE9baiymYxGZwjyOGLzo8pEQ4j+ulIkcCIGeHfO8NC1KCpwgCysMpIBF4Cb8W&#10;xMUjPIJLASshLQdD8wEo8jex0wozYax4wfQ1C4bpC3ICwRjZKrxpzFQ9bBGsDYafSKfmDVR05nIJ&#10;fDv9evKS39prfSly2pfSgXCftXY/1W3oRvgzB2StICRBPrz7ud38t5gWyfdBXOtdbfMac24RxWcP&#10;mb5FtB3E7SEmKSMx5+MGr2oxuK5IrxT7PiKyLwAvDNicuN4xporY/htjgMw1sFlKAHIEddUx+W1D&#10;p8IUMBtxvhmKoA4jtIzfi2u42Pr1fuc9ALiuvc859yiKs9hm5rQj7zMVeaYQdblj+szaGCrmN4x7&#10;l064NWcIqDImG5ijsyAxloTBcIZAxUB/jDzUrpWK6gDCyTeGpSN6NYwcs6LW3X3z+ZgZ1rsUFqCU&#10;ajkzgza8MpXOPITBbogoYYwOSpfQuWhkRipA3dg2bAaOM82SnMe6TlkuaYyV4Bq/dzj1fXenE3KQ&#10;wQg3pfYaA04etFZIF3OWU66M01cJhkCbH8gT9jEPsPgsx+cuWh1ju5hMyFFH3guettG6TbYRPv9A&#10;Y/7R1enrRk/t9vtvRsHipbx+sz7c+iTvSZnrub+7ge9zP08KbPbWaMOn608NoWrnz2EUdLjk3ZJE&#10;K4LwvgY/jXczfO839j6sGzEpr1pXoj7Nge2s2D+K7DZ7QSchOz6lov2+2qaO/XddV75/Go832sLf&#10;LiCL9a7lUaOhXY/Gjf/iOsf029UN2efzn/DiT/Dlj64HfOh71qiIn5wmnQlPYzB72L+/GzcfcVMy&#10;g7WofhbiDANsp3vHWG501fluOEWGAb5WZNi5PsOyGw5qnbr8yhkeBlyjfOwr6vcYowYHPIt+OQay&#10;6NLD3hkMDtoLQFKvsyqCKcntV4yw4g7uz8YPac5mk6dXvdn5LOWhJRkXdNjrEZd+EMy7TkeFnGZP&#10;+hUQciU8DUaevPmYAvVfOwzYZZvYn+9R5iX/hvZQ44zfpOOmse1hWaz9lrpVj/T1SCvU57fMW/rI&#10;eH5IbgXpokVBdbXh0MmvHt7QaErXLR9Wvs+5p+pYa0U9G1uZ4ujtV5r4AKZN2IIWPNOt970vXWGr&#10;p2b1WUY9fZZcl/esjJFK4xLqoqMM5NILS0Yr2eqBTzd0qPVBexcJV6A5LizSXmm+3XAZBsMPpumG&#10;izDHa74C3jjmjvvcb02lHt7g+d9cVn1tQRwo2JQMH9dpB9odM5Kzsvncvylf1su5/sJlNH3PFLgj&#10;vILtXIL0o+QNBtuZdNSTBzoqzYu1/woQSGN4H7v0g5GpiX1/3yztYEA58kbDI59yzDyvXZGoHUf7&#10;5a73oy0Z05VJgjsFcuSc/D/so0rqYnDbg7vusq/2l+Uct/vsazY4u6OM4mxvDAXnHVHwqgEIwcRu&#10;OusJhsIgnaAA+UXBegzZTUNXMh5VMXO8lsbloLI8iiEYjQbZGMsiLaZISIOMp7Ad7+6L5vD0vGyW&#10;Jl+Rj4mAu+D4i0fBV3JFAZ+CVQeI1zPZpOmIiYi+iLOYZn/Y08hRgBVTQ+YL/zJ5O8kccSJTALDy&#10;AoGGHRJ6X2mndy2uejMSWxoOFw2N4pkGejgBRGabC4ZJJqdj9ivzu6bBnP/mnLm+IRTJqz9jU3ZY&#10;tul4LA8y3xiNkIJjZtqmYJfgZkoII9yVOzoLd1nk4HKjYZ2EZMEBFlL0643lckH0aH7PNXEHxnIe&#10;FaNnSknyczzCw0GBYMH93YyCxIHEobsAZQvwgajq68BrTPw1X5hjxu86huE0sHMNxpiAX7EuY+FN&#10;oRbcNom3A7lmWAvfMgpfC44rBxN5DJXfOLJlyesV0zXADZfJ8YT0uNZ/KXTqnrYi/wbIKES5wf1C&#10;UpIU4AJA8Z6M4cUgl4dx70V819EgMTMDYmOMGQ6TV7C7hZUGTodVzqyDWU6F4jRLu3O/Bhg91oW7&#10;bMAwlI/Ly+ifcElDlZgkAKbzCFqyMHQqQIyw5btDMqDaB+5UnIYj0ve8MBihP1jxen1Q8NIs0JhP&#10;GshBOtiOFBUdIhNjkZsxZuCjKrsbWJRW1ePfOae1vBm8uyNqH5tlfzHK5VcYNUXTuwDjC4oEv+BY&#10;l+E1F/HasjjyWpWz22FY1xsYL9j1xjUm/B3Rz+/3N8b4K+jHl+N1OV7vyBlupGuvr0iXke1dO0M/&#10;I1+64cdYMX74KljAge+gc2uFAelaF67L8f1+Vy5QKmg2BiCm7hGxMwVfGXznyLQgw0qAE25NTKz1&#10;TiffoMHb//M3XnMC8wJGGMD/+pr4//+z8CJ+LharWov0RjRrDrzXhUGDeBcadKLEU0g1RvmMrNZu&#10;wFYYTntaxvCZCmvxVWClIer116xo8CSAxhMrkes77g9G9QAliAffQyrtcc15RMTYxGaIYgo15Q++&#10;WINgkeaPMTZcV50NOdhe80WDBTZFzIjvlaLqcHRwTM6aGTYCVs611P2o5WCwF8ExRqb3kgJapx8M&#10;6bCkIO3uGf2e/MsvzFEymEY1ZuSIniOy0zrnaBk8QNwzHamOn4ovWtH6XIXu6DoIRYPDdr9/p0w1&#10;mpjnBswun+VHvYdSMmvS1aGX4lamHWv/ReydTuN4KuXULWtOjDPxcuSaBMRfridF4pMS+4RHZXrZ&#10;70uwL9J/4N+Remdvu05/yOEKlEMYQBo5Cjf29evOmVSStS84nicjbeylqclxb5e8vcPHSHf7nJAL&#10;eV06zVB8X4ppOOMIIOK6t1M2T/iq/NxLTtHBiD0X1J73+X7tPD26v6/37+3svyf8znRMP6DgTwbv&#10;5/76mv/yfMMD0bafxtGvt2pj8PuLeHd5rJEvBwYVdhhery+uZ+zDQZ6WuzoFOoPxeKMhKkjI2Kv9&#10;4Rz7olFicCpBqmucw6TLMTiD8hMy77GiwwG8CjfSQMS8zO5gYEePJ/bQDRAPOJB0vw0Afim13uJJ&#10;Joe9vjC1l68LzUoXe1bpfwxp9O+0c2GljHqehlRfd2cGIS0jstVcxZHj1GfxhaH2BlizB1EPiuMJ&#10;Pb5kML25YLmXpQPDLE5kXCFLYU6AOqRdFwplDW/OWXtYKJIfye8UaX7i7U/1OgSjkLFF7yhXJwxr&#10;PZL0xIx7I/0PAAX87DwiC9xRnzCeShHdc8JlmngXnZkW+kVGw1bUHpLPCba+szGD4/1eGDP6ivpf&#10;C6/XC9d3BKX8/f2fTKkmOXv5gr9Xa6VLH5xswskz3Wxys9SjtM0GyniH0iuY4kv5h4v+U3aUDN8M&#10;0e4h/8SDOvOxUmfbeEeDBAw8QTQ2XruZcq2M+6GzaiyrOXGaDNP41zzxh3RMY78g2Tvm2E8jac88&#10;OwDvPz1eOZ+R79ybI28XLjZZEYgATqAM4JucAwapwDL9qF/U2X2XPZCU5JgjTwQU/Y7TMcOiTprA&#10;mWkaRfPoGBNyG3Y87/Yq6Tjn+p7GfyhqXOtN/A2utJiah7QByNzxWzS3YNT+ya0W/OhwyZLndNhW&#10;usP+pCKz1a5sqiP3TaQoZT50nqRuEOlSHufEaHKLoB09pzGIRklfyv5QQUMat1HXC/LLrAFrYbFe&#10;wVAQEPFf2RbqonN1kzmFc5IkGOTBIGRjLRwbjfdTxpkjB5M9vAoBfbuxgTgJhR85gp8uCYzJBUpo&#10;RiM4FAKM+YPiUWNccxkI+nG1UuFLnVc3IYC3I+W6+gof7ejlSPLf+vHG3NzLaNU2S25Nl3CAHJ2i&#10;hAPwijYtQQytf3OnR7tGpyi3zGW8LpqdKdS1KSYRPRSTVNg9lImZ0fvdy9bAZPsmLO9xwKuOmTQO&#10;3/q0thAyZ4ZCL+M84ZbtUrA6RhLoObZnK6+3vnNZPazUOiZbihiK2PKFfL8J0Q7xaBKPByIjYXCO&#10;gdfri0IC8L6+MewrnxljwC8SNxn5x2Aql/KZKxrZG75FugoZLUEBZTVRM/bBcuFOYyA+tt/StcF1&#10;GDuqJy7mES/vBTF3geykB+rlPJVh+ZeCSVbIrmccRcRtOGAsXAseccYIBail4KihkJg3vPNcNwlM&#10;kvAs9+Q+cv0t4aoPMnIR6izIPr8/uvo+3BhBg5PFGPzYw/emnPM4cJJz9ocUF06cP/eJfglDbocD&#10;+HvQlIoQQZ1gsEOxzy4lJMy27sZCfdYUJT0bY1+LJhgKQNe60tkWQ7OEz7WiSNGLDG4AuPyNYQPv&#10;XNsBYGL5FcUvlP5F8PoE2wQYsmhXRNYsXN9VbNIRqZ0ud7zfcUx+0VDu/CuBTkYBOekU6b4gRxuN&#10;c3x2jpHR8d3bn0Il114nFa614Gvh/TbM1yuEB66r7quYk8No2BFsV+LGgvZhFzr1V4eBdc+RdBKF&#10;4gFjy7FXeggpbLU3jXu7xGfipEnVkbB0p8VJT9waLu7rukUcWAnkp/FxvsLinMr/kRN6rUOwawqr&#10;DOFpwOAY7wpU668VNx1gWoc506gTgn7w1SdUjSOMkoZiVYRnadhsxoowvtfxc8BSGZtj1pqS7gce&#10;zA0Gp5z0v7h+Mix8EDnzvdOYl8bV/OHe9o/96RkbqKKZeFzDP7l+Mjb+L6/f+rBmxP5fXGfthc3B&#10;pTlLFn5Uxg+Zru0lQMa2XTDveB17ZP7EIklLAUWIPbo75zEAACAASURBVI1RDpw+nk979jyJqPFu&#10;+PbL9dT2p/5+u/4tTv5ftHObwwFTXQv2ayWU7nAJHtro9Bi07Yq+1nv/aK/JaAAGObXCxtscABp/&#10;f47k3+lO/D3TqJwGZMlB//bK9oyO/mZ07Pd1TWO0IXnX5c8wq7mQ140BLJ4bbUX5/miM1GbGLzuk&#10;65bqX8a1bXhrAL0MqJU+YuS/Tl0Po9L97Xq5ZM9GWyTzEyY3h9LH+TX9wAwjo3WjnyVYDspAt8jI&#10;Oxw4msf9U7rCOYaIPr5wpa6lU+5PdTv6us8XsNzi5LUnEB6FjuXAfM0ovs5UUjyEFnvIw1DlK+So&#10;MeczfXHPE44AdV5H/iZ5+JEOQzS9CpmGbNh0N8Joj9Y+Fa+u4knWFLbe5cO+zoF2Fam7rc1ZE0ty&#10;Kmrf90LE2xw7CQ2g5gnUFoYCx35i72kP2/H9/PskN+2N4HbdfmrANhMd3WVm9zLeK+D005W4+TCu&#10;zUzhTnxD28e1FjUX4Qf1lB/Ibe8r19vLKVOiZHuGA9qLePq2XjFG28eZBVQPHIsPz3A5oN9T8PT3&#10;unzfniauCxeRMtFGk0ynGM7AD3E2TekYe55SWfm0GYMMmaozc6GbZZBSNEZaE4Zk8jPSAnO4RxDs&#10;sJm8036ca42p5EhoQ3HenrSuDPUREDzs2L+8Xi0GUbBqINEgfCOcMqTS9qJPvZkURmug8Z42uAt5&#10;F6OGFQ4v5DchfgAyxWZuJC/L7Db+9EC3ibbR1YyagGtNaHFf5VnitdaTMOzZbhiOalEibVZFzYox&#10;dONy7EV+p04u5nZQuVDcmhHvNOSvrtPn/uWGyC4ifi8Z55CxB9uLCU3lwO1w0JO5RvXCFjEFi3xS&#10;mmdTSMwXYPMgZsg1hlEYZkQE2roIPoPGJfeY/OLOpJhQDFgpENA85AKwazMPRJHqIo4yGsqj9xoD&#10;LzO8vr4yR+Vajuv7bygCYi1GQMrLK97qyLzpK8dTiuTyMHAFvGpecibk4V4zGgMT6/hPIYWeHZ6R&#10;IHFPjNbUMcdpOU4wt1phRBWIKUQJ49608JYHKAv5hozgmr+IzrDKcQgwT204iqKkp4Tzk+lrLwtn&#10;PAzmwicxgF+PJQsmnkwCIsptH5RwU7BK4vwDkw9Yi4kWWTKrqIJOhX5V7Jb2Db+6M8dvGLvGQwqA&#10;mIcqwjMfNg2oF9OP5H5qeztz0re+2GDB5BwcgHUVTGJvOi6sVrWdOGkLGIZ3oxUA6a4pf8fCel+w&#10;AXy/46fXAt4IJU8nlxYWFtNdrOW4VhhM3tiP67pXJMO5Pv3KNCscv+Yj+P3tF9M4Ca5on8Mt1J0N&#10;yb9WRNRUJMJiXmcauJUmowvkY8Bszw3oMLxn5IiUN3u8r4hWoWDqzohH93AutP0vurIajq9lkCE3&#10;MOYq4yq0UyKPvJnoPfEaKKokozfTToVAKUefjs6JM2rNUfmYgTwtUgqIBE12nDS9cswnrPs6HkpA&#10;L5SaCtj27NzwYc5Rp3PQlbTaA92Ad6QbRC+M+Wgc53r3on0AMr+h+K2E1N0Jhk3UzvFssLOCayfZ&#10;fBeOPKKrCJo/yDqwz2H75rdfTpp27rdyj/1MRz+9r1aEi9XnNohd7ry/Tr4XxvCho1H57iEkJ2/l&#10;99FMYJ3Q/3LdDWWf51n78KDD2L72xn/nJx/6+tNrMyxvo+nDaMrm8b0UuYJ3V2T0/GKh+G1vxQAa&#10;bS4DPalBygcJ59XgZ7vz/qQP+u0+5xwY2zzWaatlcsDp7O+H9flv1kTXOYbzt4e3H9/79M6neSmq&#10;dtVKpA6QMn270ii9dp4DyV2m8I/iRbmntT9NdKTOisZjMngXTvUntrnGBLJ9Tmh7Lp25KPprNiId&#10;WjVa9FY4OZgahAgkH+6TQevpc6Qgq5MaV9t7SqUgW0Ou9ZjFg0IxgrtSe2KjEUZZZ2CEVDJG5CFv&#10;AUW44ev5WTBqtDFvlxNjdyIEL+4Fa/d5A+4MRiGRl15mFlHgkSoz5j3zRBTxaK//nrYGvY8M0Pmd&#10;/+y0Ln9FGttbOo4kMAc/PWmMGUpvyneRoO2BgqmPGoClyM44Vbauq5yVqMC5TJWq8WPooFs0dDku&#10;vzLNn/TmnaZTtr4uAOEYeV9Kuwp8f7/T0Pfm5xhIk0/a3rAaZTOGF40vntbeNzn9u22qG6XLNhSf&#10;S6czA9OxWsGs5UeWEdSsy3QB75FtPOmSNDIeMqJShWYB0xawdcqkXT/RvUo3sl+nepdpf5ruhAaP&#10;3u7N6ItdN/rTy872NxkYmfoig3fOohjta3dy93mIRjojAGWYhuwpbRyuOW8yRaV52sduUBRgp0Ug&#10;7QgdpQfnPdMEGcHvTq6OU7rfA3gMpfeXrGOiP6aTDWgnCYqqFm6u7AtdXrKSb0ztioci7KkjXxNe&#10;77Wacm3OTAjeA2QMeaxE7yNo2xwz+uGzLx6xKlzr/Th5NtfbwRNDwNXy4e94uwcCGmrtam91nX/w&#10;wOcq2p/EdaSdGbjbBl4lKIgBbvezUIUEh+0yAM3wnF58A3rElYiAbe00YceaYSsJoAMuwmYpVHVe&#10;I9UR27gbUWhkeHtHkXyaggHuxnxYZWiF/vpB3BShLOLNHNWU2HPDrVXR3jI6SG5wr8UG8x9qk2tx&#10;ly/45Vnkx5wLSS9LIS7faUzevQobDB4ty+KhTuT3go2I1Kkby0C2Wt7Wk+ElYRGsvd5LhhPoEbt+&#10;LVwqZjFC8Z8wZEG03PAn8cSWfF8GnqIPI4lMvRBjWQ4KDMQzkyeKeZxIRDIiQp5awm/qqGwjYNdV&#10;aYMSuxz853hfV+Lbcr/lCncPISZyVzZiQEIBO48dev01IARGSn/9yLjnjsUlVYB9KmIkBKjdOyYh&#10;OGnIQQuc8yN6p5KxG4lE7But0F5Lgj+YGoP7RMSRczfsxC6cIxbGRXcMnfyQQGQ7wxTtEP70GaQU&#10;BBnH6r9QHj4uao33ERzbJWUl8VxUdTAFxlK0ZmNwjal/ijur8dv2+fJd6u/FjNwXjbe1r6/VnQzn&#10;HmJqjLaxgxecR5TUu/AUaasUjZNjIWk7FS6/LlxGZS0NCmEoXkxhEsd7o/33iNQS0w0+qgJ2sBYH&#10;rouFLGfCvZSD4jlPV5/TPOborMgq4/K1ZDDGRt/EE+QR15Wpu3zl8eqIXFLKlXhvKtftKcS0aBJB&#10;e1w0qFscJbf3BXgYxfVcpF5ZmZN8kd5HZrN29NwMeewEEUWeuOTU58xydwDiz6i9L17d4CnFMfEm&#10;R994n1ZdsIPkhtqrKqrrKbSuKGyyFeduPAjI57tis621Bn78/qPxMNsq2lnNWOabS9nglBFQezdI&#10;FGmKEgTqPvH6jOwCwD5AHla83BJW1U/gO9Ajlpz4F/nUL77HKUXi0QbJ3yMj/+T6BNM0rqSk8IGa&#10;ar3qzW3tij8JP/d1fDIqn+ui7jMy/IHG/ck8/6+vLvdUv5+fy4c/jO1HB0G75KyJ/nbY1zj+bP4l&#10;05zrIBp07JWD34r2bgrRqch5/d6NbtsDpyxzGrUfx63xFd/dm/0Q1fg4xg905n/w3p9cd9gLnn/e&#10;xrkWumQE79j1CTYymmT+3p7Gwr0iJG/52DtHOWkEkoegPaWUJetcN94PnhFK/yOcxZMBGM3G2l+r&#10;4dqZ3kzCY4Tm/Azg0IHu8+yR81+zG47jOaUqK5pWfKivkfaQ5Ivez1orZDM6xSMFyV5r6tcr+2l0&#10;ws5HygCfvBp3PIr1r5Ov4WjBNnezOAEMm0w7VxrrSJ2Wy6TcN+hyhr7cr06DCn+LrlzkOz6Cj6YJ&#10;UzT3YJ9Pskj8pFMsAKNbjnkcBtPMzmCVH1y5uy8Z3Np+U17iheTxZoiTuBkZjoAxc5DzYCjTyoQz&#10;57qu1HPn64XljtfXV8r382vgel9sCSkPdWzYI8ORgSfpQLGdypp7FX7n+uOAh6WhG9giwa3J0fw8&#10;B5o+1/XF2qum7CCWWx6S8QCtGdNPWMlvMpwjx+H8jYZ/22WxHH+nChuKlN70mq8WOAfIBZOvPRhu&#10;T0P7aSDfevpA7p6+B42qFBn1O6NvWx+djuqUVZfNEs8dcDm8WEMqGqmxj9VTzIzCDzOmQqWNMfXN&#10;543dSGSuV4gE5fTIufsOiAzmMa3/SetIrzciHs93Y+vOf2ttRptvhFXxuWHH+Dr/w+3zdiou05pw&#10;3yNObld5Ltv+pu6eMFBwWvQhXJYO9jKmWzYmC2MakjG075pxumE7X0n71mJ0W3cEyH7R2zE4MGbe&#10;36+O8/ppll0M1YYZss6LgrnU70uQ0P52UQMOflCQiImXoTANngScFPXM8ZaQCAPfInAvd8wxs6hY&#10;Kmc2AXgc6WLkVzK+0sAxYcwnjdhAWI9EwQV5AD1pfvxsScwdjuW9InZfDMtcn575xZwRj1SC3eGD&#10;HpSMDPdELm8OARFkR0V/y3sDxOb2MTJKTCRzyCs0KjGF2ajjM/qvIZHOUblMZWiEy9DtWJc2dNzL&#10;A2mJZ034NwAL5TlKWFFAwQVn3mqpIYsK5nBkRCEUMG109nlskzkn953TSzdgX8zR+v0dRMWMRFDM&#10;1jNvWoxIhiUBpMbnjmwfLqjGQDx2cIwV2Ir5GaJi8tfXC3NOvOxFJheGpWRpZG5vRrm81zsMUcJt&#10;pZ94v3O35kF/5kYqnBS+F94uGjmGRaGeRUlvUdoxII3KcUQy3RvZk6HaMsS6uI3IR2wDkYs+oi4H&#10;BosqrIzG1SglOGgO6f4QUQtulYKI1hQmfObxTTjiZAC/69jVGHC/aDBinmTEOvmg8XgF2RoSjkfQ&#10;DtHIYcrNJQJg8GtF4aQxWfSFOYXNM8f8Sm+J2rDKh9WZI2JuKhYB0sZBPII75svYh8GhfKaCSxNa&#10;D0GpLgkJNO4OZL5Ax7p5dQNfvCkTpUCEbiknTeDo6/UFeHhjK5WTxlOOoYi+R+bQ1jCdtE9MwN2z&#10;CAi8hCKDkW4YXkAUBoaMzIeKyrzvywxjhfPucof5hI8XQeGYy4NOGgAe4QRCYN8MYuudQpxyQo8x&#10;qjK3x3jGeOH1+sL1fiecLkfCTrRTgvRakTdetMdgjHAr5i1B680ipJXyJBSTmHvgJFAMOSNMDiE2&#10;hZfXq2iaA+cJCh0X7u+kEdzpVCMfXuK3aoK/j6l1NC7vRVrLyA0pDivi/1ZGGhtzZ0ZzYzmmAdZS&#10;WwX9oVDD/aK677FXDCUOykFy7Qwd2IwHIZdQ7tCWtBp/yBaKsCthUY6bGBkN8ChDq2efppN9Jf9o&#10;km0fi/uHAkblWU7Qi052RoXL4RB92raOKZvkumgUngw0HGyDezeizHx9k/yE4Di47xyO+dKzHkJi&#10;KhIJxFJGUNEXNab92FkIzjNpTNDsuLeYEHBLP5Kt8i9luiXlBJQT2hgEiy6wp0JE2bCcboHIdkT6&#10;5/i5niPDM/tNz3XMOiES1NqDDmQeXUeN+5PR77y0J9N5pT3JqE/JK3KmxSmBTW0GRdS9P6+USNAe&#10;PcbdILrdk+OpX8xqn/wbJsOb1Ts5Hu2rF3kAx+EVRQjsimLtq2cYabT1WDIdSF7tczOtlSlKz3E1&#10;1HZ32CTO5b49IsJLWei9R/oijuN0FKlQovjPmH2Of4YT57Xhu5ywMqI0x+fp+MmczyiCPuerKb01&#10;UwLg9v3JCH9zhCRfj+tKHYLPUNZL2bvXlqAcEc/Vnmbjsa+Wx9IsFSqN+kohovQTB2FAfGEywjV+&#10;j8CRaPeCtjaNSE4jMf8ryXiCgThse40WyQdkBK2Jj0zLFGA6ORq8db/WstBXWRRsEMZv5lsuXWBU&#10;qpW0BymyzltEeNTZ6ikInLBzK7oBA1MetnW5quaSPrxeM+mNr3LsunumVsn3b3KFYUeXjium8O6g&#10;Nu6RfiXn0U163QisvRYygCP0b8Ff8rh78UiofcJhmGEN6RoCs/XWxc03uqr16MY8W3GablCHGY7k&#10;104dUnYRQ9CDcjShwb/27BuKoIxAJJEM0Y5zV3Z2OKx0Q3OmvxnAtJlwW5SBjbLrGkbdMPBzrIUx&#10;DWsN2NJaR1pOQyskvxajwmMkKlzvyl1thnUB75PXWs0PkHOC8zWlJVHQFrhBYyJmuaKUT5jSrfHn&#10;YHGBG4UPKcThyv1vUIEvGzVGQwSmyFAZ6hsNryN+yyjtA89Ho63DyhAfQXWGjBVsxkujXSFqwIxc&#10;YMv7e6R30UtrqfhQulQLputOs5OffmI9emc251rxmJP+F8+LdJxza1zRtyP1b8/3AE+ZwXxhXT0t&#10;YezEMorX/jQU7XVH5BU3ALbQ1DZMQ8sAEPQCmbg1ZOIzrDNRyDvtksxAY3Ty/wavJrcNKx1Noojw&#10;p2TIwp1OF+3ACwBtjT3tCokjVutVE+hzbrdaKpUh+mfUrxS1bivwG32sdiueXnan+F2JfWcbt2of&#10;2ahUKGPs+fTVpmo8ARdmO+FkAxF8uJGQGk//TTpZnrI5x0w9X/xLdpOCT6XaM6vc7eIBr00fQB30&#10;TqGH1KmLO1oER+T68otEv+0lp2DaJB2+G8LzWsjoXnl9zWUqIwGi4JPNdqLXxy3G9WH319hzJxQg&#10;OY9NP+h93Jio1TFmyS40eur6lIJM7xiMxs1ixd6B18ZaBQoKHttxeuvzu8MmfrbbPYmBnm9bg0kX&#10;6mpdnek0grgJNkG8pKAFOfL8nG2guskxbdOtjQm1vQ4vZxtOfy1kg1ERj01Q10OqHC+AycNqN/GV&#10;m3wt2JyYY2DMiTEHzBaklpqr6KCMAjGwzZkCwqwpMykcJmjSNXEbR7/ca43N5SraIJNgVR74k7El&#10;fCmUpHAiQi/4ADjQJR03+88yyJWJYylP70ExjkFAmFffq72tIIR75gubqDFM6+9VM3fyINh7EvjX&#10;eKUgohfDIAG4j8fozNvVhbM2wxvz0j0zenlLcdrH/oFoNK5YsuD9WSlBNfb7nu+/d2PqT1eenll0&#10;No1iek/Ge6Az1Lbvo1cqxzy2e107CUDh3loOGwtjhcHbfIURuRmRBMeKGBr7fJxHMJccklUM0FKg&#10;pTKYBs4SANKRI0B58YFNlWvaivMZB1MspfBHQS8VOP5rQqQBuFITluDFtEFkKn9nDnMJPueOvBvC&#10;u1Cn9bS2PmcqHPeoi5HqOWlKkObam4rGkXFcvNS98cnRNyV5qEjup7oMcgIlnP48UlkCfdOTgSz6&#10;28dx4C7piSWTOeF6PK5xn/u2vScjr5tFFFubZ/KHRke60evp6kK5b22xwF/joQ7hMecqFD6UlX3o&#10;/uvncw79jN5t6J9IWgzyh5v3Pvf3vOQH17q2vfrD+5tkYAboJJY7zkKaT+N/otM3ev/bdxbNHmNE&#10;6qJfriej6v7bz7D8b68HW0f/9vTGf9GXP/Sx/74ZZM1EbVOWEy/4cRL/4uqR8jGW/2u4//mYT3y4&#10;05KSsf5J3xtdbvP9ZOgvQ7V6sxuP+vS+u+/OhAPeAFj7wlNWuBi8oKdUoWIbezAkjqvzmbqUeu3f&#10;XsnS4Di0jxvcVDRZeoG18ZuGe+DZuQ7b3P7gepI5t8trX+FpbW7t3ef20Onn8XVr1x9cvZsxLNLT&#10;dN0VXaez2zvVjn3cAjeZHAyUsgjwWeaZlu8Jf/ME163/+l5yWzPGPY2z2VhuzzTxJBwjCtIIo5RZ&#10;NzJ6BaCh1iv0PpnqS06cPOE4x8AYr0iF0mTuMX7QUxMlV4436ujIUBuUeit4fewNGftkA+oQ+dTl&#10;uaQKWOnz6i1U9GxzTJsM2yVDAYYtqjcdxGjP00g49nU9cUnG06f0KNEP5b9S956vgVaTB81ovz/2&#10;2+m+tXZ68ptO+nsdkgjmqGfueomvcox2/SnfSJl03z+VYuiA6RhZp8lMQUuSf3c7WbR/w4RsM1Nm&#10;ZNqivu7xPZ0fT6eVrMa8O1CIy01/1xzva2Y5tLMoZsqoHFEF7BR8Kmr9MLizbxmq4XVPIvQG3iVY&#10;7H13nfIM6lDWCtHALj8M6l5VB06BzjrxetBRf7DJcc91W4KgSyAknGOCB1yx60djvtC0WUaE1yst&#10;In4nIkl4YZmDKYwGxTx1CdXhFBCcigsi72gaFgTQteDaaB8Ydm0Pjef8BSwwWASpYEQAegEvc7hR&#10;Id2MHKlFd2TkZ8upVX5Zlzm5I2qHWyc6pSCvBUb4xsKZGcx9W7DbZcYUH4DSfERHeUAvIda3u/po&#10;0II2FGCAF9wdXl4ZbQZVou582QnnBlsJvkPdtc3vbM4BntgK4+RK/EASGouQBNhrYl1xBM6NTMAZ&#10;pVHSWM1JhpD8mYK4AbBWgMmasOGeOJEG4dcMLxKjSWGWedbhxUh6ZMKCt4J6hK934x9FgQ+GBX6B&#10;6KFDJykEP82DkddnyR7D3aP5IEB0Y3im3WnwUm/pKee4HI1o9k61ul6nM1YzcuVxIstVUhIbjkfe&#10;XEAYZOyzIBGTyvz0sLY/2my38Sm6d+Uz4YCip7QX5NiY5M/CeXdCqEhR0hqAOBN7Kp16tOEmzh17&#10;u/DykwS0PXUTZDZxr9OcPGZKXGQqq3TeOfbpdkMeGmnn3hsAnUIHnMwAZyV0wj2FKyLN5UpnEgUc&#10;E7UFy2lJL0VSFngqyZ2FhT0iiXuBJ+6vM8rvk2Vuav3N8PViX9+eeLjYdjJ0V9QUnQ2thoAMmuXQ&#10;CsPWuiJCPA3hIO1CWxsAnimRaNiXcEGeshhRXvn3dgFpK0wCQBGapQySrvH7QNDbay04FrAiahlA&#10;yzHK90YThAZppMuYH7F3cYLEQ3gaVmmOPCIJor5G7VPR2hS+EfgheSLYVBnzc0Dtbzx77hMispdT&#10;tpiVw5eEQrW188tyscV+veUg77hkhjPtTsoS+dxIxcaJTJtQu1iC25204JnmyGEFj+JcSL5fET3x&#10;XCms5Yzd4ae0OYkjZ5cbTEU3Gp/bxLyR6xTPnLxod6d/un410NyuUqwzSL2T7gdckcAWR3Frjgkd&#10;dxrBvf36qXvf9uemMH2g3We6I/dwbCnt3U0eQMFZDrIno2aujXUcPsm53zBL8uXuNP3p6nNUD5rT&#10;aM/koFMZ7OPYWvyRzz2QbhS9PQ2LGtFaK4JQGj9WX3eH1TFD5RNtN3oRwJRbj/7/V9fTHqj8u2j7&#10;1jY8+uww2vMw17hLptoe/8M5daoYhupzPeJvGSEsdYLKm3083K7XmOhH6hXdLdkZo6JEDaKh8R/j&#10;PLzJktFOpJPKk828qu0jveA/uCQfk+vljFv32GHdc1uXjHO2+dTPRgE6aacOcqcTn8fc8Tx0n5Xv&#10;2zDMbZkcoPFeNU7O/Nd3GlK0AL6n/vpM8w9a6hEEY8JjthenyrwBgToCo5+rHtQuRzzpQrf+O3+w&#10;EQUyTbm2aeyDw3El+uZ+lJ2B8m+1U+2LZ4T+bg9rfd+XjjIgLtXz6Xok4dGNVDpNoDQz0zzq0gjp&#10;xgX3gWFRY8so3y+mXFFAwyuLZzpecybeqO/BvegcR9JIpSl0GewEk32+BFdKYfnPFDSE3JdKF4Fs&#10;Uyxb845/o33PNKvGAEVTOkQw+tuYwUBrYfl+T4ORuau5itHX2CJx+1p3GTemsBsny3QhubxqDcEh&#10;ytZgOIqWH+lI4m83sON2KcPB/cqBAEewhlm7179Xq9QPnyKvCbcWDBRBSJXuZUAyiM6E9vkefWOn&#10;f7CIbB6Tcjcs6yeUBnG/VrNDFNa1CGHhWAON5n6D9VGgVeu6O5uwfS7DvWV/NRpD2VDOwK7ej3N/&#10;FJ7CbLMbdhptpnnxuQMXZxGyNq84qaTL3TP4UGOfdO7o5LvkLuO+idMCBkvdNmjSmKprJ/l0x6sn&#10;J07iJDfxGaiz8RRD6h4dZ3fHiPS9+PzaxCJDHtXumxKoSPFThirBJ4CShdduXZXQHce2SPLmpBDr&#10;tJqv9tzukYvNY0k8O0GQUcetK95owGgRWE3tjZypuwAMCl3auEmkDVsOXDGM25HJNn9DbXbyduiD&#10;meWxPhH40RQILjniQPvI93YhJsW9fG9fo2pvH6MRXoLn3m4B4nktx3a7GBNYWbuEU4O34i/QWkjB&#10;O2CmHrTscyjligMtt3tMdxfCjfnWYqNAi4UugPBuQr3NNL8Zi9gteo6XhzHOSRqcqTY0SBdOyKvb&#10;j7TyngR5l1DI78MGMkdWY/D7EghnHWPMOKpigA7f9SOQazsmfWfQJRyqyMOkAhH3w1DW16rgkubq&#10;FKR33DfIQE9BgL1TbEV57Pi+4W6MQRlR01i2ajapvHAcQQBb+qGGVJ6I4glDswvffwOTZ2HCuHew&#10;zQ9KoRUQb8/szgV+F20chhCc2zGgD4Uc7fiuWKO3rzw6ZUCLHLBSEtDpr/Z9x2zi0Vq4WlHGk6bv&#10;4yraqjkH+SvnQhG2gGc6b4Qa4fnLavOLKYSyFoRgCEX3xfyjXsrC8gH4BVuGOZTGKkDozCkqQ3m/&#10;SgAT0412x7BILTEGBr7gblh2cS+s5Ed6bzHneowpimAWOKzNB8B4EWbAteJoqQn/DHmcPscIACYH&#10;bkXSCK5ZO0ProfxsXM/1vUeUnqgrepn5DDEiPY2vOgabqRj4ziB9bkqhT0OciBlwXPT8X1CqCpDu&#10;FU5FIS5reai95bWPvOOLjrg9nUUJ4jUH6Bhy8o4Ho4V7ygSLCp9QzB2JH6b92V/FBTmDH41dXZEH&#10;KkVK7gnBzJuBO/qO3PfFE3pkhno/r02w876nuYddhotS9rtzLGBQnehTD0K4GyP2OWdCmzaOem6V&#10;09VsJwcZwHMio9b1B4KjV0/hnFc3sN3m4J3flRzbHd4bqSc+2WkET31gfaDz+PG3T993RSqiX5Vj&#10;9ek6gz0+GpNTRuvr87S+//ZK7Mm2VasmlLV2SjL//WxUPI1U9bs//q57wWocOOamFHd+wETvpR7x&#10;gbf/6fVsvPrfXp+M7Wu98xj83RHYokBl1OCxffh14GCjZcOS1myOtB/G0p1jn94tXSGlvTtGSG5o&#10;7a/MQ1vj6pKR6u2A8rK7RzTmAo9ZU9bY6MIiD2Qf6eKIRA/agYXh/3zf6J2IHD6nuY+nO1nTUJbf&#10;dxrlB3xu1wPf7PLOT+PQb0Cd8FOKnY2GuGdacQ6k8QAAIABJREFUgqZtPQ7jyUn10bD/gT49jjN1&#10;iV1czSAavw3wZgf47TpxPdBqYIoTWuSMW2eh1+yQ+aGpd9Tt0k0kuZhZ2tE2+NjxwQXH3t9uBI8T&#10;9oX3a8l24UyfOiJdzLqYJ9iAa8AHgyAaS1XqmbVir72voB1fL51iKHdryGHVr+SLOWdEpiPa75Hy&#10;qSury6ZTCHZRB4UAa7YQfbCaOqQK0wYHg/Y56QdvppPKQz6plJd8NvOBcz9Y8LYyVFr2Ee3FF33v&#10;RraBPWVM1m9rvEM2hppWGfmj0SkolyPocf/q7248Pmtg7HYSyxezJlq2v++/NKbuq8CLdH2cTtd2&#10;GgHB630pVZrVuyk/hqw6vOpowWmfcQ+AJlvv89r3RNbPw34yKIeSelSfR9ENa+u/0wEFTnE4afc5&#10;A+9OGa/WR++oHt3pQMn3x/7+GXBTucOr8XS6sO3Ri2JaS7/U8KPbV2o/cT1ujFr6dr2j9tLpZjW/&#10;bIsBaxMIGyD3c8njlWFh7+5BH2r7EEDqpsK5yGFf8s86Wp3HuspRGDTY8aqXiiFvQkwnFgCNGqBx&#10;qghhKk0ErBTR1QgUX8Qyeia52HUsvQGLOYKvVZ5+MwMGjWFBdZvor+gy7PsNiChrFsK7GIllBrxe&#10;L7zf7zRIRsHCgQvKj0XGQGZrC9jNt9gWsoh3Lag8HqaxcTxu8voxZ4+jRY9RcDVWmB40Li1r/XXE&#10;6NEeAJjvWYRq9xxrjE1o8ogIyFY9jDtjjIwgrThYy2/RFO9WPgGIlqlApK3Y2GMUAX6/vzHGiLzB&#10;QCmjA/BuEOJ6vl4D15t4N+SrakIg6DTxrjBxPMIz0MtrY0OR+M2L4A0DWJQs0jJceF/BkGKsnP8q&#10;vBtUTrqApMIjMoIdQ9YGg2GRflsw0BQgO/OMjaQjembh3RzOYoS9WMe242Q0d+JJeO+mjWByjJI3&#10;9TviaMpC5BbWkRF5KX2F0Jkk2BSlNIqRJ+ZxfszJpmjuEAj5zxamVCTip3E/JH5aCV8X24yoms7W&#10;Yp8J1IqsdSDzN0MpFyaw3hH9MOcsT+pTAZL2e0ZBtGgHKQ8gHTQjok3tMS+61Bc/wSPvMk8MrKi3&#10;oCPAihTGovPQCjeymWTwXVCQYUzr9mYENgnNJkQALVlyG2PtfDgjqeFZ0NgPZt/zUztFfkfkhwsa&#10;K7xk5LUvvMYrBF/lhk+JZyUumKm40CL1GwDTbqRjDID7u8bsjnfjKwEPKtnLMsfywMRc35ivAXPS&#10;PFeBS8N1hZJxXU4l/AJoSC5jvoRHMBUSM+pbKAISSsPJ1OBrDmM2hmtdQe9bvkwAmffMuLaZs/a4&#10;egTOdrnzBEZFAbtNGvavfKcLflEEuDmhibtjDsCYMoXsIIReOdMY0e5X4KlNXFDudNKykmgBDFyX&#10;V97mLO5CnpQScBnANMzMo6wcxYyeUN5rJ6tx5jF3zJRyIn3xDuekItsel7M01OEO09ivTdgmfTGz&#10;MHqPwXydyH2g6zSEpNB/rJ/wSQ4dyb6192NlgUZv+Zv7gNm1tWmDke6ptBT9cSrUG21DvxhpGQQ1&#10;drdkNS9KF9+5L3WM2kXta+2Fb5eXWWqTrA4Nw8SvcEFhGYbK9qoxVhedTnqjAb1VD+Z/LQyLtZuN&#10;96CNJwXo9l2BDOf1dHR2d8gFnB0GmxO4rq3o7rCIwpMB5DQkrVy/0ygrRfTdR7rLgPlL++0I5LjW&#10;laCJ+8TrFv0d+2pAeYtz7Q00Rp+nc/o5KirLKaQhFfDPRuZ47mLy72SbpBELls6m2Id7hOS6BC9s&#10;uJVrsu5w7jpE6UL1oxxqvj4XZo53iTsWhdHNon7IjQ608SzWvugnigZm1PYx2zILXmTQSceJN6En&#10;XYl/vf3s1wtGMadnY8D5bh/n9lwz2Gyyq4e2o/nLADwaDgD9lMLeTwTsGJQGZfhKXXRdXnxS9LTr&#10;PI5E5uWGaXG28wLwbvtLNU5O/jr60RMzfK+VtMdRTsmcwz3J6QaT00Cc0dc0xo1XnUgarQ5DOs5I&#10;Tve1DH3l7TRaaP2Z+7lpdwXnThMkLztTt1AWldHMojBWkvLT+SEUsGoQDmDRQJHyyXHSqhvtJSMg&#10;5SqdvAP3bNwbPGIfhVWRaSUm5CTyrFkUXGkhi1P1vrF/D72ky8RRk8lB24BTjh2A+0x5slaAsG0y&#10;qWC7dYLir4NtyrBaa0IcgeAedGDlsil3OXOFUz5Q6UoZxNWOcHLo5LdHoENmMWH3W92K5Xj9f1+4&#10;3heWO77mC9cVtNXpsFFcRxjgYm6v1xeEpF+vCv7ZpkZbjr4GXoxMMRJSJdvO8VEm/BqpRaQiyQko&#10;itZmyMSv12DwiRUuG+kcc/0rzav0kA3+TR6MPVIru+cSbzQcNAgaks9/KZqeutHIsUg2iD2bhtCR&#10;YWdYV4NhKsZr49tnGpB1sKPT4PqoQzS7EIHZZIS70VdMyJNHKfWkHCOG5Rf1/Ihk76ecVkOIYYY5&#10;y9BKqpA2BYeiqTkWYoOhCcSb7DdRNv7FcdJpWsp3pS9E8fN+KYCoUuB4nWyyHEHB3bUXKFsrewb/&#10;zkMuUrR0rQtplkfu9ZSY0pC+R3PHOwGXXmdAfNxgFTE+xo6rqUwdQQmUCeT8HHZgC3m3jODniUd9&#10;Dr8EDfri3yj5M3C/5dZHGKzfeWqg1uqe6s5E3qvNMVIel81NOL0O+c5AvdwMc7zw2jyLbTLBkIDb&#10;llHnFoMRE7JcQEVC+U2QlKAucJg1hso2cwIuY0psIuPk4kh/TTbXzhWRsg9ZCPN+Rz7aMQcWqff3&#10;9zvBbSZix+P9vgtW2xrguDT2Y1MUSTnfaErhw2XtbjAJ32805lPvnFKcF2PNtXwY3HlUuK15KsPe&#10;2+KMDKkAF/kXk+d3GgrUhsvS34So5eFgkIXIVFhj3uETGw8IN7CjF3DS5EuQKVyT0qDNq9+V3gCK&#10;ahRBZAuduWwC0vI8KqXflZ/8LHD0MIm2LJYbeLAoEK6CjUFpPBo+iAghCBVZPAecwO/dBbwPT6M8&#10;0regvewbVZgWavfA20PgxH63P8Y5xIcscpkb5IHGtLYkN8mBAaUeEb4tbPBOnOW3DhKzMNh2sppR&#10;ZJcEGDlERphdSN96hfIz0vAmJKizT5cUyYyMa4CCbwpwKpM/tHXi2ynkHy98aMa3z1v1+tHy0vtz&#10;D907D0jQaY4hMR8E4Rg2tbAA7t7vTWnwZgw9+pNgf127IbxRAgClAIAnRxx07LBwjCGKDS0pHMvx&#10;fl9wXzRM6dja5/XI43997Tjua0vfwp3b+FYUOOpYD5jyP9Pr/inKSpHxj2vb3nP2UzSePMYLnzt8&#10;Nf4Obxlpii+1iL/etsSSTH0iPpKj5n81J/VB1/GDst0V59SQfK/R0dvK7jSHFK5FgEpu2eAp3AUo&#10;E1zH/QPGXn1mvzIc4GF8KLzo3GUbx9aJ3e/jab215ypEuxv7wkiw2uuN13vPle83+pW4zG4WDFUl&#10;3fFhSxxj++dXFDdWChEdN20afO/BC5pFKz4PrPZFClV18yf6jWcY9etUDG5GyKY4P43pk1E49b4k&#10;xk1OeZA7Psoi+0O3Z8/9V2PaeZ/7amNB0tYfOmui5E7vfh7i8Yx0BFMUWjfA/trc457/bIj/1Ejt&#10;wfP9HEvTBE54/ja+zYGy2gHyJ3zanA1IXvMn83oy0v4TXLrTakvc4OA/zq+3+2mcopMUcnNvpyG+&#10;R8M3nU18rfO/4lA1TxXdK/NT3e/XOQtpAAp2Wh9Y8Kc5Pc33XIs+zp+cE/s477TlJ5xL2ah63PvU&#10;Wnn7LeV08lLVEWm8EAhdw9r6PM+rjYUNl1Gjkwm/OUvUjp6NPnFExf58QuXfXOU01tj28XzWAbHR&#10;TzjqJPtJk0ynGnVL/D0aymLcD/LB3QHrDf8DUcccwAVUhj06eJfjaxre/taQI31FyrOhE/T0UTlm&#10;9ZJ9nzTetmeftsy4PWkcWzw8dGr7ujBn1Nk5U5WEkW4CDLAZmRIlHCajtVmyL+VyG9te6/oerKdP&#10;GX2Q9Y61iFmj2dbKpmDUL3OOHEPaLLpB3tsJR9KyDELKzg9ZDTuteKIbIU5VEJqe+6jP/oNLODcY&#10;WNpHmGvd0L3sgn0OOx+/jemjfHTSSrosB3AaVPXIaHhzbzD+1dJWEMQpAp5bXvtFxvSnOVYnyBOs&#10;9b3hS/uHBhvhkmBoiXcZLXC8e8imh9591DAFjiwbmzF+jBue5f2UW66WiHmXgVKetDrjO7leG9bc&#10;F3+Xg3koaHqkkOw0zwy3eQ8z+PB0DrzUlbeBd0Q6F3bA8ujXgqfBuu5zk7HRdmKWA6OHwRd8jSAO&#10;g8QzGWkzaJqMBa2N7ZPl8yErRd+jTSyieCO6Yr0j6lsRX6858Z///Id021NoNUa5uAZte5/nJRjG&#10;o50JliDs7XUxNUMhXOgSdotAzehr94bwB5Hr1KVabkjh2ZE2S80kFIlNB9d/CPt+HMmtBFF4sihO&#10;LH4sBhy9BNFgVL1H1IG75lhGhuExvyvXQQgsgcoxJ3u8YmOVwaETcL1Xx6xmMrOIXBxwnMRFaRNu&#10;hs9NqCLebUw8DF2VA/kQ8h216WEhqFFIiPGF40U0KdmcIZlVEkB45urzEZHYCwBMeYytrewizrAn&#10;FTskYZaTIKN1HXHqgjh/JVKXoiDcKByhEa4x94/XsX0GWrTCuBNsST7as5HXbSZcNwMf99UCUvCu&#10;Varr8gvTHS/iZ49sjnQcswSEMeDXCviMgal1u5EAi9kQoMacbOYGWytTThUcmuImeLqi95Be9lI4&#10;fHs+ZW9JyJsOYwArwVdka6CYnICdonYj6C68C1drjD310WpMLW6v3A+M50nJIAxwna6DAiVgJiFl&#10;F0YCD4rwKIownEdi2IWbommX6GZOpYv+SGIWWYmc45x55NqXp9E+DZtGISoV+twJGl6Da1GF4c5T&#10;HpyZ9ef26ODV8DmpCvEojc/Y3699Hv+ubf36/FvEEt7ZXwsqTmHf4Rkl4x5ONKUccSfPbwKG5AZR&#10;nizSaBWtvS7PaJ8qR275HoCI1DfhCE+aAOUchTdGJPrQINKE3zNOWjmA9WptKc3rGWbJy3A84Dv8&#10;HQWH2Bwdd8YmyKUDtfUPX8feE/t1VD2KgJb1qJbbuFfrt+1N9+I53Ie9xEg218awjrySpVjnkLn9&#10;JF+Aso0+9IjXh6H+waV31hJvZDS4Iv8PA8dGFwGYy4B+p3unwuTuuNAd0W3wfD5x9fir+/3zjovV&#10;jijEEl3Ss1KCH1In9EtOvjK07leX27tM23nldvl+f7/FCMz2XWOVDLjj2o5ze2PrYZ/9fsmAw8kR&#10;h2sm7lfm8K13ymgsI0iJRdzPdzF+n8vxV3PNK44LFlzXTicGnTfn+v9kJOs4GSdK/BZ1LXmyXvIn&#10;AlZ74KG/jwZ5Jx+wnbefbWY7Y2/7NGyngU4nbKNzymt2SyNyjvHyOhcESJMonDj7A3DLu7+8AlcW&#10;71tKK9r3jNiPSW3zER3c474pO3aca7pev24wabqEw9NgdtJsO/AlDA9BSK+LmNb24W/9Ap/x7oY/&#10;JO4pr5yv2X4yUr9JPwENIqJlU+kTzMjJG5dPXCRVNHVYemYaAMV/2nh2PBV1BTCa8T757efr0Qi2&#10;gaTTT/J1INdcKVD1xFOu2yVZO3lB4+ON7m/yeU871fmvF70q2OxO/TKir/v9toYpkyAMzG+8Q0d/&#10;64QZ71L2iNOhA1010MAyVUaTYTdjvIEnkA1PIBeNGNR94vRm45E2IkUo7SC9OKCM3cZI1TFURE+5&#10;wdtJNuYI16np3n6R/l3fQtNPpRt1Y153yJiNllcZeCmFhEUthI0Gi1ZvqVhC1hmoU5pqvIUDpV5U&#10;QzT4kd/iiZZLX45Wyo739KxOdO36Xh/r3VYoXWLwtM5CtwuKfiHhp7cKzm2g7e9pIH+6ZCtRk5/2&#10;9vR23x7mnuutNvZJjrG3bDrVyn/TOo7YjSbc+IX2oaFw2XpNojqp208j9whwvSsYTj2Te+jo8vgh&#10;azlXj214zdCdpyQOnnVEmI/54smXekY2FLcRtpLsq0Y1UQrKSbpVl20Y5ION1bGgHzb3wvfbKU3K&#10;zGPWHnxBA2x/uyJw1FuKhXF6nBkp5S6FvnI7kycynQiJdgoPMrwt2HxFOrvJrei1KR2BqB2AmfSd&#10;u6iIbSliw+oYwMkkNLY4Igz8/f03o5LjGLzhKuGOSmjmJTd28SBUeq1ZkxqOjePtfdP4cebc35hK&#10;MJQS4kOhbRmQiBBpbHUKZ2NVLuob7gtropUwUnVokkKa1o6pY5oy+ezHPQRirbmHsVECjMPjiCSQ&#10;OZMCfk0JYJqaEg5bagMiwJwDy3lkBiVsNa7FP/JQgYQmcMOVcmGIxJWDYZiljWVprVihPoVPI64m&#10;ruwG8A0ygnUjzjALBaEdOd4qyGc7WnPDF2G1SDCHlQAeTqXXThVIZCq6V0w/2h2Mhs8IfzFl9p37&#10;L+dVhtWEcCey52XZQOClAXFw24q+pKLXnDZql3hoFrgSkYGxWr4iz/GkYiNcdVDg9NVyNhZNkyJW&#10;tK0RN2CLxoYZj8ZSeWpHeW7GsaM5MaKUj9vNLmCZWaYtSdrdwOA1tKMfz3UJWYgCgitP4B0Xg+pW&#10;5FgJqGv7Hv0eURH8WMdqT6riOeel59AjKSjE6LscNIPKk5Q93Z4zBYEn3BLtqMKV5Xi9vEWVNKXD&#10;sDu+opq5ldnVwWK3zvU41stH0jS4YZ2nGTzaTNiQfyBhogUueFvip0bf25SASZq55exDPutBjO4K&#10;a847lPw0zDQhvE8hjCB7JOHNaCIykO9Q8GE+Eq177nt7YYxISxH7WO20v1ataU6bAUcGcu2fNI4H&#10;4VoHPhacSc87YA6FVTLJDjOQvquV0+CzC3taI10pd4DyQzdmBdKjFqwZ0/pAmnIRj3nub61q8pV8&#10;r+PevmfKoK5UK+WAOg1LHfbdUFGyVEQ4TckkhNHP1z6386feV77RItQjdV53RN0bsDSUc8zhIc42&#10;evPuXsdJP2lWH34/YfOsaDaeg31tuwF70vGepRXGwHW1tEWHc9nXlfgUyz9v/ff1+2j8epjPyTO2&#10;drltNlnaLOlwvt9eKJk7Xs5l927eVOOfx3X7XFBNHqt1d8fhHsE2vp9g9dMzj8Q1Hxjw9d7eS8Po&#10;Cjntau0+9XFeSo0ixXOOFy7Cvqf2TcEaJ0eu+TzN97bXHvb+Nn/ccbhfZ4FhALDDKH22cRqtn55N&#10;Guwlc4X8/rzvlHdfbb3m3Nviic4hWcmVRiZo2LLDAYiQJ4ofdJrrcKYvGWhOYC8n0c0QfsAwn8k5&#10;3Y3Mnc6YWUsDlIA69kfnbvgZd6Ph/fu5zklPZZCPlk8HmLgyqCWOUTyq+il+a/kbADdclMkudBdn&#10;RO++WZtFOuQTXbNs/7x3xvqf7xRu7XDY4bE9kx974GALKnnszBMGaawTT+39nH9R35VyFLA6+djS&#10;gj5NYjOUQ/hBadwAt0VjM7CuC4PHjef8Yh3pcAjFieU4kR0CvUIOkPqIUb9C63OXsQoGZHg3/Ewd&#10;wIzF7Rm8OAZT9JH3zMGcyPG+AqVs0mDnFdwmQ/hMQ56MhzR801mqU9exso3utS3SjeDG3PAxbtoz&#10;wDRr8X+q+8bCgoAizmt9W7Q4ktWm3D7nSISKtSg8T0NtoxFbUXCrFDb128nP9qhf4J6mSn3/Cf9s&#10;gnN+DvpJ/aDLTY60zeSD/W97rv88DqPyJnk0AiOdU3a9rsfkSQzC754eVXw1nok0tDW1/jfGNBPH&#10;Yl081xp9jfTWCWNrYx4NV5sepvZ6tHiP/lY+7JTLuGaZGuXGMh9kHbQlPIL2vD3z9Nfo8JniVVa6&#10;ykVZSCeLervil68R+znrL6WGuY/ZEFkLqvaHngZ8GHxVu8LlNM4PBlYyWOGFA4F1RMyBzD3Vr3c8&#10;WDmp8migNUG0PLfdV23gUbYxw8D8mlSQF+b8AjBgk5HbzJt4XVXcDAZc74X5miz45fgahjeNYe4L&#10;7+uC24Ww8ceGi/yA0fdrvvBeC2OEl80dIahORScCb6ZMmVwQzBewLpgHclWkVEMqlzCOKBho5RmH&#10;0q2ABlYgvCZeqS/gMpRceIUPpwifrYjC47O+Fl4ZGc4X25HBZDAAKcxCmfNpPFqKzhFLTCoLEPFM&#10;mhkc7lcIaq6M8opOLEPNRpbEcJPQL6xVm3nCMie6w2moCIK1FpU/RzIquAII2a4Zdf54dnoY2oc5&#10;MHhUt852QHR2ZX5rwsMQc+LzCwNTifjbsSHzyN0cU724ZpOOhwVjGoV+hfFk0dAUzoAiJSXgVLFH&#10;47i4m6hkJjM1TwYnY1biAABDpJpIhiChy9BSucS1IC+11otMYYJEqgQAA2honSXIKne8F944mnlC&#10;dOBi+qQV66J0SpL4Q74gXkNGuKIfIvImqBCWJdB4RtLGSJlr2x3Kq51YY4N54j1x+bo884mPpaN1&#10;pGfuYXTAhI/Y4G4lEJnRUO8RUUyXQjonMl2FGaIWX8whtgBpghGWXg4RGWhKGOZaojN45pg1oWI5&#10;bmAFo8XIHgnPqgov5qg9F3TFS3iF48IFG07mTmcD2zEAfonRg9lGnPMapGcsAtmjcZ1rYoaXGTAM&#10;FeXF6BOQvkRC1IzOf/HvWiujRVLJMnm/A1fi9CN92ebtVFExRKXXWe6k2YD7RYebY10XrDuQAIRn&#10;d6TiMe2icUJwnYlb61qRHboVjxkQXwxHzrIZa5vCRqx3Ohsk9fH20JZOIQOSMElL2FU3ShgSRpqv&#10;amAoV7o+7wJnNzZKcLN0YAj5JMArRZEibuQQ+Ho1ztAFEin/yj0t+pf7IGieHLpEm4YrFGKdwibH&#10;GnRuN3B2elZz6gA6Ddu+PWLn/hM2UcYZVp/hbT1huFyFLbt8xIrq1tvcBcr31Y3Arb9MSbMod7T1&#10;gQTMK+h1h1k3xjujnzfjldox5vVfyTPK+CHiB1zvd+YkfU0qoBrnYhQ38z5GbQ++Kt4OcbucfOK9&#10;i2FTXhlw8t1kZvE21yUNR8uL/mOPajftgwbrOnDC6LYhKanRCT2Llk5NbbhndEo3CuiJrSCWxsGx&#10;ZXRsCwZY10ratBKHc8kYHTwqpZb2YkPWUpJxuyqNScAv8VX8TqjF/uBexZOktKIU8DO1mvad+3uL&#10;ZE6jvfZIjrfRA6DhuW+tXs7iYhqTra3dglHwo2s5zDwNrUtBDASkTpU9GrxRbSUstAAPV+D3hW7U&#10;7e0samqz9zVG1tR4am9dOz2KdsJg5Mrzn3mkSW/tub1PV6dHvz3z6V5mv9K6WSmmZob1fufzoz1X&#10;dBDQbjEzXO15AOmoirZb39RxtF909dRO4pGLz2ovL3jbZ6xdk0o3DpoIvK21NyaRoZXjWu8No+XE&#10;OmF1cyBpfAuRr9ioqfWUdB/wM/cL5UvjSdCXAdcVpx6baHBqZ3sqGdyDBjBfoYdLLyMNh56mPNVl&#10;kbVWps9I2LjuA0DQuqhPgljQVRHHY0aBdKyIYpTRF77wNkteLwqSpyxNIYzrwRnD2Y/QaQL+oqsf&#10;9rMkiZQZQflyAazh4666NYQIAX1xHI6VMsdmXEs5xuoHQ8ovMlP7MqQsznSCLnkaYI5uBV5J59mj&#10;vj1nj/2T1x35iYMnM053WKWmHZIHvVJ8QPKX+FGtsQP4fn/XyWT3TCe4/IqAOq9gDO26lIUaH4vf&#10;Rqasfb1egWcW0d1zshYacWyOwewCfG9G5PikMXJoz5Hf9pzJufK21/3Q5zlsw3XnPtW4xU+EEC/J&#10;LmqZ0elnn2XgFK8hzrQRzOHwNVH1gZwBYtaOvR77+8jbbEfdAtnGrH3uzwPAEH61dz7xgpo64cNT&#10;gjJBzNfE93fgbJg0DFfDp2F3WtcNpaVXZG8dSAm73cm6tRZ8P/WgaCL1BOXg5u9qD4zcr+hrnXqm&#10;/sp9B2dQ4RwpL44mO8dp3nMOqNoJkldhtK02m5jJgWJwv6BaezKSj2PtZKzX6ZtXC1QAEKmEvJ5f&#10;vlKmTlsVkPLSGlMWSdqlKhjLvdKLgLg8Ubw3bBC1BnOiAoHFC0fVwYB7clZr6/A1RtL2U0ZbbCpt&#10;Rdqj4kN9mwg3Zj2nWoUfr4EmYfJS9K2UeSFYDiwtT88bRukNjMTqr7/+grvjr68vgAC5EHl8w6Mc&#10;RHBdYSwak0UqPMbx97Uwx8T39Ya74zVfKWRdl+P1mvD1HUrWcly2ynDm4cFZWIwiCON8KQoEeioP&#10;uC0EHMpqATHoJDAP8zdDMJlsozZ0IubBzC2T4HukWoBn8cw6JV3MTV+LFSIdHBrzMSpKTMUyx/HY&#10;wv6+yyPclHA9f6aySVCdQnDChASDSqU2RHuzCQk5OfavX+qZJ+jb8amqe7dnTGQ53r+6UJ3H4mrd&#10;7Cpcejrafjs5EI1FeyURbc+M83kRFI0rcbOUtFw/YD92KeaRgmjBP5zfJuDdr4YP2R7H38eXv/H5&#10;NAo0gTj5rCt6y6p5frD2OYVzy9m1OWmfUNBIA23foMiIUVg5BhbhYQtMlWAb/P3WV7QbBkYa5r09&#10;2P5KmOiRHd3oJDjUHN6cf8f1ElS3qHQAebyT1yD9+6Scq1J7tLOeUnRC0SueUfsaRdGMLCxrjCjt&#10;keYyLsIxVjteiK25vcYB6VI8txK+MeZXfnZE1MNoO07HpKOtuwK/fSWDk1k9DKqlnAg2UrRTEFmk&#10;fuYYo9JS1Iz6Du1GN1IfKRkyMshQkOupfsp/3dTGHMewlpOd8+n3C56dLjda3GitvicNTdJjicM7&#10;f0OjGcg2O0/PKDrco6+LsPPZa0/1UFMw7l1syuJTEbnTUCbRJKONQIdM8qnfjTxP16fnn3+3+/2H&#10;57oCUe3sEbuf2t+N4MczDY4/jbn0CZ3K8rar+vPRqPZ2p5thRNJekUAquhdIlIKqePMx96MjotMd&#10;hrthv0EjJeOiqzdl6FQ0bs30ffHcz9P1NI9Sio8xsN2RY9zfu6816ayxIPAPymYfy0/PCYadNmnM&#10;6vPfXnLA9ia09nnIta3lDW4pra1t738UqgeZAAAgAElEQVTeq2Vc5SR4YtB+gEXN/zd4VrP39VV/&#10;9iAP/XZNGoDO6PRP/QE/wWB/77fnfjNg/wlMTrrzb8d7Xrsi29JB/EFTv+P88+8/w6z4dXz7Qa5w&#10;x1pXGY5LDOqDTDn/7POM9C78xUccu8s592cWkDplnfjz3Ks3nfIBjj86PByZKk5CcN9/N93HbKOu&#10;W3ofyfyW0lAZPVJneJjzP0e1xzl+QoNc/6ZDGe77IMcET0vphaL78ey/p69qvat7wepEdL2ddEpB&#10;CIDd1iSdjjZilP47/fhE6hQwIyPsZk+wkmOGWUsFWbwnFSgtpe849NijWfsbY0+DttGo7TJoteeH&#10;nkUY9vUOU7/kfkOLLJbcuy3DM+3rT3X+sxu54zmtYTe87V0843a0xfznRxDC7GNGOH6frk/rXKea&#10;W3BcKDNH/9sK/iNeKnlSLZxwGl7BbqD8/t9e6Uj41NjTOtr+efvN9E/7a4f7GIMFrHcHoOV94ugI&#10;I/MZxV40MdZKaWQUSe7e4GLlcJnNoXL7K8VMY4fdcdQarJKu7H14CxzQE7LT5JDa3s39dESxJ66p&#10;ubXLIClHk35M5WZp19Pz+r0viOxdnZ+35dzg3tt5pd3aC+FPI+U2oK7so+8bb+8XeEtJLkItLzwQ&#10;UUWwKGbptvDX6yuOcHPwg7moAoCsgM1ISyNh+5tRBGsp8irGvZbj77+/cV1vHjPUkTnmwXEgUrtE&#10;zqvlK6LBrTxVkUeZh4j6hvFdXNpyFDZFczNmtGcHw/bH7Mg5bnkGBXMjCBXj6ldsrpVI2SK8vQlA&#10;GnEKJt6ebWMCBanthpXhpHnPBeNO5H66TqU78IvHOwciNywY9cW17QRcVdmNYXelFMVcgNGHB21b&#10;pVwoWXukl843vExOnp7UyhUakm5kGXnDPSJOPRfEI2r4Ws25US1vFBW1yQQ+O2GDnbCJkZodrolN&#10;0Lj3qkd68RD9mB5x2AY3QivwnQThZyG81r4wwWvzttm52heBMIEkPIzLHbMVv6o5VIRoNGQtstCA&#10;605IYTLiBKCvbMvzWCzWgI+kmRAeRDHuT8JZE4gd8FGKzkQIElOChUvEV9+CFfFLUUONjhva3rhW&#10;5qoH7opMz4GqnIrZl9AZYPSKhE9PAp3LODzxsAz+/G0qAo0RzmvRoBuUwVynNyKqd7wGjWYtqj/3&#10;l4Dh4FlLKKrmrjTsawlESpBhEUUwwYKnp0AZo6p899w/EREeM9SSeoOBHFP1GyOIpDwARZO3I4eG&#10;OOIvYXkk3mdkD3PILlRkeCpWa2G38OzXVqz3ILHuzhMPM8cX63Idz3tQVsJb97rhuckLGzUR/cmI&#10;AT6l6N7lT+ZUGcPkkFxwFlwajAT2ReZL4vMalhW8HXuR2KQHeaqA99yKhpMWd6OY1lOTO3nq3Xy5&#10;TfxxXsdDjRYWj5Fxt+MZcD+a54xYDZ62msOlLm99PBvTi548Hv32CzphUX1StlkOy1MnfX+mFFd9&#10;kWwkzaLzLvf58i3dUjxi1RfxpPvDNPyMv0p69BvkWx8PFsbOO90dCtSqPXeXaT9d7pKl4rod6T36&#10;Fe82HNG/5xjPpZbBdAwAyqdYBVY7nco2PtTikOx+x5ud//Dpg7B4+0djgRtcHNSLQjgid7i7745U&#10;Nn8We87xCn55Lyb4dAybwOHzq4bQ5to/594fNUZS/cTzvod+NqQ/tP/BKKL7g9M3KWPYafhJxJ9W&#10;8ISC9k6Oh/9C3djpQZH8neb0qxuxnub9bwzN5xgO3fSxff3tTtLf+n8aw3qQAxJHc+Pu9N9G4cFT&#10;Opeb8dqKhhlWBvqEOOl3muUlR/X27+PU75RVqM9+MlS6exqjreEjZIAJ4ZU/7Xv+U/RzwuTeG40o&#10;9zlZ0iUHD+tuY95Scd50yqNfq97vhmYDXKeEZOD/POpYoYr29iP6Y4xor4Itfr7MJFftBdB7BDZQ&#10;p5oUXFVOyLXRGEAnwklHYFthN/3mqeM6rq5APejR+U6jbX0tjCkCTBHq5rRFd7ko5C6k3NSMZvoP&#10;T3lKdxMrMRRPzDmMwZPScWt54Ys3nDXXmUHjs5LbkYbuwTzeEd3d0qPw3hwzdaTB4C5v0ddjzqwt&#10;osCeLP9kCt7h3iTcJtOrlRM5nvlkeNS66rcyNCL3NKzSMXSDacFYQC2YCh5B93c5VnYr7ffTdnie&#10;NjpNi93IWnrBnQpYXzv9mGsIbf4cdzfcBvgGcQ9p+9N+6HS1Tvk9X2ck9cer75fHV3YeLiNxf19R&#10;xewYKZsZWKfP8mzGMETmiJS7ykkzuOahu+6BYhrD47ScdkNDZn6IFEAl2/STBVsTVqceUh5t/4CS&#10;O3QiejgyfD74iG/r8nXwN30z9zgdrH5Qa/wkW5QutPL508AN4CE9DYAmtwse+7QlVwYMdIqmihjs&#10;1P7VebEZXk3UCzaj4/wIYrn8NMBIqelvtvG67z+c81kRaSei+v3m8cXlTJxuuFZsch+G7+9vDPvC&#10;mBPz9QKgaJAguH5948sG3u83JoD3+5uEJo5gvV6vELSvC9/vN67rwpx/JdOSshYUuwO1GFLs57Zw&#10;BN6Nv3ckxz0vk+6YWe57ec4G82CtPCbeYN52twF5fGFd5Vgo76wYYAxicm4mYejT2qgQ3IPg4rBb&#10;dHMZGVxPtOfrr4tJN0IeTgqmI1kRkTrHyLptva+ujKrOcxpgrPe0+WghKU7DDOGxhDTDbjYwUJHx&#10;2AmmnOiu6HvAGfVa7JsKn6JkT5AKH4pyhO4pSgcvBVG8RXMbVi+mRGo1z41xZgc3ZhJFQTkWDwCb&#10;NY9wE6aSsXm1Hc8Ugcw7LkZX467canQcwRnhbxgehHlYHX8POdfy5MldOR0FOwrFSmGjI3syxvRZ&#10;p8KwKLQLxiyC+HIDbGVuxyLYFArbMX4uWBOevZ5rv4VhKaq42whDyGbQW07FtXDWmRuo757AI6Yf&#10;UuUHFC4lM1FEsVKkNLoEoKJ3eKmIonZSYn8WLsSeOgXAer+jbYvjiEppoAjzFHxcNEjjjDl043oi&#10;UqMvpTTEmK5Uimvciw7GsRauMcIIDh09PK62twuW1V563IWnYvjHWmls8CjqqzUKWnB0aYZhL2hD&#10;LKZlcq8j+ZWSImAj+ieG7R3N2xiy6NCxL7owl3HZeVKIc1UOYTBrciqyi3zhVcUTG94ITsHrpByN&#10;Upg0FiWpbcI42vrXft4NtLuSHzhSIoeMqY2eQTwgR9f+mwNO4WpwneaRh/zJoX9e+Uzytt7FA35w&#10;Pb05CjzXeH/3bsSuvlYWOO73JSIdvHAfMf8+G1iMe/JmH8/9KFzSmA9eJKfwU7SRiYbwfS9HnFbc&#10;yEvEys7xW/tvjang1Z2bvYhUDXIXoDWuB8pQ1xC92UexT+0uAz1d5XRp76GtxrHUfYxP380mqtiS&#10;Jal8wp+fDLdJ6/l3JDr39QbKUPQEMT63HYGqK+S34lxFaUe9v9EWymiWd+OtFCb2SCuj3JA/Nta5&#10;2nPV9zmH/bcKTfmzSzRauPBPnCeJFw2nT+PHb/2qrX98/ck7XvT5v73+cRubqFqOfj9wVtdpKH/q&#10;v/NHf1ir2xiZikT3zr11BrRITtimwa9zGN7H/S57bQZi922MWWxMOTl/oF393UcjuRXvCX1roIpP&#10;+c1wcDbhDw6BEz6lz5SRtz/31N6n8Uon02f+ehtYOn/+0e7t/WySFdBp1i+42yVzyZL1jrMOUUvR&#10;4kVlJB894aOevfEBgHJ8yec+gLUs5fOShcizGUQgXlFyInU6dyBTaq7/x9zXdUmuo1puJEdW3Vl9&#10;//+fnDXrPkz3qcqwxDzABiQ7IrNO98O4u05khG19ItggBB4uwA32IliPiuZ85NA434a4LjBjOkRR&#10;QnPlmOWp0Ry32m3iRkVZH6SFHIkIjcKwJhG6rzU3MnY3ujkO5/utm7Nh9+gD3exKdKbpxdBGvLps&#10;1nr9y2YuVsMeN7XCsD3n8v5ymrYYU2PdV3630IHLbBr1QR5JiWnPTgEEDNME7MJlbgbAdjEuFmco&#10;9RwHbZUJlmQ4yxGuZbdZuUthaMP7JQwJ7DiTOS8MijCcIGn0Gr6ijiXH6m4T4u475curq9pMFqcg&#10;rEZja6fhDxtDhiPJek3WkzeU2Nh+v3l4H6U+Wa7dYcJ0OKBhAq2HMb21FvHl9/7uvSSvjwSzhXYr&#10;XoXfb9oxW9ozGJwXzmv2ZKysU5qHgTl6joPkCbjUp7Z2MsJFjBnWMW9XbFLzgeybCfy82EAl5WrN&#10;EXVdc8Ahk7nr7YFBAEfwqptnx9ap6SFMqiJjHwUEKxed7ViPcfp4NGAC5xhox4HHo+HX+fTlr2hT&#10;If2B83zi0QTP84lO41UXjPOJ1gS/fv+KmC82Zw3jtBiFcz6hYvF8HseB3hrOMTA9wcGclihzzuFH&#10;GBo+f5sxvR9+MF/M87FJw3lOHIcHc3cluE0LzxC77iR6JyaORSh3kPAU1DE9fhAXTnMwPFy5V4h2&#10;i702La4nd3IMpNt8kXGGN0ysc2OkND5OVWBO9N6DdVkseBNww585NvwQ4Y5dcenSOAJcLwn4oIVT&#10;2H/mtPhg3ekqPNmrXurAQUUiTt9Kr5m9WmCVNpEwMKpM0FgORQDM2NnlLpHPSXg0uTEGNGA0gY6R&#10;mz2xvupimpCqyEke3w2fiTk8/nSDzGkxx3WWOFS+WwzA4nVsgw7ftS71xiMVOPh6n1BIOyBIz914&#10;wF/mkapYv77UE2oWoataq7axjJAOsnJgCgwqu56EMxMcWVkWm3xL9lDaF382CebHuJMiCE8AHiFq&#10;IjiHn+Jw4CIewgNu3GmqFo5QfCfXw4U0jqf06CdjHNIzQzV3ftlWJkTqaJYACwKG+g8w5nHfjenS&#10;Q1owvIvd33MnjYQ5ct1gkwCvGkk1O2hsMsN7PSWhthihOtMwyjmY7sUNestlOAPGER8xGDPGUJox&#10;gYwj7pG8PH77HN6mNiOe2fN8Bi1FXwCIGGhU56sSa2hXmnz+WrOkPQqM5h7EKjjnKkANXKYyEnHd&#10;Sqxd9bwHKdMaFPRKFzTGno25sJGCh0wJRSBHewUbWgzdXik3WluT2AiSiJVYDEdsJH9ZlEgaWLJf&#10;xtLPmHPz2t9oB+pKcirRvR3x/mLwIeD0eSIMSCOX0zT9IahMxaLlszN4MwtTMOyMJ/4BYlxqf20I&#10;yH9KR3iaIICP/TzK+MB5krTNSx8+7xyTG4AspX6FoMdRyAS/tY3rmxYHnH3iGlYQSFIR3S4tfll+&#10;OoI9MVIe8R0AVJJa6E3VSl/3poVnV9NI9KxQNtk3YwL9LW1U1WucYso3n0duFAPqm/5eX0wrwzK5&#10;HGZvfY0ouCZLw2fSOeLEiEnrUCKhfpLOMNZqCI9CbU55zLMotWEgpodZvUhflL9sG9u7jK/9wqPa&#10;XKN1PcTEiKTS07fTXUAwcBHBmCe0NXMIIT4vbY616r9lmCWvdjMqqOdPWfaVlyfYRX5PjMDNLBo1&#10;Kp3ce7vOuGcwwH4fqhBN7919LgILhDtp2UyKObA+NiiGPAB9QjAh0qFyOK+dZogBZTsQDh5YvTPf&#10;XYbfS91khtu7c0504hEfQ3EvRuJAiXX3vt5lHcjKp1TNKWdS/s6MUb1sjhDvXviUt5dtDIPG+tyr&#10;jZZXRsPL75rGk32s0/vTaEFcPlRa+KpeM9hUr2lZn6OMj9+vw07elkbDsh5l9dyWbc7TWG7fB5Be&#10;2ix7a3NCM8361EIvHg+j2+E5sVprEHcEm5qb4XfjUe+pZj2td3dgy43NqVv+Ilk/VXpg+zkn0Nri&#10;ySvgBp1j2Tosqqg5Mchs0mibWKbOWT7OeiaYO0vUaJ368gq6KnbTGFf2R10WtdYR3tylwrvUa33B&#10;P8Ru3XQLuCNZvO8yquZb0BIWClw/xNGKyPHj9dgpPQDCEE+IcbEE7i5XHffo9NP1hQ9DUhZnvHLa&#10;GAAdw4+ESuJ1n8fmOgV6i5jnccpSzcAuExAPzWFJOScKeza7yuGZkZxmG+z8kPXJnC7MbvKECDDm&#10;QG9HyP3u0NpOdvQlNxhQY3Obvah1biAxDIKiHUfoEA0CuGGOoVJkumFZxE+5IozqIiXMCtdEN8dM&#10;8lvaCBTVi1wWvFYvEcdqRTfJOqp9rfBZXxaNsW7ZFtdLquF8qqK3D9PHROxzM3Q/tjbtpyNmPRnn&#10;c0pD9cKPketz4WuSGAlaNjuE3ri5kW9LQRbeGvJVEOFw28asaxiRup1Sjbmtef6wTV6yjstV2E/q&#10;UwDQYiOA+m56+Vd5kM6Lttz4t7Wd75D2uuPP8DKXxJ0mhzTftwfRATTpgACdidClhkO5l8U7rb3L&#10;NREOYSJoRwvjPQAwD0KOY4v5UlWcpY7exJNb5viqIDZ5tQomdrHqARtntd8LbUV7AZR6bnU4kaiL&#10;Gz/kj8uJApHQQXlFjPA7QPNqyHcQuz+kly8B0V0YEhJND0mi6GJGkcdxoDXxRGVwD+7DvsMZae9R&#10;9+fzaUcVhiXKfDwOmEFgBDPsrWEwnjNMoMxzBGMCzDigohhzeB2Hh0lRPD5+wJYiPZNS0Yidn4sQ&#10;9H5LBd8+7ZK7LmTwgjSS5NaEC/XtWNsO7lQ1DdWlTfusKJkTaJxPMCnNPbl4Wv9+rYUTWT2WvtBk&#10;3K8+OFXhL2Sxt05pGFQHQQilS8Qbl1WAe1hRViw6HzuCCP5OXBZgdqVj3luTivkH27O0eu9f/YuN&#10;9J67ALzy5jSYXUq/TqL/vtGapJIewqc1iDbfTMGyW13eXhzPjR7ee+CsnVu/prASwL3qjXyTYHMu&#10;NI67hDGRypnTiQTg2Frt63aCxpyQbLCVNYNO98XS/LkS/uoyrtfVs4H3l0Oyr3dk3Wr01tR28+/W&#10;dbbDRcW2xl9WOxWzlDXnRAte64ZQV0qo1Kzz5UM13cAddfGdGQKLHh98u3oSGa/uGOdI743LEBUP&#10;7OATzk9rm5RHqEwJgJ6WiES7A21u4kiU15dBSw/1UFzQljbEuGpuYtIL6B5Dca1q8hCnMSofy1yp&#10;JSaxPAKeaHaMaCMNAa+uZZc7fkPQlDXZj+myoMC2aZSsV3MFxfIOmkLRmQSXRv9Sjo1PBRG6AN+d&#10;TgHnlU0iJj/7YoB1MzxeLBXJI28NVmWNXW/Z8d+mq3fO9bkbY5iihFRYn83gSljppnxWgG8Jwf15&#10;zgPWNt/N7eV3uRpBgsbcWJG0to8jYBySSZxeDMaLmyISx2nj6GzZlA1l/N1V+SEoDgsIfjEG90Wt&#10;pyHYxjukA67p8vR3jJ+39RY+fo+rgC/lw6VuvbSJ7ZxA8O24t9HNUu5XNAQEb1tWGZVbN37cr6eV&#10;xqM8zIux7+59C3fmNECjlu5r6Bvzskx7HSneNF2iVb66F/E35/9Prj+h56/evyvr3Ry9e+blpYpb&#10;XogXPPLbxb5+l7T978zGn43xN2nsP1LX12Us2P0uBJ+Bd8do17xDtczKJy5rvihm3JCtV8DSEB96&#10;+/nnl4+3pH/6LZhyuahzlLblOFy0kMrrAlOkbkeVoj5qj2UoDIC/rzJ8uYltHYaWeW1L4wZKyOWk&#10;tVdUd10XK/aZxD+CRX9dwovwf/M6VyGrY5hKn4A4mV28b9CAYrym7LRBrRtMRZhe5Kv6fE6Vtc5C&#10;o3S9qVe2fX2v6nyZPyMN1sundza0NylGcGnuRNVKkkx7soXBk97dCDk/2wS0oTWuM/F7WNsoshi5&#10;mf+u9jLiFr+7bvT/WCOczEKfcSr+Zr1+h2+/CtPE98NQXcqO/G24p23Sznd4buhtxUM8w6fVQvlT&#10;6jL8u909v9VxaSNWfiu0GcS81k0W2uusvqA5tldSTwxDqxFR0EKjA4fAPKibeXUTc3WGRkbisQx/&#10;InFINvsqUX9ZkEt/rf1lvewhRJ05isiSNLLaLG55l9dBo7H1sV31DqltqfrMild3G1vOy3cw4ffo&#10;K7b/ytrZnwNoCF81vyDjZF8FnOt7IVmVNYQApkh0oaEAdGKiYY6Bj4+HEcXR42iQqgPp3vF8nng8&#10;PmJ4em8YY2DqwOM4YLsUA4cAz+fTswtbTHBV8xB9DjPOzGkehYDgHOZx83g8MKbt/LYmbky3pjdp&#10;btgxcZGeH94YD8umQBgkmvchd2gI/jxuECzueHqJJIMNw1AREGGc9PJdQpWwCQUIkAD3eYGghoPZ&#10;lRAFoGIhM9j3vIMVTAB0eE3cUyoNIFL64NAu4mwuCfQADPfQoLDKnW4fIwUEY9vZKe1Rj6umbslX&#10;dY/ReMIYaPQtQSijqCrKPBJJhRA3LwVBHFoDRcXFOzqalpmDgSIoRErbU7DEmnNGpFiFYHQ9xlyi&#10;vS4eYFnnxetOL6VgpIkQQ5Db+957N3bsiTOiXxvzCjIQ0j6bV7yNsQJ+hjGAj2eHRGgV66fv2lPJ&#10;lXIkyPvXCkBo0kKhb3NaiKUNSluiihzr/fgrgdaa6MFPZygyXIrqffxXNYPzdDqsRkDOLMNEdCA8&#10;xupYJi3wWOvrizTPTQPyBJYxwwOEoXusD6AnmdYNGMS5tDMy0ZeGAfAwz9aPpWnO26cfyaIQVo6l&#10;ro962wQm5Kspq/Yp+qKCKX4MdXa0NvHQYwUHfg222Y+BNjIlJZApcox1cux1hlfnZYNA3eNVFZCr&#10;Z6nVstKElvZzTdmaqPy+DmR6IS2ju9FBhJyItiHGa06NTOIJGunJYbv3XIdWf3PW6mPEmPRuUBbn&#10;B/EOBLhJMlyTSy2/OY5jmCDGQs2xJa16ZwjObsBLYVsbX0pBbDxl2KmHy/17IPTqSkNvlTcFcG6D&#10;QNoKPlrmaFcIo3z3mMoHC00tOIo/pXewlHFInry+YUVmuKGL0UW2cdx5zs08J+3fJ3Uk/otu+Ual&#10;hbNIozj/3q9LmXM4AGf/egEbd3NpNCbf3NDdm3DpUpnzfd7TMH9d+2/pjPK/vB+yH8ZHdTbIDKa1&#10;zVtu/r3q0Hpf66246P0Vsd8vY+DvRaJwRF/3Pu4b6OFdqmoyGc5ZS/zZL69lbRhf4pjzNJ7y2HVR&#10;VikGqjKWfbv+9m2j780zuxJZ/+7hwXRPi7cxvOU6vpfNsBv5AyR25N/vjKhS/r4zorzbqPvO9dJA&#10;u/Xpq/Kuhn6+85V3f67Ly0ZOvM81YdT5p23js/EeTyTetGS/al0X2fBqbW/11qvqGSzD6iavWNf4&#10;uzJ33ef+4d2kKZdv7/ogsclbx8HenLcjBsi2iU6jFnXK2iKbYsaqbgXz1rHesJWm7iRieMgwanMc&#10;NpNlsz2qUAw0YQgx9yh90Yf9ylNYtU1Kx3gPV6iRO4zOKmkYX/thQxGEHaFdp/ppYPEygYwVLu4R&#10;77iJWEaKzcASYLKO3MRePUeLTPRQq+rjaqcfV5mtnIuiD9/J04gTTqO1mD2hMVa4SOiBEOBgaIhm&#10;BvTudoWIGy4Mp9LidwCIU6BioQMhs+RYuuGFHqLF/hb32M2y2Qag8FW+eyOHUi/Y+g+fFBGAefDi&#10;DX+m8sKNb6kqpPWVx1x6A0D19gSKMK63dcho/oan6rZxl1h2fW7pbyZxuYVziyd4eeAyrkV3f3fx&#10;9OtVXqfBO8LaiDmI1ufDwBwn2FZ5Kp0e4DRCr2FDzJzVoi+7tBCH4aGj9dXL/IJHfWTqlXXfjwdP&#10;bDOEyoUW5WoIN73M+sr2HG5E73s95bSFhQ5eO3iRjzwp7GN6j5bey+I9x1KOufd5l+Xb92NfEJxU&#10;wvO6g0JDePx908AKmVUR0UWNX0s5vm4/Ciyu7sejWyiT80TXRzC25+dvfHz8RGuC8zkx5sB5njic&#10;4J7jhEBwPA6ckTTTYoJzt+90Xnv4kZpzDGOQrYOKfnfjmz6nJ//hwhD03k05UUXvB4Yn3bTHUilx&#10;MXhlEo3hOnxUg5OloqM8vqR2XDm8YpFH0aNUFU9oaKvG3lWgmdGuUZCJhFwRgR/JR5lDN2MKvAxr&#10;U53DVxcTV04Xzmtit6sS7xYZS0JZj67zmC2mhQkIOUiP0wRnvfUIqWJzY7tvcya9WfjnjO2oPlHW&#10;fz8u6MSnPOYHLTHg2YkU1KlaOEPCuli5TuqKEPBIsY8vJpqWhIZeRsbv5FTYZPHQSB3I3Fmn97wd&#10;nbP6nam1CW1AlwPqhq4lPlhhRLGHLrSDqtOi/ckwwOs8EiBvM1zbFqNFxppzmDHHcvSUxjXVGMvV&#10;/hSHaaxcv21MuBvtSMeYA6LN26DRliiHALY1AxQX3rgKyOyaHb9+d5E3JogEl5YJNwpuHtWnMRiE&#10;vvSMcVBX4mRlMpMVJPI+Q2zkdxrMaIyAHwUmuJ5xGoKlTQc3c2ZSRx8VMFEmoRwNlQQQ/iV4ARqP&#10;jm50wj89jBPBfZ2HSBYcr3mSHwh0TNssFcbby7LjSF+JK0vgzqSj+3EpG0NA7Ayoh81JBkCjCo/m&#10;mrLm+SvCE96PqxUssCi5xcveTpq04vle+yDLB/lQ0J2HsNhIAMvmMpImJO5bWQQZdupoeL4Da0/L&#10;M4pFxnhFqlB0QEfwSAKdwAoXVsATX7YKIxRMeDsUPIHE+HRSyuS23uaiePH35IVlrXr4KQWgw48c&#10;M6Zf7APqUjav6V7ygNNB40BrrDvyhzvMVMulUgDYWqOXb32eZScHAJiBfSo3rG+AqnJTAjjnyBj2&#10;qjh2Q0E9Hl/qfmXguRitbvqZ5b4eyxgTcNtnxYVL2S/asrRT6/hZnxZFYMdb5eTY3r9X31+NiW5/&#10;V9VDQCWVT1zH+6KUToUcbHt6SZPtKPyIsivs2hTg8Vhc5+iry8aRLc+2zNjw3FSxfRx0RTbV4L0b&#10;Aevv9f0INrXxLvbnRcvzYRrAXVEFBKJPX9uG4YTyVDoUGabu20b3u+s7tLn15U/m5ra+Gx4X9b4K&#10;omqNivb+rTbsdUWTNvr9w7IvfE+Iz1Z6/Ltlvryn8R/sBtS7d+6m+o6/vdqgeNe+r+glcILjptOt&#10;oM1xzl1Cz1fllS9W79aHl2MXvF0vz0mhy+9eumC/m4VfOGnqnaYFuvV5qf9W1ghC91wcxJY2ZG3f&#10;6cGMcadROPk01ycxAB18msdCpmFAvA8AACAASURBVOOFvVI344lht1G4NCptJdT/6ZC0GMFpFHca&#10;X9ltxYg5BzaGNPArZDCkrYUTBeg4pSFvtYR+sbVrt6PZUhzawpZRO+bOWTrdLkE7SW27Rh1JEpLj&#10;CDdKNk86WD1uJTEZDX/5PcNb8Lc0hGd4CrtXMXaGCJF2ABvWoVGcsp9YrJU67be0U+z51VB+4zPh&#10;qL/xKkegIRrEDdG9NZe55lVd5UbQqrdXsK6Fu806tiuQgjAXX57mSpcKb3OEry1OhU2CBgNjEEPL&#10;un5bWAdLuyomc9tAvc/67j6/c90nVhbkxoXkc5IhTsKpsK00x7VSQ0a/pMlmmzK1DUyBwdFlOCiO&#10;ZbSSupDPbTXy7rxVgKi3ddq7yn1JT/BW4tUHzbQWerBq5pdo5X0+3/c5EMmcF/y9NO9WFmbBN73J&#10;9/Y+rN/v39GtbyEHt3IO9Ya2aQuOO8uMCdW0COsbIVPVeKN1jU8zDLkgoduXE49AMeeJJh06gXEO&#10;cGd1jhOP44FxnujHgTGnhzYZoBr6+/PTYqFheLJs9wz1nc9+HNAxMOaJjx8/MYbinBPPzxOPowPt&#10;xJzGBFUnznPErqOq4ugdzRWQqQzVYTt+czyXmMEUcq0V5gZkgHf3/OJYZDxaGxJLkJlGAXpPiVqo&#10;FhsyeoEBKsM8rGk5UMVoZjBonhUaCkxJT75YXF42d8YoeufwBH00rHhd9FVqgTEkQi2QwdnOMAmN&#10;C4hMwQpSCNAYwVvDMhFHY/wpa07xvgrhmoTNNnUgEzQSLKlG8pLYSVN/rshpG81hDBsABhegxZG+&#10;1Mv2xeLhgqpgy/vmPzGmG5W3fJbKoWbcIykbEKpRDL2jUYSrxliIhYOQNNgJxDYX1IBO70afKr4T&#10;2o9YjzrpfU3acgOQBw5vM4FLnVSCIIKiBK6SGxX1FEPE8ZIwdkWpOnIXVTUSdBiAEBwqQVMEoAwt&#10;wnVkC83W7+wdemZcv5stGetva7nevTtcJwRhIWjbEXXD28ctlKAD9c2JYnyqTD8SX6p4rNbmQBIe&#10;RiE3hwxEZFsDiEIKuCjXVAyaDzlVTDgs8LjeGe+uTKXHWJ6x6z91Yqiv2EXAexxLaZjBa6uRRCG+&#10;kFQ7GjNACqnWaFlhORWo9CUPQrEGqc/vjLmwGJfTYvfLxCkTIg8oxLGqQPUZgIYGYhP63XNDbB7q&#10;QOzQ65welirnXuC8gSeLFDj35F3N6/FYbxZ/nfzF+pCnXwgIM7loyk/bnNGl78hELqHgV+9i53fh&#10;Ul3BYouyelqBnWLzqClbS6XHEldnDLlc48kLKlifHke+1l3bYCCfCqPFi17BfmzheR255av04JLq&#10;0eb3qAgh5R1B+wwBDAADgoanjphTADjHil8OyY2pBpgMiXG2PjQm5CTdOk3wxIjJoPSUJvjniQz7&#10;kYpVHmFmo8Rjq9vY+YYFBKLdZq0kh1awv1Xd3o/Skx95eyLcWOEBFaRivYIPA2UjrNyf7CeMpqOw&#10;xEHxzfGkdy7peUrEPqzlx/h6QQl8m60BdstBNykZHoe6kUczKa2PVXhXxZh5G0MxzXuqZjAIjF9P&#10;8Xhyoe5883ye9reoxesMmaoZf7ZJOFRYM8irEDzHyrMNP1UFRkOP0DQubUsczzsNYDeiVkNfYvNh&#10;a6XkB+Ac1BBSc2qJjJRH9GUaj1MMTEjklAnFOysHDaCW4AuxRuqW/H4gxthbtm3yAW9Ml0fgbVXz&#10;eKR3oG1/5ZFdKnz8O+SOpqEQdd3UwSrfpd4DAKF8943i/li8sHalb/cA35VycnEp717n0do+51wT&#10;rpVnonkweUtZkeU5hyW2ZN/q+7XvkptOd0beeu3GiSoTqAsdlPmqlly8lH/7zs2V63UzBKJis2zT&#10;K+P0dzYv9oSd1TgDIBwzQpZL4jTSXjVmR+4ix2MTM4wNc+HnzndvQmBcx7mQpph3siBprrfuPJx1&#10;bvPDf1UPoTqjWnKP5CnPhWNXORI6WtIbR6c1M7C5EgOjS00sKSYlLKy2O2VokXf7XMXaNNqSxpjX&#10;GXNY3FN4hrOZjUH1EiT24Zga+1Fvr+WkaOj22zR9J+Q7YEnrKQ+38XDPD/4V/N4M7YkbOZGW28wM&#10;3oY9faN+Op70/tFAKUic6Oa02EyP/DDgqs8T7dqAPv15583NpbSNgZ3Qt1lSQAbRYsxflxlzM72H&#10;DRMYwCl0pvJxdLlmr9tvtNssiWOJH8T61brg6EfgWOaIYrJMnvAXBwtHK84yreAL/631jN9tDiLN&#10;1zSxhOCgnGYSdM+5lWEmpxvnDVtIb2loby3mBkD0DUA4O8QJaFSeC6gbIri2AvGZgho0J1Nz/d14&#10;/lIO0alpeq6rxTAe+HbDfkKbURqwuV6Gv1t5XfJp57w3/JQbRhG3msNdFspFZpRWhe1Hrs+nHE3j&#10;cCTqvLmq/aaL6ynuzV/HmLQVtCS2aWcJL2lD8zDHUst2A3prmQ9JxHmMLGOUiVu9Pe1YTqvLVu6S&#10;6HVH5IWma5vjfa4Bof7p9rtFCTBM21vOA3MImv1Qwq65x91OY309VSCrDrvQi19xH8Fv9uuygVHG&#10;QTVx+HIVHi9lDFkX9VugxghP8XcBVlom7hWR7/diVwirYq+ymqcMJNjxTHHjwNBhv82JHz9+2m+D&#10;TNgTKACYYxhTe3Q8n08AguOwY/OiAjkOdBGc5+lK47BElwIADY/HAUBwnu4R7ONkRxotAZwJUPNU&#10;FxH8/v0bH48eDNLumwBPJZbjWYEAFhAdj8sNQZcrQK+ZIALkTbRI5KSqZrRs4opOneyXBfu7l8l0&#10;xXVnRARL94zuu5fNoTdq83CJciNQeTJuMo+kHvec4Pi5cEAAuRRAWy3AQoEpBKp31670hPBADuvl&#10;OLAbZWLTonhi2YZJDIA9I1JLezFgcjNJpY2lbjYue8fY8RKhYpnsMECo16FBOMLOITKSm3SI0CV7&#10;22jMZB8VKHHXuNtdqFw4Ina1QqgEVdEvnREPtzIzcQarrNCBu8DDpkhb3ezKRQFBg0kw8Zu1IkLD&#10;XF27Yb1+e+l0H0FRTPFNRU61TmRMZgpHFMNW0gRnc018yUpYV6Xnwq8jsR3XL/vgfJ39InA2zSeO&#10;fNXn41hY8LWVd9HoFmDdAyIVVoncbFiVPoUn4HWPF44HvRmplNSLz5W8lGUdpNGZMdQD2JWr9mUZ&#10;h4gZjvDEgWabk1dlGJ4G2xAUgZ82AVA2HwTuPSTc0CrzqYjEN4iar0s/vfy1jMH7i+Xv/CLAtidz&#10;Um0R3zvGZqGavOo4LG28E0A8FcOxKS/s8RPlpj4CV45inLWrIH5f6qqIDSkMqKRBdHlX2M+1Vll4&#10;R0g+6zt5nr4OIaVlfui5U39fH853qjJgMbnLHHwhL+6A4PWZZbiXazc6vZbz+5mo5BWrYvTi2hqR&#10;huH373513+pP4/JFDbpgASzDeFduymi7LOyV4zf+/eLd715ka9HeqsQUsF7bdGcofX+t423GFY36&#10;bt8IbyGnQCrR8cSMz/Vsw3/+2rZJ7L+VHtzgZfIpZfOd4nxfQWKb6um2jE1VKrHfyrngWDGX0b9B&#10;GlsTN8Ptzsv+AJdX4zi/vxuf79JbbDy9KW+4gko++mdr5xvybmvjq7Z8yaf+oEWBlQomtq8rrf6t&#10;8v/G/FLviY0Zb5M5Obyf5/xiH7PIr7tn6xx+NdbkPWbInQsfonG3tjD6cSs373DC8sNmaDNDl4VL&#10;mWsIlu1ZwHWX4ojDEzoTTCSdjjMMA/LyKnDCdADTIbTiC46LztgkgWOMZdxinAqGdmxFe4TpmhxH&#10;CZlr71FvRjjAXLGCc3rHqk1sAyMwmOuIfCt1hTxlLsJIGoYXzBjKijN5fPWy5TjXDcusUvLTivB/&#10;/N7SjiP5Dr3IwwtWZPMeT3wZPD8M2ZPE4HRjeKz1BpUWMZ61lCV1DRSa5CY8Pxe8GRPC166bpEDt&#10;a467Ne968o/l3BmEY13lCwt2pn3ijueI87g/4WbXtfkHL7O9pS37Wr2X83d4zt92GqQdIWKDx6ZK&#10;/ouk6mIbMuLEbarOqjksNNwsmsSOGwDcYnM2UNavL/sXPLf8Xttcv1dDuHU9Mfwyxzf1NJEI10JH&#10;6UzOu9Zd/34lt/a1IQEq3ygn+zUrLeAy1bvdT97dE8GxT4hq/WNldACuxE8mGuBsfWoxdihCYIgA&#10;imZhRnxydEy0x2FKjNou5Tg9AdsY+Hh8AHq6gdo8qj8/P23n5vHhTLEBOjFlYo6J3jvO84xEblQk&#10;gzn67qKFW2k4+oHnc+BxNAwdOPqBMWyweu/pjSMoOynW/zUm8HV2YmwFDMnqN1bmJtiIxw1LIr6T&#10;rwDaLLv0cKbvHi4CaKmADC+YLYwpD10Xcf17N3jXuHWRqOHNVe+rJpChUazugu4QwhQuMnYydCuo&#10;OsrSWLEzmDLMKfhU3YtLQLqm3KEXxFD3LpQv+qdllzz6hzRy1ulXf94BTiAEuNE4BFLtQ4jlEEpp&#10;PFiWtMd6M9+sgk9iTMZU9GYnPtAKEyVgoJwnc2A96qYyCmQ7MhLK8E7bZGYc88rsYnZ5vAjpyYAy&#10;ZMMBRA1CouoJcgXsgHmUuFe1kfCINSMCS66rAzT1hjejC77euwuKvR8JDu4MRkGRCgAT4p7NzYUq&#10;jfLcFlCY98hwvjRVIL3DPNa4nqxGGjTDsLbR9PTPumEZiopeNyon1NdW5SVa/jnbhoVjEriXZQHZ&#10;S8w3NRpdNyl0STbD8gTd1lMDpHSl9Sq8iyGWEHrOqJNHxMwjln+biqQTHkMxvYQ591UIqzo/7ACG&#10;QuQausC8X6hMEBgkr7ZwL9PjP8YjMS+WQ9uN4JKGVo2Y1fQQNrrrDqom7AREnHaa7Pe+ucZ15Lwu&#10;vHCrZ3EFL7heun+18Zx+LJZmLPW8Hb2uexZQQrikEuZ87RKPX4qs4Qame90U5fl1Q9cGDxrdsbaB&#10;3wVxiMU9+iXkhT3gIWikjpQf+1Su1kxiaq/0RYFQyeRBEcLEvwdVFXnqLBRzjGU5X4w0wU1fAOO6&#10;Xuc2PqS1WKO7EaKu1VKH4pZQLobwdFA3vul9Yji2PeoseRdzKbStTwtNFd5lYs6V9zvvpr1dVfHg&#10;HPnJquZKztxoSbxDum9g7vRYltsOnnm18owisWjIzzfo4TvGLFMyMufFvV/T67J04QdSeAXXYs7r&#10;hOfoqEqTf586fVGtp1wqnacsed+vfUPhq+vKH3a69nmjlyBxjc//XVihL42eXLSgbNuOqe9lXZKQ&#10;0gBlv8yi2/zpVRVJ1juJM4A8Cel/A7gYC79G6bmRKq04kFQZj+yfVkZWflueryc8y/PRB8c+4XX6&#10;Bd3cGbX3jdT6RK7Bahwq/GKrU2/Wa82FUNv+1RW4w75c3ntFgxq7af7c0rbvXVxfRpeWB8vkhesB&#10;43R9b53TV5cfxor8Ipf7ZUwtOftdWK7sQ2yQ+PPUiczuXdZcLCunHa/+fiT2dtk76YyUuo4Pkp3a&#10;BGB5h660tZYmrqu4IbcpxB2LzMHHTlQoFDobVFaJ2C7lKqbnfbA1PCw4RNhQgDHPNS74LB7gSjRg&#10;jjU0iCdrdd2yKlYcqWBt9Ognj7QBljg54vHN6alHep0eftJP1hHUqDaCC9dDKwZzB5HmIUIhaK1H&#10;+1qD22TWuUxD3uplzfVMT2/eh6SXqzSGvC0OT737/e4xwa19GdbhsFYL3Nu1QWqSzNo+3fgydQ53&#10;1IqEzVsM6+Z08M59Sto6Bsu9m+d3x4l60Wlo+KnvBtqQ6PRWjJXEs4GzS70bv2zABffV9mTItft+&#10;bG+U/qVTVtURa98WY/9NsbsB/Mp//bOeDgOWzZjWVizEuO81qaS9697jyJOkVnPynOqRzVZFDPZN&#10;Ll7bjnBWq/c5r3eG5/r3Yvje7je3/YiHU5W50s5+NQ/nmcZv4kTd6qXzRs4bTx0CKZv3U3PNw6Vx&#10;TLhW1rm7yu2lTxy0F88PXZmhlOeA4hEeFaDQWOhXO3BYCymPxgJQrb9G/Qt8FkEcsR9+RJOJewbU&#10;jiAIALEQD2Oe+Dg6fv3+jY+PB87zNCP5OTB7GrrTeEDPBCPAMQaOo+H5tJAsrU+MIWEom1NxPocl&#10;9/KSnmOguVKsfkwLyFjcwhoDiH//yrF+4ZlQdYcyKaaHJPAhw9apZvTRvZCbS2zRpnDNNgEFwFQC&#10;ouK3PfO2j1raDCQDAJa6L+BvUQKUshYAvS7L6KkuhE/Rnt8VTFiXXXF/xyoYsC7EC8i/GHHYLwpJ&#10;pwUm5/MYWLqOGt5SSTyYwsCUV1noLBgmicQHVDc6ZLITVbHYqbE0/L1ypCQYtLpXaBz33xBVflnG&#10;FEhP8NXguDHMlqApjaEJLOKtIjDmnGhdYJtCLY4l1bGPb03QZsMUhRK4se5lPtfuqE6Itq2P7I1G&#10;+QKCxHtgE5sFIpEkRnVCiofYwpi9bBqScqOprMqdF29L7xWPfmks2cqjAqeaApiCjKuoOb9Y1h1D&#10;vvCSsnZwpfYFGIgs8chX5cl4mgARAkpU0h47J9A67jyWw2umKGHq2brTcEzqowFUcwzcAGhJhTSP&#10;MHOAtoGkEUz9WSuax841wUdreBwmcruIGcEdJAw/Cqtzpdc1XntZLxf6ec1TmJy2Aja2U8k7QD56&#10;J7Nf8PkY4+2+uBdzAcPkYWtde5v5AokzeTM06bBUv/SfOvuyecN3NftChSO9mLC0C9jCTwAQ2RJV&#10;MrSX3+fGDX/J0zMJ8etam3XOVNBfaEjLWt6l9DZ+3Cyrytc6TkvB2GnmTwwvVv29Iet+bu/k5/vn&#10;97q+26ZJfiHb9kIFoH9wXZWV9AznpSL3XovfuFLZzrL52QSLE8JlvO/qLON8MfRJ3cBafo536rqt&#10;Yxib/VnR2359d86+dYVm7cH1JHkhlTC2Z5fz3zKC58NuJJLrvHsSvKrsrfdv6LqU+3UXy7pWXRLM&#10;Bj5amnpn1P163INn3/CAaPcfzN2ulG43r+PiYzz/jTXzqh3A9SRIbGB+Y1y+Y5yXbT3ebXUsBqr6&#10;N76hI4bseN2mSxveGAHCwCCC4Y5i+3XlKylvvqfnff1MeH7fGNyq3AWxI9f4LtdLG5drJz2p+CXX&#10;aGpW1/XkjfF2ZkWhg7HM1jwIyBrObG1O0XuxlSUMjZeh7Yi9hx8lTRyL/OSpxsCiaeC00oqeK4Zx&#10;vZXl0PrdXPkGsj8zfTwtXJtrPTrD2Wu67iVO30Q69tJqJIvQQEW/Mx5bjcXbZqyP845bswyJ9zK5&#10;ocf9bli8eCNBJkOqiESc8MBlLTdGRLJG2Td4QCcL6481gSG5so3hFV7x2Kpsli5JhLygAfOi32Xh&#10;2ZLCV67rb+fHzdlKcSpi20Q8f9F6kudi63M51KAvjOHJL/bmfIuv7gv4bs0vfSpvSs4YgDjNnu8g&#10;fgfotOqbXLLSXvPNGdKohdKhkRex9pjvaM85zzbaqYPKm9XXRW37JhMYo1ypl63YQra27mMisp4m&#10;TMP39iyf97JfhZF5d72Sp8vPUoz/uHKeasROJ9fXNMjv/TIedMaby/Nx3WCaOmZHVFxeCA/UjZFf&#10;MfgKAlJpRby7G55W8ZPH41oT6FAcH+ZNOMe0GOBj4OPRoV0wJ/B8nvh4PDBOz547FY+PhxkS1GJ7&#10;23GEjs/PXxgQfHwc+Px8onePUeu7iZ+/P9EPQWuHKU4QPypkHqZTJ3qz0CpMyHE8jmV3OxaG96d+&#10;rUwnxklQnpCIN7xfaTzwnTAyOzIZT+BHISphBYiiV4DqRoggfNguMEGXfdDcmu1P8Cabl9V3gbJi&#10;oX4Kzi+Y4roAgMyEbcxFuZsV4AVlrP0nD6mxmuQosrV0oRyLgi0m1dXPsTKeBKduVCu4ZFl76DBI&#10;MQAd/pzEHETDa7/FGOvVdxXl+Y3TcL2W8DzRW1+PBkSmxW/zVxgGuNKsOPONzYHolNzWXWOv5xjd&#10;MZx6zwxuBnJ9h3B5BqUf5hURCUzEjeKtuwFyNUBFfZ4gkR60ZJbMARCxUQsYgHJu136mt5m36arb&#10;3c4SAX0y+InuSWljrVEBcALK5Dh7aWVlBhD1v3EPGLheQxEowELKIFuiJrihmTxGkSFO7LlLfGwQ&#10;0Nt941OAtnzfucx6edu56RnxsJ02VM1Y01qRMeLeaw7+RcVskWR7xTOavHMxPM70zFbNMZ3IkzzG&#10;Vq3PY9rAWkLaiTFNkWvbOIuIe1QLRN17M4bbFYJucuU4Djwej5QdY6CNgaGW3Pkco4BTez+NI/bR&#10;pYcipKoRr22n2W2aEDvu61LJ8VfJUEOLrBKgjC3Hk3RhGyUb+CBIDJEUvlWxJi5oKbRJjQEkDzLl&#10;2DrCjY/q7WebFDN4XfCZTfQE95lZPWl7RJ05Ztku+1dj/CpplwXt3tpRacZbrp/bQ0Wm5Dhen+Vx&#10;xuskxubTxpg4n9yAe3ft9V3lGes1j+WQuaVvrwzgKw6s3xlOyWlZv2zka+Zbl0BbEzG9u/Y21zVO&#10;2ZLKrI1DKHtNllW3YOntt1fjQ1MzSZ8bb68wkio9BV8/c9NLBE4o5fAOkB50pK00NJfXuNG3Xa+M&#10;j/a+LJ9/70oZDbl69IhjWutHz75tdX/HyEkF8p1BeL2f8q/qRN+emm9cr9ojpa3fufaNEYvXXjy0&#10;burdY5t/1U4vuFa64Ou97X/SfkTxuvxw4a9v5m19P8v7Du+6u6pTQx3ddwbsP91o+M616yhQeHI9&#10;M9SNOjbvytzvfQF47/gQsRtfr+HEFqOIvngfilmwZd1Ej/5eQlNu9+N58m7T7VPX2PpKeO2/JwZO&#10;vGXlNjShbcQ3x5pCL/h4bZ2SvwNgOKlR+bhq5PlYYoETa5WxUs8BtQ8KDZq0MzTqtkrWaTYQ6h6R&#10;xkrsdBxApwmrc1BdtEn0mNjmAKPiuptShrXsJ5Ie9zwUib/vLwlMW5JPimTIPtc56xzTANjE4jIL&#10;Dd67ETxiivs7IpjKsJsG13i+gUkomUC1tBDM8QSh7CkzUda31IYWeRvca19XL2TlUntdy8ixul65&#10;5kI2lTVYjdtMwhlzjcS4C8/ye3ee4VrWCOn23xL5pe6768pHE6/UzzqmexLtxXAM4xG9yKRIllk8&#10;wml/sHmYSyicCIfmJxPaxbHoXiZEO8s8VD0pn8l3duP2QnNFtt7hr5AT/t97Q/Lq7MMxB2mollP0&#10;i2VOWuLIOfYcRuscCkyfYrJ73dZRpd/sW/IIVmh8bdfDYPyKz5VoEtIERzhfafF6i2YJws0dzoyp&#10;RCpsERGYsDLjigZKN9Biz/jxFrXnunSMOXE+Txy94+mxuJs0jM8BYOD3pxlBPj4eltShNWBOnCO9&#10;yB+PB6CKo3U8P5/4+V8/8VuAw8OqNPcI/Pw88fHxgc/PT3x8HElsDUCzUC3SDozxid4fUAwcxwNu&#10;FbFY5eJGrBrpAojjhckQU8jceQ2QRMhIzfiqUPWjsdIx8IRqEWYuMDHdACNmZBmAJ7ebxvjhBnZm&#10;/G1mPIpkhj6HPMpjCQg1wEkIQ3/QPFs5n15XYTRppFs/wyi5KWCVTM3gUw1ZpRzQMZkMhOY9Hjkv&#10;i6iMvQE/QHRAy/FZ8ZAYguLF11oecw46lUVQqNMrCX7qGUiuicC1+Fz0gJsAZ5hSaLxcx8KpoI5X&#10;0ItgzjNKYybyENoigCRzme4xawm53FNgClrTiB8PJs10D1UQmGgmY5MSL5gDOx3kMM6ykeGMZBAJ&#10;WJUcPMK+dGm5oy2Cw8MSZQh1N1pz/pxm1CGbOGOLSKRiI6zCWJ6NBbkjrgRYbR2rAavSlYPQ1gTw&#10;HAUP9Di2i2ljZLkIjE+11pZ1YBsWEuvIKELzVAE4frnhJcqxJH25N7Aij+UuQlyQ4Tv893PEV1EP&#10;mRQbIfRgyfiCQApg4yE+drG2UmGhJ5qoHxH0FDqixaAmCp0lji1ScAVYnwo05zFioL/1DlE7qguR&#10;TODpCU+905fjU6rqNOHGddEMjQSByIH0/rdjkBnH2ofsHBtgNAPy9NAkRhPW2zEBzImpBnZI1meN&#10;HwsqHtzI14gVSF5Ar4FDOh7dj092gtKOeR54fn6CxnrOJzmzusc95fSpK/xUT77avE2TStMwT3fR&#10;hiETTWH9EAXDoajTHmlgTvjR4ZJwRbhZXeYC4qAmj+f6cII8wjYquoVkch5oy75lXErT1FNJjmOG&#10;tj6mj+81DroEkAmans6o2AZ/jAmvSQf0aBLn5aSXKYoK7XdP/B7x/P2+7GqAJSHm+kz64A/pOcaN&#10;A4nsCBOD/JA9bALERjU3ZjfPv9JErj2GaFm3tG3z/6p7ltMRksplXKYNguFjaO7M2NJRe34WOplR&#10;oNXdNWOMjuSGULGErjxlR8WZGKReqrbpH88w3JeHoRjkZ2OgtRaKCVt5LoVVXGF/N9Ilm13pQBMP&#10;QcRPdQCzGZ41KJEniqSUW6/1qx+7pxyCWLhAOLZutpk7dWKcjkU8eW+Mn7eZsrPKOGPP9ZSWr+fW&#10;irwv9OpKP+VQk4bhoW5ofIdaClpHUVEy+14TuMacFWxk4mhT0gAQY4vTRO0Ej/HmTzSOuFehMt+H&#10;8aOaVKrOwcK3633Km6IgCta5q+cLdCI8x3IjVQLL8/nLmtouYjFVtaxUS58Lf1NFPTrfeoskjpH4&#10;qj4vzRJcIb03bdgzjJlLCgAzvF9jTsiTa5LHO0U6cJ+PS00IghXrzmmhKompm2Y4ql3B3XNx7Bsb&#10;HGTy6Rxz9zSX3IBfziZu5Whd78BFgb41xFz46Fo29eC7tu8YCcj5m44vUe7t1z7u+VwxZszk/zxh&#10;FiH3dK4ejFvbsotlrYUTiizvrbS5hoLIDZd1zahjG5ZXc8IkThdMiOtnhu/m3LGbz3ORPdxoN7l/&#10;XXgWHi31FfMIdtw1apJrOH9iHxA4ljmW5pyekNkSvppj2jpP6s4aysSlk6fKHO/D50mp//HUYXwN&#10;Lkt7yqn0mFeHG+QxVnmrpyRnYo06b+lgke2LsGYwPaR565j4UZvxFDuUqxhtMq5g2BKoSx6H69bD&#10;wlMSk1mep/RQZcJKQF1WkP0BQAAAIABJREFUH2geV7n3lqEEezejYut2X0y/672GS5F4N8s4oFB0&#10;N1p2MW/fLuS77hg1idltiA7mJfK+052t6qd1wyGxsc99u4b3TL046eMoMilCfMU62mhXsazPGXz2&#10;nYBZZZ61xcpg4tEl/J/THWmBCQjDOcsxyhhOkUVWWr8ZR12X+0GnXD9c0xsjradRVVPnCRRYwtQw&#10;xE0OwbpRUscmMYat6WooPvzvoKPeAN8wMSO5OF26zaIBTTOjd3ddlXyoQaNtbF9ryXMYCigM7+Uo&#10;qBnWWc79NZ1PtZ44s1GuMC44KMedluJ7wQ+NyT8VDL5nMulas2Gp7vNhq4Ghi2rb+W+3CU0d1iPn&#10;DzrOZQ7o3d39nVHkmNbxKPN62SQreofIhh8BHL6W+Uw7BHm8R3DMEgeWIBhlwY0QaOtCzAFwoiXY&#10;eiHA4/kKXBSxA2pfueCAANitYZym5Pz66xekNZwuQC3UyQO9CZ6fnziOwwb26PjXv/7C4/FIY6cv&#10;0B8/fkDQcBwfECgej4fFGe+uMDexuOSHMW2LC64L+Emjl3OOzetrAYxaQTgni8qH33NGOcUXv0wf&#10;DTOxQaaH2yiCOUfRy5MAX/ZdsSQnq0iRH16kikBH7kyrViCklRwK0H49xxUaD5P8b/l1gsMcnzpe&#10;fCbub+/GbwrmZfPYo7kBoap5XL2AR4VtqiybFWV6DdXatvg6jsUoVwAEGb61JXdYVcuYRyclhER2&#10;VtPIEy3iBgtpzYwySoCoCKkhkHi/tWaJXcU2gSDNdvgLWM1kdQ586iQ2gc5XEcH8MR55QxSTfxdB&#10;1ApzEpAJcixdSPmLuTHgnzSKz+mhVxRzjgIa7Fmrn0abbMjO2hUrLxuuUHYA6uArBEflh74+qkIa&#10;ay7Gw2Zt5iO8EWonMHMTAtPuzaSTqTM8I9UNCGlCWtuy8FxfBBlipFQfPJ5e3pwMjh1BvmwvOsFq&#10;zhcNNuiIWH3WxeKNUlmkn+aQ1l15d+UBaWRjtugwKoQMuBroppoRfNnhxUrXO/ijkZzez2ycGSFG&#10;ec6O/VkccpuX8Kyfit07TqGQCTPM+xS01k1xEoFO4HxOYNpmSvthG0Pim4Oqv1wJ1jD42nKeya8m&#10;Ml7CJl5VFDoA9Oay1QMyiXn6qbMvY2V0/1GfZnIV8jX7/vn8NNlHoNW2LOPh+bPKxYU3OnDnRha8&#10;T7aBS6U2aY3gOXih0rCzjXY8X5gH4DSf64hAb7bhnKXwR+sVUJtfZMJavl1naYiNwRYPdFdcXgi8&#10;ufBTGoJ8IzB4MYAxfAwcBwWPTlnR2nusdXvV9RLfJUA/+1c/sb4Rg3ZRsrdrN9KsvtK5ptAySeu+&#10;dq/NzzGiEr33a3k2sIV9dm/TYHeCnTpnNoF9aWctncqG+7I7C5VMnEnwXhRFwyT22TdcU58DFRoF&#10;dA7MoRhz+Katr6nN0HwZrzcYXMTC8FgmB7uObd4B5+vFy0VYj/OB/WTM8v6mQ2wN8LJcKhfDqQhD&#10;GyIwNa96vNaMBmm4aq3ZaSbKoj855lt0A29G/r48Voz2rz7v3n0HfL9s2rUNdX3sRtHan/9Eff/O&#10;lUaQ5Fd35de4r7sx9s4Iffn+4u96hYvNCyPDlzrr1u459vWXn9XAzUZ9Na71nf393YDx6n1+vn0+&#10;7ikQG0uLspOPFiMa5enbcdplRmlCbmqYvLv2VXGW0AyxGbG07+9d1Sg2KsMXx0nsEunQ+XHd/M+O&#10;BFpyOwkrQcQer3W25q33jUTxU+98JjZhNPGuu8R56K26HeFM+Jbv1v7m4/V+bvisnVJohB5U70sB&#10;RYE3xJXr/N5geaNSb7NbHNPU6ZuYUTmGvuh6HIvmRmlzWFzjg3fHJkeJCx68XiQT+dHj+3jYnDRB&#10;bx0deY9e4uDz0iBMeIn1hM90Rx7/4uFP3KaynZ4yGs/1t2/E7KEn7tboq3W783sAePTlgQtdnKQz&#10;5GktESmGavKLdEphLPxquMWcyznEwKnEdGVDWZBy2j6x5PKppKfIzTOU98uSuqx8LfXnP7cBtDLm&#10;2zgyXKthx41HlrL4d9JKQ+sZ1nIvWnGdG46Bbdr46YSlPp8H0s82b9Gf3Jle7vee/IvlqmrgM4b7&#10;qe3a5YL4OrNroh/mLDLHttkZA9hyzdoPS9396MucHJsy9JxwPmE2SRVuBjAEzSq/6piwPT02DPy7&#10;69DRxy3cFu0vO6bVsAfnGAKCQ32X0hhhKrdUjpUUWUCuqgbYr8o7gHW3eWtIdiOvBPVVCPphcxHM&#10;obbLOcwU1Iyrx1GX3i3RJY9DPs/nAq6Uycqc2ZvB4QkR87w5fw0cjwOmkxuzs82LIjQWQZOGg4Vo&#10;ygqu+sB9x1m2/xM3n/p4N1HTg6faDtR0QyCNY1U588ljPDWOXlRL4vJYG6I0mMMNDeox2v1Yvs/9&#10;rkrsSiVruALV7OOCB73LsSC1PmPAjECS41MF6l5+GJy3NggQ8TpZUsRg81ApnBhVdd/IFmWGQOcE&#10;htCo/iUCzCyfRnBbWDk/fMDoGmkQNMuvfU5jfiEu7mICk4mIuus+4BnJYGF83LdQ4F7YBgCO4wOP&#10;4zDPJXMVxAivIxrnp3dRsslFbtXZvdOxghYXYlfAEysYKOj+t4+vgwkpC4UAg23gZGtphAl1Gv4b&#10;JhJYS5SbANVkymsgTSA+x4i5q0YGvknDKwEhTyhMqNFBM89hAmJAfad5HRJMS4ZDI6jRmBmu60ZP&#10;oxdyGYtg7A5MEnYX2o21Yzu7CqM7JhJ8FwfMEvP4eMRGitOEWH0JQhyIgpsC/lyjYEtAwe+sY3jY&#10;lMmGxfA4v+f6gMdKd29okWYey7YvaIbcfNM4aTHWRsM5z5yA1aRVcO7IuVZPMuNjwcSjZtgtbSYT&#10;Fbh3roM7JpOEG2Hds/b3rwHoA/QMGKoYY2D6PxdtNDObMZzA2z0lxzaHOs1LY/LUk7r0FDXj/OJl&#10;wcXkZyvIx6NSHzsxT5rT5TwBLels3/CtLEFV0YpRE1DosPU5HGQ3Tflaj0zDy66bojb0q9cKAPfg&#10;XuvNz7KZrrb5YRvK2doa1qqupmq8rZdg5SO73BvqvsZMfL1bxkPmWvu4tYmqQIeS4bcikZ3x9QD6&#10;xF46t2OBX1y7xwz4neBbA1S/uhYjxgY2r9gu+YglYvV5FY1xgAowJ9C7ewvZhnV4j+5XAPzXbRRn&#10;GrEBu9EGYDgy53xmWyTrrHRejbzcVBfwJIb9m5TBelVEJta4hvCYk6ISXvBAsJPEKNMT6c5MRLWf&#10;kGitnDB6c9U28eTA3Vju9VOkUiEury5lh0LWWjkNwDIFYdze79Xv0nJt1PuSK9DWieVaCOOEGzME&#10;aorbpVPr90XZX3B8KmO7krt7b1Vlmm1ZqtwU/Tuj7p2BPd5HcqGQXkWxbbu8Wwsv/aMMzAJ3Hr5i&#10;7MqT76/XBupv8qJ4b2Ln/+/qWQivYKzbppa5reXMre/739diXo/Dd+5/56pl8NQx27VvFtRr5zP7&#10;O9P5B98yToFFvyONvLpC5y3PXxJNYp+nUnbBTeob/PQIn8j5oP6f/DqX5ndE3PURymL39txbGRic&#10;K834DB06iCe5CUkfVmsL+Z0l1NOWNpGFnak5+0npZ2vm7U4ZXzfdlSdDOQYQ99gsnEBoUEIky4x+&#10;EetecIyvr8sY1d8dlwT+ciTuhgmmYeDpHtOec9w5LpHonjxbmvmROl4W17X4Se9Zhpto3eMytxZ/&#10;P3pHPw7j9Qx76Z9p3GzohyfGdI/y1iROK/WWyTRXvrfxQAMp6C1xqPQ0MgJYwobY/R68DKje7nZN&#10;XakzsPMXvCPK2E84YcN9G/EfIEY06wZpL047L5goCxBPLE8ZMN1RkHyjoTn29rHw6Aw0qnODWsRP&#10;+5aTYBVDV0rM392Rp9gIgMRGayJLxt9GYAPSE8et0qU49q9x6W//taTJCKdDJ1kVtC7ubGM6VORf&#10;cn7YpXqSNxz+LnmQIm2Xd7J3IrG4reVNZ59XXEKHKRrXQ+/myQtcr/SrEqgwpNsabjj5sPXxcIzV&#10;+7E8U73czdi8tvnRO+h/plrWlKz43rDMxIOyrDS8b9gxnSA5BqWM6Xm7ytpqrKuUWcf9CA83KpiL&#10;hzi+VLQuSeu+utbqChgXF3wUBBPSbVdpTkuEeZ4nuIPVPN6vhTj5gKriHAMyJn7+/BkhUShwj6Ph&#10;16/f+PHjvyJm+PE4LGxKN0/FOYbFGG8dUwekN4zxRJ6ntg/ueC0TwRFQeLzdVwOwqtRWZIW8JBA7&#10;ViTudWwCCQuYpVCiMm8/0Ts5mUJtnxlYTKTXOJPLUURNwqoEn4yleG+Dwm2dZDaRR/BF1j2l+viN&#10;LnILfCisK+9OwFCMod5GhgmIcB7OHKuxIxRzKq+18tpH/qArC4+xlRw73gpwumGSiLEGAoq9w2VX&#10;nYZ3/90MdpL2cnHfcHHQRSWpP/DoB47+YUkmmykNvducDw8HEfHw0ZxZ2Rg0rkGsIPg6J8WoI+Kh&#10;kwhQHBRwVlxviYSeAUCdz0ShpT4lMKtGcWuxhS5BAC8rr63EFfVs7V4UIw/7UT29FWWLJPsaq0gV&#10;mGJHBocLTUJtAc4isADzAow1M3xdN5bF1HmxNwoC7QgERBC5t2NVaUDaeTVnpKvd3JWgtOWbC0hL&#10;OWCApENxAjGvEtmfw2De1jVv9OutVpihl4Dbp9TxRtLdRDEqGmPKDVtfN4ll14v8GhpGtlX+1Pks&#10;vxqTiPiNcMCzM6Z1fWfBEwo9/ZRBN/ocEMz5iXE+cY6J4zgwFSGjFPSe8bKVa2qdo/3otvHuNDZC&#10;mylsbmyU4nUfDRQJBSrGyDddY1RczlnXZgAIG4/mYcCubeHAV+WOMt029Wxzhob3Op6c01gnK0Yv&#10;ul1uPF7mIuonoHEPbOnZ2ehlHVcaIu/XDYHUorgsbIqe3j5QczOCOThgTPXmMlrjpnOArU+W74Ty&#10;a2uUwtZHvyP+712LIeWSIHQzhjkAyWn4A89bbOyEuIAyVPXCp+9+qzhiZ+uvcGrtB739vm6rLn9X&#10;HMS8LoYnaGQKBPj+ctwKKUdkF2MgJaaHoSme4FQU4pRObWvhbd/tG3FSNaCRDqqRl/k5iAFf9bSO&#10;0ytD6v77OmepMu/3KFuA9Dpb14q/5ck08aL+6Gdp797ud+3fn7n2odQh7dtr5C3twvtW5gl4zav+&#10;v7nSAvHyqptUl/AbX1007mwsSnB/smTfsAuesBkl9hMX+7WXuzhPfKP9O11dDQ/rfZZ/R6t3/SwF&#10;L3Usz35FOjey5t2aWB4t62rRl5x5VA/A+lmvqdzErt3ZGvUd8i9jxaP3vAbLEDhPf3Uigf82fhm4&#10;VJzmZnyzfhnGb9NDC0pDDb8mLotSh0o+v3c0nK1uLg0GYXXac/bZ2jfokRhYrtMO0HFrYj2FR52e&#10;cgRxgshO/PnQO93M1iBjhn4EqYbK1RBpySwzSSHDMIQ3N3WO4OOufzTxGOEHjo/DIwTYpjfDpJkx&#10;3ENacbNoEPcTI9gmq87ksephpqSZloeqkwAe4jFprW5eQSR2nl4ZwK8ycSF8bAsh3nklg5gLS/bn&#10;otVXR8KkbdqOBCIzNzS8VclDdGkfm1lPj1w2a2s31u6kjgCEPYC2NpMNLY3hrUVhxDEJWXb5zL6s&#10;m87Vhvfu325YdjXGMcfKY8UJnzKF73MTXfqqF+yb5a0YwqudMa47Q3iZvwy7KaDR/xoXPUO/qNpp&#10;HFWNMGO7fGntYScywrs9vbFDj0Tyw771UXV4aN4GqJSN6LbUY/9WHqxbm7CN993faFfMvo9jzJt/&#10;cOMoGxI/CNm7Jw1wPYjxUmkAEJJjJXT+Ujtkn+lRYj90j13Jhg/GEBL+ZgQ/xkQvSXCYaO04jGl9&#10;fHxAnk/048B52qeOgY8fPyJO2o8fPzHGE/NseHw8cJ4njo8fRbB1HMcDz+cJaQfmeCL1bRsLATJB&#10;VhnW0nk3ulBIFCAr1UDIN3IcufgZfwxtYs5UUGfE0RaavMKg1Qg+wF1AE1wmLKyCMEBEsyV3oDkn&#10;yrlxT7rCPCrrFqDEM1OLSYi6G+3tYn8pZN0Q0lp6wvkNNunC1MNzOBgvv67eu6YQwhabuPHRx4Sx&#10;e6tBfzitCmMLU4mKxga1oilguxs+B7IapbR8BiOZ6XXI+5ILxtrAL1MjRirXkNWmQImoOmGpPBgz&#10;Wgiw1AGNr5up07yP+w83uk2fhmbJ+TwkkdBz2OszT2V1m4eAIT0ADXBa52K6caRJCxqe2jDnaYF9&#10;2iNAIKdZ/FkzUNq4tplAbPqOqwGfPCmiYoJ1KmMpIqIFkbYsjBBCWAoyrnNzApO2eoz1fsTsMF8B&#10;pChIItA5cLTu3SaDzbAqMjy2VQF59qf9NkUijrOQsgYZssQYBw9xBULEvGZ6Vpv0Z4s2eAbbZG/S&#10;G1vRxbwImyCzvfs74kKitQY0YGrDQY/mOXAOjy8szWL+OT0038wxD3kBPdtZlkD8ZE161aQo86Ql&#10;wlMgJCluSCHHY+EFtqlF4MPfmvSyqUDB7DvcceyTi7DKJDMisxy2bk7GVrexJz80OphOb7FQTdB7&#10;e5sdxLR9J3GOKNM8zJvd/fX7E/L5CUBwjhPnOWNDedCz3M7hut+FrcMJD7sCgoYR22QNYnwyThfZ&#10;hsZQ9U2Y5Hsz+LtLEoYkCH7qMb1j6A+nxxH3MZvLQTMGcjztLsORmOKnvh51Nsw2cfRjU5Y53z6H&#10;MffEG8kzKV/2LZZZ2k/sYMe/zXPpgSdEPrysE9osp4iKef83JS3V8kiC5s2+0MmmsOaf/pwnU1lU&#10;CJWg8dPpkUoPJWw1Dkhr0IHYUIowb9AIEVXblP5KRbZG+zzQWg2D4d48JuPTMJulSqxR+3HG2Coy&#10;DwJpiTxpV0hmgGWfb25KBd8zuWZTXtrEdm9OB0DyZuKq8PAVWyv9KF4qrmDPMX1D0TDtVF1Cf5k8&#10;OmOOIsajpLyIsVGFzOmbpzY/9Pgmhp3d2ne4R7/4SUNBD2Nz67ZOxjmirVMndE6cc2DCeOcYI08J&#10;6YAgYzRalx0N8jy+lvHeqaEoCYBvgPr31swLLNamiOUdQfPDaI4PGseQ5RW5NYYprEjvLvC/zoca&#10;yqZPNsXqu1FwVGaRyTDZUxRPejLGgLQW9LOUw3V7MTxcr6MowEYHtc01Rik3EC6rzjeWBTQUWBvo&#10;4eaba84yGpVXxxtsLw1mlvci48NHQuI8+x4nIaHTvPJlNezeGR+rkXS/f7f26hXv8r2YbxvjtmEt&#10;IFWQlKAIg8Glnbzv389LiAE6Psjy7qoYt6Bl3l8PWq/jshsjI1l6eX+hp3kd0/p8LXfRpygvX8zP&#10;K0P+WonX47IkDC6y0iZzg8iwJJQkukCdN+uCcnnhIQVHsHkWFUKXAZ3UfWCb4oER+M/pxug5T4VL&#10;E9vc3ayycnNSpxIQQ3zWdqm3l3h8+s1C+fZ/tTjQxNukl9TjLewcXUQiBn3CFCjU+EVgzXRRsXVq&#10;m5utt9AZGpqd+HYMAlg+JxsTp21v/6TOFkuLm+plvNX4qiJxQspnd05Qd3gQKY4eRF87fVHmFb3P&#10;f+O5naP5+4vjA1wPMa/16af5aQQPw5cwjITE3B/9wPF44OPxgcfxwI+PDzwex7JOuxv7QF4HATx8&#10;hTRr04+j4zhML/h4PIK/8NQk2zDm8ATYxJ8NOk7TM7vE6aswakLBg9n2O9dbrp2rIdtPEy14cdoJ&#10;V8eIra98YVnqlB20UVT5yEf8t+48n/hU5oyyiLWnatAJgIgFXnWEnGe7ZvzmJ1AV6NO2dchbGV1i&#10;bnl9FkM7ilOke3X7U7DceBzr7HfrBw6kvMz+b6djhfNh+LgX2RWOdtrWg2lFjzQXFQl6MH2qxRgx&#10;TM/T9ZuhGjxBfU3W4PDHcTgNXmVgqXadz4aIox7ynPdbOkjUE6eCDTM16p82fy1ep6E8Kxfx7EbB&#10;P1MXyAIPAG6P6bI4+VaH2TXMThq3Ge3BGwuZiVv9pyhDK46zkY+BWUZwl4V+f2L6KfK+bKxPFB1B&#10;NbA6r8OGI/+7gNMySTS5RmPLM9fLbkhZbPXOcrGoqLYepSgP+F+NihnvqsX5FhE8Hg/833/+E//9&#10;3//AX3/9wuNxQHXi6B/mLQ7FcXygNwmP8PNMYPnx+MDn8xP98cAYZyyzY2tD/WIKoTH16V7Y+25g&#10;7OYqoLJmIFZXWGxsaRia4I4dFdN1FGkIcCB8j1GXOsQXt4W7tgXAI7cBdgh8oKlUe5ys6zSvky/2&#10;sjO4ZYjKYwQqGu2uc/nq2oNVVNZ116rlU/Op4cY4ceXuSps8+mYxJ0cIhgzTUPsUO2iXFpD2AShD&#10;D2munaVuSSCrGu+HcNkUAgsPkQkvdeZIVPl7jhN4Ah/jRwACAOGBwCsMrkGj26gomTxu13MwPaSX&#10;O+eWvGqqImKsUWmFeUtJ09x591dpXJ8EWFMxdazrxsMvwEEDPS6puBOYSG0H56GAflHjKeHx6+Ao&#10;jnmRnpsb/jQNUCH8OH6MGis8Bi+QZkxXW4u4rHU5hCFoG1YauiwkAiK8RDJ2xLwN1TiuNZX0kO2K&#10;J0PYFX5bFVeY0NTYjRFLdMpG9Wb9D7Bi7zbvC/kVwQwwPNahxT6UApabMOEa6oh8cdVdPA8bAjPg&#10;0yhgHgh0v9iKLqFS8oG6em0OzauGp2W4bjbQBXpb1N+zfM5TJF0RiSN2UzXAIo1cc8zwSloa77yC&#10;PCKOtDnf3D0K7q5dgS42geiNXa/K0pAd8XxjEh2LOVw9PupxwVa8B7zFHhdawgPH2F5VuNd58rTQ&#10;oVyRudRuMZ4mgaOt++D8OAFLzubvNef1GfIFQNk8Nn5U2rEIstWAejfW9LLiWmA9Ef50rn29KqF2&#10;2YaThyJynifigM/XXDgRLHS9xqIGrDvVnJ/hmYIZbC8gDV2yeufxqr/vxrUwSLj8IAFNHVG29xIm&#10;B9OLhvS+LM8K9l+0mRRcw5AsxqdzuIwxmXQ5GbPJRsaXvLtMkQaoe+7Dx4uhqep7NFrRa/h4PDDO&#10;E+d5omICyhgzfIRbGXLDD4EtcgzEl8iKHVLZtYE1tZ6nvhKLrbLBfy+8tBpMqXBXnkd6Z/L4wD5b&#10;O++ur+7X56QOeqn7XXnx/Y6Yt2eGFq9HqXjQIYHWeaq0T5rZ6giZ4B6HWxssfBP75X+rb/Dd9C+w&#10;resIZzVIbDjuzgC+3+Pfd3PwnbkrT3/zua+vWqNhnivaft+UxJ7xTmuxiSfIsAFRz57s9Qua2q81&#10;3BeiLmLrfcNhHy2Gc+K/GiLq3YbEq8873n3FBO/n7HKfGH93nr8t97rBwhMmd+3YN2X2K/qG3Cy9&#10;Y76Uba9mKzh72DR2j/DsjgjCYzywHRAYJgz3gtCDGsq6BTDFks8LBbH4aRvNjZmpDRDDy2GEVcpr&#10;+1w2a2R3SCuYJTpOPgHomHFS2ubBXmbYktDD/AVpLitiLBJjpMGXPNgwU8jcqi2WNp96es4oT2BH&#10;oMKiXE/pvUN6x+PjsXiDZxvnkrdHt1Obtr4tbKDQ2UeQSY4db45xFhqxJN/qfDfoK5vm+CH7xffW&#10;jTKs187rRdAjnFfzhIJ5vfPkX/g1n6/8zfVGyq3ceKAhP9fijM2Qr+uqc8/+8GScdyp+F8FiDOfc&#10;Llhsq4tYWTyWu7W/+fdrsmxFlhXvO46MTWVobJ6bPK36qV707nVsbR57a3g8HlaOr//P88ShipOO&#10;cN6MU+moKIv3d/AM/lYZyzIGAulFdlAHYUz8DY7a3K64mF7zXFa9J9+yzfS10026TynxZToAAoBO&#10;AdBcF0GEjIr6PU9c/Y3/TJa2ZU20tm1ml3nUi45u1yy64aKzsD5/J0NyIsqxsVhjyO9h7I5dDK+A&#10;1prJRU4GFLuhfKYw1lgLBTjfXYlH08BD5h1toLDVHf7kolEFTg9pMufEzx8/cD6feBwHPn9/orUW&#10;3lwsY5w2YJ+fn2Am4vM8MeawozNQd/41j0mEt5G9vxi6S9+pMdQx3HfD6tGAHAcXwzMJi4xYxxUo&#10;LaI95mi9SHiqueipVAEE0fX4v7UidsK7lmclDGy8mmgIhajPBaZAwnvdqQeRKqvQC9smFXGwWwRM&#10;qAS/9zIVrVK079KtCoPbix2IUhDwu91k3Nrmlr04wsG28wgV6+VucAy6K5VCI5C/TRBQtSjluNl/&#10;glFqnadkGGcsGBfC0zM0UxFfBKdGyIW//voFBTxWlRl8w/g25xLPKcfpDsyW9gLhMZ4irRhMHEmJ&#10;r91IXNpoFPPdcCjMY7SHQsA4+bbw4cllPHSPlDpEM/69SCAT9cSythSNnzTpyUNW0kDsUBcjvu0k&#10;mhFUJHczZ2vm5X9jA0veZZ67ExZjrqnRg3nmGvjrTYIe26Y053EmIVY2euq78DCamj7W6cHvwr0l&#10;I+azuX6KYLxTIJyP9W6Ge4aVb+QPmuU4ujFFIbyVbRx6axBtbtyl1zTHK4/c1/7bvbu17rvb8COS&#10;ISdQAF/zMDcoSlZyqVula+ViuVanG8M9ZND6Ipw867s7P/H1TABOOdcaMIaDUCbBK9saWspkeS7c&#10;m0yE1wTE4hJGHGmCaq5ILbj1Rj5w9YpgPSp05cUaBszkh7Z5VcFLKtviCom08LO61G+KUQiDZRxv&#10;r2QMZJqlKA1Qb6CIHkzqPVU0OTC5cF0GWzx4PmNXa1me4YvNKBJjwdHiuJO+xO8nQI5N0Rjr6FTK&#10;3uV0E8eLcd6dlQnQZrMvrhROqOUQES3Kk5U5ylFdIE+NLcNacMolxjFQxkEv7y3YhrgBsE0OpSd3&#10;7V+lLS3ymLUh4zLuRxkLJjU4k/E46zMEvbshKDDmZNJlwb6sed3qhRWjUFZtGO/VZQljgYebblQ1&#10;jOBWRjlyKoE2ouyQ15VGpPBOcUwa8yfxQd6/GE8cJZnBpYYZKbg/xsvxoZMdja/D5cz0ebe9U3MW&#10;EJj4kTndG6rdcYALzv/qWubyMu/5N1BZX9Et8PVcvat3/X7n5XWlWaGA0pWu9nb5j1lma7dtrcZD&#10;wdo2aW5YKiFZ1nlJeRaiAAAgAElEQVTHJX4nyjqra33vc73/7mpqhqQ4anUX5/8PLoYyMkz1vYvx&#10;VYMo+u5JuNLBxfB9gxOWfkvheUU3VaAY5bKMsc/ZC1oMI/Gyzlc++7LPF/qMBVFwVq2PdMETTDt/&#10;d8lZvIaXxzTlMXUYvnd3UadRqIeRyPpq22s7tbJ3yXFb3gsecmN8rGNR+HfUV9sQvE/Cuxql+spb&#10;wxmhYuFatxgmoscv4HirTXR0x4nEHB2CATQNB4EmHepJ5RvsHJ44vyWqYZkGcaS0RbEQpBQdwHVa&#10;zidDAJKGk09IGUt2tm462M9NBJCjVOYtGxXbzdA5p+NeOR4RJ36Mgefn0+KAPwaO88Bn+8Tn8xO/&#10;/voLj8eBX//1E//9j3/gx8cPTB0Zxs4Hvx8H+mEhbWnknqqQMQCURKxzovWO0e3EagPcvnKzDjUN&#10;7KYfUt+6vygzgSuPTWxY5g2VDpG6gTUg6a3wDdPzVrwYkCTkYhGmUnIFqPPmNtGUJxCSv1R4w3Zd&#10;k3Ij8EvSlOmFU5aa1/55BwKHljb54MTzYQQXJjMViMd0XxPN67JmAbijESJsMvkTE83bCcukHSl8&#10;nNccE1PsdJ4FUzT+8ji6hVL+tBODR2tBVyyPnxMT55zo58BxeCJv0uoug3YRX+ebnx4uKE9breO7&#10;ezdLd3ub5Mnk+vwFtzCMjqxykpKtRfx7+/Uij2p5lSf+hy6ruy2Yj7/Z35TPRccwQRt/C/MI8JRA&#10;XWNwj3Be4gycnaxmLl7m4VflimCPT0hsu3DtpY69qxIPb+27AQvuCahUWoFxnqHgPB50ibdyns8n&#10;fv78YQbxMfB8nngcDzuG42FVTk+W93gc+P3rN/R8Wqzw3tJj+s5AUAwWZgAlEe87y5uRcOlPjlMs&#10;dFcubLfzynqFwx76ji7K0/XajQ6+YJVHWKwRCVaQBpYQhCl+vVNbg9avGax+Y86141yYuJDJlxc3&#10;QRKguWGP5ZbyDQ8oJnUSzVbVRT3G8Llz4ym2PnvcNXon7rFZhYuuvLKAlhIyJ9qmSS88ipNeqZoG&#10;bp86cYPQhHtgq/vT+VjUnbw5B37//gsiivn4QO+eHVgV4zxvYyEqG+VlrnFpxeI6u7Ku0Q3OhSRz&#10;lxxbkKbKXFmSSXVTTi/vJn3V5abqYWE0FXcmtg0KInnPWUC0C8CqiWbDoz25mVUEVLM5j9AzUzFl&#10;hkZGBTyAg4OlmHMvZsIELJoZx8c0IcW6VsVlLRvOV2JHnGt045Gk19HUjPVlbZG+CMAvIJf0LEAe&#10;NUZM/lHXstDoyO8SIGfOGYlvRJgUkcdwG1TPG3BUpiUE2v316p7Rgs2pzPQU0HEuz1V+nWN3Yv2x&#10;BT2oA3n7rdaHoPEsB+sPQMzrYpRb+kGemy3cema/luSTQSYMo6WzhHC499q9tvXVOG+grtyJmJ0r&#10;R8u+a/lVkYb5GwV9Nbg4qPc1Sdm2yn0es66NqjL2xtDVBNXorIo0emuzcB1woyhrEFyUV5a5NEcV&#10;1ejFec3bZmCgLDE+0gtvY29SBixhFWL9mYd6a/bZm/HA7kqdMJ7/JkBfGU7Ii8hnI1TUK7rBjl1e&#10;XyLmAUNlyfj3Kl8Y1oGKuCk71dsxy3pVx5/8zrBsdQ3WJHJ3Bv67gXhV/r4RcPf8Za35Wtz5At9v&#10;rWFMYgzj3pyvSuOm8HmZJRyCOm3m2G/rImQdN79SASoduFdyXoyBKX8uo/wEYbxLpeQPrtt5uT50&#10;eeeunKux+r7sfZ7unqMB/K7++/bd0NYX7VkU68rTHK9Xo/Z35qZ+3vXz7p2vjN1fXTUR7Z9eO+/a&#10;9cW/Uy7Dh1H2nnMuY3vLA8oYzPI+AEuEXsuXctKHQmTvF41fm27IunRpTwlJ+YdzseKrm82Wv3ld&#10;i2A9Fv4sn7s6gdW/b9dU2Bn4zBfdvlmntzrkpmvt1+50O7e5CXRRZKBI3ZDZN4kXFBAxhYO3QzAc&#10;yw8ZieXVMZDQZWzVv1Jnpe4EVENo6i+3mnb0RKA4jp5xyUUyyXc8k2ELRCRO/SFKML0zEvP15Ywr&#10;FBnmj+OubgSn093zX39ZqLI5MebAx+MDrTULVXt09OOBz89PSLNEpP/zfyb+98cHuusY//jHP/Dx&#10;8cDPnz8tH9zRLf730XH0HgZUiBu+3IYz3BD/PAcaLGmmLe7KcwTADNsIsZHxNA+VKMC+tSvfXGuV&#10;D4QhDyazA0WWsq7U+PraV+SC2URsY9prsRBEM+j6z3iEXPhyg0KLxzT1Ra863/ymfifb2t1l+Z2c&#10;mpMhbq1tj/7Icv3Z3nvRTYDTQ9IFf5oWjrjNmQm/C3aqV+V8aQNwCnKal49HxKev1x1v3C9VtfAu&#10;U/0g9gwbY31P2qP8Ns0RSegAt2GKwH3lWsIsAjutNaFzxowQg9ensk265GxL3fgVHqkhr/NzLs/M&#10;OYK7SehUdDbKkDFs41LHVLQHwsHVAHhuYkgT8IweyiNhyOMCzaPvxqSbMlrozOdgTJAG2RBurhC5&#10;Chqu/rGbs3kxkQGLa4vJHOwJJvVqbgjoRw/w0JpYzKfW8fn5RJeG//Xzh4Uq8GSbP358GEOcEgx7&#10;nhM/Hh94fj7tOIMIhk50iDNsxORGop6KZSI+rXdjCaGhQE3GoliNgjH+4koKHEh5QkvQ+KABoox3&#10;13GROA4LLvrA0dS8XJlywzdtD8dx4J//+hd+fPwAja/Td07VEYl5Wp5+lMe9qkqcobBexH/9iBcv&#10;gRlQy8xPn+OXikn5Wzj3Bf/Hjl4FoOytaiR9hNCb/cb7VT1+bow5j4gopse2NZC1bjPEzpwnrkyK&#10;9nFvrmoqoYk3zGObrV7X5pWf/YCF5qCCyemTFNQGRjJ5iVFL86R5ZrS1NdQwdOJff/1C/zwduLTw&#10;4mKssDRm+vgWfsDx5v5vbAJ4l4Z0OwKICXhIGdt9czCiA0B3oWxKfvhATy9vnl75AbQBeDxSEUWH&#10;e5y1pD3SzJBh1UpDPb4q3HCgHJsj+yES3mtcHgyrIuIGpmIMNsbusVqDzp3fOahFcyDD2J+qOJrg&#10;nArt7gUuZNhZrm2eAaojkvFxTeSDtoNPapne1jmDkZRyjQ9aSJmR87jJODOc0/sQ0W+CwD0mJgeP&#10;vEjgQkUzlNCExVSNDQoRmzsoRmPIj9r/LLdtRl72NvkXP3fwqcGz6FXZnBZUFa0fgCfoUYZBcINC&#10;COqZu8o+gmBcaa41KI2mRlfGVshgt3hnwlKAmvjDYvfaesw2u4AXl6GqUOnLse0lgSUZIXlnUzz6&#10;Eby8qoMhxwHzhNaUQUfxAgzkBo4/5WKGwMkNWgfSrQcdiABzpHeF8PgvLGt6F8GUDnIuqMlvGooX&#10;lKzchJ3Lz0KFBQRyCJ6uqhZWxj2P4Oun6Si0A7Ruio3N72nrw8dxijgtE+Aryl5S0mGhnfUAjobc&#10;4HFdVQVj5AsE0zdlKihVPT0eNAUbimJvtGrfm9NK881/xyU+x8PbxNMzqZRNV2a9eDUEx9DCAPXA&#10;RG30/ILYBhxPDVmbGEtS4rvNRXomhxFDuVUKkM75d8SnVcU5gONhnisqDY/jMGUFiqN3nIyJTPwa&#10;XkLuRe3hzuhFRM9RO7Jr2eapCDWYR5QdGEgDSr2UOIprWCS8rXZaJUXSAyzilrc13vGiHHofSAv0&#10;poIa3xRtwDkwhm86zhHtgEp6aMqMk46KjkMEjyYQ6b5p2jDnwJjAPJ+2+e3vNpeNTabrQIYzbNy7&#10;exMl1gXMSaAB4e0rrmgFLlAPViUSB0yE/5szYrc3H5+hVGpsTJvI1bFgwWu5bqgXGJ0x8WyG1Zke&#10;/51zwATQUdqchTK9TMaMFyaobTgaw9eQtsTiCbe2nDpMz6QZa9gFs3tdusxobhxTxNrk+FIeRlxL&#10;PwIyxxlzgTnxnG5oKhtITJDVxsQUCyM3Cz7c5eZieOdJDXnzzIYHwkijmqPgXknlrVwjpayjxKPl&#10;HNX7zU8N0rFpKkOiUA6v+IjxflkPN4LgYQ2kW3lLeBFNz1jyycvmoWoa+5yvSO+ufKwbEjwZAef/&#10;dQxr26brBstJRhjfM+jlWvVUdI8ZPId5C0PEHLjInzTXgskaW3TivNHwpBn8p68zdd0Yc+I5BsY8&#10;ATRMrWY91w91/55Je5sYb2m9ozXfSA4R4DrJGOjHgXFOqD4tbA/nC4rG03Yl9B5DUUDco7clhueS&#10;IK/tRwfcgHKeI3I/dA+D8Hw+LVki82AAYdhiXxUNNUGcKu82DrDPDzxcAXGZh3WUFvKO67nOe56x&#10;cz4QtEXdcuL0/osyMCf1gg706fKNjmxRmpGA8uQqnPYMC1iSSeIY9sPWwNQZDoBGN4IxTA478DRe&#10;TgcL65y1F3Yi0/JPDbTHYUYxikznWdI6RBWP4/9x9kZLsuQ4ltgBSffIW1U7PTsjaU07a/ug//8n&#10;2Zr0sBqz1cx0V92McJKAHg4A0iPv7R5tWFffzIwIdzoJgsABcABYq3hdF6s65iT2AkPRiun0gKVU&#10;9PGEFEPXgXq9UEpjg77WeP3WoEXQzgNWCurxASkHFMCjnajVbYdSIK3g+/MTj/NBO2nwnrVW6PXC&#10;0U4MTFgV9H4l9zNA/0GOBoig9ydgpMps7YDOiXYcAAzD938twQHNZK5SuGeHRU+WgtEHrChaqXmP&#10;adwDa0WBoGSMv6WPYobuSUY1fBG309P20wnxIAB9akpLrZX7vhaMy/vswYBOGrZIhptjoLYGVcpH&#10;BFdMVo8tWAD2CoOmHtKw9Myl16mnwubb1DvmGL5/G0o5MOcFtYFWT7flJ8zPhBJ0JACiz5+qZj+V&#10;UsutqrgIm6GeB32iZF7Y/H8FqyrrcWBqPENBHwMG9jaZkxSKv/36K45S8etvv6K14Jk3zO/fMedA&#10;74NsFMeBw6ntpg6ea16xN0cHasNx8vuj0+aqjbTNE4LZO+Dn/I4RlFJZYVcKUBjAapnksCo4F1WJ&#10;JhVJ9BrhsrgvHP6Jz0s2IS2aPWvYrBaYk/tBxKA2XC9WMhAk3304Fm6XYjg/d2CG5rZg+EzcH8MM&#10;YwzHHwxiL+pSPsybXw7M2XlmtAqRijkHMYOsHpoYKn5e8PvN7eo+X9TH5QGpB0T4DNABif2qEy18&#10;jHgth9YPhkgpX5/w/zkIIEFFgcxQjeusb7hTbStTWGKD7EbNF7tXcjwJBOQHlyGxRx/mVBQBHucJ&#10;YJU5zalojdzfpTYUEfTeMSYVVERI05gyANUF07x0CVilKf48cFGjRUKhUzfOJMfqn0rDEHk/IEpQ&#10;JA3JAjfkLBoUusil8MlyDN8MWMEyDiMLPngnj+PA0O6OwJaZBSrh1ipcB2CMQcfIDUW+1/3gXzH8&#10;eCUTw+2vb6+3se5z8uWjyzVfxnYu/2ZwbO+vz33NBPrZvdKA5QdyTgVeThTz9LaOIgRLdpbNDOo4&#10;iGK4r7noWvt9JDl2A6z4YbjLUn5iX2/zg8EdJlt8V8VvaGGMmWL0y9+MPVNdCfh1Szz3utcaHcFc&#10;ztPK/uC1t4VZM8TvpOMSezSU3AQwua/EJTCMuphN40SaOxmpKiRvykipsRRpH0M6Gh4sC1CvigDl&#10;K7NJ7GMaGIDAAxPBbxzb2yyznpfMGZBULEtPplG7y1cGCneddzee82c3ALD9zX8AUFAlQBAPmL3x&#10;fr2X3+Yzps6ZXj6G3C+77ud8fN1DK8AJFLQcX0mV5FmGOaM+n+6gwR2A9SxwdSbpAJttgMD2Imcr&#10;7zPNUGMsRucxs0B8lArwiCqGWugUaOj2VKr31/pTwHibsx/Pn5NZEMHJ/H6oijhYTcBMapcWZa+C&#10;ORRzjs1xDt3jS+JgS1w6KHRKDY6CGOxyFteUxvgoUzU4mN/WM7+3NhbvESCLLMDTcF+PnTJI6vY3&#10;GKxU0mOUCnVHFCJbsGo1Jd6ThlcwAsg33FBdWjOCDJFJFUHHPCQTEMe6GoNt++/xHDESl8HFUff1&#10;DFn9NIBdi4QeTnBI17ldxBgoz+279mVmeOra+ylssb4GBznCsK+8t63GaGv+wuCnrm03PRVjLjHz&#10;MBWCO752MysoqKenG9xmBlg0mpQEdQQBaLmTss2Zq9/UmUHFxXlc4APEoLOQdsocAAMbqEUWWcxv&#10;8u0H4Aw6JkVWJtJ75s102Ut+1+KBmtAvt71r217+mnF0BxB9o29OxQ4U/sj+uI/LYNb9YvfnUuGz&#10;v+vAfXzv58Ucw8+6sEOpZ2eAD2bJIR80KmHzBLhmZt4bR2is+FpNByXHFhQZU7cAlCWv8ZJjSf3D&#10;Z3LnyCuqlgbw+YCgqDdalpraNz4UTpoArKwSIMpdTYC5yX7MU1DslMJAbYwRc+1dBX7Ik1qKYUyD&#10;zJLgLJzWDLoSFHhT11WlIpIhAKCG1ld3QMWzk2VVJQD3Y2jZPdt5BeTvUSkaVk+sf8qHA+Vz/PUe&#10;BssOcDtlp2jb/ay/0YNCgLRxUv7yTVm22E9e7/Ou4HRGRl2MRf2MDy7AFZywW+8RNSZkGDzJQw3R&#10;WD7uNyNQ6WfHUM1zWzgp1COuuwwKeCKVqWaDuPivehBgRCLRjLNL8jzPuYq5Dh8bSKAm5qIdB/eZ&#10;g4RZyTk1f9+b66KQzjH4dJlht4+BNkhrDXNyDx/ngWqkVptaoLMDsO0ci71I0Fu3s8Gw9tmclDkC&#10;f+FD8EUQnOel2ArYjKtDSklav9v6+16RtEnWWtfiFAyqBJpAYE1nNPf2M0zc1nLfgYl871mPYUn8&#10;XB5Fwrtzc65QnlVjD1veZ4133z6R1btklIBQgYlCS0FxezcCnQqjnhFvrAmD6HaeGBAN4EPRZ+an&#10;WfILM7ApOI4PAp6mTgNLgKoWl2fzAKnTW0mpfgYTO2Ez9wmbRgoSP19Hn+je8J1nFxMfYh5GH/h8&#10;PtGvywHv6fqLZ5KIJhD+l/EXzHnhe33icX4AUNTacBwNlwc0rquj1orjOPD990+09m+oRfDx8YE/&#10;/vIHai04HwceHx/49dsHM8QhsDlQ20FcqFYoBJ/Xy/37F67XC7/99hukcl+VUnBdF4JvfOr0PeKB&#10;UgfwVCfXERNVgOfz0+2PhjE6RCjLrXj1YXWbEgLGunm+M9nSq4NVU/YnZNGduW4dQzEwcRwV022u&#10;AENNCDAiZYUKbSrP9zkU3ff+GIrr+Yf3wpL0YYLCcXTaJQSHwSB4BJRk9TbSTf6nZ5vrnBij55m6&#10;tEE4N9u5E/aPFfTecT4eN3ulOp91UOq0o6FfF8yYCIuxzhvqCMMQxbgEIo0JcLLmw8zQWoPqBbyo&#10;7wh8M7BTW0Pv5K9/PB7413/9V/z93/9HjH/7N9TacJ4n1Cr++P075vXCmIM28vOJ4zhwvV5AMegY&#10;ECn49ddf0Y5/QNeO1+gEm93+bucBQKk/fX2L4BYYFhnscygFhk66FffXq2wNTmt1f74wWONynPqs&#10;ClrpcCNv2cgR8NjoYnQoptA3CHC9loYArQE4t/5mSwDo/eVBlIoXOmppqKUxGDQB1AqF4dUNGFee&#10;fWMMdB349ssvbg9NFOP4rtfl637i6h1jTLSzYHZDKcs+LqV4haxAxNlAnHa0vz4x+0ApDY+PAtXh&#10;GE5hNYvQZmhLkccjrfJRkeCHlWWMmhFcMG6MEki+GyjvZWGCACcsOanCWP+RfSTbvfaxxIBWOe/+&#10;54UgfDwahm+m4I6KyEE4iLUUUqQcB45YyEFBmmOg1pJGaBjzxpa07mC4k+djWPH0EJCliFJRGS1n&#10;ixJzWRdK50XEAThLoWXSv6VzgziQb8CGGwzmGTZC43voyOy04F7TGWWBvIdI4UEHw0NOVxYVOiQF&#10;k2sRnJa4PWv8WDIrPrbLfXHT6JPgR94d0K+ykAUcsuWRys09Sqwprp0Gp2yZrptj+2Zz+Y0C3IhR&#10;c1ZXPqibrzu2EvzRThMSn9u78cZi5XM74GFmngW8HJJ0duKrmb0KZoP4yFYkzwFeW88VgX8zsjFX&#10;P0BHH37AVwQYGcYpDchlKHPr2dvSxeLEOJYBGL8Bqyd8NvFbU0WnTYEltXTkOCdu2InBbEIwERyX&#10;NCDjMz4HoYOwzWeMwnLE/sMyosUnjAdOlDfHP+IKEYisNQYR2N7SW/W5QWKp46iEFZigw7XQrmwU&#10;5uoyZY9/W9nPS2IstqRfwlK/RDCB8+1r4UDDXA/7xalM5zQEC7uhH+CS3Pbf38BvXJf7HpE1xpxH&#10;GLyGKMs6eVYYgtfWfDzJ/59b1GUv9cn+KG+BgpuQ2s0BXVQhheBDUSxq5b0T/A90gu2g6jY0/1e9&#10;CorPy78AssabzVho3DJQtWV+aIAcE3PuDp+vRZwHfALU3H+Schp3tu0MWIB6XNPSCIzzZS3u0j3r&#10;SeI6K6jD5/KgidXkXkdZ5+hSXPCzsqQ+C0BH8h4rkAFsGRu3+b9Nrjsj0fzNdYZnO86objLJ518A&#10;BfWfbSsX+nh/hawmaKf7nOxzxrGwEZoCe8XTejw6Tg5aiQisKOX/3eE3pwlxHbaAPllnvFF+RUPe&#10;CTrDnSedzp3ny1BkGcahi8J+oB1ScV+wOGvAKqY85FgxZ/BsbAfXzI3vbLZjAebxe6sRr8uSTx2b&#10;wU6MMbHrqTRiS4XqAOnzyclvrofV7aZaDBZNrkQySM/7TvaWd2dwb2oU2dlZIZYVHF7WPRcIxR5m&#10;a71/BkJv0kEbzR2PCITvjXl+FHxnsgZLbwsEUl2nSmQfbyBXAiDmsr9Ay7y0g3MBrEpYLxJO5Gqe&#10;mHPmfLRcRgWmOfC4xEPNki5ummFOzeCNqjee3Z5RZMkAMzoX5ySTYYY/o+U5tmc1YZoHNL2KZVuH&#10;oJ3jZ32OQH3ear3bcBIg6XpFnxKAMh+ZoGrxu93W1LxKqZbKdSoFKgT0bcv83+VkP6MIZiwblEBD&#10;gFR61wfOgWAbAJ5DiSCibRmVvs79zSFV55FngGKrQgA2Pejn0Pb3leG6bPj4blh7eYRsmehmtqpJ&#10;5Edh8+1zb3sp/n3fH1F9kcEJz7rlcoXts5JTdC1rLB0sqoEK/dMxJ6sE4wo/uP+yf8SddmRQodV2&#10;0xMj/BwLm7A6D7jvQVv3QvqmPPuq/34DKrZ/IQX9unC0I7NPZQNxud8k1yeyLsvJpAQGe7Ygsr/q&#10;eUKnYuoLUgt0DhgMvQ8YyK1r6nZl+BGbvi61uklBP8e2dTC3l1RIGyPux7KvD3f6eZx4vZ5MyKkl&#10;Srpupf6lFEgtmc0pqjzL0o6pYJ578MOqgxnF/ZnuCVxl7Tuv/imlAm/UfO825ZKHsM+LG7HidwUC&#10;e1BbST74mW+JTTfkeVx4DKN5Ve+AFWEFkC9YAZhMYFEJO1HM/fFi9De8J4jqureBz0tqQgZ8+vfP&#10;lBFWCoT70mGm3htNCd/ohKCljhpz8Lk96heBaZih987sTp3pU0WDwlq55+YYfm6MFcQzYhG1lbQf&#10;/v7v/4Q//+XPMD9jAGIxz+cL37594Pv37w5EHp7FbDjPAwLD7398x7/+259Ra8XjceLxOHC0Ax+P&#10;B87zxK/fvuHXv/sNgoLyJHVXBGRCjw5vplmLAKWiHsZAUwPsxfe6g8GXA+ECgzQH7HpnMB6G2a+U&#10;PVbKelUPSNkb4LO5rzkAiBmG41Wx+Wo9aN8awfijNUQT3mvQDzTwDK+1EPQ3+u/FA23qct0ngxav&#10;19OTIpGBtupVEwWsoggmgNQvHkyPhqMCyUDimEs/XNeF1rg+YwzSFYu4DqV01kgWEIEM0vIUaV51&#10;ZXh+fzE7v1X0q2POZ1YGRfbycJC5FI57Dk+aUAUwIMUcCI6qZSDsfikVfbIaoxWO+y+/f4fZwHF+&#10;YPYOMQb8r6vjt//wH/D5ZI+1CMoWaZjj4nONC+b6KcD62TuiGfbn88L8H/+D2e+eVNdE0I4Dn8/P&#10;3JOh30opaHUlRMw5Md0VNTDYcBTz+ZTEMSoY+KZ9EdRES6+1o8JqSygpjgedvhcP4kP0SafPV/Nr&#10;XdD2y5JNwIOm1FT07xTRc2kqddDAYL82ALUe5F5XPg9mz+Aux1Mwx+Lkn8Y1Ntdvr+uF1+jozxdq&#10;EZzniVLDXmayLxMUkKChgQJwfvwC+cZKEoLghsfjI5/TZ/ZrRjgvQ281ABv+tzkI+HrIwx249Qn/&#10;XIJo74aST+rtxj83puK9L9kFsbH8hhGhj81Zijh5fpRQUMAOL7k5zweu5zOhhVIKWim4ErDQVAC3&#10;0acBJm8TGLDoT58EAYovXzsy5umMFY/4mgkpRpzH6/a1hV3cDEHxe19zorUKEyp1iHlUlZsnMkbo&#10;6HB1GI1THI0bMzLl1UtIVkxi8ZglKGQ/iq//5Pl/Oi/rEwlm53Nt35WVrYnt/V0+fpSF8uW+FkCK&#10;rTVBlKZtWSLukGdn8G2MvLfk9XO8DmaEE8NrRCbsmx9EwXUjdwGF7zK0Zx3cnsgocQquw151UQtL&#10;pW9GK4BAKaREdsraq3fHhpna8VINaXElEkEbCBiiDWg8RkiA0hlEXMG58+13K+mEBhmQ5iRFTwC+&#10;i5wnTxHi8+xl6NgAtpyeyEj2y8J8v8k+0JRpFm3CD3L/bOrDALn4JU3gTPP+AFgGZ8DesMGHvxlK&#10;b1l0MWbxsWxLtTei5LxrrI5L7V/bfXuwc73ue+UuWyJfwbv9AsHDlU4QqBUkrY8Ad+LzK6M7r+Gr&#10;nWSIN6d0d87/+stCTqy4cwAv8SL6XYQAczWv8nBAXkQyS3JdZ3vmTYxSTHQ9A50s9bVxYMTjwXH/&#10;6Rll4udkgDCR+U7yN86BUfnDEJmDhMJD4ZcMEC3HeemUewAa6Tze1y5PY9kBd8H9sal7SgCzxe8X&#10;lENOT7GXsQcILgCqMvsxmxqVls9kcmdXDK7rd1nb90WAC3zWLYvSFo9jPMfS57jrd7hElpCxFZJz&#10;dGQDRQT+0KkbOUcOFhtg5W1vGBZIODUzFbkHvu7N3fG24JJIQ84fs5gHEjPUigLnq/dgqRSDWEk+&#10;0pyLTbUtGKUA21mgNjb6JNsyfFxKjPecOf+LLiww8wTCRZhhLj5WEWjYMe7MZFlmGMASgA7ps1Tp&#10;NDNYq0lfAiHTCOwAACAASURBVBB8jECllLV/F3jsZ60SsEhAlohW2qkRr0oQPuTOKwf3c3DJwo/l&#10;cn9f8lm+Blvef1/2lBv7c7AUHkA0hiq1JoXK1/t//Vtcdx8H4Fn8W+bx7exRBXIOQkZ9p5p55crI&#10;dQjKkdjvu67kftzWFoB4oM9k/V2K5lrB1GkFAeiEZEnvRASmYv5sbnaIeLmsg+BdgNJqBgLoUFZS&#10;slT/e9wTy8aKZwr9oOHvTCCqUIYtDksDM3QXpcddDoL2Jce8OaOwLYAR2XKhV2Lu3OaMuZqTWdHh&#10;u0SWdOjDvXmgmWcvxv6MVRDc1ol/NZd1Sb0VAGdm2cc6pp2SN7rJc0po6ti7vAt+/L2fvSIwx4VA&#10;Agz+NEkbZhbUKvVu+WzPHnPBl/qzriqFmIsE/csGoPrnjvPkdeaqOIjS+Zx3WyB4rPWqXhGvsBDP&#10;uL37krkPt9f5+AZTVvIeB4FJuA9rrk/n3AO7rt3LJm+3deCY1AEtiFMmwDCEgVULmkcaL8CcXgHM&#10;zGRJ8J30o3uYSUTQDpbeqyowp2dzroSR1/PFoNVxoo8L730JDBHIsZTx1pimJliZxrI9Z7zUq57F&#10;5YWcvAWltm1dBt5bIfwsQLMeLE0Dt8UkA2qCqNRY8/+z1w5KhQEmhRUwpFdxejwrENGUDwEyAQjb&#10;P7sfcAukGOjvR6NNT+hj3M1gc+D5/MTHxzcQBJ+enR3A7MDz9fQqGu6D1/VkIpVUXLN7kD2oZ+qt&#10;Kk3NUGxiRJVQa3i0ht+v1xcgvCj11RgD//Iv/0LdWitezxeksuIovBr6sx1qin5dqO3BYIgZ5mT1&#10;f6kVr+sF+Z1n6Ldv35L28+9+eeDj2y8onvX9y6+/EEzz8/X7H3/gOBgoqqVhTt6rbqCwmjnNSATH&#10;alarSSlQx1Ou6+VAXcEYxFukVsxxAaGrhP5Vqaz8mGM4W8FMX0FGT/rKBp5/LPvgmpbqgRENINxC&#10;3ZPu1QHC1+uF1+uJz+fvgC3ar7B9U6TC7jFWlyXIZMv+ZnPIwqoSMxSJxEquS4CSrP5zez3PREEf&#10;A82TGQxAqYIxJrR3qHb8+svfZfUCBJ6ZT7k5g9LYDGNclO9SkmIj7EspHtC3idqisojnRDtOjPmC&#10;QNAcRI/+Kq/Xk2swuicNAq/rygoBAJQR6Y4jeDWckr3h2Z+orTFoCmGfl2FQfToNCsf76+OB0TuO&#10;84SI4Hq9OO8ui0flmRP3Pc8V1I+gxugdYgXNqWNK0jwv+yZOZu5zQ5lh+xa0yuSmqPZBObl/VTH6&#10;8PcmVAfMBvR1p1M6j7BjqBu1bD6XKn4rJ/roGHZBWsUoB+lfxnBaWk1qsnYcKK1h9OEJVsAwZnJH&#10;MGmOiTEuGCaeny/APnB+fHPaJGE15DQPePpcijCYVYDzcToGJRgewMukuUr/9db3g0YBnffMqnOp&#10;XRtmAZQUwGWcUnOvbJXNJF6ASJwZG+XAurTcsidLkc0Z8MNhawzEv+4AuR/4YBnWGUo6x8IMN0a0&#10;+d3retEhK7I2vGfB5Pecj/c23P0AvY2QjuT62bbPOiBVCCTb/uXtCnChonGu6byKLEeIQKffRWhO&#10;i/NDkXPayHleGJXEjGyvgqkd5WgEDYfi28c39P6ETjoRWULrFC1mlhzHZkA92soS8weY9ydg9Cke&#10;R7a5tB8Yy7L+NT8pbJvUfX6jg3YFPGsHuQljXgK0SNRnn2ZbzkbKb8oHMw1N5lbK5q6KZ+wANGyr&#10;IEHS4H8LcJhAuj9HZD7YBjBglZckW6Uv+M5wYRZgynJeDODfXLSDa90ssqw2WXKQWjdZifEBUc7s&#10;siNCzrINMIv97FPKfVI92+4m20FTweBSZFjBPCgFA3SyLFoKKWKC+dEMJhUmE2bMgJklSrEMQ22N&#10;xYVHYc6b7XM4hzd02OTKDefMtY/xI+hkFldqOF6S6+Q4lCpUnI4CkvKfhuhe+h1OuA+2OECuUxC8&#10;43vTjNBz6mBEgzuktRDs2pEsAFM9s9/XzNm5qdSHxqaiczypxw0E0tSUwbXYV2YuP3z+UiSj9Xcn&#10;0cUyRcfuc4zi3y+roWY4ms6VlMAJ4KVh7shYXF9SvqYtx1pydf3N9AVijCXlJ98prlVNIJMADPVt&#10;Zcd0kHNRPRtSzSA1ynHD6PaouotcRcmgGM9H6sElZkc6Drs8xJBL4ZyYBn2RA6mmgBjMK27Ey+pt&#10;CGqrqE3YBCjWO7J2JDE7UlGE076VR6f4Y+lU9taIqp7NcPFnDl0RDlnqUF/3IgXlEJfjuDbnQUXz&#10;u9zZXJtwsCQyP1Cc7stP41Ic1Jye3RCOqeb9k+KSq50/q3mzKdfZef579nRyLSYwmBKbe0pueyws&#10;iVSyfvYEqB5/EzdIx7oGkHPFcRnMCnsIaJwFKwgK0BBdwWRzZ7j4LUJnmgPc0T/AIE1StzGTeAfB&#10;KS+l3DnMQ5bVJiTK9uO+MTLzAF8ae+ZyEGPes0h9Xvz8Ixa+bIHVfd7lL12uBZSn426kCaGRrDCr&#10;DryCYGbYlT7SL/Qom77iArPkUaWgwsvxY4VLgaCwiqdUlI03P/bRNLvJ/e3fyEJ0Q7u6nttpUXZZ&#10;WH8AzJMMAAC1OFWIwebMDKI5OswuBg4md1H0/ACYjZR0An4/lrBvNBiub4s7FeyXEZlDHIvsYu+B&#10;qOgZQpB2VTVE5pzlc/mBOUNWPFva5u1skHTExLel2xvqwWTf63WuZwnJgnOQiuuzpKeLdfTnxiCI&#10;UAog18rCk1owCrOcWlOCEaXmPBhk2diGtAEBnnVTLMFh8Uq1MEJUFYdnRZsLeDzzrXoVb70YNrlI&#10;WbHbm1lFNufEVMuzMCgM2DBKslnuvDsPWYyb+iofSzYZho/ZfQvvIM+xuRxJZBb72WUbYOgZ58vO&#10;+vqMu88TNlWu3Qb6vu+T3XoNe3i3r+hTrOuKn9Vv04AIjqV9BSSoFNWGM+hI1LJaZM6JWhsCdC0u&#10;58GHO2L/WpxXlJ3gveW4JM8IuH+RwRG3v0pZwarwUxJ8h2E4u0epFUOBUg/q58jWqxW1CkwaYHNx&#10;YW9nUfTOKrVimOH1JKi9goucmyLM8AugJSr2Cgy1lrSfqQv8/qXSnVSnKFFDFcVQUDbcRzAgOe6n&#10;TUwNW7z4nLo9vlHlRZDIBAiOcLWJYsUTKSSpPcypHooA59Ewna9XHAThq2TFTlm7ASKC4QF49Q0j&#10;pkt2woeT4CiOSp4CBbmW5xYcuctyrMPWkG3TEyHPVwB6AkgtqNUw517tw71JjnqFjUh8oKFsGkBO&#10;8JUHUDaoiwarqmbQzRRBO09IFTw/SZVQ2kG50Am1FdCIMTIbt0FaA6xjXE9SScwJ4ANnVHnK2mtw&#10;uZNS8Lo6jnbg5TQHZoZW2QxTp+Hbx4HXq/M8haAezHWOPjWvzxeOowEFKJMBA2jH9VKMOXG2AlUm&#10;CTE72HCcJ/58XQngqxns999R5MB5NPzd59PPPMX3J4HK/+Uf/pHzauq9KniuPR7f6BsVQzseAAbO&#10;41cG7J1C5tvj4Tz/9CvHeOHAwUSYoZ5p3rhg4jrC9S5EUA9vDupyZjBmGtta21ZpozDjuECrc2RL&#10;BZMIaN+oAc9Xh86J67qc2qZjKntYzdkhUrJ3CvMtPPVFBGPO8CyZ2FEK2nE6FkE6xybwgAt1n5oS&#10;zLwozwD3rk31AIFTlEnFpv5Rj4pX/wOPj2+4XgOv14u+9gQAIyNxqagnxxvnQa3Vs5nZW+v1eoE9&#10;AguKVXQdEGF/FHMMgsFwykOt3LsmBVfvqF5h359PlHZAp+H8OGE6nUOeVD9TmAmtxob13Zw2RjhH&#10;8R55qKfTrMCbwPJ6f8ELFYI+JypKQHu4Xi/U44A9vrHPx3xijoGrT5gJWjtQKzC6c2vP7lRZBcO5&#10;/+f07G4jPsVJZg1N9cSdWgpevXslnnry1gmFka5zuP8ig9Q4Img68OoM6kwDrk4/6nGeFFin5aMP&#10;Lvg+n1QDKLCu0P49g/lyHrCBpIQZ2iG4trOZ51wfndUZVfB8vhxvAqScMDmgJrh632x7cR9HPEfQ&#10;K3ZMMPvEsMHxKKB2ZSJX+CUNP3lt8MLNQNn1vZmXem1/D9qHyHQq791SZTMEJQyl9X7ZOoiGg7c+&#10;7I4PJBXK7gP5qfGFH9fNd74NIJI4w1lm2YLzYQsPxXACdqcjx7iBDLdsie1jrlruz55+VRgB9+9s&#10;d3BAYnVAlTBmA7lzB5OeqBtbRgUlkOS0EvE1qsxaNCP/VgBUx3GQ0wqNitwt6FqiYQJBGoXhcGHe&#10;syOChzyz+kQc5OUarbZEf/21ZOA+mfv0r0yXzRlPYz/AcFnXsHvUcxn2+w3fAhKemfk14GApq2R6&#10;8KzhDajOO8uSO9+db892d+rC2cD2rMkr8XWmtvcdkBdZeyG3y9oDAcwtmRN/e90ggMfYz/EdtZWh&#10;EE20Qu6K1LzEbQ+IZznJyhvJzAYiY5yxLNmua31gzORyL85Mmczjk28CoBSMfQ1tn1E6Qgg5cGdJ&#10;TKAqa5kFQBGUoFWQPaC2z/bSZSuQsfTPyk6KUn6CUH14uQ74e92QqcyI84kz1cWfHFvaH2rXISxn&#10;98zTzREtDbDInPIH1Cjl3VaZ4u8OlwLk0/KyUv/A7tbKtqjh4L3PEQ2ccDwj09nBmBs4pIimZSXk&#10;XQNY92tJSdqbeI51VHzdDJGBzAAmnSX/sOtBSyAuukTvJckBBhcBpkTw0wGQzUG9nYYSZ458kZUf&#10;vVa2wpLQGy94/ONlxLUWNP8veBLNwXuWHBoB/wkAq6Sfw9zOwzgjaNvnH/dmXttf13g32Y6LHY1G&#10;Xkm53Z8lzuwIbAXQyZtb6AzfP2ZbcywHdmIfhVYHIgPVnBpgA07jxhqVH3H+bpJu6+dN++fzpD7E&#10;j+Vqn5fY87Lfx7bgjo9o9fLw7Gn1s9szvJbe5CVU7+tAPe39BwIUTwNBUcSd+boyDSX42XxfqzFT&#10;yJxShU14V9Mu2ITBKRvgpc6brRRnZwQl/HD66fzwe5Et7s42/JlzKZZDvT/zbT+oMZhSQMO5VnJr&#10;mq5ml7fv7cDDff1qKQRAS2TSuC2ZSsarFox8s+1c+mCaAePO13t7ReWe6wcpkufl+ox8AUQDZA6A&#10;wQaBClNmW7JXhiCCy1FpkRzXUcrtVACCFUz64Zq4jIbsvIla2jM+3LV+vkYRDODSasZwdlsujl/x&#10;54trJVieezbGMREMmbTTqttSlN84f7awja+sJ4Js9yZHc2Tf8iM1gCabEFOgGGmJ5ABQ2JxPlk23&#10;+OojOBnfT9MKUaIPbI0ta8WwQUBMlv4QkTxzc47e5KBvdjMAHG/vi3obssk16BuwlOeVUxWsub2v&#10;7G1f5Q/rb1lmHov3V46wPangx7stRePrK3y4/PX++/43YFWtfHmiN5DxC3j+ozM4bBxZOltL2Gsr&#10;cJQVSxAGCSEOIHN/TLDyiVlyms3kKCZr3X+kK1aQbtetP9Erb69S4+zic/TP7yiVVSJNmFl5HF5l&#10;FTJkBBDivjPtPw8iVGbWaVSkGZ8/sofVE6XMAYpoxFucf9a2M1pA27BkA0FyOBPLIHjXNfb94qLO&#10;4wxABMgMlpmekcwlAKAE/aYZ2nmSOqIuP4EUF8w679fFDEufP1Uln6/em27D6Tt8ugAE3/FktuCY&#10;qDVo7mgL7heIJqG1tgyk0Odis8U5I8khjFd8kd3INhUhZ3vvHRGeNxjeVAJEvJISHnT1ap1Iy+oX&#10;Ae2gPmX1e13jqAVmgyC+0b58fj7xOJh1Gnz3qgyGQg2v1wswrstxHBApmJ2A6uM8cV3d523gdXl2&#10;sJ+3ATLWurjt+6VpG0xVTOu4rhcej2/4/vmJ1o7MLp1zLGDSM3ENivM4CRDqpE3Q+Nlr0nQupbAC&#10;3gz6uggKOiXo8/mCFEWRhlYrvn//I23y2KP/8v/+C32hqagn07pqLThO9pNr7cS3X76BwaACKHGU&#10;f/zHf8DrdeI//PYbZu8wBdrHCfUs5gABGFwmeBdNEONsjB4rWQ0DwDyAFDbYnCWr+cM3LrWlHfH7&#10;52fqacqLpg4oRVjlJGXz7wtpUfz3aEzMRFg2J9QtiM7xLWwpfL3pFSaqiipAn1FZV93/ol3IBsAb&#10;3GiGz++feDw+cL1eXnkjbguuxvLpbsiymSPRitSuqzpLRJL6pVRBfznVyuMDMCX3ufc+iGeunrAV&#10;+ulyMF8KYK0RIzvp/1ydlB6q6vsWQCmYRiK3Kgx8NiXPOnvrkVIkqRIv2qhpp3qmdZxEz+cLcr2g&#10;uuZgDsVxfgCYsMFs8tkHjubyHVnxsf8dg6u1opyn76eBVhttilJQmvOIT2B8/857GXwOL+psEB/s&#10;k5QnECYmldZQgKQkMSUTAP2SmnI8ZgSmHmlzzecraXYAnkHVdcf0MwkWARaeG713PB4faLVChUhb&#10;8IeHfpgewA7derjuIQAvKM1BcICVRmNi9Ilo5PlTIDxeO5gRm/DdBvuRI10rjY4iJUuGfWUd/PAN&#10;ie2sEclM8fyMLHBjBx8WCO6O6gZ80bZfJW8B3uSTbIeVeObXnOvgZ4faHXS15fzINvb8d103JQrr&#10;oL+B5WFp+6HvqMPtFeNPpyvGEMhGGuDpzftGI+BnMFIBeEMMGBDdUWut6L1TaN1gYkknlbPBYEKO&#10;aQ2HRkJA1xq/rgvH0bLDcJYZmwMOHtnM9f4b9t8CCTYHze8Wl9wzTeBztLJ77iWd+5VjSSKbStWc&#10;hkb2j2y3d7Aj1ncNwJ/HMxlgrj2oiCe8/MQik4HXSiA9wWncbriDbeYH5/786186yy6E2Pk2FzDq&#10;n9lmVfz9XQ6jkWaY3LGPdL+rAZERwUu7ovGxcI++zbcgebw19qc/niVXMh1Qw5bdTMscLA/25maI&#10;DIjITvLSVrP1HMYDyPLZfSYt5HYimg7GSojrGSpGc3s3gIc1RxnsUM8QFt9z6yY5g5FFEpnpcNnM&#10;Bo63DEakPIn/uzualgfn0jGxCgm8b1lZAT5DNbm4dFJP1DSm/MoBVss96BgN+xYRDZCi5s8cQcgM&#10;UhQ+cyQ3VAevQvLU1yfcp5z7ADw8iSJpemKUPrerBPZNQe5/lYLsuXDTpXbTBSxFdGMfAcyaR4gN&#10;VSqiUZGpokR2uQYYyoqrcOf3YO4Cb76O9QZC677P/Uo6PRuczk0FMlpdKo1fKyUz6cJgJQgejZx4&#10;pmjs/Ujht9jdvre0ON3GW3DaPPM41tkDsRkAuwVxLHXT5uIhb2FBpRH6GcmBTGd7BXFkAxYDvEuQ&#10;B6ESAniwnEted4HUy14IDWYA3kCmNz7fd+qfnev+RyCTeTZPBlNjnWM/YoFVOSDXcWG4Ux5sXe/L&#10;SzaNYrd5ygw5LEfdPHgi+Q0CHAwMcS2jFD40Y4Ki7riHrlnrHGeaeBXJ/XU/X/lzNpz2dYmgQXFK&#10;nWyWOSfebaco6VxJzVQKwxSHlCUD7rBE5cXt0PbnCR1+1NVM84frDrZ/bcWBH/FqFFsBjhyNrFsZ&#10;eG7Q6Wcz0piTHex611bXHHfH26sP6VSZ04UsPu3loBNYqKUAzWBK2pDMmvSA8Y/AwbCHKZtvI9K1&#10;DrA4A21R+0SVnO/hLYSzzfp69vjVTdNtwtY6uf+FbKjqCRu5/hq2HW2aPDhAuY5lUJArM+jfcrt5&#10;tn4VSWpE1QD4JqLKhdOy5i3m0buZ3WSFgW3P4vOMqjknUGv2YYmZoQ6969Ux+u339+xpLQtkEB+3&#10;xn4JkPaLPYtc/y+SFgkG8IXYZHnXqXOu4By3w9uZ5Xo7m7Xtt5B36X4b2xe9abfvLB15f2Ub37fP&#10;igcW/wrk/jfHEiZH3te2tTeDlIYiFZEZa4jsRXJoxxyFk07RfK+BXa/3OdoDY/+e4HnanwEQF8r8&#10;GAOzVnycJykBSkU5CLTkPMd5ZMueMzOM67X0s9yD83RrxMFsBuDNbUluWnGwms+sRb2ya2aGci0F&#10;Uw1zXFBj1m/4BiJAqwe/69cI2zdsmEwOMYOYV6/4lzXAegfJ1W1d284UM+9nUGvyHJNH2Cukomqq&#10;tOx1MrqlrCN0qp9g0QMBYfMabYoI4MGrcuOcUZtOnbGCwimDhpuezqrQUtHq0rswRat3+RiOT1Ql&#10;VQHPtMIMbgcXo9pUBOgOoIbfr8rfj6OBgQACQZQRwE811OJZ124XEMhD+kPRK4KAY8F5HvleNNyN&#10;hthcRsXzSfqUMSdKrXh+vtBaRe+KP/3pT3i92AizOpiok41PxWmuMqAzgCE9ZcEKk47GGGx0CwKo&#10;j8cDYw7SgXqCztVfpKsoCoHh6hc+X58ESL1Cd/VGcS/rYgCk1Yr6rIiGiiLAdXXMeeHx+AUC4P/5&#10;53/GP/zHv8f//p/+N/zDP/4jpBZcV8fRTrdJPTHq2poYG7zxJ/fx9boA8YbXm51oZgmU1no4PgNm&#10;WuuFcXUPmhdcni0ffubwquBSCpvTqldLOeZUW03NFedo2Gq1VFzXCyIlA2IZYFPFGD252vf3hsue&#10;CZPkiAGvpDSdyz/TOVHbA1cna4HZSsqak8kvzc/xqYr54jWoPpetAPi+jUp/38Gm0XTYMPoFVfVq&#10;kQr4sby4xyerbI2VaKaGpz7RjgPHeWSfAlWFOFc4n18dKPaeBUdjhdDVcRwVkEZAVxXTuDbMZg9K&#10;oomeNCkMUKnRh6PtQOoQmKAP6t/revEaY+CojdUuLWSDNDmm9CPZ649Z6VXIvS4m0ELKXDb3juVR&#10;0u+YYXjjTRHB8/sTrTb2bjBz3MjIWT8uvObEx8eHyxH3ZzQsvl7XCnI6BjJ6Rz3OW/layHFkhPfn&#10;0/dC9WoTMncUD6RYZwPNtDVF0HvIPx8oeOyjwqfMhUOPOQDHT6SyAfAXIDyypd1E20Af/MAc9r/Y&#10;/h4cWF2E7wnO2nJIacZtF0cAGwLYunaJNwKQS/tvGYK7c5WAlS0A/NYIJ+8eRuMCg6M5UJE44O5P&#10;++9+xRfSV7a399yRlrD7ttFt+MoymiTBgDBg76APD26VAAYM7TzYrGJOtNrYEDMVq6RQqzJSFE08&#10;WfFmMAvOHnFZKxnZr4+Gb99IOD+iozAC0ACNMX+umOW/PWc/+4z5eNdcZmgg5nIzNm5Gd8AVIaT5&#10;Hb/q2y1XhGn7P9tFzt9XQIV0MbBVBgl4xCz+Lu9y95PHe8cWQga29c2ffE2iIYb4MwfYvS7w1TmG&#10;LJkRW6DLPmd7BjgkDCFJQEDcyYoAxH598/cZ3XNAhINGyKXDw3xsNy5ph1h+hvJTcgm8IBMBrlbd&#10;1mlzvW889eEoY/8s717dcFYYnFAWAkMJ4HBziON7gpC97Z5hSBYgqjj4X0klDAlDfBmrsT4BPJZN&#10;RyXI7GowAfB9PY3ZZXvGUXIBqq0mGHtJLmJqd6BRcywan7IVSCl2l42Qs32OzOfQsgFaiFl5yyAk&#10;cJkawVGTPXglElmR2F6bQvyBiuAclJzrAIDyyYVrA/My4MI5VXUjSgRSnHbE5SfWXeJc8/0cD7fv&#10;j7/1+hIEfXvxPr4OQnktxjUrUpLbbN3TM0hjVvWu81Z5KsIqWHok+fz/+njjXrIBfYmb2Z4Bjnyf&#10;jpXPI0pWJmGXE7qxMI3Ggr7WAjf8I9NkDTP1hH9Qc+/HWeezyhrPv/ls+TOQJfGhu+NZ1oNt49hB&#10;A2BlFaa+EtyE1Pdvntt+TgTg/wW8jDP0q/L39yXHs849z3jLPaB5fU6TG4EO2KXVk2DO9q/63pcA&#10;HAxA3XTeNi225iqA46CSWEP3ShsDbpUiZtjtNdiSr8yQ9nUeDngCK1uqecl1OF87IChC7seQ4VoL&#10;dMto4jiDEovPWIpTs/hnaruDmTt0GWeQSMHR2i2zyJxzkR982xueaZ1AiGf3x1hyjWXtt+KBO0xm&#10;KxYrsOr7Wwrkpl3vr5Lrx/Ml+BDzHpvOzTHCx2mWum7p+KXvYrQ72IO0SffJejdqPDPHg6cxR5EF&#10;n4IdvVl+oqcCwJFMrqHeV4Gf34LQeWH7e6pRBkKjETeXasssz0nyZyyaGZhmYGCobLyxb0GTpZf5&#10;am9zMt+CX2ULSpl8bbB6D+QuhRhO+e3vb5//ay91Sou0Cd9fqRPvIO6/9/pfL7fZU7fzAJTlkL9Q&#10;mP/Oe72D7D+7L0HRdd33+R1jEu/VgTk7zvMbeawhcLSTYN0YzIS7yf09ULzropDB9+Df++s9gccQ&#10;ASkCi3Vr8CsiePWJJkxvO46WfnZtpLWYcyRoEOeClELgOKsJYvy0zW0OtHqkD3y0St5W1x2RfRlW&#10;eJPi96m4xsBRGoMIGbh2vnqX09692gn39SdA4pm8Ohwv4HlQIsvzelHnR0a4Gqwu26cdRwLi13Xh&#10;w/lj+5ikJoNXpoqAQTFhRm9rqGgwGyAn+0ytY7olmmzKoVRmRwelmyH8ZUUpR56Jasjs7j3oFudd&#10;yG5tDaIEj8zkix1QwCzyPibQ3ZZTpHzU4gEGZQ+FWsVpXLinanGqVCk4zgPds1oD83AHIn2D2hrO&#10;x8nsWVAV8HzT9AsI4jKzfXSFFgd5p1OpVCbKFSHP8ePxwOv1wse3D6gqPmpNgP7bx8ODweShb4VA&#10;XC0FfQyEYh5RbRNGTHWu6jmSPm86PcTjOBK4rrVg1hPFg83TdX/zCnnyePNZSMVWUCrPwC4VzGwG&#10;xrww58CcBpGJ758dtRQ8rxc+Pz/RX0+IFPzp7/+Ex8cv1AnGPnVwZgQzBi4YoL0wujeWVGM/FQ8Y&#10;sAolAERm94/+RK8F0WOoSGEQwTOO5fBmmpkwwz0rgPs2tDHZ40LyrI+AK7cHsaFofDl93UNWub4h&#10;K6yQMFhmSJ9H49muwDUGMIcD9e5POqAcFYC1VlzXhSSNEKEOiV40EglLfJ7jOBY1kOMUYVexkSYr&#10;QyJoc5zR8NFyT5ka+t6s0bO2Q87nvDDA54kEqOqNOXWSU7z3jtnZpHPO6fRCE5+f/Pt5nujXE1IE&#10;53FyroWJh9eIYCMTT49SWfkgQhqWetBP9YBDHxPtODFfHSKKZ+8Y4xM2Jxsq14KP84HAvup5Qsxw&#10;iGBEGkoPaQAAIABJREFUQF0VR6sQFGa3F0HHgMBtTMxMHjAzVi1AvIrIe/b0ie6Z56UWXEJu7qM1&#10;BhzMPJhgXiV0pK0aibfHcXim96ZTHBeZOqHaMcbE4cltbLjL7PGBl8sQz7UxRvZkYWIJT15WUyng&#10;XO0RDDpcj/TR0ceFRz0Z4OoMRLWI5kVDSdmdSxhGNEByh0mWzFJQ3PaMLKDw1tJBhHiST3Fgwb/v&#10;15cQUHf2Be70vTkwAZrcXVmkwxnKPI4tw26LU4UXz0CDekaEH0yKKLPmf2xSuTlY4cD6NSNou4yX&#10;HRihkR8OZwAz+2fCXI8kmOIRsQB5k58PXiAa75WCMceiZkmO3gp1Qw7ecMMGnbhaGlorngk+8Lo6&#10;y4yC7w2MDFU4h48REDREuSjvpBpctuxq/vh4eDMTQMdAa56FE09b1twBAnEuM7Nw6t+AgDcg4f72&#10;Zoj473eXw1fdbh8NWy8kEgE8YlOyuTS7L+SyHnyzsdbxUS4pSzkAc0B9ZkljrHOJEK4L/u7M7MaV&#10;eLQn5BjpoDDroASfsTSIGKIJp4igWF3OjGzP55cPwBzqmYGlJddiBGNiUCy8W3uMeySGUnJNAUCC&#10;+mIPbPleMpBfkA5X6AUPDCT3OpWUaTTBch3jTffCVregyzAjb6GZz/sa94QkBiYAUO2+nkm5QYqS&#10;AJ3JPyo+L8UBAtxekVnCM9OBypxud3YsstgiKOJGpnEeSmFWAUKvbToNFszz/tJg//Y1btw74gYQ&#10;lIfIUQRqBHEMK6tkBkBQyKloIRfulAToA38emc4JGeUBIplBGI1wPNedEWNx5yoiI8qLmQEzdHjo&#10;biIaACRpT3YnQPHu9AvUMwLN3ZfcCnm2sGJAVaHlgKihVpeh7XBaZxYAdY5V2SUbIHS/HDzEmVbA&#10;yDkAKQdBl9Qv21mg1GWc0+JZR64l3DCPyoeobKBDFlmzlIkZINAwTExMe6LagdMUHx8nbJK2YZol&#10;L+2+z29UKwFgCJAFd3EOaQRgN90jWymwn30xPrhxBcHq82CWjYH20zzAVTVdnJ++IMxOkSXT2TzP&#10;ZSXObTfObXs2gDrBcsL58bJVHuSKatxz8Y6mMetg8ArE7weFhT+IJURxpiyZtW3v5NddLBKg92tU&#10;d7oD1dcom/AvBwABeOKmptj4XBVAKkFQEUQj7aBRWrzg8ci26W6eJTP0XOyxNyBm2ShANkQ1c+oz&#10;y7nbvxDZNzBLkANbBnGsF5+ROkY1bLIY3Wq27Qw6/ls0NAd1rnqmaKPerBsAiFJSx6ox44WAIvtU&#10;VM8Kr7A1TwC+dEwDWeOCrmnFuxzkdi1hWPJLerma5bmllBv3bvFMluAsDVqYd+CuuhMQDWQjdBwZ&#10;083BdsHKCK21shxeI0nB0nESWwFbNnrWBT5vena8jcPVGixKdCzK/kM+qd8kKhnNbdRkZRAupCwb&#10;Ka+rS7eEQ8w9c+exJ6WhePn/HeZXEFSOZ2hFmB2PADUN4pRLikWzIcKGXlK2ao7YGzpcZuN0+zGw&#10;rIhGx5wfcyqFUhysk2WLhR6Bz+c7fc17SGkE/QRWpmtk1FGudf/yum5ki2Odnxz89vt2TvGz6+eQ&#10;KVLGRcXtsnMDkM8mo9i0Yv7un9kTJ/w+PwTwEbrj3cBaTOfs/3MPFiQg6L5b0Hog51t+cE2739uT&#10;KkIPMNl3zY+43VOb96hxUJWVdR1WzHv10PZcSQ2S5+N+v0ULcJ+7fV/E/1ci8Iimn9PB79Ql3qAv&#10;vjmMoEI9Go6DYHStFWKFVTVSMLSiklUazoEHKdV7GtDm7nOQLxctaSlE4M3qDK+rox5sYraCjbTu&#10;xQZQGrMPmX2BPtiErlRWVqSdmbakrIe3kEHOqerMjGzOZ3FAPmg3nGLj2dFOAn/9daHURoDeqSWi&#10;ie0YzPCs1YNkyp54bI63xiSqKEUBVCgE5+PBfbfb4BYWhduTnnk7u9NvtOrV1oLX8zuiD4Wq4jk6&#10;IFhBUwEzmMdMYRjj4nw56E+QM0A6g5rg+fzE63kRDC4MevROjuCBJ3m468Fzr5C+p7aDvpIS+Gcm&#10;qmZQNs751DVK3vyoAiFQNTCNdAdRWVDNPKPdgWg3HuZk9rfpBISNK6sDta8XGymKKGol3/Hn84na&#10;aBvqMDw+DpRSKTezE+SXyqx9seR2vpz7WwcrfbVW1xGK0S+ItATQwybs43eIVAc0WZV0Pk58/v6J&#10;UnxNzGDHgdoO9DHJ++9yH36uGdyvLXAiYrxeHc/nxczm2vB/PE786XEyePF6ASK4roGWSsJQK5OV&#10;xuyksPVGtSGZwwxamFUdNGXsewJS3ahiGAMT43qRL79zvNHcl+b/BANSDojPgR6UG8cJiCR1cfgQ&#10;0wCVgm7MyH4cD7yeLwbFRHFdL68WcDkwVj5VD2SoGcZg8k6pRzpvCvZ46N3pbmzi6hcgwDWYiEXq&#10;l0iaE/RhqxmrAM/nd6cTIZ41beSZN72Sp3c+azsaqS9AH6010hmZCkphH8BaDrTzgV9++RW9d4ze&#10;8Xx1YMLtOyorUgeTPrnUE1WpJ7tT3CGqbVRR24nn8xOqhvM8McYT53miSXUKkeprPtCaoWP5F3NO&#10;yKDe7IONOmUazDpa5V6ISphiBngi6qeaZ4UL9I9P/PI4cQkwryurF2cnzWCfg1nmiGOy4Pygnj/O&#10;hv56YUS2tFbvB3CxWqQIUAr6FfNaMCbw+XllYJB6o+D5+u7UPEb7phSU5lQ9EeCtAh0D/cks9+7Z&#10;499j3/kJgjEx/TwtM/oE2cIGwMDWNIVmpr6iega6AOi10XaAoFTBpRdQBMdBXdtg4aS4gREOWZyM&#10;bgSGp7MbRPSfY7jcfaqR9UTpTcDchTmiiq4T0pBwWyRPZPF75M83I3Jdz4B0iHwUP/rYGqNtv0s8&#10;lhuW4cxKXPwH18RXAzdtPZ+nEgPbPr9nDSxnwccT5WFbB2Z6N4LouLuMFTcsSmROUTnlOMwgmJhD&#10;8e3bN1xK3qqpE4+zeQOBDjjYzfVid9WIxNbacI2XN0egLNSNt3LqyG6959Fgbhj2zpKZ4J4Kwyac&#10;lXDIAjT5//v6kVsRUXYJMObdd9cA1cJIj/UO+g2LZdgrSWEWKnl3Jvz/IoN593oAqDpXctjGhpT/&#10;LxQieR+/eSy9BMARgaE4jJfBHvyxK8ji8+wHSFqbfmk6mIx6xzMKOFfF92kp4rynkUkSD6FpJCvM&#10;G0BJlmrY3qhLNuNxew6EI+4TcwMEErQMgKymynnf8Zba400SpkfUEY6Tl36nI2L5DAYq9OxEH6AS&#10;sADczXl7p4aKNVt/3kCMBFyWltMwpMsb1+3m7MQTRTBIxEuwi0C7QbR4s9ql0HRaOsJ0aPlWODvR&#10;3R4giLKctbtDPtUgEs1pPCPU189KId0PJ5nyuO3rfT5CGZtzwxbZdFl8TlZAdXfiv2bA/XXlYE7z&#10;oVO9WZCLlp9lBaGjt7Xb1zGOJ8NtDURkVSCBTUYWGLGyZvjdyBIsuUvV4FlKk/vMLOIE2IOEcB0o&#10;Wc63BT77hJZoWGxr6O4c6gyez/scabhrsZ4maazz0Rc39y3L1YwAj/PFsxS9RNUhV0rWeWPbuNa/&#10;cZrtCnTp26DICLCIG2Ypya8c6paXXvo9rmfr+v+uQyRk676vv3zKBWLJ4u2N+3P9AKTKOX27B/Xy&#10;njG7A3iesSCGaHoZAEHxRmVBlXOzgXIve8Z/zP+m8/gHXfKaj7Ovkax/XT9vptotkzi+m9ltGoD4&#10;0u26Fu02sRZAuStDtZk6l6XODqCK4jjOnBM4JYyBwIoJULdM2Ai07q9SJcuFa1nUG/GddxH4ku/+&#10;Rm9BDklxLR+TE9D4ejGg5Of/Tj2yzXlmGKoBNVZuCzz7Opufo+xJLtDzRHVexaDpwpwEcsxgUxx4&#10;H/FQPszCupztLID8INjrdoX6WW/lThvERA04EE5bZMYZAX+O2zSuszh9geyevvbvBDKDPzd5zoPc&#10;rrfrLlpvK3gpHoiI75qfge+VA+E05f5LW2j9//08WOsX9tV7YkQAx3l+y3p/7mt+sxniqWLfRmA0&#10;xmUL8H2fVb9v0Nnssn0DwcPeui/J/sPbxbfvho0G8Wakq9pqlcMvmb7ZyG+Dpu931yN/7fVuW7y/&#10;7nt49zFuH7qPxeX/yz50H6/WenuGkBMREDgL2szCxosEWJcNHrYO91nWUn95pvhXStkqLN3WS1tV&#10;oKMzM9TL0cW5j3mWkvJSIElnFP7PuDzTERyz+sybGbQHjUJFKQqTtuhAo2TfmKFXAZg6iCAV0Sy2&#10;IAAI8qiP0ROIH7p4og24ZVRnUkL6fmHFux3EQWRFYVJXGtI3D59nRpawCHQOZHWHyXZ9aojX68ps&#10;X0MDDEl/x1sGNUsFs6mPzEivVRDUSuLzkl6ksZqUGe7wDG3qz/AZpyqO80iqFPWmgiG7Okk9M6bh&#10;8/mCAGjnsehPpKCVgtd14fvnd/SLnLhSDwhItfF6PWFQHEfDVK5DgNmkKOiYysaipPl5ZiUbA7B8&#10;vtf1wpyK82DG+JjDOYFJU3E55/bDmzqS7oCg8HmeLj8NBsPj8YF//fO/ESeYBpHoE2dohU1fA2gm&#10;XQTnsPeB8yRdCeRAvww6B87jxNUHppGG4mgnen9l5jzAtWBwUhyQLyEigBX3YPwzIqjlgI7BpvRu&#10;m5L3XCFzsDJASEcBcA7UJh6PE70DHx8P9DEwh+JCx+Nx4o/PT/yf/9f/jee48F/+63/Ff/5f/xMA&#10;4OPxIAjrASb2f+C5XVyOxMBAcNl6KAlg3tMl+lSExVDr6QHYOHsXJnC9XknBwWxlD2xs2WPmc7Eo&#10;H4kPnI2NN8dY9uTVO8YgtUifI22M7PliTJgqpWQPjOxxIp4YowTjhwB/PD9hZjjPI5vTtiKZ5GCm&#10;q7mlAWYjewH4gjoFT+j0VYkQVdnFP9fa6X/nWTrHxHGcHnQpqPVArY06tRaoCR74hqMNMBuKNELn&#10;eeY9Rr/QryuB83f6MNEBQMHe3JHi5o1NcdLfLtRrYwzAqWEQ54BFn5aZZ8uc0zm5DdM6YIYpbMQK&#10;0FOttpJrnogEPCZpDZe308+Oy+2YCE69nuwF8Pn5AubMxLx5RRPLOAMFUjoDL2awMTD8XItmmKtn&#10;Fddpzpl2SiRwPh4PtyUEvXf018AYn+HoYiqrSar3bUTY+qWiVAfEZfkBAPCKhErPEL/+cvmc+72r&#10;N7mHeXUSE0i7s1y0OKB4YHouoIMlsoN94QC5sb6Z+f6P3X/FcoRv72+O1i2iHj9H9DvvswnZ/vsG&#10;CqURCiw+5/1mdneYolRYwzbXr4ZtmOzvjqTs936fAv81eJV2h0TfjNZ9TqZqZmkg7mkBF4mXoMw0&#10;xFmCrqkMafwE71/1Z2XWFSlMOpurJA+TMlqHBWT2edHwUGUGpcD5hhStFFxDoc4L/vDyiiLszn00&#10;HnRhKL4b53tmhJsSX0zjr5jGV4M9qQpivuXtYwG05BXEHQdzAz9zhdZXNmdtJSzZrQpg/+xqAiVL&#10;vPz5ihsPlvvHbfAvjsImP7JdB8uZEgS/NCNqKMz8Cq7vBZTrl8vxD+6sS4yDB0Xwvpobz+RmDFDm&#10;7tTkj+EYCRLMSMcw+L3opeVxHZ9hV+JNPajtW3dzUBxk8RXZd7CGUQzAUGiYb8P02Ud4FqG2Qsdk&#10;EEpY4iopo0Fdcn/km26KNZMAiVxivFoi1mtl1ca9798fnt6Ye+DdKfPDJLOWVH2uC2wCTVb1xzL2&#10;Aa9H2u7tQY2QRbM0wLge3KsxnwLKVIvs7wwGYDnlPn3F1XMh04gf6G+yHcbtD/bPu1h9+bstINs2&#10;GYjXKm8GAEbVEfQP5gGcDUywcFBhb+OkAaWhT7Z1oIqgbPuPgM2N2kER3NRmgE3zJFMvu+dVEGBh&#10;7Il35y8aYAaYmM/omTu1FFx9cD6kOr/+Ao1V34COuJOfh4hqFw5t0a9wku5nmDpHcYmAkRFQ58Rk&#10;xm82ZF6Hul8P+bzq9CZ8289R1zWZXRmPPKkLbmeBwCkOyEHK6qo7UHEfgz+CfTlR1gWx1nkhve+6&#10;Pc5d/9gPMhNj7XSf2x+9JOwUZg6VmyRTA5hp6sfIfQiHJgCF4pye6fRIdUO/LCccuFXqfAkO7MDD&#10;ptM4Jw5dGzjH7891A/vXfo7g8mo4yI/sa3ADDX3eFngWuprjqaWiVPK5RhC9BkC6NX3WCYise9De&#10;aH7gEtCwzGb2smb5gd11mx67/fve6BJJb0YwfFr0Q5mAAgHI79efagj+bjV19q37GLiHuZdrXcE0&#10;iCx6NeE9WxFMzxI0EZRKGoLgXwwKvCHiJeSSel/Km/TJAgRD2EPXKwhYTduAPWyZwdvXskEVwtaR&#10;tOqWHetnRd7qJlw822X93Y9SAMwA3NdALSp3NJhBsWQo9MuqYKFQKwMbrvsyiBeHH9a9d4uUx6l4&#10;YdmyRMKeTDkxt0ldZIpYyk/aedt6fw3ceRNOKQTRNNZ/lXu/v2JdV6+BLdnkzf7dX8vn8LGWr3vB&#10;P+hPe5fXtaZvevXt/P9y1aTj+hoI4He+3v6vgeHydoc9OQDYzlfb9tr7NYpXCEagd3u+3Y5KG81B&#10;2lIKWq2uR1m1AmRR5PI3at2oe7a5kQ2s/dHA/FUcxCheeRdj2zPRDUD2O3E/jjQAXj3iZecAj+/z&#10;PGA2PBt+AGjpQ8BoV05vCirCxKnWSKkZz8izCTDjWXGeJ6R8MBPQy9/T59nPGfNNYuuZRSciD9b2&#10;PaLqpksA4aRMYVWl89uLoNZjVU7bfSpjHopzRZspdE4PLoctxGaLpMzwWirPyg75YEWiV9DAMsAZ&#10;FABS6FN3p8wgldjS7dO5iMfoqXsIUBIcnA6Gm0702fF8/QEz6utSqtuAHb1ffk6sJCs2cfzANV7o&#10;DsipTRztwWzjwQzeMPsWr/OiMlWduOaqsOhzYrxeBIemwjABk6yQmDppk7p9HRXqIUe1FHx2yo16&#10;QkZUx09Vr54SXK8X5W0MQL15nRjpW4V0aKVUPM4z18PUdZ4YG/1JdTtkkEtf1Vl8mP0aNph5MzyF&#10;YmAAFyDSoZPc6ur7LHqd9X6Rj1uEWcWjQ4qhCvdCv0aeu615Q1Al7da4Lvz3//7PeL4uvH7/xD/9&#10;03/Gb7/+gsszw3luEZRWuF8rwl5Lwp1sG+c9z0+3I902IzBe+a8nT0ydECOYWdsBM8Xr+URwmxPX&#10;WwE6rhcBWQaBgg1CMhlDTTH6wBw9gyeYkW7Da3SX6TEmQV+389kfkFnXGtWDIujXk9zSOtFfLxyt&#10;ujyu5LvYi0EXOsZEDTtCmdErTlVClhTqx1oK6sFeDxToshpRJp9+5Rx5lXbww7+uJ2AMvLRWUT8+&#10;HPTuXv3g9tQkfRIpciai983uy3/OgW8f3/B4PLaAUYXpgdKan4fV57dDHOQPX38Ot+tAvXQNB9tL&#10;SdsuAku22UusoKBeG91gWvJzQRs6jFXKMsz1CxxfMPzx+gMfHx8YCszZnXLH9dccCPMiaFDD3ihS&#10;8Hw+s5F07AX1/T49IAuzpK1WW+fh6Ky6mqMDTrlpMEB74onn+cgqmNoOBpY2TggRZpaXVpPCpdUG&#10;7ZNc6GZo54N25GQvgtraat5qgrYDrgk0uuHCQ+PNaXalGa8bJ6n/YFhGxPpzZP1sKe/Yr72MFvHP&#10;7/f5iV2Uxl9+T2Q58OtDPgR7e285twakgs97h8Hy9vpiWAHr+9uzwg/z1an3B4Yc7o6GAatUJgXm&#10;/Wbk/VIh6T0jwoxkxwbvnZGpqRPtKJgjOMUa2tlg1lzg3IATL4MDDa7X9eSBLFSK3759YA6WaJRS&#10;EDx2MOA8P/B8XlmOHAoeu5GO3Rj/auh+deB/NO93iyeyVu6r8PZ5LGOb99w+l+vFsZb8/GasbteR&#10;3RlMi86fE2HQESQ1NwLWsoWDtn0XSEdVkUUALHHfxyrhSEiCBxnRo/uXz7SX3Iswo20H30qtDtEQ&#10;BpmQrWT+azZbOHPhDiU4WvZxyI+Bo8h0yueNsfgjibDpjiNjlKnKifihQxdzsl4GSwqacILjII2M&#10;sOSwjywxz44niEqwSnzdmYi4nD+Rgh+NJDSVP0aOK38OZ8X/m16WCM92eR/bogTg6kR5pmECBRjG&#10;jEBxWqfIsnXFk9MS2XVBnaC2Aa7Fqa+E2T1sABhZBjUPtowITy9bjv2L5WuvfX13eJbz+XXWDEFE&#10;chvybUZ/9t33T5o5HYUYqmcqprPu/2fK0s8VkF36IMDk93MlmouqEhRSeSv99uskFUbQ+mwBohyE&#10;IYlX4rny3uag+laGYkaOxgjaigCmhuEuI2+9qpciYGTbnGV22j6jFsf2tl67k+7aoKh3sw8dBnLk&#10;qoP1EShc2egBfH3N/odFsMWSSzCzHn1AAf5pnIuC1Cm7rg+NlvIO3Dip14T/+BXnhGGt9/t5c7vW&#10;T8Ck9+v98LX9WXLD4E3YJf8RzzyJMWRTr8g49M9VoZ4mGILNzrmP60djjT282yhfgKYbwOUybRsP&#10;OuByZFtQyD/na7XO25/M3ybX8XMYu8dxbBmLob9jDNu5DEt6GFVmk+/jz7PbAnyPewqSwxvI8yq5&#10;In82h/77HixmtlsA7r63dWuobIsO5UdgZtwneG2rGKzUFcSLM9fFvdbKygDPVhdT6BSMQfv8JYJR&#10;yrJjIbz2ZhffggEb8AS43RG22g9oXIo7gxDuuwJZVUPw87YWrMBcZKG7nt9kI161lJWtap55n3OM&#10;xd8f87V9N9NUwhby21ZsmdmbvFP3BD3GD1cDX06jzQeIL6lGotA9+BGJX/v+yn22rffPbN48m2iE&#10;JAjyLov5PPFs2xi+BO7/J17mdsl7lUWcV3Gv2/O53L0/05fPyZ6V/z//utnO+PrMu56PYb2D/nvl&#10;ZwSyRPY9kuWZEBS0QnltDlocrWXlSCkCOODBKku5XfuHYLhqFuG8T4eI4GzH0jul5PcOBwYZjC9Q&#10;EOBhU7Hu2bUMjCmMHPVCEG2OC4BizgJYJ52gZ5aHLfP4+EAdA71feHx8YPSB8/FIAChpGhU4H98A&#10;UIeZSIJOHOtE0F+lHv6yjkhgq1Rx/0e8gWycr+SSNlOCdqWgQjIDWTW0j1OZiGIFQgWv1xPHcQKI&#10;AFXYu/s5wOaKUmraFNTvIzNlod60b5MzGDxT1quV1Ng0D9QTYw7064IUcv+qas71HnQ1TLxeL1I1&#10;AdApSVPbCjmog0ZApEJqBE8Fj/MDrVd8fn4imnte1wsCUh+M4ZmtGE5PsuEyFhmbmuPV6bJt5jqf&#10;50w88JwzMQIRv7I3HO2943E+nJpDyHtcgHYU6CQ/eSmVXNLnGUY4dCquzuaC01ZaFjnXyVFcW0U3&#10;Zqqf5wkhR4gbhoan023Ec5HCamXfQ9gLJGwK1UiG5OeHDnw8Hpg6MYfh+vxEbQXHwSaErVZcfWL0&#10;ifNoGXiYkz6I6kStDqbD8Jc//xn/7dXxen5i/Jd/wrePbyit5TksUtDdN5lxTnpAxJwn3FIfcR2o&#10;e2LnCFqpSYPZaoOAvNZxRqlOnOcH6SY23CL8XFLMNKe0VcwBTIlM+OG9NZYNYyDAKUUwu1es+Pnz&#10;ej4BEfaa8xEzUbOBWe3Ujx8nueenuS4rbDpZChs5qtH+1TFQa8PHx4nn6xOtVrSj4np+ImwjHv/U&#10;FUyeoN9ei0DQQC50gt/kq554PIhhBbc3wMz50QdUB8a40I7fuDeleLb4YjeAOHWUDtz0OgWPvswk&#10;XY5BKOdenV4qr3c0BnCu/qLu6K/Mpp5RidC7M6h6IsWYQHV6JWMiABMymEQywy6JV2mp/1XJuV2O&#10;A90M85rMDK8G88z9Vh/4+PaLrzMDX2qKWloyPMAM/bowh6F5X4rCzUGzb6w5iepE+tcF/erJ7S5O&#10;kRoZ/AwmPCnrTvUSiSDFWn5Woq+OUnbfbRSRgnldgS7AhGMQr+oeF6sjd1tYdToXP9BWxoslpJa3&#10;sEhJx82CvB1ushTl7vKn05P+1frdEPQEwX1cEvvaGy+KgZQHRoCqiux5G+5Yh/NMYIGskEhezH3z&#10;h5H5PpbqXI8rrX9lRhUHI2jobs+U4CBuAEeaam7MclzBAegUF24wSTxPziFLUosUBHd7ZrMktEE+&#10;nDENZ6tZLltQIJWfHRZlIex4fl2aANucFyCMfqoqLs8CeDweIKepAVbYvdrnrLYDphPn4wNzDPRJ&#10;pRilC98/X1QCSoNR1AD1rq8WZRjuIBpXpMSBHM5WSE4u22bypoMVztL6UUMOsDjW4Qb3u+yRM9Xl&#10;ySVoB1zWORO74G9k/m2jEgfcsinaRALBYTUkwIUNTDLyaVUwKlwDCHKHtcoBZnazHLGGkS4UxIDv&#10;C1hGTzn3LPFSYCVKjgAx76Ybz4pJA8sqWIbOvUGaZHHfdwdtDCbFKyaMmaReOr7y5rhy0w2/zKKW&#10;ZdxI7kXfzZ5ZATTPBvBSyqBM8GCBeOSf9BUsh160Quv+wYvFjBpGPkORlhbZXCGTPk9GZzl0xQIU&#10;t9Dg7vz7+iwapeASFYhYBr+YjaIQ8y7dUf4Woo3lKPJQcANRsKpIgl/YgdsoVQ8wN64UDhyj8Svj&#10;tBRBOc6bxJKGqXrGqWU54JQVaY3KmJUtXbECYMPnNxyeCOYZbN6d4dCcIuo7znNRbQMBQHkOqm+J&#10;NY55L04z4xkcC/QBDJOlnAYs2JT6ljrn/6Psbbck2XEjQQNJ98iqupqWVtJKe868/6Npz0ijz76Z&#10;Ee5OAvvDAJAeVbdHG336VlVmhIc7P0DAYDBEmZ3Ne/Sfr8kcAj0+JwKgCmTIcia6fV/WjqmtjdFn&#10;sBvnofkagNLpdWAmAqK8rp8X2jukhsQCKwlqrUhZKQ+E41way/hCgam4uoIOcd/xc/E9GXs7Ko0G&#10;ihY6Ijyo0JXl0bQhscdWezyDwyiB5BzM92blVYxNngkRGMQtzjmJ8UtmUS6TGUhm4po/hc/ktFV+&#10;MoR/EGwREckqh3nv89w3m8zOybYm4DWELIM8nf7gfKCN4FosktzrLNuUKoDbUoiXBPv3iWtGF4mO&#10;A/LAAAAgAElEQVR/09bQOXeWoHC8VzknJjvDP4P3AZnPWDPJMdkZCWYbcJPVCpdy9aOcNUSmGRt8&#10;SSQxV4DUz6/wgwRv+wxAcTZVLRWtNpQqbtuWRpEGQO793INBZxqgXUltSVuCiWbUjYz5575cnmXx&#10;CSbsNSeU9kXmmhV4BQqQCiS+l3MNjZ4+ZIDJppa+zo0lqZa6hzbACozhZ76X6UrYE//MFhUxqM5O&#10;JeCxC3BdF74caBjmEkpjOHs4mhI1RDJJbSB1FjHPIx0DW6wAA6JnA0xghWAzABRT2tfwu8MeogC2&#10;SMdIPMNdcmbYSFmpWrk/owpgJvxdwsB9Bx90ruX3xLtEIjfWmGXSn/P43v9o/exSXbH4l7FHBJY2&#10;K+4hbYTvHxigxaaeswOekWDgnHO/znVAO2zuE/dIcvozBgh6I2ZY+K8CeGAYpcdladaZ6xdr6Oa+&#10;lMV3rvZtvu8OXiNwh/vv/PdYng9+Pq1x1iywuO+BFUhff/6eUl0B/tvP54MmqSDGqaLkOglbF/qg&#10;wKwILoVzxACb0goM+oHpS3EOq5Mo9uZnk7MkhwpEpxRf6PS7NVxsrI+nv4dnrPcIiOeXxacTEjlQ&#10;Ch4OPMT05yo1g2nH+SK4I7UxAVYLqobPBTJOsfm6Gajtt1yn0Vi9bS6lUAQfjx1mDa0QWEOtqE3z&#10;fG5VXIKqQmsFroFaWepPAK8gmhsH21EdEDKXP6AvV5OtGRIDrIThnmKzP3P7xOpjusGCCu6lqMQU&#10;M/QhniycUn+qZMqqKrTP5KiUAthAba6DKx11a3NfoFKyywy1hj2fckWlNuITemFozyZsoyuukyxu&#10;EXjDOx9HU1A+k/ZKPNaRIpjmjdIZVzc8XfqP+0+Wii5PXrSGfWdc+PX1CZhrzVswVRVVyPjd9x0D&#10;Sh35QuYpDLChEIxs/ocKaL9gwsbRA4a2ANebTuBbQiMe3mRaeK6cJxvNigmsc6yv4ySg6THF1QfG&#10;YNV5EeA8O358/46zs2qh7QXHcQEQjMslblrDeSlaZV+P3gkaf/9BEO/1OgAoul7Zu8GkwJQN+kr1&#10;6rMCZ7Zzvz0eD5xHR208u/bd974aoLQde2to3vujtUa98uugDvTwpIIpNmvQPyuO5wkDcJwX/vEf&#10;/wH/99/9LeKwlRJ4R0Vzf1krAGxJMkjGsf9+gEoFbMgq0D485hV07RBx2kphFdzuBrKKoEmBSYPp&#10;AREyxreNWvt99LTPHCOy91vb8TpPNvsEUGvDdV7JDrZB0UyurW8oULdpHKPwFVtruC4lAF28SiPi&#10;AzP6MALYYNWHKAF1EjoLvn/75me4Yts/ltgjvNSagDArRGiXm8v8AOqkoUiMRWPMkWSnKxvDFhQr&#10;1GZ3+d8xOrZ9Rym0V20rOA51/5uYBexK/7m28JdCB3z3M79BwP4FpprNUA3A6Xr/OihXE2emiKG5&#10;RNPQntUto1uSE4ZXdCgU5gkFuH1hTF9htWRz3NroM4w+WA1TCgou9ivhlsHj8YAqJZP43bSlQw3D&#10;BqxT//x1fqGOBvYymgn04XMJEfTzZPVLj4RmwXm+UGRzlj4wrov3bZS+osSTwawDKtBaUYsrIwRG&#10;qUa7Pjoi2jN4FZUIrrP7WhTG6zaclKaotWEcZ5g0iBQywhe3YlliEdnfnb/EJMMxi/e9BxB+jczG&#10;+wFCx3B+U/FAOJyTvAOzvHR+JZCGl/9muWzNQ7TMksHlWje2BOJQ8/d4GbyG84b7fcS1JGqS5L4R&#10;c1zM8nPhPAYUAA8aCgBjPUIy7cOZhD+b2frnZH4EOJdyGeJJBHfkArOldrehtQ+/XUMpBPla21Jj&#10;FqAx2FqjJpizk8L5hgJSBVur2Pcdx3Vm048Ad1UHzHXFS91cb42B/wgnOYYgnMHELmT+W3Bfggas&#10;zaf+8OVOZYDZf8jS83mQdX3h51UfDn80LjX/VDScvLGe/QJ5/2ZAsLGdES7xpwdKc20i6ylLgEvi&#10;BlRmiRJ/4Rm31LRevucmKpCrLZ9NHBiReDiZnypx795EM8Ychiz3ldsgRdBmKY/EtRmNz5w1oSOD&#10;bQtgU/jUydZBsNtncGBWJsMJFcBwRiDvXUcwA80PCmHQXdxVlmBIuuZuKX5Aihvpyiy2s3tyJRhS&#10;yiOfdP37At7cgAwHOcgIVndAgGhga0vAbSKobjtLTJknF6fjzWdbne0IwJkhWeAakWQk5r3cgJ6p&#10;V0v5kmmH89r5LJ7c8Ousps8KwfWwiyF9IL6p+1DXJHeGvcZefN+3s2qIgd60kfMZ8i2Q/HcELXP8&#10;46CD3OcGgDdRnecD16jN732TfvAQ6nY9ALlO4+8JRvrc5rgZQKkkluL+KmjvZqnn2lVRvFQ0ZVSW&#10;87fEAOQgizu/kgyWkUDWHKOfX3b78zav8vYJEV7Ml5cXsvl5xcZPtvyev4uxsXlNo/N3v6dp49OQ&#10;WNxD2AP2tuV1dbErdl8UuJ+x76+cM3dF7F36ROL6sddLfs4HiZ8Lh+NtHjn9ghL66cu54y6Y3+oc&#10;czU21jYEuD2TVSUTd0v5ewB5KbVQ0keYQbMPyApAYdqANTm2gnL5Hn9Uglbh/zDJwX3nslMygbQJ&#10;5MxhiW+OOYxxXbd+6H9yD0VSgCB3aOBm+f+6d2S5zvJc+b3GBHiBofSO7lIC1UiCKKVg1IHWNoRW&#10;7TpWt7/nOT9X1i8TLcs93P0S+gUjJap8z+tsljnX8XKurD7pApQBQK8lE6kA0uaFDZdCgFfqvJ6Z&#10;YdudgTM6VARDBOLsU0jYrslmXkGhHIcEieZcF3hi3uYeVhFEU0CwJWmOBxBVjf4dv/DLxObzx1gE&#10;OUaWMyX+ne3Rfaxa2W7Xi3Ah7x+WQCNAwO823u5XrPMYdivs2tSh9eviDkyvfTDiDFlvKOdrMTHr&#10;+2P88/NLpBP2KgccWCprOM8KTf93sgfj+kDShha/4F1Oa70purDcDe8SQbk13+wi5O5b0IbM576D&#10;+fMOZzPavDM+I95e777EW/z1vofyHpfxrYA3ctO01ExsASiz4S2kUELDCT4E2BtUeyZYigj9jIz5&#10;kDq/Cb7FAxlyDef9vt1ndZZ56Orymt7U0IkfFxYykdvZYYruDdXWBosmfJ7mFX6jd4T2MPz3EMF5&#10;vDjPtaK2ShmA1lKmwJQNBY/XE5TSLOi9Y687kPEQ2bDijMYkdgU2YPSZDD0Z0eaDUuCMXTEAw+10&#10;yxiMvoSDrC6btXlzvlIrmjPyuw6YOq5QYuA5+K1tSSBobUu5mt47+nmibQ06BCIuB9NH6h2b+2zi&#10;rGS1IHEt5lwJJF7XieM48Pn5ifM62cwYnHc2/aScQvTVIrEhgHDG1+JSUEVCu9lrCaW6RM2Jr88v&#10;1PaYZCgTtFbRGiuqeu/pV8ZaOa8T1SglMRxsYxJ+bqfn64VSNsAKjqPzuvsGkYJ9A57PF/bWMMbA&#10;vu+4zgv7tjtg2nCeJ7a2sUr9ov+xbXz/eRyohQ2sr7Oj1IKtVUgVlCEQYXPFWjhWrRYMAGodBrKK&#10;izQEyUFHx6WC1+vEb7/9hsdj9+ao1BD/+no6QWBKCw3ztWbiCQDGT21rKFKSlazXWCowigN11JB+&#10;Hce8ZuO8NSMeEhKI0RicvtnAf/35dwy3Lfu24fv37978ljYm4hJgqgZEhdtWKtnHYyTDeohA9Uo7&#10;C3VfwP2s/bHPpL5sBCTRPCErXr3D318atbm5lGC9e48hrhXK3LI6AqBcUtjb85ryEowRLp5Zyp+b&#10;70d+1hzotFQ7iH0QcUBUlIVsCfeZNzx0jaF92xEETupRD/c7GUef14U+TrTWINIASOJdxdcXNfhJ&#10;7mQzZJnf5Y1Dh3aIMEkzxsDr64n9scNcxuf59YlaG+rHB16v7j0jXK7Hhp+JxNtqrfyzCMF1twME&#10;ootrsA8mn+AVBicbWm5bS6ySMR/BHDWb54j75GEDMbgnIfD7CWJSTDTBdc4P8ZGsBi+zX0sQlBUk&#10;VMAsG/S2WlhR0CpIimFCKvxemLm0Ctnt3BKcswJvgqzDfXVDK8B5nG6nWzbhpbwV7dgYJNwEUWiM&#10;C+f1hes48PHxDQPqe8jxl/BhnAxnMn2pVoevDc14oWXkuHhxoYHKMVHXZoxYkROQDozcS0T9u3yO&#10;bFWHAMBj0dxTCLAwA+m3V7BhMghJAGs6dmTbBVt8BTDu1wFmAD+iPGlxaEOc/34v4dndndwbGOLf&#10;aPlc4QTEHXKRhp5uBByQGR7cgiyNYHW5x9Vg+TVLnbpZtRYnjRpsjETbwtjQ2fI5LYIiFd11x6Jk&#10;IYLr0CDu44AOlgypDnw8PrJJC8BM57ePB/q4WDo33CC4ca/OVuH8xX/gh/tbUGDATJ4sP18cyF+9&#10;4hPB7F+9z1+tpxlm/PzKsF8cnJBFOkGWMMnWz6wXFwKBXuJ7z1wmNxFAsPHmXEokOFBSfzCCw3B6&#10;xBEAgqPiQM8MpCJoCmY9mbWhmxkPn5xnBNOJAYkDXjGWgin1EJbWHUyuc8stEcDZPRBZBjv3BS/O&#10;xp3IZ1ynDSVYYJZ/5swKy8GsBEI/WacWTmTIjUDcyMPBb4FIczbAwvb0Q7TI3MlxyCSAIQLIGp6t&#10;3HekDVFEoETnPRn/3PhQcY13/9xw4FT9PhKaDxuii00RZKAh4o1wdAVPHEY3XzeF62YGBvMwjGmJ&#10;2JghCZKxutoipx0jWNbV7znsHA9lQNy5Cf33nxlcwa4as9JlWRfJgFs/IjkYvEuZgPRNq9qQQdZk&#10;9k1bE39O5uu6Tu+g+i9MEL/TJMvX6FC5TfeEy3sS4h38Cqa0DXZ7R/46GJmCABRVODfFv/vn13oW&#10;TPhpPtM8u34J3BkcUpKZpHJNcDqo5sDXDKgMBlFJWxDTm0DNmh+8nVd843vjVAl9fb8fE3tLYFv+&#10;DwuTLyDLNMQ3lyOe9Q7+5u/X64sAOm42GmFzIbizJMP+esBS3wBvvT9rjkGZJ1qxuI6l7cuqFHf0&#10;in93iUS5uJ3EBAyDHYZ4/NyL88VS3SXRj7AOYGGgLX6KxXhJ7iXJcY9Taz6XLk3deD+eQAs2vc5R&#10;MLdVIqw4Yfl5+CQN8L+/g4li6swPJkWGwQMY16p1WyQqQGUFROkdQwRWzZsGsefBZSwbRlSuOCix&#10;gnrmyXuCM3MpT1Bf5hyLnxXL2WCu9WowDLM8N4cH56ufGdfNCqd48Ekx59f4+VQjoNq80ZvbIYlK&#10;gOU5ainYaoFpYWlsLShdHIS5r5U4M2J+EPvaV8nq75LY4GfM2ssAzT+rvmLe93gEs/zS8bZQo/IH&#10;siR6ZLXJMznC778zyt9MCswms5jBEwGI4sFtyNCYnxs334Ojjbvx12kHYl7ujs20DWmf3lnqcvvT&#10;4jP5XPN+V58iQPIW/UAyyeY+pgepRcasmJXpD+UTTNbS8ue0pYx95lqI96xNRvNc9DGJrZA8DfwM&#10;mq8NausqnXJz+ufv1zGC/noM4xUJ4aikretc+nffddr9Oqre7BXzd4UJ7Gh+WXx9tM0rJ9w7iypG&#10;U6/qenven+9zRiPr+IUnZj4WCq9SXdZJjLkByaoeDqCWWj0pBkBZ4RT6vsP7bZTaUEqcoQSvbAy0&#10;RsC99+ESaCWBbHMm8egdVgi8SvrN/L4ejETnGYhLjQQDuV/RYFGo1WzebFI71ydKVjBFAqG6DYv9&#10;eLkmr5RYK3P8OT6USBCZisfNFFf4hhajfFti3ndlUOYkQJFCJ6sPQS0KSSJOnNoOHOZ5Opv09T6g&#10;g6zK13ng+Xrh+Xri999/d0mASNoF+Ka516RQMsHABpEiodnNeLNVSh1E9Wx1nfMiDaUA13niVPX3&#10;f+C8CMqSvRqxWPhItKuqBJrZgI5AUx8drTXX4N1xXSP37VDKMZQKWBH89uM7+tVRPSnQNsqolhKy&#10;QiV9QVXlmetrv7pOMaVaAe0G2JbyCowJyGBvrUGN67r37jOhOI6e0iP09Tku53GgeOL327dvMDN8&#10;l4Lj+bztzVZrVuaUyviJTO7uUinq1RBsHhh64UMH0PtkOMfZ4vZ5aw1DGTNu26rrXzDUcByHJz+A&#10;2ir+8R/+Ad+/fwfACvBhI0mOUZkSZwOMe8xcdmk2jYWDgg5k1oZSNrT6YDzCFY9aBbBYF1F1Mf2Q&#10;6nFtnHH0XwCAMhTDk3Bhl8zMZWoC5Ob+qN5vy4aDzNWTtYWxROA94j6upc8B6kIj4vaKff+gbdfu&#10;jWS9kWT4ED3GIg6hCI4Fl3qFstDOEJdC2o7zPFjhoACMlc2UzAmi0Q4I8Hx90a5s1fc891X/7Pir&#10;P/01Pn//L2wu8XJ5M+HaKkppjidElUTxvcBz+TxPwBRX72w4qwO1VhyvE7UV1NZwnUeu0bUKrQ8m&#10;uFpIwHjgNEafvkDh95hS0lQH5ZQAyhcBk3wYc9aEfV5KLWiNFeM6FGc/qYVu8EROxRhXrqXPzwP7&#10;44E2XNKwbhl3RCWMuHY67eXlxL3wNwBDxb498Hp94n/90z/hb/7mb/A//vQ/8Hq9YAbUjU1K1Qx2&#10;sWHqUCaxGFN3fH5+wnrHtm9QKej9QoFhfzxgY6BbTT+neSJmKFsaR1I09f6nrxCBcPwdueiWtUgj&#10;sH5iAbJvTBv/b7KS4lPLRuB32M3/fM/wW2RE3KDnxo2gLYEo3BwtOp38uwa47NDB7EjLP7UYghmO&#10;JZAXQQaEqxN5D3rns/H9zhwO58ZDSzKsl8vcgpJwmmbwmtfDZH/zCyXilmT2FClojw0iA7COWg21&#10;gAGQO1XsJD217ELvSYdCnAUQWmYA8Nv33+g8derEjaHQMsvdvn18ZAb64/HA1/FkyYjTu7c9sn0x&#10;TxO4+QVG/dNr9Wly6f03Psc5+XnG4nJ/6RL5/jiMAuSFz8sCLhA0oCMn6+zZApQGqiz+7IYEuvO6&#10;adjioIjyXl6i+IPHWrAEgn71hOvL78qdTtxAlel4F6lwbp2vdV2Y4O/XXgI6cyJpMhh8TJbvSSZQ&#10;/O4XwI2IcAxcYoUBWTB3XXNeyVKQQt28rn3em0w2TgTNhpISK/x/ycOixlw4UFPCpQ4H2QEd5NTJ&#10;jTFu68LEtHspUyDCwUZkvwKY83Xl3x2f8yNqjq4DEmY+wP6ZyI6aOysxdvHn+veSjS/5f1Oup5W1&#10;V7xNanzvzcHw71+ZXTn3aecnS1nVJS3ceSvRoO5truMosNv6/fn38N/UW7wpeZADtHlduzsfdFrD&#10;Afd3INYRyw0JqL6zL1eTHvPi37askyU5BZf2kQASo8Im1ticC17HQWZTFFVccZhj/V64zcnBWfbf&#10;PJNSoxZ2m6vbxd4H/Rc/CuCe+3IJ/PyZNLrVe8Cb55KbNEhICQUrzMvqpqV+uwf5yejb6muESbXF&#10;3k7Uzp8/3jpBhpvf8P6Y4TTkPxdmhDEwyevntwaI5gDpOo/Lnr29co3e94fkr2OCbVlHvpairFtm&#10;pcNkI0ougQTCy/o8cx2nnV1kktIvWe53/T0AhMZq+jwxvvExWcdbKIVSJou7oPiZZhNk8kM6bC8g&#10;qAIPFoINPwGQeJbJsp3rMcFofzY1RdeRz1W0orqsVuj8mvs518lyS1NFswYNECRYCfCz2J8w0q5Y&#10;xnNdl/SDGVBrD5YRz5kYv0hOmjPBw/cdy/MBmLJwsZ4Whna+1Etd4zPOVKSMwY4VSA2wsVZFgwBj&#10;QKRDtbhcmuY6o6ZwnDGeBIj9FStZClZna/oM9/3A9cmRe2eEv/vxZf0CX4sJeCOA8GXdY0kS3Upl&#10;+Kr3w2E5q+Y1i/ezEYFrDwMBTr3f3yrBw/T0bLwaa2I2s46DNe+UU2Yd62utZMonkHmNmP9Z5bQt&#10;5w9S5zbsoroN5p4SoDXICA+CfR7W+Un9p7mQ48qLLNgkQ8B93iQUeGUAJ1AA1Gw0GLY+7ZXMs+Ad&#10;GF/lLmdC/+6zxJ9j+dyv7G2NRLTPS1mus87R7fvjPWNMLWoHxpnMrp7YnnssrgUha069iVkkhlb7&#10;Kyi3e8ji4RLJ5iAqvJ2BHohX99ly3Jx5Nu3+vD5jLoVsZOyer4NrvwIYhgYHbKPCt1Zn0Xrs5vHJ&#10;GBeqSysFyEVWMsERuCQMcpwB8eaZIvBmfJGMU8D9PrWCUkKa6V5pnONjhmADFcyguFU/M0yT1csl&#10;S6DNMChhUQurkxH2whv36rTtMGFCQIhB1NagDhS3VgFUlKK4NA5k2sGotIxqkvM6/L6BPqjD/PX1&#10;wvF84fV84RoXrj5wXSd69HyoFWNQLoXM0NlwD4BrOZNNvlVWHARghO2By8HT1gqGKsZJjXYCQGyk&#10;N66L9imAVz9zyLyN5p++56CA1ZRgKUUgg2vpvC6YdZxnd+DO5WoKExWv14Hy7VtKFrRtgwyvdnIb&#10;XmshqO/PepxXJl7GUMoSqPG5iuAalGigRM5Iv6T3jqt3bG1H3Sjx8TzOPDt6v/Dx8cDz8/QKYX7H&#10;x+MDX19fMBD0/vHjO5n4fTApEdVHQmCvtcqmmA7qxroQUXRvYDpU8dh3jMG10wfnSAsJFCFBEvYl&#10;4qUZtwHmbPPPryf+9d/+DT9++43Jh1Iw4E03nbFMKduFaOB7d0QcYvA40G0s30QZpEZp0+N4klBl&#10;DVJoh/uYVWkZ83pMXAvxhjEG+nmgtQe+Pv+ToK5QH3oC8JIJ+u5SImMMnHq6e0sQPBolSvq8SLms&#10;MSzxAc216v6GX49rhtUABkM/TwCSCZb4vQ5FezSqEXjCztw2X73D9MK2PVgF5BUt53Hg4/sHTLle&#10;28bGrWMopFRq+ju179u3j4zHxxgYfeD59ZVVEdkMfQB3jKFBR8976X0AcjmrWnFclwO6fp616nJ/&#10;Hdu24Vz81n71XA/iZN3QkE/lBvdpW3sgZGl6p975ts1+foFDSBFoN2fyG6SB1Q7HiVo2J7Aqzt7R&#10;rwvH6+Ua664Vr97HyhN24zhQypXguppm02VL/ALJAI9+EiFTpar4u7//O5RSvM/Ang15VY1yRi5X&#10;Bnj/C0+SPD4+ADNcg/0rwu6ySgmAMGGkmBVQPABm0pRJ3Avt7jJY6v6F8S9CNoX/hCJCwsUcQUs4&#10;oXHI0jGz/JvcvyL/EuxQmKWWtK5lfP6n2vAMeOGzhWPhzj2p9OGQ2k/flXeQAV8Effwa1WgK5+83&#10;P0B9AUr8KfP6PKTpOAa7hTbwXnYKviUDP7KkeX3GdHOs4/dRqswfCkY0ZAvnDCyZ2j/2NA6REaql&#10;o0rFMEPbP/A6DuzbhlYkG6Ro6AqpM8AB75jbEI4yF5Lg+28//MEAFMCGYt8rrn75+7xsyEJChCyP&#10;8/QGJ+BnIpCKVWHzRxwiRrwZwK+AgsTcyRKK5Rw5O9riZxHIseSegA1/P96CNWU9yTwkVuAES4Og&#10;CJdFsC5PSaSCn0hmj0gg2Pf/CfxKBSiummmBOkSyRrLRAR3oKClcribDd9gGA7U+4U4j9QVZspzF&#10;T54pNge6isSyo+GSYvz/slHjMdWfTdzgcuvMgw7SEkwADNFqMYGzWij/Ep/3GJvPUW5fVst03nIq&#10;TFFqg1XX6BNnwvjvyKKPBmteKbFk5uf+BUJ6JtZpOLuRqBlWiJ0Wy7UrudcnsLG+Yt+GXqgmyMh/&#10;h01SYZhai0DUYAkgrOO8vnKB+ZzRCQ62CcuWZpAVwUYpAjGjk+PjnIG8zLVWpUJh6Ma9Zz4Nq2ST&#10;wZ/ZS0dlBRsAdJ1gl/ial1indgcTzTw5FzmO3Otc81jXpUzQMK6dwLrMBbPVhSVocEfLx0E8Oy/U&#10;FtNk2NvUVHWG07vO/byrAMMbS/ZqR+/q5X7ibMPigEmstQksmBhEC0qhNmRwbNevmWAoEI1Z1eiM&#10;d2FpIIay0sDPB0U4QBa5klzjecYt43L7QoSpDAOsuefSRvmZKmIoRgdn7k0/LxegMOZX3+1oHrsz&#10;Gb4mGliWLIviQv7F/ba71Mr866xMWceR1VQOHvh98H3qa3o9xzlg781qo2KhlDjr43yOdbhUVphN&#10;CRabiROzyY+tFvdT/Dl5dhPHC41TZAJFotKHK2lKsmHamvh7+Fo5nu5Yqjc5WlTtclzjnF3XYbBJ&#10;bdEYhuGuqODrOuwCbK6qQsPrn7E80gKAijWez+EgB5frBLt4z14dYyyppW8Sci/uaI/hDDeyZaTz&#10;+kML5GLQM/aBTTfUbcewgRpVctQwSiA1mMpjAfOAOc59tfljpEZ23G83ZweqoqcxJ+AWJdumvr68&#10;tDXPnQUcEnh1iQ5gIMuYVck0l+HBa6sYdqAVNl8SgbPGWBnYdaB6UhKF2qLStlliW3gOmglMJWWP&#10;IqkFKWTKGgBLZfvlv3OB0FRLnrEAkoG9OGq38fTaHUpqSToiMNFch/FdAmcWrr/zs91sDRLlJiXD&#10;VzQW5VrflqaoBkEPKYl1c7z92QJu8GsPSAZ8t7XiS6TYLPWmXZtgN30a+vXhq5jcr1VEZ6+L0pJ4&#10;rLHvY37ylFW0NpPtJhXcPQKosSGW2/iUNYMgkhfRjjsA8dCt9YnMeRRxeRGhLMgNaHa2dMzBWMfZ&#10;DMVKxnhREXJL4L8l92rzuMrtPO16gDFuWAwZc92bw/v1HCQI+2ML89DS30Z+xizAZmBttggD0Ac6&#10;Qk6IfnuuG6/2ExV09ATDtjhTfOx0+a4Ys4gv89z0+c8qm+UcV/dRmCgQlLqRpeigihmBslq3XG+l&#10;NK/qsuxjQxtRfVxannkigro1X2uDjfvc98skf2l4vV7Oft1QikEk5J+YtKNePc8fSNgCdZsdOrzI&#10;c/PqB4HZWvJcfR0HCsxlE+hDjmtg6MC+7WR1Azj7cK11zmeQiMzBRAPQTyZNazT7RXWf1CtI6wfs&#10;ekKtePzqklbKZEs/2bPn9XqiXxc+v/6M8zjRh+L1emFcnextAY7zoPzBcPC3ACbst4IAWuHVTUZQ&#10;WFXx+fmF7xeZsI/Hjs+vLzacVMNxdvTriajSjmQvExAVV1c0MZh36w0Ge3aKcX+n+nhAFVUAaRsu&#10;VbyeX2R+F8Fj35gEkOJ+hOHr64nWGr5+/91B7g2XN7RrW8Pn1xdBRuFZZAaMTptyXhe0KyjCsGsA&#10;ACAASURBVIpRCkHF2aUouK6BMQ6XVVE0j1dfrxOlAK/jiU03tG1HkYrLToyLwPTreWCMQekVVRzX&#10;4b6Q4vk88fjYsLXvBCONjf3atidbfkvcgOvi9TqYUBHB6JTH2CqZ1Nd1oY+BMryXlgAwJieAQgmN&#10;QrmMWFd9UH979Av7tw88XxfqeeE//v0/0GrDJgXfHztKc+kSB+PN6BOFtISheLNT+hH7tgFqLrNR&#10;XBua57z2jj4uj1FK9gLro6ftqYXND4vrmxcUAvXX5Wd+A/qFAgfPRZmMDzsnwLY90Pvl8QGbozIu&#10;rDBxOTYf536NrNyF26eQcVJPykltqWlNYJ7JkVIKeqdNQWG8gSI4zifG4DqqRTBeJ7atYdtoZ7bW&#10;KEdYGsa48twZyn4k275hXArgggAYV/hCTNzx7KnA6Pj6/MT+eKAUNn4tteE4njAFLnTs+wcehfcy&#10;QAnErRSMIRgm6OPCdSlqfeAaV7pDUuAy15Y+YREm6q9OPGUM2rtamvvcPh8o2LcPDB28p0zUVsAU&#10;1xWJRwLg13mhbRvGQlKxPlDKwCaGfnY02/AA53HoiW174NWZeHu92AxYjwtSK+fE4+nzdWbSmMzt&#10;SYZKQpMx9qMUUKEWeK0YXtHBHnUbcQxPyjyPAyINxbgfzSL5rbiO03vbzH0iIpz3wf231Y191gDH&#10;LehrXSI4np/49u2vUKRBx4XBbvPovaPduSB+SMWBhV+UNGbJYDgzESyGY3yXL7GI2OLesgKPP884&#10;w4Ote3DtP88N6SANPHiWyTDVvJ/ls/5aOG3ToVwCmnSGbd6DxD2ZITQHo/lNOMMLpHOHUCK4s2Cy&#10;xdg4yK3BkiBAEpNG/9XHcwl4NYJLhxiyTN/LAdoWXcYNUkMn03Ww6obz6JAHAwh1PcsigtLYATkA&#10;vMoHpk6PKkrhgb9tG4o0L8+ouHpHq1uWFVATrGbjzWhIkUA46hsbTYCygICYoFf8PkqgORmarn9+&#10;SgJAslmVMHGU+RLk7++1DPyl+7KQ5bcTgFuc7IkaLNcuCULF3QeIiNuKAFJzNcGO+WXMOUgGKTXH&#10;Algo48s1o9xoOBAWQDnfXhLACWCGDpHwl37w+zPrHHW+bwYVgC37yEPiyPLFllmkGPIGJBICWGRr&#10;+L0GY6cTzGBGl/tZ5UMiaImAJySbEjG1mQWewCmD6CJIVvhsPsdAqcX3SziPKRaRGdH3sDpZYDk2&#10;f/yiPVnKFBGBvqCPGXjmte0XdjZYVB4orprggFfnhg1aWGZVovGwr5G8VclniAqaqJsohUm597OA&#10;DR1j30gyHmNGay1AMPt8h5pQvTfPkeWaY5o1J03MfeiT7PM6vzOZh+vYRJD608/j3swvyf9pIfwS&#10;VLI4k1IzegikGAqWKhaJxTvHLaoS6NBxbtgfgeCE8LDiNVxSRapRJsBAlsa7hEDasXwAB8AU1i8G&#10;fsWTOzDvFB/nxCxDjwa2ltcI+v39LASQMjhhT1IXEbQVrIxAXp/MEjaAVR/XGN+4Xz/AfQ24DflJ&#10;9mzeSFZEBDp3+/XbXghAKa8dPQPmKxq0rtY4LfdyVt++H/PeVrZ1PJMIEDrd6yCmj+FzTqD97gMU&#10;qYSkTHLGVWjtaK/ip1OeZ55pcnuSXzEJb/8OJrL7AMmwzjMkQBXea2JBsf7dp9N0xuI5Q7d0AuBm&#10;tKPu2Ph55nM0C+F8TGm3Y2w1mugWLGPFeyjhBxV48g35HBramwibREkD1YJrAGz6E4nagTK8G31T&#10;lN4JGreGzdk3qQF7m9Nf+IMAtL+tM1kY+G5HonweSiVrM57Lo49kkHO9cxyHDtqkt+9khd5woNyg&#10;Ek0uY40yCK+14cLA3niNkJdQmANgI8+DWFvrd80jQYBS0paYIZn33DFhz/wesTJ0l322bOGc+7cz&#10;0oTsYa9hTFZ8OBJRlRivVgrMos/FJIEQtBTYu1RKvf/7DkDfz+0AduN9DITXs8jc39Bc++tns4R9&#10;PiyvNSaBI/zAvI9CmRYz8SQOMpEd9wHzpvbu6+Q3uHM2WbXJB7w9l/l4iv9Z/DxUKWwgCWSVGf8e&#10;IORiHxcZoBzb5VlXdnKA/Sklh+B/RFLF/Zy0N/c5ADArA/x52IBt7kFDBUqdUiyiIJ8XUBSvfljW&#10;mpvSnHO4FJjNN9zZ3IKu5rbKP1MmqDh0ZScb9DSw8IwJCB6z98TsFWdT3HOMWayFNzsbZ6yBNi0Z&#10;nJEJcXDSOpm1VoDrfKEv/Z6Y2Ou5Z9QM13n5XoH7+SuY2qaPA68eNkVpBa0RrOS98bukUjKDmuVz&#10;DVKShZUDpRSc/QQcYItxFE8UZhyd8YmPkfszOi7AWBbfWsNxnoBF3yueU5c3YswkoAEoLjPTCQgT&#10;eFeYOWhnTApVgTdT9qokb/wHGMY1oC7/omfH1+vA0yU2ns8nns9PXBelLradzeQUA6UAvz+fqIXN&#10;HcPvLmCTRo/Ccju1RlmUVgo+D7Jpn68XRBrO88K+b5DOfUFGLiDSEVVPtW6gpC/P4G5e2RCVe2++&#10;XiaS/AbO64ToTIwNds8kGx3A67jweOwwBw6v68K2b6i1QY1AsY6Oz68X2tYwxgGzgUsHilTUrUGU&#10;4C2coBgxwLePBzGCcQFWoShMIhcSS4KQSG1uSp+QLatAqZRfbRVmyOaUpRZ8np+olTbj9Xqhn974&#10;trL5IfcBAd6Pjwcejw/UVnC8Tnz//h2v44XLGe/dBrRT41wN3lQSKUUb+1VEeZ9ScJ0d21appb4/&#10;8Hw+8fHY8ec//4593/H5+YkxHvjf//qvqKXgf/4//4jHw1BaI9N+3xnLigHma3JM8kbxJEOpFY+P&#10;D3w8PtC2D1zX4X6+4Rr0fcSJLQU7AEWl4joKKIe0bZ4sKw2v5xPn+UoppKEKlAa9DmqAu0+q4/LK&#10;FZcLUfZfURhEWRHeqqQaAIwJKBsu3VIZj4wRTGhJqQpNST2SYNcEoA0CxeLvYyUFfee2bVOm0MiS&#10;Ps8XACbqtu0jXdRpn+Hv1wRSKR1MLfDuySm6Mzy/j9fpgL4CJtj2Ha01bDttFFRxKmOdcRzo/YRq&#10;T4k8tYFqFShAvyJZ6vfSSTYisOtVH6C/9+3bN7yeJ1pirbQkvV9khHsiJc6Uq1NrXABXnrAZ6w/X&#10;ZS/cNxUFEk0pe8eQgto24hP9wuvry6spOkSoB24n/Q/tiuM6mfjqJM8ex+EkDZ4DBsmqJJ5lBLU5&#10;5IatuCQJSEorlQz7MUhyDPZ5x+nJVMPxevHnruIRDPBt21xHvqcqSJxxa+xbW8W+Pyg/A6Gd6Fce&#10;Q+l9rkyj9YSa+ojzfVM6wQK3yDek07wYZI8XchEGK8KWX5jNw8ICrEAE58F+s3S+4oN53Z++d97A&#10;iIXk9yr+vQvuAsmNEgEkJ5C/XViuMJjVuZiXb1tBnwg2I+DG8nuBLCzuKHsMnWhzZzS+T+Z3+fWi&#10;UywasDUeVuHQBkiinYyZKmymMXRAxTXPDIAObPvG4CrZ4O7M1pJ3Sv10g1TDvrHBwL7teD5fqK2x&#10;q7EH0UVc89iDWVdrvo3LHK9cRL98BTjMsXG2HWZwkGGLlzdyXuPn8xsF09mbsVpcFwFlTOc4Q0AH&#10;rAPITG8+roklWPA9UQIU8P/fysWD+Wj5FOHMrMGaK3XH9nobs/n6KRwNECUYLf4f3pYDdemMY47l&#10;/0FvJve2GaaOtY+3vGv23wElsYXpfBu7eG7k8+d4LM+U1/Sx48fc4XN2uziAsF5jBWYDII/xkFsw&#10;v4znGrT9hfFYg+Ico3fvE0Aybn8CAbmmrJRl6Gf1QT6zj0vimfr2+xL2J0BUBx/E58XGBLww12XM&#10;wwwGf1pmi/Hi/YftyZ2wAicGhI6kCBgf+hrWabQyuFuflRUpv5oL3vM6EzE/CzyAX/wl9y9ybb9b&#10;jHjEX62DO3v4V68VfIi/ZzNddQAl7Qd/p0VRrEC1QN40ApxDzs/POycYNbziBTwfVSZzebIRLeiT&#10;d4vqZ9cNEM1nvz+TOhgx+Z/xWT+FPJAKxzKlMArW2UiwgI7KtNnvrxh7daDpV6+ZkPj1/vrVJ5ZF&#10;+pffaT/f1wSk1uu9X38x+T6/sf7XQb2BhW7kwtbPBph/cF8LeJbj55fWt3sSwGV/zJk2lv+OhP6v&#10;zl74732W4+K/eFswce9nNXU8f55fWQfIojIiWPYzeSMmziKd36XgWjAdsFppIw2pkxs+UFR00DQ5&#10;M8vgzYhjD/E9fRgqOiUkVNGHAJ44CtZiz7Jo3kw2rUob9Z4cmL+PioxgdJPHBVwxJ6qp95pnZthi&#10;zHlmhR79vvAL1Zh4gs39N/c+gblL7mArxJNlOX//nX0TS9cm4SR9IXorv7aV95faHLv390aiDgJU&#10;uP8exmT1yhLZAvcI5nLin67VWjD9sv/mM86kG/LZ5jPipl26lkIEiC0iKMGg5RdPKYsS1QXTDnA+&#10;4lxk8F6ciU/QSm8+T35fPqzPrdq8x4zk3bd4m5IErCV8V79fk0yQItYMMMHf9R6KM8yXknjcQNm7&#10;/7MCvPHnPckJvNsP4H7+rn9PggVo70IBJ0/x9JOZzNBwIjH9+bIQWHht9obhOWf3km1zpjq47ium&#10;vaLeqmKWw8a5OL8z/eq4P4MTBuaztzepmJl0wfIZBWphtWCMBzMlaQOCbQkHCnQQGLB4m4KN/Frz&#10;qhs6BqrU+5167fLuXnFMa4M4Q46+DJuhjTEAFYKQUlwqoCfTmm6dhXsHVjSb379LE7Ro2ufPnLZG&#10;oBJ9QDiuodkc51ck4CYuILOXDyS6pPv4zKohuMyPqTrZZqRvOoY6wYxnHJtZXihtQ78uPJ+f+Pp6&#10;AQBeryder4MAF4KhWvH8/EJrTDFFUz7Onfl8+DqSeU4OJ9lQmsdwnCfj8254PKKfgSJkRWqpznaf&#10;vtAKbCcRiEvxpzhBnXQnft/Vm9oFiS32QOyVkDSppeI8L/z48d1Z7mRh1yK4ALRK2RS6J+ascK8K&#10;MAKMw3EIEpEoE9H8PSIF53W6nKHmZ65+IhpJRkyzbxt6H1OP2oyVGd3Qr+G6v6wkEVO0feIzlLJ4&#10;EMA3NuYc+oRg4PuPHzhfLydL0edurcEur4LwBnsGJkprpTQQGcsDtcLJhi0JZdd5opaK4yBb+fl6&#10;YXNJoT4431e/sO0PbLXisiBGhT/lm1kA+JgG8avUiv3xcNymYozqhABNmcrRB7oammtex0Y3t5Ps&#10;GTJgYANXBe3VuF7BTuI+1kHbKkzO9z7c5xq+1wYqauJ2w33QzWWHJugdBIB4Lz9fCzGpPNs89jJM&#10;/+NXZ/u+b9jangSxJCQYqE9ujC/tvQdQ2LhCjfgiUQm9xN6JazB5FInEPCPDR3SsTcdAqxXVMTJ1&#10;XynsMUoQwhTQcr9ft1PV7SfnkTbk8WgJXtNPpT1R0CekRBeJBcRRQ+O+pgxo8fg91B9E4J9b8NTw&#10;hc2SmKBK286KiBOUZGFyxtxumXkC3Z+BZDgk0K2LDRpjoDjLPeJRdX+ZVbRcADEXBoN2Nm4WADo6&#10;Xi91xrfkPcIKWiUxond1HHMSQOK7AMYaMJ67pVY8X0/KH6V2fnEgPA+wCC5ieU5NN75miVit/H2c&#10;q3EdWy+GCBLgTjrPLEGUdM9mSQFsxQPw0NNkMVMvjw5O0OhFZklkuB7TkVo30X1jBXgWoBo8cEIE&#10;NRKfD3ZCHNLhPCnM7gyU2ys2cn4ingu5KFdHkWyXlQ0wHQMaR+r88JChLq6UguNg1vrj44M0fwAo&#10;BX14UxQYrA7068L+8cGxk5oOTGROuIAIxJfKsputbdR76oN6bEINpdYaRh/48f03vI4XNX36hX6d&#10;zNA4c5z6X3NB8q8/j4smgnMPogIfowvhRtRoqINBzPOQG0oA+qrm8j6/BCZuP3agyhl9mssk743l&#10;7O6Y3pjOfnD5ZYsJgt6cTKxYL7c4JwAyh6HN11i+j1m7klUW8z1LyJYAg1hBpAkUcGdJbgAr//Dv&#10;yHVogM93Lm0fG7NYmxwH+uIxb6t0EWevLHrHa0AA/xwLYDA1QoXjFRUdKIIyNJ25BMr9hmYChN9f&#10;fJwME1gJTfXQY4z9lQ3ofE6KRFl1GC2DjSjhsnQmBMhmTLyNCG6jVHqOQIzX+u/5GcMasAvcgYN5&#10;86Zwgn4+9ClNgWkf336v3lk5nNxgwFepqLLiWjNwFZlrdgVHY13cgAgswYqAz1FmMMI/Q/+Ro1ar&#10;wEZBZrkzQgtwDrnI4juj7DfuTzzQFGflRZdoxm7LwMsy7mvCKd9CW8cD2vUrRZOpndeTSN7EPUSl&#10;zjIOBkRT4TW2j9VZXFqFMkPz+iXka3z/FTPY0Nt64YlWljlxd8Dp8xaHe52yAfMJ53ia1dwj8VuN&#10;ABX3tfNTBHwL7t25CWdCDVKpDds9MC+xLgMfWIAMvxpZHmUyufPnOabm9kXzFJ77bQUfw7ohHV5A&#10;3/ac5WdD9ii/YwkybiOQvm3s7ZrfBmCRWkPuiZvmb/oZDhgtYEcmS/zvMbIFDrr4Por7MAOiC7yG&#10;FFb6KDb9KrvPmzqoM3QkgyzHw+8txsx8PyTj12KekeP2U4Iv7khjXcY9u/Msi9Ptw55bEuYSQph+&#10;VbB2WVbg/pp6wAAMYZk95SyiSoHECTOlRArIYhMPaLqw7LUXQQ15GxRoMZRhGFVRvSFcG5XBx6h5&#10;luvyTABwvdnZ9zRNMMLDpmnYBPchzMEVRfzdK25ySYcN9eupUZd0CTDpsBeMEnrs4SMGQ5rj2C9K&#10;CrS0v82vqwnKqM57pWupeV8WZdgaOpJu54y6qubVCvnMImnzg3maL3Flbfc/YrUEeBPa3ykHE+OZ&#10;4+2J6DTFlu+K8uVIMsbPV//5PWGxvgTz+/7oVZNynP/JAHgyhZcmkmVJyWaAPGVBCDaX/Huw/E1Z&#10;sRU+ykwWDdhwjXyhlBeU/iBtKZDN/BbbMQ1I+MeCKkYJurC7UdUEcUk22iKLQBiYQDkEEJZa5xgs&#10;fxoWu5p2wG2vVyysvkqsq1+9bomJ9NEWn8oMamyapxKSIbz78ElaVHek3YkLlnyGP3y5DWg+z8Xv&#10;yZRarIbCczeTWcWB1aUvDox+h9tazRNE8vv71X8ax/dxEI9DgvwQVQdM6k1bEkA1dXJH+sDHdaZE&#10;A4FssJLM3PZkjMXr9ItAsSxzF7JvZObRpgyvgh6DutVqhn5d6Dpg0mY8qwG+C3Swqd7oF/8/OopL&#10;eIb/GAYxfAVAWNUDB5W7YmCupdE7zFhKb0q2e/jTHENFreHbG1oTynPKnKeQkXGnBVPmRvF8vvD1&#10;/IKq4uvrC6/XQYBwdByvV1YOQyIWp0TIdVGzPeIKYhVOVot2MMveAbzp5OCZBAGGDTw+PrB/UNbh&#10;PM8Eaca4KIdRK0QmaBz2WJd9KgEsLS/1tRvgnigbvlK7vEGMEhr7vrv/MLIxXWsNn59PbK1h3wkV&#10;PZ9P7I8Hm1/WgtdxuixPmWcKjJJiPsZjGCAjWbJB1Ln65fdGW0Xt9w0hG7A3Vp2fji30zntrWyP2&#10;4PehZpQPBHXQv76e+cz7vjHxJEBzNnTvA6YH/uu/vmYD0NqykWapZJ9vW6PsqxB0JIjLc7Q04DgO&#10;7NuerFo+B2VyHo+dsjffv+E4Tzyk4Dhe+Od/+Rd8+3jgf358g9SKzStMoZGIDjsBRDGi8Aa4tzwJ&#10;RrnFjn6x8SI1vS9c4yJouLmJS1+/+xnJprQKwfPry5umbgCMus3uD2/7A9EbZahBii5SSXDpGWED&#10;dx2AXSjygTjHK4DTOvQi+FhrxePxkT5lkYLuckndG6maEzny+Vm+7sQJNjHet51Vb97HKHyboR1F&#10;WsZAo4dMq5tityO1sueImp/D8Cac4H2aJxWCwPDx7Qeui8mqbdvw47e/QmB3popWHzAAn7//juN6&#10;AdoR+uHFYykvcMy9WVxe2nRWu0Tyz4z65ed5eeUJcQPxODVjICm+j7jHe++AeAUbAI31MqLnx+oP&#10;zIQI15Nh3/j8/eqwodAxyAQ3Rdkaq9ZfV9qNSBKomidYmUDmWLq/Hj6oXVSuaBsgwVD3mKhUnOfh&#10;pIKR+unWr/RV2fS8OV5SPKnliYNLAdUp7eWJxmFMzrVKm1DAhOLr64vVD04rurz5bxMUlEqBeZiX&#10;SfvDXVcHNXpmiaDBnEXjEgM+u5FtCIZf7wSYijmDqAi0Vm54HwUDGzDGYuUfEzDm2h0JokQmVPwA&#10;UUxnIQ6Dn0UNkA5Jdiw1Akkh8+IE7NxUsGAJ+GGt4vpB6mWjLYP16Ywvzkp+L/9DWDscjgy16QtI&#10;ZIgXZyqNgWUgkZc0oFRqNBlceN4UBYZ93/E6LhRTbJ4taW3LzHetFcfxRIALH48HABBIH4ra2AFX&#10;wNKVWgrKRqH6oWwywadRqHV3JAT7/g2oFdd14TLF/nhAXu5M+iZcEyrkw5ScN8AckKBho9Eo83dg&#10;KdmIMl3LMxbRsDLAdnNwi1mg4WsowOcZN8SSc6gU3lWK85gz5E6+hbPteoj+uUScAxjxYMMjfASs&#10;GsHkbAzDaxvcjwumkK/hDKb8O+OBFZ6N9DvgWASoMpkI88l4T8WNoBgwQM3tWmomIWJM+fYAhPjZ&#10;qBMwmGthrU6duaRHgM4I8x+jBzEPzGDp4JDNAZRWmcX08CEY/cn4ivF8C3xZiTkTCiXHPv6YbMMZ&#10;ZnsQvgQ8uadGPDBfET7Fe0roZVr8fHHiJf42A+kM2pV7JZ45vyvvSfKACrbnBHfpSK5suhlMFerG&#10;xl14EK0wlK0lO2LbtyyNVHdqpAhq27Is1EJ2wJezAikVE9IJqv6sNjXBCbZkbMXnFreZDhQwgeQB&#10;AlcJnP+MYF6HPZQlcOS0F5f58bEyzCagmGeRhPcJX2c+fGpLokEoX9KEzbhid1Cn954oIFtrAVxM&#10;OL7KPapjQDClFUzj/qNHwExqxTlSPGGFUiCIhmjLWQPNRBakOCFvMCFZ2YEeo0BqRXHmLyyaeRlE&#10;BSgGKyUd2TiHjdFryh1IWSYs7twEEpI2sZITPJsJojCeYoBVblbt08sTPwMl7sN8TFPXftlk4rvG&#10;xJkc3gNAjaWUXpYeQHB+aO682yuBZG9YJ2X6JnzmCUrFz+ZcAar3RnelzAopYPoO/vV5ByVtWpog&#10;MMkYGz3Ylx6octP55x38QMHlDW2DnSgiSwn9tIMBiK2Mpwgexpi6ycWrv4L9aTaB6ZlsXpL5EuO0&#10;2Nl4XF+vUx+d9k7z4OAaFGFJeAD5vH3zZwSGA0LFNQyl1LxfJgd9VJWnTWgDm5GRpaZOWqJM07CO&#10;XQzdI5ohPMulAE3IjR7dMNSbk7WajJo4i96buP3U6C8ccT8DovmpuZ1D7xiYTazyWmEPpGD0kKAx&#10;TEYVEvyLM6J7cDLUIAPeRK/62Md6JcAaDZoAoJXN11NHasw7cKM6pmaiv6LHQdp+c6ajUaNafL45&#10;dwDKRsvgPhoDvPAAfI144mskazpA26T0ejywgPASDM560wed7pQ6CB+EBf9OjeSM75eY01idFr7z&#10;1PSeLEoJZx2OMnC/OpkhbHLeM5Z5uvnhE8SOF/duNBtEzhEDcvU9c3kQXgkumLmEUsGQSExo7n0L&#10;drEBzbWCjRcni8t9XjVFky0fD16pKeLNVKMqA5HA4XlT4YRDNYTgyGTAIW14PPsqDUliRA4V4zxf&#10;E8FeDnA09vmsfJNlXD0+83MgziSTAuk+b8IzckBQ7EIH51jzunMeOuq0xTZtpTrZCTbZ0ZlENZvy&#10;dB6vsPHW0tzTE+RR88WZKdBxzTVmeYICIPvt9N0PTErLmgTB8vyMFQzsrebEs4i9zVK+AyCIUred&#10;TGYp3oywwYYlw7ltO/b9gd+/XihXcVmegloWckIpuPoXRNkYsDnQMIbrJF8dpW44LsbMl7LEv4+O&#10;rTXAwe9IskaStHuzSEDYXLNWqMsHtTbtQp5n3ZN9bfPkQaG0QK3oMFwX484iQG0Fwz9b3TccIDDD&#10;3AsbEAro04k7qGMMlMo1Z52A9dk7vr5e+Pp84vPzd1ydDfqO68LVL4zrRK0FtWz4+Gg4TzbYG6cn&#10;ZBU4xgnTQYZ4EQJKQEpceC0/YJTOoQ+vaHWHlMHckwmuqyPrxD2hel4XqgNatYZvGlHgPM/TdkUI&#10;YcrkWqvusZOU1JwdrR5Eb6Xh+XxlBcT37QERhXozz8e2Yds2/P75iasPlMo5+f7x4RrjBdd1ZnUG&#10;v5fyJN24j8Lb3B87juOFUjaOSzEc5wXRirYD+/Zgg7xScV4H46jh8mmt4fPriX1reDweHJdaULDD&#10;jN83tDuQzVG6RsfoRkzCHDcxw5///DsEFYd2iBWUCnz//ieIUAZEXEpl23ccxwER49yE3fA4IWRm&#10;geGyDiQcvI4DMMPzeaA2xnev1wtXrfh///lf8Ke//hN+/PYbtCuuQTmhEjI2cGkf1QSRzcDk0lAc&#10;+wPAnwloXxcbez4+ks3btgYIHG8ouM4npDZiQX7m/9ef/9O3H6Vj4hxCSIMuNoc+T0GXASuCfilK&#10;3aHj9Mrkh1cbdDyfLzLkhRiilOLnRaHmu/uvQweu14F+Xdj2b0zC2QvbRjD9vA4Utv5Oe/dRf8Px&#10;ekLKhSIbaiuorsduqhghj+f+Tu8dj82Z8YO4FE28N05XgYniuth7K0gLaA37vuPxwcaaf/rrvwFs&#10;JOkMIPP/9Xzh8R2AGc7jE8/nJ+WF/Zlr3SCV80jQvALex2Foh2lHNK0ew58BCunedLR3WKkkraih&#10;lYrHvtHul0aPL3TsC3XtWxMSDYdS/qrWPMutW/o0tBMkvcIGDns5WN1wHkyodLc52gdqqdShl4br&#10;eTBZdgFSiyfGThQFJZSUZzMJLA4sCAkslmgPvHfghX5SOzzssqphay1PzaGA6uW3LGzYK0B3nHpY&#10;gaj36vIjvLUNBsHlbHHVA+c1UNuOq5+e8Goo0mEDaJElYuMhgtmhuVJrQahcqWf6RO5OaYCc1dkA&#10;7JI6USizaOKjqBrNr5aXBYpi7l4UpAPuAWcwOAPwy5fM0tS4l1ypt+/g/0cA2/lfcndxMQAAIABJ&#10;REFUZ8+KN+EMJxPibLeAOLyJpZEJ41/9iy/5b7x49qTYCodgdbBtvjGf+f7KztYi3izBNZJc3+v5&#10;fOI8D7S24/l6otbipTp0iqpruXXvqhwgYTKOIDj7QCveXKUIHo8HM/sAHvsDx3mmdlMZviaEyZHh&#10;OpfTOZ1g0xyGJeAAclxrMPr01+MpwCSA+n8mA8/omJuxYiB/PkHhHNq82PyTJasWF50sI1my7TJz&#10;rDemofy88CaX+Y8W5s+vbGDjt/auHEEphFjvASL4J25rZ77ijtm8p+S1o0R0vm/90Povy7GeV/8Z&#10;jOI1GeA6POSGkP9PUHIp8td0JGgwJb9abvNlmMmkuNt0GN9fJsvDxB4GgnkzbuvuDeS6DYH8elvP&#10;OOf2g/s+nnpWnJq3UTN/UOVandrO8XsHJKRgSAC6MSSa38kkGJukleI5cC/3CZDXQC07cwkhsjgT&#10;wvIS07g3Z6L+wf5LpjQvRAAFSLZWzpNrucVc1rStv34tqQQfUQ8e/sJnAoSMQLtIcod5FzJBjPiW&#10;IiXR9fV3K0A6n30ybgyWTkusqPtpYvO8ChsEW0reIkgMhtx9PBJ/CZ08ByCGn8+RnFA/i+MeIzER&#10;TR6ZnCGoIV6BEuxmidt9t8Wma/wEW9mOiD09p8IcZI31oq6DbfJrwPhntvTyZYgALu6NjXaCWeWG&#10;edrycOp+YoC+7eEoMffDNtncaVf+D+e12U+X/Euvsqwf+knzlMg7TCMqDogu6w/3e3oHn3/lD0QZ&#10;cqzLdV7V1iTC+3xb2oVblYvFs8yE5V96zb0DrKcixFeixn3DUz3uY0UpvA6vdLjdXL4v1nSwVuif&#10;efKHX5Jg1nwmZClknlfmifghy1rk+K9sTQDeeGw+W7B8qc/qGtdh98aYjPC3cVl91RjrvKEV4Pdr&#10;DQ0/dz5TlnvmeuL9qzHxUArXaEqr+FxMu2KejH1fyIvfGc+ifi8xdm9zMsDm4zlyMWYSfpCf5Z5s&#10;/pXPl985R8rfFxZ7VmtNkx32da61eA8ArjFZ9pvJ2xj4el+u9StfTde9khVimPrOQIIgvJSPa6z9&#10;rKKZjzZZziVBRwb1UQXom85AW522+Wfg/Y9ese5LqRPodSeqyfRh5vgsYyWrz3i/5ryvn+9j+jJA&#10;Ufp6STLC/ZLpd2FeawXu1r8zQTKXn4LjcnuJTH8DgiCcJ1APwMa1SK4F2/rnZwwQvJSVWDDjq0ik&#10;3BJcZuiLL2Pv11vHxxwwd+1jXhRZFRb+WYxdyiLF2aa8lx466GbeiNFtpwj6dTLxbIa27Ti9iVrv&#10;FyrFzHEcL54uqmCTxQsj/AyPk65xMcGlig7WmYbGqwig/XLitjOM/T6fzydMFdv+QVviC2CMDnHZ&#10;zdB+HmPwnmKR5JKcdhKYfuR1voBgTwubSdK1cqLNAIDFz1XDVhs6Ohs1ii2EDMXZCXQNt+fXdeFw&#10;LfDn88Dvv/+ZIImTEI7rxN4aavX+Emr4ej5RhNXYpgbt6pIhwLBIVrCy+uoEZsQMKGSIiz9v96R0&#10;KwSp+9Wd6cr9VL0aqBSXgcH7njHHViqZ3SII6ZMgvfC8WM4ZT+rEfty2DcUa9dxRUBq/4zypXU7d&#10;34bzOvHyZMBedjRnzl7nRVmXoS6LwkTAec7qpm3fUUFipJnicn1hJiTY3Hdvu8u9kql6nurPTlmG&#10;tlOv+xod3759QxFWn25mOI4Dj4+KUjac54neFTDFx8cDEFYSPI8v5iFKRJ4k/R2vjq0VtLIBxXBd&#10;F/a9Yn98YAwyez9fZMRDw5+fsVecKUwONhJHfR1nHB8JQbucVGd4fn3hn//XP+Nv/6+/RS0FX5+f&#10;2PYPNt/EJLOZGeMmn2czxegXLkTifRAsNcN5HGmNzAyjd6hYkg4gUR3AMUv/yry5YiUhDRb6zb52&#10;vW9J2KHww/oY2KrH86WgYIMaZWzO82IssJE4SFazOlCvGNpxHmx6Wl3a9/V84fGosEJiSLECCFnn&#10;ajwzIepgKedi9IHuCRAAvl7izBBsm/dvMqDuS18/HrF+Pld8fDRMje6lwkIE3378QG1kmMcZEnri&#10;fQw8//3fnB3P5MF1HASfXQame3XRGAbB5Ukp82qPJVkGkNTqBOLY076LOXdj4MpzRhyb41jdz1FB&#10;20Jepbh/6Mmd82TzyVKRydm95HqjnB9Jco99Y89BP38+Pr6xKiPvjbboOk+OWdj7IT53U8qoluaE&#10;6ObqG0wlR5xrsJRgKsWxaHcGpDCB2zavXDA2J415H9php1enezwxXFpmDEr8DB25R8boKGWDFMY/&#10;aspmmeas0qGDzJ4NOE+Cqv3qaJ5RFBHYmIdLCNinjrQUNhlwoxEOlbrDTSaOB9nhQA+bwT8sjYXF&#10;IGX0jfDyMwA38/Z7SxDwztKIVxzQdDIdIPDv4KYP47a40AaCRwJEeSE/qaDcxNsX3MCj+Hs4vOEo&#10;uoNpDkzeHLRYGH/0b/5MZGEz+JiF8/Cf//4f2PcN378zy0ZtJsW+bxh9AK2hD8Vj+8BxHswOeyIj&#10;Dl9SRRh0Ve8ynPOvyo7QXkIEY1lvd62sy9kJqA0wb7KwBBMxNBITFj9ysCLAq2CaWE4eGVJxDMWw&#10;ReOuMBrFJhgeQJr5dwWslviaYP1LZh5lAcrm2skZWcJM5GdvV4r/LGDIDSj4KdJErjXVYJ3Ng3YG&#10;R/M706EpwcDma7L0BMg1Gz9zYy7O8l2cfwDOWn/7Wdx1WdZv/jzv5v5mf5Y1ABMPOLg/oyEoXxz3&#10;CYWqvz+6Tpe4b4u5hLNPdc7pMr4JAIn/a2EZqf4MC+gSfcltbiZrKYd0iajWIHEFZPwHiOa6/mb/&#10;Lh+zDKYkx359hV0r4tl5v0YAnzdGUXEHpjayDyVKsWcAXkslM9fM9bZmwCoigKrbIv5CRNKcxcEb&#10;bLIJ3s05GRHoL/uMHdG9PaSZb3K/pu8JVSCawcWhGJIocUaEht8MJld7vwDeKDl/1EhdAckc2AT6&#10;bnIQE3lht3KLMl5BNCuGka2VxDKwAkkdDIhgRGPMBM7siJLZYAJzgFhufV8XCAcj5gWS4z9S+iKq&#10;BQC4+FDJM9nBX3OnwEERQclzeKICtEXqQPfcQVNeJO8t94dglEWvFDxzFdSNRNgbm+BSq8GEnoBo&#10;7lcBYGMmHIylmKF1zb3uBliQElU/g0T3f0dVfDGBOkM4wOLpJ/D5Qw7n/89rtsDMQfDr+kO9rTub&#10;b+N/dPoE8xKJDPgz3p9TwmeyksFuyLbxeacdTlsUWgNvcmGZJHAbxOPyvhf+KEE4n2muo7C5IbcW&#10;4PV9XkaCNqHvHYmzBGV98UTQFg3DuB5SRYVsV5DtN0QhGLAgvwSw5YwRgJ8fGHMswP1rmIxPALkM&#10;4p8hlVKrMRbLSTZIFaCftAX21ufBFrkOmXMS/17PiqFwSYKljN2MNlmETcGoqQOR2RwwZTVkArQi&#10;s7qIP1OSCzDXl7p+sGAyu7GcX+85JhEy8sYw1ACWqjcWtvCJFkDbnSwuY/PvRCZfeTYagJFnfimV&#10;Cf6U03tbf3nvb96Xj63g12s1AdJ4Tnbu+vXZ4HOTAbM3ns/FIL5m/P6lxkGg6y0hpZ3S7/Xvyu+U&#10;23qI0zSVw43AX/TGWetC4plkXWuY/u98E1nzkmfnPN+WW/WhCCbzmM+yvP+WKFruxyCozlpN0yPB&#10;Wpc8p9bvSx/OXyHdADNfDZ5IMVqV/ibRwnOK3zmZ7HgjN0hKb4ZNyb2XDPv5XOFvhgRQgNEBDPwE&#10;1psTo4SyFjWAL3WA2AGIGIc49cxmVaUBKQk21ONiMlVyjZNJOKAjyue5d4s1fP/+gwCEmTP5WNbO&#10;BmiDUiRm0JOArXjp+Ov1hbZtOK++zIpguORRV/qHA/PsKYWsXDZWtARHYtpFZrPFmN+wMSz3D382&#10;iD3TH1grq5MBOAic19occB8oW0P00Bpj+PqflQlQmg8CzIrWaH/iPnvvMPdTjuNEvy58PT/x/Hri&#10;6/nCeZ4E/HQ4w76xCjnlAxTX1cnqhHgzuYHHY3cJAVZ1KAaKbJQEMfEaYPOSseFAHddldbamCJtG&#10;soFfSclDAr7VK2DiTPSx8u1QnH26rs+5DyyTEJwBQZX4POP7aHj347cflPgos5FmKYLjZIPQbx8f&#10;SZzqg80S9928kk7Qu8+xKrZtw3GQVd+vC7VQ9kQHE13qrO3dJV8oP3rBRBJUPs8Lox/4eHzgvHiP&#10;rTY2xVNzMNjPcyVQu9WGJgR0H/uO67pw9pFNFeO5op/K1nb0caCWDToG9g8miQjoNpx64q9+/MAY&#10;A9c1uB50pE+R48yAl3tvdJJIvYKM4LkzgC2aIQv+4z//C//0T/+Ev//7v8f+eKB7VQmMMYM6y9eN&#10;X5gsdFOcx+GgYPxavMqA6+G8WDXx7duOUjaMrmzgK4LeKbsR2sjTtg0Cpph+zOnAfq0Fbd9h18VS&#10;NhSIDu8tZ0AxFDSYAMd5enNV17ZXN7cwPL9+RzRlP86D9qafLsWjGBfBYpFKcudurIpxf3E4gSsa&#10;LbbSEFLNpcBZ3fO82HcmznRoJjRjrxAesYzZmFCq3juA2BavMeU8QsObczTQL2ppBytblRW8EUeT&#10;Nd2h3SWUhuLj206bYmyWCiOzeauNe9m8yauDvya8D4LLPFOZ4GSCvWwFYy0z93hmuMzVvj9wugTN&#10;cM3v4RVn5CwUZ8QbG6QOr1xTZ527Nn4p4olM+Dk0ZdXGdWLbZrUB4xFL6S6BedLLfTGXhYoz9nL8&#10;MRpUU/akQ7xSPfp2SKlOHBmeUGAFmQ6DSZlVRmHvzaA2UoaqXx1Xv3hmNYF4Nct5nmjFWXvsOMqN&#10;0ntHKdSDMimukdMIljob7OoXxqgoBVlKojrw9cVsfDRfjIMtnAs6yRwsRGzmC90AaBmLkzjBMY+D&#10;Azaa7hx1EtI9u+uLzsWxusoE7ePgYAYqWaSiMCvznwZYMZh2MrCLwNRLv8PJ/QMnfL7ef+8QmK1h&#10;4hJIiDMY3mP9fGpDq5X6N+Dc1cbguNZKA9AqWhOWLBQvVyjAdV54PB7oQ/HX/+NPXublpTFSEgSR&#10;wblSu6DniVNCCsd8Pls20IAOltSYMas1vKkRCkyvLPm/jchbEFIqgzaPERASHTDz5koc7xXDLhG0&#10;6AzATMTB8PX6DlL45ywuAGdEGKYWePH5cickjHhoNWVJ5C0QkXzfbcrNUi6CDYtqBj0cg58WCjDj&#10;9D94g+TeWK6Uq0NioyzBaOhSh4GCmQel66fx099/eXMBevi/SoylGbRIAoIlQCeUnPtbSCQ1dTkj&#10;2KSPbF4xHXqcwAT9bM6fT+IKzPJiyxyY68uGBnPalPcRXe8uAmwCZdHpPsaUDI0ZGIXzoovdYaA8&#10;DT1ZuW/XR1zWDwesAVvYK/MmXi7zUVh2TU1egndmtEco1AM7ceGx77fgjQ7OmGANI0iIueZ6KQls&#10;xrzFswUwxWsRnAMCEIqfu+1Vce2tuHc63rEck6USEj62nAFYlnvs1dCVFZd6WN+T10OukwiuIJZs&#10;1Cjzy6AuAdH4qrcVX4CiDGIAS2ZtMKBHBiMMb7XHHMf83NmvUQqMuEZmPueY5prxIDKBOYE73cEw&#10;sdSOFOB2PYJXI9cNXJrn/2PsbdccR3Ls4IMIUsqs7rXX/u93n51d+zrnem1P93ZPVaZERgTeH8AB&#10;QGWNbc1UZ6ZEkfGBwDcO/FD5OnuW9SXLmFK2nOtXJ0tZZ5tHrZYBpFkw1jKhrvujunCsDAa4Vez3&#10;I9RGHQ0u58kCHO6sVkTpwdeKha8yFnASC8dVOsHlH+3/T17/F3+wz9WeaUH+CdUOlL3WqeEEt+BO&#10;CTkuPkQvN1QGwMr7pD1mvlIDsf9LBBAiyKbBNWOf+brAlbkxLh5oYzPMl1le/6L/L1S0FWu1nE7L&#10;KhrZWaQX1jTw5/RGB5RhRhrd0n8VUAXeZ2KuCZmC5TAkagnjkGUOGzrZFxSYPMfpoKyy1J59dYz3&#10;ZkYSmkBHdUKT59imBFSI2mqzGRnoDPOzrXT8IXUgy4RzeQFzcvK78H1YsuK8cJG5l6tvAS9gx8Rw&#10;UQg1MnGFJmogLiuDEh7IVIOHeE3CZWVGF2BMyltWiUgY96AMgwUhOFTjR9slIxHuSAy6UjN66Qz/&#10;komsLz9Jc37uyMnk9Ry9vi731Dzcl0OuHnG50qfWW6sZejzTXN+vjqhVggErg9NLAanBRGZqevYm&#10;+faX4evLdzL70/Yd9jyhw365gVl5bwpaNoO0oGMGkl8EbfzdyU9d1k6n5RHraPuXmO2p7wjghvHL&#10;mjHoOa1XEtQCL7VKJpZ9TdMRVd0Z3pAuWadVd3QFzE7dc79l6A4lWeBrcPV6RvnT0Ddc19DlgawJ&#10;OJQB4Q1M97RgG4BwnoP8JdaVWf2ZDZ7PQwYoPcQlTfB8fGLbb1hj4O39HRDB+TwMo9WUkNQ1CdXh&#10;8vd4HpiLcAi+B61ZtqHzkbbfPMHNm8aBMsWwhPfbDek7GJZkVV4KhSrtfkVrGjTOhIDXteW6sF+X&#10;NFg5fu9Yc+I5D9ebV9jKpvcyoNe9cs5k7VgejIHDs4k1Vvv4+MDz+cSff/4dhzt65/IGm6KWlelh&#10;qHMMd8yac3Gthb7tBiGjG57PE/u+Y4wTcy5s3WiAzjSsZXBQvnZ9s0ARMyR7Mxuj9R3M/zTebdQ/&#10;x8izHHpYsrHH42FZ6s3wcHvf4nS3Zs0neba3zRy+zauc2I/CoLKMB5vzjpndB57nRGuWJd49K/52&#10;u0Gh2Pcdj4f3eVMA8N4GWOH/mctTB1Vx2++WLYyF97c7+rabDBJg6cCYwIRhE4/TnNzfP34AOnG/&#10;W8PL3jpUzDc1pkGV/PjxwNvb3Ry2m8OmHAdU4Q7OG1TNt7XtHZ8fD+y3judxYtt331ML7EIMN7j1&#10;hl++ffPKio7ezfG+u9+DyX1zWSNZwgAxS/dkz7Zljrved5OTCjwfT/yv//U3fHt/xy/fvuH+dncn&#10;7LREom3D9vaG1roFJ9ZE20zOmhMyM9NNpVoYc3nAwRIfId2ykY9PjHnGeVtO46CuyCTUNa1XifOf&#10;6U5I9nsbwzJqmYkOadgc/12cA6t4FduYkLZ5WtKKijXViXnY/XszuJcxBxSWQIvNklbWmjjXibve&#10;zP5yeKG1Fvb7bpnUar4mSPLbyq/NN5BiLBMz3Me04HCRnry0vLmu61JrLTweD+y3T2x9c93LK2QC&#10;mup0XmfP7cSYFwuWCRq+fXvDPAe27bSzdj4hvRl8DExfvfU7aB9u246A4KI/xYwsf5bBFh/n8N5+&#10;CL2qGtJznFjL+IM5+zWSzlhlaHjpCpGFeU7bt03wPB4WjHge2G93g+BxeWp9BJb7fDewOtPs0oEm&#10;HaoDigXChhoMk52Z4zhT11wThE5TbcBaPkYJOc51hU4cPGPb7r0rhsnXtbA7JEutHoUYrZ7nCekd&#10;C9a7gJn3u5/9/XZH/x///d/+SkPhWCMi9LoUt/2GoRYB2jYTaBusXHsujUVR7d6505wj+36zku6A&#10;KDBGY512t1RbWV7tyoGqQmWG8KJAvOi1TUtqPTMj+aGEkxvqkQePGDHaTNc6HWsmiN35HQa4xjNp&#10;dEKdfyiKsKZCS3OV83XDQNJAjZfGw00pDMVdneQzO4rvc050TDVXWK2BQ95bsHC/vaE3i56uObDW&#10;ia2/WakFgL7bgXp/u1tGEwxfbfleTcega2JCEU3Qto59M2wiRtWIv3Sewz47DMOH854ehbLGTgqB&#10;O4HdcKFVUXxSgb9JfKrMZXYntTsn2fqRTmu50JAl22UIpSgPvKNr5ZfmR2LYovBSH3a9FuI8Bjay&#10;OwjKusd2EcLiJ/+DSDZOUTJsudynwbJSRBwftO6tY4636sThkOrLjSJIN8OGmBW+DoZ9a1+U1qzE&#10;0u/VYoMyfyicloIo8ZVyhuj0psFrOIfe5Essykc9vnUv5/E5sNrC7Gnl0vi+5L2hks9UeFRwhWpu&#10;a+7TN2uLn1gGaXmFYV4Ue/4PPGPIrcmM41zvzNx0AaM1sOb0xsxz/6KWjEwNRd6eniXp/h1NOjJH&#10;bGJf2T09Y5fXxZg8i94zF6mAmNMNLnw8EAhmbAGAZTVdDdSyFqRLkNcygPjyEpiR7B3Dya8WqYr7&#10;EvjvgFTHcGC0Og01L/3yhhcVz9sUB2KZGxFxjtljIa+nY7l55Jk0k5UOK9ZjzeWlpCbjzjkx5ggn&#10;NIPFc5z2mRtSY1q5nLocmnNdoEwC0sR5GbNL1Y0Q81No7KtllVA+wLMrHOubc5PkSWS/SkNf4YaI&#10;Z6aT7Ya8ycwilO9enEXlAtLpZGZEbHsypJo1R8xUZlUZ/vGK35lpxftxHYLOVWOu8POp5axcX3Ga&#10;Ur8AZYZaVZvzeZMlRbHQ5GcN2cCbzXbJv8k54HRGXmAywo14UOlfmVypJqsMO11AxyedkBFo8aqB&#10;5QZJOA7UZddCeY+8psgITgd26FZ87E5RKeWhdd9irShQyKfgNJl6Qiy160g8VzQ66OTjWeSTmuNc&#10;ojW0Zo2pWP5sz/SMEJfc5MkiPXDB2b+k9eZyUtEL3rg6FiFLp7sIDDewKHPGiMz48dLUtYZljizD&#10;RZzTMkfO0/4ekalt16qvJ7ORVDNLBmpY3+QXCnOsDNeZJ/eb5wnmXNY1wzCbPk5Fi31koCqzbfMs&#10;TG86ph60m2MljWC5oWzjgVLm0OFmGeekO7jRstbE0hmVXXSiKVbAcVH3pQO+QY0/OXTC5WS63Knn&#10;15pfEhN8Fl0wNTeeZ/LFoPWUKi6L/Dzz3pq/2zOzrwNg2OMpm4sOr+X8agYtku5jAKn780yWLGI2&#10;jbP1tPPOxATyuuX4/pYxuMoewumq8lhzg5JmLuTMAKcugJVHa0GDNrkGtt+5NLbX5IS0fZi9vC7r&#10;aPc2ozZ/augxTBC56kELZY24bk7Lay2nNXiVle+NCua0PgCAVy8u8aCY0ffyCpFZtp0yl72E+F5w&#10;uaDhKy+Ps8nMW1+jtbJy0o62JSKItISx8fMjvmZSzrXBXy3LslbqPooOc3SaXuW8l/vsciVoUQCs&#10;k1YHoOpJa/ad3rdIaCD/vr+94VyHB42N1ykUj8fTMlv3G6QLNjGnFcEKRaxX2Ha7ATB4hekZ1ufx&#10;QOsb5lK0vgNTA07TgtzmgO6blb7v2w5dJ9YS52mZDKfLnKitZxBCeotqVF3qzm87dPveMc5nBBvH&#10;ZKpBd1VYnOch+litOT2zsmMuxb7fobAy/t9//x0fHx/48+9/mp2q1jBvTaueYdB1u1kPI/LsJhIJ&#10;Vs9z4LZvzuONx3ZxSPAm0CbQsbyafgVPWCK4bTf0rUGboDfBvm9oaOZsRcp8BC1k8pUgM19VF45j&#10;eHb68jVYlvEJc04ZXHLzjM4BeEboWuYboSPQnF1ce0uqa453N+eJ6Znf97c75kx+QniC8zwBlIbO&#10;5FVLI9N7elLK/X7H7b5j295wf79hnmdAp+jMJD+rDDSZervdzf+gwJpqzl1dOBxfeHrj0tY6Pj4/&#10;TTdpDdb41aAcGGw2X8eETksmuu17+jemApjYNsE4ls9/Yb9t7swjpEIP23TbNmiztZjL+Fvo6a0Z&#10;TEXhiUAms223G759+4Z933C7Wc82Vk0DDLYvjGGBK1sn1wZWOn/7djNeIAaTNac4BMoymBQ1/PBz&#10;uAOVOq1aHiOzpklfgOM0CzCOEx8//g4Vceer2WTj8AxbcSe3NvS2+WcHxvTmogLHe/c+K+4/UgX6&#10;xirnBrSe1Q1zYpct+CBgQdc5F7a2BezTvu/YbzejM4cb2vc7RKxnnWG4O2dRYE4LkDweH96k0fb9&#10;eZ4AxJOABb1tEN/r3uyMzPN0fQK+jglxtO83bNuGqRbI2O833O53bH1zuKqO8zB78RimC0hv2K0h&#10;kgXP3H5u7ueangTyIAyTwjMPHW/+PLCcNpZ/bn4+ow2e2eMwLHbaDnaOLLnEmh8fHtRvDmll+OOP&#10;4xm+i+M8PZlHMFRDl3GOhLEMa11aM30UhkYhMqHLdPLjPIxPuZ3VIW6kmK4zHR3EaNj6QJiMmFDP&#10;rofaPrMyEepNcF2XoB2FbhKTmfqqiMa6GjqDhr7W//3f//JXRqqrMyY6iKqXF6+JW98jckqDFqFw&#10;TLy93SDCjVnutOYDEcTL6Cy/ezG+YMwXyohOK5/780x0FqdI6qiq0x02jsUnoUL45woizLlJAGu+&#10;5g7Gmg7z4ukJh1NVyN2C1tf36ve+uoy+vPI7+g8+v87XhmnZnsublypWdJie6ln7a6FvN7A53f1+&#10;sy6pDkY/5vAMbpvvvu/ezZeOsRYOSdsPG8d0Q50NXs7zDGwfXTNgLeC0ERpz7F3NTivBDLn8eLU9&#10;LosVTi56wX7imQtfUXUYvKxle3GY0akBuTqjM3PhZ9tkSksGZ1o6cXgPd75VUB2afFwLQ6XheOjk&#10;p6NZwvli300DLvt2Zia1BDxJrHo4mWMdPJPONencEd63lMvnOuY6VJxmo5OG2twxnCjMfKCTuziP&#10;Wmvo0g2KxzN/0wmFny12vFMDJi+Lmnv85Tx+vddrhUIGSGqg7fp5NWCuzqnc4+BLlwcXZ6GfCYUE&#10;VrfYDe1dgfEnlviD/M9eDELEOaVjaTFTTMP4pjGmyqxDu2NmsmmZGwOTOYc8F7yGk3LegMobs5mb&#10;rV8ZdZDQC89U8oZ24S10mKVbTeJ6nq9LdpFyvK3c3+k8zoYPJJwedEaaAr/cOA7nBiuWwpE7AtNs&#10;UdiuFbAk3N+mrtyARi4bYtnzA+JirSv9RKaautB240Uv4ifoM1f9+hLkPcnbzKCiAL5+sQaVKk+k&#10;8yzH+HM5xVvGp9yj/DOyZWOuHtgh7+RnF3lXeGj8rP+AslaFF8N4InlS0viVn9oRkuRpTiv1/vXV&#10;HFoisMcls89+thvUEwBm07/wG64Py+KpD3GzY9N5ptNY5nYQVz3oJgwpLfLxH+xblStCnu2y5AJt&#10;Jj5DBnPy+shiDJqrPFRCzooHllOOpXpQHfW+0k4LiAAq173uW4zFS8qDpsqLEkW8AAAgAElEQVQy&#10;Ux5xfNPXu5Zp5nK/npsqV30NVDGnhk5MvmGOyULjkRDCM7dwPROKV6dn/Iz1yHNJuCX+Q3GCW4NU&#10;Qv1UnbredLlM8DlEAow7I4yswCNT4QY57JQ7OU65PK/KuKI38YpkEPH9euZTzulFL/n565VmcLmX&#10;6ex2TQZ7rtfyvarHv55jfZlT6Hr1PjwDX/iexj7/NJgnAjBA7W/R2QvaWZfn4LKGX1mOl0Zc1vrr&#10;q0JT8OvJaaSsl1w+5fVzEq/WSpR/xgsufxfjk1esUI4U4lV83K8V52gFH/jZ/aNyKzLkfYlUiw6v&#10;ziev+5jVJyvmQTgKBhlELLi2bVfMcD6bFaMhAcrevhYvReav2B5deKh7YdnMcE1r+Muzyk267Ru2&#10;zRxHfSMWt83nOA+wibJ60GK6/mdl7h1znljqPRD8f8RGH2Ng328X2cdGc33fIa3jtrMRZWKVGyyL&#10;V5vIBpFlDeOEmbmWoNU3d2JtN9PxkJV65LO9dde3TLc6nkc40gnXSegY4zce9HHHVOvNcX09meE4&#10;8OPHd3z//h3fv/8dz+cTj+fzgnvMEnr2QFNk4gh7RYgCcy3s2+ZOQQmowek68Lbt2FrDbTNM20nI&#10;CTFHFW3pBctqlVaaD7sNwExQdScOf15tCGYHJ4/Vpfh8fBp86dLE7V0rk7mUOuxK5zCTNDxjtLdu&#10;gXdPxlhT8fb2BjY/XJ7JOWP9jPLHYJPT5azbnFwCRNa6Yap7X4NhzqnH84nlfY64BjluyyTd95tX&#10;u5p+x/5lCe/lFWM8Z36uIhHFdWhrLHhgnIZtvm9W3fA8ngb30d8ggDvYT0ijk08gzleb39cSLBz1&#10;gIlfnpndW8fttrtvpJRKOs8a3kT0v/yXf8a+bUGDACJbFbAzy0aX+76DfTjEfzKhsvIzy5oevrfD&#10;E1BxUYisX9dVhoknHmVjW+q2iGdbdSaT3uBQTN05W+og0swvZBAdNwBwDPgz1rc16tCWzb95c0hZ&#10;sPIjRSRBnWM4TZmufb+/YXhDX7MPW5x3aTA/VJwVBpo1/JNM0jzH4VnVdsDmmti3Df/5n/8rWjNH&#10;qyvSgFqz2/M4vCGuBGyISEPb0scx58ScJ1pvGOcZ/IW+1uM8vGkzYkwNGueU36HEWJMBEQsAzWlB&#10;MBFzVLO3I9zJrWry6Hg8vdHqRPRpAGklk/jsrCiGy9zbjcmvA6ozqsVZpQxB7HftIWlBFUGTDXOe&#10;BstKlAivMhKUhF+RSJ4hlBsUha/YWr5/e8caw5Jeguap3620gVSh2jypxXkdK6VAG2z4T5ON/d/+&#10;/V//Skxvs5OMiNdckN4wT8eHUiujOc8D04mN3ciNeRiEilWIKXpzDJc4+GKR7OYlgiBdpaJGBY+G&#10;3YXvFwNQwvmicQ9i7rJMQDwbIu7L57Esld+30+9coLAqzX+psNrmr9BC45jF+MJoqQbYi5JaFU1j&#10;SK9K/OXPYky28u1CKGJM7f52C6xeqPq0TLHY9z2YrULx/vYWwh1upG6bRa/2fQcgrii1cKrVsoPe&#10;u2GF7Ts+Pz9j3jQIyThsLiuwXcOMDt2aeLS0qiisr4uQjjcEM493SANUMfkcX5dXY9i+++LoFDqg&#10;eY0pqkVs5P7EL/LT9+l0sQaiNPQ5fz4955KGb3XQ0/mN2J+rkwpfXnZtBnSMoXAsLYSYrZXBo7Tu&#10;zWbg9KX5bLeC4/4t3vJx0tjzNZMmF6cW4lpvqNEIN2L378IO9t1hhzLoQocIkWqKFRjf51iYRR90&#10;IVfHTTo0ctvoKuK9r4GsOnY65dMUrK8vDqvy/YviQaYW03DF1hVa0u6r84C0HEtAZe+VAAqGOwWc&#10;OXP5rzhpFIAWiA9mryEdtFQ21oqZvGxEzj2M/zi2Drnie6i+vhrG73W90rEq/mwNGhO4cdTyTP9s&#10;n8qgYqitvXwuL9dKMX7XckWZzVCyQYwpEJ5Z6dnglj2SAWGu4XrZ5xbyzQV+kSvMJKLD4+I0AsIZ&#10;Hxl4JbhhSocr5kDQmRY+KYUWQCeCxCaV9efe+iai0J6kczoMplCgKu/TGDN5Ay57nJmWdX1if3gG&#10;BWWedYxlbVS/nkOem1d9wkXK4plQr8SifuEObVPqEPLo1fVWTjd4PkC+Uz5Tz2J0LYATTOUvEgNI&#10;C680Eav/de4lwMJpXpyokfnJMtA6/lR4Q8mq86zMzS+JYK5/Hk3KqC9SzlKPo05F1JyQw2b0ZrXQ&#10;Vc5SZgMvMlD5XM8SEe9j0ixI1rzypYVjPd8LGe4QNBrPsfsRU3gxAz+yfyXer6vXmkRlUzU4R+EN&#10;czDD17NsX4Jbyn3A9RVZuVq2QgrNCXeQmZcV6ouBJbuB7cOKZ5l9MPMemk42XRrnYip54AvNxQCy&#10;0pK6WARWnZ7MEeS0DXyl69DvSYO5vkUhKv+1z6SMh+eFc+E+1L+ND0jJzM21Sj7k7y86RlMmX86Y&#10;X0Meed1TibMAwJtmcY3NoUtH1VoOUVYCGLE/zgcs45vP1MsC2jzJGxHnJte3zpV8IoMxdV6Xf3Q0&#10;B88Vf57dbFX5uBZYjcDhMbisfs6Zxba8wuGy54qQt9Q7Vswr+Vb8jQXUyh2UtS26RzryOId2oT06&#10;wKr8enWEJwZz6s3kUa0zMzGzJdX317Brp1d0RM2p0UMJoidnzxqHpH1x+C4jBnHYADgNW5aqfbs1&#10;q6y87zd3SlrVpzVv9KqVSRiUZaAFYvdp0t0pYxAjhDhY0xqgtWaNAolPTYZEZ+LmjSO33sMJJs2e&#10;R1ty2w02RGHNy3u/mVNKLVu8iTnv77d7JCrs282zOi0rtUXC3ChVJ3aPqNYdA9tuDp3WNkizhpbi&#10;zTiPYbrbOSzb+cePH/jx4zv+/PNPfHx84DgOHOeJOUYEH+z6gbYZtMk8l2Mxe3m+O2tGwJU4vTTL&#10;Gn775Zs56sGqZcOUVsAzg3dAFc3hRxUa+6xqGM66YDCIyCA2g+O0tQjLkfK/XNME9/vd7fmO8zyS&#10;k2rqcRHAHQ6V4e+zsuD0BpqAAp4pvu8bDofY+fz88KS3pHdC4CoU3fF659JIvkjd1XTzre/o3ey3&#10;/bY7D50BtSuAZYaPgW/ffsV5WoXCeVp12zgNorU1cXQCW9N5moO5dcsKVjbhE7v/Oehgt+qBORaO&#10;cfo+d6w1sO0WSBmO7zynVQC01gPn3qAiyA8sqHG7WWYwK32WmrOcfinDfjZn8+Zn5n674duvv2At&#10;xXkcHqAYTttGSWMMr5JgRVque2st7JBLdSUo95gNTzgKJk+6ZHe5La0HXYrrbNLE4XTfrQFm31zn&#10;NX/eWhr9CGgX8Bybj7CDcCoMqvRu/Hl6xZnxF8HNA2SUSQszHMHTadASHcyPcJwnqPMTqxsiGMuc&#10;t839ZUq+HLZtMyjfpdA1MIb5vM5zGDSJGNrC/XbH5s7/tQyiZcGgbY5zhPyG65tZxUk5M2N8tL+f&#10;j0faaqp4Ph62Z3Ni2zacw2xKdfrd+uYOc3PQS+GFa6pXERoMEptR0s9DmmgOfWrBiDwrTSwwNUGH&#10;sEFBkU4/Pz/dUU9/g8bc2FB4TjqUWfHj/SnWwDkUhq++vJrI5CD3lDqg6bUZ5Ka+x4Sp1jeIV2MB&#10;QO+79yVh0guKrmWB7Ofp2O1jOvybJ4gIwjZaavxvjoH+P/7Hv/+VEYxzjohiih/ytnVn5ooxFbe3&#10;JBiDxXDMKzbp8Ije5tEewHCxDOvL8bypGISCiViQXHAn3MhqKEaTG0vLDRea7gIrZRNX1jTA89Mx&#10;RSU6DkRAJ6QyHde7QhgQbaDSHbTsRFCVNZTvaipWMVIkk7p+IxQ3/h7fKg4Jfqv7njVpuN12bNsN&#10;EODt7R0i5tS2KFXH/W2HQCJiFIYDx06lFub8ntMOrwkYi6qdY0RmxXkOiOMhjWUNRhqjp+Kdrodl&#10;KNhzBdIsA52OCmt0SqcXfmL95Svn3i5rIaG4+47SkevOD2np5Ljci2uK8vtljaupSqNIkasPQL/k&#10;Iftel2w3d6AGrERMU1zZ4Q5rEFQ0yqT3AcUp2JiFzGvDHLgYjuGU8E/MUdBjTMwiay07hdNZkJnl&#10;vrQ+h+ZvfnHA0ljwCHCn85J7AADSomzL7rs8Ek1HC5mibWRvEqOnAZ80avfLbZJLkEGAgqnI217x&#10;w8gHuMaX3XZlO6b3kzm/BldQqhvCoZOkGcIx95u8zp9PRyAQTooYgdK1kVkqvFEGRsivOJt0Xobi&#10;SwNwJS1DCcvCEmVmAzovmsyycuOtOGJrdnBwP/eEM5CRtjyVkcvC21zJ92L3NOnE5xiGGXfLaash&#10;gy+XfRK83AP5y3WzI5pNo3WMeYE7Oc8TJ53fc0YmOB3nEeX3dSTvrr68BYnzhbInLG2k7OMYVTWU&#10;ISoDHKMU44nYvOW05F4AaRxRpLnCezXLCxnHoPWynuF8YLZyMZBZ+SO4VkVV+Tfm8IC5Y/E5TVhm&#10;7Mv1zHIlWes1s/8fvS4Ox/LsL4sCOjGYscSPykrEObq8dXnx05TZvCgr0EKH4TeIB//qpI6b2L8M&#10;8LxeB6eLywPjh1zf9XtkBnTMlPoKPyMfLUulQGABv2ZQVke8Pa+ufY6VpbB5Rq8DrXQUax5C9rp/&#10;zBJsDlUGySa6bGxkz/HQUFR/1HW12xPNdjqDUvI20nesMbPerXFRk1yjrBpB8III4BQnUg0kGnkI&#10;cSDin2JFRgwKHyTJhIZKaIfCU22NMpBpa0V6olzJda7ZrKlrspKA51Gue0O+DOepRhyQ0FNsrPZY&#10;/67UAIQAa/iy2NlblFQRNaFz/3VsVSHJlwX86BS/aGYX2lLleSLUSPI40j9lrMZ/eE0GQ0jj3HvK&#10;4gwua4y7noEaJH195djtpzhPUqeJdNq6HPaMN8T6cN7pgK1aJXTwZogAAgcY96kZ1Aw6wD+Ty5zy&#10;/aIL8N7Ot7nHdrcagGcAJml3+R6vRZ5EWBeflTcBq3Ll9e9Y48kAQdIQn2vOzgx21fMDWJ+B/C7n&#10;N0OXb21zfYqBhRlOrrUS/izOJncl6Opl70UvO3aFmXPtsKwzi5OMNLtl2g11x9mJ5+PAWqajnOcB&#10;db3EkpL8jppY0Nu2YS1reLjtO25vb+jNMrb3fce+75kZ2lpkpLbWcd93s+23zbPVT/S+YenyIGV3&#10;Xr1D1UrzjYWIY+0an75t3sfGz5slD6VePR1/16DxmmeAK7ZusFr7vjvvkAh2MtlmLN9zNQfZnAOf&#10;nw/8/h+/4/uP70EX58neCYhgqOHvms639RbBmsfjw7B/NbOs55i+lk5HY1iyGQBpHc9zBP8RBeZp&#10;2aGR7a4WXGjNmmwCLRqDV+uSupjNzzJpL9mQ4DK0cHyNObx6gTLNrj2PIzGbgahipF5pkBJGJ+ac&#10;su+/vb2BlqXBqCwc5zOqJe63W8hkZsmq0kFIvc8dUq05JrZi2xr6fsPu9ERfUieUXYNnhA+XKwqF&#10;BTcUwL53T9jbMIY57w1m5Ia1Ju5vb/jx/YfRC2nLz/vz+YQ0dQgNd+ipOdmbAOdYeDw+8TwOz/z2&#10;HmrwhIqVFRTSBPu2WYCnJ6Qhd5FOOL5u95ufaWOsv/76K/Z9S1vQncHDk3KWB9wpr/rtZjTkyTkX&#10;fRewObQNS4GG7s1g3YHpNEL/iLojLvqa+GvNhXFO3G73SHzUtaIiLQOH3t/AojjmG1rLzyATkmqC&#10;G4Im0uHeoc38Sec8MbE8696gJucslcuqYftYQgRtY6efzWBNWttMr1A2oTb+QpvzPA+rLtluOA5r&#10;LJl+Nc9C/uWbPdd9JpCO09e79x3H0xoWGz59x4I5h9dMxzDIg+FO6+gjgeAxtPlYdSQQg7SZ9p21&#10;pkG0QKzZ8WFO/+22g3aGSCZI0N5vvWP3ACabgjLwv9Qws1n9lPaeyY/9tkcCz367YeteEeD0zOST&#10;8zyxbTvYDFa1+f4CIgaRkr4IxVoj/EzkMdU+4VmzHgoWnGXlERM6F3UQrq9QxnlCisvQ1i2YRjnM&#10;hvTU7Vv3BJu//Nu//rU1cyDuW4EumQtdBGM6nosoMC3SupwottYwVbD0xFRg229o3Qj/PA+83fbA&#10;jjGcV6DLZvg6y6NdHrUzG6h76r4xtyhxBYLw+aIQ0JmRNjsMWQoT2lsYNlTqXUF2lYUR+nDGhILn&#10;yiE1fh5kfo6M9qeyqKbITXeMeMYJBRoFEMB7I8Zt8qw6H9z4aOlEoTFXGzOQsb2/f4NOK/dpfTNh&#10;odMjST3K/8Q4bWQvLmXW6IwsxyaZVTH80BLTcN96RElVFVuzbrtQF8YK766dxp0KDG+8mcITTFEk&#10;sbOLoOgo5WEi1vGbmSAlS4QOMvVbWKTImYKWEUgy4o1rx87GCiszUo3yeGk+LqVgcswvGiGiQR/+&#10;gDDM6fbW9ARXc8fGm34Rf98n0FoazOL3CNq3dVAQ3Kc47lWShkQC61aalrlbyXR3ZUx8fpYdmd81&#10;5xodtS0UaTLJIAwBCPXAshe3vSNqS8XXoHB8b4wUwvhoL0azYAU9mFM41/HC8H0oy8ezuC9hINpP&#10;KtOvGYgRnGh1nC0cK633MNDr62qTk479fDvtVJojH8umcvBxCJaYozQUBF/a8OX7GWWlB51T6SzL&#10;gE7e25ydlwZuynPvZ744gC2z0XGuvfHRHCNQ2MNsu9hzmuvH/6nTpTspij/I55YZ6kuzBIxjnMw4&#10;Cxp0ehMrw2seSBU3egrF+257ma3TW3WgGo91nsaMPPUO7aoYi9i+Mxy2a9nfa6ZyQxiBzMxLg9U2&#10;T2LNFhiotTVnIyczrkyJ7tHxgLzYd5H7v6qzQr18HmX/XY7wrKl6kK1KmTy/0dmbbAsoNM69SAU9&#10;1i5kGEK5ZfljQCtBIkPh6kC5OqnzbF6NOZ7PyOTnIjhPDP5PJ0FV/n0dAhokHAnlvDjvECG0l3+V&#10;vEP5TM19pQJnixj8oh6GcNyR94uE/kL+KdLzG+UocfidsoO817W7i2GyqiPPRjqmYy165kYELVSD&#10;LkAdBi0y0kk1cXrFS7vDWCm6SQQn3PAp0gwpivNvfi6wcyjk/x6Q5JYpscMzSxnq2aCLa07j2b7Y&#10;NlYNqcvrftGFaFgxeEZHdhh+qsGjWDFR5VfsgfPszXFcxeUwe2wQDml5KarAK6wEWGBVoqCzV4fT&#10;hGVmegg7sIgBBhGvUBVGB1H+D7hBR50zy1FJK3ZOgOVOTIkF1zjT0TdD6bykThvCO2jdj9/L9or/&#10;nlUNFMakKfIce+bCVAs8cHzZV8T+LecJQn1Jfv67DVsyk5mqSPAZ53GaDuu1VhBdmAWwoNKahFbI&#10;8xj3FLm8mX0+/F61IWoNNsf++fpJKRuPs5eBYXtMnll1B/Yrr1x+tqLPQ9HFVOFY73TS+FPU6cGN&#10;XbNZalXAKhnv6SSgw3pNl/4M+oKVADUolLAkS2fsQf2ZDnzCia3YD5uNObPHzGQAvyL4nq3rirCP&#10;mSUjeDsg7lwhwVLmXaFMgJa6kQiaMthupL33DjZ63HbL7uRsRQTHtOZxUfm6CKchkVhwlXfXV6NO&#10;zTOyRhy9uZbZ1FFBYNAGSy3rr3fTGLbN6HN4sJ6VYNP1KNk61LMCzzHRYc5MZp4Th3nvG27bhveb&#10;NRvcu2B3+8A+23Hbb7ht5gS3xoHmLLZz6U35prp+RtmlkVG6ZsGOdl46PDBhFLciY3SuaXi23Zuj&#10;t2629FglU9wc8BOe4TzU9TWDBXmeB358/MBvf/yB//23v+Fvv/2Ov3//jo/PT9uf6Zj96rarBzGO&#10;051uY2G/7d5jIhM26BRnlnfvPY6n2Vz2Ml6vCV+6ljVwLjCTTawidpJvLnGntGcc+/FuvWFz2EiV&#10;rEpixvf9dsecy/p8eZbzmqZvQLxZZaNDemENr9Rwe3apJS3aPlq29H6zJoWsRFRksPn4fOJ4HjhO&#10;S4wb7lQ/x4n77eZZsaZXn8OSIEx2ml+EVeqtGa5y7w2/fHv3ppDWwA+SzuyAH4QFKcZkpYk53ZZO&#10;cyDDdKBt26JaoTXDR5bWrN/dmJ4hT4eaOKa10TukeeU68Hg8MeaJ43ym/0StYuo4H5jasIY1GNy6&#10;weMwoZRNK1trOIlnr7YPrGgjw2Uj7v/8T/+MbbtZwKnvwFoRkDD2bzxx2zaTf8p+Xe4MBvUHBZZA&#10;J/XrhfM4QG6qpGOHvyFdfD4O761gf89pgS0VYKwB7aYvTc8E1jJ+EQkHK6HpAMF5DufAptGe48A5&#10;bZ9Vgbf3u+ueho8uojifB84xIehGO55tPodh/gOGbgC1XgGmRonDuRidWmPHjtNhRNZS4ykhfy0r&#10;+n57syAnAItdLNw2QjIp3t7f8f7+KxSCEc1Ez4TCVAWcjy5VjKdhgdM+3br36nOMbYNqSvnHzOjO&#10;/jlAZMtbLyqrjLDzWeBo0PB+fwdUsMZCv7lz2yXjHNYXZ44T6pjyUIMnHkvQtuYyoGFrDYN94lr2&#10;JWm9g8nHTGg29cMTnW+7wRS5HGuesT6OA/S1ZtA55bEu7zvjvI89t9KJL7G2vW+m164VPNYgYk1B&#10;2bZuvGr5zMXxz4WNTBvGOTAnMctdj1rqiZnwACGw2aIhoqlzndj6hnNZVHTvmzGQMTCH4Ha/YY0j&#10;IkSi0xiKNOicGGrRQVnAj0/rkMpo0XhOvN+NuRFDieUNAos09s0UC4v2mqHNxaHzRICo4A61lJQU&#10;WRzphAVSqdfye7w0nQrx1st/BTClBMVYXZRKdlVV1mNwjQoRikKXShizKiI/QHB5ZhgwYcym4yii&#10;vWp4Ws/HAwpgxw4dC2/3O47zAETR/bvdGYXI5kvmQYSl4RwwBWDZQYMLMFfepy4cn0cIFzZdyugK&#10;MI7DHFmOgQcqjGV1uBc2NX6uIAYXil3G79Fst+ucAETis6vnLRVQGu4ShJP3hNDQkgusQCzsC7XQ&#10;0W4fFVqqNsvrRPn3V534Jy+nWjpu/q9XO9PBdayKWFJcB4mcVzEg4EJVwzD7ybNU08fhN296WVL7&#10;rK73P3gZMj9yHJd94yGoi2bOFK3751CogtyPBS+VYXbFyyDSuM6pxzKVuTBo9SUD/h+8CFvUHH9V&#10;PDAX861Z42WedIIG2UjyhuRWaUxSmV5ufC0AaIAuDQMLsGa3QBqazsBiPI3ZZSyLFHLLhF9SdUgj&#10;py4rU805sUSwcMjiBFAANYjwlfiH45vlGpohyw21Zr6K1tzRzG73awLTFE64G8XOgGdWKUnqagiz&#10;ge/lpXTyXY1WTiEdqzRcv17HDFszmiZkdaAtYDU0seYg0FwXyrLeGiZyD8KhWl8il6ULWCAhjRYS&#10;fx0/fxE4lRV5FkdO4vsxL7WmRtd5cuxf9/ECW7Oy9Iy0zFLNaGTyD5ghec/rGkSwUV+vTVkoEBe5&#10;dS+TlyxdaKuZk7K5krYEKmrNW5r9TkU55HdMklrETxhePNt5Ns+MegyTfBV+HiPIo2Xtc4K5ndeF&#10;uJ4VOJ0zQ4lOrnX5Tu4pLmcXQGSP8axW3G7AaR/pLJVwHlVneNkPfH1FMFh+vudR8eAfScvsjcws&#10;NedtBHwg4dSOO4ZISwF8mYvrWP+Yp0vodeWtLy8zsv7fZILyHiV+YTbwFTIFWisuFrQ0SozsfT/o&#10;RP++POfF6Sax1g6JcFn2V3lLHndZCReuGg5rAKXS6lUvKvoEyu3rJUK9IGmfPHXxC+TZITpen3fl&#10;A/XMqOQamJ6e37WEmQyOhlpR1j+eXWe19OW9ykFTrsQZ5lX+Hcv5qHV7Of6qX9Sf8aSvRyXl1HUB&#10;ypPL72U+5GnBEssr+RB56ev9kpdexsifhQfbz0Lsr+OvumW5V2Wnlh3ta7aYlZpl5y93BDMoYz5f&#10;1pGyFa4/AgsTTLhQT8ha07MZhTjH9qzzONDaBmblA06axZnFChPLhvv53v2fXgwocV3qy/icpQU1&#10;r6yxRsMO0aGGO326biNwnuty/Xa7mbNnGU428X+jmqyZDjk8WzD1propAAi/4E6gbd8xh2eY945+&#10;u+P5+HBnRY/vqVpFOLNnuScpppJnWfakyxpYosMY1qRtv+84nta8jcHN4bRCWn88H3h8fuJvv/8W&#10;8Cefn5+R8di2FhXORhfGnHtrDuOQEDBzLjAwyn5Y6eSjru/YwM0C63vfXG8yOm7NMNPnnIA7xsLu&#10;QJ4ZiGWGGptr3szQnODqNNC7NdcUeIAEmQSWDh3xZoAuy6ZlsCe0jkYFH3XbtZZVe7dmmaNtojcA&#10;rWOqAGIZ06tb8tvttmPMgabuLN0M0mTOhcfjAQZ4wfH17ufPsLnXGmiehS3YACx8//4dzXF/x5iO&#10;B26VCdu2ASpoa+Lz84Fffv0V4zRs9+4R2uVO/fvbmzW4HsPvxwxVD6a5w/Z0vOB98z54L/3K9LTg&#10;hGXRWiCTeOtb36y57jix9R3Qgb9//0DvDec48fHR8E//9E/49u0dz+cTUEsotX0dQOvRkHHfDYp2&#10;qeKPP37Dt1/ecB6WlDSeB+73u2ejb3j/9g1QxTgnukPeCIznNAhu+455WBDJEigbOuw877eO0/Hy&#10;BQ1bt+Ss4c0kRQR9t2Dt8/k0x+C24fF8enBq4fn4HgEUdX23N09iBfB4PHC7313fIV1ag1Y27ZTe&#10;0LcOqPGaz89hzmK/jyGndrSmaF2h8OaNMJ5nVSebJyqtzEL3jsljnEYrzewuJjDYtZag0B1VgMm2&#10;a55Y06BUIEAXg+Lp2+ZBB8WcpzW6HCfWeWBEs2bzUUIEaw60bfNERQsAnW7fWkPLgd73sBfN0dsD&#10;E94SOGjPIt47jgO43dAb0PcNC/BE14bbvmE4SsAch3/HfCTMSB9zWjIkFhSWnPp8PMz2nJbkyuC4&#10;jW2h7z33GYiMfUL+ssDNIFasiT2TZIXnPUQZ++yRz7fQZeH6QPNKT9WSPMceka6Rbx4EZQDzftsh&#10;IgY1A0RTTPaOMJk+sW0N5zk8ISXXlQGxbbOGyP0vf/nXv9JBa1nDI0pfDNh8WllC60Cz8pW+iTMi&#10;IxRiC3bv1HmcB/ZtwzFO7J6ZbE52xxRyp/vj8YB0jxB7QwHxrvTMNiTHkQwAACAASURBVDSjoUFk&#10;XaJNbmq6QPHfaTwpyqe+IS+GmBSnZ4j9ajS6ARbXapYIR/kKaEDwDlxp3qZcq6kIpsJcnlXfpCLC&#10;cTtBUDlrke1s97QmlQPdYWp4j8fzAVMWmyst4mUjRm3Tvbr2+RkEO4dhbLGk3YxhLytcjDKbQjXm&#10;sChVieRwKmOcPqZY1Fh37omzTEQ+PoUSvT2xslTuJD6nMygy2HLh0/lQHN0185CY1EAx8AJDoL4k&#10;M9gKBV103QtsD++fpVDx3J8YCCxL53X2p4+3ZQZFXalW73YZlO21gKVDea9Y0pxVVhrEe5mXjaDx&#10;MlsyuBirZ85BLFvOxxx0i7pX+bs5apmFV9eHzwfCicpxu/GIuF640WHk+NIVY6sKmKSVa+MzZuQi&#10;1jobgNrcX0yTnzpSck2SebcyGBEGhvJ90mGXkqHEn5CLgXgVkb4X5T5ll+wnJUrwLPuTGP+BO83M&#10;j1X4Zmlsa/y9GHfVUHbnW/DZ8ltenNa3lrHUvy/zdkdIZDcuVuzYuhK/mw2CE4N1ZnaZOzag6ZT9&#10;qZMZCKMi1wYF97uUdS82q2RQwt+fXoblfFJIrKDjQcM5E9nwXo4GySxB+n9ex9gKj4uIeOVlda0L&#10;XaYjmJ/W332XpP7MvXp1/gB6yex75amEpomtvzgifK6uZH117uZ4KSdIv8EbpcxRcy5a/lffr3uf&#10;WanXuZN2oXW+zKrNuUZWlOsWsQbXJaMCkc+Swpqdli8n5UtAoZwTzumyx1VBdvxNv37Fc9Ohmljs&#10;lZdTj8nfyaPJr1KUqGEieuaeOm+u8l3rWF/3A5VftzBIL/I7OIaEczeDSjx3yLNVdCJxOgt9TBCf&#10;Uz4k+y0VNP4798Uy67PksvcW8qERusv/tnW0eyf+cYHP8DNHGUBIJEGpCuTaFn4U9KszV3Kt0LlE&#10;SyZzpfPLc4M6YBBy+VdmbscXLt+rfDgakgogvcAvhcx8lX+Ub0mXDDRdtIcvupB/Lgxw1AldWFmc&#10;udd/wQ+WAtIiC3z5e7HGX7Ls8/N4n7y4/C953usYfAm9KoOBhAqPk85nl6eAVwQhZQJhZL7w3Oue&#10;auwR//Zzz6zv3OjLIl6CLXUjXvgW+S3c3ruuMfey7sX/YU1Q540LrbyeRfLg1F4yi9ZrH5CinOuE&#10;8jyNG9cpBQ8PvkgcXzsHhFYKBXoRRsQz6ij/1fVD0YveFDqg85lYv7IBX89I/ktpVvWkenXRDxtx&#10;wJtncW9R3ch10aXoDs2wbRu6w5kAwN56YO92d+z01oDWkT0Opt+XlQsJwUX59zzOqJ6zZxqdbE3w&#10;drtDoNZgUw0SQZSVpxawpLOStB8wfFwe3zeohsOlNXfkehPf6fyQcDvE030+D3w+Hng8Hvjb3/43&#10;fvvtN/z++2/48ePDnLOa92dTOlXb5+McMdcmBpfQmq0zGyxS3nO3Giwr/TwPbO4IJt7zxW71PWqt&#10;eT+klHfGloxvGeRX90ohoGZlij9vqiWhNZEkFzXn3r7tOM8DwysVerfAyVqmi0bTV5eVrE49HXoB&#10;4o6mlpUfzbNUj+Npa+UVHOYEdCx3EYdEHVGRT/lhtANArULDAlzmnN73m9/DYB32zYIqc1rjwuM4&#10;AuaMjvA5p8OguJxqPZrhQU1GP5/PC4xK4HL7fhi8oTVu5FifxzPs2PTVeIPOpzlWocDttuN+3z2o&#10;IPj2dkfzigs47YwxcZwnbrebNQT1ZM/pTQ733ebbe3MoDcPTf3u7Q6Th7X7HvhED2/xlt9sNx3Hi&#10;+XgGTXUGmiR1X2bOCwS3/YbWTf8hBr7RklFxa90w0V3HXstxm736dq2J8zixYIHA6Zn0dv55hs35&#10;a7qNQQQRYkWX2UWhi1LQSOI4D4fabb0brC/gctIyfbe9Y9/fsGbSnq7pfGvGmNc0viDwJrX7zc7F&#10;8iDIMv7BSg6oJde2vjlM0PSeT6dDzLhvs2+47TfMpTieTzyPB87zxHEcVjk9zS96ngeexwPzHDhO&#10;o10iJbCimNCAFbJKFaiQntu2efWRHWz1dQ5dtHdHe9gikNm8AmLBssCXTggMnoq28bbvUNqorgtZ&#10;sK9nNeZidRb1JOOVbPoa/htpbn96IHJaBQsb+Yp4dZhaFjcreMzPZHwbkg5uaErD14bsVW2hLK26&#10;1RhWJSXuVz6HN+VkwFwtObj3ZlDPmnyQQRTC/Mw50f/lX/7bX5mh9nw+LBpIAa+KpS1KTcUZ4FJ7&#10;gC514HJzwCmATaxDKBTY24ZzDuz7ho/PT9xvb4AYVtlcVtKyVjbO7G3D52EdTpcuF/4NIhsgJqy6&#10;A2aYQeCqgAtQGrYhVEPFuioazjuuqx2fxV3LW3GUy71T8QsXbLXZq1IEhAKRmqc/Q6iIX+RbOOps&#10;GsWENsssSvCc0tDEMSvHjA69jRHu3h13WXAcp2F8F3iROYdl848zIvdzLWwOcB8ZYX4ox5rQWQ4Q&#10;HR2uxBhDFIdmMSHBzI5ISqu4r5cDQf2UBlOuovi60DkEZDMJXqHQy9rRuYlwUjoDamzeiHCI52Np&#10;wHK/BCJUxYsNEdYm20hqjPGLcX419fLln/F7NPTDAI3vphKdK1PHSBXLnQR0oF/WsWQeM1pq5HXB&#10;pObaKw1bFJqHFsZY9ySVd0BCmYWgXMtr2DTTPmOZOlce2oqRkYaSSDqwLwtYjcFi2DXnZZwFI668&#10;T3Sqv4yTmZHJHq7PezVyuGzJd8zYqtm6EoTN+QKOcS3mgKKzja8OJae70BTPRlzJ8aLsdfuaufWz&#10;JlE1MzEbi0kosuHU858ZZONOOTyIr3lkjPp6i+Ayp+salnMSrwx+QBUsR6SjQReVCC+VQmbfmGHj&#10;Y7402EpjPU5BzKsKfwGbeS4l5mhiwBIKhetiirY9e4WDlI8w4rGz5cbjYkniygZKwgZpmmv2ahQH&#10;b+G50S9XcS2vLzpOfrL+P6XnvC6yvoucS/peEHlxihXaYHMrxLN5XX1W/b0OhgeOPwp9kA5R+FFh&#10;xmasSnw3Arem/YURiHI7GuXVsWL7T5ldzses+17PetENFGAmg4oC4SwttAk6iSrw0M+zlJP/2LgD&#10;kqDwCmbjsw/AWgX2ALweMcYMuMWAY0wA6dSwKUEnODP8g6aqI6hs3csUuGUR/CaV82+RKJPlugpc&#10;YeV5WQzSFccWACxc9o6TeoVFqIFy0k6Op8B0NDbkLWvu90k5n0H8gAhD0kJ9rWgUn3qNQq3S0ast&#10;rvwvnbUXvapsU2ggL7RSeWmcKd/f6xhcpupVFpQ7uZGYTaubZ4nmM77KQ343WUg5b5XnQgBPVBG4&#10;q7N8TXDt8XI94Ig51bVKMVeCbFqf7/tdxmY6bupsdIrUVxpOyT+u+NJ+L2XwifAg+mVtwykcMjVn&#10;XH+EEClylHzOxkMexbMAX0uube4laf4rXbzKl3K9XLOpbQSsDJJCB/V7X/8Ff4hx1PsVuq98jDoR&#10;7yGlIq/QXY6P+3LdE9WVPI6PdZumkhB1pKkGacbzSV4DauWhC6048xEABmBVs3m2mtPE9XU9MAnn&#10;mMFIbn9oq37+DGJyhc1iDkhzRDBoIYILNBQAtK3jtt9wv91wcwgKJqRBDQYE/r2+dRxsAO7QeBU6&#10;b85p8Ajcv2aOyd4a9m4NK6c7cESaN8o7vZ/KKHwzeUHoxaTvZbQWDecW8Hw8zNnWGs45Md2eZDDS&#10;9DfF4/nEx8cH/vz7n/jtt9/x48cPc8569mH3ZLs1Z/DRqQafAL4vgufnJ263Oxqojyfc5eYwKHSY&#10;r7WwO1YvHSoOPmhBVRGMeRrMoGd9Qtg0O6mzE1KSfF8B9l+YpMvCy81BldCeay08zwNjzKhkWGtA&#10;YVASIUOQ1UzscWPNTwlNlg4kZpKO88TttocM3/qGOSb22+bO8hZwPbSjQl8HooePEpt5mpNznAPS&#10;LJAnAkhrOLzRIaCBZ83mfltvlly5bwYx4Q0jbV88C38tWw81yIfWBW/3uznKxkiIlTXwfB749u0d&#10;c0y8v78ZH/D1Iy6xQZ103O7We23MAejEMQx7fY6Jfb8Fzz8Pq5LXpZYJDjZcvKGjoW3WZFaaNWnc&#10;th1zmQN5OgzSL7/8itt+g6plizPIshzTnHBShhVueN2kKyVciZg8aLI5JFeDtO4wKKaTmA01seaw&#10;ZoJ+ttXXXlWx73sE3+ewhqNhKMP066WWidsdFz8Y7mKCEXmyvT0Pw9PWNdAh1nvpHN7LTtC7BTi2&#10;bce+3a2iYi2M0ypZ5jhBLGsVITYWgEzG5Tqd40RDd4e523ULGOcBeD+E5/PAOJksagx4KbDfdoOJ&#10;1oXn84HjeBqO/BxOa8Acjs0utp4MwpxzOE2b7Ni23bOUDW6UDUOD37to4BmC5nkHrFEkxHwZ55gG&#10;IbesqSWUOOvNMO7VEzTcXmi9Of9ZgBBoTLH13Z3/053+154DETBzSJTaU4C6G+DY+M6ZCN+ny4Jx&#10;28agl2GTD+eDfA5lNYR6f9pbVuKeOpSI+S1pAwDwwJvts1WXWCAqdK6lDmPqvRe8UqfaBRb8MXnW&#10;//Lf//JXFeC+b+gi1ijsHFZOJd0jjA2AAcFzgMc5sO83Z4AbDIPGDuX9vjvWzYR0dsw10HpxIWFN&#10;KZ6AanRmVgD77lHrvlnkq3fcWoPsDU12dDGhaFhRE2sMK6JSFrsZ3jBgqCQCuHZFhUMCQ5X5pzXr&#10;rrBwUGmmgkGF+UWVtOcVLEl1xZ1EToGMiyKHcGiEYu0EQsx25IjNKGktiISf8UR1dwhv95szJgUj&#10;N71v3gDT5tQ7vDsulQM1x2lrzug39waYFJ5zYPeSHgLub21DaxaJ02WYdMMVDROuxPAy4d43YpRT&#10;SaWZbo9pvXlE2om/uaEikrtR1oTKLNcxhLhwr/2+QrzsvNaar2TzxnBmLZTDphE1ikxGKYeT45E4&#10;W6nEIxW/cP66UhAGRGxwZgsw0783dsOVUo7slCAI2gwGDkT2JLFOadaFcuxZMCotf/dxKBKXUcpn&#10;FmgpwlZMeQfHFmP0LNXIXickQD1J5WnqGMOKZHggXVydEWxPcnFmFCMrz6z93cNI8SYIpeTfhG0H&#10;qw4MN5b00yIrkHOjwppVJgiGGsppMXbjAGsxwmjVl6xCGlEKDWw3KoHwc96FQQ8Jwc99DCzzmqV3&#10;MbauDiEz+JKur/wrzEMwBupcJhR7fkuxCGXre7b8fPo0nfdK0K1/kyXOF22JYyxBFT+PxKyumWjW&#10;mJI8OwUp+0FQCfQv+tJrBPKsgm6FsLUMAdvXuTLz6fTmv+cczs9enG2xcxpC3JSsFdkh4ThQG++a&#10;maWrK0vHLbtiJe8HLJjgNGTk4A0Hec6LwyfOn6SCyvVN+vTN8X2g46CSy2tQRNcMR2TuAZ/JYEWc&#10;jnI2ktf5/+uSGZk7rX91iOertzx7wSuQ5x1S+aDdswYz05l4vS95UK5jXs/PQ0Fr3XmRre0qPAD1&#10;2a50ImgXDrGljvCV9FD3MSswJPjTAgMjwISgufLJ/gCk/aaaKo1q4CvPcj6N7bAsWUuAIp17UPVe&#10;JjNkGpSOHNOmhDx76TW46joTNNdvFif8UiUOjC+KleVGoEAz4DInZawAbFpeP1Mr4ZxzBVyCyawg&#10;S9BZ5VMAnd10vBKnOzkgM7m4bzbOkFs8W6A2yR3veX74uVA227+ZTDKy0oTYoM7nmdFDHalMxWiB&#10;mS2uN+ByRkj/1A25F9Xhi8xkL7xBnSdx/YOfingSDBwKD/FcM0a8cqomMPAw+L+QME7XxsaoC9U6&#10;Ng36YfURs9xqgkaxmFLp4yvOLP8Wik9AuLv5L79u51LYeJ20GRdkJvgcM+jf+Hvhp1ruS7kdW+Rz&#10;Z8CTV4kAGDC8V+Mz1BftAqOtKqOsKatryiE6/WzJyjUkZh+krGHde8Bw5BLyihV5gUHoGe5myynW&#10;aqHTxczKPojbVBcHrHhgCUg9KoQX3DEWfwLqPMHvOdWx+hnktiZLLjuoX8Smxzk1svIzXeDDqjz2&#10;3Ye6A0Hd6W141H5e1Rw+XRogloUnPXVi8tCqx6jvP2mb9GU8p18hnMTlWWtOg93PVS+y3KfjetvW&#10;W+w7q8osmG6Z4JY45rzAG0vev/2Ct/s79r5j7x3HMIgF4q12AW77bjjAM2FnxpoY7rQxR8PE8/np&#10;VGyyAmh423cfo6/pGg59Ybi3Ro7ZGyH3wfWWtgURrKlGg6JJH4pwwsOdx8Q/n34ujueBz88f+Pj8&#10;xB9//oE//uNP/Mfvf5jj5RzQBWz7hjFW8OWFieO0s7PQcG8dvQuOoXjbNqdpd5xggNnB47TKZ+uP&#10;dVpPnTlxv+9o7YZ9F4xzuBPWm2xOxW3v6G33vSY8jICVSKzqNHmmWHMYzCwZqWpANPTWInv67e3u&#10;mbALz+OAQryx4om+7bDqflD0pmxc1pDPMiWH44t3pyGj/+Y8f+sNj88DIoouhItRx3w3H40C6FvD&#10;AtD6zRxyDu/S2oa1ToMhUGtseZ4noN4kcNq4psKzRw26bnimv65l2eEAAIPR3XaBSDd/R5MiNyz7&#10;eWuCtlsVRGvdmsk+T8x5GASMNOxvd7t2M4f+8XzG+Wy94e12N/3N7cXeO845rbmqNEBZHTEt4OFw&#10;O4f3utt2w7z+9ZdfQFjAfdsgjsn9fB6QlnaZqRKWJf5f/us/Q0Sh4jj8jl0Oz3zdHE5jeZWIVSdY&#10;xjl9HEvVMvd1hA44Ydm7DHAAlilrNNQM/mVOR2VoaLJBvLpDp+I4T8djXhjjwDGOSCTjHEPnAgM5&#10;lmm9tR5JFVQljzmw73egWeby7e2OrZt/b+8btt7w7f1X9Nbx/ccP789kWeZjWd+EOUdWK4qYLrsW&#10;FibGHFjTMMIhYg0UFWHfPz4+Mc4DfWPGsNOgKnozCKM1Jp6nNdrd9pvhaR/Wk0fFnPY6lzca3p0O&#10;xCtjvGJLreFo8yoc6ApM8NYaxjhxv78BEJwHs9LVHf4NuszJO1kBPS3ZxZUqO/fuJG7SMM7DG1tu&#10;GOeJ3YMp45zQZXrW8/nwrHrjCVtrkR0+5jR5Iy7D1CqJWheHSAGENOhwKGNalc15eOJro87SMOcR&#10;MoF6+e12s0DpYq138TGF7p6Jj8TU5z4zgTWw7Lfd/CEOL2WBI+MjrRlkUSKZ7QBOAOIBAuOF/d/+&#10;+1/+Oh0jSuEGgEdMPh9PNEE0UWRJgjTBbb97uYYdvm1nyXbH5inqLF9oF8wwKSUjlvU3hmXK7fsd&#10;LA+NaLzCS0Nt89kwwaLGBiavYodprit+IxsSur0WRm3VPSmYhBk86qXG4g92aa8Kb5rghji/6YZU&#10;BMuqIeL/ac4saL2ksiOBV1iVTZq9MTaRIAr9+hjQsdAc70YBayjgCzgddD87FyfWq0ACUsUEuAbO&#10;TpQ8QLwLtZXyJKakjUahDpVjjQPUCTEV5lSIt8Coq048FAXTDYZiBPF/qNdS+c2Vfll4hEItbLsp&#10;Nhcp+8cxXjJ1fJFtisV9kkOEc4rL7/knDZIW4xVc9zhMFDp1Yi2ujsGSww0gM7fpaHmdN6FRUO5f&#10;6TWoivd3bekfZe5ao8o6bgmarkwpDYE62rpf1/lnPpZREI2ni4Mpv/p1ovXlxzTXj05n7rePRdIZ&#10;TngmZibVLshf7y1xxuw+zNRIB2K9Pgb+OmItuxkGXDr33EpyI4mTJ8yOxPgImdOaC/ZWS9p9wUh7&#10;5HoF9iX3QYsBeFl9ugTw6k64TrWGLZwTBGEjz67CHaA/28dKd1SmNPbFbpNVAZmhh+J4SD5UvBO5&#10;HW5UaJlKIFMoIWK8asWdV8xOrdnCefPkf5fmjEBe759ZEyBX4qyLUfk+DJc6uEFlMMmfqyMonOyx&#10;U3XtELRIQ0rL5zHGuuKxnhoKGBcpSTiNUwYcXA+Ls3dZ67o+XHefh8oXIrjwu+q4C/+JPzfWlw8t&#10;7Jr3ec3IzH1T4EL7ZV0uY/H58llcQ39uo0Mw+NOVP8Z4vvCtck6kLmDhxUiDlfLqdX6t3kn14vgO&#10;57pa9iidwKRHEb6l4WijU4EK6KQY5DmI80I+4QPQ61qzqrC+15xnEYqAFSOXtXJdYWnymlq9spA0&#10;DdUvjjlWy9VMQaEcjPVNqZnfLT8DCkvwhToFqW8AaQxQbpe9qTK7nolwOMIpS67XXx7nNEw+QH22&#10;BlwT6isd3XWP8151Ei/rTl4JW7Z6RcgQSOgSIaf09cT8/EVpnopTOttySVPmRHUe16nqwy/68fU5&#10;KAzN56R0WqfzLcVC7iN5iU2L13vGPPXja+GifbfsrgWJVj6BQ1AzBLNhbnLe4IfINQDgQdJCz8BF&#10;T78siN+CtB7rcVEK6xpeR191gFfeROcBQPoqCRea87D3r/rST7j7i360cn14ZqXcT3NdmHxCXYjU&#10;mPoAXu5FTPGX7P4yT4E5u75AjPE8NsHudk7vu2OIegDIZUExMWOcAvLNFXKm6vLNdbLWetL+SyIA&#10;D0bVqaGKcw7LnpwT5zlwHCfGcZgzYZijkYkR+7a5Y7PjdtvBpvV0/kOZBb4j9Ak12WiZsxYg6AFL&#10;ouETYBIUM1oRczC5Zc5jTVkUFKF1wXyaLWFHfOzVRlB4+TthEfw/Gj1sjI6XKv7+/Tv+999+w5+/&#10;/+F26A5VYr0b3rEwuUwVe9/RRDAX3OpX6z8zSOsOh6Mz9maMEQ0Xp2OZt9Y8s/qGOU+0vl3kgf1U&#10;c/hCoTp8/yUqkGj3+CLauKYlEDZ+7jRBOfv+/o7PxwPH8+mOICYPdsdJLvKCMGma56TqSUsNK5tO&#10;ZVUG0zMIJw2eXZzKnort97YZ3MfWdxzHE7fbno1w13IbxYI9w7GXl8NF9LbhfjcnliVbKhQMPjrU&#10;R1QyOG7144y1A4yW9323CgCwMWtHaxuaGMbyHGxST37gGahr4XgeAKwx4LYZJvlyPw8zfR/PJyCW&#10;oAY16F9VgH3VdoebnXOZj6R1nMeB8zxwnicejyeOceL5fODz8Wm496CPxs7COIbDsllA4/GwvX0e&#10;T8w58Pn5aWNalvGuqujSHDrG9DKDxEHxuZnzk47IeRoe9nkceB5PbNtmTluBrwO8IsyqHx5PDx50&#10;+p4cs98DpnNZf0DCeiw/E9aAtIeeeB6HQXSo4hgDhNYZc0YGuogAHuQz/OubN05VHKc1Lv38+IwG&#10;1Za1fvPM5hHnhPZJ7w3LK1KY0Pfx8RG+uDmHVRAUPSjkQLOGyfu+oznU1OPz03taGeSvZYkb3yWd&#10;EF/dqkFmzGut5cnFxuOmJ9cCmah4HIf7JbxSaQ7fU/Pj2TwPjHFAdVnwaRpkjSoss94Dh92DdWtO&#10;7Pvue6YOpdJdn2oR5DHfb5WD1AkkfHVAgX5jYhuMHn98/27n2ffc5qyuY01KXbTma+pVEeJyxVif&#10;7UMEVgqcE6FcxOnTqqEYxO6YyyF6vFpcFZFIwvtT3zO75fRzsWLO/S//Zhjhc000P1i62FXZ2MZ5&#10;sCzAY94LXg5kUT9VlsuodUldiuGQHNI6zmOEcN53K+k6xwFgOSaXKSAmeFz9dkbe992j88zGtuYW&#10;xHlJ51QLYZHOr+srlfOqEl8dC8uzA6VoO2yaUQVSGjb+X79tGMFU3o3qwGxyN4Xi+6lUIxSzMDZ9&#10;vekIs/sV5S31RwAmKABj4FvLCJ8JyWYQGCKYkxAoxLY6sVz43fY9orbVuDKm7RE3lu5i5nh8v8Y4&#10;zB5waJtq7LFrssROVOU+1+B182KeThv15+W7uSFg8IBryOenolVf7uwuSoK9nY6UBcK+5HN8a6+Z&#10;3lWx5vyRtBFjIS0y28vvzVL3MJCkTKp+/zIBLc9Kong1V10upW3q7C8ydV++UIMUVzrP50hO/ArX&#10;UzYnsvv91aCxdv5VW5HrUXgZ+f/h7zh3xkfUx9gDwoHnlziwGyq8AwXWV8cEz2LLFRU3elU9U0kv&#10;/KBml+LyLz+nUAKQznDSkJTqhcAHY2Q0IX2an6XGz2Mvksdd2YPQrrI5M4ta8z0bn6+uXqEhwiGY&#10;lj5PDdjclgoZDUY6sZg1rUUZB9IZfFmmGP51j2kwZVaRZaBCk87TiSt5bhWWRbryEYQqqfOnU2T5&#10;74vZrNWGV+PedJoQnqGuUw6bZ+FKT8z+FCgQVShcHACuBPC5lAU51tdTXR3NXN9cs9gyjrGU8Ffo&#10;ifqvOsxzbTxjqThSbUx1jmZIWvZCofnKg4HLWTO6lpf3ruc/p5HzEWEQOenhlV5ivpr3yDtptet8&#10;bBK8LveY99CQySG/g4dywHFCAOgLl6Jc+Pr3xRlW5+ib4BIhxhTjc/xF7hNL/SxzegVt5qzzPK6y&#10;/wEt5E6QKInXLJGfLP/2s7GAK92QZgq/sKoWiZlVzHZWYECHV2ZYcx5Cs/CeEQp2h2Cjs8UnvWJz&#10;mVUq/rtnj5pgd963LutvX6VkEy72T7h22S/4YgdMwvXzuv95B1YoZPbS9Z7Fkak1jJ36YDokmYF7&#10;dRzb735Nq3KPdEm6YtUKnVAkXdebVVz3TdnPB8VO6pVmr2v0+n59NiDe3boGvWKEqpmcDLnsQ7v8&#10;VQNcOaa63q/VC4TTiqskM9l4mIMnssycO2kGT9AiK4uW04G6EFFpHlQlbelFZti9Ggg/lgTm2KnO&#10;r2aF+1iFbyuK/r0usH82jUqxqcd+lRl4ef/6PfESL6Hzy68J/YHvuU4V3xRx+vrHz5wO50HdWqhs&#10;FDqhfmpObQ36yL47uXhL8/SE3CyHIs9NSdjQ5P0CxDp2h5zguenuFCJWc5wBvcownkvaQQxsU64R&#10;QiIrj3E91yFLbG2l8Kto9OfzC6g2+PutYdt37NsN+23H8/nA+7dvUXm1VD1zUiGt43Z/AytCuEN9&#10;23COgd6sDJ86HHl7aw2t36BrWiVxK8lFYPWK81ffjblS7hg9xM7GPJP/1EBhDbAi9D77sHkQwq4f&#10;a+LPP/7A77/9ht9++x2E9WwOBWHQferwGDPOzRhGfw2mQ8xzmGOGlMSyIBHMMdwJDJzuzNr6ZjjT&#10;gMMA3HCOA/u2x5qSxy+dZd7E75b0L9D2K3bBGMOgWJwms6m1S9DtkwAAIABJREFUJQJSHu+O/W5O&#10;wR3naRXbaYfpZR8qBjD1xtYSVsdgb0tQaZk/Rxqighpiwdl933Hb7473re4fcrgZ6r6e5deL40vV&#10;HFa9i1el23j2bQN9p601nMcRwRxLnrMD8u39V4x5xnXjNMeuZaYOdwQa9MPxPAzuN5x5dh5v95v1&#10;sDsOdzxOiCj23RzauhY+Px8W8ABwv90gAry/vQO6sDXL1n4eh2WUn6cHEYy2x3lCRDBV8fn5CF1r&#10;2x0uYrOGm5atas0k7/ebN5B84DgH0K2x6+fHB87jife3O/74jz/w8fGB2/2O97dvUHU4CIfQ6b1b&#10;VaHLoqkDYy6cc2AeJz4/P2z8vWHbb+bAPU6H7LBkxyaWBMvs7efz4b8rzuHzmga3sW9b2M/LM6MF&#10;EjKc8v15HAGfIgDQw/uBuabDAwkezyfOw/a2bx33txtUpwV9jgO6/Gz3jt2bt26bJV+OOTzZ1JPC&#10;YDQFsUoBVkFY81GDqHk8Hq5LkSutSCDZusHivL9/K078E4/PB47DGpJCxIM+uf5zWiLvnNaTb79t&#10;4YwlUgIblNLOVNU45+Qd1Odppy6w8av5ofq2eQWIwbXUBqKEDFlTHZlD48wzQZkv6rMBS+J6o/3q&#10;FYu0f3yZho/zOE4/H3cQgoZObjYyNZ1kg8ISbrfd0CYssZpJHabhmcwk7NNLv55WK0ktu5/44OQh&#10;Zp94bwsPtpDFcu2MD474nXKn/3//8t/+GkatCLCA59ObW052R3UzbNomDcedeXu7Q7ECiwarAc3K&#10;NLadhC+ZfeGlVnNaSck5Jm73O6bjQU0ujisV+75j2zeL9GEEY7XyBseFgimHAngWX5awVWUb5b9F&#10;fQ4irg6MzCMuVpEIACNg4l2TaA0ewpVCAeSF0DJSdTWWqANBU5FSySgw/9daziMYDK1ff4iIl39A&#10;A1vq8Tzie2woQAB54rxFdr3QkDZFcSmjVc0FpoQDCUjzRcSzu5vBrGyOKTnX8nF7kwaBM0wNA4RO&#10;03Q9UDEsa1B+r3O1W+YuQhPnkdemj7nSjX/HMe3APeDW0KD3spZY6jAENJkCchy8LgMzMApKnSoP&#10;H9IJm/q5KxnFAPbJJi3JJXTgc09HTHHTlwnxu77SrZW50khzZqTpVLw4pso9g+657vB9DR5SjBnu&#10;rbRwhlEJDq1B8lllgy/zkNdJlxEpNB3HzsQrXESuNQJn8QuOrH+3lvhyXrWkxMIhCcWRAkZyPmEk&#10;vqy/XyNwpq1a1gNhfGj5vgKe/eCwLV4il7j4EkGGJuRjNvcKaCEodKul4ZGSjWhZDYTACQstLLXi&#10;0PZZRUaRw2bxE3W6CsedvhhGKI7wuqVKPpBnAgLHXE7jsAYchOvlQ6kOAcIxVcMKWudaMZURDsSY&#10;fRwXKvKLHn5TnZRO5fxOOpoVhJ3g81c4ROrPMt6AcihrVcf+yhN4YaEdm6LGT8t2XzHPvGcdZzqO&#10;IeWklus4huR+LuEp36CX63MsruoEP7/yF7uHn9OWdC3SUANW/Dz2odIPUs4yqKHqjU+d7q888ZX+&#10;XNaWcm7V8g1fEvLDJqQJf6+1i5zmtVX3qHKmVkRpXAtopYUyYgEzvl8ypn3/CLWwpiZ8SPBYyrx0&#10;qkHV4eXU8R6z7J4QPqZ0mpyO5kQr9/XLBry85IWGYl6FKMIBqDVnNum3xbP8eZL3qJRo88s5m8Mw&#10;S9EtM63ydsTY+IZCLwozZ8iM+eVlxAkjVIIM9Ty9nAUgHc940QM5lnqv6pSP6iD8JFjUqCslzFtk&#10;ZSJpivpPlMdz3TQ/i4WlDkvm5+spwv3xv18gUuqe1mSNkAdL4wBUOcXZ5lhzFerrqttcnuzyNMuy&#10;F9KBzAWuvJF2BPlJrL3vM+F4CLFRRxRBQvLYuO8KXZk6MjmOHZXpDvbmMmnYNVV+KPsGeFa6kwur&#10;Jeh0jKazNOKlGvPX8/LVIS2FHjTWIT4VB0WjvaGKL1nmpEvfzwga/2SfUr5ltRcHmP/1f4K0nQQZ&#10;6HQeZnp2zzlH0zg6SGPWCN5cuQTtAKF+Yf/YfIxZ4l160Lz535J/MjP89SwSInCVZ7UYF+H9TG9b&#10;hd78MIG6GfnK677RLqK+pzrDKcSmknMMbPuO4/kEmmUZHqf1hILT5+fHh9uCwCufO44niLX8/PxE&#10;NrRUrEn9ahrEg/NPQD2DVh06w+XQF7q7kpBtm8n9gKkJOUWeg5ifOarh8BK2J9///gP/83/+T/zx&#10;xx94fH6CjvU5rXGdjY1BSLVkL1GnHVjQbwP0nDg901Zkgr1YznNY08wiv2iXt27Op94bxlRsmzuA&#10;PNkmMtmXJQv21hwZoZ4V436pJcAbTzqecyra4RexqoATN88mBgT3+x1rLjyeD3MKjhPWv422uzer&#10;9utZWWpZ8SbTd3dKJ3SR0emYC7e7Ofi33RytIsbZLKsfscbSFM8n+49ZNmvr8KoCJhCaw+/92xv+&#10;83/6Z/z6T99wv70ZxrIAv377T/j4+MBSxbbfAntZl2Ek//jxJ6x3kJ1BZr6OMRz2pQPChL7jMv/W&#10;DBNdsPD5eHjGuDl3992CQEsXTncM6zJIkzUXtn3zBrSW9X2/3Q3e9ziC4zyfzwiqLIfUIUztVOD5&#10;sGufzwO32z3009gTz8w9zoE//vwTf/zxhyUlAvj4+MD37z8wxsD7t3fcesc8TxyOm23ZylLsIE94&#10;nO50hKC5g/txPJ0+uu+hNYSECnavIhEIjvPwLG+xapBmsC7W9JEOYMOO37Yt/E/kKNbo0huvOu/U&#10;osMBjvW8HIJYslrC4BlNFp9DcR6W3S3QqLRdZKF2QgCRqGqBr62qQS8dx/AM+D0a5r6/v5dkGpc/&#10;MHz5+9sb3t/u2LcbxjxxeCXOWpaBDjVYqvM03jUig3sDm3RuWzdHrdPgcRhUSwZfTH5MOvGxPJnV&#10;1q/3DX1jhbhxCQvKWjCttw1b3yPwtdYyTHtf4DVXBAt4JgNqjQtHfwEzqB0vnL0M2EuDDmZVwycX&#10;EcxzQAH8+PHDz3uPngnsx7btDSLbJXFZ1Juz/v+Uve2SK8lxJXg8IjOBus0Vd2x/jVYmzaPyWXfM&#10;docUuRLJvgUgMyN8fxw/HpGoakmLtttVBSQy48PDv/249NUwtIr0QVV8GFMPqJfLKc7peWezVhQ6&#10;xhXElI2qhFL1xaDYlqw9Q48YSYb1n/7pn/4AGPGenODs7WyhhVDonwGdYpXYQ2SakVG8kEG0zrKX&#10;AmJGEU6FzHhZKVierwO1sMEBN2gj4UT326Wsw4FeapSlMZ1eeDVaOG6KYdsqzhaba4YCdSju0tkA&#10;dy0TM3tDw0z6d7knQizZVZ0ryvoIQrBKp5DKeYYWZricczmzZPDq90sGXEmjgga2pTByOGypmUmO&#10;/P9QFmdLnTvGMTgcZ2cJEomFa9Yl5PpUXugeB5edo8/WUFaWCXnrjL7FQafRMiIuCkqY8TDu+85S&#10;pbNFlNRRqgNecm1hZWolxU0qoUSOpoEk5nUjXlMLGByEI0KKshxB18wKC6HmgAykeK7p8Bdl406K&#10;c6RLSylNIzDWtUlnjwe5ee5XMYN54HsHpl/XfgIX5w8NCUzK/SiRcysB6cNx1zRUY9+NK5drJZpy&#10;BYF80LHW1/Pbk8EkegbnGgo9q8tjfojzxtXJppOe/+HaINEMS8kQUp4BOVvSUQAPjC2OU+4KzHuZ&#10;52bssWbh0/VaO8RZgo1gkjD75Tg2s8Dqnp9HJ8nsjBdUhpo5ILrWI87JRZBI6EyG8cBElCELAYaN&#10;8mdlYYbjpGi+GMEQ0cRSLI23Er8vpTBjyWa4k6H49gh8yXmaboLJSL78LSNEEdXkkW/OTRmq7kFz&#10;46WErI7hHJ2rVkae8DBuPe4lxVZnM4XkRPvpa3HS4zAaR3ZqwjnISJMt4YokB/3FzXi/cAaq7K7P&#10;8zKI7yOUsB5KV/fhLEzc4smBOJr+eVRJUWaOaqFxNrszw12Fv/rXewQ1/OqwyECH9mXqIE86Q2YP&#10;sjP8aF5jJZ4bt1PJtF5SYqRQp6kmA3bai4STudB2Mso4V4Pee/APKbGutQi+OAwmS5idGk2tyG9y&#10;Ryb5jlGtQ69Ejk/8QktnwYeTf5kCTcNA1MUW4yfc68hMKJIRuijuw7UrqKWi2oQznfzpt/95rtuQ&#10;X0m4Pv+aE8MRjVcHlqqcaqM0eZwRZfp7dFlvsS86fxin05lp2docxNF+Bj8Rv4Bf5jBTr4wsnTFM&#10;P+fKA4hPuYLk4zUoPr6vbF1HOlevzR9HVR8z5kmThDQxdDf0Pp3ZcJgLOmDIUO59NljrPAuONuYU&#10;4xNf0081I+sKguU6Dr1Oa3H9FzIh+EbOPCsCGRgStIMJy1YO/9QrhwwVzet5oyHRWNysXLGRDas9&#10;0f14OTPtpRORaCI7edZnzRKvU04tR5t0rfk8SteQ7sV1nq8BWOo8n5eS+1SmqoBRtdJV0Rqy4qLr&#10;gvxyVPKwGqG7Smp1/PxCV8Tqv0i8oMwS/ybq96myodM4704ZIBpqcY0+UxBFgahD2KXz+bLAxbUS&#10;TQBL8sBsyocB9zJshOv50xqXaN4lkhCdzvcZNyEvvyQtwHMP9Z355whPSF4Ef/Mehu982udnhs4p&#10;msIM7SijeaIhD0zuOGOzDuoYMiVx+uOfZIp4oMFQQ767AWd8LierQedleva05w6EPRc81QSLYgjN&#10;AwMrt+c/7y2aHSv5LCjM6VDyqHYz0Ha4rTdsKx0hpayUgbWio6Budzbpbh3eqHO89p0ZsIFPe3Y6&#10;eo+dzcbO84x5OJ77Hg3qeObacaR+BadDtLUD3dlEkxXUlNFHOM/meg4rBV6WpAba8B1mFe3kPVvI&#10;g3M/mcEacqA7Mw+XbUsM3u7A4/HA//OnP+Hf/u0vATcRPV3MYIX3FqzD2Rodj+Ew2ZYlqwv21wsd&#10;zECkAweAh03hBff7jVnWnZmlt9sGN48moHQ6G9g4Ex3RxM5xHAeOs6EuTOhrujfqROohS6e/k+fC&#10;E5ZWjqDuDc/jxLqs4fA+p4aXPG3Efw5+0SOIlfRb8ryW4Cd1CViSGEQtS1aSFxg+7mz2V23lmMJ+&#10;qssGdzru1krYnNfjhW1dgM5ebz0cfAbCZ/TW8Ho90brjdrvjv/0f/w3/2z/8fuIDC17HA89wpsFZ&#10;VdYbZSKs43WcaOEcVsD1+dpxnicezwdKLbh9/ICBlQ7tJF50rUtm7AI8U2ejT2EJjGHpFOtyS0dd&#10;9wYrQGvA0Vr4SID7/U7InchkPQ/hNFc4CDsieIzbuuJ+u2FdV1Qz3NYt6IS23rGzqepxkg98Ph/Y&#10;Pz/x17/9HXVZsL9eeH6+eGaK+G7F33/9icfzgb/97a947k8AxF4Xz2RDzQKgoZ38rgU8hnSzI852&#10;XRasi8HdAsrxCDlP5UdQHUyQpT2sfn5ycjLjnX/LB6QeKbWWaHTa0kapS2UT09Bf9uPIij+K9COh&#10;Vvbngeak7cfrSd7QTjABq+HYd3RuGdrJ90u5wYyQT6UaE3SXhZArpaKdoa9XC/x4CzgsBq4+fvmF&#10;lQqFWN7HvqNFg0+dN+l2tLU7EBUWZzux1gX3jx+43W4otWAphrNFECFkydCxyfep55SE5aKu0OU+&#10;GA1dKzPmt3XhmM6GUplcrHQrOuVLViuc8qH56FEjnlxk9jix8GUHp20R+kU7CYfDHgx0eG9rDcis&#10;qAooBSjAutxResOybhkofjweOA4GaAVB5IEEQkijgt6PN7vDhveJ5h1pyxzmFYQG95S52g9VBvWw&#10;E1pABDEXdEmoI3NH/Zf/8c9/kNKrNH92FmY5QfeeuC5na7jfP3jg1sJmmWCX3WJDOfEegifute87&#10;BRTY0Rhm0VSCTt7zJD5RAZ9RSsESWFrCTfLQ6dpkNBDkvkPA8qUqg0xCWKJ9uAXf1S7ofaeCo2i9&#10;GmrOipwUofF35sRBtmsqh3rj8r6M/nEfuahkLBftdLyXzZxyBl9Vx7xv/JyVMzg7Ht+2W+Cwr6Pb&#10;q3s4bamsnY1NH9ZlRZGgrcQb8mCWZobWz8QOIpFZYCDVPHQE1xeUQaeiSonM5148EyBBTobOurKZ&#10;p5oHKDI/G8ZzFpHNzolpTWalXY7GL2uGq4Ejo1zlZYOaZiUaV+dG7I0psutzhvr1eddni0bk4Ld0&#10;wNj0Xb3mKoV0UU3fGXQSP7MET9e93VAfhpGl75qs0rerYOF0n2hYQ5K9lQ4OMTIrl3nIKT3OyLRP&#10;4QCa6XkaGsZT39bSxqwdOkLBPvUMrZVd76FMofFvnLKRlTHWYtDb15WUQ+lqHPK3ORs3r/8yG75K&#10;GFPZvLOMTHc53QaHmwx9TGunf+9E9OV5ZK5zBsp1dNPctMkTX7xePa/f23OHtU06ed/D+P47Zm1c&#10;EF91zOeNc4k9ldA05BpJ6UoHiIYhOvXr3GVwDscfciEptHs6s+ZscznhNcaErZgCQJp/kpPZBMEV&#10;xomysCYaGXt4pU2Nad58zdLHMue9BB0znOIy/q97YLqvtgvjIp0wSzogj/H4ouus+kSLU1Z3nsPL&#10;Dg+FR+PQ+dE4xPu1LNfs3q/yZJ7fkBsz1Uw8zOZqEbueN1WJTPMqk0E5+P80Zvznr5TReYj7oAvR&#10;6sQvZgf4XP4HH/jdM7TNwGjVPTECxz6tT9z3XXZ+md+bHjKc9hP38UmeYfBZyY3Eu57m8uW589l+&#10;+2wEejDRo/4cMkf8WZAoypyEIZBBplOSPGlUYiQfnD5OnS2U7MEC5VD3XNMe1WaqKnt/vTvAs0rO&#10;r+cAwesZyA2dBKMqIJ1TOq9fePIY5wzf9N1rOLHH+RO2e4HOwcgCfhOh4xe3dGKMcJ02SprFRBvi&#10;MzbdE8NBq3+miiPpZjHLOfN0YNQrs3qWt7ruCtPWo/TD+zhX6Wt43zfM99FKD93Bu3i/Ak+ky3E8&#10;BjyAzcxM95hlSVxEp/+giaIKAbO83+Alo7T6y9gn2JA50KH1+S5w8l9/Db76nYUVEiOehd+8TmP3&#10;/DnRSQRn5Zwd+3Ad+6x/Wa77mNdYq+n5GtN8n/ib22SXC7k1I2CEpLRZ5g3h4hhJK/Oz853rj8tY&#10;RM+U2z4FPh3dWzYohhOO9DyIG85/0dcrKn/ldGnRCLyddID3zixjZVC23rGUgUkt+VBLgdVw+hmz&#10;BlWmn3MK6DRmh4fDrTP5zEC9vMouDJ9DiRL2hNiKCqd2nng+X3g+n9GgkuP8+fkTf/7zv+KPf/oj&#10;/va3v+P1egVsCYNEA9qmEEJkW9O2XZYFy0JZwPETtsbB+RH6ZE04B2Z68uysarwJOlmUAV+LqiL4&#10;EvTB3Ky4t3bVSzHk4gzDKiUj9ZYyAjoM8tHRpSx66X8KOqpR3NBfR6WdeLp8HeoLJz2L/pmWkCFq&#10;CgoQxqR1OuGWpWJdbljWyEyNhMC6VHw+PrEsdMC9dmYrL8uKbVszKeRsbPa5bYQDee475obRnz9/&#10;4jhOvJ4vGCzgLBbUWrBtzOilXQT2JDM24hSMSjsbfve7XwCno9fAivgzGsA6yE8EN3M2OsvPMxyy&#10;O7OeYQincaAgnC2rc4R7riAS/WV8j/C/dHoWI7KCYB56Y2b0Hg5oZay6d7yOA6/XCz8fDzx+/Qm3&#10;qOp4vvB6vHC2htttw7Gf+Pvff8Vf/vxn/Pu//xW//voTn58MBgnKiUECh3fDcTyjITnhTY6dDuWR&#10;oCbSq5HBbpSHfUDltehPMAektc/Citf5Zab8kTzsDPiXORDhzgacpRJqqIePBzYgRBx07O77juPc&#10;J19QjcAGM9HXbQ14Fcl2ysttW8HmvsG/6jrZcrrecRxPvPYd3RE+rjLOR8jG/ThwHpENHsZALWzs&#10;WZboe7ewme3r9cIvv/wIDPMjceP342DzV7OAaylSygkdXQe/0BltEaAUf5RsSFQMHzrH0c5MjpPW&#10;pF4IpGXCGxtUIaEkVkkfBeJCzyiCkuV+KKjVIohdq5KTQ855YMQ7COVSV7gxebrWEjjnR0CoRPPN&#10;kCNCHimloCwl4KgmeZxzdwS4bjj5V5SFOqSQMOCjfwPAM8x9TdLIxBgmNhUsuQDB3I9jx+1GyJMW&#10;B1kZI7ftfklPlyM6y4RhGR0+Inq6P5+JG04BNHBe4T2wJgFDwwnDspJpSmHsveMEcaW6K8uReOJM&#10;QGvMSG8zvo4yDYd8kcOjY+Bym4zAUL6UMbPIYFMFm1kakQY5TyyVO+m6k5nHaMVF+RuK7fwa/htL&#10;553eH+bdbO69TWxMMIw4MTYZ8oa1rOjeUZdKRm7KGvVUjEopqGZ5EHrv7JC9E/N7u214vQ4Ajtu2&#10;wZ2YUsQnYkmemgnIuX/2nsZTi2wrhI44mqZFRsBJAVGig/t5nGE8FyCyF+oSUdsU35f/5bGRo6og&#10;ynyn3fliuAHITPEwsMxsGt93BgL3URA5NT70t5/jDpPRl/ey8ZlNP+16rX2THTUcEvM6DNPC3udq&#10;03tvr0t2WCrrQzPPwBCYuV3DIMHFuAxlzAf0wvy0ZUUwObFnKno9TlBSd9AfCTCtRQ3t4oi5rIlh&#10;wkz3cb6N2ckDOmWUsH5dh3k93s9Xv1wzUdr12jjnOu+zcXTJxLuu3Nffcrwls/CTWqYFM0SC9jfs&#10;II1FG6WO85MvY/Exuauj5Hrjdx9KT6EZwhspBeChiJnJCA/D57JULQx9o38CDuGndgCYBD9LWZHn&#10;dDgUmPmiHgdsTmTofg5azfHLif22TrFUFyw0zVGKonMXalnQ+zlVYOi+w4kB4AKfMx8GPx1mnYlB&#10;Zhh1FpxXZjeawXrg0pJwh/yJb1i3K2PAUBigs4Q5ABPOGWewQQMbzpXrOo3gwvgwpVGeR0cLyDQD&#10;mHULBa6VyWYxDwT/TnF1WW9lG9boYI5wkiWkg9sklAPHTmdieJeQHD8C4sx8trhdzMCHtGZg77oG&#10;4ql6TzTgFmWcEfC1uJfDQ7nocCu47srX1+yE0tzMmSUKDKdajf1Nh4T0jxhP4oEGr054kLfniCZQ&#10;EBURg7Zz+cS7J/zS6/6MKoxZTjW0LAnPQNXFqUSado8AnuBVuqO98ZhihkuG75uXKPl0GK2jZ0KB&#10;WSeUgXd4NMACGLw6zxPV65fzLd6uNWhR3t7LqFCZH1xsGCQcll0begJonXTKeX91hF+CFACyYeDb&#10;WktOpVOjGswL4W/mNUEf5I8rTUmnmR3v7zqoMHCBgMRznpda1aCo5p5KPtJJk6Plt7sz0UXPx0gI&#10;4Xmcrg0Z2SJoULyzkiv43HWbhlP7+p5lBrjnWQj6nMdghq6s9dTDp/WIe+X+SO/0t1OcTaR86O3z&#10;dycZz/Eq+WPUQokeeh+BIfH4Lw5s7+jSm6SXN5aQU1a0wacvci7oZaKHoR4JWkNnEql3vjuY9d2r&#10;o7lf/s6sMgfgBsFQ5JJN+zUJmOm+b/Jr0owKlMU65LRKnDV+vj1wmLvF022SBxe9DF90HdcznEGQ&#10;Jh72NsZUN8uo4oU7vM1Bx2kGFpU+fey99sIxdOX0obrk3ZDXTVUV8TedU4HJWxGl7EvutX4qu5D2&#10;XYv3KCesBMZsNK5jlZvBvOP0I4eifVbZ/AlH8XAyOx3OCIfSeZxZCavs/TNwuY0GZdh9COcH+VZr&#10;DaXTwbXv0Vg8bP3sVVYMZ294PJ54vp749de/sznm3/6Kfd/pnC7h7C0KohGreV0J61ErnT6qwFDw&#10;vJmgbljdXuqC175jvd0j47oA3lCWimM/wrkmOxFY1w21GNrJ/TlbC0gEypyybcwEXwyIbNdZE7dp&#10;v7V//FM9ATwd1qVULAudXufZ6PhdON5aF9w/bngp6TAU5tQfk++OZykhIpMNCp+1roIAKTg7gy2v&#10;4xVytGPb7mBFSsG6MpOeDmfgfrvl+poZbrc7emBKA2qoZ3g9X/jTH/+E7d/+HUfvgHUwMTjshMg6&#10;bq1h3Zh9fuwc07ZtkRkL+NnT8cfrHNuy4fXc6cQvJLolgi2i+aoKMUFARIWAaG9dFsqhPjJJa6k4&#10;I1u2Hb/m/RTYPc8T99s9ZfcWyXvLUnGGw7zWis/Hk36ZdcXj+UTbDxz7E6+zYSkLeumonRnox05H&#10;+WIV3Rz/+q9/yTWBM6v94+OGpbG33+12x+PzQejijxW37RfAGnqfk0qIIQ1MVfFOWJsa65owfN4S&#10;E7wuFcfZIBgw+mcqlEUuB/LzdUSvwZZZ8bUuo/IGw249jzODEsu2ZvNLs4J+esgmyR1yl+12g8HC&#10;oQ8YiB5RqzKsVf0XFQnBo2pZQheKSpYG3G8b3CMRxkrSR0Fgft96BIHUH6czc7lW1AgcUI8ZiQms&#10;Rqc/rX58pAO9t5a9C5aFjt6z0adWnJnp7LlowevPzLYPAxFmozpO+2IFKEsBDkL4dKFMySnSw/bp&#10;nVAqJrsa+TlClwIcFlnU7A1RUcDKGfIVRJZ1Y+CgsucJgNTDF1A3JKZ8w3l01HJDCz5P+5JwLS0C&#10;hJKXvEeNeXdkFaWPqkqAQTfJU8lpybkaDa6PgzRTaoGqsmGI+TWMtAzHspQKR2A6G8ueXvsL7eSG&#10;L7XASnTwBRmzlUInJxZYLXgeO9YlSpCWCZfKDMu6oJ3MJj4Odo9t7WS5wVSyUkqPrIwTn5877h93&#10;Rn4iWisnA0uWiMOzLDQ4z0ZneHeVraZ2F0I3lEjZwJiMP0hxogCvAU0xE4qnU45O9G5j07oOtw9C&#10;nZ6QLqzLSwp5jEHj1Psywme9bb7vt1k9qfPJEPYozzlDeR4RPAU2Si3ZtRfOA1BrwfP5Cmc3SzBU&#10;IrFtLMFrreE4j2ysSQWIpV+K/Cx1ZfOFomYfQ1kDaH7aWNbAUupwqGENlcjz6LHXFdeMHIeiaRZn&#10;WWX1XKVwVGNgrL8v20VPzmW0NAyyo62UbBc2GkIZ9Gk/9Wvs42xAJD0VXDL/cs+R80iV2yUArllE&#10;GRqJL12cHmZvjUXnlydFzq8+Pg7lvycxzcY1HJNjKwytMu1GrPtycYDonMlwlAHKdfb4fZQ5z4Mp&#10;Ohy5V/N43m3GvE72p07SdK60d7/1Go4CBPOV0X+95ksgrpyFAAAgAElEQVQGEicxDBq9bzKK8XYP&#10;pO9DI0+FdJqNuwfcE9eOhnNP50I6OPG+10j3Ks8AF2zQyuwss2mMMtp/a32u8xjNLgyleJTHjqcD&#10;yrTzaFDlg0eJ6GPuHoqamcdhnogLGMLcBy3AXHE0OqgmPgyZHOnMSLd14qRp+plhnxO0ic4UMdeK&#10;yki7ZtwmDIkc4BAtCexkNnIQSmT5snfljcDTiUgGFxJlHMqkrZhn14n2mUYnp/y0GrkqoumZ13xD&#10;9xyWXfZAfDqdOTwKub6kDyrJhQuFMxx5l9Cd6edEpxbr0Mezc1AuOIaAYkhIjcEvhnMn1jLnMxuH&#10;4/OxOJZNpmgoBFMJ1udGWVDEAE37pPX8jj9dX0l/k9Oqw6M/R0/ZZZHBxe8oIBDONOfvykYuVuBl&#10;7LWyb/KZbgEdEA53l6IpXST2rMd5EIPSdhSb7jfJiAgEpBN84ik68wACGmi8n5/rdiB3m4NIoi99&#10;cZxvsd2efLeYoRdDQYWyXlLx7h0NUb564bM97819oH5XUBIfcd7L5JPQuaJMnYPAvYunkWCu2a+S&#10;r/OZuvK6ZSlZcUdjlFV4fXIQ8TmDn88/PQXYpLdclZy3lxSh4I9d59zSqL+wJR9zH9iMMx5vn25p&#10;UTFSMtNaTijSTgesjGbkcZ4K+pCf3tGnhqJj7QRTFmdBlS5h8MSFg2XAIQfT4AGgzLFhZ1je/7pQ&#10;wtlUJtYUQhnjmvZVDENZ4Tqn/NbQRwWb9840BPmmRnOyY5yAHXCjI1wN+N7tgivOcNCc4IQCpkNZ&#10;kVrTYWfg7X37zb+vF+tZca6G+Au+dd3H/oUY+XedfpeD3uCZ8KTFK45g9rO88liPnt8VbbsMwOsE&#10;uU6ljLMzzRVJJzHCCUJowNFMfKEPnGllN+vz9z3yiT7ncanSmbjyo/KH/Rxo4DcH2nnA/YRWdqkl&#10;MjjpyFrWlTZ3ZFO21lCcmalna8mTW+f5MW/h5CnJN+rCBohDppd0cLfe8Xq+wmZb82wxa5zXE0aE&#10;Dh4YoaPa8wWLynM4YWFgazQBbWi94dxPXttOfH5+4nU0/P3vf8Ovv/6K5+uJ/WipB9ZSSDXhnGdj&#10;SkKgnFGtp+S0FuvezgPLciN/ao59f2Jd7qjVsO8v1HULu9RhPoIJjenqgDErshY2lOwNYacC67ri&#10;drvBUNH9QCmGddkCu3za5yT/4D1+1V0Eyio9o4A43W6OZbkFnARhH37+/AlEVqVHYFW8g0GAgOLp&#10;A4aBCZDBGzsi27OE89cnfafh9dxxu93xeu243Vb03rCtd8DpJH4cdHwiHKPksQERdnYc557wGM/n&#10;k47hsqBUg5UGw4KPj4/Iyq+EXygdz+eTDStdWNULjn5Sdy+Er3k9nth3+pXWjxV///VnjuGI5pUW&#10;AUUG4ANT2+l7YCJgQV0q3PlTGcylMMu8BdTs6/EkxGbw3Bpn7sfHDaxCq9R1y+D5x+uFdbvhEVBE&#10;67okHOPj8YR5YwDOC8520GnbgYbGINPthp8/f8XtvqHA8PPnjtv9Tmfj0/Djg8mnf/zjn1KGbbcF&#10;v/zyD/j4WGG24uPjg/RpTDx0b2jBHls7g3e0SGTh74J5O3ufQH0iWSmg55a6Yo+sfVYeOI5jRzv2&#10;8AMGXEYEw6xUlEAYEPQPALyeT65/dzpNlwVLwHuwD3zL4J4Zk2YBZgLXSvm9v17pkGZTRwt+XNHR&#10;cB4NsJ6O0eMgFDD5Nu2ndp5AD+jfCGYcxxFJviWd5rAIhIQMtUL4k3X5oFVR2Mfi8CP1w+499LiA&#10;2UE0M+6GUtaAnLIQWS3nIjlW6xLNlwONAewL5N7x8XGH94alMhNelUT0jXZUK5lcdpFX2lUzShF7&#10;C5KZJRpEbD/nlvr4JBsLcHbaMq01rIVj3489/XCE0m5oR+zjQmgqwTw1JU9l5a1PyYtDj6FsFh4/&#10;5yhYWcDZ0DhsetmKQOCJW8A8xX/1n//lf/yB2HeB2dVOmIGOy0xdl+HLEpG6WJYzresaWFRkFrfb&#10;Gs0jFnw+nkPxLR6ZJ8yoEkZ178RgWpYVx9nY0TbKUagjG3pDZi93FDi4qTSRSmDYdGL/AFnOY6H0&#10;mIwuTI4G1xVUwoc2EgZ7GMqedwoFeYItARDNVJC4obQ/KPBdxrZNmMVxLX+WzMROvXIy0K+OiPl3&#10;EQrGtfGfnmug0FAWpUoQ1F3W41DqfmaIZgSM6pZScBxnHugmvMMwJFeVIQDElW9SrKPRR8AG3LaV&#10;Z28u/wKyHKZGFoGcCcw0qkBEa2utOOO5Sx2NN0XYvanUqST2rj7Lgwetu3ZcOyojTvq7pVJMI2RA&#10;m8jdI0N/vv8FvkLlZpO/YGacw/ix2HdLOnEoq4HRVhr6pEU6BKYS6emA62UiREPMeDjt3aj0zLji&#10;xSyyTkV3cS2QZXc9bl+TkcyvyQES/6jQIe8lOzH3DYYmEzLonktzfb5oNg1T/UvnCP/ukaUle2j2&#10;zht49quNs4bMso6zhHdz1zODWUbkXLZnZqF0h1ADgEL2Om7BDJVs+uNg1lBOAuImyExaF3+zy17I&#10;BCzKmJYgiP0tGhOAZsZstrwKUc1i1zn3XGEMzphWnhYfX14TTwSYOUf6Cl7uSLrUWs5wMOJS3eXb&#10;tHRky0wVrY+mPZPAzp+xAsqSFsscs4YE6cX5D5WXDlxxBVjVhOzi4IYw5Cio4cOY9eCl3oXTHPjj&#10;Ul7UwXo6q1SKRzlZBs0iW4kH3mKcgNWiC5mJLGp1jx4ByLHQedowOsh42KGRXUNPEcchGrLINDIZ&#10;Wz33rgNUMjBY2fAzhPPJuJ6tz1m8M4Yz5XY6IGMNEOvGczDOWT4n19jTuUWnQIOrXBNTWSBGc8se&#10;pePSO8Qjm/dsWIaQAaVYNkqjQVszOz6d6CkcYk3jN3W6V9Ajm0jqbPSeRqzHuoi3XAImOvdOAzId&#10;Zcpgd09HyJll8T2zG77eJ01npMNczkI5CjGtbyrDnjA+Kv8VdjHvGQ5cH7rPO5+vVmCxjgiZqAXL&#10;ZjuT/Lo0m0xYiHFji/MKjT0zI+UkH7pLqk+S0SHvFPAoRU4SmwhNTeMmutMY426iseQg4g9O3NLW&#10;fGCC9w5vbJzUGg2e1lsG3jyajZJHiO4NKmc3A9ZtQV0W3NYFt23Fti4JPbC/Dhz7mVlaM77wpQfH&#10;G01I/rpJalzP82hUGjqc8dNi0TwpjZChhCb/Ei/xcUZb71DFhvSYEP7Zz8KmPeYZnc8dUvfKa6Zg&#10;Jdlb8AzXueoiNFCujsaVpBG+z8yu2M2UJ0adE4NuaGMFU3HaFzCbxuBwFw9CjknjGRItdIeOodur&#10;GkU9IkzfCR7llOGu5+qZKp8FnyPIHFeiz3ulgWBg5nsAeb5LKTDvoVNy/FX8b7IvLjqmjTPl4gWu&#10;szIx8eRjHtj1iDUdVU4WIyxxnSXe/KAxTPwMwJT7HX0hJl1Q35kz7M/usZae8yeP075NSrlddeYS&#10;WcYz3VOPoR1LedmjuWo0H46A7Hk2HOeJ0TBbvHXSzXzcN/wcF11HwZ7WTkmSsM25cgbq5a0dMJRw&#10;rIyASK0jM9oRONwhP47MBm/okZiGzmbApRSglIRQqHVBXSvKUhPi4Uy+x72/bRsdnj3gJzrXoMez&#10;UBe0zkzU82TTODpFO/bjxHHS6dYye1I43wd+/XzhL3/5K/78lz/TCf54YH/tOPeOs59gY8COWgru&#10;txteryfQPeasLE5h7QNno5PMCp19r/2VwYWznzoKidfr7mnTn61lI8xihnY2rEuFe8PR6HRaCqEb&#10;SpTjk6+V8HVYBClCe9fGm4UPKmgwfC8lZJb4JOE7PPCZG1o78Xg8E/plP9ija1kWHJGBLAderdG7&#10;zfukG7TUadL5HQQph1xvB469Rx8VwpH0dsZcyHLZd2TndDoDRDUCHcKVTh2pMwizrhvOgOVRDzNY&#10;2E3WUMsG2AkrC85jx7ZVZiUfPWFM7h93nCf5v5rDCkpHWfmv1xG8kWurBAJV5NA5yueu64q6LLjf&#10;b8y2fz2Tb8BCLyvUHwmzs9A5r8A1QKgOoyP/bA3rslIXKRWPxwO1srqg9XDy31lhz2oqjlIyv/fO&#10;jFY/A8d6QYfjfv8I/ZPnJHUmA57PJ1idcOA8wykddsNaDD+fL9SABBKUUClMYvG4LoO+cvJa+JPC&#10;/uW7xLKekxa4DsBx7AGzAtpCjVa/bCk2dZQ+7pHw0QL2pGKpK+CObd3g3aNBpSq1OJ7WWgScNtJ2&#10;wIic54lj35nUGkfLTdW2Hed54Dx2QkMdDUtlsm5vhB2iX6fidr9hXVY2yny9UKxgDYg9GEj/vaEU&#10;RLPWCNTG2enueD4exLSOhq7kxZ2NZ5vDz4ZlKaj1Blgl9LQDramx5pK0ZWaoC/VqJgV7/D50asj3&#10;VQOV4+MHfTyTLeVgoMcioLlE5rc5K/pK9HMQn2uCgwm5VNCxFPIVN6CEL9BgqCjhf6xYqmGPOSvL&#10;3wx4vQ72+okqPXdgrSs+7ndsy4ZioU8z+jHoM3xr7gzM1YWNQ91P/O7HP6AaIYdks+dGTb4AnRk1&#10;EpY/Y2kZnWAm+FIDLcUAoKE3dbZlzLmuEVlsBGNvJ6M0S12wrYxonIGXtCwVS614Hi/UuuD5ekWJ&#10;kkVG8RYHq+I4Tnx83AMAPxRYNLxeDeuypXFb4rS31rFUOsuXZcG6hKIcznBlp4Qeli9NLdyBCPcm&#10;5itmcyF6TYQyTgbYMfLy3Oe7hgzJfw4pLFIqU0GUwp/fscTGHUpdXBAEzh9DefrNlzvcOsxLRsEv&#10;0Z+Jcc0vMb098NHkpG7tRLWC5kMB6OHYEJ68FRrAwsBykIEriprGZqzdeTJK2xRR84GH7HD0s0E4&#10;yfdtCyP0m7lHCP3iBxszfX/z8peUc34/nAWXb+vgDCGTz7ne9n1QUDaEHMDz+9ksD0iD4DLqyUic&#10;/75U6srR8xvzm+naL+8P43NW8OfXrIyn0wPjtEwX5jtSFOBXuo5J5lr4ZKSkozy+f4XK413ty8Bl&#10;A3sukJtCGlej5TIn/Cdb9s0rHfGTUe7uaB6OVBi6aaWH0wFhgOt6Pv86rsGUPceWV0708R+PXoZd&#10;DzdVmGi5NBMd+Wxcye6dxzRHipHfe3+eLhhj5h7St+7RcHYEQ+b7ZRNSIIMm/DwOYkEqrDyb4+wJ&#10;kouGKINGHpmXQ+hdz/wFwsCv66+z3d6cB+WNeEeWl8Y7G6+GmdgvThpcLp38A31gaus+sZhmymyM&#10;UzYOa1433OEl99DnJ8zznI1rnRld6z7KlCG5Mg4YnaUWPMejTD34+CSoSOZ0T3Q4vEewbtqLfoYD&#10;xgb3yEy9CGzH9k9zEX8U7SJ5tANwldQVSmSLiPQQmV/5QJf+4FAq4XiWi7ZinS7rhaDrwbP1DDmC&#10;ujsdCTlYI3RN0YDpvFL28HvhhW6fTjUgnYUjYH0d04xLfbnuOzmpcfvYvpl2zSyr23L/46HjLAbt&#10;xR5bOFryTFJDzX0eUBUT7vH7a8oY5b2+gRJ5e8/9MvSYAL558/01FnfI9CH7x55HVrq9V0dJmda8&#10;kI2ERDPAvC/xzNgjnXrxSH7aQ8+SvGPp9/22UecLB4KaEFEPnp41SWSb3nuftniy6wxgWq+3ZRtN&#10;SD0cUletaLopBizUde8Em5VipXSgl1jT6KESmYjv8pUDmnKFJ2ek+hwMJ/8IUl8ajH5Da/6mm8yO&#10;/K9zm9flv6Y5vD/TxyZBAZv5OqpLUkJ54eniUcMZIdsrw2R5Jkd/pG/HIIjH6b2xRuFkeZtzC2cH&#10;kge+6yLX51DGstLx2zVJR3nM5G2NUr82m5ZBf3Nnh375jWz+9sxr3uN25J1KgHm7etbFLeZkxFal&#10;Q5yOb825tZO8PXDrlW3NxpYNHXNwfZSyTw/8Sit95hdjfjwnwtAeSUxRJxgO0JL0Pzvb50BYDzxr&#10;j/u06AdmRueUGoUTLzySnbbtIuvQgQZHQvFCQUjD4/MzMKPDKeRD/zIYjtczMz17I+RL0tp0PswM&#10;1ZgpuR8Mxv7b//sX/PFPf8pKZEQlooOJc5+fDyzriv14AZ8drbHP1dEOlFLxer1wu21YqgJk4RSK&#10;hC1AATpCQWkdj+OcnE6hCwWNtKiyrrXi588n7jc2L9X6V7OAFRV0ZsjYWSfFu+/hO1K20B1IxOvK&#10;zMx1XXAE3q4C1vtrx3a75b7XqsaXrNJWhRTXmYlZzDym00mZzTpWZ+vhzGaApPWO43Ggb1tmb579&#10;xXGcDaUseD4+QWgcC5ixcQ5fL2aFLrXix8cPOusPZsu2fuZZZYPLgwgF24rS6eht3XG+zgz8fXzc&#10;0aJv3efPMxNTlGhJGe7MZg39pPUh03lG6T86z4C9geOXHz+wLOyNdv/4wYxyBZ4jaJ2Y2J0NQ1tr&#10;2Pcj/F5sStjAiozPFx3Pz+fPPL/rRicx8aMX2EooD8OKUpkZbsYklQKOe6nb0Ddjnvuxo5YT51F5&#10;DgKW57ZtWNcC8xWtAefpWBxYfvzAjw86HEcvCkcpC9p+hG2rtZHuE/pMZzCd/hJjk8KASWEQjrzl&#10;PAVZQnYm7P0O9jiwZjj9hIKNQGD0W8G+Hyi1Y61rQrPpnOk14Gu20Ft76hlqdn3/uCdcjxXid8MK&#10;juczgkOOdVng3fDz5yfWdcFtIyS0kmWU7HQGzrwqFRYAj8cnPp+P4O0LSq14PZ+5dgqQqHpG+k73&#10;jm1lpYpVJpHWBei+wL3j+WDT01pXPB4PAKy2keO27S2TCZiQxwqVufqxO2DFcLvd0A5C95Q6xuHe&#10;uJex16+D0EpWgILR7yHtbdO6RvJp8CLhiHtnELIGjHEB8DoO9H5OPhT6CYlV3yfex3VBAdatYts2&#10;HIeh+eut2grwgCji3JcYg2GtG85o0ryuW9KhAtQm2yB4sHnATK2sfAIKFgchUY7jxLIEdoqrxJ2K&#10;OuCzV444NlF6pay8/XglPhIZCgkqo4DOw3Db2DF3XdchgCPz9wisKw/FnYeND17XNRaGROaIaMZK&#10;hrUfzER5PJ6oJdLsI7MYfjXCZiNQxm+cWQzdeCjDFop+kYGb35UDYb6xfhnENDs18mofzzM9B8pG&#10;kOImoxSh/Fo6ApAGg+4xlG4Lp4QZM3PUOXoWuWRs8xgts1h7J877e0OyGgphKrOGKKPq2EIYsEEJ&#10;jUMJ1hK4SGNlaDA3b1gDq26pNZVdZoQOzFHXdN9U2A7uR7GpodB/YAx/9xEFy8hQ1tKKscxfLtM1&#10;YbZexjQr1JO3AfPKZwZwXi+VVueEv8897+df51I6m+l0LMp0dsNIEg1hpp3IvhvW2eVzKdNF2Uum&#10;bKLr84olaV+HkjY2oYbcAlII3wSA4sl9Kp9Grsdk7Ggp5uBO2CNda4KxD9NKhTJJhe4/dZi8OYhk&#10;kOl1dj0tHJdw+tVi7biWPW1DKRLzqzuVCjXAnNeVzkme2aqpj4QGCCcrLIiki6wWQBb8pwM3jUJl&#10;Xlz43ljjy/a+kVZA7o54VKyn/s5c/nT0XNdZmXjifZkOrvWOypHeS+zVPBRHD4O/ROaMh8EqIX0J&#10;3Fx+j9FNmXF6falxMFzvgQEtIMcegIFJ2eLeb1mYsepvR0J0iDRs5Di14BUWsBhcj55R8AIpA1T0&#10;epztZpITgw6lLJexwUgs6XjDrMCNJdxkA4YSmO65jTNdpRFIBy+/P2bnHu7wydktYuqgUaDqFmVT&#10;k3d3NPXTcCpRohPxx25f3ReC9/LegoRKylCuox4fVQHC1YUckm8l+rHH1m16xrtsd6ifhILC6uHQ&#10;3bOPCOUns7n0ufuUEeVI2ZvBqgl+YgRU+qAXxP75NK5J/GSwQ3z8jU9fLhdPwDgjUhKH8jEcd6JN&#10;KaHTm1op0n8JI7pHpuYlS3noYCOrFAnVMu6ECy0nRrh4nx5tGs/7WHJEGJJWWXWiIjmF4ppQ4PsE&#10;m9Fh6OdUuQQPuTOCEr13tHPoZ9rLlvs8HEH8eXUWZjYUlczQl4aTXYZIqSUzUxPmxAftSOeTTvC+&#10;8ynzQxfosV41l02QNcGfrE9ZfD2znDDRi8aWWyd4nO65xshAGv3gKIF5HU7u3kPPgsO8wa1IAwgn&#10;RjyrR2jNI9s95e9w9In207lt1zOQ/iczqOFS0vMb+czB/0m7eb8s12188X3hpzM+jSfPPMo43xbG&#10;ocvt3YBaY1eYiFRs0godQBsG9ndO4ZLK4kx3zLyTjtvzjJAzlhY83EKxssF5v3OIM2aiQE8sQvIL&#10;p52oe1xkUMwjZ6TgtmR5uzwveddclfiNXsVB0ck5eKfB52qbaS14m+AjKd/HIaLzTPvMN88w8GMI&#10;AV/i2UxQ77VotNiz6qgOm2b+l0syBzWDR3dVCyH5tZmlXtfdo/kkorEjx1TtqqsTeqig9xFMom02&#10;VqMLC7ky+xvuWFY2lzwi27KySQLXMZzCJSBlzianA+nUrYdT88T+YobjyIw3qNcGKxtKzlsY069X&#10;w//1P/8n/tf/+iOhUg7ShJyArXUsK+X+6/nEut5gIOTA0V44m8MPZrWfJ7N2hX1socgawCzPAhDi&#10;Y2R5mo3G2dWUMICAHaH+QR4JZl+uwwaGO5ao7O29wZtH1vmkdbunvaZTmFVMjgkWcdDK6/FJyBVD&#10;ZMp2HEeLfl10Wu/7Tsdh0O5SFrxer6RBoCByzKCmkCT/0dOrdwd6x3H2gGuocOvosY7ujs/HA3vg&#10;sFspOB8H7vc7Ho/PhFfpZrBG/rdtrBxXY8DeGxuQHicTGqzgPEgTCxZ0N5wHoSpKYcBDTTJv9zsE&#10;FfR4fFJfCF25R7XM0U4YPJz8dKQKutUBWEfqKLfbDb0H7ew7vFe8Xjsez2cm5AGgLA7r/Owt+t9F&#10;4Gjl78/XC6133O93VrOfJ2Ck81KZjXu7rfj8pNNTWeI1mlwSOnjqywHHj48frLBshKiV/VOCFzxe&#10;rwh2RBDi7FjXgmIbPpYNx3Hg8XwSwiRghylfRjVb+i0mnjgSNg22rqyiDNi482RDU/GldWNmMJ32&#10;NWkJAXPWTuFBe2S3Dwe3mjrKgVsKM7xf+570eJ57Jj1tyxoZ2R19PwBjqLhHU2Azw3rbaPv0hnY0&#10;9H6AFXgMlD1fLywWvLnUhMhRsIxBGla23G431GXBtiz49edP7PvO5xTgOBrM6JiHBTZ2N5RqOM6d&#10;tlg4xLftjnW1CKQRacFbR28HgI5l3fB6vSKJOKBjnJWHXMeKo51YlzWh8sqyJt/1TnX2fr+hnQ3b&#10;/SMDE3JCj6or0te6bnAwGMa+CGyqqSBgT1kcNnT4K5ZlYT9FW1J28nwYynngaITfQfDN82yRGT4C&#10;cgD1kFJIeqWMatuhyXr6LRiQsPy81gXbreDx8znsFyAa0EcviGKs5ACiwobnSGfMvWNp5xGA78zS&#10;phP8mBonja7DLHck56ajeQjR+23D8/EZKffq2KzMEBoj99sNS5QaSHFlZ9UdBsFkUFEtRmZ5HDvM&#10;Cva9JXFoEzuA4ziCwbGL88f9HgJPhuMlhzX02szhRNggEDaOHH5FBiGkABJPc/IJjPvFJiZovHsa&#10;5TY1jRNF0PCZRpVECcjZLee1m2FaZky6zeU9m+7lobxTqVKGpeAjrjFoDaNGGb4Z0IuEYc8yA2UU&#10;kIpGp2/uIcveSjATCoeWY+3pxeOCGehIqIUCtehgiIn3Ho1bInvcjozGaY7D2Z828bzB0/xsYDFP&#10;Di79PeMIct0NSlC1/KnrynQf0YddFlJL5JOxrwOtTFbtMz+iATJ1exxVCDYcRrqPcPZSMf7iysvH&#10;cRxdtDjtORfhslKJi/+GGTua0MZNy9j3aZHzXj7Ndd6D+eEyWMc9bChjIeC9DEO7lJ5r7rk+QVPj&#10;jZz6V0f4/HgZR/NifDXw5ldmwsa3avyqbNnewvAiU6NZ2VTCTDp5z5ciGr5l3MLjhkMhztnEbxq0&#10;5V44fTPJYy0yMFpQhoRTZgZpPfT7xQH1DWP58vILbZjulTQp3okvDq5cPfktpr3PxmbpxfGcumiF&#10;TpNwfrpWMM5gkqYhed307DxqLsVu7Lfb+96/j9lzLup6r8GpYcyY23CC5/f7dQ9jmZBZFvHJCIf5&#10;WGfFCZJ+hpMMkl+XrL9wRmnNYgyCaJGTjRinLXiUwz0w04KumFxNWlTwSrLBtZ7eE5+V2VUTH3zL&#10;sg/VBL2GE5ndNWm4FEODMSfExtog5KmqlDpI66mXpFykA5+BO8JfGOZqAF0v+ex5bsfnhjkLNvdu&#10;onXJnFJAHGpBNSTj8RQHmbGXlSpRli7nvc7M9JzmVKbjVkNvCXq6nDfRkuhyHieADPikbBrMsZgF&#10;PvgkGwyQ/sMlHUh7/HPs7dBPhn6kZ7Nojw5lGI0SOUeVqcPXkKMjcKSxD1k8u7m+c8LFJ9N/1xfX&#10;44pvrbnK6Xi5Pp2vPinwZch+dwyYicjKmviPMtfnxqazkLVpvSjOdO57qFV0Hr/KjmrMyKzLklUi&#10;ounexzNz7BNv+ULHkL7U6HhW2bOHRJVzUU64yHJXFpEMoaHChj2AwUvf8espzjx3pjtRwt0cvYCy&#10;qpbg60he3tGn4NEIXCYtJ61YbEUYZ3kM33ULvW8THcgVj+SfX/OEEXszpPGXRX97zcHX+T057vMc&#10;pbybdJgQnMl34QyEhu5ZZBimLjLmw14d47569TkSmq8mBhMZf/UyPy7prKOO5ILv1vbCD/JZw+Hd&#10;woYAiGmdT0odZI7wD52F7GXo3MBXVU084v01UeqQs7HGbshAUJ4Mlx0R623DWc2FBGCBb6t7Bf3J&#10;UU7nrnjqgOXpgf27BLZsMc/wyXiGsvOuW5h88f09j8zzqL49W8AYBntSJmwG4ozJKH1KPFCz5+4d&#10;HhncquqttaC5Zyb7eZw5BEFSnCcz0enEqGj9DGgxOpsdLKk/24l2nnhGUzzRkpxbLMWXbu8ZeOu9&#10;42+/fuLXX38lXzh5Yms+jw7m12uHdzpGXy81JCy43TYm6dSx1wrGVtm0XUl+FpnThuP0yObsgDWo&#10;kar4swfPJF1Knje0hsjgNJRtjWxyLnc2/uzELQuH0D8AACAASURBVK/SaZxZ5XZJmhLpWp79+XW7&#10;3cImI1QGHJklblGYIWiZUNRwnkfCvw15GA56iHeHrV+Grnu2Bm8d2+2G14twsyUS3l6vHetSsW4b&#10;2tmA88S6Ekpki6zMBUs29NMec/8RcIId5+vEbb2hWMGxn2iN9H2cZ9CXGt/ROUgoPp7Fx+cnx7wS&#10;mYAQIiHDzhZZ3eyBVkphlUDghcMlE0N2FsO2EIYDBQHZczCAUkbVqYKojh7wNIDUcO1Xax332x17&#10;ZILftxuOk5nS67ZGdm9A5RjPwBL3Oo4DdQGaHzyLgWN8HIQGWdcNvTt+/fUnA0mV63YeDLqpMeC+&#10;H7jdF7gXPF8FFvAVuwtHOYJ34ayknBfpVdTFCRkDVh21gNBpjRjQABEhYAjIHEteXgKiYqkrBOHB&#10;yiUPuus4dgZQjuPE7bZRPwYiK5wwJEutOKPygjIm2HFv2HegBv8dzdJVoU2IIBxBC+LLMLSo0miF&#10;8L7nceLHj1/SqUy+xvN4HAderxfMCj4+7tT9I6hC39URUWvyg1IsA5Ov5wO9rVPFwIllWfD4fOA8&#10;K9a1MuhbCKuE5LdsgrxGdUntNc6yo9Ybk07XNfXpraxMIKwj+bdU4t1/3Ct+/vyJNRr8kh0UlIBK&#10;gofMQAu9u6NGRriSM0jPrKwhLEtJ+2CJOa8L+wUcJ6sy2kkooqVWHKcCLaQXBusYECkB11Tqiu6G&#10;/XXiPD6JPhHNdSMlJcZfLlA9Csi9ni9WgbQTt49fwr4Ua7f8N4J+BaXGeOIM1H/553/+w3meKNXg&#10;zVFrGLxOXKLiLFM6j5OwKZGZYga8doLhV3McveFju7Gr8O1GQjoJ+i9CaL2jnUdEN0jVx3Fg3w/0&#10;5nR0mkdkmgyxLjUP2rquwSRb4IlX7K2hoOL0ho9tRTvOiNK2UEiGMWIzVl04pAsMHhGDAkd1ljUN&#10;eRTZOMHBhTPmoehTxMpDMOc3WH7XJUkhY7pMGzRlWMZ9hqmLMIgt7zAUiSmzOBRUy0gJxuc2nkWM&#10;7DCCQsnJCBjCXtZ1Irh4X8Lb455NCqFprowQcp0L6rIGFhcz8GqZsi5AZkF4nYICNizIJiwwCuwi&#10;7O0RlWQswqRu5zyZPRaGi13N4rQzImIsQ1t7cnFJyaERjgeZQqW8ZxJ7ZOhMyt30PI2XCjYZRhoY&#10;wWhFl13GaFEmhcYlA2jsfwsC8VGfONZDhr70Koz90RrM60ElbTiZ6BxRpmVkx9G7we/NBoQywCCj&#10;hg8t2rfAdOIwA88QxGvXvMdeDIMrVLU0QoJk8qWgSVoNPm9L/FI0Zi6Gjq+MLNLCyKz5kkWpnzqb&#10;744mrWePMp+4Bx3AoeBjyt7kA5GeGNHDhZp89BHwyJ6Nvemu0s0pEBMKubKURU4iAEsHzZt1pe9P&#10;18YJnviL7ncdo5hTOg1sUuCnMyPaMoyzNcaoe4zr7cvZQgphPZOGZtCIsohCae+9R9LnW5ZvRPjn&#10;jI7LPr+tiTKr5le6QoLeEv87An3tPEMIBzboTA9yskyOhYSXiD2tU+YEDUHOW1lmHK8caxaNCZHv&#10;j/OHy46Jh+lo8pzR4JnxSrN8WRnRembvaGEQKQDsbpFpHSWvcPTmgAma5npe5uxRWYXhysvfPehT&#10;0X4Oh4Mu0ZTMI5AsPUDbKd4qylV251gNUmLPLNVBBlpzZWK7j3V0WOzrV0ztOeMv8b71uU/XOvdH&#10;2Tat93wGjyadqA5PQzn5iXdmKPu4rxZyWt5c3zn4MgIlYP+EOP5DggxeVt+Or4zvZKPhdLjqD9Pv&#10;MoC09hjwalo//YsRB8ux/Nc0dh976j7tXug2+XnSdsh/IBIvajhyysjGL8KFLSMjMyY9B8T0nPc1&#10;5DkU72FSBc8MMJy049zqdYFyMdA+jPv3UOh1Ut0mXHePLPN2MnPTmQl0nJHN9dyz2k7j5KJ0CCLE&#10;ipSA6QyoIjKYgYkXxzzf+eboJ8KcZ7IGGxtkBvVUGPtrl3+OqQIAlkkODHQLIov3cunYVB65TnFe&#10;5gbIKVui7H2sgeT4OMd9InyR2xBn4UqfdLHiU0Alj4AkWWylzkXuXhLr9y+Pih9dd5G7QZsQLzLA&#10;o0IgHAY6i6nD66mmhKHKvUCBg425cvBpi1zlXups+sSGLt3dh5rCsqt43iybZx1J/K5DHRHMe8Js&#10;NEfoMZ68rsoBG/s1AihcT/fCc6CKsNyL2BsxQOkG0Pec6xfGfe98fso5Fz/psITFQthf4sNA4vlz&#10;cCIo6tCxlz3kHukM6JH5HUYhBMvZGmEcNFYLLHrxAIuqZoTMmBGtSOPReyT+td5wtsAkb558xsxw&#10;HNE3oJ9wb4SRaMSj1Thsov9+0skVSj4c5I9KZGPW8JL9t7yLtxZ4QJqUAlgtONpBjHAAz/2FI3C3&#10;j3ZE7yiEc4jl7r1Jnwm8aadj5NUcr9cDpTiOHfjTH/9vfH4+6PDedxhqOMyiWrif2A9mGCpRq7UT&#10;623D/f6ROn73jtttA5z9x263G/aD66RgBooRB3hZwiF+pv1aCh2sR2PGfOvEp3XrsLrCjH6ItRi2&#10;VTAchAYFPBv5SeaoUvrYDyyVEBk6eORv3JcasAOzHvB67enErwo6uGfy4STiB1xCBvkB98AE7x0D&#10;ZqrHeg6+08L5VkplVquqJ46DYiCQAHpv4QQm375tW2aUno2O9tYabreN1SMVKGBWeiZTFmbsd/fh&#10;oAtNsSyFULvZEJHPUDDoOM8MaDPw0lIXOAIbf1mWybcgrsWzXqyk05FZrnJUe14Ps8DiH40dl2iG&#10;2poc8MGrwoZIvbqQFx/nAfX/KaVif+147Q/I7luW6Lm3bbBa4OFwdRDWgpCxJ9ppeO0/k0cd+4nj&#10;OMPhuuL5ejJQdB7BdoiSAG/48eMDv/vd78KRCmKIq1LR5NSnM31bV7SD9MJKiSV1t7IuWG+sAmBW&#10;cGH1XJkaWS4rXvuTa20V+9FwWzY8Ho+Ap6F9RKf9GetQU1ftnb0DHMwk76ETq0H97RawKK3lv2Xl&#10;nlPn6gjpw2zv6H3oxsqZHhUUYrln9N2xEs1dgx+b8RzdP34BABwn8Hh+Yj9egf3tuN/u5Aun5IVg&#10;oxnYOQM+mv0VyRP248B2W2lTha66v15Y1i3hjdb1xuamDmzbDR8fP3C73Ukn64rb/QPrdkOPpFLA&#10;oslrwW1bszLEQ18v0bvAu+Dk4v9HB30SFVYqWgQdzQxrKWgHM+llf/3y4wO1co/pk1XG+4njeOH1&#10;fKSvmImfnhU8rXWs64oitA4Ay7qQf6PC24mjnQDO0IP5fupwTk2AzTsrznMPyJWD9kQ781misVJL&#10;BDCYub7UlfIrDSCg/vd//Mc/9KaSI4/SixsUCdaF67rmhkmgLnXhIV7ZybjCgWrZ0MEKscOP47iA&#10;kwPDwKlFDh6eAAovZuwoG3mPEgUt+OzkrIVGa93WgQmURlqdlFpcvveepZqfyVC7XBfKkA3n9fjM&#10;UllLwx8Ayvu1k/GVDoLpeo2bq4PxY+SlpJ0xhn19rhRqTIp2KZdr8rtTZGXcTw72qRzSZTSozNWS&#10;4Vv8PTtk5jUhdIKUyDEti4hPGrxOgdfDKBsQCuEAqWpCqUjVWLV5TZVtPe/4/G9KbLsspGP8Pc/j&#10;kiX07qgDMivwfR2nL12elYZUEsU0Ci3Z2/fL+1inC/LpNr55dcdfaf7LPCbj3/Kzq9Fm8/eSNr4a&#10;h2msiIbjHDkslTU65oQ1lQ+dGBzy/jbfHGOfZcJcaO3LOluOhWv4PpdxVr46RTX/aYJv18wO8+ta&#10;WJCtw1VWHGuZrO8tE1Tk6Yigz8QjL3xCDNCuZUU558uYL6N9J6q85DueEt/I504r/GWt3h3lw+GQ&#10;1JDf1rl6H8ugl29488QGc0xTEDF9O/H95NVvZwDAZewXJ1jSkT4ryaslPDx+76FQeGQODEzCcCjH&#10;M+RUM27s24tvsExyNEHhFg8jXIED2HSCp6lpLa0Mx9a8G+/c7bp3V/lTMBz1ea2NgOjchBg+4HzG&#10;7cfTyK/8+qSJHnziw4ND2biPvX1icp7PjtgI4s60Y5NTdl5tzXuUBdEYsfdrPTJfhiNnPvquAIXL&#10;Me2Zaf8eSLPg5Nojrecsi0bW9pW9pLMrV+aNX7sc6XFvDEehxpCZm/Z2P7sG4WWcS6m7BNhtZOO/&#10;v0bjnhrBTgtF/Ou6z2s4+L5NY9C8f/t1la3jjOteCoqJJorp7wggRjCsKEBrdlmnWNrhNADCGIrn&#10;xdm4HGXxfhdtjMPpb4f+OrcOYerLCEqekOI3xtAa2snMv2M/MtPPNeBvH6Bzeh1AsmW78r/Bo69j&#10;1NR5VgLTG1f6vr7Ge4MPT3s3CZsUUxMtjsDw4DOXdZweOYIQw4n4VbCIf7yNYzwlDbsvK/AbxKjx&#10;cE0AwRh8r/tNcjt+tzKdsZmvz79pucqgO72vht9myKzd1JvKvIaiJ+lF4yy+Q9vlOYrX0E2v87oE&#10;Ned7pOyZNE/xQ2lzs1xBlGh7hxoUzjRLzckvz0j7Y9LlNKYr7+Vno6fCm+zLv+m0vwZxppczKGlv&#10;91Xik7IXBc3AJpGeeoCgOzhIT/xcOMb7ce8WEKOq8hgQaz31Zo/vDLkTzsvkfSWciGMe5ynM5YGh&#10;r8C3lZIZw6QrQ13WDHpybRWUEX1kfVmuiTudPMuy4vMn4SlqrTgbG6QJHob4yXs6dYAhj3ofDTxb&#10;66w2XiqOo+Fvf/0bHo9P7PsLx0F86fv9A0utxO5tJ+CEUlHVMgwBncpqm1oXLMsK2bbCdq5RndYj&#10;6aAYE+3WaOqpoIACqXK8uns6shPGyR2Rih/VGTyLLZK7BNXAPbFwlDZCSTjCeTr0BZG4dErpzkqu&#10;4DNKNBBUUhuDP0tZOO5Sgh7buC9UIYEcg6q+9ZOOpEiacN5TOtasO4ghz3p4rQXLsmKufFuWBRZn&#10;xsyAAhSr+P3v/3fQ4c59rGowWgpaG2u4bRtuGyEn5HwXrG5dKs6zocCIMgA61TzOUgtbs6oZvSGT&#10;GUSDhOLt4ay/Q3BBZ2t4PZ+j2tYCcsVKPCMgetPsiiSN0EXP6BtgsMi0j4QCV0Ie96aWaCjZGRzb&#10;D1ZQMMhAZ6zw3XsnTRxtx7HT2WdGSBbJMSaSdja3LQXNG/bjwMf9jt/97hf8/ve/x+1+g4I1rAow&#10;sBp56EPK4mVsVfCTqhxTVRqhjxSg07q6I8+kOxvMHsfOpotBOsL5rkbn63keQJwtVWTo3MkPtO87&#10;YXUWQob0CUO6tYbj4DMfn48sNDKMvSjF8HwI6oZn6n4nnLN3Bp7O88CyrCi1Yl0Z0EE4XAnt8aLj&#10;/ZRTt+LxfPDc+Mmk3nhWreQ/+74z6z2gSaxY0HpFqTUhbpaZpuUXNcO2rljXDcuy4XbbQm6wOe15&#10;7HnO29ki4Dn58HRWpVOGnEh54ES68NZjTaNfgDGZofWGum3Y7nfc7h+oyxqwN9FEOfy6tIdP7lFh&#10;v0irNeBvljwfggCadfbj3Hmf7uh9hyPkhDGBVnQ06ynihz2CxaNSe5ylbFYf1T4lGsMuyzIF8nj2&#10;Fxl3Websitb7ZDgJrJ+diollFA0jljUYhQczrABaNCiQ0uN4vp7Y1nsyyd6jE2k8o9YVsMAKD8Kt&#10;24bXa8+yESotNSKtQxGpJUoxMrvLI8ITzQyq8OLelCvMLx1imz54N8AmNX7o7fjiNP32NSmSv/G6&#10;Orj+C3d7uzZ4cNwMDE6k82CYnG9uim9+/2Z1whChQNDz58xdm5TnN2cOkPtuk1HGrJNwe7qHwRWl&#10;lKlMvztxxhi1BrkV/8naXWxDm9bCh0CncMebofnVIPivvt4P8Pu3p1zecY2HsZWffJ3/7KL4j+hG&#10;wQMfF08fGkbTLn6mZ7tH1c807mHgfLMfMuycxSwlr1dGQkDZeOBB6eahnCAMS2YCWd7v3fGuWf2H&#10;LwcSF/+7hXHmdMt4+3K3+RDhG4NrWkPZmXqHvZCvhhgv0cLOw3AqINcIzdWwT6dA/B6C9Det9XCM&#10;fQmA/MYcx0x9mkcEp6aSVYRx6m/jvy6vXT/HcBYBX9dZRi0zyd7n//2LJfaTQZ/XDiehRRmzznPi&#10;331Zgol/feNsSx4nhQzzfMNYsOFEHg6OoXhcZ3KVPzJ42YhwOi+SVZMjRbzz0hAOPjK44//a98kV&#10;/z7rb/6KfU3+3rMCxrTWWsNYMzc68jy+ZL+xZ7Mk6d+8Ofa65DmXDHcjpjCsBKtQSbLW+30mNvhU&#10;/otPnDAvun8OxTkyh2UWPg2kmtnpg04UFC4QDJpFpvvyjSPYZuH0TgnpERgO3TjkkBrr89cmA1Zl&#10;9KMprXjTtYz6/TWcHJMzGF85yXcsU45ziDenoo50MkCZzfN3fOxnTAPKeH3npf+1l3RTQGv1/+ce&#10;JlgUuXUtqQbShfNJM3/TQr3JwMyqmZn7+3BCyFx7FAxDz0xVcIOmlVGmMk86wCObvF93jRmalyWa&#10;Hj3xb4z9H5e+CaX8FuAu41rroan4ZS34meRSBGrmjO1UZKQDfieTkfccJ+36ub89T2PKwPmXW0oH&#10;+OZDjImZMAX+Cy8Ns73d9zf1jFIGVNQkb74dTfIn++answpQMtJCjwodQgHI+ay1WWeZJ3B5qGSm&#10;nD0+YCHtCocydOQrsQ0W5V/kgE9zLkBk6vk4+zY5E0U7ft1PBYjNOjGHw7iXQ9tjrROALtYENu6b&#10;gkDP8osQuo7ZeVdVeVhAb0m3ZYXRBAEU16dxnk6h0WAMiAqipobJelafvj/kxnBSEE97jDsqJmEw&#10;C5jCcFb2nOvgXR5Cw02OLMdiCxAY/lZGYFnrJaeRjCsDYQA8qxw74MxAZKYqbbl+tkime8POh6q8&#10;l3S4it7Ok7AALSq4mbhFHPvmnZXCtWJZ14DGHPqtEpGGg9cj25DJcnIoeXdstw3FCp7PV15DLBE5&#10;gy0gWXbaPaVgLWXqkWLpNCXOe2SQRjCnxlr3cKqKL7XMQiafUWarHOuG+gZ7T/qwOIfz2ZpJVbSg&#10;9U1fTZmqXH3WXTie7qFrYziE5TjuLqxoCe3g65OOW5YFc+KbaKUUwtaq+aF8L8LET95ndGwJ3gF4&#10;ZBBde2hG/es8WPV/HCd7ibWGHpjWt9sNvdEpDgf66wW8rYEElgKurGIejfqsMIN03ZYLhjgAnAG5&#10;m7RaDCX03ePkeOhAVSZx+KQEA4dojFqXDI5oPxT4XeqK4zzjJyFbWHlf8Hw88PHxgeNo2O43nOcO&#10;V/PKjoSFUNZ6dyawnv1gw8G2R4CE69FdTVC5/sTMlt7vgAWUTtgYtG2GB0JJsG3vuYcAcJ7HwPkO&#10;v40CLFjC+R8VXF57YvXLThJfTTXLe9Jci3VsvWMpDG7VqmANM+BbZIC3s6GuK/bXQb5dHOfrlTDJ&#10;apA5gkl8YqmsutC+bLcbzuPE7U5e5RiY1Q4n1A4Q/MqwH3sGPteFUDGtnajVIqDCJqyEByo49p3P&#10;qqwkWkslRTpQ6qjw4DmkvrStN5RaAmbowHHsUSnEfRJ8reRFXQp6r5OOTBkyfK89z1lBQUPPs6+N&#10;ODshScwI0XfsB3nwsiBSiVIOk5fIjnUsixK8rkk3/axZ1Q0DPM7yEmenVp7R1oFSPKG0hl4jBcnH&#10;nukKv9pCrOJRBbQFLEvJYLAa3LaoBFgADjyZg1mUIrDxB7GaiE2F3lgFHcrqtq5UClXGbZYg+Mdx&#10;oFphqUqC8jte+46P+w3nqWwkw7KuOM8TtxsZA8vG2CX4fv/gQVhKSJNQnGJNXvuOj9sHke5aHG4M&#10;IrdiQB/ltbPKI1WoaHFT0Lxl1aQeFYwit0fv+fgck00b95vLh0eGjE0/hgEx6Wt5v3ft1aYxTgmm&#10;2kGkgReODJPRkobr12d4Kj3T8CRI3kZxzRRBChULrCKWgrfrHN5sRHbNXdD9BELxITlwfxU1Bdh8&#10;yp1RfNEpgATmHxknWs/BvL9/vRstJk0F6gg45v+bVtRlYebsMn307uS+mJ9xraAdU/fwMNPj4msG&#10;T9x1gkfI4bsnVASATICUM1JrFlXa88DH2IJw5vVMxnWhy/EarpRQpmLdOq50wv00kA+UdCCRSSOi&#10;KyPbtJjBKpv2loBmyIEnpOl1zRHPlOOz5HX6bPztISzH+Rsz6uHY84iSD0NyMqryb964pKI6nCmD&#10;BrQ8Y71li7F8EbASTtFQvHtn8EpKWMc8CRv3jXOOPjeXsmmTg8+88ZCZrnMHY1A6dzQEezLbdxt+&#10;wK/Efcow2gFLHpDbJqUyhxXjjLWZM+j8mwd2d3itFz4hWpmFuwR0sdGENKPQ01abBSYiQCMsFNv5&#10;0YPHGuGg0l8SBiRa8nUrBdXBJlHaI5/pJbcjFb7WNCAptmEk+cjyFhsazvhp7+RwSvqYN2haR5/k&#10;lvj6vL4m/hD05ZSbHuezAsQU9/EMBn0A61KqHBeBlGPswQ/KIE33wGqVcTCc/93GOS6FijSsAHXA&#10;dFyeIjmHcJjEOaNTYdxXjeigFXMFmJTJx3VKHDrgEnQaDouWtIwW9FY8jYx5P8ZafyNzAAg2ajgX&#10;x8dyYuYeq0y6S/F9X+eZV13573fvjT4fYSQpU0ZriGmz47uj6gzXnzFeQWZc+2kMJ0/e/z8Sq3Z9&#10;5rvzkHz/TbaLob7deOa5eU8YM9MCL7VH5dq4x3xsA9Im9mnwR0+5LwME0r/en2fzxoJypfDe4udm&#10;JeHqEq4H4azoNLyYpOe4Nl0baxKERmeN1kd01MOZ+UX3wYXmrusUOqn0Afi4x/DIxGfGJrq4XgsA&#10;xemMUvl+h3/ZV93X7et+8XNVX0wnOA/AN9draWFT7+aJXpUB57GvF8Ewnjm/5goJkz79tl6XNdEZ&#10;qGr6/qavvJ3V1GcMkxyLZ4dNdOH/8aOgw2w0pOet/cuyfKcviZckVnpAHFD5mwI38/jeZp1TyekP&#10;XYW653DMedCCh53Wm66d9CKE7mXE1IZl2Cqc+4N/9HAcYpI9Cmwl7Aq+28dBn91bzENzE51zLq33&#10;nAsQTtuQLx6OQ2ZrRvm3bB8L54YgFTygjwLWAjYyKzkOXtMkO3rPZ6ZmZ0G3y5ayobUGVDrbex+6&#10;lPwUBsPZOlB69tIaJycu6hiY/uEAcziqLWFXTHLNo9wedDCcx44f9w88ng88n89YStm75GXL4tl8&#10;t5SCs0cj0d4gsCFm0xI24/X6TKxZB3C/3dgU8iRmcLUCWzfs+4ElmlRu64plXVGXJbIVK47jCDvA&#10;E9+ccCx0+lg1lOBbqZ86s0NboxbnpTJJa9JRe/PI5mxwA5ayJH0dR0MpdNa2xFQnDvvttibGNRO+&#10;T9yWmvvbAbSoxLdwduZJM/Zx29aVfpWlwvvAd9/Cj3IKqsc41/Okj8YQpBa6luBVBN3QznPYpaE7&#10;0xlJTN1SohKlET6WQc7o81UKlnUjXO3+CmdTzUAurwHOBhxtJ0RG+IYWq3jtezaxrEtBZY4czsDp&#10;dvfIfC6xxuGMBgMeZhWqomDCpie/qgGlKPrtR8+zuC5LBGNoI/z977+Gs4/cdq2E9n3tLxwnM9fX&#10;jfR2HuyvZ63lGLWRLaoTztZQHTg6Hd1qKMnkzwWtO6yAjTXPBouAGZEQmO37fBCmhr5ph6FeaAJG&#10;nGY4sOlMLDWgHiPT+SC80PP5JAyLA4TWEi9s4ay3AZnYgeb0xzFTv6defoQDntX6BveSzYFLYTb1&#10;8/UkTI451qXgdexY6xI8mpA050l9cVlX9HZAwb3WBPXEwM3eO+q64PF6pl5shVn/Clr0QzjbqnYY&#10;TR73/WAGfmYkW85FvLcWw7psiSXfWsO23dI/SoggQvCUSilznnLON853ZTZ5j2Dhbdvw+fnAjx93&#10;Ysff79h37uuyrjj3I6p0LGQLaZKNOqNK9TyGrAj9KH1F3nPN2PtAycwMjIxD33E0RPY5Miirqgnx&#10;a9Fw0kIkFG/bCnPNfdBf7wxWymbdbnfc7nes6xYo2oYj+km0GpDVQQEd3LtSifHfQPqPmBGTn4yV&#10;EEPvkC3BhsbLsqDtpNEBMwb0/kparLVkNri3lvaeaMzdUf/Pf/zvf1DndshogTARAUBZ1uFcqmr6&#10;oUaHLCfocKy1om5kLEut2dyQETNHa8o06Tgbu5Oy82pl52ZDdhW9bbdwig/jclkqFEViZNbgBahG&#10;nLHFjE7TrgyC1GghJ/8QaLmXYARUjnDDBf8FqaOlYBfWUyqrNpUUYkRPRWBzSZGwooGhqGvdNVYZ&#10;9sNYtst48jkzBu3EFPlmGRiEsgRirHIKQMrSZdxjTjocY4xh6EgpjCEXRaEhrKAezRVUekrFdiym&#10;jDWW0XUwirZtW2Qj1gvOpvZNS6KAxMCVvAYuNKdS5jkNNVdQM6IP140nRf4bc/HLSxF7KUjXcnvL&#10;f7klwn6M/RnXchSigqL55djGS7KWPy2GPeh5OFzevhm0MJcvTXd9G8X4/F0Bz23U/4OGRRfwqbQ1&#10;jJosTY9BVqOWEyo9xHME8QAbGLQXp5926uIo0VmLcdCzQSEtx+flvPFO5RuHzrRYowLisjx++QEX&#10;b/B8u0u5t3B4kFN8Mfr1Mx06JZwx5lAUU/xiOEeGI2oecZ7/3Adct/+rnwADOH3sMVw8cJSeuwun&#10;9asTRbibg03Zdb0x9tBsYHsL958iZ77nWF+fxjU7FU3nP2lBDux3uuYeK8LOrBXBnoy9XyqxVUst&#10;sFogsL/k12ZQvyVzp7IeAleKVJZbhpEunNGvPPuaXad1yah5rOcMszIvixr3ZbDr7f6/lW34PooO&#10;S3Fw+Vz7Vmsa+iwBDjmGq3zw3CcbogWWhn0+bzpnyd/ijHHMZTz+7WwPfm8Jb2Em2I7pudrXSS7N&#10;YlVvZJBcvD/27TyJy1yDTkYmob0pnmIK1yqRK9yVXRa9yLmE+T3LeVwcbLPkt1HJJkVTus13ez2P&#10;+aIL8EMIKg4gjVmd8NWB5DFThf11zHVkDqYMTh2L/5sN0Fl5BQZEVgZtMBHht87jrwPpfQS78vxk&#10;gG3ml+NslXAya62/yBE5qNq8rhYy0/N3aZpE+QAAIABJREFU/jr2nD+VJfkbTmY958LzI8BbALOe&#10;PTVqHVjmKZugslPqzDJGL+PPVrrTug3RDJN8xfv35m2Y6ff6yqzPoH3x3zlLcXaA58AnJi5bAbFP&#10;kmUZULKvDt73QfoUcBgy16Uyv0+Jt5LaOJ0HrdHIWLr2kBjybKYzJggYxnt5+USL+UUAc0bUdwEd&#10;0cSlIaTo9v+j7G23HMlxLMELkmaSR2RW157tmZ2zc/Zd+4H3dFdWRrhLZiSxP3AB0OQe2bWq8gx3&#10;yWTGDxDfuMByHlf+sMjWyeuib9HLik1ls1oswZuXxU2n6ZU2Xuf31e8AMpgaRzpPtzPgy1OZlbWc&#10;soVvaeyn0WSlPmJ6p9mkLiczCw5+jc9n0SkRP5dRI4MciVd9kUMrawITSOD9ICQyXrOfVfYOsWw9&#10;l+F0VCPp3p1kACEIFogtd/xq4Denbn+FJEsiNWiTFguatogGbIZE5XbB8/lAK2tCQdJvbc0wWzn+&#10;WhukVESSFfdFmP3ZjwNSCo7ngdLS4Xg8j8i4syzBxkzJCsc9N8gHc8q1VuF9icYE/vnP/8T/+5//&#10;iZPOsJMYsr2PCCy4Q2YSgqSWYg2G6Qjt3bJ9J30FUIN4VSje3z8MZiHOW1Ym3O43Nv8UeC7InBrY&#10;tu5Qm1Uw4PAbeyRkiBgusTdmnIRaiYC85Fj6mNjbRufNoJwuSc+slvV9H3Tctc0cqsqxlJLVAe7s&#10;s+sckz97lAQJ8T3Pig34MCkxXnMuA2xHgOd54jjPpHnes1TDlje86kHYiEY4GAtCKCZq3VCL4sf7&#10;T5znaTA64ecpkdzmFezPxxOFGeQobt8wI59NO4tU7PuWdgKrEoY7z2uD1JJZwcOzSZNfDMJ37Pse&#10;FQ1KJ58nZ/aR8qeyMac3coyA+HQ5jOjrpJo41+5/gvuZiuHWHyfhT8YJnXZuFdN69ylQSoM1NfRq&#10;DMKIUFfofeJkQOPxOLCxYeIck3AsFffbHW9v9/BvFKlEYgAMoWGxIUTQz4FSNMbfhz1jMgP54/ER&#10;vPbsA7MP2nWOIGE41Wfv2AjV4n11bttuPru6YbvdACja5v5Cc46fp0FbiLLpcq0B1+yVJ+7krNUa&#10;UD4eD3z//kYn9g5PsBnEiD4ZXDB6Mxik4zjCSV1rwfN5QATYbzt+++03NuI1mJxWNguewTO/DfbD&#10;YFS875DEe2sPosn+LrVt2PcdH4/HUnUEPI/TGnjyPIgUbFtBHydE2LBV14Qbjetas4DN7XYLnfd2&#10;2ykfHAZlkTGElYMIPHElYQURIrNU881+u99RoVcIVur0fXRWVwzc72+WEOZ+4mLVs+ZwNvnpQUqj&#10;t4ltN9gXqwApKNUqlkw2MfBW16beM2SqrdcZdGdryUAJ+VhlMMs04eyt4IEbkYL6v/+f//0fc2p0&#10;S1VFCLBY8KIosoVSYp2qB9pmA3ZcpAYDj2+1QNS7L/dwgk61yHAfRtyNQqUVI1AUIZ5XQx8Hvn27&#10;2yKLBI7UvjVbWO2ozfCVhI4nkUqG7I3U0kiVItGYKBRhLqoIM+G8szyNhzDwi0CKBkbpdIcMGZ2o&#10;O/VcgZXYDCsXcaV6yfANPSadyu4aXegslG+/Ngwdd4IDFwUdVGg2KSjiOOGI9/M+biil4usxU4hi&#10;RrMdV7JdO0/lG/FMN/YQ0a1SaiiQzgwCI9ENdZhxVEUsUjhtTVNxtgcW3t9x8UQsI8AXSTjsymVZ&#10;gxB22IK3B63GurpAVA/+zMvaeJaG30fADCNZyht5Bj1rLJ+X2Ym8wN4vZXF2z8u+pnPeDQhFcSV6&#10;pTFOWhdsSDfGV4NMlnXi1oIuV1N0pcR9/bwAYMNYU8b9dirIufA12UDPsqtmlrOsBpMzKP47vbSO&#10;GY5hqxQ7dWnEXktrgiLCuAz0/GXtrs5Zm3e4vxJ7K8Yly8Ucn5+nxdBfPyfBL/vE7uM6+Swvu5/k&#10;VQhHaTg5l5JJ9e7zgGX7K5DBOGXFCislkJnCKx248wdw2lyCfXLZMs7J15Nlczxfc8lm8qHmj++f&#10;ZuY0KdIafVo37dYME69tNc58bYZ/1qjsunPKnfw+JvGzxfmFyezaJZLHuWPYm13polSse+bN8lz5&#10;iTOmSSsFGXxZDY+1kWeME56hOTGm8ncaLMgyXR/9GtTJOXJsyOZaE4COEVQ21Q1wxHnN/XOFMddH&#10;RKy5HRdh8t/BEkjxahfNM6QuFyTPgZdRTnYzd3m4CKJIRzZ+qEGDUDa9gfGGKe4A4r+qrJ6QCw2L&#10;LGvG4i/LuLPJeRmnSIWXvYsscpDGozfX89GF21WE2e5AjXXUKAu+8gkEHSJGhcsehlMczEBYDFfP&#10;kMq9ct3BgrMehCulphxd8CXXg+tnLc/rCvHi1y5nJBlf8EoPAvlY3Oj05lpe2myKcDrogXTUe7l5&#10;yN8ISiR9u4HksnrlqzalPAcxtvh9XXOY0bvoGNefrC5Zy+zh9yseONfAC8+AwyprvcmraxsUkC6z&#10;kU7ncNaRx0cDM1areba2xneDpBCneNVP4I8SwA0GU5LMOQOY3hwyY16ca6H0GIeJebiOgiTxcG5E&#10;A2tUCDJ4oEjeZf/PyhkPLNnQvK9Gyqzgx0gZbc5CjftdaJH7XKkrSaFMkyXLDQJVGk46oToQq7vw&#10;jgxo5BGIe3g1ldgaK3lfnBEGI+zP1PHgOptP2ueoZWmS6df62ajUl3i2IaHH+i4ZSS96OoBG3S1k&#10;0IKbaTqinzmeKd8jvx7uGErecXVki819JiSN27iug38Kilx0G8Tv+et6/9QOXV1x/hLawaozKGxf&#10;4dVS0xr6xpTEbABft0zrJ7+lTAwHHS/WmZTn0BSuSS56DOK+K7G4c9eJSOkYsPPngbcIUgPQadjU&#10;Lhmit4QH+jT5kyqssebyPzu6utgJzn+oi02Te1OXM+Z7zZ+uHSpWNY2C4BlQVniLmgNbiWmutMnm&#10;NGe3RzsV2FqzjEjCPcw5sdUNjY6iMUZUcZi/YUJ0mKO3CBOZOH+YM9SdMQb/QbswdABgDnOK6jRn&#10;iyXGWZb7z/cf+OOfP/D8eOL5ePqm4exHQl+IZWMPOi0NptUxvUEMfw05W2tlsHviPE9mgBq+bZGC&#10;fd/wPD5wu+84zyPwu4cCddtRt4rRDzLCCtWBrTbTpSaw7w1DJ+ENFCqCSizrQZiOWjPAoKz4NLxj&#10;kzMegHA9yb5TEjrRzwhpWMjPB7ORe+9R3eB06E0AV6idyxleArsB+ULZ5o1tPbvYMNiNb9dSg4dU&#10;sT5tj4+Hc43QaXs3OrWAQ0Wj78j7AzyfD9z2G7PZLUN0sPGpTlhGMW2JUg1Du4ji8XziPA5znopE&#10;wLOPgSIVHljd9y0w4nU6DE9HaxWP5xFnrp8nKwg8mz4TLl1/sYaWqcs6VvvzeZANLboDeas5dxX9&#10;tEz9oDuoZddKwfNxoIgl5ZTSIiPbgi65jgKhw1Nwnk+0Stxp2plTO57HSflRse0bjsOaeW57CWif&#10;1qzRZ6kFY/bIij0eHZ1Zz8fztICTTMwpaJvAcZiLmO6YEBjZT2jVP50nbq1AGfTyqtCpirbd0LYN&#10;W7P3Ra3pM1jx7pA57k/qdGa3WlGl4Ha7WWUAndCAY3J3bFtDrTssU9h44vP5NH+FCJ7PD/R+hh21&#10;EfLnPDu8N+HWNny7fwvoKW9QLGLJCRa0qVyHhm3bcdt29G58wLqqWFLomKwgIV18PD6sqoT86jw7&#10;WvXzN+Oc936GjLLqCvc/2nkSKZaFDquAN98r4AGsIgW37YbeOx7HgVq8EbDZaXNMNjUmD5mdTW41&#10;qqi32x2QAmuvbLoUT4Hx9nGiAHi73SEA9u1Gfm/08jgO6DwAMfz+Usxx7zq6qNtGBotlZ9f8NG6b&#10;WFGwyb7aGvVawcFzK6Wgbo08y+Cwa61obbd9ud9CZX4+nzj7iakWVB2jozku5hwzbgIKjxDACjIa&#10;ZbYKsG32bxARrITBDHlj3n0OG6ArxGrC6b7fyCwtGtpPK+WY3aPQJkCO48hIt1rq/+P5hEjFVi3a&#10;KLOTYQkNxMmSCJYJUAhZUrRcHMj+X88NiGaQKXUoMFYR5EqkG3fM8uPl3qH16thMslE6wUxHLRCx&#10;sSKuogBfx5GyK54fhjnHGUZMzEEv33MV+KL4Lr+7fAylzL8u6Zh8faWRuAw0jKJcQtXL8H2hLve6&#10;ZKxoGjomcK5j+/qVq5b7RDMxjAMac3DFmo6o1RDkhFaFwd6jqUcm5I4vn6jRv2L4OVi/vSxGGKnx&#10;4TonjXXxuXqGiO+nZWf5dVylNU3bnXtANDq1/bFz8LqCa9O2/FsMl1BejYa4WdxTxRv1kML9MJE2&#10;HSNS4z06MX0dIWH8xVoqs8hdIWBmJIA4v1+93FkhF7pes3BpfJQlqHBxdOT+28ra36UgSnnlL9bk&#10;QhBwsyrfd/1Wls+dGOZUU97Llc7N0fiLsmSe9QvWtiQciD3PnYjXLF3rpD2iMZBl57AEbg6M4UEc&#10;OhOD9vxJGjRglQK+VhKNYUopqLtllrgSuG8b9tsN3uzn8fGw0kw/l0ia9LK1nO96PiWc9mlQcr0m&#10;6YnZ3ZbVsKy5esUQ35uKWSZkSBhwQQpwI1jXrb0MqUgBitHHQE/ZoMz411y1V9rM7vKFcDxJFarO&#10;F7nZ4ZjB5R4vbyS00Vefv7yXNOpmfvI5AO5zJkQDz7k7Vnjm9YVXTFz3rcTC85llkU9YTo3LUSpy&#10;ytFYR3FBbUAt3UqVl/I8wHAEQaPBytWZeUNZbJApdPAjneG+ms5lrV/KxAQD3KEvrGccV6JDKEix&#10;llbp5vwuz6/SceEl484nnfe7o8T3UDgHhQUtpyqq0rAdDHvQ6A25d+FpcLss/o1pCKLh1+UlnoU0&#10;41qfx3r/tUoLSOgIw0EtUVUDZkWVv+Dd+fIqmUWmwR3D6/jl4iBYX35+V2ffGsQI8iwzAi0eSDRt&#10;1co2dTkHvp7RwAnLOZKSsgVAOOac1l5O2Wc2LhCYcZnOZvuOO0XSkahBcqlfXm+YQbxcK2AVU8th&#10;jIQHXXSsmMirSPMBL/pb/iv4NLF4rxTPkPvK+Zo835666gJJg07ngBNC0vlnLdXP6de6gFekufxd&#10;A+2uM67yOXrZIOcUeg1m3AXI/TU6ynvW9UM48oh+oocY78LHL/e96PA5t9cbeVDXklL0y2vWI+QO&#10;bM8Y5J2hyx47T3ViKq4HBjs0x4MHBIMGF/mrWLLTVL/od7Ou0SpLlqQM3jDrO5ZnKICp1pJWEqJt&#10;nbkHUU1f0JcPfTeZB66LLCYPsKJGg7AbzKb0jb4kyTgvmIA3Kgu+uYzbA0lFCrQ4DzXdxGNEK4Xb&#10;GAqqmP3uTqc+OrayEXJALVtOxCBm6MSpVaCDe8Z9KHQcAGCTywmP5RYmqHhgSYfCG7ShNHPWiFgy&#10;G9dtjh5Opqgo4fft34bVyq21oHdrAPfz/R0/f/zAk9Ao/TzN+bY1zNEBt+3Vku36OHGrWy4n9x6l&#10;oPeJfTcIhtbM4V4qM6WnPVe04HgOtHrDcVhW4xjTGtrNDuhE79kIU8QyHKE7TA8qOI+OtjdEcFEt&#10;ixYlqw9i/Xi+AmO8GJ7tOAZ100xCND3VZWLSfVQQjIS7MRsqg5IWqGUyg6ZetHCUMEiiQWGtdnaY&#10;Cf3t7S0aIpquYr4L8/vc4DArIpYBG/jQVDCmTlSYQ6sFXnZBQ4NnueqY6HpApuK+bXicA602SDWd&#10;93g+jVKk4Hbb8P7zAwKzU2ppABT3+w3/+OMfpiNxnqUA99sdfXhTXnMc3m+ExFDgeTzx+2+/A2pO&#10;dKiafbLwoCKp3yoM4kUgkeE8egeaN2uljFDJikexJp7SGRijDgcAx+OBbb/x7BAypVQcxwmZirOf&#10;aY8s/L81o/c5FTo6YX8mvKplFquKuL/tECi2tuH7tzf8/e9/x/fvv6GUhsisn5Z8c/YOKRrZ4VIL&#10;5uwQtQaUkIZta6Rd9tWZbDxbCgp5ftqGRlf9PGKtaq0GeTNmNLH0puDFqybUHM7eHLxt5vxubaPe&#10;a7zt+eMnvn//BkAiG9wDbarm8PSz1Ic5x0/6GLdtx59//sC3b7aPz+PgeXM+YY1aj+OAB5VqbahF&#10;LQDTGnnrRB+W1bzvGx6PJ1qzIMSfP34YpAhtu9pI69xTlYlzDGzFdE8F0GoD6L8sDNS5zCgMJjnf&#10;u+07BIJjDJzjiVstOM4D1YMpanA+x/NhFVVj4Dk67YaCPp9sUlvzjFMWVSa+RBBJ1XoAbIX2/GkN&#10;kYmN7lnX7tOBWsIzYEEgz8yPpBsG2WrbWVUxAVb/uG7mPiE/fyKCWcaFvnRO2pNAQQPE+MtgtUA2&#10;HS84TqtgmDox5hn3brWguWrhKf4WKUis5yIah8ujhHPaxo9hpQ3ncUBbRZ+MIgLoQzFPw+86j47W&#10;BKKCxo7QIoYVCN5r6rDISjPDd/SBt7c3PB4fXDRlqZER+VgizSgNDRYxSkdwcDE4MLIL47URgDXm&#10;uBru7lQOfVxctHh5eMHi8QvB5jr3qzK3OspXJTLjKpoK1EWlNmVLl3sZs4xRprER4K2LOSLIe5dF&#10;E5XLVZexIObrc8t7Xb9g85BY01dDxL/kqu/1Jq82rJsSL3pz3MYdl/6YuWbxQMLxtGZ6g2O7rvt1&#10;nvaXZ1JpGu+f5rD8Facw9w4wbD+h4mxrI1gNTauZyD3xDOvV+HQa5ayMYS6OtDCpXaHyJggONXLJ&#10;xKMBt9izseyhqJths9KsTg28QF3H6d9XvczBMaeMFtxwXUypUlDGAKSiFq8aoONTBBWWwVK8kZlk&#10;N99SSjTHjfu9Wj7XTxdHEK95cQwJjZrPTg03rl5fdJJoZgh8uiKOtQXJLtsA1zfXceiVslShpWAq&#10;s6vjvWuQYBmSjZUOnDwfdEzDShLNKJ2fvn4cR67gGFRiJ/pko2GdKCuNgBlpcsXXVIVVDKkpYSUy&#10;BSicqlFNrTsA4O12w/fffoMUwXEOFCl4//lOzMbCRlPLGePirmc6golldTID3pTVjRVQmCrP1yuP&#10;Wvdcx8IvlqzdNeP6czaNYYQXESAc+Yo6FarDsqGnADqSZpfqDRPoNGDGyLJJvoyESpy1WZKTklEE&#10;TrsCRNKgFrjwtmS2uVYuDxXAFSE1Nj1ozNXrqTMwsdeSaoUiEWyxNPnNO8ZoVr6/7B24di5pbb1n&#10;8DcPCJmCaCWjsjgge+9AVJio8SFjSIgAqRuPsXxlGWWOFKABT5w8EV2u4iwvzii5fNucOxM6JPtY&#10;LDIeapCupWTAZXiGPXlqwrEVAINwMiAMT5bS+4NfHbY5rFdulrLlE862z0mZBYnELn11gl90CHeM&#10;FxqKswCVmYiLnH4NAr1IpNchYrkY1xDuVbdy58PlCjodXElyZ1HJN1/OPFBR4A35IGJZmYJPfOMy&#10;tHjeAlukYJWEXcD2eHB5LNxklxcxR1XI1HBGOgxAn3TYk/6VOrnrlRHo971dkz0ktSrXjdPBT3m3&#10;Gv1IoBWjVTZv+9Jbm6v+iT78iqhSyvPmCSFXelig8Fzv0EXHKw4/5TwwbZLrPoTmmvcWufj+7fNs&#10;HuYJEX4jIVRk8jBFVIt++ZJYr+ucjOdkK9TrIDxAGzqlrPf5xZN+sc5fvcyI9vKaF71FPDFnCUCo&#10;MjnnytuMPizl+xW2a90LwDC8jccqae9lTPEd2/OkQizvCaIvSeznWoGG/NbCA9dnhP+curHr9zYl&#10;z0ympFrOgohAKscxM5PZdSm7RiOIoYQ5WXmhBzwD5iRPv/HWjMTZV5bqIeMXxAaX1OleX2Mo5vmM&#10;qpw5Tsq0GnjUOi3rDwAhFhSWhW/O7vv9Hhlxt3aHjklHha2/2d2GhSyVyW5RATcJG+JOCUtYOeh4&#10;d5iA2swn0M8eY7d+CKBzuuGcp+F294nj+cTz8YHH84HeT3x8vGMjrMt5HKitIgL1OiMjvA/v28Ek&#10;M4DY0GLYvop0LJEnSjXc41aBiW543wCO88mMWcvmLmJOvEZogt47arvSTtv2gEAx20YxvTEgPEPb&#10;1mrSIWSZnxONdohV5SPgsdyhY+puNiANnjczsFdKjcaF0e/E9f8XOD0fh4jlihQR9DFw23d8sJlf&#10;bQ27N+9b5HQthM0T8vbCjPAxicOs1LNsLUcfqOVmvhkUHMeB/dbwfB7Ytxv27S0UnqEHdHbst2/Y&#10;tooq5jQ9jsPurcDj+QTUHMut3dBHx9v9hjE63m53PI4TogO9G3b/cR5YoRBLLQZJ0zt6/wNzTry/&#10;f2DbdtRilQFnP1CYsXr2EwMgxIoF+QbpFhCco6NtjbyWOilM5lvDPrPRvRprjhG6+xgDKAX//PNP&#10;u4cA4zDYmd47IWsUsygzli2wdZ6K1grO8QDgWd0Kth3AVOA8D8ij4/u3b4BU/P3vf8ff/49/w7dv&#10;30lXCsWMxpNQqyApzWRda5vZYkMxxpk8zWGd1AIAhu1tWNxbM/x7gy6aqFLwPJ7wqgyHjPRklefz&#10;YcEmQeDUexDRHK8VUxjgQ0ekp1Fu3243g2QqhXA8PXyFz+cR2ccoQD87MeYBh9d6+/aGbdusAaYK&#10;WrWA8U54kZOBOJFCPPgKDO8nZL5Gz9YfY6KfI8/LafDOEEDnDIdyH/Z7P+2c3W87zvPE7WbVMLVV&#10;VK1pm4gFRoRJvX10C+AV68MoIG5/KehDMdRsQre/5+x4TEEtEk01AWLH12pJbwxIdO5jI3RJLQ2t&#10;tPDDAF5dNNDPjtlPFMIyuf9YxAJUqhPPxwdlsaBU40cOLdX72sPDZeui94Tql8kPkwE6o8XJ8sq4&#10;3CqXGGiYc2JoOuOfzweO40k4HLOnLFnJEnba6Lahdjgysm32gkX0TYcyVc4IGcFMz7Pjtt/wcZ44&#10;+8C2WSn2tu94f75ToDaWMSkU5vWvtRi+yyTuISNR/TAhtd8aHo8Hbrcbfv58x22/2ea1xsNpmFZN&#10;Kk4ay27v1+rYsBf9wqcWWRr29+p6WF/Z8E9c0eGGvDrbw9EtiEOc2SJ0E0io1FEOGdGTT6N8ffk3&#10;Ja6JIUhSwr+gG39pd65PcJXO7p/u/9eGMz5vd5CuRsOLi28xelbDd70mDwHVX6+8B5COrTGz4/O/&#10;Ok2fh4/DPd2rAh72qIIOHTdm836x+m64COK6uLcgjTVdM11o/PrqeJolHxxZXpfxy0XBfnUcvBrR&#10;l0nzssWXRdL9TCRfZoxy/etCW0HNL2t5yZKHZuBmVbz4aBXFRAkrZb2XK4smOBacPNUsOaMT6ROd&#10;a67/X56BWJc8SyLJy9ax2L0uq8flc+fb53Vbps1flr1a6Hk9BetausFkaIj5/EhYiv3zsZf427Bv&#10;acApoB2XOb2+brcb9n0PTLF3NjrystEIGMJ5Gh2DL+fa18cxzQFE8ELAjIFmZWb3247aGm63nRFb&#10;xdu3b4Z924eVJRa1etSFfnwvXqdhTVq4FgBGZwd195HnQPNe4UDMPV3PnweX4Jn5xJa8OB7XPSfR&#10;eWl61YZZEIETyxZ75ZB5HtWfCYGWmbIpnKvOTfl8uUwsziZ9VuvuLDLvqzO/OKKC1/G9+bLHqhiS&#10;/MCcxIA5EmysynN/bcAZ/1nek3CsKxD8QlbeFAzD6Zm8dU4qWYKPj4/r+VzWJJxeRcKxU4sE6sXg&#10;2blkfC/fDxk+iwWQF9rzR7oS51isaDSA1IICDp+mU6EleYqvqZdAR3NoSASDPVB3WUf1puRLw0y+&#10;nw7x6yDdQeEBv4sTzSci+ZBcTx9oZpClc9W/95nROs+eZZJPJ09PGlxp62t+7Wcqef96nfFfuX4h&#10;Lgh+4Uq1IrJGbC9Weet6BwOJ4s4frlu5noVc0wv3hgernEesGWQ50evcX19BE6LwxpaDpfzu1LCg&#10;FldoCWJkc9eVZwjWzJo1iOfracPiGvh6YR1nytz/7rXSVDrHXYYxmPQXwvkSiFeTJ6ExKaxhLlzO&#10;e5n2+vxf3PeXz+R6OC25sleu8iAfsGRlujxZoNtslnrh3QIGEVVZUvx5FC6T/pXXqxN8Xa+//o7+&#10;8hGfviu5xgDMblt5g7x8R673cfzVhLoZL89IOvSAzycLbKVVDSq4PC+CCvoyN4HRDnmHwnUBTbkS&#10;wWjn4flldd7qv6vZbz52O6fZZG0VcZkuJQsMBZbKFQ0bItfCz8vKFyNUu5zdRZdXy8Z2J/joHSD8&#10;03GcEJjDzSABDCO70anq0CsiVpFXS8V+2wFoQCeMbhAEfr1XCZoQHhh9QGplcpVaZnopePaPyCqP&#10;UvveMXAS91W5c5POQcIqEHP94/HAP/7xB97f34k3bZjNxBYMveXsA3srGHpCIXSyC2Yf0GbOd4hi&#10;HJ1OLTsH7qgeUzFPhUgnZMIDEMVtfzNc8dbMobNkcm+1op8zdNEigsfj3RyotVlgQJTJMnYGWjNZ&#10;cnbLPqzsgxZQCya8Q5dpreE8Dtxut1i7UgTRQJ1JLQ7P4A2W9323PaGeYhAUk+uSupGLydcj33vH&#10;7bbjeRzM2jZsbMf3dkiLOSeabFYNUcwptredMGkzAjCWzOLwugXvP3/ad70P3LTGpnN2u8d2x9lP&#10;9KFopWJf8OT//PEDz+eBcxiMxe12j/OsxHH3bGIRy+Kds2OMJ0oTGMSW0ajDVqkCx3HSeWdO27Zl&#10;xnojCsEYBkciRWhbGAyWw2z4Wdz3zRyDsS+5rmNM7Lcb+YzrGLaAR38SzmbieB44D5Mpdt6IzFAz&#10;CRTklSKC3l2/KRBpkDpMdsGa85pLd+L+dse+3fH773/Dt7d7wPNYVrpVkHjVwZiK6npBqczgLpYN&#10;IOkQRrFxoRQ2oy2YzEovxXDLa2noxxFNgc/e0YjiMOdEqQUt7ERAxNYucMRhiTdzTOq4wJiELSkl&#10;6NEChpb9vW1efWxBo327GXTQOLHfdgvoFWsqXaTi999+h0KJL77jeD6x089YSsG27Xh8/CQe/ER/&#10;PuFO5AxMFbS6m2iZVlljAaEnG8ee+PbtWySe3W43jDnMMU4nv8G4kH63G/1dBedxolQLStRWeU4N&#10;FqTVFmd56sR+2/B4nKh1x9nfcbvhjWaXAAAgAElEQVTdAQjG6BjzhLSdmd8WUBIx322tEk1rDYrG&#10;AmeYhvrh1eUWbGC1gCgDKCNkm9niiLVTBoGMjymaAGBD1jm7JbuxKruP1BW9qsV4I324qrz/hPdg&#10;8FIz81kzVOeJdKySESnkQ938GuFIL6htB6ZBmwoE9X/+X//jP9wQ9yyoyWiep+Ery4prSbVZwUgR&#10;gE4G3fYtMKGP05pooEh0i66toc9J4ZzCotaNh6NelN+tNRTRKMcYoy/QKxYVL5thCp19YMxlc1bD&#10;r+BSlqvLfxElB+sPhd1qvlE3U6QC6k4IlzKWwZsNMd3RvTrT1+eszt7IACOR0nxICeb/kDlejLH1&#10;Ph79VF7L+VGCw++c+S5UwsSz7WhkUYG2sbqymoaOUKMTEr+QIblRkOvkypz9njiLV8U22nbF0qa0&#10;DicFnUBudAqfEfNbXmaQvmT8cWyQDEQY7IbEc1zhmDrRZ+Lf68zu9K7AGI9QJwSOa1G66XnpY8Qo&#10;DH7CD3w6LgxeoVxm4Q4BN9pVEWUgJiiQ9xRA1LOc4gYIx/9qUFCgOuMKSeOKfxgAL4Zw2PN0z6ky&#10;IBBf5zlJGofQKQS/aIYwLyzvbCxhcaz9wr3xrAgJDc7pOs9CfCZywXO+0IIbguKrmtpKbCFfjmF6&#10;pWEEQ84/kkZpbsENHSGEgS2rZSaIeFaH9yTQS6DFztMk1jbPXvFGG1keHpi4MGWgsqS1kHYcRib4&#10;1pyRye17sm0bvn3/jt9//x3ff/uO+33Dtu3ox2nVPVMD3meyLtjH4rSUtJOTEJA3CUsn2TC5ouDb&#10;2xu2/YatbeT5FfetmqFDbDeTKSMcDL4wGZhIgRlaQIxlhQ3SoBOnZcdhdB7ghkZmytmaRQ+HlShM&#10;y4E6fqcqJo2zqZ4FQGOL2VzW+IblinSslFKAVq50rSkngMwcIVoaKo2uwmvqUsUQzlUnVvImz80u&#10;LLkDx6ZILOuEn7CMHv+f76TtO6cvCBTiy0vSWZDnIjPD/T0/qylt+F/K6HiqDTAzBcR0iSYVRSod&#10;FpaRMHo2O/HM0TzngqHOY/yHipnYCAM1gtEDV7CclpztuYIL2Pn1LupA4lF7RcZ67nwdS024C+c5&#10;rifwD7u3f6NgGbMLQwamSM/T13O5xvC5Nc8L7+UsHPBmjCWU7uBtXs0TW8aZM+MioZe4r9yz4EVl&#10;cdiQFl12pPGZCQQuN6861/VHgcRLXni6B0akZK8HKQtmOR1CicMuYVy6kzz2pgiKzEXBQOIvBqyN&#10;nRUbc66tB4hcF/Y1U2hmxQYbEsu2IqRPLY59aJi7gSdPXXuoZehNwil4T408KDWCjfZv3lOEvVIc&#10;gkHSkZZnxf62yk/j1xKCz52YCSEn4s+ol4BIKQW1GXZriUafOTfx7FLJKgw/A8UIiPvoTlPfa0m1&#10;Q4TBNX9DQ+bbcFNvSZoq7IPiOK9Ow66DXfW/0JkkOZS951lZGSwxmuI54vUeyvIq0WsijD8ndYlV&#10;joVMItxDKXQQSEke4Gu2ykV7YlwnUllRZBNxPufyWpAyIO2XfD6W55jct4C8iOvRHvRMeel6pAUT&#10;TD5ypPCwfuqGkyXJlmWoQ0G8kJQzLzRi6/9VBZ7bdvJyNmT5nLw01kyCzr2PVDTPJTwFldTk1ypB&#10;A2br8OyEI9PeH84bhE6asA8meT0bEBbSKxY6KCWytpcVCH1T+VyT9R7YsoxAKDHCOT+q1/CAufEw&#10;DYeMqtngQzX03EL9stQC1WIJMMUDPhPeZK2fPatTkOdvTMvAGz1tnNBLgtYsU9ucWOZkLmWHVMXz&#10;OPHPHz/w/vET7z9+4OPxgX6e6EfH8ezsaWR7su0b+qnY9x0qA1OrZaT2bpnGzZzcnhWtMOem96ti&#10;TNswi3VAisFZSCnY6gYUniWYA6mVgm1r5jAZg7jt5gCbqmh1Iw2a03EnzvD9fuM9BnnBzCCxO1pt&#10;YhbQIL333g07txrutdsm7ghX7gUWmZOy1Xln6iCBMS/CikuBwLL8i1T02XFj08214WYtpmcajyuh&#10;FBl8Y+LYGzztYNXExNu379YjrhlPHX1Epu5kVeTWdmviR8mo2sPpLlOhrl/pwJ8/fuI4rdlicG9R&#10;nGc39cRhHcbE2c0R23sPXf92u+Hs3SApVHE8D8w5cfYDHx/vlhlaBG/3uzVRJZuRhWdkHx7yMkxC&#10;YnhCiAWJXNf0AJhlpw445GVhUEQBHIFsoOaYnJb9LdUy5qdnrLI6pjEoI2LBfCmFayTRYNJ1xOD5&#10;Q3G77fj999/x7//+f+Jvf/ubZVyTXs7+RB8G0eGO60I+XlEx5pPrBRjQkCdaGeTPYE/BNTmqbY1Z&#10;8IRZIYMZQ9E24DgHpg6IJLLEGIO8SYHiFcE2x34eBpk0jI5KrRakKoJt8+APohJh23ajDVgyrGrH&#10;4/nBgJ/hUw9W+AiDDcd5GP2dHWCT2ea6FCZEdow5MEdHKXvIE4tTmH51u1kVwcRg8oIyma9i3yqv&#10;NQiZ4ziJae7JMIiz3PuJ4zhZPeEBD3M867TzdB7E0C8m4BRAn1apsW0t+LkCoXNUcZhq8sFqdgnE&#10;MPi1Gw9yrP9t20xGum5TBFNPHOfB/TrMxq2V0CKGxuHn0JM6rCeFnZloLq2AUq5KMTutsVopGk8j&#10;dSxfY6989gDZUNp/PCfD+cwcGP1EaZW6IUFBput0ps8+Px5mJ85h/SlqccyXbqUIbDxpDvAOb5Jk&#10;myXGrKyroQmRZsLfF2hrNTK++9nNyQ3rRr3tDfPZWXoO1FZJuDMwL11P8PKDOc1Zvm2NTPWMZiVn&#10;9wy6hlIEz2Ng52E07FtvPpGRXVeXPhn18clqK3191es3QvzL9f3VTWTyi9lqoei5QrpcKG6IXw3l&#10;cBjImlmyXsMsNxK/QxvoMpB0Q7wUacbAP2eOuPG6rkQ4euFlv59f7hb0J3mHe/+vXibt800nW/ES&#10;SZHIsJT5Vea0EXlZoc/48qYDl324zGOZT7zpJYTXWduahmvk+j3/xw3O8FBrmEmqV2fTayaOG07F&#10;LUAnDa9EpRPYsc08SdrwBH29FUDl94X2/XWsq89qYs11weX6GJM3ouVeGOe2rA4e1FxjN0ZUY5UW&#10;yqJCZtq6Ls/wUp7C/gNY1igyTf3+Luzl5bzJlUKva5vXrgbq15fry71wORPuavRxrDTu5LH6Wxxe&#10;ZNABzhAEvMLGjWt/ZDasK3FPxwu7OK/4X4PUugaq3CmuAKzuU4Bp/La1Zpng+45t26KJzW0XKuh0&#10;bsINYJ/b9bx+tYBT6Vz25p/s9mzdqwukWOR9UgGt24ZWKn5TK3/so1MejF88B2l809hb3/cItC/m&#10;nHbthBoW4ykhm/xzL2EMOxgulIktPqj+UpDqnCFTps5QetRnLY5fOTErs3doWLrTynndGIbdGc0y&#10;iQ0nMAWyBA18otgwfl5fl8w9ZpWI1OX8G28zKCJ7ecWcy4pQpuF/WyO/yUPuDg+ZmSns6+7Gf1LF&#10;pxHmefF5lHK9ZAXWFcT5d6x8G7Pjw0/KvYTx8F8iu77IonTaBcl/YiTXc873vf+CjiztBoBa6Sia&#10;HqxigzAGkht5mfMbr2oxx5ZVxphRguRtSD7rGWwimWkdOPpzRFm6T7fWAm9gu87B+ak39Qtn8RJQ&#10;iWVb6EnBJs2S47mISWjsUci79V6hbWgYRMmiqEte+NlVll5om/InaV6uOpzmrZP2NGR5Vi0tY/sF&#10;K/PMFpGKiYGiFY4Na5lKZpCW6Rn8uKxLudw4JkPj66r3rf+arHV66XQ2eEYM7+b7VaxqJZwVJRMe&#10;PBsPINzOkkn9mll6HWZOIjNYBVVqZKRrvCvWa1IyUFBeFjQD7Vh4CvKNYhlNtncaOrprk7GP7nQk&#10;L3ffjkPPRGCEerGdGY3GuLnO+un3dU1fs5a9+e5Kh0mvHvjxhtd2TZUrH+ufiyixrn4VYOWWfn5n&#10;Zn7Y3590xq95v6q5oK1PTfK4CFLZH7zY33vRleKssKIrdIuRD7l+IUYazrqY45cL8PXL8aBk4YWC&#10;q4xfnuevS6JCfJgAP+lId1qVT2sndFSHbhhr4+fThmeVeabcRR8WSRq1ESzniDTpWiLfXXidORmn&#10;0Ob+VH2yBHFCf2Wfi8lMVwAoJSqkpQCdkHOqisIGjBZItfuUIiigA558fQxWTclEbYLeP+s7vhiW&#10;1Ucn73RdTFyMxn7Yj8sQ28upkw0JTzyPB/788QM/mTH88fMnPKPz+TQc3vN5WKBzb5i9kxyIvy2C&#10;58cHWm347fcd7z/fse03HMcBEWC/NXM6no6TLtjrBlVzmvXp9zOHy1ZvOOcTUir68cD379+i8Sc1&#10;NtjZs+nOObFvG85h+qzhEG+0AQStbuijw+AC6Mwtm50PNfvLGszTcbwE0gIa8uWYF/EG2tRLUaBz&#10;oFSNbPzjPIJ3CYA+DDZOxGAi3JHa6ES+3XZMXZ3yKdccLkGEWPin6c+lNsNbZwWVO6Xv9xsmnZue&#10;DGSNVAdQ7R69Ux9BM9iK4TIhE2766IAAfVizwFIr8bgHgy+2L6214D3ispCBxMlsT8vW1ljX42Am&#10;Np3UvQ+ImMz1czPX8kpldnKn3dJKwEy0VgmhQRgO1XBUSiloPLjneQYmdpGC43lyPHZG5lSM84nV&#10;Jqy0F1opBsmhiu/fv6O1DWOcOE9mV4uga+6ZmUaW4CcouN3uhIN54jyZtb1VvL8/MKvxuTktgGNH&#10;uTN59Rpgtn0uqM3kva2BJ2UqnmdnRr4lEVYYRMu27QArQFxeW7WJByzt+ydxug3P+cTxOFhFYNeN&#10;54njKdj3O/o5cH+74/F4mD4L4OfPn9i2asEZLXh8fOB2uwGqOM8DRUwnH6PjJIRTq83s7VpRi6Cf&#10;J3QUbHuDoOI8njAUC9PxAbHEXGawt1Lw8fEg5HNHRUOprCaQCUijvr2Rzgo+3h+YYxosSzdeNcQQ&#10;OW63G2QC50k7hzClrSb/7XPgfH+P5I8xMvjX+4ltb9jZ43GygsQlT2VmtyqwtRubDJtv1RomW3BP&#10;dZrzXEwH7GMymcj40l427K3Z/dRhS6xCpzWTuSE3Frlp2klLH4gCz+NkY0vCs/YD9/ubNXPt3faY&#10;Z63PAe3et0ODnpz2RQSlNma715A9lmziDvkTbauoteA8reFy/R//89//w42ssTBCY6EWwd32hloB&#10;nWIOAxpUSsPOlcZaDUIj9PVipRTuWDlPi0pbl21zfFs3WBMWUHBwncxwJMPXieN54tvbNwAlSxPK&#10;hEjDxMDWtlDipmpEPdwJ51qWG0KhX+R/lgXNP9dMDjfK4F8J5SrvUWjZmuBbnc5LuSevK0Egi3m3&#10;Pg8AFge333NV6q4/id0aBqzfWdMRm/MSOhhSUYtMkeV1dYUjDJiY9sWIDhUSX72+MsdW+WsOhByO&#10;50mXFy14bYKpL3sWXwaQeJxXN0hkR5mnYnF+0DCLbBt7wCdzf1X84NlWixHnThS1va5LJsqnl2S2&#10;ziU7C04ta7OxzBZw+rNHpkcgMvSRivg1ALIGMOgE0tXotOdcllQ9U3jGms0QlDkPLkJsouOW+/rE&#10;AZOVSn5N056l4bjiAK5OhdeNf7H5VoPm9XKFXOEc/J4xpvXi1cjJqaifI831D8ejX+80BjeQrAzN&#10;570+2+fsz/OjsWbrj+lBQDph2Tn+1VB1IVhKwX674X6/435/Q2sV+7aR4yjGUDze3/F8PEhTSzah&#10;6oUOPv/O/xKTUdWcMD7XWhujxwVTFCej3qZUWRBTFHieJ5u+6LJfciGp+ENzny49HiSdM0Ln22uV&#10;w2QEWWcK0TUY4b+HYb8YqIMKg+ORWekZKzGoQPgCeVmf72dl5qr9EEuSCrNnstbGDtgikaETDE7d&#10;ueTR7ZfNsE24iLOgLfU1pOzBun4a1QkR3ikSsglAYL66WyTElN/XZdPreYkj72f+sywJNurfXfZW&#10;YFmjfo3b3aHx86oIMHGM3iTFM1biO5+FxHUs6tf69/hDWln5ru/Fek6llMi8Nt5UYKX6I3kBjD4X&#10;Oyvki9O8vZUZIzYciawWpaN0EkPUKwbWPbo26Vp+yitfy2sQY/TKFGFlH5upkZaLT+Qy/s9S49Xp&#10;u+5/yi2EfAKcty83559R4SUs/y5ZXl9fstPjnmzcKyzvrovu5NQeB0kpKZ2fw9bcB5Inh/JPsvpi&#10;EbzBq5KXl5Rjy7/rzyfZoeTdQY+5hsWbj7UtcE3b1gxf0qur4NlpNp7Adva9jox36gVB8wHwkfru&#10;mlULgWPYeqOlUrzc+zMdxcpFRgZ1GWZiJ29ejrOvg/NdPwfuoMB6Tpfv5BKaow4JX+EZ4Rc+v+gT&#10;6Tiyca50+/l3P0cwfhv6Sd7LhnRdh6z78bXNKqsqHrMwxmoVd/5FPwtyOatXfrueXQQvuaxP/L44&#10;euXqrHY9MO4ljjGuQT+vPx6Ytj1hFSwUa6WFOi3HXnnwYxVizr+WAX/i1/ryp5/jlYf4j/M//54s&#10;dHxdu3Vv1/FoyCLXwsUXKXU8xWWn12Xy5oXR8EuzktOTFyJI5eP0pb7Ie/t80LHRR881n4RtqIZp&#10;3FqDjoF9s2aOpzuCq2D2E/u+xXk0WIANRdi/iPvisChjrP0oJEjBs/Wi8sQ1C6XcQp4DAIQCKHg+&#10;D/z555/48f4T//jjT/zxxz/w8+dPPB5PqGo4DEsxJ0UtVmVndXYTjrvsCSBv9zcAwPPxjCzGWitu&#10;+4azd2ytWtUK9VA/X8NL7PlyB3MjDMLWGqBqWei94xwDrRUUaTzn7hwedAwbHxhjWGNEAB+PRzh2&#10;ff6pU5pvo3A8zndWSEj/3fkqInitQTtOVMLj4/sGgFn+S0WPNSYJO7JWy9C2ipwVQ5jJHYr412kj&#10;adx45HGao/q379+gUNzv95APDrHiyZXbtlkzQJ6nzqq+QWx0u+9kBi1wHh3neWCMGY7Tzn89Wcje&#10;R9ih5sty6CwbnwcOROgY5AF0nPbzPM03BdPvFeZwl5JVyZMZ2Wu1iPfSc0gMl7cGb+Z7aOtwntZc&#10;UCAmp4udGcPL9rOf424l5bCJmYL9tuO2G6SlIp3rwsoqJV8Yw5zjrTV8+3bDt29vAKtrxgATjiw7&#10;fqP95XCVgGCqJSRZdS7IH4rhVJOPeyBijmxqb34kcwJP9vCz/TxJXyOq1qYnD1lGB7wnA9SSk5RB&#10;iUbHttFsgWOAi4jB25Cej/PAVqvB+zQm9EKiYmHfd0gpOJ7PwJCGGoSGJ0Z5Fn+jH7EfFriQanqf&#10;iOLbt98AVTbBFGg3LPTBtbTKGJjPtDVsbSdyhsMjC1Er7Gzu+77ogQ4JbPQ5ST8mFkvwEkBYbeDV&#10;qQ4Zomitsu/BFpUwLhmtp6Ofc8N7pxoSZ9rWw5IUwj515qIDqiOgg4pY1UVpjX6t3NtBrG6DhTL/&#10;kAf87KiafFYG/BA8xvjycRx4EqpVxPi7KnsUQKxBM4wvWgAKsWbCKgSXjQ79YvOwwGEf3kza4FGa&#10;YxD1MRhdY1lQ9YFbx2SUAcEOrKVH/B5409Z2qAvOiSgbLlT4jtOc1XNa44Q+JgArb6iMMNomVqAA&#10;t82Fsy3ct2+/EQdnY8OKBhXb2NYs8ldKNnTxTB5/+YbShqHxvSKGB5tfDIPPuphevrGUMK+fu+G/&#10;XOwH2KEiwnxavh8l0gIaZYgDJF8MJnRkXUfkHyiFLMezmuJubLiQXRTMi5CNo7Sqp9cV+PLlc/c/&#10;FRcoiNevuzBw5X6yIssSAGZkuFyCEstQrBzRFeksGbtea+vh73sZtCuUrvhiMQqjvvxfeIUDnCJM&#10;vRlP7uqvv7w4o+J+IhbomZmFoJqRbhR/P8y3MFg+4e662v6JmEMrp+IeHMnM/nUbed/1fhq0bNmt&#10;vFXcJ7JWdEIZPGtihpL4Zcv5sIzdKKrN8eSiLFP41Xr6s51WPtNrvuPlhusdv7jvyzjiVMjLZ9ej&#10;tFxvgjyf7BFeT3HzxygZdM+MXsC6uSPpXyGQOQMbUpQNK0uNPXYFMJRpZPCoUgm0rF6gn6cJJDEH&#10;rAjLsl7XILwI1wBCOCoc1oLGktJ4O3uHiqCxOUuBMmDIxkKzM6ukQGfBdKPQH1vwZebpSr/OxwTu&#10;IAMmJtFJuM9jLiRO+aCAqAnTgIFY6PfCN4HI4Dan+NIgr2hUyPh6OH8BFfcgkyIoas5Fd7C6kgSI&#10;OV7nwp84V3Ue9YuXG0F1cZZY9fTiDHZi8LEIYl+druGyBwiszHC0Tod14X1hDtor1I9X4nBtFnoJ&#10;2ediyJ8dvP263gqNvgP+iesmAh/DVY551YEbFkVa0q5NIk7iwvKWNUIGBF/4g5TMpvSguwc2sqTP&#10;76mm4M5J5ReWCOgyivf0MltVdyIt9O6PpxNEWT2gTCZwRy/CkeNB2aRhd3AYSxEMZAMcf4UzkE5S&#10;0PiLQRSBwX9r6k/x6ZUow7nL9bLxk8b9vguv/HTty0uCZt0BmBtiTthfOWBXGbjqWr+Wxa8Gf/KC&#10;idDExEqTY96kT/vsiwPKrTH4ihn6yeeEgxy7yDWAH+MqyctrMXgA/16tFceJpTrAFT0NB8Lntfi0&#10;ADEG090dFoO6hlgFjd0j4UNWilAdpO8JfLEcc87g/aoSenrQgdbr9erBemZ+M+Do8C9Wci2OOBA8&#10;WSr+29fK618DeRf+tOiTJpP8nHxBe6ti8/ry4+C6k7q2k3wHyJ4MPi6XEf/Ky3oOXM+h3eya7Xz5&#10;bB2cfRp85Fcix4Mp63f+8vVX6wKjW59r9iX5V17rvq1/rn+YIuEZ0vFN7uN1/b94Lm231SL4vH7r&#10;iLK3UtKWLkNa9iBUQr2cpdCDOa50fpiO45VkRQS9z7DNa2U2YxHcv73hPMwZXtsGoW5mjRzNodaq&#10;AmgmlNEw5yNk3Cstq05s9RajmzLxPM7l86s8cAfxnBOPxwM//vyBf77/wPM5cJ4fAb1zdsOB7ufA&#10;x+MRDhfnXVXM8TynwZLsrdK5Odi0TXAcA2WarGutGp84zVm67dbArjPLO9d3xu99GHSJkleeT2vU&#10;aLMpkNIIF2JNOLdtg8J8Iv3s2LcdOpXwARN9nKyCNKiAwvWcYs+bqpGt7WNqzTDH+zA4g/WVvUlM&#10;CEzCKXqPtakIfwsAdNWQ884/PFNS5zB88THowGPSh3oAxnjsnG5/K3VURWGpa2vNqvXphG1tCzno&#10;wcdaG8Z50HE7cLvfILB9ntqtsn8YNK4HcWrz6s2GOTuDIxZg6KMDraEWRH85VYXMPOeW7V0NnkVH&#10;OIxNd6fuBuLrS0FplrS5bZs9cxwmZ+jnKmJJO6YPDIhUVmApPDHTcKBNljlmeykatN+2DToNE37f&#10;WmQo11aXAEi3pIbQ16bZTc0yivv5E55MqrxnVBR0ROCqbAYj0jbqGyKWYApCmRFK4/l4El7G/H+t&#10;NgssDKAyW/zg2S7F9Iuzn4ECYX0F1DLAS8FxPha+bfrJ2U+MblAaGVgDSq04z8PopQh0APVmDuuz&#10;n9DRcZwT+7ZjDBPsZbNk2X2rOIY1Zx5jom4NP39+4H5jRUgxO60TP/48TjyJvw9U1MoKaHUbwRyi&#10;W2t04hMqmjzSqikmfvz5A2N2fP/+HVn9qubX1IHfvr+hz4HadvRpUGC3246PjxO1um5oDutSClrb&#10;cHbqVWjpfOa8WjOntPPrPgj1A7e1lY5rCbpw+EZxWCOYPdSPJzCbQXnRvii1xNmrxTD2zV6erB4x&#10;WtZpmOU6B9q+4bZZRbmOgVGm9ZogVNTHxxOOf249FwQiG4DCMzWoP6YuYrBG3jAVSfuUl23b0Ocw&#10;pAj3azCI7wGdPmYk2Pl58kBc751wOcX45KwR5BMpqP/r//5f/2GM1R0c9oFhl5mlahiAgE7BxgiF&#10;qpUXiRjeVKmM7oh1rzWcqxoHxsU62PHe8PAAiOEKjtFhYOrEDWbH6nOMiNYKYNFsKEpphpM8Fftm&#10;BF2kYGsVz+dhTGtaqr/rGS6kTQfRMLiv2Tm2CMbE3KBfSnIlYQcMxoCLhjDRzCiDeLLCohAAePme&#10;GYaa65M2h33ViTbG6caHXDKkCxZIhSW7O52zNi53rM2wJlnygiylKnB4BBLri5LvGU6CdHgs+poR&#10;pyoFPUKptfVflKtpGVXupxSOMQMAOWZ/35VZYRkSxNSYCS9Lz2yoNfsDSEPCDeTMhLKXYc66o4zf&#10;jdILV5hyzRRJWFdjg0ako0cyO9WzBj4b7FgcKBLnS+n4Wo18Bk0RXhthtqFSIKs3N1myvyXvofHW&#10;Yhzw33U+wrM/QilKx0I4V6mE+WqpikXD4YP0+yLozjNRpdRoZLccjNxD4Tkhxu4VGkSCR0VW4GVO&#10;4DV+61WJ9z81pv+aoRdL6xSnl7sabxA7U+7CHHPguqv5jMwiCjlIXwnFqCQPKEDQZpb/ZNBhzoER&#10;G0J4DrVGPTMEjZcmadCviDtwTSh058kiOM6O948Hfrz/xHF2DC8hQhp94aqVNMUF7tDIjEAfe1ZS&#10;uONAMfvA8zzx+HjY2a/NDHaWPH48iEu3ljst+5aZokm7ngUmDLKkYa50mCBoo8b5W2jc50LFQKTZ&#10;PMgfTRHmPLjW7lT38Xh2g++tG6c+8MCUrYaFXkpBhWGrFaxZ4gKQznV6+Zc5xo1eCuUA4LjzL/6n&#10;4Pj+3+kX6XpFHjmbqyw8i+cBXlQuAZHh1aL5XHWukSW8fqxi3Qum5DNl2cLgdfy+QFB0psNcnCuJ&#10;GYtqskIW/qcAiBbFTBKNedhnQmxPxztdlkL9WCZNxbxW8hOTgZkhkXQUuLCseCgiF17l8qgE9I69&#10;KrPcBTb54GUmCCGKMKAGf6ZQyR0DOjT1EtdRfCpqa+LnEaBTTRwSaGbZq+LzeCX/9v4Cnp1kdJ76&#10;ULI2ZZk8dQLN7Fenv9BzVj690IKtVckzzYXIjOrk85FgUa4y9erINKXbeZAUL5F0WT4xp2V0OfQG&#10;XD8AKOdm0Ek4y7jQvlZ+8B2/9dPkFlnj+3SRe863/R7LdZfv8ybBz4rhUhv2Z2YQFghUihmJ0/oY&#10;DM0GrRQ6cLXG9yVPs/EWzwUeJlAAACAASURBVLq/7I/9iUpdYvJHdFDGMEijVhW00tqcmnjfCz2t&#10;wYblyKUzQLPCKH5K6jPee3xdo0IdoZBAJWR+YlmHaglkJYHkmCyLi7yfQiFoneNVygVgcVZzrWZE&#10;+q7zC518cn+9itP/F1Wddr2X9adc8wAP10RSp2VYEoDSYQcLiqjfy8efjcZcnrluB2SFQFIEV8/n&#10;sdCuL4QAxMv2uQrACip/toiVukMndBasO+dY3VcpvwoWw7t2+bTqg35NNlldacntuXrR9T7tR8gd&#10;X/t5oUO43IHzBNdT7JldR0L/uUIgCsdV92sdikUA9nDx4KZlIA7HU50DOkc0T57T9w3A7BHsEqmE&#10;ChJmgxZ7LEGxex+QYs4phViyBPmBCNiba9H0JsFtSBOl2meVkCpbbdgIjyF1Q6Mj0TL7NNfPWZct&#10;IgYd4f/44x/U9Z7mwOiDmcETz+eJc1gjwtoqDm+EqGZPhfMCgq2yEWgz+Jfn06BZU6bb81UE+/4W&#10;jdRaq5Rp5sABAyO1bPDsaM/e9uDhvhmOsulzEs703k9UZqkW8QoCxZjDKnUIvWA2iuOEU4/kuswx&#10;4oxa87e0gyadikXYgJR05Hp/cflMGeU83PlFFavearXgtm9RtQmpbFS4YeqBWpplXvcRNkSpmRyi&#10;qSxZM8bWrHdMAZSNpVWB5/HE+8eDvMLGNsbA+XyiSEEfBp9R6FA9uzkTzWk5cJ4Dz+Nhjk/ymfMw&#10;J7Znj0+dAcmgSriU4VB5io/HO3RaM0DLKO68zxGyPnqhIXtptGYVBYMOuXROg3AYxP/HYJWr24vW&#10;92DMYXAXhB9xGInqwQxF4Imb78wE0EYH+ePxCP1p8to57GxAQKcx8HwedqZBJ7XLiZm+iqnA27c3&#10;/Nvff8ff/vZvKKXRLwDqC7Y+v/3+N7y9fUeRhn52w0zm/FXBzG9WVlKvK2JO0VotCGLywqBp7rcb&#10;ttsN5/AMeoGiQqmvZMKh4vk48Hb3HlGWndu2FtUbRdhPSYDWCu7f3tBZ0WLoEghc68oKuY+PxyJ/&#10;SuDxn+cZ0BtenWF8sYbN77AssScy0bbKpq92hqCCbd94DiakNWjxnogVkMK9IzQHJh4Pg3zZ9s0a&#10;ZdYWtIepDJ7NYJcRfCkVgDl5t7ajFXNa29kukTg2VdFKgwVkNN5zuoECP378BGDJbf4MqdTLGdDY&#10;6mbY7YM46moZ2AprcFmqYLvt2LcddduswmNrrHSuXMvKpOSTycobFNUCdExecv/E0IE5eyQWlUJ4&#10;y0ngSOqypRh8kVdg1FLJJ+1Q+ZmNhAEB5uwkg7RVLFO9Q6GE8B4hp9paUguwRIiK6zD3onn1SyEz&#10;MMNSBEFA9lUrbRiYqLPhdmt0uswQHhBhxp+QIM2Lb41eFFIaM2ZMaLZWcSsmoPo40dww5mEXOI5t&#10;GkFnH9h3dultYmUJLEMW/scVLFdaXzWndBK4MF2MZLwaO///XvY4W30fh2fVmbIEZvIix+wvF/Av&#10;duQ6fxeFl+vifbu3ilCXU14m8Zkrv/58d7b+6pUKPg2DT2ro67WMAn1xT4VCHCvwizV28Pt1OQTU&#10;NT3jUX2e5pQVAFmWa8amr9MKeeD3M8OCzt/4IJ2JqV9JKAZCwzjWgmvq77sgkX+BbiIrT5aMOohb&#10;TXDrNZzzM9fBHBvMWqHR5msQZbirQbZMKLM+fr1/8XjJfS+aNASfb9wbuOwj933NfjAj1I0fOoaV&#10;0cyYbgYuLrQv63NWg1rzu5eXJJ0g922+XHgd//I7t9yVI8DMwIHE73UnmvZOYUSsVxFiedtrUnPN&#10;7FK+79lKRYKWAYEyW1sATPG1IB0rIFqg6FCxJhFVqXRwPXqfEBlk/icGgPpugco+BuZ54vk8FgM/&#10;sxtdIfzkOKbS9hVZW/b1gAfA/KwZ72GZ9E/geB6x58dxRsbPiv0VwbNA5Fkw5nOFIivZHXUTDlnC&#10;oBe94sl+UmHSqUAxx5nFar3LAagAOv3YulvZqUBm4ge7I2g9Q42KYtDRYogXKQax5zPQCWHGuhRB&#10;VXPpKgAtAKbjegtcfvlfHvuMKoiY2cKjSfsX1qsM2C5n5pU1Gz7qC690+rANweD83PGb+UN0Voug&#10;0SBcK6JiXbibwVaD/xotSH7sV5IHG30N8men2aBNZPZcoZKU4sU7OODyfD9n6yuaWcfKk2ORB4Wx&#10;e8lOlsutM7OTMHHCJlVSI/PE1nbG9W44KxQ6sqR6NUzXV/AV18pUmZeowLiWg+tSkRDlv+rGS8qH&#10;gLYavgLJC4Q8NbyRy8bakRG4E/TCd51OXlHCkii47nmBO3EdIgUuz5wZlRKZcnarXAclf3CDOfbV&#10;qNOuCWd4noVXHcH109f35mCFC4PRMV4sehxRVWbhHi2y1DOe1fUyuDtT6ZzxRAKhU3gA/USZNp5t&#10;29F42nSa49jWV4x5UHeaUJSpmGWigE23BAtdeCY6w0kTS18Dl4MMEHKU3sR1dcJkwoN9xTFXrV8D&#10;EM0zuAvBA5T3Hw67Rjm4wl9xHbB+55MSD2aH01kYEJv+rGHBWDpwdFx5dD7oCz3mOpJFJ1gqZ7B+&#10;rVzpLOjCA0Z8pg/ytTQw5nydo8Vah/0sWaA59OyN0EdWal3Wqqz7ZXrz+jyVl3X9NPuZwUmkPAaz&#10;0ZKnaVxvpODB1axcWHXmNCuoZ/5FZrgff+fHOce5XGMOTgU+V518OcVF35GZ2dpFyQf50SKH45u+&#10;Fuu6CmJ+mcltztTh+tDlZ/m+uOKT93bnIdQCXdaMz2EfjGcIeaVnpotY5aAlIXj1kgTL/pRIskAH&#10;VUJLiWg0G9UiIBgJxBPQqjsPBdMxkWvF2Tv++Oc/8V//9V/45x//xHEahMvz8cR5noRCOULXrMUc&#10;Vfu+QyB4f74zs7BYU8xhSRV+fo7jJG7xwHGeuO03BoMtM/h4PlBLMQzvaU7LUgshUirXc3CvLFHP&#10;KiQRPgbXS3vXyMRe91kA4quPuH7lD4A5nYJelLJewPuOuK7WW/CqgLUKfpqan8mDS6eBpENP0HCt&#10;Ra0S1KvOtm2DyIa9ALMbLxr9hPckAoChnZUIhAxhluoYHU0qVCswYRUHpRJiZKKfk8613bKu79/w&#10;8XigEIP4oFPa+sJJNFt1J7fbUlALiBim94wkEkhmXVs2Mc+KwpomHoTX6cqKD+Dbt294Pp+AWDZw&#10;kYIxCt7f31lVxTVgIKq1im3fWW0xAJ0oVVDrZs5RNRoxZ3EhnA6wtUZHrfJ8d7ge5bjOnfC/IoJD&#10;TTdprZpvTNnHaNjnXqFQmdl89tNggGGOvedjEoKFVYK64HPXHa22gECxZqFnwBKPYUGE9/f3aGBZ&#10;a8HZRyS8qRqtlIUflNosg3zbMHtito85MKbitu84jycmKyzGHKZvKPtIqWLfG45+oNUbWhM8n0xa&#10;cKi1opnIVARnt+z13ifmNN3eT9PjYUGC274zodHsMocRzDU0uaQAbrdb6KWtNetxuO0MznXqOQj+&#10;oFosuEidvI+OcZ4oxQIbdn7MAT7V9tuc+qbfz+lBnxlVpMp9ErFs/s7K6FIKtA+gGZyUYV43tOaV&#10;4bAKCZFoXum0MlkpLuRNc068vb3hPJ5o22b3ag3WN8ySh3sfGBxbQg6X4D3Gi5rBTm0bICC9IeEg&#10;a0M/TxyHVUzs2x0T5oNdkzAK+xkJgLbtVr3RMqt99ImD61pqQZWKrZme78GwEfqgS68MELpJ4K5h&#10;JYqJQ3P3s8NR2TzJphnvSCVkqE/cnVXJgOfsOIcd2v1W0E9EyboxJKCoGYOPxwO3+84BMXOHyqJI&#10;Y4TPvPypBJhyMNQUn94nbrcGUetCCxVmlBLnarLshlG2cCIWU6QbI+XTjWJ6DNzEcIVzyiJI1JWm&#10;FF7uNIm/F7yItRFfSiB8qTenee3Glhko+T7XezFK9ItvroZ4fO1V+Y5bXu+tEHYhfxmwfnZhuyHr&#10;n12djqvCdx3tF/Z5MDTPXPi0PG7zQLmmXyvga0bn+mXhvOZqWMS4EUIuKFo/b1JgssGNU8BK6Ekz&#10;4aD2Zc3Sk9ctADzrz7M2fq3Ix/zXe3DMvtAXpZqZ9GaoOMPzHZ4o8KybdT9yXpexEPrFMyTS9vTg&#10;zCulrKXOmjaoaJ6x16ldPCDx5gK/6u6HdGAlbtrn15q9CLgjOZnh16cmBso5Cuf99TPsteDtw9eY&#10;GGacl07PpbHz7EG8TocuFnpaKc7opQRd+f39FY1eNUuobbzcc3egC6ADmKNjoECEZWktg2ouDAEz&#10;iGOF3I8wLaPBHW6uoNl4if0alydNxVhEoGV1KlLpVwBDIfBO3jWaLk5V/Hx/D6eWBRS8sY5nUPnt&#10;fL3pIPT1fHWOzKRBocNKlc5gQWT+AEgYDgAoE9MbQYsprcLMuORDCkHiREebNDrFJ8/bJYjlcif4&#10;tGdKkaaKwDNeFcy4ZmZl4ZpOrSQMlqq50943gczIzfFwiItYkIryzpMT43POfuWL6yeXdSXOaQTV&#10;FkpwvUE4v3gtv3sT57WyyJsnR06/IM6xumjm3IJ/rENjoCjyKFaYCr9U1dYAzG4P2rC/q2TGvGg6&#10;oSS0KI2HuqLpjpplopwjne1RdrxUZQDL/BZZIGINu4Y1Vi2eEQ7jM4oshc8macsipNcnxhi04SqK&#10;iAFxKECwhAuNRtMzTSe9cA1KXXDMCdkDXPeRy5y07RwyHN+5K3le2XujuDS+vi7Z3RznhQbIn0Ae&#10;JH4OcZVva+DUnc1yUaCZMR57TId/HK/FkbaeYViWSgREmcnqwlPhju0Z+2EBIqOp5hoondOqV6NT&#10;4e/bd3tU09GZrBbonmpkOmZDn0AbuYdzeh8D3nMidKOhEzIcfk5ZDcjF5ZrbIWGDJDp0wvGTGxV7&#10;Es5/+Po7ZJRnuXNecfBz3/1s2HF3eyAhrF6DEUkIqTTp6/sOpUcam8OhWCxQ5XiWnpTh2bEO+yKE&#10;awh9RJfpOk9xmALk+7rqp/4ldT73+sp9XcuYsRyLVR/9tAqheyog2ZTZb1PEsmP7yKx836U4I8vZ&#10;cn1iHeiLiKV/exmJWnDDBxe6g07y0kjxWcYsYGSXz/uaB1hQd+TCf6WsCe2FBVonm3xTvl7W7LOO&#10;+sqXszGkvV/QMMukCJ4Yi05vstOv8yVxmeU8CgBc9nNYRVBBCI78IqbrjS6hX6AZ/ejMCGBzDXx/&#10;54CiYLLazALA1SpfGAyp1WBJiwLFeT0Us2jQw5qEY1no5gR3HjpYbShSUaaiO0yAgCXxDrNXDIN5&#10;Tvz4aT1oBsv2AxecjjGVCZmAaEEfJwZMBg3i9p7naY6uPiKz0Zw/Bqnx/v6T/W9s/INJClXMUd7e&#10;7gCs91gRiaCPVzNOBklLsVwN7zsxp43RcX4Tc9Yd5Ha+ahHIZGXkVDZ+Tz1W1SoajCfaGgof5nvu&#10;WbMfHw/s+xbJNJP4yq8nZZqSDw96vupA656kY71jDgG2zYLwxQIpZxfc7zc8Hs9ovjqZ4CF0ogYk&#10;RisYw+na+Gkrgi6C2Q2jeI6OcypqKzgPwf3tjfYHg8di8rEzu3PfttBJ1kk4PFcpTHChs05aSzuJ&#10;jXZd726t4ewd/Xnidt/p6LQsVasWB8pm/qn72z2qv0yH28yh59j6pYQ9cZ4nBrPaoQ7T8cZqQ8vS&#10;tn1HZLCOYU5Mx6pXBcY44Mro6COc4OHABFCbOT5bbXg8H4Q2YfU4s/WFzlSp1ldolgntJm/f7ndA&#10;LRP+fnu78DuF8ZqPj3eUUrDvzWBeHLqjVhyEh2lsPijdmsGqKhqdoY+PByzDvdkaTKPr4zzQWFXh&#10;yQfHOA3OhZj6j8dhz53A8+nwTp3JIQLdGoQO01IKg0imo3lG8DhG6CVelnr2gdu+43k47IplcydE&#10;kNGIwaZYhnEpBbf9BoWdb0+kmnNg2xrOo6OiojNQBL+OvkDHrG4OBTM69v2G53kAKNhriwoGmHqE&#10;4zhQINhvTNwtEsGVOSy4UTV7DU1VnP1JB3hB5/7Y+tRY68IgYmslHOgKgxd5f3/HfTdnvzotqAdb&#10;YJnVleeNFajOA0UUMgSygX8XlFbjd/dXtNaoA89I3DIemG20xxxskgvrQ7ltsfbnYfA6Y+S+Ds+Y&#10;pz4WdhX5nffBcBk+nbfSZhrjwCBfUSiez6cFFWivteiO60YMBWqJrFgCwwtwHge2286o1YDMgiIz&#10;sJNGd1yugVIFx/MMpWgOY3jbkmk31JSUMbLRm5cqDab4d0ZeSimQZszkPK0EqzWPdPv0TJg2aVFu&#10;AjqHQscMPVziexfpIkijOjqIfaGI/yJr+b9/SX6X+MAJcvJro9A//fREobLik1uV0l+ML/JWskNa&#10;3NsP6sWJaBrHxcgM41Gv486/Pz/7VUR/eQH3ZM7PH2dZM5XQ6fN320FD0XaHZYzWDWpZV2WxbgC4&#10;88Od11aCaZE8zAKsmXKLEyqY27ruVPDdqfCrvfjVi+6rGCf1HSj0QiUe7Rfuk6zpOaIQFBoqGqtx&#10;cRaIfNpDuwYwSnnNmVytNLsmKi7gRu3rfa43fnWQeKa0MS+gLsbKX69aOnS+emY4rxZ6M/LwbLw0&#10;5K9z5N2FDsmg/dz212+4oulO57MPBu3AzANmCjMrJ5quLE6py0AU6XDSpEkfn2d6aRKdXVdSEKyL&#10;4RUSQ700XGLdwy9BAV1ozM+XIF/6L3wt6ExANvdcfRy1emahKbeT48acOE6YIaWkR5YqmvM6ZVKs&#10;tSZfc1nhTiZfg+kBWbFz4PQ+4eWdK3HwzHr5eCyAPceCo3l30QkvcZ7T56TRY8Ed5oXlZganYnIy&#10;JwMok8CnmKPa8a29ZMwcIpG+aOvLgIqdL1njb1yTK09eX3kel/lh/U6+rg7x5f2X2wf/4C2LO84A&#10;Vj4scot9QkJByRWNn1eZMrk/l7dfB6Yvv1B/EQ5Yi517obi1LAlzvqia0jnUe97bfq48+vob10WX&#10;qpT1XIgbjOaMsuxrL9X1560ODcvE9myVOQZxWisaFbO6BtvJ/zOrcs1WXAYSfMKlBx2uyzkXWTBC&#10;yXNM6ZwL1uBKIzQQAeL3OobfSmuUPSWzbXycoTu87J9nab3y0ghkcYGlCBzjf33mp+CqIrJXxf8n&#10;iwxV7sVc5VmuT66f5v01x/PVK5y2PlYRJB6eRgWLPx+ajmrPZARIm8qsaf8bCP7m2TQe6JBa6dgc&#10;kCkoxbNcmNnP8TtUgZWDu/MuZaArWa4puQ6hi5NYoZg0OueSvm/ZYeS3mjIp7IiLPFuca/H5JHTc&#10;VWdV8XOTdGhB8SuhOByA82hupy804hNfU/g5n4T+4/kqzv8HMnM75f1fvfI8+piudBnOYFS7KkjV&#10;vzEuzleJ9fjlA1/eWHWxDHZLfCqExEnoEyyr4dfEXKiXfHnO4o3UVyJRSpNWagQN5NOe+bNV2c9A&#10;PdNbQr9J/vPCZP/iJXSG2+/L+SatBaHwbL4G0P+7V2fTa28M9+n5F119eS18NPgZl6xIARodlHAn&#10;gmJMAZgZHIFNmYtsNgpt7LU1Zl+qNoA+zDlnDhAF8aCgCrRqmNmTDRUnGz16goJnvc+X86b/H2Hv&#10;2i3HjlsJbpCMyDy6D/d02+12rV7zW/1jZ9asdtmual9JJyOCJOYDsEFESuXOKl3pnMyMYPCBxwaw&#10;4edDtUDhVX4CoFhIr6r78rVi9B6NAdvD6B/O88T//uMP/PWvf8Xr8zuO84A6ECSleLZqwet4oW0N&#10;41Lnmp4Yw3ilt7aDQAsb4AkbMjoDQPGsP+PebegOWEezPAiO88Tz8QAEmENRmzejKx4M93NiHMyW&#10;NV7EshK5fiLWJPg8rScZ93trBoKxMqzkQK9SMqlX+3myEhTXnCFLKdeNE9qyUo3D2wHCVpa4oz/i&#10;1YwBSST7KwK0ajhLvzrqVpwKZUAwMXUYN/JU43oXowIZXpXTnE6FVUBba7jGhYkZmdf1ywe+ffuO&#10;j48Py1ae5Ai+nCam4TgufPnlS4CEOg34L2K2eymWRHRdp/V0actOCeYC1cCbRAq2ajQVpHdTKM7j&#10;xHmeeB0vo23oFowxOpOCfjIxxwPyY+KcJ0Y3rnmd3el5S9DStdrCx9u3HQIEUP54PKwxolQcx3Wj&#10;mqu1YEzvu+fg43ke4W8JzDc6jo7n84FaN98s6vtogcMh30VwHMfinpeC0Y2eppYCrQVbqXhsDV8+&#10;PvDl44v17nP9NN0XlVIMgFfjtH/sO3qfeF1XojGxYMu+79ZHqg/0OTHPC4+9gQH+OWye+hho24bW&#10;Gj6/fgNE4hyKAFc/0QplVcEuDZ+vA60Jdu8JICI4zsOqB9yetAKyitVccwAEjX3/tFbx9XWg1Yrv&#10;n5/Y2mb0HzBKpm3b7bnEAjev48DzYQGN1+vwgNoG8bHOywIUvV+wIMhwubrOg/GJF/PrRdBh61xb&#10;w3Ec2LcKo2ekba5Od2Pra5QeM2SO8Wf7OGBy/LHv9tk5MUfHHKdXgZttahzqw/WcQrU6mI+glbVM&#10;aMXvf/c7yhRrqrwZDeh5XdjqZgGN/YHeT0Cn0esNJqVNo4aibacOdOsKvmtQxA1sW0GrG86rw1Fe&#10;sGej7eeGUoHzuNA9EVmhuEaPap3eJ8bVUYpfQZcdWZCwAheGCqQKsyV6Aa8AKgxKVfR+Yk6Jitj6&#10;P//v//nPAoA8p18+PpzXqKC2itFnRBvEs7Ba2yMiI2JUJwpFqRuqGx+t7tj2DaUxg0YcABKIl+8L&#10;KlScu3NM7HtDnwda2x1AqthqMw4dAI/94RG4Ha1teDyfAbRfZ8dvv/5mxsoUMDPSlJQLnXDYl5Kn&#10;GRJd5SFYdZQIW0wIeBQz/Mv7m/55Keb0RaWwK04awpKcPFui5SQK4JlbJiUDS4CBcShknU6aUPLT&#10;ZKOcz5LQBDemStyPTmd62LLmKGZEPLsz3WDllvAQaH7zx1c8O+el+H3IP7qyKUW81Jx/fMy10MUF&#10;MlAieRJ8jdQVrPh+XMAnx1g8iuzZJO4QiUefIbCyv7S2cAFaK/zgmQAM09tLyqTa2SmtOpcpr6Nr&#10;bWioiCC6AUe1AiDO4WgNE82YGU78Oju5+DyrJs0xqVHU9MXKBM3rpIj1pfCyKc0LZ+MzfjODVErs&#10;J45zObB+yk0h+OaPvSwO18czu4D2uxQaon4+VW0f1kpQc3HSlyIGllcK4FXuz+dbjWEVmJrASMs6&#10;vgUURKIqxZpL+nxzvDZJ4ZRMNcooKgJ+D15mfl4dmSOa09uVYD9LvjWcSijPkwkO1zOuICfgGZYT&#10;pgy85jPWMoNklv9Jnsi131ZTx/csRY/2+lxl5437lnx6kXnpHJel1Yje12T8UcxOyl6fc2aTCazy&#10;KLIV4aBdgCW+D1ImYGRLKrN9mNmeP7MasZAfnYYUJ9UyXUlDkSSxr72qZQIIFAMeoJ3LWFHPEsSc&#10;kT3F/WbydMkRYPWZ4P5dLrEZLZPN3xxcL7yu65AZWSot1uSdL7/4bU1u2XvRLNPnkkEGP0VrJMLA&#10;R4nrgfQe/r+FS6TP83f8y/fNULWAYRpngVEo2edk6WK4fHjTS8rsTOB2ls2k9Z8EbhBRhsiSAT6/&#10;DNAxE3b63K6mlPyOLr+/mGwaaxv6/MmiPak1nN/MV2vZW2bkznFhNVdM+9f/PeYyfvkeQQqW2w7c&#10;33cTImyRqIDgFvZnjoH7uWRTtFobJHjyE992+hOGZi3p2uInAs5HzF8vp9x39Pqba0wDmUItto0v&#10;VHVO8KxnkzwDEHyodPBzBif3LsdLPv7gG6S95bZGyJZkD5Aj9JYZq2ss9qglMrFWHwsGAO056WCa&#10;wT4ThZO6nvE18bOmoTsQ/2ZwTXXt9ZmMe667jekuDyBiPONzJX5AYE6wzzflc1yPulyyVVppgWYr&#10;z5+JQBgDImuNOD57HgfwJ3XYPaAukoI06k4i9XJsJE7+PQjCcd9fVIRw6kaXGfeHhfkeZdnAJpSS&#10;TLX9SN8BQATzzObTZU/5LGn8SffLjkfc6O0ZHMxPBybpOAtO3CmpXIOEXF+/p+rOf0zH0hbxsdKm&#10;SLJo2YQr6IL8Xr53TLUGHQGDBgIkjnG3d7DuE0vq2ZsG0s2YR2ixtfPM2/gDkztFqhuLiDcdHkt2&#10;oj9p1EXjRl3GKryoivVgfgnRkIKOmp7VVgPACPqieCaZIJA/h5dnQ5HlTfS0kRazopQLxYFwsDpM&#10;43d2TpbOtltqZMJCinGz+tm0jQCgsEmiN5N0SrJSC4qXz9cUoC5SXZzbQ/dJjn8z3ALkKBJyjf6Z&#10;Ag5Omr1URKwxoALHceA//viKf/u3f8EcE98/D5zXhTkuzNGxtea0GJZJ2K9uTeWggBj+AMUCUcYF&#10;1RHZhjxh53UCAPaHUUZMtQZw+2Nfc1stQS6ontT2IfWw+ReWGVlrwezWXFphILuBMwZ8RTKEamSS&#10;z6mhp4Y3tct2GvUFZaNlePZlo8F9Vywbidm0bK4XEiXkhiY5AKO94byIBN2Kul6ojWCiZf0qjMbg&#10;6j0yeaHiOIo1XRUdmNP28A2QhVhGKAyErNVoFuZQvM4Dx3EEFQlgGfbn90+nRjBSC6ON2GxcflXb&#10;T9U5txukNPfRFw2MPcd0sH4su1qnJfu4LCYN0bbtOI8DU4F+Ge88dFUvsJnl9IQAZr/P2a0XhydW&#10;jDEs232SF91s1at3HOcJgXhTUMPHXq8DtTaXfUYhYr2v7HfDqzRKIc+78cVv+4Zaa9Bn9POKgDn3&#10;FDPjay3WO6EYzR7X7b/9/T/g7//h77E9dxznZXawmB1Yd4LudzuGNEAcM9y/GL1DZa1zxHhc7pZq&#10;1Eajd5zHy86ELNt69RKz/2118yx4hU6C6g37Xo2WRdU4sYHYL/068P37d4hMnOeJVo3OpHkw6+qX&#10;B60Kun//eB0hY0p1XMebdD42PiPweGxBv0XR8Hg8MBW4uq3RdVmjSMCaMIpfy4IVFwSK87L1Hd0A&#10;7W9fvwe+02fHdXQ0B53P40TdPCjQh1HZbMbT3djPolowZO0huxdUg6OevPnndZrMgQWraqmh16v3&#10;MLquC33aWvZ+WgKMUitqSwAAIABJREFUVNdDNWwP2rLct+xxF6wJYn40XPZXp1ac02iRihR0y3nD&#10;HJaQqX5+dLAKVVymnhjTKjV0Gn7Lfg46p9GheIWKHXGN3kXWE6OCVajh8ysDCzPkI5/VErabnQM/&#10;N/VPf/qnf57JoRrDCP97gOHMmEBkfC8+IwWE5b/TE9msvGZ48wAT6zbQx7a7U1pRmzkrpQr2ZpEt&#10;S+VXfPnyG1QmUKZFsT073HidTFm3tuGXL1+gxaK8++OBPgaAiVo3i9Q4Z+QtWi8JHMfSIdleXoY4&#10;XEgxO3gpmPiSvH1B1xfFnbDMb0djTeilUZ7QEREBAtxzUMmBBTiogHBm1sGVGANdhPzfpTwDSlYq&#10;UAF/zIY1n2k5nQiHkjb9zZC+3e3Hl7z97zaoNK/hSOUrpt/fL7qEK19UgBlYJeDDsZuByXVYa3kf&#10;wyoFXrfzTD06BSwrLA4ONi+zqQYQVufSMyfY/GVmwiHuvYxJgNmV9gGzPZcwsozaBeCaUSrLKNLs&#10;nGma2WXYRwRNEc5nzN39mIBKMhSlJK7om7MUUxJzt1aPzpysRPW019+BGAKta51wAzWKC+AiK6sI&#10;Pi9mGA13vpMDlrwqBryoxdd+SxlrIitju6zzEcDEmLfAEEG2259hQlPgpcOcjWwYcx+l9RcQCFgG&#10;Lj8dn/nJechUMgSwA2QOoG05eQKAjdDUF5+R3uLruDLS7f3bngijYQEI4dAvcz32M8cf9nt6RMqj&#10;cA41jQf38S3gJG1WXu4ms9L3875LPHfLl1hO6Xpcc32JVETgzzOFlOeHwIEiKADe7xmvvGTCZ06y&#10;SzXxFNs1GGTITlC+pq0j5UoJPRHyDIAyhVwW1U808BUCe2XNj9z3WJba4huGQZSb7E0yNOZbZOmm&#10;OPf3dct5kO9c5PmVz0C+SAR8kLXJul9k36bP2XFZh5hZbjdKuJDFiCyvmJfQiwQq9BZsFf4zPpPl&#10;ZfpDQFxJJ6Jp7y+5wiCWbbxVBXOzZW5rmEBSpCbEQFzztjVDLt7nLUCqZbTEe3wrXn5WrBdePHE8&#10;57KL0h5MFwhDlzpG1nyFVZP1RIDeHpjzEvcbUBhyi2tSaHAl/Z7AR106g6XNxtnouvxN7nBcucP9&#10;VM7d0ocRIHzbD/GXpgamIrd9EBnhfN+/FOBtAuZv66luL8z5dq8Ffkamqe+l0OfcX3P6ePKje0Zx&#10;2Buuf3Rdm01KlXIRrFH4G7Yct5lTcdGODr38VlKgb//jNsoyP9aS5zIqzeSHvf+DzJL1maheQLKd&#10;VH/yHDfpk2S73N5/Pwf8d6w50jogy9PMA750Dhushp3LT3iGGcE8m9IZ3+e65z+rHwN1WeHE8gO3&#10;E7CGo/GZJZv0Pp4s22P7ZyEiQAQwfvbspuPyK1nO8bsJ9pixwDBue2Jlw8c1uN9ue1xizGH3YGXt&#10;3i/wtj9dP9K+XZyruO07pLVPJmn8TuBnW1dlI+2BVpslRsU9qOJdnxcDQmptJv8JLvsAjSrIZ42q&#10;TlhKPiOwYkOjnjJ5cKsu8P5LFvyd3pzOfPLP1ye+ff+GP//5zzjPA5+fLwcLYRnj225cyy5XezfK&#10;id6H01g4INasbms457iqNZDjEEgHUJ3zu7WGfdsgxb4DVZfhAAFE0h/EOijpWO0ex3GCQLSBMILN&#10;m+0BCL2jaqAYVIPWj/vewHujbcnjFBFcY4SMy0d60SDedRNlTilJ9yfZWErWZya7eNQJGAPiXNsj&#10;ZHRzYPs6T5zHsb4UR9cCJKT6KqWGHLd1N3/LMvs37PuO//3HV7xer+DkZYPK1+vEtj0gYpy97EnE&#10;OepjoDu3NnzPjzmNy9yfb2sNgHqjaAvKnJf3FlI2nbUgECvs9n33eV60JcM5x9vW0ppJ8Fcb1/20&#10;7HZlDxXLqJ+qaG3p9TEsE5o6v/p+ntPAYDZePB3MNvCtRKUndUkRa8J69QvH64gGnK01C1qosSqQ&#10;a5r70HAJOyPF1/7j44k//el/4L/9t/+Kx2588+r7ntW72aZUGEAOEQe72UxQQiwRJyzFuPaDas25&#10;yYv3ByBXusR9bJw1JShQlte64fl44DwtKHacL6cosSx1o/WwwCX3rlEtm01m9CbGf15qtQbRAOrW&#10;gGn7jKD85sC3rYvZNGMweWrGnuQaXdflZ9vWd9s2jKuDak3VKFEMvFWUYvhkrcVpVUwP2V61gFkV&#10;ZtrbRWqtITeklGg+uvwOrxSKfgslcM3WvMKhX+5OeqU3NAJErW0uw/qt4lB1etXHwNY2p/H1hqwu&#10;ANigFjCw+8uXD+M6H/bdbdvDZrf97nRK3vB3wuTVHLTjGCBecvjqK4hlz2nBx+n+mCWeev8iN92n&#10;jsB7Ft5i/kWRglq8j062c5O9ZJUZ3pNgWLPd+vf/8Pf/rP4mgIj46dSYqH3frRmPCyFBwdTuzgJw&#10;HJc3wTQh3kcP62J65p+lpa/Irz1SQfdSptGN/6cUjUwnUVuIfds9gtFxHAdEBB8fXwBMnOeB5/6B&#10;1+vTMm2c30vEALTpJQm3jLckyu9GKfWI3MCAHwHRgls4Wrh3lwoLByVF3X+4T3zeHRthhpPdo5SU&#10;7QOJcTV3IPPt4/37pX/qdJje1/hcdkbje7j/nkY258U2Nufv3an7mZPwN175fm/OXLrz+tfNlhba&#10;MOv+yYlh3mN4oEBaVzOM8ry9O0BF8u8EdJ6ZaQEwQ9kdZv9jjQOsg/AS+mvgVC4c/+J29G7W/pws&#10;GIF4iau+A9c5COFOiNCAR/y91mlRZty+lyZwAStyy04hEBdAFZ3ecLIXQA86n37zcD1kPbPNr8R1&#10;7/PseyjtMZaqtbZh2zya544AsBrKTE0hAF+zeyGwjy8cGzdF3ZdZoBE8y9AyiPg4gJXKFk4uQQol&#10;P9q8zUsGRWJMab/y5zBOPFtD3ekUmC9XWNbr31sO8ALNOP3c63RGacQEGO6geeE+IxgXMuF+Bu/7&#10;jMdpgTm3TJUUtLtRZACR6Qg6WSE77rIrA+KxS33vL0D/TmVhc313xDl2/h3OZZwRTY6xxALPWE8F&#10;MIFJx36mecwBFzomN7fmbXTr2cJJRgJdfHV5hlbwCQH02UXvGb8CyilWsuTr2bXiBMpaO8sy8IqV&#10;DISHnkSMT4PLde2NpQ8kqohuQR7xzNc8C8rx3F8EsgNLmCRQISiy7pl24e27b7ew7Ddm2ikNKI0d&#10;x+wat8DyaNKdBNyBwSnP56SOo0zDkjt5L1M/MaMU4J5coHducCmxtktuZ/nN5zbQQ6ICqXhlBvks&#10;Les1VQ+URWkSgKsi1sqAuPzvmT4Ddz6SYOHfMXV8z1fu5qxTDmRbS36wkeis+VOHfLzpBv8+AxO1&#10;/HgNBnl+BhLfACYx3tuQUeqVb5RRQGRIpa1/e0UWTTg+bGK3lixfPz8/X2zws+TONMd+2N8/BE9U&#10;wz6UtzWGmH1IjmwC4SHD033X+X47H64LVDWw46Bp8bEyGBM2X8hF7puRjpWE7OaP77KbNsdtDy2D&#10;8geZ8f6KGJHL6pnnC8CNdoTlSS7D8L4/3u1Ql3P6Zn8tPcJBAIBVm1gzzxV4jEGuD8Z8UHowySHm&#10;NanHt6cF4LZFOHzTC9kWiBxnKdad+8XHjewFcUwpEx4+N9muIrWarHH8zGZfc80h67IN82dyM9JE&#10;xxH2tr9HsN9sNfZMmID6fMf/VqVWwaq8WLJ09W1gt5dsE6TVMTWU7BzxvcJgNYNNK2CYZ9KzrF2W&#10;R+JAaBbqz7uOlKzlhNNX4vOk/SCwFJUqLl9FJIBjwEC6bd8BtVLz3hXjIj2eghRECqvmskaBMQle&#10;OaHun2sATqrWQG/bLKuUPLSlVpz9wnFd+OOPP/CXv/4Ff/zxBz6/f8Ocin4a0GmA+ao4ZTPO3rvZ&#10;167HbN4NB1B4U3rB2g8+9mhUrcyEt7Xath2AoI/u2ZfuawmSbLBZnr5H+Xd1KpmaAgQSWfbTmxYj&#10;5JM9w6osgpRbELNWy2C8nA5hgUhYtuec4dPk4CwN52z/MLv8/ZWDR+yfJgmAY3BHgcheZjNKa/po&#10;2aNzTONZJjd8cUxlDHx8fODj+YRgNQoEjH99jIl+GaA4+oWpi+PZ9qZVFhyvI2ylMSa2Vo3OQpbM&#10;El+HIpLAV/hcOWe3LlqJSOp0cVOc2YA6gQAa180aokpQzzR/dlXSsZh8yNnCrW1eXWHXNf54F9fT&#10;aHj2bcOY07J7W8NxnA6WIxrK5t52HDsbXl7dKgNpx+7bjqkzaISvfudEluI0IXMCovjy8cSf/vRP&#10;+P233wE/V5xPrr+4DUmdMGFzDcCb2fo+IB7ngaQxBs7zjPtStp7ngTmMncHOD4OXFrybfk6hiICE&#10;gcwdrXLOFaVYY86tbf4do5axwF7F6/PAc39gkDJZZFVWwDDJrpNMlrFulI+qcLpnC3z8/vvvRtMk&#10;gvPseDwesOz9K2hparEgBShZXTeVorhOu3djpbFYL5JrDOthOAaubnLv+XzgPA+TrT4nY/QIIkRV&#10;qfdBuK6+srD92gx+cn/33sMWtG2tPvdsyryCc7TDS2WFiVXvjKg6FMzB/gsObkOxb7s3VyedVlt2&#10;xFTnv/dEEQ+O9mEgt+1t+s5W3XJdl4HuSXcGbiJ2b3G9xur/47g8mNgAdCimg94XROryp4BlV9BO&#10;Eec/V88MbzUSNGqrqP/4T//4zwqLNIw+Aowdk80VrGSDAB9g0YYxLncCrLRGRIPQvFQrySk1to2X&#10;CiyhJGL+rnHPWBlMLcZjNoZiXCfm7GibdWw9rwsCi+r0bhxO+77hy/NhQLwYUf3ZL5TSMEdH8aj4&#10;1LEMEpHI5szm28/AamEmOO1l0IAJC8WEpCwAIUfoRZLzeLu2Yl2RNmJy5EI41chyUhrsWGUmfCmv&#10;G2NbWRD5OQmKLZcUyTG6G64lz45/KQMdvPMt4oJk3P/Ma7xNBPDDLZJgX+byMgVvGSVAAifSM3EK&#10;BCBNAH8Xn5XVAf02Bl8z+zedBF9/sUUgcDTVmd19vcjnRee7yGo0Bp1elmRXzM3GYt187giyq66s&#10;RXJUj+x40rHU7DHRwbMXIb7lcK0y62x62//XmoIOkwPhbCYBxRKY4TSvkua84sxU4Mi4ljGX7rjX&#10;smhIfnBAldzbZjxsm9EttbZFsxpmNa+MPHd701nxos44m8jjKdYwjy6RGeeuUFMGKJX9mHC0RGwO&#10;XHkRAAilMwmQrrnPf7IBzjJzt+ztey5LOV++28IvVsD9xrfr3wJv2TkrN6OdysHmTtHFHKHp45lC&#10;oDy5eDpjD+c7U7nabddTsooZ6fOJLABCJxT3z3HEMcdYMmZBmT++KB7W2bDxhA3xtsfuDmwSEHxP&#10;BRJVE0u+MbIOV9w2oiVH419vwNMNOEj38YcLBwyhR7DkRhiwcrtcnnKRar3obnscUIz0eLz+yqaN&#10;PZYcpjxXi1P17ezwGe6qAyt7j7/nPPjvbs/uAUshvQDu4HZ65gQRxN2En4l7L9oLyqx1Kb39+yaL&#10;wmK+V/DwwpHt/sNM+POQBkXkPmZfoGLGEGIPKCW2zwHnO1E0mH5Nt8Ha03w+0oBE8yQRgJQZHGkh&#10;1c2PL84XM0+ox9S5SoF75jEfIaofAkj2/RkTpivYwClKtgG7ta/5F29oq3EPWw5J+1t+2Ju11NC3&#10;S/+WmHfuurwbsy2zHIglzyGL6mPtWe7r+/xxj1kGtK3morNZZ1HevkNgy6YqBSmVTS5XSegCUtf8&#10;ZQD8lhlfSmSFMSsGiVrFFsL+Ftf772BKAKT+Wbdakj3jcjPZDe/236oAuCuBH3R8vEGLU25zTEqG&#10;98q3bDNB1xzGn5k3HmKP3eXgjzrh50A4f14BQQNC6aDmNU4Sqixb8mc6i4ETyBo/L6H3g/+DTjeA&#10;LINld9nGL2ZbI+yvsvYxA1X+RT9DeV38CqKJZz6fw7fArPA7a+y8wZoppD23pKqCJDPrkgSlSDki&#10;YtlhtK8EdL7XH003WLaJrZ/NFdcFoN2yrKj1l9LmCLoJ7u0cpFk2Da+pmgJo7/OZVyYqH6nbNPYC&#10;rx2AIGVZcZkn/u/kY6rvp+o0amNaJvN5XoBcGOOEzoGpPTIz4XNu1abMUgYAymc4sEKf6a7fBcwQ&#10;NfqFb9+/4X/9+V/wr3/+V/zlL3/BX//6F3z79hXH68BxnN5kz7Nzz8uyDr20/3gd0bQNUowiYttw&#10;HIeBFU7RYjz2i7KVco9Abh8d29bQtt32yzC6FSbLxP5I599+tSiSWmv49u2bZZb7e8MzjcnB/joP&#10;y8z06l8CZdPnfQyNc8J7vQ4DxJhZuZqhqutMjXnWsF9zUM/er0FTwPVaAZ6sH24ZyPpGtSZsDAiQ&#10;9qRVAz771TFGR58DpRgbAO2q/WHN9h6PB/Zti6zW87pWsmOtuM7Tz5ZRrtRqsmJ32pzRh1NMGEUC&#10;7SQDdQ3AY7BFRPD12zcD2btxVRMk35xDWQS3ZwXUKRBq6FFVxfPxAHshGHOA2T/7Ywczg2nL0N8l&#10;24BA0GpDKS04wsXfn3Piui5sbQu6tTHUkzcN96JOh/uGloVta0ZKvDkV+/6w5n6qGKPHs4oYaC9Y&#10;TWLNdoavmQVZnh8P/I//8Y/4eH44LrfkfE1sDqVkPVhxnOdqRusgKrP+bXy2X1prnk1v2crG928B&#10;4NZa9ARktu5U6yVowCjp0szWMUqQ5hUFm8uegtkvk0s68Xw+cLwOC7SdFxSIeWGlOhxzEPEG477X&#10;Dbu0XgWqxnf++fny5F575s3nsjXnaAew7w3XNXAch4PjiuqVAMxrsf20AwCO80KRRWezKoqZEb9k&#10;OytfxHsF7fsedC9LltvXH48H5tQYvwgr4D3wAQlKlIzPmR5IMiElPRmdtFOxeCNZEau4sKDJsl8f&#10;jw0fHx823iLYnbYnkkALm8Bq0tmLJtbkjdm0qorX8Rl6Y5J+C4LozVjYX8CCatc1bE4V9pkJ14kW&#10;BIfTXBJ3MVnIpA37Y3vY7lV5dmG+bR8d9R//8b//s7hiYMSHSv7qHbVYw69WN6gOb7CAG5E6pjuO&#10;w8pcRASl2SCLlwYIvLzoYVxNdAy3VrFtD8xph/vq0zvsFhRp1jH3fKFg/W7bNvSro3n3VJ0Dj8cH&#10;rqtHKUsGMVUy4GFKo9JoUwQ5qbpxQoPNp/dm6MENkPU/2tnLqTP9tRzHlW1nP9MJ5DVvAJ24c3Uz&#10;yPksYkKiYBnndIY8C0zUn1x8U3ImEshyN8nlh7+KkHlawo8RZEdE4/e2dZahC8UyzHTNzTIIKEF+&#10;HELY48sK8PnKn1tAHp21u+Fu/1GYciMgyiyqKKGUZa9LmN9rFNwL+TmFDomI82QtHr8qYtzgzjkU&#10;a+eHU9JN7/9zBZVBhHix6J4ZTrg1eWQmYikLJGVp2ARCKEQneJY3Kp0OgLI6cA06hP7gudy8eGfq&#10;6r8zpe4z5pln07NmIQ7mczXCeS4QB1RXFovTDjDTXu18wlerbRuezw88nk9rStJaGDilFPQxrct8&#10;H+hzoI9umS3q5Ylc9bzPJP9CnfdfPdPTz18xbrihgBQ3VPtY+3RqEvQAdDhtxnJqA0yTNdHhQHhT&#10;DgEXloElj1yHkwxc07MyaAyrhmyyR1lZMMCP2SKjD1OcOqGwRVul+DYHBUDRCSgpP5D2jbvTdITK&#10;CkyFExnP5/uWwYnIhuVn2E067XTKp3hJfP+dJ5llmtyz9tgsWU6f9QyhG2jr8zfT9wkmTJ0WFImS&#10;Redm9/eG728GPJhZwvOb/5CHdWBle1oGUYlmVXTC1xwuHBDeYKRQVvpzrECCYmI46CXWDNWzvAJM&#10;4L5SK5kslIvOXVnF+xu4I1mZbeDfFSwOYzrFwnMjSPJqgZMM5C0HHxDX9UV8SSgN/Zo0xpl1OH2d&#10;YjfE8Vic4Esvu75w2TL9DBD0sSz+4RiWhr4ogtiLObDFhViANCu1KqAT05uTTUhkGBmI6UE/VYgo&#10;MIfP4MpCyrJiAVDmPHBf2pDWvs9zO3RlQt96aIh440Fd55Pr6ItQuKJxZtYaAE77lAxHkQWA+8Gx&#10;apdEC5AbKq21SqBugKGUhw6ccQuFHaBrj7v9mYHtDJpnUL7EPJT1+/zcYHYdZUSivaHWdxAdYutZ&#10;pKyqmbjOqs4ITNmnIWeNcXy3PFvqdeGae7KI61D+HlBvNmVNL6dnfuV5Dd3sNC2lkT+yLnsRtBd8&#10;vw3L5IxVezeWJFZ/ydI3O+QGxKvN2VQ+oQdFosrA9AePUgZab+CyGyy3e4V5KAinKJ69cEbdrFlc&#10;zDcQGEtHRHBcTLZFNrv3pVEg+p4E9VFZ44ygq/Js2I/m0PlD0MhRt6j4XU9GsbLpmc5W1mUaYAPt&#10;49GtrFhklfeyF8n9WWXJnnQuY9+CiUbv67mCNLyPAOZH0P4SO6e2R9V1CyCysqiiiUXeW6Bupg+E&#10;SPKm1gpedADWC4YB+nuwhk9hNgu/4JAtbRY4IKCI9bQHpznkDrga4NI9+7MWl9F+l8jEp52R9rJl&#10;w1OPuBxXrPVAvpZ4ZQITQNTV0vt5Kmk+AuIOfeOldDFHq4+PRGCQOrBP02+9T5zHy/eAg0zTyuNN&#10;tbktUTZM7e4TrFJ58eCc+Jobf7gGMEm6TvoIpXjQum6Q0tDnxNevf+D/+f/+X/zLv/wZ37594vX5&#10;aZQb52k0BVIBJaetzXl3QLN7opzJBJN7RvfigGExHmvjb7Zx9UHeX4KoJiO2bYuMU084x9SBrVpS&#10;XXV7pHqlHeehSomeJDqNBjbbOGyMzoodyxQ1nTK8GaE4uKhue5RixsbUtB7+7MVlEq9p+szvMTyr&#10;E8vOZmC5u4yotcV7w4GzyWo6VQeAR9jNpImwwIFA1BMP58TH84FSCq7UU0B9jubQqAzats3mcGv4&#10;+HhCYdn2zNT89dcv2HbLqLVM2NOzmi04U4s1Etz3PXw1wephZIlOzdfOZNAYHf1atjeD19P1pWXr&#10;ntEU/brGCorDANDrvDwwBGzbjtfrFQmVtu9rNMtkRZfCQOPFz+70JLMbEO+yo3u28pjd994FiDWJ&#10;HN4ryvb4BYDZumb79OvC5dn4xZM7Symxv5r7uJEpPGcAorR5KB9sz9tefuwb/vG//3f88suvGLNH&#10;hn9pfgZHh0gNSqNxDZN1vWPOjs/P7xG4qM3OuBRdlY1ijQ6/f76M3qJWaHffaEzn7fZz4dJrjuH2&#10;jWUVo2hwm2+bVbn02VGLg7FlzdPw88y53djnwHn7SR95HC/jlneGitYqMM332jYyW2zY9wdqKdhq&#10;M/uRlVxQbG3D8+Pp2dj0HdWDT9UlLwAYP75hkPYs4snCFkAdaJ5ATFoQKdUrXmxfibgdPY0GGq7a&#10;VlUL/AytACCz1UXs3Ag7FrqfQuoaSXqcPSUoOxn4EhFbe+oeWOVFa7av9v0DtViw5fHYrD/j/gjG&#10;A3OzHTNwy7e2ht5H/O7qPfxs0u3AfaOckELDwIJOywazyogeNhrEGi1fl1di0H9P+BPj80GBFX4s&#10;IDo98IbYQ40GGF0DozKZXn61hSVzngfaVjyKaeqB/FKlVkhVNA7emwdVaWjNBNnzywdeny+M3vF8&#10;PkES87bt6P1AawX9Ysd4OgwN13Xh4+OL80kV1Aac58DHcwNg42QTkP1hURadPQREqQ39mrRAwlGw&#10;++DtRefQ5kIALF7BbFC+ga9ONSD+ZUZGbt8IIyI5BBxPHohYxjo3iKbPhbMja6y8yz2DxdcgP6s9&#10;THKsbpcANybCSPb3dT3T7fXD3CEUfDQj9M9MahWRH0rZf/r64V40G31e3QmJhjFRv2uDJggTnkty&#10;vnlYf/YACywDKu7BADrONNJVNSoBgMXdxOtQUas4oEkKhrdnoxtBYavuUNEYH3Aj3J1NlobRYLfm&#10;WOqOIR0lOm8+FtWf7vkJoDK5VVYEXNzgrlqjCRnL06aYI4jppT3q5S3u4FujzGnN8Qg8GOrkhu6M&#10;DHel06SKQscw7VHuf2aks8O9AXmeGeTnfLBr9XWFs1YCaICDR/V2/uKEhLMm8T6bLXGvFPg+FgQn&#10;GMHTDAgzOPHDK50JZsBmhw6xdlk+6UqQHP4PZmAqbpzM73eMIOXbmvtiL/dV1ZsyugRQDed1ylwi&#10;wsdLx2xOuQ1/fUTNGcTisbMsF8QeZQ4Md3+A4jlzMZ7fHRMHlBYIvkBk4J41w7nMQUwzAswxmdM2&#10;Rg6wERhQz2i5yym9zaE5zfZ58cka6QMuZrCACz/TqhB4s7mpUNQU5YsDGzfQt8ohABHgMBm3pJTG&#10;wPIoEUb+j9npa9FEaEphZUL7zxXWYNYuSb2VgnZiTYXtUr7eorefY7V9DwUIvWZr6Rc3mLJeXPbJ&#10;/XdvD2LjjxnxDG3oT3SOy3/KXM49zJFdgbv1Uu2xBw2MG3zDr+hyTgDfQm4g/iSTP+ZEYl4pG0SG&#10;6zSCRoJSpuvzu/2RM5TJD6gck9sJsVIiFqSjbgAzS3hJ9Xu67vJ/FxeiIgJlAoAD0KRniiCjZhD8&#10;Pn9rrhaoOdWa6pgsy+dHYhw/e1E+E2COJaXsLumZgaBBWetAYDvbFbkS0q8FBpdchkEgbIDn46Bs&#10;4X0xga0WdK8koayWUrGoNVJGLRwQEUDKREXFNa6QZbckgvT8gPP8asEQhYiVVpe1IQJgzUDp+7xm&#10;u84u+2bryfuZC+0U9AQCBl6VgjHJS561pNmpypIMibnimNKtzB5aNFRzJhovvH3X93dIxQnj6yxy&#10;22cCeNDCHMn7XLzr4WWnAVi0Z+N9XVbZPzDCarhNW2pufpNnyPfQ2z1lmi5+50kfb0F3mb73vRE8&#10;H4f+zM9eyw6QNBaJ74uuJAwbewm9b8vNM511gH3OLAr6XvafDOTzFV2chHPKj7wpXVhmuMm2bNuU&#10;pTvRARSnklOXew5gD4UWhb5H4eMlt3nSvA+WevrJJMr9b9qU4tplvn/crsIqnNV7wGVtLJwC1AdZ&#10;VygwdPnKxoZAKpeJurfF7VqqZR0ew90kA7m3upv8HxOlFaDUCAJWt9ONWtSyQDk/FhwpKC70GUgc&#10;s+Pf/u1f8a+5McHBAAAgAElEQVT/68/4+v07dFqijMko3xsOomk3SovNs4kZoKoB7Nm8zaBIWXtL&#10;1QDd798/se2WYTrGwOPxCHDIsnqLZTd70zpSPBg9yUjX80xBVaNnoH70zU9dB4g3SRy4xgzbctmo&#10;XPZ1dpmlvHp8+BaVpd8EBnpyrkUkSnmnN1IkJaaqgekEuD8/P/F4PGLnqlqm7nVdFqw8Dmz7Bjbm&#10;7NeFdXjpow5sbQHmRQCpDW0vkQipAL5/+44JOB7zRKtGT/n6fN3kZqsNpTXAcaShHcfrAhvWjt4x&#10;nav5+XjgOi/nzh5hC2y70fCW6RzFRXAdl9HjKLzK4fT5h9mUpViFge+VMXqAyq+vRqc7xsSvv33B&#10;62UBozmGJ1VZYJmZz0Z9MqN6WtWSsdgAUcqGMS7nlwZEJqYagHieF3Q6PbBaNjeFRr4e9xywEiNr&#10;bQvf8aTTyOj3aoQQA2oBkeH81+JORzQTrfV236tfQS1D2TMdbFcVXNObadaCrRQ8fZvY+fRzcxW0&#10;Vj1jfMRZVKwkHfH7fb46Bpwv2/ffw58PgPcD8GS2antsjI7v37+j1gMfH19svedKjJlOhaJz2ufK&#10;7g0bp/FRK/B4PqFz4hodog6EBsi6aJMY3ChSsHl2c/dAW63Fz43RvYgY5mmc3BWABYfmBHQYh/tw&#10;GyWYNIoEJ7ntkeI4RUfbWpJD9F0RMil8EiGQW9Ei+KPoLn+iEaQs2SylBLV0a7udtzf/ZzXEtj9b&#10;2zBmj/4KbbOAT9saGPBWXfu3qnPui0IqPCgkgDe57v3CdZ54HS/vucANKiilYfTDn1vSmbAxHteJ&#10;fd9c1mngTAxWmowvvm97+CnZrrCzHl4r7kl89/dZIdaW8blKX6RITBYBqN4HIBPkYqHO3/cKoGLO&#10;E3W3iEEfilYFRXaMaYT3o4/YXCILqT/PC/CsueHg0hgD26NBp2CrDf0aqNWcmTmtUcF0cPDr92+e&#10;FbpKU2qrXmZQcV5H3gGmYyhQNBk5biTwvz6nPzcgk2FLh0uShApng86o8jDQWPfvKo05akjf1/mW&#10;2dFi+WgAJOtloFgy1m+OBD9/N7pFESiU+jhk7Sfkr/3g1t5s1JzNnMC7bFj73Lx5BX/TQM9OEcfG&#10;z9MIz3xhUFgWcRgcNKiyQ7MyzlZJWnoOtYNcbr9PwPmbY27X9/LW5CzeAh3Lqg+BRGOLnynJmSFY&#10;pKGIV+YP4AC5wAw4PlzxJiEhUBegOeU+w3c3ZGV2mdGenMkJDAxo1+BO2/YNe/vA6/XCcR5W2SGS&#10;7muTouGo2PjH9B2gDlT5vCzw0gyJyB4S5ysDDTx7UItmOugtc3FpXZdnp/dkcNp1IzN6TkwBgBLK&#10;0BT38oryvioezQzeVzD7c966xAc1RoB1zGdZjspac40g0fs5uDm0QsXDwAjBvBWAy0AKLaE4gTrT&#10;v9cYgFTyb0RaARhoOqPxabUZkpAtpuwnMkWAhlGdVE88h31NFyATspaccLm0+M1DjQw+OheZj10B&#10;D4TEnKT50qnoPoYqBQMGXk5dzSE50kwxw6BZ+K6GBLgjssSiMhquy1Bb17sHdKAzXa8sXv0532hA&#10;zFl0k82eL8IGlA+IPW7LnrgfueBxK/HbzJB74WynvWRJ47YWCg06IV9E1Dks49lR8hJgkl3gLeEN&#10;9f5jOH/2iCugyLEuzlZEECsyadNcKu56IfZ8nD2fQ1UDG3TpDz4vs6JD2lFHLyIpALAqEBuJ62RS&#10;EfjzB7qxdLp6A7Kl572/gAIZALvPzeLu5nOpb8oinAvX/aUAWjwbuiYwKOkeTjidXdAWcIBucm7W&#10;PNs1Zsg/gCaGGMjCjGxdFCsa1TsxBXGOc9XE7Vn9+qVMiNY8fe+q+Kcvggvg2sQG5lxKooaiQ6kQ&#10;cvWGXErycCpq9c8XQUGFDtjc03CGBJj+bnf97OWmn8+ZpacWEUhpCGDMbcvcPLvCM3TqAjhzICKe&#10;KdggfI69SrMUOxORQeiGJ0tSOUfkAY15fZNB+WedysitV2kJwrikvoZiYAU/IhMyjFCe9XfZ5PpX&#10;jY4szvxtinmWZsj1cJ44dp5n3/cMVsXe1LmCU073xixenYAKKQru5xCgDblsEJsTZg/Ew/g/vFTe&#10;S3dVO1g9leXtkuXJLgaCi5uyaQXdqNvuzl1kgdPeE3EwfFGYxDMLn/9HG/b+MA6A+zrcbcoks/3T&#10;NapefZ2mwig/dC35TUys+yuASr0Vds1Mn/EMax+oKvk/FUv2OdVJZItPAASHSqyXwig9Lani/QxT&#10;n+WEmfWSoKCIQfpfS28RLOD+Xy6DV5ilaxo3b0nu0ErUCo0jeZ/xTLAxXQLpxO3EMQP0HD6HzDyd&#10;EQBVTHUaD8+mlmpAeYEEJQQE5nO35okBit6nZ4g67cqglTKBOvD161d8+/rdQC/n642KQJ+rOQbG&#10;7OZjiVXGbduGfl7OHW2fW833qgcQ6VNKAFateSZnEaepOPyMWaX6vm/eiJP2he1fgVolDbCAJJ/6&#10;DIIzGD/6wAD5wnvoyVLNS+zOD23ZrOt82oWW3UVZtZI+FFNmytR0X8VtZHI+W7Yp0hmSG4g6xrjR&#10;gQwH4wJAOi+nabE909jLzfVT8+z5UguejyfmVAcPC0pt2LeV8c5M5PM8nf7iAYgBZipeIQyz/x67&#10;NUJ99NM56W0+rZLamlZe14XRLbtVFdBiNCLndWHzRoBQeHZ0seQbn8vi2fBzdOwfT4xhjS+pQ1ot&#10;ThdR8Ntvv6GPjvM40fuJ5/OJ8e0bSKkDcZDeG0mO6dUEUhzwt7358WEJnMdh3NFXv1DEqFvMD7Vs&#10;/zkn+sU9bn5qbTVkZCRxwYDkWptXltl+oh0cCQNz4vn8ABMUSukAdAUvyqLBUZ34+PiCv/svv0Ga&#10;oI/LAgwVqYJV0cicQD8cNvfb1vA6Tnw8n57Vy2pGo6ewYIONswjQvFljPx2kduOM+3lcl9HXtLYo&#10;XrwiY4yB1nZLwioFOgaejy9oW3EA1W1uyo85HKwuviaK6zqNa33KotHys1FgPl8TawJKHu7ANb3a&#10;pXkgaNsaiNlY1rpgazuKWLb/cM7v1jagOQAse9g9nQ3C54RO8WctIdeleHCpAt++fcfjsbtcWnYR&#10;6ZS4NsUb9PZhZ5c+V/OM+PBHp1Ufy9SU7ZyqqdKLlFnG810xumfZ14LzfEHkw9fQcVeYTd+HQuYE&#10;ygvEUczmsnmDj/MaHdcYXmi7/N0Fi5XwcWjDZluFQPVqjqzhI5ksN51k+/KKzHalW0MbRuDU2Dlp&#10;DnHu7JPWX6lxEMEVWpx8PRmG12XlCuop53lqnTIe2/ZErTv6PI3Yfw70cblBYuT4jJBczh0Dmyfo&#10;HBhjGYrk25Ky4bwu7PsHpl6YY+KcA89nw+VZ3qWR6F3WoSXI7h1Q2RFV4SUSZYEgNIGSK+1+5HJQ&#10;4lkTqBn/VDXuMsQqxMa3iD/vtF76k815e99va9lWAi3OIerlTJEp4v/NmQvh5CUnBWCOxnIGbx5s&#10;uhoPJjlq4623IYcR9zZuKrw8CA1HKN31b/iTP7tuzGtEltbvzamBP6PcoTQiV/4QnJt7ZtNPbqV5&#10;jMvZpmPNb7L7MJ+xKB2YvD4/mb78gy4IJlZLNZSaokRJHI0hegfLWVN3mBYADgeDdJa3ZZbblFqm&#10;FuL6twDEUM8sBoDNwPCtoV/W1GTsM5pUCJNyNGUHpWe0u5iCSCnBMR/i350xxBhQROeNr0zQ1Q0B&#10;5zIbl2UU0IhfgSMsAFBo4HozIO6V4pnLaV/NOW0vKbl7KyCrO3EGj7jnw6kFQln98NI11++fIGdw&#10;+g0gBN+ByiFSUVPelAxKC+AlWKVULkjskXWOuHc05ixnpqVluTm0BGnTLwBdGV1UOARtFMkZ5jyp&#10;ggAhYA5Oue/+23ytv2gg8PYa/H03BQuEYTLHTGXJPpAyAa0wYMXL4ZgF7DQiBAGW6JZ15vyG7Jg+&#10;laXTfvaKz4MaMBi0ypxv2L7htfQmzzgXAqvvVjASzt3FXEiTk2KOrIPKdgeJ/67LJqoCEQha3mWW&#10;matLvArKoseKYIP4XK1M+h/OeSzbWkeriLm/z9V279Nl1QqMAVh6Ln1M8rXFM+coowP45uxNAHYG&#10;hBfMmkk1yYiCDDLxmuTE16B7MOox9uvg9MT+8HFN8TmbnvE80yGINWEg6y4IM71PphiDslEXApCl&#10;ccjPtCqx8rbW9swCMx2LKIZInOnbuXpbOwtccn58r4HZGYjAHHXQmn+Napkfntn3rOqaf7zd14Ie&#10;S8ZJPA/HJQHM8mf+j3PIzBSBBXQqH8KNi9gyafYjU7zA9rmWWB+C4Oas8kBbCWYhQJv2blybcykI&#10;yg3ek+u/GnN5lqUisrlijoQ0YmYDstw6O0xKERX6+x2sxY8vPyyLWxZrDdPaMet/ul1oZw9R/g/A&#10;zgXHtBLf15q827y6AhV4W+skeGNt1j4guEadxkfRNF/5EW2g02kxQh/w7IiN5XYK01raXLzdCxpZ&#10;V/YLzoHNCYrGfW3iits8Xq/iz50TKLgWZj9rNO7m1LFy7mfj47hmWosiVnpu5ygB/fj5a8ns/Fw+&#10;UWBFyu0LAHDnsIfbS6zURFpKytSblfRzO+lm1xLsZ6WBf3OBmHOxW/FzOmAygMpjgtQm9qH3UK0H&#10;MIHbs6wB5YD0z8abZA8rgHjBrMeSLEsqBAT/4ypTl0wJmhbuu+mZqKZjdPp+cGqOqQaGWGbuhn5d&#10;OK8TzbcJmwOPOaHdksp6v1A9wa1Wy6xVVXz/9hW1VpzHCfVAbHVbmQCwYtF+HOeB6+oOug6jdwLt&#10;9wFS9TAQUUrBdV0e3Mw0Y8u/UZ0ORo/QPcwAJ2BrZfKX03bMmNfgPFfFvlf0rsaH66B5NPOTpS/M&#10;FkTIhd6t0mbbgNqcflQ0sjkJ+NE3WDa6A04iAPW2f97sc8pMP/eut7pTLxa/t1HS+pjUOKWvqwMC&#10;bMz+pi4U4Dwvr5K3yZ46cZ0jEoKy/QSX37/88uEYkKCVhtc036o5TUkpBc/njj46+tVxnR3zqXi9&#10;Xti2hjmB13HaerufZnrKmj72PiAw3uvff/0V347DeaUv3/HeEE8V53Xh+XiE30l5ffUe+6JtG0QG&#10;rvPCtu/Ytx2nngEIh+80Jtru+xoFj+cOkYnn84kiBZc3QyTVDZPJNvpytJnVwe3hFQc+ZqPLszkX&#10;ANd1gkkDc04vVNEAwknBJhA8Hk9cl2WPTwzUbbezetp52Haj/x3TOK0HaVzcfpFSI2OcwR9V457+&#10;+3/4r/iv/9d/wceT3NIHaFuySaJOaxh49SvwhVKrZ3orXsdpEk8BqU5x4tha90x6O2Pkch63DOh+&#10;dXw8nyjbht47Xqzg8Mx78kO/Xgf25xN9THzsT1yn4x5zVf8OD36Pbln+xA/bZlzc+2PD8TIQ34pi&#10;XJ6qBVgi2aBIyBcmIbC6YNuseuC8TtRSInAuItj2HfOwgE0twLaxUlKxP37B6/VCiWCBJy6Kg7AT&#10;EbyDKj6cDWPfdz/XGbESS/KdBOutf1nxil6jNbJAZm0V8zzdlJiAU6IU7x8BeHNPkR90WqmmN67r&#10;gqB702XxihQY4O16zSpClu8tIpBuCdHAhiKbjdMTBPt1Ob3oCAxrYUpY1XTTsuPn9GCif6bWhvM8&#10;I8jDxI05R+wbVm4wobF6XwNiDdm3aFtzLLlE8jR0BSRpj7Rt2wBhWZIBCbsfSlsbyzzatobj88L2&#10;sPKg5txJrVR0H0TvRjqvUNRWMI6BAgTlyXSDiAZodcvfSijgJVYK46UbkFmgMi2KXATtYST/fSiu&#10;oVDp+PXjwxeUEZSGAuC6DljWofEStbahiDXO1HDyvByWtqTvl+BdxVLGUYYshhBMMbOuFGaWSmy6&#10;sL9onCMDBksRFc9UpD/A+3Pbii9UcYVp0Rh3iOKa6yiZvZSMayzzqr79HEZZciQgmpx8d5YFt+vl&#10;6/L5Zli7bsC6crfPIJwdbj03OW9XsylZCj2M1nQIoTQhHTAo6ZD7mGmCh4JQB8rdgMk+2Vpzz9SV&#10;iWB4ouEqsWnt2eg76QoYBK9udti8NEx8bMysiaBFmlNLnnIOX0UYluQZns6zZU3MYuSRyTkmDWaA&#10;vMaiCim6MoB9nlmOqUASmgCBpfHmnERnYFfo0yOcpZR1oCHhDAKOUygcJ9V4a1abnyrMygVUBxQ1&#10;gj4MHlGYm7Gp3sDhxOOxQ2Dj7MNA8D66ZbYLVjarGyycLlE7q5agZ3tVI6pnm2IxP9BptCzn2hBA&#10;vPFJUp4lcNY5sVa03wA0lozPQYeGhq+XvUXE2A2utLcig0TWiScwUlNTj64TVchLb4BNd5m0zo1n&#10;sXiU3/ac7fY+ZvC2m3PlUIOICQDfA10nilSTJUIwm3OsMecEfRnVIFADzy5VGJWIPU8qLX2TA7xs&#10;yJlQoqucNb8WaIwwONc+BCyb2TjpJuCQygzwOQBwO4Qu0WQBmS4DJh1V3jgy0f1MqpXp+S1hlVQI&#10;J5letwHm9/Nm9j8d3cTR7fdnbw0aJyyfZRYZCJgBMYZamClj76saPdEcS3ZqXQ1/Te444K0VrpJR&#10;fW64DylvYv+uFQR5plvJJsdddwFq1SFbsSzKqagQdDhIxowHXfu+xL1sv3HvTWfJznQ+Y05b/0R9&#10;EICq0yuIWIZgUdMV5jQJxLM5NZREGAe+oWgpm32gwZdr62TAc0HBNP0tBMr56NRXq2FeWAkETFVj&#10;nkXg2cUGpbZmoKwONo0qN4BefM4IqphjbuMOPIjBQ+q7WgIMFQVG2D2edDCBWSZKHShjZZkOz1if&#10;LmwXeLN0OMBgCvWfgUvB4Rcybn3OAk1s2v6ul9gYkg2fVqNpPg8/Z38LUFpUWRl1haJI9fLbEfcw&#10;ENGmshZz3qh/uS7T92sGbdZZdJ5CsSQRdbCuFPtd2IvU10U8oOlBgFFgcUwa9HdbyKhUaBcotCea&#10;krLAXitmSXqZNizLqWmrpIoMgAGatVaAA2yqbqfM0E1clcnP047UlQlEWRW2p+9h8sCnmwdFG4hC&#10;AIhm1FO9UmOV1NLeDGmcbCy+ZDDAbmdGSkHztQ4ue/o73EFh7ykWmdfS04BTF4jpNAu6qBkYFA1Q&#10;FPb0mYIZNVOe4TSTfTi9v4PLnNUsSxcwOt8DFDP2uR1jcn2S8qVi2We0Z9O6gwErgGCuiVnhJASY&#10;SGDtbrfbM4Y8TzYX77AyxV0DZN0OpzqJWUeMdSqzHUvI7TnyPMzke+C2v1YQzhNVlFQY7M8xAsjg&#10;mO2sWgauzWP1tRXIgL0XgKb7mrEPV+RHMb3ChIVkGr6MAKFj84v+k063Q9NazyRHh5rNOMX9lWlV&#10;oWNYSf+YVqbPPTKuy0AwFfQAJw9I2ULvwa/Fc3Bel3Mne0ayNchB3YyC9DxPZwATiFeKj3nh3//8&#10;r/iPP/5Aj2zAtVdGZ56w2TVjSgIyPFDrVH4W4BAUzqFnLzfnnSX9yXmeEDGwh/QROqcB9iL4/v2F&#10;Vov1NSq2N2q1uQo5qAJ1HAHK7PJFj8JGkoBRXJSyme3v/o/q6pMR3NzchWrBhikLdGHFUo3qLkQy&#10;B6bi7NZQksmIj32P4EGcBXhlvttYqhq8yYA6GIvQo5R55mtUr4AiRSQwVbDvT1tjEVzjCnxnnBf2&#10;X34xSo0JfP3ju4G3qvj8NHqR1j5QRPDYN7xeE5+vA73Z2d1qRWvm09W24fF84nV1O4NzYtsaFBf2&#10;xx7BFwKs9DsZoL68akAKM74bZps4jwPnvgOloDm42vvplBueCCFGW3K8XihuA+yP3WWK8YIbMLzZ&#10;GfaMkDE79FKMYoHUj+cTY05cp/W4G5jG3zwHtu2BfX+CldwrCC4OesJ5l91n69TBJjfHGBjjikSa&#10;43WafUL/m89wHBhzYFz2jNtmgRIDc3f8+uvv+NM//RN+/7vf0MfEnK9oVrmzqWipDmpPD5oaPdFW&#10;K44x8dwfOK/L7EudmJfz2zsQ3tojggZmcxgOOPzcb7VFc8nr6mitxHxTXzPQse8Vn5/fse07vn9/&#10;wT0ZXP1yuqO+7NQC57C3rGdiPNdxQEBaoI7myWFjWIPFIja2ftj52rYPD040XC5PDq9yEAcv5qRN&#10;p9B+OWg7cI0XnthQq/GNk9v9cruSgQQAqFvx5q4unwBcnjk/1YIjZ7+MJ526nsk7AogKpA+UajTR&#10;EMHQjoLm12lOcWM0mtYLcaCUzfsRuDRyf1mLBTrZh4ageinVGtCO6Y05DT1g1rRl1tu/RAowBHUT&#10;8+fLhfNghbyB25/HCRpvtLdNVy+byjLSN9ddD09kdJzFHR5iJzoHrmtalYlXh2ixANTjseP1OlFL&#10;teo0D6qabb96T0z/mX0SANcFxZKu2/PjCajiPK+FvPvgW9twXof9fZz49bcPj3BU/PLrL+boCYDz&#10;tA2ngjFOnJ8T296cU2uiFufxLtXLcypQmNreg5usbRtwJVAZwLY/Tdl3i7YUUfSp2LeG/bFbR+lq&#10;7OTkMiIXphRrcLVvuxGrF+P5MiOR2ik57zQyabyF0biaWwpgiR2KyL7JBv7/+UWeNXfsCRolE5eu&#10;D6OPvCyBlvRT4tZcFvHdXM53XuZ8MuvXs+vdscnXfX82gsXwMQVN3g2cWoByVI8mRz/9GMqejn/c&#10;O/nTt7wdkaA0iCgpF9MdNo7NvrYaEuUMVGb48XkU7sv9xLHSNBhNwN9tdLKeOwN4SxD8+Io18YkI&#10;g9iBhfjeTJ+lM+ag3UzjCodUOX80xN0oigkVDxwsZ/t9hHOuzOvr8pZsXvr5Q6anKqLUHwpmMUk+&#10;J+IgVwBaybl0L4rl4GZWaghIdtWutUBREI2oJsEorpWmfSiIXe3va5SqGhgTn+Rho3PohiS72kdj&#10;q9j76z6e64UBxUjUCau5nL7tn7W24sCZOKgiyZWE3J08PpHKkgUrcKdJZsiNG57fLsL9jjQOBPik&#10;yhlzo80E6/rONL5VGQtYjVmuea5XyZM6WKBzgaZI3wUYFMlzgzWHavOYAQE6iDdp4/OkS6CsQJ4g&#10;cXGuWQlaFModjgHwhlJpz8DW5iY/1YMXSR6u9eaYfF6l3GhPgQRUccwgYDwDMOM5CNkAgdQ7sBhj&#10;Tj8sueXPWsQDZCXwXGavqJoOtrL+4vQZVk0SgNZ/Ir/yv22vpHMe8tvnhf0rXBbwGfkq3Nvk9uOe&#10;lLRlXFzw3JX4LuckZfCJg1Qxxz97Blm6QalB1zmU2EsT7LfB9dA012sNfQWV8aASutpXENAVVIjm&#10;Tr65CGKj2NNNJF0mNnc61MsbS2RlxHmuEqJsTGa0zxuwwrPAH3MjzFg/5CnzBsQDaL6sIoAWa4DM&#10;XhWUiynf+qdg9tL3PLdL50pZe2I5lfyONwgvZn8W74gmy8jwyyh0dqDUiIjm5TfnyrOHBCAwDywd&#10;VBobvfLaHhQoBRMDEQDxDWoy1AAxnn9nizBd6wH8HxRtGhPB+yV/sfTOVM9uWTqvz+V8YcB5LIHI&#10;WjdBbYH+Ugx4vz2TP5nrn2jUlOYxDhyYpEB7x89yZO7aXs8BAl47Bzmq1LC7ll2QEwk4HgkQnG+Y&#10;bQ/k7NvYw2mcNjyzCXkfiiOzASRsqaA1EAOqIJ5RCgu721slxmbzwIojDT2dN1jIVvenbC+t57Cm&#10;oz5q1aiqs72MxBFs1w1dkZ8vrxPpOcJ0kFgDniWJ5AeeqRXAIFAxU8VB1iN4O7/rvim7/W9+htlh&#10;9731A0vJ+/ciO1qgOnCR25M2n138p7ppVW/QBiWwadmqNhbjwlbkZmSKIgxQqgWpso+na+5ywtT7&#10;+2kgNofC/ekycrKUf94/m9dMAbgeQdggAHudUF6UVtHGAke1mKMvpUajOcyJbduXT+IJXfZzlrH2&#10;2JbVvSgPihitgYhncs+Ctu/4/P4N//pv/45v377abcYwnmVHcRngnJTZpQCV9Ae2dgZGEuxdWykn&#10;hXDt+DJfwDqUtNYcTOxWZeiVNr13qMvD2lo8p6ol38UrfJZlqyECmga89mFN+az5ne/pZNzkahSF&#10;onlSz+wjrl1r8x4qZjXSJp3KJnjO01trZHuv6nkL5LA59KLDWBXEzYEeBTyTeITsBRYlAJO02r5h&#10;6MSjNVzdsvnhGcZX7/jj61e0uuE4TwPRS0XvHed5ohbB47Gj1ord+bHP6/T1cJodl+1FCr5//47u&#10;wYVSCra2YcMGXBfK8wFNjToB2wuPfUf/7L6+xq88dTqNia3D169/oFUDCqvT5JZhSUa92J4tKAGs&#10;Dt8TIfuHZ9jvm81tKziOA8dxxDzvm82BoGDbjI9+OHe+4U+0b+xvy3Kd0fjTbCX1CoMZrAkKsy3P&#10;4Q0wPTnJglrFG7ZqgIyLM9/+kGYEuz3Lr7/9gueHAd7GQ+2++tTVT08E0qwhZXfqI4GgdwMbr97x&#10;8XwE/RGrNs7r8mt2TBmodUOfpL0x6pHpAP/owzLmxa5rvQQt45oNzgGzTXmOu8/BdV7Y9w1/fP3D&#10;KXKqJXABuM4L1FHWv8wpYiEWEFJL+Op9RDNZZhxbrwAnXC3AcXyiNeO6//LxiDN0jW5nYXqlLNSx&#10;xQYocBwHeh94Pj/iO9B1ntmvR0rBly8Pz5o3KiDKKXKEN6ejGtODpMNsndqK0/QYfS0ZGkqpGGOm&#10;7Ps33QHKi+UoWRDRPvt6HVZ94fJo6oQOS34+YZU1tXrFsCiEiZawykpxCigdilaaSb9iSRl9TBj1&#10;6IYiilksI/06nYqFSVyetHg5bsxkGAt6TKCkIKnCGwcLXk7dQ4zQssP9jKmtUdHplQ3c26Y2RUqs&#10;50oy8uoNVbTT0Xvj156uWAQfX36xD1fF7GYsfH5+4ve/+zsjmG+bK05Ba2aUGLBdse+Wed1HR6st&#10;+H/GnNDRUdsGBZwbSsMJ7KOHoUQjgxlyALMzJlrZoAo89gf25xNzWJkMy5Rka9i3DUbG3jHmwL4/&#10;jV6lF0AWpQWwOE9pOLEst/iBEV84Oq0m38PMsm/SwqZCzC8q8KQkEaqJ90MCrpiN9+O1/ob/BAIG&#10;fIp30OSGrxwAACAASURBVJXg781wBpbVzMH7pyYzJR1xmz/cWMNgYpZ2OIVujSs4/vuXQz8mSOkO&#10;hnMU/r4Lo3CafKTqWYsR/Y6RZS8diFrdggDtM9BHsCIMTmCBJ/mVDFH+zQCJgeISztl0Q3bMsbqk&#10;/2x/vP0cCtUz8ZixZ9htDA70kc1h1HhGAsN8kAzQKYASWSfmrE8XinmP3150dN0YJZ/bmhIHh6eP&#10;ITK6Dd6Ka8Z/+GftA/vLQb7i81wAQcHw8os5J2QOjFG9e7P9YVYzn29CPPNYYi9wl/nxAJt62I2X&#10;IrGtLimIYgEVOuGMVvLxFyc1eAL8jg5apLWKAIV7OtGTIcAgIBi7aaz4mAjSxtrQocozqhpeZTQH&#10;4ZkoiFJugqBs7mjgecoKUnavl/V8PoFGlzFRhsSZt67rPsYx075DnK8CA7nIaUbQI8uMAN3y3tPl&#10;YL6D4ORmz1/SgI4lgRY2qyX2Yz696T63NUyXzVl3JliTg+rnVadnf6X3by8/b5rJmxSUoX6b28Os&#10;pxuxTpTxBIxC5/icQmU1qrzJixipfWfMAMMoV6FvgYs4Ne/XQci7gOjndHmVn0HNgFOQKTvNhASY&#10;rGAmLJ+LVBZ+ZwdpIruJZzMDEn5O+ZzWt8CcDHVdTl1A5/r9teaS1/X5zuCXqPcZcOOf+zADMZLn&#10;FUEhEjIq+NUd9VID04p6XUJhB3hTVjJND2QdMWcNkAFCw3A9E5/FskQ8SBz7lXuFgRr/z5pOfgrs&#10;o8FrD8CCrn4xAwTE1ycFMJnl9pN5fn/9AIbrXc8DCF5nVQtbZl79Imyc49z2umQouBJqdFgSApWr&#10;Ubz5nsuHqjF/ARI72MkKB+N8TrLfgwuZMmuAGUWI6qQJQNyhwFhnwabUBjcSFVk0vlYbwwKEvOlf&#10;esYRIDPtgRl2D8tsJXhE115gNQIb1nHe7lVk8FqLJBt5PN5Av7jGXHsm/46xqVhvtxO5x6bbISKW&#10;wRqZv9MsUrv1XPMS8lNj7CGbZQH91BvGCGVjJr3MlCV3xA2q6TZ/ZPgLqwoWUBbzMe2cifg9sqwU&#10;JoBQx1UsWSCuy2baqwvk5R6AEgjmv/Pr3VqjHUwHL72lseNXVekPxl76qDK5gvILP//8/+GIZ7sn&#10;bML/9BnWdam77d8TQ5Gywh0cFEGWvyxLX/z06zbUMey9YPaLeBCkBKULkwWoA94IF394WSBH81H4&#10;4RGzPLMtanswzioQehhI/pvanuf3U066Afg6/G8YCDqtGm0OC9LpnNj3B17Hy3lleVaWbAAQ79F2&#10;r1UgZUe/EvgmCOC11Q2oxkH817/+Bf/x9T9w9W6VnkUiSYUrzLJ24xm/gx/FwbUA9bD0GfW+ZVre&#10;9eC2bRG4JMUFg3hMmAE09EPvzv1MEBTLR4HauTNaM8v0ZtapqtG5Vm8ix2dZIJSvTVkVpgSn7Rm4&#10;R5asjYBL6regugDkLD+XDeyJMl7Ve55n2AvTz0SrBj7qnNYUUk1nVU+cyOC5iIOH+IJrDFznic9P&#10;2yeqin1veJ0noIfR46hGLzY6ULUY5/jn6xPn8YqqCZNXBpbu+8BxnF65b9PFpp7DfYZWK7QUzFkC&#10;KKf8LmL7gzrv9fmJX375Bd+/fxr+tBlLwegdHWaXHMcBxcTz8UTdn+hOAdLaZvc9T7CJ5Hme2Pfd&#10;WQMMh7LM+eYApECkeuBmBKZVag0aquLNsBc1TIlzXNxejz02J47jwOO5RxYz1+m6Ligs4GCftUB2&#10;d67t6zzR2gZW/gr9bc+E7VfH8Trw6++/hd9TWglKiVINEJwOxlq2/3SQtqKPjo3804KoIGjNqrZH&#10;N47w6jQqbJgOCKrvCZ5tmlDdAV+jClr4nsLO9dYajtcLX77s+Pw80Jrgug6UulngxJNzBQ7mD6fm&#10;ULMUH/uG13HAXJuBohJ7uJYSnNjWEFfAHlHbVr1Sz2TSvhsThmXrO13PGAa21s0bxRqFynV1iJBy&#10;xsB/o+EYqJ6prao4znMl59SSzp3RvEAt8G60Vrbe+2ZBNwirFF0PWzaFB0Fz/xjak/Yf0pXRl7+u&#10;4bJ74PHYgkYHYvuxVKBPa0S7tS0CaZNJCDCg3AJQHYBV4mituK6B0gR9DFzXFSC8tAYZguM4oVOM&#10;akZM/lslnQcJp/sM7psZoFdd35nOKcWocqz6YXqFA3tMnng+nhHQoT8qBEZMGHllKQBMq46aJbCq&#10;MSeakfN7+ZEv1L7vFvkbA/u2Q1uHoFlTut7RHk8XKg2q4tFcM7y29oBqx3l1MyqKHYgxgT4uNAHO&#10;67DDAis9jdKeYhNuTo0rkGJRMdtrbgxyT0xzHIbzeL2OE499g/aBoRO17KbcY040NiIV2N2W1/V7&#10;IAABIdem8DsEcBCKLiyt9Du6vOszACMQ4g2rphrH+JvZ9naNtaC3i/2tl+Zn8l+Jxj3M3l/Zhjcb&#10;jQfEQRU60e+3zKVvQocvDdG2ZL5uMj59XvgZ9Ue6geFcMU0OWMzoPROb/5V01/xfOskrQu0j1DTH&#10;ujK4AgBYk3d/ON8Lme46vRU/09hhCZG6o6fhFNi/10xmBzg5d/F9wlOeycztoGvekB0mJQC35k8h&#10;4bDpDUhjdvx944y+ypJEADQrpeG6BZf5XKWNVfjhleHIufkhSKRpev0HOqTDHQCNZ7X3aqkAG/vU&#10;AVzMTlsQCg36ELBAzAP3GQNQnMg4DzFgZmtorAPB3TR8O8fC4BlQdKLT2fVxx7OmdeX9VTWoGhQE&#10;6td9fpZJfHsF91z6lcgtIzwtgRlxfM/Bz5t89DOSAV8ABqpNDVoos8BnlCMtagCNz6e83MgI572m&#10;rpOswOJE5g1T9s4Cwecqy3t7RRCN4DpoxEpyRO/fCzkRc/UjjA2/JEGi5RYrIheZcup9XP499YsI&#10;HWy/y5z3zzPwkPdqTAIlBXUg58jXGuLNDdOc2jVsPRm0jMxhD0DfpJ3CKhP85u8ZfD97UX5a1rPc&#10;9o1OBWoJDnzmyjJLLJbFD2XIhzi7blCHYiGw9zd0ZlxuOar69l75yfdCVgm8AsLA/aQQkTRmyFpW&#10;5CywnbZC3rsWAJlYeqC4fhBRyAyB5PTXglWrs+RANO51kKGWbWV4BTAu4YQzg8ufzi7DgIDZ+Lf9&#10;uno0/G37grJwRpYs7Nmc7ooykkGvtJy369ptEwj+BmhF0Lk4zYOXK0ewxudfigNXvsDBuxr3Mbkh&#10;VS0D0vt65PMlYOUDvDzesrB0rsZDkaDh9CizTMg0WT3UGpTFvtf8jG7xqNPlqJOy5P2MDnVQnqXy&#10;zACHf2fpH9s/OUjPpnFwXW/OCiIoXkQAXbrQHJDVGyi4pSHOFblARoCPtMA46JLhN2UI3Ok7FKuS&#10;5iaDf5SyATAX3J4TcU4Q9lQO+jBAssZGK0dcVpe179awYn9q7Mtlr9IR5L7I58rEsAdruI9yUBbr&#10;eVWn0ay5HxO8tyIAEvWJZl2gt3lcoP99ru6/s7MhPOue6aQzAYf+txWZMKM+VyQVMJhCSzpkLf2b&#10;/+S1zpNd576/Kdf/Nvi+nuTH85vtfSYi2DI47RTtbJ+/aGvDa77dWzzQb3rTg9PeDNn2aV32VkpZ&#10;/5lcjD1Ae/4ndgkDkwywrR4h9+DJTHOW/rIkAk0UG/7Z4vq71oKzO/2ng9bnNEoBo9kw2h9yAwss&#10;O5o8rAAB0pWtS8BDFc5VDVMaXh4/3Gb99u0b/v3f/x3fv38aaNUXlWNu5tZqNbC1j0UxBcW2b5H5&#10;HNa7ICjQjAfZK731botc14W2NcvwheEQc3jVC+2JrB/cS62lLds/723qJDDJwIC34ziNimOOaMwW&#10;AHWYMP5MqdnPym6nHFMc5ysooYqwN5vtPa0a1Dndq3BrZFbbHQhkTweECm0m3wvneQYNgyUXjqDq&#10;ASybtbYagOiAVw5Ixet4WaZtaa5rB65xAmqfYcYtYBnlc0x8//yEQByoNr/lui70YT1Ltrbjc75A&#10;GkjTOb5Wk5ndthalWPPWKs4eMGZkdrI/2nV2TFV8fn6ibc33ruA8e8ir67TMccOWOqAvtNrQtt25&#10;5FtUI1iFg53b67qMEtjB/X3bzY4EKdQuT9YErmugtoKtPaNZae8XehfIXPufWcDEkOD+SAl7aeKX&#10;X35Bvy58+/Zp9pxXY9r5tP58X758wXG+DNR1ShTAZJ7xJ9u+/cu//xW/fPmCX3//zQMzE00bdBq3&#10;eu9W5bR5w1zbp4KPjyc+Pz9jf1FmkZrq9Tqw6EGBfp2o28P2su/x6U1Gx+jY2obeL2xbxb6ZXupj&#10;+rjdLlA75/26UIvg27cDrVkVw749cHmG+FSAzR1F/n/K3nZJktxIElQD4BGZ1eTMyMrc7co97bzt&#10;/rqVIbu7MiMcgN0PNTXAI7NIXpAl2ZkR4Q4HDAb7UFOruAVTxf32FmckG0k+zydux5HJBYF6BXBk&#10;09gTz2esX2l4u99YidA76XXagXN0FGbIIw5J+Wqt4fPzgfubRS+EgeMoSQnj7oE6X3GFMQbqjVUT&#10;zQrG+UyE/RgD99s9AXawgnqrvH8t/Bn9nFbtukE9jehObwAk2UzpJ4Y+i72sAL50TPr5sQ/ynCkl&#10;kyikHGo4g04lAUlTfSA+gbOB1aKDVbDD8Xh8wB042g1//PFn9BowPIMCCXEmDO953tRWA0RhEC2w&#10;g5S2ACvZnk9W1/SoCJFMus84I1jdJx51h+MMSpwxBmAB64gqWhSyctT//M//679aO1AqcNRb+n7t&#10;4AdvN2ZNbveK47ihlBoKaHUf1YE1pLCM2bTneQKBmFFH5D5mOhyYnvxmMEcL8n73CKBDnZo9J7Ic&#10;Bw+RWomg6Q88nyfGeEZ2mB3iidAIg9LI9aPGfjrs8vDLc8JWoMaWoCAyNvJzUCzoCBSAitNhd/R2&#10;wysOW/1et+tZCvb22dhIBpabQIGMzZDLMizfAq3xu3sE1zV8bChYyLF5Meqi7lr/s3D8cz+lk//y&#10;TAgnSXXbFuNACLLH/CUHIUeUQBksIxqbE2ubR7myQ5Fl1SBK+vV5LyKN7KuP5lgBnnS8V2klV9GQ&#10;wQ7HQhaHwbOXcebaxz95/XLQ+3li9jMOKicCN8YHoyM7g+ukmBpxOVkddc/Ncbua18RYWvVAZK9g&#10;7cXV1HMJruqbsS3HSFc03WkhqYQQUSxIwYDhLCd7Ph94PnsoxdhTsTfXQY/gQV7GGiw6wm9BEMnG&#10;bpcu7nUquKM1/jsOlkyZs9nHYKZS6IKxIeiqlRBI7eerY0P52RIv2KlsJpL7z9ccSklrHjnmktQF&#10;ZS/n9kCLJS2BnpWlP+kEb7wH4ve1KMllkoGlZUK8KIjMZwhHPaXEM5AkRLOCf+K7pRTJGFmOVfJy&#10;bQ56yoCLhsbDcI11Tef0GqTYRGoF5cMBzYXeHFvpPUZq9jFszyVZwevLSVllUSUQAVQ5ixaHOvUt&#10;D9UiVG7oPGzPnLKh+9Ojwbo7FZ3v4891jRFp48RrwhfFjHRjlMgiDDrdbgVcEXOxpmDdH3F/LZAW&#10;a+mMXW84IpGQjlNJQ4i6l2V4VHxVhxGUosk6h6D54PUGMmu9PTfldxmTS6+Hjt10Z9JnKzihfZ/c&#10;yXUFL+K8tFwjIfhktHqSHRFZXlKPSL6tEMFTawt0GNEBFlQb6Ygnom2jqwh6kBLPGaIaZ4ZHkmad&#10;K4hA0qrSiRWZM/87ZUifTZkLIwHrZxqiLqcZiTLSfhnanzAgdZXn+XRx4A2JKoJtQUMAooSQDM2g&#10;D6hmeT/pVbOFyuOXrmPe98FX/bKEW5ywu8ymnAcSTclqyUAtK1igvVBi/i3QPpFa5LX12QBJtFYD&#10;9VRSX1A+ykVOUQNFAtq7fQzM5wk1sBuDaBMZ6n10BggG0WqjdzYcGyNlZDqbQbHBnKi+trVU0loa&#10;Qec8zQgUMDFcRBcjWdvQntksyiR68yJHShZc9e1VdwGLMmXZSpEGTLsH+b4Q8mttd2PYEqHuiORE&#10;fJ22DJaDE+PqgQiMZQ2O5Bnl28ig3us4FIBfzl/Yw6FrtS3137IzTbrdl8yMrGhae38T1Mt0Udai&#10;BNEQZ3VIqM78gDuvIzEcwLAX0t6Ap66WTyL9mPosItvJughPVCL1mWR57RGWPu/7cv2HA9u+3W0m&#10;IqRjVtfzmXyFefmO+2pYbUiBiWcOGYzPMfkT9hbK2tPb/lDQYEaANCsyppJ0tgVs5kUu2CxroXE5&#10;LgVNQ69s87LGWFCiB0uOXTNQSzxUib0ZQZG0FK7BWyUJOSaBbzZkuG82AutfYr4jqBpnHUvILPfk&#10;+9sPBpRLxfPBpm6tHZg+0I6DfOZO+S2VyGWhSI9A1BIBPS76QEEPhI/qCF8yEJ5///t/43//7/+N&#10;j88Hns8nbfHegyaRa9tjzcQ77ohg+fSkG5H/kNJVLNccIYsUB0/kt7sHUIfraGGfuQ8oKdEqbYcW&#10;DYjlS+hVKgF+OhvMSIPBua0QNUqpJXudGQQAgow5ACWC2tJdvqpx+ACkAwm0KGyLmWzrOObMYDaw&#10;6VzZU75UjZrXe/w3YBAF7f49WV9W5FORF1p85ELMc/8ZjtZIjfLsSRXXT8fj+cDRKlG34dP7jB5w&#10;xfD4fMBjfkspeLu/BxUJ0eZCIDuQQEuDeivQ/2ilkDvcJ84+4AV4fD7Rx5kB9BJ81LWoUozoeD4v&#10;ZbsFD3qxglIZMBeqWjpBOqLUGjQbnM9aC9rNUMsdbicAZ6AdjvsbgZo1Avkw4P52h/uAT+AIHm76&#10;o+xF0FolP7t7cOo7Wi1oxw3FSqw3ZfTsPapeJtRrqlSe66MTtUsdOHD2M5X2Gfe73Q789uMHfvvx&#10;48LaYJEEKyiBkmY/hFrl60+0GgFPJwCASfWRe3BO7T0AhcjeWozjmp3JEQPqUTHOJ0ppYb+EnTPW&#10;vpMNMgJ9zYaf3CuVzYhADA3XRftXiSiANWLuVIWtHQF0WBUbZsCYjuOgL1NLSdkGgPsb1+oRcmEh&#10;T713VhcOJklraRFUd/ZFOEdQfVBf9j6S1gmgnTzGxHCh6weO2th3Z5xpBzB5sqpLp3O/1QD51JCd&#10;0UmFwmbAhhq6XI1sdWbINkkQse3nKvIngNzzVUnD0LnaT6QbMczhScfEdRzAnBFzYay2P0/a41HF&#10;MDpjHudJXUbdU3I8tFEs7N4RPpLuPVIvTicTCcLWlxwKXFGKEdWftMeIPS80fA2ihILb2537crKa&#10;yQzR+PWE+0RTQ4FWG4QQaW3xiN1vLUqQTry/sxkAF9HYWTaUjYehSAEam9FIxdt7jwcMJHksytEO&#10;ZlGDGqq1BkNFrQb3gltrwXEJWFklnETuBJ/dCwqIhzonY8xo/2fkNmviTbpYrpuxfjFoaVjJVlR8&#10;crvV+t7+2q6xB/q+fGP3TrZ35EL++iVD69vBpBGwBvPr6+gb/uVj6yFWpv7rc/DdLbGgK2ZQ61f3&#10;3YxrjVmn/P41f/3ePuztnrk4X0cnlFgi8AKVsZzieN/2kIMu8OvVsJcpkYOqxlIq67y8H06j5otJ&#10;og0FHCFLObWKZ+YoYnD67+s6+9ehfjMn+9wggiJ6eHet6EuwQgH92dlYLh0Rv2yK7N7LKMUqyd+c&#10;pX/+2p2v3VlfJX3poERGn7cL5yN+X0bji5eaU3Ndh21i1jC2KfxelGN+wjECtkSN9mk6254Lt3j7&#10;1j52IBwxjqeGF26/kO3LeP8hZBxXPvdNpC3Hjk2n/DP9E9cMZJnDosyd//bvauwTfCauizPw+OWC&#10;ce8vAbKX1z+cj6XT9ztcJSCkIs4ynrL/yhPvY10/fHtmytQKkuzP4C9ftG2mXp+VS3+dS8jBlsP3&#10;oo99c8DhX3UTn1r7nIm4veeE5RcBNcyEvcgOkA71lzX4Zpu9Boy+qicZMAXbpOXglxuHsCU8/m6X&#10;65X9wrYqEb47l3TdfYJW5YCeK/be9jmK3Xdn+SUFFT895/bLusTf1v09brc7+0BRhYvj8lkFUYjI&#10;4HsqG+f3Le97nXFfejif+2uJ93ounZvr2Wx7lj2gvdCs1/MNl+f89Z6WnHgEtYBIYn1DS2CxBxxy&#10;CnnvlTAPGcnAlRoo5xD52YJ1hihJC9u+Kw1+nRehAeckj78CbEJxD19BDiVStyXg2Y4aUjOz0iXR&#10;7L6sAe2NtGM2Co7vqjU8rk/POZKk+H7+d3sE0DL94py0QFgrkBQqWGHPXRZkO1yvEU69Aoz7fRzX&#10;Kpg8MNd1ZaPu1rGk9guF3T95ZXJFJ547UNZcZrNoXV9nQ9mRzpte2p6D45fDsK4yfQYjo/YOsJTv&#10;i415QTR7yrscVVVH7PdXsFz27ca19et5CMCRxqNtqqdfvVT+/7ws12vdZzm6tuunDOgi5Wa3ARSQ&#10;1X67BJERVSeh6NO+2uzW/Tslgoip72oJ++VfsHccifTd9QKAmKOgm8tz7GoBXi+1dPJCgNsvB3Ax&#10;21J2OL8MYgnQ48HLPRhInKIwadH0mAEWXlNVydsDxpqrCSTvM9f72p++Em/DSUn6eD5Jk9BH6pMB&#10;Rwkf34MqoneiKs9+pv9PHtwZ1AmDlEQFsEh+pP/sRKbfbgdKNP+eUc7Ph5IAryoMKnrLexiEdh+p&#10;6zOgHRWZt7cV+7gdtwxoZtA09osSS1xRzp90vc4knZ8JEgKY2FdJ/pi43w427QvUudZ5il4ift8T&#10;E7tsXE/3ADFt+9gRSYOg/4EtKogxJqwGrU5r+PnzJ47jwNnPDJQ/nyeAtf+e54kSFB7wCKC2SrYv&#10;80ya9LPjYewvB3ygtgbE+WGV1A7w4G+O370YLCgtUtbHSmalrxwyfnYyFJTapFAZ3PcVNBONpuxf&#10;B4jul2yVBUJb9hLRpcUQfXZVWVCiMoD7qXd+nqBONvAjv3vB4/FJDujgoCZtW9DJAVBviT6IGh/9&#10;RDtuuX/UU4G0XBN9nEHnFfbM1BHJzxaz5OsOlzPtogJEA0n6qKQw2qkM+Zo+F2d1Hzlv0jlKXnO7&#10;UT65NpyP1gpQCvr5xNvbGyspGuNuo48AFiApijzuWbymH7BkeTVKFoJ/Djb8nFvQmbZd6LqmhA6b&#10;6v72228Y3THmGfRqpOJQc3vZ+kdr6KOjDtqCAAI9LL9APwsQjWTnJAhPZoP2R2ub/tQaTSQDhua9&#10;J7/86tmhuJ0AH0mBUktUCgA+B3pMFBukMjguWqw5BtrtlprBSsUcorOVnVcyyJw0Pl/sRCYYpSdH&#10;Hyw8j65Mu/2mKu3SGqrVoFHa+tYAMed7co76IsF0sRarQvrV8FhyCCDGPngNk2+29gTcUcp21kYC&#10;VuCIErZUiTVq7OgbHV8BDHScv3/AwU3R2n8QZp7cLlQw58lM2vP5gAef3gylZeYYpwLf0ZnUSvB2&#10;BRUKOHhOsAOoKBMMtIVBkQH23gE33O8NLcqaYMD5/MTb2x3sSF0jG/SEmn+JiB8FqIVGVccpV2eb&#10;3HA4vkz/i9HzGpy0q0Gu79q2MNsSIgMLL+6VAlAuIbF1jn/3uigNRx4CV7F5dUSYaxCqefH/8dMU&#10;73UdOWSLE+P1pflbTornw+vSnhxb6eTELVbQW5tibiuyj3/XjvtD70PZJvvyzJp5/lR2UQfCCIWT&#10;waEphyKMHWiuQokuGP8loLCjq8S/Necg2khmUjzr5WChF8Y9IJnZ5IOBGNGDLCmRUqNhSsSmbuJb&#10;MMWx7r8LlP4OJ40HUDCrFPHEjPWcc2QQZgyg9BOE3UbWbvIQlMOkQ+P1pbkqoYDM5fhsSvEfvBw8&#10;HIbPPHipRAtK3RB76dBbIpDZfGEhf2VIaA12ugI5UwoISE9kMEH7bPNfAETDITojJQ3wQCvIHNU8&#10;5Zd5GAMGN6SBrb2v/URDeAWr1qj2A0WrupzQ/RC6bI8IuOSelAyXZWxLNyx05vdr5EBsDtd2v+xM&#10;Nq/w5CkWNQopVrZn1ueBXDcD6Wb2lwwXjrfAB3njMiAsnvswHoUw1hxI0auZCYfsX8bN28Q+W6er&#10;njiNnm0464Bep8XXgECuxRbgzPvZ5TrAzHFdzonNoE+Uva+9d6FMyGvODKYR8D1XMMoQPuRCHSqQ&#10;mZJm2/0BfqHEWHQWat1yjtc4yMO8gsplE3Az7h/4SnBlIHRfO1Amcj19u2auw2tQL+mYQyfgigqN&#10;L7ohy5SLgXIXa5yh92IL6feyt2A6G9aevNI4eCqL3IYOVijp2UJFzUj6A1S1DgMqUKYFjQNQjCXN&#10;7k/0UdPBEGJeyFafHRf9GmdDJiTdNuoKfNnmcra0+twKgSqNipRsUjyR+oRBrxHrtUpnv3t9FzBl&#10;zNTAE1gULHG2zAIvwfHcOUlHOxaiZ9urpZBuxB3piNIQ1nw4amtZbZhl9E65WUmcsAmCMmf2wdLY&#10;sweqxdP2BeigqEGSnFo+Ay2KWgrKnDA5xZtNQEcI2pRxVs7c2xOhRwGg6Ay5UlIlvZrWKXSwDBkP&#10;AaQdtCWDp+btqovyrHCQQxfLxJthS8kG+VUS090TzSV0Yzp+7vCYu03avl7PoyoBW/8W263Gf/6a&#10;HvyQa2CQpAEUqVeTZPHFRzMzX+Pb5/1ypsSobFo4kBZOs86o7VxIJYoYCZMGVkMLL9OFcyaO/uRu&#10;354n7KzsbbDJet4z9MM1IWabrNqSsS8e0a9sAdmPiGtI5oG1VJZn9Lru689Y9xl7yiOwOGYGxC9U&#10;dVHtKG7S6Yign3Swnk1zrnkY2zP7okrZbEPfn1e2kq+k0JrMDeEdY8/ZMiw6F/cMUOuREwCkidps&#10;hi8znbrbgMYgeG1E/7ba8JjkZBZ3tAMM1gQKNpG/6mcwd1uGcmaFgcTeFWQO+oWTpevtOFBLxZhE&#10;2H4+PjH6RH88GbwN+Z5zQDva3XFGYG2OkY0a5S+14CSutV6ruL2nrkABGF4nZYYCSLqfdJblueFo&#10;R03UpBDDzWyhSt3hY0J0WAyYM6BfSsXPj48Mgu96aE4GBclV7NnHBxGwVaC9aP9KfxgDX8OZEFLg&#10;291RasOjd7QiVHeAjczyGQ3Y5G7tqTzzXAh+XzrJuJdFDVBKg9nAHB4N/97QzxPPxwOjT8z5iDPw&#10;21P3lAAAIABJREFUhKFEZf/j0pj08/NBmoPzhFnH4+k4bg0w4HZvQcXlwQ/Mz96i6uBUjymzoPkg&#10;Kpbc8Q6zQGhbQ++DHMSlwGbwyRdW9x/tBviABcL+7e0NDgarn/MZnPOc91KM6HJn5fCcFk07De9v&#10;b7Bi+Pz8zGc86h2xu3DUN17DBKIjX/eYinXdY2syPtbPmXz3xVhtuAffyH5AhC+pU6KJYq0oZWSi&#10;mCwjQSlyDnQMWHoXBbUpsB0IaBTUimUDhS8qVaMkVDta0r2J0kW6S2hqB+0lxv1qvNcWxzsMc1KX&#10;nOeToI1oBH2UCjvYcLPeIuEQdCw+R9LcMHDLcR03JhVKq7RTrKReKsWy0tCikoIxGgTinJztI5qs&#10;1loYjAZw9g44G4vXQP1LD2pOrLFK4XajfH5+fuLnx8+oOj8yYSg/fvmAM3SD5RzOScoernWjrMZZ&#10;cD5PWLGtCsNiPy5bwPLMR6DMyYvNZAJ5uVtUS/ROW4QJBoNP+m73+z2rpWhzhJ+1nShE/x+YPlGt&#10;Qj2apKQcI32wWtmPsY8TxWvKxLCJquThjZz1o4+k4QIKag0bc3ZSPXnH7XYL+ZlILm9gq2qlnVyr&#10;55ErvnrXg9jyN1g0XPA8+6qKRFQsh51Ta8jUWFUI7I9ToEx64yI90Y4oeamGH7+9wwC8/3jH/caM&#10;w/QRXN6TyvE5UKpjBLQfYaDUWtHPzgkuNFiJEO8sweoTRw3ifWdgfU6jArQS2YkCUU+MwdIuzsoq&#10;ryi14na7B1eMMZhuiGB9iVLVMHTGBIaz2+94sJR2cwBkg8g/hAl3RgNBRtQyJFOykB9bP7Ik/B+a&#10;6AqGGF4+tZxHCebX726GZ347kCJ5+XUQbm4/fSHbLhQv/V3m3/qEAkLXz/O6Kzg3tzmR0e9zzcAa&#10;bzQh3d75+pxLgchm5mFS1udt+76G/OKYbLYr/+qrWUGi5+iJYn/sNeKSU+fbeq7C4CUTec0504kY&#10;2FCW8T1oPuOnOGapPOM7ttYtA+ImpJ3WVtfi3ttpXvZggCfKTJlNhLOyZmp9XoYxrzPGjKAVA3zD&#10;WFLn8OCXLTEhNNasVLRQlBZjmSw7iYNLTcg2edci5crvkrCckgkhLQbO8wlT5+OYu8scyciN+akp&#10;YrbN/7q97iG541rS4Ej/JKUKuapwZCCddBLhwhppN9LxQchvsW2eo9wU2j9YuiAcYlEwrACgpdwL&#10;eWSXZ1qKaBnCr3O5nkBvrV0seZibQ2ubPF5fqRa2hNLFkfSX4LYMUwnivvc1pbajeV+051YesRLY&#10;FltU49uQfZaV2Jp0Hr61XGTg8stSGN++dv839872U2We63LKti86Da3PxNYs6XqXNa4UGcu9rbVz&#10;s5wn3XLYQkdLtnQ3yVtehwo/rheniWdNytrbKe6WU2zTUhcRySo51ZZeQempe0Vvgf053Vm+SIcX&#10;QTmmMfuFz/uSaJvLOcTmDCrgp7Jh8SsbeC7vVA4FCuTlauXdhIzTe8MWYiMl0ygQ5FWOeZQ8hByo&#10;4V3BnqS0lRTSTfSQc2lA9x6nJRaSbDqGzbzPnANzsrGXxbyIHMZiV4iaQGtDdKTOFuo5YJWhr9VZ&#10;37n8PQM5cUbFeTGjiiCDnRZ6INbj6zVUnZWaJKuMihHFTZ7ZWGsLO7EUlFkwTFyABw4zVFOZ7qAT&#10;GKXtFOWQnUJkjRomCeQRxyzEkQnf5DbGW+DhhAyMs6OfE2dfQW8macmROccknYfr5DA604VOQPEJ&#10;c3KHVhNSc7PBHMuOiHEQfS4Zc5QpZF9f1Vm5F3hfg8VWsbQrr0gdrnTSmH2n5y+fX+er7vUtKtz1&#10;1yUqHpRLCgzzzr6CO/tZXFaSJuUh9f8uf9ovv9bZuk8mfXBFVnpeCzFvfIlad2w6YZYFTNgTosAW&#10;MNd1B8vPlXwRX7sFtdRygHnKxyTm82QlmzH4XXT+u/aC7qey5et+d1/n5G6nLhu4YIpPPk+ZCPK+&#10;2mn/wsvD3tzXXeg2TfRq7hanTqyhziLP6yxqOpXki0aIweQJNSmTU5zUYlFlIVvGbHHo29bUckz1&#10;v1FQSWN2xqBCd3mJ+Yhr7XYpQHqwnQ5D73/Za3MF8rlqsrikn5eu0Fio+697UvqV1dsEho05EmRG&#10;H/zBQJAVPB8PFKsZ0BW1xRo7A3SqrpYu071ydWdQkRTHGAU/f/6Jv/3tb3g8HqF3w3eBrSSzr/Ga&#10;WQSkSd9VS4VVojB777CCpEXyTfYYZIqmmGeHWWFTva35nISHKzJgzvPyfr/l/j4jQSl/oZWanLlz&#10;sLonjMklm7bWMKtPNf/hg8Q3Y5yrTD+DMe6RoOF7x3FjINSBx+MTn49PlGhICGdgfkRQlvctOQ/+&#10;ui4CJGx7RlNnxdAiWDgG+dilu9pRo/mcRxA4dFV1HLVFII3UEOMkrZcVUrccx5FgxvMk0rd/PHDc&#10;Dsz5iCAi40BCRVsxzL4oNs7+5JmWSSs+Smuk4H3G9e/HnRS4kdT36aitBh93jyTQAZjklrQW7XbD&#10;7X4P5CdpRbT2x3ELxDfP/zEnY0I1gD8mP5AxKzM2pPbJPnREsxvv66RuIc3CREMjmLMU/OW339hE&#10;NKhPHOH7BHq3lqDTCbtSFQcMlgJw0ZOw0qC1kkksUsQ0+HD0M/SYscrl58cn/vjzD9zvd7zd7zCz&#10;RMYDTMB47D8yJ1AbTTdYicadtQRdByss3Geijy1s496fsPKG0gbUs+dWKz4+P9BuvO85n4CxauB8&#10;zqTteZ4nXLQlOkfN0m6X7+uT+up2u+H5PPHz5wfe3u5Ef08G1M/nGbROjEdCzxuJqNlXzAdWMvHm&#10;4dG0VoNf/AbgiSMauSJs5YLFRd37yWQGPO3bPTaoxIcP9qrQenZftiB1GHAcLSl3TFQrnYmgWhsT&#10;OWEPqMLQ46w8jhvMVyNgNUzv53nxv/pgUg8uICVxgaOPCPRP3FuDgzQooTiY3BDd0jzz+cQRP+cM&#10;pg7ZeuSA751UIz4iJgvLHhA1mg8balLCEKAysqK0FPU3WOBFv8Q5ePaXoMxk49kR/PHg+Y4JQ9ti&#10;GIixMhE4MVGMetEKKwmaO6P+Vhzv9ztu9xv5d0vBvb3BmsG9448/nzhPKrU+zqAY6bBauWE6A9Ln&#10;ybKnaWH0TEbgHY4zOrsWMDPMco2G6SMoVoCT40WtMwYtGHvBcHamtUK09+fjgff3G6Y7WiqTEMfS&#10;4HPAUVACDe6zM5AnY9Nk/1qWxu4HuTZKfCS/J6TaMttenIe002W11ssb3cXjE4IGZsDJcWYoso1W&#10;BGL/gWU4ev4upJrcCwl9ZvtoicfzXEs8AYv76/k35yIDDOUykFnBjsnuUBAwDUCnoRMsnnAnl5S+&#10;u8+/fiaIIsal2HSPjxV4oJfXqyiQEz+BrWw/EBH6SgE3ag2ngs9kMc3LcAVkWAO9GMqMZZgDSNlx&#10;eBjXJcsEoxTQZYATkblzb66yD8+brUCaYY6oXNj+LiSx+J0KPJtjAkK05KryMLGFzDGLzGPIWw1q&#10;oFyDeK015/hmHMy2BdvU/ANAZsQ1b+LfFb+VkJe3KHUrpaRsAp6IThR1cd5k3Z0le4jASMgADbqO&#10;c3S0cP7zcEi5nqt562V/xJx6KFmJH/bAuBDQL861nCSLg9V5QM/4rgOo8Cu7hgIFUNAsukPHzUau&#10;WchKGN5FCStZ9bGmPMywysLkdEQvBKKUFESKJygFPZxFzf7SZRMKchYHrq7HSgS4M+ZYrQSCNdI5&#10;Qp2E3obvpW2cpxrJGQuDbxa7jGMPleyVWR7zlkhHLZD8RZV4prgyqNmnX65awxnSd9VLQcExOaqv&#10;QYKwcC770POciPI6jG18xj2ZcgJcEMFynsB9MqIslEFNXF5af43ZnIEw6tiFCQEseWy5XiGHF+qO&#10;mWh5ijWdpEyzqix9+0x2uAcgwuykkbKcmhxD2UYsWYYaEsp4iiuWOYFChEnqeQsub8QjFgkD0sB0&#10;SFVsiO8IpqlfxhyieonD1fUIFgFov4yJBiVL2s0KsorOaZ/A1jkvvcvvhCFmwd+qeS8rueBzsuQu&#10;5mSaISpsUyYStcPVwzmoKdQC1ADMYiwRN+nMnOAXKg/P0j+thCqxOK+bYjLDkL6YejqpXdHMSR4C&#10;05dqtCRCRroqt2ZZ9B1APGfs4eGOtfNjXaAlHzkufQ8gN7YJnQrp7ZXsTJSIOz4/PqBmXCP6wNBQ&#10;9hXPc675LBEYM6Qx3fvMyiLEvq0AjtbCAbwxCNdPzp2z183zfOLsgXbpqwmQHEg5eB5n5ywl+hKE&#10;DIUj0wtnqq6dd5GRdcZfq9SGq6mjLVtvTszRc29AZ4EDVnY6rt3GiJC5KkL6arJ4MTO3V0tuyrWf&#10;MhgvMdXEA7SBvaC4oUaSeMY/WIlk6RZI8grZpQh+0zUXIRWFCLISVAR7YLoE9y31hyedSD5XjD95&#10;J3OcOlf2B1963sey3V4bHaPIHoqkS9o0YSdYINptBQz5uWiM6yuYrkC1gmpEoq9E4M4Z7qFz2iUQ&#10;b5utvckRGhRAn3PmGDM5EGO4ruP6j71VNO2lms4mRMOwzatZPHjMqSpnZgb0FOSzWH9y6Paz4xwK&#10;aAsRHvrJPR1yPdfMhmUTe3KNDW9BxFw6VhF0AhMbKxltS6/AoFLu6Y4SkRlyFcuf47d69/QZps5q&#10;6VDZgLInttnLgHgaMgEAyxM16CA053EQGkoiNjHZl4BBsIkZAcPhOkXC9jYGinpn/y6i/iZqafSV&#10;hWrHBOZAOwp8ItDPJaq/f2KeE6055jR8fPzE77//jt6DM9qAHhNRbCGbZRv23gOd3nE7brnneu9E&#10;CsvgARNzc1hQ43CNGXsYifgfk9y8Ng12tJwTNZn893/7d5Ri+PPPnzyTi+hMuLfPCEgxmSwqlJHn&#10;OE/44C6OcR3HPa8znf5QqQXTx+JFnxNWb3g8iEI/AsinHmi3442yOZ6AewTEHrByYDxHInZlZytY&#10;LGpBBcMISgJQyPv88fxk8z+Bb8xw9jMCrhU+HFYtkMrRZHtM/P73P1AbA/O3e8Xz85mBuDk6kxM+&#10;cX6yyd/exLO1EvzThn4OvL8frCg4FzXCx+cnjlbRjorH48E+ce5Jl8E9PzHmDcf9HUfj3nuiE+kb&#10;ZzV1C/c3m2XW4OpmkP/z8zNRoe/vP3B/e4s40QeTVOEbYg4GG0u5JKtpR050dNzubHD4fDwZLLzf&#10;MM3w9GfaIkpEzTnQ5xmc9kSDD3hQpRxENIcuJuqc6zGisev7j3f088xeJUc7cPaO1gy9TzweT5QW&#10;gWcUJlLaDc/nA3ManifHS5048Px8JLjufrsTnV2PpNoAEMHcsOAraXJurcFbgXovjEAdP59PIpEx&#10;Mb1kM1wz2gGi5VCz9Lf3H1md2Kyij5Mo5NuBj48P1AJYOVAMEfSPYLw5TAFRN9R2wDFR6g2OjjGB&#10;+/3AnKw2uB03yul7xcfHB6sSnA1hfRps8vyvpfF86J3z3qkPfQDeJj4+PgFjUmcGfTP3/cDZZ/LB&#10;K24m0KF6JcoPGp2g3eknfERPkko6ZyV9Pj9PvAdtzP3OipUxenDasyGw/psNPwGLBByGh03KZscW&#10;Pq0PndVMmhxH437PRHLQ3ID2Ye/A7eB97/d7nBsTz3M1S25NqPknzrPjOG7hO/B6Oqe0f5gEDhop&#10;VffNSJicA/dbxZwVViYQHO6996imR9B8kVvdJ5ggtVWlyDOvwg3hvwR/eOH5SrqnOHcn7QozwBoT&#10;ZEc7MDrHX2vlnipGmt8+0JQVe3traPXAcWtBTM9yx36OoCthEOB5PujAR4Oi2qj4lXEbaQDJsQgD&#10;nnAvZhTbDahRomWG0phdbbcb0LXAdKaP4MaZYeDX1gi/jw34fA606vByC8MysjeDAYfpE7dSUVrl&#10;gV1K8DGHbeHLXtXvWeqvVxqLGbaB6BI8lOL143LE6OrGJ2Me9nuFafTy/X/p9WKgJh9pOI0r0BNr&#10;sbnJ/nqN69MuD/7bG/K/zb/5SNxb5Pt6EUm1BXE2Mm4F4DO843JK/HJZhD2dwbBLwMdfn+DivC2k&#10;K+kWAksMIc0yJny5SIQwXQ+qw1LOyuZQatybM5b/IFTAyzzuA3TPTewvjw6/Pp0QhC7P6jJXlpfb&#10;F3EPilwdI1wCEEV/+2ZmJVc7t6DkfA/24br08bkCwkhfnbkrGtMUhCvbvNpCFsIjMD5X2b5GZxlA&#10;WpxhGZjKaI3FP7y8vvH08VU37F9TF/P1YYUj5PzwAhaIDSs1kHwLtbTmBzQCtGbX5fx+MCGP2u70&#10;P4hKEmmWSWZ9zeX+xBeZ3Wlb8paeosks6jaOL/tllSdrDmbqzeVMpubNAOe21rErM6C0BWM0x8DS&#10;dVN6Ix34b8Yj/azShgwMaT5f9lYoBK3f19f183Le/OW9fL3M+RwrbFxsl4Jv7vS6F2NcOR3/6Evb&#10;c0r3reZKlp/RdfVS6BGwkFf7Ok/bdZUwztXbg037vXSfcGzW+WsvvztW9jKqKgxbcGM9pn0z/l+9&#10;FL751dyZXf/q6wEihrPOeouAusUY4espGYjXWCPxvJ/N30QWSdUj53etgNDsiIAhrxXNOmfB8B72&#10;Thh+29MN85eE/VZWvQXbtlFsgXHpzf08+frS/t6Tjpv4rd9Df5ddHwCXkFpMMSznORD4rzfN849X&#10;It+k0FQlgxQlBCQTQ9IZg2gtD45AGx3uBapT81hfJVhqJYerzQH3gef5RO+dwZvzZFPMM5pixj1q&#10;OnZ4ETTpWpa9EuE3UW4tzq0V6Bfl2NLKrzMhXboQptLX28aOubJdDX27X+jIznBedHbG/nw5kJR0&#10;1b74ukQqcf3yVlTBBMWL9GzcP20lxHlR8oKXa9jLHlqB2O39716pz75eMznM4xCZcxA0cflYVEjt&#10;CutffX3jQ/zjj28gCrpOUeq/BdkNUILJC0vTX59p2T9KKv5aV/5DPfqN3tI9rr/r6ZTAenneTVYB&#10;YIKIdDVGPYMLdgwhziQnDtUqxYWgfc+kylx2TJn7reBOuashXxebcLOBrpUCNGRlZ7uBQVcUrP4u&#10;KxibY9jALiuxjjgjuJe+6rTXuV7PeRFl+R7xtzlnJkcdgZCHXRD0TJZzHmurCxBWSjTT2xLdGktR&#10;hUKs1Zw4w7ZrrQF24ufPT/z3f/8dn59PuAOP8wkhrWU/7We6uGh755nVR2dzvk7kJZsJjkzumwP9&#10;hS5pBg3OpZpB9uN0oJUE59Q8g0kv8PPnz9BpBWbRLFhAD6c/IfoUBdPdiTQcc+B+u2FMNjr+7X5n&#10;oCqSn7RjmeCcIcO9D7ghuLG5kL2zGR5Ryw3P3jGGuIYLfv7xJ452g2ggql0rTxLkFbI4zZPO6/F4&#10;kOu4jwjarcaC0x0zaLokR0c7GNx1gotGBIefn+p/YXjOM3jCOS9CL7N/EaInXIFFIM3d8XyeqGUk&#10;kEoJMTbCrLnmr2h7d+Tna73BTJYlqXEfj0fGVIjiV4UDg82///47qXyPhlsjPZAb5yADc7H/+hio&#10;WLacWTRjrBV+rEaCj8cjwWBjsrL5x48fwTrA9fz588+oFACezxPHcTCoF8lu6WA2AHWM0YOSI2y2&#10;mNP7/ZbzO4wc6Ld7Q+segK8O+ZMaH5NCvPZf//oXzDnw2493/Me//zvu9ztux5FUIDWSWZV9I6Of&#10;wIzY3UzE8f6qrWGeZyDJpQ8R89UwYPj4+ESpwQgwOMc66Z7PM+xZKpbpHcAMvv66GqZOZ8UKLPqR&#10;WwJi5iBCvR4Vb2+sfETYeo/HB378+AEAOI5IGsOCKxzBMGHpF99vjXZeKaiqBnAHeWgsG/cuaqFI&#10;xGGmfcmA9qoAaaqeeNmrHnqz2VjUScVwWMPPj4+gCqJ8sGEoAAwcTb0aua41AMelVJSoEGEj2TP7&#10;Os5ASNfacBzIxJnU+fqd558axpbCgLAtByX16XmeSfF0HDeMcaIaZXv0TopAV0Nq7tUFsOT6673b&#10;ceDZ2QOBz9JCz0aCFhOOEVQpihLqrI59EvMOAK0VPB4nWqOd3qrAVfkQIFCtBCsF523f7/fbgWfY&#10;7zCgiQCfiEOW0rRacI6JPgeezwfGGPj4/NiEoaA/WSIwn2ce0BqMS7MZ0pgplUirgpLKutYSmQ0P&#10;BdVxf/sNYzzSCey9o8/B7E+xzEA8Pz7RakPvE+23O3wiuZncT8AqWjPMyfs5Ips5ooxDTu4677GM&#10;F+TErQN9OQG2fe47+1D2QJqDm/0N7ObcCgypnF2mkvl2UPzSZl6OqlxGITvL9SNfe+l9Z/Nujsnr&#10;+1IymjS5RxfjeRvnwn9pPJvjkn/FNoecpxLKRDa0jBnf1ikNyryfVmihWtaiyLnyLE1XImS3efdn&#10;MaezY3NmxgkAMMdqGKGgrbzyNMQ3JKi8WF8KMg3cV/c2HYNVBqefGr8+rODI7jguufV06jSvqyx0&#10;zWci6+J6TQ1FU+LpCMuuZ3n7TG5nMyFZFpHFCmxTVjLgXSpjs/tnQiEJDb7/U6LBgCwhNo+s46BO&#10;oAJHdJ+/GlQKJFzmLMcWo01Z/xr8T6nS3pb1SQ8099bla1Yym83xsnpF7EBm4STFZxIFmwsYoSF3&#10;wIizvQYaHCluMi7ycrymynPdWcbpNmFC1MtBMco3p8aXIxhrvL+U4OCNxnKQXhUaH+DipBGVFKGa&#10;DIwEd1deYx1OuobFPgX2y0uqfP81pmPtpNcAiGgpDFyIEvK/gu9rj9m2Hr7/1ERrO+vZcz8jOPXj&#10;WuH08ldLXSxH24MDR8EM+yJ80umv+mE9t798PPetr+/v1DFT54PyFLvhg7WWHm/pGRDnnygCLNZT&#10;RA5LvS2k0nKq980TwT3pACD3Er9VNiS0p2yIGqLUmr0K+F5Q9yBqqTX/uSbXwB9v97LfXl4am+Z4&#10;9bbQ19ZzlbJCuDpvWgybwFVnpYtXwPbGybZRBUQ6Ns53y0oQnazIZ+M1Qu9qngvLYwMPkfIluwu+&#10;+NF1vSwLx2oEtOwavAiWA67gfMxpfsAuFSQKxpSXfTu3PVK2G2h/0W9atCC/0sM5Iukj0Z3EvlXj&#10;ZjNVN1o6QeGbSepIQ+KAWYA9Yq/O4A9UE6FsTBilvBS9KlVLFE3QM0yP2YgHz6ZVS0o4i9OBogB/&#10;IKhtAp0kapKrebEhfKOVWQpAOnS3AfiJTZfJFlo/NntiX2nO65yA25rLtBPmXBzKQCYLREMkWhX3&#10;hcylPi7rrI87TXec8Vzwayk/UgYcpEzEOv82WeIl7dLE1795f+157e/1UvJAdGXLzBaQxlGk+GKA&#10;I/SnwbdqnE23vLwMJQM+aSsar7cs6O3zL9eRY20eOnCn8DBbVSGS47QLYr/r8r6CgrvtoHtc/vCP&#10;Xr94Tr5WwGNR0OgZtfpL48tGY1AJycXcg3O2z8Ey920udG1VHpBDXIE72ntzBkgndNueNJFca56F&#10;/jbNWQSnHJRrjyqfGlQrkinVEFB+PRPu7isptdZhce4jAT8MWMPXGXqdZunluFNQJggUokZ7asCW&#10;1/Y1w0L00g4usVcIXCulRrk/n6kGVVyPoGlFXTa1B0rQsQIfs+P5eODvf/sbPj8+cT7PXAPa75yj&#10;Vdof9mBfSY9WKxG8hUEZ0omSrkEI8zFXZYtZyVJ8mHp1+dJHzorcmsEiykKtlsF3Xm8Gwj50ry9E&#10;eDtu2civhN/nIBrcQR14v93i7CEacs6J58cz6SY8KpOkxt5ubL5JFOLIfiT1aLDRMM9ngHuIslzB&#10;4Ipu4+JPrmSvKoAmEAAYBVl3eibZngpIeZyVtVa0Ro5wASRGcKUPJxf1nAyE9W44WsNxOzD6wM+f&#10;H4AjOd/zZNr2lGRfzzLGWL5F/EgKMn4Z4lx+Ph44WsF5PtHHiX5GIDf51AnOLCWa/GHi+VRgfSUP&#10;++zACfRuOM+eNpE+pyT2/U6O76YmnaXgGUj+8+x4f3/H7XaQ7uU4oCZ9f/zxB8ca9DJzKpmLpYui&#10;rwGclD6tMfgr+ShFVe0WNA0Fx+1AcwZXa6koN0c7zwBxNvJFB7KbNgup3W7HHX/562/4z//xH/jL&#10;X37Db7/9xmTXcSSi2V37I4L/reLx2TfKjatnS/5uIoE/fv5Ea6x+n04quOeDKPbpE8dR0Dtpf5TQ&#10;vN0Ocu5HwB2z4O3tjn6eREoP8ltnDywPGrFigA+cT6LnEbQ6tQLeR+qL43hDa3dS4syRera1IyvW&#10;W2loTVQ+BTUSR1YMtRWU2hbgQDJaGM/MngGbPSd9BTP0Pl5olhUkjzgQJiy4rscc6D7QjI1r3cmE&#10;0SqTkTWaNzPpEUn5ALnMGRVfhTzmtbYM8LsvdH8mYsvqYWFFVa/03AzUd0drGH1mZYcZ+01oH58n&#10;Ode5T9VcOIB2of/UFHgGxRjPP84/K86po/uYQWUT4AYTkIKJDg99a5U9fVh1vaoSS9AZIs4+A5M0&#10;BJKMtLFkYRi4brejYgQF0YotWcQmOCYh0xuDzQM//zxRreHZT9RiOIPvUN1aEU7u/U7uJ5jB+8nJ&#10;soJnDMhjcqR0+J9O/iGM8H9rTpr1DpjjfjTcjwN9nDBUTJxo7UYh/v13eHW4OYZTMf54f8PoE+Ve&#10;8Pg8cZYzgwzP84lWboT3i6dLBuirLbfsNOnvy+/p1G/Kfr0nx+9qyswo0Vc2drlhiHmJz8Ufin+D&#10;fLr8xb5/S0jEcAp1+Do2Q3/7x8/ION1qhv+VVwYyeDEFRSLcmHLo8R5CYJPGY/MpJhCUKnQJdicm&#10;myCJ708luO5Bz7KmJMuwt2fIufW5UQB4fs6jMcB0Z6AbEXzYHZSYVEPwY8kMd6BZlGiZwcPRM/dL&#10;CZ9K0zwcZjmJ6UW/jFnzAgDThBj2+P9aRz6K556SkbuefUO6bGusMhG9xSnl4bM7Jwj5sC1rst+f&#10;qDGHEGbkXlxeZCm2AizpSAOlyIlIb/NrEDz+RkS40Hlc41rohGYJz/PkWGwZhHJIMggumbKMm2A5&#10;ost4zoTFLjyXRbk6c5loef24r+ABgwaUV8vAFJ3QGcGLiyMc7y/vdFwuLoff8j4FbkoApIXvJ2h4&#10;AAAgAElEQVSXz+4wqEv8jAPJw/ja0eoaN1FCe3M/pKCQ6oZ/Hy+O/0oTbo5u/EnB0XTpxmCDJ72v&#10;e8dErp1sGTj8JUJtX681vddkm84fBW1ygMsBNVgGQPJW5i976Ot/LYSaXwOXl89+g77zNXdrQNdX&#10;hhtzbvRx3keN76RTXyU2dd0uThkU0PWvOkX7bt+Lkj8Gs0K+EM6XbqwFTz0l+qZ9IhyiBpMcWXFM&#10;JzKDWOgoo873v+o07ru4t8rj4XhNsP7q9WWeXt9/iQSvwN8KA0uHui/Jd1+t6iaoW4eDDfnMgRkU&#10;HfvcaTU95iyDVPG3XV6hRsoOceIVkxMZYwz0dAmHkl/1BNYn1Uxc32PfFFtCxOaXaya5VSRAOSv5&#10;nIBwFvEBd2TgPPmPNXcePNcrhbLw3rtxoDmRzXZ9T0PRWaVHcy+JHp5+LmT4lOHLtdAZJAN6evDl&#10;lkqHDKT2EiqBCLfnepbN3phxzqt58264L2TVri9p7xZf6522SnBJS85nNKxSgKOgLrtLV/WFtbrY&#10;pdtB/3qciav9Va8ufTMvtpkC2ZnEMgFIlMReic/lCDlW4jOAM1hW5wRg4RjTVhrxHhdwb9R5QTC/&#10;jFk6y7++lXoMMWfYxXirvlgKcFGSeATbli11PVMo6/YlsP7lglj3zwSba+8LYfcLjbXZSB5NU9XI&#10;V4FcBmS1f/3Lpdx9FwWkVs658Fijr9/TvfOhv9hF+2tHhK8g+DJYY9DbCe+OdJ5nNDmbk8i4HnYe&#10;6YaCP3jK1vX8fUh+sGRv1x20TTmQlHd9fn9WB8w7bTULfL1kMJCBPXhnDUpWeU6lbH34sv/X2vJz&#10;SaGThtz6vvT+/hKojGra49pE1Jay9Kp8ixJBZICBhjmDqbZVzMEg4Rh8T6Y5UawRzCwGn6HPfaLU&#10;htkn1JR+RjaxApje4M8HzucnHo9Pvu+DCO8WwfdA9FvTOeTpC0/3PL/EDV4bg0vHcQTvs+E8n0R/&#10;xjTqqUdU1Klpb9rvmYxDIlilm3sEz3ZZdpc88G9WIsA3BjDIn1tqgxXguBN5WS24lTWukOlxjgic&#10;iQYhmhMe5DXeg77FCurR4rsl6V4ILGRQBsa5Hp3zKtuMd7R8PnfSLRBlGTZUW3b5nCMD4QASGYy4&#10;9lAgPNDs/YyEBDoEIi214f7OhpFqpOgIex4MnAOWnNsU1xW49wDnPMYjbZPpjlYYFIYBs/MZx4g+&#10;dHiHGRNIpRqsVPywH2zO+vm5KHKCI7zyofN+7Nvhsea0SlsRKlQUKxzf5+cnbvcbPj4/SBnkfLaz&#10;n5TnSKwQhQ30fuL5ZJKgBK3HeRL5fBwNR2OvPQMiiJoWC+YcEdBWk1vO1RjcQwZgxv3GnDg/O4AR&#10;wU+ehWnnKOkUsvXz5+/4y1/f8P5+x7/9+294f/srudKjKWcNlDR5wfn8ZzTAra3hDNT/SlxM2kbn&#10;M2k1xli9UAwW/OIe8kTqn96ZjLnfbng8SSOjhMhxMzyfn+wV6B70G9JbtBLURJvbnHJeS8GYZySn&#10;o9+DAtUbir0dB4PsOS+bzWmr2mtkYDcatoYtVmsAtTrjmCP2W93oTQBSHfVB3nL6uctHId1YpDvH&#10;xB/9I/i/GdWcYUeRLvhYB7QzZlWtokfVQO73uvSjKl3mYCKo2KLzKhYB4xwPE+goortxucwws6T/&#10;IdUNz7ExO4PRMYe32w2PAEG3aIqZtlEog2VPWtBjM4FRq6G1e1BLDaBUtGp4Rn8pOGj/BS1KqGKY&#10;Idg8FqDSPao7JqlrjtABcAa6R9JtUn7UDPQ44oyp95hj2QgDrR14PBjDrv/r//mf/zXnwHlyIh6f&#10;DzzPJ5XkdIxoJgEnaoZoCTYX4MKHETMnzueJ4ULIkASdHEKL5P/sPRvqHe2ITJgQDeyMOic3n8lw&#10;tIo5T/TuGIM8jXBmGlTqwGxDSVR4rQXDzygpWWU9WjA5/A4hCCJIYAjncssgJGrEIwCHvJZjK0EO&#10;Q5l3iiBkRFqY6aIADl/CaLCFtNu5ko28QxFbzLFcigNfLajdHs4g7dXx0QzMzZK/xADcl8GvMabz&#10;s2xiN6y5AhJln4Is4xRIlOES020O5NrK2HVPA49BaRor6RL7sidnjk+BlDikIwBGsdXmXwYqN9dq&#10;Qsb5kHMa/wq4QTdZaKUFB1kJ58SAqbLMmUiwZQSE8RX/1tyzvH0fkcKjHjLjm6FF3eaXz0a+b9l2&#10;qU9tIXLSEcrZ29Y03M/cF57KeA05gs2bcVMCEV9rCe450hrVQNEJpVGAaJaAdDRXhq9cytiFdFK2&#10;TuhBUToatH9XosRizZaxRX0lA80iAGKm7u1cs0mSuJgp5Pq+urU6CKzIqYxxlgI19b0i48nXV0ow&#10;vYYMrp+IcW1BtihtpNtSFuJLiQBf++CiG7QPYn7cCkbsSSYhGZ4VWpFzwr9LaSw53QMYW+hWQfyQ&#10;xWms6KGzSCmU5KROmIE+8rVGBuQzWFlhS/OdPzKeLeYo94p7Iuh9+hf0dPra8VPcdbShSiLhy/bZ&#10;9AQRuuESxlyOdCac4kCGnNzL/CG4/y6Cw/kELvOQ916KdrnK2iaOLV7B/+0gfabm9r3s1KOOVIp7&#10;1UyeL0CgB4musMLfUVaZoBpJ5p6INKIFaoryFivq60yiwT/XGYcrWnhRHsyU1xnCy7w15dy2QIfW&#10;OXWC1wViz6QX127pD0AoBAUFNEcGj8qeNeeZDIh9SH1s8XjLUpiXcSJ1ebElJzPPjIg0xHiKWSJL&#10;tHc8xxRoxBjQRQeGgeuYS1aNxj9sVe6sZwn0tWZe56Nj7XnpyjyLSF3k2jC7HgCb77B5jqU1AzN0&#10;D5QTJsOzOo9j3jNBNGfKHoekJLMCVVe9mzpkM6oBBfb39USuG/J6W/JKv0dAc11tJQmEbHQItRWb&#10;yOh01MYyVAZtaHzDHf088fH5E4/nE8/HIxo+lURbSYc+JiLIMELtqlJyLqBIvEr0wojDFxa29Bhj&#10;6T6sdEzqN8TapsNwPdc3pROVOrJXQ5bgiURkUHJ93qbWfZ/3sJalF2Nc0peAUL1C/61nvCa3IuAu&#10;JH0g25S0RrH1fEE/tgelyQPccu2hhoemc1LB+kBHyQZVICme3SG9FnbjhoZTElf7BEmbs0vgCqLl&#10;P30+xXrZIJrREjpXxVPkvizLUU+bfN1MNpcJFZ4ViWnFxPquoLTu6WnTzbAaPfU0h69kB8fLZw8K&#10;O1nUL3YHb8D10PNh/37qZP4rGmtWrMnGNGBGHws3nGPCCs+TfgZ375bYo+/JYBJlhgpUejjXTrYb&#10;tjM4qAGs1LDptgea63uOl2QMtsoWX76uOOtDTFIHc79vvRVcorq0ts8Re3ZVPq41VPiHX1RTX+5t&#10;Ars0nzrf51zrZxZ2eZbYE8XZKpsKKrhX2oFWiTA92gEHv9fakQE6+emlFgYSnY3lJgwfPz/x//6f&#10;/4PPTwY4S/bBItquhowKbXmKmiP2yth8Ip+kcOlOVGz2CUh7kRM5AhnPdWDgsDbSBzzOk2XyjQ0A&#10;Sy04zxPP85kIViCQnpFMIBKavPNzIlDRNW3R+/s756AxADUCnVxM3MMBNIFhdgaJu1DZFo1F58zE&#10;zRgTrR14e2MTx34+cfYzg4+P81zBuqHP12g4WXPrSTapQ0dSZVjQ1brT7upnz6qGUhowLakX5KNO&#10;Dx+yFJzPk+vXB3wiK6O050b4VgB9C/K6S9R5DrESYT3DNCyg2Jw4ew/bZlVPaPy1VspCBp2pJ263&#10;G/rZ8TzPCDqz8akH2lOVBKuhoOX8iL6FzSUVuO5wn4EC53lcSsH57EkHUUrBbz9+4P39jc0+4Xg+&#10;Tnx8fJIqJoB+Z++pH8hzzPmzQs51BWTdB+l2JoN8pVbu57CNZUM/nyPR6jxL6E+11gIBznPq+XxE&#10;ItpJAVNIdfNvf/0P3G+NzS7DHtiDtEKwn3PCakOLyhFef8RcKMbgoYwUp0ImLmGG3p94Ppl0aPWA&#10;gxUQQvvST07lhmfnsxoqjtrCrpGdx/NA/vQY5M4fg/1baCcYajXAqatqZQLmdrvh/f0dz8/Hih0U&#10;0t3wnOAIWm1Qvyr630h9bkE9cj5PCABSTNWABcUcR3sL8eeZzT3RM7HA87CGQcyqyzk8fUjuN85F&#10;azcEy0uYDoxTjbDHprMChWZTzKX21GBDTenBqmoU96QKXNe0OCdH0ir6mHi7v+N+v+M47kxwxrUV&#10;7xvRqyP/FmeDGRNYrN46I2nE8+5oUclQa5wzpIUSGKW1Bp/slVYLY0YI2/Y4ojLIKucE0QMjTaKl&#10;U24RkJcvVHRO5TnJpAipY0gZU4ISqMTTjs5zqRipDNt5nsxSRsfp+428UctxCvRsOAkGbjwpxanG&#10;WFvpmIwDvdSogLD5lgZHZpbCCeQihlM7Pbr4llSghorb+wF3cjK1RkWkjIuUAx26MHTT2bocI1io&#10;VhmSSPqEF5crfmwGi2OVq26Om3jDd8ShDPR0aDWkvJql4OYd91+uo0iD+/XFP10dP31xb7G2RrH/&#10;vj113tu3n3b5b/F4657884YMse3+wIXWRIjsbx8whrV8Wr/OhfP7mkQGnBZfX855OEau68UNsvmj&#10;TY5pL93bn3lbWjncuWa2/nsf5+s/Pfg+73vw5bpWrzIXtwo51jTrx2Xl7PVruwP6etHlLFso9OT8&#10;9vWdCyL85Rr6vURAeCT/1OZobnrgH8nyLln28glO+7ayCmpMygCDFJr775/1n71Swl++u+bnOjKH&#10;A3OGAbN90ZRPWQEjd1wubLBw7Asc0dQveY+X45V3DB0oH9Nn6JQipzPKOzGXUz+FNAWdzZwfla0W&#10;WJmi0Lw4Zy8C8GWOLpNl37y37Xlp0RWgKV/l4Bs95kK55pz45eNfN8n+ZSXddm7kl9eXv/v273ot&#10;/vDLJ/UfOWMxzgvCUpX+ntOyWmfJY37R/boXP3OtkHnVxvzvvXIF60a7LOkzry9fXzPgJbizjQf4&#10;+m1fN1QlAo2k/cyXPln6baEMEaV7cS/9rnG8nL8GJmzNZ1ZwzG0mhLD2pO15fU5fwYJxrbLITXZ5&#10;tv3uDrWuhM46Pcfl/LtcEAADazPPi3VdIk+ir8IMEzAc++/2Xa0MPpCOy2LLyHLeEaux3+bMOdRn&#10;kJ9YiS4DUMBSVJ23ru/oC1j3XLo80IpAlqbvz6+kgoX9k401Y250/q7A5utq7yK2US0oyWPrs6+2&#10;Qdo/frVDS4zDdwQhQDQXFeq+iHT6w3CXDuXFJ57PB55PcoQvlCd5L3c94KMT1W2OgYkWNqnvSsGJ&#10;OPLel5iAIVfRPZghaKw25KeewSwDzvbyDMtukVrgxbVeEx7387UOLsfAkqU+rxM2gafukoM1MSc5&#10;d3d/YR1gSPnPxtoKQikauekwJWZRKDOLYkOiWRYdyPZciew16c6QElv0Cd8bnXnrbe5ezqRXG/Sf&#10;vP7h52MOs57EfVEyfTmCfLOjlj3hFIR4PgtqhO2Bfe3zfHZsW3u7j5nsU385i2mbfDtxttb/20fc&#10;q3kArASO6wDg+MInXHfk/R+fT/TOYNCcHqhgT9nwaKCpYMvOyX05r30FjdbZqM/tdiVSn+VZ6KCN&#10;ZuVFx728LufuZnvbq02gNVzvJ51V2Sq0fF1Wc6wmdJpDJbXM2AdB61fKCqppHVznwV4ebyswSln1&#10;AKVEIgukJDqaRcAlgEJjZl8H7qvO83kS0VqtMg3rKp/nPyHml1/uye2dZ2roohq0E5J9Bf5Ufl8C&#10;uU5ZCoSz0JKBRk8u5gDsEXx3gkCMSBTUCIINJxK+lRVwKmtd0pp1x3kS8WuFFKw9Guq12vDw52XN&#10;RRnQaovVoS1Wo1Hof//335KK4zzPpOW63W4ZGZMfxSAd17wWBlnn3PwrGM4I8vfHE7UVvL294TxP&#10;BqTKkVX9tdagCVn7r9YKq4Y///zA7XagdyJdRZchWhOBzR6PR+oXzb/FOEcfOHHCjoZ2HBxTPE/v&#10;jwxKjzFQUSNwvoLgpLUFfv/73yGaMIPF38k//vl48DtwHO1ArQe52/sZCH42GWwHGw4WaxlQEwUO&#10;p7bmWidwLfbX7XZDLQW32xG6ZD9TiOZureIj+oOwqqFkMNjM0M8T9/uNfOaVSYY5tddK6sC0rxxw&#10;H2ElMgZWW6U8TyLV36MJ5c+Pn3kdBNXH+9tbcGMzwA8Hzn4m+rmVFlVsG9LWZyQbyMMutDdAGad9&#10;Tn93qmqYqAnuo8ZAYyk1ZIbJCjPD2RnbU68TOMjhfmso1jBmT12IODN9ihppVQhYKZmcQO4m9g+o&#10;7R7yyr1VSklQgwAOPjkfrTU204RFwoKxyOmO2+2Gz88nzvOZa6xG6nBysVN2HlDDUdLRHHiennqC&#10;emsSADjp65uNtIsBQ42xwFn1ckTj3CnghnvEYwsyER3njBWLYkWdBQFuskXtA5/IxvVQwmluiC3D&#10;/e0N7ThC7maUscZzt5p9dMYI+q3aUIrh+SSouB0tqxYtuMwtbBRR97h70i1x/S38uZlBa1I5WSDW&#10;1ZRUInG1LwTCZNXMyHPRrIW8rgSWbb+nPSLqoojJvb3dItnI+WyKyvcoMzl7RykUWv3doua32Oo6&#10;qwCYfjd6SVvpJR+e8794o8w5yHttPHhqI2eORcmUs5GE0ADkyFFThIb+HOHjhQLzSaVqlqVViXpK&#10;p5AcTqVgU7ATKvHMII5s9y2Ip+2n4CeNgMCIBISP76cHENdfivMagNks/82p4L2X87KCGLZ7Auua&#10;L5bz7qTk/eUwrA+82tu/fPn2H2mYxWVMf9wNz/2zjkswysH14i92nY71lPG5oLII59B9BXQ85thc&#10;qEIsDmljdlFUEMu/XjOpYJMSHgymbgbZl3FtcmAF9NA8kabZ5DNkNY18dygPc/HzszT2mznwNccw&#10;AUOvjt3Xz38zjy41+VVG8jMypBklgBBVno7FFowz5H7ekVlMjL0mWIAMHm3BCNsCF98G5+LzOSky&#10;QmOvejg9r2u0Nyfam4t9ucMWhOAzrb0nh3TNyy/mCwoIrM8DsU5L6PUN2IjS1jzcAHW9otwQiSKj&#10;HptTt/tt+VNvaHP4jP0QwfCJpHpxD/5djzUFgis8ysLNA4Ul2VUyYQWTNe85hQaMkKqicmcZMFhO&#10;nDQmnfQVmGMCKt5Nq1IPhnSSEPdXEHNdE+nEbQsTc7NNkkl7rovL3S775/K59tJuzq9vY1SQZS1z&#10;4G7nzKqX/bV+d13u8iqbdE6szD0/q3NzE7FNNvfrZ6B7m4NUMdinlqZrro/Zy4eoz+I4jM98OV1i&#10;rrYxxQ3mNjmLEsHzY0oCmLFKaEdAIxCAuaWmLXR1zJ3t17ecnhx3D2Nqbem1bqnfzZBc1ClT4vx2&#10;LK3k+ZM0a9FNIvXHCixpz+x2gbtvfPCW6+HGPTPdUcPI87CT1AtFQQuh0oUmB+QslfyZqyJVkKjJ&#10;XUchUPahA3xPTMQcBj+vx7wosJpHVqmokjn3qLKQrbKEVGPKJbCl813KIRWYgtWbQO22guY111jn&#10;DXlszT1j1/txcE1AIwM4/jJGOSZlFsAbWluBtpwbD/DGdJiNKMc88fHxgc+PT/SgbuCtVsBetrBQ&#10;1l3ltFPn5Ha4GNdnuG1nPd9KGSqk1cHgnIvTd9e77o5WY3rnjIhezLG4ZKfW1PM+2c9HZ1eMTo3F&#10;UiZ8CYz2CwAmdB2wLcGQDSc3BPr1RTuc6xnoZCVrfEbQ39YeXyLDeRH3u+yQy3T6+p4hz5okIdHa&#10;YJs7yP77Wm20ZitkyPZazH/+2gPiu43kQQblUbUFsCxeybE86rCc3BL2h5xEhI2GstZVTrDurfGn&#10;/Oem5rUuY7o8u7/8/G5W9qnfg9z7NZeOED+1ZEToUIKVuMDnGBHkW/vVLKrZnGfjoiFaNpUljdHX&#10;Mep81WjFsUxjqeTZYpu8as44RxFMX4r+8uyJAE9j/3Uu9bl5nU638Hdf92rcV7QocZa6y5n3pMpR&#10;dTERjkTiUk+FnsBKUhehxANByn1iYaPH/cF+MjYNNh23duD0k5VB7pjmWaJvKJxboRIjYF7McEap&#10;b5/94keLVkM29iVBZctu1LktH0X8xsm9m2er5T37nBGU4wVVpQ7nvm+1scGb+zavKv2/o/dnrP3q&#10;01BrCcoqBuT7s+Mp2q1aInDbmDyQHMRV5uSan5NBUFG/CQ1dymrqCV/8+Gu+Qu87pVDNO0mLsM57&#10;yrSnH1RbY4J6Ek368fmJ+2SQuraKj4+PrOaVT+MBMqyt4hwd99sNPife3+44IzA6MDYbwqHKEiCo&#10;JVTNVhkgZtM+IpSF8P/ZfuLPnz+XPnXAxwQCgS8KmFqJoH6eTzzPJ+63O47bLVHzAkbWWtGOg8kM&#10;D27ig5UP9/sbnk9SnrgDtbSIbzGgTpRrVIclIwEY6C0IShEGwYUe79HHwycRyr33QEPPRMu2dgQw&#10;s+B2VMgH/vj5ASBQyhEINUMg2MkzXyo5o9UbTpVNtVQc9zcyKNxuGOeJx/PBSo8Iyg4f6OPEb7/9&#10;wG9/+S2TE/3smCUq8w7KlmhjAFL49UHUPOXLct+oiSCD3jNMCwcws0Lp3m6cl6Deub294/l4pC08&#10;+qCsBM3NeXZ0l3/gWYUV5Jt4f7vj8XzAZ4cZ0cXH0XCeg1Ufzwfub284e8f99hayoGpOR20VGEwU&#10;uTuOVkN3ErCrngRvb3e4s7lpa+S+J0K5YBhtPStcYwKDJ9pxD8XBvTnmxDmeQY8yUvcMJ+qfW5RV&#10;IyJf4JluUaXtmz+7zsbpTvQy0QBw0YiYbL2W5+2qfmNlzOgnWj0IpBgeqPKScTOh5Y/7gdrq0pNC&#10;xPvEODv7dNBwh0H6ibLPypEnm0T75FpO4LgfeHw+gkee/hbtaBo1ta7qnukz2QNQDNUqnsEHPyL5&#10;med2nJU5g0aaHMp4VL70DndL3VqtoFqcNUHZ1EdPHW8omH31Yhh9otGg5wY9jobH4wGR92e2aEbD&#10;JxmXZXW4RyjeZTQC6VkHR61PD2JyDvwolV14G5VFgpxcnHGVwWafeD7ZWRnuoTAsNh85nEhVwrv3&#10;s0eMyDENqIvEMhV3Hlcup1hBN2AP2uiMRjgDK04Xpcnb4b0bW7o24sCX0KbDsftDMZzVDOnXrx2B&#10;YSGku22lcrYd4rc76XNaftexMlSvd07H8uWdRUXs2/NpPjVBWAbhiyGdPpQxK6PHWeDjlTGiAR1l&#10;ikAYvfG8LpfS0sAsxgBjl9Ef4ZdMesSmEJVHogTxGmQOt+mFAFJZT1YriI8pEiATmXnMILhrLZbz&#10;tRY+ZGaXFzB8PPPvyxn5in76ulLY/su27y6ymP21BSI0N2DCKl36vNd8GY/eRz6rmkXkugeVgvbW&#10;/h3e76us79shE0dmKWN0ZCeKHPptfhl8ixJMORW/uEfKk+7o+3ykhby+r4BcBNosHiR9SukB41wR&#10;TWfX6+mzcVhLEpj0k0u6ldIa96cMzzX2qS9CCZ2F+GR2P+UPC9mnOSe1CA/oGQ+TwSzRVmDt7Vy3&#10;7T/4vGsfxkVijrbkl4I1Kk8GeNgGDcBab4PokDROBXe15t8HVNZrlz39TrSD76oQ0oPAhmTdUWP7&#10;hk/537TYvpedQV0hK/RZ/bzIX04A35+7LjDJomPpC7vo0Kue2PaRxoKViBBqGgD25rB6trJdVQGu&#10;69nzzVx/FyDanhVYSCihxXTtpN5ABKU1Vlg4QQVFAeCiM1fXBB3/QuSb5lGJhZL3Jz2M+HP1hEqe&#10;iyNeZwCASxDR1pe0kkuzzpx1LOqtWMdNNrSDM5im625HYgBhkb0ZXAg+wGJvaN2cg8ymXnlWm+V3&#10;tF5pV+x6bDtn9kROrpnt9Boe9omn8atxWDTYUhKyusFLTTmzGfIzGZyWfNIO1DmA7bzX2DfpNYdP&#10;S/o9ORBr7+1BqUgUKFhW1mpRX66zZ53FC728zmCgVg601lVy7h7Bs6AKVLB7jo7en/j4/EA/J/qY&#10;afP69mX3sfZGzr3hROf6aV0S/k0CIs2J9NJODcYw+QoYIuQskS5x9kgKMLZdr80yly50V0JKZ4uv&#10;c0RjT5YQuQ3ruxc5Am056IkdGWQRl3Lqq1KwB3CyaayvwNZV//jSa3l96Uydr9unlcQJm3eKGjDG&#10;ulBly8ZYAXXb7NB196+j+cevV93/JSjqOne35Osmr+kP2IIyWDiV+r47Mvs+B9du3/MCMrAKwi+z&#10;attT2aaczMqW0AxlmlH5r+ciwg7I6+hlS8gky8sWkl0vqhYGUM/gfB6daMIelJz0GycWVd9MRGcm&#10;NYrB1RE415b6xn0mktouj7DOfphFMH3XmeuMT73zzbl4sQvmRkkDXCRnT/C/zqPH0hYjtaeC4dLp&#10;pv0xhSq09D+IdhW/TsH0kXQaM6hGamTIZuo+JNUf54X3HU7apxmJCA8uYFg0Gizhm9iqqkU0oRMt&#10;GWDogwmdPnpSMAwlOCTfsmlU6SpbD0SWG9TrAnCb2dCRX1HSIMrqXYGW+OmWwcnWDjyfj5j/mZQw&#10;FmX9FgHP83zmOdHnxJjUjTUQ9kn35Ihkg4P0NGzIOMaIHmoIvWfk1972pWTAnfJOGg9+JxHoIaSl&#10;KGjhIQMMDrkTPU40qYfsGhA0U6Tg6CjRfO88ydnuNiOwFmj3OJSFqh4nm9KOCJq1UlBut6Tn+OOP&#10;P/H+9obb/QgdKikXmKpGlSrlVuNnk0ZS4LTbDQB508UhDSOSnZX/XNuOjjkNfYLy7I56O3hkmmVS&#10;rLVj0Wo5z9ZWw1aKZ3z/8c5edrBopgmc54njaJlc0fxbzGUHA8Afnx+kJrGlv5jsaQEQBT4+P0kL&#10;ND24m2s0F13UvEr2KWDZWiNy+yCSuvcTYxD0+Xw+aRuG/LegHm1Hw/1+h0/H+Tzx++9/x8+fP7n+&#10;peJoDAbf73f821//gt9+/GCgurak1umdwf45J86zs0LCGQ+xWtECTT36k5UQbmGXMxHA5EnD5+cz&#10;ZD+oUSuyL0BtLW3tfj4z8C5qDcBwOw5M2UjmQQm8zpE+Bo5WcZ70pY+DiYX7wfX+8czUq0YAACAA&#10;SURBVOM3jDlwv70BMBztyOfqwQxRUNf1gnaotVV1AHfyzJeGt/c3cqSXilkcf/75J3xM1Eaqo1YP&#10;fD4+SdXSHceNDUEVcD2OhvN5orWSso0Yd7HC/jJVtpUlopm6hPGrMxD08k8sKit8ki98xLirM5l4&#10;O8hLPuYEBOydhnGeKLVgdDUYNmAE2KYazFrYEwRs9GgwLyo7M9ExMWGpAHYJMIb7CE74EXRKpFsT&#10;INKsRNIgKns2kGJrDWfn3sPAVvWjSp8WfN2fbLbqWDEOLF3K+PDE0Q4GtqenXj+fPfey9JvUqKdu&#10;LkiLqBwoxsbPpTrq//2//ud/GXhYjj4C1GjJB04u8NXN1WW0wbJcwqCFXGe9+DthluX8KqXR+wyk&#10;RVPJKIMraRazk7EHb9dxcLK8T5QCqNNxa9HMcCgQFOMwSwM/DcGtrFLdl0twpUqxp0CGsQEd1mbJ&#10;3WlFz1VgVQe3hyJYHH6wENTNaV7cefod+dmL4bkb6zJ08y1bwiL/yJZSt3jWvO43tioNDvyDlzaC&#10;AvpCppSkpKCchSNh+xyug9Li+8ty3JwR0CxSUCKNQEfyEOvRw82BgolAFBHpEX1NkTJvyhrpflZE&#10;BWI5ZiGGqi2ubBoNFnyCi2urIAIaZkTjhJFJxIIC4AheuM05xQppGbBxGS1+e2h+4/oGg9vWWRu4&#10;Kgj5HJBdvXuFV2N8OYALVabDWbGP3DdQEGHtJwAQVyF/KrtdA6WlBJIHr73ls+iaQjdqHMuQQ8qs&#10;vlAsEJFJAxJI2tRD5WWMKrddDiv3Y6iAuZ7fwqAO7RhGfTAiaxzTc50Vt6HeizBdKRlSMXoa6cDq&#10;bxOrIRim0IIUEJMzOGeOXQp7uAfSOD9OJ9DHkv3wvcRNZwhfzBUMWkEO01xscgRE4mPKidureJDj&#10;nqoO0F4sK1CdImiG3ZxB0R6JM0Cf35wCn3q+hYJJXafAhNnm//tFFlP2fZWTaR4trxXPqa1h4XzF&#10;9R2ggxePPcOhlaqSk7ZQXyvJMLeBOMo2PjoucgoyCBT7ucgXjCTahKO4kJFKw9m+8FCyYM6RdDoR&#10;muQcKKhiqogJx1uyHZucXNVhEAiNlg6/niV3aOh1bp3AlC+TVc9FZUf50BwIiQXPQIZQ4DF7uXOo&#10;u5cO14SJtzKX2ieiHofymhVmSydyXVQOOVZAANRbQpVB94kzbCJKB6WfJBuxH1cIIY/Z1LlaB3dH&#10;xfUZlNiYoO6Yu4xQiXAuLfRJCYRbYdK1WYVFci15xpUsyP20mg0lTcwmqxbDkd6Q2lvjixl2XGnV&#10;t4d9TegquJt7PvaW+zrLbVsf/rOYV08dmwnOuN0UxUPIaybpYuzLttv0dBxcul7+noaop53CWwcw&#10;A6JpEddkYZl1I0fpGHRQRmcAqgd/aw8+xBXYAJgC8UCsdriTW1G2zHTHoWdEyNucWVW29p9sKq3h&#10;+rfL06rWAUasKfz/Y+3dthxZcivBDTN3kpFHdZFGqn6Y6frW/uGepVZVZpDuZoZ5ADYAZ8RRl3oN&#10;z8oTEaTT3S4w3LEhGDPL2FMuatC4OKObgDfDFF8fZmcKmJvVWurg1IiWLVrsV1TScYs9C5HZkuS/&#10;qQNoHhzNyhg7Cqy2Q6wlYm0qtzPZrYsOKg9I6Aoa4b5Y2sJF9b0Q+BKTDS1oydan2jDBCyVFiM8K&#10;0WPGrxSfWwSvpaFJOsj44lKIIPos0ebIu9t6hC5dAh0xJp5ZmN4lUquP7HMGAwWpz/Sthz6v3uiu&#10;OvnNSSnBn0I6+D5ShpDXSeh1NqCQ7yAdmoymTrPUMnOJP3qeJ85x4hyHO4YmpjsYj0k+Pj34VM4z&#10;ELAbqcTm+pie6FUEvs5p72TGsQIG+dkbWJ7ksTifvcTvfDVfzwYkbRKztNg/gKbN+EZV/J0yC7BA&#10;a1eEzlJ5AKEA4+RIs2C865aT/VGUWNowB6fbJtP1vDEmXq8XFuhMsQSycRjck8KcJOSREMt2ReuY&#10;YwK6cLwOqAr+4z/+A8/PT7xe5kDLAEby7ekQBdSMm3j2r+vQFhDxAAf1OP/POVTKAmFFCP9JwG3Q&#10;Cc1dG+6AZ3NEZliKQ7akj2FaEEAV4zjNAeVNHOcynO1RxwcFu+Sc54Fq3BqkrDvD1fTl3THMIQZr&#10;AgDHYT3YAibDG2YPz7anrQV4M2dp2Ycp+LaNpdqHFbvXoFssQ9WcnBMvdypmvybxszXCFrndbs7r&#10;xHteWWbw5o0k1eUoMbe3rVvmvD+DTSTpfBznmZA1gDsWWwQPmKm/fP7neeJ4PiEwH9R9v6G17nxi&#10;mBMNGr6Ofdux7QZJ0hrxmbOpqjSBTsp7JkuKO/1Ohx/ZQ7cxh2aiHbA5nzntLIP0dRzBl7Z9x37b&#10;iuPQIGzo91BdjnU9se1GV42oCS4Htq2H/436iMKgYKyJsDulx4mfP/+O5+sF6ELvO7btbtAk9x3/&#10;8n/9Cz5+fODHxwekb6Ff7PtuPQK2zZpVbht639H3jtNx6hn7ZKBp2w2mxtaea5D6SO8dshnUyHT4&#10;kbno2HX4inkCuJmEUdN5tr45vrWdZeKvw/m4erYwWkff74AsrGVOYyk+qdt9wxielKsTr9cTIsC+&#10;b0Yb7nBujY5n82OuObF1Q77o3Zy3gDVBXXNizpf3SWgOqZTZtNZqS4PXqJo8fL0Oe0bruN0M6YLQ&#10;RCI99FZdzLQ3nHRW6lkfw4U1h8sk8uzh+hGFjXiAcQHNMeldRx/T+LdloDs/cjx3s3/sXBqeuVWl&#10;dZgtOJedu+nB4zVX8NoaPIPDVJHPtt5x2+/Yt5sF6ADcHw+jT3H/gs+H+yDSMM7p0DXLdGY3sngu&#10;+mZB/ub8bOsdCyt8Snwv7f4VvjrzMW8+dwlZ0bfN9QDAEr2XB4UXbrc7NmVpC8QGBR9Mb0EQoWBG&#10;KW1RnIqT7dtXUdwtAjnQtx2v82UHfgnaZkz2PE90j3JLMQIQzzcGNaaByTNaynFclcl0huT4QrUJ&#10;44k6FDO4UO6QcywqoQDCDCd/w+zJFllfadnQDqQyT+b4tkTLHpIZ6hTUwGVQ8YX8hXh3ds+YzGX8&#10;AAo0yZet+Z3X1SLI6gQ3SGmUq0Tp4/Xbkg8RSa39skDfPLWs3fuLRj7XkOVjCENF3m7y3f2TRtrb&#10;e+/T4BY3mPOnVKX7dY4PqjTW/YMYRh1HKkz1JlaCn07wRYOKDgG/J3++n7dcB4RxVMIufo1+obsI&#10;osQa0J6gQ/KNfuIeRnNxL5aYNqfcb4gqKFl4Lt/HRQevfTca6fjZ1jJZywjMMslQCku2eC4QjToy&#10;ZNLx9WQF7Dy/LggjuQkyJ8j5AJXPUNhj/Hb26IAoCxAWTQSQiqPiPZPMnuHNUpRBlKos4JL9G/et&#10;hjiXU/Ku/mQnFJQx6pd9e6eP+Go9ymUfFUB3IcPnVG7McfLZIRcu76cjPBxnnC/HxG99x0hz8Ige&#10;EDSpSoAg1thpocqzS6ZsrGOuLY3SdLBNBA/4Zjyky3A8t06Gj8tJ1VLKreWfJF3rm+wNx5kg7lkz&#10;nDOj3p+lhcbjPpWxVedprhN1AjtuK6gxIc8QuMMpso0ZxdmgTHdas/iwAFjQZQcrZApIAjYfa37s&#10;8rpdnUBcc3ZrD7riGX07Y+rnibiXDEIONWNAvDij9e26SuoBrIag4Sjtl8L3yH/Jw30sl6MUPDzP&#10;TwR0C2+KrN+W+3OVIf+pAHcnfvKb98zeyh54DpOE1UtXOQ/yIfsseBOFlmjEJ5g9GPf2tYvqA9e7&#10;zHlCGuJnb/tYz2wc+ev5jzP6v1mP73gcG69OXcBiqalDN8yF4Vlex/nCOM88Bz5G7lFT9VLlBsEM&#10;/bOJZcWZA1z9SFvGJuWtle9WXnylje923M4Rd3SGHFoOhUDm/50qxKoD4vyTSjwf9QtfZXP6dPpV&#10;Oe5UJFXvzM+Mda7L2pO/8IyHXlw13gJlovHYFUboKmujyMBdLlZSdz7bgvhwfmYwAsTafL821zlO&#10;ie+Lcu8JtwO4o5Xn9T9TQX1dFrK/jSue8s2X1Kst4Oso4pWQvn4tdDV30EmOs2oUasNy3cWrDP4L&#10;Lx6vzCi2V4X9oDy6zjb/vsquGpi88mkG4ZncBOT7F/2W+2ELZftR+YOPICbgNEmD+AIztRStUY8R&#10;r7AyQrWklML9nNb9SZf5ByxUyFt1vbHIZf7K+bsdo8oqqq98LKphYN+PzGwxHbd5ZuT0Bm6CLaog&#10;eu9YU3G8DmuOuZu9PecIKFFm6fG8nmNlo7QxcM4RzlBmN3983NF7i2Z2dM4q6ASxcxIZ3l696crn&#10;lzmulWdYAKxwbKPwFiZHETZVgWZnUTWDP6wOmpFNbw09920LRw6zOEfgydoZHmOErmBwPJkNvzXT&#10;C1jVMB0KY5wn9t2yps/zRPMM4Svkibizc7NEGTUnnzTxBnOCx/1hle9NrDrfnQ+fvz7x8fHhulML&#10;TG5bSlubrExGyLC+bZYtKQ734s6x0FEAD6AucyhrCUwwWOzY2x0Z0KfsPz3DmxUNFbf9OKyh5rbv&#10;6H3Db7/9wHmc+PX3n4AI5hjmOO2lctTP0fQM36ULz9czmooa/9PL2VfPCFb/fC71fbYMWfVgkTWl&#10;dMzsraO3HXNNPD+fIBa9IPteqSczme5qDs6//f1vESACzOndXD99vaxHHZuhPp8viCTs8JrWBHh5&#10;VQBhhIl5bAFCk+Vdm9PSABMnx5jRRNPO78T9nwxS5U9/+iP+/Oc/449/+Cc778oqOyYImYy73R5e&#10;ESHY+gbcJeBePj9fWFMhohB0tKaeUb15U1lgv+1RmTPHac1RxRyQBqsseB0nbvuOiYXjxax4T9Rx&#10;nme+P7Nzp2bwnSw7oewMt7qjQdmPUAVzCG77ZgEHh4kBzIe4eZNG8lFC0bAx5nAIDwjwfL3weDys&#10;6a7vwXlO9G1z2KQF1QFWPzQ/j6mHAvf7zXD+W8Pz+cthaxqO48RtvxUm7nQtHdtNDJZlLizqSsul&#10;uPSA9FBhdati2zf8+vW0oMZtd0FiiVLdoabHIuRjyg0A4UBfc+G2p1PYKlQpc60PxO1+Tx1CBGNN&#10;qFfFWOWJBxiF/GThtn+g7+K8y9ambw6JpZniBbWxjPPEYCV60X9UF7Cs4a6qVeFEv45F/a+hQqj1&#10;LgCyWaYCgdfv4UL0tkegnZUlDKi9Xgc2wLp0V0OeGENWcnA6s/HPtpLtgcRi9Dt/0QDDUevKwO22&#10;G+yJE7o5/FJPiYaGxXEjWNDTswvgnv6WG0gHG/VxoGTuxg9BZF+4sq6FUCrRhJJfvn9R2MvfPAyt&#10;4K7SIcj8GfEyUaEuRgIM8wNB1DZGV+8ZFAglPdeZEcWI1riBL5JMr77McK3KaD77e53d55ppJvEt&#10;Mv4YdvWcxNdTWf36IY2RMp/LNQXWwcdte5yOU0ANWkJoiIBExm0Iw8HWjhnkxUjj/asBxv2EILAE&#10;hRniqdAAZjxTgKmGemEvz2aOO0sR9BcjDXFfo8erU/h97d5tJSkK/u+tM1AdHN7gFszyLk5tH3bg&#10;9JbPNIwVRCYWI+R0OsZQvnvVlH0kzZEGFmAQAf4h90sAwzgqThrjDRWPvWTNA1baJQJmzxgtlEmG&#10;Um1fUFcMlAMre0KplyuZjvAcjZ8Ld4xprBeVfzOQuIZQjewZCjlJazevIQdUdzKD59HgIChYCBNR&#10;6cbzdIMGFbRLTDAohY6Pra5v7tBXegqImNhEd4sGC8hTdUEYKuc2v8vx+HuLTmnJcktew0wjyXEV&#10;zg1WfHB/Y+EARE574VUXLuhnN2mylDMHr9FYYy2/U9HM4IdnDJQ5m/Ke+2W3XbwgxmHOY1ye0XzP&#10;VRUgrM1l9isWuixNGPEmH1qwAilGRPLGhEAyI9uDciF7fMFccWlSGlJz3LCAEfeMtJL0UPI6Pcuj&#10;+SLRNWO0KpCWAQ9dhoWfjrXCRdXOQYyBZ6lKNVVIcYpDBNMhAwj15nezPfI1WY4px5f6Z2w0y33g&#10;noa8CtpQfz9pGpwnCp9Up3XJ92NvvJKlwlrUc0l8V+RI3sZcP0c4DxPPv8grudKijdUzTeFQSw4x&#10;25rrZD4o9b1m2+SLSuhHtqoRjcd9FZ4TQRXydOfyenVeimQ2Z8gKb2p01SHe1gHM5KsBXTM8++qe&#10;oWZOgunQACytXsuyC+dYQFtRRWLUSic25c2KPewEI1oV5kHR4MYB91MyQBM7U/Zt+jn6Zof98zwT&#10;LTJGYWP7fY9svKgrweWqrOt3sveG052q9/+z7EWIy1th9jQrWTJj8Xs6Td0rGicqfD3W226mTrJK&#10;kD7uW3gf2bxT7kUHNGOOVSuU+V/15esCqJf8Ov0E7IETt89Zo3rQ7ZJvVpprg6KTiY8hHucTWep6&#10;2mpA03AAAawobT5Dv5djn9Exfs1Z94qQakO58/BtspefxHFlFZcED/KrPH3Z9sEys2K2knQcMtx5&#10;gmG7FrkZ72fJ9mL1j9L5Wvlm3pe2Gtetg/NK7k6/bFZjXvdcuO6qwMqAAveW/YCIJ5zmDZu2cz38&#10;bJTxNWlYFzic66ITI3cuQOWd7nMdl6pVcyxYBrvLVTTBySAdAGkdx2lNR1tr6K5L3247VIHX67Rz&#10;uqyKpTm8IbN0q34710KD4nwdwG5Z5JZNZ40Tp1fQYMGzNnOs1DN4IDM4UNYh9AWuP8MIABblft0v&#10;Bc+O3c90CWBFU8SktyL/VNH9dzpJA97M6cDec3oLp2o6wn88HrCGkU/0bcP9dosMYcI4bL3j8fgI&#10;hxyxzYX3dye2PblFwovBaViFl2UhJ5zTOIc5wZdCuniWvzlo19RolDfOmVWUvo9NN4Oc6YL9vmEd&#10;5rgSmFwanlzYPMNyjIHuzfEsAmoOQJ7ZgACF6TKbO+D2/YYxDI7lx48feL6eODwb3BVabO6Y7Zut&#10;mfSGrj3gIfha7rDb224Z4mc6wVvvuPv+ERaDWMfZjLvh+XxCYb3uajY/YE02992SPDFsNRgQH3Oi&#10;t47jONxZujzLfnljRoOemXNg3yzr2oLl1vRUl8OcLOocgvvtgfM8rNnn84XzGLg/Hrjddqs6cGe9&#10;wfIw+CceiDqNxufEpB6yFL0J7vcbxjLYl99+/MA//fYbfvz4LSpoAPEKN8MB36XjHNMbcDpWswjg&#10;gYwWARmDO1kOn2FNGs3hrGpr9PF4hP53zgH99Stk+BoDrzlcunaI8xFVwcbmqnOAVWBNzGG6eYZ5&#10;VndQz7XKkrDdGgAVx0pvuN334HWAwzmpOVyrfd27NfVsreHz8xfOceLHxy2CJPYwy4aHqlchTey3&#10;bGwrENzvdzRC33hjyfv9gefzifvdGtVOx1jnT+qE+97R2uY8zM49ncsqMFglp3ODpBEc5+n6cMJd&#10;sbqkNQmoPKvcG+jht7S17K17E1Kr+CgpcVAxZ7M5nF1Pctx8vnrr7usyntO3vUDrGT65ZaRPX+Md&#10;53l4pa0F1ghLYhCyzWFqgOc5ILBg7H67w/RvdezugW0jv/RKCSUPgvOm5oGHnjamZrWndCaZNq/Y&#10;tO+pJ6+tZRUbG8QFsQDsUG+g/VSeVhAR6EgORYIuD+r0Lriq0XNZUMMPI66UiDPe+4YugjHtUJsD&#10;xwRgGvReYu2puYLmTJ/ZdU7HSXXXd+vYA7PSMyWqYeWKBerfcQ/E9+I5zkSJiQgqwMWQNaeOHWwa&#10;YfbTBXCnwugCXjj3b8xbzeWtht/yDxK65fo1qWsZykiaN2++o6tThavAa5hwpPmFL1kMIpkh6LA3&#10;l2l8b7MWZefrxLn2VXlKp38aGdw3Ks6hkAsSt7juU+ypxn04FkHeQ1oLR5IduA2gQ3Zdy3OLag0y&#10;veJqi1kZfpPEPdCkGHJVEeR90nC4rlk2ugCV9nAeIX6mEwAQdF/OvC/PyXXluccLS5vjmnpZpiuO&#10;pAfp3Jev+3rNUkqa4ZjC1F5ZZZEZNVw2iTWnszIa7/hreUmyQdkUhwNVoXcjWxEZopF16uOba2Fi&#10;hfMGAixm4vm4Yk3X1/W8rKIzXgaXahMgTDoW/Rx339Oi2MfCqidh+tooYDEb/l3Ww7kOsria76sr&#10;a268rNyLb1+SfIN8ydbdAxatZJuFxcqO934GsWL8+RhCsOQaKYCmzTNaS5A2+A1z5MumAKZoA/H8&#10;yxn30rz4nLcrC0VnKJ2FVI6YZbSAEMJUrFsOybO6vemblRIY7+C5Kw4Ze346Q0Kt0DTyYozqjU9Q&#10;HBe1x4PkGaeTiIG7VA60PANQUeRyaY5A1AxLSRm3nHPxX3VgBN+SkrHmdGH3UA8C0QGUBPDupG1L&#10;gM5193FyBqyaKvA2dOwu7hc8KxZANoqUzOCjo0DdNK2qyiVdWv2Ma3y0IIE7b1m+7kzybKyas02j&#10;3ykaIVsujhdfYzayIZ8T8fJ6XIRw7F1I49yz33uposD4MHtU8zyF7ITLNc3qG5jhKzD9hc13eePM&#10;j+T+LTBORb2G+NZRUePfn9TlcNXcAECXBEwLHXfMSDenj+15a8xyTezpi5Plm7VQ1YgJpfwyHj/W&#10;wtYsS23RET4MJ5TwAwrFGsCVSa6Lk4ANiiwRw6EWpmV5YTGjrlkgyHXNdEIX/kz+Rd3Az1Q9M6Hp&#10;uOOY8p5QBO/6o4D8oNCQJDZ5/P8t+UHEHDQMugvcQSbAko7mfS3ga2rGz+nrXhy+TgQ1Q1LjGlK4&#10;3ycYY36ZehgguASqucf+3YDuK/w2dEcwAJOfL5GL4VdXDEAEn5eP+SpcNYSI4U0yOy3P7vs9uc8N&#10;ec6/03s19nGZfK8licbIXC555VoEHea3+rXpCUavhGX5veBRXYFV9jAxX/1zaV5ZZTpuLE3o3JRp&#10;dFiVfijwzFooFgu2Iuhb+JTzg9RjC0/jNdEPKM9NXUc7/x6ocT2bTL8xkOx8zUrPBdRHI4dDXE8i&#10;9CVyTD4yl0FJ07EOioANoWPm3Y5W9W4xl0QLQLob+ctaADQAek5UPKsIhvm0t/2O1mdAWzaYo/U8&#10;hzWtmxPbvuE8B/bdMMbpCCc/HXMEZuz9djd4CneczrFw22+G16t/c0fXuuy76qK6DjqtCSJWtvVC&#10;SzymqV8i1qj35skjxmvNJ+HRWZd1jbRCJXPZydWl0HM4FrRAdQCSjSoJQUa7iU7xGsx7HQd4fu/b&#10;Zg51z37+/PwEIFG5Lp5ZTvgTQdIEG3grNJ07zpNbE+z75g5pb+64JjZsWLrQNQN7cxgkyRgn0nmI&#10;cBDrUox54uPjjt9+/MDP5xPaZvItrq1LEjqVAXO6vrzxIWBOYP4z+dvQ9h2WXb0DsPf23Zx8AgnH&#10;8OtluO2v4wUFooqfmdx0WBIuQZWIBBvGODEcFuW3H7/h9F4Ct9uOXXb3rUxAPXDQTBubnvnu3DFo&#10;aus79tuO221Hbw7tgRM6hmUcQzHGifv9jtvthufz6dAg1n9uDIPx7ZvBw8w1A5ceHvpeDgfEJrKb&#10;KlrboGo9EKACdfiIOSeOl8FxCLKvmR0MOyfnSaxrwsCYg9uCXwuPxwO//fiIgAgb0VsA3ys+5sSh&#10;EyKK43ihSfdGnepOcYXqDDgKwtxMd8C3vmF5wGJnhjjU4FvdSd1bi2DQ8/l0WgAggi7Nev050xQI&#10;xJ3J0ry5YWuAN2Ekbr3IMugqkWh6CijO84XdYUherwM/Pn4YHvqcnsBgfCxwo2Hn+BwT2wbcHwYp&#10;0zdr7DrGgJ7DE+K84nwtQAw+hmdljokxWibiLtMRWyf+t2DbgPM8IHD/5m6Z5H1rLiM3iJSAUjfe&#10;rtKw7RJBHjpw77dbyLDeW9h2cw6MCdy6VaKgmQNdXcbWZEYb90LvEzonts1hUmSFM3kuC7js+w1s&#10;xEqptm0t1tUCGJRzBoHTpANLsTBddDesOdC7IX5kMoL5dNYyp3+Thl+/fuHxeDgiCdDaxOuwQOJx&#10;HgY9NBVsAs3gWvbpWZjT1qv3brBAoL5jMrVvTKRGnrHQIwX9L//tL/+D2JTpIMhoPfHB/VhmCQOd&#10;Wv6/ZKcIpeHyr1XG7+URzfCZaCDTs79tmzl2HfvO/qmXCsAZrT+XBrY7r9EkM7b92fZRd+zhDSIa&#10;2G1dGtSFSGOGS5mHuoBucS9vnCipD6ViT8xBxzssyk4426lQXTYi14tZHJFxznsjXyE4fY7MOmit&#10;BZ4oJCNBVeFNJwxfgi8P+PpnODGdnN34cRtAJO5ZE8HpAhAws9ivuyiqdY5u8JKmYr38yhi30Ia7&#10;DJ9OcVsLW39SizkY4E6pzGAiVrwNr/m6JZ6cMaXNss6AC0zHXGeUkNFQrhmzqc46ru9itj7XRQMX&#10;qTrE2BRKJPEKUedOlVuz6iA2tBgJ5ijI96lU0imw9GowUGior1FmhnB/bcxUFE0A9LjGxsu1pLOp&#10;xXd4XSuGRBleGDgL6WAjzq+VryvonL46vzUUfq5QK2dWkzqcFi1yzLwMZneGoejrTUZLYyAdaTOx&#10;WpdisJmvKlQ7tJlxTJvZ60HCMbXC4NKgH26wFkcfsUKxzEFbndlN8nd1JZBhIGHpeKwG8Sz9L/Ws&#10;Nt8nAa3Qi8fCxhhrRmcnQlFgH4gFM8Ra8CX1o+cBy6ChrxAPmSmmZpz4teaiXwV7Wi/ORhVEE6GY&#10;JfdfmnXOBoJJu7ltZytKymw/57KMJut/kIblYjUTDC/yUspNBxhyfCvoGHneXANfsL3v3AUa14rM&#10;yJd0DFDG2mG0yU0GSiQzphucp/mSsu+BFaQ4j17J/6szizyEYzb6tP0MJ6Eur47R2LVV6FZV3RnJ&#10;TDBAJLN7TdF2B4LP2Xhv5IGD8jyDZS1kClQR6Pi6rpn5a2GtAZ0T2uQCzWIdogyHlM0B4wyrIvAG&#10;mji90pnoJc/i1SnL+bHPXnxOoSt5pmQtSQ5e6LpFEVNB30ty/2xYTi3Rh6QFhAXpiEZ6lauUY+Tb&#10;11c5G0qcWI6xHJjL9V6pAjuFEJN50pqVcJJFKEc/fF2n8w3bS1WD6cjKMS3PSD3hPRNX4kONcXLO&#10;y4k0lhl6UWr5/ypr0sm6UDOELdvd9CYJXE7BgDVMm2MYlq2fOfIALfev2c5ay5mr6gAAIABJREFU&#10;xso12Hs3mAXASj2XGU4aSy3o4RThUxAOhJg7+SPEITWu+yWU4yEAr8411gctrwBiQ2eeBR2j8DPS&#10;FkIHoWpNOuKcyb8A9fJewOudL2fhsr9FSNcm48sNYPI/K8WmPPG5xvlOvuW7HMZyC/36iwaL715X&#10;+tOoVKVTEGVvAYRji2tQgxHSYAahMQTXTws/i5ObGL1gWbcnSjBLPegsjpxEhrjtr2Gewnnb0mkc&#10;QjMhY5Y9pmPZ5pB6OEoGN8hPeG5dtlOnbWrZzqQr296v67yoO/lZNSxQM7J1WdM80vuC4JzLHTZ2&#10;9vIk0EkzocvtxoD9QVynSOPWbKBcO8DOHqsfaX/Vf62lhRtyCNdrKgklkAN5Xc6+t3RUahKs6wi4&#10;8IlwdnjjR8rjyvcg/jyeQQbyREMnGWsZXqw6tIJ6Jr2IZ30veAK5YyMPrLVwPJ/YdmsqyTNFGrUm&#10;l+wTJhjrxFSHcHBZ83y+8D//3/+Jz1+/PPNRYr8pr5ZXeZpjsNgBkueATtseuOEGpdC8YaX1x+gI&#10;zud6jjU9nGiwTNM5B4i33h3ajM0s+7aFLTymNZQzqATr68Bl3/cbBJYJbk43k+192zwr19b6fr/h&#10;8dsDvz5f+Hx+4hwWmGit4Thtfeec1lzRz2DfNn9/RdX9nNZcMWGVenCq6efEoDTcl0Co2pJMw0rI&#10;sZY721xuY7kDcuE4Xw7R1i2w5k5PXWq9MTRxt8/jDF2JWMhrTpxjhLMZMMiJfd8gzYIm1E/E6YdQ&#10;FFANZ/GcE1MXPj+NZrgPTDYBzJlFGBhzXto99t0yTccYJsfU6XlZM9Y5l/OXCdqA7MPVRLDtG277&#10;jo040i6bz9McwnTQb/uG4zhwu99xHofDImmMRwS43y2j/Pn59KqYFg5MVY0z9ePHByAGj/Lz1y9A&#10;Tbe+33asaTy0NYNBoWyxBog2DnNGD9BEm2Ngki7V0Btu+w1//etf8c9//nMEZU5vfDjcuXmuha11&#10;rDHQbjvmcZpPzPXMpQB72y1VHOeJOU9og6/NMD2m9+ApgPGX3rtXidDZbXr06/VC68A5ZmKWh12i&#10;OIc17oSaXrSWQDpCXppoMrm69YY5zWd4jgPbJoBXdbTe0PcNW7f97dvmtr+G49z4gTnx2VzWkhcF&#10;7EzIKtDeO1pzZ7bzOlZo7LdbZIofr8N8bNuGJob1rp6YkToNsO07zuNEbx06DecbzofWsmdaE9aJ&#10;JtZToLtesKZGk9bWGm63HYSy3rzRKSsiWHkYepE0tMZmkgcUwHk6nr8eUE94XktCV2NFgLQeWeni&#10;FWj2vA0NHR/3D5zjhK6Jrdl80IFjHMCyYJ6I4Dwn7rfdkk3GaWqIeKNc15FUFa/Xifvt7uoj9QY2&#10;501exGa427Y7PTXA/X29b9Axcd9u6Ptm8m4Mw15vxhfoE7QmssMz4YEtDjdqJN2dSiGQ8Y+//qFr&#10;w2UeUYf4RATLDXdjZnRamCMgS+aZoZKP5V3SNEozMqzwWFfPyqYKpF8vo0FAnSocaWA5G8dcZkYL&#10;grd7M05TcfZxfFkajfd520ZDqZThX++ZP98Ny3CAyHXueBtnXv/19VXVTWVU6jNoGb3d5Lt7fmO1&#10;xzjf51cHErDgUnfg7WECBFzAZfRyuSwdfvnFL2a5NLyvQCqs8AxE/fL5+6DSdZW/XceVztF3o4/4&#10;wWG81O/pCiOWToL8lE+jNv42lW/OKo2F39sC1TT8a/MiKf9LqooTdLnHNdPDV0MV8WD1c8kz4p9x&#10;lRQlEze+/3UOsbJlQpf1UQ3nsgUFPKtoehaiAOQmqhr34YrSwS2CstKKtphZzPPKrMEVSr9CI/uJ&#10;hmvsuT9ARfO805Dzz5MP0CFgmnzMlTxL9QtPEKmVOuZsJ3aeAtc9IU1ebhEbgzTwEYGVwA9TngUG&#10;LHnld4QHSLQc9Oxxv557G3vsN5IvjFfArKL3k2wPbsgU8AWRzACPPYifDDZxz9UxVutnALEor9/3&#10;v12JqzRHQ61eB67TlzOX55b0VYOu9ZKyjG6Q1gNRKmVcKNXTIBc+iMiA5FqoSOCQU/bV6+mgeZdK&#10;XKPcCg09IwdP5fiNb16+x72VoHF2O2eJZ1stz04dTJGz4t8VFPnPn4u0butDveNdpEXg4Msg6WCX&#10;cJCp85de+Y94MNG/x8oO8qlYG73ytK8y5TpNAJFdFuWgVwKLVw1BXO+TJzT4nf0Rc6rXC2F5oKFg&#10;8pX7nFqYehZJdQpexlD2pEKy8RGaw3Malsh+vsg4xlFUL2to0/F7+1foqLFAtTm9LWPFjIqxKAuu&#10;2cukoWzypsHXaWTTMN5lDyfCnC3uD3FMx+BvyRcyaKu4sO9vWGfoCVzzoFEv8798VaH98kUI3BAW&#10;C5ACfk48gzYCEJURi2QQb2lCP0iEG+yaQkMASuJHNst7p0+9En7IEDuLNjdpSUPUSa7r8X/y+mZx&#10;314X/btcTv6tZR0qSUL1S9Z56Ay/p2xdzluhOwCsRFAtrnN3FKsfFvHg4PVWntzk+kTxj19eVsuB&#10;ErCymzTqFkXG1IqM0HdYQbGoK85L4MOCpgtj0ngnzGBm/KI8u8qr0BOl8BYt2dchI0l/RX5881qL&#10;DcDy/HHN4kwJ/Gxw3657c5U37mBHiyrcXMNMBIvvv9nA8ZKEcolrc3pljNRLUGAsFuY4ILDMvzEG&#10;MEY0+RMR9G0zR2w3Z+nuGeLHcWDb3XkxBxTm7DT/ujVX/PnzJz5//Qz4DgnHkr3oCFW1IFnrLWlG&#10;EbrEUrhDUCGS5fe32w1zWHYhM+mFzaEFUIeXsmxiw+UGk4qcDpiZG7y5p93GSlazWc3xdL8/MMcw&#10;x/C5Yl4GXeABpmXZ0cdx4n5O7L3jBcHN8bWpeS6HswDMYaxl86SlDsLGnPC/z9cRQZvX64X744HH&#10;xwPjPB3r+J2HuE4mDbvDJmSg1pJcCKdgGebw+V9lGZ3pqup71SzE7fJglfUEEyCoa4s4drU57edG&#10;mAoLDD1fL7CR8hyWsbuxwZ5nrUejVTWoF9LOGMOyVG+7BTv9vIw5XQ50WJZoh3aDr8iz4vAfa0F6&#10;tyxzx8dfc2GoBTv61jzDu+Fxt2Z/P3/+wt///hN/+MNvhiP8fAb8kGVNKyoPbh7QadKwdUvwXF49&#10;s20bnk9r5ti6wZA8n09zdvYW73PMOktiBixgNNcCpvFQcce5nduJj8cHVA1Lfa2F4zgg2xawNdbj&#10;ZOB8vtCa4Hg+rSnq+fLqEwvIPWcGfghVsjwrnHyO75+vwwJXqhfoGlC3gQWVlu/nnBN730ImiDsv&#10;+Yx9v2OpYNsFOnwd4NB13eBz7vsDc0087ne33VyGTcV5DOzSzRHeOp5zGUSK02fvzeCKts0rDQY+&#10;Pgwb/DhPjDFwHi+vbDbJ1pthjVuyhNmCc8yAh6YTeozhUC/A7XHHpj2Cd2stg9Dx83i/3y14Oc0x&#10;vlQ8eN7sJ2nAqwSXKjAHDLPdfFHUBajriXRsGx3wtANcpIS+1LD15ruoDsW0QZRVMN11124NbrcN&#10;2745TNCJ1nY/6z3O6sfHB4Ab5rCxTJ0edDWowbUU+233SpLh8DWK6esNJnah4Y9//A2vl+Gfm/wt&#10;QWg122iqBUS2vmOd0+FQALg92PeO4ZUnmAaNwkDPGEZHshBwUH2z/Xnc74YRHl2+nWjS/kzn0/ur&#10;uIHxrVFTPuVHZmyksS5+6MqVgCjmEhDQn45vk35Z8smdrrYRM+PcFnKHaR2dln8+C7UmGgpEtpwx&#10;O4kIFqOc9IgbFIBnjmi5pzvgjImJCQwBiKHs0wZg5Xjm3Hxf23dlLQ1vZqJ959w2fa9mNKS+yAMS&#10;S1AUxdxBzfvUDaz3v7wv14ve/qSzhKrRu2NqvSmDNYPj9xTW0PpoMMaQzFgkap5+Q48xRBEWS6Fm&#10;UYnINbAiduiFBhiVFc9s1CiFdsYl+qbQXo25+ndVZr8aIcZwoyESjby4x1WxbmiR2UzaBWC09z6O&#10;Qvs0bNLQrufYoqlcNUE6kISDVjVllk6FNwdPq4ZH/cH9uzhbcfldHKZEhbk3C5FN7OsQJ1+vPCAx&#10;4OvzU/EkL6HzM8+oz8fvB1eCxTND7fy5wVfq+tnjwEqDF2QBUyZUO1StvGupO+7njMwslpLSMCQG&#10;Jee4RNEcL9Jma1kbERBheWEYb3ZtJNq+nyG5/vKOcw7vRwDNsnR1ZY/XFG4Tz5YoM0Yw26QE0gmu&#10;tOnXMVP3Mkiug5iTjaviMh0sySIpcK/s21eek4Y5lTPSJvn18n1Ko50rSvzIsSy7ai1m3qUSoqQp&#10;rhDp11crMV3zVVdTJHGV41z6r+RhlyBbYWshdr6ICz8TbzQQUsMXciGdhMwedwvTzyfXUDHiHvb/&#10;xWzqYMfrwuK0wIRZwIfnxmfU3MnmWNNdU5sg3A4fmE4QBBQKaJStbLimYEYyadPL4BjIipvl3VTh&#10;xvO7zJFwesSTfePC5a8laIlr5Q23ZdF5CmBdzp9A6OgVniyD1Fk0LjWHylm9iwq+F3RXzxhS9vP3&#10;Oser9I1vxLXlz9A92LtEW8MS61ugKrlfwJXna3IvilY/woVu07EYYoUDUA1nHOlVAw7AgvHc/4SN&#10;UBgpmHG3nDAZOG9MpkDqn3RazzXRAQx3yA2WSxPiRBO3FRe+8s4H+Ldn5CnxSxtu+27lu6oBZ1Ab&#10;zeXiGe1mFmtC9SSfSd5IThk0kOzuwpcue5Sb5kGT5J/N34cqZkQisnJJVLBaQ1uWeUp9I/gbK0fd&#10;WA3n3/S5tWuQ4uuL1SW+U1ptFKuSsml4Zhptg5jlNzRZ7665VvXcfMvPL47I3PPmgacMHMPLuQWi&#10;C7NRBtp73ZcqA0KGDdqEa1J4FTyz9q3Rhp0jXwunbfvp54D7JlnaDKA4xN3I1pbVnCDvCBKw8QDX&#10;PXI7yPRNOxPRX4prqhkcAuCNtlJmWjWRVa9NndAxQz5IfZ4ri+K4wpH9VcYSOomWn286J+dGHTd1&#10;/itNJDzbFc6T57Luw8XxXZenyM+KSxy2D8exch5LC8Z40WWNf7Us7a/Ddf5CvhvVQGrNIXUxoGjn&#10;bq3pjRDdXnF5073cvTVzonx+PiFiWOIGA2LO0zEHMGx+S2HO8DHw+XriOI7AzuWcW9knrjflz5o8&#10;xZa9WxuPz3OGE5GwVHT6UP40r1Bv4k0rqT+HsQtLMEHSIPfRmsFlpRfpmRAJquY0nnPidr/HdwSI&#10;ppqEPhnn8KxYyzY9jiOy0FsTrFEdup7l2xranAHjY43l6Eews27ZwfbM2+0e60r5Ro6/vHqGa9y7&#10;ZT6fx+nNKpdD6Sx0b5zK+ZoT2RJBdoc36WUtoT4eSdgWy+4mfr/DfS2DEWGwiPM9jjOcaMvhKcZ5&#10;eu8JS1bZup2KsaZlZTb2plBnX4b1rCrY9t2aL46B5+tljri1sNpC7+pFnw4NoxrjBgCdpstG5UGM&#10;U7HcQccMYQBWTevVSMdxQPU3NGn4eHwAChznYZnWw5pYMpN9uzXcbncoEvP7/riDGfY8SwIJzO6l&#10;ii6GG021O2RLaQ5olQPmkGa1IHxPxjlwf9zRuzdX9X28m0cX5vRs2DZ/9nnidruDFSPhA9IVtvNU&#10;DbiaMaZjPAMGF7iiKejz9TL4EzXn6+frGfoNm4QLLANaxgkGitw0wL5ZJvnmFQkizo/Q3WYW/Lg/&#10;8DoPqMKwyJ1fElp5TRv3PE/8WhOt2z5sW8e+3bDWskCMo0+QV/z48cNhamaRSfaZVQQMa3Z522ws&#10;rWPv3e0cxet4ISCVWsO2Wab24XvQZbN99Wqo235D9CVw+DyTDc3ZlvNFpQFvdHvbb7n3TRwGyaWN&#10;81bxanhVz5Cnw9z1TsPGdgia1nHOiW27QaRhnsMT7laxF62Cwc6f4uF0bPjuDcdpTVzv9xukbdg2&#10;48/nOB3q6IbXfAaUE3UzjnffdzRBYOnv2y0CfVado4BXc1Q5ufXNxuw0I7JhjQH2RXw9n37OHIWg&#10;i8laVYyX8ee5pstn07u3vuHz1ye2GqXNjMOrYwEXFfcff1V94+oIZUlvvk9iEIgJMmcw1NUEG1ov&#10;1hSMWYfQ1fqs/EkojGI2ulC+Kr3MLfgiyF35vBgp4h3nIVejzhUddns1RaSuhxRas+wKRpqv4+DL&#10;71HcJ5CCaVf2i+pWOu8zwhjPUGMg1ivommkk9bF4zyIqC/yNUcF1uiifQGZyXe6Ta/Hlb/LJ37GQ&#10;WArqWu91dP4+mQu00F8xJPjPisTIQPi9y8PMeC7QQJFIphm9xkpj9LuXi2MsdQec7x0Nmqx15DxS&#10;+bNvXo0ZGvY5KXVDJM9sNp76JoRVk/jKWnM/CJE0f2dCVFIu6w46zu397jRoO3Gl6AitXc6eB5Ro&#10;pKi+0TZMQPhSaOw/n01DGACz8SjkaSwK10PDWGHGNo0oGmtNzfHfVM2gF8/iUXjWi5/DRp7Bxn/q&#10;xsyIvZtejj7X9SwqMkN8LXOYXF4uE+mkX94hPp2ExRAGoGCTYfssqRaZ0VqOKEv4EE5IDQUlDXEa&#10;lt9lrpmxr73H/dlIShXm6PtiOPKAi2ftjKQNpfHizgxvksdHOudOrPZCG5aZ6BVDyzINFHopRc6m&#10;RczttqHQwUbnDyGOwlzzDH5mwaivQ9yXyp2/wnnA5PNVB1yG3uBztT3lyGKJK936eRHhzcs1b3yU&#10;GVUJlWLRcgZy62m0uQhUElNW1eMa5Q3G7QtlpKzxa9LYL5xJq4PBzW9tDlPSHXaiYfq6Ya0sa+e9&#10;fG9EHO6HwYplhmCW1Nr3Kh54ay1Wtpb42+d04F22j1I0eAVnzEAU/8uwoPON4C/cB+NnSyQcXeA3&#10;6pYpIDXg5Qd11TnFtVdezcMWTifHg4xnFTkAcC1R1qsMg/LT+WGlRdI8eb8Z8Na0sGGDyoxFrE7s&#10;6pxeFLSww2G6rgckc4JZLXNdovh/mAlRicHRulOgsNHlPMC9T/bNljLDDAOHogFc7/MAJMUEkm+f&#10;YxS5cpX6iUVp1xte6o7H4wFVxefnp90HwM0xY7nJNHiZBRvcgDqAmhOoGgakOeG6qct+aFYQXhfQ&#10;ZYAA8033K39ksrzpRovsTVMWmXPXHJTkpQGtKPWeErJ4EjfeP69OWop+/2YZF2mVcoP613KIAH7P&#10;6SbU0yL7Yk/esnDDHvDPw+lAvpVOqvqKpm2OU5lnxpiVktE0hS5xqGknJna8jolwzTObrm7YxSaG&#10;B+bJx4NPqkMeGK8z2Dk3It2JZyvCtc7Q69vCO4/VgFHjJiRPUbC6iOeCo82AsxmyazocD+XpRQ5K&#10;XG/rI0DrmBA06xYWtpPxd8uYM737bUPSmMtzWdanld8v9q0/V/0eX3VaFGaDiyy4sCfl+bR7NrSL&#10;/Rj3E4Al5qtdPozEg8uLY2ZCFp8Vj9e8EHBbBe7UBvrWwgG3bTvmOmGN62zd57LKxdvthtfx8u8X&#10;6BGHJVGvFh9jejarOcfmPHEeh0MIWak7xzkdEiAqP3mORMJuah4EWg6DAtIuXC+eyyAElMEfh2ps&#10;6vaF8yc6whtpxqtgfE1784ayDuXIjFp1yIjmsCS90cEu5rBugjmBh2fbbtuG5+sIkrNMdljzO2Fi&#10;zYRE8DJhMugAqo5Nyr3MqGeyzgpTZ3MY2eFOsKVm+09fnzkXIAv7ZrjRa0xAgdfrcGjI9AHAHav7&#10;vqOthulryrPL7N4Y37yeCZ6Z6XNYrn9tcAiCOaFjYB2mf+qnZb/SscjvnOeJ5hWolmk/0PsNgoa2&#10;5fMMkzskUTjiSc+EmFnrRO9ZFURnI+etAEQNokHXgTWB+8MhWsYMuiUkCQMc3bOp//3f/x2P+83k&#10;OAyK5fl8BbRNOcZhxxrME/Dr16dlAd9u2LaOtcwBP9c0ugw/F6Gz4vhZY24YbA2DCcdxWENmpx1V&#10;4MdvP/DPf/4THo87iNFPhyz7M9GOO88DjWv5+ULbCI0CHNNgKgw/3BsUFgXCAljWmHapYu+7Yfav&#10;ZbBEyyCDnq8n9q3jdCiRrXe8Xi/03jDmidt+A6Th9XphLZdZ0iDd+M9aC83XvolVELDZ8HkeuN9v&#10;aNIMzkaHrauv/fN1ovUeUELE2N96x/JMbog49MmG3g2aDsv4x+4QHq/zRBOgd4Mvud9szOd5Oka7&#10;7SmDFr17djUEbd8tsCusShlgEoNVmoyiRyugM30DMrDJzfw3y655HYdBEDn+OzBhibVFSmsGyqAe&#10;XGrdbaEGaSPsClVzhkO74ZrfGj6PA3MJ9u0WjeLDBBOxIN9GGdvROvDx4yN4Rd8McoUVDMdxWJCn&#10;dYfUMd1lE4MXPI8X6OOyHiNmt3TZjL7W8N55PmYAXQ2aTcewKo4fDzQY/PNtb3iN02knod7MNBdI&#10;b9jmzasbLEP/nKVp7ByGEU5vvUDqeUxj0ZYEqJ+35hmT9PRzX67XBdzA+72Tw8YPaYnPHHhJ4Yhc&#10;fjj8/sqs0aLoIBUiYlv5Wtg/liE1jfGGgiSJjwxQINg1zTOCzChl5BEwDGkbvzXbSBgTn7xh7YRS&#10;xiViUxApRlhVbmlnuZHrRMwxQuv40qij0lQZNJUj/g7gaxNOn2jN2OyxLojnIBwEEliS/P9SKorX&#10;Ta7vhCIZ5BJE4naBhrJH7MlQbJF7bXjuST+Br+r7yLG6jWTfEWLBt9yLYnvYfmgoQyyp4E3EcXnX&#10;mlhsIhMRdBv0XCXLodC20SCdOZoGqXQTLvrmhteyVm+vel+f/cUQIaby+x34V22GltlQPCOpsALM&#10;fi077evVBNhcgdy25jqSrTl7oubeGg5kHkKv6KBiWwwZYoKrpCO7ld9D6S/YwjwnNj6ehV7mUeZV&#10;FCSeLV0ains0R+RnPnc6QelMZaYnPPNg6jKn8IJnaliDBgUsmZRz8wxwqELncGWDTn8ba2Csa0Lu&#10;yGVMNo3JygSnATOWbd8tI01ivqYMOd6W8wk472R2u17IipTDsilfdcnPBHavpH/1qgFX+rn+Qtrz&#10;s+J7Da2dwJfvISGX7H4t8BCXn+GefLJxFCZwxY0rKPG8/VEoWZuLRgydqHQuKYQ4a0EbtgI0yugg&#10;bJJyRf3M2+cl1ztkCxL/VxmwoFEMly15bSysVP6Re0uHyxIzD+pZAhBVG3Eb8lVlNhXiVedA+mHw&#10;uV3OiJ8LOijdGANcjDqv8jBG8CA2XnJOEudRAAwATc0ohxCWgbKQ9KE50LUAN1xpSM8CE5bOV8t6&#10;EaQiCt4bb/uByKtEZk1zziscN5RfK8SwwOpdMhOSYip4eMhC5z3NAjiRUb2yKkH9rLRyPfmY6Qte&#10;k44RQXfOIHsP+Rr4eqfAdZ4ieSaTj1/pNbILYz+d+kLvIY3SQLZgsuHBIs5tBoel0Dx1Bx+Tr7N4&#10;VhQxDhNqK/lI7LG/26mjkXh5RhgIDAc5mWN4sqh0kBTR3FiSJtiKU3yuhefnJ87zMMN1elbUF91K&#10;PHM/e4SoAm3b8HjccX/ccf+447bfjO7PzIqaa9kKdmZLJ39oZVY2f8taDP3G14ISIni4MAjNLFJn&#10;lNQTqXWVjDnTDVvAHykAbeqQKGX91nLvDzDdCGshS4x+mDjQWg9dXiDucGKNICUIZXHux/X1VY/l&#10;vLn29dp6s8yUbclooyrSadkZb6Mu4nRG2aDQgGWw786oUGtCiJBCn0o5UwLy5JPUe6AADJezgbzb&#10;x8oMetDm4uH2f5L2GVXc3kx+NMfAbt1K7btjezIDkd9XYY8lRCXjdR/0oleHjlZfrcdRImPUFKye&#10;MZzyqzaINIe4y97pMoXYLJLyitO3H+QlWU1HO6m5kzNGK+INFNNWEu/9FPqjO4xtzup6xdX2gZ/j&#10;L2eddgiFQaxh0kHQplCeXAlYhHBO/nxo7EliGotjxOZZ5z3C+dBYrdqqSuWOABtT6z3hJvYHAOAc&#10;ijEWNocqGcOao405jX7gDlfpeL6eVsruuhgb5AkUr+PE8/nE5+cvnIc1NLRJi+NuU88pOow4TxCU&#10;xmvkcYQgyMxcgJngtnd9a2FfE94l6Dd0DeQZLc5K0h7UspjN9vCkIQFa3wxfGwg/weN+Q98a9t6B&#10;tXB4FjDEIBL2fbN+Eg4DszzKfI7DIX+cx3ba3ymAwuFEQ9STInSm3UbxpjD9f982AA1r2hwsUADc&#10;77eARTtOw5BesKxJVq3YHJs7fnlc8/wDBvUwTuuNkcqh8a0ZjTJn2izSwi7eN2vmaQ5K9SaXI3Rq&#10;VlOlLu59ICCGO9zTNp9THeKHur+GDdV6h/r8qY8A2VdFujUGvCbtJG3MYdjODJAbCdn57d1wg19H&#10;NnoWgWfQK87jNMzm1mP/IriBtGcJIUN+ZJA2wJoLxzmCLuIcUz6E/HIooQY8Hjfc9ht+PZ8ZhJgW&#10;ULjdb/hv//Zv+Mtf/g33/e4Y/vBzfVh29piRQQ9xfimIsR/HgTUnHrcbXsfhYj4hiizYYF/qjdA0&#10;Zu+MaY1CDcVhYU1FF3Pwd4dkuG0bxjjCbuq7NbSU3oJfkZfrPE3V0IWxTnTtWJhYi8FdC2Ac5+mZ&#10;wM3XnPKge0DbsseZpR06LoWLilfi0F8gMYY5Bh73Ox73GwiPx2Si1gWv1xEwiqbHmU02xjQHOvkZ&#10;NMaUuu3COQ530m/mk1K3V6DosgPaPBBmdu2+Na8YWp4VvhV9XOz8iWVSDw8AaPBMeybhseiYbr1D&#10;xc7iWAvSNoPDOc9M9Gsde2t4zYlNxDKo1SpqFGrn3JsCv44Dr+PA83XAmgTb2WQPACbInYc1d21N&#10;MI4Xfv79b5hj4ePHh63lNH22bzvGPLD1m9EzFnq/OWTPsj4OTdCa4pwnjnGiYvybbuoZ8c43bnuL&#10;M7ltFqzorRv81gI2/Gevr9rpf/ElzoSuTnAqUYxI5pslikylg8yhUaC5QknF4psn+oXB8AEkbhgi&#10;KSj1Z1FvICHxXWoWAnF8XjfPUiPPZ7pBlNphdUKmi1Pe1jPEuA+0rod4s0HCdUiZWAYero4Pjl1x&#10;nXsVdl9eceNUBL8bJd/Vt8vzqv8CrcRa+Z+qX9bmsoKxl7H78f5FkRcjXZZNAAAgAElEQVRQbQZ4&#10;pcLLGt8fmgYkX3TEpEO1Xeg2nMmaP6lKmFx9uz+KU/rt8fZ95lqmCkfnzGWtyh//yCrH3S40YK80&#10;bIym2djG3l4xh5rtw/13Uoy1oAJ7ETKotHCdtL69FUpyDFzCSLzOutyFym+1W8p131G6QrNZXswt&#10;jbPLfC+ZYxJKJGktHORiZZ7cM9NtJO7dOjtmFx6yWFqaDNrUuITASIMMb3D715mpWhPBFnSufFh8&#10;/yt3zPdyTd2l4sE9e8sa/FwbkuYwgv9+IS4aljBni9O9GX38ScORCmQs0tfbEZMwiNkbzQXzXuGI&#10;sscXAnUaqbcMIz8tYTOwtTjtSAdC3sF72ZwZ8FOuQ7mdOUzE05slv4evvF+pnH8hWDKydDzz2q9X&#10;5v5/OUvldhFQoANSLKAbslHJy/LsB2erh49nQPTL0yq/YBZ4nLgyd7vOupVTzjYPXFmgyRT235MG&#10;lfcGX42rTOkzGV/2Ru2e4VD9otck7V+ztUkLYnt74WWFvkifQSd2T+EAdIKNV/1pWdlD/gIGAbwi&#10;wukbzrvMkYUvr3BoIqsbYkniPBe+Aonzgve1LN/jGVcrZYrfo5Ik5o2Q35bZL6UnA7kb+SRPLl2C&#10;HM9X3sab194tKupyipnzsRP+6wJCb6qkqxn8LzA89izPourWWLyOJX7VXL8vOpwIgIbujXysTHbD&#10;tu32s1sjpY+PD5zHgV/O+9kYjntruYQMrPCMus5J/VP4GenFMgZpZHJL6ArzAYbs5hVSZJzRlMN/&#10;cf20BD9ReqCQ1rQeaTpnGbD25kpNokFoOF4uC+t65Td8Py+r/DV2EnKhGTMGbRld9y5Kas2+5LMr&#10;S3v389axEB4unHoepAcsuCTfDlwdXx0eg0jlPeDiNM87Deavr/zcxkKdFKGj1gxOEcqBWs0Kr45K&#10;bq3kQ/K9VHmfUmTzxux4XQYONJw/ZvBnAkX5gv++3ImSgYO3taPkkXRSGkSaB+3D/rLz0Qo/oozr&#10;Us7Ll/mtyxpZsNbumw6GFvOrtkkmjhTGgCtvCFl64a0S5zZCXv626d527RJPuPkH7O5K7+YI9DHY&#10;ctkzFjGondvqwLY37PsD5/GKMQOGyX0cRzTSHHPhtu+QZln+Q4G2G9bteKXzr7nD/nbfMKex4K3f&#10;rQkeXCarj8kTDwJOEdSvis2xvNoDiAC57ZMn5Ejuc/TxgNHpWpYRzaZ/GUTV5OHBKxWt21lcc0X2&#10;PNQcovfHltn4avS4MYNwLQy1Kh9r2Lk8w1lcI+sQmZC2Qj4SP3quheP1MmehN/uMxB8YzXfXh7oH&#10;K+ZpcCe3290SsNSCqsfxwuPxAcAawR2vA1DLUAXMgduRNp+qr31rcc5VFeqB3hMWSGWz5sXMVmis&#10;XWuWmSpQT0hrF0cioXTM1+JwKscqNO243U1w67fA8SXcwVrLk6u473S8N0zRwK9mcKG1jvv9BlV1&#10;J/6MYFBUobBayc9567UaoRletnriDZMJ9ArxBD1Cjx7DYDQ43613aBOcawHLAwZzRiZ8BIEl6Qso&#10;iVWqHlD0Zrtui/XN8K7HtKxrw0s3/vl4PNB7xz//85/x48eHY0AL1jLHZBfBz1+/vGqAWdASeN4/&#10;7h/4fH4GDfz910+oGr84zxE6KYOYgAcYoJGZr4DDjfCcSgaSPfP4HGcE8Zm5z6SXqcPeW9Zcs7eG&#10;1jvOMXDbbngdJ3o3HXnTDnH6ECxM9SD1UqADa5nzcy3g+TqwbxvmtOBc7x1rsu/LxP4wnniOl+FN&#10;uw51nifutw8LELwmznP5/CzAo4c1vFU/U1bVMnDqdL2vNOx1emqtB876/XHHvt0cusgatO67ZUEr&#10;Fvq249bvoRP0zTwDz+fToUjuBSo65QD8nAma43BTVnnypWPVL0zf44ap2Qz4PJ+AWpZ7782hAfXS&#10;GNcc8QDWsoqMOXHMgefzhdYtMBjnfg3AaQcQD3qm/n8cB359PgE0bPsNxzFcJ7IgRm87xCFhBIbf&#10;f44DW29YavuyyR4JaoSOMj3EoE/szGx2hnrDeb5CZi3Xwed5Bi8pjvCLdvufv4THIP74/qLqlPC/&#10;qzFIdTCvk3KthBBhlpil0RemGgoulWpjyEsdW9JL0ehgW/6dCb+9K0wIIetCtSrU4a2QL81u6isy&#10;8wqdhpiO+3LYep2qaV8XBf2ycpJKVr3Pd6NJB0sqvxdltL7CcfmmAAszvcpuxeDtvo1rhKuiHUZ0&#10;UeLtDmnIAEhM5JSP5bvXoatm1kQokfBBU74BXkpK5TUDG1MVzSFmkl4SPzbHmPu1INjKvMQPWTQ8&#10;nDTKXcljHas3nEpH8VVpBpUyyJUeymfx0tzPGPXbpofRGs5+fDF864vZtfBrOmftRmvCYVwNPe6L&#10;oy/Fe6pq2G6NGYzXAYaxpurZmO+BIWZXX+kDJYuH50NaGhYXo0/X9ezo1aHADEob73I89xVGXDWU&#10;9e275B3GD/j5ivUzR4NnXcZzAOgsa0HXll0zPcM1jCyBZ1OV/eO6qPrHpaQZeV4XHSPucOjkd9Vg&#10;c97Jsk2UtSIWLHOreN7s3nwnn5WsK42/yphiBv52WRb/zP4gvhoAd5xlgDMMlpX7Y89gTit/5Z5w&#10;P1YaWP7giif+3ZEgBiSnuhbXWS5fjGxJ9ay3gOrxNdHlmb22d8z0prFLZk+nLzglfi7c+XXZt+vp&#10;/Ybjcz8CO10unxUNPGAn3p2LAbvMfY8BlvMYayRxBUD5bIYGk30T7Iu05vvsLNLmZzixhv1fjBYF&#10;sj8BQgcIeRBOB3+L5OA8fyohLpJXvNOiBRCuS5osWONtUluWrhsh0GB1a8Gu13L2fYAKQNZCa17+&#10;WlcyiM7lrJQGN85rmrAaRy5fSTp2/lv4V8y77Od7pnqDZ/0ASAO1yiEE7WjQjTlYA39CJAzqkM0q&#10;FpwLB6IAui4BqNj52IyqANTnSvDgeIaWMcZQMyMod6BkhvCMqTuh3OBKvmEO8H3frSnTYVkxPtyS&#10;6W2DmK6sBx9tDd3P9b7fICK4P+647Tv22w2PjzvGYcbg/fG4NJZqY5husgR9WealwWExS586anF2&#10;xh4VBkOuuxTa3EnkE/B8KDeK7HtRJhtYQVwLDZqBJg+LKjNfy4B5i5fTKDhOeGCguyPNsStZWSIM&#10;ljmP/o6thR7CvytpmnQkbTQ/rdTXa+alepZmVH1ctal4VkKG5Ptcc4SukQEcgZ3t+hI2PoOiwbLj&#10;qDpHEo1aRU+sGDOXQcd2i/1M2eAJGswap54nZc09+z6dtiueSxJZAuikXJTkoZeFf3NOv21OOMBL&#10;Zvcs1ToAon9DBmj5PYPVqPex5eUZy/VPKCCbxwwopisP7BLhI1wrGpnUktUPQU88386YCG8m8g53&#10;4BVSrZXxfh+4IzSJVYfk/L68qnFYl7klPXzZlWLvvr8XFW1emcGqOJumhqPW4ISAtmy/2tZj7oYt&#10;fSAyM9XhBOYo2e/LqptbB5qVu2/b5hl1C2PEicOYZ/J3+KlxWbeWBU3Sls7rIlN+eZNAsfEHx2PF&#10;M+AVfKxgyGSU9u4EVzrCSV8rsh5FnA/73p3Hgd67NQvdPmCBRvsu8ZkXC2yaZ503CZ0g5Ks0aFuY&#10;48RQROVhQqb6WfAMxlwBxB5AzZH2OsypR4it3js+Pz8t0KjmdA7Had+gMMgPwBoRQhXnYVApuqoP&#10;wSbSlRnJdmKer5c51aJCntV8Lg8n/KxP4Dygt4efT+KHe9WAbSTm1HDEtWaZqVg2tt46tt3wy4/j&#10;cIdpw36z5p7WBH0DewRYzyXFwkRvFpSIjHcAfdtMFiyruJoYPpacnwDmcJ+WVNNa82aHEzIc+5x0&#10;uxIe5JhnQG3MNc3J1rthFbeGMUeBTgPujwe6Q4+stbDt3TJR5QAEgc3P5o3mYB/md5kWBGkiGNNw&#10;wEUE+27wG2MMbHvHH//4B/z5z38yZ6oqOhKR4HXYGXw+X+agHQlDtHThf/2vv2G/Gc9bU4FmezXG&#10;wMamllPNTi38qklD21rAUHSvFNlvu1USuL64ZJnDXxXbtuM8D9zuD7N9YY16u/MA2XrM0fakx4Gw&#10;syDYNsFx8gw7H4I5nec4ocuypfd9h86FU61qgMEKBlD63vF8PrG5vmeVFjvWUvzxjz/w89dnJGDt&#10;3eBTztOgkQi7szxzWQS4O5wKn0OMcGPXK9Akbvc72JTZGkpuhpMvgtttCzreIoHOg2MN+JCO+93O&#10;wGBD06rTqFUnNLHAyxgWWGgO69pckVO1IBmDlM3heR73W2RjTzXoFV0TohPAZrA3W2aiU7ZDzV4+&#10;x4z1HWNiLfadsEag53lApF98FkYDO+Y4AVaWiEmL05tqrqlYOrxJpmW9iwD7bfPqlITT4jmfa4bN&#10;ODA8Yx+AGBY5ZJUAwGlQTa05wBOKlfimKH7RUf/3b8TbzGkIZ8/7Ny5Klv1OnEZ6CUKxsx2P1lcc&#10;XWaZwDN8SylssXbpBFeUzEBQqaNSQaeWK9rNGMGCK00rBZUJartL4/3DsUdDqmQuvTv6OOVixJlO&#10;SOOEmRtlR0zWXpS1yxpebBMFjf7Ltr59T96+KuU5lwuKggqAvezqDS93CmX/d3RBpTfmu7HVCanN&#10;hY59KsxJ/lXR4sDzphkYsPcuDpEvCi1/2v6z1JXu/rUsiqfTulZb1qszJQAEd7s6wTXuabTBB9Wi&#10;To40vxt7h1q2ibcmbjwJb5vldPe+9MYIszlDjEsAZsWyGzWdL3UrANvXyDhT7iX8nNeibh/KhTzf&#10;sl3k/Wqk0X+ZkWlhdJTSQSK+potv+73ejehwCKmdTELXWP4pJ5H0kA5pmLFbjB+7d4+5m1LMvFwq&#10;tsaQwyEHhYQPNw1Q8fk2cePY52PXpUNUcwrxIsZqOKIXMZFtL98z+8tiggaq+AYJ6RW40IYxJ47A&#10;b6C2ZqI1MGGv2H01LDlm0+Q2JD2HgXI5/FeHnjkcfTTrfSyKtli+b+d6yfJMPJ/bm9Ps+ww0Ovzt&#10;LBHqgY6dHLv9GSXlSmWEczbFeTVBWw2rWfMjO0t+P8rBwiMYNLvg/17+l2MQQSk7z500vpDnMPbK&#10;x0XnPrOOWHq3/PBqBO74zQwG5R5dx2Ila1rGwUVAkS1fnS0c/2oWasRamDoCPqAV+cnFoJImuTCo&#10;sAcKoDufzoAxz/AbLy2BSo6xLFf8TVqhvy5X1Z+x8hkKtYAiz5fC5qCK5sWEqXtI0jP3VBXakYan&#10;wmAMVAEphggVgjir1QleqKLwrxrk43kOnr/KZ0K5J9f70KkABhuKY5aOoSaXpq8LDD4KH+Mlo3J5&#10;lvEvSpNyVgupJRwMCkZ8Ue3QcuySwem8me1Pc9nJ7OqmEg6r6c3PrtmHcGzKE4R+uOgZ5L3uMNj3&#10;HffbDmkNt23H7gZu6xtas8ZD0mC4hM5MznNijBOq3YykOQ0/OPg0+TgdAernmckghE4wTFJVQKdB&#10;b6zWHEYmz8Q1c9qzmkV8vwTKiht1OidubZCIOhuWdEr5WM3IW1GabTJ8AU1KwMVggkQZjKc8eNuv&#10;Iosz8xnxWYxGvdGg1A+4NwC3K/Qz0qe6DqMAIVMSw1qvSku8MjFEAcvifLuiu0HXHGKnRSQhFzGC&#10;RtRfxHlZkY2ZkNOCFmzVW4EEs7W/QOVIDxkpSPhA2ZqVMfOb1KXedAr75vXNd/3d6E+9GR+zwadn&#10;qtrFc01PGrHDzP2s+2jze3+4QnoDcajIu9HUFE8ItDQJUedf5KsiCKgBuYrvtzn668KDkyeBPNr3&#10;jg5xG+LXRSPvCUOfGZOKy35yQAuEyspwkmXqCuj0+0df1D/jvDRx6LLmmYczHJi0w5v0CEi3Znpc&#10;a4LTndoigjWG4ds6vM4m4pCQ1LEa9v1mAcBtNwxhpYPZE4IgwfPHOM2J1uTivKzrAtTggQLSAkO7&#10;s6EeGPD0pAP1/YHzJeqXyAAuN2aM0xyx4rydfFTJv2zv1lT8/PkLvZ3Yb7thM4NJNa5sYcXRNrpr&#10;WXHXBTKb8/WFcU5AlkNJwf0HDcoGlpI8k2MBADieLfGot23Dz58/g6dt+0YCdKgOcwIZ3ITJGkJ4&#10;rgbozGaczBrVpnnmFS6P1J3S1rCT+q6t7Yj1455AEUEw4zviGfq0YVj1sGIetafGXAvHeUJax8fH&#10;R1RmNa8MZKXV8sBB780DE4b1rt32hZBc06IP4avRkNn2MsecOQnHOKELnrmcOMtcA7gMXu6st8zm&#10;jm33BpTiPXgU0LnQdpP7fTMnMXQZVEQT3PYd29Yxxow9VXXHscvbrSU80FwL83WmrQDxZxpkyl//&#10;+/+DP/zhN7Pp0bHWCEfp7lnuj4dlcpsasUI/Mhqa0NUM3ud8GhSFErLG5UTQuOnmw7GVb7cbnq8X&#10;sJkT/hzWkLF3JqHYmm7Og/b9FmebVTyUoL0JVnN8cIeom2vhvtk6jzGxpFlTRs+2meqOeuTZ6d0c&#10;/tJNtm4e7LNxWbIDnbBNOnq/YcyB5+vAbx8fBne0NQwsYChkM5iex+MRuPTH8cIZzlXHS99uAcd6&#10;u+1B9xY4MSf6x8dHNJ+cYxpNu3DtWw+YJfoYzeZQT9aUkA/kf5SrgAWf6vlgIse2dfSeDeNtyBui&#10;n9siDB/peGXPAnfSrzUgsrue7H0BNsIWTbyOF9gvxQKiJwQdC+IZ5ZY2UHuqAIrb7e6wOkDrCWu6&#10;XJ9YRZd8Pj/xcf9hyZpqjnKeUasg2WJtxzhD7lkVRI8EgvP4GYF4y6DP9ev/+pd/+x+QVBwjy+DC&#10;OhCGGJk2DYJ3oc2mFIHBTKdE3Icf8LY0IBkR5zX2HDbRa1TsfHyWmVeMJ38R0zKzOa5z4Njf5XAo&#10;QVRc2GgAGXWm0m7Ye1RelylvMQ69rl1oktU5yqWQIHoaBmZbJYa4LWFCdJjCS3uxzk8vArWVdWU5&#10;ZxjFnGMCn+be2MfGjBVu6GWGXXMlm/vkqm5x+rmi9Z5ZwlFyDFKyXm2UabS4cKjbq2qZ3Ry/XbPC&#10;GUDD1M2gOHN1n7k2S4kxa+MgxiI01xyx7xqHbg4rGUt8Wh8LH7CIDE0aCO0Z0MxCbC5gytblPThg&#10;X1+W0yoSKzkd7MzMz2105N3IzhYxBrXgpUP8auwnz7q8rb39m8x8RTJoGmHdsxxaM6XIMgTtWaTR&#10;VcYmssfa2P3s5wCfYZ+1biVSTaiIJC2JmjA0/YsZGBybg2dGOq461AppyDMWltOM+v2YBVz3gUqa&#10;790q9BIKHkkG1YD0fSEv8bVdYKkdQGqPcxl77Eo9s6VZxu880JRR+H19rVw5ZwM7lsA1rpu4IHDl&#10;m0qNYAYrnmuiaTrtoen0Ec92MaODDiJvDqoAqyCgHWx2EspdQP/k3vEsgAanMiiBcEzZ+V4YzsNy&#10;N/PrFtRwx528ZWALiiGGLO/zcRGbPY1f2zEA2YyznH3iyS6fU5yVpXbmnRZTrmWgQXyReR7oiItH&#10;xMtXQYlHTmWLMCH8Uot9kyalsZnE3nBNiIctisDmrLdK54QEyZtYyOB1Y6YyULKZWm4If5S1BFDG&#10;kDPk85srozmO/JaCTtPkH3G/QksaE5GQ08xi6mIyiGdMtp6LLf4UVRDtdhU9hlUwq9y/kJaNYiGc&#10;wLFPmjwMwqAQJ2hOKgu0SJx3gbOs1tD7DiX/4r6Bze4EvCP1nkXa43pQPta182ye5XwyNoD71gKp&#10;3PacuoENOXgm1z74bKFtpT7m+01Vvfhzg0+rlDNX5JBthztNQg9KCco5QZEZvhWCIc5wrnmVpxc9&#10;oPCDihFOvWCtheM8zPmhigkGJlxfcScPK7+6mDNCJPvStNa8QsoCYeM8ojkXMzgncUSdr5rh1ND3&#10;LfhEIySKezTpYN18H1mhY3Rl85wRCdCiyxDZ0c+WCKQxizT1G8rDBupK1AF97n6Y1Z1G1B+iGawU&#10;3iZ5bhq4ZKn/Ug6mnp7f5fftunSmVF0us6FcPF4UKik6Kx22xKolEWRgAXjTy/MpTneeGUy7p/IS&#10;oePHZKyVths2rx1lsxVaJ1RYaFvheImgcOhsgt4SmkFCx2oXHGn+bF5SDmU5dgtnG+8POM+KOVEP&#10;z7NV9yVXwOhLnd5E1bMEXT9c0xv3Tf+XuMAhN1xXX1/2vjyk6GsSfMRoqkGAlplt1ghQvJrRnXJu&#10;8CJJMWigOqLFZVpKk+Q1MfP8064Ipfn7f9U+AryKpNATG3+Zc7byq1wPrlGMSvNnJDuAej3nmLYB&#10;x6KqaH0HswcbBHvfsNQgI8YwDGmBYdF2d1iucziPsmZkRqYSMAhjHg4jcQ+Ij18/f+Lz5098Pp9B&#10;PNQ/mTF7evk5+aKIeM+FDCyxMjNkMPU+0gF1XJ2me/g+UpezdZGQ+daFJJULnn+IXHRB6nEGzWHB&#10;SlaKkogM51rBXhECwZrAnK5/u6PVMiE17GZWP6TN70FINMeMpj1WKq+FDa/zXCgW/vinH7jfbni9&#10;DjyPl2WuN4PcMmeR9yryoMfujtjNK5zs+JijrHVrVHichzm+xvIKjonzPPB6HejdHJ2b4343z3iO&#10;rPhiH/bNGgX2bcNUyxw1eBfbJ/IiBklu+82DEannfH7+Cgf8tllgxTJbjfb2fcO+7Zhr4jjsOgu8&#10;2PXbZnjLN4dIMacYM9ONZzdC5/j5ZKNKqBomOX0t7mxjprbpDlbBYA5sW+t937xBJSDC7P7kv8RA&#10;VzVscRuDBPxLON3dBloOCWSVuxJ7CqHjfcOf/vQH/Muf/4TH44G//Ou/4q///f9G6x37zbKgzenp&#10;sn3ZORvzxN9//sLmWeN7ef5cwyvUrNHh8GQqgTmS17vBsLwJ75wYy7DmW+9o2wbKNFXDmt8caq5v&#10;GxZMNx2nyYfWLMtflznOx3C7WBv23Zy3vVkzx9DjdeF1HIAstM2DckOhmI4FbtURPz5+wHSFiaXA&#10;cQzc7w/stwfGWLjfb9j3G7DUsPW3HR+Phzl3nZ8Ytr7DE7kONNbEdrvBYvv2uWXyW3WA8VRrOLn5&#10;+aHuZHSUASKTuRa02vfdzqBmADHkBhxqZi2HcXKJIRPztOx9BvygQJMNuk60tqF5wG2c6j1aHOfc&#10;dVQLCjiP889N3zToH6sgsF5wBonjOrAIxpqRTQ21QMucCzoNdswwu6f7IxpQ9BBiyzPZ5HazYAH9&#10;iTaPlAWqiq1tmJPn1XjV8bKglJ15Wy3yGIXxNWKGW+ABGGthHk8PCtqZZk+20qf3P3ml5L0oCP+/&#10;vOTt96INa32kgCZnXu7Oovhe2Hm0BDUMHI7/HTOPOoQf4yzZUnVs6ToaZtdQPfRP5kKaH5mJ4bcp&#10;SmY12PLnO+TKNYPFv65USDXuJ5LX1XBDCF9fl4ayBr4O9U8AaO19Y+nEKAZCLJsCUZIo1/edFN+D&#10;EN9lUlw+j/9/vY6ZgI1rXtbxyzPKWErSXjGQ3bBXFOzNVETSwOc9EYIqHMU0QItT7GLFFdKqU0r9&#10;RoO4JcYExNbGmL+sRBiFRY1Pg9fHIXijIUnqYEYi1yHvdw1c1P16v1aRDg3+W0sDXkNyRi7Ui2b3&#10;zasHETdk81tk9pOWaKJI4P9+XZ18DKOe5uTxbXBjPzEqi3M67ulE4OsXUXvY91i2GLOUdEIYf/AV&#10;o2OZDetc+a5BhrLa1z2nEPBPK6plNZ7qmn4X+KurnnRGo6ojsVQFiolV6dvXi2clKjigSQdqmVAk&#10;2rq+cIWqlumT7vh/Kc96mxTMZPjCBZE24e8JIo6tnLNyn1gTTf55gQr5bn01xw1fF9vHQHaPNfn/&#10;KHvX7caRXEt4IyIoyZnVPXOu87rngb9Za7pPpW2RjMD3A9gAKDtr1qhWlm2JIuOCwB0b5IXRf0AR&#10;qEVR7MSB8Ll19NUglMSO55pcLr/wlW9u9royv2HBKZdCUOWZlzrv672+e9r1XpKwRsEVMsNT9er8&#10;WrrQ0KJ8MhuB5vkIpw4UREgH3PDQGed2jOTLbB4T9P865t+8H7REuYuURUmIVRbl+TISlYTmKZl+&#10;qgptmTUX75U7cXXpIAP5h6ZDiUYaIB4kznUyeZnwLpeTJBJBqbK9f/m6BiKS1tJRg+CHdRZ1Lrle&#10;Evv44g3DVOoZ9nfz/YuxXxUqQAqP+e6RZWfr2fpyqgSR2brcgA22UJy68/U7DoGl2jicyOhK50Q2&#10;r2TpftK9B3Ca8/Am6Bi5PjCs1Ug+cT2XciaTUmKS5sxBi9E2yWQICAKXPO6HVKFTr2nB/9OxlzzY&#10;fuaZqQE+jlttgQLX8krfyadfxFY8wz670sflCeW7Cg0+XnUTPlcLI1Yt9Mc1i311OmmZRR9PqLwZ&#10;hRsLnat8l9RSH5GBJtTv/uUr5cDleWWNTOaQJqQ89vXU2xei4kT1C//V0F8AKsB0QnAODEAZjvQM&#10;ByGdPlHYpKb3Ub+6yknAUpL5XCCyrovTl6oYmqBNxYRkFn3QLpV2rpPTmjLrMBbKj46dsdpcUSm3&#10;JRNofruG37wufKXqzf4+/apVbyms8OVeiOq3pMOv+kvSaUs6cAccgGhEONcKJyZ1zz62CEyIwjG7&#10;JZr6DTVZfJ4Tg4EVi7OgNat+oVObma1NxBxizbB2CT9C2BzCP0w1HOLgafhK19TbEj7Pm+JBoMKk&#10;lRbwPJa45tm0ABQdFujKLNNtDBCOxLDELYu1d4NbzQoHc86tlbyJiWWtjaBzXQuyDedtjjvN7Gst&#10;WZqL90WMfYOP5TyhMEgPc+5682NlEonR+3Gc6H3D/X7DcVjjwTUVc52Q1iMYRfrn/uzHjuM8Aopm&#10;6cLcZ+gizAJtxG13eTKnOboMlka9yZ3ZfKy8YBPASvPW9NKyoMnbSbRTJHRmc9QZJMnhjtiTQWIF&#10;Pj8/PAucGf/ZWNPOVMMYhCMb7iQs9qmaTti6Y+R7A01ClVizVIT9J8bA46yl8z7PZzTFlHTu29gN&#10;suS2Ncj9Hms3ommv0cZ+7CHjw7GoFlgM6KWFQBbow9a+tYa3xwM3r0x4//jA43HH4/HA7X7HNgzT&#10;+zwmcEyobIanLAOAZd7+53/8xK+PD4MNgTn551IL4octmwkapG5z2IEAACAASURBVL811fp8+Pzv&#10;44ZznR7sMmgJBulEBPt+4OfPn5jniY/PDzzub6jQk833dM2J3hJaies0bj0ye9l7wDKSbQy37W7B&#10;sKWW0T3MUc6Gqrdt88x0S1btTdAGME/DoG7SPGi7MHg2IUD3BpUOHVMD1HPNGM/++QkGReAVDtvY&#10;AMCx4r2HwjlxOB/p3rCYFQcR2JOe1RndKhvQVsDv6IIlIbpQsGAV/SomHywxAh6slLANNjFInTnt&#10;HBgciPHu87QmogxORtIdBNOrCYz/eUPU0yoi9XlAPMh5nIc37rXzzKQRccX0x4837PvuQVDjm8kn&#10;NPmiqleneNqM8wtmc5OBEFOf/In7ATR8fu4Asvkrq4nVYZrmNFjCsXlgo3WrnBueYNaB4zgxXCvy&#10;BRekc84F7jdKr0uv5HL4zTX1Wk3hTU/XqzL5bRb3RamsilQRVKj3MoU38aBzIiLAihzYcuvFqRcj&#10;SbnwLZRoZwlWnoGMzodA8OdrmUM1TtO5GjgJsQ7w8StSKb9O4Ovrqstr1Aub8kVnFC5NIcNRU+Yp&#10;SOPt+oAcc7wRS5wGgd1XQ/EUdxRc1Lf4ozhGLwqemyuxVvYg87PpBac5rpfrrQUKXQ0QR3F0w6DB&#10;sNlk+WFtpJnMdhNkCS/JQhWh1DCCnI0tNPZxcc45uByjInbU9NvMXK8GWF71ugVmlIqPra5j/NA0&#10;ZDM/xH/z8hItNGvfaYbVScUuie6bUeRcqHTb2P0/rgm/y/kVh17wmbYATUETlQklEFMrOsyZKrkh&#10;fzFGgNln6eD8EtDwuXI/zYEWw0bSnL2sKQ+izDL3HRBtQLMGWnTOU61IRw9p4JqZdlnbAnfBtSp5&#10;fZddqPcsD7RobjEollNAGJN+Xeh2UvC3gXCCr0rGxfmRfPU6lnB8yjKMWvLkkqmzWjH+yjRmvHHF&#10;eOfvea5f9p80T0MY3Oc6pjRMSaOBkaiaTlYtmfi+tMFnJO8TVQC+QLq8s7qlWPLJTsriipc9q8VY&#10;C30gZStfVCQgKRe/yEMtC4Br+CrdtcjEArE/fFohy4w07CnL9zkp2K99gRFJaAtm2ZaDI9wec5yZ&#10;fmyfszHg5bUAyMLUxMQ0Q3chAwzmDG+EDtCCoy/kvObulSYOTeCOP7UGKuEo5Tkoq1f3XRf3J57s&#10;w9T8i46VC992+VS2h3yiqYYT1RcwNz3o0u+g1/WPewq8rt0zSpcaL9HM7ozMb3dsBDWWY1PHFzIz&#10;yplz2+Mq16G42CEfyxo2n89XR9Dv+LO+/CoxhuQEXGexOZO/cN/rWsbcMuidjrgcZwQqJTPMu8hF&#10;52Gzv2M/cOyHOReWVx+FTPURRlZ/TkcEkRVMJ9FaK8pVAQRGrJXwLgB0Hor12RBApKEPyhk/qwHh&#10;4D+btbDsaK6jmExdjqEKAFIaCbVmzbzsp++nZy9WXplLS/grnzEzYkk89XLJceeK8/JlG7I0eYzL&#10;XyMdP1uadJO6SFLa75Ioai8B+7aA/RTni5OG54x8bxXOWXlsyJ7Fc0g+bLTZONd6EP7ixaBfHSXv&#10;V+cVMu5lfua4fZ248+7AxOb7JbD2m6Hl+ufak58Fe3I5wetCZ3FeQ8fh9Myu6gjvHkAhzayV36/i&#10;ghoK14Wfh70J30//3II51t+JwrO5fDD6k2/W0EOccv0HoAQ6ih7xImup675q5lyzuO4CEXe1Yb+j&#10;3eBlUvfhKw9VNaKrcDDLdYnWxHtyMBhmOHG6luGiOlNfsICF9SlwvXtl5V5AWnQBJuWIZY/LMixm&#10;w7W1uREiYHjG8dg2yxBHdagYvEjzZo9xzZoxb1bGRLDiZW1Uvdq1W2M7Vs8wNUCRtNiaQFfDagqU&#10;5ITpGa7dyxcVcEx7r9zVhSY9Zabr+cuhT1o7vapneFZ/6r/1dxTyiR5S5dlLkp8rFM99B3v6JHau&#10;nedOWlJAmmEGP+5vuN8e2I8df/z8if043AHUzAHqRGnY0eZ0Os/zAh0EBY7zxDZGwJ0ETIB3OSXd&#10;3W4b7rcbDncuHefhwQ7je9u22XutYZ6nZQ6rOViRBQ/l7Gk6vs/TKmfEMkGbWAO83hpu2xbZyQAi&#10;eGJ0b3Lydr+heqhoPy6/F+1re3rzcRuyUu9WOWI0v3AcHuwZ3aqbSSeKCIxYhr7rse6kZPX4eU6T&#10;z1uD9IZjP3A6HySGNgMxrTmSgNPK9KaXHA8TROAV1W2Zn0rXwq/3X3h/F+zHbpjU88Tf/vgD77/e&#10;8S//8j+h54yq7DUb2rYZO1gGA2MNDbthPYtgn6fryh3ux4UlRq08v/A+AWrNh7ebXdgcovY8pmXu&#10;A84fLNj1fD7RW8P9bjQ2T4OusApKhw5zm8To0ZzzvVmlAoAI5AAaMByA4LmfUfU8oXi73/F0DPTP&#10;zw/Lenfs925KFO7uHP/cd/zxxx84zhNjDIN40Q3oWZnVHZvcKrCc/3YBxCpbDNbG9Cl0BI81Obnw&#10;/vGO3oeNeQJzKXSeVuHuUEzdf+99hDw6zzMCiqfD2Ah60qM0pxevTMcMR7qI4jgUvdt9RNQhaUZk&#10;k1sVgGG1GwRgw74f0dh2jOFNJuEZ8VaZYPJ9YnRnbrowT+sBZAG5jj/fP7CNjtrr5OPjE0BWBzEz&#10;m+eaDve1ljUELfjhUGtIyka9AuNbo/eA9bEgoMZcbayn8TAf6um9eIyeBs6zm+z0NXm73bHUGhef&#10;54nxVWMKVTC4/O+yFyjIv3dg//WLhkneKxXOi25eDMl0tUl8BiAmTy0uG+MERzbB1QRtraK0O7GH&#10;UeRcyhVBqJXKm5xyow/mGDVfBxluVTwza/uqphcBwaY+/ikxwWoWUHxTy9zcopW4V1GQOMRQ7pDG&#10;9Zc9FrxmAL/i54q0CA60EOTl+rgOpZkho8DpGOI4IyNQcLlPvq73pxcgsnqUTomwCzNjNJbNBkN6&#10;IJaxNdAk/bBxpsKBmWEY8ba2nBdLiKnUzzmtJFS9vLYoNjTC6lzsx+tE3b2hqeI7xcYdXr9SjQMA&#10;WVKlscLXL7wYdcTNl8ta0QGadJfK+as1loqZ/Xn9vAZKaCAwk1vACgsSiX6/+X72xB05SxdEzeHA&#10;oAE7CufYv74IV8DDd22wxowEKqDisC2/v5/6pLRk5RgkgSvNsiBqkfuA52nMmJ/xTNDw1lrOnxkI&#10;F2PZjVwt4y+jybm60hf8UZDNtJTPdNhJkcz8FP9BeJlieHC+0RTzm2fH9YgjiqXWJUGnfUmd33KN&#10;ZX3HcTIw9MofeX9TZeuk/X9hwV6X5bqN6bwKg97XdV2ZM4DiYC2ZcHZNhiTUHY7wPVw6IerRar+/&#10;rW9mPpMHTSh6bOgXhpz8ICqSfAyVMC6TLOP8crfL1Mr6OK1TfMJozNStSjfr63fx8tzCw/h3jJnD&#10;5Nn16Wb8ptCQkkdRrlF+Mxud8lRj/GEkCzyw5tBWomjowSfSWZDjva5p8obXBbySFrGRQwSXVbny&#10;jxBFavm4TTV6CNh65HnjfMnTfMle1pSHdnplywp9wRwExi+Jfajq2dGqQUs8ex0GjUVM5doMue7t&#10;ZTIX5eZKtwx7A7Uqpq7CX+iELodeRbgELyQPT3r7lhc6L2DggOeY6Q7LaSX3JccpklmD1ujHYAFY&#10;urnmMhi02GObqxAuTsywEXeWjL55QBIhY/jMhH2xLKYm3vQIWZlklWivTcp9nCHQXCdrLaCnRC37&#10;m+RCvYQEZbFnQe9myG4j9d/M/Pa1Ie/2vxdxRSX1LV+Fy/5essN9vcXplbxFuY+cuTIp4js60Wsl&#10;wMuntpRcX3tY8Bo1GAUIgxUS50P8C8E3eY/XsYfK4rL+JXu6/tFKxj+DmSWdwserTqOV/9T5vUo7&#10;LXYKUJ3v5gT3sbuuS7g9rgF1sddXa1a310grIM92TZT0o7lO1JuiOaYuK4fWhXmc4bxSNVxYqCbM&#10;mSv8DIRQt7nohrjq/rStAn0NgHi5NM8y9WYGs642qMMdljXT2NukWyL/aDzTvvv/gtNtdkQO/Dt6&#10;Tkz/6zmhycWAzqsOXvXy1/ehaljIzmxGb9A1I8NQdBqO7tKw7QxuYYVTRb3M3CpS0pJRgZf6wz83&#10;5ylhTgDPuBw9cZLnwknInKWGrf18YttG6EajZVPAJsSZXXEcolrV7yPuhCcNWTJJi71LsU29y7HZ&#10;V1ZbzXMCQz1DlhU5hpOrbdn4AH9PIsvVnDdH8HeDMbEMY8IMzDmxvJlnNhVFrI8SrlCGn7WFpzdJ&#10;XA7L0TdB6xJQGnNOb1YpGKt71vQfAJ749f6O2yAUV8N///oTo1kWv7SG+81gR5gF/vl8GhSFNPQx&#10;cBdzWD5uN3OGHQc+Pz/ccZ+40Gx6JyIBD3LOibF5wzxV7McOVsiutbCvHadnQ7NSABBvsmf3XcsC&#10;zQJBuzeDlHDYy7e3N9zvd8/spKxreNxvWLDvPT93CMSzbK1y6zgmwKamt4beG7at4TiMV6kCvRMr&#10;3BPCPBGrNYMTaSJOy8MhYs7y087K/X5HaxrOWgWdfNYctndb+057zpMQ6QS0prVmE9KhSp5OPpXB&#10;OsQ6M8McYnxk9Ib3jw/8f//7f+PxeOCPP37idtswp+Lz40+s2SBt4TgnBFaR0fvmsCjDz57DdqFD&#10;hY57iQC+Oi+DIvRs4/E8px2Px81kwDlhrX6sWWW3SA5EgGMu3LYteAb8bIt06JrYtjcoNHSZ221z&#10;vmArzH4q5FeGWrDAHhXHsaP3G+Y6opnsfhx4e/uBpZaxrq47qdg/ayxqDdzPeToe/XT5bnLbMr4b&#10;xA3X1gRvj7s7+7eoFmit4fPzA4/HA3MKfvy4RfWNjR3hkLbGv8Od4d0d/La2vXvVjTQsnP6+8ZPe&#10;mtswWSGy1vRAhznFDZd8WoDqOA0WpZszvrVpZ7dveD53bJtVFtxuN8PohjpetsllgyAyZ3kT9eQK&#10;sQAXrD/E8zDH9Mf54QGPGXCNa1lwR13uGTwUkjFCg8a5tyMSMjTOw6QM9mtMXrI3iaJvDVNP7Ief&#10;x/DteMBSDcKqj459n1j6DrSGDdYg9IjAl+1v/4///I//EggabCPgpZuNioUzWTOyXLko2X5knnZt&#10;xV5DlETS/FMQqzQdXPWVSqjfT13I5RVfnB35g4pmvToVUtrNUDeWhAaNvXfBd0QqceIO3pptQGdb&#10;ZnFJKG+vIw6HQbHjWhy4vCZUUle8a0Ygnx8Kaxg7bkhpMUz84bMslJBQoIkDWvZOpXy/LG2o62rO&#10;8MY9DpxaCaWc650OKo17hCFX9jkfo2WfuVfiB9EUZn6Vzgi4sW9+N3kddihe4qUjYSBwvJ3KlD1P&#10;g3Yci1EMhEW95OycZ1lvG/PkXvhcos6Azhpmn4NLQixNKr2VvDNgsDQV+sDq9Xk333saeCLia4AC&#10;RV+ML/Hz6vaISHP8XK7NNYB1zUgx5mvOQ/vbInxu9BG3tGcDHDI3gWNIi0QmZlOLXiJolVl6mcXJ&#10;8ZhwtCgjyyOTtiSM0mCofYCwKiHEhbwH0HnGe5bhZ6WZ6ll/keFPZfaFMQW0AukNAI1WPiqMSJs9&#10;IgvK95hJPZWvxvmARCayeIleZEaKfdaaKwhq+xgOHzE+0okn2uyMamtRNqsQdMnzLeLzUNKLNSth&#10;hnyEPgWgY9tii3RQ+j6AjThWYvcquXDy3oVspkd+xWOtiSL/xRDM+9kc3I0QBoetdw1GubHkT4Jn&#10;IqtYBohOOi45lkL/wie0eAYdQ8TKCzx+Oh55jTjWWPDxpE82HQJ5mdNxwrEw+9VWjCRIPkie5cep&#10;wGJI/OR/GjKTvLmQcpGbVMDDaQ06J3x+lV9LPol7ljjaKXPJ5zlmVPq8yPpyX/7qex3wQbkB8Xc4&#10;hb2fCXtSLK4ncDGOpbUImBrvdczKFGomI73PgW1H0po1nmXAY6FLD3mnyKa73FX+pOtqe1nLXniY&#10;wDLohIfMo1T8O2hUTGmb6lioVr8Z9DmdZy1lljIz1r2XxGL2nNNoUZdiT6jjCYDW/VxzPCkPyAOT&#10;trKpE+8Ze6SVOhFzrjy7aIlX4gRJx3TRxTNenJdQc25HAIdP8uzjQjpQz5rmPpjRSRzlXqBrWEp5&#10;4vTGY2tZ5omTXei+0i3Lj1lkYwxs22bGv59zGkGAREXZnCsd7GtFxs3uznfqQuLwFXQoCtSfb9i7&#10;0sUzi6ToZKxaYUWFhiy2wBFKtQD17OJoheT7sCw1ZXbe8jEVHZ86hDS3GVxfDsdVfS3y3ZUVR+Q3&#10;IdMkg7V61Wm16D05XgT/ZbAxdCqnyDoMXUkU0ojFWSDH+Bm/GzRFec15qb/HDDcJRzid3LXxb3wf&#10;zm8v9J9BeWLqWjYam1f5GJthgFOHpH5MeuO+mWxlcEwhOEG9ZBGX0yOD4WT1zaDuk/0zPHvLnZWn&#10;Z7qe3ljWsKbdGbgYMDF9cRE+pT6HKxsyPu3AvCZls5GmRkNXQALTN+m2Z6VP2ezulUDiZ9xKQB2+&#10;I3DXmQhAhiPEJXBenS8pY6gJW5Tz5ULf53VJlpEyr1Xmynt/OS/2Sdyfny61bG/Kg3OdgQOsyoDo&#10;sizdZY6J8zgdGqNZ1jcYYEbQngKJC+v6H51PfPo5z9DUllqVm66F949P/J9//B+c52HNKJvR4fPz&#10;0+E4FCoteOU5D+eDdLJbPQ+x7qV0BemOPUwBNecJOqXpU7ArG1pnvwbBOQ/bhYWATjnXxHnMKJ9f&#10;a2K0YTxamlfZmB8ksNLXNLkrSCx+Mdz08zid1lfoTuS5zSt2pp+X3g0yRpfxoWO3zO0+OroYRq8F&#10;ltRlwxnnr/eB4zjwfBqm93mY3NiPJwSWxUrHOWAyYDrWOb9/v9/QxKA8Hm8PPO53c+gJnd5+vZZ5&#10;tmwCTZ7TRPB43LFtNqZ936HTn+kVIlx3c+Z5Rutyx+NhPKO14TAlAqhgbANvj0dCaKk1vRMxvOjj&#10;mPj8/MThjfCMjTZ3KG5+xlPfNFu04c9fv+IoKeWBeDNGl8W9O+0067ewplU7TJ9T8+fQP3ScM31k&#10;3vdhTkKYvF3ocy6r0Jq6opp8jI5jPwM/npymdTbfdB42empGalXtrHBsfQTe+//6X/+B0YfD11i2&#10;8lzugF6KbWwG27M4F6P17XY3mlTnY81MejPjXIYtuM4kbpssl1X2DKuWMEgQXeZon3MGpEfwaU1+&#10;2bppyQsTcz3BgIeIV3VggT0xmIS4VB3H2vY4gjS9Y64Tf/z4gePcA55MnLfdtoHWhjX9lYHlVRpj&#10;DNddBNu4W38zWEBjjJvtR+vofcM8Tw+eNbQ20GAZy/RPbNuG1g3DvokFIHl/g1lR/+m6oct/q6xR&#10;3O9vMOgSqy4e3qDVqlwW5ny6btCw1JIniA/OPi9zqfclsQbw4hn6UMQ4uSbG96yZZOs9eawAEI31&#10;n97IF6IwxMkT57GD/RzmNIiV/bB+BUantj+kDas4JC9Lu1UVDk904n57GL31Fvj707PU53l6hvqI&#10;JrP2GOMR0QQWRrufzye20UNO8Drr6ajWAFo7WjtxnqtUVw0MgEVqduyYnRh5zhdsDFfUmbL/AmlA&#10;ZZj23Xev32WepkLwkrHz/W1++8qMt4uGglSRWU6tOeQcejhe4ndmkLd0BCjXi04iX6fMYPO14hj0&#10;Oos06DhPJENyuR/wQFhWNqtJAPVu9daR+Urrwp+hL2sdCv1fvaSu43IH7cs15Ra/y2KItXq9PTU8&#10;j35FRjqNP45xaeCXvT7bIn1wRquxhvE4zacry0b5WK6T2u8ixeAWSVy3QidU1CNL3ZeJ83xZEtAB&#10;wU/ml8x/F/xlr8I5gkrBEQIBgxk21csGxBVSnCJ5O1ceA+sMpgDWv/NmFyU49itGxQCIfNmW2Fd8&#10;fZ/rkRpsvSdPTK7xK72HkXQxRhCOuXi/XLzC8A2iMB7HEr5vzibPXtxfcj0ME9YFNgBWf8eRi+n5&#10;Xsjl0XE/yUtcQNXAiVdhuGIYjgbkeerFoLOAjjvNk/iTj2rhCGqGwyIkCBxXa9WlSL6fZwSXMVD5&#10;t7djhxCZmyXbKsld4hzFvVG+62UtqtxLe0Jk0ftCi+YzhWfXvVU2Lo3n0hn2us8cd1mlkAVBvmIZ&#10;o3Ani/FglomT9yN4geZCmSGAdNIzYFfn/x1fTAdsddhzhGXsl3toIdbv75tTqu7ea4AynWd8Wgi8&#10;kKCBL/xlHVHuGR84n/qG/2uuC6FUKDu/0Je/28piKBXmshKXMZXHKtx4hxYzu8gs8FyVlbiInJeV&#10;L3vD9b7KXmDCnDiqC/03axC6ypJw/FjQxmmnwk2Rt8QZBNgsOhwrPD8+nqQDiX1dvubX+V7nlj+T&#10;zurCmkNPIYuliEXPCfrys3ORIV8e+Bcv7uqVt1P2xOcV0u2bM57zSp0Omo4/Ydmnfz36Rqy6z6Yt&#10;rLXY9sebEVtjqPvthvvj4QEVhWhC1eg8sebpUFzGx6aXXB/nEco9jbiQP8301DAicgKZrCF+XehO&#10;BQ6Ee/GKQ6+u28DmLcRCpaxdC5B+Wb2sZuDeV75vhioz4UOHBby6S1OXJk0pBUQIxIQN40ZUYvlW&#10;XU0KTj2tyAJ/DuVsk4S+gwBsTBvf+/qA3/K7OIz+K3sbVNXTROj3ui8n1WKdTeoYNjtfBX7l9Zum&#10;4ITOHPONY2hrvRi8oM4Wesw300Hy/xg/FNOhAYiVmucioRSuiTyU+V+f86rVfvdqIobXKy5Nqm5B&#10;KRO8lzwg9SZ7gphue1G8rrpmrmNK/GuvJvs9Va8rEdZ1+n9+BU1VXef1EnWbRhyqg89SZ/Uaz6bj&#10;ojpjR2OjP2KyTpyfVoJ/nqfLEkI3KcQztCmzDb/WIDNo4xsPtGcy+3fOE9t2w/58AuoO9cWsczgs&#10;ih0M8lWbeeJhW9IRrBLN5QkziCOg7+/ZPO2+ssSzXQGriMnKqArtFXxFLBv12M25JZs7fJs1g7RM&#10;S9Mr+hiBs/t8nphTMfrh2Y4acG6mHmqsO88dYTVGH8GvbX62lmv6WRKJvVx+D3Pc2Now6ER8YcK+&#10;TV0YfWA/d3ci2nk8TuL8dnQPoBn2uGXp37YN9/sd2xhY+sBt2/CPf/wDv95/GS2onfneTK6JCLbb&#10;Ddh3QAS3zSoDjFQyqGJ0WM6J0MKmXmSyWsWgaRSOFe7ZsM/9CWaSNyaweGXA7bbhnAeO07Dnx7bh&#10;drujd3NoHy5LdS3sayUGt3m6ME/HdcaC4jRezb1awOZnYh2nJ3Vtxn8Wm2ACt9sGBeFNHNNZWzj8&#10;Rreqv9G7BbbPaY7jVpqFejUGpFZ0lTNvAgoC4DwmjvPAPM2x2nqzzFkPdGAZNvPHxwd6T6eh0da0&#10;EKjrl+d5Ytu2YJw6F/b5DHoV12HdzWT7IA2r23jFHehzX372T7TWse+fzidaVNFZD4GB4zgNE701&#10;jNFw7DtEvJrRs6N7M5zptU4c+0IfN0AJmWUBiOfz6c727vxyuUPc5OdtNHw+n1ZdoIgADvlHZFK7&#10;TJlz4na74Xa/Gb63wPH1gdvNsr5byBOrBJiqERBZh/VCIHWH6rvMpzAePy04rKcnsCa8H1Sw1olt&#10;syar9/vds7InRu+Gx82+GtDgzefcMU/FwjSYE+fRaxn8opFUw1pwZ7LTHZrDrpi9T/vh/eMdt9s9&#10;IE3OcycFxjk2emUw3gISltGu6a+QrLrq6DihBrXSR+gKrma6bl3gqkUsa93hqQBLFDlPC94fhyUv&#10;MvmMgfbo1beKrQJgeaXDx8cntm2zQJrLsN4Fx5yQZlU6535giMkw6kUjTVgqC2nE02cVKkQ4oJh9&#10;4QpgHuW4+nfqTj7l+2uEO/Gb12+Vue9uTvqLh0VOob+fWU78O+7NDVCNxlKxPv6TznBQWbliGYCK&#10;TvsynTQkXjMMagZFOKFC4fTJFLvzyxJoOZw+ZDod6tP15bffv4Jy0yj8zgFanADxt2PMfvciDV3v&#10;n/PNkWmsw9URUIwdP2gss5eyQFkuKt/Om04XH4ELyMyoqv9iURVf6IQfxchC0SVzSbrVCy2VhQyb&#10;6/pe/Coo65mKsGWN0kGexq89pmY3AbVB4tUBLvm4GEOed/5jwlcTz4IvzldVz1ov96uvDJZwBp6h&#10;+TJdAbJy4XI97/M971A1Z9lX/iD1Iisv8vXi98KdVpS7SIJ7MfzNKWv3TecnaY6D/24IeY1wYk4X&#10;kXHuSonhxl5PFPw6Bg3NCY44jxeDyp0eSS3FGQQarKnA1/WHJnXWlde4r79bDLTqsAtsafIqqazR&#10;z1goyPXZXAN7rwkdQ1TY8uwFF1bk+ldFHFKqJMqYKzFVGeFrTF7COwV8Drj39Qz7P024IvFxJ0xP&#10;Povnse4LLudFnF+nQZvO4O9fr9K2ld+/ODGB5I18lsAgbfiQ3wjmkEUgn8SFti7XicMtBMFdx6G5&#10;RYDL0RW8L+XCy7dC7tZ9Nmd4PZ9260YD2r+96hkHCt9+nWyRR6/z0vw4ziwoD7/eh/R/mYfqNTD9&#10;Ra75NTw7RdZooQvyMZKhogQKuI7+GHlZFxreIYdCXBYa1+v55k8Fgx1Mn2B2cWpWxoM511CRLisd&#10;8rDoMwDPaVJWys3CCSXp+HWXXl/WK+Vlr8s8+Y3MYC2wAQokzJ6PT6S0DpAw3oeXrIejcKkr9YaJ&#10;aJngNL6nl9CuwELM8ZLWUn+Qsj88BbFvF7gl3kRTDF3OswYeaQQTUzn+zTpKwbn3Hee5LmPKjU6a&#10;uuyMfxRyqJ7GtI7s2d84MOsV371yXfg8x10N5bAEnwVxBul67vx2WesvyTrkf2UuVTd4dXqnXM89&#10;FGcIUmgyg5P5vdTBnFZJx98lpMT4ghmkzuq8tAbzkwsKAsINKx5XdQLlufAkjhXng5+VUZJvh5O8&#10;jI3r6vrUgkYVpYQ8IK3VuoXyZb/sAr9GmHR3+Ie+5j9tbQXfSVxev8oZ4PMEqWtJ5c8vtEp+6B8C&#10;IlEt9jr3+tKlkcDw5TOnG8tgtEVLo586p4Y+0WCObi3jmzojUHIeh687GwU6bJjf04LEZc804VzC&#10;TpO6vxqZ9aMPvL098PH+Djpv5iJfe9l7DS3KZ22AXXSGRhiiLgAAIABJREFUr7U8M9WqI6JCTAjP&#10;WdfIS9pHR1vAOQuElaZTOUxVdcdRc6eoWHYkZEsHyzKpZmvT0Pxvg5Axebpguvm+H+ZcBCK5KGS5&#10;Z7HOuTCGBI9orUGizN/lisNI2tiLHiMAg4XMxrZsdNeXluJY7phfiiUGS0ToBTacm2sWWrPXtm14&#10;PB44zxP7bnAJ27Zh1z02jNm/Agv2Tlak9A4cB0DZH8FX/iPNKpjEt5yXKeysneeZzXV7jovVJfl9&#10;+0moRt9Gc0o2y5BuTSNQcB7mrGfPFECiUWgnT1HiLCcdsVoLYoEVcxpbQ1IGqpc79QKST3kOLPO3&#10;N8Mf3z+fGL3jc7e1JJwYne4JU+T2swdirIFr0jebzPo0ovHicSKyyxlssexdO99276Q5c+yahnyc&#10;0/G3NbDMyS+NtpY1vFVE41dVQnDYGoWTEQKR7tjXGgGS1no0QBSHzVlzBh+53ToUw7ObOwDDtbbz&#10;uGA9Ei1DuvfmjT1X0hVsz5mNfZ4nmhoUyDqtqo57Ahj8znHOoD8mWKp6k8ngaaRlO8RuYkdmOnl8&#10;84arqlZ8eOGjsD0YmzmeiYXN/adPxpIR1BpKnhNjpH4w5xnyVnXhOA5s291k47Ixk34ngwYi2Pcd&#10;97vBnbTu0DPD6JLBB86V1RttGo+TyORDzEVow4mN1zD+LQObjWuZmU+cfVZ5Ga1b0EOa6b1hqbp8&#10;l96xAmlBWWzu62DP5hlfmg503jtloO1rHwNHxcJvxK5Xr/ZRPwcNp1eGj2688zhPjMpgqtGRzu6Y&#10;g10X+psR2tVJBBPMpKIXZYicpzaQqs51ANdyW9WvXmSt4/z6Wi/vU41O/eV7LTKjY8bomrYwiABg&#10;CKOUitYzh14AnPG9i8ZQ7k3DgCOqipc7Rpy5hgO1CHXej4LhcnsqGXFfREa1hDJdFa5U2kh0Avxm&#10;Pbk3Lw+7jD/Xj6Og8lmlVwyF15cMcM4zFHmgGOthc8b3mSGuFRfSx1evp/NiUdPWBVHDH4IaVnhl&#10;jOqYSFhOX7XkswrjIvz55mt3dyCxzEVMkF6dSWUpOb+yZHTKm6Lux8lUoMtWdNCxYQqH+O+2D6Yk&#10;q2+AeNZZKBk0EcqZoPMxqiZ0BYMrppv919rlOL2eZc41YMKLs4TCRtWbHgWR+NothWC50XSNnAcM&#10;QDEWLwGtHFBZK9LZKoJG/F6Jf0Yji19TrftaeYTEWpCJp2nvhpdtQjGG06gQjs8VzniOr9XwtaKC&#10;yfvAGTpcuQnhsSrt+f4FwaYziFnXSydnlMasK7JxzuACXO06c1guP5euXGueM0jOYeUSgaD95JlU&#10;OLRsESCXDNhrib2fYyqR5Zl2trgGQGwGLIKeQSxN4VUMX8W6ngFfYxo2DYIp5PWFlwY/ss86gGjw&#10;63imIXu4mPwZ/Sb47e9fNbhYYcgu23wddpUq1+chFeXkOaRJ3w/KQDTAg4Hi26eKxMy9ALfjck+T&#10;2cWZqvqdjziGRZmW/M2x+xXw2syge0Ci+oJYrC5pYsVShsZRAqAZICgGFssVAc8EFr2unwJAgXyS&#10;Eqj2835pJgqjkUJeMY64q1zHeJEZRa+5ODuAWAdd6obQCpKmzhPXxv60QkFceNICJUl9L8+/Kadl&#10;ZQvvDiejU0iLXZDM9PcbBo8qKxTPobx7UWjCQa90RgEi1jSthbMgloxEVHahvuhgoMcMsYdW0i2g&#10;E5cY4TOcOckDY33EHTMAhM4BN4JV1SGmrBO9wazM0B8oNs55ukPK+DL5j/HfZfJ8JXUHLSDHzrkJ&#10;+Q0sELJUX6Wlr5fRUhMzZCw7z/aueyM464cj31fgufzOveR9fcyqUKWRmvqf8ZPUf7hLk9BilJmh&#10;9/OcJh8HxDK4k8l8UeMjSLBKYB71Og8uM1OY5dukmYDbSL7JYE+jfJf8OJ6gGkOlgbvEHIuUl1Ep&#10;4N/KuXpmPysFQZ5rGLhN+mWelI+BLUqZHuffP6dujeRXQWNfzgdlOrkBdSM/I7ouf1sjROrEmXEb&#10;zcfxSqNFZpnw9/cIp/MyGteZmInd3AGp4j/JX15sSINStHVphEap+oMAgo7Epc9XC6zylBgixJO2&#10;+3EdADoC4ttX/vXNnF5foUXQQXmx6fRy5VrNscyVhy11UPJqOhtcrogIDs/yMwiFhBm0hn+GAdtF&#10;DHqG1THMcoZG+fxaBu0ReP2atAAB/vjbHzjPE//9z39CPhvmOkNP682yksXpcM7p6F55DwZg6lkN&#10;/g8Ev6EtTpk952m4zWIwYwi6NQf8cpgO4qKrOg9apzUVXAtLLZtUAMsYdOePOQNN4aFuuW0DvXXL&#10;VJzA/X7DnAoGfVpLiMfT4a/ogHzuu5sCLTK3oayyYCWJ0fc2OubSgJxgU0U2beS56b3jfr+B/S32&#10;fXd4FW9wNwbmdGedCO6bNS+83Qz6YanhGP/8+QOfn8/QL7o3eLQmmWcEeG+3Dcw8D7zpbbi+ozhP&#10;c9oRyqArYXb8rLuyt6ZZc9OhCQCDhvn8/ISqZZ2abmU0cZwHekvnmjqNN29cOR2H+uM8AV9fOk97&#10;bziOHY/HHb1ZVrGqzUv92ZE9y/sSr1jggQR/ptNta9b0dXPsdDhvPb3qa6niOI6092FAeLosOBW8&#10;qjjnejPH6bEb3IwFgMSalt5vlsk/BgyjfqHdNsMq9wPTe/dAkeA8d6xlzRBFrHJ4P07sx4FtbNif&#10;nwZjsm3BiQjztWBiQGA08/Tzr9rRVHKsYg7q49yx3S37u3XgJu6YFssUZjPlLlbJ8fZ4GKzQeWC7&#10;NRz7J/ow+KoxJJz281C0bk0XW29+lgX9vkXAAcgsYQuCZCWEQZGkTX27baDeyeaNupv+dduyoekY&#10;t/jcmnJaQG44tvd5nP6erxEYtFNoN93nfn9grhPnqUC3pqJG68vhVnrQ+vO543Z/mNO/Lajj3lNu&#10;ixhkSA3qHcfuunaDNUi3921dT+fX3bH5TQ9bekQljojg8eMtkBaku78WmdACWN+CeVoW9TF3GHyJ&#10;rcO2iTW9BTBXwkrTdmTmN31oAUBHX4hDvm3bzQMnrhtDAkc9bS0L8D6fT7Cfj51B14ddUj6fO37+&#10;/OF698TtboGZu2O7Uy6fp/HiUw1KSJcFhUYINxo6YWikIEqx5ILF0+I7IQcuhowplUVnLN93B1YR&#10;2PUVjrRivn3JsuD7xWj89kW5Lb7FCkR3lKster27Kxem39jfzLTyvAn/bhqfOQybtUWIOXpJJVjq&#10;ajirv0yB2TbxcWakl2lRGNTbVePoMkd4huvLfIu5istmxYuYhWVucfl17UXEDjCNJTCz82WPynNW&#10;LW1QP0yAQwi4C6YYXXR+RQSpzPEyeCkP0uLw9YPJg2QOvjS0gCtNpLIWt4rx8vNgHuX6L2usr6rt&#10;y8sZACe6FOhB+/mFyAOjAwXppIJm5qpdA0e2kXJ/28vEYVqhqNTRrdg/Xwz/EcEtjrlJ0Hh8m4ra&#10;X1gC4gYNlX/qSOQN3IeoJhAAbIIT+0QHz5UX0JkWJTmQcOJxcRcxVJc7GV55F6TwoZwX1xtulInT&#10;uvDMx9c1zl3ZYmerEvtZnXtAhjj4HLFFz34MrQf99dawonyLU1uhmFGJT9cVf9M4L9ZYyHGUtYGZ&#10;yv7VWFu7ehUaQyr/xVFGvpRzT1iEOIMBZJEyINe/OkCdX/HMQ1ADFLnYxEKlEK/8gGMgvzAHw+sB&#10;FGjhW+UskgYlM9QiG4/X8ziUBpdUIpmVwX4UdBlGdsFvjggNzksgxenB8Movg3fHo8bfdUM0rrl+&#10;tpCZIHVJU3XnzYoQRTq1vryqU7fIInV6e60Kir3CV1rLTOE8d+H8bByLnxgp33kdEtL44jVl2Xxf&#10;vpuMj/wF1oPzC8ddnXOhx1hzd6xZZnqV6bmmvJaCJzNtbTdWcWgB1hPDjvfKNSprGv4DRxHKAIbG&#10;WKq8+qoA1X0re1J1GL8s9rbxpHOe1UFFXiCF3/31i7w7gje+1gwuUbcofu2/1gMB1wNe5bWt45r+&#10;h2RG2gzn9dX5H5UODi0SQYk5HU87nYiWbffEfhyxZlYqnM4ENAmHUzpsuC/8h3Rs+n7RUAt8+Ng7&#10;zrI6PK9MwbJ0GppnOUIatuYYijQqVzr6Kh8iL4nzFue8ONcdR3fR2ax+gRBUJim2UoRe9Mevekkw&#10;DJQvVb5XeE6FxaAeSibIpe3lFlfZ8Xs6FbeTSEVGdwYlQ+fWX6g+fpOyr3G9G6UJWG7nqDi6pcAH&#10;0pl/ruPl1p5d64FNad1o389UVN1Qr+UYYilyDen4pdP7tSSZRuTrt6uT08Z0XZDkDvpll0nzLE1X&#10;OsSh0CYeQEjaXIDheYuEEzwCHZL66autolqbV9Y9EQDWJCwc4bAz21bDakbPtB8iWHBxjP/fX9V+&#10;u7JhvVzDs2Dbl7Zpi6Pg+7gkdF/ea9tuNr5uTtNznrg51MUYA8/PTyh7vsDhOMSyabEsI9XWoIcs&#10;tMCIjWPfnziP0/CnPXMz9HBYxp9h6bpj0emFDnweF2tVoxCHLaGeoWoYti10K/uuZVkObFs2ZCOe&#10;OTH1AcPZZkAkA0MTrQ+ch/Hbvtm6cO0ZHM5sWkICdPS2Ydt6NFDcn4c5Y6FghxELJJD/Wib1UnVY&#10;CPHGct6/g/xa3VHk9PD5fKJ3W8fzmI4PrCHb2Vx0LY1MTDqOttuGta+QPwDwePwwJ/mcuN1vUDVe&#10;fezA7BPP47A59I6uK5pcQi1jtXeDvbjdrEng87lbtuk2cJ7D7rkWPp/mwNXjxDwXtAHd7fitOYQa&#10;z4pY1vA8J2YbDg9hcm3fP9B6CygPg8Lp6L3h8Xhg9GHQLtvAeZjTVcUygsWzuhlU2bZh2eCOv72N&#10;G+Y68XzuqDz4eFomeXen676ygfaa1giwuexX2Lo/bncwwNKa4nmcgFqm9PvHB7bNgxTL7CyenzkX&#10;tuEwG+r429JwvznsxHEC7sw0Xthwv98gS3CeBmdyuw087n/Hz58/HaJkR+8CrObNVU+nJ4mAQGsN&#10;+/OJnz9/QheDAXYuyRfhMD7qwU7L8h2xN2xk2pvguT/NaTkBoMGOEWFchjeWHB78mvjjj5+GET9P&#10;qHYc5/Sg+R1Ax1qn20u+h7ogHuw5j8NO9ZzoW7NgCYBfv94NP7oPnL621q/DglJjbBDpGMN1O12e&#10;Wd/QR8ec4g7wrfiqBtYy6Kimgj4a5rSz2nrhF64Dn/sJBpkbgD9//QOAVWwYfnaPINY2Gva5o7Xu&#10;Z9doX/UE1ie2m2GNW5a1fWefT4xhtvl5HpblLR1C1y0s8EK5bEER0wOO0zG4MQPSpDXB4c0u4bQ8&#10;lbzIJyZwCK2rHmgQQwzedAsS+twjAxzWxJIJIhYAcLnuMnq73XHMHfNkMMJgh9QTTw3OpWPfD3Ps&#10;txGwO713bNvwZr0SFZR2vUEb3bYbjmNCfR8U3iB+AU0XbttwqBSTlzcZ6P/27//+X1RAqZiJK2HR&#10;9KWxw2ZxjCqbNCHKO3trmd1AZYiGkbBTLeyeIoX44M/FxTjjteFQvBhn9m96WUU2AirKVxjKV/w+&#10;U5xalE/TIUZDKww4ofKFyEgwRUQTQhsU7MrT4c9ycWj1tWFcZultqoEXdfDyR1jxtg4xn6pOcjuo&#10;KNk4CJDPMXHt3ZQM5U8uN8p1TuPT1q+Lfc+UN9Yx2G0aJNN+/btsFFStYq62U32aHH6P6ri9ZinS&#10;0M9SobqfNn+87B+g0sBGo4ykZ4ZZWbxYYpa8WNR6rcwoNVw2WyNTTK2403PXTYX2NSgzRSw+ALb3&#10;gmpCWoCGGBVjZu/AMI1wHavE3HlP3xUqwnCx2yTWwzmgGVaRjcS99Gf7WWzcQ65Ly+ya1gynrNWG&#10;Kq17ZriUZ/pamuXvv3ONJRhQNWAiuAErJ7tygeuGqzrCII1fzWvtjJQ15G4sjTLBzEphcxdaha6c&#10;x875fvJRYplpraWRGmtJnkZeqS3KRwFkoJE8jufRs1Abm2R44556d4E1OpJmTVWkCYY34Gito6kH&#10;67iPEi0fEwuchq0oVBRTEUGB5U1hERlnCF7CtV5KAzkNsuUOHZYuEosx/Y/uIhN4tqIr8u5By+8v&#10;LJ2BoU86pyOvhDwyKOjHisZ5cifyCj8jans4Fa7gNFf+JkRb7J20hsZov9CRbfvQg5+BScq8bdI7&#10;eayXc3EcFwxjpwNB0n4Rf/4/DSXL+FW+x9aHwp/OR0J+A6DSjeDdISGCxxv/MgpJ6K8gNh9LOj6r&#10;g0TFXBERFAEyy8nPXawNH8tzKohs2jhs5PHgHhaYCr5DfkQZQoboB8rW2fAGyZeMj63YX66BGd7+&#10;V7AQpf6XvNas1diHuMwNhy+VZ5ryi+vSJHI+/frlz+fqV9ngiijP1/JsE3Xe4Z9lQ0Re78UgiuRT&#10;BRaicTBOEwpvslnOefws5fGBI06ZCtN74iRyLzRpj41L1Xm8cn5NoE08mxoQbXWJk2aROgd1RBVr&#10;oCZwovP1jFzp5muX0tb1BwlaE/JVqURpe9u80U/I+HW6g5kb6zjd1C+8FNjoqqEPK8/vYwDOT/dw&#10;gp9Yc+KY1kiOTsU5HZuXZ4OZiC5jo7GqrsCibdJivawZ38JJuvTU9TUXtMCtRECucc2os9k8IILb&#10;feDxuOHmzT4TJ1dCdjOxhfjN0XAwds2J3df3dF61NIObIVFbK8/PG5BNRtLKixzificFqH/ZDJ3W&#10;JTA5k5cSvs10KfiZgIhlAAI5gHJv23bSYwns0DGKDIJcHL0hN5D6h6QexiSBODsCv4/Rr7BCTUx/&#10;WtHoFcErqa+w6WrAcIjLX6VT0PlX7EE6bjXWz3i36blSstEsQ3YFv8nztfQsPJ26hYauTF0gggVI&#10;20jVq3Dgeo+kk9WwgrtXVsL5mfEk4fx9zXvvLq8Heh+BU2ryWj0D2tabzuyayNHbdV9IEyKAdFya&#10;arayv1yDVmR6dQ4bHZcmtr7XV71Ew+4kzbDUnc0lMxuurL/zdvJaNvvlWLY+PBtyWDYgcBm/ZbAK&#10;1jztRs0cSgJgtEYz1ebglS6R0dkbVCWc5ed54v1p2MTnuXAeO/7xj3/i/f0dqh4UC7lme/v53GNO&#10;zBblmoggaEZdVgW/hjvhPJuc2Ne6FrY+sO9PkFdwVa1ZaEK0rIWEoXLlxCDCZmSPCuAQDxvYqG55&#10;ldDj7YExtjincxncxujZ0HDO5Xq8Nd9ejl19npkhf+yWzbl0mq7pmazHYTjBRrtug64SCBezh8mf&#10;zeFnjSxt/Rw24zjx3M0ZSznYmjuQt26NLkfH6c0399MCAh/vHwarMifEYVVIX7f7Ixou3u/3oEfi&#10;eI8xcHNolWM/8Hx+hn3IimHaDoZhnc2jbZ4rgs/q8m6ehs2+3Ta8vb0Z7I1aFvqPHz9wu21Bm4dj&#10;qIvrV5PNLmdmj/becLvd0fzc99FwnpahKyI4jsMaXo90yJ3H6U5sSV0Kdi6HkEeLO4vFKzKsUe8Y&#10;w49Y2vRM/Lvf73g87gYxA02YHnfiUoZ8PneMzZoEztPwwsdmjU+XO5n/7V//BX//+x/Ytrs5uo8D&#10;0rrZfMur3ocHNgQOlzMMPuK0ngKWgU8bJrwJUBGMzTC0zzlxf9yAZs5liMT+tT7Mqbux6aL96932&#10;vo8NY9wgraNLx3YbgHbnM1vA+AiMns/DgiwQ4H6zrF7yRIRTeeE893Bgj20E/4UYTd1uN0yvEDY9&#10;bzMHeOvYNmuCGYlK3m+oN4mEBtPPLNOfAUFWCB37Yc5jZRWhrfW5bJ8AWHCiNfx6/xNj27CNhs/n&#10;B4AWzRzP87Amsj6W3gdGG5haHNQK5z3MshawWl/XiiAfexGZzpz66VzLsNDdNhptZPAM1kR9bJYx&#10;zwx462EzDepn33G73cBsbDqoVQ0PnI05wy6ByfilEw3W7PY8GVRtpbLFmq6KZ+4T23wtC8z1Lvj8&#10;PCxhUQ+X+7ZmY3RPYHEZ7EkEvXXTKeSM51lmvPPktXB/PHCczDiH6xwN4zViT4UhlEkaWzBDoUe5&#10;noBGZu0yHFkLMMUx4CH8cEn5Z++6czP1uXiFIuwXaNqNrisrPE0MjALClUdxg9Pm5KYTmTgE2izK&#10;8gppwaaLoYAvmBOqDCySxQTXbO2wlnMi0cSRyurSyGZiJlV+x8aUjoK46cUEuLzqM/1Pg9hKg5XG&#10;AtUxf5QZtlp3IffUjH9JZ1PV9yE5vyJ0tUycmYuqUhT5fAbKXwAyey3WMiNUkWlanslrXpdCRKEs&#10;u01tM9aiDqWWSKqKZ3pp3HcxiEFF1Es/o0g38H5XzjM3pcy5vM+zpUBtNMJXL6WSqhN4OZ+8TboG&#10;c46tWIBmjJXD5+VPVNZ7a9Y04zheaCV/1gcEPEorzii57qUqITEEU3KnBQlNIEgn0iVLU67nsOQf&#10;wrKXJTCfl59PUzy5RHl/Hjcsjc/qStOwo6HxZXndWybNnUM8kZrBA4SiI4Xq8/5NyDNII2W+PK7i&#10;Qk3SCKFB1jwoE7zDBRsDlHR4m6EsMbYsKL+MKPg5WQoxEaHqGYrlWxeezfUyZVwXIGpKQhjTPj7D&#10;mjQoIoE77UtmesXp17XCsOADK01ndk/ZW/f0cW9TJkjMg4xZhPdA8h81WjL6zXKtpBueofoi/6RR&#10;101hXAJtZvBQEIeDI4d84VuAs/74LHli0NYLf28Kx6b0DDjgAkHPcTEzPh9WUmbnFU6pUSaUqpxY&#10;/8qXCnPWMjLVxD4MoqosIxhhOjUpr1Wvc7Qx2yRNQQLobC53ufwdhyUvAHRF4yUG7e38mHOw9273&#10;0XwyUOQz0tmcN/X3obEGKT+cJkIoJe3ybDuF2jWllI/nSjgXkbhnHVvQBwNUS5FZthpDzX1xbkuH&#10;tWrwAzIdomOSL5ddK2JL43qbo+3B9Ac27mWt/POJqRYYH9i+sFkt4WwMnUkKnWnSjDA45bLK1xIX&#10;2i7EpiizSJfTJZgoL9dLfjHwK2Hd6udcgUkoyOzRUvThcsMC5cfZMM4T4ziCFsy5cRjMijexMjlj&#10;DozWib8okT0djmU/HwGTcalMkJhvPUfLg7s2VQGN6cuEYwmTzjt1d0lMTYNO4AMyKOMKhf8w53qM&#10;IckF5Mn4Ql9lA0JqXnWH+Nh3suo2l69/d9ci6+v3Vagv+vlcakGZVGwuspm6Px12cU0ZArPwW3FY&#10;vqppCg/6kr9BwkYC9/hiOxSuqO5M9HXvWmrixJz93+mFqadyA1JG27c9UJmL/O09CJsGH2PFLHVU&#10;wbJOmdhj2VfMHuYTEc4wK3BbJRfDaUEy6HwZU6V1OjDNi/0F9Cmyt4Ov5/pEUk68X/XO5Bq/fVGf&#10;YQNTMf7FbGeW4ZcvXCZylVsvXJ7044pBaxI9O6LaQxS6CNWSNgwhDXrvnkGa956qwVMAODwAcE5z&#10;PB3P3SELTiwfv7g+upY5nk1NEofqkAvNMnPRHLbTsbUbVM/LdadnYlI2AYqT8liLVqGmJ5NHQVKn&#10;Ce7X0r/QRPDnrz+xbTeX/QOqC8d+eBM0pwU1Ph0QRepYwwL0vrlebKeidfEsbod6Oidu23ZJZrPs&#10;254ZwrGnzMKW8ImsfSa+sesDj7FZs7bHhk93Gosk1IO4Lrjc+avNs719vbdtCwiS5/40R/TtBqBD&#10;2hFrNYZlTt/vN2xj4G9//xtGb3g+bYxwh5Q5lhxze9tK1qxDpMwTuy78j7e/eyY1gtb6YU6p0Qf+&#10;+ONuDRB7x/v7u8t74xHEo7altr2dc+H5fJpT0M8ys3XttaB64pyelX6e+OPn373yAOgeRJjzxHmc&#10;/n3L3FeZWEvAXq+q7NNh9xcwbmv7d7uZk1QarNGmotAseYSaPkLBV9aBcGp0/jcRDFGDppnqWdkD&#10;7NcFWFY3dYvjOHDshzlCx8DoHWOzCotjThwfH1hTMUbHzz/ecLtZ0gfXAQA+P5+X4A/U4U+Elo1g&#10;GwP7caCdpzWZXZZ8pArP8J1Yp+lOY4xwWrZmUCsAMLaO/TnxuN8Mo1qtGeGcZ0Ah0R6d80RrGnj1&#10;JhomWrMqguWJhIDbijD8+rUsEPPnn78sC3gYRBAa8PH+ifv95nBuBokx3SG8bRkgeT730En76JZJ&#10;7TAslF8iPHMdkAmoeLLW9MzkiTYkql3WWlina9C6cC5zoBu/tYDtGN0bNprz2KpAjBZsbkbd5COc&#10;O2X+vhzyRtXhfyTsdWDF95k8wf9ExMawyC9tbUXEq3tMdp1rZoKEy+l939HEAil9DIcREnw+n2it&#10;OdQPA1ZGv8c8/Tu7648FU9xt86UL4sGtSKQcA3NpQO0Qm15AWQL0NvB8PnHbNt9bgYxuz2rWELP3&#10;LfhJa9bsGLLQm/Hm6cmOS9gXx3QEC9aqB6sUz2O3c/fqCFcKJRdaERGn4VUUXqg5tVpjh1bEIWxN&#10;vDtvFfzuVBR3jbWq7Oazr7+/KhR1PIqKmcwmn/ak6khLxbBmBVmUErjCnOQ1jVrPywqF4bcQ/oZq&#10;lKbD1mfNcihXgDObnPcrVhY0MK0z60tDYaNSGd99UWbTMFVycH9PAy/MlqI4NzTOXt5ArvdPpz1/&#10;lhnQmEAD1BhKZgRwP3LSVbnJ8eUYzBFoV6w6KMXX7bi83OlYsAAyMyeFcLkcNGxFGOx5/YdwDJhC&#10;U4bhoFoKQIXZBvjWSMn9MSOSmTzcvhbTZDaaPbv1670KVF95VFHlayUAkJnL3CNnPlB1Rp70kAGQ&#10;NHjrlGiwQF6nSBOLJ89nyqxUn5t4kKouPvcknWAZAKGCuspe8rvG2GpAraywabcIQ6yOlMJDmVn1&#10;1eRWXY7lWx0KsaTmcBUBy8ZiTnX7JQ8SVZHU6FGchWQgM/nTC18MXuSZFmiO/C7i/mDyr8zIzYxV&#10;+/kli2lZJnAN9vBqUtCiw1vVnGteNsssYkaegx8tjdJxBSyaK9OjIz59x0vl8y9Ly/0XIB2PhYCc&#10;f2aWYOGpCwFlYnOU5CW+RlRgVIbviSlBwRMXeW8uvJAOfW1nl8jWFV04l2K5fczMtPrqV2GQJBDn&#10;t/DRYhgy2MiAIrPImjPMyvfZsYKc9vLyM3YRpb6+CQxaAAAgAElEQVSedGTQ+Kp7wTMkTgf16xcn&#10;+HcMWXl2hdsWdxYwI93vVAWBurIZjqYa0EzdgSdbmN4tKUWNtsgxNM5d9JzwefWQsdyHonfEL7kf&#10;ymtD+awXXwMomYf83YsCz+9hmmNZx9wLrk1U2S1WSZVS8JCzHONK3EJ3hnDO6vsSzkvevxLTKx0U&#10;eXDRcfx5pEUG3Mk/mT1VA/GOeuZjYr1NCAffh+xEz5OgkutNdxeVlaI9hZpAOQaRgi2t/vDma08s&#10;wxNsFjTXfIFFkQsMlmWG0xBWL+WchpHZ9hjHfhyBDU7M7jRaPHsMhTfEwta1ZuPnFZeosjoRsb+k&#10;D1Zn8twJCm9xec3MVwiTVwTdK5C6By0XHWqefUtHKOCONV8L0/l5pngIXV8SHjRh4nnsu91H01lL&#10;Wruy3au81BIoCWr6+lJ1ipCk9UjaIKSSKXrR37iyH/4dOoVUXYI08HI+QpdAwngs9SC6XcRmcV8T&#10;VMhhqAsa3dkYUs/S5ZntDUGPrTjD4zzH+tnhyd4BGex/1Qu+ruH0fSzY4A4TQH55aShLeCAG1plI&#10;dHmKBEwCs36veqevexMP6CRtm36msRZRUQCXzkuDr+T98t7w+3JdqgkQmfqEIyuqRl3KpIWUB621&#10;KNeOho9lb6nDJg/8Zq35qC+fK16pjDLQiRwM5DPjlcHt0zNhuQ7dz3nIgmVQHdCFFfxTYI7HFrS0&#10;bSN4IedqDh1rMHd/3LHOBahlZDObtUI+nOfhGZ/wRnrp/CBdRPPBQi3Gc5xmIxZl8+vdHBjHcTj8&#10;gjn7DDJFL/wSIp440tE0qzE4ju7N0syRZBWBCrUGezvHzmaJK7JD55xANzlf9QWFOVIhbHTa4ru2&#10;9gvHseP+uGMbA8fZsdzZuNSwrekMN+x4X8MxoGK9JbAEo2/Y9ycEPccFzxp3Z+z9dsff//Y39NHx&#10;4+3Nx9AwbjccHqgVMYc51Jys7++7O+VsPHMt7MeOH28/DK+5dc/CPhzyIjNH3x4P3G43jNHwj//T&#10;8dz3yAA1OkLQIIOB5mwEEqqoh18iqrOnNTgdvVsFjCxsW4eMDux5xvf9wNvb3bLW9YQu4DyXw60Y&#10;Zrc0wePxgIjBKxiGuDnMp2N80xFP5x3t08PhOcTPXg2CEjoKQEkucV7UAFHLgu+jh376fO7ZdPAg&#10;dMUye18Eo1vA8zinNzdctuddADzwx7/8DcQrlxJsp0ZO2tXTAgTwpqLSOhaAX//9T8cgvyd/WdYM&#10;cfm+RzAGVs0AWOJAPNd5i+k/th7nnGafigXLjtOy7Y/jwPBg1Xke+PF2x+fnDkIPrfPE7mvaRHAc&#10;u1VcRPBLoVPx8+cPc2wKoqcLdZPPz0/jL71b1YA3cxx9Q+smR4/jxLYNtNaxP5/oW8dxHtDd1m2u&#10;hbE5njys0fCnJhSR9Qhs6MMDhscOQrH03vB8PvF4PDzru0UQQFezbHGv0A7HuuvrpKHVulfk0Emv&#10;4fyfC1bxp4AK+7Jo6PtM6hi9JitnkMLEh+LwYNd03te9AohQVuecmMcJEXgzXTbfbRaQgMHjQICt&#10;davUaU6ra0VFlcL5fR9hi3N83ROWrLLx9MDVaQ044b0g1CCNliqOc6GPzQN3IxQMOuhba3h+PqHr&#10;iT4UY3vYGfSgBmj3Vf0WWWn51RFeFSUVyGCzqJBTIY8tkm3fn16qJ665KY2ZgsdmBOCMQhSi2ayK&#10;8j2UgnCIXV9CI7IoefZMd8HJVUm2SMMEIwdhwikig5Cdi4XGVyg/F52orBGv0TS8XtYv56LxnTCq&#10;fbI2FSlr4EpWvVcoVDSQ6rNe1uY6yuuahuEIV3vc2HDH0wXVnb/61+RFO6wk8706DXSfL5Wv+cWI&#10;oOum3LR8HsEI7ZGJ/VqO/vrKeCunIfHbd+uTE/R3Av8wszGo0Nr3aahUp5MUA+Y6vrpOcnmv0EVZ&#10;BwHSselK3JeXoBiR1dmAEl/NGadS7uvpiuiaMzt3C0sF4zIbVRiuNK5dYPoc3L2BSgUtnm/Ga7HF&#10;/XPBDDorBk1V/RVROb1i+QXMzG6yHD9Sgr5ieZwnURHOI6RX+tP4X6EX/sKM54Z0C9tApPzkXkrB&#10;Ika9lxtWyS+SJi9PFQFkxVm9GtzGh8GMY5YcspwW35xBff3kr86Nxv+/nJLCs+DKgIQhzCNLB+GV&#10;D9bMQ2d0oDHJe7GWJ5/p58nlg93Ww5FCBx6dKMxAUjeGJ2raJrOVmsB8V8FDy7kTrUMr+1LGI8xK&#10;4mb6HkEBOB4dljsqJD6PdWAFxXcrL/VJhYbK5RN0q7JXBdcFeTEFl1S6ys8jNEaS0JXyB5ebXeYf&#10;Y/uWyIQPfHnbeGqd8Rd+7DInpRFlcsrHCIElw8mbFfkUSwB3KS1vcdfMOS0A2DU8x32ZHb5b+Cg5&#10;DLrwMXKfisyuAdYYWvAetUCMP8p+LWFlzjmGc5W1thZ0QGmukyKwY6+Lw2tIU07cRV+p965rGuMO&#10;xdHPSThoM+pPMte4LRto8qzW8V8VqXDKQCCyitqRwVoezIvIjwdypd05DY1zLYG9LsH/47tlf9SX&#10;xl3iYOknHT5MGmCDNnPSSUSi7R4La7lBdJ6RzW1OAlv31hrmPKxRlpqTdpL39W6wBK1faKFTF2oC&#10;aDYVy3ofKaSSgZE4Tb9xvAWd+j9m4TJDyGKsbqzDsG9ZZPNyChHCDXLZJ/12z/Xl218ZSvDgcjxT&#10;NasS+Hey7HqGIyOca6It+JjCYHzoxorgnPipvMhgH8GFfv0J361z4cN0Zoc8YlZqPYeX82jyyfzJ&#10;y4sj3AHrjqHMl1xo0i+PprOQ8//WgCoP/d3HwRcog4tTGkBAy/FerKBQ8n3fuEWdoAjYiz3BBGtJ&#10;rfELXTDCkJNMEaCKzDYT1AzoS0a4fOVLXxMorq/v9pZ6MABMENO+GQ9DkQXXxbwSzzfvpU3gOlbo&#10;F5Jnyb7oZ13QmvOXbv/0nOT8gKg5fy9OcjuPxNMmD2+tgz2k8t4Nn/sRzzyOAw3qDjlveDktg1Gx&#10;8HjccXvcrSJLO9Sdn4Yze/p0je7nmnHyuJ7sNcYsXDYa7AXWUkBs7Mwuz8Z1gv3YIQLXCRFwC00c&#10;VhAITPvWBqKhnxC73L5zvxm287YZNvE8D+iwhn/b2xuO48Tn54fhFfee8tvlBYOf6g4+BhHs/gax&#10;wGCBiDfDc8jGqGQjXNKyRo77vmOM7lVtiuf+RGsGUSOj43zaXI/T7Lm3+8MhAMzR+vn59LFOvH8+&#10;8dw/cRw7BIRDMtplluRcVhVCOpnezHK73U1ezRnO8L+/vYXzzJpv/kRvDe/vH4CIYcl7E7/0b7RI&#10;WjF9Q0ImL6+unOfE58dujsthECnHeXqWs2UwE6v4x88bjvNwbOHpjU1n8PDujSaPz93gERy/u7WG&#10;NRX70xy50sVpxzK8FUxucb5GHcLl+vIKcjo1AXjTzJW02QQdzaoP3Bg8jgP7bs5JQrj0nglCwQ3E&#10;soW3+4Yxgff3E7sHaN7eHuiNjknD/59zBg0e+24Zzc2akf54u6feuBa224C0huM8QUiZe8E1X2tG&#10;pi8hVQyv2XHxRfDff77jdtuwlppzWTR6hbRtWENFMSgQc7yaY3f0jj///IX7/c2cl5txLoPdyISC&#10;8TBIj+764DntPMz9DFuP+OeABe/GGDjnxPO5475ZRvWx72gQjPFma3au2KfzaTj8ow+0Jp6BrJiY&#10;Ebz7/Hz6uR2eMCCOmb4bnI7Dii2x9X5//4XWB7YxDO7lPDAPxdITx7Hi3BsPVsvG16wcYfbAPI3/&#10;jLFh3w/M07LCe+8O42nrFlnR7gu1oKDxTDjkC4OTpC3T88zPQTz8MSwAaDzJaPvt7YF9f+J+v+Pj&#10;4yNsEINiOvBwPtO7B2VdxjBpcnRAZGApK7HVIUzMYmOw5TiPkC/7c8ePn284jwMqwO0m6GODrtMh&#10;VIDNK1amWjKKNfa0ypltKE7aS85TxmaY58dujnSBnQsRWEPef//Pf/+vhDbxw+cHoPeWjjkXiqYk&#10;8q+FcGBKNjmRlmVjJn+bK81qG+SGGZ1E1YHJDAv+DTrj6EhJ9cHu1Qj3YNd1yXnA70fF9mqPMRPB&#10;jQBJphdqGZ2xPbHWAq+IYxOEw7AOLVQXV5ojkxep2ISTjgo5x0mjRtNoC0UyDERXe6JWsSqnNgiD&#10;ORRMVzgWrT8fHDvOJlZ6KtHf6W4cKf+FUaXpqI+M5HA4LTesXFEN20IdX5oNEtwskZeHVaMBdEfw&#10;0RIGLfejOS0EBnzLzaiYzfD1iA7w4mUxp2e2tIZzaiii8axlGVJUIIaXu/TI1slsK9KKQC6ZJiHq&#10;JPeIq69gcCkzqwEUFNV2YWiAOH474j2FjSUzo1KxFzGmvR8zHClaaIJOaSp2Ff87nQleAuYY1Ua3&#10;zEb2btoNYA1idKRWW7vRJBpezOI0iyz8coBp8JBDmC8kjR5WgYR9j6tjHMKMSM9sWxV38Vr+lpRt&#10;goj7HU6qcCD4+Hic/LleAAPLGMjrzeAjCj5p2O6hfsB7XG9D4Lx1KcYoObjcBtVwYCRGMzA5T+em&#10;xEC8wEUs7jv3xA1OP2+R9yReJbEA1RkZipEJiNdgpcaRBVhRzyysVPCX76ebj4B6hrmucLpBiS2Y&#10;+2JKOiuOmmMS55M1xuUrXEuwSeIenKEJldSXBjbHpL5YxJMNPu/jZYIpjTWVlEfk5ZEJKalABw01&#10;cWeJX+tnRiTPlwBhyLIqgGdgcZd9s9yNGL81ECaLtOPPK/KCWNBKPkB+6p8rEOvKwEEcrTg4Ibn9&#10;1iuUPJB/VjKpshIeaio0k5nLOe44G9xv8Tn7Vw2zUnxdShBRHAKsZlCGw2al/CSZMKNHFVGV4O9z&#10;CJZc4QQlYtcxJVHNcbx8NgKjIV5va9Rs3Ytc44k1bPQF4nUTGiODQ8UpTgXidb9gfLVxqUOmpp5i&#10;c6JyavPQ4Is811VbctvDy8w9/Bu7aQ6hnv0fnG9w00TNAHauZ/988yhftBmNrzWjWqTKT4GBZFFO&#10;+q66bCV/U5erxm+hgiZqZSHSoAxeufyIHgVu/K0iO2xrW8j+hC1xmdok9E7jTZYRcx5nQAZMs+6N&#10;LlVwusdVhKthK5jiQso5gDtAV1wHeIUL/L6ljwlW0oa4QSVeaibe10JEsPWBMTaMbaCNgfvYgseQ&#10;B9Sx2Phqz4sMiKQ+1uJfcwgvYp0LzyPlpOuMEdhFykfqC6n/fJ/9fX35HJF8Nrg6dRuyEEE4wYIv&#10;Ce2fnCN5bNAgdX3l7qRjuGYhmx1Uqoy49i6LqxFIBkf9yyHCY7Dpynci1+SJaXfF9LNhPSiDQgBy&#10;u8CMb+iE9eVwB6qfG4O5yCBAJAsJKOwCO5z6M/FvQ2+Imdt36vo0l3k8g3TmJ6VdZUN8JiBAXsyt&#10;9QbprGjoLl97bHRA0Qjpn/RpBME+FHyI1O+AMiXERux1VF9w3Uh/r0ZTpQ1F4KcTO5hXG6QCh1Ho&#10;lZMnCcBtW5SsOr+3ZfN1bKNhG5tn3FmZ+Rh0EJ2O0wxPVDMnetpv7rRVMSVxLXOwL4MXq7reuU4c&#10;jn99nAvvvz7w+flpWbvTAqmBNd1NH2aPJxGvRKFALfomlPyiOUfI9YVSrqg7WxzSqQFsVKkQa2Z4&#10;f6A14O3xhvvtZk6sYTLC4f8Np1nN7jfnUg8+d5wn5jIM3NYbxnYzmID9cOflBCsEmFk5PSNy6cLY&#10;hmVnl7PEzEVzLlrDunlOb6gs0eBSYM6p1ll5MC0beyIweXleAc/g3Xecx4FtDIxuDt7zODDXdOzu&#10;J/789QvzPPD8+Ix9PM7DM70N9uU4zuw74KtvMF8HsgmvwSU0MQze2+0GcYfrWhOPH294+/GGt8cd&#10;fWz4+PjAOa2x5e12w9vbI84b8dyZmdk303tZNShN3Bm3Y57mCIOkA3TOhX/+878D0mQbw7PZpzuJ&#10;vaJxmQwj5AXtu+VZ0JYRblmvPPQCxDnjOSavA4wHjm6O0OYZ2LvTB3kJYWaYsGmZ2t6vyR2Qy3ks&#10;ZZJCwkGurBAQo4neGv7n//g7/uPf/hX/+q//im27GQTxMnx7wPS65+cnhjsrG4BTXf/RlQlkxQYe&#10;veH0PdW1sI0BhWWR92aZznQ+qpqzk7Asw53DtMu7VzYYfM1hgUhPZhRpWGrZ8U1KJQdKE3Bd+Pnz&#10;BwBryivuYO/Nrt/GZoGahYDFEBj0iao5aeeaGOOGpYrb/YY1gePYwzdwztMqQDwg0rrg4+M9HMzH&#10;eRo0ySK0jZ1DZt6z2mWpwQtZAsQKaBk2rPz4+PSMbwsKRB8etUqF0UeI8pDjYbA1tL5hrdN8TL1n&#10;Y08XEtu4GW+GJSO33jHaPW1+P8ci4vqhZqIF0n4S6a7T2m6Y/2pG9aIFaN0P4VX029jczstkS6He&#10;DXO2U8qxL4RIw22zps1zWjXlnCeO/TA+c5y4P27mIIevrQLwaoc5FbfbzfnzisawzIzvm/e78H1e&#10;c+K+3QK7HUDoy0QyedwfGGmkahG2ghTgnr9ZnFFU3Bp4ABALkgyj4IAR85MHQmjUZESXVqZKLZeu&#10;hj51Pxp08akJwNBDr8rIF2zr651j3i5iX0rjqAxqKc+tBlq5Qyj3YUPHtXk3u8eCl3pKeRTXNTYr&#10;Nw2oGTdS9qHMLbSmvAHdTWyYE2vjc2QGCfXp/OwbZfSyrC+f+1zDCAMAJQP3ktsXw5bF9mFw11vG&#10;Qf06v9y1NCRiWq4gX+gXxTAEvsx1Pw5rptFuJoDcOTD3M/DdxiD+nh2e8zis627v2M/DlLDWsfyw&#10;tcQCyWf93625WJ/68+trXdYgyqv9YbEuL7QUtLUOz1gw5bauEc9AWZ6S4Q2nqevaJ81K7kNQKY2r&#10;PP+A40WqBq2EIVZ13sg6LnvofEKFeFRGW3x+Xl9oR/PcRimbamSH1DNtY6xz4ljgilE+KxaWDgT/&#10;/OJACF5yXdfrul0eBVFgOZ+kQ1u/XJW353Wql1nT9MUK7NhcQxHE++n4cLq7EOqCBObnBHO4AUQW&#10;UZ1PVDeEkV6y6lSvdBMjBOqttBLBC5wLlQUFMyf0y70u66hsTCXJqKsFelkv58lBt2RrdPBqHCsq&#10;D7auZtSFI8H5mZNM7H84UuKJdBjyvHPk+XnlH7FGhTXamRQWDBQZnXPSvBI8YJbrSecwAKxw8kGu&#10;7J/Gz2WBXeDG6l9oWdPp9Spi4xLJH8pQaZ6JDE5VBupCVchfHCZCfQ0VIB49g8lVPrMSgXtCB/iF&#10;3xVeZk1nzEmvAninZLu6OHjttax5Cww2xgz5pE9eR2OI9CRxPl6XqPJkgNAp9Nkb6Zsr+stLU5Fe&#10;zbO0Vzr2xO/LAIliOV73jOdyXCzpJs1JGDPcA+7JMEV9JD4wcQmFa1y0feqMEvtdKPQbvvhFF8BV&#10;Nl2+53xskllEBq7axvmzFv8twtaV8uZYv3bBg37VcVTN+QFFyBO7RsJgsnXM7wrMmGOguoFBMPGe&#10;ChkcjePDdfOZn/8/Ze+2JTmOY4lukJTM4pJZVd3VPQ+z5nxrf+95OV2ZleEmiSTmAdgAZR5ZM8dy&#10;Rbq7mUziBcQdG/7TsGydjmfyKFsC6mF5zqCIjKZarWnUl8fDyoB9fapj1qqm4RJrHOTG8+mGtcgn&#10;SgxH8CpKhc5Rd0q6Ryp1xk9b7U9bsmJ/dgFSBqx6B1RvGOHUD+wMO69b/i3kY7/wzGt+d9UjhDid&#10;bh8Awe7z+dxD51l0ogZcgk+aNsNqjc2oplXDVwnkrUUHmHorBVS3QcjrsT4/dBn7iM1oF7GM1Mh8&#10;n0SQfY545i0RZM4R19sz16DNMh6/49p4kq9oDnmb1fKK73iTOnimPdLRZOeHDvWCqT30nPcQLCll&#10;5bo8t4C4bgrnbrRhqA+4wV2TL8R5vQ15lbf+dwGqQ6i8LwMTKyKxzLPCldVoi01T/Mw0d9yWJeM7&#10;1E6l48Z4m3j2MJ1q5sCBZSoy8QcKOqqZDRxyGIC0gjnNsZA4xObgsGzKcu/LAHM0F3f+WCN0WfTj&#10;1Ils0Pm35dyYs9gcR04rUx0uoaAJG/na3tFJw0zt67qwP5pl1Lrz6HKHc1apD8sOLw2lmMPLMq0H&#10;Wqs4HRO71c3uUdTX3xoyqnborJjTe+F4gGPfH+aw7sODrExUSZlvySQeKPB5jD7cweYBGcov9QpK&#10;cZnsiV7m8JtZ2Vss6/bHhzXlq62iXoQmGV6xaPyqNuf5AuxD8ePjw5ym3r+iDwuY9WttIl/Ratpl&#10;hk1v+OIG/zBxjoE6Jr5+/YpSCtq24b//vy94HQdUJx7PHc/Hjn1vOM8LL7fHKEvmMGxpKCAOX2Lw&#10;Y1fMvV0XgK/YtobNsbQVinFdOEox2J6AddLQGUlHvV+YOrFpVgKoy0Y7h5lly0Sw3TONxzigTvP7&#10;Yw9a630YFnq3tT6OiV9//QXb1nwsw6+bC2SO+cbGMIfe47Gbr8GFyPBKAcAaJj72Db/88gv+n//1&#10;P/Hv//Zv+PLli9k4jXyguH/CKgWmCKRWt00lZE7vA/tWHavf5tevhABiUOF1vvDYH3i9Xvj27avZ&#10;mmM6PMVma94n9m92zb5tUFWcL4PyIGY+YAFgQlgxSCGQwCJn9QQblJ7nGVUVDGhcekFQcB0/gKJ4&#10;7F8wxogAwHA66n1g3y1w1RxOQxUBUQNYlvl0fbZ3q/L48nzi4/UCRDzDvgNqY48gFW09IILAIlaR&#10;sm8N1+iQKdh3wXkNbJvBBLVqlR0gvU34GZwYA95s1HU9l0VV3OFdBKIlsb2dJn/8+GHzgCbcsq+v&#10;IYCkPm9761BXrZlGJeTJ1MM8O/s640zs+4bz8t5fbocw6Mx7rwVbFpi05srGIwoIS9TEGlfumzWo&#10;N7ieC8fxYVA154FSC/748QObY4DXZkE6eOXo169PvA7DUR9Xx7ZvOI4jgk3X1V0nNdlTS7UKmmr9&#10;vBiIvK5uwYlS0MeFRkknWLKaQGUPN8XTDCAaE2mUhkYZi+oukRCwnlEiBQMjS22RCqz9kVllZAYZ&#10;Efa7LuXvOTAE1lhmVNjP3MD7688djUlA8SCVZKiKYJS8j7x9r6d6iMi85IAVZgTBnYEIk8VZxjsE&#10;CBl4Ph/IccSlqrhDmGhkCg6xdWAJGp02zFSgwbBO/d3c+KROqt7mngqxuMK8WBexj3CaAeB4dNEx&#10;HT95OU3QFuB1uZtUKp32mGnhc6MBlU6+ZT3dQC9iCstrfEBLRSHOmiCEOxV4FRMy7Dqs3nVc3QvC&#10;9eWzbk0hNQ3sf7WwK1rs6nHjN4uuhhXieasLjIaL6Yj3AE5Xnsnp9KTL3flzMYZum5NhM7gyJxKJ&#10;30aPc7rh4PQh+Wxl4IxKtv9LOl75j/+cM3mLT1dk+luKJKhcizB2fZX4LDrBpz/TfscNq9qMoZXn&#10;rUYNne3LanGdiwkWOxPLogWjW8fq63uP8OXlGtwCw8e3JORjZQRU9qKsVHlQwlUFAUKZyF30rDsx&#10;I5455/dgHB0//vdEYHiu4+WcVqxY+DqQ9uKuC1m9OwFXh4dtL3H3lu/4cnUa5etLMuMUvo7GaBdn&#10;eNw9Ftvnyjeo9OfIeJvARl8GnWfc5lOEmRH2nOKPIx+6OV4pK8X7aSx04kWX6TwQPm/GNOj/iAzR&#10;Zcz228r38jNjq+QDuSTMDo+rVdev3deKDAZ51vJ7yUFkIiFrbuNKeqML1ioCkI4x/5/l0zKrLGWM&#10;LmtIqB2plkUtqDeZC7mDRr073TVwuo0Cp8CTMJ13y/Jd24ics6xOS/9iPC6rDkI2huK53vOzbFiV&#10;YlXFROICxhq9vQIXGApMyr4MGvA5k2/4tetYcqz5mYiiA6gh1zWUXTg00eiIHhRGiqwYnGCVTTwh&#10;GGmuqTkIfD3FS83fZOZK+z99qd6C/pSTOv3s6r0PQDRL9mD9Lb7n1UDvMjQcztP6AzCqGHxMcz5r&#10;lr1ogILFPk4RyFDLbFV1CBaXIyGbuU5BZUYLXr4KVvMsJJmCSULMFMAcSF7i20oNvlTceLFH0slX&#10;UIplGQHAlJUfa1wDRcL/xEZJ9gaR5O1SEPQvy/5zXc3BZvyaQVTqf+srdfo3mqXMu9GzOzhlXUEP&#10;fL71GQkZxOsXZj+Dhu7PnTphPkyDyRDHUQ4/nwfwBgnjfQ7B85z/Ug4EX3c5scpZ4rzwx6LvrryE&#10;qkXKVT7DPihSvH+ChqFrMgnhKFvvZQHo6bqO8YBlA4H1b5iuRtzz5X+31xoUfP80xZ+dC2bzFxrj&#10;XpFF3mLn5p3XZBm5kj/w/r7n1A9vttFkQDt1hyIlHJz2tXumdCbg5Lm19+7Z+Zz3ba4GRhTXcz6s&#10;5guMbXfQ1cJ1ALZSYOl8lq2MImhosYBSHAO2smHmh/dxsApRqx5lIDMx37PqG77vXnGrFXOBt6i1&#10;Yo6B4zwimcicegJDt7HeCCm7EsecTn/MzJYH1LPkKWuQ6xL7YY4t4uZz367erSmbZ6drcx2rVmzi&#10;WcjuNKm1QHTgvLrN1xvjAQZL0XtHbRVfvjxwXac34qSO2Byi0cZSqwSGOaFjTocQiWSgUlFR/bwZ&#10;rbXNMG8JkVGL4OmQI8d5RNZocdxog7ByW2pMjKubE9Yde6TJUs1hy2CpBQXs73mlQ/bU0+FLLHhN&#10;1UaVGdPm0Gq1eAM/k/Nho6milYIOk3e///abwab8+qvBQVU722wQuG8P7PvT4UIKer/8JzPibV1q&#10;kXBYnufl5+Uj1tiyhoHpGNrs+UT87TG919OcIQPVx0sYEZ4tsyuNnpjtbFUGrAAnZvpA21Y/lzuz&#10;6WCtNRp6sjfcvm+YWjDVxiaDQSbjl9bA0ZuXEpO+q8N3DIdyAB77judjwy/fv+OXX77j+eULhiqG&#10;ema5TsOJBrDv5oh+PAwypV8O5eP6wsfHhX3b3HGo0QBWxCpexjWx1YrrPK3JZjRKLdgdPqjWiqsP&#10;9G7QLJtngpeSWcHVqx5mUdS2gR4OSyJYMLKHQmFZ1sd5Gr2W5EkigjksACWl4rff/xvlVw+UkJ+r&#10;rdEYwxMMSgTsqHebumr7O69h/QCuK5paRuhPEykAACAASURBVDBEpzvpJ1ot8dlxnNF34TwOANXO&#10;vVjy2sPX3aoCp+l3UBynYa5LAfZt86qVHf3qiyRKGC/q13Qaq8uw0e0sd9/n13Hg+dxRBJjwJrdK&#10;es5EQfYeMJggP2Mu3qey+btl5x/HGVUDfZiPy6oLrII2gufuR1nMOaefgVoaSmXDY3sVBqtLsSby&#10;vkZfv37FP/7xG1prHjSwjP4i1hB3quLx2PDjx4fRx+tA2xpaswDFY99xnA71pMPlg+K8Toem6UC3&#10;YIOq4vU6PJAJDIeXauldoWKLJcvQoEZuSgXSuIhSKgo0ZyiGMyaeUbJGYKmkkCu50UhlRxboEeoR&#10;wC1Lm+oc7pfYxnl23P2TP9W/8qExMX3X4/xtTezJRZUO5ZljXpaSn64oDXwZ/qK83Smdl6FZpSbH&#10;4dlv8nmQEbjAm1K5rulyNwml+X21/v+8VoXbjRA6hgqNbxMUFBv5hdUo+L97eir7WJ7lfy2bHOuA&#10;3BN+nk7Yt5m40J9j4BoDbdtBnNCpxtzP06KPow/s+xPXdWErxUvMgQ5klluO+v80q2UvlhUSCdq4&#10;jTPOqc97sT0Wf+pi1tnkXBbcSs7tcxcU72DWP3l23FhoPJjipG5smw3t2JahJBObKk0PQvTEGPVn&#10;RpBmORWS5Ll1LPtP56nTX1A18guk8zB2cp24aPTLaBhzGvM0o9yXyXsc0AFAPmRGNkciyRNuC3nb&#10;4dvBowFm2ZoSjVvz6z85pYvxxpI1KnpBPT7uiSW7zEvXobAmQjJuxlzyG8n1Wlb1tlea47Pzsn52&#10;o0K8/bjNLO4jzmtXZ+KyerZGpN110CZL3teXWVXJaFf6XuXaylk+PTXG9+68D9xXNSWckD83GUXe&#10;eBcbQStUxGnI8Th+4lH8ubzPWxaXe2tWM+DVR3L/YqBFcWLkPUJu9M4f3/aP9PWJJBe6ibt+dlou&#10;JsSNdlZ+Z7wqv3DLyvQLdGF4kzfwwCXlz8oD7V4ZFAlFzq9LE5z3zzFk9jZphKNVP1J01rv8DdqV&#10;uLsi4UreRbiuGd7kK5pjo3K+7vG7bsHgFueVLE450tu+34JeyOdFUkQumZ05FcxSUMnfvLJAnFj7&#10;mKioKNWdCboGCCZuWfw+vwhaxrX/Z13gJwVr90MB7i3y/ryEDgh/rUZUrk9+N7Pi5b5e6t3oo4oE&#10;Mecp5sS2I10w9YIFBQz6iU4xznTqRKG9Nu0+RiczdULn2wCbb86A0WGzv5sisOz47Ty7U8McABpY&#10;+DbHAmAgnXv2PcIchl55UzScmbzx6tCHg6aW95GGWnKDhNLKW/tn7wE6/Pw11fDeCQ1yf2lUolHm&#10;33Ri2ig3GyA5UjiFIBnouX3fMxlRnVYQlYS8ly60FMqaLrT6PmLyG/Vz8cY0Us6bnFt1Dk7zbRou&#10;JtMZLiKR+f7Jie1fWteJDr1oEjlTf/vZLGwcP5vd++vPrsnB81wYxIw7R0hfoeNmk8IMIrtDBLn3&#10;d81hgZNTgTq9l8WGoY074dAfC12QL5Sy0gN5AuK7AHnI+14to9EFYjQywc3ZHZjf7gQthG0o4s5S&#10;dzBNSXpkxvZmToPr6t4fyLLhmt/ruixrsggwlE5wjTlcMw+4lIpmAsqgntz51bYN27a5Q3KGDBYx&#10;iIkOdSe0OcINJu6teZlDy+kcBi+wMBZmihffByjSRigwXwXXU81ZZNAfEjKpucN+dmsOWjyBZfQZ&#10;jflaa3i9XjaGIp7BvOG6hmXbwpz6rW2oRcEqXeKizxgT4X88GC4OX4TN6dBhBp1Ht9YiuxoAzuOM&#10;YOd1GbRCaxkkVFVs+x76PxMKLHDpWdKe5W59k7xhIulkDDwejxuUBwM8azJZbda0bts3c0J7RcAY&#10;A6+PDwCGzzzVxtn7wMfHhwVrWsPzueP5fECnoveJf/7zN3z//g37Ztn4r5dCxPRmg3eiL4l4zCOb&#10;DvocPl4faM2gOfd9x5gDr9dhWPGjBLSCZcwiqoABT3ADYg3N4Wo0xizfsjjBFTCHpVcp1K2h1OoQ&#10;LCaDS6GebYE/y0g23kVYjG3b8Xox25bQPl6h1SzI0bsFTcacGJdVmLdtjzVWl9nnedo1jrCgKDg+&#10;Xti3itfxQvU5ER5xay2C7KjAeZ041BtpQiIrW7yLtGVoI+waBuBWaMx+dey7Ze72Tsgt47HHcaB5&#10;hrjCAq7HeUTAXETQvSLidZyG696qB6fMYX+e3Z3uDqnklS2tNvzyy3eDLGk1JERV4HodmGr7vjmu&#10;OZlQcbgo0mkpVjVhQYML13ni+XyCsF+lFDx2wylXAOdx4DpPHHOGw9waSKrDl0yU2kK3YLVArQVF&#10;NZzaFEvX1QFVPJ9PvM4LAsFj30xWTZPp4+pQ8cArFKWY83/3wNG+bS4bDOaplWJIG5KY/IMBBGUf&#10;hmn4jiGrzLYaY8B6zgzM6Znv3WBs4MEW8rP8nndbWWSY+X7VHeLVYaUsgG1V2tXgKlWcH/wTpVjA&#10;5LHtjlE/UTdCVwGv14Fv377i9fFhDXFnj+et5wjTgjU6J/bHjvMwZ7hVIQy00vB47MHjWnOe8B//&#10;4z//S2dmqPipAhsR0LkNzzItUkNZlWIPrKVG84LeEweMWH+QtRTQ7kXdPCNyEgRyf4njppoiEfhs&#10;dL57iZSpFyZs0rkgoZBb9sCqTKayUUI5LTlmJMWW4k4MPm8xKlLRSdzJEsIvrwklz8e3Oj4Cy5MK&#10;mt+fkAf8SQMiCdiVK9AI8EAEjQl/LvGKadzZM10R59SBQDEuSIMn/nPszwIExtqq4JW3uadO6wr3&#10;Mi9mAa5zLcyYcDokvloYgQCk1tiTzCZYFHXxBmlBK/AItlrU1emCQpxLRIOrOv08ns/oimxrYBni&#10;Vkpka1odV+o8LxOKYgfdok62RowM2wxYVnc3noI2XFn6M3fAzQEnGcDw44rEu16YFG1RuLHiZ5Hf&#10;BSQyHrkZ3YdTRFDUVTyNQYTDOwwzp5Mi4gErtYwFBtBEoENDSKqyXJ+ZcnCngTs4pdM+TGNFzUge&#10;mk4en1Ua3KAQXt1rNuY5BjRKOjUyoMSfHeW8ZPCm6hpdw0qjinhWtopFRJd9yNWkweyR3UXoJwa3&#10;P6Hw3LmLmeef6+TDaaVAHF23FsPEVK2RqciyxzmIdcsN0lCEA0phdUq4ATfdocIzry6Eg7BwdziT&#10;h1DR5hoD8Mxr0gZCkb5nY/AuvpczV3CleaOHpBEGCnIUGufFPveArOZ9jI9QXmmO5yYX8nkSNKBu&#10;4HOtFINOAhKnj2Mqv8mfzu8Wb12uR4kzKUK+rC4iV063LKnThmW329nJ56/r4SsSLEaWf+6Qpsao&#10;zG6H0zDpIumfTvs1iKEuMjTOiVOAG/eOiI3q86MsAficvOdczkMGqBZ+uOwKu7KHQ129U7oTDadF&#10;TDr1NUroBQC3TLsFc9/HJHA8uzfnRASPlG1bnSjUsu4UjsdNmerfZ7YXM4Z4xiPrlefN/xFSZz0F&#10;EZv0c2B773x2qczjWi9cKGhRvfwW8Rw785GdquZQJ78NWrUVW3YC7hyfGcj0caz0sn4jZLgrqppM&#10;z38mLZNajCTXjJNln95+C8KEBl6+QXBLjlnNUcymPKTF/DbPjDqPzH1QHpqpVvVF/uxjNH0nZcFU&#10;PwPMqI7RkdAFBP8WCoqQfeT7vJZ8mCxHFlpR32Nf71L8fDt2sDdWs41UL8NtjoO7YduspHujow/E&#10;K73rEOQTNHhCzhWe75ViTfbGEQgyEAROdEldOHU3ODwAv+Pvu+Ed1WbqdMa18BWmKz10EKEjLU8B&#10;AF8j6qHGn2XJJjZ+ks3KimfXkg55N4kdTUemOBPJZrLL1H2SND9qoeMvKwV4cQl9c+GdzjRlgVAA&#10;993/CD01bK4biS+fpZ0SAmZdI2FWOIIOVqcb32flgKo4Pil1Dom+HZQLpNFaEjud0A4Q9nPiGJxr&#10;KfUDTsT/GbH4/ZPxxz6UrBriS20zUw+nzurrEnXdQrpS01c5V/JR8s1BXmpLyMy5UgyeoNYGFO/v&#10;4XjoUDWnda2egLAkhlH++jqUykxbiTNA+IJCOCERqyAR6w9UYHAHqp55OC2blAdBVXE5xrdh2vZw&#10;alxXNygEX63hQbDhMBQqFmTeSvNMSHM8zTlB2KnjMqdcPw/88c8/bjyEdJoJSG4fVDY7LCFv6Kzl&#10;euamGc3dssF1oVGnI57MWlvYd4Cgtc3XsWGoZU+POVFL835JpzWaHJYde50nzvNCHwOPx45v377i&#10;65evuHrHj48P50ELZJwIRleUioC5YNUAHZbqeoBSVyAM1lSHonD9olQwO/q6TlzXADCjKeHaINdK&#10;/E+HIbMzte2b4S97U0PCwmTw15z/bWvY90fQOXHLRcwJWRyLuzkOsvWCggWgPFO3lIq2WRPB55cn&#10;ep94necNYtAwzhWvjxc+XgcEgj5nwGZsbY8zLe5opXOasCLnZVAppRiUhnh1QW0NUHO6/vj4AYNW&#10;ybNVS7HgQs3AGDPZ+3U5dn616u7gcUugWAyqw8Y7ImCgOgEPkoyhHhgri80g7qA1rO/jOF0nXZol&#10;i+FnT9jaEq404dQGtn3H/th9HQXndeH5fKC0il/+8isg6uMagM7oJVVrRZUKEcXVxePnDuMGO/97&#10;ewJimNZFqvF+wMboPKp3g2Z5PNw5qSaHzvOKCpPpuhUUaFvF1U9r/jg0kmHb1nD1C62Zb80aZ3bs&#10;3pwTcNznawQfEBSMqX6NumNfIWVCxCCPLPFkovcZWSFDh2eNAy+HeGFPi35ZVQGb3D4fO86rRw+P&#10;SHwoFVvbUUpzCDfXHcTgNyDWP67WzRzt4vtdvaeTB1GyykIsa/l4gcHmbdvcP2RB2la3sFPh+lUp&#10;BZdXoLStYt8aHvsD7F2x7btVkwj5ckOrlhkOWODegmA2XykWFIWUyGqnDW5n323YohY4IfSbAtUD&#10;iSIGK6IujllZQTlveo1g84rDrVplztN5TWvFqm9g/Qmu3qNxKXX0Piaa449PnslS41zSxzyHhp8p&#10;eo24rmh8zGG/VL1ap2AMW5c+uq+/8ZQmrigUoZmXjgVj2hXUc6CIlHWmubdtg04TnJHWhUXPWoTh&#10;DGMu5Ee8lJY2I8A0QJFYVrRX1u+trz95O5Ul2hihiIdWGQqrPXr5bHnREF+V+J89dZn6zR4A535T&#10;oN+/l8Yf543171DM8nr+UNzzYek7sttoKJnmJHXl0MsWpdyzbiJb4X2GP1vkmwG3zkfj8+lG2f2e&#10;xqRZYm0Kln2SjYjMwSFqjQA5iDWjIt6TpDXx302wTMPBdIPPmJfjybWaGFDTDtbJjuk6vXzL1m1/&#10;blDtqNtmHYwxnYFf2PYNCnj0unuXZRrEEsKODjJ1mgynDQ2twKD6M5f4XdH/yWbcfp2u2K4Nt9Y7&#10;MnOFQbCy3GOFA3AigleuY0BRXCj4cIP+aCgEvc25CDjBFMuqoEONzUGB5DVpeLnS6caBm6n2vhtu&#10;FTWTmUKhSSetzulO9BnQKLFAmnPkebEzVJNGV8te/EIwsGS3IeZ/Rkvf9kvS2bEs7n3flvuuLxEK&#10;N3HUhYHiStP0bImp6bQQiWr9eF4EB5ZnMLqfBh+vNFqI8l/wvuXGQxg05H7Jcu6MrHX5vn8vxhEr&#10;mPTG//GtOO7+yzvC1epsVpgiSYM/5rjOO3k3kIovgjdJwLGsr7msjR/W3EZdz6PzX7Hyfohaxn2Y&#10;ZJpnyh9NxVn/5Nm6XK7K/WEGXlBu0GI0+wvyumfc3lmHxvmn7F/3izJj5vT8SSW4E5Yx5U6+zcHp&#10;nk1wQ+w6XyVkBa/VZYHt9jNgSuhrmnD4AYgpgp6hUyCW+SACmUmHVp7vDkgZcMETI54RZNB1Wjmu&#10;2DskPE5k4iowHatPMkjJ9Zj+nVgdeYNrYyVbHIC3LVz2Vt+uATyYtDi3koNYlnkEOMgX7yIifjJA&#10;7aBJbgB8vpa/z4iKqhu/WNY0V0EDGuU+/luGsV+fQXSnJy9vTlawOiCQLFzNkCvEfnTjp5SyYJGr&#10;H3W9zds+W7Ov+Rl5NsLRkotnwQxCeaxNNmkEq+uVXjUd41p1KwABMRbyoeR5z6zoRTtTOu/9M7Eg&#10;A0u9Az4QMH96ySBQ9TLXKln6TacYdQ/uyyoz2OR4JYCVHsKYvNFajveuxmg6BPh9YTNgo4MxCN1W&#10;YGXjAPVMI4/P+mnwiqWZpzpvt+/w6iUQ5fKc/WBMjpW4JpN27CytGxdTJOm7/TNBh4Nd38SDPD7+&#10;DGbwdppjXdcUEteLLpj9xSq8AEQ1UujCVGJ+8uL9bq+oLOCkxPkeEnIN5BufuTv19vVERXWPrPrA&#10;n9gTy+jW+yVLe3+myR/yvZVmKWOyGsi/MZaGoOvzna7zXZcFyCQJNkRMPTDp3hwn9lcpBscFeGay&#10;AIW6dc3mqZYL/Wdzt78K+SI/kbyMOlaRggJzvE64/ncyc5JY7aSLYX0FVHAcL9tXXxPDwbU5jjEN&#10;YkPp8Mt1EU/IsCkVtIaAcbCmiZvjGD9xXX+EXsxEi+7ZrVIyezECpLGe8PcJWQGMSRvGSvIZkOB1&#10;q27j2oXR0Nbc1rPn12oNQ8dhuL9FqjVpu07DIwY8Y3Oh45kyxAKFDn1XbQ2SJ5lzxaAiLg/4mBO1&#10;MtHPs2svx+wmhBjRNOecVssyBdcYGONC7x2lNuPZzXDKiUkcQYNRoJ4tvT0tA9echPa887osoDiK&#10;N6YcEGnYmvWIMDlpTjtVaxIo4pjOfvbnmBgy0AXYt92ScgivVSsezydqqbjOH5CpuPoFGQ6xMQ2G&#10;4uvXr/jtt9+hmLjOYc7nCfQ+sW+WMFZFoI1ZvBJO3jkz8KhUOUTw448fBt3gvHXbtjijzGC2M+DV&#10;GgySQlGmQ00QQsXVFQai7N8MGqADVeE6CfI5gHi2uwU0WqvOl3xfp6JfHW2zQFhrzfiOJ+Rd3bKB&#10;uQe8r0hWfbRWcZ4n/vjjB/7xj3/gPP8Hvn59AmqO7/N8hTO1e7Yz52648w0QeCa04LpOlKq4Rsc1&#10;OiATe3tiwJIQaUdu22ZwILWavT0uABPN4WkINwYormtYL4DrhMmLFs73Ug1SilAprVYcxyvkPCEf&#10;bdwTV7fGpcd5YGsNEMVWKoZ26LAGp609MKcFNEa/MGAVCNeY4W8TsX4tUON5xMAHMov9ctgdgXrD&#10;XPGA5whYOAAozfDn7c4lnLeDWed+9qgH1GoOc/KyzZtEws+mZdqbg714kFHnMOewXnh+eaLBzpk1&#10;F7XE42t0b0RswcJm3m/MIngdH/bMVg29ILLXZ8gSwk9d3RrYqtjvfE2duM7u8FsOp+NwaKoGP6Pw&#10;gMr+yMah06paAAsMWMWM4FEbqmPs994x5oXzvDDHQL9ObLXi47pQmzWcba3iuk5r+lzN8S61onc7&#10;K61WnCcx21f5uegbUFzX5TBHFW1/GMxxsfNyHO4XbAYf1oyxuiHrtpRFs1fh5MqgwCMJJe2utOCC&#10;OWsYZxTkFVIBnQMqBgoSWdhOVi7RFuHmtEUl1p9Pn1QoCW8vCkK48iW8/3qN5DXxPCw5FpLZ076y&#10;kdkmalhdvE/e08cbWvGbtrw6v9fvYVX2mJGyKFz3r4Muh7R7Jd5f1dFUOWmMuqEYmMumUIpHFlZF&#10;UdUiv+/rmvdFrN36pFXHnsEeZdEx7wofbAS2x6Y5W+aOrkq3xAEW2jCL2pPZvG8D4P0L0Idjb/kh&#10;Ka59XONEUceBqw0oJjQ4xlqqG+LeoV4FRRrGlY7cORXPxxPndQKFmeLewX4x4IOeqFg6U2GTRYTl&#10;6waAWYGrf+Om8C0Escyfl6XhspaEpcHiG8Is8cXYoBMEHNP6GCp+RVDEsmGrl+RG0MZ5gsyJyTFN&#10;LM9R3Bvr2LW2MxOrc5PKycJizJRTNQzfqVYS/Gak0dzjXK3Uk05fdm1mdrsGjcUyy4Rh2JtbiOuJ&#10;9QnCwJJ9e8wJi0ECDEdZxoc/I4heQxGLpGsfM1zRS66YjI4MX6fxURosQw1nbTI4oOqOwHVf3SEW&#10;Z5BrAB/tUhrs9JOZaml8rXuxkMbN+b06gGhgQY3WI5AVrNHpUnN+3Pg0P8HDg/fmgHTi8pyJ0jlV&#10;QHDuhC+w59VWkJFudRnhjlIO5LbVfg5JYwvNUF7RkRU0FB8vJ06tnJfywbhvrkNe7mvi9LJCUfvS&#10;BHVD0+lAv+5q7OvCaBVI3nljKgC8lDesDM2cy3/5iu18k2fA2zt+vp2415ZaeRZddgmzgp0OAXN4&#10;wJXkiUXu2HjNKVQCvzfwRgXQXGX3EWVw5zZHfi+WyJ4xKC/Jp5fr0yBHBFfFaX9CA6uP+8vVuLGD&#10;ZJq3/VuoKX4yWLnuTARz5lzUKI21sbXUxSHMvXfZKXwazxA8hqPhvDfnDSmW3E0DdicqyPwzwoIM&#10;zlvsveJ4o3weFgdeOPw4iTu7NV4qb2sSIkVj3iOcWy4nxrztW64214/7bpksuK3/WjmR7/JUO1Va&#10;AL0syRWqUUFIA3qAom2kLuU/jE7vco9SSdXgphR5HoIknH/VQh3Ksn+qY7ICCKz12ipaLdg8W6y4&#10;BatgtabhgducTX8bU73aaKbc9NWkoU2OXFy2fHLnxnc0Fl1EwokmdAaVSNXgRctEc6z3tV/4jeah&#10;ylUScPOU58t5MJuMM0gTfUJu5/Inr5Vt0mnhizDgeLqoof8On6eqOxgIOXHTV1w/n3f5NsF9VNN1&#10;YA3vimaG8MRE0bcmjMtarM/46XQ09aX4nuZefTqLb681u9wSDfysIuo7bhVEYZEV8Uz2++ioB5WZ&#10;POF9vHZW4TT7nhCDcOTw+uBnsmTGLjpOJAdB84wFvecKRgPYpbLz9uxgr3cZTv0kG6C/reFia0Uy&#10;QahC971QE3hQDHSlk84c15apSQgDDdqJ86Ka2LU6IynIgnUzYJLgs7PxezZtSR1q9DP4hvG34o4P&#10;c2Iy4YQVDKZ31Ti7052jEbgLXSe1PvXnM9At6pmHrijxPjf9Pex6jT5P5sDumDowpjUdnNPwqvvo&#10;uDwg0Gr1JCZCRZkNfJ0nzutCPV72XiuYw7qApa/DnGFVzQE65/SMfDg0iUU26VQfc0CvtLFtzah6&#10;WgPaItWhlRSPx9OrAoDH4wGaBdd1BR8oNTOZbd3TB5N6NR3ERr9zwnHEHXO+bWjXaU0zRSCl4Tqt&#10;SWXvHQrFdnVALJi67zu+fPmCItbc8DwsqAAF+vRksqnQrWHfd3z7/h1//PGHOy4NpsdXwGFPHPao&#10;Whbw6/Wy7FN4ZrkorOdABmtHH7jmhfM8g5Zaay77R8DdsEq3FERzRZ7nWiuu05yLFRUiNfakjxHw&#10;KITtGdDAjq+RdYoY0/Qs1On8rjXD0i7Vgs0ixpNqzUxwiAR0lgQ8jjtvRXwdEPMbDs+UvMPsvzHN&#10;sc+zaEl5wPF6RRUGgyVTLcP8PC8UP59FDCe9bVvwwFptPE0KjvFK/kr8bq9Sua7TYEauy/S/Yc1X&#10;+5jYSjU0CRjftoa0Lfbz9XphK3VJOjL9uhYLmF/nhdaebrtZYqQFF0o2i7VsMMOr94arA3nuiA5w&#10;nidEzNltWdIWOGRlzHV1sBnt2Y1GxdeOGOH74xmQM6UUa1A7ukPluFO9FHz/8gVXv/A6Tuz7Zmvj&#10;945gRylhp6ranj73J4brDM0Da1BrtG6VDA1X98oWx5+HAn/88QO///47/va3f4uAVe89IK+gansb&#10;a6y4+unOZxsblEkT1c/SPYFDDJActTYYNBEDJxP73tDqnjLD/XPHcYB9zI7zwvl6mT9mKo7jANQR&#10;E6TiOE60bcPVO7RbgGuMgY/jA8/HE8dxeIUKK9Poi6F9rcFPn89n+GhKLW4rDPzyy3cLBDChmx2B&#10;Q9CqYzSF47aEUS+KSCefi1EDLALc/8uO5/nZ4ENuesubgqYUavxsEXX6WemJvxSfbvWu+qUBYoJg&#10;zQj/9F15/3YqB58c4P9CUbT55hqvmec04KIkYvnO6jCxTc5PiWm1lt+vj1uX4l0npkGS+G33+dhz&#10;mBXz51O72SlwZX5xJKzXpZDnZ7KMfXHs3xTlEkq6NUJbnUW26DaGBcrmjQZY6qJTIRX4eB2OqSQe&#10;HaLCLPj4+ECrVq6C0Y0xnIc3eLD1npdijAP7/rDxeFS0j47qUcm6baiQcKCs2Y63dfY5rwvDfebb&#10;kJ+5o3yV3gy3xCR8U+5dGSZdrJuTFGZuDah6lliM5u3RiX+qsZmLaZpYLIExm5midMgrUNnU0BVd&#10;nbEMceL19lijWfVzEZUF7uyIjHG40mT7O/mOZiGjIg2VzLpJYjZy4JXTS0MF5oHj8LlGTn0CgBAk&#10;fs175vGKWcxnw400fu3GcnwtmWNXPAMWMCXgcMV0nROdNtPViSQRlr3Z3CZgCirSZbDyCb57L7OW&#10;gF25rZ+fwSBjIZ2TELh/d6eXDwGFjgqegRvNLw6P1QnEF8lNLTPBIux2BqZaftZ63/xprzkVNbzw&#10;P3GGv58/va1Y+AvUz0MVM9rCObnwSCX2OQ84uF55CqHpRIo1jvMTYtixLNI5ttLcTY7I/V4/4+ar&#10;4e83/HTNyjnCHazvn36Wt59elLtxvc33k3PgXZZ75YlP0qhCBMJKIleIjNySj67OofdEeVXLOhJZ&#10;xL8uV8jKK4znqLrxpAA8w3wGRt7IWQkcMscvnRq47LrQxG3Kq4z29aAxHetVyucv8no/wGvQbix4&#10;vnNm02csNHXjmwG9YDSVjhQeB/Ks5YS+rfPKxdcDcKNATVloezcTKiKZUHwOsGEqDOM5n47JDFYf&#10;S2eJp0hk5UUlH3ALDtkdGAhbHPHva+v3NjbIM+xyMPi8BGzAbSXEndMw/Zd43gxY2gaRV+Y5uw/j&#10;HiRZ+YboeobNgd0kdTugoFZAvNGZGWCEERGophMmNAI3zqNU2x1n6/rYsid/7MqCXJdXb1m5uSD2&#10;a2DB+v6L1kXn//lX7/yXc9TlAl680GDoJClnFvU79A1r8OU44kX8zPyMF65TSR69jnzqtKbmYkak&#10;leNO1McDIRNxp7UbPfDlZ5AyDq6GtldQygAAIABJREFUaOVzP9Prej9bn3/NlQMPPvijULwEX353&#10;Rn9+fX6GS9vQg95Zelz3SSbQGQAYVNFaOaORbGV7OW90Fs8QyTWDZ5pKpnhMzxDkPVmeT8gn03Gp&#10;ZtKo9qpWmJNeSs7beEfKXjaLDNtKJCoqVmfz5zVbeeI67c/7wAaMw89mc/zc2lp8ftP/BQHXxfmu&#10;WePTg6IG9cRx8HeryhCHUIAAw7N1WY3UWsXz6xP7vuHjJRjXhJbpUKos06+eLe2twANWxqFNCVEB&#10;r6RzOrQs7BLXi2alL88F15r6RAEC2nVOc3KV0OUtIWITy9Ds12X7rgCil45gfzxwngfG6ObQrkCt&#10;YveYAuungIAf673j6U33rm6QhQ0G42D7O1xPd+f8sOohgA5gc8KOOaCiKKLYtkdAOZRK6BAETjRE&#10;PIgI9DnQFJDmQYZWgCKelUuezACB4Ro3FGxbNYz5zfSY4pA+dEKrZoXOHz/+wDf5hufjge/fvnlF&#10;dMePPz7MKX1eoZ+N3lFLMZzk1szpehwGtbM1n8MVQRbAbKt9t0zWjx92NllxbfoLmxj2sN9rsez2&#10;Vlvof/tu8F+9X5hqDnCrXChePTuDR4gUdHeMqjKDFnFek5fCHetLcpVgwR43mh194sf4AKDhtHRW&#10;gxWuQQSOYe7c0tedAY3pWMl9WPY8EzAL4Xz9jI7RsblznFnpHLNB3lgzSK7XeV4W/IA5OkutuPoR&#10;MnLb6TwtYLNDa3S6gc1a+9VR62ZnFexrYAF1kQboAJsmAoYFvVWBqgVspkM3lSKWRa4IfH1z2Jrc&#10;uEZHGebQ/HgdqE0MkkQm9m3HeX5AULFtzewrDzw3hwlSWLYzK2BqLUZ76j2dGDSEBYWG6yXEX9+2&#10;FuezbRUPfWL0jh8//sBj3/F6vSAiBiXSNgxMXOcZe/LPP/7Avm+x9hbccp3WzwFg2eldO5oHQI7j&#10;xJevT8ye1hV71VHfZVBL4UHJYfv0/eu3gF45zwtt3wwRYa5wLQZP1fuFWgTn1Z1OTZY1d/DTvrdm&#10;mxUCVrXMCDR9//4Nll29wDDpRG0btrrh6uaTafVhAbV54OxWyTGGxrOO0zD+q1SnP5OdvVviaZFi&#10;AZN9Q79G+BYN8aEtss70vtpsztewCgQRwf5o2PYd5zEigLdtG+p//ud//heF7KroTi/fUUE08FFo&#10;4LkUxwQPA8o5BQ3lVutNo7fOuJY9a5hKPDw80C7QCjGUEEqELUI2ncgNAhBmGt6crXfF611hNNxv&#10;G2sltq2I48mxxDT/gZ/VwgVxInRF526f3ZjRTSGBeJTLBkgFHK4AqgKYno2l5gC+e8hoTP1ECZeY&#10;ehg2/JkGq9wEDzNlqBDZkrtBHH/7GgnpQAKvm+8lUTI7UkFMNzqM8n/OpCUP8tqUjA4dpxynA58r&#10;GbwrPRC9rQQdXiynIuM9jpdlQol4VmHB3nZT8FDRqinLBPhXL1UjDn4p1boWb9WU3jJxHJcrL7C9&#10;EpYk2vhaIS5nCjYRLPvpOMEw+ldRSKkmZN/oisZvrM9yNsKci6V9M4Kc2AITOAzqBe+QVORGGrh/&#10;K1kvzov72EsoYzREOBTLVvZdFwS+toA6tebYQRiXeDeyuJmdKO7IFSz4w7o4/dUyEaN5HiTKnlkq&#10;mY3M0snj4PLxtyk9Fey8zLUQKZgicc3EjMZDRqaLMYPFAR+4Ci4E/V4adMMd8DPlOGFwA6Ar132i&#10;jyvOOY1VCrdY/wV7e3WY+wIbrrEKErIhCW09gwoaxYj4QLqnOSUJ3s35xVEV0sHqbLIHMbNKlqVR&#10;f2A601cCzDklp+NnZFkSWVFSSPMrr1nGseClioLgMwiqdKiu4udbPcuYAQ/KKutu77LPs3G4l1Uo&#10;WzjMhXenjmM/8pCAeMWUA+IGF88r78RGZLmGvncgV+BZWwIJyj31IJHyvm70v697coccveT7VehY&#10;yz1YiAMjeJXJNRrk5DvE4LN9WoPwcssaE8I+kO85pFs4NyXlXgRbYg0kJ67TK3EQdBon3z3WA2ng&#10;JF3CvvuWpq8ho2Vx5knsqUBcTiV/Ic4un5w0EVzUixok1npG0NdoEZqVVwFg4FBHFuiSlMci6Jr7&#10;6O5fHxs3V3ELrkuJ0VEvgtyx0MnNi1KX8XOggGhxPUA8I9OeQcP+RnfMaJ+EpJD7OMSguBg4JF+L&#10;+1CHym/BjDT+kYG/4Gu+vgKe/c8Y/CkrYPyk5jOYlUK+HyyLxoDrD+yfIVx9ljZS9i7OPuovpGFV&#10;DTkXz2Im0XrmfI/o7IA7UooYLmTipVYzqMWeS0MXNPo9gCy+TpGt6GvFuZOnc//Wcy9xhYY+Es51&#10;3wdCjvD7FqilUef0Oyd0Dv8793762Egh1htnCWf7Gq58l3scPWwmqyFsLagvrtwvtiX2JLfPjvQb&#10;nfp8uT+rjCF0DFfGbJWUucACq+Ynk7zEsN+zZw7nxQxF+9bE1AHCyKmutLQEoZUZr3Y3Ov9sH4rz&#10;E+pSC48j6/R9nHQE8XqnSwPQyHUOmSwpm9kQUGByc0rxmh7chaJSxqUdE9xc4DqZyw0/Z8w0Fl9H&#10;LgH7JIQO4XxjRGAqz3DwDMlzyvGTN/0swLBm+FH/Mx12hhzTZX7pYCufZO4tQUkQ84TTDRsyws+S&#10;WsorpsObDH5OXd3HFIEtUQCuJ4EwYblPXE+jHcWAeGawYWCf5wuixSoy9UK/zDH74+MD12XNgUkr&#10;oxveseG7WqZmq+ZcqQ75YMkZhs8rgNtcDIQs58TP1fDMc54bZvYxu5bnUuG+h2LZlGx4WyHoYwYf&#10;GaN7g8Ns0EhHZG1bNGp8fViW65hXwMlyv/ZtgwBoW8Pz8Yjmho/HE8/HwzPRL4eIaGCwBEgM3iIV&#10;rW5xhotnc/Q+Igvz4/UD52WZ6ntrlu3ZB3R2T0DkObVzfF4nBJYRWQBsuzUD7Q4/oQq0uuHqJxhc&#10;Mgf0iTEM19qw7fPsVGLeizm6//nHP/FxvMLPcZ6HOxa7NVFtFf26cL4OABKQJPu++1YZfM1URN6g&#10;TnPsbluLLO5aC2a3JEyr5HbYiX3ze3qTQBFzICPvF01MYZAfvdvYajW7ZbisgzDpR+OsC2D4ygrv&#10;eeU6tMPVjTFsj4RBqBn4xfycPSykpA+mOhY6YMEkaz5pAepoUDlt7Nu2AQL87W9/xV//9lcUAUrd&#10;MHWgDxPSxSsHZh/udLU65TGZduK8shWHBzJ4kH3b/bBIwGyaHmMB9CKCs5v/wgJwGhnBY06Hg7Jg&#10;To0sfOMfc7ij0qsE2COnlhLJGrVWSybUgTlGwMfsbbe9vAa+ff2G6rJ6c6hbKkDkd+ZTN234dZyQ&#10;avO9ron9YdXA0yG1anWYEAF02P4TgkhVrfrC+UeRguu8UEVwnB94Pp84zh4Z9L0P1MbgjznGi/P2&#10;VhvatllixrB9ba3ZfipwnofTwIxEDsvEdt5fLIDTarPM/XC3ehqH2yOlAt++/4Jtf2BrO4aqPyOr&#10;Z6QI+nUGD51eEVe8UgHKRqlWvVZa8zELxjT+2ZqpT1vb0DwwIU7b275hjg5hhTrM11Frw3We+PHx&#10;h8HJ9A4ReJDRm+E672cwtzi8EOFszM9iMo5Z4l+eX22/wy62cUUljj/jy5en8dhScBwXoAmNpDpR&#10;//4ff/8vOkjp0KilontEI8vAbBGLw0QAiBIDRqZDVxTxbqk1GP3aUZmCFiFG7gorf0tlQJYP+Lvc&#10;vsfn8r10lIYucLsuMrO9pHRVNrLxI78vsdFw4g4n/Zs+RAVyNW45puwCLqEcl2V9Q9EMZUvjMKy3&#10;M+cNDTl+NmlX+DgQ90zlcVlP5Bjuiqb95PbEMn3Kavff/XmVbzlviiaMcVsaineHSSjroWjGSnKU&#10;Mf51samw5SMEkOLYTl4eiRLlQdtWXaD0NAil2t+1oo8TbdvRCqL5SB8dFoBzpjEtojdNh3RDInGi&#10;iP81JjtRqzMPM0ivfrkgzOzgdU/W+YdhfdsVIMXZjaRTwV6MfDqasF7/iV4RRENDcLF/FqNtGdli&#10;FIgbXHHewD1ORZTOkdXJxZ1N045X55jo2E5nh+952qT+AJ4drsPd2AnnFbEG10Xxe8iN/ta1FxRZ&#10;lHGfH3/yXoueeDv7YVqTN4X3T/C+kSK571IkFCG7xCs0ZjY1Y5bRnOu6+T6+zZGZj4SDCUdC8Cp+&#10;JR2U9AOkMzHvbdsy8zE8osv6ZMBN43tBFQvzct/mYgO7cvJOrD7eoGMhZeUyhsM0FjUdJVEmr8At&#10;FV8ZAJbcF6el1U2pgGUCJVMEMY0z861AhAV+cluPnx3A1YHz01fIBFuzGeuv8Vny+fVrsnwO0OnG&#10;e0yl88POxbotn/5F8yNyII2/wlkbwil/DZoXSb4Vk9XlQl9rOhxyBrGulL92r3JrcJNsUyJDlk6l&#10;gM3JB/ndgxhp78Q9+GLWEGBlhXTi01E1Xc6pyHJI3BHMua0ye/mbcj3ds1z/5F38ySvSacn34bwx&#10;9Y44NXGo05nE8kksusHyp4/H18DnJs5fycUhiJ/wdQjdIYhwkRaCDGCEZg9r0EPsRocMIHRA6FBK&#10;3ey+nnQyrnrWxDI/7q8uY9E7D8prh1c4CaIvgq8iHU7knpKAmKtWkmfMmZh4CTDXikWX4iWnjChm&#10;BkvSMiR5hiArEO6yaWmqKHYK43yU4gaYP79UYHHQmePL6UcTjuN+3tWN/Ik+GYRe+KtkoDr2eSY9&#10;UrZE/wm1Eu91b8EfSv6ynMeZ+Lzcp7UKActy//SNhaGGbi90yiLGH3o4cn0z+P9+rzcG69fe/oaf&#10;knLX88vyd+yFZLCar6zYwH1Mt2fmfe3MAFNHBiUYCEtpnXqg2vjsUs+CHrnXYX+8/bNt/fz7jYO7&#10;DLjp60DwhFgLd5gQIiBsBcCDxqvTXj/pa+TVKRfKsnfr91bm9vZa5sKzYOzMoYFmEKafZ947dVjy&#10;vPXZyxG9jeGdHj6vqdwOoAQDf5PtCscWzgSRpA6XzcRlrmvzsOW8Tc98vhwqz+8ndTOnkFfUiRVM&#10;WcBDLKt4jmnNUVVRizlux1R3mJoe9/p44fVx4OqX0zczsh17uhr2NCGDBJmoImJrL0A4J5Pvkz+4&#10;c3zZ18ikLcRm1nA8Uk7NwYpKCQgEgXjTRssg/vbtGx77Hv6N2hr2bbdsQmY2O1zAvm/mUOEYfJ1F&#10;BH/9y1/w17/+BV+/fcFf/vIX/PUvv+Lbt684r8uhEXh+ZwZN/Ew+HjsEcNzhCZ10snZc14WPjw9c&#10;p61v25rtAwSKgR9/vMBmqNd14boMEqb3EVA1+77hPA+/xnsvOA3NwMtWR70gf1xp1pzu3WEZ5hgB&#10;H/Ljx4f97lAqN74Fc2BNNed2j2qCdEaWIp5RbvbacIfZ8/GwJpEeSBG3yU2eNTz2DRAPAjFT3Omi&#10;NXOwRkWG80g6+2o15x2xgo/jiADH7cxO50t+DzrgDW9fA+oLyIAYr50zsYh5kO3+DilUPTNbsum1&#10;FIdy8PNj2NMTX547/v3f/w2PxwOqI/h/v5g1S/+K/Zxe5WqJzubwDLtRFa7Exl4Mx7pvrXnWtuIa&#10;3hyzNiimBxybBQ4w4zyXQtz9K/QMKeYILwJ0p0ERT0yqFcdx2LlxP9Scc4GsYAKsQYd072dAfro2&#10;tjZMe9v7PqyP4bZVS+h13j21B38glN2Nd2Ji3x+LLDQa6L3fMPT3x+4Z8tZsl4m5fQw/i/DgUUUp&#10;lu3MvhG8z4yEGns8M8Fb22JMtTXsj4fxH5jDnfj/dl5KyNHVEWznVKGwsxbrHYkSObfmDWlpwol4&#10;M9tpsDF9TGxOh3Qan2dHqQNzNnz5smFrO2pt2DbzqxmUpYQcLO73fb0+8OPHD/z4wWAp6XB4sOJC&#10;qdUgvly/IU0wiGTBn+LJ2GwSzUoEifMH2JlsrWJrDY/HEwrEWWMw5rwuwzL/+3/8/b+SmbP5j0fe&#10;1LpIz+EZ0CJWYrA82KIXFkEx5/nmODYVY/a4p5RlYZgRHSwYuRFLyVk6aqnQpvJj7EQXYkZ8Ht9d&#10;H7AyZXEHtDCjQuLnzwzv4geJY+TfZGmrMbQqjMuwbutl+HiSGUW+Emu2gMgi60Xe7udrSTVBeZS5&#10;BhKZc5x/8Tnzvqtiuq7xahhkECLnuxpraVikcTGhka1Mw14g4TiW25gSa15ua3pXPnk78FPFwvBj&#10;yVK5LTTWrFusc2QUsQYChP8ABI+Hlc88n96IpMDK+aoJKFU6IFxZ0IHj7BCoRaldeHAtrUyrRbYD&#10;S1SsAc+CiRe222L48gxwP9cJcisWmy/0Zf5Qlvd9fsVZ0LxHvJ+7G9estKfgdqYxGXZikNmSjVeS&#10;dmi44HZWzc1Ao+nuNOLfVN6Z3T9vBt1qhml8iy4q+F65s2d4tHi6gqfrBJP+ci242HZ3dy3Enbke&#10;eSp1SXBLB4fqwltEAiM5jDTf8JsxFevrOGJxDu05zGrX4bP1+WQZNx0RKWTXs0HDGJrOzGyIxcWV&#10;27Vx1mlQxR6Shzg/48+Shm7wNUVmn/u+MBSaJbgu4H2+b2w0149XS/kEexDjcXrN9eO3lnnerCkk&#10;3h63h9ajj2VyXSXpdqWDzPACWILKfeZ5jqdrrmHQOu4T5jrTIUclPhxJWPaDjgnNe8d5ID2643Eo&#10;AE24g/fz8ElmOkkIxH/a6hQn1ptD7P3LdzH0PjkevmXtlkoPJF1BZFH8Uo7ElaUGn+EW3c6eHYI4&#10;m9ncETcM6PjFySP82+v5iXVe6XkidAluir7dVt+egbc917v+EPvve63Bux0bXhBlvuQ9K1lPSUiY&#10;UOz9nunUz3m+L4GFARIHXbmON1pA0HcqXyXWPabuBmEGo5w6Yww8Z+ThyRu1SIw7D7/GnCcQTpcI&#10;Gvln60rnOmgsCMdGvgl+nzKLx51jpaxwXjHWYKA/OR0H6Xzn4pe38xJLHrrO3clNHgqsTjjPDmb1&#10;IlUcQRiOECulltJuZ4ZqoWU7jpveGjzG/xF2ATkE22uHDbnJ4IBbUHOu6XrPiQnnN04/lEFcCWYW&#10;T80gHceT5wq5Z8l1F6GG/ExnzFlEArMdwTuSJwOL8wJvtOwjpHxfXwUlDOo4V5DF8WmyLe7tAdoS&#10;9IzkY4tSVfx9Cw4mZX1iy5oUZ2spC+tJqKtoiD4zKDFmxxwdXclD/DtrdRrlMNfAz8Ea4EDQJ6+/&#10;LxSrs0qphnMcf5M3eB2GELfd7Qg/h3PBbLbPFJkSl9K/OJSirUs6VnMP85+JwXfH/ow1LYv+erdB&#10;6NzJnbjZnzEa6i95JlZHxfrcn43v7tDP+WTwaoSMt+tsfObYVHduRDlDjIgjLR4sCzuNlVUAssbI&#10;HWljQtwhS8dN8wZ+UzvmULQm2PYHBJZ99zoOvF6H04edZ3OG3GEbWttcrjtvKjWwvc3hVkI3WW2E&#10;kBmSM4SI4WR7lR4d7aw80KnuLNNw+BK2ozm+OW21Macn7i1BK52opeH53PF4fDG4AyEMzRUy69vX&#10;r/j1118gYhATv/76K7bNYDpexyscU6Y7FtNhCXkmAsvOF3cWz2gWKciAQWk8T1a5zIr8MWY4wvuw&#10;wMVYnNutlnCKv15HOKgMIxy+fyOcRM0b7kHSBqY/h87Lx24O6lYbzutKGeJ71bYNqgiM8VYtg1in&#10;4cbTicikScusTZx7a3RqeOSEbqBvY9taNCCcrChTo8HezRf1eD7Q2hYOyNFtPa0yymiSzWlHH/65&#10;+7eICLDYhuq0pmvfDk3Huup0WFeNSvBamYXMjGkLBgl10yKe4dpxXicUlskbDWOHZ1xD8csv3/G3&#10;v/4Vjy8PtxMlhBP5GO2MUgVzKK7rsOpfoXw0G4D+Dqh69rz3M2EQSRVAiaz9qw8PuiJ8ggA8a38H&#10;T2lUaAV0R+KaEw1BnY9OxQ3P/zguy7gXy1IfnslcS3V7hQkKisdjRylsympZ5H0My9xfZDJg463V&#10;sNa3rTmP9aznIuawrsDsM+FDnLmISATyjc5Ph+EBtmZ7Scd/BbBikhNqDQB0DpSCsI+tqSo8EdOc&#10;99UDIrR1br1nIJg6nFVQbzA9pNYSVVishl6bc1InZRWgkbHpC6s8J01XT1wpxWBshjfoNLlase8V&#10;tTxhydsl9E4LVNm5adWCAMOd4Od5BR44g3t02J/naXs8ZgQFQka+6aZSBPu++1ljZzbqYUZ3zX1v&#10;j8cTtTV8/fYVDIKcp/VAOI8T19XRSkXD8lIyu2Le/33bMMWjXZ450GqLaPPwco3jPAG1UgJGSAyv&#10;tYSxQ7Kkk2P18kfEOpSoVWwvEu9uTf7pK9iW5N+6HIr3q396j0VBpdudSqkZoa5gkmi4aZzvzxSk&#10;haEKJI2iIpCxao/ArUPgv5qyLnMWY0ITcCy99SKuqRuBbuH9ZJif1uXduXHbBa6JiDUm8ANb4Qaq&#10;G5KpL6dBE3cnlIAsb1O5Xh9j1vhio+jtGlG17rJQnGPiuZvis5UNqtZ0QOH4RnPi63PHGBfG8Eio&#10;VFfaNo/usQt48cYWVhb3rBv6uAx/tIgL6s2iskJma1HM8/RSvNqiS/e4OR7fZ8vyLXEjIdR/0MFJ&#10;JYMmYRpEaTDE9qi+PeXz3xScdxxmBY2SWGo3hDRw/F25X88uhe1NUde8iaSNuZ53ZnxJksXy4hwn&#10;ZBrP4FeJ0ZtTMlFM51qYF8HsZ44zPDk06t4OA7HoQfzS3Ld1PbhOcQ9XSmyYcgs8rLxOoPjZY20e&#10;iwBUzSaVIbDuwivXmWv6djulmUNV6N0Qy3Xm70XXT94cOJpKHAVQYfm3v7dm+qzb86fQq6rwlKSV&#10;ESyPNAfmp+UiWcv9ren/Km/3ab4pGyI4FY4qXWAaNCpcbF817sGkLN66Sq4WULA6MH6GDkoaoIxM&#10;DGlKLN+Et72/qXlBjGskPlYsrqEzdVIG0NHi51J5h7e1D5+xrOtm85P18TH0u/wLZ86fypq3l2rw&#10;F/LBkELB7O+KbmTm38agt/nEvi7rm/O5SRqbYZwtc87zpCs8O4NcW5Jrw2GUePt0iqyMbQl+Lbjx&#10;ityjvPbzOSW98AyTv4mmcbI+Sx1Lnc3smNjMTFzKEQcGydOx9PEIJ5tj3YcY9zUxBEEszkfEHNmc&#10;TcT1nEhkIF+6jzkAZGSRPz4wib3Fp9dNehEa7baSyNL5/JL/vZ43G4O64ap05k4rI2XQOxxaU6EF&#10;ziM0yo3FU7NVxQPsHIg6v3QoiplwFdTTJPpUUIm9U6jxXAqPt/Xz7RF3cr1rcHPJKDWes+IwB9WE&#10;jBk8hWFU+YVxrmbKsmBXi7wFPyDciwDoMNAXWWQbMSr1NmJ5lwchNJN3huFOJqH8sWYp3zY96OD/&#10;li29v/5cd/6T17qdILSircttfiIB1UUYGGO3a8AQyMpUpIwQ58o6oRHekhA+Fki3cmSdA1MqBG0h&#10;Mwnj1YL3050NSkaX5xtOyW5L2PJL9IcBEse0lhqVkLekFwpQ7sXC5EMu3hj/zxaUztVlIWDHqhRE&#10;kkA6mBP39+4Qt3sWqdykoON3mMAYgSeF5d+8X9Im9bciMyA8Vvm46ugMgKyvyNiLe87bmogYvvG2&#10;NXcwXGAgPgI9atTAoPJs1d5zW2R205aGijm9i3g/BoWM6VFVwq3YCtcKQByXeTY8n0/8x9//jtfH&#10;gf/+73+4M9qeX4tgDMfSlRKZeIp03FWxbE6o9+H5yW4H/S/6aMhlBaQKynS+ojMDg6ro3ZqJbrvB&#10;BVjVuvHmoSP2mY4oVgAPb4Q91WFGpOHr1yf27Ynff/8dc1qZf2s7FMBvv/2O5/OBTc1X8vXrN+z7&#10;hse+Y98aoGwYKt6DCrjO0x16Fybt0VICuqe2BpkWkDBnWsF5djz3HYqJ65wo1fZuXRuDP2GFkjW5&#10;LLUEjUyvZCb8Y3Ws3VIE+/4Az9YYE9MrHc1G9mzrSggdZvvbtVZNXVAce7gWifOw73sEVeY0ByUh&#10;WsxZ3MyWGMOfP3GeB758+Yrv377jGhNXP42zKeF6h4+5oXfrDfJ4PvDt6zdcVw+2QEQCHjFmlI5h&#10;AYTijuBooswzVvOsiQiOyzPA/RgbpAlwnungLqV6kMF0gDnN0a5FnS8FcCbOwzKhgQwKhB5gE/Us&#10;5+xxZqexYnoGPWHRrsvmcV0d/XLeIe4EdXZbm9FhdfghvUZkaNdaPcPckmHPjwOtMWDV0K/u+qD5&#10;Br9++YLDHZkQRCLg6Aot6lUXghb6oGII0M8TmwcFDOamRbauFHgFvWWfX90CVnNa5QJgAY/itFsd&#10;f1ykeFNS4DwutGZwJFKqoQLoNFzstkEg2Byze/SOqck3oYbffxwvazg5h+so5ojtfaBtO3o/fU4D&#10;19Xx2DYkZFNB18sxzxFw04Cd4UoHeClo8J4+DuULEIpq2NpX590O1UBnOuA46tVslNHtO/RZWeDU&#10;aW9k4kNtBl3dO88Y/wENCP6nvscMLJZS8eX5BWc/8e3LE2N+ePVC9Wz8DjjGe48kalu3fl3eVyKT&#10;FEj/296AmXZDFmUZdx/DIJI+Pj7MjzY9wOqqBIMG02FiWntEYJP7Y/HG4r0DOtpmVQ0/Pj4MI1yY&#10;oUBniRstNJah1iQTKpCKEAy2yPzcoos6EytZAIx5z2RgNi4FeTrwlsxr3BWF/NW/KK5IxgcCUCnU&#10;VeFJ/ZKCIHDP/T6M2FD4GTbaOh6NccVE5J5pSMWHeFEsTWUWNlYjgoIZNLoW1e1NIfPT5Lh3izEX&#10;ny7OMq6nIIwm2kHqWXXELKpRtlEy+25xvIVityhSZghlJpLdKw3SgJMpdIrxthqHP9S7xSBYlZkZ&#10;hkwqbMzqWvc06wkSC9wu8gi73372C1vdvDRJcPYLwIwOwFBBH5c1X1A2dmkRFb68yQgVz1bsANVi&#10;DQO22jCGBYBqraaEeaTZyoRmMqQwcAtGn2itAFoAsSwc7hfotAgzPtfAsjZ8HcIA4Fa5w4g0SSiQ&#10;hcbo67O/103IXZi8B/8te1QXo5okV2UxbgJnavo/ErcCrswXiDlSVILxBiP2fYzyTy8fCpxxNRop&#10;ysZudE7dA0zMkuSz1UudRHMQykhSAAAgAElEQVQuQNqf6k6F4mtTZFGAILZHSAzuqctnTnrT1zGU&#10;oJuDQtwozZcsNA4Qs9s6XhteIKJiRME1sVJEZtnRsQBd10CXf7kmiVvto/KP50pDklnvfviXZ48o&#10;iw1HhKSDZA0+FufFk+vv6zL9GXGeyY9pLAJx37kMg/+S59o1rXiZtcKc74HZS/x6CaVm6MBNEgll&#10;nTsShfw4jeoV15X7HAvnc7ZzVVAL9zTqJmCnVOK8KTMa1ChCnAhJk6SQdQezGZ4rJbfxClP5lh3X&#10;WE/xBteClRqSKuN7ixwtpAtVWGOcmsanctnIO9K1HJmXvGmQUK4h+Qb3WXkNcHNIUI4Veg9vMij3&#10;QSjril1XuN9AKIzwPQJ1nNi3dUUWfUOXMx26Ru5ISquSTJAkoZI8QZeny7J2/o/VBsMzNDIr464A&#10;cqN4ZlkRUPy5N4ibVWfyNbj512LlNGa0fqfE5369Z1lzzahj8Oy+Z06q75u6/Ol0tISSzezt6dU5&#10;xpenr3WczxKDy+8oyGQXeeZl8ljDTSNw9XkPH7bxoDzO/m8JfPl18SggS4jj2Nvg1M/d5FiAeE9z&#10;E0M3zE1JuSDicBABWUL6XTDDQVLzniyRUeT6mBvcpRSIZ9zWIh6MrIAUg60TYi5KYl8HdWXFJ8/g&#10;5VmRUEWFBVn4Dzq9qmRZyzkty1wVc1oZt0KdHopDCJnmNpWy09c8/AF0nHNf/f43xyA3kntCebSM&#10;Jf5nvG0ETxLniQvdck9lfQRvtgSsvOJEVT3oBHf4pu5C53aNTMK1t4E5RKrLLAbmw+6oNbC17YEa&#10;vDISFfxebLCnmhzp7uy3LGv2mVDNSrI5JoYqENn5pr3YePweeezj3POE0dCk0yp0xFhz8gP7fGtG&#10;g4XZ4Av/kFJcFzenq6iip8R1h0fOSZxUWHXG5nbqzIE44Oo0k05lDTpa/y0UBSoKIcNWmUidJaoG&#10;7q93W5V8PAKBkpUaxRYRIF8Bbs7xdBDk6x5ERdgUiTnOOdt97RFWpUqHsrAK278jMKc8y9gFCKgU&#10;qPWmmt4PTMVxY2uzbNbCBmfVeZdlWFbvG3WcB16vlzdGHPH8CITAHJaANasTx5omNFr1s2LF6Qv+&#10;q5jzlbKOWZhGbyVwq6+r+7pRAqs76Zyzh+JBejddR3zs13WFXGYDSMD8HkWKO+sUH8dp17peno5h&#10;c+gfxwWdwGPfgQn89ttvuNxp2/vlJftfIgOZGf1MorlGh2Kms69QJ7WzRnss/BYlKyMYrLq8YSUK&#10;sfkNSmVOd1C6HHk+n4YnDHOoEj4UmnLG1srO3v7Y8e3b16CvfnXDHb8uBEUpHW4m7+dQTBhaQNua&#10;Px9BQ4Q12dqGp2dyX+eF87LKg2gWCkMs0GkO+drMORtZtZWBLHP812Z2+3EcGMPWmg5RQBaoITth&#10;JRyIGtX7UG8GCHOCjuuCQLG1hue+Y983bJvReO8zYEUIM9LoKOwXbskLpfi86JQnhMsMWje4EsMy&#10;/+WXb/j1L3+JJNI5Fa0Y/APU/G1KfUwBEXeQO08hSkO/nC4WO/nqPZoqqipoDBDG2MZ4mQ1eKubo&#10;UTVfHOaFspzwMlO764XT99h4+pfHjuPHj3DQPp8P85dUl0Oa1Q1sHirCwAkbTtqe1bpZoKb7mjkf&#10;LqietGpjKWKOegtwuY0dvpoL53UEL1Y/B5Y0mfqfkmeJ4d/zg23b0eqGs1/hFFbVaKCqgPUaKBtK&#10;bd5A0/q1qJr/tEixfXR+vLVmDm6e7VoAqQhkB/YZUo3qD/qKCJsGhQfvbC4MOGWfI9O1DNPbGuj2&#10;CbQmeB0viBTztynw3B/Y24bqjWlFpkO5ZCIgkxIFBi189csrbCZerxfGGPh4vVA94BEBd6+EkWLf&#10;S3kqXrVg8p2+zjk8GKxWCRRrXC1YtO8NtbYIlvShDlGYMnx40HX0YUGaKKsXTiaNfKjGgZw6gOHZ&#10;4IN4apd73V35WcrGiJUcE5JUcMlYs1P6qtA5mcv6d75PBTXGiNRbVofz7bX8aYzdwf1lyVLXCUxr&#10;5OGPgTl0oq8vADokQe3vtmk5l9XgWZ3V9jw6ziY0lScf5ydFCPHBMor7S2kUwIQmHzaXNWQiVzQK&#10;W+70s3ve1z4sQTinA1P80rmRtl76ypa1xHKd/okzYlKps/mEEhhKbZbLapItqAwZo+NXKsY0I0Yh&#10;OI4Tj8eGvboiPTv2vWF0E1jH6bRcBE0Lpjd3GC6Yzn5h907Ehq2oVhomrhRKBVg/oBoMi1HuOawZ&#10;SW2CqSdKaeZU5USUijSwOmsY4AkHiSC/83NCyAPEG8MY55pRzmaR61cZwFiGdP+cexV7lvYonT50&#10;LESWLe+jCkX5RGxhx8b7YlFuOhSw0gMWp6XdeIrDErwtSQQBFmN1dWrgbY50EE1KEBqBOuMsrEfB&#10;4G5yIdQVxXfWo87nTEDT6KDR4uef7wefSDoKR/Hyj1j4sQ6y0MvCF//0RR7BNaDRvFwylyg458gl&#10;iE3x9WAmGXz9ZK1o8W8VjteJPKbqhn5gOjpffc/BumXD8bOFUFeIAApny0D30qmo3EmMyaTfZe1M&#10;yNyP2CIbyZ9yn/PCTz4bLMcQHtSiTQEgAiQ+76W9HwDLm4R48GU598nvNUly3SufSzCU28snvdb7&#10;xzLSIJA8y3zmMo/8iv7kuz95cZDxPB5ejeZ2t6GJRMVJlbzB6pDN/yM619sSpbNFIbkEK5/9xITe&#10;finlduYW1Bwf/nrWnM9kOmxevM6NvzmuycyFS1m4bNXE8PkYn5hTomqH58aX8LbFsj6He7duRdDa&#10;/TWR9G3XMYPXT9MsWJsVpzTQOA+rrgHnuTECET+PCnjAaHoWOx3pFoxMx/ZanZBBuFU+SvDR0O3f&#10;+Bh5uWLlp5Iq1bpmcYaWs8q1Cf0jdTquhRZ8crw5N0p+FLx2mVOodeKGZ3k7r+mowuJ4pB7HecVc&#10;WL2yjODT+sXweK551i1gG44BTzKwbNH7Sxc4q5QjJRaRjuG45m1OLHG+j4+6juJzVcrn+8RvdCAG&#10;707+ZFRq1ELUxTiWlEWisOZJvG/qTatjkvMhkkE8/tPqcI6rjEj9JNjum6LACloj1FVWJDyULYGn&#10;VayBWiRdqScO/MxpS91GF/m8BkbeccvhRmop6lmHSduRbDEByHRJxlXPZ2dSgEQzN8IssQSdgV6o&#10;V61p3i3W89NsADaJHMPO2cTSd8k3IPYab05mXZ57nzQXlBPAjdZ/OpL7V8Km0wymEO88YUv4mjdS&#10;+Pz5T58U8xFhczomzAjUs4DT6WdO1lLN4UinLYo598Z1YQDRbJDjMSdUTW4r5mgqYnaQtXgzR4wC&#10;aKXgr7/+iv/38cC2b9DT5aQwQ50VNTXmED1uHKdY4c5zMSfqmsEPKLa2gb0WejcnKdewiDj0QcF5&#10;nYAicMkty9Gcw0Ja4N5MRb+s2WLvl0EHCdC87P+6OjbZcPWB8c8/gtdHg8Y5sbUl01ENDuSfngBU&#10;qzl+Zjdonq/Pb1D1ppKl4hoXtn2zrHUpGfD2iqQJQIXVB0l/c3YUAUpp0czR8KPVHNOOmw3P6Dwv&#10;g/Uc3QKXOuEYzoLv37/j6Vi6PBu1WQBhjAyql1LM8ecwDmNOg/RQc/xdrzOgcK+TmOgwei2254/H&#10;E9+/f8NxHOh94DheDsNga7jvD6gCv//2O66r4+N8Yc6J/bFDPJtWHdaltS2gNxKStOHHjw8IBL98&#10;/+bNB9X5j9wqWZmEYHMTVO/xcfVucCkY2FrNyhLqJu7biHNXKkQ8IDwUw53evQ88HhuZPiKhsBIW&#10;RyJgFNA0++aZ9Z6MB3Vs+t0DpyXgZYbDwkAEpagl8AmrWAq6DhzMpFVFvzq2fcd1nQZDIY5vLRk4&#10;MRrkkaOeYI77Bs+Irg2qA1DDDle1oINOb/rovNICgC6D/dy8Pl7Ytj2aQ358vFBqhUyvyJGC4+x4&#10;PHaDudk2HMfp625B1OPoTiuWYW9OWSaTCFAmKuirLPh4nWBMoF8d+25NFce0wH7xJrW0F1+vI7Kq&#10;M3sZ0fCytorR6bQVXOOKoBQg8R8rTWqpABpKccheAHPa+bIqCNOZqvOlIoLaChgINMgWh4Cq6Uu1&#10;LGyEb0NqBUb3xqNuw7jDmfJrDa7S4a8grxR8vE5s245//PY7vjyeFjgoDWDSBnUiIRyVyWJCzfQ5&#10;sG2bBTOuC9dl/STHGNj3PaGrSrUAEMiT7b21x+TlAavp1Zz7thu8SeEaagTYGQizM92jL+Xzy1eI&#10;TByvy6SOB5OP47RGpIkhqbEodN45P7SMTO/kOrzk5d7ogZluVnpRxPCJiBU41bCBAqj9pkgsihVk&#10;wWRcGM6qarL8d7kwP7dNDmVnUZ4ZJYOY4GbcB24TxVAk1bggm5n3+uTkcsMpovkxjnyFvKWyzjn7&#10;s8KIJKFGqardhxAqYUgJgxTLMzjvT4bAYtiGtbRMRPDJgSjiSVkxDV2mRGX79o1lrWma8T3Fmt2T&#10;hrIGk6A9EgasriaS711kCuHT3HlXhc3FjAbrRv7lsYOlM4/HA0USB8sEA5kaIMVKgww2izhJhm91&#10;nId9vwjO8/Ro/mYYV5UlZjZtnYpSDT9tToNi6d0w88a0KJpOi9IL5pJZJLl9yv2iYWZZw1zjJXZ1&#10;3ztdVHVhaS1p7LMCXwih40ZoOt+5/Gk4B3kuT45z5Q4K1eJjRvhaSw57cSDly5yj7vZUWAYX6eB/&#10;U/au65Eju5XoQgTJTKl6b883s8fzun7gMxfbXSUlyQicH8ACQErVtrM/dUmZTDICgcAtgAXNq7jw&#10;M7I23dksgeoctzsi0LgP91CWhAcVzHFUBoOcNyO7Nwcslqpqf8wMShE/2wJGuXcuAUUU2rlQEC+P&#10;tqK28r4HFcT3j84JTM8eVaBmEjPQnkwA+z7n7usESWnQ6l6qe02LkqwAw07cC7/RuC1yOoKC0KBB&#10;8/enB8IguGC2QkuA08d0N/i5pmHEouwVPr3w2YQCDYmHhsJ7QTuXkJL6z+Qh5c/X/cKAjAQ/+j6Y&#10;Xq1AQeb/XA5eeI8YJysbcs/d3f00Rm+EuPxVZDKD/s6/VXTHt+T67dzLGnRiUxadOaIvsEXKLH+k&#10;HlHFPWB+iz3E/yuuPi+kDmRR//3z5HUbd9xPJ5SNTMtD658Sgon7vIxJr5OTsg8EEgEiXsWqubjP&#10;LUh1DdgKCAEndOpvi1H3TdAqglJcF+R3fSqzjDMP07nPcv8LbM4NUp5QaMvvh7HMgHW1a5JXvnvV&#10;HVuvTBFOu2WGHlHJwK+Qd6ZCpeUei3XwcsiSdcIHsAJx3mVWeUXww/9CYRcoj92m49/6Wlbd4feN&#10;YG25t8EXsC+CZqNR9bmo98lRdSxk150cK4WZwgJAhZJ2ecnKA+lTXxqTKYAYaAStcV2ozKqvC9N9&#10;z6kHwMfAmGariE3uCy01ki3sx/QJxzcjeZ/S8lYT+FXOUfxOu3e7LV+al3chhAw++e8mP9Let6u5&#10;2FrGXh/w9deQC9RzwoxLdVsnm+mqIhwzBawCziPvl8PJGGvZq0KLOW0NLTIuk4gyWBw9gApZL7JD&#10;FefXLRDX223kW72S4lvK3muQrmglUK4OdzP9Nm3OgI1kkIkJRzUZyEST8TFtOB4gEUs3bISLsMJF&#10;CYlFPnFfS9I7q/T8CIMnIYVm1z9S1k0fj6rxZOow/SJbtGn5nLYGgier/XQWmzbtgFupeCSLfYUH&#10;+fpy+jkZ1GVoQ/PS+sMCxc0yZ1/7jsfjAYEFxeFB1m1dMZcF3TGyz+MzFHBrDToHcg906OA6CRav&#10;MJ5z4NxWvP94xx9//wM/P35lY0QlLxuFKNZZOWIL5npB6M/Z+1YZlnpu8SoDy3p3OsuMqgcG2x/b&#10;FhnU4/QqN1+TQRxff870CpipDBAbfVQtI37OafAV+xF0Z5DMAsOrVcWrQa4IgHV7YN93/N//+68R&#10;KxnzNOtGGpalQbXj8/VCaw2v1ytg75mtOMfwTHs4rrlTxmnR++JZxR2ekG8BwdhT1gDSoCoOW6cx&#10;0B1jHB0Z83GeY7xhjIHj2LEfhzWxdJ0A2LjOc0DFDwM8m9myentUJDAgGvArs+P53CJgeBwHmkxg&#10;sUz15bGie9PFJh1sUD3GwMsz8PtqONtzTqx9wdu7zWXp3bP4Dfpizok/f/5yyJQNj8fDoBWemzdj&#10;VZx+yGuyKnm09YY+rVmgzQsxdwBR4XMOb+7YBY+2IqVRSQRzugDwDGcL1FsTVlvPCrOqCoO4kOFZ&#10;7uJBb8NdVufz1THTWxNrPujrt60WmJ5TDVpHrBda690y60VCXvEgULwnYGsNP3/9wvP5lvqM21MV&#10;fTE9tG4rGixwOs5mgV31w1IRlyMaWcmYilMthihAwG1YDMjhYFqDKqs5DOqJsbXh2N8G2zWwNKsI&#10;kCYOd9fsoAgGw2W2DpuvA5Dpscs1Dsb2/cD2EOwHYT8IoyLeO2BxmhaRr3Y4BTHeYGb+6dVz62p4&#10;9FMnHtsWBzNRJT3ZsJOVfLa2UWmoww8er4kblpwwsKxvOM8XjuP0yvFqJ7RQPjZehcKghxRqa3Bm&#10;30b6Bj0SiKY3BgUeT8Nbf3++hXyjT/j5+Wk8vCxQ6QYb43wvTay63ekzxsA5Tuz7HtXszdeTB/9j&#10;DGyPDedhEDpjTI81m0xpYutpwf96uGyHAoIech1OM8rz3oc1IFZDa9gelhAbMcBtsbUOzEQRP3n0&#10;EkkXCsu62KmlNHfqxc1eh/hY/ITEnRG7pEV2X28NMhGCL8vv2H1awtaMYARoFH6TNQyELRLO7e0V&#10;hKoG6OUCv8bZbQ4rgSGz5jdYXuJORxEgcaPb2MLI1fp+3jMMWhe4uQFobFE1IwSziqSjAERm9+XZ&#10;ZWACFtdGSDpGy3nkd+7W8vU+5tYISosDACUQy4taZnw2WDlqGDR3pybGptdx1Yci/w1HH/mv1Atg&#10;NDbjJgXMW3sPI6ItDduq6N020tI7mqwejAaAid4XPJ+C4afbVnrVcY6JbX1ah/TzQG8NSxeMceL9&#10;/Q9MFSyyYOL0gLgZFmOcyNJtC55Y6ZGVBxGWRfQ0B6ISotBB4FARvwVX/vq67os7F5TrJA9niqy/&#10;fTd/txLGvKPcxhsBgHjPqx9gWcKGMYtwAvMROcbL8odw+HJZOFDGc84bgSGtGRjSVPgaTmCZBL8r&#10;dA6D8L7vxO9by9cRyXsxzr98XQSCBYBE4lCrXy6Ra5asD5pOcMgOyiiZX8rdcwGcFrixlm9Misna&#10;2Cno4d9oV6GXd5fawM2DgxRSyKXL6zm3q0y0f66n1Hf5zefBv8uy2Nr4g/h/MT9k6Vg25KycnuNj&#10;EO92vIAKU5CS6+vrSuHrJzEnILOA+dF9m95eLe5804R6/Xql3f11rVRy27yMq+4tLddd7/v1NQuf&#10;pAPwvUb53di1vhH35WW+kz1TzGCRbjcVk5tzTCsd9HVr88p8odslg8qVv+52xiyHWSYHrpShLGEV&#10;wtc5a8o+Gqec5+Ve365u3J/7PWM4+bRLENz/F7IPsKBiXeegzvf7WYE4BBJB6NPcO2mbXZMT8hEe&#10;G4s55CwtAFwDyij7OewSnV7FZnzQUeZY7IHvsl31smiXWcVfEchU0uMGWeXJGh2IprJ8puKKXZsH&#10;NPE/1xdeKVSCLiLi/S0AkR7wedB6L+cDWYu9pRAmRkSwjGMujk/RnYrM1b8Szmes6fwDwHlONDF7&#10;fI6BDia3OI9/oTShFzwDXPJ4te7rKi1v3B1Pj7UVgah+2ft8fVlV1Ur2cIyCFcs62ba/H21epCdq&#10;kkD8/kX0lbSSop5Io9BvztuUM6FjJClS2KOMqNyQz4s1T6WacVXKbo3R5de/6k/7jHwWbySRLlOV&#10;fAYa0GxviVjwgQfvIRE8KJ2sWg8n8raEyhR/du4BjcAoyxIDQge0e2irJDlYyn5drKuetkbG7cJv&#10;lR7pe/1Gg4f80YC1/HpNMWfjd5Nd3ffH9IBG2CEhu30vUdtP3uCKP35/HqCZPS4WbMQ0O8yCCG4X&#10;qQIOp/f+4z2Ccaxo0TkNI9flfmvm98s5HH4GWNYNgENrdIXMDNTk/U3+99bw9nxi21YPVKnhS/vh&#10;prTsUTAdasnGqmjoKUuKbdd8HswGBZgRmbIEqtGsbXowZe0L9n33cvs8zIJ3kGFfB9WBOUY825rn&#10;LRj7CwPDKxiaZWB7EHQMy1Rdtw3imdFM9juOA8dI3PHIyJyWnC1eWQQfDzOnqRup43RODB2W5bys&#10;sR7UX8c8jI5DMTrw/v60MSi8oZyV/p84aUWgtYa39zc8tg3jPExUTLWsTc82FpdjH58fRjNv+DjO&#10;AYUaxvvrhff3H+gi+LEseAfwen3i3//8iY+P0zJcxVUo9zrEDmmGYltXb+hntplhebtt43EpZn6u&#10;mzXt3F8vLLrhbBPnfuDoHYb8YolvrTWc8/SGeQs+P174+PjljfMe+PXrl8OX2lrOOYwubocwiCbw&#10;DG9VYFoGMdek9YZtNTz48ziw7y+LCThkVRMLuokYXjaz0ceYERCP5ECx361p6YplMXtr3/fIDm9L&#10;x7Y98HishhHeBI+H4ayrAPt+OBSa6afzPLB0oAsz9g/0hUFlPlY9aDkDbkRUIF3w/v5uY/YAJ3Xy&#10;OG0PGxa04W5bU9J3QE7AD9/ohzUxSLTp+793x8cPIQ7H4E+aq04s3bmkrdGjbYwTVrV12mGHB1IT&#10;C9uwtT8/dyh20E8/x2lZ9CJYVsbabB3X1WRD62v4j/RnebCiSP3AZN+s8FHH+Dar6/Gw/cbDjDkV&#10;67pFw1uD89qtl4AS779BW4UP9DQGWYCpvt819D6DyUZj6g2TidRdcyakmIRfLXAnHZAM+hvvSVRT&#10;AAj4lCYWd5ruWJzDs6lB/azAGMZbLs9pj/Sl4/PjA8d+4PP1CQCO773h8/MTz+cz+PvHjx/4+esX&#10;3t+e2Pc9YqS1kkocEuY8z8gWP44TcqpVwxBGSIcnmzr0sUMMvV4vvP78dGg5o21rDY/tYfBJ//0f&#10;/+NfwhnxAQQ2dssIvDWjMWIy47V3cWB2w+zpfQsjjGWq0hzfujXvFpwnwCWkboqmZbkkgysxFnjQ&#10;pV0zYWgQhNEI2gV51b0cjsogDNQoMVQX2OnwGQN5VoP/3fLGpsgYEOL3WRpBA7bghPO9GFFxkOkM&#10;DhdALp1jjgrPZPPxsYyY+VGeKFuyokkze17i1BkkjHqzhsiccfqZQs4geqVp/vjfpblAceXiJNe+&#10;x1KRcq/yk+XQiZvHi8zQckFRshOtKlOdH2c4+OyuLDBMpmXtriQAHRPdAfLXx4bXa4fOgedjCzyw&#10;GaWBEgLaMqUGmgCPzTCeWluwPR4eGF/R2nQBp1h7M3xDh+BpIhjnQGsroAPE1JMGxziXK6HLS6QY&#10;4jEzGtLBgvFDgTedRrG3S/BERC/rYHyVvMMb0/BvZe2JQQcQq9RLzcQwSr/Ow6zjmg001UVJzMjG&#10;zBNNcaeYXo/G+zbi6mTlU7inJLBn87Pq5CKCU2EUCGINzHGoxLH9nNjINN4TLuGeOc1x2IFiumiS&#10;i4TmIw7ZIS2wjkUES/NDusBdnfC2FhA/HeaJglJxALEejftALNMhMGib+FzNWLayPmcUNToQW9G9&#10;i3DGct/zp2CgSn6Hcixo7n9PMMsUsdauJkBl3jyrsrlTFbJY2V3c/v4u7h8VEwyjKMWaFD7gAYkG&#10;v4ukLtJwPI0ugRav6sGU3Ium59JZk1jrGsZp5erCKlzL/MPeT8XgE/DSyXCcb4EEkOwCKc/iSJkV&#10;F4dCKJAcsAMX4vmJEzrgrEBdUAYI5DiKvmUA0IlxoevUpHnu1HLoouUYQaToLv+7vJ+ZhnIlE9eY&#10;+6vo2cQmzVfyUQqB6+FMGZtqqZrKOfJzUDaQ30C57eut40aDvJXGM+YFqSYHnAdvoo677M7ERVfG&#10;DRP2JzOOJdYtbIkaTarf97lz34Rsjs4bJk+MBFe9RPxOe5bJuBintNDjIoIeh4qVh5xDRKN3gXjG&#10;OA/YRJlpS7IXisaUclw1UziqOShjRNCRMo1rOHwdGuU/v9Ou2b3JJx7k8vky4Gnqy/62Bob+/kSZ&#10;80RdiaamHClONWxe0wfMUDfdQZmiAfskUCzcI3xHWBlmDRQZP6IUlNYB1ylzDEwdzkYCxYx1JB1N&#10;hwCiTkewXWYG2Fl70ELha8o5tzEYCMrvXIPHNZB6lXziNKIs8GsZDGg9sqp60fFw+yUwuwnXQNkp&#10;lPbNf6q9q/l3fNf0aCN2b9hCKUdoM1nJrl0LH29gu4d+yj2qroujCbBDXHCdp9ZK0XSiub9svqWK&#10;gGQLU8Vt/9jfSF+hyFr1931rhFxT1dAt3Hxa1lXLOgKI5JA2UWQp0j7ye4ZOA0Iv8aExt8qLsY/y&#10;noQkrOvHa/gMw1ulHuI3pfiThW/K79zjqne6z4BYSP1mYzxn6j4IEqINCH17tdtcXik8gFrHQIb2&#10;N6ZVYzugdtgpg4fHAMQbwjUZMFjbAR0KndZPoYlYRqNYEMSCIuyPZONtWDy4Z7M7T2ZgD6gOTCjO&#10;OXFOxefrhV8//8T/+d//x2E3qIMVtVFG8G4c2GocsjBzspHmcwAwSA4BM5JPzOk4vLBgmQU4CbdT&#10;Akyw7GkAjtOcVeriUKcW5Otp79LGaYvhW3vwknQwnHS7x7r0yAZlUI0Bu/M8DUd8XoNaABwH+QDU&#10;Mn5nQL0w0G+xCgjAhoj0iftiMmsSEsTnBxgcxOv1wrat+PHj3TGJrVnp8/HA+9sb1m3F4/kwHh0D&#10;+3FgPw6c5+6ZoaW5XlvMnhwG13YcO/b9wBgTh0OGrt4w0jJppweSO0QU57AAX18azrFjzonjOELm&#10;rWvHujQs6xJwPAyiKSywvO8HVA06gQ2sFdavy5LUBk7HOz7HjCx1TAu4ch3GsGza3uyeHx8vxzL3&#10;7PaRPMMYyXQ8b3FolW1bon8Vq16G92AgnSt/TG/GyTiFZfDbZ8NjaAktaQHu4Y1GoYptW/D3v/8N&#10;f/+nv+Ht7YmlLzgcv5BrYHkAACAASURBVJ642E16yu1psaIxT6A1z3omDIamSlbqNduWS1+wOjb7&#10;GBOPx8PGNCx2R9iYdVm8ot72DfsGUoZJE+MVgR8qpVVmB8UaMg7qMLIK3zNnNI6kPxi+scv37vRa&#10;1xUQC4L3bvGbbV1C11t1hIS8sdiLBUnhOlh8rxvEkMOdiHhGcbF7W3M+JsqFoQNs62bNoCGYegDS&#10;0NviwW+NTP8aQ2neB4yy3N63uc1pNCB8IH2YMSd617Bdw8eRHvePZGRVp8cMBI8uC1RPqMOu9caq&#10;IT+I8Pm3Zs2MAZP9z+1htOoG78LYjMCD/lA7sJsTx7GbTG4dr88XzmE8OryBJ1WrXWcVAsdxYFst&#10;A31dN2/w2y4VqUasGZUmqkD3hr2t23rGPvB4bus99PB+7BYMf+34/PzpsscM8e3xxNJaGkIKYJ7T&#10;BI07MJt3bBUvd+nbGoaMga9nYwHgNKV6nuhLt8CYAucwod3QDM+3aPLpqbBpCPukK5PcU6DDeHX2&#10;VnPKtFpemkYDHY3vsojilrdnxvfCsZLCuLk4kS1JBcfL47uI8fF33MYRBiRooBZDqRh4NAqL+Xc1&#10;BsVdEPFgV5ICDIUy6B6Zal8yDtwAU5bC2bvtgu2cDmB9wnVS97ve510M5vKZOUJpXOeYFMJGJ2KC&#10;i5mCvJE2gw9RnnDOE8c+TYi6svr8/IRA8PPff5qAEHWcoAXnSGPWmlw0HPsONi3sDfj16wM//vgD&#10;4zyhyqYIcEU48Nw2fHx8eCb5cMUALKudTm/balj7AMbQOHWkk0yHWmDZ01w7IDNLeAW3CpCOAB2V&#10;cIBA3ktYIh7Y8Hl8AnmJcAeT9yGPuZKbjRkcmT1A5yuDkXXtqyWPdJaE7v2Vo4g1VYNnV56iU/SV&#10;0fTOeGBpp31nzFngLcqYYJArUZ4P2ImtiDWJvAzAaD+Q8BGNCpN+ijueFCtfk/mTZpQnPDRhppdZ&#10;v16WGoazy4jiEAmQaXuVmMEDV+eJTmpmnQrg+GRQDd6pS+k66XovyT/tMb4P3VkNaIcvctfp/3Wp&#10;bpf5dSSiFF4SxDrSeSX/2jzgVU34yj6/fV5IyJs0S+4kHYgDZwYBHeCyH+O7GbJX6FdS6P3P+yiv&#10;2CiEmeGo7mL3u1dwrVJ2XGcmt3cve7Hy/F9QMPaqIrNh9fv9OMHMAX73OtjEcvfvV33Mda3DQkKd&#10;1JD3NasA1rTsNpYmMKgl2L7ngRed3gw23xZWEHjdoYNceF4glVy+8t6kETPR4paKCP7ydenhINyv&#10;dUUYmE0mYEY2LQjSsMLJVFrnF79+fNPWF7kgAujMxAX1hsJc95gPg0CahwnMMAnVXfS9BUIU4pjN&#10;U9yALvtSyy+0F35fucCJ6VU2klhFpjADLy7RlAfx54VIlAnXZydsGZ09L911elgD2pTDpnNcE4rL&#10;d/VxUZHwWWW8fG6rNPEn10PLMnh33q88rcMy8RioqTJKixzVfMNhvAp9ZV4GYUcMaad8eZWGlTlq&#10;JjMU26X8/+srN3S0UIi5csycDw9eBd8O6S6YqXJEIM3hGW7SI6r4nLey0WXRW5yu7xtDf+DBhWU6&#10;AbBMpbhOw16h7jNSt3Iva2wVz2oCNyvBRto235vyu++V0tPpS6WFlKPV1jLYymfQRuN4/VomVPHp&#10;JrdtTLRNmVFe18v4nzLmygMG90G6klf46fWVtkoGo++vWQyyqiPqv//pVwoknxP1k0YSVI4JAU/U&#10;yv6pSVJ3XqxZ4dckrXLAVZKBIMxc9Axg6pWQ8RpBN/67OJTBcRze0G76Ia4CaBjzxGBmb7OeRzoL&#10;pIg34bNswoH9PLEfZwQ7mxlNmc3Ycjjk0XE6tEE3CAi7N5vVCZbNyvGnWpATlV99nMd+WPKTGJ1f&#10;xyvwYI/j5RXDRufumcHi0C7nsYeMtwC/Qwi4nUcbf1kWvL29QT3o/3q9DLqiG7ZthWgJ+4Sl+v5s&#10;C5JaUoJBaBoe9LIuLodtuxnGr8FbsdKZ852DSVoW7Nr3Hb0/rHGeB5mscZw1tjyOA/tu2MhLt4aV&#10;rTW8Pl849hMfx6djlNv4tvWB4Yc8WBTWHK/5+ASfrxeOwyA9zmPH3/7+Nzw2C5we24bPzx2tA9CO&#10;hzcrzUMq7hOTH6+XZYKu6+p60db2/f0d//Zv/x4JfFME+/7CsqzRDG/CMa49lsWEy+mZYH3p+Pz8&#10;xLpZ5u95ntbU04OHFqDj+sJiH+7DkL/6ajAkxksNtG0F9v3T4XDghxatseqcVV6559T5QUMomB9s&#10;hwN2AFEP3Umzv/3xB95/vKMJG6taIBLN6yjcthhjoHU7GJLewidfHBpl6QZnoaqeKT6xv17obcV5&#10;vsKufL498G///qdhPc+Jt7enNTSVjnFaY0satkyoor5V9aCuquujGXPn6g+HV2pie58xmiYWWxxq&#10;jQ4NIsdloCdYttagolidhykCbP6Kbdso7Awjn51C1NbhPE+v0JMIrNoB1vCKEqvCGCNhq2gP8DCq&#10;tYb3t3ecw+A3Pl8vvL89ANjBN3zvwpNF7RBsAtoisQstD+MVVtnBputQYFmbVeuosRblAvxW5gcz&#10;AcFehBSxALcHxMcEZGBdFhzDEhynwwNLO6DTDgBba/j8/MC2bX6osHpchHrR5AH57hznpQmn9T9U&#10;/Ou//Wvs694bjuMFEcFr3y2YTpsM4s8iHFj2lWQcWkFIF+fXoWFnHMeBt7d3g7SRsp4Atm3Fvu/4&#10;9etXHMRO11mKE8duY/v8+ED/H//4x7+QiWiA96UHUa1CpXm6uZ2mECrEjDFmhCeTNM+sXaIco+VJ&#10;N1KJh70gCGxKYiZRWlIXF7MFPIFLg78aDsUYlXynEqlmiJFocVrDE6iLQegZqcTli+8wK0Ti2YER&#10;y7FyLEgD66sRTiKkw5GuoRl919nZ/wmPx2fQWQ2a1GDZ5Tp7RTZKS5rdjcsIfgnFdQqFGkTP8DzX&#10;xUafmbRfrUsG/JTrLwh4kHTgijnt2dPqUfwxzYHkyVEtYbSv2r/W9G/inJa3ZE5GZrBJE+zHEeXz&#10;PCkbniVh5T8dvQu2dQ3DSqRZ80wVTLVT5tOxrKR1LK5A5jSM/b5aud3upR3rukWQs1LIguBJb0jy&#10;J+mWmcSSrKO4rL2Iu26Vp6WcJPoCZyYQv0/e5p6WyNblPrXTU89iFgSDRTZx+QklILjOso6j5VzK&#10;0icvFvbh43BzMGLtb0OIQ6A5Q95c+TC+HZhiuaP19gXNTNXi+Da5N5FonkmTxwBduH+czi2zxSIQ&#10;Xuhg4/FMEsdyDMwzJXUk+IUyAIAFL4IG3LOFuEiHWMo8+E91zC6417jeK2WB1FuHS4gcajjN5Kkv&#10;IqHcg7I5xs6sHZBXM6MPl/Wq80E4fnUcNWOv1fVwOXRlD+ohd9ZLxla89DruZNkIWcX/64ECDx6u&#10;JJBcNmT5b9Ud/PlekWj5nb9d37MsVc+6v9/idl2+Vfgp7Pebnrjcr/xxW+cZwdzyAQnDdbjRI+UF&#10;ULdkUFjc1GVWaLUfUklm8EHzuy3W3XnaSpQuPH4NWtOBA03/Mg9c+T+WhJkl9j7lfdAi9kjegzeK&#10;LLJZkc0l7DWOB9FXQPJZOq9j8e/GKFgdxMtDjmQ2KiptYjVsXAmTpbjUafiYZm66mGPI45gv6ekH&#10;wCXYz2fJRT8ULgvbKnWB1vkj2OqyabLiqFBEjAAhZ6COP1k59ev+qnZHVA/cxmn2SX4tbB8FotyW&#10;8tsnErbqRQ7ex2Ev8rVlnntA2z9jNQkxMy8RP02IHZ3le5rPkSsB3GY2w40ZvRGE43gYQvWb1Wzp&#10;yASrtmrohYRVpCxvuM+WH6bcFvGM/0vSjMba2/o39y9Sh1HOBvwh5LJGImzwKBc/J2wXYQZci/HH&#10;94osCjuNUBYaGsBK9WmDpWC73It+CgUt/+Z7uZe4tDPt+ouYvQa7M7B6+5tBVMk1ttQYjexABnPo&#10;rM7ggeTTtDl8nxZokLRzkhY51JS5Ma5vdMF3Qe78DL+9plx9+Z7IdRROtb+8TxVx+Q2X8R44BuWS&#10;iGPCyhc+YXZytb/CVy06LW1Ew5ymjPYNESMmhEf3ZB2ryWuAEsJDYuyLZ7BOh8NiwMCyDVsEWwFg&#10;6vDg9/BgozVf5L32/cT//t//H/78+ROqloHN1VUlnIsmv5oygapi3TbLdHYeIjSAwAImFuDzbHAP&#10;RjHgRjxtypfpsi2zJzPIYkH7Bb1nNiXAwP4Z8ikCNC6Hl6Xjb3/8Df/0T3/3pKYZTQ33fbcgbOwx&#10;O1g9zxHVUDyAab7uhApalgWP5yPozHmRPrY+a2aWNgnMavo8c85odsoklOlJRb01SLfgPzPhm3jV&#10;s2pkrJ/HGYcPBsHxcCxmy77VAZznwDituSj5ZASuekdfFm+kOF3vZWb7sljGd60kng4dsb+yqd66&#10;bk4jZq1a4Kr1DNg195+ejwd6b3hsG7bFsbd9PXtv4adZ1jc8MAoPKhrtem9YPb5lwU+ELUJ+YcPV&#10;7jAMZgdLVGwxKZQ8233/8TCFmaq0brgHz9NprtZY04J+zRP6FrQu2LYV/+2f/huez81lCyt8bU/2&#10;iEUZPwQGvhj9FrFmor1Z9nb6nKn/mEAIWGPOY5yRBAhpFkAfJ5pDoJ3jRO8bltX9MId+i4prWGWH&#10;ZhZIkaMcu/d9cRllsLO9JFG5/m7e9FLhB2XGBwyE2z5eLAZzmgwb3ijWsKW9Ya2yaS4b8l7tt+7y&#10;JQ9FNALLxCOP75CvghfF96H6epuspn5s0g2Pu1RSp+13PaDOgDsgvVtlgDQ7FIh/U29Mx1y3zHzn&#10;s2GHcYShMpk2rTeED5/y5pJ0qGlfPLaH0XZpITu3bQl5yz08xsDr8zMqYSwQb418rbpklnUHxA83&#10;mGVue9B79DXiqRs08RinJxCYXmLlzrp2n98MfSEieD4fKft0gn3wjuMAdGLtK9g03OQXsBBD2Zyq&#10;HptEvYBaBWB32rSQjTsbGo4xAAwvD1ociwtYtw3neaC1HoIpO8niZpzxDYU126PhzUxx5N9hJGc2&#10;UnA0UIyx/8rLhV2BSEmfhYIwHxNZXZqnX4LMCAnh6f+7Gp93I8uYgtlUGvNEmXdc6eNwY02NCnEt&#10;jSeO/Pao6/3yVAV0SnLUefL8HS056b94/e7ToIPjW6nABaU965Ltd/2ml/vwAYLZzN2akV5gpRO9&#10;LTjOEytWiA4XhAcgS2Api9ipNzvStt7NcJoD0zOkDEj/jGaYy7JhWXt0qT7PPIXqfY2GspFZBVPo&#10;hkVmD7ZTUJ5w9ciYm+TnElSDeNkzV7TY6FLoxVJrLcsl/gd9Dc+38TJXGwOgCcVwsUpdSCqdmqtB&#10;7rEBXDhGbwGh37309rt8/biLQFvuBeKq8Qo1rwJZol+G/809J7NlxJzqU2+Zuf4dNhYRZCaRnfxy&#10;vyH3WDi3UhAhGCAoY/jGr6ph0+rkUpDbR3QyLdNujpmHRU3iNJgKzX5PiXUhgQjgTX9IQZ5fxBcK&#10;XynxP0UgbXolDxVlyrUvcrbOtdBPwYwBzhH/uRefcTNKgQwrFj8KI+Tj9VUD8X/tFNvAU4MEYXNI&#10;csWZ41W8Lqdf372Oo85Pb8yRTU9TX+jl78vXb9/+XurmWNO4rJfSNDeR4WGnSrN7GvVfvEg927pu&#10;PH4Z1n3U178NHzIzJSpTBV194TOkbpkIrcjPXMnMiJswuATK1curZL6G0aZ5L87p8u9tStz/GQCK&#10;m/t3zNCMAK7fi0SqvNI01yW5wIMZgEMEZFCS9pm963v+ctc7D2k4KZdmu9+8roFOfy5NQdIXRa/U&#10;797mJzEkrs0kx0CZGKQTVuXXg1bX8eSMfp8NfvuO7wO5rCED1xlovsiai5AErvg1V5mkdQ1jSbya&#10;LZ5JGWsX0HZkANq+k1WBxjdy4c3rnFye8r6wMmaz60zYqu8TwqrEQJxHo+njl/1WHlIcvzpPjRvW&#10;4zaJzC2NOf3mFToprzGbTq7X/CV/Mghud9Ji+8QNYr99ryN+d/cImFfdHHtRLt+934MNcvmanuml&#10;mBH4LhdDALYZ/SKbFOoBVPtMPEEbuCyN/10PpPL7fM7lg+/mXJ7NQ6l7RVsEwDUDoGUqZb+rN6e2&#10;ZsbWVDWzlfOg053vmYe+98OVK7X/6vWNEXi/ogS44tD0PydG/uOnB6mLMcRZlqALgxgBrB7jaZdr&#10;Awcc1S8rz4MHB3pWPk53lmzrXL8j0EumoyqwrivGnNbUzAMIFjizvWhVldMCYdGLw3jN4BYtgKhD&#10;0aXj8XxiezzMLpsDx76Hz8IADANscBkorWFdNkibOI6B4U3slqVHQG6cp2F5F51C22ZZO5p0vBxn&#10;trXuwUgL3EVQj3ssknaMJq01PB4bOmE4ypoQhmHbVjwem2eezoA8On1chMOYsTcKnNmYBjEy1YPj&#10;GsE5W0Ng2x6GL34YPAkhnhYPhjUPrI5pAVRVRGLIGCf0mA4haAHP/SXAm+D5fDr81cR+Wla4wiuT&#10;IgPVID3m2HEeB3oTHEtH6x0/3n9gWVcsyy/onwbS2PoD+26Y6WMM/PnzJ6Yqfrz/wLpZZvecFvMZ&#10;c6B7og8xlI0XBNtjw+fHDgWwOF1//vwJNoR8Pp8GidPYXNNgKxTW5PWxrpjTs1vdwdiPojOnYlus&#10;kWUNsjHYKpCAF6uH2PQZWTlL9AIPWoTfpnN65iwbh54Y4hAxUnoXSY5p6Xaoep4n9tcOaZLNGSEh&#10;X8l/z+cj9Ek0UxTE2FQc1mh6A8nPAVk7JiYaYSM88Ag/zGBzUahBncyOgHbpS7OAchcYPnPzSnax&#10;YLJYRQGrQn59fGJrq8d0fNye0Uu55aHBkLe99YC4FREcxwuqC7RZ0PLxXM1G02nByoUBXNu3fWkO&#10;P2LvbesD+7FjXVevGjDs6M/XJ5a+Ag4tNr3xb10XYtJjjFhzNmzsTqfzPD2bWS4HbgrgtR+eya7o&#10;ffVgux3WdYdbUlWjmdq62TOzul7V4G2Y4d0c4u04DrzOHWOceHt/WlKx5CHheR5Ql19L79j9wGOO&#10;E0tv+PQGv1m95VU8Y+A8ThCS2gL3TDJG4HBPHU4jO7A6jgOPxwOP5yPszpdXxrDvwP7aoWoHa4aT&#10;PrGuT4yxe2BawqYzuW6B/GXp2PcT5zjx9nyzhpbLio+Pf0fvDT/ef+DYRyRzWrzNbNDeuzV6plwU&#10;rxCYE0MNqmmOA/vrABbFeRzYtifGqej/+Mc//iVWE7n59sNA6tU7DEtrWZ7mSkhBYPUs+4AAgeOt&#10;8DLQNHJMx9NAT0evnoDzFJfBKJ5YmN6UfA6vn9fyBZ4Ax6mXY/hB+KxqRPANhcCwZpi5qcHEbnz6&#10;f03yRPfi8KUtfnlGurwaY0oh19wpx/0L4LpQ0bXWrLRK1bCww5Axx7qhNvtEBJ2o6ml8d3ccwsis&#10;jkpx3rhhaaRSyVRDNp91NbBn/poBozLv6WwUBCtGPrT8HqSzoC07XNN5s/VmmJdODrHUTNibAdSx&#10;dAteE7vq3E0yU3lB7OTVjKoF4zxccXv54LYBYifx5xze3dY6JIsA62KnxSbgFL1txnOOJXacJ5al&#10;e6fl4c6+uAAULMw4ckGR2XTJExK8mSwSDgI3ndMhs27tBnRyxeloJ/PdTzOdtk47sZTvKB2MezRH&#10;i23GYMG7LTOkJcbhX6Pyctu1uWOrIhjF8GguX7IUW4MPSQMRx7cvtPEZx+/3V4TD/POWXwrjHIWe&#10;AaB2uaGkzEF5LyVY0LwtJXvZr8vqERoG2TtBxJoGd8owteDMnMY7Og3yB5rz5opqiGOOxYx6k12e&#10;heDBdIpuoFQ5czKSCjDX0H/x7zJQVKfPzIjLd0iZkBFZskvezXlkFRHiGricydWcHiFjZo1d4sV4&#10;wlUwwZsNPDOXUDXXKIKcQifxKt9Cbvr62Pj9dN/LdFUJISRFfpYDKwl3K35ijingr3/HdH1TOx/k&#10;4VjSWm/3To5IGQpnN+Mpm48lO+v1eWHQuV5ngBAsG+WzcDFEeQsGE+shbGEQckP8y4Os4I3qkFJv&#10;58oF36QeRmYuq0ZWtX0XwUcKX1/JgHaOeVIjg9nPdAj5DIaRJ+cXN2BA3uVwoRl18vRrknTzws92&#10;m/I3x3sJlNhHTXHJio3MY5T8cLcLaFHVpj5k5lgK8gl5va4XSW6zs3fJdmEnSWFRjTUyeuTdwgny&#10;e3zNRmb2caVL6qyQEMV+4DxiBzkWpq0171tozO/CMZCTCIiVDnmR7yl8f8eQKRD8Gpeptj/5LQld&#10;I7+hBzOCdeb8EzZPC00lgj3mhI8S4GKwy/4d3pQ1VVUoNtN3X8Zoc5iAwR1Ikcn0IJwSAYESMtvk&#10;AXHP7f9mN0C85LVC+vgg6sGgTToz3SGZSW0ZyLcDBphuzIJMl8e+5tpSl7AEuklCT4TOrmt80RMS&#10;zTQNKry5PX2tlrjYCAp0zrO1sN1yCeTL73EbtT4j9KVMLkvAMfE5GSDzdROurVNFmPFufU3YMDx4&#10;+Waj2/K63UwYtjIuH23Il6mUJWZ/GOTACExiQiSEroFB45mtMkszZeNn8wkiE8W/436gIHyh4D/x&#10;JvFS6Bk62rGda9DfX5Ex7bOjo5zXMvjg2vJ66y9y+v6qh8oc7sUugkR1RUgbp4moXjJ9AzvdA6qE&#10;pGytW2V24dFc29w75hN2R3VLn6g3xyDuS/hM0rrB/Cwd0KzS7iUoN85R5JcdzIhInLowk5g41qyO&#10;7dLR1451W3GME+M4cewHXp8vCzwU2UqfonmVH5+79I7HYzPcX1Wc03zydVsdi9aebzjWZ1RhAqzs&#10;a8XvUbB3mWUhd0pmsPGmOk8skRVuwahRsrYNFlHxfD7xeBjMyNvbGwwO5MCx72AjvNasIjjiIWrN&#10;9KJyAmkjqG2MCMoBdhjRpLleEA8Uagic5g0Pns+H6yVmYrsP2d02UtoP4jjRluEqrWF/7fh8feI8&#10;Bz4+PiNr1iAOTjg5PfHRoEre39/QmsFxCBBZmYAF/uDvRQIlM4597732PfC6VT2Jh91Z1L47dWBd&#10;l7A7xxgO/5GQXQlrQ16yQ5IJRCYqmvE+VLEfOyYMg3vCdO7h8ayKWTz93stiFdzHfmBMW7vzzKx3&#10;wKA4+tKweJUQJiKIWoPrhv19BnTEsi4QWEPQvcCtfr5egPP4tj2wHwesIWuHNGvoCCjeHg+8PZ94&#10;Pp621kuPPWp8Nq1SQyfOY2BZbB+u24IB6s6O4xwhB+lTqcvDcBNpb7fmcRmzGngQa0LEkwC9knxd&#10;DHu8NYP9WBdrbkqbIhtR+qJDMU7FuljPtjEmno8nhusXwJrRPh6P8KMWf17vHdJtfMtiiYnrumFb&#10;LDg/ddhe8b4NaTeywWbK1ePM2KHFfug3CuEwINLQW/OGqGvIxzFnNE8Xscao5zECj9+UiS8RAPUk&#10;TTsgsyatwp4EofM1qkoagP3csS4L4HLtHKfJlEhe4J4PZ85kH2kv6S+MMR3mrUfA+7W/sG1b0MAa&#10;u2dT6KkDf/75y6pPHBmkVmrs+4HzOAGd2NYFP3/+TL9FYJUrYxpt1XRNHkiqH/4o9uPE29sTIg3n&#10;YfxgUEYaenBd7KCrEfvc7YXeO6CGX089RoipfT/x8fGJZWlx+DvmNP5U8cNJwRKr6BqdgmddVysR&#10;kEbX9WIk85UlUwzKAuGvc59ezeL8gH+F0VJFnK+pb5r6DRr0/O4ly+9669+99e3L2r/0yzQzKyHe&#10;+I9vmPwfz8973jxy+Q9uGIaZO0ek82Ug9wDE19eXRALa01BEyg4dBpRsx/ieU6J6oeWl1OxlRDb2&#10;WZyor2MAYBkjOZXvSVyNdvJLGNX+RCmY84poqBDlLecBlr8AlqmweLMEdlVWNXyp1+sFAQ9ZTMix&#10;SU9CgoifQq8Yx4HeBbvj44/9gMoILMildy/Jynu4zKpU/Eqiy35j9r+EEcF7sJkT75eOw+2GenV+&#10;8v48bLJPzegE7plY94T9r49JJwGgc1/kghsesZ68/AJu2/Lv39DlMiW9juN+dQaR7NPawLJIm+s8&#10;bnSjHPhulzGYEn8pcm7lqtyzehejfonE+BXIYIfYM77K0f/CqyjlsMLLPwAV5n/+lmGjV2Ysn4WM&#10;YVBGK9V/M0Q3xJhJ9nX43/P15YCiyKx63/ohAyJXojh/XNScXr4HOjMAopLlO5ppXcnfyGblXi77&#10;hWPWzHW+DOPy6/3ev5ex+bzfXwog4ohOiaL/6hfK/HG9Pva6f3LVed/z13Vpyvdj3WxDTRU/9Mz3&#10;w+lTxO/mnYhnpWaG9DU49TVIlB/ykWXPFRvp20n8BzbBf2Vf2ePyOX+170Om6H1Jqwy+SufLcypf&#10;Sf2OJwbEGkpd6MuNbjs//rrMudgNtZrid0Gn7zPQ/7ra73effKVRGSPljCBxjtV534PV1cmILLCQ&#10;FTmvOjYtbGPOGPeMWnAJDU0UiuYHw5l9NhWQadeIDEivtEpuqPvkr17fWBU2P00+u2SgXYQEq3r4&#10;ljvP1OECMNvJhmEZrjMALOF8BDBoK6RBBPn0y/6061O+cDwUJ5ftGsv71zVpEv+Xb2iCSx5+QyEu&#10;D+q4zuRj61hp/PKXDS9Ix5o9rThlYBEJm7VKpHulwRc/B2ki5Tq2kLd6NXKSHwsVLve67Uf1L6n6&#10;ge70yjTPFo7S9S/3+UbWVbnxmxftnf/Mq9IiVvw/LWCpg/5rts7vx/Jf/85XsShkSz/QLAeU3627&#10;yyDDMDYZPVBlzveVKvYZk8NoM0lcz0CXKg8TOsZkgM/2a+MBBCyoz0C4NR+1v7fHinVdLfjnUAyc&#10;rLpSbxxjMmYwZfPS99ZOryQ0+7oBOI8zApO9BLQgbARoUJOtWXCbpDX4lCSSfyXubXRxntAM6B1y&#10;+P3M11scFuM4DrxeL5zjTH0mTHTLteq9WzVn0XkRawHsAMADb5axOAIGjFmeFdqK3X9btyDgGB0H&#10;8bDdeKsHqeOcGDK8snlxOAZ4trnRa+qMgC/KwVJrgsf2xLqspi+OYUHBvgAQC4AhdUdUj0zCSaAc&#10;mOUcJu08mmiwNTeozwAAIABJREFUQ4fuCZRjWNPJOQZOsgYhQHpPu6jor/RBuBb83K+dE0MJ31QS&#10;BqWst7h+9sS1ObxpIYxP2tJB2BpRNgG3QJxVHah12qbtED6uZbxCci8BiKxckY4mFnQkZIe9AUtY&#10;FPvbkukcVrVtAU9lGfJnwN4MTJzzhIg9w+yWjnMc1pdsSZiv4zggreE8D4dQchsXilMtEfQ8h+OE&#10;G8SRtDysgFpyq+rEsljzzMMDkUqYJYVDeVCvpI11jhPbZg0S2WwbbidgWvCyZilXGSiwGE/A7fSO&#10;jlJpo0CF6xs647uAxy4lkwIt83sE5Af7vBH7f10XP8RwCN2ejSWXpfmekoBS6Us3GBJ/aZcy/haG&#10;lvEYE2vd23J+hcCa0a4b9tcLZXkQiUsXncYfg35ikrDxbeK2G9urV9sIRrCdy2Xfb8pKbgBzjKiM&#10;CXvcdchUZvE/o89A2jy+Jr3FXt2dnuQ3xuQAu+5teZqMd3n7eGxg0h1jciYPbD/uu1WILMuCcRx4&#10;vXaDrpqe0e+HFtakMw91ozfD9aTdIE2MSYaBmI/rKReN6DBDXGkNUhKIzPHeemYyUv0XZeQ8b8Zy&#10;KxuAwuxi7SIUcTAzDetiLPBzUqqe3vP92OyacwjrWnhKdvf4tMz9ixmZ379MT8OgjM7CquiVHukv&#10;5DjVaeJ3HhFtUi9Ds08SGkKuI/vWGnV6+Nu9/h1T1JJBZR9wrvZcBsMRjSrDiEMK/koEjZ8rzWJ0&#10;kpS9rPl1yYA6Nxps8ZkpseM4wzFjxi1Pqnvr+H//+v/wx99+WGPM84XH82EZ9iL4/Hxhe7zZKfTs&#10;+PHjDxzeBEVhwnhZFp+LKfT35zvGcXim6MThxuQ5TkANG29b12jy01uPE1ZWUkwv1zFhUhQ8vJkC&#10;ndDYpsTeFGc5CvpyiBG0zmyXGe85LvplnYEUXCx79LvdHB6B+4XhULlFCfIkULOTY79LGkIK3++w&#10;zHNxzPYpGpjNymZalY9paIHQBmr3oFMedPk6Zr5PDGiNPeXBLkFpKHd7aQmCl7mD9yXbXpwz3z9x&#10;AtXCyKxQKjSU6GCEkexGhsH10HC2QyWp2VbOHFLnfB+jr5MtxSzN0phZmutcQwRTY0pxP61yrmxW&#10;OzS6011DNIpff5eo8bciM/5oDLR8yiWIqZyPxpOMnvXupDHCsZu0wr6MwPhNkYcOIZU8oGNjLN+j&#10;ke3bbyKJVbkgnyOxVvY8jmMm8oExpn/+LSeW1xdlUz7Rb/i06mG5PgsZAOTcigpzmlAfJK9kfJUO&#10;bn6fz7QgEed8pwviPvU9ZkZWx17EglMz9lgJplrk0ConQIxVxxN02TSbQKZnnPod6mFvZFl/E9kw&#10;GVeCpJV9YvYSNL/z6zXAk7/nbTRol+Lrm3X9TjSVe+T4f8c56nLV/5zXHVT9dPvY8bFZ4edXBwRN&#10;UdfG/r7LNQ8okvf160Ij6ZQ0KuFIVaB5FpnThNARWWsSIsbHXOeempDB6GtwPdeSzyfuasARUP+6&#10;UpaSeq0+Ivu7xfoPnVHVAPIVMtO2u+yYbsPRoWdQito06O2ORazPbW830v/Ch6QAIJcQKzACXkcB&#10;QhQor5s37qGTJRGQj6eKBDY2pkC93aNAvbxXQMO+uZBnSWvTGd81md+D3gAufXxCPlZTAE4/UsLl&#10;qYhVK1qGd3O9zkA7vFmpr51WmjK9Rlzx4fbSizzid9A6FmF2egYg75qoHjRolW9+zzavVZYmw/gc&#10;u7gX55lrYBrEPg8IDIVDDOZYLrS9+Eb3Wfq9XCaZ/2bBIYVGUO/2DY7a6aBRERoyac4L3B2U+1ox&#10;mu2xlkMs9mnaB/ZPsa6kJH58mcmd5rz+bjN8/d7X96r+QuyHnP9N5mqVq8rEQlwSmNwebpptns2/&#10;tqrkSwa4Rwsnm+he7IwcBsVCax06h49BYk1DHs5cF9qDtH9M0Vrm6rIYrKm2htGml9RbQz/q0QbD&#10;3hUV9MVkwHM7DK953bB68HCWYLiI7W+OkfMZ4wz/tvcF6zKwe1awqDVKM5zXq4TKwBabw/UI1hBK&#10;pPcOzIFRrMYxB855QqGRcW7ZlhYAHN4AdFkWPJ+PgN74+PjEvhve7PDgkKr5a31zqJeWunCOAXhj&#10;wDmmuwIz+14wRjLMrmfwHIdlIM/RcJwHpgLd6dRaw/Z4QGSByAv7fni1JBxldcaaztOgRoiNvb9e&#10;kCZ4Pt8sA/o4rKmp2vOWxSug1wV//PiBZWl47Z8eRDLflQ3u9vOwqqzp2aznxKEnej9iTYGU56Nk&#10;yDNTP+IGkrpLkYEq0piBx+fbmwfvT8wxI6sUIpH8tvTFGgPuJ1QnztN5GwLpjGXZ6/HYPCsWOI8j&#10;xkjcZbPLGpZ1tSrbon/py4fdpd2aFocNBEAn9t3timhkOAzKZk5szweWZbNnTQaNBUMdAsjjC8Mr&#10;cZbFArMGl9MxjuRBEThutuB1HDiddkMtOA61zG2oYZH3pWOOE9u64PV52AFZb3BQbhwOM2H4+17p&#10;7PBVhjeuwAAezwcOhyWx4KS4HGsO3arozbK17dhuYlmt+n4/d7tWbb82WS2ovCzO86zimMAwKdaX&#10;Bc/Hw+WjZ2o3wevzhSaCY8yoQgDYmNL0Pde0d4N7GeeJ/TVxLIf3QpPct2JZz+u24jz3gD2hbXuc&#10;J7ZtcfhWz1RWwLCrYT3gfE8/H0+Dh26Ly17rXZdNyhd7dhxCzsDYHsOghSiTtNW+i1kpEVWYvnfs&#10;sOyEtIbHo5se10TweH9/L99zWdRsLc5jx76/MOeB8xh4PB5o3hiVFae9dxyvA/uxo3fBx8dPPB4P&#10;ABKHBo/HI3wCgeHGb+sSmPqqgufjgTEtc/w4rJJhf+2OFz/xOg4svVkPgi44jhn8cBxn9OMbk3Yl&#10;8PHxGfSYY0JhumvbrLHpuq44TjtAiuMKhdlYFLIkpDQxA0wZie9xvRFcHAvcDOsWAT4v2bmbKF98&#10;tKL0i7OgKMqaV5o14U5bngSzAQ4oTIG4Jv7wf+PTGIeUP9Por18M4yms2+/MrjSGqnMYTm7B4Rw0&#10;BJFlXKEPwyHPcRKy4n7zMOTpoDWnIaoLeCVBfJfuUQkM1sDjdMdqkM7F4HNX5/Is8TllUPSLO3Ud&#10;TzjAzAjyDGl3lnh9NfloMqrXIye/jAh2AVkaKYIiIIB//I9/oDVgzIb1XaCz4zh2LNIgKnF61JcF&#10;+37gx9sPnOeO4zxMgJ7WPLMvCxRmEG1bK6WiJ/qyermFZU2c5+6lPsDqsCksLbNGEhqYT8T6dusw&#10;gtMeojNHyxU+KR/ZI77Ac2b2lYZzW9ZfGmJXanE4JZ8Ua6Z0mvNvlhDXhhgZREfhFbJSZoEQ5iM7&#10;Yk/osBESTMSyBMwhJ3xK5TtwPwXvuNHEQEX5/MJrdBTpiF1kQ/L9dy+Ne5OKflhAA87HxfACV43f&#10;YdZWlIZpfsuC4L4iPvQQ3i4LrHqd8sOdaI7tMtm7jCjrxhp+bxJRo3lR3uzPuVGPftuXJ/EkuklL&#10;5OJCxzxE0XI3DV3jVfmgbLk0SHEa1mZ74fh6yn2eSCPWUevjAkg952q3ohGbvCHEDlFx+cZr+Hyf&#10;sTr56Lz47bluDS3mJSGjNeZImVXXhiMjFP2V0IV2hX2B69rHMZheaVhfNXv1wu9xU+oqXD6zcnpn&#10;gtREl6BP0BZ22BsaNOQ8kn6C0IcKE14xbjYgKK/IYABQj6hjfGacWK8IsJzR9Mj0AJdV9vnfPiZC&#10;I2i7rkkS+zudlQSqh0Jfgko3Gt6xWUizr4fqfDSV+m2yl9v6epTAS65V5S37xfS9XnDP83eAVQxc&#10;K7tTM9laqG4y7RKSutCC97gGt5GBv1RGlzlFkCxu64fuEdDKfctvXQqJ7oKv0Cflvpeel31AOtph&#10;fMmKCmd2xkN1wrN/r7sv5gyX2VEpibRVL3O1MQwFWTZ7G4Ysjl0UJcgCu1Bw5zmX4yj4y6T+DT5C&#10;2gLCNGgj/IkflHrjo1gQl5FsmJ17eHF4mJm2l2rIiIa1zNff83FZXG8JuvAnZCpt0fIad509HQZC&#10;U6YaVIhAQkdqVBsKELZHyIzbwWkcaMHkjMZ9ad9cx9WXBejdYFvUSunLAud4y5rzIz5PPfi3LAuY&#10;FEXRw4ZdxLBPeaRh6yTnXh+dn/K9azYcD+jZo+bLGP390Mmsmy8yXPT6DL4a4KEOjeB2ZB3H2Oz/&#10;05/p26BMwvVN6GeA25j6Rcp3rsA0KTPqXqpBgqsg+jqHv3pxOWK2N/n45fryefASn+7yy6jSIoBa&#10;ZR1oWysiAak7/j8by3ZmpMZydffDbc1as2xNZuhKt6zQMXNs6g7IHNMhHs2v6nEAZoHzMac3LbSp&#10;n8eOMYE+AYwnXp6dx2cRE/ZycEEhrn445gGt3gzeYFkUn68PG4Nn/R2HQ1l6UJ0yZ3rwWv0Aks3r&#10;uAUtGGS+G/sFsQk5szcNiiYb79GvWdfVcKgfj4C2m/Pw4KwF+nqzILrOaffwubQG7PuBbdsS6sOv&#10;I01a7w7bagvcIN50TrFtD6jbMWNmsPP1OrAui2WFr4S+sWQu1eFrnod8DMD/+vnLsag7VocBYYM7&#10;yrZxDociMBzr1h1yJeQ0lfhEa8Dz6cmSgGFjwyAZ2dfJYGMIk2LP2fcjdOS6WhNAssNxHHFtby0g&#10;huwwo4XvuPSGZdlwHANNzK8+zwPjHDj7wNvzgT9+/MBn+8Tna7cDjjECt7p34wlxnlgcbzoOZ5sF&#10;gvmS1gKiwTK6JTC2NfZYA1axAK4H0c/j8D2QEqr3xbPBLYv67e0Jg2AVnKf3GBsTeg7MPrC0Bcu6&#10;YntsBhfRbB32/QWFYOsOHeTBbWkN524wHD5U6xvSgHEqmiqW3jGG2cCvY7fx9wy4n1OxNJPktv+9&#10;Z0Df0JoCakHZ1gwW9rV/gLj0j23D5+cnNoe6WZcVduB2uD1lcrM5LKh4w8LeBIBlCT+fz8BcDz8z&#10;9rQdTq2emNjE+OXXrw80Eeyv3eUDdY8fMs6EuZEGyCSEUcpzC35LwDvPaXv8PMw2pG1EOM91WQ3+&#10;xjPz39/fDVJnnNjWzfZDt0bEY1rzU4uDTIcNOf0gxfDP97H7YY6EvGpNbM/wfR8nD5m2dQ2fYXqi&#10;4TlOLH3xbPXFqzQOHIdiXXrYqaz6JP76cIghHtj0JtC+YukLBB3nMbGsMw6lDPZkA2Ti568/8f7+&#10;BlXF63WYfnKYImukK05r6413zoFlXfH5+YnHY8M8D7xeA8u2oQmwPaxh7qcfsNAGG8OD+c5vvXv8&#10;wSG+mh96cp3Yj2F4D4d934He4nD/HAP9f/7z//wXBhOYKs9OtyKGO03HgDAp+RJk2r1jX5cGBJDM&#10;sgiDBCWYAaTRTssGLAO0e9I4tdKHDPpF9oZfS4M9/mMJWDH8xBXvhBnEjUa+bybbHfbM6c6PeGax&#10;uKcSp7hiBnY6/bPgwrmy0DSui29XHER/tzh2ijS22cMiA/0MpOW19eAAkMgWoqNE5V2fSMcKdKzi&#10;lhL/z8Ck/TQ6kmqn8wwCmgJTb6yY3x3ztt5e4tZQDB8Q35MHH+YkdWH25s2RuPNe+T2ucGu5wTbc&#10;nGeU10xuRpjRIFPxeLxhqGJ5dEi3sr7eG/54ezP8Lhc8QxXb1qFomMOyAWRx3LrF8PPX7YHX6wWF&#10;l8VIc/w9499jDBN4YqV1YyKbJ3CNLgGqEijxdWzxjsR+mXTYv1lp3yyxbxBY1X762hyfs/VwvFiK&#10;lAZVcFfcuyon24PubARfcj3gTbroVKlDcOf+Fw63OI7E+4MCbLh3CcJzHAb+Fg70zUsJ3jIa2PM5&#10;VkE6l+7zhxHUCp14wESSd2bBucgwvd4DIz3o4RA6JjcbVNQKTrgeTncVy4pQ7i/JsjliBFIWTC1Z&#10;4uEOFr6JqYvLFY2PLqzlTTqgDTIFU8+Qaadn1ohkp2hV2wPEY448JspX5GdGdwCRSWonzCwJFNKI&#10;dKR+kDJ8SiQxHrNMM+Ka5vX8kgggmrtDIZfGWwC82sB/gk3sy90xDc0xM57jc20gXqLKzM/Cm/Rb&#10;xfktiry4puDBk3r1goYDGzA67uRGiSYQ/wYnh0zMBfUdGrI8XWiEjB4RHC38IiWgzfH5/xkYi4Nb&#10;570GW7NTaxAKiMMVsYCVayp7fstDBcqGoh6Dd+IlBoEScquFpi/38MNO14fEGq28EyjjymomSaeK&#10;TawoNyMz2qTFnDNhBy77h4euM8dPWeIVX5Wm6nSG8HCv0EGvc77tHF/7qpv5dwkc+t/XCg/7rTGg&#10;izyc4z5TN3ZD7vqrlX3F/Z+ZynW4HgJXgAGDJggoEV4V8tDHGRJLSLd0VEwWVfnv9+01ww4BZWZ7&#10;lXufm6iB2eO5bjNWQwHoyL85GHXZZdiM17VhtVGsA8UtqSCx8WOvc40y8OnUp03rsBXDn0W9byXZ&#10;PlaXtVNLIFvjQanjpHkVq+sOpx3xn5P6uFQNtbK215C+YkZVhWd8+j5UD4ZLE8uCpj3stqTX3kJ7&#10;Q49nGPd1jsltC8IahN9Q1zx0Sop44uTb3WaBmi5yotoPlGGVn0ywh45n5WfEelHsb5enTVrRU05b&#10;T5Z4LIs3PcvDP+ozykOoVddOz0Jj0KTaSRyjOfrZXC/YCbnkGbYWDEg4v9EQHHKFBmeghnwb2e6p&#10;Ry/48q1HsGjOCfHSYTrIMazCtwAKr1s2pYAoDi6JVQtGf67tMOEXgWweQ/P5KGshUFT9DQCi81bv&#10;kFUxtPNC+pGnW/qGqUd+/1Plq93I+FqaWKXlvB40jbqnlUF8ynVT+ukPWx+eJg3L2vFYF9tKQhqZ&#10;/U0ZzsQQ7hc0q8hWtYxpQZaOW9PIZgc2HvxPWWJ0NhnjeLUimN5DyWx7C3SwSoaJLKqezAKTTbtX&#10;xc458dp/Yd9f+Ld//1f8n//3//D5+YljJyTl4gK/XUwR9abOy7JiXZYomd/3I8aiany4H+Z7tW7z&#10;JmTEnMOCIotho0fjRCRMx3meJktclxges+2o6GXmm1YaIpv27f0df/z44Q1FhzfsBHYPIC7LgmUz&#10;WTA8mYrJgCbPmSylAHt3iEFwNhE8tg2P93fTRWp4uTq8IeHWA6p2W9eg1zlOm49mT6cxPZPZ31Mg&#10;e1LA7E6Rhm1d8XxadmrIHJ0RsOb++PHj3eEFFB8fLwtCecay4bgD+3k4n7NawX0ar8CyJqsmN7rD&#10;g6oqXp97ZNEyCE/YpSpP1m2JfcdGeKcHtBeH5GnNZPJxDnx+vvDx8yd6X7A9NvSlebLmGf7M0i0w&#10;+PHrl2cWb5AmOBxGxPhvYv98+Z4yOfB4W7EumeqksEaFz+fDA3TTcd0TO5p7XkcejM9hvtaydDze&#10;nh5UdDgP3xfWyO+BMU+8/3jD//rnf+Cf/v6HQ9uoBybt0GeME3OcVpGwrBgKPNbNn+HwGLCg67Za&#10;UPo4DszBvmUreus4vCfahCW0trCbbd8v62a6V/3QWe3ZgmbBVbXGp+d5ho4EBNJoe9lBkNmWBuPC&#10;5Fob34x+BdFnEPDqjBFylJnIdqBgByTTscWt75sH872Sjvfc98MDswkVMr0qKe0E+sVmK3TvsdBb&#10;d0xq27/nGDj20xvrnh7o7TiOEWvfGWwN/h4e7FdvSgssK6GYNWCWAM18IO8DICKQLjjPAaJwkFnO&#10;MTBOBdCxrMDSjO7Ts6MxfI+OYYcHYj7AeY5IOu1+INcaY4zqiQ8GObM+O479hW1bMfzACGJxNMKN&#10;tN7w8fkJwOi2NJvbfr6isaqtywBrOvfjjEOBvhisz9at30LHYvqL9qHHQqiXlsXkyXkO99tN1rCn&#10;5ZgT4zxxOGQN3OabmFgEvn86WkNmhBsTIJwORvznoNN3Mwb4lzKI7n+bjPd/04m4P+fquN5eCgsa&#10;IR0tmkJfL7z4T5fPLmXAZYJZ6HsPHaTDWIPo3wwvjS03MrU6JzQKUf8Vx0YEvb94tl5JGq5JEziu&#10;WR1bHcVtXMq5FOdNY8TfzuV3L73RZEreQSGeIcqBcS529SQjXWiQ8+a/l0x7/lqCaXTuwkVRLfMB&#10;AhhWGGiSvIfaCVhiZ09s2xOtAecBPJ5PjNcRp2rLsvqG6S4sBM+3Jz4+Piyord3KWmRxAWnZFI1l&#10;SssaGEp2KvnCsm1QL2uxRp0mpFvLDsjnsbsRSmw5qbO/LNs3OwlADVTLN1yB+CwcoMITdU+Rf+js&#10;CApv43suqvHI+zjjes178E31/amahyq/m6mxgMb9VJNhTEBW+XR9fvwWgaPrJ4Abb6LXp8acazjq&#10;St9yJGHjk3yvCp7kfbs4ZQvNbtLd5zWRDqwvRszRL4mgVRlnTJVrnRG8usX8vTI+F9hVLqsbHToY&#10;mEnjNMZB+giQcDg126msym8YUwp/3Ymf681ryxoLeYeVIZZREMFNhxwCkh5fMw3NM26/G9zX0eZv&#10;Ve/8B6JVyi8VNkg1jr8u/FuWjSrukpF/lcy2Ppb5eKXb/fm8jrSoz/2yBoXfKM7JxzwwoPMTKgdX&#10;nS806L5d4/q6hjJSnsWtv31xb940Rq5NEU51vgzwx64QXCCgrJYnnbQce67APYOcmUrkyzDj6/7U&#10;223ut/3LV65qffR9HK2+Tz0LXOh0lQMxpesYywVGU7kwVajymKBcGOW7e31jvfn/6awbLnadW5Vx&#10;d3vMRGjKHYReS764F7hooSMqxvMtsPcdfdKuq/xTLqq0LLwQ2LMuR7vA4QO5fpbD3H1+hJgSKk+I&#10;Z6uRJ4GGCendAwctn4u0H2sCRlKGFPfxfVknSZzIuKfdiXWJ34k702m5/+6fRWOOGqUtN7o8Myef&#10;I78IEbkE0r4Zzbfv2teNXjUZPCDJfvvSbz+OQ6Vhgbh248+wWyjHyT++rmnz8eDDDyzvexJIaJiw&#10;6/UKWyeFJ33r24EX4dhcJsv1YBElOK3QCOrOWTHBM3DLOdu+vAaA7YJGGHlbNr0M2zFvJfiKL4Nh&#10;uyoKHpB8JSpyvKAeSGWcfhDvU/X+d7bmXwtgNj4M+Vt4j7nl9zFRL4f4og2mE9B+uT7tWfvJ0nsg&#10;ZFvR2SFji424LIsH5u117C/0vkQQCNMOItpqzd7GtOy443QIi2OQWGitY2JG5qQVfih4eEzb1KBM&#10;4IFhy6Q8T2sG+OefP/Hr1y/s++6Zt2kkCCxoJLP6gMlP47QAHTP5oJYVykCmtCWSw0gDgTdTg3gg&#10;Gh4kOQ1XXC2LPRJcYIFZ9UOJMc+AR1EVzNOyJVUtcHkOw2Zelo73tyd6P6E/DTpijBFQj02aZVt7&#10;cP48BsZhAf0mAFrD0BPbYsHodTXsW1EL9B67Z7P2BsjE5+eOpdvBwHFY5b01dbSGcqStAHh/e8en&#10;fGKczJyfvp4tguW9N6zb5k0G33EeFiAmjIH6uEUMHufjw/jo8/Pl87SDm3W1LNHpFQK2xxP+Y9hk&#10;I4u3NfFmgwt0HgAsiAyo4wCv6Av1mDXsM9xmgWwPfPwyOJo4PIX59OIHCQCweJYunm/4158/8bG/&#10;8Pe//YHH4xlN87ZtswzeM5uJH8eOj5dVNSwN+OOPH3hsDxy+dhDC6yz48eOHYcOfposDOUEkeKu1&#10;ZtDAUK/QFvRH9yDsxJzdA/kmPfZjxzIJIWR+cesLPj8/8Mff/sB//2//ZFASy+L3MHk6vSlpkwWy&#10;sGmgZYiPYRAarfeEDuReEfFse8W2Wjb5/trtpiLQoRBCsQuxq03eMFO/9Y5xGuyMYtp8mkH6rOvq&#10;eoeKzxElHLeaB/cRVD4tQE987cT6Z0N7Br6NP9Z1A5EpRGyfz+n46tKi2ea2PaCAN121Axzuewir&#10;DAwuxExJ8coZwn9ZrGaMAS0BdaW8FcGYJ47zZVUhykN20+FjDGzbww5/5kTzKpzjOHGoNfvN6ojh&#10;WOmnq2A7zBwOieQbw+gelTbNq0WssgCuX46hodbMrvClXYzvZE6gqyW39oZ5nhGToF3BtSYE0RjA&#10;8/GMCqPph1IihmG+9I79OLGtjzh45OFWw2pxBDcO16WH/lxbw3naYeU4TM7v6haxj3/ogMBgb8gH&#10;IsDL4U0AxCGaKjzJdIYPwKSQ5nRAa1gam20bE0VGOJLWISDiNK8aHL8JDpPpixmT5ni9ffnD7aEQ&#10;5OHXIE/pmzMWy5jB6/wnE/Qk71UiD/w9swjSEEzb8poBgFC4Nq/u2V4i7jsx+0TTCBMUQ7c4EYU0&#10;4addnY+rIVbnaIK2Oh+3YF2Qvl7houMWiKuGL6mAy/vX9/gdCf/2akwywOAWml+XAT7VLD+2U+mL&#10;52HOWLX1+ItW4xAhgFWBaeBbdeJfnSf/2xyr6SVHi2cumwHR+oIxTqzLirYseD6fboMpMBW9Nazr&#10;ZidxkAtunTTE6X53wd+bGRL7vuP52CxrQbLMRCDerdoPQ+YMZsiDHp9apu85f9sCRBn/FycTbl+m&#10;gxGB0LiPRGk1PUiu65cDH78hs6/NqZULTzjlrwMBqw9ujhsQzgAlifibl/0vHKMgM5Ez87w6AZcG&#10;rKo3jkDwgNa9RM/ZDXG3yY1XPFMsiaKJHcuv4iYjELfzX77PJmouHRRAk+klkzZH6S0y/QND3bMz&#10;WLKZMuUbmpf3IimSH5G/xA8EKR/CMed7swR0Jb5M43yWkmgqwXy8RHyjBp2Sn2jGUCbh8sNrL/I8&#10;5lX+LpwjrmDtgLejixnLNZOaQa0WfJXPu6wjebasI/cE1zMO15KTIojC7HTgSvdWdBiUn/rf/p3L&#10;4W3RDxEYd1pOp2sGpSXoUAZ2vRd1Hflf8vvXfVTprACxmDns0G/ley4XIjtQuZHumqlSDEWWfD/k&#10;+hPZcDfeuOijpKjP8arXUkVdjvpiOdRpTMOPWeLWpLTqHn6rQAoF3cjMWRFXx1KZemrWPt1DMaj0&#10;vc3Yxsi5aVS1ZWClWlxyuUN+UPdjWe+ybuJv2XqaHGd9RdCZ/3Mdo2VGFxXu8oP/8cniGU9XdiF8&#10;EceWoxexTGJB7rVq3zFQFgcP+pW37qE08phlWhspmbWjfgAZug9ITNmwR75u3K/rKfXjQoHrHeId&#10;32xTuUe3BQc0AAAgAElEQVQzK061QMKhZG87ESZqtYEUhSWeAfOFG6iuEGXusbd9dC4DG5jV7X97&#10;9izfC/la5CVFZsDu8Uc1PhfgksFd9WtDkb9AzLsq7GrJXyeVe/Lr3r+RQABoyZzXShf7FiHrkuQS&#10;urt1y3wkHmV9cT1zTavOzOHyF1bg1QOEKktoz11ihpp3m4WRVBPHe3pTS2aME/e+7k+olmZ86jib&#10;IwILg3sjAqA+PnW5UPSnArGHuJ45Y14r6T9BQinkmt72GXlGMkGDc0iKSvAQ1zbsL3d40xZoxc6U&#10;y7XVf6mGSsocKh+J9WPA4G4ZaexlWkfFFEgmyb0mFpzqzHQmVQpzcd2pt6KpH7P2z4F93x0/eLFs&#10;6ZHwJK33rMQQg3o4xwC8quAcA6rDZapBPcJ/r8ERyxCfHgQ+w1YlnvN5GkTDr18fFpSIaojkb8tE&#10;V8MJ90mJZ8XqhAVez8NtfY1mndKsmqQvPbPTpWFdiPMs0VCR2LrT+zIJEAl+nT+eVSxqAf3WGrp0&#10;NEJ1uixmj6jWBGvvMJiEaRjAvkb7YUH/1g3S49wNe5u8/3g8Qls+n0+8Pd8AGDTFsVuDN7KZzoHh&#10;1cwKgynZtkcGCSGWVUr4mqWj9Y61d4MyaeJZquQp/+mW6NW8yeC2rQYzsa7YHg+DKPC+WnMqPj/3&#10;kAnbuuKP93c8Hps3VrTN1hwyYnhvLB6e2V50CS42DsaTGMRPqBq7vvk+F+m+d3tgYr9eO87jtB5c&#10;sBjDGMMyfbtgWy257OevX25vCIiTbAE0g0NhBeHj8cDz8QAA/PnnB/bPz2hcuK4LzvMISD2oVQ38&#10;/e9/CxrVKhmqUWbGCnD5bNlWO4gq8QjGkAiNNcfA63V4BYXR7m9/+xv+9uMdy7ZG5nZrVl1OvbEs&#10;i2X3d7PYLOHO5NTwrH94809WQ4ypWNbVYDzOE4/H0zPtjXcts506uwZ4XZb5wdi6OWQFBoAeOubt&#10;7S2y/6V1nOd0yKPF8eU1mhiu62oY9TA6WPWI8QEP+BbHex/nxOJxyekVIE3EIGhUy8FEC5nU++J8&#10;M7CurPzIxCn6Vc3/ZiPaZW0A/AADrSDlCJbW8Xw8DILEK3EM896hbbyEe4wTrLagrCJ8k1Vx2EFC&#10;b80Dy9cGwIvLGlMUloqQkFNeYaDDg/QNaDP2TmPcshuWuwhhcGxNaeWqw4hwP9n6pr1AWCIiBNje&#10;Mwx2o5vbEtLQuskkfs9ePOCyPT50hHpV31fNg9sRq2qGaz+8+gdTA57K4JbMFt42S2BlmMLsBNNN&#10;rNxv4ogibqCIGtyTKhwtQtD/+X/987+4xEJ9Tc32eiTSN5eBWaNp1xXHCol7KKhBBo1JfzVuEcYB&#10;vxOGKABBIRizOGNQ1XAoA5UsBVWOuZjREZiCC2IaUEBsEjPwM1BHAW8BIDfewnLX2xguJtKFVlIM&#10;3AzQ5N/1+3FrcUNRfQTkT6QByY1USHBdn9s6hRNR3qtroXkR6ATfSJzPr2sQjvH1+RNycTjTkU7n&#10;mVokHQB1mjn9HWO2Bvk4NxMSVsK1rit6W7GuG7bnBkEHGnAOx0DycS8CnO5EmBLkSXfDOCde54nX&#10;/sKybHbqOXgKZadjKoLhAloVniVojj67mUuzJibMVmjLmkb3BYohyXXh8Ytffw0KNL/HddXzMInl&#10;++IOSKNz4tfSAKFhWnLzYm1zGNXQue4J4kLSz3EzOCFN3AjmvAL+gIKrBJXyECRdDfUS9kqPi1iS&#10;8GudBFdnPQDOyxeqgxokKSGM2E+S/FakDgCeWRTYlHCsbAwN6nNMxwx0tkmXOTMDZ7KM32+hNtKL&#10;f6lO7JuoIa54vnkV3MRINGJJsKDAMxLda6tQV1Ov9wle8KXhXqbTeKUwP6g/VcZddYuqxkIwsB1B&#10;DqdzDbLlQ9Ixni4vyDm5PnkvC4RQwOS6Ba+4sU8lm7K4zKHwA5+TuqhIKMFlvRW4BYcp75hNRgc6&#10;g+GxB2/i4KumKXADYNB6lgsixG1j1RyDGRNFZ6mGAVHXg4vmJLJZpjLLMVT5HIHW+iID2U8r/Eid&#10;E/uJ1Lzpk2iSXZYydVeuG7dL0EDp9M9kH8Rx8vWbRfbSdqEBHSWF/urkI1+bGbqJNKxzr69c2One&#10;Vc16C1op51JWvBoTQbqiSLTI7S/KWxAcRj6vNkSZDyBZ8VcqDFiWTcpl0BZFS5PudH5dLwVryOVZ&#10;hFGrcAZSx8LUUwB24KexjncuQ6GXL3M4QmlLXddjgnvUaOuIlfj/GXvX9caRXFtwISJIyVnd+9x2&#10;97zufuQ509Vpi2QE5gewAFB2nRnVl2Vbosi4IHDHAjWtcPbXtYbkGQ4q4lMlnUqaPzm2gJ4qZ7+O&#10;lzRLfRQwTETyIw6V/Cv5btKA9bkkE7GznTIw11AIARHrbvdL6JIiEwlxCCkBlKRuQ01J/s0gKtwp&#10;0SOFOEgm5aeUvYyppEynQKznrTrT83spv2oQPZzNt6UqTtJy1kUc11dspr01dA/cT73TD7PieE7f&#10;Rbb5MVo44yu91mDtLbBWXt2P+42W6GByXp8Z3csNXcv4XH7t0pXfWU7djl9r33cqdJ0gkpLip+8l&#10;6XaZpsdtYbNiBQzajDI9j4r9j0Kae8Q1kYTq0qD/ckY170Faj32LDM36e+qW+LbqP7+CHZJuQJ1H&#10;Mzu+0E4mG3BSpM/c95C77hBrDZ4B28JpwrPOcdp9pex3BjimLkyHy5jzQhN4Gb3g8fGB3TF1KU/4&#10;vfM4cXlTufM8cF5XZPsB4rSStEDH+1zTHK1+fps7mLmuX19f+Ne//sTXp0GjmD62zMFMORSqgoA2&#10;5pzTcIrXdP23hT5yDwpp3GPbdnw8PwJuLjIS0XDNKxwy+27O8tE7xmZYy5s75yzLsGPbLFva2KSG&#10;3dZ6x+gjMsDX0pALvXec88JxnPj6+sJ0eBnxLhudDkzHVe+94/F4whxTJ87jAB3+LUH1PYNVDTrl&#10;8cDYtnBW8VxbgMN8FQZzMSCE3tGGbesBY6Cqvt+nHx31QIA5xwGTO90z5/sweItrXng+H3jsu8PO&#10;jDxXzgdmcZyJHxARQR8M6hgtX46JrOWstkZ4CKPzftOlFGM4bM+yJpNhHyEdtcuz8kUEo5lj8rou&#10;LAjWnHg8dkhrOF4vnO5Mf+wGnXI5pMrYH9j2AZ1q2OsCzKm4CP3QGp7PJ359fEAF+Pr8DMiVNenc&#10;vxyrWP296YEFg65hguB1WuVEGw2P5zMcj9MDPvM40JrRy/7c8fe//82douLXIRpTzjUxNnfydzsj&#10;c664tnt1wbwUhiPuz3CHN1xXW5rn+abrUQeFhq1u+9X8rAkezwfWVMeLhjnz4ZCw54nnxwNTJ/ax&#10;BawFIWuHY68zsEOHtHqQhM7tj19PbN649o8/fnkClMFzmDN/wxg7VA16Y63Ls8yt+eIYDiHlwcCl&#10;K6BPWm8e3NFMOlzGq9e690EZYwAiBj0F6yNAmJ+vz09v3mrnnDqA8UaTc+dxekWHnWMsq/ZgRr/6&#10;+eFZn3OFjriuCdpAy31NbEhKBIy1UO69sC6rRhnuSJ/XhNC/M1cIrulBEXU4lvO8ojKsdWuyyup5&#10;JkAl/r14YNOx/F2utmYNSRcmRjNneosZiKPaMhHJ1mlIx/E60bx56oqAijuvlwV92eeAgQ8GCVVX&#10;BFnmtL4BcKgoac15fg+d4PnY0f/xj//8L3NLwiekzpR9cfzw5n8ulltzDBljXlSfq1JZhRwKY+MB&#10;C+PZ32OEC7wPP09dt3xuB7GoGYAknhuzD6gk0Qb3D4sCL5bZIQ7sLta/PvRrobOQCrk4xEkqKRpG&#10;FNx+bLf5hm8AGqV0dJaQ0bRQulMgfFsy/4NrEhZCLk6ZIx086Wwu0uWumEt1JKThFYaGagjTdPrd&#10;HV2xlm5wEC803W3FCAHAsiaOBZoGI7NRc/T2++JgXQGKaTNqH4qmCXDDFlqYapjl3dekoaGL4nVd&#10;UEw8xgbRgdYFn5+/sbtyZM0xbU5Wgta8c+/EdZ0Y44Hfn386dpbh6x/Hy0qHYE0z5nVAl0X0zbFu&#10;+83MhNEsEtz68nF7w5zoHF/PUv7kJ7OuY6EVKtjDGyyM1tEJyULsKBoXsW9c+zSO4W2j1LHBmrRs&#10;YOnjCJxP9SqSGx0J6EFTdzbVZkdU+qSzfC8Nb9Vp14TjYDlOtSnV/FvAv31xlibcirChEIMnsADl&#10;ctztNYOPJT+6HQX76YZgL3sSZ0gV6lnl5DsmGsq9oMFn6ACXLnEWVNQapLBj+WJk1vD3Wzkr6nOP&#10;4+zOHL0RgBtaIeTcIJ6lrJk4ySszBcwvssLok7LXxSYLY4Q+c0UNnJAn3+m1+SG1pZLiWGWmWuU5&#10;le0VpwAVMdTGRzTuXNHk2hd+Z48eviM8SECm4TG7vYUcINey77qkqk4JcYMOlIA8RxJpzRpgb5Rj&#10;yadFxSE4nD6Q3JpZtqvQmLjhk04DRC+HnFKVvzzHzc6SluzRoBVbO3OmWZYZyMPdmA+c0zLvSnpV&#10;EAQfuQktH3CVk0g5151xiyLhF0I2pxPOnqfx3VtgQly9ivezaST3Ms10OH8RP0v+PtdEvXeFnzNr&#10;QJkOT4Y2wlFYskL5/F4yO8jz6hqR5vNv0nA6Km46i1NHDZDwDAaPcyzIWCvJIFDdJtV0zPNwiogH&#10;z3hCLCHA9d0weOsrM0y5L0UOld+4ZxUDO0ajEkowYOesQfyn3aLqRhA/g83xqEMHsIuX1hOU8yU9&#10;U4HnvRYoOwrD0XKuPTjDdefpEhdrfK8mAFQ6tHWlAVGcmlw36nNlSWo1lqjJ+NTBeQ7zPl3uEAPW&#10;3IzZME41vs8quceshPA87JwbS3zJjZgFXeaUAlxiLaiTt2AWQOqF7fbTiqGsN0MPJ3ry7arT2Prk&#10;OmUARWIYtyQIseZJi/uLMoaYqdNU6JrVseJOHtWYE7NVm2OFAoJoNO4HdTJwTX1WJORuvHxeCzAM&#10;VmRWOp0k8DkYPEKhSfLmkEVGuzRg51WepY5NvtaNryBW2l4TcHiX6ToRda372RCBZ23l3ggkssld&#10;oJUswrucpDbEZCLSyApMf9/rGBqNbeOvxosWpgrqLopkVaW07o0SPWO/VOrcZIgbD/L2j/STr6Qp&#10;m2I5h7p8TamLGb+81nyDBrppQn6/HBuxam2/LWMbDqU0vVdLB2xvYLxgQS3D8Uonryj7ulCTsDOz&#10;bTs+Pj5Cekwvd2fm5Xla48Xj9QJxdg1aYAWmq66F1+sIWrrJYrGxj9EcOlKw1BzRn7+/sObE+ToB&#10;aZZ9LnRAudPJm8ex8qCJOU8N3qPK+gaA484EpDE2PD9+ue9iYU7jDXMZXIsuw1MewyAgrDkjorfQ&#10;VMOnlzbCQWJ4y+JOYNPDL8e2vS77OS/DzY/Gq2tBltOi4+wvqMNZWNPA4/yCQPHYn+b8heDr69Ng&#10;LJoEHc1pAQrLFLYErm1s6M2c0ud1eqap4uPXH+Zk9f2n3rCWul3Z46yd14XjPEPurLk8u9oa/3a/&#10;dq2F/fHAvm1RvdyHnalBDGdpWWUiPCPmaM0zhcy4l4T74T6Tn45hJ/ry7Ew04tNfHrx4oHVr3mqV&#10;AkZn27bj+dihYs7JOT3RSC3LmEGJNgbGsMrReSn+/PNf2PcnXsfhVROA6sTf//YLz8eOr9eJ7bGj&#10;jx7QFTVw//F8Go2uZY04r4nNM5O/Xi90b0x7nqfTn+mHY3ToAs7jskoB90Ptw3DQ6bhe0xyRY3/g&#10;PA9AgP/4+98MjmYzaJHeumXLtoYlRTa4nsOKnq13YK6E5F3u9IbCmoxOoCl631y/s2tEfF/RbH1g&#10;Dm9daja327mq1tz2dRzIpqUz+JpxvYbrOvDcH5jzRO9Aa8MrLAyO57rOaCrZvcnjtiUUzPOxgwFG&#10;oyXLllbPLN+2AWkPiDhGPjqWTjvT2w6rgG4YbnNbP7SsdqPK0t0OXmqQKhKVIITabRY8mdOqNDZr&#10;hNub8ay+Oaa9AGhiVSZ+ZuZcgad9OC+kk5u95Fg1ACAC1tRbLejq/RtkoPUZmfvwOc3L4KyaQ8Qo&#10;zB/WWsNxXh4IV8zLexa4nj/nxLourGnNI69zhm+A/pFobupQvsw2mtdlmPzbnn3ABBHUHZ0Y8BZU&#10;NKgaxTknTg98En1ExAJXaeeY34RBVvabIP/pzeCZDBYLAU/bvfntnNYY2vwOhvG+7QPXNF1l33db&#10;/3/80zLCSRChAMh3BQK4l0MWOxSkpJsiUe75UxRehOoRyjV5fXwehtD92amQxcNsjLeoP273r+/X&#10;qCZuhnQM7kclyd0HxXByBl+nGFfenQJpa1Vjov6U+D2yu5vcxkaDCIrEQo01sHsQRwtu5uA27/z7&#10;+yrdFiw/r9+//+kf18nYmAIvHkB1hHMhuC6rOAXuDhSkkh0OFE0HWhiG8ZAQsoBEiQYAbGPgvGYo&#10;3OZoFIxuOE3dG3z8+vUBEcFxXMZA0SJD1sr4Fi3YEDyA4PU6HJw/sfZexwWBYHjX3datVJGledu+&#10;4zqtrGt6VEukzrkag+9ntKzXt72NXSrKdhoLcU6l3v1209jDutLhAMqn4f11968YvYYRRmXi3Qhp&#10;OU77rpSZ0zDT2AepTou3+fPhd3K0X4Y3hBAgmLJ93GLsVVkL47o8roWzu46T61kbfeVZfGeT8b7w&#10;gPg5mBR2VLw4Q94j36+2NcuR7/ZX8ucM0hXHPefJf+F4W2UNfNzkR/ejGfI+DBZUvg1nR1Ue3Kmn&#10;vI24MkTQ+8PeX5rfK4oMnObIceqLMChRkSRALUXjHmaVxHf2rBwpGfDtmvxekmcajjamvBMN/9ua&#10;/LBfdcW+i7Uf+AGdCCFgkmByP/VGM3dH8/s9vVLKr0tni9zGw18TxqzI27IZIZ+lft/X0s9nlXm3&#10;2fJ8ReXLz9fRsJBKjG/34ewpnyp15jG9v5cyucU4yBPCicbMR6cRrjkNjXvWcVn3oKmUzfXf+6vs&#10;aI7T9/aHKdcv+eeSBKVA9NoIzUFAT3hktLzdjHyu8olcsaL3hKMyL/xJR2u2UODFdIIQ4zTo5n1C&#10;ADJ4zJfv2PtbPh6fcpy1cIyG7henFHFYeZs4WlrGJN95Xk76TV+9jfznl3IMQOVRlc6+O/NiE5KU&#10;Qk98k600oJjDXekBWRlw0/ffZF5hbYjG1z5niTXJ627yAeWaty161wPf5UEYh/V77zpFKemuEG8i&#10;zJx/n/P7OiN0pu/r75i7rmfzfuaEWG7MIfTF3EOOo1YK2Ps0hrkmkZwS61voh/zanVHMILa1qY6b&#10;uy7ztqi2jovXleDbjWbVedrdrqI+ArhuFmv4w3OKptCKfMvgBP9pyEBoBuxW6Gb3gGbSJ5MZyr7F&#10;+Xjbasl5/MCCfMhJW7qof2aDZZS1jWch2OVfvHL/ubZmg1pwxRzKw878uziQdIwzUMp7tJBBdFjc&#10;M98b4BASBxYMK/vPf/8Ln59fEBH8+eefAJi96s1OJfXlOZfLrzu+dsgFAXrbHDbUSvQj0LsWLneO&#10;sekbXJ9n5rubBJBYH2tUybXh2OgA4Xda63g+n57Bzez2C03EezAVHV4kKzTUYCt1Aee0jMnaAkP4&#10;fQBfrwPHeeLr9YXj9QromcOhGGoDeHNu+7M8mWQ5JIVVS2VTUl0L1/Qmou6kX56hO705LeANPsFE&#10;laS91gynGyLe6M4cQ1+fnzgOgxBpzZx2ShoOG9Ns43lNx8u2td4cIoXBzKzCVYxu2ehrpgLxOiwT&#10;l5UlTPqwvbGGeY/Hw2E/VthclqGckAXdM535WW8d5jydTs8Nf/v73zD23c65Q55c1xWNJgnpIb4e&#10;rbdwdm2OP71vG87jtExXx7mYcxk8igj2YQ1ALb1mWRa5Mw2m+STWvFp1wHU539eATHl9vcIXICIY&#10;2xbZ3HNNrwBgMI1wmeZnuM4rAhoA8Le//w3/47//B/744xc+Pp4OdyMAmmF0w3nmMh4Udq3fT1qL&#10;QLzBuFqwLpLxeovg1xjdoF+X4bO3CHo4pIs7raOyZKkFlsAq0mWZ6esKmJo5J56PJ+a6oIuJX/C9&#10;RWQg99Gzx1pjUl3yMWbw0keQKA6+9y7HRBCZw2aHdBAa6rzOaK7ae1Y1JHwWwok/vBkn9cdI1PAE&#10;wn0bwf+biAedCnyI8/ZonDuLXV+0m94bBpt96gw5qqqxRuY4tiQXZssbvzD/0nS9Dq57TA8AMjFs&#10;LYMPEiB5DBvr+tpYFvgKmqTEJqTWu41sLw1nOTPcT4eXglrQdc6ZzbZLsMaCsQ7h4nqzyRFLvKTq&#10;I2LBCQZkz/Oy5rZF14LPKyoqHD4l9X9xOJ5llTgwXqcKjG1YIOMf//zHf1GBoOZtyaBUtotYDwUj&#10;DY7UvaV8jm/fzetTOeFNQxDGzcKlEU6Ju3JK0fNmeAiNJrhiVIzrMjaIGIQED1NLxTOue3t2PKdY&#10;MbanrjkKjUdQduTrTTlaxXhNuzfLjZfwFvYfS77iOlcSLVOJa51r3mspoEisy10Rryud+1M9mTQa&#10;aCPdbZPvxksllZuTQSOhtiyNxnUsFa7rVTOcKJBrFt3t4h9+Y7ZC792EyzzNoIFn0SwFHJB/G5tF&#10;xqXh9bJmJbUcBWoNLZqs2EsB8PvzE61ZQ7jmkTlmEQDmAAcsy0IAXGtG6dPr88ubuFiThPM0of7e&#10;hJSOrZuzp565t50IDEtCoXiWAZVMYQMT2Ma8O2VSKdWyoBwRs3HuYzCBwiG/Gx4SWXqqRt+Eb+Fx&#10;t+97lBGeVe4SM5zgNDD9vN3oNs4Q0mGhKDjMdg4eT2JMmdJMghUOrhqQmnQUtC/JMyDJpfhwcxaK&#10;P17d6Eu+wQBNKtx2NqJ6whm5Eh7FxZEtRRqGzETkfI0fpNPUhsqAUc4nBPFSBGWpQoVBhhTCsZb8&#10;qTneGL9mZv87N1CfadmCpKRCu7GKt/dsX7Uur+l6hRf/IEsoIwAEzIl/nQVC8SwpBqzvDeVVcwUL&#10;mrIgT8ndcaO3v+7LVmbnwXPx9bUVMjxqQVCLG3jpCM87sFJj/fQQVL6axp4TBzRwmH0h/dd69JO9&#10;83l4O2fNeQMJP/lAXFNpMs7kfaDkY9XorbxGikEv5Tu3e0iVzXe5U68hbyJLuDWcrfO/k2KsX+4F&#10;17Ger+ooSydBKNUMuvDstx5f1npufJ9qNnrsx9seA1X+3c9KddhDbz++v/iBO+upZ7DxOa+JrVbE&#10;AeLf9czH0At/kLeBhJHiFzPb+8bH43fEpgr1NFYd3ZSM5Fl0MHDcC1r6F6QBFnpJdWQF7VmGa/Iq&#10;FnZUWv3OvsiT7G25zYXzESDxr8sWVKIqrjeUW+ZzfZ9Z7URYp5r1GuvnRG/LXe4kglYIS97+b8/J&#10;zOR35zLXSWJdijMesMxdjqXoxHdc5nQmc81y4H/xejsMWn9zfkJdwvTeFn8DgqUo68P5yvf36vgA&#10;gHqJ3AMPdD6yekjFjDhCjYQDt0BnNK5p0RcS4uDnxCOF3taL0gKaQfMKXWFHYt3oGyg6dgqWcs3K&#10;ao3QtesqK24r/qYrZR8pVkfcRh9OXYUX460cR8Cq8NkBr0RZKfEs0jQd4Y36MWVGoVmuJwN4dzp+&#10;Py/33+9rR71pxTrWlbFz+Fbt8Y3xUhbxd5S/c7+MhgWEC1LyVP+d8BM1GUeAwA32pQCFW+89+MZx&#10;WmPCBWsMuS5L6mEWXlQE+pmx5mtZYRwNF0POWZYf8cyl9cyQLrLyOKxR5CQUQHEI9d5v8Ae1Gbqq&#10;RkbodOxk3pewPWNYFqKIQKdlO89leLndHcPE005buAXNNjEc2gYYbMbximxFOJ2+Xi8LBCgiuAWo&#10;w3RcoU8Qi5rBuXlZ1q/ZD4REaWhthNN6rgvXlQ0vAcF1nThep2M3n6AfIhzhy9amt4axec8rr4RY&#10;c5qD3pOtPj4+glevMiee34QV8GvYbJBwSe4UvK7D5Ks7mM7TstIvQvE4/VI7sQrT5vuzYX9YZvnl&#10;kE3XNQE1+JF93wPigtAObGp4XROHO60VRg/P5wMKu8fx9YXmTQsVGtn7YzNcaVLTeZzQtfD8+LAs&#10;Ygherxfg+7Q9H6G7Tk8IOo8D+76b41QI8SI4vr7ABBA2CmWUubXmwaplez+dFoclnxlsiZ0hw463&#10;vRyeOXtd0zHh0wn5H3//G/7H//wfGKPh4/mEiEFNsIfWcPxngzSxPVN1vwcrMFy3u64Tj333Rpis&#10;PEdUAG/bcFzlhmuekeENEIrUnd3DKhyY2GGZtob1rCp47E/L7icvVVg2/uSZVzweT7xeXz7WDIYo&#10;LAj28fEEe7xZT450XhvvaJbU50y09+6OY68OgGDrI9ZS4X0SWo8mwiIuX1yPUucp27bdArtw/kus&#10;cusPZ9nX4e8RhFzhvrKxqMGbzAiOMUBizm7jy3PO6E90XWfQx3VZE+7WBcd52P6vE69jQtryZM/m&#10;+kCtaMsKPmtAakGJ3iV4nCVk9vA78B+DRJSVEagqvJnz4+9zThuzwnlD9pXgmJjwum3dacKywLcx&#10;cF0XhsMo9eHO6ZZwNRxzdxglOvgJPZQBz+YOdokqie4O93174jpP7Hv28eP3+j/+4c0yxYi8iGkA&#10;LaOCkiV8qfhTqZP4L7PtqkJyV5ar8l1fd6f7XSn8pkRTiaXCGu+lop73TcwawAi2vtdYqiaI+fj5&#10;KPOm8l/UQ8dNpWHLtPx0LvrapV6H7CVjyko4uZGXhiHmjCEaD7pyWoVjrhHLb+/rHYphwLX4DtS1&#10;++GVTle5j9EHWpU6EaQTxBbGD7pd+92gf2cyJphJF4yaAShO8LSauRQBG8D9KvdTTYXa9tG0RMM9&#10;a+h9C+PqWhaBsmjsBWlwZkg8RRMGFOR8bmsdp5f0iNheWifb4UqSYRSxTGiqC6w5cXkTGyvhmBjb&#10;A2tdbrRXw5AzRAh8W/qE9ym7ejOaKIjEu5mzQUJlSlxN9Ww6jX1AGjtJFf7/pCs2QSHTZYOC3IuE&#10;3RHzABoGf+Eb72ede5YGF6J8XqFeMp7OJJbjQhMX2jcdCkSX61+/PjBGx3Vd+Hq9TEGtNAM3eDTn&#10;Dit9lC4AACAASURBVDhcQzBaCQZaHcyBZes8g0c+eBUzWMu5ac4DsO4NrQwfXJFOVocPiE7KlceY&#10;4skGjkCKfjKlVYxaYo8nD3ODStLRUTPC60vKexRw9cJqHAYDDv7Ny2pWND92WvCL1PmLNsQ+grKk&#10;pRFWyD9ohgZFDqQOpcW5iQYkxrFTLjHjv46P0+Rzbotyzzxn0PvmcP2By0pxOCSdJ0wK36frQ5Su&#10;BvtfQEKUlwqiaQi/T6eJSA8jTnMz7N5U3nx+7/see87PY8U5v3x+nGqp308+XDUAflZXNGXa27z4&#10;3CCHWtYYD87Pb7yK59DX7n3hQPeN70MdYag/FYM8A9AcQ3Vksamg1LGEgsxzlLyD65CnyPYnnOMx&#10;CN/4ci+Az/dvytt9vs20/pFBdXW+WXYm+aCfl/cGrxRPMZ/7sYsEg3izrD2vWUXhqQ5Kjo/8lEHE&#10;aICsuWvVwQVdDje0ACHsRzkLsYfIg+LvtfIRbjTI/bSya9/Ucg7ktrDfHeFlHX743B6vsT7xcWxh&#10;6s7xxLinZdWVVYyyc4HtgTokW/AyzT24OQZR+B3/iPffdfHyHT474Agl9z7WsfB4vJ+RMrdg6nd9&#10;MtaoLM37GkPSKUmnLvmfc9XUBSHlWXibm9zn6NBHAsqgdLK2YiQq6Ci1+1cneD7D18R5Cp3mWRGn&#10;uNlLXEtm21NGamYN0nkdKyMJ5UH9KRy5vI5wdcqsquKMBuU77joJ7xC6UuFb6uX2PoeQQfjhtbIB&#10;9yQ/JU2uWh1Ku4VZFi1p0WlHca9SrntIA77VZoHuMJfkHk4HlZ++8QH7BYC4gy1lVDyTlQHOM99f&#10;eQZydiZrs0eAuPMiMZNtnAZTowldQkiK4mQI3lr01O50NDx7m7zgmlfwiGtOz5a7AElZHA6Mxsxd&#10;4mgnzjufbZnAK7KXFQvX6bAWjx1tNFzHhfMinIvT6FqBm10phdnO5vTQpEXVCDA3h3wEDDcXMPtq&#10;G9ZA/TouXHo5zAui8ntNc6pYopPBTnSRyF48HTpkTcV5nfj8+spMYwZjVXEuzpcEk41mKwyINQhk&#10;BmO0XsZcC9eVgYjRLcP0eJ3h8BFkcGtO9esdP73IfvX1PC/De2+9BaQIz+ty2DTw3Kg5voc7kknL&#10;zPi+3NmtS6DiDQevA6/jwOlNQZk9C9jezGsGpnHIxtaw7xuI83yeJ67Tnf/uh+E+XpfNjTJvqToM&#10;zMTUWdY3nXcpuyTgdKS3yHS1NfIEKzE8Z2mmd6w5MfYd53lY1up5BR3MK7G9xYM0rUk0NCSExfJ9&#10;6Z0QaH5enSbpCN/3DSJiDvzjZXQpRuvP5wNLFddxRTZuH5udnSb4+9/+wOOxRQUAHYa6HMRaFd0b&#10;iorfE8v6n9m6G376cOe5eLb8x8duuN6bnf8+iHVtTnWgG6yErKC9gE9RC8r0btUFxh/S10Js8NG7&#10;NbjcegRVmu/PNjZYEND2xc650cvpgbsIljdAxIJizO41eKXlsDl05u+YajC1cL+NuHK8P56e2e6V&#10;Lmu9VdXBm116UGPOOBeh65bKn33fIuBiveN6OVsm+8/XkcHT4qg+nXc06ZEtPedy2zN1d2sW2vD5&#10;9YVtsGJMAXQ89gFpgCobg2aVDVzcmLPdGoU2yUaq9RpWsJl/K63V0Dmd5y1P0rM+EX7OteogHoRC&#10;kbPi2f+COK/doaPgOnwTwXFeke0ufcN1zjzXDJ56Rve8ztAvRzeIL857jI7jdRjEldocxhjuDDdd&#10;YK4LvVmj4Jdf2//xz3/8lwiiRLS5wyZsMM8mS91dg1HFYlG/a1nOEA7wYgLQ2OJG8xN+pyrfATFQ&#10;NqM2PUlbKZk7AEhPwziJ3AnYhWEYrfk4sJQ5si288QKaoIdi7QyUi6N0odyzuJn9zPWaCIRRV4BT&#10;IVrQUHSC6Pwn5/VmFoTCEsq5eDaAlPdarrugZFLFugW15x5yf5FjlLJvXKt0cqeCFwpUGLo26ppN&#10;F8Pn9vmaUrlVTUXbP44hSVnDdFAS71ghno5WFSedC8Ojjb0N/8nGUisYR5NmkaKte5kKo4e5hmMM&#10;w+0ag4NHU3fyshHRMmwy6yTcDW9qKdRLdUazBg7DyzKI6beNxL8CCNti6zTCwZI4iVVJb/X8wTHB&#10;4RUCgDGlwsxFGMlbjstXlHNZWP53BsB8Le0BxWD1ZxaHVAZb0rkmIsxRxXLTowU92H4yOmsYxpLE&#10;6TxpupOQRkb7ZlQE2frOesDBnRatNez7wPO54/l84jgvHMeFBgbJXPDQeKYhVCw5N1tciW8xNgap&#10;wihgBpm/F4EBuWczDi+xmqq4vKxwlSY4mWnlZYc+isggBc8KM6U5zjy3lqKRRicNY5FUsNMIYRaS&#10;psPrdmjtOZFVxj1xefCeC0Zextcqa8QLIsDnnHMxnTSqAxwvuAk6ShdsEWu8FbyLxm0WTavIN/6v&#10;InZmOR9/AoRyxQ2dalCaIAm+3ITve1Z9jAd+HitGvsu5G6mW/VHCQpGvSbmGPNV3Ps5b3CLeVyDO&#10;VrimfDwq5JvuABdJvofkpeFWS2aS9BBwcKaoJEhGkSk8n9JgyOcct+1VHJgGhFPbBcNNDksIUj8v&#10;QaS3tQx6d0cMm9Bm5mnLfQmrzMvpCq8Nh6ImZh5aD1nDgXEN6YwWYQCu0rUp7izVTWelhnxXsQzO&#10;VviKOlZpOvo0+IdlB9oOM0iqQSJJEOrKRZ1XkkLVwkp1hDs7FIb7GLoHjzgo9+27LcaYa6PiIxOf&#10;o8DhRTQgmxZyj3I9g3BiDfkSmwos29mb2sSH1O8kA6DIQYsrsqaHOde+wQlI6BOARAYlnbYaNOE/&#10;XebwRaztkAuS/AHi+67egMiBs6m7cENiPXzeGbrwTDAfUQQgOBapY6Su7tlR5D+tA9JznLIgzPT3&#10;terUk0gnvqd0fNleuf7TGxTkr7nOb+EieOKus73Eu7VeQu6QLDokHeGtiTXQCx3UT4winISLSuJN&#10;HpWAAa9HDukWrpPy1cJAtOxziCIperMwm9hhK3qP3i40vrJEOzYlS9s111fK/MBnumOvv5UeM2PN&#10;shHb7f43/QjkfwlNUnlRDW7x/cAcLc5UGplaHNSxIFp1jRq0JCeoTfIStoJjmaQa1aD+kC08CyQc&#10;ydJzlP1Q8JxndVwRU8FnKTWr05t0V88450SqMP9QC5qAJ0U1IKEdhc4DCR7EPQ1nthNhpw2K3Av+&#10;nqX4yb5Ha4Xm/Ey7DLntM3VCl7XsXUVaBMyp8ccff9i9WwaFrKJSgZWZ54dnLC9d2LbdH+T6FGnb&#10;tB7/vfkemQOQekBrDed1uiLi+ywNj71jTnPQCgT/+tef7gg8Qi4BmSzHeYw+DPNVmIF8ADBMY1Vz&#10;vhrkgA25t4Ym3Z0sCa9IeJHmzR9tnAeO87BZtYbjPNE0S+wJc7a58wQK7NuG5+NhThhmS8KyQbfW&#10;IGviWgtwiMveu/diAsawNbNs7SMqjc2BY9mR2z5s6dzxZg38bP8bs2WBaMp3nKfBQUBDX/rz928s&#10;b5K3ORTHcgebwSIY5vlaE6/XKxxYY2w4jsNtAYnz/Pn1CQA4Xi+MYfcjLrJ6EMACBA7HcM3IaN62&#10;kTzDzy6xn6/rwu/fn/j6OgDx/TISA8RgPIiRbXRmmiQb/AkEY5DnNpznEUEE4pNPd5JCLbt0d5ib&#10;a1oG/+P5AcJb9tbx9fu3OSkdI53wpky+mtc0+nFd4vX1aVj9Ux1+ZaHvw/GGgePrFbx0ezzw/PXE&#10;vhlm9evrwHG84lz3bcevj0epUm/oY+D58cB1nVgTmDjx3/7+3/Dx3AF4AEgtS7i3DV/HpzVCFMFU&#10;ywJvveG8Js5puNXXaRm2C2r2VTNde/QHFAJpxrevtQAxvQsKXNcJBbDtm2WbO9zs6ZUJo2+WET6Z&#10;5QxYwv+Fj+eHB0skYDHsjG4Y24Y+jKZ69yTcZlAkrVvzxwWxbPdu1ah9bCEjVGHOdQ9y9maNJqm/&#10;XMwoJvZ2twS4beyQZgEJAaIRq2HMX3gdV5zxSOATsjYGpQjTRMgO43fXVFxr2VoaKDumB3LG2EBc&#10;9bnMI9iE/j8BZKH1EZjf1nRVAqt7854Oc56Y03iwQSB5jwqIZ1UPD5YyKOU9Dq4LtvVM99CYWzRH&#10;Vg3+yVdIe9r88R6d4yWI3VLXocNc0LBgkCaPxx6Y4+a0tsDOVKANQNXkzvUyp3g0ZlZrItx6N1nQ&#10;3A/mtrPZPRKVQPu+ew+HK95jpfF5XRj7jtfrQHdYIKhiWJRSLONMFdDhVq8diKowGKO8G1VUjoSO&#10;43gfsBLLXFhxJaQq0PU774sfyre8Kxb1u9UIpbLzdr/QmqTMCaFwVacvlTRBvlezOpwEcp7Qv3ge&#10;P2WGc804KvejVWP2dSgeChSH3/35UIGK3vYhImc/rE9ONayEm3H3Nvq/eP/NaeqrxH3+6+/9cKei&#10;LKdF6XP/duCqg+CHsbohIPieyUiGqYpozmK4Yi2ySpdDpPz69QuizZQENJznwhgWFVyqXnK3+T3c&#10;gAisrWwmsJYJzTknxrbjNZd3y51A807JYqUqfZgTmJFJZjlsjq+lUMegEy6QzTrOYQk7+FaTnPK6&#10;XMt0fAKVrsIMX7YHto5ulsd59XOjSU/2rPw8f9xpQVzpFUmDkA4iqQNvZNBe7nMj/R/OAY0aDpMv&#10;jl9pbHgWsfORbbNIO8Ko0LqSEeiKhq1+c/UzOqe5HemYADJrvKne+EVmSkoITy4PjZu1VmT8xnd8&#10;/42+qVbmKiiN1fhZX4r6cb0n55FXJiXdr3nLY1buQf218JdYbxslAynJj/hdxTeer7dL8iXNM6cL&#10;3yr8LE6A8ncfSZTY/jVf+vndQsNB+pyjrZPFS319K6/lHWLePhbNz28kqm/frDQTP3/KJf95Elkr&#10;knR855sS55d81vbx7ayCLlf/vvCk5r3e94/3kTKVDIT5s90jnduZBKrkGZL6xI+TxA+0+3ZGY6aC&#10;t/nnd2sg10ik0D3gWYmFCGII9Wx3qC5TSsUCYDzjqojMYddQ0LyJWVPBEglDNEacBIT31w+cL3j0&#10;T684pZpnrr6yauHteYUHcYvsDzq9xJdKgv+H4wyAaI/r7LYz1rfqUdTpKN+sAbMRRmCr+3rMtYyn&#10;llLPv3rdAlji2eQqJkqWB6m+rS+p24PpSN53oyvquSFc39aJMu2HLXlf/3Sq1TEwY+/Ou2qGLs9i&#10;HjTczwzFqOu5uN0JKX/0HrK8NW6N29vNcv643fN9fixrj+xkjksZuikaNe9Ph+1PBO7vNZFoJ3xf&#10;y9QOb3/WCf9/vXxNv1U30RGr5OP6/hUKoG8vBjHY3A/w/Q58TN4nZUQNEGcGXDpuQ4IKn2E8BK7b&#10;YCWres/ovvPL5Mv6Ldr9/vf99+/yxGnFMxL5nMUzpi6RAgqD9yu6fyhoQCQXJHAkGKDI0dHJWubu&#10;f1PPuwXb/Yvv61ADU9lckmubQ3t/vZ9b0vrPvLnKSZMC782G4/qlt0HWioBb5r87HaruUOfculW8&#10;Eg7k29hXYn2f1+nZrt0dVdPo1vfT3er+XYQtcd8Q6o1MZsnKxt4ajuNA7wMfzwf+9X//C330yECm&#10;eKpJLcQA7qM71AHxse1UzTnBRrXT4T8kB2OOIl3Yt92ywjUxo4nBDbhduBbmMvtwzolrqVUKt45t&#10;2wxyxYNUXazy4/V1YIwNFmQ1h5X4GDp3mXvmPNVgMm3RtrHhulbQb+9icB7uhALMYWe/N7un3AMd&#10;zJa3pBY6Hi+/bt2Cak5dvi4a94k9AHB5MAQwGJtf44neDFblPE/sj90y8210AX+zbZvjO2uociSN&#10;OSc+nk8sVbyOF/7958THr1/YtwdGt0x1azx64bxG8LW5LAmMDWOhTJD0bHq301jVCiAgcGjbt9bw&#10;/HiCTRh1LaA37I8NuqxB3/Xnn9j3HX/88Qv/+t9/4vH4SKmrC2MfcU+z9QStpWO1jwFAIkhLZ/ls&#10;llB3nWfwLrvHxGqWTTK2gX09cby+4mwygQ4i4Vs45sR1LEw5MA+DdLFAhvGspZZk9fX1wjY2HCcx&#10;l3v0e3rsG9oY5qwd6mtlFRF9dJ/jZTyhdcylkSX7eOyQtnBNhWjHedBHYfPaRr9ByvXevFJBADTs&#10;e8dxHubsPi3Tfe8PH/sCplVdpB5q54eY4WtpVMlblrgFjvZ9h07Db7fs/JLoB3MGb/sG2rPneZpD&#10;fhptEPaH/iCD0rA+cSIN2ya3bHDT8RUWtLFmtcxITx5M3+OCasO6ruBPrO5Z3hB0jC2Spa450UYL&#10;vfW6Dszp1QbSrFmnmiPZcNu7w4n4WR8DuryyojWMIbgOC5ItneGwJ3zKJIQaCJtV9ZyUF1Wuvr8o&#10;8626v0H698o3q3bIBN2ozGKQEhag+v35G4/HA+LnVJU9CASLVe8+BEveStlo6Gor4HKW45RfV0Jt&#10;7Zs1rX29Dnz8egZ2+vF64eF03sRorv/nf/6v/zIxbRNpkYFk1FkFbTh+QulI52uNjnOyVfgL/5X7&#10;vCsu98+cyNr786lo5jO5yCISmkw1pqPTuyuV73NiKXyjM78oIjaudz09lZGbQeNCIbMA4IcgP/vp&#10;ZR8xxJCOwsZ5/vQlAcCut35dQNfwkrIuraxrGV6d0k2ZvD3mfUV/GNBf6Hj2GMn9d23d1d1isZQS&#10;i8i8AE3Ut3X2T2p2rPC7K7tYQysOmlUnrGmRQIs42RD6GDiOE3OeFsFXc3yf52XdhV1Z2vbdnB5e&#10;KmelGtYg4/l84HDcMUb2z/PCvm/G9K4La8EEwZzWJGHbXLmYkf1haBAFSiRWqWQCQtBDOc09y9La&#10;cn6433XDxWmSdKDpEKZUuhnAxSgPczbOid0wMQbJH/L58VDwvZI1WcrnY9yNmdrVzNDY87sP4X6m&#10;EWti3+3NlO/nc8fjsYcS+PX1FViDpmBJPMW5LHL1jcrqSLiklc/deRVpng7Fwnf8+yzPW945eYWC&#10;p9/n6M6ZFVuSCqjkiEBoF4763Tiuf+e+aCgOUMLLFMeqch/KHt/2FD/ef8Gj6PG15Nd3Dl3WtcoC&#10;1Oqdwr9cLnCRWa1wn1PdKI7ZdqMGI4LfkvbkLvO00LiU6xPz+56ZyJX/aTh+ey5WnsgqGhTI/GO5&#10;T8G/H/QOScz2Qm/vqxryEsgs8Gqsc088SyZ9QZYhdHtunZbEI0CMdZ6iCNb5ftFhyvfqGoWDMWij&#10;0kj9T+NcRXhQ78GCimFfF+4+B4n1u59ynqHC+/wehMOi4W/8cAXEDcAMBjornIdwrQvTyMy+PIep&#10;29TJABWPJObg17W8pZ/UkBJxH4417wcAldeH9IzfSE9avweJptvitJ+8hzS5PBvaSlJZGfdOkfB5&#10;vEt0AUIeVH0yJQRCCU+aQPmZvJzyiQ+5OZTjeZkBT/2H0JAZlM9xZmgDSavvh4L3vtHefZyVzoE4&#10;drmSqiXIxozYAuUkBaO6yBRmR6GFEnxb3HwG18QfVwf9pv+l4/d2q5yDZhDZ6JDy2C5qwkCX396z&#10;YVXKrsWeVE5X9RX7+xaMi+fkHkjVQTTnDJGYa+U1tydWueOPT2epvceM9nd4lHpCVbMs+l3Mpvzj&#10;vztkx/u/0Olb6vfMQqcDMZ2z9jw2Gsu5VL3xvqRVR3tXr8lXqnCj7KuLF+vpnxH6cbkzZlHJDj6p&#10;YCJX6DG2csbX6WCoypZLwmoDEq4SQFR13tbNy6ADAlPeFqDsebzeZEkkMEWlY37nJ35yJ1nnqUWX&#10;sLPVCn/zf9xfzyTetpF4uGWN6r1JP2wWyOaE27ZhXleO0zXGbMRpDkI6ao2eifNNDN1epuJcPui5&#10;0LXzHYUGzjV1gOVyZtseDqlx4vfvT4OFcFgL7hmhCixrmH2cJs5rBj1sY0BFHbpBolmnVcNYZWV3&#10;e2J4IzviLVuWeQvHplLHBUy/m65tua3w2HfsmzloCc8S2Owuk1hVF06o3tG84pjwINd1QtoI6Kp5&#10;reCnxEanzcr9D/+J04VhIzc8ng+M0bHvu9mNkvAx5uQzx+wYG/749QuPfcd5Xfj97984zyOc193H&#10;vG97wDoZHIxnsm8bPj5+3fji6B3bGJ5Rf4VPxyAVEjqJ+O+EeBjb8ArpE6/XC+w9cV0TX59f5oSn&#10;De0Z1nNOjD6iuWTvA8P32BoL9lj/RYhHNSgXYuiPMQoNWIb0vu8YY8M8T8dKNp8QoVAgir4N/Ho+&#10;0UeLORp/F8cxJzxe6o2ElbD9sSaS17xuQRc7Fw2sWF+CyHQn7NXopFE7T9e1MA/bl4/nB/7bf/8P&#10;PD8eltDVBKqCaxosq2Vpu8PVITCoS23bA19fL4ytYV7Tg0wNOh1qyeVib81gRfzMbGPAk8stO1/I&#10;Z43Xs6qdgSvL8N6wbQOjDzw/Nmxjx+fXl1U4eJUTFF6pYc0ge2/RjJcY39dl0BVzXX5enG9KBsNW&#10;wDin7jCXNS5lZbnqwr5vODzQRD4VEBxiAcC1NHHBHQKHVQHJ340XM6DWpEVvLwj540KD4LyOyAin&#10;HQCoZb4jrCBbeHVcd1/z0TcQHrJWDgHAGAbFO9gXAR4Y8GRJNuy8zsurT7LfwXDcbepbgclenNDh&#10;mwi9g/B6iX1Onn/n/+WlbMrrPELZV8/4DNdNBHg+dpznaRj+6nBPPo7rOnPPPbCqzkOhxtv3fQ/n&#10;+bYZpA35Qxgefj/jDRNrArqsQfDoFvA6jhPDGjnQJFCUdlzI+DgnXxQhn31gwq1lJfpcGv+xmBkV&#10;68iogLrx8ZOCks+6O6392dys1mIDqWgmkZX7eSlJKidxG5uDHyzA7/k2HjpmNaRYvk8lM6JjAOBQ&#10;BoHCrKnc3c3UeAJolBPn1UqNWyiAb5fjp9vcjE6uiStdtWP2dxM0xxWPerskGILPv16nP33hmxWm&#10;32IBNhRXyJTPIOPIq0Inrlarj+k2LOIHUEhxXVVxXhNNpjumFV9fL8+GaGjacF0X9jGykUC3Bg3T&#10;MZVaa/j8/W/0kVi7z+cDx3Hg8XhGZPaal5ewXZZVAMF5vrDvpqBu24bztCijAJ5pPgIzba4FnGco&#10;t1TCwxFJRuSWSmIyKpgFlI508TKSuu88yfaKUtk3Bsb1DkdTYKN6BQmqg9DOVw7Mz5k/yUrWXHFv&#10;xmNomOYG8o0GxyUCs+REOC5/BsusQtm/Ux2ZuVBQ92yg0LuVnhH2RhqwFg1YDYyscJCJohejGEg/&#10;AwThuFlOt80XjmYazXfxz+i4WMTvXGxOwUySNGrDgK1OU+4ieX0o9P4Jx6rlan8vnNSVURQHH4qB&#10;QGXPnrFycbneIo7LZvNO5yn33Fs0NkFbDWiJ5d7IZ7Tc74dXbZ6UdHnna/WV/DaI6xunLdN4e2lh&#10;7cnnJegsKaBmxAZmsG+WCM+U+pXtNk+te0klKvYIaHqH0YBkBm8OPnlAPT5BA2VO9WuxggqwgSbL&#10;LO8PcGkgliXLcSQj/mH1Cs8OHGc7iMlDfORx6W3wuD/DbyBSnZP5cFZa2bwSBsM1C9u327yQyp7z&#10;xCpq7DvitLzyb26vlsWGpGEMAGrlewJJw0ZSma2bUB3kzIQlvE6W4RdZGKvWUPWI+pJCYOp/1/MY&#10;dyrKeeyH637GZhhe4F3tJmwymo52+xk5MYUYyZv8Sc4bEVAnHNDyrYkskXAwoVR02LxtMxOflTfJ&#10;85/6AHW/pQzuUU/I4IP44VVmqiPPZbI/GjFyG+/U5aqVvf8dShBBy6Hz3jar1HE5SUl8Rfy5HF+Z&#10;G77rtfVTrk9r3b/HtcpaEcolO5O8K3lc4i/XnY6x1tP3TluqkanJI7cUNyc4lmI1v08zGcDmqrEQ&#10;b+tEI+abUzkvAvl2XfhKBz5t/+XOD25ysLzFs8NqQdLoexDl9j0/z652o0uDNssQs+RNxb0KBDfb&#10;hv0v3h2k9VlV5knr6DA9omv3O3rGL5hFnHwg+cH7XJIWTf6H6AuaKQvspc0ug92pGrSwFFD2OLHn&#10;U/9WU7CiP4X6vYmri5ib98VomQghMUCGojLhg/ORb84DwspI8EMt68GzSvriqWwCgyigfoaUJXlu&#10;k+/cNbM8ybf9faOVu9oi6cD1Rm10dllF3ArHdPNsXGaZ2hKuQt8aCRVj65E1q2tBmH3sExp9GIa2&#10;Ts8YdH3Hb9XcATyn4Fb1ySvcxuCaGjSJONbtheO6sA3BcgiCx+PhOMnFXqnraQoP6JxZDnNBmjBn&#10;SEfbh9PuMqeRV9TOOYFhuK9jDBynOdHO88R1nZhzBKwR3JkmsMzW4TJbu9kKSw1HnWO7pmGN7zub&#10;MJqz084LbS4JGIbLG5FSNlhmptl8KgqdgvM4fZ1bQLBc1+WOOkIhOW915/oYG7YxcF6XZ00Lfn99&#10;QtUwoh/7juYBFIh45XPzZKCObeuB6917j+SaOa0xah/mxJze/E9Vb40MLcu1Y84rHM9BY5rnlFja&#10;gDpG+gbA+jJZo8Qdzz/+wPH1hX3fXc/i2bT9b33YSfcgzeR+NHP4kcf3ZvbxcVAHAD5/f2K4jbcW&#10;MC9zwO37Zva/wpvsTeybQ0742eq9ocGgdvpYSLnH5I7iI3Obec0rnKLUM0J2OezE6AMQ6w02z8t8&#10;D149cx4HWhPDBO9+yk7rVTbGhv6wvdnGBkUDs7gB9Tl6n4miQ7Hi/evrC70LjnPij8fDkDJF0Lq6&#10;LtLzLDsj6a0nZJCqY3lbtn4DrAmlSiSz2f4sSG/Yt4fxrTZxvE5bT4eg6L3jmFfwkN47rnNaA1/n&#10;Yfu+QZYYTE1JLDmP0xuWupZfeTjU7fgLW9txnAcoT9ai3L3bDfxnOPkbPj+/sG8bpnav2khH8bwu&#10;SDc4o/M4Ah73usijjA8bHMmF0YFjTWB5A1HaJ6uhOxSLLstWb22gd6A14412zofzZHu9jsODJB3P&#10;xwPTp9OaBMTHdVrw83wdmEoMfkFnBv/WA5JpLWaKZ8PLlLEIJ3jIDspI/5x9FygKmljWOnuPtdY9&#10;wJCBKVXFY3/g6/UCoIaR7n31JlgZZOdSFpv0mjO8byN7lKhCRTC2jtfrK/biOKyyhTj5bMpquKJW&#10;XgAAIABJREFUZ6TZA1RxXstgWJadu+M6Ldv+n//8v/6Lh0qd0diyNCMGhxRwG9O1ysweSrnYQhhQ&#10;2BGaIiLYyCiDCYE3RVAkMZwl8boiG0JaOi8j60Xyh9CgCfPA5+S4SqFEAhL388irM4Ol5WaFOdgz&#10;3OgJwkn1IJzYsUa5ZAIE1mQTCUcBx0mGKOUZoXOEUcUJJiOQOogwCKraVcBY3Mi1odmXp2e0xTPj&#10;O+nEY3ZFJfz6R8zPx0cTeym+vwoDqjizoojobmWK8Tx3WoRizvXWLLnWsGLvimkPIya7ei9tALyj&#10;sitRrRMXz8qLWD5DRrzWRBvDBGxvgDSsc2J/PBzzS/E6TkgzIW5Z4n/gWgaNYge0u9JoUVyT8eJC&#10;k5kriCwPxLqaIQ7VKMGD+ikkXRT6SOrL5RDu6u1td9TFGqvDo9i1VHK4+AoF/RLgWUDScTVmwgIO&#10;0jHjImi0GD/qdJkVED4WiOOi1y0VJ/ksPbsbFvZMU6CMfolPtz+eeH584FoTx9eB4ziwYM6NOGOq&#10;UJbzgs6Q8mwIKI5rPHSqOgYuHL8PgdPKPeyeXUAFal7LO9Ib/bIR66TQKWw3nUv2bxGf28fVgiZw&#10;s1d43Jk1bdPxbJS3C2kQ8rb0G9i5TB7Gf5cmhquUefLFzEwag6KGqy/QG/ZmyAPKCfJpJc36QFoQ&#10;XzGS/Fl67yuRXMK+LyLoBZoHcDgbv55MlcE0BUsyEcazXddiM5o/10bZbnvGM0k+Ci6dj3cp1Wnn&#10;XQ4/wWoSc4yyyVHlsb4hXIsm7kj19WoS81dfq9Z4Jn1XRFl64g4ryXUO8skMxHBm0enAtfd/71nq&#10;YZeDNGXXRUYJ5eeNVu5/0I0CU/2DvS1v/kozPK4tNMix0WXiOpDp+5J8o75E4YrcMgdpXWvfH5Of&#10;pA9mOuTnSidQNKkjH/Eg20ojavrBZCY9oqt9Bj9Fk9aMTqsugnsGrIjzDUTWuN7WMdfIl8EPt0a2&#10;u5+2gp+ZGPsNAm3+O89zYD9zbC1pj17BIn9yLSud6G3zYw+bYYBKi7ArUB1gdMb5AZ1xa3e02Orm&#10;Pqu9e0dAtKsY/DMddEBkkeqi8sTdaTf5xf+AUv2C1CHJvxhQYO8OBgS7ZOm3rbNnxeaWurGZOrjC&#10;5EsT6jbiGLkJrSYu+8g4RKyU2zfGjayk8cojVVIyAIKmDU1m6ARS6JY0ZbozeYP6HfnT/jOHp2HC&#10;ltz2yDS7yQ5fO1CXEOoGTKJJ3hMCSgKUxJ9jdog26w2xkHaEiKJrOXtiJ5rVQPypXpnWBJFUQGd0&#10;yqlyZpyH8JwLq1CLTGsi35o38l8v8G2tWQA16Ky12OfIRhdmGqYjPXiH1GoiCf7MjHIyCvJGntL4&#10;ValnaJydsP0EhuHqpcZrqjm54cEDdzyIuhPQs7Ei4OsClU3M8oHUCzKJIhKYxPaV1RM8dxUuqQZM&#10;Wm9xDfUlcD0k8V/rOTB2RcZob0RGvvM+FUDZy2VxPgi6aK4j3LL9e+6ZeBCIjQJN17cmY4/HA/vD&#10;YDkM95hKUowcTFgB6Mxz3tUlnXC+k8Q4BoBrqjv8pkFpgLrNCqfLNaf1DbK7RxM3hZQ+C9kkkc8w&#10;uMluzQbn6etofX8+v15u8wg+Pz/xv/+f/200s65MRvE9JbQkAMzzKrRKiAHCUAKtWYbyUmvAyDO4&#10;7QPcqNdxeFM6KVAH7tATg0jctwHpDX3ricNLWlbFNa0yWFrDNh7myGom36gWBB3AsKzpcBfplrnq&#10;Yz6uI6pQ51xmfxRH05or9o/43vFSO1vH6wVdM5xuOln5AFgSkeFrr2m9IY7rjCrY65o4D1tXXZ75&#10;6rZOax1j3wC1cQG4ZY8zWYvYv9ecPhfxfbEM/dbEGtOJ4RsbFrPi+XhA0NG7BWG6Bx22bVjQRhXH&#10;ceE6DqiKBzQMJkYafUkrdB6zz+2MHK8znG7kK+prPMRwpo/jMGgTz2yn4xtNsI9hn7XE8Acs4Cee&#10;ECfSYLEHW5N5Gt546wN9DKc/xLmcc3kAAPj7f/yHQ4cs/P7Xb/RtAAxUzom5rDlna4Jt7H4WXe8X&#10;xX/+z/+Ff/7jf2EbzXHgTyzqE6qADEg3aJPplQa0r5rPn/CtIgKdij4GzmsFX5seDLOELbsvE54X&#10;bD8M5qdB2OBWGgQWXLMAktkWIg2/f39GNY5Oxb7vOI8Tz+cOe5RVTPQm0DmtOgF2BrYxMK8TXVKe&#10;XpOBXerVzrsxzOfSBK0PzGlOcOo4xMmOvgKLQSriVA9c17Qmi+dp2poHseY0Hhh+vzXdJ2TO8SbN&#10;qjzWsgaOYjTH74TKBWDfHgblQvp1OJy9bxij4Tom/vjYcV2Ulb6+VIukWeVH7x6cGBD3Bk23p06v&#10;IEATh01JfRhoEG3uBKadZLJ8LQZ8M7k4gtdAOMXpv2P1if3egk+p6z+sojAbwiI7zEjvo0NZLSPm&#10;m2GfA/LG1gXH60D36qQudh74zPM6w1dHnqDTgpe7V4Kc1xGBybUMGWBNqzpZawIqOI7TeNn5wsit&#10;ovGkcWCIB+Q7AdfMUknhJzdl7x7hpwwPR67/zbJOPjiUEVAxdeeFl0pVZaA+m2OnDzSdEeUaOhRE&#10;Qmm5vYoiWI3Nv3oxMsgMq9t4qC/W2/uhpRn8/gS9XftmhDMaT2MbP2cG5fVkgHVsmkYE99idUjZr&#10;/TYme1+K0vl/Xpd6Byo+9X0NBatc5xe7beV/f5+P0QQPpt6uo9rHuYXCCPMVcd9Z4mYX2o2nM12L&#10;oqeSaY1YFlT9O2X6ZKrWIdgazpDWPz4+oHoFk/v37/8HEOve3nvDRVy71kyR0sxCC5PU90016eyn&#10;/aYDOVJ48oM8d7h/9L5PgnbD5+Q6vzs06/pqGKhJ17nub2fhr16yAC1p1WBGTu6dxP1RnsVPv93w&#10;dm4bLBJKw5tfNsWiRUkg3ug6fLx8m2euPFtEImvcn+y/kA8x0CMI3FeTQ0nrNAhDsBcjjmPAe/4l&#10;Az/fT6vRkdzOR4UeCIf3+9kq4wYQCnn8rT/RQr46ENf/CHVg5ISQIm6cJ5ncqXspHSc/UD3vQ9nw&#10;tgo3vq13errPoNJoLELex8+A3+aHV+7Iz+8j+JloPRPfb/bTPRgc5k4mrlpZj7etzPfv+9fUA2hv&#10;M9dyIztn75zZ/vp5/uQB6nsSnOvHWZoc97mS5m834tCLzMsRILBmY6aFqsPxwf0yh1sDPPMlXKd2&#10;DVNQb4Km0IIvzl9TfOUVZc0UXthEWUtJL2hN0WQB3Z2T1AX8+9FUVJP3c50g8pd78NMrlea/+vyv&#10;6NDZXbmBCKCt8mOneeJLW/TaPq8Zg+ze+jbwPB3/hxdlS+iFbozCOYU3oaTewK/UlznuFtFt7/ws&#10;ZE3qDZbobzqjpwrkaN+GS20oh6vR2yF7GSjCIvZX1YXCUed35H3NyU5qzUBoPrfc752vlTWztSmZ&#10;x+9y86Yb33mhap6XlGsCjYxjTd6I/v9H0se8bVjWFBYCN3xtQO4XjanUowrPOoZo/u1BqHhJWY9i&#10;S8THMAdNNBYnP6nXcv3EdARWt9I5qlAzykH+7FlSugxeob0xZacFZjzVhJLv/Xzcyag5r2gayaif&#10;qgem//Jwh35GerKmY06jBf++jpFnWW9KT9k3SSkVFK55xO1nQsEQ35XZYYFr7RWEwTeXJZpUyRvP&#10;8P1PuMRm/Bw816zKu2sByd/McesZC+EEj7X1xKM3YVjWp5xxixTn/AhpVXTKm84tQEOBZ3mrCHqb&#10;aTjLRx/W1LENIKqSHYe4ZN2ulY5rZv0DLbP0bDi4po2RdgSdxgBtIR83M+/DmVsg+pymCBlg3M9G&#10;f52HB9wSLkBaQ4NlA7YGb8I5Ag4lYG/E96rwuAy0AIQgWa7HsVEnS/1ZWaFFERJ3jBhUhOL1OqIp&#10;ZNs3pwNfVXfQMeg8vSmbqAS8Rs12FgjEq4PbMAiJ3jccrwOfX1+WYLUsqWU4vM2cEyqnBYiW2SL7&#10;9sQ1r8DW3jbLXhcf23RYC9IIK5LWXEH5xMFm8HD0DaJpT841w8mt4aAiTdtZtuQKc6AzML904jhe&#10;3py+obULre0ABH/++9+W2dlHXN9EMMXgDiyLtWPfN3w8n4BYJj7EghTQ4fezMzHGcDozZ+XwBDNd&#10;gt/LsMOvOfF4DmtIeVkm+uPxdGfjxJrmEHu9DlDfBmlIjVYEDeO547hedk8GKTxgdV1XZFJzTZcq&#10;1mmNQMc2Yj+ONdHdH9Vaxzxn7KPBkWwO+SAOa3TFeYyKgGXJd4SyUNdnaE1c10QbE6rTE+Uafv16&#10;4vF4uOykI9AaAXo6n2V4t4YhcD3THNPnnJ4IonYu5oKMDVNPrPOKIJzCk8XEmsfu+44JAOuK8/56&#10;nRh+3q0KqAcXYwLIOafz5Yl933F8vTDnwuPxwO/PT1+DA8CAZbU3HOeFLmL8RBqez6dBxYolvPQx&#10;sPWGuTSgZ9T3bIzu6+hrqckzzCfZIGKOetv/y2WwwApDzPnPZpEWiCpV8ULNM2aKw7P7J533gggY&#10;iq5IwCPEzOgWiJiOUW7rZzxIVYEueJ0nxuOB36/DAygD0gylYDTDhm8iOOeF4zC43bkWvj6/ojHs&#10;tm3Jqxci6cv4hGGgb2PH8qoO6gqEeGKVBfHl6+u6rpRz/pO9W+gYF4jzBDuM+lble5629qpI6C0f&#10;A+FxWJlEfmny4oIuRGBJesN5Tuhs0WvJdDNPmGlWIbQ7zI94MOE8T99LResdX7+/PHHVYLcGFduM&#10;qiP/FgllpDqOqhpOJZaMmUKq+6FxYEmXeRR8Hhl3PJfqJBeloEoBDqQCFfKTMvDdEgoFthgH1Rhq&#10;kQMbhh1LpcPRF4R/f2UGJqIO39WuUBBv1/F7VOr53HiI5DzKOBM/EaF8eZASzKbI76cCb4p56hcK&#10;CUOtRabUfZ7MJP32ignRmLwtTnxJb194/zR/qU4/wDJo62v98CU3R38YHGdSnYU/XKOZGbIWHRMd&#10;EFME9m14VsXhWHMsPzeheJ2HKeytIzfA1myeVzRcGNvA6zigk8asRdXnuvB8PJ35GLap3b1i3OZ8&#10;AKBLGobfshbFsz/tD7uPJj3dsvf/8sVV5SGyTAnw3iGYV5zVdODyb4QBlZBDXHMTGKHIvY9fy54F&#10;r9T4Cc2S+8jZ0ftP+LMza+z+imZDPjZGvWmwBBahSCrnvjZ3pyAn6gaFC8PbKSiPN0MFYFacMTHL&#10;6mxqRikFBJUHZoCrLisP5Hrc5EgNEdCRIzE+VcUKh72NLpNJNO5AdIfcgf/zq653vXess79Dh/n6&#10;Yb8BdWgPM4Zv36MRpO8c06PVcaqLY1xRHG+8023UoEIcDiPyw1W+QjkBc1x+wxL1hy39gb488HBz&#10;8sezEWSjUHeQVAK2+2Wtjp82hQtyGt15TlNu4rYpdFzZI03IhJz0uXS/8CZjROK5nGw46W7ry3sh&#10;6F/VnOtNbY/SyEpnS2Q/1nXhmrydJxrkETyinuBjZW5uOlL8WRWLm9TRzPu9xP6Zb8rH0tiUBmD2&#10;ff5P/Lj6nO7L7H/XdU8IkeV8OGBHfM0CKxXLq1redIKaoQiAGa32e8pJ8oPcsRsTvB0BedMzfjob&#10;CpRKD/Gpa7Ar6iTfKVvRtARooqG6xOf5Wxl8nSPuf0fgjTooad0vouMveKIoBP22ltyJyOqGK8c/&#10;rLk5MFlJ6HMWE+10GCXFJK1xnX8QNZlNX/hj5LqLcz06xjVpgwvE+VXnXNBqjPs+BxHTE9IBV13j&#10;yWOyOQPl2CpnBqlnSnGC22CC4zIYBShEVszBaKdUZb45G5MrOLyZL/Jy7PjhzvXuc4gCAiepsCXc&#10;6A3fvqo/97ss4vrUnWBvnJApNITdwRlSoMCQMAjRJe9MHmCOXjhklAR0lBA7BxJwaQKT+eYo/B5U&#10;pmFoGVXTGum6YQqBZ1lWZzFQqyArTUDVK9EUhOOy5HAPoPsCroWwdVJmkw8kzbjVgJ8Sg2wtVmQc&#10;m97ja0N9hDjp0ylZAFkNAq+W+aZ7kWYDiyoIYi6nARBWTbCWV1f4mna3Jdl4t2ZOvwf4AdgeqWC1&#10;FQ6sGc5kly3LgxP+di0lJ/wQHVlcTwG+Zfy/v5KiiO2d+NKZnV5koN4hGlRxO8eA0yT5tgJsLkh5&#10;2tTWaM5pOKs503TmuFOBesjpTe6E2bi2e7kmatVT5lht3gfJszMF6LLh0gu9NbxeB75eL2tMec0I&#10;cArHEDSHclZsjr13zCsheOyMWDINgxzU39ZUHOeJr9dXwRHOhCgAtz1R1dj3CYPzWMscw2QxzbN5&#10;VRWjDXz8+sA2NrweJyCCbRu4rhO/P18OyWG6StMO4MQY3aEZG/7817/N2eY0a3O7gq7QblpTnHV+&#10;TlmirqQsmcA1caFhQSMrlPAq7/Yze2RBgDZL8oxjFTdYFj4zX79+f7qNbAli277d7skM0rUWzuvC&#10;mBPPx+50YN97nac1hNwJT6Nuh5kMINa5OQwX/vzzT7y+Xvjjjx2ESFiLuNuKj+cT8mzQL3MeL7VM&#10;U44FMFxzwnJw3qdnx/d9Q2vm9DXYku6BFAlecFwOkA2v/oBAV8PYiFzQMOWtUaC/v3sjR75/nvbc&#10;0Qf25xOA4nIoBxHLZF7zwnleGLudJWsGeWLbNvz9739gbBumVycseBKjIKqO53E6D8mqvN4s6Qse&#10;+Bi94zxPbMPgPwxH/vRMZ8uW3h+7w2o4RMrrgMLmuY/dez6JVUctBpQbrjnNadsa5nXhuo6QJa/X&#10;yysABs75QpeO13Gg9R1bF/z555/YPx547Judd3cmqwem6OxlY3XxjGSrChFcF2nY6XGZbLW5mcwf&#10;jlRxXmdgQ6vm/hlON7exRdY1HbTpd7RKk23bbA4iOM8jG5W63G+b0Z1VREjISPqYxrDM5eOy5pZW&#10;dTLR+mZ77Gd4KrCuhXManUKA42X8rPWGsY1w8h/nGUmc4s5jwHjZvj3i7I8hwV9FNG1Oh9j5xjNK&#10;Vnw4D0Uch91tk+bVWkvcAZ26fPMkgd5t32vypq0J9SrbxzkXxsaAgsFs9W4BVcKH0Uhj5Zw1nB0e&#10;RDF4M2suu3wtBSIdsiY+vz5xeZ8ABvsHDR/TlWk8ujET2Dp1ae6COhQA4eI6+23E7/ZvFyXBjAMJ&#10;BQ5alEShcdK+GaDvLx5C+0NDcNHp9d6lWxq+vQfcjV4ykZ9eYUDo3el0v8fP307TOa+V8obWDxTu&#10;MEvDbC0qdJzyD1YZ5+DGDR02cT9oPMtzWsA76dv9LMJCR8Vfzap+ISdl4y24THpfu/fv+chuAYOf&#10;1jP9ScGybC5iRuvNBKLSNJkR3vxAh2vEI8sm8Ng53RpIpMtuejOQ5/MZZXZjGE7X9CYZv39/+kGz&#10;I6OAZ43/cuzxDXNdeOyb4dV5dBdARFnTKWhzoGGeCmKYeretN1Ln+ctzyVctYbafLb/I/Y170WhU&#10;wHGz/QHBH5IWNDbtVsXwbddum+nPcWWOhrXmF5hQWBXjesef+IGU/9tFng7qvCUfYEx/oH8LsIUT&#10;8Bt95tk1t8ACo7nfs6VpgJGnCrQ5hILVUyZPK07w5UYXoKU02PeBVH1L8U5BYk5kvQXm6v5EPLs4&#10;fm5bUnjRt6WtxvaNBu2Ls5y/H7lReYiqAN2NuCJvKre9QaNw+hxjzVzH3SVIY3254QctcBjh7CmL&#10;I8i1ETif5ST+mq8CyKBTOMjrjc0RN+P+d9kqwowFH7Ny/7hc6ueLPKzlMvi4W8invObnjO4ib2I8&#10;nGaV4XcecH9gyqP7fcmopWyTKzYpxuNFeBcSSvjMynnLUn5XFu2b7ghQ930xM1XcCZOlxM2ji+Y8&#10;tQDGEljeqp9F3OabMkRYaUWHGTJQW49cXYEQdzBYjo673qAucwkbcw8S6Tc9hIYtF64GvNXlNjNJ&#10;yzBu9Exd7q91ptwtw+qNFSiOHdKqeM5v4SNCxygCxx6q5kSsa6sZpOYafuPRP7zsGcvlg0FaTHXn&#10;NhXxt/NSebCpRVULgNFHkYvp3EXIthB04p8GTQIZ3PG1ets3OuK08KeW24jY1qKPvnPSWB3qTpKZ&#10;WPUV1SHOdEPutwxGk8fwvkWCxIiYGUr9vHWvHuG13kFLnRc15fd8BYX3W/jOjfOVpOm04tVwQ8j3&#10;6ZBtDv2GTKZXAcOFloFWBQIyY/WmDCWVKSFYRIyPio+CZ7yRLswe6WUPyo4gM1dT3tIwbE2A1bDa&#10;QmMvCB8Om4qtBmBJZDDH+aNO4P1S6JAj7c3LcIwtuGcGcHVslkHG81aMdzleMxvyJZ+k0zb0TO6E&#10;pM5ZM0ilyY1f0nG21MrwoQ7p5llxdEino9Ydx1GOjbiPgAEfD0g3iTmSwTLIE3zHA46tNaj3jrGk&#10;B7eTxHklEoLom/5ZbM2GFs7wnJ/vMzOPCz7pO/Y6z2zVwQmN0Rxf+R7K+O6UZdae+rMmzOk7VbM6&#10;sblNoSPGFOtYeWCU3mcwy9bNHXrKuXnygmdDNmTfGjTB6+WN5/zWc00IzIZacwFzOmSTfeV1vPB4&#10;GN7z6/gC0HBdak7Bc+JabHxJPtuc/huyJ5DG+hi+tTlDzvOwhnuwbN7ZPIgEjaxtOkE/v6wJozUM&#10;RWT7Al56Lx50hGJeF7RZNqLRy3TsZvIV26d9N0ctsw57M6fmS1+RzXhc1uvnOE/MNfHYN3PYQCMw&#10;xozkbdtw0vm9LBNcoZGpSdFcdQQ2ia6JTuJrNdfCeS2c14GlxmuGN5k8HcucppAVmph/hrCfEEFD&#10;h8Kyvgl1c12XYaw7DMoYdpZ7T9zuy+GRiHN+HKfBXYk5Bvd9w9frxJ+fv/F47mjSce4Je7NtzAZX&#10;9GZY8p+fX7iuhc/fL4yxA2oOxfM8sW0GYvD8MBih13lhHS9s247xtMx/UcW+GU78v//9G4B43wI/&#10;M6QvseoI4szT+XhMtcS2Ju6g9yanl89/eLNGscomCPHYgbF1jK3jOEbgwFs2KhzHeuE6viDNYHik&#10;NbRhAap1XZjLAkejd8wJPB47fv36sMqK6whQS1kKbQ3XMits64aVrCKQ0dE8426e0zLKnR83yUaD&#10;x3Fg2wbEnexAQlgQPmff94BNYVCse+BAJHVmo62sHDPnJ21syxT/er2w7cbvHo+dIXJnivaze+Xk&#10;Woq+CWRaELy3AdXl0ETklYB0DT5hPxuuqWii+PXxYVAlc8a4no8n2FTx5RBA5vh2yCJdAZtzRRaz&#10;BXhbb+FbnK5/zHVh23eHDaLOnpVdY2x+jgxK5bJcezSXAdd5ojdg2z5wHAfUaZHBskutd1wXg9cd&#10;24bTYUUY6B3DAhwWvPKqA82A6b7t0GW0aUFQz5hHg3SJgCFttHcdtyP7JlIGEjbJAsgXOkzPsmBS&#10;JlX6LS1AwoqXbsEM4y0L+MoKJwvGmryfjr1P6Ej6P5t0qHdyJdKDxQjEIYgFj+fDKzE0mrDa31Yt&#10;su8bAFuv4/VC/+c///FfpoECVopKXMg0HLgsFPwscQnDMfVEv+7umBNezwhVy7uGEu870Vo6qcS5&#10;BzG9RQTS81q40eLDcIUo9dHlVogIwO7OljGAxJ9Fjr06JaT8pLMpsgTotLqZO9UApdKcCyfu8DOF&#10;gwGCsmbItU3HRViqYcywZITvu22C2tE3cifCULJoWrVVVLmhNXsUITE795VPfjscifNoguf2uSvt&#10;9TDWb//szLybfukM4iQ1Vpp/RpRKtRxVxHVc03SmtBhTRHJ9jSzbY97KOoky2D2SOrpjgfWGbQx8&#10;flpZnCm2hlt3XacznwfmddhuqEXTIxqvjgvYe1lJX1eeMRRXqDDKW+cooajW8xrpbeqKVKv4m4Il&#10;ncTvwoRZM8acMkyCcqj5HDVUE3fk+gHFzWD0zYmPyn4YLfh14TjQ/J4UXsBznXeLXZVyLr69B4Dl&#10;+wuIsp2Pjw88Hg/rcN0aPr++vGTTNcTiAFnl79sZDSXSl98NGIjhy63pEWsBwmkVe+RKQckqioZ7&#10;yp+x2rHXofj4e5xlKMRxIGzNaLCFg5wKcBiw8L3nfvn7S9/OpdNBcQjGcpdHVkMzvl0NXkghI3Nu&#10;WaakUXe9j/mjE0tzwUvonVbGG+4nlXue6eZEnTKARhd/x40mK80ZSfLE5Yv7SeeeNasxhWlBI/OX&#10;N8/ydboY/OnOqHm+Y5+lOpNBIZuZ3s634wRU46isYHJ+/lWmedufuh/2416NU7/tc4r7+PPCUCQJ&#10;edBTPHjKOcY5diz5Vb6rKBlbyS+MDmxjk94oTz3Q5N+N/Xdjk0eB7wsdRwJY5YqBFQFOK65YVdoO&#10;mVXOjp2lyoM0DCEzUBFZtDx3Ug6L6SgtsthNJrDsPddawdL3GpzQ2P8aJLSsGIazM2fc9oSy4N1B&#10;Ot3ZdA9epgwpMpXjLnRxqx5TG4OdWX9+0Z8AO0/K70nub+gtvO9NX3R8XR9H8/mDZ5z6KbivwcKM&#10;jv2DkKOSmOuBB81nxQnlOlnz37teK6GX0ZktZa1z95rrMPL+Ueh64kTeCPki5BkKKc+DiDtF3Inr&#10;uh3H0t2JwIxm0gVI3342qiPQnKHOC8LJaL920kv8LLSHu1wgzSwoIJYBZdikDOp674o4WF6B1azs&#10;ee/dcHkl+/JAzXBF7Hhzx/GbsIlhOa8RBNRgJL/7/rDZoGG/tnuWrmT/g+a42vw89BjkXki9d9W1&#10;Ki8FwjANeRD7Xr8nt3tV2WvOcHOQjbFF5Vpzx9P3JJ5C/Kqet+R6BY1p34fKE7g1Jt8RvTt4Zqhr&#10;avle0Dash8+CBYEWqC/bsyyoz14JCOcTGazB8bXQz4IS/SxHVRBtJAGIO8vKPpa3GylkTRT8Wjpk&#10;6IwmncXcKA811z322365fyZ+bQRf6BRppeKA92Amrun3RntuA/eEVmi+r+JjTHFpEmpeE+qYzIG5&#10;6vsRTR8pFDjXZlnBy0v0WyN2sCVv0Mbpw+BLpjeBbCI4zsvpWTCv6fKK801nQpfuEEHG/+eaWMvg&#10;As7zxHVe2MbAcS1IM2f+cZz497//jX///o3P/5e1d22SJTmuA49HRGZV3zt4zADgYEU/fk0/AAAg&#10;AElEQVSCxg9r0v5M/tGVydbWRFEiCAIzc7sqMyN8P7gf98jsugNJ3ALudHdVVmY8PPztx9/fs+rB&#10;XzWqdplI0hENQ2G8FWrOK3MY+/vKJCIJGtyfu8NVmkSsteJ+u2NphifN0n9RoPMad6yhlHBQ11px&#10;W2643e54e3vD2/2O2jJrf993/OWHH/B4PPDTTz9h9CPhNkb3JpBAbZYBuu8HHu8PryImvMdw/cmc&#10;fd2zVI8xgqfOCYWWRCiuP8D78xzY9x5ZsSIlcHdLySDMcIdgIy9xOm8OJQNYUtbhvbGYJQsQR9wr&#10;o0Ge5VjIyCpkyqhaGwJW1+n52Du27TCM+n2PrNFSBM2drTqAbd+w7wdUh2W4LuweCezbBlWH/fGz&#10;sm8H9ufusELswwSrICjmmH8+n4Aqaltwuy92Hv2sGh2p6ww25m0zzPG+21lprWF7PnFsG+rSfN3t&#10;nECBZV2wLBVvbzcsi2U1P5+bNXhcVuzPRzjij31zm9P5ocuE0a3ZoXaneJc7v//+d/jVr37lot7p&#10;vhQs683Fq2Bdb1hua0CkCACUilKZtOdyHNYssTYLehi8iDnBCwpQDSd7WVc8t6fRnfMm6nGGd+9N&#10;HzFgKSCujzjeeamCtqxgmVdb7Jmf7p8whloWfluwtsXOdWt2TWU1isk989lY1QTUnP3UiYYqyuIV&#10;Uy7rRazyivYA1DDoe++43VajK7dfCIvTWvFAhdHtABwr38Y+HKalONZ1kYICc2CP3gPSpa13qCj6&#10;/kA/FFBBrYr9aby31uKBEA0dsY/he2F/L+uC8dhwY6NXtzeN1oGbN5Y1vHe3q8aYXT7Gy1iVw8x5&#10;WMBJxH6W2iLw2b15qTo/P/kA1Gi2nCDMnF/X4joxURRcbkaS09SjQtJpv6wrlnXB7XazjHeXcwC8&#10;isIrj8bA4pn7AEJu1lax7VvYZRC3CYqNv9YFpVrljMG9WONfcd62HwaZxOcczx1QMVihq3E9v666&#10;VxoNVEpSiHPC14gCbxRKFY1XWkSS92bZcWRcTMrjySp74UwFUiE+vcfraeDyPeiHsb74eiiF/N7c&#10;RO7V9R81d95c4gcPQxhjl/V5NaD81ZwBZfDichnMNLpQQF9n7QAJ1fG/8pqL62wb897qTP780tNn&#10;J0MfgGsEp2/IdL0Zupq3lfMzXs1sPtQKOiSmTInpmjRSciEPGnUC62JcC577jrHt0KXhfru5gmiK&#10;bu97dOoeMJzw4zhMOJr3xmkaruwnHcY4x/Wd2di6UJszgg/v+aW0kcLoF83yZ/AzmfbkfEZebEnu&#10;sy8VncNxvqftPI9NgMi8oRNLcnMul746WTwf8b2g6+vL9nAOxFAZoLFLzFDreNw/3CFp4eNLo7s9&#10;/IiNE39I4Is0eknzdHgzU4vO8HkrX53TK86lBZ0139B0gl/pYrKX4h7MQCeRnOxV3ufV3H/mHX5X&#10;ciIn2o0VUZwy3IMzKQAZGEUgXQCHsRrkXuwz4EprvwzmSpvXz07LIk77QNDJLIfyPi/OGM9TnJeP&#10;z5wdYhwzYao+vESiFcSLD08yOJSO6yv44pUPf/1akztfueb6lXmBLnz1zDfdeRoHgk5kv2bGolW4&#10;M8+HTp48rps37UeMZR4Bg9P2t/GekiNSO6N9JK8ifwB1kMsjUy5f5dYliM09vSy25sdGLyMfYpdy&#10;H2da81+Dd2dYMs6HqkMyTGPlLZz/0pkbyrHY06o3UySMWiQRxBjSCZ67lDs8PIpGHTBioXQW4Wtr&#10;kHqWQj07/4U8DrrMgMHpTAhCgeV4GRwUnNfktK7I88p1iefqMFrh83g3yrKZmc2T+vB6IcSo501X&#10;RD2HnnXPGf9ZYMe4eFDwmM58ufCDj8M4MV1/7iTwgcA9Fp/erLMzKSBm4U7ByLanExEukzT1h4jN&#10;agZqqdeuN3MSsPS2wjOt/FzMfI1Z+RRlp0dzbh/2QUKr0yCb5Em8hmPiTfMTvjfx9BiL5Cqqr50b&#10;gGPQae+8eXiVgIgHgjSzsQvi7OR25d9zJvaVzwsYOLwI9uCtgCIzymcH70kPHnq5ZuQKXWSQTMEI&#10;klUmDvibXjk6Rr41r3bwfj5zkqlXfSFWOfY5Q8rJb6/HMoH0qOvNGfu2JRflZz6TmvPTaV4ne6z4&#10;yJwI52qd10ryed2dxcRza6vB31+9DG6JCVyCKw+xx5ruqsXoM6pdnfbM6b07T/dmkQ5Hao0j7a7d&#10;qwXYHI5Bvt3L7O39w2H9BFJG4FmrJhQFS/WJhdya699QSFHc3Plxv98BfSAxw1lBmXRM/kunl6Nb&#10;gDjnzPRTBTA8wIcC6SOy2smllmUx5/9UqcB9k+k5zOYuteD+9oZPb5+seaKYM41l9M9jw/5ld6f/&#10;Hs4b1RJBoQHxxngLBrGkHXLj8OZ9w+FGIhjolcqGI+2BHxFvIOeBfhe4SatifaeqQa/UajAKDLKK&#10;CKQ1wz5WRDa/OP9Ct2AIgytQC5ZrB1StMSKrVFQdPscxyk3+uy0z0Xvx35d1Qa0GE3Jbb1iWFV/e&#10;H9GI0yoRuvOUnywwcwx8+ekd+7YBIljqYue3H5bZexg2uOoTtZlTjzTUjwNLs7XctwP7ceB2W3B/&#10;e8O2HWlrhRPayG3oiICPCTB3+jE46XCWS1twoIS8Ex0OQ6vAGIERPsSw4j+9fXJsZwbljI8xqMnz&#10;T2xmKKwJpfPcUgt+8+23+PbXv7Z+ZLVA9yP4S/A4FPTRsb0/8fntDoOMsoCJOSoZkDT5ZE0tGdSw&#10;9wjn08dAua14f39PenCs66UZXrup1sWqNKSgFE2HqMPYQKnvevBWLQu9eMD/fr/bmYnKj8XPakPv&#10;xjP2fYcCuK1ZMa/O21qrqLAqEgbM+nGg1YIhFYO2sSedlZrJiofDbLBqbgz7V6tC1fjW6I4lrgpV&#10;8zKzke/z+TQoHw8w3t7u2LcO2XeIdNzvb9h3NmN8WiPpzooww2rnWIZ6c9DVGnaqKsrS8OyHQSpC&#10;WQKFZbHgpU7Eu++7QcN0hXrFTb2tkCGBfW8QQYvp8q5rjWMzPiziWe/U+0aqj7NNrEzwST0aY+BQ&#10;6rFOls7TyTOY8Cf+bD4j+yAYrcrSLEAQPNGu27Yd7MfXuyE17MceZwmQU2+MVi2Quax1yti3M3Yc&#10;1pi4iWWmo2Yw5NgPtNn4mZ3VfH2EF/GIN6PyYej6AWbHej+wJ6YsqZaKa15cXN7CNtAV8Hls84u8&#10;bLJNrtd5URsU4un1wMAIyBXh6Zo0qzSS0yn4tddsNv2118kBIh8hW843mfdA57fjsyDWUITTUI41&#10;1uv3ZfpT47MLHOw0JDcIvmJ06YdfYhTn92YlfBKac+OUGMd8/dB49piMCX6n+LWRBTbRE5813T4p&#10;VOfs2pOKbQxPcg37yENOgH8dCnWMM1Yn2OGtEId+YLNM65LbzGHAjLJqpYBH3725QjsR73UNw4nq&#10;s4jllI80H68J9sMMOTfA4ksFLC0pXItgdnOzBIXIlHmpZD8aME9UBgQaGYBhm01Ga7g7HA+KOfwG&#10;aTN4oyDIOTMRmhiRIqa8c48NfuDFStCQHooOy0I49t1KhzzDJscqwQaGl6XaWaKRo7H2s5NKCk40&#10;NDuCxPfOHDwSUARDEzZoeJaAZcoS33Pa4CSD2A/+0PkXPTvBL+zkch868ngt930Klb3iBS9eQQ8f&#10;PDMu6MhOJ0tXfG9Id8ZjJLIyVL3qQKiS5riGX8OnTblg8TNEbB740+hPJ34WRnRa8HMBoIIA4/A3&#10;k69IONP4XX5RWYbPBwRDTqN5ZseqyNjJZalPa3tRPES8HF7ZmpFOG45R8/7TSmniDyBxkC+vyeF1&#10;ygiFRIPHU8AgnpZnJpe2ZPb3RHN8AHUD5RKeh5DF8YEfy2yjHFd35ZIL69wFY7CcUUlUQXu2xS6P&#10;csFzSjg72NmIkZ/a3x4InYJz55+cYxaC0mGVzuGC4pksQR/kuZgdpnbNHByaHZjMtk5M5yTxqoCG&#10;A2+WwZfT4WTqdzjxmnROE7Iiv31Napg3cHZ+xyxib6n/Ja0aLUzf9QHlremUIj5sOtNPzuR5JyVl&#10;aR6pAmV2GYxZDfVyH4XxIx9aaLnT/Gbn+0nP8YcH/5u+R/56CuBKjjHzyjMRpLBs+OQsSh4U/3M5&#10;yYfY/vQYn4QjSCYYIYnqBvCcnLZQQ8+agXm0FKAfyaNPOOs8y5lhZI7JEoad9WcZ6HoEzrogIYkK&#10;9RE+f/TQaa9B2vnPAaBMUEecV+g+4dw8Q6MFlSvfc9mkCLiWwMocBYLu9xjhyLPv9axondbChP9Z&#10;Ts5n97pO44JPHQf5xA848rO9cnaA63l9pnNF+T0019RPNsSNyKi09LWgMR464RinfZofdj4vhMOb&#10;PneWnJ8ieAj3q4dQFHeycU0nSR7rp+hdAO1Ros1DOMvq85rwdznZJ/aOxCSIowpoOCRtHPjwOnHU&#10;sGcEpVkWXWNlKjJZg3vimxTn4aQHz8sZNrWPkRn4rh8M9axu7ehqjtXu0BziDhBVwoSMwFa1qoQO&#10;qDsyDjpE5rEqlnX1LGwBKxnESyV7H5Bqa1VKwbJUfHq74X5bsbSGo1Z0AU7OyTKdB6RjnOch9mIA&#10;hDJTljdiwJrikXq98kAV27bhdrs5zrTjbLOqyFMpxzBnc20VS1uwtAUQ4Pl4QgG03bKCj33H+4NO&#10;fJvz7PQp4mdp73h/f0BhmfSEXimlZLZxn2wYjKzqmehGVdF1nPh+EVYAGR0b/IqEPdxa9fGYLVcd&#10;i5iOrD662WkONyWe7TkOw9DWrp7tW0BcbmahjtGxbQyQODY4+RYkGrRK2XHrHW9vN6zLYs7wtztq&#10;K/jhBwtc9KNj0w3HIbh9erN9KAWyrLiXEs0Ff/zLj1PVtWXoHseB9/en82ZDGejHgd4XAD0cvSLi&#10;mOm2lse+GxazWHUGfB0JpWG26JwkZ9W6mHTk5+NhkEehs2o0Xewu24ZXlC9LBVSw3laIqDuSBaNW&#10;jKNbgFvTt1E8y5Y6ym9/+1t895vvEA1yxQhmdEVtHix1DOy3mzWZXOod+9FBKAlCcolUX8ce+2vB&#10;DE189W4wLuttxb7tdlYPq1LQydEy+mH36hr8hlna67pgf26oS0FbauzZ0hZz+i4N+7FjDMXq2fPE&#10;I+/+DBVFrcWfbbKotgapzYJ5zouieeYYXumgAUcFKN7fHx6Ua3g8H2i1waM8xluL94VQgyUbOqBH&#10;cWe5SaTaLJO6H0dUZ/Ru0EGtFBzDKg+ejwdaVUC8akIAoGC9WSPjocOzlC1wsG1HQEnt2+FBgOHQ&#10;P90DHJbt/Xw+UYthy9fF+G4f3XHjLSCzLKtndydUik5Y//Q5EiVgez4B8ca11Hd8i08BQ/XMdM2k&#10;FeJyX3UmngUdaeNZ886Ephlj4CgHVvJdWJb4vltVh8L8O21pJq9aNfglHUB3nagPLMstdOvRrYJn&#10;P6wB6xjWlL3vdvZZ9USEgMdjhxweAFXjvU0g52yUs441YcT53xTAcEYQSstVQQdr7cCyNiob15ci&#10;4nCh/KtxFDf7UlmNkio9/ch7TZiOYVQNhfo8hkfnlTt4UTTmedIpGMInaWUaNwIXGmDW43lUp/tf&#10;nnc2dK/Xy8lhwg9qCPI0+65PFGTmKRUKsvPrPF7N/+PrbOVmw0/7yfL6dNmeSxBjtpqH6nT3F4Sh&#10;mgo7y3xleo66PkrDE+chGZMEkjb14yq9dF5KGp7F17iVYiUzTljE+j2Ojs+fP3kUtVnDi7rgOFjS&#10;USL6vS4Lulr5EBwqyAzU89mJwbxY99P6vPgk6SGVaaiGI4BZW8NL8yGzI5xO8FyTUiVaBagKxPGy&#10;aJ906RD1RqAy7RHS1E9DifdPRwopxs5Zntl5CejACF59cQ6+XhsyYnvm9tzw3t7Rlob7/S0YJBWs&#10;M/1lJP3VSyRPuao5txO7zxxlA4WV63bmNZ3VadjTCQ3iOCFbhfo8LnPmkOLE84cboXzGbMRxPSY/&#10;wMlBLWpGr4okjAEQEEEciMrcxE2/QpWvX2aaTNxKJ1kiDJJK8scT/SMCITHX4L7X5+QZCEHN53FN&#10;/FnGJd2FrBkKOGXs4UoXviexRnzUR/lnNOjjONHw63vODsD4lM/BdBvnEhFoEefHKsgMua8ejeCb&#10;H4T99TrMxvVZas0y58xHjY5UEcGNE9TQZNTNvJbDUbhxHoOcxotZJsQJBJ17sx4x85cgFeFYR+zX&#10;OYg16Q4epAoH08T3DXu4gBAUF/8kgBluLM9pZo46JXuwV8lMJ/nJucY+TLcbxRz9PCfsjJ4Mkmem&#10;xLN4EgozhDDxFF8n+qg+Ur9GRodd78YRgr3FMoef66IvhUP7w2teef9b40vndQ1Z5fwZxICf8bfP&#10;Xyzi78UZS+4AePZuOOknmggnJYc1KxjTkD4oHYDSne0y11lzykN/VPIJpyfn/myECaSeFQ5n4bkp&#10;OYkiF53nrA+enOA6ZfAooNpDZqBY2W+/Zh77qC1H0F7HccQ6VccTnflJ724gq4YBKHB8UcD6g3ST&#10;Lww2qbIxrpWeM1iLkGfO4/wskg8ADAyRbKh7vNivSY7aPrhTKMbgn8ajJA5zGv0OizRyL+icAwTq&#10;5dTXAP3cHLJ49iGQmVN2PtOp3o+OLh29GF44HXjmPLA9T3FBR2Uaodb3xs/rYHVjVoowUcJmHJaC&#10;ryfnCrARpo5hSQgKhEEUcBbkYbyL7UYpE82D2pFXO0Cg2ic9L0vH1RWRDo3+C6FxuByhc8GeT1ni&#10;SROa5661Gut1am6HlLcB7zW9l/IiacePiY1nnDbgdE/VMd0bod/QOZ0yvERiB6bnBA3Oysa0jtPF&#10;ENXAdDY8X+fbPg7ij1s2Yg+ZznmPef+4D2rrOLri6AfasnBJrDReCjZ3mBeHS7B+SorqUAWGHW/7&#10;tt6s6d/z8cSxH5BDMitc8lyC+oyIZRjKrJv5eP08Wj8noEizBDxPshGHk6PDdt82w7D2ta21OlZt&#10;Rd+2cHIttVljzN6x/fjE/tygMDiJdV1xdHOkEuaSTnDSOrPVzan29Mz13Co7jyOdx2J6d26veEPT&#10;w7KfWUnSauqRnqmrnji0H93G3QpqadiOjmPKoF6aOab66B7gQMiQ4rjjCdNiPMmctvb8Ugw3WiDY&#10;dTdoDBF050/0RVjTwoFj36EQbxJoQ17XO97uxPoe2DeDB+nuDK4qVv1ZC+DZqkcvaM2cqttzQykF&#10;t/sdY3TL8D0s2HB/u1mfrh8PDzAY/AubLHbHSIfCM0PNMVpq6oljdKgUFOcr5uRtGF28oalhWvfe&#10;8f54Gr76YcA6bBZ79ANAhTTjfV07WrPGonVZMPYDOw5f44qjeE+y3kF9hVBdAm9OuS5YV4Mcemw7&#10;CgTbtuN+u0XDW4NnAkQrpDhcTUEE+InDX4rx3P0wrH+4DGmeuGrjL+6ANke3whzE67LYuW4NOg6U&#10;UjHGbtBL4pVKKlhqxdAOeHb4vtleEgpmjIHb/YZlafjxp59c5mjgTePwIJYqDndu5y4BVU2zModp&#10;CX1cGaxZFucbiuMY+Pzpk58F873sx4FlWT2r27HQ3Tf5eGy43+4oIritKwiJApeDXTsqEA5rq2aY&#10;IG0AVM9oX1rFl/cvLiNsHq0srkObzvJ2vxlMh0MZ9T7QWsXzsaE5fJIMQIrg09snkztIxI377R5w&#10;bnTmE0pt2x4e8HQ7qnhFibq1K9kfQICAwyZ/zx4yJkMGSGvuPO5j4sdZnQDg1IukRKKA8eM+BsY4&#10;oEUMgqob5vzx2AGxKhI5UvNc3xarIHF7rBYLttxvqwcASviUiutx67pi67vrdgUFiq0P7OPA2/0N&#10;f/nLDwG1YwFb09Pq97///h/TRUqBlJFYQDy6ZpHjdHQZAy/eKZZ3UPdoUUFUAKUZlo+6UgwXvpmB&#10;TfknAQxf5FWKXKq6mTGE6ZrpWlob/Blz07yT5Pvp4AeKSuL/UjGMsvwcRRzQMET9vWkYdIhwrlSI&#10;ZsPQlKvsRhzZw1zmknsi4t2AY9HSOA0BF8p5ie+YnUehaxkCLDXRaawGPXlWSuJDuDFHm8cWMRXU&#10;6xaEA2T+UGOc3H7eS6bH8d509BDfM9R2JSXwzvkewIzAnMvVrMv9SWeMTg83jCXikTqj8wMEGMZb&#10;8+jtcRim3VKtoYPAsR5dqNKp0vVALStqBVppqKXh6EfQojEhTTopuTdcwyriiigmFT3nEheTyan9&#10;x+6NpOvJsTPZm7Y/qlHCqnOG3PTi3vJege3oY88x+1j8KJN3sPzTVjvPH1wZo1JAi7NGBte8ZxJC&#10;SCT+E3STkD+KoxPHvaCg4PH+buWNxxGRfI4lnMGx+J7RXWrwJuNV9jw6kA23scQYSvHMAZ/r6IeV&#10;QLlCGkrxRLcRjZXiyu/kVNR0iIUN5lvDgH3wF8n5ADxnXr4uGVDsfk/RzJKnecxAG+mTax8VO5NB&#10;BcAwL32TBHDPHxU8e559tyQ/kY98uBAXzrcgjEikIyj4MGmN6zTx97M4EF+w5Ed0tqZzZJImwWCm&#10;cQKQEXfL59BohRkOJYLHEhRoVO1rx1FqZlerNwlJXv2CZ82eSslscJAORCK7UmHGkmW0Xu4k83mX&#10;E4/k/tnf6ZRBrDOg7oaNE8x943d0BAY395U7CACUXuaY0VDW58EFHYo7rp0/hoMhUqi4foAE1xcQ&#10;mzIdPZSJNpIJmjsnNq1LNK/NE4f0IAmI3Zf4VnkjKmZBFxq/+nrY5YPnRyZ8Ya43v0RdZ3JW0NGS&#10;G3LOuE6RnYEi29cMWCgSa1eC4HIPuY7zz6DPMxmeVa0YhITBTyHPLVPIdOY5wpTf3KNSHLXb5b/A&#10;ggD5JTph8iWAZ2u5A8V1oEJcYs0Li6+BwcW43CB2t9Ag5eUhGRC550r4Eji8YDDgODsx/eTEGRD0&#10;7yXfo96b8pbnq5SJB/k4rSy4uMjhmP1bakHVVL00MntCZ/RPCXkT6+LzKiLRtIlXuyQDxqSj+iOZ&#10;CSeuW/A53Rt6Qcgbz6Wz3PvT7ye9EUF0Ru5TRZlYU9yGyQbxeddSXYfRmQyT7uLsWGKABoG6TquO&#10;ha1ON6Mnb5S8od8mMqvTMYx4mAXeE4KN2VNnGJqJV056KXmILauGXIUN1efN9SGjmXuR2HP4b87e&#10;prFr65CHQ9TpXfJ6paKhrIYxXHgNXku6RxCrZV5STytoeUQAvE6I4XsFcOiVaX3yQrLs079kP2xg&#10;V/yslNNnDBZwrXMPpvGoOQVytX2tQ+7k2uR513AO8luBoVy8AaQmP41EiLi7BI0xEFt00slB+dBh&#10;uOwVkBF40n3fsSyr7aeIVao6brk1OO2WFerN+vbdHDrds+rs/sOdTe5QbjX02LYsKKWaM1sKBoC+&#10;H4AahjfppW87arWS/1ItK7n3gW3b8NzMGb4fh+NeD2fsSDuW9Dt4rjq3BAz2EO5FBJ4hSyxzb0LX&#10;rBGjeMn8UPEsy8wyP0b3/mEVo++GpX2Y8+xw5zGzQw/HhD6OHoksPG6q6mNlcFyiHxAzepl5zu8Z&#10;WTTnZxrY1UMV/VB3xlXnwUy+KsFzxtCwVcZQzwRWPJ87jqObY3rbjS7o6CbtDWDfdoNuGIJ9M2dz&#10;W43at22HQnFb1rA3j8P9Bh4UK+68FjG87ONgBrk7KWHBgS/vX2zMHlDbt+MEEYNaQvCXav0kbl49&#10;UGvF8/GAlILbekNz2yCaW7aKW1vw3DaM3gN6YngmcGtGq4AaLvW6oLViPi2YU+/5eFiQgFBkx5Fw&#10;QL7Oy7ridl8DA1wIGaSGglCkYF1XEH5E1YN6YtMzJ70Fl/Z9w7LeABF0b6QJAFKskSoxj7/99lf4&#10;zW++dXpteH8+veLLmwXDG3eOgdIMKlIKIK1a1XMZPie1pqNCP4qirbfwNUAKtm2boG7Ef+oEoeKZ&#10;2bVCak07HA7HM+kWCqumv99W9GEO3sMhdczm3rG0ao5ugTv1DWqveob/6uuQvQ+syr61BpGCfT+w&#10;j242vldjWGKhHYjWGqo7mBmwaq3h+dxQqzmUay2otaEfA8exY73dzJGPgbo003S6nfUB8owCwM6+&#10;aCb5lFpQ2y30oOqwPdHXKkRr8R4NVr3B0HDzpqtttSANs8OtT2nCeazLgmVZQctcfc1qbbitq1es&#10;mAhptRmWvCuxpTgkF1iRYn7ObXs6rn/xBAfvo1Jk4n1HOLSH6zLm2LaM7E4ep+dA8+jDmu2GHqbQ&#10;3rFvu8G2iPHmWhRFvGLBq5aG25ECGDSPsidBRRGg1gUixc4kGMACalFUFDyfT2zbZnRbKr58efc+&#10;DGpQMzowDuvnUL///vt/xPSKqNSsiLmAz0wUN5oIUh4aejp0Z9ke2TrqJfGhTOb9Z2MhVAPVwC+f&#10;laH5lTY6taSzIpNfToMvnfyIeZ7mW2bX7mwkyGRczoa9xL0w/R7T87HJNI5w5sjcGCkXjddYoyca&#10;c3QGSaxZKnJ0aEyG7bQJJntDVQX/mrSwaX0ntW/WABHy6uNLP7718bI0rCWcnPNcXn4p3k+7OoMW&#10;s/P6NHIx5nNVtOfvn+4Va4tYX86fxiqNN5uvRqMBlgUd/UBp1o14vd0AmMLQnPEttYGKpmW5nyBy&#10;Q5CcaSHpSoBoosElt+2alXnO67R0cY7suZ7dM3VTpkPWeLaz2cvZg/KCSXmPLZRwcFyXnHtBRjiI&#10;swYJBwefR/quIiCrGVQsaT3krC4/P77c1EnWoMbUt223zI99D+Mx+NL8ZQDi2Rcsy4pjPh8T7lvJ&#10;s0jn/WndlUb/2XDm+iqyVJMD+PA8TGsWb+fYc78ljThpYGOTcOj4swszvb0BGW8yn6V0jk376oM7&#10;81Afn0gYKSXWhTyNPyfnpP8NwcUZxefPD+Ua5GAVSYfJh89GZrK2s/Ebn/ICPi/oP8eRe2X/yT95&#10;fqZnTwpBOg/pBLfv5CjzrH2NBWIe4zyn+DjPfsrTiXGGs0Ti2ddn/uyz/WfCL3AiGticzCSbnxiB&#10;Fb6n3hwWApH6AX5ryjWepub8fnKW8eTbE9KYOs+Da5JO8JleeO9cncnRoWl0a17FbrAAACAASURB&#10;VBxJDR6ZnDKvA2QmgWkUqTvkWdKPjJrPn9Y3f/Vnuj4WTtP5Ss3vx230fBJOv8/7iHk45zWKd098&#10;YWbHeVb4d2acOB1OMursJJ6+73tE3EmeS+JlU2BmtdF07v1/pZwHHXyJZ4JDnOan582a5MVFJuQl&#10;p/Vy+2uqkEy6iu/o+Uvn4O/07BNeNvWPy9F3hwjf/+s8A+H8vL7CGR9razPSi3yav3maitM69ZdT&#10;IoW/rKlTiTlbldxhBhYzJycZPPKN6VbzLGe6B+DOb3u3+rgmu+IiF8hDKI8LrmuYZzNxZTVoiQZ3&#10;rCsmiBGlM3yCQMuy0bjPVWnOqouzjcI9nINlLCO+roSO1O9SrZgCZ5fXTBN5BjQUa8u4430Rc6Ou&#10;EnIX89kHyAczGUeMZEEH7YXuOReeUz/PKLke8V5cK9PY81VcRjEjmNn0vDDuc9mCdHBPyxB79bVX&#10;npkzDKjE3Dmf4GHUG67P89dMR9S11e9Pvp7cvULEaF+HOXsim3E6M+Il+6QvDV3U7laKhMPItmY+&#10;d/BeOkzoUVQRz0oGFrdvEBRRILUBvgfN97p307sfz6c7xHqubcBtaexXZMM7TbTWoIDzjT2SJcjv&#10;CTfC++rw5vXex8yc1SPkMOHaSq1xXqnjmbPbnK3NHX/HhO3NLEzl+VALMsxBEWIBzw49c5AO9MOS&#10;YJ5uh5APCeC4tg7jMsmKqASJlabuZePd9gPPh2VQ932PJnQMunE9rT+SrZ01+6ueUS8BN5M4+1wr&#10;jbmr2pq3pZmj1Ne6Hwml0tbF4YmsgvjYD0ixhn/LsngTUQSUgkHotGisTJorYnxudzut+3OOYzcn&#10;YGtYPEveMl27N840x3StxSCeSjFn9m3xZqK5F7vjM2NoOPZp19hZ0WhQXcQSH22NNHg2dR3SBisD&#10;KGN4zKNpraaDlspDc1z1IgZ18enTGz5//oR1vfma11hjjsn0HfNALXQgKwC1sRbUyGIm3XBfWRFt&#10;uqSkA9Lfb9XtBE+ICp8ZyENTl42EuMIANRxL26rF2mJVBbND3bOK/J7FMNU9uZBZ5ORPtTjudTFH&#10;cq3WuFahMe7eM+ikMFgkO0/DY8cS/IBBvz4Uv/zlL2w9J9+mnRtgaQtqaQAsc3v0HolOvQ+HCbEg&#10;elsWPB8P1Faxdwu+9GPkmosAYuMjFnxrizWwlBL8bKhGFv6nT5+gqlhvqznGVZ1GzGYfHgC93SzD&#10;/Laudv26BixS9JrZDxR3qrNJKnsokIfNckGRfqHgUdDgiwxskcdkEsAEr+vfoY7uCm7YY4XVOdxz&#10;wJuaGk3QDogAG/U5r0IMGDnXL4/jwLI2PJ8Gi7Ltmyeqivl6BqG/BK2toB1cf//77/+Rg7w6sVPZ&#10;Y5Q2hXtc7xlw6UT08j3/HyNKNB1Di9SroTAx+Ik5pMIwK7H5CuMTHz7KO/tCuymdOOcToz85RwuV&#10;tnkdzKEzO+44p9khQ0X55JyWvP+s6FI5ivXjnfg3s3epYHnJWfH0oBJ7kWOQab7z2JUlpUjmHiuo&#10;01x9j1KHmpXb85pMdwDkbGrz4rQX0tCW03xJO742E12EQen/CyWN1/MhkmTF8cWaXNZ+doCX+JeK&#10;vAgiyyYwOv17oej4mtdasG0HalvcOMnrIMDike597yi1YKmLfaauWIzDMcPPBknSV85RJH9S2YrJ&#10;vnpNoHPMBLMSucTls7LEKVKnGnM/mxwTIYHKeIJXCiTKiJP20yxN2poFP/fJ+EvssmQWD+cKTHAJ&#10;p7kL8mxPL8kliOHD8Pb2o+PxfFrJ1FBvdnM1BONLPkaEA6ZMNJTElu/zLBf/isDmMLykc/SBrpaz&#10;ZorUpFCT9wGZy2cHejpveY7mQUwcyPmXj4d/i3pWoTu7dZqvnB1F9n+N/eC5uRreV8Mv93CSD5ez&#10;Z07xrFahM5zvl1kO8f4nWpm3ueSOkf4mSrjmWuUvcr5XbKdMPItEREe+fX6CvHDHwLz+iMxERUJw&#10;UD55Rq76/rJCh3tL3hc8KoeRZyjvlVx+lowfLPv8JEhqXpdLdvss//NOQVuJY8w10AjQ4kQL+LD6&#10;AjoARt4xKr/wWu5w1v5ZzCGUZBrPXJcrMETcGpQVHNsJDtnZlRlHVDoyaBVKns43zF3RYc+dc7Bp&#10;eKoLJpGsqjg50nwdk7RmnhxDwTg19MidS2Pr7IjrynvNxljeM3lGjgQgYMOsV7h8BeXqackCreIk&#10;NchkBB7MP69Zyvh8e9aZJKoCcQqaz3L/LMsnXjNBxs3nPcYvmckc5B4HLcF1bIUvC4WLvDn9MvG/&#10;ZCrxefzq2am8juM67bfkPfnjxJeCBizjzAiL59zHSPkDBDRK0t9E/FH5k+eJh214tuLZmM/7Fx83&#10;4tz4/U9cxWWaO2T2fcehwH7s2I8Dezd4FlaJZcbyhYdoykfbFp1oz2lXU6642JvkD6FFZOIfXLs8&#10;AWNaZ6uANGeBvDijs/E3rmeQd/B1TyaDeG/+x2mkDpX6jd3H+7qUOjnJc+6EPwn9jkYpzr0OTq+L&#10;7iPBV5wW3Ogdqjk/ILMHp122LeJaU55a8keUBHJtZ3k//eP5SadxOravZ36WV5K/2j57lu9L3f/E&#10;dz8sxWlZf84Rnu/LpAuV07Pm6/g+s/K5rvDMwpQxnr3PNffdOfH50AOLw8+UiVYAAtuzkjmCGZHJ&#10;PJ0l3+vh2fe1eWXrxK8Dvghwh4M34nQ8w6Wt6MPsnCIVUizjrrl+fwzPWheDzXg+H+7MtKqD0xku&#10;DrcEQNi8Vs2pBHHHcq1Gb5G1m5mIBnngNFULWrXM4qE9hBid4oUZr4PBeeoAPWwmNm/rY8SZGjMO&#10;rirGQCQWZbAjncmk66N7pvZuEJkKeFWPZ17uPR2Uw/kEsgKUUDY2Trfp+sC+7difWziE6AxWd3Lx&#10;egoY44Md97cb2lKxtApVr2xuS9glxgP82fAsfAFKa1iXFrS974dnVVvAYmkNAqsG2rcdIvAMYAl8&#10;7v04DId9mD5Ya0OrxQMThoNMG87ubVmikZ3qtMgGnKUWLOvimcMV67pGVTUbvzZ3Og7fb9IveV2t&#10;xaAslmawpn1A+8D2NExy+muKZ8YDlm3a+xHn2jLeDT5jOJ8/CN/hTVc3h4cJe6uYo5W23nBIkl/+&#10;8he43VbcbnfXbeFVHenYtt4bqTsEvQGAWvbs3KSzlor3x8MrZuwstNrQx7AGsc6XnZjtHK+LOYoV&#10;ERyiv4T74JfD/H601228/bDKCzaaDAx7qRCpEbRMHWZAqIlGdX6xgITztgJ4MGEYPnTot+RnXhng&#10;zyMm+XEcWJYF7+8PoNg+HkfHfmyWkQ87p9Urr1RhTlT1HoMBD4bQc1trVkWhVvWyLEsE4kr4RAFA&#10;cL+/4fHYoGpZzBCDoIIYrnw/OpZ1BaF+2KjTssRtH62ng9Pi1AjYGkyyWXJ+f9sMg3vbd69UKHF2&#10;jmPPykiXO6HTdOoSc2AdIRsBVsGQf2YCQPo00j4oTgOqFgQA1DLcRaNqJfRizTlYFYjxMsINC4rP&#10;RbAua/Db3gf2fcN+WFXS0ppD/4gnppp8631HWyqGHmg0UmYD4+oQikxJEbDrey6IK060iPxVpJyd&#10;yRQQkxCf7wvV6MrNRbYo5bT4MAfSfAAxjwUpOOfPQlHkxo3hCmUJnLnTfGGuLFPmhmEfgwaXoHdq&#10;rbNBMSs/fG/Ems5j5OGho4rvsxwhmoRKZtnyayJyhbQEMczTsM8d5M8ik3MNNHomBRxpssQZjzvY&#10;vpz1wbNyOC1DPDTtKb/H9JUPumU4CSYDRWCNPYh5WianidoF1P3SqccfFzr2684Kan4465C8PTO2&#10;+XZ1eiGZ9m5NIFpd0Mce1Q63tkJh3atLKWilQiHuEBfHDzfHJJXPUJI198VohAaSYMatHhiBGwqZ&#10;1v9C6/btgbMdxNXR014BCLz7cAJMK2nlefmXnUd7vwRFYWJ8rmA4QclEA6mMp2FCS1Dy1xOViSAr&#10;RHSmpzwfxnwl9huioWhpV/S+WyR5orWhhK/4msFTQGgFW+xUEtwEy2Zi6jwIHAuDECOyaU6Z4K5l&#10;EqYgB26RZmLRa0moG5kbhE78UUD7Jx0xZG1UUMKXJrmGZ/ztEV9g/1J+xvOXsBGvXI6kZcQ5ScOQ&#10;Dk0xTMDreosP1KP3M1969VKn5bnR3uygmMnqcrzzHsi1VGK/k9fxfV7Drbf40Yfn2KsD6gjOOlUE&#10;JEHG2ewsbQUdM8CJrGM9z3x6ksDTWthmDfINhQ00CDOvpgs92DJZPPfow/NPkiCYxdzANvh8bJo4&#10;v/BvTl4GkRrKqmo3TiZIxuH8XCBTSXjuzbybQQOxdrOzz9cAcIiLAVVzkOgkM8kH1e/Pkjx7Xmb1&#10;0KghT+Vqws+4iFev8PyeVn3CbmdFDAWQ6qRX2TOGqmX2fJDlwR0BGD/JJecVdqfhsqt4RpykBou8&#10;M3mnjSkkrFiWvTUjfn12uEv222vumTx/Hvd8Qb6nmsHncL4yu1vIY+mAnbmDSyv1Kuv5npOTRZXZ&#10;XBRQI4cQ6oP4mci1mSYzk/Fp/HEir1PUeY4f5x87OTk3qkxOe6ft4PN+TfHxW2PhSXZIymcJuqZR&#10;Qp6Ve6FQaKf8c77hzgEFgtdf55Br6uMeJc+R6/LF+bGI3fNwXMhSBLof0wJZ8zQApwB48QfZkCZZ&#10;85IYHQO42N5x3VwF+LDGOv1NPWV+xQqGwjUCLi7gBYKup69PcgsyP4PBcmbBfpRIijmb3t4ZI+Fk&#10;LHvKIX4c6i2u1HSCj27YuGHQurPgtBjzzHX++7IWDncTSfGAO8mmzGWfd0ya/xWAzVqNrlJLTN53&#10;Gk5kvMbfs0B0uoonlZJwLsEm/JDyH6jTOH0g7amCglFGOArt2tec7uMr9ZnQaySdQfP9rKldwZBx&#10;4k3UO9nXI3TwkG02h+HPiArD0AcyGHWoObmhZpeYMxun+4D0i+F7Z47A0W1zmb157H2C4zR7WaoF&#10;YHQMiCpu6w37MAe3QHB0s6OfzyekVN9XxXOYQ9NgCAru9xuW1bNyS/GYuO1J33skQcz7oDCIlMiG&#10;Ho5pHPQnDosw3JlZHfqgnrKxW23o6ACzHiHe8NLxfqeMcKjbe2OEv4C6AIMUpL2sFuMY1Xsk0CHV&#10;w79ijqgR53p4IznChDAZzG5W8+aeAWoIHoTKEqumgSaMTq2RCWqDaujHjloN472UhvXW8IvP3+Dz&#10;5zdABh6PzZpgbgXrbQGxfd+/PHxNRjRy5L05zO5Z4sMhZlprqFICOqfWikPNEbptDgMigrZU3NYb&#10;jjfF9njHtj29SmjF5093SLWGfkMNPuR2v6MtC/besb2/wzJrDZPcdB3FGBs+f/MZ9/stMmeJ2Xzs&#10;Bt3y1CfGskTAYF1X3G4rTNfbDJZjXaJB5+gDhyqAajQI8WaTgr3TIWeOZIU5mQmvQzoSWEb87X5z&#10;Jx5t4pHVQoBle3ej8Vorns8N+354hcOB2+2GfhxoR0MpFhCoxQIOUqvh2w+1zN9anD9UvD/fcb9/&#10;wrIsUQn9dr/ZfT0Ibg0tG3RY09R9z6aobMpIPXKpDdu+W1NZIIKAgGWB90i0U9RFoIdnlYsFFowO&#10;BWNUHENxvxkOOu0AS2aoKIQkhTj2uzfilR6ymZBXt1bRj5SJtQmK85bjOLCuS5zFxORu2MfAYzO4&#10;lLUt2J7vWG8r+rE7VrfZ5uvi63tYI9Zj9EiMXFdzphpWfMenT2+Gs14L+pDT+pCnfPPNZxCehfwa&#10;AEY3x/C+GxY86VS1OU0Rzi/xsVWBLmzIK8HPyMv2fce6Gja6BYdNJnSHJ6Kjncl6IhKJkrOPKCot&#10;VTAw9TgLW85kLRtwMkjh33aeZRU7qgga+7K9A9Jx7BZ0X5xXzYHh57adIMdEalQI9DGAY4dIwXN7&#10;okh1aKgOHcZzDu04nrs534f1sTgc1gUoaHScOOtFGgezQuIbeTJAXPkar65FOEP6MEB6hMNpVqQB&#10;FBqfNEhS6ycIv13v77tA12kMgExlwmlEUd+cswrVJJl1KPZJD1cyeM/izzFljhF325CuiVcqru2Z&#10;rMrGWYk/agOt83two1FKZIzSGS/ehKQ4s7Qbj8BYA51IsT86OSDMaA3lh6VN/p3dBfcswGeNLeNV&#10;vgcXhTz1ksygZrTHiQD8KiCh5IUwiKQwJ+Q4VKn4sXpgjBFlXTN9RpMUNQcjse8yUDBC8GB6f1ap&#10;6sSU1EvXwlZn1i9dGf7+nAVsEUyJfS6l4uhPMBPEmK411lDvYGwZOlaOAgGkOqzKAGoVb2RAHGsa&#10;wVyfEc8zWrXP5jHGQvI35ZpNu6oMQHkTRy+dokETQlmQzjl49NPPUO8dnXTuTEqK4wWrMtGNmxr0&#10;YnuWndMZ+SOescA7uXvUV0XCwUNnfDqhaMif50z7J+1SjXFQIU2MLwSdGQ1djJ+JufPFupbZ4HG/&#10;gz1NiPfM7KYSa8smUzqM9xSodchmhgponMdq+N8X+oQ5twoQwaEMMhlnKG4gBaa6rwWzD0jLBwZQ&#10;FFURvFKg0DI1xOwDs1s0z24awPP5s7ExuzD3hY4rVrfkhiGqW5wrhgCP7yMIMngJyJ7iQT5/HWGc&#10;U5Tw43k3hfKBC+sX2Zn2PHN3ALFXBR264cR2RlNc3nAdOuXO9KJCYgZL7oplLKbTqwimMzHNGYCe&#10;5CBybwnVJOY0jvL5af7Fs6ZiYDKtIZyPyQSX44ZV9RLC/aDTSnK5p/l1N4b5fmQx8Xfl+cwAHOco&#10;kJCPM7eOsy9Ag+Ghk/dxYr13c66IAJIKHJ26/Kmqhlsepckd8OCk+B4cmljIhXKdawG1plaxhJbd&#10;ZmtoekeZ91YEpoUD2ciywOxp8rGsRONapFKZ8nVe6XBkgzTBPbPPi1dlhQMc3WFsStImaUUASbd3&#10;KKxjfp5MgbNhegyAqW9knlIoovFnVM1FKS3HPPGkoAvxjOQsW4Ww2lCACJKQl1Bv8jfdcVonnsGL&#10;hdcJQr8MSB5XSjhvYtqHDy1JMXUsfzOmXzxQw92KcZaQIQpmbCEgTniCh1p1UMAASBo45AuA9XFA&#10;d9nj9DgANJGANSneHGmMxE0fsHNReparDnfoBOEoMAcSRWBRI819olJAx9vAQEVLuek8fgyvE1OF&#10;tSEW+tQBxwglQYk7WNX/o1WCjkSK09pE62Cm84BItXPk/HeooqqiC3Ao0ASAGsZxcZrMoKRt0smJ&#10;C2RtkfBMA6I9sqAxGZbMhgbXUsVoyZ1aiGBMgYyR1SqFZek2o+EBegbBjf8PoNs1dDwENNxQlGaw&#10;cUUUu6Y9NjwzNAzYAQztYUgyW3Hm8zaKAwpB0YTagRq+L1Sxu7HP7/Nl8i7Pseby+S+S8hWaOiND&#10;jNThSvIFQfbMyOzt+eW8hbBJwqC1nL5jWY019Gpm6xrueaZ3cMScg1VZVdB5T/l+fcn1N8nfbV3O&#10;a2y650DvCREUM1JNuhrUqSX4h2XNM+mA4UZqsZblPA4BdZWhA0tr2PbNacr2lY0buR5wuaC9G2/3&#10;5nh73/wMGAzAUJb/wzOoi2V3jm57tQMdph90x43t+45WV3SlQ8YDXdoBdKxLw/3+Cc/njqc+8dyG&#10;81h3tqvgcCeRBZYFqBLJJMFTFYHnDCCgC5mdKGW1BnrFmhfW5pnGh8tuD86RNoVzCxvMOPu+d2u4&#10;CstmV1jmNoo6jq/rrr6vnnwYupl/GmtkzvqG/dgAFDzfv4QzSqSi1AXQjt43tLZgdKs6XpbVE5U6&#10;tCsGDhR4puxScX9bUbRE4KGU4njVlgX73Xff4u/+7j/gP/3H/xPf/voXqLXgj3/8C/70pz/hLz/+&#10;iD/+8Y/48ad3/Ou//gm1Viz3G7bnhtoEoguGHujPHe3WACnYjh3oYrQynqhtxfP9C5bbDf3YTQ64&#10;bBoqeG4H9BhQUdxuN3z65hP6ODCO5o6rHSrAui7Gz7viy09fzDktwLrcsC4VSwHe3x94fNkxpODT&#10;N5/xeH+g1AX7tkPvN9zXm9GEwhMZezQ5PI7hAQPB8XiYP2iow3WYPtLVnNutNfTRDW5mDAwMtKPh&#10;86c3rMuCx7s5F4caLZRasNYV+hA8H19QasPeTX4YHj8ciiUrCIr3Hjv2PTKf12VBWwo+vd3j/d53&#10;SLGM+x8eGxY1u3brB261ZZWOKpbqsA+aDsztuRkmv1oAplSJey9Lw3N7BLSS9TYzVWCpFaV69bQH&#10;vCqsskrH8Ea0Vm2+OdTO0Tcs7Y7ed5Rm/Fo9WCLFMekdS/3xPGD9q8yJv6y3kOsA0Eo15IlqDtZt&#10;36Cq1uega/jHbsvifG2AKbOmT1RPhBE8HG++iFWs3JYFGYiwwB62HaU2y+rfd7TFzheDg0+HGJFa&#10;0QqwecWDQHFfF+zPJ0qtAY0zYFUG6gRZm2Vir+tqPRZ0YKmeLV0Nm3zfQ5jgiKbE1ZIu++FNUU1O&#10;LIu9V2TBc3+PPoPdHdmtNctwDwghRW2Cx9OcwKUAX76847bezQn/eIeIVQcoStBpBr3V9VOrKknU&#10;N3V5OsJeNb+DySVUNgPOXikHnfZogGwoEHPc39awrft2QFrDGIqbBzQqFOrBQauA8Wxvt1cPD9BZ&#10;4vJA3w+U0iyIOg4UrU5/iqU0tKuq8ddeKYxpxJ0VF7jyncuSJRKZpfVzr6vq87VcI+DrN/u5h7xS&#10;sPwT+fotzyrgzz13vv/ra+kc4itKh3mXGIScrot1uHpaXr5ms1BfvPvvec0G+l/dUL9MP477Z776&#10;coo0NH9uFtOSn/dzclBN6/vxv+JoBq+fMQd9LKq4+MF2Q5YQHrCorkUfe0RUd48Uh0mr5tgNp93/&#10;zy8aI+EcPO3dmT65Xhq/Z8ZFOuRwMoABZp/KmSyu45j3BRPf+OrIv3KzDyl3//7XB8NmHoHoh89n&#10;6nlF1ucX55kLQPKbeZv+zNrlrf7aw053nF02PgZ/iCIdFH5F5MSLOT4Uf3Vi9g2ZV2dmVvkAdub+&#10;cN7/d7ZSL3+4nyYqDD4+/n/+1i/2IB3mPyeH+FA42onGB9c9OD0LyZtnPvU/vTB0AoTDNoZx+vnx&#10;a7PM1pdnisrz1zLkPowyZJovwv/i2k+1Pn/1Fb5weVWF8vo+MynPvNb2/NX+ZMb3yzU4EcvXR/6z&#10;+gtIt0ln6neTl+tOXvxalOp12cNBox/OQvBxeU2ff/XFr8n5z/mN2UmVowQyCIBwAp5gBiT/PqmV&#10;r8bBMUyLwsqEWPdpevmcr1HcC1qYpy0TPbgTfD7DInSOux3zV85yZgCmvA1nnSZ/mIODr6YeX3gl&#10;MmN8DIjxS8mhPh6kMzHJvNevylb+yus0+ggenK/4333ZeplD+msii6XWZiDrdL79c+p/aokxMk3x&#10;A2+ZglfzHU6/yuU9H+n1fvPfQz/qqJHQ4+eCdzyP/iuvoK2koXlExi+MSvMy50fQwAue5zdn1f97&#10;XhYwK8jKmfM4+fNa5Splvv587YdnnNaZvJNK6AtCsUTYjy8XOD/HKV89/+tj4Xsutadz/kr+/zUe&#10;ch0qD7nAx108ycrlTJFxqg4GJvx5dyYHrIzDnezbkXpFkamq2iukcc5qpkN+P47JT2CZfNbwjrMl&#10;H8o1KVOg4wRH9GFNL8EsMWe0eNJLQOwJA2ZO80pD5yQYzjT9QXScRyHVEuBE5cQndDAw5EzZ99b4&#10;vHhAvaCUhlKB0TPJgEpUPzYIFLU11MUaPhpcjAW5hyrUcM9QqmVWigpqW/DNLz7j06c3wzZ2x/9t&#10;XfH26Y7v/+Z7/MM//AF//4e/Df72u9/+B/zp3/4V//Iv/wJVxU8//b/2mdOBNaws2J4HpFhzSioa&#10;tRjUgmC4c62Ec4lrG1nrCuiwRJi61HByruuKre0Q2cLWJLY6A59DB46SiUvFEzSWdQU8w5aJXB2W&#10;Fb33I/idAJ6tziav9oyxDa8qGfFsADiOgVYEWnzdaz3xHVZ5iEOt6EDgOwNIPPFi669Hz2D3V16R&#10;nKcKwLLd18XgMZalWfZ3ZaNdg/mQw5JQRu+Aw0wo16EP1Gp0XqtlyC6LY0YXc8x++fJu1Rn+e10W&#10;7PtujtPDmxaWin3fsK6LJYQyU5twGPAkKz8E3Z2RrZpDvXqz5DFGQI7IcBz/MdBq83ErjtHDqVvX&#10;NfpcWKWLADIy8UetKsTmtgd0BtmfyfusPD0Ow50mNjiTPAjjcRzm3DZ6b1Hh0vsTkBLNg5nkxoTa&#10;8KpQ9/N/x3F4M0yDmaEjWkTweDytGmI/IA7dBNhY9rFHUGXfj4C04csCnAyeDLRlcWiT4g1eB6Q5&#10;BJGIOYtPdCfYjx1SDIvfEiOcPmGO/2PoB5voKjYpt0J2UecOu1ud1rziCJlMdJZx6vj19pk1FLeK&#10;ktaKNz+GBQ7a4vA9hpUftkNhMPti57jssLPKZGw7Y2N0lGa036Ra8sRpwi+Mh/lvRqwD55mYvsIy&#10;ArhjjxnSLB+ZFNZ5KWZ9+8MzU1m/KmSTLh/XhBKgIVYmB1QaVh+VFl59zuZTHwNLRmlvmH6R7jyd&#10;tCdG8ees62DGkqO3tZsMnFC8yViyYdRVgwqFZHr/rFBIWC5cIssiDQ8Crq+r/vdK9eIdSeizLiGn&#10;q/znZT+jjI1WlW/iVcG87hE/S//K1cDmGHyPw8bVyRZgRk8qULVV3xfPOjsZ43As+bNhPr+CWTFj&#10;wu/Zj+5RUnuxAe3z+YzvdUwNCGjsuLD8UGERlBErYXsxKdApSO0KZljyVlZeK9NiXhY9dpBQAmmq&#10;zk5wdTxPGmeR3Tk09/WyH+EMmshP1LL4Oj87UVzex0ZBfAfB/FSd9jgO5nTCgifMNIcLs5T5+a6I&#10;UWkHznt/Mqo4F6Op4so2cUmZsU26yJW1N6O5kM43Tn53rdDgszDmzMOZWbnx7m/x/uQvVeT0HNK1&#10;uuO7+GGOvVWBFpzOC5uEALMBGgsJSK5kEWbw2n8SC1ogJbPcyN6ILRpzFmTWWCylOg25s0gQ2JeR&#10;1R70LfxGju+FSXU9W+XyeXSqjixBh5jyW3XVgO8oY3pi7LvGuswBMN7iZhJBigAAIABJREFUKsem&#10;Df24xzifRe4D5RTH+uJOJ56vOu/fdcb2ObPWrN/B+Z4DQAklQ08Zbq9WWWA0ltIoAy4n/kY8UJl4&#10;uZAGEYt14nlUInzgJ6eV8lm5VvmZeiY8r9N43+w8c6wxUEnpHzxnnhvHP/HWc68xDcgbjo+ZyXZP&#10;5w9OS6Sds9NHp3HSGT7RGoBDDE6C/lBx3jm04NT8zD/XifiMT3yktXltQkfKrYunxO+xd3LZq9wD&#10;65ti2Im1TAsDJB4kMXdVsv8EKcj5K094XEOdBGfZCPI6AMXLNqGTHMjjnPMl34vVmOSaE6X6MzQ/&#10;gKpGVQj7w+Q9FZASNJ2swvBnhTxTyTN8bWjMTLRbpuepVowhVu0GS+PKqsR0zNhaJc791KIg/g5t&#10;7AVPIt+ic4MwNslznbZjT1KOzqSl039Jh3GMhdnZ6SyPHF46tvwL4mtg5JN7rEEAricMgaJDi2Fa&#10;8e5JG4Bqj79BXQkGYWClHAWjTnJdABwjaCRkVeg5cdCD/5JfWi5VmdYh5d5JVxjszVSDviDI+0w0&#10;rjpCDuZeJY8vhVn+GWyDwErxSQc6APQTXas3AmOyxolwg6+fqWSWFwLP2uYaSfKAq86KqyyZ+DXA&#10;BpiTHigJZ3F+nQRAjiwbPHCF/Ww4/qnIyRlutCyhw6jrxHp5nkz7x724vmanbUKi+H4XJToKmPk/&#10;nw8uwouVjp9m3Gc1WClcJ425Ewc7HBdIy3p0OxtFKmr1zGd3QqoOsLmp+KIpGlQPs/d7jyxra2CX&#10;gXTC6ZWAGbEMRSlqZ9EdxwJBKerOs4qlNeeJPkPqkGRPyiqXKehYpizooVjWFaz+U1VoTyxb9uuB&#10;ZuVFP7KKWeC0BfNZDO1wCWPPQcHo8GxwG4BBPyF4T+d+TLq31IpxDGyPLxjuHLvd3wAI+mFO5eV+&#10;w/12x7oWfL6t+PTNZ7TbDVKr8XbdMQ7B0AP3mzm+v/v2V/jlr36F3/7ue/z621+ZPSIFb95kT0Tw&#10;9ukTPn36hG+/+w7H3lGk4v39He9fvsdPX37C3//h7/BP//RP+L//83/BP/+PP+L9/R0iBT/+9AOs&#10;KLADavjShsMOfHq7GQxM0cScdruWFb59HNB9B6DYAHzTfmFOv/3A2/0Nfe94bk8cu6J6ZrMMwq44&#10;X96Bbe+436pjDAMi1RzBR48s0w7g+Xji+dwgAtxvN0A8y7wWPATeaM9w2sdxYByH4ZMvBv3z/v5E&#10;Wyo+l2JNHj279tgPHA7ptW077jeDVdk3OmQN+mt9u+MOoK0LtucTz/cH0BpYsaXuvA75Tt4D2BkV&#10;k3XffPMZpVjm6rEb/YmYY76qoRowlLjvW9iq/BfV14R4VFZFA1/eH6YzelNYC5qwSaXifr9h321N&#10;b7c7AIM0E4fs1CF+jiwIYiKyBDY4/40x4lx2P/+E9nhuT2ABIAW1KkpZ8Nx2/OKbb/DDDz9i9eaQ&#10;bM64ruY0XVo2yQ2UgKEOvVOCh97f1oDkud0WvD8eEPFMaee3xeFvIMC2P7E0g49pHnxY1oparSns&#10;+3PDWiqqIJq2wp21y2I5xdTjBPQL2O/92LEuzdZUFbsHNog5z8aPt9uKbT+iQiGqhJDyAfDCag9W&#10;EuN8dLtXH8P8BNwH0P5msL1g363KRPeOVhfc7xV9HOjHjiFAJopoyiOqhb7flgnO9aO/JCv+jQYr&#10;iiSvJtb/SQtUanumK2z7E602qxQSgxVabgt63yCyYt+faHUNPSvg9jQTSVrN3g/jJPcV69KwHQmt&#10;NWQgQ7PBqqlYze9NL0ljJJTR6XUyDtSEHQUT8Wh0egbXJNXBHPDsSIgLNEuf+TkVltPAXww+nJ0n&#10;xyYVY8Rz8mscp57uoUpD3pUOL/mfM4Xm5yccw5mgi5f1Eh+UpRcszY5Gm3mjaVySSpo/Mx+f3aZz&#10;T9ygEBftk/J5Uhc/bPj5fRp187POa3X6k1ZJ7jXO37tMyR0TFsk63/Dj2K4R1g+OtIvCWuJTW5AS&#10;Zet0CoobYv7TFRiZPYyXRZEyTgYKYPcJhuOwAqVWLM3+NgHvzvgiIfzKi6xZGxeXaNqEMCIuX4CE&#10;EWxbRcbMsuR0jgY+oD9HKJAVgOPyZTbD+Vl29JwB+rnUMdDJqMuUBQLel+c55X/VyWEa9/bvOe3r&#10;dH7ivF7oMMNSyWTnNeH90qmF6f4yXZcGGx1yp6AM+R/3Zro/ZPqpiHGqWnmeNboZYbCcDcuZHyVf&#10;O/FG3/e0sTUwM4lPDueFOXYbHzszJ9/Mm89BO+GQYpl0OktzQOHj+VIkjJAI0KSGUcgAj0z0Ufy+&#10;hDiigRnOhtOdOdwUoJlBx7y2c3bmvKYfaQKxc6cjJK8/C6NIEFlKpMEBOgcl1iyVkOTfZvBdz5CP&#10;93S0z0pCrsIliBP3wGneKeZsVWbDnHKO+La5L5OckJzDtJi5OOIwOKQ3zbvH/WEY1wqDaKCTUqAe&#10;wTcCS2cHr58cYBxj6BPgZOPzzMiYzlDASjj0EQ346WV7G0XwofvwfMyZj9Qzcp5ymjPnETJNZ0k/&#10;7TcQ1xGDmjQkwKS8wuU5Yam4DXkwr7yMtJaUYxtjZ2qc9jjUqUFZmXsRY51o8zQBXyz/htOaTOdG&#10;4nPHgJigUuhU8q735AckWDBg56Iq9BVfDwMajjMVj+SZQ5b90wlRyL/diOsjyzKNJl/J0UmGXGC4&#10;Zj0mYFG4P4TPQQa87KlnmRw9KyYBkQ7VEfJUfPOTStXXqECnoORwCame3RR9RnzD7Qzm2ZaR9zKH&#10;bXGoM3t/Zr/zuQmYCCVsYTagEMF5njo7KNM4f6Wz+fEPSUwHwRnC70yfc7afigUqu+R9PF0zIAZJ&#10;r6Dc9G8zQSDOrpiRb3SZjgHBgHacXswMhPN+zsX4nCf9TPpCBCAAQAcKI0pC3ugcVBVwI79IgRY/&#10;SsUzvIJsPOCADKyPyQDmfGJeCoNkS47KmaDrcGgtdYnmD2FYIqBseC7odD1XVpCX56E47/e1c0Kh&#10;jiIZcEysbZ4t6i8F6Sc/6yAn2gDnCJd9bKqFuL+SP8Za2d+lFPRpveR0GOTDfM7PjAU4vTK5xXn+&#10;CZN8xiif9ITgjbONB+etMu1fEP3E382WTAhyd0RDIcOComNq5AcgrldR7Ls5FspSUbUG3BidGftx&#10;oEpFxwHt5oRa2oLjOLA7BFIRy4okHJlBmFWMYU3q27JalqXkXOmkEyFco+99KeEEBhA8XIfpElUR&#10;QbKTbTP6qbEi4RxHHwmv6Wve+7Bz7g57HS5vRAB35kIN7kAGm7jBM3WbO6B60BHtJso77tQ4NjQ/&#10;03VdUUqDFOttcfvlZ3z7q1/id7/7Dn//hz/gb//29/j1r/8G33z6bI7cUnAoMMYT+w6obqh1we2+&#10;YG0Ny3LD/dMvDCLNM8HXdcX9fgvs66MLlqVBuzWv3PvA+5ef8Hi84/d/81v8w9//Af/Xf/qPeH9s&#10;+PNf/ow///nP+Nd//ZM1A3zu+OOf/oz39wf2fceXx0/48S9fDGP8sN4row+8f3kHM2a728Glevat&#10;n+d9P4Av74Fxvq42xtYsK9eCXs3x5g1qYd8MdpQNHSHqDsYVx2EYylDF4/F0GjJ6XZYlztC6rjhG&#10;R2sralU8H08cvaMti0G4uBOf2OelWjXFuq449gOjGxDQFwZw3PHYWvPKiR2jD2u62IdBy/h9BcAY&#10;pK8RwX4GZmbecr/fsCwLbrcVz8cz1kzjrA5so6M574hMfMy2QEcplm3cWg14JAC43W6WJT24RpYF&#10;DThMy0FnvWdOe6Nm4k8DFpQUSR2tiHg/CnuuKsJBSQe2OITh8Ap5G5M1fmQzyi9OF4fbEczi7ofB&#10;LBPmlFn2zZsv0qFNYfp8vHtzzoLaGu5vb3h+eTeeItYTwRr4Fqh2d7AXrKthlksRDC14PDasK7C2&#10;in074mxDbE/aYtAj99sKVXhjyoTH2g7Ddx+eLV8cHsQyxztu6wI2q9x3w4VvbQltKGwg1agyOHpH&#10;qwXbbljk27ZFEgmkBkxbLQU7oaNc1u77gWU1R39pzSGnusHViHhWNkI+Um9Tt70suYDkOvl6fb6g&#10;DSUa1RuECGbT4fim65K1lsh2b7V6c0sEvMn23HG/r4AWrOsCNliF8/ciC7r2SLKpIkCt4VuyRqsV&#10;2r0h7tIgtQHqFQyz/WKjuyj+OL+onMTGILMn0smS3xRhaYOi1smApD5FRWRSmvPlAkVPqhUig3Y2&#10;Trgh09fDVOL9hc61F3M6/Z08adZ75rWacYqjwQcNac+a5cXMeBFbuDBIrg9L5WdyApsuOo8uMhDn&#10;e5w6QwNu3IxJofBbCVfm7FQJxSqySC6LNO0AD8DpU52vO90xFA5SlPgc0nFtmcFcg1N/HCAcT2dD&#10;/aNCenKEx9/pkoAilDS7h+OFhsKSE3+VBX76KxRUYhXCBfYIHCQREzwUQn0Mb3ZkmIGAYZKpcxXV&#10;cxnMx4d+fIVjQ/XDeDlHkWwUlE7GmUL99AiNXQ3SI6EZ05IoMaEAje+6Qc8MneFltRR8JHOz8SZ3&#10;4AvIiRM7mClBFNYdbMbGJV2eaey8hoLXC0nDaz7PiDNJwREmjBvH53tJkM3XOBjUsnW7CwJzWFBx&#10;SZrl34qsTIn5aM5NxfLJ5PIknOg/AwkxfRqa/qw0bKdgxzT+4RtRYo/97kFv8wp4pnQYNqQ9Abt9&#10;jwlvnjwwMEtnfvbipTDn6ywLeHk0fIbZStkIqpz4+Mfc5+sT5tXzv8grJmzKpDgPKOrM4dygV//O&#10;mWnEBOi2jNNIth3iIOUeeCXpXXNcw/dvesL5efFjCkx5dn7u/cdycxotVQpmaZZ3lsSKPingCki9&#10;XJtO8Jm+rhl/GhPOkyRwrEDJ7/KxpPFwCoXz4jJWGscv+aPdq54+otA1pxD5YYzzInsmEfvi/hmo&#10;J82Ek8zTqm2pJ2e/n02WCF+d2HwmMO+9WsmqTdjmFESVpPPBlyOX4BfvqHpWBSU4Xbz5dT3KAyGF&#10;FVcAA//8nPySjUkj2y/o2hyMlT1CqLeYhZtkchl3KOvh6GAlh93jcINURDJ4eFrH3F/SWOyl3Sg2&#10;YA4+Yb6DTPxS4Q0cATblIC/hXhdmRoqiDAkscWe04bSJEVWgasVwWdQKoI61zCwdSOqJpAmTaSmT&#10;uM+ewBiTODlJ5RRyAI1MZtVHpZavy+zw+/lXctFYVploSBQKVlYm3c0JLMH/TXHxZF5mFk3z8THD&#10;HX1ABlEd4cFksq+Rkj+Sb1Eu06CkTACSF3gp9qxrcORDE4N8ksAfVil5eR7YK2qVCLISatL5Mhtc&#10;87OoMATIz8QdzmGv8Gip8Tp7nxxKgOHN+HyumbmcPBex58GVz2PmJCYZn5UTEsfblt3DLaGTu3PU&#10;eQlf6eifM8jx4TXbKnomclAGco1eyYcTvyMPfnEVBzDz1+vtPvLs8/jizAOnvc1EKNIV+VOenyIF&#10;3XvKSBHH4CemdmZ+hkyZ1kOdV/Cs97E7tEILXZ69LbjdYxzQMtxhpnjuloFbvIq2jwNsDm+ZoTbG&#10;ZVnR+4FWF5RSTS+sPYKlrTVAgeNwkFwxGIfaWjpo/DXKQMEUbPW+PNaPZ2AclsHLHly1sN+L/cuK&#10;HevZVIvhgJuTe6BU531KH4dlgCvMAasK9G5Y7Or48pbdLxAxaItgZ35G3tY7lmqO2WVp+OWvf4lv&#10;Pn/Gb3/zHX7z3bf41a9/ib/9w9/iu9/+Gp8+/Q5vbyvu97s3q2QW+gPm890BWbAugqUtWBbDk24i&#10;uN1v+HRbsQ0YhIjbYd2rP1nRsw7FbWl4vt2wHzt+9zf/B3768hPGUPzbn/8Nz+0d22PD0Xfs20Af&#10;G9pyRykr/ts//z/47//0P/Bvf/4B//W//Vf88z//d3z58oM5xEdWO2NON1DBTz/+YI7iUvB4f2Co&#10;YdSXavYiG6kuA9Yg8/GAjgPvP/6IZW1YmmXf3tcb1rZARHAMgxwdvVtDyWUB1LLDVY2/l2pONKDg&#10;8XiGc7o4BE0tBsmwrmucMmOpEhXeBv1TcIwdP/XujRU7xjJQS8Gjd+z7jt7NOfl8/xIneM64Pisu&#10;emIatdoc77cV22bY5DMc2XEcgDtDZahnkNfgD9ZrjfqP8cjj6EH/vQ+0pRm8RjXH/EH8/36Yzu9N&#10;LaufvbUu2LYDdQFUzEleWwMO13ciO7xgDHNO1tosgOQwO8/n03mKZw07SQjEz5vpIvv2dGxnc74v&#10;zYIR+77jtlqwRWDVTAq4cxp2rrwkUjB8Hwxb+/2xYT+6Y6nvvo/Avu2AmiO8VEC1G8QIFGO3/nzr&#10;csPoB8bYIW3F/tyCP1fHd28OP7Pv5vRWsC/CHntcqgdv+u7bPcIXVRyiR4rBsJRSvJlpudgEVv2w&#10;HzvevcLl8+dPBjG0DchUxQ3qAADgQcNSCu73O45jw3YcKN3wtq2RqekD7CHnAzcwOZ30CzUdgrKL&#10;leKqVllEvQND0bUbNrzbZgxKhs2o2SNnXVfbewAN1bLWq1UqmI1QAbWKn6cHC+ysGg3pDpeBwzLR&#10;oegiqO57W5YFQw4P4ADiAbelClrKUglmzUXPzAnib00Wh//KiV27PVPBGY6JRd2OFfI8ppFT6c+a&#10;3TtZYqDhuKEjgu9FiZ3INA9/foxfjNA9inCFMFUCSajBIpSsXONITtMOG4UOHeTYITDr7fSAHMfZ&#10;6WrKDHGAZsc9jTUyilR+EIcnHMQflCneu3h0OJ0q0cSSQ5PrL5NhcFY9AaRDIHTbySiAlxiyLEuR&#10;MALF1wsQsIBffM52+MQFWToBzq989lweYs0V/XqO7fS9uT2iz8H3SUnzp9L+pJ9rF/gPGbCEDyEM&#10;BekkymOs4Zw4nabi6k7WiohIZmYLQBXXXuWkgKpvOINHs/JsyT7+FL+PlaZUf+qwLN24Ts2A5roO&#10;QdFskDhkhMHCMRSFo2ySP9tushGrerlf4PPFzc3AVxkYPplKg5UZcsg14HE2c8z3fnCuZ2NCPAiX&#10;6+eUNWWEmf9+uBGYVJJ2Ng0PcQw0XqLh8ONQkx5o90rQjbt1wSyzQafN8Ew7pua5E0GYlul/Z4Za&#10;lrmKSJRmCsQbUkqsP0TQkcXWwZvVXUGe8RfzoaCcVjCdP5mBG7h3E6+fIVcGzvlglWdGaGhbSbkU&#10;d1DQmA26ze9K0KRJYo4DyAzFCkpp5+067WFMxVZGlJm3VAqGZ0hSXsyz9/860TGjssgcAOCaDuRb&#10;rFWQWO/TrEqxPYnvazaQRN4jHGOleIbfoBhGOq1zfvYsUvnkUJF5XwXEPhBlZr7NuyB/5zkhH1YY&#10;7Z14UtDF/HIHic5LmbI8hgBXMp13WbYmncJWSsimOeJ7EHyUcs2NZGto5TQ5CNEUh9A4e0lZeXK+&#10;FkFXBL5f6il5/NIeSfqyGGXqIOQ1hC3hVPsYodDZEckO9lxB8l0ef0pOZltioo1k+r4GTjDzuT1D&#10;p/ja+TlnHrHwf6pQhyFhMHz4AhTJTGyAJafmYIxKBXFdzmWAPd90QsNfneSvAOyOTf1EVaFlcnKR&#10;FiVhH06Z+wyQGVZIcD11vEhVNmM0XtH9zDMIZoFDd+dJBcTxB0vScYcFQEwv8iUePfQF27UJQkEA&#10;DLJwXz9NeUBXHTUX04edlkLPsuogjBHr0tUglhTAEHNimc403HlhjtSTXssSYwrKPtADEE2TfjRD&#10;Our8IXSxuIYb5/jZzn8smcKcOiYjnHeqNbBiFrQ6T64uC7vvI6uQbP0s8C9FvPKOQYq0ASBeSQeF&#10;aInzrTrpQyFbSEv8rHqFijcgE28Y6XKqFk1+oQntxFLm2OT/j7U37ZJmOc7Dnsisqu6eefe7AQRg&#10;goTERbZMmZbF43/nv2eblGWSFsVDghQJkjgggQvcbWa6KjPDH2LNnrmwPriB985Md3VVLpGxxxME&#10;EEsDPbtzGyK4na/YWIzNu0KvtEdVm02KTKg0gq/I4svXjVd1nYHCWcwJH1FBBjJng8prNTptMIMl&#10;2Gyl9a6bO9+QMREPNOWfYHGCuDMYHGfI6HlABY6FxEfwUBtqCCDV80j1FpaMV6LET+SzSgQUs304&#10;2F1+kQVq2e+fF98ea1VlmZ4tG9wCuyEPWNdL7+GZyKqzV8sgT3oRhxPL9C65Xw3asR9ZIONW18Ks&#10;FwPgkRRK/Xxo1jExIhCt8tT+sGx1WR4Ca4Zla5bgU8CKq0vKB5ZFoCeawTLqPKVR5OFVyrWuvsyk&#10;z+3c0PZDMp+ZJRucABRphJezWns7lIUULJp1WArj7m7DcTzh/nLCF3XBE1U0dLffGFcUbCo0pAKg&#10;kJyNdZFGcu1owMEo6+ZjIT1X7Tj8vLTjCButSDNCg1oAIBmDfaAuC3hIg07hdUCthIIFpQBtiKO+&#10;omA7y9mu9QSgodBFm+8RqAqm9Om04nK5x7t373B3PuPucnZHfOsHQMCb16/x5u1r3F9e4+3bN7i7&#10;XHB3d4e71+/w9sNHePv6Nc7rAqAK5IhG6nl08HgtvLJ3r5z2jHru6kiroLpgI8HG5j5QwDgVyRa1&#10;yl0u0cuqtYbWDrx78wbHceDV5Yxrb2jHIRmyVFzj76Pje9/5BE+/d0Vnxi9/8S/4f/7iL/AX/+Uv&#10;8Td/8xP8y89/gaenqzTNhGCHj9ZQ1w39uIqT8mtxWEn1jmRprqusYamEdSVcLhtGa0pPhK+/ehDI&#10;jDGwbRuoME7bCXfnC56+eRCei4HWZLziDO3YTie0fZcEtbJgaMbzsizYTifwYBzjkLXW89Bagx1N&#10;MEC1AI0ck5pAOK47AMZxVL9frRXXfcd+lWCOQAGJ7Nv33XGQS1Wdhkiy2ZW/lUJ4++4N1k1gXUop&#10;qFTUnhOZxaR7DYFEe7xesS2LVjR09K7Y5mp/WfVmbw1MhKfrI07rJnxD4X0aDhDgCUugKhUi7QCV&#10;FaUIXM2yivNXct0IrQ9s66KQSofsqbM00gaFsrYEBEwTWHG05RrioQE44dmX8wnXfQcVYF0qqvYm&#10;IIu9V/H6iiwxbPoBHnLd3gV4dYHAYdTLhvb4hFoKFg0AiI3LYCwCtzfkHO37LpBCZUHbD6kIUFzq&#10;02lFOw4Q5FqBGSl4fHzEsqyyjWNAlmHFskjmd4UkRRIB1fokVHMQS+Y7Kz58WUUGLGDnacu6AINR&#10;FgvqAbUuALM27CxoDRBHcMF+lexy0iQ0ZuknYDaRuL4Yx7UJnVXz4ZKsIVRf7qZzJD0CIWoN7cRk&#10;qMPoUEC32CESnaMjO9LHaBgMnLYTlnVFbwMMoTMJNix4erpiWSQo2o+G87rBvK+lyNmQZAjCcUjj&#10;9KHwTdu6SjXA/oRaN1U5RD4KDj9jCRnNeagueCPt60agJ2OIGWgapTG8rexIQjLkQ7kQCfvsnjxC&#10;AdZBmAORJkVIjTw3hC27KHDEkj7pf3gJatLgij6F1ULl0C2fvUy4i31q2ZXTNnuk2fF9zFjRl0XN&#10;1XYNBd1+Zv3S1jAbFb4f+bmzCvkMXSDPwfclJjW5OaZyYXvm7ZqE8p+vIf9eOCTyg/OesJaFEsfT&#10;xe7Ne2y/JMwilnWqquwPU77dufFMndZbBL2EA9PoKAUYKG3Mt7zcsIEZTxI15iHZv4E9k8+ClZem&#10;2VFy1tlbaS1/3Su+EyElS6DzTCBmL/EzoesmHpGX1vpZNUdiIRQuGBhpwJyu1UffWoXPXqTnXH6n&#10;klyn7nyV82SgSZKpl+EchJlymrMZTs/5yu2zb+laDCvL8JDxh9M5z8O5jlto1pU+P4eVXosaz3A+&#10;JQLAjCf9H3Ocv0T3tozmbBI6p7S+85n0ddD1NH6W8/fsLA6tRLAln9ii/TTHnq/Tc74SvH3M3017&#10;QAiaWJbFVxEw2pS1zDzYdU2WZ9IAfi0D87HrOD3LGpN8AGd5ZvwqfUa3q59pmx2y6tc9P+N95ltl&#10;h3SmFysdM7rI/JS1SUlkGQK5/wQwsRUAoeDeTn0aEzg5GdOc3AHknNUx/Fy23soKfVDOcDYZl1xa&#10;0yAmh/pLMvVbtpqma6KSIbYplKkkfXRqeb+f76GPdJJnsR/ZWZ4vfCY79XWbCBBBt9vNsc8Z5uwd&#10;ek8fvT1bp8SAQyDl+Xy7vEt6h5d464OI0AlwjPbiwBpODx4MLgRHbwDQbzEzbMkosvGnUTjGaoyR&#10;Ab2nrbW7jZWmys0x1UCYXp8rINzRZnPNZ8dYNiS5QcYS2xByhGaHXtqDvG0REEh6Rnp/2gPng7JI&#10;I9GS/Hc4PcteJz5iIkM3v5gsMb2AOZi4ldGkPQLEyWsBNxuPPTwnVcwSj0P3YKuwSUklNi//VaEI&#10;FCe86B7YKZzWg9MY9A0Nn/u1nvifeIXLB7J7Fr+GzC5JNGt39YCkQs3l94o+zxy19ZnemGXeTBsj&#10;MOrk02HVHva5zsGTCWy3TZNgoOucC2GMOdHi9sWcP2NvRAiCwqZQgtVImMnpn9wnDqbpTHZ8O9IE&#10;NNJTMNT5qrzBbaZI6PG98kCE3T/ku+1jzMDoRj9RxzoReUbwc1kwnx2r3Mm0YbvvF01rqHiwAqpq&#10;6Bo+OO/BpM8YbGX345kzXI5cXBtVEZjORpL2+lEYlLf85/Z3PFuD5LA3OlI6NTso817T95o2qQw2&#10;bQ58Wc+huqn0Yyg49l2yW3ufK7ddhujzzT4tghVcNIuRFvKMUx6MR8VtLYVABTivq0vpu8sdems4&#10;nU+gr7/2Mn5xzBM6OhgKJcGSIVx1nL13LEtFXc7i/OkCgeIkzAJrwWNIZifrzg2g9+Z8i9ka5Ml+&#10;VqXnRbOS12VDreKIPZ3usG0F5+0Ol/sVb16/wflywel0h3VdsS6LZDjXinVdcH9/j1evXqFUxlpX&#10;9CawDa13bJtce767w2lbsV93lFpx2jbc3d1hO11wubuTRpl1wel8CZ2bGeAl1oolY9UaCFpAw3QR&#10;IkJdVzkpdfhZoLqgVLvPcJiGZV0xxgkAcFZ+frTmNNN7F1xhZhi+e1Pc5a8+fo+Pv/sJ/oc/+H38&#10;17/9Cf7s//7P+Mu//Gv84z/9FMCC1nYMAP24wiqXOjcJ3nLgBltrCitiAAAgAElEQVQQfl0XjIVQ&#10;mzjoepN96vuOR4VQGEN6cl3OQhvrdtLghzoTi+hli2afj94liFIGxjBeqs7M/YreGtZtE/8Py3c1&#10;a0CcgRDcb6AALA7Z3uReYzC20wnLuuDx6RG9DXWYL9jOFwBDMscVKpWK8p3MLAGUWnG+nPH69Suc&#10;zyfUpYC6wX4IrQ9mtNHEOQyB5Nl0joBk17ufoxQwNwBVgxkifQsUf1oz9/sw/HzomZU+LU9PT1iW&#10;FderZEqbPrOuK3rrSlMd/YAnKbUu2ecdDUQSxKoOZdNhWb3QTHV2PGxp8GkBgqZr1Xv3Sj4QsFQJ&#10;NkQVl/A3uSeBWGB6lm0DMXBaFlzbgeN6RaVFYV6K3FPlUR8MjCwrJPGr7VeBUGkN1+sV53pGIcJS&#10;F/QhQcdF8dUvlzOIquLni/N5XVcA2vdAMc+ZIU2Ii/WmU5tmAK0zluWEfRenOxNw2jbdo45t2/C0&#10;S5WD+at6j+C4QM2YcxhenUEQ2BWx14RO1rqi9ebyJzL6u/4tjnKT/8J/TJe5kX/6rlUOWZNZAOhN&#10;8f5hVQlVMMa79XgQHi/6gfSo8CQ4uTHu7u4AkuqWUlap/O4dZanuMyEAR2tY1wWVB+pplUAAhE7P&#10;pxP2qzThzP3y1rViAczYuNHGCJoNIpGfwQPFPcRwDWcu3zahHgLbDMf5Zywdbv9+9qfniYqqO5Ky&#10;XEgz40yttmfQNDAyhQda5mXQhqoRxlNNkbQshZdf4gxMDi1g8mnkzF97vjkOTED5Ij4zEiANpNII&#10;Qie5+dtXBhPUCFhNW9cNYzxiR/Lcof4Fp685pWyet/qplU/IdicHpg8wu8EZQ516YgDq1ZT2CqGg&#10;T0r0tF5w24dv1rIQYdxiH9wMWoSDdRLXAIgp0pSugSm9/k0f3/MHmEGWn6dzsiiu0ckLHh+b42R4&#10;Exyn/PYb2TCKYWgWqayEf8S2zDrf+JYKSVi+tVMxAAqYCoYllYay7naQMcTYG4OjMOPZzr84+ocb&#10;s6yKHQPqpBFFSG6tEUl9WH6sNfqhyUHsqwjLlhMBIO8Tk3+u4KjZdtG/03nToIIZD6SKdIwjVUpw&#10;GIFswQiGM3czSvw9PVPmpLKggtOAroA3F/bHhEHGsDkKvryNQUo9IQ3BlG/HvloIBrCAXxz9mLsc&#10;5YQx6++m5SFAFNnhZB6On9j74G3zM5yXp2Pjz89GdeI5aQe9RNDYZmLBMLxWeytzoImFqIeBeL7G&#10;wklmVouygel16zv3RjQUD46sXgA0MBu98H0HFGtX16+PoRUX8DPtDcZgjeJSEIKBWyP6mVPFgo1k&#10;QS9K+2hDvgnostFyvneSkmNE9iJ3eA2J1uU9k/FWr5cfkl7ZSQXMay60Hccj8wO7X87udmoh8vMo&#10;72aZnPfDZNctL0v8+EZvsTM4zZJDGY2qEWXAJiam63XsuHWSpvnpjYTWGdGkzbl4WiWhkRwoM75j&#10;jhMxlPVMm3dRHiQ8t7KeO13oFKhjpL4jySHOGMBQh2g6T6w8H0TKjGcndfJ/+08i6BiMn8sHDAYb&#10;/qPtk54FH4n119B9j+hc8eC0BQMnxX5eQkyCPPEg+z3vUYFmcN/cwvi/fW/Yuhh8BcmdzIdp4zMx&#10;bQ5VtvX158vcJEA3AFrgC6VzImIML7u0wPVMfKLbpHl6xrH9mJMYPBCceHlRo1cc4QWFg087tIvT&#10;Nevaxzgj7Kp6CFEkIuhHlIWgnwPjh3lO4ahzaBTXg4RuhxpwAlMCd06S8bop4K+jmo6bwUBakIrV&#10;Jgw+OXR8sm8h4MIdmc7ezevbkjfsHIlNEsE1TnJarhMd26DXZGxjus/0PIgT3Vt26rAkMbdEhS6b&#10;xiMry0m+WwZ1Fijkc09S22lzqK4l+klwCyV2Kxu6XRfjB/lcf+u6hR1ktxoYgo2N7olbUbFo94k1&#10;kL+1wSjseEh2NVwXk+snvuIjiFW2gbguTMGXb1+R+U8wBz0zo6bzO7Rag0Du+PLncgRASoHzZABA&#10;n89OLQVtqB2omZGtCVyGOXLcLCG4Q7QQAbWaxJdqP+3/JQ5rwsPDozoMoTRo/FqdiwTUZcXpcsK6&#10;VTw8sgZ0CGPIWRR7gVGqOnD0NqVGNiQAr8LiIVAIR2uKfWw2rp5ZdbbVsgpdjwHCEKfJIpV7d5dX&#10;eP36Hm/evMYnH3+MTz/+GK/f3OHN63e4uzuhlhPOl4LL5RVqXVEKO6Y4AJwvd9jWM7bTWZz7Ch3T&#10;DnE2LssKwnB8awawrieBjNk2nE8nLJVwXleMUoC6oCbH/Rhdqy5JMaYL+tGAWtUBrn4LTfhyOJUx&#10;gFoky5N7Oh8KX0YFlQ0EbghchNHTCH1zqRWDB5ZldTpZ7l9Jw8/7e7x+8wYfvf0IH958gt//nX+D&#10;0Tv+5I//BH/253+BP/3zP8fX30h2q8Bb2kGJavzeGg4iPOAB10PgJ9rRBabDxRWDaNHMeKG94xDn&#10;10kxmiULXeh93Vas24pCVWBGNEBUSkVdq0PxlFIwFLJj3w/HoC7qsK66ltA1MwxsHuyQPZJFLrjg&#10;ds912wA2RzM7oyEKqKesTRlNGyxRqGLk57GWAqorVibsx4G9Nax2PcR+LktF6x0rJCBEhRxyZj92&#10;nDaBXYkqmaKNXtUHNrrDh1iA1XxorQ9Qkcxt4+d9dOyPu1YXVMSGkfMQgmT3yns9GnSS+KKWZZW1&#10;6l2d3RH8qsvifBQkARpLhKRi45IgnlR9QqBNCvDN06OOpKAIjhyOY/fE2T6kOkAa9S7Yr7tAtZA0&#10;cx+9gypwd39BH5Z9LXz9fNrw9HQFiDUA0D0jXrKNO0qBOsSHNhMWpIDem2SII+R5XSr2/YpFIUFs&#10;/hLYIRyt4zhkX5Y1nO7Wk02y1hWmpTXB3afq0FXGp8GSHT4YYE3pZmbUGvJjdIX1lawKE003Itp0&#10;OtKqeyT+Mvw7pUqAYn7JXi511T2W6objOrAuC0YpEkBsgsG/bQJlchw7ClXFYWc9k8DjfgheukLw&#10;DMhZGUUqD7xBaSH0xn6eCcDiRlgy5PM4baLGGPOZJRI2VsiEcmR7hzMhzIecKWxKTTI9fRGT7vvi&#10;opuyQ9AMymIZTIqJpwzHvmp6PHQ/s+pEapfMxijH8wAXRPayLCQ3qPKhRwiPUNd1fCaY/X32+9vV&#10;OYb/0kt4o17J8/vTy7jP9MW8DwzPOL2x8MSJpvNTI+6Z3paNZGbraw8iEmUNc3agCQFzPjtZmDPc&#10;rgMjk+Iz88DWigXrygwygLwpq2VgTYZV/s0dd/LerZOMiL5l9Z8NJo2SvfwkDLyIbMWM0jjYFsMf&#10;7qWjgxDNqV58bhozGETPNmje0zQCSvaEnUPm/JmeUbdlZH7O5NieWW4O6O084y9rViQM2zD1h5SI&#10;O5+pAAOdhj9PhJ/SoGkFiMe+lIk4rVRS+uK96QKvQJhOHpFnLvqe2pIaGflUkyPRgzqMzPuUGSrf&#10;jgzaaZ2cduJnCJZMpPKfwVqOziJ0hhrlRZUbBiKTB3G2bqgQoIAwylFehrlIdc1G8EJ5jmUOyuu2&#10;ue8YpvQDROWZE3kaAICcOUU6eaeNWKBvfUW29e3988LR9NezzUyXWJn7t98Bs7Gp58LHYmNOJDB+&#10;3RzYHGjkfFcIyw5sZIjaGoWZ8vy+totCPRRy8MahGk6qobxZG4Bm9jZ9I58/wCJPLiefERiC6d8I&#10;Kj+/L7E6fZ/AMDxt4QusGdIvrWXaz7Tuz64iDmdsXutMHy4nb8fFz8ZrOKreBNlghXxH54mxefeJ&#10;Aq80PZfZgtly3QtL5+85qWF2qpfpQp2HeOvAUFgfg30pQbOWIUQzaU96isk1c7hXlmZHTv9kY4fr&#10;Y2n6aU8SX0b6ju2uEjnzsCMQIyDNiM1nMI3Rrh0wI1R1C9PbmENTuYFM8oztZ6OcX8HKguB8zYat&#10;keqFWilmTXV5khX6TQtgWrKTQzm8cEAsKMjz84f2IbHWlRRYLc9m83xeN+un/zzDLF9JsWYExZ5V&#10;uRaPuhGasiKopt3oUWqWnGL3dd00eItNIcvO0MBJDGoml9meEcuIZoAaPMl9SsgMmTT/+Vflk4gz&#10;ZkFpRgpQKV0FzCNDwbGc9+bkDft9To759lcMR5/suoG9zdO/l18hO5Tl6y92/qtntJMHmkSjn4CY&#10;bMyun8V6J8XxhmYSnet95bquZ/m5xutBr//GV6xJonFjfBoUMxk3ZWr7nNQBbNEozFnhwEQhL8gu&#10;AvmBg+vL8xhvxzbfUMYSN54gSTn0kghyvnx/6+PDnHsTkcsoP+IkFDF6R2sd67J6VqDRRTvEmVZL&#10;8SZzxtsIIu+OfcdVZV9ZKkZv6E0yfIfCFVRiMCtkwbII/AA0kUOdJcxd+eOAOK0arleBB7jcXbCu&#10;K3gMtN4wBuN63bFfrw7v0c0xaVUrYLUplM6HZFeetg3rsuD9u1f47NMP+Pij70iDyg/vcf/qDd69&#10;e49Xr0+4O79BXQYu6yvUpaGWTeY9WsCaEuEYA8tywrpe0McOhjSK601wngcPnFfNwgQ0+CCZxKtC&#10;NNxfLlgAHGNg1BWj7U6nz016aQIYfwNUDFpEHeOaqGDZzcaDAIM6HGorELg1dNYmiUWgO87l5PRU&#10;SgXXgJZb1lUdtAUbCs7bBeflHm/uP+Drh69xbTvOr+7w+7/3+/h3/+6/xx//xz/FX/7VX+NXv/zC&#10;nas2D1bYxXYc6K2j98OYynS2RN51AIzWrkBjHKs4X8VxTeC6ABBM5nVdsWj2OxE5HAYp1E5dKtp+&#10;uIO29+aOTCpF4UXEv8Xdeq6xYN2PgdYrqA8U3YfHb75xG2o9n7GsFU+Pj4r+Qo51LxnXDEs6sZdh&#10;QNs/aKNfkATkjnaAGLiOJlULy4KtEDBYMO7d3hJItdaa8g/2hqfbehLsdEjSpTnpBTZJnK6dtb9Z&#10;Ldj3A+u6QI6VyLU+OgYqCoDGEkC7f3UvTts+0Edzmja+1TRZBFzAGOBD9MKTYukfuwSm+jHACsPC&#10;BA/4+flukhmd4buEFy7o/cCAOInvT/fY24G2N2nOWSseHh+lWSxYq7KMX5LaQdL4l3mXPddshcED&#10;7ZDzfj6fAGZcr1dcr+pgZsblfIbJuN4ZvQ1s24qjXcHcsSzFGwgf/ZCzS1V0cAKsG7dU5IhO2ls3&#10;JoxjP1BowfV6xf39ncCtVEUhGMPXwfZwcEeBwAMBrE1di9xTZb/AsWiwA1AoFfl73S7o/QBRhVQV&#10;mN2T7DGXX6yqmjUgl74U9pn4ijSAUeH6Nmklfa2L7iEUj1+rlRbC+aTQSqOpU3sVW4sFtqdQAXdI&#10;M2Cld7NDW+s4n85oQ2F/BqOUBY2bwsqojvyH//4P2dwdjjfH4QCFK33JeaMTyAw4ODQ74b7k2AHC&#10;ES6KB6dGL0kx1OyAPjJe6XOhbwoDFXqm3BoPdSeA3oOs9EMZHJE4UQFWgP7q0aZZi4lDl+cVGRD5&#10;KiMYeAdZX6Ei2SpFBZON28qfI+OVkw1EXnpCSaj7DMkuV6HFobTLnQhW+iKHZS65txZwk1Hte4go&#10;Q9G1tf3SD2UN9U+DKnE64lC4bF/MmSHrbxkosUbRWCvgAGZDRCbsJcMIY3AiO8iyGRyNrY9YQ1ai&#10;Q+kez3fR/9Sv3uqeNvZowhnXWYPEwI2laRyWcWN756GTtE72dz5jTue2tgb7YtqtXitYTUUzPAhk&#10;CYqK0dWH0IVt1EgQJDJkfd8UlxG/m3EpCpie26Q4mGEhmY1hBIkZ152vDp4Zat6IPBZffzPayM42&#10;OY/KZ8AoQkWE0OW4ca4CU1ZU/mX6r342kAxZKG0RgaoY0+yfaSXN6OiGiabChscANDJMZtQqD/Eg&#10;kGem2zyL6RN2UmeDGuFktfUgUvigkpzuaezPf5mNaNKKBlvRueIj81h9vu27CkXLXrHn2wm35Sdn&#10;CpYfmM4mWNWseOgzJ7LSieE+Wtdwd5LcGK9OM+7At3VheISAkkcGgvvrK6AGcj5nblQmIuH07Chr&#10;1ruMRFcTCxX6DRgFo7P8OynMjQaVUFLPByuznzmYOGVfKsGfpNS8vp6Bx5rMLXLBMArLjfIzw1vI&#10;GrrsUYXEusfDZDSH1Ix9Ctp0HUDXkEiqv7JOUezMQ85LIcEuJCroHPIm1mJoXwlr5hvPDKe3/JR9&#10;jf3LPSui2iV4OE+f666ZY8V5MtKzZjiV6V6cAk26VjJHmuaUdaos8NwhZXNL47K1BQupm5FdtHzV&#10;HZvu6NKsx5vsQzs/RreRje4b6PKwWsaKfqcYLqQqvlk/E2xTS6oIfml+IacZpSPpESk8RKBc2GmA&#10;iBLGp8mQ0AuL3yutZtJ/ItRictkciMKniQz2Yn6xluob/Q+CJMHZ4ad5n93n5usgv+dMU8EDj5J3&#10;EFCWKllL1Rw+c2jIG8Cya06w1ErjaYLGxP47AOfXRIodz6yGe25kWGAY5XKefPL68Kp/yt/ey8fI&#10;w/tA2CDFgKqmA7tsC9oXI8t4mdkYOhMdpzgqBoxnMguPDt4ma14pIHhcG+O5qtI/tT1i0eNG4pUS&#10;AICP1fUgP6tpb4gj0w8ASkW1BQE8IG8YtX4fBC+0gATYHLqA8StphzIU43XmEeEcjWsIijc7snNf&#10;5WmiT9e/IEFTKjZGKdXPnGHAMvLkGwtJxh0wpr2b6EEdWJS+Zy/P/iWz7+bPb7SZ0EeSjqdix9fP&#10;eHOGkJj0lMHpOSrjWOUH4A0g45l2njzOCNFf5GAXWpB1q9Cv0gzcdkiDtTWvSQ4wXLfL/5gEH5tZ&#10;nN3tEBxjyyY0kKqh+320w6EcjS/Z+kvDM8nyJGKIWiU8RJogStKF6Jyid1nVSzg4LVN31THN1UrX&#10;fceXX3yFf/qnn+Kf//lfMEbXhn7V6dud8S7HGEtdPPmgj4beFXJimLNf+SykMqvrXGox25awVGBb&#10;F3z8/gN+8P3fwI9++zfx/R98F2/efsB2OuP+csH96ze4v38ljq9V4ExqXVFJHXM84BiqRWi4FoF3&#10;6MbzlE/0ZBAykST/wBqvi9wSGVkkprusIDAWwO/l9b51kT5OQ7ImD23guxi0RILIsFUbigdPRGhd&#10;dakxBC86nZ0xBkgd3W7jJZqtdUGnauIWSynS54D1jCgNHntDazvA7Jm3n//85/jFLz7HX//VX+Hv&#10;/uEf8JN/+Ef8009/hs9/+Tm++fJJncpNekxpIGYMRqkrRt+V0WWeJjKwLgtevbqXZoHHjqfHq46/&#10;Y9tOmp0Mp6/WujQUXRasp032RCuyWKt3VelAXSTLvKifYN8P7Ltkqp9OJ8n+fnr0BEzrnwQA2/mM&#10;bV1wfbo65ERdpO5wDMZSBbv9ODqO61V1247T+YTXr1/hN3/wA3z62UdYTyu++OorPZ9VKwQEW90y&#10;4XtTHqwBEJQFSynY9ytWw6JWw9/0mbVWtC79edqQc8d94GgHej9QyqIZ0tV521IW50eG+U4kdL8f&#10;ko1LJBnzvQsNnS8nqdAg6SvSu/YX4IHWxTY5nc+4Xnes2lvM+gW0PnA6abZw1UqSuijcx0CtgDSm&#10;LSgVODRzWMYs1QSnbQODBZt9DBRNnLA+CUbfRNCxkTrZpTfAYnY6EWolseUZKKqQ7tcdIGBdI8Oe&#10;iATCQ3X7dVkUZ32uZpF7Ct79siyaoT2wratnbrfeAxJNX7VUXA9xpLejaSFVyPmujXDtHJtOJNUw&#10;Hb2JjJGqjqY6iTjBw5HN2K8Alaa6veoVzJhD4ph0FdNFTbb2PqRRc+9e9dhbzEcqqiS7WwJUkoku&#10;znKDPm5aFUwgqijakBgEjNZVTlmfJqnyOPYDve0aNGUU7Svg1dFl1Spg0eEWUkvAjKRbX4NtGNlX&#10;XEGNz+YMhHCch2IZloZB+5mqkcgC7gplnjI0XHEAnCjtZURsh9yMLcvYUP7gypDqKO68tKzFMOJC&#10;EebgHPpZmEVufBKFJZXWKzNrnxbS85He92eEQm5CmwiaPQaQCjG28mb7MnM40fW2kxN8UsBkTnQD&#10;Njvhf3K6EVz/gjkvLOokuMhqIFIYtUy2fvmGsZfZmeHZGvMKBvahL6FibWJ4rbzbNnqhNXkIZzJ8&#10;HcFQ6BSa7msTDOrVLyIHftTovcH9JhL3pHVdt3nF9MLII4SDOV0ln3IEAZhDNXHZT8kgz2fBxp0z&#10;s9VItzHHDqQDgjnIYXk4t0ZGPiduhBRTiMOgJR2jlVMS4I4CYk44qrZP+SEEydbRB5pCrgZIHqcH&#10;X2y9GAnnWWkvTplNIdGB8jI7BzcGx83Ufc0M7sUb79jz3HhBylaEvycsMAUaYCxE3iNdqHQcpnvk&#10;wYybjH+jNXfITYZv/D6YYf1Q7d1bnHN3HAPT+0KLsaJ+3c08yXgbGdar7ETOdDN+JOJGaHTYJmoG&#10;lQe/lJfxtDDzenCiASDxXA46FudlDJbsubavyogJdmbi7NhjJagXe1SQz2Kany7EbZPf4RUPL8tW&#10;i1wbvUczx5zrHc7xKeDjwaVYCI9vBnNzI4j1MNGtU9Nktt5MTniS2SyGNOw866eW8fqMZpXeb7MW&#10;nU5gjiSZ3VK8zavQusutJLPTlNj/y7FVJhtYHc8e/rLv0nxeKTbZ5i4+Jg3eaRbx6NlxEbrO7T4b&#10;j5G9IefZeXy3r8nRdPM5JaYVsontZr4a5nSZVwjKs+2PoFG7LSGy2E22Fa0EIyaF1Ao+aJjnQNBc&#10;Xo9wBZm8JM8OHkUaGPmAOwGpek8cANJMaoAFb1oIL/RHDQyODMkEaSRXRgHKAHdyzGpz9oUz2fZQ&#10;M1BIqUcnmdqVOr08L595rv/a51nfynsryzLEUWzyOp356V6wih2VN2CnU6Nm0/GIIYZ7kfsTVTAK&#10;mKWJVnb4se8NlLdS4sOswb0SjY9tG0kc1aWqsWnzNwecVXYRAYWdh2aKdDZCcM4JcwZR8SB0JxJZ&#10;aVAASE0sfT1DPpHv07wPNgdldbGu6bKpYmoMdBbnIWxuzEKfSms5UGdsw/QhmvYvAgOzgzVKuCXD&#10;0M5i6EsyOHVIqk5VtTwaLEZ6tSZkbPJtpjdXOohueu0EP50csUkX9q3x9WLH8Q/7T+bqcwSlz+Rz&#10;c5vYLQ2qRWh4eBWZPGXOhpT7U/qpjh02Cn5BgE58MIJcmd93/aadieCfIVNdZEz8NMbE7kqOhJc8&#10;AoYGbG3sNLS9bw0bBCaHLSFJnhUBAuWbzNPePrN3YXpF0JhVcJE6VAniJLb7mCwW200xWVW2M0vA&#10;wfBk46wZbnCBNDgTh2EERpVP03CIuAJ40Go0+Filatv0Gpn8slRsa8AhIJ1vTDIx6P0Y4uzvksqp&#10;Z1g+b+44B0BWMVx1btIg7+7ugk8/+YA3b17hhz/4Hj779DN88uln+OijD7hcLjidzzhtZ5zOZ1zu&#10;7lBKwbauWGqVIJ1mXAOCVSywHapTDXnmYj0ChmR+L0ipAsYLdGqera0JRlSqOHSU51tdmTnQpN+F&#10;PE/IRwM4GhCtSZcSvPuqkNZDHbDVdedSCo6kxzDBYT4sYMJD8JRLLQaOBEAb3YaCYKcQpYhjcxvS&#10;NNBhY853eP/hY/zGb3wPX33zNT7/xef455/9DP/405/iJ3/3E/z855/jF7/6JT7/xee4Hg0PDw+g&#10;wWB3ghsdzGdPAsFVRYo499fTCZUrtm1DKcD1ekx6licoqKw5+iHNSJfFA4VAQamKow05I0P9DkQF&#10;1333SkhA96NL8Gk7n3F/f8FxCKa2NOtcURfD5RbonuMQHHF7hqzdCdu2wbjd6KKPlSpBbwxgPxoW&#10;MNZVnKdMwL43rJs8wwJFhaon6qyLYD9bD4THxyes6yo0USqO3gV+DgCVqudzAVHBYVm2do6hPLBU&#10;MItz+O5yj6enBxRDJAOwrNaQsqANxVK3qjhIE8O6VA/UWBAORIK7jQP7fgDECsPilArmgX3vqGUF&#10;lQEMaJNjCdTVKkGD49CM4TGw1IqjX4Ee/kkGeaVL10z9Q3sLHMeB9e6CplAk1s+0FMLRh8uuUopU&#10;mJw2EBV8/fU3ABFO24arBk4YDLQOVOHnJkOGjqWPDjVOpUnrTSAKkESz1jq2VTDL0QUb/ugD+/Xw&#10;AAARNDBRvcntqs51V6f1XoJvrmepaONQp3VoBcNQk441SGzBRa3CsAA2BQ8wSFjTF1Cl8TrzUBph&#10;Pb9xH4HC0eay1AVbXCs4CgQznrmhlhV1LXh4eMBpO6Hv3THme2/YNuHXjAXLIjx6Waona4i8IxyH&#10;NEFu7ZBmme7weSbgtdzQokkcZQp2RxPyUlXAzipnVSsZFP4dTrqHaIOsqbHmIp8yXMyIQBh08gie&#10;9Zr4AduJoT/LkLtLmr0RBGBGr6X0g8R5xwkbR4YoVDS5TdmU8llZse8AZtTK3zKzuI4ZAaGq6+I0&#10;BdLMpyECD0pYqm5mBzLrONzISdnfAGspW6zObXYlp/9muylfZXadjdH3lZSJQWnG8MD9kqRw2rbZ&#10;ghho4yTgZgqyZw6fqOyTV0Trw7yEUF85gyS7xPxnMnLCuJc/LAPRM2/NMZAU2FCloWPiaY1uHecv&#10;OcGno5HuhXwW83dfMG6sS7AsigrrvBCs60+WuYc4h2OIE2BwrFI26NMALbuRC6NY2bUbLlG1YRlr&#10;riF588U0oTTCyMLSVWXbpTznuN6cAvKu0kK+10TbDCvjsWacmT88u3z6PH7IECizmZvnhakdzk05&#10;hxlKKVmBZhqpcJppdx4UPRsjYI4ppcvklzNoIytbHQOhoDCj6yKQ7g2DZ8xYn4oI+zm/JC/O/J4f&#10;4zTVkXC7I1Ch9KhjDONTcjQluGRrcHtWePpp2Wvu6NU5Zt5jRrJlmE70aMYjmZNcjLqZl9j16b6k&#10;f7PxcXYj03i32wrzFGD8U5yO8bcNKJ6TZR4ASCYWiJ1PRa8HHaM/X0dOzjIByDG3TDWbm0Fa+DDT&#10;HhKsIifua3xYMMwZnkXvk3QmmSQ4+Q9CQS1q0KUrHCLLjsjzhYM0eZxG60/Ju5TLJn2mGYM20YvJ&#10;ELKs2wIsrKvUcpnqzcJOc9b/2L56VZzxmOcBfLmNBTdmCVME8wEAACAASURBVAjkCo94hiUS4GYP&#10;J5Fxs+RZwnDcIJ07ec/gq5igGczBvwYwBVkYhgmo37O11kEITJI6r1kyPqE8NB8K4V0qe7xckp2v&#10;mvItmZYagOeoRxwgDHc6qSwoVpJrdBDjsgCkZK7C9RabmBvKZd7iW4ddXuPbYAaN9GwGzJD2YJZH&#10;kU2nIz/rxgVlDWN/Zko23sPi4FABMBWz2LN0zjEPwKN9bIkNoXcYvJU1k2QgMoBRXAcgjXRbZr7J&#10;fHOIOSm6Z1Kvs7WCjnk6R8L7fG9cSKV10vEODkM0F06YPeK9gG7kZjj7h4/fbARn+VrV5PMz/Hvl&#10;AV5BZo58XSvZPHIat6woweHVjHfFqLQ1mGafeqMUirJsoQXN6ufEM5JsHVaxSQTSQORA0KTe1mnH&#10;fvP1TzKS9Jpi8sf1OYBIz1Y677k6GDo+13ns+2m2Im8Kbu1NXweyDHHb30T/zxShcH6nicAyvAEg&#10;IZVM+rPxwpIypTygQHZfo+/i5+R21BLYFQfJ4Gj9rouRMvZ0HbSywuwD7/di1TlglGpOROMl8vBc&#10;yWT3lTPcsSwrBgtOLAiprF6y2C2wZRMQaOBwjErjNLEHIoCojvYhjeUWzcjs/QADkj3udKb8j6U6&#10;qy6C6TpIMp7l3hJkplJmOLBhdBm81Og/6yXiNFJMX84niNxBbCKmruIIPW0L1m3DR+/f47NPP8Yn&#10;H3/Aq1d3+PTjj/HZZ9/B+/cf4XS+4Hw54Xy5w935jHXdJPvasKG1crnWonxQ1t4DaDpOgZ5RfbIs&#10;ongrXQ1dLzdeIVV9shekJf0jKqCJ4Cj+3YI5Qf/iaBXuKFmggqnLrP4LSFa/ZFcLr92fnmZ7qhZ3&#10;IDFrpYytaCGwZgG7NjUGKhE6gDoYo5jMLH4OCwGoElRZl1VgSNYVp8sFbz98wEdPT/jOp5/h+z/4&#10;7/C733yNr778Avt1x7/87Gf427//Cf76x3+LH//Nj/HFF1+LQ5wWzTC/OXe60X10lEFSmdA7+tGk&#10;4aIea3MqytorvYG1ikATlbDoOjaAhzrBNWueWbDFS0FdN6zbKk0vK3BaqgcN1mXFui3idOsdx65Z&#10;wAoBJBngDccQyI8xGoaue6kF2+mEbVuxrgtAjMeHJ2ybZLQ2VkxsaDY/CE/ffIO6SDbtsgqGdu8N&#10;W1nQR5OgVRPc6+NQ3HNS/QMDrR+oqGhDoPkOaENUkszcp8crllXhi0qVoAhrwKZppdUYeP3qNb55&#10;eNQmnQqhYxn2ugnrsqEfQ2STqqCGb/20X1ETbAgRoSGSTapmkst9ZfeI4DzG9BtvgArJRF6rXL8r&#10;PvayVDw9DpjGV4iUR0EDAwtaH65kL1VwpRnsePTi3Gev7r6tvliWBZfLGa1LVeDpckZvHUsVLHCD&#10;2hGeN3C0q2N2D5bGjQZXBDCO1pWWC0ZvIGaM1lw+Gs9c1ir0DWhjUZFfgk1ua2sBM4qscR2HQdD0&#10;PrCsC6gLZj93/dyND2jWd3HcfGYoLA85nzFdQqWj6jyk0CTVHeXWMNSqU62qZ11XjH4ofBEkkYal&#10;xwErv1sWc+6TBsQWcNOGuLBgChSmcq5K2hXSZj+kqmGxD0RhvlUy4Iw27FjbchVSZjhAGLmlv88L&#10;kUxS1byFntUQJhNoqrzL7nhkCsAzTFA37pXpR0amlYGSXzjAih0ozy9sWQmiWPYei2QKfSjV/IwB&#10;J/ezLHCo17Cyo5gugavOT8eokE5xv8kgya6i/Hi2W4bp6vZsqLZFmYRhuJniNO9tKC15PeOVDS82&#10;XczXazbX1CmRdFRRd27gDm6eZYoEIEpQJIPaviFo0hTipIW6AzIp8pbpak6myUFzY3CZ4m/jCYeF&#10;m3BxqEnCMgYx8C3HJK1Nvic5nc7XmKJ961Av8R0zSTgekI1aW6PZ0ZLezGOb6Nj2NDIrfJNvggn5&#10;RRDlqAySnu6U9ovkmc8cBgjDzeb5/K46ZH75ikz1tzwqkwB82rGHGX+eppOSvv/CEz0Ka4ODOQOQ&#10;mP1Lr9gzb5TKaX9tjKKpJoerne/gd7Iltr48PUGSE1Ig0ueVnxR/WdlrZHDqtt+ksuft9CxEDWzl&#10;JpqyHnA+7k/z8cANLM801vNr+2DPDz5gmWhKRTn1PI3T2TJLhlIf0SyZjR8ZbzR6ICRH3ixHJNel&#10;xjlVciNj1r7uicnpvCzjwrADbe9ifeV73rfiGf3qRWyGDsGbWnqwI/iu8zYAjHDsE833AdK5I+PX&#10;xvfDyI2BxE8qpsi4aZokQqzyi0cVRm/k32R7k4OHKGSr7GP24DFSJmMaG5mcu/nMaGWY3B7OV+27&#10;fMP7p0C6zUl5WdHSPstSNz3i1hEec9THfJtQQJwDow93MNpnzrvnKcf300PZjoWd4bT3ie/lMSXx&#10;8dxpZI7GF2kTqh8pXrjhEFIR+BKF+xiD/R7WB0V4hcLagcFsDtSQVfln0/WV7vGJb+r9B5IekGh8&#10;qP5l54IUusjqArxHgu6v7GNom0YbIZd9Z3SFZh1ikr++KTf7lM5H8Nz0idEBSAwQ00fSfhltEBGk&#10;h6mtb2KLbM9ZQl6gq7PS9j+d05u55rOUaZAonfYiAQ9Zifjcftq4DCSGSaBCnh0H1dcGSaz+YJas&#10;QuUt5HAe5DIhnwkz/KxaQ7MU5NbGLycdC8DNGFz+MiQDqxSAqhj56tgLGV1guHMFBUySTEJJYSCd&#10;lwVvTHezbFlbo6KwPTWV/4LVBnCewACXibYNp9+atmX4JQDeZyDL9JzWH9m1ITOyXHRtzUkk2U22&#10;UDwH/00HMtYxpk42cT9/L9HSrU767a9w+EN1ODPicbsGQdz6uJuEG4US+PX82chzpPHGbV2OG/8d&#10;81SICqpiloJIPw8ebFnbJusty9144VRdROJUED4TOhsQTnAGwgmu9kktVWFK7OwIpqrtlQWWhJ8O&#10;xcGNg1qIUJZVMHaPjroUDDZiKtjWJbICmeHN/kiqFcU16gviEAgBwUkArNKKsDgMi2SCO3Y5Ms+c&#10;96yroyeax9XQh2ydoVUZBViXFa9en/Hdzz7CR+/f4f7uNT7+6D3u7u5w2k748OFjvHv3Hnf3F5wv&#10;F5zWkzil9LUkSBpW3tq7BswYYO5YNFu8D4GZEOe47LP8Lo5wCwwNHb9sbwFrI81KUJxqxePXMz/Y&#10;4Bjk30IDRTGvj9awLotinjdtNjhcb6Fa0ZpmQw9xtvKyovemQRJIHwC2RMCKvu/pXDCwrOiaoVpr&#10;xVoX13UHN5Rtu9GnzLcigQku7L0GtnXD49MT1tMZ23bC+e4VWvsIXzw+4PrwiO989h18/0e/g//x&#10;3/4L/uRP/nf8H//n/4Wf/+JXeLh29G8ORHJD8BIi4Pp0Bc6CBzx44NivqMuCvq1C7z3maD/Nyd2N&#10;3tSx2fYrrPkiiNBbZJNDq1vG6Kr/weGFjmPHum4gSCbxfhUYldPlgnXZVI5qgA8a8OjNqyqpiFNX&#10;zjNjO22oteLh4QmtH9jOm6z7YPR+4OCOk9JeIdKeLKIr7ceOZaloXfDEWzuwrCu6QyAB23LC0Tta&#10;l7lLhUGcod4E5oOHYPDXZcVazW4Lv8G6LXh4fMC2rTDm7/oBpBHr6B2jDRB1WKNUCxxf913x3fWM&#10;kDSRPI4DyyoQetbg+PZValVn9XDYC9PdmBkPj0/uaGUGvvzqCyz1JHA9qtO2NjzpoY8h46kBjdyb&#10;QIcwgG0TiJNaq1eMFeW7VjF57AK7czqfhU+pvnC9XvHq/pX3ahhj4GgdtQiMTxsyn0ObxB4KfULq&#10;zB+jg4b04jv2HXVdwWT8RDDcH1sDWDC0s8657zu2bUPvBt0iPE2y/EN+WiDt6bqjkGbX96iWNDlm&#10;UColBQenfgPKDyyx2OSr+xa875Y6xbmDEnxfqQIJ0wbjen3E3d2G0ViafxZgqRuaZn4/fPPg8Fvb&#10;ugIgPD4+YjttChvUsK6b8FUWe6S37oGtwYxKjPr9H3z/fyuKIxuKqGG4WZ4N/OCbzp5LAA1XxiIB&#10;WSkJ55hJj/iuXMPz9WnBJ43EnFBs0U77F6Uu9rdkQoZRaLiD+qcY5xxC1zFRKRS5pEM6w4137ElC&#10;QJTedwJURbOYIZa08pyNbcoecZgmhlUVTSNZhbEpV3rwk8IgznR1zCjGHTPSd+afAjOSs/dNICg+&#10;mC2CDqSAQayMCZIhYNaqQ01AgxIJz/jbXuY8T7a4j/fWXTkpRUy++sTSgM/+WUMto1VTpu3+lVIW&#10;gismtwqXKqgIZTaZR2E0KP0Q+zLAsvDFyBFjbfSEm8fmAJkVPaMjJrhjNOYIN74jIyoxphiQ/Es4&#10;osGsxFj0E6EG9Ej7Fq43e8miFRdsaaNM2TSFx8ZCFDii6fA6fqBTuNK2rkGhks5IPleabUQzDbwk&#10;FLMxJuuomRiw4EFk387XK7ZmbK+MkwCpxPDdESUzWdlkAh3KK21/DCdwhIE6ZMNkzQoF7SdOJa+C&#10;eJcdDmh2pphRFVkYFvQh31/jWXnd7PdQXKOpHcVeMRw7NpyyVnYW2e23uMFWRaErp9mCRmuyccMD&#10;L3rKgwR1CmmeprTa3M3pPAx337JnZDE7xkQbxOyYrhjpQb6DPhQ98+Fw9r1EOObJgoscBqWta/B/&#10;OxFxftPTcPsiDxja3EeUxfm9g//kjCA2wnIiYPT8DLHedJ5SPj2gzYx1ky2YYKtoRhtzjDZwyGVO&#10;xa8N/kqoEEw3CASV7guDUjkC+XeEOZEbHcV1BXhDZeMvQ880nO7lhDBIlVBdIz/E7H8WBFY9jD+V&#10;onA3uvburAqQqKKl4rh9btJRnu2lMNxn0DPhWEx/J14+OdRt32xDZpUq7bWVV1o2VsG0aXE3/S0c&#10;z3IOZ54gmaDDe1qIc3qgt0Oyi5RJ9sGa8BC6joq6Z4Eya51pesYA+XV2tk2aFyLFvGevDISdfVc+&#10;52UBEq0wB+9RenCeHMfDdQOTLk5NJIp71njl8wzep9UiJqOc7jK2P7seZX+L9Em4y65fkA1Gzgmp&#10;0af8OdOJK6Zp8vktJimdNb1dDlrSE5LsDti5TP+qyye93rOYi2U4ksKKzA93TZJE95as2BhbnEl9&#10;vuliit0re0/IDvxkdaASYUDKsE2uWd6ynU3LNGOng+nEpXWQaVdrKlcsQzXWyGOfwoBFDkKdhZq1&#10;VNR6rrXqvlUsigFaFC+4LgtKrZo5Vd1pUYuUuQtsQ9VsKsXeTYkQBERG6rSPmc7ldyJN9IHRD4E7&#10;o0LWtlDmF3EdGN73SipmTBYYPcw42oVCp5Sj66UjEzSOeBcqLMO8GISeOrRDf7zdK3m58195wyBy&#10;gxwTvybFGE//CBJcpYJhYgG6l/bEzE/cRiCfN9n7KkgoHb1baJSuUBhmhxbFyS2kmLBJH1fUKYBK&#10;8AAPnEg2ORO5DHEdycZTRH0s1Q8hRlfumuAeWtPmZhBoAuMpULojW1cW3G2GQktYyb/JuUJYF6FP&#10;QCvwDLeau+um3c4fxGljGcq1Fi0/b55sNkCoC+Hh6wf88le/wsPDgztmWfXmNG0nEXPMyVLJw7qu&#10;yxhCf9u6oS6EDx/e4Ee/9Zv40W/9EJ99+inev3uPjz58hA8f3uPjjz7D+w8f8NFHHwkUyvmC8/kO&#10;27bhdBJn+LIsMMzlqrI1Qj5D4BNK8YZwRSGWmI3p6V7C8Lg7Rm+qu0qzOglmNLc3Bw80hV/k3mXN&#10;wJqtrQA/3NVJ1AEidF0XcVwJ7vIgqwTSddQAAg+WbGmjZaVrHgPtekU7Drl37+hjYG8NfddmgL2h&#10;tQNP1ydc910yXotkI4vO0GQSvQEGRbNVP0uFpJnyWiXYZxBndREM9stpw3I64f7ujFdvX+G73/0u&#10;3t7fY/QDX3z5Ja77obAt5NBRzJLB3MfAvmuTVC/1Nx+H8LKuWMlFYRjM+S3ysKMfhzg91Rm9bqtk&#10;WetRCB0/WWwMae6pQR/S7FipIJTsYBDpvohT9NibOOE0OCo80Xp4Aff3F5zPZ9zf34FZaIZIst2N&#10;v/XWhKcXhUypRSo9l+o8SM6KyBM5h+ZMFi42VJ7POiJjKQv248C6VrTeBEt9O8k6dakW+eabR8kc&#10;1/VZ1hOo6Lmuiz6zYlPolkIVhI7WG6BVZSiC8T8w5L4jgnfGGx8fH3E+n7HvR2QrK6RT17PU2iF8&#10;bAxUdeSS6jgOd6JCrpBkTffeUKpmDA+rEpD9qkUyzHmQ4JxDeG1dRZaDWeE2ulZ3WfArnPnQ88Jg&#10;sGJ8y7gZKFrBoFAzvUswzZI0FrOVjJerL22w4KR3aPKH8v/9ugMgdBYeu1SBK5bseIEDKUQ42oFF&#10;52ZVxEYntWabhrDUin0XvHImWcdt25xmJctcXlIhQ26vmc9NVQKlN8vYN98i9LlWKScZ8fbeUipa&#10;20EQ200adoocEYicjqUu3sD5aAeIgOt+9Xts24rehwSUyiL3PHb0HjY+VOaNMeDhT3fnTjL+ZWfH&#10;/Pf0FyjATnQRWJUEM06eKz1A2H7ObCjeJ0q/zGfXr5kcbH4RT3OKLPHhglSUE9bSrCHwlSr4mMJY&#10;Sb4iGHuFPfdmSrdGs6+Bf8+MpHDqxpdT2adqTo4eAHjWQaxVvBoigTEcZ5zWVu8xhhuN/tIl87Hr&#10;50QAhjJRGmYb+NNLWncmmnbe14LS/uahu8OCPeone/0yndghCkMwHDS36+HmLFlgJIIDOjBRkvPa&#10;aDbZ8LvJ7hCeRyRlrAbXYjaTGrr2HFPm2Azn5FCabkj2f39VfcO2yaJst+OYx8ROt3ahYL/Gmtj4&#10;MEYEAmwUlEsvefqBdE2MtDhlZ2U/n9+8XnGTWGEfd7rGnYBm6MJtLXd6zGduPiPPX8rbEm+ZA0Nq&#10;UPDNnI1xaImX3cWNqVxS6/MMZ78fljzcb+EVvhZ2GaWfTFNmTfDSfKNQAOXnvHG32TVDBY8bh7H4&#10;ab2Mc2Unjz0mgomkA837OAjPwmHmYGOy1ktGO3aBMa+X+bwvp2V3pAVlH2P6Hsu+DYY0eGQkaR07&#10;afeEzqkACidD4EGBET4k8ymWiNPZ9pV2BYBgQcK0vhQOiFwrZZcEa2fdowoxNgc8G9UMdWigiBm5&#10;3iL+0ifI4F0mKKJo8OoScjqcBfYzyTnbJl2AolmTwncsTS4gSdwonBLewsng79jZMgWN1dGV5GgY&#10;IvKS7LBwxho+nkbYYKXsMN7tJKWBc04OTjKeY2Mhx/M1GuuabdFusKdvHeO3Aedp7/3P5xngsNml&#10;a2/PLCXaBWZeHZnw6X5TaXkaF1uVnAXg5d5mOJqsl4D80LVjgIo4fbTZzq08cmlpTitrTEOKcUoW&#10;5NYACUmQwzAFA6pkeDMcp8Ikw3TG8rcaItaQzB1+pj5Ni2u0jmfr78qxrm9eF3mu/McaYoVu1Xwv&#10;jPcXxUJ0OW9ZX3ksxvacj6msc74sD7TPnE+6fgfVq+z8wc/pJH9icmkR2I3RON9xuTtcSzqblJoL&#10;Au7Un1dRZVJiw8/l3nPaz6LKAheMpMsmWUjgdARS9m+6Jz1/aPq+jtO+b+PR25Qyf0vEL7mTNycv&#10;LPqZQBhYJmo4jb2EuGRncmp4mmS4kYnIuOH6nl07JYMAMIerrmjIhjRvd9je6ErwGZBX4xrc1Sx2&#10;9aylTZ00fFKornRHk+uyibfVE/O5c77M6nBAiGdxRkB0bJaqj/GMZ+pZveHBoKjRJeUNeV5xGz9E&#10;/lNskYC1mp6W5XN6WZNEgBQqo/p4fO/AMEgnUsd3MXnLwlthcsECNH4O5XDfQi2a/LOfVrXEDHfQ&#10;VMU5dugc3bspAF6EvrlLkAYAHh4fJahTC47R1AkUe2il7cPuc3PYLVu7azauZe0t2wbqXRxZKegP&#10;gsN6CBuOxbbzyQZxwYY/SyAWB1JvB15d7nA5Vfzwhz/A7/3uj/D23XtxtrA4b16/foW3797i9avX&#10;WNYVd5c7yRzcTtjUGVXMueW6kyYXjAi0Cl8XiBDuHfvo6kA1ujHHc0PRZng8huD1Fql0ZxYMXIYE&#10;qizBw5pjGuc/DnIfhAS7bH0XECQrNaUxAABGC8zldVnAvaWmqbK2h8K99TbAHNAphzrtjqNJQKMd&#10;ONRJTEXgmnrvePv+PS53jOv1CUSEbVsxFs3xUcznMYBlXXB0AoY4sQtZs0dZq8EMKguWU8WyFvTT&#10;gu20oaDgP/zRH+GTTz7B9773XfynP/0L/Phv/x5Pjw+SiVsrpGJCGmxyrkhwvZCdpghI8qtgWSWT&#10;/dAmina4e++aQQoQkzZnNMgZcbB2bjClllJA9DgO4SHKN+pyVoiUKwCgURF4EYQOaMHnopBZBNWV&#10;huBGty5Ov3WVzP+jSbbuWheHFyIqWBfVbpXRNYX0AKCOYjuTA8taUMoiMDKdQVXl0NHQR8NJHZ3b&#10;dkIpFeuy4LrvKEtFaw339/cQG55xPm2QJKlIGhu9yXq0LrTFED2JzQYUHZqHoScwajU8aBn/6B3n&#10;7YRjF0iP3hq2bZMM4GVBqaRwKh2DBC5v3+W5o7M2Ch46NrMdCEdrCU9anNrX6y7Zw2OAuWpvDsCg&#10;/TAY18cnLMuSglgiv6/X3fXX1g5spw0YAlt0Pp9wdPGwtNbQqaOywOycTieH9ejdKpEYT1dp8FhL&#10;VdxwpWsWTOvrvuPN69f46uuvcblcMAZLpnoCwG79UNgTdZ53SLUIAUtZUUiw0wkStNm2c8roFgir&#10;jLtvkCVlIbUzctPy7Bsz34RV+MDlIhEc7sUgXEgTqKWBr8AetiaBwlIKWjvQx8DlchI87yIVLssi&#10;MDPLsmA/dm1G2rGdTr5ukhVvSzKwd+EZ++PuDVWPo6GQwAotWRGb2Wm8bwoZsrHtRmoG4pvUaXln&#10;IDRdEkXKsrhuFYucWYfcloxNQeJpgGyGixlwUOXZHN1iaShIexhPIHPO67+ipbdDyygoSuRmVUg3&#10;O48LGeYkW4WiZA8be1ba0vWTA0eXyjIfGJZFUNwQI733t70m2BYOg82jhKxlLbY/ydlgc/K1dcNM&#10;H+5GG7mDx9fUtp5eGJ6uvWVX5AfZ8/VseAnkuBkXJWfjlCmv6+RjQCIqYmDI/rpybTM3o4bjDtYg&#10;wDO1dK7hBIrvM6COMSezNC3DW9UxT2tlil5aHArTTCKZ2Vy7MaCn5eP0Pf2gsAo9hmEGsQpYplCc&#10;hTasyU3Q8+RwSseNZUCxL746FKOw/Z/mlxTDzGNu1mBat4kLceYE8Kz62Mhk1MIVgbyFQUOxboA5&#10;K7IDd6bpouNzvEszZF3RtQUaju85G6xxXyLLTo+jMjsS5kMzsTqaWGistc2bLcNbgz6kCzHNmxOv&#10;jaZ0IJrKsWV5HBRFKTDRQ2LYMy5p8GAb/0BPawCnuTA+McFWBH7xRHXOUBz6CDyVdBkeotOmPquS&#10;CGNzDVmljBkVZLyKGb0DFmDoDCl1hkkjwQAUnjemockIyJ/hW5MCFxFsiXU0h6Q5bu0fO76wbp+f&#10;HZ4Wl1UYWDAm9ijxnRv6g8vdUMIlc8Sw04avjc/D5VOiVJVhI42J/HlJrrDJWXnfn+fj1Gxwy8Tm&#10;WANpFqWKU6oESKcn+Emib1YINKureD66OBNO2WwKnZwfoa+BDimhs4wfsPH7kEn283nwO163DpWX&#10;3uMXPnvurI2MbptXrGfI9Gf3tbEnh1oEyu0VgSD7YmTMyi2adn73eyc6Mf5Ghm2swSM1d9EHUIpq&#10;FaM4fyq0OK8zDpJFY+gSKmlupshDjL9CxTONycqPcSOH9IZOFTc3k8aRwgfY5kR9GpM53PP+udGt&#10;a9P9fAPm9p8fpLMxw5HN0T0HBkXOUWL6wufiqM9jcP0sFCT9kYKoeJ5k4Ma4/p7PKakTlKa9xiQL&#10;CJahHfNzp24M0BNLjK+J6FT9IU0znIdQUTF83iEz9XlWQedZ7vq5Y3eSrvFAAndx+aubgfUm4cfW&#10;L6kZcM088VvDtPSMei1/94xlzeyyknhrCFWU95EuqMgXhZbkesMD9CCY09BedjbHyFpi3tiYCGZ6&#10;MTZSiNAR2dwZlozBEgzhoCApx57577Rkfj567JE9E+S46kLbOjVDoEDIPdHFNQhHxXn6tDlJptik&#10;fMauhEYw2vl0qt5zO+DXvKZZ6MDzGbIsNCgfsvdmpz/L2vEAmVM582LdIwvCmuOhj65VoeIscDxc&#10;k5Uce5krR81hMdRx6fqXT0IcHMtS0VqHNU1uXTI0T+cz9usV+3XH6XSSzOes86jdL/0+tKrC1h3i&#10;WLfK4kIFh2aIH9crahHnz/l8xqtXr/DLX/4KuzoLbXQut/LSM7vvYDBjv0qjwWWRjOK371/j93/3&#10;X+Ff/eiHeP/hAy7ne1TFp95OJ5xPZ9zd3+P+7oxSKk6aAb6uW2o0J/pfgdgdnRmkgYTRh+sgDKA0&#10;ddgAKJbNiTgDAwCaOYVFp5AKDYBZnaKlYD923XmBhZCbhM0U1a2ypgUFy9qxLhuArtWmCuXQm2T8&#10;a/bw9ZDM2evTLk0Jizjp9v2Kfd9BpaCp05sIeHh4wHE0XK9XtD7cFgWgGafShPJp392RV2vFq/t7&#10;vHr9Gq9evcK6nTTLVfzf3Js7SVjhGIobi8MrvtaiUB9llerLMfBv/+AP8NEn7/Gvf+e38eVXX+PH&#10;P/6v+OnPPsff//0/4IsvvwLAePjmmxtakXs7r2ZWSCoJNq3LqlnkV4zeRA+pCuOhmOpoABc5q0QF&#10;6+mE43qdHL7hP1KIHnP6KWxG0wACJp5o2zskE7xWT0RpR8P1euB0PjAUq3k1tAaVFafTGdfrFUXp&#10;ulSB5ihFnLzMct56617BZedtYGh1lwXJLHN8SAVJEeipQR3cCUXxz5vOIfd1KCoUj6NhWxedH2E0&#10;ud4CKaVqxv1o4GZ95EQn6W04nbLvm7xqER2RikAGPV2fADpAJPNcaUGxs8is8H2E1rtCmcg4lrUo&#10;/xO+tCwV+37VwJw4z4cGqezcWOPeZVmkWSdkL/ro4NHRDsa6rpKNXsxhzDifzhikzUxrwb7vDrVk&#10;NMgMPD09YbSOdVvjXC0ZQ1wyyq/XXQIT57M05j06Uu2xwgAAIABJREFUtmXFl19+hVIKHh8etBnn&#10;QFmXG3vEbLSObTvhehVYlH0/pKGuyo9aDT+8eob749MTQOSZ6gTZA6vWzLoJM6v8MP2H3KHuiWRp&#10;17NclOpn0d2oFhSrCAQAqthOkuXeBzx7/HqVdRPsdnFuH+3Atq2uWzo2uOLHi81fcOxXccbz0CCN&#10;9YtMGeEzE8kKdhhYZnAag5aJzUaVN4IxC1N/5IxNHvzM0ZmdUbOi7qqojs5ze8M5wGZu2HP1YSaQ&#10;psyo+W5QBUU+14wAPFeKY0xxbRj90SFVrp3xsVmxzyg1lgjGHaVm7tRUy9AVAne+yEY7Zk82XG8N&#10;xGSIAdIgzQ2MEfefFgY2ByFeZXkyN2Y3qBgxfjNgw5iFGwb/X6/JkNP1ZBtzogunkTRNMkU9rbM7&#10;K21JzHhkcxwpfRCSI5XdwDLHHhFLiXt6KiGqroK04yyYO5j1XjlzyMYYTmjALPznmcxpjL5O851+&#10;/aLGfiCTbHqIGwnM6gifJpXuA8QqqyLGatibQ4GssRSmTPR4lu1jfrf4XYNGn2fdpxW5mfctTwi6&#10;u6U6MwqyIZBJ02mIb3gKyJ0wmfGTMXN7sFrwZqDPDqYYtxkrUtk5FB813buUF9Yuzy4mN0dh49qY&#10;V0Rmp5mak1xfA5op7WPFlJ3HgGeO6l1nIYhwlSPzIvvuhOcZ54woB1QSHx3Px/z8z4AYyPPNlwfv&#10;C9ob/l46FmT8HykYoI2sIFj4TB0MiZKniOf87AxXoso9rAolpRiKcuIF3rAGbXkvg3fIgZJggirC&#10;dhqNPhlA0fOeCwKMzm3+ei4FrmG4I8tWvyAMchDcuWQ0HrLeuW+MQ+WZratcM1fq5OxHh2EDEDij&#10;6rZUB3vIJpXrljk2Av/bAxnuKR0Aqq8bsxh28szgMSqdQFDca6hzgkJhBQveZC2s2VDd4cqAwL6L&#10;uSmeLyLryO/1//MrHP4RNCY7E86pbeFLClhb4DfJJR4T7ZE2z8Fgb6rEuka9AwJty5FpbkK0kO+j&#10;DcCc4mnkiKTE4djCY0T1GxWamnXZvYR6Ql7EHS2jVQ1KEkd45unOW/Q90wU9c6XWkPMmizSAbPQ9&#10;u4/mvTBEQTtvco5Gutc8ZiDOZdwH8TxC0j9nvec2RJzHkRnbrU7Iw2AT0hicZZqUR/Q2mG6OCTJo&#10;MNydPE3gBZ1dMqlfPgMiQ80BblUbQgNWgWO8TNZEaZclGGGZq7JdlFbKpj2P0YKowoeMk+qqZsdo&#10;mgGYUw8PuaepOOR8JxQ1y/h2I9Dmp58XdWjcwo2YHsF9bpI58dvJycnPfn9J+zE+IVPhZ+/FGwAV&#10;aCBn+jDxZ7sP4DWTzAJBkm74wirOY4LRMTt+v5CPNPEurttEljhjSAJiVdz2l06BjjHz3oJ5rgQk&#10;OK60vnZmXzxd/w0vk2tZJ1VaNluPoc35RpHEJtU5wBlWSedBpEEUQgVEZqtO17vRgl2f9AXTX9Xh&#10;Lpl/DaN3kMKjmH7K3MVBhg7mobjVchZKFViEdduwMHujNZBltBsChgRzOonkDVWQwOqYIhDqUt2B&#10;fD5vGK2DtorROk6nTcvYN3U6xW26zpuVv8TYZR6WqXveTnj75h5/8Af/Br/9o9/E+3cfcHf3BveX&#10;eyxFGq+ta8Xd/Vusy4bzuaLUFUshnM8XwRouFUcPPOhRCoaOh5kFqmTvGNxhjXgJwKoY2QBwTpAB&#10;IAItC0Y7kHtotL0DEnoCAAxcQQDaIXswoDAbJq+U/zIsm1Zuf2on8DoAxb+nUgCFV2rH4fbs149X&#10;MBi7OnFpCKzKsR842oGHhyd1WEpG8r7v+u/Aw+MjRmuCf66QHO/evQMA/OqLL2T+ml15ubvg3du3&#10;ePv+Pd6/e4/7168dO7hCoCMwGOMY2HvXJBXRq6yyRCrVCUdvuNzdoy4LvvjiS/zWv/49fPob38Ng&#10;wv/0hw9Aafgv//kv8cd/8p/wZ3/+5zj2htZ2d0Sb0HXoEx5gzZ4GEfZj90zwUiWYUBfJ/G4He/Z8&#10;rdUD6+4I3Q/XbWqtkpleCO1oollWaY7ZjwP9MLz1G55ldofLTQ1YHTseH684n89YasXldAbVgjY6&#10;FpIARCmE8+mk8Coy16oVDKvNoXWcTtJw8zgO7MchzuHBoKW6TJdzb459AqiCakfrV/ROWACsizZT&#10;VUf59ThwUuey+fqerleUwuhDg3i1Cv45NPuXJcCw1IrC6r/i1HgSKs+JsLddcOg7i745oFAwQD+a&#10;QqWIY/6qjmbryWG99ogE8aBUE3YMZgkG9kFe8SCNfwmkyRgChSj69dEGBjdAdX3hXmZzaMPewSCS&#10;wNW6bs5fbV2WurgeyINRt6qJFiSZ4zDdusOgpVtrGIotuSwVY5fGjq1Is9Q+hryvZ1Jg1eC8vy4r&#10;+mioZZFmqJVw3a96DtgrC8wBviyL2y6A6MfruuF6fcLo7I06qUjvl1oWhSJJegji+RLzknMnjnXZ&#10;vywsBUJmqGNd9btSXOYta0VvDIuU9z6wrQtaO7CuK479gPUi6BqcMxLeW8PlctbENsB8TeJzHlir&#10;VAC0PrTSQCBu6N//h/9l6iWVs4bi71CkSpmVBesa6oJZf0jpw6zQSeaO3W/4T1sgv0FSki1bxpuP&#10;xCPc+WSaZlaEgNBAq2LN0c287DpJ0a9qxMrzM1biUAXASm7zeij1uHOMSMFhwivuhkIYqGZ0wRve&#10;hMIvSrY5kUrRjA1XnuRyB6ChWSH+Nts78vZZHSPkRmhW9j3b7fYGWVlTRSrj2JliYsRkpSNxY3Jn&#10;BvNQnLqASzAFUDAoZ8PEFKpwIYX7LPDJ5RmB26xzKYA3PjKlCs8DNfmXlzLxiyp4+WUAA7ZeTss2&#10;HM8QGLDqQVtHDxQU+B6EkRLRNeIoPxQS0W6++sxSKyxYYEaVlOmKgbjW4veTjBw1/7qBolAw6ySk&#10;/LSZIzvtBVSNK0br2UTnoEmAHIM6ggASUCGqkuE0EFldvguCbcnKQzw7zGmcg7TU+IztCWdvZtTW&#10;2ds/G6zYjuGUDfoO6CR5hAUWyLsj+1pYBpDN0c41ONEaPzuXcymzBVHiDPuZTLTpmO6lgNS5EfRy&#10;sz9Oq8bv5myVOEm+jACgmPmJB5hBiVDm7eKgO7uHXplkQHAUKI6vqviqcBgfmF43bxgcVEHIouCl&#10;em4gwTtmBjp7CTLrOI3/W2+EUiSTgxAOChu4kK7OK4SND84CgsJGZ3kTGV66dslpaq4XMLtjNdPt&#10;GGPi/bZRgw2Owxwx7DLG5mBnzjJ7rDmqBPesW7wY/M61hclFV3KVY1LqD3eM3jZpu4VLcweTze3m&#10;/Nma2r1JDYiqugOVIuWtPMQRSlFt0HtXXL8+bUXXDvG2HpNjCQyimujSeDo537XvCS0Wdzb4VgJe&#10;LmiNlHxvmf2ZSPeZyVaJJ537CBRqUEoHR0iwTLbpL7xueYjpIwBr4xs7G+rsydnbZnQlGebNL6f7&#10;mjwVZcMwWc3hrk9zJ5aff2KHpRNdJQLvssQldCrNlDWZvyiO7KL4nFL2DK+qUjGu+LiKwc6RnZ33&#10;/paXxHTllz4OiIlXQIWnNSrG36D8joPv5ZXJe2QsIvP4CFbpNXrQo9LvZoyJ7gBg8ax2+PxlIgku&#10;ARywdGS6TgWoSFMrHY/w2OBBpZQU5NfMK2g2pBpfocPJvtun04HyZUhzcnqEZA1wCpLb9HyPbs6s&#10;qxoE9lW1fdHMawa8KYvqZvb9rk8ohPmMk9oOJtOM15vMhWRrRuYj+TWe4JLGkasdPQndpq5OcDPo&#10;CkV2uOG5kq45gRwCkdUIdt6ieLYT/4Tx07lCxiEGumIIo6iuqaXoUP0z7ZfbLypHpgC2wZfp5Aan&#10;OSsJ3NqHRbdFdtXOBU1/Q+0Xc26HTnpDF/ks671NFpPbBrr3nilp1Qt25xifNZCL60MWPNM7bJ+T&#10;/TFldlPMyz6z9/x6dRj7eyYGdBzeaD3ZhAVQDGOAagozOXORdRyW2Q2DJkoNAA1/1ez0SrjuO+wk&#10;WHa2laWDLFO8gmi4veb1FqRwT6P7YEjvaw5ZoUGhI3OWEhGednFKbtuKp31XjOIq82wDYxzovKC1&#10;HZ//4uf4m7/9O3z99Te4Xp/QVdaLLsOOCy2ZfCL3+2D0znj8+itc7l7hw/vX+F//6H/Gj370Q3z4&#10;8DFe3d3jcneH9XQSmIHl/2XsTZukSZLzsMcjIrOq+ppruTu7RgmHQAggJFAw/kH+OX0STaRRJEUj&#10;CC1ILoDdnZn37K6qzIwI1wc/wrO6Z4jafae7qyoz4/Dw2x8vkvnNQJ5mTPOkzs0ZUy6YyqR46ZId&#10;utaqWOhyrlrd0FtFmWa0VjHlonQnQYKsNpjg6JL7SLzpIos87I0hHVqGjkg5C7zKsgAsfTkELoQ0&#10;gKkBInVwVm1ceTwcQCnheDwBUJiAdVUcZmBrFe9/+F4ctMya/S3nZ11WdLB/djgcIXyl49PzGb01&#10;nM/PICJMkzgNc0qoreJ8uWJWmJvjPON0f+d8b9s2XK5XPN3f45e/+hV+/k/+Cb748kvkUpBTQkmS&#10;1SmZy32chXieIHAN1jwbCcgq6VqtgmG+Vbycz/jd73+H//Sf/l/817/9O/y7/+ff4/t37/H582df&#10;S1BW2IrqDlPTrb3KjwiH4xFm80rWf/PvmU5C2i9mWxahSdIqEOXjpktZMHT0UNvLsnGwxWkuAYiM&#10;3hvqtuLx6QlffvmEP/yD/xn393dI2XiL4ifnopn5BZfrxXna5XxGmWSdJauZAYNUbGLr2vUgUpQE&#10;sYsij5YmnuKY7RBc90QCmWM8XBI6Ow7lhGkCwBnMVft4BL9VFZlUsmakM7sD37QG5iHbs2b3HuZZ&#10;KyM0uUGbTNd1BaaMY56UVw6+e5hmMA3IxNaqVEwQo24beie0vmIqB2ybVHmKE1h4ja0pq37B0sxG&#10;qnfAMpbUvQIl54SSBSpGWK5AeUhliQQhc06YphnrJhjWKSeUJFBJy7LieDxIcIWNzjp6FazraZpQ&#10;WwWBBbNdMcZjcgcFJy9pPwPZ2yiHAe7iAO/Gp9U2Gk1yZZzbJv0Atk3OGav9dZqP6jjvIitSdv2S&#10;dzaGySZrfkkwZ7bJKWn4at9X2LMkGPY5H5GywJoIzn4X/lMlcLaum1YxAEQZ67pKsI0FtkjgcBpK&#10;yQqNIuvcFKpnXa8gZIXlEvo7HY/YtvY6I/zWaTMcHW+rDa+znswJEO/Hzg96yHyU+wYXbbR0CeKQ&#10;YVZIh5vnBQPSDQb/nMYehO9gkEaYY8ReG46dnuDYXaLcjPu4IqmvmP3MLA4Gd9ZwIMjbNTN7SQ1t&#10;Uqd4vL+VahsGq2Rxmn4k4+1QB1/YCsnmGgZBj9sXFGH2ddL10/JccYbwyGZ3hU/n34dj2tZ/Twl7&#10;evGoEAElFd0XKyU2I1rGIw1cxBgepdnDDLW18exk24eU1SjtymAJpFmdIOz2PPyqinNgHiSlJUwj&#10;UsbgEPSRlzmBdVBhcccK7IyMnQEidEoj7QVmMTLMyTkc9+DX93NHAzPcFR1sUWOC1sTK9tCMrM7d&#10;M6ucnuTGwZ51kWWrPOxyHhPdRQfdeOKbObDuz1gnobEBxeFr6+Xtdp4GREQ0UgBjxoMSaPdzGI5m&#10;QI8dHYo89GliNOju6kcW4fWrQoBvNNmy9bJSHOMzt/xxmOE2DhdsN/cBRuOu4SgjKdUEuSNEW0qF&#10;+4X9CIZczB4LbFQ/i5dzGEMYoacvj7HE+fVe9XJbKyufjfxOx8VS1Nkt+xTDyDQnUDg5jku9d+SH&#10;s0YGjSLvNeZ98A9DFsm+kwcVReHiSM6CEw5GYsswHcGznRPADF0/D2Eh3WngEwkVIIEKGAALZr87&#10;qceSubOA4713nMlKsm2N9BMjbV2/0cBPeIzfOblKJWtn8kiDFrfVPftM//G37ZnBBewEkn0XQOYO&#10;YsFxJW021yFltIaR6XLXZQ6Hz3w1fV/jy5Q8+X1km3oAQZUD1s/Be6ctWIOPHrjd0w/C76/1JQwH&#10;SFyDsBdx7O7r2B9Au9vN6u3naVUOdCPgLehzu06uj9Dtfff3djrvFkBSegk8SD1LiNjkSc+S3CQB&#10;ajgwS3m5AUBKoyd5XzAdu2aVS9myOcKr8sCcRMkVzFoaTpLeUNuQI75kPNYzVh6aD9XBHbrwJtdp&#10;EO6jS8Kv3o18W/5mBOeif4VdZgN67tWjOJpUh+UkCyAEvpnGk0Uu27l7q5DTKUnK0QMcyl4i6r8g&#10;Cu1Sc+LZ2EidyBYXljsYrzaOneRGvdptw3iNJZrMDmkDbA8GgA4moxvhiTb6ZPd03Xusse1MpPwh&#10;I2yCDCBp1Qd5wJq0UkegHV5DXQjfMVtlCEnToYCwfrCgKY8VpgEt9Cp47uMe9/Ux6Y0JfU9PPMaV&#10;UqzStbEk1WMJO9xvO/lvCHzh8cllvkNd7XRM+ddtH13P3GtZ48eet0QHuYtn0ibs8SE3z7N/tyKE&#10;WWkvjQQPue4NaBsb0Vvs7ideexZJIUAc8N0jHVAI6MSH+Vpb1YucMW77ajZ24aDOZgrJaHpOpEhV&#10;ISNZs0C76ZsEBJgDhryfUwHAo59G11Lw1p037e37N2x/DTom6RMnmMkktps4q7SPWBowLIfDAa1u&#10;CktSYI1h67qOdeoyh+PxiMeHByRKeF8behMogt6MeVqgdRBDbw29dsyHE+Y54c/+1z/BH//xH+Hn&#10;P/8Wp9MJJRfkXDDnjKPCn0hzuaSZp2OfGzN42yRJgiRQsG4b1k2gP7Z1w7atALM3uzwcDlL1oYLD&#10;gl/bpuX2lAS/uFVttjkJ72bhZx6U6F0gD5pAsIEEiqUqHjcRYds2hYFZsW0bztcL5mnCw/09GMD7&#10;D58AqJO4ShPAdV2wbRs+f/6E3oF1FVgUc4Zz75gOB2R9du/vkVLC9bLgslzRWhNneW+4v7tD6x2f&#10;Pn2UcWsg6niY8fj4iHVdgSSO39YZh+MRv/ntb/H3v/sdvvn6K3z9zdf4oz/8Yzw9PYFA2JYrTvf3&#10;so+adW32nwVSLMAnOr3oclkzzwszysOEw+GAu4d7fP3NN/jf/7cP+Mu//HP8+tf/Ff/63/xb/O73&#10;3+O7332H3hi9Vz17AlVh5zAXbVBYK+pWlR5Ufnbr0WCWC4F7Q5knTMcDqjbu9MDTzsY3x7IwEWmC&#10;LA3/onB0P1OTrHhpvjjh7v4Od6cT5pIxKVQFJdGFxJEoDWqfz5+Vdqo4DOfZmyJy12oJ1YFzSkDr&#10;YC5a1V5BJNnP3tuEO8p08IzlUopURZIkPaScJDjRGGWa0Cvj2q4gKurwnXBdqspEa0wq+3e9SrPL&#10;lEfijuA6V1jT5K68KXMSjGvTPWRV0XvDPB1Bh4S6bMglSWApCTTTsq3YWsNUJk2OJFyXBYBkm18u&#10;K47HCZfL1de+KrwGIMkYrYtTu2TRaZgUN78KJvyUBrzwtlZUkvPG0MpqrSA9nY64Xq+oTeiu1oZS&#10;ErgxOsk5JeqodXUlwgLbzCJrl2VRnjUCBbeuBDKYIa86HjI5p5HJfzjMWNXRP0+z8H8CDIq0s9Ff&#10;QWsbpnnG9nLGPE+4aBBMziew1YpiqXFK5kPH9kOAbtBoXc6v2ZaWBGtnx5qHxzXYlg2tC+a30KDp&#10;ccP+SpkUU16ywUvJiu9fsK0bqlXiMEGSokjHxVoBMyEnqZgC0cAIN8E3gOXHwbbP7O/XjpXxOYCA&#10;xYqhh+n3k0fOZMN2jpig+Jiy3e2PiJVKI1tmKJMI2RrsChjs0jDPWLhNqiQKkwGSOZQ60NNQnmPi&#10;9lBZxvN2a4WblxGyE8MNRcOYkZkZDLM1HRdV14uh2fY6f89quxlL8iCCmgLRRsPYD10t+W/cQztY&#10;esa4BzB9dbK7s18Zu+rTu/vIuoyxmnFJBOkW7IqYLiw0czGNjCHWA2Tdbv2+fayD/x3WCYDgOevA&#10;bndnOD44/giLNSw7AtCsjANmzJCPe+Sos7+HyCDYGhKpkz7YJ8Ssxv/+3EXn3O7ecHIIBo3stROq&#10;fr8P00XvJdTfu4yf9DzeZiDdrtFYNQnIMMcx6b3o9XVOnTyEGttgzFnz6sCoQgK4E9wzfnWuiD8J&#10;YnFFfOz4bB+PShPCKMtxh9H46YExvaZ1cj5mWIq3PDA6yYzG9+u5p4lbK2+UT+6vEZKz7JA0HHeB&#10;sWpfOZ3DOMuDt96MI7z3Co1k933jwv6Bn3GfQpjFLf2MNQlMXX8VBwcDxGjOlAy2wxxCGgrhIQuG&#10;kSrKKZRHDPR+cudlzMEcSz8cKoz+qkyaSZ3gbIHWIHd2a2h8Ka6NGruRRwjBvpq/0enemSqZjeb0&#10;B/RcB0omYODxkvEJ5cXKR3eZys6jXbKIQ9mxyZMEVpKeh1BPbrLuVcXEzWuX2cOM0YdyfN/OjBk6&#10;oqxlUbQh3cEpZVTmkJXYXZnrfWTD6Unx56HbMyMzSf7cyGDsOmeT0LMaguEyJ3bFDD+yBreOcQug&#10;Op8Jr92x373/9prert+bn3Kkijg+eiMrP0747fty3Hc9t/HM/Nj393zAMuvNORx2heGyw/sLdMmQ&#10;K2XCNM84Hg+KucnInUEsOIBTKSiKp8nQTL2WQNQ022i/H97UUp+dVJbLeeheGWWJBYBmdo2j5Wu1&#10;W60QSLUvuvww3cufPHbQVQkCUlc+ZbLcnEN6w1hh5U5Ic5IpJ4z74c5AH4cPXqGTxh4YUraJH1LM&#10;RNkUksUISqKN2eYiOiz5c835x3siePPlfJFGVY3uTvyWrGE4KOKk0jVQh3L366EBhjQuV54rQRrL&#10;2oPDkRk+edIMRXZ5GgYKgGDOcqV1lUk2Nq/K8csC/2HrEwMZB6dRSXOzRqzft94WUU+RtUjOPyOG&#10;uCT3j7WT+SYfbzd5sAsgBp4Mq+wwJzjvqYfHsmY7S0MAB64Tlu5mDW1ugJ1PlWkOJaLBtrGKYXT7&#10;J9ijLfgRnbhmU8iBQZCJtKuIsHH8Y16v7RjWdU+mmfiemN0o6sveKW/0InwhoacALaNrb9BW1PfX&#10;W/BDCED6upjdE+dS2+bYtgxGoqxVDgRuHQ3J7QmGNn8GIyXNPm7K5ZX+yBqAdnE2SVn6LFjhOvbe&#10;OloX+ICma56SZTQWrNZgEeJ0AkSOtiZO00TANBU8PT0i54zL+eL2buNq4gKu5/ZhA1Ii9Lrhj/7o&#10;T/AXf/FneHx8REpJsjVTEmcWRNcR503Bui4SUFUYEOaLwFjUDkokzq0mDenWdUXdJJuwVsG4buiY&#10;cgY9P0sVU0qY5wNKKSjThHWpYh9AGvlJFm5BShuyJfawNqAGUJlBLFjcpIGEbdvUUSYVfdu2oTbG&#10;x48fcLlccFkuIJYs7mkqaEoI67pqdmrH6XTCVis+fvyI588vmukp+Mno8qzHpyeB4JgmbNuGdz+8&#10;w+Uq2c6dGY/391jXDX//97+FNfH88ssnrJs497k1fP/9D/j2Zz+TTExI1vl8PGCeZzw+PaKD8cP3&#10;P+D9uw/45uuv8PNffIunL75Af37GfJhRygGX89UrjwRSakD4pCTZ2DkJvA4AUGfkknG8O+GEOzzc&#10;3aP+7Gd4enrEH/zBH+Bf/st/gb/+6/+Mf/Nv/z3+5tf/He/fv8dyXVG3xfkEWPQHUiFY63ajExlf&#10;gvPhMk84zJPozwrPUBUn/fUr6vsdjOTOPzhPyqrTjueWecI8FeSSxW/jPhVyXbRrZvXxcASIkHsG&#10;JkJtFcfDAbjK2HurAEuwrDHjMM9gzdJNeUJKWSE5mq79pHo8lA4FfqSTVHGw0jsRUJJU05E2HATK&#10;cDw24SfiiJV9PBxm/d5AkFi3hpKyQoyMik9mKF62QCP1ztp/QXiZOJUnIA07rqkdWMqEddswTwW9&#10;qlQhwrptuDudcF3OLmssqxkkTU6lCWxFKRNMNZUMa+FRtYnwqVtDKXDkgqYJqql3dGXb1bLeO+O6&#10;bC4zmDoSZ4cfuS5Xx6ZPWazVdauY5oJtEdo6zLPoESkBnRWXPHn2c84F4KZyROywUg7grlnp84zz&#10;dcHD/Z3sa92EP+WMRBncJZM8J6koSVl6BpScsS6rVsp0l2H5xl6WjRowWAYHZnyOGUgYjm4gaxa8&#10;nK+BMDISbxIkQbNVgdNZ64bjPKMp3xYh13E6HrCuK6ZJKnGQRc5P84RaJeglY5ezl0vBujTJrlf7&#10;nQBwfxMjPL5C+R6HzBk/u3tDbGQ7dDd6yJUQUySj0mOX0s395ER4t3IeTCka9n6wzJB1PdQU9aGY&#10;Bv1NJ0DBkaDKgw5oGG7mPBgX+zhgtyCf/xj6XtEifY4zYVM2bJxmceggZY5k8j/MC17S0gGPfJmy&#10;Dhur3tUMjw52xSPunOvaBB+bPdecG76nKsjJjB4jBrGmwn3ZG8b4Uts+Wam5CoPeGZRpYDwqLRjz&#10;clxHlkZdpUy7dY50QD4HcuzSAVWixrE6pAyDc8xZDQdlgDAbPdiEtq+eDaIOWtsgd3TAzM5B637g&#10;7HsqYAaW+VDadwq7HSO//kZe+3u8u8egK1O8kp+F0WzH6JnVlyTjHhiqt45tG6u94RYizAHohkow&#10;4qJOEP8YWTCvX85jjN9g/0+MwfEIa0Q1MOD353E44DjM/8fOq+6UKzGMZDj5ZpimEbSImaHGCWh3&#10;/8iDxLHTAUANdHt1LYMMR13pZjhCyW7H8GzwrhSXb9ZwGHFqfN564Hz8cd7+0D3PuXGg2T7k3fsE&#10;7uMsxrVxPgECmDyx3GjM99Z4TrJQZfL7WymTD5GAV/jzeljskTFIKIqC74TfV5SlsP92Bh0j2E9e&#10;eK59lTXIamdFSrTiUpN7wODyxv4gbcjZw1pbtpAbwDqZoZoTRoDsdk/HdoTtf/U1k8dmCDRWA1un&#10;nVRusI9/0Lhcf3tuOZCNGOpBDI/Jw4JIyRVYVqzRAUUmGTDW4EZK5Jo3eHbHTzd+BpcRI6tbmfhO&#10;lsMru+x87nt1jHnYXL0i4ma+vi7Y816fKRnfvd0TCj/3WfVvBY9vX68DTbbPBOPtQwZEDjjkTnxW&#10;HPfbQdDBy82BSUEXMh0D0Ox9v4dmnCC5DmLBZTjIAAAgAElEQVRZc/JcfTaUl0No4DhN3gBK6EO4&#10;W04JU5EMjkaSmNCgxjJ1NKVR04kGnBarbkEDK935CMOiXhwmbFB8XrkReJ6N/fVG3b5pbjK70hip&#10;/IhB71fyXPFMZc3T0D9Bb8Mj880RZ8BauEizrDH67prPOIvQ+/tomWFNsWTrx1o4LyUga2N5kOyB&#10;0B/Ddda3Xj5QO59Z+WtC44aE5E6RwSWF3qo7X/UMx7OF14Ea16H1KiuNzwSHHgFUBinUmA3Rbu1G&#10;mp7Z3hWeyuBVLElFz4GBBw1dTZpBCdJz3+kNN4O94TvD4QpSR7iNCQnd0htMPydJfOmdAjnuZbat&#10;pTW6NEGWrAEjq/5xExmPtDWqAMa7dLv6xiviPcgCvjpH0/ffWAuKY6fXXzH+Ps5h0Dl+ROiNQHPU&#10;D3/qFeZn92U4z25tJOkYL23UPGPcMvlesdTAC83oN93b5SvRzvayrD8QaWcLGY81buyaKZooAcnu&#10;s18fSkkcNYBnHrtt1RmMilYVYkcDTOtW1VlCaIoJe71eBWtYeWzrAlvGXXiawXaUqWgDRqUr/R9Y&#10;MputGqirDnI4HNBaw/F4wLIuaI3RekXKwz1BRJjmAyawNzX+03/2R/g//sVf4mc/+znuH+4wz9kz&#10;gClNqBAoi/r8gmme0dWmzHnYp5fLBYfjCcysTTslG3xrDdAMUYGIYRxPB4F7uYoz+quvvnJZXuuG&#10;dVlQcsF0mFC6QBHk3JCoCKwX4JUbdg4rMyp39LVjWResl7PoQIrp/PnTM9Ztww/ff4/nlxdUrvj8&#10;6bM4nTXbHZAs8NYa7u/vwQxcrws+fv7szTeXZcHd3R1Oh1kcleeLN79+ebng06fP4M6YDxN6bfjr&#10;v/n/cH45AwAeHh5wd3cSJ1tO2NYN//D+vTR3PJ/BzCjzjC+//hLry4b7fod324Z5mnB/d8Jl2fDh&#10;w3u8e/ce33zzDX7x85+hlBm5TChlxmSwDiz8kZLQN2sQvPWGpHAHlMTJKxAJWRyDnPDHf/yneHl5&#10;xtY2/OpX/xP+6q/+Cn/zX/4G//r//g/4d//+P+D3v/8O27q6XOi6Lq97M73FG0TIjqSYhmkuUiHg&#10;kH20/7791juYOqbpAKKu8wuV5cbPFOdanIQdVf8lWOBanYt6yVqtgbvIHdnHszr+hOdlSkCR9dsU&#10;DzoRoW4MJAmaJm30WZtIvpwIdZPgkcB8wJ3VgFXAioPaMtavlytOd7NCV2RwE4gZgY5puFwvihcv&#10;sl6q+RhNZZgFpEcKhfBbgcEb9iuRQLehyfW9dgnKQOyFSXsbtNZAzKAklRg5J3z89B6HQwZhEj5W&#10;MkrO0vsmCx3Nk0CVWE+ElBWLO5Pw/CRQQQLdI1jdyFl0ia1izYwZeQeXVLs1LW4gANdaMU+zYpRP&#10;2HqFsSNS3p5SRsrW5BMjAZUVahPsAYHemzeZNIeRyQYi6bnz+HCPqzq1Uy7g1lyPMtncmTEfZjA3&#10;lDxhuS7eWFVNXLlnCvCSKqub3s+d4D3YzOjwWFGwg432R8IYiy4JUhkjcoRZGpMifI+ZkbPwXWl0&#10;nHBdJNjYFJKr5Amd5NlNYeNyTphngfEpuaBVxvV6wfE4I//yV7/8V6Z8dfMUqEAejUvMeDJDLp55&#10;Rsw7ZTASG7TGMLQIYwHHIu5WBWaceyawqVjxuhgthykRw7gyw92/QdjxKAZG0zAz0OQ3vSQoQbbp&#10;huep6dU+LrbNNJOH9S19x5wZwcB2S8GUK4xAgx14G6k51wRviiTzhXjgc6pyYSW/mUWAWIakQzh4&#10;Wn1ch6FE26fufIEYI4a32KpEaLoyS1aDYCoTwBIlyllq5xISajel37aOtSSMcb0uyEkYDwNS+tU7&#10;tm1FKRO2dZXML+oenessXW2tXB1dMu8oYH7B1zCU/d0q5MHKMUMlwgUAYf3VkJaSS4tSdzc8Y4ag&#10;Z2O+6UwYyiksWGP333lKLLuffW+ZWZkku3DwK8xWULo348eG70a8G/72WXKnomTXkZ+v7gbSuDaW&#10;nO6NlHGtXKI/7eySfuYXDl4QsTVtze2ReGttxwjkuXZWnF8kf4adCfs+kZ13eYBklYwMqfG77I80&#10;1VA6Zw7LR24Q75ybShd2fhx3iyyaP5wMtkfd5mg0wDY140PBsaa03IO3tLO4EcwoutXdZHjyv678&#10;ynm8M3C5n5OjnSPfs7FD4diEacvAbC9kPgOzsmuHdBOyvma0v4+Z1uNzXU8mP5tSkdOcp+5Vzg5G&#10;Vx6pZ5q7f6I7JHP1OdpCpR1Ny5bQoH3l3bLWI+BjBipAgGexmDAnb3yi01FeJEJ+L+3ks0QmPY33&#10;6v5EOoKeRYZJn4CfariU5OfV6cdvNfjNPpNzBFXI/42MTdF7ecyb7JzwwCWNFRTd+Ap8TRgBt5eS&#10;Z+/2xqM0tHc0lrI16HndFBPSnOBhk3bijGQrw8dhnhgl9GOtR7lhUwxSy85hzdppOi4P3BotB+e4&#10;PEYW2Ep5dw4Iut3TMP6d/jPO4/6fXcK7e7AzpXikKIxJOU64Db3BJ+LL1Cbjfb3zvh+M8hQzHC3g&#10;OiqJovNOx9kF810CifuzaA4m61Q/lYz5MCPnjMMsDdTmaZJmVcrfq+0JS7l/1WqB2po2Z+oDmkrX&#10;WTI2G3pvGC6ZwX3I9LHXoju8PWRLxMsXzc8p3ZfbaGyvy6YhM3UTOYyRCM43XOZq1UZiIBM0CULl&#10;HqBZY8bvjQ8k4TOKTd0pAaS4oMkCGfDrCRhNxlMKTkqTA+zNMe00mX5vhMEs58+cyimcA1ZHN4EV&#10;zoJHtSGATuZoN+f/kJcWoHQYE9dNOjywD5lIsh4rqiMk2Qjnc6Ohr4wx5+I8gQD0pAkZjumdMJrb&#10;yz2yZsQZP42nNPaQMW6OROIAS2E9TGJxlCuB4HRpiBSKw9Y+QKu4vNR7ikPUOIEFODSM8kb5vkyg&#10;B8qFfm7ynl3GkX5Gtg8mzTRJoDtvtb43gWcwK17S0GcsyGocz+S50e7ty/Qz2HeNDpy/WiA1ua4U&#10;A322oDvHte+T39a/n7XpLiudOA8P7DvlLM31tFEexf3yvbY1lyCzfQ6V5703wRpmRoOpmFqVEmU1&#10;RjJaMqgE23u1vQG4LJY5FN+j1iusChXQLMeU0dummegN62qZ2xaoBkouwZbQ3k1ZAOMsA9NoxWw9&#10;2S/rS6Lj68I/uDfBZrUsWMU8KtPkztrz+YzL5eo0Zs+WXyQz9MunL/D49IA//7M/wV/8xZ/jD//w&#10;D/D49KD9RqTyY8oTtq3h8vKC88sz0AXnu24VLy8vWNcN1+uCT58+4tPzM56fP+O3v/stfvvd7/Hd&#10;99/h+x++x/n8gsYdy7LgermibhVbXXG5XLDVhut1AWXZm9oqzucX+e6yDh1BCdKca1sTx7pU/TXU&#10;JhAb23LFtq04Pz9j3RidK9Zlw+Vywcv5GdfrGd+//wHfff89Xj5/xnc/vMO7d+/ResPlcsXlfMbn&#10;z8+4nC+4XC744Yd3+PjpE87nM9599wMuLy9YrwuulwtqbVjXDS/nM777/gdczld8eP8B7969U4cW&#10;8P0P73C5XHA6HnE6nvD08AAQ4dOnz3i+nHG9LmAWvOf5cETrjM+fPmNbVlzPFyTKeHx8xFYFM9yS&#10;kC7nMz59/gzWfRcZ2LBukonaWWBhhs4iElayZgncho4P1SkSEco8ASQ4y1MpuDse8NVX3+Drn/0c&#10;3/7yW3zxdIdPnz7i86czWqsqk8KBvn0ZFANBsqetgsDsJ5izMdiIqhvt/U+RdQ0+KI68MmwGOcBo&#10;teJ0/4D7uxNOd3eCHX+9CoRD67i/v8d1lQacrVZkiepKwkBKioVcUHvHXGbUuqm+3TAVCTT0BuRC&#10;qv82gVBpDd5IdN0Uw134l9mLHrxh8TcZ3vvlegYg+PBTKah6vilJlnrWngfSBBouu1j+QMosSXnE&#10;mKcZta0AC6xLSlmy43WctQvEyLoM3TRBxj8VcXBPZZbKlda0WaZVwErVisC4FLQqvZSq8qTWK9Zt&#10;1exz8Us15Y85J23eSWibXCe9ChoICW1bwSSNcT14yRCc6i5NiZPqIKR6ifkkMoljFh2odUFJBXXb&#10;3D6xPnQEafrLIEyTOsBTlsQR1bl67SipYNs2uOZKgvk9Ka5/yRmk5wkAilbIELRKk6E0klFKwbJJ&#10;w82UCz59/uQO+GH7AAPSz6xlS7JKsF6EMhzdc02EMp0TZFUSEpSQ4EP2s0IAtrrhdHdC78IjrBKD&#10;WTDbuYlc6upj27bN7fKcM6b5AEoFuch7paicJ/m8REeiyhvB94E6W4LiDxhe7uAj7gTWsjz2ktRb&#10;ZUReOe9xloeRB+w60ei1bjPSMPp23T1hyuwtYwuDdCMsvFgmaxuieTCCG0kse9gYjXiHeRodJ27Q&#10;2Z2jcR7GaJ1xJcNconzRCcZkjq6x3nb1yNjSQxGc2gzzCYjDVvQuckUdwXBz3Qn7lzCmnTktMiAp&#10;A9FMrmVbkUiiVFOZpIFG1mhQIixL1fIliRRGTGcA2Bp7E5RlXQTAf5YmJY0Zp8MR62JO8ioCcpGG&#10;B0xaUmR44ZIPhsTyHMPPM2VSvsOvJ8tmtrKfSzOG3T8RSEuyyEYelSv0DD/4puwCwcHrm4edUhsJ&#10;f9DRyCKVfwmcxvfUv2e7fXOP1ztqc/BMRbBi/Q468jt2C+KYgAsBm92YlU6hDjc1ZobCMsplfG2N&#10;OH2IY5xJ5J7PK55xWXfjB3Y5g/dTx+3Ud44/vYfdu/HIuLl13Pg5iefM56738IVNek6FCZviw0pM&#10;3ZyoGPvOYC3vMiNSlLfWzSWkwoPMqDdMYjVqh3Xn89ERh3ETxg7vOF/Yxh5+H9nAthb+PgZ/pbCu&#10;YrwEQ5XoVfbYjsOwtgXqvst7/k7kz7P+Bzsi8Gers0157T7T1qkDZvjZCoz3Rvn4OK9yrZcK88jA&#10;6q2qUypJ0r4b7ap4hbWhRENRJCikw5CXSdfBHD/7HGXhO81pMR61wcNf077RmDnX4pLuM5PtZQ1w&#10;By6bYa6Rfq68TvmGlS9GXmh0t3/tDuCgvxudAWywNlHeAg3G3KQUW7KCWDNc2BWbiJkasfJTuP9t&#10;U18LoIz1kNWPzcoMHqlzdYeL0fxoCGby07Dix1oPZ9+rhQnf2/PcoZKwfx5Oa1iyUWF3s5QAOOye&#10;f/LGdwefB9gzFd+8X9CbTL+L+2XrwqrUena9jt+aVJtjWSQnHPfemhCRyhBzgBv/aa1jXcWQE3Yn&#10;ugWItNkROzyUNEWSrJx1WcS5QmpsQHF0A/alWmAAt4ARr1wz9Zv1YDfWzKAZuP5jrwad7c+JrHff&#10;fedVAoieNXdy0tBb3Dm7u2ngeQx3DI+xmLSA7olm1pHkItt33bHFsh+ZLONcvxInE363nDdzd72m&#10;SpP9cR1v5qtv8o52A6+3nhwY9Dbu9fosREehLFH3PbO5Izg/o7SV63QPnJ9HuaALjdGY8dXEfN3k&#10;b6H18T70b+7KfxM0gzzs7SvxuVdwHOrkZsGNz0u2luJXJ/KKxqHfRNqm8Bnt1kLWSzMO1YBlfQ75&#10;Ro71fq1xDJm1mxQRhAKFh4v7asCZ+bQCT3y9zyaT5N6sVTyRbvdN9+iN9drz6P35MnqB04pck6SZ&#10;HQ1cbtNXkjZvsxt7o2U7uwOXSu6lAQQLMomuQKCuz2s9jEl5rOLaGwIQh/1k56MZqTM4dXRir7Rj&#10;+z7Bad+woZtm2oqOIwlFxWAnnB8RKFl+Jukndo7ENbOtVZPI5Ixs2wpzTOaSwSB06trs0hwdyR0y&#10;bDB/AObjEQzgcJjFqcEiszZNlpLxAPM84eHhDr/85bf40z/5X3C6O6G1huW6avY6ACRsrWFZFqzX&#10;K3rvqIcDWq24rAKBYc3gkBM+ffokONcAPn38hPPljN4ZXzw9YtOs9mW5asC149tvfyHBJQD3D/d4&#10;wRXczyCIc5f7wI6e5lnPpOqOKQOFRgKBnpfaGNfLFc8vZxAKUmYsy4br9YKXy0Xmsq5YlgWfP33G&#10;8/kMMOHduw8AxJFzuVwU+3vW5LIhL5dN4BmmacLL5YK7uzss64baOpbrBSkRtnVDSoTD6SQB6CTO&#10;zXXZsK4r1m3DF18+4edf/wyn0xHff/89Wp1hiSfTXBzmZqsNv/nN3+Ph/h5lmnC5Lri/u8N0PGJZ&#10;Fnz/w+9RSsLT0yOO8wHTfMKmezAfjtjWzaFQoOdcksKksjkRYS4F27aKPWoYwySQNIfDjMv5gvv7&#10;e/zqV78C8YYyEf7P0/+F//gf/xrrsoF7Vdo2XRjjp1eSQwLszOCuOmi3RJ1gF5nM0qTKjtc6sPdI&#10;A9TJ18aZN/7EjG2V9d7WDSgFl/MZoIQyJXz6+AHmxE+UsFxXUIZiLA9bpuSMTYNVy7JqkDqBuYJS&#10;Rla89KSQRzlJg8feRjJD690zm4kI2yYVGnkq3vCyLVJFvyySEX65LGB0HE8HwUQHYV17qMAIjWSp&#10;wLi4NDgUeisKVXSYZ9Te1GEtkCjTlLFcF5Ryh21bkClj7dKIUvgPsKxX6clBQN02902YjFiWq/Cr&#10;VXlGJm26WEAQyB/TWQoRagN67QpJMoMbC8/Mkzuc123D3WGWM50tG56wLIvPXXg2g9TG8YQ8hlc5&#10;MOTn8XgY2fVgpCmjBeev9R6w5DZLWKYktmYuhrWv8GxJ5mh6Qm0CE2LyyQPpqvPlos1DS8HpdJSm&#10;p41xOt5hmqZX8tVI3RJxrAeG2a0WRnFCJ5GJAxvfIOr0fJhfRQ8hg1Fywfl8Adic5ew8dV03DbpI&#10;ry9KwKQ8YSqTjplcTllgolEDIPtWVNIocY7BmDP89iVrFazioCyJgBMTlQDNNrs1zqNChqClRIfs&#10;UEo9O8StLjVw9Vtv2IpBQevYO9dtnMFIAWDlW2YkmYOkQ5ysPakemAhWKm/PdiPXlHihSDH6fHD6&#10;eVAqjUiiA24o6fG3sfCG52eZKiYgZBllrp27NIgEMKA7VPHyJY+WnRxsK222tWuVpcStdm10kMHa&#10;KEEYGnC9XiTb00pbWsc0ZY2UqVPUo6aiCElpSFEnRNfSd2DFisN8wPl8QQIJ9hITuC8oU0ZrhJwY&#10;qYwMzN4rpjIpxlTfGfrsCmUwthiw9Pmu5BH3yPbEr2eFk0lK26Z6u1JsTQMYzWgEahT4Pgdno+8V&#10;+XvD3lQ8pWDQAHAsUyMHDr+7ANU3RHENjT6URmzO4h+Q82flVDvjg8M/e16gCVJ6tWNKqtyPATmf&#10;84GNv8fOyHV2ZizzzE0SEMUzMK4DBoSLCRb7SM5j/M54dYZmd7I6hToGrIYZGGnQahirKfHRYRQd&#10;wPFJspbjdzufI9BlQZdBC9Hw5y4NE81RYQ5DZngnaCYMwRfocVD6COzElwujsWQw+tttlD0QcCIc&#10;DrUbQz5+hni5bMgo8RaDC2w5lDT2UKGQDBLJBJ+PM/Awb7yqhuCtPT9YvX0AVQjUqLPz8GrPZHyW&#10;cchQGurDaE7603z2UGUpysEgqWAVHkaTNnNfbr1mZA0rXduh9vOjDtkhnfb7amIRRsdvCETfJ3uG&#10;ytubvXenkX/X+NiQT/LRyFqz/XfYmTecWPH36Fi12ViGSGeS7K3Gu2u7jnGczR93jMXneYifxICy&#10;jFU7a+JY72IUD8Zv/0FcnuiM/DHH1I+/3uBmPE5MvF+co49jd6nSELPw3kDT4zrTsewMxNmE+Zku&#10;E/YxDGSfcEADVsOcRpJFlFwPstJvGx+oK/y0ZZTasRHZLPsj31m74piqwXh3OmmGWMP1cvUx2v3F&#10;Ed7Qa1VsxAROhKQ5tiMApwFIhutdtOsncbNT7CsMdG3kPY6B6x5jJ3jIOHuf9nvmiN47uTJuGh1w&#10;/iAdi7AkcfDLNHjwAP0hGZlmZCbt6xLk6C1LINN7LVgeqI15QF6NGTnsh83bzq3LxzAz+9yHqP8Z&#10;dGrBuMGnAeNlAfqIRtjQ+a3xdY4VGCQ8SaUcUdJou5aVhySJdLPeogszSqh8s/0y5x925yOcWZd9&#10;NMYc9oW76nPMWrXc3Bh96yW3I58X26qRVdiG9dcvJMOc7gkp9WGU7hwxZAm42Ped8bspbSWVCX3Q&#10;oEFz/MhrHCGWfj+M3dracwWjXa+gwPcjPQO4dUz5/voaBd2Wb3SJSA82Ph/L/gkUzjFpYNgcWdb8&#10;0TK4PaCq/0zsS4APCCHZwfvCqwV5TrZGDE+kIK1CsoClVOPInnbSLDqM6ldJ1pIJWdDafhdHtz3L&#10;/zPkps2aJNVtJNOMoNEuKKfnIoEkk9EaaM8J6yZOqN4FZ1hx4kSupLHH2aorulR8SWUikEtB7x2z&#10;OiqsCaVgUjep3DBZkwmPDw/4+S9+hn/6T79FypYZOXSw5bqgM+N6TVgWkRnbtuH9x09g7pjnA5gk&#10;s3ldFnz4+AmtSxPJZV3BAOq2Ol7wy4vAfgg0mzguf/Obv8PT0xOOsziV7yGwI9ylTJ8Z4Ls9rrFh&#10;X4seJXsnUKUJrW3iZOeujucrOqQKrrWGbav4/PkZy3XF5XLF5+dnga1JGS/nCwCW5zPjME/48OkT&#10;msI2PNw/YGtNM8HFsQUAn59ffBzLsuDh/sFxlFttePf5GcfDQR1hJzw8PoiTXyFgPn68SpYsd9RV&#10;nOxWiXW9LijThJwz3n/4CCLC8XQAIDAE9/d32LaqWfkrzucrHu87Ej2I/G9nyVJtGSUXpJxQlD6Y&#10;NZO6iZOWNVEvG9wlCFw7VoWf+OKpiB7RN9Eve8XxcMSv//Y3ePfDD5p9ntDrhh979daB3iX1aSe/&#10;b17jGAV5+JaCQbo+SXqOVfi5BwFFMcItkH84HhWSq+B6XXA63WFZVsxFKppKlrbDW+uYj7NULmwb&#10;OhNKgUDd9AbLskaVCpFEUgUJELhLUMuyaC1xbJpn17NyKchJ8LRzksaZ69qQMzQIlbBsV8zzDGLS&#10;YIZWojVLBHste9Z1RaJJZXwCKy/ZrEqgiy1WpqT9CQjrcgXQkCfl2yRNZQVOSMYrNrLIxNa6NlKc&#10;sFVpWjrPM1rr2FbBB+8Q7OitCz6/wU6VXIQGNNPZnB/ivC+4LguOh4P3RcgpaaVNxzzPvv+9MypX&#10;UJeAc5kyEifBE1eunJV/b+uGeZ68ue26rtK0tjWs2yaNIWvFtq3SHDTYvQSRN10dzK036RcISyQV&#10;XQkssCvGly3IatV8DEmELaW4s3rGNOxuhvuPDEJaydt9F0SauGvNu0M1rVUSG783G1AKdK0C0HSW&#10;JFV1jTBPk1cdEUGTa4F5mgAiry5iWPb/hNY6jscDuDNKnsA5o9VN5AcL3E7BjeC7NYheZyVFQ23/&#10;uYpT3xgp04wG163ByjppsxxoaL17vXMs8iu+It/lwHrigJhuLnDVWscTPndeRiOziUgZVYJk1hIH&#10;Czvey0wA3GRRSDSbw4Ru19j9Djb128+hCrGlnYSscFtLc4yxZppqtQlMa3ODKgjjH8s6A0tUyQWF&#10;DS2RNljIYDQcj0dsmxzkbo4CV1JHBEgEXAU3YQ4C35JEuSDgMM/Y6hW1VmFG6wajS1N4t7WCJo18&#10;JlEUpmnCuq0Cfm8OAVXsrBGi7M1Qhoe/w9Zl0IJ914wccWIOJXaYPUP5Ej2M1HYwA8mHsduj9MZa&#10;78+DrGSE/4muQwoTeHPfBrHsDIxb4eM02G3OHO5NY65m7IXzZY0ro7niZ2BMapCzjye8dG3MYeDm&#10;MJkr/3a8g3fcOh18RmZs3zreAHfGjEg+BzoweKXuysfO2MXYGze+yB+AMZphmImiq0YGya4KwxZ3&#10;wu58B4M6zsi2w7Yp+9fGAgzjRgOGFD64cRyklBRaKTxFhZm7V5UfGt3YZ/bqzG+uPcJa2rny6LAy&#10;I19Vhjui4jrIukhDEROukiG851MWiCAKmZa698FtIm8HeWaVAKakhl0LyyUdxm0xzOAdWOjAcEgL&#10;/VpZMOsZIYojCdTsweO41+rYY9tDUVBsTpJpxkDgQaYciOHK4fmy+m/xBRepMYgbNtAcAL4e/tn+&#10;fjZH/51N3t2q/LfyjeHZC2nwQnNMS9aYZKxwq954zPh5dOpER4fv4Rsyc4wRgAWAAh6kK2OqNMa1&#10;YsYrZxUH+nnNgV7z4x93jA9Zckuv0Qm+/2TMx37hcNzjveN1tDsfP/4yOt9rcvGB437kQf6ksA/a&#10;OC7sadeRjEocuXkKZ3g0jhI6N2iHVRtQ1W1TRT2JoQ9RiIlEgW+tCgQbkkClKQFWVNcJyZRpEzQJ&#10;Ay4ujCW+rL+JyYtUCkxPSAgYy69WPqwfWXIIvfpmQmgTaXzrZiNHgMi+l0IblrHxdmYNY9PW33hN&#10;UiGy4xE/RpZhErfOycLS04RBAuNAhPnVtRYW2L8M0mO3zG+MYWSKDT60+zyOKqyXJa503AZoSHVI&#10;Lc3OBZZNKNcph6ZB1xzuaYOOQXDbeZPNkRJ2ozVebfaC2wYqV81BfuNgJorJQK9frrO7vIfbKTby&#10;H91gEp2t/cT+E7TWzW0DOB267oH92qvkljxhNv05jF/hfSjFs3bDvMJZ3CUPQWh/rE28zIKquFkT&#10;wi3fun3F6lH7CRoOy5TMiWn3ld+sco8wstYIDG776tfYMwnQylqVYXL/EWAhvR+zlaZ3WOVhSpKg&#10;AQZ66sicd8+JNmXS85kSayDZxjKSBlIuEARLcfR2Ntqxs5CQNHvUMplN3hFBoSitIeYV01Qk4xTC&#10;a7o6gaRHiDjoE6WR8UcWQJcs22R0kwmZE+5OJ7EFty2Uvuua5YQvvnjEV18+6folx+G9Xq9orSNn&#10;oNYmkFmtgVsTR5fSyrJVnM9nySwkAro4cp8/P+PlfMbL5YJpmnA6HESWbALzYHARpzvJgCYCXlLC&#10;Whu+/vprt/e3rSElwnyYwBCcZYZWP+UMpIzcumPEU5E12loTpy8l1Lricn2Wa4nw/HLG88sLtnXD&#10;x48fsa6bQCMqDMayXh1v/uPHTx683jbJiL0skqmfS8H5esU8TYoXfsRyvUL6QbygVm22SAmPD494&#10;uL/HF1884f7+HgBwOB5wPB6wbSuenuFSnAAAACAASURBVB5xf3eP2hvWywVbrb5nz88vGoQA7u/u&#10;wQCqOr6Phxnv33/A9XjCcT6ibQ1ffPkVaq1YrlccTyeh9d6AKpufWCrHwAxkof/DfJBMYQswMINy&#10;QWLG1ro21U4Ce9Eq7k53+PLrb/Gn/2zB/f0j/vk//xP8+m9/g7/7+9/ht7/7Dh/fvcetLTdeb8hM&#10;8030wM+YPSA0ElJe86GUEvJUMJUMqk0xxk0n7aibQNc0hRXpLPjrKRVMM2NZFxwOM9pWkbJm/QI4&#10;HCa02lx+pzyh9RW1VZA2DUlZaHFV/Pbe2fURa/4oiUvJXUwCnWIwMOL8NSjDUgi1buJb54Z5msBg&#10;PL+cFXdbaHRtqzqFlWuZ3UDiIE+UxZFcDk7XtVZsG0vwioHeRIb0Kn6fxhW1ro7j3TsEK5sl+cib&#10;1mNAbi3LgpIzlkVoVaogsvITmR8rRBRIqnX7JokWtVcASR3sCjmzdszzUX1iwju3bfMg2LouAEnG&#10;fkoJJRflEQpxqWstw8tICZin4vjs83wAQR2+3GBN5UsRGjvmKdgx4n9rGtyYJsm4n6aMbRXn8DSJ&#10;g3kqWWFVVRZapbDKtNabI3es64qcAIM8qV1RGjypLvTvcrUrJI9QsG11R1YNphh999Y9YcD0VyIC&#10;KayOsGoZ47Zt0jdAnfMyDUnqbLUppE7SQN4kfsJSZJxdqhNq6zgcBNN+WzccDjPyL375i39lCvKt&#10;Kivva1Y1SWMVpOSCzzFKI06qWyCqKDB2ioldS2RJH0EhujW8YMZPdNYHZdcuIVOILVMSr+5jSmh0&#10;Uuxw90jMD4Eticqy3sDu4vOxO9qhNuVZHN/Q+7kBfTsqFsZnFq3NCwAQs6p2M9Dn6/19aIA2L5GM&#10;0jjs/crbXfYmmkxpzAfMaF6WmSBVSizrkjp6A2rdBIieK2ptyKmg9+pYvYDAqHTdNGO0YGF+lKBl&#10;L+JSzZnE0GpNdT92ehRM8iy4U7WpIy0Z+quvl2TUQpROnZ5EOdUACU4QqLPN9w+WtWPPVkpxYz4q&#10;2XpekmV3dIDkGi95C8ZJLFFkp1vdh9golixTmeE6KnoYExC2Nzhl1ICKlRphb1+9WCKWndmzdExZ&#10;tPlaooUVBpurLEEdIIqHOM6e8gSG7cpoaKkGlfBK8mcQxDA1/Cwbcefg5AzOoa5nznLJxAAgXyHf&#10;W6NkvW44u4LRqAo7G8ax3cJgjGzxGI6RrNMVXNOxvcMI011qPWbERQOfBUMZcBxZc/rKc4wfJC9H&#10;t4Vj+52MluP5jkpc/HVwHWKO30DjHTqp0ADzTba7rPnIGB1rbDwjPsejur6GFIxNhHWIq2M8Up5I&#10;apC5sacGkQnCMWQxvIVQ9R7BrpPhaqaV0txYbw7f4x2NkhGq3iQhQGJoUzhKkn1KChsFEXdyJqKs&#10;sxsqjSQiZIz523QirUO7mffekcyhguQylqBsiwhI2Zsn2/NiYK33gJKuc2Um7HdgSIZB05Fmw5o5&#10;HnhwEIXsNAA3sGXs97Hnw2S+b6XyVeXzrMTi+9I109OMD6fFISMGLQaJ58dnBL1s00flh2R7Rfg3&#10;+6pVcAx28Too8NbLREtKY+3iP+dcQaeJ9xqOOQ9PweWNrpVlSOyeqzca96JX9xtjJJ/j2w77cBiC&#10;7B7qicKblOLjNGeS62bMSusM62bvNBDXmQeNmFHXOmOtVf4tUpZda1XjqErWB5su1iQLsgO9r6JM&#10;Kw1JWNl0HQYMpmInH6KzJw3ZbxnFgW/GBtdQeadcDuNUEaJ/c7dLJByObf+NrlWfS0myJ23fLKuZ&#10;QqVH0mxnSpAST8VVlH9CF0WdZ2IQZ2x65nLYQztfmaBY0CaDu8tXcyKz6oEJQKaErPpqpD7Dc7Uz&#10;4zI6fNGysbOWs3du3p/AnYO+VCNMRDZvI0lmh3IaTkw9F35uRvJAyhlmjwCGL2o8RTHofRcVB932&#10;i4EBSdF9RAKXmJxOmEbVkJ83PQemZ8j+iw5oAWOjfZM5dhxJnxHv9ypJybUg0rH2YBgrJdsa6bUD&#10;c1uu1pxAYcO8D9IYH3MzxbRB1V3MFpTHJ6/uMie66SXO+1znxmu7zs4h25htLc1eJN8nG7//l4Jj&#10;+mbNyHlXWEd7fkre3yiXgb+d9X2xcYW2Sk7IqahT05zgGJV6dhKMB+uWMsb+2/5Z1rbtleHqmk4+&#10;MsO16ZnKLM/AgzWTtt40MDNS9ibBccIjD6fQg0AazGu2dxK880kzeW3Nkmd1j7lV7uDevJrWqnGs&#10;d0RKCWUqkMZyE+Z5HmdS+a05XyglzGXCYZpxPBywNXNUn/3c2W4/3N/j6fEBj49PmOcDjqeTOHqv&#10;F6xaFbQtFddlwYdPH3G+XPDp42e8+/AJ3/3wHt999w6fn5/x/HzG+UWc4d//8B6fn5/x+fkZ27a5&#10;g88gALdNHODLumJdV9TrJhjbm8E+rFiuC9Ztw7pteD6/IBHheDwIZrnS/qQYvNzEUW5E23p1eEoJ&#10;/IoT57qsuK4rzucXaUi5XPHh4ycsywZoBntnFjiILjpwbQ15ythq1UqGhLo1xZLWYHVnnM8XEGXN&#10;GgamfEDOwOFwxOEw4/7uiPuHe3zz9df46usn3N8/4OmLezw83OHudMTT4xPuTneY5oLDNOGbr77G&#10;w8MjjscTjscjjqcTnp4ku/v55QXTlPH48IB1veJ8vuDrr77B8XTE+XzBui5YliuOxwnTNKOxOHqZ&#10;m+OF99o8IzxpQGFUtg/+yV0q+xgir2qr2JbF8a/nUnA43aNMRzzdPeD+dMKXj484zBOWTXwY7Scy&#10;w/evwU9fvdj/8yOXEnISiI91WQFo40697nQ6Yj4UHI9HpCRY/dBse6m4nyRBUZ3VZgf2pvAdRJiK&#10;zD8lQqIiAaguzWil4o7Ra9MKEoXyIQK08t/0tzJJBUHnprRJWLdV8MhrAyXGujUcDwfUtnp/DWZC&#10;mSTpq7WGaZ7QIdX1ArnSFKe7CpRQE//PVhvSNGG7XjBNB9S26RxEG0hkVbUdrUt1e2sGvyR9qbg3&#10;hV8SB/KyLgqbJnuybpvOS87v6XQUJ2obtodpjGIXSDPKRJJ5zZolXWtzNILOrDJDKvNKIYAMe1sr&#10;AJLARSHJHAyLPBdtpJsKGCIHck7YNsvo1u5UTJCWFOrshwZ6DD6ACKx45o0FmiWRBBlSIpxORydb&#10;gyY0GdF7x1Qm7c2XsK26P63KmncA2uPGrhn6iNrXJMRoQQnSpqjMsmZuwyHYaqR6TlJZBUmwyarr&#10;mS4MlcOt9WFjpKF7M5MqsoTDNCElwt3dHTp3TFORM6TVT7lkFK0M2LaGwyxnouyZSjAk7Vy7ckru&#10;iDJF0ziRKRhZ09zNMB3OVbiDJQVnXQpKpmzmK67x6s9YhgZi7faui2h4rLEWNPhObrMN/AfxyJak&#10;qLuL8Lbs6qHs2FjCWoVn2rxVDVSBKA+Uw2Q3kbWMxqBdHxktkWVXy2O8lEYH4+fXxjouBO0aOpjG&#10;FHdZ/sg5GOa6tpIB2oAmGa6JMqyDuZRniHJPSZhlSnJI183wjSzSSALJAYn+Q5V0gUwYRp4cPHGC&#10;1U3KdXLKcgB4Q+dxGLetorFE27riWclZJBzmWTGREkqZAEAUBYse67x7MLYYhETRNWhRRV/Ksa9C&#10;4BIBbuqkkMkOeg+Ojx6ybMO2wQwfVzaV0KxRoJWxSlYownmSPWuqaO8yiXh/alT33L3hyjozWgqU&#10;eiO/k38Sf8ZzNniAKf1hxbDzGtjAAr/ZNS3x97ArNOXxq/cvsAxQ+745FsyYdGVEHbI9NBJiM0wB&#10;N06i47vbDTF4386JZOuNwfcA7NLYd8sdHJN46/1oAJvxatHWADoaTvDgQ7CzZH+NzMjbwUTnzKtS&#10;eTPYbvjOK3Uu0JsTVuAn4mCMLoxhdBuTerUOuycN5mt71XUfrTlIzFJ6a3yRCtmXbxw6w/s04zDS&#10;r52xIOFe4QPT7drJYP07ZLXgY8H2Q+R4me5fXHc2GQuwOp9MYbBgm8gifSZp8I8sy0DLRHc0rqvA&#10;dm4o/ATikBsE1fU2Y9Z4huGp3+4cfuov54WDTkgdR6LH3RLsOBs2djMef2wtx2dyvTluSWlqx0cC&#10;ZFWkR7Zz5mPduaKx83A4je9fY51u33s7Wx8wPfbts8FGhFFwBL5nN7CzP5xGtNunN07zT75esQiG&#10;ZtYMpyPBmmNKhlsCRAYSgbo6tplhwbGcwy653NspIxLQ5y1g9Zf9HpFUaGSFZJExSYYjoyLlSTKc&#10;uvR3QQgY3MaJo4Nn+AqjzIIHuuzdvmfuyK+P+E8uqDj21AGlOq9V2Tm9Kr2bSszegG/cRBwD0tC8&#10;ZHPQacZob6CevIKnEBwSyOer/HNf8xNklWUyu8JjNKrZnq+mZ2ML8jus1cC7Hs5Iq7R5XSl3K8T8&#10;JkNOSbR8Z7cEU2Wvy/p5HfOMmcb/o5efTYqaCeC6FEzPH9+Pc9nZE0E27Z8csrDJ5kN+PvgfQWWU&#10;kkKTsMrasQL2m8GqNXWixs4Hr/bUz4QF7sllEZuuSyPcFKai85azb4yMcasHWwZY0KOcd0EctjRo&#10;L34e34s/iV7vaWz4bg+nRB5YtkAQ9HpbB+MtkiUtNgwAMCeX2UwEajEkqzTRZO7RcQ0o5KgKXHN+&#10;2xPNNjQZYhRcNcBATKDEYT6D4OWeXZrYpSJQB+uGWrW6NqlOoCpZ07J0YNK5kmfYeRNAFidTa02q&#10;CQDnG7lkh1IwXS8XWa/O5jzSbOhp8ipfWULhA6UUhUeR551Od3i4v8fn0zM6nzXBSrIfW6tY1g0f&#10;PnzEtq24XgXr93CQCuNt20AkeLGfP3/G5XJRZ07DulV8/vzZszVjENz4LjOjVQaTwHGBu8PRCAQM&#10;geaMl8sV6XrFcrni6Ysv0WrDfFg0iCCl+Ou6Yp1nsGbFjyKPAalgunCiJLATvSPXGTMIx+MR13WR&#10;htBVaGieJhyPB1zQgHWVc5gTSiZUMLh21K0r5I48T+AoxGknmM3A8XDA9XrFfDjg7nQEM6Qp5umA&#10;4+mI0+mEp8dHdRgVfPHFV3h8ukdrG0qe8PAgWd7SQLBhuVwBlgzLeZ5QpoLvvvs9cs74+uuvQESY&#10;5gm/ePpWAgvbhvPlBU8Pj1i3Cry84L/99xVffvmCr7/+RoJMPIMnDQqTwNVQOgy9mJvIOuW9Vu1p&#10;gaNM5PAJkumaMc8zHhUn//MkiMDzPCOVjMNU8F9+/d/wm9/8wxvOcHL6jvzjx18/9pme5t4lkNEF&#10;ju8Wdqp3qejYNoGyoTKw9AmS5V9K0Wr6oaM3xdTPXYJHW+tIiZHTJJW1JUsjWtVhpymHnmYSKKmt&#10;gVidtDlLtrrK7ZRI+8IVrFfBF1/WhrlIY9p5OkgDSW12mVqXLPZCIzBLoxlxaw3P5wUpA3enIzoa&#10;OjfBLM8Z27bidDxpcKqhpIytbt5EsRSBEbEG6hKsJFTujhO+KWzP1juKOkizVfglwjTNgn2ekjdA&#10;SSTBvUwSFOhgzUZPaLyqU1X6MzSWAOdUZgCE63VTyBu4zVOyZNQ3sCcs1K27DmbZ6pYDZz0YJeiw&#10;ICfJAM80gVHRugRSe+/YVqGBXES/ySbPIJUxJTHylDHPR7GjSXxphWQNqwbJrHE46/k5HCbN+JdG&#10;nOJLM52FRoA2JU0erZ5clFPa0XRKyfHxhy6hWofZ3L07Mgejg4oEFIauJ3BHRaG0em9Dx4D4Ijt1&#10;FK1OnecTzucLjkfJXF+3BYyCaZ5RO2NdLvJ8Emz5TITy1iG+UeN0vEFhDkr5To3m18pgdIYDDv3n&#10;TyM9IOaccLXSD2kYkCqEO2UqaC5BFQmG6N456ffEUC6thJFgmYXRPAgZd75CrP/XNWCGdrH09Yrr&#10;uDM0WJ8Hn/Ju/cw49Mwmf2a4142zajhoeSiKbrQPk53dsKGwTpZVkHWtzWiX6BNDcMq6lenrYWSu&#10;yGn253R0cBPBnrREDoA2uhJIFHNGd2a0KpG7uoUOsBCsq0RAUQO4NSlt6CzRqdokW4w0smYdzDt3&#10;ibyTRNRfnl/w9PQIUT66NL25KYvWxKBXRv/+FWjJHKmq3EeHMndZ87wrBRYGFUgx2pV+DzNa3EEV&#10;egV7Jq/bmUNZj5jN5AbDaOwq309hLMGgN2dPHyWwkSBTIBynn0hH7tiJBHyrBtwYRxzeuiFqNf1e&#10;fWjPi1lF0dE5nBly3WjWK8a3NaodDir9nEeGzbiPZWrZwdPzbQ0v9EGeu87iZB+bGg/sGFicqjnx&#10;b3kKIZjSyue67s0wagcHkseOvfPQG0PLsaPBGdea9u/5moxqGpvnfhfGf6O/Tmz2rmfQN2LHB9/a&#10;J4Rvjfuxpzj0zgO2ioyL87hf2jsOyecRxzb4bJw0h7vR7nN19BDBjLVbJn1rVI9sUrl/Cn0DEPf0&#10;5mUODoHWtMYp6pyGBVv80IdnGwisjt3jwLY2I/DpgR5mExT+VTtXBA2SUKSim7X1MQMmD/cZxhzO&#10;9esZ3+7BCHIgUIk9icJc9E8YPYc93I1BT9C4dOgRb+g0gw+M12iINsYZ+ZWL0zCMnY6iY5J1D2t3&#10;I9+BPUbw2xnZ+xV5az1vv2Py2rIaAZUPRD/xjLjH8iRp6KYBLdqPLwaCreTRsgc7sTR9U7rllADW&#10;klE1WqMs0RuOewcGIW+rbEsIxsKAm0KyQM6+34PwjS54xUoQZOeJx3MYMeAa1tKdacqd3MkmF6W4&#10;JkorzhfxikzHBoVfTMezKRd16vvcgtMPBMF4JIKWlo0qO6sSSaSOPZXdefRN6ZpxOI6nni2yMZCu&#10;9V5W2+mJR2FMq+/Ov90PwD72HV6j6mVMDcFwizVUwOARRi/WWMoMKIbx/A5pDqp82K4FxjkggYyI&#10;w7IEDKOp/Xw4/BxBpVg54jdT1nerW/pXlGe+fsYtD4NiRkMd/Am3PHb33R+RLU5HKYF6Q4TDQuCj&#10;w0YAwjbjtdGh0lLv2wOvl0ww014Ux9z0KUB0T/2fMWcLpDiNURgzbAe1AtHXzuYmQTeY3hPWdMjh&#10;1+tMaf+3nGPlXSRrHYPimUgzEQexEkgd5tqkrMmcPNNbZaxA4JmzYJya1iSzL3XhTaJ/mh7alIaU&#10;l6n9ZRTrPMc8nMxoOk47PwSBPhF+AED7PkkyUPG1bObYLvPo3+BraMEhS2ZTxzVhHHClBykzz9i0&#10;Qrc1s0XY98hmYNyltYZapdFbTtnhQFoXG1EyF0+K69qQk5Tpi9wRx/75fAEALNcNuSQth5cxLcuC&#10;WqVR5vV6xbKuOJ/PCj8njh1LnOq9gzKhbtbEkFBykcq7WtE29kpQg5xo3EBMmHLBula8f/8eRAn3&#10;93d4eLjHw8MDaq24XK6C93tklCbwF1Baa51xOHR1GHVMmpHYmTEfZjTuOByPuNsq6rbht5+/w+V6&#10;wbat2hxSnLpCg5IA1hWyJxMhz2KTd2aBxSALXEvVA/eOL54ekPOEaU64v7tHThnzseB4OqJk4SyH&#10;ecJcMggdOREeHh5xd/eApo1dBb+54f500qxiCS7VreLp8QmtCVzK5XKRzHdOKFkadi5LwrIuitN/&#10;AOWMd+8/gJnx8PCA3hrmXjHlgjIVbJs04iTu6HUD5YycZ3S24JJWrWnWMhhA7+LIVLtMqp8TpmlG&#10;IuAXv/g5amtYasWUE7besG4rvvvuHQBC3VYMm+6ndbTAaX7iu0Pz6c0addJ4X8+nBd2k6k14X+8N&#10;balIKatNSJ4gJGfO/Abk/pdpztg2OQ+JgUxZfDgsNgMXaeAp+qJkhh/mCaVMuC5XHOYD1u0KNJUf&#10;LPrlum4KH6mJgyT8da1VT3rCYZ7Q+6pV/nC86s48+E8SKCSgS9JDEj2l9w7qjE7iqDXnKiBO5U0b&#10;Ra5rleoAZ0uEdRGolKxwizllcNPs+dY0c1tws3sfQRSwPLeU4nZY7RVoBieV0TskgKUJHl5VVsQm&#10;Y4hDVpI3lUuqfChlApJUNHStCkmk6AfNIFUqWltxf/+A3mW9uHY5s9ywtQrD9U5JHN3TXLQyaChd&#10;kowqQZYyHZCTQNlMuUgSCUQmSMAh4bY6jlPCdVtQksDT9HRjy5CgHwjUmci0kgoaOrwPG7OucdcA&#10;q0EXS1KWmAojOUhonL1aRuZIGgRVGaI+kFobDgfhf8I3gZKz6gsSaOEOlDJhWTdMU0FKBZQnP8ol&#10;Jay1otWGwyxwV4XCIbQDG42V5A6CoaSAwu/Azvi2FYsRfInKyc/mxrZfrHL2Rll54+WOahOwzCHh&#10;JyiitymPpJ/z7o1X9u5oTHirOLFnmhNxcOYP5/kr5SuOWZ9iP5NmUJE554IiKI/bmwUxM3mU1urn&#10;OnhrVhEdUPuxBKYb9tTG1VvXrrNydYZEAImk3KhViWQnjSBtmxidWfF6WDGUKAsjbixO4U4kkRqS&#10;UjnLbs5cvOTSTFLujERZ8Ou0825OCdfrCsoa4coHtF7lMCgWnGXobrUhJ2CaZtzfmXMZftCEBkRR&#10;k+ahZszLOt2YOZEAVCYOR0DMBLohFXcguCKvyx+zTY0cdQuCMwX2rjpV+jDo3Xi2zGYOSr5+duP0&#10;iMEh+dre0OxgZLa6hdd0w2/QjNG+zYXHwINBc7uCr403s/tvX0O4xfG//dqPb/yXOWS2YAR3DHeZ&#10;bKyyyLe7OH46bxxrZIqtf9OW1niQHlBzustXxgbbu7JdZiwMRz+pY8RoJCHOKxDKLd/mMKebdfHR&#10;6XW2F0OI8v62YW0HbmncLfu+0fmNMwVwPhzI5Y3rxksaNKt7VJ3rDHWiZMtoVKq0fgnjB6xKbEfr&#10;bzgB43PjxzImVsN3zPLVuaDoYI+c2j7Tq37CyWm2ZTw/omwGOUWBm9vZJylVs6eaYgwaQR34/cZa&#10;u6zzczDm0QkDDoAjTYw12M3d5JYSqBSycPxSWFO7h+4VeIw5fCc6BuMimY/hLQ71ltx9NYQfcT69&#10;mqM7ufSsa2ll3H0fR2BQg+UqTYTGM/F+wI+P9cdeQy/SRR6b+Gpu5hS2M/ea8t6i5PiknxqFXO/n&#10;qwNEgmWbKMAnwIbKbqgDmj3WB3/YcRJjOCZPd44tDN2Sraon6febBsMB0pLUcdzH7KXRlDzV11Od&#10;Ep1GFmTUFcwoIEKo8JB7GvTXnrfrVH5ye8NehfsRDLrDF2TnGJT76t4pvzCYJHHcSAOhXIqW4gK9&#10;i6HdGUBvgQ/AdUujJkUh3q3Zvr8FPBhv+/MWV2O8FVgICxL20/52vG7+H8l4eMDeld/d+X1D/47n&#10;n8csB582WIiBCf/W8P2ZsD0Zb8TmTz91vmQt3/p8/x4ReXm5wc751/4xL450LI4qGV+8ydDTiAi9&#10;7nWfH3Ow346Y9bx10GiCCVJhoALKzzIs2jq00QC9GOcP02EI41qM8+ijDGeE4nNgY9nPaf/G4AEG&#10;/+MzoOBMJxkndw1KJ9UcdZHNEWAvg50R3SBmpFrAjt0JLt8XWSF0pHyuw/FZbajWPJoYINP5U8Yu&#10;KYysQkQc4eu6+VrmLA6aWsUxWopi7LYKCwiZfQ6I096CMlZZxdveOto9GwB3gfoAgDJlz0Bmlq3v&#10;dUC5rMsqvColFDvLyuOPxyPu7u5wvlxwfnnRjMKOVjuWZcX9vWT4uiOkC0b45bKAIY6+67Lgw4eP&#10;ThtdnTK1CoyD0d9ylYzRRAnX64KpCERM7Q3oDa2Kc4yhjfO2hMN0wLWJM2bOB7FVLRM5ZzAD13VV&#10;p5pkQ6OzOu1I+lokgJNmyoJAOWFbV7EB9D53dydwrzhfF5wvz1pJkLBdF4PdB2pDEc8pSuvgKg5S&#10;SywU2cWY5izZ9znj/nhCmTK4E+ZDwjwdcDzdYT5k3N3d43CY8MXTFzgeTjjdHfHVVz9DmRJOp6Pe&#10;Y8bhcBAomm1xaM+i8ELrdcFlFSf+hw/vMJWCr774CugZv/3tP2DbNhyPR8+MTzljPhxwf3cnzRlr&#10;w6Wf0dqENhWUNuF01D1DBzeASJ1qXRyloCJQrqz+AAvwwKog2M/qXDIeHh7x/sMHnE4C57I+PuLb&#10;X/5c6GOa8f3HT1guhHVZflKHf/XayaW3mHfUkQEp02geqCGS3mylaEcMAgzyw7pyzdMkVRqQRo4G&#10;b7Jum/sXcgaWdRU+jCyO9CYNJ1kDGdfr1QNDoqs1LIsEtHpteN5eME+SwNCbJOpwB6ZcfALNbLUO&#10;H6/5PjoLtr6wUeGBFix2vghBAcipYFsW5DzBW7sl8eeAGTQJpzHoG+ldJ1JIHLkSIJim2aFpexfH&#10;ObPqp0QKG8yu04luKD6vRNJws8xFYUzEJkgAqHfMReA1KknSZW8dd6c7VD23hA5QR+9Zq2+kkqik&#10;4oKptYaSM7bNZC79/4y96bNsx3En9suqOkvf9b0HPAAEQRAiRZGiFpMjhS2vEZ5w+O/SX2R/cDDG&#10;Y4cj/NWhGGtmpNBoo0hQILG/7S7dfU5V5XzIper0vaCmEQ/33u7T51RlZWXl+kuM86xIBCsoG8yU&#10;fDrPI3JW2hXGskpjznXNSINUAA/DiONB+gCkIcl6KRb2MCRwEUzwGKQnnwSHAsZhREzBIaEqN/gu&#10;RyCjFmAx/hW9YnW+IyKUCq2sESgXgp516viuuaivQR3ncYD4UZvP0mS16x9kUMrCW+ZnBLFUIy2r&#10;NvqsZijBGrCvuSiOugQwYojgXLR6oFVJIg3IrI2b3//2t/68mU7CgaIEBN2ghMKWnUPNMQc1bjsF&#10;hVQY2MT6zBlTBGRj2IThHUZNjoixZdkQzQnTslqa8UHUykwBcQyyOTGo/eNamiHpH9oMWgli1J82&#10;rsoEy1vbdH1mOI6SlGVISr45ZDv1AM1Sts/EoDSCScO1TpmDmtc2FnWMgbqZk9FU3YTNOwmQBQiU&#10;wh02YqNe/2rPDVoi2IINEqGUhO3g2WaVK9KQ1BFOyFmzxZklM1ppyoUgybRSHpLX7M7JVaPgFIJ3&#10;9Y1x0Iih4ltFKeWgKFhXpRRM8wzJFM+ICpUitrTiF1HReyWFUxCDICbZuCFKEwGDmGGyVWHHsZJM&#10;Eej4GoWas6QZFbRRqhtVHWnHQPjY/QAAIABJREFUgh7GFYzNIoSOx1k7VJjBuimb6lKtXFEPUEc4&#10;wxXp7hHV9o2NBQAoqHIqnotT47XZEg+NB2Fl9guDYpXa+Ixvha8lm8TNLBVoxq5FDSN35BtOJ6Er&#10;qW8ON4vc9ju32hw7ZwmAlpnsGd8VlqXT7oeGFdzds7N6m3HtGIjKGxqh9qmpTJD9b6HDtpb9uKHX&#10;tpVVgxQmF9samLEn8kg+2Bg+Or5gZHdZ0y+h7ulOHtqY5ZpeVpNjnoKazLVRqc7dnmX7nAFmQmDN&#10;mtOHefdoKy8wZumwH3v50/McOb/Bm2hsVEvupyqyOCovCE1Cd97AleJGc5t7o6fx+MZwVlkgtGhR&#10;a9v3sZPVLRPRBmk0CL4nesO/rwroNqgrSYEICMqVbMqVKH1BoVDkgW3X96FQVkgZUvr4Vcp/pHTW&#10;XuAbngRZsAhtbsbL1OC87KJTHcCcL3bqUDvAetI2mm9o2GSG0aYPrJvCpEQU+a9HoDmRajc8KA85&#10;HdmCAdzoYnLAnFon8m+j89h+3owdLmt6Z1TvrNnM8cTAModcn9HYJxj02NanWkavL9nDxalmTuN2&#10;djTHcifL0QU/ernXZuxrIW1iZE8YlmqzgHzZ5BkEqAIAbwpLgtNHiulXFBf3lEayR4OPp3fmWV8J&#10;q4+QZmFqlOkehJ3r1Jp5muJtPGwyTOgvz3OMbrBkaqtOEEJQB1W/brRZH6OtHM2q5X7D+hvvnH4m&#10;WL4tw9n+CSmD4IKT4hYPCcGTExQjnIKew0YXRjQ62d3sWZB/lmEOxfc0vG7S8yak2PU2Yc/+syAC&#10;0GXwku1ZoYpUXTWbwXGKN/sI6O0IdJ9Z4Ck4DIryolU+ENzHTFI+4E68PsM66uDMWPJMeuPdak2K&#10;qfvRnzhNjvv+MLvIaBvQPieAPdsK+mz7abinjT+2mVmylx5rrt7LBzJiu6yTPkGsh5DNr9/vbOeS&#10;2i7myhV8apurYeOLbuq2Gto2b+KYHF6ighFU1yBquO8+TpUZQUvtG4yTyTD4PjZlw+DQnK7Wr8r5&#10;zRpqkdOgufZl1F4pEVrjxmA44IFA3Xv9eGxPtDMQqgdQp8dWxYkVh1vRDOAer92y9kzeVJNFWrFI&#10;3br4/7t1amzQ7UldfyJCSEnxXaVZWl5XlGx4s+IEZWaMCiuwltWTiCwDEtC+JCGglOxjaEcHdW/I&#10;cy3rr5bqNpvwXMWKzvGVC1g8mJKJB4HSlIxgSPM6lgzmvK5YjhkvXn4NZm0+FwhpiKAoDtmgAdhl&#10;OeJ4OIJZggd5XXB3f4/jccEwDKgVqNqYM8UJDGAtGUWxwMVRR8ilghAVPkB02Ky0sCbOMUa3YUIU&#10;3ig5O878PM8Oj2Jnbxqj8400UoTi34rDulQGZ+WFKBCaZa3IJWNZj1jzKpntxz1KZqx5wZqL2FXM&#10;QCTBRVaHVEgBTA22h0CYpxExRszaiDQO0mtriBPGYcA0jSACdvMOSTHdSy04O7/GOCUwIsZphJk8&#10;tRSkAQhhQMkLCOK4HcYBTJKkJo67RZ4XE3bTDvvDPW5ub8R/pLxGIJyfnSOliGkQWBUi9gBe1YzD&#10;EAWiYRpmzMPg5yNTBEOdyaovSGBBnGa5aCa/BULWFWspyHkBgbCsQt/1eETJRWSnnpu5ZMSUHHL1&#10;4evxd7/5/dNXaJuLJVASU8Lu/AwxRczjjGEcQQoN63oxiawOFNX3ovSqrGecZeZLpcY4jDge9woV&#10;UwAOYAgELRm/s0pd3VPSHwHImshQnL5RoYwkq7lwRgxyzgYkgILb7SAghQFJoT6KZukW7dUlslzP&#10;K0BteUgFQFmRV8WG1/2EELTCQXo1BAuiagJGZUaKCcdVAmJBG8lq6jJqzQJ9JAaAyOdSAU0kYDB2&#10;84ysQclAojXV2nTzECK4qCN1HFQkVpUvEgTLVXxPMcl5X5gQkyaCkASNh5RwXDLOzy9QSsY0zShl&#10;RaSANIwIJACVQfdprYx5HjTQ2nqamE04JEmkoBCw5hXTNGGeZ9H/A8uZG4IkPNl7gK9BrVX6DbBU&#10;bJjuHaOcBZY4qqyq55zci9mqJKvbVRRapr75FfrtIXtKsPKDnSOl+hqKHktu14QQkfUMsXObWYNv&#10;IaBy8QalALDkRc5pHXNlwcCnABQwjgq5lddV7kEkjnE+MX6aDqgTM4wyQDJ+N1h5J9Ytb98xZ54d&#10;2sylVe3zSVSZATUpYKa556K4bkOqHD/yfBUEJzZmZ6TpvbyT+0b1kOwYdl1rS4/u7+ag008Z35hN&#10;3gIHzSWwGRpUBycp/zLohF4J7rN4QM34+q0vbpHhk+G7sQxsn+HZ1fpZKdBIzAJwUSzZqE0OREm4&#10;3x8RKPncKUgkdRgTUhqxlkWa8LDdW8DwmWUzVO1bLJkLAbUQOESkQcaeUvTmMmkYcTjcI6ZBmnMq&#10;Lrk57vOqf4vKA4KUy8UYpbwNpM0ioIJDytwYrPjk0I3d4barEdA6QsM33GmOYq/MNpr3jGP/a9dU&#10;SCSbQbBGdtuXGeZ9lFiebfvH7niapdGvbdvfZtI88jIFSydjSneniZ/ct83pwZ7rp87f+MTtzTqj&#10;zpwzTjLmE8qdPsRu0zt37OO2Z7qPH/m2vZqjbYNr6nupv8mp/Hp80pvvnkyE2c8mACe51adyqOM5&#10;49XflhnbHqI/Ti57kBnbP68bJ8H4qB9Po8lm6WyC3c1E5HD7DM2JLjewLNxTJ2HLunUx7p8YjTt5&#10;bM6oAJWl38QzFu2G3lgesHXGwWVhc5xtZuggRsafDdO0M27lkLVpbr7ffm+KRsOwRvfcR7ifxFHR&#10;5Ws+mKndlLdf6z6yANbpl/yQ7uTYN+2W7cpvl0/X+cGsbW1MYWlrwqeP2ghZ+XvTlNS0MWDDj/2e&#10;sNL3Ryn0W8/Th+f1dgIaCDJ5Y+ulZxKdrM1WRrSXlJb3znhsFuobRt6eB2x41t/r7mNxoH592u/c&#10;MgGhOog5urtNxDD9R8qg4ySNwQqjOd5saCyOw+pOKp2J6ji1C/T2mfr97xT6KqRGhcLsgV4fmMuV&#10;oPoPtAGg6HsmR+DPb758y+ptTnnd22znaoNgMRq7km/64jcukcmQLU+233tZw/5742XeXEPYNgAM&#10;MToMggeFNcgL1jmpIS20N660s12syRaC6nUYu09jlnb+tDPOPnZQBIu82rnHjQ4dATa6VDvs29P7&#10;30/liuuw20PJv0ra88XWUL7WVRxxo8kDvV338umN+xULIfi+D0yKodxOaLmGdCzynq9bIFjDQeft&#10;0OkdgbbzhZ1/Pc1Pfle+MAzN7T7v95r1Rjkh8SMvPlEYeEMBWW8BUJDqYZlfOwNtc4QaRNc1x7XN&#10;d0N7cfH28qx2vzMAyX2xgETQbPR2jWzHZq/6fQnOb9RfE7qqM71H6NbB6Cp8pHLUMr/ViWxO8NbM&#10;kj3hR/jWrjcayu9mG/en50M1rpcX3d8UYP0Ymj3enXdd4NGekdUBLAEvTb3oIFSYi2SJ+16xsVvy&#10;Fjl9ijbuq0Wch5INrc7jIolHqJJ8UBTioPKq9uEe87zD3e0dzs7OxPG7LA7vNAxJ+jwdbmEOwGVZ&#10;EIeE25tb1FpxeX4usAWV1MFHmOcdwIQlrq0p3zhjvz+ACJjGEYAmYdWKed6BIdjKbLLeaATgyBkg&#10;aO8zC6h6ZpTLz5yjQKIc9i7jB8VFjxRRgzkUK0oo2sgw6BkbMWIAsugAy7IKpIU2iOZateloxbIm&#10;L/lflwU1ilOopNaMd1kLuAYQjRjSgGmcJJM8L6gsmfWZK/Z5BaOgZMY0TUjDK5yfn2GeZux2M968&#10;PmKcAp48eYqUJJhyeX6FmAjnFzPOz68xzwkxSNPD/f4Ow3iBYSCcnV9hTIQ0TFiOK+7v73F2doZ3&#10;nj/H/v4eDGjWasIwijPeGm9XQKFPJMM8dVA2tRSwBmWlYjR6dZRtsKYXKu9b0k1nw5ljGUQepJrn&#10;GRcX5wiBMM9nKDXjeFgwpEGgdvb73yIre03+t71U0w9JkjPBiGnAkydPASpY8upQEkmbFRJBoV2t&#10;qWFChfxeFE+ciJHSIJnfNYOzNmUF4+7uDtM8Iq+SoSwQKbLDMzMGc0SqDh2T4KavywpxKA9IMWFZ&#10;VsFi9iBFRYAkQaYY1WEtQa0wpK7nnJ6PMYhjGhp81waZtnZRA6QpBJQgvd0Y3PoMhIAQJhisFrEk&#10;ZGYuWI6CYV3WrLjdASUvSnICB8jBAWCe5+b0PRsVHoawagAq6hki1YdoZzVDEyxF1wpa0VKL+IXk&#10;7CXMw4gUoyddRA1wBw3sVhZ9ZJ4nhUCRqr4UpalprQKblIsEcFdtGJpz8XUwvS/q4bcsiziVQ8A8&#10;zX5mpdR6PoQYwFnOl7xa49MVSfWFcRw1cUpw14nkmVLtWRCC9nI4hYc75XBTKnrdQ9Eq7K3Y9/oi&#10;6VuQc9GAVcG6MoYhIUYJFtacFQ6mYhgHbSQaXE4Hksz2aZqw5oxR4aFkbaXXAYhwOOwFpobF3zcM&#10;CcfjAWdnOyRv8KcKtsMEUDPQycoH9W/P0DMHwoYQ3MmFVkLaZzn1ivSpCUrakNFV7lOnCDcFzMwD&#10;z2Yky3yw0do9WzY30ByIsHnbwcYaGVOh0I/TjYRO0THFoDkkTwXh1nln4+zMGh+PvGnKySPf62Rt&#10;c9L6BHH6OjUA0M3R3jgtcpVMH0G5rbkihAHHg+AFyZVVs8MFw4oryaYvVbCSOKDWjGmWyHApwtyD&#10;OqeHYcCyror/NoBBsK7Xu92Ew+EoihRLZ2xmxjRKSRYYWNYF0zxItgMkapRVkFXNumYWRTxFwrII&#10;wH4pUm4WSZtmxiANEYLhDUqTk2T3oQDORecg5YRrzhi08aYbddxR0CMnbeUsw8IU7bb+nQvd17YZ&#10;jLKkbb9sza/G38zVcXbbVWwWk5aoNz7ruS64bbt1om6UZ7M1zZhVVtuYyX7/Ngd0cmSTce1OBt5c&#10;65lInVFX2X4yzJiXaTWZsN1XW/o1x3fnUD9xBPUuxP51arSiM6LsBs05Y7zQz69lUDlVbM1OaOHP&#10;9FW0eWxDgds1ZDX4+lXdjv30/g9eHQ25+7sbscsQc8RWc1L6s0w2NXefNVEl5Q2CQUlZ5njPI83Z&#10;+1iWak+dxmvdp508lT9bNi4MO5i2NNryzPY9p9/Wg7BZe3fwkD++7RnNqjM+3QRUqf0ganiz3lnC&#10;grMMhX3pwyHtfLOz1BwlLahM7SzsHGpNOpzMp3v1LtueGI/tq9/2cj7vRJuLr2r7sfU18PF1GM8n&#10;Qz8ZS5vaRo/YyNbqTg47V9sZDa8Ya5nR5nh3wds9ehv8MEfEAz4Ee/YtYIFUbM9q58NTmSkva5Jj&#10;9Hu4Jx++eoe3GNXU7mvLvFnr7R7f7jeoE7y/Jxp9ujPGcaej5iWGoI3P2R0lNkOCNFkDHNKyyY0T&#10;yXvqBAfgHeQ9GKkZRKw8ZT05nAZgMMQxYo01Tc4IXVn3rGFEm/OQEaNuPs0G3SRhcAsMMzW+8vCF&#10;7vXH4FGam0rPFZ/TZjV97r4zugvE4aVOuhAVCzN6ZjQpLm9hBtfi+8zGKUOU+WyCKs739hz2hno+&#10;8Gql2d32dh6W6zlIqXO18TshVFD2jzyZ/CZRRHntlIy1J6yuPdCyjl37qRU1SO8rWUrTxUw6KP9t&#10;qu06x+eJPrTVrdrj2cdNsHz7fu+0KZpjFS63PbjuXlzl9RC7Zzy0J9jWkE7lF6MPXDHI1/z0xbU5&#10;cv3JnYyqyu/iZO/mrjSyv+2fsU8gaT4fDD6kox1Ayh/yra2Tuj3bHA8AnK8ro0EggbrqtxZQsHt5&#10;8pDu021yALX/9GFWFWA7or2vs2PunNXsVZSVxXnmmLeafe09abhzfrtDvPG2mXvwOzc6uNKlz3fa&#10;U0c7IvOD6yKIU7C/Ta8HMrNj5BZmzYjUMSqJlmVxO8psJnOCMzqZoA/JRaEchgQUQigVubSztq4C&#10;XxBDBBOQs2QuFi4YhoR1kfL6u/s7gAlFYQpCEDiRaZ7w5vUNLPCXszi8UkwI+4PqE9JwcxgShpQQ&#10;Q8DV1TWYq2LuVuz3d9p0MuO4LNjf71U+STC3cpWqA+OjTieQgqoWoJJeDA1KqUKgHZaVsD/sBQ5l&#10;bln4gQVuoarNmYZBsmur2oAMrCjgDIRKqDljzUesS8ZxXbCsi+4FmefZbodl1QZ5USEv1oI1S1NU&#10;sWnFmZmSBBPWsmJ/PGK/P+L25g5v3rzGOCacnV1gnEfs5h2mecSaV7x6/Rpr/ho5Z9zfLkhDVEc6&#10;kBIhxYDd7hzPnl7hvXe/hbfevsLz59/SjPCIeQdUFuz3WbHDdxfn2J3vcL1eo9aCVy9f4dXr12q3&#10;B604L7jf32M37bA72yFXybQfYsSgzSzHJM0OQ0rIavcm4gaPAJH9Ja/eNDAEhqL1aCIEA1XggIqe&#10;kbVW7A8HrOuKcRhxU27x7Ok1iD7EJ5/8Gvf3B0zTgPPLMyzHFeuaAWaBTdE9zVZN9FtfUr8WhxHj&#10;lPDB++/hO9/5Nt59521MY0TOwCe/+RQvFNJnHAaX6XbWhC7jmigoXndCLhnIFYwqDWIVYkOcfSPW&#10;ZQFB9IWcC8SPw9I8MGesuWCaR0nbDlohFiOGGLEutdkqLFnzfj4Id4pMVBrsdhO4ql8nADEllLqC&#10;uSKGKFX7EP8ShYCaNfN+FZzwpVTBn2eBJUEFMksG+zAOrvsDjLVIMqU5fNd1hVdkExDjAEEyYDBF&#10;EBXs93uMo0CoLMcFAGuTX9Gf1lUgeZM2wKwVrtsTxDEtzUo1DUNlu8EEL8cVYZbgTM4ZHMUhmwYJ&#10;KOSScVhXnM2zw0PVLA72VaFYAFk7ZkFJqFVx0kPEMIjvragDXpqERkdPSNECRwXLIr35rAGoJI2K&#10;cxi6HmteN9WaKSa3PyaDI4FUgqzLAktY/abXqf1ulSr2nuyX2tkWjKVW1a/JZZvQvkuQ9V4ccqdS&#10;FCNe92CM0c+QGCPyIvBbDJaGmGlQmVkVBkf27zzPEmToD1gZquKymILTYfvoVFRBotYYzOfdO3nb&#10;N4RRGn4aNsTaGjK9YXd6D4A7Y6MdXH4VmUIDMNPG6LZ7y/NJr1UDoekdYGiJST80M4RgJdbm5JF/&#10;0XVOURX7bGL9BWqJAHr4EpqdEYm60lo15BtRYEaSKVLtw0esro5kvcPVjM/mIGDFTdLbEGu5iZVN&#10;FpQK5LwAUQzHECNqXTVzrCKQCeuEWkUoIQCHwxGIwDQOKLliHAI4C28kFYSEIDhVwwCA1fFdcVgW&#10;6WQbRpAKohAEp2qaptZ8APJcKB5S9gYUqvhVicp7VIsbpjlz1VI34afg/HWaXSvPT4m0yUrHk30k&#10;Ro2HqvQk5VN3ntWKwi1Y0uX+iVFMfVapKc3NQPDVJltzdoXNDTXnQW7jYsCaJcGNtPa5BUrYjGV0&#10;JfqNjZrh9wjPeUPHfqxOJj7Zx/qdzhDoJYv/pkKymiFiCjmfGJp+v0azBzyu9LHgGldGJWjmHG2e&#10;226s0ELEzThSQ8+EuY2zJ4c1p7N7+J17717/3e4NMw4ZW5r7evn77DzHkJJ02+unWeFNnvbPf0w6&#10;b1+bNSPhsM3R1+lAfcZRk+2ke0Bp7nyxpUGxufme60xC7uhCwjOnq9WcAvp3CC0jhJoB7xTo1oeM&#10;PqE5pbibu++/II5aP5Ttxn5mtH1td662FhTQl88LH53st35OJo83c7T/a8m7ngFsb/tR1RGi+6Zc&#10;3SjXB4BNqfTPe/5xOjSD2tbjsVfTUSwg6YNtzoRTWaCHqOHBy/d6Hpe7WZWWG6kneoYNyeRARUWo&#10;du51Z7/Jho5vHg3Gn07uZM6bAHLHJ6gmT09leL8Wj9wDlq1tupR9/5sG1IZl9zbYJ5O57mw60aM8&#10;GeDkXi0Yr/zA3D3XZK98Zo28IwPrIo3OYhK90aAHwL1jqvFmn7VuPzfO+F5Wosl0h2WDOLupWkDD&#10;7iHXl1r8HgLRELrntLFIwoM4O6ypD+sWkMxEhWZ4TEDamnAH/QVXox46w03XpCbPehrYnjF99PQl&#10;Dq8GWRKjNCCVEn3tqqB4s2xwBZ0DDhDHGVjkDZ0ImXadGbk+LHUa62dqqEh+PBqfGi2Iuvhdf4bI&#10;/zYsZfPvmvC1RJVOTqHprvZtw3m0h1vg2Z5qFXa+57XBIUN0dbNf4Necij6TldC169dYxhF03k47&#10;VtzJExEc3Cah5sANigPul8sgzGnfO+Ufe7lz0+Sh0k1K3PVvtiq4kwCyYr3CZKx9/1R34/YsPxxP&#10;dK8HbK5yPzjGddNJDFsfRJvvqejXOTdHr1wXkHwD6n30y4G47SW/p10jey10T7J9TQrJYo5wSbxh&#10;5W2bherpmuFdVA81jGvUFcxy3pRavGLVnSLqPGj6hK10W7cNjXV8vW7Y+rL0srI762wNuEnzzR4g&#10;eIYfEaFwQSXp3cSKlcoM/9yyvBmM4/EoGZlsUILV+z3Y/ixFPIxDGmS8IQgEU61ayi7ZrBVFMx+B&#10;XFZxxJnexVIKvz8cILae8KtkxYqME4dGUkg4gTMopaLkgjgkjGPCOA4YhgFnZ2c4Pz9zhwdRxP39&#10;LZgD1vVeHeMHHPYHHI5HHA+L4JqrDChZssFLKXKWqYNNoDJKB7vakt/aQgsu86zZ79C1QRUHIgDE&#10;WMExmgoHoCKwJP5lrqgkDs7KBesqjvs1r66rMhjjNGCaJsGFXlbkeAQOQheuwDQmjEkyx3POOOwX&#10;3N7d4c2bG8zzDh999yOcX+6w253huBywHFfc3t2h1Iq7+wNqlkzJaZpwXPZ4/fo1SlkxjxN284wY&#10;7/Dpp5/ib/7TPyINwJOrpzg72+H999/FB9/5EO9/+x3EtxOunl6BUsKQZizrEYmB/d0RBOD84gLH&#10;w0GckcsRlRdN/gigFDGOA2JMGBXiIUWBAZGmnBVJncRCYznENzpXp3uabW37i7V6YzkuGliRivJS&#10;CoZxwG63w7queOvZM3BlfP3iJQ6HI3LOuDw/Q0qSrf3y5Wvc3tyhVOC4v2/602Yn9q+KZ28/w49/&#10;7/fwr376e/j+936Iq+trDOMo2eYAXr5+g4//+Z/x9dcv8NkXn2N/vwdzlYZ+1nuGGdZTIEpXRnFQ&#10;FwkwMUtghEihkkrBOA6QnpECh8IkcCBQWRRQUZYFQ0w4Ho7Y7XbuWBRo14wQIZUTzJ5YGIjAFdgf&#10;Dx6kGcZWwQ5ovwEQQiRwJeR1RSDCoEEaClKtT0TI2jCx5CzwFwFgEn9ciAKv67otEcZh9IAEmDGN&#10;CaUS1qVgGILKAJbguPYwqAbFovrAoJUI4t/JSEFgRgSHXKrG4pA0Y0mc5mvJ6vsU2WgvCoRB+yOs&#10;mbURo/h4DvuDNI1UWMGcs2aTkwQLtO/YYTmKjsEDQjQkAsKaRU4vyxFDGhDHqNUjWaFdNJkGUuER&#10;g4yTO1lLFEFBoUtDxN39HeZ5Ql5aMunKq8tg4bOq1aqEaZohwaOHgR+zpcDwDPpAQbPc9VxUUoUQ&#10;vYoKen4JJGALMvZJSpbgnJJkxE/jLOeuBhCS8mrUvXxcFqQgWeJBg4ju16sVY0ygIYqfEoQhDUin&#10;2SmmFNjk3Mkk3C0MQNwUhWDGuzg+LIIrgrvDZPXS5QLmliPj17ApDtU+AlgOM0Y70DkobIWWLhh2&#10;phnRQXOCfFKd4NiIKdUkiBiZGUEzjI0GEQRG0SwHSdGXuBGhqNLmjmuNkES0TFDyn4zmP21GuQgh&#10;qKOlKavkRgt7VtmGJnhcUTZl26ZtmWdm5lvGVmMsVZaddlXvWwAEzXoSJ/O6LkhDwLpm/b7gXles&#10;im9UMY4TlmVFQMQ8jziUjLKKElNLRs0FNUTNwqaNUxpUsS5ZmwAIzIoJPTOyrcNtKRqYIQavC4Zh&#10;FJypytqoU4RaKauD9ZcMMJN0Ic8yp7JmUJAuvvMsTU8KL4g0gIJAsqzrimmcJKIUxV1eswmW2jJw&#10;+IHfACANeLjgbg0QYdEtABSDO2ktG/W0eqJlERovBIXcae7Jhtkb2hjkSt27Zs6pg1et196+MX6l&#10;LiBin/mY9D6BscEqpi4bkZ0mGnwITREBAYXR0U6fyo2fvXS3NmRcGY85e7oMrhMnG6NzgutPM7Lc&#10;gK6lM0B7w5e01M6ybgxz1Uhrii+5rCI1AsDaeAMmwNUZrEaVzcUea84IWzbP0ursvjanBtlkhAys&#10;mJoGRm8GMFHHiNTdsjk8N/l2+gw5u/QzOxP0y8zS5NjwB7cGsMpzjlKBAPKnuDrqxh97NmTvzHCH&#10;wqn+2OGSEXrIGHWOe2Zmew6o5w49X5gccEuarpHLcvuey8rYvm0ZCXZcCcxCBVXyaL4d5E22tuxJ&#10;UTrbsoqCo86sQG5os60ji1yTjDQLSFtmVpMPhlEvneOL4qHDnQrQfVdY16OP9FKbC0DuCPCgMFTu&#10;WMa5GsHuiLTsCF0zwStspanmALHl2ASguxersyqY7FTxIUZ7VTg22/v6JbKAg/GRclrnhDCGqsxI&#10;JMZopcaxtg6lNlnHVY12bsExycDRx3Z8bPMzpc3f67MsN+NpQVibiBnTJxTZfN8ucb5Ac+wxbH2a&#10;UA1kDSnbSxwK0WnkQW4b9wPpbyzS/c5tn1R1iBIBtRAqEyhUxFoQS8QwCAYkozlt3UnU4ZC4wmw8&#10;p7Ld1t2yvC2riGz8IMfwLlVg0Hzo+k/uKZmOnDNKTL6fjMLG7yEG1Cr6Fmk1R6WEoOMIZLqeygLV&#10;mwyDPnPxwFUfTmEtxxXntzO2LnnL3O0DebY+VtJsaw5g01S31orIwbNrAXNmqZFbJIOr9b9wxVLk&#10;QNXzW6ska2GhjfO9uQ9tD8hacXfG9I0LyUWKGpyKyW7rHHpeUnqKPDDjzNaN/byRYELnaNIKBGbt&#10;C6JjADMSVzBHZwCqFVJ0Hhy/V/DoBQ7CMJltfwQ1fHuet8f260IE9GX3TPDzFKqz+6lD7Qbe/0Xv&#10;Yzjudk6xyngDGG9uYpNFTVeQ7SIOLzFG2/koOok6GallUNVqupDoKpaEwKx0DZvJOtxQL6/9PABL&#10;1iCRN50Vh2tR3GYSjHYkwCOBAAAgAElEQVQXdREOQ9nrpSrUxcxWujIhkmGDolsEnfpGp1HZgwpC&#10;QjR549eeyFYdq4kJySYlh/nsE2HQrV3V9Zdmi+oI7xzIRl+pjm2Oc2sMbA4brxBy/oBez+hls/FF&#10;MJ3R9JkO91nOfxIoqpT0/K4I3OsgCqMYxHYDEShGsZmF8QVXWmklcoUdTzuEASCBPTBsa8kmrKiF&#10;W9OxIJjfVRhSx09YV8GyDgGILBXDDEKtWSEaAgiSsbcstm/Is7xjSgiKe8vMyFmyMGstkiVNwG6e&#10;ME4Dzs93uLq8xDTOONvNiClhmifXzZ6//QzH4xH3+7048ELB4XBEyQoDoBmxOa847O+x369ixwYC&#10;ApA1szznok4qoVdhYBij8ghhOa4Y04AxDTibJ5yf7XB2fo7zs53iDQuOsDkmSXWvYRgQoumnQF5k&#10;LK/fvMZ+f4+vv/4aL/OCeQbGSTJ0g96HmbEc9zguUmUdUkIKARQT1jUjrxn395IJfn19hffefY4x&#10;zZjPJ7x4+RpffP4Z9vsFd3f3GIYR93e3uLi4wN39PSoz3n//OT786APs9wfc3Nzis19/KtuXgOur&#10;p0jDDjd3e7y+ucUvfvlPIP7/8O3338NP/tUf44//8I9wef0Ubz0HdvOMN6/eII0jxmnE/s0Nai3I&#10;OSPGgCnNmKdR8IkZ2E0TdtOAeZ6xO9thHATPPMUoVduuI8u5G4M4/REi4hCBUhAJ2jRTAhrHVRx8&#10;CBEVBTe3r3A4HMBEmMcRNzc3uL6+Rq0VX375Nc7Pd3jy5ArnZzu8ev0Gr16/wTjOqBDn/Xc//BC3&#10;d7e4v7/D7c2MN29utKmrQa+KbiMQGsAH77+LP/vTn+Inf/QHeP7eO3j77XewOz8DKmFZ7lEqcHl1&#10;iavLp7i7e4O//Kv/iF998mt1/gvPMGvlGqThYuOrhKuzc+yP9wACYhRsa2bCOCbkUpFiQEojmFc9&#10;P4BcBXIixgRmrXofBq2at+xx0SFKrkBllCIZxJJRXREHII0JhQkpBayrBJLmeYdlPYrDPQZ5ZhHc&#10;8lIZ5XDEsh4kI7cWxBRRV7EzUhzAqmdK1U7AOA2o2fyAdiZFDDEgs+gCtRTJMI9WYRK0El/kVopB&#10;5CCLvJbM7wFr3oPCgFKAlKxXRUHORaB/FG9+GifUasE/lbdV4c9IYaBY5hiCIBKESKhUkcYRdVWo&#10;pMpY6oIQIoYkyQNZM+OD6immd1m2ttiNAcM0oOSMssqaEgUcjgvOz88kAYgI0zSBII5jqSgIyGWF&#10;JoIDJAGSy8sr5DUjxKKJH9yda0Beiwc8QAF5zTDfr9l0YgtUr3SrXJHL6k5pC1hUhYUy3T8iAdH0&#10;GLV3XPcRHcBgjGMKSGEAkBACS/XI2ez7nwMB1WCQk/s6p3HyoKIkt6gsWBi7IWEcIRUQxJYR3vQO&#10;b1rCTQFvTjTXEQBTl1gzbcwg2GiS+relyZBBWJhDSxxApEphQMvskVdwRcGs4t7QtmFvvnL6hocC&#10;7UMzlLg5EnWM9uwed9eVRjTFdztG3ZSQTDTaLGf3TJuHTsIdSoyH96vNWHzsdXq9U0RvT1DHKMON&#10;XYZxrjrpHuiKsgK2piFIZ+lagYuLSyzLQZy2zFoWEqWxRmE1JiLSGJC1O2uKAciieBlECGDVBYZt&#10;JYpaKTLWyoxa2BtoBRK8uKBlYIfDQTB/kuKCh6CNQwCKEbUIdnlWAhXN9Iox4Xg8Yjw7c9ozAykK&#10;FlEaCKEEdY4oX1PAbpbIU0rJSwsZjFqyR5IfXR9dpA2JuXNAEjmb9sGJdunD7N5OP0e/qs3fcnp9&#10;+7uZzHDnijnpyDobtWHaDLbjsAeRqoJEvxUX9VHm9elT2wtunti3Tgx47gxU2ztmnOtjeLMn275x&#10;KhntVX5Edf71zTLFQGgBC8sIbGWI1hSpTdmmIBj438QLdhE9nIvRGXiQCXzKW+JeIr9j6LLeNovg&#10;dO0XZnsvW7/+Gc6b7Dqc0sxo+MhSdzwtBjr7/qpdifTJV7oRGT2apHxwf3pomJ9MRsb8TZ9v6MHu&#10;TK5k7uoT6vh+6t43mnAX2PD3+wy37Yaw/b0pU7brlcgE8mxnd474x5Zd3QVQN/vaaGx8sT1MbGWc&#10;X208wAYiBN1P/1Z38PUBv8bGxr92Zj9coQdn8yM0evQzklPU9YLOifHN3217ozl1+jFYMK7jqVMZ&#10;TdQCBP2TTBfw753u5a0j3ujkTGQeffTK3je/Gr8YTdD93Whgz2j8dEpt6tb3oUx5/Nnt96aj6Fmx&#10;OWPUMVS2KxKiZAZKWoAFJfW75Hmf4NC6X8ACnDo+c1T7Xq0MUAWCNebZzk2H01X2dcFPVeopNO5h&#10;Od59nfr6Aq6qWG/o3YQWgy1xuttXW7pGwLPNG2HxUFb3ND9JI296OYFC0n0QNrLE9Crb56aIe7AD&#10;TV6dnhEbR/OjPNmkRww+ePTOfZclzC2jnl0z2VS72HVko1KxRXbGbOZvo9+ub3/OW4lrreIErEFo&#10;FpXGcqayy7xaS3fGmlw1XgP69s1s/PpbZVWjE1HntO4/8Wqj5hTdZJF2+lAv8wBzWG9ls9FWXpYF&#10;2ejdDo5v0EVI9k+D73r4kv2le7LfF/05hl7aiqTsEMMePrSjlZzBraE4gTv6nO6Rf1leQcfBnbC3&#10;bznut15lBfDuoAZtcNmx2VstwMobJzj73vOfDvvV/lFnT1bA1+pUDrs+xNg0G/VLGGgY442W4hQM&#10;DXqRLUFIvpvXjJxXz6S2M6zkLHAda0bh4g8JQZwmpTByzgo/CXjzTHXgGDRCUFuQLamENTteK5Oi&#10;QTWVjEia9QnlYa6o1Zq+NadmyZZdL1W/ZwqvUbIEIoYhYp5nzNOEcRpxfXWF6ydXGNOAy4srzNOA&#10;CoEYYrA0cASwC0HwY9eMWhdM0wywYMyuqzi+c15xdnmJ/X7Bfn9ArRko2Sut1pyxyzvkNWPJqyYE&#10;KK8wI9eKJWcs6wqKEZdXVzg/P8c4DpgUN3ieZ+eDQKTOsaw5D+IgjOfAkiXIO487AAG7swssxwX3&#10;+z1WbfR2e3eH/X6PZVlxPAqEyqiZj+uyIBDh5vYG+/t7XD+5xNtvP1NYioK//4ef49WrG0yDwMr8&#10;+Mc/wscf/wrn5+/gz/7bP8Uxrzg7v8Dzt57i3Xe/hRdffomYIg77PX758a/xD//wc7x4+Qavb+4w&#10;TRFn84wnT65x++YeP//Fx/ibv/05fnb9f+OnP/kJ/ud//d/hux99BzECZ+dXAkE6Tri/u8OyyLgH&#10;bfhMqn+lIBnD4zB4AoYlJvX97MwrVcoRrD3IolY2yL5jl63yhvCuONUHEEmmN4WA+/t7fP75F3j2&#10;7CliCA6fEUPEe/MOu3lGZcL+/g4XuxmfffEFznbn+OHv/QC3t3d48fUrvHj5Cnf3EnA53N+BQsS8&#10;m/H8+RP84e//CD/+/R/h+Xvv4d333sE0TCDaAcOI/e0etR5wOBwxTROG8Rl+8Ls/QKkVv/n0M3Al&#10;r1Iwu427Ro61FhyOR8eSBoBhlDnHxECRhNLj4SjZ4TBUgk4DIGhPOIOH1aCx+uxSTFjKghASUko4&#10;HleM0wCEonK7IiapBElDxLoeu8oMCfqM4yDJDkVwqOfpArVURIogJkwzuYw1uzvngvlsRK2QKoXj&#10;USBytalrSkkyf/UZzOIAZgA5r4A2FeVIGrAjrQKUgPixHjFOCetakYaEZVk8S3wcRrlPWTGkQTOM&#10;owYZ9ExWGdbO9SiQSprgOjAhl4LjUgQaqhaBiElRA2Ey1mEYJIubIfA7RChrBYUs8jZEwZZnkcGG&#10;nR9CQBrEoRyinAfHvAjeeowoXJFSRKjAMATkLEHUeZ418CG99pZ1RUyDNI5WWGPJCi8IMYlPEpLs&#10;EELT5UFAcKx3ceo33VXWUpJjGr0YFpRn1R3hQVRCa2IeozjnpRF0wOg0G9w/Y/cMUcYUVEaEwFiW&#10;Y2dHS6PXVeGS7+/vMY5Tg07+9gfv/7mMWidi2Zsgxcm2hxmjcWfU6f9NQXPthvUAb7hqrqj1ypWa&#10;t2b0mHLqLzXAzCDcKJEm5NoIHyhhhE65dONJZxtNaws+3627X+dGLVuadYq9o04TYlWpM6GiY3Fl&#10;dqt1tkwSe4Zd0hlcnceINOLk75lR2v+zGRuJTInD1tjvs8bbe/Z+g7qxLCoz0iQybxkD4qAexoSc&#10;Bf9pLVVLEFTpquLQTsFcCkE7xIqCXXJVgbr481NMsOxpywAHGebaIEpVjNpAJEnDrCq4SCklEBjr&#10;KptOxiKTHIYBKUU3jk1oIhCGcRYh4wIt+HrnsgIQoZmGhOV4RIqSLSF07fmlX1M8tKHIuJ3dmLQS&#10;8q2Dgjc3cCOJ4NaLfW+7ns0h4tjWtraW4Uwdf/gt+u9v+ad9CskAghou/b5yY5a6e3Wz6ZxNvl/J&#10;9qZdA6WMygjHg2K05laWFSZPsWwd+872pznESO/Rgh/9AJsT3HiOlNeiK16iXAV3yrTmv+yO3+26&#10;+YLLPtA1bFc187J3Uj1qb5sDjbQyy68xXrMD6cRV3Bmt7sRr4qSthe9tW7vTNSQ8PjuT5ZqZ7Bdp&#10;VhRMGtPmuxbgO3XIPcTVfchHPubumkAEt8A34rQ7Cxzehv1BLYDw2MvOvc5Ad8dYdwYZ/fz0Ya8I&#10;OJX3p+O3ffrYnPy2aE4aM6CJxIkbOmPAb8gntPX9I1LHzpcHTrE2IM/6tMPLHIXfMB0dGbo90Ehj&#10;9z19WnMy2XzJr7WJkJYPGq3DCY26k9Zp5kcjwzM3WQfTO1j8Vgzdy/3kTLI5CVxv6B/S7eDN/Jsc&#10;8wlt+axbfz751+/RRqsGGXNKP8JW9jvtqFcLtvf0ippOFnRS+MGecL2m07O2a6kn2oblzNmz5Uc5&#10;yzujVu9rcohVpIQQYFUTwWBWOnrbc21uMoTG53Y2AM0Qbjob/PyAyoSovxpUhZ0FFLrKQnsuoM3m&#10;9K/6eICOAN+jXg2mkAyhz6ZGJ0NYv2M6N6kc0kwWMa6g+qbCthjR9WfDXqxtDeiEjWt/5lmAk0/4&#10;yTBWdZymH7ku0viKNkxhOks3ro5Cm2CIAPD6PQxux/bghq62dmgZzVT7+7fqSV8/FV7dMdhkItpz&#10;jf9Nm2ObE+DBMJMdj62z7bNgeyQ0eWMYnpvGpqFV27m83+yHJlM3vP2YHtMfet0Pu771V2nr0VeR&#10;AA3ax2Wl/vXglDCe73QLaWzZ+LzJvMbXRgejkc/TggRKj4D+ProinUCy34V+7d6M7nww+VuNth19&#10;TZ8LQcupg2e7CcRQu84c3KVULatvTu/K1SEa5H1pWidBmpYV3q9dv24WzHGZ5A6Vfk1b5U5rZMlO&#10;S6l6TYjR6KpJRNyNQbPSh1Ga6C15lUxCcxJykb0SAGs4aLptLW2dLeGHWKt0FQoxaCTRnOzixJae&#10;UI1ltOFbziKIzLkGBhBV77VKT0YVkHFwrTgcjtjvDzgejyJqq2AKT9PkeyqliIuLc1xeXGKadgI7&#10;p7BQpch4JOMxYBhHMEgzFdt5sN/vcdjvEUJAJK1mkPRVxZEWnovq+5B1FZ+GN35VmS1wCsA0jbi+&#10;usRut8M0jpjV4SKwGgPmacY4TRjHEfNuh2mekdKAFMntnZJFeA+TNL0cpxnjOGFIEWe7HdZlwc3t&#10;Le7u7qUp6DBg1GxeIsK6Ztzf3yENhMuLK4AiXr+5wW/++Qt89fVLXFxe4k//5Cf4H//7P8MPfvd7&#10;+M2nn+L6+hI/+OH3cPXkCu9/+9v4j//+P+Bn/8f/hb/7u3/EH/z4D/DBdz5EGAb80y//CTEB5+eX&#10;OOwP+OKLL1GZ8fTpM1xdX2A5rnj16hZ/+/d/h3/4x18g54wnT58ARJjPzjGPg8uuGIM0SiXCEBMu&#10;Li6xO9thUHqN4yDQBcOgcGBS4RVVlkYiDfARmCV7mpmbvSQLhJyz0AaMw2HBuq6wgFetBS9evMSy&#10;Lnj+znMsy4rb2zs8f/4cr16+QkriRJ7GEbVkDCni8vISX339Anf3twhDxMX5OS4vL3BxfoYUxIkK&#10;VLz37tv4r/749/HTP/pjfOu993B1dY3dxQUSReTKeP3mS3z14jP89V/9Nf72b/8O63KPUhY8ffoW&#10;wpDw5Zdf4e7uXvZltUaKElQqtTREAYi/grSBKKroUbVCqh+0YrmX6q7/QnSGpA0RLfiTUsTxeNBK&#10;v+rBrxCCwHOEAKKKFGWdvDq7Voxjch2DAqGq87vpJhXDFCC1xlUyp7NVCQisS0pJZZMEtuzsEPxt&#10;abx7XDNQ+/4NjJiS8ASsZ0XxsYhDGRo4ZQxpwnE5YBhGgFhlnMKnFLlnDOKP4mqY7Sc+DT/XAmoV&#10;XHTRVRiRCUteMYwjiBgxRYV2Emc3w2RVq5wMgVCzYFunjuZBaREpSpCTJHAwTSMoSIPRGBNAAk82&#10;TZPAtahjvyi+eS0CH2I9+0CSLFosYVXlup2rrJHzGFpjWtezqPnTrOeG+4ntSmq2RiD3HrXzjlkr&#10;jvQ5qvenpE1zYxTZrYGWQTPMvVJK9YIQovNIrdWbIxMR0jBgXaXiYV0zZoVZjpo1n3D6Yltmbged&#10;q0don7ldWNveItkE4kxER4xOrXJNT95vSow5UbYKJ3VjaTacbQoYjE8zSwkwh8cms8rtKDWOqjny&#10;PM+7Gf7+XNWdK1CDObXUQPXs6XZrayIaQuoMFNrgSMrNm6LU2XfbWZvh3Su3HSVPs4bb+71SBWe5&#10;XrFtDhtsvi+GnTSZKyUjhhEMyfCGbmKCRAhrCVgXRl7FSTzGiLqumIYRx3LQBwanCypQyDK9JdJz&#10;PEojChG+WQ0CzTDRLIgQW7aRNJAQxbXkgkGbaKJU3N/vkYaEIY3IfARTRYzSMMFK3QjSdKBCI2wk&#10;5R8hSPmeHKYi2KpixSnLyDzT4AKhlLyh4GYZdW2bQdeaP5rAtLWw8kj/am9gukFi2YjKqTaoU+OM&#10;er7X60xZ2xgYYhBtzkU2nSF41v7WSdfNrbO7NjSgNv7+5aXo3pCmyRCBaDnFP+6NCqCHEZH7S6TS&#10;gACC0wPoydn2TB+2aM5sM+rB8EY4FlVtM+zwdxkbI9afZ8RzOpDLK79Ltyayd7d4WM2I7GndjRMS&#10;wXa3t8ouf/RGXDRj2eXiZkZyTf/ZY2vtDVXxcK1dGhuttZSNuH9C+7/xgDVg6p0dOoKt3CI4Xez3&#10;rbzr5fE3yVE2ssODEZ1zxD/sKMOAO1H6Z3FVYzC0LEhUBpP2e1DhyzZ2wNfPHF6n2dh9QMuFdz8R&#10;3u4p+1mJHZJg67owHmDfLIHZy243maLck4vQneyuSEBljmXHbR0Vm8XbvtULgY6WvzUj2ZmXnK1M&#10;Xno5vw0VJ/ukH4t6GWIglE7mCWW5yb1uLCrtOg5AhwFsa633UWNY/ACdzEH3OeAGrfd/6BaSuv/b&#10;q2zo/whJHqGdkdarBR65oOkk1K1/zzlb+eRnSPcvwAJxluHd0VMFjzgqtLkQpHrKGl1K1nLUXiON&#10;jyyQ2TuLoAqwOwcVDo11L1vzHmjAugWLRBxCsQ7JIPRUcIsurzAIQQH0KmlXRR0Xi2Eh45S1CNTh&#10;ZrOsa60NMqt3ZPVBskoNi9iccYZd/PCQpK0s0usctUJXwva28Z5B4YSKhlTpcqhjiA4+y3QrywiX&#10;ZmPdfrJL+5OC2/6HD7+dHrZWLvOoyxbvzpeN/DMCt7uYRHdi2/3az85BbqDnti6uIygvgkFF9nsg&#10;9ooGOQcCIjGq0oXADSrRzxUx0vsg1GOvHp5OzpvT69u53svPNhva6gI616rZi+Y06GkocBW9samP&#10;sT3FkOxHAmrHQ6JTSWahOQ42bMJ9L5CmewJb28gDUZ1mYK0wH9Cne1eCKQoDo7RwaJ1+/ygdRfZ3&#10;jvdHhZzQpwXGZKwxtr0UFbYv6h6MitEuwSqF6MFp0JBhzfQsq23jEK+lg0PRNeucMd2dXP9ANz8/&#10;V3xPAlDbS8ZuvG39SbZio+QMKcFvyQi1VIdxASRL8P5udSxhgFCLZISbDPTgizq4c5ZkIAoCZZB1&#10;4c3BGjTL0+0zEmzfHsJN5JbIx1JWkZO298yxgwprvl4UzilSFMiWQJjnHXbzhPv7ASUIHnYtBcuy&#10;IEYZ8ziOmKZJaF4qopvdgv1wXMUBdTgccHtzi2XNuL25wes3b1Byxn5dkAxGqBTkInQvpWBdV23i&#10;uIfZnkkzEVNIiAqpWu1ohzjA1pxxp5jcFxeXuDg/lwAM5B6k2aAxWCBGaB1UX4jTOcZR5FGMhHqb&#10;cQBjiAE0T0gpYr/fY3844O5WGoGOw+DOo3me8ObNDY4HgZ24urzAMA548eoVPvnnz8C54vr6Gn/4&#10;hz/En/7JT/D+t95DHCZ88slv8OLVSxAnXJyd48UXX6EsGfu7e8SLC/zsZ/8n3v3Wu/j009/g9atb&#10;nJ/t8NM/+TG++uoFvvrqBV69eIWvX7zB5dWMt95+BiLCl1/t8fEvf4X/7X+/wd/8p7/Hf/Nf/xTf&#10;/93v4+rqCutxlcqDUpBixPXVtTi+h4RpnKQBpzq/xZkqTnCKAdZjuJ0GYeOkBVaAgJyLZCCr3Egh&#10;gNKg2bCXqAwclxXjOOHq6gp3d3f48suvcHF+hs8/l4zvd955jtdvXuODDz/Az3/+Szx99hQ1ZxzX&#10;jG9961188umv8erNHYZBkvGuLy7w5Mk1nj65QgwJH334AX70wx/grbfewjzPoBhxf3/Afam4u7/D&#10;v//Lv8S/+bf/Lz759HPs97d49uwKz54+w//6v/xrfOvD7+Dd997D/f09Doc9BuUvyfpfMY6jw5xU&#10;LhiHJBX6IjlFTmjgi7RiJGfB1A7BMLStNE81bq0SIWKAKhgFQASjauBBfEAxBNTCUn3BhONxAbNg&#10;j1cUDW5EzNOksJ8VwzDguIgDd5on7I8LxpTk3FJnawiC7TyOAo8ypCRNP8fkuh+rnirwvFDISoEz&#10;VpGvOo0ITVZdo9SMgIgQ9TzWZ03TJJn0JJC4goYg31uWFecXs8jMjm6glrQBmAJFoFARApBVZmcA&#10;lKIkErLorykl7VEn6xJCwP3+HjFGzPPkvqphFAe2JKAKPwcChlG+X8qKqA04J602ET02IFQCFwaX&#10;irVmTRpjPX5J6cvq3JZKgsEw59Xuk7EOji7hNqzbCKYPktr9ppM1LHeBgpMEWPfn6PpF6zukUKOl&#10;FFdkWWGxLXEgkjW0l+DINE5qbzCguPIhkjaKbfoyI2AYojZ3lgaz4ygBn3Ec9YwqiO9/8MGfm+Jt&#10;Cnl15G19qZLhi44us6w3rtGI1Yy+LmuK2jtms/qB749yTdyND+rwQK2ko2WMNeaPWibWlH7bNmbm&#10;cvecllFuSpg7ucxp5RaQPkuVo84E3JjPhlvqhgIJyaLNn9Vrj0Yfuzs6g5AMh518229ebkjAxv1A&#10;p9XsozY21uwiW5+Gsbo18myOVgon5chJHYXaPIQZFEmEYxTllglYc8GaM3KReaYoDkuCZl2w3i+w&#10;KnJmKEvHX4sCV9ZyiACAI3ItCGEQXN0qOIjSgVjWey0rhkk2rETsiipzAVxXxDDhsO7ViIwYxkEa&#10;csagyiSDK1A4I69VnhsM10obaRGkIQnMENGImBMYzeEEcVwHo5XytfGhZ8b4gsqPysbXxqPwsmhr&#10;0keuVCv/2poqp0gEVHlAs/AQTOlv+zVQU86N990J0o2PuzKYoPvXjDqQlBRb1krHoe5MN9bvjZig&#10;zzQjr+oBIQKXNLOtNogg9E6cZjwE/WfP8KebMQhzrjR62r3kwNIGsdGirdqELBhNlBYKpQLAD0Hb&#10;fbohm5Fo6pk7zEiN0OpjI//cjJ3THd4ZxTpl0gmYjI22csov23m2tYStJEXnO4YZ1W281fiTzUXd&#10;aM4w6BfFTWZ49p4vB7d7Gh1MdrlxqmN1nPA2WfTOPNJ1a9lf2DgRbFa1amOlDtPcnR3Uzg1bj1YZ&#10;IXujOSdaFFxDDv6+wZbYE6xaxLKECtftXlYamLFIdGoY2/jlGdaZwalGzfHsZ0VbNcTQMhWb3BGH&#10;R1Hly4jWZ8Fun3xyRG5ejS+tAmP7/b5sHO1c79ZmkxXX7dpGokaxjWzoHG1+tuocLHOQNQPNJtD2&#10;XTc36mVWzzftvLPgRNctQH4Gk4XB1BunidPT+pVwz98n82ULKqP9bf+0KsoOXg88GIWV5tZAZuuE&#10;ZFXTTOY8DE40hx/aONvGbM+A8ct2Hfvzx3QYELmzEaxBofZAzbSEP0No1IJ8bPtPx1uqZAhRIFAV&#10;o0Yc4EEz50bElLRRmuy+Ws0hF3xOpPtW5qonbKDuuTIBW3ny+RnkhxrPKi9qYxAAIidKNb2I4VjH&#10;TsjayWbT+cjLPYmib6BGP7QzVNdUjnLlem8EKH9XSFAyEGkAy+Zl56SOj/Ss2ey5PruavEE66XVm&#10;+MrQbd+IhJHMU3K9qo1JAmzBaRnapOwZHU3kvsEe4nxrjE6V/b4ybtkbFiQxftWTSDNC28wYABWD&#10;oDCBYILrJLucAGhAxByhohf5ZleZU/3e/hTXmU/0JuhZ4x/pJJM0NLV+EqYnUZDqR79O+djOKWt2&#10;2uNnbmVMo5XPqXvHcMmlKbjsRa6ly5Jv62hZxA9eukahh9DpEoy8sWfXtHJrRppMb/qasIE+H2LD&#10;BI46Jrm2WXpmf6meF1oPJ19GggZUlF86OUnRqiJb5YFnrpHpeeoy6pI/uArERy0Vq0KEAA0TvP9X&#10;WWCXejp2R8B2cU646fHPG31bAhq3ahXqkjRUBhaGZ0BXbk1yS8lNNuieLFkgQLhW5beKIbW+Du0I&#10;YoAqQpKABYMxDwmsmNpQfPMQBHagcsUwjijMAnMRAmIcsOZV5+ApmL5uOVcwkTQW9eoQWb9SMggs&#10;mY+LQJWMw4hlXdQZxjg7m3FxfobryytMas/lvGItKw7LgrUKPMzrNzd48eIVfv6LX+IXv/wYn33+&#10;BV6+ei0wmxQRUwBzwHFdcHtYEIYBFAMury9xcf0EZ+dnCIFwXBbc3t6qQ0doElRWEgWFIgiYxx2G&#10;IWKaRszjjHEccfGzNjMAACAASURBVH52hmEcMQwzpmnCNI1IYcQwAMMwqmwNGKcZxIw1Z6zrAsFU&#10;X8R21nMthoj93R2++uor3NzeYIhReTmCQsTt3S2WwwHDEHH95BoXFzu8eHGDz7/4WpqDcsEf/MGP&#10;8IPvfYTvff97+NH3foDLq2d451tv4y/+3f+PT371G3z19Qu89fZb4Jzx9NkzvPvOU9y8use6HMA1&#10;YhoTnr/9Ni7Od3j51QuMKeGtZ29hfzji5Ysb3N7u8cG338H1k2u8ePEax+Men33+JVIakVdxasYQ&#10;EULCk+snmHdn2J2f4fx8h2keEShiSAOGYcI4JDQdR2TikAIsGTGEASkYDFvTd2JMIhtqRfTvCoQN&#10;WHxFOUtwa9pNYK44LityKRinhPt7aRT6vd/5Li4uzrE72+H29h63t3f46Hc+EocyVwxxBJeMs91O&#10;MaQF9/zp0yf47ofv43sffRdvP3sbl5fn2O3OwFywP+zx6We/xr/52b/Fz372/+A3n3+Gw2EPrsD9&#10;3QFfv3iJj3/1Cb7/ve9iSAnLItURlSHO36o97UJAKeLrSJppHGNUs4FcfgJayQa4w9H0XjlLBd+b&#10;lMcMf27R/gI5C+xJdBnFYA6gYP6wBAoVQPQxDcOIIY4CcwsIFve6YpgEZqNyQYpJcbgJuWTEID0l&#10;zAkLFuc5gzEMAnskayhV/4JtrtBKLL0EJHuYNXlD7LVapa9BSgGRksAeUcSSV4wxASxySJA4pH+c&#10;mTbzNAAsGdMpDBtbKCn2+ThMYGYMKaJCgnqoEPiSIn4uQTuQ4E6tBSlMSAOhFjlDUxxxtjtDGuJG&#10;zqcUYfDTKQ0YBnH3T9MkwR+wZ0IDUukUNPBrkF0pRg1MBCyr8GfJGQSZd85FoYkUexCEytI7YRgl&#10;c1rU3qbjBtVjRO0z2xqq1jVbKIbkZ5rZi8ymW4qvJVDbu3FIGqCV8kfzO5YqiahDSnIWR+lFIQHb&#10;7GgUzIqdztwayGqCr8BrDW6757wokkRAsmiJG0MI7azuzuje8NuYXapY+yHefc8cLX64brQEc5VQ&#10;91nTJbm7Y4ucW3ZRU+Z6Ja53GYiC2cZuTgU7wLbfoP6L2/nZ9x/3GrjRQWbs9dNVJdeM5SZETu/F&#10;3XP02n5evP0cNj8bAT8c88ZA9/uIWcWM1pzv1OrV96rCj0g2uBh7bBlI0RpzcZuPRuCKNlZzgW3d&#10;hTXajipYaNJosW0YwyxiFNn8ELxwhmb3FYNlaRtwWRbFEhslqqPlK0MasSwFAVXHtWKII1KSiBEf&#10;j6AQME8jpOFWd2hQhWNoc0EaopexRMUmt2aJ38QTPbdsnRTd+nbvP9hTp9+gnn/aJ57l6m+1PXjq&#10;HPFvU+NwosfmYPtEeZf7d5vj9b/8Rejxz/vxmOwRpVx+NzzFfouc7pfm0+lliox54/TRgTNv7+EY&#10;V2qQmbMsqrHFkG7HkvFTELWBhTlDmoxSnu63pY6jlxlm+P/WjFg3eNHut+ETdplCDJRuHXqZ2yTB&#10;ybPY20U++vRu93dvUjsWlFf6O5BToBmi8js38dvN2cz6RpmHcr8fzwNy9aD0DDfGjac3Z4Ee0P4O&#10;benSrrW93gbizlV/z0MD3tCKqzRlAzXz1gIe7qTssvba/lUZoE3ECMHPCXTn2WNGtV3WDOYOB5Hb&#10;udaPu21821O1e047qMlvTt3bhBMx8nBN7D12TkDDutkGcx599fe3OdP2g97pG04cw9vbNKnctlB/&#10;7eYT+V53Pm7nx/5GNzNXLq1a6PSs3g6o8epmT0PPUnMcsiiaIpaC7xunq8sBPrkNbw4bNm2Ke14B&#10;tjzYD7EFmhD+5bV22WLnDDP6xonVUvdtXKVlaoYQULQE2qqx7DMCNwiJII7wGCQTjEkd5epstwC6&#10;rGuVcnodbEtR6Mbs66sy6gQrHHpvoxkpXqvgY9oaWDPKJvv8enMqdo7rnne+mfFPafvwL3tG6PnH&#10;z5WTM9HnZEE7q7o5PZ/I0aQefTJB9SDRKzvmOqFsP9XOiavXmsTcKENsY6HNDeQxrRH25tYum4OL&#10;J8vK3ZAFamjpmulJhCBAqq5zBQQQZzWS2RMLAlVsnn4igx5/PZQnm5cmkjAsAPMNOln3Tu+YfqDD&#10;ncim/gyzHz2WNTb8SJvvbQLt3/ByXrDvulP8lC4Md7x09Oj3SxPBRlsdCzUoDS3p6KfYqihs3H4/&#10;auz06LjbeW7BQ3FeVwTrfg3VIdQWsiz87c2MXtVtnpYpLvQGmpg2vpOv/pftfW4eaJ+A6y/d/rL9&#10;TbbOej4ILRqEoFWzVq7gXFFDRfFrA2IK2rhOcXP1DOqd/NCmrOaEOVZpXJZilIA7S/KSVBhIRnqK&#10;ETVLZe+6HgELtJbqWeqNPoYpGpS1hMdCAIYhyZVnM+bdhHATsKyL90iIQfpTTfNOHCAkzrecM47r&#10;iuNhwZvbO9ze3uKLL77A65sbVMUD3+3ONHsw4uWr16hcEGhAUMipVy9fYJ5G7HczLs52ODu7xPV7&#10;38bhcI8lL/j6qxe43wtcRNKzisEoecWRK8ZhAdGZO5tyzmBNHgxBMvnBBbt5hzQk5EWgPIZxxKrn&#10;Y2MDwjhOsPBQyAH7cgAg2fAXFxdYjkeRcyHh7v4ehIC3nj3D2fkO19eX+PzzL3Bz80azgVe8/fZb&#10;eP+993B9/QQpzchDQEwT5t017m72ePHVa7w/Tfj4V7/CMER8+OG3cXt3gy+/eoUQgIsxYprP8d47&#10;74A44+JsRK4Vw0D4n/6HP8XNzS0++eQz3N/f4N13nuOtZ8/xH/76b3A83uMv/+qv8dH3P8Ju3uHi&#10;4gLnFxcAJCg5DRFJz9g4SMar6QQMQhqSJivZHoiuBwg/NX8EkVSMS9DRcKojKEjzv5oKKEtSXSnS&#10;5ESaRsNx6d966wk+/vjX+PiXn+DZW09Rasb3v/87+PjjX2GaJjx/+zmuLi/A9QtM04DdbicZ3yRw&#10;L8Mw4Pnzt3FxcY4QAvb7PY7Lgv3hgFevXuKffvELfPLpbzCMCZeXF7i728N9YWB8/fUL/MVf/Dv8&#10;5Kc/weXlFT77/HMTMJLEEwjMBTHJXKWSpPUt2yR1suh6gUKrgIfZKe1cKn4umLxRp2oVu6fhlFcw&#10;VqSYJJs3BMQ0oORmfwzjgLIUhCjZ4mBJQqxFoKRiFCxsIgkyjcNgog9V+Zu5Yl1WgaXVRpPqRQfA&#10;OGZpxrksizg20XDFGawN1UmRDIS3DvsDwkBIibCbJoF0yhXjOArcCEjtMZGHh6NkeA9jQqCqEB7S&#10;/Lgq3vi6igNesL07uc7Se0EClEWhRyaRzbFg2S9IcRR+Vj0hKIzPugh+NytM4LybwFywU/6U9dFe&#10;fqxNTT0QKs+3xqNFm58SJOHNcduJMMwz9vsDAAlGkPrumFlpklWHJreFThQvr46Uta2IKXgVUqnZ&#10;bQTzV8Wu6p6rKN2WJR60Wss0XJlPQS0Fx7KiMmOeJhz2gkE/xAFv7t9IFY3em2XyEgzRpIJxGnF/&#10;L7JzXRfEMDgcC3PXLNMUZm55PmYq+l9mXPUqlBjyZgDZpZ0C7g5oNaTUONioj53B1jJLO2Wv6UIt&#10;It4pSmxP6IxeNwLtWfo/98mRjUqiaxbpcEOK/KIHCk3VMrJ+fuj/b/pc7eZgSv9jBkUbUnc9Ou3x&#10;8eucMbu1qSfXsApEqX6p/uxOT0TvGDHlN6aAXLI6ioWJbd5SImf6o62vOMGlXKEqtpF8XkrRrAZ9&#10;jjV58veqCLogQqBWaVzAEEd6jEBeZe1zXjGnSZsyjFjXrHjvAet6RKBBGyECuRaMKWFZDzg/v8aa&#10;ZSNQiN4wkcCaZWARpSZIhiFpN18R4GRKMdDKipyY5Fn6vQOxqX/wz8xoBFGzC2C817ImekNSbLxO&#10;IdaPG8RJi9ZBjZX2vh2vgEGlnOS1bXhLHLndnAg+Lt0SGx8boTN89dUVLsOzwroHmgOpqnGCyihs&#10;jhx2Rd8MgUe3gq9Va1bpsCcd1ZsBKTfxxg60fa81BbSsmqLNfDtFXjMRTqnX0/FfMoB6A27ruG+L&#10;3eRyb8Kqa0N5KHQX6Irr7w9HYMHEfg37l2X/ovvplQfoDGe/hnWo+tP+bbBb23yBbWa03atf1rZ9&#10;aPuGX+Dc6dcxt/Jpc4TYzR0BRy72+21vy1625v/c+OWW+Wb/I5tLFUefZjPVvlTf9g4Zv+jbWh0A&#10;kAYCJeDS04uYFQLHR7clAdp4WJUHEE6arUr2ribDtjmrktucGQ/XwxZzc46e7r3eoUWWJa/k4+26&#10;+/nbqLh5rsk2+3zrxOgcj/jG43BzT79+Mwd+5Lou2Mbtme401uu2TaehMsccVnplf3aSye/gxHvs&#10;vLczwK6ohcEkFUqmJnkeM7M0xzW5oONpZwI19iYbfVt4l5G1l6O2hyzT9zGZ9XAP65cAZldY27Ud&#10;zzAjwxol6aeauVPUiQnW8135iAhaNho0O0iexUG+W2qD+WIWxXuVNCmXR4/ybzcXe65l4McQGz19&#10;7wW4Y1ZlgSQD+ynq9+4b8smWYBgwt+w9xVpUJ18v+xs5T53pbOrBlo/RMpDlzjIWT8S3aqVNdVY7&#10;rZwOZEF0eU7wQx1uCLsuA8kKBnijOzsj2X4l2uRQG89T91gjilcrdKOy89X3oTv87YxhtAoLwfLs&#10;6Rc1isGVUUn0B6mYC0AprsdaAKqq4AkMkeHBaBU8+6mXV+zVsLRZD8B0oVMZQ7YVXcdrjoe2rhZY&#10;r2AtY++kYSe/7Gxzu6Y/Izypxaq8TKQpXIXL/naueRICTl6bhWmh7nYmA0S6R8DqwGwVH+xPb1iq&#10;HrjayEKRBVXpIccoObQa9fwFPNQrrG9Hf3+zdUKDZJRAiK0Gd/OvIEqQQJMAAIgu8ZAmhjftmfru&#10;cJCkGShEk4yn1+caHR8SufuLH/4tDm19PlmIT5x2XLuzu5M/gDnzraqgCuQkkzRZjJI1LIlK6vwv&#10;Rc8qu5esn0Ft2NrK/DW4lJI4E8aExAnrchR5n3M71yIQKUESTAUrt9QsWbjafJNZKnvXrKX7ymf2&#10;7BACrp9c4XA84uXL18jaxI2IME2z4EdPI8ZhwrqsOCwrXr16ia++/Bq/+c3nuNvfq2NEsgeZga+/&#10;+hql/GfG3qxZsuQ4E/s8Is6SmXeprdHdaEDADAFqBFKiwfSiF/37eaKZHmQyjQ3NSHFIgER3V3dX&#10;1d0y85yIcD34EnHy3gKYBvSte/MssXj47p8XTPOE/WGPL969QwgjQgBurm/w8PARnz7eo5SKh4dH&#10;fPr4gHm/x26/Q4qEX/7yF/j48RM+fbrDsi6IKSk2t8EXrMJTQ9KAL4Frw5SXZpEDQiLkpXhWa1kX&#10;wXrvSEUyQyNSLCglIEbBY97v97i9vUWtFcfTE0opeHw8AmBcH/b4+usvcX19jffff4/vv/8RAGM3&#10;jcDVDd6+eYUhRbz//j3u7x7wD//4T8jrioiAv/7Nr5F+OyNOCTUCt7e3uNlLBvvv/+73IpdRUcqC&#10;h/szAhUQJUzThLfv3uD09IBlXfB3f/M75Jrx/fsf8e133+L//D/+d/zzv/wLfvzpI/6vv/97HOYR&#10;f/s3v0MIEVfX15hSxDBO0k+MgJhGBJJs2OByBc0mRWx6C7QSm01mAFZR0Xo7yf0xWt+PiHUV2AZm&#10;xul00sxq6Sf29HTGPM+4ujrgpw8f8PHTHX73v/wWXKs6vyu++cUv8P79d3i3VCzLyTN0CaKrDGHE&#10;sqz4eHeH43nFlKTq4Icff8LxdMIvfvkNKEY8Hhecvv8O19cHMFq15ZhG/OEPf8Tf/O5vtFJVHNHM&#10;rE0QBVKmckVIyveIHCqOQgRnSVrkKpni6yIwSaUKJjeqQKcUAnozxKR3DMmdqKVkSJNwly4ouWjv&#10;NYWYpSgJDMOoQaCCIYoeZ/BAtbLzTiDgdDrhsN/pexKYxQnuOjRpdngpCEOr3AGkf8GaM6ZJ/EC7&#10;3YxSxHdEBORzlsorEBAq1iznvkICVJaoMU4DlvOCaZ51jSLyuqiMGARC53zGPE8AF0FGyCKvc14w&#10;zzscTwLzu6maCwHMJI2MWRI6BZtbcPGlwas47Yco/q7j6SyQvyR7M44j0pCw5gU7rVwYhoSSC1at&#10;Uoopgbloko6chWEYwCxOfAsUrlkypCUguBM4YQ3u1lokySRG6UsfAriwVkQyXBiZWDZdprOr05CQ&#10;SLDIq/ZXEAgYcbJXTZKtpmdrQIfYkojJK/SbTSayLCovyKVgWc9Iw4iaMx4eH3F/9wAKhJvra4zD&#10;Tnm99DEsJcscclFMdekpKM1Ag+7rjGT6qU/SDaeX8hcufiUpcegPUMvMaxnSfbfrZ0apKW76d3eW&#10;mJFoDc5IFr/kLI5M0jLDHm9bdkgMIdh4mtJJhOah2xh2uPioUH4+6+3k2+vQsg4ML7YZpwKy/8JT&#10;tjqdP/kvDM6Vjf7S3klg823KWVMk3ZBEl23hjvD+WdbNW8okokbNAcAbUlQtyyDDm2prkrVTcc0V&#10;AUDuAixkmFP6e2UGBW0CQUGhKACBc4iaDS7CbZ5nibx1jotAUfGTDM5FjZ0iSmEKCdaZfBgGEKkj&#10;uwo20jSPKggto1iV0VoQ4+CCBBDhuuayMUgvP65OmjWrm9A7N30Pt/r+Cw8SgdHU3frMIAa1Zk2i&#10;TD4fi5GsnwMdGpUthW8dYKwELHTCNpKNdfv5dbD3E1E3zy6P2IwSE4yVUUXT1z2AXqfnqjsozaBp&#10;Q3Ej/sIsbZl6OufQGIEscUX3QkCzXIgZoWoms/GnCkSqbmjJusjzG9jQhdP3GRN5vm76dDfYtt+3&#10;ScorWwkxSLaJ+rUx6/viBe16anLGfvp56v4WWOVBUz7MOQPuQqbcnOTN8dvW3D7mXLHgZTVe7XzS&#10;smR7gdR9NlE+8rEJbQR0Oq/KDiP6dl/vSDD6stIsqIFcS8uODSTVKXIEyJvOOK+oRRwwShOBOmgT&#10;YMMTVSME3Fivfq5tLKaG9nxo+zEeorIztL8ZXEXv7GBpzw1biuAOgW55ffN0oGwyBBs+s5HcrA4R&#10;Cs15oUyFq83CHrtdC+NKTTq1+5m377RsN+YWpOp/Vqepfo0aX9iOf7uWtoa9LLG/eaZcx6d8uTra&#10;Ye5kNptMpe76i7PsMn/r5FcFx3Q/1ydssXlzntmvA3UzY7T1U37pW8qu3oF7pzq6CpnNeGRvzQkJ&#10;sOP827kT44b7YW3plkR2OS2WdoCNtiQjy8o5RY8Q55g4daHxBO8wr8YRuDlNGBbM7vacGicFbO7c&#10;ZDJbUyiVGcQQSy8AwZpoahM5yxjt9s8+1fCJOydeiAmwsy1Moa2PDab7CGugi/PReNXG59wvtjJ/&#10;d8j6oebPPFfPl49HZC1cD7Q3F9cL5Tmh69exfZ7dVOw86DeJut+689Cca5bRLYvS2VPyZDd4Wfsw&#10;CE1XVFVLLMvalsx4rkJKdDzQYF0cs914vs4hqEyUcRJq1dB91BEqr2vqHKl+XeDBDZUP3QxE748C&#10;jVNJnfWbK4y/2d502dEgCWiYbLX1NPlLcJ3e91+h5LxxYq0AS5aWJxbA5LeRSr/opDJJ9kgoaXvG&#10;2xTs3ayxHxKcaWGCvg9EwfFajaO6HgFyOEBbU6fdS1nB3KpYISo+AM2M7JJSLla4sqoxRl+1elWI&#10;vtUD0nXDt7uncGvAyAxvomj0xqW6E87FePuBi21/pg/ShXHYJ0cQwZ2/Fq3pszhtRWI0nmFJG03/&#10;YlaHhH6/lurNSQUHVte9G1iz5/Q9DKFlAGuW8vpaJFMPkOaMKSWcl7PSYwBFwpILAoLAzdT2jpKl&#10;WVupGZHEUZLS4Jn2gGTzXl3fYl0ZtRLu7ySzeZonXF9d4XC4wjztwCCczg/48OEj/vEf/wk//PAj&#10;wITD9RVKyfj46Q4xBZyOC5ZlxV/95j/j9etXOFzN+Oabr/Httz9hHAb87f/6e9T6iP/6X/8etzdX&#10;mOcr/PTTezw83OPHH37CsmSEAPzsZ2/xzc+/xtPjEx6fHsFcMQ0DQkxgFOQs9JiGASklh5CJKQhk&#10;xDCAeFU5IZ+G2dxRJkUEysq7oPCjq2RukiRqpeEay3lBXgVq4s2bV/jFL36Jx6czfvrpI26ubrHb&#10;D5jGCTEO+OJnb3Fzc41hTJLRWlcMECzg/+kXP8fV1S3SKLBNX3/xJQqTwuesyMuKV29usa5HnB4z&#10;gAXT7oDDfo/T0xPSF1/g+PiA8+kMmgi/+e3/jG//7Q/4/qeP+C+/+w3u71f8+3f/gn/+H/+Kn378&#10;gN///n/DV19/iZubG9CQHCZGoE6a/jMOA1JS2g/iCGet2GqypXanISAOI8qyCM0RAVyUb7JAooKx&#10;3+9xd/+A777/XjP1gdPTCcOww+PjI3a7CagS4DkvK6ZpEGcoRMe/ub3BbnfA8fiodoJkm57PZ2km&#10;mRLOy4JPdw/gsuKnDx+xv9rjl998g8PNDdZK+PKr91jzGcenMzJXkEExlYxSCOflhBjhTRSZgVwW&#10;EAIKqkM3xhg10UF1G67SELeK/nU+n7SaQxqrQiFLqkb+CCwOyE63LCxJiQJFw+CgTagRtQdbRF4L&#10;YgLGYXSoGUMMsAr6EAXD/enphHHsmipS9D3e+J+guM1JHJbToDjVtaUBGZxdihG5FEQSHlQUbu/h&#10;8QHjNOJ0XjAOI9a8IFDEWjKIqsD05AUUAk7nE3bzLGs0SIb1kKS3HCVCigEpTdqgMoLzCiLCMIwg&#10;GrSB46AQI9Ql51bJdh9HoFQM0wQ26BSOGKcBkQaAimOGz/MOOa/up5JGpQXjOON8ztjPUSGOCeMo&#10;52VdM8ZpQM4SpAoU1P9GOJ3OMNlKgbAsq/YRuMPhcIX7+3ukEDsDSuUcqvv1AkVN2FK/ojrFTUYb&#10;zy7QeZiTlVkx7Bs8svuEAW9EnWJLtqUYUDRhx+hddHXGWjJSkox8rhkUgN0w4mmIGMdJ4YEkoIJg&#10;cDAsIXluaBW1GkSQQIOdTkekzj9pmpkrlRufhivXIuTYsmM6A80cjErZYJB3pu3LRl0hU6DzzjsB&#10;04otus/UHBVsL4E2uhHvSbcpiiHt8C6dge5G79acABTz2ZRlVazAhjcujkfLprLyLHdEGOSA7q4w&#10;8OjzN+bthmpnGHsTQDPaWBWFziA2JbCt8YV5rctffAnlDd4MB6YS6doQaRlGNyZ/WZdFqVkVUrY8&#10;wEvqq3RTl860EVmbiuzm2bMccy1ICmDPAFg7AnvHWY0OFoOd0PUPYQBDmsAMccDpfEKhjGkccT4v&#10;0sHcGiEp05ZGBwtyrpjnEcuSQRxRipbbKMM9nZ40wpkxjqMb9TEGrOuCabpCWVekMCAEXfOkJWnJ&#10;8MTEeD4+HQXH1BUZ3RNqRgMpqZlzyOjQs/eaBICptQR4uXlzoKszhghM1R1Zm7JyNMecnQMKVsq9&#10;rYjgKhHgSKJZxRi9qVjlzrmpz0mKEWrJ/4ZcGNQobnY3b3yYZjDaMQ06pkCKaaiG8MYZrspNcUei&#10;ckxq2T7maJF3m+Bmx9Pvz53xFc/Vpa0R4Rj1UQ1bz/Jpt1eWEitShryCNfu3Z4tqmNrzWXmbG8d+&#10;mFU4VC/HbxxB/lsra4d6Y3X6vUEQKK8oteg+2BsMq9ayIGx9yTekduO1oKV8RW3OHdMgv84XrzWg&#10;U96sF8I8GSEEn9flx/5SO1ztnh2HbjXkXQ0P2xQLQLL+KMBlS+gNWB+SGt42feNxbE5F9rUozG20&#10;eqYMR7dS8TkVAFQZl1HNQOaoJS/Zt0lxZUR1XmQihDGoyDNadxaupB62WJ1oTnnYPuvCMeCNYokI&#10;uZOlbuCDoSAusvZAy+y0PSd2J942Ja6dQecttK1i2VynHKfJL3ZZ6T/Rhan0UJKuh8im4Jjv7enk&#10;jofQD1PPhwRSo66T9SeAOz6oy9Y3Rcxz2G0otfr30BVsOk/71b8lOB1Rv0fmKDSaUrpzJ1m3meQP&#10;QgehTG3spOeBoOfZnivXRELjE7YgJmtUF9vQIvTkd8RuAW2HZLEhks2t7ZGfezQ9xHQ7IhnCJgjD&#10;LGcDkoFrzXdTElxg1omXWkAUBT5N0lGgdfkoudFBDNKYrWEosy+UnVGuLTGjiQFx2tdaJfuc24q4&#10;sq89QVh1NSaAgjRhgmW69vuP9howd0tPiOaY873XT1A5iJb5b3vQeHs7H34fsfZwaLKXux431EFW&#10;XI7P6VD3TMS+OS1VT3DGaUEBWzhoEyr2HiUMeGlyJeoCcbI45ihvDlU784oJrPtKiuLJpO491Z2s&#10;Kg9kGaky/qLOX6haG1yCAEBFqfolNV5hcxY6isiQdU4xgpJV85E0GNPD5AkFFMDFsDFlDlVeDKce&#10;WQz9N3mWk/UXMA5COkd3LgZzEGfj8ABpEJWF9gozkp55hmW5G4+t3Rm2MyeyoUJ4WVH93zKE7Xrr&#10;I2EZ966jdhnvttTYUNSf+dBFCKB2+pjyX7aSZ5LMNyP/ADEBg8rzwAYkIW8PxJsqP5MiKjrUHiAg&#10;NAe+BNfIAyCsMrUE0a1sjFbV2et8Ufeg2r6Y7FG7x+zbTbBaiZK1pwjp+TJ6cnFLelabidyuITuB&#10;Rut2pgyjX+S28T7JmjaWXIEajJzFWcYVJa8AAykQ1ixl76Vmb3gZOHiWnDVkYxIs1qKJKVGdEUOK&#10;CmlZFeoS4MLIenaIpKlbgCVVZdRV+GsuS1MTofaKZuWR+htSDIoTbLq1LMg4Dri5OSDnFctyRq0F&#10;V/sDbm+ucHt7g5QiTqcF9/f3+Ld/+3f88Y9/xNV+xjBf4e7+Dk+PJ+wPE3727g0+3p1Qa8HPf/4l&#10;3r17g3EakfMZx6cT6lhwd/cjbm5u8ev/9GsQEX75y18hl1/jeHzE//N//zf8y//3B6xrxR/++Ce8&#10;en2N//SrX+NmucGnT59Qa0FMBCJp8nc8HVHLgqQ2D4ExTxHDkNQhNAousxJHXldAIW0oMEBZ5A9V&#10;yTpnAqcJ5/OKh/uKFCLevH6Dp+NRsMiTODffffklns4nfP/+PW5e3eJqf8CbNzcIcQRRwX53wNXV&#10;HkMy7OOApsQC4QAAIABJREFUlMSJfzyecHV9Lc7Hacbj8YQxDMhVoFvqQBiHiP3uLd6+TSjrCaCA&#10;WgtuXr9CzguYd5gPOzAzEgi3f/0b/OeVcXd/hzUvoPA7gBJyXlFKxunpKM0+KSCCMKSEYRolmxsK&#10;M5KC+gei2F5sdrY0cwxsCQzCO9a8SBITVQSqWCBZrU2qMoCIed5hv5+lUbk6Ik/HI/aHiFqAcZzw&#10;4cMn7HYT/vl//Cv+7u/+FgzG09Mjjsc9rm+ucNgTbq6v8HD3gOPxCKKgTs2KzMD54QG8Fnz7/fe4&#10;ubnCPO/BacA87/CztxFffvkGP/70HoGkyuKhPEmmdwAqAp6Oj6AwKKRshTWVLLUgRmhijqxHVd0n&#10;DUkg4yohJIEmIb0nUMC6LK5rONYzSSChslQnkpb8SzWfBMalKSWJ7CCAWJzBMQiqAkgaQZaSxZcy&#10;STCAV2lGO6YELtaQMuB4PCmPFqx+EY1JHcGCJZ5iAIUE4oq1KD/TPgSicyoPDkIN4zjh4fEO8zgj&#10;xogYkzrnI4jEvzUOCctpBQXg6f6I+ZBQS0BKBC6KdoCA/dUelQlDjMhl1ea2EYDZGkXhaERPoBBA&#10;XGFVb9AKEK4yrlwrpkkc5ykkEFjnHTEMg6IUEMIArGtRPiFY6XmRvTgez6CwuNwXxzPheDxjWVdp&#10;ODsm1Cy8dK0FVh1XNaHz8ekJDMbptIhDuFZwFh15CBFnzoKVP8qzQVr9yc2mrU0Rc/nPlbHWVfIo&#10;oiSU1MLuVwWg1QjNR9Cgrk3kWf8KkRGCH1/ACEhR9KzCjKQ9AJ+WE25evQYBSClow2hGJAYg2fuV&#10;SQMrwYMZpQjMTC0Fh8MVknFiE9eXWS/bzNNOwdzcpTd1BpYxnJYVDndWeLkKbV7VfXpjzVRhH0L7&#10;O/Pm9/a0zgqyv31OnzMnijmgARDF7gKxUKOjYNj8m6H8bPT6enKF5sWrNtf2E+bPjbV7/7NpYJuF&#10;evmOQvAyRPF1mLLalKnN7eZEDJbRpTiZFLTaVCIykpWVsChzDVWcuFxJhUJwrCZAmTk3g6uwNsxS&#10;wSZEQTifT4I9FQLWLHhJBGA5C5OsLNHHnKuWOEnEd9TGKY9PuQUvQvAsIouw1VoQx9GFgzRPqRgH&#10;aXgRQgJIovven4bIAfhjTJ+nqWc7Yx/PxxRjRoVJM3gtcMRdGXJzbPyHXgd09Ny/ndCOXTMiL595&#10;afj0hrVBONJmWi/T9yUpCt9Tw86ckpvzarR68X43aF94JnN7Fhsdtzf6sepZgRv9cCdSc9yynwX7&#10;nqs9uz38pSPdMBrb822MfQmRObS5ny+/9FAxfNuf9Xc3Xtv1TFa90njS5iiTGZDOlbfsGvxs3f0h&#10;3PHfbss2Dk1brP/oR99du3WWn6yEplLRHJjdEgnPl7X0eTGaM1+vYerX9uLF5lTUGfjcewemKgC2&#10;98y2fxZwgj9Y+Jka1Zd0zI6QBYaUE1bSQFQ1pbIRKGt0vcFYmAOk3xRzFLex+Eni9n4GN7zYv7gl&#10;zVnLvinNsW1/uiRTD1h1o9NVfX7+/sy7jam8dCnpe0K35j5E/Yeds/anCoOB6uFp7D6RP/2o9V3U&#10;+NOGNja8RU8bAVsoN2q84tkc9U57nL1bAw8S3NlCMxG3Kod+fs1P2QezWmNXRk8/2zm/dE6NZ3m1&#10;UOcI3fCTzXr3K2Gb3GSV7KUquD7vhmNvgYSgvEeyKsWhGfomgXaeOxZkdBICpGyzW2UKwefY+EE/&#10;107msASXDVrBdEHJOLHgr+4zzPjracWo/KUP+z2tOtAE8iYdQjO0O9rvD1qnK/u89D6vioAAUVye&#10;w79w7NA2tP+Q//QQbS8rXnxox6Nt+CqnjFb8mPgZVf7SweS05zeqAmt2cz8y+91pQuVe9+P5CLdz&#10;vVz77Rfc3WGBs/bgXsZf9lGwuZPPgfESVzM4qaaEQ/iVypzo72K3cypXr+YSO3TbjBckzngrj68X&#10;cxZ6kfMhy2yH44LWLj+0+fH8w+wZ0ZuF0DFoOomsR5+4dEGkDHEC9zLWq4s2tG/8oNs7lnuDNcy1&#10;QFsn2qFylYPKRq7g2mtG3ZR7PvjylF9eJNZ9sV13WUOuk/+HPhd70fbZ5i8OF+Nvl3sdAFBKYMVt&#10;BRglZ1Ri5LVgCLFLZCBxYNXqsrZkydCW81+Ry1aPYHXAScO34iXvtVZUrkgpYs2SMR6IJPGFhVeJ&#10;Y1+TT4okkkkwMrXy+VrcdpunCYfDAbv5AcfTE0KMjskcgsBD/PjTj3j//gfs99dIMeDu8R7nxwW7&#10;ecZ/+e1vsd/vcLh6wIePH3G1v8br21eIw4RlfcIXXxBOpyfcffqE5XzGxw8/4fWr19jv9sgl4vx0&#10;xF//9q/xeH+PH374ETUD93dH/PEP/47b2xu8e/cOy/mErBA6MQSMKWlCi9Gj2M7RqqgI3hMELA6h&#10;qnZCJEIMCZVzg2uMjJoLxmHANE3ADZCzJIkBQLm+AjPjeDrh08Mj9vsZP//qSwQSvPZXt7cCrTJM&#10;mOcJtVSkOCiEAgMhYJpGcCkIICyno+zd1bU4Gc8nvHr7FqUWPH74pBjeFYebazCzwhFUTNOMXAum&#10;USBVhjSAmPD63Vucz0esOWO3P0jWaRWHu+nOYxrUKa/N6LURqOjVUZuUmq/AzlwAUW2ysFYkDXoX&#10;1cWIoY2xIzhXbbyXcF5WpDTg9uYWP/34I+Z5xt3dPeZdwcPDPa412JJzxul4wnfffYc3b167eA4U&#10;8Or2Fe7v7zBN0uOMqmBSozCe1jNqKfjv//APOJ3P2B/+CsMgDf/GYUSMCa9fvcab169xHx9wXgRr&#10;PFdxHJNET8E1o9SKUovoLCxBP6tGk0zfs1d99JVuy3JuTsgiDXAtgSAGyZBOiOrPIRe/RIycxTcj&#10;PhBx8hKxoDGEAed1wWG/x7KcMSTyjFwCYZxGhfsqas9Ub5hp2OxBe7rlkjUwKVkP0zSBWStviIC8&#10;ompj30BBne3F70tasRBIIM6ur69wPJ7BRSt4o/mdAmpeUWNyjj/vZhA0EAiBUMvrKn0UNCG2KALC&#10;YD3iYBB0EmwgEh+VZTabHADgzR1JeVzO2TPiG98T+Jq1VIEmISiUyYq033WOY3Eie58qtYWtEapB&#10;+ZaVsKwrqgY8peonKW4+OURTXgtCBFDJIXPWdQUFwhhHDxTbSTMb2xqY9o5xEDTLP4hvjoskOSgc&#10;qFUexBAUYquTzQZzpvKDQlTHO1CKCI2kGOcMIMTBdZcYkuvL5j8gkM+ZgmWJR9SyKu1UbxobSFAh&#10;kil9pli7jmcWTP9hk8Tk+ps5J1w5NONDDQ1XWtwAaApvu6XXtPT6XjfxDD5y47Ypqhe/vWB5i3O/&#10;Mc+ejaJXqFyT7x6hCkkPGdGp6e1JbuQ0AwUvKD+9A6m3yfx3potnA20Buw1HG5NcwhvtzIzmJiDY&#10;qvLBLJ2Uq0Y9mnLVrm9TNzxUcQibYC6lonL28ZVSME+zYC8RIaaEvK4qZNlLv7gyoIwpBCmvixqt&#10;83ETQTLDZNzWPBMMF451lTIU0pqx/X6H8/ksc4tJy7kkiyOv4jQfxhHI0lQzxYB1XeVwRnHYJ20Y&#10;FvSwykFJsBSOEAjzPOH4dFKFpw+Y9LTAm19tLe38mINL9CFyhduNCad7dmvPyYi2DtI/B9HixhGs&#10;/BSIaNknfk7tWVsS2s5hQ8Z2ApqJ1zIe7eXthzteuXGAnmcwazbhBQ1uFe92Lfx+dubX+Fh7eXP+&#10;6Ag7jE30V3a3WgaV/5kbPjiYtZysbu9HZ2i17XQjSL43o60LDIK3z1Dz1eduNOP/4G6lX15vXSVY&#10;tmrj57IOFZf00vjx5eLwxZ8aWyRY46x2DV/Q4ufostvDun2fQy/4cGr7tw91a+D6jjNvpmAl04DJ&#10;yd5QBRx+B+ZU4W6t4bjhwVO1ZH5Vm3DYgJjYg3zP6JXbKWF1FnCVsjoOko0VtLlHky8NsuGldWxB&#10;JOroq5PdMB4Phxy6PNJuANsXlqF2QY8yv03IZUNntthG+22P9NT3G2LWg8nxfmosBiGpcXwxWKW1&#10;Rmfb9WjrUnWfjI8QtbI9f+xGZrYHPAvA2QV8uSZKa+7QJVfKGp/jZ+97duq4raXQB5pTvOdtPgwG&#10;qRxiNcIaU1b6q9jc9xnflA0MRrMbxxP3hmbbTh+T/W5zJWg1gdUKbZeZ9MWWFSKB89AUbGZkkrUT&#10;eBN5jxlvnhWs8sKrylTd4iDOQ2PJVattYOvwjE9U1+lkratDvFV3jClsBxNCsACBdZLpqqzEA71Z&#10;T3tXK5bpJGT7Z7c3TaftA2zkc5dLgsuDJneb7AndUEzfJpX93f5fbj96vmfjuuRlrUrMqx7JKkIh&#10;FTK6IbbX0BUMLnfx4odMB7C9CrTNqMWWng1bUip9GFYLp4dH+QrZwrfADny7AVBzGjrmbEe5rk9Y&#10;qU7P/VoVnvBczRvunemXCkY1XlglExyhVfBf8jPV1YyZboKaDHAtuvcEcGjQhxtdqNF+0O96+0dI&#10;QyouWmsnO0wX40FbvJeChnYN+zyff88AODCCGb+h6F1Bx9ia0Jod2GT5VqbZ+7Y+dNUnq+xFhfII&#10;Zj+fQWmDq8LjVEjmGElWWyveUHogbeiLvN0eGG1eBFa7CiaTU35+GdqQ1fSMz+lF2/dcrrIsseTC&#10;iz6q1QXcJ5ZgA+VatGlciAGsGOccZO6swb9KeqbUSWN6l61h1XU1mAOukjUaosLa1IJcqgc47bNq&#10;BXBRh4jJcRsc14o0SHYkIM4VyVonCHau2JgmX8dRnOFAxW63w83NNaZpRq0Vp+MRnz7dgQHkknF8&#10;PGOhBOKIcRzw9s1b7Pc77PcHpBhQC+P+7ojdXipiv/zyC6k+zgWn0wl5WfHxp5/wD//t/1V77xFP&#10;xxPGYcQX797h06c73D884P0PKx6fnvAVf4G3b17hvAgshjV6HMYRwyAY4uM0Y552iDFpgEczeXUf&#10;IhEqCQzDmgNiFGziGAXPmStQSZrkzeMkGaZ5xTSMfvZzWXH36R4hJpA644cY8ebVAbVGTNMAhAEp&#10;JlQU7PY7BGgPr5gQxhFgQs4riBIKBZzOZ8SiUBD3EZO+1xpbP9zfK4SoNsBOCfvdHvNuj3mata9X&#10;BpWgWMZin5usH8cJFMzJKVnZIYiOEBXrGZaYaL4R2uprQc+Z6c7R5AJIkQPUYQxooRkhRqEzcdSL&#10;s/zVqxv86x//gPggmMrH4wlPT094/foVAggfP3zEkAQTfb/fYTfvQABub24xJoGyOC0n0ScYOD8W&#10;/PDxPf70p+9we3uDZV1RcsbVOHgLud1uxjAM+Prrr3B7e4uPdx9xPJ3weHcvcC0QfHuB4VSFS/Uv&#10;wXCWM7auuVXAVMaaFes6C2SRNTKvVc5wiBHrKvBE1uyxamPDIhEEDMOAEAhLXQQKaRVHaiDxI9Ak&#10;VfspRgn9qU8HAHLNztctWTJncUQKZMdJg2fibBZdnbVBpOyt9DSoQue7CWUtKAJUCsPPL1yUH7tC&#10;h2VdNaAkfiOpjCHEMGAchL9JMiNppT9hSAGArFNlxqCIBimNmrXc+CtzASGCougAgTQTmZR3AZ5p&#10;v66rJl9W9UllPUNZodUseVTkRtLgdgyEQAmn4xEpDRjSgFpVzLqAEN4oSUJS9ROJ3MFrFTekzt5S&#10;siSVpoRCBXktmNMgFRH6nDUL9rzw4W0yjegn1huI1eZqEDgAVEcn/55iAAq8J4tVe25lnFXcMUph&#10;RGbEgTSoqvo3rAm0BD4qC3ROYMJyPmMYJtSqMqeK4Lc+gDlLcC9o49xIQfZjGASKKSXDCCcfzjNn&#10;SKcctYUxojMDSP7WsjPbbnlkXj/S5KYp6a34Vv7LZkSjyU3HNnBF/XOfph6pCvbiN15ex+1bz7Jk&#10;K90Xhkusm17VWO8MFYu6vWDmtmf3yq0rqf36dmO0IW+6EqliZQ5QW003XvXdF4qoOQPcqUIEYlVu&#10;eOu8EcPzsnxcjD8pQTZGKVG7WhlpGHA+nTBNgq00jSPWdfVGhLmsEoUjAiqjEpywA0hxdmVyFm0U&#10;owJW4AlpQiOljSYcAcHsEqD9AFTZy1oLxmFEqRnMjPN5lcYNgRRTXqJ2QZ8hQqJqk0TCecmgRMh5&#10;wTglxcKWObOWRKYh4XxanLE9C1hc0IHRUzMu1biyEldV8kxYiE1McPgOahTseYcbo6QZMr6PaiiY&#10;U/HZcbl0BBlp2neXhtzFbcYp2ol9dqWcPMumNaNOS2ksV6Z/C3d0d/lhGHzV1nFu11tUlI3tuJHq&#10;F8nvXUPf5ihiWITd7ql16ypmz1i7MMz6a4g2DckupyHPbW5GDwLomCVrgZrhrdtAbI5Ic+zZvHTt&#10;zU4lUgPLHFUdxBEB5rix9wsi1daA+uzH6bWtfe+gIVPKdFHML/jSOjQbX/bCIa/0+mZMmeMYblTK&#10;rKkZyRcPdegcyPgsO8kU4O3eNB5p1TGX1TTtnbZ/Mq8AxTA245c1/+vioDn5VXbHi+2N6OiyWBZk&#10;aWtWnSZeMol5s6/Pz0ybnzrBmRVyqHuJX3gx5u4rd/cxb95D3eaapA7PntOfvRc+G17S5tNgCWww&#10;SkzqvNzsoz9f17Z2Xkk/U3LWSq1S4k3N6eX36xBrvXxH5/jFdic2DjZ1Dphe8Gemu/1c6AAOM4Wt&#10;jrOhSz07Bj1hhiFxUyT7j2Pqun4HlQnUzlIXHLTAuL0+BDMwbZy+Mr7/MmBuY7Hxdw6jEAiJBGJM&#10;jKKoGI+i7AZIZncFgJw3eo3rW/q7ZApqprlfo1jhiqXUIGGeL3bjXfa82lW9Kb1XckevnfsYtzKv&#10;OdlfwCau4mCKBlN1gUXECFCPL9xgr+YgbJUBNt5KUIe10bs6ZJUHeaUfwZ2fJs+bzPjMh+z6jvJr&#10;mysAh0Uz/ixnfruyxJ2u38sIMKTbaVtzu954U38WmVt2q2OBu96g1zrOs62DrQvbCqr+ZqfdF9OH&#10;YNnVCPLkyIZXatdcOGG14iJw23tGU5lM5woqr61fwyZZpTJqqNBQqvYSsizZ9q4Nz7F3KZ6mmqIC&#10;r6WBs6qOACEPD402nHXVI2w/GApZxOic4YA9vb3dl60fES4/myScCx2SoXAnLE1dzY5q0Dno9q1u&#10;7rXmb/4OwCEbZQ/Z+QfpYjo0hzM1gIPJBqsuYNf1mIH0Ar44UXumy87P6Mc9vJvZyKQ6oVdkKU7b&#10;dt6f//hx2byOXTeoVelHz++GNwOoBYLhDZF/5hRhZi/nZyZH1LKsQkbXQNibmwkuuKx5FZiYLH2a&#10;mKFNzLKPO4QIJlKHqWCzmj5DJElSrNnTpVTs9zvFcxWYTHEslc1yp5Qkk7lm7Hfi1CYSWMs/ffst&#10;7h/u8XR6BCGgVGDlE66mGTEBuZzx9ddf4eFhj/Oy4OnxhHVd8aoUXF8f8Pj4AAoDQhSHzqtXrxAA&#10;LOcn/Pj+O6zrgpQS3rx5jdPpCY9P9zgcdkhRMNG/+/57vLq9wdXhgBQjrg57TOOEIQnkwTzvMc8T&#10;UhoxDYPQYRXM51wE+kAy/HUP3KFICCEhEiGkAqyEeZoAAMenI8Z5xjzNiEngLc/nE6ZhwvW6CvZ6&#10;IExJoD5T2gFUwEhIUZr15XXtaLHgfD6DNIs0asVAjAFpSDgdn/B4z6CrK3EulUXhYCYYHnoIhGme&#10;NeAwaK8vRkgRMUXMBICiNFIsxRtiVu2DFbRXCJMF6AOgDQWF9WhGNFoCmjnj+srHuqE3gT6qJUui&#10;QGWAAiovABfENGCIEoRhMHJe8e333+HN61e4u7sTWlDYvfNyxtPTE7549yuMWlkeQsQwjCil4uYW&#10;SE8D1ryi5oJhmfDf/+Gf8OnuCdfXV6AQsJsmoGRMwwhgxTzvkFLCsi4IKeLt27dYc8aPMWJdFozz&#10;jFyfpJEkGAgSTDBoJ2ZpHG02j8FLkjpnx3GSswVCGhJyFgzldZUq+/OyYJ4mnBdpKtgkvPheapam&#10;t+tSkFIAc0BhacKbQkQFMKYJp/MRlAKGMalvxLKhxddUqzUiPQIQJ7c54FeD9JhGhR+RLOcAoZ80&#10;jCi5Rfh6HW5UbO7j8YRpOmDNJ4XLzViXFWkYwGtAHKI2Tgw4L4v6kiAO1Tig1iJNN3ORRoxVsqVD&#10;EJ2zar+4UjLSEIFKmu2uAV3FRbcsfZDoIDGQ2gfkNsbj0xG7eRLoYBbsa2YWSJtakFcGhdpByVZx&#10;ZFeFt9J+OKb3llKwKja6VNSIXrSsi2dXQ2mCa5HzkuVs55yRcwUgcDMxSIIoZ6maMDuogjyI2yxa&#10;cfjXC98jUXC4Hi4ikRxSmluwxHQoqE1jkJhSjbBIdQgJ5NZaGTERkkLLWO8uMGGeR9HTYQ5uwavP&#10;OaNoQmth7vwoAbv9DqT0Uyoj9ToDY4tlt1Fm0RvrBECiIqLEdxlsnm2mDrlNCKO5jcXua87oPgNF&#10;6R3mhLFmK2YI2qcvD/GNpva9K6usi63jYJew/SaJ4HEGbNea4tI5f4SZVri2a8Z7Zyj5EFQx3WTr&#10;dB9ToJtRic4pBsea6z+GJVgBUK2IsEiRKnlk2TM2b1s/+XfbY11FNWA2RhMzaimq7DeD05zmec0q&#10;AApGzQQXo7pIpgCAFAxXSB16IUhmE4upAmaEkFByVWNT5jukJI1ECKiFpVwrJmkOYYlwIaGwRLfy&#10;UhGTlAcxC1h/GqJENjNLyRcq9sPsTOe8rCAKqpgQUpToa0pBGkDEJKUeYDw+LpjnWcrJBgKqHOp1&#10;XcXwMaNfU0uqrlfwtVPD1BvaNCPWz4M1o1K6NiOu76beflKLlJEwJiMY2T6yo6ONFJupYc6e3rlB&#10;YA0oGKNoxGhGNqlx2zclqvYOp4/gzhcCOfawBwCUtoWxMrLj2PeObHkmF/kuEqFUeFTWin79bJkB&#10;7s8xgxjd36rTuexV4yeilDJMOWU1lqR32qUR2c52z9HkUjH2rdyxz0a2tZHATiumt7MWFA8PakRV&#10;j+Q2480cWIbVxe58krL4jTOWGxtufK7tmwUWmvOO4E7Tbo7N2emPVUeLlB0aTbZvTTb0xnRzyvtl&#10;3S3O+Yi6tVK61CS/omPJpXOQASCKG2dBqYY5Kf/fZFn3BNYPxxwyul8RAVAFHsxgd0rZM+QwEZnj&#10;isynrfwvqEyycw5H6LYzKdkgDHCVbADNSJMofNsLv8fXRR0VXGB4scUraoRX9NmbRoemALi8Q8su&#10;s7PXLQh8QrCT1kowfQ9NRLEGWPtykstlZryAKy63BCLUGMWRVoWuK0yRVFqopGfMnDto42EL7PbO&#10;DHEwmvyyppGwvb4YG176jrppsPGdi9vUEcBgtWE73eTCCWcVWvafy8CJzaUPtfUODmWevm5A55hk&#10;7WOgCrBtn3I9HxepQLDAONvGdOPxYZE0vN7sqa7JxtGk33msrNMz5IwGxJAQx6TNfSQwzYBnZwAE&#10;XgzHEt5DgUAoqK5E92tpSZ/B5KgKz6jZ1aVW5y+9/tIew91/Gy823mpTNLKSJty9Ca7roeeIPBwk&#10;+IlBMderyWMSOStnWDAPpQ8NIUK9WmyZ6AIoYW7JQKZ7KV8Ije8ZTAiC6LCZKwgJRCylzGjZOjYp&#10;lzfKI4tYES0QeeHwa2ZAy4R1rYbQNGvjWRpAaTyYIE0u2fllg5qSORTVQTythuDVndTPk1XbqST3&#10;Kq+3ZrqGLQ+KrkcVledB9Z+AbnoMweQNxm9NApLifdqFFZQCmO1+Vtpqq2E8qKrMNWdWv2JgOH1U&#10;laGSpVxb5jZvnTtuXxk/oKqQQA0nv0IcmyYjzNlrPN8zwzStzNhVVXgioPUcgAcWoHzCtUvff5fw&#10;ps9Qo/4+oUrolrxvitkhGgcSHZCAwJLJ6ecQ0vcooGW0C8kUpTuDeNkGjYQk7f1qE3bQRMRWeBNR&#10;WAJcGXLOg/YLABlkB4FiQCjB108CU00O2thMV+MqdF4J4EBIms3bPsYZm4Pdg3CAJlXoXtuzbf5V&#10;zlZMURM0lEnZVmklq2VZu17DwLosWt1KiKG6zEXOiqE7KJRERYaU2ddaNdtb+naIYyWg5ixnMARQ&#10;rSi5IAV1YIWKNa9AZcdbBwUMUZrZSfYno6rSM4wDlnWBQFAJRm7lqraXzCFGgQ7Y7WYQAdM0Ig0z&#10;uDLOp0c8Ptzj8e4BQzDbL+A2zDgcrnFzc4U1A99+9xH7wwG/+OZrnE7isJrnEeM4YmD5Oc2Ty2AC&#10;4fT4gC/evEbOK8ZpRBonLOczXt/e4OOHj1jW7HjHhIpxTDjsbjFPM+ZxwDgM2O/2uL29wTzPiCEi&#10;WUPCoPKcAwpU5khEWGQOS4BnVMd0ihFhP2M5iwN6uL0W52EalfYDDvsDcpEqbK7CzylEhJCR0oyc&#10;F6yrwN6MwyROeBIekleRSctZGoIWtefHdIW6CtQJBcm+TEMCcwbFhCEIHcQQME2zNLxUuE+z/2vH&#10;L0OomKcE5ug6N5BQitAeImMcJg0Gy04I/4nKJ9Sm7JxxFYxcC5gCYoQEv7ggK8SatWUuXLxPB0Oa&#10;sR6PH7Cen8BccTwtIAaOj48472Z8+PABv/rVL8GVcf9JqiXmeY9pHpBXcSAH1WtDIIGsAWM5RzzW&#10;M/LTgu+/ew9mYJp3mKeImBIOV1cABF/79voaRIT7u3uMwygOc60+E8ckgSCwNeezNE6tIOSaEUPE&#10;sq7iLwnUquVA6uSUQFNKA5irYEgr3nUapMn4oHAmKWgAOgTR5yH+nxAFX10ynhNSBFKIAvtTK4Y4&#10;oGZx7HNgcWrHiCEknNcF0zi6TVgLK0a2VOobHxvGEaS1yjE0fWUtGfM8CFxJOSOFUfnfgBilGaJl&#10;VY/DKPQ6DAI/mQUbezmfMIwjChekMWA5LlJdAfFVEUVUbX78+HRCjIMG/zICEs6nM8ZhBJhxOh8B&#10;1acoFAQOKEUrV4LaMggYUxRIqlyBJJVFgTTTXQnmdJZ3SaCH9BxmxDBhnCQgVIvA4cRAWDWomA3m&#10;Q3lC9obFjFWDGRKTFF2hritoGETPK1md29CqD3mP+LAUCidGMAPrKrAz4zR4gCprgInU3jT51ZKh&#10;W+JUl+LNAAAgAElEQVSFA6okgTcRX6/02YuBHCLZElFViZDnikLbkpNilLVCRlkzpjGANHD2cHpE&#10;ShFpGAAGUhqxrKvI8FwxRGkmGlIUCJ0qUMoWGM5FMvhTn6beHNPN5fS5jygX7EqfOx1AbhU149sU&#10;hy7zhF1Fu3hypzhW0lK69jcTUs8Myf45nRKxfaZ+Xdt8LfNWLhOlwoyqZspejtEMiz+3QvpIXQ5b&#10;i2YgNyP3+dOr74Up26YeMqhVgepQTNAAqixqBqDtZa/AtnHZ33tDl/w+wepRZ4q9ipujVJaI1GDO&#10;3vPUvkfQ0gaFNuEqES5zXFpUyz5SMqaZnOrwkCia4H6vywoEKa8ehoh1zZoFpkx/rX49wIJ5RREI&#10;0CYsrWFGrtLoM2mphK2FRH5FoNWqxi/J+8TekojTskgnXsNqso12/NCOzntXYrfaanC8QC/P//Ti&#10;Fb3T00m4d0w6o7K7ntOADcTH9cIl4eU/XzzCsry7gJifb72/84ay3hNYcB2rR/PVeGq6vZcCPauc&#10;2Bz3zqp9Prpn8/VFgzm/2HmFNBFDN57nwSt/W+fcMkefXNsyEtzg8XPGPv/Lk/k8Q7sZk8aXmqug&#10;fS9n7iXK0TfQC1mB9HlaM0fZhQkvj2pvfWEfgNZzQq+B8YvnlQCbvE3nLS84ZtuTtutWa7+Tm3Vh&#10;3xg8+/ZiskoSIlukpN+yG+GOCD9uziO31Rbcv3Mzjm32sMsbNVbYUwdhB8Pn7zy95+ObTds6VF/K&#10;8G/KykYSw0bavtZ1NkeCLR+zyzDL/n/2/L/AIbbr1KNJ0DMRanY9PXvTC+9lowoTSCZzrKLI9mWb&#10;ZQuddzvIf3b46ATwZqAmnz/LzLvHs2ecW4DiYnbPzqcL8O4p24Xki/2v7hgyvYxcl1Em6vLX9xXw&#10;39vB0qxWd7Q3PQY9DdvcLmZvVRghRUTNmJqmUfENSaDNoNWB3Jxjcm9p8wdAtelK22SIFqASfYV9&#10;DQ2Cracg6p65WebN+vYE0eSs+lrtbRf3N77+IlOl5qx3zU97FEgmc3UnmAct7O96FjWO6/qVO8dg&#10;rEMcXobDyJyBCg8WtM3q5DEuhsrQ9/BzWvRrmlwo1aoJdH9Cm6MFJo2c1M5rL7Wz2+lO3rfB9D/l&#10;VcSsjeDFw8HOpUkzq1sSQH9e+kCiT9CH4Aqs07t9XcEIFc/3EQBX9kzzpiPYz6Y7b2/987zh5Q9v&#10;5uLjdmzQ7Yz4Bbp1WCzurjMDldoaUMfvCeSZ9uhHvWHgf4nXa9WsBmq31QYEduw4c5LKACXj7LnN&#10;WS9/92PmGgE2u8zwatfPDZdV5ww+zssLoFtQffE2lSQebNjyaLcn7f/m7f9LAob85COg6R6XPabs&#10;X5YR2oZr2bMdD9QgMCsvTEPCulZ11ohTJJDYXJZlH0NA1T0rivst8JXsOLkGozKMk/ZaarL1rPi/&#10;QZ1wMUYpsy8Ku0JBS9cVgsXYHTVasfMfyCqAJSNwHEeUIhnE+8MeKSYMuwE5n/H1V1/h/v4RH376&#10;iNPpjHme8cW7d3jz+hUOV3tcX91immesqziNXr16g2EcMM8zlmUR/PHdTjFl2/mp+TXWdcWynEAU&#10;cDydEAi4urryYC0g2eo3N68wzwMiEYY0YL/fY7fbYTfPsgZkDqeNpPQgvcGFWFIVAZ7pXblq478o&#10;+OFR8LPjMHQV36JTjBg3lZXClyqIIsYq2ZS1SCAg54yiCUd1JIAD1iLONChGu8FWxBS1kaXBCUi2&#10;uzggqcvm1bHF4JmpQsZiXws95Y2uGmNESFECtwFOB0rsz+U2mXzRNA3j9awBwlLFuemVMi/wUtU7&#10;xpRwuDqAfvgRp+MJx9MZ+/0ejw9P+OLtW3z6eCdHPgTs5hG3tzc4Pj3i6koc1gC3KrUg8AtpiEjr&#10;hD9990c8PD7i1c0NhmHEPO8UCibicDig1IqPMQLM+PDhg0JDCLbxcj5jyStyKZq8J4l2pRTUIhn7&#10;psSGIPsGZm0OKcGjmAQeyT4G4WE8r9GbZLYLf1Z6CxFcC5ZFYEbMgWo+GhN0Ta9iLMcT5nkncjJG&#10;jEiIJE1wU4xY1gwicT6H0OCYpPpAztzpdMSouPdStV8wpEb/1t+t1oohJoFTUr5ifCQQIU4Tolac&#10;gINWoMVWgYsm98wHlLSZYhqSZhxXaVoZdJzJ9rteKLxN1lApgAZU0zhapNT+Jxnbpm8znE/GGAX+&#10;RJg2mAPWLEGOUljxv4sE0licyTVngIA0Dg3yJg3gUuRlUXi99QtKKWmAXfgNKw+IMYFzdvkzDANy&#10;XpVGBAJ5SNLM0yqHir4jptASK5QWNtCx3BIvWINZW99KBRDdHyhJL9b7xI0O1ZkFutD0+6B9DWII&#10;EuBnk+2aABUD1lxUvpE2CiddZ5ZAQs64urpSjHBXliWjzQ5YD5beNr3fWO4YHUSI1NYwzBYCqjx6&#10;8zN8Rj3cSMeqGaXh4sIL5cCEi2UxvMD0PMukVyBdQzcVhNEc+H2WQ/9ym0tznnz2c3Hbhhl7OfLL&#10;CtJl9tNmTupAqYY5BzT8qC0eglxr6qI7fPGiYNjMD+y4hy5kOiFORBjGKNnaLDlNQHEjzQ6DOBUl&#10;wi+dXuXdlsEmz9LolypZtnRk2TS6Vud1xTxNSFGim+MgDKJU6W67rhVpjHqwA5a1IEbCNIzaET1K&#10;eZ8qOikmeCkaM+ZpwvF4xG63d0FSFINrHEc/3OMwSSOTUiXifLm3Tt8v/Q1gkJ+XnpRfoqSWwdYp&#10;4e1bXajOzND0b1PH25WNUT8vAu3OMvjiTr2fAesU3eZCfrvPt1uLfvbFrWJ1aIDdUUE2MDOeXdtv&#10;fIXtGtgztuO0s9QM0zY3oeie7vszTZ5Rxaxln2ZMsD/i2TEvTqcdn3PvvfEGaGNRfSdXgwtt9GJ7&#10;Z04B5X/upGIxcCzBzubQstnhz2n6YjujRh+ND/Sfi0yvC+Pex2RDRfu5edKl8+FFxt69R3/ZnBlf&#10;uu5gbJwMOu/Q7Tqz4K6ie6UqaTZGsnkrfb/E/+xfLQO8yx7WvbQmUrKmFdYwWCm57TcAw3GudTs/&#10;//SRJQYqVefxXa0ArIqh+pq2ap62C40nb3HFu1fbnwiwRmsb5213pttgbZ1apF/Gyk5P/bvbmFtA&#10;i4HndNDRff+9V0+QGW7U6LYz7uVW8r8RkcBfRZOZYuA7LrhNp5NL/VCclp8Rtfxxcx420+BuYeH0&#10;ZeO7+KJ73wWDw/ZSW5vtn7hfNv2LnaaeYuBbx924uftPz1dEQe30HSLAC3R4g3HtQYfNWvjmNX5E&#10;3ZY7jyLtZD+AFBs8avMfDrUFovU5lolYuuCoZTaK/UGeLUMUFDGSteSz41229i5DL8aN53/bOjZt&#10;Gu3+3qdlwYAmiWjD9zcyyKsWO5lpTmTNyGv6VQdZU4vyds2asTdxF7wGFDsabozLNZY10ydF6MeB&#10;hEM3JG5npTPsYL+2LXb6ku8bD26LZDeT/98DMLpiXrnpP/RcV8vCNnnZ0S3ZesqzjXeajPR9aSuv&#10;02whWMlGL2CyJksAqsDP6C5Kxi83p3Fb97Y2IHKTg7QahrnbY3TnartCn/1YBrizF/2H6cUu2VRH&#10;sPn1tNYCK+aEsqCLjCOw7REB0TIs2zMC/fnUh2dNMS8+vv7GWwwKk03n0+xwYs9Ec9j+KvLXn+X8&#10;hFvARydMTA0JmDQAuFlvWSuuVXBKu4/IZkmwqoEQghjj8ibdA9Xtm4yQs0UaFK+sWPPKKy2pTWDq&#10;WIo/lQc+E4O4lBOtss8DOHY/tvfb+SlGzzBeJ1UkzBpI0gpEO9IlS2YhoE7zIg4RRBt4VQz7ZnNY&#10;1ZpkZ0vGaS6SlbpoBQ9InDlWkh9iQi0FRZOgQpHNjVbJWCtikGx/eU0LChfubFTIGoNIoBFKQRoH&#10;7OOE25sbTOrIfnpKePvuHa6/fY8PHz9hf3VASglv373BNz//GazyZDftMGtjxnGMmKcRtTK+ePMK&#10;szbeTApbkrPAhKyVgBhAg9h/4zAAzLi5ukKKEed1Qa3SIPJw2GPajUBlpBAwDAMOV1c4XF0hDQNS&#10;jEgxdZVrmhGpPC2GINi3mvGZWKzqXEvjXaQ9ahQ+gmISOVKrBCIZIE08s2SzqPyRFFq0qH4sTvCi&#10;TnHZw7yuKDwoJJrwkkASHBgGaawJSDAixoBhHMEQeIZxGDAkofdhNJiZ1ggwhCR0R1pp47uszrQY&#10;YIKz169e0r8q5/b3ThesubQifTtEnQ5p/4+6BzEEzLsdDoc9bl/d4McPH5BSxNPjGfM84fr6Gj99&#10;+IDDfg8ikuqBlDDOCVH3khnqNGQNAgRwjTifH/Hp7hPe3L4FhRVXhwOur6+w3+0xpEHwxVPE7uMH&#10;zJMElR4fHrCfZ0zTiNPxDARxgKZBnNBSoCTNJadpxrIumKYZRIIz3XwpFeezVm+orN/48fTMEiQj&#10;NoSgdEYeAMsGEaryQmjVdGJocCahFlYM+4rdfu/wXTlnzAqXm4ao8CyyJYEIiIQhjk7bBj0SEBVt&#10;QLJ3U5JmlVJdILx3WVYcDgecjmcNygzIdQEgulQpFVSgDtWCYZhRK7AsZ4cbkQCA6BUxiB4k8CgT&#10;uK4A5IxN0yQ+Jt0jrhWIGixUqN0+aTWqbBY8/FaxxKqDE0GDkOJMZjCGMTq/ZYUJAkP2+HzWxEyt&#10;MlZ44ZSSV5adl7PgiCufqu4Uru60lz576hkKCi9MAJFluAckhakhiB7umNoxKR8ekACs1ogSMh7m&#10;zrvQyeCWmJKbvDM9w6pFKm/Wx5Qu1mpGgMWvGYTmAiWBcmFgHEcsy+JnmkgCGWOKWHLxYDFDghxS&#10;xSBzN/oahkFw2J+F3D0buXeudDMwhZUJoOpKLauCZqfnmbOnM9mch/V/9p8qutncecEVUHH09eMx&#10;Y0QVRleboMbQ5z4NqqE3ZUzJcP+4f2jzL2Yz8jrL5898msCTcdXNArykKJET88VA9HC1+60r+wZ/&#10;oDeU9N/NPtmuymVJtAuLGHxluLvPvpcSPMEEZ7SOucwE1IpVo4wxCDY3GMhoB8egPYS5brMZhEYK&#10;LLuEUbHbSadrK70puYKpYjdPAnMSRZmNMSImYCgSrS4WKQ0RuRYMpPh4pQIkxnVKCafl5F2Ph0EY&#10;OFnpiUXBckYNBLAY3TEqPpLijvGFEPYGV9iSeUXzE5hBTbYJ9ZJqud1tJO9GdWeGW+Mnf5H8O7S3&#10;bJ/V7b//9YUDY8q9/bbJ2VHjpb+18AsPcaNZjbx+as4n1JCH4aUyXM3XzPx2hPjiWPCGPt0Igj2/&#10;N04rKLAb3nZvdbquz9ahOQTbqrdHN2f2dn1V4VMLiStrrEqVPHd8dGfS1+lit/ScsFbvgOBQNeiu&#10;6cfoWgegPHXLo6xpnL3DDb5u/zry1ecqLflUNyHPbisddEP/0GU4wbimTsKPPHc/SUUA+3NtBj3/&#10;ithulWW1mlIC++nfUZMLxhc7Xmsyz7bAISZcuFvm7HafbBQMMdAta8K4Zz9Gyza0c1+ryTU5+72j&#10;V5auz43mfnv8e5vfpdNYl973mO0PFxjAnUTp5Fq7uVs6XTeTZ9QWqrutaQryDO8qbr/7ddze0etJ&#10;zhe2czGDx2AizHFqTU+YGcuyApBGN9UgkZSP0GZtaDPVz30uz+hGDgKNjp5dd8FnmwKA5kS8fNlW&#10;TmzOFjp5oRvC3Eto+zP5Gdicr26MgNFZkxtAc8iawiB6i51HU9L7Z1H3nM2iQYIU0ohmGAeM84iU&#10;BjHIg2APGpZnyRnrmtx4L6W43F3X6vqGjCfoOAMALStFD31kPJE6HY/8us99fE+o6TvbQPRWBvtz&#10;uz3yf1WASRwMQT2sBltjTki2C3237QlKr77sjQf6ODd7CUBhQSqAwIqrCgAQXOtL9dR5ofIre7kF&#10;9axxuX2s0RH1NGf+0oszbwOl/j0X/MzyuvUP8g5mQPGHrcrUeTcgWaSu94gWZXjTIW6I/Jk+bWfE&#10;wdVYV8u862QynpQ/ijEqPazIeY6Vkpo+RKo0+VnXcV9W6fRz/4982ml/gZdveoE03tv4STsDBs1i&#10;ECxEBFb81s0iNXKQ5KP+rFzKm7/ALy1o7GvrjgBS/maOGWrCCVIDK+pS9LmqRIXxJ6Msy3Qnfbyt&#10;ictOrT7tGaoFDrxMX7MSuPZ4pW3OVTPqe/4hsliDOMzdfmhPKYQOR7/Xx7b7frmEHMR53jZGOT21&#10;301/JpW3fU8nQFlJZ1u6k6Gy4uwOWNezy8mkDR03iR+d4A4beSUOWcPytYaQLpOUp/cOzGEYNGtV&#10;HJRLyeKIMOgie1Wv1xMhJMEYLhbcMzkLyRRM44j9fo953onzjII62xJev74FMzCNA25uD3j1+g24&#10;MMYhYpoOSEPEPO1wOEwoa9as8J06wIFSFpRccTqdcD4v4LICJE5thjhQIhHm3Q6ggIn3AAH73U5g&#10;HgBQYAwxYRpH7OYZ+/0OQ4xiC6cIyyKGwoegSgViCBExqkNqSGC0yrao4yMAVccDpcUIwWe3rH4i&#10;QjI4ryi0F+MMhjg6E4kjvQ6SzV/LCgqEXBllzVhyVlujAKiIYRJ60PsiAeM0IQ06p2ESOz4AUZM1&#10;YhK7vWSWZyTJlOaq2bfd3jcCzlAw0cYbgIuTs/1YEKhBXAi9O352V8nZfyz7dBgGMDMOhz3evn2L&#10;9+9/xJvXr7GczgCAb7/9FuuaQQz8/Juf44sv3mAcR+x2E4Y4Kb8pajMQgKJB/Ixpjvj517/AD9/f&#10;ISXGfj9htxsxTgOmWaAqahHH69s3r1Frxf39PVKQjHrLtrfx5pKdBwxpwOl00l5lZVPJsK4rGNwa&#10;0ZLIAUs4sIRI8fEIPntzhDc5kYs4nwVaRysXet8EEcqaMSss7jBEh+0g1d/XklHAqLkgpAEo4i+U&#10;nicVtcCDEhYwiWmQKv41g1JATBHrWZIaWyPaiPP5DKijd80nIBBKLoKpP0h2eF2L011eszq1GXk9&#10;S5NYyPMJCruoMojCAKAir4RxjqhLluALIMGFInKBtJeCYc8yM6A+IWLNSk5JpZj2IqGEylatUxBT&#10;wLoUdTq35NAa2BuLns9nbZZZNZe44nw6Oe8OMQC1IGgw14OMUHidFNxfp4dNz170JNR1yViRMaTW&#10;K6XkIkEYpRdzkofUw+2R9qrYntemY/YkQ5ocCPc7IReFeZEgmTXEHMYRa14EnmVIQJA+LnkpmCZJ&#10;gs2Ksc6A7r3oFmteRacJJLAsCiVDKl9J7YXIrY9YMuPdFUMKnVFh+K698zXYOYAxLii+j+DeFTem&#10;RGmW+83JLEZSZ7j52bI3SGmBfIIbBM2YNeVPFegqkSqYE82cZESCOaovcZNDHQFuz/i9zRDqGXGv&#10;ZPWGpBFQrazKXZ/Jpoq1YoC506B5ADqDld3wqhvGrd/X6k4Cu8c6AHumr60eN6eJK1FkSla3Nt1h&#10;8N9JMY6q7oVGy0izBASLVvZFBElFGoIwMwWuF91X1mRQHEvrOk46l6A47lEbUIgSXKUJESCddWtx&#10;JmDGi5CnHDrBrgKYIo7nM8DANEqZW4yyl4GiCCcCQgqokIj+og0aZHKGcQ8QSxnFMEgDFpt/yRUU&#10;MgKNYDXgyUo9ONvGQJe4U3rZ7SrL4AGoOYqVzsywtCaZjEa/bYeb0mD3mHJiVRZmPPWYicxqHHcG&#10;RfB3qoPRGZbRo2QUBWrXCoaT/LsVHZCZo26gGsa2E6XRJ28zVknpHUb3XDd0CZu/OicqqGHLE7wJ&#10;kT8L3TnyUsGW3WJOUXPQeBa4js1/VjvPbQq6fZt32afPXkHdOpbBrLXpNo7O+WVGVW8kswhAhjT2&#10;KzYwpSlhLd3eovsObQ7k6UlkI4EZ87be8jG62QotM5TgdwPc8UuGIFaRivaNAemD070NhKA8fhNv&#10;rUar7VwwjK2TC/xSpHt9UKxrx9pW2sodjfX70/i3Zrvp/Gsp6B0lBHGwQAObwr/0zBm0gvFpez7L&#10;XgtOqCgwZNLdjW3jy9vsfVln4X9VeYjJNR9/5/Qj319y5cT5v87TDIuXnC1EQpa9AmtgAjYed/j1&#10;2+fr7P9ynkMArOZEzlxF4C1tdWKy6QD2KGYw9ZVmdkbt/q7aw2m2K7XTdRIoLQCBpHmN4kinIWHe&#10;zTifjjgez4Kzh9Kc8WTruc2qfG4xGUF0PNfWrDIs287XxzjsS8/pZL/JJFt3e7VOvX1EYOo/ydfQ&#10;LrNqh4KiJbmkdFM6JVWyXEDNkHHHsVf7ye98OU/dB9P/LmfE3YBbQE5lC0tpLJM0TwoBGGMSLEgi&#10;b0pWo2anpYRxnrCuK7Cusk+BsCzS8LrkqrJF14QIgepmjZRBNkftloRk5b1hzwW/sj1kRqTo9G1y&#10;htxXRhdkwj21+vmQTBzluVGz1zlobxptFkQdfUF1SG3YyEZPDHFwUKMxee026GX8jUBA0WxyFIUv&#10;IUTL+tEFcSxrvbtagFWXkmvLIjbnn74Wlj7cqTGaAauLZJnApCtjuOe2dirXiCpACcxSfgsEzYgW&#10;suJSNUtbtWtix303ug3BoEIYK4uRnTQzyJuxQ/qM2HE2wqjWX4NkZW38IrblTEQVqqYD+65rlnWw&#10;AH2vu/Q6m1+/OdhN9jfKE1pRLBvKXWnwRvJe/GRnK6pu2XedUx/UknAAr6py/SmQQx65rqcaI1MF&#10;qU4UbNyXsn7zbllPQSeQjUzRoBWlJL8Qu71gyqRl+lcQ4M4Azfj2VH+hA64XzSa53xdueqvPjWyF&#10;Rb+jghREiSQSB1Bgna+wdXCpmrUqZ8l6H7E+x3QL2YAqtoae4xCC9DTq6KAtvvHJi/VzXdbsUNYd&#10;JucpJiOaXkg+BMFfryjWQ0BwpxxfXUxeaTqXPTPc9k7wlaNWSFSYbVtBEIiTQAGVID2hFCJFRKDw&#10;mFoLUorqmJB71+OKcRhUNouzhiFZ32XJICbPygOpfYnGb0JIKDUjKHREJMlqHGLE4bBHKSusZ8K6&#10;rri5vsLtzbU6BiOurg6IMWJ/tcP11RUCgGl30J5QAAbGUivWWrGez1iXBbVULOcFy/ks2YJJnJJZ&#10;QfxCStgNA9Z1xTBKk76YEgYdY22cEvM8YUoRZT0jHfYiS0pFGDTQE5rdFjj6Wg2JcDwGRFpRGTgt&#10;J4DRMuqDYF4FLffnvGCIkjFsldekPHCIE8ZBGuJxDbL/2kyuJS/sXY/kWnHOq/8bAGKg5gSP0mgz&#10;RMHbBYAwjXrug8C2BNEZSllBQZ4zhAQKctxdjlPjN9tsZbLD7HwzkGBiS5AUiEGgXjzYg4CyZqAK&#10;Xn3lqr6ZAiZgyRkEkux4MNZ1wRgDsuo8ISZc7We8eX2D779/jzQOkmlaxUH4wI+4ujrgqy+/wrpm&#10;HHYHrVaQijSQwFRINnIBUcI8ML549zP81V894MOnHzGMCfMwYx6FV+S8epLUm7dvcdjvcD4tWM4F&#10;w6BwskQoVeZWi9q+JAGXEcn9JKUWcGHs9jucTiehxVKlWWNKis3P6p9Q+45J8KdjEDgj9Q+ZDhVj&#10;dJlJKmNDiFJZEiMCAkKKWPMqfbwygyjidDxjmkaRQgrXwRQEq7qTo1wjhoHASAAFnNczhqiBMhFB&#10;KLVgXUSnL4WxrhlPj0948+YNsmKj5wIEku9SlIoOwbcntXXE0RmHKE2Ds0GzyPrGYP4l1moohYXh&#10;gONyAjA4pEiMJBnJ6ueYYsCa5fkhSA+rpRQEIgwxITAEYz0zChXhGaVgmCeUdQUBWHPBOAYs5xUp&#10;RYxjUv9awHJeJMDGjCWv6oNLIGopYFJVJZC9rvMGaYqZ1EZa1xWmVQ5DwrJKUCWloHTFCIFdL1WW&#10;LJApFchFEl7PWQKpYOHnwzDgfD5jnnagIPBbRXtOpJQQiLQp66CQNlUbNfdyjxSWxyCGpNIkr/JO&#10;RGnUXHPFbhpBY0CI0qOgKjwKGHJ9DFhW6eewLov0GGOx04mCYOOnBFb9MCWpXqIQkUwcumBUIUwK&#10;0l+sbBn/P2nv1iPLkp2HfSsiMrO6e+99zsxwbjRpiZJgEPaLAQP+ffxPhp/8IFj+A9abIcCwRVo2&#10;TWpmRHLO7qrMiFh+WNfM6n2GlOtgn+6uysqMy4p1X98yIW7KlluvbghZFpzIaTX4Zs5nA6SDvEWF&#10;ObJNXSvMTJET3hUQCqA9A8FEDUMmqUl8+l7M76OXqR42O5hz6CnjwowC9vmbY8ueeVV0QoG1J1w+&#10;TU4oubdZJDbmYEZAMpx9YKbw8XnOacz58idbHaKEjRFZdiYILWNm2zbsWgpmZUECQ0I4ehdniB9E&#10;W4vYC4lKipI7xkAhxU0zHPIpirIZAKTdeEFmnBQ10JS4x8QkRj/EsHw8JNplwQSLvLe2oI+umOHC&#10;mObsOA45lFQr9v3hUC6tNc8K73331TmOA7U0jTL1J3rI+3Pd12SFfUAbaRuve/KB0R5OSqNDm+83&#10;7wyk4FF2YJyuOf1MfxkZMdw4vo7ZHbB2XRrzOYMyZ7CbcUrgEg2hsiMmnhHZl+GAS2vmY/z4bOcx&#10;RxNZvZ7NsWiZMaoM4Nt79Y2HxPyTYXxKesZ1XdLfl/ETdNsKJQUirYMfN3PB5W+mLDYA0njiPEyZ&#10;b3LDfpMv+oBPLMUctSkp7YmKzCnmYdSnM5K+ofc/r0E0oPOzwLEz5ULzng0F4Xjm0Dk9iy8cmMk3&#10;LJy25wl5z4VLwNOUEDlX8xtLmGiWGQaJcHIpMPxvcdaxP+ccWLpsU5rv9cOTU/qyTpFV/Xy938fP&#10;QMgukbvZq0LP65nmdB7caQTBC9SotiFSEm6ZjmQ94M+z9Z5DOqpv26LYfmLULU1Kbd/f33E8jpN8&#10;Vmb2TV3gtA7IdPc8vfjLsnyNVnO2b+ynMQjDzwSsKiDpFfnxedXy2b3oNPzB9083uP5K5PTs789z&#10;w6V8f5/K9b6JtrIeYxAorTW01lBbQ1uWk84mGWnDHZSk56lIlBuFBkYKoRHYnbusjs5o4MqnMeS5&#10;2jsnGrus1elMGJ9K+yUOKfYbeiDD/j49J2jBEgFy0JDsWr+X/kGmP3O6oX4vM9knwaTBPLdaG6Cg&#10;AzEAACAASURBVJKQC8xGXTO+8g0gzmAKmtkc2Jw2zKqnyRg8QKPrdgrCcZI/dJZH4piLZwtusfIc&#10;4ym+rRbiz2eW/TNb76KJF7IXusqKtWmGPyY5rYlspjApbP5pbc2JGKsRWJjOr9MaZj09+Ks9I4JQ&#10;Uv2cvqn7S3kdT0q+XjanP8fXKJHKH+BmpxcVQpYRp8CHHXfNWqVLZcnTvZI0s++aQzxK843v+ISD&#10;FztvvJzdxO/9veer/J1QwWwssSpCExJw6cyoc2IQoczpjcEA0sixBZqE1s2xFvMtDoVXrGr1xBID&#10;cugjvfz6jp0zALCGsjn5ImzioH2oTGId21lWKi2BQKRj1ySAF3VKQPFeSR0ChbWRKjOawpv0fkSG&#10;PsSh0sdALRXH4+HnuhVxmLfWBFPXdFNiT6CaU5wwIIn3zCEYrpb9DUhSzVoXjLlr2XvwFHH4sWeE&#10;UiGMY4hj8u0Vr6+vWu4vECDiBBJHTz8mlqXh8bij7w9x4rMGANWu7L2jQCAd+lDHaRVYimVZJSOx&#10;LSAAj33H4/HAY9/FuarOoarkthTC7SaNPV2e2nXXveepjijRV6gxloUBljWTvkvQKhVLiKFo4l7M&#10;5pVgAgHePJ1K0QxzvTcR1iLZ5lWTS7jIPSVbn/BiMKBKj0X5UqGqsBLs9n8plmwmekOhwI82ujIe&#10;M8eQ4LAF5EsFYWoA34JOdo7ptF4Zc1j0ptCpAEbfD+G9eg6oVkmcUrxx07+FzmRNLIkRAD59+gyQ&#10;ZH3/3d//gK/vP6CPA7eXG15uG47e8bvf/Q7/zX/951hXqWzbD82u1bFJIGi4nk9E+O7LF/z6V7/C&#10;29uGn3z/E3z+/B2WZQND8dM1+3tdFvzi5z/HX/+/f+tr+MMP7/j5r36NdV2wLC2aSCpPLESgIc9r&#10;tWKWgff777Es5viWc2v9NkLHME7CCRKLQqdJeqx8Qi5jpvsC5fM5ZN8GmR7PiuU/lLaFtqY6cMcU&#10;jGujicd+aCWEYImb78XgWqrRVbXUhBVvr694f3/H6+trBBCpoNVFAyZT8cjF6dk7S/b5nJqAMQQn&#10;v4keNmYROEVm1EpYtbEkz4HbbdOALqH36XNjSDLM8HNjitx0DaFrD7v394c08BwT2DuWVRM+1Fl8&#10;awuOLkFDwezWrOZDmt5KkotUvbzcXnB08WVVkuROnlMgWqigLkUc7UvD6HKGhkKgzAlvMIpSFS1h&#10;YlkXHMeOIY1YlFdPLEtU79hZdj48uuO4b9smVQVcPNGmLYs6xOVvcVhXr0xw/QVwJ7gljVkPgVoF&#10;I52Z0Zrwmj4GWq14f38XaGPFcmRIBcScA6+vr/j69SsY7LjxDGDfd4G2MjsS8KbSGo6BK/ye/U1y&#10;AIikbEff1Z/KkJkBslzTODzZQCNoRAah9JjCk7Nb7Oo4dHZgc/mi/HQnqzsWMu64nWyyIwwm8s7e&#10;foiRGWloaAyocvysvECZiTCLcFSbMyZDnzypalclMllBpjjLNpA/x41wvzwrrZe5uI2UNGMfdf4t&#10;1Hj76bwV0fUezE60Nq4+NNIKy8gVIu69h3HF2aDMTViljKEozk+r4ZgLzixjsQaVY4qDWzCrqma7&#10;KeVMgAtw7AfWVZmMz0cA9aUcyxjIDWMO7McujQB4gnmi1hXL0mSVFdpl33dvokJFGB2VBVyGZIsy&#10;O55WUadVzuyGrcXFOva1KJb3AZgBcCY3gmU3stNE+pQuGZR2VnG+Tz6FSmm+t090kcqjKZOJGXTx&#10;8DA2OO4iZ1HZmTdocqJ0pd2JjdKiINNMOMJP1Q0QV6qVTGtBRGS6etlW+r49JhlYwR9izNkBHw52&#10;dRAZJrV9xxc4HBbkDwoulHwQcTxtjdzwTjwL8Iwr3XTNxodnOFlgxxw0/BSglP8bfZwd4WIQ2e9m&#10;sIuAPDOnzKt8KzJDISR898xP2K8MrH+fvOzgiRFesmyT00CUNAnERtZuMtAtOOlziwFf5VAoph8y&#10;Rf/THl/DmyH30eoBc4p4hnmaQ1AFBy9MN7e5ezUCMebUpmI+FzvD/OEenAZtDi2k7DG+7qPySyKF&#10;LoubkcttxFlNcih4lvGOtNvOLuxMw0vFn0Z6lXtpbM4rdRBJDdDxyB6Q08kl4KN7w5Bu6rUtWNZF&#10;Mmm4Sifx1qSRSteMmBPve8KEO48x/4/hupHR45OUN7rxr9kcQ477aU1MNhtO1zXKPz8aYcgd+Brh&#10;up7ItKJ8IQWcU8cyGYtmzstZ5HSmklhIo/DSdUpyhsTRvy4NmzbKNPxVsbG7jy3zFneEE0vhIUUg&#10;zHeNGdZUz+YSMvSZJxs/dZ0wya9z9UTICPlMn6mRPluzpLq5vEjk6veyJmiWUc7py4YDScTAtIAE&#10;fL0zHRkc1BhD4RNd+CdKKP6+VXMFieXsYrve1tLWwhm9Pj/+ljmM83X6OzF7ddxkg+jTtTRMc9NP&#10;sjzieG8q/ynQSiOV2cYzh59b43UFKCF/cmDds8ATM2FmwTHVDEp5lxSnOrQjb4xIJWQ0AQHtEdRa&#10;0nKdXnYGE9XCMD9V1hbbqgnBwzb54dtuUu35/rY9lgkLkDtk+YMvZF973EO5gdG/nRu/j54Tngj7&#10;y+uZP5p10pvOaUgnyEZ7llemctJZYw/TIdJ7nuGDaCpfUtqR5pLxOesjiRko5lTWkvzJQKpgKgBm&#10;KaiDvAkqeAAD6iwVJ05G88i6vvFV4yvGk9iLI8ymvKzZhdeXZCtlDHajh8x3q/7hOjBrBZlsxGn9&#10;MKcGDLXxJEv2tFX9mUziKXveasXRdxz7IZmfChUJItz3HUsRB94Y0+9h2ahM5ogt2PuOtkg2ojin&#10;F4AnxnFo8pSU5PfeQbUofJQ4ufsc2NYN1ly6atZebqBZCxR7nvH6etMsSsnmXpZFMgMfO4o2F/x6&#10;f0c7qgZnpjuVLbNabDyjS8Jt27CuC7bbDdu6Yd02512DxREMAEuTfhZTE7TmkKzltm1YW0Nrizul&#10;bXvyzpuckMoYloxmtmxrg7MQ/puxnp0fEkBFIBNkOlKBGQ4gAqbh56p8V7kleO6rZJBn+2sykBz2&#10;9t1IWhNaKVVhXpTJSCxAMmVbK2BDt1TaG0cXmM5S0Ofh/B8wvs3u25HM0OprBJU1tj/WYM8PpVbo&#10;HcprpjpiuzqKKxX02TEnBJZC72W+hpfXF/Rx4Nd//GswCr7/7g1/+Vf/Acdx4Iev73h/f8dkqTTY&#10;tg1jTMUCN8kF3O939KMDVLCucs26Hvj++y/4/PkFn94+4+X1Ddt2Q2uLwksIPMvrywteXl40q1n2&#10;oS0r3t5e5QzOKXA5bqtOjAnBodYs9HVZsL684R9+/3vtbab2Rhfolv3YpbGpQohIiKUIVKNptJz5&#10;LZRYpYFugQSrC5E4X1U7KTXs9m1d8X6/O0Z9LRWDpRlj7wNUoD4doeuizVXHlIaZAmuoTXttfxQP&#10;vhTCsqwKn1Lxfn8HVPerlRVuTXjQvQt8LpMmUJruoaK51IKhONFH78575pjY0SVhkw1rPwKGYA3K&#10;FF2NIWgNUkVuGOYSkKdC6P3AsmzOcwniYC8Alm2DBeNKKZJxrggFwtOnQ/UWDazdH/cILiVG0mqT&#10;4F3vqm8suG0bHveH6BxVMsQZQF0W1NKw72I37fuuay7PlsxyrZAye4ehc7Ak0IAlmZOxbQHhwyw+&#10;49YW9yEee3e11TDkp1XVVUI/IoDUGmvjYJk/WCoD5hy4rRKAWtqiQVpBIBlzYl1FsXrc7wLHfHRJ&#10;LlDFyPDTxa8i87bef8yM+us//tVfqOoTRgQA6zYdRoVrqek9dplrjD47leyI+anKBgZw1t5UYHPG&#10;AVdG6ioOAZZNlA2XPA432U3H46xKIAwNhjN4z0Zw5dDmaN+hcBhgaiRMBE+txpBTxoupNf6DgrHo&#10;YSTEA8IQtsxYnF+Z8AnhAHSHYsr4BsKQ8XdMOU+GAD0bgi7o1HgRBlRcmB/aKEUwklgzJaZfd3Vm&#10;uknAMsaTc13X2w59cQce1GE0QKSg/oWU+UfTqaJO6q6M4nFIaYk1xrEkilrl8BABTEXKras0u7QG&#10;mbVJh2QQaSdZLS/3rtAy5j4m9l3KQ5am8PppD/JanrfbsnwYXp6tn5Z0ra+90eBFYbbH2D2MjrJB&#10;k6PqTjq6n6AwWuwMC+0lOtP3YyzFaUsyAi7QK9POu0bn9JywauoReU7wBm4w4um9Ew2xGVf5GXoK&#10;0+e20u78K2kN3Lhin5c77k8/1bhkNbI/Wv+0V75Op89tMunE6TV+pk98kU8Gliuc1lRGz0ytVaLi&#10;mVcZz8l7TOJIyqP6yNmTz74Mh0/bf9kYn5RlaIQRRT6TvD6xHOEKDGfw9fbBL6gY30l8LRn92fSM&#10;UV0dnPHT1orSijw530mlnssOOI2bccnpXjZrJDnn8784ijj9jpgS4M+LcyhcQp7qQT/Kt4w98jOP&#10;s0PWjkKsaXawhqxlsM8rv+j0e3QXONOFODE86yutdwwijeqDM3Jes9iT/Ix8wclRl8Y6Db5G+d62&#10;LoJDDdasMJE3vQ+M3mE6i9P8dWyXIdh0jD/YmgMczW0v62Z/+wnR3hH+Cdmc0vWJL8kz+bQm8bvc&#10;OZ+hJyc6x73P68pgvsoHPV8IPp31utMmnWYaf8ttkqEB1Rlaw7YseHm5Yd02LFtgxtpLAumH6zxS&#10;PimGCZjRh3wm2WQmSc/8K6+6ilg3fE48OPHT+H6she+B8QA1XIpV4xBOsjp+odOv8byUPUwEWIPd&#10;PGwO/pjPKhmYWVKsnUemfbWTxiajE9xH3uO8Vsbz/PyzZo2dVES53pzURh+48GUJRPBJbzCYQp8o&#10;x/zs+czm9FB6jtH5tYOTjJ/n8wDbJz2/RR1Z0N+r6kcyFdmHUovqjBGkIEAh6eK+xXQlIM541tH0&#10;MwM2OJ8n40Ux32cGkz53h1PwZXGIXfQjFySZf8V2sI2Rz/w+aDz+5aCRqY22Tmz7h5PgSfPLgzm/&#10;gj6josRXhMj1e1Y+wSznyRqVydk2CBZZiwmkoLrcLELQUsYdeg8QPYVsBHLXqBp2Tgfn4b5aOgfV&#10;N3iyGuDSfC1jb5+vZ6ehrDOa7lkMAi3zmMu2hD0WeofRrxzV4K22+gb3Y1maDm+k9MMsTeotaYH1&#10;momQGay6Rh9DUrQpzUnL7SVDbzhEiUGxDZ6GKKfnQM7cGAK9wp69LXMrDucReNMGLWK8HaQOqckw&#10;mMAp3kuH9FmXBd99+aLyXbIPl2VBoYLb7SYYzrcXcbipzH/sd7w/Hhij49h39GlN5Cw4IhmLS1uw&#10;LBWvr6/48t0XfPryPd6+fMbLy6vgNSu/Cz1d98ChpGRLP396w09/9jN8fnvD7eVFHNumwxKdaLZV&#10;oLRwgBFLNrs015T1a7WirQ3LtmFpEuyvizSsXLcNtVVtUCm8r5b4J445443SALBVockqHV1TE8Sw&#10;92XvigcflqVpA8DptFlrRVN6H+oYE/of8GQiAKx9P8aYCtUGBLSsQFFkNnm1vRqZr3vI+UxyW+5v&#10;ugELXA/k3mMOwQiYImXGlCqHq251HEIntQp8zOe3L/ijn/8Cy9Lwm9/+BmNO/Ml/8Wv86Z/8Cbbb&#10;TR248PMAQKoKxsDtdsNPfvI9Xl8/YV0b3l5f8ZPvf4JPXz7h7e0F222TdVeZvVRZ0947/uNvfiu+&#10;BzDaUvHlu+/weBz4u7/7e4EK08zmMeU8EizQJDxiMmPfd3WEk55HCRhJBi971q75yUJXTPt14v0E&#10;q3oloymjFbJsbeXXw3ReCh2hSNWmOHVnohGWrOQ5NAveKhlEr69N6c8gY1kc/pOFXtZVcf2Vnsbo&#10;Qp9KHbUUTLDi1Ut1x3EcWNqKwRPruoijtBQNEhLWdQNPCXBJJaPB94avry4CTVOp4GXdcBwP8AAK&#10;NdRiFUTQDPSS4IgnaikybpWxY05smsjp/lc9GwZjZc5wCQAIlFxTuJupCA4mm2ptEnTSPZ8GRcya&#10;OOLgGYYXLvvQNKBHegZqq+h91/0oKKhgyJ4YfIldb41eTWewviR6POCVuypXa1U4O400e68LC04X&#10;oHddF+XTy9JUXkgQdVdYnNaaV58ObdgsjvqJPqYHKUVxCDg9swPMxq6lov7yj3/5F6wGhij7cQRY&#10;jUURUqZs4+ll2b+W5m5CS89RHCkKXFQzagpRun7i5MghwUQyQyuiiDYQG3kM6pRDlJ04MKWIPbrs&#10;imLosMgOWlOWPQvMlHiKjCQoM5kOYGtz1mtVYTutqilTZEqPZmayOenE0SzzZcXFgxMQW7NPv+PU&#10;yIetk7znujiZCkWh12v5njk8Yz2UybWGfshh6X2IYaIdpq0saowQZMOoCuwwJybQRsJTZRbGZ5ki&#10;0mm5arORYKRVmzRQkXI6QTAoIJYu75HIqgeIggqIhKmaAWXOXFHSRLgXw4bS+RqWloxFcIf24wAV&#10;4BiKWwop3ykQIVudUZeIyhvjVKXcBxSEoQr92UYy48gUyquhH4GKYpXaeltK3zcjJ5zVp2cgDNvJ&#10;kt1QkmKnQ/PjANg2BV25A07PgjE4NoXQjNdkrFMagZMJjFECc3ZnaHIv07BZDaaMawyET53Pa5DW&#10;t5AaxyZ4dVLmPIvxWiTTvyr8xngNm1MylC9zGpzXJHEhnWSsq+GP6S6474DEMKTAZI8mReTCV28h&#10;imdVwUEFhmVqY/B/tTiN4TwyVZoCo9nWIDvUTg73i9PFHEyWFXVyujHg+KSqYFsW46RYJ+TvpJfE&#10;OaYukfJBhIEYzhs+8Xn//1l/c+HqhvXQYI2leyE3nZowUzwHciQAUVTx+8iplE6LKmwnOlAh7zRr&#10;c7JvJXlG/kmszYUNBByMi71MuJqxcOKN5/vY/p0FCJ9uBUiZrCTeZfgM57BnqfukE1y4G4dzw5x6&#10;0auAYk42FuMfHI5uN+fNUEec9zFE3my3FW2RTJBKYiSM0XG/PzCmBbtsnWwGdpiNb8VZsAAG+bPh&#10;15Z0Vq5kB8ChB6Yyi+Ll8vJM6YCeAkvcT/tvMGK5KktoxHhjrHE4zs+8WfQ3Va7t+To3ofsEW6A8&#10;gVWBzwaLbotfq5b8WX+CZvvMqWWuYky/vb5iXVds2wYqgvFK0GzJMXAo9uE4NNNkyB4dxy4lrMeQ&#10;rODJrvu4o7mY41X3VJUp1sB6VNUUdYQWVeRDZp9Jz3qXyJmH6qbK7EXvc++Z0MPUcnTjGVNK5YSq&#10;SqyTaRvxfXJ9VChM/lXbWttdDh6MvK8FmjVvPKqCKDnDQCeaELzOoTyQnDWZwepyBOaANjrVkSiD&#10;KJDsPEeXt2MBzXz05HRy1mhjMuhEKlW5rZwltVEEpmBMrT5k1TcNE1pPvDwCtu1VDdlKpnMVwS+t&#10;BlkFtzucThQawPR9UZkq4E8ymRpyrlBxWHfYSXS9Q94ZDK2UNbkXO21n+KRrOT/Qa+aQCovkNIPR&#10;FluLUbMPIBm/bKY/UE2vpHBUmZNLNRrZQT/LoZMY1JDJQr0AsPW3eV3w0l1PM7or53kWhWSAnofC&#10;spZVsT2nw4CJbl+VDuTzESMicVx7/ATm0LHVC35t+hpBcf71uqnEw3OKU8Yw5xmYQ+yWOSWz9xgD&#10;ow+MaZBrDMzpjeAsTZz1+6bvSBZicpRSnAcm0t4icD5OgGYFqz6m+wfbDyKwp9ey7iAcrghgpcvE&#10;+6FOcF0PcfRMpw3QGbLG+ktI9rc1PI3EpaEZzygEHlPXReSXZJeKs9YSmiQznNC7nPkxuicXUSkY&#10;Xe5Z1QFTNFPUKmN0t8RRtKzuWKJasbSG7z5/wadPn4Ku1Flih9wDDlP4x9oalkUgGLZ1w+t20yql&#10;hnVpeHm54fPbK15vG94+fcJ3332Pz5+/4PPbZ7xsL5LxSECZE21ZXHcZcwovJKGZUiQY//nzZ3z/&#10;/fd4eX3Bum4Ot1BKwVKEj3iTw6aOMHNYmaOmNdmDCoUYW7C0pk6yps7yhqUuWDfJ9KUaTh7DCYfS&#10;V6lFMnKJ1MkNeGNiEoeiwDAWzN5F1kH2c2nNddWhyXDmJBwCUI8yu8o42Sfr31CKZnxCnGykTVYJ&#10;4qspJlcpqjCIZBxWPjO0soFJfAlVz/6cDB6M/XgoZyQMSFWnZU/PIfrhYHGWkmbfMsxZrs5UVf6I&#10;J2ppuG0blqXh9fUVf/Szn+Ff/LM/xc//6OeYQ/tJUNGM26EUO3E8Dvzkpz/DT//o5/j++++xLgu+&#10;//IdPn/+jJfbm+xhbah1EVgLFrigQsDbpzfc7+/4+9//A6hUbMuKujR8/fqO+/s7rDr2OA6MHjrh&#10;ZHbn+b7v0qBce6BZIBmQxEL3Y5miC0ASgRjQ6gnm6QFK89pYEIuIQVUxpDVgwiRZzjyn264WaDFo&#10;JKIKxvDs3D5Ep5tdoI2MHuT6QAKQfx2AQIaQOpYHM3oXSBhlGGAwjt6xaBWG6F1w28QgnuacuG2L&#10;yglG02qMVps25IbQQJVKomVZfTyCKT3RSsWckhhZawWKnNOjD9ehGYylVaxtE52kSTJbWxaA1fdi&#10;VQVqCzhHZxbUjznR53DeOvpQmaW+lzkUCkUaq84+1DYK7OwxpXrBIKWOY+j5NSey2fATq8K2HMcu&#10;gQKWc1mLVNiKjCfse0drwl8EXsQUHZEtIhPEYc8T+PT2opA9QrsGi2x6JkP0bNPZiGQtM+2NLvxF&#10;fCQNDELvO8YQuTGYcH88AoscRQJCBMHzV72EWfhgq01lowY9wnQ7v7LTglMGiSn9od7pZWwO2lDc&#10;81WqVptKKAxP72YKuVuUhJSd9K0RIpQevyJRfvKKsD3JHFQ+NiBAfMnfNEZBQMIwz+ZufkudccUE&#10;cDjOyBXd5xnYd22EORss5nJ5LMcPN4iR58/xuIx9C513WlNT4jwySGfDxoSGNFQQJ7UcYnbmC1jX&#10;X84jiGckQyJnkbIZR2ldTLEwzCUTbKyKlB3Y0lZQYYxjKj2Zoh3Nwkop6I8OV/9J9qMVcXLZARz7&#10;7gdNcGWbN+QgqrjdGr6+3yUbAtUZhNxrCSMRrOXPpx1+2vNgGD/y2UefOC3lK/W5lA0tqLGTRpEc&#10;Gszu0vF9nswoEw5RkE8SmRZ/ut+5YiFsdHbaePpMz6llqT7PNRvtolSwnUOKe2f+EA+BK9B+HsyA&#10;dD7Epuf4++nkna7Pzh/7wtX5mcjb1+e6ozwZbPh9hbzEFIlmADi0gJk5sPE425F1qVWMUFPCwXks&#10;tm8xbh+xGge27MF/w9EMGPaerk3e3/TP+IPzd/8ZV8t1DIO28QwkPL/ceE1jAKRs6kLE3+Ci+RJG&#10;BFJss7Oj0Sj/tDDuEDVKIVzpOzISfLIU68npbw+tuWMgr2I8U3iQzd+wHynR37df+XxdFuC0liGD&#10;Y484vZ9p5WNu9NFZTVn9Ou9wEMc1UJp8yp4z2JdZwKb2UeJXlzVmiOMxoFfOcipRJcboUhrdGpa1&#10;YXTNBB8zne84T+dH8umezHDDwS41J4cNwDBlc7BdyF5owbNYGQBNLcONsmWBvCAdiwYbkg70HHAx&#10;VUVledrXmM75PPrziyjEHsjHBJcq0AH6nEqSideW9sQHPyI58v+dVtN/squCYXjZs+ac6MchzY/u&#10;76q8cro3+945r7MHJSgUcXDyhzScaZ0RwQFbl1MJ8OWbzuMo1h6scEZ+LmR+0/XFWIViPJ1jDbwy&#10;QJfV9ETTFS3PbcJKu9XhSJLF7IFZ0sZmDm9jZzxwXSXry8ZoTs3Yqak8p9gD06KdOaToszb/kq/z&#10;A2NKeBCiyQB2Hucf6b4YcahsSQSWg8f2d5yJ0IUIlq1lem5kIoEmmKvTsTf7TjMzvdRFscmoTNgw&#10;+fwRhzzP18bna3y6S/oWT8xZYNi4YR+xZv/Gs/j0j/S70XTchl9JtzEF0fPrSX75gGNh6fQWuRNE&#10;YOd8ch+uglyma0xxD7k169GIxCeYo1f1nJJ+t/HKz5TNBrj1eJ7bZTyZ95E2WtVz+C09wiEo9MxN&#10;lmpow6s3GrlSgdsWNl06j4eBU48sf5fNuoHCu5z1IBu/70mpT/M+rwGdmTQRKqeUBCaMPH6GYg5P&#10;TwwhBJ0Q1DGqUKSjd5SlYRya/NMATHKn7WQJApYizdE8QQzahJMQOObMmqBiaxiDIhaHDSZ7EtKE&#10;ZIHXuuHQDHILalqVJDfLNqzOc2atqIXQHjuoWiZgRdPAGVEBtYJWKrZ1we12QykVtS1Y1xXruqEV&#10;cXhSJdReMQppEI4UPkF0e3RdT8XPNnuZimZWV8XSnjPxJIFi4DlQlwXEhG1rXiFFREBl1LZ5UBwA&#10;etonZnHKsjWgLUBdJdAgjrKpWd+6vkonRmulFIUgtKCRnNG6rpiaqSvOawJNg1OpYaOzwoQy0NSJ&#10;DmZpBEhxv6KOSZ7DcdwlA7gIdr3f7wO9x0iaGdYoV6rEumZ8mu5mQULLHJbg75gKbUTQYB8/3Xuq&#10;Q7MUYNfzviwNX758ByJptvny+oIxGbfbDX2XQBmRJgmOB1CEP/3mN/8RtRI+ffkp2rJhWxdxZFPH&#10;44c7eu9YasWySc+UUgqWTbLI//zP/yv89ne/w9f7Ha+3V7R1xdf7XXDu5x16rCTZg6HVHJLNPnmG&#10;YzUdrG+5rzwIKgdfKKBFMtuYFjhz1ib7NgaYCcc+QKs4JXNylKw/AsqoCP2Pke0B0+nEWWzBmBM/&#10;A7AuK0pVXrhokkYpglGvwQhoYkQhdkY/tfpgXRusceOx9+AXkGebg9XgRtZ1kYSZOTBB4kDtB6Tf&#10;DWF/PLRxZ9dAj9C02eXL0jAHsCyiexQSGLeilXq1NoDhQSLTAwHCobC9lsF9aINKaTh5ONxHKYSi&#10;+NwOPXIc3gSZqGrvBeEZAnfVPdhpFToAPBAmyahNz6bi17PyqDmBotAoytc+vX3CY79Lr4gx0daA&#10;KRJIK1bZMrBuC+6Pu2Ceg7VH34D1EBpDeOgcwxP4cnIea3JwKUXQGOxZWZgp+VTvHwDs+0OabioE&#10;TlW9WXoNMr7uX/H2+opCwNf3r2huWZ7EtWwOgQQLiAGYqu46qhw4K3ExZnU6bPm3pCybs6VNZwAA&#10;IABJREFU88kUPOjTmFLGmytDF8Z4PTTK2rJyE26NGIcZwIYzJffTkgRlkLaI4bA7/wjHmiy4HWgp&#10;p9T1YSjOFoUi9+T4tOeoPWAKcFIAcXmeTVJ19pNhaZuSS/1wykSP7AJjbr4OHIZczJEBxUYqDj9S&#10;HHurqIO8FInsDMXMdkZnhgyb8AnBXcjiXrbHpMxqQdEshTEGymIZ68GIxaEgkSFhfhVwR7jQhvgb&#10;SaKWtcR39WauFCvMh2HdQRWHUqs2ahkYx0StiyQLYeK2rai1SpOUGvsHmCMrKNB3OhkhpYTD96r4&#10;/uNeVxWe3DgNI8zcqXF9KNUpwAB2ujPj5SNH3EfZmsF8QgmBKdUnB4M9lfx73553WrPTX+yl288G&#10;KZ3umUNzJ1r0M2wi0Hga22GKa5GNKTytx3XE1gwyPTiNG46bapiHlh2Yb6KzwBTUNt/myVMrIMgN&#10;+mIlqL0r67byzuCFpoRYZNlMPDYNiSFPu5ac2yqZwZjomXxBghdeHdnnWxmvh47NeA58fkZ7dlE1&#10;Bf8yB19RovQ9U6ZiXC7gfV8jei6LHFlUsvAMZnfvwGSTPEveKVkWpImy8pL0xODjp0tDaEdA0gxy&#10;rZwRdnui34/X9IM3KJ7xZHLz2QEIpPX68Obn+ZgT7/rok3z8QPoSP59DO2usNyYSihf+eD538Qd7&#10;k0HhsUlO6f6bzjF7x9cffgCYsW4b1rZg3zve3++CFWn76nzIVyPx8XgPSHLM55Ho8cLPVKs5la6E&#10;w4pC17jw2LyWEoRpKn7Jccn9Ols7juCZ/Y/isTENWS6HuJOMZTmDPIeU16exmKPx4zP9QZCGTz+c&#10;lTLEkXL0jvf7HZMnRp+oSwMB2B87ej/Qj47HODC1ssz5KbOUOio839lRClhGd3laxzSetEbmFABM&#10;BucyYLvHTH8r756EQQgc8hL4wl5BkNbLRPBUeTtn+CYnmzCI+wsrJOX8QkODoQ6mtMx2xNxJbBU/&#10;GgKeDMNdz4FM102UORZTfpS5z1JME9AVkJ9WPZCTLXyNEw84nxnlNQIx6XRl9w5ZoRiUucQr2x+k&#10;+rSRJstZN6dj1epRwyb3qgR92lTeUmAlseQOtetL5IRWR3nJvenK4pib0BqhaTjOYUiKmk8ul/Lp&#10;+BG1Qb7rAdhYRxfPaY2Df5tuxYmHxHMtuzIGkQxe5Sfy4FjzrN9E9rm8iu6J7CedaMplOgMOGaXn&#10;MttXsQ6hB8q4SjQA1x47RmvhRGW9Lnau5gH+2EvHoIAVME8Yp//LOoZdAmJ4GxU9nw4blXUQU9ig&#10;c2bSKoBY86mLS7pXM8hTdObMv5MMGbbG9rmuY/A59jM4oY56xXO1YJCQstBUQfACg1CxiVgFr9BF&#10;AU/hH7NbZqckbxy70FxhoT9mCaqOMTDN4VnlnMwx1ek1MIc4vMcMGrCVL0SYmgUc7YmkGkcqV1Qv&#10;gDgzl21VJ4fCFtSGWsTJU2sFV+Vflz5Bt7mB38JPUUsDKdQIIM9upWBZN6zritttA9RZ3mpVh/KE&#10;+LyHwjBIYN4CgbUUHARvJNmaND9spWLVrEuG6HgZu7tYkozy9KnJXqeqEf1Za1EHpMAYZEd4BC/0&#10;v0oYRa4do2vTOql0IBIoGbmXBeSnnA/lu8MqpmD2oTid+5yoBgvL7Fm3WR7M3nEMyfQnBrhI8tnj&#10;/T0yU1sTfHeWwJ+cMzYmJfSfGJft5RzdeRdPxugdYxxKO0orlnGlOo8Rv/PPOTSwZ+8TapGgSaxR&#10;weQD0Kq2t7fPeJkThSCNWV8+ibMSwF7uWJcFnQidB/7yr/4K//Z//bf4V//yn+OXv/41vvvuC97e&#10;Xn2vjv2BZVnw9vqC9Vjw9vaGQxEP1nXBL37xc/zZn/2X+Nvf/BZzMB5Hxw8//CCwH5rJDpY9Egxl&#10;cZxaNTrBeB6b4oPw7ylvMZnhPCw+NB5h+O/FkoI0MDgmY1kEw350YJEyLLB0bFUdQ22ZKZnjrUll&#10;/+ihC5j/zxy5tRp8j+lW8U/gk9TBPyYYlsABh08rINcniIH96FjXRZpSAuqML4otPSBYOeLorWtx&#10;aJBWG2Y/QGQIBwVFG4KMIVjYvQ+vuOjqYJZeB9JfoZUVhu89mVG8Zxrh/f2B27bK+aoakNO9qMsi&#10;0DpLQ+9SsSRZ6hO1SMBF0CwIR+/Cn6YE3palabb3IX65ViV4ypIMVDVwCAwsbZXgCUROkZ6F2goe&#10;90N65mmBRFHZInjg8L0ye8kqpUxeGG09jrvwGjTcH++SPa/Z+lSUfzIrHrn6OUpJkNMGESZneDJj&#10;WrNS9TVOluTA45iyR6xNnjWBqVTJFK9NgiVzkjdtbgStUBXf5rosaIxsuKrheTo5gWNn+qo7SgDp&#10;qqoMmciMDKHmrLAR2aQvmRjJ/L/qjjlL4GR0uVYGU3X8dTKa/DdtZhFqHigfSp+dqUrBRFWXPv1t&#10;17AZI1kx1RSEiiWU/+SQNmUpFNxwvghvUsGoZXtsa64GsOthH64a+/igCnYoSXS61g647BPg1K2/&#10;8khliXIKQpnS0hjGjEYyBXBsw1I8CkuAYzGJAC3uMLXyWimfGyr0q9l5vuSOs2elHcwgarAmgoab&#10;BSvtgjSSQN5ZVkVLSwRrKd44pNaKx2P30jVhOnIv7gPmfFnWDfu+i7KnUS3fg+TRu2ZonA2DqzMk&#10;n7dn6ymywU9mVuggJ8PAqhhiXe1bnkl6srrs/grH4grJ1ZCx6XDCp7fbcPAELQlyCvXvhtP99HCc&#10;P3fHG4uGpOqLZudc5qjGhhkq13WNZ1F+EHSwJ0PEBkvpssxHPFhyGb03ivMTnC+g+JXh+NrgKADN&#10;niNfGWJlF7pmNAFtxGFlPWyLm+ZTicLggjl+yNfWNAXv3Gzj/mBewpPPSqSM7Uw7Z4fZeU/tukHC&#10;4YrOnZ12CeZMIl0Lw8YGyK+3leR40PNj3DicTo9E5PiYZlQYXJQsrwYzySSQ0WymtZh/dk74+aZY&#10;3+xT9ACm0fJFwpiHhxkorDJIG5Jl2js7m378FcEdX3q/F/sYzp/nn6c7nVhAjDXPTT55PscAnNef&#10;xpbpidS9NKNGLI8m8wnjAeTSIl2bWNGcE4/7A/0YqO0rWlswp2CCegneB/Qa62a7Y2N4WhVdUGBi&#10;wEDYYl10TKayGD8hOAaiPXdMo9Ee9AMCV3E8MYQu/JzBskVjlCcZw+k93xyKxAQVCgJNYEHk0HNE&#10;n5PAU9cMmGcZ5Tf2+V0XKc6GZFkd+44fADz2He39roYSKSai9UMR49p40tF7GGslNe1xHptkS5ZT&#10;tkc6p/nBXss8qp4LheE7i1WYY48xMZk0m4ehKV+hQ5rO6+svOo4FlNWOcgdscTqbwZ98vOR4uwBQ&#10;1Hskzl9CdyiewOC2gIHQPsA0ABaHLij61uhCws+wQeCIMu60kvfZGtxn4e+9Q51moM3a7Jua8GF6&#10;cOL1E5olr/vgGY+qV0HheKC8mgqZ4JDhGZ/WtwQyz7ZMB0YaRiZGyl3Xa868jxjq4Ca1IXSOsWKw&#10;xBzfW70uB76pwEv2lXySucKXp7rIcNrL76er/C6c/mUoQNsWuj63mCPpwxv7tRadseQND3gYQyO4&#10;zDRHVeig53t6Pxa9h0CcMKy591SjtxTDQSaHYACRNrsUImFigaixcwL4OkUg4rxWT3trcjbJMIeb&#10;IfK9ljmZDIj35G/jifKaptsac6ZY+7wqzlOR5YryDphjPBzUpLMMXpX1bqMBcrvLdOGYfswhs2MC&#10;MKkoVJSMqJaGmBF78oQFWxkE1oSn3rtCVU7FbFWHOOWAiMBjHEfHtq643+/qFDL+AhRihVWRrN+m&#10;cJdgFngHZZ6GBTzUCT8tYXKKvnp/f1dHtjro1PHS2oLaqjiZazXxK8lSJM4Sg76rtTlcCFliCRT3&#10;tzWZr8HHKI8rhURWa+Zka5JdOUf3cY8hFdP77NjUSd9aw7ZtqG0RU+bQrNImJf3M7LBZAND3BwAS&#10;SJIaFVk8JqadlVL1XIWtI3xEtGWqDViAvR/QXp4OrTiG9EghqhrwkFkOzYSec6isJSxV+FNVvua9&#10;ifQ8WabpiUZZZbn5gIZUSlUAfU4s64oGaDBBnOACq6PZuLAqFz7ZSR4InEPgVRRLeVhQmyrGlOaG&#10;4kNg1zHiu1NhX4Qm7T3zk59lBQFUMbGD+4Hep/thalvQ2urBkLYs2LYbCA/sjx372PGv//W/wV/9&#10;5f+Ff//v/wP+1b/8E/zyFz/Ddttwuwn29G3b8N13n3F/ffXmfW8grNuGsRM+f/kef/Zn/wIvr5/w&#10;2//0W/zud/8JzOLIZBaYFxNEsubDdftaSHuoweW88bVTQ5tgHXBu6nLkLPMmqY0WV2oW+oFWbxKI&#10;ILUVCWqnM0j7Dqxtcz2YSoUlMFqga4yO1pawGyjBaJHokFJNPbG0xcErx2SAJH1gWRr6OLCtDX2y&#10;Y5YTtJktm0eCcCgutjiY5XlLW/DYpZL0/f6QRAmtOGAiUJVsYmJT5ghAkQbcJM5ngsCFrNsGAnAc&#10;Q5WDiTEMiqhIc8YxvUKt94F1aWitCKzLtqGP6b6wySwoBQzUIr5Wa1Y6i2U4Gw68VlQzSSBAneOj&#10;B8RiqxU/fP1B4V6sSqaIX2x0LIs155R9EAe4+BHWdXEZN8aBWi1gV1MAUlZnXW96PgtQgFIJy7p4&#10;MsqxS3a5+CLUF6i8lgDUpTodC953B6E6jxjDqn/E/9g06GEZ8XMOvL6+4vHYwSwBIwu0QiG9puoD&#10;TSFbmolBXBU3OyPFTsY5k+bpwuu72Rnw9J1vvC4OQ1MxND7548/7QCm6fv6PenH8EDnNp3GdrzXl&#10;Kn2Jk3KOmMM/9XXNzEpDS0MKtR2nZ4YqHQYiAaevEAJDNwSaP2uGwDWluFINpgUjVKUdM2oQu5bH&#10;TAC8I70ZH/qTWaKcTSODtRV0jcazRnJESWHHAjdschu3YHVWXyBSBpLnRTZX/bsfh0SRFJeKSLsr&#10;rysAwrJU9LFD8Dcrdj1YqJSco8l0IkICsH56nX0HV4fTf95L7vF8xj6wgZ7GAmRyMMfI5Tqc6dv3&#10;8/JIpwU30uIO55t+mx/8oTGfbvzBtZ5J8eG9jR+d3r1uCsxJqX/86FA4/0LXN8/v0+WtH5vqRyt0&#10;5X4eFOM4v56VilB0TgoP4Jju2ajRK91w+8DHlS40PpPf+qfxtycXwWVvkhv+9IwP95bz3NKdVYmj&#10;E49TSjbFkGELmLjmt+dimTd25UdDOcu9D75/mUM4R75x0/9fr3/cufv4euBb6xGBpx/hXydHLZ8f&#10;zVA8+AhGXEfxB89IuiWrzBWlVzKJLYPC8E4/ni27APJzZewlOUV8UPosw9MN/v8spwtFBqI58PJ9&#10;BeJDDrAcKZOXzzz4vCrx10f0JGRu5yetbTJ2VBDK02yek4FKmvVxdiT+57zMEJW90AwU1nVha+Ij&#10;BscY05Vkz5JDkSARM56PUjLslM5+nFbOASVz/H94hk2P1OV2Wvd9CUNNnFrwexk+tJ8L3Qd5tt1Q&#10;7vG8d7G/kzndSxyHxsbjfvYdY9ss6/B0JkOWsVNkjPV5/qb35u/G2lwX+pt8WV+hDQm9ZQsi8/jn&#10;oF+WyU+/yNlhiMHpiSZKKyRnK06wGPXlMvanF3PCyk7DIHyDg8QlJdHhP46Nn+nPDN8ffz3zmpM6&#10;j6vepc/JtoQ6tT46MXZ3cgcI+9jOiQWhI2T98JkLpvudHvS8QpQyNfN1xmevySV/+BW0fn3vqle4&#10;taRvR9LIsxy/BjFMXYw5Gh+/JhNcdMA8nQ+IhtP59PWdEeAzeJGZnnN6mYqjeyRBOkubFDuFGV5t&#10;aXQyevcM9DEFosqeZUkUkxlLbdKMEsD7+7vACqhTeHSpFhbMXcHTxYV+ai0aIFbHpNpP5hDvQ8r0&#10;5xTn6GN/4OX24ltHBL9HqVXxaJVmh9yfpzarK8C6reIU8qrKyBQ1x3h26AjNZQxdAAYFYxAnxsd1&#10;Tl6RQeSQm7H/JkeEC5L2VDC4o1LUtjY+rt+zYKgnx1322vDYDbc6UZBDHDzRFZKdRGfqkT4Nw2Fv&#10;WIOyJpcDVzgFizgCTbL/Rq9Cb4/jIbCqkEzu6pXkFjT5ts0cZ4cjGGgymTTJANYnRvUiKNdnPp1f&#10;P/1sewwVybHX6Ixt3bQh5cTskdxVSnW/yKLBDmnOx/jrv/lb/N//z1/jvt/x/n7H168/4IcfXvB+&#10;f8d2W1FpEcevQv+8vErVm6ybOCQf+wOlVLy9veGxf8Xf/Z3sZ9csZeODVAoKswYVjF/bYS/ntfqR&#10;l+sB+vIkKdd9lZwLnXiA9HR5oCpsWlVat/OcZfoc1nw4Exn5GZE1MV9N8Hkiwr4fYJ5Y1oaenMNT&#10;YUYlIVGDZzyBKXS6rqvuqdJvOhbs6yV/jz5QqGDfD1+UAqlOpiYNfeEQJR1QbPSuFYurZnIX86fR&#10;9MAFEaG2Ks0YmziMb9sGsVIkGGYO4HVdNUFE11sDdrVUdO0/MIx9F9Jxyzm0ZpLCuwsOTdY8HrtW&#10;btiWkMCvmBNcT5Yl8gp0ijiS5XvsUC1zCEa7ZMFXhRySCgEJWAAepGQZYx/ifJ+Q7O/H4y44+UtT&#10;2CIJ1hhNWU83p5GkbxrfGl0w0Zl1vLV65j+p3kc6p21b0Y+BMRjr1hTFQrLG67JiWZoGQRbUX/7q&#10;V38hGUKaceVGhZWRWzbJxSDx8ZrSlI2H84GTKL0MsHJBjsRHNh55OV5m1BEZ18ZGVhpJcAwzlRpq&#10;VLL6OcIdba197D+5sakQKStCnyfZUTk935SRMCbJjEwyfSUElkWnTwIwCSTRQ9g3m1mjORRKJ+mF&#10;hjFMhLi/ZWN7kyMZhPXQsTnI/M7NR69GlAlnz+iHZMtY1HXR8q4cKRpaKkHKIEDaIIUAbxzJ05mj&#10;E7NlISCyJxyziAi1IbBBoSUO2qShlIJ9isDq48Dr7RN63wW2hEnLQ2SOxhgZunaQTHAQ9NAU3B8P&#10;LYlhFwC9DyzLCslgqErLE7fbhmM/vOOtNZMgBFQFGTVdlKDsnHUfCIJwCnJX+WwQsib4REa4KYr2&#10;qhTMzIh9OsZxKN+R1ZuUAiMJNlNRzXmNVprws0w0o1sLGOSzaSWyRQWPKUiRVZOND6N50UTcOPAx&#10;q0FkRggZ4fpkPD3KZ0Mh3JjD0HA6zxYHawnljykKHPtxetNGmD4wXnR+I+ZC8S3hITbONB3bf1sm&#10;O4dR8WAanpR0ia7PhnriDaEmR/ZSOEbku7rqDjUwL0riR0amyk7k5TLF1000NxrIDQMAXk6djT/b&#10;F9dDvC6W/VmmmE6WzAKjH0oOj8C3E14vaxdVPrbAuakqI+51mqru1bSyc/g2uEIm5zx4sMgZiux9&#10;It/D6ypmR6/TKMV37Dy73Od0fhDrF/djXwc7Ck5piRCvJy/uZcZLvmf07nh+on6HbW+f8YlzVnz8&#10;tDJ+k2l2fdzT9yk5XaDygp1ozekSAXGpJjrzNJElVu1A3jSFbYwe2I05n/mKzXuGvLJzMlnlLWAs&#10;MjcA5ak8kwBwAWjq+QrHgz3GaV/n5EVW3AFUgfuiFLBK+xHN12SNrOmMQSc5XyrCba5baUBaQuuW&#10;TUans1+o6nWSXWPsM2fq+I3tfUp/54dq5oU11WZmb4LUR5fS++Pw5msyLNsX8gwgzzjjcEDA+Fyi&#10;c0B4e/GggnxCyke9WftJJocehCzPbT+tXNv2zKlO9nfEU5SVqOwyXigRn+DNLFmWUf5vixo0kgmF&#10;XI+IcRl/sGwn6f1BmqEd+giI/X5+vskc60LIU4MxRsvCLzKElGWYpzOZ1tCaIVpDQuKQAaaLM8Wa&#10;KXlKdqPSSKECMqguq4RM+oHBlIv+wVr2GzQv/LmCahWdxZewaCaaOMHJ+bS+T3RZL0r0LIN2hxDg&#10;JcYkXed8zyrJeYus/+eX2AuJz/m+K93qfKfaBZMAHsNpnJ0P2toXH2YcR820V9211ApOWXYuZBKc&#10;YCmBWWoy0KrJSHUxUT2SPpHGbxLThlFIS9dNj9RPrXltbfLsWopAM3nmt+gMVIs7LjSEcdIrvEmx&#10;0qDZJNe1zmyIE31OgpzJeXaUnXVkdpuLcbYezYlgfOUqQrxawGgKZs+59qGZ2rDjCOgeOVY6W9WO&#10;fl7MNrPn2T5CzwqFPse2fFGxYnze9tFgIKweqxABZo+SQJ/sx6GJRoR1WXAcQ5riweRr2NlAVDlN&#10;7ckhJewFk8UurGQNiBXWxcS/k5MwijEGzCafc2DOjt4VwxkTt9uKn/70e7x9esPL7YalLVjrgkoV&#10;tQrsSW0NrUlVTKsVdZFM7GWVbO11kabztS6CN6w8tiimd7UK5MoC4dV3YDLmcUjjRcWwHQrxIZCa&#10;DZWAt5cXfHp7w5fPX/D2smFpFXVdRZaS6TrBx413QLO7pzYstHNfqsmVCUyBEDA9zKASa5K/IIEI&#10;kLMLzbzUBtWFxKmnge7s3AwdWHpZCEyB2n+1iF6jCSREkYUKdUgJjAwwuzjIWAPgAlFKCc+bBI7B&#10;nW8TVCpKa0bMIADjOJQGRP+SYPnAmB21EiYPHGOgd6G9yYxDdYyjS8+RwawV4KrEMIt9OkPu9jnc&#10;3h7Kb/feFWe6q0yUaoCi/EZw6gm37YZl3XBMxv/8b/4X/Lv/7d8BYMUllvnMMcOGZqD3iffHA4/7&#10;A7eXFa0UvNxeFNe5477vSisFf/M3f4v3r3efi/l1mIH7447bJs0Na22q3wptGLwNO4+Ug2aNjj3Y&#10;j9AlxckcDdyFJ0rPNpDa5KVa0ZE2S1Xf4ASoSJNRqZqRsyh+LYiDFlqFhqkZ01CnbJFm6ADGMUBF&#10;+tNZ4/F13RRWo6H3IU5zAm6vL/j6/i7wIsUaYQ6FL+kqM2ycctasISXUV1EKwCM365WKC+YK0vey&#10;H3CqXX30HYbbv+93fYY0BG1tlT4JpWBZlmS3MtbtJlUstQrcDRWBoYH6VRhoi/Cj27ZF1jOL/bWs&#10;DYWqQEPV6npArfJeqVk+SQCHikC/DK2aqLVhKgZXKVXloTYaXW7ox451W3H0I8ZFBX10Gbc3XRWs&#10;ekFj6GitKvwR4WBplFkVs77Vqn0wCEttmpkvumLyTob8070cag8L0kPFZGBdK6Qogz1wsLSmcgMB&#10;2QSgNhKYJirSZLcQ5iRMiGwCM1pRORFEbwalGRGm4Nj7lxflX0zpFyXLP0lKu93VnDdseJ+mrMOU&#10;PKQnpkwEJjUKoqw/FDU2GSCbz6kxERiBDZvGhcjyIcXCEYVFGjD61DjWJkaWwlsMn59HoRDYX4yT&#10;nSlX+dhssnEHU2Ds8dbELj8vlKG8FxKxNOxVGLNHPMLu6nIzO06M0apgt4YYY07Pvu5HB5i12/fw&#10;DSOQNhyYToxzCu4lj4FSiypVirE2BlgDL6bYtypldbXUmBvBnRHEwNoajmNIOcvjjm3b8Hi8g6hi&#10;DNkXZpZGFCR4pEcfKDxESZtSUnHsuzQH0Gj6nIQ+Om63F3moOlSIRIkQp3nxFR+zo9QF2QeQNuJE&#10;Z+dPEz2wKfqcDFX7jgq88y77HiVKwvPrZBnFefb91z1jXDDlz8+XuSXHnmr6uakZoBH5UkBTI/uq&#10;fLuSa44BP0fBDezGOZbFsTjJUcDR0xYQ6crwjIPzsn+UdWvn9pIloELgD2Y0J7sjzqt8cFqff8wr&#10;PevpubonmRcblNQcE4MIrIaFKScWNHODVdcwcPB0eMaL/d62vsZfP1gDuUgN8I/X6JxxocqmM3FO&#10;NJ/nbWMq6hCyUn72A0UEcGEbgtx92t4GvzcD9Cyh4nsuPiy4cjkz2ci283WFFLJyVHckXJdC+aDR&#10;Luvc/dlwUgva1Ddd5rmjw7j0Ve5+i8DYyTNn+jktpJuYREear92bcaLmy+d8ujbfzxoMhMQKPGb9&#10;phg/tna2KcwQUFaKJXVPD8fg1YlIRBdas3X0EJ5ki7Dg8tn7YFPIydc4Rs/Oi925kJaAOROQQYSx&#10;Ope0XH0aI50+HseP1vuJXNT7qNPcG2WqE9L0DIFdMXpwHCRXpuNFMMddKeldO9Pm3Ej7GMEgXWuk&#10;az/gSzyjwWbCwNA1TI5b2046f38oFqlg9JX0GP0CCLkRmM2vIBo1+ZL6nO3KlJGXaCM7fUQWhHFP&#10;oID9yE/kCGDHGsjzkjbrZ/jUZFhpiCllP08OZ55ZgxL+l4+nBTSVf9fUAIiyvmd0JeMuTjtAalBw&#10;lk9QrkuxIboCeYkxeaLCnCoX/dihGPIqBf0FFaUz4zQmgTIoHB75Yy1oiMu9E49Sp0fOoGU/3zJ3&#10;STLIlYl00jUKFVTXH00XCe7kzkE9X0lb+uAldOrNCg3yoYSOc7raFaqT1pZ+P+vbfDlzZPxoGgxF&#10;2hMyXTnulp0W8iR1XulvtuZ02UlzfsRw7OxYAF7ec/nxAY+IcT2dEK+Gic/Nacy+X/LZ5YRRJH3M&#10;pBOCEDjllNb4Gxtn+pE5dm1lglbj3APwUvRz8hUhKqDZ9WFZTcXbh25VCmYzB9b3ee8RMsTGj5zc&#10;EoeY0xwLIruTsnxi+B5/9GI9FDEUg3aRd6o2UQNr4hbgzidAMF3BmnBhzg9lR3PGekngRc7R6MN1&#10;1cyTeTK42n1kOEV1+BzYYKjjkgpqKWiloPcDlRitDMwptuHSFty2DaVIJngtVaA8dDWaLp9hOYMs&#10;DY9Qibw3FBBBZADq4ldIQTBmt8Cc0gIVMEvzRWkOCsnsJGnI18qCddvw+vKC7baBaEEpDYxIICuN&#10;IE5taBPT4L9CP/tJFpkTl/QMsp7nOQUDfF0WPScaZK3PgaFSCmAQFKML5MGcoNKUhmV/KQVoiUic&#10;2YDAg2lwzHS7fuzI2eWkyXIGYWS8FaqDnTiin39Z1zHEMRr2TNUlEv1Dqq/h/Gg/un5P/BOjGyji&#10;0CxRaWgYGa52Vmf4ixi44uabjl8LiY7nOqIyDWJXg+aYWNaK15cXfP/9d/j06U1nJ5Afv/8HcdK2&#10;ny0K/cb4+n7Hfd/Fafj6it/+9rdY1xXf//Rn3gCyAELft02bIHZ48B8AVMe9bRu/AQHbAAAgAElE&#10;QVTu9zvasqD3w8+wnaVIGhHeZ738sg/BA8zVwnzVcZq3TTOU074ILIb4fZomyk2WQJXYowO1Lpjo&#10;4FGwLhKYXtcVkxVrekoGszS0Nv1bNqC1hv14CAzHFDz8UqAOZeB2e8EYOz69vWEw4/OnzyBS5ycz&#10;9scd/eh4ud3QNduemdHUIVsKoR/D14yZwyldqya4SCb2Y9/xcrsJTJOz3RTcnBKkKnWTtR2ymO9f&#10;71i3FTwnHo8dy7KBeaA1ge84MNBqgfWjw5xy/zE1eKSBLCLHIDfNq6hD2OCOLCA1+gQgzmiB+JWg&#10;xlCIF2hzzaFBtqIQwZOn85Afvh5Y1w3bdhO9QQl9jCnNJrli33cJivaBbdtw7DvWbXH4lqUJ9NJS&#10;Vw0iyZ4+Hg/nUZJgW0AoGLP7Wayabf7ysuH9/REJshrEa63h/vUrOnSvd9nnowvvWNfmMDVFdfFS&#10;BB55eZG+flMz69fthjlkPSoJzFHLGpGZISqS8FEjzZMTCRJVCIGr4kyVGc8g+VhWw2JT8bEyYRcO&#10;fvadUVmTSlfJOTvayY1K145VAUuaWVb5YzA+rfyeqXZ8uj4Uc6hBM32p5PAJ47bmRJwfoGsin8NV&#10;17y2JvR8lTiyJuRndvSnCbBlDajyBp17UhqN79RyVqItis/TSgskM6fAypk7DFd8spStmTIpDTW7&#10;Z33kMirDDbvf79LoAySdlzXia3OSaLEIrVajMQQzgzS7fHSVhlSwLsIsbrcXlEJ4PLoecFZDjrD3&#10;XfCgesdxDNxebqK0LBW37RXv9x+wLA1taRJJnIx13cDoAFeFSJGI1+hWCiIKxb7vyrCMPmMyVyPH&#10;1lc/dBpSlcY1g8jcgc89v+F+ovScs4qRbJXkGBBF6nIRiTN80pXmETRzoXtzZslPzaIAAxRN76Tz&#10;r+2TPOvUlMjnkc4D7Cvn+ZozQuw2U+xjrMWwiC1jhgHjIUabdk7MORzOeLhB9GRPfdsyTiOW3+LS&#10;P/Cly/cyTzytMp95Rjg3tZlEsbWeajhw0BSHo/8cMIEHDZxfEp0VwQ+MXPFnxD5daevpG3bvaRqW&#10;vR1jOhv/IwxSStixpsT5PvlqnGje2ps572ZoIw57ttGR3uk6YKMLhFPNF8QNtDhrsHml+eZrjK9z&#10;2l/2PbQ15zy0JJvsjfOZSw+Lt1NPj2zs2jyz49M3jY3fxLV2V1ea81qn88h+lhH3sOx8n2q61tdZ&#10;5YU1PMu6A9kIWeBr9P6+Cvo/ebQYod6/hMwpac5uk8lGa8obSdY8N1W0X4tiRkL7D5x6H+j9WFNZ&#10;WRkleeRFMCYdzhIMSYsxuYtwNl22L7bNIEDSuqYselmu6EPxzKOeaeUqH6ic95k9FTF0lVNmEJDO&#10;gGX+c/DzeLjz8FNGuK+G8mrPaAUmhdYmz4mr3aHHrBAJIldK0SpA59Ky15OHQ1hcHdh5LZIy6M+S&#10;hP+gDd8rWw+CyDHlI6y4m4bjDVDqDWFDkyZGIb/F8W38vEC/S5qFr1UD5iSebP1YKO8OTDu0fZ15&#10;vTkvO6uKpwfL5CWCbtQ3DSK4Y4C/RZ+X9zjxJYOomyzO+zCq9awzQCS5psX5I5y3mN7sYQFbyxlV&#10;SqyOIiniC/rMzgCi857b/Qga9MJ5b+nEAy6nSXXKWKh0rWYcR8VmdvyeF47Tu08v3ZqznmO/pzOq&#10;to+l6sSYAUZVjmm847pp1eUnMZ/xzFX2StWMDdPoPtbF5YHKu5MeG8pueuuyvr7nJcbijwpHdzie&#10;+XRuwuEfspX97OFpbz7WW3QPCeEA11UFgMEaDGPLjLbMNxuX7bEmNUH23Rz1B0MrGhi1JApQ/uEF&#10;fFmfZdPV1BFA6tigaPprIkjo12jiec1tXYjZ+UIMIVLZ3FHuAvVyD3JBLM83WASCZ5sureFxf0hW&#10;NROAAvE7sbEhgNnxiYkIcwyU2rSKNrBd55TvFCqwflJmHw4OjkU67j4GTJ2w5ulVA2G1NMkGX5pk&#10;cJM4IH3/Aec/xr+aNQGsgkFbQA6LwswSQEv0NdQJXhUSY7BkCh/Hjn6Io4dKQUXDUhu2ZcXL7QXb&#10;7YaqkLLME30/tGeVyrHUwNB6cdmruqc1ZUyzaT4FTEqPU3psuZM3KU+mA1EpgmnNkZwg49DKaB5p&#10;/0XeTx+PnpnagMJauSZwHkY3pRLGMSRjHFoVAGCxqmU9S6HXX/kE+3NHt4BUAbP2TtEq9HF09KOL&#10;Y8+SHHiga/XxsCCPZ7YPrSbIOiFrNYQm4yU9UeSl6V0GcVNQSAJCNdGEzIHB2hWyLQ2fP3/Gf//f&#10;/bf4H/+H/0kxmac65SSbVhzKIp0mM45+4Pc/fMVvf/tbvLy+4mfvd3z+8lmcxccOgLRSwQJUpsup&#10;HqA4x3a2apO8WquaE5xsUmg55etaVW++nTkEf1qPnDcnX9YFvUu13uQJHtJwcNEmjlbx5Xulvf+s&#10;cvk47mhLQS3SGHFqNeUYB2pZNCBmcrVE5rX+PXmIw3pOfH77jN53WCUJzym61mAN1k5s2yZO2T5w&#10;7A+UKnjbQEC9CGST4lGTVp0ktmgQuwb/gSmBnT4Vl910m8loa0EpTZz6JEG1fhxYlg3AADUJJqyr&#10;QKYsy6LVDIx5dLy83HB/3LEsiziiD0ZVqN11W7FrA+JdnbrHUL7J4vzd1pvmAZKvV9VqAp5abag6&#10;1LosuI8dhsW9LA37voMaKR8GUArGZGzbJmd4TNwfd7y+vuo5Y4WBkWx7WS+hm2VZwBMYXc53bbJU&#10;Q+VGa+qcrlX0+UWSUAFIhnkrisLQZM/7gfv9IfBBlPU0CuSCCVCRANd+HO6PI5KeEbLvsldzArVF&#10;Pz8Lfi6tYijawePxkAqiYHoq1VQREQOInrCAry8rF7BGImGUsCvsMKMJeM5C/UBA2/fZyx/DKE1q&#10;NcJZEgI9ovmmdEmkUF6mtXDMiSzLsnqk2LDCvv2KCLNnusHGprpOVvYThmH8pNN38uuEdetGiDlq&#10;zq7PcNRISYrdOuPtsCqbhOexphs5sH6tFcTkEdmhmEzGMHrvKK2cMsaWtsC6igsekjVAEgZ9u90U&#10;XkWIr7UCYsmsM0VkfxyCOUQSqZuKnyY/rYQJqJCOzo9dmIZUQ8iHrVb0cZdu4C8v6H1iuVW8vCzi&#10;0J7DO2+vy6KKm2Svz6QYllLQmpW33PD3f/+Dlg5V7H0Xh7k2HskOiOyEvDrDmS0jImgT+j23BXwM&#10;cn7ODrq4Tm+I8xu6kVkxVoeJGapuPn34XVOc1WrOsA5qbBoOFCnGqySB65iJ/DvPGcSq+LLRMs7r&#10;xPHzlE3izho7M3oPEt5EWu7nxtZM/Cc9F5d3r7//k15hOZ5O8tOLvnHa/sCDY+kiwOiKndl4Ca8R&#10;ZkxycoxzepQawPa3Z8YqL/wooAK/LlUx/IgcyIM/z9nMGsFFdNqD0UgMNDuiLaBoYyb/DVpFlN9J&#10;i5Z+nI9K0E/+IG1lmnPMHRaRVyO2qkMkn424Gc5rr3txxpTWZ56LjmDZgKcz8eTw+vglurwqa+kZ&#10;5yOYJYrJhetCpXPCnNbMBi3nXBzTemaTjL/e300sy/rV25dSwelZZDxHDWPfbUY4Y7Q6wIIzbFma&#10;TjfsjgFbRzPM7VFhuMOzSpmMOm2MwZ/gWxlGUmAPP2dC5jlbD4kIANnFYXjK75FpnddExnA2knNW&#10;vWHfM7MlkKqzJu1tnvDpPvZZ6Bmc5mD3xUxn0ui6mAQJjuFbn27BANiaVGnZLjJr1n1jsClJMgou&#10;1unjQxFleoEcTTW0GLHXNhPXGwvywCwAkfXFsyP8/EBzIJzoCXG2JnBCBpSZRHDbz5EKKD7tc+aD&#10;OWGiJv4cNGgGvCxXjPMcYMy7os4w4z+kaS5aJWFwEfYUg8Tx5xLg0lcOI2z0E2eZ4de4+hEOzaeg&#10;kI7fEufN7ZcDuaeToI4JQLJjpQFS9IMxAnj6znWd0vseBMGPvHS/zVDvzE6b5ohmTht1/fLl/YxB&#10;bJd4oCnxKtv7s2wiH6zZHU9jT+clSVZ/WCVg4Eovl1GbbGVotmr+7CpTYi3yrO35NlaYfmI8Ml1v&#10;eZfi7LAdOdOyneosZlxn/mg8oNPzXSYqzbLdVKGYmKzxmMEQpdvyedx5HgzSpBsL2Ga5/dH6ynXF&#10;ZX+CQ4EGzJh9b40rfIT3SyqgGOyy+PSk9Ldzm8TvDerS+hgYX2LI7YYmH+37Lpi0c4AngVBRqjik&#10;xTExxdGn9qY0LQuM3GlZ5iNGQpX8jJuDzyrvLEN7jInHsWszPcIEY7WglFKVNaErKlrqUjG10spy&#10;u90JDw12OIyC6tJXXqM/RY8OHa/UgjIrBIJP4SKG8EzJwq54eX2Vfy8v4kcYD2y3N1AtaGvD4/0d&#10;fYdmp2pVKw+ceZKsoydoVLgjDMWcmBOtMGop0iCyxHno6qi29bfsUUCdQscOIiim+0Q/uusOQx0X&#10;cwgETilVYEpZIFuK6UUQrG/bO2iPj6MPgWOC2oioACbm2E9ytpXlJNeZxQE8xtTvC24zxgC1hn4M&#10;ab7du8rboRmvYhPNsYs+N4ApmFIuY4dVJ0yrGNSzk/R92ElSnYS04mdOyQ7HhUaMfsY4QAcBPPEn&#10;v/5j/LN//qf4P/73/xOMgtfXF3z+8gm3bcO6bsraKnp/4OgP0AbcHw88Hg88Hu/4xJ+AObE/5LyV&#10;KhjkkshnAYuQj6YDRUWdOMcFOmeqEz2CU1KlLzRVS8WqDRqlQfqQgNeu62762SQQSbZv74L33Kpm&#10;jSvPlKCsJCA+Hu+S/T0nen9HoU20sQkMTNQErVOKOKAZQlviFJYAiOHe//73v0etwLJIUO52e0Uj&#10;4PF4AGAs6wLCgt53yeB+ueHr+13mT6Ynkp6JSDY9NJu6NIFYs/kL1KCAP5XSpBFj6pcjyQ5Fz6dV&#10;ZElFzRwTyyL4721p6KNjvW3gKYGEY2ds24I+JJhW1hWlFBwTQBV7KEJQwh+OY2BZV6BV8Jjo/Y6j&#10;C0Tv0iru94dUzrSCMQ489gc2bdhZqyA4rItkgxu88cvLhuPQIEc3GM6J2/aCPu5gViiVPlBLcf26&#10;taZwSCx0rPA27+9f0UrVLH6hvaVtGkgJOBmAUSc7nnprVbHvGXMeYBZUCcCSb+DVCaIfdGyryIJ9&#10;f6BaJv6c2PcD27o6LA5AKEWTlZhxHB237YbeGUDB+/2O19dPKERYljcwM+ov//hXf2EqoTnnJCMZ&#10;sCZ8plaIPpadePE+kSo9VBAYdKK0Fi1HJRTwCHVfv6T3JGdYdlhcszMh7dY9x/PP2m/SHk0Js/uU&#10;y3U+IZmzpmczht4zqZKuXCYt0++VHRjJrCTT69jXTScLc/Cbgmg4aibAzJBwpTmtj+PGQTbVIv4S&#10;xdSIu5soqlgj1tT/ObZeMnxcUZSoqglkizwOLdORzG55pigjaiSWcoI24dNBgJY3WmQSCrkijHaC&#10;cbvdUJvQyeShjRAavDyYp8/Dy0ZYSiyW5eYZAYKZtHiXYOaB/bFDhPIQJjmlmZrhYFeNoh77Q8vW&#10;GLeXBYUqfvjhB2xrw+O+IzL5hEkUjYRatqeMT8tBcTEScploopagl6DRYkEoPQN+noyGdD0NFyx2&#10;UH43rFNTckFF4GhyWbcS6YkuGKe/oXNgXSPDDPNcm5Qla9UD5ijP9xB6cEo8f8YxblZYBNb3T8ae&#10;n2k4FlaUlfolJyXL1uxjsw/fsGHpdBMPQPnbwS+zqaYDTOf9/KBnhTt4YTXjlBS3NQ6lC0bjb6Ys&#10;SJbD9IwL4wW2mqxjZ4Y4dG2d3akZ8zH+KmJRlfDrHLLyqv9zvp0cGLIHaiz4kiZnoDqKXOn38T4b&#10;wJQeZp3fbbyAlGyKCmHByYtTX2lG6FIz5jieUUsLbpnFhXA4GK4emRxkgBANlq4vV6uTHPKFI8NB&#10;w/nc6Ycf3S9W5ep4l3fFmcQnqCPyb4WMdlmiciPL9Y/mYOMPvgNXmtLj5Ver3gEcvkZkTEXElNM6&#10;Uuyt8ZZ8QwkY2vqJ8jV9Gdn31Fxyqqz4eAUX0jChzRkNhFOr+nqUAsfjttJZIjECRBvT82S8R2WV&#10;4N8pb2EGqIEhRqogHouMsAxTq74gwOWfwwKwuhW13NT4ozgplKIujk6bD1HIjvMZSw432NgTn2KO&#10;5yjTmmYEKv+emGk8cLrNFGaDMbzS2EMNAMwZGNGaTTRn8Bq4/JIHiDFnWfzsYzF5BjrrWoZTac9M&#10;2qF/bteHPJb7cKIZd4x68oXuFdj30DK0nhghBX37autzJyTzxnhdKRSwVXoCGeQZj4JLycrHdB+h&#10;Jf26LpTuqauE4A/Ge2T9C4CW+s8YfzOdzRxxrpO5g6o4PrlDwXi2dNIbgLSuYRyiFM+gB2smno54&#10;grw6izWbryum/zAsef1pp4YpkjmuOpVg+0pmbaWC2goYRbElZawtZfzC9dWL7kNwncJ+1lpjldnO&#10;bx5DnLOzrjNxbmLOIXb0HJmhd6Kl9IudOZ+z8XfXH8/yItQpjscEgSbpOmPuPl4ds59t0UWCd8Jp&#10;zM/TmW3LvTVT0pvqQTIXSy3e3M6phghEFYOKZtex48eDWXXL4rRm/YY8i1oY9ZnP+fX6CFt35ztW&#10;qQHHDvdmcLZLBMdENwgdKK8NORPrndcQpnAnWBXbU9JzzJaZnM8e2RXQMSmmtj8s7xN8b3gMCRaP&#10;gC+ZhaIayHRoAta2hANWee+cgoXsNInU0FafWYr0AuDZxVnBAwNwxxq5XgrtPyCOOsfTJ6CWCeIS&#10;9kFJ8sq2EpaFDQmiKnSe9eSopeHzl8/4+S9+gU9vb+6YQxHbBCz4yHMIlrT1ASgk2OFWvV4IqPod&#10;P2MkWP9GT5b4QJAxjt6x9x392CXjWKud5hwoBdjWBT/9/if48uUzXl5ecLttAC3KhzS5jkqcZc3W&#10;nmQZthPW52ZgYhJjyG+S8EJwUFgqBWbPdQ7c8DEmmiYZkMrz0Q+hAULwVcr8t4j+PIvrNyHjAaKB&#10;OWUN+v9H2bstSZIcWWJHzczdI7KqqxvADICGCAXkw/KZsl84X0URivA3eHvgPpAzS84O+gKgqzLC&#10;3cyUD3p1z6webgBdmRkR7m4XNb3r0XmgVuDo4qw1h6iNRzaygLhLcpniDPOQRn9EBWVZpEG2YoYz&#10;arJhjGdJA8H9OPDYn+hj4uiHQLgoJrFkgrMm4wlEkfWX6EfX1hyGhy/QKWN0TAqIkKiksIx7O/Pi&#10;szBIviz7q0JTmF5Sizj1ltsdf/nXv+B//z/+E8ADnz59wocPL/jwzQfUZfEkS9GRJZt2W2+4rRt+&#10;891vsNzuOJ5P/PDjT+gsWNE//Ntf8PmXX/D6eKJUguFFuw1omfYMVK1Ot6p8VhumlorWqm6r9UBR&#10;qBmwZ6sPlc/WtNAappvsN/1L7H9ZM0EBaJqhbn6PidHhTRSLYk7UVtH3jj53FGqa6V3Rjx2lLAAx&#10;eIh+NPrA7bbi6EK3xz7RmhDH47Gj1eL9a6Dy5X67S+WKQsyIn6piDHZY28kS+FnXFXuXRr5jHOq4&#10;FsgURpEqCKVlAI7fPqY2o+yH+30EOqShNoGaMlmyLA1TE0v7MbCtd5TKqFQw+sRtvQFgLLVKxYjK&#10;g7a0aDDKMnYo9vbttqGqTTWGQACZzSXJnVUc3yS9eUDG47Q5sMKP1NqwtqbBjSa8uorjvVRS+SCZ&#10;9Osimf1HlyTS2gxSWM5Waw1LawKXjIm2rIA31RR/0r7vuG2rJ/hm+KZaG5jlbBy7QcFYVa2cznVt&#10;YEhmumX519oAAp77E99886JySm0J5X2tVVigkXkIrAxVLGvF62PXHoETrRS0s6p0fplbIcx7Fe0c&#10;PwFhrAVavpCVAlcFxChkUHqQSfbzn2+cAcmAPI3LJSiflbFUZhtY3qrkXIx7y3xlpNuY4ucqlGUV&#10;xVitgYs1jzBlmJICeVKOYrEAG7uPOSALLivjCro1rvQhXL97XTIXKEja2tccLaRKCOsBgCuKSAp4&#10;LVHCl+9Ta3SRdm1Gv+PRywyVogbyGNPB90W5ii7CxFUFluyLZ8izOM87SyOvAslGWNaC5/MVDKtI&#10;KMrohOm0BtRK6GNgWxctmxDBWGpFq4Q5KzxjuxYMHng8n1ga8OHDHY/HE/eXBeMgDN6jFPqypskU&#10;ivfcoHi7/jlL9Gw4nffbBBkB6V4E9drDM0pzqingju08pshSNMX+axwArgB4R3T/pjDXKVYDFAHe&#10;YWnMIJ8zGvFJ9n8uaU7nkUnL/sj5SzQFNKOLXMkzhdIMMzdCjATjn9N50Qe6geDGevqeczz93nWP&#10;3yxVWkLK111m+v4KyyuUMtZsz2Q4q2CKr/Dp+8yRuejuKee/Mih+h4ecHGfv8B/jB9dJXFbzK6+Q&#10;GQ7t5Cmh5DzRnBv+PdsU4995Oqc5s9NkjMfd4zBuDFUI85qASLNC3mbdGvOUO0zMQeqYs0CEPmWy&#10;ZsdSPNkNwnA6m7PVeKkFG9PiuO2RGyqfz4aFCsLpZ+sY2ZOsjtn3d8K/4+RsQVYELMhpz9jlbF5H&#10;C5gET3mHqlWm8hgnCJE4jue5GR+1wqnSCuYATg2WLvqBj1T3Q+Q3wQLPrIqaBcooOcJ8zywAbe+Y&#10;IzXRWXZ8xL4WJ8WoalA6Ign7C7Zr8DuKCejXLPNGKYLOY7CNis4UEjC3BpnmCDH2FTqRbwLeowZK&#10;/2RHGDiV5OuUyFdG3yuZ2pPjNy45Pcea/FrzvTOpyLeLOTgp6DLW3s6ulGHLPoYuZ+vkDlTvGXHG&#10;fnU9FYj9sGuN/jhVzbhuKd80URJ7Db+vZQVbJr5dR6SnleL5gUwja3rNKLbbRzjRpmPrTO/29bi+&#10;SJ9hmeOk95C7hnM4PcF/v3KY/KnThk1Th3mS6Cb/1WCfRMiSZ+LMpLyKQ5s5cSzC6Rx8/SXfP8kD&#10;w6RlDfkVyzoOmvC1yetAdAlw5jMbzuW3tMDn7+f9hDmhkN6zM3Ve6bzvot6FI1RKh0NWhe6Wvn/V&#10;c3wc70iF994DwNkRiOvSv6WMX1NqyB1uEvguvhBp3ZIMBay8X2jO+BFfltnGaDR84jsqz6wtlIfH&#10;hchiHxLG/rShnPTA2HszzKfRdXookQVt4Gtq+s4p21RlgtjK59cYYqtQEQfP5EwzZ13SskElO/cC&#10;OaZrmFlR0YxvSwIgIlCD9NGaU7O8BVaEmTBnB4s178ElyWIUh49lf1+LnPswfm3CICBgMHUFVa8a&#10;o6OUpkE/aVjILDKxkEKt2t8Q3Vicj8BtXbHUqjSqGNIGQaG8hyng0Eop4VRXXm+BLr7Qs3sabI8I&#10;YJJMyomh0BocWNaFMLs4AW+3G7ZtxXa7YVkWAJKpORma/KdubJ6ub131EwZjEnsMhUHoHLKeJ2Mt&#10;UdUgPoiiQXtxZA9OzdY1GOFJKlY6luxylkkq5MhUB5tk2lujcHjfEm10yNAscxECYw6gSHBHgl0N&#10;EfCW4ArzxGACK743T9aiuB5JOkrHljRw9K6JdDtAWrnNkhwnwY7pUC7DEu7Isp+nz5eNJJnBPLxi&#10;wXTZCM4JfVhWveBuk+4VO82TPm9dm2Sws/C6//gf/wf8j//T/4zeCeu64OXljtu2AURoq2TZllKw&#10;apNIkz/WNLyUgu224RgTx4D6fkJHLVSAKg7nYn0JFA7GmhJGf57gW6DAdjdOK5n0GoDQrHfpoSYB&#10;JckWT4kNYGmKqBjax7NLtro60gVCpjqd8SCUJlUHtck5WW8Lns8JZsN3Vljd3nG7LVhqwb5L77fH&#10;44l1e8EYUsEwJ2PsB1pbMBlomrnej462NOx7FyzrUvF4PtDaKrjQU3wKtVZgDtTa1MFbwZhY2pJ4&#10;ucI6FXHcEwr6sYNAmjgpvECwyysOfab0qnsKisBSXd8SfPqB233DOKZDL9XWcPRdz+bwZ+/7ASGL&#10;6hVKxiu2dZVn1IKlLlqJy0Iv++G8znQoP/eTHU71OA6nnTGlqm5pi1SazCnP2Hes64LXL6/48OGD&#10;0KVl06vjv9WQp0tbPakCU+y2fkhzU54iT4gIz+euWeUD82DcbxuoVgw2P1xTHhg9fFhtEp+TJ7VE&#10;Vv62rdh3yXw3v14h6yMDp822FNeRxoBXyiytyVq4KpEwP+HOiaT4+olQQ1OVFdZrTLF4qxKGowOY&#10;rmnbPS75e+6gc+WNLdtRBTqur3iSKSNfM9LfdQTnLCn7jxEZYOlv143c3jLmmNYLNjdTJOOZ+T03&#10;tnhqtA/xHsV83neeXo2lUNTPVgad9sH0qpMJZHMCKWiQEE9dVt+HyPCV75qymucVRqE6q7WpQnw+&#10;fbgmqPsQJn/0rkS0qNN7iqNpmlKpCg5P1a+a74007awClr8f+n05UDxZgPCrKJa1kHZZFkiUqqBG&#10;cypm1tJQakGrC0CE1y876oc7egdaXVHqxJMZmANjkK983ltb7bz3poBN3QDfZ13rt6fmst94j6bi&#10;eRYVDkd6GFnmwLF7Fy2dsuES5/vovZLubWVkYQxnpxRUwSQMABUk5THQPVReUVTIvnm2OYWciahQ&#10;J/172lplo8zmoQpkei/sLL7aD2lXdIXMCZc/Txarr7A5TU8r/s7LzhrRu7vIl+++MYKTTRnOKOPL&#10;hJ4xmTN/tLHqOpnxfaalk+Xm71oWxtfoTgZz5ieuVb7zct7tT7XvW6Q27QBNhVWOicutp+57gt9A&#10;yBozpFmNSnMRy6zV2LTvXM6f/R5rAoSBkr6rCr4REU9gapBGlEbNeposWUSwM8ieJQVdh8CntnWj&#10;83k6reVbHnLam8RD80eeJaLv+Tr5wrArDs6L3asAmDQJR8N53U+8BqnKBCz7qHKKoBjo2lzK+J1P&#10;389WmkR2TOsTZ9dJsDhKXb7o2xbhF6d30T0UNwbPONPmRLHMBEJkwBo2aV5tF8kMMLRiCNbIldLe&#10;pXXS9TEas+BSBKSybiGL6tj2Ohfvt2G0y+qgRfGHnR34yt/dqXfeo6+/5Brzn1kpvm+FZitbYyxz&#10;OvvnJ1qE+Qd93ExVA6+xzzO7QRNvNT4vtqpWZoFAJArsZIUKMOhPzZgptQTdgVQAACAASURBVJzu&#10;Zbi2NhTbE2uwTXReF/cp+36ZjpEDwzI+D/wYH2BO1/sy4JxKIt+37EzXgdI9bDXjfmc6NCwESg9j&#10;MrmqJzIP9fpSRw6RbVQKQILdiM5rYkG6M02pc+gir0Rcs+CO6uyrQSyQroA6M2bac3c6U5o/2/kO&#10;x4Stos/xV/AZ435G264EIFcC+BhsHIkHvyezxZCN7555ua7DVcHw1YnfQ68HJOMzxjov18v4Yg9C&#10;PiuudxbF6cxHcsHb8cQj3pEnp2efrJe05cbfcCK66zmIP86VgFUNWUwI/moehQ9JTxHLvMxg1ZGA&#10;fB3zRfzVM2DyL05eOC+F/wLS1ykog/R9mac2gyxK3SxZ1iU1Oja6JagjHMpTOOtjae3y3ihfcjiY&#10;1CNIHBVpDppt6XSkZ8aqmKz5n9Ow8UVSd3ZhYEo1r51lIki2NCTTcyqsAgMOFwB1nHA6S2d56QqC&#10;jL3IITEa7s575Tpx7DCI6uleUeUrjrlaC/qcCoEVEBc8p2N6S2ZwB1Q2MyjWmIpj35LzeKG7ViUZ&#10;j0o4y/MZli1j1TuMHkRfOoY4fEWv0WoVlqzMl/uGjx8/Yrtt2LYVTR2dxBMFLEECJ3XpsWDQXTm5&#10;Zwi2x2lMo3elxYpaigfDbCeWtqquomtoUDRGjz43vWdyiBqPm6OB6NCs7bcBdcbwdTAlU0hxWvRA&#10;kpjUUThI9tkd0TaKIZnZrTJYYWp5MKzSwuTAGANjQvZf6c9ojpkx9g4wayNXTjA/UbUe8lrGapVZ&#10;U2nJdDQJmrGfXYMaufpdvDpbzxxRwfOxAxtwu99BE/jD73+HP33/e/xf//c/o5Bgg0tmavPzWwXH&#10;1R31pYpt1A/pGbKtd/Cx45fXL/jy+orjODDmQOGqu0FedQEGZu9eUeI8gaFY25akOE/60dRAhEHP&#10;FnXKESlOe7rOaWeSZg2Lw96CDaY31FpRWIIHBOH1k6XxY9FKAOYD99sd+/FAqQ3zeOB+X8FT0uim&#10;JUeOAYDxfD5wuy2QRutTs6k7QISlNcm8XhcQCNu2aEa4BnHUDmi1SSY3gH0MqRhTTHtmhdXYVsGz&#10;3g/ZD6tKgWRkzzmxrhv2/Sl+jElSqKQBhMfjFQTBnhY9pjjRlEo4jo6l3tDHIbj3raSeBw2FGPfb&#10;Da+Ph+zjZGybQMyMMXG/bQ7vMvpAW1fUIpVvEsiQs9SqZPZTIfRDqnxIdUFWXmXJRZMFF9yy+QdL&#10;Bca2bQCzw2IBEqi8bRue+w6eE49dYEqICp7PJ7bbDbNLgEBgmxpK0TOsPGy93XHs6vwn8f0ZVNG6&#10;Ltj3A4yiuOGx/pMlAFK16W3vD/HPscytVsEKL0R4HvI9U5AlgDGxLYtRP8Y8wJOw3m5u/7RaDSM8&#10;WJ6KJX/n5HNjy7wKpXIiiCp0LDMaGaQHWO48o3EQJ2XIFVnAgKcY2n08N7FyQ9B+Z9MYbICY3EEo&#10;mjmlCIR80SLf0V/9NgRVdFwfUEzapIBlo4cYQAVYCqLZ5nF5Rjj2OZwprqzlPZAlmBPOaC43ulyg&#10;ptFV2aLzHlpE/mu2U244ZQLNMwjUCW6YxHNqJA0iONx48dLnyM6Kz+wfGYQxUjPKjqNjNutsLvRT&#10;IApnUYZjEUZ57gQNwv3+AgPav7/cPMvbDoKU20hktw/BFB9jYFlWzCHlEm0BZlFscVowJoFqRVsK&#10;2kLYtubNLwp1kELD9N59Qc2Ifs9kexPcceUYXu751Y2xKzgpu6f302mlciGPt8aPR9RgznkvyJTP&#10;T0Yyu0OBiyr5NQIi8v0i8a0iPGBaoMsVKlW8E9zHGwNG18AalMmIybQPmAMgriO/r83NFB434Ajp&#10;j8uL1JCxz7/yPV+V/DlfvmDv0fmtr76+4r3QlQrFPylx9mmcJY7sjnwD+4w5fUSn4Zuh/b4R/6sD&#10;/6/8vl1DkEwsdaGmYI0ph8FnhDcItyWYMSx7H+HUEEcTaXlcUfZT6HNMAZV0JISnwfRbXZ2oOADZ&#10;s9kVZ4fVsDHAB6N/hxLOgMMLANBg0NfWMsbMl/dPWdDpTIHNQWFD4NPd8u/Xe+ZRZFxxWwMLCJwy&#10;UP1349GW1dxPU2JbT2YxxF1biHF6ECwerCNjlAoJeM7kSErfz3zUfppiGYEMKCyH6QBRBZPpjZH4&#10;M7QawxolMrmRcGpIdsGAJgoeBRCYxMiwJlvnYyrPMExUKtXLLMN1E3pN3jcJJMYZL6r0+YlK0GHv&#10;vSTYFnLE5m9EROrWtIxEu9evs4oU2CWkYKIYi1mXDEgQODlMFgOQGEApihHK6aiqw8vGTWc6Akym&#10;XebN5liVZ2Us3rM8DMe6wFlUu1z4A+D8JNMtbCbpdi5KNCPVeJj1SolTZwfW+P1Zr9WnuUxwXmZj&#10;TY9/T6craYZ+zvz8EKikDWUGqMbfV931IqyN35oTPN6PYBrrGEzrZjYnss5J/3EHeJJr9jOpy18T&#10;maeXrZXRgssOUyOSfKYLrYh+Qqff33tmSKC3Yws5/XZkxgupxHmm977Pdn7kT4cLSOOLZxvt2xze&#10;ntP3/v731vJ6hk5i1AaZznQSPtc7yb+F1BdrWeGR+CFbxafvn5/EsExek78uCRmQjKS3qVEyHA1E&#10;GU83nmJ83ucimd7ErPaGOh8LKUxSwalShLTCxbKCwe5AFwc1UC/jyMQnUz6nf+W+WnNOUAu+Wch6&#10;8yB9J8vrOF8nrcR4kb5lnxcizz62AyKZ++e1NIeU8UUpid/R2ibQGKl2hEBAaWAeyuO1mZ0qAgXA&#10;MUT3KUUyuw1aMuSxwmEOxayuBHRZv6oOHCLp61RIMjf97M2JCUs0QmSEu9IrGeCVilno/jo5ft0O&#10;kdUvlRTWg3H0PehQf4od3HC737FtG+4vL1hWSSCbY6LS9MC8JBAVIGWAyrqrDKwkFXSmW+iYKg2x&#10;eSeBa0XXTGEz00Z/yP2skqVY2zfZt5iaJTDoems2/lTIAEYXOE5I5bTZF9N5hmDvWtawQ4RSZBsz&#10;W3VENO0jEIbJegA8B8Zg7TcmAnbOQ7NS5XrxpIg+M1kc3XMoLzRc+8RTqmaaDoVsGF0cmpYtDYhD&#10;hWoF5oQ1p7YzYucJaX3y30YamXDmFNgIAHi8vmLdbqBC+O//w3+Hn376CUTAvj8xxsDtfocnsbBk&#10;WzetpF/aInAYc4BYnOZlDnx5/IIvr1+0GqJdqurE0SmVB7L+67KIw1yzghuqVz1EE1L2LH+DAYzg&#10;s81TG2qOcKTbOkz1CY0+PZO2GvxQUZ5VGHUpuN1W7NoI0hOamEWnLlapX7HvO2pZBW+dC2olx7S3&#10;8fCcQGH0eYhjvQqk09EPrKvwpS9fBpa2YtcscPETkdtHRpcMxnFIgK2WqnsoPKBUSTyZY7r+NRQi&#10;CxDo3kMrGo4u8Dt733G73RyCZ6gvBFWukcaZ0pNudtaMdIEAqa3h+RDooi+vX3C7bYLNXas45YkE&#10;xkUdyIXIMb/lO7vqtgUgdt8YAdhuK/bnHpUDRO4Hg86dmTWwIQ7l4+iYk3HsT7QmDUFbk6TRnvoH&#10;1toczui23SFxvqINVwcwJmoDxgSYB1pbpMKgFBxHh+GVl7agEmGMp0IwynltbXHfoEF3PZ871mWV&#10;ipMi2f3kcyvoOnehDQmogAXKaN8PlNpQqyBDlLriOA5syypBirag/vFPf/wnmCEBU5bOmr1Fzpxz&#10;mK4JeCY4QZWcZKSaYi//l4lmMSSKTlJeEczGnEKV4h6ueFEo3py+6xHQfL+kHMh3hME7q6PItBJj&#10;Kj2K7N4pEgoSIW3XcXoOxf3M6CK7xhRDMv1AjVlXYEI5Yq2htXUpJ0MlNp80Y0WWRcdEge2oYSt4&#10;Fi9H8wSc5hxKjTFLcwDJbUj/HiAoHpXujZSMkCrMVg6lTmIgRSVzxpyVrRcXopUEq6xAy6pM0Gq5&#10;iZTSSafjZSmobcWyrE5PVAoGDM9c1kO6lwsMy94PKWfphyiOZnTzxJgHQNKA00qqKwHruuE4ds34&#10;iBKN/dk1w0T2WDDLxOdj0cTqOFxBg7GfCcsLkbl0sgXcO5AcwMlIs+CE05nr2pZZA1CpcWTV6DCH&#10;gBtYCKeInHX926AEINkTcTCycpANRqOBpIA7nel9ic64nG/ukXjPac3chE7fj+vO5eWWzWQC3s6H&#10;3d9w+hB8gG3lwjmmN9O1DIaXM2TkWaoUnkZtRhPFG3lv7YtpXYnPX/C1sb2dKpx17Uvq0JaNZSu8&#10;5RREiwZxl/V1PpjPfx7jjDVLIgGAr3EecT7j9lybjIkGydgjzV5I49GNkDMzfX/gH7MHUAOL/7wn&#10;iUpiz82osRLChF1p2P6Unm8Y3o5T7DIgN7OytU7BCXucrvFkxjm4mOmW3uyHry9iXSNzM8vMmb5n&#10;dCbzns4o5EOGf+mkxPu9mH3VAlNblUKLrNva0OlC2ALLlJTXTeNX4SQzIz3GDxDVkNMEQLOJzAlJ&#10;MCPIsokD59mMo2p7j+n0nelN9lJGYWXkxtNO5YMz8wvd7+TAddgLKr6Hwa9jDy1TWRTO+LyU9NP5&#10;TshFshHaGaOgiVjr9DPpTMb7pQkYOT2b3pWNOFKmnIPbdkbYvuTjTzqEXV80sx7wezhrU74OFkMU&#10;IA3kD8ecnp6MYHokqw6hDdB0LtA1KZf1Nvl05i+yd9FQ2+6NtNYu4fya68vuDYqA9cmhmsZwDk4C&#10;KCmoY7wq2BYqyTmKsk4NmSjWpvHA4A9J5yKFhEnnmtUrdjLWYfNU2soDQREcWoSD3PQ7st2SA+d6&#10;UyuWla96rzlZbIuE6fo9Qm4mHbKUE5ROHq39Twd5YS1uAPgRI6T/jCaUJ4jxmntH6HpoSnypttYF&#10;GTPQz5pmh/oaUsIJd707nV3A9z8f0/xZUFjcN58vwaaOPc62RUiTtC6myyjTt9v5e3kB8zrbmdEd&#10;MPmDfN+0bzh9Ht+3DEsqJU8FQEAQ5d4CRs9S1hwOM+FVkQlvjQtDB/VN1rMI5x8nXuUnmjBO5+dM&#10;h6JCx9/zdD2B7UyqPJus0tXgBVSmib0ilTxjRhUDQexiry5kuXaEFnjqw5MmIM5apbNpdF58Y7UH&#10;AFKFkwYS9fxNbVxmuNGzxHMy/rjph4bNDV0f0sYNLgub4s2y8vIJUCniFCri5KhNshRr0QC5CQaS&#10;sVmJPCskmNu1hbCskhVb1eFhFaKA1O/afM3ms2ZtzEA/BEP3drvh20+fcLtt+PjxG5fJY0zsR3da&#10;MZkyeIJYcLML2ZituSVBwA/IFkjBRUiY7IQHp/fnw9Wox+MhWNNq9962Db/73W/x2998hw/3DyJX&#10;dY8nVRjXrVRAqILpDiv6SU7kKY5SJnUEEoBCWsZfPJgjvayU1pjlGaUqBvYU+qTgsgZdwjC7PukI&#10;ysOly6RyH6XLCGMOtcfVKV4X1TOF+rolhWs0SHJ7i+j3ND2ru88JVgiVOQaOLlXjQxfWg5+TsSsk&#10;ilV7me4zFQqljy57oNj2BJIKAdYgF4UcGOZLKUVw3ceQ5rimt7M0Hc0s1DKeWfD5XObwnDj2Hbf7&#10;TfRwLphDrmcCfv7pZ+z7jv/zP/0nMAhrq2jLimWtWBZ1KI4udM7Adlvw29/8Az5884KlLVjqgtf9&#10;wBgH/vO//DP++vPP+PzlVcizRnPoyVOhO1QHKpKdXkvF4IFWK7755hO+/fYT7ve7Zth37PsT5tS0&#10;pAnR0aS5phwPioxpzRxelkUbdtpRqXqWC57Ph2Bk14JWKqgRSmlnDH5YUIbQ5wGiKn7DIUfN8MmP&#10;Y2igQ85xqw37MVBV31jXTe4DcZgvy6aoAgSUguchtLGsm6IDKO2NAzwVP38Cy7qgHwfW2+Z6xZwD&#10;a2uwRrYSSNGAUyGApAnsMQ4s64JK4ocq1FDrAhTJLIbOt9aKw6A3NIgDtYWWpYJHQVuKViBooLEL&#10;zIs1J6ZK6gQn56Piyp/ar82CEPLT+rAwpK9CdWgfkwVqK87hEDiFJBhj8sgQAJgD9tgx+Yc0p93W&#10;BWMMxxwfR5f9b9Vl0ByEzdZ5WyVACOGpyyLBum2VfgFcmmbyR/JqLdIU0/wo27aCSDLJGRNUFNpk&#10;WbBpRrk0ABa/Y+5zVqpUCdVWsT87aqtYt0WqbGpBqYBIP0+ZMEVdX5SjpapYZI5xlu1+jb8YXj4g&#10;9zEBqR8iR7Hjlvn3qUpnKJ9J2TVGfnoZRk8MxcqvvEEbLPot75lxliPqpNQg2eB0ymLPye9EbN+O&#10;67n4mvJ7ZZ0+gbSI76yCKW0mCOwukmkk75yuZk4QCyZAzEBK5kRSkOzbnmXgtxJHVakFXXGCapPI&#10;0W27YdtuIAK+aAnP/tj9vnNKdG2OqQemomoWNQMnvGJTzOQgxGeFhBlsaxNmpAYlNAAgUWFhdLU2&#10;LSFioEkzgamdh/voXirTNevBHGHWUbrVFaU0MCSq3LSpxZfXV9y2TQWHRAJrlUPc7cBpdLnVRRTK&#10;ZDibAZixf+mCaZ+dROakCRqQz6opyL7ZZNudnhGZkCZIyAg20VJ2BFzPsrACUexpTsFus6clWsnP&#10;tveEz4rwEyU3AgXiWJhgFsE4LrjM54yMtDh25sxY9AFno47f3CfpTrpshHHtJZCnflqIWL/0hhq4&#10;p4PrcztnJvpNYw6/8nIj5ytj8mX278i/3ihFDQdfQ1Nw81pmR8rJyWPLeoY6ijkGx2FOwcbrep2u&#10;ye/oRqRtmqb4GoVyBBVO1+a/de3tVr4fbHxK6ZBi3cx5neeugXM4dMOlwyTl5/oSJP5LKgT9e+/Q&#10;iV9m8oPsSF5F45nW3yGU9/fkfO0p48z+Pn2Wefr5fR9xpm0GLJgixuPbc0MlgnyCQQfdU/LlEmVf&#10;1yjJKoJhhpvjWH43p780P46sqQhypLOPREfG6xIERs7SBotTtmgz5Ihbq6JUOJRfMjgXYA6AquLV&#10;UQpYO80Fj2fWJtZK6BGQinMU/DKdQVt3ikxkC4hZgE3Ev6wBob3Tp8OcMWd6EDqg0/WZxFxenNb5&#10;/CrOgy5nAheS0D2Ie9i+GG3Z20mJ0ntMzTwzSD4M9gRlUgfLFDwoyaScFsgSx/wYEcz62jxMFlqv&#10;icxz4qe9X5D5m/NKnV/c3vYw+M5VFyUCpGdjOPUBSjpt7OH1/Bu/cPmizdYAoCL4PRFJ5qrcOpw5&#10;ZAMQenUdMMtSUnozPdHGp/dShSDgEokMXPtUqemOR6TAvvP5E3fyc5B5OQD0tLbMKaud0smns8OT&#10;9FxZvNASDLL7nScwCyIFh+EwEGBragvHEZdC8RTksQHp+p3PMd558bs0aFONTGUgmofnsxO0dj5l&#10;yluSzEysTJ47L/R00v3eeSVe4lYMx9/+TKWl9+X+uzdOcwieREBg2J7OajjnyNcmRm37PRGVplap&#10;kaHHLPf2NIxEUye5SBb0AhSjLWAemLXoScc1AaIBhumvrNjVeszcmRnPNgvTgtOUaD/WZ2JqZRUb&#10;D9RxB2+4zMlfQc9It41byHVF+deMFpjOGiaLw4S0mR4YWGpVHHDNCB5DsvAqgUjgTQCgsMF2CT0X&#10;aD8Plqz4Vos6k8VTeowua0BVEnSRZPyMDF8p9RfsWuYhzvUmtqH1ghhjoPdDbS8J4hskJlAxaKAw&#10;o2qQksnSB6S+CxowHkmXJZaG9SBxYA8McGfkarnn/tQMRWns+/LyAZ++/RafPn2SyuTKKEX00dYa&#10;upN68CoLmuQKM0kK0cCGViFMnkAX7mTfncdAXcW5ZXovG86z8XPKleQk52UIkyxE4FLAgzXzPs5/&#10;UdiVq0ZbqAjMDmv1g8oQE0mlmDOfFPLNZP90HjaZMRV7fPSu/M4C10IHRXHCZW2H3j/ZG8xekW5w&#10;uRIEGeg8nC+OOUF1hcmoOSeYejqDjHKyx8+Bdd+TlIFtiSGCjb3j6AJvIfkRss6vrwKP8cfvv8ef&#10;//xn/PM//wvmnPjy+TM+frxhthWWcHj0jkWdcDbnQgWvxxMD0pvsxx9+8kxwy7a2vWmalRtzkPO+&#10;tIa2NGzbitoI3333CUSEl/sd//n/+X8xh+g34OLV8UX9ZU0d60A4UFmTH3oX52Ep0gRyfx643W4A&#10;EdpSpTEsM3gKrQhXONDKJo52RPJjaxVEFYMn5uzSe64U9DEES3xatnZBLYwB1gQPYD921CbY+30O&#10;0OhBr0TYNKP6y5fP0sS0LNj3jqbwGXWp3oxyWVfF1haaWVqTe5IFDHWvjiENJXXshTbNKq44+lP3&#10;gVGL+KDaKkmbzMC6rFjagq5Z0IJSwZLJvtzwfD5QS0NnYG3SVdTgoUjp9+PHD3h9PFBJA5waXOjH&#10;cEiXfT/QewdDnNc8i9MwT6NRdsiVQV0CMiTwwGNOxYQnfU+yqMU3ps2uiwRzxhgCY8ITROLA5iKI&#10;DiDC8/nAumxYFklobcsiZ1l5UmsVcwK1ivNacO0HQAXP54F1aVHVoJUet+0mUMtgD1IVxTrf9wO3&#10;26qNMSWb/DgOQM8DEWE/dtzvd3z+5bNDznTlrdb3oll0OJhicqpQCGEzNJILE/6BGjtXY1+5C0TR&#10;UcPMLlHG5HRsX03PhOnoerT8X31YuKBN8NNpAEnPSh/R6YF2dXaCx79404sz5p21zIv4IPuginiw&#10;yXG+O6f4g0w0r7sbaRfFmmFGG2LdYUYgfE1Pc0XsnzFN65NsSm4xx0SJ9TQmuK4rtm0DEaO2hm1d&#10;8fHjNyiF0JYFo3eMLoQ+mYE+gumVt002JxFabej9kAOuGEeSLQJ1mkt5z7qsKIUxBoE1S6cWFodJ&#10;75q1Lc1mpPShgabRhZaZHIc7J5p2fD4OUWqWZQFzQe9PAMJMJ4uyxYCUUNzuuk6KQ07w0hFTfgdL&#10;qYYr12UGTVCi+7w3YQ36+jie0/kDpxpX/E9nNF7sxX90oehEK8j0EcGlkwFLYh8o9J803dGjSaYA&#10;nzTxTGdGj3yhQzmjpkzznD4e4Gr8AB7VefcMng2FkxP8ZAzJ94rRptK/Lf3XjMTMo75q1zJAlM9n&#10;OCRiZF9//apZeeUZNr836x1ZjPoFcQ5Y5tU7TPnszA5H5XVkblomOr0a7O+9PBNIsfrh97f52Ge2&#10;ZxdKDYLI7/o03NHB570xQ97PWwZe9xvbf/qOFTFx0LMb1Oo4y4GY7Nw3x1keO6t1bJ3L/VKfTjjk&#10;TtedRpWkkTm8ThPhuM7ZAMXz7R5JdgopvL/eZ/oKfGB3GFxpzmS0eqGiTBZuDAuv0Lj8THBKRB7E&#10;saxoqyIyZ3ahFBgiYPbgI86ipsX81fAagX08bQ80e4SKlpMTwQDMBMuVnDYJmtFoaYM+3sSTTE8g&#10;ggT1yfdfjFf29TFDlMjW29ZUJ5XPtTa0EbiIwJs1GAEmPlV4UMpgMkqINbR3g/b9rF8Vojd7en4Z&#10;/zIdKB995wtQPmm6lDM9Rj6csQbkWSd5JF41l+HVwIKsI5Xh0auB2WnNjd1fY9LwbT7xjvzTJnVd&#10;BdOrrnqow3iZwwEhmy0oQppZT2rskSqhTbPdbDzDaV/mXkver/O5J5AbhtmZDxuKTuW8HsLT4kxp&#10;RrLzM5PbBGgmZxbtoo/AcfUZcLi6tFIyPuOHLpPsWcZnleShUBRETmDE7PRmfMdo6lxJFvqQTbkU&#10;SlVsIVsmCFWfBzKHKp+c3Xmuwa/fPiP4N77y0jmrjDvJJroGaUI7yEENr2pJz0U602bznAPFfCKV&#10;0AdKLLrN5q2BJrMlSxGy8urgV7nh73XuV74RAZ+3a2P3K8XgRnLw450AO/PlfXZcb/tXeElwkZky&#10;wAO+Su5vASjjXZkHUNqLYoEm3UcisT3soNCMzgd8+jfkTymU0q3eIxh2XmfJMR5IngwqWiVld4+F&#10;Ss9iTP2CUbzxGCeIJAM8u5wJVAnEIhtB0oiwLILrLPCXA2DCuknWZWmS3UcFGGOqXRBnxPuBlCKO&#10;xmTzEUmVidHUZGBpC46uiUxEzv+3dcWY2oAx8RBz0ACSIf587mirOE1aawqNBkAzda25PFFV3kc4&#10;Vaa5jsLJ7oLax3JmqjpuZX0Gjn33rEhLwPrw4SO2203nWmABbPtO6JWhd4pjUGhIHIW63iRqgMgS&#10;5cPToC0k07bvw88YUU26FJxeTLewQK0EdiaQoNWugWCZuyQN2NmwYLb97pA+xqcpMtoHhiaWS7BC&#10;TyuMJxp2uQR4puNAK3U6DA6DMbXC2mSFJ7soXbtzmCTgNI6BWsOHtR+7VvRY8I29AkvOZ/BY0SUz&#10;XE3R3iXyjHzeJJP0JtAQLD4OgmAT//Vvf8O//uu/4q9//wX/7Z//jNcvX/D48lkgPI4D68JqazAE&#10;LmLFy/2G7SZOQ4NE+tvf/4YffvhBsvvHxLqs2PcDtZI2adRAicJmGVze/VbFKanzqxBn4f3lBeCC&#10;bdukFxsL7nWtArExtLKktoZWitKT6DJNHZ8vL3c8Hg8Yj62taLPQFdt2Vz8PoR9An7vDrnz+/EV7&#10;rolzWBI+5B6lEFpbRL9nkcem10gQbMIqkkspaKvhQgv/2pYFxzHRasW6rqBSsO8dPKcEAgph9Ej6&#10;qrViWRp6lyaryyL8Z9sWLMbHJqMtTSs+JNFxVYd5a4vgsasNMcZwX5I947Y0DLYqUwmoC8yWjHvy&#10;RKsNVIWmzKHL3L06aFs3PJ5Pza6GNuEMO0PGKRQ5Vfc1W8qsgoEhFT1EqE34yHGIr2yMoXBHgobQ&#10;e5c9ahX9kMBEn9KEc4whkCSbVgSQ8JjSgOOIgDYBuN/vOPqBb775hMfrq9KvBG2GwicbpPLQPkTM&#10;jP3YvaIA6+qiy7Lba2sYc6D3jmVpoCG0PPrErhAukgQrMD0ZiWLMqed/akPWTZvqQqFVCprq5+1q&#10;E2WFLVQ1JCZ01qVOhtflX+GZMwRQiSh63CBdk5v92ab7v+8ogG/MFjVQAGW49v2knFHgewLQjG8p&#10;mzzpYe4EOK+NPUN0IhNuV+V1IjzoOTNMv3MyrHTGtr4q0EUhv2qdSFn5l4yAN+vwPnaerYUYPvD1&#10;t3Ix+88OX2sNhgMuSpociGVbJOICwudfPuPL69Nx2CS6LPMpVLCuhOa3EgAAIABJREFUC3rXzuik&#10;GEqseFhFy0P0mTylJKY1QlsalrahFEY/gEd/Yg6JmI4ObGtTzCZzPl+MillwHBK5krITESbPfQcg&#10;pTbGjEx/BEQJOTBQC2FZlohQa+bgui449t1LU2q1UjOL7uv685uwEdzZDNuAsyE7Z5wlUzbsRFB4&#10;OvyVDYVwWAZRGMZbPlHXOgpFlnVTS86N0HkyQZx23hlGJi9VYML4yooVKXa/49mqcWFDvzashL0H&#10;29fz2Xn3ACTjj07fOs/b5z/P+0RvjPyrEWL/JgcjvX9ve+qbs5w/f2MkX7jgO5a3QBeoym6QAHl+&#10;ulBi5OErG+au6NPKvGuw86/NALEOfl/DbA48ekKRclWYIO7n51HcjADk6gjPkHNaN35s806G13nk&#10;Lp0odzz29y1TSpVmh7mRTCK7Ji9fXols+IcBLjQ0eYZT2c1G+zKneeRfcPr8THOZVvj0NV/1C61E&#10;MCpuJ3PMJ+NCf8UtqSTn0j1mnCZSI9b2v2g5NVhyfQaAorRja2H4oTwnhhlWZA5gwDK8TMmLJsCX&#10;udrw2XUbhwvjwZiFQBjOU0mVPLA1EtO9Nbg0MpoqIOqiQ7ijJV7OK8logy7j05merrvuS54Fa2l0&#10;nDNmBpWqx5jBCk8Wspt8/u8HpzidjzR2is+vx/ztPp8HnGWATympbQa3wmCcyAvB389kx4DB0Fgm&#10;tjrbpiqsRNWIVuT7nJhqgEumc9HMMXtuuDD5KzpdrH9+i4E3gTMbsJ21a2A3/x7vhT5hulR1Q0f2&#10;gPy2ROSOg/cFq2XkxmPe6LR5MxDZN+eMWySazcN/I1BDciZZzvpdzt/RmzJYIDEvjMb0ETIiyfvk&#10;gXWh/2JOI718XvbuPOrk7HZnpzZAO0XrdT1g9Sc25cjKdxo2Z+9pNfO/sTLXlbq+wgl+Ys6hQ7Pp&#10;fe9efrrP+1rFmR/a87IzV3+5XHcOnJw/Of+WbR1OuMbvyZ3TfX5lUqITFHeEs2fCXhhKes0R2Z+n&#10;oE+Stf5d5H0ymjvrXuFPOzvCffwMhxuBn3eGgP7b9+dpvbzhfDqn2RmeMcNteAx4QNbnY0N+j3e9&#10;t5qhBqQ5xzcIEZw7lNcE44Pvgb1qLdjHDqIhjhGFJxGcXHPGTNS6gMcTklAltvMYJNAAENiG2afz&#10;G4eALFFJciima62C38w8sa0b+uiYrA6T3uUEFAqamdLg7vX1C+50Q3X8dtWyrT8UEYhW8CRMhUBb&#10;ExMoEN3EeZCujVes80SpK0ihTMYcgcGry1hbw3a7oS2LYi8XGFZ6PyYEwz54CHDZAycGC6wYtro4&#10;0IaA7HrF5/MYCrk5/R4W4KuauTnGUB+BJo3VCkAbSE7LuFdZO0VfmoMV6qVClk/oj5kdXsac+nlf&#10;mQgYO3S5MHlgTmCoEzFIU2h1TKmo7odkfZsoZSaHNCjeLJFgXHtOEf/WyLI6DJzMXbJB4dULAuci&#10;PF7w44tWksmcrk2PR4LpEYe5HERLOGAWR2JrC9qyomhjRYIk4x3PB376+Ses66oYyhW//e1v8DNN&#10;jM7qaFc4SD3ny1Jxv99w225YlhW1VHzeX/HjTz/i7798xpzAL798Vpxm6UtkMmo/drdZW226Xwm3&#10;u1Ywb/jy+sTRJ37+6WdZU5XHcw7U0tyOmMygMbArNrzpYX0M3O839H7g5eUFx7Fj33e0ZcHSKm7b&#10;JlAeJDyxVsIksS3GLFiWqv4eWVPjA9YGzrKlD3VeAgAxSWPEIZWjhQEeahNoNYgE7ELvLqXidr+B&#10;SsX+fIJI+jyIg7UBEEeoJcjc73f0ObBukqXPc4oTuFb0fkSQRasCaquC6w1g7x2MitEn1lvDGHJ+&#10;qcizpmJ8zzGw3RaHRWFMtKVgqQ2DgX0XiI/WBNqjUPHM89smQYreO0pTO585YJQgsDRjTGlOuTS0&#10;Jpnpx3GgkCRmsvY7KlRkzpqwWmtFH0ecHYhTvRp2dxWnOMBYtxVjdK9OMF/g0mS+Zud/ef0iQQNN&#10;nB1TqjQez6cETvrE7bahHwL/8rof+PDxBaN3PJ4PLG1FqxUPxQLf+0BpFbVUPPddAhtj+BgB0mDq&#10;ocHQ6uejlorHvjs0j8mOfnTF7L8J55wT+/EQ2v3993/8p0SFLk/PMpaUmYdwJhhmJCnjIGVq+nkx&#10;w9KKHOXCorjFqhkmwwXpYmOenHVV+dfvp+YmD8eDgSktSEMi/eOklL51GHm77zD3kI0Bc2axCi4b&#10;vo3NsgYJ5GVI5NdGZhcALz2VfWP/3O7myhHZusf+hO+HXNcnH6eOuiDdj3VOeV2KyhhWBlVQFa+7&#10;DxGaAgciGdEGjj/6cOFcS5UylNcHvjweilkHN1CXZdHoTHSxHnN46ZuU7HwAq8NZsL8G1rXh/vKC&#10;0hpqW9zhN3lKxneBl7IPdbyQ4ntDmaxEICkOLgSrk70Q1jBwSWi7iJAZPYRFIYmaLuuG+/0F9/tN&#10;S5kKCoWD33CUGFoyqV2TM0Zw2L3hWJZ9n4gMKj0SpvQbXRlkgNO/7buN009GnE0nfKUnUicKyA1C&#10;P99u8NAbJY394JE/wNYv1lHHx1o6x2+NpHAehBPP55WPpRqLYGi0MwyVnEFKqtjm+fm8cTZsTn9T&#10;Xku4ge8OJsN7zZc7f7LsNWcJ/rVS5Pyc9KurFfPumgCkgTl2/iPP4vTTFM/sxKE3o5CHWAaTP4NI&#10;e+9MN3zeGlixhkDQQm5sBYrP3r6ML1F+y4W3vGuVChyOLjNCYIEkVY7ZMs/sMwukhCxhFx9qCJ14&#10;P0Ulip+X5OjUcV4zj83pmknA8CaJ1IGsPRj83nG57InvDZxe0vL5Wr+l1ci2c7okMT7zmtv+nvYh&#10;BKi/ZVmymRYkK24E9i1H1VFeg7ivnlXADaPshPfxO23EGM2nWCiwx2WfWEsE08qlKiSvGtOxhLMi&#10;MKajpbcZwXm8Old7XpKfxn8LiqFMQFMn4NVpFHBXvv5FjP1szGbs19x3oRBpibXBwGmgwPmniR3W&#10;cvO41gILtqVkzW0Ku95UNQvFt8gdyDG2+Glr598OnYINRoJP+kvsuc5XdQwzhG1fHD9f+Qsg8s/p&#10;gG3PTP6w8td0UwCG9SyyW+SvrRERK4ax8TDdQ783gjcggn6hN6WMt/R+frlzukQiQH4ZH4qAF/te&#10;WVakrYldKygm4hhaVBeppaiD3BbUKFJIXtZaHeggz5Z2/UDXzaCWPEMahFPAZeb1lwkwIsjg+MGF&#10;pMqL1TDVtTUMfj9BOkA7R+REwReZFmdeRqWwCwx1pBiBWi5rCurgnAltK2PrJWPOcim/p3TtoDCh&#10;e5OyFrFTUha9EqnI/KLyu6LqvQvgFQ4us2COR2McDgSAwVC9J4JYVx0oaPH0pqng/lmcz7BpfLzp&#10;sgmA3Xmfgz96W47zGNq/klGSC9HMV+/x5gwwLIjheN9IcjXJM9cz7ScIREL/ZozaebQ+H5PCjjTb&#10;CT5WC6CHE8AmZ/LfndO6AgNSh2tVGaUkiAUldKO1zA1MTwl9WvVw1ReMlojhuOGAzCvr0TxjLW2e&#10;k80GInGap4BYoeJ9sKyRpRAECx4qGySE2DJzSMYtpzWHz9mtVkMwAoMU2iL0EkCDdbbOJHb5hDhA&#10;JfubQdWgOqSpomNrF2kgaUFMcVAQAHG0Fq2OKjWtDUXCSVXeJY5zkYO1VRyHQlPWItXCZUEtE3OS&#10;ZsRWdzyXZQGx7Zdk20omqjBABjxjE2wZ7OpUhjhlvXKHiuLsRiYilYKjDxy94xgd/dgxRsf+fAjO&#10;bVvwm998wrefvsF2u6GS8HieGuyhlmxVw/Cdvqc8J8axO3SN8LOqldky/uPYpULN5MoYSv8T0N4o&#10;c3ZNxxf50ofynim6Hk9GqU2eUZtW8AXlW0WVNMyUW0mzOsnSLbWEmUFahaW6gmBPqz7PAjHRx5QM&#10;f32vd4F9MzgZwTEfyXIhYApmde9DHHA8MXrHHIHzHM5/dnumz4CYmbOrI14S7kT+mXSBn1Nm2YdS&#10;K0ot2kRR+SEVdQVN2csRjbwLVPcioadaxAHcR8cvn3/B2hq+/e47vHz4gOfrF9S26JoLRAYI6P3A&#10;8ZAs1u8+fcKfvv8TfvePv0NbNtRlxevrK37++Wf8+OMP+C//5S+eNZvt2TkEJ30yY/ShdDXEHzOG&#10;Kb+oJPjdrRKe+xOff/kCIsLz+cTrF4FxsSxv4cniG7HMeUtSXNdV/TkVra0AFW3wuYBawbIsqs8D&#10;BdX5cqkLvFeAZb8ajA6Lrvd8PtHHrusotN1HlwxgTIHQEAEOYGLZCkBV+CkNzCH45eu2otWGox8Y&#10;XbKYWfcITHh9fpHGooXAqOi6hhE0Ku6sN53WArCABXAKnn1XPxOhDwkIbcvN158hTUur+gMEyqUJ&#10;/If6zCx7eVmaqPZVUBOm6l1U5N59TIUjEQe0Oa8JFWCRB1UTLLzikArG6Gh1Qa1NbQZGW1d4g8oC&#10;c+diXRYPqizmcKfpfTdYn+s8XmGzWi3J2S1yrSkW+tqa6zFUhI6YJ15e7pKVrtAkhiQxB2NV+BSr&#10;Ln4+n5oE204+BJON0lCXUTVYu67rKVlXekVED0KD8TkOafZsMFoGMbSsG+ofvv/jP7ltYj84nBZZ&#10;+RLJGo4hY47+4qwIh3oGZe1+nX9ZrRtTIpDvFeYrOR8OB6Fn58gKufJlTC1UAmf5+rsefKQyTjMC&#10;/SmW8RVO99MkE/ZXXh1/lXgOADcsrq+LzXVSGkTZtE8kq97L7VHSZ2Z8ZrXObhP/85klhdsaojnD&#10;1VJjy7YxnG3LzgOkXGxOK0sojhGOydh3iRiCWbreeqkqfH0ta3zbVs0YlUgmFYkEtmVBrfLTHMmW&#10;ZT4ZImhrw7pop2E3DIVZirJxCIZcl46zAnXSZT6qhEo0y0rOLIsrnEyTZezruqJp5HLywOPxFPyp&#10;ZhEyoV8pq1nkEFsEMSmm1732k0JRtSDvspEQzDC50kze63QaL5RkZ+t8Cw7r0+ksDJrT0GwAfp3R&#10;VIzlrWs/06S/z/Yzvy+n2jJnwlcd2aVh/IXh8LWXGZ+cjKarEuHjSOOj/IsuW274FHNFWqdkxJuj&#10;z3Hcycf9ZhlP626PfYf32XuX8Z+/kYzqzMB1nd4s1Wlz36PH/FVTktN9WcqmfZ3Z1kJ+2tq/vXnw&#10;W4OzgGaYZIhukAU29W/d/7wG1/2w51uWB+VV9XMFE1vK52Jdw6lL8cyvSTAKrF8bQGBTsv8vNjjL&#10;rfMevHvm7FsnUZTWQ+9kGVWs4w2sbAsezdP8zvTPulYV1j3ecKiRHAtfu/40zvQKh7vKVc5jNHlm&#10;a0awRkMyJatYyDfUFb08251YbBfoHotN7ktM6kgQhVvPMQf9eFDJVQ8KZ6A5TS4HhPO9k+5QtMop&#10;IMXSWNIZtcr6/MxEze4odPIqErwl5UeW3QAiKWmHOQmV11z4lQ3GHVP62bWBKzu9+5swIoxAQ5zr&#10;X2EbukZK00qPpkPlAKMHnOw6ozNiz+iPcyQ3c96tekhU8dhnsW8n+ai/X+HZvMkfvV2f99Yy/rT5&#10;IO6TnkMEL5/1hku1Bs6n8hzLDjM9zx28uhucpp/1A6SzZgeL4MsEoc3gz0lwqXNd52P/cHC7eMRF&#10;p8xM2tYxlQSfAjFGCEnKis6hGo2Oi60ZG7MJmniGjUgTSsSRWgMSyHXXCHz4nvl5UKrOe6zXBo8A&#10;KiGc7Hov0z3AOSkG7hQ1Tu8Ob4o1yyzrWo3z6/rL+XuR1Z2uY3W467y8vVFYZ6GDxVZdbh7zoSAU&#10;n/8bfs8nE811IwuEFTqfoTcs6ERw5/eM/9i/tj9h+Qml2L9QHQLKp6069vz9mHKWYaRvZo3Sgh1T&#10;z9S5Zd6Z7G1ioXIJnZpTMwfkrJmmThJAOnvBmmBn1fmJPYNZoTVMXzE8aIOMSmqB8Q4fUdr3dCaE&#10;dkwAJZ6ig+qagVyKZPEVIoAFHsUc9ETiJKWiTkF9jOG3MjO2ZUHvB1otcXapRFCGAFBBQdUxTXVg&#10;igN9WZrL/zlENxlD8HCpFNxWwcUtLe2WOzJ17fRZxc6RJoHECUn7bPTvBxnqkJFAxNGlyeCYE/u+&#10;Y3RxQm63G37/j/+A2+2mDlL4uEnPJoMwukKgsDgu5zxABOf/vEhvKZrTseZN7x1qfxfNCJ9j+N6y&#10;wk8IlIUmi02DHIGfZcmCDPtesU+cCCdbFbKeF6TzqQ460TOncuwIZJlj3xpbjmkNLodjuZvvwLC/&#10;LVhhuqr8HbjrrLCkVhnADIEi0maYSVFTXhC6d/BMldFJRgKpbl/PxMxy56LbGGscwxxs2kCThYgt&#10;ePB4fcWcjG+//Ra/+e1v8fLyAR+++UaaoirtTt27fReYi48fP+APf/gD/ps//xn3l4/iYJwFP/z4&#10;A/6X//V/w1/+8gN2vW5dV5U74mS1tQHgzk3bXwAaROpuBzRtgjvGxNEP7M8dIHiFfiGZy3Ec2FZx&#10;6q7rCiIWrGtAsahl7tu6aNa7BI9aLejHQGsEq/7d912ag1ZxoE5IEqQE0UQniuabSoddkiBBCF2X&#10;SXVp9Xep87e1BbUSbrc7AMGJPkbHcew4jkN8TwQ8n10y2GvDnIzHQ3xWr6+v4mBWvlqKYI5nXa4o&#10;Lrb1ITDdTBzAE8uyik7C1t/OqK1ohR9jXSuW9Ybn88DSFjweD0ET6AK14pAgQrQC74PiFTCmVjFL&#10;gKCWgrpI1nprFcvaQFX4YE58yvrLVAEuTTfFZui9wxzMzOKglyauBMbQIAZLtcGUJry1SuKoNOks&#10;2BVffSokSdHmm3KuhgbNjZ0WNGuyq9/pvWuSbZUkXFaccoW/skTa577jtm3KMyXIWJtk3Pc+FXOc&#10;01kWRjxZmpe2lJBr8m5yx7psYAitPZ8PNDJ13HiIK0bwi13R4FA8LXuEUBEWjrGRk/nv18gnoUqc&#10;FDS/9AIn4cpe8G92Q5miy6y+59mESRG0rDUzHsOYSEqujzwUMwAXfExXgWFaaDjd5VOLhkdfqFAa&#10;bV3I1oGzS87GaGWbOhpVlELDi++m1ZXflPDMWM/OfgPbPymhKnhFYRFmMKdkKh+9a+PDoVE/yKHo&#10;XbOdK/a9S2b0suD1ePWZ9D7EeazMtrai0X9CqeQKChPj5UVKNlppig0F7MehzSgk+sOlKWxKZFB3&#10;HtolVtawj45tXcDccexaQqXRNtJrbc2GCuuikCZjTEzquG2bfKEY1hvwfD7w+vpFz4U0fHy8Cm5c&#10;VWc4kZY3azMV5uoYiLFHsfMn2ifbL1OC4fRxsSkSpRh9vveNfFhOCTaXa+VV7RId2ns9AKTCxhyg&#10;M95noJSAGiLj2gheYXQfmVVhhAitsepmyeGZDDu574n43xib9jP+M/7AyWLIa6P/OC/IT9WxXs5g&#10;hPHOvE2MmHecUNdlfMPr7GlGJ3mO12cAJ0Zo71AEDbxZoPPm85Ug8koKAGclEIA1jApnjfDB7BA4&#10;j13pdaZ8M9t/trFxYB2me9jYphqz5iWUBkpCcNOwDfOss4EJOC+we4a/IIwheveYZH58GdTlNVlo&#10;tJDxERXudu+g0stYT9JCzpzNp4rsCv6e5S5lYeS/uPxxZR9uePM7a2PrwFMyC6ZXUBTH8HPFRM+M&#10;6J6JznRsBTU5kkIW2jNOC8wMJFgozxgnzaBlLRunGY2036z62dhy+fr+FvkKB73E+WVM8BTcRwzF&#10;IrSWeMkzYZUAZ0eqYZy/fWIYWUZL6fxy8HrjGk4IaR4iq893BRJdUaIJSNae6zI2xus6x2O89Dnp&#10;n6f7TeePovEYjGac6MRTbU0vBuNXX07XOkw7OMpT5C7n+qTzfWNPM73l7xmfsvFNBkp9OzoqIXnl&#10;zNl6nplD5uHvBUPi5MdZO5dZy1jNaIq1i+ET3iZG6PHwOdt7oomlcTmLV76pe8KlnFjZSGfmNC9m&#10;yTAs54QS50v6fWmiV5x/R4mir2DwGkrjZQBOK/rddyD6XLfJPOziRPWMeL8mzptBz+TnZxkxISXV&#10;wBTelYifbBqUfgcDdKY/WxfL+rZnhIrDqo8CuSk4/CkQnbP8+7qB39vPynk/DNvZHLZKZLAG1p61&#10;SMIz4nkTxNHX6f/Xub1w49zULycAqLDwm7p9d5VBxjyFkFGrnUQ723SSOZwav7rGpeclqgQjgBQP&#10;mjH0ELUwyjnJhndetq7uRCAbNgUFKIstBIfWYeZQmimeQTifMdZJCbvVsyULjFKVzjRz0hsn6lyn&#10;OjfNceM8hZL8cJoWeptIVSw6H6mStYnQSa+trQlECSTLUpowKo8r6gS08UzB8t7pwJxSyWvOsd6H&#10;9HgieDY0z+lwHUEw4j8Q6I6iekHHmFBM7AJWiIttqzi04dzeuzv0pCFmOZ3Qdb2hgdC5Y9dMSWsS&#10;2WoEI0kdoUXhXgR3K9Ptme4NloEEd0CyUJdFeKrSwLTm2tPOqczBGmCDhu/T5AmqpFAGklglDqZd&#10;bGyjSbBmXpqOz57FLLqcVtMo3jpKRQN5MN6c6kbf0iRP5kxkVdNRrUIEhaSxhZAM7qHOJkLBhDhS&#10;w9kd1d4MhMNbeag0GO3wyNKlsbkcJfasTtdJleaHO0SskiOC1ZMBGofPVX7KfppuWgBYo00iclqe&#10;0/DWGZL8KdA+YtO3OGu6MOJwBlAY23bDcRx4PgUiaLu/oK0b7h8/YVk2LMuCZV3Qx8DPP/8VT60k&#10;eHm54/f/+I/405++x/12k3Uiwuv+BT/8+AP++te/4vl8YkzGulTM0THHxP54KryJa6zofTgLLOqk&#10;7EMqN2qteDyemPwzXl7uANgrpQoKqImj9TgOgKBNBMWnYvjjY2pFxP7Ey4cbSpHmg6UQ1rU5pA4D&#10;2PsBwo7eJdBxHAf245Dsdc0snjxxqO0BBkhxnKv6n3aF47CkAVKnK0ia5VoCFVicq11hSABtzksF&#10;RBNLWzHGK0hRAIplZ+uatKXhUNgnFO0ZUosGHhaMLsmZx3FoL7uBzfC1J2NdVvTR0dqK2btkg/PA&#10;smzCV7nAEszl+wsmT3GCz4EPHz/i2HdsddNsc0Ktwg/nkMayVsEtdNixLqvbQkQS7Ki1CTqBwvFI&#10;w0y1+Tz5QrLExxBEh9IEG1wQEDoAwlS+JGQuUDEmNiYJhI1Vg40h/N38CLfbIrjrGrghNp+o0Gih&#10;imWVBpZWIbofB7ZtQ6tizwxNJm1acTFVhgkskDzr8dwBEMbsqFNkxrIUHIdgfx9H6NuKaIPnvssz&#10;wKCyYlkafvnlFd9++4LnU+ihHwKh00yKeulimog5T/RtY10q3Q2jUSEmkJlVVmxCAJqRlSRMvnF6&#10;5fvh9Ps1wy1wX99XcM63pazWXJ4HeGO3sLQAa5wiphbc+DBnEcUtyPDoLkbCaRZ8iUjbnCgU4dO4&#10;3JIELGMKZsC6RmrCLpU8pluJgV80+hRGjEeap0Rw+9GVCRozjIxMTgp6LQWvX15xHB0fP37AdAeb&#10;RJpKUXiQyYoHrgpasdUXobp/2dF7xW1blQEzqDS8vCyY3FWIDwhmq2RZ78cASDOqDhHYDBFunz9/&#10;gURrpSHE/tzBVLQ8cijDkTKaWhcp1YYAURUqgudFjAIrW09KIDPEbVy1ZMuUiGiMYiWgV8xp2QOj&#10;jTckGcSRyTgZ0CcD/aJkv/f6usNIZvDmukynX6NZowUlVFL8KcfkhDk3Lg9P8/GfRKe3s4L/Xibe&#10;iRP4uQsnydV3mJ3gzNObsZ4X2M5JPo/KoeZ5DmYXsf4hvyfDmvBm3G8yq371xaEkfvX6K+HYNWYI&#10;qJL4Lu8hN6Q9E+idu3uzMlcoxXTzpkJ6X2VFsMxFN+C9BS+Cz9rCZb5HYdzac8U4KD4Wc5ZkuVNq&#10;8bNmhpJDKyi8jBmCcMegm9NqwcIrdgAtMZ+JJq5L42sGv1+6I8hgRvzr1wCD/rgo/+8we3/e+c/z&#10;dYI7njJ1dX39/OgczKHOdt0MwzicCQATadaDylEOuIjrK2dd5Zc3otXJWijZnLQRKpYFEcc6u7y9&#10;8jeBrCH1Nvwap3tv+YzHCk2gdDCvem/da9dX4r6ioogMFUeHGlrT5M976xG0HvgWZw5jTrOLL9N/&#10;T0dN7xn7YOshv0+UsiDwevP9WHHOa+yNnvOwKxMM1+lZcN6T/IVveLE4ECJjjfBO0PTyKrXCmnWJ&#10;7FC3EjOgZeBUEFlsJ0cJVL5cbmpLk2WSycoLjwyurnraxbnxRrggaNvu/b4T09br31sBlW9Tgj4l&#10;3d8/z/qizUFh29yJxcB1IcQBet434308R/AbxunsybmaIMtuQzg7/RF6xi2YTxqojBFM8FQ94LQk&#10;4dSQfcpyNd9DpYPJgKQTJJbt8kaSQ7RUv5DFIpAf7upTnkR6uRMEkICmrZ+z/KyAxTs5MYhZIR/S&#10;GWEThunMeuNTuwm+QkfGu2G0dKbHoC+9l+Lkiy45lcdG2k5qrZj4FV9oIN//v0ZHoTe/EsXz/KOL&#10;fMjNhM/6V77AklTiFJuOJUeAgak8zC+j0KkRfFZ+V1pLtOBsEeIi8zVNw7Av2K3YmXOcM5NPpmKc&#10;ky2MuqF6kWoKfOb1wgfjlc+M6xsszhCD5DLnUZzCnApz5WtQuZplKzlMiNBw2KoMuC2z7zuWdTGB&#10;KI4vdRKBBJrBGrEbnrBAAciCzNGxbRv2Y5e1AhwnXXQTUt6mWe/DnKcyX8ksZcGlJYBKlSrbevPs&#10;7Oe+yLiYFQNYgwWtAnii3O7ifBod4AKqVfjNnOhzOtxHoar0JbyMp62oVPqNlO3cj+6JY4CU/BOi&#10;AskcOOpKVYQxhTCoykfJ4EYI6NKyd2sNfYqDcB9DGhbue0DfQORjIWhSielzADDdNpWxdsx+ALxp&#10;c1cJ5IAFS5jnRFvEERZ21IQ4gY2ptnBoM6NAIU0mawIBOazE0ArLyZERbvLHgjeAJpq5w72Aefia&#10;CflS4PKDNRPddFTCUH5qQWevH1GoDR7swW6C0KIkQKhsraufEQ+CKByL6/PpPHil95kZCwY5gFIW&#10;PB6v6IfQ+v1FsI7//re/4dM332J/PnBbV3z//fegUvDTjz8UQ/5nAAAgAElEQVTi9fMr5hz48HLH&#10;H//4e3z73W+AUrHvB8bjiX/74d/wL//yz/j7L39TiIkbxnGInJqE7ba5I9LUdWnoKZX0gFRmLItA&#10;URzHIU0ja8HRO7ZtxX4c0vy2D8Hn7h2lDsnY1aaEzFLNT1TwPL6g1YZlaViXBc+9o2lDwzFnwi8n&#10;/P3vf0ehVXxgDAzFaD6eXaBqmR1SxzjWGNPlfT866tJAGpAyCBVP8AKBB6Mt0jQWLJnrz+dTYJV6&#10;R63SbLL3id4njj6wtILn/sTj8ZAAQVtSYous57auYGYsinG9LA1jSALoHDKG5y4Z2aVIRnZtBOYO&#10;C+it24IP9w84pmSmjyG8yfTMAs2YZxI4jhf1saF4RclxHHKmS4EliTyfD/XTia/u9csD221VqDFx&#10;EpPS7JiSIW3Z28wWVCTxr7Fkr+9TnjH6EJqf0pS1H9E8VeBcTA+GwqJIMPLYuzThZMaX11ft6dcc&#10;LcKrgEkc8cwDx7GLXNh3fPfdtxqkUVlXKgoY+/MpzU+XRYMcUiGw7wJJ09qCx0Mx4Edk8+/7Ef43&#10;soqDjtI0U79Ulym3bcXj+cTSNm2eOlFKQ/39H//wT65DqDJqzazAEcl2oatS3iEB1FlJrjCnGmVT&#10;XFUITZ6O5erGMcEx1+KcZNOZVHEwXFO7Pfl4naxVB7BoBSuOFllTLNVeSBmbXSR3ESPNsD/fGEHq&#10;+Mc0IrUoK3BtpnVtxuBZGhOuHJghJwpLibXNAsFq/4icwQhuZsqIUWXMy0bjkY5VHnOAz80aR5iy&#10;7aWnHm2ySJuULljJApUiXZC3VTC2xlBMsaHjI9xuG0BWZgzHlmNMZVKM/fFEHx0f7i/ukBfcrQlM&#10;Qh8HKglu3JzA6+sDR+8n45eIMI4e5SUqvKxpiDlEc5Zf0caZRZVCiapa913FxiKJLkrDjakR1gWt&#10;LmAwnvur3qNgzI5xSFmNG2q62GwGuG0tEo07XuiZdob0FPcrwKb0K82U6phlRWncjGChE1WozdBP&#10;NGl0b9mWbuxmg+hkNKkiT2F4GJ1mNRywU6+Kh1sT8OZD2RCBKk6s2voYpnRohjgnI9AVcnmw7acZ&#10;IfY7zChVBe8duy3+Jtsf/ZTj+XapLd/ZGRT3MgXacS/tM/2+QxAwnz/L/8EMubd0IJcalEjOVpWR&#10;s/ISO8Pe+VypJ1CZfRhpIdioE1bR4s5MtoZW5PeSpSlghGEu9zT+QUBSZX11CZ41NzVznH2t7TaJ&#10;MDjkgLBqwxiW8VwDmKXa+OT94r0PbP1LPIYArzzVB6pkSsM439/WrPiAIE4UNdyFNs6lptYQmEg7&#10;N+oDKcm0s2zT34xPuNGd4H183QDDx3Z5FhO66O3s6xUOAYuYDwAzBUbgZ5tSJ2cxGNjlpzB4Padh&#10;1Suf0wYzbHTAeprNAI/zZYMm52JDV6eAFBv1mmkLbcqVg4m5AVBeE8kKJkigRAxl6xlhzbWs/NDG&#10;Y44y5wQMKEfXvTEIFLjxbw5Cz9zO+LYG92RnmKIaw9bP0ZS4uOx0GkhOGMMRNWgeMrBafxgFrdme&#10;8Bnmo5h+YHtrX9XeBILdTrG/up7Gg8RpXXUdLNvKnDWRcWa4+8zQBlrsJc6stFGoOiYrbOhKa0XL&#10;JC2gXIq5UILebQY+E+WLJ+M6/bD9KmRwJUVKSo33WeZgWi+jhfwSGXyRicjny74X+1jVeeHBOdNJ&#10;EneWOJzRb3E5Yzy8wAjFbQyX90Cu+pL9cF1HadR4qWfWcuYnlmstP4t+3/Q/2wc9gUkGnpMuxH5i&#10;/wyKOYsky9OOxS5S7K2Uaiv0RsKVrrWhkuCFmp7hclNptlDBJBKd17KwbXwUEDbTeEVRHpBwjDmN&#10;zWRDfoljZTosgX/uBC8cDwZrkQjHAoMMOxPiyg54E4XmSGxP9ij2bZisglZxku2J6ZUyIqdjVjpx&#10;vch4dRwO06tsLzyU7fsWa8kAWpOkFCuzrkIsQCG0Kj0RZP05nW9tFJs8wgG3oX1mGIqvHGtpNqP4&#10;gG2tCYnKlLbZ5ZCM12/hj3Q9jBkg7Sfk8szma/RpY1UmptfZk33/DZqB/BZIgEc2Qhd7DOOFqreZ&#10;3av80WQZe4UkFEZCnBPdM4GtUg0ABGpSznlA9DkPU1vG+KDInZqyoa3qSsbTSsE4BA5AoDnk3PXO&#10;qJUxJhTqooMna6Yfa7k9AK2I7kOgIpkkU1X01QHrVyAO4gZSJ8ic0owQRVzJS10ASOMzKgV9dK1S&#10;EQdVVeiCUsjxvgugzqqCfkiWsEGimPwh1UrAkfVouqElFgx1LO3HDiLCc9/RR8fz+fReWJ8+fcJ6&#10;v4sj9H6X4CIFh2SQIMvw1KZ2cjpl/YDBpJmfBPAB49coBaUVt5m9HwYzMDtQBDqmz65JEcLTHnvH&#10;ow/sx4FjHBhT9qMpPjlPac4n8CWSTEYldBZrKC5ZpQJjwurwhmZqPo+OeQx0PZdjHDj64djlhaC4&#10;v6ajRkZ3wFVOoYUZFR5j6D305JiTS3weBAzTD8WZyGPoIZFGnqWkA68VCqKik/Y3g+uirDoNFD9Z&#10;RHoFc+h+pvtYBjADAmsDxjgGJhFabYqxLbz+y+MVFYzPn3/B3798wS9//QmlFvz2d/+AP/7xe/zp&#10;T3/Ab377Hb799BH/8A+/xYeP32BMxt/+/hk//vQTfvrrT/i3v/wFj4cGX8bEtt0EUkczhMcQGAoL&#10;GtVW0zq7JeH9TmqtOPrA7FLJsK4LWpMM57ZIsMf8FWN0rwBpms3+3advcbtt+Pa7T7jf71jbhn1/&#10;4DgEZoVYstLFsSjO5Km6u4gVwlIaQIRjDqGfGbzO/C5C90ITRNo7gAitLgCpQxkiR2pTxz8JZMey&#10;SCCpVjkXc7JA7Uyhpa6OXWZ17iq8UKEKsPisisKLWIVg+BWkKeTSmtAcgD4HqjZmXNdVseOb8A+E&#10;votZwNylUsSy4Ikw+oFWq1Z+iOO66zlj1QlI5z9m1z55wjd6P9RpPzC6QK9Ijp/YJrWQ8j15Vq0F&#10;S6vYjx3btuLxeGBbVoxD4Khqq7ImGgCZbE2SO+pSRc7XIljrBd7UfVEkhKJwQbUKlvmY0uRYbCug&#10;aKLk5GjQ21rDse/aC6IpaoM166xq5wvCAxWZw2SgleY+n9YqQEUS31R/MfgW63FYm2GvWyCZUApj&#10;oqAtTaosLJGWCloolHDGMDkr+BYpdGkOU0tCWUzKhKkp6hzIdirxW+PCtBlKUCN6I9vPYE2E0/WW&#10;SRJv+ACdQZikizEBp7voPdjGb4oYZBMlImUlGZTGDF+TN8PwjzkMmFP2EMvBVyXKsqQj+HXNNKK8&#10;RUlZvsz1dEkKJqQlRVZuAcypGdSaJWkZ0HOYA0tUu3kwtm3DGBO37SYKau/oDCwr8PHjBzweT8EL&#10;t71RBmRY42N03F/uqHXB/8fYuy05kiRXgkfNzAFEZDWb3GWzOY/7st/JL12R3ZWRIXs51dWZkQDc&#10;7aL7oHrUzBFRzUFJZUQADne7qOldj142i5bdbldTXNqB4+iWCa4Tq04HPPdFLBPSlfssGZ3dmLui&#10;e7QaUBzPpzVHQEJK3lSkA9vmWOOD8BCKrVyRsmfXCDz7wQyN7grI6ArBQFXrtmyOcgosY3wFVoJx&#10;ItDXqmDfu1lauWwOdPlLgrYoMKjsT4iNz2blmfrjJMZ+mGK8nEHfXyeXoLOVpk50TXomy5BZXUCO&#10;MDP06PxeMr+gpzM4BsJgop+MV4qs0DLrAuL0/qQzxM8wQl8cFDq/hC9fp3P1xZn6dP28hoJ/3kLj&#10;mijNXp8rPNNyujzWc+UXgihLZPZzGGpc15eJhhnOqQTrelmTL9bCFO8U+2hfEXcW+voqokRdX4M3&#10;vM+YGcyRvbzwc3aB55ACsy0ODtfGDcY1M1HXDB5bzoEBGeZURPLU74VmokFU0Owi47g+r04tLAEg&#10;ALMc/OtsUKO9wQU48WF5oYHIJnshDT6Zgv/09wBW/PHVyc01JC3S+A9pvdAYz4gsaxThaeF9Jaah&#10;Um0fe4Kk5bOFz/P8UYRPRwydzOr7xvPtx8BhqFS7Z6enF1HtRpD4WGjEK7dD3MhNp3mmZMao5B5z&#10;JNYeGwXS6Dk5UZfn8neu5MqtJcYGN1isWRGb5TRv9AQ/s300pLSdq7oWrj3XXEMWm/Oku/4zsd1P&#10;lOKOYBptNvczDBqAkJcSdIGlSWRahdKkiIWO4I2xZq7Deb0YYAWY4Qd3GPKG7tpdeDSbHk5y41rY&#10;2nzS8V5e86PfuUbWcZI21OJXC/+1Z67BCgQc3Pz881PmsBfHsM79HGrQPMJmyAubpPymz5Zn7/U1&#10;yIPDq4dTARHzSxn2U7/WeMHLmCij/V7UCWZgS0NHUPUkZPJ5nRpFQjKn39Bog2yqtt2LRtPK22US&#10;AsVf6F1kwaxqXJMXVt495ZEv5PCxZQZR6dwzulG3LYSK1yoMha2eEkanvAbmyF7l6iI3ljWV2J8X&#10;Pq6ro1tBrSz2CDAnqG/tWGRF6FG6zpl8yByLr7h3r/QnL+/bH8nPBD4NmOdRPenn9ejRIU465XGl&#10;41ihCxa/BVKiACdk6KqBfOZj0YiS8xfMdQj2uNifUzz637rI3LO2E3KR73Os8a/vr6+NvjrJfUwM&#10;ps67n2d2IgEXhDx36wVUB6w03DIzRUn3U3I7u/LzKO7IWc6I32cNaqS8Vtch5AMhKwySgY7IDog3&#10;yfVg82g9aLC1jst2w1EfZjt50HSoNT0TVfRh8ri7fLpeL6jVejgNEYf1GiFizDlugY86ugW94JjM&#10;Axjo1m8KgrKlyNJsbeD+8+GNNA33tmST54P+4mHJUOTJOTn9lJmkN6uhF5g0Ic0LDDrE8X4lYcBw&#10;gwmpMFTRDsKDDGin/bm+NGQi9fajVh9zhpTiyRkZFpyxjUxSfI0VXQUX0klPARNStoLezNnPYMlo&#10;Da0dqAdwpITbdUx9KbsMAiucDVqCWM08fyUV9OrviwDoHpACeq22Fn0YhveAZUn7eUySIjOVfoOA&#10;udHFRlvWB5hJCH0MlGyO07RkAvOc2nP6S8WiK4WnOxYLVuWEWbLKs+G46g7LqQASg12UMWOYjjYW&#10;eecB0/vjgdwboG+QnPB4PPHcD9S6469/+U+00SG54E///E94//YLvn37BSllPJ9PlJJxHDsub98A&#10;MViHv/71V3z8vON53/F87OjNsY9zQvX93baC7z9+4Hq5RKY8g0DZoeDGMHsq54JaD7y/3aBqULZ9&#10;DHRV/Omf/zc8nztut6s1qqwtzoNIwmUruF6vSCnjdjNc8CTZcMa7N8xNCbUazXQxx7YlDwLdhAFa&#10;r+hOI4T06KOb8zl4rDmZW2OyTZpVbM7XWuvYtgwdcBjajuY4+6mYXK914GiGH5+L0XRJNu6jV3Pm&#10;uqCq9TDHsvOfx/OB2/UNmbYILJjbmznzW2/wFfKggsGgCCyD/dgPXLbiZ9Nk5tE6tktGhjWiVIVD&#10;/hrsSiQWKGGUZ6Cb/Ihix5oSd0iyxp/legn9NG8X1Nr8LHfDwy4FI+sMisJ+vr1Zo8pv7wYJUraC&#10;Wm2Ox1FRNgMGSbBKgs0dxZKA533H7fpmjTo9mQhSPCm0o4+K6+WbY4a7P4ny0+dRcgIxw+fcQxXB&#10;6PDEIsK1KK6XCx77jpQyLpcrns+fEAje3244DhtLcpivMcapqShhZfZ9x+32hsfzidv1Db03r4a4&#10;gIEiCxIrymdnkYB5AXTSxvu6iH4qeV+8pvFidzNB7AIbr88zRdSc0ePE1OxevO7ley/KHl9jeU/c&#10;ARM6PtbvUJV6ySr362wK02pZm1npy4PJ4CNzF4sypKbFhCMAVIowlTfHhptjWIwzUPGks4Eq3nL9&#10;F/sQuOS+DzxAkVW6rp+ql0S4gZIExbM+1A+ogdIbEbduDLH3bhhnOUNywuV2xV6rdTb2CHP2zt3X&#10;bUMp70AyR3ouAtGMkje0UdGHerfchiSG2aNdXWGxMusxqjf/sGzvUkxoDrVsieyO2dvbzRmKCX5L&#10;FKVj2A7cGCZgwlB3x/fzOJBTwr5bhoJFYencbbDSqw2i2bLoUkZOJoQse833SBBK5aQIV6oXqgtR&#10;S6sicNTkTFNuLbEcLwTKq622kOYrnazZ8T68V8sNq6F49nO40gLSsjsK3KFjR2CE0RARajeeLcJP&#10;hj8zMJbLToO1c/ZqWb7MVc8rGT8Xg/WTNafTcSxY94crxm+SXl4rQ+Zl07A6fzue7e+pzDMbY3q5&#10;/jyn876dxq5c5vP+O3mAsxueERF4sp8Y08IPZQ1YeljOnWbzOQoREzIxbf8/nKfji1HHs1kkKwhD&#10;VufexXqEsf2y9TSAfRGnk8Q/lpmxPg3C6ciffRpeePP68/V1co7a80yx18gMjjkHVA3hs+x31enw&#10;xTIuI3Bbj9fHf+XY5C90XKs/49Vx/ymwodOxwGcZrAGDgTT6eH8GHHyNY62BgA5zeUdDGRiTJ8V7&#10;y7xR4jsWHJg0ZdMwOjWnASCaltLUhYtp/BPKYzSvi3PpeYG+4CoLP3BdwJpzyclZPO9p8tYShsS2&#10;6IWFnPh47Kn/dAzm3tVjJQKooCvxHKkTuTYQ/NF53QJgzEDUXP+5tydevoxBIKfGnXwGwNJqjeVk&#10;Bluspc9LlmeQ/8VcF3pYmcmpOia+hwkRkBRYoI/mik1nHx3yp2oIV5qnc2s59YpTFj7H8el1kgHT&#10;eSQv6wkgIOHOD1r/eD1vdq/E8filDDaNIRDvozGX+XWMnu+W+DvlH7PiSOv+TMHqE4+zPUQiozaO&#10;23IPEXOqZ5kSLhyDQRMS0ETq1S7iumNaJC3xgsn/Vwo98SD//BVGZjqtnd+bfy1ojLAUsm72y17Z&#10;BQxm8ScjHOcKCKhCh88hKTBsTSxDfGbaklHTSXkas4NPqh9z41XkrQpmZp0UBJ3xpSxnV2nYU6s8&#10;XJw+lsw2/FjqkrEGnIbrP8NuCD65rGHI/2mjLJw1fjPdjNVi5BELDxoaDosxFEVYSWbnadaK2Oka&#10;rLT1MRP7fR3BWWZprIf6eFTn+Gw+M+Hi9byHXuDZaCIa2XixBIqAxQEmLINGAF59z9YKHg536kST&#10;6s+vgK2BBJ3YPIeRHpYqQgFaBKzOsGfqCzCd4LyZzPm89LaIgFFkyfo9xmxQuK63aodqX+S6va43&#10;ayZmjfcUz/2JlAyvOrOKwqGTmldajT4cj1si09MqhkvYAyIJOQFtOA7v0YzT6MBRK5oOZCno3ZxW&#10;vVl2J/rEx+2jY9+f2LIFncfIC+17Jue2kSAw0kBWBbBBCmW7fUb6Moe5Vfy20Okmni4GIHmD6uEY&#10;6IJcNuRUDCM4z4rDSYzwjHeutaJcruawNlBb5O3quqsHt9QcUCklqAxILkC26hppCdKZjd88gcwr&#10;BnRAWzen7HEAAJ6XG263w/p4Xa9mLw/LmETr/owlKU7Vs8kHOhNvIKhHiyA/pIeju7eONux8dW/g&#10;yOaXCgCS0KnSuEMeYVOQHuzZxEpHMT7b+gj/dc6eGY4xgXcXu5P3SF7RLikjqScRjLHoCPbtDG8C&#10;mkzoTNFkyp4l6MwGfCa/BD9/3vHrr3/Fz8cd//qv/4r//Z//GQDw/ft3/O2339CPHd++veNPf/5X&#10;vP3yC/7xH/8J23aB9oFa98hQfe4HjqPit99+Q20dkhI+Pj6s0n7bbIWGBSMulw0iGd/ev1nyYe/Y&#10;LhuOo2J0LJV1im2z7FrFwOPxhIhEFX1vHc/n7pnBu+mkQw0fOaA0Bi6XAkHB+/vVdFi1PW2tofaK&#10;x+MDYyTkLOjV9NOSNc4SVN1Z7YLP82zMz9LJumbAjz4aCEqxM2kV+MVoQZ3fMKs4OYa4KGprPFh4&#10;Pp5IWfD+/gtEgedzx/vbmzVV7A0l29kXERx1h6SM6/XiWeWsHLD5bJs5sbdi/EDc7jOSNr58uVy8&#10;B573tBOD3c1q0EFDD09EyKjNMLH78J5ZY2DLxSW0mE4iC09Xp28xB/EMNJnjetuSQ7ikWUU5ZsDt&#10;UjbsxwFkCwjWo2KMgdrXIPPA89lsHtXmYc07izU/Fstef7+9AYAFJKiziaK2im3LyFEZYeevtorL&#10;5cJTCkBwNDZK5Tl1msXA0IxSEnqrGN2qWBgsuF6voVsVx6c/jmZBEzVIk1arL50xGatIM/nUu9Gt&#10;wAJ2zFSvx4EkBZs7zSVnwwjnZpMZnAS7hNaMU6ZqKANpKtWLsh6GNxVhOmQ+vRbhTgMKbmB88fps&#10;uH6+Hzds2j+rykcht3zjZHDOjBoqKpZ5iHCAaPeSOKrgJ+w+m3vcC5hYcWLCYMaOZVnLz8aR/btk&#10;CKyK0Cf169NCfZ4jjWdfx1kKnIL4TMBZJE8cU1d1YLsYpMhQK7VhqkvvHc/9ifdvt4BRsYPnUf6U&#10;HTuoI6UrLtcNt5uV2KgKaut4Hk/s+44kFolSdNTdoz7CQ9PdaLYSL1u2AWFHMJjiq6p47rtFMd15&#10;l5MAaaBsF2tiocWz47w0RQ/DT7tsAeC/OU66GSQKGVaq1A4TRjkL9tqRYCUyFv1bHEKYxicV+cjQ&#10;+3L39GRE8zjkxLJGt4nkhX7/Dhl89Zy0vJ/8fJ5v8/W5I4m+GmDzi1RM6KSbRvHqTLWfvz/myBwO&#10;8/Z3r/R/x4nnUGicX/P8rDYVMaXVIlWfLv+dR3559y+fB5hwWye8GuZ+/mkERWQYDMTJ6Y4QCbiB&#10;ldVG1uZy5OlcousphYnKz88ZjGYYfjVxBfGPU0ruamZHaOeDmn+HbFbjda7UzLOYZ8XeH/Hu9CUI&#10;puMU5+tjiUnECROKVE5Pgiz0RKdX3Imf6Ik2ZVFQ+IpslDC44SJRwkHAwAN5f7j7lU7aNSg5M+/l&#10;tIgvNMt7pRTrHljfK+3q8CzI89HktJlVQ75kY8oh6/iF6aTi+9nvbXiSbH6o6xpzx+hM8r1LiRnb&#10;vqo6n20wGEY/DNa2xmU3pdEcdorJTBc5SH4Z4/a3lY0GrepJ1TLvRFjBE1vuc7Rx61CDWIDG/dSz&#10;g9aJGt4l9wkeBGUmtGJoNbqg03UoklwAWAbZhE6RyM5lcIPkNRxLEywnXyxtBogZxFr1Ho4pDDmf&#10;mzgc2lS0Z6bvzPZ1vu2ZvinWE5gnJigyfteXdbT3Fuzvky5iASLCK6xNu2d2hfrz3BG3nNQvX78n&#10;tnTdt6US4Xe+tOpJq1b2Se7Nb4Bl1St2NL9D3job4dlNTuIm5iyvahvMrJ1VlqS5hStQ24jReqLM&#10;wkOdtw0Bkukz6tMX5Z5xcu7QXfhHq9aESSjL1cqBY1f8+wZjYUYWcUu5bwnpzMdjQedzY7z+HgPI&#10;gM7MYkXgG8dauY1CeX6GIeJZMlrmsgzPeFSzyhdn0GQznwr6nPf0OKNLKEWBIeoG/pza/N4yGO4s&#10;nYMa75yepS53WVocawfK+tcRroNdBrCOxeknxviiL8WYyMNl2SqZwRHSNlY9F2ZwDspMWQLpoI2V&#10;4nljjLUYa450rXx4CaCIzH04z2yK5AGLdchyn5VXC9dP6YweYJPOmfzAZRRKmliT0dp87N/hO+K0&#10;FZjRPurYw9iHSZirHnB2WM99IKSXfXfuF6FRRBzDe/mi2XjGT9f1kyRRHbUGV/djD/xpOtJUB66X&#10;N3NaH4c7VumI6VEFMtSSkY7jMBiTZFAsXbs5TYeipOyVYeawMHgERXbY1ZIy+oDj/1Ycx2G4yQ7B&#10;UkpCrcUyON1pKgC0mHPFAqiCkTwzsg9U1KCnnJJB+gAmf0qBimWd9+5Z8mCCiPP3lEFHiyTTTXof&#10;qLVBV5rgngGB12vOxA44DAPxg5nha05bQFuDFHsOVM12lbzQtWVM1nYA4lCcYk7Emit6rXg+n9AB&#10;H9uO6/WGPgZub+/IohjVnKPEV7cTMTBGQ9fuDn1z/pbEU+AOUYceaH1g3w+fw8TrtYamh/GmDAT+&#10;N/U/ZQUC6RZo3cYgJWN3aAerVMsokU0+oVWEcDcuiwIKl/4jbX6uJfSkyS/YADpBsmceM4CjI/iL&#10;rgdOBM/nE4/HAz9+fMf/9X//P6jHgV9++QP+4Y9/RM4F7+/fUERRkuD2yzdc3VH6/PmA6MD9ecfj&#10;fsfjuWM/rNK9NnPyPn/c8bj/RBLg/vMDZStW0eE001uzrN0BpGKV9aQ/cVzk0QeOo0PVsrQvl+xn&#10;uGB/Pp0fK/7xj/+A2mpAn42hGGI+v1KIx29Of4H5bo76wL7vADL2vSGl4ljlZo/srfqZyMGrqG8+&#10;Hg/LXoclGloyhn9v3wGkQAdI3h8g52KBLLU1Mh1+YD8atktGgfmTcvHMZQgutwu6DhxHxaUU9N7w&#10;4+M7RATbdsG+V+RsATbCf6QMlGIoBzqan3HTfbdifQhaa0YnSZBdNljmtmWVJwG2Yo7y46iQnMM+&#10;B4D391tkS18u1reAeu9lMx8Tm0NCgCyWRMNKjZQK9r3ium3Y9wPv396g6G5LGJQJnfSjK3Ip/jyj&#10;6/Z4YPThiazWNPM4GoCBn/c7Ltsl9uzxfNrfYrabVeEM5GIVrgaDNJCLVemwgTHPpCWFyqnKxI6P&#10;VTpBDcLEaMNsCWaW8z6ts4rF1pf9GbJn1WsfwBCkXNCr2Y69V6i2gMEiXVvFQQudUAS4XW9QbVC1&#10;ceZigcr8L//653+LDCX1QYfwpzawxr4ZFaCGxJzlJdvHlSDxBQ1j2ZW3qT4KVL3ZW5RELiq+GK5j&#10;H8Tzms4cZp2z6zNL8XT0qUiH4xgTQ1upUS/Khtj7xDZSd0qtxhLtRsAMN2Irx1qABv7yzDCMPDNT&#10;zDG7KtB0dJ+Uavg6LI46dQY+8Vo5KGc6WPj2khFGoj754rhH/NwNgpRgjugwapmpr9bUwbHAWJ5N&#10;x7lhxZniwMxyri1xwuHzTKmgHRXiCs7z+cS+WynNUXfHFLYOwmt0qvWOATvsgS+mhkUXyh5wWkuR&#10;hFLMyVOyYT1ljxalJGa4SMZRd5S8YfQD0ITWK1IinlRCKQIgYbSOoUCtBx77E7fLDbUdqK6cKSTw&#10;N9Ud+As1xBhpOK7KOWnsrNhObXtm/wmYbRLXLNYzzzgdlkcAACAASURBVO1iHjieJBXkEVkq09Bc&#10;njePBqbjYL0/MSAnzASVb4WVR3Ea4ZRWgI1LwhmndBgtBiExn9zY9ZsgDPTVSKOsWQyMWIFpU8cY&#10;wih4fS1rvK7gycCK1Zhn6sv70AES5tR8zUgsna0n7hJQAvFEZu5QmWMTCp37RDzXEy348xPMMSPL&#10;LbHef5kCFf05LPIYDWNRAc8S8eO2YiLSICP/QYaCwbIxjULY3tEBuo6AazQzzzgvn9GLwQ7MQB7l&#10;kuGlYcn2wqRTnLMS7bozv+YndAyJrzH3e73KKRLRINmVd2ZtMSvami/m2JeTe0XkvOfL/MPpKS6H&#10;1YwA4pJOmQyM0ZZ1VYg7qs14mYGoaDSajI5GM5nkix/zOGX0qslUZlqN0SFLlns03XJjbtKZxrrZ&#10;r6TvdeyUCYIxGnLasAYwVucJxwhh8GBmDdtYFueiON0NYLSElA3qh03OohQaxBP3tQ15yjmQB8H0&#10;FNcrDDIjwWzcDIUpVpNVzUAW7anIvsYU3Qxqqaedz07xsqyVgrjdQaHLOk6nxgCDKiHaX/gYdNZF&#10;5VwmHwZ5G/UY+05kF+rUvUhnNk/qeCTfyaO5N2uQJgWkJSHYjK/lZI0bk5+fWfp85m9Y/qcByO2m&#10;rihf/U+Hu3qeqg8xQRZoGOpJy/kHaWDSF3myuDOEzwyVbM4+vkuDPY6E4pRJTD4TczThPO+2Cjpb&#10;PcweI34/CMSDwum0J5zDej5gMjvNJBYRN/TGbJs2YS4Y1BIQx3uFhlLgtO/C8VO3dlpdtZPhGxeJ&#10;GQq7p9jOsFFnOAunUjr5Mb8rCy547JnGeRTqP9zL4BlcxgBVsvH5Xs3zoQYX42fFT0n01CCPmOfO&#10;f/LjRbc/OSEjC0H9BC/6gSAyEwUKGRpjinV2nupUZNcJYu1OesFybrgm8z7TYc1eORxjVICp2XgG&#10;SUWLj4lOPFcK+HkiDQqWdSdtkAZ9A0jqU0fj/iLobgYNSNuTBpY/bWdk0uwrL6A8Jy/nT2putLbW&#10;MSefG/WFQPH3szqUgQl/BueosDMVeiElm8RffFaMF94xY3AsPi6B47EW1+fNSUo+JLn47wazkZ0O&#10;LLt0wALAtp8GX4IYTU6CbbvCHJwG+WjYseTfXn0Ls7dEDHt24VCoDiewFRtf7dUTyBQilqwkECBb&#10;vylCuFG+i5jtuJVitfIQm4vLUag5v7M3viSMhoolS+XNqNCaJvJ8e7A4JeiyJxBMrGzyQN+jAVY9&#10;WzT+OHb/fODHx98AALe3G1LOuF6ulvGrhqk9lky/MQTNM5sBoKth/GZhPwqDWtiP3TC0dQAYlqUo&#10;alnVrtCSNko2B3kfCknZ0sEUHqQwfO6Pn3fsR8XQbtAaTqYpZ8u49DMzxkCvB+owKL8+OmprtvTO&#10;A5MAe22otQX8VdeE2huOejiuNCH2zPFm6yqGs97H5GO+h0M1sslDVrnsVs9AZj8THeoQrZ6pDdNJ&#10;cppABtlpgIGfkPew+3THIKeen1ypFQBwfTjRNwOYXux+nQFB9Tn9vH/g6A3fv//Af/9//zv+4z/+&#10;gp8fH3h7f8Mf/ukf8f7+jsv1AhXF/nyg94Hn44HnvuPx3PHbjx94PJ94HhW1dRz7HUMVR634669/&#10;w19/+xvu958o5YqUBh6Piuz4zqWUU7IIqzRUzWFaazUYj94c0qOGnc3qfQDuLK8QiGcUb5E9K2J7&#10;1ttAaxXH0XDUhvvjgefjadUazaBJRAD2tVHX17o3H631QB9ssDrCT8Qz1rs1UrWsaevJ9ng+zDl9&#10;VFzKxSo2BnD0jpQVW74ASTCaVT4kychJMUbCcJxvHSOauD6fB3LJHtBiDzUEOoF49UopJs/aaJBU&#10;kJIRVe/mNN/rw6tazM+VckHrY1a3eCa2mUMOl+RnMTLYg8a954kk56VWbdMcp7q3AYhl7QPG21UN&#10;ztACcIZ7zX4RfPVeQ2feLgZnQ/08CTyx08fv90mSHOL4itqeKGVDkoRtuzi+vqJkg5mBGFxVThtU&#10;xcfgZylRTxOzgzwomkvxtRnL5x21Kd7fL6jN9Bp1Gdfq0xJeHT4y5+zzX/SrwSS0gdoaWquR2EP4&#10;PgZUVRVH7bhdL+jNGmSyik8xHJN92HlVoOQN5ZSB6Zpb6M7xWpWvNJ06WHBX+fkpg0eWO+hUYvxv&#10;/0IoIebAYQQwVEfnofOZp5cym4nZYN6pFKtypMsUzuOicSO8l89hzSQSEPgdXv/EQU9VgAai/WF3&#10;oREyk1OWa15eJwMyxsuAw1nRm+Ne15f/OqN/KRl+fe6aAXC9XHD0htFo9AqqC0ANRcqVldFDOaXj&#10;pveBVivuwxzHPHTBgIeVWT2fO57P3brx3rvha7szPQzsZOufvaFAKVZ6cblcItOcBlBv3njGMw4T&#10;6OS2gMFQRdURzQkMCsUOAplgFmtoNfo89CkLjn0HIN74owDoEAWO42kBeik4qkXeTGjDOwnbFswI&#10;MxXqJcuMe7eSolkBsQ40uvK0yP0ymmGxkeEs4OcUbKSHdefVlW6jqSXopCciO9Ha6R13wiFU9CD3&#10;hbYQZ2nNQCQcyggn1pLNDSzGxMw8oxG3ki+VAOJYzodSsebZsDmtCjuW389nnpNYed00YuZqnN+L&#10;+y3GzpcvZRCAf05H42oY8bN4T3lWEX+zYWOs85ATbQEaCaxhCCvpY/I6zmrozI0+kYFfkyAYy9KQ&#10;br7iZdGEKbAuP2etydya0/MILUSnJIVaGO08T+TxgwqJ+LNXYrIgly50sc6JMDJf8eT5zNPBO51X&#10;boe8fO/8oqNCYztXcWlyh4uAWNNP9wwa0JCvsZb+kw10RrcsO9KXYfOlc52X388cIwijON4HTzez&#10;lgEIcbZndVeMlHjDXKDgR+o6jCK5POOeBz1DvSeJKa7RINr3KvjYZHgvZ8bXxvULDsec1fNZ7CGh&#10;Y0I6Wamp8ZeTc0hIT9PhnpLGPKEbUhksRAo5PJ08/nC4UU7Z5nQgEG9mNWW5/c/KJqdWs/wmbyGz&#10;Daf75J/ql64OrtiKWDnP5nRDOM4z189xXEmX5CHqZYfhHFqdaAAGRdmr/PC58jxZhvh0WjIQkLiH&#10;61mP7F6J/VhFpcxtWuhiruf6IXmMLPeCs0Sb+7z/DCi+yIH4bB0JN8neiyBe8O854NBcyWrpKPRx&#10;rbx7BhjsHrUbLqoszt5Ym2U4J+36xIrO+/K6fyG/XC8I4znl0KMAXSo6p4Paf1t0Vl8VOlCdt7xK&#10;gdkskUEu1wFBee+yJyCnPMoZTNgPtmfHNs8uTTB6lXyxzwcDIVOnAPc4eLz3gwHO3NUhKyw7cwT2&#10;AeFLwlbS5RCuL54vW71IpJl8a5y+puv66vyE8H2E34E7Fo11LcFjTFoyxv6FNsIzppj7trzOZ/hV&#10;Lk6M53n9xP1fS36nLbTyjJjpsg5y+s5q99kXJ19f5whonBfKapH1DMxbyyf6N14RP6HIIuZYFPUM&#10;6fU2ErqFBevmHGytu4/Nxzrmvk7Ht7+j3Hf1O0tcacAy5z1JMr/P/TInnTdIc1qWcDh4SId6jgy3&#10;29SdsNY0TLs5PzsTLvoBqLoTIp32TsfA/X7Hdtmw5YzarXFg9iaKo5uNpcR/zRlp+GFczqpCgT4w&#10;ZJbvUw7rUKRcfJVspsNtzTHMqdFG9+oys/32YwcwMNqAouC6OY2W7PLM+xiIoKhCR4Lm4TST4OnO&#10;NnaxXlDJscvbGNDekHJGqxVtWNPC2MaheDwegCre3t+go6GUguxY39aMz5xFh5em6TBIA9rFhBsZ&#10;qpAxkEpB9/1O2Rp+Xi6b9Q4gz3IHU9k2KCyogeZZ1x5IrvUwJ5snTbRqDszL5Yo3GPZyyRYsqbWi&#10;NTs7g9BPqhDVCJT20b0y3Lj9aIaJbvjg85xQEval989oHtxUc2r33v2+ijrY24vBaP/amPAJQ4cH&#10;X+BZp9M/ZM1GGwALwEiyDF4MzzzWyR8m/jc8WYSj1chkhp+v5PamZfw3f15GbTt+3u94Hg/cv3+g&#10;tgMjKf5PDNyK+Rb2545jP/CHfzismaJk9N7wfD4NRkYVXRXt6EAS3B8/8ePndzyeDygMnqI2awjb&#10;arVGheKJe23CgSSH39NwMjN45Tjr4Pl3XuyyurVmTuthuOfmQOzRoJ7JfEMV8AamCm9mKJYp3VpD&#10;F8uiTzkblE6zFDhWcE5ddQZmS87mKHZ+ULYNSQTf3t+nH+qouKbifGlYLzgZyJnBsg4dB8qWIIlN&#10;U3Ng0tMvcOwVkg2GqY+G0TrqceDt/R0KRd7cuZwNaqmUhMfzjl++/QENsP4ErnYksaBVKgKtllRZ&#10;6+FcKhlP87OTYA7u6+VimNQqjrVO/xbhNRO2bYMWxb7vuFyu6ONA7+YEZ1XG6v4xmN4lACHMwjdd&#10;Zt93qOPIzwQNCyiO3oGhRhuZOO4d23aJLG3KnbIV7MeBy7aBem1rDbUdnoAy9WSiSeSUsB8Hck44&#10;dvPx6TDn/cePD/zhH94BJG+ubPSbxOzW2/UNz70iF8Me70tiV8w1mf2gLqNUiVdumeO9N5ScLRFX&#10;LLi7Hzbe2irKxTLf6QdkUIJBvfwvf/6Xf5sW02clYi0g5yu6ib+UH06ZT4HBbI65qVTE7FdjSOKG&#10;12upn12ny2F+NbQkHA3mqLXhUjE6ZV+syv9qJIHKb+RUgMI7nAIeJYcatlQOJ+90zNPpSSYa88VU&#10;Cuf7i2DzdeKiUzESV2qmUbdkVsT4J7Nb9+h0bzl/b7UF+Z6qdf9mhBSY5UYidpApSIwhJcdEmqVz&#10;1km8g0TACNjaeZkvXst9tWdsrpga8Xc1hm7XsYOzN75UY6bMviw5R6OONYu2OMGLwLslN0DhJUPi&#10;Dv4MHQ2jWxYAnUJJBKlkL6cxGBXVZoqqEgN9hHAxw44OD99BJ6V1P2I/Y1+/MFaCGgCQBtb9wnqv&#10;+GCevfWYfDoz9o8KvmjuEhfMDKlPxjYfJZP6hZmO0wAPZ74yKuwO8Hh/MjnOK4bqfII0r7Leb35v&#10;2p/L+QoD7GxqfTXTmNbKWl7P5mmvfO2+MjBlGh90vsX//oxp8JxOq3+HTsdltK7ATEPO13wJsMx9&#10;Sae9Wh0lPqo5BR/AmvEWAc7lNWmZ19FB45+f2RACr/LktJjzFCH9zvufl9AyqLlC3IczP5XlXlNs&#10;8d7xnySwDJgG87ruIabCTpvrM3lgXp65CH/TKpe1nmbtqyFv7Gj5vv2yzHlmo4VR7zcMRcafRxk1&#10;n2j/0mDkmYhGs4KJaxvDmjKZd4g+CX4QuJank+MZM3SinGZJmg1aXRmWn+Jl7wNf+LQnJryTZwfP&#10;u/s1seTr/bnGHJt9PmkGkNTRe4oABLczYMGW7KNlyMF/+AwzrOzZ7DLPq6M577Iwel6hUDTEsQCY&#10;FZaSZaW7yzz4hbx89fzHpOlYKXUdKCbw+lKn8xFrNNeDEou0vzwrzuNKE/5NeckaXvnmupoe9D05&#10;mWXeIztcAh0rlC88C8wam7oQgk8jzsh8Hq87nXXYuThnXs9PSdtyen/Z/0S+Iyc6Q/CNz5jzXJd5&#10;bs8yKUp2XG+Ez5NnP85MOMHTnHda5i50JLi8UIn1W+WAzEGd/8Z83lTdz7IXugToFBBW33AsKw+J&#10;n3Ot5onn9zh1d+DNTYCAGcXUg+1+q0im3iFRsbPo1RCrMvCRzH2xG4SRyPFwQJg6zTobVQVYiQN+&#10;YWYIx/WvtK9znc2OGadF8DqQOPPj5fd4pg/SkVKWfYQ7ZQWQ9GKgYtLRaUxzDVdZfGLZC2+ZYSIs&#10;e8Hr/Fx/dROc3ws5+qI60WVMJ+oJRk6cKy0JG3GC1kUA95jnA/FTT5UiU369nmMRwVrZyKAtIAEf&#10;E/qIwBvKOh1g2lgAYg6TrjTknkKR/Cwlvzb5AvEnsf4z77nOLc01pzGfJAHpZR6Ycz2fA3h5u/Na&#10;4pWTl6vtxfAqbNpdlomdYGX5Bs/ApnJW3ZMDCzygWxL8n2FZzD6Gze1G2nc5Z2yXzZ3iFgpI2RzJ&#10;w6ukDF6lh+1NWRFnP53PoiqssZ1MJ+tYHIKk7tY7IikJijEajla9yaBd2byp4fO5Q1WxbReIpLCF&#10;+2io1exccZu3Hg19mNOx1opaqzf7rJ61+kQ9DrTRMVRxfxj8xBiKfa/2WTOnjyWaWfbo4+cdkpN/&#10;3nAcx7y/DuzPJ34+Hqito9UamO6tOu51Z7Zuj75cwyFedBgmORsd9tYwINaXa3RrktlaVCsy4RBw&#10;iA1nV50NNBnwcdhFwxL35zhcztEatswEmHnOLJltyk/bOqOhoeI+BYP6yVHV5/4LPxvUF1e4ON/l&#10;+C3JKpsUhFelk663htE7ah+4Px74/rffcP/4icfzif2wnmV13/F8PPDx8WEOZQ8KURYdxw7xABPl&#10;SU4Ze33i17/+it++/w1196ryYc3RWxtWmS4WHNr33ZvHerIREEmESRCOPgt6eePdhVmTP60JB7QZ&#10;hldr8/tQjcog8aoEdQjDlFPoHdyv1ntUdq+rbHxo8qW1R4GqQVdQPtGRTR5lDk/a+h6A9GzolAok&#10;ATlt0ROl9eaZ86ZPD/cpErapeCWNNVbcjJ6yWKZxTgGbmMsF0OH40ofRA5LTQ0fOm/m9YM7Zx+MJ&#10;YDiOuekAl8sWzSF98SFimfwlZQsApNkHqRSD6hUBijdyFMChOxy7PJLAFIIMiHr1xayEpj/usrF6&#10;x5JZJTEoPs8YMJBLMcd7LjH+UjK6O/JtvenrQji8SSfkqzlvBi/kvSFEJBz2s8m5YXobvNYVrTWH&#10;TLbKgevliqM2XG5XbxCaIlHC7C2vSdEpy/i/wIITIrbvl22LqtKtlNnoNFN2lEgGul6vSDkj/+nP&#10;//JvITRfX6EQTaURLqwsslzAaFN8XeOfebCCIdkhc/vHz17B2ehgZrfE/ZiVYnrJetQ4RI/wwjPm&#10;VuVDZ8bE6895I2qH62cKOnbIWFMuHplY1TIzQCj8bXpLuW3y8XH+mEroy0LHb8aaGeGf6/9pn9a1&#10;18UYXjOHXo2E5X9CXOz7js7SCdVwUpMZpjwbZcKZ57YVPJ8PVwiyM6Hk0CqKyfzm3zpGDJbCjgez&#10;pFmqHUzTs9NqrcuUNfwuzCAV9Y7hYuU91rxzNimx/RNnOAPFo4FWSpEhot6N2+aXs0U6IQO9m+M8&#10;pYRyAWrtjo9pJVUp2aEXkQUmwWiA+IdkbPMoyLTmuHnL/NY9A1h+yq/yrCDOUdwziETdUD6ZTb4U&#10;05iZIEXTUKdF+uV9V0oMQTgNCoDOaT1DoQAv0CgjnNkkY949jr3ybypCL41+VoNJl+diOmd+96XT&#10;aD2vq0/t9ww6mcrE6cucfQzpxdoLJWTy0JePlu8pVp5F1kiFIL4mOWjqFEQAoOqNKajU0FkzWery&#10;L5XMla9JXH/mUhK0bN8dL9OlgsWy2ondN/lRiu+cHWzzPnNOMz8vzpEYTzTBus5b/CzPvgfmSplz&#10;52kQH1PQwcv4OV4TwAtvls+OPhE/6zH+ZXV8PbMs8mAZ78k1H/uzKpPebNhpb1mOeJnx2MFwLueu&#10;vl/nEKSf20FDBWhqTnQBIrPeovXiTmKjITp6kni21WkQJquSE8xJhsLvI4gzyszoMAqcn6o0CNwR&#10;LrrcYQ6f96C84xrEvie4/CPWnCCXDvFmK5R7rFgiXt9gOfbCo40OfQSJzyhgckBAdjOA62XV5Fcc&#10;m+lIxm3pCF8NArtuOjRPRgnPaYAkn3WAlV8mdxbPajD/zpqpCWaqy1xLMBgmcabtb51iCmfDimv1&#10;pd64PC0yeeNM8t4IqDc7t7Io7HA6chACp0M6eMjj6Qj5PILJp3g99/2zPJPgA3TsrevK9Z5nf8rm&#10;4CFYP5+vgLmJb81Ni/FggfVYgt4iy3lyJZ9nmVmirzyF+g4bA8cK8J5c2vy1wz7mFBmhrOZ7+T40&#10;HOUERv8cHJ7r9TWNLM7F+EkaT8EjJO61BHJd2IoLwLTQUBbTx5LzUsBxdhcw6uQ6OSULNb8VKs7m&#10;5PcIJWblSSu+Lys0XujA9XOeleAN4O9zLXg5jT2FRtXSitc+z6NVYhhPlvnT+S0zwl8d4Tznsd+v&#10;u/a6V4plHz0Bfz33crZReMOYHc/wSX5NvkS4Dug0uEkX68Bpe5z1VHxa99k7YWq189i7fAvC8jlh&#10;dZrNRJN1Tiu0jhI7h32kTgN1ijrpamcdd1a2zTGwr4gkc4RnHzfEuyOJBr672R4SFa3reTc/uU7H&#10;uMsYOs1HH1BvINfbQPWfEMuMpvxRwQL1BrRaUcoFKQHPfUeShLfbzWyq3lEWB9nemjfuG0hSIGJO&#10;kNkZS2BObu8j5fyoNWbWm2ODDteSM0rZMOvUUvSAMieow3p6JU3OLNmffMycjxPOiutFmFM6eVrv&#10;lvGq3gyydXQd+PXXX8MOvVwuUJiTJSVxJ7c1ZWut43G/W2aiVvTRsO9PHPsTvVcc1e5PuAmFNfp7&#10;3h9QHXg8DzwfdzyfB1SBfX/i+XziOA7LcMzWWE5hTtq9mRPcoEoGjv3A/X5H693wlaHu7LJqg9Yq&#10;4HAP1JuC78BtOndsinjjP8/wVlXHaPfkpm5NMc3B3f1/8xlEc0HPOAY8Aa41D+i5zS2CEs4yXRI3&#10;jO+aM7zE36YHTUU4peQ48d2dwsb3JjY4g9jL+QsqnLa2zU98nA3UHFpr7hNp+Pl8IEnCL99+mXrp&#10;sPX6+XhaRmvJUDVH9PV6xfV6NX6UEq7XG243+3+vO/7yl7/gP//nr9j3A4/7juENMu3RDj82zIdS&#10;inV4HdA4G4RJpKNvYkWbY/bElFZ9IfQXwpeM2GtxJm9610zsJL201izI7HunntSYXL+NhqWCl6QW&#10;nKsQxZIbt1IAMTvn+XyeqjNKtnUoZbMGuc8dCo2g2L73CND00axxrBpEC6sghtp6CQwTmlCIrcPx&#10;xVnlYw70Vg13uzY70xkZGNZToLcaQSTAoI6u1ytbDZgcS9mQAsR8SLeL9UiAWnZ0OIhz8sxyu/Y4&#10;DjyPPeCksljSrem6xrsV5nezAFad9iaVXBsEBmZVnwUYAcLj8nk5m48t5xJ+v1n9an651g0+53K5&#10;opQNj8cD1SGLKWtTKsEfKGOzO/kFRlN5ywYLlQq2S8ZzryjFAhuSrFnm0GHVOOpB00Q9hvMacabH&#10;UJSy2XgF4bzPjs8uYBCU5z9bBcCgDWdnc9tK6Bz5T3/+07+dshBPhwegQzaMWGFXedt4M9JnBjMd&#10;AHYQljSs1bDwDRNXVqeT+DW67ozav5MWZQCg4meLodHADSDeE8e6NkgizfB56pm9NLbMQE2LEp5D&#10;TdIxlrE6DXrpshkufM+UJBIGDdyVbskM1mw28uTI7OEN6UjSdRnPzojVcTiVsLmO9iezvuyBA+ql&#10;BKtSj7kvPqDhwq21Zp2NL4atszZcWBV9fj8ix2IHM5ctGiqZ8jIbdNI4oKIXi4Gzomv7ns0hM4aV&#10;5vRqZT7wAw/bC0YcU0pobtANNWy4vG1IyF6q0gxPaijKVlwh85Kh2pGTwrDEOy6loNUjsJMxJJoj&#10;MCPHyorPRsVqcJx27qQwzxLjs7GBaGoFz5pdrUKhUFcF1DMXVzxpmPLPcyXwU+00EIaKn5WYh8zr&#10;V2NtOium85ROHUZ2aQuITKcP8XBPRsGyxxMf1wk9+Exweb9+BlRoCM2Fgtuu/ixIrOfZ6JO4PBxO&#10;LzIFy9xoUOrCr2JF5xcmRnzcl46K6SBj5PhlNPGPiCzGFp1WkT/m8xvxHPvfMMR5a1nubNlECKUV&#10;KhjdHZJ+VgZMibTgkkfneReZ/Dk88mp0TGfWdHQ7HyfdCXnE8EwOTxtxfmHr7/xWJhIEqz8mv+Qv&#10;PmNmmWI65ERmhZBVjgw7FyRGpRvQzlNfjFvut7gxGvyatLfY+rGyp+dZU6zuipJhedKRvvCBKYBi&#10;r1faSJJ9if0MkKeeSfJEU8IzAQ3nLPlxBJDpeNGlOYue9zhIkAzHeYhqAtKIc8XNCiNCXvY/Sr99&#10;4eLsLe8p9y5FX4kkxYPezKaZz5vODFYp8D46nyspyuhjnADEm03NsyqBf7o6NwkOrKBMU+ehZlSb&#10;M2747+Lzmo4GqGN+Ox8P+hNxvFNmnCrmWvjyB0/xces8nzMA7Xxt+DkO2Wz8QUSi6iaFMxDeqAYO&#10;/zD5mK0NEwemE5x0QKcZeYTKWNZD47nzOt5zJSlZspNmINTuU85BS+67TJ610tVqxHEJVzxxnpI4&#10;1X79ih3O+dPRHHInpThJMRydfIx8tLvjRJZ5BvMi/12we2lUAjqDSymFXpokhYKfPVslu1MmeQYL&#10;lvHHDGNdlrUOWTE/oBxPy9pZs/fJlah1ie9V9JZQBrrlBRYFgMxsnN7bzEaGH6PIwuM4PBAkrhsT&#10;JlFN/9bT3ixyhiOMjFhfv5xB2SqSkF1uiADJ8YxZtks6WnUq0oidMdfrV4e3Ccs4pmMKolgDVhGR&#10;FiTRQTPP9wz6MdDEjGLMIIL/PwabKlJP13jalIlzDjMLXyBCYA2TuWmBVFpfs+LDbY80bSPwPCvf&#10;8VUKQrcFPoVqlbKY9o3GeIOu5hGKn+yJMsYrbA7lC5Zn897zp200Kzyms33KqPlAwv6JKxivZzfO&#10;ThLHnOY5U2QolBUFTpOU6i4VTnA6ogrtLkPEzk9bigmEMjfOo09XEiQnIGWDQ+Ryh21pQR7yMwAB&#10;FZHSomf4vUCdVxGjIy62mfsehJRZObsfh18zzBFVLBuZ1bYUvMR9HZE8xKVRQAdKNqeTwPiY+l4b&#10;7END2TbsxxNv7+8YfWBosxL2o2IrPNe2qslxwin3cjbHWW8N23ZBrd11IOquLmsJjaG2HoRltMNm&#10;+m9tzWWmOk63Z1kqM+IFz+cD+1Hx48cPPB47Wq3eJE4wt0nQBzCaOb1bM8f00Rv2WtG6ZT4/9yeO&#10;Y8fj/hOP5wP78+EZ3Yc129t3hyqpuO8P/Lz/xP1x9zHs6KPh8Xzg8Xzg/jhQ+46uQG3VcHN7w14P&#10;y1Z+7njue5xHwKpHcspRGa2qqA6JA7XK995aEqnnmAAAIABJREFUzKvWZrjh6jAkrmtYsKCjA7Fm&#10;xEY2B+zUV8z5bU6u1tvsMwRz8OUZWXM+SRtg4ZduM4nTvDm8vepHhzdFl/AJMIvZgux+/gJqTUPP&#10;myrL/JuwjyJweA679xDBtWz49v4Nf/zjH3F7u0EBvL2/YcCw7Q0Cg1V5GSkZzV9vN9wuV+RkAZz7&#10;/Y6Pjw/85df/xG9/+47jufseiFdaCehM78OasLY2MGC46pZxP0L3MZQCc17SIRhyLhl0be/NEmYU&#10;UBis3xjqlY5MTDRNr5TNnersw9ZmXzyZdM+f7L1jZ3T4mDSwcixwlxz+KCEXS5y0LF5PGEiC7bIF&#10;lEwphtFOe6D37gkBgA5xDHCDdhqe3WzO84J6WENZ8xMZX+y9o2zMGhaIDJTt4omtBt1riDJimOFq&#10;PH/4mI9eAxJNxKCmUsreb82CL310yABuF3e809EP85VxrYn13WpFKhfs+wMlXzz4mZ1XE2a4UVB5&#10;gqolbpateEWKbcTMBr84BJHxtlYbMoD9OGCY+dYvQty/tXn/O54Fsxft3tCBrXggB4qyZaskihEl&#10;1zMQSSZbKaHrZO8HcRwNl83gTFQGbrcbVIFL2VDKAo83DB0k54wtG9TQ5kGMXDZALOi1Xa5QEdyu&#10;V6MpANlx9EvZwvemqh5wSNZIVMxJv+WCXiugRLsQlFnf/ndebpQbSa2tROACnfrj2bEx3OAJpdyv&#10;MTZJp82L0bz8Jcv3EA3AZhbrVNiodS0Om3XoyxQto1hhmUp0LgHRQRCylDzygNtz1vtAEFEaYIky&#10;0+EwNZxpRMgcQzj8Tgo2V0Fi7DEXOr30dKtpFL4wJz4nxk3nUxjaLNMcDlrP+2o8A7w34NhmZrzG&#10;KF0x7b1BMZUve02cKkAMm4iKpBt6+76HIdr8/sxcgK9POBbpbFjXSa1BSMkbaj0M9D+ysDx66ZkD&#10;hp/VMHSgbAWjNTNsu2IMZrlv1rBl2wwfXQ2nLvlUtnTB/f6By2alHUklhFFKshwljS7m8e/LHp+p&#10;dCrvRt96vpD7jPM9/UBhmtowxT1GMelFFzoyOpBQRtYgjg5me7n7LYyxl3GrvpItGAiB7xegEXGj&#10;shF/fbbRQGfu65pEpiXPFqZTCFgww+PGVJ7w6Wz916/lCzz8Iuf7hwY8z0rAI5C/KZ2uNgg21mJ5&#10;7OfHvjIBn8eAKbPrV2Q+B66o6aBi5wpoGnEb8ZSyufZUVuD8eTaoiz1cDvNX+2zv0xFGPuHR7qVq&#10;ZsCyj+GOIhuyzsAOzrS58v4pT9y5s+Dq23CdXwtHI7w7jD9NApj0SyNdFpxw0qYrxHzOste21jMb&#10;a3WSzaALQFxZ/xVwQ8tK8Ba5SdqOfXXHHBKw4L7CocNihgKcUgT9fWbJTHk6+U64V6nhD9+zWEP/&#10;N8So+Fy5OxpZhxinR59ogsqwvNDya97hiuVuDtwVukBe+LyswwzenuDZhIv4T6fqKQml3XjS+Z5h&#10;RHj538mRG2OTk77Bf2e2qsb7lG1c59hpZrZPRuE0eHay/v4rJHaQY9xr0LFsARBJ86zR+OCzzVBM&#10;LlNtE3MWsFmqwgzd+USjyKhGOikW69/kkXMen7OD5/oBlDlGr75sboT+F+ugX1yjZAuu66y6k5pR&#10;rDr1uNWBQecWHSlfPvXlnM/3eMXqEJmBA2FyicKca5DIODYddAlI0PnsY6NMDsc3M2UFUJ0Zr68v&#10;WZddOaJFRwRPMw+6XcfM9OUbANz5+7rYy7rMtXO+xRuKeJXKXOdJ/3SAY54hpUya+0S+vzzQ52j3&#10;F+dfETSBTqcs8cnDaKebcNEtQJl61k9epztl+hKAE/m0Mq/rE2skEmOOwHUwYwQkU6xn6E4IPq9K&#10;WWLPMAcGl5vfcX0ZCvHKy8+2AII3RPYXsyB16gufZrS+6XoGnU/20ZgBSEwaog5mrFehfblXDEeW&#10;t7iXfv1KpK6RhjPCF6aDMi4GGyd53SPqQaQt6gBwfro676k32rGRuO8cFStbZuZqF9NDc9yL54zr&#10;a30ydB2YAMTsUtK9WqCVlqVde8qltp+y4JC7ga+A8TsRsOEkhmLEaP1MwJyZlCWP+9Obo82sOgbn&#10;ylYMA3wrnmWYI+uTjCgn8dL4BLgDCe2IsncRy0Rk5YuI4P32huf9DkkJWczx0fMGHcCWzdkyijVs&#10;62NYxXHOnn1q2Zb7vqOUEk1pdZjzFtSbN+cZSZCzwlHggxdIFtQKJB9jq0v/IisxRm0dPz4+8P3j&#10;A8/HM6BPiqWrovaOze3O7DpE2KveDJoyWp24mL07xkBzByPnlwZw1MPwflVxuXnpfk54e3tzGLEB&#10;QcblmgDPlh59GP7umLBrhmP+xGXbLHN/3wFwfd0BWDKgDWnpdTG683DPtBVWE6hieOPJ4ZAJVsE3&#10;eWhrhDCdfCyXjN1hPQBWXwPE6d624jQ9ZXAEdF/0ydUmYAKmuj4iAkRjbN9nnhLq+lmsiakFo9Sh&#10;dzLWFxO6TskSCpSy4e0P77jdbtguBaM3/O1v39GaQagSAtYygh/WrG8IhmZcSsbzqECz4MLP+x0/&#10;vv/A/f7A/nhatrJDj3iIzJNqJq8OiChx3WwoWAnKABFgjult27AfO7ZkmN4iGTkPh/hgwqc9A6oO&#10;p2KPeX48cb1eHM/b1ppwIiVbUsn+3FG24lAuM7Cec0aLagCeB8Q5XCWw0ZPxxjySQ8taMKD34Q1e&#10;zaYZqtDRcLkUbOWG5363IIoHsIx3JYOT8aDAGR7G6GuM7ucGqO2JS7mibMmw4/uASPFnWvAhi8Mz&#10;wRMKcvFGugm17rhcr+YjQkI7uq1BUeR0Q8oJtXfcLheTGgzQiDUrZd+7t7cbfn48cb0Wx+8veO4N&#10;t+uGuugy27Zh33e8vd3QavN9dz5Uu+Fi77bepWTU48DlcrXgY5kJaWsvouF26WAvlW5Bq94rStk8&#10;CGIB87LlCKoQTsUa9dIhPxzPvcQu9z6QtgLIMD55Ecf2N1rOktA8o5yVQZaNbu91D3qtuOGjV2zl&#10;gpwS3r+9o3ovQWsSm1GSWGa9J0TU1nC9XFFrxbZtODyZN2QizFv5iQmsr6AjOilejLfoZUOGAxfX&#10;dA5I/qxdLXcwo4IaAvjtGEfX7ozPgOF1iSieDNEwLHhjEv98HrOew0jwDsEJsxnKKzM2bGhmk5x0&#10;onnvJXMbVNBdk5pG5BQWa5YThST/tqVelD2One8IkFSjseA0KF5f06CZevW0oJiFxwyyWLRlHxgB&#10;NuiPLUogsiskvXspD+CaOnFUuc4aA2vtCIGjvVo25rI5jCStON8AHRWLcFoYQ1kwynMpUCBKuui4&#10;qbWieOmQlV4IerPGEqYMejQwJ+ueXkwAJLGQz1DrpIw0MFr1iPds2rc6ymSht1UxpyANx9zisEmJ&#10;TcnoXEPM79XoPxvg59fMoJy7//qb7yqgdNrPgMzwYY2FTlb6e3VmKaahF88MY46KH428+T8Wen8x&#10;VRAZk3E+l/vyet6TJpdOk+lsZcx7/J7Zep7NnOXJ8UHLXDUqH2TZ81eHP51I8VVBBMeI9TV3f33J&#10;6YfpFr4mXLsw+HRZC+O4bDpnbw/MTnc04ZephrUHp8tlnXlmZQ4m5hSk6/yde6TLzVW85NHeDL4a&#10;8+M6YUIJ6fKePy8cSqtnhCtFR8iX++r8R6Z8ifmLIKkFKFTV+SgrnkwefMVHT02Jx8Bg5VPwpokR&#10;vSyPZwT7mGKN+WcI1hh3OKmW1RDg1JxtOt38nmPSfoxyYRLi+HZ9kcGTvu0pdOzzsaoIvgDMrEHS&#10;0np3gHxpBgc+B3oWJ6MqmLHGucuJJmbjZFW6HMQzTZbViV9ed2w9895EyuWvgHzVrwyoLoF4p3oE&#10;3538iN+fS7SuArMoXbkLe3KRp7KOi2+fP7Ni+NdXUM9pTTgX8mg/aTAnqY9O52pxqSfGMPnswol0&#10;zu/Ei1aVYLmPyYrl7H7S8eT8nmA2t6WO5ZAyX2Frv76MNvw7c4TLOq46lrz8nDQaNDxZgrPDgVX3&#10;+7tjUQWWTKrJVJ2vMFkg9DQ4zq+sW47YDbE1YSZXOmXDCxKdXsPoOZ32VS3LlfuyjDNodKFbm/OL&#10;g3jByI25xdqs64rT7ytvJ12+XsM1Mb+F6xSSMNAXmSAmr5IiOq8m8vEzTzYSmKEa7r+u+x80O9d3&#10;7tt5mJRhKX09x9V2WfVSyvWV/8x6Cp8Wv+P8k/xGqagpJt9QNmkkH1n5zpk3J7GGg+7VCDvCxK4A&#10;OptNv45IZJ3PfP66Zuej/HIuqcuA2WP2HQaYKft4tyGwAJufM+oV7hsPB/rgHsVeLQET57H8M063&#10;egBLMSvoAE8pNbkyt5u6ogQd6HKf+FwAdcd+pF2tqpaaVCHth9NbabtM/W7qsWPSAlh/kIJ/Dx+M&#10;wGjgnGz2opMsjjmzQWwMQ9VsINo+HF1KSDrQ2RQ6CdJI2DZzfANqTgEduGzm+Cg5o8N0hpTEKiw6&#10;8Ha5QFWx14oEy+wb3vgtZ3Om9a7o3uwPgDvCgXK7WUYjEJAO4vCNtVupP3WaTogIj/ZcrvO7pRgs&#10;hDmMzCmtnfIXDosiqEGTxqMNBzlZIN+zvfNWPCMR5vxN7lSrhgu9bVe02vDx8RP3+wOHO5IPd1LX&#10;3nE7GratWLY+obv0LE/WAOoYA9VhS2hD5xfZ8Nh31KMCAlxvV28QOPD2dsP1coWOjlyueHvb8Mu3&#10;P2C7XDCr98xhe7127MeB/ejYa8WlNiSxBn0V1Cey8VKXN4bEO2HHQn/olnULuAxyuTRGA/seiMCd&#10;ZEYPk4/NDPsRx/Ns2/buGPTiSTR9BLyb4dOvfbLUzW7F1DEU4pm0q+5riT4Kiw7IDCd5JYMK7THu&#10;E3mN/R4JVm77bTlH5u0f/+Efsf0fF/zn//xPfP/+HT9//sSAO92uF8tchyUQSnrCelwKOoDH84nv&#10;P77jx8+7wdLWjtobclYUlNA5I2Ciw3teDIhOn8PQKctrqwGhUT0BUGCQG310z8jFog9LBDeSeOBa&#10;rPEloXDJzDeHP1JFBMtWfW7qK7b+zPJf5YgCJz2PQQYiAiAXFA/ebFvxwNmER7Iq0WwwRA2e8ZzP&#10;Dwh9zCuQYSFFw6KezWl7r0iSkWEQHpTLOWe05lWJyZzJVuphTvXksmbLGdCM7erPTjl4HiEOFe4Q&#10;dtvrdrlEhY3xKethkos13ty2DSkDMmwvLpfNG6OKN+81R7/BeYxYwzFaVDsMMbz85NBHgY9eMnIp&#10;uN8feHt/9yasGbU2R4To7iS+QMSgTkSA3hS5WOAoC9Cq2W7s53AcBy7XqwURAtLI0B9KKabG5QRt&#10;1pBye79an4Hacb1e0Zv1PWB2v4jg7XYzzPkxgjaJ7a3aIVKQkiLJ5kEcS1xto3tVgJ1d8WoxC1pu&#10;qLViDA/4eMLJcCU35/TZEe7cBK/KbHyi8xO7z7w2FBQabS9qtEXzXKlZHW3UkPw7bhkAsIYhMZKX&#10;IcXz48R9bUw52tLpBqo0DCT+9nOMxS74vB46o4SEgKEDlI6Fk+qivmi/81qHH45ORtvXwULm4svv&#10;70/MJQwb4LOR+Vm5/oQnvczTFK3ZoG/F/LIGAhm0xGZG1hzfVA405mvA+uoK04zEn+cxGRubk0JZ&#10;euTdjbuVJR1HQ8olBCgjnWNY2ZAAYFOIlEuUllMpNuUWGM3m0b1kLzsO+RgdEFeNOQeZmKcUossK&#10;v6qwn150qhp90rmx0I+sRuZcy/mMF4pfHVp/99Gc+0Jmn26GL4zgL2+z/LGeK383DOT1///6tZ4J&#10;+/k683lN5Nadhvu/9pzPD8andRAs0EEq8zhzruRbL48lDejr+4tB/dXr1YER03LHCt+bY5XldwWp&#10;iZUtAPnkOsllbMJ5+LsrDS7PBqayPm9FLipMborgonqqDjMcpktaaaZgufUnkpWYz5zsdIwL5jd0&#10;+YL6/vBkzvEqvE5FNYyuU7BmefbKe9aXvqzf8oVlmPOJn+QBz55/X5a1j89fxFmstyyruIz7NPKV&#10;ME6O0jnMuROT2E9ZmyE35llWdzqc5e3revG6v/+SZe2nwWX3D3kVayCwlMLpuBURqzRYxw79RA6K&#10;KWuASXscL/FrYzkji5eOlzUb+Ou5MLNheayP0Z/4xfdIEwoNR9DXi7ZSr3z+ZA2qzX9ezsZCfVGd&#10;Mw326STEp7muskR+f5BzTHEMv75unik5D/F/+XVehzMvWJ/xOoa5jowPUhE5+09fkxQ+b96ZJ/2d&#10;ccr/yorFXc88QmbmpAjQB/n7uVpFAMssfx3Of/HQlb+fsu34czlnQSe/N08njsBa/J1nr3zn3BCR&#10;wb5lb/ULeqcc0wHIrHsjl1/7nSyKQVzBp0/H9VmHOO81ZSbPMIONX8uE1+X4PPfle4uwWx1kp8QB&#10;ZgEqnTt2c+6DyYL0+VGuj6jrsvKJfrmv9musxJdr8PfnQ/pmUGyVo8ugT3bG8PNFmorKKl4r8dvn&#10;dfudF6//LOk+D33KSl2+yeHJyZketuoXz2QSCYBFL+SeeUIQ4X5cyZ7ifco8c3nH8vi6rME18vN1&#10;lJNx8gp74twXC4LIyobsNjz3YqfB5Kg5G5oHK66XC3ofuG4XPB4PbNvNn5uD11ojNXdW9IFcZkCq&#10;5ALNglZ356GW1QrHA+d+1jGgkqIhoEjCUZ+4XDb0pgYT44utQx0yYPapImwZMCHpUm/IybBjh5oT&#10;hM4gszetUlKH5dtLHxiJTd7MEcMeV2MMPJ9PPPYDj8cDj4dBnggEKXccR4U8Hhhj4FKzO7Mn1Y3B&#10;HjYC2vN0YB2tWTNLOsKXxDKRhP3YLUiREh7Ph3/W8L6/4+1iGai5XHEc5gD/9u1bwIwyAJZLsYBG&#10;yTiOitE70pbQarXEhjFQtg1b2jzZkLaAObrFI1Up2dio13bPDrXMTMvWfZXJZxXR1qU1a4CXczEe&#10;HmfC9LBF4Qvt1I/L+ezpS4BvTbw76YOAJWK+WOHqlXGgfpfAaiTqgNNmSlbt7oFFJoQwq/Z6veEP&#10;f/gHh5xJOFqFiKBsm0E0SHIM7QNDMlLKhiH/eODHxw887ndkSajqeslQNO2IPi7C6oPypS5C/VT9&#10;+ebdQziYXbCG49rgGrPBI8EDUX0KlaEGg9Ragw6DjUheuW8NQCcW/OZBMcJICgy+sA/CDJ+Tb+aZ&#10;MB5gzRljGuEfyqXg+Xxi2zY7i5QZHlzhffjF1YbozHZWJlgg5Cyzukve0PsTebsgfF6cf7d1790c&#10;v/t+4LqVRddwX9gYyKmgjW4O9ZSAbNUruRi0jALoo2G7XE7jq62i5A2td2wMRKSEvTZ3MFs/BUvg&#10;9ORODzCFzBk867EK0cAzEpII7+n88n6/47JdUGu18fo5yO4sZuNKXm8BUUM+uN2uFuQaHsh0uyN7&#10;lrn1SKRMtyz4lDRgZ8YYeLtdoa2j3AqkSIxjIirY2TLnP/D+9ob7/Y63tzccx4EVKotJC2zgasgP&#10;RtdJMlIuqN3Otsjwps4JqcAxzv1MeFVUShn5z//tv/0bAMPFQQ7mYJvHsuVJLyT6ScNkGnaRelEX&#10;HYMKx212JjMzXX2jSLzx/ekQhEjch8ZsHB7/nFkmLG0N45K4cTxpMMwyE1Y8IVQrJBiBYuKeU3Gi&#10;QAckMHyYbTBZkq/NUv7Fz2XBi/6qBHctIbGDTCxPZk7Nw2pCo8cacAY2VFdy0hmShrfgQFUNG9zA&#10;6i3w3pb5EXc0ItowBtVqA7vCTsXdiGorm6+V44Sp4QX1ZhnZMQ7AmlmKgF1me+/ecIQCgN3CbdKl&#10;0MFtWeDRxM2XpXtWZPHOzIQB41iH2j0UAnZdt+x1jSaO1khGnNFb+RdSigYLhnWXIMnKvy6bdfoN&#10;XTU7PA5mVQS3zdbY9sPg5+f5ER8TS10Xqgk6TE4jlqXuOLQwWsnCYAWp3ZVh37+1NMh1dlu/RVmI&#10;gIcymcbNKSrl3GuNUQUv4HDXwJcoAgokvgsEvQh0uY8AJ2VqnvkpKHk+zkbFJzMlDDJbg6CR9Rws&#10;5+lToCLWYcS1uuAgxkMwhauO2RQx7o/FKPMxU/ng46ejZBqMJ8Ug+AvX0N3JsphCi1HpItLXaeHR&#10;zndT8ixQPxNmkA1gWRt1qzYoyYBMfbwLbrgm5DQjquYwWMfhckHV+KRjtYYTKvbO9zj2KoSMZ/gZ&#10;n04JJzpmI0yDdphKVOyb0KDM4Sfj+rDJm4AZI85ShcG+NfsEU7FwXig6g3Y845MqfDCDmbmD0wm6&#10;tCkmM/5IJ6QFlg7GuZKJ8+zyQH3uJ5pOAFzuEg84+BKAaIjkZ1GYbYlFbmHyGMpjY4HTwFNnEAKj&#10;KRKYYmnU5nMKZ7ZIYAnP/ZNpushscGr04/uYFMSgS06DJ0NTp/lDHSPmkAxb0R8PgIa0ux/EG/s4&#10;bxCHOKNDh/RK6DMlBiPYwBlegg5XVJ3WKbswD8OJB5/YSF/+MIWYTe4UMMfEcj7Im+ImdJKBfFcA&#10;ITak0xNpVnAKNItIlBzqMAW791lpR37NTvIsGpu6y4DKzNafh56bxINOhRzT2ITzQr+EmWCxPMs+&#10;xrqFLrXoVTL5Jpd70ptMaDKv+OCtqHjPZyD0NiQr85/rNn8n3BPxFf1hgadNx5KIQt0A0GVv1Pug&#10;JD8/bLJNA0BStqC742UWX/vsOpJRic8pmaNCPPtxxBpZkD5LjvMiMFnCbSKfUtXQERSkWWBK4ilD&#10;e1S8TDllmJ8NUINuIpYnMfKtsoPFkhLngdnK8zUzpPnclQ8KxDKquW+J2Yv21nruiXkMp2vzlVnF&#10;3azaQMgEzsetFM7QIWQXd4wa782hD/v9BlVyPlviDCH406Q96jABneRnxGNuS2ary1rPtIv3CKu2&#10;ngdQz5z6Q6yDz2lhm1BJgU+uLgRXJ/ycn4YjIwKVnJwAHQ7HFHLAxjDciW+ZdovuBxh0ROKVXhLP&#10;JqaLHBfu7aIbQU3Pn2qAzz3N+gjaFNQzIV7yndNpjplzxHzuqsCETeU6LUg/zv8xxDKfu60BG9eJ&#10;b6QDCkB0AgYRxsqa+7E5sJ8Nn2mh7I4pOq/I3GNBU12yZO38JhFbR4j3GUiBv7xod74m8OsMwxia&#10;UYo1qtzKhtYsW6+1itv1AgDWdyRZI0kBcOwHtpzRap2Vyl0dVsUcN9tmmZilbMjZeNu+H7jdbng+&#10;nyBH6b1HZjiSfydPnYDXWBAlW6PI0Z1PG1/LpXjWYigJ5txgE2YxR+FQr/BVtWaY/cBozWWRoB+W&#10;oWh41h1HVXz8/A3//u9/weP+E/f9GVABRzvw2Bu2UvA8Go69YmjH8/nEz8fDcLqPJ47DsiH3o+I4&#10;Dny/7/j4uKO2isfjjro/8WwDz6Niv+/46/e/4uPHT/z619/w8+cHfv31B/762/+Hnx87ft5/w48f&#10;Oz5+/A29D3y/f6DXih8fH+4czwav5/uuapnzx34EBAshSOn4v5QSzEEFOLzBoJ1hy84fY+pbGAOt&#10;tfAddD8jzJq2rEvizHugXl0H9HM0iPPkrKNkl9Fub4q6HBWDwIkm4GJyszVv8O7Cl5j1lOWmoxqC&#10;gOHU8zwD7K+lrm8OcQeoO5L76NiyGJ/0hM2UEup+x2UrKF7pIGLZrpdtw7f3d9ze3/GHX37B++0d&#10;17LhdntDKRlDB/Z6oNcOiOLj5wf+/d//A//jf/w7Pn78jCoSw/AeOI7qfKWHzlZrw348Tb5TT1Qs&#10;tC1AyqEntFZR6xG/iwBbyRBk0N4u5eKOXyz3YgNEW4sks9EpJVvKyfGubW/ge5b9zNIWTs6XTY92&#10;fuNVb6MbL7JAlWVet1bdUU99Z4T/hmPMuaAPNve1ER214nZ9C0x/QjOlJNjyxe+l2C43y6pGQr5s&#10;du2oNgdXfminlJIwesN1u6BWc8J2DyzstbmN445o1cg0hygul4IxBNtmePXf3t6xlRIZ8K0Pgwle&#10;5AKDZgYBMuVxHwPHcWC7FG8OSTvU9TalPHRfmnbPlE9ho4hnq7Oh6uWyYcvFGh4ncfgmxX5Uc8RL&#10;inWvx240PLzhKPXB3oK3Em5R1SqLWmu4XraYj51/k5OlvKP3ilxSNNRMuZh/TySqY+pxOF/P7nw3&#10;pW0rGQkb+jgwVMI+SQL0bmvfu8m+2/UavK73htvbzddd8O3bL7bmpDcAxcS2QUSoLFhv4QRrJ/sN&#10;rri47mobQUWXBr0zVaH8JRPFEgWkaF6US7ghH1e6cTn0FWuYBzN4uH8077+WRdnfbtSOVbnkLXhv&#10;eRnj52dMW5QOIA3lezonXIEis9d5V+iizMWwrTkjnXDMjDOHgt/n01jXvzQOhRldafnU15NlmQvm&#10;lDmh/bvZFMYxegjS1dnSWvPpiGNOSZTLmPI5FRcyIkCm0zunKDXiwtv3Na5Z/09u1G8ekRMl7rG7&#10;WnwsbJ6UB51z3R0ZAu3eRGBY1+XDyyMU4hEs7gmz2425pZyAYePYbhfUtqNWiyppB7ZysUOcWLKh&#10;nhmRY88B56+u0BsTmdkvv5fpQifRaf0X5Z+CZ9Fpw++gsTqsMubBW5ysmPOOM+zfE5njW83mNdOG&#10;GfS8JMzXSd7LtThhvCstxPOhxQk6gTPR+fw5nOVcnYzplaPo+obdihPl286r1goFWRfj5TXHPf9m&#10;EGU6YrzmJPgNlr/Xub0+x/cimCUzqZfvyCyH549T/YRnXk8WzP1lSbKi64rlx1UW0OC3s6TetRrn&#10;UuPlG7YtruA6noSbiHgN8s0An2OXLgDTutTxz6V4ERpfbUYswpq5MZd1/YrZpXSw2pNWp4SHBv5/&#10;wt61SZIluQ47HhGZVd1z5z72vdhd0ECQkESj6YtM+n34j6RoMlE0EAIW2MXufc2juyozI1wf3I97&#10;ZM0Qqmtzu7sqKzMeHv724yDurl0rpyCEPshDza9PvNdnEQa47S+du/Ncgq+HCZnLrEM9EpWZcCOU&#10;H14376GE/NVYiAxacXHSCT/LN/n8Couc6ITPpcKlQ098ac4OjHUNB1tmKJxux/MT8xlxPyesoE/h&#10;M+bBxPu+3OGc5P3NaDYnWqw8Jq0BdGbtXlzqAAAgAElEQVSanuGyMVbEcT3p6nVDXeY7uHdY1AwR&#10;HemYrnjEQX9YTACqdJE8rGWM/3O0n8HBxwIu+57lBsZeKTDnSUZmjBgGq5XGMkA6pqFIrNa5MaY7&#10;Dcmip8ZSpPv5fPWh7hzKbCMzxIQC7mF2n5uynD4N/h0ff+YeM/lPVP65NY3AwbRmp29PsssyUMr5&#10;ez4qrlPsadATN2yivem7j/tYpvmK02GZDflpJTgf6srz/UKPD/1R4x4mEyTOtczjOx1l07Oi0Sav&#10;e+BDACLAqv67Ve7NXK579nCOmVA3mHgsRMw4FJ41P2Mt+/GYZMuAra8OoAntJlIsqMBdmdecz/KR&#10;WAXTA8/DZ/gWZKrImk/WZ14P8t2X02gJgd4Rzm06gPm7ukzNpTa+lExyUnBIG1M/gjnwOpMYUyZS&#10;Dp/vpXmgJ57kz8CI9GNxWMmhZlnNcjsc0dM6+7YazWnc/rRC8VihnFanUZtEdefY/98rg9mC0qbE&#10;BqH8jdme9dWJ+POzWaHgWBiQMJ4QGaNAQNro9DyZGhbGHSdbR3lfrsEpEIeTDOW8rPR9ShAr1R1+&#10;QOqXOXazUT0RwM/8sqyAduzHLZzfy7pG5i7lbBH1snPDEb6sqzW2KwXdafo4DEu6e0ZfKSvu290g&#10;RtaG+31HaxUfP360BnJFsG071mXFthl++Ogd+0gYmdpoFxKKzrBuRz9wHLvrBxIQGIcUQI5Yu8Lx&#10;F2saZ010e6yj0dJA8SxXqNmkxzjQVfHh4yvu9zu++/57bNuG+35H7x2XyxOWpeDLLwv+5V/+ZI0S&#10;a0MtnmCmxp1aZWO53L/hPG7ftzjnx3jFtm94fXnBP/zD7/GPv/8DPn58AQD0bUerwPPTF3h6bvjt&#10;7/4KX35xwfc/vMP1+YKxd1wubJA38Pz0jNoalmXB8/MzhhjEhiWadSzN7IDeFYcceBH26TInaK3L&#10;pE97BHziMQUZmIXvWVK1PtCq3ehgA07KKwXgSZbV4TAsr1/RxM8v+cdwGCjyMvK2kNcz5rHzG03H&#10;eSRYUI5j4g8ck9vwPN/dca+toaE5/b9/9x5aGtrlyZy+sL5jS2voY+DydLWkqG7X77s1p+xHRz8G&#10;jrFBjob37z/gz9/+CS8vr2D28t0df5ko6pAqoLauWBdrYGnYxjbOMXo4aC0b2TCRL5erwxR1PD09&#10;QcToXyMZVKIpbLIl8bM1Qv/skzN+wJ3P1FEt0xAQBBb3cRzu4DS8ehGBOB69FAGhBmuzcycOOzw6&#10;cL1eDed5N+xs1YSvhetdR78DsCaX4rB6rVZs+2Z0WKwizSBJNAsgnZaXpaGqZTsrqjfVzQAAeZju&#10;ljh5HAYT01qLdalVsO93LMti8CXb4bA1TBoqWNoCVVv7fT9OdGvBQoPzuN9uIQPEERIYiLgfdi6f&#10;ni4YQ90hLyFrWrO+AbW2oJPCSlan+947jsOhrrolvhzHgX3sWNfFccZt75/fPHuymsIBWXB7fcXT&#10;9YLiEC9MSFzaiqMfuF6vVhkD84Xd7zeUWvH6ekNbzMG9tIaNkGFyoDXj+9frFbVUb7RrDuvFobku&#10;14vh4zu/YmJR7wOtwiFmUrYNNbnbj45aFkDUq2vsrD8/P7tMMmio47D+f6TVWiuaemmEoAI0cl2w&#10;iBiwfjqd6ZhFMrpw2kh8hzrMLNypgMyOXPPmE/IiDQYE40Jk3Hxib0/MN7VdnB35Xt5D5pj31Onb&#10;VGrY1Z43yzlmdpvGPAoNHee4qbx5RpwbGuDYSUdwxX96TgYdpmw6UUwdcvKe/H68h3A6hCLrmZ00&#10;6gReuiomWLo3guDYjJoAFJav1Mh21Wlf2AH3ODpGH7hcLhZp2vfEjpr2atvuoOPbIql8rmVVkwFB&#10;s9yJ5WSMDOoYwUBYthQGuUeCW6lQceB/ZxZ9gj5ZL6uVRLjTXCSx6yBZS1CrwIJ7iq6w0gkVrG3B&#10;tu3GnNuahn+sv0dHxQ01iWLFE6mKzObWtIfhjEAIlokA/Tl2veF5mYuGOIvIr/pZtj0oenaYhgts&#10;UlRo5FYqDNDpOJEXzAZNOmOGEF3t8WCm8xvqWUITff5rpsyc2Xt6bzJaHg1Qffhdpu/NP/2PcBBR&#10;uZu/968at9O8dP6dhpHfHxyDM7446ZqmVv4kHfD/k6U28z6iJfHjuIYOAT7f+ZBnMPFGp3MDneab&#10;90pDOjPbyLttpHQdAxglCW4u8GWpojsnh6+1TuNJmBuJZ/qQ47ufYj8zKXDaKT2vpgjnlvIKHgww&#10;ve1hd2P8lHFZ4XHeT89QeSANhQZOXlyKc6Azs9M09sb+Gb+aho859jDTKEAnfPLjzOpPGWvLMzm0&#10;aHxRRuap9pjDfKY1DFDEVZznNC4OmY17SH0hJ7JJYzgCQk4izp/GTTMgFXQY9+R4NJ7DFytolGvh&#10;2MIcR5TP0vgaIzK8TyEA1cS+d1o2mnVANe6N/48QDOkcNafb8Eoy4RoU6iF8zDj9XSbdhMY8S0dP&#10;2ZkPRDef2/nnp1cgsr5Cz1GNMQ7n9cxUgcx7yObJMuEx8/96fjgQ5ccy7TFpltlagSfmCxnj0on+&#10;Qs/KzaWMPs1RJp304XXSL/1/Ka8/fdnxzHXJpo0yjZ9GOJMdJgeVP9XzvQEwv5NcKEekYm5IjcPK&#10;K2SqTnBjhnwHqQ8Ecs/I7wLevNdp93Rc/A7DdaFci3wNHZHpDEm+Mi8gdWI6PTnnfIzEfbqqB8tG&#10;6h6zzM9hh0ynVOH+K1yPe7AfmOlk+6bhBJRJjltgFq4vJj3nhJxPzE0qfW94TZBgkJL6/F1STNcK&#10;4DaHz6XknqYMme/D8cMcCWSGbHw7XZVVHHkCyaMHBsRhCmQIUChX7ZwPVVRBnKtP9TeNazn2+Sc3&#10;Kj9PYSXDaAGamaKUafP+xCsCZgPozlfJ491+jPMnyenJ2wUweGctmDOmjaTTKc2RV9HTOe1eIAsP&#10;cscaByubnPcTXz/RB2XWSbafmwKaHihx80F+yy+7jai0KUU8u1O9EstPvCR/iRPm+1Yhzko5KYQj&#10;BT4XDMEQyrnMzjRaVZTitg/Uqnel4fXljmVdvQzdxnXsu2VHH4fhyjbL+tyPDS8vL7isq8EmeNXP&#10;/W6QBiKCbTuwtBVlBY6+4fn5yTKJu0GCVFR0d5wVgf1eM5gsE7SL6UoKKepYv+bA654Zrw6BomNg&#10;DMsYLqWgV0UZitIHRLrPvTjeuNlsbShKaVjGwOHOT+22vqPv+PjhI15fP+L3v/8jXm53XK4r3jy9&#10;xfW5YfRieNB2QrA6di4Aw4g+hjeaJL0ALPjeD2vcpiK43w/81//2d/jP/+k/Y7999DXgObHX+/cf&#10;AAhebgO//PnX+Mk332AfO2ppeH56tqrndcU33/wEtTj8hSreloJxHHj34w/ox27Yx6N5EldDrYs/&#10;Z6AfilbmZu86wVvYT8NQ36FQx5J+1HcpuxBy26BpstKS+tMijic9QaUoz5VzBJGB0f0suJh6bAJO&#10;ecT3CvnQsPXOJMpJ15zGR6x5C9YLCGmiUOzHhn503O53l49Wed7EKttVFVUKtr4DVSCyQEbHsqzY&#10;jwM3fYX0jvt+4OPre3z8+IKPLx9x3zb0Y4R87+rVowx626TJpb0y3bJ6aynYHFfd6Nmb3PbuWbLW&#10;mHBdVxz7ga4HMknCzwBlD3UuqPOhgq4d4+ipD8TmwqGU4HqhWmawE3gtltnd3bARBaSck+s43lJg&#10;VfXdKiotK/luAdbtMPry6jiosbp1vVjy5uG9C6rpXEXMWb0u1pT1OA4sqwXyzPnZ0Ls5wrHRDjBa&#10;WaWge4WiZbh7IqQY3rZ2hIN49kWZ479P9pdgXRtKaRABSmmB082MeQZiLBBlmOJjeAKlWmb40+WK&#10;+2bNHHsfDuVRrbHmbsFEEYNwGjpwHDes62rQIMy0PzrqymCm05f39zt2W5vjONB1YJHcv96Nzlsp&#10;aMuC56cnKFgpMYI/j96xNmv0yfPQ+/AxG0Z+NEk+DqvqcD16wIIAvXsFi/fcUzXfH/v+1VI8yGS8&#10;ug+j7W2/w4ZhAVIRS5RYr4vTw4Ixduy7ObsNxmZBbdbQVnWgQbDtmwc4vBmzagfUiKmrdUOlwQQf&#10;UDRvlBEMkYp1OF4oamdHkObPUPEmnZTGUzhpRLKBWppvDiE1RwLJdDnOVBgsG1rh3ZxCoTUBVVAK&#10;ncWaw5q03s9lsPF9+FYGQy1xc8tQ0VRgTnoghTp0grSa5+JlOD4W1WRCNmyxhK1Yh9Ttdf6/mtIg&#10;XlY+R0GBmedlQIMNKJdqRAGxaDWbknAiKo4dJhY5lMU64RK7qEjxSI/hCe3bHevK0pTcY66lHQaL&#10;FBVvgso9tXGxVMWVssOekzhG1nGWhgEUqBUYepiwF2B0K8W5327W3bcPjG4CvLaGcRxRzsroqGXq&#10;DctAUuDoBwa81AWKflhzFJZ9WDb8tLagUwBgkwUBjeOk03TQWMlU0vTsJLH78eZ0NBTHAQslQM/O&#10;65km5gOXxpkxDwZvuAYxCXfapfs6X7PhSMMtgmNhBCH2e8S+f2pkxZdOZ3R+1uMfMz1PZ83hbXLe&#10;BdnA8HyzNPjOZ96EbTovHl+cK9fA5jaC9sQzeXW6nmc8d0IexoT097oFGGskeREdOeKGH9ci7+HW&#10;44Rvl0Yen60RsyxQDEk+y+tGL5DCjBwBM82DViMwN9A7UKrD6miZjMlPeSeVT87fnKg5MncPZRb6&#10;gyM+XrFlen7jwVGm4IGc6dKoOZwZABisMsiR4c6o3I80fEknjxM706yexjZtEeWUWHl3KSOgRJId&#10;UL7wFOf8NNZQToa1kVeJdZPp+hiwcodJD4qBybHml+WK+/oIz/E8b7+/yz6OcaJ6AI7hNyvYufMP&#10;s8qFs+ekQ05VzT4qyH2MPTAaMYPI4Mz0YR2tQZI/WfMn2SlobIlDoNDRIzD5CyuvzgAEkOAU3gSV&#10;fHLQ6aHuDBrhtJv1m/MroRiCp+mEfzjRun0/Bo7gCQ+VIyK5PuTBMxcI3UbEZO5QqGOts5cGHw2/&#10;djifM6OmxF6IwzZQlwmnzSQDkiSSGVHny41I2p4IIsY8y8v87vQ+aVt5wj/l3fn6DF/HvIYpDzIb&#10;E7GPQGZnzw6r03z903mvHocgJ0aToyIcRBY/+ollxcKUdBI0wXsQjoKKopJOzueQawmldM9G8aSh&#10;T9aGOplGFbFVQQTvNd7DBuzmxIZ/x75bhY5OifHbuJVTyoqYGJPj9qpCe8IT2V54aW2hY5A80fnl&#10;xA8iGINc9ioFBJxhFnmsZbLCXIlJGH0qBqhbOX07oYsmn5u3dG70ZnyO/MGcQpzLqVyAZ5lvqWBg&#10;wFAQBcJ5uH6gYzik1OTYj/vkPIlxzY+sIpXB9HzfQccxdPpMjROKj1VceZ1XKWRiMLhuK8RAYYhA&#10;jXOH6fvkRQC8nXDKyXO6BFdZIktSTvxRg/8MzZ4vGBqs+HHbqX+r9libPA++EbRbRgaST/eAByQw&#10;0Zjz4Dnj22RwJgPZtElNlI+ZZCUoZsfU6tm8vLU6QvnEG6RMNoVgjOIsIKEH6JSBGExmq81spGFZ&#10;edfLBe8/fEQplqndYE6n5+dn3O93h4oc0dS6j46+7ekoagO32z2goXTYM7ZtNweV0zzHYM57W3fC&#10;R2RLs+G8z5y9zHoUKZCuMP104OgHShUURy7QbjAZrECuqoYXrreoeF484/b1Zu8dh2E0//GPf8Y/&#10;/v4fUWtDrRd8+c0X+I//899gWVcsSwMhAKkbMSu7ela4qtp43C4vteJ4veHHH3/Ef/5P/wX/9Id/&#10;duJLvSBfmVT1L3/8I14+vsfowJvtGQUV67Lidrvjcrlgac3xfp1Xbju++fobQBUfPr435xUKCg6H&#10;NiyQ0v2IeZNCh9YBmP2dwrxIiYrxmVZJe7OdJDCdoS1t+tzkUzqzB9ATRgzCpDijiQy88nwIUOGJ&#10;btYIMOl8SoAAgNDFKma9UB3Ca/bH8AxyDkzC2/cD+3bH+x/f4Rc/+QlwHGjrBbW1eNYYA9dm0CTd&#10;dSb0jq4DrTXLMB8veHl5j3/4x3/Ax483y+AfHYEXOQAVRRVzBLalOXuiXDcIF8KWrO5/YZWaQQyZ&#10;g3e9rGYXUE8fxYJYsU/Ob8o5sHgcPXQxc866Uxg8g0YD4jpM9WxvViOUmvBM9h2NOUCAfvTk+2qO&#10;5ForlsUc/K02d/QDio7jKBGcaK2Zg74TFsVhr9wf1fuBw89+a6vBQ6GhNlun1uye2iqgB6qa7r9t&#10;m2cgW9CnikN0TLDERgvGRNZmWeAWRKpeAaBYqgWXBAbLeGlXMPGTczYH/Wo4/WI42dYT4UBrnmG+&#10;G7TIy0vytOB/VbxZpunkrTRrKgwErEj6DyR8ZdLs+UM19hMCvHnzjI8f32Op1niyEF3Bg6AQ768w&#10;DIpn2wxu53q54uXloznol8Ww0JfmWPIWOG3NePvlsmI7Olpxnl8WLMtiTVy7ZaQPh9UyWhaXUUaL&#10;Y1gAyCqWOlStPwId7cZvPBGjFD8jgudny3Dftz3gfTqbyBZ32h8H2rJg3+6ov/jVz/+Wwjg7p2sI&#10;VoOaMPPZdLVCM8CxAROzhoY6pn8zOz8bO67wChU5PhlmWAEROachCwAFNXQqKcTwZOQsGSJoQI4B&#10;dlW1zyZHP4cxMXoqzhYVryhVWDltxgj405UZx76SaQ4cRGRagbittKoQWOL22GJKLzOJ3cA2QaWe&#10;qZ9zMxZewHzcATWFzDOS1cEK6GCg4TZnIVjmgosfV8Yv19Uak3iUj0yxlOKYbCbgGWnqvZuitFjj&#10;hGVZIqK5NCunaLV6hNAMpTRM4OUdxvhZEmJKhJUwsOvrjGMdTnOdBZcdeGYKHPtAq2saW8U6KVsD&#10;lR1Ah4zinYlrZKH3PtCWCh3e9EWBy2WxqJTTYa0NrQlqW3C5rsZwxA09z6SnFVaXlnQpQgTnpLWg&#10;1TwfsylvS5nnLd6UsB4mhdrOIOAY7XTgBF16jqOasSnV19objJI8mSEexu+E0xUOHZFU1gvz6VPJ&#10;ZySOtBWGpI+DZwmkZXqoyDMmY83WLs+4NZewubFqIa6bXpEPo7me4cSP352+K415mjdZ5j77ETgv&#10;PiFtSM05hAMgS5RsPflxzl/cgI25c2tFwgcNVxBZOSOY+GjwF349M/TpQCDOe6y5r+HwszTIuyGs&#10;yPV7KwDD458dCb6kgAzHCYtNyvPG6QidtDkX0imbOc37bAE8UruGZarOB6vTvniU2pa4GC8ogDdj&#10;CBo01i4ItFFRL8W05zGjI/ZPil0plFwSvk/RAgZ8Cp8pEuurUOhIg5R7MzTnlKc4/xZprph3QMVK&#10;U1GS6BzTkBnLzD0NenICpRGh0hCl1U49GWi0s5/0YibRQAbDamEmZf4rxapdGPgpZW6SEgNxErH1&#10;DzblfILlkzbW4Y50JxQfEMmMMgSwIHjyliBOP/+m2A3tKMgxCc+Z3cHmWUwuFiGGuKZMBMKwjt1x&#10;fl8qG7q0k/wfUFRVNJFwOoQ4h2LmmTzfs6OH517yiXh8+QkEzx71EqVxEWQ2yXdmXjs9m8y04Gom&#10;mIrrQWzAY/RvOOqZiU/nDyEajEt2KA2QSjg0G/0gXAw4poLkC5oO4GkdiuMrUx8qzhtM/4K/R+x6&#10;mfgIkHAkOMlAZjSGvgOceFjcf74+fp7XerCixJ9RiQU9/WTQnsww+XuJzOYZezPn5GOpxXASaw35&#10;TIfaAKYSXwEllaoFNs2/dT6vST3GI1mLo5Q9pEtVl/kZqOeZVDXDhWX+k0i2kaitv3iwqLvRxSdZ&#10;ZlT2M5Ag4xKjgzL4KcHnFLCsXXWddjDA5HREHhEQjf68kIl+95JybWYf5uRwmveNLYV2COlW416l&#10;UMae9bVkdxKZ/iBduL4M36M8S5NeoxrjmOWVkn6A0MtoM5zoPCgCUeXI98t0jfiYFLafdFLYYymo&#10;aRy7rPb5DDX7j8EMBfs1jDzfoxuogZqu+VAHCS3OkihjfRPIR1V7fKZgxU3qmZwzYUC4Z+r8YczV&#10;EUHb3vheEZl8vEDgz5yiOsa7nN+nsgc6mmZ+yEmpl9COccBQNTzpg4KZupvLI9NvTJ9CVKZaAz32&#10;5Yg9FHPW1mL82GTnmU+1uqC14v2LgMPPU9Co86IRygLcgWLjW5YVS7tY7AXW+JDVuUu1jNjjOAA/&#10;Lx9eX1FKwbo23F5vOIZiWVaDdYDJmm3brcgBgj6O6ZkD923zBnvWhNKyB3uctXC4Cm1OmMNJAKhl&#10;sN+9OaVQ35jOUvAO13Ms+EAdwjPiRRIOgroKAFHFvu9xvz467vcN+3bH6+sLbrc7fnz3Ht9+9x1G&#10;P6Cy4OOHH7G9Hvj6qzfox8Dt9optO/D6esPtdjen6N59TwTHduC+3XHbbqY3A/j7v/97/D//93/F&#10;27df4C//zV/i66+/hojhk3Octa3QuZ+IAG25WB+rrnjz/OQ0VPG73/0lrs9PaMsSdrpqx7oa3IlO&#10;UKgZROruaLW1MvlmDkjjJdV1dXNKUacw5yBMbsGcnBD7++jd4UVc/1ViXmtaKH4oBKaHU88qRay6&#10;z3lKVuEUx7Uv2D3jvxTLSCekRTAe2gL0jziP4TnsAyjVEuFkDPSoStUI5NTSosnr6+0Vf/d3/y++&#10;/vprtPWC5Xo1J3CxAFF1zHV1nPpCh6MqalvQ9x2vtzvev/8Rf/rzt3j5eA+fhvnMHR7Cq5hUFeuy&#10;RmC5tYZWDW7DsO+NH1Dfoj+lOp0b6aTzuS3m6OzD4FN4HVPdDMe7hn0f92sMPCFkm+E58zylHkpH&#10;ZnIboJWpMafIyUnKRJfWLCEy5qsael9txSv53d80rCnisjSroILRBrP5D3cKL+sVy9KwLhcAgqPf&#10;sV4uUFHP/hbUdjHeWdmItKB5nzcLPqQdEn1P4JnRDi9kZ8SwsVUG2nLB0Q/X40wGHb0b7DDse6+v&#10;m+uM5jerxZo79q7Ye/f12LCuF0CsAq/4uOjQjaSo0IkVzSs7eocnmR4YwwJFfVADlAjMqCqGN+fd&#10;dsJfayAx1NpQW8V6ueBQC2AMNRrow4KDhNK5rBe3xRVQwXq5+LNcJ3Yf0nU1XlWrOOzQjstlwdIW&#10;h9SS0NkVrseUEnjk7EETAWAxbPDWjA5FGmiTU/6aj8uqAlQES1swFN7UtAWdtswqsUlEea4LTTOC&#10;aepQQchDBGXWSUiXf/31oOBQIZ4uyNtQH4370zDL3yVvl4qmOynSgKbTAo6V/TgoiYfR0LLXALvw&#10;Pl4dpuyDgUBN5PyNaW1cAEdG6mnZOBHTyvmc/JwKNW8zssR9usYUNc1pcCXmsbohWdkIUhGKT/FS&#10;ITqph0OplFIgfQTmsojgsl6wH3vifMOzpL3DLIDA4qETnIz2VAkwr/EEgcI9LcUc17VawwqTAeM0&#10;KYuAOgZW76h1cawgQZHmCpUbe65wWUa8zWeJRhjiJSnZULPrAFwQtEtDQcPt9QOW9YJ1XdAA3Pcd&#10;y2KCat/3M13ToJlo4JzR97nXpOzNBtr8mow8OoH43ZPrTdzwkfzkka55n9mcnq/ROPs8a266OePJ&#10;HPL5ej1d+3ke8Xm+Ebxh+jidIZ9ZhNOd/tWFjbNl9oJM78TM4wzN2yUiJziMzw86141rELtBIyWU&#10;d18TeQSxofHvgTE/13TWPRxlTKqc/eXOB1srweN6FNg8WJIbYyadRSTajc2ZlD1gOtQMGRpXFCXz&#10;CuYYSSs+SgGyRNrHeCK8pJVwaup0RxWIdDd2CgyT1ruMg7fi/7nPAA1c25sBERoBPuJwSEz7PzlC&#10;LBPPPrX4niZNijqUGIeu03YzX6/EfVTmnbMxWrOTdLIFrUuO0e73KQ0K0umY9wXUS1NVxZW3sywq&#10;87rr/F2n4cGmyhlogPOTdDSdS07D6uDQfT0wGx1BdxoXcW1sWz0w7MoxpmFikvsZUJ4Xw5+jGajg&#10;uRo6jylfoXyBHwoSv3iCGtJ0dlLnCkcdx/Ov6ERU6sLp4XJIYrHyBJGGFIigC892bJfPrKE4rXNh&#10;/Fy6zmAlnt7ESvvkHKaRaMqoBV9L6jKazldM68YSWF+AdND5TxXNtdIp+QCYxs8FtLEycDKv1ezQ&#10;nlTB5J3TtZ+s9fT+/LFMa/i5/Ynf/fwzE3yQl3A8mBy95LWz/ifimaDcF/HjkY4tNrUz54IZPr5z&#10;caapvxkduMHo65ANi0gtPg51io9zOAekuf4uoyzl/8RX/jUJSkNWvPLqLL0A0T6d1SkwFLzXzqNw&#10;72MrFe45zWnYpI0f8ie6U25xqMMSfMlsL4U1eHbYt0/Gn9LS1obrNjEtDZRufE6GforexbEPc6zz&#10;a3QPpyc1zCDaATKvDSG8HuBbYtwhYCYmCMooP9N6+hH34JkN+4NndeL7iDva/y1mTdrRaeKaGZU4&#10;i++cp2A2kj5/Qrn+k+yZdZH5amG+M8/UwCn/mWdtHgvHz/UcHYI6ybHkk1xv5U/Oeabb+brpbxYv&#10;5S4joDrFx+baynTFPLdZd0h+d/o8RDfnKcHbiyhKADNhojF71uzM3+53iFQcfcdx3OPs3++bJdKE&#10;XDBb8Ol6xbHveH29AeIOT0KbOAb30po5u7ycfzj85PCGcJa5XfD09GS6VwG0E7rJsz89yN4Pyxi3&#10;oHnao7U2L3tHZAOHnqLDIHsAjDqA3iOZ6vGlgCc8KQ41B2gpBS/bi2HIujzvQ/Hm+Q3+1//4H/D1&#10;N9/g//wv/xd++P47tLrgux++xx/++IRaFyyrO4TVEnVu24Ynb9i2rqvxEjVnpFwFr6+Gp/tv/91f&#10;4+n5GV99/SVUFft9x4cPH/D6ejOM9WHN+5ZlwYePL/j22+9wf3lFlYJjO/CnP32LMRR/8+//Gl9/&#10;86U5Ziud1wvEmw5+8cUXHix8h5fXF9dz1IOdrjsCOA6N7NwhHaW0cDxlEhDCiTQccqHU6g1Ij1D/&#10;zlIBIf/GmDLJpQQtw/k0k6tCVsL0wa6D2jMPiT07qnGZ9HHmtfRZkXc1seCv1uo6vqScgcnJ+30D&#10;RPDx4wu+//57/OGPf8Dbt2+w7XImEU0AACAASURBVBteXj/i17/+C1wvgv3YvCmoJ7r5HtdScQxv&#10;Vnoc+Pa77/DnP3+L2+0W+nsEjsVleB9REXV4/7R57UqpHjQQ9OMIfjaGRoDDbJqOCsu6vd3uuML2&#10;o9XmCWqY+BuD0W4Lloq2tPDX2DlhFb5BLhWhTE29hr4dYzXncT/qxqyegSeytqWg9x1tqQ43Auc7&#10;lrlrZqIAByC14OXlFcu6Wvb8GDh6x2VdYMEB4zHLYjjuouooBabfrIvxEDa4PPYOxcCyXFEq0Hfz&#10;F/VufeW6Z8kTTkQ9qbOUYj0TAn7EnN0MglOvaq1Z5vFqiAvq+qQoLBFzgSebOR9U87Ntm80Dnp09&#10;90hkgKQ7JBSxuktRD5g8VlhiWnu3Q8fAKEyqUVyXFsFAG7cFNiNAwzmK3adV60mxDYOi6aG7Vuz3&#10;HXVpftatIqNWg9SybHDjGdZcszv8tfh+XzHDKzFx6fC5XjxZpJSCY9/QakPvG2pbrAqgFCjq5Fqz&#10;82XPN520VIOL6rCKjKGK+rOf/eJv0/HoSx1lwmeMxFT07SczrecMhc+pOufdoGrGf3r+1rSBtId1&#10;+nzGlA0HxOQwxXQ4uQgiZI5kvo9GmUcpoySNt0mj8mxMfSYrIwzB2ZhziaBUWf5HayTn32egvM+9&#10;AoKFzgfN7z3c7zELhddGFrZYl3EdIwQom1pGM0tXRExvLrG2r7fX6F4eWcAuhJhFTWyhow+sqzma&#10;qWjNDnaudZYbJT1aE486GaRU8GZa8munzC4R7wA8umf2MBusQkStS3EhvIo57PfDG7L4XMiAijPt&#10;db3gcjGmCz1wuTxZxPDoKHV155BHoydDJDJ0cKarT15BV3S2PFCHnKkonat8TwKKh3l88VnQbtJr&#10;OlXOwZugG19nlucQDmhwLHHsaGQ43ls4SWbXOJ//KZ3OL9XHX/7H88c0BL77+K101vlZDIZOep6y&#10;smNM5KSZzRU2EeIjPM7u9EzAYVuo3NEhPg1+MptORg8Awz/z8Ulex6mASmI8TU4sgDyd2UazU7X4&#10;GT6X4SIy2kwJGtNnpBXy1GkRkM+ZVidKwx84ZZBk3J/7o9NlBYhs7uBz3NtQnZNXTk51fhZyTD/D&#10;caezNZ+FfJ2VOY4r3KQyZQlCAisxgpKigCjS7TwJMz7z9Axbv1J5HjObf37N55JjUExDfxAl3HRW&#10;bpHPlXku8XzeWOP+xtvTaUvsbNInZUmeqeQnHIRNR8HAJXlWPntao6AzWwNzGnfna9lEiXcuwuDF&#10;2bEZ44E5G83gSBzvyMIDMzpt/lENZqnop7PAbQ0KE5kwcoV+FYB6Sdw3aWZ2uEnIIzcGH9ZhhqzS&#10;qeQ36TXnGVA7KKE8kjbUsx1ptDLjJqA0MDt8UlOJJlRIh2wJnimgc4UEHMt/0sUQ+3nOun7kt/M5&#10;e9hl7lXQI2+dvOvkJJK8R+ptnmleysP1Mv0tIN4tx1jmPSo1Kk9EJGQhIGiFzk6gsdrP7yGCKENm&#10;U7Li2aGW+en60KT805M1JwPEGVKc1124SzSEcxtOwdz5e1y+FGRGy0p+TsOV+5gudvh50PjEdUrf&#10;c6Gw0XAPBA1S0hrs3sNAlNwidz94W043DRxk5UngJYPnCXHOHxUpgURlTPLhiZZOT88R8vPYU4sO&#10;nmlvUhA0+CmlRK6t4ajPJVjcs8kJG5ApSfe2ttOIhUHTdB6xadfnpBn3jNnLlJOxzWJNBhnEKtOa&#10;SRCMBG0Ff+IZiizzpB8JOTlxl1iw+TxKZODbJecqjTyrvJkASHoXZQY+yTp5l9ka3vfIaY9yySrn&#10;EDTL05R/T59F76Hu+9Oz0gZ5aa51hL7BoCdtDu7Zaf4OPZHVPxr7y9L1x4a9vC/5/7zP4ewaw3Fl&#10;/RMBEvF/4PV2w2VdreeTO2/NUeFN+9ypA1j257Hv0QySDrM+ujdGFGBYuXvvA0uzcn5zamk6+fxs&#10;jpFVZsRmJiRAKRX3bUdtLSHIXPbpIL+zJnBc9TgnTq5VSAsIZ5RhgPdoutu78TODQznQ+8DtfjPH&#10;XCl4+/Ytfvmrn+OXP/8J+jGw3++4Pj150tjAtm92f6ez0a1R4rHv6D2bVV6frt68TfH0/ITSCq5P&#10;FwwFfvOb3+DXv/wL/PKXv8Ivf/UL/OoXP8f/9O//Pf7qr/4Sv/nNb3C5XCwj//YK8f34i9/8Gn/z&#10;7/4tfvfb3+DLr97ierlaFqQULB44KKVgqQsulwtKLdjvm2Oyl8CZjmaZzSrf2tJQ/LuECak1A+1z&#10;Qhsg3oDOaIq9eow2dNLRk75FisFNqKLYBkFQJ5o2OJ/QyfwMMRhPeU7bLPVPyuES/IFJRU4GKKzy&#10;gFkNlZVLLqMOtazhfd/x7t2PePfuPf7uv/89/vmf/2hVEUtFbatBSPQDmVmBTDRxfv1ye8V333+H&#10;H77/Af/0z3/A7XY3WIgxMNyZzTyQlDZqfpOpSp5QdLWYLZj0jvDXkE9aYqPi2A/PMD7QvPKdcLQy&#10;wQEGP/GAh/oZpy0/DSz2PWEMWcXHcaZ8hCSt8LzXmg0ql2Ul+Tiam9mjtTbogMGz+FhEAFFP2oRY&#10;VY06RIjfk01X6fDed2/gO6xJaGuGiz/GwH272fNcLzj2jlZtnZfF0ABqBWppIFyYwW7UmKuviDu/&#10;K0QGjg7UKhCp1hNhmEPd1HvDvaYfjJCMtVljSZuDw+ANC/YD5jAnzj5xru1cqv/sWNbFzx48YOLN&#10;PyFotZlMJ41MiQa2D81hamwufRxYlzX3hNXoUiPMWqV4Q9eCfd+cj9RoHNqWljjgUqKyRDGwb96s&#10;0vsL8ryz4uDYDbLE7GGrMKltgZRqfRic79vcDabP3HTD71V9PV22FtvTfbdqBPN51vAd11JQf/az&#10;n/+tiWtXDibFwyJtZgirZweeOu76ZiL/PP120mDjrVSoWE4X3/rM9Q93THWbl03OlzlrLw2QVA5C&#10;OD7ck+8wC4/OMWPE1Ykgx1WosPjhmxUZzpsmJceWn2kyBijmbIkTPpggP+O4fe0UlskY9gMz8yCY&#10;neNnP+KkVDszKw/3BQzn6dQkE8Zog7C8bJddy4/DOhlHFoum0MmscivXUEWUxUSmdskqhEdHASAn&#10;YT3G8JJkj+Q+bCQz2FO4GxM0xsasRh46y55JXCV7okXwmH3gWHL+O3S40FRoV5SqOHZFaeIM4MB9&#10;f8XRNyg6RBqnEcp6bKc8DD4+k6AXHrO5uQ6/NdMcFejoCC/M4JueI4is8iwf930XIJ+WCger7IEM&#10;CBAb3G7L7NY0GAhTM2O5hxH2wF9iA3OgD69JqZ3WLZ6PedzxjWwGyp+Q6R6zw4znfZr66XZ6mgvL&#10;/HI+s6Es/Er8yH2ajFJB8gZf9wzoTKsSDnCQCOCtSh7WSIJVWBaaO0YmYzlx/Ga3vcT5N6qYHPHB&#10;djJAaEonIZcQCxXBFJhiYlF4v4mPXabrEb/m3lDuwLMLIWwqKz5OYF6fsLWn4UpiycQEbL9cy5I5&#10;2EsaUMyygdngnN+Jx5BEJ+Jj0xVocexUjeCwCmvCJYwHm+2YnG3he8DcTCjWSpNuk9QEKQXPr3OQ&#10;KB1X1Xns8D39nKtH00UC7qvRKK+39ZX5c19a4/nT2fb9IhZhIUbjZIzMs8kD6AaU06si5Q3HzayJ&#10;oK0y87lZRhOWYXZs+31KCYgpjbnYuOegrCn5TsBCXUeClgBW17tCGrJPgIC3eXxp6CXJl3SCp5rf&#10;R4zD1uIh0ARezx2fPDICD8Kd99p0PzrAJXb+zPvTuFScdQGWixrNcisk9cBJJuWdnY4kn0P6P8OU&#10;xNUPMoJ/T/R9cgj5uIL0ksIf5eRZV5tg8AT5fJnH6H+Hc9Gd46Rlv57NGUWtAV2MY7oHaauU4qXg&#10;5ghnVjXx6uWBj8H3I5zL9BAwIBHOU+5mBsjA/eY7oY84H5kcfzQM4ndfv2i2yXWNsx+rDHFnqriE&#10;CtSPeVzuqISXDYd6Gw+baNcJkboMxQn55cnxPclE8eQOri+d1QaflZ9xDcg2SF0SssHuzrmfziNl&#10;7ENgLuFlbD79gY+w7J668olfi0RwYHZeajK3mG+eIeNr4TT1ORXSUVCRn0MBlBBSdFowyBmkMZ0j&#10;3zsJurB7DC1JJ7llJxg+3uCRBcq0JjRS7RxSjwXyXE5AK6xmLDXGmM92Xquuy+t0NoHQ38jXOK+g&#10;ez5FCR/IrHk/G9OeAIo+AHjFwxg9eawTKKsIuMcy7Rf3Cki4TGIu15J6eSnJU+fkHjosQ2ea9pjB&#10;k+HyMeetEQAYIasR4+/9iHURt4forC8i2PY9nBa1NWvmtlxwu98AtWuOns0uc401xtrddtv33eS4&#10;JwyN3rEsBr2mepie6RnkBWa/1WXBdpjDkbYi1NarlmqOksoGkba37OFkYl1ijSIjdnhfL9+LPga2&#10;uzVGPI6ObdugULS2oNUF1+uKy9Kwrit+9tOf43JdcfTDoBZcOTwlnY0Rzm/VkTZEH7hcL+GwLsXW&#10;Vfy8FxF89fXX+PLLr/CTn/4c33z1NZ6er9i7jU+K4Bc//zn+6q/+Df7D//I3+N//j/8Nv/3tb/GL&#10;X/wCX3/9jcMfWQamFHGdHNEPCwCWxeBtoCPPH/UiiCe3TbqH8yBWfZOmxhinPU8ndeJ2px6kId+G&#10;dq/iGUnnklVXAFmefYfmQ5zTiV+oEbHjKTvMFfV+d+JSVlHHHmKnvrjcLmDJ67COKS7zjv3AduzY&#10;9h3//Mc/4b/9t/8OVcXqleOjdxybBUAOT+rrw+Tz7eUVL/cbvv3ue/zhX/6IP//Ln/DDj+9wu938&#10;3rtjHhOqRzyTWOPcLOsSiahFzP+galWjvU9wg75shDyhr8TgQrwiQWaY01me0bmdeicznymPYu2K&#10;BFxT+JJgkCesajMa71GFISIneCqr5tfgBeY7clpzB23wukooXIPWkWKVB0bQ6o0VEf40HZ5Nribf&#10;S1lwHB1Ht4zqthSMo+M4dujo6EfKVmsSbDKjdw9ywmigH5OvSukXNeomPy1i/KeIZSgfuyVfWnNL&#10;u7b3AYE70f2s1Epb1/5/7BZItF52iApBBhMtISeDInTcA3C/lz2H2f+s3AEMrnjbN6xLOolrLQGF&#10;Qvs3MOk9mEll0IIA5PfdMtZh+wSVyPBmMIX8sLaC4xie5GUZ86023O83vHl+g20zR3prC7Z9x9oc&#10;69thlUuzoEbx7Hi43Aq3k3aDay7qdkHzoEcGZ5ZWfWxWtcTkWPXAbP3pz37ytyRYIwR3+jq8hjUV&#10;KGAJixQaWJMSKrmR4KY610pnG4WRR+jUym8LABHDVWaExm7HbAOOBUDRMK6plNuhypJmRpEN08Yw&#10;rNksYWiHw52CJe3miElSDL1TU4tnc4VaKoYeEOKUA2GURMTRbxTK+tDo5CuR5TggaDhp9xyAE6gx&#10;eP/d10l1ysqdnGd2+CflZroXXPgT74kO6OvlYqUVXvq2rAuOPrBtezDi4hhP5rz2jrlugG53A86v&#10;hY0sEXtcq2E7LYt1uxWxZg3HsUdXcjLrOds7qGciJX4e5YveZIJRzdiwyeDMQI4d1O5NMg1HyRa8&#10;FjsQ27bFMwpwivr1bnstRv7YthuqY48b/vHA/b6jigQ22oh9q5H9RIxTJ1xbqsjcSMe0TSKZcyjS&#10;/lUqMoJUgqlm8324AkgFO3qs8bpYI4AYpqDxlsc2smSoImRTI5kf5o2S7H6RcRNKkeR+nr6fJhoF&#10;5UQ+YKQ6HVlJD8Y7DMtRRBCoZCSaOBc8G9OX+S6dL+cZBU/h2ocBhMSaDGeBTr9PBmGMc6qqsWPO&#10;gCFpIRW8KPmGZMYiZzutpSmNcEOP8AXc5xK8cnZ+kaeb0qv+XRpgfi8RCwzFmjBTNhcjMokUofyK&#10;01oYlfMXfLaknSHMPsudsF1KbOcBdgq3KwpYNulKF7PXodEwEoHBWQLGwJlvMGP3R0/j8udTponk&#10;foGBXo1zDgCiLYOqfmbMoCruZx+gK4SVJFI8iMq9L6zySCfA2RmCkxFRPGsRQ3w8nIOeaJUZOEoI&#10;C66YHwM1IgMVYBqJqUlkZrVlgmSll5NoKBRD3RHIDuJDPSCQztWTUzN4TJ5RkYkOnOb4fXNc2ZjF&#10;rR9rWqnpoBDPUhAavbbOKGJKsCkeQaM8R6YHGEEWMYw5a0JTAB2T81zOeovTv2Vta+g/E7YLBvuI&#10;cIsmvhuT5ssdn+dG5E7Zmns6V6hJXMQ1njM+UwIkhbvCfOJNpHXXQaTEFKzxUDO+7zIpvJmSzUDt&#10;2VOmvFrWzDnAiHTKlZpnKJZC4gwEDUTyweRAj6SLR74yy0WNtQh5ETQocZ9wIMX3OT6Zfre+KzQu&#10;R0CvSZSvlkINwhorFTcmuOHiTtfI7qaRGcak7VORzMSi/R/T9F9okMxBynCq+XrEf25YMfeWlbQa&#10;9GHyKynIPu2elRdrgjSYRby570m/8vsqG9bZdzsTIZy3FHEjTw3HUYaGWKY85f1MvxNuCuwcZJUH&#10;y/g5xjm/mJnd6vKB/C0cq57w0blygmzAJpNzEghayNU5z5nPJOb13DyWZyu/jeBPpBd7+ep7tRPZ&#10;IrGcowE3HJKMtDvJKuoHkvEQm8c0R47kpP4oINFY2LMBZ2X74RXZ1dRBVKEOQZPBe4WWARXB0IIy&#10;yet4iuR+VXdk01mv0x5ndVraVFq4Bjjtba0VNfQZWCa62E9x35tBclD/QdAPzzvBrgayD46RKedA&#10;ncXmfoyBQ23NdFoD9p8YTuNzgnjs2/TscGxP9Mqfdc42jPvnZ6pmozBwEgEyJzb1yk2Wl5PuhjvB&#10;oQrtI+Zl/F5wWVfcbpv1dNp2QAT70XG/71b+rwIt6hnSMJzmBkix6tnmgWBIQVdAh9nLVkms3qxP&#10;sN83sythGeQQc5Kz98/RNc43z18RwdoatmMHoFgWz8T1BZ2TVQq8kS/1DwAiFeocgLakqqKrw2cO&#10;O2u7Oz0NGnZgHx1jGDzDUhcIBJfLU2ROvr68etZndyfNEXS0Pl0D7fDYD9y33RztI51s237H/fUG&#10;HYr1ckFbFtxvr7heDGv47dsvoWIOJ1HB8/OC3/3uL/EXf/Er/O63v8Fvfvdb/Oybb/D09Iz1evW1&#10;U+vPBWaXmlNcnQC1Fa947v5vRGXSgNFYbS352hje74sJCeRXerLbKesB4owDViphzmWr9FgwcKTD&#10;vFb7J+l8zwQq2lga7MPOfTbSg+/nYVttDjYGrAVxhkt1zqimWxQKIT8vh0qcD4WiwukWih/ev8Pr&#10;6w3/8E//jD/96Tu83jeomO52ebL+YdZYdbdmjjrw8cMH/PD+Hd6//x7fffcD/vjHf8EPP1hmeeA8&#10;Ow2wOWwf3bP0jT6PbgEWazBZMYZVFbCB67Ef7udS3B3maNtunrnfsB/W7LC1hn3f0FqBDqCPPSA/&#10;LOPadTjvK0afUKkV46Az20jB8MEZjEvZIjAsclYc0o5IHpb6FeE18hqN7zArWUEcd/NNNZ9Pqwvu&#10;22vo8QPG46oI1sviGe0NbbG+C9uxoVYxvO20KFCqwHpfDs8+Fry+bObDGUa/rPYBJPSh4c6dPg4U&#10;aWjVsp21Gz58OEsAz4BWDxAoINY4t2s3KOFicEcG56IeSBmGqw3zwWZSg8tgZB++3jtKLbheLxg9&#10;q2wMfaF7hrqfTxcPi1d4HIfRemvFz6mdtVasAbL5+IBlKR5csP1elhaBJiZ/nPx3IsFbonqomBO7&#10;EWa4W/NLe74352XSah+oFeiH4PJktkgfDHiK8RMVtKWgijUnZZZ/qw2tLfZeXYwP1YJaF+d/Bavz&#10;tVatWkZgc6mtof70Zz/7W3FCnUQHBIZ3aolTbnS6QmGKroSBM1lkzoRSYTOGVdI4DHKcSlaIDylU&#10;EP2edJ5MJ858H+mwce0O1F85JhrV0RwzHAlUKpMA8gbTS6eJhTLMQ3y+dDbo8oeEQUWFkc6GT54V&#10;N3pYTkEQIa2LMj0r/pM0oA2ST0NhooLeHf+bBHwc+ykT+77dDQ9IiMdWsB87VK1zch/do3PuPChU&#10;iBFRJWZl9WEwKMzCMMyjdDgTcoVZ4o+HioblbMwSRiWUozk7Tj5dUKGCqpndVEoKc44fSoeD4UVZ&#10;IwQTTgVmANdm4zGnfvXDbo6BdblEE9BUYGlcIxhEGG5+gM4OMJn2XILOjHzSgTpPM2nOMsHDLpxp&#10;dL5+MonngMHJ2YV0NdABHBUYYIZpEqnEvfmdEd+bD0k4wk/PxcQfEMJxvh9iOQWmVXqOD4/QvO0P&#10;Z/B/9JLPXBN/8pc4TPE/MEMrVuQzMEQ5X+dncEWd45b50f6337+Yhe7PTqttdjjJtAPnIXJBNA3C&#10;03IoEHvtSqICUnxkrCKJ6hrfo9hCVsSQv7HULZ0A5pCUB5pIR1acgDwi/l7ycCUvJ13Mc5GpqibW&#10;LyepOs0VAa+a44cpn5jGOG0DNw5x9ny1FYi/Uxx40NZLvQhHoKqIJDY3BugUktM/Ad0W6dThmZ6c&#10;X9NIadDyZ5m+x3WzbXZFChOBPE54Opu2JzyDzAZLJ72IBIYggw5phOdcjJ4ksi0zaMc5Je/mGvMQ&#10;05FOOtWMXGRGNpJ/ZKmepB5CgwniZDw5psgbg/dkxY1RIMs16bS0tUgK8PvNGbCuf9CxmXmFrsA6&#10;Tc7ZcVxviIexmFH6cF45Xg3nejnpLHz6I6tLOk3dS6dncuxG5nTk8H6SmPXK4GxSnDmv7N505JjD&#10;gA7ddNbqPJ7QE1MnjDMYv09cI5qlTU0zJ9mXGf6+Dw+yjA7vlG1np2helxnDM9ufw5oM/CfNTrLY&#10;n81dLfPcfB0JPRdTK041MRaO53zWQ4CHkKOOGxzJxvew/+ETO+3CJL/4ZwgP6iI5J+44A00xpOmP&#10;5MPzz0mXmBUQ0r3rWGHecZ04T9KBTM+boBeNrKdqjaigSX2izOdv2s/ks5Qv+b0i83x86c+7kbN0&#10;+ZkC9IF2pxU/aTLOB+yvMV3gXCOclpg30B1uqQtCEU27KCfToZpZnM45pzNzpi3bihrzB8eARxmb&#10;VMTvymc+CU56+jxGYTTPIhzMujGgUlB93EzKCD5T6LiyV2LhZ1iBc+a5sP3LvZ/HyXs98uSkXZfr&#10;4p8Fn+Q9yS81tpbzzcCAxPthq7k9QVqOfkqFfCPnb/KnnvhZnoHMGKUTL/Rzkcj4tkAr5c85G55r&#10;R+dxHwqMgdvtju6QICKC69NTwC+ICI6+Aw4ZEdBbOmA9Me2+w++JMaIaOJrjQbFtm8ECkE+4Q4eO&#10;0DmLNHi3WPLWfbubwwXAvh+4Xi/W+Kx3H7NttbqdyMS1Un09KdNL6risNj6O3bKyxZu49QO7Z4TX&#10;2nBZL1hai6aDtTXcbjf88OOPuN93qAq22x3Xi2WgXtcroIq2WEVwdwdh86z6bdtx9APruji8hmXQ&#10;LsuC5+dnfP/D91iXFbfbK45jx5s3z7hcr/jpT7/B27df4O2bN/jpT77BV2/fYllXrNcrmBFbRMIJ&#10;JSCsRIVGAA64rBdbG5f5rdbM9oYRe1YeeAW700yN7O05EI+wq20c5MnZILrW4kkK3ZteVrBhNJv2&#10;jt4niEGB1E9hgOZza2KjoLj+bcEtyTNBPhCIBhoVhTr9A8h2PajSrWL9tu348OEj7vcN3//wPX74&#10;4R1ur6++h5tj3hv8z8vLC96/+4Db7YbX11e8//iCH9+/x5/+9Gf86dtv8e6HH6MvDJ2a1EfoE4lq&#10;xIi229iiOeOUZHZZL+bj0R4QRHSu8jyUYpnEGo5Lp8fezRk8utG1vz+GBYtUhzvEkzeBus7EP5g5&#10;3Zk97gQxCKkSJ83fV42fxOSnTJn5OV+lKJa64PZ693Pa8fzmGbfbDUwItSx4m9/T07M5hEcma8V4&#10;gMgS5loP7VjXC0oRb6zpCSBijWBJJ9akcWC736GwDGgdgm23wCGfT7uk+zoe/QCbBZfS0PuBUot9&#10;x9eMckJgc+ljoB9GJ/tm0CaWyb3HGRvd1powKURnIH0QcgWwhpVtWbzCBY5gMbDtRySIKjzI1ApG&#10;NzidkKnOE9gjgNnjpZTgmdxgygVimGtUaqQ9UkWiFx/P9bqyuW9FbQVLu0AxDB5mMPBAnd8CDJRT&#10;rRrEIIPKqYPb/hV3wBNGJ+fRnUQtoaHB/Q2hEAudtYrM0gi2kwx1mtz8CgfJrBhMikdkUUwHnXfP&#10;cWRWEAAvHbUPqQSqZyuxeUpk6U5Gw2wUqGc+6lBomZTvh3HY5XF0fbM8cgbP7tM0dudM2tkwCOXd&#10;b8+1ohKukSE5swH/Gc6Ms9op7NiOZEpGcIjDyBJHc1ZbU67uEaI6HUAqvdk8y0pNjqPjcrngOPZg&#10;BBBFrUsQee8d62oZ1aZQ1DDytm3HsqzYj9274hbvLI7YI0BQWwtlCTDlJpXaZF7z7/yMJU6fbNu0&#10;JkZ2GV0WZGdrOsSZ+T6ckSxrw7ZZk4yKgaUuUU7B0hTLlDaFsA/Dgxpq3Y+PvqOVgl5Jn+fXOes6&#10;91em35khEwJBAURuOZymFCpILMeJgvC4Jhom4GQYUdk8j+7zzTvt259QpPJ+7iJ3ZTuy2IIO8fCc&#10;NDbDSJbzGbGnSpzlHInk+szDAyz4IzKVldOO0Wh885nleVysxzc++Y4pitNppwIet5ieT+NXMZ13&#10;BF+IyceaxBOCD9pnglxn2IFPE8yyaaRCtOAEj0CuRGeM0ojz1VUaimX6Tk6InceFWNDo51uLjYoC&#10;Zf56XuehHOH3c/KqAjbeRDj4OMf5QfawWFsPNKlnYM2OYFuPXMcBE4KhaMV6SlyT1jMAGSAcFg2H&#10;/DazbIFwzIsFUwNzbwqCQUeU6eUZYMUGp6chItN35GNnhjTrHihbwdxcPoeaiFVLjBNHseuiciJw&#10;2f27PExqWVHMbgPXBQCYZc1qLB2x9oGvH5bo5BJWUq2ezwWnz3PDKjMxJ3hmlk8GgSuazBrsLH9X&#10;Ds1kY+zrJH9nuQK1QD3HVj24W70peDj7uUgun1XpvHXFu+ABG1bzX+gnHP50ICQdPoRcSYLQ8+38&#10;DsG3J14aeytnGo1AzGcYpbu2dwAAIABJREFUXZxT/4zNzJROB+pYQplUCIkL9p2YnZUzdM9kp0Z8&#10;bOb9s8Is/gVBGkdw3j1nSeaSzb/n+U05JiFD5qzv+fv5b3YQcnySvJB8SJzrSd5PtUM1sb59oydY&#10;Fsmz5g4DFfK/3L8Cyf7HSMetC6xMKbUjZ84nVY8LMl8199EqZLjBmnvtso/MJZprzd8V0jV5uca4&#10;5nqcvPenQcf8Kf5sBo0Nr5MZ5el8gGf4KJfcM37zVupNucjT0xkuQTuTFA2eGXTl9kFBwaCMQUq6&#10;AkQjXZn2wHjwpF/PhD0rI5DggfH2yDUyJ36NfUqTJwNUHDfRnmIuvGXEInzdnXAziJznz/iuLaDV&#10;JnUMJXTO+TpS0aPTOx98muZ5nZlhDcoj+P3OfO60Q8GH53Nr57B6RQcDu3TM836WEC7x/SLijbks&#10;k5XOANtzYoBr6CWZXWrnZGhWt1FFL3FoJyc7r/N1HTrPKh09Om1u9Ktgqf+0xsHyYz1n2gXmRvcz&#10;v+fiqS/+cINeVD3RCZDCxubjZBfPG6uQwHrWMTBgcAMGQ2I60tdffYXb/Q5VxcvLC0TgpfQLtvsr&#10;LpcrWhHsfUC7QoqGs5TNzCy5yjLMt31HWxpublMpgNv9DsIT3e/3yDIlLnfxjNjWajjZRBxaE9Qr&#10;FNu2Q2AZzUVgTdecp4hYFdkYA70LahlWlQIGcU3m9Z02skYQX3Vg23pA3pTFHcJFcLleMcbAtm34&#10;8d07jN7RWsW+D3PuiOL56RnPz8+4b9YUcVkbjlfDHd/3HZfLCqiNd3RFWSq+/OotoJb5+Hq74Wc/&#10;+Qnev3+H56df4Pf/+Hv0fce//eu/xrIsuK4Nry8vaKVgXS+oy2KBguOI9R99ZLavO83o2LssKyCC&#10;N2++wNIW4LtvzaYfA3H4YLwRY3hVIyHj7JyttWGIN2xUJkckuzQIiOQAzWVAL8A4rEKfFbXi9GsB&#10;ooZSJr7k9ntxv0aeY5l40IiKKoWi60CjDqhU3yaFBIAlOiu8YHzq12Dn/ziMg757986zrQuu69Ua&#10;lB4dHz684rL+iOenK46944svvsDzkwUjnq5X1Nbw/fuP+O77b/H+3Xvcb5vxqtCbMjjCpEAGaS6X&#10;CwBE1rAtgy2siK0V9QkGnwSCdVlxHBuWdYGqBIREP7oHrWw/9uPAsnhjQa/+PIZnXd9vkewHP3dB&#10;Ec5vQmSkwYpOWCTq/jolYPi15Odj8keo0xjtc15D6BTzB3Ss64LR7Yy9vr46pvWOUleq7OjHwP2+&#10;QQewro6L3prtXym4XFbLTj52wGmU2dMYAwWE1ineR0Cclo0e2CdmDEMBEAxrrtl7BOtqy4DR0Q0H&#10;HhUwVJs7IMOCNgAu64pSK+63m8OCNOzbBinVoHyHQfDcA6KpefWJnbdWG0TgwZgWgRBVS0J9fX3F&#10;8/MFyyL4+PGON198gdeXV4gI+mFB9nVdDDUDHUMFHz/uWNoa/jZm/lO1tEBhwkutq6EjcK2p3xFj&#10;vYfdZgyitRYVb7VYc+Qx4DjhloQ70PH8tGLfDFq4SIW4vC3FKsRUh/EueCA1klok7DhxnV49ENFa&#10;RRnmFDeYL4OhkuYQMqn9pOJgMrTA4YBSQXVDgprCo6PKXpn9jZNF5k6YyXpMB09eJxOzSA1qWCMD&#10;fp5apTkgXPEJ3EZiLpoFF4dMiqBrh6qB58djMLkNqKxBERmSPpZCJcbL9FK3JPM2aRAKouQ61SKw&#10;ahuxNRIrvQmu8PgSl14i3oDBwfEnTPFHv93seKNQBBBYSrUWDEknMNfSCDOjkn1YZLZMQpBZj6UK&#10;2rJieLSLUX8yqev1asOHRe97twi9YSXZfpZJ4LIUypje+W+ZxmpZBchIGmnxvAC5XZq41nyujswG&#10;p7Alxvu+74DUiCCZ4nig1iWy0XsfuF6uuG0fsC5P2PcNvWy4rBccI3GxijiaAQ10XxEafmdlWB+m&#10;0JGO74xuhzbsPyLxdCYZ/szj8YkJF8aI/5+uozBUHogqj+OsfnCs0/kOIzedTHS8PBpc4rSdpkTO&#10;MbLsQmDy/p7lIFk6LOLGgjBjem7iqbFGsxN8NkEyqVtCiE+Ti+/wl/n38xpJzITrEu+Rp87PVNs5&#10;mWbYNfcgysf8MI/YyLznbGBxnZX8Uh1DazKIokB3yv41xZbljXSVjthpxUD1ICCxUuksGaoosf3+&#10;XlixPjbSUhiFjqPsAdbILEfSzOMr+arRIEB9fVa2NOST3cdha5CBwXAd+3OovFtlB0goIZPwsF5U&#10;wKfT7LROx3LF6CxXlBDEmfMduf8Thno6t0ggRQqG5FhMlgxgTIFYfhe+ltGOS5G3yjPH88SzGSvp&#10;axsODLFnZRDPxxBzHkFnzBIaY6AWgEY6SgmaO9MSD5A7uifrKTrUUyYFVxv026CwKY2XcIo3K+ud&#10;DbTyTEAADGbSIRSjxHeqHmTgRg6EB5lT5zLboYwy5+BL01pm9uC84Lx8hEFGrguHHTH5XKKE2XSt&#10;5IWF2eauzEkpCWshs2zguk4QZYqgFe5/0rXpYQZbMmPpM6sL0154wBjT+gY/GrbHYjSvk243j4us&#10;6zEzFchsGPj9A/sTABt4n+42Zb7aGlEPkzMNTOOdHeEann3y0Wmcp+EJgDptKuVIDxrPc5Zz8CtP&#10;vzNoHadUfd89cFYKIqANTV41Z3wPCAwJYgr0+VeqIIzPzPrks/Qkm2NMlDc1ZcppneOnRkPYMmkA&#10;J/xmkGbGrA4AMGcZPLhGLkKao34U2fTTK/INQ6Q4vxCKE34n18Hc3tWz2V1jEa5pHAsUBYrkGgHI&#10;wJXT8Rw8xkRHCaySz8VER7kuEs0bvfbVj6CG/Fftlh032QzzPvQxO+88IEobB+f1sjnAeHixZ9aw&#10;majLGB/TgBMLAX6SQecXZXcmSJGXhH6hTJOY8aF8DiHXTN6zkWzq9+TR50BcCmUuZ2YiA/DS6gqI&#10;NczSQacmF+PMG4WyZAw8XsLkCuoiDKLYcxmoUIdjA9j4lTJgYLit5HqNZqa2QKfqKoOb1HmpT0zI&#10;Jh52C79PJ53LzjHM4RcOJ3eCC22eMQK6bDqhlqRCaA5RhzPwMzsU33/3PVAEx7FhXa3SdVkM/uF6&#10;veLYFffxatW7soDY1wMjnU5+Nm+3PWhbSkE/uuF9Oy94eXnF09MT9t2cqXO1cGvVccs9IFmbw23u&#10;ODohFcR7OZX4jjmgLEN8wPCIiwqOMVBF0TFQq+vmHFdn8o7JrtGHZZyOEdmigOk5t/sN933Du3fv&#10;cLvfcb0+4b69Ylkral+xXi749a9/jo8vH3GoNY6jA//YDcpl3zZAd6yXFff7HW/evvFMd8HbL7/A&#10;d9/9gOfnZ3z59g1++9vf4vmLL/CHf/on9L7hft+w/ORLPL/90v0JAyaPgFaLZbGL2e9FTc/sDtti&#10;VfTsYwEsbYFIxVdfHbjf77jd7gaVggkaKxxMcJ22QIYFDFqpuPUepBvnGIJ6KcHmmCl89A4rFjB9&#10;sUhJ2uc+TzqgUvEDdbfkV1n1745r36MKWGanHytHgANtO/VgVyfk7DjD1aqaj6Z3BaG/7vcdH19e&#10;8PpqDlX1jN3b6x3fff8DXl5vuFx+wPVyQW0VT9crSil49/4Dbvcb9vuePF8JmZg8coZ+nSEnLysd&#10;kmlzlUoHtZgjUHdol4CFsEp6m2OpuXaVWbOiePPFGwjEkx0PaDW63/cdy7pGxYRVlsukP+AkHwQw&#10;fVQHLhdrqgtWCjrtpD/K9nluNFncZ8fPZ92f7xcUiFRs+x0igu3+gut1Re8DT09P2PYeiTtszliK&#10;4Ha/YV0twHaZIIDv97u5J9kXoxgW95vrFb0D61Jw2zvEoRNVgdos8REYGNrtDFF+wQOAoliX1WE+&#10;zD+2H3es6wW3lzueni6uv9ta1mr2Rz8G2vWC0Qe2fhjSQO/Yd/e/eW+6MUagNRB9wRofG33sDmU1&#10;hvUR2I8dS7Os7ZeXFzx/8Rbb/Y5lXez8tyUyoi/rivuxG3RwKyjVbCpiswtMl9r3I3rlDXdEp8Oc&#10;PNh9NKWge2NKOK85+gEm5x49m2UaX+9RybC0hpePL3h6WnG/Hc4/D+xHt+aqWqDoBuFSK9ZlCdox&#10;O8TonL7LPkxG1FINSsdpq7FRq1oQsP7kZz/72zSoDKB9AhaOGxplEu/G3rLWbTSi0/A0fdUdACqe&#10;/dGdIamXxWRJA/9jI8nArQ0jybmazsYN8rkiUTbHMmK3uU/GIiNaoayKmyd+KJg9Eco2DHid6TvB&#10;DMgc/FeWOHft/l1X4yUj9rzOVnlyROjDeuGcycDGnCEIxISOc4o0FEJhtnkQc40GWlsaqkffW2un&#10;CJeIBO4ZQCFJoWTYQLW1GBebZJRSouOtQrB41/F1bShldYxIdqPN0qt5XBlEoMGajReqH8ZWWpa/&#10;+XXpPNdg9oCVl9B4nx3pY0wGTSHcjBk8ls3g26FeMlcsYlqK7dtxHKitYj/uYIfc5lF3w9QfCMt1&#10;Uu5nA5tyf3biFzpR6KiYMtYgQPUSV6PjkUr0JJSUAoTP83IhCw7lmnF+/H12+sUZcfo82fIwRSGy&#10;9+J6Y5RmX9AhpLSdQHsmmZMJttko5ziYfSPTI13tQTj/+JErUQPp0DQDhMMaYTxxTmHYzFYradCz&#10;2JOVTQYyXIGZxqxxaH0zJFzgsY8RNlA9wRnZK0vi4YZDQEmIl7BBwslfwCw851Gkp3l/VL0Cl+Od&#10;GtE4M4zM+EKDM/mR/TJDHAhmT0yp7iAgR5Xp+YXBLToHgikFLXBukp/aHEO5hfNabp3k51wbyOQE&#10;19P4asyTG6dh4Bbn6+opdtzqMdwg8mvMKeR8cRpzUTpW7E3SKuDl2q5gs6Gw/VU8m4ayJddOqsPd&#10;ACF/Iks49poloYhM0sje9OdnIx0/02U2SNKYTmLhexQeBXniiOU9QZaV4oEC0osriOQZTr5dFbX4&#10;Hvg0SmmuTDJgnuelVBoyucYh34EYP2m9FltDFDsblD1shFfcSGN2WKsNxJ6nDmCi1iEflEYXAlOU&#10;JfBn5xyn4+853jXHbfqEG01cs4BiszUjxIfRlUxz09B7pAi0ux7jsrF3rrdXFBR1x9qEYe9+Z6s2&#10;YebtmPaHAWPD1iR/zTNlz9Jpe+iEMdx0L3cM2swAcmHmRZnluMmv4qXPCFmXhhFAeZCZIsnDzxnd&#10;6TAroZ+oSMhfQsVFk8kHJ5uNMyFRTLwKqN8ZDqM7xly5s2oxPxFT+bcgjVbyaoalQpcRxxie5s0x&#10;hMx1+h7+nQL1SqbZXvZOOmTLSoxVOH9ITGOakwrnEzpDSHjSgGa27OwgnHn2SSYzgKL+OysxKGfF&#10;HdWazDTuyn0EZRWdCjxHDl/j4wyJoKT3vE+cD5ky033zynSh3TN5D6sXTvQnk7MFSIL3+w5x+ej3&#10;VLhuJuZMt9AFZaDOJlK8qElRLc+WGQxmu92gCtWO7ms8JsMc/lMFaOHXcAevCwJCCsDPlQgcd6QA&#10;hBygjk2eE/tndI+kGuhEyZjnJBKN5WLpp/JhGwJlUto1nEspEvy1ikMw+PvEwm4O/1IJAVPN0UCp&#10;U5CVQKW2E2yKlBoND7l33T1glvE8orfBKdggpBsAGMb/g3SNFonONXI3ndZHHlTqLqWdSump1+W5&#10;d0gO/vM5qEwJOWI7QliB0DWdVobDjQzH/x583hiAZ5WydJ2BzaEDXc2Bo14O3odA0dF3q9iwBma2&#10;jm2xKt/aGrb9cJ3XMLD3rqgLIMKEpO5Y7GZr3LZu9z2Afb+h1gWtVHRPlhIdKEXR6opjv8Gayh0w&#10;u8DOVR/mUI8AqMDn60lSQGQ6mwwzeIYxFJd1wX07sO0HpBRraChw/Gu3t3xPDC5FUMVgCizT98B+&#10;33B7ffHGnnb98/Nz8JfjUBx94PX1Fdu2oQ9z0IgI3rx5wq9/9Uu8ffslRjdIgF//+pf44os3gMCT&#10;yzxY44rO8/MzLpcLnq5X9DHwq1/9CtfrBevS8Be/+S322x1SC7786ktclgv66Ljf7vjyq6+gfeB+&#10;v+OHH96BjQjp2Or7DpGCvXf0w6rpu3b0cZgzThD6JatuhuO1L7VFH7BWK2ol/SIyiM1BjtTlBBgO&#10;cbMsF89Wt2rwIrbO4j6SSmfoxDyXxfDXE3qhuk5S3dEpkQmtDkla1BzAFrNiNUCJHm69d/Rjh0Bx&#10;KJmxmq3XT+qo+7gK+lCvdrjjfr/hvu949+EjfvzxR/zj73+P79+9w36/Od9NPRYiuN83vL7e8PHD&#10;Cz58/Oh43t3PVqfozio8NUxsqmLH6GhtAdTW4zi6N6GswX7oFDWZaGu4LqvJ4+p8tVrmcD80K8BG&#10;x3pZUUpF9UqCbE5sC2GVGfacThznnvojRMLZWYpVdKyL3Wf0uRcDnZAmW2y+WRVGGK/qenH3/SY9&#10;xP4Pv5a8uTi+P0ZgQPc+8PR8NX3ZZdqyrF6lP6xqtBTDp4bhb1eXE8u6ePb1gqVVeII+hvt/LJ54&#10;QNXtMAhKaVAMh5uBNbPsFrQ4ju594nbUWrAsK4YCl+slzpCOXM/L5YJ9O1DQcBw3PF3WaHJ5HAeK&#10;Z08333Oo0VuRErA8hEs8oFFpcr1ecFkvRmMDWC9L6PTXy4pSBLtDXm3bHfveUbAYrn+xpIxtO2zP&#10;quL1btUs4jA71XlCrRPMoHgWPYx2ugdtRCw4t+8dQzuat0U8ukH7bJs57Nd1DZ3MoJqaJ9dW7H0D&#10;xM6BOj8/hmJdVwwd2I8db754hsKgXUw/N58t+Zh4bwAiUOzdIIEEI4IK7ew9QBiD1Hz4dyg5yBK9&#10;ZGVOxDopVK4ksKwD6gUraoefzjs+nne38yOTlexMzBXjufwOyNGHiS+I71KJpgP+9OIcnSlNfoIw&#10;bGJB8od9XsrpFuDdT8r1Y85GOtJDcZyHNM/Zkz+4/jG76Xn50/eCz1UaHuplAxIN0CwaW92wSkxu&#10;HQP71DmcEfp5vmSqvVtkv7UniyKKoK4tssvo8KaDgF1tGfnPMh+jkXDc92EOtcruydWpiEaSwT8M&#10;d2sy+3qoomCgdwRDrci1SGc50iiI/UxhwIamLJ2jgUG4nRlnlK8RCsg0H7stHsj0gRJoaiW90AT7&#10;5Gty/kMe/wo4AHk8DJiOwudu9vlxfTL2M/0bP8j3MjvKSzM/O4n52VaSploiogkN1ZajPh1/0snp&#10;7LtRlk7c2VROw0XjbwFhJR7nJhMvmN4+OcfnlzkDMWH4Ri568KlPvhe09/8x9mZLciTHluBRM3eP&#10;jMRWrCqAvCTv7W72fMH0W898HD+yZUR4RWZkmjtQVUBhySXc3Uz7QfWomkei7kyQqMyM8HC3RU13&#10;PfoLe0CWGT9a8hJf1KStp9zFsjkVEXyLqWhm6oITYkavDtdypcelcEgqFc+w9XJ/pZnaByeOw1kA&#10;uSfDOqhPRMb7y1cJJa8RxBrwFRnk/lE0MSWNIPm5MI2X237g76SJ6yxWN26hAx6rhYd4j1HujSSZ&#10;FRLjIRob/iigQ4arxukCHfts8Jv0r+Plw9qQZnNcAZE1yAvlY4P2xoBVyvc4K1LSGUX855CnlC+Z&#10;tSfkSYpM5BZA4VVcB/2BzNei+lE55ZA7Gdw4cjmF8ehpcIIrBNNkJdWXyxoGNWDlgmMDYsoQ7You&#10;LejkSFnHv1hyGuvsakyQgRJ/rsVzuO10AOa1w75xpqOepQKU7mgadp8yjFBJ7HF+RxrI92z9Msgg&#10;o6IxpheLeLWG7wvHXfK4Mah2pLmRKVPXG2lxkE/iWV+8PgeUp2+ktat9CP7lBJxBk4KDrB1fIVLT&#10;8WmGmIYcf/o6yoOU5X6eKXfGuQ16HPma/WFS7LC38mSU4+zsVl2p7o3v2t2VdOX75UGX0UlOMjDI&#10;BOcmLo9HHYDzoNP5oB8NsukYZMxEBW6I+roepzReQz4ksVY0kikTQkZf7eLX9CZyZHnybv6uOjhX&#10;xtuSAY5cO4x7H4ekKDoGwbmWlGpfl1d8Va7NwF80NFbu2dN7HHgMEPy5D1WwI8dKxzWGc3XkmYB6&#10;QSvl2Fj7d1i5r09mtKEw6FmES7tiKcaz8hHBMyIoIce5fuVFvgxePshHoyWDamDgt0O9cSU8C/so&#10;L3/xNZ6H+EkKk0g2yT3U/DvGqBYU8NJxKTLAEzGQxGBBzu8w34GvFP4Nc2wUzR0bqxeiYXQfdCHX&#10;dyIZBfDsXob5NHQ0+7iZ814ND1mVsCYN296s1H2e3elWMM8V0gRQZm8bxICKB05LZvyrVExQtL0D&#10;JZugrduOIopdt3CakaYjEUqHgB2aZ7Ub7XWF6Xlul6knCM3LhMvjBXf3F0CtQZrAnD3T7HPsilIo&#10;73Lvu3as22bVWc2bR3pAQSCYlhp0zOzctq9YtxWKHhXQL18seP36W4gYBnipBb/97W/x6zev8eHn&#10;n/Htt9/in/98i/fvP0AE+PLlDrVUvHnzGrUUPHt2i0///Cfevn2L/+P//O+2V62hnm7w5e4L1m3F&#10;/ZfPePPmDf7+z3/i7sULPHv2zM6ANtzdfcHpdMLts2forWF2J1GRAku/BnRrDvkAD86bw1tmyzw+&#10;9Y66WzNG9tYSsUppwwSuEBTUmnK9mCfQzkQ1L1cVa6huztgW2foAXHebr3w4qataQCST85ilfTyn&#10;g3OU3j6YXkD1OxoOO1+MZE3nv5Mn7igEbWtoao0lW1f03Whg261yAp6N+/hwwePdBVBBbzuW5QVe&#10;vniZFQmlgraW+BinabZml5J91wQ99FNmgLdw/lpT2X3A1990s6xXGJ4zz9PedtRSHYe6A80atc6T&#10;rQ0DjYNLCubMLWht96x3+r0y6aKLBdy2dbUAhfNgVRsbYTEmFNyvn3C6WQBpqJNAe4ms9H3vYBIk&#10;+ByI+386mlgwN5LgQHgRT36cvbHjlg1ER71ZVbGclqjo771Z9bKSH3kPg+Z9EBTRsNdsGFuv1jra&#10;DqC7XdE71r5iridMdca+K6bZ/F9FCtZdPFBXUEQx35zQHL5FimCWE0qZIKWiIunVstsnnE4GJ/L4&#10;+Ih5NmiSOlVsW/MgRkOpk1V/LAu+3N0fsM3F+fwYlOiXFa220BMtIDVj29wP6L0DHh+tqmHfNyzz&#10;gtPp5Pwcgeu9bc2a9XY7e6fTgrZvHoSgTBTPELfeD7VYU9YGSwZryl4c3fskmH5pwYIZN6fJk5Zs&#10;79u2WfC+Gkxx092gUzoxvRtKnUP7mas12Zxqxem0xHUmF1ltDEQSltPv5E1/T6cFvTH5znjaNHAk&#10;RGaWcyY6kZ2En6haEHFCpJIulrmEVB5QLGOtR8ZVHQzxUf3InGgbuzPC6/GRfWpmjIWiL0jGGNeb&#10;1mZjGcfvCrB4ZuAwMcsoZ+lZv9Yd47s0CJkG5HpnatWhvNMAyXukwpcT0Fh3zoUfaVwbc3Xl5lrr&#10;V1eMupc+Q9QxsI3RWmlIRkekAFvbDsbSQfAIHAssMYGWYtEnI1J1hxQzj+w+xOEGJASrNWcxJaNO&#10;x0Ut3kFYe7fOvREVtvtU7zRLJz2NmdkPQDRqgZ+DgVaORqkxRetqLnY464Tem2VqQp6Ua/eWB3JZ&#10;rNStE9uLRkIYq7/8Eqf3kQp+0SxwBXnM/rKvWJAhsn0gADOrlCXHzMwxyI3YS2CAishxH2hIMw4j&#10;YIbNOLDRCLfxAamEHwyZ+GVQdo1xgCc/S+BGQ1ePx4XHR3nuffzD2Q+TLt5gRnbeV4f7H34tuNoV&#10;z5IDGambg4MTIRYznuZje/qEwwnNNzUNxmGNFPCsh3Roxb3k+q5IJSMyHlyJHSoj4hG+3cyvJ54k&#10;RufSwF/o37EskgGeCgDcwM8KFuQ9uCCUBMM9Q64Mr4MD4yvrpIfPyCuZ5dXjviNdAmn2hEgDnZYp&#10;CKIPBvKMpFOf5yxGCsvEHbLpBx4V0BC0mnnWxCAtmIEZe+4LNwZzdKDfvNdIuZmhERukejgH12t7&#10;PBe5T9fLbXQjcT/tQJ0VfTcZ2LUnigiGLR6oQiAO85POA1vvFtyOuKSAN5DuRv8ByRJb4udOC4pU&#10;TF4KV0qB1Ippmg1XTwTr5TGyvNq4lxgVcR0MpMwg7SIeT9CYxaFSaaQBY7dgIX9rJq+p1Jlj2Rz9&#10;qXTLcA+eqxK6AoOJBpfgPNGhSqK8PEkq5P61PkC9SWPfW4yb8Ba5bzJ8R2MzrYeLnYtSqDslb4oz&#10;XgaeGO8nfVEGj7wvZGrJTKRyxQuCjuJM9oMsJu0Vyg7KXX9ewqZ9nc8cglW4EjIY5BZ4tvk7q8p8&#10;HLx4kKtxs+Eenls8vOXK3Xh8SSvDGK23hTnvK59HA191eHTKKjiEjtEvm4tr6F9Bewe5iXAgyODJ&#10;ZLK3QFHHsTvNHDXzYcqjviF0Ig8vPrgOtKEaPTT43WLW7LgzuWs6hM1Jt8rqSZ6UId+5W/aWmwt2&#10;JgVgY2kAX6GV5CF0UBoHYyUHJcQQAKbO4HRflZX59v0e2NIaexRyf9S5SQcNtgbKn3mCrfeFhE55&#10;NfphDwR0KBm/HZOP8vK4df4y3CkkObrrKqEXCaBaIJ4VEMFH/+LYx+YwPkHI0MOY+RllrfLcZ8Uq&#10;S7DbtkXlFntL2DzbcM7HZw9nRUca9b0c5M5I3+PwVbj3BVYo5ue068ArgINONSYVXf2MpH8FGDSH&#10;FOwDvErUQ7pYoB5sXzT+GBAncF7l82zaYw3Y7B1gMoqCzSXJE4oAmCbHIjddp7gM27YNvTMFAtjW&#10;DV0niDT01ZxhAsXWVpQyWYZ3nbG7I2VdLyhacLox2BUbYw/4zDq586MUbHvDqZQke2UwxDJBzYlv&#10;iV11mlCk+/gUKB1FzamiokBRaDMeQzsUAMo0g86SDofv8CzYUg2vWYbg+mW9YKqTVZ1NE7795hu8&#10;eP4c83LCt796gb/85R/Y9x0vnr/Ab379GrfPXuB8exvB+vv7ezx/dott263aWCqmqeDVN6+wbive&#10;vfsB//jH3/Hq5Tf4t3/7N/xf/+N/4MWLF5gn033WywX39/cGd3D7DB8/f8bt6Qbn2zMe7u/x5ctn&#10;zPOCs0PRzNNs9mC0ceY2AAAgAElEQVSXaC5ndG+4zupBnDqZg47Qr1ZVYNi7c5kzYU4VUqdwsEIR&#10;Wa4T7Xk1+S5dME1WNb3u1oCPNLi3/SCTpuqQDX6+Rv2PzVeNp4r7Gry5quup7DvH8xzY+WC2OoMu&#10;PnnJYJI5HkfdRbFtDU071m3Fw+MD1sdHrOsj+m6OxGk2BxzgkHUcJ9QSjtSCQutldexsG83GHmXR&#10;nNKyw6d5MhuhEepi9URF8Wr45pjyLfwRCrMn2LDSAh+CqRrM7bqvqELIlURJMNozB3MGwBGwL6MN&#10;1VqDEsVAFZNnp+/binU1eIyHuz38QK1vWFd3MDo8GTPfLVM3K9UBAKz+8fNoWdSGdd32hrbvmObM&#10;iJ7mChGjo1oqpIrRwN5QpgLpwN72wBm1ihRzMAvE+Yzdf28Ni8OpbPuOabpB35rjgZuj+ubGsuRr&#10;tYqIPhQDzfMEovYtDrNhxT4OkWUbZAmbYtWy6nxkceQEg6M5wRIwJ6gWnM8LvtxZoKy3Hc9ub7Gu&#10;q1XY1Yp13cxXJoLHyxq2B4NyTTtOxbLGLTBnDv9dEUmv5/Mt1m1F7wZ9pQ7rWxwho7vMaM2C6aUY&#10;nnjb7Lr1Ylj0vW/GI04L7rY14E1O8+LznI1nTubLm+uEvTcU58HLsoQdor2j7w30P061uvzwKohA&#10;7DCH9rbtgac/T5Pbed2PuPV3YKqGAEOi6wJgB/QYMq/ffv/tH9OgcfUufk+l3ww8DPihPEHGYASm&#10;2BgzC9nrjMqxqSRLfRPDLyPwbDBjSqJzVSuIAp3to4EjYtG+zOYY8K2EOVU5mJgVHYeSOJzUgiQU&#10;tFSiRoOTznf7lisYzmCzlDb/S4X6iIPozrzBGIoJ+DpCx7c4h1Q+JR+TBw9DxqWXx7JzMPe0t0Zb&#10;JpQTRsATn9uihixVGptaWpR4xTQZqL9laFUzXHyuqh0Pj/dQNQfp3qwUg1npJBA+z+iEpX12AKGM&#10;KgL7ZpHs1lswb34vm00Myv/B/M41ys7kEpmOzDArrmgTnkH8+t2Fj3bFNFsz0VyrxMDls/P5GOiU&#10;1DLSzvgZ/05hj1C4cbgX3LZJY99K/XlkzWaikeUuluHEB93IYEQN5zWCOf6w3CMfn6YyrYpYh64s&#10;6bS5iJfxSozdYTfKsE6qsVVHB+DRCAMyC4F7PaAix1j8guAp9CdBqeoaPxnUHnztlQ6GwUhi3wE6&#10;kAZjStERXNc3NQ2VrwU7fO8HfFv7O7NY47wL+wKQf/hcx8vG29JwHD5IyCS7hJH4zO5No23QQpNH&#10;K6AegAHNBmUQKGkqTx2hCLgvlCvD7CW/kJR+nNCRx/ly+poqzX9n/gE7NTwv6It/dwIZuCvDGyfK&#10;SKfqFSBSgg/raJAPz0gYjAxAAp4pxtHGnEfYkBILxvOXzkEu/5HPjUaulYUPGf0DzZgYO/KfdHgO&#10;6zqsqG1FPi8cvVJQKvtFOB10rxYaZLDJN54NnnWfqwDQAhST4/Y6HBZQ3ttZ4oKlrDf+bA1lTqcF&#10;8zThdHPCssyY5xrNcajM5TmNzTInn9PaoRrC50Ja41oWGc6iKqQe+Y8AQBnkzODUMYesrSHnFbqB&#10;jlQeTCuMBx226sAbgr546hiMMR7BpqUBt8RvxsOobKQbL5/BXSgHXhBZs/6dWieIWMnjiN09BgwO&#10;TvABmoXlsqRz3jNUIipEwPAdy/ojvAnprhI2aCAhjuG67HqEJUmdEodrhtUCkDQ30j3vceRzpAek&#10;DHUGKzjSL/mLAI6iJvG9Agna1ODdya9r4b7A+dG4bxK8R7UDPZ1bEZiVdBTE9wTxjJyfO2U5UV9X&#10;8iWbb+7vk4BDsKrUwZR0RUQIOE+4Wn7ec9w3yHhR7uOAEoNAlhaH0KglPst9HZIn/GGppSH04fFl&#10;PhWfg/MQZu2Xrw1eva5FgCrimZEI/kNjL0SCuivZ99X0jEgFcnpBXKMqqMTIciHhki8utjUsYK+k&#10;UcYM1kPMnNBr4zpdh0fHmTJB6AkNAa7LKICS7/t4JObp+ioG+okldNga8hynv1KLOdQcsoF8AYA3&#10;OqMe5r0YPFjEAGIf9vCw34dp6kHeHGFvBBhsXueMUb0T1dHJYByKAynTKWO8Aobjr0GTGrIB6sGG&#10;wRENhzsxh5cF5HprgVkeevqV7pQZn+Bxdv5tOMnqyUsQhxLoLfgSMfwBc2Q9PFzMee5VYrPz86lM&#10;QPTcsih5nRLaa912TLXi4fKI8/kGKgXQ3bPCMxBE3YOwgIRZS7PAPANmB3Zo61aRBZvH3vaAfhKQ&#10;p5W060QcriflA22b1hoeHx+xbasljVWD9liWxTMVTdZt2+77Zpnmz85nnG5OOC0Lprng5w8/49mz&#10;Z1B0vPnNb/D82XO8evWNOc1Kxf39HW7PNzifb8Mx/bvf/QYvXrxwfGGDaPnf/9t/wzxPePePf+Dv&#10;b9/i9ZvfAFB8+PAB0+kGz589N6rtDcvpBBXB27dv8eXLHb77/ntLXGO1sts8qmzqLF5B2SGezBLQ&#10;cq07PTvXLoj1M/qUgCiqnuUtLuOrV4SnzonASGcyFflpAc+AnVEGte13PzcBr2HzJA2zDwAdt937&#10;mpljHbCG1sSjNic4YRsoA/eu2JsaFIraGjQAe+/YWrPqdQh+/vgR79+/x6fPX/DjD+/x8PCIaZ7x&#10;6puXuL09O9xIwTTNQcuEfupdUYsl2BFvGeoO3JgZPMBnTtrzzRk7sZBhdE5neUKD4ABHF1Bffl4Z&#10;JJymitPpZFAop1MGieB49b7mUVHr/hc6TuE8gM/pagEGZqDXWrH7PU29MIczeffk1RzbtuHx8WKf&#10;6dFOAmzfGLynw5P3FzFHdteGWi273pJFPFjWdizTYs/pu9tdVjU0TRPQk1/t+4ZpqT7PFnBY0zxj&#10;YxPKQqe2OXMvl4s1y9yIwW1rMc3Gowz5clD8nP57b1Ax/l7rbJnoLvduTgv2lmssmFCq4OHhEYBB&#10;7CjEM/KnA48yp7rpOdZg0zLFp1LQHHapFnOWn5YFrVnwwKBeFPvGSoMW1TKLV/7UYvzW5uZjLxMm&#10;D052ZsFHAMtgV6ap4uH+wZzabuucZtsThcYcDIYZWKYpkxZqteQCX7cxkVShBuviTUCLJwQUh1uZ&#10;5hkixYNI4hDc7DKSdMtzIQH7okBpRhtq1U/btqN+9/3rP46bmAYMIkOEeDCj8TYKdDqVGQHCoHCj&#10;KHq3rADRCSgNzCZgtlSoakNZNEutuo4KMq9BHCYyxeKlLeJlEZ2lctQwlGpMGZg9DUpQDwyjAPCf&#10;VPR1XJ8sw4adPRATE/DsFimAA83zPuR+cljrjJ7ZY7OxBd8flVUbXypmXK9oPBdKsWCarYywNcWy&#10;WCSt1OIdi9WZtEW/2+7RIdecpmnykgoLGgjEyj9EMM9LMN15Nrymdd8ii2B0cFNJazsdkUP01Mfd&#10;muPfuYAGrLSO8yE+pYiVx3M9tnXHw+OjNfo8EH0BG2/EPoZDwhhyaw1SxbDrYGVNSiW9wEseO9AF&#10;2vcoSaxuaJlwSxo5ODYEgb1Gg5glPDTiCnfuYOxR+ZS0QJ7YXHk+6MwvkoBEhiOrSV891WNmidAR&#10;UYAB5ojMIxlIyCtYqWUyqzy3Rz/d6Njg/Djyfrj/tSEt8R3Ns8b/heWbjLIDabDE24LDI31k6tan&#10;kiEMyvWTLYjv5B3pdE3DTcJQ48APeznYTuSbzORN/E6/0I0fKvUgHrXzucCZFjo83MBx4WJBRkDF&#10;mgArTOkj7l06uP1fNLYSF6rD5OkEpbMKxJrVMKpkIIrRmIzMPxkNETf+wkg2mAL4vbk+VPSY3QRB&#10;QmpxnUSysdj4PVGomhKcWa82xuqRc/JNhPJh47Qre1wTRjqF84AXHKskxrP4d4dlCpgcgp+bdOSF&#10;44DHmmDAfjM6kOn+4jbRgO/O7xnYZbkwyOt9N7lGMlRExWRVD3slgGepCSAV4zciUM0zE/tLXkx6&#10;DJEJOlBBGs1HgQ52uGxT3ZGOWAYYilcK2Yqq46nzLCgEc6lYasH5bAZIrRaIZXZEcfiuvWUvEg2H&#10;e8JcBUXxHEoJ7N8idFjk2QjZM+DIUibR0DYnj6aDjzzS6Z3OShEJGhVCDLhiK0WGMfNaylEPEKjr&#10;XK5T8BzEng577uRj69lLOjZczxgzsrg20RgLTm+a1VzE6aYDiLM46kq5trymuG5mfDyxurm+qgAx&#10;gusBcs5uFl3gSwlsfXN2CAh3EqOR5Msy/APyyGXQKNc+Hbew6hfS+3AuQs7xUhnxrHneeeZzXVgC&#10;GveBHCqQSP+AkfsQCkrZXKrhs6JkXwwMgUz/PTLCKTt8Hsogtb9ZpYZxQ+xKiLjeY7y0Dms9Gijh&#10;0NScEYLvJh3G387USA9dvUrNLzSdsQX/8InbHgbvlaECAe4J76jizQcBlAmgHkZdhBniGXAm1VI/&#10;S2dpgck2W6PizLxSPKOH/Bd3QPq6IvcSRSHM6m1WGs4qkVxA3s+1jEE4mCHnfFGyPkW1o/rxcrdy&#10;8CGR4o73OvAAuK7WYtLieyEjrrsCgWfCaqYr/j0qRwqHIuP7ImDzN9sXlx9s9hjTKx649d9djwz6&#10;AcJJF5nYkgF8Zv1S/+q9mVMkDqWVv5NfWtDBnGdFxGKwaFx0X72aiwI5YIzbuKwMvfTEY4dIODgI&#10;nWhBohqfi8uDpD0E3wsdHRk4NicSM9moG2VySdfusB2ebOLO3q5eoRX7ctR9gr60QgeeECfAeQLh&#10;QJjZC38eep4Ns626+fMhnn3d0NWwjVvbIVDLQkSzfS8MSJtDr9QKgxED9m2zfiySziX2lbCmeww6&#10;CYoYFu4yCbaePSxuTifTdwe7xGQegyXpjBMTeK4rkmYk1n3fd2zbhtZbZB7O84J5sszfqVrjyyJm&#10;k7e247tvv3Enj+Lbb79DrRUfP99BBPiXf/kNnj9/jlfffIt5nvGPv/4VrW34zZs3+HR3h21bUQS4&#10;fXbG7/7l97i/u8fvfvdbvH79Gvu24eXLV1iWM56/OOHtP9/iV9+8xDLPeP36Db757jWqFFQVnByO&#10;4OLj//DjD7h9dovWdszzCTenBZfNcM+3bcdU5wgGbOtmB1bFs3mb2xame4V/g45SmJNsWW6CkYWq&#10;40kjdNY2x7SHCFr4YcTk2GRV6qVa0lmpBSqKUmeUeoKUHZZVmzprqdSPbHyt0dFPmcEGs8bQ1HvQ&#10;GSAFnA80NEzYetSxmh+E43SM+Lb5WWsNHz99xLsffsLlcsE//v4WrTWcb29we76NqoDqjcJ5fus0&#10;R/b8vq/YN/O1lGLNXa1RvFWUU/8jLEXrdj5a292GK+5EJRa4oLUd1YODzXHEAQvS1KkabI/aWRwT&#10;GJs7+C0zNu35SPgRq/xn4gCUMEzZE04g8bzWrGk4vPJMYA7gYC9Qg8fxQMXs/iRCGzJw0UPvN903&#10;k+7s+dNU4OgqoekRl36qprsYxnw3P9dphojB9Mzzgr1tuGwrzjfP8PD4gGmeXc+sqJPp0lM1Z/Tk&#10;/e4KamBwK9yf2NpQxVgMvrchfFelTBA0LPON8Y864bTMftb2ofLH5Ypni7eWcFPqPF57w83NCfv+&#10;iH3raM3oKOx/WLBnp89MPfjufXNE4AFIOzf73iJgwLGVKmhQbJcLSkm0BZu30dlUZ5Ri62hjdjkv&#10;gmmesG9Dg0wZqjGr8cV9a85nWyQxGbtwyKx9jz4CdLRPkwUNzYHPPkOW6b+cHFbJlU/rZ2CQTbM3&#10;8dx7c6ihAUZTFdMy4f7+AdNcgagEqXi4bChSUb/7/rs/ZnQiVKxMRQeNBzfQqKXQ6BhfYQjxDwlD&#10;kIrndRYAhAoFny3D7SQNg0FHpvEGEVjjqxILFuOXcTYYxp1MPJz71L0Ks6qupiXjmJypD3MMfZZz&#10;DqNZIlFMvzKa49JJjMOI3Z3C1CZiL5581a8fFaH8gAbPiPulmpHeZVnCAGYjFhrKRSwatDu4vjHT&#10;LZRYOr2ZZZ0Z0VynMYDCdfNMbIdOGRtvkg7JfMKBDFM+mws7PocRstkZzuhUpePmuOZuOLrATnIw&#10;AqTvbWyuNUajTGbafex2/eAAiEaU/kY21bJn8LsHerq21IM88r7jDEjjckUIeZ+v0MfV32VcJ9LV&#10;06+54kHHQDK7HO5oJA8H1M91rL6Mg8jzKXI8W3EYSfPHrxyW6HpypP2vXTKc/jzrNogDbxmvPwx5&#10;2AuO/XD11d/jGRhpP+iBBo8kH+L1kT3HcQpnRX46Xk/DX92u8UCZR81pxMfZBIAuOAbXvjLHgZRY&#10;ASRXdKJI58a45l+j7Thj8d7g+PUxHpxy/qW8s31WhrmHuiRAYrhe0XLsg/g6Hqc5ji3OFGnQ98e3&#10;KnhK8nnAFHGvosFQespnEgpl4N3H85uKRUwqhcmBdw6SLQZuQ+H1zOjucSsqTjGGIYgQL4UZJFzb&#10;IFoZniXANT89kI8c6FmHjHDbhqFJNbGZcgcBiDffosNrlOcViuYNaCbc3Nx4g+Y5nCPk9d1LH5l9&#10;o75HhzPGccZ4/dTJFO9huD4dNjbmdKgOSzgoEcnCdPi+PWN0VDxZwrjP1flRDHuYGYQchHYGzSSy&#10;g0gz6ahVROYs1DOQ0+Fvz5C4JhpKgkkQcJk5uXyU4cw8PfOko6xEKcfJDryfdDFiug8iFaEBSoQj&#10;OaVg6HR+j/c+NMkM2f8VXo2rwH0yuBjL6ESnk5uO2eTJACSdP6M+Ao7Bz3o6xPiWRA7IcOoOfGDU&#10;EyKI7nQRjZxDFioGCoz7pCrJ82zzKNH4aKRlb2wmZaiO8Lsrg+lc70w6GOmPy5lZYLl2cLow8jtW&#10;CcTUR/nonzEwxUbQxTJfYt8BycoBIIzX6zUNWongxcBvh7mSkRTnoaKDlAmjnWO34BHUA5mSusCY&#10;XQfKO56BUfBq9+SFDH4BnlR8lW1NYgldOQSM/ysyrN24I1cb9B+8rs8Ls0O1e7YyBzEcQRLauHdc&#10;72t5JCV5hCTDGviDpH3A23sQInyawKDvaNgVyU/HYITEdcGHByMtzxWOhOx0ILYImVQxLGLKDg/O&#10;Sto0ZWAvcV1GTnO9YUEX9z0jKieHIaVeNwzwSjnOvwok+gjx0gx6xJyQGdKlGDRJKdX7YADaO6Za&#10;vNLJejLxHuaga14tC2yOgeyLYWfRA1ZtJ2SneNUK7U1zKhHHtXc6jMTXofuY4DZti2pgVumOejeQ&#10;kAbH5m4ZvLbsc2DfN2zeYLJ3azz34vlzvHzxErNDeszzjNPpBuez/bu/v8fHT5/wu9/+Ds9fvMSy&#10;zPj554+4e7jDv/3r73Fzc8Y0LbhcHlFErCncacG6bail4tWrV9DecXu+Naf7POHTp0/47vvv8MO7&#10;d7iZT1i3R5zPt7g530ZTucVt3Z9++gkvv/0Onz79bMGKfcf7n36yTElfgb01TLXi86fP3gCxxF7R&#10;H7Ctl4A+tTRJl5u1WJKBKqo3yYMUa0Qe+pMezmdmjBo5LqfFoWaY+U/9WcGqQeo4Kaeb29lsMs5j&#10;5nwydITM9jc6oF1qJ6T3HepBnlonNDXYi73tEE2ZSecfn7DvzXDjRfHu3Tt8/PQZ9/cP+OnH9+4I&#10;P1twZEonmzmwmfRi5z2cgrTn/IhaA/puDRSBlN1gglTyTfpuAGBbV7fzNGwvOtwNVmjC4+ODVSfU&#10;Gctsfh3L2rZMb8qbWg1bnDoeZRAr922HDGIFAKzpPQb+7OdM4TohaUpctvVI/KMOQbk/8pijLmCV&#10;BoTrrFNxTHSvwFZxBALb49Ppxp9p8B/2bJuDJbAAbU+bZd9tfL2ZT21dd0ANfWByWN7WCVGnmKcJ&#10;l21FkYrWdsNtn6pjx3ds6zY0SzUd/HSe3XG9RwY3nfk27h4Z8Ou6WlPItgUkjUIxeeDj8njxSqgZ&#10;j5dHSKnY2o7z6QxF90TRzi5esSeUC6fFHPK2NorWO+bF4KqKCC7NmiBXKYBaY1wRcae4OeRPpzPW&#10;/YKC4mfEZNWyzDb+eQqol23bMM8T5nnC4+MjRGDwQYNAFWRi2b7vHhzVwJVnE1bzE5fg2bVaIsi2&#10;Gi1/8+qbqJ61iowJ276FJO1dHf3BMu+Xk/HEbTUs8q6KKgWPl0cUCNa9ESOcxhrikHFV1TfwYGiE&#10;ED4K39S5ZfgoS4bNaUA1kmWTdHRL3GM8jKMKR6IL09KV+XhHAFHx7CfEofEH8gZIZ3xma4FjuVL8&#10;rl/xrMGOT4eJL0CsD/Ea/eKrpj2R0eNzcC0IxOY0pdpKzg4rTcNjeDM6UkcZn0aTAADewTjXw+BH&#10;jOD33bq3Moq7zLOVaPjYTqcTLpdLdgwuBhnCbuVcA0KlsGHIQcdLLdaYfLPO3JYJq5E1pcS0cAgN&#10;Zi3ZV6mA2c3meUZVRlM7pjLQGuBZpal4qg7dyLt1TO+qqJ7lRmOMzKSKZ8+rhoAPnCsvVyxxDigE&#10;/OGl+BwAOpFSVx3UVH//Ont9APP2H5KnIeYzGrlOu+XqEYo4/AMBHc/cV17xddVh/Y7ZYSMJ8n7X&#10;dKkx8RxQnrHBwIcO8/z/+fL7RgY7N0BiUY9OqjCckjH/fxmC42sc29GZqEHrkTEV/Mj/HpyQNHAF&#10;etxLIEvIo7rG6SrKSDHwL+4J2Y6vs3/X+LRlRnDm8U2OxyaTSwZYNpAcCBbJx3CYn3/iSXwS65DL&#10;o0NTreS1AKJqo3fPYpfBEQmJOScPT4ZCxZLG3C/vGIZn+nrGx4rrbSS5MnE79HMFDo0blNmoQxZg&#10;z49tD8i3h6zVaPCqGI+6r1Q4CDIwUOy+kbmX4+H0pWj8HjSu6Q4rSKdVGVYwwijNg64+6RG7lUGG&#10;UWmO9XQ6pEwf5Sj3CHB5rAja7YPwpIJIZdzo0bPYBigewzzu2FtDaQ3TPIfMKKVYKeAN8U4FGxq0&#10;tVjTzMSX2Ivx7BdYZlJCKAnGS3KevvBk3DGHXyBCRcj260uSzZNPjQIzfw0/0vDGwUEiYsYKTMaP&#10;wQr7vcW8xatEijvKtLuOxz0u4oE4BaqV+WsfeA6NYBMsh/mkE/P4k3IjnJKSTkueg+BrrvckmWdw&#10;TAeeRaOQfC80OfUs5+u1dj6ZfUSOelgsNvEvYDw49amRUSAdosKvCRKMz1Y6e+cwSGUj71dy17KE&#10;4lu4fnHclfvGMZDRtn51PbnOL+mzGgFwBQJqpjOPNPieGeehn7iAUCi6FFzfmtm49nJOM8gMgcNO&#10;OJ4jaSDJ6OlYe6yL/4f6HPdTuhWOMPBOGRIHVw5rkI+ya4pYhWjyakSjm+CvrmOUYV3jHuOaOoZo&#10;o6NxcLaMawRW6RWT62Yguk7gjoI4k3E+NPaNqzxoATEmOwnk3xKVadEwLvrLUFDI1ffHs4nAR3+y&#10;gGpnzQKICJlPOhFQdRHAqy5FPMtQYdWXDvGV9x3kuzBQIjzZTk79aj197xQBjWHP94CTCLoUeHtm&#10;m3tvYOVhPEuzfojBy5gq6ZQPHcrDGeRhMChkjXNrSwBLiad+f8JBHAQ6mIxU8ry5s9iX/LAJCj00&#10;3IxPJeWKUI4Kz/EVbfo6EBu7q1r28DyhN8v8VlUs04S9rRBMaF2xEzDXxIhDY2yGBzzVJ3ZS8+oE&#10;s0WcW3bD8K7FbcBC559VJPfW0dABNSdILRPmOgHYvdLGrS8xhwixk0d9mFBhxitLrKOCGexGN9M0&#10;hew4n5/h5nyyCmlY5u/59hbn8zN8eP8jTqcTPnz4iP/0n/8NL168AlRwc3PC+XyDX7/5HqdlwcsX&#10;L/H8xUt8eP8ef/vwAbUWfP/99zjf3EBbx6/fvMHueLuvvv0V/vb3v+P199/jdHODn3/+hH//93/H&#10;f/3f/hWqHdNU8fzZc8uoVQVqxf/8y5/RikDajk01nOC351t8+vwZn798wXfffofLZcU0zfjxpx+g&#10;qvju9Wts64p923ytyGEd7tCJnNVxIG07hXXqMp5Z3fqeROdnqdSCpSyBA7w3hFPa+HfyJztOuS9S&#10;rGLp6AjWgfazGv/63CF4l+mLzd/ft47eN7Q+6H5+L4En2bWGddux9w3zPOPDzx/CMXf/8IDWLUP4&#10;JiD5FohYhaY5CU332rYNk06Ode1z2C0gMc018PCnuUC1oK07pJQ4A623SFyk3Nq2bo5Zd45u/h3C&#10;he6enDhNk0G5lgnb6pm+DukqHhTR3oHiTco1bRTqdwWZ2VtqhTbnofsOBH60yx6B45YXD4Y4frnf&#10;d5pmJASOZaFPk+F1a+9RzUzh0bY97K22b4DTgSXGFK90mFDKhH3bDF7I7/34uGKqS0BlaG9ou/VC&#10;IK30RpganztM7788XjAvs5XVVHMy77C97bvNd1kWb9xpMCsCb3RZF3TdUOeCuy/3ON88s6oHGCzJ&#10;NM+4v7vHzc0JtXqGfxPIZDLtdLJ+CXB635s52m3vOvZ9xek0Y90Mk/2yXiDSAamum7ChLLDrDnSx&#10;Xn4w2XFaFtw/3AVyQ62OnDFV1OaO773F+Wq7O48Xc8AvS3W88dDu8fDwiGVZQte6PBpkEHXs2/MZ&#10;67piXQ2H/ObmhN47LuuG8/kGl3WzrO3JHPPbuqI67VZ48FMZ9IE3zlQsyw1qKfj55094dntrwRJV&#10;XNaLBYXEgjbTJE4rM0oR7NuGOi0QRwrp3ZrhLo6AsbcVkynq5GWujHkmmykEWVZbvBQi1QQJYZi8&#10;JY1IVTcwtUO7QGrq7DTYrCwToJP42hDQ5LHGiLU69AOfO3QWVgTD5ktcS2PW1GBOIg0xKtau8B4c&#10;qtdGC8czKNdCBSMZbSjLAwMfv3NQkLmGwe29lE0VoxEbzqlBN+U95nkKnDFxJzIaopSZAqN5KJ9M&#10;1iJkYqWFXuaRnXh7ZICTOHkfy6y2SBIjo1S0CNnBqbH8JRp/SbGGEaBRoNj60UFqTC6FZGOjCGJm&#10;uTE9eVSf0CqGdVTiGjrToUCZSsK9SI1nWTl+xTTgwDZmiYkpbd07OqMIdQZoF/Sw0mzfMohkCu1X&#10;dh6p+KZA508JWjBBI0qDwqk3jCKeUc7T7j0Gdg6KwtUzf/mlv/zJIepOo84/LDxbPZ5pqytPHykY&#10;9jDHR+X16ai534oAACAASURBVHNHHnA0HKjUhqEEDRvv+h7xfWpcwJUxO14zPEUwODBxNT+4kcGF&#10;GFQt9TUanA6jg3MM88UV7vArmoaSqjdlcS2BNtIY4IkH+M/IDtWjYy+ci3ReXhlRpiA4X4x1k1gm&#10;muAR3PO/ZZh23kppkT2ZKV+WFVCGoGauBTMRxvXkMwk5ECz0K88Hx08DHcNtwPOUgQnuO+eZx8xl&#10;nohXkKfcsOV1RV1HunRJ5GNmM7iUTxlQjWZiyrUdaV4PIjbNdbgSKFGKroOREQ7dgBID6BTKPh+k&#10;X/KNcQk9EKFygIjJbw1XBnFc6wLws05dIelp3IWDfO+KUiiTARQ2kgFWxxu0EmZ3klSHwZJieJSL&#10;l3ob8fu54aNKxhfFQ4v+nKab6QjOx0gb4WSgbuRzzFPy9EVNJvmwfT37l2hclQHKgaYGHhH0dDUe&#10;VYdTcqOD/GHMbsxfDLuRUGtWtu9wNFLBhubw8ypk0KBTsYDQPCSEwL/lo0ivkjqcuYY5l1yzzP7i&#10;vPNZo5wDjLRZsabBmxDzJuwNlAG3bIYGJNQP9YWRD/A9M1htLGNAOgPxR8d9nFEnlxzTeA4GfXCQ&#10;3/bx0bElYLb/IBdzlKlbcczOT7yfaiRAdFhzvGPaxNNkErtPrqU5DJx3uKzjnLPknPRnEwq4hfHW&#10;vjxG78m3eB74cNMRCD8yLARvIk+1gCFMNt5tWJPryo/hKvkFZ7tYA8zRZgm9FbR/HC/5yTjHORvx&#10;995MH3TlIRAAffO63zP0AiDOlcl4oHQNvmSQMTwfJc++rwBtDkUJR64o0Iv630zuGPHN/SK+NM8K&#10;G0eSJ39VprekhalMOUfRoNPDKsfSejBUwfJf570cVMrBA0kNwuE6CYMc5WDzcTuVekmxdGy1QEZ3&#10;u8ogPARANRgVkQgWWGCkWPFcsWa15OgCQS9ikIk+uSq0FYwv0FkEAbpKBBPGpeywvTY4HQQN2JwY&#10;WO+BD368gQXTwolZFBWUDbTD+IU8v1y/3psHv2HOBn/fbEMPJG+br6M1naMtODs+bp0maG+BL6zd&#10;HG3L+RRJVHS011LQtaF3d5yqQqoRg+Gkmy22N8vKXubZHGzFMlerGMyfNsWlb6kLa/L6fd8OaoVC&#10;s4JXLdCUMIC0FxzKk849EZzPz3B7+wzaFetqmaa3L557Q8ANp9MJ7969Q60Fy3LCw/0Dbp89B/Fq&#10;b2/P+NW336IoMLnz7sXz56FDnc9nvP/pgzV6W1dzTqriV998g7dv32G5OeF0OqFX28fXb97g488/&#10;o+8NL16+wKXt+PD+PS6XR/ztf/6/+O1vfoO9d7x69Qr//qc/YZ5nvHz5Cr11fP78GefbW1wuF/z0&#10;/gPu7++hqrg53+DL5y8QAW6fv4AUhXRLuLOYicmB4k0fmx9yKcVxmhk408AK94MD02n24NaqiqnM&#10;aJoaZg85zCBlH+RMnltCwB6TDDzZz2nrmKjl2cYwJ7NVCDaD9kEDYYKMZHgP56HdEnJa79i2i2Vg&#10;q+LyeLHveOLeNCXkgog5vudpNox6NTjGy8UcqyLml4FM2Lfd/RDqmdqmv9RavYIi5ZW4zO/uIC2l&#10;YF3NQU8fT3MYWVbFt92gUVQV63rxu5j+uK7b0CfOnfWTN7gcesbFNtJv4NC5+77bs/rQiJQVdz7m&#10;DkXzihARif4HO+EvqjV85TqJUGIjNOV5WSJj3Jz67PdgkFBRQRP6rsHIRGPRqeDx8QFznUGs8H0j&#10;5MaCh8sjlmL+SBGrouhijvy2K7bdkpp6V5RaPYPdHMNtd0hn7bi9vcU83WBvj9AGnG8WtKZ4+fIl&#10;9o3jcrhfBU43N+F3W041euXN84xttWqMeVmAapnXTS1Qunvz1Mu6QT3Bd/YmxMRJp11Rwg6ytX94&#10;eACxxE+nG7A337peME+Lq6iK5jpsVwa0LNjeesc0mRP9tNygtW5Y8+sWNNT2Zsmvhf0IrQFoVwvc&#10;ABKNMiNBadvRW2KUG70YVNM0z85/TPfZOSQU1FItADFNePHsGZoq5jqhqcFhWna+QJvDAIb4VKeR&#10;OXQ0VZPplrXv+Oev37z5YzgNQScwDV8JZZV2qadfQCBoka9B5UXj+lSKeMQ0GIVoGjIUTZkNOGYD&#10;Wdk20Iy5SoEcHAGuCtH4Ml7uJUBkKRIHV1UgxRVO/w7xQe3aetDN6WAsXqZD3PJRp7YMt2wKxQ/C&#10;boJbTHBDScfMAb86f0E6HrgWKQzM6eIRdcfdk+KY52plZYyohwN4ePE5dBp/Tcnctg11qnFwt203&#10;IvTsbwUbVCIis2R2VOSI/2MHXuMQdGcAllmO+K44IyeGFFyJIjNSI5BoXMloacrHxBcN/HE6LBTh&#10;sDehXPxAaGRSaqfDvUena2LtWndZw7jbW/eIZ5b+BNnHTgEBCxIGuCvrvQUNxcWDkU7hpW5IKTyb&#10;M3dpaJwlkdFHB8R43oRKxqA8mxMkDcZ0PFASpkMMVPNdgRMY/Rm+/EDlAZ2BaEx5fNFAooE6BNGQ&#10;QnccufKG/Oe8ZGxedfjXk35jUek8UBegvIfI1Xr7s2K4o7MmVi4cI3Z5RrnFhUbYKvFcoMjkiozS&#10;Nk4nhwscs28n5EaRJxJOgDyYigDc2Mo9SyPK6UeN16TzQBJnjUa7pvFlhn4qYQCGuWoYyAJ4fK6Z&#10;HOBax+blfciXycwpXw6v0WlBJwuShIxvFH+2gMZ2d3xAyXhbOkC4ile2I/cvMPCQ/KPEUJx/iaDD&#10;8A3TI+B06fBRAAMFlFbFynYjk5mwKdx3uOwo8RwOOMWGO5/BdeDiwflQg9QS5W1Jz3TWmPFHGgwU&#10;ElB+ayji3GnyEaMveGmabYLatIagQ2aHsjQVqm7k+EJiDFJzf3LvjKTphGUX+aS7cOZGFMIMl4A7&#10;MK3NS+JMVkTFixp/6q1HueEoC5I6kLABYGxTQaNDxMrxDLNXfU6ukUjqLiOtjvIGyqCvO7+gQJe4&#10;h4nrFAA0fHLPjy+e4xJn2DLAOzKofcyIIk1JnKuankCIlDCa2CMk9l8kewQ4rz44F8XkqYyjK8RT&#10;HyE07MSQ04/3yfFxjNwb9czCnMTovMgFN+JmYOCXXjSiIulAJfBOQ9rIWEV3/O5RXqTMivHbttpw&#10;vipTxP9POZzOQupKgFXusRrP9B1xWnQdoojDIjJIkTQBJFzImIxAfmkv19l9TOxfUoplctKoHMvN&#10;Gcgh3zBczBrzFH8O1Byc2s1QNpYlkbRB3sf9tbNVQkcVYsgiz7hiaBBKaLrq61HY/K7GZ+IHL7ZI&#10;jDsXDHtH+ejj53FImJqUy6Zo94CzKCLQMvBL54vZOLQC0mBJr+6gCcxqc3p2ZOWi+pM7vOJAgaKE&#10;2MoxdxnHLC57ae8AxKHW0JlMp7AqNKYrpZzhLxHA6qwBCJZ/ULv4Jepv9nlepMrMZgEbthdCHw5n&#10;U5yexbMDRQhdZDxt5DN8LANDRbhD7oSmxioWvGqqbs/YQnd3HhsZuo3E76jtrQV+aoyL/hWuc3Vs&#10;VanZZyXgoESBgT9Cm4sqzlUTE5xnBVOed7fXRtuhh85mdkVRhIO662CLcy+gELDpXp6x2GKlM14Q&#10;UDu9exNdXx+XvR0Z6LGsaIM7sIZyds227egC1LpY9qsC67piWazRXHVIMxB+SzNxqnMv4GsX0AcL&#10;mmec397eOl3aGC6PF5eJHdqBbXuEKuEnsqlfV7NFm2cnU6klbFJ326hMhgdMGqOThhAtl3WFomNZ&#10;JpzPt5hn0922dUetFc+fv0ysdBH88O4d3rx5g+9efY+tWSbqDz++w8dPH/GHP/wBNzdna6hZKt7/&#10;9BO++dW3ePb8GVpruPvyBX/+61/wn/7Lfzbc2+UGdTqh1hmfP3/Ehw8fMU0THi8P+OGHH40n14Ln&#10;z5/jfDrhy8cvuHu4w9YUn77c4Q//9Q/4+PETvnn1Eo+XC+6/fEGdKh4eLtj2DafTjMfHR2t+N82G&#10;qTzN2HvH6rjoEFYEENu+BP1pgcNnJf+1/Z2QgW5nIB7gZ+PW4nqHOTYLOor5cVzfjH+Osy3FAvO9&#10;GVxJ75YEWDzbMx5TmK1u71XprnuTBBggtIQ28n6TUTvMsb17gKlg23ZszSBRCF3x+HjBjz/9hPc/&#10;vcf93T3Wdcc0V5xOE25ONwg3bjE6YnY29cI6TWh7QpuYLPDG82INDNlDwPD3q/PYFrzbcLmBbd8M&#10;UxzGD5tXOu4tG1QajnWPZEDxsdDhXKvhhwMORaHD+VT2iyth34feM+hdqg5ZJOzVBtcje2A973sG&#10;BAhhRMd26mF2/7bttt6srhcm6SiAilrgvSAQnxumvc3NEmQUe7dM8XlaUKrt+d4cdneajIetlgG8&#10;O2TJssyeXDmZzuV+o3WzKpG27+70N6SD5mt9e751H9GM4nCNioJlsXsbZrbLiFJQUDBVQWt2n33f&#10;B1iU3TP4bd3XdQ0dyvbFmPq223j3fYeSDkoBGyeLOjZ/aygCXC4rbk4nWANkr9oqgIE47OjUEcTQ&#10;H7R1r4owyJ7ZGxZv24Z97z53T0YRc9rfPzzgdHNCiD4B9tWaiqK7LKHDvlaHnoI3fPVkWYFXTtRo&#10;SKyDPVcnC5xQBRDXGfbeDB6TWe7FeiEa/r0Fb5R05Ryqbba/RSbUQge4+VTmZUb97vvv/yiDEjAq&#10;Wmm4uNEAQLS4Xj0o+VQiwVXR+DUVdt7Js8yc6VI5TmfYtWGTBsswisP4jsY+3z/eh5Hhg7ES39bY&#10;TUYhQ3ceHkDDOg01u5CK1mjoxedXr1hrpNH61ddh7TW+B2DAavJPe3ecLzfeytBh2L/DjOowgGsJ&#10;Jsh9ZynStcOKOFy11gggsFmfardI3giTAkCKlwFpdwwgpwsx44udkkPh9nESE4qZ5kl7mYXK7/QQ&#10;cr4vvm4swVZNLCo6gSyK7M8MZ6LTqFhH5XXboswVsBIZa4yyB3380n6HeVoAiWYeikidHs5HPPkr&#10;94neg1SAhw1nJDwcmDy7477p+EOHezkNxXeOZBoOXX6Tf4eRO3xDs3Sc//2aIyfXaxCwAz2Pz7Hf&#10;9eqbyHEqBlfh+F29+ka+xszhfO7AC/6jc8j7D9tGhxaFQDhZNFYtDHQzcPI4k0bD2IMb1PkhR32Y&#10;C32yDJKID6j73MdnjN/je30YyOhsSWxejWtz+fVqKcnrfEFCXuQYuD4Hmh54Xqxf/H08C9frHkEj&#10;AYDkTZkFok9oiRM3QxqhsOb30mF3aBY68CGO6uAo4b6HoT/QBhQoPc4iISgY0OTZo0EnUn0uI4+w&#10;JwbIgmfFiMsZiBm18AqbEt9LPnbYd19nji8i8FaTn/sFN6j963FXRcrMIIrBMUOHMKtX4j5ZUXU8&#10;8+Q5qWfYOEhD7ujmekLCKJgmb9bjWRAQa5QHXycqhabAmnHMMs0cA8eTCvlIdyNWtZBWRrmLgV/6&#10;+gbNhpLPTLhhb2JD9PirIBn9V15HpzKvTd6T++G/Mvg10DjPGumcZevjPh7nmg6Do+NagqbGYOa4&#10;vxzIgdcdJjTeS+LNWPPhfPEVZdPxn1juJ2v0H67heMZG1jSejZAHI43ne6Ps5H2yiaME3R/pLdcp&#10;76MDjz2OdcwMj2d9lR7tbKReQ3XGXcBCnnU14WH8wv32546BDIEb6ZBoWBqO9p5VX4dEjdAdUmsZ&#10;9Vzqo8mbxrEQM/Tp+StDhR9/j5MlEnI41oo0/wt0HCtyRToa60hnde63sRyJ62zZPczVC6Lh4bAe&#10;US7IYIF6hr2mviZAqFSu3caTdViHKxSigV4k1lUhKK7/FwWqf6dS1vmNuTdKuXFYnyPNZvL4lVwB&#10;DvrnCDOmw3OOvB9xXyAdxQhdJGkm9tFXpDhtjHsVPL/3aOLdWWEcvOmKxQqgkQxSPAg+2KCB243g&#10;m8UdvTxTRxg4p3sdziHlsPr1/hkrq5PmJeZq9JLyYpAcnPGTvR/PX5wXzpF2He+lerwL+RDH4QEF&#10;2onMeLdzbf07+JllP9fgmWMoW4GASBCBN8EW9KZIcjP4TGbYruuKxSuaraGgQj3IS7tTNee77w2L&#10;25zw/dNQVRkosHlN04RptkactRJqAWHvMhFrmSe0veH5s+c4n8/4/OUz1q3h1atXKNOEn376CUUs&#10;6eXu7g6///2/Yp5PuKyPeLys+PLlE1rb8bvf/x43ywkvX73Cjz/+CAUwL5NVq/WOv/zlz6jFnPEv&#10;X77Etm348uUOdZrw44/vDKJjXXG5XAAolrngd7/7Paa64P7+grdvf8Sz57fYtg3QjrbtOJ1v8Pj4&#10;6Bm33eFpCh4fzJn+4sUL3N7e4nw+Y3P4CYV6drNltkcAWjX6d418gTKSCWCkJ/YNSZ1tsN+UcpU9&#10;yACIN9CjHRO40RmwTkpyHVC7O8Z7fDKeB8KJMNGOQVaOQYQBkz3maJ/xDNjZpi37+HjB/d0dLpcL&#10;fvzxJ3z58gWPlxWlCF68eO4OOBv7tu3u6K3hA6keYCHGdgQGijh0g2WLXy4XEM/YFqNnIIL82fXp&#10;2B/yHgBTzSaHpUhgtBNaZWxk2AYH6pNEMpdndj5g+kNJnh3+EvK0wjGaXarw7Nq9+fMNs32kE44h&#10;HOHFIDz2fXd/VTr4IWr8QjxA47qs9Q+wDN/erXkrYBjw0BH2zuQEkzNb31HLZI1GPSnSHOu5XhBP&#10;fnGH8jRP7otym0vEM6vNca1sMAvxpB7xpsMaCUJKwDztaO68J+wTG2XOtUYjzm3bQP8nYb3WbcUy&#10;z3h4eMAyz5jqhNWrX7Z9s3Xbm/NSaw7MfS/VmpRaZv2OWmcspyktTYf12S5ryIxpmgxPHvQZwgMH&#10;J3Oq+3rN82wmrxhM8jLP1uOhTpFAxkQA26Pq995wOt0EPZVSB9vy+OKaikgk07KPIxNbDe8+USya&#10;Izcw+As16D+rmm2w/rg9bFDL3O+YktmQiTmToZyPrYEfOGZCVUucKFdZx0jCT4MmlaRjCa/mN9LO&#10;5sP8m2SMXroTF6QCTQUk5xJ6dtyWSi5NCCoCdqdB+TlshH83otp2wBjtznHKQWiMRn4qfsOYh2dx&#10;nTiaA6P3P3INMHw/DW8BMM9LMh1ICA7LbiiYi+F3N+9WrF5OQQYyOwD++XyDdV3D+T3PFokiXtq+&#10;N4cfSaV/vawxl1LhmesWTQvDRb3EmcqTK67Vy+5MOTE4kWmyaB32hq5sxGmHS3tD78WzbD0DZohi&#10;Th4AQO/YeycIfuxb21ooYNwPZl71phaBgqAus617scyd3UujAmo26G3Y29TGYjNtbvZ+CVqlQBsU&#10;1oH+OzBAjowm2WhIuRutFIDJH0HXwxfGGwfN5TsKPfavG2aVSA/DWRQvu6DeTg4RhvBTpvbUWaHI&#10;DPFBcfK/r69XIEp/w/DX0Vj4OiMdvx8THoy88WzGVEdFaRjT+Jb9TbfY8cLxlNodmUE8GK2qboxx&#10;HSxDh2fZVwhjaMMcELDyYSXfPDqNRpYUvIvvES/fnzk24+R8rjMjJQcTN7M1KlZN4WeYilIqPQj6&#10;t6y/0WD/ZX4bsx1YvPqZUlfQMVS5HFgwcHw+YARccr4ZSHP6OSj7Nio2HwnDMoxbTQY9LEkM2Q/R&#10;IPIGGBU7K3bP6pjZXpLXu5c101cvMZaYk+SZR+CgstxdHbYnhyPDLwprrtd1XFiOWWJuQq+HMWpI&#10;93wfjQk6XWmUlsqBQIaF+cpxZPak+oYlFAcCCy6CG3AM11iLPBeGG4rArYtu5C7TjjoHnWJXGybi&#10;6GNqEESslBmCQuMakQce4XfkeD6dPsww6Vdr7fIrfs89Cr1rcI4c92hcRBmmwuDXyM/y++k0TVoW&#10;N85G4yR0FaTTGVejH24ejgTx/9DRGXtHY/rp8T6sR9wPyYNEcgxxvzjcX7vPU953HPYwiINz0/dO&#10;ERUU41QjGUQSukajUu+KR35tdle6YCTAcecovDii+NMGpOVIC4W8HghNUDR5mOSt7FN6PK80Sr66&#10;TzQCY9xXnpfhOIez1Zsj0hllUxhkAOjoi+W2ZwkzkzHQ+9HJyXW3M8vAtR7Qy9LJF4Ilzir5GHUq&#10;gWNjj9sfelb+DK7CIy6UL18n3rHCRt3QNVXIeDDozPE7Z3DAeHhrPdbLbO9r+s29orwgxNnY4yVO&#10;qea8Rz7N8uJQB93QJ2vumnZU0B3nyDdd5sS6EKbgmp0W0ylMd0mOeBCt4xoi6WFcHxumpq7sNwjI&#10;tIA06K6rWKCzdcscFbeFQtcqA0342AzbW8wmoENGEXQQLjhhbrP9KzxPUcH8lNlwbbV3aLHma2qL&#10;DdVMEjKD3WlQPBjipf8RSCU0kDK39bCAoK41nkUpli1/CJgo1/iqeumKt0oRVJlQJ0AcwmGeF8sg&#10;lcz6hFoGJRDkYFmgHZjmGTszatuecwC8CZ3LHfHmu7A9q9UCVtt6ARsOwvnKtq+eWep2ojp0xW5V&#10;y6GZka+QntRiUKVm8IJ7RtxmymqzhxW9m6OrThWXy4ovX74AWvHl7g7v3r1DKQW//vVrfP5yZ9jb&#10;jxt6By7bit4KPn38iOcvnlkgSgq+fPmMzx8/4vmLl+i94eFhxboZxvOyLFgvK06TZVT+6U9/wu35&#10;Odb1gn3vmOcJ3333HT59/GSQF8WcjnvrePvDO6j8CpfHe/zlz3/Gw3f3ePPmDdZ9w/l8C1Xgw4cP&#10;ePHiFqVU/PPtO4gIfvsv/+LZ7c9xuaxYTrPj8+6Yl26NCkkrnXIlapCCJxRYskJzTHmruCievW30&#10;XWUCq4UAOD58R3fs+2u2IMEzmLxG+kwembTq0D5wKR576PBmetQlAcDwwZs70xToqfuEI9hH1Vrz&#10;igE7J9u2g80ozzcLTqcbiBBGyLGgp4p9X6NRae/mK+ieCCjFKtajSqjtmKYSuMrkqK1thoAw+BFE&#10;WDnDxpiePKje5HnboOLOvU4aLwFpy2RAOjBb260iv1aakXZ+BB7Ur+PjQ8ekDoCawXKOJyD6gKjO&#10;aC39PNnQNMejqrh/eAinsDV2nYLX0qlssUGzFy7rjnk2WbTvDfrwaA7r6tAlumGaZqt+8Cxr11Ad&#10;UkbC2c9MbMAacxL6tDf3hV0uuG4Aa/tq+nvrtr4oivPpFI2Cd2XFvGIq1Z3Jit6oexSs6wWn0wnT&#10;VLFeNtfTzXe1+fqxl8ppmXF/94Dq8Dij7CW8ISuJoFblF32AfN1ZPcemsq27v9Cd9rUahMruTXPZ&#10;hHWeZ/RmGdsGiQSszZzvtRSs24ZlWYw3e6Njc87XqDAoDkUDAA8Pj1YNSD1IzVnfruTpttlZYuBC&#10;3eYvUiOhZ91WnE432L2qQFuLoGZvGvM3kVNMr9bujvBGjQPsrVi/+/77P/LAgewgFMw0osiywEND&#10;lTOwvfOS/GzA2jbtHQqDDLBISYPnbYRAv34xoqLoKAOuMyPz/JJF1slUhvI/TQgPjveJYy4tO7Dk&#10;9pBFwidG1syVkUUNnEpd2BL85ohHTEthYO7+/Vh75bV+PzCzNN8j0yOjZGZENiiwe3Ad8roeZX3x&#10;k4RcLWp2Ot1YV9cwmiWi/GPDK6gGTlB3xsKy+2gWpx6Zc2cDx8KOv4M9iCIlo2VDZJfjNmW5B0Nh&#10;xhLhDooM3W3dSGeWe3c4g1pnQBLeRR1+ofeOac5sJAoclkqZ4i3ROMywQYf9C3EufHxaLApzBoYh&#10;rWmrDmqBYgz1PD0McULDYURaRdCf5FXH7+bX/CcNfX+2apTL+J3tXp2NiLKz8XjTMLqE0bqnr0OG&#10;UQwiP9eBCNK4zTG7jmvXxONpfA1G4FdnjlhPO+YDbBLPvXx9zfjtMjgmUgnwMQiNbIAZmwe+h6y6&#10;iGf6fYN6xOk5aEfiu7lIcPar2RQqBp2K3JPRx54b3EQPY66T6zovGUXseK/kP4y4RMahZJWGCWFT&#10;LOhQJ70L0vGRYxqVXThP4dNT0ZJYT/s9IWHGYOpx/nF/hWFR9oGXxvpq/h3MF8Ncj0shMZbc+1j6&#10;8A4MZdwiCJxgGefpGZsOkcIS8WNwgG6vHn+LAwJLqe7IKuYsURrgas/rxyywHgGQgX843UbGh4+X&#10;EEPMtM6GlXR4jmvM5j7dYUZw3M/DAprSEEa7sPIn+z0wu50KUnAgx1avdTrAp8EV0+4Yh90Nnbbv&#10;2L2ckryWPJ2MMiENxJsOiWfAlMO6PHFKDwR2zKiho2EoNUUGGdQdFCPdH7O7Mzg60iHZkxOgyRxh&#10;QF+O45SBo/g8S5VDxjK7s1NJHKcX9+KTBzkv8XmuowjvO/L3gcdd61h4+iyIDPOQ0B/GJAqW7T/R&#10;yYL/AORbNNrG55CWuM7Bm+PIpzP3a/egUc1/Aa3EteL6DuejDOeBNwm6DsM7HpnnguQRsiCfq4f1&#10;oqqpsT4RqMNRngK5p7m3ObSEisp5x54U6ghJ49ynMYPPzhR5VizvgX9Td6CuwHtVQp0MGWjEAiUc&#10;RercxncKYFAlPhaJKpFh78QCiwlhocN62iJxbyFI3WXICI6j53Sf1gXcAeSD0gJIixituvHOcmur&#10;gnVHkRpnIF87UFpUiNnf3Acm3pTD9QidwUqoXS6rQ6YAhiMNZIPNEC8+JsmkofF1ZdElXfqotAzV&#10;byIQyZamXOtD4+vxd/KMuO/wNP+u/V683DkhQLryn2OwDjBYMa+eDjqjG/LE5BmIKggMdMPK0dRt&#10;4uyFk9X5hF+fz8zPXTWx86I94WeGIG1UjlAoDHIk7kE6GPjUYY/iecnzR3oNFqOpjznBQwC3r/JM&#10;99bD2WEOBEuYmqYa2Yy0k6wR3e42osEDrHu3rO7dnOF7b5ininXd4oyz6bWEPm2T3Nt+4PlFMgOQ&#10;Py0LtMc0+gB9FnzoyZqYg6dOdnKKGMxG2Cywsn3OeZ5POJ8X3D9suL+/wzQv+Otf/4p3737AH/7w&#10;B4iIZ6Lbmv788SM+ffoZHz9+wv39PX79+jW+++573JwWvH37Fnef77CcFrR9w4/v30MBPF4eMc0L&#10;FAWn0wkvv3mBH374AT///BnPX9zg7u4ed3d3OJ1OuL9/wM3pBq/fvME0z3j3wzu8//ABvW+4PKxo&#10;m2WPrVCvowAAIABJREFU397e4v7uDu9/+gnzyaEyXId7eHjAvjfcns+4XFaIWDW2CrCuF9zf36OW&#10;CVMlBKHJSPoXmtvwxfWjiRXlbGjptJ0Exh8mj3roRh3W/DD19zKcMeoNtOszycazcikfMcBzqgcz&#10;nDmLICtn1TG/245tuzicVvFEtxG+t4cvYHOavvvyBeu24e7uDn/7xz8MwxvAq29e4fZ8hhRmT3ti&#10;ZLXksGVZzNk3TYEDzWz11Ectk3tzBx7H0Zo1o1SVgNeopXr2MbxBo4RNZdA/9LmYXKdDE5CAJmFz&#10;SqMJh/1zvPCjvkInMTXP5B/UF3lO+HJ1Oar+53nJbGFYdjE0kx2nOvmZNnlhOOVM1hRUqVDdPKAh&#10;fm4z4F0K52A07E2R0LUb1IluYPNmQswQxpK+M/qSarUKEEs0HPQWcXjgUiPRr9aKZZkxOR+xNe6Y&#10;ymQ959zxDlXUecHjw4NjaWvgZavrMyqeid28918RiFfcHSqGnJdt2+b8kLa3O6o7Awruz3NfWldm&#10;4xeD1QJ9cu6LmwXzfAo4sX3bsMyzn8cSULusINgdgx2wgBNpibT1+HiBdsXkfR3mZXaHuFVK7J7t&#10;Tp60LDMul4vRVDUaLkNFKOXAeDbUeTlx7c1XZzBe8zRj3TaHRbGdJFa938DvUQCxs2/n1zP1m62v&#10;O8KT8AsNH74n/L07A6HC4Mq3EIpC44CSsKjAhArELEhIGH6FSporzYjnp2Jv+IRT3PGgt5FDUsnR&#10;wcCLcr108EhRXL9G5VkVg6Cm4VFcibcoM3FcD0aTauCOahi5vD+Fs6+P8n07WJYRp57Vlk4z/0p2&#10;XxcEt09HhyszngFBDMKDOu+Koyo8EmjlJBR2LKXhT1paaSSxjCoxIlU75rmmcU0l2PdBxfEe1Yh2&#10;8ogzDzHXjU0VSi1YlgVb2+OQS4Fjkxkm5OxMnTjiFBjTwXEjKJM5i2jM1cCIKx5ht8M2e2nN0bkJ&#10;Z0quFBdTBtXxhAzbC17S1cJIELB8M5Xq4xnCoOQP74kxdFL1dfbYqNzau66IKwbBOHx+rRQWx5Dn&#10;fgj8b2bo+u+aGdcUDTrC5IgEflf4Dfw7JFUqpYe1jNeVIRFvu5GfM0VmT/IaH4d/PwxzOhZiyQaH&#10;gi8tMJTVHP7lRTKsw8HhQuUlBBNijZmRTyXwOlMQPPNufJgz3Rx0Rcy4I9wmM+DslBenJV8SKoKx&#10;hs0NAU6A40rnnAQNIYwrZqsFb+V+Ou2UAS5DhjkMCwmjOA1ebw4OdUXZS8xGXstddVojvjazSOgc&#10;sn/iWXAStBIBRJ9HR4u7qkrAKMUeBB1KasXODUelD1qhXaAg7iT8WXEoOfLhFlfKocuI1ow2qXgW&#10;QnawIaK6o8CH1HvyVe3Ot1n2e3Au8VlIehUxQ99XIfBZBSb3kBA4wVtwhH85OD5UAemhnKp6SSJL&#10;V8GO3eQD6udldDDw2hIKHGUAxykywYI95tDnWWAz4cg8JO8AUKnsAihlDjzcKq49iHhWrGL1ku7d&#10;+1KIAK3vrsx5No1YAJ7a+xMsbDcogDTeWG1GigAsw7WT7/iemUNePWuWRQvqx8d1lgFSiq5L+J1F&#10;8j3xxl4KUxDTV8IseqoBBwkPBvDV951nc8z4sLWwz0bD5hDc9+eNGszoCCSPvIY1MNIYYUxSDlC/&#10;40qWnNRAe0mXNL6CnvKuiIN02BXqXPzd1ppVMHHtwMPTcS2ulzCLpkbmMx3pfOxABW7UAZ4S68Py&#10;dVQ4LIfDUjh/bwNz5di4D45YHBlkpAubuZ35Aspt9QAYA1gMphx5RWzPkCbKLKiQSUIaSt5HaVP9&#10;mr734Dd80XkPdzypcv7p0OLf2Wi9IHM0xGGrfF9K0lWBBHwPZJDBgriG61MKG3PZ84rft4jvQXGr&#10;xXVG8sfIsHY+VXwcJBDDSUdAtZBeu8AcwWIWkbm1e+rnMLnDcmuFoinxa48OYvL9Lr6eQsPY1zXk&#10;gfNod17TJjFJLu5QLSjCNS4hylJLEEAFhTpCfJZXJJ2nWCZx83pjn4IqBTUcW0KKAGFE6HQR1KR5&#10;ZeICgkZzH0wGS/AnXoPQXdQzxtnYTrW7Q0HJaJyuFVIlzgTXLNXPQibq+DEeHNWc+yAkUx/0fbKM&#10;Zp+f2vlrak6vpj3gCtT3XAbdC1IsQFkHaFAfGB3q1jyS/MBOJAdG3R5SY85FbOyG5Vw9Aw4B1VBE&#10;gO66uvMhc9LlunZ+7jS4rWsmI4H9mQAVgxqAGLb2siy4XFaclgWt7bi5ucHDwwNOy4JHf1/Us/RK&#10;QZmKZ09OsNTcDFjYvk9YvTEdM0LN5jFHx+72IZ1o5B8soaC+VIvZlLXW0G3NlnT4h1J8vUrwl2W5&#10;gXbg08efzYn/eMHf/vY33JxPeP7iOab5hMfHRygU7354C1Xg3bsfcLk8YpkmvH79a5xvz3j79j3+&#10;7//nT5iWG8gEfP5yj20zHOsqBXMlvxE8e/kc93ef0bYdr19/i4f7R3z+/AXaO169fOn7YZjfP/34&#10;E0oFPn/6hM9f7iCl2br3jqlW/PzpMwDg06dP+PjhE/Z9x+Xy6Illirfv3uGyPQKuHz08XHC5rO5I&#10;XKAOSUEZYhmwDCiW0DOKGM4v5YCRFXs9jL1ZqFMwGaEbLy4nV4/t7JBfC+xna/uobqecdP03cL5V&#10;LcGuEdZEzRHYrZJcw3Iy6cVkuL310Hv2vaGrwcls+4592/F4uaCr4u7uHn/+818gAtzePsPt+dYq&#10;3rVhcxgQZoHDz6r5JlyMCPlNwkhZFnHxNeoh/0Vq6HnqfIzOY0saLI79bToJsfcj8973KB3VGmOZ&#10;lyX0nmmasG9b7I05q4HTchO959pu9KKwKiazmWw++74DYhUgBskh4ShV9XUNvar5Ph19Sf4pugjm&#10;aTYoji64XC6Y6hz6GPzsl2JyolRDoWBQbfa1b9637eZ09kx4cxrvjn8/TzOgavAd24Z5mWP9ylQj&#10;wXOeZ6zrhlLMxoUC81Qxz4YHrlCH5OhuexnPmqYZtRbcnG8867n69d2z9W2tuypqXQzuyXtUqGck&#10;m44IVCId9G4NjT3T3/bf/G0Pj4/mtNaOuU5ut1jwUSY/hWr95Nq2ozvPrnXGvm/orWNbDS++FIH3&#10;P40M721bvS+gozq4j2me5/ABtrbbHCWTDYpnic+L9SpcZkvK7e5AV3/G6WaBOn45LQvDV5+xemUQ&#10;AyRmGzScTrOx+d5cR6ioRbCuq/nz2KzHk6t2VXfsc/2clcgUDX97b9BuKBaRER5q0ciAKBipEOD6&#10;QzcohvdNodb4JG46KENhPORj/TJB4nj7s0Np7KAzGkgzcryJfZZOhMMoQ+EHRuRXXM1JnixAPo+O&#10;VRsPQulPmzSdbOO/4QsIp/q4NjSQuJfjuOQ4H7tU89mxbhy7O0sO640gLlMS6vCZhCOL3YjbkFWd&#10;61eG51tUEyieqZfGAiNFqop5msKBUYgZ7mVDqpnNBJgg27bNOzLTSZtrz3WmkUglTsR+r2JNRVa/&#10;hzncWXIIL111A9DHyxKQyIB0hlUnE0rVm4+2fcf5fLZmAEBk+vjKpKHga3BwpiLJn42Nkq4zOxlB&#10;u0EEQWMjbQ47wl+GMzo4TMbXeA/+T3g/TX+nXzs+Mx3bNMzSoOGIj4+6djh/5Tx9/YhhmMT4A3Qo&#10;u6kPOuXStTIYLweHSs5hdIAfxiSDkyecNeMYxrlq/Mb/Rkb09StkKc9fnvejE4tqwfVCDA7RwRlE&#10;HRPBZ+mEyHEdl5xrxGJfUygDD1YR2XAqJkiiYaPk+MaR5asM7ybdYpwflajhBhlgtOsiuAa5Gjsr&#10;Ya7Ogf+HmRbmDKl4+hr2Pc6YD1P0QAuHQNO4/kPjx5QgmR0en+vwHNd+JfbCM8B9PU2OaDgVcmDG&#10;Z68xk497Mc4O6QTz9HCuVQSr3YlylLPXazxkxvPfKIORc6MTRh0eKdbEv8/n5f5eP3DcYzcMDmNL&#10;/Op4r468REL2jevAc8DASBgUw95yvOLlg6nAuVMt5Jg5zkZ+OwbcyANH/kI/jGrOKwxC7qH/ahpQ&#10;6gkpa1NvogEai6OUMU/3z94b1+3I60Y+zOdd8+bgkXj6Gs8I5Ryz7fL+NOgQY8CgryUdAWOzzSQR&#10;CVUo5Z8bj4d1yPHm2N0gvBprSOiDDvV1mRTjHng2je9RBw0DE3L4His78v2UK5KDdJgTDLSJoMtO&#10;zXDYw1yb8UwiZBXZT+ydeGCcZ/J49IKnlMPnuYd2nyFDB5JKH9ebtxvOwP+i7F2bZEmS67DjEZFZ&#10;1d13Zh8kCBi0koE0UaDM+P9/iaRPhBmMBBYLAjtz5/btrsrMiHB9cD8ekdU9kKl273R3VVZmPDz8&#10;7cfnOf867aXQB81BnSLxZhqi/aTDHhjGVhq6m2IY19Sl4uz4OnAs8+C5H8zGnddNBJGk8bneIrGG&#10;ITvhPEdNdpqBxQZkjllL57Oc73XSHOTMF7vrZdx3G2OK4MG41nVani2MINV8RugWfuzLNC6Zr5XA&#10;J6eOel7BsVMMQI1EjgdZO/P2iS8lGWfrjFM/y0I+Y+iD5L2s9BSfE9WwkJhqZwnOQ0AnPIck42d3&#10;3trnOfjZeNSlE3VEd0SEw0J7NOYVSARTTQ9UjGaiLnMmeQZ3Nof2MRihySJM59nHYZm4Q7fMOSF7&#10;spKXq8aYAIS9FE76sIvG7pyfaXYVG0sy65MB1ual8LE/Ylnl+77jclmxH44bWwltqWjaAsJhKQsG&#10;RJ2tX63DcRYrwvXmeaIfAMxgfiDJ0BUHvyjFGuJFtTRhaGRUGJdsDq9fvn6F8fiCP//rnw0WdF3w&#10;V3/1V/j++h0vLy/Ytjv+/u//Hvf7O376+Wfs+47f//Z3+PLlC/7u7/4b/q//+//BL99+xsuXL6jH&#10;hvf3m0MzmPA/asXLywt+9/t/h5cff0TJBZfLFV9evmBdLrhcVtz3OwTWf+vt7Tv+4R/+B75+/Yqc&#10;Ffu2QVvDfbsDSHh/f8f16RnfXl+h2vHt2yu+v72ZU7A37HvF6+t3/Pz1K+63G3pvbiMXrOvqa+uQ&#10;oXEubR0NbieNMxROOwbeh53iXN5kmErsIbOiz0kezNQlr+wDOgRD7+e57o752/0sqdKHQD7WnYQt&#10;IDWPKfQ1qEM9OMazQ5eQT7feAqf6ft/w888/4/X1O9ZlwXq5eNaveBKNBvxJjWaCKc4Wkst/H1fy&#10;wMtjDwPEXA3DOHlA3vqopcg4Foxg1H7spzmT5m2PfHU9qXEpFihprQbMbVnKxFudn7YB4WIO2xzy&#10;swUGtDWDVFgzyZCZOjC9x3lF6HPk7dyT5HjnXdUDCeZkLbmg1gOl5GioLcIKlRGQ5NwpW9d1Re81&#10;bDDDynbcdBGDGyoL9m23fXLeoN0a5NbWvQcRPCBo6BMlL5GA2z1YiOT2mcupy+VijUi3Hfth2dOl&#10;ZNcHUyS5WZBELHNbrbF2bXtUN1j29456VJRizSW51t1p9agHjn13H5np22M/7dxeLyt6Vzw/PWHf&#10;d7y8PDsteAKeANoMRxsijuvu2qeynx+CTp9fnrHdtkiI4r9lWQadyEBsYELcuizY9j16PEQwR5I5&#10;4/tg2l0t4GMyy6BcDLtbHZ98xe12g0g2eBSPmvVq9EhMfequhjiiuCwW8Cgp4b5vViFSDYKItMR5&#10;5d//O2uWSQI7abaTcHHTP4xOKl30woifKppy1NROd9NhqFOCzYeXxlI4Kfw+6qfqozOEyl98/aR4&#10;YX7fjrVnr3f+ObShT79zVkTppOCL+H0yOyBAw226Vxh3zhDOmiWGR2FykA8L6oPiO5SAkQWWkphC&#10;BjfgHvbRsJxyCIYxz8HMmoeGCIkiCsCz5maFWSRhKUsYXIO5UwlRZCEeuc25O6aYYkQOqzutIZa9&#10;ULxbeVe4s3mMjeVabFrDkorIZvdMU2bysERyWVYIDNCf2UMsjeGceXitZChFyR9LjsQVOUbFzXn+&#10;GS3KpNxzH00ZSMDUZGc2DtUFf7hZ8JEez38HLZDgJz8LE1FlUNLIUJu+PITw/FyEPkxjnRUHRkMT&#10;4TwYwWd6Ov8bys/H75xcFD6Mz4wzOpAUGsoQXLmZTWn+9oGNzUbs+YO4OJxX+jjW2UE+/aBzbF4L&#10;8av1kffBHXAZEK+ueRjLIJnJ6eY3/SxDcUCkSKyDvc/FnNdiKBHmiJ3vJePccJUnT418oEfe74Hh&#10;Pv450flQiPyzlBBOn5AVnmk/LeYI5GGMw58TTdTgmWXnjUWYtjEu32ehgjU7z33e4qtJmph2MWTb&#10;NB/488kTlGMVuDOn4wS5kUaPjNG0cFQuMQteWJjz6Mie5kgDlFm+s+Jp1+qZbggJErPB+abkJ1Pj&#10;s3nvuSL2/x7fpPFvt9Dh5PALSJf27OSWvQSdZ1ZgOW9kxYQL3cjctvvbGBmg6sAw7qEnYyruSsdr&#10;4t64Qy2NiiRJybPpJM7Dif2EwY7IGI49mJZTMOjhcX11/jscccxQd6gc8Pl9unrgMkY5PXUfOgMh&#10;TjSjooxGxNCLhvElp/XkPo2pnPhSZHfyDDutYeJTOp5LUjqvwUwH4wyp+hz8Hn3ipRFkpDDS8Z3g&#10;jDJGff4ex4SH18eDNO4x9kmASf67m8/Hk4tlWtGhxQZXof9NYyP3nDGeu7hhz7WbR+M0P69jEhi0&#10;mg9uZOH576f9TYHUFLfTWP3heBYGWgAGUbJ/L8fBlRhc9FiYf/p4TmOf9nhg7o9AQUCZxLkbayYi&#10;lm0NGZWJfjZSHlm4c+PEQb+h4YAQfIj9GIscNPpA/6dzQL0lmNZ03ng9xrgV3oPBnTqteyMt12MH&#10;xN9UVu7jIlUk1VMPAu2zE5bf57n28dFFKsyut70M3nmiLDpKhrOVuvq8pzSoYy3mpKV5j3kqnLbo&#10;AE/Td+dfYhSRYT/TRor9Tp4pN/R8Vv5xXczxbNlc9mZ3pa3p4CGUTsq1jZUc9iTHx+pCuBzLTBh/&#10;GH0K2SfBiAx315y3NtbuQQx+x+EjxEbDdR/Zm4MOOvnd9PBI/gq+YD9N/hFazTJTF8f+5dmmXATY&#10;uMyywfke63cscGx6isIyZrUDSyleYWxY3gZHYw7w/aiefGBYsnU/vNLWggPi1Q4eL7eKOZjDi7br&#10;DP0GAKVYE0ImUx2bZS0ysYl7zkopnqsPQfHpnOacULJVJIvTX3bIMIU7cMQa6O3Hjp9++smhHYB/&#10;+qd/xn5syDnjf/nrP0AA/Omf/xn/8i//E/u+4357R6vNnFe54I9//CP+8R//ET/99BWlJDy/fMH9&#10;foOIwcdIUrRqMA6XpdieLU/IpeByuWBZr1hKwfWyovWKt7d3/OVf/iWWkvH9+xu0d7zfd4gm3LcD&#10;z88/oGtHU1ZWNezbhlabYVCXjF9+ecWxH7jdN+z7hvv9jp+/fkXvHV++/IDLZbV9d5scKrHncD6a&#10;p0qfoe6MBCGSZ2jtVIJhFU7V/RJ0OqckHvSdsetl6HFRISnjs249Avg+zys15qYPgR41x6V6xaY5&#10;a40nt66eqetY090cwbVW1NawbTtqrfj556/Yth0KQZEyVRAa6Wo3WJVlXUM3Yr+bsKecp6Qkfu0S&#10;vhB4dSGgSFncmeu6Vbfqh+vlClXL7iUmtMFeTPo3Bq4zWUhZ1rjWmkoixmjjuMSBsfO82/3rgBqE&#10;y4dE/VtGw8tlWdADooZ6k/E9JlzOetWAXynRtLTk4jjq5hMyx3iBpAGBYc83WxGeGc0KQjZMPOqB&#10;db1g27dowLnvG9jUkigEl3WF5IyjNdf73UflMrt65rI56l2/yILarLq05IT9qJA8IFvE3+vNIYK7&#10;BfRSsgzzoAntEFG0qs67OupxxPkjZMuyLLhvm2Fna7csbg9AVG+SCZiO09XxrbPt77KU0H0s8/pi&#10;uNlAZH4Xxzxn81Xx7Pr92LEsC243a7rbuj3z+9t38/VhoDOsXoUSkC1iQRo2MO5drSrocsHqvQV7&#10;77iuK3rruF4uIfvmpFgL/FSrMLqsRl/OS4gKQVu41hoBARGgLIZjTp0kyaj+ax7cOA6D3SkFOA6H&#10;ZtZuQafBiIYgmf+FcJltmmGNhHEcqoZOv4P62CSwTgo1Pr4EodA+Rhs/zdIAQuGdjZtPb3xSDB8f&#10;Lh/uH47N+c3ZSRN3G89W+WxSD8s3/SafXUDrIhSjX583jRVL/89BnPP+2R01HL/EgjvfKkWZGBst&#10;sGGBcs9sghCwC7ExgzhUGEoMsxTqcbgxMAx70sLAEAZ6G1nWs5PZFNVBa93HM5zgxjQl20Ggg1vA&#10;aI+NcynFjRkBI1hdNTDPLIudUTHvpnscAXcAGhE+l5ORPw03yuF9Tz6+TqfKHa/DoXq+Bh+unVdm&#10;VgJ5piYz+cMTT3fkoaYBxO/6Xs/OnnH9/7/XxCZO9/iQLRn7+/GU6AdGFCdtvPdwPk7Oy2kA/xZ3&#10;ODtYPp/7x+/LaXEfz9vpuoff1R84r9FpTbgXmNfqvIbjfh+ZKe87rh9wSh/5MLMjyGuHwxqf0vD0&#10;3OnfiQPTGp/Xf9qn4MKUDdO4Yw54dGRNjnM/DKNS5VfOGo19PvUkzCa+zbX6lbF8YKj8XH9d9sxG&#10;dPhTkE+ORDom5znbsuk0fpz26zS2Wel/4CNnepLpPRrgCpVJFjwYlafJT/QW2W4+MfXPQ+2dHDgA&#10;JSViriE5w2A9uxwk0lz5QwJS+8MZC/qhQX8+CyaXnFZiPMOB+VngLpztvpazHkJ+OQ7YvE4+WqdL&#10;wgSMWUxBJbI+X4vAgKbDza85cY5HJ9N0rXKuJyfqZxzvcy74eDY/PfWf3U+nPfhV+omL56+41jik&#10;1bx3Z1k46Nf44si4neXU58PT6XsP1MPH/Yp+ZfPpQU4RyDsJYjWdTx6fM/j3BCx0dnaeeP2jvBnv&#10;Dx5p44mMRq7eZ7yJtAT+PL/4Nw3ceN8JTzxDSD2YOBwf49mn+02kOQdL4jzg4YzN+ra48zqCUOQF&#10;Prb0MI+zkEHoW5jPyDjDtqaTrvQ49s/OxGdvEU4Iwlie33x+Bt/6eAP7jI7PiUeRvp3H90/omft8&#10;nrpyec46j//spyH4epDvxJGaAmmPY55kZf/w/nRnOf/8+OIBmuWuvdKJ74SQtG+RTyiz65lh36dz&#10;YVhUbcoY7fNn8bv333mQIQkDez2k4oNedh7xtIPqMgfDScglM6eQX0Oe8cnrM/5+fpZ8WFgBRgB0&#10;CiqBkDizLJmCmLwPxRcAEFnB1psZ7e5k98pYyt3kGdbVnRmt01Y64nyao8pL0d1REzA3MCxkVUXt&#10;DbU3T2CgTmdrkLwknqsxJ3wMGfIxyBkBiljPs5zh6R/JF1NlBBT3+93nYXbrcRw4jmoN4UrGth/4&#10;6c9/xve370giuN83tGrNWms98C//+q9QIGDa3t5u+Pb63ZKtJOHYj/hOSsQ5NkdsrTu2fUNZF9z2&#10;zTiwWuBg3w5vGtdwWS7I2SAhaO/v+47jOLDtO+53c3Yf9YjAxdv7DTfPEK+14Xa745dvr3j99ort&#10;vhl0SmunrGhChoTe6WvelNA65mD68HJRGMFuUAfCJwzicz3F6PBj1d84l3N2+fBT9NZBGEwAQGSw&#10;TvqxjuzzOL98X4d9393JXUoxmkZzvgNAzSENd+xqP3HHMycNXqae/FfPeojL9cC77kbntVlwZds2&#10;D/wkb7w4mr1yTQVcK3FZalnJPHP0wUAErTcPRs3ztiBIq3b/1htkOh+KkfnLBMFZZwk+Q4Wd78m8&#10;EhLPJy5/rZaZq92clOakH/C8J9tINa6lsGeVy7IsqEfF5XLBvlu2/HpZJ53DAnypGDTisgyoGMMK&#10;d0hLGTjrUR2qCdCE3oBWrXKk7odVUIid9e5Zz+bTSpCc0LoatrwigrrNmzoHvGVKAeVisI9iPMjX&#10;LpfiPFi8msDWoJTiiZ0pEipKyaje2LU1C7YdtVrVAgOdvtdMaORZ6FOw4Hq9oB7Ng5yCtSxD7/Fk&#10;g1oruuNwa1fsRw2nf3eZ8OXlC47jwO12B7P3N4fben+/WSY6qwScdlUVtVYb+2HoC/TPARrBJMBg&#10;jdkPMKcCws8QfjVla6bcVJGWglLKBGdo0DvWXNNcHOVsZPzaS0E4E/QhUsRL6a1ZDA/HrFgqDO9s&#10;4Bix3CFURTK06QDNmj1xY9Uxe6IJZhyvkYFz+kBnXiGTQiEQLQ+z6+O4ymM2lzp/GQfazqdOwphj&#10;ZpQu4d96zSqwfKIgEU90FPONb1KhEV8zKl+JnZtFJgfw9BwRw+rxUjEyQmapMLMBQHzuvBMkUvK1&#10;lMRKWJbF8OLUnCNsbtN7JzCSN0oYeD2tWSQnp4yKGhhT16frKKPobFTpCmZXqGMnGSMtFtkXh0Vh&#10;A4+cTNHqHXldcRyH4xDBMMiXizPbA2yw1CaDTLVBJMOwCh33qqvhwh4VT+tijWOAyEL/bFdB5Y7k&#10;E7RNYdUNQx0aze5MIPoeT4rBuBWZRWypfz6EEZmK6ZQ02gFCJhi9zOd9CJkwnjwbIBSF6Wo+bzig&#10;Hj6cxvNvvThfo0uFKp1jOlVTzAGQyV2i0+cfDNpHG+3/eyzna89OWUzPj6aEwZs+sVKn74yNpZE+&#10;m8YfxxXzw6CbcV/SJwUYx5Fi78gxzLR7wFgHYKVPXjY/GR7WPNMxwvl9x2Fmo8WZhifGC2tgnHyY&#10;HYRKGbyU43wMMroCy9Le+aa+26JGG/ODiVXGJbaO2AnMuKCjmA6rjokmSMsiEIzyxHkvQq4FDQ96&#10;G2RNZdwVM0+/HLmBw5lpT3AcVeFo4Mqrl/5NosL2d6Aa+t3GH/pI8S4RPj1zj85J8gkAcOgrTYBm&#10;sKIpMnbyUGAVzMwY+8dSu5nnuB5vRoBboGMeU9UGDWvHdBRJEE0Q8ZLnNEXzfS1HmT5HpFENMG2L&#10;0+QohQemfTgtUwoHtR0FG/xMX+K8klkFceZmh0c8e86CgWMiWjVAV8QeD1tlGsxE+syqHM8ZtKSY&#10;dSnex9dX4NBf05mb04J55a/w6jHuWTM5izHqPUHbMkGB6DgT49vzy2ZFKLTk/ImYyfN4zpm+H6HD&#10;nRKvAAAgAElEQVQbToFfuH7oZ9nosZ+uIY2GONZZvn48N5FxBJ4J4jqbAagyIAOCD0Tm2pAXVh1t&#10;+6AiaJO0Cl6hwFy7oDEfRe8jIcB05g7ptiZJgMBEl2ndT4x36Iqxzx9mO94Z/ArBqwTqbN3Lhl0v&#10;iAuDf7srVxUs+NDYk/GAkyM8SfTIAPs90KAWCfoNo5jXnyrxZv49VlE+me153zH61ASrm2hfEOM8&#10;vZLvlaUejycGf7XMyq7iWKbivN6fiZEprHg4onaj035x/fpg3/EaPGbaZ7/HsGE02lsPXYZ39ik5&#10;z+MlQcc+7g7LqJa4/+ANEKNVW6+ED4P0J87cm6rHvLRzQEQwYLdoY401RtglIwjmWZ7KQBEASRB1&#10;7OFECAFWDEjQt2suyLFSiDPJAakCmCrHREZlJDP9RgarnmQ0K381GCk/MZuZdDpJ52iGHIOZBFg0&#10;s/f9YBVTOvFM1zRj7snHbJmP6tAHfeIJdNZTZe3d9L9938DkoGW5YG/WTDCnbNmKKTncJZ1RVuF7&#10;9APMfu/cn2qO71wsyWiZMgVNv+hYimV9b8dhDRyn5mjmLMroGA2VW22TzePn6nSmbD2YuBQ404Hh&#10;7xCYPo+czDnyT3/6U7CE+/0OVcXf/be/w59/+hm393f85jc/oO47rusVr9+/475t+PG3P+Lb6yty&#10;yViWC97eb/jv//0fsR831D8A9x92fHv9GZflgp9FcfmbFTlnbNuOt9sdf/rnP+L9bUOtO75+/Yqn&#10;5ydAgb//+/+BLKbnv79vqG9v+PLlB/zmt894f7/jz3/+V6SU8H674enpak6m1oCj444NvXbcb/fg&#10;c63dcL1e8PPPP+Pp+oSUE67XK4qv6XV1mVOstwgy4LUQDllj9A6vwB40zQo6CVWDASLL6DV9RtO0&#10;N94bpriTz3iYOlzEdAoU0KYRHGlOL+Q7rdl3Ojz4JequGLsHMaT5d0rJnf89zmv3SoYedN1wv99x&#10;uVyQcsJxVLR2ANpQ8oK1FHS1gE5KTL4bjtcTLxTLYFVYFWpXC77NOlPOGV0ztqOG7DF9OOF2uwVe&#10;suFyp/BfsKKQz6GLwbCgrTJAm/VpM/9KsSx4eA8BKBYxx+NlWQ1CCOZPqW5f2VlltUwynUUkIGAI&#10;C9O0h/wiXAX5kgDRp6N6I0VtCkENOJjuWcjb/W6Z85NOBX+eZH8ujGZWx6MGJAIF5iBVXC5XiAC1&#10;Wrbyse8o62qUmTKOWlHygr5oVKyUnB2iSb1RcDXaUt/n1lGKyZd6HK4bic29I4JDKSe8v9/wcr2C&#10;yaKtN8tavxQkKe48bxaw8f0oXoXTVVEEuN3ukCQO0WQZ3zklaEb4+CL5tRuMr6Tke2x7iN6QuqEy&#10;JMc4v28HIJa1zsaZ61qMD2bDPL/dbljWEsGLw6F5Si7oQPTnuF4vaJ44qqooyQI462rY7A2IHoP7&#10;dmDxxpbsU7EsVhmgMGf7tt3xww9fUGtDWbI3oE3Y646SE47anUaBfd+BRSGpOKqD0dJeK6o7+UUV&#10;WTrKsuDY77hvb3h++sGgvHrF0/ULilJhJsmpC103dkbXVUB7hTW+Kpizq+JAi8NosDRfgK5TB08R&#10;QJi+bsSsLPsVVw4nbDXFXE5oF6h6SacD4ofgEwlhDpwVZp1wb22cOpR3hN0QDTcgPPbqM+T4FIoW&#10;0pYOdjNSNcZIMaDESg8lbHIqUHBjUtLD8cQGHv6Zj4JjMCFkmGw2+G4KEjzTubUoJW2tWumOCrZj&#10;RykjsgjAypZUvaTBG174vbJH/7Z9R8mG900FKiUrD26tYSkLErI7DUxBPLw8pFaL1Bm4fkaGKTd7&#10;3yPaqlCLMDkmFpknnbZPT0/RaXZdVlNWqUCpNcskPEtXoKPj/XbHuqzIyQW6AEe1g5pLQavVsaRc&#10;8HdFdoFmjkAEBl53DLDDo+XMRlcAmTAyAogbjE5ooCjoPFOecxKYfzwTFNInR4Bd0ybDThDDjfeS&#10;jMwfjb0zuhkuNYw6aIyyHvuOxhi61XfaGRYxpu73oVPUmC4N3WGo8DkRvNDxOfHB4pxNw7J4iQ69&#10;QefzIe48SfEldhCn09O+0sMINDYUTOG0HuQd6kYWF21uAsqhjWPM7swaSgaiRG8y1HwwM06kEtc3&#10;JY9kG3RBV1MIJG6nSMS6w+AHNvQENv8Ih1VXf5/jton1eJ6YgNUgq+CTLEXvvUIoVBXWiHLG2wPC&#10;0SVc21lS+NmMMx98ksRIJSiN1VGNciQT1APv1VdvGHmoaE3iTNFA471FpnCjKMTNWRHSR4fAmvqI&#10;TplSqgDY0MaaAUG9ERnGXGaaJs8eBied/gpoMiUpSr1dkVZX1ElRmq2xz3RWUxaw+7v62vRu/Q5I&#10;BxpXY5yHyblCug1n4PT+3KBxdjz0qQ8Hv2f7k5CLovaOiyQcAqDVWImh2HJ7fV2kuBXdYgyEgZIk&#10;KIk5d3AFiC4J38HUkVSgmsPxE0fYNsAUzom3iFjr1BiMwM7btMB23WgeFJ3IMZz0hNMKnkgRPJ1P&#10;+NkXEXQRAC32hf+TNPbRSlcVWYwqG0aofTjNBCM40qFqe55ir93BIRpNjBhsFqoZTn9mgJGPYzgb&#10;uX7Oq+06nqU2rY3TDrFlwSGOc0s6geshiWIrxjvdKWTU0GOgQwSRXpmRzwanMu1lBMkenJHRhJAw&#10;adxdJQQF5z9DH2nQzbnazEbZo6kqXDfyXemj34k5hNhnQdBqB5I1udTuOgOdhXDjOwmWYsYOsyyD&#10;deo8Ao01jyyZ4MOCBiAFLbue67q2k8DJqO7a3RktEB2VPrZOvLcNxLBA/VwJ5XpG8EJVczwooJOL&#10;EBhNNSFDxiRB6KKDDrhPI6NshgkBYE1084DnypHRxn6GgyH0oAufCxR0mqZuhhe/HOSjguRO6A6W&#10;esdUQkexraHTnYfB/kZTEH5IoaiBSw9Is3PaXD/PAivLpzNXbA95DkmzAIBkc0gBEWRrqLG8ApbR&#10;C4JbO10Z36OAk6QAOlr3QAx8zLxZ8H7DdWV2niRxGsu2s36Nqc7TOZM08ZgEdV4Y2cQy9pp8FInw&#10;NqMaKqoGJt3O5Ebz9x2qUTHOn4+fZfQUNApF9n2F+E/qgQpo9EcBrGFzJte2/RFzGIMZsCnBmjn7&#10;enlSCDO8m46962CFFPdk0q39jJl+605sn4MPBiLOQ2A8L3UJCuEzec7mageJLCV1vcrOumHvC7p0&#10;SLH17q0DKUFrDVgBqAcPIsvV5tFrPwXgVATJsXtFgHVZAG3oEMd7bRBvRleWgqM25FLAoMReqznT&#10;SkZSy5S8Xq/YbzvWdbFkKACSijVrVPUgo+lpuQB1P9yv0IFkTfCMzkbQoHsihi81GgjLyauGPLcs&#10;ZTrfLIGqa8e27dj2HV9//moY5lnw8vIF99uGX375B8fEFez7hi/PL7hvG17f3lFyxvdvr1jSgu1+&#10;w46K19dfUCvQteL1lzdcLitSEXx5+gIk4Nv371iXZ2z3dxzHge/fb6h1w7YfOOqBfW8oRfB8veLL&#10;y7PBdhzNHeSKut/w9ds3QARJrV/XvlWsl4xvr3f0Ds/2rlR0DGP42LAfO3780Rz31+uCl5dnvLy8&#10;4NJW7IefU7W9XEVQpSOpNU/WTJnqWOtpcR7DUG8KeLoOa3Q37DWeEfIjtWxgz3Yn1n5SACmhanco&#10;DvPfJDG4EPKX3hqQgKPuINRg78BxbEP2C2ncA/ECdD8Hphd0HMe5Yr21htv7DSLWwBGwpom1Gk+s&#10;rQZPWVbDuNbeUXvFulyhWt2fkIJPIC/IxH7OJl/rsWMpV9S2o1YPKK0mX4r7Iro2LGtGa6ZApZKj&#10;+R+dn9l7sbVWkZJlylqj2AImRklK6EdFzoj+HKqKY9sgEKwrG0+2yOrNKaOU4g7XDEmmikPV8LZL&#10;xnFULKU4vrnbVcntM0no/XDdIkN7M0iNJCZnFm94Kwl5MV6475YZXo8KRUdOlrFNPGrCl+Rs0E3q&#10;uFPJ19r8FIqcJCoFskN95CzozbOkXX7ct7vP0eixifmJLuuKWpvtRRZ0WQx+42juaKcu1fB0vVr2&#10;9SJQ6UjI2O8H1mXFXps5hJOgt4SyGIzI9bKitg3JoU/asWMpBaLiQQAfu5hur0mQ0gJ40Mf0rIyU&#10;s2W054Tr81MEGZhgIVERIajaoM10GTY4rfUwJ7J2HK1Be0cpgvtmTnALCgGtHijLFSkp2tEcBsv8&#10;mcUDV4KEy/WK2/YeCa1ARc4rAOA4dqyXBdt9M2idJpbZfTTkbLxDcgGqYt+tKuXYjee15slbMJ/F&#10;UhZzlBeniT6gnZihblUih8H1CNCboiwZtV+gKlguBUky9nagQBHZ1mZFzEoThTqVSnPguG6I8BxR&#10;IXXsJVC18QvPuTDJs5mpXk3OK1pM8d/H7GwfiQxjFSHiMJIw47OhqIeNJfCou4bRF2pSaHvTeGJI&#10;GutABYTOaTq9IDJV/425jBXRWGZgKguMnyOSODKZZsONGSIWUaQixVuYcyiHM9mypZdwGrNDsIp6&#10;hBE+Jg2lARjZzsR0tLKHsd4cG6O9KXtZDSzqx5KibbtHxInOdo61OO4Q4Azd52IRPev8bCU8in0/&#10;TCG53yIjYVkWVHfSGHYSDeqEUgwLqvfDsaxYSmQGUN0PZG8Cw61RWCkLAG8YYKUmzHBnFHnsopu2&#10;k8ESZyN2/JQL89j3dLLS4hIEnfmYTgH0GDF/c9VDBZ3BndgjhJEwvz8r7Dw5zLr/APmC4UCw70wH&#10;BI/0zWvm9870qawLP/GUD7cYzlEdYx0ZN/78eSh20TTm87N59jiHx4zA7saE+n1OK6AYDgz+fOBJ&#10;j3O2AfAsW/BsZE/Y85kd6eZYnCUalcDAfAbgRsAjxqjvYVIMxksFcx4Sgwm+lqKesRYUEOsWjqvp&#10;GeGODb7ItZh5IM68KvhXiu/G8yf5An5PJ+ruALN1qPSq6kRxIQB8nUgbJxcnPr7Ge0o6mrZunt/4&#10;G2O+vPdM+rS8/Jx1hfdGgDtlU9xH3Ilizi6McbsMsSY+EjQucHnsz5+dXZSfInQWGG331sKQjQAz&#10;4VuEtMW/FZZ9l4M/WjYHF8AcGDXk7LyOGmdDuQYyshMkiQU+Xenn9wKCyRdY4et0yqqdqidmWAQ6&#10;2HwIk0Qee+UOh3n3k5APct0wnMU0lqe1FUHwQjrHujYwgymSB86i2YwTDS0H8OCKUYGtNwmKwVGe&#10;2+E0HDekUzSXPBy04fzgxQ/8TLi+Hq2USQ+bVBwerjGPoQ/Beb5E1JAXzfLy4bxzDtP69tZPH56W&#10;K/gIpn2RgDegsw44O0zHmfTx+tk5OZ/gTiXH4z8FLB/1ydBrdJJvg9bm7/bJYS9QJGVmLh33bn4I&#10;z4dGg6tgVz7rD9rhPC+c5wIwONTAPFbDik/Bi5T3IJ2HvDoHRD55Mk7JJx+CG+r+wc/XL2480xY8&#10;yJHmc4vAgj4FWLl/2fg9w6bUbwH4eR7rkhG/4tQIdRKY81rbeDDOnwffuWZoat72Sc9IKU94IFw1&#10;3j+kUOgqAo0eJ7FuMcZxrubVZck07SzyGoGEjTSWIZ3OkDlJeNbO8len9ZmEud9r9KgIXSboh8FC&#10;6uJmq8Ux5/EXYA5fj+WX0zjmV8pTc10wYEk5lE7z4sKfHOD8+0FHFTYA6x78oR7ggSsL7kwyHRKN&#10;YklRFjT36+LWHJuEk2zwkBmaZWhIIr7nGqW0p++F3ElsiD3kkD2PWXFuy6jr5BN7n+8ZZnuyRJXa&#10;OhIxhm3V0VHRYLacphRrNEOpcU+7Z3gaTXdzdsCzS3tHKQuO2rAU+4KV4K+ozZyeze07wxb333VB&#10;a4YTLQKsq+PQlmyJSXCnjMsLBSIxBYKRMeiJTuhqkBH7hjUv6EoM3DxgVshbMPaIa5K9PJ5YvqUU&#10;5JSxtR37vkPVsIS3bcd9u+N6fcK2bwZp0juen69YlgUpZ3x7fbUGdzVh+9cDr9++43a/4f1t8+o6&#10;oCwJv3x7hwhwfVrxtFqGcf6j6YDrsqDWA++3O1SbQRO0bo6gVgEP8aSU8Pz8jPX7N/z8yzes64Le&#10;Gq5PLwafsm+4Xq9YFsuUTClhWVcc7w1Hre7gtCBFaxW393dclwXfn6zZXy4LltsN8pSQWos1rWR5&#10;YtANSYnLazpTdxscqAj/Be1J10F4flh5Z7/7GXNbqMODGS5Q6TRtnfpown7cA3Z123akJNg3c3ob&#10;rIdVb6WUA7KI0A9xTrslAahHFVmNgEiWdHqBVRzsu9H+upgzL7nM7d0rKJtloOeUUBJAW6+5LyEc&#10;rF3RNmtsqF1R24GyGO96uT7jOMz53D0xkc0czS4/8xAIrLKeySG9AblgKSs2b6TJnjO9thOsCfG4&#10;r5cF9dhxvV4QVYd9NCc07GyYD6SkcP6yySqTPUopOI6Krh2rY/xb/x3TXYtD1cL5i8FTjIolhQdN&#10;qsnA7DqCBeARWNjs7ZZk9JRQaDRhbK06FnqHOe2p05OXGz1TalGMW2PL5D6rBcexe1Z2G+N0neV+&#10;u0OVSTO2/+bINXzt++2G6/UKq1awZo8vLy84joraDA7p2CtEDJv+qA2Lo2nkbFU2KSfsbcelrGi1&#10;h26bBIGY0JutW/Js/AT3wUVirGskzg85P9PJmwcae8i36o0523FAHMKplGK2pCsX1ihWHdYFUQFr&#10;jUqt+fEcREk5ox4Ny2IJQkFPdbcGvSJ+RkpAoVyuxbDdXSamZHKQcDcpSTQR7S0HTv2yrCCUUa3V&#10;ew1aUI1+yMv1GolKTKBVt11zySjnUkPjUCPrahL+cBoTOs9cLkVmDks2eWAjbwHB+WiQgfq7xsde&#10;vfagaE9ORgyFbPhqRsa6QAIXUX2wsy4sbCI1WSRzBg8ZMzAODwDvfvxxRmezzq+IQzc7/08Djufa&#10;MCaDfw5A0FiZidrfHs6aSTsVCYbLjshdGkryMhBJSMnKc6xJS3bh0E/KvYLlbMMQrcfuWZwDD4lM&#10;dWS+GjHt+w4IIsuRuEGMvlM4AOMgVb9fdgYJBa6XHBhBrVpk/367AbAsbcEoRWdGOss3xLNuAZY5&#10;K05CBPBmVxOzAKA6YVNSOVVzjpMJW9faab9jz30dCPtzUrz9OsBLGyfamegw7qEafxNSJshhorX5&#10;paJTl246zNw4I/PnMaTazgMd73/yUreMeXmcC/l0HFzHMfPpnCmN1pFfNPjNZ1AevJ8OpjUb7bFu&#10;o6T/bKObY2Oca40x8Kx8fAYGTQdj8jGCBiN5AA2uSbBOvEWnMQ+lnE1SRiZ0knG/yeXsSuRwIqsq&#10;kmeGRpAMZyMPfp1OtE1nqzzww66kGVdSJ8Vh4MYKLDNq8JpzgHFkSUI6NLKkMZHJwCafO4dPizud&#10;wSnwJ4OfxnXTt+w8pFBuY2ceWSfGcGaAXsq2MxUPvjo7x2JvgZA3o9TSsXCVhm5CytO6Cp1Bbic8&#10;SA5+xzcTKZ1mOT3Y/hOni2nTE01SRpKPcz8p8OlEMF9Q8gqAkbUyiyliCsYxmPmEMr91SPKZDCkf&#10;ijefJG5KrD7XvpNfDX6o870eHCrn8z0v4sxz+DsxirsXYhC2R02xjWxoN5wdjiLOdCe/mfaDvGTi&#10;KY96gzjxWUHcCMZF4z3SCc9ROK9mh6/GY1LKbgyOoKY9pQMTJcVx9UUOhx5SlCOTX0yaQ+wLiTh4&#10;8+RU4zzOlQifSgwqKKe9Go6xh/FyqkHivnbOq3/1MdPNtXfL0vcDP+usxNuMB+FMIeN20/UCZBlQ&#10;CMRg5L1Nv2muZ7mx2akTO08/VUB4LQCPa3+sNzHO7Mn4k46rgGhAkYyG5c1oS8WgOkTYN3qan8SY&#10;FaOB4SQ5QflsWZ+EuGKm+LiKe0eZKNO9InOV1+m0mU6MxLGFIBwoQcvBGwXhGISGvzocJ2Sw6pBI&#10;1JsfZB85oeoAB0sKMIPb/DIWrJwdzSrmTDjZFZ4NO46t0+Sks4nzVpkGEfoVzssR15AY/ICrba5/&#10;JgFDYnp4jzWYgz28A2VAwFLJ2D9JKfZx+mXotrH+Pt9J70wiAJ1dzefC/SBdiWkpj9COkrz6ymec&#10;PMBxrj6Zrg8seS7tA5N3GU2HVvA2n0uP88699zGpOsZxOs3Rxj6y/0lX8ThBFCWqf5/NOAdfxfmf&#10;34fQPr21UT1IOpmIIRrHhjM8OX9xevPhDGgABsOndTsvoo+vD5mO5DqkDXISU3YGYZntnHNnlrXb&#10;ZEsetlNKgqUs2HdLDIIA18WgBlptkJyQ1O0MzyrkfqWUkLM5OixJwDhHV2Z1Ow+Hhk3Hyh5N3Zui&#10;JdRWcVlW1FaxpOIORe6T6bPqvGNm+b0zOGA8uXdrkpZSwuVSYl3pxCmlRMITM9tv97s1wBNxOAPg&#10;2/d37FvFUTuOeuDt+xvebwZtcnu7IarlpoSzbVvwVb/icrmiK5CLoKQS8ETLmvHLtxvu95vp1e4w&#10;a/XA88sPePv+jqqCduz48Te/wfPziuv1zela8OOPP+CHlx8tICJW0ZuyZbjebnejj1Qg7sPZ94rX&#10;72+4XK64XCq6WkbuUkpUlrsWa/uSBIso1KvVsqTYTy+ZcR7tvAFM+NET7+i+cb03lz+Iql4rbumB&#10;/5ySAF392m5OsWQY3ZaIKoCa47xrRU8WPAmsaUxJDX6CalQ5Cqo7xYj/bfJecNSKo1pm97KsoV+Q&#10;39NXQedaXq26XGHOvu7PN7xpgdYDghRV/DllmG1kPoZa+6RfeMU5HfjqzTA7G0tq9EKjPt9aQ0Ob&#10;5jzOc6sdgCcn7taA9n6/RxPNnLP9nYs7Djer1s/JneMjocASFS3rOLFBJ9Sq/muLAH3O2dfP16Hk&#10;Ex579ioTNrd0DgsRwX4cSDk5zjO8oeN0zrVbGbzb0IS/JUSTYbhv7iwfWg9lOumPjaXv9xsu6wX7&#10;dg/cbkCxLovDtgDbtnu1lUEL1+OwINZxQJYV9ahY1wta7UFnIimaRiqMl5SckYthWlt1ja+rO3lR&#10;Ybz2sIrtsq7o/UA9Diw5ox4HAgefurLTkCQb27osaFBDK2iGg128QsIgeEZAwSqQM3q15K3LukRP&#10;g+WyWLPgskDUnNnLYn5WBmsB62NgNOFwpcky+q25uUGZMEmrFIOMJExVaw2bN2q93+4QteoL+hlz&#10;SZFcS/mYHBpo33cs64L7do8M9FKKVQx1k7Nvb29YlmJSNGccdcd6uYR+1Zoiy4IyY27PytrIBLVP&#10;6DQNJVZJuCl0u6GO4CS1qSQLlVChY8wvnBW8UMgm5W/O+qByON3n/DKj9teMZlMIRnlfGDjqn8qc&#10;x3t2ggwDYvz56w7/jy8aehkyMTFxkTHWncauDXLcev4OxzTm6U0P3KliuDuKLDkIRlyQ11rHmoam&#10;PmUmeIlmZHL7muckYCmjiOGsHrt1pxUAu7qhZzWWWBcH7AfQJuZJmqt++BKGY3w/djxdr+FoTzl7&#10;xPuwbt8YhlE7DAJGoQ5jIk6HRok5m0M97kVogySjRDDWUAPri2udRNBdAbK1c4d+q1H6TvgTAY2l&#10;s/M1smR8l5gX/BFRcdLeqNfSsHIHXpeRHzeyF2W2q8JYmzOVQlukMSAatNQ9oprTiBzO9z9BCqkA&#10;kqeBP5yHeM2G1/g5O9N+5Yj8ymtYHCce88nNuJfzGRkXDCOGd+LaaMwRiIa3errp+bmfTfdkqeh4&#10;BIzpKhyOwB2izOoJY3vaUyr2nITt1+RYc0NiQFExW3XcZxo6mLmsjlkLKhRC2JAZ0y09rKvt/alb&#10;uQC9CUQdUzwlSJqytcLImhzB0wdDBsyO8O7ZQcytTMFdY/+cJyvUSkJTRW/Jnczc3Il/zltDXs8l&#10;kbGnNoTPjfVxwWcb7X/KcIgkESuf7n1yBLhcAgMtzh/yCB5YJ26vunKFfASqjXbJyywAQCVvyMgT&#10;JJhqlP7amfAVlBx8YF4nylrLQlF0kQ98ysbUTQ7He+5soKE/Zf/ZmEbGHx3Rlulme5yJGScKoDtu&#10;/bz0HsVPAzoh/YpjxbZCAekgCJVLGNCgi7liPnsCgyiZ+OUkd+M76mdFB92M42b7OovW4XBTf75/&#10;5ueQgfaTihGzpGYw4FHmlyA5hjX31koDwwkuc7Dikxf1r0lWhVfN5/2ZE3vQjI8zjvwYb8ia+Vsy&#10;/eKfMbMHHLMH3QfU3Oc8lyy8uaEVAel4yKMOqKeRnz9R31eJcQy+a3xp/rJREuXReZwKhPE3O+AE&#10;Mq3TeTUVCCxydV5COT5fE5mNKkiEJ1OF5hGoBXCCsKNxDQyR9GEtaeDLlAQD582/dtam+TJQcnYJ&#10;z3r02Qk+6+8M7PJsSMxTHqjMrwc/48Tst/7QF4PHjgHj7uBEPG/MHmVmcp/2KGRxJKdMSTg4j/FD&#10;MHXSH+ddFpx5c7wbZ3AEoIdNRZqlHRTCnwsyHhl61q+fGfs8TbKqQ8SNxEkO0xaYHe9nWTpl3D7s&#10;82D0tp8GP2hDYhNFBZBc9RgrasG9eV0fn+1cZawBRjVf8G6nX54H6q3zLnn43L/fQ8fuvB6uG0Xg&#10;XEM3tPM8ZYR3nUb4KCu5HOL/F1A3H7JoBK15dXfsVUJ0Uk867+OQY8PecPo5jUGHPD3R5lhGklKr&#10;HTllywQ+DF4hqhS7NWDbj4oORXHIgft9g/SECnPy0MZqzapxAfEM8AKFOY1zzjj2HeuyGoScQzVY&#10;yf/QOMhHzXFmzpDVq4S1mzOMrqCAtpgYPHkmdMj5elSUxRrOEde8HocliXnwviwF980zF4FwPq6X&#10;1WEgFK+v3/H16zf8+eef8P37d4A9ulQN5sXh9FgFDQiOYwNUUI+b7XuiM8n/TWN/PAPfX7+BkgcA&#10;vv75X/DLV4MuAIDnlxfc7xX3LzsU5rxVKN7evmM/KtrR8fb2hpwznp8vuCxLPLZ3q7q+3zbIxei0&#10;LB1HrVgIhRJ8RdzpDOSSBu9h4kBX5MWdwup9fc5dez3Q0SKLM3lwgae7HkdkkKZkTjomvG37Hb0d&#10;MAgWIIllgzevOEhwO7a2UyWH+THOgXIApmc34xE5G1zHfTvw559+RvVM+uQOxllwk2YJ9V8gyJ8A&#10;ACAASURBVNhaQ1JrUrm3G1KyxL7eOponYZZisCW9WXXhsi5oVXG/3ZGzVa7nUuz8tSP4maQ5iVCi&#10;mWM4hX3dere17L3j+XrFsR+u+1tgKuUU95PgccDu54qBRr6IDMDv1t3OiMACBYuvi3aDSjFoMwmd&#10;o7cWMq+3ju7wuL0rat2QcsK2bVZBMgxVx7iu5hCuezhal7KY/enskevQPLgFKI56YMkX5z0WhGLi&#10;JKRb80kVQAjRJrhcLoDCcMS9SuQ4duNjtTlCgCVh7seB3iUcrwkGTdIFuOYVKorWKy7rCoX5ipr3&#10;5oMC6/WKbbtBPNmigb61BOnmBO+1IxWDU9n2DQLzXd3eb7hcVjSvXAl/VDe7ubkuchwHpBTLnhYm&#10;trLBvOPg54xt37Fkg7VaVsvmPw7DV+8Od3K5rDjq8LmaM3v1pJEewSkLoOy4rJdIgt22A31vWJYn&#10;AApNze89egDu+47lsmBZnnB//w4GQpZiKBStj0Q62gcpWVPRxWl2XVe8vxuO/v1+x+KQy+/vlqHP&#10;iia7dokqDwZEigiK4YXaoeDvZ2NxGEVwhSEMALEjyIjREOgKliw6j7QDkpj1MYxJKqp2WobNODIZ&#10;6bS2m6mXlQfbpPIMCkWeJ4lsBSpGJ8c5y9KphIXOQyNUw4Fx1iuHoqFetmbKfIrn00DhhR3u8GIz&#10;ORmqnbPqaVy8+Xjoo1A0hXLCLhbY2royB8lgr8z92L1M4bCfzZoxWPl6QoIB/ZuyZaVzNjjLIg98&#10;LY5DBOoOCYtYLXEQ4ONgGRs7AddWo8y7t46yWhlF8Yhi8zGp42pZYwrvOJ4F23b3A2BRRDrGkxhm&#10;eK3VIsWwCNP1evV5Fl+/BGLh7fuOxSOhKi0atwBAPYzBlGLNOI9mjTibCwKWWxq2r49dPdM1zsu8&#10;90P9HjTrf/OnwDNYSKMm4Gk8N2YBB37kyDoXwKFZNB5gRvAw1NpclubPj+yaibZaG38PZ4AN0Jie&#10;z1FHdF2n6856+uxu8PMUjg8BsbPnlRh2Hc+I8aKkjMGP1TxnvOF0VsLg4Dm1RZpsyLEnAdPgax/8&#10;yAcTBrf4WQ/Fahq5avASngl4Q5nR7NGVD7VorHimEbMAh+OB93zkubZuEu+ZAmhZNQinCdcwMqYw&#10;Ao9QRZLszV2SmX9qzT0sADI5uJ15xMprAdIxOcEFhPgYi8yxjZ01Rxxi/xzwJT7PSeNciji+rDf8&#10;FefJ6sZjwLvMWZ5iCqw5ZtXL8ZgJRxocDqnevVpEZoe4+nqbUtRZAREOEI+sQ0e/iynLzBw8CvSE&#10;poZ7zma/SJRVQw5Rphq+b7J/YqWZIhiZUtmJoXcHCB73CCM6nA6sHqBRNQxr0s04Pdaq0JB6NK6j&#10;4UIYhOqynWo2DWbSIujEle507o4uL9eUnAbecTfMuuSQU8mVcX7OaaTgMYAktYxbMSVPYpSIsc78&#10;dmQiziTo13hG9QAqmR1eOAX/IjPIRgw2qLTbTIEM1el5RptG30YfHQ3d6SoqgVyuGgmMbHLjyeLv&#10;TTzODR3L0GSJqdh4NHEkILhzGHk6OKZrSUNr8XuwSmtm29TpZmPonLU7L+7Q99gXwhDRp+8+BHHO&#10;etucbmAL+cGpE3OYpImXdJJ350ToHZ4PjXU6N+Kcfx8zhsioKHHsGDv7A06N47LgVPfS5+7g1bb+&#10;gR7uzlX1rEbqATEDu9FJHkV2D69VunfG+ozg1wjraCM/mk8GUDE3SlegGI4rHTrJ58LqweTeych8&#10;JWFTn5sEHh2MdMmIL6g1GJfoL8KMIzqa7bls8pVQnOFLdsgPykBVKOwss9pp7JfE+516k/+0NTL5&#10;1INXG40lGHwc4vwigsFG8nNuO2KtU2xgApukjnAx5fw8wI7IQRNBYuaZz1FVIS6/kgh6Mhg+q76x&#10;Bu2J56KrNfLqHZKGM8rOTkLmOXd6g1jwVUSQhevoQQAZTu1Zv2D2LXUdw5kOae7024M2w4bivGea&#10;dtqf8dcVEs7MlL3Rbx8Z4Ca22kmmJYithyqgHZodmNaUH3vbdaqmarKR9smsl2JATw4ZYxTRSb3q&#10;FTPQOHtxiigDJliCAR3I+/YhA0xDsM+S46P6c7NMNEWYgllhVl5rgQJZvDlhbwZ7SF4Yxrt6Zc/Q&#10;Udk405IVXGbXZgGHCKoniOPoWiKt05Df146E94/KxjM5X03ZkzYSSkp4f39HShl5vaD3itX7m7By&#10;IJfijeM6LtfV7LZSUKtlhaeleM8lBqgB6Z6g5Ppy74q1rNi3u5XP1x0lLdh2t2H9DBCdOkMj+5oO&#10;dbvEIDZEiH2chqxxfP5lKdi3hKPu7hjecVkLUi54ff2Ot/cb9qOZ01WA12/f8T//5V9xf38HJEO7&#10;OZAggt///kf8h7/4HXIu0Wiw945927CsFwAVSRZ03fH6+o7r5YKUCn7zmy/48cffoJSMdbVs1HaY&#10;875rx/39hu/fvuHt9gu+v1bsxw333Xp4ffvlZ3z75Wf8yY2IlBmA0uG8PKxiez+esSwZtVuGP4OU&#10;mfwAlrGcJQGexZyAqCQnZNp+HKDRYrC5BhNytOqywhyvXZtnSHvVNxhIAnJagN7Q1RyItTf0npAn&#10;aMSGBtWGba/ObzOQgKYNtRMaxzDvW6U89YAMMZNV3V8jYKNk7eoyvaEB6CpI64L3+zuadmzHgefn&#10;J5TFsJst69V4dasmY4mN3X0O3qECKiORsBRrskg9U8QypLsCtR9Y1wsgYolFIuGopCO/t2HnqVcK&#10;t0iEMhlb24DfzDlh2/cIShFbm7x4vVj2M+B9OVxfUs8oX9clqulzyehHjzWzrOAFq5hz2s56xrIY&#10;NBHhS7Zti/4T0QzTAwYiYtnoKtjrjpTc2Z4EjbA1QPhmuIf0Ixn0xrCzbI09mKIN0IbaFQvlRO9Y&#10;i2CvHdqo9zRIsuaQTCA9ajVdVhKuz8+o1SA57tthtqE5VgzW6TigKqjd9veymG1p1QYGs6MeqKtH&#10;BVLCsi7YtjtyXtHRUPeOkp3XN3PmNwCpmG3fjgZtxttM1mXc9yOCHUiCqh3rcsW+70hJseSE2hva&#10;vmG9XNzPNu1l65b9Xu9YywW17Q4JY2d5XVc0dM8+r3h7u2Fdl0hWWsoF77c7Xl5esG+bNTx13ab4&#10;uOkzMpgmxba947JeUfKK1g6URVGrVQVcrhZ0KPmwjPZlsaaceSRfMLGMdkitlgBbW8OSBMfesSxe&#10;ddQt2Lp3xfVywV6rB5nU5qjw81iRYLL42A8UY5ZwhRInhUkwlIBJaofSEn8/OGEQN0U4mFW8GYtZ&#10;PGGwRPaHDLgLc4KPiDmfGg+ZXpNbGmFChnEfF8WfNicaXvYOhT2VIHvWlG338Lx4Uhpq8fwou50r&#10;HUA4onhlUzdUhI42KuQSSsy83HMn8bHOAItdmVkDOlFk7AlLvebu4slL8lr38UU533A6hpEudLTa&#10;03MyxsnGIVQqWuuB1VOiyzCMuUi2pp3LEkJ3NjzY0CUXMwTY7IFG/bKuqEdDrZuX1FSLeHtZEjAM&#10;YHZHVpgjflkKWreGIa01x7tq0QQiJ8NEYhmTeFlzlAM5rpUZiv2kXI89Ul8w0rz9fqac6WzRWMdw&#10;IvA2w4kB28c0sJ3HPSYHhjJr3P4cWS38OX+PX5kV+vHsOeDCZqCnMxgC04VyrMFc4WF08oF+wngY&#10;1w0DaHwv5onPX2cXQSxU8Bt5/Oa8tjGT8x6Ec/yR1/mw50ypkXVEg4u/W8DCPpbpSXyeO3DAqPnI&#10;7I05CXdkZFkxA24ajv3e/dMOOPZD4Kua829czCzV4KGK4AWAlzNR68T0EI5EmG1jWVIkK4m0xGFY&#10;n9aVeLaAG8hj7Y1mjPfN2eFwmhhOv7Fx4ajDzK3HvKhAnd6P9dcxD+i0lmP8IzArJwLkHktKPodz&#10;ltagaZkc/XLesBiUnOGRoHGd4bfmaQ3p5ABtrA/yWCYH+XAkjpHPszV7W5ylzDxi4hWxB0EqmNi/&#10;jVr9F+H5lhMecMg77lVKJzqOCBAfxH12mcsmkXRuK/tTizqMgDve3Gk0ggISZ8jkoQBSoX0JHHM6&#10;ReaSSb46HS0TPwg+xz1w6WxBYR8+90+H5E6RBW//nZY8zj1iLCMD1oILxtMlzug4XyKeWMBGfnGm&#10;BmzSrJu5myT0rBNJKgb+LCaanM/YvKe8bqKzcCDFls70OX8nLj6vSzjLxxmc2Pl4hfxLYSAS8/J0&#10;Ge+BzyTw44FEQOD4KYeEnB+wVANlYqIHEF9UXXdlTwf1YyQOLwFg0t+gOtErQr5QBgjG5CfpCshw&#10;MLKpeYglYhzEvhELx+/T2Th53DdmrNY0UcBzxzPutNHPkFpzMHpwTuqUYqIIk6PPz85Mm3SQzz+j&#10;ga6qVYZowyMJnF7uzEsB7zQHDhDnyRzLHzSGOHuBoz8zzlmoOL9RZcZ2igSbUZAjTtsWFE2+OSFt&#10;QmcTILuDfapaFclmaPqtMsxJDgYpYsg6szlE/wTug3Aow+mpgDt7YzCh0510ttD9NVhxnHG/0OwT&#10;tYw6aPCq+T5B1gpLqPd9ijNPsSgSlIT5b5L/dC7g/EaS40gHuU/4uV0xiX/TOdScvOLJF6aRDAJ3&#10;qRi8aXBNDV4PETTPzpx1m/OeJH7RdZCPvDKLRDabZeWL22AD2k9CL/CxCuFNaOdRx5OoJIRqQAWd&#10;9C8mMM26aoxfA39YCTczJWkBQE6FE4ACqM1hL1JCrTuenq+GfVsPx/BmDwvPngycVnteTqzOpePV&#10;siHhDRJHrMP4RauWHV6P3eFFzGa2jEXboyQWEKMoNN7cQxbN+pn2jojTkjfkjNRcb+8YkAm+Dl9/&#10;eUUuBdt+4P39htYq7jdrXLjtuzmCoEBveLo+4T/973+Dv/3b/4j/8O9/h+enL0ip4OXlxZ1Iin3f&#10;AAhy7ijlGa3dsd0rrk8Xc4ZCoS0hC7BcVpuHV3S/v74CIjj2hq2+A1qQi7rDFLjdNnz79oq9Vnz7&#10;9g3btuHb63fkbMli+1Hxxz/+Ca+v37GuBZfLxeAqYHz/sl6QcrGM2eznVGzfxYN1RqXJz5Db54QT&#10;1VHRUagbRfN0rwD0JpL0Vxh91uGLCHrsqIQQU429IZwrxPo3tN6sAV62c9c60BtQ1lG5qmIO1VEB&#10;PqoHele0avjN6+ViDRJbw3bf8f5+w7EfaMtizkpWRVF+FVaGs8FsinsySxquv28O3ZCSJ9Alm6c1&#10;hl3CP8Nm8CZ7NYLUyRNxZn1O/N4pWWCHFU3Uw6MSQVyfcRqk03NZVlgCnJ3b3jtKXkIep2Q+GcIF&#10;ES5FYFX72RNdIIqSk2VBl4tDiKQ4kyLmFL+sbJhovpirV/4C5FeUh+LrlIwOCJOiXkngPS4IOQOB&#10;JSo5b+u9YS0XiHQc+w4pxTKnAZQ1A93Oe8qsWEjQ2nG0A8zaXhaf75JRt2ZNR7U7PNKC+333Ne6g&#10;FGu9o6jx1fWy2DpI8uxzQU6KY99srZrh2peyIIv5yJj5vCSJKoQEwaEDIsj4mMlc6yVQcV2vqLVa&#10;prhnnx+1Yl0tgDB63OWoGNj2A8/PC7at4en6gtYrJEtk1a/ZYFyOWrFeLEm0q2VTv99vyDnj/f0t&#10;+u/xGXmCygntWwRfvjyhVcVRN5Ri/PN6vULVn1EuOHYmuN7xdLmgtuZ48RbkyVlQG5NfF/RugZV6&#10;mM/T+nJpjEnRcLvfR3a/wzhdL2vAXM16fMHDKxzTj39PX6Rwid9hylJk3Uj8B0OdP99vNvYxqarh&#10;AKAiFIrgpObOhoLMz9FxnVBFhCs1fl/IpJhh3HMaL52NqsNIBagYAVN614Td+LAebrwEkJl/fxph&#10;IL+JrxuvjIxyV8T0QYG0ZL4eirhFBo30EqfiGeq9twC+D8WEyo6X7bferTstEHNPzmQVCmmWH5cn&#10;6AzD7enOiNj8TVzo94jWr3FYjBEWL9kg/hTgEWsvQyWm5jC0HZJlyebEEZmUIHEGnfF0veL9/Ybu&#10;DnltDeoYa2T0zC4lNhIzOHJkpjdTDnTa88lAYnaONYQ7N3SCmxwmxXQYR+rZGzQsp6sBNxSm96xE&#10;mg8cpsJQdC0izU8Gvu84H8MG/cSxLMDAyD47OIKQleNTzLOj8TSfM5uqU3wYRDLN0F7ByHV8dzg8&#10;ztcrrfCHg8WxMpv97HNxg/eBL81zj+mpxhQG48ZpH5htpsBpDWlY4NG4CCcY5zcCOQo34jhp0BD1&#10;zBxomKr2KBpWOtHXGDuXmA4uZqCbItqnNeV/zyMDjT/OTdQxo0kV07I6b2ZQKCAL+M8djIBYVuu0&#10;H/bDfj6COuDhWdH0TDjtR/fFQxbwfK/YHAR9ds9kg9Ihy7UMcx9ByrG2ADP5Y9SOrW1jHJAxczay&#10;Jb7QkTUvwdkxzeAfIV8YMAPp3RWxMaXpPD4O1l899mSs0cPK2O+kpQcZbn9OlQ7MvIcHeTBkMs8L&#10;HTDhPJAEQRqNbByPE5OhFANSdyCqRll7BGFm9on5PE10cqJogIZ6nq4YOoCtdjTG80lSt4jd0sE3&#10;4jx3Uwq7HgjeLjwvboj419mh3dQC20cVdjlnNqyMLFTqNmbpDj0FrILgDHVM1JXhmCFVETU6+Xgu&#10;4DKIv85Z8DrucTpiNPbGUoYslvNHmPdmOgrngOvQJ+brTnc4nWkmQTw+IjbHaC8CKZ+8gqbtj1PC&#10;xmeXTzLS+LTL4T7xj6gyUXdaTYBBfjTYmFPEHXBxtr2aZxLAnTrYtDYz73icfuMe+xKQjkkfJ94q&#10;GM/2x7RThrjTm9M8Q7GQQcfjWHRfcjlNFzB+PXQkDDlH/qUyHMfikCiTkR1r4zwk+1KowuKtSAMG&#10;7rO9G8OEwGCc4thzzP/mawo3q0YQlbQVgSnqSuIQhg4RKaojU9flQhLr7fGYtMB1C0ehAIDp3ExK&#10;mTPpBXDoGznB3CgFfyw67+l6nPjfiXAzU1iWaxOBRBvVoFOJPVRMPNJ5BsUpdASMTrTgazJkwhjn&#10;ySEJ2ipn+fgp/+J3TjJj8DxzpHVXQToQZ1mimqCrRqBIxKp24PxP0iRjyIeDx2PQkzxWIHWSUFAS&#10;dQdeP0StQryiybKRc+wXk1a45gmsohOnaUqQEbQVtyUIJyFJLFKXMix86lnjnTjdo/qTgd7eLUsy&#10;GhNz37gfao03rT+M1ziIZepbkz7B+/1mTj1Y0tAIYNImmQ+0nftlWUa1HPdhkkugEjetBR3tmzdw&#10;swxOc8rUPvZBnDery2rKxOQ8hz2o4r0JA13EslbXteA4LsjlhpQE27HjeH+HSIZ2xe1+A6Rgv+24&#10;3978PAH/53/5L/iv//Vv8dd//b/i5eUJ1wvw8vyC3/3232O5LJbklZNjnWds+xuW8oSUBUs2+/ly&#10;XbDvDTlfzTElCU2tYen9/Q0//fknyxTPxce/WAatqjtvN9y2Hdv2jurN+epRcdus19a+bfjf/vAH&#10;1GND74r7fmA/Njw/P2NZF5SlYFkK1ssFJWc/Nw0tJUhXCLL3suhozXrZMIhqcpv7rgGHCFAeitvX&#10;PZxxGGFCPzuGLS+KwAefoU1as4aT9v5u921GQ8dhTaQhglzMKWbJcCOIRPu+95G1TNsLYj3KSF+t&#10;dcM4FsdtFlgTRFGDDJI5kdN7lfXujSBdJ/c1qa0GbGtA2/mZZ5YxIVNSzqEfWhVSc97Skdh0knwo&#10;dDPjYUmGHimQSIAk5E/3xL4ulj3bm8HSLg41BFhApLYaekbr3WF0gcv16msq/p3GslLbm6YQNFzW&#10;FftxeOBrN3zsPpp15jKqBi3Hx4RBa32QhGst5BNEB1hXg/Mh9GI00Myeoe/ytR4NWBSXcsXeG7oI&#10;mghSKUa3XQ2nu3Uc24amiuvzE7Z9R1YAtWIFsL/f0cB+Dr6f9QCSQps5l5NkbyRpNHa5PKG1CvMH&#10;WBNPzlm7IpWC2u/IywX9aBZMIUSw00tKydYwJ5RsmOX7bvA1rEJUtyOP3SpuuvZIol3W1QKTvpKY&#10;5JfRUkZtCkjG0Sq0d5Rs9g7RFVK24Pz16Qm1miNaRJDLggQNKB8mt9J5Xx0nXuO5gMACJSWvEBE8&#10;XS0xNvx4nTTqWfE8ny6vSs4g7GLOGfdthyT3+d1uKKWgeFW7NfhMONhYtHdPsvWeBtXoTA29yYJC&#10;pZwd4cN++NxomAX8WdkbyvlJOXaiHs5kwTkbNcy9UKCZiRMCcjwdwIiej3ceB8kPxjOGYjY2hgI3&#10;BjsrdvMzPihoVCQlnjOUnjFje5x6he2YvymQXlZpJhdEp+iYYHJa2P2Gc4NCZnZmunKtc3YVYq2z&#10;l+34jU4zYRSnlILuZS7GZP3gJzHDPsHTXwSlLCAmFpmblQAJ2CSK9wXUlYBs2Tsi3vzEIE6iEVSa&#10;I0lD8YyIjapHAFcc3ryT1QMmZBS32z2wpAB1IeMNQlMBS7dUgZTFx2+BlpxYZmPzY1MUywp3VdlL&#10;9rz7UjhE4hVEfHrjw3rP68v7QkYmYUf4v91eMnMru/PJDHSacHR+8nk8oynOqPozg4L0TE8fLNww&#10;tEKHHTMiWfLeQZ9nQ//8nThV00Pm3/Hh/BjT/pwHffY63U3GqutpavMDxnPoDIiBTBONHTwfx5Pj&#10;hP6Ic3RNYRjF03hSjtJWVVPVI8fCM4RiXF2jEuDD/GDjzVNgQd1Z07V5SXj+6Aggf3F3R+D2iSCg&#10;WPgnaUndPS8AOmnezC3z/g6HBtdyKA04K26g4yHFurBEWRx6IqB4wyj6N2gglCjLGKHi+Wnj1aDV&#10;iRJopPp9TplesZWC4Q6G8249DYtwHjGp6Sbh4JzoInBRZQRuNG5g53msAfDwuF9biFDERtk7SfJR&#10;DsL4IMZz5/U4y2W7cUB+xF34DOc1oNHj/x6ktkiKuwGUU8MJFTLd94KyLeS/uGFNR8bpCZ+tiEyM&#10;akAVcUGZHTjziTjTpBWvfiBm9uAvEss0JweIIHC/uRdUV20e/kzyfgXgyp1CYl5j7RWYs6LUy50F&#10;0O5wPHDicdkw6MTH5NUnnCOdHDODnjnyeQ3HXc6fz/z98dsfZd68bGeMc5ftvtefO8NPQiG+Fg3B&#10;maV2Gg/nO/ZlfMrz8UEiYMjCFHqCTPcKfsY7TTJwXlaTB91gkViCrSNRACCcmoDVMMKBPizfiecr&#10;wjHAxsZxRibZayTRxz3F5Mksi+gAkMlxNz9nlsfhWPywVoPPGKl65m23/bMzoygCr+wYtC+wRnRW&#10;5mx64xEYqOoVERK8Nn6fXpRvEud1OBBtqsOpN+ZxnsN53jHhoFPVHnezSh7CLfR4jwtg+nI2GeZl&#10;8h+4lPMMiK1TSpj45RwO86GI2Nq1KZAxbfg5i11O60uOMOBlOP/hgDo/7WF1XAlt6Mg6AsDO0X71&#10;e2MOHlBlUNSfOZP5g2T6fBzubKKcOOm66g55HYEMqEHBDIhAz4oPXq3jwV0DytHGNVZuUgLCzjkn&#10;gvn5hSUAjI/G4Zn3h7BBlsg03u8Pao4AzjscIm5icKPSQ4A0eo8w2DS/IulpsqO4nrFQ/tP0OsqK&#10;ESCar2zVHOAQdedYcjgJhSwlLlY1uJPI0vS1J4Zzd2cobRSbLvVIdx5Vg0Do7gDbDsvWpBO7N3Oq&#10;KuUf7USulCnYDl9gcDG1tthD7QpN3iDTz3vOBkdy7A2lZMdHz7hcCr6/vqG2hno0bPfvABTPL1/w&#10;n//mD/jP/8d/xF/8xR/w5bdPuF4zrssFpQiSFNze37Esv3HMWsv4/eH5it+vLw6NAlzc+VoW4Le/&#10;ecLbtruTCObo3zdAEi6XC5IIvvzuB1yuP6L3jm3f8cWz5fdjA0Rw3+7Y7jv2/cC2bdDecNQDx1Hx&#10;9HxBbwckFWzbgdf3N8ugdWdobQ2LMVxb65zM+a088eOs9DBSeUiGHOx9yCFWvtCZac36jE4YIG2q&#10;Ds86nMtMplPno7FvUNR6OJyXJdDt2wGRbnB8SdG6uE/C7lNy9gxSDexxzYOHrstqzSH9bKoq9m3D&#10;/XZDkieDwtj3cKJDRsUT6bJ1o6c1L6CPq7Vm1fE6JZN6cIpkuxTro8ZeQrUZr8ulUFCfdRGh3j3O&#10;M3u4BXtjpRrXu3es62oNMT1QEA20p+o3g3OyvWpekUWcfPZVAwgh2VCyO9EVQLY+Tc0dkZZcaM77&#10;nDP2Ywdg/hraDePsGi0Rh73TR2hsye3KFE5N6ebvknUNHYdz3bYNT88vqLJ5NrlBTK3rBXvdsCRz&#10;3N5vd6yX1fUjyzzPOWGvDVmTwTolwsZwYa0BrXTrF9BqR14Mj1rhdkyv2PY7LpcFqjDachgYm2rC&#10;sqyoe0NtB9ZckJOiqZ3Tp+vV/GcOr7eWjLp3PDkEcV4WD6plXC4X1GY2REoJmgTqgaaymKO/1oqy&#10;OKQRqzB6Q0+Gr17rhpIMwWHbLXO/d7v3fd/Qe8f9fsf1uoYvkX62JGf4pRo6HFmD8fXb/d0azqrB&#10;oLUKX+vd3Ipq9MkGoV1HhYX4Ga1VUUpCrZboWtuB+3ZDzuZIb7DgXQLwfjM4F2Lus19VV0VJCbf7&#10;DeVicEUlZ8OFH6XVlskrioj0kOkNATqUiYieR+RmFsTs8D2UiVBSJ4cJFUqWekKA7tkrxAbvOgn/&#10;MGCGyA715eRYTBNjcEuFzxfPSPCS/nB0CMKPGap0KJHdo9/DQWeZDRLKoeFp22eBJ9TdyUWZEb/o&#10;hMWXYLhSrrpS8YnvCNI0MNUOdUxyExLklO4oncq7AAyF0OcnMBwmAI6vac/qZrtZWYszvei2TGMi&#10;yoht/egEz7l4yaI7kz2inFKK3oq90Wh1RpwXVK0WIfYUkcCIhd3DonzGdCE9cKyTwwXklAKfnNkA&#10;y7JEdErV8YDUcZ2quRwGBrLEfqeUUesB8WYBl8vFy00cW8ud9xCLRD8aLR8cxpiNK4cZ8Q/EMSdp&#10;lMKZPh1ODGh0ZouLMeBO56rOQYOhRHIy7BouMFcLu08DjkkJUyqI3zm/wuD0AE6lA6lbGVDganMF&#10;hQ5ZuPON2NGe4c+aRzAIkMIwnzPXhtXh6wPE3K0yZMwjHFAPRoQZDsNBH/wijg/5Rlut4wAAIABJ&#10;REFUjzsC+RTxDN1Q5gd1xHF0Q2wEwPghm7Dw7DIDwQ3kBECL4YIDUVYMmRxkYnNDZCI7r5CxBhaL&#10;GnA1rSEYloj9ntThIDqVSRoGApXu+oopohkC4tlBUvgax8LDS9TVIzOci2MTJ3W69jGE09x4am0D&#10;2xk6TExMJCfKZpjsdeDlzTrmPvP22OagGftrOI2NT9i6zDFevx/xWdP/y9nbNcmS5FZiB+4ekVnV&#10;3UOKHJko6WVNv5R/VGYy7YPEfRlOz9xblRnhDj0AB0BkVZO7yrbbVZUZGeEfcHzjIDOegZ5GrajF&#10;uZTnckHRE28SpG2eNbHneWAzR+kBQacXlhBGkBjiipFeyh6V68mJM7uqGBkW1OKzmGXiBkeMibfg&#10;obTeBjnnFudSRB0Dkg9ZHohjDqqYIaQaSnieqxVnAI7pvWQCLeG3TAaTYYqvh5gC1wQTGYygPBan&#10;aSqOzXs8QDPQEs2x4DywONtzHwQBWVT4LDxL5IIXdDn7xseM5qnz+KJSFgLhfJESJkiabXGtwB2F&#10;om6Yuzbi2XbpoC3ucJEoc7UMdWY8gro/gAbpHnQSAUuRX+svMoDlq+POOHtMyo3K2sxIrc6f6xnM&#10;9/L9/uIsyhv70keJf3lGgQZLB6w7U0EcWKd9VWjXDJg10kU+87VqJEWBP8PKuJzFpBzle+yV4O/E&#10;TwbaoOp9N6z8WMpYFcOyNak/87nzmsUVXD4cDMZ7WA0QuiUAuqWCxa3lGeKZPRzG6HUrgXI+xZ2q&#10;UnStyKIueyzi2V1lu9m3gPstbDe4WL0nnvXK70k02jWx5o1exfVTAQTdjD0AuiZGMxxIHwWoECnn&#10;5+8t5z+dwVs6waqDT0yrjuCstBpXLvK28lTfo8CJ52de5q2K1qaLbrk8izjqa7mDoQm6mhOJW9PE&#10;AErsdNo1zZ2ZwWdcDzEbDOheecAGY8316yoTA4ffnbouNmxsVjpaj0c6jEkrqpUdfHmJpqYkqL/z&#10;goYmxSmblGTzgq2LrOZ6bQYIslEqUudoKyou7ZiRMdl3/RaY6mFEz3yD64dLTK+Zjs9Ktr/I52F8&#10;v/kYhZi0Yo46DSZYUk0Ic6XupFlkVOIOhhXJPAZnI5jT6G+0AVWrat1uHV02MHFkroXmdhb31BxT&#10;pgcR7sHYjgY0o8FuGfZpOAlVI8O5QjEt153nuTyxyWnFdYsmAunOh0g8qlCdkLYgsESjvm2Y5wGd&#10;Bq9g9uHEPA5gnthu97QBdAXUhTkxLCPvycxdeOBCFdkOPe1S3gMw+60tK4E/PWOwd3fIqkDlgOrA&#10;0icEbmyKQFQ8w9bWp3sFctucd+nCGLtXORv2s64Nt/vC2Ha8vf2C0QeO43RyWPj9+cDb+xv+9//t&#10;X/B//Jf/gv/1X/4Z//Iv/4Jt39EcB/qpT8yz4fk40eTv+P33Hw6Fqthv7/if/5d/jvL9z89PNLWM&#10;4Pf3dyz9Cz4/HzjPE8dx4DgOvHsmbmsN77/+itZ2zPlEg+A2vEJbLFNTsHC/3dHQsW8b7vuOY06H&#10;5jA4jPOcWGvi/jZxe7vjPBzCwbGjtzaMP62VfRFGc555wlaD+qdtOPUZc1RO3G53qCjmfBpNOJ8/&#10;3QmdUEBmgVimt9G4ybvSML0By+FL5mk00cWgRxbMYcgqbl0L5zQOZY65hfNc8T2TFYZjP9V8EoT0&#10;ut/vmKfi58cHHp8fcT7JHMcwfGdrtvfA6NZ3Y07LsF1zYWzNmjWOHYtZ/ZM41zOKnJs0r+jw7PQm&#10;kblN6KTJ/h9iDt7zPBB9dSL5jTy0ATKhM53svfVw+vdu2dlj2yBMZJIWPIdB43ka1Gxvvt/O447j&#10;aTQOgxSRBjRsplc7z+nO/5/nE6MPX6MB4pK/3e84z4nDs8XR3Pri2o0O9nKj3g5YA98xtgBWEK8o&#10;U9fDdofINfqb5hxeFjjro+M5D+z3geOcwDC+8XSYlzVPjG2HNFvreTyxbwOP5wO938zOPm1dGfPe&#10;tuHKgSMJwOhkroXeBz4+D+eP8MxuDxrO0yGkzqAZWcCxDudrDbfbG46paH1A1KCKPz8fgSE/hqLv&#10;N8zzgTkXnp+/QxrQ+zvG2ACcuN3e3KoVCBbacNx1l+MGCWw9hpaexktVMc+J+/1mPfTGhuOwINr5&#10;XHh/u5tsmitkoIg1SiXGuOk51FWjrNJ4vRpOuuHP77htG/72979bdRSAvm3mpN4cUsj16/O07w+v&#10;5lGni3NOjDbcsd3x+XgAI4PR3eG3Pj4+cINVDy1RsFpKmo2H9sroghHCy5WcKI+lgkynslsjdNzQ&#10;GFuaguzyfxo7DVfc63AuayomfCn1UH4ZqCXz9tMvosFUvlvvHy8qjJq/a1yu8V2JZ7gGjNKUk/OH&#10;47ZpsZ+Lsz+DCte5fhliKKauGBajJ7QJ/zwcflwPv78ZQnlnEmFv2aUdYhtOZZlOhibNm37MstbK&#10;9mAAIz1U9CFuIKaRaKU3pwucwzOzKcyyWzyzoJkF0HxZdE10x8xaXsZAw5gKsjZT4tY5HcdSIvqm&#10;Dn7PaPY2Bj4/H7i936ycCQ75EqW48HIg38OVznKu3bbvOJ5WzrPWimafIgiImboZWugUkMjuLmZr&#10;7gUABjoU6ZgOZwfSmC0+Hrdl3ABZsOy/aojRYru8PLPUSSec7lA3MGh1WF2C2wax10mLOd2vT0i6&#10;ry/C/dCRrmpJ9NLoxPGHKQ34y+EDz8TlWVcW8fJHtfJSobpeZs9Rv8YUZRQHUsk3K05YqMa6kR9G&#10;mXI54zRUbAEnoANWVgpvmLF8I31umvzUNygcCDmM5AOmvvmzXoxR8l72ESDGqmjNR/OTX7bUrlc3&#10;dCUyx+oe0FlQOXuMbTlfDzlgCh279HZXIOlEyn0KLkjbNt8L/mZvNSmzDGfIdWdzFQQMbopnigSP&#10;F8kqmzoGnv14RByCshI2GL4VZ8dvENv2In/owG5O75SbCZWVWZ1BP+48UlGsk85zD3QJAnOVa2R/&#10;r/wczWFafB5aGncWqcc9dOkT8F6i6fitAdB6MvNemaWZWaMFT7i+yrJbaMHXiCWkLudCikk6hC1w&#10;670ZRNy3pxdM8ld+kXRd3iNRxVHOTCO/oPA6Cni53DX++V5p/QiuC3y7ALFk5eysC/m+iP3gSfEW&#10;n3dxWiLPDACpult51WzrV50kM5L9GeU8Uv7nmjDgJ6+3+Q8mXcb6+qlendb1/dyWlHELsICsB1lY&#10;CfefPbvKxxpAuax54QlVR/3Cl3Oz7X7K8ws0NTgcA5pi1r5zzxK05BraughFS95bYBVE8e3S7Eut&#10;ORybZNGI1ZBB9pBL9quqV+TZPczhly6oekBtTZj5zPNfHGV+SuMohL6jHjySmCOd/wDQhdBJZkB2&#10;GFa2+Dr3bbM9dgdZYJzWcxejLbLN96qVc0FG1comf8P6c081sbhrg1dALtB15tjLLxO2MSqfXMY3&#10;8RJ3z2psvs/xkw5g6lt+BissBodOCiL0YdAj9zgSGlDGkrua57nSdOF7eaXP+uU8qmUts4aW16+y&#10;puTpSllry5BxRjGZhkbni/+vnI+4szsuiWWejVo1nB+2Fy9JOi5bjOzdmfJFp3SJJ1X2anyWuvkC&#10;87Yt+C1xG9EONqhXm5LhtsL5uqSdYsthfZSsorWnbQMLjFpCnAfWmNPCJrzIxra+tGEjBSH6z6yi&#10;0nBOpXwi3ao7sQQ6nT/pcnkrjm3s2bve4E6XQFbiMVtW7cJcE8fTGqiPSD4StDbAfkvJay2Lt7eG&#10;8zCnMytuTY9poSctXdbYFs0xyC3RrjnGMoCAdQnGB9IL2betSzSUO09z5m17YjU3BmYYjBGMPnDO&#10;hf2247fffkVvv2GeCz8/H/jz8U+4v91wv93wT//8j/jl7Y5f3n/D7X4HG5QyeexQy5qf54m1gJ8f&#10;P3Gc5qj/P/+vO+53z2j8/MA8LXP4fr9bib8At9sNYwz88suvOB4P7PuOP/3pT3h7f4Naxp1lDnuS&#10;log3J50Hehu43RqWbjj7gRtgcBU+nvOcOM/DcaI3HN5UUeG8T8wWMEexwV+wyrqLRECp8l87zgmJ&#10;+vHx6X4fh3ObsM+IR6+rHHs1mIY4nwz4r4DBmecZMKwMrNDpfrQTw+GGAKuKnWthFuxgyiLLEqfM&#10;dhiFreG2WRX4oeaofTye7mTdAkffsop3xxk2fHwRyWxTWJLGeQDP8wObOwcNh3wG5rEZBSnrGYBt&#10;rXmSkmL0brjnarQxl0GkNLij3JP22G+Nct5gCb0B4HlYZYN0d4QuzNOgS6JinNLGGTXxyikf+hhW&#10;CeIZ8VblEVsUfIPn6XQ/DsfdXId5Ph4Y2+Z+UXdoeoWAK/kABKfD0MB1EFODWlTSkP91b6Q4uukw&#10;AYlEiOG10LoATbD3Pc6XikDPExgjXIgdCukd8zgsaOlJQcfjgW2jTPAlXisQBJiMY/R4Oj+b5qzu&#10;6S/rfUQ29nFObF7VWelyDLlIqnVO7IOJXO74HZs1zGT1AKyPQHdYGF3AP/7DP+Avf/137NsO2Qaa&#10;Ejs7dXvKLWv6bvs8vM8A8eKNfsxxT1nyfB643XY/d6wKsPP9eDxxv98wxoaPz0/j182gp1prESQB&#10;bF0+1YJvKsDzeWBvW9BM78MDKJa8ykxzcV+CZd0vPKdVsjzd1yciBukigsfzE+e0YGDvHX/597/i&#10;199+xb5v+PG3H7i/vfm5soxxhWKQAaWqkAeUunQaA8VDp9dyXgrcBUTWDWDZJHZOmwk4GlYvhmre&#10;A8hMx69GUpSihxFLhbIYVm47Xb4tNEhe3ZSVJ1/fkTJWljTyY4kL3MlRFGw2xqNkVinrBkRJ6mXK&#10;/vzgC9wHjruMl7+JC0WLZuvF5jN4khYlEiIZiW1NAG/Owy+IZKSN0RsqGRFRVypbtsdb27x8reF5&#10;WCSJjSIqdAuZ4+t28GByGHxPBCbspnWv7a3DJ1AEmkWKPj26x6j54/nEeZzYd4v2VyPBDiibhzbK&#10;D8+ONoX3fr9DxDKnmdlfS5tYrpcOGCnEJpe3vryqNSa5yzRo8M1Or1fTZLlRURSJ15c6w6CTk0ZE&#10;CN+Kh+ljFrde9FIWUaQAuA5I+o8zmGO/7DOfW5aIOHJ5Zthw1vlQrN0381L+Lw48tBBOMnp+V1Hv&#10;RCPxFT6D5yDu/7o3blQsLx2rcwzWGPdKkWaGhJ1/iXkiFA+yOsIGMUCivo7kMQJXKmlkvmCkkx9C&#10;FV8MWZ9DZiFe1zXd1N+tNzMhy/190Gvl+2l8eLBGmNFIicI9K869el58WOmAvOhHJlfkKqXKriLw&#10;2d0wUlFIm6VW1pRk0nHQhaIYwgjDNuYvXC9f4dC1XiRHWVMqgMQFro4J0Hbz7wR2teakLZquEY8m&#10;v6VQM+d3+eyy41qG4rjxNEb4ACWd+f62Sr7u+IlMUsmGaC+URV6gvG0875WWcn/MABLHeS2yGlRk&#10;NTHztYeyxnSMS3k7RxO8SK/PrTyb9y57lese+YnRs4IOHfK8OD+V1fnZ8DBENAf65vjFekHhyiEQ&#10;hvu6jqs62tQJkrnu6QTzUZdtvRyJMgYqtvZ7TRxwA6x8Rh0vYJFRgvSadJj64B+/SPbCOYHK+HeC&#10;Mc9AfU7slFyWHVk75U0jU2jEIrwuxRe6dHqo+I4hWoq+V/cmz/vruO39xeqnZQZv88N1xT1PHkb+&#10;cBk+51swjy96Eug8Xp4tSgcQT4GgNTbT1OtPr5acUJgt6c7fSODgnNZlzzjmDAzYPKKIyM+/KPWi&#10;dsEs5bx0LYd0cEdhoaNaXHJ9GTGSHcYsfVy2/GIVV/5enHnSfpX3/swWNobfuV3HmntLOXFhlMl3&#10;xHlmwUk2h6/pwKKExLD36ARndQHlO2js+3qKwgxflGz1tZIPlHMUyTLkjXF+5HoNSOf53dYut8Jr&#10;i9IGOw9Mpqjcdikd9Br+SK5Tnv/KY8kPJOb75RVQfgpmD0OpBWv0HlprZZVMsGYNHl7nTMhGjsgw&#10;gpPe5IXPNylBRiF/QPJLudozpheugBxQKLpXyJmTiPvPShGjlXPZdyLoM92puK6BqOVVKsGFRDK5&#10;SVfYKDWAaLzDgwUolruYc2muxOAVNEylQwmBRa+w5xhcRIMMoCmTmQSrK+7bCOjL5fNRRWS4Hofh&#10;OVsyFSvBrfxdIWBm1EIGQMj/t23DUodacLvN5g+0Rp2kA+JN70h4vljLz8LoHcdx4na72XcdBmbN&#10;GXj6vQ0c64lt2/A//eM/4PPz0x2wivf3d+z7htvthve3N2y3HaMP3O+76Xq9oSvwcZ6gQ+c4Dm/E&#10;eODD4U5aO3H8PPF8Djwen/j8/EQfA8/HA//2b/+G+9sdb9uG+/2GP/3pT/jTn37DuN0w9h2rCX4+&#10;HoikgWV47dswqAdZC1BCZwoaGsa+YZ6KfbdMzOM88ThPtKdhpu/7jp8OOXGcT8ypWJ5h3JrpjU0F&#10;c1nl9mjt0qfA+LhVlXcxE3YpoHO6s1Sx+oDqWfiOlsr7Wj2bFL7mwjk1nFXMVGYQqDuW9qQ97k54&#10;VQugKkpyCWoyno2BWcqA0cZvv/xqWblikF3i1ejnObH1FWs+g75T5tMp+f5+w4+fv+O2/wqIrSX7&#10;5ZiMcaijokNc9RHzkzC4wc9EEM0w4XNac6K34bqxQdrU5DidE9tuTu1zHh6IGxCxisHKuyIhxHnV&#10;vhtcyPN52PkoOpvhTmfwVxqtR3duL2uKu9bC7X7D8Thxu9/iTPQ+LPBznhjbhnOZrRSZ470mchjd&#10;EWIJfm577wX7eRYb1fj0PKf7bQRntwBtg+Dj8QmdwNabQwma3ihj4Hg8IQ77MZ3Xm4P5CWlWdRO9&#10;wZbimIcH1Ihrbf0PAJefKgA8CDHZTFjDfiE+/XGYs7l7M1oA6N3XWo03jb7hPB/QpXi739H3Hb0p&#10;rG+B6WnzNIfujx8/MLyHHVQtmElImyBZkwsGLwj00R373YPZCsO19x4USxXrODB6N6gZ5xc99gyO&#10;Bz8DBWMxkcl1nb4ZrMvb25tD17yFHL/dbujeuJTVCcvPjulV02Bkuf4uo+acmN0aCd9uN8xz4u3t&#10;jh9//4G7N9tcag78f/jtT3icB+B9BNa0KrCtdzye7sRPI4oG4EtWkROlJNsy6GsqB7ychpz9kdYP&#10;M1+cWJk1JjQ4y2OotIdy6EwyDS9XLj1aH6gQFyuw3DEHl2MrvzBjIbLWixC2jcxFoHJGJmufX5/M&#10;jDAFMwFdoXsZmr78XvjqRdHnMirPls9FNZVmSGZNMMvMHNcjBmeA/VuO2ZWhMLBUId5VltkMPLBW&#10;8umZCS7IVBXPxxnK3dg6xrDyTYseSxz+5eX+2zbsYC1v0AJjrNn4UF14sNzwanhQwaVQWnNhv1vn&#10;4+Xz1aVeBsvDahFJiyjlut9uOz4/P7ycxEsNo+Q+sc8vZduN5ZoTIh3fKfEUGrmm1xL1udjxvOy3&#10;9ELr1Sh2RyoxDiP7CAFPgjqGKtxQz2MqyXwGHY6ikg43Z0LpjNQLXX6d7PWjev8KFSDIslSJTcix&#10;05CyzIwSD/j2VRyp8QAaBPz8xSHmj+O8FInzlrf4g0kW50M6CYrzvT7JhYzh/bugUtjv3WCDaK4F&#10;AbgRZ46X3F8e/DrXbMBmz5W4W3XWSNjCX7mMFNop5OKQHTWXN23q14zNalgjzoytoXH25c4HhaCL&#10;VLL8Jiu77h1Q8XulBmREvmT4Xqoo/F5NgOUwK+aMgjlIGmCaecsgkvI+5azUsTmtflmZi6hRZIOs&#10;y+oB9Sy5x8h4aivX6st34fwbkMaKgqTt1xep4bK/dIw5rVsCgtPq5RZ1ffMagOsh5d7+HAEiGlDW&#10;DXRCFfiXPKnUA9Lhq2UtqhPc7rl8q5gBwuoCjkVTYJJQX86vHTszkyUXI0aVz/JZViNCc/eSPvX6&#10;fOoWQUN2Myn7+UKuObCYaitalSIh13zVyvmPbJiyEWGgCL7OX3Mcf8zA8zMpNJnj1ss1uXbyhff/&#10;97yqM/4PkyDKi/v0lTfTeF5B798+78v9NGkwH1D/8F+r0+/10np94W2VUQetJK/OdfaxfcNThTBU&#10;PIlqzg4GSmI3Cq1GdYrCK8XcCVnOrg1Hg5dIs7LYcEq88GgAUS3Xe/OGVD4H6g4o6yOUQd7xgR9c&#10;CTb2C8vNbsPhg4Iwgqum2dSVf/ldSiKxxjkx2QtzQpPWaPAictrjHi10M5e7RdfXKznEetbMYECN&#10;RynKHkWYIvG9l+b5dQiRgI3yBRNfLxaNmb5fZGHhFJSD/Dz2WgEGNkN/CAWu8DJOqswv1lXyPvF5&#10;u54FQCJYyZ8ch4phwr++GIxVYr7gj88th18FLRMDvvxzODloWTfOkvoQELQe9xQmGkgqRJX3Ow0Z&#10;pINaSjzYDJc6T46vs0/SWkBnZTczZbmDKceXQ4dYM7tpjsO4CqkEa5aW81nTFYLh2ap24xXzjIqp&#10;l3W9JO5A0dpyG97monriPAm90zB1WnYpEBCYsWeKyLIEzGl0eHWwoOGYT7y9Gdbtvm9uf/WyQadX&#10;qjUkH1W0NmL+0XPAHRoEdjOnuJ0fG1MD4ele5Yo0QmMubNv9WvXhtm1X+7v1hnu/O0TBjvt9x3Gc&#10;OB7W7NDgAWwt3n/5BdIEG6uvF3k1q5Xs/lMVx3ng+XjgmKfhMx8nWut4Pg+cx4l/+McbZNvw73/5&#10;d+zbMNxjCH5+fOC//du/4e3vP/D+/gve3t7Qmni2+JZZqcQ+d/hO49XGSVtr0Gk03ofjoHuQbsoJ&#10;VfMJPJ5Pa9IHg91qwjUx9xDtdNHuAUPqHzAse8Dgg9Qdnu4LmEutCkkZlGHzZT9vTueLPdPU5OBa&#10;DWsqzgM4lyW8neeJNRem2JmYhNYpGchsDPs8Ps3pOpc7YI32yDOqvp9QF4qPjw/Lln8eeHoyYB8d&#10;27ZhuMNwzWyGrGpwlEsVx8cHRt+s+WHAVHVAluvhtZ27Q4CUQ9pad0x7F51RxW/Dq9UQcy6MMdA9&#10;Q7w5zBYrO5dMz652n4YqGjq2rRmsk8ue1PnM72DY/wZL2z25kT4U6ubuyQv9f6kFRGUBo284zgOE&#10;VKauN/rAiemBJz5zuYN/QR1G5GTFgP3P19+gmRjsEHj/B3jmNwBp9PNM7LeBMRp+/vwE1sKtD2ye&#10;Ab6PAfFspGNZSfPzOCF9AHA4JybrKiC9u7gg/xbXKbpVqIhEcO7Hjx8Ob+RJmsJGlxMKS+oxP5MH&#10;cUoWeaIhWEa/KnDME6LA5+cTv/32G1Qnxmjo2w37raPLwF//+ju23nASqkjM6a1rYvl+PR/PxGX3&#10;s2s8YmLbbw7pY2fo8fz0Rqo21nWu8GHdbjf8/PlhAbGtW+UOmhWAizjdM8OdWfDeuPacGN7slY1a&#10;5zwNt/35BGF6otlm0funPyfML5cPIlZBwMALRKJKQyUhNA2+xXyVj8cjsshv2+7BJcFzTvQ///nP&#10;/0qBwuiORb4Rurz44jH6h8JIIMVJE4pi3iulEqP8WVYGdwBFEwtY2VYjHnCagrY4EFdiyp2p6Lt2&#10;3OLZNAoyg8l0AT/Imutqi7t83i0YSI7dGFU4DVXA7thrzSCwVtYrDF5JG2pJMp0YlzP/GJ+8rlua&#10;VL4SIB55OOZZ6hXlsnTiAhAXFmtd1o+NH1QtckRBAmeI+24YWCINo48AymdzTSqTFU+K5T3KNfLx&#10;TseuyqzqmV2M12lCuvi9FYo1T0BLIzVQ0VPfD+IKZ4bMUpvD2KzcIZoaiQTdtQZvYjGCwbG0B5Ds&#10;8OuOFNd+vPzFGqhktlgxORWhvLHkJxVH0nLJFFMqysUxIFRMc76MkkG1OBJdsX+1YEVyRMJ550Ex&#10;ee8AOCLQJsXzbJZyQh3lcQZpTwTorEK4GjP2uBbz0TKGOlSuXfN7MAvFxpfGub2T94/mP0Apsct1&#10;4vzqS/UqWGm24XXZKOxae/3o60uRvDIMLKV6EApAoM+IN+oL447PqkYV75JGZWO5aF1/uJIqV6W/&#10;Gj0c0bIFiDMYzgC/EW3kmhEquUKG8appnCVZSuxzOhPs/Sb5T8I65QDVFUDN/gHOCy0DyzY0WGA8&#10;i4E/3//ymd3bHNxQhbQF8lEqHlTAKdcumx88quUtK11zPDkaAFmaR/5oDgiTOZFNZpwahrXZffWN&#10;N1JuuvAqslJMdgqg2lwZLF3WWzoRxDOpxJV8gwboXn1EeeI7GgeFww53TeD4QkzmsseEnWHDFg/3&#10;oRZbVrhgAsPxHpbRIUDNwDQZaQqVlXjbdwxCm03lTFFcWG4wm0zkPHspoSS8gNHJNU801A/NPzh2&#10;Zs8EH1OUvarGUb1R8jLyiEZ9SFOeGZ/ODPR4HsfFvRDKenumYb46vyCEjSQnuMA0kE6K4hM6hOT4&#10;jOc3Q9bwTPp0xHm2l/O6L5VNyDkEX3IezexPUmscaxTHFOrrxZmslD+5K+oPUP98UbbH+UvenXe/&#10;6keU25xLyPxY+zKG6//iuTxX0ejXv7VejGYbLhtd2QzOaTiliYNd+tN4xQfXjZmheTZ9RjxLpJ04&#10;Z46JHfAccpGJlK+EMRC/oknyLaMJupHgRiQzaxH0wx0zdSedybb3K+RFniuT4Q2GXQ3N73PhI4sP&#10;dK4YNiofuPwMWM8c6ukaWJQAHFdbwrHMf9qcVyL1t4tMbWY+9SYY3QxMQjaM3oDmxqxnTbWeFSfN&#10;4fRsPC1lplhvF4UdrYBjEcpmh+xBrqvIiCzwHvvh1bTddWeRUn1kNEL9KU+blwLFWS6CnH+nWAoI&#10;LZ5UO8e298SKDn3arzOSNqOafDaysUPnI+nZL6TtsN5Cpvr+Bc9t104Kwa/Ke3HK7f/THXDqpf10&#10;dIkRJkdt/7kz0vTkxhVLnSxVn7AlBeSpzSv3HF7AaYL01KUZXEHrGK25Q2Kgj+7l5WIB52a6fXf7&#10;SMRhgBorQ2BSbk4c6zT82DnDecJ/C2xcx4xuc6alGHd7wm1VcwrRrjaHLPUM0krorJ4JuFbRl8WT&#10;qGDzH9vAdFjItSyoY9mPJscXgH3biuxD6D9LPemJtxYG0mCOtdHcuWLrCO35cPcnAAAgAElEQVTY&#10;9+FZgV6J21tkBJq9a/pda2mbX6qhuR6qjjVsZ6G37ufdcMWJa2vYxsuTDMjfbZ23bcPYBnob2Pc7&#10;bvc7bvcbbvc7eu+GldwatjHCCTM9iMeKAAtwnAaPMtWbwlnjusfzxOPx8OaRDZ/PBx5PwzRurQPS&#10;HHNYoyeWruXNGr2CAOoOaAWW4pynJ7Fl40TSiZ3P2i/I1mmthefzicdhyVm2Pj38JykFub/e16rI&#10;5rQUFVDDHgesGTThOPiPDmLK5/OcJlfE5re8soHJZkunzVGXNdL0MzCnwd2oY2Gj8CSF+lkyoq56&#10;DDG351zRP0Ka4NdffnVnr+JcE3/5y7/j//6v/xW///471rnw/n73vloS8I8GD3QGNKH5FhyDX+BB&#10;sRl2QuvmuGy9uUMwGGGsMn0GvP/wrGezJS3QE9nR0HCePo8j7iGtYa7T9dNXbUzx+emwrwEdxQbE&#10;zr2bYWLbvUzvFri/Zi1s3hiSsp06tE5zQLIqn2MbY+A4D8P+F1v73i24cM7Tsu9D11opy51X3rZb&#10;+NjY+JA+qDUNqnaGjibo3eWJCraxGZrAGNC1MFp33ghIF8zT+Ntt2+z+0+Yzz9NtrhXBFIVas12X&#10;/Sa2GuY8AGlY88S27UYTrk9v24Zz2pqd80RvI3TzOZdVlLzdPdFguS4vuO27ZzMvnOcT7+/vhlbQ&#10;N/zy67vD5jQ8nxP77vDDRQe47Tcstazu3oclxDazWc/zDHgecV5DWKrjMNo4jwP32xueT6vkeX+7&#10;e0Kroo8euoyqZfMTlkZVcX+7QWE9JLgO0hr2zRrCqiruTn+9j6BMvoz/d7Rm5/w4TkeDcCgolzen&#10;Bx+aozb89W9/w33bcZ4n7vc3LAWexxFJt3Nm5RjOhSmCfez4fDzw/vaGHz9+EiOckVktTKW+goum&#10;0u7/Fo0n136KrX01RagzRklXCmJiiV10orpMqqzRC0chDaSLueUCXXiSyQzLDcUPcZ1fGvaouqUT&#10;LhXJq4Ch9kujxwQpZywJf6DXtcw14YJMAOnsUPU1osGm9XKaOt7lvBh1eVvX+oD8iXSicPytWamD&#10;NHH8qn5hZMzsbq0BTQNT7PF4ovVkDAAiKsY9bS0bn9gyZuSMJSXSHdOHDpLeYm/gzDkm6YQSWGbE&#10;b3+Jqg4/XMa0N4uKljE0p4neqRxSgacTHRhimfRNWpRBEeQfFbyb+6wJPWBjMjqw4RVFAWkYUumP&#10;71R6eDl59eWU+J9cU5WTr3esDg7h+OKIlsWMsbkC77RGuJU0xqrZkzRAGATSe4WUyFP1+u3rg6MK&#10;5Y+nm7NWBEO+OsDLWafTpYyDYyatXTgDeRqX/Nu9sn/2dclrVK9zlFxPG5aW81oWQipH41r7Kr44&#10;T6phJEjn90XTirvo5W92x1xecSNu8NrS0dot9EReI3SqS2qgXBaUvRRAdAJR8aAxP1WqYemQNRiM&#10;Hvv0cjfnK+06NXcGVOdLhqfcOSMCaAfQQrGs/FFqM2aHSCKf9bsAQqiBhiZeUQC5jkdjOKDzwsbV&#10;gxaXmpKl+jVjizQMb3wZsxc2WXzZVm6Ly28rvszcx1w9uWxT2ZwiW5yOhbw3n0EYoYrmJSpX1svr&#10;bbEMSmWlUZbl5erLrCD+hqigDWuMZug6yzPyEM49nwVFbjyy6hdF8v4xT+Ghcb7Fapu4/1fpDA9n&#10;BK1X0iS0DZ3gl7NyoWEa6nU49oc5JCXGROc+ZUsEUFWhjWtMXlAc7NQZtMzBaTGCxfye5Pf9zfjs&#10;olOQRWn62OI+ZVnjYk3OmvRf5chXRv7lHZefoR59kTGvMorryOuvwblklEkbMT6YjI6mwC/7T8d6&#10;7G05gJdgb3mvOoeCxRMGRy+XX79X9AF1eqNWXPdKy4LG2pQ9MadgiqHUXzWfVdZI/SzaeWsxZ0DK&#10;UfHPXyR3rgaDn1Loz8fm85nLkiZCPGJCp+9LYwKKOXulKdZszo8cy1g4RjrCgOitoaUCM+BZ4NiU&#10;9h1CVVEPpN3CV0DgkQaEs1AgAs/+aUlciW9EoI2ZzwCdypacQn7Le1SoJ/tcvHkmVziyYOGNl0OH&#10;lyJvviGo2Fvz7mbDX38SncmE7OG/KhMuL2bvZhUCnWLafSxfFAAfAzNIYc9gsohAIWt5YOTyjTwD&#10;8Q7PuVqFV7ERVK4OzazWS2eQrCjJ8r2NUuKcdpwL1yDoEGwSkD+cSfOEGEv8Fp+XOf1VgDU9eAvy&#10;5RXBxAUz5Oc8sc4zocjK4i2fK1XDSGqyCQJLMU+7fpIvuP6ydCEaxjMbdxngTVY9Z9NV3raLOLby&#10;wvKkH1U6qFhmDxA2iY6bak9Q72bSSs14fD6fAWFZ+UwkKyy1poy8F1gdbOvLiuPUkzzIxiQ6l5XU&#10;HUgHzAY+HeuYlTZLNWCxwmZbCnWYlW3fPFNVIiPeIFgM09fGYas3C159bXRJW4gBQlWN/lVjdHcI&#10;mkNv2zZs2+7rR3FkmeEWXNhwroXT8aLXtnlyohjsBQzCQMy4TX2miTeLXECzpn32j7atr7HLmTE8&#10;WWVlAkldc/h6Q03HsyDF1S5eIgH1QEnBJo66FjDgwZrlvb9c1noAx1CPViRJsTGrjWCZGe48y+7t&#10;nyw2jDU6DVsQiPG45AFU8dv7r7buY+DhgYbjPHCeC49Pg8lpzWEtBpMzDUt726xHmkGONLRlNMLG&#10;osS1jrXyZ7JCnnyDCAlhE4j1FHg+j4C1ULWAhjnfG3RasuIYFmQbwxzUz+cT+77j4/PTqzPyfK+1&#10;cNt3hyoyLP+AnGniQZ3pjQ/tmcfTGqzGOSo8Cs4LbRyete2BKriMPefpwbPUy0LHVG9Y2DvMeTo8&#10;GZMJr837Etj69G4wJNuwxorbvoP9kVgJ13pzx6n5pHoziBu79wpnOrOxpVnPguV0d54GHUN4HVbG&#10;iQdCRRqmnlAVTD2xjY6nw5uc57TkE2+M/vHjA++/vAfKAkTQZRjUU2vYb4ZffZze2NOX9zyf1hhV&#10;gPvbHU0a9r1jbG/Y9w06gc/HT4gMEIfbAi7k5xZwG5sF+7o3xzw8ufU8pzUYhUGvrWX49dxLoOHz&#10;8YGxDXO4H4bvfp4noLaut9sOEU82XSYb9t0a8XbP/FZNufpczvN6x/M4MKfh7R/Hgdvt5k73YsdJ&#10;Rx+uobeG83g66kP2P7zfb/j4/ERvDb+8veHj4xO7Byx//9vfrGKiNRznaXTv/REGAGkdnw9riPv5&#10;+ACwMPzspVKY2vu3mjsNrFdnhUITsgGF+RfFCaCQTwOMGYKdEV4A5hieoaVcM0RDI7g8P1V0XpOG&#10;RZ2CGRlUVK/KFn/K5R27ezreWzGo/DuOvZiOZ3MWXa5ypYYKoQmPkQotZyGurNQ1vmCK6+XamBPf&#10;lVQkqqrDcnQKNAoWaQ0Dhq1EJkXnb/gOwM7DB/Z9w+fnA9u22WE6T4+EthB0bdiBM0USYHQQQAjg&#10;3npEw7oLb87XdABTVsvSBEle9yZfITSaHWp1BSpwt1wgdVe+mIEG2Jz3280Vp1zp7sbJPLIhaBgz&#10;IL2FGRt7lE7wV9sgAybVAP7uVQ21Os50/F2/zd0OowsIY8Cy2/2EaBCO4XzVI1nmYku9eODzOa2a&#10;xCxro7JXrlU6ivx3Kt8h9P15L4pUztucUKnClPNaDB9TJFyhiEoSfyZ5SqGtvI3mGmoqJ/mprePV&#10;uX5VBfhTL9/jinsmW32o+veiWsF3jPuq9b64Oq4u7EQgkpl9EAGbBHHuVRHDhf9SIaktoexz300b&#10;k49HaGSEsBJcm2siFsaGn0ItHDGGmeLGvDc70ubZHZrffVnXeGLBVr06dSRobynXtbkEcG+tmLFp&#10;+tK14iEcXC8CwOQcXeEC5pcZjdvYzWluVf75Wc6fLtnIjKRDIoxHTV7P6xW2j4owhDlWGy87xjfo&#10;ah5dV1if8AkN+bSC1oXzQRnfknLOikzxbxsvFyjccK2VKnAZ1Xx/hWENjr9gVTZmAuac+WpuqAkQ&#10;QUoBwuFDeSmSWNxXsrNZhVzlDOQqn2OG5Qbi9H253YtOU3cxTzXDQEm3F2oV448M/F65Vhl5zRwg&#10;ZIDk+FLXybvD1yKc4DH/PBfBJgTesJF6Qgmo4WXe8dh0LDJQpxo+vqs8QvKSL+tWZNVl7vHH9brr&#10;GOr9/MqLHPzKd2yo1HNeaRour/Wiz3Dt42xIOisyl/bKTy88nmt0GYRxHcpA7glL++t5u+ilF7lC&#10;412BYjxW6V77L1yyapVX+QzUqMOaY15W9PLitQsKmRyYU2CIrcIjslnC612+ULv6eoiPgdlPHV7J&#10;4oxuspiEzoKiI+RGicM8tlhf2hlxqpvp3pZ3rkH/jVWb7nSP/XCmvSQbkcaaC4BO5wqrjvzsCayK&#10;lJTn+o2NyzMBAUCsWRSQ9MLnRtNXpZyQoFWrkQFI2c0DXeRjyn2wG4KY8unId52kbGJ1hq9Q+tKJ&#10;mLqHrWAGq+kczn1uML1GFqwCQcQrFr+QV9CTFv4CAaosR/lJccwqES2ORlGLBTJHFDwryF+Xl9Az&#10;+UKmhpyyx6+UryKAtKvjzuW0HWOuaCoGuhaL0bPHAxD6kgrQ+8gqBTVHBJ2Bpzq+rcuItImrvpCP&#10;TH0ntCk01ZIxWmSJOoQO3JHoTp1YU3h1tyavpAPZ+lzYXk6vGF5qZf7Pp9mH57mwjQE0DYgRBaDT&#10;nnGeE9tutDPd6TtX8kJrfmn631wn3t83PJ/mNKajo7necCxLvno+DxznGRmZHFfdexFBG92dV94Q&#10;s/eA0Oieift4PLA2OnCZiWt2BscYWe4imUEJAK2j983gCzxyT8e6Or+mw2U6hMb0fZ9T8TwOz5aF&#10;ZZrvN9zvN3x+PmBBATobbXznPLHJiLNrjkJLd1AFDndCLrW1MVzoAhkmgCzPOBWjQyATD62RpYRO&#10;UY9u6oG2xgzYa6lewFpYDkEY16rxPwZkRMxWsLNs312Hnc+p02EYOkQ0nJWcL/8xE56v5U2p4fzh&#10;dFxoBlQnWD1CaCEGdHiuFbfbHW/v7xhjYN82/PjxA5+fn1hL8Xg+gqZu3pBQekNveyQLEm7B8Izh&#10;2eINz8cT274DDKDHPCb68L1YGfRk8s+cOSeDBEHIlOVBg3DKbpv5Xfz+rOZn4Glz5yfllMCCE/Yc&#10;OncL1FNDBETmPE13XIYXrosOzKdlNZMVwnTcbdvD6b/Umw8u9fkA+22L/RujWzAO1oiTPJ/70rxJ&#10;cGsZjBzMQgfcxl/oze45rAwnEiQt4GZNQtXP/LGeDkVlzlcAkDa86kwiU3nfNpwwnmY98owvnHOl&#10;vqOW2W6Z1cOCWA7bM/oO1Ynnafu0bda/zgJnFnTA1rwBpDVcnmta5n+cjxVVB31YNcu27WjN/Fjn&#10;eWCezvejghYQDCxd2MaGz8cnOnHCxTK9oeJrr9bwlVn/wWsseEBonjHMK/B8GqTwWhaIONmg8vnA&#10;7XY3PW50gyyCYXR/fj7QvN8eK+uYmEpeue+bJdaO4fIg9YA2ujfJnQDoo2u29uTzTfB4Pm3/nZ/t&#10;txvmnPj7jx84zgNv97vpTaNjqqL1YU5wp6G5zAn/+PxE64JB49107VRwQ53VdGAFk6zGmuZ1FwM/&#10;DLbriwyJ0dx1MSh4r1Cb8OUDbl/qgJeXlVnbIua1NKyptFy/lAYQQueuSqJ4uUq1i65DCjU83rpc&#10;4koNv5oGaUdkZRRl3ga0rjegLeTzkjKbui7frYmtgYZRBngZp0fZevcyUb+VwcAkdAqcyR6HlTcN&#10;x/vuowEYOQ4qERyLKxPEGofSoeb4TlHqxtwXan/FWIhJqeER4ar81AWPA+U/LTOdEcVuCphaKbOV&#10;pRu2VkI2LGsG0yzjQ8/T18q6cjN7h6/mRooC1qBPL8OJc/D9Kw3LrxTz9Toqsr0YI1drOq/mKEkh&#10;9XiFI8A/qLeLa/jUUGzc2JPMEsu1RhI4DR3upT94FTo1N2Wel+9n7p8IcHGsv65MNZ6QNE7jj4Gf&#10;pE/+uPKW2NWg0T94TryYmZUl3HWRIytVAFFm9l3vUTMAmIgFTQP2lXbMsNO8TfmdtA4t14i8jMl/&#10;0nAJZf9KH2Q/XDUaw/YgpyrxZwX9aZ5Vqesqwd90dbTh2GPF0RHk40tYDdbFMcKN1Uu/iHxKrBAx&#10;wNXd++rl7QI3NFyZd9bamrDo2PlzySgUK9HTVerN20IpuEZkUPvgja4GZ+Vnp+55+XmZwqv8y3XV&#10;JRf6E1YPCYCmjl9qNLOQzooqH+TLJue+i+9luSkAK3HVUl309cw4dE4jfXiwwded+6tOi0nTgLrR&#10;fTXArARdfE+kjMZohHTLPffvlvMtObgvfjrR5IWm/Jdzh+rkfNENilSPa+q5djxIuy+zWb5TEupP&#10;uwmxDuOpZM5c9san0yEKRIm7CFZk5ft1ftYkVq/MovISoeP8ZY3kSmvBh/VlVULuvtLUV1l0+TuU&#10;tmDRZXx+zVIktvN3937dWJ7D+lAesLwD5RdlnpZbZZBRQgtBaCMvTmukcVvvfZGZQl6iefak/P3N&#10;uqRc1i90nkP331tJxlBzWobzHDV4x3E7RQh5Xn0219bO79Jr9SCX/HL2yae5HuTJZLaxwWUKHshc&#10;uoDTAueE1YPCS5NNnhrf1/wq16acxnCCf7OmAqRT1m9Sm9RCCP9CmhfIMtPSZIWd49VIC+YkEFeQ&#10;6WSiPhgi6UUfs0qdlI8XihbOIb4MpWbkk5bFfUldwdafJzyf90IuyeBBvcj3quxkXn7Veew4sSrA&#10;Mkm5/hf4oMis5kHCl5dlTZe5kW+H88TvHGP18bi8cPYTc1hisHNLDIP5FczOdBLCeTmVrqxOpEi7&#10;Ntj1XxWht5qjs/vaGERYQwl2+FfnIryA4/kr8PZ2xxgbtt0cR4/Ph2eEq9E5g79Qd6iT+SVdABrQ&#10;LJE0EbqpNcwTiDntlzntG5Kna5xnO1c2PQl8ZjPCgnIgndnSRjvH8wlVYN93PJ6f2DdzIm1bQ+9m&#10;V0nZG2bi7vtmWLPDZPnzYRmPU6dnXDod9Q40Njd0fXANywL1M03YBjr8FXAIjYWAR7/w4WVOwjm9&#10;+kSieSmzipc7hinUlLxKujXSQ9oNm8MqAOqOIO6aVTEf6+RK2/ibOcnOwzKuHw/L7qyOdSXUEGlR&#10;DJP858+fAATbZs5Ogy45IPJmMDlzQo4DrTfc2LBxLcx9x75tRpfHYZUKJftZ3McS/b7cmR6439dj&#10;UBzRC+yLRT0U8IqQJDJ3WPHMOpUpgwP+8iAeg1oAvEcZv2M6+ZqKw+EbmJXMsUQ1JwwyJrSyaJap&#10;nuHsYaDlZ6RZ8z2z9+m0tzO6bQNNBM/HI/wR0yHq7u9vOB6flsELoMvA2AeejycUit42PJ+f7sQ3&#10;eAxxOqPNfNHvxJ2SEOz7DWkzGx3OyUCMXcuM2dHMAXmeJ9pg1i6lrK2CZWVvUX1xnjN0KPLq3kxv&#10;wGlr9/TGh01s7U81B/hcht2too7t33A8jm95O6hPeDNfVlwA5kPqDVjTnKCRAV8rw/xsm7N0YrQb&#10;0E6M7k51d+zPqJowHtT7wLnsPXGI3WiquhYEBkf2eDxgwbuZVVHO22z9Daqlia+rmKxij6+oLvBq&#10;tOU8vreG81wYEDzPB7Z94DgNKaE5BvYxgfvtzap3pjOreaL33Zz4zbLoz2UwKa0Jfv78abTWh2e+&#10;wx3Ixmd+/vyAObU9oHJ6RUJTdACP50/04TjjmB6QmLjf7mCw+3Eexvc1/bCKbOyKZlDGb287zvMz&#10;moA+Hk/LKJ/Ts/MVKjZ2bZYx//PnJ0a3IEBNzgGA5/MZdNBaxxgmp9ckfxTHgzeebI2Gp/dC8Ia7&#10;K4M3FgAxVIk1F9Csau2cpyNXPBya58Qv7+8mgwVoa+FYC1vboauhtR0CoP/TP/3Tv4aDi4opXFGQ&#10;hJP4znBKk0IDDpZypcp2lO/SMI73tGASum5l5QOGMybCUh+A0Xkurh3YNCXNbHNwdWHJjhbF3h5Q&#10;VFUfU4Lw0zkEMNOqKv6ufobynZo2FXbE+NSVdHchsLxOvETNDRvLVOFKGhNdAnNywLLMQ3El9mOU&#10;n9JhcF10pTHjg+K2JfYhn2vfsYaYMyJSc834nALocKGirkQxS8PW1jCtDAMqcYOSTmyNqeRReYJI&#10;dPnNdSN9wBU/CsCSBRR7RFgDTpV4meksIGaxrQkd4tntumbn9CbofQtzoYlEUxLTQ20OjIASs7vJ&#10;lS7TPpHASEwFl5f4+GLXku4g4tkW3NN0bXzrWBfSg985LelvHBtG0NJcGeH++A2qk45HdSqzedpl&#10;/YOevYQolSHJTYlzlUYsH2bfJ52XuXr2mNbmGfE90k5+hbTIazOolcEt++G/LD9eqE68YnwF7Wns&#10;uSl99lMva2u/s4xPkbRvpaTqpeeSeyXsco80ZmID7bpLrwKB41qmDtok11hqiScVsQvDzWwXfvc1&#10;A+RCJ+TLpBjHFhY/J+EmEeNBCkTWO8dJihSCc0LRhXluRgt03Fr2mZRma25hiXWpF0tVAqtOuF/M&#10;8rNJOe44sjInzrETtlXBCEQcmy5wnRsXNeRcygwFPGtbXEGybVI3fMX5CQBvgmM634I5qMi/JCQU&#10;+QoVZu4zS7O5quEA4ZaQNoMOrOlV0BUaxVHO38+0yWdSaPKuxBLUOEP5bQBYqM1v7VIGEZ0REALA&#10;58JsOfGsrNaqw0fcoeBLDmSnc5dXpM+AO6j06td0hzqgfkGe6bl/aLEGCNoJHuTrmHAK5LAxRD9D&#10;yXNjWdwOJKZhyDMkr1Gl8wQJU6HqWIm+EsKT47pKocXme0kZYhTcQt6r0LBzXu5rEBmf7kCvWM/B&#10;M/0ZgZle6M9owCYh4k1Kw/mCr3TAJdHyS/BE/XJdnALJZba9SceYg7BHtibnIJ4NRZ6r8WC93L3s&#10;evzMkVydcFL2InSLknkbtMKp+S9XierfL6XIr/ePa+N5dAJQ3goPqHFFp1PTK9yJF/pJYrWKCMQT&#10;GHgWTD+jztIu51JEsL7h+5d9aAJlA0nydlB/TyNfinyyc8Xsv+AwADzhojUXJnTolX5EiIUN+rF1&#10;dPiEeI7Tg8+t+V7Ilz3lWmSgN3sG+LhVAmu0dxrvdroW4ZJayyxysaznhkbyzGxiOA8loy28HtL9&#10;zKWctzJ0D/p54Ix9fTLGqr7fLRyorTNpQ1z2zNjX1BOkyIdrlR3Q3Im7oJcTgcjSy747/EzLPlEP&#10;wGWtgctjQ9+mLCX9BT+ueos09HINODdk0JMtVOkQZRSbowp56ZADkSUeNMXKI3W0TKOpuabpgc43&#10;pQ3X9e38xOT8NrxXOOTpnPP1I1bwvu/45f6O223Dvm/oY8OciuM4HZd6Yp1Wjj7dEMzMbLt/43zd&#10;wQRCv4jCvRjJYf3c5tjMGciMZAUsq9R/D3nvZ1Vc8eTtG2BNyLrhYEMNlmE0y+jrjvmtK5sfGtyJ&#10;DcagDUyXMDxm5wOAQxsMc+w6f2st9fWlnhEpakdHGp5ecWzZtHb/cNY5IYSuJAbfwoxQonZYhm0L&#10;W45ig3ISToNBc+4AC3pRBdAxAv7IOOMYw/IyHf5A1ZtjHg/HxJ5emayhC/Cg3G83jN6xOU7yeZ6h&#10;c85lsKP7tmNslrG875vJZNenetjxLbIvyUNFDM4G4g0U0U1PxbLmrMXWiT4Y/rcI03ZIYZ444kEV&#10;ge/7guvyLnV45pRyw6GAaA+KBCQNORMrJNdUnOvEOb3RYrNA1pwT55qWOTsGZJljdTnNWVY0AHEs&#10;dEH4MTiHzH5v7tfo2PYNv/7yK/ZtN0ggFRxr4nk88be//R3/7//z3/Dx8RPbvuN22/H+9gta765T&#10;dQ9QwLPQW8DTrDVx88zU7rZ15amtNYyRkK3N4YdoGTAxMIMDfjaWNYskRI81I2X2sOGOH+eJsQ18&#10;fn5i27cCbcN9ZXKgQdNu++a8K/V/QfriFOIZ/CtwtpdasMH4MGKcrRs8C/lRfTWxDGtnOgZL5nti&#10;jl7LTp8nIWM8FaFCG4vpnlGp7LRznEfgshu9uP/Jg1fN+5lV+CU2cbx5oAFglZrRz3FMMFgunkjp&#10;nM3n0/yz0k8J1B8bzucJAdDd/7jfdu8bIYm57kGa8zQabjKw5gEoYU7gsDzN/G5igQIGgFoTnNOy&#10;xpnhndjddgYymaRC+/k5XpbJPVXRN8+Od1tjOq45xPUCr3ZujssOt1kMVtT3vjMDv0WflDkZMDgD&#10;woW0dZwGufP3v/8d275jnt6/EEZf82QFkCdPrDPw5kXsOQLg8/FA7xu22zAoGChEBs7jia1319Ua&#10;IFY9cD6faMMCC6M1PJ8P7GPgtu8Y1YxQJZlVin5V5hHCB0shYbDZhxcHaDjFvhpFcTjT6vDDWBwQ&#10;/Klm/NWMXAreL2PUoON4P508HN+8fE888m/XLmdGK5Qh8WzE15cdQMlM4FIqrXU9winFp0yoNkAm&#10;VLMcSvh/9SgNcs61WV1InMtbuc51bRh1pY7+1TiDP+/6umQvUUMoa9xqtFg1Sl8CZ5zRV63rX9YJ&#10;WSZr37k2eGhuRESFQjiBMlJ8oaw6VtBYS3iAsEioPKvYPoCGkt3DcLKyUUUaFjX44e9JrnXZ4riC&#10;UThCkErP78Y19by8nLX/7pdv7tdT9rLfXLfyHhWobAwmcU1mEvF4anqYQHry5jZRDmczse9c+UH9&#10;HjmNrc0VIxGQQrceZEs9K+aSGd8IBYzGtMY1ZfplXKus9teM7xe64n3KOYr91iQ9zqtORQS+ZtS+&#10;eX+HBhHLMeEcwtB07E3jJ0kt8Ww7uI6PacLyu5dd//+PrnJuFylhwyJv5FSDyK/0Edc07yXA+blT&#10;w/aQjVIarKR3XfZEr//ze1NJqbx1lb3nhRrHn0HdwJYrh5XrZ3NTBBgzkP0eILHHAoWKO9nLXhc7&#10;8yKDQsAGPdvK2RnQuHfcn8FOybNg4yekTp1jcYI6XTjhIQwadxqpZjDTjFzP7gLvYc5943cKy+7G&#10;5SXkwz4DcV7NM9fpKAEsG494qc5jwy3uE1auvLzMqzxQ4gYuO4rOAeJL2FYAACAASURBVMAdS+mc&#10;iex0lwXK6LOvCLMfxLOiUIwF0ugr/0h5joJrbKRPhXlRZgevaC97Ygula5pzpk7WGaKWfaWCGOcj&#10;ykSpiNuMmp89OprL0uTw6x+V14NHV8DmtMEtfR2oq8nrLTgCd0Rct00ufDiCepd9TQEj+KqfXHlz&#10;8iFmw16zrNP5HHJHM13jO/EqLsTN4FxRlptDZIDXvr50Jj1yfV5GZ3pNOm8BOvRtrOY4Ko5yNT6+&#10;3IllfriORhgQi6h6BcACujXdpTOYK0LHwnShWPVyiqbvJEFU3pDego/Vw5iyL9Y3haTJU1WmK4DC&#10;K7L+lHTlzn0PGmo8T+MTqKJ1vpdzCH2K51STN19EFMg3l5Xeu6NolOZZ0jZrIh/r442DSaNSpgfK&#10;YPXjK4HfDWg4U+nQDGgUrzoJ/HF3YHVvuL70iBOoYpU4tgct5H4jJAsXvlnZOtggNc5Y7Apisy98&#10;tCpyiPUzeai+h1LJOe5FWUc+URQnUIbxC5lI4IyR7/uetOa060HUzF71IS9kJrDvDfczfrqMF6er&#10;UJSUwGDXKXM9tPAHvr98Xy6vC427viCkTh8H4bucdpZa+fj72xv2fbfy8s2CLnE3d1Bf4CtAbibB&#10;q9akk9nmVq/jkqjCnFNS7uPnI9YHlTacp182K6e8zplNKoHIvqOz9PN8WHm+225zrnA4j+74vnRE&#10;AenE8yef8/TmdlW3s2zJtJ1M5yD9rGUOi9YEn58faH2LivLgMgowGGZropheqTnaiOQ+XWfgqfNs&#10;SJtYYjBEqopNzM6mU/VkxqVINPwDn6OKefqeOgwHccGFZ0okklSaLLRpTfzY8LWJGCzKMqxscyQZ&#10;/zB4gwYscyrNc3rlmQXB1jLnlzrsRBN4EhogYKAbvl+nH9W0mUi7vTe0BpynB3iWV0KCzrcZ8D/q&#10;+iJA3rwwLbfEeDcrPTlOf1D3c37OaVm7op5JLQGbEQEKseS4PowOw5HGwI5XLYkY7EHsTYwRF/lK&#10;J1xNEti3zaATdGH6+TyeBz5+fuDxeABimNk8JsdxRLPU5/NpzWQ9MxvU/ZwVDYclIXYzk8SWmo7K&#10;7GY2j6/JLSFvfU5azmtrlrneu/V2I0yrwd4YrNA2NpzjwOgj+wT42WujQOysiS6IQBvpIObh56d5&#10;wPA4nrjfboaj7k7T3thDYGLb+jc2qDg9Ls/0dV6qFkA6z9OCEHMFlrU91+h2rWXmsWSwsrk+IX7O&#10;GUCy8dt+GUb6BwQN83gGlMcYls0s3XrJPdkM2JthUkelw7+1YRn5YwMDbbZX5ignffVuECnNk7Ra&#10;0c9VFc/nA9u2WwWpGkTSGN0yqp1eH8/PqNRRleCn+74Dc0VjUHG+vJagt5G2okg0oz3OA+9vb9ao&#10;91zexHPGWRDpQLc9MP+jBdkfjyfud4M7YcKsNanOqo/OKg4su4+fT/vMIF+amF+QuOy9d+jyBsq+&#10;9zoVn5+feH9/wzwXhjcUPZ/L+S57+1lw43k8sW829ykCgFA7BjVznA+ndUsMiwQtCHRNfPx4YL/d&#10;rTpmTuyOR9+bhMN9UIFQqAsBljWnAA/hTwULmYnBMqaL4lw0pmJqodzkQiyh2EK9hIFCPJt6UFmG&#10;Ky60KWn2mDKZj3Gp9aL4pzOgjk1Z0uzPhWeifmtAOXchs6gacygdRVEMoxRIB30RRBdln2saon7F&#10;9/h52Y06rVyf6xJfnlPX/Po5XEFVahZFYTKikqK48Z7bZmU4yfyzoWgYpBSORYACjOidGC4QuZdh&#10;Qvl8uKY2LFf0kI6WqgeH41X8uWWsjYaRwg3SVNK4YM/jwL7dvSutlLJLZtBfF1Yub9U1zTG6xm5/&#10;6/UKLu+X70EKjbxeaMySZzEyeGilxlp8HZaKeHRZ4sY0pLjeFVIob9fK3l8IPMYrAq964Ofp/Lh0&#10;sFa6U9Rlo5Yn+mulQ5NY+a9ObmPQxVmO+lmhm7IAQfe8DnBcRAQhVa5VhvzN7uab5H1kxkJaJA+U&#10;BtWKy8XvcOa5F2nUJL9LA07i/gXe/st4ea/vHPx/9HrlGTZIP5d+PqOUVuTyHWm53+WOvv90GWhC&#10;iwgA8eacQDmL5If2POfWMZ+kPfJqz4Ip2DJhf8tLEEbEFBgIVFbuje8dszTDyCzMPMReqUD5TrZd&#10;eCaXEBoOeMQ8C61pygWew/oM/pG/tViFwiZSLjEDXXOf8oAXZybpPWiYf1+NZckwTdlZzyar+1FG&#10;u3SlIQE3ClmqCdIEKFpwoalyo9RCvjuXV1lEnp/Zii2UZQBYjQo1g9wIOiNGbx0Hhct17sXFVzJi&#10;qTzaErpzuvAAcT53OY+F/5oDkzADOZ8LKaCM0f9uYroL96/VQ/ztgebNyJd4rnId1eVjLAmQjiIt&#10;4gxpoFQZ/OVxKUL9x1U/eB3rq57AA5m89boqnMeXF5UmKWumRiN/9EoHaz7bvk760gvt8keKxi9C&#10;O+Wzny1mH7X4jFoLefwV1109Q5J8g3ZzNTmJ/yk+h+46Jd/V63J9Ky8UWanIOXE6NUxt1yUdkza7&#10;C6U8Z06XXr3QVUBoLcj0OpOGCUHzvVog7bdyVnzmXgKNtgKRLM+WxNwR66iRcNHHwL7vuN/v2LbN&#10;jEaQds3JGSXtriPWJcpOJVrWgasbu4eQlTEPW0M7p8wm9xUTgWgPHmLshgHi/K7ZOt3FnJKNQ7Sl&#10;4IhVSp5zkcdBDOWgvpBqnOsX0qh60hLKMly+zICmvNzsAmvHPfHnmyqRGd75PLueUJSqM9a4tQY9&#10;3XmjeS8ogxivdIPYE0UPuhb1jEd4triPlxVplLDq/CLkJXUCKmBAOP+2PnDbN8viZRWLWvAqHSl2&#10;Gzr1aOX5SYHAG//pRDQlXcsbjgJZiyeXuXMPVlkXKdfUBBf1KmkRZtDZOM1pt6C9RUZu9L2Sjm13&#10;XtTdhoDBaWIpzuMIrGML0KaWk3GqjnMa/RgfW37tRG8DrXXMNSG9Bwk2MUf783lahfhKW5LrE5tM&#10;OoTgeJ643W6AWoVAbyjzT3lpDuTUe7bNsmSlub2n1gOrWVTOg2QZhAs57bblXNP1UvvXpQVvVmnQ&#10;3gIT9zjMOW0OPEUfZjuJJ5GxIrQP+3ypBbtLbXtUUrMKg3qPsSJ3WGmHesN1oGFqqRRweqhJFDXB&#10;BfBmpKELWcBkzhNTgdYVq0AHEv60MSHFaYFNEaHmKCTC/or9tHHQh2C3yWxewCFdyK8XHLGgZoAb&#10;D48qCo53OXQKbK1vtx2/vL9bVvUxvWGgogX0xst6NDFH8nmCDYvn8xn6qLqc0bWiwprZ4HaP7meM&#10;TS+9qSbM18ZmkdMFe0V5661H1jE8eNIbq6lqtrnR6hENaU/f37SPLdmw2xgXAoLOeKzh148+4kSp&#10;FNpvhkdPwmBCxhaNaM2huu0tZEGcD7Uxz+IfYuXH1jccxzMgUCxQNrHW6YESriHZry3OdGc898B4&#10;meDt7eYO3Tcc52nO56UYY/NxW6LjqQd6M95ijSIRup7Cqw6aXmGGfN5KPEKfXwSkqEA57U1lg2Jb&#10;f87NggFWBWJNcEdke49tYB+Gn90cipjUcKqdAevNZxUfo1tDywMWgDmOE/fb3QL8x4m5Jm6yI9H1&#10;ORWJbPhpkedI/uzdaNIapQ6wR5T6GVOdGNvmwbFlEGBjRLPTMcypPd2HNlrHahZM6q3h58eHOa+P&#10;M+TS2Dr0NIo9T8+o7x2fj08AMGiT5wFIs713mdZaw/F8oA3jF4TY2veB53NaEGJs2LctqsnWEu9r&#10;2KyPB4AfHz8x8D/4WkujASKoxFdBC2RZ/h9ZR3/0cuW/GjZrERDeGP4s2DYXJSvkYhGQfP8yDBcQ&#10;8Ch8GT9b7EANwzBw5Fq9BzMAssQ/jWUqgqmMUIGKRipAcbq0NMzKdOwWWtbh5f7frilLBl2JvigK&#10;NZtZL9+i8Uemynpw4t2BRlW7QsqImOO4ScPhgi5wvyFx35pll3ODY3Fl1BbQwJo0JyOdmen4rAxI&#10;ylrnjcnMyJCKE65Eww33cKLJhmIl4Ha74TwWiBB0eulRk+bZnzH7P9yFOkdTqr+/VuI6DSPhy1Xy&#10;db+uz/jjz16fU8eVyluJlNN55NAOKEYbnT72ejFclOv6st9OI985HkIZ9X2GyKUPQVRWOD2kQxhB&#10;EyCNlDVIp7h/jOvnpBVVyyglWV5XMZ0N+Q78WfxL8rtURJDjtZdl79p1Ut6n8dMAOezvqAq5rtHS&#10;FeevjeHPJ8/yjFzfy/UfkMIf+cT+s5dCQzEjFQdfirnWM84zmQ9mKZr5N8aFEUa5lGfOnWtGmX9r&#10;PYKs4rS43BEfBoh2SMtS4WulDzO5vGRszXBqiZCSGq67X4IWmgGaV4Us1/O6p1+PauFT8WFaSpEJ&#10;7vKBcCUC0ozLEXm9F8qm6PWtUq6nvC+sTI8OOQlDXsuo/CwqA218tlx5bJ25Cqzk3t4h7ILJaMNf&#10;9GTWAk+QpENj5tul+/JAfpcyvWbKIYww21UvxacRqlrKohVrCaVzruur4+Y/eBEmJ/YRlOlZJh/9&#10;I9wYpHbEoBGWNVtlObeooDZZDDlW5B57WMSceg+exJ3Ms/k/qHvFMn8TQItzTdqqskEuPPCyTjHv&#10;PMP8zpd7l+/k7winoF/8Zayo88YrqZI3Ob/Aa7DO6Ka5Jiji2bv+WUGPA9STRKRAS/wBqbTCMATX&#10;LCE7/+mwM92L8rcXxSCv59fgdB0yjkMjTyJ0RROH/nI9JtCTIgz2zTpy/a7yjOt15XscW0gFk+FQ&#10;D4bjIn/DMe30oBKtBsGARarw/ndRiywlJtfLEmRKBY9r25Y1xlvYfVpv2PcNt9sd9/sdt9sNx/nE&#10;43THy7TmfYjM5Ay+flmjsu7fvTSVFp8QqwpbYJmTYlUXWnHOXvQkMX4iWFhN0JbduyGzIfNCUEHJ&#10;sf2HbKzaa34uotDo65dCPryIdr4siCdB89TsUs7695TnaxlG4TJ+lkcsHxD+BP+iiY7kjaH4aD4R&#10;QGT0ZxAtxymN/UI0yC7l4zerVM4BGysmj8k15BkdXqbexOEZmyBtqXX5DhsPgrBHsMaCrO+5rr4U&#10;vpt0T/xhUisd2qFHX8aXcjB26IURingfJADn8UTvDJQ29GaQAds2wq4cW/Oy/gyHd3dmrzU9W1qz&#10;GLI5VIN0QE8Q+ohjtPEQAszH57qzOcaytwxt1bCxSR9izhD2sJprQnWi94ExBHORzxJGBBFIBjQg&#10;L/qyLPR928LJx0C3SK5dJ2yr4yVZMEENjsX3YyF1IDSrEjDn13KYTs5CEIH8zuCY0wgMl33bBlo3&#10;OKHWWvRYGA7xJHDHup4JQNgMegIiWCoXv4BAMCe8qhSwYHxicQOZ8RkkpcuyTZfB5FhPNvXMWmc9&#10;HuyNfVVCmmjMWwUOVaiesdpA+C9mj5NeBUA0SCWtu350Tq/QCjvUHLPEfjY4kcx8bq3jdr9ZYLUJ&#10;1jHx4+dPPB8Hns8nDs965vknrbGy6Pk8LAgjCF4U2MW+h4DRwpyOoaxZraWwLNexbVFReDwPb8rK&#10;fUHQVbOSD6x1uhPUeG7z7PTerVnhWitwxVvLIF4EjlTRBQbx4nA6rGJkDzTD84dn9C/0fbcM+DHc&#10;kdmDNunEH324Hdex1pHjr/CmhMDh3vs+zjkx+mayXQTHaZBA3bH6xeHDUs9wfuHr1H1v55oOC/Ow&#10;NThP9NZxHuwTd/oZNt685sLpGdTdA2xrrkiIHdvAKn5GhUI9c7zJSPVCMtAiLsjNN2g6W3N6fB6G&#10;Vc6MezaPZDXEthtczXmcgCIct2P0CAauuXxOB+7vN+zjDY/jA5+fRv+snLCmwIaw0ITNT735MZPx&#10;GhuwGl+banLF7DXDVt92y5q/3TrOkzQtgHR3MBskyxgbHo9PqBr2+ePxwP1+9yCLVT9ORcx3jOFQ&#10;Qt2hUyZ+fj7MYm2C23azhApvJJqJTca3rTnuiSbAx8cH9m0PyKxznrAgMnAcFmQYY+D5/ABkWEDU&#10;7cTjVEehsHXuf/7zn/81M5AoRBE6FqS2I6HW5Mqd0M3HaFd3hdgH3toFZ7PQj/2uxHWFC13bsGo8&#10;Bhauj0UalcQYYAgy0Awm5rQzZHZ6f3l6/AisTZ+8Ebw1sgQNeWIWgQZe3qsahgCvDw3AFD+W5Ze1&#10;pGMr4rwuoJn5kbpqu9yfc021mvh/dWYXczWvF4m1rhHgcCQoFRifIbM9VwolkSwFt9IqKozMrLE1&#10;YGRorRkZgjWCSUbDUoY5VyjLEqWzFvla00o4ImOMCn0lD19CcbqQED6ItWADmibdlQR+uWTnl6Vu&#10;jtUYGbo+Zkahw5hwBfWyS4rA+wTH+vKys1K+yTNFhdY2yw0RTcs0FMC8RgAP3nC+rvSRSfNf2S9c&#10;HA1V6ecexe2NCiXHm4bCNdhRnezM7OH4snyqOqnLaeLwwcYsiD2sChbLz4jvnw7wF+c3MvOAHILZ&#10;JDV7Jl5p7fizqonpgngRg4+0nHwhz2blTCtKn3gWgeVl+YWPlvMYWKjxXioGYfCDyibXTdOOkuQ1&#10;F7uXfDicEwmPw4sSzqHsc9BOi+tib7mGlW5aKp8852hWQjwXwGiTqgKLxlx37uvnTI07csWu47J1&#10;zfOtgGMhcqeSkhQQh6IxqRLGkI0r10ldHkjQ64WUgrYr/eeHHOOVzpPHAIIOZhBBMlCWkyJfozRm&#10;1rsZRITDANcmjm8artnfQ9wBncpw4AYK6SJpVrVM2DMOrckSzSqbg90j8eBWYLLb/7ZmjcVsDekS&#10;Jp/swceJhd0EjrWY5f4tPOi5Pk2ADkEXueAkA4hyPvb5gAKdhitpDc7/2/W7ccLLhmdgx3ivunFR&#10;1Y5W6DH1EVx5LefjeIXWbKeHM5BrhJDxL99zBVBgjgbydCmGU6XFun5hQpTzS+PwQv+xe3oZf8gg&#10;jizWLDM06zMvXJLrLXm4opeGr3M4Icpz7Nrp+83gPMpzMmOaMqaO6/ryJAXNADjn5UO6ZNHHnut1&#10;HVKcrCJ+qbt8haTiaaDuKmDvEvFncs+MDeYELwsIOncWU6B5b/FSVO55cxiOVoIS9lW7lmet0EEI&#10;KAE9HPlWyGB/N/TUlIe2v067LlcaZaNQRzYKpP1h6+UOJM11UyzLnFTTfVs99nKRTCFPKm1T/sP5&#10;gi+I8cBmxnobHbdtw+22o28D0rpl7kKtrF5nJNpo3t2fpaEPXDaKurLrzrQhaG9Yhu9yvcX+Tv3T&#10;8JGl8M5O7F+nneZnna/m9EI+UasUF/JcgevBILNLGVZ1ds/yNGd88jNbzlcdoBW9z7P3hTYbeVZK&#10;4BY8yr6rnt3a2hXHGLqiqZ7UCS7L0IuQG3nGUg8UEyP/quPF6VCFBZR6jI2NOkXiN+O4IXPMOTm2&#10;ziMSeudaC9P3VCThH2zQGrbP6IY93IZha0s3nn4cT3w+njiOJ57Pp2UgCh0R4jpAiz0LLdUHElYe&#10;eZa/t8gI/Ozx7PAch2qWhzzOqPiGd/Ax5iTlpX10q9bw7OXeG7Y+IimNdpJtp+mE5zQc1oSUbJ4x&#10;DEg32+48HWoDxtvNhmqhdzQf+HKc2sjudbpcDlHDuQV/dXlAB585UBpG3wLTuLeBzH6+2gjJlxt6&#10;N+oQgSd4Ccbo3sfEMiNHMycOg3OJs21JGewzIG5fxfy6sSY735SdZl+yCa3JeOubMjw7f4wN22Zw&#10;O7fbDWPb0WQAQbcbWh923qse4BjWhhuvttZgfwLbx/P59DGpwbXB1rnqpQnlZBUzj8cD2uCZ8sZD&#10;mVnP/jHmmHJfgFcFiRuUxE83ehfohAUclvUROlfJYVXzNUyHaWAvhdZbnAFlFnkEfPPspn1jsBm/&#10;/fYr7tsthNxaC/O08fz9xw/89fe/4ve//tWvv+H9/Y5ts0DD4Xjv+74HBKxiGX6yqkFLqDnqKCyi&#10;kW6cbUQGdGt2xsY2Qu8wGUtpseJ8ingjTyB8LGsuy2zXFedJWkKv9d6tyn3f7ZkrISg/Px+G4S/m&#10;3G9+vtikkgETEbM57vc7jnliG8Oz2OF0a7yLTlaeK2ZJpz0rkRUOn8PWB85p/QjY1JdO0rlMV77t&#10;b44pvZm8akzc5NlPzOgukvB2mhCbDLIkDE8LHcL2KPXCS6hbHToLGXhiXwHqIQGTI8B5TGzbHtrD&#10;8OAUm1vD6+AI4zLP0864q5xzThwexBnDGoO2LkEPAqCPDU1GrIPAvhfrzsDNMoz0gH+DVTN8fHxA&#10;YY7p87D9nOfCfd/hCf6Y5wT0RJfhsEQTvQueT3NOa+yNjZEyXgGHngN6UxxHQrKYD9CgTADvKXgu&#10;x943uunNgjqtJf1B1eGFLOAyenP0Ct6X+BmgGYvWPDjoe7Lvw/iUOwfb2HB4EOn5NEgYwwh/ddK9&#10;2hNI24BZMsza9XdBh4UdHkmDnmTx4pwS27Vyf1eaJe+Z3yZpUbpruSUPrI9K2NxL4Jju9u2X5+eD&#10;nUgkJgY6LpmJasKMyv83LxfgVDxMMacQdziAWMSq5ef4bYzfle1+3Qw64WxsNJJerzPDm1HUdHqY&#10;QvhHy8FlptJhCqQpA8sV1zmnEbCkgsyDSCFkTonu65JG9//H2bt1ybYsZ2FfZM5Z1WtLRjro+AKS&#10;jIRtDH6Av8iPxGMAgwcPXgDz4IukvbpqZmb4IeKLiJzd+8BwSfus7up5yUtk3OOLMFiWZbQZ47Z5&#10;n+dp5XHSMOcVJWrXeKP3Mw4+jR+RLD2B0gAxVdCyk0oGiSLmw11CrIkrknGfK46E4AEzx4CIUJZn&#10;/dZeFZsblYQ5Rm5M5M1JPp/qerYWSQWnvq/13RDvimwYBGxGHQBEZbfk+03RjlWhfu3TjBviu1Su&#10;/Q0aP367IrUZ0KaE0siBZ2OWurBKn3EOuV434g0FdzNW7/fdR6ax/Qs7M63Vv1Ux4T1hKcV49hnn&#10;OiG0s6V0qJRz4usoYKAjh0kMc42n8q9lHOWGYLXQdGRUeg8ScJG8Vnxv57LSV3Kycgu413xXNtSt&#10;tK5ePWKBRFYKWEMhC7LY7wg+HcGIyBCTmO+dfoFUtupRUGCnQ4lF9nPNJ7O0n81U+HiXFyR+V6Di&#10;/MVG0Pm2r2dkKN7l3DZIiTW6f76stfJcqO9jqR7idV8YUKWYuiY1kOZZWXVMLp+kL6wpUHmjZnnW&#10;54UEdEOjdfGAjvMtnoeYp72PckExMZcZbMQSt4G6oy248H0dc28UpUhrO2z1+rwWKNm99htAODRg&#10;r0Yh3wyZ5rS28e+UY7nucNFOB4NXIxV+pb0jKrfoCIyURMK1UF4X5zbKropsdF+nTsg3XvAlUPPd&#10;GvlD7usY6yG+Hypgg8249yYDw6nscreTKSxE0z/eS2eftLpOycttzh5s/sICfkt5IS/TMC5C/pT9&#10;4np+uzxfFCOnei06pyCqN/KZ+77UQEt1UBvPLI5E8kwBKuBJ5ROxNWVoCzc8ZOT5kLIv2/6A8CMA&#10;YZLyGup6QKjZcEkTPKiuigbtNmjCfnBN1Ct+ZIUM4FsiQ1/KOhEKAuU8+hkOiRfHjJV+8CxYxPgo&#10;ryPDW71J7XXhOg2ft58nep9R6s5gVPQNoSxsdY1u/BcJBcB/K34/+R8DBvtmkIfm90Y/dI5tV5ku&#10;HWOzwKOsdJqqCJqWCjIBwIoqwPUZ4/mRzQie15Xng/tTZJv4OogA3QlRynrHjLRUuxSlN2uunNfe&#10;ZXnlO2tFpVI8w8cWOk15As/T8qiu+r/OXUBCXoTC4vo2hO5hvR46jqM7f2sG/bCKE8V1lonhOsqR&#10;ug88W9gzvro7YQHLxhvXhM5h0A4zISNuK+zzyWzoTS/rFPfkhXme4lzxzPoly+2KLzxOPLTRxPFm&#10;HXajsfkkaV/xeD7wfr2yGgOWIKZYaO3AnG+0dsa5GHNYtl5s5bD1HOZAIR6wqrrTxQJQhqNtez7n&#10;xNkPw5Lm/Fzm8fQ1nzPHTR7Sm/c7EYTzpbWG1hHYzkGHinCkqGo42pbCqloYLHaaoRXPhC4LKtj4&#10;mog1Le7uAG6WAPYeA1168H+go+v0BH8/7yLeY4n7LjjPE4/jROsN53GaI/xxenNfa0x4ng8r7Q8e&#10;Soef4Xzn4XI+rbA1995DOkzWsuGjK8phi881MQhHFYLPai6PxzOa560SzF7LJPZwrPTeD3OQFjlM&#10;+uawjH9OEB96ukOVdiltfUKrmNRbse42TbMvWGUepC7pnzh6x/P59H3WgBBZ7kSs/YYsY/fA43G6&#10;rSOOd9ywxHCYDS95BR89Hg+83y/01uIdVZdYagGex/NpzlrpgW895wDhTpsHQu1sFHmjrABcDuuB&#10;sP1T57G5swn05+cnno+nnyXfv5DLElAuEjzD+NPn52c4StXf+/n5isoH45v2XiYEUqfwv27rT3kz&#10;xsBxnhbYmDMSbAxGw+A9qBuyqe7r/bJKfa9MYHBjzRVOYqhleaNJQISYPD5iTSMLfcDwuQskEJM6&#10;Glrp82eD7s7v2Hy0x5o7XxgzoF+Oo+F6u99KLNuZzx5jQJo5gAGHCvHAIX0fXGvrp+D+riU4zhNQ&#10;Vqx4Y9nPK5qmWtDPgma5TonZvqbx2O5VLkDD6/XGcaR9S1ih1hoe5wNjvT1zfOJ8nBjD4VrGFc8N&#10;CGF/96M1vD5feD6s6q45RvyjH1gLTu+HB7Ucqx49JPocM4IXc04wux4QNNcL5ly4rjeeHnSygNuM&#10;you53sA4sfTtsljw+Xo7zItgoUGW4pcfPwz7/zwMUogZlUbAVDNSKaVzgodly6LSzCBlmbN4JheF&#10;mPgh5vOqEhPviLcDNCbreyJLlo/agCe/OiQ1HDNOYPmk2w+uzDgTEhErExJ32giwZa6Esnh/IbNR&#10;qZ4zz0Jv12j8nAO5OUe0rhLC2NDtvhRMdK5l1Ikj1NuPC1SG9z0mGWoYQQvMsrL7F3G5ABPckUmR&#10;gpMYQXSkUUiIKxut2QHvvWN6ExIA2VTFid/Kpsyw4pyPXkqJkeZirFS8k8oky/BalBCGbZIEWJTE&#10;Su8mWKtApT9kCdDUM3OooJdxVKM0huXXRcKFeFhHy0VhWOQ5cMTkyAAAIABJREFUpJpNBdGwrOUb&#10;4ru/1JuTKNJDGYOpi8ZfdpquGQVARtPzjjrTnHk+RTcyBeCYjOpGQNKclidJuS/XUfn/wU/y51w/&#10;4nvqdpvu30me32A1WnlDvrVpS2XNn7eKQzT2EJwPtr2r74q/C5tDLgRWKtf5bsSX1Y0sSjU2rkhc&#10;uOqz2TNcYhAh0EXu11DZKusg7pQO3rz3aLCoqtEjVpq4fD8zW43nTswFdJiyL57pohD0ps5zeb87&#10;vFyZioAZjXpqzd/QPvmf7WClZV9R/iO5FzRiBcb7g9egKkGkZRJx7ol9T9qPk4PtZcB2H9f87vAO&#10;Rz/fu1GiuBEl7iCYuR9+dziS/VQFPWuuSRjQCkSUpxzSYBO+J6JH8MtNZoXYyczWRfzvMgY/eoVu&#10;yzkr0w+evPE1DzSUWXK/yIfJ8z28Gs/aPoJotkY2XBc+HP0LpuAvjhWO31tkAu9U2yMtYw0Mdc13&#10;GflUYiUvTT7BjPy4LDJDc4Fyr9MxGL/ntudbkmz92j2cIOUiOw/fOEr8bTwvfIaUc8FzS56RtnAw&#10;Vv+76xaNhv79TU6jtz+0GGPF/K0TzvDY/ZGkTyCd4Zx20q7fnQT47WenKw9YIjP5g8cK9cfdkbnT&#10;AB3hBr+3sQgnmuDb3y3TzhXi60izKHK7BlDsunQedtcjgh8Wgz0rJ/0+TZkc2bkhW8jxXDFc6pl/&#10;dNL6WVnmuGVAxbBuAWbnN9fRiYViPhu/PkUCmqM48jmcL1flnpdf9Y0xB6YqrveB9/XGUQxjgUQG&#10;UTi0vYn6iqQabwJOh5YvmcmNIq/q+53GLDOzyl5SLoqsyfvK8Q18YdYaUneq91o5t43pWO6QNdUX&#10;rOWljMwgiP0uHpRpVU9yHsUTLNKspL5lFin5UnVqUw5FPwHStE/ZSERvZyIuhKo5zaevW5zwcv6Z&#10;kc25NwBLmuGXq0YpuvG+Vni46V6Edww9wQ3lJj0cHOq01aR542MYbfsolsIgamZulhxIDFyH/FB4&#10;ht/1xnUNjOvCmsNkNGmvyAmjea6lj0Vu1+jOUzLgp2TGsW6rrBtMawwxazSwkn/HjqdOuBwWcqwJ&#10;iELnwvl4hM2/fCyrnKPrGuit4Xq9II6/apAM2UiO9mD0KmqWFMUKz+ZN+yxDdbo+2pwu7pRDvcbm&#10;f60Lx2FwCcsdztRr0Gx8x9GhzfRYOtUAOl4AQxEx0KJ0hjs/ZVWDalQ40HYVEczrgjRr/Nd6A+g4&#10;dH6hSwC9MBezTDvEMXnT7jKIzsdxQkTw48cv3hTuNMcezLF2nCfa0R0Cy8+p441XmoJnLFs2+8RB&#10;phoQFZ4965m0wOFjBQBzjnEdeiMfMBqfQARg1jJ4qQaDyFtrQuaF1hvGyoomG5fLFnecc/8MLmUV&#10;P4LzItoBTm/zfYGZpuZE1cjKr2TCrGjLRD1wHlZlIB1Yc+Dz84VrDFxjuAPR4Gd+97s/xZr2oPM4&#10;0Y8WcdXWjS83EXcEsjknAmPbfA7UL+05XMc1rSktZSNpalyjKIO2d60bDMdc08+enZE5BhReKa8G&#10;S2I9qJKGhjcBpM/FMm4pEYxP2HsvQMRx/olZLp4FzOpVu7YftvcM5nPrAAYlkhfwt6pjHKdVaHBd&#10;lyqaN/88TwsuzrlwLYdhaYlBPtey5prON+bKAO7nZc7yORYElh0/1gTmcKiPd2B0N2SDZuPTyyvC&#10;ErpHRNyMFbf7nXeyypJ2XKHBHlCeHoiVlCPUcxQzsNbHtDn9eD7MvnO5ZvAxgs/XCx8fjwiWtNbw&#10;eD5ML2Dm/5joRzcYIQA6RgT24GdszglpwFzDISFNap+O5d16dwf39Opf79/SxZ37TlPEli/nas0Z&#10;VQHWyPXAx48PDKdPqFVhrKVBT5+fL8eptwxwsGcTEIgQ07Pi51rox+ljg8Os2l7Q4X96dcYKHwbR&#10;MayR6ev1iR8fv3iwzfROFUFbVl3Te7Nmqjx0FcNzsyBcYdrM702p81tQhHS5/45dW6/7VoHkMRJX&#10;BDRGGAxzVxxv5pA7mX7LyKt3UmlorcxVMhvalHQCxddbvzXBYmDqByLmeLvMlNd6H/I+oMzvtyZg&#10;46Lys4cCaOT44b2tF7WtyHaTup85r+blJsTmUi95MsW+OuMogFYwslymjMjONRw3a3iH2YZssGnX&#10;1wN+dGaTGwNajttbaVSJD+aGc3WWh7IrVMa12h9f5vvlK+Ge+Csls6kElpUQudp+/Z3eaCxr7YBx&#10;exkFPP/NfSpZbbHPwJ0kZmHqgGftiGcIxbPzpmwhWs7ul4HfzvJtearCDOzKxzf6ajG64yQX/VUT&#10;ZzDuLWcC5WL/+Vuj85v3UuG6X7uxtzroMDh0/5cz1+JYjPH7GtxOYYwVpgzJQagJN1ScSu21tzV0&#10;Atyo0/lGfvOVdhXFcYxC+0BmWvinl2wYO3d0JdTTUSCofP/4q/HnW36XO8Bldah2tM4MG4dR8pIm&#10;FTXsO46/kSZqZgHn+oeYOPnX/tX9I2EvOW9rLEWumOK8XwMrjj4aXlPdikn7xRktWSodA1EGwcr3&#10;307JmYwg6Mx4xwSDsa0tLD1iwhtbd6PQePKKb5MWGlRbyNNKPhY0VFfMFwyz3hkPm/Ugz079HVDH&#10;BQ7OkAYWuEasWWWZvZ8LNUP56MmYyQdK2DjWTmJtjM8x9PIda60Z4Tu/358JKXQXc8orRTP4JuUp&#10;Wp8R1yL2Opppc3eEcCU8b/6c6MznDomqG30vNGIPBFqc8smb78FMrtkf/EjSz/YVA1Cx93nNXKmv&#10;SIw5P3RomH+1ZbmjIBTltVyG+z3maEjMQjrG6mfPxr9NA4Vfxy7pvn/UFb7V475ZlnJJlsaW54C6&#10;DtfG37uzFQASJfDkHXZ/4uXep7XLhZyj/V5k+DdjTX7qYwwxd9O7tdzr8in1Ovj+3vYAPOESeiIk&#10;YceIf+pCEJVQKBPRqBsV7igcue+gUJ/tyN4OO03EXm7rvWLnzeEycc1hTZrkjePxAJo1oxOX3taI&#10;LXnnVbLULVi20wppgU15teypbXfCxtTNzNnmv/Xs89KAHoLZZ4Ml9pTF7bYrlFdizUuXV6WsZc3Y&#10;LIvyvh2my7cyPs45hkja9hfEWeXaBGOI1SpPKXPC9x+KJGKr1obrVU4BRb6FvMlzEA781gKrnoEO&#10;g5OyIJTBEogF51vi6tOZJrD+DZgVSkNg0GsNqiP0KfFEMCxvEKaE72Bmm+HQ09F7K03ySRlshMgC&#10;ccDTikp8/HAKlmUN1TXO7m2tVVF7UZH32HklfBDDuUYcSxTH8cTr9YmPjydUF+ZlSRhzDvTjEXi/&#10;DAi048ChC/O6cD4OXI7PS7miAl8fVkl4pUPvuNYFXZbpahAPlkSxqF81TZgDIHRtHnldJgeP1sOZ&#10;TpvxOAwSxZxYBq9B5xKAzRaFl+SrLE8b2/fKYDIdiqKJ9+0h/Ibgl48fNvZpDSXfc4BNKlWBNQVH&#10;W/7+bvpwQ3GEC86z4/nxgcdxAgCO44HzFLR2QOQklwHcgXqU6mmLn3hmKxRrKpZadunROublDiNp&#10;OA6DGGht4LreAdUBaWieHT1bywbGak7oBcU1JxazeMUqC+Z4O+nbM1QV73HhgR5FHurqZDvs7+RJ&#10;4j4bUWOxNbigrj8KEQLUAytgIKXhfQ0Qzsb8Dww6O451M6fXx8dHQHuMOfB+vaAipbG77fGf//mf&#10;4/PzE7/++itUzW65xggIDerQzWGn1rwc6ogY2MmZ+E8/DsuI7h3jmrDEYMGahlPN6lTO/TgOxz5e&#10;pXrDgixrrQj6VUc1bRKe8/M88PPz09lAcSA7H6IzkfLqEHPQNueLUMV1WdDh48cPXNcLUR0IZukr&#10;6HvZ5YCEbck59aMFxJTaRpvsFHvemMPxzs3Jb+OdWGpZ8+04fT08aO18tfeO9+uNo3f8zd/+nfdq&#10;aGhHc0ewhN8pIH4jqCWYmK6mpLwnY+W6VR+oyWpWEBnR2t95z8SYcN5jECj9MOxuQbdGlWIO+dfn&#10;y57VrSplzIHjbEYnYxgMz3JooQacR0c7DPZrycI1VlRe0sE/xgj4lbUWrjHw48cHXq+3nVmvBGj9&#10;wHUZj7xeLzyOB+a6DGd82X7NObAUOM+O9zQYn3FNDMqhZvMc3jCWgQ5VxfnoeL1flmE+J04RPB4n&#10;xrTGsnMQho52swm2OQfG0GgYyoA9P6cHVAxG+22SSwQiCyLWD+L1Wng7tNWYy2W/v0+9melQXJcF&#10;Ho7dyJAk9OKckgKzkXZ+ZnsnOH9GqK1UBxBtsUEVIoG+g3hzdXBSGVZBb4eXUHCyUpRLKinOc6QF&#10;Fq8tMDOzZ6gSX534dp1FG/bnzsDFrpkMEgyZZ94yPnxcIGPIue0l7RK2gRlGpuqgMhKk84HrWT8s&#10;I8rxRHE7wuiNBU5ncmWcnKZ6tgMjYsQs4/eAYQouXYFVKSoOyg/H/HGG4Thsx2ElPHMmppMxfW/2&#10;Iuy2KxgOoG8YjQ3eP2bHPepOD+5ob8fhz25pXIQT0wzr5t2al5dv0NKLDFxafq5RJa3b74FsW45H&#10;7o7tcVIK8lllLNwt0cRstedIKMRJz3Z7QNnQqeAvaXSmK0sYbQy9OKAABykyy82cRVSYSW80wjnm&#10;pJxtnpH5E0Y7vnzSoNakte1f+1NCtVBQ8D3JQ3KMMYDyHjuFJNp0ZHAZ7kYotS7dBNxthnZWilGR&#10;11fTg/vsTgsVsFG6oIXTVP094gKiKgWtC6DDFMR4rjseXQlYa/peebUF6HS3DINrLXS1DAHD7bKD&#10;Mn2tu+/HmiYgc8fhtOoZIEsAWVFCGueG+I8ovI2ZPMWwTb8o35HnwORDs5aVkvQozpPXWp6x1jzI&#10;SbOm37ad59TGbOVqW75zUTYX2IMgnPbBO6lc+m4VOWXbnY4MpzCIdN9tz1Cq55al18ysIB8F2UhD&#10;be7nSTVZwqmEm5LChy0jm3Mk3h2VS+umvbwChU5CifEv57HVcUqHBbPZNRpzuaxC4X3g+fGSezQs&#10;TNcDSlGJpPGZjYMVooFwCmv81LDWgNcCWOm6mFMqHCdqc1JYzw86OyVPBqInR1tJY+UYh//Y1+pm&#10;s27NbkweSJ53UlGRHQxWmqHDtVPLHkP+jfe1oBN/1mYD7M5OJ5WUZzcIhRhHk+0M1kAyp1lGn+8r&#10;f6xjDO7lDjNdirbsHKlnqynIg+rD6JDi0krQI2cpIghUrrKmpP+1NGQTFz2SRctEatlq8m8BXB/Z&#10;cNiFlSS9rC3XJ/kMNOVoZsfBeW6ORe9yreoIYJZpyhwuEfnmHrTwVyvL9Tm2eDgfH6NJjEPEO2oj&#10;N8CNVy28BXRs5d8Bz5ahYzTWxQ8JDf2AC7F9UrF+DYYjSb0DcQ6dvZYt9DUXiSovbexJYPc0ZkHW&#10;86YaMoTyViKTuTJQ47/kF9B0trZWStdjjKyYKnTWAERPDgv+QUyHvebCr5+feC5rxnYcPQZkjgwk&#10;fr0qDumu8wqI8m26IqtobY7Lx29QK/EXXwaJjH1LIpHCH0h2svlHg/+XBBwVwNsMmGMA8GbQQV3Q&#10;JhCnp9la/k0aTif0UTE1ARC6jdqZsSYpMj9lCHkF52/qULoLG5JfpPPfv6O40aQz5V7m4Sn6CK9z&#10;3oukKQgzLo1emi5DiKRxLuksb3KgH7UZeWbzimeLSnc5CkBawxQLkts5t2qANYhpDAzN4C5lQ3/2&#10;lKNqDjUBMN9vjPd7TzrQUuW0tchMKdngOpIIrD9IoY4SAKm2oZCnUTcLuWrfbmfQqaAXWRSBVVXM&#10;ORyn1hr1yWkOXEKICBRr+vuWnfPzfISDS9rAUssitQZ+hwedTDZfc6LNBcxsiqawfV3cX7dHxdcj&#10;KzJSpqJkKRP7ibjzRxfomng4bi/PKfnYdS23Vw9IE3PcthO9AWsMtMMqHA2L2dhoPwRnN4zpj/M0&#10;GnQnsTWstPMxxsRjXsg+akbwa12AWgCu946pyzDl1SAM2nHi+fEEs657P7zxYwtoq97PgISxYEJC&#10;ZFjGrv3eD0BhmcSqyyog+mEZsMtgHkzXeqK1Zk4nqEEuXJbtucbAUsWgQxNsSGwy6O3Z3up8G2rB&#10;ION9HdeoAtZp1JW37nrqdEiOSNIqtjmhS3RRp7MzI2I40nNOwzanXt3Ssd17x3EYxIm4D0PF9mqM&#10;CbSGOS5ALVDUXDf+X//JP8P/9X//X/hX//u/gtlm3iAT3ghRPMMbJkMJXUElVWEB/t4TQmlcE92x&#10;q4/D1m66D4TNHKv+QLgQe6bZea3Th2PPW2viOM/kOysbIEKM15/nCRET/YSO6We3+Yvxuw7qXsDz&#10;8cD7suad1yC0UMcYF1jtUvVBVgCFHWWqG4ZcgSLAM3u9l0NUmIP9Ghce5xOA9RjorVtw2vXg99vh&#10;Nabp45c7eD/fLw9wWNCBYxuAZU3DIHbW5RA6fj7GGKHvNSUkC7HvfQsjOG7VRw0ZHLVM8yt0n0b7&#10;Sry3iHp9nghOhzZpHpyyihMJuJFomCmmZD3aibWMh7IK/GiC1+cLx3ng8XhYMGSsoKu1gB/PJ6Q3&#10;XK83fn5+WtVpgYgSaXg8nvi7X3+1QGMTfF5v70WixuumQYdc1ws/fnwEbTBLHQr8+nc/8fH8MHtU&#10;FeJVCK0JXh5sOc8Tr/cL/TBIp/f77VjghkU+lvVXuN5vPJ8PLLUGn2jdm3rC9a6GaxkvOg7xKqIZ&#10;cDxjJGQPdWA7FxYUeH1+orUD0IG1Oo5jOtzMEYGXpTyrgjmWZYSHkiEpIINxlUzBTVkTOhXSQKPx&#10;lSc4jZu7oeZ34P5haUKP8aTxZb9Jua0YP8E0yp91bW/YneDFQYvpwoIO0uzOrkBiT7PZWmjzWeqJ&#10;27yFo6KzJMaloSwabmZZEx8eAwbMjCsLXEefyji2JSn31u9tXlSW8mu7obVspsB1rYa41AzObQ0p&#10;t9SZf5ZnMau8NTYVsAP2OE80Ebzeb3w8n3hfphyYXuONRMKAXQAWWGpynHZo2GSVfjkqIL7toFaU&#10;a4UojazG8Xcfuf8rCMdIXf89z8zXjT9p/I+TjBR0hzSQk07K3iFdfunci4nGM1zn30ar8Zw6Lr+V&#10;pIt0XsbfRW5Xa334lzXgx+R3nvWvqyr4+imK7Jc19LW9PUbqVX6fBk7mf93nnul9G065jl9nVkJ9&#10;hsbCJ7MRQkxJ7p2ziFBEAMCchbZOXN5VnJvcXwafNHgElVY+O3mEj9QUbbV9ah1ITOoyt7a+VonE&#10;43SjC655wOh/s5UROFSNUjLLAM2KjqokkqdLwY3NRaRzSOO5yiUmHy1cLWBLtNl/9zn5lUH3kXmo&#10;+9jjasQaVykYd/EQAY5Naw9Oh6vz1sDKAzbAeVQnig9dUxaIa5HqdGW804KSDELb4/iOdJzyBnE+&#10;qrGG5Pfqa+RrL+lcFk8TZDZ305SNkSnGqcsCXd8iiGqOuk61nHiXJXWlOX9m1CevTGcuoJNBdTpr&#10;uc7ck9yPjdglOcZ3HKgwUkB9naHBw6ZmoMeUreJMKeMT8nLV/W/lPem/yRcaXUpBBUrM7Pb1cV/O&#10;cf0y1qa8t32z2AwK8KPqzun7y+LGZBS5f7mfX3i0FF2xLcMqldRSgk5uk6lBIU7i/i5+Gvkx+ept&#10;SUwn3fk14OcVglaUWPF9Dh5zW4NgN7dx0/EOkaiSq/OPJoaxBU6zdyUtfiWclMsFX4TgnXeZ62Mn&#10;jEhSOffLvqHxXvuIBD8E918ikZTZT7tekKNNfubGvq/rUnffEXdfATZCrU3XIiO9rqlvJHm7GZMr&#10;6EGR2dbbOHysWY2Xay6FRnxijvls+MW6gFMVgkc8z7CmzYGpzfhrOCM4Jz5TucpEsee/xSl/kyGA&#10;eIK4MfFK15I38Ep8+TjL5yo03//YJBB6hKuq3z6nefB+syXK+SvcIf9e5lTnw/NZhlDu4fc3nlOf&#10;I0jIJDq+q5MTQZhxdwZ7OOesvLF3pWw3XFSDRWDSjDW/HJYNe3TDvBY6LNh0b9dLlq6AcOTaArBA&#10;RBOsJZHxbVngignF9Z54j4k3M8LBU5rrT9kQ8gACtOF6gHiAS+twQAfx3QnONRXSMczhucBGpUWO&#10;l70DzP4jv2lijj71ALya186brFqVjmEkA6oOHjAmlsvQ3gQ6DIrBytw7xjW8vH2mrPP/Gx5kaL17&#10;Y0o7H+/3BcArGrz6l0kPnVBGOW2jeFbcSMKYzDmgoOPRk+XE4RmWOeWO44xECTYNbK1DvOkqzy2k&#10;WbKCtBhvb0fwfDquVRWf7+HzZVClwfpHqsPxdCydOFtHt8XBAMK5aQGbbskkzZuEQ/xvhDlVNO3x&#10;fNNVbP7q50nVsXG7GPRLhznkvHqbUKcAoUmYxZswC2yaN5n5SazmGqxTDZzhnTZ7jMX0ZSfmVF7j&#10;fhIoddi5nI5878YkJjM8Gag5zKrRaYfE/pxn97N/WvO87k7SyfFbsOz9fkVQ+o9++SP81V//I/z3&#10;P/87/Lt/9+/wvt5YUwNi1Xa5YTkvp61A3ls0JqNJ6u49K3CJzQ/YOc7KNz7D7B7zZ3vQm3anL5hB&#10;ANm7plf0qu/TGJdnVXe3LbMXCfkTneV5fhzuZQxzMIM+nB7JOWup4ewrYv/hznCFRhZ5JIdRWrkS&#10;Ma8BjOTzHx8feL8vxzxXvHwfWmtYhlQT5x0Afv31Jz6ez5BHP3/9aQ2KW8P7fVmz0mW+u+YO59a7&#10;B4zFaceCbu/3y4ME3pzzGnY+y5kw+yarIvi7T8ChQ7rbAWbzvF4vPD+egYGu7+WQUCYjple+ABJw&#10;Oed5OjSRz10NNmTKwo/n05zETNT1IMlxPHGc7oViI1kRPB4HXq831px4PD9wXQMLA4/zgdfrE4/H&#10;A+fR8X5fUPUeT7AKEQD4+fMT5/l0H5x993r9xHEYBAmzzXsTqJ9rBkjXsqx28uzTM+KJsd6a4PX6&#10;xB//0R/h//l//waPp63/5+tlTThV8ThPjOvC4/nE+3rbdw/rLyFNPKiatkfIZJ8/qwlMdi6M8caY&#10;io+PX8CKotYasFacVVWrhtg+6YSrGcr51/xfLbobjT39ci0Z3paJW5heKGK8a9cdYyx2ecOXId3e&#10;mKarBvPd5uHOmOqEYaSfR3czYr/Mx+91hYMLuY8r/xCKJAcHRHZJMM1vHHNbxkjoQYJ0COU6VgMb&#10;t59CyQV1eM1Fci1MwIMu5d3OCNvuyKnPl/K/jFS21j0j0LGyGIFxgdk8Yj2uy5WgEX/XpVhtbWZF&#10;dU6cjofUWzegfc9G4VSq7cN93eZa9+/bT6xa1eS3faDDxYKfuq05nSVh6G3ZTtW9vT+77h5pJZxv&#10;JKUQukjkiI06qUR8GXaZd+4tXKFKpT+nDuT780sNpb1+V57u7yg78I3j/DaiQkF1nFL+evuI3Mbx&#10;/+cjoVj8lsFIv1x17ociUsgqlKM4zBz77vDcjEyeWc6FPDJHV0ca9/uDdwWGhgoVy6aO1H1zBvjH&#10;sjk01nh/kX1XkKJsDYrn4itdAJHe5bRl/CZbLEkwyZa/bwPzNVvKNgbxeu5BOEtvylsw4tgN3lQd&#10;AwDx3bZx51v2v9T3bMq61qt2uXLn/7dT/d274q/kTwIE4FKZroJTFBBGhwrAfhg2wihjdCUbvpaR&#10;w615qdNDVMJQAf8yWr6Jq1/kGCScgbHu/M/nlw4gvj+dMHa81MmkPIBy1GUUZUJd2aSxeub2dahy&#10;+9sgJrGvFYEz9wXVqgiapMnfYLb328q7QF7S9nfkOn7P+25PKXxDYq1SquiXa8Fv73oRqkwv+yf7&#10;X+07QV277RiQJTjALY3F31qmvK86w1M+2c9pgn7/IR3t49icaUjZGSujX+VIlaih00pdjxZ0FYYw&#10;aeW7/UHSCedYnfH3OQBf2Ny312zvcX7aAktQvtxWZUs6lav+Zn/VwscFVinByp1Ka+rPIYr2XnkG&#10;9DrW746Hf0lHMs8/q0n1xtNqoEtutLQ5lIvuyuCwAoZb3jRKeNtUhwNgdQF2Yrjx83TIr8JH/Z7C&#10;p+/3yva/yQMrPf/WudDtDzc58ocO03efoMH8/bf14N98SOj5NpXMEucrFthUk3Ow8YpIZBuHXsFG&#10;CXHxV30y37v2JQDlYl15jTNu0BHmyKGDQZXQMJ5BjHQGK6w6ouomkcRVR+UlcV+/N8eh4QUPAIrL&#10;IRPmXJgbL9L9Ph5bWIDjHtz7Tg3+sndSoERgep5V5qWVsvM2RQ1c7qtoDsjWDJqADEK8Qo/0zwx3&#10;c4A0d4g4BIQ3I6QDkI55Ygxfrws/nh+4HA+29x4wj/Zc26sxqz5EQUl71p63YMGKU45yv2cZEwoC&#10;Bt/Ck0xaI7SJ0XVmx1umvAa/rnoNs66Jj2vOVsvQtGaW7tRxmBdZ0zPXBWPC18PgJ7qaA7I1AZrh&#10;3bdmznpm4zbnG1bFk4JZBJ7wkGMKXPWi40TW71pGFT5fc8g3rEIdlkizHKLCnHNTdeO/5NORbat0&#10;3FrFYiQLbVpN/jzGFVn8WRmRZ458VcT5fuh7pOSsBLelyExpyuXmUBYVzpX0v8q5TkhXYE3F7373&#10;p/iTP/lv8OPjicfjxJoTw+mHa2C6bA/YPOqCTKKk34Q6KvvoZZA5ZVT0VOB8nE9bJZz6XnmiFPdU&#10;XCvSZdXmnc5yxF5QZ74LX/JqJpzS4Su9OVb3aQ1rzzMwmwXUe26cyfuwEXqo/GGjk6BEYUDJ1uTz&#10;5684HydUZwajfB0z+//rp3VrSsm97I06GbKSSB029qZ7MYD3eDyRjdmTBg1WqQTUFGBg3mDaEuFi&#10;a47t83s+n7BgwzRYE0+yhVfeiUhkh9eeCYc3vrSs+mVVDrDGmHAd85oDz+PEgjmFxZvivl4Xuq//&#10;dU2835c1rLwuN7tZiXDg8/MTj8eJ3huua2EOxXHAnesH3t7otvUD1iNA8ePHD7xeL/R2htO+yh+r&#10;uDG9aqiN7fl4GP0gzwazsv/mb/8WHx/PgNM7jiNkynVdNhYRHP205pywLH0GKXiuoZR3RvNHN4gW&#10;g+86AO9rkBVSKbfJ2+CVNwcP3yYki4LMAXKjdbuOlKq0FC/vAAAgAElEQVTQjWKLdiGEY0AyI6WT&#10;Og8mn09NRjyNnw3CGE38olTLlnMCKq2VQKlIhWMhxkyGFLNxpTbLcXlDMVPcmHKGRPyqcthyPvyp&#10;KD5AAX4vf63OsdsUi1Xn16dBksP8yjJoxFWrliuUSngKN4EkdhK/2QzU8uzb+3q3chuDJPHIdGuw&#10;8gnPFHDcos/PV5Rl9eOIElBmeVtTCCoEFnnqvXm058QcVrbHErhQXrVQwKZHSypv/MoZxNePbPdt&#10;P7rz6V7lcLurfEeBUBTOENblpq/6sb9TADbn4vWEc5D8+3efNCzzNTV3M55/F277tL9Q1Y0Ub+9P&#10;lTuv+UaciRRInn0dt7d+UfbFoEekeXbVCqXuD32+ZoDfjBjsW6FlPwpEbigZAo1GTN1zZqmg2Keh&#10;RvIrfwkfkjBr05X+JjkKXdZYB654gdka042mtvGaBiuVNhgSK/dSOqfhZ7UJmorDXnylVpuX5FwB&#10;QDS+t9/d+Cj3s6yMCqoJJS9Jaw0KCRgLgTW0+i0jXmGGj4BNUdKwu3MfWxfnZPrlAnCxGWSwhaNy&#10;5byiidVmI2mAmRChqEIiEECsfip1VUZylRaMRlvx1nydLlV6BgnMSFJoVg7E+PkFIYxoKpfxAWkI&#10;wBSDcC6F40GSmJG0ARS5rgI0c0QthSXaK3wfOCp7jggR5BuaVS2HYsfM0pBnhAsQH0blz26Qq58p&#10;0zt9/eEZWIVzhQOcMqnydCquG3PN+4x/cKOpT/DM+apS1/Fzjbj8ex4TDn5N7qeFHm2IksNRfk+J&#10;azO1s83MBg0FFnFVeWe+HHTG8uele0ltvZ60Vg2VYFtk7MGgUjfI3/3nkF/+vc9pbXg1hEmR77bj&#10;ZiiXtSw6TX6Xcku41sKV2YVnnKzwzG6KQMBJ0PnxjYTLuUpxdNOg9vdGw10BWAGxawOpM33Rcclp&#10;NhJ0WaALbOnn/+9npCwiIZaK8VwD6NTvKFPqdVwrawyZujnXTpxf1wQKEkkOQSABJeINMm/VR9SR&#10;I54VMsC/B/c6aTz3biUeK+0Hzxprwb+0Dij3xtd3Ig1pOmmWGo3qmBC8AV0OOyCAZ+wubxxnY/M9&#10;cDKJ/aIxVYx86u8CuHM2tyt+EcScjKZari/3qSwioYVWvI/Xer1jXe8UYEiavh06yXeIZg+ZWj1E&#10;SohbUnUtf5Zg5iFzYv0bFsSd4RLzqbCYt1VJbqSxmsVG878RU7Zg2JONS7zGz2DvgJqBfbgjPPlI&#10;i+y1CNV7xjEzuu39qddaJrRlu7IMnuNl1iSTeaxRGNwZcuFa1hyRE7cs1tsiqOtRPJcQGATizvvi&#10;8pD1+VnQgHgLGUQHGnUVyTMqt40lPvsKiEzDVOXzlkMtYioOEYg7uI2euGYK2gOqy7GVDXP2mgOP&#10;x4mfP39iLcHpGYDE/BVFnjsIsMijFIrUD1yBwJjTMzVX0Exr2dyPThhiCJ/ngTEtdDen3/MybO3u&#10;+MzXdUEA9IP2L3XZDuIms6Hg0a15HbenNXvHcRrNjTkgh0KV8EuWBPahGo0YW0snvlX7mY7eHBrC&#10;Grg2t3MZpCT9T+Pfvoe9iWeNdyw/HwZPxm0WoNkezjmhPobeO9ThR5gdazCJDQJzbDGTtUK6hTNQ&#10;S0Bk2v7VLHGbp++j/3c41vNcC2NaNUZ9JoNNxj+aQ9Qis2nFnKEmBmacEMCy5nvvfmtDPwyizxr+&#10;wpP0LCmGPcoAteDNeeKf/W//FH/2+z/Dz5+WuXq9L4Nh7QCm8+/ezY7R5FmBIkF9AVmVAX8XcczJ&#10;K6uDntqg8ARp6vCAW1aq8fzezXFqFSmZgT2XY1M7TAqrE+A2o8nThn5gCxKpQ3UQK56OwqP34OGE&#10;5NwDhMRvzyAWaVNhVRiEt1kK4Ejs6o8fP/C+XoAC5+OE4dDTuW96CB28upY3N+z4fL3wx3/8x1hr&#10;4nq/IWL3G/SuN7BcBsMCBcTXqrcekLpjXHg8Hriukc1ZFYlL7tAiBs2sYBCgte5Z1ABtFF2DiCie&#10;VW9OZX7O80BNCjyOI/bhfV34cOd57x1YC/0QzGvgfDagW7XHe02HL7IAwHVd1kvv2CEazQn+wM/P&#10;n97DQZ2XWGXLeRpkyfP5I4KPXDPL9rZg1hjW+Lf1B0QEj8cD47rwfD4AtTlaY1XjU7/++hN//Ee/&#10;eHBA8X6/EcG5qc6HD1webLEGph3XNTHVYLsYVGv0JXol468/Pz0jXnA+MthZjiAEgl9//kTDARHz&#10;MR6HVYQsHc5zZzSBDrYIs8/673//+39p+lAarhBGHo04pBEzZ9OlUzYX5a5mOsZlqansRpzQqZCO&#10;oCY9BAGTkQXpNAIND7MQ0ngKZ2MVyvw3HXOCJEiaJKGsueC7G19tM0ip8HEaEtE1Pqo6jsMR4eO1&#10;zqzpAKlz4bptjmcRU6yrUQYaKnSI5MrSKVdLX7jmxEGkshACJJ5rg1pL0Q+/hiUwxXgmKD4bkag/&#10;t3m2FBXP5fjfZDL2HZUL2efo62qKScd5nobzU3aChmLQms8XZb2y5Iil5hmw2UgWuZahQEPKfa0Y&#10;iVz7LC+0h9nv3gIu5gwadS3pns9OgzUfU/eo0opAwvm2Kb5S1izuc+Wqs2s91zY7Ot+DF7/pQC5G&#10;ZdIF6TnPGRWJgChRwPCeqUTSWChzre/k2bivAbCPVPPe+L48Z3O4cF7Bb/Z1t+lJPONLtrFyXZxH&#10;aHYkNyIAHNIOdSNVknaa32e8kwaNwCK91ohJIYEXauaDKT7mQGz5/Nh7ybJOKHpP/sJodeV17K6s&#10;7pAlEmXSCxmQzbXl9GP/FpwJkw6U71vbGusq2V4hB3zMzPhgdkEpC9dFZdbKFBXeJ0CL83ujf3dO&#10;wB020435Zk0gezTcMIWxCTFkqVzTWbEHEjyEgOriV3ylffD5oVTyuQBxR3mf+Nqq8z0J+m3xfhE/&#10;36qBD11PQQMNG3N69EbHezmPnBNpnDLS/96ihFqiMV3lhDlWsfGKuOPb1qtxDUQhaoYZkFlSRocC&#10;Ylo2V6qIXRkyXHhNreoyeZ98wM+DSnH6tKDhjXfzzIGZNjkfILMvqiTPuwlHBFRarX8Pw0RsJ8J1&#10;V+T8xpORU0CVxz4PspR4V9G1rKFkKzSAb4O04i8mjzDSr2XNeW7kfqefPeNPvkaRjeTj5NrB8b17&#10;yz2BhFxPtrdLLwtQehmtrnAcMGjSnZcw8K0oGVsha1L/aY1u7pYS2sdS9Tk6taeupIXN+ZvVBsQ2&#10;Daemv8/0l8q77N7emvGX+KrweRFrwlNo03cbAjo0fCy6Qq+lbKVOENQWMl1TDnHMvg/2uBlnXES8&#10;9ih1oiaFppAyTsgXKJv8/3rT0BOkZeYa9eFGK6/s9lSj0cbnBp9AzsUz/kgzbD5PerJ1dGPXs3cB&#10;zaZrXE9VKxRy44f6mQ2G8q+ec3e1a+rD0RSR+rawKZPDInqmeHlpadzmu0rBv9kW9jZxvaDKwDgT&#10;0lyu7SXXqubci72r1ZfUdZwn2/Ly/Pp2aPJ5g2lk0kSEQvPcULL7XBb1A2bFLQU8IJ/l30kjzJeI&#10;wLIAaIQlMQeUwGRH7x1wh9VNSwXUnbb+t7bs3ZFhHPoM9TKbEfGdh1rNvCxz4Hd1Gez7r2Kl6kc/&#10;8Dgtg637eegBlWIZcVgaTf+Ibd3csbSWQf7Ys7ofGdchIICa86Ofh0FktO6ZbYK2FuYceL0vfL7e&#10;wJwOJ+EUqgbbyHqI5U0k+VnSI5M+T5z/FLS1y10NWlVv3upr7/bPQvYHMjpYEcgJFgXqTDBHrphj&#10;pcHk6VgTS2BVFTpjv96XnaPH44nPT2u8OEkatEuaZXG23jHHdDgFh7GAurPXAl2fPz+9qV++g2NW&#10;wp2KJUsY9Ij3zAkdusWZhposGmNYc2c/Z3acWtKyn+fIBIXR0JwLj/NwexToTleWBd7t98fDsixP&#10;hyhxZ3lrpzVnbEYfhJgw6A57dXOcekiDLuA4HQ+8m56YdHGvvqCec1qgRgFd03ky8X8tRUbEcbNV&#10;bU3rOVTygcySFJHgp+astjMyx4jeXZRbBgk+8H6/sabpiWtR77Xktd5tPuaoneglA5QwB+wtomr4&#10;3S10IXUo1B7+i7Q3GQyb0ZeM2cGnw68SF9kqQxRjXoHHrqpYY+LXT8Oc/tM/+Xv4Z//0n+Lv//73&#10;6HPgP/yn/4j/8z//Z09qaUYP7tPozXCQAeD5PMPfUqsPpLHqxOd4FJlWnWnxL1VCt5sci7r3ZuMu&#10;cnYty2qm8rZ0mdMaJpfnmDi94SYTEI+jm6N3jsDH1rWCZq7r8iBPD+iTWbJ/a6DQOZWP2c7UGtN7&#10;b5wYhH8RCT0B5E3MXh4LluZCmcwz2HD4/rWiTxIGq7fMqj7PE9f7jd4PiJgz9/V6he/BGtdOp2Wj&#10;Kw2/lFdQkEf5PHrrhk0ee8TqohbSjI1jqW9RByQ8iNF5T7unAedx4HE+KjfH8/Gwv3dLgnq/LTPe&#10;VK7uMC89IIPHhPW8IO6/ACIHlk4oBK/3hev1aWO4Jj6eT7eLjS5erxeez6fvdfroGITq/YAysQkC&#10;8V5O7GWjak1YzfY7sdblianWhHaOEdjytH3nMBQH8mhbT9tzS5waxo+74JrTYH/W9MQ+cUimBZWJ&#10;Oc0HkBU6FrgQTx4Mu8HhYXs3qBYFrFHnuIyTtm7J1mLBlyNN4t/4UEjYKiA0jnJ4v7uFl7TbBXq/&#10;VvIhKeQZZUy8qzAi/Zp0CPC5VPtKJjsQz4urwoGTI9H8M4B0KNnYFlI/TsYVJR/KzLs0LOuMwxDy&#10;McKJI6Jq92zQ+0rGmlc1fxeG1GQ0NpNrpLluKOU6ocDnM3LONm9Gdy3byV/P+6Th8TgCq7v5ATDD&#10;KTPIq5FXm18ex5F75FI5jHK/R1qLpgTd5JAxv7JHLcpDiC08Y66cP10hdySIP0T3VODyGmuCQMFc&#10;ZcFGgRtxC7+90Wn9V+OgJM0mZZN+yxGx74vhnUuc+1idCmFkxb6XbLltRJXE7JpotvVlfvF2sHEZ&#10;v2ZmSV0Grd+JhCKzrQEk90jvu6NxLzNBlzSwqI8wNYHZLPu9mosLOnTjeS7M6B+kMRDOFK5lZBgK&#10;rIHfvnYSvxdnaBGQ4WxsPK571rwue4XppZYJHHsf4pdrJo7h6PBDTQJjMwYjZV23fdt5Sd6jOcfK&#10;X3wN+K7t79xBkW238uAsqLZQtl1nqztz42uGnQYxoQetTa5yvZkpRTnAEZnu43+jJHCaMQXoNmXs&#10;+27TcwGrzLLIM5X8L5/QPFMx5gN4Q1EJeJo8q0EJQacREEHu+zbjsj52joprQ0lvebZrIMpMnWyC&#10;Kp6ZTPnDfxcz1iSzrqS1jaZMcfFsbzo4QT7jJYhi+xfBjljjm3zT8ne5c0h4tQd5n9YFj3W48+4v&#10;Mtd35H5FiExmN8X8zLhgcC/0EF6hZT7l6fVU/pc+KZsKC9r+hi9zvT+gOhx3rOV8PrAd/+09/Gj8&#10;z/6MGIPcNbfful/KvErmpdxol6tE/euLLPqtNdxHEVmCynNZhlz2+Lv52dP2L3lSqi7Eh5CT3JgW&#10;8B1N3kaafybPuCsgdwrIpYnnyX20vMWcJsrRt0bMq432+Yqv+5i6jAg5DvUHnleuJ53KX3WYbeab&#10;vgSw+uSrFFf/fwsKxglSKfBPtcyaa8NgRVksIBasQTY+bnACyVeiIpRzmwCTXgSW4Rnj5vtCb9ln&#10;XPl/js9WKs8ngxM5e6PLzN777hMB2tDnbBE996zwnrq4JrvLbCHIxBcAWRUQV1CT8LG2u/56oxs/&#10;X5HxyHUMgnU9QeEQZ74Zt4fWZ0ZWZb4g9xeAivVJ4SklhUVVUJ7ceAYz6zIwaxADIbfKuCsma7WL&#10;mjisiAcJJp2sfq/BT0jIhICwaN2zfG2XK/+LaiMRiF7YdFw/c6EmxZxtjhTDpC3qllrGHW+67SFJ&#10;iUEh8urUGXhmzIlEJYlOo+44w3q9wSZ+orBAClKPWGsZZu95BBwM5ai6cqsgjIGAetZaxCPXqPrt&#10;vaG1AyuaCHq/idAX3QEuHoQUDQzemtm4BbZgzjh7HHsQeNLSEsdRrwEFxDonFAr3fwXEZ3MInjzv&#10;/h8Eqt6cTyhlYJUtlB+qgVm8fFxBVDHqlPlxZqss8Q02/Yy8QnOc7mRPB3YzPtIU61oBczA9WMOT&#10;ttbCuIZDlwJzTO9TY6eOjk6rcFDPUG5Y6/Kgfp4183P49FsLWRHcULDRsjluk753f4c61IPPk2cs&#10;7F7kO+Nfx2ReAtWG1/VGK+fnPA/oHPgn/8s/xp/92Z+iC/D3/uTv4a/+6q/wr//NvwWaNVruveP0&#10;FVqqwEpflPpewmEmbI45hmqnC7AFXKp9lNtqPJ1B3rrfGvpVQkU8zse2fhfegU2uQGTvKnVb16EN&#10;A7zH2pKXYTLjV8NBrB5UCX65ELJM58RYK3pbrcWG1+RPqYxQFq85sAT4eD7x+XqZ49739fPnz0yi&#10;9L0/usNjCCJ4OOcIJ+1wf9THjx+eKe7wRsjESCZKjpfBZ7AaAiJYbeGQw+VYdfonPydvZjNfdchN&#10;QagODsuE4vg1XjRFcF2fkfSy1sLbm6qK79HzF4NsOfsJAfD8eOJ6vXE8LSO79dMSjLBwTdNzrjHQ&#10;6B9ziCXyktf7hTkWHo/TWYsFPMShiVQHfv31J3755YdDWvGszOArliE/HfPb4EuadFzrsmoPD9wZ&#10;FE3DceRZXWvh/Dit34PY+dexnMfYuWAC7XVdEBGXt67fLA+MSLN3oUOaYlwj6IqwMq1bMOw9Bo5+&#10;QjExxgVgQeQIv1M0o1XXndWbZZIpSQUr44fMhRom/0Vl0jf5q6ns7SpfKgdhPIHuhl2lIXNRkTIk&#10;Chk/UNiHSwYRChtImPrlvXE9f3I8oV1xr4raPriaNUqhFlnOps2knqNxGxcy9fjQ+VOpyzEq6p3b&#10;p361HVq+vircu3OazNIUlhlKYmRv0vFDfVfKvjmBzjlwPgxAn003+PLd4W8i/MePH15+aI4ZYoeL&#10;wLGocrFUvFGRd3MGxPHYJR1Xqni/PZIkjmVX1hWiscvb9m30VP+wrymDFOB+yoKGlk7jkAZLcblr&#10;ebfmCCjswwmwGca6/yRBJTG4uDoMdLua8+dnFTpnZD/Og5pSmlfnfleDT2Pv+KYMcKRBIAiETy1Z&#10;JcrrkybupXIK3co4eVZkk/hfPyZsXJEQwAuEIQ3Q5TUhIiU7Ok/Vdh7qWWFkUcuab0dPYx3juwTt&#10;32ZFZd/WvkXWS+yi5N4kD7GPJV9yzMvhT/wVmhiLGy9xY0qkGsla/pO4ZmdGgsR7c+VZ1RchM/6r&#10;szR2u9BaOgk1snZJ28LvoxugO301sbtz/sGp7ZmLjId7VN6oZRucxk15YjnlzUla+Fb+5HRQZIld&#10;quns//b9FCrmlgAQZYR81ybNePn9WdwT5XhcqY3r8vQjnDWugC4NYyLvFsAhcWINyUgcLfQuZbn+&#10;AQ8jmZXDppraeL59zq7IBJ8QhJzdgm80BpufBTR/Po2jIsMlfsstK/j6dLz4sm/iuH6SU/k+3nSK&#10;3Fb7ofk2kB+Qb0ZGFOW7z52VBRyhFodZvt94QJzbKss15xQcvNLFt5OS26+yzaVmfAKZycsHprQq&#10;zytOE2sOWF5VaP/e3kG+H2COK/Y+eWpkOgo23rU5z3wm+Sm8C+bk2PhYYJBq2WH7N06P1mcVnSHO&#10;3NdZ5BzI7+r+elmzX6x8h8gGO5LcbD/H9thWxsfvC+0UY7kO0Zo4VgM/7rjptDETX6OyNIHDaiPr&#10;rUORlX5hzFL2bZzSsyvjb9RnEj6Pe7tzX9eP1J5Oo1jiFRrO1wVYVvC3GFc2lkim1Qwk8qClPgJ/&#10;p/O1sphhmHum8XCjtgswwACiz8sNLNt6ln9xrZOGIoFbBeqZ29wG45VlwYCCB3ufoQZU3zc+EYRo&#10;oG4lnD71meaJ04ubY3Pg/t74mwKbChM7KdTLqf/fmcidh/mf4sfUQGSVF4S9mNdbRnLKMZ6J5ka8&#10;wQNk8kw4bsmz/V2TJBPfi0u9lOXpzJSYPwAc3iFrzgntHWyNOtUbPqo50SX2oNJ2OknTYZpngFmX&#10;Npeik6k6fJX4mFf8TN7M6ylTMqyfVMETnWuCWMt9N1zOuR7BAAqrHaCKJQKsGRABrTXoXC7/TYd7&#10;PJ7mKHG7cTCjVE3D7R6MozND5wQz9yyj0LDAxxiAsOmZZ057xqpBV6gHqR2eg9jwxZ4g/2/dekQt&#10;5R4tjMscI9f7ikoprlXrAl0TCy3tJMDsOlWIWIXz8r1Op2ywmgIX4fFHhyQBtLyPjGFRfUjajwQD&#10;6sxwSBQA4nw5eB4b6wHkxnfmobog7dhoM5IbbFWdh4+8SeioN0gQgXiTQfODzGkZ9Ne4AipjunNP&#10;4/l0on+jGPhZWLrQj4Y5lsk6kWiMSFoXRconfy4DK3QQ1+zPmqQQp8NlbyRoePYuN7h7JvbwZn9L&#10;HeJoTagoGhb+8h/9Jf6n//kf45cfTzx/fKDNiX/4F3+O4zgwrgtHt6xeg8ixBB8GQ4BlZ0hNtvbW&#10;cc1h+SFNsEY6n1mlTrpghUOwWgYzuEZK0nd+wb/BHZ/+p9YEc1jV2fV+4zzPaGzI9emtQVvDdb09&#10;6LRwHCeOwzLACV1B3Hs6dNlcubXTbSR759DLoFkCTszoRB1vevpZp5/JzlKeY2mGF7/0DD8PYLL6&#10;OE/3K61t7wmj01vzrHrgPB94X5fRXW82/8eZyQKhO6j3LjAcffNdTUSD+gWzrw7XfM7uZwK2F0UG&#10;iDOARb8TqEd6IO7oUckAONzUXHicp1e7rGAq13gbbMuYvk4NfVpm/ssbSb5eLzxOw8xu4ljc0nCN&#10;afAnsAmIP5f68bgu9H7i9X57VYhV3Pz48QPv8cLj8cBbHRfcKwkUcOhioLUDx9nw8qqJ9+uNx/PE&#10;WvDAxQVoQlCx2kWDdheua8BQP7qvV9JwcEYRjOuF58MajbIaR+B2BAz2sbWG+X5DpPu5Nl9hd+d2&#10;b4LHeeC6FiALRzdom8dp/QWrTjDHxGrG7/qf/dmf/Us6BMKJWz6B9VmYXBACEOVFoT9LnuqI4HG6&#10;Gv+TyqsrgPhiTJX3SnkfFVsXhnYv8j9l9GlXvhJnEbe/Ocbh3eh0HW0pojSUTOcemUd5HxW61E6K&#10;cerE0YpwtcjkCkN0z7aw8dnfqgBMxzbfWZ3XoYmHWWL/WzG+qmOAxn/tHM2yDnXhuCt8YsrGGK5A&#10;FOwrj3SuRYxwjbWzpihWMmER/YI5VoQjKNxc8KbA4Xx9zkvx8fHE+0qlB0r6YdlbrifnS1rJn/Nw&#10;1E+l/S8ZXcC3TjNb7fs9pJfyq3/27EZSZP6u5br6qu8cQqQdEReY0Ii25ZhR9hFIH14aF0VtQ20g&#10;hzK6jOCv279F6fd5J/5gKu48d2HQ+mvvqxwKfjGmApvzm0UwveoW0OLZoEBk85M7b4sbbNzp42jJ&#10;1mKMuUaqCCd8VdpAw8NNGfv/loIqjFOJ85M74DyE+x3z8/dJvjt5TSwjCNsDXy/LDOG5v1/Mr4KJ&#10;Ap6pWy+pivB2qxuFNUjRfL1ZTS5fHEGEp6DRIJgh0HP/Yo/EsqWFRiM8y9vPiJX0Mnig+/ppcQA4&#10;b4yTJgA8M9EygizDJXiy8yKyE8qryD5xAzaCjPX6ZpprXu9OoTInIS/zdU0fd7ihoK1ZcIeyVGgA&#10;ABteeJGplX7v5nN+m/TXWg+6EdbFCp05xges/4P9XGUg+WRvWUJI6BSBOyEKH80gq8Secehk4G37&#10;kvSW42828O38hqNAJDML7+9FWSekc3Yj8vqR/CFhdiTHGn8tD/qGpVR63sbF/wi/UeXVN/KItEte&#10;IT5X8f+jDpEBB8m33HSqysm60GGcDjTON9zt9V7NoAE/S+c+ZLfwgr6LzvS9rpd7TadVXUFmtMUc&#10;kbzdaKptQ/xuL2zbUubmHCTeW29aU4FmjvAeY5aEfdkeLrlPRd4L9jlrXEoeItsjwqG3yadyjTdL&#10;al28YVs3OItkSLmHMZ9Cbz1/Ix2lfAHMK5v52rn35Ld0+onJFIjrbgxGW/my6ZR3nbasM9dDeeb7&#10;F0igfT+BL7TD7zQzDQXURxAOFcpfUD4ozHAMHsely+A8S7FTK3U+1CjjGuo5rLpi2D48n42/F5qh&#10;HOL5LfBYgr3Iy7aF4+CHcpSjU3Q+nXy50k3QUnWp5gPTFYE4Y7Xai3QbfKjoOtx3LXzS1i55bkhd&#10;/2Pj4OP8mfzVtbDWNOiL0CudTiJCZ44XMOuP9Oh8ook4/js2+6a1hn4crg+5jGVFlgC1v1HvDULI&#10;E5HQcVm50NqB8+wQh784j8NKy2FOt/f7hTkuzOWl/cu1FVXrAaOArhG6+vKAk6qtC6FAgmZ57kSi&#10;bwlpei3NrG8uchIXdy9ok+vKzyqOUPNJmZN0qjnHDQopM4sBuNOYmX227tMzEc/TStKnv6cfhptN&#10;m+486DTJoLPh9xpP86PohKfpMPRAfNrZ7oQTg7AREYfWqNXPLn+WQXMkPNiuy1KHBCzQcZxH6jb9&#10;wHkeniXfcBwPz1zvQT+9e8s1p/OhDJh040/SLUCki5EIn2dwLccFRxnXzv95puP/WjnXaq73udRk&#10;YTN8bVVYligUWLYnY44C+ej3quIaA+O68L6uqChhEJGOc13ehFSXQQ+oWualGrTLHBYo6YcniUgm&#10;00QFBhBZqxJ6h9O/NzIm387zK8UBz8SMlDEMUhCaRpWJKhNzebWDGETC+/12H4TgL/7hP8Q//xf/&#10;An/yJ3+Cx/PDF2PhWsC/+df/GtfrDYXifb1xnE/Leu/ejK93jDUM4oMCiaSp9IFYIlNAz7SEs/uq&#10;opC3ZjDeYFKSTVrwIysgoBaAggBjDDwej0jOWXN5Q8o8UL0ZzJHhJ9uZbxUb3vfLnP7GE2uSZASi&#10;Wouzulb2WDBs6gldMwJj53nGHPLsJs8m8gCrLcY1fA8dtixktVXeGDyHPetxPgDYvs5pjSdR3yF7&#10;ksjn5ydaE7xfL7dVDPpZgeBJ5hCm3yB5BKFUdsopFqIAACAASURBVDs9Zb6pMr5fvj6EY6OfLKEB&#10;ne+vhY+PXwBdOJ8P108tsHE+rSfe43FiLevBx/VFM/iW1jtenz9BmWpVytk/j1UyRp6KwzG6Pz4+&#10;cPk699YCAgkK/PLjB17vN87nI2DcLFi24pmqlsDXuultDHaYXJg5x7nQpRkkFsx+YjCj9YYxLEH2&#10;cTyMfs+HV5tMp+fTZZ9i+P6KiGWZwxEm6AdpgrUGIpnL9YbjeEQibnd4LtJqb80wwhmlgjh/Tr4b&#10;ChWcVFpxsABwEP8VGG4E9Q/i8Ikbo0rlToip5O8IIb8prBIGND8cmzktMr3ebiCDLIaSKxjeHL4I&#10;3jyQmYiixcmGck0q7mxMwI8JoRVOFBprVPxU4Qe55CtQYfb5LMdnbIBFFinX1K+vpXLqQq4YSGH0&#10;NkFvR2CkVaOzOsupJAgVqHINhQzVdSr8vffIGCAzEBGPGDNqnU4tRnRszQwv1JhivptMwH5P5qJg&#10;RHi6YugKIRVpJ/p+WNnecRwhUIhNysxF0lUTMZxDGl0tGeNOXfltU409qsEVa+LZ7hIsDIVwPzg+&#10;ZFxY/7nRdf2QdsnYKBQr7dDIivI/Ym/SIOW7eTb8XioN5oC7NzaJ3C2bjeZ5iP/U1pjlhbXTO7Z5&#10;lYxyCmH/j87we7nuNwtxe6bPnGcTO6+i041GnP0LIDLqcowxR653nEkBnUHqG5qykJQgbmCxIUbC&#10;CPHcU2Gn41CpyGg+j8ayqqLLYdcrIOihoIZDkP/5M1elSIVl3+aMTKy7jmuC0b4n2q54yTAgWOqO&#10;Vp5JnzuxNRvoKCtODaXxk4ZWsGHyUU2+JLBMq+ULUTPUSD8rAhQAxLAfqVxaJoTTsRsAqqbcR1up&#10;ZjPvrvQslsM3xywFg6TOT8n/fT9rhmZgLwt8/AkFkvTSPN5AvBuAkfXG0jPfh81hxzPhdKK+RyLw&#10;UvDU48Rxc+FGleqMs03DIWSmwnDXfaYLEynchFoR0hkPd9C0eD/U1h1Oq1xrUxgbmDkJ2L2UwxWr&#10;elcKHStW+M4WMocGjgjPGdVinmdEhg8gHA7oUK2fVFe8BNoXRMp4tnNe9qO1nk2lQu7DsrRAuiMb&#10;03xh+RHbyHkk/IyKxFniOa7jYtQ9eIfPLx1OeX0IuvLmCBT7ASS79WWNfQ6J11LeU79Sp/mchsRa&#10;Uz+rHyvpbu6ITWd3GgYm9yJQgjwmdd6pT1KPcyxtx+8j3ZIfqnoTManym2uXfPurXHBe60yReqfb&#10;mH4mnJNoGkARfBNzPmUTWKc1B0CKl5Kv09ErYlKc4yVPEOeL0vKM+nzpKOA+5JraYwn9wM0iVwtH&#10;jmYDJDjfbjx/AOBBL9lISZLw1bmd1HGTynmmspJqOwe+Pp2y0IN4kHQcm2Mpf6YuVQMr5svhgXe+&#10;TB7TBOJOc/JmxKUr0JcL5wu641wpW0KeVbmF4pCMHbDrWiOPMofG8udZ5aqW46l51rsHUaggcq3I&#10;2/z8MgigWNafo7Bt+P7mhplh6gaG7TkK7VOXv/HA2ClnEsv7XbgGgwkBg+BLgQ7Z1A/i3kYlCXGY&#10;xZpkhi2iEuMhgcTPqpEVy4A9edaYwzPm7Dpi1WYCBRAwMDkNgFBzmnjg0YPFU+pNZ+vohzkTOmWP&#10;O8isiVwPG663hqO3sIViqWGYw0fveD6feD4Mi/xxnjafpVgzHYpzLOi0PVri+yLqwGV5dsThgRo8&#10;41azSpmOwNABXUe1+bIPSMoi2lNWtWU8wc6Qr9sCUl9N57+dPc8eXwtns+aLmMC8LkAlnMnMHrSs&#10;92UN7qbzTc9APtweZQZ59pmQcHZYYMrk8FIYvrgispTjJAeLcj7vfHOMYeOXjs/PV8g2VTrkMxOZ&#10;ejcdidaoUhy/Xcj+nJcIHucTp2OCH1Ccx2l29nEYTnhXNHlA4P2vavX5mmhi/TZUF673C68xLDgA&#10;h1fwqrnucKFhH/GoAIAav27iuLmOH75Uo4rE8NLhWMHqsqs6upefp+nBC5v70TrGZVnS1xh40wnu&#10;TiNdCqzlsAcWrJisrkEJoIR8VgBMeJs4DqevakcGaxR3UPsQ5wIb91Lf7L2nj8kzlI2OMmh6nqdj&#10;gSckkmoG06c7eHszzOzr9QnpB6Sf+Ou/+Ev8i3/+z/Hx8YHH0XE0k+ntYZAU//7f/x/4m7/7W4xx&#10;WWbrcvxxVqu3hefzA/OyJrnjGjjO7lnwfraLDDW9YgXNUieOvwGO8U/bXF1e9sjKn2OlLOWZhu3N&#10;eVjWNqtRns8Pz3w3Xnf0w4MAy3G1xdmx+6CcB7ASgf4FZzugZFUPQFWImTGmw5cMjGnOSNrBoI7S&#10;TSeQrt4o1XiVQCx44hBTxrdngUoS/Hj8MAzpx8Ma3gow5sLj8bBKFTX5/3q9MhDgAZvlFS+v19vk&#10;nAfPmO1tmPIMHs1YC3M+R9gs1hd+dg7vC8DEzNZNbnRv2GzBCvFmlcD7suxr8ax7haAdCdtUUyta&#10;M97W3MlMnsxeVOqQJYtBDTp5fV1tTx1eTAx5AaoGlfI8HSoEeDwtMPTj4yPmOMbAeR6Y48IY6nrV&#10;BOBQXabAOKb8gXGN4LtRtRGla8Z3F5xeQn9uuMbAebTwFbK56xwjbMrrGlBd+Pn6xNSFuQSy1AOf&#10;dr7GHFjqMGbuYyE2fD8OjEGepbjGBV3igVfjGUese5E1nCcZM090/I5UhCNLovwvfxIge7erLVwT&#10;jXvqtXaNYM981ihT4oTvTuxsSLY/cxsbjZpaxhMKfAqdGA2ZOu9NDQz7A/JvVNbKcm1XhyJa3+NX&#10;pVuODqxq+AKqB1VFv+3rXKuhJ8h1qmMVvzeccJLjCuVhG9vXdWR5Wz+aYwodYEYwmbog8YrUneDc&#10;r+jQW1eBOg617dB5pYzBmBwFJaFdLKqDgGfh3Nd0yIxc1dza0Hb+Cx+5ZclwLK5kfM3kQoxdBMVl&#10;pKj7rcGB/8sfV2ed0nYHbq0K2AYdGiPXNa9LZ8riqiCyJnyR7ueTzgUy/Dv5aTwHgLIcsH6XUeT9&#10;vt/4VGPxD1335b7/uhuomBAOJRTHqijzQckIwQkxKy4Jlc4qv8tLySpP2in568caoNG5nWa8KbMc&#10;RHmeslO3n/mgRUabPRODRB8zqrysnsMa5c4nxbncB3t7hn7zN8Tf2Bgm5UlQ8BaIaYUn+eEtNMNT&#10;rEA1/KgMquae+AxaGD90GuSYcrg32J7gRTa+er7UXl2v3vdGEDTA5aHBHrShyYsE6ueQAS2tWwIa&#10;Zpy7ynIHBN8VA43PwkjFbQpaP6CYmzwPmeZykXLBHIZuTKga/p26c94booq4RA8nkjti3enFtUvH&#10;P0Lp4VCzGXELozt4UchJjfHSIR0OTcEXXiKUb8E77nR4+9SvNtopX5dlAmWqlPPEPchfY9yUp+TG&#10;f4jXMWS7f33bXYkNzzOped2X2crt3vIzf2MjItnurXLiy1DjeFtjPnME0sEkDJzEGbZraSQHew6n&#10;jaRw2ebNs4KgBXA9C+8os02hi3y2bqua/GKTZSj7w/Wte8c1KoYqZWw85zYeBr/qmvI8VJoQOge+&#10;WevvSNYHl+Qn5HOB0ZFZYly/b571hwLQgjRU7Bmahl44aDSjRNuKfD9oBp048XRI830MwuwJG3yu&#10;fnm2hOpliQKVvhFyPZPL98xmn8T2Y9Da9qe7ouPG/Ha4yqubu8y5TDT64oLvOPb9+Zyt3q5MHWrT&#10;BDTHn1+4pBQpe00mqoXY9/d4iD9+A8+nSNmTegZ8TlGJUeyOOBeUYZn8EhlxroSpZvCdMBffL0/C&#10;n8WSwh3dVrcLiME1MMmDMkFkYaoHu9TwcqUJunbIQ4BrYGCEgwixisAYM6BQLAiH4A2Bh1yqV3he&#10;olGbco4cv2znyVRqzzRH7nEEFepcYzdbOYe55pUt5lbcNPovx18dLol2HMLGAizx6WiGz9u6Ybxe&#10;l0NYzKrPeUYlGt7vnziOE8u1SGY6j2GZgnSWdG/opzA4msWAgXKgd2ukrHH83CBimYiGcYviFPL1&#10;93WiOGFVaOe8WgunlYBOWEE/BACTss5kqKqQ1nnSACAy2pnsxQQuYtRb0lAGjYtyZA3fpGPNy3fE&#10;aWNmxjTEmsO3yfQPx6NmwoifH65taz14GukvfSlGT6/3G+/3CwrLKrasyRkVA3OOMvZKMZa4QmiV&#10;5o33xlrRRHItYM2CN+yZxWtl5QArEalbCQSTMHKqLot2LYUcqjbYpCImMCxp0yNZkWP69cAFXYof&#10;H79AW8Nf//Vf4S//4s/x48cTx3niPK1xIVZWof/ud38f/+E//ie8r4E//mOD2xjjsupVEcxLMcen&#10;0YBaVcD1toQ/CxikPmH7UBP6krKXJu68iuJ6XwFrQiiNdKDaWU15lUlEyrPcFd2rMix43C2gMWfg&#10;gh/9SD4htmGpT6onOTJT2jCWLX5JgZnV4IDi+XjE2TyPA9cYRWdbaHIGU9qhpvwebyRp52ZCPeA5&#10;p0F8jNfAhGLMgfM48Pbmnu/3y7OIDQpj9gkonHZtvGHHhEyzc3wc5pC+hmWuN3hGswjaMn4XgYyA&#10;Scug/VqEmKOuKO68d93ppuMa5MuMygYBgJVOYtIF4T4ikIOEv2EgkXby0RterzfmGHjNgeO0rPLW&#10;BD9//RWtH/EsAXAEUgMcTmqEI72JBQK4r8fR3ZF/eFXTxNEfVt2zJlYXTLWg73F2rGEwWjzz1eYW&#10;1wWqXn70huuaeD6feL+vCNKlDM0GyR8fH5hLHW+cvGT5ebAnrjmAZmgVHz8+8H6/LREBhnEPNIwL&#10;eJzi/Sys0e6RSg9i0DdVJ7L36DBj+ZhsDokk7NQ/mYECi5KTAL9R2kLEC/32HhWLa4tJE+9sOfS7&#10;AqU7o0ljg0/flc6qWuHmrFcRN/zcYVzUkVRqNntu+5lEG2shJAyA662uXRk/X+k4qHaSmAtOdfPG&#10;7B9Nw4Hyc5u+X0RcbgpNAs4DCGViU8M9qjSGRZ8ML45O8JI94+83aBTbgwa4wATQrKSQZadcc2ne&#10;XE4kskHKjsBwGO0XRoo5djbtvAqG3dKFrpmpmU9KgfEHTBK/RuovSTE8D5BY19BVwqmzB22qE6Hi&#10;ZN0/YSx/Zxz75hbfwP632yzDyKHVWJwA0pp1s/czXbMssupStr015Zy0nv8Cqczfsb81xkMF/7tA&#10;zb4vv2VQxyx5LsqsiysNNK5JN55wuTmN4voiKJVn3ybqS1ZokdeQoSuj6D33JeghGJONSXItZbGz&#10;vaIqHsmG0+BT4o5v9EoBy6FV0VIdQK4cQ7FzjGJM26anwwlAYpWXRpewcSdd0gmcikD9iBS6inXw&#10;PVg+PlVMWBnrAjxDi0EKlsDaOGnkArtxvzlAnTgYdKMhuVyoNxICOS4VVPH+3w5jkqvk3DkFmutP&#10;JWhS/y4AYty+bnK7xu9RyhhdaNIxKqOujNsVqQiIUfEnPXM+YTz34FW9CaDTHa00qO4bxdfZeJtk&#10;dY8wy27B+C/SWS9im8KMTnMKVGbI87ZXkQmAdvRUiIRrbnMQp5EFeLZhMrrm6yIigecaZ0Zid+rm&#10;xZLGZpR9rKcmKg5K5qzhFvtk9M6bywua1O1FvK75/jRJOCbkCRXKizLsL2z/DzgEc9m+bmpyOn6D&#10;4gyUWJNYFcnAVzp9c8w2lIbAPU0OAlXCC7DypAY9Uz7sMlDzOYUuCfFRzwyPdsy96hucUTGKQz6W&#10;XdHyoAxQCllkrhv3XmAZPiEHWqEjXk3nQqmOgd2HBncAp9ypd24f3b+Lc1RkvD1n5+IROPSswGyI&#10;J0HZ605QZV9D3uXsC841M9NTt03JruncjseWM6GaeN+R1UreKXYekPqe8fBstKqq7nj0Zyu3SpIY&#10;WjCZ8n5kQ2B/V1KAy5UgoRmGpHpQJ5NrfB+/yLX74dwop+yVbFdk/4eyBt98BuUW+bvrz6FnaWJ9&#10;x8nk/vF/lLqEPctYmm7njlBgdv+E4j7RnZtlEAfBf7FfkYVHqhnGF0HqEn6vO3TC9vL9TDvipi8A&#10;CMx7BbyNZfCyeLoOLKcl7YKxAB2KMRsON5hnaxieBXecRzRubO74zKQgvt7lV2toy2GGvEEj4HjA&#10;R8dZslEJvxH/TYcPKdCB0Sy+6G/2WRG84XI2Z0Z7EI57uOLC1GWqZNN4GDk9YU/sUZp0Iy3kURPL&#10;tMyMU3MO9W7Oxd4ZAG2Y8wqHBaDAsqrk7o6VuawU/0DH58scVp+vT3dCaFR+WFCVlRjqPF6D5uyf&#10;wrf9nHSvYjocf9agHibO84xSeDpLQkfxc3ScjkMr5gQmHGh3ZAV15Wctd6o9njZvh+6BOtzjnHYG&#10;WO3WrKJ6zGEYxMK+WJn/P3kuljWBM+dZT1Lw/Z5rZGhKBIA1ahVpsBL7BZFVaES9nAahy+hMGBzu&#10;yZwGj/J+v/C+3lA1G33OiTmWV2JoQAiwOqGeUzqsWjPn84D5a8a8rGIMZuuP+TIe1HrhLTbU7pWa&#10;iU8vkfzI/W/EXSJPgRQYKQ3+FBnNzv8ta7w51MYb85o4zwN/+rvf4R/8g/8B/+Nf/Dl++aOPhCyB&#10;yfA5XjjdQfr73/+3aPJv8evf/URrzZoOQhxjO6sc1pxQReBCL57AsDdMfzYY3uS3tJdN31hY02iz&#10;d8/kXRrQik0zGYBOc/rgugLv9wvnaRnLay7HcLYM36nT/bj/H2Xv1m1JcpyHfZFZVft09+A6Awgg&#10;SAIQCIrL9ov94r/Hf6Y3Ly+/yc+k5CWLlJZFEgSF6T67qjLDDxFfRFSdM5C9Z/Wc7rPrkpfIuMcX&#10;nlE8rW5qDjtbvTULspjTBoS2XRYLCq7LguMYptJOy8ae2jzwYvt0DmuUar4eResrWJkSPTBAm5Zy&#10;X2NfZ/QJsfmP84g9HFOsQasqnseBc1lsv+YE+oIv49VhNiwz/Y7tH07p8pFYf+DlZTMe0JqjdUnY&#10;i9GnqDWHFLJg6RXHXkIfTLabNqbBk0rohHYBbUCDXGl9scoZNSzz/TjwaJthgAtwYlh28xiWPOCJ&#10;RF8+7yG3Ho8HIMDr6xOqwLZtOI7hzY3z/NCG3R4bznNg25aASRFB7Ls4pM+cw6o0HR6LcCs6G7QJ&#10;Ho/NVY6GZV3w7bcHtqXh9GqMMSYej81gabpX040zmgU/n3vM+9DpY2nF9eLyTSc+PB44jgPL2rA/&#10;1fVvS3pb19X4vcMDLcuCpuKBBoXOid48430xP+S+P7FQsFYRo+VnGDA+mBDUaspk4MI6mSWIByfg&#10;UfluCodqFP6BHIsGRhjdLqDNhqRD2Jli54I4lUtlJm8VzHCKKJVVKr5FmaPySMMonCqgJuabzJnO&#10;YpgZMRuvZhmIr55W4svjF1lJPCxuEJBhUFgze5C0C1hQirhQPETh5ODb9dohHbCSwxgLD65kqdoY&#10;ZzCPmEJZIOL/MPLITHDAyubj8GtmJWXX8GxSYIfihiUKGnWeySjAMbNJHDySZZiYPd/R7ffnaY1Q&#10;NlkjE4DKlDEyiee+0fn/yKeIK6R7u/xetVyT+8cNq0puOIzjjguB5VNuC6OXv9Xgxn2TgtzsOZd5&#10;8l5TPBNWyEpdrkYIad+psxgpEQR6s4ax+WVO15Er5+6CBZKXv28Wvv28t3X2pvy/7cN3bPLNqcSr&#10;LXdffX00lJh4qYhnyLogcweX4d+1LPeJubiriwRxW5Yp3secxgsAlmpbMMGLZt2pWiSnPduVbc55&#10;qkBhJVwKmO/BG5to3RtXlJlHHljcFOZ8Q4zXx1ZoV+twYmf5CIl7jKcSYzU/qtk7QJz2xkQ4c/j7&#10;qQ0Q5wHRmJCOhLquGgpHDMmvGTP5dAQcYojkrQECBYDjio2MNed1XM+8JrO8oNfza4GSwof5g+LB&#10;02lNmbrTrBvkmGUseXDUFUs6w+3cesZREHjSTewzANJ7rlVKfWFWVhlr88oaTNuDgJXSlFvqZ0eh&#10;6JTZgktggc6iDGRL/En5SlgdH6k0d3B4eEgtqMGKAc5PfV0yQ1Qx2XgIxbl4uSM5wQxmVLhDeESc&#10;aDQDEXWJ03HC+3mLHRZz7CffF58H5VqcmxsNUy+6kc9lPSOz4/L7y2Pi36Tz6/ktcstfmg7XK02G&#10;IS92bihn1XWVgFry8vAom61z4l8pny9yQAJGidcYX6D8dt4y68y0/EmeWrdbFcH/ktY488L37utI&#10;Pe3Nwr8jd0Uv90CLDPF1CUeOToDZpFKTPeKGt/8MSArJdfN1VYcHZDIBhLq44L0JJIXrm/c0yCVM&#10;rwrLVixjuvSE8eVIveftJ9eBAQ77jeXxivPAfHb0aoDp7RPU2wG3AH2/7DnXJrE3c1fgiSwS507g&#10;PEhyfVgYFKR/IYb6xKLX3Pet8DCBXFa3GuL383l9nslMs1f8Ik3HU/wKOfxgl5oOb6WeRUOeb9WW&#10;hBM7rS4YGZzLsZoek05WIeH5AKbOkvFfAmuc840mKua3aTum47CPDHXbkMNKJygd6L4jodebIFUf&#10;N8QcaSaPvLHdMF3AHGUDc57YxoZ1WSPr0kryTf4TtgCujxzHjjHHtXGhmKOttYbWl7CjFIrj3HF6&#10;dq3xgwFWs06k/LsEOSRc26g8WSo9X5aygKpoA8B3kafnO4B6NEkjVyoc87T7VDDRsSyeRXscwLIA&#10;YAKTorUFouZkXh2fVTHQmwZdGiat4PHhBZ+//ewBKsFxWhbneY7k9w6fdh4TOs0pLqI453izVpSJ&#10;nNNUy2A+z8SObq1h3/dsFKgT+z6wPh7Ob52mDsPNJYzFHBNDRoy9S8MYtGfdTa/AOSf6GN4E7kST&#10;xZ21zhenORWnGlZ28GZpwRV4Tg1+BOZkOzKDloFBgzcyu1nRcQ7LXJW+oGl7ozaq0h63rGuZiuG0&#10;LK2h6TSM8PPAeQ6cHqhReJtOTyIzaA3TtQy7nhzNDimvaz7Gfc6QY+JghXMOtHGE43Wqendby1om&#10;xGrvDo0AG2OnHgHP+vTEwO7nbJy5ptSnWvMsZ0+yUxDbHJGo8fGx4U9+8XP82S9+gZ//9F/hZVlw&#10;nsCybGAARpo57E5v+PiDH/4QvXf80+9+j68+fcSyOnRSZyxWoHoGM9+2B85xmMOtW4O+c5zobXFZ&#10;PVGdaOTdUUUUZ5Z2pTodJO59ax1zzEjSUM/CPxwzeapl2I4x0FeDQumrNWI1v0zKwPjjvqDjPLA4&#10;Hv5xZINV4vBXRUmgAZ+jUKx9wTnMCW7VIBYoMB3BNPjeBcCC49wtgzpsH9NYmGFtjufFaWYgGyUO&#10;rNtmSXxT0dwxbMmcC173V6zr5lAdJfve8TwiF8p/P6cldx7HacmgzqfhNo9C0Sb1LZ8jRuljoCmj&#10;C1sljE/wZOfLbEYqTQKmaPGAgQgikED+zQavzOg+jgPrSp5r16yrQZts6wqFVaY8thf84dtvHSrb&#10;IKhaa1i8iag0ccgRdae3RCCudQloFAYEhlqgx3jhYrJzMfofOtHQsK4rjvPEcRicS+sd8zixrZac&#10;uu+HQ1WlfDiOHa2zKkfw+fUzHusLBCNkI32Ou8uO4zzDD2yQQUecv967yVmxWqTexO+zqiGDybbE&#10;B0Dx2B748vpE//qbH/81nFwFaezQoc0IEdWiOK5iDI/GhckngRCLDK5EtQ715lt0wVScxWoUQ8QP&#10;irM3Z3bTS6XYZAVxbyp4Ug4ckEQi4s03BqPwdvCsc7fdqZIRxrj/Agpv9+T9qZH4GXBcy6K8+hjF&#10;tG8EDlQcLztAzQW7Xx5zZIm4/UnDTlyp5fqYAtWTmdBRgMR7yowk24fuQuPyXWtgsxbDHZpRLqFA&#10;ZAlUh+4Yw8viI+W2ONZHHPjIjtQsiWNkaU4rdWmeTUGIEzJhNhY950BvC1cuaJE7MWcyvTmnZQpw&#10;wZB0NpEQLiB9SypaV6xbf6LTBfHvA6/r/iFpFvq+arFU5tJgib0vGVHZ4MqNj4C9MJgAyUE5zbfy&#10;fo2X0jkkaXvGkOYk3tsIWqQBH5kYbiBVI0waEZldUBRoCVaKxHqrBv2kkeZ8xhfA8K5Sm+MZTpMx&#10;DYHKZ/KWsJ7KMlOrsMXS+R3P9/kySkocNeEZRA3aOY+Rcq54BtEiA52R2ZpJCGicW4BZPu0y7MB4&#10;L0YMn1UdzLOMN9fd6VkF4tjasTZAObNkTc6nlVzaDQMompgT3hztS47BmRPLq6ohxnVhdhcDWKUK&#10;MNbk4vwXTSxdABJOZYN9Ic2S77LcEUqca8fX5XlQP8uwsULYBIXnZPp9hbdSljGrOeZig25orlAF&#10;cYWidsXEbrG/VrljKxONuEAncJKnMCMt6CX5Qp7Xgk3ucsXWj4xArJeBAupQFXk2MvgsnoVpDgZW&#10;ynAOM5zqs8gk091OuFYYNBXZN9LQHKuS2Tgt1pX/qTl8g1cJ0IyvZ3YCct9s+dCBwHpHrCGCr3Zv&#10;UmU4wS0MbUiDihmipkyX+5BjozMxOJl6OWysu63v5Is9M8fkGwK7nP9BzFdZ9zk2UjV1A1KGJAZm&#10;lc+kmXTOVD2gnF+eN7gzMdWi+Fwa98Z7bUzXdyY9h0NLMmBlWUQ96BCKNELFlE02xy1cybMKs7Q0&#10;2i+68SCwaojGPXR8TgYp4jskjBc8MzMcBii6G8968Kw8o3SQXBop3+R1nKvCf33Fy7+NNqQVvkz5&#10;waubN5eKtUz57IMpMFCpZ+fzr/vRpUDYqEJ6CziR1huWks0KEQw6df13Ka18t0O/sDNOhzzL+hFr&#10;wp5uM8+Ov6PzHIHTTx0WIC9ImQmn594dwqL3xDnljaGr+P0x8ll4Hosqy5kHHeeFbwoXXCLwaV+0&#10;0Pd5No2Wio7gNKK8P3ZFcfpjMrtLXGIFGysS1cWbD0iDHznfFlbTGPOwnjSkOYRexoqm7JFgl7BP&#10;CIJuuZbXHjYNxpua83zxAUvzoCnMRrKKrHiqiwijNTh0TVnJCCo033tWHqlnYCkUU6zEPcJCdFJ7&#10;FZY1kqQbbibuua9AizUwHOcIXvH8BJ/lHUBra+ydTgnYFctipABO3gDRgvncsPQF27qhexNMKXso&#10;Il4ubw7H3pfgKZYZbY4AwwYfOD3recyEq3AxhAAAIABJREFUl6jOfpqTlEM1MEa+CWlWdSSmyy7d&#10;YahcFlGORU+XOJvOk9Qcj1KINHR95FgoP8kXTKZ1iI7CNxUoNpS0jtfnERmylqSsFhzoHaIaTSwB&#10;yzwd58D2WPF8PrEu1vhtnCf248S6dOzHfpGhqV86CQUcgZ2XOaY7VqdDJZjDJAKN1Fm6IcFaNrfD&#10;ADhUi6oF/KCGowzY/hqOr2X5W9NUSwIzh+IO1WZZtR6MGcOcyOZkdtiSlvtxnIaBP4npPT1g5ckv&#10;cxh+9JgDx3ngOA57xzSnugJeNT3DIcz39L56NrbRtWFKz+CNKornqTjHwPP5NOgK98sOnRinQXLo&#10;dEf3HDh1oHdPYoNEpvh0AqnV6XHKnZeTiBSZwUz9CVAPvtB2LzynmG9zDINamZYdjWm9wXjahXJQ&#10;/Kx2o+ExpkkPBcZ54gff+wp/8etf4d/89jf42Tdf49PHT9hePgKYF1+LKoC+AFOhOvC6P/EP//Bf&#10;8b/97/8H/vEffoelr3j5uFnmcPS6WTDOrD6Ij6o5axtlVCpIESR0G7n3xZyCjicddnUoKxmMVA8M&#10;qAcsuCerwwyJiDUvhVkPy9IhmNZgEQZzYX41X3XnF9OrU4U+PxEPULCnk+0p95iyOuhLkRAbTRy3&#10;nnYmnKYm5jxdp/Tkp5hqC14158C6Ghb4eRxQBc7TfFLsS2OwQGkzEXaJmdJVDp/uj6pNgq13HbO6&#10;rcmr+YAMUmnxQGlURGj6r8xnJbGXpoq0sKOUvBzcZ+pU3fegYemG020BHnPkWwDG0Q5aA+FhqJ8u&#10;y4p9P/B4GOwN4aQMAmpa4sBQ/Mu//De8PF5wnlbJYZnSMPmxLRjjMMiQvkL6gn23ps2tN7RFyj5M&#10;iOP1mxwzhvH6fNq75sS+n4bT77z8dd+xLCs+f/sZL48N+35g8ebIx7EbDE1D4Kaj7Mu6sZJnOJyW&#10;eKBseDLtRCdtOWwKe9owKGM6FbAuhAg9wwdtyYIacK2A0egicTCNzg2oHhdsu/wbQOeDUFjePiQA&#10;Yv6NkQzuBsAaSpR9L28fBkTZha1Xg+jE/cpwaHzHx7LqeIDVD54fQmTZHxm0xP8Lw+KIReJ3xUSy&#10;a6cGg3hjULnxF/P3BTfD7TuH7mPgo/w94uOK+WlkBZGp8eDEd3l7/K5GBAnVQJiCWgIR5R9UmGB0&#10;ULMd6Qyx7+AlOtOJVd2hhBhXOFZFAmIlne6GHcd1sS7dvayDvcTcYT4eGgHId7z3odPCrjMFnA/u&#10;i0eT1LM/fP1Ek7EBrujdNi2N5v/OPoIbcb9Wy3XV2ZlURppl1g6/o5GYzy9nLn6f480GEt8N0ULc&#10;xXiz0MGjMcb7vBQaGI88H+wSfp2n0/99Dd8bCPlGXa+bwwL1b/rOLryz3LkVgonTDxUdKQgHhYYT&#10;8GZxASg122VoyU+oBs7pMBX+PkhdPwlnk62vXPmruOEBuVBCRpkLD4v7kj+993GTOficzZXKTAOz&#10;xsJ/UwIxsfZ1MHVM/53PlW5I4/dn1bW+PrPk4pZsGPLF0OxgwUM6OWj/vUNhUvmvTdrWw/mpXlb9&#10;nfsR+0CiyfcIrvIj6SoyQHzIyoCR5P0ce2bQFb5P43v6QxsMugYS62ArpZQy/m7/rVYaK/sAXJQG&#10;8coezoPVSNf5WyYZYytsPCn1INVjcz//XD6a5c5LI8YR8+U62NyJI6rlIRx7Yra+la9Uj3OXSFN0&#10;LHGj1NFNBKCzVwRsVMU5ZgYyZZC7ZH0eSvl/032AxIassguXK+pH8ujREVRorGbfA/AmUVKeqUE3&#10;1En41duTJmU+dm/FcWYz6su6lrNijvwWcS4ztPTybKAa0Ty6ydcC9kHKmjVWCaqvX8wsxsBlruN5&#10;hwjAQAllKkC6qeNMPSXmKGIvDl+j5lqVc53rMotjUqJyB6rW2IgNcWPt7B1NUKBDcqXeag4p+y9y&#10;xc99ygmEPlPHGIFoJ/6Yq5+MdoNkybXx/ysCS5O0lc6rpKMLLbrxCFCM5hwjjFvOWB1XnXfoZkjZ&#10;myOsfC3PY5UDFdvZ3oWLDnOdq4Rj2wJ65Ul+nui8zrtiMn528p6sEECZQ1ZR2VEo5+HOSC96Uc1C&#10;z+vup1RYzRNzmjE+/j7XTeNvVUQS8sky7bV8z/26zlupN9R5KOUa9TjFdaQ2Fg286Kv0rjL0/hlj&#10;As2cayLu3BCgTZftTpOZDb4iwkQiwGJQD1D15mQdrS1ox4lxDhzn00L2kgG3P67/Z4DnqiOZnhKJ&#10;GuRZ9awYUVgAgeKU0BcoP2/yglUSDSlPv2t4V4uXtK2B19q74BzXBAJ1XnGOgZeXFa+vT6xrz5Pi&#10;DiFmxjfpUDHnyikjyvCtiZlNMcravdqYCUO0CylGOWqditls7unAmh5gXqDTMqmX1jDUHKLWaNLH&#10;dmYVNG2i89zx3AWPbcVxiGXT0olzHsYPW7fAuACtm6OwN8G2Pdx+NIeMYTSPgBAB4HZXrrMIsO8n&#10;ulij1tOhSNhXixmRdArRQUS+aljtDec8DQ+3IRzktfJafY2lLZ6Javbfse8WgpoT5znc3zI9+VAj&#10;Q9WyuhGBA5AW3yEq0kYG762Czyiy6LmsslTqCE47S/M94fxn9g4Q55HlDC3rGtxB1TGktxWiBoH0&#10;06+/xi9/+ef417/5tQdmLKC077v7OxQ6LIg1J6DnANyZ+/WPv8Zf/dVfQWC08Ld/87f4599/jV/+&#10;2S/w8vICBaKxX1bSiUEGhY6WgHKxeM4TXXMoGd/EfUfhGeSpXCS5sMvKn4Nft+YQORIBIkLwDK8q&#10;IPtgcI86STQl9WQI9oMzpJaEeOrNHOW2He7MdOSB3hdMnKBzW2HJK4dj4C9eFdLbgrY0nIeNyZzB&#10;lp2977sHGwmr9ADEGilGQ181fWn6eZw3dAh1Pa9C7p0OycGgDINnLx8+RHb75v6r4ygyXWzcTSR8&#10;ZNO/i6QDd7RSptOnsPQM3igsCbHJAmmGOb/42beGuwMQYPXfWXBhAGoZ1MuyYN8NkoooDUzEOodV&#10;e3z48LB+foediX3f8eHDC8aYeL4+rbIBEtUF6+IQReeBJpvzGnvudLxyge25+Ny7QyS3BgvaOc46&#10;g0TbY8Nz342HjBPNm2tOtaDMMZ1n+96f40TrRIzIZpbsP8ieBMvyguN49cCPQwBNqxowe0jQYQGD&#10;pTdI75lEq5ZUu7FR7FSs64KFxyeUKAp2V76rE0v8cIZtUQwrbjIV/sgEdeWRNelkknH9dxqsTmBU&#10;olgyqxSIZCGpvgWZvbEUNBUKpVBwJS4UiRSy/J0WnELyLg4tjIty4KJM4pJBiDIyXwfqLeRnWpzI&#10;5f/3cdnYJAwWJbYvrnvEPSQe1DmJv9W86UJm/lMxY3b3HNm0wRortFCNrTxGQmFhhK06oelkb21G&#10;SUPF86Zym8Q+SsNNjzQ3CkJA1Zpu9rL/3O9omNn0goPYm3Upj6xwKK2tovBqEaoShwLiEUVfM6MX&#10;00K1pbESAQLuyeVTnCBu7aVTjsw7BbcWg6YqmW/22i7wvFlmgZJO7Hl0DjXuLZWRojzMOaMJAaOX&#10;Qb/gPgCi2cAh50OavB6yy+8lxwoR4GSJ1f3eYiSFRybv5U8tc/0uUyOeG4+u2VLOH2I5udb+6umO&#10;PM03kE3R0RSaX07Dx8tfpEGdTglY1SoYsJG49k2TRmXmvKBWDDDPMJdbErqFS1awZmjUZF6X710J&#10;PNl1M86E0WBPXugKbqXqoEkwsziX480+xFCTLhHryCsUQGKr2zlzfkv4y1wEAEAL/qpQbbG2ua75&#10;vjinRRl9IxdAjoAQbDa/Wa6vAuDt3VdiSB6X84wdDAcUaZE8ejALjtnGKWCLQgXQQE49WqFoLoMm&#10;2IujymPUM8GRCXlpudav4ZIq4b8kK2TMAUoMx7yR31v5OaBsgMTdqWdZcHtnJSSuDx361/OqSL7J&#10;ct4gkZYPVVWwuVnIJkU4Hd7wawGiiqLyi7KOEfjWt9/WqhZ+0zh2P5dVv6kOU15f4SZ4zXv02tpN&#10;5kjhPGRPocdc35n7Xd4Z84/JXU5+ONhVw7HOCgNWO1B2ZMaTrfnS5Pb7HGjKv4ThufrxtfzIQE5g&#10;yiqz3d93PoYDUa77cg/+sgyfR13je82zhiLLeR4FLpOKfOR6l/PFOTBIaVvvPJq0pjea5HNqpn3R&#10;yYefaRH1tgnGtUx8lYz5OIAch49rVqdW4YtaAoee0Q1mBNc9Ia8tQog428wopWHGd7DqxZfnSouF&#10;J1zWLfhgdbD726cHh/08qKTTN4ZLfqlAr9qDzwtAyAfc3+nr2QoNMNNIxIv/qRYU2rqcWaWGI9F7&#10;RYJ2TA+YUO+9wf2T0AXU1zWfl3Ig4M1gvBrKegsJfsoKxnr4tOxZ/EKuz04mnZWewc0oe6RkeWtZ&#10;9/po/yL2lLo2EA4EjfIFn8vMv3MPqJZJOef8y6UZqX/mHBCd4fAWcWeXy8bhj2m9m6NFF5xzYAH3&#10;1sbcumXxr7K6TCTfHQ41eQ3wVB2N+1Ao9jZKt0EgXn1Xv2pxbkJ2xpyTj+c5cp1MpB71Imf1HX3t&#10;JkdYOeYPZmb3VMu2XlsmK4XTzsewbkvKhjkcH9yyl3tfADV6tUpaG/s5HDrCS+RVFevase8DvUlk&#10;d1KeT69Ksun4OszpFXyIa0SA7bE5tMeEqFeu+QKEnSMp06M529TIuoZYY7tzDjQ1inj98oRu9u65&#10;rAZRwPXtHerQFITxGRd91/luz14EIsXpqa7PeCaoOYxYMCmY0xw3h69XVBB5kNUc2Sekd7w8HhAY&#10;3CngWf0iOOfAPG1djuPAnBOv+6vNZ5pDjhA+zN6FWKbtujpWMPXE4IuVdiXkD2lnDjVnVNlLwB2v&#10;XJ9JRmr/JmRKlUt8fNWP+OfYj8ik7n3BY1mx9AXf/9738Ms//3P85l//GsuyYGkN22PDPA/MJtZD&#10;QFltNv3+juN4As3si7U3/PJPf4Gvf/xj/P1/+s8QEfzTP/4OvS/4Vz/9CV5etuJncNmuijnNcTgp&#10;y89M4OT5rfYNMeIZiFCFoyMYt0wu4LJG056T5rq3yxNWtVKhmqoY+yg8Jf16qbd4rzVh43t3zvfm&#10;wUBxrGrnqfBGqkzEgWeGq0Fi9MVQl09W9ru8XdpSNGXN6gyvbtNpUB06J5ZltXPZFC+PF7OT3Llv&#10;UDNs6Nmjqav1H7KGycysVyCz3Mmbfe6qVlmxbZs5433/ZFkMM7x3LI5tz0a0dqaaV3bkPrTWQh8x&#10;SlD0tVu1QPh+Uq+086roi/lMWcli8zNfnGH6G274eZ4WLDusqeSHDx+wHwe2dYWIYH8+47nmvzP4&#10;YKvEMKf642FQIAJz6O/PpyWZTqMjaeaQxgS68/XF+fG62TqYE9+DDgpsDtUCGATz4/GC4zhcR3Vf&#10;nMMnqxpMi7TSCFbZb6Bh3w+rUHFaI8QVoZkBwevrE0tf3L8oBo0D9qgy/cWCgRYYaK3h8Az+ZXlg&#10;Jc90H9Gjr4YRnoZ5dXw7s3apoCGEk6HxvuvnasAF0QUnS/UtlAcXAkZMgnyoemRrBii/lbtQBUvl&#10;Td2gvvmX4JcXBVqjjtEUt/lmzGX2YJOwUPT9eWWI/kNT8S2GDQ0flr6HlI1VyH8FNjjyGq5LvMWJ&#10;y5wuLa6rETB7v5V2qE5sjt1zWdciUOy+dGgkFpU7xgujF2S2OJBlTb0t1/WYenk291rVyvDXvhrg&#10;fXSrpeMCMS4KN4gxgW3dyihSGDZpjmtkB25/7tGEA2U1feZxX+xl/E7fGB/EOQaslK1mRN6dwXEQ&#10;415X3gFEI6270Vv2tdIFFaX7J74tCu/FSenEbvncoG5yWTdWClxfoPEdMXoVhrNL5Rj8jvdppd6a&#10;KS+X59Vx5x1xwooRldzCXinl6uuZoYF0s4sQjvXyMaea3q7x74ygAQXaZFAg9+C6x+nOzmfnbxQl&#10;20yZFZ6NuEwA5jWVDuiA5ZiumRZipXpypQ9f4HjffXX5MW5RsgNFgNlgXb9TsQmHVSg7OW86TEhr&#10;/98+Zaxl7TNvjcEmO39RrQStJFQIRKFTgM70qCy7I/1LGNQSHsKQU+94Fk18UGEElvQE3/DrbvNW&#10;xF5q4TP2XSr1dznJLafxygx0gye5Bdd4rt8wAs5nmsHq6yUqsbZwp+89A408UctP0Z5f80rnh+Jp&#10;r411phC0lg4zAOZTcieQunLTRNCmQhvQuIQSP3wJqZjeZtcSS9O2nXIv+TbPHekynGRO3/mEcirI&#10;M+h8LYHua2Dyllkajo6r/K33VfKqv/MdDDkejgaOFS5vJWUr5/W+nMi1iGX1uWdTc866BueuOsnb&#10;51/5Ot/RHHZkEl8AuKxZ1QcrrQf9Tv6+rg8K/ZEmFIH9wD8Kb3ITOwGDT1BcHYRvj7Zwh94ZM39m&#10;EkED+ceMs8HnkLdzJ287wmUT6niF63m6ucayOv6lLVDA3tj65Z6b3BBr1gq9OJCLwI93RxbShS+7&#10;zNScM3XrqRoZmyIORqMaz9bpzlmHkumeJZ90lQ7uZGz2P6tuqPAqt+ti3LYGAVHCKzipomQr6BCy&#10;RYiAtXhFBQiBYJBKsXOUY61BinOVOxnjKzy2hI/jR+qZAji0S/PkiKzC8AzcOcMBxlx16it1Z0Kf&#10;UcR8upe7hw1WblL/dz7rSol3fS5GJU7TtJGUEoDfo+gOnHCLZ1RbJ2QzLGlERbD0Cr8E6Lw330y+&#10;qZrOGiVC/C2tO5qNxZlJXc323J3zStmNN5/gbz6J2HkmusCbZw6HrzhOLNOcGL0btFZvJ9QR840v&#10;m2PKEiZ6QAVIc9SYBmAKLHhA/pV6QIz/Mk4/8+iXrybPOyGykJyyt3SkxtkuOnnwGlD3SF4Y/Pmd&#10;z9J6ZAqLwCu5LfAz1crQyZ/6ssaz180c5A9vuoY48+bkHoc5xkE4h3lCWsPSjB7W1fHCBXh9voYD&#10;WCEO5eAyUlI3sukmkdBBPt25zqZ351QrDIBV3izd5XicA8vONlgXwngpxlQc+4lzO/F8Pi/7ZRmJ&#10;K4YMc1R3AJiQY0Hvp+kzLaE/7T057jbT12AO7sOzQG1MhGDpjr1Oh0YTcxwJk7/8IXQS0SHXHXe4&#10;i1dTzGm4vO4sPE9z9I/ziDPAJtfWnNF9LS7Pz9Oco8d+uMxyaiQPJuEWO89gVDwIAupLEokg04MQ&#10;dI4O5D5zXer5mLAkGBFWcaDArBhG8dIbtseKdXlgWxq++fpr/OVvf4uvf/w1tsfqUFtGU+vjgf15&#10;WCM/8+h5gMdk5GNbsQ/DUu+949E7/uzPfoH/9H//nQ9z4nf/9Dv8/ve/x1/85tf4wfe/B3jlyRwj&#10;aCnhHYuMVIS/46Ivkqc5r6Rco2YSkJhl3zMwNePh4jJ1junOQse/x4ysWChh72bQZyT+kVoVaI5r&#10;fo5pGc0yKHZNrk1jspYnYfRnTYgX10sE67biPE6HJhEsy2rPdIig1pgoi6yK9XUhvBybK8oYkZFu&#10;Z/FwfOmRVSAAzuOwKoEKGYvUgVkJFD3soMFjmQTKLHrbPnHY3nz/0jumDmpDsb/DA1UMmM85HWlg&#10;xvu6Q2uNUy1QtIk7gLM8sTW7ByIBz2XQOYmnfRw7mgg+f/nWklN14DzM4avTeKvZ1aYvL4ut1WOz&#10;TO5lXWwsgGVTa7OGyOg45gkRxXke2NYHTp1hFzy2Bz5/+YLeNPjUvj/x6eNHa8w5co+Mn9n6HOfh&#10;+uHyRt+iDTPmdGGqeD6fqaN59QF7eViwbDqks6KLyylvmLz07Nkh3QMlIuhTMfS0Js6LjePL6xf0&#10;b775yV/HIa1MqJ5cpMEVDiwBIApxKJX8pPFdo+F0vmU0W0IZ5ieZQ94zZzLd7ko2baxwzDTTRsL5&#10;6gyUyjMRqNStTfHS1NDrUP+SmoQppSMULnM0moCpjlTOgJHgioIAVwqmR3XsDXTauPLMDICLilqd&#10;BKlsv9mD+D0iEnt648veHc9Z7EkjosndI888sLYmFLDEeAI8yl5StRQakSoqVuy+rqrRnZvZ4LWR&#10;pgiVO7igZOdlh9RoBoHCRlyL4/b11iPq3Tw6tW1bNrWBHVBr1GA/+9IR6Jg0ZFqHNGusaUqAd8cV&#10;YxSCdpkLS5gNLsiU3GuZGwU6DdXwvBm9NgYqbte3FII1g5pGSWUOZvzYHkZzoNjz0mzNF5jOJWvM&#10;0i7nhOcJQVl0nLcQ0Hcjq47z/ewbe/glgJYHomTY8Vl1bm4chfIsYQRHRhqvlZJdeIP1MZsgeU46&#10;F8q4fP6x5vlrqJ5xr2o2BOY0el8x9QnoBml0wqjtNzPfilFiUeiB3r1Uiim0yqAjc/ptLANmLxm/&#10;soFNSLzH/p28wQQMeaorJeLXTkGih7qjEGGOu6Kh0UCLfNLgtcVpQVBpgEoEpEgEoYkYuxvMMJ1H&#10;psoFrZHInenMFC/BB+M5yD0KsmLGtDTW/JIxQyBYFj9vCqhMV8TteQIzJmgZMoJPZ3YIYkyXM3xp&#10;ygMgzzqfYfvIqhjKJyryFsTjIyovj1PszwkeKxrOIXF8ycL+/Vz4e5rEOHXwGLuzjo41AONijOdg&#10;xJWHLOkkr/Tno55F442mAFJ6+ow06bIJvFWS8TlrrJkySEQwi47BEu7k0V6iGRmbfsbIH8o4EbLe&#10;n9fK38s9QY+kA6ZrU4/we8OBE7wW6JDAKuc+cc9iLyWzwsO5XxyNnAedysy4kWbZM02awYgU486C&#10;ARK6AZ/BNUrnpt8DXPaRuL10/vRwWPlzQHp2mUS5I5YNKE7kSgECYFm8nPQGJwHE8chzBUTVGPeU&#10;EAe25jP2g3xIbvsZ+8zzKcbZZqnIyian5Hh6wW5PZ2zSA+mSczQSc7lPHaVRByD34p/pa+30xxkE&#10;TSDlWaWHsp7k+xqywlYwMLphe2KBQSYlkG/kM+OA+x6Ze7EEo/35NQDDrDeWchPuZzqWqWXbw6sx&#10;1KBoPDOdDd+aZ4mz740C/kzTr0SsKs8SxLtBv/jcpLFEOe+HVLzsFvuV3m/EfaQJwwfnmTFnIbMn&#10;+TvDju2GDezZonwOsyRDX+gmCLku4meLDhueSQsMmE7fpbmRamtNZ2MEpILPGS8HRuDWwtdYwExx&#10;D9yEsJCQs3HGqs7iOi+UvQ2qtcCsYfKnFrI3JLNYckADHUtqI9DMRuZ5zv4X4tAStne9udP2xp8g&#10;nlWtwKxncQ6qmmDQhTjjxu9bWj8K13EoTQBIjysUAummY0R4SmD0GjzF+xo4dqr4g4ea3Zo9EZxH&#10;G5fC4hl0vS9A8wZqMIfCmBMYmtXE0qCtXSpk5jg90w04h5Wl045loKtsc9DthVcVvh7cp7XQAUw3&#10;KbZA2Gh6+QHfK4V6L4lZviT/nZjTdchz4JyAzNQNpzrcmaneoYO33jE9884apHUsfTHc2tOzWJut&#10;27Z0t9dsvMPL/80RbRmkTaxCeJxmx82L7VAWjWdWBK273evj2tYVAstEVYeKO8ewbNfeCt+369d1&#10;8zNr8IjEnWWlsO2nw5X4Oh5eyj8nMb1tTcdUnGdiNj+P0xp++kYzWet0JzRgWLvnyeqCjjEOnGPi&#10;OHZ3ngH7cXimugVMz9Pw58ccOMbEOQwqQsVgKvZjx36Ys2cq8DwOPJ+vlvENw2iO/lDTxm1y15xE&#10;XKCpivMYnvzkx0SHM6CGOQ87NZNOKMqb1Kl7c4c+ZZXLAUtya5557NXpc3r2cQOU/Xzs3i6mf/TW&#10;gIW9Vcxx2MUgK77//R/iZz//Gf7X/+V/xi///M/xox//COu2urNOveJS0lGHCZ0Da3cfg8MwqHTo&#10;OPHYFvRmzt2/+7v/B//u3/2foQ+TTv/w7Wd873tfYdsWlzcGb3Kce2SwjmFzsSDNCcX0Hjkdg73q&#10;moL40SLNGlSHnDRHbDSyJ0fwuVBmjjlSVonBUbjiCvZrA5h9ng1MW+tFjtFPkJV6TKix94+oYBXX&#10;5awB7oL9GH6GHXKo2BYMCk1vfCliMDvUK+z8zKgcA9Txz82xyoqTGfSRZ9h8Ti4jfL5zDDz3HSbr&#10;mus+i8tVwuCcMe9IyaBuCUL1qsE4NWv025o5pgNz3KGMTP42tMgpMqe/oSOYTW3wPj10RfZqoj7Y&#10;F4Ogenk4xNIcWBZr2Eut+TgOwOn9cFx6k3EOtwLr23Cc1lR0QqDzRG8rskejweQ8nwcEE+OcWNbF&#10;q0qMvrZtxX6eeHl5wZjiMCuHBwIQjTXHOTDGjOqYx/YwuCuxuapOa8jLAI77aQHzR45pNQygDuR+&#10;w/M8gw6lCc5jYF0Xk5VwxALaaM3Oy7L2sHvGtIaa0hacY+LF5yPS8VgWTGU/Svuz4PZ5k7HqhyP+&#10;CWNowu+EGbNFSXXFkE4XXlp/1ki58cjyToTLx2+4ekTuZZXqj5PrI8pd9gwb1u2iP/KhozoeVm6N&#10;8iwqRPFlUVz9fyy1vw5wQjWbnWjc8P6zrhOrg7G/Ty+vlCbomhEoOjqW3qMZCMsN7A3XLFjuvTU8&#10;aWiM4k4rsxBXYGuEHs7M5klmwlIHm1iFRaGzLB1BHoUfeQ2dgTVqx8+Y0/GUzgutmtA1B3wIPrDJ&#10;gSvqjQ1rOuDOB1sj67p8nqcZBqFoISoIhBmoJRPh/d1JJ5Hq22/lTqTv3e3X1IwOflv1waQvzzqL&#10;c+HXvvN88TlFAyYFWJZb76hjj3e+N6H3xn87+7cR3OB0JO/zexhcQGF6KOuQxhIz2d7OtpgIb75L&#10;Rzmf41h1VLzuc9IBkQUIPPncI/LD+2JTAaBCYde9w6TwPh11BQaAqW5gFefj21V1q9pEvAkVagVa&#10;n1/fdBv0u1tbshDe4dFX2pR3rqGx9h1n4Z25c5ZULi7jdkKMDFOfAvdiDM7XjIp7w5kaWEBd0jKg&#10;HvSZlTFxPxhSKEpX/qu8g44wPjZ5VM7S75XsRVDzY3OYkgsV9O4UHVAfzCSeiMo8MdpBA7qmQ/Zy&#10;iqShRa8BrhuhFXA5n/A9GSwjTtYflCTg/vh5nMxEaHG2Kc/pton51W2Q63pRdl6y0PUtycqNpq8O&#10;1Ss7CjiTGy+I73035nt0Es92fuwmKu4eAAAgAElEQVTfm2E2U22p+x7rxRwfG9TFCcyBljnX31ep&#10;I2CGYspu6kZ1RRK2xddGr3xO66ppT1YCQV+kXAFUR3v91Mx2oGaAZs+IqDhT0pvEniLWqu4fmXNx&#10;XABgI6T63twTv+iqLr7DcyWuj62JdSmntoLUx/4JLvsausKN73F8SiAr8f0sx4Bj8fNscHFu6Hqw&#10;hjpdcwc1YNAozOwy+77wV5fvsaKhSwBwh1cL3S/HG340r8e/zKZ4YJlNeQ06MdAARCBQaoJHldk+&#10;d5HyU+I971DAZaSxP41OAuR6IZ3XllAA1yUHiG+frDX5iTnPOT7XGJyYAlu0/Mk9BwIDid+3ZoHB&#10;dwTeXTa+d5oy0xIO/xITt/3OY3xZlzfvqrJTPAsaHnh04dVFvDklYA5wCwyHUeLKQ82+BfI8clh8&#10;nwDZD8G/rDHY/I4H2nmAz9vmNt/nZ2FTeuURkH2RkPTpd9la3+HnuGrSInirqtj3J2Zv0KWjD8MT&#10;bZoNAaMXRWEHpAPqZjXrnYFC65F0XsdWZdiFt0QIG96SImRcBsHsf1PdqZ2EgPKXsjd5rlhtTDly&#10;SQqBZSJL02iaShe84V0PiDuRmEK29o5zTqzbFtiuzYP24xygLkg4IYgHy0SsKaZYafv6WLAfJ87j&#10;vCRclS2PD3GALwFHIGUNIT/GTB7o41jc0S7i8CIQtKV71qGvf0m6m0PxfBqGNKE2n89nlOhv64oT&#10;5sTsnnFovYAaWu84BGC135zp/I1K6jExxhdzcKtl61rgw/S4qUDvCp2vGJ6dqnNiLnBoBE/GYTPX&#10;IMwRNtGuDq/B9XK4BJ3w7H+1d3k2+sQIO5y+g2VZDOJkTpzH8KQAJcpRNICtOg3PtR0R74HiDkRz&#10;fNtlZoOOyMAVz8CdmvxaYIFHKIIXtzGwrh3HGOhLw4cPH/CjH/4Qv/rlL/Hzn/0M3//qE1rvWNbl&#10;qsvSwVvOB+F5TBcx3V7H4U7BI+jqf/yf/ge8fPyE5+uOOSwA0HrDl28/49//h/8L/+Yv/wIfXh5Q&#10;URznDvga0oFsgQNC1Jrjfd8NiqMv6YdYFku6O05cdDvzVWg6s2nrU371jnnYwo5zGKzPcZg4V3P8&#10;rutqTvw50KYdykgW9bEa9IbDFXlFGm3YXgOVSKgOBrDWZfH5WCa5BYTMZraMcgRtKjTuM9z7jqUb&#10;gFlC8FqQ6hwn4HTJ3jQMYo0x3LfFZDMLVCqQAX93vs45TMci0gAsQVVag8wWZ2jqhHiW1nkYvNLo&#10;Fmy2YAnle+4Hk2QISzcdXqh5QsuYI4ItU0/vjdAg3TC4CV2ybQ98+fIFLy8PMGhKqN51WyBi1QZz&#10;mvMaMDn4+fXVMNjPA9u2YV0XD2Sd1lhTBHOKO9sHIDPQFtbVGlQqEIms1sOhYTpuPq0127N5ScZ5&#10;+fCC4f64z1++WHPd88S2WXAE/lzCNzWxfZbW0AUQFXewSyZWTuP3pIEeFTbZn2j63itlHQWk66GG&#10;EGEJcMOb7hrUjGPeh29FsIROUjVpvP1r/Iob7wpWOpalGBOuMbznQAmrxgVx+T27ntI2ZqOgCng2&#10;/JkXJVI1LpHrU4sdlIrvW5UhrqxDuy0BHb/1bi/yUzru/JAip2+H1jKZqbin49k7nMLmHiMQOgqp&#10;EL9VmasCyHmd54ltewCdUWwqCQPDv1/XFY9lM2Uh5lhLt+23xG6jcFOPXFJo2YHI7CT1JgXE/iZ+&#10;N8tWrt2ULbnhPEcYz1daS+bC+/luAK6MLNi2LYWFmHBvzfGFerPGDW400og3yARxYT+8VIeHm9Tj&#10;ZR0+vulMWFoycVC4VgoqSm5M9LJnb6+vBgZ/xKFWrj0ArU7JpPL3TaFU4t84L4vhwSyVVhVQf4fI&#10;dXzVeM/z4YMMhT7Xh9nKfKb4HnEufFhMCXm9eFRdkA6VukphOPFPXec3fAX3bUgDIf6XeUbvXW9Z&#10;692zro0fqeKN4l4/re5bS2gUGkz1JaHQc0d5jVtEnoOY+132otqA6oai8ZMWeyj3OcmV5srKX65L&#10;Jxx8k5IHZj5A3lMdvSSdqRy54grVQLlQVKtKI+/waQXCgDWacieifRHVDs0VPMtyvNKMya2yeLdD&#10;ZLMauFgXLlhEQT9nXK3IssQ77nv2oMi1vtAeAMgAaUpYSh29H2xedJaqCCIqxGPn2JnqzWrsfEvQ&#10;iD2yxW5dnYdUpukAtJvUH04OorBqLHBNHS5FY19zXuI6gdEgQEdHrAD3gEKAa+v3VlEQvIs8iW9L&#10;Erh+NI2xi4OGtFSvd92injlfihirCgFQmKUSSx9zCwdDzEnc2VQ5L8dzSzKI3+c8Y+5SHW/UCwj4&#10;YvdZV/dhsh7l+VrJt+x7VMSh8C8NRbKLwyioQnqOjaO6sxBmb+TvUlZkzwNmU5pzB5xv4VsxKJGo&#10;IJLLMy9vRg3qhI4UvTj4VMmzUN9Uviclcq+DBuPdd71LAJbTcm8KvaY+dpWndBoIUPa0EFqsWY6x&#10;scpEE5qOwe5wmPn1hEYC4Jn9XGbPtI5mnOVMFX0DE1mWW2SaOD+dZazU+y+9A6ClAsJpKTKri9PY&#10;Gxgz8xtSqhuY8OCbkL7XElT0ZwvEnCY+vy4VZoYBTDvd4qnJTaw6SG/0JEBmk/n+qD936IRK6qdB&#10;T1Lm6sGdGqYS6j+OhyzEZk9vezGmEZVV5JTmgChsRQDIjEoajr/d5pGZ0077OvN3MNiYcFgn647q&#10;MBfxXAhASVsXphyDYhJL7LHz0dBTc6jx16xsI0/JOd2hvCTka/mU/SNS+v19NXjNPY3BK4M+xmt0&#10;TEin49pk9nEcUSEkEAwdmMNL40dCv5hjxqodem+WAV9stZir2hnhENtNb3yL5qmmCzRFRzZg03gO&#10;6RgR1JCqM4A8vi4+5Rt5x4zfm1NqwdQTE8A5p6UDiWf2B8SFr6FIYKQHNq9XYZjDKc+y566DiDe0&#10;33WY/Hg+DxznCZ0Tfe1XwkyJH+fFxJifcxHobGbfaumNIIAs9iwmcKmm/SgwvrP07vjSBq1JO099&#10;XmPfndws03tvuzlYlyUqnaCKZV1j7qzEtl15Kx/XZQVgeNzHcbo6N9FlGLby2jxLe6JPwxe2rFdz&#10;Lr6+PnGchzWEhWJp3aufPStb4dn1tmH7YcKHcoArOqdDjHlgyRySCZ+q03wI42RGu9vEQwGZDotR&#10;+lxInjMGRYOW/XwsfUPrE+epvjfmeK/9qixY0oOHVdoFHZgCrL7OP/jB9/Gb3/wGP/7x1/jxj36E&#10;j+uK5WULe4uO3cvp0uu+0PE64U5OsYCm+jmRtuDHP/o+Hi8bvnz7rY/H8M/7uuI4Bv7jf/w7/Nmf&#10;/QIfPr5YFu8Elr7Yug7j8L0bXMe+P2NP55yOZ9zcJ2I483QqS2sh26aaT4ZZwMyWFZHYq+aNRs/j&#10;CNm67zuW1WBRnq+veDweYFNJkE+o+3w8WCNNTOcHYVMsMatWsokI5jliTwTZd49VEfDf0RFKe30M&#10;C5YtfUn/Tu/GY2F8I30/gnXb8Hw+0b2ZYmMlgQj243CbR2McFnShbAbEM5qjctMhk0heDH4n9JSG&#10;rFxWwwt/bJuvj3rFXNGRfR8YGGJQ3DLIG+a0AERfFsxD3YcF4PQAhDTD5e4Nf9if+PDhBccwPtz7&#10;xLo9MMaO7k0e55xY3Cn/Og48Xj7g+fqKl5cPeD6tkeRxHIatPgaknRin+cHGtCCbVUxN7yFo6Agm&#10;+ywoYdDFWeXQukGpPJ9Plxm2b/v+jADasth9rQHP/XlpAjqHRnWovceq/ppObMuKb798gQgC6YGI&#10;Eb0veO6vWMUgjiaMxvrS8frc8eHlBSersFze9r5i378YLXSBjoZ97D5H81Fu22qwXK2/zQi/fug4&#10;4L+onPi/tIqsVD7o6DFlzFlvNehA46wKi6uClCYKhX0dQ36aiMVlSfBGhZdra7ZzZYL3qPjV4OLE&#10;6OTlv/2pkvO8GojiyoVdxrKiUFt1YspM5T7eb+s0UcqUy4pdhyTxbn5OlkJ4JnjrDsfixDlZogEa&#10;wZ695s9b18KoVKO0xTLDJeBEUjZ5FMeVnjEm1m3FQcB/nxedM9WoB4DjOBMf3JWS5hkDnHfdH6GR&#10;LFnWas58jXFt64rX11djXPvuEbgJwhMo1Mu7OxQTfVmC2Vqk+oQKu6W7oVKU7DncyaFqWeLF8A87&#10;AM5UQUPm7oque36xRP7oxwyqt/QZgptP0zwvCs2S0HfophrkNCpt9HlmE9rkWtLJjLS6PnVMFFKV&#10;f9h76rpp7i2dNCBWnb+FjmQfAw3Q2wvBWVEh/GPLya7P4grA1WjINcnHWwkmFNBZSpYVJXvunb1h&#10;BD++ymwmGo/JswA2yoICbBXUfHwVhkQBx0DWWCNrxuUZmc63mQFdqjxvA8wp18bA94BNMLPLbaSS&#10;O0fOZ/IM53y5ngAucuGtwVZpLVZPPVOqXFcvkiaeEJAZQaGslP3N+d1NUBeiriyN6VH7mHXSqPoY&#10;LmdCDd+MAZw4b1KMSC4Oj3448NQ2O5oABjPJ9fSzkL+cwdfGnECjLLQ5h6NErmeaMpEuzqisqWtZ&#10;5G9zpSP4MTywxQEqSzcLHTUqgxJrdTFsLu9CLJKAlJUfQ8Gp917lPJ8RGHxezn79XOmMeIThNNHr&#10;UsMzO8OFyKoMyvygQyAyKblynmXAIYqfbaO966bSgcQ9uP+xZ+S/FXk+CcdEWR1ltmAgQp3XZYmh&#10;OlZr9mrJz+J18FPuPNFXpVRY0I9XecXFieXnmvNjMCyzi9MBf50vHUm3d/tvKDMigSDeVzTRkjlY&#10;dbswWoLykecTiIAl923OhHnhHEbssY2ny9vxVr4lEKATyiDXpMreOfWy30aS7shF87WugV86Ye0q&#10;qqd0fqSfLXV17pUZEmT0fp8bvaz2YCNDwk/VZmCc00Q6lswRnhlmPjifU0LyBE8ROzPpPDeHBaRW&#10;YNIQlTh74meLv2uSf+50ZNUMvtPSsrEpWa/edImiR3EczYN/1IsudOpHnA0ZIdavwbC4rex8SPLY&#10;5rtZE14IQcNPNJD0/6LZpSqmeAAkjk/y0BL68LUmryB0ngZ7mpOuZa40oXgoK/x3qgb5Eb+W/Jpr&#10;KpSH9TvEuWbQv6j0Fhh35bj5ITJ33BX+jZ+oDKSuJFbpxMSKundlIRHhIqc1ABlk49lThwloinGe&#10;3sSrRUm8NWvzQNDUcGpBC99q4tAElsmrqjgIHwD1fuDJg8oix/gQOoZdwzNr2Pc3vgpfBNQgHwrf&#10;klj7+hOTCSOV95WATDO9uVcbsewos7EZNOm94xyW6LSsK4BpDo/Bpn8OhRD03rC4vTU8oLC6g2lZ&#10;BE1WnPMqs2la3G32HLPDbpG2T8PXZnlHOA3dycj1eDw2AGa/PrbNsYoB9JQXBuGg+PLlFedhCWbL&#10;kvBlEOP9feno+w7Dln6Ys2uYA2x6tnX1H7zKM6BWAIP/AYbjKje0nY0vvSGpO6z70i1pCyjV0MBT&#10;D6zrAkDSOR6ZsEkLth7NG+Npnk3X2c5jehIb18md475/zA4WbTCsaIcdvNOgwhLGIPCUFD+a3o/I&#10;IUgZ0GGj6O4O0arzhC+iNbRlwfpYrZGiDmzril/87Gf49a9+je9/7ytsjw0NDctjs3MsZgcd+wga&#10;qmeDNirty2mCz3UMC3bNM6vRH1vH1z/+Ef75H/8FTF4REYx9BxT4/T//Huu64E//9E/MXvT3THX4&#10;Oqg7mhu2dcN+HmY7NnvvGAM6DM5RYA7AqdOqq5U82g5EYKN7Q1nqea1ZMswYdg4smdGax+77jm3d&#10;DHZDDTO/dYSEmOpY8rDqicKO4jOHZwGpRsDrw4cXczCLZaw3Mb/M9PG21rCsC57PV2O5RY+pnhGb&#10;j61Pj8rBhsPhOfbnjsWz92mLWCWFaei9dTyfe+oIzdaHWeHHcWBdV+z7HmfYEjRPwKHFmNxQkzZ7&#10;s0BC6x1/+PwtPn365O/ocT5DiXQ+51TkwSaEv29dV2tOuS5YF+uRN1WxbWuMdZwnPn38iNfXZzR/&#10;VQzszx2PlxXjGEBzXurj/PBY8eXLK5becD5fsXrQwaodzOHcF/NfTQz0vuEcOzBPfPi4BR29vr7i&#10;8dgw/XyK9+Zblw37Yb0RDL/cdL0xp2ez29zmtIzwDy8fcJ47pirWdUEEyyE4T8PzX5bFKiI80/71&#10;+QxHvGHrpw90zNPGNRXHeWLdNoNVGYbkMEZJ5lRAumA/D4P/GRNjKGYTPI/TfaHAuqZO23tD/+ab&#10;r/+ahMgItymagDimqnijhkuGAZkslduiDtlzyGQzG7cerovfCTSABCIJyq5u3Nm1EthoNGhoGIkk&#10;LuPdOG7+l8CklHr8/LpwCodrIAiba1Ou9vdyzZpXRxZhLbk+kTXAAYmm4u4ZWU0ts6LFPBQCc9ZC&#10;BphhEuVRHp0VdtGWjM6kwp57CjUcsHVdLsIOgBNRh5Uo9VijyBbuLXComm9qdfC5nhpMrrN0xN9B&#10;vKfacNPWlNjJSPyqsu+XBp2S2I0mPKuCNv1AskEFiiNEoGJNO87D8KBIrqQbA9ZfYl8tOo3IaBcg&#10;BYMiyooheENHZqwhMBuDipzmLv5uN6KuJkQp7UUaAHHEWjXucg/vBlrS5ZsR4v6rXGtbe5bc8WJB&#10;NdCpoiMOMDvvIr5zg5JnkYITFIII+uR7lOOqNpDmGOoKMcpriszwkk7PLqOiM8tY4r13Jw3H7uaE&#10;poKkcY0bHML7xTEoJTC9DXcxM2oVFlluPIc0OvD+GELZsxH5WpkSEPi0E+FQ5DrClU5/mv1eOB9z&#10;VTDnUcScAHE/jN1Z5Q6DJXYdXRuVz8LPXyjUQYMt2HelbToaLHHY//NsZzrz0Fhmy7Hd+bLnexWa&#10;aHA+gMJ/uZbiwQM31ERhGGE2eadJcwDGSkihbR9Lbw2nUnJYsxomSypSnhiPBu1pVJkR588djw1O&#10;k46PaHPSkomosYh2/hHrTyUCgReeRrOI4FR3mTj2paj/HRpBmooX3byUlnshfRqGLjyLE4hSVltb&#10;39PStIkGFL8j3wWAxHE3+cZmezXow/OV5JVOlaSv/MxC55eMVZ9X5bUKBJ5gsCCnTw5ySBpcJKbE&#10;PYb7gdJpcHGy+Xryj9GlxnpGeXMzHmBquo/bByMtHWwsnWQzpxbjlpC51lynAQ3Rd0KdVgNvXCTw&#10;oanDMPORmLNRqunPZ1YHS/mbnxOTBy0gUmxvKlRRZgDXT7AlOiYY+FMYfinIUf3/0wnJnxnZfCQ8&#10;113sO8elFJ5F6pV6eb8TYaxR0sBVRnLvjX5YcVZ1tuaZfSVA0RrEswG7WMKCNLsvsg2LzkeHQqwh&#10;XUIVyiRomZlfmU1HXo2WAUW/2J8Zv/CzVLH0kzde5+6001tkcrWbTqFghWPSPDPAW2vWMJIKfnOj&#10;kHToBmJD0qV040dm5PZYm+STiUHdfAzN5V8r2PmWuWmZXnQ+ErObdNscA93ORsLcUXw7J7044aMv&#10;gROEcgx9Re+LGdM3DHSB0UAX57VF39Q5IR5QUmMNQQNUK0S8V0JRfC6OZfIXMVqndQJJik9HVxyT&#10;oOvAeIdClRIvEw7yzPlPURfZ3siqSUIRXHgp52BPrNnNJh+rAzo5ufActTz/prPUYE3pG+DXRqWC&#10;Y8LPeK49R3Mmvk4aCSPTn22OP65H7rl0r0iCQJWNSofzUXc2HScwLUu8NiVMPVHTKQJzHOy74T6r&#10;O80P/5kJT/UcX35jZ466l3KtuHu+aqrxr1hjZ4y10iCTbdTnZg6vqZlByetFLRQxsaB1xSKeSJEs&#10;2HXYCXF8WVXrp3LsT2+K1mEO8SvGt2G4sjEjdbcqp+38ESaBvI0wnITmiDPin6mGZUunmqlH2VNB&#10;RdxxalnHbWl4PB547uaA6sWZNIbJS2ug5vKl9dh3EbgT3zOpp8ELED5Dp2ElGwb4ic+fPxu+9pyW&#10;+T0Na/jYD/zhD58BKPb9sACMO76P88Dnz1/w5curOUbVMq733bB5z3Fi33dfJ8Vz33GcZzTwgxLj&#10;NzOE2QA1aNYdmOe098H3hdAcXgOQ9EhHuK+hBdsF69pwnAPbutlee2PT7k5I0uS2PtDa4rEJwZhc&#10;i8MDTsbH1nX1zH3TR6dDDHWHaliWju9/9Qk//eYb/OaXv8Rf/va3+Ivf/iV+9MMf4KuXBx6PB5bH&#10;w/gJIZfcRoA7xk9CfEgm/Q2IZeO7D0iaJD63ZBDh9XXgb/7mb/Ef/v2/B8ToPM/ZxJwDz+eBDx8f&#10;IVehCOft1BmQrdQsp+Yzdsfatwx8xbqteL6+mnO/NRwOH0Ks7QxY2f3jHO4UtgxmJlUZfMiJdVs9&#10;M9j9bKXyJ5zSYvstYrAvOkfA8lCPNDx69eTFxYIv6njy4/SgGBJ7W9Uc/M3w0eH2D2nafD9s/ImA&#10;bWUwMhLD5hF6M+37MehstkDduiye/Gk8bQxmpdOnRagSWzdmn3Ovrckrg4cGkTWHGvzTPPHp4yeM&#10;wb50SF3be8wtyxqO4dYEz9dXmxvMr/P88op17cHXzT7qJRPb/h1BCZHsxySWPKrur1LH0F+Wjue+&#10;4/X5GpVDpLvhgQsGs1W68b9jR5cF67KgiWLfSe+AOuSPqAU+zI/WsXTxSpQjfJHsc9C69dmbKjDn&#10;+bRs9ykGs6Pd5YZXDOn0wKplmz/HGXYjBFh7w5fPn7F5pc3iDTlVJsSxztfFekEMh5aaQ9N3odlD&#10;6Lnvbsc093+ekSEOqEPWmNaD60fjEGeWU3UOwYU1FZJQIfN+VMWsfFMcRvUmj6X73VkuDTVXBI0G&#10;Kkq8Uag0In+mcmdKSigMPOh8b9Uc71bJ/+8P16GW9TIjI5sUJLPRUMBsdMzE5t3EOWw5P197Orr4&#10;dz7lfaPUI5peomHYQH6vC0c2xWytR6nzGFcYE8AOBSPhFnmsmjdAKq4OCf6einH54QJB3SGX70vF&#10;+ronobARvkRpZGs4Qo7z9HkWWBfNyOB9Ula6qtj3V2yPB9ps3oAnlW2AXXfTmUslX+/j8/s0CTA3&#10;o1i3IpmLSuc+L+MKXXF6bx+5rW817mM8/Jrrlcpx/VOvrWeHX1zOK+67cnsnrnsff6f3AsYo6/k1&#10;NlOer0ZF0WiKYyxGVRjocqX7Pza2ui9JueVcNjVcsFAGkicxM4uZiBeDRu9rYw6mcTdyboPjeLi+&#10;XuQbY+M5t1fVzMb3P1ESH4t/JYjrLhpvpDFblaG6Lheyfe/91TnDSQqfo4C6G7CWJcTQ3j6vniG8&#10;c4nxi8QktM7paTxnNrW9M84AzUmerxjPhCr5gr3Tzro7sEXC800hzc7LSeuW6VKX276z/wfGbKPj&#10;1MsZCbXl99IhwaEIBFBWLricUL4+s6tNKUKWuZIVSEbUc92dJpu/VxvofL8EjcBsND9fqpfvU37l&#10;ftInSYcHynmNZrG8PpQeOuDyrLxP5TfOUpQ7cD3gPKISLb/X/EsECLWcOHn73uQryavgd9wfrIX/&#10;0pEYjqOqTlVHV5Soe3BQUbILuUZ1Hp4Z5YbMnApQTvs+dW86A6d9oezy4CaDrNMrJujg4jTJ11T1&#10;kqnKeUUzZbFM5e/++DnO0qSyCOWa7+ADueZJG1WmtuaZdu/Qdzh/3uWDUn5XHG7FaI7Mx+Dx7wvW&#10;IqrLX/y5kiIvxySxdzYE4zO3RfH7K829I/9vJH65W3PusXaRhkuokswQbiJvsn5bo9wV17lM7xNp&#10;7w7HZuGQSTGHq1Me7iyng7FXGe5zJU+I0dC+iPUo8jru8extPze1GR7vCbafv3xDdUxWoQMtzjG/&#10;j4UmDd2XwnWbmQEHwm3n/HL8occHL7MVdCkXvyMNekjG73/L497wzncZabmPtwdzbHFsQuW77TWp&#10;t/K7fI/CZFsPfgzAKtWQwcxrb4eiizpWeeeahL2TT7+eEmpL5DFVc+GvNG7mmCYUes5MgpAG4LAV&#10;FjuXW3ukg2VMaNOotLUsTe6fQfCc5xM6LXHJnIvm/KFDh3uaQ6UuXPnD2/VUAKojoDZIf3VryY+v&#10;ZdO35vWKdKgggx+X8+DKuOiEzInjMGfccRzwhQHxYUVYRn+ide/JFBAbnljlGeE9MpBdD2ip95JX&#10;qyZGcXO4Ly2Z1AJxx9xVP7RMz9qA0xqdWpXvCoVlT0fGojt21PFon/sT1qjasKvXlhCGVq2sOJo1&#10;uDwOq3ReF4E2y1Q9xonWGtbDyvfNGWbwAQZHsXp1UtGvfc6fP5sDJ21p0yWnF3V1d2TNOXwOHXSe&#10;ivPRMQ1OZZwDzWlk6QsiKIcaqDKd9uXxAgbBVS3DMpKAMB1rGQ5reqK3pdCZOYt1WkYxIDj2PWgD&#10;sEDQsq6YqnisRj/rwkZ9PAv5iYB8s8p1LAuO88S2rWgAtm3Dy7bhT3/xC/z85z/H97//FV5eXrD0&#10;jse2IuwXADqHQ8OsGOfhGb+2RgqgTU/kFNOzmiranA4ZYQmXh8MyMBuejTUfjwd+85tf4d/+21Zs&#10;EAQ/7csD53Hi7//+v+JXv/pzvLxs4aQjnyNU7OXj8rp3S5w4YbzwPE98/PgJx3M37PDeTTY5jbJi&#10;ICFC2LTSHO+Pxwv2Yw8Ze3q1hPlxut8v4bBuDh1CP4lhORtdnO6A7Q435IvtULTdHe0LVJsHwQxO&#10;ipC49EO13r1xsK3fuq7xjtcvr55VbNd30rFaRjWQjtnKB3rvkaleYUl66+h9jXVvImh0ODsnRGuo&#10;cJZMCDTfy8DzOC3eIYB6U9rmesw5BtBNv269RU1P68xWB5Z1sz1y3fnjp094fX2FquLlpQc88evT&#10;GmBakEMAmfEdYY8gZh/0tuC57/j48QNen6/Q3Rr3Hoc1Rn08Eva4desJcM4Tizasm927eJPjCat0&#10;fzwegAycY1rS0pxWEeuZ9+b0drz8MfDYNmsWSkXB+fd0/8n6eOAcT8w5sW4LjufuzVnVE097yi0Y&#10;zBETWiHAPoad4ak4ngfW1ZEgumGN78cZjUv3fcfj8TCaWVbsx45tXa1ZsNPFsiyOl28wUuepwDzQ&#10;l9X4pQBLNULzYLuhLGKlOVYbStoAACAASURBVALQ6XExDWgUpX1KEyicDhHvL8YolYJwUIiiqZf/&#10;R6jKYTiU2arp2DADw0dDx2jVA3JwMaXqGCQj01CQqHTx79+hCXKJ4kX+Jskn0LgKg6zlkl7spaJk&#10;3xUbcYcJLxZXUqYLnzBCixJ7MVydWeV+GYGqN/oIRcgFKlQdvB8hUMcY+XgA8Kg9mw6gCPVwedCJ&#10;cjM+ze8QG2AjLhHNigHOSE513FalmE+mc7oGZ85j9zKTM5g2I32rC2dUOnQG9Xhs3uwkxzdcIxER&#10;j3bTWFJAHeNp6bl/NxoDx/qeQaKZxcjmRRyaGXPt8hzlniINq2oc0lDlOzMTpLwy1vP61TXDIr/k&#10;O5nByuyi+3xI2lrmGsYSEKVvE2AVbjmQme8SC+NjvP4+gyk8nTZvQXdcN473PYdtnrTymssacDji&#10;NkWLdUq/WhnRzUgTsazxXJ4aDLmvFodwnfU1+5nrwgzq3BOejbemvJR5+XjqlDUDRvas5FlwnhOK&#10;upBz65vzd1/G2AvAZEaM1he1NGNUf/57lQqAGalv9grXJVSQvwLH6SWt7v8DnVjOd6F0kAKZf87h&#10;KCDT4WTKWwKyhSan4Mo2kg5uKn34GCJoBkRWtpTzmudJ4rXp/9EUZlJoLP5c6Yp7atmHhEW4nlPy&#10;l+Ct3hhGSofzy94q0mCgEUe1gPKb58Vv4DqnxCnCzvUHXkn8/LvDinerMlv+jwSAvoMmOaZ7cLCK&#10;3hDHkt/UrBjSfOWNWdVWlZC8vxEChvLaKU5gexLQLjGs4iSc2Ty4RXZrHWm+0viSXsgkMzaXlJ3O&#10;uzFM4eUZhwBdGyYcxodz4DM5RlVQF6sOR556o5layv7H9sruizX0NSjiNtax7gmACHwH1AzALggA&#10;NEr172OI8/VddFblpzS0xoz+e3n+HRYkn879J620RvnjZ4ABCd/K2G+YE5zOcFvf25JJOolLjZaP&#10;QW7XxuwBsDfBxU2I4E/iFR+UpZQvXEfxKifq9c0NQ/+OKz99F1q82wN+LkdYjSONWdm2lwzGMIM8&#10;Ms99IlLWqZ4nji3Xu2wIn3fnIfHMEpRzoZ4FhwI4Dqz42sArFNUx0rtPsl02ysFOJL8bfmRErQlV&#10;5zgiC5q0wPn470pQDMj9GN5s2IVambM4j2aaDx/sVO/8+0YmfutVohiYlqAGkYNXFKU0eWbMxMfM&#10;x2m8P/cOuJ4VGLZwSEdFeP7qeSZNUOYIoEqK8zUlL5TQNopuwyElx7qIRHc+jqkQ8apU6j8wmMnR&#10;B06xxouY4ob6cJWGiWHkoadnuQHzPDHOGRAgwx3oXChzimgthHmXb5p4ucqYOjet/1JbH7lM9q2O&#10;oqoRkahh8sueETu4W8Zv5NmpbYQ5Q2zuvZlt1PuC41Ssa7Fdmp2B1jqGN6mbczqtW/M+s82yOaq4&#10;LUqHL8dG+5d6jBFoqSSCYJyHJa6cp1X1HYclgFEWN4GIO8Jcp1k9gxOe9EB9e3NHT9iNY2A/Dqz+&#10;blUJR2nrHWfPZn/HcQaNMiMcgsAfn9Owbw93NDZ3XNL3wL5XR8F4nk6n5GnSytyPE7qaA16a4NXv&#10;sz2zTNy+dKvUhuLL62tWgQlgzsY8b9TtVAnrMtIm8DWyhDnDEz+GwWLIYrbx9KBHb+YU7b7/c+yw&#10;RuweROeZaw3btgUt9CbY1o5tWfDp00f8/Gc/x09/8g1++pOf4MOHDxAB1nXDHKc1cW0CXayKRVSw&#10;uH0xdUYvm92bnsIx3OcwR2PAyJaKxC4Dg5BEw9ZGIHh5PPDrX/0SybsupxXj3CGt47/9/p/xn//L&#10;hj/9k59hXa2KiJBAgAc4nB+IGo+f6njPcHQAILO7tyUq06NKYNq+no7Pv3imOaFmF8+oN4xly/Be&#10;mmeNO8b0h5eXgFHRqdDDkwwHkznFgwIGNVkz0O1Pw5ieHe0Z0baHGZji+AQIHWJZlpBXx7Fj2R7Y&#10;9yOzokXcB8V+cw3zPNEa6c53QGcg9alDutF3RpIOB7xXQ1pQj8O76oHqDtoxT1R4E4hg35/YHg8c&#10;zx2Pl5e49jhPrIs1Ph1jYOw71nUNOR4BIDHedo7hECMdr8+nVbMtDee54+XlQySgWoG765SS/fWs&#10;8s0y/neHoznmidaAr776hDkGvrx+wYftBU0E+3mao3ddofPAGCe2x4Ln646lL043J57PL1i3jjkU&#10;h+7YWoeqWM8GqEHfLMYze7fg47atOA5zcJ/jgMhEa+Z723WHNEVz+JPezFYgZLO4YGezXIvb2aax&#10;t+G6rmitY102PPcdrakHcKyCho0v18cGiEHrsSHmGJ5s5tCGEdSDoMGuf7xs6N3O1MePH97DCDej&#10;d2rJxtBBkw4oCraV0lyFNBXNUE2Khq9F6IugNLhUz+YC4CURVV3imCgQ7wZIPE+pzF9NAL1oYvVH&#10;OVi3NbiqVu9olLjOBSgK7ayKbnYqTniA+hSOF2AmeAOsTtnX0Zi1E5BjjaqyMzfSkKimahgHptSf&#10;3pnWxp0NmAArD2Dm+qWppY8vlI9YB3eSlbUJ5/9l6Wl8mbFR15KCgcY/dUEy+rq+8TS+Axllz7Iw&#10;EzLHYQ1Bj+NA6z621oKJcs58HiDY94zOixt7Y5pycbhipQpT3gBXLJY3NFS3tY69MlsFrg5JKhmE&#10;D2hXus4MTEkdl/RWnn112gCqxSlQAwaqN1q3h3IN8zp7Qey9ajjwaAhd6JjKuNTcJQSGZrhRitEb&#10;Oq0UAetX8xm16ZzEuSeUUMeUCTZyfU9FiYXS3ItwVvicI+Ofa9Cuc0+3s2XOEBc/vo2/l1fGArw3&#10;oCwbDXnrjtvL5YJoxXinsLvtpHJ9VQJo1FOafDVhBW77DedTjWe2OELlnZcW+osGeUAY3BpvrW97&#10;b1FcAa/NtzSvTaPQ/iWUR5iAZ/iEU6Y6Dsgnsu1hWUeJv1LWVa6WwZAZv0/E8EptPjOR68bQIa4I&#10;xwvx/mycXvBOmpTbJqqih6EvEZAmvrOIYOoIhtBiycq15ZNObXdGe7rDJYgqLEc3nhyyKxblItLL&#10;Sad8k1jfhHvgUtsAieXNzOPOaXH8LuvNET6pJLz5vEdFFz745mLxvgAXF5LtfbPx3vch4NhuTyWP&#10;zQWZIfMVJtOav2/WMQWvIHZpMyxe0rxUvmp0xbJi8oILvfh11H0UOfzp4+/Oa4mdacPsV8klPFP+&#10;vDxA/rvp0GwacFj39ZcynvuPm0r2XWwRVa4UkeXsIc8CdYZJeah1X258Ph99GacIM4kTNqZeqHWS&#10;YqO+6kdXorw615Om3zbdTPq5OiY5X41rAClVSHllUi+z8/0erRqJ/aDxwUQDuSys5Nnkz2ZOBc2H&#10;gTQWep/PMZ3cBe7EBxnVMM4HwgnOsyEIBzb5mVUdXp34/O6+TumUpZxkMIe51SUoVtajNszkFKMy&#10;oyPmASl466og3KG9uwFzUALF2hG3H9IgWs8bNZsWPjxxvZLZ9+pZsZRZ4ln88OrHi74leEMTb8m9&#10;yqrcx4v8Y1JNqf4FFQHqYdRR+TWY3KD5mKBI8oZKhZoD9OeytJu46PYIwdDkzEFboS/7etSnl6ld&#10;aSH5zkWsuoOvtYYxGPBEOOBFgCnmBG1izeDg8JDDITrMNKPcPtC67a+qYt9nYIlXJ3hwTPHs5tB3&#10;30neYKCqNXTJmb3hmVr3tgQiNUV/7mpJJKMjnrwTAnE7iv0h4NAUJCp1fYA6zbEfWDfHrPbEqDms&#10;VwkbSE+d2D2blHZdBI6aZyt69m/vC1733c+AJx35PdYEkroUdSZLVjJHkTnMRM0hve/WQO15nlh6&#10;h0gzyBDHt5XWgsbYl2qMgSlwR8oIOLdPn+z7L6+v3vTtxAFFX2z/+1AMsaxza1LpkDojM/ktM1Fs&#10;nDAHok5vgCmnYzlbQ8ljP5xfJJ+mzjbGTKe2KqKJ4pzo3mSRzirSTO8NfSyWBaoJ+9n7Yvs7q4XB&#10;jNoksDlODFbPOVzY1IF5DoNW8Iry09es94RGBdTmqtwrgayp4wRkn+tXvVsg4Ec/+D5++pNv8M03&#10;3+BnP/0pJhSfPn2FhfK5LR6onNAG7OeJJi2aBw5fTzpC182aVM7ToHxOAcxxZzVMTR32ZjL5r/hs&#10;XAA8thVffe8jPnz6Cp//8C2ujZfcSdga5hD87h//CV99/ISvv/mhZbsOwYBlM9OxyQoYaYKurJAk&#10;TJid2zHOCMzOOfDyMKzs5tAlhAyyigEPPPRumeEgXJNlyE+vXmAlPX13pks1TybyBL9m8GIi4k7I&#10;5hnklhVtZ7u5X4Q0SJhad0aeIzK0LfFFSr8ABsz+X8bebUmW7LgSW753RGSd03c0QIBogE2QQ5mN&#10;HmSmB2okfYRMD/og/ds80ChRnDHjjF40ZtJQ5BAAyTGQfanKjNjb9eC+3D2i6rQm205XVWZkxL74&#10;9rsvNxia4Q0RFw86jTEgnaX5anAx3WAZEWfCeYgnPYpQkjV7tsMY2bmytVj8DBo/8gqU0s/O5Eyz&#10;PhatY2ndKgvgPewcB3vdNhzHgd/8+jf47LPP8Nlnn4Ds/Tgcg1wIO+eZsAI89gPr6gGPbkGL+/fP&#10;uN2eLIAmFqCVTl7ZcEyr9mA1zpzmND+OHXMqttsN95cXHOPA07bi/bt3mIfZq6x0CTVWFd99+60F&#10;WRiAC1ggxbZuaB2433c8batVIKvBkUTgcg4L4Azb030fuN1ueDxeMOdh/GFM6DywNIf12Y/wxT0e&#10;Oyx/VPP4tI5jPKDTIJDmGLg93fDdd9+bP6wbX96PB44DaN3w5NVlmbpD24JMRmHrYgGvdTV+/u79&#10;Rw6N7AEKn1tr3ZqwfvmTn/yvFjW17stpvDLjpxhnxBWlEetKTVXQHGXUlFIk4RuDrQYf309mYsZ+&#10;Ka12wvVASBhqVKarY5Tdapnt4sP2sdk1glQeLzpjjIUGQWaFvV0CfIqShqOI487sGN41TFPT6s0d&#10;I6aAWLZ1YvraEDuiyY/YykL11IiSjrsWdem+SiKOJ5tjYKSfXXHJIMqM0gAABeriwpvZwjabxUsZ&#10;mGHYWnfcqIKNeVpbU/4CU8gFGhkUI4kUEunQYqaG7Q9Li4xhzMCQUwoWodHj606MOVdKGJ2HC0nA&#10;oVjie7Au8sUAUgpFHwcZeM08S0ONWUgIOiVxKYBGjORKm8LInz1z6c0bR1EZTCgIlv1HxiSd5qi0&#10;5vTmUdrYg5gPYi48X1Lmf76+nE3SemT2IxhRaNhxFkiDxAZ2JXbmuQIuRvDp2RLPJC0yG8HKvLkk&#10;efZrA5pG7OXTpMtZ9fFYRgANToQzWWXCglKGN6YzxwpF0Cwpk+WPuVooRp/tx4nrSBkTnR4g97H7&#10;jJPDJY11zjtPo9/DswZQnKtlNLi6b8K0EqcVae748NHKjLHw+YGJ5lvQC29UIAIIxIPQQmfMzOF6&#10;AHKeA4z+m2NgT7fm8gyZ4ZDOFVOcMzhIx4v63qlfpxDpoAHNwCBgpVwizC8V120dazIMaJcdar0g&#10;WFId8w4tQ873Fyr4pGNmUvMsaTjI4/iU8qFY97b4ArkSDdi51w4pjiryE5ZitkqPYiV1kIL93cQw&#10;+TSxdBXM1m8hA1U98MP/YrwS53xOn6c7duhcZFmuSBpmDnUdNEFZWWmzpGvGuYvT5o6SSR2g0Cjv&#10;IMF/7Wc7XWHnn4Egcw72WEf2dxBBlDVK/E3Z5aYbeXdLyAeRViBMELKFBo6wVWFrkb0vvi65FKTr&#10;NHbhSntnD5fg+4j1YxLCUHMwtboWzV31UhRj4po7Vp+d+cKPpK6cayd8nlqGig2t8HAnyQbAk2GC&#10;4WQwWoImSLe2Rpf5k2bIAkTic+4lYn8IJ+fzAhMOuMcOU1fuz0AE701sx/rMdFJp0GN8fpGbVX/K&#10;v3nmnOddAmUiBQNfue5nuU6HvvFH8pkkcgHApmyG3ZnyqREv2x1AjZ+dxtli/aSnPitIZwXKuosC&#10;SztjeHdmGIrjaSPpqvv56GLZ1S3+tcT79iwoBF3Yvy4SOlraAeynA79/w2ysvmgul7hP5A8S/6jj&#10;1+ew+WqcpDkd115LJrjft9GRC4cJsX9qQg8MqjbgtPcJ22L3anFGSft+rvmY1kE0mqbeEK38Iy9M&#10;Wih6idNJzNyvzTV0CUyzwblCFKL4N+mkt4Rv/7B1qEToL8+JloPz6sX7e9avmv4VgWWF8y1CMJEG&#10;/acrZ8FB1L+EXG8+hwlJAgmccGE2ofR4nrojiU5svt/JDy+vqQNTh2WMO37uHBNwrNr9cWAcj8CV&#10;ZlbxfgxfZ5cBvk50usU+hSNMgybOgiH5BwMuoROHDqGcXOgu3Jtok0raII8DcYANaq579iwAT/po&#10;6N2S9yfMMSOt4fASfIMmUGu4u1sTwDHNOao6sXTBmDjxvszIt3Njjck1nO3jGCdSSpIU7niea1Uo&#10;RjT8vbmjitjGdJ73JpGN27xflPqmt9YdM9ycVLtngw+F28EaGf7HMTybFjbHApvDRqA63WYmXU3j&#10;Kcc4PAvXGs0NBr/U/x6GxX2M4fArA/tjd9qyex9jd6fiNKzl6d85BhRW0cDAg2Vo2xpbljnxmBmc&#10;GPGP1d7itHkcRwRzql1Hx1n0GyuY4EtfQy6aw33DMXbTC7vriE6nps8D27JgXTp++uMf41/88R/j&#10;v/qjP8RXv/9z/PQnP8EnH3+Mdd3CMQs1h7wFrjuadHT3a3BshOaxvZ2YxwOC5n6K4VnulkBlMsSa&#10;FO77wxyHY1rygEj4PfbHA9988w3+7M/+At9+821SJCtoWsf0bGidivux4/27d9GwkEGg6Y5iawqo&#10;sW502s9hZ25ZV+yPh501MCnFg7Wt4eG489bfDFhXg+RZvEp9esIC+/5ExaPCfWqEZnRZ5ZBF1mTR&#10;spd5fizT1qB/mlfWWhBHQ3ewZwq27RYNdOewZp1zamTy+nE1OJVSQQHnW9Yk1PUdBoppY5RKB8sK&#10;7o7Bvjv0y+o6jMFw0L9E/cGcw6shUDRDRtAJ12HU7UHbv6Wvvlc99UeB+7GIqd3Qlo5t3bznSvOE&#10;GpOL3f1iAYmj6tBGPo+JoOulm23bmgKTlSAHel8xxsPw0MfEeltxOATOnMMy8KfRFZES9+OIxrpL&#10;CewdQ93ezMROVoccc0eTxeSJdLTF6GZ/PHB7uuH55Rmt2RizCrPwN0yIdky1ewZttxb0eLs9YUwL&#10;GjIgPdT6HmzbE/bHbpBasGqB1nrA4ZBGxphYFon9/f6777D0jpf7A0+3J9zvL1i8F6K6rNtuN/fb&#10;CG7bFpnspnNZ9cRSFbXIDkAaJErlJoS2nK656j0p7PJ+zPMMi//0CosDQKIn8L1qBNV7ZNbM1ZGm&#10;Ud2ul2vffqXC+OFX8TaUP+MO8qF7uKIWkwASj6sq/iQsvhK6xQzl5oq3RMODXPfXiiffOTk3nXgH&#10;HdigYZqZuFkWhXA6uexxhVg9kpJ4o9LcGCKOnStASVf2ss60Eg7p1i3iz+jcuizWYVksx6bumdm2&#10;ifWkquF8rPMcHmVtzRj5UoQjqDhOOpHbaefJjIYrBcdwqJjWnfmVcsa60Jdtp2LFhbs6mMkgUrEo&#10;50iKc5BlfUo4A8+/uRjaCKPu8vIbNc+G55BQHKznc1F+56bDlWflZHOtGVm+LkANYnGR1ANjvScN&#10;vf5mviad1XRwZjqt0yLAQFycfTcMC8Ow9XfDlYZBOHJdWbNbu+NxerBsLpZBrI6JhrNTulgd55+o&#10;9PQWYeS1miOPueVFenpfRfBDPCwgKWgkvKIHyWWp46m0dL78FUn9AInlTz0vSHWqxZVSvvFqSh8y&#10;ou1l2VWUVZnlLU0cn5Yy4cw7bH+54hcZBm9sw/OlNg8aAykH07F2lYGKdKbUaqZ8cR2kLLm4kpi0&#10;SF6cTsBai9BeL9dpzYo8VJad2Xs9souoSBtNZ3boyPGBtHne3eBrZe5kJcHnY40E1B3I6zi2t5hm&#10;BAKkPqfsHeHPVMvj5fz9jCacdBYTuVnHQt5UYVwAFAgOnK7LNc3xBm8LZ0O5ludQcsxnEUDHNkIm&#10;A0We+hqZrJpoxTNVq6XAOUtZIwXQ4P0C9DQXyqKgFmUmMVkBmSlHdHaW2ndqYNWMtxNbe6UXJeXz&#10;79P65dPxoVfzgE1A4b2SWa95Y+WB9c6kzbd8dR/y39Wx2tkRwwCmFSWv1+nt+6Dwk8tnl/ExyQCU&#10;gV4BxQoEBlUQ58L5WuFPYfhyDnJd9+uL30/mn27h/Lzek3wrHHLOQNWdtqjZ507G4ai96HfNdWE7&#10;r3bt2ykopxULnpzddF5fFc+h2Kk8xPVdbVXm+jh9DVn1Fc5ZVn6enimu6Wg04FLDRIolLWwDrw6L&#10;f97gWdFxsfgHzSEJ80VnbdRaxi1/iMDfOKSnM6ixQDO4Zko1BliD5i4v471FdgRbFtff2DBxXJ5r&#10;r05ZAUDmjIrC4LPkeTxPQMJOfWjuH3ylTATo0DUby7J088xMVRx0LM6Z5CvAAQUmvKHhwBjq2Xvq&#10;zeTy4Mfw9bJGMWwtZzUDNTHikEWpQWrR1zmosOXyrpcVulCuwho3ambLL2u38nEd0GkRmbUvbls5&#10;5n9reNwNJ/p+v5tNycz5bkH2fR9gE0vaY/tO6JElZNqoeMLt9T5Sv+JcelsCB9acJvZJrdoRMdxy&#10;Mzc1HIW2zg1zDMsaBxw31/hXd5sPqlgWa7Smc+K77+4QsebiYxre8BzOCw/AAuE9oSSQepiA/aZm&#10;8s2hsZcAA/SF56pX0JF3uT0o7XCZb/jAdPr1QSea789m9vaxH5BmONIMsLZGx6l6kpIFNAjRoMo1&#10;98aSg/jNljjQ2HBZBccc6DD7XqFYVutdc4zdsllVsR8Dx5xOO4b//f79O3z68Sf45S9/gd/7vd/D&#10;Z59/jqYTt9stmiCf+qW0hqaEGpq+RJR36Zuor94XAEany9rRlo7H8wPdoUSIc75uhjXMJopVrxhj&#10;4t3Te/ziFz/Hr//u7/IkKXnIPB2y52+/w9//438GdOKj9+8gvUewepQsXDsuJleO40D4zPzZcxAY&#10;zWiDlQBcmzEOw0ie6TNpHlimzqdFh6bECphEnoZoXjgNd/npyRqaDvPNHOOIgIiNz3glk3sgBvOx&#10;Px422gKLYzqLyXcmEiha9nJznmtJlA3iGRTHcfjZ9sqKgxVWApHuiTxeEatqUCvLCvY8oo9oeD8c&#10;k2cTOibakhURph6xf46NbszDaaxHhUHvBv3RPBH0/UfvAVVHN+C55L0sSEb/JOL8Uhcw3xn9GGOM&#10;k97FBIGXl2csmyURSLck1O8fD28MajA4xzxcfzdec3t6wv1+x7KsuN/vgCSsMsTwzBdvvNodP3/p&#10;Cx6PB1oH1vUGzIl9Tkhf8Pz8jNt286x1eNNJk5HLsuB+tyag1tDUAsYKxYEDDd33VvDP3/wztnXB&#10;/e69GZYFi3S0dcHjfg+evywNj4cFz4y3LdBu53JZF8xxYFtuJofW1SBe5gvmnLg93SJZyMZkz17X&#10;DRS0Ih1WETscXmliaUW5pXJhtD5DgXbNMJQfKq4nNeh0QKiWCqJQLT5P3UvBCAVvMuOovjKe2VTs&#10;9EhmsFGZQyoA1XAtQ8wrzy8qFWedQk6f+TLYgZJX3yxOADdGkMYNJLOFT99Ui3QFFA3ghrtlPFMZ&#10;U18LE/KzRGUyw4srAUljr66jQHzjW96nGiSV8auNg1lci39HoaGwKBAM3bU3oEliI0oqctKsaSUF&#10;1RwDYFYQxIg9SprqfiIw+bgGnE81zEkcdBbonHh42UwT63gr3qGX5TYW8cyVu9/vji2OYBSM5LIZ&#10;CisQyqlBlmBfCFTOw0vN1S+loEo92WlPsHq2fhOP7pb9IbZqk3x2zVBnlgVOjWb19DPHxTLNMuD4&#10;febeFgMpAid+oDhNgQdXWoH0kMt1IiXJ/XJQy3qebIPLZ1N5jZaGOogmV9wEKgG5CPBzyKz6ls4l&#10;hyxKA8/xEc/dnZA3sqfWuauteO7DWzN45cix92qhHWBQSJwvFZr4u1wblBhZTf7UUnJ/feKVD12v&#10;ufLI6ywyS/G6NHVUfKeYXWSi9RC8NTZw2YtcAhy/zs+ZEVsE3CgbxD9Lh03SE9Sz3qc4rVQhcWL8&#10;l7PN31Phjv2QVGxQf7/STJmynNbhTSoBhU1ZvXjfJIV/0tJJ4Icy5k/eyiqr9Jt6F2+YoZpGvVfJ&#10;4Hz+tP4MXpEOhPOZ47+rPCwzCOcZP6WbRYK2Uvd4m1bSTjZ+fPUF1LAHfVwhP+hIrGcpFHT1+6ec&#10;yXmFhD3NGUgDlnKWJDBVXu1w8gynGTED2fopZOVCbY4JKA46YP27GXfi2G1tGVqPBuSatMSvMDhc&#10;9aZqhFcaj3uUM+XH7/IqAVc3KmqzLu5T7kbZ1zcPgcT34tk+bp0CZljyXKrilcGXcznTZNVNyhKW&#10;517f4yekS+fwAtQG0K+uPzmxqpzVoCG3WeOBGTwij6o8s/AaP0O90ela6BVO561F5Rh5Tzb7u1Qq&#10;lVmW4YCUwxGYb/66fv6pr7F4Jhazl4HMLrek4GAUp/2KPQqeJGXmhY65f8EhW6wJ162eO031xXRQ&#10;yjB/DgOSfIzZFgBEId1Llr1SLBziknuBoHuDMomV4xqeeNlrnSfpG2jayNXKKb4wOFtQe+tkK9nf&#10;tn8sFi/LWbCXOS7VXDfyvwm7d/DDXMmid7+Wl3JxCAWPEPLjTLzhOF2TI9WFmpArRUGDyGwHbD/P&#10;vYfe1rlS7qW8zlfaGxzTQV7nGNCqZvMcYzifnnEjlYkxLFB1DGuWeRyWnWsl+l7pq+fAI7WbPPdS&#10;jkOe72o/ctIhGmEI781phBWXYQsh5QWXqEis3DNx2I3eITpwv9+xLU8+b3diKYA5cH/QGWF08Hjs&#10;ABTHfcdte8L9cYSjch4T05toLmLVrgA8g/MIXOBlXXDshwV6wuY9N7LLs5S7dxw7MhuVWd/d55Lv&#10;984gUsOyJCyNqNGPdMoKQe/Avptz7DEMz7f3jm1bje+0j/HtN894fnlGX1w+Mdbh9uzSFdOzQekg&#10;NbWjRQY4K80Cz5v/RzgMCgAAIABJREFUCsYy4PbEtOS+BvGs7ekxWMksWSBwboMltYZ2DKhDNC1e&#10;acznCoBx+HMDlskhFcSyrrl/UHiSmI2tefLJ9Ard1o3/Dg+AQC3z+DhGJCgt24JtXfG0bvj8s0/w&#10;05/+1Jzfn36CL370BZ62DQIYxExrGDpxuL+g+jEsVa5QgkjsqR1hswvtiCogC8Y+sKwbVAeO4x7w&#10;FnPMyJodwzCqJ9dj6umM9GXBxx+/LzRZFPorb1bgH3/7D+gAnrYNyiawPr7Wu1Wxe1WFaGKkkzGs&#10;62pQFNIwxoHH/jCnH1KvWm43d5YXjcoz5vuyYBy2waEDwOByQn/wYM+k3dAaRBX3+x2qit4MHnZ6&#10;kiH7j5he6xxdrArn5cWycaPK2SHWQk8QCexzg1gxOowM52K70D6H2+fENweKHgHDWGdS45zTIXFb&#10;4HZTjyJ82bEb3jj9P8NxqVuz8U4PTO2PB7Zts+xvrwDb9wdEDL5oWVesizuPJbH+CX8MWFazOWAR&#10;9KlDoV2dYWjY+bS96I+JYF6zBpE6jX98//0zbrcbvv/+Bdu2gjj3JEP6tihDDscxByQgkte+eDWH&#10;uANeMMeO3m+Yc8d47Gi3zeY0DP7t8TAscjrsCTE5h/XH2A+vWIQFTVq3JqoN1mx1XRas64qX+wtu&#10;tydPsjUUkulwPKrWvHd/GIJD61bdOPXA8Vjw/HzH+48Eqg0HDgy1JquffvKx9RlonkSymu65rZv7&#10;/UiDFkxZlgXHMbBuJsaXZcFihGJsxTCMligXi1LAorhbtqYUvNKibJIxKDxbj+LWlaC39D82a/GT&#10;LFKiVDBigRaFnUZfyvvy/Alow1uvcBi++ekb18eopPytZQ6pPOUKyOkOkQWRYi4OCa7f4dno/J5R&#10;tiC7ApsT2cp7aGwCEriIqUB9aE7uhJ6M+OrlcwRDp3CEK1OP/QihbVlamaFCxyuNoQlkRoCXzQ7P&#10;EqcCsKxLKNkmNL2D9lBzkFfVOxRTRt9MqB/7fhqzNe2wMpG+dOwPgxOwTrPWQZmZ9YzGkTwVE9u2&#10;BSPVOUPJAIjvJmGPvEVJ1WALQ7w4MWNh80gkHSuFSlVUFNZyaYZAoCMunnnBGK0OC/g+qGp0Ej4H&#10;mBD0wOY06XB1AS2O+Yaai1Hmcfo1V6BsXlnj058/+Ko6L5VZU8AQxl+OC6gG8slZLJlBE9FZGhiM&#10;FE87b9MVeJEBqMNrqL4aa90BKZZVmJECsNs0m62UlA6/lmafen+EQhjVIo9l/PCKqd/Pxutmb5xj&#10;GsVyuf5MN+ffcu3q+2U0uZbl/XyEyws9f//sinubCrgKb34qeQ8zLCSUYIMGkxiH0ZkTi2maGVRA&#10;c/5aAo6mBYaCohe6NTl1aalBRRIKyrGEVngjiz/OSxr9pdghvnddDbOlHCbjuiQuI1RnOKiizL/Z&#10;PMccBe/XiJNlj9OzGcyeLO7DOnTKlFjjWg0iJ3vA3vUsFuVevTEnH0kEA3N5Ar4lPQNXHse3PNzH&#10;cyYlYHp5bhMvzy4DrXRWs9Xe3DtQmapGWRrbV6dgnZuNNO9XAyVmzOZSnvc0Hcuq8Owrn507Cmhs&#10;pyytuhTc4chFK/cX8SoIyc2bemrq+fYaoBidHJ8EyVReQXxCrge3FKjrW/ldrnPdayqxlAmqPGdp&#10;NIQjM2icC+wsQElOef90NFU6KHv0xivnzkaPOe56DQ2/um5B+0pnb5XFzq9FAhc46MmDIbVogS5S&#10;iXlQ0zbjioGN1nsGI8qcIkAWbEGDJ0ZQJ3aIsqQ02WS4xWk1nBVNAouRVW2cnzh/ApBQQb5O+dOe&#10;HOWwajTJxA+e3Lp3fBF8SD2z7bRnzmP4e1XErBKx6Pak6alAZ6C8ef8K08igamW/3JMghXSyRxYz&#10;dS2x4JCdoXPom9vD4ApEHOWr+RmdiO7GOUyjbZdBNfiDqndedMbTM30Pwl8twIj+MvktuuMZ6BfA&#10;+AUqDZP9ZLJDyAn/qS4vdL52QEMN1qlJQnPRXMozkikGNm4FnacmVzK8c33ZI/zbUsdNXmPvTVVv&#10;+tbQnQcfx+FQIJqBYhGnzcxoHmPgcezWNNOhUboYrzLCon4WO4hr7UM13KsSkkk4DNQKOgTDxz91&#10;FBqozyh81O84XJZH4LAZtqs0sQaROgO2R9Gg48AYBtEhgoALnJ7t19RK8qUJ9sfh0AJuVzRrZknK&#10;UbVs4IdDP9xfXrBuq2d4MsmmJmm5buuCkPJw224OueCszaGHzFE/T8eLEIjE4wbgfbN8N1UB7Tj2&#10;B7b1HVQmntYnvLw8G12OA8vasSxPGAcwvjOcb8rgMRVt2PoeFYqK0FiKaEzIc9IaoA5n8ppiGQYj&#10;TxCoeaJcjxWgmWOntYaJgX1OLJ7hOYcF8kK/E/p3jM/21jA7ncyXiDZ1KQXmPNzBT0GaeolOxYD1&#10;0loWy3g+xg7RjsduAZLWBLKsuK0LvvjsE3z68Sf4+he/xC9/+RXev3+P222zqYjjdYvg2Hf0bXVa&#10;OJ9NEYc78n9AJuPZNa/9P2MfmCpY6RyFOAymYEqDhsO0hd1LicdnNunofcUnn3yMDHZK8KbXur7R&#10;wN///T9i3W748Y9/5Gs2IX21E+rnr/F9aX6GjSan46qzKeMxDGKJ2NcCBivFE+Yc6tNp5/F4RJNU&#10;ZdIQ5eCofa4YHLYM//v9bnAgDkFra0B2YvC3wY9EY8XfvX/C3RuTHrtnKSN1pmVd8fCM8aVbUMZs&#10;++4QP66Du99oeqZ8kwbtGXy2CoXpMBnm1DTd3XQd4n7LTL2HPPVwO20cw52x7H3T/CwxMdGC3w2u&#10;38NhTzzYNcfAATUnsxhmdW3YrUp/ErPeTRfSZnx5Pw5zAHuj1+46ngplnAm+pa94fr5jW58whgUM&#10;np+f0VvzrG+rvKiYZpFMhGSBhGPqzc6V4WSb07wtHdvthmN3fiBmG8qYkDGwT4XAAjnL0jEP9x+6&#10;j2NbVhyH6UrHPrFuzauA7Om3bTM8e4eNujvOfe+LQcEoHCbFoMYYPNwf3KuJ5WYVBxCDAxIR3HpH&#10;/7Th5eWB7XaDCLA9be63bN77kJByHVN3M3OmVdCMMXC7vce+37EMNhpYVlNMVCPbm83v6ECgAk7B&#10;4WoD+XZxQEmUV7We2JBmMInDU/i3GdFXM3DQbNGh1tgAkiD7tWmQugJLhiQwB8AMRRTBsFtvEHf+&#10;igLHZGbHBBUUxhkt4tVNkVbxzrhVOREvxzLBzGwedQPMrknlwwT/EUp+gzs/1NJmp/UoDoVMpwJN&#10;fS8Es1F3ai6HBqYrNFkodslQ8V3I/8OrR7LpSJc8NIg5pLO0NY/oBC5TKtanRpduMEyoZ7BJRA3p&#10;kBnHcCL3yHS3chPf9jA6DMd0eKU+nV3pbDim4Yczwk8l2LmeZzdmJcOyLFCBddhtHYqJ6ViDpgxL&#10;MHvLIphe2gXf2zS26HA4joHeVjuUTlB0WiAUzZKlmYSQe0GhqQLp+beqeub9wGTjAC/d4X0EJVtS&#10;eeDTiT3nRPeSsaG57/nPzkuj44sGB/i3057T9rV5qjXny/FwcDyVrRqHyOviqAKWoqn5flqgEvdg&#10;Vr8AEMfzMvpmyXiOqQnxrdXNijSFGgSzGMUCK9MzKOXMvmSWBoTZcnl+0dL4AkyJsPV2g82NO1sK&#10;ReTbKdLgQuF1YqrOa5ONGZMXZz7iazGLocnP3EzmDvmanI3gQo1OOk6vbE7ZPJujrYBMV7aqsYig&#10;PcvAdOUgbEoNZ0DNFq/PptlrmUotHQbl+myiVvLYlPvuiyAocDE0bIsy6g0zRFKJ6a1hdI0S3wyK&#10;IEZHXxAbg/TeHQN2Ys4G6AFMC0z1lo6nciPvWO2KfWuecUGHoIJYfEBmx0nIK8M9Byq/5RmxdQ+H&#10;E7MTYx+z7DANaPvRXTVGI79lcA3o0gEdXv3jCqAjAUb2nu+rbbd3swiDVeEJQH6+NUqNg9YuRkJb&#10;lqArsc0OIlHydMoWqc5/009EjFZJ4uk0aFHaGIFOX0FB86ZmiDml7ujgTTEGILN8r3KSpZSkbETZ&#10;JTQdfICW71BBEIgPgk2mIBYEU4XLz57r1no48KxqbJY1Jb6tnNYFglDI5xhGz54OQ/0DmGEY5c4I&#10;DiH8EAMl9eVB+Dkcxw9FB4RZ9Z4dRse44U37DqiGQ/YajBU/e2YE9Vy3qQ5JRkcpIMT/19QdTDa4&#10;bAtDhs5mFEgzwyWdOjOTNHfLb6iFrmjwkm/XgFtZudANU1dSJisQbx9AQ3daH5hq1QImJ1yH5Qb6&#10;+S3trMC+Axn8Q5yPpBmnR8K+xZr5p0rnhpchu65maylRXcOZEZkxuXjKXZEZPId70FqDEIM8xkDy&#10;nDBjymmwC8yxqwCDeEh6aQJvfOQUEpmPtpg61GjOA39oi3/O9B2eXzOetANeh+56N5N/7P4jZIam&#10;Q90Zm+2SBUwb6CgGFurs7lwdoe9bzxILNnBQxY6izCv8CzA9h/xVoJl9KQp0gShxTWfyFKcJlW5Y&#10;1ewRwUbxduOkgZkZ6+LrTh1suiJBKAQbW8+ghFidnFWuC2rwMT3fiB2wjT/AQPXQbP4M6qJFjkwj&#10;XuOl7mQUU5CxOJxhb3C8aT+3rktR9vjBiLPZ1PGQAQ/82Pq2MsoJD7y43iEQjLF7so83pBsj6HGR&#10;dCCbkmFVtk3N0Tp2L6ufiqaCLg1TKIdmyE/a2tGQBFXeadhkUnQhsjILzti+dGk4pgVK55iGVawz&#10;7qnUaU2QOJvz/TpIhworFV+wLFvo32R3Kg1DrX+RYQZvYZsoJqRbQ8rWFNu24XjMoE2GaYlLbRmp&#10;CQU2fY9oNzG7m6OKvXRoFGsO6DAjYpm6w8/bmIp57Fb5q5ZV+/LyEli85nhb3dadcS4Viq03HHPx&#10;7FGTdb3bmNZ18QCJ4pNPP4LKxLfffOsQOJ7E5c57cQcXHEaBfT5M3gogpkeOYT4OOnQj67taBfxV&#10;BeK4t6HeTdtT8jLzlbiD3XXjroptNcfr2CdkXT0pYGAfO3pbwsZmIoCLBG8QO4AJPG2WLSoikKkG&#10;nwDB2hZztk7TD45jx9I6Xp6f8f5pw2cff4Qfff5jfP2HX+Orr77C+/cf4dP3T+4HMIeWLJl8cEzF&#10;9nRz/WWGryH4BBIkMPwRTPaa5uR6t3WMJsYrhmA/nrGsN3z3/E3q1DoxD4P4efEkP2kd+z5xWxfc&#10;Hwdm69iPAzon7s8PqALbZvxTPNhhFSPA8bjj9HKnHgD87f/7N9huG370xecABGPcHUN+Yu0rxtyx&#10;T8+qh2WK7/sezlGjWwYI6ZdIHYm6OPHCH7vB3yy9O9ayyUFVw3FWWONf+miYLKcA9hc7O8ODfsSJ&#10;39YVQz1jHYS8sfFot7EfDoeifu4gimPf0bo1VR3jcKgUQDsrJhRjH9huT+Gspf7YAx7O+zhw35U6&#10;UTN9wiv7rU+Yw7GIYiM+djSGNL2bVQvTbSCD32hmU8kSqAlQs7MFrotMxeo8d12Nh9AxbnM3GlIM&#10;CCywxwx481dmII6JonNMtE77TwIGyHomGI9buiVo9sVw/oNvTuDxGAAmtr4a/5zW24R7KILAeDe9&#10;d2J5esI+J+Yc2FaDlPr+u+9xu72HVVkqjn2AsIw6FcvasO87HvuAaMP7d09RNXDfnd9CMOeOx94M&#10;smUMLAI85oExDry7vQceD/S2Ys4d98eL73OPvX25v+Djjz42eu+WgLo9LRBRvP/ohjGK3tQA6Q1N&#10;FvfjHRHMgCICBxI86oBKQ+8MZC947A8ADUuUT1+M1TzQejZ4Cm8mgw6HEeBGdRo7evni60yIYuaK&#10;EwPc2VKMzciiqsaT31RAw5Ukh9DdRdQjBGmQXp3FgcMXRTfeNEr8nVx7N+goOMoshCuTUcyYdHme&#10;KnDsE62b47a3DRWHOaeZiqyqvFqxU2J5HUh9FQeTFqOZ0UMa4fbe2Sk3PDOaytqh6bTp3SK+vbFx&#10;Qi8R+Ooi0BNdLctqZR6a5U5jDGzbVrIPpiv7XC8KQDbnkogundZYufJu/IlgyohnERs9rFJf6HCm&#10;yVmoQIF9OHMTZg84DlvvbrzJad/Oa+/jKR/QWZ6rBGglD2d8MmcJNhSyF54NzvdstESk3u+roUyb&#10;MKlnUd1xMr3E7nz8NQ+uHcq434lIJCOPZ4fVZSnoYTpzjss1/lxJIyGz9xC09+oO9bakZx9zPJtj&#10;50ITQ5e8BQo6rNUNveqgje+/8eyM3SIcaWV3/U3N7DHOk7R92v835vRqjez7fAK/+3YdDPf2jYyw&#10;y0NdtXCFtvJXfHBf0YZ/kwGI15lNpyALp+VrdM1EuXDNV0vwapnEG0bK+fN0ZPEuzpOvNH59hcyg&#10;c6fIJjBDx4KgzNwo+BRxAzrm7W2vopHiNHhrCCdoniIvkA5O/qxXvNrHNzbrmt3a6twEYBUVFWYJ&#10;SCSOU5JfAnBPiMvd5CXiOIC1KeFbrxpU9TfyWqmUh/LM86GIDCW/hg5QffO58ooHNTcokDO+rFlH&#10;Po/mV46zZvEa33H6LutWA5AxhbgjlXpzyjOcfxqDlplrOmgrndY5Alp9QOZ0V/XAe6G9aXpOzM55&#10;0tWh+/p1ItjkcXwnD17MlRk2p4GXa6k7irymUwiiuWNrLtPJUl0WNF8HM/6zgsuen1mBNfOTgT97&#10;bjqZ4qwhr70M5/UYecfT++RJ1GlSDzuFHuIIUte93I/y3nlKYvr7El/5HnWfnCU0aN/HIAADuLEu&#10;AXPia+kqupZ75l1xfuhlLiHPTroOjFdK1ZNsIytURdI4M91iBKdrWjxf41qJCjZm9anxXhNMpzUI&#10;WX2eQUwk55wvk2Mtzkqca7KgCMTnXoe+JGagyulzD3LU50yADabjDS5unFGUjPZcXf5qczsHNMos&#10;yvf0dB+qJWc70PdP7X9nvpw6DDhXcP3LM/TyDxe+eNGtBGebgTShbhQMfzSzBVXV4UGKOAi4vAvf&#10;rfyU/9QCAHzmZBhY1bFO4Y0NK31p3IB9SnROy0DTtCL5moUOPvSy42ICjFAD5EdszuYLfCLgzI4H&#10;j0PwyfPkq9bIt3Odx7SS8Tn9fh4kcZEOaQ1j2hkm5EBrAmmLJe6MicXL2ScT3RTR+O5EV77nvVvi&#10;0uKB8Txbby8Vk3LIB6daRuZ+HJbFzopZMazqMQjd4klRhS5jHNMcsRZMati2G/Z9YJEGVuOazTXR&#10;2oLWJ459x7at+Oijj/D8/TPu9zvGfsDbM5pz2x1ZUCYYaNGPJWzRLOh1eSg4yQI5rYVEE8iazWuZ&#10;rxbwMznIwI453O6OKQwBGm1L8TVxaBjq6nMOoDFU5ASlGkGPdV0hYslogo77vkPGgW1bMfYHxrQm&#10;hn/wi6/wJ3/yR/jqq5/h/dPH+Oyzz/Du6QnRkFr9fLLy3efTWsPxyOaSrXv2wsxg8dVuyGQt07Gf&#10;X56xrBuO3aCMlvWGvizowyp7eqfMsPN8e/eE/XG3Jo/Lgp3wNJoVU8uyAi/PkchAmr4minEcZ10J&#10;+I//z19jXTs+/eQT9wN0jKHmdK06m+uCi/tWoDwniHWbmJnoBKOtqZbcyMaIvXeDKumb41qbDG7d&#10;sLkBq9yiQ5YZ0jj50azR4L7vQU+RJOQO3u7QUYb7nEqAZamXv51fpp9JY4/X1ZqHUs0Ywyv6vYrf&#10;ehH0oq+mL6quW2tL6K4aUKG8tkVyzLqu6M1QAiwQxYBDqaQNnTSDyAJAWkf3IJz1VABut81op/fs&#10;cxB9lwpJAGjdE6zUAhDizv6pV5uI32GviR3SOpZ+w5wWUFhWc6SPaZAinRUoAg8uDmy3FcfjsGod&#10;Ad69e4f7fceA4v37dxj3O3pboIsF7I5jR2sLjsFAjPlDx7BE1dYEMlsgRLAJKGVCby2w3OecOADc&#10;H7v1mjgm1mXF/eUFfbWKhaUvWBerQJpz4un2FPo8oAanJeo8vuO23VIvnjMCL60BDUv4nhefj/WH&#10;6Ba4cnvd5KWvk1iQZTllLVUGfNoRBEHhaiSFkzYFcyo36gY3r6Bqq2Wj/ZtVOxW404CDLkpdddAJ&#10;yrP9mlKOHQpWcYzF5DgVPrwIJC2/n4RVeaVRWu5dYCpOjmr+7hI+ja9UcN/QvH1OReGtN/2ATnXN&#10;JE3mYX+dHItl+mNMN4ism+qhRzirK0aXTZnMKWnBmJNtiLaGDnh5DR2bUraYQkSxrZtFtnsLQ0yA&#10;UCrK4MNQ1xKFr0aa7amUJXJHnGM8XWFzCtUALKtXBO2wE7UdrAWChjF2V4okM3zrun54a3Cms/Mo&#10;YjSeXR+KgAu/sLm4fjxvoRDDcZuoo9t+aBgjaVTUPav6ter5mJxf5w/1/MmZX7xxj6sj+XpJGKqX&#10;s3o63/qGQ/cDL+491+LNBxcDKI+i/sAaXF8aPEjr/2OP+JzrDdMJjuCp/8UPrcM/DeXDH779trFQ&#10;OX/q2/xDNMyySTp8X117gevhsy4ipnyWWXUxnde65GUOpTICycskrMIfWIDI0q/X5ODk+n1NeqqO&#10;b/K71/NPeXe+V12EtyZHwyB5OPlznoN2Ph8/YFy/Nbfr9xRmCEF5SmZGfov4rPeKGfkHmZHEt4z3&#10;nBV8KXvD02HPrUb+NcCTp+h8LqkTEBasIZeOfJJ0dX2JZOVBPLuMlyPkXMo7OO+blP+f1whwmegc&#10;6PWr0HtOsVxZ/nBHWKzn6Xbkm5dn8HotwXX4+rD0AeR/vpbco9AV2qv1O52z64rI+brEO69XGf+w&#10;88Pgy5XGeF2OqZ7VmkkOVoCdps69e81XM0iVPIASlHCAp9GexRGuTZD1Fd3wS+08Lkn5/OpVeKhc&#10;6C3DjOe58zFx79Pil2tQArVczypVBQmP4LyqFd2bWYp5tjnx04zjaXI5+3Uk1xdTRip3op56vY4v&#10;7s7pbqdl1vwO9W2nkzhSJ4fYeQSxpJRJZdJv8ZJYqbfG7d+f4aG9CNaiz4eNc7lP7hT/qno7MfJx&#10;crK/fl34/5WoizNb+HfAlpQx+892eVKsoua96pzfcnqfAglV1F6dldT9ytoooTKpM5ZjVffszCYz&#10;wcVsAg8+iiRcBe8VtgDxmLNXkjaN62yi+SRmPF9f5LHm5OLuOc++EDL1INJVWMzKRJBLQAJJVqd9&#10;uHxeBILdV+REWywVX5abObEHK6ZsFGygKE2wtDUcHbQPuT5sMGlHwveqkpDk0pmj4lzpXUZddjBp&#10;RsiHfMJXR0wENNzhu64LKIPO2fXqpfme2etVp5aB2dCb4JiK1ZO8phrcyLotQJ+Yi+Lpkxt0Kp6/&#10;/95gcDhvd9r1ZkTWHNZRYg4S+tNUOto/kOiDqvfkuav2uyXr+X3mhDqMA1+samitGbyG73cCo9l/&#10;08/TnEBzOqcM8DAQjv1AX7ITEvzZhG9997Th61/+Al9//TV++Yuv8PT+HT5+eo9lWdAw0dT2HJqF&#10;G13WGKvp9FlpdPU9cO5v/bQz1uLshk7jZ54JDzzTYww0UR8/z7jxRiseIjCN0dLdneWpKxutf0j/&#10;q685Bn73T/+E9+/e5f5Jkc6F7wvMeTccWki8Anffa9Aonf+AZYObuGvY94dlHsNwqn//Zz+HNME/&#10;/MPfYz8sQ7yR5hr1MD8XkoEGcWZiTmbPVPcM61BdPcGuidFe6Pcn8WKBvTmz34UlXLG61e6zrltU&#10;bxAO9WQ/1STa2N9cA2FSr9Mt+QvgmOQD7scRb6y5AIVnM0GgMWiPhjkP3yHjmUv4Bw2CjpULgPEO&#10;aZe+bLEerouIZeEPtWBLIx9F4oWnX8ac7cuyWDNcsczzZe049rvzL6+QmhMqzW05q2pelo59Tz/e&#10;0hfHN1+sEfWYXhFoFaDfP3+Pp6cNAsG6EBK3YXig8X6/Q5tYpv2c4R/b992DCzY+aS3gaqCsSLEm&#10;rK0p+trRmgXVmojjlbvOQJmr04Obhh8+G9dtoovx7cdua8MATV+6Ye3PCVms+nBZutGvCLQ16BS0&#10;NkNHtSptzwi35w+IEAPVma8Isrs1j52EkmkfeXZYMSghXmbvyiQ3Ys6qxJ2NKNKzHc7pUUkJ3CDe&#10;P8uBqdTnDdRL5gSM6FBJqhFDipOqmF21fATxo4wy6TqFk/Aw8sBWx6QbEHlH+ynNNmdOwZAjS9qp&#10;rIRy6CA8gOPQ+VpMSd6Jcjn/jtukwubDDlF6zciLTruuTKzLYuVdygh9ZsPQwc1sIrSG3j0zgrTh&#10;e0V1htF/YkLZIXUljJHpaOggkJblmC7ZTHGgUBcyKw2mBfFSPD3TCSOCoQwWZxQDugJvDqIImmdT&#10;JSqJNApECA9zdaZQkBRlp76XO4HYlRCAhV7nhDdbtiZYsNKccFq40aOqec6mK6GSU2QH9Nj1QotX&#10;pxKdFW/o8bGv/K9QVHS85vl5++ty/uTk5eTZSniXmEChV8DKZE8BGf7ftbWgbfIoF85nJyt5R64l&#10;T/lQ4x+EIChy7Pw3eZcLLMvKJz2mkkuFzCswT3RX5/7acrmsVzzrPBgqeqkQvP2Ka8oKXJ1HtgZn&#10;+jmvGKDlHft+QxDWSZHLL56qb96KKJYx1mNU1yR4v987QRuUF9uTo8Tqmr0GsvuCs5uzOWcrJTQY&#10;Ys0p83wttWCmntaWSh3yM0LI4LpPVNhamXSOmXyzOsa5CNetPimD5Q6URJldepZrhnkL5zUtvyM4&#10;rT8nyJVFyGSfJxLOwow60lDNMpY4qrz9Sd5BARV3ymk+l/sTxiM/qrwfWZ1Txx77lQZ0jPOCqXei&#10;WRRHHqGYZh3bNcDhdKWA6ijzRtDd6127ymcjHPGDN0MZ5nQiLeDERzLwnRjShCoyxdv5m3jWCQEB&#10;uB+F1k1+MtCSekIkSWieLYFETCb4iVKO+Ygkg/6zOIxIBZVuy6IgNst5hgKZOVw3yvc9nl1kt12v&#10;uCZuxPXxHUmVoJzTOK+FFuoM8rzVMWrSf6tGjdSv5J5fph6cknTqUCXd32s+J+peHHe7YHpXZzd8&#10;WrZf9n7zcdmUHXZF6xiuZ+2su1CvPetXvmJKZzhefYdBiAhgKnnvBGDVC+HAKGOU7naAarLDSxKE&#10;6gyQw5gJry16ELH7AAAgAElEQVTnMB3GZ34LOE/g2LhVYSTnXO3bM2C2IoRI6A1e479DI6809jbO&#10;NpIFtnLuVNQgUfysmDbs1X9NINowiYFKODQbFcrylldSNc+TanSgQfCSWTYeYo0PuSwul+NOyQ55&#10;/E5rRMNWdaYu6ryJTuOQr0Y6aBwCHzrVZ8UzKqBNMjCD/9OJJUindZUPk/vOQTL7XglFY/edvKfQ&#10;FhrZhBJ0OipkZCDe7g/Hq07IulhtBaQEPeDrn5XIXJOcNl9np7f6WvnahYBMHq5lnpT/Kgyoxar4&#10;T4IfmfNh224wnG5zGItXXR3j8GpYs7vGGKYj+94dYzh8YYHrcmgRc0avBjHqhK5q2LRmv5hjkQ70&#10;gEg5Ey8ymQfRjJFVYYQNY+ZsoUTotISm6bAiCU1n96ITqrsNLLAqwzkG1q3jOIDt1rEPOK69Amh4&#10;9+4dWmv4crVM63/8h3+0AJHvwUzD0lDsRGA7NqCjA20nNTnPaq4ClYlL7HDRx/JzUjx1Jzo2jf4k&#10;vq9waAdRKHGJmwR6Dm1JQB0X2Z8rnpHt/L11g1HozaBNVU1fWJcVP/7yR/jV13+AP/6jP8SXP/kJ&#10;VBXvn97h9vQe83GHwvp4mK9ggbSGxeG5jsDozr1mpvFwHHdOcwKmfzq9ASjBKMMlXlZrhNmXDccx&#10;rSPoGFkxsPaAxALMRrRqBrPzDwPQtz30jO1t61Ddi27iFdZjBLTND71EBL/9u99iW57w5Zef4rau&#10;OI4d+2PHuvaAJQtoDF8TgSccTkVf16iE72vCC3LNmli2d186btuG779/xnbb8J9+/Z8cysN9LM17&#10;sQGBFa5+ViCZYT/GhCy28HPkfk/PxCWk7LJ0LMuCx+PutNKCLwL0xdjvrISYvsdjDM8gRmCT92XB&#10;/nhgXQ0+aAzjq8vSUWUTdLhPwKsFgvZdPriDlYmMgUIwzZfTLI0Y81Ds7rjd1jX0JDgUJcSrR12W&#10;jOMIZIBjlGaU1LvUdBZRw/CHpG7eHDLEeFE/ndnM4uH5FqzLk89P0dqKfb9HK6vj8O4QrkRQrzVe&#10;vllWdxfMw+Tgfhx4/+5doCOINDzdntD6gufnb/D09M6YlRgskjVpnViXG+4vO45hfsHjMFgpSwht&#10;uN1ueNwf2NWyzA/vj7Euq1ec2LobhNUDi/ORbV2seeVqfsapmRALWBb80g2P/unpySq0pq2prN78&#10;tyGCKuIlTLfFMMnXdQUgWNY1r+kW9DzG8J4tVt2wkJFGJ/U31KdklMgSQDogtBVhTe3OD1WXYDa8&#10;W0S0aS1XlU1c2EwqtA2qhwllGrT8j2XYOkBqcLMeWU+kfk/EmD12g/ygji/0Ov9DcHVKUblNw9/L&#10;Lqj4WPXN6UXnCUXXmMMdxxsablDczYDgPS+MNbIy1NsjMXKE1y+lslqGHcq2IhvrtIuB6JZLNWLV&#10;NbN9319lf1tDFZv7MayzMRXUcFpw/pAQaJZJbcy3957lvrQGNBuy5ujzNY4DAitVOuYoDNezpx3X&#10;kyU/wvVuLRhKoWofnZmHxCwk1x7Ds4gmMept7ANHrlFeftmzq5mV74WzX6hgF6dACLaMXFOhGaro&#10;mjQYJl0oidPnwXZ1b43iPB68Mf664uFU5qA0Poir2VsgnSGv75FBoUKUvEPwE4n1UbGoscZ64exU&#10;yJsX9iGZsJuWU1GyGLhIZw9pxyDAfL0UOWeUZytO4zE2ZvxGKQCFDk83RsgXaEDGPDMjQNP0w4dB&#10;Tuo8LmsniMaUsSxF4QdwKqUrX65/uDJlmjsbsf3wS0//l+vYVUNJTE7rDmCe9x+88+vf+bJt18LD&#10;qfwDNAzN8KARWGVO2VstMukyAAvidqgaDpuqoPcZOHfG6FsOiF+d+dGcB5q4okRM4MBJtetsfM2D&#10;gTk7I6TmfD+DeSRTYxn1jBftk04VY1wI9gIJWSUu3giJY3Q6TBaVc5+3dF4UVVf2PiGyyB/oZE6n&#10;j7y6z+lMAx4EBSW40WHZeDqISecqyS9Y0hki9vKKrOIyluk/mxuozemCR8ISA3KunOxbmaLkGXES&#10;lHjYgnhXOdp8kRxVgQ5zStGJ2EOfyWdI+VKM058ZwfQTX518sL08Y4eZfso9juxP37v5OlBKfe+y&#10;snwSIqiBs/4Scu0y91OALEdsJ8HpklKa+qLGDeVyn5Shoj5NrllcyjUTsCzS1I1ZZOA5g7zuz3XK&#10;qf35X/XowfE81Xh7Np/Mda3kw/QQQX1WykLSbny3lTNVlyPYmssg8gm/PpIHptH3STsQQJj1etlm&#10;dT4uks4/luC+9aIstB8MNGdzzOmygtLvJLLL7zPv5rqAenuR0KTKWtm7lEAh+8r+0QmeVRG5EWGM&#10;nieeG1XPlQt2DUAjEoUGJEU4wQHrS0O4KTYsc12BHMJo1+QKoTSSBVZ6d6xXyUCIbYm+2rcPv/zM&#10;VH2NzuPgYxyZv+/7/uoZPJf+NeJR05lSszanejADSJzzwH63cTGxwvzx5qwNUcjr1JIWbPh0JKYW&#10;EnjlfqDUaWZ6VUCFgZw+NvYkMZtmoiQ9xhyos2QWo7pMZ9ZtBoCCjuNQ5x5qnUjFBuJbygzmM2+H&#10;r1vVYfg8ZjaqY3uHbzDZ41maOONQp0tmYao3iW+eFDcxsB8zA73N4TdgvbL2YwDT1nZZxB1QB3rf&#10;wIaX0jT1U99/6/NkyS1jKJYFOPbdl+ADuifnopnlbLAKD8Mun5lvT2cVJ8+Gt3Z+7JwRS5sO0vny&#10;gvfvP8ZQyzQcuwW7plggfN0Exw5vODfw/eMFrXV88eUXQGv453/6J8sen3k+OVbrIwK3CxSHHlBt&#10;MHhja9qnmrqhfbdC3NhY+9LPZw4I/wiXKMAcRByfvLnTu2FdPfN9TMuglBa81e7R4y5mTjO8aNju&#10;75+e8PTuhm1b8JOf/B5+9fXXeHq64bNPP8aPPv0Y796/R1tWiEzc1icIOu7NevSYE0oczsB2mtm0&#10;ecaQkAvACXs9ChXpq4r+OEXyetbysizYH3fsB7B1Qv85lrRaoCN70FijvuHJZOxLEno3zH/xfL/j&#10;GBP1kKsIIpvuTWL1kU0FpOFv/vqvofNn+PLLL/Hu6WZBhfHAOBxv2nmneFIIKy8ARDAHynVL3YA4&#10;2M39Md9//+z+igPL1tG7QGTB/f6M4zAn5X4YhvJ+WEbvY9/jXNJpfL+/gI0f527Z4OM4DK6pNeup&#10;NhWPcQ+5xnXlvsa/QpvWWNh7svk6t94xjoH7/Y51WQwPGuJZveYUj3xvpZJXdCpbJUxYcE1kDcc9&#10;K+2hcFx3ywpP/4sYjvacJ11gqp528vHYPffTerkZ3zQHsfGSgWMM9KKzivtjRG0PIea/ImZ3C51A&#10;XWdL7VLnYTxagDkIVfMwrUM61r5gjN1667hvrTcLiIS+pRO3bcMYh8HBNJvnMXcMVQx94PZ0w/6Y&#10;aA630prg5fkFvS0YumNdF++bYXzLmpTuuN2c7pr1tGPvP/IfhQUf933itpn8NPz7BWMcUAien5+x&#10;bQabfHiDaYD9+tLH2ATY1hU6LQjw9G41+eNr0xbjr3Me3ofKIHXYwNU4cGiISB1SsExVQNSJo3Zq&#10;dmXsdJzhEfpiIrtypH4fBENjNvfMNHkaI0JB3ADv4mo3ErSmftsJ6ERfux8kUwB6l1BwhHl5aqya&#10;96SimpOmsgTX/xoCg1xS+TNdTwyWQy16i6aOwZWzjkZupfFL6MKtML9wHAqkmZLB7GQTehMQd5Qw&#10;wHBy/kmMyZa1scITQOKB8hAFO/asrghszLJj4vt2cVjK6Q/JJhX+YjdqYzyK3TsYL4tg6Q1jWsBi&#10;HIaVBDJ0YviU6EDN7o91gpsUzRub+h6HQ1fMMR+R4slon68TFOOYUBzO1EwxghpmG8r6EQsqp0xF&#10;QL3sx4TsuiKEre04GyIYE2I1BfeNDFQlMw9o7OSpIuN2puwNy6YzQRFeo2mwuxExgWyS6Pfj+/mA&#10;gcHMtGoUxPMvryLHz74d0kjuzRm/8ryX3EcKDinCkNYa2fs8Gdw0RJM+5qRzohihFHpcOhpUefTy&#10;+z5uNuOA0xUVYhOlLHtj0121sicgysW4L9HYMozPHAf3t0s7DVU9M6755+FgclgRU+p8n7newhm+&#10;zh5O083PurNBUaARdqgsBLMlmCl7rewBkFmucmDOBdKs0YhMyWh12cfm4/T4dG6LMIPK5+llcOdM&#10;w5AY4GkiwjhfbIbEfTk5Ap0esyFkx9IF+zHD4MgMJ9KO53pdaDScM8QKLOtVWvF4xHgmDYnimAIx&#10;NQd5sgXRFS72jeXE5Pm2t5ltnvtLOrXz487ddnGeScqCmKQb+eEMi9LDXGmcEid5Ic81x02nL6zp&#10;GrPiphmNPNMdRkdHOdpJmRrilvPlQGlMVHrhHBplkTOx6ZVgdb/CESBFZtvKIZWUFlMkLQKI8wch&#10;xqsA0k4Nh2gM5Z64yh56SjHNvWlPBsM9jOpl7jobtLOBMflPkbU+rsS4dSpqhioovg7mjMCFB7c4&#10;E0VUw0U8OpAZzxAPHtCRJFiEGax2fqyBtZ83d9wmnzifP7P30sFEWgZ1E19D421mpC2d2YtFnMS+&#10;8in2WaOTlbqY04bSiRxE7mMr349zB5e9ncMsWWN03DbglJ05NGgqn+O7Kl7ZyDWARBl/3VcG86k/&#10;N+9dYHfO7CjRBsgAA8eA9T0hmqQw3VkarAlk8pdWnB0qDT0cZZWOvfFQ8Eh7e1nXE9bs0AnpHZ1z&#10;cM8ceV0mPThtL9wX13tdXs7KB6TFmbAjJo7LaKWqiiP4vunNXuLqcyT0QpBIEezWAJznzxw7Y6rl&#10;2TRgzANL6RchIpiB7en8pDZHbQrBclIcWllDZnalPM2Me2Y3QxQDyauoo6t6ubEImnTLhMUEZMPE&#10;7vdQn5c9a4Hpm0frJn2omw/nIQKrNpjDaVVcf5h+LtPJHHU9Pgbl2DgVsTG20CkzwN9MITW5Ejoo&#10;eWYataGv6zQ4CCQtYp5ADUNfNVvIm04j9cFGKINYl+TD4mufmcbAlHQEzunzcBmSPNGddyPtQ3Bd&#10;4EH5UmkpsJLrVvRBrhmhJqosAAhpoR7k4BlKuBBzNIygJQDmjJHhDTkbmHDAfh1V9gB0ciWZTufj&#10;eTQsmDTmCN4TrrvG4DbiPEIZTGcjzKQ1DIV0RRN3hveGOXdzCnujyTFmNIXbvRng4pm51izvjjlh&#10;zlpPSNu2FTrFcGjV5g/VcCguvWHsj9D/e4HCCN0szqQFvI/d+krNOTDVmqNNJmPBnLzrsuEYR5GH&#10;hvnOKgpVBeZ0vmj8QdCw73es22J0IYK+2npbI1JEw+05BU/LDYdDD3z2yUf4kz/6Gkvf8Ff/7t/j&#10;5X4HpuKxPzJwOQaWZfXM+tX4VSRnIdWxeIfnxCh3ac0CQKCT3RLaaKOG7dp4bjMgZVnYEjzamlI3&#10;rF0w1Kud4Xx1XdBEo5Fi7+bIfrrd8Hs//jG++urn+MM/+AU++eRjbLcblt7x/t07rMuCbV2wqxrO&#10;sCpEdmw3hz5xf8lxeMAv5FnK3bnf0daSvTsG2OuhOVFIT7x3nRPiQRFtHSkPTWJsq4DOsXA2DsVK&#10;2Ncu2B/kZwrR6U02D0AWLM0a9j3fH/jd736Hf/OX/2fdIP8pOL95/Z1v2V787d/+BkMFX/7oc6zr&#10;hjn3OK8qBjPERpn0fVkWrznzGaSyagrzi4xh2fCEvoAsmA5j8njcYTAfd7RmUD+Pxx5n2vw2E8ti&#10;P7P633jpum6+Hg5j0WjT2Fo/jof5ZeYMGI/HYw/seSY/InRDBKThjGRG13d6i2CeOXFN16vQLSLi&#10;stGqcCAWYHk8HuiL0eqUrEI0P4rTiAc7iItOBfp22+ycO670mAcUA01WKCbaajTcnFYfhzULbWBP&#10;LdeB5sCcA0268QpPcBUQYSB5sACYTXCM6fuNgFZRNZ1kOJ++bRtaT95o/HRGpc2cEw1iTUGXxc6z&#10;6wZP24pj7K4jWGBpW1coPCD5slulSJyfhnkY7YhO9M2SXtdti0qSqRPLusIw9zsGjP+aAz71ZAGg&#10;Y0CPiV0e6H0BsLus64AKts2Cmbdbc4ifgakNrRkEy/t3N+y7BQQmrBppu23GR6YXB3bD/h/jALRb&#10;jwf33aALFs8+FwXa0sI2aM30xsV5Syg7pyNdLBey4+vxVu6aC2wqXgihrmmopymczkB/Gg0iJymw&#10;8ZGltIuXcwzDiPFOzGMWU60YMml2ZmSZwiTz3DSHFHNBzOP0Eq5AGgw2SjIrwnAUx0Rdo3KtsBmL&#10;sQGoDhiids6FUViwnKgohanUcrVTsWa2xQ+90oB8fWU6HlOAMiLZ+nK61kpVLOJmGdeLd+g1nKDm&#10;UVhil8XWlmedjLtiXNJJkO+j2muYqnj39IT9eJxL0Dx7EprQJZcZplKshDdQqr9YmpW6qMI7WhfD&#10;Smd2t1XD7rLgAB2uE01KQ5YwECqJUTHNcV3PAdKU8QZQdr6scjCdQvpqv/LeZLqv9xdJn2Xdw/Jw&#10;oU4H7etXobnrRz9Ee2XMebmefy/fvz5bwtCRMCRPV9BAyRu8OT4eeDp0Gagi32Ep7/nWcrp1Xdfg&#10;LC7UIX7KqZyenn/5ifMennlGMQReMaPc47qqevqCOdJiqCJvbBisDtnnwEsCsxevv5LcmyxRyt+S&#10;WXZAlPrVUs9U6eHrfp7cJc8FzKoXYdloNgNprugENAkzimNf1buJ+71dcesiwWkpp4rPJWcupDOX&#10;R3ADomS9T01nIBfnlD1Wlp/NxiovsO1KwqAhHOTcyjfUGGCEO8Ph1JInvCl3YqY+wCIBtew/eVMZ&#10;k4groLM4qapxTiIM/aHK/kLb+XQfg2U/qVh/9V6sfZY1ogm6wDIMna5NZhS+RSeDpHQmluXi3yvu&#10;EVj/i47Wu9OBxj6aUWnGtp2lc5A2qdP2sTttcW5RatsmMBmkdmeK6rnQQ+v+SxpoyHnyPNYtnbME&#10;Ap0y22kzLrsvyc5sbfIqc2Q3oEs0ia6vK9/j+r1+zdDvKjcgX7zeM9/Lc8K1Ih0lWao/N5299llD&#10;iZvm2pF9Vz1DSwA/1q7OqftaW6nnOWPEZyjwTOTL+sDoVUCpLZ4Ry8+56m+tg4TcEZ9YOKJ7Tq5J&#10;82Z1uQZ0kNEp2liK7OdjOj+ng568mtrFK77rOgB1LXM6tshUCp5eFlZ5FoMf5D5Vnc4R3lynnVHt&#10;aRjNHqTRGYkSZxngxrYqrmWWNNZFaTAPG4M7sNB6QNWcdpzn8koo9rZTrv1C3s6Ek4macCKutTNI&#10;nkEgdX3MMu95xUH14/Q8qHqwWsGGnzWbHSCsR+5VHfvbetrr/YoV1cLzYpVf38NURLkskaDyQyDl&#10;baiiJqjzG5LfMTlrtOaHxObzlrKBpEsA4SiNRCzq+TA7KpIBoLGGDGlfdWGFok3XAyYgwqSBpJep&#10;JqcMbpB1xKXRH5Vp6t5iY1L/jjmnQxkKHt2CCAR0aCoKL5DX+5Y6U+6HKqBzpCxBOsorG5aiT4Br&#10;L8wm5RnOm9Jx/Hjc0Rp1lunOQpMZY5ozvy0Ljoc5hOhIMViRidZNR1NVz/r0cbpMbqoOLTDciT5O&#10;c31F1sr5ANu24PF4eJaiOXkNf9ahGtxpZTyQ2eCWTWhQDkvCNQgC5qU13ypPVAPUHP+9myPcYc+g&#10;lhg21fjzse/45tvv8MUnn+B/+l/+Z/zpn/4r/If/8H/hz//8z/H9d9/h5fEAB2RnasBQNxTLan6B&#10;1GBi65x0YpD2fZ59TTrh+Agh0hvlguEH2zUtkys8M94ww9UaALoDsjfPtF8WrKvhTn/0/j1+9MXn&#10;+JN/8cf42c9/is8+/RQff/wRzE40XWi73ULadU80Ex9nZgRbZu7CSHXVP93PYJXAE31bLOu58IAI&#10;aqtXhrcWFRITALwSgg7U1juOYw+avMq9/TiA48DusCl0JcyxG4QLmGim+Pb7Z/zrf/1n+Jv/+H+X&#10;3SmE+RYDe0XA/FXx67/9OzweD/z8938KRcO2LbFOgiUaRfJZc04c+8C6Afs8/BxmpviyLsChkU0/&#10;jgO9L+YohvhPO4sQD+ywYsPPQFPBMXY0WbAfD+MHU9HeZWPDCOxRNnngrzvchL1nfFGV+8pGvIrH&#10;w7KwSYvUgUNXr7LO761+oenREhWtZ43Wdc6ZrI76xXQIj94XDGUC5YyEN5GGx+PAtm4YwxOfxKpY&#10;mATEBpCWo9Bxu93CuT/mwLKtAY21rTe03rE/7u74hZ1HGDpBcxkZfo+ZSTpM3jQadvgUqEH8HAOE&#10;FgYswWFx3ie+772bH44oCLIsmM36ITDBdLr/SlVKEGZi6MBx7OhtNX1E3Ck+RtgI0sSzwYdXDkhU&#10;EFSfIU/t9ADN9vSEx+MBQl3DZelj37FgQQNwf3nBu6d3GCJ4criVZV1wf1gGvCEedAsITE8qawLV&#10;A62vftZtj+73h8OpOH8Y1ph07BMLEUbgCBU6sFQlqCqwl6N7LucqL4GeG28owLwEJk5T4XN6SCUL&#10;SONKJC5j0yLAImRKi04EohZFSCSrZJSuUiTDM40o2FRxw5QxnZlaJNDKdEUb4UThFyVmnt/mgX6T&#10;Ib4y9Go2qkJbGl92C4um0xCwpmxXQ+Gq5Oaz6/4lg7lcftnjqrACODmREsMcJdtIQuAoTKgwS6l7&#10;Jhgjh62lcctR7/sR2FJHKaeo2TJck9O8nYmLwJlMOaQ0Sni1K51hDJUmTszo0PA6OSaWZIMOi6Bb&#10;toNljsViQQDHlXID1MeE8nxi5J/p50xPVbgruM1O7ywOduVLVTH8e1zTNIzqvjtluoJOh1EqoxLn&#10;UMvevqapfPHoxxrEhkoKLz+jr78cI8q7CbJJkWf8UBhcafVq0KrOfB4uakhZjzr65ALOCUI58znA&#10;skMiP0PS2czzkwYVtXLNM13HocX48F/0Mq56/YkD/f/pU/4SoCgE9XBpPIDq9dUnH88XpwXAlNQo&#10;zcwsz1gx7qsr41UF4RDSoSenCpAyJJBvvsUnX+8bz6spQN0fJLxWmhnIOj9AdrkuRqZZXglxByDl&#10;RTEwSSch0IVr7aOXkDRea8QMHARNVdGi8UxcNljzebm8ZU1t3kE/dc34nDkA6YlvW+4f5CCXG7ux&#10;kRfm99KhqL7scnJGc9wnvurnq+HcILDuSRj68X//25WZkJ2+FM0hJUSAMUsgVYxnNy81TZ0BznNb&#10;Lmfhx4SFsP4WLcq7I7ioOTpjwe00gbqqUj5L+dmC9i1xrVQClCbN1allNGODt0xTc67RYE4aEqoP&#10;8URm1NjlUqop8pUBcv/bCSK+B1gQwjGYiWd82mZ4EBZZ1soP9cJ/8u+qT9Qxkb8kmbaiD6YzKPlp&#10;8hnxdYnJxRBzdRXijclijVF1IA2ZyTGieZDLD3ken8I7fP2pr1Vd0KopEPLC7ps4h1rWh0RancX2&#10;KLpWi7MbXs1gkdWoaDqtBVx+t+K0RuSTgs7s0C7j3q476/T1ID3VFdfr1iWPIg/x4CM3xRzvyU4y&#10;dOTVBMKkiOYXzEgiYOMHPT1Oz8+vv4hnvw7TVXkaxZNFJmbZU3fQx9fl8iQUBs+gAvcxnfs0iiu9&#10;gTKTzcC8tH7OiRZO1m7jmIV+kc740HmJ23oZEqBhh1AgadgIiGBMcnS/JxP49Xzmz6887GF7Cc70&#10;Wa6jDkQaoByoek86NMSzLNWSlqYi8XS1QNQwGFT4Rui0WdVVZbOfRssoRPZ1EQWmpY6+doCfRK8k&#10;fRVZDSiGAh1Gm4QAACT0eTqzORJLPJyWcYyEYIlzHroT/2frxCa0oSvV8xV7koM2PkWnulVrMXDM&#10;rNqQGdwnP6M6FNIyODCKXAHgTdisCeaYE90z86xEfYGOw+ADJ5vliWXpqVrFiAjGAf+OnYUl4FY0&#10;HN2Aydu2rgYLIIJjmqP2cRxJ8/WIBvu0uRCXWNWwf4/9ET2oumNa08CpiRdjnB02KI4bCNCaOa3u&#10;9zuWxbCC2Yyt947xMFoQZHb8/njgm2++w+9+9zv8+Isv8PmXn+LrX/0S//W//BP8t//Nv8T//hd/&#10;ib/4P/4NvvnuW4ODcEdYE7GmcZ2TLfIthmw2tKhgyHDblLRrnK53qx4itrTRFnu2GPb19P20LW+5&#10;rNNowqrYh2VbDsVj3zHnwGef/wy//7Of4auvfo6f/+yn+Pjjj/D5px/DskDNsbZ4pqo058GtYenO&#10;jZ0GsymiZ6urnOlaBXMcQBNs724Yx+GZvgLpS9yL8KXT7QGFBdGmKvZxePatr8Mwp984jtA5WivO&#10;ZtcFhxEApnqVAizbdl0X/O6fv8Fj3/HtN/+Mv/y3f4V/+1f/HsFUT7r2mc/8l70a/vPf/wMA4Jdf&#10;/TzO4eNhMLTb7Yb9sUcgZttueH7+ztfSHJ10QLZuyTCP48DivIZNIS3I5EeiSUB6sIJE5zQ0CJ/D&#10;snQIOhQNTXo4Xpe+JN1ElZ34GVyhgjjvrZlMPsKpzAam8bWQr+D7roRUO5n8lrZOVD2ddAHuZfqi&#10;Jo+/n4fmgZls0DkjwVZ9Pq0vmHN4gIV8u2MhjrlD+5ptCzzuD6xbNg3e98N1IZuKVaiw+t1lGBED&#10;wIAWLPnSxfoMH1a+xrCKk+GB/m3bHKrYGtceu50bcbjOfeyh+9EmSWSOA0tf0LoFOpd+w5gPKBZA&#10;DAYq/JMKWkJOH16VhezTR3u3tWZj8uxwQrPUYMNxWB8JuEwFBB0GyzPnxNO7G45D8Hx/4OndWnpL&#10;DDzdnrx/X/aQmJhBe8u64nHf0btBzlS5OYdClobuAVxpzdAshPK8QefAEkoAlRA6nYrB9oMvF7pU&#10;hGgem+JJBSwFrng0OlqUyBIEJFRoxJkePNN4WqRdpKF1VzZ1WLRkXpS2Kkmuw3QyjP7BtJ79lU6J&#10;s3KYWR00cCS+oAVN90PZGSRyA44X6Dwi8pyZLvndMcTLYBpOZZlwo+HNzKx8WpR7ffCK4jylCZFb&#10;BMCjekUTIS45X4xKjTGsmdEx0JYlcMWsiSOZEp3/boiJeDdvRFOIEJY+kOzk7v8Xyyayg9Yja8mu&#10;oDLMhlw3Y3UAACAASURBVCc+avdApcrKwIL6IW1+GPwLwgYZdH7D5u1Y8cxUT0PWdyU8XQ1v0Z6N&#10;5aIPl93g5/zFnBqM2oFWpf30oAmhAudkU1EfUzGegpzB8b02boodWxj3dXSXiXxglid74gOf+4PK&#10;fbJxkt2+nr86yrzHq2fL6/P3enx1dH4XSaFEbnV5sBlWWs5JcRTwG+b8srVXVSu57OfzcnWEvx7Z&#10;23zrjeWwodVLJfQIuxedTSA9vHVvgaesvfH51Wx+e2fDuQCyUo1Lq1OcmeL5XhnWdSHKvVMw+dlt&#10;7mTwa8xHxKi+AMGf7WvHMbyaSBx/zxWEM6eLCfAcndeB+26jGXOHwSx0q1JiVZJURzXlA8Kpl8Zc&#10;mWqRVVU+1Xuc6KYsGuXtoQbf1WXJJkenl8RD6byoOLYmg1P2sgs8lR4qhaezW/oWsKO9+GE5yx2J&#10;r5RVMecr4E5+yXv5zDhaBvHWZQUlrTkZtPCtPLc2TvEh+hj9miY96BLi8o0yT0wPARQ6zZmxtA5W&#10;A5DPcjKtFQDZ04qTZlN+BauJkm+bibyis8qnc/r8varHAthZGBprkJ9UHkhnTxkX10otGMyMleZZ&#10;IULZm174cm8k3y4iybJ2MzAb9PamMOCZLnNPNcPL6uvSzNhTAEHjEcT0OdEZGDcuTgVriudwawX/&#10;3Ghhelk8QGT2HKp+SJyfloRHjPw2jbBcr9PXRMramMxtIuHMHjznORUYHVZ+cab7azBEik6asGPi&#10;DrOkieIzsm+UoE0GEnk3/3/z7FifeMAuEM5Fz8FAcxwNtD7R2oImCw7dUw+d05JBFKeqFpuulvHm&#10;Wk434qn3yNILv/Lsc+T3XgXfTk6Mwh9fbW7uZ6Ou5S9zJtLRnkZ8sGu3D6wE2H++ehX6dznOsxXl&#10;4F7irZRH4WR+XW1w2jfNb9GJfk14eUsnySQleeOauhcSJpT4OUPIAgndlfodk1Xq+c9gmcT6Z4Yg&#10;Cn0yoAmoV0ZNrrFOZCgk/w+k00tDh2Pwxmm+VEi58gRVq2QAZa+mrcHAeVANUxAln20BNrtlb50A&#10;npBCe5VjV34hPr8zUSS8E+JOiPWl3FMyH19Tkct+5aCdzrICoXV3kPnfbLYoDpdBWSKBjeuwRp6J&#10;yMo8Zm3C6bj3BffHHU166BVWkj7dmacnGM4YbWyhlqPv1dgiuN02h3eAm0XmDG6tY3/sGOPAsjbH&#10;4DV7kRmT+75j21ZgGFyGeOM4ncAxB5bVzuuy3PB47IY3ve+RbXl4tfEcAy8vd/zud7/Db3/7W3zx&#10;o88xMPDF5+/xxfsbPvvsPX7y05/gv/vv/xS//vVv8Of/21/gN7/5Lb77/hljKPpSdc4ivYQyTRBO&#10;La+8MjvZkw5g9nDCryvWpZuT2m1u6tFcU+nem2FOTAGOA9gfz4EFvS4dUxW/+tXX+Ff/4/+ALz//&#10;Eu+eNry7bdjWBdv2Dq13x1Af2G7mQpruXOrrZpUtyiSA3N+M9+SZV1UsXTDbgmMcONiPTEwfIeRN&#10;JEupBbiIVQ1Y7ywG8RcR9GXF4RnVZuP7mRTB/nhgPh6Q3vHw5Ktj30Nf+/84e7dm2bakPOzLMeas&#10;Wnuf06fvR0A3NCC1CUCA4NXXN7/a/kX6F45whCPkd4cUIQmbkINAsrDssHkwkjDNnQYD3afPbV/X&#10;qppzjPRD5peZs9baTcvVvc9aq2rWnOOSI+/5JRumvnlzwXUb+N9++9/g97/zHfzNRx/h9ZtXgHRA&#10;mbh3lEk/2ovfGQA6Pv34E7TW8LWvfhndcaYJ/9oXx+lXxfW6oXvSYBML0AyHpx1zYFP15oB2+9Ys&#10;WMMK1mUx+F2Tz7tVJFCXdvlOpzsmHeJGY+zLRh02Mn9JV3F23XehwL5bc0VV9cqNGY7o4JFIWZQ8&#10;moQqnuSUn8850VUdhar4Gfkv+FomJknrniU/LUve9UvTdR1CRBWqA0MFfbEmv/vuZ2TVgIZq7uDd&#10;1JzNrYntmSM3GHzSQFtWC4qqOtTHhMHuCgzpx8c7sz9B792COx7ACXx4pJ+zibhDOWFdrOHoHpU9&#10;doZPUBjMFIMkp/MJ7dJwWldctovxP3Rsw4LJ1nrA4HF2dzbTZ6e7w0p5ILG3xQJwTs5WAdTRHUqJ&#10;PqnmY1uW1atMLDgiYg7s6+WK02lFXwzruy/mCx67NSrmeTTa8sCqitneUBBOemzG13tXjKFozSC5&#10;pss1VXVoIcF+teCguo7dRLADWJhVRaZldEjFRA+E6laSyyZeezTQUoq5+BcUqIsU7hQAqYQIzJlQ&#10;jB5pjrGXhyaEXjxUkGKa50YBZdmYeOTHHQCSxmHFnjNDWYpDSUIrZ5OgaI7j66P+/IzEMsKVzlHx&#10;75suI/bTFQzDggJq5q/xgAorglQw/GeDlRARoTDBNHxlw4DKvaEyLJBQWsNwhWLO6tylscR9JzEe&#10;X5HZrtZooLXE+2vOAKxh3Dzc2xzfEooRFRxm09AxDmXzIXEBZNnfQyfW1SJ4vRnYzO4RuEOmIy2L&#10;MvahM5Q8ljTy0ybNa6ANP03EMLfOZ5ZP2x4nTmIxplwgNWmOLZzOdkI7sMTSvsXduxmjEncRxdkw&#10;3SnSQMPQlGX7m6W11bbjeTsaMyXrZzYnnGq4Ic5eFSgKePBppoMnyYx/Fh6RmJUUWLxpDJG49cXY&#10;puFB3kBaNqbMddaCx25nOO7F71ERjzORGI9TBIyB+YpCHXuQvEuAqIAZMeY8XxOJ9dw4tupYA9JI&#10;L99+yrCkAKfCT8U+bBbwzKf6WD877LdnOQnnpFQUHn3DFaIefF9D8SDdIDFfy7mlYUknOA27Qbgo&#10;96rw2ub3nAe8bqcLnlU2QHTFXSsRNipcYgZA8FsbKnmLRdNZ8msby2xTw9FzKCY4LpwKLEPRZJj4&#10;3yozHErqvOK4XxYYM0XGyn8xFTrFIvPB56ig5dmwtXa6UGZvkd+Szcau84mx3qlE59qv6tk/Vqcb&#10;iiTXidlqGr0zvPGn35vHitkUVICaZxUxQCq+nxM1GOj7T8z0Im/89qDYr5lxLL8WSUe7OfIQstV4&#10;gEOZOKxCU0U2c0Lw+6W7kR1jZSY7g1YSZ8sYwyywDoQ38/PfSa/cQ9+DwGznPTi5IyOMNWqCOZxX&#10;cX9gvKhhetkjs17mEfIFlgUP0IFnZ+e24a20XvaActxD9mIGILjvSEexOrtpAi8ZNrom3zF4pMWU&#10;cte3Js+Cn98IJpM2/cxDHC+90C75wAydiLKdjkynEQ8stUa3F4PCtnnUCcwhk6dEkM3K52EvEHP3&#10;qzCFuqh9u8FkPp3/rTiJbd9hdGdKTQFO8ezgdqRHHlOe18B51wl2RRjKnVU3kFxZx23WvWetxP1J&#10;QR7wcT2YcFak4ehDIPYc6hNcZwp13qOp42n6OY3sWjvUCLFOHPw4x7Y2OmuWVtKwwbR4ML8LFM2C&#10;ynOPrFoRwDvGHXSFlPnO1SfxPH1iAs/OJP37FvnzI0MRzlN4Vn07gu9qvk9d3qr7/Bx5GT8bqI0I&#10;2tvn3TPlpmPJG11QB7UaD4XZIrYCkvp66T2koqEj2HGyLMmUvkhbq9mcpmOUms1SAh5VXiEz2e2Z&#10;x0uqXJmxIHScids+XD524ehUEEO/YKVVBI61BkPEn8uDbkEBdT7Ks2QsNZ32Nj7Tn81iUkzN6lGo&#10;oqkJ+wMsmJ/7aHRc9E5SyaRt1+A9oOxSN89gM1UzOyhvwXUWHzeQDe7g5YS+CkKdRZMvgGepRfUE&#10;Py9Tch5OCD9gVrsSerRxolIkM2aNDzY//36wW4sEpbFbBjalxpwDHR3Wx8o7b6llD+p0mMnpdkkz&#10;uXN/f2+yU8wBZA3cOgzxfpozaE4r24c73WCBsDEGrsOTeZD8uGlsl6+NVN+/yYMu0Nlxf7mgS8e+&#10;D8sIvF7Rm2Abm8EkCQKnVlUTe1yn2YxjmMwTs6eHN7k8rSfMfUBbw8mvh5+tfbtiWVbrkzIG9n3i&#10;5avX+PSzzwA0vH17j4c39xg68ey9Z3ivr/jWt97HT/3Uz+L+/gF//xf+Pr77F3+Of/9738Gff/cv&#10;8Nnnn8fcTdTunCrG7k3vptHh0hajVW3mQGePqrk7GTg8SmTfsl+FhFOUGZbX64a3b9/ierlgzoE3&#10;b94CsAz1dVnwMz/9U/gv/tP/GD/9rZ8BYLAbBoNqQZ05DD8ZAmzbCIiSdT1hbhegWwDEKrWtIWrw&#10;keaVL+IB4N5BL0dr5qwdY/r5srM9xwRaw+44362tDmFhNnqbE3en5zCYNoXIwLLaYTYIXdNTxm7N&#10;IM/vv499DOgAtusbTLXAysPDPVprePXmNV6/eYtf//XfwG/+y9/ypo2K+5cPrj8jjbBkLD/Cq15s&#10;eh0U+Pj7PwAg+NpXv2INTJ2fmJ3bcPJgEx231ujTA0rEaPYMXHWma/4XYN8nWjd4EnNSjhiJAEAT&#10;bPsG2uwGdWGO7zl3w41WO/O9NW+saVnJoU9o+t8AJpk0g+jBxNinQ1OEFALUgmd0BFc7kwLH8K9t&#10;tBPqvee4jObcXJclAm+9WTZw2NJuAw+v3DekAvr8Gog/btVK3n9uWtJn7xNTFGNYY9DMHraGtVMt&#10;C9wSB/2Mzc3XbQsddo7NdSp4oGMD5sTVM8ybVzbMOTH3GcGMmgC1OR45BL6Ptk8MUMBtjuFBP2nA&#10;yTPy9+E9FB4ebC3Umnvu+276hcMJX3b14Mo0Bz2ZsBDmdUdf2HDSeTOA7bLj7I1Wp2/PGAN3d3eG&#10;V9+X6BH58HCJQN6+71DfU0KKWdNgFHmYleWn09n4mQqu245lXZz3GaTxVGDfFdJsb7fBwMPAslhg&#10;c9ssy9yw121td9+fJQVxCuOIWrvCXM9wZD/fnu+jjQaXXKEEmO4wgXC4tvgSnXOhr/rhcnX6MABh&#10;KSuaOR/kZoBUQKS58WmC3e3rLDHk3YkLSuXJFV6BR570uDYHlcrfjiiOpHGUm+nCAMx2t4YEbeUh&#10;mP59U5FZzpDryshM7k0834mV66YcU7xfdom3ZEmMaxxUONIJn5uZWU3lBv5qzbDARcSjlL42IoGB&#10;ToW0Sd1rHvBU7qz79+LNl+w5GXXk42nM2Vh3ZwLhcPNy5An4wdVShul3UiAyO1hyyXFBDR+pi0Ov&#10;eNOrk+E6QbLh5+MsGrvHHNMbRHipMqgAU3k+bgddT2GUxb7m/vI8ELt3IrNRMsum3JrKZFxT7EfU&#10;3/U4Hs2f6kaOxt8BGFIGmftd337qxRLVxM0uD+M6aDa3bHVGisSZVqr8ygXMz8kvnI7Dq6NJxzSs&#10;D0aTZ/0dMm8lDcNHe+3YYXannHvyLcFUQWuWkfYuPekpdmm3kB/yrXwdy6fTkOM9+Hc5zXhqw2lc&#10;wY222FJJzkthezuq+k7QellLaVJoVCrp+GgyIMr3uYeTAlFpmGYwQOqNTOMBnX8RLJV2cM4AdGYE&#10;53G67oe9OPA8LY4FoSwjnZgzU1rSp07Y+Y/7KIBu2JPiwmdmUDGFft6/LC4OF/paTefFsZv0Uslj&#10;ugnnrtAJjzQ0geM5uHkldrnUZX70Oj7xyGhibzkG7lWsJamCa9bCOWxjNuOd5chANvGJsQlpj/Ia&#10;6WS7HU849TgZf3aw5sQ9TnWCsrA4wv29CDLM5AH1qa1lsDoXzA1/bobfm0FHo0vTb5LQeT7EP7/Z&#10;A8pG5NBtbwvMhQ3V5HNjr5EJHQxaDi4Th2lZfGDNG6ud1MeeATEfXJEttn8Wq7RGRZEsgPyOQel4&#10;G8TI2iprDoF4Nh/ocG0S41R1PFTEhJ+Qzf6ZwJxYR+ZRxlvdXflqfmzJ4MlbiR+dO5TfU7DEVIOX&#10;qleV2ZlUH0vSk6o73EsCQhPjaZN7FrTIs3V8bv2bc2nlO35J0ri58EzndaNaRSGj8iH1YH5hSe5g&#10;IbSFBYMtG4jVN1DK/eTPsfZSsrXLNkj5b8Kh1Q81+Emsu6QBXgOGmpemQEN9XNJR8Ca4PUD+VGnV&#10;kwZiRMFLXU+aMwzreEJLeTUh2ZKDT79hqLFHzuNv6wtJU3jiu49f/v1peMzq961rFffxN3t6NpJ/&#10;8yIfsG3DjVIJhP0WNxSj5528ToJtgFoO18/eudFjRfyMEJ7Gru3dMr3GvruPUt1xm99tN4L/RusE&#10;Mwe5BmzumwsiB+gpNg4UNLcBNJakypQ8l1zblC8h63gWyMegx+o+fw/IRpzxsQcNQq7HPPx7yoSt&#10;tNKDptgvQBxGYAysy4IxB9bFA1FFdxYxJwIz/Ma+YTmdMHRi7In523rDw8MD2CsKEGCOGDtglXmW&#10;kQps1w3rItiHJYGpimU3cukRqqnPK+cxdsNGXrrthWV4i2drOwSIO2Xb0hxu0fR19axORe77UAtC&#10;DlYHq7pTEFhWxcNlc6feDswdmILeWC088OLF5/jkk0+xbQapMLYdc9/RZYGo4rRa4HjbJ97rJzx/&#10;7yfx1a9/GT/9M38PL158jpcvPsPffPQD/PmffRefvXiBV69fWmO5OTEWS1Y4wZ2FsCzV9eT6JFy+&#10;NKtM7J4wYM58c6YNx5BfGnC5XvHJp5/i4eHBGnnC5MDpZNACvXfMueO0rvh7P/sz+NpXv4LWxBz/&#10;3iHUnLB7YKwHhOiB6Ynh9U9v6NwUu+5pg9U8NfoidHen4Or8dMN0Bz+TOURH9CmbDmHSei/0nfrN&#10;gcuLRIY1M9P3bXPz0PrFPHNoh/fe/wCffvIpPv74U/yjf/Q/4A/+6E9w2S7Y94nL/TUy0H3wt8rv&#10;f8ArLSAS/cff/wi9N3zta1+2AFEz2JvpymXzBA3KGZnuBG89IE+ID64wiJXnz567jwaR6TyH8wdf&#10;t30fieE/hydwuVybiqGG/b/vG6YHhZnYYPsPs9emNSSl/yD5kunmhD0hRBh1ntQbHZoTSIZ2ox/k&#10;atmLzSTnPvHhhx/iox98HPzYGm/69xSGICHNIX+t2h7DE6v8Ip0Tu3p1pI+ZfgRp3XvfLRFQWE6u&#10;m4pA3IlL359Ic1/Sim3bAACXBzt3y2LXWBVFN5ikxaCX9r1C7aVPYroOzUpWJqHMOQzKSwRLa+gC&#10;jIcL1rs7UHZI2E08Aw2Xy8VtAKtMgCpmcyf3ZKNcxdTN7QBYQ2Wx/aRM3MfANjYsJ4cwcpz+tw8P&#10;OJ9OuL9cQ0fPRLqGbdvRe8O2W+UOk0sbGlbPS9zngHrQGbtiPa3YN4PeYTPVJgan0sWy81vv2HXa&#10;1k/DJ79eL1iWk+sLE/tmjT+51ufzmc0yU/kmyVVFSUkoh8Oc1zpbNgJ2pxmVk+4OiRBqB+Xg8bNo&#10;u90S/a3eRgfOQVmjMPf/hcHKX50YUgGTyN7lE1unG44xLlfUaExBDpkTTzFDYuBUgy6VwFTqcohF&#10;UacyEj6Y6gS3LAcagTYbOn7cEcLLy+Ip39BsuhicKhxiPiflJqQafqPzxvW3irk6JISqmqLjTuHI&#10;LA4FR4oRYf9jkwJGNYdnGTFTUFWt062Pk+VqVO4Ojsw6yJsJ2P4ZRpa0pZSVAetqJS2GJWQrN7zz&#10;cmSrBpMvwSJ/xtGRpc7sSwZaOOGPisPBenK6SAMhNidvGztzVN9plMnhk6SZp/eQj+d37Vo63BiQ&#10;qM8L00WptKP0CXj8qk4Bn17QIOc3VUPBGcLsYgTzp9FBWj44WW/uGQp9jJlQM7yHQLwHAGY5czdr&#10;Q14S5zOaDM04sbH+ao6rUbhSjKtc93gPSB9Hgx4330ke7deSPqReVyfhwUIg9+lAnvN4tR4dD/aY&#10;HwbBdPO48ncafM6/Cm3QMAFIY+WZDr8UFFfWheMvXCkyFGtAy+5TxsTPBUDga9oFrXnWmOYZqIFI&#10;GrYz7iGYMxsWm+Jj2cox37oYLnSoHFGppeOvyqNDRgQ0ndQRdEGOqa57zNXoTlHPia1xl6Sf2y0T&#10;ZKAq39GUbxGwbqbQHgwAicsqH7x93Tbzq44BKoymnMOz6j3Th9U0wucDpA5CjTG63wOvGAENFueO&#10;sjv2K/UVib0NKXlU4uucgo4t8ziy192xqWDA37OuJ+cCaJR/U4/id/2pIdCZHeP0X42CHyKPj1ck&#10;N7ffbWG8EMp4gmhusR55VJUH9iGzQDy4p3Rk9ZuxcAP4tynMM+6f+8BzZlBqrh+1DCKFoQ+4sWLf&#10;bbFe3LMM1JQdy1cSwROrlXMF6eVGEGjsEeU5QueoTqfDCfLrGTQ76AUQQEc4eiPYxx1TdzK7XmQV&#10;GBYsYLafq08HnbisfvzBc5bjyvUlbxJ0QGY0S7M+KS2vl+JYVNeDc9WDO5jeZhVXndAkSt52hHTI&#10;YGLdC682OPC7IhNzYeNOIqkH2IUzK3+CD7RYlDgbcW7tns1Tb9OpabyuVh/Z93LEkejh536atW3n&#10;1/mH5+EgUi4KjjvcIDyuQd69rlee+6TZ1J3LuII1mz4zodG8lYTDKsWwiVCOSKEgdSd+13xmDrXa&#10;BpmIQ8Fk/g63AUEryuV1VBSKVxnxDNGek5yryAH7GORdxTk0YY7+zEh/StvSXAMYO8ulz8MU50Jz&#10;LgCb/7VDMMpiPeJZuqXiVejAl4AxrMEoASw7m3NSsUSow3Bn7OMkDYN6asoJQAM400dln7UWWOAo&#10;61n3kFU+TQT7sMZqhh1s+nGFnVGYw3gfu1cdsHJ3Yt+NXyiy8mDbrzitOeZ1XcFMzHVZsO/XoAso&#10;vMy+6POVLsnv4dWFAhCDf3oWssJgAC4PF6MLdwzqtMziQ0NxVhDOibYskSHbu5iTUAd6O2HqjukO&#10;9u26GdayJ7z1vuC677g8XHC9XDG2aZn2w+ADehNLd/dJtCaOsSz4yhe/iPeffwHbj3+It29e4Zsv&#10;3uCXf+lX8PbNC3z/e9/Dq1cv8fLVa7x+/Rpv7+9xf3/Fw8MDxtxx//YBgDn1CBHK/geqmUh0/3CP&#10;fQw8XC643D8Ylvluzrh9M3gIVeDu7g7P7s5hXl6uwLou+OVf+SV87cOv425dLZvX+Yg0gW67ZSc3&#10;wZzAsjr0xO4ZyVOxtQUdAyLqsoCQOOprTYf3MPnerFlqOGhd32ASgUI9yGHQIawCVd9PwDKO923z&#10;pAnL2mUwpyo2qgq447u7PrG5M/Gvv/cD/Pa//m3803/+z/DJp58ZbJwqtusVf6st9CO9bnm8HH7/&#10;/l9/D+t6wnvP7zwZz3hRICqQJ/pZjjOsDefTyfUju6ZHJaUAYs7i6VXdgFUcLOuK02owf5ZRbggM&#10;BiWU493H7vtXoCpUHX+9eRDF92wOMO3J+qtNd3yjBEFiVyMgyAabVabn0Zd4ZtUBmuN3r+uKly9f&#10;hu+O57+3UvGs7DdEP1NJZjAmbvRnmThRVSeOSMH5Q9XhUDRQCKI3khh0CfXjvljFiiFbaPQvmGNi&#10;jL3oLsmYA6HCeR0kgxwWpFCMfeDu7oy3b99C1tUqMmD6hAX1BPskXEgr/h8L9I1h1865+33hweWq&#10;3xuUSI8Ap2Ko+T7mfsWyAqflBBHFdbsaxvY0v5yOidPpZJjkSyaTLctiQTg1/WofVs3b0DDFZNk+&#10;NkAFp5MhTEyoVXKsK/Ztw5xWETOGBYL2qTjf3QHkCYNVDEYrw5OMKa/mNNq8v39wvtytJ0Q9pgen&#10;HaiMFCup2sDx1vFwH9WQxByWplAdVv5yc5d4Li0aynokk88xulCXcDeVJ9fbptF66+VqIIaoKxk6&#10;XOg6jErFSaYRFNaWbaKroJbpQcXbJz4mS+7tu7Ex9pWIfsxpHazpjIFoHFxqCQmrcTBzYs41Ib7w&#10;jCdeOWblQho38HUtjIdXlaj+0ZgDNm9QApgDGWqYb7yqtw6dJtxMYCPuc8xGseeGw9WvY5YG8WRF&#10;4TiT3Rp6XK+gswTOdHWMXIOCXUsjSh1vlNFOuLObr33f0Lo3lNBhOKw60cGGIy2Mn1jVYui2ouBa&#10;tgQdtVo+k8MzEWOrS8JmkLmfzrKRVgf3ScIJw9N3+G84oI/O8Pr+zVDsSR50eTLDrjz9XU724z3T&#10;nBMg8d9p0BUFP4U+jwTnltMWEN+Me5ECJY5OebaImDD2u0hL0yHd/GVPyxrZcgstPcSmhMHEMWWk&#10;nRnqcGPpKdPssIpH+f63Xv/UNcGeygQkmVDyMcCEviLGKDRiCEPyjoenPpn3rI4nOj6aZEYkeac1&#10;nr3hw9JxWHdN0A46oOpQDvMtxyjOhlRplJ3JOfMWOK5yVLAOV/mNfW6hMMVYTLBSiZqD8mra+gVO&#10;r+XQUikzIe3fj/HaWb99Jomf46KjrUl+D3CeiHe8/NxAslCf79VzVF/hdtEe8FEsAWeE2vOC3vXU&#10;ci+k0l6yfVXo2OTZdFnhBrcgKzbU1yHpMZ2PnUqfiGPl8lpfHzEIEntZv5GDA3Pe6DrEKC4NtEJ/&#10;CJWkumoQOob42vJvBaIJU8KqcU75yt8lxh3ysQpj1CBZeb8egpv7Cuk7F9MdmqYQ2nhbOKsO/M2v&#10;93aEsTf2f41nJFSLhmFWR606MTWzc4O+KdN5xgVZfhKf+0o7C5EuEVAJ4ejns2g1j+BjIjfSx3Cb&#10;fVn1xuKjLO9J9pC4eZ9zuP1+zKOslUJiajp8HJRD8T0PpgCWxThZEuxfLPRW9c1Yy6TYJ6jiZmyx&#10;7QxGGS+mXpXzOcrG412K7AWDih0qxMTOsdn9PGiIdIpwtLf65Y/2kuRI0+GFmsmQfnO/akfMVHtj&#10;xfL5EtfXn1wJ++Wo/6X+knyb++Qax9MreBhjyq4UrxlUN3Arl3SRfX180d4wOsuKNsoBrtjh0aYE&#10;IokTYVjbvrQydommXORVSh7EH2VbRdMRz8ue1FuoUvl4ayJAUrW95rSSagjceasGd3Sgp3e/lDSt&#10;ZY894EpbQsugbAd6JHMRfi0nQkKSlBnFVgvbEJRNEtfaDt/2i7BnC+iMjlUqZ4Z6lQZUVWSqw4PO&#10;ClRYLFOPzWFomfXNdT63bSDBrwF3QhaZ0Dsbotn6LL1h24Zjvtpcnj+7w8PDBad1LQ4zh1Zx3Yx6&#10;+rKuVp7PUv9YmspnDwzXGmRiYN927xG2RB+Yh8uD6xHqWZ8alSkW0PImeU5fqhoVGn3pGDt9AID4&#10;gTpFcwAAIABJREFUui2LZYGOMXBengFqUAPbtuPzFy/w8uULbNuOvTiZt8vV+oxMhaxnQBWrZ52P&#10;fYeM4Ri7J8xxwk+cn0Gx4P7+C/jKl76Mh+sDLpcrpire3r/F5eGC+7dv8P3vf4I//+6f4Ac/eIH7&#10;+7fQebFM3WFwodftGolhYw6HulOssgSuuojggw++AGsA23E6n3BeT9j2YY45KH7iJ34c3/72t6Fz&#10;YLua44iYzHAIVDZQFDFMZG4Y4ai2sRvechfLZFX6O2zvez9KqH2z70J3jH2gq0AW43ZMUjTc4WEV&#10;bDPPjDUodqzwMbE4LvK+7a7ztMS+FomM59PpBKjg8vYlXtxv+KM//hP88//pX+CP//TPsF83awDp&#10;sHan0wmvX7wq5zP1nuN7+sTv73o9PvNAw//73b/Al7/6FXzjmz8WupslifkZEnNOdofCoc9lsDmj&#10;muyjntxaw8PlwR3hDkEhgt4WXC8XzyLfPQN9CR5Dfa5Jc4dmD9tc1SryeY6TB9bjSj+Lwdmp86Ns&#10;Lg7AYXPghgHt5wwS/vDVnDN1+svlahd6lYmNcRxsa9qnZtN5A3L66nzSQ/eoVKRjXNXgVZhxzMoC&#10;S6JNn5KIZYTbvPgM8cBRj4abS7fgw5wjcN5VtxudyNaQ1RfWh8HWkpUQp9PJssmbOdonFPucWO/u&#10;sKwrdEyrjvEsdgETCk2mLcuKsY8IUhGejc2IucaUdfRpresJY1plSe+C093JGxFbUPX5+QzihE/1&#10;eU5r1qlT8fz5M3fIW4BxDMX1esH7778HYGIbChnM+IbznPRPzLlj6Wv46YbDO+oYmPuOdVkgbfFK&#10;GlhfhGa6ypyK3ln5Z+s8xsDSq0aoR0WECpQJMHEiskwXQCPjoWZOpyEi/D9oPrZeDg2Pvhg2DODZ&#10;Ys0YuXrZFQpOtj3AiMEeqXF4GC0KlXMyx4bO4lRYrVOy4fyMuYdBBrXFRBjKZCgIDc8ccAKLZvYo&#10;J6yKdHPMYcMm9ExXAdAcS1ftfraRFtlgR1RGguxMSM6RjgmxruaR3QPLpJmSJoubJ+FozOy4VK3Z&#10;4pPZczOyOXwfC+OQlplInCN5mUUDLYNaYbiofbFOrHboTKlokBK5ymBBUILwvsY4Ts4A4orAL7YH&#10;N3eesNPuHANTgW0jZhqNksw0sRLwDVSSTChmWaSINSUYSNzh1gjw3yJjGYBnFvSgKxFf02ZtTJoH&#10;MAR0vhwjyjQggl6DRnNvwwUc59EVAJ8XP9K8QdzL1d84O5HUFYp1CstyYqPUB/F8e9GJGTIs+AKd&#10;xY/VgvJAP7Nu6Hs2AZsoKpX6g9LO8wzHyk/GZcegh2ExvVwMCsu68nvZeepWIgMhJHpkhdjjZo6R&#10;awXBEGe8UxHOy6C/Qrn+3R0TGWF2XuF3lCRv1Bgb70U+extg4XOaOLZ5WcuqRuW3BKrmbCC926tB&#10;lXijthKBsev0QIOT2Kj1ldnnhFXIqpdwdiNOURjfDOgRGsSMLbjAFcCdk4CkcyLmyIy6aTxWjWYo&#10;U8hbeH4U07LyfSD2BBqHE9Be0hdjucoZUjAj3YwmP4cyHQJDY/4coJVyMavBDVDXxgSOeQ0UvqFx&#10;DbOSIIl7Tn6LIo/Yd6GRiBzv2wnDxs6+CmJGC3cj9c1KIYjvQjXlGfcYzr+9skua4JHfuzjk7FZ2&#10;DpnJyw+rA0wo34VNnmwzemcTS2ZztHB6ds+kb77+XhALZnP37g10msnARYhv6usV18IkkJBfUWdI&#10;523juGuT26JEH51Wpe0deRCS3l2829N9X5n1TGTWJoutDiu8hM0Sj8Gb8p9YX2elrgqlzjODvtT7&#10;JuScQR0iqICZnKZT5DmmHmABn3CkQSBdAC83b83xSL2Ci8tzMGQ8z4JQNXnsJOSWuAeETZ0ySG7n&#10;qUrNONMFvg0IhHoft6+B89VO3UzzfEnQOgKfVJ3GjI7zmeIynecUygBKntlwagW2dtJ94HfzKarG&#10;y33vh+8Vq5UYeJpizilxPSH4jmrAAcVOkuDcoSnNym0zq9N1WZ+fqUbTB6WQno1czcjK/VL1LCXn&#10;pkkfDEowi6vHvqvjLnbipyv8HHjwGlae7ItU7srAmcHpBG8kXR1+MtNQQZkzG6wsH9VZ4vrMTLm2&#10;SCZJKM8Usfz9/DCTlMkTNkbSiunNBrk4onpuD7zTljxXKVOBAYNfyArZx5CHKfcVGd/zDLW4p92v&#10;o+gEYJayraNVYWTQlTYazYjMkJVCRIY7Ts6ZVHBzXsEkCd8/BktFMGVQsrsuom7QOp90vsxkD9uh&#10;afvTEyGfew3RTKZCizJr8q9lAfYxPNOv6I2xl6U5tJ81uNObmcJSzocIMFx/45mLIJMIDMIybVLx&#10;DHuZ08q4HfvcVw0qwFBgQeI1g40modApGBhgco79lIC4FFbuOC2FONCs3CDvs7L5ATYbTLoSdPE+&#10;UOoYzGhYmjnSFtcxJnUYYd8Az/LcB65oViLvizmGnQtzkFlTQ8OO3kNuG7SKO8HGhIoFvVtfDNLA&#10;p9J6c30oE2KMVm28rLaYYBUfoEOhzXSvsQ/T2T1L3JrESfJssH+TBJzHsiye7OTZ4V0wtt1oeeHa&#10;2ndPpzVgWOYcuH9zjxefv8Cbt/e4XjeMCUB3PFwveLg+4M39A774/vuYas50aQKZgKhgtBN07FAA&#10;57s7XB82jP0BfVnxla9+ybK/x8Tlwe5xue64XK/44IMv4r33zvh/vvNH+M7vf+oNOz0DUxU6B1bH&#10;CMdKJ5BBCRnhWAKfBT5MLp3WBW0RrGIY0+tywq/+yi9gPS0gLB2T9hYmcrWGtiwY+wTaxCoCVoaZ&#10;HABOcgraEzi0KOgr2M0hpgNht6MBnrEJ4BDYMtdpQ8pWz96PQz2hzc7qalg7gfc+54TuwHI+O2+2&#10;NZnXDUaSEx99+gL/6l//G/yr//W38eLFC1yuV2xOh2Pfcd12p3mXJXHycfN78uHj70+95Im/U//6&#10;7JNPATT81E/9eGSl3z88xGXqa8mMZIiEP6P72d/2Hb3DG6pLYEi7QmhJgwJMDEiXWJvVq+57M1+K&#10;NMOIn3OiLw1zAvu+Yz2t3l/GHOl9EcwNjlc+Q75CgTloI1SPhPHS4O3UadwPBpdRDJ6Qp4cWSTEp&#10;6s0izU/QxXDwVa3SS0OWM1ku9R/1gI45mTuGbs57fT2U/WoksdvdP7h0g4tprQHNk4NUYMm+qccP&#10;p50xdqzralTkDnyor+W6mj3N+w5LILWEq3ZIJFoW40X7Ztn4CpN/zQObrTUscDtrtUoNqGLuu8nf&#10;abIGTbBHk0kT/+Sd9K+qIBzcDRJVQ0N3AN0rUxbM3XQAOLTlPodVPUEsKKhU5ztaG3jz9jW6N9x1&#10;bQvP33uGbZu4Oz9DG7vJeemmBwLmq3P8c/PFWfXN0puPsRkGlCxAa7h6P4AxrGLC1n/BdRs4Lyu2&#10;fcd7z59h7hMNgiUiN9FcoSSJFyOMb9DZYwoOotw7rg0Hn8R5pyAvburHTEGZ9eDvshzs5hu8b6B4&#10;hNoB0NFWX+rOaNDQ8y/SAWCOKJ9T8KNqaCGyxOLeol4vr2AZWzoSgF7MNzpUqtJLg3nGwmSDosmG&#10;B0hjLtTbYITpMOXcNDICfJU5RE6HaxkOTW4ODvz8cXZCZrSmwWtdX42xjYga2aHIsjURw7myUpuB&#10;MXePXjGYwOCEBNOx7yoSN6zher3i7u6MzaPzQGaQA9OzArzBnd9TNJGmE+op24vWBko0bAvVIDLH&#10;tShn5N9xVfEQqYLNm6j8c5/sY1o1enhU2jFa3qtULIcLb/GtY2+SOA6vx3vHo2qdjrPxZ3m2n+XI&#10;3L65mfp48mukpVvauZmPpItVSqUJHTuZseVGesnXpvPLvmv5Mq3JYT9sWm5IqI3LyMQd435POjZ5&#10;Lz4lVJqyHnROHKZX1ljLdRTygSFet+Nos757jd7xqs6bp640RcDWSQPGgtYrnQC5/sfHHZ0/wbDL&#10;vkHVzxH3howD6WATyoIMTB6aAFb+LEC6uRhcbah8Sfho/i1VriT/vl3DzABKp1U7nA+WrSadSFOH&#10;sogTg3JjXwafs+rTNCme4QU9nLXmE1HlXPMnDWzl/YOefQyHLHcfq337sFWAHLJd5ebn4Q4sb9Zy&#10;xjWzPUz50NjiUglvz63Ohqfuz3Xy+REqIIMtqSiKK/EAIhBORZJKqI1ZzH3mEAxlNNAylgqFUFcg&#10;6L+QDB2yNch2s9S5jx7YpHzhgpCcmPFLnl8htxhmqji6bHTIsYZToHzvWL3PQG65r8YIYrsOmZcS&#10;W5iZmcXRYIYpA48TXbLZNZ+RWZ95Xz61ysa6flxxNhe3dWSCQMkcl3S48e+6dzSugaTzcDrHQhz3&#10;LUytMi4pe8NS7ag0mimXeaYPgUCv/gg6rUElyXMPALN06mzFYTe9ZwkU6XhF3T/bNFUG1TLYEeJ/&#10;Mqsv1z90YCVf9LFo6gVAlgAnU9CgZYidqYYW0B1tsTLcWZwTsT/cg2B9LSuJwGAYH5drYNw9ZXnw&#10;u7p3rhsJrD8Lh0wnqt/2SGtBS5J7Qb1ZPQlitnDggmN0KLO613XN/OuHM8pFMLvnSAdMbDC6m8FP&#10;w1GBJ15Fvh7kv48bhMIBMFUgKNnYPuCApCNPdpqw93LN+MVsBut8qaZwA4YnnhsN6PD7eEPasg8h&#10;C5wfxtkT8fu4pHW+wWCf8UzX9WK+lD3F7lNAJ3sX2HOtIZqv2ZwUrlCl00GDj/A7jYFtvy/PETH4&#10;UxbbfXvN4uY2SZUf7iRVNSeSX8emuhmMtpdpNZmVy0zBhtKHRhUTppPH3P3nLGfQ1hyRnJQ011wd&#10;Mg72uDLG+VXr6DCn8e6l8WNa8Ftm8hDd97RpFVC9hn5r823+bFt7g07ZDKN7AJfdKoYza2+4zdaw&#10;OEZ4pbunXlFYWfRNAcKBpWC2uTtZN7Mvbc8F2xhgtYsgA4JRoRcKTu5tXxbXP7o1v2vmMF2WFQrF&#10;dv+A12/e4s3rN7heNox9ix5hUMWbN/ew7OeJ03LG2Ec0azwtZ1zcecbkNXnWMfYd27Zhjonn773v&#10;Dd5OUJ04bxsu1x1LF5xPC5aTZSr/23/3e3h2d2d8tQnWvoSsa715INwCm9b03eEfFIAs6EvH6bQC&#10;Aoxh2ajf+Ikfw899+9u4Ptzj+Re/aDKnOfSF42O32AvD87UqA4NFWZaO7eGKZT3Hd1tr3pjU+Yof&#10;RPWgoQVBfB+dj8wp0G03Z1prQAOWZo2Lx9zivMDPzn7ZvAogeZr6WYaaE7n7WGQq3txfsM+JP/jD&#10;P8K/+M3fxB985w/x9u1bx6oX5zvTM/wvRz3rICXqKb993X721Hfkievsms8++QRTJv7uz34Ll4cL&#10;1tWazA5N2j8ET6fRLBuvN1Fcr5b8ZA7ODm3pm1lWC23HmVbLol9Pi2WIS8fd3R0uF8P/v1wu4STn&#10;GWzeD2lOYOw5Dwabqj1me67luGvoQbEaIedduZiuORD2kIBPIR/9TkqdpPhrrGFTyHdVJkOyUX02&#10;LG6OQ60qWNbF5a1XmTV31ro+1HqP3grSmq9JBl/W0xqwNNa7oMf5h3owAuYrkyY4350t8dOhRESs&#10;6oIJsQwisf9VBO/24b0BGtBy31XZgNLOiDX53WKhaH9Ylv+Cfds8S92Sji1wkrIHas767k7o5nbZ&#10;9bpjWS3oIc3gYxQ7MDsu1wdAmlW+LIs1d+2CMRTLqQPNK5OaOfltrSwQd9ms0iUaoUJwuV5xPp+N&#10;Jw9roHo+nSIBcqpibHvI9eG9+vY5IN2gXdZme9abVbFY8CH134XM51bBdNWEosfkBdeGev0hM+eG&#10;KEPJzIyip17VyHLXoT03sFqP35uaOTwmexyjjM9lcf3RY3hgY6Y47YB6CVe9VgB1pN/Dd8uJJT8H&#10;geZjrsWlFmM3J8+kYCoKfsxpzlB2pDjRk+n6umjBNKei5vNOxTwzbSyaTieZhlEekym8uSqhTzHo&#10;mkVnPzP7qbXujMMULdVj99tt28OIok1oAi8ZF8uZWKILQTjTRcQZiHp5Ccs2jPmkg01wWtdgYhFw&#10;8FnjRkGlI4TzuPVF2r2Re5mkat8pjj06kagJD5k39wobotBGXV++pdSxY/2OFzpFyuEtp+F3KJVu&#10;JKkiMjwziCRxiWXMZNnZ47DSU2Jbjj85bnnnFX5ZGqGNSqEHqILiNa8OAehzaDDMKmtskWsb3ylW&#10;zAzOomAn7qC7mCtufjptxigfTzl4iZ/Tg+FULlVYVtCT63C4WPzHEwHDapX72b59NUhkU9j25pOy&#10;ksDem6rJp/1+sRJUMpEkaYaC30My15prxXlV5Ybni2WRxPw3u0PC6Av/Oe/jAj1GT8cLelFDGfBL&#10;pTd30isdwsCRmIyNfOYI3RFQK250WoTZKgry3iHPimNDqbT5v+Zp5zTGY0RkucWpA/JUrl0wiKco&#10;hTfiWtR9fSxhJf5Z1unhNsVJU/keeVBkkfIuRamtzqacT3m2HOW/ZZch9jycQ2DAwh5sGXrhTsPR&#10;oVaeExBHiGdwTzSySxgEcfkbFIN4vsbvxB4/rnU+35/QmIHqlUwsu0O4ewtt8n3J71P4CCIzt25r&#10;Ny9F8k86M2Md7cLIukXlHWV/D86vIudj/3J+ed48+5GyORxTMxwHVDpVPTNvajqj6ygEHpgw3Y4O&#10;WhXPYBXx7HtflRuHDc9OPbtPbE9Ij8l7cF7qPKLoJ+RJzMZPuhI8erzmZ5TDpJUcW/m9XNdaZsez&#10;wsG+m7BvcdoV8AgKtDhOAUlWrxnYt6wly8oxWMACWVH2VBqde2Wz6Xy42SfqfZYhBHQtVRO+toHb&#10;XfYrzgXPJM9hOau32ar98Fc9d3Yv5gk0s7bSKY/kcTY/7x9QZVeZatATHWJlHbgnlP+H6x+9kjYl&#10;bx5no8rocKwqV7fQduV38HJprkNlmnF71zlUwqHNjPMYRxBk6ps8Y/XkW3NHannqcqN5UIwy8jCQ&#10;2L+8F89O6sA0psXvwXW5lf0AwTmsXH+SRlQNg9z1r1l0jpDjCtSGqQLSBIergEz0Bli1GMcmwbek&#10;zMGZZ/zVRRxCALjF/2UwLOnc35W8F+EizL4SoNCU+pZQhmoTrwq0Kgnpzfm9Pa8DkWwFT/BIKoJD&#10;qvkqUM8o55n7PanPxhqVOUlW4xo8mWK4w7A3Olmc2aUg8NUwhzfUK2iMIBLG0LYA2zbc/sq+Svtu&#10;yp01o7Ts6n1/wLHW5+kXdcDQj3rDtl2wrGds2zVolTRJbH8SifEUCzCYY8ltcGInK3Jufk7HvgHr&#10;apmCzfqPCKwhJ0Tw9v4Br169xsPlijEya5784PXrVwDEMKtxAXugACzB72GH67Qy/jm2yMycY1gg&#10;xv0FmBO7DJxPd7h7dsYXvvgBnt+9j/v7B/z5X3wX3asLzNkP6HQo1uY6FU+/V2fAofpa74GDPIfZ&#10;67/wc9/GBx98gGd3z/Ds2Z058R0Dvi1uz3vgXOY0O6CLw8rZmve+eqW1pNzqHTp3zLFj3zb0U4cF&#10;+YZltkutyjWIjikzdKbmfbsssKbQMSIhzrL7V0gTbO4jULFxwh3AJwha73jz9h6XfcdfffQD/Mb/&#10;/Bv4znf+EN/76AeADnMANssg7b1BtMccDlC5P/LrXXLlQOFP/C3x+4uPP8Ffnlb82IdfB/l/Y8Kk&#10;O/EMogRY15Odu2aZuk0azqczLpd7qALr0t22R9yLo/TiT6zrim27WpXBtEzjvliA5XQ6Ydt2qIpn&#10;63q2sLCfm/PFqoqSpTuv15vPj2mebpPSt0Vdl7KzZVBYFdBRLPNgpak7UjbR9iPaQvNqLXP+Gob2&#10;9XqBNMGpLxCwgiN7wsU9/RzPaY2Gr9erBU94plrH2CcaCMkijjox8ezujPv7eywrs6D9HFGEu+Jo&#10;fQ9W40VjIODzCknpZNqMQ/e2BTonTic7B8uS/jjydeLw877SJP5WtWo2NsBl8+LFg2vdAwrUBvax&#10;QZrZxq116GzuiDe+Zj2xmjvJp2dmb2jNcL5PywnLecG27wZhBMH52eIBwO5oD4p9ekVU617F5A1k&#10;p+K67ZHEuZ5WXB4uOJ/PuF4vhosuAoPJ0fAp6lDsEDw/n3B92HH3/hkPlwcsy4KFKf3ihpg+IQjr&#10;QVUSuAuRMN4ESMxKizbF4T4oJTeH//bPsAL8ej1eNlmyjXRwmlPWFZEnnPMHr5wTqGUN22cB+0Dl&#10;UtsRc07pSvBDSSeBP09Yggzxe2oocYJjxj1qp2Ou5SOVJp8FZCQ7DdTCRKqmoOUeN0pxcqCjAZAR&#10;M7sBG5UdOdpxSTkf8fLR3hZgWqOl1aNEkdXgxKITHh0mPp3tI53dYx9RpjLnwNIM28xkqngZTmYv&#10;qSKwkxZv1kDnNyNlxEkj48mlrbRdafPmFYZi6FaHdTlEuCHFiWx02RiZQ9Ict/ap2ohc3/rXLS2b&#10;oKfAmJoKvumnP1wANxFM9wUebUCNuR6e9Y4BpggrwQQ8Fu15FfKBWt9VF3JOT1TkTbM3er9VRNRK&#10;eD0nJfkXfL9mlrUaPdi9gnEhS59us3dyfIDc7NJTxnNdCfvPhNVo5zTCoMGTVHZ4vdswv7nm1hEe&#10;DrBR+HjOwtgzlf+cTyu0k3M6PA00wIQ2kBt+VEbjOs3zRJ5FxUsPtCRBx+aTzr2LsyiwcmnSlrR4&#10;G67shucWj2ksblMWns4acHxR0g3obJDuNFKM9Ko0Fo4ByrXHwVopf+th46Vc4ZMKvqAKx7TUdx4k&#10;Oi/tO670cV0Vh/Oc43z8yr0RxwicwUOC5/l+0lFu58gXlOfjCdqJeflWiFgmt7pSm/vJtRfPDqJp&#10;7MFbZbM1oDN4LLlfFrwBPV2WWSdwWUwHDTlxOuPJx7k+pLfbcydRFp8OuBi3yxUjUarc1RHkG675&#10;F9cFSmdESF7TlsgaeXDnhPZ+GGNrpC0P57iHhCOnY4JOxIMqxedTH4MrxFzLJsB+U/mWX4z1sfkC&#10;dB7pDd0dvoObIAPpIuZRR1+4g9DBaRsW2wzqevm9DMT4T3fqVDiBPHuSMEVyXJuDkzE+t1JS4wfe&#10;QLGVkyU3skDFFPcSXCH92DPc6eKnJvW4wiQ0kwx4rufUgGBQOn5AHbT87k8k1AHvYQ6udCrFfZUB&#10;L+o59i3y9Vz/GlTgnH293bEbZzLO+XF/TWbNYMzhKCckX7MzEaXAkMOcNEfkNJSZ+i4suJGgTiG+&#10;h5mBnskeP0zOauUVXAM9kkeQieTvvTOQgOSZhY9m5jyX4YbnxFnhwZ0BP6muQ2eQMbSvsAHI9+io&#10;brFqqXceX8c9qQff7kU5444qSTxozZ3wLPRgYIeTPXgvZ0bNeTXtKxEvLddMSrjdCJNTnsnbuCcW&#10;pLHMPA2YKAAYo9Ccj6QGfJtm4pc54uUw7qmlMhkIaCTunn0uxaw0GjNoMnvW9P1kwgEdO9LMAd+8&#10;KgtO77O1gGgJ3ZXa5UHv9PW3Q4uo4KxjievyZVW5M3vrCFz2u1Nnu3q97JF/weexLIZzjeFyWdPu&#10;tzE4ZrQ721Qzk39OxdotI88a9qUmdaDFJzTPuo9cP9p6J89QHd7Mb1lXTK86VnX7q1QnH3RJONCF&#10;eurctPN1Ohlm9hwOXToc6xaKy/UBr169wquXL/H2zRv0toZOwjFeLhcnXQWW5hAlqWstBc4AU7HP&#10;zRp+6o59uwLoJmcIF3OaaH3Fuq64XO/Rzyt++mf/Lv7L0wn/+J/8Y7x+fY9oDAhW1ZmzT2BIb1ZF&#10;1zExs4miQ2nsu8EbfOVLH+Cb3/wGzkvHs/MZb968xd35bM7hfXeYChuLqFefjoHh8gaAYaB7b7Du&#10;kC1j36163AmJvKC1Fg5t21fP6FbDALbrrIqgwZxzzXmSNEHTTHbYLw/2XADSBds2sCyrjWEfOAF4&#10;8/oBn3z2Kf6P3/kd/Mb/8i/x+Wef4c2rN5j7ALpjMQ/Lqt32K+Y+cb08FKdj5WpS3ntCUf+hr8f6&#10;zrtfDT/46+9h6Qu+8uUPbO9gTWtZVUL7Y+oojmwLgF4vW4zSzsgIXSA0KvqUoIdG2Qb70f1Z4tBA&#10;S2Dpz32YA7yZg1Klhx6fNoPNM/H5n1gK5/EqErBXmUQwvCqk6Fwhy1Lr4Yoa+oD3PoiAc/p+uFsG&#10;tTQxm2KRjvV0AiDY9wuu2zWqSoitD80Mcvpb9rHj5FnJtoxUGiw4Ic0aQXJc27ZhWRZfX1sc62tn&#10;/HDbrTqnd4Nsnvs0aOi4t0sfEWxzC1lpjvMG1eYOdFv/Lqa7Tm9gySaeAHIe6glEAuOlYgmny7q4&#10;nkw72Gxva3zZMHfB+bwaD2OATXZM7WgysPQVYyrW1ZEu5nTdy5vewvRwVuZM15OaV1exASp9uta0&#10;06tXMaFDIAshzwQ7K4Q8KZp8e3iF0Nx3LGeDTNm2gct1w9gHXr56aWszJ/qHH/6df6jlcIYBAld3&#10;KDxIgIyeBmky+xCuoNHyYM4BiZ5GPA8gQBXedsdNAnXHcrshfL8HCvkfjwFyLDd/ieb46dygosxx&#10;k+COZc820S6eZUCjIQxKZv+ZIqXubKsZMqGu0phWBTSzle25jocYGXE8tArCGtjaED6mchQ5ZMNx&#10;xVnuYRGgbE5U2XjMlfsp+TlEAm8qs+tyH8Lo8fFbJpL/7u/RadOkYT0ZdhMNdTKbMPzVvjOHRTUh&#10;FOpe3qJUYB5p8+78tDVcGOlWrnvOq4FG5gBxksno6r4fMoDKmkGrkYGDxRRZS/4NAbxfVD1Dddv8&#10;rwPNhM4bQqR+MQWJlrG1oLVQhMJgrWM8rlmxW1xQ2L8s6U4aY5nNwbHi61Cx26RMNFX2G9Hva00M&#10;O1uC6Tip2dEZahFN0oU5BLwCAHl2uHaseGDn+nAuojgrfcyT3Z498sidz0zYpEkqCjltPc7Hz3gk&#10;osS5zwVXqYLZxsUIN+99ULMq/XGfWzqHqoHAf9N5LrSjcOuy7hK6m8AFu5R7xcwksp2aZ4/FPepA&#10;VYMf2uXMgIvVBBsQ2jm04FRwN03BnnNWVBiaIw3ZPafYkenwbG3Hio8yZ01ljF3DQTzbWNJ8Nqmq&#10;AAAgAElEQVQGYhAnbIdlSVm2VBqi6WzxW/B8ENtYrDmP4U8uYODFbt/ielZPpVzDwYg69NaIz8v8&#10;bz4PbMvCf2pRSGLyFToVw5rP85EOXKDwYpIdeURhTKS/A6RF68kDQzaWOdEp5Vnf3Y0ewhW03l2U&#10;WsZGd9q0RmPtwBcpR3kSSD+22nSCT/QyVpHctphDga4ghcd5cicFez0Ici7ciybGeZuTQm/dn1H1&#10;J/7NNdZYByCzTR45gHz/iBttfG0GLzs4dOKr6UyXcg+lfiMS/PBWGAg8ey5CD+U7gMlWRcFZVHM2&#10;FNlWrRxhSbOPn0ZEC9sr6Sw5ArN8a6aw7wsswTdlTDoCCQcQctgWzYM2LegeIL9sR1qVfH6sG+mq&#10;AcRJJW2YU8NH4PetDXHptMsloV4Gl1X2tdCOxXhadXAKCZb/So8M4yLHbKjQx3rzf9ZIq/Vshiow&#10;vZXNn7iuEvisxilsf4VtUp1meR5zHVrPuXItmu89nTGt279e1i+d5Wo6f+u+5+QN4pnvEuXs3emp&#10;9WYlxUuPBkjN9c5ofiXmAPNUcqNhETTPNOJckh64jnp4jxi5PEfUpQYMXM30P5t7CxoBGCAyTN3u&#10;jc18HtLCWOc5ODj5guZT6hmvyTFIpRXh9wRozSsu4Akq/rvzqZhra0cdjzq1CxsjpxY8nrjZceqk&#10;gRmcFnjL2jBSmumUnIPZBtIyOCmaczc/wkD250i6Js+wsuwW5eJ21tphnQhhFGeBfIJYx86HluZ7&#10;4pm0Cgs0BZwM4NAoeR4BcXLlWsLXx6tcXHaEheV7Y2dqep8C8hLDyJbe0NpSelrYfOgops6msIA9&#10;zxgDYU0kErKa37v3XiommvNMc4oMtYo87n309/KM6TERiTwa1U7N9W4rRzf/kX0yYXAqTcThP3bL&#10;xBtwh7fbzPG96fRi/CWhMPKl1amUqmCo+9u2ATCc2mVZfGx0mijVTkC9B5Xrp7QJDQbG8Iu3bcd5&#10;tWZx8ODudHlPuUz50pzPvH79Fp999gL39xdAge16CQeYzonltOLXfvXX8B99+9t4/71nWFs3ulGj&#10;kx66l02qHWxVl1sOkkYnHB3Dy7JiWRasreF06vjgSx/g7nzCX/zlX2Hb9qgEaJ61Ko2ZmeJOImtw&#10;ejqxkSkTGwS9Ab/0iz+Hf/DLv4ivf/3rgABLF4cUOPvYzL6+7juWdcF6WtBFsKznaNyoGFhXVs45&#10;ZKoY/bAfDtdLRKwgSgHpCwCF7gOt2T5Uu5J711w+zDGxzwm0xfTZfopghkzFuA7cnc/YrhvGvuOT&#10;1xf83u//e/yP/+TX8b//X/8nXr14hVcvX0WS3eW64+3be9y/vcc+rYL9etkNX5ln+mCpHRSUv+Wl&#10;P8J1T31Ovtrw+uVLSFvwhS9+wYIEIH8zvaA3y3iHGsZ3kw5WxrB6HpCg/b4sWFeDrLC9skau3e0Y&#10;ayhoYBHiZ4aNGgnixx4xKZ8R+kJzWR2hdyHfsNdwjOzevV5IFUtvWNYVfWGlgnoZPWVrw7I2a1Z7&#10;3SOzG0L7xnRYLUk9AolkyRATYkGVZfEec06jYwxcrxucjDxRM6GzFA6hsazYtg3bdYPBf3SoN3bs&#10;XvlDHdnsM0sMjYBo6KDGX6fOrMYspCauB/HtJh5U02myizyNwfc5cT7fAdLBXnkMjHc61B0G0PRp&#10;e1AT693FisOld8uH0WkZ3+LXNZd4Cj/r5iAfY6AvUuz2RG8A3PHdm2+lyel1XQ37XgSXywXns1Uz&#10;iHS0puhtgUBw3TaoTqynJYIKrGxi8mtvLYLMuzvQxzA/InUgbYKlL9g9uEBHuzhNn9cTlmK+2OC1&#10;HlzJyIGaAh4SAnlpdV75JyGXQnF5BzPIe2oQh4YCloRAVYs/i4wM3VHdCKLREU5hScycWa7nvALi&#10;1odBIcyyeWbNm8IzMdWVrtvlKi8FAlOPjYnEFTNTLIoh45OkE6/O2KYSXgBfMY21juy+wzdQtIh6&#10;r+Nu20/732TzJF/lRoMRxdgsd6h3DyeWcD8BSHF6wSKSFPhjt4ZRLGHkM+nAgkhijGt5dpnz8dkH&#10;czOcPLHGqofPcw2PixZKeCyX05CG9h73tOaFM/DrIq4RDvViZDltH/aXWxqPemK/US4OJep4EmL2&#10;sXe5F3EA9XaF8kX8Up5zGmkZOS6vMp3jQqVyxwsPXKScSY6rdWZLZCZaTEPdIBjTKwA6VK6AY0/r&#10;tEAJS/OrkI2z7c+z0nlGLbmUZW84LtLMo7Wv97Pzcjxn9YJyCskby4AYdKFRXVWqek+FZ7SXMT69&#10;72WIjv+nqmGsHe4r9drHDGsAETC07Nl3MLbDM49cONbP+YWg8FQgxpdzmof1Foj7rGlICmisBbsk&#10;D3RFA14NZGOYSDx0ZgH6xOA4a7DMH9Idm38yszgCWnKUWHSK2O+VSxMH2d4LJ0Ocb58DkCL2sIiH&#10;y0HE+jzZee5v963Kx8PNytlP8vQ1iN8k7q68V3F2w1cw6K3Son9dYmKcX3VO2z6Z41/TGR6OSJ5D&#10;hJda6oFAyvbYxzIVjS84b6Ss1eqkL6e1rp2zxAxKSO43x+R7yrlEc+DDECkXvFoJDb1NTJVSMl03&#10;pKxheV9vPjuOswSbqn7FOxZeLJK0dtgv6lI0QpHnM6HpKLPKcKkZ+DrX+xzkK3m4y3wxz32U/wtQ&#10;HIdcWtJKmSzo8KtVGIdTiDgRTn8zHJhJg0chkC/qasfgt/OaOGn+JJGAGrDp39wv+FH+ITfPrTy0&#10;wZo5EgPE1Rzfw6Q5nnWLgliAf0CAZrqGwUg1zGaOLTtarZw5GwiDmfD1tDjH9DZ/dLCZXrsPOsA4&#10;3BmZrVwLAIEgQTcp3KiL9ZMSiPf36XTuPQ25Q1AL8GepQ1U4XbjxK0AGvsSDDFaTm05a8nzVCMII&#10;5+9gVWjNYDo0d6hWeNW5tsrrb7bcHI8GOSCdYy3XiFWwNHUMXVS+zeDwDH5y1EPKA6vgjLckLwsH&#10;tGdt+VcIhqAAlNnvWvl47qD9VjvdSNg8uR4+tBTAKdvE+asgxlCkO5InScjUqqvZejjDKfeMMxy8&#10;uO7RDU8uMgfNmlay11CciXIPW6ee90Wh60IDB7akKStuz3jaYVynWEnPEO8BK2M6XQtnNXkYK8Ho&#10;cJVB54vaDVk8EefJrlfXXaTwtaovkJ48ty/gAcachbzsl6U3yGLl6gzs6ySsZQtMWcJZigjmPt2p&#10;sGCfA9u2Y2kLWC3cvFlZbx373MN5YTKEfEBvyTzWnc8UwCFF2NyO0IYDffFGj6cV23WP7xqG8XI4&#10;Q8TsVQWWZcF128JJ00SwXzds0xIZVKySrcGgQx4eLnjx+Qu8ff0G14cHaDlTrS2Y4wpVxbZdoQps&#10;w+h/ac16LrhubJmfxtvYMpi00J0uLttm/TpEsK6Gsd0YaF+6wYyNBT//8z+H733vI/zO7/zf4dzu&#10;yxKJHAC8Utswx1uXSOLjmXm2rrg7rfjFX/h59GV1eWLwJGMqhst6wgKxOee+7R4om9h3072XZQl6&#10;SZtdABg8CiEXMEd262rNaUJDx9Y5Dnrbvu/mxHVaMZgaALID0jCue8if3ju+9MF7+PjTz3F/HfjL&#10;v/wr/O7v/z7+7M/+GC9fvMH7z97DKiu+8N4XMObA5599jrcPD9ivFty4hPP7h72qZvqul/yI1/2w&#10;Z6S+99HffA+XyxXf+OaHLn8cegKC8/mM09kalM45rRnpcN1hGvyMnbcMNF2vV3dSGh71uq7GF5y3&#10;GbSr82WlHsF5sZpkZkKbwhtte+JIM+qeM6v+w+fir+7oCJRPc45I0DIoD1ZZCa7bjutmGO7Nm6IS&#10;TteaLpo9qRDINP9SNDf3Oc9pTUDXk8Hn7tuGZV1LPwT24UmZRrnTPVA/dgvqWCLSwBQx3HaFB/9s&#10;LtQheC5p0xvLI8MG7s53Nu9uPLbqxApEUijhhbsHhNhENJJMpB32YvHM8nVZsLOiQw0ih0FI9XVp&#10;jrNFKOCxbbg7r9j24To85a7tvzm/jR8vS8e+WUPV3asFqn3cRLx3B6yqoxkeeOuW/Hg6WbWIVWMY&#10;r9n3PdZwXVdcLlfsrZtDXwV3d3fYr7tVCk84pIvg1Fdsl6sHhDu6B2fM95g6hOkhHtARwdv7eyyp&#10;osFxUu3vahSEEVidGEUBAlJvMwbWTb0Sw9CmUVwdnzRWJMjEDhyB9qvTMJx7hUEUU/DgJIoeSvkQ&#10;1LL8eGI4LIHEF6ECyOwru8NUKXO3Q6hUYqoiW14xL7cXA5agGJB1vChz4NrkRHxsN8pWdYbDlXP7&#10;vOyd0szWeqtks/73QXhypYRMj0pWsvWEMbjV31kqK+X+ngXbrWTBmFIsLhhIIYOx/2XwhGu/Oeg/&#10;MzwODnHAjVc6plrusZJiuLYNcFxOVwlAB0FZqei4zPEf3E5pVTvhHxVifhRrdDg76aAJ27N8FmOg&#10;86sqjOIPcSU2cVpJ8YcDEHePq96Bd1b3Nc/TcWyH+ZW1MJIugQyn8STtdDLz+7W0h0LShCJLtiem&#10;WjmPwQJLfD/2h1AAB6uFmIccpSlpNZNSkA3MwqHqE3lqzreLVLb48LNeFHfy6zMBNWn6lndkRjoK&#10;XUnc1d6WvOb4bb+AT/azS10mhmf70m6+l/cjvUvsh5a9DsPyQEaSUxMal4Lb1TzOl1yp3oWOMj+X&#10;ISpKobKxOlg/RzZqK3eQhubZZQxgCekn9k99bejkshWannnFZZdm2UdChVByDjRe2L+MYwEyy+Gw&#10;R2Gw4+b1TmrzFcn9PDgfQ89OJhzbEnOUQ/n2Y/rOc3d0lnJN6vBLxVYZQ3UPh7Mq4Af8y3Q4+2Hl&#10;mWWmLZUsLXc7TvFIs8FjkLLO9rGhHZqoctM0YJZsjhwbHSl+X2ZRQtxxhlBob4OxCH5WszYAlRbZ&#10;gzoVU6z5kzlVEfxGHJLAlltqLnbs0FIdcpLO9XylHgJ4cREcb/ywgvbcJnHCTLbYhkZ5ZDT5BY9O&#10;6llKJyOQBmvQs6AtJnNFWJ3BvzlS/4b4GU0smJhvnSsdqbOmBd48E+5QaXB+wLHFM72qJbyfCqVe&#10;4DzmEZ0Xw4VS+p30Eu/ltXR+G4lWam6BVz0c5s3ouNAcVyL/UxfFzw5/tuKcYyWEfc8ynW54jSrM&#10;NzOLLmNnRT0jVv2+tk6smjzyu6yQyQx4X4WYEzNzzceZzkrLcGqO9XrEcGfWOPWCxkpArnfJuq9r&#10;Qdcfe+dIE8u29YCbm+UOt+L8SwUD4yiPiuJWk0u4EyIClWal4GpyUSLbzmWUzNDROwDCLkZFjY/Z&#10;mlkPRGPIUEwqDSTmdAzRx9HgfI/ZUF4xxwwy4lNn0Lw6G52YPdmgCbtmUDiOA+2lLZF6pgUz89xq&#10;/biOVo70XNeT+yruir+9R4y8ylxXpA6NlsX4tjjEGuEXD3xbPLu9ca4Jn0UHvi05Gcdh4JB2k83n&#10;vJ/rU1YmxA0AiGfiRYBAWtBw/ItAgMAx/dA7baIJRT/sI8oqxlnwtTG+bXQ+41r1VRZMP2N96WGH&#10;AcanVBVjXCHNHDK+et7sbTcM4jFiXa3UfmJdF1yu14DysOZulu1sjvfuOLnDqpldds94du55Bnds&#10;xr11QIF9WBaywQZQ57fsxH0zx71lV5pTR73R2vTMdkumsb2jzTDmwOpZhsvSoDq8WmaiyQJzoLBX&#10;zMT9/QPevHkTDkQ7Rt4scg5AzCH58uVLPDw84Mtf+gCqwFDxAgrH8yXkyWTfB4P0WFqHNsEcitOy&#10;YHQ/wxM431lybNeOvog5/ceOZ3dn/Of/2X+CP/2TP8Nnn7/0fR1oa4tM1n0q+rpiDpNArYvxis4m&#10;osCv/eo/wE/+5E/ig/eemYNzN+x9g4EYGL7+QwXXywV3z56Z83FSMJp2pnBn3NwtCOF/dzbydB4+&#10;9t0CFeB5Gq4vi/fnyUQXdaXGbHvYekPD8SeiWE8dgobdAxZ/88nn+Oj738fv/tt/hz/64z/Fxx99&#10;hGfPz8AQ3J3PeHb33GBhxo678wkffOkL+Pzz1/jk408x9+3AgQrHeuJvwROM74nv//951fNrrxef&#10;foJ93/Hhh1/F82d3EPg+us+MjkKA/N9olE3RCV1k17KiYobPDeqIA/43oZ5ac0dlg+Mt2z4svRt/&#10;OvihPICFkkyn3huvIaBugNRnW5yjGa6NqTPsDfqa2AeCwd4G8cxzPTRyTp31ZidUsc+B7jyuLwt0&#10;0A9UqraLXqCekMBEMfLdHrC39i8drAPrskZjRkLLPHt2h+vlajzd7dKojHVeFvZo0T22bbMMfnf2&#10;A+73QOrhAIMKCP8O4e22Ydj8w3XdfTf+zJ6E0yvx1yUd0suyYHe87n23aoDpayHiGeHTdK19mH08&#10;9uFVogg7x5zsPWhs2zb0tUeVwj42rG115/6C63XH8/UUnRabz2lZVizRABh4+/YNel9dx/ZGz9Jw&#10;3a7hkF+XBfvw4EEn/vhilVGtozdxs1/x/PkzLDSuiQNDaAu+RHpIKxGNZnZOV/4+jQD4QRxud3RT&#10;XJqXLRTnab6qW7AcKL+vH4ck7JCcelTGwpBnk4VUUCIPJog1mUt18pCp0wA0DFmBYEDF4TSkuyKp&#10;wWwelTZX/qUKCIuoLYpdO6Mfnh9fOTrD0plhSjxaK+uAXL2QS/8hTNiubV7qzOEEdjKZS3E+PM3k&#10;U7HlYbbMF1CDNzgU9aaa/v4UO3y9N+gUNPHutFpcdQ6ZcTqdovs4sZq4ViZoAfVIvLSSpe3zUqEi&#10;xuzs6mZyRVh5uTFwpeHABeaYRNC00m0tE7W1Orh13OB3XlqWX6GPD0Uq2m60P17yVHIPX4sLi1FV&#10;73dzl8gwcQ2eZZFx8RPntQqW21/Tbsp1o/A9ZAyrRRSJK0ZFUeNcWWaGfbgD2nKnJAHOUxjZHKgw&#10;GV+xdw/PpwHh42Xzu8OcbvYj6eTxK1f5qDiRfuq96hWPMsJuzmz0LfB7LOUSzvjJ8TSf++QK3A7W&#10;6f7wPMvG432nj6nj6Vc4ww/jplHqATk5Bt7s0srvsuqEfIfJ3XRWMrs714hY8p5JNhhgMINQJzyY&#10;m+Wt9VXhmmytJPiyNHMe2chy5cJgdWqq3481VVdKxGlpRggvl93/Zgk4/37Mqm/Pc/7kvt1muh2+&#10;HYZJyfS2yXMRDvLjEeXKU3sLU87UA1G8pDpJbs+M3ye4iyCcS8I9c0Mosw0fz+d2VQ6OOf+g8ish&#10;H/MPIyuXRSHUAXhPIfdPCebkBDqu7K0WzwNK8OzAJA+LAzS15kYOVVCd2cON6R825xqUzOaD5XMc&#10;VCBTIMPxRqgUBrVKRYQLRkVmAElrAEvTSRUMUs/iMCp8l7pjdwN3ejZQ5/6EYcLdKA4snlk9Ovdj&#10;Jwq9PHVGeP8mEo3oeO/D+hC6w5t7uvs19Iagk7h1yg+emxqseerFs8ixmqpktMe1t0+b3+96mMfh&#10;mAEQ4h36+QDXwjN/CBPR6EgrZamq6qWp5bzBC5ppXE6AJfim67IasAYBWswFPAO+5nH0BM6jEcZc&#10;yLS4hlqQr7TLh9AXnPcTsiR5RAbU4nuS+87ED0FaD81Lb4mfSqikhoYhnunlowkO/Yi4HvPkpClz&#10;KCpprvAxe35zalA0V6AFllU5nRcx0YY8QquQfEL3qK9o7F0raFBkGHkjxCvheF+WKiOeGzyJerFf&#10;YTQksQ7k88c1YVVGNrqk2DH9lr9oyp+yllUm5H2dF1Cv9/HcBtS4b+ak4TtMGNF4hg8zTzbJRgSi&#10;rZZGpRw48DYusEOPIGkTwNEeCh2Ua1h5grgp5GOMvSvOcF9jOvR7N8qm4R/majyGiQI8j5YJr9AI&#10;hrRm+6IQNM3Gd6MEU+teW5HFgm3bDms5PLN67jv2YRmAw50f8NJ4cz5rLIViJpyoAKy8m3NicLlC&#10;t3uKv+drH5ZJLjBePi4bRLo1hBuAtI51WR3T2BxqvXds++ZOZpNf6N7MbgzngRMbnXStY+qOKYaN&#10;K55BCzHonm3b8Or1a+yb2e6cSzA5HVjWE549v8P9wz0uDw/YLhvunj+D6sR1HxagB4DWLEu8mdPS&#10;zVXn7x0yN8iyYm0Nl+sV1+sDTqdz6I19tcZzp3XF0gQffv0r+G/+6/8K/+1/99+jqwZMhlWrwKEC&#10;RjifVB2mxm2tb/3kN/GNb34Tp/MZvXfLkFUGknrIeVL+6XyGiGeFOh44z8w+r1AVnM5nAJ7Jve+A&#10;dtdbOw9hfAcw3k5YHGsQyDNifOV62cNeonN8YmLs5mdSd7a9evUaH3/8CX739/4Av/Vbv4WXL18A&#10;UFwvG853K87n93B3t2JdTugLq4oB0Y6vf/3LeP7+HT777DVefvIJKCfy4NXXreL2lCKXsuZ4r6de&#10;P+wzKT8Fb1+9wl8+3ONb3/oGWm84tROu+xVtNJxOJ9fXzMlP6IhlWTCGPWPb1JtFClRbVGlU/0+j&#10;ftzM6TzmbudVFoxhGf92T8KHGC96uDxEY8LWBGPLHjSWQex6p8uHbXM4llZhsSxJMhysYwQEi7RM&#10;pKQuzb5yoRPGipbqRSv5iMqbMWbw3ulQMXOMA3xJ2Hnq0FnTKgXYyLJ7UqfpLYpIAPHzs3gmtojB&#10;07158ybmQVtORHB/f++BCoPyOJ1Oh91fltXWfDFIrzlm9HXo3Rzt+7ZDToIx4DLAe/CpOaoJK0Il&#10;dYwRuvvUiQ47f82DJjt5uvMBneqoKLZvzDZnkskYO87ncwQeE+/f1mVZV1wvF4PbGVZhelpXQFeE&#10;jw2C02nFtu84n++C/4a+4DBhy7JgTAu4Ln21JryOsbTenaxC4LRi361KaHeYo/PdKeBizs/uDlBA&#10;1+sV/et/58N/GIdR1UtNM7MAmophOmLSCKnvkxjFy9tVXXH07Eviu9Qj7p+EUpeKqeKopNI5jFRq&#10;NB1UvE84u6gEC9XwNBIEbhRpUSaoUDOjWKP9jikTUdLGJoyCzGyqRjGK0SqYwgjWYaHK9UX5ckuC&#10;6mwaJakscT63d8Fhr9IQCedjcaxO1Wg02qQZs6P5w8yblhjhkXnB5wCIjKr4LBVOfqfKBlVTqqZ3&#10;nTaeqAlT4EKJhvr0zAJjqlz3NPDqUHLlAYFFkY6OCuDQvJTfdUbnmkgwThoocf9QugERdmXuhzGS&#10;dqvolFj20MKLwp10i/KccLreOK6Pc9X4oIraqszjie/VtQNKqc7N9elswpMvKdeRNjgyCtVoSMPm&#10;ZGU+LM+kg5pOIUaE7XJmBAAg4q/jC4J7xPWJqI1/xGoDIekXATk1jDcGWGZRxmvMIe4v+YbCnMxy&#10;w5s4Zncr2PoWY4cOFa5dlyMGGM82DX7LcfBTVQw86QKm/xg5qRsTxtfE16IdHHeSWGTI8aA820pw&#10;Bwxj3L7XfGnjTMPWUtzIkgDYFlcq7dxMSNB9Noc7ElNQQx0KszmdjgVHeBjLKGEmiXpEnPOcURYf&#10;mVk+d+JlU/kIJ5I05/c2UU7nCDWghQ54LlJmtDDSTRgrU7P8evLGPFd5cOvK8F/LqxHGtEhkT8dK&#10;qgfetD7nHa/yYZxbv8ftvEgbwcsUR+P9Fu8XlMw1041kYS4ay3ywa61RU0+cyqIFNGS2lzheO7hm&#10;gthXBatB6rzyOkRmB+cuoDOF4w/nTczbn9uKrPfsVXUq0BiH3Vcb7ytA807tqolRHGO4Ef0ipVlc&#10;CfYrkp4hOEChqFKLSIkTNJryrJHOGkF2yv18HiKAupGEsoeHrHTV2MMgoYLzS7xecBdbD14UvJdz&#10;dV7CdSaeqQlZl70VCkPKDRoNLdejaJj7dwJHvuAQ682MeYbpZGNwxDLkS7hQEiVdnD8w25q8JNbC&#10;P4uzoUD3uYkesfvzdQNJgJRNxK+2KefcWEbf3IFijcC7r1c5s5U3ufPdsJCbZ2I51Ng0uWeZQLZ3&#10;hoVK3Z147qQlipt0tBI3P9Ua51eN06J8Io8g/+tBm9TriC+7SENfHAuSZbCtWVZtS7qgg5wJO71J&#10;YCP3vmBZFrsngwZOjD1oq0FdbuTYsxcEq1ZtDbo54ao+5HuPRtxh3x/J3gZcGGankzZbJ9O3a+iX&#10;p0NwCiKIFWJCBM3Svm8y7SmjnF4AQFN6hKO4zKU537Xx2trx/FP2xNiTiYeeH3oAnxdnpyQvFGqn&#10;EzzMD6ejxrE38gHfAy+tp3zuPleTyb7HjdmufsJVPbBr+gfhmRrPZqxZyzJvDtIz69BSlwye5Wet&#10;Ym3zjI1CDP8fc2/ebNty1Af+smqtfc4dnuYJi6nDIFuYoenowR2ObneAPxhfydiN2yAhog0OaBM0&#10;kxnkAMlCSKAn8YZ77xn2Xquy/8j8ZWats58kD5heL8675+y9Vq2qrKychwFNBzF7P41YrEMHcZ4n&#10;nQqADPUMIiv1A/XeODyPdBAhcUY1aUQX4o7GHO0547nN+UvS3Ey3p/wdtEIsA06Hl7nYLg4Li8xe&#10;VzN+WaDZiE1lcJHA6MY2aMQy4xENVr3gbL2ChoH0O3XApZ+ctw2gAfvw5nPbJXC46g3D6w+bEyEd&#10;NgqdZAYa0hi8FLKUDg90NiP/vg+8994rvPPOO3h4eAD7FFnfjOSXfV3x1otnePHyBX7oh38Qn/mB&#10;T+P2ZrXGd2N3R0jPd8HeZZnzXLd45poZ3qQJnj+/xbp0LItgWZxTE3dax81yws3tCXd3d/iTL/+p&#10;GafV8HrfR0bwOo1BUyxek/vF82f4mZ/8PH7mZ34aL5/d4tQ72rJ6ZrY7V4YHrGjCunuJnH0MSFsQ&#10;7kg1CrLtAzp26O5BN3HWXc/fEfzD9s7KxViTweQZ+6bofcXYN1y2DZuXRFnbYoYsadi2C95/c4+/&#10;eec9/Pbv/C7+5b/61/jN3/wtvPPOu9h2a4wHWHmG8/kRr9+8wbe+/R289/57sZ8vX76EDvXSLYp9&#10;ANv5DDzBVPxnfHbtu+/nouxSLztvYx94/9VrrDe3WNcT1qV79qpi2zeczxt6N6cWYWrBhz0CrHZP&#10;nLTAQkVfTONsPaPDW+8ha6/L6uITdY6QQqMEy7IYzYEA+9hMflaTMyz4tAQikY/Dzt21XsMAACAA&#10;SURBVCLLvHDJc4AeAB24eKbP0ls5Q9RBZx2NDY0FgHTrQ6Lw+hQSXMvOno/BkiwG/TQEM3K798V5&#10;azZqbb37+XWbkyS/W5YFS/eeBq4fnE435kjzLBmBGZ/X9eTParxfXDajndVor0bG5e7R7a2z6obb&#10;WBXQsVuD422PPeeaKcvu+44uzR2BGqxx6R4EAdoLvGyTr30fO4Y7FLvzLfUa4AJjf9u24XSy/gLn&#10;yxnUoCJTSQHxIIruxv7T6RbWU8T4yL4ZzF0RQKNBQndXiYbzcPHSWXQEj9ijse84nbo37bYMip3O&#10;tMGiYRZo6Aq8FGGIUEvD9JN/45imumGfe9oQG3w4svHbShYO24M5duD6xeNBhedohM83aOiWWg+u&#10;IBqUmACHaBIifEMxaAaz72YAt8L75R0UUOCQDi3M1tMo7PKVEwAkxqDxk4Rhgo5qObwfQFqVEVoz&#10;rGo398mxoLkvhH420UEKq/4zxm73qe8xSlqnpMGnzrnORHKpAXdOsiFrM0VKT6RfV6O2XBk7L7tN&#10;vRHnhmxlk1jK3xN3OCawu2Bco8VyyrnXUEQjTOcZHrlLAT33YdruK46QaT8V4Xyab9Oo7VYQE08w&#10;wZAHeTKv44scfp/eJscxNfBI9Kjq+BrKGcx1lhqAMZTNn4JkRN5ghs0cPV4/53hOlwbQOg2Vdm5J&#10;5GP/lHQglbXIFlFEaqsRcJ0M4YAxZKYZpbW8JdMOBSNx6yqsj3C9ck17VX5JBw1hgmmSVQAI/Iz+&#10;Bm0a7gmNneS1UtKC79T5uYiOmqzkvIONSiRp2ITP/Dy7cVvJiOY4RmR4Ag1f3oj0eou+FgRtQYN0&#10;YOyC1ixCgJEs9PRfgzizQK6mp8MEv0qlU5HOONcYu+JCkt2Ag6o1AimveUITgoWQbxw4Jo0LdZ8C&#10;/h9AFydkEZnWGmsjL1BzMGRZjKSHMUT5QbPMmBTiFHSmCJKO08gmkuswxbkFPab8EQZuKYAg6Lk/&#10;Xk81qLK4YYnO8RCkNdaQeyEHPEXyupAjKsiewraSY4Pf8AgaZN1dQTjbLQjfoyydl2QmmUZkVTrV&#10;gSlssfDrwM7gSbMD1vhTRsCS5u2MXGl2fieHqh1AH9oiSIO3NYFELWmAhsJsTGs/DXy+wBSp+AQn&#10;5t+lFnhEi0+OFlidY9Uo2yfibDYOEEGi059lp3x/rvEun2vpK0AjctKVvE/q71xzZFeMSeEQAdgA&#10;b/cUTX6dzTQbWtMwSM3vShgQ3hHYEcZxx2PyBMJMEzGJIhE9vuf7LE2ZWVHp7Ne6CBDmufqhXlM4&#10;9jvhNxnLaRgWKWn0fr/QIOuGQTqovFQEMzCBNJwm7mSpi+rEymnnHoJ47fxKADRV7EgZT2J3NegP&#10;jej5Xk24+nJaWa/BiKVK8lDZsm0jmlg03q4jgoUAuCw0MQyE+/XAB0jrgjSWNQ/MeMT52HMeRadJ&#10;QwGbq0oL3iuHDA31+YeszGAEn5NV+22QphFD1FCdahLrIb8Gcj1O9AFNXKDuFHD1vWXKdRnWnCRq&#10;Ub2ipttJsyh8SygMLh3BMN2VZLAEA+mLz7PTuRV74PG8DgMpWdGiDHwg/AKyobfRGMkzEbcUfQcT&#10;7ZjpPFG7DcXeXG7eqwCYpSLUy4BY4AOdaT3qgsdZHhq81+a6B6xatyZmfVkAWHP53sQNw2YAoZ1A&#10;1ILbtnGBwIxxp6VHFDvpkdW/nfH4sGyQ7/AGM86lToadjnWBen1+0wW8N4ymkao18ahnH0zJ98xw&#10;x3q6Q8mTrLRd7Q+gCtzd3+P169e4XDY3cB0D9PzeMfD4+IivfPWr+L3f/X189jOfRv/Bv4felnCm&#10;6b4BWLAPP0baANmKSLmb429XoC1YnL7r2EJ+MrOQMZNdFf0EfPRjH8M/+/mfw5e//B/w9W98E4zS&#10;vL25xTYGpFnZDHMgbIDuOK0dn/zEx/EP/sHncHt7gybIBqbOrIL3O+IMhZVIuZyxjYH1dMLl8ghp&#10;DafVHBbjslufHw900N0M4rrbfuplC17SpAGL4HKu/KhhY4DSvmPXAbRutdJxsYjQizXWu79c8Fdv&#10;fwdf+drX8Ktf/DX85V9+A3dv7tzha40KAcH9w0PIFPYeKxFxf/eI1hre/ta38fLFS6ynk52LLh6l&#10;vj/Z56dXypgHjDjc8596XRsz+ed+ueCbf/GXePOxj+EHfuATeP7s1mr1byzBZzrW4pHDDHW0JpHN&#10;nODD+79IOsUsnodlM/JfGmHt7OyGw9KtnJJwXNBcZvhCLhvG2bIqRZQUAhDlWBKaCiubRRlVAI/K&#10;3qO6xAxXnSLbUyZKyJW9cv6lBzizqWvoWqpQGVHP3J5Ne9e2bejNGpMzU4RjDrWsBYhHZnu5ps1r&#10;kvfe0BbBtl0iE8doXm51K9HcnK2db2v4qGp9CC6bNbsEo/0B70dgNJlR+Ea/bK+XZTGD8G62vdNi&#10;FRfEecnp1PF4vqB7eSvbCg1aZGsdWAToy4JtO6MtHdt+8Zr+xo/W5WT11NUizXvr2DY7y1a5YcfN&#10;6QaX8471xhY+9mG6Mvm3iw46FPvY0WRxXdnwd989QKZ5MAMEUKM5l30zZ7nLc10aRmO9fOM5/ZOf&#10;+uQvxOYWJKxCLY1hdlsV2AQQ3/jwECFemHhD/wbTGfOKupMoQk5BhIM24qZNuBBBfHfBjFEfOKby&#10;IVZlHl+B54eGcOwTsJQQ3/BYDWETgvAslIaADkoaqTTxLIb3SRiJlOuqSmx6x6tC8oHgiBtqFDFl&#10;y9C+wqBVBOB4l/0V9SYb4WHr6L27Nz9rf0a0FOcmWVon5+fYdI2eF7gG7KgAaHq85/sQRv1aIz2M&#10;NPGcC3asAckDZG8KL6TyUJPRO86zxt58GS40V9IsIrxZDWuio2Q0gz/isKACnoA4ZjoEmeb9gRCp&#10;PKpyvRW+/q8/Z+/MKL+8s/wlxehUmUSCKvb/uvHwAJnpzOabRhidNd6J+C4FHwqW1VC1MyqCKb3K&#10;lHJONBmRyED4SUhdRMLHZLXo3fCOAcDq8ypYtifhH9kSE0dHpO3ZEo2Ocb3TVgATzOpZlsPP1avu&#10;G6Olgp7kky3qsrknGhkZCc466BEfoxGVmTXpAQYEaI4PDehtJG4kSctsEXFDOEy5tDlYRG/QCJTX&#10;lzF8cSFkiNOeIJ1wOk56HjCUWJJ31PT9h+8d0MXrqMlMQ+wdLdcr5UzwnyrkTPvXCk0kv5IQCrhA&#10;kXy2ZgRllFaNQEQAIw1eMq0VMgt7My/189tsv9IgJRFVWH9IH3lNQfrTvvj4ofDPuFq5FlMVp/IF&#10;/r8eZ1TAms1s6kJEIB/pYRAjfqWhdoJLYyS/GwRreQgA7EhOI6lFylHJBdzyZPeIVylsub8R2V+z&#10;Acp+1bMMuFGG8CxKfxgIHF7kyKQyjB5EMTgFucH8DhdYnEXkeedX4vSLTkOB80ixO6eghkoKkMbx&#10;Otf5nnTmCJFE88xFJKzDph1gRbjPcpFNuvWMirTPW+xfzaKJ8yf5fBqFq6w6X1L+c4IR845yCkH7&#10;8gwmn0q5KKBTz0w9syiI4Osb5f1X1dmCS5UHB45PP3ZGes+MxMgOCSfSKDSALJfyGsLwoIowZg3P&#10;jKx0vfWk71xja3lWawnAwP9JJs7VNi+7ARGw8X3AuXkmIiPPm6/Fo34dSGjlbLaG+LviB6OyW0Ro&#10;m8Iz12K2Ccfs1bOZCq5nXwMpdMiiqK2ur62p98xA6E4DU4ZMvGkiHu2e2SmBQ0e8KxelDsNTjTml&#10;bEuHk8MVhD1pYK65t+54nnyywo3P5vkS0GA+mXGkrCs+9Iy/wLnCHcq7RrWIIvlWrfNNWDTWEnZ6&#10;X/l/OHLCKVLn1vL8OK4w8rp5pHM4ZZqks5Xvj7Hz3KRO4JPWqjhzzS63Msu16mBSAtI9Yj3oO2Gv&#10;15xgHqiVxCkGolFIgDJ4/jC6m8k6CquFPbyeKzFKkEYuGkZEzcCwe8MzlgAg/KKZW7xrxBzdfubr&#10;blFKK/dJ/TxXGjURTftsgkUGZjEimSqslUcQCJglbO/a2cRONZq5mayY89DgBQLL6s0zdjmffW/s&#10;3Y+XM169/wqvXr3Gtu9muPsgQzgUL168wNANr17f4XM//vfx8Y9+FKfbWzfMwzJvmpWatb0cljHe&#10;7NzpGGakATMg3IHSOpZltajRsef5ghnOel/Q+oqPffgt/Pbv/L/Ytw1W6910o2VtUVYU6Ohd8Oz2&#10;Fj/9k5/HT/zE57GuC07rin2YcYwZ4Za5uweejhIF31ePHCdsPUpTAJzPD8Bgj6fdSuvsWzggoLam&#10;MYDhteb7suR5CHrmeoJnJqgqHh4fcX8ZeOf99/H7v/+H+Oe/+C/xb/7Nb+Ab3/gmHu4fcPZIbhOJ&#10;BvYxsFPH08w6Vhgenc/W3PT16zd49933cH//YE0grzbNrLRay996+K7i9fHz/5Lr6ViP9/e4ezjj&#10;rZfP8ezZjTuCmCUxgp8OdyyQDozd9FyWbKIzfBC/JQPAmF2RTKHaatKpHbQs6L8Z5RuMXNX2ZEd+&#10;dAy2ATyrCUnLjMa3Mt/DYEDgrn0+R40zrOQop3Jw40GRhx0rFWlmoCZtKDzKDMdP+XjlW3ucE8rw&#10;BghrHmlCKbPZ6BjlfrGnAoRnZg++ls3cBcvSQ96k02KwCTrSiE04hzFbrWSWOF002Yg6lpfN6S0y&#10;TWJ9cBnO53K+bFhO3aLcPbNru2yp8+UOmmziJXTWdY25LesJ+7hAlHLh4nR9w1Dgsj2CejTPuDTD&#10;z9a7Zbq4gX/frefDrqbHLF7XnDoVeRtgMt1StTn1TaICeS2CtVBhF4LbXE7A64JhMv+lgFYDDhRp&#10;sA171DULdkWw8qxJjHqQMOsdxyhNqk72acOAqqWZ0js8lKlLZfbCJiCINIInk9J8QhVuUDVYhrEe&#10;CacyPOYvrlyqEbF/lebynkJMxlBf3/VI1UpgAM1mA9SPFQdFaQ2mKGMYA+M4YaQs+3JYUOISiUB2&#10;+AbgdZKydlNEciTF/GDwHL4fHn3EddBrFLTcpzKg6J4apx7OIgFrCUBcFXvcmDttYxH+tBJrGnUY&#10;aSIo6+OEDs4bGjqLQTbfbW+9aqjmAr8rsiA/J6GdPj+a7pH3PtnX4xskCG68heOTGJe64DlOEYzT&#10;MuQfeUpV/L+caN0BLBP9UFgmhjXlUrS9w7JbBkQGvPWFwVHmk6FqKX+Rjq8AWtZLNXwv8AuIPYWu&#10;ODS+b2Ho6PhwoIlPJAQSyfcTysTUyqoyBlLBIiKMjo6z63cPdQVTjSqLNAxv/hVH0EINTAkJYT5p&#10;Xs2IIKym5XlzNle3bUype2lRAFMk7BGqCqiK9RCgwVvsM2iHtM0j0ySMNdWIkxzAcIx1JE1Hy9Jd&#10;ebZkIj22roKf/MdJjDDazC82LaLQpfU5eUqX7X06o385dyHY+GQEzmv0OsQcsDOeV8ut//2EDGiJ&#10;VDtMMSBD2I/cB258C1jwfhoBUkikQlrh2zgGEPuS75KMMHeDBkhPpE0YbzSsAV4N3HgKBbEW/G4q&#10;X8T9uHKgK62NyDlkr1RfIcJI4IAqAZRBowSITuoa4xUGWuBR/1Q68X2djDIPWFUcGOqNhOyzEfCw&#10;eYyRkY/5jgwOADqa0xzKFt3TZhlV1Tp5loZ8V2ceUdwOi8SvNDQdDWKJm05nQmkBIM1Txj0Km5Ef&#10;fn99HGU4gdMK6JN9rfc2CPaQZa7RbM65fO9luOpnSVPHVMN9XiejoKxMFpsyzU4AnhM33kCyMhhf&#10;HYiFsranczcFIiO8BAglpnnJCbhBN6B6hYbzPWw2zavHRvvcdrUISzdsdJnnlE4Oh0mhAwYjj+CZ&#10;5k7eVHiHwz56ASiQylIBisBsYr5fswhPbp3IE4psGLnpADY6Yym5M/cVj0rm4KsrqyICUcEuJVrJ&#10;X3lNBrpOx21BNCZedbEUGCoKX0Tih3QBS8KHrFreQAW7olWMKCn7cOXKzyThUESxkOVzzXkGq3Eg&#10;/o6Nm/cimqgWOkMpVZ2W8/1wY+KiiNzVAcoXuTCOs7C0SuhKR8MP5UUmdiePr3Ia+I4DrvOsCHwi&#10;xHdlqU6uvcIRjs467cdkyJhekzDsvdk+wzMXpOHsZSV0DCsN5PKwRXfuuFkXDKUzomGMDcuy4PHh&#10;0Ywgew1agdFeIR5YRD7nNnYz4mSdXDcwqQfIeHbxkcAM5aLtu33fMFSxdi/FocPkA+fhw9PbpSUt&#10;A9QMwQIIuvER54Kt23xsvgJBR2sspwIs6+oZPsDj4xkP9/e4u7/H4+PZoiZpJHxyGY6fLxf0mxP+&#10;+ltv41e+8Kv4oc9+FjfPn0PGDsGCtnRAt+hPYsutgQSmV669m4RHXIEZt7Ztx9JQsvUUr957hQ9/&#10;/ON4cXPGj//4j+N/+h9+Fr/+b38T58sFb731Yazdmlpu57PTdovefeutl/j8P/o8btYFp3VB6wv2&#10;8wUdGiXIjOWaXg4GIag5UeG2ACcqwcu2bTMZCBrBDTSo7vuOm9sbq7t+tvrJfVkxzmecvVxB74Zr&#10;kGzMuPYF95cL3n31Gn/9rW/h/TcP+LUv/Rr++I//GO++9x6aAnd39zjd3LhD10pnbV4WYvNoWYsy&#10;Nz6SNd6tRO6+szTK/l0EaV6VqV+TE3jPf+3rOKZRtvtXr/DOO+9bZH9bwKw2EQmb1hi71duH268E&#10;OD+ccTqtUe8dcPpQ3kPn1HbZ0NsSTnOg47I9WtNUbWDwfNq5FDJ6Os8Vlj1UwNX63GjziT3DlRIG&#10;oFJXJJ0+iFZgWbfox7MnP2Wvre8F33RUNpdz3OZFBekgq9y6o4u161NH9uDJ3sDGCGNXbNvZAku9&#10;18LYPXdqmLzITLRaCnOM4VkQO5bVgr3m+uh27pqXsIJnr7Fx5KTTqMJKU1okumULmOzSmpWn23c1&#10;I/JmUdni6yBPXNcFDw8PjjsbLqrQJrgMq++/tA7oAHrDvit635DOEpubRbN7GRQ0PJ7vwBJc9u4L&#10;1ttbj7hvWNYTzuctnOhjp85j53rXge28YekNj+csJ8Nm5VWyEhhuMBigtY7+CUaEg8zVUofIbFXT&#10;gzaljZZn2IylJhq01uN3TuKa8HY0M5odRiYmG0JEeQs/Ma8BZawUcsMYdxB41Wdv8piERwFID8dk&#10;UArBI86lbVYIfanwhTIYjXl8vo7cKpaWOVsdXLA1TQ+RIpkALtOX8kU+k6tLgIukWUCuDCNAGvQp&#10;yBZBlB6TpXvdRqSDw2CSgiCj/kAhmdaPGN/WTCGKtZSqshcF/KdJFuMNcRJl3MOaU8JWL2E38vBr&#10;wsLFS1C9VL/HIhDswBJ1JpiCgmhBhOnVZf4eZaG+lhnLi9KH+aKCYrLmmFHFR8moLX5GBZrRVC7O&#10;MyQUGYUzG3TmeSvXR0WjCN0xc0kCbajgynUIyeXcORO2qJkBOg8o0AOH+2GR/AS+vaMYqiBgNaek&#10;D6yLmcp7jOseQEaNMMTVUmiaKwZs0jliroxyFI8K43mxcgNiAeruPCORveYRDiHgmsLn8IWkcS+j&#10;bCVpWvwUOARDzo2cxJdyhquSqEG3YLhQR/cpShvI5jbFCFBohI4WtKWJpddH7TWJKZXpaVFkGada&#10;T5ensIahstCWAGsxDDXSE5JEwnnkGgtpA/92AYBrn8iNv1BajzUPwqXQKmCOGKuOuiCBZcxRPb9S&#10;cfk63pQZT59x/3NfMnoy9lEMdoE7BQeTWuTGTGRFgxoW7n6Yc0Qc1jIEOQNGbCfelwgN36fWejgG&#10;2WU8auhSiWk0ePhZWBZvAJURmL3wasCjR4hbjP70+pa1FnZdj/j+NhEPHGuwiEM2/KkGNYcn4EY9&#10;CVqiULRohWACsRYeAoWlBw8aNZJ32DNVxiafEmhLwZ9lMGIuYC1Z4qZHknEwnwubm3dpgVmGF83g&#10;GfhhsAqqIFUGYuaJ0TuDfYMZmFvsk4lBjgswR1Tr3WVBjXdTtjgaNNkjQcnPGh1ipTRa1B5gKYV6&#10;hvxsN0keLVXuNBg20ABsdIF8L+efimSSF9ICfu9jEbdBXpvfMTsLYASmei3DdGTF/AXRdDQjn/ld&#10;iaCHRwsKo/D99PnfFsFtKjKjl3vQf9uFpWek87Ks9nfvbgTLyGqeSRD1FHGW0wFkf4+B6P8CGH+0&#10;COolon9iHLFozJhbwQeWx+iYlUHWUOd6NWhSc2dmjtM8W8kFYYg4Bh2avwIph8R+c08xZy6Q/sTf&#10;rWNpPcpdiMsJS198D/1UiWVsoTODstBTD7hR1dBdArcg0VSPdNxEpIzYV54RkcB5gaCpOxT1qfwQ&#10;IjJ/BCWCDrRBznysOGiiRaDl1qM5vWo8JyHbGa+JPeS+k2aA51YzIyDOgK0HkSlQaLYx6oAJa4rD&#10;12HryUayPFN8lxno5uzW5A3gAhJmBa8gYo2wSffjx40Zvu6cays8hTRhph9qxMEbsmXtgOihA+Md&#10;wbbFVrE4nbCSFxbowfUMBYY3kLPh9+DLpLNQl+BE0dqCZBvmaO/N0v6b19+38gY7els9td+MZ7va&#10;2Sc8Gayx9I7L5RJRjvkCRqJK/A3P1BzepE1onIbRg31yXtkae+9Q3QOeAKIf0eIRiebXzZ3UURoQ&#10;w+Q/s3vbHkYmHICHxwfc3d3hzes3QLPoxohYr4JjHhLc3NwY1RkDj5czPvHxj+PDH3oLH/7oh0wP&#10;2TbAy8eY7GfnYIw0EDZRXJwPp5OedBM4tQ7tC06tY+0dy+0t9u0CgeJmXfDi+TP8wb//I9zd3ePi&#10;Na+HeUPMGTIUp7Xhv/+pn8Ln/+HncLOYnebijf2az2f3n8I5Ixpd3Qi3LEv6zt3Z0xY2XzTaPwZw&#10;ulmtDvKNNXPch8kljBhnJLHVoVbc3T/iplupjVd3D3jzcI+/evtt/Pbv/B7+xS/9Mn7z3/4m/vhP&#10;/hT39w/YNguu6cvqBl/Fdrlg23fsw4zhEHG7Axt7embUtkFVMPbNzsukw1/Z49zswz165TPB3+4l&#10;07+vX73Ct95+B8tpwbqYUXvsXobDe20pkq7AnQ7b5RI9AQZpmQ4rdcMsSsAzBYyGmt3IXIytWcAC&#10;HfmckRSpCy2ny9rfOgaEjToD+VtmYzsvibPmNHcoz454OS8JvglldsXITCQgjODO1c1xxn4ZHpE9&#10;9t0DO8ypFzYRVazrguH1uKsc2FwOUJiDpXU5bL/3OVisqoJCrIHjtmHsA6fTyeuz29Gi3AFkxo45&#10;NO3M9O6yWTedRodiWVfP/LJ57SObi9paSj3zZryC5Ui7n7HO5sNjlD23fQj9pnc//4LH8xkKYNv2&#10;qEUP7GjazAHaFnRLfLGSObCI8p0lWE4nXLykzBgD27B64qpA6wug8FI0Br/mxvpt270x8u712g1e&#10;vS/AGG6YH7g5nQxG3gyzwbPj2mL6UW9Ww9554Rh7lkYJXQIZhWWMOo0OdYMDP0tJFEY2Se4n8TSE&#10;fQoMfKoxQqAIaeVFRWi0QXkQhsAEySLYlUXMl9BIoTHH8KmqK2CHCQeDjd/tEKU0n8JlPBv/cKwW&#10;EZW+/LLOMtf6awkherIckYzcPl6xQU6MmMIfwlEl1n6/+hpartVeI5PQJJDwlKu6Ab3WeypEr6Yf&#10;5HQ0PEFUxsodRxBMRrT6HQ1BVei0ZST+sYzBB7IxybVDqGzZCkhMQ+oinN14KzFw4m9ZYhqRpcyh&#10;CtpXmKTWn8n4mGtEWdHEcuN9WvBQkzGgCuV1P48oKPNbJP+uzPDaVfcTmmVPonGQMpolo0mMoXlz&#10;QbiBKJToYUajaZtY8sM+KDFHYUzOKeiEL0QmKZEhi8NDVbHVOnBUgCZ6kPOgETHSisucIPNPnr0K&#10;6NwTEM5UsgLeCcv8ENN86ljTJEMoIL0p+zidVimP51w416TfUsbwuYZC7wo+03aZIlcmXw1U9VBy&#10;H0RN6dFAxkxL09LckyvRGJPKAaP0yjyF7z8onXC65YhFgwibwplt3feMhlTSQeT5Cf4R5709ec+0&#10;O1KjwqcdKLiWqDPtcChBOXbsA+HAPYoBgjHH/fO8ZP7e4THNgd9RWZ+OWDFQTfM6zhOB22kcovBY&#10;+I7fz6hUgwejImgIavM+cBWSSw66X87ubDyhYzjliRjDz4oSPiGHJ53JswsKLvlNFdgjYltRjlz0&#10;TyMfngIAhFH+bN4CuDvO0/gDwhU7Yq+jJrEGlYo/VTk+kBMq+0TjTQxJemnPtICLLY1CNveMMMla&#10;2dwjBH0LTPX9pmHKosx7ObO2ehrEzfg3E8Qa1V4hgXIXm62i7EGV0er9YWCs4soBykELSfsdPu24&#10;jwndaWYBdUlcSZYhke6b0VZiON8ChPk86VMsotB1fo+K+8xmsvcszcrcLd0aQXavIdoX+521Luko&#10;4D5NANaCc3CbKHm6OA8mnAJHfJ38IQx9jmGYDEewrWPK2CjrWmBG04V0pec4lW7GNujhV8ol3LEY&#10;H6BxlfsCpw899qlP8nGUjvG9hDLStwQCwHhayi95olPHccXV59Mq7Q9+Vz+rPC/xLcrLXLv4XOF1&#10;ld636gCDGzedHlrfp0IvwIZkTsMBWCBPcxpK2VGCBh3XPONalsUhvrSi5APubCX8G8tt1HT1xF9r&#10;mspGzYmTdIRxPsPxIdhoxRvMMPogxWLiEm4A5w+jLAWUk/JcaWQWUDY24yPxhlxGnPaaEceV/Eg7&#10;R47vMrEZst1IWLJte1/w+Hh2+l70Jo4TJWBsPDrwWjNj0OP5bMb3ZsnkTEsf++6NIe353dP6oz+L&#10;w5dyk1KP8meGWm8nGupuTicAnlUT0d9wA86CfdvhYhW5rQVs+btUESXggtoWNkkHGEt1QBGOh23b&#10;cX//gPfee427uzuLRr9cQof5oKsv3RqKbjtevX6Ft7/zN/jhH/0hfOoTH8XNukD3DeI9YoLyNLHm&#10;k/sIx+wAdYxhTkrSBhHLIlArQ1i0kuCpNy9eQCB49foNXt/duVPAbt13c3B85tOfwv/2T/4xPv2Z&#10;TwUesUwGzw7LkyzLgu1yMUdpEBpJPtAo8+e5IW9gCSIa/miYHboHCaKTRqQE8wp/nAAAIABJREFU&#10;w0nDNja8fv0G3377bfz5176Kf/6L/ye+9Gu/jq9//Rt4/eoNLpczxrhg26xHAXFo7NYwUodGZiiz&#10;z1Xhkf1FHx3qUb/1cH/wHsf6p3/5+/d67r/kku/xvWXLvbm7x8sPvcRpXcDs1ODN3DRN2MM/DWc1&#10;yj++j6fTCTqA1oru43W6ja9JkR0rJXS65c6tmkmzeP+B3ZvbAi5zul2gOm15PZHNhFlj9vy2b3FX&#10;6pRIfiIucc0s0AM26FT0utvLAoXitN54psKCneeDzSkpGxWZWQgKJD8x54/Nax92pns3QzydYIN0&#10;jNlD4vB3EXZ42SdfjskjS/eIcmuAa71bjN9ZxmfqpoSJchyf27Ksk6xEHkr6Lw4g9o2CCFavdU75&#10;rOpVvTWcL+fg54+Pl5BtAQvO2KNET5aky00eVuqpNez7hqprMoCBde/3zZwTNPgbPd/tWY/QV1An&#10;DKTHQLPG9i3L3fRPfuqTv5CCFJGfHtO5ccpVjFRGr1ZBkp4VPxS1CRoFMAKeipO6AiHT0NMrq4HU&#10;j1kqnN+LTnCUohhGIxm5mmiYByhQyYS8mHlZRwj/Zd4R3D0t6zjRDyKeLvzJLKgQRvGUM/RUywmO&#10;jAiHHN8pQSCpjISyFEuXGIu/MMXPPIoJnxEREQjCoGqRAm45d8HuOAvOP99JASlgEHMJ8pKCzhGE&#10;WuZNOYHH1Ak1oTQrd+TqmOcoXNP0J2hIO67GfXiWck48J1wqkpbtOBq9J5wqCM/dVz5TjMwivING&#10;B+S7Q+HIf/OYVcSccURR0lDlAJgC+CmroOxPfpTC9mD0NdIpAkWpyw1A9yBghAuVeSb4T3Cr0/nA&#10;68p8+KP5rsC1OLCkbUEoItLqeAUdQ9KL2QhX5lsJQtCYww5o0pMW43DSchWHDsMircxJNW2e82cx&#10;DyiYTmofFUuMlDMksPpiyDMRdTdDIHhqwJj2wqR9iJCJFUFCKk6XvQmayymXUix4ClPFAKPZKJpH&#10;9JkLMrX+N4DMbqnKRzkjyfRrVBv53OH8lX2psA7ciDUFugWL5ByqIIP6nBxgUc+/lOjKw+7D4YC6&#10;Z2W+hFUYi+s84YaHlvSkzovwNMWtuXDZc3/dgBe1vTmGGDxrVGjW6JXJUMh/FerRhUi4Vz4nVA4L&#10;ewiBFdNcJ3EmWEFGOprAVug/quDKOgNO45y+0GGfkadMrbaxd2VEnmRNzEB+M4YZG1HH80qlDrgQ&#10;+x5b6c8fabqNPZ3nMuqo/Ib463R9NsDmOc+5IPgvZQrCmvgklQfVNUgq8lkLvsyZ7xeawf0zjamg&#10;TqQEuJZ//VCV8xRln3wva+Qp10S40iEhB+Xi2iWHN5OXzt/k+aqZB/Vci5+L6XMgDZ3T/pGO1Gft&#10;nTTDLT733syh2Vwhg0j8PtEV7gHRIg9SvJcyT+gKRa5MmTUz0lo5y3GeC+2pBs64t/AofrZ4lCqj&#10;sUG8kqd4z72cmtNXoS7gax9UXJzqVNeMrU4jLeIzOsiHZ2IwAyQU2Xh7/lvpbxqDSWvn89Sm/aHM&#10;zoj9Vuo05/l+wosPP0enA+r8/G/qB6Yz6Yx6fo+KuOExYa9lPN7LNaeC21Bxzmg6eXJmIzTPQono&#10;t5bReEnPOB4KHiU8qeS34K02OZYPIbxY9iPPaIuYqw+0g8ac52jzhGFzJ5PVjo8m0VfkZ1OZsqxl&#10;d1reF3MW0xBOS7CUw8kayAIBVKL0iWUmmyFGdZj1J/ZyR9R4JwyEZeKMAj8+XizTQsWih5sZYXa1&#10;xm0DLMEwAoGOuoy4/KQR9FJ0P+LbRDuCs028hoa95MflPlBuIGwEYOQnvKmmy4UQKc4GY1Q6gPP5&#10;gvfff+UG1wugwL5vBZMLcZyRAMu6Yu1WbuLV3R3ef/dd/OiP/DBunz2HSIf0xc/I8FIIhxCVMTzr&#10;KrPiAI2shy4CtOzZte+70UJf7/PbW7z11lv42Ec+jD/8938UtXJbs4aWL5/f4id/4ifwUz/5edze&#10;WuSktKyfO3YzGpPPMaJYmnVnI53fLhfsmxmqTLdjZPdA66s7xVg+J/fPGvNlRD7fK45vY+xoY8M7&#10;r+/wB1/+D/hXX/givvgrX8KffeUreHx4wOPDIwTMdkJE19MJkzXAHc88QpwO5rFvXgdfPUPoaOM6&#10;GgBw5e8P+vzv4uK7jaOMfcPffOdd3D679ah862mWDrd8LA3dN17617WkJqGDL+uKbd9Dhto3cyRY&#10;SQ3YgZHmWZ45vKmd3BuxjLF9D0dL7NPQcPiT5tFpmVzyA1YuhQKEHMizmZHjAOIMGD3PccWh0j2L&#10;hA7Dse9Rt75mbJvDrjv8mEnOoK3K6+wfOmIhXiZFPUuyN1zO52igaU7AHQqryR06azkbkWWmgDQJ&#10;3F88Yj1g4rCEVPqZTvvTzSngT3pvNcBZYsXd2yUgTGFZSLafxheaNCzrknBXi1q/uTlhuwwsa4+M&#10;oO4Os9ascWh3esJ3WamXBgr1AvE+D7Y3j+cLbr1Uitljdmz7BX2xPhE0iCssK88pQMCkr4s70AHp&#10;HQ0SNASi6J/69Kd+oaBvCFdmyCx1wMhsq3UXAtajCQOBpz3TSs9UbReHJ7yukdic0CSkQryxXRo+&#10;V69lBDVDK9PoudnXrip8AsWOJBkRNBve6oPJYsmQI7YhGHYCXABo1DPE9Dnn+cHXLGU9MTTw+Zjf&#10;LEjUEeaINMUo61RFlOozOcEMZjKtqRgO4lWK3ZkMxlxCQ40yhCE86ky6sZYGAh6sadVax8plyfR/&#10;ieaGweiQcLXa3k7E4Qy2kP4EX0aV0+hBppnNGYpAWKEquUZzfJD659zDyEPKXJZaBUPCdSqfEcpL&#10;wiUdLPkOKfPoLZ9P5aosWFKJgysHOMA4lsA9iPm2gGe8/HDVVMGjcsffq3Bvz2QUhp3tEXsB0cSB&#10;cA6Yt1rD9HoQjAPMT80TFMS4ZlXFWTVTq0GW6eS3COG8GOkWCmahT86pSlSYo0nZU8KpKr2c91Qi&#10;4AqcU4E9Luz4Z117ZiYUbuf07vhwxRNA4DQbxWnSOJRGOplGvUYHQdBf0sO6R86IG5y5svyERfUw&#10;IsSMUT5Vz0AJEEqeSc7FKPGIPZzhWJUjHysMrXnGqbxHTLTEkpIWIHlCNeakEn+k8WUWebhA/kqe&#10;klHOsQVBk/P5eZ9ZQw71vYfzZkaUufTEd8OWOmPuXkRTSUbQhcEiDNic92xsMSNWGtvqGuECVcAl&#10;4IiIiLWyCUyRT6UvdzTPVxX05pUoWIZncrwF786UegSvtNFYV3Y6d2V/FVbjW708QJztwnKPkcJD&#10;S6Mt51WVPzSxXiURfSgCiEddNCotZZHEZ/8scTrpY6/7H7/DYQs3fuQeWtAQlW97pjp8J14ARhSq&#10;n39MOIlDlgaNK5U/VDpBw6i68UqAkm5LZwDj0/lontC69fUsSvmCciy3nOcxol+azzFgiEQXkH4y&#10;X4FrLlG6/t9x7+1MuDm34GBsszBtP+dPuCQpqOe9PRlfyvfHz0YZSxVpZI5dqLQs99wi5rzGPvey&#10;OI4JUBUJBzc/bs3S7Cl3kB5Ja+ZIE6eldb4lAjscB0kQHb+S9og0wA2CUcpFYA3pyX9EEIX6Ucaa&#10;5OPkK0BGpsc+FAdO0F5Y9BPfE3wJgsiGK4Zw9b0Xh2uUkpje7bjg/6b8Y++sDuPYNxAWZazA+GvX&#10;gUtNTmh7p8LtpCh0zcvCRZki1+t2tQbNQ8TpJs+nXn1/0Ikj3fZ9pjODJZKIU8xgoGxDfKUhq/If&#10;bmzwQjTT+SpsgcRzpExQ8Z8zjlItfOYgBsc6A/ZOE5hVALgB3P7uy1LmCrDGlektc6lBw7Pku5GV&#10;0NuTCUzlWsaOJlbibt93QFoYKg2tBVA2nNuh2h0f0uFjEXe+Uw3oXbBvVsICipC8Nm8Yx7IozSNR&#10;FzckdWkhQ1fdw0BW6ILT4tbTUNYcD9JZqNj3zVLu2eiyZK5khkGz0gmV9pBya9JGvsPqzlo5jcv5&#10;gnfefRf7dolM1bFz/k91oFyL891uxqHtsuGdd96F7jvOj2f8wA/+CE7edC/kBgjGtntdayuRpKFD&#10;5nlxxQ8YO3aRaJQrMOOVwOjeAsGyLvj0Z34A3/zmN/EXf/mX07w+9amP4R//L/8r/t5nP41nNwse&#10;zxdArT52ZEi6wYvlLLtHm+6Xs58Hkw+WZQ2HVj0zY1cfc0NrwHnbAw+37YJlvQXgQW9u6N+3C3Qo&#10;7u9e46t/9S380r/+ZXzhC1/C1//jX+D1qzc4Pz5A1TIF+kKE77hsF56ciBhtnaVBdmu0t4/4bN82&#10;6NhhxsV6gK5RzSMF+26U9YPx4vu75PDzn/N8Sp8PDxu2jefRdW4wANJwfrtcLKp4DKzLMslE2Scr&#10;BSbVpIXqRk86IqWlNUY17zdjtxmLLfNhzyac/r/uPGg4cSC9/K4gDRDZTa0xqn3eI9LY0M/FeFjK&#10;ODYGDdbMitjHwLouxeg8knf7WWXzWIU5ZsqAyZN1TGdjPVlDU2skaU479h0RZO1v1twXnjcP6FrX&#10;1Z0auT7WJqdjDBCc3IGxeZ+FxCzBNnYfZ4AlsxgEYzCyUilRGi5AnbaOhc2IKfPtpuNYqRFApON8&#10;ecTptALSwlBNvUVVrUGv8w4I+aPRZ/IAwkJEsF02CATraiVlluUE8bkS/uwzADEnWciV7C3jDYqX&#10;anMQQf/kJ7M0Cj0PgWsiKbcDgJiBM5RxTHGuWbMHNhYrhxsDmj3/aWqomC1hMOVFUNf0Y3ZBFa9P&#10;FKORyR4EAwp4iQyMlA6VxJmSr3kquZKeGD4/KVSEUVFaQsBRR6xC2MLIQDGvGsgC3w4lMuZvrwuY&#10;kpFl/FsYdUPvOPVWhyPTCmN1/LvxyCQPBmodaBtj95Q/tS9j7gC8vnWJFp/2+qmiCOX4bnT09McW&#10;m2SGb0Y2BLzDwIFiUC3eoGvUVFPoJd7XiC1FSZkGAi9G2TPiSwzpigO7wYoLT6ZgtxipGpOIOyHs&#10;wHBbyx4dMGcWumPPqejmnsW+lohKwplXRGGXNZHYEZdJ6OvnQgNC1Lx12GO+PxVAYKIr/nnUTy44&#10;BUip6eVrhKdLFUGW58dwYFAUimZiPNdZVoEb6cZE7qFHJDSHFSJ9S4kok2hiqZyO7oGH4rTRCxwo&#10;pvMrIlna1h/rPRUkC0lKxSaM9H4WuaYwZvAs5yxNEKESWOkV6a3keXcqHoSM3lrhc5JCPw2QhhsS&#10;+AlQGc21Furv3+c8DD4DQIeaTcsVFCq8ZMIKZVSYDxjRuRFFWPGJ6dVOK8p5ABKPoswGeM4UwIjx&#10;Aj8ahXqjXynoo1x+NsX3r6w1FBZijGAaI3ExIaX+N42jhSIXnknjlcazQa99oBrAz0UFDhZKcsTN&#10;+m+sLoeNJ2PecTaR0ZsOK9awY1p7EzrDuY4Gle7zFZhDpOApsuRG9BVrQst0GNLqPioQyludrDjx&#10;aUKDiUeRSne+xr4TLQVBxKsQFFVy3Sh4HsIojDIzIpx8jGZbC2BgNou/QfM8MvJr3gOjd0FzDRAo&#10;t7hDThAhNTyLrabmkzcgBHYqrmT1HHOU9aWcgny/w0PBqLtejJcF3w4/pH9WYzk3iTQDlIFErGwV&#10;rGEjYv5lLRWPSZcOc3SGY3cw8jLem9KIgnMudcmVeYbklxkNz0jOrMVblB5IRpQjnXthrHM6FvvL&#10;swAhplcxO89+pQOOD+S9hHfjOogvgSQuHxS4kUYyqnK4rGSGuiqb+/MuTxW0C9hXGtY8IMaCE3PP&#10;gRJpzKgsND8vCHpGuInvBzCTUaZkRFYJ3PBtq7Y9Idw4Q47L4BnOnTChkQ+xlMTfYoSOc17ocAsD&#10;odE3BlcMNsAaFkWqqm4YQu5b/OF8Ld7hP6oerNPiuMzBIpp44jCxJq+ZxeIxXRlhPWXfSDjdunAq&#10;ee5F4Mo2gm8NGo5E0LxHh9UHZnaR/RCfDMe1OApCrUh8UIsWhCJSpaPElffYodwXWULkL07nRqHN&#10;jRqCZFAPfCwDOY0ZNhHSGPDeyITz8+x0Zw+ajjj3lG55XmhkkeaR38wYaN1SvcWN7Z1OX9J7BSQN&#10;KwJzsjZpYfxnjdl1Id9SqDbTL3ys1WurQsSamZ0fTRptgIh6SYgR+hKbP/rhMvg6DkFozCCNBXYd&#10;0WgQGJ6bafpNl6TDzc90Y8T1gAeGGcyJQxn1iaAxjjRQtcjnXQ2phht+6Jjri0VAGh8iXjevMW3R&#10;mefz2UvjtKjvK37ujO9I6C80fI1hhtp333sP93f32Ldh9dZDH0j+ce3KFP2BTQcu5w2XywWvXr/G&#10;29/+Nj760bfw4uXLwJ3FjbNoK1pboMOiUOmEFw8KYDmYpVsUPoaXqtGAqJ9/sdILy4qb2xt85KMf&#10;xR/+4R/jzd0dRBpO64L/+X/8Wfzsz/wjfPjFS1zOF7TlxjK9XR6AO0EU1lAus3GLnFVtKtxDkSnY&#10;bvfMgH3brdyERxy31qD7jjE2oC04XzbctI6/ef9dvHrzBl/8td/AL/6LX8If/MEf4XJ+xPl8NmO3&#10;n8XHx4vNbVjN4Mu2Gyy8vOaAGP1V4+80uo59mLE98GzaOVz5EMl8rn2mh+/lys9/y2t+375dcH93&#10;h7uHCwYEqxsuWYoIkCgvYZHQe7A9ATxS2WSEdVkgXleZpUykdeylzrMpdSNLnBZ5mjxTaUh12qcl&#10;mFJcDKLOT9kdYPBSCychxOU32hpcUGD/UxXyE7+98M3Wy/443bIIYnh5tXxu7FtEXgNJs/ft4tHK&#10;Zkg2EcayVy36fYOIRTxvuxnZadA9n89Y1hWXy2VyrlL/XT2Cet+9GaY3Fua+0OEvrqdmFh9CnoNa&#10;rXCDPY3srn+2FsGTzFCyCG2PzPZIeGnG51rv6LDI9p0Z/Q7o4YZ0jHRCmJF8jRIlgISjY993r+eN&#10;4PHdDf5rX7ycycDSV5f1jI/C5a3LvmE5rehrC4eFOKo9nLfYI0Chw8q+pINxADow1EsOAu5Eswjy&#10;/vFPfvwXQp2kBUm54BSIQ1B0ZhAqB0uioH6POASVtjxlJUfvezyapETzmYKj/gKNN4Zxe5qN+ua4&#10;cBdKQb4lFeo8tJNg/mTtCEP2URnId7Y80GXFWm+pMw1iwIM4H8hqDKl7MUHj8CFVqArreLnkX7YU&#10;StQF1mVf2MBgsMnFGFHPa3gtrrEzLcmEFdaKo5B7bZ9p/KQBQaFJ7NwjSJgbmlVo2p7XUUlMBhiF&#10;rKHQc02pNh9YR6Jt7onmvk33Bi81wVBjMQm/Sty4Ny1w6nA2qvJ6gNMRbnFfxZnyuUz4UfFzxg/C&#10;fow9GUqZ44RkmoqeaNm3Mj/SD8KifkeYRbaAwyp2Y4ysVVyfKXNg9FPWofY1KaZmtVk8BdOmhXG7&#10;Dh8lT5BngJM9wHv2IJcxYvXFaFbePTH6+rfjN6NnprcWAZMPRoNZSPk331ffTboVzwvSoQQzWkSR&#10;AQEqzTH6R6FopiGJW1LARbgIwNIjVPC0GG+hLiylociYe4Ogpx5a1mgGDniGdEZtV1iyzMJ8fpJW&#10;tm7vvUYz4131oyP9rWCM45R7WqOwggAUvkIl+fiOiLaoZ7T+K3m263cWCZbP1JrFGSn6lBfUd1Nw&#10;ekITHH5hIOIclXMq720Jp2zg4pHcvUbNw9O5i8MiUt4l5s33ZTNTpGGx8tgwPuYaErzpqPW/yt82&#10;d54ba8blij2NiqiwmWk3HP8cHCWaHEHbkpzn/ltQc3HMFhrDuRAPaKDhqZACwzAal/0NPOHHjdG5&#10;lEJMkY10+sXSA2c5QmLdlLHiJ2BQ6E3AnsZ0yb0VCQdv7mX+uL6d+KYFN7oZLWg8HVqAW/8tMgN5&#10;SNJEB40mTEalrZJUZFoOMjIk4Fvwk3XRI1WUVF8V2XS4XE7HKquIs1x4fp5AreLGQWaufCnHglRe&#10;Xc4Sd5TwLw7WiRfxh3Dx++ngr3w8jCRl7dXJUpdvuOPKK9IB2brhHpUa0pmaucLDlbITaUIa+GNP&#10;lPjpvC0iRmeaEetTzT0A3JkWwCvzrjys0IOAEaN88wxS1tmHhmw8qgxc9liE4RwVlsSCsiVA0KX5&#10;Ij3T2HfEvnO5Ndq/ok/qJGF8j0AiTbx1miWgA9xlOzEqGHSWMy2G4ZgF6WluAgAp2bikeSWT4Ard&#10;FrFsGZbJWgIXCt4ootFh2CyfAI6lExTRtN3nHPKKr5cORsq5Ty61PYTTBkZ+Z9kfdwK3ht7tDEZN&#10;ZzFDQfeGteSvUIuY1THQmhkiehePdFzK+UQxlJjseNmsNq40iwDfXDdrTS0Cd2kwA3NZr/D9tdGx&#10;7wNxyu8fukfNbxqwQidQ42SLZ4AAKNHoxO2B5s5vkNYW/mPoUPUkJwUqUK8nTUcEyxW01h11h8Pe&#10;nu2943LZADEDx+4NIyWIb9Lu0NMU3shN8ObuDd5//xUeHx9nXoP5+WtXX1ecbk6QJtjOZkQ7nW5w&#10;Pj/inXffxZs3b/CRj3wYH/3Ih825sSweMMZguzIvUF8aMfexGyzMoNTQ18VrsxO0Dcu6WlM7VZye&#10;PcPt7Q3+9E++DKjiYx/9CH7u5/4pPvuZz+DmtHrZgoyWVbHeEfu2R7Djviu6N7Ecu+Y58zO6iJhD&#10;znGiARjb7s02NyzrCdI7zpcLhpqBfGsK3Xe0fUcfirffe40/+7M/xy//yq/i3/32b+P+/gEiFsH+&#10;4vkL3N7elLNrAXiXy4Zt26xZ3/mcpR5UPZLfDN9j37M5chzl4HDfx1UpK8rv9bPvd6y/7WviAjCc&#10;ueDh7g6v39zb/q4LlmXFvnsjWyAyN80obnR4DM8kqbqo7z0dfqyp39zZxGa1afjmvIqejcrvqiG8&#10;0IHymNBxTj5UlsokE/IxBpZUnbWODc3sD/LByM5x+TXwJJyiKQMaSM04zIwXc3YCy9JwPl+CFy99&#10;8QaUOkU1R8kZp2OzbKdGN31PxthL7W9rVrpHPXvrSSAQbPtW5D/KsihwyAwiGv4ZOX05b1GeZVk6&#10;nj9/Fn0aGMjpgAhaGXKi2y5OJ3MKpHStmUXXJeqjjzFwc3sTTTOtTryNve07nj97hnW1z9hbYnej&#10;++Nlw7Nnz/B4PvtcfE7I7AWDyRI46goCBAw6gvMhhWiP7Kd9H8a7rsjfiahwBhk3kVnqk/snhSDk&#10;IpNSLFq8dl2mAmaImedX558Y2/+vx1fwv5DXvvclyewTEeuDFFow0UzNx+PZGCJ+pP56OJIcpx7o&#10;p4z1ykff/1XWFMriwbiYYnfOhV4nNSoYgg4N1GxGod7dXMmYRt43RomIc6M46z5lpNwMiZin/ZJz&#10;Kp+FwH3l3tycVC6m7UCiUgjJjigTCSoKs/LQEzpFaDriXwgh/Nd/pziTvCDH5/sU03Ax/zrN73mp&#10;Prk393Sezwz/nN81vK5wmU7GwZIR/3FsrjO1mgKPeT4cY5prnUvcTmJsNKR8Eooo53w8OjMuOVH0&#10;nzzfOefrDht+z7l51KBigl91JtbotDrXXJ/EF9/Pedf4X2VwMfDTmxDaRJzlgIFIRNYR+tWgWA0m&#10;jNpPQ1gaB45X/ewa7sb4h10qJsT4bipjDv5OGsB3aDjfIrug3G/GOqbc5tsqtsVZM1kq5vl0fcfd&#10;jK2OFVT6UPF9goW/Rx0Z533EUzyOuRQCU3nO8YOJ+Vz74S0S9x2NRsHbYqiZV1LIYiR4RtUhohzC&#10;aFSe1To+J39A1xS8jvAvO3f1jNZ/nbYdzmecg6rIj6f0s+7zdLav8PLj3BKf2DOCn3hdUgxYyZMi&#10;WPg7KS+0wF2dfmLnpu0shjXuWaUzvsc0mtKEVwJmbHYVl5B7aDQi8Wrq26JzE+yCnmUvjlAiPSVX&#10;9yhWPT4302LKJtHyqfDnhHAZI86Zp9we5va9SO5knJUC5SMNv/owZmQADqhzfM4jZ+SYPajOK5Nb&#10;i6LgwjysHl72Qdg6k9ViOCavLnsZlS/9O0ODmt351FhMhazSANZqjvf6PYZTT52FR+SRgNLECqbx&#10;vtuuToo23z2dJSrHBTJXmJzh+shzaZ+GXpPNwuv9jr9jTH9/z0vmm3LceZ8Prur4RlHRlSsmJrvS&#10;fDAu1Ikd3o42YZjLOUWO+37WJLDIUe4h8ebwKrtXUJwSiA8T3/Izm0IasecFZNPS1EOu/AwNApdG&#10;XsBjx+OnkW9yDfyP5Z1E7Cb/OToEn5wZsk8S5VKeZMrmxJVnfe0Zs2Z/1z4MgEbTSxGJ+qyBH4Rf&#10;BRlSrrdh0yBkzqIFQR2EjivJ8atcIeI15P0MBh2ZHTiBi62hLZnFkdSM8pV9svSOdVksy8nhvHsd&#10;4sWdB723iKo/ykbDHQ9Vvt+2EeUFkk9VQ+oHI/nNs1vc3Nzg9nSD080NtstmBuHdHBff+OZf43d/&#10;9/fwzjvv4tWr1xDdLTPIsz7FIyjDUKhzFghlXdJUlq7l1SB4fDAjcusdL1+8wA9+9rP48IfeQmuC&#10;t956gQ9/6K0oE0QpREJWiY0ASw4xO09VSnDbkS/bj6iHoEn5zu9jU+ZlWe0Mdcsmezw/4Fvf/jZ+&#10;9/f/EN/85l9hXU+wqH7B82e3+NBbL3C6OeHly5d49uwZ1nV1A6QZ4TaP6iSM6ITctwvGtqEo/Thi&#10;+Hdh0FcuIs+1Mf7/ch3nFicLY7vg/XfexcO9GRJ7X7Ftuze9FDw+nGGSXgs9XlXtnHjjQUbg7sOa&#10;ngLlzE6XXJF3nt53pPvJqpymladsKin4XpW9Ct6ZfYfO3hyIgRGGi3SqeXYNM9aEGQRm3Gez4Wy8&#10;jCzLBInsGjZxbJ6Bpl5ehdnf6tkaDBRluZ56dTdSq1pWECOw1aO9GZRhTgqYE1TVGlkXmcN/g5D2&#10;q2dU91KlQVoY9VfPWrpsLNmSJaYg2ciWDvRaEm54ZQhI0ou6t+rBAbe3t9guFzfqt2muizvLbJ/9&#10;O8q/amVUHu4f8MzHqOdW4Y2Wt93kfVXsYw/9dJJ3g18O9OYOgN7RP/WpT/1CkShiQSbE+rY/Ef7p&#10;+WlBMOulICLymeZn4yhoVuG5PjzNfK4XWBl+tZYUoacKyvG7yzgG96fu01nJAAAgAElEQVTHKL3U&#10;GbUQB+kAxODvcdfTQ541AHWaG3lp+mrmtdYuzE6HppuuyOYxtyqs5Rd1rv5ym2C8JOF1RfAWj/4s&#10;kRRUfu0JMuq6xjReRxoF60JzNgcBuNbsqkqNMJaiSWnU8zRVV8WU6SnqWnOGnjAxAYVepKpQ89tq&#10;UAEJa3kpZ9JKIqqqhoFRIJ7a7zgFpkvXNeb7QgmTyjT0uCUpgFdYheLJ8xqjGq4VJVdi23WCd0T0&#10;BXQQyl2s138PRQIsjZKOg6OMwHPFsZTvLgzUIhgtFYflEOo+2TI0t0KsqzlVOg0O4Gma/tATlC5r&#10;zo8050icmxQvIEmc5pn0L6lcHT3aVRE4/g5kCk+geoW9xOzjZRU31EupkPoAT9OmJ0VIgKj7DSoE&#10;Gu+vje2sMZQYMwqcmQ0Z4oA9CjKWdpYKcXio1XlKwIIMtZsS1TZkXWLNNc2YHv/OfGOGe97jRrxh&#10;qdzCc3Wkk0nMY18iijJoYzlfMzss3x/pGWkLYi7HNcTecv/9mFZDRbLmAz4UunLkoXL4L0hCuTdm&#10;T2GBn9e1xL0JsxCEJgUdKTT5uNaoJ6P2Ku/MshF5byjaLaPFa/3lp9eTkxyK62yEYrkiLbxrEDKB&#10;ozSjRkRzwCD3LfPg8hzqGF4iLM8eYWfGlesNxylrcHyLBdAoy2LGFl8/SgQ+ZzDtI6a11GZttSkh&#10;z3I9X8mSuWY82RdnI3EOEo9Q9odA9/85oVSTTO2zWvKirIVYX3eW/FfkwIuRUZvBw0gvD+RilhZs&#10;TiSLhOYA52nzE86FZ6LyhAogcd5W9iD3//p+gzwScvWmIAmEbcCD5ygNl503qEYZDM41YEeI+d4G&#10;f2f0dDnzmWaquRZNqNe62WlMJtwF3esy9d7RvZRD99IOvXe0vrphD8i6wJk9spSIbkhGMHE90TiX&#10;sOkWXS69W7mJypuONE3rPjlUQv61f1jaqZbhiX3neeGcWYpIs68MI8AtIpwZkz62Syq50VL/mfaf&#10;sI+9KHLSEe6cWnA+RshxfPf2i7QJR0h7+I7cc5bl80zHYlQOyUlM3qI4byfGZShVDAZIKdcxn+2c&#10;tJ3LXvdUMkOAzTFNLrWmy1bKJWmmvf8AM8z8xW61teyDGazpogQQWZHD199yI+x7z45Wrok0hGcC&#10;rewFgm63Xvgk96zT2NkchWbHihkxnX+2NhlLMuPGDAcWNd6xrGvIsLwPYFmKBWMA+9gCroA63Uv4&#10;oUkpt+e6P/mHtMjKI63oradg3JpFoYtAvFzW0rufW8KG8qROeF3xr7kOyDrEHRIG7GVZcDqdIAKs&#10;pxXSrMnferIIQhqGON9t26B9QDr1CsHSWxqrxCKOreEqsG073tzf49WrV7i/u8O+j3l+V+wc9ZJm&#10;0din1Yw8277hsu24XC6RmfP48Iivff3ruFzO+NyP/SgUwLqeTD5VAWSBSLc9FwA6cFrXwDWWQSAC&#10;bhvlZgBoNsbaLWtC1bJw1gV6ueA73/kO/o///Z/gp376J/HyxTN0EdzdP4B6AMtgaKmnPYai9RWX&#10;y9n/Hm7kE8D7i2wqGH4+VeC1xs1wpyLWqNLxfIyB7bLjcn/Gq/szfv9Pv4z/60u/hi9+6Uv4+l9+&#10;A3f3d1DsWHrDzc0Jy2KlIeB4e3Nzg+fPn+PlWy/xoQ+9hZcvX+DZs2fozWsnQ3F5fLTI5DCAX2HG&#10;juX/addxnCLz/J1cH7Su73493N3h/uGM589P5rTDDmBgG2c0cV4t1IGsH8B22YzODy+H63yPc9i3&#10;LUp6AACoEwMpW7ltxD5K/pc8OleVcs9Iw/TB6QMYSYmG261+4XJWkd8o65CfMMMPQFQ66K3j4vXs&#10;ed6WZcG+7zjdnKKcCbNHoMC2XdD7ybJxhjW61BKRwXJ6Ibd6iT2LwF5iXWGg9aaRz549w7abUXpZ&#10;19CvzGB89tIl3kNITKZSzabcUWIMnv3tTQG7nykrycrzbPRzBL+zeVLfoeNXXX7WOvcm2HYzKhvc&#10;jN8tixn0h2fJEZ4sncPekcuy+l7DdcbFZILGrHPPgtq8sfAY2PcNa+8e4KrAGLh/eMTp5oTHx3Py&#10;x8AnX7/AI+4Vt6cbPDw+YFksor9/3GuEE/UmozQMyhR2AE+NkfQWsxlMPKSJtK1126w2gOJzFBcE&#10;MsYj5b1IbyjI4aqsbUSzubTGGo1FEUEy1Krk1YggUzQ1augwvSyVUmBhV1jQUJawEOMBPr7939Tq&#10;5ooOG5BYxeCq2KAKoaGRZYqx/ZnKCamDVgAhCQkKrI7KlQrnm58rSlowlSUabkXCcyQ+JyXi+eHa&#10;1AghxkBD86613FdGhUnxnEkoDBHcMgneqWzto0SVqYKJdqE4xuPqf2rC3MfpBWaClh7seLzCSfIj&#10;rQpPuVNaRMLXPVMgul0H8a+yfsCU25ikvSpR01X3XEKts7prSkNETi4NXI7nba7fJmJKw1UjklJE&#10;EFSF+cjWOQcqRzQiAZqZACOjcW0cVwDD+CkRJUVDNPHLYNU8bdlgIBTIxVfmx9IYr6XON+kII6W/&#10;aooy1HIUJEWW2RiWCkgYUURKynTiJzsyw89uNDhVNYHQFfUwbkEKg6ZClnshrQUNsa2nouprjc/D&#10;tDFFw1ljoZFz8gMdyrFfyRTdoKbN6zW2MK6I13Bu3ogq3s66zgydn/au4D0ZvCDS2KxeM6NHBFmz&#10;E/Z+ad7AzTdLpby5rj1ZmX+IyCDSWYHO/ckoKqNb6o4S9VqTyqHKmBKGEPUw0nDlTRLWd7kq4CXp&#10;PHEmyU6bPwePfu6wkzfDhVCkCwxirfYRnVh8JiAX75RIdRfnbcGPBAjHZdCsYuTyvYckb+Y5jVIn&#10;JTWZY9oYLWroNdFiaLJ9Z91Ua45ZHI01QwyEDZVSTAIS68jWOpcibtzw+Rg3cP6iEjC0NDmuLz/n&#10;q1k/tIVziDyy0L7ohZGykyrQKPxXA1LM3Ws9l/UZ6SknQK0pTxqtkodQtkoUtrlbs+g0HhlM03jZ&#10;vBYijb8u4Qa+soki0wpZyoRz4jlnrV7S9+5zWFwZNjxrIR+x7FVry4EfjemcKLxOebBUr0PoONZ7&#10;j7JaUUKrpPYYjIbTyuY1S21DmipYK5qucRXxpjl+Rsqhif4FSlnWSsxINOKpkYRuCHQ4R3BAYKCN&#10;3cDgiLzU8Z17XmWiwEdG2Sh8n6oByd8pfmzqGXaDFfeLnzWn6xK4U8IEZDp6zrswOVTo8Oq9ecSl&#10;1dhvmMsidRqpW9ZMjpIRS5a7YLN2ABNN4drsTJFXGzy6l3TIRobJj8TrDPNsJL1F/E75wehAiVxv&#10;tqaoAz5919MhwP2Cl0MZA9u++b/WDYPyNPlP0PbKVydoA9VoL4fPQQeew2O44gmeE24W8ZB4kSQI&#10;LETC85NBDXRa8XU233Dk+RkWnh07hGC2CPWNpjCDKCUW0lixz5tHjfKsKctkqZ3L4D2Esywuk3l9&#10;YY0TBRp2eWbs7x4wFBgt2XVEc2PVPSMNfX8w6BhViGQJBoPDAIbLOFA/Khrlp3jCQ1dUDwT3MyOq&#10;QMv+FaqK7u+iDLcrG9La1cibneYpz8WyOL+Sqdzkzc2NyW8Oh9O6Yr88miFi90hGpwvbbsaltTfs&#10;23CaXYwOPoum6XxSMVCZk2vBPvbgIRal2KN8S/RDEAAwg5E0K6sRvRVYxgIoZ5Nr2rGeThhj4HRa&#10;0dcFUCvpsK5WUgYKr5m+oolgXU5oSAPy7s3gpPu64LW2uxmrl2XFsq549uwZbm5WnC+PuLu/xzvv&#10;vIu7N1YbXOAyxBixx9cv+3y9PeH57S0UinVdcH/3gLFrGOgF5th4eDjjP37t63i8bPixf/g5dHRI&#10;X9F6x/3DHRavxay62fxhPFuJv+IlEZoUXX1AdQdEsbkxbukLMAYWAM+ePcOHP/IhfO5zP45PfPQt&#10;NFmh2rGsio4F532DrAsWdEC6N/Jb0pbsPzamOVR03zyTwXjH5XKxesZiZXIe7h8gbcHoC9Zlwf3D&#10;I5b1hL/+5l/hL97+Dr7wxS/gC1/4Vfzpn3wZ33n723j1/vt4c/ca5/MFY1O8/94bPD4+QnVgWW9D&#10;Rl96RxOvu7x0tKXh5vaEZ89u8Oz2Bjc3K4a6bSL0tv+aV0hDfwtj/7e59u2CV++9wd39JWSy57fW&#10;eLD3Baf1BAXQm5XdsO2XcBiKl5NYl8UbkTZkqcv5OjrO4XRPPeItbD4wOkgDNqjPhKezjmUyW+9G&#10;SUN+deddd7lnd4dIXzrW1etOu1yiajhLGw+AoPEsC9KaYN92nE4nw0s3Upss3QzfdWBZG5bF3mmR&#10;5bbW3hfs2/Ba6HB7KbykD2urG81Tj1BmtDdlB/veu9MNyyxpDDpgVDUU0gH1/YGKG6qN9pxuThCx&#10;MkeKUWRb5+HOL3UM23MvrWR9jpwHAhbJDuNF+7CsGXL6Bot8H7C+CoRxbw19Mf2JtrR1WWBZRVZS&#10;ZW0Nshj93vcNfTmBvdhoP1iWBa13q7Heu8srZn8mHdi2Hc+WG2xjs89cTiEPXRxfegPOY2BZaHfo&#10;TmXLoWZh+ETkGbGzJIqE8EAksn/h3gRE7RoNQ+BRqZvfzeenyNLe0NxQwhSiD2ZKHEOniYsLvvaH&#10;AtriAH0/5CwF6FTCzVBkijWV7DBGoQqydR4UEhGKUzWCU4tWKfPlS68vNNaQgvnhFr6XMOVaDmMq&#10;yho5ShlvDyWNitoo+8QuBYi0ixz+GL3NGaVib0pyh4AGSi33+YyUzyaucV+43d5WAOpN/QLmhzfD&#10;hfxw3IXikTChshDfq0WUcMnNa2RNDUdpKHeBxaRiAOIGcKIgUr6I5wlrJ5ixBSSIZX8iZUH56IDu&#10;5qjoHlUhYBfmCfiHFZbfeH4PB36Osiz7E3t9gBlWQLaiGFzhjvMLYv2mU3FtdeLOFKHQlupHXccT&#10;g39Bn+rMqueNdCkdajp9H28vf5uDqMyrrDPPc353nE7ioJ2aFs/P66GQQHA8gVl5v/3WoqmPKhX4&#10;FJjna8yEXVsZk4hHvJ4jC31q+XpHWr+1GM5azD3hkVGoAgSsGG2uephoObwZ70SnJY3rMs2DxqR0&#10;+uVBEfcKX3UOIVHRV/SEP8R5rZDknB3HMusjDdXT34UGXLuuzy0HIqXKsQsOiBR45TuyhmTip/Gh&#10;chf378rbG6Okg3cdaJZ/ymh6KvJ5nvh3vitMzhMy5Xmqa6egOjnHgx9o7MtQ9Ugun5Wy5IdOYyaX&#10;UzfAHLMPHNZq81TJxsJT5B7cCa6ZcUT5hdHgNTLmeM2nKxbleKchQPMzE+tKVLVY1BwfG5Gp549o&#10;cUqQjjRB1+b3w2eQu8i5RjYbayXyP987IyuF9yXU4xmrBW21bgXAptYLojYyCn4tdIJjQsJa23Df&#10;9+QPQqNzOuInHCq05ujKCtow0c/ynAMrYAfyCUQk+mHRKf/iyD80eTpobJvZm9RF+73x1jpW4Wf2&#10;VWZiRem3Qhv4jCDPThrrky410k7PsKy1rVXL3AvtZOkB7uWpr3EuLHrX9m51HmQGMUYvOQ4VJ/GT&#10;SVfgxj7J/HG9jKjNNDb4VT7PYJox5Mnj9T3HwIiERzq/oAoZ8PIHe5z5hBmHqLSPcxQcaX3QZtId&#10;FJkCzgODl0hZ5wFMEyTlyefxbIHTRHL16a95tgEMytgK6O6ynuHM8JsDRycJMWeFoCHldarxtzU/&#10;dfrjyHqUzYJmHyfv5/coUsV3qhClMZYCixtYYMS8lnyqIKznnJO14IKyD7oA0oz5NMleW/EsDE8k&#10;P2scwANlak373lKWgmT5lb526DDjpypr1lrU3rreoLUd58sZvQn2MyDSsC7mlLpsFzNcuHDAspex&#10;0617g7QdIh23N0vQpn3f0XSgrc3r4A5s28C6rhjDDEWX89nreTfs44LFA850DI8eHnGWCNPeFgAd&#10;l8vFjBa+J70Dy7pAVNA7sMN4yPlywem04nw5W9DdtpuhxGvPmsEom54b3BW3z05YlxXruuL+/g6n&#10;1SIJHx4ecXl8DB0/1LAP0r99N9uy4vb21soO7GZAWtbFohND9jTj0+X8gIeHB/z6b/wmlt7wcz//&#10;T/Hf/ciPQjfg5e0zcxYZo3ZU3SfdwRpBasCuliJQVei+4zIGhjvA197w4z/29/GJj3/c6pKLBdFc&#10;LjtUzwA69m2gYYMOj57XAdm99IXbOUyGYlSuCzwgvUt+JCJ483hG6x2PDw9Ybm7w3sMDHs8b/vxr&#10;X8dXv/IV/Nb/8+/wla98Fdu+43I5Q3drfLntO7bzwGM/o/WGh/OOd97doXgbvXWsq9VdXk8rrLZ9&#10;h4rp5fu+m5GwLXj5oVu8eOsZLpcdD/cPeLh7w438Lvv4QdcVovrk8+933A9iXn8X18D2eI93Lo/m&#10;FHp+i+cvnmFR6wmgXof9GChWSBa2fbMguB1xtkn7GUQCJN1K6ucz0JR+KaMACJy61vASZYxaZUAF&#10;ERtmKGr0CFCLMnYj6NCB7bIZvxIra2L9t3KApXfswsyIgfP5DFUz4JL379tm9w217BPaEA79qPax&#10;e/Z2D5ict82M617io3lkuwXOmry0D2skuQ/F2Dacbk7Y3cgOOFtkiRNl82NgaQsGrBFka9ZU8uHh&#10;0Q34zNo9wFUVZhOws0+nJnzvdQxsDqfWGnYYr2F5nCaCgd3tZQv2ccG+t9CV2bOETvnhDVf3HVgW&#10;yxyKoIGh2LYzMogHUAxcnNYb/hmPu2wbBII3b85YVqt333vDIgLdBzaXnx73M25uVreTCSA7miwu&#10;tyjaIlhSKaDwVS8DRnhtxEtcwITOqghVQ4pID4HQcTIVsQNd0fJcnIqYREpKXQS7uMfZj44HE8at&#10;1oWcv2sIVrNkJ1EjS3zeibhz3ZpqwAhFiZSAipscxiiye6W9VKgbJJVjPl+UewXM/R7wucaHSTow&#10;7Vit35laJWLDAVhEHGF92L80tCJtrR7xKxRMVXOeVRJXzlUBHRhDEj7CeRaFoFqdYIfJpujELVIs&#10;1YVg+6y+loaHNI4YNnsLB5PZeQ/3JLr1+AhKBo7SHNau4Wsjnox9bljoxwACJ/yEA2DKAhRtAFJK&#10;QU2GYdVq084tK4pEjXYJAznxkmqGusCiA0M8KicxFmXBmRbqH1UB/7Al+X5owJowGloMTqDhhrDx&#10;ualCsRvO+Zx4JvN74rdkmqsr5LblbtIoKbdT7cyYc56ho7AxGR1EMLmZ5ztTueK9gHsui4NGSeBz&#10;BDvTOsGTECZMpxq2yM9oRKv0N/Zuwtd6XflQ64rScGkOCzOjieR4ZaVlvgOqjLpWMOKDWMroUxbh&#10;9a17okynwKyxQj88QbkGRtQam4VEGgvcMDDtii80SIlkAx83dKtnLnSPAI30Uc7zMFTwE5kpq4+a&#10;9wc86vMDE8oFz5AnZ8mGSF6a9JE0OYlB8hxullRWEZ9VR5xNvs7e5i+CiNgA4FkXha4yiyn+LrTX&#10;4ZdGMEGWr7E3WJaVRxRDpih6RiDkhrGcFOnGU/y2KGLiyky/446QS8jXYDSXQnQA0p4oOn7QZ8E+&#10;7VNCTgNOaBUH1OiRC84EN2VgeI8MGz5r0daU0LSPaeIAKNcUZlDnQZzTlnxRALZg4/xalNBA7Fc0&#10;LhSBliw0g9nIPTU0iGymoYIepedIB72cE/d2UEnmp/5/pxnWqAzh/OcZlZER/wrj0SGXaD1KiqYL&#10;AI3IPBrxyEVm5JnPajWcMbKxypvEqelIuQMvmu+UA0ceF9GhfDhY4Uy9E+G0jFB4B9HTeS/Pn61K&#10;no7D0WNKZXyh44aDlxNaSkVkRHPyspA2/QE25TN636DeiKp7XdferFFbHkfnBToAz0gQP/cRVR2K&#10;2NysNfgEG2Id+C/3MKlHoasKiuJgBPEMHxzGItyvBKGA5yXLM+U7KItZK27Z9+SjalFze20WT5nt&#10;gKNS3nHtqnN68i9HoXK4Oxw+YKx5XHt7np/izC94G/KMG5+fOKaRcmKUUUFmyNhPw6xq25uZJ5sR&#10;x+S5CgzFHvpJrrfqJurvnksbZYkPHSPgYwp9Bu7oqPNT49lcn5q9mo4nEfUykNkfRaEJGx8j3G86&#10;wuFo8kWDtgv2IbZXo2VtbAe1x/d5hJ0CdJ5Aw2mkPrbJQBYFXfug6Bjo4pF5u8FqWTpaA3TfsSwn&#10;jPHoEcZ7NDwEPBu6WVNJnmuupfcFp9OK7WKOnX1YVB8dswqEMcWMsTvYYLa1rLFtjRh318cFGB4k&#10;sHhzsi5eizsvRgw2MWdcXzoeH87oa8d22dFFcL5s6NJwfjxDFdj97Kki6qDvmzWA2y4WrUrjV++L&#10;1af1/Tifzfj93nvv4/HhjIe7e2ybRcmWw/E9r9Yabm5WvHz+DK9fPWColQ7IbFc3wG0Xi1SXhm/9&#10;9dv4v3/jtyCLYP35E370s5/FedvQ1tXkOo/47+70oIylIhmUBjMGWZ1fu39xh6RioPUFt89fYFwu&#10;ePns1kqN7Dtk3x0/LQq392YyWYMJSs3OpfSObd+DhKlaNgNxYEBjD2vN3yGWmaHjgoeHM/4/5t6s&#10;x5YkSQ/7zD0iTua9VdXLTA9HFAUBeuCDQL1R0KNWQIII/Sf9EQL6BQIfBAISRJEURYCc4SwUB5JI&#10;UT3TPUsv1bXcurmcExHupgezz9wiMm9Vdc+MqCjcysxzIjzczc1tc/PP/uwnP8Wf/Omf4Lf/2e/h&#10;//i//iX6vqI1g40RmE6a58kgtUrFtm/obbdNhS6ok/HwfrW+7F+1OLlCeb1cLrgsM+alQnrxrPaO&#10;u/sL5qliWzfcbqv7v18PczOub5atx/u+iV++HT/9f3cp0Bv2W8P72w3r3rHME5a5Yp5qdLf1jt72&#10;AWPhsrbvLU5CxgkluO3rAWONuMjR94Q49E6YpG6jugGkyhPu4+RzXFQLxOmmcKbtzTiOjFp2PLVF&#10;/WcFIRumOlt8S01OE/5nnmbjbTdPSinY9w0sElpKwbptuCwXbBs3z6zApUF7cFzqekHCXlTttnkn&#10;TDqgPO14/9UT3ry9M/ndDKN8nme0tkMhqFLNjiviECcGZ9N689MnzTO2zZ8gTrn6vOhmsr+58VQx&#10;hQ+lsITX/XaLbHM7CSkuO5KH5PPaeodUSwlS1Tip1/YddZ6NF1pab2r+QCkF0zx5ln010QPL3rZT&#10;BvQFBL3vkGKB9+46p+wNU5nQmsFHdXRMdcL1+oRyV9H3DsK8Eq6u94apLA5LYyNpreFxe8RE5+HF&#10;cXxXFqOqd8YFYmCDGVVjkFDx6rOWut+1R7TH/KMUTM9OSCwIx3Pxa+8dE9z4cCOQx9JeBIlsFVpX&#10;ZATa5PCS7FzmjLXDXB36ZU8pBAVVBF396AAKRAsAVtsdNGQ7+WxiGMKnl5nhR2P7mL322mWLjvcn&#10;yzA9Z5jbY3IiaHoeXxozA7mHwnPaPRgJlEOgmDzgrQcRaVIOATDuO71ZNXjLsr00hmBZ1e5sJqeA&#10;4wcY3NDxVqcBhXF+TxeYwZq6MfCoHRvw0FOfcR+X7RqOUeRAdezQp2P3YFAoC21xkH6tiF1Tzk+M&#10;T4ImfE8yo1MgxYwiS1PzAjW+3jqASqc7HJ0PK3X3F7xPRyOBs6ce2B+BNms7Eo47l58XKFGHCil9&#10;oHjQ0Y0ATKLr17B8zlhk0DCvNxzWlOIlu+V18VLoBB6p0kF56SDb10f+Y3fM0B0fKtSDf2PYkngn&#10;t8l2oyo1fG4TjUAHSemgHsfNo9d0jIfDP7KebO6MM0JUCA2QlBUfTnBau4zaIDl8JK8Ia+sGPSxQ&#10;quCxL9sJ0rQ2OM7q00nj9BTISKLN7HMGmEsY+9yQFfBxc8gUNWgZtDpNAlfbYW15sGNktZZYIHnd&#10;j7mG08s+b77bTZzSY/bmK6vw9ahN8O4hwzTxbiwZN7CKeEDxMEZrpIhEQK8HP+R1VIJPkuiOe7QT&#10;Tke9C+J4rQm2RUjrob8IORDzwAzlGMsx83IEIyTeIeDG5lk3ekfVRjOOW7++VocspaWj6Ba3Q/D1&#10;K/Ng7zd9myVxVzsNFLoOPIHjW1qus0agfWTjR7ZF+pxXbAwIBnyBR/Frlimkh/+liqCXrWsfqwxY&#10;jKH97Sp5w8IVYAQdiyBOzpEWkcI57KYsSoMfXS2Neg2UFX2M1+cNbjhTz+VpEAxHe9g7HEHSQyeB&#10;P9YcN1GTrA3BxbWfM+xNtsZyA8KOyrROHQx6Z1vLENsGz5LnIiAmw84J2nM8Z3spZQ6zXyWPKabH&#10;1xNPnsXXCuLLF4Gf2DC3g7qiMI2XtCQusUOMFMcqnr1IWa12FPV4eSDY57OCQWXnPc/gMyiT6sfW&#10;0xqAAEXduZUgAUPg542j83XW11nu+oIwWdf5WUt6HdGPCITHDJxkT0yzgvBh3Y9Ijyzi1JcgrRy6&#10;nft4Gsn4oUlvBC97P01pJ5mLkxI2qBr1NRibcd02oDNcyoEXyevk38TvKgyCn/9xLCWtEw6Bq9UL&#10;3boD3WHyTU5Y8JTNw+4dyRIfcotGX+3/Frjx86Gum5n5F1mIvrGmXaEOyRFJVr07LAuhqkxOUe41&#10;ZdKCvUvcXhQPICJtSBpaHNfToHLvzWtLKEAIB2EqBefAeIqyjydiSi2QKtjXPY7ra6ecRwSTaxWU&#10;MkNXWLAYfkxcO7bdMh51b9j7DvWsxH3fsK5XlDJhnieIAHs3DOB9t6zbfdsNCzfm3jeAIFHI0NaS&#10;6y+NbbfEcyOxhBBge2uOfauoteDx4QldFYsotl3Rm71X1IL5CvGxm8xobbcM8dsKERtnqdXeb6Yi&#10;tm3Hvj8CUKzrisfHJ3zx5Ts8PDyAG+g87Xu8slw+Xvt2w/39b+A73/ketu0z3NarQYTMU8jP3jtu&#10;q2VKb+uOaZ7w05/+DH//f/nHKLvgb/2t/wq/9v3vYxbH11XHc6cNkHwcTYtBSnFeNrvYEQvQu6Lp&#10;hqaKqTNYJCiigFRLthMLZE2oqCjoZfghfW9AgrOxzR/Xl2pZruhHetjGSIduG8qy4Gnb8Uc//jF+&#10;+MMf4n/7R/8YX37xDk/Pz4FtPC8ztm1H2xW1erCSjqTaeOrEoO/DUz0AACAASURBVCW3vm1F7q1h&#10;WzdAuyfqldBTpQqWeTYoMwAqDolTK7bWcLtek318WJin+T5/d9Y7SWcerJf8+Yeu19r/N3kpbu+/&#10;wg2C5e4eH3381uVHQakCjcRGOcrwxJfDXTwWzKUt36nzk72d7bdh5xSTm677zNa0kwx8Ku6XEaOh&#10;vzvsK5fX2xa6u0wzOlpACAJicaEyYOu2bQXmOTbjmjYUGFZ3ZEX7Zl9rDdU3jO7vDELFcMCNdqZ7&#10;EeunAri7v8e+7yjT5IVHOxjAvtzdobUNts4ci1utOOmyXFAnkwmt23tba9j2hqm4Hapw+VkH7ve2&#10;OczWFNSjTwEAbe+oM4t0Ivll580I04PTNGFd17hn780C4J5gQf+h7XZiYJqXw/zSxbEaFtXtRuMn&#10;7TuW+YKuu8eRzQKo5o5AXD5er8/YsGNeZuzNahgwftlaR4XFHFrbHXLFYKpv6w2lqskoYbBfUH/w&#10;6z/4b8PY9MwtOvFj8ABQfJcjQubgYqdDyKP5HHSncVGQ5MLYGXLzNhHJemKYoczMsXcpFxRst9EW&#10;17Fg10HTsoc8i3l4m+O3FXiLYQmPxZllntrztTrGrvqsAIDWWLCHTFURCOqAO5XBYFQsOYMmO+zi&#10;9KCQycboQRQnC7FM1Z3slBXGcWShw8CJYxrHwklOK0RiI2FkRbtBKgh65j4NgQU3GAcEaXbMouvJ&#10;sczOH43XY/E8mBmt+Y1If/uTkcEx6GbG9QjYiKdnUxmzsAZD8qI6Ks/TS1D1LCqnH/m4BEeaYXjo&#10;0MADL5x7nwOTyeTlUCNBSGvenYE4CjMcg9jk4Forgx4RmvGujOChD+egrzV+BD9yzJINco05VdU4&#10;AsU1m2NTtrTLaM/pA8cKPgR9GCzyB8ca8G0IEQQmNFevHCFfisArJmtkxMUYc2qSsOiPBwuQglT+&#10;4lwlWdJ8VSoZ7zPcSaoynA9NCr5GpuZYxyXmYDizyGvgFAgq4hhgCj9dALY42N/lLXfkpQBR9KxL&#10;wPKA672MwBYz9sQVnZK4yVmLN9LJc8fHjFSTN+YvCKATGD8IWR4YZmQPCf6wILgb5v6MwuWyV6XI&#10;8rI4DmxItpMMgnZUGO0p64mZz3UxeCqviWFUMWB03EDk/51/4wtfE+nYswKhO3Nghk5VLcWPmqbg&#10;lusw6h9mT0CtLeJG25g15AgwMJ3Jw0VTsDbo5jQlVit8pzxeOUYI6tOkV2M9FBaZcV7wzFnjQMf7&#10;rgUsSH2kcQ36Sqnh1BlV7ffqPAbne8Ks5PWSaUrGYua11Q5wPaKD7hr/iQcVRh9pu+TCemHY1ymC&#10;IUNeUgdxzVHHqMuvoW8iEAeE4xBhlU7pT9mBZBMlle12gbrMT6JszF3us2Bk5Qt1j48vw9sUjpV4&#10;zsTJZtu+yQEJeZnl4sAhP2JC0zRQX28ITHjPOEt9srU8NgyzbgzH2+XbCCq7DEeeZ3ePkxqFr2Lh&#10;MsXgU95fuPbD7nGJTRuW85HnH4jMvPhHU8H7D+AAnSXOz5RvBrOT5s7xJGNOnK5hdxUx576MrEAh&#10;XnfGrg7HzuevDvztUrkOub59ojBsfSmG0VhLBTdyS62otXi2nmXwTPOE5bJgmWf7vNQoeDhPM5Zp&#10;8vsNG9YCEJMVzSRWufNzEYHUEkUFcwHekKWxOaPuzBWXD0OvDmon+ghtE24+ZfY464H0rxz/BpD4&#10;j6n/rnedX+OMqgfSCAnO/gTvxFpz2sdJkcFfh00PPbDeoS1VYl66fvOTIuSNwDUXOWADaehbrqtk&#10;jyQbOjD43dbsXheqIxXUpJETQXCnCvWL05oyzOycOuxnDIxyJhJQe4ddyLHXJGsKayDA4QotOG3Q&#10;WDtaa9j3zYO/sKC4ZwUyocPsWEqhHhmDVkdk1LQBFKtnBlqgTiCeqR1Z6OQJBbRbLQTyxd6HjSme&#10;IKADxCr4Rv1ZZq/RvlbtaM1P5RZbD11bHO9vm6KI4u5yh1oV2gq67v7uDdtqAfRSK/a2obUdgoJ9&#10;W41W3YIl694A3dE70NuGeV68GKNjenuwft+teCE9LSuGqB7QbEFrJjVt22bB8iCTzzuzLeH2Z086&#10;wIvkNefFrTWntfVl23dQVneHxYjs/t49QGX0Wj0IRvgW9czs5+sVz0/P+OLLd3j37j0e3z+AMpkB&#10;O66hUGrnyxM8pmXBv/VXfxM/+Cu/hl/8/HNo67jdbo6dbBzSvXbAPM2o1Qpn9tbx/HTFTz79KbZd&#10;8Rt/7dfx0dtPbMNm31BFURlEIr8Vw9c1mln2/dYEtRXc+g3uqkTWpajdAw/K0b4VUczTBdNk89z3&#10;hkkq1BPSbHHYyQLaEIX4W55w1XrHrTdIAS5TRd93bB3Y147PHh/xL//1H+Hv/J3/Hr/1T34bX375&#10;HrfbDU/PT2Hbco0ZvI7xg52IUMChl1TUM/5tM6u1ZrjLzXiSONDkhX3bsd923J6veHp8wvX5ClVb&#10;A83ttLZvof++/jpYY6/c/8t+/k2XfOD3X6WtX/1q+47npyfsXaxoaTG/gYazbZaMU7b0A8QNoVLc&#10;F+jD6gKo06hnhk0rHhsARgJjV/UC2tTjng7jesGtUzgzeRLHyEanUqWpVcSKCnfdscwLrterBW+9&#10;uKVoQamWtEC927udWLZaKBVt30InNT8VRrlsAV0r9ErZLSIW8JYSNj+7LITMUoPzIMysSME8L2Gv&#10;qZ8jn+fFccsLtn3HPC+4Pl/d/nL7r1oqJzcpmaxTvKZAQMHGphJMHpcJ3U/+AMA8Tdgcx1xhp3zM&#10;LzN4rFhzfk1iM1KKFawtQOgOwTjBYvqtocFgdWo1Y3jX5vE43zz02ha0n2qp2Dar6dhaw3q1jPVt&#10;b1Z7ophvu+0Nl3nBpgpt6nzpdlwUxKYtYDp1nu3E6ZRDLDRYqN6hQa7x5yv6IIKg6Ws6h9xhDNd3&#10;REXcIGH7o2E1c2MsoWhY0x8fEAwHqxLBlMHdzoTso3YFizTTMHnRtGeejwWtYMFQaIOA2BfMsHND&#10;SUyAyKnBka1S3DZIfTvdw6DIoE0ea/r8BHlxxrKlMj8b57lPfFZBeA0PZiviCCIFmaCBWMSBF0iX&#10;MtoZdH3BODEncpjV40iTsNMXLRw+Fxlvi69oYLpiFQbV1RakYSEVjEZO/Jv6xAy/Q9/578he0VDv&#10;avFfOswIVhrzzN/zWqPg4Pg0cl5fcv5hyPpBXsv3C8cgkjDnxrHEEZ3hmmdWTl6j4/PzdXSwxhwo&#10;DamIlpwMTE41HUoP1gwsMHE6+1zkl4sbeDSyoIf+yolWZ4JIot9wmuXwPNeOHenSSIhQjDVVXn9J&#10;jIkHREbIkhl+YxxudthzIugRQBiDGAFe9s8DRKSTIOAGxpvGBhWhUujcj6ONrxlg4kskyWMAvVWT&#10;f6W7XZT6xvfxUzlz5sgOPX4uL3+LZSfIOzmqHiDx9lXVMkr8zeXAr3myXr4LSEfq+FXIFj44NqNe&#10;k0cvKEeeKDmIWcb6e23xYBhRIxhDHuXRQecXGTBbEs8d+2IUKrFeNLAn/VvCEAUvkWdw4snX1oWM&#10;sTCAk+cvjFFuZJObKB8k7suHu0IUuq4OHZAm77C24z2Ks7g79zg/o+OPEEf2z/uq9j++PQzZxLdH&#10;faGj79QRaY2yrRoBS7u36ujLYdNbEVk3oMxD3s7P/DrkA513iUC0RHfYbvQngn15fNZOrRI0VYdX&#10;ikbI/5r/GLQ1HtPBQxwddcHh47F1zXUc9Em8BsALFI2x5+zdM0kA4IU4G70E+T5/kiJ4L+4+Deb1&#10;VjNf5X4key5kCCijY0WEhMm8GBlRJaQ8uHESc8rAoZiMAflYxGzDMhIlSOccxLefxg/E0+TaK14g&#10;ikWoIkAETwzsBbM7W7GpEvLC+tBPMAgcG6mbZSVrr2R9l2UhC/Xa5yW1d9qE9Bo+kHSyDzwe/drk&#10;vSYp8ucl1rlPJcaRWEo38i7l3eCnsY4HjqjZE6+xlgClJ7n80iYdmVrgm9wGoDx2rgpfJEn3GP+R&#10;ENF2iFwvbqlD+71+6fGnjoAzPx72Bhyay/obJ4S/4RqbcDLewSx8z/ZuXiSPmNfE9FeHrbJAeLIn&#10;Xa/koE13G5Mne7QrmrZUGHnIKEtWie4AwMCQt7T34OeA/dA+TiwrAs7rULiUNEsml43R/lXC9cGg&#10;Cx4fH1GKwmr0dHRtHuQ2/tv3zbDCmz3PkzbdA8bGp4LuWXpWHM7gK+Z5skJrYkGhvXW3KsyW7M1h&#10;EMD56CNBwv/fI9nCCMW/uw5bFqqOs92x9c2CYsn3qL7BoLCMSCaXkDcUiI0swHCnRRCBsX3bsa4N&#10;+75jXVe8f/+Ah4dHPD/fwI3t0LPZdnzdqEDC58A0zfjo7UcWhNpgeOmq0DI2nKDjRJ1h4wpu64rP&#10;PvsM/+P/9PdwWx/w3/yX/zV+89/+q5igWD5+axs9ifc3BnF12DosUl8dQoe+I2VubDCWgjoXDzRZ&#10;EFlFcLlcMJXqmxiWWW+BxYr1dsO8zB6Eh2W0OxxNqRUfTfdYb88GW9N33K5X/PRnv8A//e3fwd/7&#10;+/8AX717j+vNCrcSqtCVU8hSZtmqB7ONbY6+2/GvnowYACixeTHmbATrttv1lbk7OAKn65tl0be/&#10;Qnp/i3u/7p5v8/xf1GXvWp8e8fm+4+1HbzDPFdJ5EsShT8L2CoNytKBA3pj3X8LmBYCMmMErx6Za&#10;I6ayoMAys0OPAJ6Z3dE3K444kk/cmkx/w3XPVCeoatQRgCKC9vveomAl3I5ovaNKdf+ghv7i+rYN&#10;ImJZi8FNlYLW1GsmAOtqGOKlFCx1Dnop4NjdI4Fr3zcsLm+XS8G6Glb4vm2Yl9nsX9+YnGcrXCzo&#10;qJMFyq2OjcnBooI6TYhMeQyPXN0mUAXW2w3LsuB6u1mhZZcbrVtBVJ4QvK2rwSidbGTDPmdhVRsb&#10;o560g7R324jSjjrPbmAUP2UmoX+7Q8xt22Y1DYptVNzdLXh6ekatniA9TajOg0Zv2+R9unaUxVLi&#10;iMKwa8Ps8ypSQ95IYZKaYEp+jyl/V8ZHg9DD0gfG5WQKNCs5/5Q2okVdhjWnB/lzzA4H4LsktAzN&#10;sCZxNbVDpypnUOSgSjb2BMmwO1xcUlaFdPTjdGMx3FzbxC7ebz9CrxqZkNlQtKBfh8ERlMA8zeP2&#10;vfFkmGXHR8IootA/BvYkmOxsRQ+Gz0PRWNw0Wg4uNd+Vn8VwkpJlDCAdsVfSAzQdxzPjtQDk6JRq&#10;fPFC7ZjhxEwe7m4lnjzQY8wX/+/rDXQGKTzJhyLEwWRWghvBUg9TfzLtx610pFLArx+6kgIyvpF6&#10;aFjysyl7WGGZN2Eo2vFWfMC5Djqe+S69wrorh/vVndTzhsgIpPrKSIVQiA+Yj8MNbhjPUIZY5r1n&#10;wVE6A36kNz0nJ0NT4EcCR/+KCHre6GDwIPhKfY5D5VlTKUBGGjKLT9J7D1llyuPEL90+KQVywAE5&#10;zgFPQHAuQXnqTgM3jqjcFSlZK+RYlmASa+8YYMSgD3kuRbpEEJnWdp+3lcRnHHlSHhG354+84j/6&#10;kEc05M1psWwlVUFvdowxXxGwOgU1yDnMKh7zmmTFgRZ5Eg5viA8EHsguHdAyTkkgXFrQOecDmaZx&#10;FFYQR+RsDMOZjw3URJuXBvUI/gebkA+5Vl/VRXy9vOjbGPbxwXhHNjTz98LeDZlc6fCNh31s55bH&#10;3yXaO/Igg+hk6fz4gc/9Owa3CjLfw4PgoxHVDvTiEBMjc9I2adLxyNjYtE8OBc6AkA+DPhxVCrwX&#10;M2QNrVWO92Po4/gdioLix4R18DgSZBt40iW6Ge+1pZY2vsj0NK645k4iZmRIHuVvJjszvxnYINax&#10;jSrJhxhcDmiOU2lsPW8oqg55e7hROcjBs6Pgsh1HjFouHtQYZqQFmqQkqT1Mv6DV4XXBs6/IBgyW&#10;PqPmDR2eaK8dEcUaLzzw8pAXpxXpneoun/M7zot7wGbpaQbHdWhdxuYo7UST6ZyvEUylJOXmg60j&#10;l3/xfN4scz0UQ04bUr7O6NgFvnzhEdISgaYS8y2QoodTJIc2uabPUAO8h8TWsWlSmZmSgz3ed2ZV&#10;9ygcpS+yyQ/yNq01O5mRMtlem4dXdE7ABTjMY5z8EA/cuHmjqQ1J8xefycjUzoxQvAB4WByUBZ2b&#10;lpYxmw+GHzcC7dP8k3KRup/5oCMthxnZ8DXWfdPNs9A0NYKUlHS+TjJDKGNlBKmBYYsSBiRoVQin&#10;YoKCNmXpHd1PRwiQIHnoHKtlG4tlpu69RXZw78wQ7pF1191GV9WR7e7E05b1BQKvnBRnooj25njZ&#10;Tk1NtYHS1Ty7zY7cKzqxVcVa7D6eAlsXjcHj8L0BLSWOGuTAbGS3F/Ws3OLwKLNl4UFQCnFZm2Xg&#10;C4BasK636EetE25eGHKZrNC6to6pzmhtxd5abNjuXqish02ePEVNAS0G8rWj7ZbibVAnnhRE3awY&#10;Wb6cJ9p+HZGcUybL9Avc+MiapG98WsZ8P5yfuwVomL257xuu1xtu64p1XfH8fDPcaAbbswV0qAsU&#10;nx4ZPtkFl8uC73//+3j79h7X56tlKTrs49g8cz6oBYssWNfdgv4r8MXn7/Bbv/U7eHv/Mf6L//Q/&#10;xm/8xg9wvW3B6+DJLJf9RiwPjHvLUgRojMdYkc3iRUfhgTjiJMtUbRNj756t7hn/vXvwjFjrFfM8&#10;e2a/wdPYZqnBOui+4s3dPX7xxedofccf/fCH+J//4T/C7/3zP8DT4wOw20kh0nEpCyigQis6TrBp&#10;lCxvfDOLc+vzmi+ePMh2Wg6Cf/01rIKvv77p+29zhdHxLe8/3/chy+FX6cc3tTP62tYrvvr8BqkV&#10;bz9+i0UWO+HmMHnDdwTEbWjaxFIzsgQTsNiyQCRZgjRmwkYVcE/E/H943MC+b4Bvftg9+97CJhmb&#10;Wt62n4YMGCn1ugdqAf1aCroA2iyWUP30BDflu/v8hg+uqb9HSFNjRNvMs5MzaoXi3ZbqwZeuDFXR&#10;SCshjVjXStH2jt68jUCO8NoJ6xrQVaod1+sVl+UCbQ1a1PpWq9czSt3DWCuqpmJqrZY9HvLB7g8o&#10;MZehVtMCkAMsntmbLdl3TTXaBADxOFIpBdXhZAQFbWtA6Zinu9B7rLPy9u09brcbyBHrumK5WBb8&#10;5e6C22p1BmYp2LYNgJ2QkXnG3TzhdttgWO+kp+B2WzFNVqNBVVGlopQJ0I5pDCg5akBMnhI/UNSO&#10;2/NeEhdDuUGSAPNgmPqZp+5Hm3gMIju+WaOVMowuA5P3iQuj7DgHfJBBcsEQiHCsoHiU3XTFQgIZ&#10;fhiDQKd3qLVDHGmU4dCLVnTpbsT09AiPTfvCPLbo4qIO5U6GcQgIqTWMLPSRxUwFwbEGVmQythlU&#10;OGM9D0rlgfHzbNzYNczV8elBuNAQYWY8uMvEFr/eYY0d/Bd95BiHk6oKOwIRzWn8pAE1HGS4gBOo&#10;2ILjZZjcNHnsfkPJKNFWHpsmAxTiNPXCj+S9Yboj1odVvE2BPso9fwKq4O6JBbvHu3gfjTArgumG&#10;z2t6O/3+Gj35jqCBG0IsascdXu0UjqOQUM56MX7mupZje2XwuKo7N6EwYM6AjqwiDVqnwCSSilan&#10;LY1jb0g4792DA0g86Q9b4bVBD4BBKQn5QH45O+t8L6J44CCsmZ2weWNmZ6L72H0+zkY4zThOobK9&#10;U4Dl0C//LIqIsI0sLyUHbeGOAqIgIRvanc/G2qRLBhDn0dpP8+H96OxruD8uC6MmgkIKeQMvrjFF&#10;XMAKO3eUN1xPW68h18Zkjk2tvN4PFg8g7uqXwbcg79Lg4GeHoo++FoP2Qw8dNgDg63Qs6NzrxNej&#10;e7ylu3xkkPLVQL+PPcIVsSDOYx2yX5woY6N46PHC9SYcO7OZbT242h57z/niWKjvXtzgeiMFoeh8&#10;jkC4YXoWAcopaBDL7sTv6gYl6R3yh4GN/LD/2n2OcyX6TLmXNCadTGcWx6tXAOgKP20XMAfsYOFG&#10;uCLZJHTS/DeXgQDivkId5fMknoUS85IURcitRGbJf4CyZriN8PmJQCATCGL55IAYA6Ea+pF8EHd7&#10;LRdrygrmKG0r1ci2yPqR+qv7fBHWTorp1A47O9c0bcb6HDM4OIKMPjcQZHzwyAp+fen4fUw0GFLF&#10;WX9gI2uicBL2Y9NFD21Kvvc0R+es87PFRz4ZJ4EEuTli4MfzHoy0gDPXkcRhmCoFA1LGT3CKuHOq&#10;8RzXYPyepov9DHlXBl2PsnWMxYpKUVcQOgjB7/Y6iWdoT9iYjjQ6yC/SNPpGOZayy6nHeb/LHIOA&#10;KQOm7jTWwfUtOds4BE5iIk7zp8pNGrtKL+ilQ5vrMBr5PfFbDgykvsRGBcdgEKDj3RlX3JM/UH2d&#10;oUCqRo2ekSiTAwkesD9q0TQa528oE5WH5errdvA1x4eQtw5J/soV2s0bGIkJEE0yz+49NxHF1z1E&#10;b8FW9UDwyAjkJkIR37STDt16+E8WAFfsHggXAOgj89mnCQo7yk0bN1HB7cfBN6OTFsQtYEG3UdzS&#10;bNk6boVCGGwUgXSTsN2ZXLmBpaZXCTOYjbg45RXGnoaIKlKgxXC6FY5XLs1tOPN3dEIEwk2odrQO&#10;FD9iDqdXKbapsK6bBy4aUCp6t2xGBs5rLXi+enAXgJSKidnlHsTcNst61FEK1GBiULDvnmHsfBBJ&#10;NSFLjRaWDWjjr6UG9zKRiL7LxEAtceDBxKEONPKEQUZ1h7vZ9hVPT094enrGtu7Y9x27H62ProSN&#10;LUdzaziZry0AiBQsy4y7+zf43ve+i198+gVu+4YpsALHYBVjQ3HbGi6XC9bthoKOT3/xGf7pb/8O&#10;Pnn7Fv/5f/af4LuffGJyv7f0Lq5NKyJXnD6qjhvsGx/njTgr/Ge8EDkfIljmBdu2Rm2bSykjwCiK&#10;JkY7ypL5YjjIbd+hUnC9PuDzL57x+cMTfvd3fx//8B/8r/j055/CENwn3PZnlDqBxT+naXb4oSRj&#10;RRzDV2Jj7CBfFSYflcmHCHlJ6RHxkW8dBOfTX2NIHO77i7ry+37ZdjNT/mU/d6SNth0PXz5AasHb&#10;j9/i/s0Cbe4Z0lanbetP20mYsQaa229hXSiCR4uv/3zZ5gix6Y88w2KwzdexQZMkOKNktDOho6vp&#10;B4FlehPS2XjfIK0QGPUjo117x+aY4KTJvu22Nr2oIxMXI81HC9pusoGnd6YyB54/SVwnW28UL3f3&#10;M9Z1xTzNuF5XLJcJre3ehtFqXTe8ub/H9XoNG0hVse2b9dn7U2AQJMx+j0Tnvg/opFKssKUOKD27&#10;xwLj+7bHCbxaC1irzHzUEvj8qnvYIAUGL0WYTwa/kXwCwrYKWBzTYGSkAPdv3mDbdgAF02SbcKZP&#10;C+7u7y1L3wu3t9Yw1QnowDLN2HbFw7tHSK3wMKrB2uiKZVnQmkGPTR4gv92umKYZE4ukCeRwDNmc&#10;qB7E792EDLONRpBgHEWnk0Qtp47DbIZ/CoBTurFtD7rVSqzJVFyk8PgUoAl4wHNNj8asClrfw3Ek&#10;RncE1NyhhzIbWtxYo4GsgCiKH4WISQ7Hy2ki1d/efKEyo9yYvLBoIiedspsGDt2fEBriI+ICGQpZ&#10;KotzelYOBUzhUdRhaCOW6cDg4rxw5yqcY0mZkgA0ZVAKMI4occ40Q7xY/0NM0vgXDzYL3BgedLW+&#10;umHjPHJUCVRs9kUt02F+62RHt6wvQ+iqmrFXSvEAqVOSGxth5DMbyN1Oh0oJnvUiNwqgucNUMLAL&#10;U6gXscESAWALACk9DMBwLzn/athEEIPwzxke2gUNdqpAajHsM2JRiov/CEQ552uHoEAKR0v2Z3DY&#10;13Sw08BLHlmtgtZH1WZenUUxNVY4V1rQ/HCpZeBCxBSjpIA1QhQ4xI7NnRUmcjoVFqbpsEKOvuuI&#10;keGoXSFdoj/QavMoAIM5I6P3ENq0udEUcBeEYqIRzvts15bKjGP3SukyTINaiuORm8JQ0wDmKCUJ&#10;CiHWa+Yfazc2sdzx4fEjBi0qOUsAZOeJcxBCzR1D2HqjsmsCTNIhOqOVbkWyegekmSPo4+UYbWOu&#10;g0F+TiA3MKEj0KEg73tGHAznFd4HGyGPEcOPQQuIbehLAgPz2mlTxWV3AL7535y9ghzAL7xXTQ/V&#10;qmhNXEcNl8yj4sHLOWBofJN12Wy3yjCIqDuiBoaOTTPqEgaDR603oTXoTrDzZmdAmjQxWlOzKRSx&#10;AMBAWAndyw6ZHIU5SSmoNMw/xxF2Wc0AeGjRCNhYIeG8rsfadL2kDN7lIJNvDhTD7G2tQ2o1nDrv&#10;Cw0hZZ0OYVYG31+gpXjd8hQ08yg0DdrePQePtMbQp+x1AaClQMQ3adxQM9/Yyzy5gyuwmhgBpQAN&#10;JyzzhvbuJ1HgvOgFXaBxtN3myXiwVAvexKa8R1VsA61ChEU90z0uWIZVpLE+yDPsd+PrNPEPBi+y&#10;LIDNP2nDoDdGcMHtjo7jhnlk0MI1YRmnlSxeNY5YssgdjWZ0HdjM6pmL3ChzO6P5Ma2Snh0bT2az&#10;7GI63nIPTI8DrtuE8EVj3pm1GPZakpviiseyQO0m1ppRQjkxuEs7kBu41uoBekWcx2zM3NgqWQOD&#10;S/sQSItvaR6EJsszlGw4p7oUoBY/Uq7pOdNHrjHGnOuQz0q7S2UcU3UuC5vP/7GoGMWwxPsEBu3Q&#10;HBLFa/fwfeJ2pnTu6poMCtUkISv5WcaH5zodFODGrMuXYvI9F40TlxvTZEHf8BnOdnCRQRkRt/HT&#10;nFA28bOknsdm22kCQx9wtdrvw8vhuh6Ooq0J2hfieO2+mVZ9rbhtxQhV2Mcy3pF5KgL6DrMVKBQn&#10;mBiOL8bI9a3ZrvV16CPa/T0MPhTygiqqKKSzeJbVWuinIJ2dDhvQBTK+tO/ATWXzrTokTvKQqgIP&#10;ELvkKEUweUJQKRVTKdBmsvTWmgW8HVu77bvXhoBliKkiT73JMh1yHOIF62kb2H0l24y01UWw97Gy&#10;7eOcpOBjc7/RDgWbfgVs80P8OKRhFjuvS4GKBUQ6NMnWpzgN6gAAIABJREFUATliHwxG1FKw7w3T&#10;JAAqoB0FFV13FJ3QYFnfpSxobUPRhubwFFIM1uJ2XVHrhBkT9n1HrTNQFAUX9L5imgq2bce6Ga6u&#10;DcNssH033rhcLnh6vlmwo2/AXqDa0E1lYWeQpwMoCm1uZ3cF+u6mifEa9W/1OaA8116dIy3IWScL&#10;etU6Yds3D6zaBnwtBh9gWeAaBeOen57w+PCE5+cbVNUC4cQpJ2+EveMs3y2rOpjicPkAxdb93bLg&#10;o7f3+N53P4GI4vb8jOntm2iLdmRHx75tmKYJ81wtI70pdtlxe6749NNf4P/+wx/hbz5c8ev9irvl&#10;Hk0EXSfU0qBbM3uQdo3zSK8Fs1QzHcuESQQGW+gZ8Qro3mK/jXJy3a9Uvm6fNfQu2Dd7tk4zrs/P&#10;YCHKh1uDeiDuq+crfvrFe3z17kv83f/h7+Jf/z9/iPfv32NrLXySOs8hBQhFcMgSLlZosJQKFcW2&#10;d8xVXJ+7L+M+iAKW8SojDlREPBv1tTn6uktf+f2XbeOXfY+88tkv29av0sZrY/0295/vNWz2hy/f&#10;4eGd4Nd+4wcoUzGsdm2w4qYzoLZRB7fJuMbqNB0SjYqw/sDwEWLji/6a1/mxBVQtf1Btk61vOwQw&#10;feByATr8F8KlGFa2Jf1ZULeiaTd71DexLSisgLK+GWxTVW1TcL9docXkZxELELNYpm3QVrS2Q9Gx&#10;rTfc3d3juq6Yp4qtbVjmGevqMFP7bm3uO7Z1w7IsLiutzkItFc/XG96++QjbfrMgf+uoap7SVAtu&#10;t5sX0rSTTqyb0pqt8RaxGAbizX62z0v4b+v12U9sdEu4ZIzSs9/rRH0u4Wubb6RAodwG1LG6GVzf&#10;rldMtaJ1q09QpwnPT08o9Q5SL1BcAZkwTYsVHC3AcjdhvTX0vWPbdtzf3QEw+Kj7+3s8PT1DIFgu&#10;i82ZAPNywdPzM6Qr1nWDFsHi/mwpJTYxlsuC69UgYLgpd7vdcHexbPTICB8i4OA+HY5AsAoqb9Nw&#10;SiV7S6G4w6ihoQeJZ0Yz6X1cOHkNSk1H2SxY9nJhE18tBQuQdhRPiowxABoy7D6dwJERI8OC92O+&#10;qiWgAixYKBhpY9QyWVxpCPHj5TRiH4JGYyGnHiNeAwY9juN68Ux0RYDj8F/tx/jrTNtkiPFvGq16&#10;zA5Or03u1vHbaCnGw6eO/RhVu8c7rcHUQxqo8fTIRkhfvxypDq4Dm/1GJfjKWImNTkesMPtJMDJ8&#10;NLXATJIy+NJ9vK4KnHA0g6XcgT/owVeuM0x6fJ4Cbproak1yIWimrNE0rLive6l9F0EUOTmcnDfN&#10;bSJNPt1zD3J2C2bBe3Q8D5x7h0HDFFAZpxL40OhDDuKNO8SdtKMzlr/PkACxlsm/bLPbezvoBA/y&#10;5FDJyBzzNvzOg4mT1lWKdx9Izm0o5jvVQQq7OtCrQtRw/2xzinzJf/bWkumlzhP8PkTN0diMQKik&#10;LOiY6iz/B426H7syZ2dkUcU7gOAfZcAYiLUk8Ll1mCbL/FIQE9eCjJ7JGulrig+xMAOpY2NXhqEe&#10;fOrBZP1AIz63kWEXR9Hs3siAFhnjGwOLE1cdIwAbLbu8y1mGGE/6Pef7X5G6whNG7LHg8ND5uOlr&#10;jl985BTzeZT0DPsLpExTSarcCDJ0g+CEX5t1zUv9EjKMkTXyHb8L/Tho00Uji5DySWCBDurRCPJ7&#10;H75JEww6jN8j8Mi+RiCFG7EjXMYNbM2yMZYj6ZbsAcA33tJrgy5DYvH7wH4WFs50uqV+8/+SeLHU&#10;idyMAoxjm4dVnYZP1sZQd3EKIwlSBq+FfJO+ZHagOCB6pj+tj8zTJd4lseYJEzJJHTi7TrTCTXPS&#10;iGMKhrF22G7I3ZAMea2kXwVRg2F8LWcqjYEYccAMd8nES89TFoIFMUUi2FEc55trIPgqYU4fNLgH&#10;0YonIRQBWPSYYwi9nLsSgT3ESREFnVLmmTaUIpHNLqDssvGZ6eAbJ8qSTwjIO+pQOl4v4BXZFrge&#10;0hr9Fgt08FialSASM/mHvT/0sA6f5yQJ6FA3mNMfNoM7hiLcqKU85CbbgJaJzUnXxQqN9ToghTxQ&#10;DrHTdN72kK8YfAKMYothLFmwOjYdBCO4H+TNAdzxux0qGMH63jwQETZzssv1tfb4b/yqTnNOOhOk&#10;KB85BzE6ykMobJ/XNkaNfgNyzwqWl6ijUCDwUn8xN8aG/p7E6xn+7mz3hduI05VsgqP45zjcrq+v&#10;MGhM8ki9iNMvGFCIvIf8/5rZIT4mWzPcmLMxVA+SSJkcZrHFZsU8z1g3L/K2A/O0wNyOZtiwXbGu&#10;O1rbAG2+yWQBfcMKn+3ZtkPUAvelFtQCXK83TBXYm20xVE9wYeEzI4FvNkIcUmjoBH6Wdb4FcXcA&#10;DbUC+2bja54s1Hyiwq4CsO07WBB13zfsreHp6Qnv3z+g7YYPPvj0PL8IfgTkeCL4tcvfP00T3r59&#10;gzd3b3B3d4fr9YZaPfM55s4SKSoMk9uCNCtY0Ls1S+B7fHzCu3fvsG4rbuuOi1jmqWhD7xtacwWv&#10;it5tI2qaZwD0mYsVg4wh+WaK+BqL8Ip6kNDXnRLmybN8S8G234DpAq0TbvsObeZnzMsFj7cVP/yj&#10;H+MP/vd/gR//8R/jn/+LP8DtalA7xU8Ecy4jK5i2RSVv2+RNUw3ZKdOwEaT7qkz2IYpYMDz0fKza&#10;r52q1y85/dRX/v521uC3e9cv3cEPXH9R7fw53qvAZz/7OablgsubC+apGiRT76hSPEg7Nj2YdDQo&#10;LOELs2XGykgp2ww3OFKT4/1gR8RFP+RElhFDQmQ1W6HEHXM1fG3IOAEPpa4eMTbZDXJjmWeUIlao&#10;V03+dlXMnrVe6xSnj2qZsG07luWCCsHWNg9YN0Anx7T2zSJtsKiBZZJ3FUy14u5SrJ/TYhnrRbDt&#10;Ji+W5YJ932J8pdhGoZ14skL3mLzWSxXcrjfc37/B3vaAPylSsN5WXO7u0LbdZD3gRYZtzqLgqViS&#10;UNt2AKZHtn3DUhbse8Ps87itK1YF5mXG5WJ9VB0Y5HeXi8uthmkyWJJ933G5zLitN9zdXbAsps8u&#10;rmtutxs+evsRnq7PWJYF2jvWdTXc9H1HXyyQfjcvWP1US50qDPTDkm9qKR7Mh9XOaMNmvq4rpmnC&#10;FNkFYMo7wMWvgGePAdmKyJnGYb6ojp+vRW8Oa8mJGwaNC0YgUvtB5Th8FbcRzsJv/C7IIkzCAHvh&#10;2Ocxqnrmm45WkkJUuAKPQFCJIQ7hdhag7ITGWLNADyUQfxVAGkZQ8njxaMewkQpYyTmP/0xnM/bp&#10;Tpz7Nvp/xO6OHoaRBiAZBRRZxwy0fEVWEp0iIGVkDdpo0GwEEo6/H8lBY/tlnFX9iKEedZvynuFs&#10;IeZ39Id0TzEr//6ovA6BmGDIPHBNawkHuh4cb2jQkwEOM+zyGMfDKlQSephLy3QTEPRahHRG0GEY&#10;iY61Kz7uWLL2QFZSSEZGuIfhBHD2j3MSrmeieZ4kc6TTuMLmHzvGUIC5SbF5Jji8O4RBvOelqXJe&#10;jflo+OEKXpGg85BK+YbRTmRypu+49QYgCvzwWKREixzDeC4HhFg8yuThy1V13OiSxFs2N5Nj/JJH&#10;DSZMEmY86cqcWr4nyw858B1PVRiPNUDndL+PwGnCADJLLR9b5e/d+2G82In/F/d7QMLOEuPIaRgw&#10;Ps5vLZx0O8bV1U988HhkGFquDYL1NDoYEBcYsn9s1moEE+Lzg/gw59eWss1zhjwhbQabSRhtofNU&#10;47MwBJMTnH2xERA/0mUE0Aefx/+znvU+J9DvwwwN3f9SB1nbiPZtCjj/4xihD9HmK4JZHiyKcY5g&#10;eEnyJHOqKE+RBCIru+FG9Vij48RB6qv6+nLZaEcFTX9DBKWmjZgYu8b933QFH7qsFm0hi7hx4rFd&#10;u99P35gsqoM/c0Z2Yi7L2+dpjDFLnfInMUY5zLnzUQekjjkTiG8TZ5mQRaAFNjgvDfCkgsQjiZc5&#10;YWPMiDUSATY+7V2tdC78Q9c8YUsplAyR6GxyiPxH2ctguDlbdtqriACN69thzCoVImKt8fdDYD79&#10;BOBB7mCMPOSQ5wXEeBzXa8HwUG+uy46cx9eQNq4xCgvNG/FKkXE0tXv/OzN1Uv+D8KPf6u3nQD+8&#10;P3lCA7IgPS7CRGVFEz/FSL4rBXWipExNKSAMbGuPDThyRchXt/PCCUWiQUm86R2h3HxNP0ZyCI66&#10;WTxTPUIxlBW+IaCp7fQ2jKDyuHh6LfAvGVRSGE66CFTThpsygG19s+O8Q06pAujDriiVp5vUs2Ft&#10;kgxD3GmXRSEzu2ANjc3jHNiVA98fdKLICJC7vOTy60pajCx1F/lhFg95pTEHIc/YbNowONiTcOEo&#10;DXFiA68UIBegdJc9oW/0EORQJ2bXBoPP6sM3VdpO3Jwhn7n8FR0rVilfS/CGjXfYBUYn5//gKQR9&#10;Y3OY9yeZQveD8H3d+4qoOXG6BIcNjBJzYuMp/nLtHdM0mYzXjmmeDbf7BHNnp2csQ7uUalngc0Xp&#10;lrkX2NxFUcSCOUMvjnYAwTQvWG83ywKHYp4miDSHValYt81G77y37x2laGwYdc/WT4s2TgpxNXbd&#10;ba1rQduPbdsptD3ZRAYH01gEEpYx/fDwiIfHR2zbhm3dQBjAb6HhweDsy8S0MQ1SDKplWS64v7vD&#10;dz75jgXjUQwrXod8httJyzxDCDtA3dw6Wl8xLzOenq+QUtE7sO8dOwRNFUUarAhcH3jtYlmgbVdc&#10;7u/R/UQE7YttX1Fq9YzVPk6swde0WHLU7p/XWizI1mBr6eEBUmdcyoTWgcfnK67bI378J3+Kf/Y7&#10;v4vf/b3fx+Pjo2VrSsHmgaXq9pV2tQO8h5iNZ3u7vplqMbgGZ7MmcOz8HsXzKOt66+h7CxkQiATD&#10;8fzGmT1pKwyD48wV38wl33y91saQzl//3If69f+XS7GvV+zrDWWacffmgvv7e4PqgAYqQcjtdNLq&#10;mNho9pocxcGwc8NmG6f37MmjDZs3du1vhN6gfrM4mgVRLXuZxST14H8JccJn958UjtddbWNQd0y1&#10;hj7t5gS5HlLcXS643m6ol3tM04x9v5nPqxrwPyImO2gvTFIN5mWZsK431GoncupkgdxprhDMuN1u&#10;AQ3CuhBSFK111DoFnElXk6mXy13455Y8JoAUz/Y2m3tvDUVq+Ngxw+qbj/se89gcbsWgWATbuppu&#10;qlMUn1zXFZdlQa0jgU5g63qqRFDYbWNbO+ZpxnpdcbksFs+YZ2zbjstlMTz0aTLImHkyZAgRTPOM&#10;vZnftfcGlQG9eFkuXvxzMTr1FjBQ8zJDAnHCano4eIwE5+VguIAwHCUU7nDax//UmTAMDmSHaQRb&#10;ckCLCpICO47pa7ZA6MTQpJPUshFYuKiUylPHIvIJP+djaxgzQzgPa2UEWhknsm9rXnJBNlJgbCgg&#10;FirUFvirGQIYz1oJDB1/x3HcvOB9MVNQBMY53Hg5ulcD50tyU6eXa7xXICEMzHgEWLzG3xj9e+Em&#10;0CjO74v7xzLIwc2zLojMGuepVwOX+YXpd9XTV/7vuKCHIc/3KGho+n0pUBwYr/m1mZaqOADIDp/B&#10;BDZxHoMmZogSkVXFgvC9NTcAR0ZNWiaHcfE8RPIiTVh/g6IcgTnDUeq9o+0tChyQCw60iPWcevKq&#10;7qbSeX3OsiygnOBz+mLiLBvc/G53VuL2WFypI9ZyEQb2x9o/9vDImy+GkQI3lEGHschpjJIVsAcC&#10;pTgcUEz6aINdPjtLhz4mafQKLVOzADy+cx6lH+8XUUgVqMyO791QYbHlDop7w3YbgW8d/k5g8nqW&#10;EyrUcdTYWQ9L+HoaGyt2IjskVu4dIMNRdyVg76ezYIS0+RTnHR0B4UMQRxVTrQGbBVhxEN9OhMAK&#10;ICLWVKKpJhmN5PTimKkZvydZoqd5oY6QLPMBh2cZE8bfMw+yUODIHjwGeZJ6jKuUV/QpEn3S+8bM&#10;Gg0ONExyWgSoqWbGC8xi6mh/rPd86sH4LfavxTi5+M3MbUR85/OJl5uztDuOsi2vB0n3mkHs6FAR&#10;uAl7wO/mRn4VO7InzMqkAnD6xDtOIu/DF5UMTFb2YTdxCIMeY01Y3/m78X8ETNK8CCSCsaGjRQKi&#10;BR5oOzzD7jt/E94szAkJLXyiOzfVJfHQwFZMAmysg9cNipTh7fU3FBCHkqN8ycFi1pPge63mwXFu&#10;5DTvXJkW2C0+l+ypHp6RmKa0wZ7mh5Bxg7+c5vJyfNbugaNRtB+gF169HLJqZDG9ZK5wwJx/LPvb&#10;RlMrM8F9nNx082DDWWa1sJvdnmf2pTt3ihbyuxz4c+jQlAYCZpx2cRiwboGkVitKJ26kaRrnalAh&#10;MMhpy3OcnrF9zmNGLvs/NgM5ZNtA5aqW7DEPAg5aUEfHkkr8ltYX6wIdmgtnvbycVBnBcCuwq4gC&#10;gKT1K/J+bFQOGedi0h1WbhQiMn1Fi82bjJefxz3w101vHOoCSX5XXrdIdrbLjM5vgGEY25+EOOBH&#10;Xc2viJMAJ963IMKgsdXViR6bvg8R7/KCcHxAnIwiVrjUYyBdAQuSeWC0t47eDAqjt4bOjL0koZSy&#10;kvYt6TII6WNLchl+ko8fCZJ973wbOtHms3gABT6PpId3Isav6rBtvaej/+RZgwaxzRBv+2wnK2HL&#10;amQ5Ns/EVgY83L6CZ4RPdcLmeLrLIgCab94gaNodWzsgI8FNHwtqtdawN/u8tavp15T5TfzYbXff&#10;04NCPIVqc0iIPYx5cj6nDTJYuPhmgQKimKYJ67bZ2guIDYmCdlxzrXestxWP12c8PDyid8XNMc5r&#10;seCSAuHj5TeOH5r49gOX3z5NFW/fvMHd/YJPPnqDeZrw+PiEaXoL86HNjjWoEYdl9MDzVAugM7a2&#10;exBbcb1dsa4rmgLPa8Nz2zDJhGlqEM+Gt8RVC1C11jBf7vDVF18cdB+THsSDWL0r4EEk8mb3YGXb&#10;d7SuaF3Q9g4RC2p1AH1dse6Kh/eP+OrdO/z+H/wB/s9/9a/w4x/9GF9+8aXj8iuWSXC5u8O6ruAp&#10;TVV4IU5acx26d7Sm/r4ewS3t8MKAFjTd9+a8ZSf9+97S5sew+4dM/KYJ+7bXK/rll7qGDfv653+e&#10;fv5FjfHPe2W7UNH3DU9fbeg78ObtxeAPXQmNbOujjWOtnPQyyS6jbfpYxeUspDjMkiZ72TcYD7ai&#10;2YfqcgiehW0wUHW8X8Rljz9NyESx0we11nhG/RkWoucI1s0KMaonZe29oU4V275i8jU/z1bs8eNP&#10;PsbttnohW8oy6/D9m3tcn5+jYG2t3CSvdhpEd9vo3BuKmG2oHei7bYD2yHbmCRTHCa8TtDfszSCw&#10;+m7Z3VvfMc/VT22YHuGGfOsNRaag3+xZ/tu2W+DYY6VT9Y1PNTgacTsvCi4LN+ts82FfDTalzhW1&#10;VNyuOy53E3oB1nWDY0pimhb03rFvVni0lGLZ4NWSXvZtQ2tWZ4F6soqdZF23LQp9ruuKaV4C53yq&#10;Bn19u1ngvRTBpCJeJVUcn4aBBzoqGMYMMV65EBwbxuxuDVuBx59K4XFCMjWPHdhRAINlFmuXrXL3&#10;LxxL2wUVEDPMz2oSqJ19caxg7c0zO4sTlL+PRcKiKQzAMF9OEWuXPkcYqwSr77qDwoiLuPhRRGY7&#10;AhWKDYICqdUzFQElLviw8f1ng3o2o4hG4YpcCE/gtOLvITSS0xDOngsAOk6+xPPuHFQ91mhOQlRK&#10;55idGe2mDu1GT5sHd+x6R4MZQ8z6gxv00BYGJ+h0KJ0kQW/ihpgtvskB/xk4ZfEMjj529ZRzo47L&#10;bLuPEUD3J4oLuK56qEJuxlVzvjTBZs4wTwbA8Y/NERobDCmzM3BCmTXAlx6dFCL/MjikTdCKuBFj&#10;mSil1qBTkeJZLT5jKehF7GZL9DBaFzcqLSBgxksO4gN0euyzIgXzNON2u9pue+9xGoK0H04HR80d&#10;PfHNFXpwnJmBK2VK75yp4/6Dy4ixaqKHIO5ghzllhUa82LgLPCuN0VbnB4kMNvZpeCzZGDwXMxsO&#10;kk/bybbIAdegOdK6S9moAFCFuc7im17qOJF2jznd493mCKV3ecAwlC+OSt2cNJN7xbG+BsyIY4Ox&#10;QJP3i4FY8QBF75mnfMMwCMG1Yk7Z5DyvKoF7L7J4hmuz9Qt17FProbhxQDMvb85xRIb77+NxbG7r&#10;c/H3t3B2GZ1Q5zWTvW0E3CGQMqFoG3Ov7ph5pjhpazRxvONhg4FyiXM05v/ADSngwL/HJlE4xYrQ&#10;Mcx2Om+mCOme5llcHiZRGdjcnGNmLFRvg2uzlhrQItE3cquMuR7FoSmLfda6ZR7WiuAPCAK//hg8&#10;GfQoOXjPNa/jc4gFuqxvJdYyx27d0tDB5IORJe4ZE57VPIziFKRPwWTbQLMc6ub1Mzxt1gMLlk2L&#10;4v9EIN15CQwsprUQWojGsbh8NUYc84LgTz4qfsSAdQlY7NtEvtOzWy0TBojVHb9CW0QB1RbyMy9T&#10;TkRvhstcMTYoFBL+iRjBgWptdyhsvzUEN3ofKktFrOhM8OHYsAC4YWa1AAosyG6F2nzWFO4EuBws&#10;AvhxRBQ77slMTcTUeXZwHXYOg0scSiFdeZrE17nKOB7bIZHIrxDkjPt2qG0y2ue4jrjiMiBSdMhh&#10;LgIL2jCLb6xVVTgMgd1a3O4IAxIl2gf5O/rDhtgvgDUhitsh4mvahiRRm4S2xbDrmGlUhp4RRSFc&#10;kwi0C1AR+mbvjmGtKSDZ4JAHzJi17Mbeu39utve+b2YjuQ0T2c+J1510wXesm9LUqaLdwyMybFUx&#10;lLkhY46nbMikuZBlBB6LL0ziZcfcvpJFHnxB5tGRt6NmD0YOM+V171ZwXUEckdBZxbPf6ThGTQIq&#10;nQTbKArL+lTPSPb1H7a6EytwklXjqDLlsvkVGjqNAaTerV6DZc+5fVE4//2YJON6i0Ksu+9GKDRb&#10;Cx29+omz7paa83gpBaJWuA9qWMTGH3rIZmbfIOL43s3FugQsiMAqxND3oa5l3RqBhr7rHoBt3QKv&#10;bduHDiM8DYaogQpUevJBOM0hyL2jw77UtL7AeTIiDX4RrhEZ8tohAUSp+qwO0Eh04XF815VdodpC&#10;V9kpExYHNT/OMMU7arWEC3X/trE4qK99yqlaTQm3vqHUgt6ALnYk3YIhEyAWnKgCbL17rQDPNoY6&#10;1IENs/nkGyzJjmmqqHUCE8SsNpdinqoFZutkgUwGslV8lY+MQyWUkNO3i40jgjmlooiil91sDK8X&#10;YNjd3fSnd5BY0aoWTHm6XvHw/hFtt1MC82SnGRWWbch5bGgRaE1M4Lw3ahkh6fn4G4J5uQACfPe7&#10;38Hb+4+x3C1QMbzibV2tmO9UXcQL5mlyKBPBtj8CgOlULWgAnh4e8fDwhB//yY8wv7mgqKU/tfWG&#10;y/2Mj6Y7lKlimqvv2TXUOuP6/j2WZR42CWytM9ihEGzbhr0ppqmiOfTNBROenp4wXS54en7Cl4+P&#10;qFNF2zd8/tlneP/wHp/+/BdorePLd+/xZ3/yp/jZzz7FZ7/4HOu2gb7f5HAPvfeAb1El/IPZK/u+&#10;Rg0sdTmpALbnawQQLUvXYwGsRaCKvt1cZlVACrRtab7yvOW/eQ3IquN9+MBnr33/y1y5X+e2PtTH&#10;D/VJX7n321zn9n6VNr7p0he/X58ecH16RJ0XfOd7n2BZTE9s64ZlvoBrMCB8XMdzMy1OTZkUi/Un&#10;NAr8VbSFTeaO5Ivum2bc4O/aMdXJAsm7nXCZ53n4nzC+hQdJW++xETn5JqDBMwG32zOm5WK0FdtQ&#10;m+c5+B66oS6Tq9RUd8PrL/Te8ebNG2wrT7T0kaTiuu52u6HUarBTpWBvVgNhcQgQgWCuBc1PUk21&#10;QibBthptlmX27G63fUsB+gZFw0p4K0jUnpEi2Pct4geTw4q0tltQuwJopsO2bQMEmGeDa+FJ7J2b&#10;a86uvZv8t9oEgqYN8zyhThXruuLu7i5so64Ny1113TZhbzve3r/F8/UKVYO2qtWSPtZ1g2smAAYx&#10;9fj45MVSJ1yqoDWF9A3AjGVZcNssW70WwfV2xXKZse0dfd8NokoKWldMxyTG4UgNO5aOU3L4QSOC&#10;f6QFoeMXhbhAPO4Cx33DlghDQqS4w+O2Rs60ekWuKBeWwjM8PDCa5J4KsxKSsYyXY8xN569UFXu7&#10;Wb9QDll57AOds2iJDlsI9PHxt7nkPFB2mIv/MABmixxujv9HJoWqZyF6lnwyCuFG5ovikG6sArBg&#10;eKbOi8Fo2NVCDGA36qCjWi6Nei6eivN8jKP2ORuEIycOKLNFeR9tU1q5nQZxsfF04quhjqPP6Z0W&#10;tKCFnAPxTstkAOeMk3GRoc9k8c/K2BxgoMUqvcu5K0eapi9iLWCsv5FpOcI3435juuQyhtKgkR/+&#10;egrwwQ137dxo4ZyTPn6mQnpQQlyxhDGmr9BIBCxgdMh4DH1P70HsHa7w4P0cGWvDAcwBO0RvTjIp&#10;ESVc6W9pG8SjclyV8ZeSnryNs3BkhBeBUfPQxvznwKO/eAQkj05rLuIWGbqpf0eM/QGfcDZdYmbT&#10;uj9kvvvOU2yniQUGd57zTeNRl0/mRNXRb2+ZDtvAYaMMas5P3Y9SGx6u9hTEEkR7McbWHLJKHbPS&#10;awTQQY/BSfBOnhayVlBBAZYJGx8f62KcV2mMrqRGT1fOCDxfUchOBn9QhjEgQB6o9RXInOMsvPiL&#10;dw29bfwmhtOBihFMIY0GzMmZf8c7Xh/T4HsJZTgCpVyvL+lTDmtnOMovmw+JHLjxg69FkAwsBhLF&#10;aeunbuKdg9YinrEVbef5hwceEHI/j5Tt9USLLC4PlkIyYQ7ZMcWO9sXlso7m2LFT5I8hOwUpc/F8&#10;eeBoPKdBB66RvDkeFoyOd+srfA/feIh1RWdkfG14np7h2vaxMTQ2XBOPvdL3TF9KxoIS2dqRPe6M&#10;wZFl+Z+D3KYrPLAYbbC8sffta+wzyQx4/i7ssvSlwC+jAAAgAElEQVRe5YbKuOcwOP+FG19kuhf3&#10;ZTphBP2zbH2xVl1mF1XACxuqZ69Lgy8WhUgPW/mgs88M5To7Z1fxKhGk6nHC5SypRukE13serC8y&#10;NiZysDvLQ/vseFKGhVlHoBxcWCFPEe8b7WSbKWwdylg436ekmZiDA3HlxcchjYQ6lPIoFeD1e2K+&#10;v4X9wZCAdT7+l+w0jsvvLYjsU33BzCH9Dr+TPOoBxdCAiT5IgWBuIrEYMjBCTa/aXqm/zHRWXxva&#10;B95vJNKksY3g8YBNyd9Zdq2GDDp/z5Ug588Fjp40EnQOVrL3JzbuEuXO/JC49Lguk7yjTqA1ZTbJ&#10;yWJVJm1QVmnYNNacy9s0dhYE4/fHsSPa0d4MKqsU9N3Gb5vSJQJQ5E1ttgnbegc8GCyg3B6y1qDt&#10;DLNVVbHvHb1pBL8DukI8u576N50AsDkfp+cMd9zhP4g7peZ3G1yH+fbcNgn6OU8RD/x6uzlMigXC&#10;uZmWPZLg5pQANTZvFAftc16ryTe8v7vD3d0d7u/vMC8LpjrhhhXhTzn9oLa5tiwT1tsGgUZSnoh4&#10;hijwox/9CH/7b/93+M3f/Cu4THcWSCvAX//r/x7+o//wb+IHP/gBljZZJmNdMC0VfW9YbxuWaUaZ&#10;TFY+Xm94eNrQ24512/D09IzbbcX79+896NdwWRas24rL/R0+//wzvPviS/z4x3+Mh8dHvP/qPZ6e&#10;r7jdbtj2huv1hn3dHCdZg2bkWHXBO1VbXPvW0KVj27dYR6qAhq0zaGgwWzNqrbg+P35QNqru5OrX&#10;vn39oYMVUU73Uc/lz77GCPhWV1h536JvH/r+Q2P80DVo+e3e95d12bpp2xWf/3zFfHfB/Zs7g9JY&#10;V1wutgnU9j2yngGEjKHta7/mpDrK4+SfYaydodf9i5MNQRnZ9gaZS8hO29yvsQnNDGbDsB6JjLfr&#10;ikr4KQ/8zvMM7R3zZAkkrbXQ0QMhARHDVAVu64q7yx32fRtQa0EH8fwRy0InDNvdZQ44KMAC0qZP&#10;FFsK7m/bGggezTc2m9dE0K6Y6oS2N8zzAkCxbmvULSmME4mdNrc+dey3Fcu8WF0Ir1FDGcpAOk+y&#10;sf5L8UQJKSZvu0N3rV70srcGdYgZEYmkV5NHF6ye6b3MS+CuKxSt77gsF7S2o/cJ27Z68cviNOlY&#10;ljtLphSbv1kmVE8oIGRMLZMXIG1ABbZ1c2iUbgGIQ8DLpvH4tyvpMA5MI4fNFEErqpjIJoZDcyoi&#10;uJVND7XvDm/jPSzcImYM9wiuMTg6dhgLDLMnO3E2vAGjAnQUTIdxvTDe4vUahpntblofjoYpkhPG&#10;j71FoWJ1w+NrBCzVicIydCRo3cMAcqsmPZTeyFj7wen1n+pHGt0pLh2BUT2ysGlo0ij1ojShwBQW&#10;FLKxRGbjacyWhZLgOjJvhME3FBqFAY1r8kCysWMgUcve+6w9BTaSYclxcWGOK2c0+6iNJYcgTsST&#10;BFmDw3d0YmjFBBEOPxkYBGkVmKuSgsA568De+TLokYIIQfdEeVWmYB6dNDqBNMJV/RjbwIkLbHAl&#10;btuYM67x7rS3+Y232ndU+AJo2pg4ONShnPi3IDCx6cjELRpjZlDLjo8KoI6/AC984B3MDlJQhest&#10;j4XBD5D233xlOUCa5qCywBOE/F1e/Bqtl1MbboZlOZCEnXrb3LTKJ0L0wMdG41wf4GXwktne4/u8&#10;ELKTp6fPslPsDXrnTSYw6YqnJ/jOuB0AxBVkdtBkGDOW5SSxppMySTIXh/bJK5wDE0sJFzXJxjBB&#10;fa3axtnY0AnHCYoiddA/dMrgn5z9bTyggyzkgUMwb/AJEp+kr8cnp+DV+HoM3pwjGlV5zQdxRsOu&#10;+5Igg4gVjDSZk+QrnV7lW0cY4yh7Nb3fx3fq9wg2I4Jc9gXnNTsfKeCgLOTnPRK+24P1cN1dLFg5&#10;ZjfTkJ+KZ5KMoG4JnGWuvRLOmm2/qqGzKmxz+IXM8r97nv+DmI0R4fB35ACbLsy8Ag8kihyCHud5&#10;zZtI1LkhnGlvUIdIpooO0jjvM/s3RILPr9kzsVqiAG+hzskjUspO6ssxIwMaZOge8fYMosWIVrl5&#10;5/PLkwJGhhJzHwor/Uadx58RIGP/Zdxndk5aFhxX+j2WbAShB33Gc2l2/Eec5NEhNeJe70tk/rue&#10;i9oTQeojnQ41LEQGXFJSnFzXkbGO06VjUMN2TJsTrv9731G0WGwpakSMTfTY1EgbTVzFACLTXZsO&#10;+4AB9dT3fsrApg5j0LrUMT6FF3gSvJQtwpMm3hv/+hAEL4N+tBmKE2IU7R1r5Uyv9DJAHM5jsOCY&#10;F9i67cT4TPYdgMNmGk90Wd/coT6Mo0Rm9mEOX7lC/8UJxB7r12jLe3wDgvJGBoU1TyKS/j4hwIhY&#10;fZHeNEhkzw7dIMn+ULGTO10ZvIUnqOjr/7plg3enH4O9oEx1uJoGt9N6Ry8spIhoh3AYujcPph/t&#10;MUqP4xT6pKZ2NAaZN0lJ12RPZBs9+YAK25wT+MZMXrXZ5oqflKVDKRhvpCSj6L/5ndTXJrdjR+kF&#10;fwJw31FcjpRod9cd4hndyzzb+u70fzqmaUHrhnvbb7E9H3QS8SBStYx+gWDvDYISSRetuQzpiqZt&#10;JCx5/4SFPf1kdNDL+9g8C7L3FvAnPIlkTbiNUpyGhENtHa03PDw84P3DI67Xm8mldPqBOixD2/WA&#10;CaG9Akj1hCnNPleewUxy+/6TTz7Bd777Ce6XBdPdG9Q6eZZ5hWqHNkH3Uzws1lmnimk23G1VRZns&#10;1Nq6buit4Cd/9il+9rPPHcqy4f7+goenJ0ip+A/+xr+Pf/ff+Wt48+YeewOe332FvVth2XcPn+H9&#10;4wPW7YbPPv8M16++whdffIFPP/scD4+PaK3jiy/foZaC223F/XJBKYLvf++7aNpwva74xWef4fHx&#10;ySE0bW53D0jtW3e7UQ8+AMRPoyhiXbdmMEX7tiE22z0RJvwUEUzLgrZbwF614e7uHnvraPt2hOt8&#10;sZo+dGUh7z+F6+Wbnv3zXn9R7f9l9/Mv68o6tWO7PmO7XlGmCfdv3mJeFtTim08JagoYNirhnXjS&#10;dNgFnsAQJ6HGnA4f5ZhUY99qQDdBGYSvscZ7ayiBa2+8W4v93t1eNzzqG4AePpl234hU20istUbg&#10;Fh6wL3UkhAmAeZpwW614pABYt4bJ7XSImkwqBiUyeUFPK75bPUBun02Ow95atyLI6wpuHFg/dkx1&#10;8WD3SG7rqlhXyzqfqmGCb+vqUC9G1+JarIigRtHTEnW91LP34SfUSinjBDA8pqQ21u7QR6vjmhvN&#10;C6ZSsDcrrFomC2QDwL7tkcW/7zuWZcHj4xPupjv0ZnBJqsDWrri/f2v6vu8otWCqBdtqAfGmBvdU&#10;KnC3zCZ3ikFkTm57tmYQWgpgUjWQcRqOYQwfLEEavSM/4bUdeDNpC3g8274eECVmMowmITTUe0xC&#10;FD+IdeUCEx78TDZEXkRk4AikyahWbE0OQ/acTWFXVv4vv611AQ0Ta5SLDKbgw63xDAR3fpwSoOES&#10;AbpE15G4kZyuWOQH8h6m5bCrnuiRg6ZjR5q9CCuPFLUGk1A66guFaoUFH9t4PQNn3EUP58+El4Gm&#10;DDodDHIAhM/RLolnxvBzVWAGV8Igd0eQBdPk4EQ7DRQQLyxC3hgQPMZn4osjLHgIGIC0hod1beNm&#10;FizXgH93Zso8Ze4s0Rg8z2kc9wYz+zQ/HBNx3PHUIEyHwQWJTuChkbgx5p9QGmNnjEbqMfvGf/b0&#10;nWDgtIm9IfdBCJdE21QHfT505bU8HJIcKOjumBQ/OUl4BYMOGvxvrREbs1BMeVYUYg1yt3nwIb+z&#10;KTnNHfno0GeEo1n4DJ3E5ISS/lHzzdvyvUAwmJODsQClk8ZSZPAqHNCTU9dTkDk2kyjbkuFAVjgL&#10;NeUXSpnYPXuNR3UZLB+OIdfDSzaWcPThc2ogsCP4nANZxnt9tOsEnsqU+ME3rYRSdcyTydcyHFLv&#10;K40OntwoKH5E3ZdxwHT4usrylEGjCLCwr75pVEZfjnQc82POqhzayXR/bU0Up6eozXkuViJFIisg&#10;B6O5xg7Ek/Er+SLekesdKAOeDCYcN1EiWzF6fA58vy7nxizB9T1DAsa5EYBMOoB8OcbjP1Uj0yBk&#10;GNtIug2Q5Ixxzojf5+91u0IgDiHl93vRwRyGppweVg4GvumBKnYCwQw/zyTB6JeSHDqeMSOQzwI7&#10;GDTocRP1G8eL1A8oYmP3sCYPxtB5ThKP44T5newg06UImZhHSxl2Xu8gBrnTCwVo/WUhSIGgOKYf&#10;aJA7dA1h2egYi9hxzvx+OhqQEeRkUDjsK5dTHQo5rG3FOF3I9gYnvkZD0kcw3nNcXiHYD3yCbDfk&#10;A4gpEEv+O1sLWTayry/XnOdUZkx5AaBD7vCyOx1HtivglRPEbS74KbSYd9uy8HtOh8hFYh8o7Ks+&#10;sn1M1nffYCpm4YvbgenKckUgwzENWevyOc3ECILz9KDPYTwzguC0t8d9ww7O8x/LKR8HOy7uWCex&#10;qSSp3wk6QygbfC0VGXtmJc0pN+jMQCFsTnvBA/b6bI9pfCcQaFGHqfTxVjE7SdMmhkjw2LCHfWBJ&#10;f7NdfnfkN+rIRDcRW7O+bripSlztnEgD0P52XaXxMTqaBRecUNycOtCbfQP8XnOse7JLGQzX3hwe&#10;oyM9fqDf0NH+/+RjmmgJ7j88F+NPjbooDTnA50LbZTpKYio+l/3GsBXKOL2UbHLrmwViaql+jJsZ&#10;scM+yXKjJF6FWDG2roppEUAtMNnbFgkspU6okwWFK0pkG5biGZFitse63Szzbr+hN+97B66rHTff&#10;tw3zfEFvG2ot6I2+uCckJblp8851KmHXTXUxDGgUxzw3OaaerGOJIT1sBiuo2PD8fMX1esX1ZtnL&#10;TAwRP1kYuqXtw4cEk8xqZKCjFK+F47TPwTp84BLgo4/e4uOPP8bdZcHl/i3mOnB1xXeJiwLoittt&#10;w/PzFR+9fWtzQygjl2PTVAEUPLx/gMiOmz6jVsumvN3+CL013N+9wSff/TU8rg3Xpw1ffvlz/OlP&#10;foaf/OTn+PmnP8Uf/uGPsN5uzutwbHfDEpdikAVFSvCCQvHVu6/w3e9aoc/LfMG+NNyuN6hY8J4y&#10;t1ebLYPIKeP0jIxCpW3bHA5GrBjrVMdacqIVGXbpvMzQfo9SELbudV3x9PiMfV0NQsrhKcKe8xOn&#10;lqlahvzDsNlKrXj78UeYpxmXywVfvX/A41fvXpnEky39K13JWHjR7q/a5i/7/n/T10nexWeGIf74&#10;1TvcbjdM84R5njD5icRCHVkGPC6QElhD1gpyfZ1s83Du6Q8E5YUbNPr/svdmTbIk2XnYd9w9IjNr&#10;uUtPd8+CAUwgYCIpAJLxTWbUmx5k+sM0PUqkkQRpkkEkjTIIIACBmBUz09u9VZWZEe5HD2eNqLrT&#10;DRCAABmi7XZV5RLhfvz42f07aFQFRlQbTA410KvyZ1cMcRBJI0itypagqcKgrJG0LdVOv0OhRYKn&#10;ZQxyf0sksjoGzZtKwuWEQ+mSNM6tTZ7dahP4JggMSu8dtVR5HgTyY10XTFq1bXSrteJyvTgMDGlv&#10;hFqFBq0JpMu6CpZ5VVhEgsJLZhvCTlxR1pOW7OqgMpz9q9pOBpkyTxMA4PHpEYd5xtpXnE4nXC5X&#10;0ellYFwY8zyhtSoNLudJYRSB8/mM29sbXJer9g+Q/T1NAgO8DokJCXR19wr3PoDDPAsUyvkCFPkO&#10;kZw66ovQv00z1rWjmfFpjV+GrqwohxywsEY4icEIEvCwYAHDswdyDHMB8QSH7RhDqke4RHMt3TyB&#10;hWf4bhbcEeB5CWoLFihDjSJAsQbFKC4wrEbSWJpuKA2MoojzNRBBXDfmWIzcbcBRNyCzB5rMsTI6&#10;iK8hQRs/tkES4GXDr7X77ErV/VczFHZYcyC4wgKlwKFXqIUR55fuOPvM1ghMRp4vphrTsESCBpXV&#10;qpRmXl0yP9b0U7GB/H5mOJAc06tFHVRWQ1fIK3hzQ6sAi1W2qIXM7GNi2uKjh2E4UlzJxpKrZuV4&#10;BaACyaBMAMeO9EQG5Hd1rUCIig4oX0Ymb0tjmetmN8CrSxBJkHjb1iBgFsh8UhZ66pcgWLuKZ8cr&#10;diWePt+hmIJeVUgBVZEDTdFURvh8XJYIgjsfWPKDN0dRjPfJB2wnC+BzHFjieYNQaNLPBhyQVfz4&#10;5c5FjMEpPJTndR9wYTlK59Xm4TDac2V7SJqilYS/iq1Tw/Fpn8MmqJSC1rFI22fYSgZHqANkdE6O&#10;Y1GeH+k9G0NJzpcrf90nRZ2Y3rsSmhxzlGD0TJU/ZP14VUZ0xUk2GWZT8wrMCIJtZwGl8/bIqS8Z&#10;s+5x3SM00nzZaSkvjbTOZshAnRSgFJXTLsOQqndIj3Z3OeUDeADA5KtyQDA7x+8SpEGChBieoRD5&#10;Gbzpxo9f1pzLApQcxz8ZkVTZBA4QfMOS5ZZfQx8Q9sEGuTqzJ0gYnCBtAAzBa/dKbg3+lGKJZkaW&#10;Q0RSyWe6zaZlza4IRauuVFdZgNkdUjvdoHLPhJReWZcU5W9Q5iUxVo03bV1L+qYYs7rGEOPXemLY&#10;60wafHMD0gI9UV0tVdkhAwxTtpaCzhqQ1SqHuEeiFfL+3yW/0zol380DMCLdhNkJUMxS0+FOiJAS&#10;TOhuSxm2bU/0JTS7vz+0OG+w8lxNOnEMKR7whqHABo6INGhg0Azw+0TA1SAK5Lsqs6kI/eFqy3nA&#10;XZTBzpO27oDIXiDoVLUC38oYkAPnXqnPwXOmAxP9h+lSFSVSDDg8uGGNMgnSSJqdb3VshVCzfeE4&#10;4xHytnWQhOoAo0EVEUyfyxOsF4yTBIZxD3doRBYXErgc1r0HSuNSQenJLQQWtOm+YFJ488umgd/K&#10;pveTrsp6bhMUlC4qZo+IHGGxqdkKV0J+oJCeamKVEeK4WXMzYpZE84jEg9Bem66pfVVqJNcozwka&#10;2BOPRnQJEVgrsEIW7+WP1ikReyE7qx61JoVErsVgp1IyVmjm/dSkAyhSFZaXVdYkaEo6FzB5b4xB&#10;2+Anac8Vc9b3CXZmKb8uem8TFVQEF9qhwApQLGCax0CS3OUKWBGRFy3A9kZO6Or3hi2u0B+GCc/s&#10;m5xhiZqigU6VdbaX9TNWoCknE0iKgChsXmapqDV1bH6FfI01YRgBePbkx1BnroSsSI3T13XI/qLU&#10;J4KNR61IA1744pT3fQ/3bS15CeXfsbN3vL+KaTB9brhvIUc9oEuk+pnkrJGZPoD3Xwpx2nzs4m8Z&#10;b8NlttkfrOMZYAythpvnhnlqeHo6e9J/MOOgONijd1AruL25dRtylI7egVoHzhfGBKksZKwYY/Kg&#10;T6kNhRm1NrTeMFbCGFcI5OhALTMI3YMqVBi9L3o8/ZqSoyvM6BrMinXtqhFWoFVKkUbWqiOsv4IH&#10;ZAphGVHNaHGBoQnkh8dHPDw84HJdwX2FeXCjW6GI6SPRbX6KgyhsS9v7Cm1g+klOuLDuS05Ja9nf&#10;pU4oteD29k4a6rWG+9Ok62cfZcXlB7gMrKs03jtfzjidZnTu6JcVlSaRY03s4Nu7owT6OxxvfPDA&#10;j378U/wf/+73wIUxlwN+/NOf4D/+we/js198haeHBxA6VjF+QUMCxVbBOnhgIrN3Rc50lkKaX3zx&#10;OQYR3rx6heNpwv3re/zsZz/D559/Lnsuu6hQW2Ow95VY++pY/m2WoFqZDxLYX7queQT/Silo04Q2&#10;Ncyt4fHhCYfDETc3JxAKPpoqPv/8C3z++RegUrEuBaOvaIozXQqwXFfvP0W1oJUZY1wx3dzg40++&#10;hY/evsabt6/x+u4NfvjjH+Pn//4/oM1HrNcz4npuk3/42hiJu/do9zt/zWv5Xi9d9A0/803u9Td1&#10;vTQO3vy+Xp6wXghnAMebW+01oAVKRXrF1RI996RhoyTsuGuzbh6q1OI0b6BGmH5XWW/2LamOV8z+&#10;tfcoOmKxiVoRuCHrldX7EPgPELhXEAZKaSCOosKqjRfBZgcQ8kmv0hqAVfovNmmOaU0jl1Uwu20/&#10;jDE0qD15EHztq4zB/KzshxSLe7Jiikv/h75Ig85pnqWppjYInaameOUzLternP4ZK0qRivKpTaAq&#10;9k3X0zK1VFAVGq/LiskahjIJXEtrGpiXhPSAxix4oE2WEBxuTxGAp6ez9wzq64LaDhjc8XQ+Y56O&#10;6H1oQrZgmhqezhfc3d2hd7GdrsuK25uDBLTXKw7aG2GMInKJFrRJ+hxc1N+1xG5nabQtxkkB1hWM&#10;jubOtPhrsCZB/hMWsGFXYBa4ydl5cSxkYeSe1X83R04ucwbsV6toIM0uSkY0PhuZ+k3QQ74ZEBys&#10;h7vtPQKsEt2exXpLY1xQ+DFxW/Yx+WizPPMxqKG6AxpWMy/NmJ7JzL24oPwxHw/7gM1hZ6QguN9r&#10;O54PCUU3Ptxg5Wcf3wYEt/cjwE9mbya0l/f6nH11BQ9t+qSQJHDjnGMtzIk3Y4VT8N//7WalzrQE&#10;fTnwmOw/NpPWvpiTLWRlugBDmxeIKZULIy2jZy9Qmtcvu4I0W2fMg7hsFYvY0EAcKbE84tmZ7unO&#10;bPh6Smd9S8YYzB37Nu6wCRJ7E6YYX1QmBh2cbv5a3s+kBqprBt8v/AG+fEndW4iC2VZO50p5DDEm&#10;sjf1pwWs9/fec8JL49iwsvGhvm6B6Pyac9UuyFmIFGNsbMdhDhtC9sR722czMt2SBM2BIj8+yhEc&#10;0mSA7sDtdxmwRn6AOXtw59KD88jVh/Agg2WvWfcIpacA4oBIENb4Es7rrPcJnZCCQRzV0LE3yP9Z&#10;gHpDZwsoKQ3Z6JZkqPg8WuE3hjsBzEMz3+qEEfRkB2/ub1WSqlA8eWok9QC2aGJZz6rzp8xrFniI&#10;ZBsQgV3TT/6n0tuamFjjPJOJG3aj4Alz4qGyT0Mkfj9rVBmjD+4UPsh8E8GsnOgLHtbGiC63TAxU&#10;l0muySnxiMOFUaBVuax2ieVjMq4syPo9Pk9pLUy/bVQUx538NVsrNYRzNepGVm0Ine0UkvkRwRpd&#10;I7FPngPA6ZTF8ESW6Xb4vAjOJ1lqKH9b9aWoLWuIGOM1yCuriibSfc3KH4P3KDXyvCRX88idkzzg&#10;z3paRZ44FNuPFIJm7G0T3YumT/zwf4KzcfsRBFixAQfpt3XF8KDVB9SJXxH8T68leRPrGoredA3p&#10;2yZ7WB4szpk1Y9w+DYA2dTabBpEIElkaei1XfMv95aneLEzvYXKiFmmiZ81on9seHyaG2XzxSatg&#10;/eWX6yiO5FxOug1mVJMCRJs1NVkZtNlRywPjmQ4x3pcShkE9IE4Z6hozwmb8wLVZ+2e3fknLQmPk&#10;AZswGNp8SisO91P04HPeZC9fuTGu3IKfGSB7WrhUyHaYip7NBPb8keywSFDKXltz4YP+lrdIdrmy&#10;iAhfafMgf23Po2xNE12+6TeS/SPLKkUPUJ2/kQDua8JteKG5ZGZs3zqxsiTfqfbtmHdX5qWdH0gg&#10;ULVAuT1wu6dzEHx/miLoK8E8U1VENr/M6UpLswE0SDRrZd00z7hcLhKwYIEWIUjwQhpCMpZ1gUHz&#10;DIbgbPeKlSUZJomlgUINgxitNWnIyYITK/tKKhCNENbMztZyXRilDB+3n4AYqhv0ZGfQNxJUNr/N&#10;3jX7kMh1Su/dqyB7Hxi947pc8fT0iPP5ojZjXrOkP/+SlxTg8KZwIl9EcHpRkVNPtVZMUws57jas&#10;yj0GHh/PKKXi5uaEQk9+6qkPSygVtEJAkU51hQpqbR7M+cEPfoSf/fnPwQN4eP+A8/WMWib0ZUUp&#10;WogIgAuhcI3no4BR4kQVQTGbC66d8fDwHlNr+OjwBvd396il4npd8fDwiFYJa19TM2JI0hTip03U&#10;VIcp7jzgJ37QQpeCoEV1xU90XFcZ6+PljNIq7m9uMbWG25sTeAwsY8W66mnRwejrwNDmrMfTCYfT&#10;AbUy7u/e4lvfeo2PP/oYn3z7Y3zrWx/h9duP8O6LL/Cf/uSP0NfVEyS7lbYVzaubXjd++mVa85vy&#10;2oc+t7/3N7nfTmH8nblkbufH9wAIbT7geDzgdGoS3GTB3V41HlNI7KLN2j1r8CWycyhvcpYxydZy&#10;ahFFHNAS6yzB5cJxKndZrpjqhM4reOlobZIih67QR0Nk5vVyjRPJprcJuF6uaK0JrvXCIJIA89A5&#10;gll1sDxvPhxwvVxwOBw38nTV4LkFta1oc7AE6y14L8HtkJnruuJwmLGuAzxWtGnCsq4K/WKxAHjM&#10;gIfKIWiD+6z39fPmZxiMVefQ6bl4wU79ERFqCxz2eW64nK+Y2gFUJOjdqGCaZiwaXC/afPdy6Zjn&#10;GZ9//pnImalhalVO/uh8rehBoMAItU24XlfXl7USuISdPc+zFPMQsCySxG3ZoFEXwANmrlxIAydJ&#10;mVvwWzU3LADlKtICYF5RTv6PiRVTTmtkzXhjwLI8ZmCMYd3bVfGaTuLh2UDoMGWIJY5L23tR/rGR&#10;LzIHClnCSgUKJ8BFjRkq9jm3EDfmVjwH2bi2yjB/stDLP55+t8Ce38dIQ/58io+muWilkq5F2dwB&#10;6LpRwFZRsR1zfr7TJv20oKwMPSqS/Jnpp8gi9pekukzmzKTB6p2LS4lORmNfA46TCnne4tuzG8hD&#10;nVUpq7U7JbolJ3VD92TYm3CUaqfiiYdSk6G7WcutkQvsqwuzcW5BS8CTNMkR9uGib29g+0vMWURI&#10;wVcAEbSWYNkoVnOcnCdzIpAqQm2v50C4Vlx48IqDZlYBQASFVErBvqF7zRaQdrycZMKGRingmufi&#10;/mXaNxbP8XUgPK+wAiIo5yOHr99LpsPe5Nn8/oIiDf7fpAV8La1i1gKTA3nCxttbOWE7wNaLEVWb&#10;RAQUOfXicA3O3gKQI8cNAyrFAllk62U0BDZ7CIDjiAFwR8b2sQeioRWAlJg6B20YW7lgM1WjY9Pw&#10;zPZJEuKFQqGbnJH9RMFzSot9UDlXhcVzYyCrvZUAACAASURBVM0BCIyQvja4SMO3xBNZb8ValpD5&#10;KhNc7xmjjdhflUJ/Zhx3u8XznRvBNtlTiXZEHnSxlC+r7iU7UmU3prhXDir5Z5Eqt1MgZZMIdjqo&#10;7Ns5lK7HdfktCIrBbkgBWrUoUkYdsDS/IKXwbfFaTzhvGq3ISG12ReIqgvCiro8Zns+r7/WeJrud&#10;ZiYL4fOxnZgDULmR2k7CwCJFwaex/0cKdLlsTs2WKQ0m7022ASkts9wY7E+GBZeV/UTGWDWk3pCK&#10;QTQVUBG8Qxpyqo7YgqoyDi6mNxG84hjyPjpICE05skbFn8BjmH5MFwNIyUC3MROPCp0jCMAbvfHy&#10;leX85nXOa0lBC+WPsvlCNAeP18nH6K8z0F2vKZ+5TArOZWavlAVUjkZmyZ+5qdaFTEKSXSWCCCDf&#10;O0SIyn63YX4Zcdh/mqxnlcNAJDhsPGybUz8czeSNZ9KxX5Up7NwAl8UABeb6C5dV0GYs/20TzF+2&#10;6jbnkNcFFtRXnRtvP6OQBR/t/Zhjlvnby4LgNi4/EFkVVsCTMvL9kezil2hAxrBeGUmhixPfEr98&#10;i8A7lzc9QVlUcimut1nWkcjKUty1retUAA5p5PqnSC8hq2Y2Lt/6HFt9YkMOETuc98SG71phLicv&#10;SGnhkp+AbcTUgmdCoDG6V+9uJlPCDh1MIviYFS1lb3c94wzsuYWhcj+f0EWcgLJ/8icJjZTts29g&#10;M3nmD7gtYzo5B/hZZI3yM5EFJNhlhB2Pv1ylWZg484R1Eezb0hr6YIzrInt0MHis6APoq8CBEAGt&#10;VDDLKdqBIli5egqmoKCVijEReOmoTYMe65Dj9LV4QGUdHZbbJUICQHUhv7EzbB8kba500GpvNv9D&#10;nsk8JPA/Tbhernh6fMLlesHo8nohqcbvazeEnBcu819DNsqPD8lS1uP56fNJR9g1tYZ5mjDXCVOp&#10;mFvD4TgLTngxuS22L0Eqp2s7YO0dj09nWOJiXaUiwKSn2GzsOmGeJxyPB2nytgw89bMkAPqQ0yM8&#10;JCDP0MS1BH8IVZOU7KfLPc8E8Zlrqah1Qu8r3r17JzqICK/u7/Er3/se/uwHP5SK0VKhJgaG6UM1&#10;h4nlNF6rVYtxLUEKUJPGdO7Duy2m9puOfVlXjLFi7QsOx4Y3b1/j1et7PD6epdJ1XdEHC/QMBlqd&#10;cDodcf/qDq9f3+PTT76Dt2/v8ebtG9zc3KBOM6jO+NM/+RP86Z/+mds63+zabdqvvb7JZ77p8/4m&#10;vve34RKhsF7PeH+94OH9exyPJxxPByyk1dh6OmZdFwk86/fMNxXzlF1/cOYx0/XuF5ivxe6bMaIB&#10;u8vudIqbB4AGgevgBjvVyas1eFzBK9CmhsvloracJrJEGIqMUlu61qKnkCuWdRGscBbrpdSCvkqw&#10;XeSg9NW5XpfklyWIQ9VPdqp5cQgj0fxSSV9w1epqKlUhjVaUVhxfnHlgahP62j3yVFt1e9Cq8g+z&#10;NK+sZCdc2aG35GJt1lndN1iWBSDC4XDA5SLY6KHrC9b1Iv0puvZOqE31m9i76yqY4dM0ye9deupN&#10;84yhUEyDF4XAKhi8Yq6SGJNEqnhQk5+WFb13uV5RG+F0PGAMQrMiIWWvMFoGaaa2uDNoxxWM+QAV&#10;2AMAD82Eu/oPR5pl0vG7SFAPNKvwFsILzo0YCWF8WWM0k7zOtGymjSqRAjAMy1oEPzHLuUHYRvJw&#10;q3yTo4IjXuX4YcEPglcw5EDSM9PfgzTwdyLIa0EjTgbVzhDzP9XAdmMUaQNvPhh0oHTv3T1ZPWnh&#10;7/jdJuHVx7ylhtPKb8n+h/1mDcTYq8406M3CHhUd4IIxCEAHilX/A2ayDze0t/My+u0dSueFnaXp&#10;zZOsAY45QfkG+kbmg6Jdcc0hYQNONSfXmiTBeGBrVNkbZvwXwu6ZkWksmwZwMT7J8ulRPbKK8L2S&#10;zXNhnwtYoIHEnxgbXoiAkimLcGihr1km0Y4elpLG586v8rIqos2pW2ydWc4j3QUE0xeARFPb7wRz&#10;RNjp79PR8YbD+IE9RFknBr/6o3fU3HHI5lKIaKl8hAXXtp8P/EelbfKEHHNrNwpOf3mTtbTvjc/s&#10;tIvAUclaEan8VUVve1jggSI5EGwYa210NDllyREAUc3MEYYz+WWOqWxz2syfidDqBLAchypkSR7A&#10;ICr8JE1yRGy/9d5DrpFku1WlSzUqhXzyak3f/7kxIocsS9qhFqsMZ9/PNjuXqbYCJnco1gNAVLXp&#10;Rjf6GoZiLYJLPnoHl20gxQKPlEtyNvRj3beA9dOQBi5xBDtsjjS/dJ/BQ6rrNfht6zhGiaP3psg8&#10;4JgC9kTpb9O/irmpwbihJwK2Va02T9W8BHf+jP02CQJ9zemr07BGZyXYIJ2C2us141zy+9peTykM&#10;55dYR3Ze8bE79E58JoLhca7Dm0wjyR8AcpRaAgLehFI2q0h1VpgPok1PCaW2Jvf2+ilkA9sczJnn&#10;AU5JgG0lP8CUTopAdetgFBohzDjpMMuvqv7NlcC2J5P1IjyBqKoxzsqXSY9IJmR6iZNsOtVOYg2Y&#10;btL5lO1dM699uDqanBddqxIS5JrSaGTFJWMS9KgQ7H7EHgSqlnQIvvM+NxxjCx4iQYAxx9/ooWM3&#10;ikl1XMxDRGxO8jEGBEZkU9WUPr+hQF5Xzvot9jgrTxrmtX8x6SmJnwjP1Fp8D7nsZPEJBkjGW+AJ&#10;2Yh8hZzzxBm2Cbu9ffOSzZNfe8G8ffYZh2N84XN+b51/6JA9MZOcQCr+MMU/QidL9ZPN27695c0w&#10;x4wfVKsOqa7PhT2xAWLMud8BYMlQhXtkgMpI0BTJrkg/DcfbgwC5WbTBobhTY+kFhmC+F5SismqE&#10;XeY2OkGgThSuJOsPCyr6z7yePj7R9ZbwKepUiIPLHiC1tbaHEkiSEwrfaI017Z72vJeD4JlSvnBi&#10;e6oPszl2j5eKLmjDr2N3L/+p9ovLHb3JECwaFevD7cqi8qobxJpOSmC1pAL5er0qbQRnlYiwrCum&#10;eZIKXjEmvC+QBRTO5ye0VkBoQiWSZ69dj7JzkSpIFqzXPuCV6W1qWK+Cty1BHoVCxVDeGIoRrvxK&#10;SrNEavETc48PhF3HUDx0sYXWvoJ54Hq94HK5Ch74+RJ4wKbCbI3NLtov9+56rju2vLBd1y3kgSVx&#10;apVERa0VtVRM8xSBcIUONJltWPBNA8NPi8IREGmvKgb3iMGYj15qxTTNuLk9YT6cgC7r218xrtcr&#10;+nXB5XrGdRXohur7G+AqwSEACjfIiCMLss+kOTCDWPTQ5XLBF198gXmacHt3wieffIwf//inon+q&#10;nTpT+BfFZRtqIy2QYhkGUFuRikwqWAth1kB5VxlUiXB3d4fjYcY8H3Fzc8TxdMDpeEJrhGmawSxQ&#10;CkSEx8cnHA4zTqdbHI8N93ev8OruBu14xOFwwGG+wfHYME1H1KliEOEH//kH+Jf/8t/i4at3v4Qf&#10;XlAS/0VX0qnPpPA3vV6QS38j3/2bvMIyARg8Op4eH/D09IhpnjEpxvPUip8gsI/b6QqfJ0EhVUQW&#10;lrJtmul7mc2Wk8QfVA/xYIw+cF7PblfW2nB7c4fz5QxGx+iyd+1EA6sc7usKVhiPZe3+3KFNnPva&#10;sYJxPBykBwJF8NqgaEmL16B2d20NU2tgAOv5jNPNSWBOavU+BjbOUrS5ZmuCL14rBBlVfVKFIWGs&#10;erpEmlZWrbIvtUhSdZoAllMuVny0DoHAssB8qSK7rOCjr6vLuFKqx7ysYXIpRXscLGhNoFkIFfM8&#10;4XK+4O7uBtfLVeGx9LQKRFdMTbDkl2UBlSK46b1jmiYs1yuoEE6nE54uV/DoOBwm9LFg1R4Wwi6S&#10;ODPc9FVx0fvoqDjifF4FhiYqYdTAIXYMUWE6ydAKwfVYsyt0+bx0kiaHOmatvCukGRWtKnfdxAQq&#10;ZnCVtGXdtXP7mYcpWWVwN9Ot2mCLSyk4mdokzaqbwOpEZHxoU1Bigkalbjgrct/U1M0Cq+Z2OuxG&#10;cnIAzcSqQ6MvRgADQDpev61e89H5pu1djooUkuNXjuNuc5Zf1CCEP2jYmMxIGIGBGI5SOIxuljM7&#10;7hyn+4ljEckLyUoN55tSivCJ4enas2WRMBSzW5zYyM7I88UAK2oYSdYqRhVGNcx1kNuS0YJAVCFJ&#10;FI5TBOqcsDpsYrjrmhWGdGSvgqcMdQozjvIwPoXTO6sYwQ20fUJRgWLODg/viC7fZSRya9Baj5IZ&#10;FFFhFK7pKL1wvFVZkDEOIHOxY/oIcjsXWUOq+IpW+jAGScXPql3BvTu3VugYbqVVW9msrULO1iBY&#10;V/ZR8GDUnbFia/V0BCjzr4Um4ims9yLfl6SfB2/53pVBChps7s8MqrkSOSBqxNnS8ZKpY1vXqPYb&#10;Y8iR96J8baRkXxDnez/+z4L6YESqWtVjVRF2ksHG5KcVdH6D2R0gSUiIQ7TqdxpLaMlwqCux4qTC&#10;MRZtDw9S/mHjQ5NbKWDMKZCs+4XZkkMM5lXWWL9f9f5EWu+pgQ8/Rg8L+iqdoUE0smQTK968CEcC&#10;YVBgZkKD8BJQlzuK027QO8YHmhxgxupHS2PPmqNse1oaBRFIjRA7om5BisHs8nlbDaRyebBjgcqY&#10;IohetKO3bfJtAFf1UxXEXp3cptkb2MhIfmzaqndkG2gVDqWAuM7P6G348sh70ysb05H9xLuWNbf1&#10;LDwcj5OK1WsHLaoeVZSxww0PUlntNgWzBn+VIyjHWlkTpBoYJkkcsdkNRn+GOuAyDxdjqFrNZHKD&#10;vZeIYGmzf18ep+MiC7bHfCQomAxysGAg6zNdfxcxIKPyF17JDA1MAD30HPtTzErRYPQuwckmU+3p&#10;5hjYQsll1ZCWhLH95fZCCQPb0wDF1lKmMqigcEDlECV+YlvnaLwbkjn0n67m7khkJHlFa9vn5H8F&#10;xXB5drSXMQw9JSYYf/FtPzFod7aNQvBmR0A4+N5QE84Y/n2CnDqxUY4KNO15oRvA9bUn6S2goLxE&#10;aTwW8Komd8dQfrDAnc50WBW4/vOGTjY42gR1rIm3SWlsnkm+/sJXUlBg8DYkAwHsMyo8VCXr12Qc&#10;g7Tq2YNRRXWJan2ypEPxU31ERYPiui+I9Ai+/iP5aUk2UtkszxWZYtVRNjvRB0L3aNdAqb8JobTY&#10;++IDkydfiFllCDxIbfZ93C0zEVyHkK6pVeYOFl09Uq8H+67ZnrZ2m0CZ1QOxBnvB8XllODUtfa5+&#10;LNnprcFXzrsuXbaZzMbvHZsTSmNIuZEFBGy6IwLI+V4FRfsbwPmkAmAaGNpjpED8PwyDqdD72r7T&#10;gLidmCCFkwAimTZ0LMTQJogFgNBY7HTVPwwNPBOqHG9TOPOhtjpgKb8IbqtNwV3GW6v4F1iB0fUU&#10;mO4kLkmmGdkyrkwwSCnV94ElWGWMKeVI/nGXfVWDAa5jijXtXr1gTCAYm8gorI6LbbqFXM+pXjBf&#10;tUhVPAyLHlB9UiRAiYHe2ZswgoG1S1GYJa4u1yuIBI6gDKmm62NItfdYBTqFV4xR0RqwrhbMWSTA&#10;wsDaGct1RWtVqgzXjlLFX7LeTKQG1RhI6xy+K5gg/RSlyRmz4o8TYVmiQeqyrAqH0fHwdMa6LBij&#10;Y5qbjk2LQmC2prI3FYxVAtVD4TRIN+DzALgto9lpIUutaIS9OEkqD0sBSmsoJEHq6TDjOJ/QGfjW&#10;R6/wZz+ouF4Z09ywLFK5OM2TVN+PgXk+YHm64tpNX5mdZBaS+otFAu2tNqxLxzxZMGyglYLj3S0A&#10;4LIseP/+Ady70kiDMWRSsrhfbwFxS2i5KQlgdMb5fEFrDQ/vH3Bz8xE+/fQTfPbFl7g8PaIwYVF/&#10;i6rca+1d+oJ1sdUFI5w1OD2jQCAWbo5H3Nzc4O7+Dq9fv8Kru1u8fvMKr+5fuYwtpaArzrBII8LU&#10;tPdYLZimijbfYJonzPOEWgsaNdSpgNGBMuFAEy488NmXX+Hf/d6/x3/+f/4UpdQ4TfKNrrS5v/ba&#10;S+sP/f4Xub7Jc1+6zOj5u3I9l71gYLlcsFwuOD81nO5ucTrNmJqcnBD7oQRUIPQ4igpkSyCGLIjC&#10;A2vGThrHlLiVxCUEfkXiWqUIjNTletEELFCr6g29d6sVy3URf6CJbmlNGloOJoUWWtAmgU9alkV6&#10;mFlBaq1YVi0yEEcHzHD5vbL0HhJoE5G3tRCGQqXkE0LMLD0StI9MX0Ufyr2kir1U7Zc05ETW6Nqo&#10;lhlTE9+GSAL382HCsiy4u73BunRwhciNwYKznfw8srmhYoU0JQUzaquQIqwOcv+XUKlguS6gwjg/&#10;XTC1SU/XKfwXVVyvV8wal6tFm5aqnc5DEro295PKVe4dFRWFGedl0Yr4SWxaTaTUMmHwgmk+4PHx&#10;AfM04/7uDs3wucQYTYajGpNMcdaINWiRjTuzKeP7ZmRooEZqRPSmEGdLjWP5nHawL1ZfGE4XYEEr&#10;NVoRzlbUsoWDZsa2HOiMYLcZFGliaZ6kVcrA/liefT4CgUOVFsWzPJDkRICNIgzhXGkmn3XcTXz4&#10;cpNNieyVvEYfp6F9Ooldvfm20hFubDJ4g88nzkDyCTf3NlKYgS8MnopfxOixDxNhNaMfVt23SRWk&#10;0VrFqNETABcNVAOxJuGcG5sONbitOoL16JYZzu5KWmCKAXJDJxw95i6OG1mFOswv9u/ZHP1X3QMx&#10;i8wH8V0hh94jlxCm98MwC+WbXS6rrpdPbBUrqfwPDFKoo21GXUWsMrwa1rqV7y9Ov1gywzFxY0R5&#10;BBJosXl7kmhs5mhHHGPQxmdxvw8ZqCZzNm87f/KGD9neoue0+sCtk+yw4QWnbmdKm7n7PkkyxeTS&#10;9gj+bm5ZBnHQlGy/2t5mbaTIlPBIyb9nz2fnU07yKox5QCtCdVLuRJYwGDyg9ZJU8j/TCQl9PeNx&#10;B78/X0dZl4HBV1h1W0l6QRzNlGji2Dc5cOYfMPFsLyjuLKk8sKqUHASXsYU8CG2T5J6VIkP+YOdr&#10;+YYF9snXooj8YAZTT3t8I1l1zB/mR7axgVJw/JfxL8PWIWikmlb5gDmCynlMNvadZoA51kavXLWa&#10;PqHTYLUHaCvzNkoofy+pyESdNKAY5eAX7qHv+X6x/6SKuPCQPhSkSSsz0jYUE51nnALA0UA8QKLC&#10;ZJBpcB2zMqXIVk93ATAaCx2kQeSAArfFXIngjQmTbhb9lPh6L/sRuob0+Lscl24Yazh2FqiVJLIa&#10;naU6zeGBarGPHBpBA4cShFOC7EwmW1QbZsiQWNOXrv3LEYDScbCdXLB76FjSURt+du8toxX/Lfg8&#10;8+zWIUqyBGkVbZE/eNnEhT8ISedyEhdGD8BtYjh9bX+bbgh5lH8GLWJsthc5zcweOUzXuoh8WYda&#10;kKik+1vzVZOGgueLrXz1xELIggjq5zn9EvIRXpBlLwoKZNx/l9Mv3dv0nim19Kznj3/hRZWZvFnA&#10;r7k2vOlCwa/Caq0Wzzg4Hq/J95fuGUZLHh77mtgcbN88m6TZE0nWb0s2XnpsbIoc4N9fEsAkX8MP&#10;ksro6ZbGCLkCCpuqODEApkgWKS0KNxQUVBAqAT3Nldmg4oYGSsU3zFas2bZGJnm20CIHrp1Kmzmx&#10;yyHbb4DYTmarCPJKteHq3tzaWsIarAlILQ/hlAwiK44Re8qa7PIg92VNFTl9lEdMtvd1BdUqAXFN&#10;LF0XgQ9hSKWeBUEOhwMu53PyqRluU+tc+ypNxIgUeqU2hSNoIAZqteZkUtwzHybBXLaiI7Zj/8OD&#10;7vkaI2SUFSI4FJSuqyTkB5ZFjsNfrgt671iWK85PZ2nYq0EfQrJjky+Q+eDZ5VCXJmN2e+4byQHz&#10;YQpGX3A4zjgeZxzmGYMHbo4n3N3f43A8gKhgHVcJ2swVIMFTb63hcJgxuOPx8bLz5c22VBk4CDwW&#10;oSsRnh4fcThKgHmaJ6/yv7u5xd3tLa7nC67LgmVZ8P79e4EO8Gbkxe8b7keaM0kBxrKsePfuPQoV&#10;vDrf4ub2Hh9/6yP89CcLio6VWJLWIHhgvgN4dX+Pb338EX7le9/Ft7/9iVRwH484HY9obUJrE25v&#10;7wUGonfMrWGeDz6oUsVfrbWgtKqFcUC/XlFbwXGeZDeWitaKfk+w1KmK/OvXgX5Z8Oc/+Qn+13/+&#10;z90m+otdf9HP/3Xf52/r8/46rpjDWBc8fPElHt81HA5HlEo4HWfUVpKNUl0ePPOPYbrO7AXzjWy/&#10;JdiNwZIEx8BYAeYFa68oVDBPDZfrWQLGyqu9d8Gk1qKJZVkwH2YZ9xB4D4cP7FGABkgSildJIGF0&#10;jEFasbygckBhyXjFyl2WFaOKuVerwqcMsaGl2loC+uuyolQpbLtcLmi1af8tqTQqChPSedXGnTVU&#10;surXVX2LZVlwvSwCRbJqQXLvOMwzrppULYMx16oNOSe0WrXQTAPzugrSJ4TAvILBXplOhcBdbJvH&#10;x0eHgJKGmfLtrpXgU2u4Xq+ajCDMTRrz1iLP5D4EyqVIwQaYcTkvOJ4OML1eUHCYZ7fFr8tVmmW6&#10;K+FMZD6ZOU6mcOTNTaXSxmi2ryiTaQifzWMweBQnjBCdqKCqB8H+fIZlSDZbJD02mD3GZtXr9to2&#10;4JucDq/CUgdQq4HNOc3mswtR20hR12ZPVzJk49eCn8kgpa1RvjGeXpjkhpYsxqV3id8ozyCr41Mm&#10;3Fofxn4+9rsaXRsCQwMdfmOO6gqW9zQkL2bv2NJpqDEotR/AwlIN5PxGxlcekkhrHRW8Fvje8wER&#10;gbxDvPwDWXU1axasItZcNoXBEsgwZCMONYjKNr6xqUyUTJrNj3QKIVSlOntjkufRbl7PBrPDD9lL&#10;2ddhzdozA5yTSfG+CXcOBoDdQobqHw4nwR1APLs2BoMyVtiLEQCNKem97aVn9wyFY6MkUFJK8pFN&#10;9W1+PHhz301Fjwkq3jp2FuBxnjd54heprLFk1fMrr5j5bmxfzSTSgUaQIL5vQVNLArkBj1hG/z6n&#10;kx42eZNvmtHdUzUnUAZYq/VN0tFmLD3fG+K02IANW3jLXE64DTHiHXUSnfbG11aNjs1amrNdK7Th&#10;RgdQN3shP0Mqie2YtY6FRCeQ+dJZnsOkhs7bgrj59mxwLkkmmFHkdFMZykbD4TeIoLp9MssHS0TA&#10;HRkhFG+CGZupGu8rzYiwPSrsY6XksG8ERJqc8hnFO0SGMZ0+i5BZ8RiT6Wlf2Vx9W9nEEsKw6Y0k&#10;Y+RWI9Z1g0is/FTsiH/QLmyH4Ty11ZWA8xbsNI0FrwGpACZYZbY1zYm1gzHrZm9bItGVJEGhUEyX&#10;2/3hQT84nn7YCQNq0NkYOU5XGK4+6fzklt1pLytqJ4tMRgLdNGwS6KWK4Tf6gH8wqOu6iH2PCccL&#10;pDwLDBwBZHAXRhAirazj6BGArIljn4uOIRREJWeulN7nwewZz1SLkBKDQwbzBm+KktwLWQfAZY0H&#10;ppX3cuAW+ncEt6RXilfDI163cW4SgZzgXWyP2X11r20rTLcJDBtuYDtbYkVxYxGwG0DoswiexvfY&#10;6Sr8JCxhMjjpTg5es2IL6B4tKBuoFh2BzLwEJjEAP12UE3L596KnQSxpV0CxP3zuKZCbvru9KP1D&#10;+hlrY6cjWWUXVFzvb7dNJrz0rN1z9Z45aJyrx/La5K8F/+yfQe5/WC8VhwJLsmsz9Y3MlWE4/IdW&#10;iO/JQoAGP0VAs1Xg6p4IPfFNrqyb9nssbHKpSNZP9mTPpH0t9rF1IDL5qbNTXpCGz0k+G28p31ZU&#10;leH6zJyYY8aiQa0+IiBqzXsZFigPGwiAQw0mEZWoE/s7r3vxYHXWsXLPsuMzZqvQJpmw9dtR+50h&#10;/DBGgRT0SBW0XQ57bjpFfw7eYdlyfK73gcJa/a3+7Hw4oJZo2NZHR2sV67r49whAX9ZEez3JRAMd&#10;Uok/qKL3FaXAm2Sywt2UShhdjpOXWsVu7VKl3LVKsevJBPf1ktNudLagSEeX4LbCHvSx4tpX9N7x&#10;+PCA63XB2lepIKQagXC9h5kqeReH30vwen9bv0JbP87ZIHif9L2wkUI2mD6vteJ0e8TxOON4PGBq&#10;Emw61oqP3r7Fd7/7HTy8f8DT+QHrOtAH43w++94egx3/VjDcQ3NkKVFLxegrFl3DUiquy4L3JAGw&#10;m9MN7u/vFMqy4HS6Qa1XHA8CF/LFl19gXUtA7Ljdsl0Xk0W1NhBJVfjT409xc3PC4XSHjz76CJ9/&#10;9hnWy8XlIpl9A8J8mPHpJ5/gH/+jf4jf/I1fx5s3b3H/6k6aiTbFNl9XWG8q0j1Wa8HhcHTZVUrB&#10;2ln3iem6ikq3triYp+ryb4yBZWW06Yh1vaJgoEwTrl99hX/2z/4XAIIz/yyA8Fd6fZ2u+at8xl/n&#10;PP6/vrIOyheD+4Lz4wKAcL0ecTzNoAJthlglGbNGUeXggLXjIoJna1lAdXnRZBGj1eaahKihtAW1&#10;FKyL8G0tTWSb6jIGO6TJ5XLVgHp3Gdz1VAuYAUNyIYuhSMPfqU0YXRpUyulraSzZL1fAMP11j0kz&#10;ZElEdm2e2VrDulwjKE1S4T66FE+20lAK4fJ0RqnFYU9qrZqIlJ8g67Gi9orCs/S143RzlMC4qjfZ&#10;oz3ZWHJCZJ4ml082D4bs8+vlAqpFm1vCaTT6wEqCDz7Nk66FIpBUSXAYVK+fXNZr9I4F8AD8VCrK&#10;1EQHXbQQluS+KUIFIuByOUsgngjLuqAZd4hy7eHQc1IWRBAokgwvEW/Hx5N5YVaJGjO5ssWe5wyp&#10;ipstk49kSLlxJ9UG8pc+1CPcURHOyRAKzYitHMlBEjJ+Y3c4zamSW5jyy8c52e9JaS4bgeg2Dcer&#10;btBBHRYEnXdXqGD2jSAGlVV8xafMAfMMEgCrQo+NGAZ1doTCy07BfR13yKU89+JrE44EwrjQ8Vh3&#10;aQbEUNMvmKPhY1OIG28AYJ4ga+rLsAEMnZOUKixKsw+DzbFmIwRQRfafZegyH69uKQKzIw5VgSdB&#10;KFwDI50ZcN0gNaDrl9ZgqKHqwVnA3N4qjwAAIABJREFU8Zt97ZX3kPaB4U3b2D2orjTlhEpKz26W&#10;2Ud+KVrJKD5Y5oeUrklbextcg1e62YcsAGAk3NiGJC8mfwZ2pHzjiBLrkf3YAFkpbRx5n19czmPm&#10;NHKSEyo7zImxAlWLJuwdYl8CxPfzCx80adyRT7S35yO2l02h23OcvjuZGVb7RkYYzuHgCEwWAnpf&#10;0/eTM6by2mBYSn4GQrmV9Bzbn6zPE7lhSZwIDAW9jW62DrZJ2CfiRrFvddtLQjP5fvH5cGEgY02r&#10;fPeNq0ZAnOZgsAfBVR6afiEbQxLKiCDMZmHyIqTVdH1UKvy4NMWesW0QgS9ZRFOPPn+2KhUnZ8hm&#10;f+ILl++zRH97tg5S7anQeRR7yWVW0gWcyQH/YtJX9tLWSHRj0Hmbgl4EeHiUguYWPBU5Hby01S0y&#10;3mIBHGYPKOZjjavO1Sq2no8NAFsjPyGKwWmhaIeQQh5EIpV5Xu1OmcY2ShdoAFilmCZY9Tdhd00m&#10;mh3j3KjPIQIXoKbyw61YE+iv0A02EOH3sgk+pT0LgA2vlwUjULbs2PLWjh8lWFDi9I/eM4Kk5DRx&#10;nrU9W0ucAVHdViiSBAyk2eNZANznpnKgbMZp+oX8EEb+OqXksH3H96gLVksQDbePNnTQ52e5JFtH&#10;5cZGRuSH6f1D1G8+Yey6lx1WH2JcVJASKhRBXWsqL7qzxBgG/OTXZuZpbUzsYrNc5OsTXBeX9Wuw&#10;59l9PCgFeBDc+kOAijQIt461ZjODYCduACi2Y8i3CKhGIisnI9KQdzLRaP58zex7oheHBPRt/Vz+&#10;53V6+XRAvqKYZCcP0/eenYh5xjP77xHKKFIwUhR790MXh8w2/H73vXR8Ywx0dIcsK9muVb0g+jPJ&#10;GEgN8kj78tncKOiDApHBO3bPiVdLdICgp2d3m0JlEbO8L3LddL4meXU8Vr1cFI/YDxRVewaDSOyA&#10;YSd6jU95YB1DMKhHBw+D2ovNbXxtfo83hd8u0zO7LJJUClNEJt+2HA2EXtKFCttXKyYGd4eEgdqi&#10;POSoPZNB/nV447VMTgLADiQnyVC30ZCKFuTD1+WK+XBAJ8VGHytMx/S+YtSqEHTRfGyamjQeNBL4&#10;MCkwv4fQLgpnhKaVKpa+woqaBA61YNXgR9eg+HO/VrWs8rX1CjDYHoEheMR1uaCvA+fLGct1QVfo&#10;xj4YRQMmNuyhPU82HGl63h750rrbetHz/cH7jZC+GjAuUtW/LNL07rvf/i4O0yzwCH3g029/G//0&#10;9Vsc5wN+8MM/xe//wR/jq6/eiW4fjDYJ9MH5smLVKnwrgIi+NdC/tzLIfH/51/Hw8IjL9YLj8YCb&#10;2xtM04TDUaofb25v0KaGL774EpfLOc1kM2F5jRkoGjSG6IGn8wU///lnuH11j9ubG2mWty4SDGMJ&#10;VM3ThHme8Ru//l/ht3/7v8E//K9/E/N8wFD4gmmawCQJFp4UIhLSsO5wOEpwa5DseWZQJdxozwzb&#10;w4LHrPAOCmVRtFl87wPUgPWyClwedzw+vsPv/ut/jT/8wz/EZz/7hduWf3XXCwzy7Pq69/+i11/1&#10;/f42Xl83R6H7ennC+8sZpU2ok5yuaI2luprNDo8eUG4jkMD3ENT+5Wxbid6SHk8SDxp9gMfqNp7Y&#10;TqJbrQq89xWFKlrTJo9VXrdEIaCoFl14cLETnbWCasXQppu1SBJwmuSkDRm8skF4loKpTVh7x6FJ&#10;g8t1Xd1XKwqhyyxBZkCSZiaPb29vHZbJ7TWV+70LFJFjL4yBeZImzPLTTv4UrbreQgyxPnswgxSj&#10;fGifCNElogsnSHJ3uS6Cf86M4/GAy/XqMCelFhwOB7x7/x7HKuOXBptAbQ3rsmBZV8zz7LbqPM+C&#10;w05SCV9bQ61NTyjJ50/t4Ely8/V673Kvw4xmx7fCLNuyZDEHhM0JA0yhGZOFsaHqm4IB2UuuEEZn&#10;UkRDHV4xcE0uS+W4YBxno8OcDX2+w7WF40L6fMYIXGyqLvCLGjydh2TY1UcvNlZIBtLwzq1kbOtk&#10;ReOMokHU6DAPN268Go/gldxgaJMbvSMVP7okHaYVE50Bq6yzvcrD2J5dd9lDPdNqxN0c8TfHIpwZ&#10;M3BzokGqulLVrvGBBaxYHGMmMzbCaDfS2Bw693iSam5Wp5dgOHKQ6joirH2gFMnEkQqmgCrZVgCY&#10;USpVBep0GO6ezltwkApA2n28F4C6z5kZGLRKRg/mDGrFijskvOHrYsfLLfhEVY/AW7VG7AmhmDX5&#10;02B2KboXJMBvdBZ+tkaBcozGcKrsmcRyXCzGpftQj80Uc4KV/+QzC4YehTH27YqjC0QlsK0kszZA&#10;U4fUgkd+0kEraO07ao2qkrGKYAta+l3lu6qkbP9ng9OOVnqCyzY74E7B/hpmVAvLiqMlzObHNWVF&#10;izfqkUZshKJHRqOSJy5xCLbGMHtwAFFtqpc7UC7W5D0z1HT2WimmAQfWY9TOR7Z/4fMXxaK4m+Z0&#10;qENY3EkFLIBtmWk7MmSJIrY1MdxiIHo3FHUk9H7iF4RTbQ1HLPllBrgdfm7FWlnqmqSxA+RHk9jX&#10;XehPCsliDT+dnwQxGnBn0fahPLH4kWRZnA7FhmeVw2nZJFCosF+qEyoYsO7RLNUEQwNTXGzPyJoY&#10;xm/GBxVHf0hAgqSprUBh6J7vHZUUjqJYgCLNn0PmlpKO84HlyBgNUJmDr0j3Ygrg2nuAKXVjxHQi&#10;X/+RZq6Kr5/J6Rzcgesi43vhBTOsVJJxUd2pso3h+70AqkvFQfQGa/buXue7zpZq4EJRIU4Amjdg&#10;kq92fZZXmTHAWPVe8vcg9qy+96koJPqVNUGkDjrrfjH6iS6AynUNPI/YV6LCdS21eqvokTyxcaBj&#10;SnvfKrw8Ymo0lgaoq+1GDRpV1+1I8rZKYMOd1UgwsO4AOVCkAUxI8zurMivQhlaseMqF0Ls0Mm2V&#10;sLJi8htfsqqnrvuXfIhuP6xdk40qFTwMoWuUE8HMw6tAQ4uazNTw2JD+J8NgmhAyQa50igyKYm22&#10;J0LvsMkCs4DM1gq0M0QYWK4cLBRWJkmspEtkDicDOqAX2OwS2BL5GQWdq+lkr7venEhRrnJ5a8kk&#10;sl4HBPCmn4rqhb1fz6QV2hXcu+q1oiTQvUdiZ6GkkgceKLV5sIXU0RkauIi9q3tcHcsC+JHfMP3I&#10;TF2FOdT1R9WeAgmibbC6E7oCKf9ZtMdCATRZQxhFNbnKRKohi8iCLMajOggtXrbBgZzWwT++xrB+&#10;N6YLTV6Ruy6EbUGMPWd7EUolYIg+n9AiGM7RDFN0uXCIVzspf0lBsZ38VHlGQ/CyaYCH2oQiFFXP&#10;FKBIRa/5DGUA3WCCzbdAwIiYrWKwTkXt/rWn4H0hgc/p4ptJRVYHSIIBTBrcZeVrxfIE2O2zYs/R&#10;9QRJFTGNgVblxNdQxqZSHbuHq643S2XZPB9Q2wQi0fudga749mMMbbStumBIAHeofdg7Ox2gfJk2&#10;j6wus/e8kKPnpNAkaiP6d4HWZtcPrBjqlGxEVkxkHh0OWzQAYJEgvu15Bga69o9xNsGABvoUllRO&#10;30bfJO8hQOQN0gwO0fyCWgrWPnC9XhW/O6AQL8sCglSVSy8t9UGUv9zuLBWkYxl1ARWgLwtaq0Dv&#10;WNau1eVq2+t+WHtH02Cm2VJVAy1kzcSvK2gWu+T9+wdclwWjM5Z1xbJcZT07o48VYGnSKj65cjFH&#10;8ZSuoJ/GsD1c0skt0oCMVa4PbXQHCLQHqf5khjS/g9lm8CAawyAJ5P2pFdzd3OHtR29wOE5AX3Hu&#10;A2/evMFvfvwxPn77Fpfrf4vf+uM/wY9+/GP877/3f+Lx/SOoAE/nK8YYOM4HwRXW4Bc0cVRrw9oN&#10;O12bvZUiVaEFMPhQsFREvn/oeHi8YLl2vHnzGnd3t6i14vXrt7i7u8ePfvRDXJ6uuK4XHA9HXC5X&#10;rDxQ2+SN9oySo0fPmMv1ii8++xynw4zT6YilL+jnC+rUME0TvvedT/Gdb3+K3/nt38J3v/sdTFPD&#10;6TCj1oo26dy4o5JgnRcicI3+G9Jk1HCMAStKkwC5CbACVMa6CB6znfNmXZvTdMDD8gCUgof3Az/5&#10;6Wf4V//qd3F5upii2wvq/8KL00964fe/6Ss5q39nrr/MmLc0HuuCsS5Ynp4AEOo0obaG080B09yA&#10;rppI5XOrk/pEss/EvLHCIdO7st9QGKywKPbcMVaNYQVEISkER+/DbUGV0uirnenUhJZWl5dKuF4v&#10;qLWglglAFDBdzmcJ/CoWt50ctdjI1Gas6yL6SWOypRQPhEvfK9lT0zThcrlgWVeFC6mCE64nKYrG&#10;DAiMeTrKOKs0YKZKmEgqqUWXDmlqWcX3tYJcIm2oqX61NCwd2u9PtT8B0yQ44I0q5tZgDU3XZfXA&#10;PbMkts7nM47zActVTsEc5hnL2uUUTR84nW5ABFyvV5xOJyzXqyZDmpyc6WLjSYCfcZwnrOsQG6c2&#10;1NKwdoHhak3G3cR2CGcgG+ZhqAfDRtVCKPMNn/rnkAzK/LY+bRdcDod3K07Y8N32wXRAsj7pCJs8&#10;b4TTmbA8wzlnNdzMIUv3MybOY3hhr0Y1u31Kmh2qvwtDFDFHzfurmFA2x9acJQ8gItFkNwAz4J/Z&#10;8bz7tI6N43E6Kx0PqXGixoMajzFn2txX/IG90NoGPe0rQcsXsKfNudEN7U/QtXKB40wVkATOfx4Y&#10;Mz5Nwf0UdJMhp5JwsoRKVWPHIFWMKjbzrSJzIankpx2tB1KFQsY1Raq8JaR72NpwrDNt15Py3LMn&#10;B9qtu49y+1ui/zM4Dc7OAMN3oI6H3Zo13kRae/meJW1A5rgjJVRkFJtABkXlrqxFHrL9bQGQXGsI&#10;qRQoQ/Gj0j51uaOVRhS0IhRMU/H9wp7RCv6HD2fL8Xuy2pIWp5kqy/SxrzN9sqwoyssj0dYcBd/m&#10;eU2UPAaPY9XT28pI2nDJi2PSG8nxdcQaOAsaQcjv+RI9orJPG/Hx8NvETgld4jrCxkpptH6vJHGU&#10;DyUmnXYbpaSRjpX0GVatZutpQWkl8IY/VwrHyH6WzWwJPKRnRdFgjgUJI3hcPAhcUlgtz8G23V49&#10;enQrBaKNd12OsQVkigb3X5ClNiZ/soXcCsgbDcX8h9/TPru9vCqCAK/wTuPyRn4wnb7lk6iQ23Ng&#10;lvPxSkn8a7xjFa3567atn3Fj5qNEE7ddNLgsj1EeZWzono8i2y8xju09bXsIWxWgYftdG5apUn1W&#10;TpjtL8HV9CelNYuXgIDnekYAmDyTwLZtaUcm36tsSADfxzaGVM2bNNrwlH5eZZBhum7tQARsQwwp&#10;fnebYreAGzln1e7stkFUe78857BLtjr7peo++D5MOj4P2ew/e5F3Vcj8UgrWtM52HP636ZeX9hky&#10;PSLB5ruG8y/b+cbv0XjYblqdbpCAqTWPy00pLYhMGrDT9S4lXjPcXpGZ1vyV0vfh6+PzdN1LW9o5&#10;1YM+PiPTvel+eW2CfeKZ5aU5KL0HEMHKJP8z72W9CcDl/4euF/kJW/5/UY7u7THjFaV5FAkAVrwi&#10;Cf0BWMzUMd9D7m4tObkGD5QBKSYZRjHljqLBXWc3ne9GJu1k6G4eDFK/S32noSNh1VNua0YRgjUy&#10;E/NLbDDX29jaQ7HKHAc/dY3t+HlBYEnLP/laL12rzYIWTtvBWmncPTDMbmPmedvPgQ0tMg8pv9lp&#10;RmZOp/NkLqVUHy8NTanoHBzDX9cGMHhCOI86frbusb3aELsg9KE8U0fAwkf7qlfD6h5jBTgaz/Yu&#10;VYEFErC2ooh1WT24L/Rk0Ag6EQkGbCkNPBgrIBjlIG2AqoFM6OlDx2XWPVskodLXIVXnVPD49Ijz&#10;5YrL+Ukawa9dKvvW1SsZza8umCAH4TOjQk8ehD+1KepIPnNwtNzgl+qNZ5fJM4YkXoFaCKfTEa9e&#10;3eH+/hY3N0eMIVjCr17d4+2b1/iV7/0KUAiffvopHh+f8Fv/+B/hj/7oT/CDH/0IP//FZ7i/v/ck&#10;DlgqKXkIPjuIcLlc8PDwKJWfC3vFpNmj0luEAjKAB7788ktcrhe8e3fCRx99hFevX6MU4Nd+7Vfx&#10;s5/9Al99+aXYOmN4Yz+zbWw/SbCsK68OxQx/h1ILHh+f0GrFYT7gv/ud38I/+Se/g1d393j1+hVu&#10;TydM84zj4ejQCwygsuxdD3jBYjW6Gpq4zb9bEQ+RBhRZEgG1NVhRgiURL9cL2jThvCx4enzA7/6b&#10;f4Mf/PDHuFyueHFDPbt+uS7423993fz+Nl5/2TF/+Ht9uaIvV1yfHlFaw+nmFq1VzHMDCiRgqwFj&#10;k23mz7t8IJKkG7KuZj2hoF5Wqxh9qP4lrIAn/brKVEAKXvraMcDonQE9bWOV461VAMVlcmtVeyVE&#10;IQRR9cbBAim6is1fSJu0F08CD2ZMbUIfK9b1qoFgs84UopLh8gPEWpjTHA1ExtG8kG+MgWmSv8+X&#10;C8DanFj1o1SrV1Tdv33tXpBFejLOZMpYBpZ1lWrwdVW7R058DGYtZi24XCSwPc0TAODx8cnhUqam&#10;BRUMvH37RujbO1ataqdSsKyrrBMV1NpwuS64u73Dw8M773VhNC5V55wNkzAHwinzGKS+vmdKRrYI&#10;zbjJAejdN0xB6R8l/01aIQ6rVGA/Ype+nDYEb5wVMU7D8Y1jD1FtsfF00wSzQ2xujSnV/bUNRKTv&#10;uEMVxmcO4tpHzZEqG49Rx5ofmAbF2A5784FkNNv4XnKe3RBQA8Je31gWaiTEZ8OReVmhfHBUAKBt&#10;ueTO9vuL7qXO32ZKFMLIbupmTAq+2+XV2olTbQ2DAvFsCVhZtZ+b6WZBpVnEz/3SyLKLQLG13hra&#10;O6roOrHdQAVRvv927Sj9/8MX5YFlttzxhb+f6USpio95ww0fuox3LZDgt34xaLN93QIEsRZmLNue&#10;BSLppYfLt0JoF5CRL0YsIxSWANBu526VXaodvtYGYr3Nfm38K3tDOgfbeLuSxhs8Ag/chsf2eWMT&#10;zrIz7mNVyvoRpHjkB8cRz8+vBd3l/f3aEQJP36RWBIBsH1uVLgN+pHg/bFkiDYzQ7jPOcPG6Oa9y&#10;OmYf8iSXS9Ze2W/k4leeZYGcjQygqOwDoNAcYSzbDvBK/42DHG7Uy4yuk+aQ85vP7dYps57xx2Yr&#10;U17jCP0FjWSEEqxMdNw/zB9Ezx+Sx7Z7eRvYQnxvw0f7L1rwyzZzfncnQN3xz+0bsV9V//++h6av&#10;q4vtkO2yfyIA8nxPbZ+Q9cJLH7F18Ko/TuIjiSe7v9sPGx29e2rSeXYqJF9F132YwnDe1fcLYQPv&#10;j5AxFpRwPofdX6tPCLBihCAjbWKwjj1sw2f4Cb/9ij+Tox9SJGT78znNYr3iy2azx7LQ5oddeyjl&#10;eLs4LeR5ofd89Ix9HAn+cJdN7EEXH0JKfvt7ae4WiM1yM29F/2Es8gIU0PNL5S8le4hinUPOwvdp&#10;5gWrDjaek6Sf0NwrriN66s4YIAlK568kb51cL7y2mRBtZcNLojESbBp40sSjQweQUDMC4wBTrHGm&#10;+Yfot9/jL6c7XppG0DPz90vBNJunyTd7zZ7lwW6WoK1UgoescG30TKjoGheSSnqVe6oJ5LMqRvb9&#10;JvKPrAPySuxtODEVUwFKCo7m79j9nHdGwDilu8Uz1PaNfhw6Zt3whaomZQyup3jCZxikkNKYk9y3&#10;gIU3oHyW/Ej25Qculzmbv23tt4KNGW4D5cRgIZLTZqqfQ1lIRXPwZxSWZV2XJaP/n4KvnEN4+9Mu&#10;qx4upUqFH0iP6ktgn8dAK4KRaqebQVrpp88O3SC0rKRV3lRAtWCsXXi2kDR1NIIAEZxVfuoj+luB&#10;gcv1gnVdcb1ecdVK33UV3Fw7IUEMdRoZ2BT10PbXD2zfDR+nIL+fIDJZx/yM759faf1JZGatBcfj&#10;AfMs1dTEAhdye3eH4+mEqQCohONhxmGasH73O2CWdTgej7i/v8e7hwes64IxBDqylYraKsCE81ng&#10;TL788isfoxe/uO0kYxmupwiX8wXMA8fjEYfjEa0K39zd3eL9u3fu+1oQK2jEfpLIko1dT85KcIlw&#10;OpzAYHz6ycf4zd/4B3jz6g1OpyOO8xG3N7cSqCblNQZ4rA5hYP9G6iEj+qqkvwXbmdUuKkQK8SBF&#10;TXIic7smVWFc1mXFu/cP+E9/9MfofWBdrqh1Rl+vv3Rl//76/8O1tSbGuuLx/TuUWnFzd4t5bnIy&#10;hqPyG4M8gOuukwW/mVNyRv+nsk5OTATsB6dEJlQGGB6/9VGI07gS6LYKapP72dcqJI0m21T11DiF&#10;7CSWYq2paiGL7oE2gdfFnzPGALXJYboMC5xKPjlN7rwMZj9ZtyyS6DWYl8vl6tjiBBLUUmZPvrtN&#10;ovOorcGUHrMk2KQRszRxXgDHCuchfS4EfmWgtorH5RE3N0dcrxcQ5HQMzF5NUDFPT2dMU5MEbVVc&#10;dsVO72PgOM84X57QWsX5fMHx5oR1WbWJZ8UYK+4Ot9JQ1PSI1zmyr6cyQQoa6CIaJc0Ic/OdWKo4&#10;ERla4zBXih5UkVctAOMZGMhRRT9G+EH1JGPq6onKIhjcg409O0bGIEA1w0Y3RT66CjN0yMaUn2bm&#10;aXam2LnYPluKm7HxaQs+MoshZAZjLh/MVw7+pY0YHb+3n/Xquvy+O8HmfJK+lxQqeOsEMvzYZtY3&#10;2bFwA8miAylCYQmH7BskuNQ4Vr+bA6MjJzpWaybG8YngI/lnwW9vKgN2fqVStpilKSkhCrk6DXJQ&#10;Lc9zaM/6Da09asAQXFf2T8vz8zmEzCe2hNoEBCFYfc30/U2ixZwitkzcllG8YSeC16Vqu6L4sWo9&#10;Tqg39MpQhr6+Nexjqm69uzGfHWxoQMWCy5txP+O9eM0C79vgKyGOwQ/nBbOFc5BrwxI27/Tisiyo&#10;taCVilKqVgaJAW/3cOfG9uWGqJsfAuPjvyajOTF5dg+zY2xVpRVq0PG26sYVr31Wm2x5Ax0zePU4&#10;OQPozqs2BNo+H9lVSk6SCsSAcUn8a+LIFznfTdbD5mzvWoJLeGB7EkBYp4IMSIUGDKfAxYFh1pLd&#10;z3hgVbGq65T7G7hbSG57hJyKANAmCKg/p/S5vAYmXsGsPWnZaRUOpuiLovBARISxBYK3WblWC0c8&#10;BSah9LeE7MZJKBvnjA06xuez3Z95Kl51NYw6mWYmQ/I3N8Jxc5/4uU0iGP2DItv3YuPQ5ndfK6Or&#10;8bW/mgeZLodLkJ/D9I3eN/O4YeDbZwoPcc6TvPSxp3XdrFzah2T632dCrhuJDUohKJn3nVFi5A/Y&#10;+7r//MyPyaEBMJEHcOQ9wdQkiAMY9E96zvat8qsFCK3Bb6ytjLIYNjmNWD2bALNjJ8YmZW18rR8z&#10;PZDsHptfWIJJLlIKmoaZAFdsiWhGn0zBkNWxTpSfYHxH8d5O8YcuEkH6bHysQZcB9n4mrsNd1VFM&#10;3nQqJSspjc/5JD8H5A0DnS5mPuGFa7MIu7dMUip29KakQvG7rYmlbRmrUC2FUKjBsOVrKx70MEcp&#10;VwRn5ykHo7eGAgOjbGJVpDSAPttnYzKc9nPb+hkmD/d/F4VFaQSRs1p16PK1pGB+Wo/tL89pmy3e&#10;fWDbeRgIcz3bOnkOkMa0Y+R0jznbskN6avwkQb/hAUIbnf0j6AmaMQSi7UOyEiEbDIYugAWBYXam&#10;VjtFgmxrKxi9jW/MJvWxuU6Tf0Txt8sZ/4zwY07ema3oCQu1d0y/GR+WKk3QrLJ0alWPZYvNWQF0&#10;Jqyji1M3VK9opTrpGKIwIsn7Hf2YQy67ri4bNP2gO5QeiGCk32cIvKH3QqhVoKv883I/gwLcDEAJ&#10;vz25IAMriTHSwej0OfPLs0hmXJcrWq2CO7usEmTW2QwNKrYmVd2sUIKoFnSJxGzngUoFq/YaWNeu&#10;jdukMnpdV+dnUUOkFZMMFFbojYJlXXBdFpwvFzw9Psr+5qjslfGTB20M3oYcg8fWwLSrK6kN47q8&#10;YdmRdmxgX0BDCUP45eul3SGBndoqptbw0du3uLt7jb4wuF9xPBzwycef4PX9HahWHE8nUG2e4PnW&#10;x5/g+9//Pj777DN89dXn+MVnX+Krd18KNEotGqQhLH3g6fEJ8zzj3VfvwFDsXw84BTMINALBElZ9&#10;dCzLgs8++wxPT0/4znc/RqEZb9++Ri0NP/zhDzHPM57OZ/S+oDWpQG+teZXpYAlQWUNPIqDVhuPp&#10;iE8//hj/8//0P+LTTz/B/e0tpklgU+apofeB1iZplDc6RrGqft1DDBSHqlWbIcnrUqRZrkEvAAJV&#10;AzBamwAM9BW+92qt6MuKm5sbfPXzX+A//Mf/C7//f/8B1i6QqN8sCP6h9f+LXPt7fEBI73n27690&#10;fYhmf7l78BA59e7zBSBpJnz35h61AlT1ZG9aD4txGGxIK3GyybC1mYHSisqsrjwZ96mtOsxPV5nF&#10;6veYnUl6yoloeFC3qraZp8lhQ8boAqey2ikRGWmtVXsiKRTiEJiQwQNTE4zsadLTHqVgak3G0wf6&#10;dcFhnhOcI7BuYKIKaiWvCF91fIPZ4V+m1rCsq1SgT811Amw/9u5QrAYl21c5zTLNM2aFbDFbUFQ3&#10;+3ePxyN675i0l8J1WcAEHA8CtcTV5MNAXzumacZQuwAkcE4Cp7Kg1QnLesXxcCMnjQZhPh0wFmla&#10;fb5cMM8NzYLIUPYZgMLnyNJalYIZ1aYcrYO420QumFPV5CZIYPcTQ12CqdkzUgPKTBa2MPKupDP9&#10;HcaJfpJZcMQK+XcZjMIVoA6gAEMqCloVLKrsW1v1kDSjYowhDtCLejI8DN8gXu9hBmSGhEA4uAwJ&#10;VJqRZYHrNJW0Imljp1d9DPsxmT2t/8sBVdVDXgVJim8HDHWO9Dl2n2TobYKWtt62DpSqoWBOhU1m&#10;L9rMwrbxE5ikUUBBU/oXd/wL2R0ZQNXnqvKE4qmP7tX4siwUVAsLF4G5npy95KjvXSOdXLrX1qAm&#10;WoWfB2FwwaA1cE73d+NEmexDoV68AAAgAElEQVRI6K/eHDE2lBusthY6nOejdONPV+llZlIa2r2h&#10;jYoyX8aKGU/bNOy5jg06NDC/P7NLEezbfNH9N5sjfI4S+I2/5SinfmQUQBvUBC2T0wwAHpgSeWIG&#10;bh8JAzHNLzu9OdTlU9j97Ua6lsT56Jl9vlsSxGc86G97Lzk7OfkXVaWZD+w1fYeNnkqvDRDqy5dX&#10;xyNke3aE/cEeuAl6WLjdtqrgrSl/E+lRRwksjWdwPgCKGALEBcxFcNeUDyK4oMFwH2skaoxpXD9x&#10;Srwg5qBSBLmSUfggyT4YV2/3kPAPq2wkwSkdPdbBvq7rBTas3K3Mw7PfdZ1YnZZMU4pPUH6HAlcN&#10;gGbI85gJ1hgteNgCogxLHOQHUJqw6KQRdDEapIBZ3vhGJ8PctyB936md/eU708ZSSG2KwCAlbIN0&#10;/pVkb2S67nXfZgbZqYI68Fw94JLBjCwB7jLETz2Y6OXt4tgaJr060IPO20m/eLn/nuhmRyktgLc5&#10;KZfktlWgbZ7jNgvBEioEaLNm/R2EXrbDKsZfnv+izRiMltFISN60+FkR0SzDyPyFrUy1cdLmd4Ll&#10;vDhFnnj/2aDas1cIz2Wt3z+Y19c4ESrppKQ3SCVJCj7Fng+efP48fY7ahv6opFNiDB6e3A7YbuPS&#10;7EMPs0WN90ir5j1QDFiJeBxLpQjUDbK9Cw+GM6rKiyJVUao3SxHAp+FjJFARp4G46DMLwFeltQ6q&#10;mCxPNNrZpwyr6N4mkva25IbUhaQhJxXvLWFBfSCDyEUQ3BME7ClJGF/kUxcfLrLBBzgt5PoerERs&#10;Nc7LFHc3eeu1HWGPuq09OOie+qkQXtoJ+szsf7gcILzETuzyKtuH2N5fRc3meTRgRqo3kc7/TB4Z&#10;PIv6YLbHvceG2ahpbJ5cSwKg6NpWhQarVXBaDQd1sB6pHvYvQaL4fOT/ChQGKL62jzVaACdCxd7N&#10;csHFoso3dnvS9qD+y3Y022mL3frJZkT08EnFDgj53Pu68TuJDI88FnRb1EOwynvbP+u6SNUd4PjS&#10;l0UCQlSq5qJlrwzqmCYJ6PDo6BiotWFZFvFLNKhYW8VyvYJ5oChu7OgdxCxNTJG2PDN4DIU8WXE+&#10;R/X3+XzWPhqrJvtlf696XD7yAgSQNF3j2lEstZO3oelP+JeSvcdRSZlolvl/Q89fosPtMrlTiDBP&#10;B7x69Qav33wL03wE+oLpfEadGk63t1jHgLSzk54ir968wugDrR1w/+oVrtdP8fDVEx6fHvHw+A4P&#10;D+/RASzrinUdeHp6wsP7B8yHWWFjVlgT6cIMcJHGfbV6tb8lJaTZ5Rm9d/zwRxd879u/hnfv3+Pm&#10;5ha/+qvfx5/92Q9wOh7xdH6UZpS6hyz5dF0kGWWVoKUUTFPDr33/+/gf/ul/j3/wG7+O06Hi7u4t&#10;ai0Yq6zl3fGIx6WD18Wr5okJXKT/TynxrJy0cH5WeJYxJKAPQHGHNci/drR2ACD48X1IAuGzz3+B&#10;n//5n+N/+xf/AgDw8NVXsk51wujL1y/sB6+tHfrye/vrBQb7++sbXF/jWGyuD63L/m8T4APX8xmf&#10;/eSM0/0dbm9OKIpZH35a2Ch+ioHhvIpSVOYJvnRRY8sCxNb7TyA+VLYKULn0DgFJA8q5waqXa529&#10;UK81wfVe+yo2d5dk4+COVprYGINDfwwGquojIjToKaBasOgpm9akMfI0TVJEoNXSmXq253tfxarR&#10;oreqSex1WXA4HtCs6lphVKapyXdB4CoSeF1XzNOErhaknTBpk+BJjj6w0uonfkotWLtgmB/mGYs2&#10;zmSWfhFg4HS6wdo7eu8+FmbG5XJRvPD/l703a7IlSc7DPo/IPKeq7m00pmd6ZjAzAIRl5kEvMplM&#10;FEWafrCkHyCZHrSBEAiJNKMoMwpGM8kEkhpss/Zdqs7JjHA9uH/unqfq3mnMYhDJyba+VXVOZmSE&#10;h4fvi2C7XnA+n9Faw6tXr6z8yRhYlhOaWPT46dy9/rqVWnp4eIXHp0dcr1frLyXoUAxvwOJCjSpG&#10;iYRMha0K/yYeVOMNBRsTciag05q9qHganCc8SonEE4GgA7Bu1Kw9C1BZrgS0QcS8DzrMqzKVQrHm&#10;fUWbnbAGZ+rRFw2mzDcXdDQimtPrPKIz6uqCnCtLoRGbUV26e74pRdbjR4EWFFgdOjxknGFLQxAN&#10;Y4xuY/24l1L86rteihQP3n5opDJj71IZNBGcgp2FXLBpZ4jtKbQC9oywxEMKL8dZIZXgsjYRRAQC&#10;6x819NCd1OvcUliEMNKt7IPOiK5tzZvNSEaGQ4r6qYC0nhEyVI5b83Q/EpwiGgvQXOHk0mYD4Gms&#10;luLl+yQ2X7Vsm2z+xg1WMyCGAjhtjTbP0gDQ1x9GEioaAjemzYNjKiAdZWF8JDb9KXC0mpG2v9u+&#10;uXJhta4MXOo1DTNap4mUc+AwK4zBUvIyMnFOhUTDxoKEjjkRkx4bnXhpipzG7dFA02t8Z/Q29bI0&#10;CFrXcQr2gp04SwNA7byuTuC9pgCbRX3s4rf09DKmsMFSSXcg08qBaA5EDzA9qhhUVsh0mzVIJK4o&#10;wjsaN9qLuStGC4JROyny82G4QvqaShovKqWGWcZch1rEhDVUpWNzes3O7njMFCenx1QaAwfcwNnM&#10;oca9MI91VTgNLpCsWclx4qfgkGKcj9se1meoYAM4lDlKA1PdwFRJK6litCNoxPCUoanNao3qLDqX&#10;RFMquAJCx05EKwuVU9/z+Nvgr2JNCPk794g1bofDrHsNOA1nR1Amrw+aBgYa5q2JHxuU+L55nXFV&#10;dUNSByPa4kwLx/Tx6N0qhjamfw9YRpWSVhRPWJA7yf02h7I6bVMvMyTB90TkYMxSfxfZt7rcMNUb&#10;iIERfi3wDLB9E+6uCoZOyNSIxAJapOMTT1TpgCOKOA0GIiVxuHGH56tJc7tWC2wSkJbZSKqwCAVF&#10;GvZ9SQ1m9F7LuQQI4GZNM/ms0w3pYg181JrAeeyG9UiJBnUoUchG01rBdHcxmcNqUOl1o4zEKkxp&#10;96en+nkQQeuJD9X/Rn4e0g3FLgUgPWhvOD9MIEJEgTYEjfBdBTArkUy4ugzCvYgTXRVq4nTLZ8R5&#10;T8ORbwIeRBqRy863Nd8YMq3jEPE4nneab3SrwrvKEsTBjDZiJkwYzOtSuYcuG/As11wzGzxlNuNz&#10;LsN4AyZOwEogZAbP9N9bW4K+NtYJR9Iil+AhYKqr75vUtOH6OTPH7Fkb3+UPcWPhnGB3zGqsz9/t&#10;fzZlEuffzQ3hhjMt5BQqnJAOCNueA4yMZ4ZVg0e1w5obE2/irElLvKahpnn0InelRPPn7lbjWIAp&#10;06a1GOMqb0ehDSLeM6AUShPPXEWBC/KK+Y8RcKGRP0mROP5q4uhisWeWzp1yUpwlx2/Oe5DWe5kk&#10;K8fUoik9dRoLXBm+r+oyuYcn+MAZgFPwRpIu2lloEOk2KjMQXIGHCEQ90pTKzaReoRjOSQam/efr&#10;OLZiEKCUW7NjZEE36qVCIB0TlAucJ2hAPWQx23b1gIjm9bazaZqd2O6JozbIhNHvMQyHpNkcW+8W&#10;WCAWeUsUU0FxPBf9jsebsrhYU0IrH2EGg8UbOlPOX9cTxpxoveGEJeSXCUXrC1QnTusJT5cnv69j&#10;7tYc83K1FHttgm0bXhLAgsVonBnTDOPqgux127DtO67bjsWNEWMMLGjYtlHOTtVp/G91edt5hKpH&#10;pjfDvTkRcqc1i+6me1AvKGdLHd+b19NlM9/Yz+DRpgczirHKiXaf4QmNw8uy4Gtf+wznc0drCpEF&#10;rx7OkA4sApweHgAo+t1d7J+sJ/S+4HRu2LcTPnn9KfbtisvTBU+XJ1y2Kx4vF8yp+OEPfoC//PSv&#10;IB2xb7afvl4BW6JZw1QxunM+nY3miemb16eB7//F9/GNb3yOJ7xHaw2/8ztmDGejysXxT3Vi3xWn&#10;dYXema3g7u6MVw+v8fWvf47/9D/+j/CHf/gH+OST13YGvLdBX81Yf1HgdOrB72xyVlZrquJ63dCX&#10;FUv3RitzWJPfMSCYEFVsw3tv6XDax6Ysgt5PhrG+Z2OfePv0hJ/89C3+m//2v8P3v/+XePv2XTRH&#10;/bARPPHu49fH7uF38pHvfn39aq4vC99npxiPb97i8c1bLOcTXr9+jXXtZPs4nU5Yl9UzZgYAl60W&#10;OxsNHmAjzZoJC7BID/vbdBpB/iWzm/417Wzene8wxoYp3UukKJalYd+BbduwXZn9YBkn1utBsW8T&#10;y0nRZMG6nLBtGxaPTDeb5wxZsrUGLFavm3rqtu84n07Y9x3rYsb2pTe3FVgT5L4s2K5XrKcVDZK1&#10;thfrD0FZSuB2IS9/tFMHHRPLyqa7cD3WMgqv1y2OyfByLUtf3L5pcsS2b5gKLGo8a9+9T4TrfEvv&#10;kKVjej3w0+kMwGqcn093to45cb08hXy97xtUgfW0mBwwzAi/9AVPT+9tHm3BMlUtjViALoLdU6aO&#10;9bhpBE6hJmw1cQcF55tYCpHDJ+re7amm9KRpwgwJ6sgXSOyC9cEQDIna4ZWhASV6UyhISQi2VTnR&#10;yTRYF9SV8wOAAUyLPhYZ0Ln47w6TSNk0wQ0RIZaCEumsBJTUDQQvH+AwgJffEcJz9bbfRBkUhq3P&#10;/qVymgZocD6pRTroqSZRfuYGiwt6vSh29pwZNGZEFgdsNR0RcosPOCqJYSREeacryrxJ+DeA6KKr&#10;aRSrhjmuM+ApuQO1ZqKQ8nkUZcCb/DsAIQl3oRI1zXA0OqxtjO+KSkZ4A0dDRIlMP8DihbVTITWh&#10;boaiYrtpTh1TkJoT64oBRaPm2l2RorJKeM0IK9aqBWX9xgLbgBvSICHxd756KiMd5fDUof6OJvql&#10;YO9ROxEd7PNTDYWxpoymsKtuZDFlaqoAU6DNFUna9Eq961oj0jE4wefvkQK7434B3W+cwrNes1hs&#10;82dL50Qt11TnHpFTAf8jjJ9fVvJAxCJCYo4O+3BU5nbEGm6dZ1EfODQq0pd6kckK0CZofPSpQJUR&#10;4hKGlFRELKrIIWCKPSPqXVhIJ0rBzzIZdeOZALGuwEo3kAQSSUlJhuCIfjxPzyFKOAfMxGmL86PD&#10;QL6uw45I7n/lhYR31DE3rcEEKJDe4rB+S8dOw5BtTZYH4LrzOeJW2d9iWMoGXyjPpNGc9VR770hl&#10;sDiIebaJIhyzGIah87AWGsHq1dhU16G8LN122pFZvA7asRoE99k/igg5qTcd4JwMw51QkiR9ykRT&#10;ry+rPhfnrxS0yIGD9pdrQu15TK8NzXvLWjXP3bEOLZ12nHNO9eDAhNEti6RMA2zjm0TQ6lk/cNcD&#10;8EB+hRg9Xx6yQDxSaF0Qc8d1EyCgnslXBzOHre8515O/pi7MjKwCq0p3DnMu/9JASdyr56ryH0iB&#10;U5R+MFoVjuP474ibeqwD82xKNEBmNkmL6NtsakjeXHg44SQZPILgv3UFiDObsMFhpmkIzTMgQARQ&#10;ZCNBk9WkCHti1hG772Y8tnSQsn90HJFG1Xqs/LWVd5MeRv8/vre1GDvFZl8Z31FoFINdSHuWTkO5&#10;O7y8LEjyCu6xFJyrcpA+53mouFXwQgrdK5dAooFTacJQLvKC27S4fF6AMNqruBPL5zyFdCQ2phxH&#10;yt31PGUmlNZ7nYY94/MHnsBo5qSUOqfJPiFL3TwH4nVSXXPgqjurKUvRkS+BS3W8gI7Tloh0rzod&#10;CSTJCfe+Faf/3DHmxBg7xr552QaN+SYt4POzivQFg2+WGvfLISiJMI9zy9/j8+K05aEn0+E7GzyC&#10;hjzZHAyUR8h76OgB4DWRvXml9HCIgeUXkQYZXmMOMh4ILH1d1ZwIcw5MsSj7u25GCRMDjMP37uWU&#10;hKUAGnRa00qIpb3v2zUCswSK3Ws2D4/Uo4607wOXywX7tplhY1pzzHTatWwWiuOJyuUYLOt99e7Y&#10;KwVocRBBpsM4Lo19GBzGwD4HeutHDLg978ete+GSkJfMwCP47CtfAaZiacAcgru7e0xMq5OLxBMO&#10;O+eGtjSc5YTeG86qmGPFq9f3GGPgelVcrlcogFevPsFf/eCvIQBWL1NiDsKcUeq05pTovaVDXF2G&#10;U8Hj4xP+5gc/wmdf+U2va37Cd77zbfzrf/1vsO0bVi/x0JcFS+/Yt4GrXD0jA/j8q5/hH/xnfw+/&#10;/e1v4u7+jCYNp/Md9uujyYNqRjARgXgzWfWSN60tBcZyoLMqzW0+Gmdh6d0Mdes5eGw4WQEsS8d1&#10;2zBUsU/F+6f3+Cf/5H/DP/vn/wd+/IMfhaPi49fP+j73/OX79eb722c+NP6Xfe+XvT72rl9fx+sI&#10;p/1yxU+uP8L5/gHrabEa/acVu0cMd48Yb16eZE4zWg/vo2DysGdoOE7PfVpU9+51tlvDFClnoUOE&#10;mRZmYJYJQCn7GL0eY0LnNbIyBB1jXKE6cN2upq94+Sn73oOFATM6o+hxagFru5ddCieZ6yj7bkFG&#10;y9KhusbnpgO7Gz1AZ30D+mKO06kTy7pGQ1sLDkwdfR8Duu2HLOQ5jJ/u+47TeYUAuFyvaM2dlXNa&#10;EIJnNI0xsAiwbxvWxWj4sq4Y03oXXK8bRCTOvaoFe97fnbEsC67bFSLwOe6WKaUmG9jviiUNDoAI&#10;PSMeP+ScQUNz+9CBk/jRCn3Q+p1/0DSjXKZadJylrs1UjijZVsGpCnlF0Dcppgi2cZ/gaHxzhfmQ&#10;mmPeYTPyU8hx4a5RCGzItLPK2DSYPxwBq3ANZAQOlZcXa0HWK9anobCSOeQ9NiAL8FeRot5W0/FT&#10;vuDBrYY2g/UsQsUL2uDzraeCGIYwNwo8M7gVIHBdFNw93QPYQSOCahrDbqehHrnxfH1VcOc++FoP&#10;DMs/L7hjkZLNPNLUiKqlohgFTHg14+xgiopY6pfADKNwRUFVGUxXjHiER+6pFmGP9fAySi/xIUzP&#10;HiEpkS5WlgdEuQ4+F78Lt0HyZjVcVZ6hm250NCYdXnBQECT2NRS0Uo/P0D4dCWGgCjRxFVEUUQDb&#10;JxalYmI/689UnGL5Ph+rv0UlzSLQNBpEuOG2rNFscOV+zlXNMVixy8l7/K4F5oEt1OdKxPPUGfXs&#10;CZ8mxE3x9bJO4o1xLcBPIwANApyF7U0oaqGwpcLgj8f8mtBwQZwq+8u3K9xpWZ6vzlHHnTnTUaOF&#10;bjPyarImvhwdO02OJqkDjfdp5Zz9fsmzXdcGORpwYj5IU2EYZPxdVefiGJXqqAqETZrUARcwOO5L&#10;POX4M+GNmDjujcKVj8rh/yhdARyNRuVVGc1tfIrNXlj7U28UDeAYhW3fNaDNPJukDWCdX9INCcGk&#10;GgSr4YxnQmKMF1gFP5FcU9AGII1hPplwovo5p1OueRR0Rpa/JA/EsoP+gnsjxYDvPC1KT+Um+ioX&#10;sAwNWRf7W6jvL+kQnyX9SDmBPBEgfQFheAOjyuNpcE5Dmo3HiDzxs5L7rJRc4jkAIdvQkThv3nMo&#10;OBtntOybGF8I2pOgLDf5WfSMIyVtIo8TwFzCKRukM9aF7MQslBpRIDZAaAQWaLotMdQa/BhG277a&#10;meVecquZ2XDrOEAYG3l1Hyec6sWhedgvf57G53mAm7+ZvL+lRFPZaSFf/pwbfTV5DJClieB4SMNg&#10;3O90o3ePao7eEm4cF5Y6qQ5s7kNGd0cTZkhEz6dzJOfPZ+2TFvBgXcmkifxMAya3RnA2a2PUN8u0&#10;dDb2i4hv0hmDQ6N5VYBslA6wRCPlqipPfvCq+F1QUKRGyqfjlhe5/gtFwT5siPF1JH5WPlY5kMsN&#10;yPfbLZn5VF9I/lll++pYvjXI8UUNLQIODjQIpLPMEkTw+Hh36BP+XGsQ9jKQOk6O2jyac2oa0YtI&#10;AVNQzdDYe8fptGJdFjQ0bJcLrtcLtn3DPnZLKS/R9mQ+NUJOIsACwYvtyOe8ONeaRceMNRFBj89t&#10;Ba4exsOHXXO4SGGE4pl0oY0IXGeUWEPrGUjAwCfq38Qw0tBwNpS9D6F6Knpr2Lz54hy7Zb46XVYA&#10;96/uMfYdT5crltUaNz49vge04erp52MOXK/XqGE7JwNOxEummBFmn7vtxW5G8afLBU+PTxBpltrf&#10;iCe2nn03I0/v6XA4npU8t8dmr8zYPQaJHM5ciQiH82gapJZl8cw0ifP3TC5zuUDx8vntNJp4vfp1&#10;WXA+Wd1aaYLTcgdpin1Yer+Vpjnq6NMz9qQ3tGbGbZEJ7BvQBQ8Pq0cvTvQOfP71r2FdFwAXl/1Y&#10;UpW8gOAl3y1cRoC5D7RlRe8dj+/f4wdz4NNPP8W3v/0bUCg++fQT/OTHPw1Ho5U7NBjfne/Qesfv&#10;/s5v47/4h/8Qf/AHv4tPX70CRDyfWbGsp9jbRcR1dLGoTYdZ1dcMx83JwjrHvbd4v+nWFomqk2GV&#10;x70Y+/CMg4G37x8xteGP/vhP8OOf/ATr6Yyxb8+e+fmvD43zM3jKs3t+kfm8JFX/ouMe5aB/vy49&#10;/Hp5/w6X94J+OuN0WtHOJ8dXy7IZk5UHSlPXqZZ1qppBCCI4n07uaJTojdDEKPgcE/tuOUHN9X2B&#10;Bf+21uHJuyHPLb1hHxPYAWkDva8ALKvl5CVUltajwTHPTxMGAlnAk06FNLHx5m4lixaLEm+euTz2&#10;HX1fsG1XWLm8E9Z1xdPTI6QnszH2pmE3a17Sat8HzstijULd4D6G1zbvrglN8rbmpdSGZ7JkTfKp&#10;A23puFw3vHp4wBjW72AIcHZaY1lptifrulhVAyhaF2xXc7zqVLx/fMT5fLao79U4x9JW6D6Anv0u&#10;WhcsEW3poo4pDVnfZUZpBLcFRASDIqUPH0FygjTj0kvBQDobXcH63R303qVgTaG5iYXRE/iIn3I0&#10;TpS5iGPdgSF6CYfmyoFiOFNpOXvNCLKpKIaXzdPnTd3K+1hGxRXAKsxJIYHOmBhlO0WeBQbfRmPE&#10;fxQSbiU2fPx53kvQxA5H1HeNWIQL+Yw2sPkyPT6VMTcUO1Fu0k0l9UPXaFiAJt3OQqPIWSCYHL1u&#10;9RDHXnga/GGdmBBtrqlkZ2lenYKmC7k1TkcC53xTANQoeEbUGLdOgwbfbGVgmOrqQpRYlMGYDU2m&#10;R1gFxAD0RNGD0lLXVBQBCgsl1VUYtkUDoMNlIs8lKuyKPM59DoE6DB1UQkjgcg5h6HU8ZIRMHRVF&#10;8WhoGBhlfAqb+QSx6pnDQiZYygHThUavz++emQIzPfwMChPKaY0gM2FLYfW7eumMXg3ZiN9SsDRh&#10;NbMEbpVowyK4MAh0VSySCvFQ+34FhT71Rpf1PAPaKdRPNFh6Uc7h+UXDAUuLwM/Z7fzCIPkBWnFY&#10;S0R8pipneOFRfmzOOl0AYImrILcSaxIRLxXl0U0xTY889OYfc5rgC2ei6uUeeEWEl1ojJtJY8h51&#10;IKUxLeEjDgD+xI1jJwx9Atw2663gUgrs8DIh3i/Cbnwh+o90iAIIb4XDjFQ2nDBpEAKtBtwD38BQ&#10;1oKZUJmsJUEkcMzoO0KRMxprjocWxjzz5jcfN3ppeIRa1LXT4essc0J9J0L5rrgWxsoArBA4CahC&#10;DGlsbO05TGlwFs6VEeFa3l9gb3S2OFKg2bYkbhQrCxG1nf0sqtVAhmrUoL+9DJUqrZghdbyU0XRw&#10;OKIYg8q6DuMjeUc1rWjBAYHVvhABRCUMBer1BSjwpkGso8FKUSjhwfcXmpdzEbDmuELRiQMto00O&#10;vKLgUaNTmPyz8HyOTWaYOF1hVK7C17XCAkn6CjjDgEuHTOyJIBYnPGfkd6g/P3zxrPH8Z3aeyxg8&#10;z5yx5r6hRN8CvPe5VAM/07zxGPRBp/pMJ5mQDkjMz6JnW2QPmHPC0+ejZkeLs8JxICnrBSKoZUv2&#10;4K0SsK8OxbqWUBLLl5SuqzM2DeGIBUfJE8dbw+H27PM61ixwOPJy/vZxA/itkThpmH0r4oZRN9D8&#10;7AjDv92VskoJj6m8ShH7kvhTykg5Lr/oNL99F5L1xBn2H+ELq3y8rNXDJOxn0EDDpHGYnblPjkE2&#10;nLd9q2plBc0hJ1EmJGbkRuDujVxb7zidzliXboavqzVCZx1kPse3VV6ZuCplzhUgt0ByGivJm4DE&#10;6yyxdXSGVKyJlRx6gqQjk3O0wBjqlGpZRqTZ6s0lmzkY9j3L/YTwMoEhI3kfYMYUsYCeMfYsAyJi&#10;ZVL6amnmTYDeIUNxf28G8XfvHt1xNLBvO/Z9i6hDppabAWZ6wzEzZo85sV0t8nu7PoVBRNCwbVer&#10;TR51eA2Thn924OEVeuWjlNsda5ntTWqrRUJXeIbbDMNr7x3XyxN66zidz7her3XTbvY/v0jj/M2N&#10;vodNGlqXqKu7nlZL228dgoHT6QxpHWxhnCfckH+OCZ0CSMfammWryRL9uuY0Xn5/t+JrX/0KXj88&#10;4N2bJzQ5HRyugJePKWWmUh+yG5fVjeqtWyO/MfH27Vv88Ec/wmeffQXf+tY3McbE0/sLdm+uigYs&#10;y4pXDw/43ve+i//87/8n+N3f/W18+voBugN392dMUcwGLH21Oagh+r4PKBgxql4qqNBoP4+qtbzW&#10;hM7dDWNWDqG1buUgSnR38MVhNe3fPV3wF3/xF/ijf/Qn+H//4q8wpmLs2y+dVlMT/Pj3v8orJPpf&#10;wdhJvz/+2b8r14fWqxjXJ/zgLy84PzygN+DV6wersT2sISOdaTqB4Rkx55MZzbfduOGy2HmTabbQ&#10;fTc61lqHlRvcsbQ1HFitiwc6WGUJuEzTe7esEpk+zsAcimWx80I5dMyBlOem69O2pN46RIGdfNcr&#10;f5gtazhfsXJYgNHXpS8WbISJbZtY17NFyBNyIljXFcximnNinxPrYs08r9sVPWy4LXj1+WQNLRsD&#10;OaFeH9xsR6fTCQqrr45ppUG3fYNOo10qit0zkM6nE7bLFeezlXoxR+3EIrBSiyq4bjseHu5xuVxw&#10;Pp9s7a1ju+xo0rEugsenK9aTZassFtFqmzIxnKl4dJDXxD0iTakdHYqNPTOh5un2dGlh6GHRAndl&#10;KQc26lBYszuNFGkTulyJ+LkAACAASURBVL2uoyvx1UNPZmflFMQ9DW68alTCGppQ8TZxaRZiYrVS&#10;b8fV2GDV4cJBpqzZMs04RCV0TtdgJJm0LUAjJVIinTojjnixlEQKcAkvCnNUBhn9IHKMcxaRUnvQ&#10;hASrPjAP9dDM8DAj/T4hUwTz2AGAkbrDhSwuTRUBN8eIFKQLtDOdnQJgi0h2aYsfyN0jJVzZcqMO&#10;ccjqlg2MaVGArNvEwyHqHahd2U8BVsLAweYbFoHkQpkQVoAOhaBbDTYF1HFUfH8M5iyBY3V7qUTN&#10;MdHcQCisKzgjpir2mmUkmit5bPJDoWWGAWdGPUZukLoTQuB1J115JSFieZf6XI3mnuqRkGrvaX1x&#10;opNEtDbnscBkRsDwvLlA4xHrPHcqe5YuObw/7ZCGg7HDcTagzSsMWOQOJ2PRuEZ/xmCdc34tANPl&#10;HLOs4mp33FRgelOZ1qGNkdZiaaKYkCivg4wIVJ+fWh1r/kdDix/pQ0Bwd0Pe5njL6KHFaRdpUust&#10;1W7NqFa4R5nv2AabgkqU/aDBgCnvkQoa55o0Qh1XPFoWiDTsUMGE+CjBiENUZ3SWCKxfg49jhYID&#10;D9JyRiOGGxDV6p1h2tmSbk6O2HN1Wu7OKNIiM8CmIbSjKOcQz8zh/Bu6JLxa9GAwPD0Y/1UPvRgg&#10;VNUZUUWMpIGQCkvisCn2zYX2pG/1Sh7IMgVaYO7vpEIupQmLGA0TlgBoOX9GITLykyl1lcaC3gjn&#10;K1Q2D0FUvpetnB8BaVkpBdAl+AjhTNolsHIchK/t6DjwJXMy+3rnRNb/BdJBRdjC6Vw1qKV8Icq6&#10;3oYdShj27kKiYvEoxtBVFRYa5e8JYyVLPGmmCUK9VZq6u79T/nAkcVMiU8WNtwE9jBs2Do34VUUK&#10;GQKIFHLiFuvEUipgJETgSbFIGz8ufNn/7l2Apk7+0llL3Gid9d+JGzsyltNwv3kdWpdK4v0TCswR&#10;wQLGJtOhxVEY8c369sTxoWpGdzhvFLhhwEuEifF/gllztKQRhpXGz8B1Zx3+kCslcVcln1a4I0Mk&#10;yleBxhSyVwyXRXK/1YMtIirFmQvLbOWlBxlpOobSsaHk97mVgZ4Gb/6mLps6jS/nK+4Xo8LwtTAL&#10;zDccEIm97L0brXBZua096FwTc/50IGQMyuWiE1160AO0FgbT6O2gVhak+WJSHyAzdFrJYs8sg2MA&#10;Tdo3k28ZHzBcDAO607XuTpc0+h/pOmXTqMvNL5oA2oOUUI4MvODnwtuT5zTyAeKt3zSbYAEzw4Cd&#10;/VyciGVUOulr6jb82GiU94bRlBsDlgJEo0mfl3jEUyuBOgKWUsmIVRFEOHpvYinYUA/M0cKbkTQX&#10;AKaGUdGiyRz358RkbxYnkhaPYD8ZKsOT21vPEltTjS8og50cTlPDMKlUbVzOZXk3ET+Pvga0hvW0&#10;4HxarFeGdFzH1YwPmBj7gKBj6nbg/YRLc6FBxOAyUB2kvjEFp0IHC1yGG6IN7xlhDtabNwKUzyr5&#10;ODySd4EAGE2hY6B71FzisWf3IPF8euq8yaSWxk45bg/np8lq1uvKPlA1Omuy/8Cydi9p0i07BhPL&#10;eofzuuB0WqFuIJ/dZG/pHSuA6/Vi0dpzYvcmhWOmUXmMK7Ztt6jGsePJGzFum6Wmh06uwHRct3Ns&#10;eDCGRuRjyOkh7/NMkpoCzUuBZBkZy/7pi9sDFBlFD2COYWUIFCHvzzGi5IfVTGcjOqeNvXmdc+/b&#10;wNgrlx0ZBCi3uOL0aV0X9GWxciQ6AeqNYwJeY31Qn7WD7kEhkrERU9HV+ayfudP5hL5vuG4b7s6v&#10;0E+LpfiP4eULNOY1p8mcGQDkkftCp8r0ddkapwCP75/wgx/8GL/5m7+J07raPnXBw+keIpaF8Vvf&#10;/ia++4e/j//wD/8Q3/7Ot/Hpp6/tzJ9XXIfVn1+k4fp0BbOioRPrefUSDl4SpS3YWO7WHTXTmuSU&#10;nhqz7Ik5EFRZ6sDwg3zJQDTwxdsLfvr+EX/513+FP/lf/jHev3kbToJ0YqRc+Ytd8rNvKRJ/Xl/2&#10;/V9mrr/MsX7WeL8suP1dXR+Dgb5w33HPLu/fARC8f/eI+09eY11XbPsTFIp1WezMuPw1xrSo5KtX&#10;l5hWX3+MgbZYXeqpw/qDqfFN1YExTAcwG2eHxpn1EqJqjSf7YhkaY6hFZsNlH7erhhgLMb7YF/Tu&#10;8o2zvNa9844Hot3dnXG5XI1G94ahA0vrzu/METamBWFu2xXdM17M5jOMb7lw09zeMcZuTdmbBcRA&#10;xKLMF3N67t6joa8CA8eOZV2sXrgA+7CyTyp0HFjmEQCsazdHg9p3Os1RR73OejoI3r55F8ETrTVs&#10;1w3nk0WE6zaw9I62NJyWBe+f3uPu/mxyl8JKo6TP3NFDPnbwX0gE1PrTy6woGffHL5ZjoNEm1Iab&#10;OVTDIJHXoil6Ua4paDmDhWb0tT+nk4Jcpv2bdxZJdJsijaoK1eZzQihI4kK/AKF8tqJ0xXLi9Rpf&#10;tQIUCrgZmQ9fW4msC4H65X05HmONcQFE2QaFM5PgEZkaT2EiakiCNzbfjbBG2aM3dIYNM/ki65ab&#10;yrPBkAOEWT90hiIqgMs02KcglposVWQuqn6HGDPgETVsTdLgPFhjvHqPaWBAvJOAx+G+Q4RQRb6b&#10;UP8ZBlnWOEyhL/CJQg2Ig4qs6U7nTK6Lxg+F6+iM3FfFmBuanAIDTEhGfE893T8AFVcp97OGZCoH&#10;JQpD0xBA+8D0PeEeMBqN8KMS2kgMOCe1PaBxrl7pIHjpOkZriJ9HE15pCLOvDY7CcEt3eAAWyyQA&#10;U/kpABdZRh2fRbOGuDqyxm3xS8Gh2E9YfXpHaAr+NJ+xPnP8X0I9qPSIz0UAT8MioyHvew4jqT/D&#10;GkM8rnBrddpgyRaWXlFIpDkKiTlHJnyghzrncSQInEaF2xRPQctMk2GMNqke6auEYYRGCXEYs6N8&#10;wtHvBw3Nz8ARc45TWi1UJD6Hj8wgwENGXAzjyDw2j+XZP/xVDJzVwZjRkJKZHmXONaJS1RxVJkjQ&#10;KFQiCH356UCzFR4a6uXyAaRxK7ks4V2M4kA4lW5G8b/rQZFErbKYWirIQOpzu9mg27HF77XUPsc7&#10;7lE8kbSfpNcMKX6WX5A4JGZdaYbvmyuniiMvqHMiLT5+wX3CM7rfNFdHPJ108jvPCkN4HFGnYf5S&#10;UTk43ThX1iYX0nefoKWqk2ckfI60sh3eF7KQmLFPgcwWALy2uxGjY8QsIyQTFobfCVO26uQecjze&#10;T7S1zHlCufCiQsiONO2WwYOk3GAf8xSUbYjnpYydnLc7czZHBWdjjsASzyd+virP9zFqvfCkK453&#10;Kv4sCh1AOBsOhdWPq4sryjP4KM1r1N462Lgya6hs9KSJZANuIet3BJF8a9KBGX876Q48AOcfNB2F&#10;7ktJesm5CeUKEZhzJQ1CNJQrSCfsquXEYoZlb59dN2f3GLWbNNW/BPWepP3JRwA9RKOrl/1h87bn&#10;G/WcbhyndvN9MqNCk/yMcI9Fnq2TfLDuGa+JF645g97QQZe/p24U5KtkYabUV+Z3Ky9rOgM1jPnE&#10;kUp7QlooaxF3cgvI53traOuCdV2xLiecFiuL0puVSmni+0AHHZJXm2yWgSVsDA+B5cXMWWjKgQD4&#10;WXQeqzelgpLBJS1XD9pSyi1Ou1x2glBvUvQGcziFoVwduBL7MOcOBpfZclqcUSvnwfJnJifOoZ61&#10;ZVNosIa4izd0k7b4lBWn0xlLX7GsK+7OZwy1qPqotT4GtusV+z5wvW7eHwzYh0WHX7fNaoBPxZs3&#10;b8yIPif2fbMgIY/CHiODkKhTyu35qDyu0GHy7L506E5+adHAqYvBs4gJPuKVhoy9E98k8bheY+y2&#10;Jx5xvDQLjFEPjrLgnCNdT5SxyBE6RVS7RYKHYbqjN6tnCwVkqSWN0iG47+NQ0mw4Ge6to0nDNtzp&#10;0TrWVbD2jrvTGWP4iWyCuc8wmKVsk7jdvHwCYQYVaGdA4W4ODR34wQ9+gK9//TPcna1cwPl0xmdf&#10;/Qq+/e1v4Xvf+wP83h/8Hr71+ddxd39vTgFfP+cCWCNNw0nj44qJtpzMKOcldSCmS/TevIGfOyxL&#10;CaAaza5jQoqTovfm8o1Fpu6Ojz/+4Y/wP/73/5M7ZSbGvkeg3Je7bvn4L3r9vGP9/2EO/y5dXxYG&#10;H7vP6MrjF2/wCHEDc8fDJ/cWSDgnBiZOp9V4V+8eNGnNZkmzpmZfjqHD7psZEmHOLO/R2DuW3iKA&#10;TsSM2+u6Uqjyfgwa8pSZySwYcs6J02oy1ZgWtNlb93Nj9sl1beY8E2s4bsGQ5E+ml7LsrzkPT6bQ&#10;uM5CuruP6Wue6E2g02hc7934y8ggZpAvgkGwHWtfsQ9zZL9+9RpPlyfs2477+zunL2IR8c4jz6cT&#10;tn13m5Z4vwSLCH+6XNBbd4fFjiiL1pwOCrx8oWJpDU+XR9zfP+Dx8T3Od9arYQGS0Qi1sMP1ElFJ&#10;hqEHq6ht73QPdmOUiAtjt2NSkWM38QYEY7DRirDmxFTjLS8rvhQATDsMHhmCRQOjGrmnDYo91mF4&#10;9RIjTaMVDgw8u4SnRkCFs0TwhRCvLijpYWyuN35Xwpg/DZZyQ7wP7725zJZDNlmUJP4VVtWMEhTq&#10;cGgJXxcoabS0KDdP5o45IhSnKljmGxHz1xL1ftQni+Dg5TYMDtznNNUHE/OxqJAd9ASHI4mKhXJL&#10;zukGJVPpJd75jtQ9LMJzQUYThouxv8zABCfOKoTnxMlnitph7pxvrjnXWbGoCJsJbBu74A8bfSkF&#10;TIJRUnjVNiC0JnN+kSVBhUJiVlUAPvziYyd2J1YlOGvEkN1p0YUejX9QBznSUSFWUZ+TFiZjNIXG&#10;ntyS3OOA/2TksgbhpQIPcSMH0jBQzXxH3SrPLlXIij/qjBLwaNcXFFQaTnOsxAcqdrUJHl8u/r1S&#10;eeN8aKyIMkW8WNtzOm7T6JA4z/VNp9/Ztq/gD/i6LKVhsG0uhKdRQYGoXxZbIQhFj2sWwCJGbg0f&#10;hRdIEKpc+y2rOuwNnynlUtTn1vzoTr6jtUPplMoXw9np15jzQF3rftj9x8j9NNq3KClhio9HeYbB&#10;y9bNCCRlLQBCw5f7vDSAxruCOMU7E5bNiHTiVDyfcyeoIgaw0ETbttyXOo46c+W+xKxJhuSw0zcb&#10;Vji65BnieY2/Cr86jlFoFhcBmDErbk76Q7penfb2Hol9r3Czr0hArSGvQgJ3GIlaWJ6PmUZwLZSb&#10;7+We0tl2mJ/TcJWb/eDYAU0tKOC0nHS/wCrOlf9NozbFVfHw3zSEl/NG8JHOHOA5DnAD6ajjTtAt&#10;TRw68uv6bJmrGn/VZ3AhhG/nISETzIoLIghHOHxPRWM+VR4IvIsJikPYAexzmDjuMd8jN89WNGUE&#10;eHCJuB+HSPs6l8gaAcKA3MIQzu3wWfvzk/hJGQiVn5Cf+bkVN8ISATQN78l3CnyR8s7hX5967zTs&#10;IrKXmojXxs1I2Nga/ueGcgNHRoNWQ0msIBH6yCgPG4jj/TdiUqyx3COB91mLHbBygL/oVY3JrKsf&#10;mbH1/SGT5NICvzTpaqH4zxZcnezT+RTKXYHfFSDB9xR1PDrDn4Oa/Gm8CHO9oWkMMPBRUQ3h1rBr&#10;wbJ0nFYz3i7dDOF7cfqISGRtaOgvjn9qQTciJcOjTXe4Oa3g+SiOuybNnU3tgFfN94M0lfKh7V87&#10;kh8fi0Z5VaD7310MThg7RvBorlug2mFZSGYMp/5nhsSslcwM1TlnEZt61k31ubcuOJ3ucVrOABTn&#10;8x1OpxWXbfNmbDuu1yssWtsiu7fNmo49PT1F2ZOnpyds24592/D+8X3iVOXFRRasO3uUYZ3aFXpE&#10;+kG1ac6ib/m+Wi1e9RR5l8V9nzJr28sGzRvD6qFJfaBr4KGK4ydJZmGfQfcKPW2tYzkth+y9fTc4&#10;rnKGnC17AZ4ZmyGDqb0tPRufmhHM5X1nJq13jN0aRqo03K13eP3qNU6nM/r9CWNMzLZE8JnBNnt7&#10;McAGgqNjCo7LvWMMq9H99u07fOU3P8HnX/sc/esdr1+9xu//3m/je9/7Lj79jU/w+vVrCBhNvwBQ&#10;N2Qj8Eb3zc5PP6G1jm2/AlO9tMmGviwQNAzdITrQPKI/auUicSeyuUWwXa9orbvTwp1sqtA5sJzO&#10;eP/mJ/jTf/y/4v/583+F62XD7nidjPzIQ3/1l/7sWz54vUA4f339HV2VSyan1HHFPgRf/PAJ70+P&#10;ON2tON+dMJ4GXj08uGNSwIoZpA+dGThzoi+sn22BIkDd9aN8qQqv5b1En4PpWR1sUBwyXMsyUuQD&#10;RpPNubrvmzdPVuzbgGLH+XRCc+MwoNi3Heu64rrZedY5cTqdLCrb6buw2BP1PWT5ld5tjMv1gvPp&#10;DIXTMNd3oHQgGw05ncyxMEUxptcSd4mHRnn4/Mc+IIs1gG7dGvL2nraSxT9TBT55/Qr7GNiuW2RU&#10;jzHQF2uGetmsAfC2b7i7v8Pu61uei9x5LJ9HZt5oCkUYjjvIFL8kLYrO6C5gHB5zxbHWKa6GaHik&#10;TSon4iVB+LiPps74lEKZumKV6QMUktUFjxT8JdZlCGrvs2Z3noJ1UGjk2boVSMOKZLRFEv4C2We/&#10;VMFUYq7PatzGHZIfJNCi1ihHCeYfED8SY/VSHyp7KG28t4lGTWP4O1WOexdpbgep2355kexT8KHC&#10;xvx1BWrZBo6VcpiGEHOQ8EOut/3qvcGdQ4G7eZsmKisVRkE1eMSfRbCw3+hYKcZJPUY4mazixLFq&#10;8RRWXBiz2vQUGWPrwujNZ7hYzoSlO3qzBm/1quaS233gXAOGRntgkdq0UrqTxG83wdwAksaJGtlb&#10;Bd3cA9bGN8FTfP56i3ax6OO8b2nMDV0SlsJxQ3OccwRt4VCxLokZEMBh+QvDNWy7LKhBHQWfR44a&#10;TpUMjgoL8cgXCnKaa67vvx0z8lV8GQ3VcPplhLzEs9sMDvtWAv6qTKWyOU6Mw1pJ+1qX+J2GkyjJ&#10;VBG21Pbm+FV5NHAU+kHFNHadxtPMdjCDSN4fTdj87w9DhHTZQeCImSzKD7YDupCYGPuZ06yO7mPX&#10;gPm6ppybuDGh3BcO0yPfZbpXF8F1DlS3bJ55/xkp2v4tlf0yGdJUKnesMy+ewjbFazwGDArdPhzQ&#10;cl6l7tSRE9GwmoY0Ete6hrzIi6goV/pONOKL6zH50J6r4758YM+AfJ/tbSplk6Xcyr7YA9yFVG+j&#10;mSaO56kkv/gZl0Md/JplQM5rjTgTF81pf3R4qUd9B08iVCr9KEQjDM92EzL90jmMJo9qOBpgaaRJ&#10;Z1RLgFYDZL7URyHuV/mE+5rOc/ILHRoCa/OyDBXHBDAnXhm31toPOht7elyzvyU5qhRsFi/rJoYD&#10;9eTEcRY33vhc5g2dzneVBwOM5BlHh65lffmDUm63L5/Rd/WSEQ32cyl7k45TbkeL+ugCcyoH/3aD&#10;kpVwU6cBxVGFxGOjVZ59VCK1U3ype1Bc8sQXr1fOCGfxzxipczSq+x7drls19u7L8bycZByDl/ar&#10;vLdyjupsyM886pL1Pn5ZlxhPn82jl52OZNZOZhioy8WVGnw8aw5gpBngpaKU5SNZNsRl1KpHSDkc&#10;gHe5ybN+S+lx+Nu+vRniIC8dni14p9DImmyS5XG6p2tzM4P8IPdKyznnt0aXJchTQ/MMRpaBOdKt&#10;5rhaay1z7ggZSMPoKl7uo0mzckLe3I/BE1ENNPikZUBYzy0rITdDFiW/ErDkX0TauyHcjm8J9onz&#10;76toDD4TtEWw7xvu7u+tqWPrWBarXctaqtu2YewbBtPR1eqSK4Cnx0dctyu2647L9Yr37x9xuVww&#10;x15K2Bke0WAvDkOg4CVFBf7tZTYrU3aVL87gGHs05qZhW6d6HVxFb2vIzdTNWQaEhhOeV5FmZXbK&#10;RSOSKoA5MaJEpVebeiZRFAeLWLmWxQ0qhOWcA2Mf6A/WoUq6N70jzqhGiIj1XwH2/er8rnlgRcrZ&#10;imwc2VfB+XTG61ev8fDqAedzw9wF79+/x7ZvEAGuVxrJquynTkEmos+BiJeDnTifzoDAjUCCb37z&#10;m/j8q1/Db37lU/wHv/Md/MZvfIL7uzNevX6FpXfMCfR1ddwdUYe7946usNrc1ytGE4x5BfrJSsfc&#10;3+Py9AiI1WgnzjXpB0jf0rHWOlYRMHsoCaGdl6fHR/zZv/gX+Gf/+z/H9brh8fHRy2x5WaAoDxdv&#10;uPk79/fj14ee+1nX3+Y5eeH3LzP3D9H+KkB97H0/77p+3mfr87/IGL/q62fBDdivj9ivj3j/haAv&#10;K95+8R53dyfc358hMr1JZI+SloBYmVans8vSghaRDljfBNu3Giw25/S+Cs3K8PbovOL83XXgVdzo&#10;vTut7FbmattxOi22KucRtSEu6eG6LLhczQjeu/eWGJvX8d6hc2JdV6M5+272NFUsvWG7XNH7gvP5&#10;jD4W65vg0dlW/lPNTDY1Sldt++ZlX4DHpwvWxcrkXS4XQOFOcfusS4vsaEBxvV5xd3f2nhR78ALV&#10;iW3fTdbxclfrukJgTUzH2AGB9S+IRryCbRtY1IFvKVtWU/ogGLlgQRQJYcD/pf3ElD85MMXpRkJT&#10;EF15o9NaivedglIR7qhw0ODB+dB8yVmY7GDRjeqR6HV+PhEwmnGqtZBiPT/rI3SM0uBhiKgLNeFp&#10;OPB6a1BpmCroDWjKUgtp7LYFUTh0gYvj0nskXJPPWUtUosYswtAJScGV//OdaUDwpzwlKZVVDmoS&#10;vcAEyaHshi0hfCGOyX40wvq+KAVq+PtcSWMDsQbzdKsfakAhHZHaRgWMe04DnCq8Hi3rffu0qZRR&#10;QVOBDscp3z+gAS0jJ+xRr6MJE6ai8RHUHTCZU2CviSJxqAZlQcI7vNke6WGCvglBKjug7OpNg6zt&#10;UfOa6DoE6MWcLj08971lhH0tJUNherIET9QWse/HlLLVB8wPhTfWIhTgqCBnRsMcA2GKZFRYW4tC&#10;ajX/MqLfajPZfKcLfXkAYyZqBo8wyIr3GMAAtKUhh/grxCWNhaQiUrvJO87YDgOSZVGiPIFOTHEv&#10;LSQE5VqbsTWFTsGYC6QPiKcnwfe68fhAo3wOlXue4zmmCcHwtXIvaXTiXsQkSQ+NOfQmaJrRElGt&#10;RdwJFXvr50aI5Sm+h8Cd0/XzmOfHakwa3aJW1TiWv6O7oBpnnedJM92JTTqq/S3sLXNCMdG0+V63&#10;cCZExg/LZcAca+BKJFdEp0F7wXACaMA+6OdLgpbwCNFJaWsWARaHiJI+B37y/YhUYQ5tfQSKA4VN&#10;XamY+rtyv/id4x7LFbQWpQvoHBCTioJumwPPBCTr5ahZQsvXUKME82fSZ2IJGxs3EWjrUYcbUCzS&#10;HS80SiIJPFKt4BGcT5b8Fp+3HuYcxjA1WsGyDAZ+nzeoyEupFekoGZ5htXMcdDF3mI3M+SQj/pJ/&#10;HXFJhHWOJehdo7BZrDd0qEVTYh9Dw31daA/ni3TWqwqGnzPezdIQNEZbrwuba5SgVgljWxNAPIuI&#10;5Z4M1ZJuIdYL0FAYJT8SnH5EbG9oi+d2NeIcEJG6pGm2nTSwppm08pLYZ5YeU8LK8Yco5rLf8D03&#10;I6k4PfFo5YM8wKGZmZMSSKSVsxyB8uykPNK8ZinLnEQa6ZyBu2FI0gZgWP+SJrFvBsMWtCmW7PSP&#10;Ud02FbXnxQSYoF80XWqBc4WlU1aSnIhk1Pw94BB3A1Y9PLNHyA6jgeB0OBXjDqktjTE07Kv4eaMM&#10;R9BK3UnE3PmTgRUW7Z+ZKyHrOr1rPcth0cHHkhMVlTT2z53ARZZXKKZKGNU764xz3UXEOeARIUfH&#10;gD//kgG5B7uQDGAQhTWwol7TwXq29VInBNx58ZrZPNsNkZiCdOq6kYw0vxqLScOkyNCUjeB+ZufL&#10;ImBnJ1sro8HmxIgyXvZQyCxa4CM5Fxqa1tYxxWosi7KQnBiN4LmbRuNmBE3Y5xNGx1jBa0QlMcNA&#10;LeuAl1BsTmt7XyCtm6HM17jvu6Wi64wo8GVZsA2rR746/tq4eULgTQedKBnf9h4+ZI2s/R70gNNs&#10;hGMavyt7tWM+McRq/UtbMGBGUfV6zx2I88BzOdwAOtX4OWVfNrZkOQtxx7QdQ42Xj0ncM9l4Di+P&#10;MQfYC2GOgfO6Yl2t3vL5fA/IwOPTI87nE968eYN3799B94mp6lHfFzw9PeHx/SP2feDx8RH7HLhe&#10;r9lgEpLRxgC0GKBniTym/mLryMwP9uQCyyH25qUsFMuyBJ8TNzAPr5FvNWPZSNJxRwvv970/lFLh&#10;t5JniXvHRp08R6TnlkkqPBxGL1qLqPLWl+BnbApr8zLcakt3nPf7Sb9LBiHL80hvwXvZMwvTohKn&#10;6wOQZkZun+zptOL+/oTWVrz+5AHbtuOLNz8FpEV5mqkW2W8wFxJ9rwHegSZY2hmtK7ZN0ZcV6/mM&#10;3/qtb+B3v/MtfOe3fgt35xN6X7CcT2jSsflZ0uvVshqkY3d49WXBRDeeJybzi5yAqZjjio19sHrD&#10;cDxaWsfaz9jHbmVpTODz3TGHxxxmh8IcEFE/6xtaE/zkzRO2pwv+hz/6Y3z/+9/HdimNc5UZK5W+&#10;VymRl7zw2UtXPfXt5rOPjfdlxn7p3peeIz27/e5j7/h5v/tZ1y/y7C/j+b/L6+W9GfsVY99weXyP&#10;L74ww+3dwz3OpxMEinVFnMc5gd5PgEqp3W92i323qOg5rdlu1D5oHc3tJRbtPZwfUlJa0BcJJz1L&#10;EpnaJNihGMPpcXPa6bYVETFHl9rZ7e6M7v680RLFupzsTMLsH+e+YNs2LGvHuG5QFXewmtPW6ner&#10;y2nAtmcvMIFgOfegzdF/A4LL5YK7uzuMfQtew+ybCeB63dA9a+x63dG7G7j3ibY2bLvZYXSMaFC6&#10;7wNowPV6NeP3ujrNBS7Xq0Wf68RifCKF12ck42AQlFiAkohDj6kroKJLfqIHftS7GSbhAhgrOol/&#10;1iip3ShcNXoauuUYwwAAIABJREFUSMHyGWreGgbA9TkygFFlDuCiPNurKBz5O0OAq0I0FQI+k007&#10;7N21wp6kkCt88ghDyY+KACShkFDpoxEZ9RnJ8VHHRgptL9VMo4IuN58e7aYONypNqodtUapxmnDL&#10;L2NXTfijQQksj4AwnqqqG8Dz/xtTi+/HiDfbO1sYAuy6CdnROqAzWndHVNbmO4xIkyauuUF0eqMc&#10;Rs3W6AwLsBmwlBiumEqMsDhsziVgY2+WyGigAJfnh4bKEGpc8TyCRogwiIi5Aj/W2Ywa0K2HAVMA&#10;TLVaUoIOiDXZCmVCahNWP9PFKQZXxnhl9I9GWSKbXxoJY1n+n4Hc9pPC7kH+SOs5kZmBhanYHS5B&#10;02kKiq+TNb4h+RxTgkjcJRqe0pXy8iXxFP/QFMzLmFLoBSP0DgKNr5vQDMIvN+9Sv/lmoQyyfb7+&#10;slSh2ydByDXGuXPmlyUEirLqZ4zCpNU/O0ZO1t80HFi50c0bQhma+hmjMShqh+UwgmIgkeP+stGt&#10;fxX0mceATdjCqeJGB3gEV9SFjvlWumXvHWxMFecJUZIrDTPFSJRMIMeuRi+OIzd/f+jSdJzyjJEm&#10;V7rotqTchcPcuC7jW431VVsPePPsWXQ9TJiBN9Ur9YRZQidxWwCULuKH8/+cFQEAZnWCmeGgxRqO&#10;59mWXPZJjvsVpCFgUjDxcHYkni8flhFyv+Tm4divUvohZYSjPES6VjMCmgom0+Ydbg1+XjnmCzhA&#10;gQ8uY7D0xXEBacBkw5pwVDqtj30gTpCfudJPJ/OhzjSjdSEZ8djYfNBoSCvG5pim1t15TpAiE02Q&#10;jggQj2fexO+CXx8AE89ag1wN2klnUuIPHR1GA2qjWkg2fgVszxgxHcXqninRNxdlL55HsuhK451k&#10;hqzpdNhkQVhmjzu8Ys4NWXc9cCTXf2sYz1o+PDOIngvk4TLTQZOoz1IM043hEjiqBYZ2HTMS6mV3&#10;JXyaZ5eQRlt6a0scUyklBQRSZDWDoeI2MOaWwEkrYxR6yOyYw/xEy1nQZ9+/uCbCP1ZYI0JvM75y&#10;7pQJoZLORM8WCYc16YTrSun0UEwZh+wV5yzPAJ60O2FTJd45hhmh5tFY/5J+U99ltK7InKQtzRyk&#10;IcNO0gd39GlzJ6Z4Ngud/wj5IqdPSYfCp+1z69aIqzejQcxWgqoprk2yaTrSGdEmneoJR+oUrKOq&#10;bMKHcn4c9+mYDrlDbhylnIN/F+yLqzjIJoU3iIYuKCAOSvRbYdPCCh8LsjKYZWRvMhTeb+s0A3/w&#10;T+6v6ym9d4w5MMeC08MZ2swQMgX4yRdvcH18wvZ48RIpFh3+/v17XC5m9N73HZfLxUpweER2lavS&#10;EF7JtN7gW/2sZADFsZYMqOP5nImn4ZSAh681q3sdeMh9EITzjpHpLHWS97x8bgE3Gvl+L92cKwe2&#10;QylP0tloDTrN8Pvw6h6/8cknON/dwTzYq+u5GjJXvVrrGOwz4Nu8sJSB40ATd8V6mRyWRnj37h2W&#10;plgfFpzv7nH3quPhk0/wo7/5Id6+fQdVweXpcsM2JQIpsuyVOZy26wUNwP35jO98+9v45je/jrv7&#10;M9blZBHvHjC1rmegKea++9k3QxRxmhxsqtGdqYqlL/Ce6WC/F/TFccOMWw3NAoagHmHfrYne3Ivx&#10;y/ajdSuz8vj+ii9++gX++E/+FP/Xn/1LvH333gxxjluqR1r3Iv9+Jly8dD0TQHA44weJFOXvLzP2&#10;z3P9Ksb89fXLu5wKjh1jAO9+uuF972h9wf3D2Wp/e0aOlBJlomLNjbfdI8hHZjXADcpz4nw+43q9&#10;eN1vl93US43ogMgJw58d3tthXY0W3d2dcXm6AgKszRzKzUu09N6xT/XMKwYxCC6XK5ZlQW8N59MJ&#10;1233xsEe1a6KdV2w7btHs5vAu+0bzucTlqVbaaPFDPs6J/qyAvAglYaUUfy80uF6vV5xOq3oCncs&#10;Wz3yhfXCXS5YpHkJJYti37dhc71ursMPYJi9mVHjp/WEp6cL1vt7qE4si323LAsWCmkp3KcJEjeE&#10;3Ha7MD0KCHFOQ0wARxK0Aw0JQ5kkQWHN4ZDxnVGUIUPYSfH3A2mqH0HUKowFKdOj8TTXxk2ilChR&#10;v5GCkvp9ciCMz6Ni52H8w9LL7FxwIiRoFFM9Grz82Yh0QciNH1m9grI4qJyV8aRIKVX5gubaqlBj&#10;P6c/OJGxqGWcRoFA4JgfCjSF1txLprj52lxr5hYIAVev+jqh4nOzak1hkUJ6OBjKs8Qn0Rl7FY1p&#10;3EDZyk4yyk1E3MhjBAn8HIDAGrHABb0pA40lUw6LOAq93AqDhXjzHMcKAaIhD0chHNXx+sZYYUSz&#10;GAdk2v80D/t4GsvTUAAq2HlmquCd+1iv7I58rJlOxRIhuNoepTOEa7gVLFg+xvAOUExXvPwuSaEV&#10;HkkZDrnUuRIzRCLiR1xRVTA6kQeMtCKnUo8Gvww3hi3qoBzYv0VBRKJcGOeLEmO4LmEMEMkskmcI&#10;X8D6kvgVDkUkDIK2HpS4+iz3U33mpN0Udn0eOl3ZpxJqcJhjeu3a0shDKi7WpTD6FEfbk+O9/ciI&#10;1BeNGaTH8TtAp4v6c7GyFwTkhAJpHLIOrz/bWvNjUYwihJPYOX9Wg0P4/NGAFc0KaZh74coqBPUM&#10;FqdFvVm5ToBGTKYK57poCChOh8ChXDdrAptCOQ6gPkRZCtzJU2dYxwSyQTGAAp+6ZCeVsYY4+370&#10;QvEM2nZ8luviKnkI0lFQvvOXJw4fHU52X/Js/ryhQjjegGBOErzB1UIxQ5+HBYBGBBEp0e0+2s2w&#10;IvCQz8QVrpp4GTzNHQwHQ03wOcS7+XyKbTYPoYPEcTMGFhoci6EIBTfdqzFj3mlsyv0p5Z3gkfZ1&#10;b4hzyLlCGTmPoBuT9zt+x/mJbQ3X82GnRKyMCG9ssYgSUQ+Yca/Z+oeWCFricvw8nnEazYwc8p0B&#10;PtAAQ/4iZe2VBhRp23mW8KGMug565n+XUiU5W3foerkIOkrn9KaTZV9EEDSNfDpoX5z1pCukfUma&#10;PPglavyylnIL5w15AJs7N+Kcr1E9YzAzTHOvtNBawiwdGi36OkxBOJjqVfGchhcU+Nef+Y4jNG0f&#10;WswrzpiWc+VZZnGcZ0ZGPxOLbueTgoCdszYP2bbqkzoYyCMIwfak1iCmaJcv01rxKeUPp68xbKMx&#10;G0d5m6sUd5yMhiZmzFVmDqtaNDLhqaSxrFHKqTjtqR86AOiMYbZC7wuWfqwTP+cIxZmZTEKcCtgQ&#10;aKasT50INlZ5QZFbKq8XwiI36yiJFrlpn7PEhzIsgmfEz+f0zKkiI1tGCqDqka+s3R4CKuVqKXKX&#10;Rrku6kytwbL2/Lwp3CAc8Gm4P99bozNMjH1iv16tzvfTI949WrmT7brhcr3g8fERl8sV08uQ7Pte&#10;AmjUU/gtA5afpUNLj8EyIdbSaPH8LJD+seY+92iO402EDWl34ruBKndVY7+evajQkhdPJWlOSvL+&#10;N2JPI6IaVr8WTofWZcF6Onlpmoko/x1ysR7sCwwq4X7PqdBpRq/hcxGd6B4e2HQGzdmuV7x9O/Gq&#10;LVj7iqV3PNy/Qv/c5vf+/Tts21LkFil9AUwvtDrfllHx8NBwf3eH7/3+7+MbX/8cn7z+BIsMnE4n&#10;lw/MiTl3qxu/eGkGypJ5pWzHc7W7gUwnsI89agbzxn3SqSXAYAYcYBlYizt0LVtdMHG5bmhiTTL/&#10;q//yv8b//ef/Cu8fn7C2jm1ePmD7ePFDJOH90Pcfe9Y36cXff33923H9rL3/RcYFgv+PHWPseHt9&#10;AiDopzNevbrHsnb0JtEEWiewLlbmw+RQO6vdm9uu6+IlPQS9L15SZccYFuTQvElnypsNqxvXqQt2&#10;dzaPOdxAbsZvVXMG9hMzaQBg4ny+w9h3tG6NcecwA/yyLKCOuXn9/7HvMOdax9Kt4a9lcTltbx3n&#10;ZcW+j6gZbpHmltV4uV5x8pIr7B2zXTes64oxpo0jcB6Uuv4+JtbesZ5PAIDrZcN2eXK2qZFVtDoM&#10;T3dn7LtlS21jeHNMoPcF133H8oJ5wfe1bmwV1otAzX8pQFG/AaMGG0Tcy+qGKx1Zf9u8fqlqgOqC&#10;3gqm9qE4Dn8pNC7Pq4aZjB/EC6i0UxmvjAqSTJ9GxlBUcrYFIseZqaaYdGuc4K1hKyzrzNv4nlS0&#10;tAJABLe1wnMUr23onmVLP8pvxSONo1wLZbHD7tpcDfn5qRRhx43bYd2vb/Cu5mgeDWTG8EmD541h&#10;avocqCNQd4mIYdSSGHxKUwIWReixUuBcgTtrylhicv4r5e+aiohMY9Hm/ytan5iDnbtn4HjiB8uZ&#10;mOKHPg/7wNTtOlUafSmoM1zSIsdvryLgI4XPAh1PG04hHq748qVNum++dUF2/4XNuzV86Eqd5kgN&#10;MHvUXE0hqec5imcOJho/Ej5/kWfCjVJB8N9tG+uZKvPytU6RYkzQw1Rzzy01Hmqeyo+dqXhHqMIc&#10;043G/qmoReDYV0bMdQ/J3VFWDqPNLMkeM3uZDh6vD31d2f3BVacUWr0OA9Koa987xQoypQV31LIk&#10;hnodNKZ0m7GmM2XLccOYndXsm4FziOgx+LmJur5IF09GP/o3IuVs4GC0ziOdG9yyzkmei+OAQYal&#10;IEYLvuCQKzXZDxzxoGSJn3+EEhQwywXFuf6YAF2/qUplnqU66AvPH97PKLniXvKzE8osU2vLDLLM&#10;B4yuokT6FZoaEL4BK1PSVbJJXr1qUyvS/lgbj4kW+N1cVSKJSFuIOySP3/MXvitA8BL4Yn8qdbKL&#10;a+Bz0+sxsPxL3p48027O0jpVpHpmiPNzlPVfaTDlltFgjYgqn0inh4h43VnS2SN/BZy3sByPSDpW&#10;eKacLkihrYFLgigRNTFzf2zy9sWhDnwuOvHkgN3Incp3VdIoad0KI9MMY4+dccoTleeKJC3IvTai&#10;lKaBpI5MwUcYoGJKL14GM4md5nJo4OGeHQnGsxECc0nriUfJ+xHsuuFID20Yyq0S5/GAtmmhDWgD&#10;wGQJLgjmmN6oCIB2x53qCHs2+cMqbvlk4q4cHyM/abfBAB+/uO+xv8RNYZaFl/bS+gyg6rwY1Rn0&#10;Zd6XMs/hDLx4acj4yQM8+AE4nIc6ZgYf2aFqaiXmIrMghj8SqlaM3xXPyL+6sJa8fb57w/nDjF+Y&#10;Ezh7raWX7DlTvN3Bf4jqd9or7hD5AIie56Ied19VozSZinh6dvOoVHcnagakxHybyRdhaCzDtiYm&#10;6zeW+pIAp0Kf1a2PHSet8zlRDqw08OCYAg7nyoFi/3g9nKlOd0EjuMlcZgQfXqKQEXKGf3Nuh/Hm&#10;SBMw0+zb0rEsPRwbfTLy3KLsFVZLWjHw9LgD84L9uuPd4xPePj5he3rE27fvcLlecL1cQaenTnOg&#10;DJjhoXs0OOuBhxPF6dUx2KDusZZz4Cex4MjY94McFfAv15gMrOhxigvFfEZ8Xjzl3KwXLtZHV6hF&#10;J3+ETJCcZaM7K7HSF9aVN51J3ImjAJZuWcLR0LN1iAyIdGBYpP7SFMNLVerc0WARl80J+mW7YM6J&#10;fRv46eM7vH13xTe/IcCrExYIzucVX/3qZxBRjLFh30c6IVSxnlYrYwjDs9P5BJ2K0+mEz7/6Gb77&#10;3e/i7nyGNWkdWavYHZmn1Rpz6pyBh5TfWCedAGrNdMne1UoSAOjLCfu2ufztvLyZE0fUmNuc0zLj&#10;pWHxsgxDYLKnCF69eo03X/wY/+h//iP8n3/2L/H09ISfvHmD+/WE0/kOT4/vff+Tp3/5qzLpD11V&#10;TqkCwt/mPb++jtffFfx+Ve98adzErXF9whfXJwANfV3x8Ooe5/MJ59NizSzX1TMtmuvOgn0fuFwu&#10;WJfVG1d6/e/e7NzoDtWJOTSiwfvSzdAsGYww9gHdLVvo/fv3WNdT8PllPWWfOg/iHJud3evliru7&#10;OyzrmjQF5txa1zWaK7N5uywd123D+f6MzaPKybOXpXsJJ41yUcZfOq7bFVAfd1nRW0abX68bzqc1&#10;HOEKQIbR0OsY6K3h6XLBq7s7yBhAb3jaN9zdPeB6tfnROG/MdKItJ4yxobuRUSDeLLPwlRTMU+Gl&#10;N1pdSGcdTZYXiC13rsw6hIjCJzm61SNMJGEkEH9MRaTmMtpHFKEAadF0uQwFMFhTUxqmDsw5jGGJ&#10;WL1NKleoETWekqNMdy2ElAK4r+sQ7aSh/rgyCtAQBmhJz0riWQ2Utfmn6V+SczAohW6nEK9jDAgW&#10;TOyHe9JIoR497IYMGiKtCCQUVivZ9skahZghB8aA2wqJ0iAu1HPG1YgpuRZv38TSe/EZa4XHzvue&#10;UZBRsHkicUzD5koDVEU/GjGfCyqSe8YocmQEXtRlnQ4vsR3jo0q9hbVB3TjICBsqpVAHJzonZAr1&#10;FAgYqcJaaY6RAjN+UylUiQagt8K5uSPMYNJaCtpWSp7Jf4gaxvmszdmMr8QuNoyROEwTA00XAKzH&#10;lAofm0tCgUUsRU8gEG2wcgmEPQXR53ETh9+FZymVo4r7uatwfJ1Z2Jt3RURRCshUYgDWSEcolErC&#10;ARoy3SkxmyvJ01O0m6cuH3I0TDCNudt/plTGxyYIOk4NN4AFKSMyDVfqGMnsG6z7nvI4BW9QsfA1&#10;eVQJc14lDJVV8ZRQFkheSGESdn5yB2lY0pGqZzAqI8bz6JFwdCmg4hEpHno3Aczd6+72Y7QoFaXI&#10;lFCFynTa4yUsFVEC23ZPIFjqzue/fgTpEKPRw0AghzVD3dSjiXsSnAEFh+hUIs9h9Kyp69kgNi/W&#10;5Sfee0XiVMs8E0U85UtpIA3YB4b4mhgB62dUjT8djC06gy5xvkFXwLr2Lehp4BnMYGu80gUOjh3l&#10;ukhTfA9CSUrjtwDRtMq1dBApXBwI/gSHCSOLyYNiMBwjxgBLdeV8CZPDpQiDC1PxEjvcbdIKXH0u&#10;onR8MeI7EZSRxeHoQBqdO2lI2YJO+hXvLufOx+JJVjVBavpapgksyUecbtP4KKY1p+E0jGmmAJM/&#10;hC8nKIbVY21lDgEy5dm1fe5NMMeR3kpjJCXhpVkSpUSAB91xpty9qVcXeJaU15OHRV1gMnNiBo0K&#10;AyY0HZOEopYIciVOPidmKkBHByNAAas7WHa9wKHQS7jhuEvAVRVQL4HCwRWZ+UVjM+WbSXhC3eHW&#10;AheSr1nGjoC0iV8cqYhBosX6JuqZSVoWMAs6kXQ/o/dbZCYyK6c64Yx9mByjYg2NBhBGPfPnDx+P&#10;MsXwMjvWz+EAWyXBnsgY/xbrSQcRDYXHiw6XoHuRxuQUuh3PfmTtiZVboTEO/jedIBo81sbrYvs4&#10;KK/E2aDs6XKRw6lPmKEUCkVDjaEwHwTLhrU4o4y0SHqVOMz94ryiHFTsa77AzqnhMo19wYeFpanU&#10;an9rGm418EpvxgoRzuQUKpw4GtdpNGdfKDguGI22kVnvuTXqUl5GpFu9T+i0Zl9jYptAW5pFog+Y&#10;3jB359c82C5zQYJncb7NHdlNBL2vELHoNq7FmnwK5j6iMdj0DEcLRhl5Rgm/ciakNSu5Mq3Mh+F8&#10;d7FYXIaRwKFg0j636cFEc2Zkt/JvsXPV+5K4Jd2Ngxp0GAJrRu04oNMi6nXsUZqSGTxLN9q2tNWe&#10;mxP7sEi64MUq6EtH7x1MnmlizcSs4aViHzvevv0iHAjXfcN1v+LNF2/w9ou3uF42PD09hQGitebG&#10;zgyKYHACmzxHdLZngoy5W/RunDOjnURPltWKczENRs1xSgFvxDiD17AEHZ/rncEl1LEo9zsSUWae&#10;iiHTe50AoGxUa5rHAcjAtFFKrUDE+mrBbAJMy2fUJYTlnuxs9G7BKzoU2HdgWQ2vxkBfGua+A91k&#10;W8o/2xhQsb3vTsO3zQ3BDWhtNSN4tywNGVbu6Ec//QJNjB5s24a//pu/xidPr3F5veHV69d4eLjH&#10;N8/fwMOrB/zohz/Bu3fvIGI9p3ZGdK8rluWEpS2Q3vD5Vz/DP/j7fw+//a1v4P7hDr2dcFofMHy/&#10;FpY72C5Y1rOd337GnFespzXg07xMioiXeBkDOyNIe7cztpxdjkM6Hlx/Op3O2MeVWwNIwxw7BBOi&#10;HdfrO7x98x5//m/+HH/6T/8p3nzxBS6XDX09Yds2n9dqjhVm5CR5e34JbSO8PnTj4aEX7r197mMv&#10;/dCYf5v7/22/biWDfx/W/tIaJ8Z2wZufXPG2d3zlq59BdWI9nbCPgd6tH4A5g83RO+aEDMpXDdfr&#10;Fb13rOydwSxonbhcNixehmTqwCIrWjdbTusdd16HnM2P59iw9BMAo6/m+LaSZH1ZwsbbRDxq3XSM&#10;bds8K2x6QMrA8KAKHZlB2CAYewZFmn3CyieNacbp3jr60j3TzDp3YRrdXBdrunl3d8IYBovT3RmX&#10;pyec2gkQwau7B1y3i5WcG9ZfY5Pd7ZDiEp5Y885utOu8nnDdNyx9gahiYYNJ1kS7jX6IZiFFU2SU&#10;c5HMuMxUaBQAJJRYhvo2N9xRMQxB2v+tWTc0vmUZBd7IFxThBymgpiff77w5gxEp8tyy6pdrLEWQ&#10;haRCxUi7A6iE0SdHAkcZ+nb0+BIlaiKU9Fy7gc4bMTlMqThrWXP8K4cNKcKdQtU8KapLKr4xpCs6&#10;bgQX7WXUul47CBGdGUqNGQRsDzUUTXpQRHoFC2iEt/Fu40ZiJ8siTBitQH9mrIc8A7je7Ahxz8Cd&#10;EAwcA9xTnTMwTONIeUnsnCKLLPr96sb9qjyX76sylfPV/DNww0us6HQD2BKC+wGH3WpiRkuHv97C&#10;kjjt8JT07tutE9aIK6F3W/UhCvoGYfOnY20lQsc/TiWloGcoZza/WeowZ8mV4zkjvkQUILhUX1ud&#10;DzJ2JN5f0rCr8gS/h0uddZtjLjDDkAjLXPs+32Jr2eTybtx+F0ZwgHVpwrDYMk2Uz1MRkelRQSXN&#10;PO5zgfRAmKScw4AIz4QcaLhDvDzuZ9w1NusDkWey7it/5qMCVguyNK/pMNOAg1TCLIkT4ngqxdgZ&#10;1J77e8OneF+8vjgZYm5Ow2lAilFLb4APR//x6Ajqo4coNaRx9fig1B9Bb4jPHNzWR8MTaajzZy3v&#10;vbkY5cezE1HnmnOpVNOcFIW6uoEpeMh0Ps2MKCR86ABn5O2NS6Jsi5Tvj5MOfu3nWIoCXSAdHx1j&#10;FPNFgroGHOSO5G1c/3FvW0tHt52+mX8X2Gj57UOX4XWYfQN/EX+XcQq9yDuAwoqDs8+gxXmGG4wO&#10;1V3leHPq4Sz2m/OZ7mmPoy/slXIbaUoa7wxOCx0T9ABOd7wDrDfzHC4f/Lt8w6AEngUhV3XhfqbT&#10;OOd4M5rknH9WuTwl7Q2afbyfe9WQhsygOZwDALDsWabKxYymp7cFeL3mKuFcS+wFL0LiI+/jXrAG&#10;tgZiprG40kKODagHV7CUmwbPnIw0n+qJber4D3RpUds1li70zT6n+8efZU2SzhVIDfKQOBt51I9Y&#10;USPJmfk15/Rmh4edfP67EBwcQw40PeENz1bJWgyiCOdbJh4WBKhrVZ5r12WEv7th1uctt4rHzZUu&#10;Vsf3JhaxJIC1CqwrPFINK7shgcvmr83YdN5jcEwYuTgefzfHU+KKSp1zys5CPsnRy238tQEepoPC&#10;7GbuCyT1vzqu306nCSObJyxKdd/3iJ62NWi+w6dFuZ7yDyPeaFxz5AK8rE70FoBG9oWqO6kESAYp&#10;EClOZJhjMErDIfGdlxkwGHSiaO04b5MjzSCnylqvCjgflmiGJljRQB2dxhHxIARGyY2xmVEWVh/9&#10;crlYmZMxsG0bHv8/9t79V5YkOQ/7IrOq+9yZubs7+6BoW+KSIiyKoCQbBqz/3DBAQALMJQELlikQ&#10;Bi2CL/GFfXC5r7n3PLqrMsM/RHyRkdV978zuzpI0d2sw95zTXZWVGRkZ78fLC56en/Hy8oKX5xe0&#10;fXejQhv1YcM4SKF93kcRjAw8JKM0HQ9ETiVeuSFdR1atGUHoqGVUoOtQSR4e+3vEsHRNLMQDk3zL&#10;ggfo8dSM657ub3pukucO2YC53BNpTF0Kqtf/jYm5rG6BSoNeFi+lBDZA9/OuYriyU8bnd0vBtl0g&#10;pWA9ndHUskJUOx4fH/FyecHeOl69esCrV6+cdlWrOd8artcL9q1hWVesywqFnamPHs74jf/x1/Fb&#10;v/WbeHj1ECVquu9LXVLZnU3RvMauur7MswoAdVnNGNfsnEZz0VKAsoRSII7HLHFQivflUEUpC/a2&#10;oWkzZ3QR7A1o2tA68KNPfohvfON38Rd/+Ve4XC9oXioITieA9L8JwXf3nDjxs7l+3HF/VvP4+7zI&#10;HT7L9/8U1vt5XgptO77/t38LAHh6fI0PP/oA59WcnNAN67qga8Xedly3BkZ/Ay7rqWcWOU2oSwV2&#10;BWDO4iJWnqiW6rKq1Qc3XbxGQPO2b14KawQcw8e7Xl+wLCv23q2EiRu/pVS0vaFUCTmIvcC2bcPp&#10;tLqu2D0CXKIhdK0F+97cmVrRPQNxXVaPAD+jy9Wi4tsF0IrerFnm+XzGft299Inxr9YbTuuKi9cZ&#10;L7V60DSwrNbYc5WT9TBom9GavWJdzJm2rouF4ykQRsZbRSIJP9lQMWwM02Wyw4gwY+oXv9SD0jQL&#10;qi6IhaAZI+IuM8wvvWHEFLplRB5jqOWhsKZnQjmixUEOatKQh8M4hAFAhKD/rmm+x8hChSHA6nAY&#10;kcw+bxrIKdFmQx0VI5YhMAnXICk2O0ZldZ3rLLOBJY0vQ3CmgBz/JAOepogTFyrTfcDYFkabx3Jj&#10;nj6O5k2cFa+Bgy7s+jcRFZkEN2IoQgjhOmYBX9NvBKV1580GEh0/Zfw99KOMHcmwEDOmKsGI8wSR&#10;tGeErSk06oHpCtAIDjqBSoA6olqnF7oS1ocQP750rD+c7zCAqUaV2wzk2N4Jbv6vSLL/exSMjIXp&#10;UWPysQhzwAkvnSaxF8MQPsAsCTeBdx2lwD9/D1OEgiiTJghlKUlCbMafEdHJCFw67WhLgI5oVRGZ&#10;jIvdDZ3QITPUAAAgAElEQVSzI0F5iCPyKp6N+zzCywfLpW1MkWMUE40O/oyMv0WA99EhvtPoQEzD&#10;P0+HiWqPAqaaE68l5kxj881+CEADAWmSYOAtFaqxaQhjUW4SKNOQEuT2vUbroOfzfDLuhyFa3BGn&#10;enhgHmsscKYB4gV5Jf67hf3NSijEK+HNVxBW+U3DGaSzhyZozJD96RgbRkHDwUGNINbqsqogN/xS&#10;36PYTw83U1jtd6OzM4BixYEzvrd0YNBAdjAIjYZgvpd9hqkNk1yF8XgyLh72PrK8NH8/6OBQ9PM1&#10;4FLiPPma4lynOecnBVOtdOsZooAUT61Pw2PsEflVoYwkiJIlmVZw3KDzwVeR+O605GntNwZH0KHO&#10;yOJB4MO8kQ14zquC5PiZFOKImGKvTvcA4GiqzPXPBy8ce8tTQyQeZpbxWa3+JA126T5AUCNyIii3&#10;R1oSGDoBSCaedMdMIhK9QiybaDibJdEAKiJ8aYo1tyhxN2ZwfazdK+LGNvIcGeconxs+JzJq5CoM&#10;D2vOKJTEdMTWvSfeSX6DkBuHNBVrgXjZDRq4RjSrrdUaFJLXSMIfyvmMIGZpHTYDLRlOGcxcK6d5&#10;Y/y6PeNpi9K+kd4VqEcI+yzt/BQJZ4pkHAs4GJ0oAfsxt+EsGo7ziYdMMqq/U4cj7Bg4cWOE8f0d&#10;fNxL2IhMeySUDUkzgwz4333wgmn49LoQ2SfKCstewfthXcUa+QUJSrySEpljSDhQQeNvriEe+NBd&#10;3ra/q5ijbfGMyt57pDKrtqilTWd6lDPRmU+QxzMTFHD5tmjAlZkVwX0Eg3YnCsS1868wTgIorQ9Z&#10;ht8hnwnKRJ7BI2XCG8pcdMvQOUMdXHw/ixTIIiHvqKqVFuqK1ndslx3QhpfLC1SBbdux947n5ydA&#10;gefnZ+z7ju16xd52bNseTUdV3XlCZ5ifH9KHYzkzYe8j/7x6Ddh7hmbFyP7JMIo678Vk7siGwDhX&#10;QZ7vyWIHESxkQBnZI6pqwTFIvCyPaw/6nHJQXreI9CzPc48cd01XEI8Ir26Y2gFVa4K3ntD3Hfu+&#10;4Xwyw0slvqllGTFjr7UG3Q1XKwRbE4g2FBQ01/qa67Dnh4egJxaJbvpI2xs++eRHECj+2S/9Mh4e&#10;PsT5Kw84nVY8Pj7i+9//AWpdsK6L4XYRnM4rvv71f45//+//V3ztq1/G+VwhOAPoqMtiNKMrIIpt&#10;79EYs+0N0D3KyVhN9IrWAahg2824tp4fcH15xHa9Yj1bk0vqXy2Vtmy9oWuPKFTDw45eCvpupVX2&#10;tmFvgm9/52/xX/7gD/H0+IJ9a9i9jqQUix4fAS+CI42+vd733U96/SzG/Ie+3nUI8/XTfv+Li3C+&#10;PL3B5ektAKCuJ3zw0Su8/uhDfPTBhxBYNlbvQF1LyCT7blHPi0dNM/u3lIKXlwvO5weIWMmRMJxf&#10;NwDdy5baxTM4SmIySNJqf/fW3SjdLOKavTUoJ3lviZIixM3hRScvs96MrhoNEZxOC7atoRaBdkQp&#10;k+t2QV2qvc9pHnsNAEDvo5dBXSqkizcGfcDl+QUCYN+NVl2vW9Q2X6qVnqmLRNDHelqhulvNcIPr&#10;HUFIh/BHxSyY1iRITnuKwalGwRDnKthdUKQiQA/iMHzQ8+hDhvANhFE3KbA3U84o5rfMd0nMZURv&#10;8d3jOetQb591V6yilq2M8jDhRaGG65MYUDm8nUx1/jCMDHqPkFPgC0adn76FQ6iEMQ6jRwpQO1Sa&#10;C2MUwnWUrFECLgknk2EpRQnyfxUoijXIFAC9AtJim0IUSY0IiVeqOlIE37mnJiqaIDGwjhGtAXoX&#10;SHMmgZUu4J4noShwacCL/PQ++aaxPhnKQ1CmSDvDK4SpgEFP7xIHzsBnM5d7WQ/lO0epkzDQJAVM&#10;iWscZvp+zB2enhkZm8Kf1d/rihf3f2rywrOvKfrP5sgyPLaCgtGxSYbCekTng0Eyov+URrLx0I0d&#10;8vC8CURj0zgOl01hmUJ4VvgkFKJpcqHgsj59juRhCRFgGMfeeSLVI00dphS6OblxlgWWqeFnhgZ/&#10;RgHDvJxULLLhPq/FoYEwLiVYyZhVmiUS1uZ7XYmIhkmHdxF2sX6bK8ueBL4IjWMKkBOoz1VptFdX&#10;MpCMAsVTk8ee2Br910D4d1/2xmGkA0b2Qx52ytr4DILbrZB9h77PH9y8U2SmEfNzRiephE0O2zQG&#10;IS8kI2l+wuwkdafaEVaKaDSHmAsNFMl842SABnXyLQXLa1D5bBingPiM+HkPYs7OgYR/wTdlvpu0&#10;3uioC1SZw6ZapZImL3n/721tej9xj9FefW93HrhzvYNn0oEtdPIJzR22o5WNwpwth/EXA/4lkXKN&#10;dyDkr1hGEMkS9a6lyEyqVbH4fjG6Nox2voze1RTSXKvaYUPDCEvMqABstPeuqLvgrL7hVgBs0Pp4&#10;MdeVN995YKkuL8m8kfncqNPpyJoh7gE3c5vHkdvvbeEoR8dHyIqYcSnTLe5FGExKsNJhSBsRx9kw&#10;e5xjNqxlaOrxPjmsQVhaByZnHZ6ks1u9DIrhjpXNq6ABdrxH07xJqwevnQ3yUgYdhxyNaXc55HHh&#10;41cvh3IPDoiVzHwwqBNlbB18KL9aIBNPq+l7VgCWUrDnygkuF8w45ZRJYHLaAZ+oI/C6xTQ3cPM8&#10;dQ0ZoQNYJJXj4Rg8HjCHTRi4ddB8nod4JskwfJaz2TtSPVFA2vy+kvBJY4UxCYd5HxApYg5CdxLu&#10;YQhHOPt67JM/k/i+akfvwO5lKqSoNezqpEnFdAB31O5e9tLE1UEwxWlTyGzRdEgGLfZ7m/bkCAVa&#10;RN0Zfi1r8WiyHgbA2EURHBtmi5dysmg4jU07ZkHSEcC+WUg1VImDS624dqv1vu8N0hV7b1Hu5fHx&#10;LUoBLpcNT0/P6FA8v1ywXzebAyPEaXyl/OXSFXGj8Fwk/nO8htPNMyDIhyaCbleUUkm0mw5UgOWG&#10;QG9j8Eio3pyjT7u4b8NKMZ/PuO+wMk57PjP330zWlOWExSOn0RsEFX3bTE5PekGIqyDc4HXwxQ26&#10;hh6lFC8k61qg87OHh1fWOK43PLw6R3ParsD1eoVIxQ9/+Am6Kr721a+iFMGrV6/w4atXEABvH99C&#10;pGBvO2ot+MIXPsK/+Te/iS984TVORXBaC7qu1uizCKTpmE/v2Lcd54czeumopWK7blZmRQS97+ge&#10;nLGeztBuGQmlFKwPD3h5voRxbDmdgX3HvjWUpYZ8xVJCbEpvZXMKyrJiuz7j7Ztn/PZv/we8PF/x&#10;9PxiFSi7Wpk2EO8cyrfC49/jdXzvZ8ffn+59P+177vHiezB8B8/+xfVjXkc43sK0bVe8+cEVb37w&#10;I3z4+iOs64qPPvoQpQjOZ29y2bxEMp2sauf25A64dV3Rm5UwyZks1+2KdaEzC35ezZEtPk6tNeiz&#10;SEVdJUrKCsti94ZSK/Z9A6p4wDNLXq3e4BNAsr3RsdtaQ+uKbTfeKNpR6+r8r6NUK+vYG7AsVnJU&#10;FF6OyTJgnp5frK56tcoV3bOfai24XK9eekWt+fZywvV6QUdHLStQOrR1iHizz9K9RrhvSCiONHSH&#10;lMUNpKJtf1NQoLBNZU17CZbkIrSxl16wFBqSvKZ3Siky4Y5/eURvUj7UBXifCMjOhzHNmxnGXOd6&#10;yCzXERHf8P3u3ZQ6VwSslHOHdCoAnCKFB9Y2I2McXhrN63XYTVHv8f75CnKunnrXvRGlK1VhWJLR&#10;ICaLpwiIawglVHrMIKSAKESrwdZ8IGPeMWYHtKGKpedpLyjL7oKCNbUYQhP3xV4f3c6lBYy7Cxkj&#10;SktBwysfnMQPH3sWvk0hsxRdrzekVEKGshFCu1iEFqNbKcDp0RDmAJDYJwplxNth1A3DNVJkjnaI&#10;aESYTDkM4vtebN69u1JJOCUhHOAa+liPVheoZczVccAEB+WJcYXL5+MRI4YvFukhWMLolI63rZX/&#10;e7VMGtLgc2XtwKH9lviVtTSns5QZ9BTxz3uGwSASTl2RIUEf55ePJ0Uufgx8L+pKOrErGcUU1hkZ&#10;4ucKXj/Xywiw4dqcEqkBa4F5HQFM0TTcZxoOadKII0AjEteVGJ4CyeFl8DZGUkPRqN54JmhrH3tC&#10;xhKGfNPeguEJQO+dwVYKqtKg4U0neN59Wj30wmHMmCLzuy8GloZKm0jsuRKvDC+r15IcRjWvuysa&#10;6ZsCW3OMozzPZqThfBgpHktKigZ51qzk2PetH42ZdJL5k4VldmwxdgT7KD0R/MyNHTK/BSKQ3sfW&#10;Cm5KCVEZn+fmqaElpWxTWT5UiaLBNCtVhXOicq/jkTByolmUo5oyajW/nZ4UT6t2HKouTHHfuzKl&#10;ebxXVazeqhQswSsGTVAiETDOA8lcYbSs40bnGRiOUOiIoi0gHRZo1JXVoKtHY7g5COf957khqy0y&#10;G80Mz0fUWpw00mNyHpKwoHvqPNDTAW3qowEo4ZXo9hSF7EaIMp2vvP4C8iz1WtyEc6w2aDOmRqdM&#10;xVcFejO+YOdUJkMQ6VNMS6ylAAPBjafYuYQwmk1RUa1EShFs7OIeNMnkLJIL6Ig2DTRh/Wl/5saf&#10;p4Pmis9rb9YfJUqLBCDsBnW6ZPYU76ehdIR7mStRi9dWCb4RzkbyijRV7l9xeEkYzhA/Yx1w+c8d&#10;DyZqWHQhnQZRZ9rXZWmbg36XGNA5mp/tKNXh31d/p6WjIsrKVGENYY7CkguOE77R4u/qvmbizwJY&#10;EINpQ9jhPFIVqwBQbzQkluLKHj68JnGW4rcAUbsc5Aujn8nsFIbjvYJZMVaLt0y4aGdO0BSeCeAR&#10;7Oxb47SDp8Up7cQziUNlLQaNJMsQBbs3xLDeMeQ3LJdTIEWj70zQCsf9ghKZZ7f9WAaeU3Zg+1ZR&#10;i9Iqas3zls7oZwNwZ1Q7l8K5qEJbN8eNTCBN8vBw+At5v7BZro870S/KT9YnhfOO9QqgtWABoi67&#10;YEd1elakxNkvpUazPfUMEuJogZWVoGOcclXv3cqiQABPCYfSITtk4lIL6m5FrZrXiLddtfPf1RRk&#10;0rSIzi0DngBQg1v4WksJHaztG9SbT0otKNUM87k4FdPJQ3bpPHsGr9a7RcZ3K3FYujk/KFvX6k0H&#10;q+9JYYRzhUoHm4aKdmzb1SP1Ct48voX2jk/evMX12nC9XtHajsu2+T6rGx0Yie0Gfda/FqA1pxXk&#10;Mi4DuEAWMsfQS5zOZ8N30m+HLlYSTI0mR0kRGJnoYjK1sBa/Uqe+lf1VEU79cMr2IcMKZhl+4LIi&#10;orEr5WOJ54jnCjOamLOANd81aDCAUUamWI301mxv9q7Y3EHCKHC4fqO9R9aSQrDtm5UVUOpa3nVG&#10;GyoUO6wmubaGRSzi+vnx0ZyU3vOp7dYUz4zVO0pZ8PT2Cd+8fBNf+dpX8Or8AK0Vr7/wBazrCW8f&#10;n9A6cD6/wq/9ytfxq1//Or721Y9xejjh5dKxnnYoKqobqrhvtSyGg14qb9s2OztEcBScz7bm/XKx&#10;2sIetLVvO2QpUBRI72jbBu2KdakWDFmKl4pRhFPG7S37vgGqeHq84P/4vd/Fn/35f8PLmzfQ1tCK&#10;oLqe3pxGWhNP49xHHd83OBHfgRk/2cUTkf/OPz+Pd3yWZ3/SsT/LOJ/1s896/TSw+FmM8w95vW/+&#10;t989vrEo8bdvn/HFL3zkEc4V5/MZOcBvWRb0vmO/7mi9YVnWiNJmRsblcsFSl7AfmdOpY1lO6Npx&#10;ve744NUrl+Eb1vXBy2gpnp+ecDov0F5R1wUqir1tJnOoZSmy6aeVsqvBc/a9eTmx7s3ZC05rdd5j&#10;NoDr9epr0OE8W6z3Re+CdVmgYnX7tt6wLidAgeu2u0OyukO5YD2fIPBmy0WwtQ3racW2X9D2HaUA&#10;y7oajVarvx6dyo7e0nlrNP1GQuBNS4BEF6jYWXqlSHdFimGoPUZg7EX2v9JwaH+kGTlDzjrILdkh&#10;B03K68Srh6ajGEq/YCitVLCGMUPS4jzCDpJWwGtE+g5tLc0tFEY5aA3j+zTTEWnqsjvjdUMKvnsZ&#10;YwLLU4RGmr72KBoXN/29Lpz4HpmsUZNQ4QYRV8ipGAxsIHFKxhGFMVC+moKMC7EyEbQ+TZUGdNbF&#10;HLoqoxupKLsiHEbGuaxPdnYE/rwLeQJGevjTvE2M8Pi0aNCMpOqSWzgMBJHimlcvgVdU3jUMb8f3&#10;GOyHcEkBLhusJMNRKMTmsWgIcMGBP/0FcdJ1RKabPO/ChI6ZazqXM66JKacYysCAqYaSTsGWzZ3G&#10;/PgqP1XCMe1r1+PACKJ7sJrhxrglu8JoJbdiTbycszlEddkMKSzOjhi6UIZB16GZXpBXKZHC684H&#10;sA4ho81nY8MxUnC43RBOFp6VSaUlzUsK33HNMs1RGPqJifbrqLs5lVBxBLdySwjHwWQsSXQTOpyp&#10;cWRoyCGeJfjFPSUXZ8n7kS/e/9kEpnFueB4kDB8RMUv2kAyXYVzJY0XfhPSZ2nM0RkzGQ65E4WUJ&#10;ABaoj38lcUg/B5OTNYiJOMyOq7NSKP4ag+kItZ/oZFY+SQsGxjJqqmHmVzDlQ3inYBl5YPa9DDxR&#10;FBNokGhVAPRWDsl9IdKvA4nvii23H86Gbbm5K/P2vO/xk0Za5Xo0SKmIjHRsUAzxyXXygyCLUfoA&#10;kKBBxZ0vuZE3ZDrh04zvleUWvgMTKwp40RBVOEnnT/yzkM4THod9znXMC4BFBLtIwCP6yTi8J56u&#10;8EBAp0sOWxq3ONPiNQ8Syvj5YA13f5eyCaz/XzYIHgDsEU3XVVGXFTSwuyAz1oMBLI3SbQM3uIeB&#10;mTnqk3sXDkoJycpYf401sCxKNgQRt0bd3TFujuDhXIAUSQ4Bm5ySpszXgDEPZsYDSX9kCq3pX4Fn&#10;fRCnnLnEmH6NkiJ0GMid+YwrznCm+ZxBqsnLUgc0PI21jkcmyE2/3soFmnsa3J3fjH8kLqoaPrab&#10;fik/yXWPL02Ezd+V/g45KKe3RNYYbF/CaDn4w6Dcicbb4D5uh5aa4Mlzb/fYvheg0FDFuRH29i53&#10;XVhFPhoA/eBKKSg9BLZoyhlzO6w9Gze79jDQ02EtZRhhSaPIXxkFTgcXa38XOUQYqztAFeHsmM49&#10;PGoXsHrOpQ65QAqKN3hXCHprcO4NlsXaKc96SZfIovGFU7YTEWvom4zEhfMO+FogR+sNl8vVjJFQ&#10;PP/oGZeXC15eXvD09GhNMTczIF73DdX1OjaGpzxt0XyDTo0gHvuXGTaEY5iNk1x2/0q4CKRnB4/L&#10;V/M9Kz6uwqIMg5bGPkvoXkFrfK+6MIjHYH2bQaMxHyY838wZhAuc95uzAh6AEHKJjIhE/8Ig5vNF&#10;79jbhrpU9FqHA0oVDWYMr8sCwBw/VTUyDACNwJgKC8oz9Gn40fe+izc/+gTQjm3fsS6ryxPqDVNL&#10;6ObbtuHb3/oOfvmX/xlevXrA+XxCqYrH57cAdnzpCx/g3/7Wb+K//+9+GcuyWCPWZcWyrti3Dd3r&#10;APOitM01s643xEJIRQT7tsGOiTlJTbw0mPS9A2hY0pmVUrBAINqxby2a41KeUVWcH17hBz/8If7q&#10;r/4a3/jG7+Ht20dc9t0i1FvH8h7+cve6Ibk/DSH/rO/+cd9xK+P9/V+DT/zjHPPzntv/Xy7Ffn3G&#10;9/7ugg+/9AWclgW9dyxrhUBwOq3Y94ZSFi8vUrA3b2YbWd1uYHY5/XptWJYFp/UE9bJ3pQh6b1iW&#10;0zCce2YIRLEsVvdbd2vgDKkWHCh+LpcTSqm4Xi9Y1xUi1jC3Lgu269X1HImml5HRqCZnFBFLz8v8&#10;3XsV2H3WkNM6cw99aW+78VXPSGmtYVnqlJF4vV6xrgu21nE6r0AHGjrO5xO2rWGZjDwCDPKXtoER&#10;l1QaqChPBh9Qd3OJ6XCoVQLglCznzD+/P/1tEeJDnDvKkHOUqcQENA0X84KkodOXIuk2CtyDgdqd&#10;NNhz7I5QUcQM/aPunEzzAlLtW3mXEJ7WlH6zW/mJwOPfTXCIfdD56Vmrio8N2TRWFENTkIA7AIqG&#10;gqowJUDbiEoL0IaCoNOr4jcKrv6YRdkjxtHpfk2PZYFGhsEp1aFlLPS0dnXvToZxRHjPAne/mfO7&#10;Lg2UlIwzaea3Y8hcB1+O31LVnNevbFSq46GbsxWyprjcSZz0L0L8RAiUXAcdBz6w49AxiiIOeMDM&#10;jCZjDgRLVrOGQGkE7RCcidj1eJdBIXAjzSHkbVBhOs6POpVD8u55miHM7sGEPSM+orzR8Wl+UG4j&#10;9vKcqHQGzeCZBOd3O6uYHZlAtygGu5+GqeQwiqyGTOfGPIexBdN306+unGZD7mxRPEQlEs8mOqbT&#10;++5pN4PpwuknnQIA6ZkqzxSjYSbKzNXPf2sgyjg9Mn7o+GWC9cRa8pInvuT4LuNcUonXw/rzsdZp&#10;MwctFpamCBgNujXOJcdIhmgd84378hr4TDprACAMkwemMWz+9q6mqbkVFDXRFVXWuY+Dl8axtxUu&#10;Q0ldbqi3pcJHbd0DGxIdYEj0nUY2vutoGJv4tA6YZXjcGM5ntI4beeYoHOnhnkEeY2BMThCRmG/x&#10;c35kz5KcFLHc9PldfpPeM1DK5+NG0nAmBi+NmM0MLJCHq7hDO+ge4cxIVHuOjfK4Dsl/3+wikgzj&#10;b+TZYdrkAa4dST4UoEQWAmkX6ZEk41oa218aTgoaZ9xIN81SESX11GUAwi6OYaKnY4Pyz/R+/zjz&#10;0BwpOwivE8VS7CzCmgNn/hUGXm/QN0o28W9f6cGoHL8j4a5IjDfmkTBHBKtn47TWTGIcBGdsJMZH&#10;WtyUp4qeMnE4v7zewM0EpRzoIeH8P3JVBMO6d4aLHMexxm9wvkg6JFLCkSOZZhyCckYUdo93gM/J&#10;+D5AE5AZUZoQZi6qGXlv+MedNd65RhCOHr8IdBTiuPPJmZbztTKNQXnall8SfR23ZZoSUz98GbIL&#10;SIuS7JjKJGXVsGAYOJW4PQVjutHVszA6RkPD+b2UQzugJfQaZqEwXXvIV6R+hkuRXRH7jIhGAzxz&#10;So69r/xMRb1w+473FFX0vUNLwbKsw3BNfugO+a4a4T9QGjabR/si6a5ucC4VTQEUsIS6o4FGFlpT&#10;RbvuIdd03bFtHfve8ObNG1wuL+iquL5YBO7z87O90w0AlPPpODDD9ygLyKATw3Gav4leQ16zJXeI&#10;1oEX5O8UBNP6wmjtMx9jImjxuM/eWf3z3DMEjp4jQy3PLeGND26y6tj7u1fia5la5mCVY7DLZHin&#10;cJDIaO+2Z7VWLMtiUYanh3i+dUX0fIE3fnXjVPS1cJztACAKFctu7R4pue8Nn7x9i+u+o9QFVbpl&#10;43QzWJE3ajcjOMTq7/713/wNXr9+jV//l1/HshS8/vA11nrC//xv/yf86q/8ipUiEIUsNeimrWMN&#10;oczKLvUZqs67umdNQhWFteLbwIni2awF5sABnba+zwW2b8uyYLteoMvJzrWX5rtcnvG9H/wQv/M7&#10;38DT4xOulyvePj7iww9fQ5+ek4x1l8scN/9TvssCwGe97shGP/Wl6efnPfaPO4fP4yJMP88xfx6u&#10;Iy5m/Ox4/OEP8SgFzx9+hNcfvrIa2ZDRFHItaA1YqhmpuzasdTXeAEHbdw8O6YmOmUPXdEQzfLd9&#10;x7IsUbHgdDpB1TKIqveqM+etR4ZrsXIk++ZkoKN3gUjD9XJFqeawW5YFy1KhUOybNb08n87GB7w0&#10;inogbveGnQAzpRYSX5MP3QguIqh1iZJlp9PJehPUgm23wJiH8xmtbah1sf4jaiUiezeH4xJRPGJC&#10;meTu7HK7HfbHTDzC2OECk3rTQe1UcEz50jSY8ZYh7akLdaHMqAmlSLW4P5VIcA6IwLoxJwqaU/Mk&#10;jkbjt3+WokLkCARQ+BuMdZSIYWLeKKEQ0X+hxNxGmI4oCDLk+XtDLIpGB3kz7jFHg02uAJjLAkzR&#10;RIowYjM6oJRRloESb05LS3KAzdkFUwrOR3qX1yhCE59FKFgpmhq7aa/tIfUItR4dOo7dc1DIAjaM&#10;KLDmG0zdJSTpuLkzzTHf49+qKCkac4hvMj2lCUOO0cFy88jYw5t5qI4zEsbDPDNJc+D47kkSmceS&#10;24/iqzBMUPichVn1A0vZVMM4zyjJ4TghjsyvkrTKOPzze2BCZuujhM79ufqZcm2RJEDSORrC5ruv&#10;Yb7zcSb4vu/BO7DFjQ5w97F4Wza8Ie+mn0Wx1OKRqZEwSjTo5DCSv+tKBgrSPHATEQYV3KE/9vSA&#10;cRiA4x+AhgdwTTo/DSBSmnp3Y2viD1HH2c+q0RQaQGKL7R85vof7xlr0GN/zESSx632bc7j0uDHx&#10;OWnx0fBze8W7/VxJ+jRPxaLWJD01eARk/p17f2M+PcBeQdgRzxKT4joAr6uQ1zXmzKhWAiQ7RWJL&#10;4pje8uAoWyFWxubInzRKPrlDXTOup5cg7Wk8nM/gu/l/UOKM+9P347pHcYJHw86lalau6XSDNfZ1&#10;GSK/Y1qHG7iGoefAAgAv6TEwJfcbMLyRqXYxAI+4zKAhz9dDUMF92Iz/budjaDfkHeKGJJgQN2lA&#10;t9ItKdW+jLJZdDbnMZpHv1EmygZfToS1gMe+2GyH8XQQXyWXFYWVEmshxxXPSulNA22GKVtjr0K2&#10;4Xug07vm+U3Ux1LTWxv76Iek1hqlc2ysMs6ywmgAYYjx/hke3GMNQ8KIynajeG7yHDxWhpHClQZG&#10;3fEabRHmcz+tjiBI8wNl2XRW7877PTz9eIXh1Yl4yAPT+3im33X6xxcmD2T5wPGq3ZOa7wwjJe2w&#10;zaXfeSl52edy6S1PJQ3T9yw6qNzduST+S/6oiX2QP/RjRh2JPUYGVpwdSXK/XZb7e2dJymAdn4sm&#10;Up6Y9XHWQ+fws3PT1+PgoA4j5whGKB5RrV2B6qeitSR7iTsZJQzQvVNn6+jNouVEgb3vka1jBtce&#10;TQ8LBFpKwK97xCppOQ29prRXwMsNldTcNMtiqlbKZNs27+Gk6Njx8rxj2za8efMGzy8vZvjeLGW9&#10;tezqOnIAACAASURBVB0Ctfd29Uh2M1DQCE6jaYZfKSMoxEqtJEOzDonZ8LLfyNk3++b/3sqGpCGz&#10;3JmpKT8vpXiZwrlp5TuvLPOkTPDb24ZelecbUoXmNc/jl3CYiZdGofG5R0lFlsOxbAB31DhtLgm/&#10;uvNLqTlacZwgFQDNmtKpy0vf/d738XK5oPeGuqxOu3fsu8lUvVmt3t40yhJcr1e8efMJvv2d7+DL&#10;H38JX/7yl/DRBx/iN37jX+Hjj7+EL33xi1ireO35anVyYXWHpdap84Ktt8fva63Ytt0aVXYgSlLy&#10;nlKgwobcnqEOOqcMBqdlBUrFvl1xOp9xaRkvFN/+9nfwn/7T/4n/+sd/gpfnF4t+XVYvC3SbkTjv&#10;GQH5abT5OMZn51l2EYOybPp5XZ9lrB93vp/39b73v2d/fnF9ynUPpkfltOPl7Se4PD3idDrjy1/5&#10;ErpaXfC9XVCXxXiVeMkSrydea4HCDOelLl7Or6NvVopVIbheN7x+/RqXvuPycsGyLiilermVE9ZV&#10;sG3NSo65TNWb4uF8wvVyRYfxS5O3BPtmkeQ8w1070Mw4Xao5Ei/XFy8FCyzLCZfLxQ3vNv7z8zPK&#10;hyWa0Fs0+oLL9WLR8G3Hvu9RarRtHad1QSnFm4gqLi8XPLxa8fx0wflsz5zqiut1hxQWinZYG1Hf&#10;g5mRUbok5OfeCHf4wlPtZPO8p5qpULAZnwpQUcMg0l1BsPp+xmjJpE2+cQYSXUoF3evKZUXUiHaP&#10;2uYqNQQ1QQGK1WGOaEpKtf58c0ORRVG5qtRgTZoAN9oOQR2g0EVFbDckUhnG6jIIwSTAU9nIQoEL&#10;KwExSr467rdo+hZHIkfkc5/MCEDGY9HFFBOaAFUBZYOT0gFdAKgzZIVqs/l3BaSFzJCFqhv/ayj7&#10;GEqLEjIymGSgUADQFLUAk8w4Bo3oqvQqm0eqiVrcM+WAdo+Qv1/hcFghxbxTqi1SkXtTD+3jnAHW&#10;v3Y1wGt+ZoKf5+TCtuO7GSJ6fCVgd+9swE6Sf0qxs8+qwUMEqjuAHZoNRq5Q5Jr6XceYPIfaFcwG&#10;N6Mc8dLGYQSmonoU7I6Iro7tU4xSNzWUqIaOwvx++DkN64z93DtLItn7iQd2ZO3lrI9r5XM0VLZJ&#10;6XOFW8SNIzykXDubJ+WOcofLRWmrd2ozRoHV+uNiA2VhRvUiMkiEa29UbEhDOuen3E8NZb4IrIYg&#10;MKKZaCRKy4N4GlKpw0jpnwOIOoO27yXOEo1IpowNUCkQCpqB2Q6dKXvDUEHamgU5kVFnT4TNw1xp&#10;c8NC723goi+9jLKOGKooz7XtqcGadMAdFwp0NNSO6FRmCra6oFuGYnIwxkGGgyuwIRlLJ/FsEIfA&#10;iRypLwqvgaphCLTPRw64IkeCk9f1wEWBjtrYTo+Un/skuxPAghL1sSG2x1rGvgRv9fd1qaFEEvJh&#10;6IuPuXabJ6mjkZJhlLfmKoS1VQSlIcEi70ZkarcCuWPNCf/V4V1qKvsEHZ3HRUYasnJ6XirHjbYj&#10;YyywKWDfu4ZzhMaXWBONbg6T8f4EI545kCfaHas7mrKRItgsOpo7FUuqc812I8It12RSdv2VcOQz&#10;DnivQTuwBnBDsIjxc79PxKLH7BwKajSyPBrHHU9hdYjh+2uJggLtHWPHEj2UwIZkBLNzWi0UeJBV&#10;DzooLNnkiqx6BNq+C9Z1wb4bLdj3hr1ZrVSJvguG67XWMJAFj/S5mUOI5XPM6B8GzymdCBAdRhz7&#10;wI3K6bwbPO3cFN9HOiGy+VTg9MpLdpuzm2eLPE3ciccr416Ne+C4uPhnRSR4dA9+YsbyWnOpOfH7&#10;3ZXNBpqk0YLIKIsACxrOo7TKQEqRtPfZIK1wBmERuXEugmdZnW3hUDDjehUBfRGlmmKhpWKpxYx5&#10;TqMnUcjnaGU07P3E0VKOuJjoeHI2SU3nW4pFTdKYJBI6AC/umwjrDc+nTRLfMLliPGvsQideEHWi&#10;I/iBdISZNCXkBXE+2Xg+KT4Kj42MMkEWUu49QBDypMlEhp/dCVFrbcp00DS+jc0SJYN2TpGzIi6H&#10;GnHa2fCX9Bs8fwQT8ZYypCLalBAe0+92xqT36CHR4XJ4gekQvq/C8fw+aDNakrJLOxTSG7oAvctN&#10;M2tvcTFditE8qzWrh1qkYvH68V2shFLrm622VIj2yKIpS/UCkbav1jdG7RO1BmKoVve5LgI09fIn&#10;wN4aTutijbyCYCFluipqsdrK+0652jdHOtpmuNq61eDfuZ+UQSDoHbhcd7y8PKN3a3Z2eb6i946X&#10;52dcrxeIFOy7Kf85glsEaG0zPhd9fVhz1aFXaJQcTd9Zo1zV4NEiKGl1eSNFTid6GDxv3qCJBpHf&#10;HB1m5uTQyBqCzzkcYhCgzJuvfchGNgeWJ6XAke7NhnSeW6evPPciYqV3up1pBoXB9SGTscyxSf4m&#10;Up2Osr6187xlwQajXaIdK0YkPqdcRSDLYvDv7sSQ4TAqUtB6w7pU/OjtG/zVN/8Gf/xHf4LidSS1&#10;WbaBNSL10LKS6Fzv1mhVKl5ernh8fMEvfW3F649e43/5d/8O//yXfwmvHk64bhe0XtEhqJXyo+s1&#10;zTIhSPW6KkpZsG9XyzpYvAY6KFosXv7HFIFSCrbrFiVjTuezZUh0eG8Hwd42aDO6t7uhShznvvW3&#10;f4e/+eY38Qd/8P/gcrngsl3RutXlb617SZfd1l+AvjFqXRMuZqQ8IuiPc8/7LiLcT/Ls53Ed3yt3&#10;Pvss10/63Pve/w8Fk5+vS3vD5eUJ3/7WFR9/5WN8+ApYl2Lym9vDtutmJZko89UFDCgrfk8pQ8+X&#10;KrhcngGF1yG3RszryeqIb9cN63Ly0oMNp9OKWk94en7E+XzGw3K2rCfnF0WKN9V13b5Y9HZvO1Qb&#10;luqG9tZQlwXNm/pu+4berBfC6XwCXEYwcd56OZxPK9puOqV2QdMd62r0pu3NSlIt1vug1IrL9WIZ&#10;N15Wxfo3LFCVZAgncAmxdM4Hsw2NKYSrHHVhHyQBQYDed1OavaM8cwzjCRfC2CRrKO8+lyhMOVK5&#10;+K0Nt0C1hTJU8iFMtSd7FxesOiZuOs3VDOpFFlBsJAbl2F8TPDXWSyGX3927mE4W9bXpTeZ3890h&#10;WMUECSpXtiajtKoL8OMZE9xtQiMNT9MPGjrJQHytgtgTW15WxiXBTuYhXSC0byQPARocxnJMiTPD&#10;6MEPzy2TgQXTtOVwP4bgdfTqd6oZVEwLDU0UYGjMaRhmoNtx33sFimWz0Hhex5akJWUs9gFiHBPK&#10;oaZ4m/LDM6CGb6owZ4WiliUcDTGiApbWeJyRzXMYu5MQxaUIFRdxo8SgB2FYis0cBgz1+ZWqk+G9&#10;lB5bSIcYozdGpsc89wz1TquzIiGYpKyGT7tG9HEC8jtu1ZGyjiREZyUaGhspPqebI6EaTbsCrnde&#10;J9PvNFSlT91QRszKioQF4SbDIJdISPseFTYiIiZQKSgl7JFGOZJjJpSd0UQRQIqOAegcG+/NvIMq&#10;d3ZsDgUnR0VrKF2IOQMd6MVrCmeWMuAwpkrikKBMOpuNZXeud4vI40zc0oAk7AXsjt8P/IlvVQHR&#10;5Fw74gXP0njWqCSfHQeNTx8+vg2E4QsO+0SkFHcEZhwCLJcoQy4bleJf5X4OjkOYyLQqm5htLeWG&#10;2cCtfo5o6pK03wDmUlMc93Cep0jp+Dn4gR6grekumwNX4cRUyGXLUGbD2JnnMOaqBV6GyJ3AhIVw&#10;HjNcQpqSMWfKEsbrjeHbd31wmCR7ObcAm2hFg0XJZ2XQ20FHJUFB3IjsMOMeeRkChQmWm+7Yd68L&#10;qNaMds4I0nifYtAHpFeGvBEykw7SnGhrkJIyi6ghM/l+lkRLYh+TjAWnP6EuB4kQ0HEF3Cl/FYbW&#10;8ZPqP5X8HC1eZNyrUUt1YB/PdkRMehNtTQbeMPbWPBNvrCvpnIYxdZzJHB1rC7JFmzHeDWPOT3I/&#10;iWGgGm9c1yUaCxJ+MXdY9qD4fEctb85FQC8RjVoFiBR6mbEl+IEIhjKWnAKTYYxLS7CxE/suCp+g&#10;eCjwHfSDNauDNnrUM/lU1B7W6VnD+1FuCoAZ6qB36RVA0an7+dZo7KbkIzLuu/fs7aIQMspggx4J&#10;PK0V0/d5AMF4djJSTjxYnJYWWNbF4NUjYnSMazZOk7NbM2jSKAhmdQUODl7O8igAJgfRdBUv+ePO&#10;OGsc7fkn4obcznnZnpRSIvhBYFGtxo7JCBHNvAi4IdvYfFprOK0nM3AjUXJVr03O2sgVuzum6BhW&#10;ZcS5n5HqASBaoOjYr2bQ7go8PT7hcnnB88sz9t2iw/dt8xrhFwBAb7ufJ8+S64N2qGflNEkGQjhs&#10;A9D2cQRdEd9l0KxYX5JV7Beemzz64Vz7sNngfGMn8KnkcmL5ynwu3Z5ZaKgiuXnnvUjyo8ZIGjqc&#10;goTJ4X2ZDonjpA795nrdgG6GYlV4PXs6SguEJVuc15RarPnczgjNBdkhoQKcXp3Q9h2KjrePb/Gn&#10;f/GX1vQNiqVW7M3Ia9EOSEdVK4lQawmaQpl73zeoKn7t176OX/v1X8NXf+mr5lvkfEjjE3zY5JX8&#10;u7UNvRRIqVhKRdcW0fB974brpVrzOcBKKqwntH3DejpDVbFdLxEoUWuFqKL1Zoa67QpV4Hw64fs/&#10;/AEeny74nd/5XXz729/G09OTZVn4+VZleRnbq5HFQVnjPt398a6Z1v/Tvz6vtR7H+XmD49/3leht&#10;3/H9734XTx++xscfv8bp5M2e1Zx4tQpopywokKWEDLLvG0pZLFupswn0COCwSG6jU70Xa1oZMmHB&#10;9bJZRPVqpVMu180dfXTyGk8pjI5SK0UyxHyTh6zEi+J62bCeT6hiZVxECmpZvITKCdu2++eCbTO+&#10;WYp4wKk1IwbEaoR7c2iBlXTpXbEUC8Y253AzWU/01hD+LtzN6dRZ9WAEkIDC+Uins5uGyku1bTC0&#10;wRxZYs75joHIha0QOWlYnJChB9EW6TAtIt9EKY+E8pYhayiZjgYS6qULaC5M+v3FgSceBT685HzP&#10;HZjK7UcUGKfPj8xYhuc9DIeJ5g9jwhBJYi43l1CGiYXF+Ll25lC5EygpTfs+B1w57wPUQyDR9OxY&#10;fBwEPZiSck3C45XgGAqSpo2RAQ+BeKSm44SXApkFJRlzyZb8d1zZ8HRvWvdYgX2fsiq4X+kutYWA&#10;UWwTgOK2oaRQLzOHwzAg2T8NqouvtaBUe3cYp6eU/6HkhPJGAXmquanT3G9/8sYjovOdbhaOM5jQ&#10;QbiO9B5Hl9grHPfm0/ZpPgsh9PLn4Rqiv0UujNBKk4CnJ/Lz3IeBzAMVE8GYjNvzo2kMhBLCvRYg&#10;aqd2SuP+fXG6KqDRi8oM8ZTGDStTRcbHqTD6hYL+sgxWkJZjmRPIRh/728ZkDDiCHhwjf6YyJxxH&#10;xz3qtGQYyOXuGSNcZuySkQk0f2ow4oxD088rSMtJlymo46XhzJrG6nHmesZn4ftZRzS9J40zGQCQ&#10;9wohNMRpSricedABMmMxOn4nj+E7OEk70t2d0uTjib9V0pX5PHMPjnNQKofBQmaaFD5jLp6yhJNo&#10;dRpQhNkiaT0z2UxzOdKa99OETFvg6x17QyOcOo5RAgluOvhdKMMIZ1TOUtJ7m2QbOc7VOMaIDXBa&#10;rh5BGVk6MtZqjmM2l55r1nM8m0u3iEUayUhjsmEaiZSpOdI9PSLotHrqcy+C1nc36PQwuDdGnAo8&#10;kyyda6b/i4QjJdMf8n0aoFXNcWXS22ACN0Y2hxd58UTHuLFxr79XspNRwZQFOw6Dz4k4Qgogkmtl&#10;J5bgNCyceUHX0j6U4QaV/Byb4PG8y6hZTzpvf+RSe0AdhMw/93EdniO7QIYskwxPwn0oNiOKPlzL&#10;VAuXvEVkGEqKB7LQUK9jvvEZ1+KR/jxDlRHiLJ8UBAfxTim5TjrXnvdlwDblqThIbLBxT5/vDD55&#10;CHQYBHfCmSEdmUw0nKlp0oTVHYkvjNpBtG6ZGWmrugGv81ZgPJ9geCvPxEhBGzWwW7384Dy3cTz8&#10;Ln8wnDCO680Nx4YzHUVL0McbZ6KTVEM30jE3xHdTPEkjmCkcTW6J70GmXIfz+sOibngs8741T7FG&#10;rXh5eTFFWEaglRI364LWNWqE18qgEqNNNrZg3xuW08me3Xi+emS1wee9lGLZEkkOhwjqsoDOhKK2&#10;n0up6N6Dpqmi9Y6uOwq8BrOU0Sixd6ynFc/Pz7i8XPH27Vs8PT/her2aE0EV3VPJM+61nQE9MpK3&#10;EppkHNSEW9znUf9ZDz+Nh93B2sPP+UpsfaLr1C9HtneiNcTbOItTRM+dGRzOXCjD4lkYw/AM8JzJ&#10;ODaJ7k4r8rlR/5p1T57DiWmbgfdyQe8eIa0tehgAwNZ2rDV7NM1IXcsScBARbHsL+ADwSMiOp+cX&#10;fPOb38Qnbz6BakdTwJLdGcAmQKfMYNlZvXe8evWB4645Kx/OD/jX//pf4eMvfwHLsngZMxKDeT0A&#10;sPj8rOR3QV2oM1nJoA6TbUutqGXBq3VFbw17twZ4ZanYtw6Uiqs7ccpiJWXCGQYPUmtmiDqvJzw9&#10;PWPbFf/xP/xH/Nmf/yWeny+WYeZ7whrDZtgqNhc2Gp2qEPy01+c20M/pFZwZOJ7XX1yf43UL15fH&#10;N/jW41t86atfxUcffoBSxB1kAILGNaDZztSlmHN3a1DpWGrF9XKBlIKHhzNenp9RlyVKm2z7Fkbx&#10;ZVmwbx5tDqC3hvXhwTI8ivd3gfHiy7ahiBnnVa1HQusb1mVF23dcrlecVosyP5/PuGxXnE4rlvWE&#10;IgX73iCieNqesa4LylKxrCfsz0/Gw1tHLdaroe0NJy/TUqpiXRYrwQvFUleUDjy9POOLrz4CimDb&#10;zVF3awhHTlklMg/lK+sONwYeEeBg+Cyh0JgwVOdwFzeAU0HSUNxYkqN5DSwb5pZRigKLp1F27C4I&#10;zbhizLBhKHezcDWibhdX2Pah+HoiXTaCKqyqBkTMEOtfmIdyNJC4d5lO7IaAgPGd+0LpuR1gfKMh&#10;TLiVYQZMCEbiRvtsMLLalmHICjuBRcQc65POCiYwm0OGgTEiwsKQAt87zrpMyvAYjx9+OvGkAndf&#10;MTngR9IdQuAQq9nXo5v9jYj1Y1wDKQRl2k9hmu1BKZre4wYkKxlkUThZqbGBHD9VoGLR68UjXNSN&#10;GDSudWUmgOWAD7x1KCfBJ4RQ4gUNPFGSZZw3ES8REsu4r+QNozcBPp81wy+CjHhyD6ZJ8M430Kj7&#10;Y2zYPSfe9DaR+RxSUCUpGzO5mV0aZDojMVQ6p/P9Yy7iz8dPGSpqGJbTd2GM8Z9FxJvVEdnZIdqy&#10;X3pr0UhC/bDzfininlOe31mh6VTakdKnRCAe5dq1QbWbu6mUGQRcusQqw8iXQvDiMxqPj4qKALk9&#10;wGc4q3Lzw9K08b5SktM1/Gs0LmXaqaFkHbecvGQofZJ+wnGL5S9GE8ublflGSJwPDTqRyKrj5x21&#10;1YUfOgUGjc1Knw9SboAVFektX2Y+OYpPgSMZynhjmuuYv6b/EXcnusebHAMRtOx9ynKCzc2c0k/Q&#10;2JQBZleXPiryu4EWgsjyEM4HmRalWTvC2lQPCPIOOsGPaStWePkWDBoyDBqEocY+2xge5dDH3ALw&#10;Moz9E5x13NPVo9Gh6Q6b2N66RVP4p2yaFfV4uT9hZHbjUAZJgDot8kh7ndaFwqzsdUKkr/NzhAkd&#10;bke4eoSkPSJ29mREmAmjm8XmROPc+N2McmF8zrQ30uWJB+Pt0zySUJrpeND89MBwIg5ebfSSZXVw&#10;55kDDRGe3SSbvOdd2dmXYV9KwVILdh/LnFUCFPHSQmPMWorBqpCg9Cg/NF47/hZPg7C6jsZPbtYy&#10;k/FhytYUwHEL7buXHG4ZBmC5eyZ1ekBuMkEoR85ysZ8OnslPmRZpmW8rppiYfEbe9bxHrEepyLBM&#10;I/jPHPU71sODH+sA4dCPlDEeEZFj6yGMnhh04iUYQJMBnOb9MYP5DV6GQWD6ER0vh41bT6Zsb1dr&#10;5nV5uWA5WwMulhJZ6slL5imal2wQKaO8Ve/YmqVNlyK4Xi44n89YTyes64qX5ycrW9FNjmq73dt6&#10;9/qkEnJz6+0mK6WUYtHB4inae4dKh5QezsXm9aK1Nzw/PuLtWzN+Pz494+nxycueWBNDK7Nic9+2&#10;5iWKkPghRgSez8QCGFJgxg1nnJjhhCOf4TRRTIh76WDLsvaxdB8w8PIzXWksgOWQxrNd20RTeh77&#10;gPL3TPt5bIgZ0gMazium4ZR4a+dm2/dhVIYZdtUjKWtN9cSzE+BO4FvXoX/2Drw8X/D8fMEf/MEf&#10;4uXxyfTxWu1LpZxgUdnbZUdre/DibWt49XDG6bzi4eGMf/Ev/ge8+vAVarXyeHVZ491lWaLsj8kv&#10;MkVRhkO7d5Rah3wOw7feFJ31xaHYu5WX4RJ7a1jWNWg9I7qpizAy/unpEdfrht//z/8X/vD//SM8&#10;P7+g7Q21Fuwvm5U2KMbjm8Ir9WfJ8X3Xcd/vPfMu+viuv9831j/U9Y9pLr+4fnbXpwgFUPzw7/4O&#10;z48f4PXrD/D69YeTPNJ7Q5Ul6njvuxmkl6V6NscawRlmr3Uu4jxUO6IxJzSVdRbB5Xq1QKbmMoTC&#10;MpQwZE3rwaEe5W3ZNEU2KBR1qbher6iLZY+sbmTfnWZUkXB+PT0/o7eOWs3J3ZqiXzfUWvH09IyT&#10;Z6hcrmZUVwW2fcepLFZ6ZdtRFmCpK2p9lWuEB6uK+mJWk9nVIY8MYLfRiPz2hXY3tkpE8FDQhKlN&#10;RVG1QqoJEKwhZ8qICZpFGfXkgEfB4uUsgGZ13YpHaqh4+nt3ZrRHKYejnsmIQ5OvFBoMdIjYAq9l&#10;7k1VtJAJC6qM6DqBWBkStfu7dpQu0NL9LbMxqHvqUy1lKMxqMJ1tbwdB3IVaqe69d2XGIrcoWKY1&#10;yuiMPgQU5SQs2AsllPqs3Imv0yr3Cig2zUp2jujyGGcXsgUdVbxOOmvThRF4KJDx5IHHOFrF2MCI&#10;9EJaR44iMCNSFop6fDcZdwGoDqM/m4pZh3VPX+vu/PBoJgW8RI5APf27eKOUeY+6K4Ny2EP+TVE0&#10;KbKsYRpSVfPPAFVPM0aFsXpPp3QDONw8w/kTJvS+2S4WV84LpNgzYWwWn7OD1KKRlMhgchbPkK9j&#10;JP+6cFRknIP0ty2WBlIXSrVYPfqDMFJh9TUpVjEdb4JrEtAT2oHRN4ClfKt/Npq+itewGzWT965Y&#10;lhrNi7LThsKe6cM16nt2L35dXemwaAZvUOO1Ci1gaUAoG6pMcJOIhqTwzHvhDjmjf3N6OTDqt9KI&#10;CXiKuX0UDdAYSZmVMYFAmyvKUqzuMBXZOLMj5d32fWQOePAeBCMga2C5b4Tvk8IAUUsxp2dEM1vj&#10;TArU5AnD+AJIGEstVXguMTXicCZbYlJMWHv7aPiZcMkGC0WGkYlQdwYQ9n4fEEWbLNIsj0NFSeqg&#10;b76fAzb57GPU/uW3bvQpCUenGEieZU95JleR3KsDYNBn1Cc3PEkGLTdIGFWXwBtG+9gj5FgIuPkx&#10;tmcdvxUSjgGrKesGDxlGrFJZgicrwBL0nU3WGNELKKTD6rKCkbuDFhRkPDEcJe+EIJqxwFPiGHka&#10;Ox+H0Z8PJuN81fuTkH43PxNmx6Vs4DQFLu+4Akr6N/gNqSXQ3QBu81EzVLlDsbAGt68V6Q0Ga9II&#10;W2dz2uaM1HGmoAvLDOjAB0MG39cShsJh43K5y/9WHYYD/lfLkCv4rCprqGI0BxPB7nRLYxES4xqO&#10;2cSar5cG4xg4GTyNBtoQDaNvSVeYP5cyi8s/2UmYaYqd6+ZR+WbIaL05Llkmn50lr7lUDC+s8V2S&#10;r3y87rgdjjsxvDGeC3ciEg+y3LSji/UEyDh8S6uGs8TmyH1z2TrhsHO+6e9spAH3GogSHQGjogC8&#10;saeqt0bRWIs1TGSZE0RZFBqe1mJp/XbGDb9qIYzduZCjymGyfOwJUlktnlPnnyLM9qRz0HC4Erd8&#10;H0pXZKmAeEo8p5ZAvYQ0jACanIW+rhKYPn4UMXpkNuZB/S1hUECDkarhE81arbNm8GEz4LXE816p&#10;RDmXkfHg58SBY8qnN1yF6QDsrQLKt526EHmxRANb7d3PQWaeAFIPCupePGvjix7viEatjue1VmuU&#10;JQKUCm27R14LtmtH680Mc62F8c/WYs935yu1CIobC2e5wnelmxHbGnzZ+kqp2LV7bxsrt/Pw8GCr&#10;8sy1dTl508XmGS47lnLC3puTnRK1QYmrSy1hlDaDOvDw8IDr1lxRt3Mj1FerADCnz1pXwGU79drp&#10;vXUUKdjaZjArQO8V2hSt73jxkhrbtuF6ueD5+Rkvlxe8ffsI7VYLGfCyoiRVpaA34HxiQ0k/G9QF&#10;yW5YCqYygt93vY1moPNlDL9UZjP0KJk2pMAxzgikmUfJqhF1lBHIw3HSW5lJHjzPnuzs58VSL+lJ&#10;ynBZO8mO9eolZzgHqZTlLSCgpmwV05ftzMaavPGOTHOMovkmo6LjtK7W30cWXK8XXPcNHz08WK8O&#10;Vdct7SxX8UapLjeUYnq62qZ6jWvy7wpBxyfPG/7v3/8v+NM//nPDa+mo62L1dBd4Lw4JG8jzy47H&#10;xxcsa8HDWaB6gqriww8+wNe+9kv44usvYS0nlFrNob16VDrUo8QHTlCvLL7Je7fz35xHoDXAG2L2&#10;MmQfaEGF0fRdrXFd6EbuUOK7uq+3FKvxfd2v+G/f+hb+0+//PvbrBX3frcmd61C9N3SHK88Z96Tb&#10;AcC7L2LQUYnQwz3HZ97394SR73n3vesneeYf4/UumL4Prr+4fvrrs8BUcXl+xOX5CZ+8fcSXvvhF&#10;nNaC0/mMbVPv99WjdNfuRm3AZEfr2aFYlhOWZcV138KuJ2uxLA8RiCwo1WxN2o2WWPP4ofupIsqp&#10;9L6HfkN5sfdupZTaPtlAtm3HLs1PmjXI3Jo5nVvvgJpsMJxzZuOTWrBIx94bSrHmm/veTJ4tr4EN&#10;6QAAIABJREFUrr82oJytTJXWHdfrdi8iPLMeBFuZP82HwKdKpU3SZ1T4prOh01iq8g7SoP5equr+&#10;lLpRm7WMqVyFcYvj6mG0zMATY+fcQ3A2AXQoVvcRb1pSWGo03jR4u61OoV6oXWMedARk2BwkisP3&#10;QzBPi/FP5v3IM+R30WwnVEn1NLh5dwHF8HS/49Kx5jvxI9NafnxyeJwPhmAu+a70XgWMc7JBiUe3&#10;JY/9cd/jN8nvs99tD+e9yUrcp89/jBSKwLQc4oWYth+CJ3/O+0EQ5J/jd41nJA9xd2bjHNGYFZFE&#10;NwdxjMsv6R20r/XOvGlGVIxSKPPAn44PdyY/pj19L+9c5xgpGyLvZWDkMSJtEYNQD+Pp/MwR6+ks&#10;unWYKD7tOB3not7VrQQdukOFhWzidvCJGjh+azqzMl5kR0DGPs8KffyTiVr8YFNjKiVCnAYNd8SJ&#10;d6Lkj3eZ3hYMEvydfOBwxbYlo4AA7qRIkEt7jjvnlfd8mpgXJ8EsRqCeZuCVMe8xJNIiJhptnzjN&#10;EcHokqHxTMzBFcQwhPuzQmYkbIqZ8dPPtCpojp9YULrPxqJ3v4SgMzjru/g4woiUo9kzGAQlbc8h&#10;qitNJYxZAdC0+HtnIPMLGnF9fcq63QJTuvt4r7lHNZXIMaTLhoXYn4xTeWkD3Y4narpsaOcUAxkN&#10;DnqE5/sp59j/VN/phvY5nt8xTtyON8j7UW66xwPDUDmtPY2XjHggHvI+oRHZeQxluvDKDd4bS7oz&#10;B35EAXmpdfomaAVM6GbU/Yg+HYNmRzvR3f4/4Fuiz8qzAgl5YYrsjvfj9vd3rOXTruCwCkj0ijnc&#10;kzaM2UAdiqJsTnvrjB1T5PkHRsS2eAkYe7m4Y4TgODr/bsc88K2bW44y2WGttyPe/fTui+88yTmy&#10;POOh8cr8/HsEwDkjcMgD9+SOe/t0f6xxmEZ2ANB3BYNC8lBK3vMp870fmSvTTxp+i1i9cAaQAD2c&#10;D2M9eC9sgu+W4k4mWLPwedHGp7y8UKkWqQY1mUjbwIneEb0QqFdC1dKznbTUuoRTjjxZ+buOxoPq&#10;JZHaTocDQn6hMwuFwVQlxsoZDCSRnYY6Zz9NB4/d94bezFlwuV5xubzg6ekJ27ZZlJ2DsLuTo/ds&#10;ANSpEWvGedOJNfasxzt1yD2CpA/1Cb2jcW3IIRr7QbyLQI54/Y8v0fGR4mnyNzpwuvTwx81dlKdY&#10;5z8FWamoBQjJaCI9DfcpeoAFMJT0XaLrlK5KCUN72xvUmyLfO1fKGbKMmgwHrqoCxWu+X3e8XJ7x&#10;zW99E2+e3qL13SOoS6Lxli2vygblwLZdIfWMUos3wKs4nU744IMPHMf97JYc+6ioizVeHQal2VFy&#10;01+IeO/nM/tVOHRriY+IpDImM00sUrFjw9vHJ/zNX/01vvOdv7Wa+G6M792i7l1KvbOLM16++zp+&#10;/1k567uuz8hr/klf79N+ft5h84/hMhy9Pj3jR1Lxhdcfoq7q/dONB+6blTpaq2V69tamwD7oKN1s&#10;coY5edd1wXbdAWm4bhesyxnLaiVIIAxicCf9sTIFeGaHPtK1W+bTtmM9raHeWYk2Oku7G65LlIKl&#10;g23frW9ALRINpC2avA2nuML4t9c837YNvXc8rCtUOw3hesBhlkJxM55SiCCjGcZsVuU2OUEAqaC6&#10;ZRdD55F5cnxEQU09bo0khozDeJEbWFJooClzZKSuOMaMXKhNiujMScdiHT4QKKuN3zD43IxHfBFm&#10;qFKoN/EkCE0RsZQfZRQZTADp0ajRSbsrhKHzJYUqw6a7NzaLxRNjOBrQE4wsan08xZTtcfvYS4sR&#10;SmO+95rfNww0GMivjKT5lKFSfcHx+iS8vmsGB37EplAmEHVAlzFTKti+RqurORByHH/CLEVcuQac&#10;ow/iTBzmOyZnsFbtsbZBD0Z0PQ3lwkmF/mcp3FnQvSl3Q8U15sQvU5kMrkuSOUapQLljTrk2nXDQ&#10;hqKkQwVi4Cw4OxpYxKPZwsAoYJT4Uag9Xkd9bQjdOQ3az3fUvE7jxf0Oz9AFGbHu08Eds5Qwq4Vz&#10;sWgL1e64MvZgimDSgTGAJGN3Us7c+KbEoWQhItqrAjW+o7KmUUSKBlAJnMJktDgacMZnM8yz86sw&#10;c4Vrzh37/DNGCnIvM23MDA1UDN4BV2AI04cpHdVuhAZLvJRxT56gAvkL5MUM4dj/TrSEjgUDpUQ9&#10;zGE0BqR4Qti0v9y3WfAeZ4o8EsHw01E1KCRBIOBN/uGXpYulKCXez5JSvQXhE5B3+hGQlEkjLK0x&#10;AMkzn1HDWZBnypBu26QLlR5CiLiCsSnEw6hxHIZhCfrmm+A0lY6ScY264E6fC8fJe8pTQAeej+EG&#10;DBoHhq940Djx+zS+H3AT5fg+Fz9/MsAY53xEuPlzyYEa0+WeK8/zMF746UMsNe6VaU8GLXOHrr+/&#10;N4/w93Tl+3YsykPMIBhz7F4bl2cqslU0cgYmvpFpMPdH87oOr+6qHs858C5INMEVBvABsLl5rj1P&#10;eI8eOwmXY60MLCG99yg5dyBOhgYCnfQsfS+kA0Lz8MDdLL/k6MFIe8iCG2dKGoMA/aDVGLhGHpWN&#10;LOmRca6z0ME35cEJldinef/ED7kZLumuTLS3FG84VCKlXzxE3xoNFk+NJ48XLN6EORuQj+vMfx+v&#10;kR1w2FLfr9x7QTACSHgVByBDZSJDRRWaGiwSpseei0Ougs9/jG/9DibGY5+nLb8RWKYbuU+kDQPX&#10;s9E6IBUsxPSK0a8lP6PQkqNHGRnqM+/d+Rbxzs8fWWpMlbLTu+dOeUJgdLCI1RoFBK3s1qyvD8eg&#10;wspUNI/cZN8HQEbdZiAM9HQWMaNgSGVeMkQ7FAXn5YTWdy8/Yg0ut+sLTqcTIAV7260sZr7EstNE&#10;BL00CFZs22b4TFaYameG816BgoKdpTiVDbWcb0tw3JEdKghjaUSq+hWNhMWyR66tYd83i/7eLti3&#10;HZeXF7xcLnh5frESoGJGSal+rkox51I71qNBnIehS/A88Wxn2j3oVsjEsXOOJ25kp5NUI6AFAxck&#10;4fJNg8pPN0gGKQjh3PCjBY4cD9xMr486IZ0XY5qJ53QNwn10RI4gg/FTBJEtYPdaBowLgVHyCy67&#10;VbFSIZfrFa017NUiLClXlFJCl250MnjZEXUcR9sgraN1QKs1dHvzyVv86Z/8Cf7wv/4J3j49ou8N&#10;dVkDz8THVud1pdbo6VKLlQhaTgtOpxWn0wPW9RQR6nvbsbi1OvSS7iVKarX1Cw3uGr3QSKMiCy3V&#10;+hZZfbzuWQfdZNQsn6pOe2cN+irqUvFy2fCd73wX3/idb+ByueLx+QUKjy7tzYOQlKmC0Qw0+G7g&#10;3IGR/Eyvg7D3c3/d5/G/uP4hr5C8cXl8i+8+PuKLX/kYX/zCa4uMNqXJ6YmdHWYTkbftraFvGjSH&#10;GYTdnX9rrSZzKLyOtznbPvjgFaCCXnpkz9tM7JfmpU5ErPH1vu94OJ+DfrLKQNutSkPRgr13LItl&#10;7G/7jiJGS/d9t/GKlRAj7953k1P69QJIRy1ntLahqKBpx1oWs8dC8fDq4TYifBbaqBwMJjo8xS4Q&#10;k1AKIqWQZoAwYPmYc909G5DdO2kwjHTNpERRPfH22IOBCQXkEXUhUXqCTG8wvIlWJuPRSFMWK0YR&#10;taMlNgYcx59rvaNUiRTKEuMJtLPuFoZw7nObvPRkRq6th9Iug2mHTOwlalj/8xbv+X4ydxNmCCdA&#10;XBkYgtsEA+gABKPlErhur3doCSyNEYwQyUCYn6VCkNW+8fU9oSh02ePr/dE4dBGxqFEXmPdRCQ9c&#10;5mdh7HSDTVIVQ3VMC7GyAsl7doQMpYwh/aWl+HmIx9jg1QU/Xz+bELkqB6+nMY8WOpMZzYWCAygj&#10;0LjtTgkUt0sqqvRI6Z2Eixnw0KQUDkVOfC8yPgo8uR2l9NgvlnQZ032/EHETecKhfX4Gvjnygmam&#10;jE3iOG9RXkMpvSVDSWmEC65K4X+uWTor9pp+kkaOFO8R8TKvJfYFCENswJ7GR0kRkq4cW+PTEtE0&#10;FNDnOc0KD2cXtIBKqHTIZMiTtF8O37xvcatOnxkd8VrXmpQWSJQuobHnxnCQadBnkKXGFJKClL6L&#10;1PEAxTjHfE78Ly0Iz0dEfIkkPLFRbd0jxZs1uycD0AEX+W4MkA1jl/B3jL1GVvLsKRqhWx9zIM81&#10;cMmg9kPSGFGsauUpFGPu3F9VnWElw0DvBXJsbOfPQSMJcRnrsAACpw+ZbqffaRQZEbNOS8dUY3cZ&#10;4RTwKAhjNURGE8YMax3SwvAD0AAw84uoSQxEKrvVtCtea1+G0QTpXQe+k+veB/ARIoP93Qf8hc84&#10;/DOcAs+UTvFBV7JBnQa47Ey/uQJv7Yx77Q+fW8ZtpIhecZ/VPGbMRUmH/FOdIDOu3q1ciFipvKbD&#10;+C9A9LUgHTW879PZCeM0xKP2EWcE4ub6QhqJ+WxBILWCjhsDm5cvc8OEcpPSuofxx56fTGtK2Kg5&#10;DxNeKDRSyAfsxtx4ZIb8fPuTtCc7jkIe5L2pDiNwwJ9pro7zucEg9+4AX/5OxUekRDq7pPnH5yKx&#10;f/dIdUnrPNLmtLn5j7ENgXtjjo3lC5HPQ1pW4kWktJPBL48vmb6mOeiYe4+PIp8JuHe+8ngHnqbH&#10;33U44448y3jJDKUsR+Y9Y7Ru3/2eiU4IjtHrpN3Uw2aaEouYgZDnEfzFUpKrnynWw/aCgqnEEyOQ&#10;+5AJXEyMKiu+9kUkyu4IUikGxzsrTbKjtY7L5QVSBMtyMkMbaw+zdB1k2lvCpfn7t/2C62XHwwev&#10;TGbq3fpduDK8lILTumLbrlAFltXLB0Gi7FPxMmjUnbpkHDIaw5JWPFvn0xnX7WplUrqdybdvH/H4&#10;9GyG8JcXtNbRWkP3nwqL6i21onuN1aGfFH+Xl0trDVJHRDXf25TlT0iPOjIvIZM256frCQo/gA1R&#10;sodRy5ocyTPDjT9Zoo/nYBiZZ9weIHO5qQ2nweiTogMdxXlDmnMYvrmSEEl4DpDmrRZZHGJ1kl/e&#10;cZVS3RFj66ulmkODdIa4W4YTIBq2lvlz0odG+4Q3Z4UsUGmoER1WINKx7Ts++eQN/uwv/gL/2//+&#10;2/jjP/pTbNcrTuczlqWg0ti9LNbfCoYL1+sVT49XtL3h5eUF5/OK168Nf/e24fvf/z7+5a/+CiDF&#10;6gC3FvaMUgpas7rAvLrLuNQXacswHKtgIFREeBcL+uuevdA7Rj8iBidgZAB0Va/p29B34Nvf+Q6+&#10;8Xu/h+9/7/t4eXnBttnZb/vuTfAKtrY7ZiXYBprMJYB+cf3i+qd9vUPuf+9lNOhH3/seLi9XfPzx&#10;F1Gr8XZJ/GxZloigLuKBD/AAGjcbt9ZwWlecTgvabmWWrhdrUFmk4OH8gL3tY7ZSQ5+LkrOKQcsV&#10;EdUdOnXvXq62mL5drQRZay2C2jqcFrqu3LtFlXdVrOsJgKDrhtNpxfX6glKAqgLdO87nFW2zxpzk&#10;ocvMKMnPaODrltLs0dpG8IsbZY1xgvUWAYxITWNM3b3M1nHc0/l0MHgAKIWE1upfNrVaXmwEQ0Om&#10;KXZm7c/loyWinzokvifzMeVHmNbMyKs0R/jT2eAhPSk5cE8/NWqFNST0Z1gHN1CuA+jGiFBKMmSr&#10;13kea4+am6G8S9TsC0E4LLlsRGFMaFQnBBgtyIaYs+KuQFH0nUqP7412L2czTJQ0E5nwo6A4Q+Ei&#10;ZA7cMcLcKeSrVI5UICUZBKVBu9WNB7g+Dm73K9jMj3u6uyI8FDWLJEix3Nx3Ms3uc1FCScd8Oc/Q&#10;ZVJjlFgLnTNJgRUT+CP6gKG+/jkNVAbK2VBOWKgbKBSC4jXuM15adEaJQw/1fVObkwlVdl4K7ggC&#10;VLqkOKxPkEovPR0zrPVv8DHBOAnOXJcrlAbflBAb4cwzjnKsvmt8LqVCZY+1cJ/DWBxEUac1SPw0&#10;fFXfTyndDXZJuJWkBEedP/u3VqNFEw4nQ+VIC7U1FZ+PKWsaeCIQ7/xe4v5BRTAUTiqDNICBNIkK&#10;uimvU5QOjZGEQaER2mFDo3VXdLSo58qTyOYXVkvTIomaN5PQNnAbMUdGO5pxR8TPB8ek0QUdql6b&#10;HsmJ4Ps4Khd4DWSQJlqkS5FqEWRYYJkyCsaEzdf4O0gtUYp/s4ajw4pNhgLO2bBLI0WitZV1rH28&#10;7ko9RMKAHIo88YF80efVugaNFkhC2RE1BTVaRKNr9fGrAL169oHT3hJp1G5aVB2KL0d1gFjErfMS&#10;KlfOPxR+3rzeOvxeKcX7AMiolanDkFNKgVfKtBr04hECIsZPemB2wFVd+CjVaIxFJw0YEVeC7gmV&#10;diD4DGmDENUGJ0LPsEzooYi6tzT9OIVCNI1Ll2GtwdJkEZixlrRZnB6r/am9Q4v1/shmsM7bGT1+&#10;g7UaSMv6ywr1SC2bOJtQEYaku+z/wRqiKm7Ml0iGdnyTGBuuVLZOBy0N5pImp8FPrPwFY7UHnYYo&#10;ungjLmWD1+EoF/+fEo4wTTKtkTAQIHozULTi50EXfX88tsTxuoyzju5bYrxN2BgTQY7sOxrSZKyX&#10;yz42nx1OJ1PsWSfWP4pUcSZjRa35dK5jfDWpMIqD6AjuEOIJGJ1eXILx+x3PIwKW9D6mmnlWBzob&#10;Bw7DNb+e91CGcuAI1NvA3DCogbynxDqi3jkjwh2mkR6rmuYs4YcXP7RHo5ciNf9N55R/SshLNrc9&#10;8fswsnOflbzG8I9rYF3xyASBG2PJA27qIMw0YaLtfj5aCGxj3+8ZV0a0qNGmrrCo0dadvha03j0q&#10;WmPf+d7c0DDkdDHHUZFi/YZURnR6NJrso9ZxocsH095C7Jy3NC5EId33DXNQCGmutu78n/rGCF4S&#10;sUayBTJ4bbf111qxbbvJen3H3naU6jy5WE6iBq/EwC1vqEo8Ml3GYLIs1SPPF3ifLGx7x7539N4g&#10;teLh/IDHx0eICE6n1ZImYTpRXRZIEVy3hr1vWNYTvvjhh7g8XyKDZoHgum04n09QRZRdWU8rrvsO&#10;qYKH5YzntqHuHXIStK2heZbAaV3NUMB+Qp09Iwx2dbGGhVIqtANPz2/x5u0n+ORHT3h+eovtuuFy&#10;3fwM6oSPZanYti36vZi8sQdNpvG7eMR49IkBPMrWz/f/x96bdUtyHGeCn7lH5L1VBQISJJJSN3n0&#10;MDNnTr91P85jzx9vHR1pxJYISiIpgptIUWxSWAig6i6VmRHhbvNgq0dmYRmRGBFCkKh7b2aEh7u5&#10;ue2Ltre1QDbTU+1c997RuWEqE0qtOJ1OEuVuEdFGzBDncTxKKo9ned3wKkQu5/d5iCzju1zTLMrX&#10;HPkkUcfB9MFoycGXxvBza5J4OAYARKAI2XNGSxi9CSxas3OmNgOlb11r0lqGgWU0AVJXfmkbuBSc&#10;lw2vPyvafLKDehMZZpKmqV3nVgqpAZzQNfvgptyg9iNevjzjR//0c/zFn/8P/PjHP8a2rZg0ErzU&#10;2bMQ3GFEFa1v6K3j+PKkaxI6cTq9BHjDw8MDfvkvv8R/+S//Ow6HGzy7naUevjax7Co/1FrBrQM0&#10;wcsYlqI9RJpXuBTHl8qNPHlkqJzvAnC7KocBRWqTT2KoqmhYaMLjwwnf+94/4qc/+RmWZcPjgzSp&#10;BZGXR7kwjpUisgx3ha1lTQ/cdMCR382VhdPP8v3vel6f90W7v79o6/v3dn0SfD8eL0+Pj3jneMKb&#10;X/1DvPb0CUh7IPQuhuHzcsZUJ9dPtraJ402zSedJGk+2zjjcHrTBpjlqGedlwTxNYpTu4ggutaB3&#10;qdO9njfc3j6V7BGVAaYyOR9YN4kWn6bJa45v6yY9ajQLTGqOQ8cQnljr5PxIemywlGvZhL5vZdVg&#10;wgm9wZ2Ch5sDTudzjggP5stmBwneMu6D6x/jIbBnXXkYai9nnZZUaE5CPUJIFSWMELzNBMPEVFWx&#10;tuaH4AmgzY0m1oRsGN9YazKCuyhP1piwaOMmWyS5jTdHaTiPHhQm+dDSdS1SYx+NYUpVhlsAyQT8&#10;+DPD7lJAp3TjNUYgBo3iCh67EeRVBybvbbz3M156kEIbNtOCmlyGUO3dWoBQmHoolgA8ssQibjyB&#10;LxmyYixOv9vYO+HNwbaH35WLzQgcynR+hPKYrMoih/DldWn1PlIFzD9jqBAhDdGgZu5xcIJ1FrNz&#10;dA1+Ph5EeTTFq3ODZ3noXPuVTeYrO28i3DA+J8iq8iTakinE2lCRGWCp2Wf3utGR1Ci+IzYqr7qh&#10;GmZk6QUoue70bu92e8psQZGmlIkx1AReQxqPBSvFP+uKZ25QSRGlABJtyNswRqanL+I3sv27frHV&#10;Ji+mMOizhQZ64TRTDQPerLcDXtfYIpoZEGOTOcwYXj9cJzuODR0zxhYoqQOAcqSxncUwtsw1Ky6p&#10;cabuzceduJHlDEwn8HqIfLyE5EABiHZlRwh117AvnsqDkPMdMQDH3sn3rCAcCQHrwZLGWkIOOJ07&#10;V+BsmN3z8WtEsQPmIA2msMcvc1gFPQwe5NHiwzGTQ2YKqOzs3ppksoEZYUZHhtCA8bPhewcluYGV&#10;0zdOiwwOY5nKuKcA1BO+piuizse3GjzIgHWNXX4C2acRYADgTbCdxZmxX8/KhXOXIEEBXHTfYu0D&#10;Dde5mgE9z82iKdzRr2tjf12sGZCMeoIQP2twKtzXIt7NGHsJgCzHyd95f/ly3qABvmIEFD5v9NYi&#10;xAY8oaAJ7vxAlNwQnGOngWYMKUSeQilOPPj9WSYLg0h872dNS/XYRDwzKq/JwKDyUj4ZnOgAE7xL&#10;wiX1ugbhV1zJkiTn4gpPN/nNZSD77ho3McqVxjJ40fV5GXw8TTa/3vm1jXn5HMgc+6TnNfbFqh5d&#10;ZNBcLMEyivZQT/MwLBynYVP4rV9Gv9z2rDhhBk1S/KRuslbsJfuzITAY35SAme50waUdj6JRLFKZ&#10;+lpkJJBktiQLk9+7l5LsoKasEB2jWwNOdHEUaVAG6RknklqcbkQMCq9zVLpCDC7j3pn/0bMOivUY&#10;keeZpa5/nezGaLDVesN5OcMeWNYVfRVj5TRPEoXdO2qdpHQPGNu6agTqht5Zo9u1XrJCZ55n1DoB&#10;kCCrbV2BAtSpYlk3NeJLZPy2bUpTZRxoxpQo5pJhKcbuBY8vH/H8xR22dcXD4wNOL89q6C6OA7YV&#10;jMBpO97ObZNebLK0Rde6fGp7A3PjwvdFDLzjgbBxrezmv/nijJNXDuTVa6SVMQ35rKS7Mt6P9w6T&#10;8DMq95DLYrLeLEPGu003Yi1n04lAvUnD0bSuddtwc3sDImnYNml6v0dAq0xtQSEAHN8AOc9S7x1g&#10;DVw5b4In7737Lv7yL/4Cb337uzgdzzjMFZ0b5psZ86GI8QeMeZrlnaUAhwOICl4ezzifjtjWhtaa&#10;OKjAeHh8xK9+9Sv8/Gc/xxv/9Q/BiZ6b/gxSvOosZ23/PYLnOvjtcwJqncG9SzYDtCHftiTcJhxQ&#10;NVq8g/qGjQmnZcEvfv4T/NVf/z948eI5lnXT4MeI7mxNSh/YfESv0UBA7v7zEtmu8cGPuy7lu4+/&#10;Puv4X5Trs8Lpy+vzvz5pf6Q00wfvvg987Wt4/SvPwCx05XQ64TAf1KlttG0CGJgOk8iavWNdN8wE&#10;PD4uYGY8ffLUeXphuDHceEHr0tiSUHCYb7Ccz05DLdNw0preFRVUC7qWTGFAm+w2gKz2N7TcZAdV&#10;wnZenVYLr4iAgc6imxWaQNUCjxtaF3vAtm2Yaw1DuKH4AMaky0ngtSlmRhzJBagsFKts54KeMfBu&#10;XlVEzb6sLsKUVR6FQPuFhr/tD2V2XuszGl15eSseWOjw9NXL16T3USiGLsTrmNzJDY22pg7ydcOf&#10;3WvdqqCYwdgXDo16M+EoTdSZizoKMiSy4uqAIoccGRx8XoNKF0J5EqavwyfB4DrwYCqKwV4Mg5Om&#10;SSpAtDSB6JiXymfghdWELr6v2X5OnWH1r10Ik0GRKlfuxh9XJigdCk4WUMeVt6yp7RQLaCRbRtlr&#10;CktSlX2fUmQISzScGNwrQJbKZkaCUDIRxxGh8phRWT/pJLUlHV85lR8ArKRKPJvmmjqhOCTNmE0N&#10;4IrGJpSqwY6LRH8Pjiyppy84Lc+ZQs92VvYCvwlirAoludrrwHdfi0dHQ88PwxQ2pxsInI0mZhod&#10;THnd5EZBU8R9o9WIMtBJO/M8vsuUwr1ByQYcIxchMLD52tqYUdjjQmE1wgtlJwIURpopAMm+yQ6G&#10;IOAhwEJ33SgE8jwHZQGh1+zOfFBJPzjp4YIwFGiaq21S5iuwtPo8PiWY276GIZdgZ/VVNCjNx/CG&#10;4n0SdY3YS4YrmMrSYo3JsFY4KfY+xcuIzaC70ZyEFJzu/tD3myfX98HHyxxZaFmcDxtbR8sOZ913&#10;m5GzbBY6W4rxlsQRvVljGHQMvK6QE1AsOtWzL0a6KrBNH9saYWdXXCUdXdPr5TtLwfNx9tuqY4pj&#10;SGhA60HxrtH0mA9rtG/Xut4aIafbaM54qxlfkIYaWfUIs0wmYbSIff3FUnbTc9HkijV8mBONjDXI&#10;2D2MLEk2MMOH0Qmj2zFNPetuaBOa3xX2SiJk7UazE08v+p7M/R3v7G+FS0n0AYgsBz/eniElhgij&#10;eWaMdgN4Nk7n320kkgwXj4jTr1x2oog4NQOPG5X0s0Jx5g13mZLPhXvmLogmYZc0xilpcpgGlgdW&#10;XER9G0yGZrOJa5hxEAHXRCpjT4Eovwc4Msuy9udA8S7+0DeaITL2Yv97rdXpnMgo6kTtHZxLctnZ&#10;BC4Mbm6U1bVoUo9+laDFo/dr5Cq8u9eiPhER0vYe7BxyRn+ygSf9jIjDEW7u4Mh0RddgclPU7bUF&#10;6XlSuskt3gMgDPtev0nfoXspkddwI6c92zUinCq53JQvv8+EIoWfZMEpbL1cXugCRAW1lihvAQO6&#10;0RvVF7w0D1xBZkjkFZUtkUlyPi5TLUO9dgBeSquoTDuXkLMKSZRXmTUSthRg1uhPAto0FcT3AAAg&#10;AElEQVTacXp8xDRNoCqKeakSRS71Tav3NbG6yEYvrEFWaw11VrWXivRh0Uy2QlUicamiVKCigNvi&#10;+2xRulbOxdGiQsqu8IplO+N0WnH/8ICH+3s8Pj7ieD5jOR+xnqUEKNfRwUTQM6VZIGFMNn7lJzCJ&#10;aqxyg+jWlh0my9EIfiItJyM8wZ2lJouzNha9TuYyQihG2Puv8NtPMqa/4nsz9o9DxjrCYKvOYWI/&#10;g3A5UP/2s345vfzG4GNxzvLtFp3ukpdGPltWV9NI8cfHl3jx0XOpZUsE9GYiJEBFo/QtY44Ft504&#10;yHvWznjx8IC//Ku/xD/+4AdobcNhnnE6NwAFh/kWt4cnUhcfhCdPbn2NvXccT2ds2+p8/uHxEdMs&#10;0Zin4xnv/+YDfO+738ef/sl/xvSNP8Wz29ug4Wx18BWHAM9kbK25LCmXljYxiYFZyvRgA3eI4atL&#10;bXxrjmm8hLmh94ZaCKU3PJw23N29wN/+7d/gxd0LgEjPZvcSK+Qw00y5nuhcj+axgS8Dp/wM18ci&#10;y278zzL2Z53H78P1cWv6Iq73i3wxPnjvPXz4QcU3vvkNTDPhtddew8P9Iw63B6UPws/FiB0S7jRV&#10;5VUF82EeSHspBYdDQS0aEc7dsxo3LQV2uBFn4rosoKIZjAwvmWQpsRZQB4izumkzz2VZUOukdKrj&#10;5vZWHIy9S2mx3lGLzFHsJWKrLiRlbztLP4V5lgyVdd0wRXQMXGjfm41doVLtOHQWVfaMwQrbUOGZ&#10;AK21bGPYHSUpfpcRzogZqPTsCiaCyYVoYALApkJelegnExD03ki1RMxPR5CUYzNwpDIGylzJZ64R&#10;LfqllhJ2wddiWomq1IdzYdkEy1FxDKF1LCgfc461BsNPkPTxMnTHfw1OktpowlXsrscwpf2P5/bk&#10;LUN9L9js/ta9k5TLDqZVg6QjjcKjgw2nXAgXR4uUztB0clQXdnxlJi8iKadDffNRIfL0zrwcLlKq&#10;hEfx7toaB+XJ8DfD3hTSJDxmmBWfVyjqRAwmTz5HyeGQxD6PqOs2RuLZDgpO2rzSvBlAwi9TIBma&#10;kkhNBEw731nJ0iYlrHjDAFA7uFewlq8xAcmOdOtWH2rTV1tZFxGIAAr8TjDNkVYBbwoh1YyURWrq&#10;2dJktYY/fohgZMHOfBhKpKSOOMyESJcapY4u9plGLBCD82jEZpCU+Unws2dLAbhHZEl8l3ZwEDjt&#10;HmE+UouPNfqR9rfpMVBcAsBd95ei2VNuICqPqBBpfIbI93BYrBtVxojxwGuKfTEjFKARv+x+FG/0&#10;mGhW7KkzE1y7yL5zZ0hcrfWI0I6J+ZOu8lDshyn3NrZRBKeNg1BtNMV4DEU5BAVIfGeklbwkip9d&#10;SusLTSnKKhQZt4C0bDmpomMziVrrXtIGNBhbbbK5rEGGK6dSJDY3mw6S8XH/02BDgNYKlheZcSpo&#10;t55xo5s0jhG7yahKSyqR1+/Pxj/vWgs75wZHcVIx2HkrcbqDY78HUrCj+9GrRGllYqMKjnSmMjWP&#10;Uaw8kpXUsOl27qgkBkRicqec2TbCgcOOWwNtAI97mpiSl++x/4bndHyt8yZjq+xRSEvUVf1J7lyF&#10;8sue+BN07LLDhW4yFFPKVEpz8v4ghApgqtNwYMMpoq8mANrY0m6MfiyB+aVIs76Sy4UpXe5+FpTe&#10;ehke/a+EkdhLXSnedlalG+Y+jPXEfBU/0vkHWa15O5mxdwK7AducruyOZNo4jPdf0KTYUyulk3Gk&#10;Wxk5m7OV+rJziJGPWaNeo5vCG83RIPgoZRNKOGzZJUXHM647GWnAF1uDLVrWJRUPu0RN7+hDxmc/&#10;sSzuM4tOz/K2zLl49KWv+bd4mSNn/F332Qg0kdZ2brs1sBt5hU3os0oHvNuR7yO7bDgY5wZ5wcDC&#10;aZ+V/OboamYtL5FeoM9Z4ABghkDhNQyWEgyAz2FZV9FrKJw02fBvEm8lwqbzLCw0VtYc0cnMZgg3&#10;3JNGrNTJ51WK8T6RewqJRDxNE7bWwLNGZq8rQAXT4QbbtqISobUNtVZ19qns0xsY5Mp8nYr33TB5&#10;tFDBVICtMW4OB/Sto7cNG2+i9KtRudKMdds0Kldg1FrDtnQpUXFacDw+4v7+Je7u7/D48ID1vGBt&#10;ixtxxZiqcrDiv5XFAcP1HkfyJPNRKoNIIDBZTXbBEatHTnTJV/byVa1Vz1KTdHEvMWG37+XxnXC+&#10;v4zBfcrLRKJxijbn4I8ewOA079XzsLcbi7WsFZ+Vlf/RM6gNXnx/yzSBmzhd6pSbSoozyEoOktL+&#10;qk6cWgt62zCXGQxGY0LvTaMctWY94KVnegc6Gtqy4t0PPsJ3/u7b+OFPfoq5TpjnCafzCbVWPH36&#10;FK+//jqePXuGZ8+eYtb64Mwd52WRevPnEx4fjgDI6XrrQGkSwf7w8Iif/fwX+Ie//wfcPjng5utf&#10;xzzPIQN76RjRRaV6WwGzZmLQrIbtDVVLvRqLITB4lebtnSp6b+IUqDJH1vOLWqUEfZGMi+PxAW+9&#10;9W1893s/wNYY67pIozstwUBgbYInhq1ta1qKR/TNcGS3QJD/z1fg2yBsXcWsf+u7vmjXb5fXfnl9&#10;XldQSm4bfv2rf8U3/+wbaNuKJ09vxYCtt1kps9Y2lydvb25wPB5RS8U8zWh9ldE6UOok985xUkqV&#10;czNPFSsY67p6j4FJS6cyi5G8TlXs4Ax30IGiwWZrDTeHG6GzrWGeZrx8fMTN7Q1AhLatSnfF7rht&#10;HXWSBr0MyQirteJ4OuL25haTZvNMwny6t1IzNmvNK8XbDIAZVCaNDtAajmr88ePAKRXVlDFIOYbO&#10;VitVN8AFI2sUaIyxqXCoyrcanK3OFlRQbxqdYg2uPAKoA17CQt8EFQwijUx2zZKbRRnvoXAWBaTV&#10;70yKM+s6O5oLR6zz1j4SoMJom6yDSlcGIsINc4voGewUWnnYfw0mzH6fPKP/mq4AI+MWhaRR8a5O&#10;kNc3ddGYmwieKrAWe2ccERciPIKcdUwOWCV95fIyxdnqy2Py54TZAm64LQDQoAXaVUgFQglvmkbp&#10;FRRVydNJs7bwYYs8jGcNloFkKmxLQXdVCis6VhUwSSKfGa7AAbo1KmUJOBLkLW0g6Szi0QJAW6SF&#10;p2hl2yHSdYgyYgOIAdlq3EYUneGKrd+ay2rkkOKFGTU6BR4RidHX08qo6/OKF4xdNHVB1LVnVVBE&#10;ghRhSGAdKeFdz2J3uHG3fVOYsEWsa7oiAdaF3CKhCGaYFUOw1SIOfIJ3OJaIJgJxc5rRLTW3RPST&#10;44Mr/hoNTITNI5Jsn7VJoXo9BU6Tr9vOlOFW0Q+trI3hSOemcOdkxG5grmHAwT66VvfSapEXaCkD&#10;2RcxxAPN6iu7tVlgRWhGJvU8AeT7AnSsKJAoqtaCPhQr5+LGTKPHJGerqGFbjUkdXaP7ZPd7a2Jw&#10;cx6SSpeQcRU4zOx7ZqHthQHvt+D4Yi7IbH4IJWryegf6DwXPoULoXdV2fXGDNOuquj973c2VP463&#10;iaPV3hk3M2vkvtbTNjXSI8DVKOeTVRyxgkdGp5UdypgUTZcZ4kTZesVEjEoyf1Ymw4C/k4guAkGH&#10;KFvumMj2xpSe4LtF11jcOGrOMqX/ECOFndqJyoCzVjdfpy61bo2PWXSP7SDBz6mAX89q3sdieCln&#10;yaSTrooVgVBLathE5CUYAB/YfxcYFZhbsZI2PdOtscgz0tQEW7vDMvFF/UT3C7aDAjONdpQ6vcVp&#10;oBnxhQeGkcugEI4DuFGD2GQem4tFWWozLzWsyPqMvpc8IioY5oOykQDyaHjBvSoNrqg6fIgAqprt&#10;Y7SfEeURFFdZoxBJcahwwjuCyxaZJwrvFHzbmHG4Eh0pdedlrJJq27LB1fCgFE1p5LQgRzE5S5pt&#10;YPVde4fQc8Mjkz2dcoVpW/YijIsEApfuBliRqzbE4bM7VXbSvWzmtCHjQbr/qT69PCn8OPZdYN91&#10;A6lHpo+cC5mk1U2XIAqGVYN3OqTCPpCcgMXmE7JooeJwDaOn8WnFNz00zIga9UWzPKjG/ndG03Nh&#10;AQiyD4wJBd0ilHN0tIvBjEzQrEPFIB9DcZP0HDqeCLCGPkIZv+ys2wdsNF/1BZMZIQZdIOQCi7iO&#10;CGnLPhCDZFP5BUTg5pwoGff0d51crz3xG6AiZCNGl/ZLiidGW+29Y7Qv9PvIImnMYC0dVBSmxobM&#10;oOQg6OxRW4SIHpe6noy2stcopmI15Bm1VGCasK4bNkjLdyoFbNG7AdbYS1sIqdOFAKpRd3+aBP+2&#10;rWFrjPkwY2sNh8MNbkh6CyzLWWSrxgAkEqzDIlC1tJ3qZ0QF29bFSTBNiudmpKtSv5QZvdlzBRs1&#10;TDShcsPKHbM5XADU+QAiiQ4HpI503zYs64Ljywd8+PwjvHw44uXLI1rvaNxwXsR43ngDWsBQ5Gnl&#10;bSrP9t5CJ1ZDgDkHfft1v3tjlTkKGnc3FFj5DbBmgKF68Ad3aSJZyHoEAZ031ce0uJ0fySTvwGRv&#10;kynS5/onW8CN8myXgfR85UwglwlMhkrnQDLEKho3Kb1DVl+76HkVOl5cB8MwJ+NRZjwhdYJs2ypn&#10;ByZdGiqqDNcVZ6rA37MSIDSiFm3EzFKT9nQ+4XQ+Y1VevSLWQCBsvQ3nm5nBrUhZlN5wd3+HX/yv&#10;f8bbb/8AL49HdJJa2q0z6lTx5h++iWevP8Nrz55hPsxihG6M03nB8XzC8XTGR3f3UucejL5t6G3D&#10;48MDbm9u8JXXnoAK8JvnH+EXv/pXfPXnP8dX/+BNoEy4PRzQzguoEtqyYbIsCRZjtjZNQefNZRKe&#10;JhTu4CZ7UEpF0T6bvUuAQ5lmoDMON0+wtQVba2hLwzQT2tZx/3DCL3/5S3znrb/D/YsHLMuKbRPc&#10;2LZNdFON2mxaeqlvm++7RJdHqUwBtkX07ITgq1cSDPeI86me//KKa6dAfa5XZohfXp/tGuHW1gX/&#10;8s+/xJ/86dekee50wLqtmKYbbLxiRkXV6Ou2icG6kNDtbTtjPhxwOp2kpwGAeT6YFAYLHuhW6hVi&#10;Az0cxBnXevcMksN8gGepWHYyhGfN04RlWVELYZ4r2ib9jZZlwVde/wqO5zPmecK2dqDAbRPTQZzt&#10;27aCSPqEbVvDE61T3tFxM89WGoUcr2ivUdv39luSyKwZxyWII9KhE7yu835sUk7EHE+OtTFD0XMF&#10;w5QHdjPtxXmIaLcQsi8YJunkaE8QrxzsLIE4PLKQa1KBCQmh/ItRT2V4NbTsj7B7ws0IYqnN2TKd&#10;VNlrF6n2x/r+y3utNnO8c1gi57XZUtk/cSM8h6AxwuNjLheaQsk0o70LUtrMLEc9yH20A4EJhckQ&#10;tYPxfkZuYEjr99F9DaHkm2HiAq9yXw7sfndBMZ2B3kFW69tz7q/voM/C56/GkfSOUKhCgTWcU7Mu&#10;zKwUUZSs65S3SK0lwKJ5em8mp+5mkn5PckLBCF/Nagmj4oDg7HCIExz45M1+kqAIW00SKEXbhRhI&#10;d2eZmVF2JVyI7B8dzY0z5H/rLwAghlHStGQiVDOsk+GTlTRI51MfN7javDOw3NDPUTZpjKFL606P&#10;5jRuAqETuw1ClCNC3muyzAGrCc6M3gvKxK4kiQIqJWvkPqOzLDjKZgST58W4oHBjOH3KUUyheDjQ&#10;x/lfO1NOxxicau0PDYl3l6PScN4ub7SIf4vgofFLJ1djRPDlGPlFlP4DMDRuyyUnDQYeOZeNybv3&#10;8Q4LbN7xfdxPED7QfN/z/bhY46uveAPvPovzp3jl5yTfFjDJcVbhcobiycdMwW+LEa7NuNA4L3+O&#10;rcSHQMZq+RMResl0gXfwCcN7pl+JdA+zy0/uL0r/XNyhjCaUfDFMiohCw20Xr+JAcRdp9OzZ3Hue&#10;aKYXRmfGaaS/aYQ3G9tQBHbDdXFnVoc037N7zCCaQeMOAoY7AeDDpvXqpEjnUtSITmy8yfAqaEc1&#10;elLDuCoOH8awkLwLLDIGOb/DIMcw4EYXwSWBuPu382hOi9Ofsfkwx07GOQzPsjrUeTfFzN9tf6Uh&#10;OFsGgd07bPfI8/xFpMZqfc81rB3PEaVHSc+RGAz3DlnhuzF/k/3cjaMyKrlxXvm9CmP2UUl4DDLn&#10;ZpZ5xyscZ1dP2cXazNH0sfe8gqZYSZSggbgs7/IpL3HIdS9vsp/Dxf37X1INfcvmkDPGiMzSa/uZ&#10;HBxJRuyNNQI/ZPeyg5PzZQJgPUAyD9T3W4qzpCSrk1nxhaxJI2nggPHZzpHc4zCyc55mQFDjrozT&#10;tHmiNNsSw1wrFdu6YFmaRq1Ks2amTWQWKtqAt6Jt3R0hhST6uUMMo9ZoUuTPLrECVRoXglmz/cL5&#10;UzEabwGCiNAzAEbbViyLRN5++NFzvLh/wPl4wrZtWLdVDQDqPPGyNFDnCTlPsxIVhUoYZAmw3hO6&#10;8UonoPWRZb6lFLTNHDoEcxYmigGXi5xvwqPvPUhsQNhM6/ffvYrJm8wznkk3oO+PVWJ2zp9JdTlE&#10;IBSROevjvV42ZRhu/LvUoiTMHApjrWsLkhs+fNVF0jiubhW9z/7IukpZklIrLIuKOdOc4D0AgIlQ&#10;ueH9j36Dd37zPn70gx/i3Xc/wIvnd3h8POL5ixcgAr76x1/D1772VTx5+gQM4HgS5wo3xkfPP8Td&#10;/T2WZcVyOscE9ZC3dcNaJiyLBGC99pXXcF4W/Os77+KX772Pb/zJ13FDBJqql3VpW0v7pQ4MPXPm&#10;4NyWFaWog6MWgLdUUqrAPLq1SDBEb6LvT5OM05jx4Ycf4Fv/8y386zvvovUV63bWkihSu9hL1ZhC&#10;r2uz0lkjv02M6VNfn+XeL69Pvn6b8By1k8/vvf/RL0bfFnz04XN8/etvYp41SrtrQAFJPW+Q9M2o&#10;pQKlg7ig9QYsq9oDhOZt6zrQPkKUVgGAWqXRrjXGnTXba91WKYGyaekxlUuISIzgk2R7nU5nwDL5&#10;a8XxeIQFrAHq+DY1och8JnWCt030A7A1NBeuMRkRMX1IzAdWGzcZpIzOujKgTHkvgCpzM6EXxoAS&#10;L48rETgYWQstUQSwxExcAIAz+xCwVU7Q34eIkBTBYcxCxrC6q1EP0j3iKfI2GzxkHI7AIQLAFn9t&#10;w3dnyp1ZlToDHjsM3GDvEEsKhr2b9+w9AzH2zhXtJAgPl6Uch8VS3rvbj3hFfEEUN9q7Bny4QpNy&#10;JGx6EC600ygshdE/3nM5rwutFBlfPu4ajOEUHwo01BCohr/LEhQJphQOGFPo9nfGL5w+IWg+mcMi&#10;3AByr0XS2d+iJxZXJFWMHWpce7kXVyZi7wJzkkicmotYVHSeLu1Kr8Svuk9qYDTnlutLIoXrOMlA&#10;wHk+MVJn1tq1okib8pjh52UHzAhrnyWlNdbFsOZs+0vqRKb9cyuJKp2KTzScUzEHARSGOaiS4fW9&#10;GVYKKhwSI/zk06L7w7ACBEZiHBeTsj6A3s8FxEhFYWjwODsOo4I527gTetPmwUVwrTutozBqGE7C&#10;SWOc1f0Rsz8dTuxr9TJZef6+JnJewIj969w1+unydRk3AVwYJ4Iv0fBsWskAT+NvGZ8valGnu/3Z&#10;3tPnesDsHvtNmbUZ+ez5wQCuv+YSPbZOHwSZfBvvpEAxe2+Jex19yGhWXpQuVj3xQ2R+BgbHPFwB&#10;N35G8nxeo0Mpg8PwD9hhwbWLIpqaMiQNFHrwyZxAEb1ofN1Lk3hKOZzcytlS6pxhqWOSztcj6RNb&#10;IVg0QT4IMSfDZysDMoAZ8a6BNgGKRyGsCMlQ4/L4Kvk8yTLgLB1kIwAp7dX9SkJPtmka7pvh0+da&#10;0n6TlfvQ7xmwxsjdz0qm4Ej3jXtnfH0wdiHhvmZ8OA8xPGDWSG74GbESJBHtHjic/x6vFLmukpmz&#10;YyGXzm9E5s3xsUFPyPcNDpe81+bsyF/vf+fhNzu3EpVvEbbi7DLnifaAyE9bfVSVWzlNgkh4Mvw8&#10;pD0wyGutdsN9eWdBqRItU4oYPog0SlefHCQxPd+RzcAR9wH2MkBdm5tn3EuQiTWZaPQKI8ZAE67R&#10;aeWd+cyNX/this/Su1xeSYYXdyh1GBL6VD/N5U7BbMgxh+wVOZ4s4MXxgv2wFsj5QLdgGtbSCoqz&#10;nWFRvLF+gmcwUMgtmXV6BoB956U6Bqjt6JfSI4pgD+cDhVDnGbV38BYOdGaWkPptFxJOmm4tAAh6&#10;o8P1LlHAtVZVYht6ZzH6LQvaxqhVs24KY9sWZWvFs1Jk/mpc1nJeblhXuBio3WFJIpO2TRpvSUx5&#10;QUFkc1j0/8oNy3lB7w3H4xGPjyfc393h7u4ey3nBqoYAZsl4LmTR9RWFJFLYRAkzhothMeDKSX6x&#10;es6+H3ofg9RZIBSsN6MP+TzY+qzMnmWqxT1dGU2W4S9lBPZ7rvH4/HdxmSx4wWCWf5Wsq/jBnf0s&#10;WMmrHTcej/wrlFBK50r4j5XbzC82QnRJZEwEMN2+aQO3dd0w1Qmtdbx4cY/7u3u8dih48pWvyHMm&#10;v1yBTeeG+/t7vDwe8Z2/+we8/YMf4b33PsD9/SOOpyO2dcOz157ijTfewHxzwHlZ8OLuDi9e3OF0&#10;OgG947ycsa4beutYzsvFi1prOJ/PePnyhDde3/D0yRPc3N7g7uEB//KrX+H1p0/wpAJbmVCYvf5u&#10;bvrZuzTDnafJDdVOh0iIJGt0uKwZAEl+1bqtHtFdphnruuJ8XrG2hu9+77v4x7e/j9Ybtq1j29h5&#10;CgOBz0o+DffNucB5v15l6/itXHns/Pt1XPv9vz7run4XcPgiwvX35SJsa8dvPniBN95oOBwmzNOt&#10;lHvsUrt/nmcUNYpboMpUJqUTkrnVesd8OIAhpUt6ayis2d/OS8SZZs2nt27ZWMD5fMbhcAMLlASk&#10;T4CVnyrT7OWhlmWRjK7WMR0OWNdNy4wxJs2OmsuEeZrFYac88OZWGnbWWkFUsPUWEeGC1j0JjibN&#10;7gwBWRkazoKK7izCdNc0d1JmxsrggqgEw8+ysb/amPMwFwbzBsIkjN2rcufHeBAazDCVyaU17PPG&#10;feALpSwEA3hUhrNh/d5rmCcYdGJp4AhovTcEIbeyEwkKsb6sKA1ijK4br1QafK06F2ZOiiv5O/fE&#10;PAsKsX8ZUIwMuBGKWQW5IkTsIpuCeeouqfxuAmayrflaBtAMg+vamLRsjCkBea5wYfPa5fGiZjDR&#10;B6ymoZRpKLun+OL3+Jcw1AYlFQRpAnMzPTJtAeVhXFhLC7xgwwZDwIxpnIwpIXTCz0AY9Q2XhYik&#10;WWtkr2Un0oCHl/iW/T8yoI5EQj8iajrGcSObrYd7GL05yh4xxDBLhSGRyqTnmRRXSA2u3XHGDAME&#10;VRpLB8h7AA/v31+O/7rNJc256BknjTQKZT8USzlrrzoB6d2czgNbOSeFJMPLNNiaSoK/7YAm4itM&#10;muOaCaZkZ6roWSpWP7JJzWIw0KvTZJuwNdR6deSd0AZTvt2/4TxN+yCUcGqOSoAKzsxhJPCfUcec&#10;AIkSdZo/7pPxEKPLNoYCOdGRS4PwGOnIrliB9m+T+7JtuhmFM2WMruOTG7dVcSPHo0yXRsef1b3V&#10;Vem/7AfejBmF4JHFnaOcUeOWxs1rzXtkDse0x5R3mzRVm2BRoXn9Nrb/l9bowyVmdmHuyZZmvbLh&#10;0Zx8+QqjlMBLq9ZKrU0h++5wkIZNrGVDgmZ5FpoyGS9NZe8V0OynpjUwY0HGAxyP93B2up2N4+S4&#10;KQYxKZMkhnfFAeIob2I47ShqkcEKVHLg+iWGGn2X88gk91DCbN37ovfa7eaIgNJVqVOrqYzMqP4u&#10;jbPeweqCPyS8MT6UMyQs9d4ycOTVZYAr2/nROTvdVcwqVPX8SxkDcBvWbVkC2WCeFeZIq7ZyIuIE&#10;714CRfmXP3d5poTWWGkBLRHob4uzHztyXW4zx5L3zvA7d/xXZb+gvUZTA+Zu7I4N2L/M32d0p9aK&#10;UipqGT+XjERC7kcg+CdyMjNgjcs7dRSOyMuU4+d8ifT9JmaOho0e+3YVSEl+yPtghMDg8wr2FcrX&#10;7vPUuNJ0Bjnj4Sh+JUtMo0eBKgdz2q9Y37XBjE3RborC65RGQGmX0ZYyOryCh5FHB8OeN6c7p+wo&#10;MrxSmJbiFA4UEfI+G9t/O4++bwKvOk2YIca3psZ/cz4Bl/tKYDduChZ1OPcj0rrAGgVNhMM84+W6&#10;gqigbQ3TPGFrq9eyr6UCPbILe9+0jjNARfxD27ahK7733lWAU6lRz5HwY8I8H4CtqVNHswWhsk9r&#10;2FrD0jYcj0ds64oXL+7w+PIljscTzsvZo9laD1lIFP7VS7GUBIMiNbBcHpBSgNHnoHNLhvAs08AE&#10;UH1Nd1kYCPrnAUZ6ro1/Gx10GpP5MCGQUnZRaVTwqktmYMMk+SH9s8f+7IAy/VPmpUQC7M45sMI/&#10;oZLxhkwD9nJZ602a/hYrZaXz17R79lrxCstPOO9EUgpnXVdMdUKpFY8Pj1iWMw6HwwiXCxhpFwpu&#10;eHHe8O2//z7+4Tvfxbvvvou7Fw9Y1hVta6il4NlrTzDNB3z0/Dmef/QRTucF59MRbdskilF56aYl&#10;Q6rW5c3KO/eG83nB6XRSmlBQ64R/+vFP8Oz2Fq995f/Ek5sqNX17lwayROB1c/5hPNsDIJjAXDXS&#10;W4IRCKtvv9VCL4VEz9zk/E+14kQVP//5T/Gdv/8HnJcF5/NZG2oC67Y5TpjRzSLEZX+664whB+3o&#10;1OdyfZ7v+ryvL/Lavrw++WKsyxHrcsThcIPb2xtsq9TVng8z6kRieFY6smoZpnmewV2cXiF/AKR2&#10;DtQq8Z9kTjTAShkJbZi8zwIzo1ZtRk2ESZ3htVSczlLTe9ukVvnhMKFOkzgD+wpoSTdGlFmSXgjA&#10;1jeXPQ83szjPtQzmeVkwH2ZMMmmJyCTkCIPEYApghJwZUrMXJkrERdDyAoDWXlPFysudGLMJpY47&#10;PCpGPggPof3uwh0DBZOzeo/BcOOCGeIoMeGutfeUtzMgoGywutJNlVKvjQa4gdgD7MUAACAASURB&#10;VLEj0qm7GZ9IBCyrm9lZ/1BDDqopb8o8EWlHxRsVqRzj0CYXIgeFB2ooZJtZrNf2xyblShTBu4YX&#10;YkjdbUpCR9fI33AkDHIP2fyluUc0hIx6kqJEUkoeUMUeLtYKYor0DrL6c/aKtGfG2BgVtUzo3NBM&#10;uPflsgeQiGBe4HEsbIKT/a3YWUgjMQoqVTUckTZqMjeK4jqR1lvOigsnVGUVCrxNmConBcyicPRd&#10;FKFYJisIFaCGfTTOoMFRei6g7GchNwW0/zHMSBRj5WgxOTvQc1PCGeX1lwrQiwjIRQmJRZ+6gGzp&#10;hPJ31Xla8z07DCaol8IKDy1hwAQioS/u4TOlxbrNIpQ1ObJdmxw1T2ckMMDdI84sgqZpxFUppMpP&#10;QW+r1AUsVdJG3UC6NxCwbSOMoojcbbBUo0qRPgTQtEB/TuFdIPX0SOEk9INCJVFl11UWO+dKCFyV&#10;pYjMcydcwpfeGR2bG2IkrFDg07npvQpbMApXlKrlcCBKILE2+TG00zq/Qv/ZSxz4aeeiaxSDTe9R&#10;35JA6JrtY2m92allUWvEBUwbwBVQfEBhoS29o0xTStlm74lQUlkEIJxeZIhiZyOoStIF2Pdbtjcy&#10;GQZfLwNeP7oL5GDea0FgH91NojYfhaUNFT9VGaSIPHNjQmqENRgSVYGsmmJr/1kNeSpFm5BZzUpR&#10;gMz4SqyZFYabRF4vVuZA6hwxQyRApYKIff0gibSbS5Gaj0W6f6MWVVpUuElG3mxoMuMtw86lNcNU&#10;5x2Ex062fwZHJTFGy8wwagYh2SZCYaNb4sgsims5Y6OTQKDq2Ywo15o3yHHE3tfTl+5AUGNUZzvr&#10;+ghLzdni/CE5gXTcYvxdYSblL5Qe6F7lqxtYFe044Z7hVEe8gymapVr0HGXZByqfuaFZ6SNJSiGB&#10;0NTwUIgR9ipzK5KzJIF5j34AoJAcyNLWkeorC9xq6v/CLPtUijSrE88eoaqCW5zOyxhCs83JazSW&#10;Qy6g4NVE8CyJZpGgIA+8YKNt0LrWhRTvAW/kq3KvOVsMG8zkTmp4i8gW2WO5X+rXGq+yYitucieT&#10;TVmbrlUAueRByGDiANL3O+/NMi6DyNLwZf7WPNruseh5N0pprduiBiEuEh1ZSkH1ms/kzeDEIdxs&#10;leokJ3dkQmURoy1ugGPl6aTRl7B9CVondCbkOO6vMIAj9tQxkyOS1HqGmLrSlI9WPUeUZHUDjWWh&#10;AXCDpWcnGbyUPhWXA+Iqug6bljiR09qsFjxvHh0eUdt8UZrLjaW2pqJJxHZeAXBRSaEU6cMBi241&#10;iS9kh+q14GUvC9saE4yLnTD5d6pFykrB+rN0d3gbTxeCy34PmpzLWqKRZKkVM4DNGmF1dt5ifLoD&#10;6BSyBYE8ssKM19yBqc5S77N1nI9HPH3yFOu64vb2BqfjCWJArkCBpkGz1hWXMg+ldUyT6IlbW4GJ&#10;wK2BS5HUbki5ODmjjLkQ0Mnrh0Jxs0Kix1oTo2Nnxv39A47nM06nI07HE+7u7iWqTY15jcVYXqzP&#10;CQHrusmZhTQBrHXSICkG9+ayAENok9RgLVrKRZxVnSXCDrrXbMIqQkew3y16F0r/WeV6SUmXFPRS&#10;qp9lP2uuioVm76UVix4mlr5BA+9Xp4bIWkZvcxR38K1XBRHI5E00smCkCIZR8cnQGyYDmRwIAqim&#10;zHMwJqoDXEox+VDPqxtbzWlnsqZSfcLwvJ2vztKjbG0b7h/vsW4SfThhRts2sY8UYO0btnXDzWEG&#10;c8PxdMLjyw0/+8lP8K2/+mu89/4HeP7iHuu2Ymsb2rZhPhxwmG7w/MVzvHw84rwe0damfQlI9Dgt&#10;dUgApsMB59MScGKR63prcpbmW7StYzkd8c7LO/TGePvtiq9+7Y/xn7/2JqYbxaHOUj6gyvmflEd1&#10;XlV/ERtMh/BvKR1ZsFLxhrLb8YTDPKMRY1sXLZGw4eWy4l/ffRd/9dffwnvvfoBlaVjXTSLFlwXc&#10;tKY8xFbUWnOcJmTnNWJDPtVFVx4I6Wj82z679vlnfvEX9Mrw/BIeX6wr8P3D999HnSr+4PXXlA9t&#10;bpvovaNOLPxyEho5zbM4cVn426EeYBlL7737Ht78ozdRUWUssGfzLqvQrWkSZ1zvwrdLVfnFy/UB&#10;tzfSxPPmcEAhwrqubj99cnODrYmN1WhHVduBzHfS8mEblrNkfNVSwZ1xczODMGMy5L7isxVUJxaD&#10;C1gjX5RRqNI10pFgrOwGcGNoxsB5OEOyzii+bOIy/N2qOJJEGfQLumacL2kvaWsZBOmuTf6pMDxO&#10;f8PXIr9HGrOVTcjzIm3ixek+EfZjxCDjpmzLX0PZlQC1Q9zB48KNKduXpNkNEvvP/X1qiEkWforH&#10;Xn05aFr6mwCyMjbFB/E5cV6xRuvqs+SDWFtF8jXaN2RjmNLgu7JftRpXOENkZG4ugrmiuVNqTPiD&#10;Gg5498X+Pvte6yb5c0T5Fcj7Pe4KxXzcM0Z+rkRgJSQA6hCGkxQGjYyJvpEBYZ8TB97YLclMHjha&#10;WCNqNlV8TJlCyoQA3P5lU9CBNLgGlVVO9trRsYOXWKpmfKLdOuAE1OA7RvOW3V6aoQTDVbSpDXcx&#10;VNRCyYlyRTRKwnmO6hhi9AgYIv4N3gmqQUmvHDDaj+dxWMMcutbi8hqhCW9sIPlTDeh67uwWdwL5&#10;euzl3elA90hUW0SK3EsnrnVR4AhFDG/ZsAXH6sg+0YkYHsp8VMHONZzZopQVBpqybMq/7H3ajwRx&#10;e1WsjdM9eX/i96JG4d7aeMI58CjGzzSFPcK0m3FejRXDWUNsjxnJJEMj0wqdixqdrMlmOMfG9RLF&#10;HPKkQ5nT9w5G6RFeQevlfVLHktRIEe8wvMlR7XFWsrM709wRx500GJEgg0Uon6/KzPA52OgyicBx&#10;PzPj/l6TWKiQGsE44Uk6Pz59+9uwmOJPg5sasScKJ7jsxysIycdcYuC0rJLE0Hl3l38Xa/D7df4C&#10;Z+M/HHLV/p1pP2U/DM7kBjEzvsr9govVwPMxggLp/Y7Xxpeh+84SJWqOCJf/SNdoRhw1Vjf9qCZn&#10;sfvfAXeAGD5mPNN6WfIu/w4YGJXiQPFzF3toGQj+iL6HkZxs6XOTc8UHXH0bPbpZ11kArUNIgDub&#10;UhZIQmBKa3GniuMs+V64M7en82R00/mWwq9Ehkf8tH0jN467E4IsW0kdKA7FPFGnaH5OL9bwO7py&#10;tCkAOeuFPL0ky0fDc7uDNjqtfjvXZQ3bESeu0YqQG4zepsUxgwf8gNO2XroGQPXAB+WnA97WJMvZ&#10;GXePl+GgOMfRJcihFwDcvUGr3BP0wcoXmZQj7IUcdyzSuek9BDF+Axa2lEvzFQ8uKFYqaJJsvtVK&#10;UMwzOndM8wzaCK995TUpP9LE8Nxbw6z33NzcYNvMCdFA6rSXcioVIGjzRdkXKiSBHRe6IXnwkTQI&#10;kwjw0/GIFy/upFHhyxOWZZGmntuGTY0Fxq7zeSxVP7EkQGYvuZRpt7EEMziQCdd6FkuSodz5qfP1&#10;EqWNLyuFiEKQZBWl24NsjVfzNGaALI+ry+/ZucJ73v7JRCACbRwbNEtyPEPrujqNEoeCTNLo13B/&#10;louQtR35sjXWurep6fCV2e7lFDuby/mMZ8+e4fb2VkoEtA3n8xnn0wlb65jbBmZpJgcSWX4+3GDr&#10;Hdsq+Pr+hx/iz//Hn+Odd97B3fMXUj5Am0Iavbh/uEcphOPpLA6dpOtaMJHNUXis8KHWAIk6Fydx&#10;6w2n0wmtNdzf3eH+8R5zFZPPj97+Ib7+5v+FJ08tCIVQ2uYuCwuYE4dyx9ZkXdIQT3QJd453gaKU&#10;RBD+V6sEXz0+PuD58zv8/Vtv4Sc//SlO5xPWdXXHki9NixGIw2fTfWLne2PmwmcQvC6u/bP7v68d&#10;gs8o7H1hry9h8MW9sg7NuHt+j9dfewaq4ditpaJOFYfDDc6nE6Rsb2QvEQgokrkl9bwJb7zxBrxB&#10;to7deoM52VtvYaymKN/F3MBF7QRFnPzcGeu64emTWzCAdZESZOu6igNZm2oCIuc0LUFmPGTSjDAJ&#10;NpPVbq2jbSdMoDBUZfriYFHmLkbfrkw5t5wauI8rKQSr2iYxRMzAoM/Z74PsF01OPBaKjfYJsHPD&#10;KJKH5B1kn5jIt5uhRbDqfebxTWI9km1c560jGfPV74un6tpPm4vO3bzo9lkStjzSEKLMsn0GDAIR&#10;7xkAD5Ae9ujaXx4RIBOKe8gYPQ3P7flLGHRErB5eQUnATwJvrAQOZ/Fl9FGZl4X5HBwFiP1e2xeY&#10;nK9/u3HF/zVhchSgZL/I4dA1GvwSTtf+uk7wPcKUeZy5GvpGC5XNR2fKBGlKCBmj63v8lXlugqsO&#10;BzdMpXtCRrDAzwRHm4C9Xg+fjiuP2/kow7opbzIB2CuNZsBgvZ9iWItKyA1+PFLB30KAp7mFIhB1&#10;GyXiUKafcSTOKZsDIR/YdLmADN2DVIJguD9k4bQ8chpDUMNJWjoDwzYHmpIrJ3uDuV3ZmFNoFOK9&#10;7q8XQY6IS4B2uA1YZkKHCPfF6bidBYBLlLraURpHo8E+SAH3oET2PcXzzP5+Jxys9DChtGy1nGlb&#10;nxnjmaOW5KDIkME5OYyGOQwQhTkKOiIy+Jq9NaJ9dl/aOxMzGpWoGNMj5GwulOYOM9LsaAft5qPG&#10;3TDGGcyNh+ToKRnAlV6DdSY1ieDaDpkDyc8orMY3XMm3SE03jAEa/SeHwgyGtt9OkxSPrFyFObPI&#10;aYuuZM8U/dfLzXFDi605GebsOecBCj+p460NxwyH2fBao+M5nCTeVyHti5Bfgb9n1tgrFQYW2TfW&#10;3zY8D3p8nWPkRcJhNk4kw8HosX3d/SyyrcHlCflRODc60zX62SaNflaHgsHWmtuZPKBP7xv6+rgK&#10;+6CLmTbZebHzLHvQuaMqH+ja18LQgdMqu5X0YM0gIjPuCToJCRvPiL2DoTJZIXjEvUw8GRFjj2K/&#10;2P/qft70Bd1gonGMLugbPur5szUXMzamKP/UCNT7wyD3D9CIWMcHc4hjaDo68tCgI4yAieHEeIbU&#10;MKn7XAwHzLhdC6pFhNeq0YWKKyBpUArAHCNmurQyTWFAUgcbFT9Hhmuvul7ltLkg2tmhl+i20c5C&#10;5twTZcz1gp0ga3OxOsj26cV7XZlLX+2neW2KbMEbwV33a+Aeziref00hqRt9H46drZ+AyhqBbc60&#10;HrAhInRznu/eQ2m/ai1DY0SiAuqMrpHnlasLOZ26yz/htNYSHhRrlmh0zYrcNo+uH7LadL1V+U5R&#10;/DR7pPHObZPSeLVWlKmikjS/kmhc3aNCqJgwTRUrpEayGQxvbw7SXLM1WGBRLRWHeXZDMrcO1gg1&#10;LeCtuF3QizpTewdVSbFu24bHx0e8eP4CDw8PuH949MgzyTJoGq0vsLJINts/L4MnS9S9jxKH7PDq&#10;SS6yxpmMQtlobnQhZDg/GwHIwDHHNYYU05JSIVIexJ4mzcDc44xpuQQxfJseGEZwdnx99Zn/xMv4&#10;iOsWkZFQq+zrtm2YzMgRB0MzXPWZq1zYxrJxOcrCJPgA8N4VNhejB2LwAaDv79qToTLhdF6wLGfN&#10;RlXO5iK81Kw/nlYwMx4fX+Jv3noLP/mnn+HuxR1OpyM2XatkFAg/PJ1ODottk7q3rnjovKTZXNMM&#10;oyJBDgDaFjIzE+Mwz9i2De+//xu8fPkST57eYOsN//Szn+PPvvln+D/+tz+TKEwC6uHGHay9ScQ3&#10;EQFlwlQ6eJ78XFXN9jbHNZT+tNbATQxWdZpxPC346U9/in98+4c4HU9qzFqxtZQNbDC159mWG7Q1&#10;ttMFy2GPR2TaC8e0u+fjrk9733+067PA8Lfx3JfX/z+X7NX5+IDndw94442nmCapA965gzphXRcv&#10;gbJuq9bg7pLBbfqqyudPnz5B2zaXqwGgNxlrqqmELbPQslpHeZVUzmTgcHMAABy1QXCpktVUDgf0&#10;3tA1I2xrDVXpZK0Vy3lBOWhDbAhdab2jt4ZpnjFPRWqEO6omnL1gp9TB1imcTBcL1cQWjiQAFQ0t&#10;8hp1Lqilo5FqGEttQv1cBeqGngyacEOAknohmilkNxiizc0i09n/89rP1MOoltetDMf+x6rEBlAi&#10;7duVRnmTjhHQMwWe0hTMKMwcSkYYw+2fDCN8/HVNsdB5mKApczEY7r3ll08KbDUN39dlxjurj5kU&#10;FK/BxgoJM4Ir7qCDuKp2EenFbuB0A1mqdamarUEj9jmiv2TPZY2dKe0BRBnVXNmeI6jsnr1x3pe/&#10;Y7QGth6KrOCOfqlCvAuWlm3twygMHNcxGATDyGPz0d99XELvAiNJ89evCF5GIuAFh6m8X7MWrI6n&#10;Il44WhqYoxkeMMIoK4px7pOySYTu9lYxdEoDRhufd7JJjkzRLwp5lCpAEh3ApKn8YRgqRWhHOMPM&#10;GGc4pThAgkNuEFRlY5+EPQjU6QyZMjJsfoaDgycyHwY0uqYTWG1gHiM4TTi3PS25Trb+Y3Q1xrKA&#10;IitbRIKbpQNd0zddgSpQL4WWrZJSCGGw1tNmwnMKYKNi5RyigY3VsKxsKpLgk0Wq2MNDtoSt0WFG&#10;McdCboEbjx0PeyLfJ7oKROq8GZXjZCAbREKgNkUrvjYjkClTGSqiSAsu5ahJN5QTACRmTQgFNzU2&#10;lWd0Lmqks6NeEg3KXMsMJHuLN4OHWu11MJJFuRCnS4Z3CgeoIUHeLfMiNXBZxGGkQ4/R564UI/hV&#10;mloo117SQheTaMWwR3pJ1jUF6VP4u/PCSj8kHuyp9fpMQYq0htBX6j0U5XQvYPw8ZASbm0ecWePI&#10;xKNjDeP18bw0YMR2lnn/lZ0ko7GyskKTGvNbau6Y5umGUoFF3ymNZtg0OkhslbU18hdZdhrrA+8k&#10;kIGEC/wE17vBHRL4YDzdIrqtHFfnDlQxMAm9ICnDQZkq53NaNBkxSUdEyWRscobCrgeNdIOm1tzN&#10;DkiLUidi6c3gjJRH2WtH/i0sgrzRHGkEm+xXNUM/GQ+OpshePsKNBjF3ecVI/5wDJwOm0Sf/hDgi&#10;vm2qaQBTJNyZY/ydoCXDpLSFG7LtXUYTXM6J3bGUVnfIALHXJc31E65XGsPHm65/ZPMs8NIuTmMp&#10;jMp2RvJbzCk71Nj+N15+Ujq7LCYlL9h/5vuG9ZSRLvMuO8jqAUPPtzlYJFKyg2kKsQr7fRGMLaZQ&#10;FqMpGsbUY06NIKW1IM4uy6CyAneOG7syN15Ek1IWhO2DRT+DIoDIg9GDJ5n87vysipzaWaJNt3VF&#10;nSp6FwNZKQWH+YCmBs1pmqRJ17bpuBUAoZTJjZ7cNm/2NU1iQG/Nmv0F/EWW7UIf1Ym0rWc8f/EC&#10;z58/x/OPnuN4POJ8XoQWkWVPKFyMBtHowC+lJnotZ98i4QjFZc3WRb5iYu/lw71jUxgTSXRu6w3z&#10;VNG8hE1DqZNk1jm9i/czoHWkVymTRwQpU8cA7fQHGL4lkR2sdE0LYpH11orvy+68ftLxRjqjCWmH&#10;56qWZAMIkxlbkkxla7XyJiVlQGSD6ejIjEAZyQ64Qq8yH0l6wGzldtZVUu9rxbYsEt2szpA6VS8L&#10;N88zNpW9mSb86Mf/hLf+9i3c393j5eklGkm0IqFg3TZM04ytMaYqckDR9H0pIyi8q6rDh1UWJwKm&#10;SZq+Lfq94A5Qpwl1qnh5POL+xQOWdZFoSBzx3vu/wY9/8mN885v/CU/nGUQF523D5LBpKFXK9MBk&#10;dIr+NACjNwZYyvdIY9sN0ghvBkNqqb/zzjv43ve/jw8/+ggMWa9xMSmXCcFpZhBrU06zEzkd3HZI&#10;xb4nF8LUp5HFPva6NuaXV1yfFT5fwvL39frgvffx9Nk3cXuomKfJbTGlFKzbiqlMQIX3tgDEyN3a&#10;plHeVW1B5Pzc8KFoxHYtRvu05rc1ygXgIVYqQJxPC25ub4TuI2SEtpzRWsd8mNGa2JqbRrFv64ab&#10;mxuVc4UW922T0t29a4+pDVMoU2SWgTCusRizGR2FK4Cqhq4AlisIMgos/daAImMLA+0tPPtmTCaC&#10;R24xNFrBBAtI7UUzSHRo9KtbcdRYyyQ1qLnBaz4iCTiu6NqMJa1HFBYBBgOw5lxSvlKM6k1r8Vaf&#10;kRJvgs8fJkJyDxgw4FYli3yAGbiM0cp8LhI1k5IrP1NKmhq23AhrNcMZO57uk4Q1pHEFjWwOg2or&#10;w5iywD6KT6mxNOQgqhJho5GelnYIiCFFoi42lDIBxGhd6oWKnFhjYBWehbbKGrPgYTqq/IxagwYW&#10;pnENJf3lOKKKiOgcGnWWGqCJIGiKfE3PMsx4HNvCsSVWGogBKh1SB9wi8OGKOyzKw7bLlV4RipnN&#10;kM8D7gaMINEapYAwoTXSCHATHtPGswmJthcMLoY/Cg+NMoGfF1PwyetEM9spsfl2uHFL8cTKJDVF&#10;SVeDWeoWm4FWehMRGkWEpnn5ffcYamAQmBAKqqbKRjqoRnIwD7UA3eiPcEmx1rMLVcu2SvaU1MnA&#10;yThdFGbMUcPKtsDq8WWDSt6nYjhhpJvSvaz/6P1Z+bUaoVSKbbXjrdfmNKE/02k/04aHgqoMArq3&#10;0ENvBDci5mfT2Y6sBbgxoZBFd3UlxWp8NcNg03Rqvd/GMUMqg7G1TQRyPXPiyFHDkRsuxJzJRtY4&#10;9YOA1uaF3WtwpKADXlc41mfplgWaSmxNEiloQ0SOC74YTbKIKiMrTHZvOEWt9jTsLCg7Y5DWeK3O&#10;Ex2miiXye/eyKKCSbLGyN7kggSOTGjEBMR5WktqWpOfL76eEZxR11lqTaCOj+ZOEL0l94+SE6L1p&#10;rTfVe9ipsOBEiVchQV6ieLXRVyFsSUAw2rJXNw2eKKR8N/BJjELw/YfyWljEKggt9ZyYmL1xZN47&#10;qjVotk3djTgyo8n6G5BFvKoDoGVDvApkbNkqhGICG0GqSyG9R/HBeZdTUtscK7VihnEa6I/d3110&#10;qahApHSzpQApTuiaqq2l2twRawDEuFUKqBYYWQJJrXM5e6Ph0DN72IvAKX9jXaM5PkOOAzoKMYiL&#10;lzuyl3X9WQwkveneF9RKAIpHTzr/bE1gU4QXrCyRkgVOChRWYuDspAZ4NKUBBeZkULYnMC2MCtIY&#10;STMuQp1EReGmtY61tBZ0jWInJHQuwT8R/QxqMT6nPEBpn9FSUM7CwsV56kRpXP3G5CWWxrD73h1O&#10;J/b/QQ2hRttLATFptqbgA1M6gwga5AZ6Hb+pU5A6vNeNTd/OuTEYCXwokEpf7HzPxnWHnu7RPhob&#10;QFpHcdrvkeDFeBk7fEyeIJJIcQBR15yN/xs/CN4RoQUM9IaOjgKjHQSo9G+6j0U8ydol0MZOrfGb&#10;Ugv6qr14crBCpo1mcFNe3q3UCct+TRFsGWvxPZX5eFALaxZGieedjqrDg5SvolsZBnmukPX6YHGs&#10;mpxAjIKeg7m0Z5BEY0mtTd2alcC8gotEhwPh+FaiIfd5g2h1VPQo7yIBFiIMVDVEs46/rRvKVERm&#10;IgCdMVWpC36YJyznxVOhxdBpCFGVh5CUU9FapqZMMwHUOkqVfex9A+oB6MC6nnE8HvH87gXuHh5x&#10;9/goZQT1bJoxPjugVDEBd9YU7C6GUT2DTZ2zQvMUnpAIXAsysF4MAEC1aF1o1csMb6goPmoEbevu&#10;vOsMzJWwbS3Rde2uUIqmoEPlOaX9Vbmt0mgmi27RGveeWQiAZ8FZjmXH6bNzkYzxaZ+zM7czAz36&#10;Q4DIHVubl9VKxu0kw+WsBj8TitMWqd9bQ9Wow+wsk2hAy0QKaY57h+sNBHdmkYgeYG4AE9ZlA8+i&#10;+0rjxyM6T6hMwNpRmNH7hvvTSZrBbRseXt7jr771LfyvX/4CL1+etLY90DbRaQoVbNuK2+lW6Eln&#10;tG0VfCiT8ixS3Un2ZJ5nrFvDquV75vng9GJ+8gTEjG1bcfdixePLlygEPDw84itU8Pj4Et//4Q/x&#10;n77xdfy3//rfcKgVmGa0bRV5ohB62zDd3KBtKyqkvw+Xit439L6hEmEjaQTeTovy2wnn1sDrhqU3&#10;vP3jH+IXv/hnbMuK08sjjudT7KHqEeuyoU4V67ahrav0eVJdLzupLi++8llClpD6Pua+Vz37ceN9&#10;1uvjnv23jPt5XLT7/d/zXL+8fqsXNzz/8AX++I/+AMzidK51wratsAA47g2tEAgF3DdszJjmGehd&#10;HWWMZT3jye0TpWnSd2NbV3HkEnCYD9IXoxZtmgnMuaxbEcdxnQrO5zOkrFkJmbdU1+O6Zaz1hmma&#10;ME8zzuczDjcHnE7ys2nJKuqMdV1Qa8FkQqkJi55eZcaGgQiZQjf+xvbrJSQBF+nzZ+lbjoiBwcSg&#10;it5lJIW+MzRbHcuYroukfnuyQ6UXG1elMUJShUdXQMwIBo51Z6LMgDcrsuhL14AjTcDEbY+iDMhd&#10;ARvv/kxSvq00JhMwsP0DoAWb5TaqQFT/QkTI53dQuqfCTAuhaKlCmTUzh32U/IDvYXWDMlnUB3Wg&#10;F9M+0kUGSIRaxem7S5jYWoaLIj2ZXYnZ3TI8TpefgRE5sePPseSF4bYqdpwVKltK9mxzMpBaloI6&#10;HywT4uoZMoU0RxHTKBcMMqEqPA7GUPX8XITGmBSvwP8MK4sWh33ntIFUgEvZBYzAj0FITnhJ6Xdb&#10;m5Mc2w9VVMhi09iFYoNhHIIAAqWzRRfff5rr+nl0ZRrwPRgvQnZnmS0rIqF1Myg9n4YJhZH8HRa5&#10;CKhhQmHvz18VDPerSTQdCfdyjOsVPMqZFzY1e5/B1XlDGiOaWVpEleJ10TXkYy4P6CsL0EkiXyy3&#10;hqOBTlFcKGYQuXKZDppP9OVe5XNj60m4aIZzp0OxNx7Fbsqo1j12KmUwwKVBx74RWNDAUp3f+SRk&#10;rynhy7AmaJSh8kdZk1EhDPvZe3cY+jKJ3IlrvCSUVorzuEOMyAJJi07nfqSRn05YHpKsDA4Mra9s&#10;xkPD0zCCy5/6U4FJeR72HMdexrFJeB/H0qOnmcWXNGaPBOIGnkmkwlAiIpcXkwAAIABJREFUxvnh&#10;p7/CGKYnwaOGoUa1lH3AYZq06PeBUxpMEEavfE7d4LSjQde53Xh+fOs5cCbwRgMSdEJ2ZsyIYA64&#10;7kwp8F+i1MVZXvRAqWkI4iBQg6ZF2LLgtJUcschJoxkGySHO3JtNsqfXA+xZTJmmGLw4S2vMA51I&#10;I3thMWL2fhlOWs3wU64/G9gf0W+BnnE4rNQF6Q0XVM0Nxvv/oDw+7tuf7Mtrd34psmH20zc+TDxG&#10;XH7S5Ua+HcG6fDx9kNbjAsN+QrtnL7Ku3LBybT7X5k4ITPqkU23BPPHz6mV0CZkEmSM/rcVwB0Ff&#10;vJyay7ZxvpmRypiknwkfYO8iAtSpkcMdTAiUUmsFXDgyzwA/Zxb1bQFDibhKpLLLGwBrOrKx1QGX&#10;SH3ZGkEt2SPhvMmZcjGgwMeOLtWiTnqAsM9s0PXAnHAIw7vBLe3DsiyYJvluWRfc3d3j/v4e9/cP&#10;OJ9OmnUkE+9N9tiaR7sB2bc947XQtSh1mORlAL1J+YtSJfJdoe24muVv26fWusKzohR2+gjmoYmp&#10;g848mVB9nEKfDdzwaWHAewr6FLzD9Iw8wVdfA05C+G2RGjrOHzyLwnjMNVnZmdb43iyL2XsmbZIm&#10;YOkYpTMOnL6yBoOz6VJxzkKeZ0jk4fl0kowFir0GCiaSBm0ffPQcv/7Vr/H22z/ERx891/1rOJ8X&#10;5V/dDfsZ5y2jxBqxGr2M80w4TBPAQCNx6ba2uWw6zxO61iy3QELS8iN3d/c4L2f87Vt/j29+45t4&#10;8w//CM+0wZw5G4kFNw/zAdu6SsPZKnhlTd2tRrBFhfbOOJSCBwZ+/JOf4ns/+CHWdcNyPnsGx7Ku&#10;uk7Zk2mu0qSWGTe3t1iWs8A3ldB8ldz/5fV5XF/C/j/q9Xh/jzf/8A3c3B5gAaStSfZKqdWdz71t&#10;IIIExWqJk01rc1vQX9E+VdJElzwzCyUpMho13jT7x/jCVCVafNaMmK033BwOWJY1soRKwWGuWBbJ&#10;fOmto5YqPURa1/dJT5FlOWKuM9bWMdUZXqSFXeAKgylg9CcLFSr4J2En/zQ51ZhuDGVGv1yTMcRF&#10;ez5SrBiFSc2xSUXj+JPTZ+bdjvnvBI4s26Ml5RUgpPpzqnCyLsbrPpqiRS6GDYKrK+kDAEg/CqHO&#10;Ps4E/pVkxr/jgKcrb4Q0NZ2DRRcTJBLUhNwQJ2280bwPIBlXs0jgrzDByqOOLVJfhNf9nofgzA5f&#10;35ssWOk69+pZRwiBpiwk+9QeUOOfLozQ9e/9thxZf22c+PtihDQXZrs1H4IYNxtK2IwpbhCwVBDD&#10;3ytCJRWdZwOoKlxomJ/Nx5VdTXkktnI2ikPaHMnK/bgClFW3DOcStdygUSKy1MBzNz+roObr6ONQ&#10;LgRXVQyYtdRJurgAaEpjNJq8sTfGKlQ0MwGIKHWBkUcaQfDUDBCewgvSUhIZ38xBcQl2GGySkJrX&#10;4VNORmo5inHWLY0xDFfkz9g5yvQsURvHYS4c9AKm5I0X+/0JLUKD9D+irFEmokqbdbN6T/X0WaPK&#10;rEGuvttKDcWZJOkmD4se5gEfZGwez5tXGXAtC+5JScpGV4NL1E0PI7sb2vw8xU9G/j7g5mDZwTGc&#10;MrEuwxtTPmLd5Pg2lDDwudugxgfCsKEggUWqxfszv9Wh9LBaNCL1URmz7IbsUHKFTUf1Kh/kUPLy&#10;LLZWPzvZaGfT07MWDMxQwxAub9noCLjAxWA3sHjafJxIPyeCRq8BEf06wiobCyu0/NVu8mMO0O4q&#10;xfeANDrflkiVEwBsR8y4HFlYeT4iLwi98Sz5V/AsiwBXRPASG9kR0UsfHg1DjNDNRuFcZyDqUTtp&#10;HmHrmRCsPCnTlEE+sC0f6Z4Ze+yP4PGChx1SmqfbHJXyFj0/Zti3qG0SAg8j9gwt76LzYwiv6Mmw&#10;aPTCShJ07u6MMBYnpXYU98yogqDDXtO5MVANtxD024DIjNzglIwes4xhjYQFVxPBSEYi39NAkh1d&#10;Fqyy7BjDlw6O4iqKD7Ynhmu+r1rbNppjxn/FI3BHA4qRXSEXet6MVO1p6c4QLpmSwhukbx6jonhG&#10;2ae9SimCu5x4SbqIjPYKrEjxbM9/s6M3LouyTkIas2cNvprd57HL1XnZJegVcrbNwYzh3ri3mHPX&#10;5N8dzc844l8Lz8wBOEGaZbMoZZa6UVa/N0O1yZtX5+8ySMhKpAEv3fsTMKgZzgd8vMSSMp1eipR2&#10;mWYAzc9IYy9gOMDX4eyBX5IV00jrDhPQNOobRBJB1hh1KlpHvHhk1/l08vrO27qhzrO803A58dps&#10;uGXAS2dtWwPRhGXd8PLFAwDg7vlzPH/+HPcPjxK9Wgh9kwxiUt5hjRFjX2xkAzJpCRR777gbkuEh&#10;aeLmhI8SV+rgQNQ2dZJAcBgbvaylSMNEb7ge78iNjUXmbI5rI84nRu0ZmgQLbHKnHMFx51MZKRNd&#10;MeBfyBoY5WLTH43PXNONBmN/MkIU/U4MtMp3bDwG9uEKrIzf1mP7kmEISBQzw+wEwLKsePHiDst5&#10;QX/6zGU42TfCsXX85jcf4G/f+g4++OADqY0NadImsiRL5L7KXkI7NIvS8EhxrBTyUnrGE4lUp1Ea&#10;vTW4I2TW+uDrsmkNbuDx8dHtHESMX//6Hfz1t/4G//d//++oRJhmq8OuGQKNsfYV8zShgbC1Vcqz&#10;lAJuTTNQgLWTGrwaQIzfPH+O//ntb+Pu7h7LecXpvGDbVqzrit7Y+XyH1gYoBVCjv+mqLucOOGb7&#10;9kk49+n50O/++vc0l89yGaw/iWt+XnP5fYXj7+/V24aHxxMOtwfpWZEC9Datyc1NeE8hwnmV7I62&#10;SfWIQsA8z2p3KCo3awY8Sebespzx5MkTAJLF1NqG29snWJYFzIwnT269ebSUwwKe3N5KsCBCH56U&#10;1tc6eUnAdV3RNXumd8bNzQ1OpxNqnXA+nXFzc0DrG6YhIkCFBjdIGNMzBu+4GBEGOQqKaZBrXKsM&#10;JoMYT9/b0OM9KV0RDEnm2uG/CZoaN4Cu5VDMgGBRR1Jmwgh+qucMQKKbbd1R+9UMNUwMK+CClALa&#10;dV5hUDEhO0VfgSCSUhZc9dtkINPFXMe+BFN72lV57lESJBeyJFHQSYXnsayHwOpahKS9y9NAvZ73&#10;lXmpUsAtRTDZDLXmoHiU4al1rMxe29nBIj73e81OaG1vQyGIUiajUsKJOTpIYPJbil537B4XFeD4&#10;OAIbTxULfmGN6KaIQrb9HWBuiq8isQlfZsxgJhAXUFFhNmT04RKvu0QNlMIqXLM8ZwKr4ajX2nbX&#10;lszG3qlStJfdNcFT69C5AcEANMCQYEUFSDt0kt8mN7YMuZ2MPETpdA7FOwmhzAWlajQwmbIsW9Q7&#10;o0MbIXg0rJ3PyEqw2pqk72Sb/YCzGJSFcctd+k1nNs7kNdrn/7LhcSiPQQPjMsOMT39vlNIJk/7d&#10;3aATsLx20cUvqRZ3piiDkSwimkJZs70nFVjZ59MBsDfDixeVClc8O1agWVoqdC93M7WNUZoWxqBc&#10;5MimyE7yrqhDrpiBSniIoeVBUjmaq06E0J+SUYCUkSun0XF7SWnLxhvYHoaXYvKZGY4b3Jy6wY1p&#10;sgIxbJjy031IfTilWozG/qwgEthK4+h8hdepYuz8T37nNI6UICIUqmjc9L2Z8cL/NhR3HPZbjCfl&#10;CFc1h3J+73WxtjjdFwXUy5Q4MMnhYIYVT6bpil+GxzBHSMZlHwhhGNE5dqmdL+VtfMEGLlyUosjw&#10;HyGg8+yucH7cZYbJkh1THLzU6Y9OxEpk2LzCuTLkeQjuV7oAMql841ZjHSgH8ocvKigb7+igsBzj&#10;PzZINDPPBsTODOqM4rJG8TPeuuJHNweIlEgzearZeXLjrjnVZcJ92O+uvtqQMF3otjv0fECF8M47&#10;EDm8g47L/5VG0rjfRedBCL5rQC1xCMZ9jJfJsyXhmXLtkpQF+cR6p1A0tUSGjcGc4vyYEZy0nEwp&#10;Aj8zKg3C1O682yqIvGRA/sxm78b1wcDI+g5cCDWDQ3c4owGq/H3geuDZtTNlxqcMW3b+AocHGoPk&#10;R3oPcGVzBhy+du0zJgIWsONgB87fMxju9MHYyXCU+hO2r7vvjaM4byoxF8O7Wqtns9m3UkJIa0nD&#10;ZKjML0gldVlfs2wKDieE8MhIY5b3V9QKKa2g75dSlsbrlG67ECD40briq8wERC0Z5Qlb21BL1ZIh&#10;FWuTRl2tddRacDqflA/LeTnc3qixUaPZUyTwrLWMY89EL+xgTFPFtjKW84LT8YS7+zscj0fc3z84&#10;3GqX1GyL3Da+744jC7zobeA3pnsxd9Qy/b/sveuzLMdxJ/bLqp45j/sAKEiyHbErKfbTriNWaznC&#10;/uA/3uHdD17La3GXXK0IihJFcEkRAAHcx3nMTHdXpT/ks3rmXIAiQFEUGnFxzpnprq7KysrHr7Iy&#10;ERKG/f3BDyHF3VZOwLjLaE78pzwiUbXAVCrWvjrtJX1Lkmdgm2FYyhaxRaLH1j8RUQoIk42DkwyK&#10;/rzr2m6udWY/JRgpSIqn/7KiqlKMVHVpCc0cvcSZnnQ5yhEpHwUyZfye7sWBdxtHkk8Dr0QwkwVm&#10;MID5NOP+/gHzvHjhZ8Mo+tpwOi34L9//Pr7/X/8Sh8eDzLeuP9I0PevaQAXCG+4zpHeaTkWcBGhN&#10;2mitYV5XyXlv8kJPNlok5DwvsEjLaZKf67piXSfcv7nD97//l/iDP/xD/Nn/8u/w8mrvlT5gMg1Q&#10;0AnY7ap+19EYqDZ3EF29riveHB7x3e9+Fx/+4EPcvX2D4/GEtgrwP8+SE70j6gr13rAsK/oqdmc+&#10;GXDOWPnvS1bkN3V9U+/5VdsN2+M3d5ns+Me8/rHf/8/xkvX16osvcPtsh2fXz2HBsLVW9A70vqCt&#10;QN1VQOtdELSI5m4H29RqmnazKp5jxaZrrbi9fS56tUi7u90Nem/Y73aRWk4UJTqzbMq1jnVdsZsm&#10;AeR1YzzLfbEnCNf7K+z3V5jnE5Z5Vjus4+p6j8fHA66vbjAZAOLC1jxLVqCZNIfVNImiRTielAxn&#10;38Uj/VzBQnFok6PFtuOZnDn1xCQHoVitFhW2OHjBHlFkSrUzx1FzVXQWim/AmMjSLfihZpeljXAH&#10;jbRuXweyYUBZQRKYJApJ/E+LMmBENBwN73KDAgLMcG8u6M2RzkC6RyYpzeT5yP0bSl8jwjr0OJS5&#10;ppL3UYIFw9C2Y4yMVIjH25RCGK0zWl8BmiTCLIFKhoAYXYp6EATZ0Ih5gVl1kLyfTeei+VxKIEZR&#10;3mDNtKIxJrZx4eCYGIPJPJTPEmAmwIFFLKghR+IsyJvI5yWmkp1HlAFirGlmSCej9dUdD2JJN+NF&#10;3rgnRielv82S/n+IwvXZQ0T36xvVALGIjNZl562WKoBNlf4Vqm5Mm1/rfMQZ7AzelVJJjF7UCGnC&#10;N7KUrACsjRwokkRRHBneSeskx9lBmmvQaAnSH75jAAMONMu9Gr7GkEZ28vkuVXlTQRwrlsMiBWUe&#10;yI63StvCy8UdNUaB5dEVXKWjaPQes4WpG5hinYipoWYRNeRAnsik8RJA2Iw5yznY3ZjtgB+lLbVI&#10;IYneFHQjN6zFSY/81rYeSCNPO3eQVoUnNQ63m1qRW1rGks7F+Hv8b0gESTY0Q0aQklnW+1RiDVpe&#10;zbxoustdc5YLZDOt6G1JR3TSSCoBczo3yTHPBKIOSWdf1P/Xe5V+w3jt3ZorrCBycGbnKDYswgEr&#10;ZHmI7TinyvHEi0aPqkCsjR9E6aANa07sojRjLzZIaT6YbCOQXY/YUVLje4v0IpJjzQOACDsimtaJ&#10;95OHvskzCtyrI8O9adHZqrnoSf2/BqrFo57MaOi9pchicjkgY7FNqdjuIh0TQeQTwzZFY67MiXY1&#10;qNF7hSRiwDZqiGQ330siMkvu0ypyiFE8FcpGoaMWqQpuRlNshGm/B1msfVdZRSp3DIhncLwHoS8d&#10;kJCF6DzGzLr3TehktoS8zTfmVf/bBl6Awmr72Mqy51UPCL3lHaHDLDoinPMzgqiONeCpWm7cLAds&#10;wycRRk00GTcRkFKS5PRGnRWaNR5hDPQxfjebiEBSlM8oanUiDFgD0Imxq+RHuAmQXPBsp0wI1CXi&#10;nCE6iADJeWy2QkkyR8dLiZ8tHZNtmpnMs0hHgDRvr0S55JoODIC62X5Fo/Oag59W7JABTRlG0bba&#10;itINXwhOrwD/gP2Qgo3crnA54Q/JHaWMc5/raghAKTKFtGgfYXK7XEpz2BpNcgUxbrGJDYQNYemQ&#10;JrOn27AxF6sFQzbfAdZnG26bNSaDin5XAo9tXY0gXAKPbB0ZK3aTtbrBorkno06F5AzORYa9n+Qv&#10;dJtc3CPyaG1myEZB9k10jbAH+WjnDDhWQUg6IFuTvukK46Hoh9k55kvkU2jSDKm9Du+DRIVLv0xP&#10;U4/nW9cNT1QU6oClOyhF7ActeIUVaCV0jW8uKpgodr0UN6xd/BsiQuFUtFKjxC2ViAFzVWVHUVlU&#10;yaLGRO81lT2dZJP4en+NtcmJwN6a2sQdO7Vn1mXV/MbddU9bF0yTRInvpj16awDk2DTWFVPdYV1n&#10;nE4dy9pw/3DAw8Mj3r59K8UMibS4V8duN2FZm+ZBhxbnEt2z2026nuwsBzsPyXqTsZPKKO4iY6w2&#10;B6hjXZr7sCanrG6CrKsAEoxGYMnxTZZfm5vo8bpz/oiTbGED5yK5gy7R6TU7jRCFKWGyOoqTDOvS&#10;7RNbm7BxemiZLIVa0VVfG31liViKjbT5luyzoe0LfbB9BLOnI7qewIXQ1wZusl67RieWaqeV5Grr&#10;it3NDcJJkZ9VgyBK13oo1LH2js9ffYbjHBtARIRlWdC44fEw44cf/hAff/opHo4neTeJ7hZwWe1U&#10;ZjA3FOx9DvbX10BroDphXVbRdsxYWsfaGpa1YT3OarfJ/Ox2QuebmyvUUrGuixawWySHOAOtd8zL&#10;ilIWHOoJV4cT/uqvPsS/+pM/wbObWylCB4Cb+C0CLDWlTUOZJh9nqQUP9w8o016jL4Gf/Ozn+PCv&#10;P8RpnnGYFyxrR2+LRIuXgrVFkVPR0dn+TCC4T2qeh0vXu777Oq5vsu1f9fq6+/IU7bJi/m0a/7fX&#10;r36FNP7V1orqjnXBw+OK58/MZxI/8Xicsd/tUGvBaVkxTQwQgzXNFxFhPi3YX+1RWNJEWVBFrVL3&#10;oPeOdV1Qa3H9s+pmOkNAFCJCmQQ/2e/2qLViXVe364rWPhIgXGyknZ6KmXY7UC2Y24p5WQAA+90O&#10;gMjoq6trSfViFlkcYY7dZ/VjhBiD0/VVLx4Uq/hXaqial1dikop9rY7D4J2R9aObf+pOItAVBKtD&#10;EY2IaEqGNPISN2GbHUm9Q9sfFLBZwomRPCKN4vmNbS+O4jYKK1OJ7b2bL60P/rG5QNFOfiKDuMmG&#10;d7qP0Thh3MulxVbMWEIY22M/4U6vTJG2wX74MTp/9nN08NzppnGeGekYqTk2vIkMxxCsf5mG+hnZ&#10;nNImMjd2Z7xr0hV3iZGvoRBrAv7tOc4/jXQ+Ve9S4jTw2fn3uYXgTYtKt++yizlGz+c5TAAosxwV&#10;f+rV0IFo/leP91Mn2yiBDR3shMRTY6FaNK+oD0TmRn+1vHNq93l6BMshCQebziPKrE9E5iiGc3np&#10;GqO6L95xca3Zs+YMi7NpwjJAf7860vob1xWQ+XJDz0tdeppZvvSK10TEhdFRPmbfxCnu7IkTG3Rm&#10;/1w9b3DTSN+MbBAj4vFtg6aLE6yLRQBb2pJD0obrcSgRS+GQXBzXhqQOuFDwR5bRduVocfsZJxdo&#10;4C0Drc3pK7SVECninLrL2FiZyv++gVf0lInSx5bVhs7x3i+fdwE/Qvboh+eOJBXo4RKcUwVwQAW2&#10;zkx/xHoIoGrzsNE79ckBIlu+WeRv5VR6t4/f6UqmNIbx+LwpUFeIXDdbG3IvI73kMk2zonsXyTfs&#10;GHr5KWkSjrsVXWQPl8+jSXRJJoOIe/ZXbN8S28KJL9NQzvrLQKRIsg0SHUmyVbayfPvXdu35SFKk&#10;c8B7m3sIiEhTIBdwk3ZjK2Yw05IeNHk62jPGKgLWkW88Zd5M62IwlvLwbHA0rgn7aVGKzpdwOzlz&#10;qIBKedD5Fe/UwN5mHpfTwMcx/pP7im4wye8uhQj+z9vWe/LYnro8KlRpU99597bP+UPvffDYUzKO&#10;2YG+SHYGt+2HNnBOUwetL8nRzGO26DJfbNra+kECjMdGmQGgJvOsmO62j5f6CZiUEGY3mz7baZc2&#10;9exzidam8zFu7htppZUkOmkRzCpgeGsup0wf1iplVmvN+sxODSS9C4tMF8FTfROGk74jT2miDwNl&#10;0rZkU2sieK5PW+dSAHGVItDJzlZDwTc/0OUU5TTt1GkGWltQS8WEitM8e3Fok3uPhwNOpyPe3t1j&#10;nmcpSLgsPhc+H2naWldgXBSR8xB3K6YZUfDyGgX8NICpFM0N3vpZPv4tv9owbTy9y8ln420g5qBp&#10;Go6q+VVtLuBzo31y+a3zCUppOjhtgoU4dBmhHdry8bmM2vD5dlyq042zzW5T7gFgvn9811ob2wSF&#10;XybKxFfccLLM784bSfLJuq54/uIFTscjrq6uQEnpeJFVJqyrRHADwPF49JQeOY3U/cMJf//zj/CT&#10;jz7C3du3WOZVNksoB++FzeK2G9Qw01PApCB3bw2tNzweTpKzW8VUb4wyVVztJ1xfX+Hm+lprYTAe&#10;H2YvPCpF56RQaKOGtTWs64rj4YhXX3yBv/7hD/Hey/ew21Xc7CbUaRcnqBC82FtD1dzkx8MJu6tr&#10;HOcFS+v4+OOP8f/83/8RP/67n+B0mj03ODrArQLUYPaFR+u3rv9abFycYSWXdCS/47tvr692XaLd&#10;u/X/t9c/tYuf+P2rP3/35jVePrvGbqqgIvpgv9tDivZKQd9lkShwCQbsaGv4AEWDSoiAdRF9uaxr&#10;2hh/iufYPGXveWvNI9I96FBl06o5wNsq97S2oveC1kQ+l1JwPB4x7XYSlLiuqLUqEJ5fy8V3R71u&#10;GEn0XbE/VD1ZpDUj8OyIdlEhrR01P5iBBIDFP989T4rV8ntaft3RqTMCiYPBZFFJeTTmEMizVtho&#10;dCTZ87BuHpN3s9tXiUijEQ6r8p0cxxEkjagghu6Gxjx7Sop4Nnl8jJSDNvXdfnF6qIHixNb+EHm7&#10;ADTSVPuu/ZBptffaczmyOOXphQFUEc005tK2zoWTZrelPQ/vs6UAiGdTS/ZK+55EKXv0q+bLPr/c&#10;nBo/2ShWN+rI6EPpps0Y2BxFzk24oeRjSHwUkWk2FeeZaoU3w0E674f3wH0yXw/q2moPhh5HGoNt&#10;W92//zIHnMzA5aKRimlh+/iDRpkLxHkLNpT2KNYOUQI2+Gzd5mhpYwQhlfUhr1cyUoChRcvQJTKH&#10;VBgrMOb9SFQ5E8Hpg+xgpOHpD461zCaU2ddmlpbd1j3nt4aTyWc0yP3hs3Tw2+t842Fzl/ZzeHsC&#10;a9zI5ThBsi4rplqd9tvoU4sU9agiYrSkM8gBC43cH1K0hFIgkz3myILjpI1lX4gFBgO9bEEwBfeH&#10;40ipeJiM2HWVg99I/UnyGtD81BKFFpHl7Pxk67FbSihEH8lPBkVfDIQL4C/y+fr82L/uQwMS33Qt&#10;Rpp90JLXAeARXMHhsRGYI8ot2pCMfmRnh2xayN8TwB6HLBtYLK0vDlApng9amMTyzUkA0ONyTJKy&#10;oLpIIX/GGiQYj6S5cvlKoFp1xMbvOjtFIyJTipn4f1wjRAQ3KDJ2KcvbBBI8LZhLbsaIbSflk9tw&#10;OcEUG0jZNrAXUMyiiXO203NJXVEiqSo134Dvri8Sbd02I4jTrV8xYNG99rcte3+dDpRT/nrnN+Mf&#10;e954NrGF9aQWkw+hbzwPLVuKkAQQAIP9lOWAtVrJZGvx8eVVQklmuE4+NxCSVAiwwoWhcVlef2dg&#10;kOXuJv+ZXuY2UCw7ew/iQxDogs7LIFIt+V7y9AsEOymVTrT4P5V9vkZTqrrNO4y0XWWA5EaXy7F9&#10;52Mdn0cPDyQZ+m1jHt5/QbkJK1Oy+znNh23kblYyxXQ4r6bVPcje4f0U642cOFARhoFH9KQPGxBJ&#10;mTcZXEhOOYUw92XATth0sehQyXmvaSOhMusCYcqGYBEIo+O4YE90BhpLcVqxO7tEuOoJ2qmKy0mF&#10;0FHQe5HTY9pmKXH82Whl6euanpAqtaD0Kqc51q7PkRe2Je9r9NcCmHofgVtmaCoSye/JvaOtDevS&#10;ME07zPMJuV6R5FGWaONOElRRNT1a1ehWKoSpTDiejgBN6MxYlgWffPo5lvWE0+mkkcpFIsyVmbqC&#10;iMj5q1kKe9Va9CSJnqxMdmPRiJ3uDiqN6R9gJ3VMp4Scc1njMkH93lDVihmOCkdYzoDjon9HsEa2&#10;gaylfArC9G5XXQMDls3fSTwH40NmZ/XtOg/dOAbUic3ZfSzmE0Qb0U+Tg9uAhvAfYUaR99+COkYL&#10;T561Yo1m+7R1QakVV9fXuL97K/yW1nxrHZ0buBGoMnYKZN/fP2DRApCkdlpbG07zip/+9Cf44otX&#10;WFfh2+vrvbybRT70nu25WOfcu/KIJCqyE2BraxpZyajTDoWA/X6P29sbXF/vcXW9l/XTGt68eYtl&#10;XTVvbtSK6txBTU5UHE8zaj3gs19+hu/+5/+CP/njf4U/+uN/ARDhNJ+wqzUROCSoRbF3DWpZlhXH&#10;0xHf+9738Hd/9xMcHg8CWGlUOjeg9YJOTaPhDfyW/nRu8GALzr5kMhy+vX4D11bPfEv7b+bKfP0P&#10;5fHRnvwmr+V4xMPjAc+f3eJqmrQAL1xo11rQmqYso4LdrqKthP2+yAFiPY0DSICdidV8KjXwuGTT&#10;IPyA3masAHbT5JuiYGCaxOc7LYuc2lHgem1NimNe7VFqlULZEFtvmuSUjbTFmhpFiUpuPZqCDiO1&#10;9wZMkziYpsxZHXpTw+bIuMI+nyBXiDZyd9BYnTkKo9Ld2CCMGRWoCc78AAAgAElEQVQGmAgQUDYg&#10;k73L/i7DEUwCe55tGW0yQMiOsKV2DJADDUo8NRgeqg6SB09Y27fjWGfCxgo+ZafS3o2z1I2MMEDY&#10;ux3AIrHhR9lx8+G5UZ+NA+4lTYwxZjbICOgB2Ell+dwjpYuRwGlmnSp65Co5qHmgOcqXcQ4UgQA/&#10;chiKmDCOI19kBqH12UEy/d7CtnlreIU1xiB3TNwWhUYcM+ARCJydYoaVATGKX+pf6mjM1Vg6Mhwa&#10;B9mUf7ctukGaHXs4325u3izEd1xsaQpGupw/mBwwIPECKWhTnLUsNYVvfFzogztM+QYyiCvxhDo7&#10;w2ZMmmcXrMnByI7p2XvzGNL/x3tiXZjja5tItjYp3RcOhb3WQGF7Ib9zHoTlOAzSS2jBU4vA2tgo&#10;l3A+ZN12sJ5i2ES7JRlAxpvGokXlzgAGRbSrr+m0m2tywU8zmHOl68oMf0aKAGTZfCs1rf88ZjZa&#10;04Y0BjxH4hjWiHRzysxZLBZFl1kEOXobCh7ZqZTEkzqHvrHA8DQJcouBLMrLqTBe3hix47zR15HP&#10;5Fl8hctokddkknv62VZ2ko3HBpv6QapjQPANalF7Bigm+NnYNMkEe/YMoCE6j4KL2YQ+hFiN0mYZ&#10;m4j0J+pYehowtnnUvgztREcGCZ3XWqJN7vbWtbbA7nG7KX61vLuwpo2vkpwaRVKaO+ODZKPEqZ78&#10;ogA8WXWJ6S5sdF/qmue1j41o0w+q48wmNLtgIEba+HMak/ZRc6bafRRzF3YHTKkBTB5wITyq60TH&#10;TPqAbOCkzWMHkXjY/xcykw4xbyaSp6rBRtada+rNunGulP83Fp6yVFdGg0IBXhHIo2FKSSeHbK24&#10;KJH+SJBBrMo8bcPGkKuD4nIOgAN++X7rWyFIsWqkdZLHd0m3AO5cCJ1SmhxXrTZHW4B5kC42Irhd&#10;TzTw/jstJQNilOZgawtnBT2344h0ExbRG/0t2rZ1kxBzVyjkvfGzdbEAkqaHKVIaFcCAHGKCFQy3&#10;3rQn7A4oMCa+TxIaTrrxOaNd+kCipi/J2PwasMwlh60Spy/lmLKsZV0zRXi3uK61Qn6kujvrC5a0&#10;V1SAUlBYCv6CuwDq3B2QMzujVilwVbRdWpo4s20F9S75g9cVpUxYl1lAPu5Y24rSzQc1mSsRX23t&#10;mo9UQLzeFtS6R6GKMlVYtY7dtMNpnkE04f7hEa03SedwOKD3ruk7DCy1NI4yoZ63lGUjap5PHk3f&#10;Okd6Jc1LzpaSxmWrzjk3tKa8qGlBbCzGF+EDcKoBJJNuKTFiA00+Z4Y6/+x5pY0DEsuN/oHqaSLN&#10;6aoyw3LBW8czODzY+wkMv2Sj+trb2moc8sWlBUUEfj7BIKC1jWfjz2HcUI4vKOnm3KF4vpSC6eYZ&#10;2rrg/v4Ot89fBF1tPRdoNiChwbKu2LUVb9++xeHhUdLa6PGYtjYcDm/wve//JeZTR2/QyElNGUhS&#10;NDrbkaUUdJI0ng0M0tQ55BjHCgB48eIZaqmoteDlyxe4vr7FNFXVLR2HwxHH44zj8TTYs7131Km4&#10;bw2Qbjox3rx+i7uHe3zve9/Di5fP8J3338OyzJjKtdOo947GHZPm/mWW/OatLzjMM37wgw/x//3F&#10;d/H61Wscj0c/Mcpc0PuKtS0qU6rIBtbNsCZ6yPT2eBo8Gflppp8UcF96fdmzv07bvyvXaNt+Pde3&#10;dH36+lXokoTmb5ier1+90QCqG9Q6ofWGqVacjnKyar/fY1kXcO9YuaGWWxB1rHrSicls1YK2NpdB&#10;ly4LbjCuYWa89/IlDscjGLpx3BjTbsJymrHb71CLpXBtLk86M7hFvbllXkAELPOifqf4DZMpHzaH&#10;SY0wyX/bLfW15BdV4ef5/9QIUfWoxnek1bDjOOHQw90iGS3gBRSZQKWnWiFKIHVsI9oiE06Li2k+&#10;cotqtiM3dnzMqOnuBwNEFvFkTlE4VaKTs3EAN0QMHGFgiABQT0TdT29OjCFwvF8VclCBQgkAcFBe&#10;nbRMiogwDofAu4ZklBCD3fOOnf3qThHcMOv6ngziSvGZzIbSdqSdUfCM1YkosQkRke3JtyDJB0ts&#10;RoAcdyT5AnAgs0uOW2J3QFZpHgUEJqk8i9LR0TW/YPWXSMQFJR6LOS7EaG58KU91IQybe5udYjCI&#10;JKrYeaAw0AsYq88RsTiXnt7BHBEQJF1MT4t5zItqtMxzawYtwyKDyIMPc4SW/NrBViwWOQpCnLAO&#10;ObJKhPQ+Nq4DiDz60o5AGsCi7I5aZSySExbmvspPbigaUeP5K91QHnlWTkIgXUHvUhi9awFbYs1z&#10;LEBRIcud3SV9dGH01WSULqqiTqDSOCLgWKMhKpo6DHWaEMfj2YWliYl8el04EgFwGv19PgMOM+eS&#10;fJPAnIIwIkN+lmG/QoBG4584RpsXOINiHlmBbI88JjQqIFaQiQiatEQBTPZ3CVmiPoB9ZuWDM8BH&#10;kCgvk+0MU1D6fSPAcntrVCvn3Ml9DQcZABeVlb2CpobuKXcYzAQpHK+OLYlz7KkHHAzegt2AuVil&#10;mC4DEvTooyqloLAU6nEMkWM92jFpk68yd93X8xA1aCC6neYR5TkAedD5NLlpjr9xXucU0W0PUOSY&#10;J5AAJ1Z3QHmwQOe/A5g4sYpLAtFVROpwqZhlYMqMrfwURSpptFddlkvdBmOYAIdM7yOAWQBcHAJX&#10;QFLatSEWzRMP/S7yl9oa0N/ZvlejSYuyGS2LbqjJUNQ59qJxrONT3rb+6XiFzqEzmESGpZpzMGUl&#10;TqTJAFklBqx1ZaKiMtt2vMLhZ6WZ0qMYn+TNuqz9E3RMGIo56vaQns5So0ilsuhwdjvEQA0D76zv&#10;GcizRWDgDBWLDOUoYFZsLQvPZf0eUiJHAupaY3H0852u60y/gSDhIiHv65BGgNFWWTOsc1hJ8qu7&#10;lLXcsjAQR/tLjE7kRZ19Y5YZlhcenUSfDGBS0RzbVohQ5QPCyC5ar2EqVceoc0Yyc9VkO6ltRza3&#10;cULSpknmP+deRlp/8rcFfzhrEiV6A2KOWz+K2q+btCiFtPhs8ZOdIUY1bMLyAbstAqeppC20jVAW&#10;oIaE7kyMghLrWp91OUa5voZ+b8JXKbM92VIq+fMG1rr94DZ6bIBHkWDlsa60qzXpS/icchhrqrf1&#10;fkr2HroWPtS+FZJirCxpHBtE3JDO9dp0SSkI6jm+ddhd1xh6h+XOM7vB6JAmBRaJW7RfXsxchJrQ&#10;zccs4KulAGpmixA8RQfbujZ5wXZCK+wXi9a0nN2iN6vbhNykEGQh0dfQdAvmT5gvURTUlXyekvZA&#10;CnoKr9UqQF5LwG5vDSDGaVZntzetwyFpVSSKdJbiWAAOxyNub27ReHY/oBSg7HewzW2AwKWCapGo&#10;MgDcgaurKzweTtjt93j99g2OpwWPjw84HR81yEfkd60Vx9MBV1dXwielKMAXa8RqulgaCV+JujnL&#10;ndCa+TRNNJbab50ZdVJdormTbbNBhG3YDyHeBVgU3WR2s/CAzLPOX6pz5ToaZg3F36RywWyAtq5R&#10;6Az2PstdjjEliem17P8pH+SN+Nis1EfcANM1qSCu5XxdlsV5SOZV7DbbVLDCaMXBj47OkUJHoreF&#10;/8ASSW1j7mD0dCLW/YXehlOEJgVMPzKXdCpG6HU6ntBax+l0wmGZ8Xy6xjIvOK4Lfvn5Z/jJf/97&#10;rH3Fw8M9rm9vUIgwLwuIKnb7HTDPuH52g2VpaG2WDaBpAnHHRITWVuyu9nKqoRJevHiBq6s9dtOE&#10;/W6H3f4Ku/0k87J2vLm7w2effY5lXdDWoJ2vB2a0dUHd7yE1tRoeHyXP+IvpFm/u3uLzz7/AzfUN&#10;nu33Uvy2FF+D0/Ut2rqiLysWbuC1gcoOf/vRR/ju976LN6/f4ng4YJlnQG27tixY1qb6g9B6kzpp&#10;mh7Iw4a4R/obW2GDPWbXxQ+/4vVlz26//3Xe9U1f2Vj/utr7JtrFN9DeP/UrO1m/Cm3+sejIWE4z&#10;Xr95wLNnt35KS1LAis0p6b5Eru73e6ztBEDyhZ+WGTc3N2irbOaBFBPpwDLPkoYqnWzsfUGhaw2A&#10;k83xx8eDRHKvq/gElbAuK0qtEok+VZxOJ0x1cr9gv99J2ioQ1mVBnSpaa2jc3LcEgMkATzt2xLrL&#10;X7RAiRkEBpSZI+V+hU+kRoabcpHGlIYbzzqTlxmer8PuYYjTpgigE6jktqJFhtmqyaE8R0tgjub2&#10;/YNz+BUutn5fGFEW3m5wYIS+c7+jX6Nz6a5eUsjxsJcT87G7j0fbpSIg06XhWfR17o258Gdj5u1n&#10;wjeXqXD2MCxFR0Rym3s+AlvbaSsGQgKuSMWW1oKgqbfFN2V0NCnaST63bwlW5CeGajyYPZEhmU5M&#10;Lo30DMqYQh+/4fTdOZidDdJ4P9kHhEh3c3ZFtEg2eIPzRoMuou0pwF2nVSZBRExt550GWlzii6DY&#10;UyLb5ziNX0Cb+NKcNXuZgBMEzxuRKJKjv83g9zG6EZ7HHfImg3RD7mLtS14LZydO7G9Sp4cigsWi&#10;cDzyzPtYzmTYKB0TN2WQlONvznJBv6uJoUQaWyP89ERsrnMpMMpvmaM0eZklE5gHGP9spdo4twZS&#10;huG7oUsavvdDm+TUtvOxFuLw6O70biAKPAngxf5e4xv5Pg77hyyyNcupXc5feVt9IMrIM6WUlOLh&#10;XCZ7tFj6Oxf/Bdjqk8lmSh1ZyeVH6jcBAcx7fxR4Mr68qBzGdqP4pwzdemUbl/G2+G1DiUEeS7uq&#10;BcoYJWjg0nCfA1yW2inuGN+jnKQnkGymKlGketu0vRVhxvtBM+2//56jek0t8PD8Vm+7JOuQHHsD&#10;b5Oztt1LOvfEogMDx82SNW3CvEsF06hbzL7a3pN1Qu542C+mP2xso+TaPObgPyB0bno0MVJUpTQ4&#10;6Tkk2nuxWrJ5SbrR7rlo66UGDRT050JWuc4x+urGnxVR8y+KvL3UmsBksUmIyOcMgBQF9gWg8+g6&#10;i85pn8ZAJpDObkiE0w8C6BYAXNaJSJiitjtRzJefzIiXDm3lecxdiFmOEx92DlS2RcugC7cKZyvp&#10;hNwUeoVC1zgE3fPGedJHnHnRcuwme0qn1jdaMv303eLfGM1tg2sL1WtvzgRG6CCjqb2rkAbBlAIv&#10;QIq4N38PlWNMRuFzuoFCBxndx6/jtIe3xVIEM+/7mE3iBX/NtGKOoqJ2T2fNAVrcVrepOrN/lM/i&#10;WdWvhUC9oBYoACkyyzYTxQSSKHF7hrlr4UloEUNhXHch1WFd2+p9t6JZjIa8Ybnb7Yd+WlEtA3t7&#10;a15EcFkXnI4n3N/fY5lnPDweUCD9spQnV1dXMAKvy6wbYaY3WXI0l+qAqumoAFC3f4cuMbpFoIHN&#10;TZpnmA9u885gNgBcgG9CHQpYEkXgWvY1rL3IXS5FG0uN4rb+e7CW6rvo92DLbU6xPnnZAvVBbr+m&#10;0EMbp5A56KIWjN8boxpfVam4zvBI7KLtM7DqpozPS3KizvoAKaLZlScssvHq6grLuuDh8QFtWUC3&#10;NyiFcP/wgL/7u4/w9u1btNYljc9RUo1MCiIRGv74T/4I/+Zf/xs83B/wgx/+NzzcPTqWwejY7/e4&#10;urrC9dUVpt0Oz26fSfS6zlHTDax1bbi7e8CbN2+wtlXkjW7aDCeVSk32MWFZVnRm7HYT3nv/PRAR&#10;5nkBAZ7aROZfUwItC3YktQSWuWFujM9++Qt8+Ff/DX/7ox/j8fERp9OCdW0qcyziIoIJGJFvHQx0&#10;pWv3zQp95gKPfHvlawKwfE1tfRVD8tvr67/+KfF4w+nxHvP8PqZpQqkiR6zwpQR5VSl4zECdJBVa&#10;rQW17mRzjGwzXuT9VCu6pjrZTVr4etqpTaXFxQsE/J6qFNxVG5nYgna1d6uA23KaST6bDydMkxTs&#10;to1VC+4xH25eFkwGDFmeUFfUpFE2ZFFT0rAbV7Dj9PGcKBWLvGA3EMOeTcCUg3txRD8ue5/0wwBx&#10;+WRjjHXAjkoFKGggmBoRW2+R0nuSQeMXxVF+KwgEPgc4h1aStRGHv6CGu9H1EnMh8tByjMHeR3Q+&#10;5qApB0DBGgGoDzlErXTcuDkO0hX9md9g0VfiKI7f2LQJi6hD0s04QwBl6YfYPwJSOVckIMbHTCTW&#10;PHVYnB/5GDRiyfNVA4zVx2af5IjVZDn6vAApopWiwM2luXEAxMbCBVYETw/GOj3zsfVMAIksNUdt&#10;5PGL/MD2jDmtMTcmPMY5MVraGBMpOXIB5vuNJOZE5dVhLRdfp8CwjZPy6Us6AE4tb/pGCKDmHZfw&#10;mzzAdgLEjF5mdZwkssYiKn3Zar+HnIlusKtU6V2O6lLwNTkpEuBFIw24mwxJfTVgm/3xRL0Y+ECH&#10;TRil0d3/IF+tvk6HaBpbv2nufbZVRmiVAv9HA+HPDZynpkRwc/J2olcIHya3YO8hW1s2NjhPeo97&#10;B5UKsshUS1Pi4fEBTtssksszGugWUVA2XpGjtlc65sBkV3wmjxzMS8zPrOeZSoz/klmY5zY7T0Yr&#10;c2SQ3m3Rztv2BjbhSDdlosR5M/9jGwN5PQ+/l0Lf5tMN1qXYXFHwS3VFAE0j74X808+cKOloawb5&#10;9FbKfw/cRk53j8T3ExxQHrBnTJ/F8QmT/Ra5zSZ77X0qn0ScyFnm3DsyedxDulpgaQY3wqbx2QlQ&#10;Jq0OmWIKmRWkiiENMtCioGxtZ1li+pGD1/Ok5+UMaFoOHRvFNOU16ABo4guANQd/1i6p4TTH8uq8&#10;MaactpHrvnayrabfV9exSco5Q6YIcI1wjw3bODA2oIr68lhX5Otuo2LBZl/SyLs68xhO+5huoNhM&#10;c3uKBGS2UydSfK0PazTqXxgImxmCYaclt1IgZMMFAYF8aoTSM0VpYxtJ2schKrsM+cmHvxUEo8w4&#10;T70vyfNoWyLzoTI3Q2EZeKFNW9G2aTVGpJADbJOgpBNeAAVg6+vwgh6wxcQxnhxkULxfaQPB0j5m&#10;beekuCT99ZtC4vuAUOxUIuT0Z9fcvmdBBCaeOsBFopOpt5BXm2uIkk83ZJvAKaGkZAgway90MNTr&#10;PmlOXo0cjsAMkTqtN1TuqJqWAcUKO3YFwyiKf2a/0NY3EaZSgEnGWVpRh1MjQmlyAFjPaKbx6v6A&#10;noCy1CviOEvhwFIk1+eq0bsivwuKlWwlCcs3GciA1zmxMU7qcFMhHI9HHI9HHB4lz/NUJ7RVItF7&#10;l9NdpWokcCkKEo/CnrucYKiaA33FOPcekKHR+GJXi6B2uiWeBUosPf0/ceTSlh+6UcQ0FJB3kDpU&#10;FLKsNP/MUjQRAbVW9wHdrmBpy1J5mp99dl1i3AtX1ulPPWN+TO8WES9ySmjWk39JoYI2/kbnhAUY&#10;zY3+at9E7ZfNUGzQZkSmGxgWwcjoZOlrgNN8QvdNHMLjwwGrRqt/+unnuL9/xOlwRCkFu91OEma2&#10;Bu4dL5/f4s/+3f+K/+1//z/w5vVb/Ohv/wat3YN7Q50KdrsJNze3uLm9wfX1Na6urnC1lxzjsmnz&#10;iHVdcTgcsK4rHh4PaF0K0zLY+SWP00D8Uor36TSf8PLlC7x88RKPhyM++uin+IMPPsDz57d4fnPj&#10;GzWFClaNMm9U0Brj488+wy8//QR/+f3/iru7B5xOJw+YZEg+4HXpeiJX5ROLjLSI0KaFRhPg8dUZ&#10;6xu/Ltmwvy2XgeAbY+wf9fpt6svv0vXbQlfGm7cP2O0rdjs5qbIuK6bdpKclCcva0dqqBXtlQ631&#10;FVdXV1jXVU9ey3p3YLoUrGvDNE1Ylln1dFP3U/VCM/3HaJBC3oWkEKZhCFbv4+rqCm1t2O13WJdF&#10;imNqYcxV77eimrc315g8OlIdwaa7dOLAjUCoKEjpjGRA7moIwh1HUVzdjQ4q7AEw4dx5TId96gZ5&#10;OAr6UO9hF3EYfz4tKjsJ8KIyEXFHSbBaD8xAh1cdDeP4CUZzwwqp3xc6wWa2pM+BiGLbXDFKNfrM&#10;rUqRLrZnna+ejGwGgzokdQ2iH2Kop95stT5sPjWahVnyHV4evrwpGb1GSgGfUvQozOWL0ZmxZ0dv&#10;7WiyOYBjn8RG7NqnqhZPwOI61wTYoWrf0XdaUWzsDNROkRneljhiYz+yU2b3Fm+fqGKIjLWxJofS&#10;Ngay40iEYd6MWJSey467n4V0vpAv7CNWx8CfNj5OvTZgbKCEvS/xawGhEUZgWw3i6CoHfRXw6On+&#10;nMGZo5HkNNhlmybylwCUauibLEEY4TlSmywxpw+avT0bl4Pd+urt+HOE+PZifWgLpgePRaRZBnYs&#10;8sk+89MzjOT9hryhUkLeMbsgz5eDV7R5XzLqnVZJjnt6h/COv1SP5q99m81lo72zu6xVqsOTcTDl&#10;bSEAkU9bG0PMQkR8MLoGx8VcOMvDUjpJm+I/2orXWXCQxjj/nFYXL44RBJALGOjl6yuDLKldl20w&#10;eZR40uUlO0hlMrSZDLTnYNFeQf0sN7dmeNGj0HIsLepNmDw1SCl3R3OwKPBt0df25Xnkkz+HLQBq&#10;Dxa1A1hxT+2Djo03c5IjNwcQHAaCMxxkK+QnYFjTu5xvMiCldgkdKYWxhH6Fs5xP4FmaG+uH05pk&#10;otlkJm0AaSQ5YLKTCNu6HvBXBcjBFDG0UpiSnRYAYaLQodZUT+3IF+d2RNZkAXYPMwa3g2wsm/fY&#10;HyYuLDQhojfSxoAVS6PzDdncoqTn6irXY40Q4BEZcboCQ9t+Ss/qCKTRmB2RrzjZcXmtW/oI45UY&#10;fGzsS8AHIp2F6WrTuVZnRvlDIu0i9/S40UApnRlgeerEPisbHWup9az/lwR1rHH5aSB2Pr1CA30L&#10;2eaA7PKIzolNA3/59r0qY7cXbX63QJyw/Z6Qs/Ye+2G/23q04r4ljXGw2c/pYWs5MBO7JzZQzvuf&#10;VgORg+IMS4OR9I9voo6y0QBMS9cmUaFpIwUC2NVC6Exu93flOknN0T2GgrQNpj6cGhgprRS48L3l&#10;Gy92F5GnazS5JQB2yGMDxSUimxEbT5oGENCUBYxeK+wAmwVD+WwYDRQkA2kEqvZzKpI+iHZKO4tS&#10;1/kxENZSIfTe5HhzTZHoZheJMEdBdwBtnhdcXe0TlUTq9bYCHECfzFUHuvBGhwBx8zxjPs24u7vD&#10;61evMS8zem+Yqjjva1sxTZJWp6W+liJHq82RZwb2+2vPZb7dXADg6fkiAEy3Uk2HZF2wWfoy90k3&#10;MEdqLNUvtjmUpQezpQoa10O2kYsWqfF86MorpDIh27yl0pByVDaPzDa+JLOeujbBccM34kt2Tb/D&#10;UBuymz0d4LX4lJRO+VlBULVKFehvrbkdJsBrl88cIFcqu8hhI2CO+QEgMq/pd711LNxQqWCeT3g8&#10;HAEAra1AqXj95g0++unP8fh48D5eTVcolTDVHdZ5wfXVNT74g/fx7OUVXr1eAJIc/bVWPH/+Au+9&#10;fImbm2vsr67Q2oplXbHMsxSmPB4lD/nxiHk+RmoCaKoi7hp7ZranjJOoomrhWiIBl148f47vfOd9&#10;1GnCaV7wySef4qOPPsKf/tv/WU5xUdgWnQBME+Z5xeu7B/zob/4WP/zhX+FnP/85jodF1nEX+6Y1&#10;kSmWcrP5WlcQvEW6yMSc3lfjim/++lX497fx+rr6/g4d/pWvcz/m2+vruH57aHn3+hWev7jGbtqj&#10;UMHVlZzMspoUpRZfy6IvCOCCdWluN5hvK1Hhmu5EMUzZqFY9yYzeCCgdy7Lg+voagIDrDGBeZ01/&#10;JaB5KQW7afJ0cG1dPZ0Zud1eUGvFosU1Hw8HTMKvYySf55pEOCRmuOpeLQqtsAQdDDOUZPdciiqq&#10;g6tGqh2DCcUScWgBLCWH1BSeuY+WnhDmNItTUx00k7sLUtSfNWpGg+YWK7UqgKdOHeyWZBD7+6UN&#10;Y8MckWmOfSP4xOZ7AmiU8+zsXhdgkc9x6BzJ8LA3F8+HCespwbNDuHGsPqP4khbxpsapOkAZvzEa&#10;x3vEISkgULFjUNnR5fDBdeDuVrj1ZeOynNgy2da/oq8yZ02OqpllbK8pyi4GqUquY+cEjrzRzCxR&#10;IPoOOaLffbrJU2gQgAJQtLQFz8PhMK7SfHmFwd04KuJk4+hjFIG0yAVhx0RsinH71HP+aXSK221t&#10;2DiT/yjj4CLPaGEmifRqamR0oV/K1Qywr7vCsc7YnXwVWNZrA4OIB953A5YBhxTSemBYjJzNv8kT&#10;91jhEVvZCSgV3IT2nQHqktPJiqp2ZtRCkgtVo68sr647fcOyJZ9bAjxpK9s8aFScpOWI2TLnBhBD&#10;t9QdSu/aiAJ6HLQ0h80KvtnyDuEPLTBj94dc8OJqAMBFjURdF8VGRrF5pO924IItP2qWKTZ29X4U&#10;rAQpWEje8aRWhQ8m6XjMXZBRf4o8MnCKINHcXkwVDWybeWSbPnCgh4g0OyajsEX4hey3CZN0HyKr&#10;bZ5MFiL12niWdQ4t77lHLbEdT7djy/BjA6O+SXxDsc6U9ZOewPCs3adpFz23uAoDFTuUItOljYqK&#10;jgZmy+XalR9MLluaAdWrTYwH2egUkFjWroHLwROD68AS9TUW8WN1kMlBgtAB5P/EtS4qt0zG2eaV&#10;RcwCzGOR6gwqxiQBrOCR5cEnlW2lJNAT7N8Zfwo5lf5sSkSbrtWPy0+W292oRlaYWeV8V0DdossA&#10;dAMKQpO53CtWaBOAKT6vccAGnk0q48S5Dt2uOsTEHGSDufQWOjrxA0EBf82/aikT0G2O05i1/y5z&#10;LXKObBNEviONKDSAMXBCEiCuS7/9RJQyckuAmcxnyEoGeyoyW29dJ72o7Ogwa82KN8L+sgYd27bX&#10;Gvc1YTZZs6ZndMq5iwiXjRIBpwzsbQhgqEJ0TTXHPRnbRqOSakiwjqE3rYWjkXImTkERhSk9LK67&#10;rPaNV69HyAS3WdEVxCpAF1lEvQF1J4C7z2sQwvPFE8EjYm1t6I2ypkt6r65xzwWrcrfYGrN5M8DZ&#10;tSRADDPFgBoyP/Fo5gnrcJa7/hmP/YS+U2w9BYP1m9XuZQbKjK0AACAASURBVBu/AXPmN4ScswJ1&#10;Ir+S/UW6cVHNjnRm1lNgLoa1XyVowGkN2rpC7juw3ZwWHQKgF1SC5EYvsinIJnS17kAFe478Alvb&#10;DZUkyEPK5Yh9b8B6Te8OfR5z4Tak2hrce9BXFS4VAwQl5YD4ACOQbXNUCqNz8blnFvOKGODWQK2h&#10;TpNvVmCqkuubaLCBSinoraHpxlfVUwmdxPEsVFDKJLKilCTXWI9Ri7007a5Ulorem3Y7AJJ/uZQq&#10;BQengrl37KZJ2uoMyd2sqRi6+AH7aY+1NRlHkeAVFfySj7p1zKcTDo8HzPOMtjTMy6x6sWK/k8Jf&#10;HpHc2esDEAO8qj2GgtNpTjTV8YUaAFHkD2djXF17MifjvBeqGhQSG7aykWA1btjcFPXLK/q6ur6J&#10;tSTR3pbT2wt9M2NdOyIDCqP3Vfsq8qFU8tO35iuYvvY14zpyYx/l4Zj9o6O0bThSXdTZxiDE8bze&#10;kLQ6ZkuXOmFdVs0NHi1a/msCOa0ASI5wjejvYCmuylGbg3Uds/qrhaqup+Kpb7wGkc6bFJusKERY&#10;5xXX15IO5zQ3vL27w+PpiD/8ve/g9XHFTz/6GX7+s0/wcHcv9mepuLra4fb2GXb7gmUWu+4HP/gh&#10;rq+v8OMffYTH+wc8PDzg9z74Pbx47wVevPceapHCcm/e3qGtDcf5iOUkAE5TngAKels1FUqXXPNe&#10;AFvnhIsATX0F7fZad2WPq9tbvHz5AmXagXvD6y9e4cNPPsTh+IDf//338Sd//EeyiV8qltawmyrm&#10;44zH44wvXv0S/+E//J949cUbcCOcjkcwN9X/pNGaPQIBWcDx1pvaNyGTTHwmiYd/+LURnr/2s79O&#10;X/4pXW6d/prtbM+IfXv9bl2Mx8cZz2471rVjty+StmQVmbY2LXjNsgE8L7PI9r6CiLArE8okxTaJ&#10;gN1uh+U0gxXE7iz6vVatx8GM3oE6FSzrjN20x3JaAGZc7/dYlgWM0L3yHOPqyr5jTQklaaHmZdbU&#10;gVb7oGAC3IZKV2gy5hTRnYzXAXvxx6IhcyTiru3dHB8/cZE5+g7S0OX7s+9gBuM4DP+T3/G+p65L&#10;jkGMaDMI5vOfZPfFPWa3jxGG287xZbmUIte/NPLxq1wXn/11heHYpo3XXDCP2rUvHZw6P7K27Zfh&#10;TRKhWs7nII2Aht9G/ovIBPsu39ffzSxfiZm23sz2sww8ZAfMpiTd64+Y85v7GiPN/x9/sv+uPrbB&#10;RGP7MKczjYJivvLNvBkaDX89fQ3+tTv6CUzQQjRuQiegYGzojHTIf5qD7TzmSEV2msc+xyZRRHS9&#10;+zIjXCNkfd3LZ+FcjJwmiiEV9nyq9S+Rkbkf40Mxqi/lUtrMrEcgbfkgn8sYL94oEQFfLkjJd3WG&#10;xt+Hab/wXObu4BdyZyszTmDUG1lN40sv0+spBtzozWG5h3S5JKP/IdJ6MxtnLGxUZnc7L1ybMW+k&#10;NEwv+9r5yvz3js4asE3BA1maXH6UPA2K9CGc0q2uG4D4YTTvkEO+cbCVlV/y3NmVZPiTvHDh9YhN&#10;YgdtOUeBf4WLjCxpvlNqkrGX+Z6vMB5csgu1JTZQ411NJe1LSDbjyJmc+NHF1lOse4Grx08uP8iI&#10;Tc8nBYnpN+fRAGzOWxsfvqROBvMvi5z04bi0LvXrCWn0JbZecPZXW7ic7JiYDx7mf1Sfl/TnhX5c&#10;uEfxu6/yeLRh8uKcGb/i9eU0fJpzvqRvaWX5KUCi1NegpWysSLusCcOz7v2SzqT1Y5bRl9Dj8gJ+&#10;55WwRP07yV2PvpV+nBU4tbo9VNI9BZ2keKOAc1pPJekaf1eXFBOAnaTKhWzhBRUZ8Ahfo6v4pbrB&#10;qylKbANMHGTZ1OrcAM1NvqyLRIgh5LAX+VQHubcGSoEUZkgIae25TLCg48UpASKbHCzw6svmKNlR&#10;2nApcvJaAigi3/e7LL4hAv3CArxo131Jz76p61ztxEaQSfTRtWJfD1vaG7gf9U22tuqX+CvRkqoK&#10;tUtSsIun0ikFp9MJj4eDAkDS7zpV7PZ77PY77PcFBRPm5Yhf/OJjLMuMuzf3WNcVN7e3uH12i6v9&#10;HvvdTtp6eMTDwwN6a5jXBdw6eqnwgK4NnYwaIyuobtNNKiIJWry6utKoe8bj4wlv3rzB4+Mj7u8f&#10;MM8zANlMQamozJ7WpfWOn/zkI9zd3ePx8RHr2ny9MQMRIMGuWl0WAmlz/p2k/wde77Isv8pa++d6&#10;fRX6fHt9ewHHw1FqCExT1EODcJAFvkyTpBnb7XZ+GoeIMO0mrE3SjxEI9/f3uL6+BhHh4fERNzfX&#10;YNhpHg1U0Sju1hqWVVICWVFlu0otfjKrlop1bahTxbossJOkvXVMdfKTnLLZTZgAi+5Qgz6pZmZ1&#10;tGzn1/JvqlArGrFpBhoAibimiITrWyXD4x+cPuezW0JSusFohgZFjsK4aNt8/KKeW0nF0PzzzTM8&#10;FJjjUbEyuzFvMeCXijtYNJLR8QkC2BuGv2Ss9rxEQruiZ1jqUzdmzHjN2KgbDRRHk896wfnou/mD&#10;DAPqh8vnWI/HbQGlrRA1xTdoPPsb6GvT3EA2v2ZtDz8u9Tp+Z0tXMrqTRjuwRjbSCuIdkOLLAYAi&#10;+AiBKlT48QNv15xkGjo2HJuFRYad87vf54iAzrk65ubWSJvFjzDbUVz71ozvUswSByTXZgP1CVw6&#10;MrgyGhrajoaw5q8lElKPoajzlPljoJkb+npc1J1uheGGjR37TcZBiBQRgG5yKX8wNRGiBRijf8nH&#10;kmVUfC0Lwo7/ks1jGnwYuhKhV4kSnyTqM+t6k752jmj8YRNMFxQRaV5+Atqq78pjftrS61b10MBl&#10;wgCKs7u8um7UyBwl3Mj34SQAnk/KW8vygrdPavXnHFWTY2XltwIaQBNfFzYfrCa4Rd0MbQRPkh0P&#10;2V5kspA0xYU6mSxpQEDkOcOfomyse8uxeg5KDH9p2oJYo/G9jSNHXlre+Nye9xMJvNV/kZc8gANf&#10;I2mT2SmqDgTb7zZKjjU2HCU1HksEsahd013hQJIHVpuzYvcbi/naTEPM683kRqzjM+JbQ9EuzPG2&#10;tjMf2nql7cyEvtE1aXKEiUHUxxMs0QGVW95JZU1OtCcQTSP/UKK5yceLDrK1OWRFlp6mDcNsepT0&#10;pB0xLl4lUs7VWXHAOD5/zt8G9sSpvAJLhJCj4ZCezjKucx/47fxI/ii7Qx4J+B3rSn/aa3jzc2gF&#10;4xHzrD/PuxvrMMsyIIDYrUwlqL1Zgr4GjGkTEaWYwHBdOyW9QKJEUu9tQ9bkjRnEm76aXIuo4kRf&#10;SnLE14MMo1BJsiRWXbR7XrjXo78HuaT3Kh28LSJYvuFIv5IsYNcHOcoSzl8yXAYSD+U5I1Bsmnv/&#10;7I88dzFn0r5cLg8j0N6BzRwtKzqlp7aSDiOLRA9amX060iiiwbdRqzr0s3m4jNZ3UFU9UEhrDXCk&#10;WqiR6s2LGZtetJOZrGdpi20sVykKb3yT0xFZnzKvqf3iY9EBeMoWFdcSDQuAkjzcjInAUcKETc5G&#10;zZW1rShddHmtFaVWFIh/N5Wq+T7F50MV21WKZpEDgJ07Ss/HpZUmClyTpkXperqmVml3XVdPx9E7&#10;0hpjTX0hZ1CqFQ/UdV+IPN8oF1LTTADjWgnruqK1BQ+P91iWGcu6StFNlb0EqLPNXvBL+FPSuHnK&#10;PtvR8cKUGuFs9iXJ+jHgNeSAzJdpwz6wWtKDzg/OBCo3LA2N5aoWUHOwF7S/psJycUxJfzKe+A2L&#10;xd5pJ6DinlCHl/TiE5c2TcMHaXCXHkmyNHR71H2xZ3uWK8N45D0G+oo80M+oaPR7knE0vkfS29TB&#10;bvT7U7+ICOgd6zzj7u4ey7ritDQcDkd8+smnePXFF6BScfP8Fs+fXeP9999DrQXMDUSM02nF3S8+&#10;xsP9HdZ1xd39Wzx//j6eP3+O6+trzPOMV69e4fXr11hmAXyokK8NS22T57hZ4VWWTSRJU8Ao1U4I&#10;ihzc76/w7PYWtQofH08z7u/u8dlnn2JtDT/56Gf42c9+gX/5L/4l9leEMolcmxT/ePXmDf78P/0F&#10;Pvvscxwej2iNNVqf/f2tx2kCZpFrwTqxJs6vUX/8eldu66k23/Wur6sfv63X0+vwH379rtPs2+v0&#10;+IB5eR/X+xtYKufe5MTObreTgtTMUsCSRT+XnaRQOZ5mlEJoa8PKK25ubnA6nTBNOxCAeV40ItxO&#10;/4s9aL6V+0pksnARQH4VDIaYsKwr9ns5+TLtdgAT5tPsbQKywbfb7XE8HjH5bimbQU2uAB3KVSeW&#10;FYgQg4ldYYXBSSiWU9f9BUoqZAvkwN/t1httvx3/b5GH5IYwdN1dWNDZwDOCph5kByYArGSoOB3O&#10;rw5I2gTvg4CInJwrc6y3Hl825kUhjH0/Gw7BgYAYS9gog21rhocZndiQNdFkeAHHjnrqhTojUOOb&#10;/NlseOQIoTDExvb9iBxpMhGKfgcAEz/cKbB3EnzB+Zxo+g/5WF1zt5VSFDNBj8cD216O4LW9VIxb&#10;Z+SsTLe2Y/rQd+E3Dm1wfo/xWWbHBE7auM3ozk5OePbKow502rsb0IEyWbqKSOmRh+bpAoqAIr2n&#10;cbFlMrVxcMgDHXBEhjMiclgdL0Yq0JLe2wOoGsdLtqgh0VQE8gTXBdzJHR6b63xZoV4GqfEqBJST&#10;qZ5cRPuq6SsUOCfWNDElqOibQASNOGI07pjS+rQIdsAKT0kOyWJGnZGzy5FoGX53Iz67GzmSzBx5&#10;meYcLar92zgB4wZWyFVnT6+mTGDq6a3nVwaBXdYnsRVsLsf77a1lWPPynDnqAFC1zyW926WS81X6&#10;3P7nKVbkVku5UMgKqMWtBIYVUyZQ0J81VcMQVakrMa0xy5ltTqM4T9EGp3GNOEKmTggFEyfxbYBv&#10;DIotHk2VoN6006F7Qa2hx7D19mV2a9w/yhUACtRGn8VBjM0XMuAMtm7k1tjMzrLd2sfZusTms8hT&#10;XELdxTI/o2K8T34Wkz8MF5BMPXic2VNVIMkV9hYofa4gTdbrG92XI8wp/S5N2TuKv8A2Ne0ey5Nr&#10;KzJqlyR9pjc7lN3j/SDyAITh2uh5KpD6IBQbd++6YuMj/h+bKqnh/MqkQwyf3N5j6PpTJ/E4blHt&#10;oqcWOPE2dGPUdbjJEs2x7zZC5u5IuwRAo0hDHrL1achJnjqof5eiaZQsFRMFhZoCzMM2jfIhDzIQ&#10;woe+VhmsaSeKguddgfWS5BendEGJoKmvCYT2qE+7J+kMokiN4v2XJy09Xsk2TbLnvG7AmXDxiiUJ&#10;wJMX1jLeS4iitx7Bq/0alInS1dMEKZhISr8tAMzMmlNSZXRnByLPr/isFNMJnOhjeiV0lN+fNrYy&#10;7a0PQXPteNFNgNJlc6p0VGiaDxUMblqpzc6tiZ4mWQeFixtOtkHfOXKIn/XRbQK1cTzFxnhPVx+k&#10;K1/l1EiD0k1SN2SehDZ01jnurLYHS0TXJCB1LVVANkCBe93YKfJvKyKEBUJ/yWk51tzgTUE00mhu&#10;ybXc2qp/k4LQAZK3JkC3HK9mUCVYOgawpqaDpgipcKC7FKHP4XDE4XDCaZ413UvxowqRd9o2WciB&#10;RU6fBwVjQY8b26HHOM17aBtb11v9as3F2vFNJxZ5tWofp91ebVtntqSepZ+SGoU27GTjTHIvzVXO&#10;gR4+wDimaOqC5BjNrmFN5a/sE+NlVnsvB2uE/7Gh0YadLZo/f18oghcYPhMKyuonqsPNV2fopoKn&#10;ChtH50AvSzoj7h2vXr3CUUFwZuDjjz/BfDrhxcsX+M4H7+PZs1tMdfJTD0QFNzdXeFZucXt7g9N8&#10;xIsX7+H29hlub25wmmf88pef4XQ4Yl1XADQUfS1aZL5behSGp42RQsqsafdC11ApoFqw31/hxYvn&#10;uLm91TVM+OLVK7x5/RqnwxGNOz5/9Qo//slP8ad/+m8BKtgxY9rtcVpmfPrFK/xf//7f429+9DdY&#10;Tgt6Z6yrpifQUxRraz7TskHUxVgRgx4Ggtup2eCpbAl+HddXacveu33319mPf+zrEl0v6dCv4/pd&#10;otu31+WL8fbNA26vbzFVSe1qNQDm0ywgdJN6DNC6DFORqG4uwNoWxzhOpxN2ezn9UqvYFk0LE5vd&#10;2jQlm9i8crKL146eNjstXdfaFuyv9ljXBdMkoLzpo7WtmOoEKoRlWUC0YrffSWoUAA4ogXMuZXj0&#10;I4Nd69CgUuKy4zY97Uqy5SVLDs8YlqQ/WPVNRjn8a3b7/XztRnsjmG1PhuImiFMzKNbB6N16cBdA&#10;cOuoAS1mYOLccc0Rd3kn+fy6IJAMhLlUwFO1ehhQFwmjztplseQ2lvXd5jmDx/7gZYF5HlUwDGDo&#10;mUclskZxaCEaRHrDJy72qCM3OvU3zWqunTGQmXCWn4oNDBwpxQrAWsQMo0Oix6cL4yFYlK2ZaMOm&#10;jvGtWVwbOvk9/mw4jfY3Q/Odds0ZnPw1AUuNVpovmAADvZkaJH/26ESWjcPKGZDhkTsYsYlDzBrd&#10;mhlhvPdSapgA4uz+c4c5F0WTd9n/io9P+ipzY8dAnV4KAA3vZXPGAAPozQmMtOTZAdGTHaz5sYdu&#10;SlEkA+DP8Cjl+9YlR1Znwj42GtV5l4jvp5KruNOm9pexTiKUAvtBN97SP92bkDowiha5snFtYBZ1&#10;9hwcIsmd6yyh78r9kSB7+3x05KQ/cBDZ26QADohCxjx1ZX5l1o0KG4KBnFvQ9R0Xq6wpFOCZcYbJ&#10;VwONLPLM8rRuN6i20eFyT/DW1oAm/W9IM9TZ99fgugPD05GT2CKg5XeX+Tnn+AWxnyM3s55j09qk&#10;v7OtdY7QXtsARHOn8GlqZw40GZF5MKKNvUdpwDa2tL0KY8DAhFUuJwDTAVXqAGJjxAGA3CPevA+h&#10;TrepjESejgDkpZnVXuh0xDsNLLDZ6y7Xoz95O6ob4ARopHHxvm3b9vfqLkuWZ/Z5KQV9HetgPKWT&#10;fSVYYbcn9Pyw2UZymo4pR+fnm0MfZIsr60h7JmuTul3PNsYMhlJw2FaOkT7jUduAgJTpZp9R8u1n&#10;/YAjxQLyKTfbssLYD0baOCKMsf4xRkr3m4xwOVGK1Egwe/sCzWO7zDZUtiBWvG0bIW71YIrKYAeA&#10;Eziec+2Dz1NcTKrfGMn+QFob6Xa3hTb9E1meTzht5g4SiWj9PrOde6TFANt6fdd1TqBBVpsdRAaY&#10;jvcH5hWfD4VQN86Hgf2i4xWYpyIFHfXEZqlKR0v7rwXsu6cIYQc3rX5C6VFQc8SsVZamOYiTPqOG&#10;D9s+vhs2cs5onvhXx0kEjxy2WhLF0ypEdGnXzQnmDioVQACI7gNafm0yuaOfMQMKcGfd1tYVrTcp&#10;TLlqjuEq+fvnecY0VbSm8pkIrCcCiUQvEMPtNwkUV/CTCcwFp+OCu7sHHB6POB5Omvt5AlhySxvP&#10;+eZqphJLvlGWqgZBM4rN+8HvI4Bb2hhlk5MGBOY5HhWYn25ByDcpRlZBxF7TYV5m1FKjL8NSEjt1&#10;qpPOOUHqfqiOMt+HR9tm0KcbPnnaV8tjefqrC2ZLbl7Xe5Lb+oHTT78pRONDLqM4+F9NJ9LUPFlv&#10;Xnr18Jl1QuncAa9tYxsMu90OhRmPj4+Y5wWtAw939/j7X3yM3W6Hm2d7vHz5EtdXN7h/vAM14IMP&#10;PsAHv/cHePPmC7z//ntY1xV///HHePv2ETfX1zieTvjss8/cpjA99+LFczweDjgcjsKDbZHTFyqo&#10;LTVLrQQmRusUJysh9Reurq5xc3OD/fU1QMDpuOD+/h6vXn2Ox8cHrPOCab9Haw0/+tsf483r19jt&#10;9qhlwsozvrh7xA9++Nf4T3/xn7HOMx4eHt0X6NwxLytqmdCbBBRZjQpZCCbUmuoXvjAX2UZ56vOv&#10;woC/ypVtvu37fhuub2LM2+u3aby/rddvYh5+m6+8Tgh3b97g/fef4+WLl2iafmSaJlxfXaP3Liey&#10;WE5VmU0BAuokQPR8OgmIzhwnXIgwTROWZdE6TxVlJ5t+x9PBa3gwr3h8PACQeiIvXr7AVMVWsQ3H&#10;abIinBXTVPSEP6H15pvqa2vgZcGUreIcsWrD7hpaoCpEnJfaAKogjS81Q5XR1ViyBmgobmFRvR4h&#10;Rck8M6PAlBsDnTg5rirQ7Wh6cuDYomPTEUBrxiNAkP29ME5Nj7ClfOF+Flk1CGsDZBJLgM2l2Tp1&#10;8fwQZeY5OayFDXTPLIYNEXrUyHMnRlW9g9YMBQDtfen1QvImxdbM2LHoWzcw2A04adEKAIU1wr2B&#10;aAcqjNq3Ue15nOaYp+hNghjiHQCKOqqSpoI6gQsHPXyukmGfeXKDmnsEMsz5FbiBGahGZ3VeGwBw&#10;OhGALsoZFjWjfaYOQtWI0kRQjVamXgBqHqBOSmziS/meSdfHYPEiYq3y2HS+BjDO4BN1IjoQBfKM&#10;XASggqoW9jRQgsoAvlh01LJKkYKOjjDGheJrj5MWBC2uZhzHrPSSPnIyEgFLr4ERX3eHWp0EN5vS&#10;6KsZ6EgOmsYNagTYVIoUwiWNKNQ1LACDpYRRJ6sUcOsAN0y1wGK07I1FeZvBwhOl6j6KOicgoM/u&#10;INjx4kihscKiMCU9VHfHjtPgvUimRnxlzKmzjEfWelq85Cb9wB0RuTlubpHNi0bddi4q7EUmVFLZ&#10;tnH8d7sp8eX5hl92lhmyRj1qxxwzMidbO6R5N6gIkGRgKNkNpLzLRSjPsqMhsqjCUhfJRkjTsZjw&#10;y3JcZEU4itoPk18KcOVaFvmEDCkdrckM+rKeHHEJVEKuVy2kZ2BBN/mY5F5HAtQ87DH633XuGV2i&#10;ekyzWtUoX88KiGl+VfmIXS6XYkCmHh8zoEc3OGxuDAAv9s8i/QTZlD5xitpnS/xlfOdDHGRVHxiG&#10;HWC04lTQESDPAQyUMx0o7ZrM8SlWvvM0OM77sSnKDI2wlPbLmPUKq4Gk2pfiPYzVk+OR0bsX5BvA&#10;T3OqOcsuGjZA2Oba2tY0IlTSCQCwnJiBABDkAQYyXt+LyGuRyAHAQsVTJrDeayAmqV6wYqAGe9kw&#10;HOTz9cs+odmSqSZzEvvGM2GudKVRQY56RawbU+WwzTahtfEZk0Ypq/xxu4mBxquDbwbiCu/q6SBN&#10;HVbtHgVbbVMzIvZV/zGn+yLSsBOB6gQiaMG+5nKXrEHYHpHqBYq0IV4glO3IvugwBivwBVQJ10cj&#10;QkGVYp5d7VoABM2rqlzpwGba5TU9ZT0jK4xIMSdVF46tnwxay3jL8FlEko86IV+5sF5iEf9h6676&#10;zp7MT7xXP3NZZGCxPpjsGjOp5Xn2Z221dUTxN+t3bOIWpBfC/ArV9KpzYtzbzUxbJNO0i3YstZrp&#10;GL+1aHSpzEjXU2jkdOJk+7AWpWX/3mWgiUUmBTZTJH0VsJZ8kWvbm9QwANBcjEsfJ02VxCqruKX1&#10;rfKQnW5J9nHouAKjkT6mxSxJdVAleEoUKgQ06VMBRP82oJaGTlK0tZSUvimj+4UEzGZN6cDNA0Zb&#10;E7kv+Yhljaytg0pBqRM6A3XaA6prycjjayUiyQSwlNQQy9LRFuC0zHg8POA0n7xoNABUC37wgpek&#10;fCd29VQnOKWIgC6RrrXUkMu2OAbgNoYtfJ39bFbfrIds4tBB0j+NuFtXkKUBNBuWV0xTBTdbLWqj&#10;oPm6mqrwds+2uhalNNtVGE78HqLumyDbkynj6QhvbvBxhTyjbGmqz4vznfaX1W5OwkVXrtCq24Iy&#10;ICXxJkHtSegT2t+iVG4da9doQGZPzeGaWulMRc5uci2+Vs2GlLGNm3BUaqTQKoQG4M3bt3jz9g5/&#10;+P77WE9HrOuC65srfOf976DWgtevv8Cr16/wP/0P/yP+7M/+FB988IdYFwZTxy8//QS/+PSXePb8&#10;BuAVn3/2GqfDrED75Hz0+u4ebZ6lYCoRwALqyIRqehxPRyIAVG8NpezAxNjtJ9zeXOPZs1sQgMf7&#10;RzweH3F4PGJZZvGZpz0KVZyOJ3z+6gv89Y//Oz74/T8AtwWPS8HPP/kMf/4f/xxffPYZXr95g852&#10;WkKEjac04i65zAHxxzTCcwgeUB3t9B18+2xgZl4aDM9v4HLttrlcWm5+/01cX8e7tm38Jmn6u3L9&#10;c6cTj78z8ObNA3ZTFfCbRTcfTydcX19jXVdM+x2Wecb1zTW4d8ynGVwadqXi5vpa0zZ3rOuK3W6H&#10;3TSBueP6au9yxPN4VzkBxiQbu/v9XvTXVDHPM479iJubG0l/QoRlWTHVit4b6lQUDyS14xpKLR5t&#10;PnGPoymhw7M7Rgivz6w+c47GPJnmaFhbT0Y/J0DDZV8SgiZmnsiWMvbWdzyhxp3l3LUIIfK85RYZ&#10;01TJg1MfOQ3zrMdxT0SGJKXvPeT0/9RTHj/njbHt33EYCAzbBNhEZiLpCp0Ld97McCaxwQvl6Fw4&#10;gKqd8Pfkv21kFgViXxEV8zRh4NVIo3AawjkwkIx9zm3HXoLXxDBiZtRqTtLTMy5tdDGoOwmOZsCg&#10;51uOy+jsfDQYZxeUGQkwzpv3U76VCwJhy7nENXILNoYYBw8TRvH9Ru8TACiARzbRW2fV6Qg3TMVp&#10;paGjRmd/3tbvMP7oC/vrFEZhMX1ZrWnjsgD/cPGyUxfjm4JDjS6y9rcbKgWKkgC6SUFgVAOp07rO&#10;Ryf90rXpaVLUyZYCTKQ54SkcAgqZZcbmEEWq/NgdjIo2g87wojnbEUa6hg3pbbzZodfGspOa13T0&#10;1wxIjt+haztVQJgS8AOMciDaSP219CK04ddim4sFRIY2VgA9vU2eK8N45VSDzQOYNBesgZeUQBoA&#10;6OidQnaQbBB4FCmz5oYm77sDOp5TX+fQ+E/5VAx1pYOvJ1Jf1gAGm5fEOxCQwVJegSz/aYzZnM2g&#10;qw5XKT5GaLGDMWDSHe+SdGXmaZURinuBLOLYNi5V3nSJ5O99swlnIgoQJ2QjB5zlQLIZbDSGpnIY&#10;2mJ4ChcmFK8MMF4G8Gyv4PWYs21XFSaJ+3t3QKDr42dbHAAAIABJREFUeDMPV5Mh+rcfNrA14ks8&#10;Cdi0CZoEenQ+//ySy1eIAjHyB2BHUIY1jYiSNFkaa1n+P2xFcbRteaoBhJNrdoOuVaNp9UeN+0YJ&#10;YilbKhUFotogs3hrL0A2HMHWmkGyweeu8TieshHldnQAME1iGww5Ctvku6RY0FZMB5LQo2iOVDka&#10;rouP4BsOJh9Mjtr77Z3K4C51yPSFRWkm/Sm8Z7zOENvSDlGGHh7XP0kEazFLVDcFmfWEURn6ZbT3&#10;jdw0/6nR4Q9VS2EjQNeubryZvMipNPzpZIfJvwRE2GX2nvbfeM7ruVgvEigVfYvPc9R15quRi6I/&#10;zr0GjrHOCGs6FJ/bsnmvDy7SwJTi95Va0nisLyORXSsUs+8k0mhLN3sP5WcYyHWFAhTcjC+l3CD9&#10;aQXftVl/HgouMzMaAUAZzFtmPj9NYc9qn8xMaHkeCoFRULocK8ZG/7n9oQvc0k0UKpp2xF4k/5pu&#10;HPfGAJqe3rOAgeA/OYU1puuLc36QiPgiYF5rizjR6tDK8ciOrulQRvqaRIGn+GgaYd7RQU39vSLv&#10;WtuCw+Eoae+agOyWUmg8HWTjrsKLXuhLHHuX0YjTE2AeZMGTFwePdLYNSDi9wKwpYATIlHANhiH+&#10;rOCjrVsZg9k5LfkE0Wxm9+1mlXwmElROMnb3BTJP5ftDZoQAvHSyw26x031ZzzFjTAmWCUTsRdKK&#10;zk/fbIbJrSlwJikz4Q6Tr7Y9YmtrQxBOPgB4WI8Zm3Adk1q3eTwejzgcDtjtduBCePHiBU7Lgqv9&#10;NT755DMcjwdMU8Wz57eoVdKi3H7wAh3A2zev9Zg+4TTPODwesCyLAD2qJ9fWXJ+Iea0/k62aUwSy&#10;bijurmS97KYdnt3e4vr6GqUUHI8n3N3d4YvXr9F5AZrog1p3mq6oY51XPNzf4XA8oZaCT375Kf7i&#10;z/9f/NUPPsT93QOOxxmtMahKDuDeGpZF0xF4vnDAN/EQpy0uA97GX3zh99/E9VSftp/9Jvv0TV0m&#10;P4HfPJ2/vf5pX8YvjIe7e7z33i1qlZQjYAKmCafTSbKDNMsZ3nE6HXG1vwIImI9HlN0eddphXWVT&#10;lgDs93u0VeRPrRVT2aG1Nfn/AMA4HESeLktzeT1NUveprZIX3NJH7faT+wmrFtrc7fdYl0W+3+0w&#10;ZdDKhK7lEuUsrNyWkty9kjZBjq8FqBzAwpMkzMabGWtJ4UhKBuuN3pYUsbkrVtQlO2WhDFUxb463&#10;WpVSEHsUheyGjwrf88om545dWV4Qlr+yDBFiZaXq7ydCHLA2Ry8bvOSEyG7J2Ru4gw20NZAogcLS&#10;ulnu47Mei0OUXl/UfjCjy94jP4vea/bXNiLAbCg5DCARu2KUiwLnYUPjabL5l+40XLoxW0QWRZgF&#10;/1PtE4CySXfgTJfen80suPExvn7kqTSA1HmEM5udYzVq7ausp9y5xRj5JEsw92kcK5E5bOk7Za+R&#10;hBuCsv1PO2EbOPqu7emJOIJthNEI2fGwifCW5fL2ripQMqwNfwLGsZbWg4GIfLX16Qaigh92TJcY&#10;1KUNLyim9OuZ1tlhyGvTAmXTXBA0GjCRxaJO5Elz/GRssPlSmsp68QUjPh8y/dIUOICR52M0ZQgF&#10;nSzqMTYlrWjQpcs3OBy8iw0KoWNJ0apKN1Zn2iJQ83MQ51EA45A0nQx8ks0OssEwa7rlHBUcUXRI&#10;c5wsf+mz8YHODbFKTucfpXOHnPIgXVc0AudBwUQVBd0GbmZzfAz013l94uL/n713f7YkOc7Dvqzq&#10;c+69M7ODxVuAFCZMPUiQClFWKEhRVli2w/+3IkjRVMi2KJEEBVO0wpLxIAnszuw87uOcrkr/kPll&#10;Zve5s7sgAQggtgPYmTmnT3dVVlY+vnwU3xeyANFHLWQy3+j7twiaHFcZGvVWC3lZQtaeeXNxBfDC&#10;bDHqR+qS5IGPl5HpbO5NZ4JL+88BZAsg7tOZNI82t5K9baMqywH8oQlYMOinYCtdr1QI3kie2XSF&#10;8s2tmxXF9u9lM0VlhyZvOwnK5P1ZLTONGSyb8Ur/bTO+sVi07lc4bJvtoCzzOW0x3RA+ZKcq1CtC&#10;6h7ZTytCTi5/qq5NjVm0iOv7vcyL3FaKMojzkDu+UuwX1wFAZq9LgDRm66kPRAQBenQHNCtGO5Gt&#10;SaYrlMb1b20LhnOPE9QTOFDgWSE+F7apyH0wEGV3PrewBWhzSv3GgHSC+ML3A9kaqixHDbTGG4L4&#10;mop68z11RD5DYsjN9Gj0y6e857J4VjSkHEyeILgFcrbjqXuSo734fR2f83skm/iax5bhwZJK3bit&#10;ugAQlSIW7LF7pvP8mNvfPQqCOx0JgkOaJRVI0i+rDBrk41qtJAHsj1JJscmWjvdeGFH+O0RSCuAV&#10;RQG2Wib/lOTpQWDTmUyQoNyksRY0Z2MottxV1HZMpt9SPqCsaQOg7IsvHaHD1HWvMGjpwZRmB1La&#10;31vo2DmGyTfKFdc9E4o5LIC5jhmVcgqzF5cIqChU2UsY8YysInF9yb3lgDQDBVMnd6vZKdx/kckL&#10;8ADLBju5dM7VwGKwcsv2ZxPBUB44anMf3FCxZrrTrwKaJRvepoRXQB9hDMoEnSFJN5rzsByggB/q&#10;ObAsLUBjhfrxP3Uv2pjt52wvmBUXAlrWiPFCElgWnsNAaS52kNgYA2OoH/CY76S4DCKT6ZR8tzGi&#10;eeNW82qhawXSkxNCjvGzSLQofFJfQrCc82Av+XhHfR9FbTnXQOd0OaS59zlX/wtbTjURrOezBWt6&#10;w/l8xv3dHR4eTnj29Cn+1te+gpcfvcJ3v/t9fPTRK7Te8eTJtR2k+YMP8MUvfxXLesZyWHB7dxtz&#10;evPmFvf3D57JbXY0q5mmTpQOjKjUIt3j0OjiDx2PR3zu+XM8e/oU19dXuL29ww8/+AB3d/fer7xD&#10;xFoSzblCoFiWhi987n38yt//B1AFbs8r/uQ/fhv/+nd/D3d39zifz6GbRUt/8t7jwM5cyqQ7e7NT&#10;Dwr21tC7/v7TuB6zXn8Rrl/EOX92/dWv5JexnjHWCbkmHjBxXtcAwZdDh8AOr7y6urJe373jcDza&#10;2QLnE/rSsSyWYHI+ndG7HbBNy6JJw3msUIWB7SLe+gw4HI4YY81zPVrD0qyCivK/datqG+uKJ09u&#10;IEBkoNNuWmrmb4Mf1vKYL158LOkP0NkAXVCvT7Od+OhUYXQ0i07VC/+rjIUmgyuzsC0VCUoUS5mG&#10;nwvfOe3Ud5bN7SPYNcvscuw0eC9/sx1jndsjz6FHDIVqSzAU6eSgBAQuHJWLBzo4XV4/4z7ZKExS&#10;f5+lvhm+GwExFgAGhJvZaT/dz23voCSgZvamBtitCrS+WKIHDc1wPjiovYLk2LydgBj6pSy5vaAJ&#10;PFiDoG2cH+jv2YPo4pnuyj2hdZbOtWZlJIMGB28Nk/yeQ1BIy1YsYbw1OlputBLMEUTrld2GCccA&#10;kDAOpzvDF0BPdVrfxdic3mMfM8MRQJSIX+ziSkMpn9s8mnnkJtwuAjtlbKqetT29rNh+py4fLOtz&#10;6ww+NgqWNQrcOStgkrzjR3RmeE9dd3Gez62fRhyBfuEaFL4y3pbktQLCzjl9ernedJAqSFD3dM67&#10;AIix3gJBg3iJfzgaIujSS+/pMrby+/hb2bOcpTmKE3OaUtM2ILPlOJ0nW5M4YkLh+ekyw3GGgzZ1&#10;9eg2kr+cAcLpFCmAEn/pf2dfUD8/oxwQWognl1TMoEkCl7y5lfcJUEA7PM63u4tAO7d4DTMDloXb&#10;e0dzvbQHhPZCiQHNGmCylSY4ZkxnwD37HaeEUX8HS9kFgnUOA9LF5pS4m/Nm8W1t5HnAMZDVQMyV&#10;7eW+x5S2OWfUbzMdcN/N4inpwmdQL/ueIZAjog7eJEVJc35AfiUpbSkos3Jz7lsFVfl6eb1r3asw&#10;2RpMQr5T/tsymANf16QBr2DXMhYlwIxHeCVAXqH4hLYMSURHHb+9uSydDg4tDqKkebFXAg5IkZAV&#10;iPPBBiDLtRSW0PN5SZ/ubT0Y/KPDXHdIcHhLUDniHAyONNnsM5MiGvsApJUPjsG+Gh4L/YtSWaAZ&#10;gFVhOy0HCjV/twlKcO2p1oQZ7QnGb/f0OxRtvePCLvnYuy8+oRx3DbXhsaovAOOJuV2AWNfYZ5QH&#10;rttFts9E2HjUiSUQUSpsyEsE8MtoQa4NORHVD9jwSNLk3Xsynu0CPkFPJI9csDrt4WKLfsL1WAas&#10;JRPZ/619jn/uNkLyJAy0ny3bWg2jF1kqM6kdEJdRX444AN7vheYOytFIyIcJQcOwf3t1XIMB5nNS&#10;xsyQVZxjY4uZVs/UsJ6NKh7YmjPA+jEU5zEwYQf2zbFJZcfUwj3BcwKgYT0/oLXFnOFZqh2nt+vw&#10;rNI86JEHxCJAykzGMl6zVivm753XM87nM86nM8awgwsPh8WTv8gD5lPoHBlcEIEOxWmeLvrL0x/K&#10;/Hbd/bm9Wm8bQBe+hrx7zmkl4ArPlOsQjOjJDmQbPlVLPprTW0o56w9vz7QJ4JLUpHdklLMqxCvW&#10;mmCs1iKmdwY4ZO/S5PzjmQi+vbxJQxlZskt5mNY/NPZi9zVjRn7vvfiUWS1EyQFUCeJzLftiv1M3&#10;gtVluoay2T5DOf7yVe9m+Yw5cXt/h1dv3tr3S8PTp0+xrivevH0LkY71dMabueLFy49we3uPH/7g&#10;A6h+AGDie9/7vu2LYf3yl8MCLIsdBqsDh9bQsZh9PUfoRUSgKwYa9ODVRHBzbe1QIMBf/uUPcXt7&#10;i1evX6H3Bev5jN6PEJlYx8Q6Tnhyc4Xnz5/hf/tf/yc8f+85pC/4zne+i9/5nd/Fmzdv8ObNGyxt&#10;QV8U4nJ6PZ0hvaEvB5xPD0g9ySS5pH5NsEyJpe/aLh9zPWJs/rXu+5EH8HN8fVqa/Cxdl3b2z98c&#10;/iZc7nA7/T/88CWujtfQRdGaWo9uNT2qbt9QBswxcZ4DN1fXOJ9OUBGsDyf03nE8HHE+GxAOBdbz&#10;CmnND9BcPKjZMNaBp0+e4aNXH+HZs6e4vV1dX06s6xln9VZ3gjizsolAW7MDOcMPEfhxLHlY5kZQ&#10;sb9YusDZvhQTOhfrOug6Y9IVEfbBzPLfgBFcOidsWQ1PjgHbz3a9xKtRT4d367Q3N1yqI6r5vnCM&#10;01jiKeWJOlq2CA3wSp/AVeMzH21R/iIoCRaz3J/OIZUY6DxC2U7Q+yQ6Dbzp8gyF7/TQClbtxlic&#10;SCgztKpWJ113tIcAGAEUum0XIK0dQtONucFSQr7XDrThWKbSgGXmDx1120CRrYtSklycKWjD6jRt&#10;jRmEHa3tyjidP9nfjg45AM9A2loudb2gCSbbnNM4pQNmuBp7DU8nnTtK3qvaaMX35Hy1DJTTEhwM&#10;wA9H2jLecokUOiUMQfeWIOj2WeN68k9EthUzGTKT3HeEkPt9ddRaH1hfvhnZ0EEmelbOmY2HjLqD&#10;Zk6PMTn3GgqLzQCSjQ4NZryzAVMF6tXHb3ujQTAwdXivdWaoqjliOnztaAwPzDkgU9H6AZHvKBMC&#10;cyQ6s0fLqfFG82EZlJrtgxg0MUC39GwUgXTBEr61Bj9HUM6dO3t8Q2sKpugQWskDy+zzzvJtSgeW&#10;zMdiJJjAbCUawAJERhv9CctisjVKINfWYOrM9FjydtkngLeacBqH80nnCA06FogoWk+nCCgAQxM0&#10;6XHAGHnCVs/AFhGTt7ZPOuCOLqkSvOqyeOrA0haI9FiPepmco1AXl6HOZ9NLSYMW2DhOvLIgqOgz&#10;VQgGDChA7C/qQ/Fe3dzrvfO9JZte1Xp31np2UXQP9EyXq7W1tarTkxs1+MUAdB4mAlHv3V/8NbF1&#10;JnBPfvPjy0wmz+zvzHYNllGvIbvI382H4EvrA3RwsJmT2lTBXqpOQX92ZhiqKs5zdbq5SEPq7wa+&#10;33fLTB6n8dB49oIiQBUCIBK6nnYCMywJXgoYbCHBTN4a+J79zH1n1p6kQABG5k97v2Ll2EwXpIbL&#10;PuOrenY7gaPQeSaLGh1uX5/A6VAy8wC3wxxsgvXhlPqb2DPBYlwswNedmb881I89thlrSLq4zI6x&#10;5D7e6HInEXv+Rm91OKCi8LZG2IyNE1LP0rN+4bafmoNZ2Zu3QSVbETG7e4qRvrUeBToIfRNL54eR&#10;pnyNtkoMwjTOiXLV9tam5B8CdYCJpkTzM0jgvDb9ILzWms+FtEjZA8o+0pqDLPRpvpbie0IabRMJ&#10;GSVhXOZ3wT/OIwI+R/JPjoV7LiqiFFMruIrkyRr08DkQ1BZmXXCfFn0TWeMuDwlOAtbyAtJwWCw7&#10;l5monNuciL7aM3SP043Z6y1lSNByAuh5kCNg4GDNfJ+eQCGGjIbe4Dol+K3RdrypnfMhzC63hthw&#10;qxBjSsgTn7TzlJXkEkQNyL9WQqjbj03cFkPS1mXQoB4gPZm9Omfu3c0eTn1PCRLuqlraiCs4AA2t&#10;IYNKM4N0tN9IkdZ6tCrKczKcBbwMQ1pD12YtFcaIINd5jOQlD9Ja2yujzOFgv7Hewmd0sX7bmK4/&#10;nRar2uFXY67GE0LfaWvrBOhJ2vcOUbZsOePh/oTz6cHa5TlvjjJGar91XX2+JifXdYR/xUqv1hrG&#10;HEW7pP6kwyxa2yv5MsV9rqtITLU9xkw482EGzsPGErakdKhaSbiGTnT5xQf5mrN3M/mgLz2CGNF+&#10;im8sDq4CxhM+8L40rOc1eLBMxsefM9wE/5yxp8truKwbcX4E7U64DdKwjhUtDkSlrSA+nxkHqtfX&#10;i4hnNyNsSuNBnysoAxU8oFW8opH7pi2LBySM/8YcqVtkOz8mFuicgHaM88Dp7g5nKJ4dr/Clr3wJ&#10;b9+8tRY855P1uV0b7m7vcTo94E//9E9x+/CAJ9dH9KXj+ec+hx9+8AKnh3MEOE6nE1oXjHWgdUH4&#10;u8EHEoe8NweMbN7Ou4eOq+MRzz//HK0tePPmLT766BUe7h+wnodXSsLaBnkm/dKsl+5v/tN/gm/8&#10;8n8PaQMffvgh/tW/+h38l//6Hdw/3EMBvLm/AyBesZHZ+uv5lD3n3f4btMvV/SGFJ20Mr7BI2fuj&#10;XZ/2fi1/ysfcJ+WeH3UsPy/Xx83/Z/3ar8nf1DX6Wb+2Ad/723vrub10HJYjRLplXIuB0eLnu3UR&#10;6NKxiABuSx6WBWdVPNw/oLdurdH8oMvzeQVgNtE6T1jngKhYkBwDT57cYIyB6+sbnE4P5u+2JVrh&#10;dfcR13VFOxxCV1wdjzidV5xP1n5qzFmA8JikO31FmUm5Q6yOHZEXKux5kE5Hw55Fw7rGRsjEX7WA&#10;qsi96mlH2+/qmHZvKE5gFux5SS0SzNgb+4JuB7OJorWxKcd1LbufycXbM0r92LeZCayuFEjjsCNc&#10;+RmYy/n7H5tm6erOho9dLgUbAWERghgZ6dbISC6GCsy4pkFgdN4QIedW+1CCAGMxBMNhnoVuEifE&#10;0yuYysi2D0JpYCvi0Bb/KiCEush1PGES72iy168bUrFv8ARP6QlIo9iEUt6pHKfSId22f6iu7mOX&#10;guC8L6Zic+p3rPHFkjqAEVNPJ5cgECdIh3rLqLp5li1/yc52D0jBvm6KR4nma8G5VACZa90VZniG&#10;467ucGZWo5IWUO9llxMneKGSYC3BWwtW+P5BC8BmzhyvAjifVutT58aizmHP9+XqTbBOYIWiL4Dw&#10;wBmHVnSYAd0EkJ68FHucb/M9WwHYd1F9C0gkyWqmb7yIwAO2Jln9d2bUuczdAdCRlaw51vIGcE+T&#10;h+rctuCA/+lG/+RhYYo40NeUna97083Ew3z3B8cbHE3MYZU9638lKGzZTRZgqFU8yrMepkLED38K&#10;WVBBrSLGd/J8k30fMlzj8yyjNWJuQP7YJwnA7O+7vOrmvqRV6Nx8YBmubP4MoK18uv23lMd7WFaT&#10;d96dVZlBs5gsEE/TqZF5bPoiaaABjFaLwXnEH2fthPhZqULzX+1HJeXH+dYqm22tlbIUin1W58VT&#10;GbiI2ZKmnJO/xW0OazuroO3Ddga6+U+Rd+XsFajaQcbU7ZRndXPzVqmzTNVgY3PZ4B6sbb0WfLjn&#10;OPUJBUkqT6oHo4r8pgQGzG7I3UOdqOW5AHv+Mnt0zLQEEhAqfJhqL+Ve9A81/jQjNme/z/CW/Tq6&#10;viPP1b7YAhj4qGXd2l5Hc5ycfdoy+V5cfE76o21tEzXEsdynZT6SLUIw/ZQFiWo+iiczLzTutUqf&#10;opP3G8S/ysDWBKShLW0j63i10qIj5RiHKBfPZyIK3zF1oPvhklGtSDJyiH5YepWjbNNi39cgVgae&#10;VQvvAGBgZNvODKj9kXP5bA01bLMyB+rJOk+ST2vGOFWQVQW0sD0ymJ7ANkI3mNi3aoDZ5uV+AywA&#10;X/ZHKzSifWOXJ+nsdvTHNHO5uMIEpL6s+l/Ec7pa7GE0JvqU6hznp6xusD1Ugy7sNlT7NwOURpmf&#10;y71idNlIlqB3ZLaD9ozrE/U+6qLRZouVidwj0y3K3gQYPmeB2ywD65g4nx5wOj3g1evXlnW9rt5+&#10;ouN8PnuQvvCWTcR7jmtUerDdRlbZbbVL7Jcyx3pDZnMzKYryyubKc3hEm+19kehXb/1WR7FTHpP8&#10;ST/n5OQlRbZIjPH5b8QSneZs0Lkar/cEWHOuKYernI9X7PhenJ+qbGEwYKuTKHNbtDHcPAePiLOQ&#10;u+UL2iCK5MLduzIppVDAA0hZ/U5lle9SUeMpuBpugDSrLHjz+jUACxp84QufNyB+Tj9c0559//YO&#10;f/af/jNunlxbn/CrL+Bzz9/D6eGM0+nkCS9Gp6kKHTPHheZZ4QjchdURBOunWjakoGE5dDz/3Ps4&#10;Hhe8eXWHDz74EPd3dzidTxARrGOgHxbbH+sK1Ymb6xv83V/+JfyTf/wbuHnyFNpv8K0//nf442/9&#10;MV68eIF1WFsB2tG0Cbj/4wwp5nsF7RE2l/37XbbnY9e7bOkf9fq07/xxve+z67PrF+GauLt7wJNn&#10;N5gKnO7vcDgeoDox1oHr6wN0TrTeMc9nHA520DVgSVC9dRyWBRBEu1XVEqil/HP7n35/ay18x6vj&#10;MQLabA+lqhheSQRVC7j3hvv7E9rScDgY/H08HLCUxKQwgPz1VHX2bwceGT+erjHMiMmLuBqN+owy&#10;azwXPkgqqny9K4H0LhHZr6Gh/PfF/sbmNQXEiIHFW+vLHl9SLd9rjvUxYyMeBSr26lhUB6EaDdmu&#10;gZlGrQxH3WzZGFflLxHz1+IU1p6SEq/LJNDQ5gljIgwFMp2Z+FPFshXVwEOeDbeZEy3EauxJoQPd&#10;hTL3Zly+UYZm6ms4r7bsAt6aDqiCbTnCGKbDU+ZODkMAMwQ0diB6GbP1/RRkhnjlJfF1CO9u8+NL&#10;sEs3bLVVu76hpwciZA3eDnKCe4AfCuxwwe5OUot3CH/kDr9CvFco3PnZjIoPD4N1A/SA+7GC0pzr&#10;CEMd5PGmVpUg7NVaAXkaxpmxA39XGNyAlcfOGWPRyJpJIFKVdGaFhllY7Bk9p+2BqSPkjioz3hSZ&#10;gKXp4AoAdEw1oaljsfIdyTFqm5VqSR+4k+T30l0KUtJpdjrUfwHMxE3eCCeQAt55lnyfDnLuYLr4&#10;GwDX51UDQFV2GI12YG1x4lTZYoc08kw9LVkzTXON3SkW6QiEW7PXqPg7jQckeIU/j5Je6orCy/Wy&#10;/qUJbpInqoyv19QMYqqI94/O5yfoj1wLigsk0BF0Tw6OfbF/rT3LZJlI+PrpeNX7dT+/qoaKfK03&#10;+J/i2eB74OoS2Isfb/iCGa+1WisAj90v97KSSbCajwb3RwAS/IUAlFPJL5yhljmrr1V5sCTVHyfD&#10;fs2rfq57NB5Y7IXHf8v9ESIXSXNjUsoz10XCw838bs/8U0YZ/LEEuaizrE9tdcbz/bkHco8rrIfw&#10;FnBIglDC8EmPgWQhT8BKnT1/lc8KWBsJd56pv1lHZX69r3tsbB6O62MbNu8IeFyQn7Jx/4VLxl0F&#10;iw2xBn/z/rBu4ntv5ZBIJamxCRjW7ZmWUaPFAUAxZXvPHhyJwIUiQIFQ6FxYH0v22G5e+dcKwEv+&#10;rgzhtHgn//vVTH+yPVqTxZ6nBeDdkJ51mT4RnmQH2ey9DNIy4J9ZnGl77hgY+XHukY2gizkZaUxu&#10;zilgMo2qgOf0sBqo0yCMOSRdm8tH0pX6f7NmPgvE2HdSJhJsqg/UnFaEdREHVNoTPHlmwlvpFIBX&#10;5GK9olpvbn2rWOM9mT7p4vPLj6qceMxnER+nSENXBvhSdiuQFaco6wyXfx6ggbjucZB8jrTg4HOs&#10;2dFSdILhyj6G3gHYIZgiHbI+RPbyGBNDbZ8cjgfMsWKsDExYNSn7J1sA1itvxCoZ1ZlMpOF8OuPh&#10;4Rx9t3kYV+9LHIQ5vbwaZS+qarbp0enVSYrWxEuukefksCJEkTIybM+kTWbs79YGYsEXz4w23m0Y&#10;Y42zE8SXfayWrMFXm75JfsqqRvv39GQPES0t+cqlbluRGyT3jdGh3LodtCe/i/NvAfi3t+0m6+0B&#10;i4zSaecBiB9QSq1Gcbuxpot9FfaKyxxVzRZqLoZHtQ2ooy42W7FFHlkhgusTVkHRgHCTVBVvb99i&#10;jDNksYzwZ0+f4tXLV7g7PxhdVfHm7Vt87/t/juvrKxyWBa9e3eEvf/ABvvOd7+D29i58npyqVzpO&#10;Hk4/GavyvdisAkMnjg3obcHNzRUOyxVubq4A6Xj16g1efvAad3e3UQnRDweMdbV90KxK4Hg84vr6&#10;Gv/in/82/tZXvwq0ju//5V/id3/v9/CXf/4XEGl4uL9DVkPWlkcz176ZzN4ItPAt1deEFZ7kjB9F&#10;8P2krp+FMfy0rl+kuX52/aSvV6/f4PNf/Bx6F1xdHdH7AogFbce6ovduZyospm+nDixLR5wcxiSm&#10;Bixt8cCcRlb3wRMvTNcDY444vFungdyn8xnXV90OWe5CT9eqVnrH1dURc06c1zOOywGnhzMOBzs4&#10;eKnbQcF+TgAjztVmNLtCvZ2DQ7baaK6Hw8E7Q83jAAAgAElEQVQrRNz2MelmVNCaigqPKE3dK8Pi&#10;dPAWkWjfYu8r4+jdSuWnGbWtApoK2JErnulZE5kfud6p5GmToihm/5Yguf2+tqMwg4cZCAwO7A9L&#10;srnzwDu1XtOzOBl8z9bXCJomsOPj3KcEANmSQxStG8gIBWrrDBuvKTO2tIgxCNfHHeXJCgH7gv18&#10;afQYq9g77a6o0wJUrXROWT6dh5tur8wkJO8GLUQ2fFZWKkkk5nzZ5UZGufMRNwK1bYj1/JbyCzz6&#10;q/iuAdnnkaBQ5XtJYMmNUpFmWdfeEz2dfe9xFCVo2Mz1nUA4Hd65A/JpxOIMa5Rh/aCn1toKAn3p&#10;qFfet72E2ECZ3UN00ozwpoqmHUMHhq5Q7VvycRtIZmYWaAKqzdteWNRQz3Wy4mNvUVrJQIc/FKOz&#10;xcGEzAXS6bb4ODeOewYr6lrFf0kA0om+wyPIVHCK2Pt47zarrcrSJAn/5KMX8rdun5u/UV8vB7XB&#10;4FvdBRxseUmRV006bGdauxnrbSlxl8l/Pyy5AXOgAGMJUHEto+y0UIPZpDYwM55Fi+Mluc4GjLsc&#10;8b7Twme7I2v8I5ic6KbiwJY1EiJ3oIiWYEGOkRJtQ6S8w+e6/ZOfZwDjk67YR/xBgJ0SXzCLKXRz&#10;/c3+YZJjY5YtoY39vfEevfQDnZzRExooctbBAbiMJmdsMhllNzwtwAH1pJDnEmStVx62GRLngqah&#10;O31c24WURz6Dz9pmXwt0N4ThPioBB3WZoIVIJjJyAXtkJVhbqLbJEN/u6Tofk2vYfWp37dtY0bGM&#10;jPrHGM2nrkBkR8euL7zK4KJcPKbo6wuZli1ruNfEn0Oe2Z5lUCUn3203RusoAhX+/21MQy/mSLCm&#10;ypmQqUDIbmaUgmeMBFBin23pvR3lBWmLncH+g80BNxNnW0Jt95wEWGs9b7NFER/b2hJjFmEbvzKe&#10;PYDDYIFMwPV2jl2x3/NJR92sXU0GeOx+a83kWfW7IVQKbqpSfF6pC7b7V1zWQcQPnW12zqWi2MVt&#10;Q3PyCA/nbN66pAmctnKRofzYCn/8tf29tdChlcbL9ZVs9cZlcCc/d7Vje5agMuAA9fhY3+MTR/wJ&#10;KDp5gW2hbJ8tgA7kIUMOBPsephjMtmUaPA9kG4rtey7/lvqxVhClHhMRP5RxQaPdizX6GC99gTbB&#10;GCeXUc2TiOxP65BIWTgx1FubNcF6HljXgdvbe3z06g1U1XqF9sXA2DnQmuB8PmPqtFYwAZYaLXjA&#10;8PQgUpzHIQ06VqRttdVfe47JT3eynEJYrd938zkRzGZ/7PP5FFnsqpkYs9WZNpcKlB+W/rH8kcBm&#10;y3WNNZ+WDV/GiyqbH/V53n1xDwCw6pVOG9LWTJp6y5FHVHaRxrvYsOvbDMo3PyQ+h/lx49SL7y/k&#10;Pm0I9XTA3tC6y/MOvHr9Gne3d3j/2TN88UtfxnvP38PyF3+BMdbNM968eoO723us5zM+fPkKULX1&#10;bV6h4XNo3t5TXGfYIfUjDkadOnG6e4DqxM2TGxyPR9zc3ODZ0xv0tkB14M3tW7x88RL39/eYc8W6&#10;Gq8si2Jdz1jkGDx+PB7xj3/jH+Ef/vqv4+b6Cj94+RF+7/d+F9/53ndwPp9xd3sKAJuHXor3SYey&#10;b7+AoDf1bC5i2qyfJKt++tfP2nh+Ule1OH9R5vzZ9ZO+7u7eYp0Tx6NVma7nM1pbAHQsi7UQWw4H&#10;rKu1xyMGm767Rsur6cHo3uwsrTEG4Af6phVJO1JCnuhUq2BaFgCK0+nkgXbBaT2jXVsG+eGwRIst&#10;EcHV1RUWOj7DH8pDUwh2Xxwcw4xd8PAVKqAVmGIHX4VaZklUccYA7wGcQOBe/bhp5P9zAMeFv1Ov&#10;KNNi6AtBMDXnyk0mXS2C2YW9rWc4hTMyHJhp64Bo1cDvFNrFsSv3EBwIYDNavCQo4yMDxohpGbDp&#10;rTckjS6gp6OjNGKLwwnOqQAdjmCEI0pLwRU+e3Mzy17BNbLPGlDKeAt4UdamevYizYyXKFswxTgV&#10;0eN1u9buiMoA5hVmG2gKiAMHBO/VjZnh6x8GulqmdGa9TYMzPDNVw8Gd0T1lY8hRSUMhmoduRnsQ&#10;N3hy85X5CiKLhLBCVfX2OgWif7lfsxq/bWfo2Xo3B+fFs2gmy+AbPGtfMQeQGeK+Tk7fXtfb3yRA&#10;8F3sywbITDCVILnKoayVOhgKsF+0gpnaCjQe2qeAH/rK2bKHtP1R2nhotjJRANI6umR2dVNYb3Dx&#10;zopqWcfN+xNbGyM4bQbEnRGup3pwJMbJwIJ4KEkUY5zRIGh9gWW8d/dBpnXvaQw0MHs/6WsCt9LY&#10;MlrYIT/wydbQ1AX8YuTL/swAvI8oxEDbHs+TcKoYkGQpc+HEIiXpSLuDPW2ckUEkZjw3AcY6IHEK&#10;PVeHIARK71/KFwObu3RYa+at02vDdUdskG7J79QEAmVyaYK5yIBrTmoBWOUhcEfP36oZTLOIsGUJ&#10;Wvno2GZG+1pmK8l04iGWfcjM7TlH9tbFVpbbAZEtxk2+2PA3+V6Bmm1lZxc0tAqKCZNsnWYBhHgF&#10;h84NyDz9vTpLoJTrXoBCgQEVAuDMPUe5JMwG0wDYLJJuHBvaiDoA4evFZtZy/kJ3ECwADM+wFaR+&#10;iZY1gAMLWxA5XuK6aw/88vcMZmbAh4B7zdtEAIm64atSQeBrTJoCFkjKdXG9GW064LJPwLMjFFY1&#10;pbJYNkITB+s4p8xCBYBVZwTrRTOYZsaTWo/w2NUzxpX9uV22oILj3mdduW6+PwjkTjXzgONXiexT&#10;AUw4kMaCrJZQHoKXWaAiRa/40krzFh3+W/JPd+FDDQqFy8S52d8qtPsKhxYgOwBOrqkvhgjQQhc7&#10;xwqgIpHpz8xg6gECZcwsVp/0UOvpC2EHkwRZSQHTQx64mBp7K4E7anlgEd97rcf4I2nBFst0Ac+E&#10;CHnC1gVqdBFgc8ijsDIKDuzyqxn3xWHB/rzun9fsR5kmxwgYC4zN7cB4ayXFvU2C8/PUBb5mJeN1&#10;I1uFh4OSikkrgnHaG3qX7MHvzpD1n84+8VMGVDsG+w74PJowK9f0AnuPE4RuTmPuZatkNFrZgZAz&#10;+jGLVPuIsyiWqfITra3D01GjrPAxNCYrNHsH52zZ7Bryg72lya/TfmIyTYfTpg6KeisrrZQgnJTq&#10;Bj7X7x+sTnGOdqI5n6g9w1/FVnpzKibYcsNlvettFc+qch7RObCANDQ9t/SG2S3LfMwBbVb110fd&#10;rya7jofF6KuK6YdHw/dQazxcFThPA+iXQ8c6PHu1t8hqPR4Okfk81mHJDdN8uzHYXqYDMvz3a8z/&#10;cDgYacZAc8e59cVkustBash1PUXf0jEs732sI3jTZGCLOQVHKeWRtzYkz7ocV+/LHPKnma3T+6H4&#10;iuZbsSVd7wsYjBCxrHlz6jOZRHU6iGp0OB4P3vO8mY/lMnf64QOmOz3Y5kD0WBV1i8zwiWXjC9Zd&#10;lMH5XUDNfW7qF15NBNI9+3vmIa08i4D7kHt8uBDknxRZkViysYVdJzlw21rz9jJln7vMFZdhZidQ&#10;nhVbl0J2VB9DMLu1F2mt4Xxa8dEHr/Dq9Vt8/atfw1Vb8M1f+Xv47ne/i/b6jdt6PfbyWFeINJwe&#10;TlBvdXO4usKh99C3cyhsa0y3MxVoeYDoWBXXV1d4+uwG7733zACdfsDV1QGn8xkvX7zBy49e4+3t&#10;nYFErUOwQpqNezkccTgeMeaKw2HBFz//Pv75//ibePb++3g4PeDb3/42/vAP/j3evL7F3cPZgytp&#10;f4YyQfo9qtPauYA+iuSXySj40a9ikP5Yr+Sbv/lXpeFPgpafXb+wlyoe3t7iydW1BWl72ljryoov&#10;BJ7U+jF1zVDvDW5+1eFwtIM0AUCA5bB467LF9HDvofent2u9vr4xG2ZM3J/v8eTJNY6Ho9uxin51&#10;xGk9m96H+0zdbRBdsdABpnO1MaBQotuh32kMvpsg8AnE/SkleZP/9xM2Ix3meGB5jj/3svxwQj5G&#10;rtGYDodp83yUv4eXGE6+ylaRv+vKTCYt1EwDic9QBx+zLNMMbJZgJRhQ7nnk9ereaq7f3tBPYR/2&#10;cjkYJefpzyn0iXFuXli8A9izRDMK3GAHl6iql06y9QSdGVsD68eu0Hm2RvoEMeKgKBswDX86+NuZ&#10;JmWNnqVvH5u9XVIs1sKmY0/NkIQ78+UuBWmmmy2yKyaOPxnqqIiSYJiRWFGmsteipJsco3SODeRX&#10;9b7pmFAVzNV8xUZn1eAPEgNAAVYkP57qpYPuIBFst3Usc6k2goNnewasbKTlRVJ+GuSKiEQtWQfC&#10;8oM7926Ycm1EW1R12IFbBu4lMOoHmfp8gnatWzApgL8CvvpYmwOc9voezqoFKuwwmOZHKWRO2CNM&#10;pZ4LVGScOT8ub3xdycdsBxQg3G5fkwdEBLW8/WL7xwdFhsAyiMawKhjLWknBHw63hG8TD1PKgfJM&#10;INsXJRgFB398fatoBmLPSqwhPCBYD3TDRh70PpP2RUaylHhZ/PfUQQRZoNFf9LGKnQ0j+2CrlsNM&#10;vmbPWwMutpmPBKYSSHHnBIxmM0Ar6WCOSsftvgBSVwSf1O/iHgSPJIgYixHj5eqTZyLogsVvZUmr&#10;AzOap3rv963NgzKkxXpmYI6HvRq4mAE1ROn8fh5hYTgPBXi918FCkbDfZ+r/o7zcS5jioHGXCgKk&#10;q+Is11IQB9txPFF7nLqUz2oxfj7c6RX6oIClZa+g9fwcBrMkMF9HlrS6MJuK3KqPjt+EHcHha9mz&#10;mc8qdVEq2ZmlQVpuYkvldxzuRPATwCCYy0HXc+THMhBE5vfmkrKvUp5AjP9EpIzB7okDf0OWIr8v&#10;+q7KLHXwZ2nNehbOPZH9Xt9z+97UnbwQpgUDjnUvi4HfQtun/pk0Sfuu7PWyH+qhcMxyzv7++QzS&#10;Lmh8oST2l1hgtulmPIg5FP1AO6DSJhiG2aPb/Uu5TroZPQxcJ091MX7b9AoX8cPrs392vHUU4FG1&#10;zH1Ly9z/29/vr9xSzLofj95FWc73mJyzHnTWgsGTRIreUZ9P8z04pttawqCpg7S1s0DYUXrx4QZ8&#10;grfBqLKpvjt+U2wylESWWe6BQqQXS9TkYLYqDE8l+I6lQROWdd2ULTksIDAcTE9bZ8TTxZ/DlkAE&#10;cxW27pY1ZmXR6zowVXG6v0PvC5bDwYE8dflnFRVNOs7r2QNF1mt0qD1njInzGNZWx9uYjPPqQKrv&#10;2W4g+7rmQeFzjGhPpapovce+tuC7zciSKfKck+ntJLf2lVd0hLGhhflgMjKUkwKY6G1xB59B5Ez0&#10;oE3HtbYA22JyTCv/yEZ/pNxQTK/Wtf1CezntYPXsvEjCaM0PLhPnhZ24rPuDau8TrupTUmZX3i3b&#10;DrTnzTe1RAnj+baRBwx85UtSNsyIJJZhU7Z527/L9mmUiy5TWovKuNaMB5k4OMbEqzev8OLFSwCK&#10;q5tr/Oo3/z7+zb/9P/DixRHrOjDOZ3trc/3QGhSCqSta71j8QDcGmZsnSXAvifBcHktq6L3j+uoa&#10;n//8czx58sTsmDlxf3+PN2/f4uXLj3B794Dzwwl9WUwmhO1g4z49PODq6oBl6fgX//yf4etf/jLG&#10;+YwffvgCf/Qn/xE/+OEPMYZGwKXKmY2uoDwiiTdYT9p1F0bLp75+lN9d2lMf/8y/6ph+3q5flHl+&#10;dv23uN68vcf7X1CcvAXKYTngvK5o3RI6xRO/Hh5OuO7idtEE2mJ2R18gfcHbt28DsFZVO+zSkxis&#10;jZNGa9vz2dqdtXaAYuJwuMHDw4N3A7AklL50jGHtWRh4Z2u0dV1xWA5Y2Ee1BHOhKn4oBCOtW7Gy&#10;cRlCgds3GjKoeCL0IkMgKqKHVIpOPqG861KYhWOj8wKoCNPPHdLUpDQS+FTxA/TKHHbjoOGW3pU/&#10;5p3gar3c8fZsrJqtYcrDlHZkr8o+45MOJUGfdDDieUHf8j4OLIIatfRwR8cYqsR7VetaM/NOLyjz&#10;2HzrcKYbqyxXr5mMdNaY/A715vhTMWkkq0bGJhh9D9tSrI2Lzc5GN3VjNMV7lA56ncHO4QUzzEnT&#10;yn/7+6NDc1kn3bEOeXxvLQKKbgEDyd/ayrdiyAl0eAlyV6jSUUkaKg04b1OE4IuyFflO3RquwU38&#10;zcyn25XZ2xfBFGYxe8Y9YZOoSuD7kgpucGe3PwK8RjZmxSsyG3MWnlefo0BHZoOJpzLW7GNo8qlq&#10;Zr81SB4EK/AsEC6RusNHZ8DmwXLlANbLHtoYf+UijbeGOeLAB86F/MhWAPZ14dOSyQ13Sus6hCja&#10;7FWg1jELMluQTk4NqiQwVcZf9nqMWMTKjeEOxaaKQcHS3PCRfeXtGTMclby82qXAfxACPAKdPV5e&#10;AQMUunPtbVDZMCkqHtSf7HqMa1OkIy11uhgbxyvpmiBtnUOubQGximwP52vDS1L2X9kDpLVsJUp+&#10;LrkeVQ/kpGIWQeEAM+3/zJyMz0LWuRwhbXcSXoASFCitQRSx30Mf7pQLK8UkpALA80SSDhJ/XgSz&#10;41Dr/I3xI0e9vd+m6CCT1PUoNxSaJA1ZGYECbmdF1sYoQoP4AdJNqePq/kPIEhEr2UcpTedcUkXH&#10;D7DRn2UZYq8XlYIy+wp8g/OZlrFWAdVoa5M3xqDrOkCSM41XcgWzdYpSyEJb2hkcp8W6mlf2JH35&#10;rHpVe6yCyfWu/I40yl7PEM929ufbVmubd7D6RaCxFyKbWO0k+6nWaU7LAkj5D2nSuO/9u8j4Zzay&#10;MyqB++Yl/20PinNsBJpirlv7c39t9Difx9YgLmta9BYuRL54lNtlwxwFtAySUN1tZJLo9pliWaEN&#10;1kavji9163Ye3G/NgcTmvfebZ+S3qdDOKi6Jkvug1rJ44M74ew4GshyM76lrGLjL2b4zbce+f0Sf&#10;724A4Hse8O4FAwrPBFdzzB43kjnHcrji9BVvBPjIR6mPAHirr9RBISsF0cqQAO02ALyzOwtYNYqd&#10;1BSYbfj4daO3ygFDG/7hu1SBMQbkbP2r5zoi+zZFRPbYtz3qNlkzvu3SMWG9Q9dhh/WpTnNuh1WT&#10;MgP6dDoBYkC08b1aMoRYv1HKQlZDjDExmZk6LSP81avXdvA2MtNf69zZ8qc1D5gZ8Liu9yGf2rKg&#10;QbCezxjTst+NJjNs7co3Kf7d/jNh6JzhxNG6twXMYLZgwYjDpSeGySAPItBuSnusrH2Vpy4rTDux&#10;YtL2rmravyJWkTcG28eZLTvnLNXBzO5O/s4/3dd4ROjoI38jP1U+vdyKNSBMWy+oV9w24gmZNAWn&#10;o4y5ket+Fx7tg0p67cYGIPyIGrycw5K51nVAMfHmzRu0pjhgwVe+8lV8+UtfwgcffoQ3r99iilyI&#10;iNYE/foay9KtqsKDQ41nJxSj1WSD4Pl7z/Hee+/hcDjieOy4uj5iDsXD/Qlv727x4sWHuL29wxzq&#10;B8gZb46haXLQHoFC58Q/+oe/jt/6rX+KJ0+f4vbhAX/wB/8e//FPvo23b+9wf3dvh9otB4z17GTa&#10;2/ZJvyhf2vCAlqV/XE79+K5L3bm9Pu17KSn/Jlw/r3PZ8dDPxPXzSsuf5CX46KNX+Ftf+zKWw4I5&#10;Bs5A0W1e/aSCZTlCuqCDh08r+mLY2Pl0ssOZ3a9UhWWTQ3A+r5CmWLpVNh8PR5yXM25v7wAIPv/F&#10;z0NnswOl5wibqHuLqb5Y28AxTI+OdbXA+RxYaIjRoHKXL3v97oTdpEATKvetUONzjDSPs0sAo3QC&#10;N+RMRXf5Ld+k6dDvFZlqcWqxUWhh2LPstf4+DJQKflzOgADJx13xe7YN8HfRmXBKgZlTPqNYuApu&#10;BJQge1pceLeh2C6bheOCkGnMyIbSdhr1JdigSgeQzy+KTQ2Xms4uzWnQmkV95pxW+tbEyh97cyxs&#10;+HszW9f6/pEH1AIyqv5+y9ht3iKExEwArxBJkc6B8itSPmnDT1QEXasJt6VBrANf7W0ZakZcviis&#10;jc3KTPaU1Fw3Kyv3/t/otvPcQdIp3t2l2T0yIFjS5iPCEevwbgMgHFQFEC135obDt31yg5se2YNp&#10;fL/rRZvfEJCkQQtbM5VpTvY0J97azdDY1iRlG9A5IlNlnTxgR3MMsY+NG9bV+kuiyhqXZ/bXHOEm&#10;G0xattwIUTdz/AI8ljvmr86/CKngBvhj4FwBqmJ9tmSMD4MXdfu8vXwW//GcE72bAzTcqWSrF/5p&#10;FdSeecSsJ2W5NFzGo4gajZdQFqgb52KkQ+6U7M8oIAtkpre1qPGWVZFxNZx0BA7o6BmQZIcrIXqI&#10;dwIR4SRUWjzOuaaLbWFT15Dm794/mQEzMwAgDSWZOr4vq1jmixgnQm4Ed2Crdx6/RHg0xJaXpux7&#10;9NoqtAAySwZlEVFtCmqvtk2ANQiEkHfmuOf+jPJtgpzN3jt05wpfkHUXPCMtKB8aSkuPSzlU5b0k&#10;c8U8TLKlHorpVLsgdEfdf4KIlGlhe+QBlo5JbESfgNVE4nsmgyUGLA4Q7qzZttB38GiMMUHc/Kx8&#10;r9sPRdN4RLHDXBlmP+K9ntjZa/yznrlBGUQ4JSgjaU9R9sSfj03P9XWARA7sbUAb3qoeZMtXhURp&#10;FVQgb5ex89Gtd88cn942LGli2a899guzYdOuvdw3iHYC3DOPgyZMYrB2KD7+Qs/L+7d/PnYR9IqM&#10;6Ea56+B3gOIfb58abb23/6MARTGNd7xu32kE9FVN7rPdw/Y5We2TQWcGemfQCA7uWdB1ht6p2djd&#10;s6CnDCgkD2blPfxtmAM8rPZxbb3Xp49RPhy4ArAD0zPAEZWbBLj32ZFa5SYA+JklxMF1GF1UXdcF&#10;vkgdv7VCbT94e5t6j17y32UVp8a+tSCGi3ZVTB8XWtEj3CtySR/qMlXBGCumJyrM6c1Eqm4o0tp+&#10;68EfDw6cT6eY8xgrTp4NzmrZua4QDyiNOT14I5YZJhMTawDrc0wD/ly/TJiNcX97i/v7h2jtkBWC&#10;do/ZlQY8n9dz2Cvcv8fjFdb17O1WZpRos7okdpzLtsxUznUyenFPqfd7pm4xe8nIbbSxtpIzeJBr&#10;IN6SC/HW4jdG4FVLO7Iqc5IH7L8mTyJDnnxFvaR2KJmqWrZykT0RXKo6jGO18j982usi4ebCluON&#10;tNuEL7NfTAXPKKkgNTnP1tsDFhuN7pTwdq+bV8XYEDoqM6LNj80hWIvV+/s7fPjiBR7u77FcXePL&#10;X/0avv71r+Nbf/J/oy0Nx+UG54cz6FjMMXB1WHBzfe2kVG8nxsOUBXMdGzn37NkNnj9/ipsnVxDY&#10;fXd397h9e4fb2zu8efvW96Ti/v7B9J/3vNe5A/5VMXTi8++/j9/+Z7+Jmyc3kMMB/++f/Wf8wR/+&#10;IW7fvLE97mOY59P298j5g3QO6lXHYb+Wn6yfLq/HnvNXvYpd9CO998c5hp/W9fM45nr9LI79Z3FM&#10;/+2vOc44nU+4ubnx4KkFlK3PtycIAmhi534IOqAT4zywuL7qbHU27Eyy8+mMw/EIgeL6+goPpzMe&#10;Hh5wOF7h7v4Bc8wIlr96/RrXxyc4Hg8QWXA+n+xgbEW08ORZG3NdcXV1tJZhOrHQWVR4qbm4AvFS&#10;f7hjEKIgQ+neQ5OGtH3e3DiszpsCUAcxwL67rvhV2Z1c4t4Eg80QpJWRpZW+udm7kO9SQTS7VbaU&#10;EM8cp2DmgoRn5bo8DRZozV4qTr0UE7TYvHSeMmI9HCyhQm+wQxKZJe2lcvBDQnSE4jbj2ktGmxnI&#10;bA+RmTmW8WKB1wnrAcy2GT52N7Qs+ymd7wQfWhjHCqA5faJFDkv13aDbOMWgwYP4u6gHUMQBtmnz&#10;beKHp3mGz5xmrIaDCIC9gOG9Egc8a0TpLLTSlJKZwdOMEXdWJ+BJxVyY6dlHll1u9C1ZEWDAx/ir&#10;sQ9u9GnXcI5p3Epbosel8VDyPjc9s5uV7AKJPxfUCgY6016WT94UAVu66JxeOul090Mi0RAHFol6&#10;r0k3sKFtp7tLVQAI6DDzViFt+DwBmWkgxiiLQWtz2sLlAYIVW2H7CyRwlB4dmvibJqCYFgJgn8Wy&#10;uZQOp6hnpUzrrzuLIe/ZWeK9/ZpSnhVDGOZ0+pDDyQHXnA4FnWluGZPcJthVLVMDOQ8NfuT9ZiRP&#10;n/P0vyx9V/NBWeEOIfvQphNtnWa5T7SsJ9+N4K9i/GtmpHOP2onMEveyF73DuVjIMtqAPjHV5YfL&#10;Kb5yY0OjyoRZxkCalB7XkMiepHwXsX72NcDGzCPKq+iwoQ5aue4Yq8tP9tx3Of4YGCCS2fAah3y5&#10;tHU91TpBylKl5PRuMOVMgLF3DyYIYPCn67viJEYU2p8QgMq07BseMJaBtMJvlGfcs5KVFhCLohvF&#10;Uzd3BRYvs62LNX1/qEjp6UvyJqiW+82nrswis3+T481fZJYvjZoWIDE/D172uVDDk4cyZ9dlXlSO&#10;e9ady1Mh4OTPqYdmctlN9to+KtvW+RlsN2/nDmz0upT/lidKEqJm6y4ufwHFplWR0+xQyrSZk23B&#10;CIU27j97sknYTk0MqLfc2LICCC8316PbczoQfc9j/VjxwXJ77gmp8k38HBfaHQxwJAhNWSIFVBW1&#10;7M6Q/pJ/sf6lE8zGTn3m8/H3Vr0Lb1djCbXqNg9pkrxC0M3MspaHtoX96fShHFRYKwQ436sAwvMC&#10;5MKOmZKyOHmWU2sR829wIS/kVGZhk+7Ne0S7jijnCViwbyE1EAeDoweQTH4TF/YpT9rmYB8+z0Bv&#10;X2O3i31GW/B1o3jtPeprS9nCvsG8a6hGv20GzaW0uAtdZxLAbU23E72cn73XZSp4Jk+TDCB06QEq&#10;Qc3usXGZbdJ3spwVY2wVEV31uUCUD75EUUEoPegJeTxoUfkBuZs2Nr3poJrpKJhzDcCTF7PGmZmM&#10;SXkn0e6FurCJg+pNrWxYtrYBlIkgAgNge4yudYlznPYBVJMCvmeL3nXO80QTs3OqtZdVmbRrK610&#10;829ucZ7RMacCUw0gVkWjP5BPN33XerNX25gAACAASURBVMjpOSeWLjiPibGuGCroYrKaPbghBrYv&#10;ix20It6mYy5W2nx3e4++LNZmQowmh4V/V6xjYKhlbo8xsI4zZFolyLoOzHU1Z30x2h6Wg72vlf7u&#10;akmucxr/jblGf+8GS7q4uj7idBpeEUNZYb3DK48oNAL4S/NWNApL9IDty0G7i3YKtmtozGwl3mzt&#10;ZKLA+21jxj4DjF4iGntHcQYEVpouxpdzTqxzhYhgOdih6Ar1JAX1ZJEiV3ZANzGDTYAyvvQ5bj66&#10;uMvnwWqOVIZlO6B1gaj3tJ9MpJCw8UN3ctHcfm69ZVucja/uNuSk/pPQ0d3tfqjR+nA8lLEw8GM9&#10;cK+ujzifB168+BCvH0742vP38OzJEb/2zV/F7/+b/xPry5fRJoDnCCzHBdfHI5bDAarW0kQY+ZWG&#10;h9MJS2/oi7UBeu+953j27AbHq2urRhgna4Py5i3W09nar+jAeh42T/GD5lSxnk7Rdsr4ZqIvHZ97&#10;+h5++7d+E9/8B38fT588w8uPXuNP/vCP8L3/73sYQ3F/d785iyDXZOwcAi2fPb62f73rJ/FMgJbn&#10;p3vnT2oMP+r1V6Hxz8rYP7v+Zl7GX2/fPuD9z8FlpeI0TiBOsyxXmHNYFRXMtoQKlr6g98XOTWhA&#10;a1b916SjL/BAp+C8ruhLR+tifcKnYLnuePPmLa5vjgCO1p7NE/v6kv3AJ/1vcRxasvrxeLzCQpA7&#10;HHVBtkvQrayrE+b3vNKf11AmFzfKYwqwGqCeYcO+ZUhjYPt2LdmlCaTYt1s3m450DjaNCjpU20n6&#10;+9hz2+t9NTyAzIoiYK+b39qfCcDk3ACCZqZURFvJotw6ogCBPKem/8aeucs61C1AwDea08O5h3ub&#10;c/Lv2JMsIuYBwoT5i/3T6wFo6SAkFfKwEf+t05ggCQ3xsoK+OXx9Zq5/ZJCxPG8abZsf4CKanFK8&#10;ePfjJiaalapzE9Dl5dBy1YJ2jaxU+VVJ0wQDmPUiqpCWDUC8YBeQ6eu18OeFikCAiO7UYLoTR+cN&#10;umHRAHNZxnlBed7HuWyv6NOtxuOBdShpvS0tr+N189vL0e1AsbmpPthXEhRgpTrQBFBgh5QS5OFu&#10;mmO6Yy/RG9Xae6iBtdMyyTdgobrDLflM1Rl8EKMRMYdhKMZqByAtPDSBtCY/SnGLlaD8dr7+Vf4z&#10;RZ3xkdPX/i5l7giwkaX6CmzBjTDu32H4VPnLkfL5Gwd2zxcEWupzk98Iol1GMMqODoHPwKAH1HiY&#10;Irg3/D47NXejGQzsFMS5DiwNd6fqnRnaxGi87ztHuckA3hCpyHSnbQoLgieyuZsYDWCySDrHk/yU&#10;PxB/Rq6FyfdCJ5Ft25v4fWGYmBzCeJhO18iWdaUuQFaG8DFNNq/jHMhzMZzHbOKqBqVmmFO2SuEU&#10;3QBnO6zksmewl5k/tpoG6vkaAOGYct8ZW7RQXVW+2G85St3QtXE8VHfwNjoVbKrgUZONqI+2O1IJ&#10;zBGZjaIa1LjYEyYmeBAXA84a+mrjWJLGyrFW6iEAy5x3GZJICVZSHjZU1iPdqi4Xp4lSVxaZYQFW&#10;7gkJ24PZxrb21v1X3Ga0AwOdllpHw/HrBd+pv2Pfzmt7T8qQCByUftsXBippE/uFMl8DzK23Ug5O&#10;ZWAOAVTaBmsGgvsveBaAVa0wWNRDlouPD87Xdb9zPwuZOfaWUysEOO/P39UJWl5AK9+XTU+6Vbvq&#10;ETlaf2sHuXmvbJ1hM/WmKdse3b0fd2mRBy3o3wogHrpCM/FFXAebDsix1n7pAHWX06ueryCPZJOG&#10;TkXyzAXP5Qe6s2f5jP1ZlimU0kaooHToC783KzLc8ptwnpveiqKMJP8DVkSySsa+0di3pj8l5BHf&#10;vZUZNi7GKXbpDFsqKCzRoLnO9LVULe00POlEh9lr0zOkVR0UdxkXrYloy0wN5WJJMQ4qqx08O1vH&#10;WB+MF+fAebV+o4DNf3iG/1gHxjpwdX2FCOr4O8b5XFoimX9yf38fPm6ThvM4QwEcDkcsTk9mYtO3&#10;sV6k3o8UE/Qx55ghBwAYkDwmDofFgvTQsKvDi3Ffgnvf9EWzHqkAFBaoV0yMucZh58YvyW0oHIBi&#10;ixgg7ppT87vYZ9DCIzUgVPYRfcwLm9H1Z5Ejc1KPlrEVefUOnPvjr1Bs9bN8SSsP5gHCOadyf1Ci&#10;6Ply0+PmT5U3ya/2pYY/Cj4z6JyfPTzc48WHH+Lh4R5TFUu7xt/95W/geGw4HBdMFYxxRusNx+M1&#10;jlcdV4crzDlxd3+yMyuQe7ctB1wdDzheLbi5ucZ7z56FzHx7e4dXr1/h/u4B63pGbw29N8xVA/TB&#10;ZrxMdOyQackfx9bwd/721/Dbv/WbWK6ucPdwxre+9S38uz/4D3j9+g0eHk7RQjb0cOhjytBHlPqO&#10;sp9dP+7r09BUdn//bB0+u37y19vbO6znFe9d32BdV8zGZF8JO3tZFtd1nmw6p2V5Hw5hp7Dt30EW&#10;xxUs4NwALMvBK95bBCjH6sm1B0uIOJ9PLvYtWHl9fYXzefUAprWMgljg9ng8YmEWnBkyE7rZQHRW&#10;+K+dhpP4z/Y3xQiv2eT89uKfVbcrs3ztQMDLpscCghfxIx+HwrOzi8sec+DIlHd+vGioz6hgC+cd&#10;+plDlHz+niYGPlhGFJ0/M5IKIJaWumVM0ZhuabdTqatn/jJz412AUWQobuaaC1o/ZxYnQOOCpW8S&#10;P6lRdK12Au9DcVbdD7Kxu7GOmkVaFt57Xat4NpaIKWBpkbEtc/pmijdmBnj4gTR+7YM5tyZdZnzu&#10;Mo95z2NkLMbXZA4t+W2n9NM5K1MTIACRQrHkwHZBX2ZgsVbWnDcN8EVEIZKHr1X+YZZKNQjjH5oV&#10;FMGmM+8gX2137FYidMmT161SwUuQZessy4YUZc0FpZ2fAQq2Ip7jJXAnxhyKODzTR6VQiB9u0xyc&#10;tr0AePNOTjUGUfetDWVCmnoW4YSgh9Mwd+5GdWQ13PWS51Tfp7my0HRSthTMgFfTEhjCdh9HFi62&#10;l/jLgq8F2AABu+ekwYqYoyplCcenyAa/6Rxx79aBVIdnT4OsjKwgqf+ttgiADSQqHxz9CyW4l58p&#10;vTeSeA8oM1hJ+Rp08Z/4RyFQmX0ZfKIa7SU4V1VzLLoC23LjvbOYYHFkGTVsSqDFkLBUHrEfsXMg&#10;8vlRzCSsbqFMcPAR0/f7lmMTBIzdmrfs+ijHXNQxiiI7LngpnlXWePf1Y9leea/G3yLr3G+Q8rmR&#10;T4Jn9g8ivakvLt8nFDEbACC+d9rUZ2+y8wl4fpyRkKxo/ExbRxi89kx0kDcBguSE+0O2+PbbdzXb&#10;0Ed9L1DmpODwwYzcWy5oDSAqNAuhYQAO6a7SonERM45VEgSrclBggaouMypfmjRMb2PW/ICPKWXj&#10;ka4xL44hzwh4nMZts1YpAcwwIu9biM3DaM77CkS1D2Vf8ir5zAbVfWt2Ri6nz0UE9SyCtDGcFl5B&#10;FkA4h9oIjruOk+1652V2bq6L7/sCKtm/WwCpcRDuu2gW5N4lGbzj2j9nG2TY2zhFvj32zt3eb8Lq&#10;RnNQmliAoJMXPWN2zhHKiZ/XvX6hCavcVEFrQGY/S/Sp5TzC7iRv7G23UIa6k8XlXZ9wRcAH272W&#10;f+YYAB68mjYgbe60KbKqC9MqDqqNyOGKZ5iGrdkUMi8oFstZt+MF6OkKM47y8B7ofK/1HHZgUD15&#10;YLA3uGfJ8n4H8G0NMks5sml1QtQyk6HqLbWYGJIH9KkCq/cmPp0MGKdfua4DIsP3h7dd5CHaau1F&#10;MLOKZ/hBmNIaMIHhMnKMASaZ8GBFzmUOdVvVadSsXYQiS7lFluhLagkmVoVFYF1Vo5tJmB1lDVKN&#10;SGTsMnt3H5exIAjTsSrf52W9xbPStjezcbd9xS/lDgFUkayo5R3xdr3kLd4TyVSf0Jf/U11bc9T3&#10;SLFLQkamLN/yNpwnNfrFf+zrwl+Wi89Zkbe19x2wkWb804CPXr3Giw8/wt/+2tdxPB7xxS99Ab/y&#10;K38P/+EPv4XT6RbLccGTmxtcHa8xPTP/vK5YR/a0ld7RmuD6+grPnj7Bzc0VWmtW3XB/svYr5zPO&#10;pxPW84rrm2uMMTGm9cXXYVhOPaMkqxWBfliwCPD++8/xv/zP/xLvf+HzWA5H/Jf/+h38/r/5t/ju&#10;9/8cY829/O6FASpnhF372fUzdH22Hp9dP61L8PrlS5y+/hVrOQIP0Crb3VlN6FzPWPqCpS+AAIsi&#10;Dodm14alLVgd3F7XFYeDVX311rCeLTP8eDzi4eEBUOD65sZkvCrWYZVNV8eDgd5zYLiN0h2H6F4F&#10;fjgc8PbtW+8R7hqmZliG+0wniApJUwhuQXK/isLYZyXYm9LpBooYFfgBMAPWD5lomcXrs+/Y1rGM&#10;N3g5vzl2j5Rn4d0yevu5v0OQ7003yF9VMrwhYTwa7R575tbYrB+rJkCxydIhslZGZc9VTGXJr43P&#10;Mmu3k5te0hqZ1a2CHw7plVdET1WwzNUd3lz4MheNkjyOiSWtMc5ZelA26xvLJWTWa6U3x7vJ7gUw&#10;pZuHOq2fJ7/jTzcZOL06fgBLSlkfr7O5Ma6w7PBLQMi2Q7G8Kl3LotKYjcBKg7dxkQhewJ0ccRSD&#10;I7N3uNMzmfmr7ix0o2VkGVXXWYKVmkTLyRjqxhHzQV4aMjYn8aBDAN9Cjk6gm0Su9uiCxRwWsfLf&#10;jkqr/Zv2Dnahcsnosq2cQFLvzY1X6wu+9B6ZvAJgaofoNDGhBl5Ls72oc0BgZa4sQWTrGIV1Zhre&#10;P5wOinr/QGnWekLn3PIVkK1c6vw+aY+zxUehTrHf89N3ONpVfsbTHYTQi9dF7tH22ZdPBYG6rRNM&#10;ELqOJ3PRE5Cr/MjbUhFwbQOIcvnBPUK4CnAHTlLuufBOJ5Gg+OaeMpM8UXczjtQ9/vuYJjPIyc2C&#10;KGZ/p73oMrTjkXWqO4PzlOjtSXnGi22aCCRU0L28rpLZnHvXzQJrAyTwllPeEqQ5vad4O5HQXQyQ&#10;vRu4emS6/v6ipzd9YvcO0CXhWEYNwM5e2Eq+7etEYm4QiZYMbAkVYvSCTOIZvnB65HdBApT9IPVf&#10;zDDNG4UHvXHcSJuHFVN7Im1MkvKNgvLC1nioIoC9ioBsH5exKL8eLTPf/SbWGNVWK/wovv7xWfLW&#10;vhJFPMMughySe4dZGpQJcVDxRoT5esRnHoBgq4VYii04GLz+yDSbUGdzbL5npKxmMbpUHgksVt7Y&#10;SQAOnltxWdzGKCWUAANEAmvl58C2ittVNg+eW2Fd8Yxeyt6//K4Gv95xXYgEr64jz6PKzQ1fX157&#10;u3BDr/J8OKgJWIDEbBgCsZ9aeuR7uUw+TmawSyvrWVoG1bGp2xdmOm7XeA8E58RTV20Coj/quOn3&#10;xJG/f80r5KkAe1qWvRv2JDSSE2hx8GeqZU2AkO3GDlsQ/kIuF5rQxs0gV7HlqW81A8scg8IAxQSy&#10;C/A4vaIvQGj7ZrJdoI9rOSwBLBLEFxgoTmd4WTru7x689YXZcOs6cDweMcbA4WAZ4iJWIj2m9RTF&#10;VLRpwRYV84HYPuPh4YTz6YRlWTCG01ksSDXG6qD7it47xlhhlVcWTbBWIuQLQND8TBU//8jfZaC8&#10;J7a4L0obMfhXDOyvZsMcawQMvJ11gARz7nP3jc9ZwaROsxb7w+4aAfw6uN32SnQHhocy86CMzBii&#10;AhHYgP89LYKPEd4/4hUJDDHTnYODZglSbbtv+P9NtWuZZ03y+qSrJoPtkxv2l52tkxM/nwfu7u7x&#10;8sUrnB5WfP5z13hy8wS//mu/jh9+8BJvb/8fXF1d4fnzZ1iWK5we3uD27oyH0wOgivVsAJH0jqUB&#10;T68PeO+9Z2hNcD6teHg44aOXL/HixUscjkcMVRyPBw9OAYerK8zzfewtUq2OfTzcQ3Ti6fNn+Oav&#10;/Sq+8Y1fwvPPPcer12/wR3/0x/jT//RnWM8rzqdzrvlOZuWy2JrQp8zPH5E/P9PXT2u8YZn8FN73&#10;iNH82fXZ9RO9BNCJ169e4/rq2m3paT5qE8fbmjWFVPVz3Dr60nBeBw7LIVuYqMbZH23poatUgXUM&#10;LIcFt7e3WJYDbm5u8n6xNlhzHVjXFdIaDocjTucH9Gh3lnbpnBPLYbHWKIgvt8YmCJZocRt8f6Ue&#10;p6cUFl/cdwkw59Zk9imtBfY2M7useXKnQvVs5ZR+n8QYeNhRZglPzxgO5RxG9gwjkL9X/4uq515G&#10;diKHRIC6xRzV74t+Z2HcIPQA75ko8w9jU6LlgxHD+x7uM5nVe1qKWJa+COCGCRrQI12DFGXE2qLT&#10;UV7NA5HUwXqfo5WUNST46ZNoEsaj5Yc1rMOaHDYHDegcxjpq/sWMkZnOPgQiHWiK7gZjZuYgM7pV&#10;va+nKdnMKrCs3+GnyWPuDj4SGmVuvKgb3V6GAVhrCgH8YD4UI93LROHOgVh/0uRPW544uA8AbR5m&#10;6ogwc9eMTctGsXWcc6C35qVu8MT65plKMzc2HRgBgA7ATofngYAcI/EE8tzwLBeF8ymdb/OQCQFi&#10;k/0Zi03iD/Bw1GosNTqA7vxw5yqAVUY4EMUGTOYv/VnrK/eldayO8LwtTB1JT46lNRYkgP2kmrdT&#10;AZhxaO1PNDYfDNhu3Z1Ec2YsA6jbacVLK445ID3HKmrPbaSdz7E3A9/nLO9jkEwVKt08GLAUHJja&#10;wmlI2epL0RsgLQ465D0X5fT+I2HXYQfvW6Nj62T3foZsU7TPBGwOOjDokeTKA+Omp+RboEnjd5EP&#10;qZnxab1rbe807/9fe7CbgzcxvE2N9Ue1wRJwqfAN9/C2D7Tu3uvvIY8VQEDAPVZBcOR4SN8ACVhN&#10;IN5qx5/h8kR9ElSs27nvs/uovwiIATzIzuFrQBtaiTxqy1YT3Ae231vIBiADmtanvKFnlxDvoS2R&#10;9bwUNFhCtiCc8otcJzH/2ItfnaZsbZJzNDLZb6foBqzNoLPLHcnmSlQDUn9QFiRAGcmgCTO9iPEZ&#10;TMJswraRK/YSamfXg/s5+v5vvRd6V53Bu8vBfSbB/ft0jJHUQABGM2YfcwjYUgYmsi99yAGNf3nv&#10;8lgO0Layfcg3VuFW+blWKACQnv3fnRIqtGDEQSe4ylXI0kI9mNHJ/QaAh7KJYHBQJTVRIYA29E47&#10;DcW2KUEMsUAlwS8GLbQYW60JmiyA2FknMR0xWdHEbBNFHmZJu4AZmdyXWvemaoBbvfe07xxIEQF6&#10;W8DBDtUEmiHe0ifXVwBoO6Rc6QSKh8sto3EXhTrVJwamNsDPRWmybNrK8drIfJHNXqiGpLUxkdDN&#10;9r+ZvdPjrJKiS0p/cSNLgsQ6bYzBA2XhxO0SISCy4dMG9IbaQiBCscKs9baZi7heNZ2x5MP8EGxV&#10;QIcDcDMZPXgSqTMi+59vViAq8rRmw2bAh7S14bNVh5Xozvp8cV2rHhzQfCO8MRxgXf6HcCQS68BP&#10;YtAwu3jTbsHHEhmm8XZxu8UcO/WMKuoz43EL1g+4jFWNYAbZpasFExbaGNN8nYkM6m8C7Zx/c38B&#10;VvExgGh9wsD1HGyDMoP2MU+eBUVe0KyCVUiWMPs6TCD0l7UWGTidTrFfm/dZ6r3jfD7jeDgY/3vS&#10;CQQGkJ/Nrj4cFpwVmOsJV1dXmANQvQUDOnMqdK4RwDqPB9cPi4PfwxIvINaLWoGmC6aMINJ0v0XE&#10;+UjMv+CYIQzoqp9Xk5m1TRr60i17fLptKh29A+vZDlVmSIoyqvWemfhx0D1BcrXstpD78H2fe7z3&#10;5nq9QScPDPX7Q5/m3hdRPxPYvjdQPRST/b2Mg7+nbq37LAIi/vcu3BmXNqDJL2CuM3gkg+Ru90oL&#10;mbW1qbdpHXzedBqjNQw/LHUzRmnpa4cNI9bvfgy/j/6Q7TN1Odx6d/02sbQDAMXbt2/x0UcfQnRA&#10;Z8OyXOGbv/pNvHr9Bj/44IewJJGGu/tbvHl9i/U8/RBX48F+WHD95Bpf+tIXcXN9A1HF7d09Xr16&#10;jRcvXlqwpZlf3nuLCgkAuH97az14h9vvkolwbTlgMlPy+grf+KX/Dv/yX/4LfP3v/B2IAt/9/vfx&#10;f/3Bv8Pt7VsoWKWFNDZCQFQ7qP5Zr8c+q6vycd//NC/55Ft+rNfH0ezHeZHGPyt0/uz6xbjMP/jz&#10;P/8B3n//ffTWsBwWz9pe3N6WwAAOyxF2MKaitwWswFyBkOVMGJvDklTWMXA4HPDwcPKEyYF1PeN4&#10;PGL1NmoPDycsS/fsb8FYzzj0Beu8R5dr3DxZMFbH6JZugDpB8DApY+8Up0iQ0UF+L49koRDx2zhu&#10;spE3CbhJ/oSOmb0oHeuwhQVZJpiGIp06vxXZt7M6rhyDZfJAEyh2m8UHQJAo0/NJgChrzoli+0E1&#10;eM2wsQzI+ag82meqbChSxhYG+EUza9muRTxHEX0nCDzmN+k4CLNBfN7xHntJtXf4j8Cs+bEbJgQ5&#10;whnm/HwINLVpWIUTVrybzCLNmTCDLdsMXCqt6IPmYxhqoGL3uXLMBiYx8zmgwZxi6PqaRcScWfJd&#10;WSkuB7M+tkwYQKjd4wawP48mLp2Di03EbROMUxahrI6IOcTRwUaTZnnzng/4cTo7PEle/BmQ0nZI&#10;dAOigXs0aLF7diVmTEd979q/Mhil2Q6g8KlIzqUBpUR38WclHxsbpcEdVRQCMKgR/Bg0tdUg59EN&#10;qFfvmcMK8RJZ+CFoDn4ospc7vHqCGVTK9hcki4OiW4Bb/P3iYF/SZr/N8/6kYR22rZ0AHtRT5QGQ&#10;hSZa1isFX6yXTkFr06pyfO2nStCJTgh8DThH1Ysl5+hDdnMfc/wXHsujV66MYrtXyIPx3Y5Glbab&#10;JxbHKbe5bqlLINzpFeSTmsW2rRbIPQFgTgukRCKXRl/5kJsAGnvcT2aP0znbjrfzw3BSvYVFDhg1&#10;qzbkh1elND98KkBwKXJT2Sv2cjH2gRTSQGpQHNxTBHimAVhbMbn5W51b/inINS0gql8Ekpmhlc/Y&#10;DHjDV2EqBEDpk6AsqzK8PIPPDMBVCOIGvB/vrjxgv83MYrh8VWm+h3Pf1Vc25b9l+6yNACGP5t4k&#10;nUq4x39L+SqAWNscA8MRji2/j4z6vVwSWBaHwDL6lcGDJLLlMZTqCyrbermeD9rD27mJRDKBtL4Z&#10;A9t+pPm4B1Jdb3EcYKa663PXUSZzLUBp9pjbfbRX/J2NPQwbvPLCz5XgAcoM/EgGFwBkv2dJGqKu&#10;heSasMXPdudUMn2CMJTtfQLZrBn1kwv/TeuUPcAOZOIF5Ryfx6CDxL26HUBZ13ogZ9gqWoO+CcAL&#10;baJmIOB+PNK71XA5uKRQDN3SZV+NRQ1OivC4eY90BC3212MZ+SlzjKeYCDAYVHZ+NBMm9ej0eXNf&#10;hFpunrnK0V20onp8LPF8ykEArOaobfcy4AOvXjMKUT5OGF+3NkzH0CwiryqAbtlamDmDfL69twZI&#10;fcDFHsjM8M2cJuXiXhDno1RZf4rI+m7d5mItSvzg0+4A+HoGdGI5HjHWYYcYOnCrcwVa9wMegYmB&#10;Lgtunj7DGAMP8oDT6SEO6FL2GB8nTBWIWluL3j1ZyhDjsCfV+UmU8wamrrFg9EnD6WYlazlkNttp&#10;mC1wPp9wWK4xscJFj1WrtgEL6mUiil0rRGx9CcL3LsBoGIM0NPr1pVsmnGzZvzVfM3hyUNjE2Wot&#10;X2pWKf1yu4HjcV7fyYR9X/39HmMwirJFx+XebM2y8BWwA8+4b6pxs1HXyVRkuXiq1gANdXbZa0V3&#10;70fCfUlejN+KAMV2GtMqB7R7ln7vePv2Lb7//T/H3d09vvDFjidPbvCVr3wJv/5r38SffPvb+N53&#10;/wJv3rzG7d0DHm5PzieIJKqnT5/gq1/5Ep7cPIGI4NVHr/CDH/wQr9+89QDRYiB1m5jTNNI62Gfe&#10;Ahh0S5oImgdYdKyAKm6ePsUXPv8+/sn/8Bv4xi99A0vv+OCDH+L3//X/ju9+9/s4nVaMs+033WA3&#10;Vb7Whd6Q+FNcn/rGz66/8vVpaPwY5392fXb99a/1fML9gwWiAU+Uc12i0wK3OlY8PNx7hZYFhY/H&#10;Y9iKgEYQkxggj2teWkO/Opq+8NZjcww7a24M3FxfuQ4UPJxOOCwLzg6WqwrOZ+saMOfEeBg4LIu1&#10;RonMkvTiitGHosjNqBP/Bx0496/y3sh84/P4JbDVZLzPPs/f+uWnb9NYD0CyjIs9fUMJanmi0FFz&#10;4ziAHbZqbdCmgA547Xs8C6CB6BZFUaoJsbkJ/IhMoR/BzLGY7juuajZMrgPB4WKMhCFhBMh12mQJ&#10;UWEV74uGgRsj03vjmQEvCSZxCdx5NR/AAaA6fvY+DeDI789BOoVmgA3hNO/YInivUIPOBTPiH3Mm&#10;pmrQWSCe2WlrSgeJjw1OKU4tsxzJOMoxuoNt7DqDv4t57/MsvOvr0v5/9t78W7LjOA/8IvNWve4G&#10;QAIgJZESSZGStdBaZzziHHvOnDPzh89PHmk8smyNjyRrtTaCsEgCaACN7n6v6t6M+SHii4i8Va+x&#10;EBBFGkk23ntV9+YSGRl7Rnju0ooUF9GEfo4sBeMVZVN4qsrfoZia8XrST+rbcRipnhJbJZ7lnNRv&#10;EIiwArrhAZV4KMJow/UpLId/XJLXXOMUYTSPlrN0Ka0a5jjnMGoXuAksPSYNS1UYtkKCabxNBUyh&#10;jbn2ve6BR2LoyKKVNGCEn8P/rrcWAMkcjz634bcLLMdkfh4wLtFfVE6rQcJ61Yzig0WaXCTqib3A&#10;TNegcW03xvbIdgEi3Y7WvZwUnUAC32Onw248M12/hXI38YEwymVk/tX5ImHLRv8AHQP1S5q2dth8&#10;ATfEcmgYTffG3rhK2gbMfdSro9Ff4PxsCE9GTDhIKJ7T+yWvBQ0qdNqk8UQjonnPo+b5Fn6KNKLN&#10;7NPTgUimXmgicaueipu5dWf4yW4Ol8zLcUroMLXnaT4LfCg8X0TLfsq+u/lvLWfCbyKFIVzszkd1&#10;9pBazLa5NvUt2CEfIz79I849x+clKAAAIABJREFUnQa70+b7TzpPOIm/w1RgcQ+L+NIkzxsAmscC&#10;75w3MV2OQiDNUwbA1ltzi7OpiBt18/OkBZW2kBojjJPBlkKRlSiOF45IKWfLz5OSKEKmZ9Xno2OA&#10;SesnXHTxqtL0yIZCvsmbDo6njOpudBLSaEqG4Ittwfs8yjhHCfqd3K3SDZ4JQETjZhExmVGACXDD&#10;30gxwKtkV1qdT36Yv4TRJPoueHpPny9qrfAS/qx0sbsxn1GUuXa5fK8sSinX7sBAIz8oF5Y98BWG&#10;E4V0Lb6TYvh2WDTePhTEP86VxsbWmjkbRwZyzDaXvfBciEG5peKUFxebVzpT1bhZFTKaf2+wNpxi&#10;eiP2zNuBtcuUWejw8CjWyCvfYs8vi3DuKHOR6+vyCFfeOlBhagx3AjE6189YGw2QAVk6ZGN8uskL&#10;3SVhcafmJpsZw8VugqVLU81ZO+z3oRopw0cxEk9GXs30mrE1zf5oQToo/46CrwKgYfPbv8vSsa5m&#10;uDUj9YJlsXQhax+Qdsa2WgHCpT2ym8HdcGzdTtDRoSrYNsXpdAretG4rNk9fIrzB57ePV3WjdOtY&#10;z6vhPvUO4c3asg9w8kr5t+X3FJmYYo8yb+5ln27utWaKejjXIF6kU+OMAObcMJiMkGGbNA8SGn6j&#10;h47BXX5n6T6Fqkul3AHHI4BympS9ahd8kcU5aTuo9C8OR2mUjxXwGwwSslU84/So9+452N0pCYLQ&#10;ZU/JXqefNcJtf4B2f4nEnSkwEhzuvBJtMbbGszD4+OYO3fyGouWyX9cNR6cpb7/zGE+ePcezZ08B&#10;Vbz2xS/iV37ll/HKF17G87/5Ozx9+hzndZjTb3OpYdvw6qtfxJdefx2vvPwyRBrefvsxvv/97+P5&#10;s1tIa14kznC5+JKwbauvyW+QDKa1SXrf+oK+NDy4OeDf/M+/i+985zu4uTni+fOn+PO//Ev8yZ/+&#10;GZa24Hy37pxbBUcmmH4CRvZ5+xfU9vz08/Z5+/Tau+89wUsPH4C1lowD0C6hWZBaLRXaGC0cj+Q7&#10;TQTNb++fTyec19UjvzegWd2Q1hq2MbB046mHZcH5fDZdeAxs64plWXBYFuPz/s7xaDJz9/eW4uP3&#10;JcxGcLbpT1d84otJuk/hlIaE+f3KNTmqRzJmvGwI2TErtYraqi0LzJEhCOdD4TBnEwZELbmsfPxB&#10;1qzdR7q8vnidXEhZtwmUGpofNQcKE5ewvOzNntcYMCN92efeA58T1DLH3LtQvFQs3yVH2uW/Tvhw&#10;LmGCRmV2jQqL/z3GThh2DXjq3nuoClc4NRBgSgx0mNoe9roilz/2OBmrgkXsWm+bmrFBiqA1GeBd&#10;M53WqDWaiXuYY0PUb9lXQUziRwPTSPCAaxgZ+GQUtVEK0bhoEb1JhXykwdTml4LIZRGd+SgKZEpl&#10;UCMoCJMmaeSFbiWVrSuumhHQth43PseGVmW7GIQqXmriLyEez2t+Kq5squS1yyChXEPS1YTlhQHO&#10;YDNc2dNm+y3TnmvinzIa2x6K65hUGCXxB67soOCepUvRUGTGNopRKWFd29W/C65ctnnv9lFD26Zg&#10;QUq7OprzzncVjOC9GEOAMQStWwoa1bweGWkNxCKZqSBeKvaYyHuaqaloaYlOzfNYnQxp5CpR5KFZ&#10;zvOtOcLj5kiB1kexOtGxWwvvzorWTNCqM+/aEDR+BD1MBhawIEvI3gVz+pCkQXkK/OdEOCUMiK75&#10;ZBQV0ihR9cI4h5LBTf0SG6Yxg1bp/jt+ZIYW46XiZW5z5v2+rmsnjqutiRsXDDn2+5jOsDyDE8xo&#10;9GMk3oXeRgO/A2GSFYKcJb8N/hHQiDXT2mvnLBIc2beqhVdkAewhSafJNsn/ORB3vubWncEmF9hh&#10;/oQ8O5biyekTSHP9uxgqjXTEVx4AmXi5Gg0nTwIdBsVxAwnjjgMATKkXlN/xtDpilM/6/OggyD0p&#10;eKiKGiVYdmKGznQDx2W6cB77nvgah46khkM9/5kbNJ0ehEQYZ96TzTSZ5rp7zFtzn4zuXS9T+wik&#10;KulqOe9mSGuohnCNIAfMkevBBEk0nbY7TohevXg37XF+tkvz4X0zxz8RLoy3O9ktatYEbzHjHaNx&#10;UeT46+Lz5Yd1jHTKX335Yj51nVyp9DQOAg2qRVYKWbuSxXIe549AnJrnsBs75KzKW9PhkKRMIs5C&#10;ePhj/kGQzEFStQPVCHSw2CCBbAq0EcsU5wsKhDY2z3lM/e0N4ZlWzd4bKuixkfFmrKs6RFpbsCye&#10;YgQD27aa/Lt4yscx7JmjpTTqS8NxucHz2zuTf8QKWy5Lx93tCeu64nQ6WX7w8zmixM7r6tFkapxr&#10;rJF3fKyepgeUeyfGN+k8NAIvi91WtHSIVuhw24YHauwgqIplOeK83tl18ODj6jWyhhlYdUswancZ&#10;2gyvUGaJpKPJ4N6aYF0HWl+swGdpgub0zGDJiHXnNLNOosk/bV/8+0B2yh8kiNMCca1pKOrkH0Vn&#10;9kYDbOsd6Ip12/xW6CVRShmsHiKejeTLafxPmiDI8x/Hp3QTN1KZ8s/nvW1nv8FnTLz1Hjna13Wz&#10;FDVN8Pjdd/Hk/fex4av4wsMbPHlyh+Ww4Atf/CLW7Ww56rcBdLu2vxyO6L3jZ770Oh49eogxBt55&#10;/A6+99030dxQIwNYHW91tz9jG+mY9JsayecFAruJc/PggK9//Wv4vf/l3+Dhy4+gY8Xjd97BH/y/&#10;f4inT5/hnbcfJ+9gWqYK3ItNKDgwf3gVBz679qIxL2nYT177ccD08/Z5++TtvXffxc9++VUshwNU&#10;gaGby+8d5/OKBw9uMNzRrdvA4XjA+Wz8elkWC8x0OUabGc7PJ+Ppqop1rDgsB2xj4HA4RBH2u7sT&#10;bm6OOJ/tueVwiDmtm3rfKbe01iHasMQRc6a9t23MPIj+0xaGBxO+/BpNURNT+wZ4bc9y/FpOLfhY&#10;o1HhY1ZFY0QZaSmRC9mEgQFLb6IWtTOEBbRdQagLoIDoeb2CC9q3zUurh8A3AMXm13XtneERzeJK&#10;kXXo7lgdoSxhmBGnRZgcYVUN1aakBJPmDJsrlUWJjkI9Tewq4BgYGzwPncFLqd1qkUk05ymMOlAz&#10;wg6/btZaDyE+q4IbY3V3QzH6OQ40KZFm6pHPBh+VUB1AM2lRt30PijA59Z8RFFxLRhvBPTa8gpmF&#10;lgDF0hMvdK90q2AbqyfIp9EhDf9hhKMGSKWS6pMqRL1opQtxYQwRTEaW5h9GlIfQ8MG58ppZFrmL&#10;yBlw/2ZGR+eCiEfngMJfGg2a50iKCDEgI+jjrDoxUUDd0WPomrFMVEiAUfBomo2fTINla4BuHRDL&#10;V7eNYfjfBAihzNbFnNrEDm7PUPUcnDZWD4MtvBAsoKKWX1UF0hW6ic+FxnI39jaJqvCMzGl+plQE&#10;3ZX21jTyJwau+Pe2ZyjGHI8mhMR5UAIe3HqLhLVUgRlhtixLCKpDUSKIxfe0GBQics5VkkTwifaq&#10;AFbPgIJ+niEFlZUReD2gaNqgQ9C7ZJnItOjFlX9Vj44RQEePsalkhxKhKxSmpAvOcSZ464DnP8oE&#10;0DbYsw/yBSpCtUBzn4wrmsVMXfmgoTQUql0hKb5t004KZDyFBVARfU3GdtiZM0W2xd/D82P2Qy+0&#10;hufFzsQYdt0YDk8zJow03PEdcRoEppqqiqAYjRXS4bz+z3470gFCNmZzzpyr1TlInKMBhAg1/O8M&#10;/DTDPa+6N0YxulGbTq2KO2XWlj7CZ2sKtkUTVkWbtOyiA/8r90ozO5OH8UZfEcXp5l3yPxCg1dGb&#10;OJxyCvkcB7MwRfHDwChaEfG6FIoBGqVKv9ETgGYphLax5mo9LywAK77bPK+siNtjjQeEE5CHFgjO&#10;KSJRfDn5sHGoLBbmuYN9avVsQM2mq+puL5W4MdLJK3a7EDUfeHaE/MR5mrDQHbyOCa+yu/zGufq6&#10;Og3QNECU6TH/eBAJhdEhfybjcjNynsappI9ehFv4r1ndCEl6arjhgQDSwugtTp8o59leZnlEFXcS&#10;F0Zo9mwNyNHIQoDvHRZGYxQR6BHfF94PykMS+Mrrno6tvp79WWpg0fGllXQjTbwouEzHLIwjgqDW&#10;pCUbivwRdWWSjqzDcvuKeJRO7GMNvKBRThyXMuc+98/ooq2hsdhiMaSSqol4TYTSdNsAacT4yE1P&#10;fk1HbeCnGz0ZgTTRrIAnEpcixxxT4zDXdy+wKM4g8hHUKOiMH2eqedXhfC11mozQn5aYMlwIYb7X&#10;auc3CyI6vJ2uDD/MEmNSPxCgGW0W0lAFZFgKq1iXige6mDzSdFgO61UtZZB0oCFzJrteNMYKoIVi&#10;Obyv5E4WQCNNItUQaGRsfhuxCXRY9K80oGnzCG+ByAHLccH5rFiOC7btDkccoFhweGj4dXt3i4EN&#10;rH28jYG7Z88AAM9vnwUtFQiWvkT+ZJMHzMjYlyO2oVZoXQR0ZKuq5/62fd78+jVgPHfoQOseydYk&#10;0pCNQcN+CxwV/1/rDUNXlyu2OJPLsmBdTX47ne6wLAf0w2LPiZ1Y8pje07mU/wy+rQFjW8N4TXyh&#10;vt79pgsDYHgWxmpG/IEsFM+IOa4la9Bo7qXj6cxLgjKArgQhn4XR3q1EHWewk8s/ThuWMES7rCMt&#10;CnGH46ycJ/bGyYyRtHOUHOvBjNSD4RQQUShvVBnQ4kBRllsOR6znM/qyQFrDOJ/heWYMJzyS/f33&#10;38fjdx9jiOD53Rl9OeKBdPzyt76J/2tYbtptXbH0A46HG0AUX/qZL+PBSw9xWBp++NbbeOfxu+jH&#10;A+6e36K1jvO6ovcFqpbXFqrY1rPhlK9FN6M/rfCDJoJHjx6iLw1ffv01/Lt/92/xi9/4ebz6yhfx&#10;zvtv47/82V/gH//u7/Ds6XOs6znpJekxZZSZUhU4J/+bf35Yq8/JvU99/L74d3DhH7HvfbuUnD77&#10;VtfzorE/yjOft8/bZ9/Od3e4vTvhkafDG5vfWNY0Rh+PR9yNO7fxIXhNXzpkM0fj2AZI6Q83B4sA&#10;3waOyw3GtuFmOQKb4qQblqXj5uaIu7sTmtcFar1hXVdgNLOdCvD87im2cYMHDx5A1dLHLRRk72tz&#10;tKUdyBp1neLy9RYGIBSmqBltU3vR+JcEmNFN0hpUugsGrjCGgohdJFcKjNbajk7PiggFSNMxPJrP&#10;hdKmlcmnosOcsXX+jNymgSLlWZugZd3Lq3atZZ9z03hGkJF7NFZndBNhulPANGE9ba0LLIP5v4pC&#10;RyXiYibeCZ0RZgwS7CylYWQi8wyMEDoDZPcsMaeCltGWAzp45Z8r5x96FSeBNMDT6G3V0t0kHFKh&#10;vUcnhaiUtAab9cDrsaFQwB0Mvo8K2x8a1GDC7DbUDLQibgiNWDwTPgOms6NAZYLO9COMEgmM3Btq&#10;PwUGNu9yKMQjBJieph4E4U+JXLIVrrb1G08tj4XBmGdlxgLUFAkCpBML1elS3hDB3vvWesemakRq&#10;M4uFwAvIQix/rcND2sB2xnyI/VpjE8vpPbYtFEypDiqVOMsX4o1U8aOelRTaw1DrBkQqQ4BEYakS&#10;3wlFRjTS2+n2MXTSH5GyzWVWkkoHaXDSYZ0+n2ALnvd0kOTuzjQj8CHeB1Q2J640TRWokGZI0hCu&#10;2JqmzCzpPFMotm2+uVNFPbbhBvDWWjE8c2yZ9ieUqEvIJY+iYcHnLkxrgcRR6vHV4KFIhbM2Gh1I&#10;92aFzGZgcypnR5I+8Yza73RQsUATjA6Rx/nEaSyZ/o65buBNGpBucuBpZns64nukdqYl8mE7ZHbk&#10;nsX40nZFhRNRC4F7FM4P8oZ784NprCsNjGbMUT/rbT8HP29mEJ0LKSf5vMJfFcgrQ6SVee3Z3vNJ&#10;a/c0ChO0zHAm4oa93BeouYIJY0bRJc8TN+w3pzuJZwAy1RsQEWku7cQ2pgOjz2yhCmXE4RamZMxf&#10;IuZVX60wS3oTgkzsd2PhvcLfpttXxHo/kzXFScLXDRFOuxpapEGbU9nQkN5APEF5r7ZMa8WzLu6Y&#10;bc4TnG+4sm+FlT2ncnmXY+55lshAYZSoNHHeB5lgCtKBabp1Ty7hD8zyW5x5Ys1EP0sgRUk1lHBp&#10;AYes6+L9hnzJMWkUJp/PjiJdA4vElpQ2LfpP2kR47+uDbnRc747n3jlZP2eErYL5q5MGi0i5pbhL&#10;WwM6iQpdvxwh3jU6nHO7RkNq4IEdCb3s0+liRJjuUtzsZWLAEs+F4530qDKzeVWgE8hkEMpeSWdS&#10;zk96xOK5UE25rykwXPYuNKsyTNLybdhYKi10MIUb00WKLAE/Y+SdZiS2wt7W39K7v0MDKywthvOY&#10;Lg39AOg20PuC58/NSHw63+J8NsNd75bOxHKFKjbfk74skKVjXS2dyPB5By4NRs/yxqWkyOI6DA3A&#10;Ao3aP1HQ23GvL2YADXmi+b47ttIh01vDtq2QJlgOFgEnaGjd02bpiGfVcStkPEGklKIOEjtLtkVa&#10;FcXMzdC++LVwO8vqfK8FLVF3VqzbimXpOJ3OZqB1nFJVu27emhsrrMDZhOf3NAnIFppGOWhonA3i&#10;pr90tTUWcvWzUmU0+3n/PK7PbZY6dxwyPxeJYrS9NXPK7ZoCuLu9RV8WPHv2HN/73vdwPp3x6MEN&#10;BgQLOn71V/4VHj16gCfvP4mzJAI8fOkRXn/9NTx6+BA/+MEP8MO33sbpdMbhcAB1SSu03JD+Aw1n&#10;UoW/aAZFiO9X6w0vvfQI3/rFb+Db3/51fOnVV3F7d8Y/fO9N/PF/+iM8ffocz549Q2v9SlqUAEIZ&#10;Zw/nD4P7fkOvSfv75z/eXr54vH3b9/1hz7/o3X+u9uMa9/P2eftk7a23H+OrX/myB/sBTHtZ7aa9&#10;94gCFxF3+DmfgWI5mA5Ekmt5w11vU6+PMAYON0ds24bz3QnHm4P303E+ndE6HdTGZw+HIw6Hgzv2&#10;bS4LkHpqNd5mC20XQArFafgAOSxCiti/vhP4qQDSSz0TPhp8LNqBijjcIEEBQ5QGawXV730KkclQ&#10;HYrfCxgmhZfp+h8LLWKmRSVFBd+FG6nzStGkxYCVteuH14TsZBMW/T6YHsONqzS2w4W1NDM7fAPZ&#10;XLiHC1fK/KU72CDz/qUhoMDcZ2RjpqGfM6faSuFmijolXEOXpvLKKONrRm6OVRRwF85DEXRhFhCw&#10;QBahJkXYpRdqDI0oo4iiaIqKG+x7xFXTOBn2ZSCBhCBp6O2KB6+rDY1q8jMgtGx/UcxU55QyAT6Z&#10;n42zVOeVn1WhUgIXsLM96fS7fc89lzjX4dLROb8n52J2yYyYo2Ae/dLo0yxiJuT0gu5pLJobhXpV&#10;8wSaAmDOm+YGheoMEdkg2JBopDGYRZAo6lVu9bzhTU3hbRjQKV9l1eMqofPxaloSHyuKGpZ1GV7b&#10;92aTahGp3GQ++7bOmcpWeM/qhBvbxHeQkbs04MR5cDeZ4oLO8BkVwwFGOlUabrcGWihpewFV/dl0&#10;MtlcGGEc48RreTsAUmnB3CaDWUsDgioyyjzgS3oA0JicUJvpRxMaNBMR08Do55BpZRp831rQu6Ea&#10;UeuFVCLxfQ9nKq4aoK3pSuI7EYcN6UH20LyYYN03OF41lKiuhnAexvrjzLYw1ERU40wGrhgxY5b2&#10;W3ml8hfSxDTaF2Of84/ZYTYbAxXqBu6UKxrxuvJWrkd3CwR3c4dHQ5lGfP7Gx6KZwlB1TAa1BA3P&#10;OiP6NPCHrrMGYHPebvRSEywBg+R5TfIckY/57pf57eZdcoKz73qGItKXAuIMbb8Fw5RP4hegNG/u&#10;cEYXRl8aZRhBSa5Azu2GtjjLGhOzt/wGF66k3PB18mw3UQA9boPx3oPRTO8x+JIbB7ybJCN+m4Hc&#10;z5kWz3grfDhThpQzOyn7Hv1c0i9V2KinjzLnk+9n9LNLG+L7k4abWfZCZTESZu5pfqSpkow49nff&#10;AicmZpt4YnQJZe/Jww03x7aBJCLyKQNhFN8UgOfIZT9hBC/OKRqQmm8oZdh53nvuP9PQyucVw9IA&#10;9HRMMVqTB4h88xpcpv6uyN2TEV5LgEnZm+l5GAWg4XW/FGkGt5quqvYxUUXfF3MuNYxGUuL0uEnU&#10;QkkcLGdUBmraktjnSGUm5SUbe4ilxTLprAHdjfpDAL+JaWM0CAwnxrDIaF5dDhzSEWff4KJ1krF8&#10;Z7Mhb5zXU0DTeIh47mVLOXFeLSJ7HYrbZx+g9QNO55MVI1WTD9b1jG3bcLo7WcS1Q2jbNmyb3zxw&#10;XtYEGCKMM4o9T7nAcao4eqpYRD1JghAzOCn334IiPLWE+I3ercjm0qbocg05y4MrGuUN57W+rU2q&#10;VF/2mUEupKl03DqtUHs5qHbyoqRHQaNVcVgWbolH6Rut47NT8/2tjriy1dzZ+QOHwcAaPNdyvW4h&#10;m0w0APU9SThRZ3UY5sWtpBkXTfObhKXjrKOq4mK6oL2iLwvWM29DFviqQqSj9wXruuEf//ENPHv6&#10;DK8+egRZzwAUr7/+Or71rW/iB99/C0M3jLHhePMAL7/0EDeHA955+zHeeeddv4XQ0Xqf8uiTX1sw&#10;IHPG6wQrAeK5JubkOhwWfOlLr+H//D/+d3zjaz+Psw688977+JP/8if43htv4IMnTw0n1/MEmUSC&#10;uqN7en1Jv+8F+kduH/f5+9p9891//mmN9+NqdT2fdC3XYPV5+7x98vb+43fx+uuvYukHp1fJewBY&#10;rm8Aizv8ehP0fuMOY6OPDLxYXQ5YDgsg4o5Zk1WXpeF8PuNwMGP6tpq+1rzPZekWeOF2wIcPHkRA&#10;5BgDN8cj2od5URkFfD0ibhcFcTXaS+Z/VfEgg6weTdEgvIx0oOeYBf1C4HItK73OdbyqIGV/xmXt&#10;H//HZ0VMptiUnvDh1++vN+veX/IUDkDDXpDPa1wCFjqk3HVdYE/4pOCeChUZr3VxRZEo7w5wn8Tt&#10;MRKKdYgCmvtbYVLXoO6BUZ0KZxdYUwnkPlNddrQIJZt7llKxhiGEAnPup3CkkoNZgRDSKTQZ5D1u&#10;Va0QV8JDJhxTFKNBbIRdmQs96ApclYIpFJmvj5tZ8h2C2e7LmpH9TsIsFRVGYhKMsYtXzszFb1xD&#10;wirWVBRO4brL3IiLKTrOyl+TBU0sVRDXVzTDnejrK7ygFYmrpBmj9rAjEXb2TFhuYqknMuWCQLF5&#10;dI9ff1TufAMYEaGWq3t4IZm6ozRAJs7PTSoA6tKmJ8ThY5EavfeARuTZiyORCmODRbYEngKJq2Wc&#10;Sz19NuTbMUvcSXuraS/V6KJw3NztHyO/JgyQxHHbB6aj2CaEC0fYlTlXxTMMdEhvLhWZNBDxH+GU&#10;yg4LwdGbSwE/3o2xGyYbKWDrbR29WTqo1qTYqIy+E4Y8P9LF/rXi8IDThZH0Mtcs8X0Yh8ss4sZA&#10;xbfC08zBs/nPLCDGd7NAINwQMcL4M3RgGyMcgnT0OXucjWvB31p8TxyYaH7QZp7SEZw1Vu28IIED&#10;t+NznmE23uWZvN7U12Y0fKaZPMvKcb1ZBG+mzkn6YQu9xlXreMmfxiS3JG8lfprc0PznLll6CA1S&#10;+dc0lgTIJoMUnxaxlBw7R1z07RupBd+5f4FzWnosMNjLa2mIKeeoziNkqoI8cdbsJk5s/a5/EYn0&#10;XWEgKH0Gj/P/tTjHLVLxMJrYbuUxmrjwiALLaU0XMCt/cnxI5o3nfBkxx8I9fpaUuZ2cxokU2aLs&#10;Efs2OifTFBJ8O4P0R2zXAiQo5+y/2e9zq2kIPGe3SMw45liAlH0NizRsNMT0XYoSUnbejIMbwJle&#10;7IoRXAqcTeHpUeyP80+Hzu6MBM5egWFZtylNTI+2v6mG2M/49yM0zrH7+nrLtCXTc85zW6OjIPdP&#10;yvfi6RVEgB5FEBM+9+HPHjYXS4uziGukqcgkzv84mvO+3hqugd3kMYAOeOJ/pU2z8f2SZ/LcLkt3&#10;fOheEHBJfg+gLTc4bWechwKtoS8Ltm01QzKAZ8+e4uS5Q5m65byu2LYVz58/x/l0wratgR9DNzOQ&#10;r27MD0N9yoI6NPmq6xfBEekESBBjWzcPuPHbypo8QsRSmVD25e0iHZ4KpgPbunrU+hqp2IB08ujw&#10;OW0uk9VSDKSNIXM57y2yhEX5evSb75sW/CB+9d4LLm0hZ7ZmUeWAOMwS2cgvL3E05eprZoEq41R6&#10;+mHtgkciZawXvV4x/IUPlT+q00w81xGj8hlFz8bipuu2Yl1X/PCtt/D2W2/j7u4O0hoe3tzg5njE&#10;t3/tV/HSyy9hORxxOFgU48svv4y7uzt8//s/wLpa2hRLs7LOcjH5boGD+GfVQdBIdwU43hxxuDng&#10;N/71t/Gtb30L2FY8ef4cf/P3f4+/+q9/gfNpxenuFEb5mVjsCYfuPr+HiXym7aOOs5PTrmp5/1xz&#10;/rD2aczjI2H4C9qPxhN/utqPGy/+JeHmJ212/rZ1YF1X55tMz2w0dPV0VbSh8fu7uxNub0/YNrMD&#10;NU9XejwecXd7h21szmetQDTUUqmdTif03kLWOp/PaL3j+fNbJ51+q2bjnKy45vPbW48I1zRaVA85&#10;ow2BZFzbUPQGRESVohS92Ef+2mcEjASAqIx7VBuKgL0DZ++MavZIaB8n83RLpKNIYuDCgCu7TBXC&#10;zZGaKkWYrxW+IQNdPAJVBNI6M5HF2rqQgZcJEwaKULooAK6eN5lRf63llWde/3dRLIQuFDgyzpGR&#10;xnl9iUYDRJ4wfhZCsbgyBPX8dJbfr2aalSZmVCxKIpGTcTFjrNF9KH9lnBptYHvrMC6FsADPwazq&#10;EWL+Thj1qdgy0qx624GxelVZF6ItaFPDSGCV7hu0NZw9f/D5vBoMuueXHDZ282udkAGmw/G4CMOt&#10;wbzKvk7RiEBTKFSG5UyVkZ8OjxxsHSIDiu5RITwvjAI08EBgefK5101K1Bpyz6WIiMI+TDUPOKbO&#10;kdqQuuPF4W8xeib4C1jkMc/q0DT+idAwsIGRgMyFrDHEBgtOkMCZwOeInPViZap+rhzHY+t9r0vr&#10;YlUEDHTDDMZyBGTDNja3Ie33AAAgAElEQVT0LkAbdl1mLFCsaNIz1YAsjt0WpdHc0DTUr80W3TBy&#10;nhK8SAUUyDMpqFGG5Vum1lBL38JcJxFtw7N95Wo2n2GkjyLTFh07o31bnjcfV6S70md4hmZ0tObh&#10;pIOpUZklivgfrR2gHuVlTrwGxaio5GMz0qsB4aDw1SsMNxgdyZdJBxnF6HicxgIqUBynwsY5gQh0&#10;2JVmxPct1kDDTuyEZiVq9m/pjIzeM62Onc953IygF6MJPLPcazosRACuYyhUzKvdWjJfjmLGNCvu&#10;bGHHwyLVBAlDteg0zllg0T6Vd66a59ei5YrBEVaITNywbmkwKgdMxxzPnPiYUsaMvZEKO4lUOs15&#10;4ai0vzgmZWROVVuixE/mBtaCjwgc8ueEN678fc+XzOjejKJPWjg0ayMAvL2Q/J+0oEa9EaYhK0ji&#10;cqCOVB7GZ3vgfgMCLlDjA12YpxjYyLNgheqaG87zJjmVV/vdjqq4fGOshyS9dTEfn4S05WcJkWaI&#10;xGtAMk+9vy+tJ/0hzsThLXUixM5KVezDORR/t4hstYy+dq1xDKPPoorRFu9vAOjo4dBW5+ELFw7e&#10;8TbcAhCZAJ3/KOHcAl4Ge8cKpilwwAsQ19dR1+hwM6Nl92uGYrKNiEtCit548y+IrL0HOra9y5F4&#10;xFs5IffEuU0eGosprdYgSFjzjGucpTgXwvNEXOBeplNLHCbVEsrIQEVNDVLmC4vujYAFGlJi6w1O&#10;LHYYed3tIIPOlIhUrQaZ3if8aeFY8p/NjIqEx77w8hTx6TJeE4uUFperaag0utN9n0bscQNdLwSr&#10;gDVhRC3nOM/gnhdVAx1BakZ9nsQFluPZ5Rox6QoI7oalIfGpyFbZKKel/JuOeadBdN4obzRlYBJl&#10;rDDMkhbo8NQ/7KUw5WQQlhu8uZyrLh/XdXtu+DBKqwUJ9d4hbgxvlO9Yd0W7GZtVnY1S3rVz3DtT&#10;rLkMLlYY0YoObuie0oMnTvQOHYvJVui4vbUI8sPhgPP5hJubB1jXs/Hh7rcPsGFdTVfa1hV3pxV9&#10;OWDcntBkAcYZrbPuEvWf4fTM0ugRp8c20JasD9KXA+AKfPOcpofjwVKzxFnrEUAlaDifrUhYleW1&#10;dcf5hr74NW1tsVehQwJe1LPA0WkPg8NQ8IWG0G3bsI3VAjVIK51eb+OMpS1QHUHXTN537NXEYd4W&#10;bW2BBabxvMn0/b5Vo/bsM7e1WFQ1XC4fgasa43ntoXI2mmTk+LYN9CJTh06BlBNVs+ZP91yx5KIa&#10;cE46zTmT97W22E/Hb+k29nJYHA4e2AGrE3I6nfGgNUAHnt/eQvSMVTcc+gM8uz3hpZuH+MWvfxWt&#10;N5xPd7h5+Io5UAA8+eAD9NZwPq1Y+uI1EQgPr4fl8ldbaD+wHO7dnSvkgarD0vVsKxYBXvviF/BL&#10;3/pFd7gveP70GX7w5nfx3uP38fY774G3xU+n290u6vSDY1758Mrfn1W7b1zZfS5XnnHCFz/3bZZ5&#10;/vnajzpmhcGPY/4/be3HDcMf9/ifVhPc3t3hlZcfuZ5sMtvx2LCdjP5bAWDB3d0dHj58CLi83ReT&#10;dZhOrLWO1dOjMbuDfbZhebBgG8b/7+5OePjgIU6nu5CnGQAXkeabFZZWWLq04+EBlhScrxGGZFwZ&#10;tfHiTZKLbnbP64IwdmifihGJIK7/2d/XoprKbMmQpzEZ+UyFXMDMmywosqeRVoBTol8t30XWF2i8&#10;p1QIYsgYMIX3SDmqZbxURnJZUn5mJC0vIQMIQcGGuvSIc05appmOCnEDis2lhaA9wyDnVQ0HqShX&#10;WqvQyPNuXxn8KCApYIX6gHuwKgHpOmkYRutgGv3DKwKNOg3LH8uXm1WVH8qCj3OUVlUcypIjQsPm&#10;S2WhMsycszK3nmkRGFh9XuaM6Y3WbUC9sKS9mpAIQUy1wKZ+b0Z4KruBwjPkMGs0xHVA7znPuu/B&#10;b16kEJlRHRkpDK8FI6WTRN5rlCAN4Gl8Y9RiKnB5BszghXgHQObG9OHEkwNbGknBNpiuZUDaIDVx&#10;9NGyuTxPhabEc/YfBdOjKHhqwlABKnJS3hUEiQo08bU2MyYn/ZA8h3Wf9q8j9+EiwvHi6fkzgmmM&#10;DU0Zte9ramnQm/pxmkhctc82UGmmQpRGE1eKdmkCUIqrTvOj86XC/eqa9kva0fpdhPO9AuxEROzv&#10;Vr9D4tp9U9Aw/FWake/o9HdGRXavMGi5Rx0PSGeCJtfIeAn6pCpFkZQC6ZkEBc/bs7p720z3wupe&#10;v5qsP8nn471yHkb5RjVv+nA9O/absEORH3Z7O+H+tS92fSYO3LPiiUZVI9aeStUBdoPRCC7kfInH&#10;WcfBaJM5azTGVo8GbIpwM79ortO0gi6IRzggCJVwb9z4TgrNc03aEXxFNNhNFVOugU4CboYjaZB1&#10;50Ux+lZYmoPBvomCmNP5KnwEpH07WU4c9xtDIXyyQWvvkxx8pV7otH5TOSwbgyiGNsgw44LEG9bo&#10;JOMnlRZvBYB2ZCpNK2OXfvdTTzo606B9FDkkd/ijRkkq5nzY0SfXgHTsRo51x3OF09iaUmOiQolb&#10;EON7xDsJp4WCDow9jbdUKA2tpxE8b81lUT7g0jlAGlnXwjQffCDpR6YGs73IWhyFckX/8x4AFyRi&#10;1+J5mWFDmNLZf2HnnlI1zg53VcqvlckUenNVuprbi27zXupOJCg0MDM0g/DLQCjjUfkujXU1ClUc&#10;znv8VNZdgJ2rmn4pz0CL2xgbix/CbwpUOi6C8+nsKTLNMDq2FYdlwel0go6B89nSoSyL3Rxk3m1g&#10;w8LcoNtq/WwD5+2MtvS82HNxvFj0nrITZl6JDBginOmISJiNfEZLXRgd1dcHEpXmDqxty9teAQPC&#10;3Zkg5VEdyQ8os25jKzfEEO9AzOGxrhb4cDwcsW0jipGtw4qNhqzuY1bY3N3dmtG1mwGdOf4/aWsX&#10;h+USn+MqffmYK+O6qqBUHb2CNIKrO2X8jxfKEXzX9tPe3+h0v/IknQMA8ODBAze4b/jgg6d443tv&#10;4uvf/CVI7+a4GXf4xi9+A1/5uZ/FB0+e4en7T/Dql17D48ePsa2e2kd6nLEmAulLhZCtI8gQ0wlE&#10;kjAIBKfzCmjDzfGIl195Cb/5G9/Gb/zmb5mBaN3wN3/91/j9P/gPeP/JB+6w0XvgcknvLv/+Udo9&#10;8vzHai96X68882nO/19Su7ZXn7fP24+zKT54+gw/9zOv+60oo6d3dye01nA6nz06HHjw8AEgwGFZ&#10;0N0wzsKYh2Uxp+jwoChVtGayw9CB8/lsNFDNQX53ujN5YKPD1Izn63qCQHA8HFwrHVBRrOsdlo9y&#10;gCZjeHxG+c2J2T30KEhRfO/F1xSAbGl4jeckhVW9MrMYaoqRQjBDyPROyGVFK6TwEMImlWd/ZKua&#10;qJrCezGPqI4+r9bkJhoRMq9xrISWdWEfNiMqSxalGyGLMb2QEXTMV+DrdCJa5ArcXG8nvxt1PhVQ&#10;ITSkYEwFuwrIdAZYtXeJNRN0Zhji2qoDxWAxnJGngFe/9b/V54USjShVsDYBNaCtCngRvmo2SGCY&#10;0kG5VptYUF0TK97X2F9Ggif81EFFJXIAukHQwYJrdB4oBBiEmxd5VI+EdNjNChjH7IirIj7PFoWv&#10;iLXlxHrBNtECwN22hjBd/qx6Xb12F2hZBHAwBUw5E3F+dlrkXi9Lp07iDP8ZLNxpUp7huIPrUxju&#10;1LPSR8IJiCiZHKvgGpU7FS+6S5zOR2LH/XAEXXGCUJ8XIAzCQxUS12TTCGp+MM5PphzdNSJcuAm+&#10;X5ku4JImz9goYdSwM4kSkawe5dTSED7BN8+7qEeS1FsbSho872Uo5wLINBdEf+w7v9XoL9ZOejI/&#10;mG8EgjMafprElXEl96Ts996gw87rDKX0EYW+yATKuoMYiXPCQh8NxxsmBTJXHzRhWl/8LKmLeOZ0&#10;WLQlMYT57EXys4ufE0Amw1v0HTjl2CqYAlWlwCTJEuOUbb61EKaxRacEhaCI4+OEeXUbypTzvYTd&#10;NYdJPX8Vj4vfYzb8cL2TIFB73E8IwXM5fE2/Y3P18UZAwLu12xB2s8hwpcGMvBrkkQdrNzSAcBwS&#10;j3k8+V+Zl0Jab7RmROG22VBSxinMtJ7bypvzDKXcUWnTvnFuWnhiTTuyx0mbWxFKSA+YDqZS/yKj&#10;xS+k4fEI6erwVD+SBrc4w63gRPLOFjS95ToBLzCZPDocxB5mb04BvYKfCavZwHodj6f3Ct7O7+ac&#10;AERh2Mrmjb0MyOQMUE+1UTtjqhQazJP/APC6JkytlfwPKLmthWeMc1M3ZnreRxHHHfE9bW6gqTlu&#10;zcATBjAVy6FNGSL2naNzbXlDxiLQfSdbi1sFgDmySSea9JBvBzQS8gSU1G4FmoxnBSfHFdTtMe78&#10;XfM5R358l2CWPu85I373/c59kr4qtuSMIYMijLINGb+764u4CwbMNL8NlbKWJ54OOESdJsJPZgrB&#10;IolxT0PshlBE8NbzXBZocqHGLVaJs0b8yZRoLO6ZOoV6kXR7bwyLxsbmdHKzedydTmgCbGpFstZt&#10;BcTyh7abGzz94CnW84rzesbTZ88wNsX5dIY0QffbgjSSXsvbEU6YIP45x2uyz3BjYkR8u9wVaatI&#10;w9SN7JFOXUImIb1h9P0EWfKmwva1wNauiMOLnW6TfmFDW0qVZVkMxpuNsW32bG8MAvLuyUZHygvH&#10;48Hzw6/4NNo+SOla4+0xw2PDlVHgRSFS/AYx8Yq0jLdGIq+7SMhk1zlbmV+ZV9LoHV8jf/G5rNsK&#10;kQXrqri9vcWbb/4Tnjx5gpvDAl3PuLm5wauvvoavfuVn8Q//8D2PULSUOAfPo8tzQh2/LZQtJeiW&#10;jQ1A7ZZM68Zf7UwBD5YH6K3hcFjw1Z//Kn7vf/09PHz0CL11vPG9N/HH//n/w1s/fBvvvvf+XBzz&#10;Yhv2H1wRYP7Z2kcdey8Tf9hO79/9SW0/yXP/vP20tudPnuC8rTgcDkZDVbENxenOii9DrKj12Eak&#10;RZPecbw52u39beD53S0OyyFvDongdL5Dbx0mCprz8XA4uCPZK630HvXpOjy/uALbsMhydQFp21ak&#10;u7EaRGsLRhR0+gppuaaYVy07qbcooyZLEcp4TMC8ZBFJrZOJzAUIjammQKmwNClFnCOvLMpoMtCc&#10;5qYjUrQUdWuShap53WBRFGctRikwotTWKa1c7dbitQ4PbBqwgllPdFymvGT3Kaf8PmfJQlUmzKgr&#10;yooUFNJDAFBRtGjgEmlWo+jD0BtATSUQXsDEe7Mrt3J9vtO40xfRpynWnq5DAFk0bjUH4LUYhl0x&#10;HMNSwPCQ1dbggrcbEYdbKnR44ScIwsEhUs6CRA80KkCRyp8Agh65arVGS6lAR/Pie9WRoA7WjBmG&#10;wzzwgk6UCkNFHGDQOGYASwk2QYnqxBFIFPAJ4zDTCgVqpYLD6+eBeyj6T5wjrme3k/G3j+8KDsJL&#10;kydKSl+mSLnJzecj7KUeXW0Wja/qgiCPFM+bwzeUAcKREa1pMOi92zXqknqD5yX2wwkwr+dDABkj&#10;0kzQrWbRUwLZRhgbayRbjVQN3BVAN1NmlEaFq8c8P7RruFQA1B1PvoaFULN5kX5wLBq6g86iGHEk&#10;IyTHLr+z7PCwSUcCR/P5HR4ljbtnRf7V3pm2j2jLWhu2f5wH93EfZZRrI77XYmJSDGW5tn0fQVug&#10;Xnw316ZArLm5AQgY0xmf4QzwxkAY0yOqMpbjt4kM74ySaOAfDRwX8r7TmvvgHAZ5J/vuyvNFOpzm&#10;3tw4NIK+51lkV3W/y7SIX0i5YRIHQKPejtfd02oUaO2DMzVnc/wV87vKf7h/Fef341y+gEgPxYjr&#10;GJ2GZxbwG5bzv8gZ+UzZOyScCCDCc5elJehQOBiCLknCQjDtXxzLlt/vOS7pe2XvMvXDjfUz0ro9&#10;FPlzNV4yTJ5HGDE/2NnoPO8t6BBquoBCJ6pBsPLGLOzsPQcfRE6+ELPeO9xWGykC7BlPN5DLs354&#10;znx+YfT01zYWRfXZ2XI4v+s3AWYjvhs0mk0knZ717BZ+Uei4OV005mdf+E03x42USwvda0xrYud3&#10;KDLan/twSVACJoEgLhMF6lX+CGQ9A9kbwbPfalCKIIuwvKWc0Zo4T0vZugkwwlwchNWn5/TbeXiH&#10;YBQcir2pNOQeWnmxfP+F0dLxLhlq3FirAupMURWCLukwBer9RpKlsqbdHK7bCjNFIiNTeQ6M3dHR&#10;WhxC7IsG1N4ByaQuUJmMY5UetIJTFf+uzZOwjQL1QBw0VYvcHuN0IRdFkayxYd02bNsKS29naUt4&#10;lVpFPCp5xbZaurwBi1RmerHWBDc3Rzw+nf3M2dXpvixRWPFCH0Qalxmd3UvKpSpPKdxBpoZ3W6To&#10;1MBlM7ibU4dGcvVimnYWrQ4V+ebssrH5RJ0qEY99cSdF880J52w9U3PaJiAN9RC7bt5bw6aWq5VF&#10;gavMxFZTsNgeS8hSO8mlQhEf1qpeUXGgdmm8PJAqnF/pHE8ZOHRg1zHq36pqzjNPx3QPtZtam+i6&#10;4qLeCQmh07Rt3TyvvqUv/ft//C7eeecxvvTqF9EXu+1wc3ODb37zG/j9P/iPllt+s0CjJgNLXyw9&#10;kNfFqfJRBlTYWlmYmIFc6vMRAQ6HjsNhwRdeeRm/+au/hm9+/ZsYqvjBWz/An//FX+Cv/vq/4dmz&#10;51jPa8okuaj7dgvzHgv2e/7xW+Lmh/f7YWPFCdj1dW3MmX9/vJY8+l9G+zT24Seh/Y+yzp+GVuVJ&#10;xftPPsCXv/RlqG7Gy5xmtWa3wNZ1hYhgwWI8f13DCXo8HtF7C8c8XI5vEGxjhIN2ORyCr3Yv9N2a&#10;oHUzrvdDA4Z6+rdhAWcYaH3BzYNHWMgs92SOhE+aQrRD22Y/vWCUCHOVUYliKgQFjbA0Tgc5CiFL&#10;IFgAZQ5NV7EVsOg6u3JPwyJzapuwkBHPjako8luksVZBWTlNVWSOhcnvDehuhINatLqGYsT5CbIY&#10;objBYAsbi6pmNKtkdXsAlr4DlqiFzDkiXGIV4gILwl6c+qblb1TPw1wN7AEHFyaqUXyWL2z+GonR&#10;OTAj9/z7zVUvFzqtUrUGmocSXhX+8vOwLDE/5mW2FwyZNaqoe35apXalaaIRx0zvtwuLzmROuciv&#10;7Aph71RKNt/LFLAsfckhbBSCAR3N8qmNM6B9UuwMUyuM/Bon5zlsN21N3dMrAIwutJPguLBafmoW&#10;LYRaVfnNo/ronMjKui5jldzzJoSHmcR/z9yRCDypZy7PZ7gw3BgOEgWPhDOBOxKVYIwVDQty1zPd&#10;CVTDKKHDDOpQuyZfo7XDtlk+A8Tt9uoKR71tIpYjMtMD+v6m8uVpuNEWBdSN9eL5y4cJihAXMLsZ&#10;Ei2Xd0NFtVAMhnq+WDeO6IgCDcCwXIGh2CRBXrrlnrWUPIwEp1MoYU7jfDW89mqooLBryGrvaENG&#10;h5uSx70PpaQJZDSobOg4GG1EGl/huK9gxmKEI6OjQXk7p6WioQrPUy9oLfPpptJonZtCV74rdNjo&#10;dIt4ZxpeGb1K2mxrloh0sj5pdKrOAO69bV41rhB+VIriWRE0NcMdlSkaHcNJJs0iwWmw5go081FS&#10;yRHvfmxb5juFxK2IzHE7MKWXcl5WC80mnWTxVwkwg1ejXRGCGm7y5AyxvLfht6aVj8sHHR4ZrdR8&#10;b/kQz1ngSCVxsLJa0Mh07P8tPEqAQqZAuiBxhtJhyJoHdBQY33LHs6rXauB6/WaH7ydvw1TXaxhI&#10;K94JaYLEGeeGmmMNaEOCNhGPTa4wY0Wr+BTLKtGKdHAo0kHoEY1mC2muoGb9jxBUdGDx80C+2z2/&#10;LFN5Nc9XnMq3GX2Hr5E4uQ2rYWJrrgbThs33tvM88D9So44lDbfqt1q4pvn6XMwl4ueCHovJbdJ9&#10;eaMYAYknGrneJ+e/4y4LBPL5OGPESf/FUs14oTfsorgBq8cRRXBtpk008zmLG6FaA1pHRpOb8ZAS&#10;rHgaK+a3CH6sW8F7K5Fta7D5ZEG92FxzGHAVZVHpfKtyBNKoUZ6Ln2K8IuzWIu6Ad3mHaUCaycm9&#10;tYjwjJ0I+dD2QBwHUn5MI5f90hPAUC/szLU4X+pGi422uxPQeVePGy3FaK+McObumszRVADpUfw8&#10;SJnLQtU5qmK5frcxYj7quchppBKH+VYMZrYKLX9TbgfCmNwSqy4ynPC80IkphpOqhk/D686kk4D0&#10;vwe9CYPwyHl0bVmwEYKlGZw2z83NvRiq2NqArsmnbWsUQ1rUsukerTtUsZE2KvfXb6f62AOA9A71&#10;VEzCWic0ijsJp2xmckXS3k2Hf+/CqY8V8/LPW+8mq7mMugGev1ytgJbLWsuy4Hw+4+zR3SZLKcYQ&#10;O//bhjGAfjzgfD5bDmXVSNFxPpuxe7gyDB1YTwPvvfte5HVe1w3L4pFpDLQZTJtphQ7J84lL67Y5&#10;nWmW0973Zejw+uFWSHLdVpNlIRBPn5jyhMumOrBtmxelhNMN0pCCv3WPkfJuAB8ecME6Cx75xksS&#10;PM9W04d7ZueCNXyaCM7rht7NcICACQMaLL0McXNsxQDtskpIBFX/xI6H7hrXXY3g4eRDwoBwiyGc&#10;dvCjJtgFati81nULPYk8VJoLCNw/h7c4/+eJV5dYeVOpNctXv62r4TEdqTlkwlUHDssR53VFP3Sc&#10;Tic8fvcxbm9POK93ePjKI6x3G15+9Aq+9c1fwhdefhljXXG7rdjOG04DWLrxUwZjbNuGvhyCDo6x&#10;hYyR5CHp3UuPXoIqcDw0vPToEf71r/86fud/+l0sNwecTme88eYb+MM/+s94563HeP78ZAajbUDr&#10;blYWHn/XD3JHPl7bd7zvR3Z/X2szns193o9z94/1SdrHXfdn3f6lzeezav+jrPOnoen08523n+BL&#10;r76OpQvOY0EToIF8WsMgLg3QsWHpZhw/HBes6znsbeI8b902LH3Bspj89PDBI9ydbqE60KBYegdk&#10;QV8A3TqkDaznM46HGywN2DbBNs44drProGmJCA9mVFshNEqGVd5wwTWjVfiOvy2M3NDsS7I/Cto6&#10;9ekCNIAoFFNnNCmqME2ppCnhXEKM2M3pWksFIBku2bFfxCqGuqs95Lpgig4LyITCXIxI05j3NNPj&#10;NQwehJf7Bi7gEpYcyqT3MK+rH6PyOhPmrdhRGt1SS9X8E9Nuo/563zicX93HjLTk623uo26llnc/&#10;jDa6ESnWVaagCk+TYfqroNFqHeu0nacStB+OEh0/1zD80TjTmIZZLHi5dUZYjxAEJ3yOX91gAESu&#10;eVBpL2kEUhxNgfKiSSq/Wg0nxE9WcZOCPjGnLKDIlVWhKXFMr56PNPiVAS4heGXK4o/buRo6XxeV&#10;mDKlwbJPIgCvy8enJTds4F5GNuVP/mtWxBTqUYQ7yMZSpBgcXGF0J9kcUYMJvycA+DqU65pwwCku&#10;lX5aA/g9z5JPSEEcQe0oFRcttFEEQHdjV8Gr6dX5IEchVOcFYH5ETmV/7mXapQsx9goorn8nL37i&#10;6jc0utWRueyqeBWF7L6xFWWPQoNt7jxtkR4intshSxq5i/LmDzFqdrpxQfziSw7ctAnt+XA1iF7C&#10;ptaYuLrGK39/HLHz4tzjCq/U+M/1F2NtaYCvhjGA+HXlzJeu7RyVm1UXe1vO5V5WqE9NY1kwACQd&#10;7EYOSVvpHNvftCjLI9MBQIcYnWN5JotMpZdwrUswmuV0rlydn/IQl9USHjSO5dnUIHzCNV2DGA2I&#10;YTCxfkhvKt/QuoiZcgPYsVmZ92I/rhltWDSyhVOnFXynk20yLPN33x8r6DmurC8N0tOn3Prdd3mW&#10;jTftjdf5XO1Xdp/5fpXNmtKQXOlzHzkrnLfDsDGNFPnENJddiinyz8C3fbR0uTnpfJO4YSm4cv7i&#10;zokm4g4a3tzZ0bULONcc49fgP693bCNyVfcm2EilIrS37Nk9e3qt/0/6HR03qjafydmAee38fe/A&#10;nW5AiJ3FbQwrag87z9XYFzU6KAaUbVaXkUIaUQv4US82rtforz0JwAtb5nU/ZM73nRAOOvfts3As&#10;FIN4Xefw4A8aZzNwxfMvb8OKVnoBRMsZzkjpLL5+diP/tmY09N2dGbgrxxJxZ/pQnNczNlec1/Nq&#10;kc9BS2zzphuSMDxTtVulZrRm+iauqxR29X0Y48X8dd/qmYipVKLvvEJ3ZwAh21UHBHLditQrojit&#10;k/cG9G5R9JYvPNe/P4H7SO1YL/X5jyMcfIQWtCZ4+I53+pwadnRs19Z1NaO+wzB018nRUKd/VWOK&#10;Zng5SuDJbAhn0FLi8hY5b1UVj999D//0T2/il7/1NYxV8eDhDZ4/O+FrX/sKfv4XvoIfvvUDPH/3&#10;ZIVSRaCNN5kl+xcajADWBxOnwwwuWA4LjgIrNqeKRw8f4otfeBm/953v4Gtf/wbWseLJkw/wp3/y&#10;Z/je9/473n/vPasp1AxWk/973z61vf6UkeZqn3tatW8v5gmft8/b5+3Tb6fnz3Baz3jQDlh6c71n&#10;cX1n4ObwAOu6evHqAXGWbvVBjD/37sUzvbD0up2wyAG9LXj27BatW+2LvnQclwV3ZwueMWfmipvj&#10;DbZt4LyuWPoRNzc32M5n9N5xOp+xQELFt1kHnxM3EvjHop73siifk6LJa1f2FyOATPHKyO2QrcTe&#10;0R3zC0O4KwQaeqeLeUphq44toZiwL6laVsyYwtI0bdAoMl/TAijU2ZCMLKwKX91u618ALLJYtImn&#10;6qDxKhVgyxttAuIlg7ChNRT8QSV7KFJnSVjEZBSIm6QVthRyAwKXLaIyHX5NWuTbMcEwo5w4/mzE&#10;zXXu13Lxqea1s7AL7d8oRoNq5KBi5iu8ZzX5vJTeFbxe7gKgR2PbwSzXpmHwit6lwHi3OsN5g30r&#10;Dh9RKRhnjZ59HVlkMKIfhDhcwACA0Qo04OWqUigusV9xBovoXBDeYBkGJv5CmIbSG2oOhjKKgiDw&#10;CNo4r0YbqHTVqK1SUcwAACAASURBVKGY27A4aUY8l+VdFU0SJtYJcTHGj24y4k6Ra8zcnrY3Is3z&#10;GVMB9Xc9bUA1iIfBx4EXBizNd2dxmJvQETk61SOAAv4mRFOg55ZUhZ30IM6L37yJPdSYlQ9b8CD+&#10;HnF2A771iKZ1x1bR2Mc2I+rOmh3ojzT8VFoUk9wbgxI6QfumeSSSz03Jb3I/PsywEVYgVNxjTjGf&#10;S7lNUW8o5Ppe0HWZnLpBjsbLy6QQRasr9KzuP9Rv/ZTr9CqKDicnQyE9mJ/zAKSR19eV6ZgEiH3P&#10;+CpVvch29mGgbJx2Wc3195PKMBJTRtLnSk8r/+Ra+ZAOfs9o9qTFLMjMgUNnDhqWpI1wneh+oLxM&#10;a7It0elspnGqrDPoQfOJelQo+2YeY8oPO+eQ/S75gZDW5y611oIRzidDKhMrBhSb85J/2QMN016T&#10;xlSaOxtXNdaStCUHrPTCojHK7QjpofADaicgjDl+LiRhabJJGdvlE6YIUjey0KDdCq3gjcABmQzh&#10;pH691SKMZZ00YHFFQ4FW97dFGqjkedVZnEbfClRBbKzxA/ZBmMuOXnG/Gw34vXxVn7Neck7TwDb3&#10;5rTb53mtUKYWfABq3QmDIkg/FMFHwnnBZ3LUyPsddSck04o1jx7vzXIyNsAjXistNj68Oc6bsXIA&#10;YIHmK5R3R6RMBtgi9djCwtTq5zLyc9vPbexgqzvc38FsXJ0DYr8ph9J4TXbXpEUuZYt3LrIxU+E5&#10;AkpPvLTuNXwBlA3t1od/PCzt29jsBteIm6iYyksQzoT1IEEs6W+6JP2YmhqfVVgkcNBBEUwyfpHr&#10;mjSMRpguzoNM9rOoVTrp8syLV2MUAKoD2zB633vD+XzG3d0dlm7RYhtzhw+7XbBuW9xe2bYzWltw&#10;Oq/ofQFTi5EXQ4HhctB6XiMC327gcCkafCNu5routnlqChvbc4xm16i4Skf6Nmh8lvwcM5+kRKAw&#10;YztvlU15/icveEFDITcvcsSwA1ydZilfFZ1BJM8vb5C2BeLBIVyYOH4Mlycs+t3x+ops96O3EiBA&#10;nK68y38aezC+m7dVCZe5x8Ph4HnPi9Mp6NALgsBwAfL8zg/WGLw1lp0MPwT8ZF1PWI4HYAyodpzu&#10;zvinN9/Eum44b4pFLVXqKy8/wm//1q/jj/74Fu+89T7OpzMgDcvCMT3gxHmV3fwE0On4VizLAUvv&#10;WI4HHA8HtGXB4bCgi+AbX/sF/Nqv/gq++tWvYDke8Pz95/i7v/1b/Nl//Us8fudd4zGth5Npljyu&#10;QefTai+E9KfQz4v6/rTxt455ISFf+ezz9nn7H7OpDtze3eG4HGCErDrKTe4Ym90S7k6XWhMsyxHn&#10;8wpVc3ICQGsmNxyWG6gq1vWM4/EAcQf3uq6eImXBtp4jzdT5fEZfFixywBgrzqvi2LtFly8LljSk&#10;4J6zS0HIyUkosgj6QvWjGqBVmecvq8MnH5Fgrvsh4zqk52i7RsDIAIcONF1AZkSPKWIp7slFmezV&#10;9VFRdYGmAYx0UWrvL6CltX8q+KKMfNBUepU5w0dcwU2N/nJ9lO1CTih65mQE9/mZ0dHhujNmzX9e&#10;bvaspEoYHqW1ML7soVZ/1+mXK9/tWsUJ327Q0EE1IV5ubmTgHUGZ122/liimsk72lSKq9aNjYEhD&#10;84NJfA2nh8ukQDEk7RZj3n9qOZeK18YCaq50Mj+RjVWFuuwDLuhMHXkf1dhnn1Eh8+ucV3D0Kpuu&#10;ir5eKoUGYqZbma2d++hS23cFRoMKv6NiWDGU0c2J7/fhBq+bM/pcpBsB9YcZVWTG9ZHJXLSmZLKf&#10;vApP3ApoS34WwqDCc7IXqqBXgBpeDPGVCdAs8qpprjyjGVPRSsjM+zDNC3qBH5YOKPeHBIEoL5CS&#10;97Ldd+j8bKulWgHPoSeFkVS0DO4ZpWjG/Y5cseEfc5UHkld4xQ/ykIDMR5JL9/Bhn1PkqX8/dzcb&#10;nbsyum2OEg6dk8YOXBNpZx5FTodSAExFjKaEkZrzKu85gs1rKrHTsYaRPqtw/tR9ztmo99su4LmL&#10;AJzoxnWxfb9mwkeR+JHf73rglrN4Jnm9qW129hWQQlf3O4ZYPbCU/RQIWHjSIRhLqpGJyQcQ9DPw&#10;zPd8P+YYA91TII0iiyjcriY0egmaiqcnTXnJ7BaOSzR4UT7aad2ZOicV9LhF445Fy7aRUV/7nKTR&#10;JZV8puDxj2kUTZwquCKeeKaigh/ZYD97ywL3wemGCoJm2PodI4eneIk7/Aac1udzmt36rnFPJA1F&#10;0/kQMwpHGg71sy7wYocuczYfl9tdaLtKj3MuAiw7HGh7Q3ewi3SQ7uceIqEkzGshyl2ZgZybWTXm&#10;228Tvcg1EOaUj+wBN2iBMOBPGqZp9o/ePUVMMfQPywssfrbtXOi8TodJpgtyA3gxgnMenLC0hsVT&#10;TrGuCdc1hpkma9R+99Qy1wxcACL9X21dBFsYi3neNM8RjCYMyPzujj9c3ddK36osXJ+VAkexqkI8&#10;9vZQrqOifMJBI/WGGebS4eCUFlbaaXitELNlSwNkWHqVSKPRRqYXpLEOhTYrb6+o/z58q2rCKwQT&#10;GQiRqcgnDcpACOR+ttY81ZpC1FKz6Cj8GBKOqdaZzshpgRdoDMPkUBwOxwy88TmP1fjgJnatmfCn&#10;7NyGOb+2scV4jiRYb28BVZw9ykyQBS2XvuC0rjt8l0il08T6PCwH4w+92zqDHnhKOYedAuGMvuqs&#10;j3Mg8YKScZdnMsiMslUNxHH8VKT8Qhrl9HOMTLElrVtRS0knmKV68/5FvFjYGoFAFrRFIzIDTyi1&#10;z3TomkPlipT8wkb6w7RoeYbJRJ0Q1hsRIld/Z9vGQF+sVtOoAQZ6/5zjNwpYpXVPu7Q532Eqypwl&#10;EcD2al3POBwPkW5sPW94883/jvNpxXkF+vkWwBEvPXyEX/rlf4Xf/4//yW9EbJ4mCJCh2FYLpBHx&#10;W8RRlDf5TO8Nh+MBx+MNlsXStugY+MKrr+I3f+O38PWvfx0PHzzEuq5444038P/8hz/EG2+8idPt&#10;reHH+URI4mLh8059yPeftH1cjOFcPko/9332abf75v9ZjPV5+/TaZ4XTn7f72ul0wnikGNsZy3KE&#10;6sDpdMJyOGA9n8MuYHqP6Vzn82qGbR04Hm8AAHd3tzje3ID2vuE3v5os6M3S6h4fPXRHu93SWQ6C&#10;DqflmznrG4DTZgU20SRTo4j/xzoHGAkMiAtlgm21qFdjQgOA539DGn1ba9jEDGxj2yy9SRW0g9mz&#10;qUeUwhXO/IyqrtCgHQKBR+LElTt14bWHkhKCPqoikUKiCXZw2cSN9RR2wBx3KSBT6BAg86/6YRoO&#10;POY/13EOA6kIsLkwSsMjn83IiTR+hqnMlVQKCBFBPYbJBiJFMJkVwzEUnfk9afThT8ByIvs1YRqI&#10;hq5wNdf/Mf5KJ6EiFIYiiJgqwythbkDR9DZLa55T0GZoslwaoGvFb2rnFmQjcY1aVNA68YzrLgxP&#10;zGDTqASJGfzUAeQ77gZAi5JoItgi4lmALa/eGV5nvkAqXRb5YnAyw7ZF07bWoZ5y2brTKFAFtcKc&#10;spuziGThMSobFLrpROKO+H/CAMJz6GfVlAEJRWn4Otpuv9IgB2LanP/QFahQeng2Q3lDKnKwXJaW&#10;LnHD2DzvLpfD9cscuaZqBIlNmPpEMv9xaxZlPsDMnApo8/kYbkpLoZT4qsiCqd3DsnmLhXG7kRPQ&#10;z8wIg4xvscCvfe9kceKTK02WkUoCfk26zZX0iaCPhUoo5Vn0rVJC/tdGphJj8GqWa0dNIB++h6EM&#10;wdYMqEcLOT0I5bU45lyQtiAtU2bVx1TJNDSK4XNoYYgUgT/vapJ6RLK6oaNl5K850ZBrBmIO6muf&#10;HJd+DaoWbqKiLxBLQV/OyA64yCZJM33vuGM1ejv64l9h5PDbT2OD9gYzQCkiQ7AYbBSw3Oyx4Jzz&#10;hZjl9KjT0E2eicwfbhHsHVn6QqHgPjGvNjwXtOVVgy/RlC86fuG8nMaqBE+wYZQ5erRewkq9eKy4&#10;PMAcmv4Mo/1iaULm7Hneide2Qm6VcgJeA4M4Ovz3yCnvOGrnZ1geWzTjz9wtV9hpGKAzUIXva8zB&#10;4J15jzlG5K3dLJUZeVA4TZSSh9cyaYDA8v7CjQa2xBG8mvxmECcCX7xfzfkZ6Ctw1P+fPANCfB+w&#10;1CANDd2NziUZF+HdTIYKthW0D45fxSjl8hr5Str/ZHpX3FEgg9mIHW1cWjGYNoy4YQJAsy6C5GZH&#10;i2U7KLJwZ/Lvzv1ots8HMYeElLmV6SYPKRHiFc/ruZc4c5jHBelSm/4OWbjcLBIgeVAxqLcAJJmw&#10;FB6ohaG4cb/kB4eUvO3spknILIDngA+DtMSDlBEqgBmwYmfaeCGdsyboZ9BDzB/itQcaeievLKZi&#10;zTPfypxULT9jpF0TM1gzd73ET0SE8BgZMKOeDkN1oPcljJcicCMwz6447sfmYZ0MXRo5uQHek0ra&#10;PuFCwRM755RN4akYEi/cpQ1txZgsni+8BPwo03sUsM52z0LsqEMMM0ryfol4EcYOYKPMVfDGis8K&#10;2lA0ZV0iOoBJtZz+ocT4a6UZttcWUES+5X05PW+b6TfGYwY2l/ZbF0AbZACtL1lXYuHZsX+9Gy41&#10;mJK6qQXWNDEjuYhF8Y7W7GwLcB5nx2Wb++F4RBPB6XxCU2A7nbAs5uA69gMswnxz3LF1nM8rRLa4&#10;wXBa79Baw+3pznimp13RUYIOnLfZBR3WNbI+N91c/rUc37zK3VoDmuXQNrl1LnAvKPKndKAnPo0x&#10;0Ho32ZH1SBz060gd2XKOzxJFD/rFQumwaDpVbOvqdI20T7EcFgzPTw7YmrvaLY+xrkW+V2zbaroW&#10;+WqRI1N3cON9QXDyuNmxV+g09QcwxV6lXRLG9xiHdEiN542YD7x42nA9mnTK9mFQAaHe7UxK3MFU&#10;zyF1LXtXoy6JNIkoxNgvdy6ICOBR9owYFygOfv1+WSyN2vl0hx/+8G28/fhdPHr5ZTx68BJO5+d4&#10;9OgLePULrwJj8xy4DW1ZoNsZshzRPef74kVd26FZ5OPNEWMz2nZzc4Old4uG7BZFeWgNv/2b38bv&#10;/va38ejRIyzHI77/7hP81V/+Jf72v/2Nyx4II3jzHOGYSef+F2LxC/5+UavPEvZFTrho9bv7xpF7&#10;ft/3c20On2b7LPr8Udpntc7Puv1zz/snEUY/2e3995/i9ddfQxcreg0Ay7JEYUxLQaZY1xOkd2zr&#10;6kEAzSLDtxWiisPxYJHevWNbzXZmMuTA3TbwhVdexgcfPMOjlx66nWKDyBHn0xmtL+i9YV0Hbm6O&#10;OJ3OwNnSpizGuOqUZySp0V1uBUHNU6tu6MjnaXzzfkpOz6v9+5VjimBMp80CPCN0xhRgqw1EWaRP&#10;WxpxpCjtoOAMt1Xs1SJ7Idd52WgcRzDS+4ivr6g11EKbQzO6hZFeoRKIzWneAxdgqdDGtfH9Fday&#10;FCns5sr0JlIjdCIgKpZTMA5Bp94HDKGuKGu5MdZ65qiUOhkQh2gMk/IZhZEdYVJC2Ne8U6KRMy5/&#10;+TdVYbsCBRo8w/EBhNLJ9XPhhl+7AWwQNzJl8RwTjqhOqRs6W3QXdqGy/hrJxDVruaocCpomLliG&#10;GkJSPFrextRpryqk7if9aVCUCKTew8w134ge1wJ/1RS2xZXIGn2hQ+ecsIR3Baf3xqhKGt55WjW8&#10;KwLAopSkLHAU4704IBkpI0iY3Ld28TOYuOgw3+FSKMQ0MgCAahSOCoffLkXBFWjuxp8FOxq1htOr&#10;8JSSZqBcw6UCqwSqlD0FaLQoJBQipqxvriwEfd/tfjUIpQEaYbwK4zp0h0fFIHmNDjAFTDFAJDz5&#10;n92eCVLZKk+8iBLP7brwPY+JcISQ7u7fMR7DxCh1JpfieWxJ+Yx0Nm2haldpnfbYjWfJtDNS397N&#10;xQ2uTSwSrEkWwLtv+S9SQeZ53v/llO+eSqb33dSKbQaF4rFFORNuZKn8KCPukqonlSmGwv3Q8Uc6&#10;58gj86RUKph4aj+cTsQZnMdJnrWH657C4sooEotuPkfA6OiI13Ou+7Gb8yiOl/6KLc51LiX5sV52&#10;NTXKEvuH0vnvI5LOOZ5e1jngWecOFaW6smy5Aqsy/8qzGL3YXZiI1AqxR1do8kTujOakIzcNolIi&#10;Ij+07WhzwqJG9gORf7vwiv26LMCidL0zlEtZfx2fa3asdlr90Sgejd7kHXytiUxOaIiEs1x3OC7T&#10;hhfnwJ407w1eu3aFjFoUrfptggkOCriBiXgH8DadOs1TT61yKW9cm0eDRC0GygPBy1k4mdHpWiLh&#10;Ky+F0RLSaWRvITvGNDxdyoWY7nQuU3P4GaTMx+/8bAYto/hTZmJrzzO7J/vGX8wFUC+WqMsU8Ttx&#10;bP8+8yLHSp02qN+yY5Rqc7lRGtCB1h1P6CDpPQzhtREnz+c1HB4AI+wlCl6KWF7rTS2NYVsWrGPg&#10;7nRCXxZs7kBho/OhL1Yc87yuUaByc4MzbzWGoXVeucOGTgVLkWLf2HcWZWaXqbfNijNCkh5c9MY9&#10;ij2gIIY404r5HNVZ0XAQRtuQH/IsbDWftTIogmdKDAbN8p6v65p4OFJGa+6B7518NOdRy1zNkLre&#10;LuiULfAqLWDjTU9UmAXsyN/I323/eNPyWp72vfNJd+PHPpiPuUxV43a53RBvF+ehPm1wkdB/SbvW&#10;8wnvf/AEb7/1A7z+2it4+dERDx48wPPbE7742qt46aWX3OF38sk6bvptqmVJh2JrHU06Hr18g+Ph&#10;iOPN0R0uHR88f4qxnvFL3/41/M7v/DZefe01bNuGu/MZ77/3Lv70z/4cTz94hmdPnyP4XyIjpoVV&#10;oWySaD5pu+/dmYZmq06fTzruhYCKeT0/re0ndX0/qfP+vH3U9uzJE5zuTnj44MZv7CikCzrMOK1j&#10;YPU6MFYzASWYd4SzWMSLU3tR5OPhAAVwWBZzXjqvP5/POCwLNlWcTiccjwu2oTifVzx66RFub29x&#10;WA5o0nB7e4uFAj1bFSpFmKZAI8duRD1BLRpGKRymNKhCz7Zc0Nssys1oHDPwqOejNl6XymmYFotQ&#10;DBRG65Xb4dFOkXvU+Ttzt00McOpKw/hhHSugl8Q4U7cp9gfXolg1o7ukRQiGCVKXwlEaHRlbmJ5o&#10;Y6RFOVGdvO91vlT+N00DRdsLIRczTuVeAcvh3CzFjAAxVhiNqyFCuGdlLwBLBeMyPecSEZ18ZjcD&#10;AJDIc+cbFHw5RZ8ULnV+nXoT1HN+8z3rcb+LNIlMEYxwsxaHptJIpSymWhwRnEKBs4BGCyo5s9Iq&#10;MkxIp+GYljDpF7LHUI3IdgFcQQpgGHQ8z2JGpBXlWxO2O1skoZzzYuXeKoQi8SrV+xLxEZJ40gfO&#10;IQ2JGVX+IiWZsCNIVA15eN4tfmkE3KQY3s3ZxH002DIap0UuWCk4WHCxKh+Y94o0jvlop7kWo0Kk&#10;BIhF5zNw5Wi4FnthZCjKeG5dOSVBpGxxFqHjsG8KXalAE9fgqKfTepUr3mm6VJSr8kUldD/HpLXx&#10;EKQhlBBLnVFETTEDGQ1/+3WD+1I+T/PS7llMR316QKSVvy/PJdlSlfWn/jE34lzSV5nWZaAKRjHx&#10;JAFpQM7mciz19/KnnZlR+nIvSkS+Jq22rz3y2efLHOPa59Nq6ylnOGilXC78WotjrwHHOD+ZU2ZC&#10;VxpqW/kaRb6YVZ+kbTyPgYoO50pd+UXd21yb3yySRLlJ9oDnGt/h0x6/q+FXhIG8dedSPgoDtQ8Y&#10;NQysI186adQIXsSfNXIueYVewFPA4NHM+8q1BzzKc3DeUdcDPh/O7Ur7UHDP34tUI9UQj5ABsxkN&#10;svkMLM6nY127Qx3pF5A3lcLYWPaiOkQEiHy68VyR3czgljJElVlsyRVOpchmoePZMuLwWqvwpNGo&#10;9YKnlc+UvpnPPGFxOcae7tHoJWJRv7MMVE/G5WEOHugdB44Ef9pJg7sDGhG9HozCXMTRz5X92sOH&#10;aXKa9zdqCqEyVqzGaRUbDXrMY0+DL/Mxh6wA0k+fh3ex+VSYOrxBI6VLLeYpAi+oRGDlWdsbb2vt&#10;Al9MnGPrToM2XyWzFwjn1CBSSpGmU7YiTSmw0TRSWgDRuJpCyWDjubgVszH8YiqZNgMCyJjMjsF6&#10;OIVR5A1LU2PGO+aJD5xwHI7aJyoQbegdduPR00JwDvzRlgUyLDXmGAOHg6UpWcc5CgselgVn3sIb&#10;A1LStumwqOht3SzFisBv/Xiu0DLHEbx35pdBY1WjSGnygkx1dzqfHO+cztRNcGRR75s8Z9u2qBdg&#10;kb8WFd+632Dku8EwUw5MGhebkTKob1pfFvDGLW+FmcF1s7zqY1jqFKDA384p00NGRLwDx8SOIr/s&#10;5MkafDHRpKoblG0mQlVju/CGty8lyBSJRBw+owHVyZl2CUz7mQRGwhZQkVlV7VxTzgGK7Jp8mo4Z&#10;8pJG2Z6LLnPifrcmePbsKb773X/El778Gr7ylZ/F0A29CV556SW8/NJLOBwPOJ9Ppr8220A7L4q+&#10;2PqWpWPpHQ8fPcTx5ojj8YjWO9bziifvvYcnT5/gF776c/jf/u138DNf/jLu7u7Qesfj997Hv/+/&#10;/z2++8YbePbsDuvJoi2Fwo3uAbz//Udt16Tga/3r7vuP2u9Hef7TWsu/lPZRYfRx+sOn3Ofn7fO2&#10;azrw5IOnePjggemI3YMFWJ+pWbK1MTZ0OUAEHu09cF7PON4cAADnkxVEXvpittXeMXTg7u4ODx4+&#10;QG8NxwdHbNtqN7BdJlEZuDkecbsNnO/OVjxz3dCPDf8/e2/eJFly3Af+PN7LrOruuTADDEBcFAzU&#10;TZESRWmXf6xstSvt59oPtofJbGXSUlxKpCDJtNSSFM6ZwQBz9VGV+SJ8/3D/uXu8zO4ZAkMRIDvG&#10;eqoq8704PDz8Cj8Eq6dGCaE0vS7sltUZQqMKxyS0akreaNQOQ7IyQWIWDK0V4Z0GM2XYoodAFglN&#10;KeAJszpq9DIrcJUnJzOLEFYTFU0gL88BMyNQjq3VXDYTbTMA7hUoKmBJSpTCp4ffNVfW0ttDEYXN&#10;wojfciwJ1hoKLvtmuHEIuy78UNGv6RRe1FgJ2zxiWhoRaASnp0zZk8mwu7QM3/X9b2I72Vz5r/No&#10;RZEzzxr7Pr2RUjGJLdopfJpf2GetmTfluM5aK6vk9yXIH4t7dqvo7qKjCsLeH7eGuYEntQ2hrEng&#10;v5gS54DlZY+4l/iAXfwwv2cYCBXmpc9iOiF4OX5Q4BafgWgobgmnhGVgXMH1mpVTfN6Rm79iclGA&#10;whBPYdL3Vr34lkVlKNriZ8+L+WASRiu0OAHxcdRpAbAMp0Vw8sOZNjsn/Fsh0CEejmuwbZ4+g4rY&#10;/jLGcCDPGX+ZDPiEAtdY+gA8VBk2ObsEs++Y7ghwIV0QF0QRAeEK1WyIqUZ7/+nroGKhsMJSfROI&#10;bBBZk8YyDL17iKvnFwyDHPIc2uca+BQeh0H/yjZJzpW4YHUOmnt180RKFqILQwAL2lVcrJS8eLW7&#10;cSsV/lSl0lAvs3co51cw6rkiL+F/5YnJyM850b4uhbUJv28Bd8MXGuxkmkudUKzF4Td13MScstyC&#10;vIZS7VBwBa2ePzZVDcOqqqUgiPQ/+6JbZHm4DocdUJ7/Fc8WuxVCRQvv1MBbQg3lc+J5BOmX80Ae&#10;VnGXA11678WkAv6E3HWv59yUasxDWVOiQ8FBVPpJslb2sBrBwY+T3opIXPQUf+LkjzQsSeEqSoro&#10;oeA6omgkjXezZMUNTiN38DA+J7u5iYScNGBGreZ8S5qlparQm69KAZSweaMHSQczrN72nOHqRn6I&#10;12JyRDWoinmDV4N187H2e0R0kla5GcpzQnZZcEnn8Yrsum/zRfZ86WA5s9scHQTfV9Ip7sxOQJGL&#10;33I/6njBQzwFkpT1RXHv5zRe4pqxL+VTQaYzic8z99fF+uu6gx8gpTHbsudfIJDnjed8yfOfXp1m&#10;2GOaMwE1D41n+tDdnAnnQhvhl/vKKCTKUQnnyYhfeG3qL0WOdhlOPGXjdBnjG9GWBb0Pk3+HQjWN&#10;jByvzi+g4p2NgdAdbGzbtUwNp5xK0IfhcKDHalWKunuEl7jDWA8fWxqN4JmSxy7wFOQWqgPu8xR8&#10;lPvfRw+jamuZWpDvQ5ecr6p7I8P1ox741Fa/0ACCllCeERGcTmYEZw7mPgbGtuHmKDgNhXiaqL6d&#10;ce4d9/cePt2HeUOvC/rWp7zisQ/BK/13wA3VJWVKPGt/n09nKBTrunpalKQrQ7M2ELlfOFd4GLgC&#10;kf6i981+Rnod91h3WXJZKwzdSO3GefMIV/StR5+1WC0N0L13956zIqJ9pCGecgxgYeYRGSTp6BL1&#10;kwo8CmLnr1eoUo0IJg0KmXP3nKrhMo0ccYNT4EGzRB+5VnWcQJkj5cw6xfpZpCcNu0bFCTfShL6d&#10;cqmhSnryX67XRAIV4Hzu+NPvfh9vf+lt/Oo3fxWvvfIQx5sb3D68xdd+5cv4zvqfYy6qdmHRnG+Z&#10;7cCMPsebA1599RXcPHiA0c2o9OEHH+LjDz/Em198E7/1938TX/3qN/Dg4QPo6DhtHX/yx/8f/sN/&#10;+A948vQZnj19GueK/ImFUYO4T1L0tZX9PG3f94u4F79/3nPPm+P++VlC+uVvKeF+fu3z7u9le9n2&#10;zXDs8eMneOuN10Pn2vqGRYHDYQ1eINK8voWnGWvA8biG/LC0ZulUjsdIH7yuK8zBwS5S7+/vkz82&#10;oJ/PePDoIc6ns18Im1xxe3trRbprscysA0UjQwuFyBikC6WSxo6BgUUFQxYXhs2gAb9ltzc7mqzQ&#10;IYC4F6uLt8K+hoe0iXkMmHFPAV8YDQsC8Xziu8JThUBcE+otl5d9NpRKuq8RAsFmfRW6mR7JVaix&#10;PrTk2bShnVGKKXlk1KkEFzWJRrUqcErugWh634MKCOPSvNUCpD4jg03KceU55jJjgZe634owfCsN&#10;hO59hSqYGQwItAAAIABJREFUiuUVD4ASa1vMdTBPqu9bFYhMftFQzAABizBaYSOEwEOZlHW3zJ6q&#10;F7ndAM9B73ugQIQw5k7V301ZG/CwN1gebfMmt6I4HFxhe9hirQqoGay19Bf5yNk/ZbaqXIWBwsaP&#10;skQKRFi1aghf5mGW2awZCmzeiQ3aFQvdnBhWIFSs4GlHqoAz0GQNHBSmEvLfI699VewagLHYXNXC&#10;LtVxafjcDSriOcIzN7kNrbnPxbAXsIuttF9qimJVxVbPLhx3PL+zKeWLpw0RLKtgwJKzt8aCXAgl&#10;O/J5VmMHFWT/sxayLJA0aZb5VJVbWb2zUrFsginyI2lW4jPHDoFby7zc0Kc60BZAZIlzq56ddCgg&#10;C/dPC80xpcA8ikifHK+c7hImtmupsLIg8VAvOrU3DgBQHXEeDS7EecPJBsVol8XN6Dlm0QZSDA3w&#10;MUckGQnYAJMRLHdEIbIk3AN7kPSU03OlJRxgfe+GIDx/xH/PjOj23oF5xQN/uRg3SgV8dLKhcU30&#10;SGP+efssMD3zYCrfX4w2QM0TL/DVDCCLLhhbB1pDHwNNloBpE9Iart/rR8AEiKnwWdlRJWJyziGE&#10;JDxfpDpQgRLPL91EkhQp0oDn5z/SDRUFTGEGmEUALItDiipy9X6WTBmgXoMAYnIFubTSQy/3MSNq&#10;JM5R7tUS0NDYIe6t88vyuSJphEHZiwYLc5UKjxbsfCFqAORB87k5/WhM7SB2cWXdcb6Gd51GNwia&#10;piG4c82xIzbW0jKXv0KBpYVsQhmIhsCcX9ImFl+E1F59T50HB1sBoEI5j0YNuxQ1wxplDoPiooLR&#10;6GlLPqXBA0XsvDafR2tLGOj4fXgMEt8LvvrGBz6C/TL1mxhftFzy9NLk3HlxmYtXpQFRy8WfXfYH&#10;rgBhhJ/SAZb5CJIW7C9y0qyyk+9ohAGwMOolzlPuVcJa6uuQIsgKxGpwSOLWNhSLpKf6YAhqlSGY&#10;c38My2tc4DJdCDiiqOOHDoVg2IUe4LxrzBGNjhU0QPW+YRtp6AaARXoaeZcWHqlmBI8E2wUJuC+e&#10;Z1u4I9Q2ssio5GENPknWHTwOSX8Slk7btQVvE6e1Nrdu8HTjZJ4jp/6D+ovRgCEDooIWwg/ifZDG&#10;qIZnOGU4Ggo5Thi0qtu3AECLnOuTXmTMDyKCjlHoteXv1GHGQa0OCSx+2Refm3Uz+paFTXVA+4Z1&#10;PQau0LAJHWGs37buRvCG4/EGjCobw/KBm/H6HPm9Lcx5wRgL7u4tV/eyrjiqzeNwc/R+NxxvDzg9&#10;2cxjtw8z9EM8hYrx1IN7YPcxsC4Np/PZ1hZe5UDvI6Jzl2ayP9OrLOuC+9O9eaO5DrIsS/CT5rTi&#10;fD5jPRysiKMbOIfrVL1vMNbXsPUzNs97ejqfPf+3yV2cgxnYDSlVFaOzxpTPuw2Mcw/ZxfLsL25Q&#10;bmFs4DvLYvzgsDTLlUrc4j4JwPSegKL3PP+U6Ss1K5iXBykM6jvHLFP44hGtnYR+LjnWhNP+I4zF&#10;ntdbTBcx/c6vkJsZRzZsOG9bzolyZlvyPMS+kWraXKR8lyl8kvYqdX+FOzWo1WoRYBEz5H/wkw/x&#10;gx/8EHfPTnjl4SOce8dyuMHXv/FNLKudq9E3HB4cwyHJHMkWHA4rHr7yAIfDgpvbW0AVH378CX7y&#10;/vu4f3aHV195gL/29a/hd/7xb+PRowc4Hg94/6M7/OSDD/Gd//T/4kff+yE+/uhxXG5k/Z391aRe&#10;2cTntc/6IE9T4XN1I18oZc7c4rOPd22On3lhv8Dts8LgZXvZfhGb4MnHH+PZsy/g4YNbSEhk8wWm&#10;8SyzS1nwl2R9GDHHV+oFS1vAi+fj8WiRNS6LHtxW0KShLQ3n+1PYpJb1AB0Dp9M9Djcrtm2z1CgQ&#10;egIE7wqFZ09C+hiR71JdGDdBtwFqLujRF2CfUaWkgQImrA9nIJO34o4zRkEKKUK4f2f/r4r+Jam9&#10;eFaqP2zOiU9dIzc5xrVvqcjgwgsvbvdTjQA1CCXTRwrrqUjtRijeUMmQ98+UUXZCyrWWwsT+We6R&#10;VllmSgxLTy9befp5Ktdc9JTYrvxl/hMh+8wzmIxhNJDs15AjV++e2k99dqh6AS4TeNZmBsZUrjL0&#10;VcocOG0zKnI54nnl0uMjBTUy/sQBu6QoCmp0XbFOLMoCEgLw3HxPQmjFFe8zDWXPDIrNQ0fpCy/5&#10;tMi0D9XzgQe4A6bgirgJfz53Jj85DGQP9TJz4bOpGNbdCi+jatQs88p1MzwxZ8F8fntcy0uy663i&#10;997ro8J0OvcEz26OPYRk6qDzuE1aytxxKZTncOqwps8Jo0rFlAIrf29ZF2QKFuKiUmb3PgqOutEC&#10;ivQ+t6Ed9ydIkYL7PMx7pbXrsN2Lv/XDoKWCKBAVlxDtEvZT2xsXufpinMnBfCyl8aPtt4wZuBI0&#10;MsNgGjcMO8/jEU41FWGMrPilMW25hI8UCBc67ua6SPlkU5lPT113GHZ3E5zmvNtX/uCY9XIvkW7m&#10;f+IIYuuQfW/5bF1XmcjswTtfQF/2ZUbtybdyX8xgt2BGOSR/Vb9gn9ccnJfv72SLFzVhYW6Iz2eL&#10;4xi0ruBMnlW/GChDtMCRy3EnvjjJP/V7H4cJ4731PmIfADee+oXCBX2JMZJGub3MPr+C/6osp03H&#10;hf3JKLOTyxOt2PEff27fqnc5vbyvyWTS6hzTs7bSvP0MDC7tipEaTjeWHa8mP5IL3pv81PdaxAyd&#10;5XzaMxpGxv28wgMelxeCuY95UTTN+Xle2eVCIfurh+5SstrPa/52poIhm9aeIhdhuRSfeNzMSOmF&#10;TT6smOd4YUjbnf+9HJM8VqIA3kwnL8/StMar32n8TL6hwddSpi8HZ99DWYdQH1IFsvQsAETR7f17&#10;yrQlF7Lh81slNxfiFWl5oCwv4khDyWPsdxqDMzc7nTvsPKs2B7358dulpxkH++hR5JAXZ72nY09r&#10;Ddu2uZjixs11scKXrfnFiOBwWN1wvEIgePrsGY6HFSL27NIWnO5PePz4qRlLWUS6CVZ6qDv9V+R5&#10;ymKSBqeFYdvEy8HLawl5DqhnHk5bHb94eeYXeN0Lc45hlw/L0iI1Cj2ab47H0O8y5c68XTY/2zDV&#10;npfrXJP2MA6Lr2+MDYfDDbbt7Lhpxnbz0G+RIzvkf19TXP72pFWfCfX2vOWC11zhtSWt6fOSicdF&#10;MRAFPVmvqrVml0rDdqBqyabzZQo/h9T1qfszg27d0Ucdf6ZfkEIz1OCoY6ADePzkCd778fu4v78H&#10;xsDaGh7dHPHFL3whdLMmDb0rjs5XjodbvPbaq3j06AHW9QBA8ezpPT7++GO8/8EH2M5nPDge8YU3&#10;voB/9A9/C29/5St4443XcXf3DO+9+y7+9L9+H3/4B/8e2zasIGZsQ+LWX3x73hyeT5f/ardfhD17&#10;2V62n6WZYnQ6n3F7+yDS9kEsMuzmeMT5vGHrGwQWGbNtFikFVSzNopcOhwO2bUPzv9Meeg55YTuf&#10;AcAuob3g8XpYcd42HNcV5+0eS1sBsQLJOgQr8wgX7Sbpu/PDUOY1vRApUal7jCsoYaVB1N4pbEeT&#10;iZngmIoqldUiJpKvx7xslBb9msecTZI98XktgqiOWThlMbdgWFSIK2usCw/+dql8XWuzx2Deqrt6&#10;Zp/HQPQQLwwVLeYFpCCWkynSbLxGeOc8OC49dPeKdPw9KRmIEMgmrkS5ZwD7uTBKpwxoc4/nZoWA&#10;oWRyRSC6JvARbBrQmx8M78nnMPV4siiopmh6yJsrSD08yykgalozSk9tysddQ+8ZJlc0DtQtomA5&#10;98dPqiCdaKCRsoSKllz0MwEm51WUNHHFO/FMHMeEkp13o2Fkq+pp9B8aVK5qIhueK5YV7BNOKUsW&#10;UpACfa7EDTXz2bXPfX3+ND17bb5UoDmG/bEIDc2X4YuTMkoYuFITXtZI8Mwrnh2vwtpJXKyHoY55&#10;cQYN16ish6ej/ws6qwDDfsMAoSgGL9mdHfGpFPpXFVrd7YcrnY25+sNoUQDgD2soXPsxg0GUWQBo&#10;vFiaD/fzLigyb/D87MSanC7vjUcOiZw3iiIpiTsXc8b0ivOz8ky1loM8EBPO2ZN5RcQH+Fx6UdLg&#10;UDxLee7LOlLFcg+nwpClfKuMfmA/BVkTD5Eos+Ny6dk5/0wyQ0p/CT+J/xRD89s0osSDMRuGj/MT&#10;GqhI22SHWxNtAIq5Jb/kzJLWIy8LJlmmOQR4vjlWGn64j9OhL5QqdwGAbKCxmGciGp0E/D0/6eHx&#10;DLB4n+fz3tN0rjnSltguLEX0mqIgntPMs9cjQOJDp1fFGN6aX3KGPOCLVF7y1k4TryMKgJ9xbUgj&#10;TIXfVLuk0Ot6iRlbIZyfw1AHMJhGjGBWqyeBkpZhBxN1WMUlgE88Ln5KnQHiAo0FYUQtyGXzM8MR&#10;8+8CiMjJ+L3U6VjCcM2B0phpctZ8toawWKgDgDAq9K3KhORz/D23Ks9aPi/z80hWogXnKw8XzdMe&#10;46NemOUuV2O4MK3uFUTNPTd4X3iNFhqvfruYBladPPMB7IxeiMjLdWkhQwE1f3ruu70z71HFg5hS&#10;UGXKAfTUZY5m81Du7hEqY08WNOhTwMrH6NStwLR5maLCuq7S5MDAKBtWkyfab5RRiJU1w3xdZ2uZ&#10;RiOS0+mMCxHFiMJ36QlL2l1o6f5d9SKOoT/CZJTRB7qeQ08SWTzfuJ3VMUwGXpaGu7sT1nXB1s0j&#10;/HAwg/F23nBcD4ACfdsigLMPxeFwwJMnT8IbnnVw1D3Q7Fn1tCQdGD7/Uc9c8kmLdrD3xRXwpUQK&#10;Eb4NEikxFQPaRxT60jFwvDliO59BJy9GD1iaFPf0buIBNo6HQb9mfDK49vBIP28uFxfnKdujA7az&#10;OftYGhW7JB3da4x4xGfqH6QVvDTixaLu9vhna0lLci3EVi71ovEM06kn8IlrJi/wy7TeYw0cK+QC&#10;FHoM7OBFekL642etLZfnGaQpAKRFznWmdtEmePLkCd557z389IMP8PWvfsWiDqXh7S+9jS+88QYe&#10;f/I0GF/vHbe3N/jCF97A7e0NHj68geqCTz75BO+99xM8e/YM2+gQBR49eIjf+Hu/jt/4+7+J29sb&#10;nM8nfPDRx/jOd/4T/vDffwfvvvNjPLs7oW/9Ys6JSDr9+PzbJDWV3583YOWFuvv7Zxn3ZXvZXra/&#10;uFbPoeLx0zs8fPgI6+GA1jKq6e7uHuthxdoWnO7PaIvxHw0nVUVbFpxOJ0Ba0LRlWcxYDpPl+7a5&#10;V7k7DUtDa36ZLsB5O2NZePHYMTw6eE2GQzXemS01N/8qjNUeihm5qGnUUMCDdl1YSO/VUPaHazky&#10;cFGwx20O6UEtblxLBTXyzqGlkLj3DkPRK4PJDlg4tPhsZkUQkqbda2S35mC+eOYz0NpQfneCLVdm&#10;Ahj7E7ePmTRgwk4ONHmDXyjr+ZmWr6vwG9739e+i/Kain79TweScQjjy6YZxPwzMWmCWyhOVZgqV&#10;VeHKtlOuTG8Ng8z0ZDEcgfMsjbIVPVdVPfR6MQyj8LR43r4+igEloZTGjt18Q2gUM7AMpTHHMC0v&#10;h1IJinnyAkfLuhRR/JLOfRF255uQ3nEp2BMW1aBaQbG0JfZJQlX1Z9KqMKFyE4UsCnRLW9TVTs7Q&#10;hKXhcLMoEKgrX7zwyrM/m++4l3tRrBi4dL/PFHzh86YnD6bLnTDsSa6Qa0wy92JPMN8UUNmvLS/u&#10;4klOMOBOPF12Y0j9qenxlkJ/hQYNuEYU6YE9C/R7ZIe/R0VWcimQesQtnFpkAnXkw4wHd/0LPAeX&#10;FtpxOYWKU3lxk9taDTZWFHaHx/7lhJsJ5tgXGlHyu8s9bS3ptp2/YqYRwn+3x1Ov84d7OhR21nrp&#10;+hyGoOpFkAqBtS3WUjAyU5RV8zfpUOOG+vwn3gr1yIg6bTfPK6YzEmH7QtwQw4MJto6HV3hLGMEu&#10;8DD3285hNbdV42Mx7DlcCRi+zsQGkVYHTAWiZbRgTBMfDuP2tJu8aFJ4RY30fi9jxF6xT9Ln/XGo&#10;RrpYYz6qaqm3KmJfozo0ju+9o6c+y7wAKd7Lc6dRawJwnEraDqTBkXvDFBNpjM3OgoPrbt5hzBNY&#10;eLvBqRWP1rzoIkySB1y08lidQ00HIBhQT5lncqWtk/VNAPXcu4sbuTxthCbsrH92L9P41YhXjTCO&#10;GuXstAnOzOWay2zxM0l1cQrw8YYb+8zInHnU2ZZyaqT+V2oksDPaYMgzLvgC6hqKcS960As6HnOX&#10;gk/1gasbyagAYHJnafBUG5fPo8ifkzND4Fc+WulqvRxNOM8jrOsSxi2r48H9ufSytX6W8vt87qY1&#10;SvE1LWefBs0RyMPPEcBO/QXlfYmaI+qfzUZwDWM505wMj+Sa5o8L95SgaDNO5+6L85McN721OU4Y&#10;G4cCmqn0GEU2Bq+AeVion9iAS2sYYMScQFopcijA+W6LS6zzeQOgXnCzYV3NoHx3dw8Rwf39yXJ8&#10;dyv62Ptmcjss1/gq5q3e7zcc1gXbdrJLvjFfsnB94bDjPHE9HNxDewn4p4xi9K0tDafTybys1VKe&#10;nM9n327DQqYkEXjO7tYsnY0gPM4BMcP+1gPGg2lDHZcSX2aEFVgqPDvPFkG6LiuGG6uzJlWHKtBF&#10;sKwbluWI+/s7bP3suLBgWQRbH+6Vb7K7jmHFzCY8JR5d42IvbpUNZkfEEZcNRKxv3X1VWk1HJCLY&#10;th60LXRZ10uIz5NuAMS+pEo1X/pVPUgWT1tHOWCiCzNND9rq8xiqOG8bltU8ER8/eYoPPvgp7s9n&#10;LLcHYGl4/c238M1vfBXf//4PsZ1PuH1wg1defRVffvtLuH1wg8Nqhvef/ORDvPPOO7i/PxmuCHB7&#10;POBb3/omfud3fgePXnkVx+MBnzz+BO+8+y5+99/8P/jud7+H+7t7nO5OqBd6WUSVa/Z0Y7FJ1+XX&#10;n6/tceZ5Y+yf+7Pj2nMk+JftZXvZ/kJaPeuCjz/8CG+99TqM5ntyFLUL+SYLtm1gPVghzIP/XA9L&#10;yEpjWbAsi6WiLam/gNQZKGPf3d155NWCdV1cz1nBlMBm89twOB68WCZSUFKlgm3eijq2IJICsTym&#10;UpiF57ZUYd7PJRQQdeHY+ESzfL7dFRUP261ML5i/5IeWpzi9EkYXKDaIeGEPWUIIMVA3yxmM4fkV&#10;KSxU72cB85CT+aY6gWLMnb25UylI704TGgoA4YJr6DYShhKBuLA8G7PX1ZVTUCiz2w7b1MwXNwI+&#10;UhiXdSJWpbBUQdeS77cyf3FBO+cgyFzB8RmLMKrPXwIJ0NVzbVIJE0Hr7r0oANDsGaSCErq7oswl&#10;hZh9upcp/DdwU2OP7EuNsC+mEqGh2JRk5rpzgZcV0YcLUDAhQJqtf22LC1s13+ywgozN34/CpupC&#10;FPeiYWkdzL+tGBjYABz87+4eQF74zHOVorUoWsUYeUN/OznM6cooPSkeKG4ODoOfhYpI8by2XICj&#10;j+iHYZpjwM9qeukIYHmmRbGdJQR7SqcCQEYKxRCEoW14/uPWSLQADINCxF1yb8vvIeqnRh8tUyZU&#10;gdO8fZq/E0ZUGgHizBSFn10rLM2L0zd6r8deW+JayzsIyr7WvykKLDDWCF4PO03lL6mI/+broqEr&#10;8TpU+fwpiAJfURivmcKSWXmoLFR64+mAlR75C9oCDL9gE+k+b4m90K4xXvVIrAYXpq4yWNp4bWmB&#10;Mwpkka66JgK0eFe7WunrzKgRrftbIDeJs76JCpjBRJKiCexMZP59BN0hTQtPsOLpSaQJuuHzTuO9&#10;G8W68TsM8+INQ7Ir78MABRFT+ruq7xkVMCqmriSHkoo0AiWzsL1oYqSgGHzsnGisjpePBDPzvtu2&#10;er5aIc75uWgWTUHDQ+AqjWS73eK5oj/x4D4x3N0/X6Y9LAb6mK7TZfeub/5UvCFLrLUWnxVplpu2&#10;0GT2K24kYHoqFm7klZvEusqnAiha8lR4LlGt55Eg2XmMwulvMB/bR7L+IQroCLxsrWX4n5/LJEQO&#10;U9KopUEHnQgSLlHXAbk2EYSHY7BkyVzRvFRj/uegEqwBEEXWhqVTKhut3qEZEgaW5eAGZcfTON8Z&#10;iq+qCV8VdP9swaD/fQB1KTiSOJe0U104NriI503XwP2EvcTYGBvashjsBwptMmOdypIwcJhVaqcG&#10;DKC1qFVhgrV/J8QNh50L0mCByDAS5eUOadQk33raJxaCrJeafCYub/h87bP8nbMv1KGAVk0siI9a&#10;czHf322F7hi/qDTdsnrnRZICkrmTxaMHFqcpcSnQWLyZPE6DnoqYnF6Nkc1hx3EiAC/48SwP1loO&#10;UxNeSgCRDx9iee09r7Pxx1ZekYv+F+4Dkn2ZcXzEvFt4uDscJYG9iGBrgqbDPMJ1mA5RdI/Bd1Xj&#10;nPL/YYh0uGH0rBPIXOnuec4TYZ8VWVD8Qj481Fm3p8DRz5QVFR/uOs7zpn7ZzXohiq427giexTPv&#10;MGrM9mm6UFeBLnYh30ScvhpObQKsywGn0xmjZ0qOPjacz/TgX6wYVlugUGwny5n97O4eaA3bdsLh&#10;cICl/wCOhxs8ffbUzkITNFlxd3+P+9MJ5/MWl2utGWbbznf0bRjdgGDz8On708mKao5hssOyOKzN&#10;wG46o3ufe/FJyhLieeJFLL0LxC+81NKPPHhwizE0vhMBTvenOHvrskJEcH+6w7Ku5RwIBM1oIR0R&#10;Qj6x77oObJvJ/ofjgcciQsdN52v2jKzmjT+G41P3GkKWh9UPecEzgIWhjf6J5UWX/XkseOh/iuNH&#10;yExO22iovvDsLngFSecZ/i1uN4BIylFOBamP82cfVoj0vFnFoXVdHa/olkbZ3WTjtuZFmPpBkUb6&#10;LjlPkO5auH7IeUCMDwB969ggaIvifLrHJ598gu9+73v47d/+bXRZcD6dcHu8wd/8G38dv/dvv4Pe&#10;n+Lhwwf4yle+iNdfew19mEf5u++8i3ff+zGePnkWNVluDiu+/vWv45/+s/8ZX//61/DowS02bfjo&#10;2Rm//+++gz/6oz/C6MCzZ0/LpVnKeb6Y5IdSHeKqBP7zNvYhu78/6/M/S5Pd75/HOn4R2l+Wdbxs&#10;f3WbRek8/eQOrzx4ZJfInuIMAM7ns6dHO+N4PFraLgikWe2SzeWCJhJpxdriUWJ+Ub8eVntmWcO5&#10;Yl1XLKvg2dMnWA4r1nXF1gfW4wo9nyBtSUP4lSnbzykkHvN5nG5J/aOeBZMocCokwtGKij0Jxqkx&#10;FAU6GA9AJY+EGyBdd2/kSMyq8V7Y1Mt0pwG1fl6+FMGcKNZVVHWPyz2hDmO6zVNCsK+EPfu/8EKk&#10;IZLhZ0rmlOuLaT2PHmrtn2POzPmFjUaXatCg3SpVurKeOvZldyUYOw1e01QLU35R+zT639LruIhh&#10;ocRy/DoXKZ9VZdIMaQ3QBpGiegn3P0M5bBwPWRRKwvN6liZmcIRAJYP7OaYZ0jrCCKAKyDqhi2rx&#10;aEdGF1TvO+ZYXBYP1SZoa7Ji/4hV4u3jOawToLeaRyFIURZ5+TWdiXoWdiHesRGyB0vsAbsbDP2M&#10;z8r55k8FKCY3SWE0oxPq+5hoU/XcUH5Xmy+D3jitLnPXDHc81yC9KZ5ztq85z1yhHuUbANVI4mdQ&#10;Vs0CYbY4SBgW3GBbc6fLjrYWwhFhswBoansRjZCyCTqG28DqhZzMCgzHQ6Jx/pSZzjidm7x1grZX&#10;HMgLvQsFbMIb/7/iEieCb8iVtb5AYOZ7UqmLn8A9GinDcvk3DSEFJ8pMyeMyty/rZpiX+PydX2rE&#10;fhvNs4tPT21DzabM25bM+bsxTrIvCA3ZfAmAWhEpKXOsoL7wBk9CGcDecwuOlVcCsSrkBQkvjdlP&#10;g2j3cyZlD5H4N/HtovQh8atCPvcqca2y+sDN/fNBFapH1TAaGXVRJOhONQjUX/Kybj6TBXt37fr8&#10;7T0kSUiiX45EyiIhH/FsUPkt3doFLSJl2J435KAvbs3zsU5zn4h5WeWOH1+umRcATjucboRnnxs/&#10;LXpyTF3Y8hx/QMN1XorEgwWvaDiSJnFpuaePjOfZw4LGIxr888KtLvc5TKFOvPGcpxH8amNfOnud&#10;P/f5K3s3y0Y+LjDTHX/uIo/6/t04RNf5SeDcp7Y/u9IvbvmnDMKfU8QdngP/aUzSwNL3bt6Uzbm9&#10;PNNtKAYaVuGFJJ+vEXzUaS75h80XxZkFF0bw/bMvholcRMzWFBJ1b6cjuqNCgVlXQCchFNK72ouS&#10;kn7UszAUp+1sKU36MBqh1v+ytMjJPQkN6wqMjpubG2znE7o0tGVF3zoOh6OlGjkcvLh9w93dHW5u&#10;bvDRBx8CQFzkxeWBphwbcmV4yZqB1fwheJHpRREjbgdoyxK5z5cmfgdrHtihP1DWESuaeDqdsbQF&#10;q+c+bc1Ctk2Zr+mZasFG27vG+0rexGpJ86LqhcXM6L20JaK2uY+BJ8pUKoQFo1EGIB2pEissgjo3&#10;ItnVdaTb4wwod/BPvn8FkXTa9N0XhcYFHpVOZXo8PfwX7tEYXmitXLjybIWDGvF4lpnDcSJgspve&#10;4OWtv0ne5PM1z0XzXMf9Pd5551188JOfhIejiOLVVx/hwYMbAIqvfPlLeOWVRxijo/eBH73zI/z4&#10;vfdxd3ePMQaO64KbmyPeeON1/C//8z/Fr/3ar+H2wRFowIcffYj/+qd/jH/1r38XWx+4f3bCejji&#10;dH8/b8uFvFx0hc9Em/+s7Xn09s/6zM/S/jzW89+6XcqiL9vL9svbFO+//z5ef+M1PHp0xLGJRTcp&#10;wmsbAM6nM5Z1CfuWKozPe3HkPpI2t2WBiuKwHrEsC869uy3NHK/76Oj3gLSG3jeMoVjWA+7v7rAs&#10;Kz755MnOEK48dgyJu6SNFOMiAcNIZiUQdO3udUqDToYNVlZnng9zOB89XIEqvOQzGhpMlZTcoyUS&#10;99ptvsldGgbZiYnLiF9NmKheSUDzMMmw9cR39DheMBGnCUbpeT6DTgLAF0IDBZM6V9WpYGIaw4uR&#10;YacoStouAAAgAElEQVQjU8HlZzaNOUQs35uNkbMyWsOSS1/lfRpZ4jafSpSYwEYHHAoK+7b3wNs3&#10;rT+vKXCxfBf6HNfMkzeF/9nomkovTfs0mBlcGfLKNTYw3Y8hlEvPTSFi3t8i8PBmPzmRh94EKQqW&#10;7j5sqRDq+oe4F84ABU4B3KsUYGZfy5mUkKECIlLyctMrsoDW9tCL2DoszTv5OczV8UuaXzCF0UxD&#10;kNXoJ/dGvM84hgJEocLdfhZ9OfaIY8c+1eeqwqmKtRTbs3CXXSHEMEbt8Cz6rIrbDg6pzUPhXtHT&#10;vAxrJo9L396q9MVFRf2+wKBNf814GktgD/xd7Iv9/SM9g+LyhzlKpbxfDUjx7gUl2oGC+1InNq8h&#10;FYDqsRndzzQmokhyv+s6ovhmhYVIgc2V78vEYo2ujewv4NIQvv9MfY+StxB2e7udhZG2iabaXiW+&#10;VZyqBn16RNts41rHSYPj09jqkoJelQ5hkSJ5sBReT6DgKftvzH0pxEFJpvY8o5DQcz7VYiDPa9L6&#10;fN/JEfIRiXHh54FRHIEDAVvCWX2eXEfpbTdV2+p6FmYKc51jzHAdo9TB4Nm5iltIeue4TrOICqBN&#10;nN7TYCCAdiTlc9pfDkRQ8zjP9KLlFLUo5y7UIdNmxD74/IM/a/Ye57/8MI9k4k6lxoDw5tsjnTi3&#10;af31DS2wtiViEXE22cIjg4VqJ7iWsygiJTWGXOBW0tU8Z3HOoRgdxq+EdD2jyQylNHAz4Y4cm/tQ&#10;YNWCAT+HT4LeuzbQTA+uGIJVIzXUvgZGyiIoOdP5r9IQ/izRcgAUxWhdYSBE133UzkxHo5hgRFLp&#10;1B8vIbKP2bu6zvPiWR9ribkG+FKmjeG0yPFzuyx1PI+v0uKZRpi5HN0WudiPa3+nPFMYV/0+9pUw&#10;5uoyrVhTN7yVc8jv83KWRfssysWMqoji1YzKDVrgRvBIuxKwIwPIy9faqCpSzrU/TUZrLsvucWvS&#10;x3Z9Xmo0lJnzZBm+8eLe9bhuqfNsDcPcTTzHNmkfc/HTczhShYhgSMNhFWz39zgsK+6f3WFpC9AW&#10;O6eLQEbHUPFIYwuXFrHiXBS+IrpYE2+Yj12KTOeLg6pHSIK0xzzE+7bFJdn5fEIwV6Xs4Ljh/L67&#10;93vz1E1LM+/rPraJZkBK9JbTlz0Jn2RwmHw6xsDo3dZ+MMM7gq/5RaHnyx6FzlpqKwV0BaTbMKT5&#10;wSKC+xsEQ1XeCaG71iodcPmoPj7jlhZ5d9dS8UWVG1R3jje4pJNjzFHUKc5Wu4MzifpJuQQEYZDH&#10;MeY5orbBDAru093dHfDgFiIG//ff/wk+/PgjfPlXvoy2LFhaw1e/+it4/Y1X8dYX38SjRw+xtCOe&#10;PXuGd977MR4/fgwdipubG/TN0v28/sZr+Pu/8ev49V//W3j7zdewrg0bGk6nj/C7/+p38fGHH+PZ&#10;k6dR3PQKIQPtE4QR9+j5vO5nbXXsa30/H39+vvZ5r+Mvqkn5+ZdlTS/bX/W2nU94+uwZbh88CH2X&#10;vFY9QnFpDb0PjNHtctdTFx+OB5zPZ6zLChVG2qpF9txtOByPZpsWsaibmxtA1VKurBY5PtT47uKR&#10;5G+8/oViCHfBirnTaASvDMMYSCm8EIIdcjEugMbNc3il2nejh5Ro44zinQQAwhx16vofBQJ63IYq&#10;U5RHZ1jS47sx1PPTuXExaX/OibNvNOnYCvls9TbVyggnrzWUonPOUItyRdBG/jJckR8GRZ5y8x6T&#10;yH6A3TpKm7wVQ3qaYVuN5HvCuvfApFGdRgYKE+oPPVcGUgMIlU9TUiQU11lg8M9lxqO5vyKYC2Zj&#10;mwi0L2EMuIBvMQxRtCQyqEu60w250jPDPXIilaHDr9kkhg4LB41xqnRKDwEJA7kZiMvEi8C2iJ0H&#10;0RnvKowUmcJieG5AejFaGg1XBlloCBSAE8+bK+DLslihHz1fBbd5tApkMaGX3iMaGOZhsJ5Whkr2&#10;HAbPZbqy4WlyQg0c/BvxLqi4VuWs9uVwJix4psJT0J/jyWRgpRbFPjxknGYQVMIX4TQsnrsifqjD&#10;R8RTf6QEL77ma3JLzAf1aw3BviqSKM8ui/p4paiVP5PPVkXUw5F51OPs0zsq92av2F5tRXlgyhmF&#10;ojE9A/Jc1fy9AcBpEyVhFFAotKR+n4chFbEC53q2ORRGeqGKSBgrB+mgQ3V/xnKFl/BgeGxexmpc&#10;ZhXwxPvhcS9SwnATt+u67MsRSqJg905hd8IzIuWIAwgPspKXGFT0GZVFGuxt9sq+gqxIg0/Qsmmt&#10;ZX5lF4ImsccJxHkpljtafjquTBUOAn+qZ3waDcQNRpc6OZF8Hn96QrljZmBuWgxbIvvHnbZ6T63Q&#10;RY8GkwILiEJ7ha+nx5nkqYpB9d8on8/pG+CfEK+nnWsCHckXKj+txpYwuKBE6gRN4O11MfqX81K9&#10;SZnCaYZw5VV19Q40VKNKHVNjrEuqP3J/Wei5wNoE4eF5qH1tjYXfxPpXgMycBQ5no0yebeZW51ks&#10;pNnlMg12n1vp9K8abXateivOeFCeIX2gR6fsDErAdA4qP5MCmPpMXd9szI0Og16oashRcTaNuDjp&#10;mvutjdPMf3Rj9fzW8Vzi4twc10Uj1dSL2v7ML0gaKNDwXm+Nl5ZFjtQ9ntkMDcXE59wCNruVer9r&#10;8AteRKzijgcuz2fWML5DfLXowF75CiQ8TKlszOkp+L8UiffFPC9m2jxiCBpnfXRLizJgl09Nm+/5&#10;VWkn9LgRHlgS+bKL6OM0X4LGcFXbGF7kV7EN9ULnSLWQMuLoHtm4QF1eHMNStyzLgtP5jC4C3c4A&#10;FMfjimVZcHO8xdOnT9CHGahFgPu7O4yhOHvotFb3fMh83qGxL+oG5ThXMlLeX+D50DvW9YD7+2dA&#10;B25vb3DaThBZsMhiIdulOCHh1RZPr2IdFzko6bL43AJV1a5MxnmLv00/JxdIGB4OB3SmiZQ09hNP&#10;+rBaQeY13ixlyGCkzMC6WKrAAW5OxQW/kBikY/z4gvFOuLdvswpEWShTeV6eSSRNIz2K6FgNGpyp&#10;i0zu2raO3ul1b3WNRATo3Hs7Y/UihPswXe4Xr8OgjZxl0eHC0cD3kLre1jsFDehQfPzRx/jed7+L&#10;b3zjq3jjtddxczzgjTffwre+9dfwzjvvARA8efIY3/3ud/H46TPHBcGyGl7dPrjFt371m/jn/+x/&#10;wje/8TUszVLRfvThJ/iP//E/4w/+4Dv46U8/wPnuHm092HlomfLF6HzyNJ2/yEP5mdoeR17Urj13&#10;bSz9lO9/1nZJ63+52i/bfF+2l+1FTfDRJ5/g1VdfxRhbFnr21CiApSl7cHsLYEUfwyLAjlYg+7Ae&#10;wnmjRrO0pWE9HLCNgbFtuPHnz+eO1157FR9/8iGOhwcmYwxgXQ8YY+B0/wzLw0eP/teqyY2iwdpH&#10;GU5ahVkJgaaFkTi9DhBP06g7m6pC1sPWi9JFg7RTalVhHfP8/15BdWEmDQmS4yqZ56xEDzJDn2fm&#10;FktBgsbFmLfnFBdXyq0fV3pD6asCFgEhnsP2Urlmi8rtFFZVYF55s+HKuS0oFkyeQ0jDXu5BbFgI&#10;R6j7lNuRz1BZJeyiUypn7gcyMiUE12teVO6J6PnkiDclYDLGY//VjhzhxUvbKWFFsCvZU2MfyeSd&#10;oVsu7ZTTFO79F9b0sHIXkbJ4pgCwPOkLfFlQbZZbcQEwjhDpDldxC8WA6uJGKKDB82YWA26gE+Cw&#10;WjwCwb3mHNSmSBpOmkDX3HPcHsrUQ64sCUO5KVDa92awoGDOPR5FmE18aZK5sCHm8ZDGcIOr+sUU&#10;L3YiB50Sb3z+xKk6hNYBE+cmmPj5CjR2BX2IGW4WKcbCYtCoWFrVQ3G8nDxj/ZKsOe5J6EnmxWO5&#10;4KnKGR5E3n9pnhuQ/dvLFMJjXPW8pMI1SRgreD7oycmc4+FJxH+T3UEmmCYMrH+NHPZ21posSedo&#10;vHeYgZcupW96UM0GYgUNQlR+43xVWgPbfxXzWG2ey7DmtZU27yni8zjcE3x8srlyca/p8B5Luhrh&#10;2MzFLaUfwFM92N4lluRcqhG5BXzEUzzsU/5onAd7Vz1HqisSXng36K0IIrxDktan0Vwci8xYvdT9&#10;F4kLstYsnyravEcGizS8W97VZvUxIBPdIT2gwZcjg3MSXgIl/YBRQMSWFGwMD1enPwHLUkyQZ4w1&#10;CgxMnhM8cnUbBO1CbLEcb0ViMHgWBRahX0JkybOdKFN+yb/pJRvzbTnG2tagpyKBde4lmCsP4yro&#10;C6leGyH7tr9zDqqMdpAJhsq5QLBEKq5CT7lPwrVawH7FIYkH3OAiSFgRvxvrSMjEg+JKxA0kltIi&#10;zwmjH1IGyDNjqJ1ex35sjF5I0iflHIA4JxUK3OfwRiY9IA7Cz6FwDxHvkruE7BPrtZ9WvJqevrZb&#10;LVJPacyidytY15aWtKvgf8WdTL+SMlXsAaEqYh6rQMwl6T8SVws06AnenC+15nAU8ZNBvMv3ucvT&#10;2sXOWoU0L6kJupDfHQ4hkkUxTvI0M7SkUSv5U4v52s9lyYvagBcSNxN/KDdOUr3DsfGIx5pSZs2I&#10;OTh+0dBl9BFoi9Oc1op8lDyy4m/mNm9Jngkbx5HmZwoa3LfQhHQCkASsU0Ml1vl3I/CU+0U9S7VD&#10;0c34q+mVHilNYto2J3pJV9gkzA2OZtTVgKW7SEHZf0jPzHufZ8l9PbyWkcuEzvO6zzGP76xHTGlc&#10;3IBO3eCsiqEdzWUHHebtVal0W1Z0HWjrigZEPm2FWkFKaRjb5vm6Dcf62AofVdyfTrg/nfHJJ5/g&#10;6ZOnOFG5VuKvw8j3zlJoJM1nsVAJvOKeKXpX3J/uoQocDgc8fPgI5/OG42G1lIMgbTTYUx5pSwvn&#10;DwDY1KIUmNKQkDR8NG/u0+kEwPKbitN1SNag0FFptWJvvI6aRtqj5oHhdUNzfjqwuXPNwLocMbpG&#10;LRnjV67b7y5cQr815u10Mekca5BQTgrjM0grXH8eZly2dIxtV2jWftIAvaxL0ikfx2CgkAYsXqOg&#10;zjUvnqxD1iUDELWWqsxLlLaf6ZEvcb7cIS5sDn7x1shXZz6pY2BdDx79YOv48le+jG98/ZtYlgNe&#10;eeWRy+kb/uRPv4vRFe+88y4+/PCjsFMsixVaffjgFm+9+Sb++T/9H/Htb30LDx/eQgHc3234/o/e&#10;xf/+f/4L/NF/+WOczxsG4BEAIKEJIUIjNzx1uLKBAYVKWPZNXvBdbbW/T2tlwzHD8GdrP+/7vwjt&#10;L8MaXraX7Xq7f3aPN7/0Jh7c3KSe7PrJ4XA0I7UObN0vyJ1eL84vjusx7CsC4ObmFr0bPT+fzmiH&#10;FeshYtaBZlkVluVg2RUa0NoRAxvWda0e4c60kO/SCyEFLk1uEfIzVTmZPrNGgU0LfZX8WpXOL9ZP&#10;EThtLL1KT/ee6LUx3C4NX+mlwLbXkUOxCkE8FRwTXnsoIqZgWV5WauNjjAzB5QAXHi8cKb2R9+vK&#10;Z57PiJ7T7c9ON2NfQuPw+ZXvhEJMKoFUdAEqnTr1ebltlxNn1yHD0cgB0zf33nNMgSFuNF68MGT1&#10;orGndUrZoygGHgkf/8Qhxz9Bjsm9Nw8wf7qgJq07IUeYNms/as54x+G9qMGhbe6j4HpLhQlpoKRg&#10;xoOfWyezMCdr+QbuQV4GjHF3m0SZCAjh1/7uYegPg7oLg5HPGFQAvBhfgEgnT1T4mlLhlhwQFVdw&#10;8Q7EzMWR/kEoYF96NlMhCeFPZ+UxFGM3CKRaWEAixXtOARYjbEyDMI2nF5NPxTl2KQlPCMwatKIa&#10;Pw0cRTEWtcuS8j69/2l8rH6kgO+78mKL3n5ct8LyL+d8teDCtJSyf2EcKvS6PhfqxAs8hWLtqZ9M&#10;8KpjSn6Z0AwQ5BnhK/s0UhPu7fHwRfQycMWUzaiPpoj9SXHdDX4CmJ/dEnnMDHWkdpkXTSD+F760&#10;g4l92GZATNOU67/7/2h4swht0r99N071aKCYCb+t7eJ8SfaPeSurbhxzKQbn4DVSqW2tEbDnExKX&#10;bnXiNFyEiW//+kVhgsQPAOXya5rYVTyMdZW0DSL5pDS7JJpTiVx2U2kNLVSpvMvuGeskjYvw6IT0&#10;aGTO4f0K8gOHc9CKvCiqlzk59uzxO+3zPLFy3hF0NOhR7HfBXRPK4vU29ZMG7ovdl/m5RDBy8Nz7&#10;yaAx/SzRM8EPEIhKcY1GDptKes8bax4hH+7P6DVydzU9iuR3+xY8U2bcKoub+p5hZNCk8wHlcKP7&#10;dsrY94tIs/VVD/CO3lzQHwT/mT682nZrFspKOw99N2ztRempoHORd/g3L3o40zpu4vuntfm9oD3+&#10;d0aBaPT7wt7KOastDMRX5kQcrDh9+ZxfUlEmBGmThs4GKPoQfzYLX5sBz6muDozhkVMlPUTIW27A&#10;M2s45mhMTaN70nGFDszeWpJcciCLtavanO9P90Czi6PlsGBZF4yt49TNgLt1xehm7O5jw/35hJvD&#10;0XJ/to4xBOu6ZOF3Ks1D3Uu6x7qhZtwPmklYl32x4qpVMHaD6yI4HFZYhIpgXVeMMbC4p3cTu0xk&#10;aHfurybN5qX1tqFscRQgh8vU23kLw28fHYxtU/JOiF0qMFWj089lscs3Gu/JjEjv1HnOGB6ZPczo&#10;3ppijM1onEOHIGgiVnBYR6Efl3TBCs1L/JOgHzx/SRomPln7KTIL6RD5au+bFwzN81DHSAc3XmC0&#10;iP5BOWsZYVHlHBS5FvmzlrmA8+lPJSNVRrALkOayyBgDP/jhj3B3d49lde/8dcXXvvpVPLy9xQ9+&#10;8CP89KcfoI+BB7cPrIh271AMHA4H/ON/+A/wt/7O38YX3vwC0ATn3vHjjz7C7/7r/xv/9vd+H+f7&#10;e9zfPTNYe677i0uMSaYQq+kWi1Z8+gI/Cx192V62l+1le1EbeO/dH+Ob3/wqDiwO7ZeFvXf0bcPN&#10;zQ0OhwO2vmHbutVcaA3n0xl3/RkOh4NHMCl6yyism5sjTtuG7vUib25usPWOm+PBeJ92LLJYXS2X&#10;G1YSNgW8oGUR0q7IeRSG0ue5eILyEyoqRfdhaF0LpdGfdj0sBbgGxbg6h5ipAr0og7WRWc4Gm1T0&#10;jd7bOxMzdkU7lCI+0HI99K+hzynlEqkClVB8yvFnrdher6LWBYyvKVWc25Xn+czcyWWfsxAwP5tC&#10;BX9OWm8ouIACY6f8oKqwVKo5VnyCqkXa5+bpK2rhgFRWBSlMlxkEbClojVBsrWdL5ydYtLkwl0IO&#10;owYUsvNqKbOOZRdcARApRlqaiSDDPGVCPfR89OHeLpkLVFCMQSlwEcdMAK3Co0R6juq1mEo6ldIU&#10;anhRE/AWgDk3Wwim9LxCUYrgRu6Eo3nrML+eEQ5173DOA16ll8J5yIwixSgrJfcr0gm/KLLm5fTp&#10;Ib61AFnSnsSs2mLf+bekMiDA5J2skv1wb+quUjgf/m54mk10UHBxpCjM+x+55pwt8SY99Cj4I3FV&#10;gPSiQyg06XXGEG6d1yQCDA9nxQDUFCtpGgr03qAQc5JLuCo0Lr+Gh+cKmqU1ckWvFbjGwQztZ+6Q&#10;hjN7so4naRB2Ywnh1lqdUdk1yc8Ih4B0bPrlWq+3TOtAugunM0yTMi9Gyl4k1eQFFQoIRHgx1Qp+&#10;2JcNz5mbBIe1UPboy+swOC2jz9fsBSnF+ChpYNvvbzH4RWeQiX5OL8ysYeIF0w4J6XI5H8q9IZ1E&#10;XGba3DTwu0EQBaQTqvNYYVCTaV6Xe237Zl7Vfs7g9QWcl8zGNr6zM/IVI4nxJPP0k5LuSaVZeofo&#10;qCjHhf7HLwUPkq7n98xHawUB08sy036UNUrOTaTMQfzSwM+Dwecy1QVpEgBoYzq6hGfFnwSLzbkx&#10;8mJebazx4nfOKfrwfmr/kjQ4PdHLCHEmxT0gAUUPj+iZV6bsFmuv/N7/DvrqdTJG83gts97xA+vJ&#10;aVzWu7hMS/KpdMe/X2gwImwIk095n8aOMVrAr17kpo3nxTRwvkzLSICmlMoQ+bczl3lzA3x74Tyz&#10;b6ZMca9eT8tBeTEvrKtBKWGUvHKJ72anDL+Y1IbLWg1JC/dz1fId5TY6HqjjSHq2AlNUYcj45axI&#10;4iX1D8pfaQh3PWe4d2zx6r1mKEwDohFN6kn8LmSDatxFxk+y+xknd45ODgtplnNdPW0fPCWmQiOF&#10;C9dQYTqlHdFylkWwMLWaBnTx8NFDnM+bewYDq8Oe3rzb6BibGUFVB9Zlwf35Hut6wKILluWA83kD&#10;YEWwDocj+iePzTN2DJy3Deuy5LlWPy9OQ3sfWNtiMs3YMKSbVzYQRvtlWTB6x7LAlOot02Qti0C1&#10;YdvOfgFOz+WUs1SZvT5l1+FF63UMv2hP+t97x7IcoRgYfRj/JIwpabvhNy+uUidTwNJteoRh78PT&#10;sxhijT7CmUtcAaA8qBYCENhM/aO7CLq/mKl8oVxNcsuRZ4I4zMsTznSSGEC9PfikIM8Hz6C/0ohL&#10;fhZCv+H5VkbsdvStJwxj/vvY0ZxVrqnMMr5IeZ6G9oGM+hoOB20NfXSsahcO23nDBz/9EI8/+Rjr&#10;8g1s2xmvvfoKvvaVX8Hrr72CP/qjJ9h6x7osFg2xmUf4w4cP8O1v/TX81j/8Lbz55htQHeib4PHT&#10;Z/iTP/0u/s3v/T7OpxOePnlq40Ijrcu+1ej4K9+WRf48z3zere7In+X5X+b2l2ENL9vL9vz2wU8/&#10;wte+9jaWg/tjO+9fWjM+BL/QPA3cHI8hK/XRLT3KsNRnx5sbPHv2DI8ePsT9/Qnrutpl8Bg4HA84&#10;3Z9wvDk6bV0hWNGk4e7uKW5vbzF07D3CZ5VNVT3MHiG8MDekUil0uph/mveRs9Y0nBcBKRZdFVd4&#10;FI/MzGlvYHheo3DH0FYgK2RL8RahMjjPJ41CeVHM5wZcgjAGNzporKowoceotTHP1/sLPVrcoKHi&#10;wsy8FjrEpFhK+LpwdYUfSGXZL+AX1SAxPceLghBAimLuNyss/qIyC9sAvRAUOlxYoxEIts9MYA8g&#10;4JxmJntHyjMliWAo2ixqEp8jlQ2aNgzORUEJLVAYIWqrIv75T1MSRiiAaQgxhUeYQ4N56sXyhPNv&#10;aQN9CNqSeyT0EN8zckcEKrz2w8IWQwCV4skUyh88FyqyHxpJPX9Lg0Us2NSZYoYeJZr5zavyT8RQ&#10;el9Y2Cq9/HWkAjErctVoC6Qg6nvsKxcq5GFm0TAyTpddzznk4iL2VAQLKEXHrh0IQRrJ1FKHxOi8&#10;QEviVdGZVIeehLz/MbzxHOnEI9SjRNwEEEpG/j4b8Yj5+VzK2VLwFC67ByGN5UF8NWNWyYmzkB5K&#10;GUmggaxBtWeaDcncuXn8U8FilzMlvoT53pPx8sKNhu2c7GSYqb8ryiUQ8b8oK7p7RTzBTKU7aTX+&#10;VGNUxeXps2p8K+sL44zjr9Z9LAbk2XuJe0veg6lPnzhXDAAY5AbKMOqawiaN2/EviQNYoDEue4QY&#10;v8M3Ku2SmD8diEt9dfqZNMs+iIsEHzANL8VQz7oGiViANDTNSye24UZl2UUhTVO5oCFj9wWC5qAJ&#10;pOQhNqVVSemjo7ozttcS3/AS0I8XtDJlRekDs6Ef9oEVXpP6MGi8trmSdTH8r15y1HmVYf13eseu&#10;zwHOZa7ny7Na2Gas7SICgbjtLxRS4bJKz3NT6R9xnu+4XAHAUvqU/VeUtTuPM7wyfGpOv4kfZsSe&#10;nTAIP/LA8NhEIRE8Ezri+0hdMBpGUyxhZKQx3HGkEI5yVT7xtvmUX4lo9DUvZPQXe3e9zTQ3gWZy&#10;bwIgLs58bdf6mSYTk8pzNpPqPM9MnfXiVvMaz4b6yldCzt2tu9J/yWllKhsBKDmLNMtgIw0oNY1e&#10;3Hbj+U5mug8Nw+jVt0UvzslkJGYjDu0MxvPz9k7AgosuNCb1lnkIc1hp5unpl95hfnXcj1gqyj3l&#10;MrtTH3Egd+blb5aWqXfWkOK8i94ABL/JtB927ix6hXBJnvD06VMs64J+GmjLis29hProOG/dnS8s&#10;h3gTwblvgd+jD5zGydOOmENF7x13d/cADDcO6xpnnf8EgrZkqo3z+QyI4nhzmPZAxLzBl3WFqqVq&#10;sXs3W1PvHcfjAYFjAtjpzn03VE7ZanSDS+/di3UlvvRu+urihlBeaI0oYuy9ujzZe4fE5cLwFIte&#10;BHpx+uih5H14YUwhjRNA7FJelelMFLrZZb0sxE2m9any6e4cFF7Ap6JcEahbUwfJy5uLxn0KvmIX&#10;ZXHuLvgQdQhAYV75A36xdJHOxelPSQsSaWUAKKyIaWxjWW/8Tl3M5/BimVKjICxf7WPgk08e40c/&#10;+BG+/e1v42ZtON7c4pXbB/jWN7+J3/2937e0Woulx1o8Lc4X3ngDv/mbfw+/8tVfwc3xYKnj2or3&#10;f/J9/Mv/61/ihz/4Ie7uz5YX/HxOGnMhy4lfFmv5bJ7zp7fP8synPS/P+fyz9PVifvji9rOO++fV&#10;XjSfz3Ouv2jrftn+ajfHx3HGxx8/wxffutl9o5GO7f7+3tOXDWxbx+3NEQ9uH2DrZ6yHA1SB83nD&#10;7c0t7u7ucTweAZgd7Hg84Hw64+b2FtCBZV2w9Q6RgX7uuL01I/nhcMBKI1f3lCKhYLhbHo29FHNU&#10;gbYacR1jNu40cx0JGqthZEpll7lmSaiXVTG2BSrmxaOKyG2rUC/uwvx4HczyFWzXGWWDAAPoGCVf&#10;ryTjVwHagKLZbXyjYOF5DuGer0OmnIFh9HbgBikWYHElznLYmIBUBVPx/7p7v9D4mY5cs/ezaipz&#10;oViRqY0UUFmMMxmeC23Iz9N7Cj5GPmfGAMxGCDAFAAVs3rbbOsxjzgUF1dhbzhuyAGNAtWNpFNo1&#10;lOAlxe/YNwoyZoBOLXq4wCbIFCxheHX4T+yQQgkLSap5QzQRT5FGb2APofTVRs7qBgsThIXlDu1h&#10;9CceNC8mQ4HWOllgaXMUos09N4aH9jYAVuSmoXlkQRGxqm7EfRET1FoRkKlL0xDdJA0jk3HGbb/i&#10;UvgAACAASURBVN/LUvXoopCFQuufeYFSFTOADd//rdPbRbz4oF82OB70sQEgXFPhae5FuooZskLR&#10;I24KlWn3Y475uNqgEp7bLO9CEA0oVvc2prKWwNspzWp5pOJ9sdyTow+cuhlmlqW5guX0aqdMovvl&#10;FvOINzeQRX7gHFrFvXENjT0/cBqWTBjOTD1ViKeig9h/w8EIwwcAMfrX+0DDwXAam+0d0jurkWip&#10;QKS7N38D1uG4KMgixXZODHYKphoiEEg/7bwxfMWNqhBI65CxmKIdKYzMg6uLGeBWATppecCyCrIS&#10;8A88bQgDJYv8zPBJIb61FkBt0uYLRd/4CmsaerNRQW9Ol83IRrTgGeXaxLbCvo/L1oQpv1caYnSg&#10;h7E1n7f8qY6X7j0mRU1vTLWCUPP8zCx+ZjHpA8Tx8FAq9FVh53oJnj7zArb02Oahdtxln8URXgEI&#10;c+P6voxQYH0uaHFfqD6e8T2bQBum1NJ3v15RlauGUrhwTHn7B+B5y+OqDRoG42JcY/oyj16g0VJ7&#10;8kJjVYrVfeq14Nukdqn6s81xyS/EBg2qeTEIiPEwIC5DZ0VEodpDvjDjpEcW5G1t0AARhjmr4w1n&#10;5Vy1+f67HCMiTpOWwCSAin9k5YbIyHQvLpdx7T55Lr0YLyT/8Zy1Stf8KSHKu0EPyXvidTHPtVrw&#10;tXmdmDCPlm4jAiaMHCP4C9wYJBCIe+CJSFi6gyXxstkPUu80CsGMXktyH1sT/zZayOKLY3Q0NAwv&#10;nmkGrOZZp1rsFZxv06hj+0N84NyYXonehLZw1iug7Bj7A4lLITp6tMVTqqlCRvRi8nQzOmQ50zXg&#10;lX15P7ywXaSsH5n6h7jYrFbKulgRtyXoIfc+f087bk05US4zlA4sSzFQ2YVQjSI1Gi1J58qYlkvd&#10;cDsnwZzi/lzk1vZ3ykwqfkeB4ZiL/SRPD6cM1OiElvRTGqDGX5sc0fsZosNlUfcQpjygAHRxOG25&#10;Z07nI7hwAALPYy85bidsRxr2RHyuAxGlUqP1UrfgOnbn2/E1dmrbnOcmxCyq1+kvXYW9f4MbDbju&#10;/ONS3gAibZh2O71yWCBYcFhXPDvd43hccX86AWNY8cciR566AsNybvfN0lVaQUymE1Tcne5CTtg4&#10;dyB0gTGGy8lroKyIYNu2yCdtdMjmuiwH3Nwc8cnje6zritPphOPhCBEP0b47Y4yedMN5ZIuimRI4&#10;03s3jzbPVb0cDxi9m2xXajTE2Se/dpG8qxUNMxlf3CDa0Ptm62F0RXOYjYFzt/4EDedxxrLwrI3Q&#10;rfrWYcXYGwTUVcXlSuJHxRONLU/CitBV+IVWeESUN3fTaP7w3Oqkc6nnqddocbkzorh9P5cFfdsS&#10;91yGHSMvaHhZvZ3PFFxydkX2Vh+fYww3lhuc/IyrXc40aZBlCVkmDwrTFyZt2fpAa4un0Gno24bH&#10;nzzB93/0A9ydBl599ADbueN4c8S3v/0tHA4rVr90OfUNt0vDzYMD/sZf/zX8g9/8Tbz1xquQ9Qbb&#10;3Qk/+egn+IM/+A7+6598F2MATx4/jnlQH7bULJcXgdPl4yQK1gX9vO15fV37fJK0rnyHF3z/WfrY&#10;9/Vprc6Rfe7f/Txg9bz3P20dn9c4/63a54lXL9svf0tc+OjjJ/jim6+HTHLejOcvywrAayRAjSc2&#10;sSLPsBpvvY+4NBYojseD/S52iWgXywvG6DjcHPHs6VM8evAAQ5sZKFRwOJoMvBpby4k997Z2t46r&#10;TBHzEZban5+FWQkXjOE3uloVhPyewkoIcDuljFOAwCtAFw8LVM9TMWOnuiJb5DeFQMUVopYEtRqZ&#10;61ygqdRdkHTKmVUkCE2weF7Fi1W4TZjS3C+CEHjZUjWblY59jlmZfp+Jq/oaoiiP1Ft/yTVyTqHM&#10;Tv8DH29hpDbji8likgL4Dk6NxhGkt0YFi+zmH2t4HnrS+B/FMHO+2fcIA67pLB3QBTpaKJ85mHpR&#10;GRMiE215aTKwLqZcmgfCpWd/vSSy+evFnBDCoxvdsbhSMzBGKwZjhKJ0rXFs5iBW4utO0CFuGnxT&#10;wabiFQZQ33NGVcRPn8kA0vBFhQJ25syrM8wtLuCnwUuA6ee8jksEbhPypRFd/Zk9zZrhJJDerXil&#10;G01DUAQmelHnYHtBYbfF57Zhvo69R7oQOzj3xOzwzosf8+bQy2j+Z7gnKmh+6o0pmNKEIqTX86uu&#10;+HA+pPHie8rPqKzQ8z1mpVrgnbBMQ6XYxQ6R9wr9H0nQyue7nfe5B+56d4R7axn+TkaZxrXi6QyG&#10;ye73cT8rufg8abUpQlPkqAJhjHREl+lrDTzKvqXAzYtfshCGrynyubpxRkXmFEIxOw2Dl3XZLkgv&#10;CgzqMoU4ITTgGK2yQnq78/ICGb9elnInB89y7AExVWNfalcBQw2g7r7Pc6WeZ72OeI1QBMyDFhTj&#10;aSzqCqURmT6x9zISZwLKnqBfzEET1pwOEDKH7M9HPSdutGJkCSPsIs0DFVrCR/LUJpPkpVF6tqUR&#10;u9IhGyOLxpV5TAhfuEw5FwmT0i8QlwE2B5t/4qJEF1HEup4R73dppXDqVSgz0k4KLvOScHcUhFBX&#10;7OWdn70VWXOoRQ6E4YfGxxybHpwsshgg9J9xmfW80fZoRxpa+Wdd94Taxdsv+E1ituzOHTuLtC4s&#10;IBkpFooxHGl8r8bgOH96HeaT92ah0XvZiM4dknmx4sLH+hhhvKqGfNYCutQdduud5tGmZ80wVN+t&#10;3BGxvmrIJ+xIW6+3Me0b+Q33T6ruFJdWSU+SLNbIIhqzDYbh+T8wfS6tuUxufP+6XpcODUylEHCo&#10;x76MzfRCJOW8GOL33fUApmdjDnEaFwWWqgNi9GjbOs7bGXAv3qdPn9p7fWBdlzDAQhXLChxvbrCd&#10;z7g/n9HHMOP0+RT5RZdlxSJm2O6e/1g9xYrA8mgrkl7xcmFZmo+RYdqWDtAM1UtbIGi4vb3Fdt5w&#10;d3cHVWBdC42GFd4dzDVI+szaDDD6QRp/Pp9i/5hcMHVXeCRmRjaJpzdZ1gXbmZeBabDFSHkzDMoO&#10;OyPdlPRjY8GTaM/Zvl6kGzVBuyDFBbecn59fDP2eCG06zi5qujbisMuH9WyG8VqLs0gMl/VXNP7n&#10;kC+CU+U/3Jcq+IXcv2vryvpL6dkfF9BCz/0KB83obofh6XTCu+++hw8/+ACvPFhwc7xB74I333wL&#10;X377bTx7+n30rbtzx8CXvvhF/JN/8j/gi29/yRyx+gn32wk//vG7+M53/j3eefcdPLs/YVkP2M73&#10;nL3DYw9hlzsvbBC/DK1O9vPi7Z9lrOfh+n4+nycwf6k25jO0v2zredk+r/bRT9/Hs6+8hQcPbl22&#10;6ViaGcEZUcPagDSO927ZChYRq6fhucOfPXuG29sHHkVkDkMbhjk4946DR9jo2HBYV5y3DTe3R+gA&#10;VhQmR4/bay31KymCYw0/LkoogOoRDH4jQA2pMqGdngPFkLFLmzILfiXsDAoME1e7eKVyewEChHu9&#10;CdQj5ix0kMRshA/dmfLEjhFrrKtqH/RqdkGDTL8yb2es1aCccHWhX+iIl5XE+TZhNyk64M2zBLir&#10;sbYqrIJZYN2H7Nb1ZSHA4hUSz1VTw9x/Ld7XdWesVInemLeURtfYy6IgtlDIBUXsLt51NDaQoV8q&#10;MUr4hJLknyoFTiA8ZRVA6/E3BVsrSkvPq7Jatae2bt9LS8+hhH/1bkw4CxCeYTF1pUHNPMdNiB7Y&#10;5whoruxV01ux+9u6MkMdrjPwIgzynMWjbkwtZ5QKDM+SRh/8jZJnGvkhZgC0IzQrnfMsEjb1XCjn&#10;Vx4Oj7TGnKXpHXvh8xB0xGE8NIXWMCqlh5fsBMMwbIQSSwNseSCUPyQeQsIrRJBpZKScxRij5RhA&#10;0hT7UwDN9DWGL+7ZrQIrYIryTkNmZrcxVIWZBOaUU6QdYWDN9QX8K3ynDXPFmnvLOThsmOsfkp6N&#10;1WhBIw/PpRY4cN4i5vEFKhjI7+NCEqRhdU9xgWYa8El6lSeH6+KLEvvuAyBSMflnZvQzuM3Fgesl&#10;T/EU5PxULALGyW54NwcdLvyt4FKdaZhBZTf/XZsuB0jnJGE/lJeUFU4VF5FnkVFhyCMVvMP/STWk&#10;7RTopOeEc6GDvpcaVr1CU0o31TBY6ekAPdy5ViqcioLJ0zwg5UfsjfORQmtnRdk/YwSZwo3WaYhg&#10;p6KFxnNNCjMYm1tn7q9IZASRiGhoU674Ac0zMK8kWnPPNDNSulG24DovYWycpfBK4c4kgGkYKbn4&#10;KW8MIkEYICX5jJT1ck+knF3/x91oAoi6gXuCeeWzBbblbDbdjYf5/fqp7BBpMjxWPrh7np7A9kxJ&#10;S+DFz4ILqlg+w3KOXYTDaCPOfnxD1Aw7Phdf5DIAlt/6yl5f+Yw8gnIq+QVnz1zeu5e4YIQRWd2o&#10;7CkSwisV4p9ldN7kvRpdFnoPv1y6Qqak4NpsRDbPn0bvdJGdR3ib3hcptU+mPTRo0yjIS6K8YLL/&#10;PY9WEa+0zDHT7er0MN+JS4CZ7MTnGin8+L7JoWFEg6INBbN5c2ySRBM3mOaCuAmw2oGoWqBEd9mQ&#10;EWxgagYNHmATq2dcI6qstryw0Ak2xsdMKgfpoObZNlh7bRJVDBnmsc48z2IpTWiIXtcD+ji7ngYs&#10;69E9aFfz0g6PcwVaw+PHj9FaM89ZANo3pwnOT9x9Oo3zDV3PRifVIp+XxeKJhmb6o9YWdPeeHdoj&#10;GqotC9Z1xbYtOG8bxqljXVfcPrhFaw1Pnz6L9CtZ68Z0WhbMZqrC2FfHv943tMXSCvVhqU26e7i7&#10;EDeJsqbHmlxo+lzxJkeJpvAdM92A0VpGt5qSU5rhlvRbRwcv2pk+g6pmqotXDvSucY2Sh8PpkCbP&#10;lOy/CDX5fqH315xUVOlEsBu7yiEkAfW9zNfi4E15Q6oA+ZzLShpiVGvqHwRkxpjnSkgPj8zow3jF&#10;+z/9AO//+D386tffhjRgXRrefvtt/Mbf/dt455338OTxUxwOK159/VX8nb/5N/HVr/4Kbo5rhPZ/&#10;/OQJ/t0f/gF++MMf4nQ643x/7xdZyb8CDjP0EE4uAW0pv/8s7Xnv/6z9fZZW533t7593TdfG+2/d&#10;LmXQl+1l+0vXdOCjjz7B4XiMu8jzdsbhYLU/WrNL7cPhCMD597qg9w1jmCONfdbw6NEjnE4nNG1Y&#10;1yOGbjgeDxh6xrJaIe5t61jXA1TVjOBqDq8rlcdUdGOG9qMoNq4xg1KVTi+k4HGVYYZCfnm4p3zN&#10;F4e/hLw2ASbmI8AY7kkokX5gMvgqktmrIFzYOCQEig2RI1sXTMrPtAYXtpQhf2b4iSJW+zLTMc/k&#10;97ZMicemcEeG+nI4NdjslTULNU9Y2LyHCwmYnmVHNEBUwUpDKTDYcJ4UeurfIVz5v6UoAwJgixx1&#10;gmWYR7NGyK8WYQqlnxRgQ5FzoJv+rogc3vFsdlAVBuU+I2ESKBXwaAAWE3TaBu2rwbcpoC0rn5uo&#10;eXkWMBC3KArzKIeFFFr6kWv7X0xkofdKjiMZ3k0Do+koq4e8a8qKuWml93lICoESMM0ZAFSkPO/u&#10;lSJ2CNwyYZM4y3/06hQXRhEFEjX+T4OhwIseJSnxC4w9XHeQIpyK8SwRsUE9T/+VLi4+MiE8Ox2q&#10;EMrDulf//J2SYuDyUsp/+l4Q/5lqpnkOVobH986CPXUkP9P+MlNq5Nl0eqKAwKNYoH7hYmc1hW7H&#10;m8hJzksZT/HjETeRexgo9KYKzp5fMmgO50qPzOIJOdxzVyQOWBhDAwOIi1f2WMRTvIA2MgBmIFvE&#10;wvzpIavlzSxUmntvSuxlxImtK/umsSdRwfHB6cqMcxqIs2dXVDbnAm2pfIZxaeKZCIXU5tKC1ucl&#10;JM9/pmwS5FoNnq1goMT6XZNDNZn6YQ5jVr2/7RNFQEQK+PQj6kN54P3wx/wrHGOuSBovNND4+a2w&#10;UkwZDAA4nckUaMGfy/nKRuOC4zKKB7Nr1qkIVn5QFsh1l/VESYpKa8qYV1tZPw/ypFADjsc7Wgag&#10;2wL5FB92eptpbIA0Ws0XDhKsyPZepyLAUtbN9E7G07TgnKdWEe9zOMwkL5tUBDostH2SN8RTfiEj&#10;iogUNK6mQTwvPASecgdmJB4swhdWEUYDXAJb6WEbZ1rLXjlF4+Se14Io8EUte4PwLOWcUp6kXJjy&#10;JSSNHGAKW75DUSAyXGUEjVzMb8aZ/NjnwXNcYEv6T4NRHFIhnaTRend6rpwDpiuUJjlOSzg2sRBV&#10;pmyzObXou15WTWOlMFPAH0g8y7XMxU2+i71HeNknMbnJDMme0iiMb/6zeK/P9PmFoHZeWoyvMW/E&#10;39cuKejtvPs09sFez3VMl79I+i1gikK/ZGqAdgk8bM3ydotT6cBhFQ8jBujIEHTQ8nxABJYD3N8T&#10;pzWUW1lYPbrlxHlBJry8slRTZqj18WMxvHx1QzIAlYGmgKCje9q5vplhtvu7li6lx3U+Zafk8Rbh&#10;dnt7i61vYcSGF7NsbTFnjQErkrVaOrzeOxCGatPXLJWlBC0cng5QxJTuZbWUZXaHMNAa8OzuWdRB&#10;GjpwOp0AALc3N+h9MycsNR62tuZFLs37fCn0BPAoy2EG7NGNcDSGeDczkF9SCTuPY/TQh81IPWBp&#10;TYijdm62Pig0zPtDOoo5BSfTd9TLwMB75wM7zlaQ5FoLgSHPhri8o7M8THw0w3xQcnu+OLEoH1aT&#10;4/cX+gDiOSnnl59p4DH7zujZhNHz+Uc1MBs9XECHhj4G2rpOzzfY/HWopUrzHPaPHz/G9777Pfzd&#10;v/PXsSyC9XDAK48e4R//o3+E/+3/+BdY1gWH4xFvvfUWfue/++/xxuuv4NGrr6CfzvjkyR3+y3/5&#10;Y/zbf/eHeOedd3F/f8b5fMayHiBqutEs108HGQnEuo8/T9vJMJ9Lq/O+RrCfQ8Q/FSf/vNrnufY/&#10;zz5ftpftF6/9+Mc/xhtvvIbDcbGalIzOWppfKFt6qaFWx6FvG9aD8XdVeCHoBfene6zLaml0RSBq&#10;NHr0DWsTPH12jwcPHmKoYtvOwNIwuuLhzWGvkn56U6Rn6PVwu2wTK6fcd/HOTvC6PijSK3yvoybD&#10;uzYdBTVvyefFjEWmSJb3UTRinxRlhWpwqOu4ZkqLsDRceloAO0FaMAsfMn9/fU02TU71s5LMHOc5&#10;D1BwCXjq1PmLxtkbumtPunuOfdm/yZd1nu/VCdZ/u7HKR9UQQAXj/2fvzZotSZLzsM8j8tzbyywY&#10;YABQD6JkoqDFROP6IJnpRWY004v+lH4dQRIgjQCJAUlhJQbk7D3TU11178mMcD24f+4eec6trh7M&#10;DGaAirbqc8/JzMgIDw/fwpf8uwoHlAWTuS5iAm0cgXhUOOFKAN9zDzpy8yko1gteOylWVELPSmwZ&#10;7AutHJC8JM/VNT0hQv227oI0Clcw3HR/x3vjJ2nsZS6/ncM68XaEXAdiChrKfv0c2rU+r1jyH7z4&#10;mhSyw9MOt3CgwlIV9NQ/zRjRYETcjFimMib+vNC0/CH2omUHahX2V1p+133vxdfcp2u5rXKtFm/4&#10;0223v0go0PUpLf/3TuvHi+1k83lxvEkNTvhV/7hzaPKSV+G9MVAHCYPKu+6Ngqdv47e3UD7/Jstv&#10;99SXBeIv64MIyq1qSUUKSc458n33x1zfX/nMzV556Xke3utp3d427Dt3RVTVi7B9GVu/UDvB8+Zt&#10;CiiykFiFIVDh4h2dDOuf87r49dY7uNB28e/BQ8g3seJr4aOCzCVfjavrmJOHLPdIkZVmyVd+BzZn&#10;iL2EV/efv+Xrtad37MT/X/bjiQ7e3Z/3fvJTnCp5xvNvmdY7s9NiMH77bS9A5M7vtn5vf+78/i/S&#10;Kv87v4OHnSKIz3ue/GtzGuXCytvw5W3zeTlG9v4rDQfOPPrz4PGTrRNegBWAxTBPeN1d17Inl77O&#10;vO0uc+Mf5fCRSlp5cKmrAnrJm4Hw2A9PAWKG7+vVil/unt/72A+MMTDGsHQn0wpEbluPg9N6yMgD&#10;AxrP46Bc02O6Oh3YPlRneRaFML3uA/u47rsZ1t2b/Hq9YutbpG4bw/Jq99bjHZkOxQy8jKyksdxo&#10;aPOc6abom2E8jequelS10yA49YbWVJncjOQZHc053oh4J9Q+k/nzbVrutPdkdG/c+wIfTV1ple3K&#10;6PNbkZnO7SwXvqQN3uLvPQrwggz7guyzGO+ZkonylKbBvupKbHMqoIp9GD6/fv0a1+s1jOoA8JWv&#10;fhUff/SxHeQ8XPD1r38dv/Gbv2nPXZ8tH/xx4Nvf+Q5+9OmPAUjIQHMO8+q/mczftvaSFvu+vW/v&#10;2y9i269XP6BPRnccx/IJmJ4xxgjHqsvlAsoeqopt20JOuF53bNuGOe13EcHlcjFefrmgd6tLwkiw&#10;OMIUpJCSvwCZSoKhVXkKSgWIIpDGUzVUcDUgpUOIP6uA4sAcsnqo8imFe3cwTzGvZHg11MLPKPCp&#10;FkUZguNg4Rx7rsHzxPkUGcpnHk4jC6aJhyZr6IX+QM7DRAEPMXMPQubHq6xQfDyeVTMEtgaJ/Hzi&#10;eSWnwzoEqsjPbGPoN4Z0m1WGMZrgZ96dBucZa2adpAeNPeG14A0POF8YAkmzvnQaUvbGfIZZjNI8&#10;f72YSDN/lSoMmCGvhwdfwpNCnc+Va4giyEHQxdJC2Fzp/e6CrbCwSlF5pHgkliQy5oHWMLWjd1hI&#10;PDLUW6eitcwFRyFUAHSp3mr0wJsIA8PMdWnS0NoaNcG8zQAQuoHCvMV88/TGddgAHLGGvBet1aCG&#10;0ooyUL+fDLiMqmgO5ykZGqvIvExU8Tl35itUL2oJL8bXypubCFC80RJSWt5fNs9ZAEbiZHig2Eax&#10;eSkAeu/gNmyS/bfsEMRTOL7TS4nebVR6DFZ1XwlJS+RMzcWT8HYLj0qnNVYEj+HUHuo9vRhRPO97&#10;TJ0OQQCZEHdVV0/TYGtkXmVbv3AlQpkyOmdKhnikQxNgDPFUDAXuvuHcfy7zPFM5ERaySljY4VYW&#10;Xsv5ayh4DU5rQe8v+Hvco50GNSlzL4aaqqQ3kFbRkbAt1yfUPcscq0qaknuHDRFNI+Jxsg7fwnDZ&#10;l2OUv5O0zMYQtxMnA7VOPNCvm2dlKwqV0xjExApNSNhOXb31+T1gBV437Ye50yotIGwzADpN38yF&#10;3SSzYmvpQN01Op6oIJUy1sVYi6jmpY1KYBbeFt+/Dh5f//RcbsjnQNqteY0Kp83YUjRBuY81xqOQ&#10;UiiLP0/nRyxqnOkRmL1Mm6VxyuwHM/MVa9JPlW60XhQ8UBII1CM/dAwb4zQ4hkcu50165fhXI6oQ&#10;80TycH9wwWqpD9k7bL+ZYYVwEN9jIoaLTG1B/sgCfZ2WE3hxz0ipwBQLXDD6aZt8FEhTUmiJWDHc&#10;8IkXK7g+1VK2oAMXesc6Pac3R6KVyyeQnGusJ/k/vXVtXNalG+VbMy8/FitWXwciHoA8XvV9UnLw&#10;V/mTMgm/t0Z5pO5HgY6J6QazEWkWJDKcQfyVbd3rWnCL9OssM3IjqHjkistlycvo9ZzTE2SkDdc2&#10;IgqEtJ4cO2krvatZOL4srPGhanQULy6ENV0L+xCnt0r+S1kNlPmdPwh5h42FRXt5WEhPWkq3gQd1&#10;7MTP8Lw2T1hBR42mnHlq5ovhh04qZQxB6EH5rk1L76E6IY3qEnNPj+BhFAIKNKDoPl/z+hVtlgJx&#10;Kpqo4wtC7hpjxHrGgSnUIxWd3kR6iYaNvEA9ckOTL6ABOw6Ip0dhrcuuuYbB8yEQ6dCuAdehlEOd&#10;Lrss0rp5gVumC8459QFzPh/Bj7oY7R1Mq9MF+9VSlagIHrsps3MqHvCIxwuyINZ2wWxmeG7bBepK&#10;7RwT+35AFXh4+BDPz8/o3fSmfRy47jvE4TlVse+WH9zWkAUYget+RJqV4xg4xhHwp2EamHh+vkKk&#10;meKtJi+3SwN0mgd5t5BrkxvUZFSnPZOpY1TDY3+OYevZBRe5WA5TV+YR+9pwMEjIrIWBTe5osmE/&#10;7Lkj6o4A8PQqFt1i6VaopQd982scp0KDfonL8boPbK1bmpoCG+7Iguqhy/Fq0lG/RbxIeOBS7jvq&#10;pFL0J7Yl8s7hAAi2flsIMnSCIp9MT/lCD3xVNfhzMpUneVFqxF7KvO3ViYwyxr7v2DaLCGbhc45J&#10;mnkzkm5TrpvHwPP1Gd/93nfx6aef4ld+9dcsBUAXfOXLX8U/+cf/EL/9r34Xf+c3fgP/z//9z/Ar&#10;X/sKPnzsmGPgh6+f8Ef/+S/wO//md/HJDz7BPOwAufWeUQQhB5T1MIaM4JtBVpO+vns7S5wvNTnd&#10;W991Xucv8v6X7v9p9PvX3d4Fru/b+/Y3rKniB598it/49V8xOU7E6zF4tKJHPZl84bpLN5q4efQW&#10;plq0WdvQtw3aJlp7gMBSqEA65rzi4eFD7NcDrV9w7Fdctkcc1yu2zGtmDPiex/aSzOB0nQya96YN&#10;bFXDucGzFpQzfiUjshy494xbKRRmnq8QbCS0eB9PVYSpgK8Ekh4AtX8rhJQKQigR1is0chR62HcI&#10;9zl30CgGhPHchJPTnCLHX8KmQDjzvCqNUSF9IMJkkUIJoWNKsAasqreEJZ1PRWWMPGmhAE0BnEqW&#10;hqLMcUsIypZmxrBDIWkI9Lf3RTACpnpxMLfiZuStz8W9KaC6GLbSKCP5jEpZe1/fO/xD4Yp9zMEV&#10;VJnoMEHQjP0DY+xenCeNLjQK0PK8gqIoQEXHooAvZVVXEYBrKUs/i3ihAJUtPkslLcL5ylrctKLo&#10;EtNCiS49mu5mBmz1Qmo8gGnSPKVNKuOAYJ+z7FGBuDfDOX/pOq6VfpxQqgjL+bsZVdc5pjd3+ds6&#10;LRK6Lh0JJPL5CdxLCAmLM/jO4/5c7zcfz+kP/9sP51oDWDAuNph6VlQWaGys4wvSFxuCKUWtpXLE&#10;acbfwJIzsfctivnYwUWmX7JnNQxQpDOQiQhUVtg+vVdEECgeQLf0ssIw1o44XmmZj9xCxYS1LgAA&#10;IABJREFUrDlVN94F7YLP3Z5pXFpXVsI44h+tuWm0HHqYJ850Q4kfA8T+5HKsqU548ELDfIVb5PcP&#10;/Kn7WNLOzTU85Zus7K1Sh0rC0thViE4i7dKBFBAESY3rJZwY90VswvsESgMx95nUX+/0UWBy9ryq&#10;PPh+4rCkgbG2SBwrP605P6nsEf7lPUZj0gBKbzQVDUU39phkKoIyaKQgI/kTab0biGz3pvdgDTVn&#10;vtVIrxE5Rd2AWtzoqr9kXXMpsLe/M3Td0KHFPRxD4mEe/wokDoVtmYr8oSZv9Jiq348TPnLuLPI5&#10;HUYC8IBa/GYB0vgae6TsA2mWm12s8CoCTmm0rTzBcOolfifIgpWwVF2O0/fyyNZD2oXSl1zqhjMA&#10;jXw0qGaxOSnps9hvjr2IDEnvNRf6PIekd3UHl4NETfCTtr2tEWZY+s13ZxFix5X4G57ebh1nonS7&#10;ubZ8r2tZ7xFfI5VwWIl9Xuhn4MAdHQCKBT7mVJvPslCd0OLL/VWNPdHtXOBqhyw0bsPpWIvHyR9u&#10;NKOgL9b/XZg4PCrhrwe/NhrjUUu5WNtEJruc5J2QiROIjkMa/B5CJdJ4/eQBQa9jzLzjgC4pG8Un&#10;rzH32iecbihMaOEcc32DHwBe98YO7cZQTAHa1tEAXJ/e4HLZLP+y7Dh2T3XivFun4sMPPwzPsOkF&#10;MC+945gT1+szAHOS2vcdIpZ25XrdwzgdUW9AOFOxwCEEGIfBpjdz/Im8/4Af9nczel4ueH5+E/u8&#10;t46n6xP6ttm8Pfc6U5cM6taevkVaw7HvJx6Nk/GVNKXI3tWI6Y0HS7X2E5Bsi/xJ/V4eaiimp6fp&#10;jkH18JjedU6uxA9evHZA4PJdZSv3OvtaP7Ey82WUWAWjF9p03cPkupcjIznnkJnE9wp1j4XXM8Wf&#10;kP0VuK+3Lkug6YxCXW0MjWcaDMea52s1UdDm+vT0hG99+9v4wSc/xN/978zLsbeGX/v6r+L/+N//&#10;Kb71nW/jH/2Dv4//4e/99/j44w+xieL18xWffPJj/Pvf/338+Z/+Z1yvV+zHHgbw1jefznQ46zru&#10;M4DkPKEv0j5/rW7X/6wbvWufHOPb3nnGuXvX3vaO9+19e9/+OtuPfvgj/Mav/wotAgBOLCHkOefL&#10;c2KOict2cSeUA4+PF0AEcxxo6IDagfCYA1PNeA4ILpeGMe3g0yK9DmygMoRkclSygEo6qlDnioDw&#10;NPnOwP1pE0QQzybj1hCY52TOr1tCtXp40SNMSwGuWm2bBnJdno1CjFXBLPMKz5XI0e3GwaCvVQAp&#10;3shngRTJXyT6vCW/FOfvwU3K/4Mps6/iOXxu6SdorZccjzYF93h2mDeRKIBY10mEghMFiHi1C8pe&#10;LMqrNIZA5obTVCTnOq/FqENDAIWPFl7xfvmOwnuaL7Wpk5JHyMZ4z+ASCniB0QaPKDbmhsduax0d&#10;UBlxIwO91x26obSm8peLoR5V0G6kKu6J7ntw+pjp6YMU0AJadQx3vKKrkSchXJQyuP2CBnhbB/Mi&#10;0si3L2r/tCRybuBBSwFmmTOnrNQxfQ+ds8bwq10Xyz/rQvFyvQhBul5Yp8yJlXne3oCEdxADesHf&#10;x7Wi2y+/ab50uaDFo8YUQc+jCct7FWNTO2YxowZxzjyvW+BwQiuNSfZi22u2x6jEgvQY9GuGvaMA&#10;P3plrlcfp3KuraylGLNoRhD8+VtgNDVvtPBC9BeFwVGoECci2KtXI3LpNGhI3OffFg9C4j/gTrq3&#10;ob/0jmVO6zQ5Jr7SozSeKUac4G3cU6DXa74BXBsaI9xgIFDzivToGZK/FZ+KQZ4jWvbzHc4hwDpR&#10;h9eZZnK/i816Lqunp541+ozDJyTffCf1wb3JORfuk4jaccblmL8+WhEHMJyqo9MsmJw8k9FL/ks7&#10;9eo00sYwAqfK5YRZpdUxHQVk7dOMBOaR3Jp73ClCwU0eKgGLyk9tX+b+ItiAjIDgEG0diucacv+1&#10;Zd9IoIU0M1R1RuUQl8nL1d+nqfSTHy79+d80iZINToF7O6vnOC/wc29xgZRaLtMP3Bos2sWnA8oJ&#10;CsbvZA30IschhWIuxWIsLGt5l5603FlpWK+7ABC6a4MG9ZUWoGnAJXIksx9ZDeHxHJHfrCE3+I3z&#10;M0U+5rwXhJT8VJ/L28SjagRP2pt4x0e7z6E3GqFbGj3L+MwQXPbOso/u0XCul3vk09PeZYt79OQe&#10;7aqtOIf7vYSr4VXjSxWwA1zmyWaXRV7zg5xaz4jHNBoGTe7nCTDHNodQcEmVNCgdZFLWis18N+0P&#10;C6zHwdILcBGPTDUVJQtj36hLTrtbSzok5N+atJVwjMeaG9BLShB1oDcVoEsWh24ApjpPWeExMaPO&#10;DterUQ6CQLXhosBHX/4qXr/+DEMnHh4eM0f9FDxcLJ+3emHBQ4C+bWZUVpPV9t1SpFhucMF1HwBo&#10;DD9g9SaM8R+etsTyiVuxLdWJjh41R+g9nqlLkifoVGAz/LFok47eGvZjtz7FdIfWWkbDel2YOQZa&#10;7yFD6CQXPslTwr2f0WDU5s6Ru3Ho0hqOwYiEUq3hbKguSFJz/IP6RaJOzF/NamCHJGM4b2lJgyJk&#10;unZx2v+n70r9CeRByTvicOKmnzt7IuhN2V9xd/mvOErhBBL+PuvhNGUUvfvW6IaHdAqgt4bpkWAQ&#10;Qb806LCo2Uh1o5QlFEPt8OT5+YrvfO97+JM/+VP81v/0v+JLH1hqnG274O/+t38X/+z/+j/xW7/1&#10;W/jKlz52OUxw3Sf+vz/6E3zjG/8Rn/34Na7XvegOWohSWfLFWHCSK7+wN3jt6+fdPm+M7zqHd5Zm&#10;f0rPfdH283jH+/a+/eK16+vP8Omnn+FrX/1KcBZBOcSuthURjMMKWo85g47PabLPtplBfJ8Huli9&#10;Bbj94NI3KA6r8SAmS/TesbFomUaHKIVmkAKQN/sqzsjuCLAlXHZ9jszfhdTwXCbrZ9jfiaEWpTgU&#10;a7iiqJXxGbGK0n3VGO4CYuoWGZpLAYDWEisY4275IbS7Eudjnug3LGE1SK4svYZWxQXlgNLjXkAl&#10;xwxYVLop+IcB+nMahVkgmWIYW3ViVCEBRXkvaxGGqypTQdKY6wCVs6GNsocPlfiytQnV7oplHaN9&#10;mUWJDm8dVJ3Ijc2pzSxzzt/17vW4RsusNoyhgO6AmDfIGIiiPCI0CnP9KEQ6TvihDgL3EN9pmKjY&#10;TI8rn0ni5zTvDDuUGLhsDygioxk6JTuK8GUShLGGB55x7QwFccU4PmMjm3AtNTwSqSDClaOqKFeh&#10;VOrC4x5dyP1YPcVeXKu6b30kp5nEO18qUsvWQkF2xaansRUneFVv9/zHOd2OpcifZeyODzSWwA4Z&#10;4h6nq2b6TiIu/oy0Hh7dhgseWi05njQGMJzaVVM/KORBSqWdAiofJ2XDlTniefY3glbWOeqy/BIU&#10;jHta/BrTQkZUhuL07kJtZF1hkiMaUCHVoKpQsTDzhT5FiqlUdLorqHAvLSyG7EonueMqZrkXslCJ&#10;FIh71lU4cB4QhCGZfWlSU6SRPKGZxq+cc45LY95Yp7rAiWOuc1Ikq5hYYX42pE0Woz7lcs25re3e&#10;OBblq0RWKZwOSkLj3MI0d1cPEMw7F3RFwqVXWycl2pg35Ilncx+Qcrydq5J+5Z3E9UjdJOnRSsU4&#10;vcXXuRHXlzMY4kWMSdC0OXss4wyawqiZymvo3ZvRJ5XvpGTG48+KM5Vmy0Kz+WcTi14xXEmayzGZ&#10;82BZD9K+O3Q+xQgv/s10JgHfyiMq/T3RD5+fGbTg2Y/KWtzIEfmcv6g83+KAw+4h9lp6HaCjdaev&#10;LrpGJEnpv5U1CnrIQqZ39oGaAISccpFNXe4BYMrA+cDnbjsdCtS/geTFYISEp4twYtKw3l/lSSon&#10;y6H/GabxdzkkDNq9ysq3zyDuWa+tM1zg7sAyefkefIJzLe+q+BTFTIM6+1GyWJoQzueenI+AyZ1X&#10;+1wqzJZUC3VOp+eTbt5v9PimPNkbD/58VM0N8AtPMvxbKOpdukuethpn6/vgvHDqsIKAqkCzCAoe&#10;tvUmGJPG+YnHrWO/PuODxweoTlwePsQ4hqVLedywH1dLNwHger2aEXyMGOQ4Rsg4YxyACPbrFQ8P&#10;DwAsp+jz81PoTmPsAJgmxOZlnmEmH4w58XB5tPk6rA/30K3G0d47rvsVvXXs+zWuPT48Yj8OK9zl&#10;hwTELT7Le1mQ8ijRuCJO/8oyhCRS10Xr1TS0ipgyTyM8HWSmrtS+ieUwh8BS2iz96orX5GH+Hmli&#10;3FNwwv8TEsn6df0igUPUKznnVeYuj5/eJYHHknx2eQ3psjq/4qGRLgMKJz9lGhMs8HcQ3B40vdCm&#10;TjTpIUOPY2BOwaWLG/mnp8oELpul13l+vuJb3/42Xr16ha98/KuQObEfO77+9d/E//b3FV/6+GM8&#10;PjwYpxDBd77zPfzO7/5r/Nmf/wVEBU9vnpxfdc8p797yb0k9WWZ3mu1LjVLKipk/v/bTeF/S9L/6&#10;ON4Vbu/Sfpp9vW/v2y97U/zwk0/xpY8/xOXy4L9oyKhzKJpHijVpuI4r2uViqagU6JtA0dB7x5gH&#10;BA+4PNhBpEJxjAMiPDy29Nf9YnzycbtEqj9joN291/y3om5FWLKIe+nQoDBhQocz38zrl4p+/T5m&#10;EQLgYWSL3pXEQf2xRWHjc+690FqOVHFruA8hsAqUStZoAlXvLRQy6rqLJzoEOgXSjDFk0JkAaqyW&#10;XjXq+f+oAUuMMWEAHTkvBXqDG0KRoXVKRaLqkc2LrqSiEUJ2KFr2llHkEgFgWmrCMg40kMJYflfM&#10;OSJVgc3Zc6xSjhF6pXh/9G6ZZsSP8MKYZwuFUN1CLm6iEcC9zQUFdJR3AycsXNK8ICyXdTkMEctB&#10;HjPUNQqgAMLGIh0N9KiYmFCrFu8TnOr5FJuFEwISyjphb7n3JMYTIYg17QRfK56WBen5AQDaJpjz&#10;3LK2UklN/PXZB24OVYjO0r/EulcV+y77Z8qb1Lodhqmw95YKUJOJ3b1CAGF2/TUPPrtCRiyQJvBE&#10;hGPprSiTzPFHLzVhtV8gPZk1cnRXRSwmWPAYvu78qYH5hV1J5VBbKndb33zcI/I5Wt+WqgkAWrei&#10;RpZDW4J+hMedIxrzrgdc3Rt4qh2dpXGiYfNc7KaYTFdi7X1TD+/XPD7ord88v+UM71sFmudK9MOt&#10;wFEP5ZZ58np3mlTJJKNDaGSx655KqT7jSpaoejVn3+NUFsvcQT5RsHExsBjpjHWx5feUDo43psD1&#10;TNPjy83rYTviuKrQrorN58M4n8pr7BY1uu7rl0bGNF/z/oWMcB0zVxN4kNq4J2I0uqw7aRDzWVeY&#10;A2rRI4HLGSEQPEBzzVaPxjwgdu270HqOwSDYfZ9NqOVCz3xlxTCG2GdMY8HF0nKYMMV8nUmnVYEW&#10;kUtW9NX2Inz/pUe4+uaZYJ5ag63OlEHU09oogOHGDVIvzV6gVfFfDKvWZ6J/871g18j3bsxnAqf7&#10;HTSqc04Q1hbQQn/M2DAFENliTxAXzDs5VfLzUXqkpdOyooLA7QbKEr2QPeK9mve275k5jDe0VvgM&#10;4PmfE4diogDgESo2Px9ra+ZB6uvGjhTwHLTZB+k3XIYx/mH7thEfw5iaYz+nQZsyzQt1ep9EnJCP&#10;1nGb3OP4N9hvgee5aUbY8DCR8G/Osy2vOmflOOQRN3FvT0P3GaTVi5OOGCjzDB6mbqzRGIZjHDxl&#10;xfR6LNPnb3l2detoBYMa8aZVT1J4FBLnZ3czGoq8uzeOzWE21SOGKFOIzbWsn42bNA2xDtZ/Rt3E&#10;/XOVp5skPYtDS6Y24Xhbzz0LxIFTwLjkejdZw418bqD1s0/wUIGevhYo4R7QmnSDn4RpOAUBLsvO&#10;4ArVE1UUiGBGMjTfZE3Uebutygw6aWObcoHKAehheKzTcnM7ol+a4JgwvFMtckHyVL+E2bJvcaNb&#10;5CvmoiHTS6WeBgDd5hfCN2jjxoDJJ0beHYfV6Z+mN2+hdPZ/78sc6jOyauyK7fHR+HpXHIfi8cNH&#10;9K3j9etXQBNcjx1TFcfYsT9dLV8ojd++Lo+Pj5YuRQQfPDzg6XrFvh8ui1vO7jmAbXvEGAd6F+zH&#10;gcu24RjDawGJ5Rqdh3uFW+HO3i2vNj299/0Z2/bgHmjmTaaq6GL3YSq27QIBcHgxxP7osryjwxwD&#10;l8sFx3EEbbJxWe0YJb/xfKhTmRPccK+1jjGm04WS8mUafjoSY6qib1us3/S5apfAaTO8t7ifsh51&#10;SV8q04GqY46elLPSwjC97NH8LkK6Rz7qd0RkRqBo4CzTc1aOT2P6cAWXc586o4joJDwdX2bVRcCD&#10;f4CHnwBMJ/A+qyNWtpMzm9dMopw15gCucJpqctkxD+fDdhg8oPjxqx/jy1/5EsZx4C/+4r/gL//i&#10;m/jNX/8ViAIX6Rib4uu/9usQsfiqeRz45NUT/uAP/gP+8Bv/Ac+vn/Dqs8+wbZfAl2WwReYJKe1d&#10;LfoBeX3L3/W3n1X7ab/jXl8/yTt+1mP6ZWo/Dzx43/72NMGPf/RDvP7VL+OrX3nA1IHeLtj6xQ7H&#10;ew+Z9dgPPFweoFDn3xMPlw9CP2jYAFHMIW48b55zfEaE2oaG47CD6X3fsTHVSDY3GoBCpYKGrGBg&#10;VAiUhfXgYV+mPNUNEiIbZehKs/meeO9ti1D407PsuPhZvrg1BdUYYL8sxo9qaKiDLiNtNDqoQOGF&#10;1CwuuqgkSg5enqxfXSmaF5hYbJ7xqlQ0qhIV6uVitGYXAA8nqLwitOx8/jSdAM4tpGIG6uJGaMwu&#10;QISwUj1x/L7Ioe1GR6SCW3OTxrsI+zKos3C/rmxOwEJEJZRwjf/RWMd3VGFtXVzzwJ1pW/bwMmle&#10;2AY45e3TAiAX94uhKUbOa1hx6vT2gEFiNn9jvkZeR1kml2x7KpohT96BU+3zpoWxwGDEwmqAH3tp&#10;hnua8deL/kD8sCznVYvXAYYmcajhN6kbBBjdG3uipq6phpJqYDy15kVoYgSnqAXCLtQ/4iHnm4NC&#10;Gtv9/Uhvd5Fcq5pK4CUvNQrWMQ+R1TMwZ17WXhEl/4Rml3KUIb7tRANLqOipGv21gl0Myy5z9DUR&#10;piegEsF1XnL4sghRnU2SlfxVFzyB1jnpsoYJ0+wPdXzndnqO76h7qBb9A5A4GfuUd2rM0e14phgN&#10;V86hsblqITlF9X/x+cTWX+lRHBxxrKdUVO0MC5S1Lfslpuz/l/pDsU2S3rB4swZ+IZ+UPGwIaJDW&#10;FvpKeibQdQvEKDRqAthzhdiW9Dbwr2lk909Njj4xDcdrerKYlHfLNYnJVNrth8TQOPRMnMq9Uvn7&#10;skdLn3W9IFn+cfHHO+MmDcFxgOiHcZxqgb/CUwao3nQktx2fXrNGMwQcxBMhiI2WsK6Hl1F8lv+c&#10;dmlZByD3fB1b0l5C44SLZ7wpw19mFHKUFHxN3FgKKBd+I/Vx2OGlitjBga7vXGjJqYXnddC+/P10&#10;Y94fRmJ+92sNsbekGMqjC0ZkQTInryLgHfnDaRxGXRdEYcN7vPmeh/Q5BQCGYraBjek7WDcn7B4e&#10;dTfVnDfK+xZ+SHpal+aUHssOYUpR4LJ3c9+/PIeXfpPTtYQz6WmPd4uIHYIFPMwRgMWSpW+3w9Ak&#10;I/dFoNW7W+/No+QbrwcrORd1mqvQqG9UIyXgtAMmazo+87XhkiB29DqnQWFWWMcYNTzAFyg6fQ6p&#10;UCRktjZHpFCr7HEKDxWBJmaw9ePMlHucTpPDx0GjKsYw71MaUYN+q9awE/vN90nIGw/N+22YeuBy&#10;ecB+veLp+QkiHR0TT0/PQO84puKDx0dABMcBN9Ta55unJw9vdlkIVmDr1avPMH2Mfes49gOtiRu2&#10;gevVjNpTRtAKg/MM/qpKpxgzbFvBUTovKViAVOAHgirujOD7ZDOjtXlrXwEAD5cHM8BryloiEkUt&#10;DbTqHmzJz209nFeVw12mUok9wQMJoRd3d1mANHnVK9f4h1haw0pVr6miCfOZzlt24HvePyi4Wraj&#10;b8KKR2NqGLBvt+YJvwFmyyL3zVuq6F/+Jt9iehTjhUk/ov5IOQyajtOZCnA9SDdUTseP5WDQqdc4&#10;DrTWzbHOn+F17pHWDV+fn5/xne9+D9/85l/gH/6jv48mit7MgW3bNghMX3q17/jWt/4Sv/Nvfgc/&#10;/NEP8PrNaxz7jn653MCPtgyu2/3GVb9Pu+//9tL1l/p4W3uXZ87Xf5L3vG/v2/v2y9OMgL/67A2+&#10;9PFXnDYbreqth/w93aGXB9VzGh8cw5y6sNu9l8sGacDmGRR6F0jbsD8PPD5uFoE/xWUDwTYnhR8K&#10;hzRuVcXQmD/pfr0UThCzMKIgyD7B2ymHGShIcmHouHlSK++Lz0oegyFQeSocYjqDo0cgPYdbCP0n&#10;w68vSiheTbP4ZUtHVr7Pcv3B+8zRpBrKlBlkjun9kmG4KbXr8ErX3hU9p2hAEfFk8WTIzWEp4bNS&#10;oJvwMUHkrMFyHieNwedBVAgvcG1QmakkUGj2eaaOIDF+qoP0fFZNzySDm2ZE613jdR2WewTMIwo7&#10;qVskVNLwdf9xAWaH9gnpB4ALOMh0ZKJxKNeQxiuiZsK1/BVGh1wBE1TpAUllykesnL/tPxrS0rMx&#10;DaPldeV998EUhq/TQzeKqJzmYI78XkTABLsmDW0TYEwMWMGBUJIpEGqJIHElywzHHL2GAJ2CtyIO&#10;UUJbRCiFdWzVAzzyxEp6r9wIfJSaqwFFsoDaCgd6ruoC8dAvNMedsL1ttq3tIXrXNveKpKEtci+K&#10;TaRJw2w0mHbfm/4+R2J6F5M2m2erRA5aK+Rk+QCWswE/4YlnWnOvrpKGgzN24l/z11flAje/EwkF&#10;SWM0+/KxVnqU0C4IHPCW+G9FacHWzPsuDyfyCQCrN2lRzOr+Rekzi3EmLQx7W0xSwdoXXFv+ruVZ&#10;wqN5P7XQWIYpt8DRol8BkmuqN7N2HBBARCMtiMR6rkblpDP+cjFI2jbks47/hTfS0yzmWdaV9Ruy&#10;z1OhOM31Xsdf4F/QREv/9YCSHsrnZGo2drtP/aCuXou/TxuSXp957338hvdPkh+RD6cXnJ5A2RlQ&#10;lAgrkaT/qrnnz8UR/MlGeJSWVL/AKnYcaUlDFnpVQEZE5th9LQ4148BASJ/AI4lYVymHGiZjFK4h&#10;yZt4l/JAbZENOa0JbS3WnjTaxiAJK/D1Ky2WsgA8Tk86Yx9a+M9KpApt4PwpV8Q7T/RAmGKsnX6n&#10;rCvxL4dAY2EeQuXzyacZvsk5n42sNM4EDIlahdbkS6X8rHG5TeeuJXUS75+Og8SDIqn5nqAsqWg9&#10;j/5aMU5Rrlz2Bgpe3EnRshwmCOEfV+3/fEdNoSg1YkNirjV2zQyO9NoWQHs8qzNrCKyrXMYgSUPN&#10;2Le+64wH9VGm0zvTkBp9Kie5476bwooH6zKbERYzDeRRc6Ew97MBP3/HIg+9ZAgTgUsMgvP5CpDy&#10;55yZZs2teGmoVXra2rVqyBVGihL37cTcjOcAoMPloQHVA589v/EikocX/gPE82qLml5wvVoqkjk0&#10;vJofLhdAJo7dFGJpDZuvjxm/mz9nMq1FsHUMjJApbdv5NeWhkPHs3fu4bBv24wDtqONQtMbaB0kj&#10;WZNh+ru23nDwQCJScWjIYwAMJp66hnBWKLa22fjUonsggI6J5oVOW9tijeit31xgjdSFC24mnide&#10;rPhOfYT4qJM0wuo7DJZ4WOSMTKu2GMEr7glyG4hAtKFLTXaWMmIeUtvvuI/COUY/iCFuhvzn/w73&#10;+m+te254Pu6HyHVdChyCZtd9x+gqW2zHoZW2J5wBFNk3D3CYBnFi2zY8Pb3Bt779X/Hq1Wt89OED&#10;Hj7o6A7nOSb2MfHpq1f4vd/7d/jjP/5TzKHYrztHFFE01JsU8AORW/pwC8yXgPuzbj/Je/+6xvqz&#10;bvfW5Re51fH+Mo37fftlaT/47vfxa1/7Gh4et6x/hhLtBk9tpggd+/HxEToFWwfGAB4eNhwH+bcd&#10;Uje1Q3GRbunVYEb0bTMavQW/qQKvuqLljFCZKzE0KmeYkoonCXwovpJ98TqwCnXxusJHz6Lz1MJQ&#10;KtMpYz3rFPcITPW09unibARPo05q8qIKnQ2RZy4UD/WB+9jmdOtu8Sl04SL0OVWEf5DOCoIQzgRw&#10;rwSEEraO3b1IyfzhKSDAA43Vy6+2gMqd62aAq/CxF1LYJ9uvY0jlLxV2DXWbYfbEDxO/7b40DIVY&#10;JhRkQmq6PwOHveq0QAcqrOh+yRU9WfHF2vRQaqs6Tif/8JBY5Defo1CpLwq4cFW1/pSh5w1mNDgJ&#10;XqsRnPNuIfQaOoZYyA0Qf9bDkndr0VPgIPGqejXx8KB6FqII7B3Ie3jdTwWY0iCHTME4PWzXcyPJ&#10;RT/P4860bGXS63l5ThX38oPfgsejLujgVY0XoNLacq/dxb3af8Lu3lIsnqnqKRN4EISG9LQzxctg&#10;aZCtqXfYR9AbV9S4GDLLOkqutoiEIhrP05M4pk01EMs+Bb/jBqw+wnxfVTzq3BlRUjA5+6OB87b7&#10;gtsSCvvIF4eQLyK+LxJG9xT/G49YkdN6vW2dHd5alZ00K3H8VMRAvPGlC29t0vHKV/j/4HsVX+A0&#10;oChaAoQfdDxYRFKSxRPt4MjDRs/x+EFw+EOfoyo0PeWdMJTxl47K3heB5R71Z208XjzMqak9lf+/&#10;iwSqxkerIs/PQrcsIljj4rr6svzJfbDyt4q760CSvwN5sHYfz1TsEKQa4u55l76UvfjczgcGVHLt&#10;XRIGZgBQ7chDkPT05bpIWZxCsZZcxPWwII4GijFNHR81FPvke7djN1ShwZDFSlHWP+4t6BWGFM4T&#10;EobFCu/PY3v1ADVou5zX1a5noby8zgKKhB09u0NYcRiRPBdzth9QkN7n4dINztyZQ3ppy13Inj2B&#10;x6SsYClxwigtIcmUzu+/83wwEGvmEXfsqx4wBL29M8bbvu8JmXJao5fH07kGjvNmXc0AAAAgAElE&#10;QVQDZ2M1vRL8BD80JRKEsv5yHxfWdC33d2dNuXTnopP+5A9JqQF43t4w2NXUXZ7ebBlXyItMhFTf&#10;/QK/0/wePylu6NTN0B2lmX4JnIfrIVD19BxukI0UMoqhZuydU5cDQEDTsGvfoKSNU72w4ADT0gw1&#10;xbS3htkajkOxQ6C9YX/9BpfeI80T1D1lB5lYFsLsveN4/RqqwNPTE8YYno+7+3hM0N93zxfuxvvp&#10;67ttG3SqpTr0+Vwu9tv1ejXvMoHXbgHmPGwsYt73Dw8P2PfdvcBbRmjA83ID2I8j1u6yXULX0YIn&#10;03HlGMOLEjegG24OGRBRHMcARQtIHl6RRjGNn3m4uwThKXrgeKEAtt7KupXdqka35uG6kgCtW3qm&#10;1Ru9yB8hsy7Ymnwb1GcB6Q1QwTEmX5Y31kGc2i1FcVxd8O/UNGm04frK82uURzwvhX6qJ20jsMkH&#10;6rgkeVtrHl2h07KfeoFRwpy6xdObJ7T2AZ6fn/Ht73wXrz57jS999CHQgD5M7jvGxPN+4M//7M/w&#10;b//t7+OTT36IVz/61Gp9OZ9gMdbzmO4uws2Ft7WXefwX6+cXrb00r8+b77vC4ydpP8u+f9rtl2Wc&#10;79svZzM+tR8HHh42QPxAXhQPW8ecIw7C6UR8HTuOY7gx/IrL5SOMsePh4UNcNssXTln/ctlwXI0R&#10;USabc2KMgS3lP0+1ETqxcVvzsnK39OkZDCNnnS6KROQ7lCT+NaRS5wQLUCpMoFIqQRSsJCtVR+7g&#10;qmRSUJOihmgV/XX5ABBGGQpUEDE7SplwaxS8M9f2JKNW85S4bC2qjxsDJ6NsHByslKZ7xkqHyHQ5&#10;vHpQFw6V9uEgiSmcUvGgB4UV5TjGROvdc/J6ERY3vNJcTSgDRVgCInR+ahFsIIjKc6zapxby1+gq&#10;DIHQE0Hdm7DDBVWfPyZobaQy2cLu74L0NGHNcv3ZaKYOhBcxPeqZjieMNDY+jnnbLgAkctyOsZun&#10;hKerUc1wzNRTOqQDyjQj7ukzdQCDeRMTX1u3IoZDDR8bunmd+5Ixp6jhinXJvKyqE3CPhLNimB58&#10;RKVqJChK1dT0AKaSPMwozLsi0gENJwuHwau8KQ0Z9b5qrtS0QWl69W2tQzYTGic8LN89YDhiuwaI&#10;F+LRNrwfy81EPbpBMNwbL7wuGKJdw89TKwTUhT3fEzWKQqRDo7Ck06CI0Chh4EWxvmHoUg+WWrH7&#10;DctPrFWJzr0b/WkesDhIXWYunsCAe98Z/tHjMVOSrOMi7jJFDQ2dvKau9JjtdFUKmGubdDG8dlyB&#10;YlEtDtYOpFyp1cSbxXAAPxSbM/AlCi0HKfNoj8Y9lOGokDTEa9BAf0fGdSO9jAXHNGNU61T8y/q1&#10;TANChccMvhpeXUOza88QAJWW2Y0UyAOWugN9JcP4ZfN1VhB5uzlnSOJwNUYY0bB1EIdXwj1hiEJH&#10;lhvEcvjaWuZB20InS+73AgyHR6umlzS66zCjNfcGKh6R3xQ8UA2cLszPDwHKe5XFqt3jCgqopzcA&#10;ICqQlnTIDG0Nafa3J8MX1OHVC7yn0+44APM5tVYoqSQdr7mMW28Y8PoZ6jn9cykW+qhg9Fjm2l/W&#10;RTONku2v7u+xg4VDie9mkOiQRAqx0PJcazVMksPf3mBFnD09RDMe0M31FTxojLkFfwQJj8+BMPFl&#10;ckOvQXoGH6FcJAV/AMEmTMtiny0OhcjjC09rLXl/zGoNIa+2EhrOcoPJyc6Quy54WCxBoR+F3tCQ&#10;HIfjykKHLWimxLtWI6+I+IkvQK/N5UDT74l8vCQ9J1ZS6SZl4+Y4XtluLpegbdvyc8rUhMkk2gAA&#10;LsIUURIRApaX3SMCWOH39E7yJ50KZc56VfRu7+/dvFznmBHVcp5/zJGZ/U2gWiZVdQYOOorWifc3&#10;y7Um0FF4BYrIJ1ayuUszedwNssOphXh6rN6bGYYaowTZF/krBW2/0mBG2sEdkAuZfLRD0NPG7sdd&#10;xr8V1E+kA2Y083cXr+qyQ6jmuC7k75o2DsWwijmFjqvPV0NWLWsp4gc3q0G/HtpStpgnPLBIKHU6&#10;msUnI99weKL7P18Qq5MyOOioFULDa+XRxJ3Di68zcmo/BnrfMOeAzoljTBy7F7MCcGm2jrhcoIBB&#10;pTfLB74fUcdq7Id5cvcNY048fvCAp6dn7PtuRvY5wskEsO+ARu79h8cL3jy9Rm8brtcdl8vFikK2&#10;huPYkz82e1bQoeOKOTMvqdGJjuvzbnnFxfJRtyY4jh29dV8DDYO46owiny2cGoyX9tY9DNzlaQ89&#10;Hl7UUTUN6yarN59Xlbk06n1ZfnbDn0MPM9AC4TVOXkDP/npoZALTjPcOL87JQ7kxhnnhoy14HrQq&#10;0dA4usNdp8lPvaWslI4YuuAp0/eI4w6LitoBZYM0xz2wZpStyRhm3IAYrRtzmFdgJ21gr4X2IyMb&#10;AIQ8b6l/TF7XYalP+C4dw/eG01K6/LSMQE0bAvsE+naBTosI+Pa3votvf/vb+PrXvoLjzcDlww8w&#10;x8TTdcf3P/kh/t03/iP+/M/+DMfzFa1tOI7d977vowIjwanw6iJPfpF276GfqKNfsKbv8DdwC7h3&#10;mfsXBfZPvDjv2/v2N7gpfvD9T/Dhh7+JrW9RS+0YO1rrnuvbGIxIQ5sTffN0YN1sP9N1n+u+4+Fy&#10;wfPzE7btAcf1wOVyKQflDdCGjz78ANvtaaIsg7odZjWqpIHiJB67p6jfJ2b+nqHL0AtVlrfUglbh&#10;Mf0CrTiJzC+Mls29PUGfJyawcL1RTDGk8pimQQ7Ixd+5zpXjqIYynjyHcancm41erKbQUqGk8UAo&#10;hboGOxfOZgqoIB3nziGb5/Z53iGcawhJFDhO/TL8znLiXbHJhzYO9144ph0CqLgcRYAEpIrnSjHO&#10;taoAqIJhZRmVcOtVJZGfnAaIDpEBFuVcwB7TmFBtyDJ2czmTCM8qKitFQGzCwotUDFahzVHdrs+J&#10;4UXeAMl8sqH815eue+Dl9VmVbHzOmue4EghaxhA4G91orNU9z/PWKIgzBHSmhy4yDmC4EYqGXlPM&#10;OQKJwzPSBHiExeoxSEP2am2wIdk4KcyKbwSJ0NYsIgoBeusuALOP6cpy9jlDAE4RmeqxoWZdHTPm&#10;6QR0WtE0NO510gQN4wfDyOc8Flw+533VAntTUnJ+0gpFEgrvdhg1w1jTYg1pdKWR2xSCmj6lwtqN&#10;LVjbQuVEIHobGq6lLy5XxeYo4LtCD4nCCiZsYEoCvlviD5tH9yJR5eoNXZMyEdLH7KZ88UZ6ttC5&#10;Be2Fmw48UFHJTmKf2GDsPh58tRxjQOHelpWKZ4LSPWjossMww6kwwgvKHqBgUPgWt875XcGrlt22&#10;3LPMD+RxNfT4NgojOCPnoDnOumbV21SdeUZNABpSqMwFiS3RU8yvCvaD6JfzOl+rBxTEC0HEZmV/&#10;yPkmP4pOFsWdSx+pUKRHDnNwzOX5un+Bwhb99yXqiwcwSkNo8aCPR+oO9etnr9ZIxQSPbLjfwqMv&#10;Dq7sucxXu+7rex2RD7yVL90dQDE+LBQ0fkz6L5SR/JLjcx1D8FPCXej9XSLSYj9L5vOmQYST9e81&#10;1Q5lgNpW0pHvX/Yi54Gk/29rGvg1b/hExfGazztvQMynDMzXcy5zuDHiuzMC06GssS+ne+Mddc2r&#10;fIxbXIj36lLI055cPa9bb+WxjLiAWAFXDYcJDk8AmQHf6mUv0rJwZNnHeVp5h4/czOcWBuIElbJK&#10;rG3VBWbSzXMXlYbc2xz1EOluI65SXvXdMVFoJG8Ryqa5pYKuwz2+Y3tryHaU84anSlE3fKvLaDY1&#10;er0bzpqhzuFHOYTgBjDGnnoALN93a+Ke1ObwY+NWjGOHwPIvXy6WpoSGSIjg1atX+OjjDzHGgePY&#10;sW1mLLTClgPjOKCww38R8zC/UDlumxWX7D3mNcYecB9jYLtsuF6vXhPKHH2om1CGbv2UP568vAnm&#10;oXZIMzUKdFoO7+Z70Qzv2+ViHvNaZb+JlIVXHOIYaPwFYKki/fpx7EXn4D7oyOgEK6baWsPYjZ9P&#10;5UERDwkpPCIOBqdOS9cC4gpSHyo4d46KmjMPStTxLul6bITSa/Z2szMU7uWe92cK++TBtZYQDw6z&#10;NzfmO32w4vIeEVA9xcv+VxbrDvqCqD6r5NlF36pRFPyNc5/T0t78+NUrfPOb38T/8j//j+iXC67X&#10;I2j8H/3xH+O3f/tf4sc//syKv5acrIETAdMKv0rVXpLsv0hb9Z/7v/8823kMlV6/6/P3af8X6+ev&#10;8sxfF+zet/ftF7v96JMf4uu//qu4bA9QTGz9YqmtpmKIO1Wq1Y15uDxgzonW1P7WAyKPOHaXFzxS&#10;i0W9n5+v+PDDD7DvVztUxMQxFNt5EEqJCdRCi7RFwSp+L3YA/x7KpQsExh/ILtUVSiqEhXAvQmSG&#10;553FQD19eycSmLwpmHYalFL9UvcuOQvwZpyaVrW7+2k6ANArTFMYgZAZG7OeUGxV+AZSYa0CDk5k&#10;+WS4SU9JjvttE9Yln/N9kOT6nEexeIJWxd0F/gYFWgcN8gKYN4Ur+hJTpEchvRoFU6z4jKqF7DXm&#10;M0aFkQYwaOiveXGnOg41wLwHByDdH6nKmQsnIfWnEGvWWYp6qaCFcb6ZJ7yt98Sc5pkoMasAhxsS&#10;8+3SBD1OLwqjLvNcl6YenMStoUCg/MYQ7NUgrrllb5St8w9VMM5nibMMF6SRj+F9VJ44G2nmfcbI&#10;gqYGI0/SU5TtdV8AlsqHnrCqPHwp4q97ddPbdDrWyQr5dQ3ovcZwduY696JbgVBS4B/rkYK9+ETj&#10;gISKTX0t91ZsjhY38E1QhTIXYplcHhy+1CIJRhwYtDLmzG0rAdvNc2ZVZexs+I2cyzDD7CnoGh0S&#10;yrIjdC66/yZggd4EVngLqsYhGgpsl3kF3aKBL2lZGIOzc4grmLYW5Cy8ibwon1iMiTlEhEG5YFCT&#10;DIc3pdb3b+m7DAUESBZ180stv5vy2xLmQHqQcl30jMFEM8fbllATx78mzXOctiBrdqulHYm+5XQo&#10;qrWjMhWpBmTNdEWSd1X0Mc/uZFezLIHRJJQCuUl3E2qncQif0TSc4/7aaZIBp6b2pRPveK0qogHA&#10;amiT8DzjnBSJPxHVhaSzgcsxV9JZheq6rpXXrHsrmFjwiXqokJPOQ6scBcxwZe6UN8Sd+H5j+ITL&#10;MoqghUu0UJn30hcJcoH3Mpqi0E/xSivnRSvjrHQo8PbUko3J+oMfpJgxiHtfb54j77zhCTEWHpCK&#10;h+nluBYjuNPaHvQprxMet8UKT3PhXqye1PXTry/4oeoRD4V+I+uR1LQDyVOtUOR9WQJJlys8HPeH&#10;Kjb3CNU5IVvHvXZ+573ZltcVvkbP0rfj201vnXR0/Tw/G4EwLndry4i46sXfC32235zWT4P3CFgz&#10;lu+llky/Grk4GBrBK84vh9p06riDN0NnpMM485zlwISE8NSay2bxqGYByzln4FkUPobRI56PTbWo&#10;XHvO1pAxIsYTy79p/WYqCa65y66zyJE6XU4go0IUV9RjpLeuIuQZ9UhUFqEELA3IJmb07q2bDOiG&#10;8mMc0DnxwQeP2K9XfPbZa+z7YUZnT+nSRKC9YRwjDlJaF1yvzyZr9wtkjihs2b34Vu8NxxjmHb6P&#10;SKlmsohHLjsv1mk64b4fIS+HcVprYcweee4ZLcFCo5fLxXWSmqLHi9TPcSN7AoiinowYdFIHiEUK&#10;dE8rA18TGuANb7pFMYmUOiuyiHtJV5MZLNK34809PlI/E5/Zty6RcXflg+zszs4sdE01vP7DM5pw&#10;9/FRxlyAh/WrAgAPrDzSNSUkXe6v9Lbmxqd0WHkRcXotFA3zrp+WnvPp6Qn/6T/9J/zTf/qP8aWP&#10;PvCoi4nvf/Ip/vlv/yt893vfxzgm9ut14Wta6wKd5nUfZvri1ZfbvXu/yPM/y/ZXGcdPAov37Yu3&#10;F/bd+/a+3W2kUxOffPIKDx9s7kzq9c0Ke6Cz9BiH872Op+cnXC4PUJ14fLjgOA48XC746OOPoKrY&#10;NjsIfvPmCR88PgAAdMC8zRdh5y1C/toUKxcpA3TmqZKVpRk+N11YqjKflH+cYDCuF8bzkkj94uiF&#10;yl0qeXIziPvvpIgQntJRfbsQU0l4iGA1Ft0df6ri1YuIbbp4zs+zl8HSV1X8T1CIKSHklvh324on&#10;wB2lJdbNheomF0g3JYLCPBURjXdTGNF4gylga8j0asC6s7qyLlFOzrxIBe4NocVYdnrePtNTJpTW&#10;cuscM9JIZPFKdWOtG13khDtlOFM1Uif0viqYDFmElPykxZADGpvK2tzot3rnt5uR3IxsuYtC/d11&#10;LgocPwV5L/eA+oS53hSkrUiYoIugq6me3d/ZIEtxKRuZlHcUtsk6TZiATL/PbqJJgTBLjxdFaxTM&#10;86ArigcBEHQ0bEVhvqV5t6hfVjtIhDiOUNGpnphUDhky7F5VVYk4vffWkJHwYL77mL+s69N7j39b&#10;t9DarfeCX+JKXvfQ1r6kSoppEV7xYsTar/BJpR/lg2sfuHLC7TJb/52UNTmARK4KekEbvIbn8bLo&#10;D8FSVCJ4UaHtMY761lucb8vVVMmk9NMi5U3xCCYhKPNukoaY1XgmoaxaUS9BuZyw90WWBYYtC29G&#10;oU+JIiHrGnM/tfxHPK8soi7nC0prgdhK66rx4wXlKz3mC/M5Uana69QiS9xrtT8VWI7X7D+NwM5D&#10;hHufuZ7X7hpQCv3meMKQVV99w5fvzZh9TAiG3zVPM7Zc9wOCIbLUTMhJJhxWrIUJFFNfEofy1irD&#10;hHiWBqrPa+std+7X835Kfvt5hs6Xh11w+24BRmQtD/FYQ7l9py5yxvo8aXg9HOT+qs4QnJO0ImfF&#10;Pi4pUV74V5+7JyO8awteUUP1l7n6elKwW+Zb4EL5qj74Tu0dpIq63uyXhrGXitSUlobVNM4x7YDR&#10;ScQ/iC6FHcVlizyAqgcuKavcpLdBJPXByrNv50ZDdPUsvzOL+tRdXlll91sYuGHZkfxuhNP6htv/&#10;yDNh8mt4mzLF4UKP0wAZtExTfkel7VzSmcb1s654Hi+9wcknaBRXH8+YA2MO7PuOYz9wHCNSPezH&#10;vii7cyrGcWB/3vH0dIUq8Hw9MOfE8/MzxjHQtw2qGsU0Nz/UeXh4WGrvAJma5Ngtv/ecw9Pi+N4u&#10;9NKM8ZYOxLymKTOZjBBpQpoZ3eccGOPwgoxZSJQw4AHaHBmxANhBxrZtuFwukXKz9baQ8uQNa6s4&#10;vjkcaINVNe845jEnvdi2C3pvJkvB6K15qXcvKln2jGqu49RMpXnWQcreT/pyB9dvcKUeKvOwZRY8&#10;u8NtXxJTSv/VI7yOo6aT5F5o3fJtw9fQZLxA/BfnsPCaIofyACYUOeomy1idJvue2I8Df/lfv4Xv&#10;f/97ePN8hUjDmzfP+P3f+7f4xh/+B7x58wbPz8+ggX6Bxc1+vAOffOILtrcA+xeuUXYqcucvdPtl&#10;GONPo32ObP++vW8Acj8krvzgu9/BGEYPe2/oXtRyDiuQvR/DUo+ppTyjDVbQLWJ/DMwxMYre9PT0&#10;bAWqdeJHn36K63XHfhzY9x3bDfEsDMAMgCtTEpD4p9IlxbiXYU7lhNbZg0QCYvdk8RzNKdgr5jjc&#10;kGqCamvig1fLD0fBEWfvN+WA87uPVWYriqJ4ShGN8L3ei5IDRK5yGnU5tr7ZyfsMzceFeHo4OwOs&#10;qRiYY7RAz7x9QlfJPGIUeTIzOpUdy8XKE+f0KLDnqNAxPxjfmnxXIl0LnxtcG3HjqL956hGFUhgW&#10;TA8ICkfN07XMIel0J+5VgoneLgCOMHKqwkMvBYINCq+6rorphr5juCGzATpSeRAhvjGfHtOZewqM&#10;ZrkVVa7weFli260VpDJKkUiQH/YDvyUKtIax1PbB0AOqNHyliMNeNxZHAVPLJC6ap6h4+HziZ4xs&#10;mWsZT7lXRTwNu79ZMmS4Kk1SPrOIGyc5lz2ZhmTzfMfkXo1s8tbDBIaqOxZKyB3iOeRN/xkQz+c8&#10;ZxI3GiM297jh4xQ8edhDG2zkYSYsBaHUqOP4mAOQFmGtlvfdV0LFjRKmDJmR0vL1j+n51GEe1UZO&#10;Vg8d8w41ryZThCTpjk6IeG4+xxMzhk9os9DUMSakG8Rp/A/js+Z6n5Y3lG4qTpEGY1paqebpHxoA&#10;jf1oHn4IBcvhqOmJJo530/M5MhwYSI+lpqk+NDgdB5mLBG1iYUBtdl81qgsQhz3EOcNp4isC7yJ1&#10;FhV6EYypZsTn3ptrOpZGHPDB5KGgjbz7uhE5u2xQyaRXDC2lwX7kkAplMLyre4SGFuNLxOlizvU5&#10;O2eD7QoptCSbBTr4Aafe5tJdcoYDUXOgSctcWAXimU7Y+qmHTTy0aE7/W4DK41f84Y51Luph8LlP&#10;uT+TSanPjbSO45GgdZU+DjAPubTmHuXNx6/hvalOgGlQEZ93Jl/yfS4gBsXyW9g3DVguVxAGiEzf&#10;xp+FEUW+b8RiJMKDsuBFGCU1jaUQwVCBZS82CIQDQDxnUoKbNUzW8dDq7ldi0mI9NbSsPUHjTD3I&#10;EN+NpM3kGYG9uV/M644RboUVKnOse9c88EWKTjEsoShnXzJFk6LY33INPMm2oZ3aOkRHIFRjLDZG&#10;LXvZBVryDjUZA8KxTdwYWRtTo535n7gXPvkReVp6SWqhg7HHdfVy1DnL2HI9yajC/7/qfCtZch6W&#10;0SiFswPA6s1YFqAeDNwcnFJm9v0NtYNDGnQMw+zgIPwVF7nRkGJMdZnNorA605ZVOn7HwFu9niec&#10;7LrR2v4NG4VK0B3yeSXdOsmycdCu6rkgyzvRInWDbxCfY8o3rV2QkQ3rmM2MOaHN1//Q2nnMURVe&#10;VK/iAXO7GT6LGu+NWjPsBOvf0nrm0dYR/NlyDs+FRuq0NRispeM829HYjtc8tY2BU0FFYqhTx978&#10;gAG+lWbwpeDtBQ8nZmy1ip1jzDDqTp1R34frxPudRQOeQxnaiqc9B9FtvpPABbbLhrEPP+RoGDrR&#10;tgvGUFy2jqenJ+zPV9t3rVnNpTEiL/XcLcf22A/s0zzHoYLjGGFQHXOW+kUm81AOVABbvxiOUgeC&#10;wb67t3RrDXPsVnxyTNdhgK0LRDYvfml9XnfqrDAPNfF82Gq0Y3LFnBzOqUa2nJTMaV7naA3X6266&#10;l5LEtMg1rp5/HKCzlUWsHuPA1lNev1zyQGCM6Q4bZnhddFtf31aNrI48VfeozlpJywxnU4eoLWWC&#10;SWZDfUHyMCb3VzCEtRenxWMObH1DGpnznlHStFjmUuo1BldlvnCoRy0IjI9UmaelfEBhkH+D9G7g&#10;8mBh+LMcJAgQhxji+5lRnFOKfKw2DuYpP+bAeLZ5/eC738M3/v0f4O/8nf8GH3/4ZfzpX34T/+J3&#10;/hWeP3vCfh2G3zEuQpj7rIJDUz4Mnntu6xO1x7dfx1t+/3m3slY3v3/R9rb5/qzaS+N/3963v43t&#10;vA+MRv/w+6/xta89oH+8YQ7KrYi0Z9vlEa1dXGcd2NoDoBNdNuzH7gfjgjdPr/Gljz9Gaw3X6xVf&#10;+vgjHIfXEGmKTS7YbpjY6etkyLj/v51vXGR3GluLciyn+6kpkpRTagMK8V6V/fDqANxAw7GthpLK&#10;ZBch/qSxMaUAf7ZcYeWN7R6BknhCw4JCRVTLDGsYZPF0rnRv5fcB0xkE8vTaz6GXCg93VA2Pt7Eo&#10;dWTo1EvvhWq6R5QXIeEvFHx8NjnfIkiEEVMRRbkihjUlBJABiNAAl8y69YEmj9ApEBknDOAsSwKS&#10;0HVSaQn9U1OpWWYY9yeu0EgLQRgzElfZ94KxZhhoPASoiIPo+3TlpcGcBNDsJvpoLqL5/Bb9jka2&#10;k6K6vCaMoy7AarJh+Hz5uKhEcdIQZMWVbEuEi/PWaLLhGEcoceqFfQRJC1DwhMVT7YreKGqcu8aa&#10;2sKYATaSjYOGNPYrUuoSNLgw2lwQLUZXUegcABpEL+g9PZ3YV7yD6Q9yOwMQzLkDYoZW+3nAbGqu&#10;6HIvLeuy7u1cb+Jq0pc5XflVQGgE791tFyXHq6RXfqsGDKfUY44w9lA5HGPgGJnvs3rMUamhMkTv&#10;OW7foa6gi7giXPPN3hFKfeMEqtfL3GahdFRvPSxrkZ5/pFKopAPLDyRy8AJK4B6wA087O8g9Fwbe&#10;M8EJuhBUBek1ivicImFMhNAwve7/+ln5wYJrnOf5IQA8KFguxFeJe2yUmd6p/h5HGcJ9Xvpfukzv&#10;Szm9i/1y2Zr/zennCYXDl+sV87oPlxxHruENXYvDlMDKhKEkDaM8wEoByaOQYyD+Bt9evb+C1sLo&#10;Duey3OP/ppGnVRmVAMFdXpsVQjTGVcz61kuIV05T5BZeBTTxEHHaeFRbYAbVkgZHT288za/IDXff&#10;qevyxNyjuQflGW9Pd5/H0KR5Xguhzb48Li+O+WyspcHoxrgs1eR3rx84HGu/SZvPMzjvkezoxVfc&#10;vbQejJqsYw4W9sRLLD6Wk+PxL+IIoyGLlWdYzI20nPunfF9meUPbEfuCe1VDvmAtg/CQCL5CI3jw&#10;qKDvFv5KONz3vs59+Xlr6AOMZwCY969Y8fPFm1NWjBIvZH0Pv80hJseskzxpFe/WPX+LP4xWaU4r&#10;uFfvec2+rdUxnr20kwfIsmsU1fHI5aFKv1oDvJAl02awQDwAT8kBcH8L5wMthe0t+kUAyBz+vkzl&#10;oNMo7jwGVAagNq4xBp5ev8bD4yM++uhDvHnzxj2uFaB3dsFTQLDv5i0u7mSxH54TdAx3uqBDAJ/L&#10;NVhlMkr4Zgy3A1MWV8xDC0aMdnd2OvbDwWZFPnvvfphB+MIO0yTxorUNTcwRa8wZ8t2xH9hYiNOA&#10;guaHHDWHe6VPdr4gYWA1w/A03jwVl+2C5+szeheLyD4ZvE1c8sPRBYkpkyBhV+SKG31mQczajSzo&#10;H/CP4sUv72Xqa5YabkZObx9e6Bcc91x+hzmQGPKV4aZulzvUnTOaRdJR34LrK04AACAASURBVDLX&#10;ET/cLYd061zv7NlptXu413gbixQLaSKAfT/w+s0b/N6/+wP8g3/0T/DD7TP869/9XfzZn/45Xn32&#10;Gsd1Bx0DWhRf5bhf4NBv0QffxtPf7frftPbXNd+/bXB+3963d222N77zre+ibRs+/vgD9MuG4xgQ&#10;Bbat47rvOA47dN62C6CI78cx8Pj4YAfjxxNUD/z4x6/QesPWN3z66Y/x+PiI6/UKCLBtGzaTxKoa&#10;pysjMyn2vnKKvDVyUhfhjIpoeGmw/9I8e8BiDHuphSCMF4wZknNZFIvyXaShVloGgKZ5Tyo+p0lK&#10;+Vx1qzLyorCoCWE0PL+9uUqoqZoDCCMmleBgqudHy2QMlkXIoLGLwvkdxRwowjAVf9CTQcr06WVH&#10;JT5zdwpaeNKkinseexZ+C5jwfVOgjf1b/p8yrRypv3uqROgwl13qWFDytgfu0ShKlF6NeesL0yBo&#10;+YXncl8ewBRhWuvq5bqvOFLwoaxFGj6W/9l49c6zN30h1uYWbo5H9xRayYdoyJX6fqXCo2gy06Pd&#10;u636XhTA1MST1aCAMBpOR7jzoQGNrArEoRdzO9v+UMzp6wjz7Gwti1O2nspyponwuSmrCg8TcIXp&#10;WohHaTFo0sNb6h7QSIMWsnMyZix0wn4sf9/rlvgyl74IHym4Fp6fneHkppyZEcxUgk09+qJ1UyLn&#10;RDsszyaZBgXragok3Yg1hKu8Qcc5NxqRk8Yw7URZ0NLzylvOxjiBH7RKKlwrHc8DL3q4J3TKq8I6&#10;RIOnRPhzdndrXAoDBpW+ep/Tc1uHthqOsBqQuH0MNBJ4nDwk+RiUN9e9wDW+E75/guv5meXv+NDl&#10;96DJ5Daa3yyCogLmjhGO6wyuBX8v/CXkBaO7lB3iMAHco6epnQxT5ZVhWOBcqteqnp7L60UeqPJD&#10;8B+PNChrsGzNBZS6/uzdK3gokOlWJm+K9c5VCK+0smqdOLwQ8lXwmIjp2jvrPOooSXNvrHmcTPLo&#10;hK8EPVt4D+dFGEY/ukAjhgvg5tTAI3TOMtvZ+3oZIxAHzTQiAbqkC6ljD5oMOgzn/qjGCCMtxI3o&#10;IPpaV8X703LgQfvZW4TV8669MdLf29elnWVki8hkXQ2bpSwbzz6b74+Y1nkdor8qbPB73YgvMb47&#10;bfLgzGVd9UiGSR5WaLM4LeIJGucjGdWYRuQb4pw0U6TMLXFqmRR5hcOodXrp0mC89t08WsiDRH0f&#10;ntdpfYfJOykHhLdswW8bmwBeEBpgxE3hMb4f435oiRyMId7FORqYa5qZKoMDiY+ce3O+NL1YfMUi&#10;RkNanRs3aAupj/cmGgQu9+YEhvXPO4cqetl7AKLoVWvNohHcS5lRCf2DB+z7jn1MbJcLrvuOJsDh&#10;3tBm4J6RlsRSenQcxwFVxdObJ4h42qNuY7NrM2TCagI1GdIKMfC5MQa2zQzaDXko0qRjzAN926yw&#10;JRTSBMd+oHvKuWN4REaRByj2kGda/aEBHhyLiHmvNxZ1XQ3W4dAgjGTUeAe8AGeFse0yS8XSese2&#10;bW6cH8HjxmHOX721KCa24NWcOKcpjboegS13mt7KvkDS70oPQtKnyHiH7PB34g2LgpPvMbKbUaHS&#10;xKJTvKArlv2+jnmlIOZBXp1MaAwPmbr3uJ/rO2PgyZsYtQpJh4OIslNFpe+HKp6ed/yX//ptfOMP&#10;/xBoF/zLf/E7+Oyz13h6eo4oRlVF2zaDP/XSIhssUytjevd2hsbf5vZFYffX3e/79r79TWwD3/3O&#10;9/D1X/squntgzqk4Dju0NFuP/WeH9g1961A15+a+dYwx8fDwgN4tZ/gcE4+PH+Dp+Q0eHx6j0PV2&#10;90SzNAmaWiWyl1umbag+A8sb7L/lZJpd3zHWFSWHAmqYiyv3LIxRTr9JMdycx2JjprdlUYCKEsF3&#10;k4657WfpI18nAHOFvcDc7ze+4CcnlvTcCEYbcpiGtywN8/eMoixiEh4UMS9J5g6shuwwBjWojhBU&#10;oDS45Ik/VZnmyGGyib3zGAPh/VZzrBbFjmfpDDUEWLBT6H+2NAkpX+KJvJgeBCmc0ePY167CUWiQ&#10;dSGoVRiuomHopyWVwa1NouBo6Sf9Tu2a0rCoGh7A5z27yEE36MMfXsapXFfxqedadzdG6ER4lKSA&#10;aV7HwpELwhOt7qUwAQnntMKhFdyKqALXnCtkA4ua96/FQCPioeB5MEavcBXPyisNooLeWYBSMA+O&#10;zXEWGtYO4cZXiTkaTDwdCz01pDtsCoWhQoD7Qv564Ci5b8DnWq6LOj0SD1eGYCNdbA2td/Rm8xJp&#10;lrBhuocL01S4UmOFlBQRbSkMkS3GbIfHDGO4rYOFs1PBSywxWHp4dNXtm9ygaoXArcmz0N/lm9OO&#10;YsC73et33uCu9dI8R/1MRZCKZBazSgUt9rHQaHlvEqRlSbXtbsJ7pcHCOawzCmIhBXbLdyV+s5ei&#10;TLaVVpTulr5u2SRpjv/YEvfvGtRP38NoDAS9iJdS4Sz6mQj8MJF9rLBZVrso3mtzoxY9+SqCtCxg&#10;nUa+gouuODOvMA0Ib2POouv85wkH6kro6bdzo6O8JeaojLW8K2hefU7OHOH+WGlQ5BoSBkuo+Vvm&#10;KvfH/Vdpdhi/Hh7fu8s3S/5yWvfW23rveR18L/PwRsq9finoXt5/2yraiSDy60fkGlL+qGPNQ6O6&#10;ed/ubf95jbyIspWlM8g5rbLZud5DjvX+QQPcGCNhGAU8XUPTRc57W0sfbu8SJ95HGaGkOPQ/lnEv&#10;ckLQ4LfxjXdrYZwNmE2nHzRYnd7rslpTy+d/w4Dy7tMnbz6/+4zLt7zOxpWpJl6cCyRTTi7tzlML&#10;cjjOMAUcBNADTIlx3k8K55nqRZ7FIzc9GxUPGwXALA7V7N/gahRu8v4wvtteGodHDPbNCjpOc2SY&#10;U3AcO3Qe6H1D2zZcn3c8PDzg9evXeHh4wNPTmxizQhdj6H7d0XvHw+Mjnt88hZwqNfGXw6Cui+33&#10;Hn+rWuqWYzdHgcvlAc/PbxyeRtPmnJ5O0vraLpsZlh2HSG9UzEGD6xAopVb7ZqV7CD17wtN3+SGT&#10;Ws7JJSqoibHC6YUxx9CICmye5tCcRmakD6xxtolOhEdBeOU5lgYbPeuUpK0ZISEB89R9qyxB+AEh&#10;O3r6LDqmtZvQFURRT6ao4mEFkCml4r1UlagvzJwjdNzy17PtY+aaiMvWgKenUyx1n7hn7+5bTYnI&#10;xp3RHnGQ60N5fnoDxSO+94Mf4J//9r/E837gO9/9Hp6eniyNjxyhA+pcc8xXvfGGvvzEBPQlKeZv&#10;Y/urwOKlZ38e8H2/hu/bz7JdAOw/43cYDo/rM56fnvDRRx/jsl2wHyMiri4Xo88svn3ZNoxhh8Yf&#10;f/RlfPrpD9H65nTcsgM8vXnCvu+A2OHq8/VqNdYeHh7/36xcnoIxmRgLSlCw5SBXAdZFEzUFIPKi&#10;KgXQ5gKEsw5+BPcvnl5iwgo9/6bOkhbSjE98jwmI3l2c/J7Mm27wUjfiRegoXwaBRI676Wy820lv&#10;A4bzRhY6k+JZKDJd0JohMJg+S2OIebpYiB69R7DA+JZfFeUqDDEFPUICSa8DaRKFFJsUb1FhwTUa&#10;qnRlkNrQPQedwkIhJzSKsSXMXR2noUwi82kaNyN80NZaPcRMUQU4zby+Dt84LhE/jGhu3KwpVJlv&#10;lN49Pu/ezLBpY5hFr24ufAQqLPhAGHZJhTEq3Yt5mJiga/00MTghYMwcuKVPUNlzpUataBGL5YkP&#10;QJXFeAIZXNAJ8XBhYdVAJoGy+UP1Qq2KZBhHwhCae9bVI/dM4QtzDPnePDyxfcACkQMR3isbRJif&#10;e0K1gTny+HrU8ZQ1aJLmghwz4ZnFN9Xz/jURWNRqPtvEDNP2bPOcik4dvAgbvc1iAUG8M+Ma58px&#10;bL2Gjtdhi+dsno4nDYyKSON7SdPj60qI02PLahKsSoJ5ONn9ZryH7yt4pIXtiSh26YPq2wbpDQ9b&#10;x9Y3tN4Ni1oLbxQWb1WFF+5E1EcA0khBT8qlmKtDqnk/NNgTNoGrIuXQNDZGmSG9XtXf0Ze9WvHz&#10;HKXRJNcKRZFVwHO/r0Yq7l11/GkOC/FTY64blZnEO429LNIt/7Dn1hZ/nnQx8UNK8cqGsIyXuQce&#10;QTzKQDInpSNYhHxjhT3BFwau1j3/vUPA6SPHpAVfOzxdEA+OyO98zsp3O13m4ZGoR2pxHuQ5cb8P&#10;i/TiBAvp3Xi+CKBt2f+GwxL0035wGUOSdp4gmPcixxIRSb5njAea8u6+c9FLpTUI7Kk00yNKwPLL&#10;lU9WnC94WjRh5aYSgEKJzjsezD4O9SSwzcdPGWah4UXOIX83LE/PbXroTVU3+TgOC/PIRg8B06QL&#10;rZLk+BtIg2ulfZXX2KAd/hWw/iBhudJQXfrivk4+VgvAkpao99eWZ+u4ELCrMFxl2eDZnEMpOJt7&#10;3vFf6MJBWEtMrXP/+L+hM+ZWD6y0AHXFu9zLC8z4ZxhfzjTR+o758dSVOOL7UtRqJRhP4Vy70xge&#10;GBi9aa1h68nHWrccyhzTedy1pVcinRY43o5wTZDM30745j4seC4VoisPIngamQt54knRP+9PrmXu&#10;Y5PD7UB/RioiQ5UZY1LSOd+TITcYIJdVvGdsCDpd1sl3/FJAkfjCfyZ/pg5V+d+EeVeDfD/wO+VJ&#10;nROelc7kDDFHBQ6V9RyYxsrr79r9UD/IN12N0XW8xpkS5lNIc+3CHBZhNsbuRlu1/OSqnpe55MGH&#10;e3MBgCgO1u1w2EVkXzMZch+HHbrMNIj2vgVMKFurKo7jwOvXn2G/7mEgNpFqeiFDk1/DJzd4t9GD&#10;6XuKXr5TLS95c6vzcezBuZtH30XubR4oeR5zcV5u/Iz0l3RLsV0uGOOI1H3Q9BSOmk++xuSr5IvU&#10;Rc0gn7Kg1vV0PTgcHOxoAiKCYx+oRmDVTD8CcC+V/VqLaJJ/xcPwMRcGwouS+4H6GP91yiLc1siD&#10;05CzXV6d7p2+tY5qA6C8jNhDeag0p3nSj3E4X076Env1zM8jzWDL/uCcgAeyoUIrdBQv78qrvc/e&#10;XeJ1fa/u6RiDCnRMdOl4evMGn332GZ7fPOH1qzeY40hPfR9PNdb/dBtlpVua9jev3eLC7fWfxTvf&#10;BbafN7afZvt5vut9++VtgvbwZei4+vf51rt/2k1bw5e/9GV39HN+5YLMcRy4XC4m+KpCvAbIGIcd&#10;jF82zKHo24br9QmXyyNErH4GIF6TDNgAegLTPJbaTxWF6elWN3MoHLxPqiENuceE3MPzrrlh05gZ&#10;ICxn5rxeqQCRKTnjEQD7PhaedrONKRQEFH1eglROzgSp8G8Kx1QSTX/S8HydE6Vwh6fgqHCSYJ3G&#10;yPmqPPLPYoxeNCdTjFAgqIJLShUGQkHkYC19S1kvgaCTwfuEZEocAkDWZ8c4IFWn5StCkYYblcy7&#10;QUSgg0IjvEBaApMV20NkUgqBacSyHIsCaA94xcrxvrpMcvNHEeZcYIlL6ZmZk+KzaRxJj1afJ+E4&#10;ZyKC3zmJR1gwfmlZqC49fKYqZFJDSUUvwn/1BhtLS2HPhpjFV6rMKYnc69NavANBY0sKuffaov4q&#10;oGqe/oRYky2U6BBGQ8AX9yqTUCZdErS5azE8LjA8Cah8V8BRggAKGsJJsBg1MrdfCvKLRO4fVrSu&#10;eX2B6g2ceMG55M8twqrNC7cnQO0yiRZUu/frDwsF5SiZFAV+qGiwIGBGrmQBI9o86CqvUvHP4ehC&#10;N40YVkyivIMHHq5Q6dAcvLd+KtoIeA0GLcsYe9pXSCumG9GoXuEV9ly/gLKqKR4tvTkd6rH1Qgn0&#10;y+kjb5/D92xCgilLfH4MJV6Hglw8S6WjYwYFygMTL2gGw2XuPx7eNjfgV7yJj8CflY+acZNzca8m&#10;6GpYPnmIy6lvQMvXQrBB3nt/Xy908/SXsVd62Oky32qQlzKUMBKCeEpekzdLUVIN18toqAiH7GEj&#10;sfc5jaMsUuj8qgQWHPawZilKLN99bknJ74HLcef2hDpp9R0Qk0cizSynZ2fk51avebBSnbIvKqCD&#10;yNyh7fCi13Udi3xTUCMGr+WCOm/OritvtWfUH1i854Trf4IB8V1uaUm958bAW36/9WJ+CZ9vWxiC&#10;zn1oxemSmuRO15ViiKgbbNK4HnDz53tWUqgjWbp/u0n5PAd9ATYov5Em2Se9hdV51tCQbKLYbm3s&#10;rxqb773/c8caGHzv+RnjW2Su4hiTRapv33mGAVPlsbW23j/n7Tg4SvvOjmksMzhaFGMrctLLApnE&#10;3k6cOKdBsfsqTctfW7Mc5eb7oQXnHVbubHDeax3Gw4eQP1p6OJU6RzmNXRbjZJP/n713b5YsOe7D&#10;fll1uu/MYrHEgw+QNAWDL5OiKZGKoOyQImx9NH0kO8Lfg4qgLJG0TT9kyqZJAljs7szc7lOV/iPz&#10;l5l1uu/M7O7sAiCngNl7b/c59cjKyndlYp2jeBnVCaNFCgBtuRGoR1iU8wWX/eac2PerR2KlwXvm&#10;YUywao1EtxGoS4nDY6pHjrsM3npH6x3X6x7BKGNOzH1E8MDYB67XHZfrBXPfuUDsY7hhnVG9GdEd&#10;p5M8Vw1GUxVb69jH1eSoscPS71lhdo4/BlNWTLROOAt0dtRUK7x5xHQhVgjd8VUl0noknlv/JtNb&#10;sM+cloaFezmnejS4BzfN4TKJBRfw5htT0IiY3lqLZfK80JESDrCKeI4DvFgbckIx2sePwqdT9C8C&#10;kRTHU+UnKXKY3qAJy+m56smzGAlIZxKN3pUKhbH4Hv++Q6titXdonsnNLR0PRda839b+6VyqbeFs&#10;IuGguYwdn756hbkPXF493qSqOUz88MEtHf78rUohX7avn/X201jfEVNf99zX1f6h7/P79m6aYl4+&#10;+SmMa+flR3/7Q/zqL/8qxjZw2s5W9PJ6hQhwPm8Y8woRz07g9qjL49XTpgmkAdfrFTqBfm6WIkXV&#10;ih63bqnQQqV2Ohhm3WDMVblR1KI2gDMvKc/74fI6MuuakMwn83ZNqEwvTDfAa2qpqK1M9civMppk&#10;McEvY9VnaFxan0QoS3DBQASQuP+Xa+iNRfs0oyoPSpcilY05NWmgz9KyW1BxaUUZJUwJvNWwEcHU&#10;OVhMPaJ/IMj8ElRWXDgv626ice0sBHL2SF3Lfw9BjULM1KiYnXNgZG0BBRVIzb8rrM3IPw2e0xwk&#10;Et/fI9Oy/IxtjXVXFTQNremwKTD2JyLGkPBWj3HSuMVbcBBLnryq4Boql6t1PkFV4qGtt0awFcDE&#10;utYdz/mLK7kMbliLZiZU1OceXZYbEgGpUKzfwAj9mTDQuUGXtwco0C4GOEcBLSk0gLzGWsxqxeh3&#10;VD5dQfYPGcWGrnFM7Z8rBnzrYGSBK65yhHNFU4VH2xAf61LEUmv4rQXzRJZrjjdX4AWRRMGIgOEE&#10;x3Sjn+qMlCU8AWn4ZD/EE+ts6oQMo5GtedS3eLS3D5XQRhjuJ9QiuMJY78vWVVVPA0sCoJfyvdTp&#10;Yu+4S8EnFtfX0hjJ3Vpz2uFKemuxZzxcjH6i0YC4ag5Sx22mLio8Jc4ISFtMqa7XuYO2JXRtl73Q&#10;Fp+TllGHCTE3PEVgkEYO5gWXhE/a/4bOsq91Ig4TFEOkk27ihcKj1Sosi7PNwLEQ3FviASBN7XX3&#10;lgd4aJOoSp6nY+cs4dCcvoXPsRWolkWJmGOWfXKBpEEJA24Oz2GhpeVvxFTr2mccAl7Lz5tRRxje&#10;Qih+3oEfx6uPC3T9rPC52mP9hPhC43KCyOlfwO++ozV7Tn5d74yFw4znMzqZhx55tdw+bUm0b416&#10;FcThmJNKohb8jbUe4GHPEQ+zdkNw7JJCY5Xx5MbI+boWDmashkqOYd9kTYk7PSB45OFsHR1bAF5b&#10;xPSm3TG23H+M88U6XuCzy8aSTu04P03AYrjEEfbJiM4nW8idWQjSer2LzeXn2mfKr8fu9W1BcJNn&#10;/WgWaodP9HCoVY8DTcCN79LyBpuhfRrlIeK3OA6yP1DOxX1Cy0heVSt0mvK170XQPAFvQHI1Etep&#10;yIJNN6i8/TrM4GlRvjP4YuBH4Q117keDoZ15jToGzYlF3XOmesu0EwdYoMiDIda7cllh5YNOPhu5&#10;uG2P5hyW/kgF+9yhzP/tKVpaE8AjajMfs9+gm+qGasXWBF2a32BuEJkRNKLiNEQnehe0aQbjMJo6&#10;4zVnxMjaMGoaQmP0detZQLQYOKnH2EaZDmt923yzWPkAVC2ifeQ6RRr09ogFnEOyEpfr/KapFFiM&#10;MTHbDL5qOqEFJL18+RKb15LZ9x3BP/ycVt0u8NFlv0gxIy73Oqs64kMYwQEc0/iIf7/cNj3gp/1M&#10;XI8PGm8fryKKGfPXeVTbwj1DspY5EraERZ0Hccx0Wsfvmc+F+PZE//E3A6BE7r6QcGRwmafc6R26&#10;D8yx3w5S5O21py/SjnTsCQHyH3S7tzdfFJ5vGuNd9/u2Y+OnNPb79r69i6b40Y8/xi/+4kc4bWcA&#10;itO2AUAEFaoOdxobDT2fT2Hwvj5esZ02qCpevHiB7WQyAGWMOdVSzVpHCEYXzKcBiuERNFYHfAlW&#10;OBD4FOM0+ozIL5a80/qPCpClVFCxRUCz2NQcWQDmYNJIy4anTqACfmSOYeDS1ykuqc3xypoJCDOu&#10;l1tROkvAXoWTG7uCwm6FChAR41U5kGnee6WBrVx3vonyEPBKI58RPUSN3DB0RhG4yKtwY0MyOssh&#10;7ALRdEWqRqmJ5dclYlEKUQBzKLYTlUyEUBiwDUFI2BkWVUY8iKGZADmHGStzm9SLISXc7ooSdxSr&#10;WEGksMnoL3FQ0V6gPmebsoA+i4Qnn6dkedjH43SWOaUwBdR55ss3wuS9xjQfbnALxYMw8WumVUi8&#10;xYwVQvayW7PuNckxIcBQE/bnsLMUDgJXhnzZRcmmEcEAOO+u8/BZmSTpylTHPS8UphglFY5Emh3V&#10;TE2Uxh+nCETDShNAgzag06JueIXXQE6kQBh0LLLOjCdcKnGNDjtGwkFdzSyyj9EPU2Knsieb15iK&#10;U28FZrc4otNzUE6jlfDxaTg2Q7HdsFEawee0q7pQSPd0QRDcHpoqLOVJq48ZbFloKlcOHoeiJERv&#10;uvZhKUoUjIQPJ12gzRrFlt8Z7Zq+ydxK3hhQwIskZXomcJ15iAtY6x9UmjUKREUe6lmZhf3OKDRV&#10;xcD067q1FVosEs7S5EtJYeAK5vJqmV7yKkGdcz1l/ONtSEmOc3y47L/mnGKfQvnPrakG8qBN/rnQ&#10;+RZncjV6LiMfaakUM6OPWXlijZyr86fRY+r6XI1ofwIYT352S5+l/NSbb1KxPYy4HAQ/s8SFCoAK&#10;Xzqqbs4mu0xnNE+S+s0bvncT7csTdzyYObMbueLocHji1bWfMOjV96rTHUnDAybrONVhbIaoOOnr&#10;moqhu84bOBrBy/PIiN3XRz/r4S8FcDzvb9HizHAOb/PKwhDvP0OYBVwdZq2amo7OWoBO0BpZ+a7a&#10;66K785mSd/0Ljn97ql8P1ONZJj1bPzSZSO9WnAFqgMnNV2+5hqozpVP9/txJf0Us3Q1TZVS59TUj&#10;JQv0PyGCMQ4BIsyd73SzOsxCOtR8PqLEHXegdptseg72SOcRRkfn0WoGXNm634KzczB1YnqxRlWN&#10;9FhTNW4DDzcoW5oSg5lFVu8RUb77+9fLJXiB5c42Q3nvHXMo9rFj285QAGPfMXR6Wi0Cyozr3fW8&#10;3jfEvRt1jcoVbp4vpR7HGjphMDYsnSNTkVi6lunBDApmNmGUvQjys4lIq5HNHArTrfWpp1qu1CaA&#10;9ObG8RHOiSnihcQYAW54ZakHDwEkjqKVhhBPteBDxY2qVwvyfEawCqPX8TRPbsURDPWACU36BkbK&#10;P8mfEZ/f+65y0nUBQuFl+ZbpeMR5beufj/an4T0O0BpVrpaSqG8NWzen13Xf/bbBzLmtnX6uObzF&#10;LP3nfei8b/farfz3+mfft/ftfXv7FtpUfPL3f/d3+Pa3P/TbYmaL3veBD55/gMvlAtWJ69zRWCfk&#10;8gpjtxzgHzz/AGPuZjRXQd8aHi+PZlv2ITZGdtr4YozXwr0AEXSm4qgKFhCCEJk4q3dbojpXz0Jm&#10;cgGiZ5Sf+jWn1gRjNr8KJxYdzhmFEqYxYVb5tH+8QqbBIMRTCkR+U03ljf9mMFTOxdfoxrDWaJKa&#10;MYe5T6gMtE7maJHhzauoz0nPuRumJk3lkjBQKpvcaDOSRz5sMHqVOXJdFJ1U3BiFphmNBxco/Rca&#10;7phrMg12RDAHbHP12aRW0PijOqFDzcAqiq1nru1BoblLKO1ZI74U92N1HQpQvFXg/xEIZjHKS6Oh&#10;k0JDEaWE4hf3i9dpp0duFqkNDXaN0T6z2wWa+CMtCsyZMXLGNenhBn8a9W2chonhlbub5YRzmFJI&#10;l7jmWpW6GtltCGh4RRhTWMtnRGzeuztZzHHRoC7EMkItojhgEnNTifyB6kbYiKxHUUR8r835oDdF&#10;W7guKlDgHCcLHXUrauSGaJ2uGDRL9UEcy5R2GQFieRwFignVAWhnGSuLhqYQ6sZR21vfTzH4TocR&#10;up2PwGPHvFT2mIN9A2DFWxnJbXij6JGhmVdMr+CJj+zNknJxNW6xirytUcKYToPqnA2QAcG2FMmB&#10;5wCFWLVj0iWIYPO0Lqbg5X5yAsQHKiMTiuZXrKcFumHsE9qZq1Gt7sHczRDuAjhv8Koblcy5Jo7H&#10;K0xDKaaRc+qifCsQeXdjnlPBhBlRi8EVeeY8p2IPIKKEwXzzYVTmeeBfrAuxOSZrYrbA6YACPZPp&#10;GG8JzLfnYgGGZzb8RNBbxzkL7mpWQ8DxL9ZCTPBc7bx6LQ538pwJiwBuXr8hyVpLekC4cn7CImUO&#10;d0VEpzV/JqJ3fVqocIYXekOh+QLH6LK3pTimneEO8hT2KxzT+RbpPaZGiLWQRjGNFwgC36d4Lmk6&#10;0G3fW+YpDpwKx1zOYwKG60GWijLtOEW6WPPFLrq6uJMkoOD4I8UJWzftngAAIABJREFULFl4KyAl&#10;pJuBRW7gcb6d2AXLJZ/nGIK8RQODG2WZuodC3HJHmTNVjzys5Dnz5tc7c1wfk/uQNtrp8GvxmIBM&#10;jxTuzqln4E2FOfxc8MZagWLilD+3rEMSxUm71JMWRzCEeD+y4kXQ2so1uQ+avBHI4rarkUFiDvy9&#10;cdxq8JRSVPPwk30y4rN7bRyp89HEUTph6zmrrXmOfDuXq9Ish2etv0yPB9VgcatzwH5OrWdVsTXC&#10;oqZOY1R4ixsRSbss5YQQycvkp040LUmopMxpWSCXTThoed4lWQ3pDILpRrseTuh7xuNqkOPvhgP9&#10;gH3lPNO5oTkuHXiMDFcV9G1zI2CL1BbTDW1jDmThYk1AxYBrFK69i9Q/cjbGfwXAFMxmjkG7Ddhc&#10;78lV8KwFSEn7RaDiN6YaMOYASyBSpGVEu/G6ZnUHYm4p8yCcP4zlSNydnL6UuyXKyGPLrT2RBl4a&#10;V9MwqpaqZCrmKLVvHHxRcLuZwbVvXoXB2eXzbcOLly8xrha91V2mFwXmdbc0JG7kbr1jv17N6A4B&#10;uinDY1wBbGh9w3Y+4/Lpy4Dp9PQgpkDv2LbuuaOH66sZbNWa6aHbttkeNKNhykJUsHM6xky5ToD9&#10;uhu9VwXQLeJ7hoDnAR1Wi2mqoveGMXZs2ynkcuMTtrdmtDdjaOuCsef31C/tbHjkPBixvcPLUWWk&#10;OxR9O8W+nk4njKEARuTLF5GAQRjkE0MReqzm3h7pHqX9uyZuuf080oP6uyGauMzM8xlO40KbeW6a&#10;C0WRtpDEBgD1ecq+vA3C9cFpI8ewtWcee87FHzBZZN+TJxxoF52rFoXvcK3yv8OfU4xpNsF2OvFr&#10;W7dH/fuk7jOMd9KSOt9+dvz9p9m+6Dze5r237bf29bMAkze1I6b9LLafFfz6eWnH8/oPFXa367o8&#10;vsQPP/4JfrmfcD5tuI5hNUSuF4iYbbK3DdCB62U3R7EInj8749MXn+Dh/ACForeGsRtPtlRnBsvN&#10;xtSAbd+2UEwWI3RRCvIzF6NbmMFwD7mlht8KjEH5U5PRnE2dEbXD24rQxDVkBh+8Cqr+SFGgKuEy&#10;/f0Y8ZQKTm2NwrOkYSciwOFBFC4MTn4bBTlgBiEpSCtVpSzzCyEihQpVS1sS66MjgoK5FtNmKAkm&#10;qKXivCrbgIahi7C7FyFjU+6YYoUjVYEpGblPoV0k585c3LW7NZqJU6iKoy4KT1hewmgI0DCRe295&#10;92I9kgpcKk4aeKrxrjktLNkxiUjiBq+vct8ozKkLsCZkcUyqeC2UJRq1QfwoCmoBro+V6wtB3fHP&#10;DMdp7LDIjYwugY/NXM6yrEMK/s96ZMMo1L1gluUIzPNd90oEpThtuaVwgJefXPu+dcgkHvh3LmRS&#10;caQxVtQjiltLA5B2qLhS6sAxpxqg2sP4Rpyjss8rm+aESIHWvldAd8zpJvLDPetaeDXS1QR/uWU0&#10;kY/UlV4qwPZapk1ZzkRA0HGHMPbxbZ9rLt0ZBiKU4YDco6DJU6FiCuq+O750RQcwPeq8imw6LXqZ&#10;TqtZFbkbproKxnG23OFDXJPlKZ6bxHmVNNqGAVl4diSNW1Q4UY0M/J3Kmfg+IY0eAZ+c8WoUO9Ab&#10;B2AoTHW1wbIKzZQClzgnaYIXoVGhaDf1tQrRJO8xTuIGhxVnjaTd/PaYJAAHXM0B3hwlWJrYC+RT&#10;CyslrwlE1Jx/WC0lP3O+XvPsEmdb0DQ6Hvz8C8JQTnoVtNP/Mzl0pLEgrayLiIml+ub7FVt5NOL5&#10;OzT1pmP6AB+Uj4M/2b87PR5qnBzHK6clScWyfp1qTmY+LxWSxLzjJPNzAVkkDSX5ve0R6Q1peBZG&#10;5Lk6rAhAGhaJF+m8IO6UMxZL1bieczdalgp+9Euaukbj1qAFGxuR5zbnCJNv3MFjvCXlSBrhmjsY&#10;0xB/O6/F4XxnkykHMsXT8d38mXtwg39vNGywH8JifT+KzRa4LHNcjFXLgYEZa7rxWNDYs+7BcT33&#10;5vy51kSED4Ltzm45FKY7jlH+7ndk97W5fDpXPH7K2P65W9DK2tHhEeZdJk6KyZ7it/ZuHHRKnuYr&#10;aOm0ETpQYfoGzecR8ILECgsm0gyomV4U85g+JmSlGcE64jwvHfYkYLD9clJxG2VL43j2DdIcyXPC&#10;tFkKrxExFW2z/ucYuDLvM+y68369eiHKTAUjUgqiA9ArQi5vEFw9P/nYd+gYoAxqTl53iMyJrW+R&#10;y9zYkDm8Irrbz+3WLWPovu84n87Y9wGsK/eC5/Dr1zOCCca+Y6fMEE5vtYLv6tHcTvcYJc1AEaO1&#10;E/t1eMR283zf1yh83MSMpubQKQEekYKTwWapawDqn7mRHwP7Pvxm252je+BfZH1Vd7w5CkWHCtxZ&#10;dCCL4mO9qJvm9JiOTmktbjZysNVpuY6tLpNTdgiZIjctuXbIN+zrlvYcwZGylgZAblm85DkJJq8x&#10;xmE6AIDTwxn9tEFhQVD7PnLdixz4VbRbXef2+5+F9kXncbND77Cvr/q9L9vetLc/C+1ndV4/q00P&#10;P/9xtR/9/U/w7Y8+MlsZs2jMicv1itN2Mv6hdutNoZhz4LoPK1rcLJgZXlvDFEzj49t2smKZlS8t&#10;irwT4xCSoZbjDS66aBo0BWIRs0WxAagLOTNTgNESMk3Gmq7tCge/EXbXw1wZSjWmVmZWUzFYJLaN&#10;Hx5lyShtPtMg+Z1J1F7nTgFRu6bGKNUaXeYGcIVGug0oIgWAFPgl83QFM1blzgBKaJWGiUDCRFjW&#10;jTTOWywwo18yaqDC66gyDeokmjATyikQdAgmo+RkmY5HVioi+kxK3spFCCkOgVA8XUjUoohK9pN7&#10;TSFAwRQyuc+pNNwatTIaJxrzpqpXmw1pqcDHYcboA9AQjaL8Uqj1VD6r8ORKDBUSCkSOoxTGbT8R&#10;wpQQbmFc4rnynKmlKnzFm+UzpqZRvzIaz644zp+EG3PVc/1p1BdEXll3LigQgjOjzl1DQmw6gJrq&#10;gQ6CVvFxdrenkopQgE2MJjyF+0IluuAh51x/p1In5TrlDU4hSRE/FmmB48c9tXU4/rkiYNen3UCu&#10;NM64A0skcljbfiD3vcrhZU7HCBMBIpqQzYzbxI8JK1Jofcw57Dw3QXNnA41KTbzwlE7PfU8HC+HG&#10;s8G/19XzpCukFMRd13HvHAYdkrI2pwFMfyJNPFd6i4K1iy8sDEpkC1qyExld5K6aol0dC0lfGD3J&#10;pzVWlrON1R7mgUgzkH2RHuS+abzKk0BHT6FySLSvi1xhqmA0+e1+QM0xaQolnJbcEYru9Lu2PAfr&#10;GCvcaA/JQEP/vDynSP6gbvhpqOevZZSq4wSLiwV+aPYMeFS7OneZxYm8pJHRpKVaz63T26xS/WZw&#10;JMMqDxLpinwR/Hm9HQGRYqgiv63GquIkJR3mgHQiEDd9LZYapZHsITBroYOOk9wL5mpfaEchmsrz&#10;bm+RB0vw5rWR7BKmLSdje3rH81KNwVUmy59cS11B0mlV8pBMpcLvzTCUqbmCl7W86QV/bqFjhQ4l&#10;KVqRP8aPnTAWt4Rl+IaSvupUN/QdjKTqqFro3i1ka8sx6JDg/O6KxLXrAl/+3nyv5p3nKkye7PQL&#10;tJv+j9+3UmBaMqVDzLmtMoQcmQ0Sp6zV7/Pde3N6vQHde1iEAr53uKFSVmVnNK6/xWOrUY11MaY5&#10;/9ypU+dzDJio9Pw4/6HleZ3LfC3FhcOEt/7qOLVfx1fpxssiN7jfhDL8bh7JXhFQ439TaYjugGbU&#10;NUkp+XXQRtd9RBXzcg2efN13zOHRWcg9JhzDQScSNyFOpxMuj4+m4ErDNjdcXu2gLFSN802a3TqU&#10;zMfdm2DHsAABD9KobR+7SReTkcmKuO3lcJxW5RKAorceuNK37rSSqbo0U4NJ6o0WHT4J1nB87NC4&#10;ARCyuZ6wdTMSXy6PHpjRQr+wOaYTotYF4l6oTuwjT8p0ObA2jXVWHh9IQ6DeZabhPPQz0CJAimda&#10;ELfK478rTnLPAE8/U3DB+ihBJ/5WhC41xI0/ptdBGXtd6TrW8UzGUwe8IE7OgptLj37WI6VKeY//&#10;Uhay1ntHbw37PvD48hFa9r3O9S4TeGftXt/yxOc/z+3rXM9BcP+ptDdLvu/bz1ur2uQ/rvb44lN8&#10;+tlLfOdbH2XqLyi27kWikTeDxtghItivV/Rut2CVDmcnbX3bcD6dcb1esYWyHvRW42cVVK3JygAo&#10;/8X1wycE7PL+hGILNXFC0KFIQ5EurNKba9sa8+LYJNa6PBqf3mEeZEZHZrMyfp8DA6cahQlxQW/1&#10;iqddw68fR4FRn+jinQ8dPj7q/mHzD0KZfgMNE0gW7Dsa/0NIsHZTPOQOk1/+jrnwmqXDNROBF+U5&#10;r/Vx3YFHvj/NDUZHFTj5rSsi4tG/vI6Ym82JIqwDxVABYZSW9WGycwrSlpcv8+mJ3wmtwlBrYtcF&#10;zaK9wrWgWjiBXNijEXbMEYorFYFjFEMYe2uUf+BJ8wIrdh4zUsTXpOL2fUbEHvYdB9wWAVwxiCvl&#10;iQAhINt4GuNGNI+qFzK1qyfhtNIG1eEg4V77PjcvFKQZSd+86BP8DFFpYK7lxSKnmnB2KT4NMEmb&#10;uGc1GsRonNg5FEvlkgpMAMnXQBphSsWKnQe6QYeQ43hV0uKR5ZYEvDhoqB2ArPkFVQeYfudWB7+N&#10;zqxKcaYRciEbBeds8MDnKV6Iy+d9jwY9JTDlDR2JfaJKkYY+/ne9GVKNQ3wimJAYvKxgGJ0kt+Nn&#10;kdIwuTosOE7SomVRql4s8dgf6WVZIz8/8BD+bOXpOqQICtq2+PxerHCFLldSed3dpusY9dHqAJX4&#10;BCXP6WHNd8YxsN0XqoiPBxP+wrPW7wrfLUdZQCeEHOCVfxgdowNjWWSklgmD1LK2w/mAZHG6wnOf&#10;YqFxhp965k2K5+I5sl6CjSnhk3TqRqC5O3Ce8dU5Vvq506T+JukAjHMS8gjPUAO0J23kj8Oc0hlb&#10;jCzw9EY4Ys2deVUjbdmTgEKRofzB5Put1COQgiMgzc9ChKyjERHh3le4zyXhsu7b61uN4D0GXASP&#10;vLPeiM70t9uREN2Mk+PVqUnwsyM/Kk6k47niT6Hj4l6kP3GsjPMW8Fhlmad3/2k8PdwOoXwmgtWB&#10;Xm//fbFWjU5PBc+8sS05wcspC4Afn2ffgTWxvrec9A16EteqzfI+7CVvKMzKCtdnw0ECuduPeLFV&#10;pn1UFnsWk5WiT8oTzccd+R3zgZsMZH1MN/AJBFvv0KnYPR8yxyQ89+sV01OUaLP3BZY24vFywcPD&#10;A84PD/j0s89Mth0Dl8sFc05cr1df3bpfpPU1eZrJSJ4Kr8hGLJy9eUGuA5TRxOpI0SHWt445BWNM&#10;jyC/FrmE+L2SnNZa1EbiXNjGuKK1DkHDvk80UYzd5Pjz+cEM345mNOZ3j6JnKkDTq1OSMXI0cXm0&#10;lCxVDrTx76DU0jT5uyqY4i2/jeWuvMe/tGAS/+NWAHtjU9dBjyhb6WMEFcWY67l/G4cYKKCCMmtd&#10;Y57nSj/jPVmdOJaKxaO7nxrbnx/7wNivb8VXv3h7G2B/daN/+XZfXsUbobbS5He3xtf1pW/4/qtu&#10;HPunPY/37d22f8z7qPjkk8/wCx99Ezp39M2c23NO6NjR24Y5dwCWxvp0Mj637zuGp7W66NXkD7UA&#10;gLkPnB/O6Kfzw78FqKwA22YeSst/2q3CulCJKQeKAq0r9MmAaKiWhVcao2UxMyNoUwTTDWpc6FFg&#10;CE+x/92bRYuI0KiZgqpFJKTg2ZpFDLR4HuYt5vWr0Ow1FHdBKjJURpWMHYj8cOkw8C6mCYosOL8I&#10;YmHoMaNdxDE6naKxAFTqJKNnUpDOlAIz5HO+5+sVi+SmsKtYSWFtVdDOnHMZOQVXPhnRx+Es+iwl&#10;HMJUmkVeTCjQGkbAVCBqeQHX/aQSbFGezBUtVNyaS1Q0NvsVR6YlJrx85f6JGRYttYamkZDfSUZa&#10;O4r6NWHDpRl92Cx5zdwlTrsN4bnwm9ga2Vlel3Thl3nKvT+mf634T3iIwAv1SayPSvuijPv+R/5T&#10;IonwurR4tK8VBbDrr4l7cOEsDAiShoijsq2Oq80LSc5pubXt3YxAn54L3+LkCQwNpZBjaS4i1h9R&#10;hoAXrJx2vn2t3b+fTHkjub/EJ/ZpUXC8Zs09oyIC/52pWxKL4/q5G0hJB5ooOrojmI3fxIrlSu+Q&#10;1tC5vmZRRqvik7lZ8/q5eMFdP1Mx3zTqJG5LvGO02W9CiFjRHkfQ5rmWpWdBQgN/87ydw86AF12q&#10;NwJojLCIyhYniSeAlydIz1HmEHP3jqRiqSSetij2ishZS3qjNeUMDB9ZwJdgCIiU8wOQNtl5Fd+X&#10;HLuF460iSdTDcNiF0aIUK9bCTyyHdTm3XDtojFNkl2koJoYrnw/dzNOesJ4EZCnWK4ol5YCrd+FA&#10;k/wwCo7V9Rmv0NgnBexKNlpE3luBxXrLBGABWqe2gQf5QCCm7bVSmXVDnyZMmgCtW5qK1mx905+3&#10;aLwWPAethcPCRAzrrxsqAOKr5jkuSi5acVEUGALcy8Qh42lBWJO+Ak6YDsp57CDfRco1AY9EDJHm&#10;KW383FSll4VsE4DxDudBnCXvFRgv2jiLgvjSGF1Y4IY6nN1QaWKFxopf2Naq3c+MxlEwkDp8CyxD&#10;9vA5avCNVuhCoSNSYFakDsqWPDvJhzqkG+01+7cbDPh60ClGfPtiNPfageJwSTwM0qF5/4MpUyrE&#10;KKNUPCJEgncUfKlwaUFD8uZW/N2NNnfnL4Kc21GZSeNwOUMtHaS8URXfF96ROc8Nv5uniOFeCVos&#10;mfJcF6MFfTsB4nSxWdFoKbyh4sKNMfdoYG3rfAiL7v/IIaR1qFjxx3SQ5A2cLrKmwQjnQJVmbyXa&#10;cGpFX3T0Vx1EYq5jMCWjy9ioRvPUQwR1v+z3DPLwtRPvsJ4FMaT3KSceTs+pzb7CcBZyQZ63Sqdj&#10;6cvCc85VTswXKozqtlUYlihb6nPq57KQevV1hNzHLiQ/v85ihReruDLH9HRs9vEYA5frjn0MqFg0&#10;7HY6Ye7TinmK53P2rvfrbvlA9x3n0wnX6xVjTIx9uNFacb1eMK879svA1OnRYhb1NfYrKJdd92tA&#10;icWxVS3/OFNS8Kak4c4I/S3SIXmxS5Hu8OJ7RlCnf2+RwUDvLit4faweY5luPeZwOU7iZu7WN0tn&#10;0hA52JsX2hxzmLysCsBSvrTWfL+mOSx8w8WJqFMJ482A32K0EPG+AeGAjA1dW0EPQJHR/4VkJ7qt&#10;wXLFh1n647mWwNfl1urMCOrpcD/OSgsKCwT7GAar3QNt5sDrWg0aao31pLiQrMNgn9i+U5YIJ1vM&#10;HVEgifTciqTmrZE0jtu6ttPJ91mjqOutsb4eMqz04Au14/tftr8vOv7XPe7X3b7q9ckTv/PvIx7V&#10;795mbv/Q9+d9+/lrglcvX+AXvvULOJ03qKoX6jY+qKro/QSIB6S6Q3uqOdXnsJ9j7JjIwsWX6wWL&#10;y9vlnHKE/IpTziMLJla67JET6oIjSXcl6pkf2Q25SIWGzx6Pr7OY5fOnorzhyiXTFtib6gWiDgzm&#10;IGRHpCeAmgrX3i8GCV6AvkNjbq95iQsKdi2yvmd5nhli7RGs2dHNGpdY3gK7AqQiUMjigAhjyR3v&#10;eFUWF8NIjLfuhkVT3Ilw0XSE1D0rUsoiGC3TcVBlsJgAdX3lJVNMynXrm/y5VCxCOo/iQIwEzeuu&#10;ddkFtvzVBVfCi1qT+BjDX162SirMJIxqcsCONfpUU3mXLCJDA7gZyBjV5fgqKRTSsBRQErhxemJE&#10;lE4Kqs0JByMVqtK07KBHis+RNxwC7yTR5thidYtB76DU3r629kHFm+tSpPFN13HtzLqikvoXiFih&#10;fvIzh0/3Aq1jzJIDHLGnnWcp+kpaxXQZNDCp45i9bpGMnJPfN0bafNOImutl7GLuxaLMFkPJek41&#10;6HUorwfoEn8IuzDERD/E4Xv0txgw4pM8K63xSpJC3AEji8OUxgl7txbKBCSNLgAWmuKfzTmtAAYQ&#10;eeZRz0XJsS6udKu48VUEHYkrs44hOT9G10cxUoKnOsFe10jPYr0rHV2DYN04I/xd8zZV8EMEfA0I&#10;lltT/QAbj0NE7LHOMxX9e/N9SndKY2+uA3XOlSnFg3Ty1cVL9CF+huhYbMX60vw7FOV3nWfKAkGw&#10;fFzh+H7bQevnXHucq9WZksaxspp7xOtOy5oLvj9I/ln7WyAfRNd+SuVvBR6kTbzt4DMHgn4kPA3u&#10;qYDz4Ndzw7N5YLVPrSyfEMK+0EFgQQSjbyfrvNHh8qZW3gciqlWkji4OVzm8gzBAraRB0ikugKrf&#10;mgqhTUpaOodqBUSRdW7kmHX4/IDyEifO5546Vy1haXRZnKYVnnB8R5YOQBwu7GcdUHiUkjdEAc/i&#10;7Eedsx0uTLHCyYDTPSmOr+qIfF17DQzTWWCDElTE3V6jvQ/vM6kDnUmLw7/0fRxvjt24pkim6Sjf&#10;E0Yhg5C+KwxnDvLxSjNI51y+k+QVK9+6h0/3z8lybgOW6yssEqnMaekPGU/3/fbin1MB8ULrN5Gw&#10;SD6z3k49OHqYAU7XAIybuZNva8p0fKfBUriQWIZUQf1O80xy35rn1rZ0IBNwNyDUosYFwKvLK/S+&#10;4Xq5om8bLpcLTg9n6OMVY1gQ1KtXj3HLsLXmNVRG7N+cI+lcwU0z7I+Yl4Y+k0EygNMjX3NipesJ&#10;qogrveUfXd41J76louGty2QJ03UO1YbdC5Vasc6Um1kfYd93AGZUb71j36cXXGYQleGopUChY0Hj&#10;gJmzAVh0mMLEuMZwSN3FhLe/7XAr8/qiX4Nny/uwIB8cjpsCUcw1agc1psEpEdqv7Z37laPx88XY&#10;zmA6/zxoDMeohb9Bjr7CgDBrraNvJj+PfWB6bvCjA/B2qm8nt7x+rVzjfXnxq2+fZ9x3Mcdb2eKr&#10;bV/FeEcM1ju/N7x+zK8bDu/b+/Yum+Htpy8+xbNnZ8xpjnDy0967R37bTfbmUUDiPL31Zk7q3r04&#10;OmtwADd3v/TmNxLMbE/qD67kC9LwHcZZGqM1zMmFxDFqkz3dCpdxxA+MIA33+iTNXKNqsSij0Ym3&#10;yGenSE57R+lbhOqjUuBACCFxZCE8qcDitA8CML9QfnYYPnRsB7hEpxL5iWOxLvil4bsKglgFEakG&#10;hLIHxTibRvQ06JpOEPljEFXDmDO5ChOh4Ff4+zc0lPF5N2jfRuW4EYx7Qx0YVNBbGm8p8N/ZMwXx&#10;1ObNqICoHh4wOhgvYyo5xnompPzUkqZB4uEUdEqaA4FfR02jpOYwqdMmEoHRz8c50MAeRpdqcCu4&#10;x7RE5QPfRn9GFM0jdU1IT8OQ7Xts7H3+KgjcsXlUQxofyXmagOxpVYT59yfU8cvSfFj0eOs1ErsO&#10;qJa+ZcmnnHgScKSRajEgZqQuo1LDrMFzWtLMEN0rDQjzcXkpzl5Ml53BaUARYg5Ksj3ecq6+AHV4&#10;TgVkKjxdp70+i5LbBDKSNtszOYYpsIUax56tpIp7ucAa7DDXsEbBIBw38c+XYO+1hSZxL1SYGsjG&#10;aYzK8vPKfnIa6teoNT6S1p2+qUcbHwRFRpdy36M/0qJiniv4W6HAtSxpJ9YtLHtp54fnnY5WLiJ4&#10;4QJaSTymIuU4PTExNKPDnzqC2QxZIx9+BR8Qmy0RQpprXxXehZsGXmaKdl+bn11pPe8DKbxIpkTx&#10;alJ0wL5jpBphoT4IcUnLuJwHWXo1gCsO+5AP3SjHwaKCGb8Gijf8T52W0EDvu0TeWhmgwm9P8Q97&#10;wZxn61QTrhL7z31TCaq0vvSaFg5Uj8C+efrJ1wt/QGLq60cLkg5aX2w/xPlp3orgw833F0ijbtQT&#10;wIINISsMCpMKiE5ShqRJ1clZJ/YWBhxVxXTHE+lVLx3dnAvvVwoOLZInp/KGtB/i8858zfZ+NQoL&#10;SKP8ZPHmDW/2UG5uXjyPcPOjbbdVvF9PA3fMIvamdpR7pcyRhubpOKwKnFrHnAOtbUudHa6ZxySp&#10;aH2ABr5yi20xrHGNjlX3DG/I97oXi1RpmEK8Qcoe+SZIHcjvK+2Pp+6kv9F5pJs5l5u536GvDVKi&#10;x5M+8RyJaqRgE8qocwZeMvo0dAXvOhyrmjcboq5JJXx3jG4NgLYG7HkrkGudozp27b/75K1Bw9lx&#10;vdYl+vjAHDsFT8MB4kfrEJmQCezDor3nfsVl3x3uHU29dkBPB4iyjoskDl6vjuc0aMeuzxL0YpNT&#10;HVboGS73es2CMafdlPb/oVlEGW9RZzBCUGoPtmie5ksBd2IHj0I6t/l+8xsal8sMeUrBNJWZpzrE&#10;QU9HY2POg/7jh0vTeNs3M8YqxPgBBf8Db73FADpsjzj75lblHqaooQwbvSv1ijqyPTmZxrGMnTKw&#10;Ao5rvC7PWhO3Tp0q+dTfUwcAioOAskjj7R7Y2eF75OEBP6dDRaepATAiDW3L3ODTcZl58tfI8JX3&#10;fv72OYn6V9reLKHeti+67nfdx9u2dwXr+7A6PXuO3/zN7+ObH32Ij3/8E/z1X/8NXnzyY/Dcv7m/&#10;lTZlO471dcLsfXvf3rYJfvSjn+D5s+d4OJ+gGAA6zqeT89mOMSciSFDJH6xAONOdxQ1LIArHv7lp&#10;/UWDUAeD4VWsEISTGNwK/cbEB72on5Nu6OF/ZVpPv0PGQgP38XP+jsKUg9FqZFTA4fnCyfOzw1wR&#10;G5JKH6MWjlXm65s5Ryy0S8sexCgEg68vUlTaQu7C5E1gtyhcREGtexH1tTXQ2PRUtJhrEBS6imJ4&#10;19GQGFUUyCoAcdGrAhFQ0VumsCguobzhvqwQY1GgdDiv6HHYu4L7cdUQwGF/KcjVqLE6Lxo7byPv&#10;bxcUxhhU3ORM7uyy5rmJqKfA5cPZdqGd683p5Pu3/ZsQS0i045e4q18dpqixHsK94nvdr7tR0Ief&#10;OXZV3DULxD5BPEIULYu3aA5Tppr/HtfTIQmjuIJv//RIF5GJMqkAAAAgAElEQVQRhgc3Xfx6A12R&#10;w5NvhmfYBSWxjYaVu4vFPbxZ517fqc6hxSbEucV5lQWOOac7Z58KXpOC18vhRe4lBzfjXhR4XPb6&#10;Tgv94nA25fMJ69m/7/Ph+/j7djNDwbo3j3ifSpZIgeWBZx3ms9DIQ7c3JORIvm5n+cZ2jG481OBa&#10;UjlVJfoGq5Y/buFh7yZtrKyRskf+b52XHvGgyi/+d51GwJVGbuSYdWr3OV1hWHdX8Tla6NmFX92j&#10;DXfGCWeLHzsNPHodXr6uxwFzTvJd7sUTS73FttXoIW6Ketrqcttj8C/KjyX6GQh+pk7f7bs30IIn&#10;xnmqVfp4n3fIXcMo33hdWyLzD59712XPfF2HsTJdypvXK9CU854w2r5pvvc+a4D7OG+DK17X51PQ&#10;uRugsT7wRgfD61qN/E3Z5yBBPIETT+/1529VhrsZRwpdK3LLaji7//KN0+Iw5QXnntBnbvosxPCW&#10;76VccORD6sICo4ItGnx6KgtdztT1YkWvrsPziTsNiXSGY+C6X6N45xy3t2uTNiQ9WPjkjZxe11Sj&#10;ijMYSBpTMNIJO8stBD+kar83d0iYY4QBPHnWl/nCDbmsozNWyBIvt22DRYZbfnT4HJjGUJm6xvW3&#10;KqsZDT3KY0/tdZUw6s+jPPYF2uvoQDl/Tu1vZuUPuuqiUahS5/BaS5+H1z4puT3ZmqdwigCuO61K&#10;OVWf4DsW1WhOlt7762nkOyMz745efTVNDv/e9vmfdntqDl9kbrf4KK3hBz/4Pn7rB9/H7/zWD/DP&#10;//Cf4r/5kz/G937t1w9jfJHxfhbg9769b29qisurR+xXK46tqhjjClXF7nJA65E/2dQ3V0hfvnzp&#10;haVNThhjYN93S82WuTg5TqlADQDCInlW2DIj34z5NBGMufs7a6E+hWJ4oRPmz7LARSuaqeJRUMLc&#10;xho2DgtQkGB0ITzQ2BAe7lG0IMvtq6rI8DTL30ghxaIBvE8aPRwGy7Wk6VFMc3qev8LsKFCEwGR9&#10;8v197CWn43FDbM0qGkWnlkJBEF+DDyNWBMwi/izH6n4sfIkUV2iMTuZgQmfj1bgyb+5TCmIVLndI&#10;Kz9XwFNue1V0eKEyn8m0vJB8b6JEASuVcv8chC2/pxA507QUOKqogbMhbMqAqgkSqSNqOBFa2dta&#10;uCqMXm5d4BozX2RZvOORWjVNmzNmVIc3Y4nl4KTxzuV8RJaFEOkcz0reu0Zcc+GYaSRKwJvn2i3e&#10;K50QcQ9XnEkqSqtyRJjDFd/FkQUJuGg4FjTnTmM01HHRIm2ZL1HgVxGhYMSrnWOJZVP4doTHhKJ7&#10;bl1uPa80a8U/PeTq82hCKlHqY4WoqX7Guf9hBNmczuyxvjQIt4SZpylSUGA9JLso84nbxnCaIci1&#10;Ox6nseZANz2jMBoMn1rCuRPPxM6Ggnl/mVfVYevpXZhvl0We/LhApNmZmAPSuxU83YcrktxTv7Je&#10;HHWxpoABQZaFq6hEecwiNOZs67WUVBLwEHFDritmjKbiIZky/cq8jcwIRZVUg5oq+ralgeugwx0N&#10;7fwiokpbM5yYnj6LRdnEaThnFmvO69xHg1sa2ValsFeeAoAXV+qMSAEYGX2YLkhwNHKXKzZY/l6L&#10;ouZjlXZbXxpDa+QtdrIRChh3uoFRSgM0kjqKgx51KfMBSCUJf/tsxpVePx8lewfXmYbvPAO1KdQL&#10;TfOcEJfVzrzTNWkoDleebQJPnO0njRXPz980t0XUa1IU+CTGa/xuOEqYTeddbkiO/c+9iL1zvIfz&#10;bW1icpVS0eXYDZvndQ2cr0AhSMnmVPxuTCE8/gtzii/GMS+2zN3rvjybqvGOY6Rs7KsIVFtEwRlU&#10;GWXH/Pw5vsk3AyFTgXCt+0SEUM/xbjAizJgWg30K+0hEBJ0RPH9Md7B1lz8p53FNjEYVwcCIXOJ5&#10;6+ppI4a9PyOC1PrIXPA0MHEwdVzamHfab7RYWgTWcLhN7bGMp2o0lLdXTFjMfYHXXYg6CABl3ers&#10;TJle/NYUxzQOJ1MxZVhErefqh/PkesX/yUYc8T+Z7iTkCBQHcROvtTDQNwGwgwhk+oRdZQ2+Sfny&#10;iJvFkHc0FM1S3SDYenm3GoIN/p5TeU60Li5X2L/pylJE4joeh5RB+qMe1Tpx1xhuqUs0bzM51zcn&#10;gcuQpMnqsocylQWM9qgET2Hw0Ep78nbUhKXOmDq9xE4WJ+U5rMEFdMTHXjSBDhKIlLEYuCPCGxKD&#10;ogmg8EKYllpkh/PUkPmmBw6cbM4nAcbmU7ri8fEact7Yd7S+mZzhHtrtZPm/H7YHjDk91YkF3oy5&#10;4/F69WjujleXz6BNMfeJ1jfoPizSXARjjJADVC163HKIOpchfwGMLnqNIaZM6b37fnUzgDaX1yE4&#10;nc7Yr1eMMTCHyVPXx0e0brjYGnC9Tmyns+tOtZaPGv7NiQiCb8ZTd0YKt83nmDmzdVrRS/G1Gc42&#10;9N4wqEuXM48GT1/n+DMp05ghtknWw4mgHwnoGF8pjoSFUVHA8FMSzgdxGU7h9UI0WGxQQKVMkWeW&#10;59McGxryqU6DFXEOlH19Dgq7WTA8jd70VEEoY/mAADKHeD0XocdL0cf8HM1F76ac43KjCOa4BhyS&#10;PmmkEITzmn7aIE2wT78tsG22Jp1xo2PlEbr8+HztHnM7diRPfP5VtMqL6u+1fd553FvP17GWp9px&#10;7C85FxH81//sD/D7v/e7+NXv/Qr2fcfzDz6ASMOv/fojfv03fhUvfvIZ/vwv/wL/5//1f+O6T1xe&#10;vrwZW1oP+Wg7n/D8G89x3k44nU6Qpvjssxf4yY8+xi383gaeP22Yv2//WNrcd3z64gWef3DGeXvA&#10;p9fPcLkKWtuwbV4Is9kV+P06cDobz9y2zWQr5/2nkzuTx45tqbh1TyM4CIFr4zW9lizXDYL2eREy&#10;jl1Gt1I+SIMl836hsjJ15d2/P2hjS9/rsUyFhYb0GltZmfxNb69RkvIxXWCXRl8NwSuvRd1Cs16D&#10;0lAiachLg7mqYswZi1vXuk50VRRWf7rpG0fA5dXuu0t2IakMWHrV0H8pXGfUyhMdHmB2Q3gXbSZ/&#10;cvkmjM0wTAh41bWsJ4q0+Fzu3hw6EPBwchznW6YbSnkr+5n7a9/JCjMlure1b70L7bv7kBGJOZmI&#10;vhfO/en+bpogHCRpgPJCahSBJ41KblCA4eFUoJe5235QgffOqSjyvTh/boQ9Xo+vfSFxmAYEyQdQ&#10;voAVMq17WBR5twxyVxenU1GsZ6zNhfbYN0W9M2578GaGL27YpjF9xkEoyvwCtySHa+PzK524ecr3&#10;b7Lw5vKMK7rihgq/4aJa3+XYQShvx5FM36BmSgRL/6ZBKQ5AKOjkA1SVbM3t8CwVigJbSaUrMj4x&#10;RQ+AzRX1hYXwVUlYs9FRkM4EZ5orp1h+u6Fft2QTwqJicQbrA3h9u/m+zoCUBQi/yIEfEs784MgH&#10;cp5rOg+BRN7x108v4fgUK0xa50953o0urZA3d4i023257ZnJajkDA+5TkaTVUZFzmMXQw7XXOdOc&#10;6Y9XOu04mKmEnj53N3OBlroi+ZailYId9rNVmPnYPHqV1vP6Og05fCWNetXZyvVJGGATh9Vp49OG&#10;ziW6n44aikGHPXhTxKi/crcpnX9mAyV1XZ85igiHeVKuCsfknfkQNxd66HAmVZ+VFh/65/N64AFL&#10;hPZxvJs5VHjfGnGP867zCDfEU3BoJVVG+Sx6EnHHEZ1EEjCrBVqjSPGdc5bm9Xt08ol52cKfXOv6&#10;+ReP5D50vs6h4MjnasFXjk6LFQfeqivyW5DmSvA0IPOmA4jIpfj7Bp/daH4kMPF8jkN6+xZHtPZe&#10;RZQnzrcevncJzz9rUExqaQJs/eQGZTewzonttOHlZ5/hdBJf//Sc520Z13Qg4/fSzdHeekcXK3p5&#10;fdxx2jZ8+ulnuFweAQDbtuGyX7Dvw4vMNoxhxTYHLBCg9R6RYSKCbTv5WPPumoO+wJwBjHAnNoRM&#10;EWcw6bQe1mNfMREdBRsGpdjvM9ZObu/PxNVkcZiyKKSnEJz8LG8BcWeLFI507HpgQNSrqrKXIQ/5&#10;9y2NuosZAVPQcVXPSRXRA4bLh6nzk0Y77Q655ka8IvxybCn7lR1zTXcmviwsaWA+ejRMW5vHgLTQ&#10;V4xqR0HNSOmikN7Rt2YF7+FGcZjzzYprFl1M1/P45dtTstc7G+ANLenn52t85+ua55dt7wKmtuYP&#10;v/Ud/Pf/3X+L73//N/DB8+fYtg7oxJiKrW84PZzx8PwDXH7xJb73X3wHr15eMa4Tn7x4gY8//gSf&#10;ffYZVBWn0wmnc8M3nn+I03nDB88/wnYSnLeTBUu1iXEVfPLZD/Gn/+7P8ef/838sa1CksPZU+3nZ&#10;m/ft578pXrx4xByK2RWn0xmAyVrX/Yr9uuPZswe8enyFbTubDiTqadsEOqyY/b6bE/jh2QO2hXkB&#10;d86wAM40IR4cXTVxKqEeOcDXTe9KBTpkJn+gGmHMiOjF+cJLb3xllnfsxyjf3ZMGqbynYJcebdwK&#10;O5VPF0/2ffDHkpe22nOT+SscdIc3wgN9Y6wxwS+cAEpBK4FmFbTX6MRl7qXYEQ1bVUCmsHYDORqU&#10;lTt+jBDNt9KYAjA1uOFBKmUQxSz5y+Vg8F2ifgFY0StGbzE2rG6+RccwXyKalucLDMr+xF5WfF0X&#10;vf6sRvAiBAY+JiBDmOW4ITgqIgKyzl/LrATAzSYcUM5Auj5kcrRGrlfOoArRXHIVauM6Jz8OPSz/&#10;mwrqKlRCEcI1DQoh6AIQtPUcxt4FJP0cSkYyukESvl917ceoXil4cqOgxzmbazFNdhkCLaHpaosr&#10;AtkbFZX6l8NVFK04OBjtdGzHpBi8OaN+qLx0o82pEhEK+gWGzP9oUYULRY15AfAcob7vfjXYIs0U&#10;Ij2hL7buJuI+ArrbZqENa7MzbfNNkqbr1noEeB7RdIKQXiRfOUZe6jI32/bl5C43ASDAgNO+uCHj&#10;9D2nUPDFcoMubSZt5nmI+NFKK0sfCCMZ4r1bOAEIY/gTAH2qcfKBnbJ8LhDWonafDs+pPdcTlIve&#10;KbzloIDd5ip0UBVKZZxnRgpeISn9QjSAUu+gtEIn0wkjnEV5LvHi9c15gTjNlVJjI/BPgueUKZSu&#10;i1FC6yeEX4vH+enCJpzWGt9JfkU6cm8FAaWSy1R93X7KM3WP+tqaeIoBcb7B1XAHWHaXjgsJ+h+3&#10;+Ui3DoZHj50Go+uaJM1Gwf54vpzVCjH+2Vo6r5T51xZcqPyUTq2Em2qurUbMpczmdFoYrYl01uhh&#10;fuRptTJ4zHhZwrK2ZY8FiJz9xZBc4UGZ9gZGMYZwuU8aR8lTw1i4dojkTf5Ry5jzBmAy/3cYaVBk&#10;DER9gDgjWrvWiNKucmG877eGOK4ZyVfDdMDuIFMsz1ReDwR9IV+wqXeX85vnNAfsZp0A7XVKNtY9&#10;FgmTYMzlqAs8acxe12Q/y60H9ZttBzp71yDuuBMywY18kje7DFd5m4rRvT1w6OaGDM/0Yd3Ul8gz&#10;4jxGkcmyPseVzB19p3kxqSbNb8kIbk+CNRqzyWtUM1qcCG7QNLo27SUAsFsJKjhtz/HJ5YKH0wlD&#10;H/Hs4Rn2/YrLuGDOia13Fy2mFXpURe8bVBW9bWi94fHyiH3fsW0brl5k0276KcZuUcC9dSgUYx9Q&#10;WH5xiwS3GxBjjNgXpiJhlHbvmUcUh23lWZpjriAVhHNJPaKfOtxgRQj/mwVqoV7cdDq2KSLFCxy+&#10;Viwz8577LABIMYTnLSzeJpDgC0fcJ/1mbSAJZAud2mlIvC4HWczHrK0GAYF4WmwKR6NxjXpeUb86&#10;BQwX5xPyQtBmh6s6rWlNIypcQ3YpfcSA5Akp9+RZlfL4SguOn9eWdMVu1li9E4NF3zq2bcP5fIJC&#10;vLBbOjUWGN3du6+6vY1s9mXbkRa9zZifd05PPS9v+P7LtKTF76Z/BaTh3/ybf40//MPfxwcffIBX&#10;L19h7ld3pnQ7Fy4Xtf4BPvzmB/jGM6Bh4pd5a1oEl8sjtq1jjCsezt/E1AsUHa1Nv20iEBnQAXz7&#10;Ox/he9/7dfzzf/YH+A9/8Zf49//u35c0Q8e9+jrw5X17327bq08/xb5/F72bw/tyuTr9Fzw8POBy&#10;ueJ8fsDYd6h2RIVvVePd0MgZ/uKzFxZUx1YNXMf2hIgPiwHtUEyo2lWuJrxGHDwqFIEwTIWRhZ7u&#10;+n0RcuHGMupd7iW9awQPlrYSWzJdoVK7vhLrUzXhS/pNDdFDOzL1VHqX6B+teYiT0d5EqRwnpBKC&#10;JnQ1o7fGZASHV3wRFGJbGACxKJGhMB36pWGIstGt/JRzsXlVZVkA3/PmyRLSkw8zzi0g07iWzzlN&#10;mY4kAiijksvwgBtGqARQGXG8Aa8ApwyRSgOjSO8oSzElW7S9m0pdRkv787GRxqiaSY/2buA899eV&#10;1phtUXZhEVqMAornNGOktR6iMl1GeMGL7/D6N1TWKPgABuK85dJtLUNHpI5hX/GiULCkg8PHEEvf&#10;Y3ueCiXVoDwL3AgJxFojLco0q/H3RqGk8+Awf26FsPROBVL5lUoJFEyDYrdWhhuP/QU/RHH1mXvm&#10;6+DZPioFy7gEeVqnkMRLYh8SNtxjRm/6Z6HgphAeN0pYbE5n+d3GjO4II8lr3wYqn48IZIrT0Vgp&#10;vABzwNDWzTU4bFxZzr5c8C87a7S2EhJzBgRO17Mgt0qGiCxX9EXsqmqHlH3lvG/cTAstZOO12rwe&#10;TsN6jBI9cY8nJJw1NFgu8zyMu0SX3qWj65900FbDDBXBMH75axOWHqZGduUa/Q3le2UfgaT3ZMZN&#10;AS/6dWx0iPJ5rv/mFtGyrISE/Z+GytxfRqDGPKK/6jwLqhvrkoMhD0A6gwMXbJK8SRU0EsVRWqDO&#10;CBfSWaZ1WxVnKQUvCzG50+IcRiqOBIcGjxy+NnPmCDKFUKURhNcUySjwOCPrnhMnK8Sa+LwV4O28&#10;dOBxbfPmzNW20As3pC3nTW9x96k+kn0uhAXQasQh/XNeoyZDNC2PL8aVFd9uD9raFiMuaQMNMX5j&#10;wNK83TkP0KRlR0NJoUVBcwvuJixcvNEJtH4XPlxTc5rUiiRANEjctcZ0WbW/pJsSMi8kaQb5fXca&#10;KwW/an/3YMe/mxw/P9BaP0fM5byIWoSz0sDfIB7gckMgv0gTiZSL6in7jnULnn6VNwxzrvzciScY&#10;6PEGlPP3MpKuWc4LKzY5zXCtnm7saFh8am4AzMmgChBmi0HRcdRrl4T+obf7aHJxwVFIGMTZ0lhZ&#10;BfiUTTJyudAD78uipwFMxXAZWV5dcR07mnbsmNgvjwYTtbRn5mDTInerpwoxXr174cm+bbheLrhe&#10;d2wNkR5kesEsQHC5XPKsKjCFhm/jKaqKKyPHIU6HesBG/CcgkSKJaTqGztBFaOAOvBGgudNHFeGI&#10;sBQk9jPoJ2/Uxf54MXqPXhNRDM/mp4S9ajoMdKK1nMOYE727LOIwJ1+J7VcLUmp+axFC2Ru3uHKQ&#10;YULDvqt/r/oOnSaGE7c0JfD18Pl0fGjd5cUnaEJ0H7Kvy3NzdQhFoNL9XrL/IqOgyAT3D7qg93Kr&#10;EUy1IvG+zumplwxfH549+DAN+3XHqxev7AYn2uE2iL4TMrjO+3Xrv/f7z3u7J3x/VetLeexdjvNH&#10;/+KP8Xu/9wN888NvYsJu+3768iXOW4ei4XQ+4/xwxqaA4CV6A04fPsccj3j27Lk7g4CpZ1gK1YF9&#10;7xhjx9RmKbQ8TZMIMFvD+dmGZ+0b6KcHfO/Xvoc/+ZM/xn/6T/8v/vRP/wx/9//858Oa/yHhy/v2&#10;89UmXl0e8fBwhurEadsw5sTD+YwxJk7bCfvYgaawbMaWDo3pfNWDase44nw+Y0OYLzQNh2BuYACd&#10;QrgJrlPnYTqKOXdERDIEmT/VRcBQwJj5UEwYVAUao0SSiJCJKlKCpRI2XVBgt3ltzcZYo1by2dY8&#10;HyiFGtcspD7rxhwJ65gx1vAgUAmCXfmOfJSLcrQKyFVfqgY9pkLkUDETpZFfwegZ6jFN6jXgKoxo&#10;5I6lMKBIpbEqd9NfppBMNp9xs3BZOvO9m+IrQOwwoEvkLwA0TPdYUDgRNzS0o2DlI07e9/dnmCcy&#10;55TKZ3jtWyswlYhIt+jzATQ3b0jzPhN/dFpeSLjZQOa0/tSEmEEFkgplMaQLPGrM85ETUBZk6sYM&#10;HXFOVIHu1z7TrtLcDGI5miFieR9n9tc6rytSuK2CYCqUaoiCMJK4FB7RxmqnT5iLFeU9dunvqeOE&#10;oR3jLzKvvLRuuSvtrgJELUpn6hWDihL3dFqeZJrrWuuhWFEp5niVTgTMpc61KH++H3xG6jqKyeDY&#10;RARzKKQDmGdAru4kAkRM6ZkYrlN6/CX3QM3QXw0NrbVQCqlwRZSUC75QtbzAEKDnLQGdExrXgPM8&#10;AYBKoa2qMbcKEyorJJ0cW6diIiNgxpjYTlLeN2eGRUF1vzVio3ex4oY6ppNaP2kiltoC6XRknQK4&#10;AVyR+cXVqzIzEqYJb2+UiFVoOGoWrHZDia1NEM5ErtspQo+D7+eFvKMoXDQgN2mYguIkoiMjVSvm&#10;DK8G/LZMTtBjTxD8YhF363ksr/ZC7mr0ZrIHvVUQJSOn8vkZ+07LtiBMqx5tFndDrJZh8zPoSvpN&#10;TmmnTxjTjI2R8z92FRBF0xI1TUOGCGYXkg/j8aTh/m84neo+5sLbhGY8jTmznoFW2PCte7l3hZF5&#10;vp+tRhsnPanngdGXhOucM/aCwQJTiHtiUTA+3xjUm1F1r/VRZKZIvZPIaDQDvGHVXDGhEZr80jil&#10;CHs3/N4Iiy5Ga1hszXFgtuSdQjxWGr6782jkWNq96zSgJb0lzS6yjDHW+HuoncEUsTTmKh6WXK92&#10;V7pVDcQi6rx1bYZ5yQsNJ/uNYXZxpS7ykPVdZhZ7U6ecboOSgscjkpn8KXLLA2BqHanV5U2gC3gl&#10;nCu+a/4QCaNIXUnCZzVAi59LJ0P2TPNUZpowpZxn82ueUnyN6KYfOnL1u0HPIsE1Ps96Jykfc5Ya&#10;V/+I09Nz3ysgLeSg4Q6j3oDu+cdJv2zereAPwWR1QVrgB/czxzu2MZNX2o9MdYGlf3bWwmBLvkm4&#10;2Tit9EF+Mhw9PEK/1Pow+DSHkf/zcXOPBWPsDj+7hWbTmW7AbF4sj8bREjkMeHHFxG/RwqMF6L1j&#10;7HQg+L4wuh+89WYyKm/csgZM8FvYTSuLPxHocJlcss9bo2Xm4bf5NbQ2obNhLDRA3F9gjhORhpeX&#10;C87bhq479mFw2z3SvIlAumCMGWkMWRRSfF0fnk748U8+wdY72sMDFIK/++RTBFUQjUhcA53J1601&#10;iw6bxi/N6F5ySWsxuTqpar2b8bq5vgrPWR2G5uE8m2cIqLev/Nhj39WMps3gP11mCZlh2l6pImQm&#10;GnYN2zRBL7D85ZRjmkBg0Z4KdxrQuOovhU6hdNTaEk0e9D32fOe8etaaxDuz8Lg6j/p3wJoBRfxc&#10;UXC43iBIPOH66s0VkSy6TV6hatF8PLdTZ+gfrTfM6xX7dbgs2qFjhMNjJTqHyRc8h++D/T0X3X6M&#10;HVZ3ZyvORpe/vegl4HpOa2FnaNL9NpWd58vjBZfHq+HdHKZ/xK5oTo2H9Au3W7r5s9HqWt80xypx&#10;f94xvsr21LzexbiC/+p3fwf/9A9+F88//BCX645xfcR+ueDVy5d4bA3f/PBDS/mkZzw+PqK7fKu6&#10;43R+gKLj9HC2MzQHZA7M2V3S3AAdVqNrDqiYKeG0ZSqfDz78Brp+A9/66Nv4pe/8Cv7w938ff/2f&#10;/z/81f/xv+Gv/up/x9//zd/cgUdd/xfdt/ftfXubJvjhjz/Dtz76JjY54eq2vH0Mv9VkfKWjY+pw&#10;fmby04gaMAwsBrZqTLX/uhpXr7zz+xshE0GoM2XK+kDazZ2lRzFEPn97JTJJpDPUlsb6L9byUFYD&#10;8e0zdUkzGJHUM170tHhnEaLyOu2iZFLpVESOP0aOVV5XDTPJnMvcUJ6Pj6sCtRoEI5ox+rJxQ8hY&#10;3i7vvLHdqrFSVNT6LZdQVGEQmKs5oJJRudOTYyJzLjISwo0IU+y95oOqGzLtUJjAfn/uT61QQOMX&#10;DoIeFeEaLR5XkmmcD6OWdRAFRQUZIUPAWPcFz++t35UZwCMJ37ySoxx1Y1SQsjk+o9gEhoYuM+LZ&#10;NZh2j2rnK1YXhpF1CmmKjq0ooY6LQBiScop23qO4IedbYHzbpPwXy35RnzNH0waV6bivZowJZbB7&#10;5qe8TuYHNc+NJG43FqGLVAGGDx7j5dt0mLcba5vnY6yrJkwCDe6uc20ptLtnX9JIDvjVUMLmAL5U&#10;6A1QTdSNmSve0WBnAYqypDeqME4YyIJfGWV0VELSEC9wRSfgK9mnHObPaR+NKT5kay0M33HF2ICV&#10;ytgRkAd5LUT047y5Lhrd+XGckft7pmr4oLyqeBiQxsf7kzt2hjslBdao+XoO7r1fp8lIV+bqr4sP&#10;Rbu8wsjRY0dJvpJPs9+MRs0FaOTEjx1//eKJt0tfPo5IzJSUwOjiaojFgc4YK054MS/rzZgp/bD3&#10;oF0VjunsISSk/HV8e23qBWbD0BifHwoIutCUTvzcI6106yl4SsIMR1ByrcVoUb+fIAznDW/WoHm3&#10;Q76pxZk4yC0xLqMafc/awVmd8iP3NDfCRMcjvzv+kjzxrswhK48+Rk8DuHFq3lmk8/2Cj+XncpZo&#10;DKJBnnxUbnn3OgSDNG53PqKyW/7Nz+71U2l5BkPMxcCu/uyYNHIe4NyOcF//tvfJ77+4ZJ8y+uvh&#10;b0taA2WW+ShPdd6yittcMeOylqdJ/vJcBEmQeIfeUBzELqs+Nbc7kwXECy4+9YhLvLmG1+AODs8I&#10;HTyW8ZuOE/Pxs/DrKLdFfE3lrByhRt2w946pin06/owsTn5MESFiDoLrPswg3jser1eczydc9x2P&#10;j4/49NMXuFwvQTtVzYgeOcnVjNBMjbL1DcOv+qesS5qUlEkAACAASURBVJmDtOZAG+qV5FgLikxg&#10;kcDhBo1HrX+LRKOht/TvxbCpH4VheCY/VuJj4VQaBuBCAysiRKR6nrswOItkQMmyPzT4MgCr2+8c&#10;+R6iPYF898T1SWN0NYKjrtPdNnfPwLonCye/UYYXQOCNh3TZ63rLrMqy1idT5qhOCxyZq6F8O53C&#10;yM+5WWHVLFo7x7DctGPP4tKJALfT/dLGcLa3gcXX2d52Te9i7V9Fq3j3Bvn1czXBt37pl/Hbv/Nb&#10;+M63v4WXL15C9xdoAk/zkLIzA/gs+LHjvG3YTp7WaSowpgXdScOQTJnUu9F1w/H4rciVhifbw9n6&#10;7g2nZ2f8l882/Po/+S7+5b/8I7x8sePP/uzP8B///C8wFHj5k58c8PSOgvYzu5fv289je/zkJ7g8&#10;/jI++OCMDqsZdrlc8PDwgH3sdstms8/Ojsu8CSuQcHSrqgUdVTFe47+SdrCidBxROSLBXdhXV/rt&#10;O/aePQ/N3y06VkIAoKzItxQpUGfE+W1b5nRHwVls/bUTKsc3Qrqzfxc4K6Hjd6nEH+ahuuRfMz7G&#10;qD5ndNOFz1YUZEm1PIb1RkVhKg0LR+afAoHAlL8JXQza1QgeoJCq/JUei+QT8HkdDbu3b8sMnzKR&#10;H9ZQ/3pSsdG0CYACnD0+qT4qI138+TBeawgb91TGjBf1kdJyGBOkPhvRU5JGXSzXlCtsD6eLQinq&#10;2fOIc26MEqiy7MdUZEQz365GngPy1Lzmh18WmMbOSZ3tAOMZiRiMoIrI2yYYHuFiBMZz2rqhhgoo&#10;YS4FrsrnNPeUACZNqfBfIhXr34F7/lxRwoMEqaA1NcOxXwXjOBblzD6JL7DA2ALrJmZA6F4Fvha6&#10;ggADXuxGZgwcEaiaxgzBKjPEXlZjK5J+2UeZtT+vK3tOSEgQiTEcBrydQOVMEFEsoZAtZ8zSxExG&#10;jAHLjRcmPimY5f02h1kK+4H3ftsCruzd0AAepgS3/RNe0fcIBUaQenRPcwWSZTo5RxHQlgESCAGK&#10;oUqLlsYfNn459bbOotDUlh8R10pnvidZ1FCiP4NBUIqlFxot8r8Znau8Xl7Ob5x7fuJ4ldcc1+vA&#10;C9d2+rLMjpGITkuSB9gvsxoDC8pQoKiPu+Rgny1We9K8dJim4d4NRtCgBTz/N0bIBXikoQ3CqhaS&#10;N9NaywhIGmL4O/GFSi+vrTN67GijjDkRjxd+SgU+ZRSyTPJt8kCphimHZxPxyHzJM8TJSTp2V9pd&#10;+EfAEdkvAHjh4zT0VrpyazyMv0mrXACkEZznuIBlmY3c9HXsH8h0GNzUFrzyaZ6pbkNRRL5pfus4&#10;EKmMZjlPNLxU+BScJU/Kn0krA7bI88VoahrBl5sehX4fArIRceSN8z/wqdmWvzNVgzkfW+yhBhm7&#10;1wi/vtAGiQhW4kkovAdDT+BUJB1HzCel0wbeglCeW/FUP5UXSwuYPdWMBugbfSj3jGMLiMVWvb4z&#10;8Ppmxr7bgT1GWhNWhks2Vx/Qh610P29OrM5gT8FE2lJnMJHG3zGxCOxlnHtNlRxQU9+a0+nn8X7c&#10;G5BG17/pRLTo4maO8jYj7SEAT0GhaDLDiUhcY+RvzAlGR4yENXQBhogDYPfzxBuqGtMiXd62Dafz&#10;GTonLmNgH5bOZJ8znN9jOAw9zYQyn7mv7bSZgYjBKPwu6K2nCZlT0aQ4GEmzoyvFnLn3kY4D3Ev1&#10;m3RJ45uo33SzNWWkN8k6U6iYUs784/VGhME3jfuAohPWcyJuMgWvWdtcAm8q/ioRigR64f25av/p&#10;h+GIy6YX8Mk1xZS6TqxApAAJdqyrPFu7pWshx8/bpPfWFo4EVQgD2e42Pfy+0stkoQlPGrWXWxtF&#10;7+KN85jtpE4EbKcewTPXMbFfL5hjvclBea1C/N23L9Pna2jIl2pfRZ9fd9PDzy/evvHRt/Cb3/8N&#10;fO97v4I5FT/8+x+hqeC0dZxOJ8wx0VvH44tXeHj2gMdXiufPn4VcBNhNrC52Vsc+MfRqNMppuk5F&#10;76eYr1MyTAW6dGxOv8a4wOTohnPvOJ9O2MczfPRRx2effYZ/9a//Ff7oX/wxPv74J5hTcHn8DH/5&#10;v/yv+Iv/8BfQsb9TuLxv79vaDKd++PHHOD909O2E/brjfD7jer2g9Y7T+YTr5RoyQtbCoR3JbxLN&#10;iS0VOmc8vCcM92wz/UJLPllbBsMZ0Z830XGZR9iYWGFQmgzW/izGYPYiiMJMM0wFBRxPMLtVAE/t&#10;zYwLCAOhpUSxFAc1XouC3WKA5/ulS2OSGdWwRNFwAWVBoZC7UmjPafyeCqoGE67LUGFEa1HYxK40&#10;HtTh5SfXRAGrwidyCZZ3jmLOk8SMoPUI5dsWk8znnug9f8piK0j1Q6AyY59UewpwouFXUABDigIa&#10;U3XhNyWdRZiJMYoowlsJUvaOys4o+6xIQwblNKawsG1UN55rbH9Ah8uN9DO8jSB5wPy76Wpj2Hq1&#10;QrAgmZ/heqZSWEV9ORcgAplVFCsYxRzWIqF4ZREsJyp+zURUl7zjIg0WPJRpJuo5ab2n0aLuhaTS&#10;QGXpvnB7150DRjUKut9idqdFW88OSPfQlsJD1q+gs4hYb9i6FWwSoER6aI43fa+KYgwAnXkiXFkq&#10;JDB3o6y/Rg2Kn0/iKnEtd1Ghs4WyxHzdQT58is3TCtnVTUFrvA6bUVjLifFctoEbcphfzCFz+q9G&#10;gHKyBZFmgd9NKCLtQHmniUReejsrCV9yCZ6p2mgsC7gV6A6dkSLE2FWhAcjznY7Oqg8eeQlxRtYN&#10;FEUXGlcMPqStfJeKVNCghfAVurMSpTwaCztI5Zr7HAo6HG5cWHmPuZDrTYEj9VctfbqzMdaVMSS3&#10;MCizO5pjyH/swgQPIFgaM5d76FOWw5L4U4F03DU6Uya0FHnUiOIKTuNr6l2AEmEZBhnSciEt9Yhw&#10;RssFP0u4F+nFCr7B5IzmdHvdWysqF8VfHaa2mtW4GGlTFuCs1E/LurTAy4cqP2X5jjB9fVRqMfj7&#10;+Te6bTBoqOf/Dp2+JyBM9TRS634ssg3E874uC0Ckb5N4G70jDC/kxXEOZDWCH+En3ichicAd0mHS&#10;p4bMF5x93N5trKC75QnLXOLXYmgXOtViorfdlnO4Gm3LOckNcLnJHU6FVuY0k7Ytn4P4REMi8T1z&#10;jqOOGel/uA/rGEn2eI/k4D24aUfo3uIukPT/KOMuYweO82ohAjeZQuSWqHGjSZvanWeO80l4WHoa&#10;plVrYTSlnK8lqvcp50GubQZvJGOQJpEyfHknCMH9Prn+6hCW1tDcmN2mpcBps2HKjDNnst+M/nnW&#10;TOa1z7ToeiFXbxvm2HEZE6fWcNo2qE4MIpgKpkxP+WL0ureOy+Mjil0b+zSd63q9WLFMrlER6Q6b&#10;tOCdimK8DeD52pu6ssznCly0mGODOSRuTS36rVmzQz4OnqCG/2acR3GUFbmG0eFR0FvdOM+UGjTy&#10;CuCp9Zqn36AbO+i9wtPh+J9K3sVpybqGSX4OMM1a1YEWDem1/IHwsH2OtYlH6ENDlgxDcjmv7cYS&#10;fjzjq4xHObAG0h2b0bFMe3TngfI7wOC8+j5va1hqFKfPvUO2bRl3v1xQDZJxlnoLeh6yjQha39z5&#10;kY6ymyW8Ad5v1yo+vov+vu728zrvz9++/Qsf4qOPPgAa8OOPf4JXj4/Qfcd3f/G7EKeXcwy008kc&#10;gBi47lYYsLVu6dRax3XfPRLcUgx15LkBGAxlB2pSvlCTZ8ecmLp7kKqgtQ1bP2EIsHVL9fRwPqG3&#10;Z/jGNz/CL3zrOxi7Qq8v8f1/8hv47d/6bfxP/8P/iK9n3/7x4Mb7dtt+9Ld/i+9+9xew9RNYa2V6&#10;mpTHV48ATA4YfiNsHwNb6zg/nHHdrzhtJ4gI+unh2b9FMHWsQrkLbkyFRwG2PsNryIBF5PJK2rQO&#10;Ms+dC+lFQ0NEDmhGMYSqSQEPyYxTic0WTPsuw0jlhc0U0vIEBXgqOY35AAVMQC1LjzQ0AWAkbDcA&#10;8Qad3xUN4atGS9t7Jgz11hMmnJ8LY9MBfU8xFQquPh4V0N7TEKv+INfOKGKujVFHRR+825rIne+q&#10;sELjRhpbhEQ1lDeWQy3rkZyLwgqjED4i4rkBEUZDo9up9C25mhdhJpF4yY0rjEo1Q65Fdajn0E5F&#10;GogLjrlOHzsUYElFncFTjCZMJwagnreZec0ZEShwg0grxQqFikgx7oiiWXlAqHr0b8nzGVK+cIot&#10;3/Zz1TzHKuFsu0FDrPelLfDJIirZp3paEQ6VSi/HGS64S1y3zuUA5nHrvcd8mUeXBpWpdq0LIphT&#10;LBek0vng+8HosljaGn3V/X2e9TjS4kZvpwO81p9GA1fSPC+1ThYGTQOBzb/5+Wo49Y5t62YU37Yw&#10;hvtyMId6dOnh6nmhe1Q8BUkXSW+YbxJgxH1e16RQX/eSHbJ4GRXVKRowE83r8b03tG3D1hrO5xO2&#10;rYdeSHspzwT8vJjwbjC0vK+uuPQ0zPFvBR1CLeYavMJxvYnhW/dc4jy/zK0oNfdq8+c6U8rkjYSM&#10;/jkoQqxVwCJ//j9d+EehDeXdVILoSKiGq1hu7I82MzaQni7krSh6nPtCUsC+fIxIi5Bzq0azSneC&#10;lrRqMCtGsfiJG/ujKM1O/r0TMadMCFLOreMc/GeX7lHM5NUVNumQlUAi54Wk4S1x3upxVAPoym0h&#10;HhmLPNP8F+BDOt6qUS7rSWgI/mng67H3ihmOReLeUc6YBZ4N4qmtCENGxyL2yKqKOB3Rhh7RwwJI&#10;d2dcNa7mnLnvShiJzYBnMOgA1IvH2ruWzq4FLLuQppNHljkg+WjKA3ADS88bT5DI6NC13gwQz0AM&#10;8LfqFATyvKcxgmkV0lgwyWCKo5KTXnHZ94VOSKenIg2iDVkMNGm3EHck9y4wi3USCp2S1ihMBV1v&#10;LW8CScnhEdHbzGFe+BGpYpxxEbSth6O+d6frTqeyoKSNF7zM18285UHX4HvkObgtSTyCnzSeZ6k3&#10;gAw2xtM2CIz2WjRrW/hkI8/3d8Vlib5t5lya/owIRDz/sRZ+4+fVjHrkS2vEdmvNo93NSNQDL++3&#10;qXn/RwO3NJzUZujS6EPjfpHrJnSicv/E5Jk5ZwTaBOpBveoILD1R4NuEandcnH6meWZa4qsc1+Hy&#10;lhvZxxgWwazDU3/sUB0BZ3vF5ADSEW3JesKIWIbRMKrPzIFpwPfuqjEsccPon/cc1lP7JGmZOa2n&#10;WAFf6lsNmf6vwp7rFfAafjWKT/S+Bb/c4sbvNEe50nnlhR83k7fgtGHqwPV6xfV6RW8dL1+8wqtX&#10;F/tsv6KfDM/2/QrpLc7T2C1V3Cx0u9J5m56lmdsYmIGJ3pvnpbZ16ZxAS1oyPUVGnH8Ieu+ha1QH&#10;UYr6VQYxeI85MYc/QHQkjnc6TgqYRQAv+GUyNfVW/8odBeI8Do7jrEUTQTlY+SnnFfJpaabbez51&#10;RegYOnPvSe+EuBUorU5H3SbgKKNwmbK3iJKmXNe8hgudRuRrRquaF6dEBIZVXZm2gjlHkbsPCw2h&#10;xWkZaxo4z5huPOGZ3s6nkHkZiU+6p0AUVOXZ2k5nnM4nbJsFz7TWcXm8ROFXG2MvHPMg+9x89kVb&#10;pa1y+Pe+Pd3u7ce971e554uPAfz2b/4TfOeXvovnzz/Eq1cvMa6P+PGPP8bzD57ho48+wpg7tvMJ&#10;p/MZ133Hw8MzjH3i1DdsfUPv5jQ8n07Y9z1kisvYMdTy52+nEz799CXmMNrSpWGOHXnv15xBp9Pz&#10;oEmXywVbyIbGIZrC6qyJYOsN/dRxOp/xzW9+iB/85g/wtz/8e3z2ySdfEC7v2/v2du358+d4/sEz&#10;AGbw3scVOgZ6o85hMpoZw4HT+QQ6vFsDtn621ChrZIh7nU3sCCE6czUeGEk11M7yha5MJ4yE8xDZ&#10;ofCc2Ws0lpR5Ra83AqYN9XQ0chrUyChrNIoPf3hFXUhORfYwXQjUvf4Gp4ghuTu92w8nJjacYv7R&#10;a8rA/vNp4lrj7VZBQAq/T8F/FYPX9bzu87vN4bOwCQp7d/sT2FW16lSoBiaBDifAAo+YcKOZp0Oo&#10;+8HckqaYWuRcRKmw3/+fvTdrkiRJ0sM+NfOIyKyju6d7dnZ3lgtgsQSEAvABf4Bv5H8nSFmSbyRF&#10;KOAC2INzdXUdeUSEmykf9DRzz6rq6u6Z2ZWylq7MjHC3Q01Nb1NNkeeyNyI8eTGZYspAAvqEX9af&#10;7SuD3XAzRuubUhxVxosqmG6kYIanOslA5pJTcW82oqthSU1/bgwRxdeU39gDzkJf6s4jq41p2/yT&#10;8cCe83NNBUNkqD2pziHDOxvbFmDGAzPa+P51E6KTgRAEcxiApJjjopEWtveubKU1ZYUz8CJomE86&#10;IbLt5QbXkwPD+uc0hu2hGWqlIJUqPIjCeyJ8Y6AxFpXueiDv0ARfSxhu5gM2UN70nRnhuysd6hxK&#10;+M/QlCPqrFiooFTL+zkWZ8xOjgw3Gy/2TZSiYlYTz2M5wjD/bQoSWXdJEUGCmcHD3pfIW8Bzt6YR&#10;3AGFnUZlA8P8l8B5/M5S2Ayk1848gG3O1XTvRHnNQEdSR7O4PHHTYS60+4D0YvgPwOnR+9qGtqSf&#10;ZpwnCmyxnRjyfOvs3QnD6fwnOiDdpVsoKU+EGWPHyZErzOM6BEl2ef4ED2Ai35ToA8czTi98voS9&#10;yM58/sfbXQkjg7BOQJXfeTq/bskCg4aCXCrreIE9tgXAHJLyTxSN9GUarvlkzGkWRmyjkCNdzLRy&#10;B8W8f1meZRvSGbkBg5mtbm6sWX7zOQWf3MZL+40dMhpD81ZMdot0Q4jjM5FH5j30DdquKzmcKMED&#10;3m+Sh03u0DkWvSWTjfkfbN75ZIxPHQy/p7MzzN55cdo3zjiy8yxg9tftM5vpbR0G/sBAxxQbCsnV&#10;u9RJTku2lQ1Sl6OY8l5Zd9MG2WscKzGq3e/fP45ZGr9/YytQKILq7ngbR5Hmwzb5KPQUA3mKTh5k&#10;pnGJIteI4Zx6BPPEM+kGmou7T99fyGcqhpTyiynrWFoXhvFcfDFnPJmBBQBJUbelVHTSSEUA1DrI&#10;b7sCVCsWIhwOC5qmQqGlYj03nE43OBwY9+/eyXcqlx2PRwDGl4rPkwpFWjUtWpgd59J/BByYHMcq&#10;05ncZHyjOwDk7Ene8+7PvldvY5MXNRWM1Q2y72FOAzn/EZhBPl7gVk+yD8f+Dno3XF8Qucr4zniD&#10;+INNcdf4YpxBdlxNYmLMxValepFNlVmM/7O+kltPcKRpTb5eu/ljfaVz4qn1TN+JA5NnCedd6tBg&#10;5ZdzPQrDmWF/Kc6S1flgblKskzs6M1pv4qxFhwXPmRHfitvaLva2TvTt0+jR5/ZjtFla/5jnfkgj&#10;vPziSxAKHh4f0HvDt6++w3pt+Md//DWOx1vUUnCjUeHHwxGlEA6nGxwPBz+Hy7JgXVe9oS0OtBul&#10;jevacb1egSJRsw+PjyhEOB4OsFpqRen5w+M9TscDWu84nRaxAbYWJgMigIOKNDWsH08H/OzrL/E/&#10;/Y//A/7P//tv8Tf/8/+yAyPa+exz+9y+f3s8X3F3dy8BkQBOxxMulyuapkyjDpTSNb0aY12bGMCX&#10;g8hg1HKxTGtB9JkZpN5x7kLULc+KPATPySz53Sj0OIgxplOk3chj5StRSdpDKJtIubZ1Zh+tecxL&#10;cslMGNW03rlXgugRQ0XJ1IYeXFmyWc8K5ii0h1xrGmBixIh+QmBFgo9+luw7LuBqn0UrtVDaRwDo&#10;lAwoNmyej/Xnv+CDTWZua43r8nvvE2suYX9+UAmTOSIZW3x9cSXbYQKJBuL0t2wEhQ9GBWK2l4gk&#10;mqOxE31LazNYUbLARrEXpuBvjTZ5j8mFbZU+0zNZec5Kosw9zzPWRHGePD8py5VyIuRIkOgvzSwp&#10;ymRdJok1UgrIXz53VaZ6j2vvZgzogKc/sTH9WjyzR6oZFNa+ahEkdloiwmZRBUTgVAgolPPw6Zqm&#10;alpRsT3hn6+R/HtWGGUB2PIWm81FYCLOlBCcvUNYtGSpFUutGt0hUfp+zksBabhOGIPyHsgnTxps&#10;U/PowtFMM9FIQsY/dxbBFAEoDrFGK/vyPeKlljHyNSvhRtAcpoqj5DlCOcZXnKCkBJEpRcmIyAPd&#10;SQ5Jj9SN1EL6SdBURs4cBY8uNUVsTrc0eSQHympKsu/LVhibWSIj1oIJXn6m9Kj77Z8n9JiB7knH&#10;AKIMbn5tF1coz0GVd91vc5htXpnmwsggUprpimx3yMNIhyngRmJLUCzu8DiSbAz3eerZnSPjCImP&#10;TgZZVvpURjQfWlayO6RQSjhsLK4l5pGo+qTID73CZjbgHwByw1FikIlnk07KTymNYJA5hOHXguiM&#10;jjhXTJvlt7Z0vh3QyFnre5x//iz4cJzVMP7H8/mP/KYMqRjF0AhZxwbhrRjEKj8LtnYzdAtdJAna&#10;JnY5gJFvVCH2xPbS55x3SK+uG+ws/bY/MMFkzwjrY9gzSGPKgjwNF8VZt8hwIG5gzMU4Z8AOzn5E&#10;dOE4xzI8a5MyPuS0RwlMTgdoNQoIcg6Nn83jc49n95rj4VMMymuiKFjmYpjmXEhr2V9r4GWYaz/c&#10;/B4nm9S5pXO5VdVbHGeHwuUYjLzMjBIJJrwP9oOquGypcNBBLIWq85q60TnOuG9jpX5V5+mtaUSv&#10;rtHPgEb9s9JYNukRWyOryVykJ3SRtCZmhDMnpkVCl6JBTT6nEefM2ZQ/K4CkSoEYrpu9Zek5WLKV&#10;E9lajNqSjkkAW255qHhJqARcL1f03jVKvumNGLmFh1WiwkFyQ/RyXXE8nnA5n9Fax9oa1nXFul5x&#10;WMRgbsbTUooWxTQSGIZwkUEbzKELNvTumsos7ylL1HrSIQmsDgx5rncx1KNUiRC3NHFlgmfif4KT&#10;ZuKO/ZBb0npz0SOTLQIbfv6GYuBpD0OftgCC7MywsQytzZFttCnfmKARb1W+zBHSgT9JsLDbIIk/&#10;5/GZ0+0O7b+1PtAeu6HgTv50jvLP3punkslG6vGMBE3H5vOxce+qOxre1nHf8m0C6M3NYU7sz5Sq&#10;sjZsn+Wsy+0Ti9bP8rdMsxwOHnkPHqPt92TVH96yZPS5fXzL+PNjwI/w7MVL/Pybn4OXit4bzucz&#10;llqxXuXGULue8fJnXwLoqOWApVa01nBYDkL3VkYvQltbZyyHCtYo2Mv5quek4+HxjNZXpTVC49rj&#10;GctpQaUCVLnxedTI2VJIUq3ojYZCBYfjCZ26FriVY1CoY6lSU+L25ga3N3+J4/E5fvbV1/ibv/nf&#10;8eo3/x9CKn5vIrnP7XP76Pb6u7d4/uwZltsDem9SXLsukpayryCI8/x8PuP25tbrMa3XC2qVd5bE&#10;+bRbSswUUdSB1Hgy64+psnokwJC/ctbE7kLpKBCGgTOu3TrvtX9MdsYTJEeVIvGym2FzfiYEGVNY&#10;d1ihf2qVv8XIZN+aIKeCjjPI8VBnQx0wZj8M2aWjN00ZkYuLcjwzGsdzJ2Z4CFiRTtoieAeezynK&#10;DwbHEQJbA0pSehGpP4Ck1MFln3je9e6RecvedhGITQCzkQiomiakM/wqovyfUpck+Zpg6ShIcwFa&#10;pAdpkS+dAiXBz+FMPkdbB1ERTSRCzRIeycaUdOnZ8uzmaGJyIUrVFm7Rn8HC+yMVwFUU7pSBl7Zu&#10;hpWFd5lSzNNmU/o3jTV8HwIdpc8M5uxGgaIZBFinHhFP3oMJc2ZYKBYRbkJuA3fEFWQVeGUPCkpZ&#10;0KywI9k1/ZgrkaaP8b3jCUR2JduIRAj2prTk1fKw/oCQrT/DLgwgovBJSpTqD3HqqeuVZInS6U4D&#10;5kjMwWKUdkByK9o171DgHRJp0cysOD4Zsln6IxPIFdbmSGBmLbZSFH9j3Z5yZdhfPSckzxQULTZl&#10;58tNL5t9cTpJRtlNIQnKYgYdM4bXGh6+bvfv7YzmwrE2VuITsdMTTROPpt4MNgO83TAomj7FYKz/&#10;I2DaLDpsOFcEw83ZmL6J2kPQfy8Fwfnb8dkohkzTamyOEaVEwISzT3DIabwc9S/D6fliNVBSnJTc&#10;ndNgXWd3flCcJhORGwDI4MEJvzaTS1HRUH5rO0Abcji8B4zidI5EN+mc2SLsNOmNnS87EzBjQaIM&#10;ZPQ15IUYMvWfwOMFf4F0gyjREkuT5TTF6IvksOvxIBy/AOU56sgm4WPLwA/S73o+3NBLcIRz5X4P&#10;oMa3Jtx15VyXWzyVl8Ha8FTGNWOb+mk95UfQPN+WhEfCz7rRrplVTfO1QpBVaYbTkOyl+UAjg1va&#10;T4NddUP3mNZJnLu0MYTjicjaMRraEhHBHc1EcTtpYyy2dBFG3zf7ovs7CJYj/csGZy/N0QFadvbf&#10;ZCpb7yyHbOZgdKSoYyPS3tjY74sGByKdX7ibJv42v8cjbZ2/3kSE2/jan60hDHhT88iQLdV1OVxT&#10;vWR89s91MNNnLEXZEHmdmFY2xJtUbrxEptrQuSC73zYprvRzlzUADzLgTu68651RaqzBjZxTzY73&#10;RTITEYrtC4VmR3pGixnAScdMsCMUcYJ59LsV3oTTaIscXxaRr+7vH3A8HtF7w+GwOG3pvYEIuF4f&#10;QSqXdI+sDwOxBFloBHeXFBe9M2qVs9uUfxUiTd0HLbZpaQuV7nZzKFigQ1c6zI5PdmtaArfiZqjN&#10;B0bXFG8kgjlg7pzEdWH4/jQzeCfdy5rhtcnLaqpWfmufSJdN5T22PXH6hd3zPRivZ66tZyQbw/OZ&#10;NVks8Cl+sp7jWiWHeGvdawvl5/zfYa6s8nXCJZN1nddHH72tcU5H4SWNFZ9bupKctiQeGW8sSj+m&#10;g/ZprYLLh+PRjeWCf13wgQqWw4LlILlqzT/JOsd1bTifL2jXq9Shes+5/Nz+qbfAm7/4i19gOR1Q&#10;6oLrKumeOnd88cUX+LM//XO8ePECbe04nk4gAOt1xel0xOl0wHptWBZJjdJ7Q6mEtq5qoCZQWdDa&#10;FdfeRAamisvliqopPtf1istF0kKBGVyr3NjoPuGmMgAAIABJREFUkra21AXEkEAwEimsrU2DzYRm&#10;L0vkYl6WE87nM549e4F/+Zd/gV/8yc/wn//2P+M//sf/Devl4Q8F7M/tn2FbLw9Y1xW9Cf7XuqD1&#10;hsqst/YZ67rieDigtRVQudXsJ62tWLJEybAInSoCNLVB+mJm1GQYBqB1y7NizW4YZgCp8pwrPSYw&#10;ko5nUQSzIE9aDCTPL0dcjhFO0m++4ubvWQ43fccV+EGJhBoBTNhgj8Agu+7WTXgqzrj2BP7eGjzt&#10;hgqNRKQ5BQt6N8Y7VZMfeSksumRoJITNBTSyfJOjAmJrtmrW7mRAkgMMGYDRXmtCjq5/EhvAgObf&#10;UeGUBzVG/iXtXiwLgiW9gEhyOZq+IaNXzTFOXpTMc/WmnIGmYJgyIvjlHXn6CYcBS9arrhhaTGjS&#10;fWYCCi+qzLIodTCcshhN2S8ieE5vginMEgHD6FhKdbi5YFir5JnrjFLn6ChblCluk5wGMz4EPrvi&#10;aABRGGSDg9g9DCeTQOsb2H2NguWz0TUZWUvB0qUgkkcck13xYzV4i5dZgFklZyfkTPfOaI2x9qZH&#10;QUZqbg1kMK+oJLHGVC2dShgjrDPmUdj2HKuiCY6wJRpuPFAq4OvnjVivK9q8qqGRYYqeCwY8D6wK&#10;yho5spqwr/kduxZDsitpfu5gEaqjJmt7Gepx3Koosen+tH1keOY4QWrYrrZe8jeq5i7gAjSwRrLJ&#10;3FpnuaJcOhrsKl1X1FQjcFEzNkmElRhwIud90CzFJAonE9Xpaj/gBQklty88Ot2jjAxKhDAukqt4&#10;sIPil4XYsFij4pgdBuzGoSjUaoKhwV8KFdKgjMSSwsm15TvpGAbi+D6FkSOUUYcFJdS1vvQfuW2R&#10;t15onsHVSmOR3raCp4uRCKpMh61AnRdDzvzOBkz0wK/n6jqc9nDzyYsBgJy+F8qOXqX9quwxKsAF&#10;hTrMuF98t8j31/Pbw2i4RX+KAyOCUUd+30jetcvFIAoezhYFaUWKY89HPJNNLH10Dki8YAeg19RT&#10;oQ8CSV06CsqZ99ic0eTPJKOX5ax2bFZa68/rcwTxG7vMJGeQCoOpoDCBbO8UV3qT9AxW2NxwRs4l&#10;wKVOiGhykNFB+559Tp77pGuBugADeLLM+b0u20jUODcsNLxQkseC8Gn6DkatB5iBpiTZMRyd+jUR&#10;KnnVB9uYyVhKDk9W4ccKk1nzCHuTnRJdraRpsPRvSYnQVTFUx04fYbDXXExVeiiwY0XZtMZcI8DS&#10;vKkM4hyEI99173Y7k1FIonJLKlzMDKCH46+QS1WC3R2oxKNBHQWezNz60Gv9OShGcvZqKgGWW2B2&#10;LVvSVezAIP30/k1mMmPzZPTJBn2fu8rgo+ytdNQIJ4ezlMjIT8japSyqPKnzepwWzIDq77CmMdAU&#10;GFWLPIYzWAryhfzXhyK9RARuXQN1nDmog7Y7PQzHsuIb4Bjec8CNINEkuamszwCKGKCZWaL89KVO&#10;K1oDSFOpQDHMosSlH1bHPNzgSERRVM31DMELMiAzu+xjKESlipF67b4nvTF4IY0Aryiaz5q5gRuh&#10;9YbT8YDeVyxVoqwFlzse7x9wOp1wc3OL+4dHNM0F2ro4+NEY17aiLhUFVRRflV8KSRoUgkTsEkea&#10;FG4dHQ3ocuarpo1j7qiHozoYACoFra3oTfdUo32hOECUjN+Q8+21rTLBIzPqsuNHqYTrVaPYlfcL&#10;LqRURDDHAUDVojE5aF8SMsQYrXKPBj9wYzVEZ9qaz7vm4x6yylGk8rAUMc7TgreZjmwEj8jyitua&#10;ybkqd0lHUyvherkInJeD3CStps8kfGdGU7nEzivbDVMGwuGUYGwgpPTxDrk2GbrU4obt3oOm2f9O&#10;izjvS/QRKRxt4A7BCZGrqRDqcsD1fMbxuOBnX32J0+koT9W4bXR3dwfCC7x58xYPd/dY1zYF29li&#10;nljQD2oT/J787PfR5rX9IeYwt59uTrfPb/Di5VcANayXA7777jt8+cWX+Obrb/DixQuJbiVGbxeg&#10;VEkFRaT1JhBFMovUNTgcpBDg9XpFJ8Ld+Q69FRyOC7itUmRzuRG6jYLGjPPlgnJbVQ8UmnVcxGh+&#10;oCL6Ym9YryvKchDDd7uKjWPRmiWdsLaO03HB+XLBzc0Ry6Hiv/v3/x5/8me/xLff/g7/69/8H3j4&#10;7tsfCLE/FF5+bn9s7bu3D7i9fYbeO9b+qHpnyNOtSW0SKb7NIKpYDh3tSmi8So7w3EQHMi/0HF2T&#10;mV5+J4w52RgLjGjqir8JcGboyN/Pk3mibSNNguPRZmT7NMwpc8u6IacrpKLTqVFZUyLItboslEwK&#10;IZnwW1LPKhCkNW2jfWO2AyD8dzPqyFpNYStU3EDi48/zmsGV/h7grkroE48Oc5/Hy0+7IVIFdliG&#10;QU2R4vWfhqWKxjKkOlAh0KJkzSyfjWCh0JM/a/0JHocWRoAUh0NHSSsnWHS1LVDw2OU6JEVEhR4x&#10;QDOyIpYjkyR/neQlH/EuC8Q2Psc6yc5hxo0BSggcUeWJbR9n3JlxMwn/YHAvoMq6jm1+wzxvmbUU&#10;lrNUFyaU5mhHUR5VjSNz/kThmaqJ4N34OY+ZFLI8k2yEGdaUPjOlIEBsf+RcjDR8HUZB78U2IEUc&#10;ys/e7ZI2+9/okndtXVfP+VnqRDtdad3igeroMq8NXZsbDThmfc9w8PnC0qFI0dKlVhyOB9k7c0By&#10;nCGk9+Vqp+Ve7NiH/JPTnFYJYwDyFZl6Dz/bElis8+mi6CklBRDFu4w3dasepR/63qty6FhkiuN+&#10;IQn41PY+t3eT0TN/50gVtg3MsPwIEEFB4rV+RzTgEXb+cnKG+MjbsaWmE2tdi9HAmGcSVEkN2Za/&#10;VOEW6dETtJRfEsdnDCsWBojjc9qfJyDh9Mv/Gn8dTs4HjslALXc3N90MAHuqY06DaexuyC3p+5yu&#10;yeUfmt2oQbBos6lKL60QKJIT3vZ0MOTa65nfjftokWz2gjvjHEf28DLzGD1bZJ+n53fwP/L1pzkO&#10;xnAevyN4FOZmFgS8b1PDYZuoHBeA9taU92vif088G4442QODvUU8EtRhZgUSd3oKo+3mG/33Q7R9&#10;eoYAEIPKVOA9j/VEM17L+VxS2pJMu/I7wIYf55udeT35vaebvVs3n3ov7OVA37+uJNe+9zkOOdli&#10;pYnGebqDphC46W0G3z+DlzrkS0lpEbZzzLeh5jHcENm3MDI9Id4bI9Z9D2Gy77i+oa+nTjflwCUe&#10;cL1QieyPRC6rhwNmq0PNn0VO7O48PhtG22pFTC1diRhoGkuUFphxvV7BzBoB3sXwB/Zgm8vliuPx&#10;hEIFx9MRl+sFDw8Pkk5lbS6Lgy0oRJyCnOFp+72DN6IcV6ADx+MJILk5R6XgtNxI6g7Abzr1DhyO&#10;C8BSlNPFp0Bo/VdgmWVBnytCCl3X1Z21VdMdjHRZaJ7D1fAhnW3fFsNzpf9ugzbqbDKVGc0Hmj+e&#10;yQ8y2aHNTJb30BSA8NXWO5jEobUsFcx1I0vl9ca0EoIlHhXnJsMmT80EQ3s16ytlQx98rCdWOo4f&#10;9F1sh1qLZ5GbDK039CbGw6qFM0/HI5bDguPphOfPn+F0c0JdFhyXBeva8Ph4xsPDA7599Qpv3r7D&#10;29fv0K6XaQbfZ38+tu2teQvv32/7Q4z5vvaUtvCpTeDa2ooXL1+gVODN67f45S9/iWfPbjWXsT0n&#10;t0mOx4PXfbqcLziejljXs+TzXk7o146H+3s0pTeNCZfLFQUL3r59wFKkeKsEq13VmM5YDmIsFBmI&#10;UfTmxrJUXJqkBEOtoEVSdx0Oi6RiaQ19vaCDsTZJT8GNcf/wgLauACQvfl8vOCwFX758gYfvXuGH&#10;7e0fG158bn+odv/6W5y/eoEXz2/Qrox1vaKQpFS7Xq+4uTkBzH5jYj2vkHolDZUOKTWKN1UQmcBc&#10;AOpJNWUXnDgLFhxR4WZHtXyvdlVC3bbC1ExyYIa4nkP5dKMq76n0iDGBHUb9BIHipLS5TWG/D9Pf&#10;woMPL8hRizDrLgAYYZBgEv3a1TwRKrrNIzHyqIYdCtksg4yM196zQinkinZEicozw+9bNVb+fVI3&#10;toi5iIgZHqHxBYWECySjET6vGci5sk3XZw0xtPWMHn64Mi9EmiVK2dVcctzJHvwodpIUPJIoZou8&#10;zGOUZHgwhsPELmTnq6Qxp+pzGxUZTn2K8wQTzAAEytr7kzApfdp4hPF+LE0bYdCYovgZ6a90mplB&#10;9QqiRf8vYKwxZkiiLmDniF8BiqhHplixGtCaRmvEVfroz9UEi1gto0vCovYY6hSZzpkbKmwaKbrJ&#10;aUhuSpgCjlb4SL+09bBGq0Aj78hyoys8dT0M2QZR5hrQm1/Z9f0minzYOq+9xq4Mx5qIpucHnEvn&#10;AaGvlPlRNerY1d+bwwHLYcFhkZ+dJW3N3vm3MSTav8Aissm/U0WLxmK2e2D3Pn1yhjPQfJLyWeeO&#10;wlX5g0Nk7EmVDAAoheWmRoZR1n3U6MrMGvRr+c3z/Hic83BOJpgMwN2O41biPZb0RMvGumLPpiPt&#10;50ySmgEgzxttuSzzldyn1BRGlLsAAlc4wdV+xLHvjrdsxk07h5beCkYvuxuNom6BSATmW+wAyJ2H&#10;T8MkA+296t7EY5QKBT+A0vr8tqOuKekUhiqEk5wJqEywdFtbCUFSlrDhl75DiLkaWhSl7XGmyniG&#10;veii3YYKw7VeUhHaCtkRM5hk+me/Fs+3r3jl1/IJ2ckZ34fMkdcmtgGjpcmYMm3cNnpXILmZmA3m&#10;v2rkeqJ9oCyjbIML5NMwctgZ+FDLEuFgxqPER/LyOX2nPEHsUOLQjryxSp+G2woZDk/NZr/tB3bI&#10;j1IE1obLVp6XdA52gyP4dLppmOHqpELxnI1Hq+LL6uCfK1nunERnnU8u1qjMfuoYG9vGCN6yfc7g&#10;488nXNo3SsfNvZ5mktsQXQ04/dJOpknE+FnGzPCwnL7Sl33Wxnnh6XkbwTA+G5Gutv5xbi775752&#10;ZHR2nkZDX2b4JuXHDM0f3sgdpulhGb+nfUvrIAK4Swhx447S4XSMNb0EkabZ070R40jH5XoRHCeJ&#10;xq11QSkrmDuq5qqVGwCETha5DllPyt/ut5B9/yOHNxSOcmuMktND5ng8HDV/s6S3y0TcCqFnHrks&#10;B6xrk3NTCNQERk4np3SaVtOANdWA8W5RfQm1iLGpc9dUbJY+Mt+oy0EAo3Mj760+GaIMG0yC38jS&#10;+kDvvDeyWY/nDJu/55bPQsYPB+X0vuB3Z7k9XYroSEZzzU7AsQyYtGTvRwDSeFZ2LQd5TuaIKMVh&#10;NToVDK/09p2OE2dpXuc4LhXSFBIFDQ3r9Sq541tDqRU3t7f44suXePniBV5+8QLPX7yAOcX72lAK&#10;4euvv8L58gyH4wF1kbPx+nd7hsORw71X4Ny898feJuT8o2k/xpz0ZjUAgHE4vcCf/uLnIGas14bn&#10;z5+h9xNauzpuhN2kDupOB+N8OaMuFUtdcL6c0Rv7TfHHx0dQPUg9hnYFiNFVDudGWqui43A44nA4&#10;AhAauSzy/nq9CB1rAKOhFLkN3pjweH4EkeB7b8ClNTxerzifz7h79xa/+tWv8OrVK1yuV1wfL3jz&#10;9i3u7u9w9/rNjwDDz+1zs8a4u7vDs9uT0FqVCZZlATPj4eEey7KAQEJTq9zmpCK3KTYR4V3TRAh3&#10;mCtaw5mEGbiqMgjWGA/xpDvXRWYVol93+BHmfTE1eHwH5qin0UrwBEh4VEoT0Rgi+5IhgpyZIRRg&#10;VRI95xtYK0vr69ppKcUFa1GKyQX7/BNqSJOrizEfKyRlMPPidi505/XndZiyKd67rNTG72P0DBsM&#10;c6cuwTkEYJo9ISKUBxhzFkRibvJ5mfrUPTGBGgSPDIdclpPLORZNlgzCFOqfJR9lEAqLcECF1TCT&#10;BZcQ0DMG9gAAiGpKvTAqfDYekSi6PeV39aufmsvWcYgtL3asV/BC4DveDhhxNwIsIyrd4OQRaQZr&#10;GnsQ5dAiTPTcWmRt3ludEyyCG9Br+mJY6ZoGw+DMdjUWmt2IFSUsAkjXJNczsyAoxW+8cBGL88yN&#10;LiUbarBBrDC2k+N4FAPEsL+2PtuXyM0YwrQ4TQygsgh3KFBHXO/nBC8rDFUcI5g7VtVrG4syYwqd&#10;pb+RuaW1JcgP8Vqb80QTSjgC+HoNfr53CffsoYhndHRCBXCsFTenE5bjQYodk6QEICLAFK/pfBMp&#10;LXcNyhE7phuENKYy8YuRDpMXrpK12PVdoV+tR+RVSTDxSLTOUC0b6Ip/JDhNHApNGHgiO28G77hU&#10;+27f8RrG6sD53CxFiKdVmpSlLLG6opTpBig4oMM5772Z5ARmlcJYanxrwuDtGjSy3zZkE7UIJJ4D&#10;75HZPshGdrYFj7TdTE6SbyqAY29xB8qYSzjD0FYdN4jyAuyfkd/4pzv6X3aMOe9IMJoNREXpa3ee&#10;kelunqzd4KggmGMs0h0QUWwhpfnN83YaBzEEgLSwrbqGNECAkFL5kJ0EmkhEogqJdjoPpzKNPspD&#10;eU75wdkpv8GuTWqUrSwQ38XfTrtzHYMdWNvnA15T05sdZTCkju+Nn5m4JXBNa9TfCeTRnmKfJ51X&#10;OFZqEUO48z8gfT+P+RS07c8nzqkTPIOF3YYT51I3fKagC081l89UPsg3zYbvU+vcUdNtvETepzVl&#10;Jf6pCSSesTu/1PXU/ejgixFhn9POuRz6Dlne99yN2H14RmTVFTnNj5ACdsOvPB8y+jD2ZiHx2SgC&#10;8BYt5vm6kRROc/P7s6Fv78zMLdiPytrZwO5zV9nBBs8siEf5Y2/eRAXFcs/3DlQ4nC0nvqQ3kXQT&#10;l8sZRBK1XYiwthUdHYteta+1wm8QEOFwOIqs1bXAKHcpinW9wpZRNSpRbsGoYV2jccN5ZnTXeGe0&#10;zh3H4wGtX0FaiaCQ3KTrCJ3YQwJYzmUY48fz4byBGQyrgQM/k86fgJS2zOh2wDrrWOOZyEwv0Vl9&#10;z+AdN5xsPg3gHCQUezwQiLzPex9s2OJ8A8U5DFTocH4IQPK1rg1ra7DbqAOP0D0zTiwwtwKh2zmG&#10;3L0ve8nfJjMKnC29qH89RerP/b//5ksAhooY9rvha+seTAcGTjcnfPHFC7x4/hzPXz4HM+PN6zdg&#10;MM73j3j99g3+5E/+BF/97Ct8/fXP9OwVrOu6Y0CkafxPbbbmHWHqR+n/U9sfYsyPaT90XsLbv/z6&#10;G/z1v/4r/PVf/yt8/dUN1rWj06qpH1nkDVi+ezljh8OCpilQzpLnCrUUXK8rlkVuE5hs01ahk+fH&#10;Ky7Xeyz1iFKBw/GI8+MZp9MpZEZmXB4eUReJCr9WwuFwkDRGpaCQfN6uV6FhteJ8fsT9/T2u1yte&#10;v32D+7t73N094NtvX+FXv/kN3rx6g+vj98kJnhjP5/a5fY/25rs3ePH8GahAZIa24nK9ggrh5nSL&#10;6+UKJuB6XTX9VsX5fMHp5phyhLtCnDU4OCNywcyYkxp+OyXlEsbgkYxgPLw7NLI4J/1zZjaW+zYJ&#10;BUxFcgZr/jboNSTS64vCNNiZhwwbKS1If9qaAUIpOZZMVc1sjFMBwaJBJWqGQMvikaNUgpFX0hxL&#10;kHlYpLH1HREBIRwNUVkJ7mFvCKWZGag1KUqwauhmHE/vgFCoouXoFFh0UQiyPCs2kyLLyMrXHrM0&#10;I3CBGSHZ10wy3w4wiyJLtcIEc2k9FHxVtATvuvdTiLAcUn3X3sGtArVBrkkrNJgAagCqp7YoBtRS&#10;YcZZKirIqlFUcqQGHCK3uAjFdVnEKO5KiQrXlk8Qcv2HStFrpyb8FBeCXIkxgTU7VvR/q7zuKJoN&#10;DLY3qriQ54eXL8JxsicsqqEK+axzOrcmkNs1RRbjeKIN3Zii5X60KHnS2w0Klyi+B6B1KYZqipju&#10;JaXEzEYnSq2RI5mB/Icti6xoY2AmxHRKEMfJaCDpnrvTFEEZ2w2wOl1YlFjvoFrlTLNkDBfFQq+s&#10;1iIRRE2iwQuAZvupa6lVlCkr5DTXLnCDFmmcoynKuo+CeyWUODXCUtHrzDQan7OxjWHRo2pc04j7&#10;4+Hged0bOgpVXM7i7CxFChfZOY7UP7oHiouyB2pyZxZHkSZyJqMBrlCw/wtdI2t+aSZCVaOopXTI&#10;GWxtwFAQC5i6E0Y5T02L7Ok4pseRXpFW5aM1hlnFPaJa57qYrsQxstc8KBFHbob77IwAhnS6CPU6&#10;6CPnhxGFtSildXIOyKwOCoUXEajUofe4J2M4HIl6zGHkSAHTbcfId5uT8J2KwuakU7rd0xgAOgW8&#10;AHWi6NONVXFkoHADUUelJWGiTUcNxEwwj6TfhuhBR8HGj8KZ7XnR/azL2S1KezrB5Q6BrT1njMIW&#10;nUUQo8NBiwGgKP0kdsroeyH0UeZhM5JXVY6Jwy0nl3QcghdHM96QabxZmysV4UlEXgeEMm3XCRfj&#10;Xaz5b1Em4wQbw9bupX93cOjnNY0teNKDlhDSbTVN79Vl3Y0FTpEvVt4ldD37RWtnrHKuZ2MdFZ+P&#10;3ByUk18o0Synpx3ZiGW81POaw+Y/3sQKQ5K+qw5QvzlTLAd3ahy3HDw7HpW4KUZW+wEoJDxymzYk&#10;9mCOwLdm143jUNq4E5zUEdu6BEcUvaFUSklSMzRuIxBg6IUCWwU8Hb2R8+wciOK8Zp7GJlglAljC&#10;sCw9rOotthzTNhs/nolgZsdLY0a15/JaaFqTn7HNJEV+8F8D9pbrOUfKe7ooZrDTK7jxDVpkOeSJ&#10;gkJiaA3n6DhHOJyV1jhqTM9RARU1DANoIJGL7UmWProHdhgMwknht+90oNnJRGx55YMH2Jn2dSut&#10;N4MtAL3hFQZZw01m1XGUp1rwgeSTLlpwUhx6fb2CWxPdZxHi10mCI1qTWiZo5Dk7W5NoRBbBA0Ry&#10;5b61jrIIrVzXjg7G8XTEu3fvvHSBGZUlBYXubyoIer2uOB6Okh6gNcUHifquVeZwOa9KZ9UtrWst&#10;qp9B8YY0h7fVIqqloKGir8YXdANZdrKQBGGw7mctFew1Isj1gxD9gua587tE7umgbyFfTKfdi4rC&#10;j1beR6Rzr7y1S+Q9d/ZisKYXZdEm01aAXVR2FjvJHa6j6XCiI0lwTC1VZfCKorJmb5I2JLe8wskd&#10;qmPE+eDhLT9JeYJYDifhYX0dAtd0ghKRbg7oIXApZKjRzp6CgETw9SFFhuxCZ3rgALUVz043OJ5O&#10;KKcFpVa8fvUd/v7v/w4vnj8HUHC9XHB/f48vvvgCX758Ae4N5/Mjnj2//UAk7YwbsR/bNj83Q/ef&#10;cpvX9mP0k+H4qX2L/PfFN1/il7/4BX7+85/jm2++wYuXz3H77Jny6kcspeKidJFIahKUKgbp43KQ&#10;Wh1MaGhuQ+p6q+R8eRTD91Vkr8fHB1yvFyylYF2vWEvDuq6SboWhNg+r+SY4f1Scvq7Au3f3oqEQ&#10;sCw36GvD3bt3uH+4x8PjPV69fo3Xr9/gd6++w5vX73B5OKNd5UbPnlPtw7AbBNnP7XP76NbWCy7X&#10;K47HBa2t6YYR0DVF27JUXC4rDscFrUuxWYAiIjxY3D6Dtc+igMv8vPLXCfk/hiS97/tZiSJV1jRW&#10;ajNLM5xIjmJh3kOEjyrxXRXAmOUocGblxYVEUyZNiTV+m7pypcnyqmp/9oIJIxENth/VETp1GF/A&#10;7Mb/oBcM0hDzoZ8kmA2V621Nto9uQQk4uCjhjD6MbmYa2OyartkhalKDzqP1DlM9S1lcsBDwmXA2&#10;Mh6H8TBGnuHYQnnmaSVmFyhhTMAoSHnkeRJuZH+KC8Ie+WeKuM5ZlAJKhyiUc8cDFSQN7fK1OhOE&#10;GRgMOmlLQp4zDcCMkTQZRJEjtBOUHKHYIA4zelP6XnpnZMfEPJ1hj63pYK1L8Skxkue9GNfj58IH&#10;jUPExdZm+J/Wpwpa4IYZU8Idt43iHHOfG51iGzZL7WqMB1m/CSp23TZVgs+K+qC4chhQ95R2TouK&#10;vRDAsC/QIIUcgKvHPvW/08zsxQywFpIqJdxfGU9kzsVp4zBuJpOJFoSi7DPy7+xtf43ISYwdiWHW&#10;dqYpzn8YIccRNuskSDR4zu+fvvOfJfreDD19npfL9sFHymc80FPtOxVaHMcJBS5oNQC2XMSWmoPg&#10;JDJ3wonOKt5so/YEF2z+7lhznJfr7D4THiO72MZPivBeNOmwrrQoe6tA910NML62vbORxhErn94V&#10;Ykoz2t8Qh7zRYPs99fshiURQm3wtvP0y9sKKgKrDYmv8DLrrvN7xMmiHM0PjTRCUzZGBNM3bbvNM&#10;5twkb+y3IZ4384/Ug03JGmdcSzRxiAJM6xEauS/bjGsYxwBlZ75FACNw/QNtfsYdU2RsZjqboOC5&#10;estLovOfwi6bH43ncVfps69GnIiox+2cRxqMJLPy4HT7CFI0tDHC9MdqIVfu3fR4X5th4J9/75Xt&#10;twzrOZLzfZGdpLcTt88zeFNbYexvLw/4/Fz+P9MC+/5j9sfPhPyRxu9xBksBUvCLtVqK0HulY54e&#10;xeTkHV1h08jwEmowrqi1SLFzAJUOaIVSRkQ1mBNJkcq1oa1Ao1UjElOxd0CDZKDRkBZA0F1uXpYi&#10;15pJil8WKriuV9RS3bjctLBrrXU4f8xSKFKcAIyVr1IUEU2dbh2Hwwku6DI80KV0STO39hXrqrJe&#10;iuxm3Q9MfCbSx3W03rDUwxYnwbskxHHqKZxNn4eswvG58fEnZKO97ozMT9+8dxp7PFXG0MAk21uI&#10;ZmFFS4mgDoK9M/eexraf89ijrEWp37ZKLvrBSh8Dvn+8eZg0x6zLibNb5tZb19pI4ahqzXLaE25O&#10;N4i9Ibx9+w7LcpBgIK1WWpcFt7e3uLm9waKpWW1PtzCfZI4nF5Gf+4h1f1L7Kfv+Q7SPVAB2m8Ci&#10;Ho/4d//u3+K/+cu/wHFZcDycUDT6+vx4h1IqzsyodcHaJZjqeBQnVW8Nl8sZ58dHAAzqSlcgObmp&#10;VKF7a8P5ckbTugt39/dY1xVUCg6HA6op4M+9AAAgAElEQVQWZX08n3E6nnA+P0pkeWe0d++cpj4+&#10;nnG9XGRulysu1yseHh7w9u0dXn/3Hd69u8N6XbFer6BSwe2KH2/P/znhzef2+2x3d4948fIbLKV6&#10;MfTO3YtnPz4+4uZ0q6nQGFeW1G3LQDopCjGaSDp7PUMJhd+Qjg722/chHzMDnAX4fNRoh2NH5fah&#10;k6SEynclvUsonj5hNjaYQupaPY3FnuJaW+ar0Q/z/D48ym8w1PjqkvITr4hBQaNYCMh3fdV+lBVi&#10;9v2k/LeNMin3on+myMIE46zcKoBVYJ+JVRiGkxkh+nCBJeZoFgViSp/bosc9ZGb0psL7YD2yX03Y&#10;FAwtpaoQaRYgAYY4M/TKoO6dRV5kY9KolNh3EjFr7xSLEGP2ftOEPX2KmWHcgJihNhm+s/nP1O5Y&#10;qxiQHDzdIB3jzmdNUSNsFwZAU8Lc+ODTRhjLbX25Q/JZMaa9YJbUNcxJgA+0kOEtcjddVbWfdkbt&#10;YRLYlWSVkNyyNhXBfRMIwkA1pVMyCLkCGdI+657bGokiItG2xq/cMjRapgewKK0hp4tQfLe1uTEu&#10;GUUNL+L5mY5AYc2OR37CFM8nXTresrVpvvaYb1w5tQ2SPOIFrUk0lEQVaWSU4hmRZTIYjVvyd8BB&#10;xobvMdv6Ex8pjhOZYgHNzwhCOXYFfSv8h6EY6ZhnfFVaJAQysQr2v3dISdpDiTYLtxqneYz/RkfW&#10;aTo0E0/JvzsvoTjrOTrU99fhEok7gLjJxGA7tolWBDLGlDhgxeEsAdgTiVOV97qmnAF5iLj3J3Pb&#10;wzwkY0qc1c4S8ekOoL0UKUYTxk897U0MHTnJjU7RBuY04F9WVse578sbBnSThwaZg9KpVINPVedd&#10;dqKmXuG7a050dUoRqeFb8b2kM4R01jpp3nKfW/Rrv45zH5vhjdG0JeNkOo9j3N3YkUGhQG4F7I1h&#10;MpRH5RvtM55jbdfSbFjNDl/ve3YQD6858d6OoxG9cQPD9i/20t5lj/4eHRYBpDLQ3MFkncbcGnEm&#10;hwCNP+cozU0RVOvDcMcZAfn7RBjqDIzvJz4lmxN8cMqiPZ4Ve79jQmiEM2vfGL5n1DU6vDcGlO/a&#10;px9vUv+4tk2JIqsQehjrE+f/9Gx0gvSyO9BDPxqNyFv6ZoUjRY4spaBz85o11hfluaQZhLwVgTF7&#10;LXQHMwL3Ad6GB/m2aeaPHzJCFioSqa3HrVS7lUuoDHApYqxmVllJIozX1fLZX3EtEvXcWtfbk2Ig&#10;XGrVopqix7HeMiwAUIDrKoFQkn5PDDxtvUoqChbj0dqiMHtJuEZForB7g6dC4s56gc1u4BQ3nkvK&#10;RtmFiJpWMtObyqbB48Lp0pzeEqARwVL8c9CnYfqKPGNpOkyviNsJCYd0u3j4jIcPhdwm6jkY5x0L&#10;PGWQIoXIezqXvWZywi56bNJkQUUNlbU6e8pUBuRGN9Th73vRRhx8Qr4Aj+fEouAdr3fkEwbALaVl&#10;zboG8vs2/kc4hAIo3orejjAuZnPNZ+pyvaCtTXC9Vnz11Ze4XC549eoV0GU9b96+xe3zW7x88RLL&#10;4YDbm1scDocRCMPvT/FHmp7Nz+1u5Ecs+mPbPPZP2bI892ONmbWDT+1T3n3x5df4D//hv8ef/+k3&#10;YO54PF9wd7kDSBxzp9MBUrzPUr4V1Frw8PCIy+WCSgUPjw+acrQDHeowCefKuq44ny9Y11XyerPU&#10;sDqdTii16jg3aK3h5vaE8/mKd//4KxBJIc2Hh0e8efMGDw+PeHh4wHFZcH//iPPjQ8hVTksCJnKu&#10;Mrw+t09rv8/z8s+zvXv9HX7xpz8DIHIEigRRya03wdO1WXT4gnVdweCUI5zGX+xPL3ZnTNo+x6jL&#10;uDK9kW/nOKbv12ajS+bbhIg4VVEOUXwqmJlcR86GcIkYH40NyqQZHt07RrurApVyKE4qshtmJGhb&#10;o1SNYZuxl5rnZ3PmmGi46Ar2uaVbkTxQonSHcGwFp0TotY4s0sSMcNm5keBqh87Wjtg6UZhHYTt0&#10;THtvT1lLcoHvk32zALQCbAYKgf8Qg8oR/Ri9sgtTIbdQjDXgoElRaQ4KT7OBsvXDrFEzsl/cJVUE&#10;qTGAfG7pqqjDTP8H4jphMuqZ4SkXtQJCKMzkrjgcKdY/GXTyokwQBiNF86TvE9xp2JAMU32/q1LG&#10;cAHVlW4yRccP09DF5kwnPCHAr83LWeqGmVvZNqESkeIdDTNF3B6wM2TRlekzn/w2CpFKB/RaPzeN&#10;2DAYUXc8kjOf4NAlhU7cZJe+LY1LLD2duzRfrVUX8sO4bGQKQ9qPoNks5KblTedq0s29FQriz9xx&#10;XS9Ym+QI92gwN6aLU0eKwmrKK786Hn0bbc03ZACjPxPMGZpveVwJ2f4Nn6uhiuwJebGTORj07aH2&#10;wOhsE3iPGmMhUbyLhiO3xolW6kMTyTDY+v4o4Dm9YsZuqwWR23iFOM8v8lCnjzfGy2oJ+WWDQFox&#10;cXCOpiPvDj1Q4M0opyrJCvpgebiNn7ozjmLNg9MgpXExgusO2bwme8MjEy3/vIwlefd1DFJTJ9Fu&#10;KuH8TrFix/k+tiO8U3Wfu306R+AOmz1vnDdzLLPir9LByEnjYyoHVtYuuFCm/Yxf1GmTkrGbg7yY&#10;c3OSvdyYUpwT+fo62X24bQSx/NwWx4wTaHu6pRvRD0LWSURKjHYxzzBIxM07eV/HmvcgJ4Sf8cZ4&#10;ksLbDbeJ5m25GQ3BCPOCYtwsLAQNKRpR0PU7S3EHk3My3Ji9xoUb/edxdprJe/ms+15bP8Nnec9k&#10;6hb3YPMe57dlqmGI4w1MNs2MZu97bNcw1THz2g9FhtvzpZjsqmvmBksFo0++f86f0LITc5rUCMqZ&#10;VytNz+UbiCVyPBu5+oQDBSMsiApII5atfozUZemYHT8fMkbvOhpS9OvTr8vNxmzUZGY3Jn4wEhdw&#10;w2UpBavqUdIHUElkD1ZeTWrUAYnB5vJ4RuurGM2XBevjGVZwshRCLRVrD0N2rZB0In1B4QXPygkP&#10;INy1e4kyh8jQdqtJUmaKQdwKggvshc6ufYWlQJE5iyOoaBRvKRXMzURiA5kW4JI0IpLepbhNyGR2&#10;RqSzKVTdmFsUFpZTnIvphPBnuKc80koLmBXndnDWDL5xuyD2LksgI/3L76czarSegsfydAjC2WMj&#10;TOd+ej7jM7PApdIiPL011Q+kv96bwszG0nRYVMcxWOeXmHw2nHu6LBUoeu9bfKbQ0zOPBPfh/Dzd&#10;EoFgX2HAg4reDhv3BwluD4+PuH94wPW64vnpFtz0/EvOQ9zc3mo0Y9eirA1rW3HV3Mxb+NPOZw61&#10;4a+yHNDX6+bzH7/91P3/vtqWt36/xgAK/s2//Sv8+S//FDc3R/zq178GOuNyvuh5WFGXk9JNQusN&#10;5/MFADTXvHDGVY3g5/MZhIrODa13LXbZXH5qvUOy78lNnMfLFcfDgtY7wK9xvV5xua5orePVq1eS&#10;D/zxjNbWxAcL7mZn0KDbzErG5/bD22dY/vDGuL+/x8sXL3FtK8wh3NMNNe4ddVlwvlxwOBxAABYz&#10;vZnhbIicKKJsNSXUngvZCDtF5KwI75KnWiIBQgAxIyJRMD1rxhiZGXVZ4miZ4J0VAoTKGwL1InnY&#10;ugrSzvgk1xcQRl15o7th0xSOQvA11lqshpMbHTxXro5rlcVFYaqaW1iN9CTFVVQ3ViNF0RveBNAi&#10;+SWNqCQFY9Ch0x+SSgTpSwx/6LA+VmbPc1SLwVDyGiuk3AAbvfqRVCC4sqn7rjZkEWSYAWIQF73O&#10;HfnVrMh7hxRiki4YRB1gERhAHWDL8Qzdz61RnLXQY9R9I1juaIk4sOmZMwJmpQhlXfOqF4tOcIMA&#10;OSPyIfW7qrANA60K/rzC8tma88O+BxB56AxXk2Rtv4czRGFozg2DhUa1e6EseUlHoYSXAvNSi0a2&#10;hLPHEwgRICl05AxZLkJrFpkjmR4LOprk9m5y6jqH4d6K4zqoBryJXokksQGDUW0JJA4dM5SbIA+G&#10;RwKVnDqB7Ip8GI+ggm9cwdcjMyjhDHNqoCiaUQ9jC5sTLacAKr7XLdGBWqvABx2VFzljTYQJRgjR&#10;opix4KgrJ+nQkgEqjKwmUDOvomByVTiZKYM8TYLtd4Plu4YW8C3DuVu75Jte6iLC0LWDHi84HY+o&#10;NXIQd1UAqEtkAjqElhJQquTedFfjQHvUyQESOmJoTCU9lq5gmzFBjU+y73E2ZtpXMg2BKTpZSctR&#10;uoAZdos5t5jTcTFYx30LpTZqaKW4KZJkETdcGx4Y27OfEGOpb5VOxlkXhJ5I4U91YnKXyEc3fsHt&#10;MAIDRQoip2cyV62BkXNhG28moXllTv+ivxoNDmd2RC+LwSz4lVFJWbbgHplDGVVxrgDUBOf0bA/7&#10;pwCTvRXzN3HQvJVT3Q+RTBBmZTWH2X50luJr8oWOIxXr5ayJk9uM7wad3tWAXmJWjjMEsNI5GD3J&#10;yq3uXwV0fymeUxge9Gx0aBQYyG28TJ5wKtqk1FcnWCYHIMYg0jQdanJmlv7SmShqZGIYXZSIZndq&#10;DzK19F+djspnoyEt6DAzA528eK2C3jIgI6Gg85kciWeFi7tFChGAUuR9klQ8RXdc8lJ29K7RfCio&#10;emOulOJyJGzlpNGz7rDLEcYh/7hhz/iU8/aECwygqERAUzSh/yOGMuPslpfZ68HD7uvMkYiZKCJ9&#10;nmid/60/vX6A0R5WXuSnSl8cDeubVES6FueEzF6H4fu0oA9p0jBZKSvE0iw9kCjlwks9NQWJMYx6&#10;FJ+vyfBkUdG+JjsHaQ25kZ551rU91cI4bU7ccKYNEeoWVcoAF+UZ3fanel++sy47Gq8Rg4Tvvckc&#10;HqYPSMqrgqrUgRcCt4K66G2rDM6JlM+wtvQKw7d+VgJ2kZZBeannKwaYCa2t7jDvbLndGdRbIk3j&#10;XvfGHkzgRl6w3AZc1GWjg6xd+HZrDde2uu4k0Ypa44AYZdFyVZVws5yA3iTfPHfU5SB7wMCjRkfa&#10;Ibyq8YYKaR5Qu9WmhmUAdZFo7tZYa95IJKXIgWqopIKqhtHrumJZqhjTe8P1Igan4ukQbXlCZ6xe&#10;DTsuSUoMM7Sa4de2hlU4NJ2K9L1823A8q7HvQd9Z2WzQhggU45Av7T39zp02XfifBUa0JsYz6Fnw&#10;8V2OyrRrpJXMvHUCTTxiWRadVlfdg32ubov2MeSserHRlM+bCgGlgqC53hF8n4iU9mQDdKLBDtP4&#10;zOVTPN1ygBVVoWvcWVL4uD1Enqm1YKkF69o0J/460S7G/d0DXr16hS9efIFDXVAK4fmLF7isDYdl&#10;wenmhONhwc3NDag28LVgbVecL5e92RmUn/gu39oh/PIv/zX+7v/9v9I771v5j9EmmH/0dx/Tp7Wg&#10;bz9d+368M95h/Iu/+iX+1b/8F3jx/Ajmii9efIHr9YrD4YB3797h2jrQL+i14LyuuKxXoIsTj1kc&#10;iOtVUz/1jnfv3oFLl7oITX5KzTjSmzId13WV79eGvjZcL4+hhw066Yib8WvbWbO9t+X9/3Tb7+MM&#10;fG6/z3Z3f8FXXy64XuWGxFILluMRx9MRRHKOGMBhOajdsGAxJGDVEIUxcFybcoPhR5ACZWwehdKD&#10;iT2FaqxW51ElQ8qhO7bhU4ZchY+3BkE639YKwSIZRYdojRytGostZMKkChNJgB4sGSARqsCohVw7&#10;MWNdCPbkwoSNOwSbAW6gMwVLphPrfPrYEpg4XQPehx+nUP6yt6/Tfgx/x9J8/pXIK6vLjC0SEDAx&#10;2rz0svSIRmRoWhFaAyaTEpQj2giiqJDqtyXBPvr3x8d1p99z31TDgBaRDNtI11A8zGCga3liQwYo&#10;7q4nzSbh18hv5s7tep89lJXAcQwvnpq+ysp3MUWHJZqnFDMeAOao4TQdswZKpLMoMJtI4GmtYXih&#10;zffEcebm2NqM+/nTDeNSowEROS3I/8askjJBw+sYcgWxrk1pAKmwXKig1CqRPk2K4JDTkp3pOYLo&#10;V0ozuikwmJudePjPbbzx+PRWTIndKCQOD7AWI9Lq4URAbSKsm1IMsEdlmUJGYn0e+zfFzZQhpUUF&#10;RQoGh5oGYxju53MjlNBId0Y4/mflK95zPSYQxeG3gY4r/E9RyH2oJwB+/8bDjw3dZEbkxqb0veKV&#10;c6WBP1lH03xpnGQYoAVbNk4XfnpBOaIwxbUq97bzkACdaFHXiBM1VW/yGKjrN9aSMIOghlI9s7UQ&#10;wNVpvpz5UHznFYx6LY3p2aZZDAd9atkgOn0hP2hUI92ePk3IDaj5722vw3xs7iNNovgfRkLCuQZ/&#10;Z+jR+x2NvOPzA81NCEh5sWkco0I5BdxMUx131Yjkzsz3wjx+Ck2NNeeo6WxkgclqGOE8N7vdYk70&#10;vI7Nc8O6Rkr79OzTOkzumxaXjeH+HLb79jFtgOfOonOf2cBOlGRneuq5gPuP2cIRMNbkeOq5vTbS&#10;46fP8F76g9zMedp33vmYtgef+cxu3nEc/nBkqfHRpTAaSWAG6xWq3ZuBuy3xAu4OKuOpzF3TcnR3&#10;Bnf92wqIGrMdjJKsvnWahyEtiNndseK6jPPB7sZLEQFIjdBioOkErK1jbR1lWVALwLhibdJBrQcN&#10;PCIs9aAG/6pOMcbx5oR1veJwWFAAvHzxAm/fvnPG4GZbIj/ZXT3BMt8ikZEgZRxF4VM0t3NBcWNx&#10;10CHAEPeG79RB/J16+C2KSoDcEh2Kv/ZrSyoDJVA/P4d/2gcHvEnHyU2+TTJW5LaRn7vtofMvua5&#10;rw82nv/8/sIVmR68c8bZ/mPArl6u78sBnt81HpAM+bvjUwT6haM1vuse7KdFrlkCkVAoZFeDdQyO&#10;vq741T/+FtDCnF9//TN89dUXuL19hsPBao10LEvF8XjA48Md3r19h7dv3troaZYzrZn1nvG7v/8v&#10;/2l3rT9de9++T/Lqj9Lnj9GemtP3H/fm+Rf4N//tX+Prr78GlYZajjidTugduLt7C4BwPl9QC7Cu&#10;Dc+WinoteLh7wOV8weP5LLm4u9wQuFyuuLu7x/XxArvt+/5p7Wkm79ORPrTenxr2v+/2z209n9v9&#10;u3tcr3Lr7PZ0BAM4aBqUdV2xnBaVKwqWZcHlcsFiLLqArDyeEO4caaNMsbsybEaOdDXSaJpZzlTw&#10;sKtiT6KbCSj147IC0vTHRlYzpaZYtAJghlzzvlvETPQY0Y1w40IoggOjZKRn/YNkvEZYlxkqMEb6&#10;C7l6S7DrrRpsHEqlz0Kjg3dhsGt2iU/yHc65sfvdN8WXBsHfdakMA/ldrmWPSnVJDN/zA9vewoQP&#10;7UMFUhQTZNTLruA05RdpTtlhAEDD9TiyJXg1PptlggFZt8lUwCYLamSmRvsK+IrjssV7jTYDU85H&#10;I0MCW9L6940N2zbtWRbmbM8y2vkfY+THKAbtKHPap0Tkxg0P+Z8AjXaQ1DWAJx42JdvwgMfRyGFE&#10;eh02GTSYh3U7qVBFf4xYT7+wCtCEDXiGNdFovHMjQh6RTTINmLE/m/EtT1DyX1IpWhSqaJ5JgEiM&#10;2hEJQykCPIGGbA1lGNNz7E6Gk8DzwJsn7C6xuvz9RBo6xFFz1VxYvTUsS0XTXJxivNH5+4sGBDWm&#10;Z7jMMFc1sOT98aNICZ7suGxwyPR2vJMy0ptYs7xb9FRm4+RTGR3tpEqaKgdpGsh+7KtqRBNAMyIm&#10;h2MYY/eQVN06Rv4EYk6H7egwZRpM4782FCdIUSwm2O92FZtPWK+s20umuOnXFonlpVVJe2FLl8SO&#10;dJkXheG16N/isRSMYsfvqnnbhA0mPAfkfLVhagN9y2s3OgNW+LrxQ8ez2VCKgLefxpMnRTUbfw0v&#10;jUcbPzdsJaulYHSPjA1t6S5T5jfZLaDwytuuRmK5gYNBaR+MqxzRjO+1aSbDaNyAwmBgyPvvjmhC&#10;jAsAlqYHFmTAvm+CU/BQwNHwIrAyQ7EY00YZzAMGiuFOhs8Ti8vGL1a8zAYO64Fomg+jo8tNJeUZ&#10;BAkgKAktmDVVESlfJKDa3ue9gN2+sn3JUxyIpq932B776fQp74uMnVsBT8/A+S0AdNtjB0KcPTfw&#10;DrLeB4ziMy4r7ZjztltalMGR8dGteI7z0bn8RD8fYezKz83zeXKOpM41mLya+tw513Of+SeMTsYT&#10;Cn852BUNHRVL7WCuaILE/nQkikkyRkIuTxVFJr/ZN3ZbQgx1rXd3DvXO6L25QZw1otnYAZI8aLct&#10;Ij3m00YXW3PrgsddHemdw6DcW0ddCIwDervgclklIpYqqBTURfCyFKn5sCwL2nX1NDqMjmtvuGok&#10;eS1V+QNrfnBRdlXLgzmsAi7sZ9XSUAgt0xsBdsNQ5YzWJMcuUXHa1VoDU9yyMv7ILW7NGizY9pOh&#10;MrU5JRAE19JnQj+Dpqdj42Njyp3AWfK/XSR3dNnbJMHFPfxlqJxLsechf/GTe57l6A+1PnhWMgW0&#10;MfjJs5z5OiPhfTrizG3Cz0lwwA4N+4g2GMPtM73t5IEhqhsAkvefISew682AoFUxl94afvPr36G1&#10;jrU1/Pybb3B78wytrwABBQuYGXdvz/jd717ht9++wfXxvDPDj1mHQY7A7ZL+/mNoP8U8DNCf2vdW&#10;9/i0vhi//OWf4cXzF6rzVRSSFLHLcgD4OYgqLpcV1/WKN69f4x/+4R/weH7E61d3ePfuDa6Xy855&#10;zvP72Ll+aP5/TDjxuX1un97a5YzHywXHQ0VdKggF58sFtzc3ond4YDLweH7E8+fPsRjuu/FFvcJx&#10;C3e6ZvQeL6opD4ApjMj2SRmn9+EFiQgWY7FcJ8uKzw5jNP2d8tHNRIFVkbREwKZbWqSWGLWguYEt&#10;GLTWqoKb5njTFwuA7mkPZBy/fg84A3cRlRkWqRfRTabQhIBUktBcKeBpyhzZ3FUwn+G8VaZo+GiG&#10;XAeS4XuMN8lKHZ74nUGJHudrwLoPVDynqEUSzALMLIjJntjfZtFWk1RohcNa3LgGMfKZUcblSlvQ&#10;BDM3xJgA6TCzK7tJsVPrHVPAyhRtM7o7zFTx3nUiGOwc90YGPVxTNyhPUYCbczYUjoxlcizK4ZRr&#10;kMbIHLmSmFXoTvOxdaJ7ZE7MVQV1VxJpM2bADw4Xz/Wsc7BECAGjSeE0IXya+9zsXBm+mWCuq0z7&#10;/YSZ02AwFAsDJL2TaHSFgGU5oFbSIrfsV7uJ9OaDKhlZMPe1McDooG50ZVBlxz2ZJhe4KvQl2ghP&#10;6ynohCptkJQKDAC9oa2x39wYy2ERQ49dke6swrv8n3Pci4BvhsSeDHC6doRTIaJkx0gaK8sgth1K&#10;ezsZwX0cQ6UwjBn8Ij0Jko8jA9FwSGkzj8ZHm5OdYYvaetLoNu1Nhr6dvU6WZsp2YVzfYPhTwHov&#10;mge6aKqf7ChAeksKeMURy48Y7vu8nMCPa2LvXf51nswcuZKR4aG4rY5LiZyT6/3ia6Y0BMEMdwxL&#10;cZMc0RTwl3Wq+93gtqcQJ0bl0cr5Sw7YDm/STleTISGGDJ4LpQFAXPHuxj+MwVA4/IBElsXCvNXp&#10;SWSCYn2kvXHenWQCK0zr3xfbryQrzP2wwZ2d7gwr9f7H9dtcg9fneWdpzBep67A0epnWOVSx19wJ&#10;oLAQw1ekKiOQpggQ3ig5YXXc0ZqtMCCXuRTMQWEZW2Nt7/qZ8YW8vulcv884nNbjjhWX/cJgOco4&#10;A1if7E+WF7R04CfDDPPCAjYeXZ8OjtPlxNP35rV1In9ckyjwjywwt9Ps1gVBhZNNocktPgV8tt+Z&#10;8TAK6T099l5xQAJ5cE7I5sBTeO3vOL/ayjU2ETtHtVQQGnq1fNW6YyoXEk+4Cwzr9Xh3nVfvsd8R&#10;0cuaqqPH+TQZaTgrIZdYJD0zgJSaSApNijGXMsyVxxJJehJbO4OxtqtGpTeUClzPFxAXHArheHuD&#10;de1AYfSV0VZJ8cbqeWxNPKJFZYjeO1ZmtLbi8fyI67ri1avvsCwLqKn8UYqmRKGoP1F0j1nxYpDv&#10;Cgot6NzRekcdUn0pLS9F82c3SfdERu9Mz4EbyUupmqYgwzmcFFIkEl4A2pNZOS53TNlDB/x2ujJg&#10;l23s6CjJz4XeYrQg+itQeltM/mNf24j7abwPtHkebj8YZIA80b3P7Eek8sv9uezPfaQBlOGfpuxC&#10;o9FYiST3+cy6ptK0gbZpcB2psMDM4NbQW9M0UIJr67WNtg6fAxyY62XFr//x12gr49Wr1/jyi5c4&#10;HI+odUFrDXd3dzg/rvi7v/8HPN6/Sx18qCUZa7NXhhFP0KefvP0+xv0+/X9oPj9srtfLI+7u7nE4&#10;vcbhsOB0BE43hPP5EdfrBfcPD3j75g6//c2v8f/8p7/Fu+++w/7+DMIetsj9VPtYeP8hcOFz+9x+&#10;isa4u3vEzdcvwV3o8s3NDRiSetfS9R2WA2opEhwIZIXLunGRCKCiuWJ7CNuJ6Zix0xhdZLHUHqZn&#10;cx5bK6bleZaZPUe3S2w8kQOK+QLk+Wyz0mgKbY7QSHomiKRwGrMYHopd7VW1KLLcRvqOrMRL1OZk&#10;vCLAIuTVXuZGhBx8BoZHHQFAY045akU5bEmJCr4dxhrPVUgqfAugB1QgK/hpBmsEWySynISTpzvt&#10;WWal8h2FIMF6JaxUV1oLVf+emTxfpBm3PWJ8VphtT9jy1NLwhQlwofwzwKLMeQ5RmgxYbHhmVzwl&#10;cpyKmAXFAUIe/UBUZc90VoF/Lomp8YI8h2JdKtjMclZYsjefvxcb1fWGlSVgDOhGlAbuB1BpSaal&#10;/Hg2W8BUXLbfHGTkUq84lSwvLafljLtt+9eZsRRKxkrBmG6FgSDGGe4dtRIaN1TUoBuKkKWQRkt0&#10;V/iWnYi23D6mSI1Xljeng6MSa75OdS6ZIhqQFiWnSc4zyTNvggZBsvvKeRZjjK1fqnYflgW1kEeD&#10;i928g5vNRYzKfkWCd4RPzrcZCFRYo6byOY91hawaBgwg3TgBD7CwiKU0IErvYCpS8M9y+HZGJ41y&#10;OgDryuia91KUTtk37maU1BQYZiNpgDIAACAASURBVOzhoDlghh1xaLS17TcjOYwoR/wzLIc4c6S0&#10;MUyOYkdmSA+WQyy5hT1aj+EOCYOHZby33U0ZUwFIznNwzC/u3Bjsi0Yb2f4FrzKeaO4BMqedIb/C&#10;xXPY26zKZG6yKDYSbmNOIXumKZwstQh3jQp2Q71vsb5HaXZ2a2tspbPgLjStiacuEMAaWe9GV3r3&#10;IpDEYy5fGa4IDqtzBJ2lOJoaM+1mWSUpKFc4oNjRUboaKSgkDQIALVTY3aCmqysjbkhX5OwE0MKW&#10;li7L9nNo6awNvNJ4aYqq5rht4HHlfv2gOJ/zwoqA5K31jQlHXIDN6Jc9pnn9hZ2Bixh8zDjMJH2S&#10;Q8HGt9zAjM4253CZubGOYlS4fBRGTjnHjOzAM/dCjNejH6vlYDhNQM853TlwzB3hCLkKCR7ZKJv3&#10;VOgKUg2Hhl4qFkVqcezZFnGAJG21yUaZf1q0NljSW+VnayqSZkaMYk6p5HAQflaTI6hE7ZnZkMLd&#10;jZjd6pqQwCPbRw2n883KbAAHiSxcfX1CDOd8vDXxV5fnlL5ITv/u8C4asW2yHxiekz3zmqHtOqdY&#10;aFONq/xEolTUZUnyl0Yngzz3cCGgLlueL7nfi65p/G4+tw6v2dhkMDQ5j+yoGf4qzlIBihh2O8lZ&#10;8lkoDEr6CDCarzTBgi/YHA8WyOGzcFlCJ+wKQF0WcO9oXWSSWiX6c2mioDULCqoII6rzOZPjjcs5&#10;RISesvQrxmf2vQljbASr6FvCWxRmdhtIq2U7Pkq+45bqzzBWvbpTSG75EBEad1jACzNENgK8Tszt&#10;7XP03nB3v+J6lkKZAl85o4dScTgesK4rrtcVx6OkQim1ovGKdl11boS+Mo6HI9bWFN8Z3JvyVj3P&#10;Sg9KkfSNkgu7oK1a96pKdC7AKHWJuil6FkQfbVrzIFI4MQGd5FnRfYKLt9awLAs6M0rxUAR48ABY&#10;6UyRZwxWXVIUZqLWZ9qgcp8JUWZftporMPxI9DFzIcET5ffrCloWlKOmh0miz6w3jsc/3bAh44op&#10;IIWBPtOQpGeC2fltDgCz8+TObpVTGDw6cpSXDIUz82wn+uhQmY4M6QG1vXa66vyJlDkDVsieFT8C&#10;0hlKkAjeQpqjvnl/u3PTfn7361/j29/+DqVW3D6/xfF0wuVywf27t+jX7BWZZZq5BXUY1j38nuby&#10;Sc2FpE98/6doeT3z2j60Vv7AM58Cq3jnv/7Xf8Drx3t8+eIlbm9vcDodxXHXge++e4Pf/uZbvHn9&#10;HcymMs7rqb+/z3z+mPbpc/vcfj/t4e4B9M1LdCq4tIaT2o+WulhOcPQuRYiPh4MYwv3K8F6PHEKT&#10;/W1tFMO2JHjb1Sy8qaBnGizgV9asV7vi7GQuMdSIvtl0+95G4FRAcycK0A07UEa/nXNeqAsLvobi&#10;70orYezazCX9rpIAgd4Lx6EPUzppnuM0uTwGVE9MOaS3OwO//hzqQ5pB4ocinIXhM66dx8AMS2kw&#10;DzI+GhEPWfm3ZczCDCe4p959b0MfJlXEbD3EYsgJxAqjlwuuvhNmRGAxtoC0PiobAORHCXgO8xw3&#10;bAKjzH1CGAwPpV+Lw8l+ThEWKrXGFeUe0Yqc85xLs+gP+T2igPOYpoiJk6dKoVSNbLECUbUsKriK&#10;QpML0e1GgGwBkz4Nw8K42oS/6V2/9ptwh9OrbniBGEvH6BH9x8+nFaYs6qAyU2lWCooLyqUTOiUl&#10;BaE8ehTM3DziNy9ahXKf0t6+TvDZaaGghMIzrFXpuTgrYHaHUGJ0Kp76Ik8hoyKNS2PmCbeCKtqf&#10;fjo2+EDjR64Mjftf1UBoke825+0a08/pi4jU1PnnNTnRT88P541j7mSK55YfDsZJV5DNOKsUy/dH&#10;DVbaNwFDVCttRmDvYy+CffesmXEQtHk+PTSOtmcQG+YQRlO7eUJ21llveXHsVURcB/8ZofZEI3Wk&#10;6N4QDy97H16QlOyhkY8MR56icGfMp/hk7Rzbs4BF+xttz3xnXkHea/sk+GXQohIp2igZFoAwhu6C&#10;w67sYdwqAO4csD8ZCecwHODA3VCOiZrvp7wXhSaVwSlZkN/NYWD47qslKy+ZiuX2CSbJAOHOvHRl&#10;0RZYhZkAwJDKLRay89nwdcKDiRY/Fa2dv/9kRVJfLZTcvsxpTz6+ufP3Y4fmcHgM52LzoFKm1L8Z&#10;pIbnn3hXnu8h7wFDBH7uo4DAnvYmj/X9YPGpzW4O6l+bOeYAjHlecUNhi0NDP5u1zAdUP+0pgjX1&#10;6SJo49gX62dn6DmS3W/ufmpzoTL6cEeG5xXXCGfbQz1hvaeixYDL1jmtCjNwfnxQYydJgUxoapYu&#10;uLiuqxSmLAXH4wG9NxwOB6xNaRN3PLt9hlJeofXmgSms82bYXuv5luu28r7Kr23tWBZxPrTVgnos&#10;IETxmQEo7eEuSrPjgYOLAkbKlwoRaq3qNGAxiOcQb50XU5rrcNaU/7xnGz0SOm1aZ3Ooq5PS6uVs&#10;+gmHSDAcwFTacLpsUOGDzWVewkATAOw6rOZ35ef3G3OnoxDsNqRlEvjGF0HOK5AAIrj7hFA59ae/&#10;u06VF5N5rf2dZtYbWm949931w2t8sj0lr+21T+VtP2Rznnp/Hyaf1ue8T5/SJ+HT4ZPHJKCvePOr&#10;3+LNr367M8YPheXn9rl9bnvt8niPtTWtMxL8N2wc4qy8vbnB+XLWiHAgCHZoYwCgwg823Gk00rhl&#10;wtNA+HOWRsSEvYHRkX8XwjGCLmYh0d4plrk05pvHG1XU/SZGmzIKjmyCzaisDMqSzZNthI49QT4M&#10;eabTaf4wivyiT5JAFYSGNY6zt8dCIVfBZlhPoTFVuApcPlu3ECeijfxrwIIHAxBcWRZbcMDEDDOG&#10;ZNGr9kWR39eXQvJeIVsx61pCMIp8tPqSRbjCFD6JdOroIW/oy0QW7UkSuRi9oFLK9ZeMYLI+Tvle&#10;dQ1FIjU9khcJTwBY6H+kbUjK1DixhF8My7264yfa4JcZNz2Kx6vRp3nkLZ3PIwXeZ4WhgMexlU9T&#10;TtLryFY8f7ArzRq5AcpXs/dP4cZpM3+/fcPxyvBv+DZHLZswrh1bccr82TwCk0bwc0SHFr02a/nB&#10;AbgjBZTShFAF0aq3Cxhm7AglGMPGjtdc46i5US0ZLXyM7HzMMr7C3h1E8G1LBiuNxKuhPHFnrNxQ&#10;Km+umwIWaW2fWuoKQwibXzbDsqc2GDdGccQP1j7dC6Ofnv1ph/KNVsdysui1pGIYv7Cp5tEow1F6&#10;GX1Cxp8o/a7RQAIcWAoPtv3STSD9184mQHE7QcHidQco03Z9k+Cwy46uoK3h7DRncqQmso1/n1Bt&#10;79h5nr7VNW2NKJ4lfFhrJxpqRJBSdTGAAtCUAhI5PDp3GOnFxB2Q1hlN8C6yQZEvZ9wnOweZRkz0&#10;l8xInPlcOMgMVzHhSPBP8qv2ef901zB6idJ59pzZEelLpDUaHEHiDFjUaWGjJ6R+0nRGDFf8WOkv&#10;i90y0XPXaTRMvofSuqMi9efpi/TzLgTP57mkfUw2lRjJcLkzKAKxdf1ac0EN4OZwjBsUOao+5pHz&#10;wNrNkHFJEw3K3xOiNkNa/sxPnjTQZhnB92D/NhObLGOEC3G+Psp5tdPksagu8MH52nsloqDNgWv8&#10;tJZ0GwlB/23AzE9nx6zLfYMDceRhm3Xq81FoTp0gO6lQ3rem3Tm9r3ktApUZ5aqUbE+pFpwZc09n&#10;mLlrAWk9ey6b8pBOL/NwAFNEqOGE0rnM0xNdsMdZ55qbGEifpvPzd4Ms9J53MtW1FBDm0PeI3WwA&#10;ZquNwhIhC8T+cQNQHIe63rDKkb+duxiCPa0a+cWU0+HgsuS6NhyOBxyPR+ByETC2jnKSiHkzUJZC&#10;kgfdBB+VQ0kZhxnWCdCC4VWDPoIfcu9y46RWABQ3qzTwhblrejgJt+CUUtBkKHOuStR5BfcVtze3&#10;eHf3LmCn99bcQRyi27R3/lvWGp7eT5dL3tcigpwInvrQ63hNBt+9oZ5EJ+XfFt2+915eyebqeO4K&#10;460F6X679hFz0zN2gOaJfIBWBF2W9RuNigC+iZk8tQBgilbf3eEnvnv/ef1x2/vX8NON8dQ+5Gfz&#10;M58yx++ztnlff0hfe/3a+/PPvXH25vS5fW6f2/dp3Buu14ab443qLSECmv0X0Fuh1SLC5VvV0yMf&#10;lhkahgFMoYsP/PO9lqOr4rM45h71YEas9Pv8khtDCIPgCl3EvuF4v1H6d1gf9Mo+4Ixz87tGdEp9&#10;jAJGG57ZjCVfxjV6pYVPGcR3jXpPNVUsGuIqIzOLqZIDPnb9lpMSNPajAkRWAGzv7DufYMzdzAGj&#10;jiT/DeZQfUD1j+FZAToypk6gZIeZjZ+NWv6s9ysYFgqFA3ZQQsMgz2AuCSZpgqYs2b75UnI0JqX1&#10;xgyG3wfelxbjk3Q1aWp7goHKeTvnEMhRdiaA5mZC7qzUk89xhlvuo3dGsfz6ZEqz7i13VwZcmQa2&#10;0YAYIPzEmmn7QMLN/HW+rhsGnXRzhFlzIG5pyngApY9Cs4g9zc6UQFMsXGj/kHL+fhoZirfPRmme&#10;JxfwaY/0aybSUDJDGuWc9iLRyd6FhoXTJ3o3HBeYpJkmo85gXOS41eN4o2viFGm7v/60FD+ThBSk&#10;C3MmDI6EpxQpxfuMRjxA7/9n7223K7lxLcENMpR2VXevnvd/yln31thOnSAxP4ANgIw4ktLpdNl1&#10;xSqnpHMi+AGCILAJAmxC1linMeQMlZD2aFkMteNFxrLP+bXPlEbFRRT5Ormys/19IyNX+STL+N4t&#10;b+nyT0D0fW81MSGuVGTj1Bsod8izyyHhpQt1fd8Nogr76bJ75aELzZbvNql3eXgFn2ycz/QUXw+M&#10;M7+LJ7mZm+WzpAeBPwsWARLP1xBbc/nu+2CORUsTBPDts9YsSaL5HShUpQDZN7xbinktb3smaViA&#10;6GUv0rtpk9hGIABmA2+K1NuARq8EwWOm62LQxEoKhnkpF+/dJP+lEOCMsWGdoz+6sL33VLj3iknW&#10;Own2gfa9BAhe9vzm4QneA6GfgtrfUJIPfF8rbajOSJ4atxFUL/34tvYYdTzbX0PolYMpVF7+AwGI&#10;W7q5XbXoj7Vtbv764a7c7Ykfsh3eKVcnjFqn6T4Rl1zM49p0sQRc0yNc+RaG62NjKl6aO73EfCuG&#10;g+cvLy84Xr5ApOE4XiAAHrC1K9IwGIpQAFEDqasTgf9i3bMBhEzlVy0+r2P2pLmuAPCWsoVNqTp6&#10;XSP5d2sNj/OEAPj111/jmTodq65fhNZHp8x1F61/Rxt3gnJ1mKisx9uMtW/fwjsh2n3dksffHwPl&#10;8PXZ+nk9Gv1xRQtpVp599nw9pOVnu4761vvX8i0M8KPLH9GXZ7J7r7e2tbf7e/rwR9CwGhDfW9+d&#10;on5X77co9J/ls3yW58VydqRz3L0OO4cdcB/xIVzwh+Li1emWcGmraI8lBmzLmQrCzeagXn+CkOo2&#10;r5hH881rOS6L6bX5h3+oqGp6llclkmPIzFcxzvqQbgKrKrUcB71fzNJQqzOSRb6TVOgOkF2+luys&#10;K0OMy8zrizztJzBpSaKah6wgKFNArs1ALMRaDWNUJTO1zOphbzGGjSoEw9/bTPIJDbJdnymHKgLQ&#10;+8OmagcSJd7gb6YsNlfAFFMt+7wCmIx5vdgf+UcCP87vkvFIjSdDG3xjL7u7r0AIndcrtzdCQbdf&#10;pnt0k4PatsatL9UA3o2ZurZN0WfcZugaY3gB/2HrbYwTohYE35JJidNwXQP0tKyGR9QbXqmc8Z1M&#10;q8HP6ZRC21SU7/lKlcZYENBZZhMqnEABIkC61n5V70Y3jNQ8oqaq556sHjWs1I3dG68QggFwOYTt&#10;CdmeNRDy3vMwjM5olbKcPLNxm6ofoPAGiR9oRbz81ajjsG1NSt5AmMY3Fk/X5n5ovnfpJyQ3pUoN&#10;zqesh4JhpJIIqImWWUeVR6shueOS2P6Mq90VDNcIBgHCrur5CS4qK4HsMowQ+eUDRTkg8H3LFxsA&#10;8dwJG6+X30Qkt4vSCYL0ITOdp8ZNkPCDlXMr2scSH9wdxXEMyxuoIBNvPHE2GC9WYGu9ApgXgPpS&#10;s27fln22zKXRmPK/mM3BwGtS7gTdsjLOk4j4Oc6qz1h1qyy67mRM8cej4bL/15GwHoKRSw5Ii9Xf&#10;xDzBrwC43Hry82tbkgoCOvSupPc62637QvQl9sU6Qh5w+Y0Isq/MiFd/0ROkfCIOrsuMNb96dlvs&#10;3dZ67BuRA8LnQzjZqjhhN5buDrHV6bfPUzy36Hd34OP6bPJVjuv3lKqrrHvuTSe/oZ0qQ5+3jaB5&#10;At4haJe6RLAmrUHuP3GwtR8QiSBiaoH05xw88ZCnng+X463ItzfKRzzDv8krXHxfrPtplU/83PXJ&#10;O1AraFJ1Cwp/JM/V2xjcX1P8bP1mHaWN7Jjz+iV55q5bvM0XHy21lt7NezrzcZRQIHS+4TuqeB22&#10;5jtjsSs9wl33cJ1SWkMH8Hh9QMVuiPTjBa+vr3h5eYGI4MuXL/jyj58tVvjRcYrgPB7417/+FUau&#10;SMkV5E4ZUy12+fR8MALBOU4cvaP5eI6jY46J83zg5eULWqOXOOOce3+HCerWGs7z9LmfoLMPbVEb&#10;vt2ws6SZ9LZOPqqHAVn2nf+e36Dre4stBItFrqqYY8Sh0/3cpqMUwxemt/67omWt641nLe76Mogy&#10;NI2Y8W/W/468fr/I9qsun1dRrCh6JL8vyX9XEXPVAuzjYu2GvVDG/a7s1kj2+u3lqkH+fcqu+f+V&#10;xvI9fVi563mdV1n/WT7LZ/m+8jjPwCO1ly1AseCkg8kyGSLBlIhVCLcS2mRX3ngNicYDl3PdMyJm&#10;nBtC6+YiOF5eyhuC1h2cVU8jFjExrf45ato5v7jve1dDPltLiKPEO4CRVzM5llBgO40/+3vMNCpy&#10;l6MCOCHSizKRXlX0/gqDG7a5XjzF/L0mCRpMcRNfBGBsPgD0SmN/6bU/58x4zZYZMsZajf/h3rOH&#10;qLkjcl5bIwtA4Mn9aEwhw6DEvNJgFUAwkXs3wwIcUBTPAL0DjnOChtPSOHZE+ww/YzcVSC97t4kE&#10;IAVN4EAK8iJMZEmlSqYn0AREuhtGhS+ciRUaSaR4fdSSgtLAsQRBYQs1YA5rm8nEslKQIUA8I9cF&#10;D2TMOw7RF42EOjS85lT0bqYmAe7J5EQ0QEXAZG1QXgEpCqC6Ydx4/dBas2E3oFH5VEs8hAzzIKqe&#10;bCCIFMSrRsluQMZvAVbIoh/S+SZBjcIYHJI42B7ugb52i8FogJZa4r76mepiyNnV2GEealMhMl1s&#10;UFH1sCiwxEcafA5AJ04HG7t0nDLcwJ9h7PHMhEkCJ42WxRiCJxf0uTZGs/URh0oWQoEGdBoGKWXV&#10;+V41+ZIHHOx3vdUgLr+WkA0QTE8Ap6DcMW+vLi28oygTBYLWKV8C7nHwoE5JDeWRHvuc2QDHhMdV&#10;OTKTHaSntbEf6sTa8z+oboo66NfqvjUx4/0if0FPRZuj7p3n1W/yH+NDM/Ymw5Ys2ITaoZY4ESyy&#10;ihn8Bu6l8SeShq1CIkQTMRp6T86p5rEvlkRZwcMvgt8I4FOlRQJT7hGkk+UXI60tUeMslq9L1Nir&#10;bIwu1JcEYXCg258Rk6m2HzQHOFusdRMRLXmubM/UG6ossTAr1BMImNn3lDsma1wncJ6dMHqz7xPN&#10;l5em/Sm2tthkcKIC0pjkrdwGSNGCw/USVYXMlt7WyhUDIJJber4K0jvFute96igC4Atjunr7zQme&#10;sji29NQf4ozFB6c8FPAGBfF+0jpLesTnfyJM+Ermil7jxZNzUj4h1jZH4XKWa7wlMACYLDE+FaA1&#10;DAi66xfUMwBEuAXOQy91XG7UU6YUkCmSdLYEFwn68/ZQpSP3WgPkqWekTLZkx/be5G0hz4nS9ISF&#10;ZpNI/jtC5akybz9ozPUVdApAepVT6Q1uPMhcCQBlpPWl+zzM5iFgZJ1yeQKO7R+HLK468c47C5At&#10;EDkWXTqei9dShvQumMybU/RdUHfW9XbdvYel6d3s79WLs9BSNNqxNWMJEHmEawd94VqQ+mYNBxLJ&#10;+lYO5DpQUTQ5giZCOQsuE+NR1mkg6Vzq4Hx3EUxtGMrxxMpIngT3/Rl2wFKoHzH5ooucqdQDKARd&#10;XjT1fJVOS+YDmLuXNXXhtV3mjGHi3Hm++r5WN2lA2gkMS1apsCSYwVs60Xv3vU0xdeD1t9/QxPil&#10;vxz46R//wH/967/wOC2Rt56K8zy9btfX1MKvQMymmtP0VtK7tRae7MfxEsayPWN7jc3JtPXaLUb4&#10;0bvHKueA1Pua+lms9xjSSO3b98gxzpg7JnElkczmqLwskOb8O7m+gOp0IYKwJ/aQNBQUE7nXB+/4&#10;jAF0YDLDqEszr/0i+2kn0AZL3cjWCpOsVnnBfWh3cgBKQmwfY5WTdez1PQuzOj0sTnF8im6GBlj2&#10;Lo21x5EvSoi3JTAahs3eGlYpxNsPGlWLeAhQt5/b4XHxz+H6nSw0zzV+J8/8kd8Fgi9U+MHPvd3/&#10;9+v46PvbfP2w8qz+P6LNP3pOPstn+SwfLfM8gan4+R8/Y3r+j6MfGKc5wAK28no/cFQA97ZsCvD7&#10;ZRUs9S8tG9BbtaZi5Js17bomGRKl9s8Rgdh8WNzg3EdmHrWC6zfsJ0DbvLa1GwXhoaHZahg/7Fuh&#10;BMHsZexKg97rFEFzQ2AYCRbFaxIY0vQEJVgkrA8SimmCw8Xgdf2Y1wLryBnhYO+nFCVHlzcIZJar&#10;pgFaJiEr+HC77SgVew61KlSIDhGUxqRHsj2r4NAKLeMlKi5U3ODUvbkSTOVNax33/FqBPas/LGBb&#10;YNITjIMDCFPDQDJFasQkm7fm4gcIO6+Q6D+2dRqxVbc+SZMC/lZrWAMorX6ASiVymsewwq7aL8Yz&#10;Dddpc2Bhocn7K92paIsvzAS/UknlM8s6W8BFezZN2sLLgjTiqNSHoNk4VLMNfkRQVcraE7gHcFHg&#10;AYSBoKT/zEMoS/Tkya+CCbU2tRg6ubJu+gXkwQ64NOltlgalQuzGzP4u11ulJ9d84SpIXmmWHXsp&#10;Mro5asOI6ML4qrg3bpbYtVJCG0Dc83qGrAaI45FPshMxjlVQLuDYOkZgXTkAPNyLyFWO79It/pKk&#10;UQAr/g95uQMY6iGefKoFOVd80kAPiX4byw6PM1rGimigLOJyC8HrDSBXs08J1vGLG+PQaZF+6Tt/&#10;0WBzEMP/bv5oynOGDBNQcoiDf5n0kfXTk7jsii5HWs05gOjA20VyNuxgU5Z9yw4Z8ogIWME9yt6l&#10;j5HkT/MzEWT8Xwop4+Dp3Cwi0LxUBR7G0WvvTl1KuZW/r8O7212QzAXuLe36Pep6yJMAUytWo/qu&#10;bSvVwUHhJzhBL1mYU/IHk3Mu6G7uV1yT9QBLgDh074KlR+odX7WkjTnE4ctIOCzl89XRYmn0WSny&#10;7L2iLvvFFstzncCdR1a6fbz0KosBSOzxG1NzCJLgbQXhcl/TWLX+xYfGewdss/CAfv8svYafe6Xe&#10;tbPbITW02h9d7r28Vw93gqMQ/6kOeOqAyeNdCwakG7iOdvV2ZX1zTpyuL9CxZHc+sv74jEnx/N36&#10;bc/YbcK2fc0DoZARN9eKeJAr8INYQd4OmBlqMfr4RE5zxU7NnCPU/2cRr3y6ATgdqBVBeFrbs4pD&#10;TY71MfGCCRwvGOcJFcEvv/6C18cDjgajtY7hCTYBoDfBMAzcDpG9bdurU07b57kXhWOA63p2EO0g&#10;8TRahlOQKiKe9qKLyHL4FjppXb8KCA6kzH2ii8T8UoOCx1QvdC/6XgLHnDPO+8o7tEXGGHhpL+Ho&#10;xoO+WteFVzS3Xtq+AZDXRKqKWPsfkTN74Z5iU5x9MJnQYC4B5nWupQ0eYuRGfMewPrYne3WMf5ab&#10;fP4edbw7O5gfGB1oDzxr/99Z9kG/q3x98Lnf0/aPLM/mfy/1mY++81k+y2f5q5fH6xm6SWsCpmyx&#10;21PTb6Ri8wh/IgP2j6tH32rs1jdKeQawPym2TdVrpVQmngvR3cPaml29J9Y2NPZDUwLU/dC87R2g&#10;agTauLm7sh5aSzXG3GC9MbAUVBp3SCK/B8qlbq1PamyukcAUGcqCSigNoTHWuOU9DAu1fDYQjFCC&#10;p19lNLCrYFVr/26Au9rvW3p7Py0EOGkrF+9OR1pAj9o4AEm0JhLcEKAjjZZKBD4PALQh9HcF9Ni8&#10;V4vxzvGxLAaIfYDQBKmYan5lz/t1TTRAzatCmilQjWCWN7gMX+gVVz6qP5eDlrVUEHeprwC9VZlR&#10;P+lI4A7BkeY5XRTdlh58C6sT1HRa2NS1G3CU7+XaUYawccEiEPNWcV5kjyqAfk2IdqVdNFGMtxjz&#10;/rK3dQUMYHMHTeDMAW9GH4DmtU8FoCO9vILRCs3s0A0F05J8FMg4j5IzqJrPkSdaS8N4OXxxecVk&#10;nxxPAKcFyKz1JXU47vqXRlvNJ12gUHq8EiDbwrXEHZQik2g5LWs2SPkWNJcmodaXQK7aeN6NGx6e&#10;ppeg9dWM2SsRPHVVHnKUd/bdr8o/8lxgPZd1WMDjbDj+JYvG/lmaDGMy1m4asUJkwb9TrsGdNl6Z&#10;jcvrmDnium8tHsuq6P5egDF+6NKloXWTqa3ZnLYm5sWsXDtGGPYrDFo4mKBAHJHsQu9JWAXKAvJQ&#10;klwSMCuHAAKUpMwSAAYlt/Fv2aMX2Rkz5CxV5kByTnmtSACgmUdw3n667pKLZ3Jdq0H360qoHvC8&#10;1eHUXd/luDW/f76y8sV1j9CY77rP5eMrLXn4kgAsMGDgZxwOhQyXvHHmJc7ftn28AjfRjSILLkPh&#10;fvRsvGUcz5w9bg8nyCdsfim2DmMvg3qyWcSeUYa0HJgD9RC2dvOmDzd67f0Q635vvWfy4ouedV/D&#10;1sbHdPaLvrT87fqE89UsbXBKF0eCrckx19AKsYMVfXYFpJ7P8d63u/6vn3uOpFmO6ed0/RUOhgOr&#10;vJoYw29M+JhTNGXfBj24hpzsaAAAIABJREFUx4y923C3G10zxr7povmF85+H1ivjuvD0rb5sH0/l&#10;PiKAmBe0Agu4+YxeXF0RKo4Avx9oKQSDjgPTPaxlOM5+4jGH7c1NgNb9pu5hYOKc+EV/w3EckN6h&#10;OvDr168Yy21eFxKue4WNoaafCNwb2p/nAVpIBac1DwUm/AC9NQfyFWPQU528mnJRpUViRBF3TKk0&#10;w7r2IeK4OPucc01Zl3LPDfibqQ8Aunyn0BK2xj6p+8piE/veTToQxOeV8cs8l7HX/i06JzYpzc82&#10;fn5eco/heFa55217+JDQVuXN3e5anm4VsTEGj+TD9fBQY42F7h5j3HUJfFSc/kXL3vnvGczzffz5&#10;c7+3vW99T8rPv/WEfZY/rHzywt+5fP3t67KXVb2IodCgdsB6XB78kOJ8X1ZT9KMv5aa3vEclAaNY&#10;DA30cipbUhikFyCuIpVrR6PFVKKyUoK1aQimooX8BKoGHC+aQVSCxZs2jFgtxh4SC6ie7KN8x/AK&#10;OaT0urAPbNO2y50SBsacM5J+igjGObbQG7T5fQPv2b8navdGvqIMooRKUPWQHn1V5r2dj2yrdTpi&#10;XhUBvHQP7THHuYADV0ADCCijhIEBOq7oKuJA6LlatX5ORVxhINEsHnmQacAPnJ6mwRW+zdAo8GMY&#10;w1fONBZJDFa50asawAX5dN4syjWBMCGdsFCLj1h9BHjo/V3oQ8NaYWMRABioHmuxjrlevGktv1ty&#10;Ni0DYo+sw7zdkGAeEYU6E84dcWpD42sua3ct29pkDO0KTHEtFlmSAGjlIdJcAU/MdWlRaahYO095&#10;Xcsc3OiKnGfSA57QOL1Qd35dx8/x1UOTAJAcpJoYAerQ++kaf57yQ4JWtTS4V9eTwzT2o65ZDV4B&#10;qodrituce6nG/k0HbvOLCSBqhy238fKDXDmvAnowV09Fe4wZqJle0P1To7F1VeXBjguWIuvpZb+K&#10;Il7VF5VtT7mRVzufoBJAQpalJ5n/bN6zEEbXuhs7G1IYAYgTNCEIauslbwvUsGJJCvJMvaXyMSXT&#10;oXv3wk95u+y4wdu12TJGylD+5KHr9kbyNh9UB/F8rZfnY1/x19ijPMSX5C9vewE34xe5J4Vyn9J3&#10;bUh1IIYHnd+qwK8gaOoNMU4UoB8pm+N3ERAY5F7LON/SZNGFZGPTu65mU+8MfBnEfV0fLRL7yVvt&#10;acwzD+wXZwdN8PTpLcu3+hDrJOt8D8xe94c6b/fvfVTHf8sjfLcbluTYBETfaKfeIASuyfUuu+kH&#10;WeAjRe82p/huxsF29axd3tOdP7mEecuEa3APrTBDPx6qaLG33IOPtTw7rEnZfs/8cShe/wbKjYqs&#10;a/KTAkTGKOfuYMD6rNlJjbZ2I5au5ZYZY6BJw9QTvf2M8xyY0/IFjDFC1MHjbJ9j4qeXL3h9PNB1&#10;4tdff8Hj9cRvX19xnqd5BE8L9TclQXvaRwbuNmA8iuC/JZPrNrK8r2W+FkNsV9ouB0IzzCpd9Bau&#10;beqo933hF7GOlXNWv7/eIlCPr7avPXqJW7etErvRYats0Fb0/4bHSq/4tYWn8dpu+E1EwtnpY6D3&#10;fUkdExfajFHpqusjoas8X9v7F3VnWZqi/Go5RnPe4tCcUT3h85IbaLndIcuPbOj30ue9De5bN8Bv&#10;7cd3brA/rHykX9/yzF91nJ/lzy2My/BZ/o7lfJygFjPnwBgnpofTezkOnOeJ3jp675kskyfa4r/H&#10;pllAucWzwh+m3cCNcNLI3TYq/tz3KLudLLFBiMRFfIuVGoE/TTilAu0eXVUh51080AhORX4186z/&#10;zfvNa4HNPdts27MYhBMjgAsavi0Go2GjhieEmLEvrjiIWvgEcXDxqLGKSWOm/NTwYUPVtqU0V+Ni&#10;U1EXeDwcf3eOM8dKBcG9EGjAsj3Beg214gaLd1ZRJAOkUYtbLYIlniIA91wkhGGx3U1ppq/eajxa&#10;TMbhMQN7BI4e025r5nQrBiZkkC2MrgFB1eviSsXfaBZevVBgHgaZNnUFvKN7whlMdVfPYhAE+ImI&#10;5VkBj6HJpf5hAaFNoDKeoMiwmK8xS9MVSGQCtQC0+Y/EWJN3co7jSqbWeabyznh8zg8l9qyNxQ8t&#10;mkLQo1dNJ1QYC7LwiWiE1ZF25ByXQLbJO2SblCPLUZbADUIaBvk7lc71QKlwTgUt4scyC6DiTtoY&#10;vRC8A9i6n5gR8iU84aHh7TqUiaHc2ILH5XfPlJpQkOsqVGhN5pAwIkrxuPIhg32NNg9vs3r8cd7K&#10;+EN2puzg4Z16XMOj+21P8gbr9NeZKDYNKHrAuWdbxD+21dv9WlHOJyKWNa8gKzKHQQQKED9zEwc4&#10;hZ5JTCyVc0y5CcHmFcU14DK5bC5ke+uyy1pRHE+u6XcCs9457g1mVE9fhxqNNDj4EIZh1sv9Mzzm&#10;jaCcjbiGbPLUw1NxYD4fDZxTca7yeNNq3pUV/DZPOkZQjoXmc9y9PzPmAWgR2zfWBQT06JXgP2dC&#10;Xm92j2d+18U81Xrv7qXdwJQTMR+2WTpOkGtfXfCFt/kG2vGqvuCAOI1i3TKPAgSX0FbkveCz9bsI&#10;91F4fPXUo4yMntrakOZz4iCvG7qjSYwd4rqDIzmih8VxplFOQa77zodMurp4fPPfB3ggSaDT1ggT&#10;YbuUUu41CB2N6yDBURTjnjzCtim/87o+6+PLoUuEwufM5tU17weydk8A2iBouW7KaxVn3EE5COP8&#10;SsQWl0zu4WSvu4rX06qnv8sSzp2DVIqUq8u7/mzsD7Ui2HprXfwygN8aKjM2Y+ZW/vK7Qde++pBf&#10;DvdCAMNF9OW5cvXQnhoevkEs/wC3lJxP2Pcu/6jn8r+G5Cdx5YrHtI00rM23FgkTRZqHcyvfS89O&#10;ODk6QUXvp8Uxt2dsnXr4JCdCLzkrjBKSYDjVGL4HpFwEIDqgG233YqI3V9j0vD9z0lOZsZWTj9X1&#10;W9ojDGGSiQDXPEMMeyXdeW3yp4dPm1bnOQcec6DL4SFIiu7hcxS6lIYmkuu67CMCiYPNAAcn32ke&#10;97ihNfadiR5TvyIQb3OkHoN5+B6sHnd7mte6kEYO3pvyzxUeuYJoD0yO3fcaCyUneMzfMIZa3O3H&#10;6TeNTkAV5wBaP6DzgXPaWhjnCYFi6MBvX39DPxpeXl5wPh5onaFM7L/eewHFPYzGnBZ/W21MvEE3&#10;5/TnbW9q0jDEYlAPnREDekyJeoopgAsgrer9MHun95aykz+1OQ03wJoHMCHTfU9jni7JwxSU+UOZ&#10;e+7R1Lkox/g9dfjmclJEcPSesdWnxnpN/jBdjAD4Jja9LfbJ+xH0AXTOcH7ReKEobU4XgwE09Dne&#10;RlTk3lXbIjivc0b87jIxaweXL7b9n7xf8oPU700/nL6wfY+Id6g/2XztTWeFlSI/qnxv/e/18SP1&#10;/xF1fMtzbz3LvrzVp0Ub+8Z2P8t/dvkEwf/OReeA9A5RwZcvPwEqeDwGpp5upwPHy4HH+XAg/I0T&#10;3NUzun6exiv4bRg4NNDqRh/WxNaA+Gm7rjLIH+/9JTboOaaHKSln7OFG6b16IvNCafPf+ZiqAiV+&#10;6OLV6h2R/f2tgd3ACY9XJn0q8njxpAESVF3mIL1joZr91PScCSVd7z01wqBwcGOOE/3o6O1gtUFn&#10;epTT3nrmSXTXBo2EBdwHjco0+6OHCqgQbuVzKDRXx2QdQCK4ACqUbsRR53G2oaFPgyvm04HC6eD2&#10;avwaoGJ9nxClcYaCHaeCGavHeaG5wskRCggArnOYCpMZJ7y4L67YJipgwAoVQgjQiaSw7aXvWMaT&#10;c5Cg474W4kpfBG/MByqYwr9FGuaYkbTROwIFEwtu/XmiSGhas1cZsBV6owrBiFJl5U02z8SGaSyy&#10;n+n/TvqST6AezoXYPhBe8dOvQU+PRwjJwytV+PXm4uFVAXk4f8aoN5lTDJxdMd/rwDK3SUnj/wxD&#10;Ud3IFxHqRrX6mEOxR6nLuaXVLIuochDl6VxPgBufQIIxnrStXv2NXzW9zSLRYMxm8qvDfKieljn2&#10;5MulT+X3+mQ9gMz4/Lk/QcnjpAQby/1kjU/vssjXTU3+yLW/9PRGjBJkWYDjQoU6z/kz+aQmW5Y4&#10;uEWAW5VO3kuIAK0poOKJtzzER6GnlPcV2Te7BWJAFcdo9XkwMdniibN5r7S5PIuPo1f5WZ1ezld8&#10;JBJrJfoJB98k55IgXd0b+H7lm51GiZf7gXuZOO5NNgUcT19kn3nJMxq+zYm4HLebBbA9XMqopPKa&#10;z1NlZO9f/dMO2iOVaPkmPVDrcb+tJ/70vbCv64m0Ce7y12sYpr1UPQnBhwmUS5NIJNvAQzcEELaO&#10;MMHju1G3SN7roxJJnl07tdQJWTholQ+UByjjqEVNZhuNeOumyPfYWCk4QgGIuu52wJAP27OX58So&#10;4hQAAMxRqOACK2SGSMbjRYs55R5IvYOhvlKOre1xWBN0Pll7DyRQFB/F+7p8prwh5evNSJQMPq7M&#10;XoC8G54DMqHoZQ9b1/hWadSdmFddc/X39SAbBFKZ0BLqgFuGTdljoE9TCmzsOgAluD4x1f57jGke&#10;txOYeADw+4At9wbu1YdwCFynGvHKV1vGvqs37exzC5adutddKTJhwuOYO9g9DQSPA3+dmNR75jRA&#10;2futfuC62BZO16KFLd9RBgpINxvXy5cXnOfEy8sLXh8PfPlisazHmPj1l18sseVxxHoOkHQyLEnZ&#10;qxsgU1wFNJsJ6iFQxJJTxh4z4R72GtG7VNWTQ7teWG4LcDy7+ZX8mDwd613XmzUm1/33+Mxlt+bf&#10;pmcmAXmrSv2BvQ/Pppuf7zHf4wC1zB/1b5H8+w2o4EIDQQmP97SkjpwHh1EJaOBRx6L+VveFdWRv&#10;dur555rrjuPOfdH3WPZhI0J1VHnSwPt9+2Fl2f1KuaMX5fIHJ/kvVe76rdvP/fm9/B3H/Vcsf1ce&#10;+iz/aUWnor2I3TgTwcvLAUgHlI4iE4/HVwuNIihKYQVfULeDVUzGxu4bR25UdaP+QEeFHrnPniiC&#10;nIYaDWYBZk0I5Z5RGRfVi3ttogDgVHRNAVJoQ3r10mAWQLQVhUTTG/xJL4GS/MYaso1euKFL2XDl&#10;hsbq4GcabuxAehyZh+RUDYWU2aZXX1QfJ+Cegy2UiMUQ84nN+d29l1bFDhWw0XyP/befM+g9hQpM&#10;sSOj5lRuqOxLGKIc0X44AWRYC5JH00AMQzUp0USh2oxHWktFU2mkVm8AKpjsrC5KmoLTefMd9b4A&#10;B6pxVwwSGpBhtFt/aVvVA4RQRNXZuoA5F/1Lcv4Wr6r4unkf13fDYCXpaIDZtYzsa4xVcgxFObxV&#10;+TT5AlDIXA1teoGGrQC9hrlY6HjHQ4Xzg9xXuGEFeBXhVSrBLAxUE0/E0YYbHItoKwr61lCOaQog&#10;w+XTQvSkSXyURkEFV9MYkfiurtM7jzjz5EX0nR41KbMLKJSMGeMOo8k/pddeBRp5ocdXAgQZy9m8&#10;7hSgN1GzZ9THVbnAbI+2yB+FBM1vDw5IPQGkzL9AIhoQn1dNb+oFHHWGCaDE5206b+hWb8hJf6Em&#10;XQ3p8KZRtI65cihloP3Bh3R5gQBXeBcvTRVZEr1OmnHO87DBHuvb1l9jwTcRA8Hr2pcCOtNjuvQh&#10;kvviur9N0iwYOv6hsETlDAVCYQGS7upAc4s4zQVsEMr0rLsmnU7xmfJ7VVc0xklSVjhValsK43H3&#10;CBegeK2nPNUp0Muwixenqu9NZYy7VKG7pa9f7m1xsFNu4wTPSuHZbfx52OQ8Ozf5s3QW5fB0fc6V&#10;vwSpS6K0pFrqP7Vw/951x9DNYq4AwuD0nIUWD+4yc5eDthhGXav3JT0SN32Dnd3LVvfd4w0riJvf&#10;v/23r5blEJNt8dDh8pmkt3vr7hFOL9DwjC/zBvXkQW/r6ztfLIDmxseqwJScP/O0fb5Pvd0unQbe&#10;fu/yvSaP7P18NtYIg6EIEFyLbj1dYE6/1TI2nedQvxc2zUN6qnkjnyOB5DEndEyLO91SxkhrdgOP&#10;gDDMA1XKGLo0aNM4gJ8xF6kHCARoEzpy5b1VVscc26uZxDP3y6AghJ794o4zBXS+bWvZgnI9Nmnh&#10;SPLy8gXSBI/HK3q3NW4xuRW9HxBpGHPi8TBPrsfjgdfHq3tyP+yGgndjzBJ2JOR7g3qCRZ0GsBOM&#10;bmKhQOIGWDVsZB2X+qEX7ZgdnHYSoR4YibguoSmVdWqsX6WzFNZ6VIsezPlAtlv3jtuyzOvd1zmu&#10;lPOUqcByu6csI3v0CrxfQGwvS+6M2v4H5EBrfvsG6olUy161jZG17mv+roSuFnmOXMcoIUcj4bG4&#10;ntXytni0FnuU/+dzFqQte1caJm/37e3ye99d9cC36/me/v3ZpY5F8f30/Syf5bP8J5XX1wdejo7j&#10;eAE8EgMwQZVBuuCf//xnCY2C1WB9r6xPVsNvVYrDk4Mt7BsobNPlKbh9lkZRxHsTuyILevxCsaId&#10;gj1pTBWMVaHMV9nPAQ2QquHoOR5uv4yWcQWJcZG/008fCBxWuyrPv7k3vi+8GZqC79Cj1T7XZQOv&#10;7zAGHBTm+YBMAHT07sZl6dwyuq1PN3bhW4qY60sWU9d/V9eCFdRX8v3WBIlWJDgXM6FSvOtzTu1x&#10;9yJvEgBNAOtutDQf3RymXFoyKZ7ytwyeDzPcFuCjgpFVUS40qnxfgQz10dQwOvFP4CypiGZ8ZdIj&#10;18RCW/Zn4/HpM3iTe82facv7dQ4CYFVNkKQCImVsa0/23+8LDyxEdt4SPxBzw3lqAa5MuZX84NJW&#10;BTZbu8qYaMb5qRWARacCXRb+XhONVXl2pVdglzeNimS9ZvBKKMQ8KMqH13FdDipanbcCvXNR7OR3&#10;Q4s8O2caJQS/JujZSsNmk6eXKaU8S/leD6iMrAnITPL3tPltrbmHkB3iMYGvxLpB0Afg6t+tireK&#10;j6UawNXA9flcPF7HWF5vvih5SYlJzPKwgN6/dY9Icq3r9Hmfpfxr/YoAM+Xf8oyXuGKs6qHpi0c2&#10;FGAoMS3vs2/OU1xL2b95WesWCsUOUqrnugplCA8PKaN4OENe4AiF3P6EBpWc/s6SAJOHLXEEEPsx&#10;AT37W/NQXeAypvTFp2/Hy66ybeW1lN85HuvaLPyV7yaAnPuHTQv5xo+CZJdTFEi57hK44xPcz8Sn&#10;eT2kt1BkHLvLHI5AxAEYRB9r0DceHAhl1TJBPu7NUbg3KeKnHpSQny9CKQ9bn5TgbdINLZKZh4DQ&#10;yotbC35zAYWPF/JGstlr29VJYQef9z4GTao+WKb8ru63ynrQt/JgBapi/96qo3fyJXmvlEObSzvw&#10;Wy0eBf/Ck291uHpPuozm7zph94RcHuNGM6eOtB1wLU1cPNOzqF5zPrzZ3Q04zHm+xueuIDgKcC7S&#10;MlwXYHr3Dc8YD8/YP8acOOeE6oBMj3WsE5gCbRaCkTJDS39DtgbfS8jxqx6iy+dVBzZ+uYKXNggp&#10;eo0fZMNDcomiNdcdms3VRENzfUK6YtR46jsdqbvBhsA9Feo5hXrHOWytT0xoa2hNcJ4njpefcJ5f&#10;8eXn/405Bs7HGbGse7OQS4/zEXSKQx9VnGEsmSw9HydEgOPoELxAYTYadSHqaastRf5EHDSYjdEw&#10;z7GOd+PDXf5HmBF16T+B1iWScVZ5EXqK0uP8xrbb/35j0d5+E7ZR/bZskAtvXfnN9pMn/FRfrAdF&#10;rP6u//4z1zN1oGoP5T5mQ3ij8aJ3X7/i3Oj22fZ+9Hw9ON4eXOu4E8x1gP+WQv35s/yx5Y6TP4uV&#10;T7p8ln93cd3TD3YjpJnrqKqKfpiOOsbEUcW2qmYcRsCuy0sqOQZs91C6zXvCvFYWo0mkxDgOS+22&#10;u4m/eHyy5gaU76Nr8g3bqNXrSz9Qb1dnOcnODYCg9wKuq+LlOOzKHYxYEc+SHrDU7x0US+AwrTlB&#10;giXVO5B9ZNxb8U19OG0aLDby9RLqfoLOK+HqXuAOhjSLn01ap0duUYTnQJPuE55Kn3iySfMcgisa&#10;pcVQWjYDLybFqd7y6jL9MAQJotjsuLcFjeVmhsQMO7kogqw+FDI4SKZAKzF5/eseIUck5wxVeSyK&#10;E/yd7lygVPCMi6aOuMbX3BPUMrY73wORjDRpwtsUKPPunRMUwAlg/MLWEcYHpualej8I0Or1Voxs&#10;0q97vE7AaGOASJk9BZbbB87Xi7Jd+W273qtOqPCoFBiIw5iGLkwYliHDblwrp3dEeElQAKEY6NQf&#10;ax+CZshfnJ4JxJYDG9I6KJediCugVGZj3n3NUnQVbZ3rd4SxTRlUlcpcZ7ZmZ4A4bjFBxRNQKg0b&#10;3g4JFbtMRALIVj3loIQxmXOUKUHp5X0HJOicUGGc2Axxw757EAdfajygkDS83Ruxq4OvDiJRbgTN&#10;4qdx8wxGoidP8+vFOa6IcR7tXbeIgAUEqDEck2TlQEAph5wfm2Q8aOkhtwA4D9vfw9dY2DGwfW2Q&#10;y3q3fAdKriOvawgVYed9XQR/Oq82/10UWC5DaK528T00PbV2mvCACilf/Gf1B0zhlmtSIRnuQPOW&#10;QPBMPxYREocB4QlubWrEw8790N5zT2ThmJPH7Hq+lDTCEusv5TAPRGwfGfMEIOjS0cVi5bLWqInj&#10;Jy+3FnkSJGhiB2jmOS4VY4Z0XqMnEIeoy+qT5BVOFzTSmXDeLHmwADqQq3REnGbyd4YA8RsRc4Ze&#10;AfWEnOzDTJlPLSe9PhluIaortJb64VUu+BKNu2OS74jzwwJmL3tdCZnB5yQPYeKdpGDW72ukHvWs&#10;B3mlg5QNJdxdQwO0uTYhyHjwBlylB3pbagIQSbxLt5a+VqA48mywZc092DyrTSdurRnwxnY4ftbD&#10;WwqlrsXrEhZDO8aQvfV2h6291jDO0/l/2cCKLsdd0A8fwVwo9YBGSlfUdRFF7z6ufvi+ZXGUM2eM&#10;vTTnQO+eO2RP0hz7KWWVwGKc+x7reuSM+A/kvnyfMcitnhH0ATIO/w7G9fDWTclSy0trmADOOZZ3&#10;46Cv0cmGe4L63mHhL3R6GEZvn8ktL+B4mVMbnsm7IYhkizInXgCcmjyl3hamtXEOlLF6xdQTxbz2&#10;G8yjqTGGfKFH3mSKP0pbGjZKKPzIsTdQztjPKZK5c5rLXjWIHI0x1U0GHU1wTpuvoeVcvjXXTxVj&#10;DtvrRKC94+UwMHqME929tHSKeX+3jp//KXg8gH78BCjw+nqCN2bOMSBN8OuvvzjvCsYpOM+Bw3NW&#10;HB5CfXpel955BfrV+L51t/d8zYyBOIwQky90hundQqpV0L3qClQD4g8Ac1p/TQ0UMAcPbyPQ+3jm&#10;Kz6dXCMrb8XHKE4yLn14YLOrf3kQ7X2i/kD7La8Kuk4B6PB2W0MX9ZA+bqMyU6R3pvwazifr7Sbr&#10;8aLTltJ3uRx9lZQnbqezvt5rbHXn4Klx2yIUClKv6pOum9YDTq20TmUm9cCIi85PPYSgCOY8M/47&#10;vK+9Q+fpMkxCJyw1Xsa8U+Bjz731/t27b9X77J3fW/6MNp619dE2rvz47f2Lmf/G9z7LZ/ksP77Y&#10;uvyv//4v/N//+7/R+4H5ULz+9ht+/uknvPx8YJwn72quHuGxbWp6S2RUyuL1UDZViWCiGoDs5bS2&#10;Kmzbd6HGh2FLY/pqnN6Vq0i7eb5mWisbn7iHYuxVqqieE8L+lth9oOHiNJpgghE3tLV4kJZeqtDb&#10;2sEbdZi4bMyXkRRDrI41EtcUxeautNY8luuVQowpW1SCAFYI2te2C+lWxZ/Kixtoqoy/tyAIFxAr&#10;7H6njYGJVYFjM8YTClN6zBhNYAn++cQMA47ZvgUGuFOhOUL50miTWFyDg9Qz1wAVeBFxgwCFL6+8&#10;x0MGaseqSRca+DyEoYI4CXh6vQnjUqk2QJ5KuyljCSTJ0j7nrhjgS90OfHIcrhiuBvs2JjcqIAbS&#10;J1f7e1p5KHtkhl6ud7bFEIz2oRlYWn6y+ribUAap+WXOs/MwE7EJJOL3ElOMg4NELApfC+rBifEj&#10;h+f1xNXoMvbyxkIvIBPLojKKcMjLe+tc3RdTtJUTbL0sdKnvqa7GBz1IE5jiut4CkyiNEGQIHlDe&#10;aanbn7/pbMqTlJfJMV6/7yVQCR58PnJnMSYDfK8Y8R2IKrSNRZvxXoOHFglHQ1jQVcMTNc9Yci3l&#10;mpXV1kHy1uI9GHuCj6UKkvJ+jBcpp/n93c6ZIL7NCQ8rcu0kCJ4rNS5pIw8Rs7Q4KM3xih96wmVc&#10;0lfcC9fGFqy0DqsUjTrraiIfMNTOArA6i1QAYkknWPh9l30i25rdaf7k6kzwafxN/l35mR2MQ3Af&#10;RSZUtnIx+2t/HZwqdy1g4SR66aYfeEE3+t6vxXWoRdaxhy0nSvC0iif13oMbl+eWRVFX2izTIaE7&#10;iurG4+saztwKOQvVA9wOFsoeKFsfOFiOgUyFcvCxjYv9ezbeC98FTyVVq5f23n8tfcg6DWxRhYW0&#10;U7jnto+xt3XdcgyS4DpvA+U6rZT1PaKtbT/zwK4ybAek79bd7ypxSrX7jq/9eNMTtJTY0YPPn7+r&#10;vvZCVxN31tA80rs4rLzXl+07NWTWeMkEadR/jmlyyueaSTat//bsRfqHrmn6iRQ9Jg7kn/QrbS0b&#10;mHhIJky4TQTIhCXjFa4V84JWv+1qNy8NTCePSUuvb4F6fgmu33J4A5dErQFHB0bGXu/tBY/zBOaA&#10;HB3nacDiOAfmHDjPif/+718xBnAcL9AxMJCHHWG7lXWeh52e0FM1dTnqqPJAOqu02Ee7dAzNW2MG&#10;vGoBgqkblXnfdJbde3yZG5ELr1SeCT241M1+V1648gdf4b6kwdN3ypTUirfuhT1e9pocQ+ohwaY+&#10;pCoT1xudz/abVT52t3OE8+rKqTk5WMz47OxVxq3lre+SBuHYg12mUQbO0BnmnHbgY95N283sTQn6&#10;kNz6mGz7/eWO6j+6zbs2bpj4h5S7dv5IGnzkvevavH/me/rxWT7LZ7krodO6/vW//vlPhJXW6OA3&#10;VyBc/YUAvG+VvVVg24UpAAAgAElEQVTJ2k9XL1fG6ilx+Xnf6Ywv2hsBKdu4LzGDl16bkaCiT8Sc&#10;psLjZLC4iPaXQiEejoGJfqwi8U19FsWqxTj5XyjdJbQH/1VXsGcAFooMa+6GXy+KzqXfrrjwV9Vw&#10;81/E+25MwePstRpjMo35FcyILqPC5rsRKUVe5zVaAkH0hvbKipIooOdbDpNtV8CzGlURUEfceJdm&#10;8WCLIha9Exqb5j1ow2yRiLJ6slFxX0sBPWLfEosrHoo7loRnpCHfM8PUrqoz83o+nKB9zoMD2W0z&#10;sTYeYJgOKt00JhTr/Pu3WA4gFkMYGftUcs5Y0aK0xgidZKSbumJN5uO1Xf9z6brWHqZXR/B0NOYH&#10;EkUBD8CO4DYPovwZHr5ZFzie7H/Wbt6EE5M1ckDuueW3OYJOHLdGKJLwAIuR3KjUIVdWr9MKnKp7&#10;phIMUU0jMx8NIRN/ZyKlvHEBKTA2yRadqh7iGmstZSMP4nIK7srGRnlgot7XWbyKVmos762fpwzS&#10;+LzIyq26PDTg0+8otFLGVh7NNYrL5Em85zwVyL2gQyI5FkJ+b7J264aW71N+87viJRl1FIapIJn4&#10;8or+x+zHT7l+ZDGmXW7afrqGuTCQuSUvol5JttJ6AS1crsUCiUd9p1AsQDXb4JpdJvZ6FhpTpXBw&#10;u/C2wJyj+07kSo0inyE8TPXG6Dlc9BGucfYxeHgPLyYph4AyRtI+kzkkeQMgShn9ZHmhnDBCIOid&#10;+hHDc6WXPA8GLPFclsSyKSd3ALElz/oLghxzZR/rviw/+WXGli6fl72QE387VpdxTHwJAJOHp1Ju&#10;BfgekDKFexYPomsfV7mx968C9buM2udv95i+gsEEleX6nWb87f1AMxNYStlDN3mDLV4+65HULY/j&#10;cA/c5CuC2LXNJpnwvR583QHUtp7LjqYZpusODP8WAHoZx/L327q/dcWF3nLg/nv7Ys80T3LHhNpC&#10;oQU/eFK1dRPCy0HTBkvrwee8beFuFICy16cKSF97UGyEfQz+mzmNqMu50O01+mDP39OOMzUFSxLH&#10;N0tsL5Tl5lU9h1XokQRzDHVvKofstNUEgtkmmmaYqDnNExzb4T1A7/8BhtVKT3ybk9fHr3h9NUca&#10;mQZ2zjkxpgHx5+OMGwrneLX5UMXRmyfvNDD7cZ4QEZznw/T0UFBN94t9XeBry/8uTiYafbbPpnsf&#10;1zmClLCV/CwOMiQ98Vfyv1tidbpdunzobS26xpN5D7aGzV97tn58M+AWsmLAeXhRncAqAB8Sue73&#10;oW+Xg8RtH73vtP1D+5Ar0OSeM+muLN4OPxlvkc/7PhdV0EYxeq5hXRUixru8FaNzovWO1hvmOJ33&#10;58cm+IeUXc9+Vj7KhT+q7G3/kf2pdV3tjj+n3PXhrfLvnIvP8ln+c8vj8cDjHH4jkQflZlif026R&#10;vfz0ZfcIX8vU4ukkvJI7bsVJvdYV4kdXryp+f/kzgDn7h8ZqqwrgE1kpbim+KfYVAZxSeWju4UaP&#10;H8CVXtU8RWfYgQJEGBDI5Cr23hINsyDUIQrpJQAa+YUquopn9nEB78Pb1cegqWQvoCLYVyuNMVzD&#10;ANgaKi3b9fk01vTu2TJ3+mxC1PtekDQaaAtRqlHtCioBovVqvVkbqvDkONPoTxXJ4wWKVI/d5orS&#10;Iwz/9JhJIyR99J0/Nhq1XpNIpTcg+VPWD/xZB47INzSUREobEt7m/XhZ1g5pEoayg+u8BXAcB+hV&#10;U73CV2ig/KDCqutn1n/FOdY5TFCsGPDBv8bB9BG2afW/JsBkb8shjWpRMK/j1DWr4dr3gipzrhQa&#10;ycf2685Z2IFNCee3TJ7LWOQCB4msMMIp358hHxBGMIKu9/DsZWVs683+yrlaDANd/IB87ijE80DN&#10;Dv/2hrzKMGoUnOvowUJXyZ/Orkmv6vm0fY6tz0ABjYvM5ntV7hNUh43rTaPI+76IOvb4Xqj5aKqM&#10;Lf1JAZv1h8Fk0jOhIDest7mxMXmFpGPdQ7je0g6M+lDW19JlXP9U0ZrPqfyST6ZUslKBOTuMa1Ad&#10;sX5NnB55MOk0WQ1FRB32vxZrBIIAb3Kfy1tisvXzyS7x9HuKnDo+4aFRZRuu7eizr8ULAK0pwxa6&#10;IXE3velHAAYpXQmG87Ce9e8AbAVidZMPS/0xXol5Y9gKgkrvg37vff+s3FF+LfUwd5FVDN+wi+0b&#10;0HVZ2/5rw+q9me/vqZ29zqXeVa+IBJ1SZ7zoDpcOufx8AoDfDGHty/0Xy/ct9NkVLLpIqwtYzD2/&#10;O/A20dsBEXrh9vKsrw0HjoPn5FrfQhudmZDVafEMqI38CEU+fCsgvtf7Pe+v/ft4PdUJ4bmDT61f&#10;Yx3GZ5tUWWWKlRp2YS/1OyGwCptDfUJbhtG4G6vNX8Oz/EB3c7p7IlOe1b5RszYKq9+odBC42IMr&#10;DfwA0De9JlS/fJ37u+TZGgLTYnXPiNmt4xXjbGgdeP31gTFMV348Hng8Hpg6DXjUEXWzR00EgwdI&#10;veMcJ47jJbzNI/lp0ekaGOrNvcWRdhUB706PX8rlSMjJwxQSnvRf5cjGOUm+9bX7eQTyILfQ/f1l&#10;tMmWxQZ5S9/Ktu29ODp0mb8qNav+7jS5Lo2oK3IB3bUpxfIjX8Juvgh4w86/lKzV33Z+9N+x92t/&#10;fu1Z3Jysa77Yw/5B2tyxf/OAdL9Z6v24TP7e/vfLw79G+RaZ/G3y+8eVH9mP67r4LJ/ls/yZxQ5O&#10;RQRH75jTfh9z4vBoGQrFOSeO3eOxFQ9V2/fooeSfCb0i7PquYYurIRgKA3JzIRApyyaeSlfWkX2Z&#10;7uALB30Q/UmPK0gPI7mWWTwkKmAmgIfSMK8CgSWzsZiPHJfHSVVA54gQKtdN1n72OCSYRcmgoSEZ&#10;D84TVTKaDMRA2jFGhr4gHTThpuGnzDovaFCK2s1g1TkxxhmMIKDCl8DoXJJCbso6wg8m8Rspnztf&#10;mFFrPeEbZDD2KK63ubdJXEmIvje/RokYO9uxxDd2BW1MTwbW/FmlQTHTI8qV8WogEu00QzL5goZj&#10;zOSM18NYibmEKX2pFErMd4YtofHifOTdoVHBuJQKoPVjUTB5IATOCddZBddBo8Ta7c4/K2iaWriR&#10;KA381GMZc3OGx3l4rpEvjdKYOkLld5IbD4WCl6dsRpOk71pXoGYRZkGdx/eY4UHv+J3KM+tmUrjn&#10;xrmCya4kvJCa345QaMTvZF6AVGgBgvekV3fP/wDEGQu7yBabX/NIVV6ZBMrM7OAMQWx1vpqFBsVI&#10;9XfL1FjSyyU4hAYIGTSJPviNEOcvlYA2EZJc4VcqTKbyIjDrI+xHgxJcn7omOOK88rM5meTO6glD&#10;xieft0oYSWB6fNUAhDi3ztLVmOdaTzvDAVN/nvuPFOBLKasWQy7XuAjQ5gpcbjYuevBQvBXzEs8x&#10;lvoi0219BG0leZprTQCgdcSVc7XYulxzt4ELIpY85Wh6e/PoKAz5LfxD7hl+IFhpHweMguY3lugN&#10;xhirRucJiWMjzg1jemt+Xm3XOIhRQJolLxaOwSgxJWWDjbAlIBfota/Z2Juaxw62GMCmCEm02Yps&#10;AQExJ4SWz+2HeZ0xbn4ccHgJr/VCU0GOwbzRbf1ZJJAZQwcAjLw1tHjWFeZrAmjLz6b/zioIx5AZ&#10;TdHLebX68iZII51cXqcXccIdawkBZOvMbxsYtcqNp9IWacIQYalzRC2YUyCt2186Mdos69Kq7Wpz&#10;nE6l9t1R9dMqD25Cm/B7hvoRaeFhzr9nkSfGHmUfhIBBNoLPYH3lbYJ68LHomWUt1XpqW9QdNGhW&#10;5L+vZ/NyPRK8Ju3LHMW8SvEML21VKRZtxNymXs4xzHE6TRmLOuWF1Tcxx4TOETW3fizt8hCHhzyp&#10;h2ddFZRu3At9TASHbX4GuhylbqtnBfQ03lN/z+bTbhKOyNqeYS4sxILxouktqfOKwFJLUPdWoHd4&#10;6MPcq1Y6Z/9sj8jcAAsI7/NwuB+Sbo419QBjAbWHeyqrJfNk3paIaw6CuF7n3G238CEPWus0/WPO&#10;YbkxRDBm9klCUZvhvW1OAybjx1A0sVjSBwRDp+XXoBOROo8PA64tTjdAr/8xFec5cD4eHvLwwDm/&#10;orkTVT8OPH6z+NxjWB6Gr799df3NZFJ/6RE7WiE45xk8rgqMUcBZtTFbjGoBbV+LE27e34/H9LAb&#10;uQaZ9HTOaTzmwdA1bBXyYPL2U0cNrU/vX/EgXZ/u+SJSpEm+d1uCdVadOQ8kNLysm1iCc40ETmUN&#10;qt7018MziY1JFea5H3G8OQt5A6VKo72TrfSNNBjUOcXsYN60Gecstbnw0zJgKo2FPimTaavUrBWI&#10;eeGexfGHhj9O3wdSjk2dkHnuZFmqXTb1hQC6f/AHlVvOuulYLd/bj295d3/2W9t9q6/f2o8/mvZ3&#10;ffgRbXyWz/JZ3i6K8Zg4qJu7/fdyvGCMgd7MsVbPYZrYYvg/21A/UMLOjL2JyghhT4eXNoM0u129&#10;elE2sjSQqrG0932pyOtuqKovq2tQNL/CB7cJipcXT3w9FtwYJzIJpxvXOgPkiUQ/S6+48QhiyEYN&#10;+P/jUSpOAAI8BRUpLZ5hHut6uFJZ/+tbTNL0+EkwptIqjZoLmb1Dm5Kw0FwvjwuE+I+TbzMSzOrd&#10;Juxuc5bgFCCNGZskJk7z9pAAXxk4IAPAgSbmFdKaJc2yywOpZJpBY14upgzSc5KDKANXv+6sCINj&#10;hw4sLuCEzuZ8PuNd4gAECIqKhoIBgEpdhDSoNCy/77r1rhrI9s7+Lj2KmubnYQASYIIC0+g9ZwG6&#10;IxEq+bLWT6WTS1sXmpEWAhRP6ySSuJum5ETYMyUBaNJ7m/qgaDX+eFCzHsDxDZ0GMDW/bSmXxeAG&#10;ZhBZg9jhYesfJ2jrsgPkZixX9NPbps5Xmd/yJWVevbGQqv56L6OupiSQ04hrnbJ5e4+3RxLM9Fly&#10;b64gtgB2A2d6csNMuNvqvHtHJhTit0VnOa3UWLuOG5dFEGZlNWwUCDDxIvRzL6k0yIONqvJqqfKq&#10;sF5ouDeBzaMqCFn60OzwZH0u9y2CUcXWWkRN8JcQyNXCEztQZz8J9kFahAOwpJcM9VWOy2ILtr8p&#10;aeywTWKaFzCPP6ocYh2q2+epdATfXGjJxWsMOmGg9/39gJyVGv7sbp6qAVufihsRZTxr7PniLffN&#10;OpDR3dZaGtGxmkSXSBTeEX9zHYWUxa+VdgH+YfECtbVbeGsbfWMMbX+4JkoVR1D38By18pXVb1dG&#10;WW+pazDJcNBD05uUoQYAGCjuMt/GUloTieO+fT9Meonzs0RHlgMLQ5DXPbOsvyKVgRIiIUFDH0fk&#10;6WiRmLW1js48LJJ7wHA5GPusx15m3zJ8j0bfgr6F/9i3DLOiy9/Zdd3+fO71afQiqJxjS30v9VnK&#10;gLvlsIdm2durBwN3Hsp7cbXiab+f1V0+XX7L2Xt+IyN+pwvzTR+lNegYTvOyAnidRJ6tCsBTFLqs&#10;qTcO9zdWGbs7YAQ/JJP5xwZA81Bfy+d7UaLA1Mf8V4b7UAd5Z52zqZhzLHtvc/5VsdHZDUCJEE6h&#10;X/ptNXVeOnrH19fX4jyCxZah3Jiz7gANr68PA7mn8eW//r//hs4BiJi67hXRU3sq8OXliwPXtJPs&#10;0ILgfj962CSqijEGxhy+9BpW8lHuCnhwZes7PcFXXgyFIITnt+4mnOt9Hdf1dPPG9lful+xEPWBZ&#10;Hi/1Vb0gvnoygLptpCbv8piy3h9ableU76mb74UOP3Na4snut3MDJO8N54P0+RiFrQ/3+Qeyb3d2&#10;Qu3iW20FQ7zVCSw88k3c8fGxfnv5UfX+iPKtfX32/N9pzJ/ls3yWby1jDIwx0Q86FNt+ImI3L+3w&#10;t70dGuVjpRp0EhsXP28ApllvprRRseCrDnZwe4jgFZ7sZwFD3u1KuZ6tBajzEuollSf/sGJ5jEs+&#10;NROwcDTqPdVhXrsTgHRTGGus56G5QfPfXsCM3GfdQ9xpNUXcc1rjO3auXk9MPWv1RNppQeWyGltw&#10;mtxdKRbQYxS3Cr6W58Km5OfiXt9ILyf2AwD60Y1O6nEC1YIShkKKhDsYwlI5VzTYikFfexMvximC&#10;VaCq5vUv1VOmdEsU/WCds+h/nLWiyFb9NgyX9DKoAOoSp7vSmF4JxTyThSE4XfWa9tXYjM9X+8mb&#10;WPt0MRdD0XNjvbWY61Bemyd7C6TZFf+p6EfDeY5oiwdbaWhVJd56Z6BndrbGvZ18gskTRcMbqE43&#10;DSsx683nT5yfikZepqqqnLFGdDOMSxvhwRYavvNMGFHIOjTrJN14WHCnsFbPcWt29WwMMLGAIjHG&#10;wgemy69AWPQVEnOm8TBfXZPmZjLMapCk3Mr+5mqgLApAe0z0hpAZcSgS3THeDr/BmIOkA1Dny+mo&#10;muHnVeOAzXuWv6/2ZkjbWm/QPIR9odteyHKCMOguD2p2JmRv0NJeFpHwcm+l5xALuRPGHDc4Lg3J&#10;voatqvX5IjMW2SAmM21BIxMdN0gLv+EI/9NinrGsffNglhhbsDJbkRxH3QMqzxqJysSIAIyPr8gU&#10;DmXPY90Ewy/T4uve+Iz0akGk2B1Kck9w/fBvrfJTCtlzjRhoqYssWcdOugjoiZ8HiPf/xQHgXpds&#10;tHrSXhwqcv3tz23PPyt3oKXU/t+9VOJcW3mjr1KSNUpyR9wYqeCtz4UiacGDsAzFl+Nbxlb0rKka&#10;iZGDZ1eG9VfYL/dSFyl73OomUQ9SzGMYpY7mt2zs4CnHi5DTUtYr/4uwENSFmkQ8d7sBKQtgH3Tx&#10;n/SWfmsO9lK9rVlPznuhbcxBR8TH3nhJ918oK8pzNaiNiIAR157xN/fKejPP/tm8mMt4om+UmzeF&#10;YSQEHHu71U3uX5alvSbNPD6pC908X8fMDqfjz/64Lq+JMAQOD1LeBukmPb8d+D0d6AXcLpg5TvU9&#10;lnoKaTG2OszWyD4L3NucgzGiLgdRTXkb0verAQDNedoOX3n7gvSY7s3b2gGwX3O6M1Lzda845wn4&#10;7c9znHabxn9nonl15xUVwdfX1+y/HxIM5N8i4rmSjGc4tgD61UO++K2FMQb6cWA+poP0wNH7Ys+Y&#10;GwCA21ne+ALP18CzcuVRo43INeZ4fQfbG9ZFWb+nfNnfpx4f+kc5yKr6QmztmTdEUBLSN/ElXPRd&#10;15fXLnJMdW2vIQ/5HD20w65U8xQ3nSH38zfLRZ99a890XqJeW8b9fhsfevADz/yo8l7b8oFn/hPK&#10;/4QxfpbP8j+7jDEw58TRXpDxIGh30xLVFQi/27Q/4qGx1pG+GPbujI0wynVXLF/lBnSntMafkgrf&#10;VXHndzHsJ+AXPcC2PmCGIh3e1mJJngDFHMV7yTK9mNLlGzY9tgLwLAaIVi1EedXRPCsCxOKGqijK&#10;GsL7Q8LLy/qjmoBijnFV0lMBSIUABaysxlHETq0kexaM2NsVtqlljEX5GoNXLdMDWkqjwpiMTW18&#10;M2uHUuEppCuzRZPOplsgaFCZmHriy8sXU5zGrrpWGsJBoNPryWeQMFK829wY1s27wPARgRxU/tY5&#10;mGo3FGjIkWc4hzkWxLxQAa5tgGAV+au2fz9B8cWynqR67uU6aoyfpA6iqWOvXv9xdIxzgKEX3lNC&#10;4zohE20CcdDB8BfEoABxr0+p5HAjTW7Wj8TvC/Kl/r0bmAmE00jMR+Natqr3leu1zPJifFO+uJwo&#10;Y2Ud9SAMwGJcxtS+TbUbOkq27tfZeUNiUfMpb+l2per3uqXwiIZRpEBJHqXebwmaw9dqeIsxQop/&#10;1kqf2ADBfdImLrKmRQkne/Bwxu20T3qJGWy9yomj2U5DSsr8hFznPOo9IHlP5e2L/YEwBKXANgi6&#10;t14ijC88mfMnkJVXY43rwvO1Hf5j71ZPqDR0RZCe/wXQyzllWK4ee2zutShzXUAziZlaJCflz51V&#10;LQSTgx01xkmpZR7Arew8bwsRxu2vzUWzd/IR+08a289m3OehSZHFN0/dvF9lJ9lufYzrCRk/91Kc&#10;NrdAnR+uvkEiitdaWhwi3zwfHr0FyH1HKF30LJ0BiDBuOOtIcBMZZqz0P258+R5Ud1JB8vEegubZ&#10;/vYMBOfnl0MK9+qWKcvY77ypeRgfBy0M98I6WoLC+02xyRBVZU3FeT37wtTgsf/u/S3rpuw3tc0P&#10;FxGIVPBfwIwYdko1l/EbwHWfQPO++uvnb3moR3m+MD5eRz5tfUHRD5b9+2NFRCLZdtbIyeN/b9GC&#10;c0Nev2+D3sX1YODO7qE9MufMWNbIz+v+96yYPZFgeGg4vlwz6aat7+a6G/ukanG00SwZfR6m5X5s&#10;+reFMZHWLba3J7icgIc4AbQ1u7EZ/KX46ctPmHPg9fWBMQbO+UDvgqmCOU/oBL5+fbVQlhE2AxGe&#10;UiA4HWAfns9qqqJNyRjhfmAwVTHHRD8OnOcJEaD3A+c54iBEOpNCpy5kP+hI5bfjQu7VffL3l+va&#10;zj3srfm9VuQ/aHS9068Y49bmXuJG390TAsyae8jtnDuzv7DtclMIMBr03kJ+NjXNcAyLKU+5T33v&#10;IgcXvaN+1u7l/EbzmFMAmaMnKXAtZI5nhHmvPKf395f3uLHKtW/pz8f0t79u+bv3/7N8ls/yrPC2&#10;3DkHMHmjyGW9InKNHOG5VE7QgWr8bgJCJECd1k2BNq9bMyDtlqU1PpmNPuqtQS4ViAigqdBxp7Q4&#10;3iWGNQ33ktTOPi6CTFGezw1N6/uAgbFibYyRHuS8XgcRTPErfK0DMt0JU2NTFHRMHy/cY+BkTD4g&#10;qAdNL3n1Q/RzTPTezVtQfZzTFRAnmXmjjKJ4c5TiANO2aTnt6M3KWHaCYpwt8Tp9216xGixpw41w&#10;rgBkTESFKYmh44t5zAYoF6AOAREHtlrzWH7elxyUPTYn5jmBPiE4lrk0wNR4yOK3GrjYpIbuoN7T&#10;TcFtHTqmA6HWv+Ye0AEWOrIaMQcl42Uuxivo+U+I0N4LTzEa411swdU4tqCB695JvHrc0vAhgEOS&#10;0cDQhceDm0uICwfSneaM2UfgrwsTd5L5/UfLdZ/gUfKGOn0I2olMoLkXd3hz8SotQer1mCHX9cym&#10;q73rv8wqI9TiA0dflGAG37c4lE154CEW97VU2UCjxQx7hjgKQ7GA0jonptg1mS4B6QbtqdeGCeJ0&#10;sXlpwUdVCZ86fH1o0IcHDnyKIHquD95AoCFCKZJGMufGkqgxfitAQIXt0eORsrW1IwzlKQI0hWpD&#10;x3owU70Q6Xdt3tn3hx3GYzPCo/CwjIZJDXMVBy7VgEfeXgCAHvxg3/LmwVI40RN5YCKyHNypWkiW&#10;qYrOGJbFk4rUBmAepW7YxqHGdOOqaRzOpFwrcrMhQgupCx8F126aETb0sob97+bvVf/BpJOVESEj&#10;mtc/PeQJ1755jIo0tE7+OozO4j7WAnQIpL1AMCByuPGOlFsMjSPsO+nicgrFLFItV+HJ+xLKBdqa&#10;9FBdzjGkwwTQpPuWncBbk2YgoeeCaK4zMC608AbOwg/ernB/AKQpRCyOeeRWGOLtUV6tJTwFYx6a&#10;18lmQjAut5ScQsY/dHcHaUKDmvNVP+d3LC14g8DSTPUJqmXtEHjyeBICgUrNyxFdzTAazbmF8bJB&#10;Wjn9mgQIVvflpT5gXa+tp07gYAf5pc5SAm6a41MAarLc9nfx/YoyJN9PZ9QCeHg/6Kk6nK7dw5TE&#10;u7lx2Pse/gfh4b0O8hKSrHFv91wS7r3Kn731eCbVV5MbqoopwCG5roK+Lr9DV1z0jVUuxr61ATfw&#10;+YDnAKjye/1ZQFhJ2sYepwm4i+8VNVfQFWC6CThCb06QH1ZA/b1i8lQANc9iHupk8t8yL+qH0zdg&#10;Fv1JMsTHcKkeAaB8r7LwGjhg8c7LBhJBAf1mZuSsEd9D/fZgIamP3RObu943lUoaE0mutKyx2WOf&#10;b81AvnhGPQGk6V2+bDBHApF248Z1cJ0ArH+zJN61Ok5Ah3l01zXpvTdeMN26+U0vHX7Dl21AXaey&#10;0GiMUx7pdeYwfUwp7yZ6EzTYjdDmB0fM9fTzP34G5ozvpnuoW+hJ02X6ceBxWnjKeU4c/YDC9njq&#10;h/C+WagX7jUG1vfe8PXrV/TWMRxApc56HC8OmJOGVl9vR+jQs+joXBuRLkUnpAD5Ne+S1jVcy50y&#10;5Yz0HJzl38aL1JHmZW36j+xS6FnLA7FOd0ebosPVrhIcLromJG++idtl9NYXxwbI77wRAOdTOhFV&#10;OTem873TdjKn2PDbB2NGuLjeXzBeH97GxNPbFJU+sc7u4/vPMWMxx3znU/F3OLqRVlMjZ4ITnES5&#10;9uHN8t5zH63n2btvyeO7uj/S3vf06c8qVVKn7mXl79D/z/JZPsvvKacn2P6522042mjqipRJA8YI&#10;r5ucV1D3zUVUFCPkWnS5ulU3zPgMXp8rO4wNKQRymcFbXDFeAAzgcrGrbjIElNwIKahetVIuhWpU&#10;KIPbmNKFh8+7FwcIWezGlJQnM7b0nFQuzIglQJDJA9MQnQVgC89iKq86Ed6RkiY51AFRKiM+rnql&#10;7EqD7e+ieK1eDsWwBf1kCaAgrVXGtA3QiD/TkL4rBFNaa2aAtAiSE9/r1ABfrFMZlxxI5UWahddA&#10;/Ry8dudzLQF7Wc9C69vNGw5LMJu4t7QsCqaEoS3rqxelNn5LOsQP/lI8T27oVRXiOp883JHaj6Vt&#10;V/Z0v45YVSTjtUqF3UPjotRt31tC0FQGjco3gGbtW6G5yYL4J/vgbdfVlsZr4UMaB7F+ZklqSZOY&#10;o8W6hkUvfKJ8Unl74zpu43dEnRUEIm9wNFynkOpxfZ2vne40Ni/zsvBt6QflNBBGJxPSqid6I+0z&#10;CSytqDT61YX1Sg/STtxTV/13DSd0KIE6xJySfQgG1gPYQsqQVdlHK8lXq4EYPCExWwAc+nDSaNAJ&#10;vtzXo8QAOmqLDOnBWV3Eg9OmIkwxXzkcTjpHoo6gVG/FXO9SQghpfEdxVxNOQSQBcaHs49O8lQDw&#10;fLWRZtICYO+B7E0AACAASURBVI7u3QBoG9ycf8kyoNz5isyrO0XwPfcjIXyf/F9bakB64LpsbbUt&#10;l3NtT7DMPBJBj+yD1VXXa5UifP9+X8qhENiTwoNvv3JXnnnxpkxe+cmltskL7nVl79jniV8swKsD&#10;0xbnum1AdfL2Pld3l8Dy0IJ8nP2p+9beLYLgtR7etovbGiV8VtVtlnocuAmVSPIw2dZ71U8LDZxW&#10;sgHdbZvECHFXN1rNvjfJ5NidYcWEdEn5wWPIDWe/LcG6/l+r87usVeeGAOZyDmXp5xPG/CDDfgTA&#10;3vl38EDrBpx+q/6PguXPvN4vntPx+dthRvbSuidOCj8QHjzlnqVAJtiU0vcAxLY+lZ9XD+/cW+lE&#10;VFfznYdr7pdW54wY2EU26rqrcUPlIZcdik80YYLJ6eAxI6tI0Z28ppLs1xJHTug4wVsePGSX0L3y&#10;s+nJRse05FSvjxMvxwFpB3pv0PMMy8s8gv0Q1G8ldhX89PITHl/Nc/ycwzz0fZjrViseFdHGHbrF&#10;5N4naL2HN7EqLIl6d6//qZcQ0vUwKvW1XO85T7lfbxN91ZmxP7J9f1MFyqyGTlYeEHe8CFWWlSz7&#10;YPmg7A91rHm7zvXrbavcdbWo00/G6/3IfFZxHIdfUx84jiPDbpU9bzBMFccQ+oh93HrHIP+hxMUP&#10;Rn2j1MEue3DVfer+W9Y8kPYv7QgeYgUdtjX3lyjreD5WfkT//500qeP/q8zLZ/ksn+VPKa57tNYw&#10;m8Y+bnpJQ+8N5wkcFQRfymYcR72zenDJ5UR6AXBQRLEQFJsB0kRmcig864orUcM9PeViqMTollYQ&#10;2gKT1NWn9uuGTI7DDY4qTgVTaplFjkuQhnHz3hCuBM8CntDaVY+ZDjRuyG5c0vucDSZYROWuaGtF&#10;B1gUGf97MbxFSmiSzQCk0Umla2eHfWjlZwAV9D4OHawoXaDXOPuT100BhAeGgfbTr+SSXjZuoUc1&#10;DRG3nSfHN3mt2GLIEfDJAx4qyPXv/BFXNJmQsyhi1h79ZFPhpoKd1aS3eNZRmKfQJP8q/wYA4J4X&#10;O2CzIT0xLxwj52Lp/2p4LuBAAAbXwy23twDwgIvGjRl9demHvbAZgx9RPXZwKAF9+y7adgUdUAwR&#10;8xhSv74d487DpulxvaffUInDAGR7IsAUHuoA9PLOptILHLEGndCa3tq6cDNQjSNl13V9hnOpqBG8&#10;nQE242OKontcZGP1uSroSHCEYZKEiQhVeT5lvC+UIaVNhh5IzT/X6GLL5eHA9GSr9KVtaOHFageF&#10;k6GUvZ5NVi97RzWg/Je8+Wx/EgAKc0vy80KJfKsIs20MACKkC0OnADSY81VbvhJj4FXxZ0WAAP2N&#10;L7xnQlC30KAg6+QFKRXxwDW+DxL6gVwxypuHWIqkbs7LPfoNiHuHe82FFAJGBAp5sIxJwvs+vcuW&#10;jSdpp1XMrXXxZyT2nORfxdpmjmGhbZF59LZT2OHC4f2gZz+cB5mI0ZfrdxXKC655oOYTuMra2m9+&#10;TEeBHZDl+k2ZW+nuIStAAFgp4KuSE8kGeQii5I/yk+sngL7QTThluQ/ITjDhe1ZaqQuCEqO9Hspw&#10;dOpzIkgiovQgSBhtxUfl83QK8PnnemVIB2h8R7DeeKm5bmD1ZVqJ+ySc67BLKBRfa4df2T8CDF/3&#10;ar8nEzFs1/q2vZb0uvmM7S/vb3WaHjpLnppco3u97wHPVVdegNft3euBTt1PBOtkrmN/o/Gs8/Lc&#10;ilBOvdK03ki7G1ctLfZjv/kx87A+bAXGiPf/Gky/ibAckcsldqgA5rSMZV9GAWzudols67foLPtY&#10;VE3Hjc8mAGViS1eMW1kTQTcb8+AtVW+HCTMtwWTGIxcg7DRVdW90T645ZoSSWm/EpZ1iiS5nJMmE&#10;TozzxE8//4xxnlHv1AnRjgGD3Kfaz9Y6WuuQBox54pxnyBLAbiNbGBSzF1SB8xwBpIs0nOMRN0eb&#10;30S1sagbd5x4/nC5q9zveAifWkeuzdzwElj9zo3mUuitv/JStBT7Cx3PUPZp0y331Bch0y6b7Nr9&#10;u9XKAxAUnYBtV95m37NNC3XyZHSr1rHxv7NOfank0nqvSNngsi+JPdxlJok3S4Nc02sgr9secJ9+&#10;Igf/nMK261y8x59/NO/+qDp/b/kz+vIjZMBn+Sz/U8ofuX5MeWNS8LAN4Tao3zJek2WKlGQzWc1d&#10;N8MA1AJAELB8ouxW5S6NvXWzGOPMDVoE6O/n8wzwq6IdO6hX+5VBGv1Pj1EZRu5e/9125lf5nlwB&#10;lXgTqBR1/TqMXqhmMjkHrxoyhhlDK0QtenMdDlnfm/svwfB3N+c0VFlaqVMVGEzuBKPX9D4GOLF5&#10;5PA6IZPirCOwJDWWtMbmqvdUsJfrpFPTqPbPJsclEgC6zlF4JxXFAFUBGDAUl3mXhKeV80N9UM2e&#10;K9JzEXxgXcDJF4XflCFYilFZfuPHdyC4f4GcQVvIpoT6GKj8kh+eGOE0uvLqsaRRVpRLYhYK9fAx&#10;Bm7ObW7YzphxpAQzTMYN6HMd06LhR+PXR9mz6WtFZUKnxYRn/2nkqiKMMITN6wdfagpthLABaTLL&#10;QZmWOd3n4t66DZwm5nsdo/izF1ChCJ4wNJbvLUklE4nuIYPrXFsb0xV83iDx6r2dqRNdKnzcguAE&#10;FLT05QKES4bHcJuozI69zHBFSi8zFM9N4UFoJeEKZu+JoSLWsHDVVUFXLKXK8/7Ier+k/K64jUkf&#10;a3af9gsIfsOkkj/iBsvy5TZzvtdJrGcfn2yGGGsIA3b1RqWRj1jfCLCwlVgm4sCgyclsT3zzWA4w&#10;izyKfr1TYm+7oc4iuxTBl81/istGASJcAkMRNAfyA3iVfF+CHcTH4GusHjZsYmbv87eU9x7fvdk4&#10;73H9/70SakzyPFklGMMWYoAE1ACk0qjsfcCqB1EPC4B/kUnABSSu/Eg6Gxs60CSX5/exPKNTbqsE&#10;Vyqv3es7lT4XPpMYxHUPvOHhy2GsN9l5+F6ei73T26iAEulL+cSbebXOpTs3+/PevX2PfZNX74LF&#10;/87yzAv7vg9FX9Jcc2+/c9/mR3q/2xmLjvjBOrivAsgcGaxLmZAxn50KCys2kSF2tvr2fpAW1De2&#10;Hiz2xp2udpmDyouuy0DLWoaD0JDLEU/VY1lXaDZKb291INxtOQLVDrpPmE7F8BC5f9zoR16xhSOR&#10;CFtyfOn4+vWr6WZNMMeI27JzzEhwNaeFQZlqISfO89XDRaaeMUfe+BMw6ey50r/o200a0MUOAtTm&#10;cbonMm1avchniTbjIPAWkd5JoJf1fVfuV8v6/aU47+5Wwr7HpUOJXl5/2jfuNS7wbRpXuSjxO+nC&#10;vladKd8ZY+DwpKXDw+3E4co0/fQSlmrbQyMka2tufzzelFH3VK3gf91trs/pNg4bi5bPJELD2Dra&#10;GeEZY/y7y7+zX9/b9l+Vpp/ls/xPKT96Df6RdSu+vj7wzzExB2+g2gE6RA1vbmIe4VU56sdRjIGy&#10;yW5K+PRY2gHWumLaPMZdxFFsDWOcrhM0QDroUqrusl4HH0AdPd62DOZLZmnVSGMTG1QxSG5UM+sv&#10;ioenA9n0NiSAyJisgEI8YSXplMmRMrN8693i5RkCxNFEeBduuWa0agD+gKR3ChWLpkiwjj/p2ZqJ&#10;OAO72bQfKtCmILqXXEsvZ8ahpfpq+r3GZ5YGPpWQ8PTyJmZoQfbOVIFG0j4z2qtHmF9G8LicBmKq&#10;3Uzwa4sZQ5WTdp6mPBO0ERGP4UbKNgZnibiQiCktHniqEMYGcsMUNTFnUi0A6gAB4uDA/raQqAkw&#10;q1ooEL5vuqkEmEOeCv5V83ApzLi1UcdRNM5SQhEnFlL6TIOG/CDABu5Xo7pFnyAJpPOZ1aPJeFNV&#10;MAeSLxOZCWXemssxC4oHDtsuBlt9ut6Mj0oJtpS+07tlhh07F9k5ZfVOmVpim3uf1df+jPAdAkiD&#10;tIGuHvtWEqzlmKfHhIx5WhT/IKHzfoIaeRtCCtADO3h0oMvDc1rTkLi9QY9rmVLu2svSXowJzpse&#10;l5TJ2hg7nH3r3odJz8o6/6ySfUOGQgjATXON2eoWDAW6r/3HHGiiyGoF9Jg7nQJTNeSO9SU9mqeH&#10;zWo1kIYkk4iCzFawzj2+bw+a1Ls7eVRj/eu+eHIuh88ZwFjT5NcxS143hcWjBo2gwgNO00aZUBZ4&#10;rkuTz5Sc/knI9gpgsviuaLdRWj3QSq9X8gNDONAr1UC2hnqFWfy9DB2Th9AB7vnciwMjKOu+ARh1&#10;CxeT60ty5Y1lW7f105rXSQNYdUn2Se9nrprcV1iX+OGI82948TUz/Csg57yTtn/qCdbeCngyDwVp&#10;ucg0ruMbIEF9PJevSh0W0tmBpfAQ59pEHLCeg9crXP7KDFoIxPQEyshuYQ9qP3q3gzDuo5D0ADXO&#10;9/UTIYhyokwkrRpUgiq2XzOJeNCB87vFi248gKz7YdUPPPdGlaWsYSMieuiH9nPoKJoMk/eqh0yz&#10;HAHUe5AaivdnouqT1Ok4XYoWAJ34zbLZbA11NEjrGYO+8o4UWuHmQK8yxwaWBYhbPqMuFWuYSaxj&#10;s1FEUGB1z3evo/e+7rX+2d6fFWyvwP5ceDk/zzmx0mOP3Lq/jm2zI3aaNQ851aRDAIzghxVE1u1k&#10;c0mmKumIQa/vmrVABJ4EU32vbaEnLfT3tUwHG2HOjbKPpuOHQvEAdMR8T22R4F5Vc3faQlzl4YqP&#10;NRL22ogC8C5ymA+Ib8rTvcHr4RETFgoEB/MzqHo8fcbYttwvzGPeVPEY026cNSlh5ZyWDlAvHF1t&#10;LZdHTMY5XdDTUaYdB04msXS+fH080FvDGLR7ZsgvnQOvXx94/frqNGw4BxO1F9q7jaXgTdDpYLp5&#10;iwsEx9ED0M/uTg+zlY4etPXqHsH8FeEksNCFfEUerG8/L6GbxHu7vMP2va1HRTq61LuEVIREYiKi&#10;zloze8d655wRGij0Kyn60F23fH0k7XNNsA1liD2Y2jHUc2HB1xZsv28hjxRHOzDnxOM8LamqYwh2&#10;iwwZjzvs5bdKUTyCJvVwKeeXdn199+4gym6Mjht6BklIvKKYPuvoW9/9nvJeWyx/ZJvfWr637Y++&#10;v6++P3PM/076fpbP8qPLn8PfP/+f/wc//fQFv/7yitdf/t/fXc84DY/WJph6orUeN8hoORyt93Ry&#10;k5pkpiqOiya8Kul7q/V9/696iER8a6/XFJNU3lo/YIrUxCzGEtsKb2i9nwwmwdzHwHeUFrjiYoTU&#10;8cbm6A3L9r31NjSgUAChWEEnN9zD+NTAC/Inw0mQLrMY6VQ2oilGnyygAHbW1ABIAigBPDaoK3Zu&#10;xNrwhLpJgMBKwAOpQDd/d4bx6wq7oiS0Wum5P0cQyvqukdCTYHAoX7uhpOoASipfrEPKM9aoAUyW&#10;oKXh4pEseSjBViH0rcgxt77G5mRiMgJP6obHVGsHWpIc3QgLkZs/yhw+48Xl7/gp6wd3T8jNGvDe&#10;pRCoCqUs36tmIku74lrqcrLp+ufWk50XvD++ngKAfaq/+SEQlesyZAGNQQnmi95HGJdUcnm0o0Am&#10;u/E+cP3OOWHhI8WANKQ3daxBLQd/YXzfeKBp/BM9FnpNikAxijELXweUW7KyAg1N2f5eiQ2l97qk&#10;Id2wyvT0MC3Kupa6l2YTNEKhG0vIbhFA7LR1qhnTYRSsBMl6Q14WS2sq1JOZxekFn3O5TqxKRSB+&#10;GGvDkMsY7nhfl+/vx31HB2Ahf76mcEdr51F+6RtHSfe8xhjnZwKorPtFbasChnDZIzBZTtA7Do8J&#10;9nl/LIGiASuNYJnkjKbsxXqwEB9mZ5vmZ8nV6oZuAnVJ2OzXLjfugAPKYYJhHIOAXldrG8rwFxHu&#10;pXjilvkgzZ6oC1l0XcM5XIlOVxrXeaiTmnvudgC5z7snF4t9hDQvPbDbUYI5N94g/aLelI8r0CgZ&#10;H3wD72p/7Wce/LLGq4eqOwD4vllDoeDm+b08fY5N+/p428sviwFzUTsAO9SSJp4Et24snL/MAWFl&#10;Fp7SrW3Tk8h/iMSZ4mFoco4pV3lQvn72oeFk2V8I4rwdii/B/rW0ciCYPPy8jmfkv3uvfrZ7ad+V&#10;Z89EXpDYo+b/z96bdlly3FiCF+YeEbmQFCVKtfTM//9VMz3dZ6rOmW6pJJHMzFieu2E+ABeAmfuL&#10;jKQoSqUKk5IR8Z67LTAYlmswmKXag424z5ucc4Tr3M7wl58Wox4DEnhHd7HY4tmfrWgP0DrlefIj&#10;+dOW3RndXG+jRM525gbPm3TtNCsvy6XNpNBZ6FgHol6jcwNgwHRrAk/ABqYX2vXidWrYA2Fbldq4&#10;8ZBpUWg32mZTE4sEXm9WPD09YXVZsm2b5QJfGvZtx8X/Zk5ptI6H+0fc3z8AvjFFYPswU5TJrtAM&#10;3OxxHKxYGkjb40wWlg1GSZ7hPVbgfPnfkRryzC57rtCWmRfcM3ZMbZfhFGF/1hRvSDkE1dicTDbL&#10;4C4aa9Sd/kpMsIn8yl+5eR0kKX3UYqym7VTuXpAMxgobBGZPdtWI/O5dvVVFl57r4EROP0/k+hiN&#10;N5m/PX9bChbADcaWfmHahDo8PxiIR2P4Bf3+KeWXaOOXKEHVn6Ge+Szoz11+rr6+ltfyWqyYYnz4&#10;8c94+PEvrcs22ntRaCaKM8C6SfPUKFVXPAeAn31+1rSOBkSNEhkUmHjuSzqOYmqd6QgCtEY6fRWM&#10;EUnFH/XyR1XMfJ+K3w0gYkFzMSPLLL1OAJZ1oCg71lXp4QaqIoHUSpfqLIUjqzp0hLENAYKjfG3I&#10;SRh2vLiH4HsCpARHmN8ynddWQI7qIKs0y5esPPbLNty4pLEUjhmNzjpI+7Tvm0fOc6TNLwj1QfMs&#10;vDogQ+OhGplgHyzSr8Np6+RSvxFemhna9dbvHJuEAZUXfPmYacHmJyBAHn9J0pJTnQazf0fwTgD0&#10;PEkwwohUyqV/Too0x3WkJduoZbTdo486MMl5Ya9CGMz5NeI7nf4VkEBZB+JZKWOYwe9xHElvAMO7&#10;BdXB8OiVkstPIbyMM4C3Hv0cIne82r3nRTeMqBIRoJss2mCOQ/Nj8ZRh+Y9elV63c7X+QhnleUWl&#10;PqKxxiIatrozznTVya3jrwQJGrsTGsxTfp9lM+kkJ/4/nUGOQOMlOP08MlEVYJS8b2A2kbiokS9F&#10;yhr2l66Ej12xu/yvZNQYk9RJVObETfrMvDe4SlVmB+WPbHbUbaQl9c3o4xwrQDBwbT8uC50eR4ne&#10;DBC3jn4C1ijhW4k6FqEckAAqFTJtxrrML3ltg41hspGxZQe9z/2O6JbLKQcbo30cQTZb22eH9MuY&#10;nLEoQwNslYx2qzKBYxHJ9RH/K03VvthJnJz/OSpslGveSgENR7uI/ZHy2fj7PM9HuejRpidA6YEH&#10;y+Y3EOrfLsWuOkzGPlP/EXSgDUAdWEHtoV3/mXVjrBcJsM+6yH8Z6jsC6jgpXMEJ4ZyBphHHcSAw&#10;+xydwcxnbAUoUZbBeyMd7Z3muehhabVIR88rWMHwQa7y9E+AumNnx+jr54s9U2UdMO+qnALghRdC&#10;j6kO88jCdBhJj5eVOr/zXD23mTGPX4QbdaFcQpqPEvt6iRzUfF+NbkN/yWOyeHSv6fsFiq1EkBPE&#10;tTkWSOf8mgwRYKLlJPN8HJGSDc7dg+KAp4iw8S/L6ukAJ17pfiLNI7F7XG6psMhU5znxO5v8fiEb&#10;wlGpxxotfkUEJzTbuO170dHSoJ6axGxvB+NBfebR95O9lSdqbBbtJJlg3/aYJ4ucJ/08z719YXXs&#10;u0WPt4a2Njx93AwclYZlWfB0uQCKSE/JTcjdc0dbNH5ZZz6vabqpv69uYkzrkg/iiu4nNanXZ7vr&#10;SsmAnSDPF5WDPAV9FgZrpE7swdfcki9+r5/EoT6LMQqwbcXP9gtih74795zavkjaHhbxiT6tX+/7&#10;Fvzd4uQ14p0aCPVF5fB45b3zMvr5KPePOU+04nuRrgMuUNoKRvnCfv/FZbQd/rblGq0PzszP1M6Z&#10;gf5zl196Pl/La/lHL6Mfdvzsy8r94wXbtoWe4/1oiwdd965Y5yg/01XixuhRjBycGxoK81BodGg9&#10;xBlwSqmvxTFXaQ26b4c6zmyFlzgRUcf0d7g8YkDtrFTpks2O8dyLNJy4252PVPAiDKSrpVLIDAgR&#10;lCN6Y7/jHVfAc9WKcpEVRkeXl8ZcSyNpVWbqAG42SE8nukaZBnP5y4GRLBb9mkeH7QimNIUBj0vU&#10;D7gj04pDdTK/fdvdoWgQNCzrYgZv3xFRCpr2K4GUuJR1WQZazC3MUZkELhcRtLaEUclnVMknPh/8&#10;F0jFCLbMNvIExZzPxzS550DzwdrMdmaDc7Dkc55z7mzTxxwtRoQnXw6mIA2/GsE8++N0hHxzK2mb&#10;7yQY4b+/aGlrDJkpaGKTqevhmWHUg4HLaI8WaWv63oEFYT/WzTbyd7eGwcsW9n3KiR/AC+mg3ldz&#10;bJkuYOzcuRNFR3UkzUEi+phI7w5pi6WK4IZDBWsEkaLmIFemLlnqGX8h1o/xirVWj5U7kCDN5jzW&#10;QXp9NS+1fSsh8+AyRjCCAkkaOlijs0pQdxxKXWw/XZEqcuijI5yfUR62Sr6X2uAOpoRMLjSLyzI9&#10;tVNe0Es5xY4loG4/JOqOd+kUFUCzynnrfyLJSTEZfxNfE5XmQoc8ZSWPmkfKjpM5oH6JTUo5rguO&#10;q+qyxnxYrLOt0c1ax2gnnFkS5+UI3l6fzJgHQbmA5TzfKcshggyjfATg+Dd5wJM7iOY9LnExKsda&#10;I5TzDo+qD2IDsPDA0Ec+N30edGfAAj87ef6cRmc0G2USCOQUEPmzhRv98Xw/iX4spYCtGe1nbRM0&#10;Zv8oGTsUiw3SeMs3ocjvw0mbn6lcG/vZJsv43cjjDIQ4A8Er3b+0b2dgNoDD5ywvoU0GiZRTSy8o&#10;qopFqrTi1vgRBIqNi/oZ1J2iTD+oVbYM71+f58OchS+gxw+R82F8N8ubklKHwLqD0NTvcPA/IufF&#10;dEgXA4Pn7UerQyPyVqGRPoRJJnvfPercOIkpt0zea7mwUEcbDrmOtIzb7kToAWzSjnzaLhbEEmvQ&#10;gliW1nDZNmx+kea63mLfH+OyShGJS0K1K9abFbJbtLnlmrZ+KTr2LSN5SXkNeo79HTY6Oc9lLPa5&#10;xLjiQUVJf/myUu24o5959nxdz1f4L9Dto1cxbILxf+J3b2ieUoSUtG/TmEWmL0pfROZ7L8wnYNs5&#10;6NQX6UuNp2oiTk9yrcamay9A+BeBu8MkTp+fyRi3alvzTULzOyO42HlVJFO66HxXWNhmV/rxi5W/&#10;RZvXSto5v3ybr+W1vJb/fOUvlxXbZbd03QvvdTHZvvcdSxMsa8NKQDLkk6cCgIN8bWmRCgCgs0Tl&#10;aFgQuPuufiu3nelNY9KP3e77fgR7pCjL3q2+Ong32JoKvd80Jd3IidujYxd2NPZNcQrxhnAQA9wj&#10;yKxq0YytmCeC4pR5DvQpR552yxnWRAwAJririn2bgH3U+gD19B08Utjc6KRDqACkdyykNRTadyzL&#10;CimpQpZlBY++t8WiYu3I/eL52sUBPAdsPFIip0IA7VgWhWpDPXiogOfzNnq1sJYEgF1UGDkqbeSg&#10;66yRPqEl0InF53VPgymi4/yGc8+By6iWnTnpAYdvOvZdfa5s3KpubHcJftBwcBdE5lEaZM6LYZQW&#10;8AgifkGo9cfSrBA8KM+L9cXoVyLD0QrMVAE9pmUJCGo0jNNPT56ZQC4CjGZreStO3Mjn63Or+3FN&#10;ZGe6OQ0TWJ75NUGmi3GUrZnwLBhpqNCasTAcD7KKRsT32CfL6UraK0ZDnxF4tvZ5AWOdiDy2iSID&#10;ynrR/I5OTkYI2uzZ+lKIp9zpu0Jr/mdJJ4v0ZelD1BEjjGZescgqEWCRGp0qqM4Q84IrEFFewHj8&#10;9syYzEsGNcT5vptxbvcY1E0IteSrPo4emxmU8XX+iuNeds94+sLa7IU/7ZmdudeDFIrIcBxT3e1Q&#10;dozNHasYmkecC2DAOpfmcQ7Ij/EdJCLs50jwoFn0n7MsLt8og+l8l9fJt77+eDddg6898qJSXrku&#10;AFVP8h2jsBkYl3KAdLLoRV5M6h9TPMXas2ebibfmcxnSp8NkkUDE89uj1AVAQ3abvGVGXWkFUBzk&#10;pI/P+ZIyR71j3TvblobWBZ0ArZgDvBb+VTBNV8pe5m4mON7Q/H6J3AToAixONFI0NgkUBSSuM34m&#10;W+LXZI8KTBdmIfhZ+bz+bNIiz/96O8pb9ssc65owZ+SJuLBSgL5zrnkqrkf7rmJMT3k9zUFEzlt3&#10;nb9Qzha7DeTX4TOUNVQAc447qRZ9rL/nTFhJcNI3EOsmi85rkaAyEPcyuD7hk4wGb7B9SgCeWxzB&#10;Q9yag8Dz+jrI6GtRNeltc2ZzHbaQb2xCkbyNhrXZP2mLGc9twdJy/alqgEG87Jyn/T4HEiNk/gj+&#10;L8ELSxC170nnoHe9ALzu2InV2XtG4ZqZQOB+R5xwmuZlPAEx9vcsUj+XL8d6vQ6z0+TwLtri9sdo&#10;e6gUWrCOqb9dW9imdY7T5FZfF8ZbvZc0M/VuBQj2zHBn6biAuGdDu+m95ukVeWmmqGLvloZvWRu2&#10;yxbTEFaQ26S8aJz2mkjD1nes5TiDqOlQdeA6NwlcCfpYuqdY2rvfmmMLxy7C7pZmop6UFBgAujMf&#10;dt/t8nO37feL+Wiiu9fLPmmuEY8QTp53MBluI6H7GM0T4Hh73+Eh67i9WbDtO7Ztw7reWBCU2oiW&#10;9cb43Jfy4sFSD0+PUFXcrJZeRaR5hPmCZTGwXXTBU3+KeRLk5ek9gqwEvCfDZIf4ZoDxjXa1VC1k&#10;BPIQGOkucaF6L+BsYXDn22mdz/yu1b66XlrdvKEMgZR7PVDS/ZmsU2jMf/Jp9rW1hsXzb+eGjPXt&#10;1GfF2NeadtLuAJvHkf2MekKvFu2vKZsgsH16XziUpxHYIvQFBNAG5UlQVDqf94Pv24+0NQTpY7Z1&#10;tfzjN3e8tgAAIABJREFUHpS1FUFAPRh85RvNGqaeB6QVH7+2ed63Ly3VSHlpSZqPv/8jlc/RRV/4&#10;3Gt5La/lH608ffyIDpj9LoLLE7OQCFpb0fuGlU5D5FyelEWfBPogSiUFS4KqinRoToTOZBBXJ4FR&#10;jCht9N7j0i8g4zviXa31ngu6dCQD7jiUrI8A6qQ067Mn79fSdVS+MtEhgXcMRlQYuscBRP8BGOjt&#10;Tg6VMifWjK8eF4w0+roFUD1E3EnSX3dzuNHYIme8x+WS7jqG0zKlSUXcvHNmBAw6KeeeAGpsakiL&#10;KAspilzc4SZoNTiXPg64c2Ff6eSQpMNT2YfObI1+CyCIRCr1CNiWRd0KFjPMRIpjesKLJ78dH5Jw&#10;ise1dlYyKl0kYQPyVwAUafvFWPNn/q66h7NkVVQDn452Ds0DIFMUPD+sYzaW8p1h2FLFypUhF8N5&#10;7iNyTXWdNs2eq1KLA+41SkmhQlZiXWw5eqC8UEmTL5Ps0IGMY1+4ITd3MDmVkVgahw1CjgWAxG0K&#10;AliVhJq00tpWld+lxRC+hc/zIQw1e6S4uvOea9S+47yGDKl0TPjH69eDc2h87CD9sAaOsjKHoKe5&#10;kwfwg+/Eukha8CJom8CiMUL2+Fd1gpH6J6S1r5eQIgVMrfcyUUbTER90cE0IjQMJAPgpH7EUGE2a&#10;70kKgAXStitrqUjyQn5ASs5zLvIqtAu9QudT/9gjbJ7zv3gO6Lg7I3QDNwUR68zqXYpek7ioLG0M&#10;k7b1byl8HJ8N66noiSulAqTMQV7fDzsigAPOk0fcc0wiZTNnpBznfzaNuNE+mDQe9R71egWhnxa7&#10;OpW0o63Ega+tZVqzQgMcp/Mz9Ch/c46ljetUMnUYgcgD2z1vDpa/pZxYsZIZ/bwNGa6JA4L/nTbc&#10;tPaFFhfH9pQHY8fKmuOn6vzpqfUFYqBcaXvYxAxblvT4eZzueqkn+eRaCUCm9Gf+WZ/lOPPdI8h9&#10;Lfqb3z23pl5aqkas86PqtG9zG2OfD/UpQbMFyrtb3F47SxUwnj7SU3uhBgFR71Z6xzOFXuIXRGe9&#10;+RNuo4jf37DvPXUH++IgOAHtmu5EueHSvS7Ci8V246WVXEgdHbtfhmngtG1q771nW8N9ML2Mz+t3&#10;3ZG2lbVJv6n6ftt2CRBUxC7p7qoBMq7rTQRPratVpqq4uVshUDw9brhsGy5PF/TdLlF0Spe575He&#10;R/vu94U0DzJaDnNrqtn9BNppkuvZjZ6YQ94Tgzp/zGfd9Zj5Kxs7/bjKjOdKjK+o4piFygdaTlPW&#10;mUkVj7AYqykD8mh9UFAbHNaXlnVZbd+zocdY/e+edBcRLEuLTeHDBabVRi0yp+88+SuQxf5OYk0N&#10;nxXOveY6rfe7WErFvETttNKq411Zn9JCaqdqNS/p6NUB/IR3/hp1/L21X+t8Thf9rcf+Wl7La/lb&#10;lPuHJ9zd3mLfNgsidl9m7xu2ywVrVfiDV3LFaH6uvMT4v/pMAHJnL6HojxEQmaNO5ogvINXa58Rg&#10;PKeMvsgPv8TUf5lOPkYKHT4v9REkSUMOHiWY0QkG2gCR7VXG94c+yuzoRweuDNYIUf/7uZJjOT7v&#10;EEwAsRpzpYNpVY1tGnuzT3R0uI2XaSAmdMDixnr+eegj57+hro1xRgz8q0ZSfjMy7VlPi/M9tVk/&#10;8y/mER6KRYg4VeVYexlZ/IyNAs4DHZgwqmfre/y9Gtyct/NtJn/sMwvwMOYrsiTaucKGOv206rK+&#10;Zx37REqyFoFvyugsfkpDdQviBQZXcVBiEL6erRYp7FbqdL6tc80xDQ7WFe9sBj1i/PX36X6ZKnpr&#10;qS5RBU4TiKlR5LmqK0R2SNHEahTDRUqndC81itc1y6YA1qown8thynKNZJvklVrveX1S55MOt/NU&#10;5bUANP3vuuErtYr6kH/Ki1cTFxtXuHp9sZZDF9ix8bnfrTi518pACy3jqo5zHZfk/CYAXPS1C8wB&#10;5KOujYsZJfKoj7QpgLALvIxquwY0Fwrqtc+rbKi2RRuePwcXs/1rZY7kK1+4OEjZIzCQrCMBsjpm&#10;ghgZJGCbLhEUXA2fF4glgsjP2Tun8n3i2ezf9NxhTq71ZOys43zxTgCQ/Jt1ielA45ty5L70ec57&#10;/sVYtQgWsiVPMugoT3PDb9Qzf+0S7Qxy5PNtf0n/fupYnoswnz9rAPbp+ed8C67/Y5sJhgt64ZtW&#10;D7pFHS/auKh0LTJkfpcpQUbeML4OXNFlqNleHV38OlTFYCt1gswljzlQMjUAA0AOr6N7RHBstPu7&#10;XbsH61TAvKN7LnR1MJBg+Gj6CeLUcPmUPx3ztr86U8zEt+DJUEZgt2Xk1aUZgC3Lgt53bN02Cy6X&#10;zUD9XjcCRl/BhmkBCbvfUXTYLKfcqLYSf9fUVzyhe43f48RYmQ/W9RL7b7TV8rNaX/KrRrVxkiAt&#10;o+GdqtcIOtM2xKybim5O2901uIzjOgSboM76C4svgejP5970vrbSZ8rs4Mxqp8MF8+k6HtsbAumi&#10;Cj2s49NugZtg7bAmj+3RkLtW78v45bV8rpzR8ZWur+W1vBbF09MWfjIDz0QE23axy7nhCrBrR5Ol&#10;gBppwFXQtMrzwZksjm5EmQrO72kQCSNJiiEIAMoLZIpiizqni4ksCrOkhghFHg2NHT0l0Vhfqq4R&#10;eQnDZaqrquH4xp+JKKTpHUab0Lhg5IJ914d2Sa9hVGL5bWjoMDqLr7WIgkqy0HSyix3D5ArXWpqg&#10;d0Mu5jxx9mTLqG2lAVoj2NIQO3OWRxCEVJbyDo1ri5akk2t2X0nXIwmKdU3g1Y77IetV0uE8+scO&#10;lGs6/YMTyTUwOtsjasdoEo/CLoaqbUycOWdHqiatKq9FR59DC/Jhrlfm4dbyWanQ5ioNhjoftmTd&#10;wepp3M1RD3FpTsyWDEb92SYGVw+7ciCLiOd49fkusE9dkfXtAQwfyOFH4V1mmDNae3LdPFI1iLDJ&#10;NBtueFs2CH1OnPhw3JlAEUvqKX8OjWL6MJ2z2q8BQJXiRLljO6wvkUghw9lZprQEKWam+eRGGNex&#10;VpfrRI55HV3zVAe7ynWbETcJ3Ap5DpbOwf7v6ZFCvuQKOdt8O9/QUCSKwI0LceDqqMOSqECAkN4v&#10;KYJwlL/jJ1I+T4eS7nZ9r15gybkp36eKS7kGSjSnXcgEKbLKjzg3oHeByO4ggEUkSknFc1xPkvIt&#10;yDCPrS6IAuaL6YouOywq3MH5AGUk5KOiXIemSdTQRZIRlo0Eag3dfwo89YcqBJ5aQSXeYwS3rbkG&#10;4HisOeaE+Wwm2sezMH2HEs2ZfZxo4PLGVAFPA53IbMkfAkFv89eSioage+8+bnO4W02D5cPRRhVg&#10;advIU8FnTn3lWi5zl/SZOXXs80DHw8/je3EvyPRVJH4obc8AgvjFoAYk5uk6PrWUZ7n1FzaMELzK&#10;dA5NlqLar4Vufr6QNxfJ3+t31wIyfq6IadY7fWA/6t9lLufNm2sl73E5V2yzDzCPl1G5+X37rI48&#10;7AP5Zlek+QHiQkb+jdLujpcVguEe0sDWMFsBFWy3KOJ+fAbhpvhaJy28j2JpAi2x4O4nOpDPUeZL&#10;+j5dU2905d0j9jcP4mRqkUn/dv9uN7+E6y15zy+xDECbXorNF+uMiPBdI8o5QcE6z0aE3MhLm58p&#10;QkB7qZvMWUraRyiw9Q036w2wiNvv9n3zE8nrunpqDsHlorhsBoA/PjwCsPzgS1vQdQc2pjHrkde8&#10;6w7BAkAi7aTNgxT69EhzY6eUkkZw28Pq61gWP52k1QLRsDO721/+8cAPP1dJW2Bec88VPZVLtCPC&#10;OhFG8bvNFenxaCuRLqUvMf/P2NIhnQfTIeqwPO/uv5bNSWWWSejBb14WS6fT++7pfhrEU6s8T44i&#10;/0qHBtlMUHvGAA712IIVP2avUmXJ6Am50zq2f0qxz33/lxS58vvP3c5L+vGlbX7JO/Nzv/T4Xstr&#10;eUlZ8HLr5bX8XOXDh0/47jdfY11v4uJxpkw0INydOB4ha553moaQuBOaciXBBag6eO65BqkG3DkX&#10;AF332MlXVWDx1CfF8BQARD+Z2zMVsCmS7rXbhYdZslvFaKuGINJhU1dM4opMzYJDW9ZQggACRADS&#10;fB4jDyZjofwehoI/ZhEYBKG9TqepwJT7vls+PuF31VGEXyRZaCYKyLKEl6AA2roYiNUNSLAUZum4&#10;LJNXGlEibq1bLkQ/AwyDveEjsuy+GuQVB9paAQbCAPY/E2OlIVDSmkizY57OWHaBZnFTpOWRTnRz&#10;JHQJuincWHejrRXHd54rEctHvuuO1S9tMwNrh6wWKQRpWNoKWdJRCvvI502AISMdAajkNR9nkHm+&#10;pMmcMv7OskfqH5T3rUU6g4zSTkeNvQAIMBuf1Yg3jYhAOlACsfzxZQVxk2k2eGu0jNnLDri2xS8l&#10;Mrp3MQOaR/TDOUIhhbetEtsnzitavmM/T45mD3R0mnMSgMwl6sY8AQBG8yvzUExHMAkWMX8211jt&#10;m31f3lMCDBrHPRkZ0riZVIzhkDnO99lPjjxgC6DKigXDGHvUAezahygZRpZVQCtyqroD2ktEnPU5&#10;31XVSGcxynpbo3t3oLEl5wiQGZDSSyrrhXHH83F7BfO7aDyPCG+LZaDWgHXX6FjBvewF4nfKYY6R&#10;6210kqrjJaEjEkTK9ulIA+N64JwCiI1YggOreH5tBxwUvDfA9Fd33ZnUqLyX41CRsq6KLI8IOoHI&#10;EgAo6WoOGiDSAbVj4n3fAGlQ162Lv88Nn7qBEmMRoKlvF4YsrEKxha5etKNHjmbTI6lu3FlUoKFb&#10;fW4DGA8IWl3PIsORn6aKhTnOzUAwWpa1IS57dhGssLQp6jJF+Rw3EKT5hpR6U+SR0XEioJqgImK+&#10;AeTGNcqJCL7TRqC00q6zHtKxLsaRyjanodNoA5FnEGk/rL+uB32YGTTgdSrnt9JXQXC8MeoeCdhV&#10;2nKhEkwBbZHS93oPAekRv5efpWOYo+pyw1R4JUz2nzIoZB3rzDnMtVn0YzmV4hzvbRtdWzO67L3H&#10;Zl5zud7qXDIBfFiFC5a2QPuGHW7CqkXUhqzvwA7e1ZA0iA2WCFrwNHalvdBlE2+WVNJlWCONh7mZ&#10;N33EI35PsAKzL9oIdDuJc+NxmkuMf6ujWeMj4/NzmwEMw686kMx9X5/L9vgZ+8igGOu/KNMc+JpQ&#10;Tx3SfP3HcYnltG5VxeJ6ujsN1iLXBIINPRWhHMe38F6L2Nx04NUNZdUVojt2B2UhBsDrbrm0NyQf&#10;mG1gAPHW7W4XKO/mMDnaO8HdHvazOj3rxrn9EAfBzQY1QHeP9iLVCesRrhMP/FC3L4vtAGnYtt3t&#10;EXXbo2NtDdobtn3DslpaR+nAyvkSA6v3rti3PQDQy+URN6vgw/0jtu2Cy+MTAMVluwAQrMvqU7xB&#10;ZTHd53cSid8d1JjDXRSXbbeIcxHs+4ZlWfyODssZSvuzqrl937GuKxgBbv/rgHSIrpC2A3vR5tOi&#10;msHoKn8GJuaaErgvVowRrjtwKR+3LYe1GWOyjfd9736CEKBTINLchxIszTcUFFCmH6Gv5X2LzTC3&#10;5xbadbALTjc4D6tiaQ2LtOGS1GURN1F201WQOJVRA5ok7r0Q9G13GW0P7rvaWDrXz36yIVAcScrF&#10;0YEY5iZox/RJTjPqxeyUR4506j0PPhv33JGBUS1PLyhnL/4Y+/viQpl1ra4vqeeXLj+lzS9957qO&#10;eS2v5e+jvILgf4vy6fs/4Wn7DuvditYEuwKXbTf7vjWsmHR0qGk6fJOTdjgOJj2VTanroKDkqLzj&#10;Wajng6TSyjbYn9hrPTE0xsq+XHjOxwrDaT757KeI87b45ZCMTp1ArOqe8bK8+D66OTk67Hs41jQk&#10;3AiU0SkNwCXaHh2VxKkE1XQ2wKDbZYYFzJLyUmxmFAXdmDic9jc6MvGn5BlQII16yc2RDCpkhK/9&#10;mc62p10QB+qFEIE5HFav0Z2bAuJAy2IetBt2ufFwNu21CAFHTowUo8tHX9mvGlozGBe/tRol6gYY&#10;kh8+XxzA8AtqeTFQ+Gcxz7mmFGV9njLbsXANekfn1MUvqeLqQ8dI42sP+hp0cPela71GDh/Wm31x&#10;8pbNwrNNSPwH4QSRL7gi3EE82r/F22IubZEJmHM+P4BqJd8yAN4RwH7Y/3PMAx2cf2eZ12H5hHcp&#10;cxrAkzuAjEh1dxhSN8Jy/dB5Goarisgv7yBMRAyFbV/AF5B/TdpYtGfPvgZdCMy93Aw+RNh7i9yW&#10;iM3cuk4L7w9/I08mDIdAwolyTgqnt3SkdLi6OEYKp3Q7E0pHoJUlMU4JsIc733AH7oypqcJzPSir&#10;OYz/cBGlLsEPFnnH+tmu8yIntCIN8Rgv7covhs1l9k5S/k8k8W5rOKha6uD4OSbRWf+N9KxrywcZ&#10;z5WqAPJwoeN1Sye/q+wgro/UZVruS0yb9+TbA69L/LfabqfC+VrXQh1Q62vknme/RxD8SLO/NPLZ&#10;ImS1dD/tgdzAO64F/ki+mPgsdB+fsedUc+O42h7ljdR7tBcqP5Wipd/8+yXjff478lybPj88fHg3&#10;19Pn56T2dQbBWV9udFe+/PkKexmb1z+1gWIfqwdBiOQa/VytYxBKvhG5+Af9XMpJf9Uju1XJe80v&#10;Z/UN0b6D8ePS7E4c5sVXRQDTBIb71j2tiQdEONXse40Ahez/8Q+7kNob0LQD+C6jpdCPEbnzOEUs&#10;hQ2j2c8fKxHzfjlj77vrfwVj/3lR9rZvuL27xf2nB4gA27ZZIJDdyJ72bDmZOMhb8cvBdwvc2LYN&#10;EMHqba/LgsfLBbe3t+hd8XR5ikAa6h4GPsSGtRYbEsYX6oP8HJ8OG0ruJFfxnDKpmI4czyFv3DPt&#10;hE2FkKH0O8b8+qNMRLGHSQTq0bnQNkp/b6pVjpovbTuWYVvm+GzpXVvGILwdBMbZ9SmI56zoMLo0&#10;UoeWzsssh6r8UO1o4pllfZDaE0x3BgHOKfVsuy8rX/L+SyTfP1L5rzTW1/JavrT8V5MHVvrWIW8E&#10;+26niJr4hdHSsNZIPf4e6UYwk0uPhmBxWuLIXDEcBiV1YpRXx0Sm5wfghm0wbYM/09ocN1LePX7K&#10;L6OfmAChBMvGY/90RM9Bs1pB/CfaC9O8OnVIRR4pR6ADwJV9yr7FT0kzMowXaREtPOabPUZvVUc+&#10;Ha5U3HNCkfG46zk4M4x5toDcWIcm0ERTGJrOXgUB3Kxzyoz8Zga1OwABFiSoYHV5RIwiooXoXC9t&#10;IW4DQDy/qhQwr9RVvKijoTdZb0OZPyjgS6y1sZ5KRff906YCDkCKTbvPrc6zUOrW6jTZA3Eq4Jky&#10;AKbk39JxKcY6Iz/rOOa+2N/njRrdKz8GscqP6lhEJ6fnMfBnzeN+AECHya6dzCi1M9BjrCtlHaOh&#10;GvnbZc0BUFtqCg1FuhY89VAzgPoYq2xR5+Zj98JJq7J5GFepZhrygYeE860etE2nHDxCPsqN+E3z&#10;kyrvCEpA0kfJ+PiRvqRL0LLTwSNtpkGUjh9dtXmsOYeDKBRBGxzQie7TBQXqF4oSIO3IDUfTiWIX&#10;/2oVI8eTESIy5EQ/B9wk/gdw3RewUigvyRQKqEco8zNF8oYLmaN+Aex0EAGk5E9q6noxoS6+paGK&#10;LhIgMzmcdEDrHlgl3q6dNSKP2ccJtLNPip79KnSR0ie4rGR4Immdz6c2NplJEmmpL+c51VeVF1J0&#10;c9Yb/C5pj8wAZKyL6L5tSMS77WhzxTp1eyrq9tRPo1yRnPbo/9n6GLd3xs4li6DQOn8mYHRmS8hA&#10;4c8oluH9NugZ1RJ574QN2XSyrNPWGY/ZRyqdIqdHu1BjAzkikns/zl2V98WWOnuu2r3R9unGU05W&#10;1jc/MwLg10Dt44ZEG/o429RzrLXqccy1zCmv/K2p/efTq7yknFnyX7S5MvGUoJ768s9hJ1PmU3Fz&#10;myKWsmMRT7QhgDIdglrajOMFnmPpvpDiEkoBtHdskRaC7QNQgUTKjszjHRHZ5RI/gp57yeVN34Eg&#10;N+0OgCK/2NDKZz0VipqE7QS1/a0KMgss8CTvfODF7OQN2j428ArKk77NT79eLhe3wY0/45JPAdZ1&#10;wXa5hCztXbFtm/OtaxPXbVryn1OvCuCpVVzDSgYi9X3HRTWin3vfx40fzkdPu0/Yfw4m1rPk2F7I&#10;80JhXyWwjBK5dKPInSJbylhr4aZNj74WORhR8bmeRn1EH8r0W292gepcqr/g4njoc0h9p1v1SbJL&#10;DSKaZPS3wx4qMrr55hAvoDcezN78tYv6GLhZccQ0xHV4mT/Jt02vkQA6P/ATSuqxLyvz8y/Qz/+p&#10;SqXpP9K4XstreS0/T1E83D/im6/fY1dgbbyfxKzONdxcdywD9KWRpzS+rDQZj7KaY2u7vE0sByjz&#10;8lbHoCrg81KEPMEaB6gSQABmo+M5w/sIWEULqL2ZIwQzolFCYT/n1HyudO0WPCyCtq7DLdk8hkZg&#10;i0br0NfiBAkkjtPKoH/t89bUvHyCe278zOo3jUknRoAXPMLfYUfcW0ReZ5/ZJkmok5FEgyzhkzZk&#10;98zLaFD6EYaTZFRh4OfKVCwl+rXcKKSKyNuW46V5RkegcFnvEI84iEDFgdNmVMGcIvNZklfrHFTW&#10;IDg/Gr3ZK9KqC+0kN/7C8MopLI/7+8UxLV9IeYnGsvZKozTaGBXZT5P4lzJbu6qA76JV54o04Xg+&#10;dzHm0KdiZIoAPXgxeWIwvd15iXQ9n3OWCyFZi3ifq/M9zlY6kKdbbW7Uh+FenXBo0rpMoIjTSRV6&#10;iPYhvzsoIekenDVegZPhaGnwU08D/Yw+sxxlugkdpxyQkH+5Tl0nnAAI1Ccck8Rz/C5lavQj5maU&#10;IYxqJhg+yr3R+aD+IiWnKckHJxpUwDDeLs6pRgNw/XisSYV55S09B4QS0aNqw8N2Oms+M/PbFpQq&#10;AJT/NzcHBeTckEfKZ5xuEEB2QJvLcm93qPNImzM93diuKma4ytaRH0kXswV0AOMBPxVtp4oa7QWv&#10;uwlk1yElxCG3sefmzz4iddzUGZWyQXxlbBJjKvYJjkBBNlZlLpVF1mU6XMZnnikEbin3hPrSaRZq&#10;p9smgH3F71F+0skmTyBsOeqAWmZpMjr33QAjlFRjZR1IS9qTD68Ct+H8P0uGqM8eZztAyDfkxq0d&#10;Nz9WmH2o4LQWcPxEelcwS9Uv7utDHSLiIFnNfS2Hf9fKZwHhioJO9VRZdmiDQvrZti0lyEtB6Zoj&#10;/MxmZz7FsPvUE3VxrUz2808piyR/hdT9gjoXSd42FnIZAoUU4FsrP9kHxmdnElEWdHSLGoJiK7ZK&#10;3/fPAuEKguA+J8pLQNM+NnBT4n4XOGi+B8BKULnaw5KfK09rZVQ2gxW4doYYXGb34Vz785mKcCYC&#10;TtaxhG3SFkvn0ndAJ1tyPn24rqvlDG8N+74DbRmeBUzObNvmn3VPHdktJYbrH3G5ZzaC83rpW1tS&#10;dvTePXgq56q1Bdu2Wb7xZcG+8bi61UtwPDezlrRNBtug2KTTuIET/i369/BxvlwesTbnaWGkdy3L&#10;3GcImKLJ1u64Qc9TBAB1WNpVxuPPH+Gf22egkWtSa0d70Iv9UUjkdYckLyJ6IjHuEUfgI/ZM8NWX&#10;+uODnT5Q4ORRCRvxYK+qhq7i5r6lVD3Oe9q/OG3nLysvVLR/tfp+7vZfy2t5LX/d8l9zvX744SN+&#10;99tv0VZLW9Uct+5dDQjnTrt6HixTTvaytAV93+NYm/bdnhYzMVXyQilFh+69mkmI/OFUWo1K8Wgs&#10;ZOSDCVfxvKNpF2RUVBiSzNOLqogRfQSQubqKI5xgdHHofOzSFlg2PKNDo2NZ6iPoChHAj9+FcxTG&#10;SHESBKG8mb6CZCZAFpGrxUGFetScO7gNfny0TU6zj4PHmSXAQvtuVy3BjOK+VOaWVV0A2ayvXSz3&#10;O20l1umxGwagMmIEoKmd8ymQvlskpPPC3neP1mpQ9Ys+Yy6NEtrVAVaAkY1hwDEKzo9RSnXSOS7P&#10;vqKi0d9KexqZVN2G6bb4LB1C1kf3wddFjdCKecJYpFQQkzPy4RD56fSJ6Er/12ukKQSlaXfuWmSZ&#10;YSEYp3CHSyvdBE0MgFVa13ye9Pd6afRbypkJUgq+h+dH7Z4rWoM3AM3NBSWd+D2OhQJHnSJ09iFB&#10;h4GcsyAvlqq1Ud0iFD6zz8P9Us0c7GUOQibp0dXJ+ugk+UkE5tePviOdgOy49b0JdNeBDyDlBwHa&#10;Sp5CJg6XNnn0W0NyDvmDu3a03gZeECkgU1t8XnxFS8rI1l03qH8rYlG/kHK54zVHooIxceYChOgr&#10;AGb9CLIDapFDfH9XxSILJwAilueLtGhieSs5CuvPIcus09hbFfhRdHMcu9ChK9G5OtbC4cZopSVP&#10;C5+1DbtohG1V3aqcywQdAcWiVSdyTKm3Fr/Lw25Ka5a6pji5RhQNKpt+Tr4A4pqOMbo5nOSkB0ep&#10;3Tcf2+LzD6/XAHnbezW5sYjERKrzCSO6WlM/gJUR3ugJgifQj5gL03V2GWcFbxbmEvWoePZZg8aV&#10;H308mjo0cq1ei3LG2B9xZuFzNXKYEXdBr6Rq1l94z+a+Hr9vWE9AP8vs1Xyz0mlPkKCOTVJKUX5E&#10;P6gnq11Cu8UHTotrQQLArCzSBvBC0AJYHjHcSe/xb39wPumWT2RF107D0ZJR3WM8IrDozQrSe1uM&#10;khXn2bADGI1b79KgPLMJs/rdLlC06ESN8k4QuCcA6f3adbdLXtX4caVdwXtyfJ1ZPnnXt16/+E+7&#10;5M91LXmF48RI33kDyWxbZtseCzdQK+hJ4PFasQhoWyutNau5FdsWeQ9Jecvb4+fnwDzf33fa0Nbn&#10;5cpJz+zT2WeZOmupQRJoYfvu6qcodI/5snzZ42WfrSWIvfduOk/E7rZROw3V1UHuvls+ZObVLv3Z&#10;OOcQ9H23SO++O98mbQDbZI17c6wnEaXtrlPKtk6bKyOFVXvYgxWSHiKaAQPbGaUeKVAYWBCJx7ze&#10;sMMYAAAgAElEQVQHKEnpuakpaaf6HT4AbT9En5R3R/hk9W65qpfbFasu2LYdSxNctg1taYA0bPuO&#10;ZbFgoZubWzw+PFp6lH0Le6uOuS1rrJncxMlLLFU7+tbx5u4uUp5s2wX73rEuC/a++56qg63qJyaK&#10;0SnwJSiCfdvKnUbGM2FHhUg9yrkoxVblC0u9xFtsI4AnrnjCjA8ExyzN747KUzDMfb7vO27WG+Tp&#10;SuPnOFEEi/hmkEn3e7LMHnZbuHmO77BF008AJMB18rx0tbt4nEm1M399scnEwPG4aoF6edYpboA2&#10;4UWxMQH2k35t1fVKZo1FMtEd8fmy3ATOwKAVQIwHgeShbUNbFyzL4pfBArte3I7wVJRLQ99dL0mz&#10;1Kbu57VlCVuBMyeyZAqV6NSkL19czu1utMXvQ9KT5668Uz+PiVgQudOvvvelff65yzNr7bW8ltfy&#10;Wrz8+MP32LZ/BW4Wx0kb9r75ZZlIYITuWo2ACfCugkIuE02vmIMI/l4FExPexd9zlFIqgRqZ5Q8P&#10;hna8UQBiAKW5MD+zSQcA8sIzuJN0jII9M17ctT58PqJU5myl8ZeO5hwpytLZDx++clz1/drcoCzP&#10;C82NSs9aVwUX53FbPxWqZgKr1JvrjpTQ4BdSW476kHOt6WBaP/2YvN9kxh41LAaYiFGI2xmROgQ1&#10;0vQKBQQGgp/SKj8z09C7TQOLdJiepaP8khKAMkHfuR/J2mmWaEYZSaF5fVNm8pb+zEfxCUrXx0QI&#10;ZOZ7Q98Koh40FkAiJrX0SJGgE3TIIWxAqXUigZ+57+YwpWHoz5a1MoqMynnzPMjhIyl9qY7Dc2Vw&#10;NCYZdTbz1yKntHMM3OxD9INRTNFtrsfiKAh/eh3nqz4/TRzTGMTvETRe9o8DeBtqsCOmFM+itSX1&#10;tjV/V9+kasbbTN4isjj/zv0rDvvniiQNQqcM45TIm7n7A9K6p984giXXZjz5cJKUpFGwwPh+TNPJ&#10;TAy8Vp4n7VOv1jHxxRIpfmWmB7lD/VwcU0vvoUBsWFWAr8iSeonivCKFjqamY8mRTTYBObRBnP4S&#10;T2fbGqdDkq7+Uw24H0gca4Hy3nmr8LjE5YRJU3VgKlaNk9BizQRnMnsEuv1nieo8vhNbJnwgaHd8&#10;tjiRpf7TIrlOWc7O5dQ+csOfzTTw1FRJjaJT32bZyI1vKYBzBcbl+rtlaPHluVos31U+uFIE5K2X&#10;OdQVBDfAGlO/j/OZwH+RLid21nmDWcdZFHgGPxzHZbOj0V79GWOel/5gr50XA4vKWAhCt3o5/PVS&#10;QcMaAf5ce9bRjs7URlfW2Flb9ee10kNnmqBq5fmwUZ8bT+mLAtP5w7P2AMpTkrLyxFl0fP37pdH2&#10;YdfnB/XLkF/XJUbViPW550/ycVOlVhEbvjAJSx2fYSwA/RLx34H8fVBHTo8G3xj1B4Nu3q5dsm40&#10;7rCTBW1pvmlvF2Pe3t4ZGC62wfnw8IhlWfD09IjL5YJt3/yidtuIEMplcRpO66f3zTfCrA/rusY8&#10;y9Kg2wZpliuUdhs3G0C7R8a13Zpf9rk07J2XipIPrtmnVwqBRm4Q7MVmKvSeVTXpbg+X052AX7Zq&#10;eU/X1QJgml/ULa1YGjrpX9p4cbHjZP9gfDbdb1oKacOI5qXug09RTN9hHQjt43GND12Y+lo3DY/l&#10;IEzHCmT8LuWX9zN0rM+LqkdpWU577SkjZGlgtiI7pbygrWuhk6Lz4tjjJOaCAXzzQA+Pfb5ceaHv&#10;0zO0ryyAL08Jl7mThvXmBr/+7jf41bdf4+npgv/53/8HkoZf3LlfuPy99++1vJbX8rctHR8+3eOr&#10;b94DklaPqmIFXOfSWagAs5jwt6ORJaJDqyIyAWvFUPaMFB6djcMRIR2BiyEfcdQ/5zO8rqjPzBAa&#10;CZlLNQHofDGdfXer/d18cHw8jeX8W3wXFgyXuW7AlyjAqievi3KCysgL2QaQm0eyqjHFHeE1jJIh&#10;5+QA3tioPVYuTGTSIoxas1wK+JBPjVRK8ApeWxhjCos295jy3ENx41ItQqcxWB0J0CSQM/W7Aqhl&#10;bsP/LUYPeZkN9N6B1rB6BIQZkzjSttgpDZ9z3q9soLBTwygARhiQPtl5f1LG5xm9xqjcI+CRKT+Y&#10;iqNewipDhW4Ic1YDkH+Bk4vkcTvRYJ/GPFUbDMjjv4IBDEe05y7OAYyczegjqDGKldGxqE6e0Xj8&#10;fhyU5hyd0ECH38rgfF0Qvq6XvkWPSod4gWv9UJ0CMQdX+jaAOENfx77HaizOE7+vdreRIzODhoPl&#10;jg3cmZVOhwXhMMTfbizztIbJ2T6xUaW40YqRurOcTZAz57Mz3cuYeSPavXa3VJFKxf8gvf1EyNDR&#10;0h/SUbIuxTFyFQHMZiqQyc8qj9ZoY41HLMKe6wDlckm+WGQ2o6hLZGvoCaDQguOIJWbPzb+X0jDS&#10;onlC7fEC5jbcQ0GNkrrILyUGoJ3E81M+YS8QXLTfG8HY6Bo3piT6ee3iQEVgogMIVnNGD6XIVmtq&#10;3LClo06urPPJS4ivVytXvw9xEet3XHO1VHktzSO3xemnCovhdv6h2VaihqNeGfmCpxVaENuiBfM0&#10;mRxss3kAtJROv6v0OQGmhzGy3ydNnbYvRfc1AS+75rjndfmce6yDjK5NpHARcK2RbjwBdK4iRYyP&#10;d3iqQAcdeieSwrXpNvUzvHSou8jDGprQPaex7sV2BwBsYBT3aIdmxG4AhqXMcSKU8UYDk/PzuprN&#10;3FxGOvyc6x3rSFm4fQnQfFL2Pka5SzMwtHtnZ4Cq1lP7zN8tqnMQxrjGXfGef82I4RnE20NIK4Ad&#10;88auXSpJH4Nt+hxMLBPj0ZyLvA+GdHXAt3u0dk+dX8fVBFAPxx02Vr0fsWab2+rS0R3MGzaMaLej&#10;BD5A4kSpnZro0N3A6u1ywcPjA5Z1wb5veHx8xNPlAsDB7H4p9LLOWORxi79F4WNTlxFVrjVs2xY6&#10;ffOUlXkpqIQisfVdZJgA2GGnNCLdzQwqv6zMnDPMUyi/YizOawujfaEe1S9qJ0kWHh1wIRU6LPi6&#10;j7UxVdvQj9Tt3DBJ93/ckuGJ6d2fUVVzcaXSh51lE+rm6ijTauG4aLQxB371O8/L/Hl03E9K50lh&#10;cieHXfu03tyiLS3T/2zdTBgolrXhduUdOQv2W8tDv7SGZVky/Us67IAonjbzOXtX7PuOvu/Yt80o&#10;yjV+YKrrujZ/2vfLzU2cngAsWIWbJCIN33zzDdZ1xZu3t3j37g0uTx3bvuH//D/+Ff/0z7/Db777&#10;Ne7uvsGPP37Ajx8/4o//3/++QuO/h/IyvflaXstreS0A8OnTA3717TeGMali8VPr3MIMxWBKrAgY&#10;B2VCARXlr2pH0hEAlxn6KbZHAV6jkgUjcBE5bYtC1q6QKbQjhfq5EDw1jFUj5zRwdDzicqHS63j1&#10;ipNay+7HKs2ZTBeRgMBBhUk6miolzcsLDCulohwcTIzOrqp7ljQYOnASPVmtWqPndAldGUiPo5xS&#10;0rPmfNLUp1FaNx3CqFRGqVukgnYqazEHs+T6Iy9I/bvMQ4JvZ3Ojaeic+C71LXUD0gyt8TgfDfnG&#10;3wWnwHMlZ3Ra8xKg8fuJn7y+GhHur0/vlvme/quazsxwmkMd3Jay1upGl/9SL4Gdh3YaWcl+Ek2T&#10;4LK4aDANu+O7/I5gePKSwCJl++GdWriubDiTUcw5rg54pd0zC+z0m+r5PVNIvdYswsdkJjejuBE0&#10;jUOPNbDNOqpRHpWnpfIAo/E1ZUHIhNy0GiJ5lJc75gXEdYPTbGl3e7Sje2RxrEsHUVpjX6gY8ned&#10;wdxDyZGOG4vAdMDb5IYx3lX5zyITPwcs6GuwUCF+5vdcQ/FymTsmeEmZxud7kWDXekeAwGSiHdGX&#10;+FtA3ZibUVo+R/zdCMoNEpICqshfb0eAsv9a6ixjGzbDCebG9GX0ogHOtuktTSPCiGk06gXWRk6m&#10;f2imh/dsL/6RztLQPH/o7t6+Rgbfmh9q2MrF4OwK68YBXKqb+WjeZ4I+Mf9VxtT3/Ug0EkCdT14h&#10;xlMifsvc0/oZNjXkStoI1pdDtpMZzhvqtM3TJpWbc+zBW65YkveoiyXBogqAzBuSAPK0FlCIED/z&#10;Ytak2VzDUKeMv+gBnJPD8wGCO7h1LKMs/bLC7RQJmnE+rbqDYh5oVmsJ64v5l2P/xzfuXD/DdfXV&#10;TZt5dLIgbTUA2se5InirALBbegpcsY2nd8zGn/WURh+tfcG+Y+KVsbplSZ6eI6trvRmgkN8f1lR5&#10;b47Qnrpv38V/pjHUv13/VaC7tj3cgxTvjH05KzOgnmM/Rt8POfVP6mCksgsjjGvpmUAb1jl9x02A&#10;Dr8sE2YPVVxdTBS6vsgAG+qKIWredYGK2QC7CpZlZe+gzc4U7rIDanngLc1Ex+75q1UNENwvFwCC&#10;db3F5WKpS5blBiKPuFw2PDw++hoxuWUXiXJBuRwLvbVA0CEt+fDpssVm3953tGXB7e2tpQXae4wR&#10;4vm2obFJ1BqArlZXpNBhBHWdkdGqeK5UXmshy9N3G/h9sv3dLLP0JABULY+9Aaw97pxiYI+U9I/n&#10;Ru6YF51rva7NCoIP4yh9yt8VotT5xkwRPOWd8K7l+PR4Fw9lQrb5mRMZOg9w6mtb/HSVn6BzG8GP&#10;0QLi93d4Gti721u0JVPPLM2+u727xbt37/D+7Vssy4L3795hvbnB27s7rOuKm5sV67qirQsEDeuy&#10;oIldzvb4tGHbOp6envD4+IA/ff8nPD48Yt92bJcNuwJPTxfcPz5iu2x4eHjA5XLBzc0N3ry5w+Xp&#10;gq6Ky+WCy2XDshpIf3t3i9vbG3z97issy4KbdcXdm1s8PjygyYJf//pb/ObX3+C7f/oOd3dvcbPe&#10;YFlu8fhwwcf7j/j6668h7Qa3dw3SbvHnP/8R29N2oOHfR/lSnf5aXstreS3A93/+M/7ln3+L9XZF&#10;3y0NXN93rJabLY2sGbCRZfHcwv53y8hVBSx8xF/XXr8AgGvHCYsRUdq2+opDuUgA3/aRoLUVVK61&#10;mAFvgC93m3lBjeVaTFVNO5+XgIn32S49M5B23zsaFG1Z7Ch4ONZief9KB1Y3tnrvCSUXhxiSEc4G&#10;kplhsEhD77vlc/Zne9+x7zy8WEAC0AC3/IQEpxiZ19PFDpDDHK4duhuIHRRwvR95EtWUNG/01k5H&#10;096poyVwKTqae5lXzwwoO+5HI4cAqTgYY3O6LAuSWXhsuwPdjuCq8yPcpheGGPbsi4A2jHq0Wzqw&#10;zkZOw+aG9OJVmOHV2uJGtGBp2Z/BcfM6Ix0yn5pAjjTL04kn0M6jitX4JZgRDrMkGKMEodT74Ibp&#10;7Ph3f/ngqCfpA9RRJ3P0SSRzDarRr/kL9KMiwq5iHgXIs00gn0GRiDznvHB0jELkTlx+A7v80v9i&#10;JHU1/QcHw+tIPN/5lIa6sj2jmYpFqhgHoDB/lugv54HOjojJt5B51vdYC9EuczkCvdt7fd8HDCbS&#10;prjxv0TuTMog60l1gJo7kua8pj+Ujv6YQiJSDSl5MHk5nWZ7fi80rQFC3PREOIK+MdoI4imG6E31&#10;yzpVAFmDz6xN6wNzh5qDZT2w6wImIIAgY8xKjlPZTyFHWA5caqtW6hGnQRc6rWLgkabjlTSk/Ke8&#10;NH5iRDr3YQMbEsva3RxA2Olhsp/km2meOPemT6w0E7wpo+pFwBM/hOBeFh+9ommzzQlYFDTXecyk&#10;wHOMa8nDTf2s2cEYu58cad4P0sH1DPdWtVE/mNzfkRfHWSS4tUk+igQmpDd538my8DsH97sIIA0L&#10;HKCtFPE5joQglI0kNbh2WvyD69V07guQ6v9Ups23oGPhKRlMG1IZGTErg84mGK6qNm+UHUpAPeuY&#10;7ZnSRB18XEom5GVN3qpaOvrGsVR9iNQnmQ+cdeTGhsJyKreW9gU3+pcU8JiYdqIfsr4BrZT6Y3hP&#10;XWbUUzWhY1oLHc5OSq1rqlCc/pwXQCJnfQcvyjR50aShtR0KB9VcvqjLOF7wzY0kY3PTf536BohL&#10;qNVBRw3QTlL2DH2kzWI/F7e9zPbpYH64iChG9wsrXQ55ZC5cL/a+21w57+u+DzRUAVHyWOe19J58&#10;G+tZ65wK9o2bRtWmZ58V0AnWkrzfh/VStpwFgFSQd/7d+jinBsk67fcVvW9OP8/dqxnJa/1g28mf&#10;vaQVUFdWNcI77AJw/2wMd2itYbs8uV3fEfkTQhpQIvZYhwF2e4S+Gd3dUo7QroFC9g4VsW1Baej7&#10;UwSc9pZ8GutYsv7cAIdXys8tjzajfJlXmjJtYR+EosbTJ6rJ7a2J8wvt646uDUtXdDSL7Kc90iwH&#10;uF002iwH89LwtF3Cf7q5W3HZLlikmUfQu+Vl72p+UfCqj8HnM0MH7H4jNDtx0XdF7xu44bftW6xd&#10;+y7r4xx3P/WxLM3zk8NTSgDLsuByuQC+LgQWQLPvu6ePu57bXs1YOsjpXnjb7Pvd58Zsgg4OOyej&#10;tVx59CVaa+iq2De7cts2AYBt271fvp6XZrSk4Jsuoq5geNiO1Qbn2vEXFGkfNT+ZV30g8eftL9ff&#10;amtFhDm0y5p2XbS7HKNvoFwmfAaCyGHNMZzpJH9xuVmw3qzYnowHltsVfd9xe3uD7bJBloY3t3dY&#10;1wWtAXfv7vDV+6/wu+9+i1/96hu8fXuHm5tbfPX+Hd6/e4f3b7/C+6++wrIuWG5WtNt32LcLltUv&#10;g1XBzXqDrrYR1JpgFbtbYHt6wuXyhA/3P0CwIgJZANzfP+Dx8REPDw/49OkTtm3D+/fvcXd7a3yr&#10;in3b8fj4hIf7e3RVvH/3Dnd3d7i5e4Pl5gbrukBaw+XpHk9PF6zLLW7XO7z96h0giqUJtv0J68cn&#10;PO1PeHh8wPc//C88XRSPT/f493//d3z4/nvni0k4/6LlrP3k1/z7tbyW1/Jani+Xhwe7xFkVN+uK&#10;y+WCZVmwBkCGaqplIUg8AGJFDqnUD3Sow0AUzyjrTiAvoPG3cRBqrI6IyWdKfVuLIoxx0Hn1yESJ&#10;33WsgeNBAaCr41D6siyLGy+SNMJ4LLcC4VTktKHNaMQQqVsjeQU5J6qOD1wjRjHso79FqcbY6pwp&#10;4lixjgRMWoWDkDmBa0h0GkcVHaCxLIMdQqNqKDOa5kYZNw4s17e7DRHZ5k5yGGmMxF+CblHjcKyT&#10;3XBQpYCNNPw6j8v9hFLnjk535CoP4GbkDUKY7M+o1nPTZW7j2Pj4szo86u9VcDo4SdiP8pMOCzyl&#10;QETzVqCh9HNKfRGYjHIMmu1BS/2jcZOAh8b7rM+8z7NBXzN+uMjy+zbbTaTTwAeFd46Po2tGrIR8&#10;G442+/qgwyAZQWVGvPNa5KNUd6xPhgYHZSK3M0HH8pBN3EAPFY0o+wpaQHSkuxZ+It8com+SLvxO&#10;wvmysQrB8fFm1ONgDj9HWX1GAImukhnyzWuKYQBOJv5QPXKewMCwJeQ/5VaR61zbhzbzZMMwM0UW&#10;ADjm0u6KLmw7rqaNntVj3lUHhnSL4WsAs0HdkvdMYjwSfFr/mzUmv1Qg6UipIj+GZ7gBhpDf5HU5&#10;oQ1FCPWOgdCUQ5QbZ/M7zc30yEx3AziqY11mcFxMMURJYhd+q2v85eWg7+qGfptA8L+kXqvks++c&#10;ge118+Kc4jTFXI5/JmJZnIZZrx9DbylDPlsK7Rmo8OyzQ/vnzw6ynfMszvnOu3VLWrVDdBnuG2FX&#10;DpSadE2Cpg6yM7KYcjcqe2ZYDohV23wctsT66WKbrhrtJehOPlt844AbWrG648K4OaP28/mn85nr&#10;4zicJpgeZYq6OdL7c3U9G9U+1L+FkDH7p4MbBap7pH/J6Os+/X3uf1BvA9T6BPPLXUrTv2cGNuqp&#10;6R3RBGo7T08qx5cXY/Ldw+/VL1DqnOx76LdY/zJUIc5fEKSfMoxHcCMN2nzzpHmKDmkQsVM8cQdO&#10;75aWRB3w9NQs275BYD7VBmDfdksvIRagsW079n3zS0rTdxQg7HluL8RGx67DCWDquLDzhKCqRj3V&#10;ziQoj2XBsvolku5vbFuPuhS2EVLtKeq/Wobv0rOLgYRsrIoxHgkpPLyn2Vn74Rdboto5rLZJiCn6&#10;Sa3xdJ2G3Fa/AwD0sXC9HGVtMMhBVerJcx3GA7bh2YvfVPuetLRLiblxRRB/aiQNIQCMcgeYiu3u&#10;zRu8e3dnF8T23dfUDe5ub/D1P3+NX337LdZmGx3v37/Bv/63/4b3777Gb7/7Ld6+e4ubdcXN7Q1u&#10;b26xrCtE1VL2CLCuC25uGqAr9l1x//QJT9sFDx8/gBvz682Kt+/emWy/vUNDw/J4we65xN9//RY3&#10;t3f49tcWiLBtG/78/Z+x7ztu7+4ABW7XW9sIVosK/+HD91iWBW/evMHt7R3u1puksXY8bB33n37E&#10;08M9Pt7/CfePHwHY5sgP3/+Aj/cf8W//9u/4/R/+A//xhz/ism94+nQP3Z+X779cmW3Rs+9fy2t5&#10;La/lJUXxeLmYbdx8Y3hdPEc4ADyj+KqT3LUXuZSgZDje8ZUp5chP6JpYvb4EoioMADCCIjCACaA6&#10;HEkLUFSRR+VGwXkw8wjUTsq8/tWW5kfgZ4NK4kZvYl+Rn5NOeCCCs75uQLOceIzSEmXUm/gRQ0GP&#10;aGsdAd5iH2lXj9LUYQdfCErEONMISrJpXtalAsiOmllVgTL2jHgbqOl9B1CMzgJ6zDkkJ9+qaW3P&#10;HBVu6htt/Obt4BW2LfFMU96GnpsHNaKl8jSjsMO3LrxoE9lx7Yql2eaKMR7QmOIok97iV72FsUn7&#10;lnN6rLlilAOE/Yyjf3QoMypRWoLhduF9MgT70kT9FnrmTGY0XD0K733QdPhyXAkk+P9jBGIdK59M&#10;RON6l3mcY6QYN6lIo8qTB4OI4BoBiAn4HmhVeEGAckJjbIgnIziPtdU4xuzFonPsAYIgFqXlnxVg&#10;iPKQfGxASNmM0zwSXEhZ+p3zbZ0KJnf6+/xUQCGrGOqawekaRa69RKSWZzmm7hdqJp356yzjPSIr&#10;b1o1mg28w8/JpxobjbmNlGPpSqfWZIA4D+dCLMCxInM0x/AKgIdpU9Pnm/wfEc7wdRJLWbydnEdF&#10;cgvXkx9dQZ82igCFxrrzDUAlgBoaAYxIJa242Sxcn+y35OcB/or4xoUgopLdGW4eCZ6zxbpkoI8/&#10;7DyNQSYHrZEAd6Z8UDbnukvypIH42Mqxm4VpPyjLap9PylF+JC14/DwjOgv/KGK++H7GeZInRl6N&#10;zTqOiTwPZQ6CoW/WhibAqRkXaLr06rDK+JAyZbI5gkenEnKKoGCQJm26CpIPOmaywZKq4ucxpv6h&#10;5bORQqaA4QSiomdHnRZ6oMxFBZaGTedq4xVinunJSidbZ1JoFozsMkwC8Gw+Nw2SJwN9DhvvFYm+&#10;H2fA6pE0FENIJw1UmR+6nBVxGa5m7E0EMibYN4Ls3QNMGBHutpO/snVeogmIdJcxTpeuaHP6QY8Q&#10;DtJwbQdZr1lEleDHfNdnvw8pGZ4p18DF+Zmwwf2ZBkb989TmFiDm2L9efi+8ORog3k7+zH8eGayK&#10;rmZDDOMSYG41NtR7/iTQp10tmB1i9ojmfR22nlNCRZCRIk9fae3wKJt5IiBB/dSr+ZEDvdl528Cd&#10;CNeq7SaCDc1O+PSG1hXranTfNmDbN0AahKdjFsHiulpDsHWgKy66QXvHskhumCgyNYkloUYOi5H3&#10;BrLmJu8erJq5sTVoHb6N+01Gth5tLcuK3QHY1iwNResNKj3oV0848O9xnoMFxk+qzK16u9rmcxmc&#10;ubTZdq5xpwllfuj1Ut98IbwqIv928wCpXsdwsjbTarHvmp9I0Mp38cRRJjNlTWekuOtkY01NngbQ&#10;d4sMt2PCqfz0hIfzB+0vhD11d7vg17/5FttFcX9/j4/3H228S8Obt2/w9VfvsF02XC5PeP/1V/ju&#10;d99B0PDwdI+Hp0+4vbnB3d0tbm5uoA5Ef/jwAU9PT5ZmZ+/QLri/t0juht1S+vRuebnfvMGbt19B&#10;FmDbL9i2J3z6+Igfvv+Abd/w7bdf43e//Q6/+uYb3N7dYNsu+Hi/Y7tccPfmLtKwvH37FqLA/f09&#10;fvzhIz7df8J22XB7e4ubu8XpanLv/uM9/vAff8Tvf/97/OE//oh1EWzbhsvThh9++AEPn+6dntes&#10;h+PMf/6Zn7v8Em28ltfyWv4rlI/3D3j/7p3f26PYLtsUES6nOs+URQEO6IRQ6WrPXJRmcjqYBKSB&#10;Hm1IMUDSoNbyfhg49JCvluJQhm2Q0aWICOAx4jPcOs1PMsrN6lj8yDp9pFrMCE2jp8+GTHTbHHvT&#10;9c37I2jrDkb1mH8kcVycSjuBHzUjDaNSt+NySgQBiTXQiCIAa9EZnf4THHZWblIIeJs0PXIR9QuY&#10;kh60NWbQP8YsgOpMY0SfD8dvB4UqZaw0Okt0I9JBrlHcy2LRGkzJ090YbdLscjHbcSgTx/GZsbW0&#10;JS5oe57PPl8CCHFrmn8v7DtGwIEjCxDtSn0Jsh0BoMMcABEFVuG1GtlKPlGVyBlJ2gcG5Yxp79Z0&#10;DRkFS4BEu2bknBzHAUga9qQNAEaMc16DX4SOnQR9xqiplFMjSOK1yhzPlnDHCD/473082pwnXMrJ&#10;g5QYngc930jSFCBKNaJzeNkPj6lDGZXm0XhX+K5uPgpggGE41qSb9aCIgZChIUuVzaZTbO9MO1OD&#10;36PRh/yy9rVOtMtBcblYZQDXRNTnfCUIugbY73WNS1FT/ipCjgcmE7ysKasVQDNAObWS06TQTJzH&#10;ehlS0QwgYDY7WLEKWY+UtRproICq2EEeFG0GQvk7LX7Pf5TP9rvn+JzoOXSB613G72MMUiBSXpLo&#10;O3OkY+cal3EN10jyKr/m9EzVNuDzsSrdQWZNiXNryF26YQTMmWs8txFcB8aF19dLyN1lAQqNQ854&#10;/+smGN+rF00eNNkJEDcAHmWt1LVV13F8VgHhL9A7lBlBj2oTXHmeEcBlJEUXtPiwzfpFTIdFdG0A&#10;ACAASURBVD5zYcVajVHWWa7vpK5iJHiA4adjlbmK+CzW6kTrut6SjDLUlfSdaDLoYAoNk+sLgbQO&#10;tNaB7jnty1SFLfzMvPF7rsnu8j4kCtc2juuI9l3YcWHf5t8GfO15CaOn/WEkKzfRAmCN/O868LkT&#10;AXt/mkdwogMoZ0n7meNGehz0C/s+lTnFSaRQmC4HmvtRwfT6feoczlUDukfuIi+I3PtxfHwv+K3S&#10;HEipUGxs5noHJIC5TiBb3eg+ucU57Pyi0012MNo4N27Nn0JV8J7qZfSh0gcaaZ1zBuzIdDC6m36Z&#10;7QoLS7HPPEFJnJxIvrC6t32c0yYN3ddJBwK4XlZL/7DvlqaDPy9bt2f7Hj7P3d0tLtuOx6cnzxdu&#10;F58ubUXXS84TGHRkVBIfq7YN3LiJjS2fD/aLwC/cbsk5tbnhJteGzS5L3KwPFixiMqDvnsIkfGEJ&#10;YHfkqZ6y+iCXyDs1P12Z06pU68BP9BfpDyF4bHKgiUSgAMXf7iemgn/os4i3X9bBNUyA383+WnSx&#10;0mA6QWIXou5u4pi81L0HCB7rL34vl7tO67IQOuingNVfOvT0tOHjh0/Yd8Hj0xOeHvzy1Q787//1&#10;BzzeP6AtqwHI//Pf8PHTPbQDl6cL7u8/4fZm9bSkwNPlgstlx48//ojH+3vbbPMo6qenJ0hTfPP1&#10;e3z99dex2Xdzs8YEPD494fHpEZ/uH/Dw8IT7j/eACN69fYt3797i7du3/qjJ+rvbG7sI9ebO/Vbg&#10;stlm0adPn/Dp0yfc3Nxgu1ianm3vlkd82/B4/6ka0cOsjGWetcGSA2XU36a83E56La/ltbyWYzEZ&#10;dn//CFW7CwSwU2jrbPAK/NZwAJAGpmWmcmqNx/Xpx/oN4N135N3rDLHF52kgTgZaGLTEbCLSzFx0&#10;RnSaHM/6428gc+EVUCycZhFo39zosRzYggXqIGnfW0TENHcam98sTeGbuUbpeLhr2Mz5arAoFwMN&#10;Le+y626jhR9DU1gqCe0CNIvCxW70M5r7734DTTqeQhwInqgu7BUC1r17HnJGlSpvEt/RWqZMsA6I&#10;GQse3a8KYAfWm47eF2z6iLXdomODepR0Qyals/GoR4I7ZNQBSA9Hsc6z+rMEemxsuz8nTFdp/fAo&#10;73w9nQKm2iDwte8XP/Zrhl5zw8Fug28eUej5bR0QsRPqCdz2qBNowjQwY85hGHlKagw6uOqAls+V&#10;g3uM0l+kmQPBxSDFmfJ6GHl6MC+8TqXhXd4BRuemAi1x0qL8zYthmljOx30HpFn/hPlDIXFPWPHL&#10;/CZ4/0M0AROvv4dRru7gTBeOAgA3JBQxd9pthdsJCGufeWhjnPQZgjjp5GoYdvmcglEp9nlE9fql&#10;T/w8s3ZaPy1XvD2za44xIn3gFwZ5egMttM/I4srvANwBNGfNjpzGaWtRqC5+6WxH7zuWtiBOm8RF&#10;cNwOOM67Absu9/iQ08A2gYosREbEpqweSFdxPESUVCKYNr/avK2sS6IFiQusDsBfqVwo59RUg8l3&#10;9To97y3nWQCXPJbzswISkWbaZWekvrJ3F4SqyNRAZR0inhP3Ax1yJfrARwnO+ivNpLjzUy4WA3Ez&#10;fQ7XJaUG+8pOxBItcwcoOi/P9LsL6GZbpiKxiHuIy3PBoqR3s1y4zSWVrkWH2npvTQvAJJbjHi67&#10;q2TyCNYBDuZaFM4dL+DKSHzTu04SAqj8XUteb+bcdyLsbi94jF+BB1P/xhgxbcyjyjx7nw695Xxm&#10;HtI9x+PtMT3YUFdSB7mRkMubkaZ2asR5c1gr3s+4tNT7PAOK+UcAX4Ozp3majrZOd5kXJ7GgtkHm&#10;On/fFYtvnjSHHri24o0OqFhait3lTkRXK/yisHIiAdwwkQHPK78W3kgqRhqy5rI+mP1YRlmRyYIq&#10;osI+Nkob6kcknQe746A77J3msjEiDk04Go202i1mMzS3tVTEfh94xQCzfdvgaLfLe8opA6F2WBQ2&#10;Qd6a396WQAHXiz4ZQMcytt6BvndcPLeyAbz5PDcZGVUu6JbHdvENr91sTBH4ZkXqO8DsoNzAqVl9&#10;mGoIUFmiX4BdJNc80tci1DHUaX7E7vV7vzTnbtMR2J6LzKyjwSWAR2PX+TegUi0FA8g/+e71DWgU&#10;Wo50QfOgC6W9CM8FvqPvdtHdvu3oO3WD/wSg+x78Klzvodgtopd/8h/bpk2zVN0vCyDM0+x87oZ0&#10;YNONMlhtM4DyuAy2ASEndk+pQxBcwBQUTOEl2PfN7pBAQ+sde7O80Fzdvbk+FQHEbBv6dK0t0L4D&#10;3S6p2rcdt8uCbd/DVn58ukCxYd+cxssCNMWuBE2pO0xG7/2Cxlz+kLgg0r611BXbtoHBFV0lTgVA&#10;Grate3QyN0p2NLkBVLGuC7rbs6oWRb4uNwbaF7+VP3dGLM88FcII1OZpurquyrl23iw2r0R6JZf5&#10;XofdDWXg/Los0K6RqqW7zQDkZhM3s+1SzT0uhYTbjLRXVWH57dmDJg7yZrf2siEQ9qJzsNn3Pl7n&#10;9RaBZTbGfds8RYnGhpXxHfP4W254J5rbtfVUJFeJ06/SvfoG5bMPP3zAhx9/dPtRYqPw4dMnAMCP&#10;P35I+wyC//v/+n/clnftrGr8P81RlSvr7Rtsl0e8ff8WKmK5w1uzSzTXFXd3KxQLnp4u+OOf/gjR&#10;R3z68SMgC7bHR3z/cMH3f/ozkCvzpEy2wuG7WmT6/Mifx3fnd557jyeZtvLuc228pLykjr+0jdfy&#10;91F+Dn55Lf/5yy/HBx8+fETvHcu6mu1x46lRooRt5k4gHUzQx0snvuodGvPmD5rhQAdin0CXg5im&#10;QhEgI54QAMOZwD+QS2t/zDGALIjbvYYHzWoUV7ASCYQJlnCMOdbZaG5xORHC+GZ0ktk1DZAddnkc&#10;8zBaZDY4XOHRcEB4M2TU45btCV9k9J2GUw6487UjU2AwB5wbtVrGQLOVKQRI4203sGBdVgA7dPcn&#10;mzkFSsNYO+xmdo89FfWTsGmk2LF+j5dQhWD1y2RoNJljn77f2XxXJst+0kFb2oK2NGQua4PSJI4i&#10;02TkvMDtJhlakPJvblnKz+fMj+EhJF9g4qdagZw8V500ztu8bg7ATVmM5rJUWhVHm22WQDS7sBSw&#10;iIu6sNUvj+Vb5XhqeeYQ9ctGB3IUKopDc+7EcRMrB3QmDF8mJAdwfK5rAAlKj0TKP0xgyFRNOApa&#10;HGuNhwZJUwAseypPewgw5SB9lqtO+0JgdTZZz2qiY8HSRAKUZ6S0zi+wTvoaV4ADezyjja5+T2dp&#10;eKaCGQpZMrqZHbC0K5IpkrhWPpPC0J6tMm9aQ0N/S2Qp6lo9ayDB3gr+cmMNwJAXvK5DpX4QGZ4v&#10;eF/KKbUtNVT+RMquebMhv/HdLN90hVgk+ghEcn06YCvpNFs9ivkET+ilQpbYgABGXVLIF1sl00mZ&#10;StuFwHiMQgfS13FmmpXp+wATs6/De7GBV9oRyRNBQNo/DpJwXgc5Dp7GWAzIC7WlWW+p39rO389A&#10;uFOnOkCv8bkxCt2b9TrbuIoPhXwmlQZXCvnlmWU/9LPy5cDziggYeLaa8r1vSR3W39xfnQeUD14Z&#10;z/XPTiPcS1nj5IUM/DXIi6jXIml724Ful19qF0DqxbgF/J5KjbymHsnoYWDfNlz23S/oMwB4AMJD&#10;w5Xo4q4ALAq3eS5gi3qdbeQXlDNDSBSz3rz6OvWB3+NyLXr8bDN1DKRpp+9GH4c/P9O3sj5PKyoX&#10;YzOK1qLvmZbG3o15ipNmk31Xxkci5gbGOD6ei9Ows45jILiufrkqgzNUPQaJecuEQHCPk1ECDBG4&#10;BOg7wUt1i9rHHfZevei3mlhIPuUWFS/Xpa1Ct05awyKC3S8VZ4T4zc0NHh/vcbPeYds11ptF4o5A&#10;s9Wfm1McVxPbQNy7xgWW6aPZKbC+m36s+sQ2/naY/wgAdiLkctlwe3OLy7Zh80hr7YSk066rtt4w&#10;R4fFUsYwTekIgs+1kI9OnuHmStRp/DW4FtBybUbRL8oTwNnTVuzMQ3FDJdVe1UlG49Y8Gl8WMJDp&#10;MJ5iD1GXHZsLBXtKk+udPCvFru16eO/h46fPvE/F2dBk8U22Uo8AfbcTBO/evcXvfvcdfvfb3+JX&#10;v/oVWlvwzddfY71p2DfFvit+/4c/4E/f/wlv373F73//J2yXJ8Tln9indq/IpReO+cvKl7yTKYl+&#10;enufK58zQl7Lf97y1+CX1/Kfr/wSfGBtbE9P2C4b7u5u0dx+W+mtUHnSlx3AcC+MfLXjf5qeDmhQ&#10;CHRPsJPgRQ8zaHbe3VATOjV0mJ6DdeYyPaMKyBKGD2RB7qx6JKPubhR5hHjksywAxcFhL4ZrmLi5&#10;s08Qw6JuG7Z9M+e7wY7YIrbII9cku8/j4xGB6nQI0IzGPi+H0TxoRsMV6pewdRqECajH3AYYVeqm&#10;wQT43Knftr7naHvLd6n4m8S7xjeL1zPPHaOmPY+vHzfoPed9xAmyTpaaY3Zw0If3PWZFZZqznEZV&#10;DSOZT4gm/SNujpNZRjJwJYEXthKGkAM+xcEx47VFZKmW+liXRVlmHbXUv2Yb+dRoFgJz8PzkBhaQ&#10;hiIWwQOtDlYOrhr03nVw3VqUVR6nRQB+OeZ6ARvrbH5TOl07C1RrIXfcxD/JyT+Xc6u8dpltVyA6&#10;vlKu25FelGsQdxT9KYJMNO5jpKXBSPV9YowzLZT1x3NDe90KRQswl/xnc0JnMeh4GG8FHSZnQOj8&#10;znJ2rKVJneYyfyck5qYhxqmOepOFRpdvPm1UxwBkjnB+3YLy/l/pnk7Ev5XUI2M3RsCurMz6odeJ&#10;lPH8XPI9fqelptqOsm3JforIkNtaXH/EPQzRdLY/9LeAidmitbPQSXQ+1XA0yZNlEweA6mIzITBZ&#10;5LLRTsZk3bY8CTIUEgG4loYpZZh4hKfAcpgvhUcs0pxX8mWEvBTZMFVewQ059uMsEvwAPhKobN5X&#10;v8yVgPRhM1vkKKukrIUKVGXvsHsqsTgflp096Xf+zTRj7Oe+nwN4Vc9E6osB/CtRrz42E/G5GQ88&#10;f92hgKnIps8LH1bwImh4fCG/j/frJoTG8cPPlRlErbpYrwQF5JPTXKLOwfSiwjfKJzmAo6wi/6xL&#10;c+DOgjtak8hdrNrRloYFymtNLPq2d7S2oItFv9ZUcFy/BqjkupfpFAbLxvSCHlRiAIwBrR0A9kx3&#10;ISIw1hrT8+zbDl2Mr7V5CgvfyGlz2jqu55BDVEipa+aNb+3dNjIVqJdGR53TuOKvelFgKYwMTVk0&#10;vS9ynSUQngwIauYpqHEsB/sHlLzV7nZ95Sn4glfLxdddkcB4lWdlDSsMQOUpWPU27CSVRt2h3/mu&#10;5MmrtCd0UP1M6Ua6NOok1WHTWHzM1BsKs1OiLeYeVwW65uk5sQ1zWY7bbZWi2S0LtGnFt2G1/q2L&#10;Dzuhtq43eHh8NDB8vfETg3naKeqceDVOzfS087pHtjcRYOGpGkbPa7gwXXsGggQ/LE6ktPvaInh8&#10;ekSThnVZsPEkhpYTIDoGWDxXMqrbbY04WcZS18/4M++mGAtzQhuNz4FnYMrJHbxWfKzQWdQz3Ewr&#10;/S92XW5wjP6zyck8YckALdbD1DNLS73Bs6+KlPdp5V7zDJ6TAs89fjZbgxMxtJ47OH5CfBHz69Wk&#10;MIO/lmXBV19/he9+82t8++03+Jd/+Se8ffsVlmWBtBXb5REdwPv373F7d4vf/O7XePv2DaT9D/y/&#10;D/fYni5T/6qdP/f52hieGddfpfy16/9bt/daXstr+Ucp/XLB/eMT3ry9Mz21rH5ZZgBbfqxJ0xmy&#10;kg7WoKId2KTRLAKsIn7Ryz4dwXclPXWKIFECZy7IaVV9rkS/WL8bhBEZp+ODEDu21Xq66VKdVhRH&#10;Lv8e+1uO9YNHu12Jqx9fVwMYVJqH1fIolli6EifNvnc05ksDAGTqGbZnx+VzyDRUuzioCXPa4rI5&#10;DruZ096VfbWc4GGAqqdhgTsy1UlXi2JqiwE6fXCtj+be7hEWBIUy16OD930H/ELGDvE8rdWBJ9De&#10;UdPSDE0JkCljPAe4T0aAZBIHWsGoIwipZlE84UTpeTMvKdaV6hiyEgmnoRfgpquaMTTVM4OFB0Ag&#10;knpHq/G81O/5fNw4ms8xItEAIo+Q6cYbylQMBWiDO2x2ydkCXkRktFuiD4r/n7233bIsubHDNhC3&#10;qrqb3U1qtKyRZFnLegB7+f0fxh5rPIsz/BDJYX9UZd4T8A9gA4g452YVyW4OSWWQXZl57znxgUAg&#10;gB0IwOJ6JkFiKuDNyHQryvmvLe2YSmDOij/5QMGhTApSXyj5Sc34vh7uwJYFffP1oMthHtIiAW7O&#10;RZsj52sFZq0Eu6oz589iTQToGBZiGrOQ8MJp/QWwACFdFPZRWrVN2X32Smw0g1+rNljGRq32kOFA&#10;CF4Vz1aMYW+n+Oqq9Jy5xde933XQmmuQzIB6p26KUJiFwaWkRcJkS/u+HzU+in2M9U+umTb2Dj6n&#10;Z5LUEwm3ZB3xXt8vgAWwyQOmrKu9lHNFnhLfK6I+jUNZxvpMkCyNzB5jXHx/sbamcu0BIgOM8c91&#10;6Wsy6CcFoC/rr5g56moegAKMJclnXOHtNBOFH41Gx2YRjHTJ6s3Q4wHvWgLnokDw68XP0FfkEYaD&#10;yu83OTkYD63ts3l43j7vXnQWmwalneSNMwN3nWVuW6xs3eoliLCPkyGjkgodBMc1HCBwb84BfREA&#10;Zzt5kNv0nL0fuS6aHnSljtWBfhtv1h2fQzJe+OOyAz/tcwsArB1OXBv8yL4/6uc+BrE40hAHbW65&#10;DkuDhEgC+qoayTIrXI/ZhMxVZyTQo3HrguEhajEyfr2gJ8PswCl/podxgF1mB+7H3cNwGOM4U86c&#10;doutbh+H7+V+rV101UGuS6tX6MW9hRWKw16PXd0At96bT9Hp0edrJq0XEBhcsy/X46CaLTTe21jH&#10;cGKQqilvv3BuPOTiMUOvbQcSa7JBgPTLPS6S9qzzTQDcX5uN1a+2XuH4RJBhF4UOBe17lLcw9UZI&#10;hHZhLpjg97T9Ql9xjpF0dJKUw2dJNOG2zaRcj17aLK95Fb+FcMRhAGn/fL9jqHo+xBjwnEfgjwWi&#10;uiNL42qTsDX7GItCPh9hU5jBpEJ7HRHiRHR0LSBHA1PAJp4jRvk0w3F/jtBBXdXjgcjH1lDNJ1Kz&#10;OAvWcrRa/skiKP2P7/aDVT+UniQPFe1qOuhu7SDnpm9KZsPgJiAd2VrfSqlMPcco13LGgfs88m+b&#10;M5ziULpK06cZKok3ESjnPyopqKunaPo02fJ4r7l4ZPtDRP2A85jlGJDmhoeceffuDX7yky/wn//j&#10;f8aXP/kK0wzfvf8ev/vdv2LagV/94tf46qsv8d/+9/+Kn/zkS/z9f/x7fPf9e3z37Xf4l5//oo2F&#10;A2uK9dX+uJSrZ36Mwnb2n39KXSx9vI+eeS2v5bW8lj+mGN5/+ICJLzPiwY0bGoAyekKuCTyO8OR3&#10;FqEnILjFSXr3YODpchqL4koKo111w2tVAOOz/k9+X4rwtTUmsHlPWSzqQJ3Hv6bHNoFP+vOF4RCx&#10;EOf9Dr0NN7YzqR2iHsCkQN7FezKUBvegtgS27jaBoThwh0yP5cYrrD7cNWN2JmBRAHFFbc6Z10a1&#10;0exAxGcN45ogBsxwmGdZl+HJaBzIItnKy2va4XGJxy3I6WFcPF6bKzB1fTU8OpRKov/LK7X0oFC5&#10;QW/PuN/vULtVmzM6GAaxyfQrl8Y4vo5cHHPmfKTnbCiWqor7/TmUEAeaCc6KljFWQJylfsk4p2a6&#10;eD5REXMDfQY4PNMoACJ+9TSMCJTPpDN+jbSWTBlnXTGqwyOW2Q4LOKd7ZEwJnlMqigFcM+zsc8t2&#10;z3linD+/HQCUV7pfTRRtgEasD09K6l5rkdYoDfxjThgOqN5irO5tPyKONgGssJoy/nRAQOt4QicX&#10;E8yY+MGRRpzjmQDUZjSDMqCo47xyLE/ljY5mNPV5puHEWyeLN1uA4P29tB2yyQExen0gvdg01udh&#10;QXcr6XCPmJ8iFsmZEAka+W7xpht9BtGSCXp4yAgz4LAjQuSQz52GBvoFtjsvYW0og2gHZzCet4YM&#10;1UiWainXgjfj4CONm2Va+vVZ8iHXVy0I4bzLwiZtjrmeaLSFuOW5JOdRuMfQiCPAEkmvjHEqmwFr&#10;4sBOrgk0Izf4rHk/mfinPTRI/0lPRgcDNAECgnwbgSpBp7T9jvNgVskyI3SVkKekepmySUoWzeC3&#10;mxiAG3j8xIRnwpjd7TQiQdnl75gXIPN/VKxefrB68QqHlCBpzE/cvhk7yNy3aXNuTK4xeKx3NiWC&#10;iaPJdm0vIytxPqpDGoIOFT+8DqOj4uBDaW3l7FwCFidQT2pPseAxbb8DvMlj53oEsaYcAldd4w3n&#10;wQZqXHMDDymvek95g2ltrw70e5CZfQPybaAdEEiBGXmQ0Nm5AbsAY7WTPtHveKB7FBbYHmtvAxyv&#10;wNB++GSNpgm6dbBlWXutvxd1uryLvSTqkEZT6oVOHys5KxIH7JJ5SER5E6Pi1qcMjLjrgO9PIuKH&#10;jwYg4rDTYzh5NmQfx8odiLfWDJHPwfynOygYpt3joFpcgeCZjiB13KyfnvKZ5HN4YlDqOHkjsuat&#10;+GsFapf1MYEgi98umu5wodzTWm4EL2vuiF1PwAPgnEWTn4MG8Y6IYgZNc5/YQOaNK2Lc3otyl6Fs&#10;lNw7FAeOA+G8UYfXCF3A4MkfuRb8kCL255hvWBycG/zQUlxXIN/RG/wqtEbD4BeZxXEdFMyA7/dj&#10;tP1/Rr4WgcjAkdcVnnPLmnC+GFDM+xGfK0bTY2bohRq6IUQgLTmrILyRJbvqsuBwqj6Hbi0quN/v&#10;eKPOMN8/uQ73HDdPj+MOHQoZgvvzBGT6+oOD9UMUz3b35Z9JrCKWtU3YvEPGSJnjKsR2wGQWeSM8&#10;n4LqgIpESEivV4fHP4fccMznBuJahHGRjG29eP7nzQYJPplFi3pq4UH2a+d43ooyQ7tyiFCqQreM&#10;l6YZ7vd7rmFVJsekvhL5q3JPD96507mq7S9G/+6gYNeTW+8htGWkbmClzPdwN6SDINaPtX0BnshX&#10;Ai84Yn2VA4OlPs79hXZ6ziWZ+GqJ99LlyaU8eFQ4n/vg4w/pt0zq47dv3+GLL97h6599ja9+9jO8&#10;/fwn+Jd//if8v//9H/Avv/gVPn/7OX75i1/ipz/9Kf7uZz/F//q//Wfo7d/hP73/Hr/6xS/x61/9&#10;Fven9+DqO/dJ9s5c9/tHK2y/Cac/uN19DPu7+5rpz//Y43str+W1/K2X988fYIdhvH2D+/2O25Vg&#10;IeAr2z6zKMLtmzrpdUClvRCbt+XP9KBJI2I1Bqv+qIL1oMRhAo9yITDNn5TW+ZNy3UBLAA4Ih9HB&#10;fqiqxy5NA7U23t0jghui6mhX1ht9ovMEu+tUvYy8S/WfykAHIPInDQo0WhTsowQ/Q58hiDPDo3U0&#10;mtA7YDO5F0WkNj8Ci26QiHqYGbMDYmUgIvrF8CB5FTvCNsxjVsxcANiNe8gCpFWIG4tkpaV55xZ5&#10;pejIhJkfxdCYiUEloP2pW2ufJ2fnMiKXJhP82ma1GS4EWhusGO+qX7k1i0SZ4ZnbrhsXP3clGUl/&#10;GjRpsAPlvR7ViIonPyRzRr0EAmjUM7bvkahpgR8mbiilL6zI5RyoCKZIJiach/NSejU/QjJQalB2&#10;nGO04n3KH3q3UC7UFcvH9X+0mIDxzNM44ZwZYNbmIgCWPJzgNWlHQ3I81bdStvtY0oOymSUA42QD&#10;kJ4M08uSSHJriaWHJU+ZlAtwBax2FhaSgmIwbpYUsIFeMxiepSfPFOREwW08W9qch+WtBJXu/eo/&#10;XYbVYVS2aFxPTcZsy8/7zoAWAZxKQOMhm9HG0wG/XJ0EwReOrd/yJsoJqKzn8nd33QP9TsnjOR19&#10;AEm/IL6UrM7kxPHetYfvSud9PZxiOF/ul+3rRYZdyLn2JLrsbx8XvZHJH7scuqxN1u8ywReN7twn&#10;VxA8gU3g1JfHHnwlQ0TLQ1I2eeJbbPFDBwT4e4Zh6TZdB7V6H5petPfMskFrjzceYX1RznQvSfpS&#10;OalWj59M+X11Hf+RXO/7xGnPENbn9fOZRzeG+vxftsX9/gGbJsC+6Z/RFd9Dh195Z2JR7o1sfy8a&#10;ofks5l1jKBoerx0Qzjq67mvN8zlk3eyAGCJ5boan2/YC6iQRAoUbtEb/RzsY19aXx2vhurj+ZOfP&#10;BHg5OM8fXhhDWgQOzIpFMj22u7a36yEFnvlmYRqHT8hzhCXnTn+de7X/PGo+pC/o4uWFv1PhQurf&#10;fmgQUqPx+V58x1zbyO9UIHP9dLtjcpluT2X4raYAhKfxIFWowqRMAyIsEMoWMvPErxMGqKUtl8l5&#10;syG/p3CTW9LTfacOHGYYwz3D37596wC53DDDDhlj4Pl+x3GfCRRT9l9xaNcvDDUHM4DvmQfpDgrP&#10;ackvM3LCGBAOOpZxzV1PEczjuJS9V3Pf+5QHGzGFYqXTfUrhs/1AtJxDqm7XNaV9h/zZ+X5XzUvO&#10;103ZXM9Nr+vcl7ai1Lt7kaAZb8D6gQPDcjvva+uLddqkDRKOJjz820HnTy2fvJmd15i/vz7CQ2On&#10;59mNyQ9LFF988Tk+/+ILwAxPT8+YZnj//fe4f/iAz794h88+e4vn+zPef/+M8e4tPv/8C3zxxU/w&#10;7rN3uD99uO7LqUN/7vKARj94HX+JY38tr+VvofwQa/ivv3z7zXepT4wxcCtjKbe63JBSG2gKSJ3a&#10;llFFj9Blp5W2RVIpSENMP1khINBIULU+FweaCA7wM/5M44iGQvW3e3UDAhlCJMrjlo3R2qEyS8O2&#10;BtgvMSd4Lq4SFsAJVDiOWXlYAvSgipbKCyzj3aUxv5UE/MIEZyxoowFJICiMPCpEZp4Z3pXSG/wK&#10;a/QnAM7E/KM/E2XgGsea8zGhUzxuoN09lrgyHqqgro67AuqG2Ij4meXxKDAcCSfwONXMkgAAIABJ&#10;REFUnQrBcUTCG8d0CBJoZIjHwh/90IA8rPHecrBgNExqZCdaS1c917jK/N7aezw66J9h+T64oi+H&#10;+CWjIAowGdc9vsvwLkLwkXPWAZ94f2iOu5Q2njP4eCR4Ig03Uiz4RW4DmKW0m6EMppAHBmRs9Zn1&#10;dz7pdAqlNsL+mNwzPqkgRcnpRf5poaCvB0jrCySXAQk8WIAnVwdhFIKCs7E4cFU4YQpVXoHmxzSe&#10;61BgkQ+xyPrweEBk7W8Pbal+oEFD313HPbZoTEaBHwVAScpjtlXyh+A68q0WJiR5pVPyWjL3T53l&#10;9vBT0T/j6Ef9boaJGbGbEUam15peUzT4NmBoxQkDFDN63LdeiyysodnpXhc9iOPAJ2WEnAcJbl0V&#10;dkpFcw103umRbMUAaPEXCUxZnfSLOkvOt/5zUghYgXQJORg3adQ3YOS+3fbuqLLqt5Xe/LxR54oE&#10;eWsAwJL4sfaBmhvSvte5r7/KV+A/R/ta2vd8N3lc6pC1e6E9ArwTKL/UD3qb/UbDOhbJ+ASOOs24&#10;mTP7oYiQ1yRBSGnt90SdDpBahjQr5jbI9F28VJOVbsRCF70j5/LMvxmfu62JK9Bzl0WfDoimNIGH&#10;XeOhl51oXQfQbIQ/ts9BAEiSrwBE4r9t/70oXO6c4tzdSIutAk/lVtpo52URwe12w7gNjJvi9uYG&#10;HZKAcj1fK53vOk01Qgci515bmKDe6x3Mn8ZQKH7dHiHzvH4FNG5WKTaQvNUqLmvrUDu8eoMU40LW&#10;BpGuqLrq375SYz+vvd3HuQNEsS+92Mb27XYw4bfUYjxjuKfuiPAzUjAsPXP3MDyh2qTukEfMAswM&#10;Q9VoHBuUtXko8NH9V6lDGhNsS/sPyUjJVFmXWep0/Kw9ttFNUID7ujbz5kBb3106QNz54LAuMeCH&#10;M1MxdUJtRKgQADbjNo/fXDIgwUzKM7tbxFSJZOftEFNTHoQjgPBGqQE2cRsDUwVqPof344jxD8CY&#10;l8gwdOAuBKyD30OOJtxu1MxnyhsJvVRV8fz8jHG74f58B13rbRoOq7lJm9IAiKXtYzLROTZv6cXt&#10;aMqhIHe0uzsStTnc9pq9nJ1HGqiN7J73DWWR5CGEjvT+Tz6EJHjMAwygyzfk3yJFi24/5QFQ6mox&#10;XpWI27PuIdzn/EZAjEvXzD8WjR7NHuuE8v3UyklCJA+PeEPWwHVa/HZJ9H4i8NKe1pXIh8/4P8t+&#10;Bsn1y3qO454x77/4/HMc844vv/gS//5nf4df/PMvcNMb3rx5h6enA//j17/DT3/67/DVu7d49+4d&#10;Pv/8M9xu19bHX0b5yOYL4OF8/FHlU/WQ1/JaXstr+fTy9M13YPZKMzl7hBNQcGFvqVzkRp/WUvyQ&#10;9qZgifWQJ7zWfyJVhseQS+tMAwvOHuQe49A9NgNWoe0nWQGkwVOt67FPRuxjuMKl6ifYbMM9P9ar&#10;rAz3OOP9oSMVKiZz6eCnRWgQsyNoUldfU5lq/XPPoT7WNb7bkoyotF5XOCK03Tys2gVgR4FM7gnj&#10;oBQB7SESSO86M1SSpIjqyqaMpK7/mJ4A0wDVGfNicI9iAbPXUw817d7YoexbJ4TzChVX0TcRq/zI&#10;VhkGgIcCqrcgIAFb1tTAX5+kNEyDsXLOksdO/L0Wn5tu8Fe/ATl53SP+bhcAy/CxVVEkSJ1zRUWO&#10;SLxUwqIOt3Gu0dZbw4acP0JJzrh805CeuhBkQtYhEHphNOC4RijlIWyGaeW/tJeuzLtuG8B2eKx1&#10;D98EQYrSAOpAxp+b2fccGRVrsxYOdIGDkfzXyyMLFHC+FcThVYw3gDDHxXhFVRaZZkAa4gk0UIFv&#10;oEI/xmNYJYsg1Mek5wwTvM7kNR4ARdNIikgzmsD2SsZwuI0hgj+6Uo/MG1CSmtS0aK9kW46/e+QZ&#10;26CRCggOlzcRP9/brXAYPBBb+njh5SfihtYxpVmjQXO1lPUu/psBJGwHycu1zhMqXddV8qpXOEQD&#10;yF77uoDgud5K3pbcpKyQakVmzqPLrBW8nJAIaVFee31eTA4IRtKzRuLtSmsvgfRyGK1n2xI433Ih&#10;ELD2/8oLeC+Mdd7fk+3vvfRQDTQ6GU8524ZVjOVlDqOO5i3Ob1cj9rrNy0C83qC/O9EOK+q9fpCS&#10;fQ3edmCft6PE9+ix0TgW7rRy8zwDJOfwET3cC+Xyo9IPDf640nJ3wBp9z4cdANabEZucXY9ftnel&#10;6ZsoOnT+WWgzrSWRHVVn41fhvLd3DXUDJ7tAflPFuA1PkqkDt3HDGH7jbw2Lch63Wdx2sbolyPFP&#10;ofJdugt1y5TvGeKDN4raZ1Z01+AhUTu1zxAu/fDI+VAx531dFwz5hCuee7nQK9yWxNldkv5ppYd8&#10;6AmnGYPd4dcz8N77Fx1CnOXXXp02BFI/zJWkCrv7fsh5cBXjWOq1Jgw85AkdT5Ch9JaDOOHusXq5&#10;XtF9TeLuq7vrAUMVR+QUiG8zrjO3IMT+lHlNAFBxk9DR1TSAxwHDBB1kJpOqi/nBAyTCXLic6tJA&#10;2r8hBAEAN/UwjbyRJYE2DxjkwzM+PD/hze2GY06oGY67hzq5jRuOMSMxrcfw5iFiapoWKkLIIA+5&#10;MXGPkFTHcYfkQZFz5DxmhMCMtcZY+eRdKznNMsaATSyyuYhJHaFpv7QN4n8nefuRpZHHctY/63T2&#10;T+Y0jJBHMxycgJIR/QD5dFhmVGRLLJeDQITcs9SasxOU931MK87s3+kYS0hP11mj/qGZ+LfoBcz7&#10;PeKEezseCgoew73ZNvnfi0Tcx/vg+S6/r/QRK8onfZS3duf6nDg/fXh6xrfffo/n5wPv3go++/xz&#10;fPnlV3h+fsYUwWfvBj58+IBvv/sGT08f8Hz/gON4xpx3PD/fi46fJEM/9bk/V/lYXz61r3/gonkt&#10;r+W1fEJ5XUcsT0/PuN0GzAZufZMDyospdqDl+vpCQuOVNQVhaLX1qiW9H/g7EMohXHGGTejtTSjT&#10;3QCsGHwEgbLZ8CzWQQ8CRMKwABEI5PWNb9ngQgnsmoZRcXMVZNrhQC+VZguPZIt4Z2lE9CZoxLDd&#10;utI3JTwh4x0LIEsDmKG3iSsHkVWebagCGG5EHUcqaby+J6GcHyLQiKl7HPc0oISe3k6UHKfHVqxY&#10;fwoN3MnfqxyNUnpmKxXD3HDcBRiM0+zeLjqa7WuSsYdFXJl1oB4YcGBmJMUQdJ8NF9cyCmlEWCU7&#10;dUB8RNcn5l2hwzBkxLP+uZjH71QZGANQG56sZbinOiIee3KOIeIjOgE4twSn0+NuUYDDcKF22MAo&#10;OyK0S4TbAOCevNKMfOP4SwFN8MIsYgtT+c5lu4I+Er0QyTATHo/ZTcYOnnskFUEeDnCyZ/HKNMuk&#10;uEceagTdp69+v2aLCnPALgv8EGZRnp0fVAjEF3/RyKlDEhqgjdQboMaDEEjE8M0Hw6iJhGhLFTnH&#10;7dAgSma6j4OH9CZkOKCQIR77v/wJLfrCOMLlEV6yU9s8J4NL0RkRXzbnHchEcQm60MAmqEz+oqHS&#10;PH5JvIp9W0Yz/2i+oA2vWp7KvueYRMB4pxzdAcMtQe2gRfAu45Fy/pQhA9w8hUVMS9IVKrAM3UPj&#10;jiQzDPJ3M5x2ENyCj00mMCUBfoLTlvMhxYMb7UkAen1Zkq1oRadh3kSgbFBVTBmgRFGUI5X0+SDz&#10;SMh65jjAjOjaBPI4tVryI/qvTFzHK85kZtEl+ag/Ih4bmLd3rG7fQKzkbnr2SvECZZX17xpdMf16&#10;dQDgubXmu7FP5B68gqgOZjYgPL8AOli4fMfxKWkqyXsJQu2e06wznpnboUuup+CZW8gSG3GIzecL&#10;RWh7ulRf4Lw7qFuIxBTHAaR5qAqPPWwuP2NNzruhgPmZ+3vrZAyjjuF6fGkAKcdUtBLUnYxMLJ9T&#10;NyJ/Nywx4/LrKPA0x2vcSzj9beL7zxOdm66W8jUatJrr9HbsOimTNpJKPGyARQ4SH4RmnSU3vJ/c&#10;qNohbqzfN7cb3r19k/RQdQ/xfjtx2pHrJHVcHQncmvlBlQ/FcHtzi5AeljoOrID1DOswZ+mFVt6W&#10;VC18HP7Z2/FgPimXGPrIKOvG9ToCwyxsB5BJFsZYboc4IV982l2vZP95COqMc9nFcyNZL9tkeAwB&#10;VHHcjwDdiyk9z0vtBW3TAGXNJAhOcJDCzOC6XzvUzvAls/Z0OzypN08Rfc0pRI5w1jiXg9c/0wZi&#10;haEHt/cIsJn5rdE5m3OPaDoMdD4BBLe4zcobe6kjGzx0TugndMKAaByeer/mtAhzEp7jsZl5+JTI&#10;xxJ2wfPdIBHv2T+J4ypPXACFH+CL3HxNwEOg0IPc+6UYQ3F/eoYOwVt7E/0yWMTmvj8/w+4Hbuqh&#10;WcwOTLtj2h0qt5Ar4VRE2Rn7+ZvbDR+entq+Ljk/IoAOSc9zwRuMWzlOWOwdgHjOouCnGUHdeVN3&#10;HnHwkmED+XfoUgHOk/dpT3fPYfK8ADHvzh/pEBG9d7Zfw+qNjIvvDjc+Hu7tfoNkcP8xhLwR9EWW&#10;ukx8dot911AyPp0WEDYxmHzb7zzzQM/McBu3drjg+lksRjc7R9Pl0jFshkodYWqOCWP8eSot8NvE&#10;blOO0OrBxbyM6VxSsbp+TtC+L8rwS4l2+ISIZrx8KDDm8HjoAHTcMI87oIpvv32P3/3mt/jNb3+F&#10;r7/+O7z97HP85Muv8e//w/+C4+nA3//9f4CK4O2bN3j37i3m3fCb//E7/Po3v8X9fpz6cf373t+/&#10;1ELafko/r/ex1/JaXstr+WGL4enpA774/DO8fXfDbaT3M+CKShO6m1wqYJJVxRXOzVD+5PLCw4tx&#10;jHb1TIiw0qhGGkYONt6BvmEBvrm2XpfiG67dWkrHaV+Mvsx5hAHYwKCP9J0KdPeM6ttBKiMEq0BF&#10;nWaTK5DHrCSL7CSNIQP1MQeH/aABOVmczqGjtlEpr5WcdyAADMl+LnPdlCbOCj/z6WjXCY1jBwxu&#10;MI9BA47K4Mx5nVMWVhBYuN1LGgxzGrRPUQAY5YVB+rEDzTDKWpuRHbQew6GmOY8avxR4XTQkMO89&#10;oIdKkPOSB2hssC0PD8IwC/F5Bm4OA4Y3CpL6VKhl/xStmr311q9az803aamDoJEbsjOA+jAiTSP8&#10;ghukngBMtmRB+4IJ+iYttn4SSGszuMzl5Yis6myPPbBBi1IPdOBeds++3QORMZl7PPDUw6XPCqfS&#10;TvrrCXyK77n++rpD/vZAztjHPXFr+GG41NJeH/jEQh7MpGUcU97ZDeMHdYNIoRnvURK44XpAHdK0&#10;U7PFazf5qHvV2S6GlpHQbJEXyBeVlsddlz05p73+dpgVHz5a80CB/95OJeD1AyOCvCRjyPQGsCC7&#10;/mgAjwe3A1vuZS55QE1RomGoS1rd5D/LsSYPZZ0pOLc2gybQhYDdG74f1BGYWz3V2cIDsHt7js8u&#10;sjo6wzjz/b2r9dc/T6AxiyWImq1xbxV4crqtb7nPS/WN33WSCXhbqD9DLudBoEDVaRlp186ynu9y&#10;C0Sjm630suLctSM40zkpcNFeX1dLkkUUP2k7BHgkqPbDj90jNg8R2qD9oMfr7Htvzf3S1fW9K15C&#10;gF8tpAs9m3W0EEqNd1f62OV/uXqbN3Z/pwsw6nTL/sO54me6rolKHh8HI3soknyWfyaUs7T1aN4f&#10;lUd02EvXYX+MstPwU8pL/e6hXDLUwWlOz3rCg8qqzQudhrzIW1svdLh0JKm/EYrDov9ekDplgErc&#10;Xut31qqHruNV/hA6L4nEZ0ag0uM6l2NxW3+12dW8uwru+/z0F7nNzDuBeF9/fvAgEBl4OwQDwD1u&#10;KYzvbhAZOO48CAw9mevfLBOGs/+8hTQPh2tH1HXwIEjjIJn6F9fDxRzkvt/sM3pg087Z95arWV3l&#10;f+21/K7fEql6rOmI8cleOfsVnu08SD7dMJC97r2aaD/1ge37GaHtxECzWYA4THf7CfBbCkMV93lP&#10;epUtWG1zHRE98HcFEx72yDScLKzZbHbRscvS9a9PePyBPmUvPdEUan6u4waI4Jvf/x6/+OWv8E//&#10;9E948+Yd3r79DF9//SX+r//j/4QZ8NOvv8Jx0FZXfPP7f8Xv/vX3+O7793j+8P6i03+YnP5xyh8r&#10;z6/G8qieTuUfb/94La/ltbyW3//+W3z15VeQ5ztu/Wot4N6QuzgqoPlsHHUwzDdEu9zUWcqrFkD3&#10;4AujrSdtTOBkMdYtlZI0hLvBSUUTkvVTMcsiUTdBqLiyTwWq7Nmqf06LcL0XSsZeglD0zBqZXENW&#10;2th65TWRaWEsNFfx5nEEWBSqUyqVzZiMCu9z4nYb4Rm1DNnfqabXxF+huMqFMpQHIEuFfAHwxJkR&#10;J3QGwIWZ8fSAGR47frXVbDqo7Vqyj5E2Hw2EFlrCr/VZTFUzstOYqGuAgEBlAjbW8DLoY3CPPp8m&#10;vzhK2ypjkUNCkfcvAorohCoeZNk9PvLj+FwVy4yFbUqQzB+W9nUz4LshjDJrLUCHVMaYPK9aKSDA&#10;Os9ITiM43SbhBSW5ZBKY7EzQeItgohtKtozdSJOTkdY71wmF7FPOV9RtjbzLs8KrwG3MXH+AAxtt&#10;vFdFgDXplzSQEAChXRc/Um33CuJHT2LZ5aUmeFNexX16l3gLHKuUZ2dfkqw3yfiCnlwew+sklJrZ&#10;OeXq/ZLP5VXpzyeIGq87ELq9nJVIew8J6KABOwXCaoxRKPIXWYS93+wbabUd0NDbrvCwRjy0PjYq&#10;yFq93zqKJjpveHicxgBhaPvBifMOwYECoqX1ZSAXIDw2/EJ/kP+aDI/23OO5ddQsQ0SkEZ/tRVpO&#10;/oTH7mQc4+q/g2v92v4CsHIShIcBkvqBP6NtP5dlzIBUMmnlGFpU/QXsk5SBC4i7MXuXe9y/CTzn&#10;PDX+2Q/YHxXnx/ZE5A3h1f7bhpt3GhmZBC3eefwckMU5ljsCJerMGbe8eUbZobr2l+9UjP2Sh7V/&#10;rGPqPz81DAbjwnuI1jbP+1wI51cj2a8s38kigzY+5xAaP/htHj5d+sBailf2ItFnsk0/ZGFxb1Em&#10;4nZe8eSYN+jwA7oRNxAXT+jWR97m6zcFMn8CcwpcFTvTD9jWnjhAWL/XGqBXNMPB7PWcwK9w3T4l&#10;821rzGm+81nciFzod5ZTXub6t/W95uMlAc7WVu7nBOsanf379QZJ6h29f/v6TxnkazVjixuQycqp&#10;j+cYpfjR4DwuJf/2hJ18x0WkLXTu/ea4vblO+5CzXOe5Rqq/VeeZyssBU5cD8T+IH9oeQOY9mH3c&#10;5juy/xr0mTPZ1j2oIwxi6GwO3oYybQYLL3cHSv3FI/j7sInnSIYI8zAfR9o2tMUiLAokvOIP5/sG&#10;AKPJuQwjmNqN31Jw24MOH5UZABaJZzvtbCFXyfSgTdfXLw9Hujhq6u9JP7LW7sUBSsnnVVMzC3C/&#10;hU46jokxuAdWgtDe1ksfpE3dDn3Ob+QkkzAuY8W97uc8IOJOV6xjhg2MLaqMaBGmPPYDYyA954Sl&#10;IwFv2OSG0GurH10x5j7c7bJUvptScCqlC67N1Frudo3zYUP6Yfj5z/8Fn33xGY4p+K//5b/gs3fv&#10;8NOvv8ZnX/wEqoLn5zvev3+P9999wC9//Wv8/J9/gV/98jctZExvveuzf4g0fan8EPX8UHUA1/PB&#10;+n+I8b6W1/JaXguL4fl+wAy4Pz/j5t4QNIwQRkMJXnoScMNflCtzw81o5Gxy7GOGlodTKPADVE6k&#10;gVeLrJVQWg/vrI40zihGb7e3ZZREKBHVZpKJgAEUaJwzfEIZ2nMJYWCg5zBCodPHeyiAe4RsEaCy&#10;rYPKhuBAZM3OjV1SMZtmuEkpQvOYSPB93885O0mvAHI5OS0h13E4YDMJyGgBDYsh5BNXhwGuhZQS&#10;RDIqAKOH56rliAD3g3xkSWO/CueeV0zv6bbnJJelh8A8XIE9XTOWPk8S+rYr5D516mi6CXN4ZWiJ&#10;DPsBV8Y14heKil/hZB/jqvI8DhDwEUEd0ggypLnFgYDENdSuExPASAN3A0kRxpRzdvk85ycMqp0v&#10;RO+bcQTyFoolF0BptYCa0ej9DzUzzzWyL0a90g85yI8JygkNLfJh9KGBZbu6WfozwetSOYv/zvct&#10;qN9mJQl8rDULkB7IJoJKTNsOz05ACpY5q8OvK9CDbbV5DO8bbSElFoU/bW3K2Ecyce1XAhI0TKQO&#10;URZdn3/L1kY7lFg8+ewlv/tHpWSENK94S+q2EXCs2sPRUM4ijNtIKsxDGxeOOQZhi6wwqMoDMQKw&#10;u3mQ67JRcwU75eKzq9E2niCYq9xjVsM3PTpJFT4PZHghYYXa6MBR5vo+9+Hh3zXhWHgRsgCJ0Rog&#10;FUoLUgcae/LJqBywuo79or3IOUoeH4BMWMhijXGTZwiCL8moM+558em5T032xeelN0jyFOdJIJgC&#10;JAcKsK/7WuePxkb5tL/XgP7lc9R82HaQJsJ0kkH//rpE7gtPBKehW0ybqDRjBK4ezELjoQT+bR3z&#10;FWDzce9eTgznhnrTPlcW6liApQzFsrXZabm33QE7a/xg27tMllfyLPpHncAMCP0CEbLBwZra93oZ&#10;vrGDTHyoJ5QcQxtP6Qls7jRdf2oKIWP4ttNibpstVm/4PVxG/mz0LtmICEGz304gaZqTRdeZLhhp&#10;0esflK7/uyOBnvmKoBbjoiP0Ji3wtu9Nf2zpt7YuAeiue8m2ihsvu853QHrYIe5BAp97Uxx2pC7P&#10;9k/42oM+8Hf+JF/Xft7o0t71NRzyC4hwYbEHK3IfEdoSMPQ1U3sxKjRNCymD0DFlUg9sg0jX74jT&#10;nDqUod+M8/+7g8tE3BBOPWlGWhvL8BzHcYeq4j4PPD3fl63sfn8CBQB1NQuA9c2bm8cat00D23hp&#10;WuR8yvWiuEcCQ6drzKFpzuHBGwEkja4yvs+TTUO/X6wR8nGZ9/2vJov7wUiS0GpEfT/NNoJXZ/QB&#10;suo+02zJW3ACwfcS4qf30x29LGLMFzEoO1z+dV4OG3VOTFSeLJuW9hYPDuoQ9ywnmlkLHBUOatIW&#10;A1IXdx5qA++Mzh9SdTeFtK2tj8mdWqdneVir1phwgJ9niMuIU//hCf/P//2P+Oab9/j+2+/w9Vdf&#10;4mc//RpffPUEUcUxJ37zm9/iu2+/xX//x3/EP/zDP+Lpu+9e7NODwf8R5Y+RvVftfawPV/207fuX&#10;+vSnjPG1vJbX8loeFcGH98/48P4D3n32BrfUaSIOmma8bXhsbFk3sNmFU8g5v8ErGSsQaejXRkpF&#10;YAT46IlMuoHB03bWTeXeDQu3HXxzpZE+bUbsvw708J9SLuYx8wqX9+kONE+4oRqKkY9Qm+GUBqx5&#10;n4YqDkMCgwAgc4Zx7/W9jWQgPOm2SGRCrwSxomJ6O8cnBLKnRcw0s0xupKoVIzqUYpgDRCbhGSbe&#10;P8Y1Jk0N5qBv1AOjohj0Mv7gfIX5HYbuXJQ5RNznI97hQYh5bEEDboxVammOAYg423E4wbqEAw7l&#10;3JRgieUJOT1WRmjNrnQdOWfAgeN4A9UJwc3j3AnjsVgo6wggQ9KLjuOfx3QvCydagnYS4yYmTdae&#10;Quia4EfEwZuuiA+lV0YpS4uXKXRTei36R1YrMNZiPozzibwhDoIAGW4AVDwVhK2712X3nBfB0ief&#10;l+jKCA+ladWulOKaV2gJKIEJrSwNGU678ZcFKNLw3nErjcYdD576u8kjRIAXw5MThVS+ewzLGHTx&#10;Gsrw8t8LQHNZ5+BFJREFZgOAyG/0UioQhPUKWAu9WQh+kdD7XFrQXbKHLXwGZI1bz1oa+NUVcsrC&#10;GdzANdxU9ibNaaiEjONctjXGjjgf+ee5J6TRVPycBnyfKDOXW+qGt8tvxcghWLa7qMYC0Cvc4PIt&#10;PTBbAscu+9fx7TRDflugTvAy6wmeLMDC0kOpq/VMYGkRK8MEfhNGNQAJxBViHkap54mg3CAr796c&#10;QOMb5Pqy+E9b3/0F33eUY0sQQSE9vAMn39xLz/8OmaGIfQEAuA9au4lD2eJtEJypPgfYpwQgNGjo&#10;8WEpQ7Umwd8L0HpJME0eWsp6/dxCLymAkLQPflfBSL4s3uDzV4V8XPvC2h4HrJPP+Twb97T2Tpev&#10;iLm4EZwFFtrxbzUN2sd+N7vneNOlxKnhn87le8oNshTjjl/FP69xkTzmB4cxX34DrfYhl4/elurN&#10;ZUzngRTUFf4oc2h0QGkHF2LNrYdL7XvlAXV5FvYxlGAlr3oF9Nbl+tbhY+n6JuAH7pU3BYAp3r65&#10;eYzwMTzWv/h8qzpAbkZdCr7+I2ybDr/hQh3HvzwAua19ziTlAGV2n5sl0TKQ9E7njAYypzxpJY+S&#10;jTcuZ9unDHUY7n0047xQJwzaRD9G3p6shHzng+KS4Yjqkv+1+s3Yv0kKs+xTOnuYAQw/wTEOhc0D&#10;os4SrvdXOCnDwBripDpg0wCtuxguzmpvAwjgGiJND3h70+kfe5u+cdkcoQoNcPkWC2FIxaOewHrL&#10;DLF/TcTtIsMxO2jcXAAorynPuN/OGboF+UNTD6NSWGpR6Cjksfg4b7eBuqzXryae8DxYa0IC5PT3&#10;ORTX7y3nykQ8PAnjbM8JSGSiEYEdknHKTSZMDM92eLhHHbAZCRIZkD02zjfD5/8evOBjPdwrnHSY&#10;E8c0qM5cU567KA4TJ3NsIPnKxA89CObPyDlV+1rQJ/IL+W3W4NN1loJvjsZGofts+ShExW250Moy&#10;14N4fdr0KI5h4QNQv7SyT5CqVeqQjFfNevj+sp+GDk76pT0Id5Yir+eO23QrNeBg3dF/r38kj7i3&#10;OuKmhItn5iWa023roQMmE/c5cdj0+PvToEMgt5vz1+E2eq0PHjqUTVgaWfvZ1xx/TX3F6tGg47rZ&#10;rHZH/97l8vQ1qK7f3J/ex/OS9fZDkfv79/j5P/5/+P2//h4/+eJz/OynX+Prr7/E23fv8OHDHd9+&#10;9z2++/73+PWvfxMgeCzitlo/XvqA+ju7xdDLS9/9kOVT29nHffX5n6vPr+V3IjziAAAgAElEQVS1&#10;vJa//WL47vf/CsHf43a74UbPXCpANLYevk5lNcsqeAN3RBomp+YJEoxrm3T/8HQqe/18vkUFQCTi&#10;zmEbD712VkOXcRQTBEJ5W1sYC6pxKn/qQqsLkZyx9tTYIK39x40VLUZ09TOTr8SHjg9Ibebop9UP&#10;Ngnbfg+AohSrzXgygMAZ9QmJ8bCODoztJbcxA0xsSSCjF320vX+hmFrsfXc7ABi5M8ZgkDnDwC2A&#10;nz03HGEgudeKh5RB3Pbf+hDjdaWyvqPild6vy+2Ic+ncx0Q3mmBAU6LadC0HEASRrK2/BWWS7Pbq&#10;LUmQvA6PuuKazSW4RwO1K47bOx0YSZ5t9fSaSRqhBljPxVR1AjUFvs9XVzy7Vn9B6IcKXqup9fHK&#10;uy3pZ2UgOBlnM+wd4DEtCvEwiEUDfMzEbHlQV95esIJAbaPtw5KyLGQUQw81Y6DPq4jEIwHLCy0T&#10;LElLASxgnRu68R4F9qz+I/r/qKywZJdN1TeAHrlIsIaiWJq8BbAkgAUNygBOp9jDrqzepm2GpH1P&#10;2ZnvrO/lftD5Oqs432ogqFx1tDbCju7yuhzwyPetI/n5RkuUIfuHlsXzDNzb1gMxHkaIrO9wxlQr&#10;udzah+LoPucFyhMEr1tHfqWddGvgcAd5rM3VRaiUTqIdJCdwV3S9fu6aVuvvi9cmas3yMCJJ1KjB&#10;/S35hPI6+6H17EX/Vs/WusYvKp7sOeR1B4FzD7GSWQBaYvNYf+q6y8Aob1ygyeqzJ7G0hypJcH/m&#10;MZi/xAz3jXB9JPeLU6XV6r7YbZXlsh9UJO/4M9MY4k5ya6LM6/tnAoSKtseFF3jzriRQpNpCCL1U&#10;LoRVATefVnoIlvKm9HULkZyX7pjAZ/l5B74rx0X7LJlAoTB3nkjGZftzqbeXvlb+mFLA37perp9d&#10;eaCD+e2pjzaYHtMXorXWer8bae271fM8daOm0/e7Vm1HWd7pCVBLx7Kcm+iq90Uk/+tTsBwKgmMJ&#10;PST4fE6EVjBLv0LVyz3r0g5oOkdpV11Xywf8pqlZHprk3pf9Kw9fGOLWZMj82HuZH8FAR/TUFBa5&#10;7M5HM21UUaahLVqkA8g0wOJ3a8DyNu+l2xX3l9e486dZT1xamkatN6SutlZeHfP3NGXShRpbk2n1&#10;nsEdoZCveU9GjkXyu0Wr2eY19warvXI/CF30JI41aL3Ys/Fb6rybvl1AfowdqOSj5ok2l0NjCUee&#10;IGG6iSWpi+ZFvNNErjTdFYKFSp+gi2edJQ1ub94CErcOjvtFvcvLCAbCN7/9Lb757W/xLz//Z7z7&#10;/DPc3txwPw48f3jCvB9tz5CLej5WTlLmD3z/L6F8ZAP4qxzTa3ktr+UvuwjevX2HcbvhBqBiv+Is&#10;jsqbF5Tr9VR+3DZC48c8Ud4UrbCwx1gVcqr09kDoLUmT0EVn0zbgihd9ZGpv7Ft8B8FLwUJTRIFK&#10;GONAlwDWrmNny6slHXoxYFhidNPbxBh7MK7MWyiQpZxZ1NMULau6qcRQIeJ4urdQKi6tj5ZVh8Ec&#10;8c6LuLXVdAPdFp1BljGtLDCzDWV9zVAtLwqreaGC0foFq9ALTnJBtSiweccRIEH3dDQqrFG/Zq8O&#10;wBQyJa7g02B22h95hRKZfd5QhiRCweVthJMh30AH1qkZ3zhonuxWBxoFOJQSW1XWvGXNGaemzfNW&#10;pHXNcDaW6Ek6zRqWY+iM0JV8jiFXqJS399JorB0aSwSNUn1sumcaE+zjZuD1/i62F40y8Xnu/Vu6&#10;0t7nWDp/pUdo0F+0GRPS9e4C6BC047p0wJPgW/SfAAUACw/GcpFaPYg6eHF1oZYAIgdJOD290zYA&#10;ov7egYHOZ6uhzcGaiyFP2vMC2NHpHVRtvC2n5/NQsX2eADJarFNj7FnvvwVN0/ht8m4TRfFci7lf&#10;SzvBwASOpD5f1oU1OrXvuMX1g4ZOh15SCpOnxNY54fsiFSokK9rWU3xukB7VKsf3MRuONOZ7ta1Y&#10;3YiSdhsmb5F0gEAq2Sf3i95HAzwECg9eLD3duW5M495NeBLL1oaibi4AvF0jSZuh6+DnxZgZ27xA&#10;Tpe7KnqeJJw/WtZCp5kUCLiCfPzc6mEUmbo8qrjxbY3KSmMmgV5kE8c5eePtHj9n7d8Lr64e4bwt&#10;xRsrUIUFWG46E6yqsoW1YF3iNQ8g57CHhcibdLLHpsY63r63VzdfLGPrT9c5zHAG57dpHKkPaeav&#10;UBXoGPBQa8FTzHqKAwVSucf40AEVeHiUm8cHf8BWWRYgicuautSGg7OeAqXXwpAs+XdcnWH89aqQ&#10;h1wpUOMH85/U7S/2r39Wskcjp8sqH3NsyfIdgD/Lrc4fdrVoXyrzCPEWe1OzKUQE87iXzLAJyHpY&#10;IMKTOwPDdCxjoGMGIz71KAtaa9N1eD8mLuCbty/97zk95CITwbta1GKjs5+M4Zz9LJnQwW6zNY58&#10;TX3d6AEMptyfgs6zbql10Jy2jO/virsdmW9AYqOU3GPYbu9nJxx16bIJ3I4JHaZ5ZwMeQjLpYIZ5&#10;BPg/6c3MteL/0kve1SqNvTNujQn31fAon+fbLRprvKZKADt8PoR2hiVvkS6cFybSzCFvMmtOHl6E&#10;rG83VARh50jptlcyjraEtluypQvXvNDGyJs21nXrKhJ11hYt26RtXbGi+/qN8yPrSqWhL++2LrZB&#10;lS6DAtoFm77AJWl1i8sPM6ig8CYX5VbsG/AbAGlfXBkKO80XsXQho8iAudgfGB/UrVU9FCrtAFcw&#10;/Lb3cSSf2PLyVUki4MN37/Hh4XOfKjP/QNn6V1OS8beff0nlgq9ey2t5LX+FZfpepQO3bjwTOHqp&#10;7BtSgjSp4LT6Qimz9YX2nbf50fJJsocP1cl+ArDtfYKVy+ZFMOuiJBDSFMn99Lw9jaKhhSJa12BL&#10;4aKlREWWypp7cDjYhhhLxJmMNxPIzDFZu4pXYzwZuD3etDWvdLvQ3RqtsiFB6yvp0EbNMbueHUpn&#10;frHkhTJDXYcPRUxVlvjDBLnoQezeqozbUQo/6cwxC7VDKq4cMuP2CJKm05DhGZbhhwLqRuYKppIi&#10;V8Zg9+jpuhlaPyDrd+Vdw/o79O9Et6jbf0bk20WZXssZfKj6GcagG365cqSZY02hTKB0W8tXQHb3&#10;8iYtqqYHB12CHRVeaux05vzmjYAaWtOLc5WlbZxAXet7HqRwPcu6qkt+CNJkCRDKwkBDeDTNq5FR&#10;/jWD/uPFByQxb+Q1a8v3yhuvH+Jll/e+yDo/3d66fmmpIJ/lLEqjyWlfEO99rNDlAGenU91uQPAm&#10;B8p+bny3fXJei2Verj/28TUgkn3Oxbuv4L6WSX+cC8VMGn12WvPJZxcVXO2VL/HNWdbLw2ksj/91&#10;bOXoWtbvAsRtfaJs756F7GfOu7TEmO37NiwObpmtPKxaR1RjaMavtHfcRm2ewJ9Yuk289pN9olyu&#10;9UWQcz1L7qBUfUO+XxNdrvRYPXlneCl3b8ydFhJg414fvw8Zr1pJAGXAL6l3mdzlxwVRljZx+uzM&#10;l+0QCLj0KO/jXt7MU4R1vD0sVK0n6S8ufycY2Oh+tV7r95DR6M9JrmHG3u0go6+TiX3TOgNN12Xx&#10;cL+Q4b3/3q6tfdjqrzoqtM5CL/5OHbPrde1ZteaykKB6vb/P29U8fpLXfPTVC/eSrbR5LfD+cVm8&#10;3C+/j4PRi8aWW5n1aau311PhVejIkl7KBFelQqT0suhXVUn7fNUTZNmHrsfGA2HGbM+8MnP6Qdij&#10;A4mmPNH6WDy/Gx1I2ryZ6QpVHKw5H3l14tZLW5LDiVb81IYi8EPUDLcRe0E/sEu+z66RbylsI38Q&#10;9XTvca7Fh/qm1ZpanLgEMNQB5Gy2G/dtO1d1rdtuui//nbheo+u7oW832yNeiO8nMpk4UHm6XpI9&#10;p6+vnyco/1Kx0JdzjWZNEuFptnpFPMRN0JisVnm6my0qTqVsiwcPn7qxC3v04gAevMu1129bNV5K&#10;eahnmZNrqv+9N/aRfv3Fl30F/NDFtp+v5bW8ltfy45Tn+x2fAbg1NTw2NibPfKTUnw06AKmIoPbG&#10;fKbsbFsSe1xde983u8vT8Mv+2Pq7SF4xnfOIFxnY5MYeZ798A6ZiKAUOmFUYl9CjsYQzoUJWHZvx&#10;oCtJVnGWgVKa6cFirkgTBEf7mS/JppSLRB9onCGTX2Yn7Nw/Kl0WCmjVt76Sc2ZduYvMg0KlcI21&#10;mdtXbPxdMZX6oilyve3W93j/uPucWXpwC94MXtn3cbun/YTnTp0Y4y1Uy3jWsSquBPE4rtRT4Hw5&#10;wLjq8V7MM8O1rIbJwtkA4lpmeMbQQ9GHLKTgOtxm+CwGJ6S8J9r7HThJr9y23rybNWZ6i9HMEiDi&#10;TsZ7AA5/0OPy5bxIgAABzKCeLbaXxrdFERpOeeiTX5YhkUs110it81rBV4rQldLemmhKdRYaMAsN&#10;rU0EEwkyFvdMT8bybAkjmn1drblqV860IHiyGE+c1yb8eGhWz6A7vSXP7x7h++9thjplEojLa+bs&#10;kwRo2QyaLvmvbI9mNy78gO35KXxGM6a+ZKWCW3hPk5cjhkaugf2AaCmCAAG2j4X8ze86Pc77S37D&#10;BYF+0LGurbWeoIGgElECaYzyf0vzsVilr4VTZ+pmy+X3Hyn7oehatQQ4IulJJ7kvVCzGYkvKpN2+&#10;44Gj5b7Y6Z0xddvaAhp/G5IPVPqtn7Xjfa6WMCXbmBbgWq7nuNexN5Z8xHUgPHRtsjvtcs0dOnIx&#10;V/sB2O0xw1cmveA/kfSiLVDLvZinTU9m14C2zB8hu3fkKP4T8QS7jkRd0mFGrOPs6yKwJ0RuyxgI&#10;EJ/HVOuuP6vtO2CFjU9qwIX8aE/nb0z6nWPhE8H3Si9aJuIFYi8moM18D5Ljp/uGNAeJzMcifntR&#10;VbHT8VFhtI9Om+X7K+BrGW4HvZtHOLhuKv8LqZCH90DeNgS4v67SZAXfKiXrRUfYnaU/3onruPN/&#10;cune3v2Qo+3jL9Ivva6P81cEDsnnV33Ofb6CIHp7Hu24g1/9sKCHyaint6pTNnUAMz637oGeb6S+&#10;QhA69UGOY6FFi6crApmhiUvtnyriN3jge+9cSGDL7/s+EJ96sxkKRSGl2Z5KvwmL0PM62c0s9CAf&#10;/3FMWg+YdlBVyLZdx/bwkTbdA91mxbNnglzuSU7TFht+04tENWKe11BtDpgY5uF5mmYeflB/Petz&#10;fTxpgi23mM+g+2VZ9lqBbGH7mHdk3qev21YP3bO2FB5OOausMRb6b+mxVzpR7IONB5Ld2iupO5lV&#10;ovrsSY1JxcNLKQA7Dj8oikc0AfJ9T0HYahJyockfY+uk54P1/IjQH9lnvJlV+TuOow5GVSOO+SZP&#10;d2Wp2Rp6ewM7wq6NUDFIA6Jr3i+Vjz0jn/DMX0P5Sx3DX2q//q3K3wq/vZb/Gcs333yLz7/+Grd1&#10;U49kX9bAqf4zFT8aTrYkzwwVL8HexQMsNi6NuJeWf1Of41VriWQ0oSFmfLdtBKFwZKxZi0x74PVF&#10;QOR+Uiz87wkdlXhDx8g6LYBv3/RGJQ8lHeBAt0azGnqP3WcpnEcB334Dl0CjARZjDk8Styk2zcU0&#10;WunKRPMKQiQmNf/cY7re3ZCn8qw1R2YTmBKJXazRnCR2YeZGfNAPBGNJF2l6iGTCT15l1VDKjIZl&#10;i8vXFaP06LIK+uB2SyWIA5AOQzSn/RV6nrjCLKoerzkD/DigPe+lY6h4Erhp8DmY4sniGMMFGsnB&#10;iq+p7KV/lEkm30pdK9YND1skAC6JhKUe8qEMGQIDq09QAxlQALYbL7EWsCnaKC8Rejh5P5g+kFZD&#10;eIyo5Bz4uquY5JCqm/xgzSuf9D6OSG7EB8G14M+SZ1Q0whgEHSwoOBk6h9dJV+Ox07NkAynEK7x7&#10;CbpqPNOu3tL7zbtY4TPK007AX2lT1s+6Vk0ZwSRxHJtfUa5EXTCFSvMUE41r0UEubQYF5xTIpE6S&#10;fXN5xripdphfy5fm/ens5QnMouMO6hxpMPGGhYXrTQdFSi+veXc53j+vdQ/yMBGEZm+oWbQZB0+5&#10;ppwnVG7xlyEvf5vBjomhIRstElrFFeVkzc1olewLgNk8F7PL4nSWDoRLzvsUhlkoWcRDHL/F4vVr&#10;1OyAGv86eyRybkf0waK/BOQ41k4wl09HGKvsb1y1jv/Nu2VCPkzBLUAwMQOOI4gcsU/Fb7QweaVP&#10;0RE08YROpMfQ4WEnXBBivxlSMkZCHiXHLGsI+VQDxrTt9Rq8AMZZRjgo+/f95k8eaAbf5dy1prHw&#10;wtYHqTAvHXxfD+dyxhY5eg2g6/KzN3lTl41cvcyxKCKhbPh0T5sYIY8qnnUdil4a6w3gToJVtwHx&#10;wznEIa87vhugN85EG1fwiAXgGzJdYa6sAOBBsEZCuHbel/SDDEx4DF6R2EDVASauc2EwDUfyksaC&#10;LZQK2cg2ElzQ4gQab/G1K/Ez9RTKvPZ+54uNz7vRVo4Svr495nDwaOxhvr6Gh35oIIeJYsIyTMZx&#10;ND1YeOjjYPvOi6vXtkI7nUQ8sSfXw8KjtYZSVuZ+GfpbAITejnPGxGi0N8wMEedgL3vIoGl5ACwW&#10;+rXChA4eFjywxZc3A0Rjn/JDmh2v3j3h1SYmJo6Ff7lnybrkRWN9cc9hpdEeR+EMX+Hx5lxkPt8x&#10;6ZH9gUlE2KhXCHDEfqP1ne+1oaUlTaP9DVCt8YQuaYAMTxLt4UJ8151mMDGYenJ3NQOTXVJJVxEc&#10;I7Z8zpe43FHm97AR8xSv4QCgGCbwKEt1cy1DnKB0ToR+m97PKkGX2DcTxE04HGbSciL5MzKGfzub&#10;vgcA4rGiFf7BcRw+D1RMzHmSdssw92hXuE2pEl7ac6ZOfkwPg1JWrHjyxbDtLHggQ6jYAYHGe8CY&#10;I8cinKc44NXQnXVqeIabU1Dq2bB8as5T7ZTcx9L2md5Pge/9tDcz/FM8yx6FkogxXP48P3t4IB3O&#10;Jz38ZM1LdiPqj72N65VdjUNAkbplTDE+zZNmwqwSalLHCw7quibMIsSMvysmOJ6f8e6zz/D09JRy&#10;ivHxAeAe60FR8lAhnkA2c2QJ8rD9dLuIelXJ5EU57cC4tXf4Hem71wkeWExU7lFqQ2wPHspJJEMC&#10;pa5qe3382jDvz/XM0qeztlJ1/qHlqq4fsvwQ9T8al23P/NhjeS1/enmdo9fy11t+9933+E8w3AjE&#10;eGkCXdxYj60hNj+CmshnEnGkJ4YAx7OfnI7bWDJZf1IJDUACSDy650lfc0aj4BYb7L0B6KV8eDf7&#10;IM9CmEZFz09MhfyITNf0MOp7basA85HcDkWhPAUC2JMAx+fMx3iy7OFUaD02o8c1+ADiNnAmgQQJ&#10;3SDqoXEbymbSZ1HYaThRwQVucgOMyroDZRqe8fSWlajIlr28e92wz1hCoVBB65t9eQSzr1fztH0w&#10;ZwJQaMq08Vlz0NKsPP1ImzkdDBKbBaBJGS77z7z6KhKx/AJMGJqx/2goE9Y+1RVjW6ZtGyc9wVMh&#10;OxGhQ+ZIRfHsk8O2qv8mMQ9dgVxuG1gE4QkQPOfE4to0b1c0EEwkQhI4vQsr4LuopOq7nliPlRkj&#10;3ePr0Sbb+N/QbkP4VzyU6LX0uejgnx/c7dcuDQX+tcMMuNFL56MMo2F9LRJ8QOrMZbpu/BTrmYdZ&#10;BOGyJu2ef43m8NsQzk/uuZixdZv+HOIq1iuKZktd8fluGzSbQVLOY+Gp7rIu+W/NTcON8roswc7l&#10;sIMAT06jFeAxgQ6gUE7mFdtW2oxlr0SweLwvAG5f72iAIhdpA/fyiYbmmZUXlDa6kF9qnVD2SMab&#10;F5AXCdPw4CoOzRgnWPpYSN/oDfnvJEWQ73G+shbGLVeutfM87OWcl4D8iKVPkDVGN8cI0DO8AMJa&#10;pw425p4tj/txHmLFgj7J2l10bHUuiR3je1n+i7G3K94GXcAgHkbOWOgS45/T94XsD9mpdcE684ok&#10;uGl9c54zDq0FpnHDSeqwpbxfu2wLvtMBs4NbIsSksIRQqe6zQ5Cxb+naL58PK095IOf5RPMF+N/q&#10;Ok9B6SvLh9ufelsPTME9a8BvJNVBeRD2VN8KKq8d0XZI4aA0vRcrLErXo3r821q/eyHoZvF7eZSy&#10;nRyNTUBGzBnjlOv2/Ppzaal9tocQ0Fjffv5RiS/3dV8HId5fhvOjLDfq0Kd9stFy71rOR/XtpdIz&#10;l2wvLhuJTRD5zT5LeAD799HvnWb7fsY+Ud5wvi76WWB25CGI0EX8OQP8t4rfEbytSW8xw1Q/JHN4&#10;mnoWwFuKfW+AjNLdsh8PiCeIPA2lR7vciPwbBNUhAZ4LIodmbHEz9NaucUnwvvfxiDqncS1Qh6fD&#10;i6WscWXUO3scd3CvOO4HDpvuiFKEdAB1rs5TvFF4HAfux+HrTiS92SsXVAOTYw/xBJ2MS85+xejC&#10;FuFYexz4iZlyzfs3IVPiXEcA7tE5dln0rZq7daJWjmI/yvFj2RcupAk96rs8Zf6DXiuk6c4ivVv1&#10;HXk/z/XizqhNmI2003iQS32c8ozjpt7czTjqtNTz+8HQFOStU9qznR61chYqvVwS5e/CZldk43Mq&#10;w+dK2sO1T6S9/vL2dC6949u2tcvE/3lLSrT22SPCvZbX8lpey49TPnz/hGMeuKUdS2WXlo759sRN&#10;IX+m8oFFcakgbjSQKpM4okr+UkkHiWbE5gvDvEdSnKEYQ3Gnp81sYnKW0u/Zm6nlintrR3sSCjFB&#10;0YebmpV/K5UjGiM2J2YYSL5J+lVACfokdBzDp3cU22SYlNzsQ1Nk/+mVIfxOeMqM8OCW9IKS8D6Y&#10;VhTjN428adynYR6KYQd9VlpIAMNFlSkM8VGenKXxAMek54QWyzRjgyEPMgyD0WhsnkzRmpBGHfS5&#10;Ugj3vyeBLtK9TuelAbzuETKQSfyiw86/a61168GvJC43G5pRxbXRfye/rWAK3+0kJ4hEBR1L/fRu&#10;9JorFp014NrnptZNUNFXp1XbCcpxCoNRLZLG1vXKpviRXxsgnR7WUdEkOBvfdei5DAVrs3mh3FC5&#10;7uYX6Wbl8XIZrpC0Jd+R54fyg1iHpFHFi92TKmqAHUweOJTyjfVK+JsRuOlxQtmNvnqAcVMcE+7d&#10;Y8g1vQIJPKxo3qwxXx2MW4H6MEKkaCVBKwvXLCnmamveTb2a31UrTxJb/6wONgjocdzk9ZSTiNBA&#10;eRgSnmLRHpNfkVY2LUBGibkoGlqTrcm+u1EizutXQDZpwwPHXIOUezmO8JSNteOrIiUSgDqYKi/m&#10;5lkVNBGUD2+BWNUGeQhAJY9M/vMyCeOL5Q2CzF/QeKPL+57kLSeZ3zV54/JEU16Jdo9OD0WQFIr5&#10;Vi25sZeSb+fwT/13B1YreZrfqtHylou58hsBUvOztXUJosV6XQHtzqBbCI3t1KTzMAAM7eMiT65J&#10;C9Ov1CwTfpoYRC3xIINBtXniNf5b27ftbyZZ7sa8h48DXE+QIZmwC0DwZIUgmdz3VIP6w5f7tFWG&#10;RndGeiV6u9q+c5lXK4f/EhgmX+cBk1bIEYK5O/166aHA9nnZKHWa/wovoKfr9JSVTLhKEPe0DrnX&#10;Skh2aUD0GFAFxrgFKO6uuKuk5LyWx/l1qIymyzSQaulztu/8rLonIV3XVgHs53XRAX/3pg12Ec24&#10;1SnXobFH8OXivQqdN9qe1MPDcG/PlteObAktz+MJXW0Bxaos0QfZWsgvTO5JMQ56kHLczV6hXmAw&#10;v6kVNy1zKix3mnM/uzzhZ2PAfQEsdWZV3kCVba6KH7wM9749BFMEkyFsZq3DhZQ5vdsHfe3QrpHi&#10;dXLPXZA6gMazfnHW9cjuhGOG0H8uBAV19pAKGlGuRYB7rsXQQy0OX2B5S4DJJscYmM9+h0PM3+Wh&#10;Sx3Ee0sT7qnMZJXTZjolsSyiMtrelcV+G65sRqeZhpw6jgmEV/kRej/UEoCex4GZNuca/zrNV25d&#10;st6APVkyV2uWekvo2P1AS8S9pPM5ieeWXEE1vn3megtddgAoZybQyWWm7PGbTQOqivv9nrZ8kd95&#10;COwrlMsZxAeQ46qb01j62Fc4n2wfXasfLz+w64m21XmqY5OvOmKPjxCxi61QtkrVaq1NqWqvdBbq&#10;jKd+NyY6fXeh+L5MmNfyWl7La3ktn1A+fPcNjvuze4QDlM+r0N09R/Jvg1/zMnPgqSnHHqvZQwoc&#10;93t6Rn1qefvuncdlmxP3u4c2IQjuoOrq63kcz2V46Q3HfArlN5RgIgLNoD5tNR3oXwxvwnzlQUCQ&#10;uVdk/Ce16/550NSQSogrXrx2lpQDT9nn8bz0TW9voin3hOEVf7ahhguDMOKNh0GeRkQaAX2uQ6EB&#10;0tHmsCOM7gjxkTq44Yjr9zAJZZcghmW93ctmTkPYXKGQr0obtXgqkg9L0pvv8lIvPZ8Y8mSGYjoS&#10;hGTbMjRCqnCep3vLTolQOBagQIGTVwoTUMAfYBlHPoHRUIzkpPh0kBynejuIzoOnMrIF1kBYpHGH&#10;7CN5VfLqb82bd7qp6c2SsHy3+nsJQLlbEHjAcZiHDpHTOm+HKECANg3ypsJMRXJ7d1Emd55Ynmec&#10;YSQPL15gRL2T7tJ0VqctQ3OU96cbRCkPss2gEI1K1hPrr9R6C/AkDBUaN6RpM5hFO5gYhlO/PQHK&#10;pxxQPMsxtvmLObmKZpt1hxflKglLRnGU+elGegLO6dFFAHMDthwoIK9GmAyscMPqGWm5nmhu7JJg&#10;58cr6IL/kg+Wek6/bGszZNNqdkTwkwg/opDlFkpf3wTmZa2gGcgV2iHnkx7acb29A7iMSCHioKRm&#10;/1zAlEf4TgZZfp4BGgLIDXyJx1d5xfdOM5EybvFSi+d6qIeMAY8GVAPLVWfyZsU3X9u7AlNN13H1&#10;gwb/m7G1iie859uAc9y60WmlXXl2AgaGr3BKzfQqLMrNAOfkARhoG+GTjrxKAhTQZ+aAe94SIB+5&#10;PpDhQgLg8jBDkTgv5Y1hYIBegWYO/hPsMbTQB6kUFj/nAU7enlplWG0lOMcAACAASURBVKcV+zle&#10;0P0SP9sE1Xmu1z1MdYBenFf7Ew94KMt7TPGUW1s7+U7jAa6FnP/GN1eHPnufOxC+g/774c5Ot0eH&#10;B59yqKA6PEweQCfdJeEo4HKlJ1rtnswAk8lTF2iHWbmXeuzk1rEteStAjcJlyIBZxdO9HMNLap/R&#10;6YDKLD8XoOnQe+l0rtwpUU/um+vB8UtFZXhoK3UCqrgXsetbthxgiGB1BIoyYLjLATkEmOJg9PDc&#10;Mrx9aQy3sb2eAGnIbXqQ73vvPo4MhdhEe9oA5oC4ILa4kCtCusMq9nPqIV0n7ToESVvtMyfUmxGJ&#10;O+93cGgyDTP0BIaY4E3LOScOMzw9P/utYoPLk3k4H/LgMWO5s48u+1UEhxzARex11XAomob7/Y6e&#10;G2DOCRvWbJcZoZK4hgI4hxOsHElqLvbDtppAp13uQhf8lnocq6TO1vbmyQOE9t5DHk79wyvnmrCN&#10;/533Rq61OS3DsgFtDRYVnXcYItP63rrZD339buPu+tnLqy9oAa5dKVmw2d2XyuNlfaW5AUjHAqPi&#10;m3hI6QSng42HlT+QJ5cyxraf1afzc+zPJ/XiRyg/dNus7xEN/q3G+Vpey2v5my9mOI47btwcAaSB&#10;tDwnoVBPumSbG180ZKUZU4ZM7OOGECOohrIPSZE3YxMt46DiNerQeM6aawi9P7x96ITYDQQG3cA7&#10;cLu9TaVb5RaWADdmT5zixlQAhtquO0c9imZAieDG5y28vSb7H8qSeZ98JK0ta8qjOKQyTTOp4gjP&#10;rYkj6wTBEXDMYYzkXiyYx30xNI+4+si41GV8AAUErooMFWE3gneVAFkPAbyEW6MODSWZVxVTJ0HE&#10;UI+55iEFFbyD3iFhqGYSsFC2R86F95sq7gyado+QAgAQz4bnHGrMNOxIOzPDcUynXfArAaYIWpyK&#10;sl8XjLlTLWBP3YNy2qxYwtPD46hqzqs/Fx7ajUZFfxCFqTFBMl6x/1Vgvyvebnw5ElQGK2M1dy9Z&#10;g2VY2AJV2RJjavrYM9b9XEGGZjOGdedXJtViPuLKfSXbc0MkDTkzP6A6PgQ/DG8jrqfCwquSBsJm&#10;BKD9lWtL9u+CCUJWeVdDbpjmGOvJOmCg1z9vZ/iaL69CY10Qij6MiJkqIZdmGJIGP6Q6ZnnEOIhk&#10;oJGRcRLjMKY8K8tgocLf1w8iaRJDWnRQwGOMKsZNYQevObPC6Dpjxlsl+5Okl8fQJgbKtX4k3X0e&#10;LUA4A3CY4SYhexgmaJbsV1XoQNE0SHgcvoZHjMmrds9Ol2s8pOKUl1XDYa8SokyT8rJljOIViJsc&#10;W8yv0sgn8GVxhVfE17Wv8mgj/o6JqmUryDBdCKAQtWf5zYuQNXHQRhoJ4AeNApj6Sp/mV+xVDIYB&#10;XvvPoeTBs0WLtb+sRVKCSM6JFDgTfddxizidBbRWVddGSA+R5avdeV+CFJwyyt0ONDr/lKLhfaNX&#10;bZuvBvILDXjSG/TUr3e4L+RP3kCIuipS83pw2Pc1EfGY/ChgmrdIbMaTGf7Dd27IxLCR8ZMP8nvm&#10;HVmay18NBZpZABsAtgPt6z1DYhGqDJfF0Sf3Zbu55NDg7wnM2ASm8eAx9sWUA7Vue5c1PiOth2rI&#10;qqAVL3lI7YmQ0XiIvN7C5Wx86hgV5cCM8xEJHpGFNrlnMD5tF1Z85uCdf/9zBK8y9FQupHhc5RY/&#10;Q2bdBkQVN735emCeCB7Skb9CP/IDKtR+kHuk4jgOB4x7zPk43Cid+1byR5pefVHqsIT7JPfoTX+N&#10;ROaivhdkxF3KOvUQGXZ4WLg5JcFdHrJFzYjVWvOXB02r1zqnxUOTHE0QABn3uRWLfuXRaAun4c2V&#10;nPRfLhYS7yzEPpE3ohAhPBgfXKWr1N7q5kCA/XAlQmDkK+B7sUbMw4Zw9/HDpxQ4XvOY7Xmf9+MI&#10;OavUKQ/YcZSYoNd9Rn+xnEMRZ/d5WIST0nynx19mGZHLxGwCtxjbARww3O3wfDk2PYTlnO597eyL&#10;aR77Xi1oY+7lfYTH94SD18zXW/NrHm4wcl+M0P1vY+BuT8BQnxtDhC30zc0vlLh8Grcb7Dgwnz74&#10;DqoFgE46AonzrN2dR422DEFeyU8BAt2hB9UNUZfEPjeum7158xZzHhh6A8TtUVdj/ZawqmKGXSDg&#10;4Y8lXzU1Ff1GQmwYsUc4X/AAUiP+PZUb0mxO2ku+oTLOOeYB6/uLueOGD1GiOxb5rzQOx+rmix/4&#10;Ha4LRH8AD10zmJPGJo55YNBDPOpK3T76dfKQjj153p9xf76nR3l31KfGwLFxz00bIvm635yedXhO&#10;vbDbJYt4aBpi12VKlYxP/APiEJlnKNZU7pXBzxo2I22kud1EWUopsP3D83MfLXLx+x9Tzw9V/tS2&#10;9zH0iZvbs/+W43wtr+W1/O0Xw9OHO26roEVu0B3wdJuECrBr9FTSrGVzJpBioZxSbz+BVhLq46Ub&#10;SDth797fRiMtsi4bABxlQGbSJAcIaPikKLV5BZ2t3cJODQTQHR7cCUy60l3xIkOxA6/WW9t3qWgj&#10;gI5NeYgDgbUzfMdpP+0ADqTiJlLeq1SyeNDA39cROhhbvgqrBzzp3L0BQ0XI+e70SBAHpUzsNJ3W&#10;abB7guJU+NFhTBbU+xFAXVB/aVs2/toUoj7m1FdBj2a/0krXqTHE6ZTGlCtmjM3aPZM8ORFSAc9p&#10;jwOSBMoiTElA4mca5HyFoc66Oa7FuJHsE4GtY5aCXYcerFpOxM7Dp5NSWG3wAICHJUlQgyuLXNc6&#10;KmUkFfFwP0qP+zwEIIA3l3ZFJe1ZtpeHZsKDjeTamtpHJWjNh3wKJBR0mq3lWemkqNAo9MrilxJ0&#10;pFJcXrlbs+yzARkywmrGR7s+nTkCpMZTwDXb3oeVTwWteHTAb/1QKjqc4EytoEzr2Kbelhp8HPWt&#10;ovgwQV93UXaDiatLkKFDgGozoW7uIYdfNxXVAs64BhFGIRNUqS7xeHM+m0zPgB6kZT5z5hCROmy4&#10;/D7GwSR/ksKry1S2EfIgv15lcV4kF00wsZaiBH9Ye08yHArDUxBogyE9lbrcrQNBSUoUABkyRwrQ&#10;lU02FF2w7j1Zx0qd/R16sNbfjormVfc+L2ie8Kj6c8/a52QDdLhmuueetnnxgwtsnskl+ghaePsr&#10;0Jg6SsTaZ1iqCvkR32/ezflXHEAiZMRQi1gJlRvFTkCgbKFKmsxm1uYzGYrXhHtK1AXOc61qxF8y&#10;QodDOR8AAfBIxTk2mxWaPOckaBmHbyPWJsFl9rd4oa9HJI+7fO03ANp4h4HxvoFRprABPPhtTwNN&#10;N0253Ae9AcnupTtBANgPZotygFUs8MF8C+HRvsXs7n2/9GzO73yf00FwtYHGexLIVm9fLy+V1aHh&#10;DBZkIjuJEBVz/54HjU6TVZZEnUaAsBbScvtD1t/tBGL0d2yVMZdjApaHNjrswHXKYwB2zAyJltqh&#10;TRDOn1u1FyTD1aT4IfkeW70O67scM0MllmQIFhlJJ+oVpcO3mwJJq0GpjykzgDZLveisy+1eupaf&#10;e710AqBt4E9VVGyvU/J7iz2o5I9rCDG/jW50oDn5x0qzGkQx7cAYw8FQhvkLtUMBmCpmHATcbm8i&#10;pnjQIJKSctN33cp1jwJxefMm5CKA+1F9JZ/UwZHAnTFIgzY20tki6WPbb31JnBPA8jvnq7rVm4Mg&#10;GG717MeKtTm8vJUZVZeg77wUfzNhbnjdH8fR5BO5zKots0oI2ng9Qf+Yg9kOLfc+529Wh98Lj4YK&#10;kvsN14a1L3udba31z/6ksjTT9K/oyDKOi5eXm519o+3v/IldfNDZrV+y/f3XVBblB90OeS2v5bW8&#10;lj9n+f79k3uE20nYlnVMg587bwLhKECXzwH5WtYwlLHDUjPJpBmum62GAZUJV14KNGNbKpFTe9pi&#10;xNdGTUVUSlvIPsm1Jtw9OXJPtFSsDxybji6pNMSQ/HqpuZLZryxSGTRDeItODL8Hn1nj3aNeQvE+&#10;IErQimMgRdSV1ZbUiMZgB8GTLsLkTgUI9621K+OBuawGTn+WY8o5ygnzOlRAX+xMY5OA8tpmL0v9&#10;wReOi7GWNk18UlD1N8W78y0MzbsuNNUd9Ym/ix2C5+ghlRVZXX9PpZBj9v+JyWIoxnBA7/Smpiat&#10;65MygGfMrwNGkYiJ7cV6sQC9Kxb4rjK1+h4pklx7VvPprLIrJEGTmBvRimHfD3nyL3p11HJf+uNe&#10;/dpumkgox/Us133F8l6v/l/pwpeHIVG0JUz1tVNx7QGXUTM8hfphUPZZmFQ1vJUT3EM9Z7EmM+4u&#10;raNw7SLoRO+fRpurUuEllhUS+NA22yUmkhK8jUDeGyLo520iARqcsvzuAL03IHDjhjcM0q5sq88/&#10;T6twMejYeZFmbFnQtvWdY/QyU3xzlVvSreRV9lEa3y30ocyQjea2PJuUtlbfRpeSgzT2631FlzkB&#10;0OYex/5VPXmIIHXzZYhUqILwquvdyGvqImu/pf4SqTH3v0WQXrxAeLJSnsHXmWAH2c8lwbGoV+Fs&#10;xLXBMXMp0RNcSMNEkDrtuyxjf7LBoiE4Ft7o8ufoBcu483yGRvbIugmCxg2LBEcKCB/KQztsIUta&#10;6esbDppyj1fPuFi3nZbX47Asw2qtlLYYb5+X/aHlEAAVDzsTaxrHtL6uZpjh2T6GLTqM327yF462&#10;ZJkbxW9ODSRg3HlGGCYs7gYE/5JPFO1wqc9r+8MP6iS9nZNFlDQmgZp8kvVweQ9BEhWkPEw9AO02&#10;GSwTu7uDgff1zc09tctzFAn+rGB4a7NNYh2MhkbUDwKWddXp2PdJy58n0PkjYFBEL4OIwDHBLTSE&#10;xG0Z5RogKlh9nHNm2LvS+1olttI9D4wYm32u9HFZ0955of/GNfSRZ5pGGGVtLwFwUQiO9lS9W/rQ&#10;S2F8tmfBeal6nI94IGQQGQufT3jODPcqdpBXZh30qAomrxWEbsk47bvauverr0VLvdlguX/WARir&#10;yRuAW53OX6tuQVLTiSdJ3+yAbkPWYZ2vfb8Jd+RenhSL9z3EjOH5uAM2cX860pFmPfQBMrk7eLtu&#10;5ppNgBUR4iRkkDstFfxP+lBGuR4cNDPLwxsLPcD6SQrrtK6HUhff1mZT01YL7ONlAdQvyqLHW0qR&#10;6g+s7K5wXqC+lDqeCPoNUJ8nS3mOoGPKctoKsT/1Jrt3ONBksyH1NtrI7pUfN0vjpm23U5ZbqU1Z&#10;rtsaJ2KgS4Fdvzs/vwjq+hj7c1Uvx+zqRF6D6A/vb/8A5aX6f4z2/hxlY5wmP1/La3ktr+XPXb75&#10;9nvc9g+5mfef3C98EyjvSD4fbwJoe38qiYMVL8pzKSPnwg0UWN8BJD18pglEPZFJClWBJwgSxRg3&#10;3I+nOHm+Zc2S/yLrbttdKHebgTV5Ku4PU7mjMi6q4f3oV7AdxyNgiTTiS+bXNbBSLHl5OxLOhee5&#10;QOK6vSawMtGuC4MesAUepDG1KCYAgag+z4/AjjYZSAboMxGKVdLQXNHhdFF3bD46QeEwGBvtl7bE&#10;Fe6RHoT1b6+v6aBYwS3+3niHYFunBQio9HHylaBRZrW3zKLuz9S6yM5Ek4yhCoQxGV+6saMnci/t&#10;FRKEKXnHoY2NdfO6JA+K4uBnSxYkUqD12mj0dTcyknarwdfIg6GMu35EiJNo15xenuB1HR+B/d5E&#10;rsPky67zruPlejzPM4ezypHMdh8GCoTezRIhJ1bzzT2RabDNAtNy3N7BTcIhJUUYHAk2mrSrypLj&#10;zf5d2UMkRbazLrk0eo3k3tajob1H87rkoogx8k/SFYi6zEq5R93f0DZuQYFuBuAeh3iC83x4f7EM&#10;2sziwKEMLjc6CyTrQNAl3xa71AdBKPbRGiHqgLAMwHOV62c0hBkSI+UY13d/l57dV/Wmt3QD6gEw&#10;yRVjg4elmPsFAWHD2uCyVtG9gYE62GkgONfOjobGGLVOnj6hnEHVBLXBLcLaAdEeg76e76TiZ3mF&#10;vOscKECeJrYAywFlyto27iXRoCDlb+6P2YFI2hkHmBaxtoeOqJcymTRb6Td4NV0UME057jcAPASO&#10;e2IfMCPgDj/44y2Yvq9JrfHebi8Gevk7+Dy0wno47Y5l3YtI4HvclDUSebIvDnaaGYaM5ME6NPB+&#10;eP26xQfv3ve+/6hyzcatGrmVXGQugRxfzO28x/zsXteUn+PEw3WQUjV2vlmB8Oh78upeF8elGfog&#10;x9gA/1PbDz4TkfSoZzgdyUxx1+Wy3xfP9HGvevF1qcOUM8jLz7tc9HXovFqJj2s/6PyZ/B9l3/dF&#10;XE/f23wI7vXEklf7/AZGG0OXSK3tKgrguCaTXewruGjPHz5/0sC57rFqoZN7dwIMbwCtItbbxTbU&#10;baz4IP6+3rMu+wTyyMhQbcdxpO5Ut1Abr7409N6PrmG1jd160PEo0zzJs3fd9fj7/dmTXT4fFV7C&#10;DGIOUOsYkCl4fnqCzTsMknmmypaJ5qlzAhlag3qXmXs+V1gL5N5Ak1UT5Oahlo9mGiJWuWRoEq+g&#10;j89SZyVv8T8nVdkmOZVtX39k7+6l1ki7bXr1HOvjeqGYSVum+JThKbnnVqLMejY9woOXuw6mop4b&#10;imNh06Ff7x7iHcinTiMQ9Hwa3Vb157qcfCTjPo2GLxfb/gpadJ1oeaTJmA2PKGLvbXyqbvWxfi4a&#10;Z/v8r62cZcWf9twP1Y8fu73X8lpey19y+fD0hBsNUAjSQ7kDhRQSNCNN6PfrHn0zFKPEBam4hA5B&#10;u6+M3olDPASGmeEW4ODiAUOTRahsRQ/M4hpdAAnQABcjMZv5O8LYcxaeulIgM+RIZdj764rZnIeD&#10;H6o4ZiiQWhs4+8bkKo0oHgfSSjExKExmjRnwfh8C2OHXzUIzszDoGepgRszdAkcAOywAqJmK2KJU&#10;iWScc3oBSCiI7j3mHq+Q2ugPXjuEe3u5p5gtukCN0RVyAv9mlqFK+LDrxJL9gx3hCah5wu+0sVSE&#10;q/vhYRGTsvydRtxMJRaW7kehiBqYZG4BXGOEntBFMDAxhkSMPgvFmN5/EUc2lLPDJuJmc7vmh+DL&#10;4ofdE8ymJxNNw5XGuplf4eVaE583je+EvAjOQyTx5HVS4WiiD8GVbhfYdiO8DiSoSi23F+KLOSPR&#10;JblJusGDHGMn5oQbc+vVRx7MWNxm+P/Ze8MGSXJTS/SAonruvl/9fvO+3b12V0q8D3AAKaKqu8dj&#10;z9hbsnsqMyNCISGE4AgBCo+PsVw0KkSCT1r4FRckBXSFTLHkWYRzcPSm6y7Bd2RTyX4UWKNQrABW&#10;TJhc04o4QPLoCHnifcsXg/LIk9Px9db4Y7V+u4yUaBQ3u1S0YmtuBkA3eFvHwgh1gJdH2AUZbgbd&#10;4xiZRCkhp/DW9PiihjHQAGipJFkiWDJuqvsO8LssXBHu4GoMZyBIcxiuVr/toES0MOP2eh3qRwRg&#10;UPe2F0l65jpA+WTwGLgoT6cV785D9Fwmcu25hx6p2L7+vjycbm44ulGvWSdDZ2T4om3DDoCtvL+8&#10;67oxu5IejkWNpIsq5bimgW5yFU9IzNf03I6EiNF2AAX6MWeA7ADz9t1qbeM6+gRWcnIVwM6faqyL&#10;g631R33JhSSI6vxJD/EgGWOHG73PCvz0mPF9Q4ONG1mvIvJjiGb/KdMtTtiQf6TpEyIE090b2dd/&#10;B2HSS5YzfRQD+4afx5eW5FHBnK84wbMi/q1A7ALEMKiHqLfF16WSu1z39i3bo0jRtXvMWugY11AY&#10;s1KD/OMh3bzdrteIjQDzXcZyDV2RgyNGOfkhN+esGsGNAtJMQ4/ya+PgH9m/b10aebTGEOHJVpyr&#10;y3Avdnu2No39Oj0803szeJUx+RG07qCz/7Pt+4g4uBL/9ekYs18NMl0ACUMZjQVGHSAdhwzXITkU&#10;ti3OjyV1HrOM00sK0SuYc1gRORVivlwR/5leqgyJxRoqqTc2sDBz5YSOCLOIk0ugq04vtGFks7ai&#10;cvnmeLRDMPcxy42OFffjcC6IesZb6PjS5mCD1FNoMH+L/+gRMkKhkFetNQLAZs6LnkR3zbklPI+K&#10;852+imvSnjGBCRDWLAvv2VxfuLESp7DMT/bZUtia4bjigK4AWOHoMkPH8XXK1zMLp5kraEmv8n5q&#10;wl/Jtczbs9bC0IH35Y5CE8mg4dizCvhc6T/uCiX5yICXMTyLU2MC8TzlauhqDMUh4QQTy9J72ksO&#10;ePsFi3VhQAV4zRde7y9AfHNPxI3TOV8YKriuQS0K1Cfp8AQNTjfqa7G2SHl4A5Y6n/GEHmpcYshw&#10;jQtmbhulGtp0GDN4THIpuzcTCsc6txhnn3y7lutam1UimVfL87s0+6jr2+K22ev1njoDxxrGTfP4&#10;fa4ME6NDoRgxz12mvV5zW3M9/rjH8H5//+4OLnPC7MrQV8sM8zWT1wXIk0+MZ5jOJo0PuVakbFHx&#10;tlnMu9D5F/MJkH/jJZYv3JRGZEMei92v5fNd2aACeTxtbrsUoE9bZa9PVD3Enx2e8aDO0Rv6yVr+&#10;U+Wpzn/XsvP/x9f+mX18Go9/Z5p+lb9eOefsV/mrl//9P/9n8wi324f8ml7LWwkvTUguXKGT+lUC&#10;GQigJGqm95eKwOghSz1UKk7cmq44eVxZGmasLUC4NcMzRRDZY4BXKFotFnF5LjTtWBAKX4D/eaSz&#10;GVIRD5kgn1kZUhnX24BMhpQ0C8O2eR+40Q44dqOhyNfiXQAuj9FaNFPCiFu3Kda9hAis7IBEjdDp&#10;deR2Tz1/Xa48zzkbQNw1bRoZHyzv0ZcRhjGYXCzGWw7+oaJaj9c3eo96X2rMhGNHIw1trIjaWdGF&#10;Ry8ByT0AT6i0wGRPglI+53TFUCIERm8bECBp+05Pnpoj1Z+T3qqRyDAVtmizIsG0OhUQCj8/30oB&#10;WoKumFskt2mK6fk39XfjFCgQwYqU3dsJ2aaqaXuDxYZOUzw3c7LzKajbci5jY1xBhDeK+Z5eUR53&#10;wse1x9qJqnagpMCc3LOiQXPwjUhsZLGOrnsHT3GzpMDEFjoheI5zSeCbfOn9JtjC5qhpk5lxvU8z&#10;nKXRrY+j0Gs5DO7cTKkNAMc3BNrGssbC0juL8TZvbbjJDMaiRvbP5/EeaobFrHkOcYyNoR24RqD4&#10;uEmvNCYFzXCNmP3khz4GvfXS/1Tdqo0vWnvToIzKvK2GTOLYfpdse/H03vUBnt7JZvb+WtEfIH2O&#10;damNdN+EABDAnuSGR+tuTSMD0lPdkACJ9XGQ8vTcZs4x5ttYtHc8Piecc91buOpT0XSE7/UrOJ98&#10;HWV6Us7PAsGLt7NOcLPL6Xb3RUfyTy/urUkgjLxRY8xQKyxrMrlw8JwiN6YoWVSHe/+iNopzw2rw&#10;1I4Dp2hjAmHCMtnWnc4DaL1ybMFr5zJNo7yPlRvrmjzILRsCFy4XCoBdLenrQa0Ew7v846ktb4KV&#10;t34bc25Oe+vva5knbmw/NKAiZT/vfQAwhBO5AVOINjowdXgqb8/GRmLG4O+6aqyJovm9Nvw+bg+A&#10;TMxqD3x3K4XmfljO94zc63C5fc9+gw/bSZpuSTlPlb+B5oDr2WddZyLiDz2983qAx4vz52hz6tW/&#10;bkR2L23/gWtN/+1H7btfP+nwo1IbnM4na5J+tUlRNkd7xijrCP+HPrLIbwy3otARwHXqijXn1zGQ&#10;kbv6gJlCtyTSm31k2xhyBK3N8SRNq1Zjblekfkcbwfsyxje83r9jzoVrSADP5dQzXx4TfIwBvF6A&#10;COacnmh2uSfzdV0RQuO1hSmpzTCLMyibddQ7XUrCiuSbVg4Pi30KnhEo1mx+9DFFyQZWH7Y1ONt0&#10;u2//3tdiBTJMCBpt+7tqc3dfB6iT1qZP63NsFAjqZGqFxrO0W8BNzFYzbXS+v9OApwr3KWEVLjF1&#10;RW8vT0OQTsu4qYfH0m3ic979smxoalUWaRc6X2z17+OWnw9a/7g9vy7L9ud+Yv345ULd8/+mwlCz&#10;H50G+ipf5Y8o5RD3Vf6Nii1crviEZ1TEtRSTtuQ2SIugBgiCwxU4VCzijK9K40dK9KbZbQCguJTr&#10;sVW9Aa5oJI6xrmyogy7UzsSAmYZOGVtd1Bu4CHPlH9GgzrBhxK1Y0AXumRfAD40Oxu7Oupcv2jJ2&#10;BcVj87ny6h6YEwjvB2NSn6VYEqqW1V+YZYxYSVM6vh9ATBnKBzDXPqRhfYJaUopK4YJ65praqdjq&#10;6nwh4sZzeo4xKzqVZ5EbFqGAx0BEAYxbaQqLf4z+HkpN8pU0Xum3SOPlBDJDgU+AMDgmFWvqSKk2&#10;hvJ3eFV26khwRirNoWQHLRYqpjSA2hjg/QdNe+V9nnUVSQwYg56fx/29ettNBOexUlJp5HC/qBuA&#10;XdmzvLeSBmVSzK0cCuxmlJY0ECB4vRGCvNRkjcf9p9zBrvCjQgNsr05WDa07mKR7niQ70zM5JVSf&#10;M+F9RPkYHlP1MnqaSfANPcernQbDXOXVZ7AyPppHImmwgcetdCO7b4A5bzTeDMCX3svCkxrboAQw&#10;IeJ7iFZ38C83JKTRMkG4HPc2Hw5DwiABnu/GIsSBRxrliD4UKKStHmHknfydxtigTIqNhqJhay8/&#10;J3vVgsS+dSB8A4qljrtvSRXF0kt0W5+Cen2c/HdLmc3VKTcjAOQxfxjSKzvW0FxXjzEnpL8ndWQj&#10;sd+b/8gbdxmZtNkuFI1yTU/Ao8mcpOuxxiS4HHyoxT+kZVaAiNssBlsdACdt6v7aZCB/t77D5XaJ&#10;pKd1z+8hUMCxS0BU77QYV4Uc8E4wDIpGLF8JL/CY3+ayTUzTS1DEk0GKIhMYGhkzdAiGcKq+AGjf&#10;zaLdGcIj5I0AYgTb/X6CDrWBm7V4n8bAWpKgl5hlLGeuzSVza+6I1ImgDCWi+wkEH89Gc6Gn914y&#10;VwGi2Svhp9ikqPZ2GcN3+He6dTqIVW0QjNjQeIzvLU0+WdHNcUlCdQUvMv7wuf7fS2mhPof3d/+o&#10;nPqQy3Y9+MLnlWHdePVcjhnmibRT3XmM4591U9g1kHR/dwPOt02pHAAAIABJREFUtnUd7Z7nvt4c&#10;TrY2KuYrQprsle2dOj+XEMgxJNP+HmDdq7Xb3+RT/rX1YT/r9CQ/e/6fFQ4wtspRx8dywOBe2gqt&#10;ZI0qsOnjb6G7mMRmIduG+0kejnfvfcZhjvwKjM/MOsyQId1Sx2v/7p7ztQnTxW2ekTLfqBMRXBlK&#10;aoEnNB1w9WSZKwBxCD3uff4MvXCNt1vC2kXbq8sBQ+YUkCYnrNNIQxaE3tA0/OqoFH8K3GObGw+e&#10;LL2d0mwETppvOrNt9xjC3m5v7O9r4m6TdaneWnfIOkLMtecZIx0m4YCDGlfa+yR4yjMDN0NkITdw&#10;ertqnEv+KU9bid+USa0px6ymcNFo45o2hiX/2Z8a418FmWxbO8FaH959/35e41wu3vz55/9K5a/W&#10;zn9Fe+aPb/kqX+UfLn+1ufVVfrZcjH8NKtpPY2ld93xWLsXisFQYlRC5LRcG5G4zkzCh7TibGCw8&#10;wf1I2AuhSnhduRBbJPIx9+aMduVqa6jjrFZmCTsiOuKd4UdgPXxC3CeA2HIDtxshjJFO596TFhYG&#10;fSTnyzh2MMiQUHLdeBOoKxz2CiPTlWUq2Gm0NR8ts0q8tK/x+4JPxZHqzsRq9WHvjzBJir9ThcY7&#10;R+0Y62aXUPnROFbIY5PK+NqhGN2sMyqoMf4Vly+Gr4Fh9DvjUWACFysYg/zx2NBGndOzrkrxgG/G&#10;JGlavRZGym5o5FUj37daCYYHPbSqqjZYzZPicxrCAh5BvPfP+X3OFeEBtJTbJOTJm00x3AZQ0vg0&#10;GmqPBqQ1WUBllQq0V7Wo2R80TiMsO9nvIfEMBFNo6Hg83TBcToOY0sBqTBhahR7y3kVpSnzRlNcY&#10;ZiABoc4mAgewzL2RTgNTQ2ZkOCakjcWIB2EIarZ/PRrC+5DcxvtQ6AnAuhisDZ5eXyUO5Pw0VOxy&#10;Hgl3Y7ufI5B6ifcxf3CZlvRCB4/PiZhXo02+Wy5gqCyEAfYRaHL8JpwDDVzIDj89vQO+NJQN9YgZ&#10;w4u0O7NOr9/YN0geOuoeXRufsz/wY+Psd8qF4/Zal/j8bbuiATFdZkf7UOP3RIadrrL9/hlA9CFg&#10;9/S7cGxLxnYANGnLzyRnn39BHHqLZ8LRh/bnyQp+D3mTm5Q9Ls4PPXKdfn0jrf7W5rIb9yNin3Nj&#10;cxZ/xTMqfrSaSeUcYHXgerX4wH1juGTNhMhAP73FG7bN12iSqrR5SQBhD0mSs8+KZzuYlSefQi7U&#10;BmRsPFrVU2EX6q8eu+bnJt3PlN6nXvdH38/f/CN3FiT+z3bUGNLzvT/ovOd1DOUaWOux9lW5JwD9&#10;QbGQC0+rtrfl5+rJduKkCQKQWfclcbvvY1ruGwnHPcmbzk/Ou3rUsT/3I5Dq5kH+ETjR5bo/eL/+&#10;8Iy1sWnbNx+84nP6P4Hgn9dVn6kj7u3WDKuydaOt1/xLnzK3R6xOk222hlFZq/oeulOAfbsvmySZ&#10;FbfX2wF8oGyzW9ufqQHOFw6jquHt7YJA8XqfWPM7DL4ptoDI8QRABPP9HXpdofZxA3VgjMtP6Jjn&#10;OHAHKEvabzZbSL3FUHUSeUlW2JESG4QxAE9dEaH8BkSB9ZKQ7UEXoYwwcOP6iZ82J7L2YfOeNqpO&#10;T+dltlY1+ldYjtRZj7tSP0zdXAIEjynGfjzI62pL6R7ptBADWzLJck3rfEx673ZGteWkFPq9rQ/V&#10;fcUvAZqHrlX1fyBbOqPL9mO2RVp7JGz147Y/qPz8+vnrdf7hjf0Hyl+pLV/lq/zeQmHzxc//fsXH&#10;7jIqvoJwEjyU5zAClIu1EbSJgW9jzyOyXG7sUOL9QFx5KnpIgsMApfdSMBbjiWbLcjFyJYZHm91I&#10;Udjwp+eLIU+AvvO/bEKWRWsj6SUmZgDqqhdgMxdu9+UdHu5gEpj3fml4kZt5jHHRphBcEt5fw+PO&#10;htLCDNnpwQBJnx4qj3nEuCu+BAtoTVvRTYDcWNCMt8qwBZbjmFCSuYcqk+FZGtmuAk3zI+PlFdYV&#10;AK9jJBjkbfP4kGWY8ggkIrleJj5jv9U9Ky28K+ZifNJICGo9dhyBpYgdCnq7VegCGrGdJqVk+ufB&#10;ekUqfAWp466ZMbbhvRP1XQy/EwAoAUUBWggXeMxl0s0mmBiPpxumtbEInl62MCcHPsJYtD5tRrCU&#10;FxB5Y4TSCTWPBiSa2dkRfGGQxlzNcm6ADGBoj8WmhmHSwG1Gofp58uBZS770O1fxKGk1Z7s3+AK1&#10;QVR0cYPaGqBlLcQRC0OV1OYNQ5cACIDKaddkiRRo6zLFIn4wD/GGRKHREHxtEoLROk/R+I05Jc7f&#10;HmMTYRiwQ9FjbgyJQGmRIYwThId4nyNt7gZzQSJ2Yxqb8Xma84HTRjjoEccYuQmT8jJohwTHKvxT&#10;G2qMMDTJhz351zLDSC9kf59GHGV6cHvS0AI/6cELjhnDj5BbhDLOduANNXZJH0QCqLZhkuBz0KaH&#10;cwDf1wZFnMlh0LgepyQo29gyZagTSWlIjhEdMW+aRz7IkwJgxvwL3qkZFoYq18BIUBVxVwWss8Ju&#10;JXAuViEbbAFLfPNYC0jtxrnqAEPodK+13ICBxdgU6OI8rbmGENT1YeKmm3DStrA5BL7JuiHXMtGi&#10;wkEwycSPmIsxZCDi8ecLDMcDCJdTJV9kcX0ZtraR3r5ysG0KEeoHVxyV90SwKoAuA3SCXrhm1XeG&#10;TLnI+0bQp2gzpHnkxcSj5zRhhpknAJwLrkjonTkWgtec/WIckyO5qEnVuRnqVvcLYEo5ekFhsDXh&#10;R+UrHqqqYFqF3qFuUsWwJbSEz6k8cbYslruVpwsln4n2nOEwEDlNqK+E7N3H2UJ3cp2tJ6z2656U&#10;0YGJ8tZzXbXiAZOm/OvT3ecRIJlbZYhtMdhlUMYIRC5YrFtr+b85LUFgHcHfrwloneYojLh4ZKPB&#10;MohMpAMByutToDkPsxbz0SXt6T3Mvt2Byp1myrFB7DNHrHCGl+jA92elnya8eZSH1216fmci1Vst&#10;/t8IsC1K3XHdN7N7X/LF1ce+iXNuKab3tiuXLnMilnYTbVvduiy3zHkgkZvhK7yaWTfA+eb8wBlr&#10;ZpFY2mLdRMQCl0im2wrDlSxfM2xFLGKjF3HbBLaVOTFqAyBazzXahWHVI+2u5Wv4a063SeZEhntU&#10;gamHStJQnO3l+qsK18dYB21uuqHTOOaWGV7T16TX+9/xmhOv2cFM143nmjAA4+3NHaEAYChkTU9Y&#10;q4LffnvD+/t3rOV5agzmuY2aHZqAuDHZa53I5FJVOWiKbpnnKvQGEfVcQq/pa6six4/rFjcp+P4+&#10;F0gL/4tYA6yAdHJxyr541Khfe54qfuborphLQ/30AGnI8SRvWKDd7LsOnmZyucd3QSTsVgXWwvX2&#10;DSuee7suPy04FIZwTGnryuSak32VCO+F2qwOXc/1izhbY37SUEecBFh1As4iH0/ZFJr9yY22plN/&#10;WnIp5Acq5KjvG0gv7XJ/psk1sRbm6GzEzzbsZ0ppn39c+aPa9o+WP7pfX+Wr/NnlrzK3vsqvFx+7&#10;S5VgIo3klUamwHVGA5oDZ18kkEonj3ZnUqpYeAw7wHbKwdzNboatAeUxybZko4gK8NgVFV82GAkQ&#10;VVdp3Pn9ZRo3BV4CZN1CNfBVBDMK7IDB48itdjR1hRKgfI8bUErA0U7PldZFdqIbIPHbttueAEwH&#10;XSSTL5av617Soyxod8XiH+nJInFaqtIBauQot9b6/Z60xz3mNY0P9WObInVcLv5DGkn2sxsfDkLU&#10;QBKo4JsLCBGEEigNDBFkIkImuhKvxi+7xu7e+aGMCRZMBiAE+6iMmRv1owCB4ofDuGq8uJfwMNfz&#10;12pvVUsFUz2ESRhb6R6JUN5j/LrR64rySMChxreamsAfATBuUAgjO69qxtnartvFXGP2+a0/5+dW&#10;WR2ttP17/t7mdgLi3l5y0Or3gOMuBS4ZZVCBIJQN2fTY0KrNmqCNufeQgsCcHAq+tTHyFudm3SHU&#10;BIBFWIUQAfmutQjQx78AH1KuoPcv5nM6wgtbW5ZTEC/sVr+e9+0QVo5PPusGDkJ201Z7Gj/SVCCA&#10;aiRLWuGxT88m3l2nQOhVlEZojOc2Zgyv0GV6GKMqfYIndbf7aXRXO0M6MsleGsAPf1klQd1mLBcN&#10;d1AOwkSpvF98Iyxep5sR14QTqn+3wglLcCEXsr24tyDXWXYaLu+YiDI2ff1zAGgJQHMNoGdVte+U&#10;zX0DFbnGdLo1oJl1x/ME0jsHngBobWz4XGdoMY45r/WNTb63DUXWdVQOoMKBUD9YfRw4PmeSr1xn&#10;S77muvlk+LbNQFXGFKdci82nmCNbglxDxtfOxLxp5/f5EkmXKc8W58ROe+PafZCCLc6zGH6jP2cF&#10;NPDOQTA/d2J7bXvMdNbMOc7x77TcgIYAXj4qeeW8ZwOtah2r2ygLoz+raF7PfVJIzjywQ3mvGb83&#10;HSY2YLb4wwyocCL+h3GTSzfu7/y8Tbv8/aTpcbF75t9CM9xk+b0OrlU1XHcQnCcR+6mnXn/lm1k1&#10;JC38yRkK5alYHPGTBMH7+3/8/Hbv0deuY3CjWxBx8e2uNZtR/7Gbt/VHJ+YIjTP/Cpjw3CI0Wq5f&#10;XvfNid6R2zh88NTfCithTcdLOcV7SEe6/wIZngdWCbPXrQECUddJNBrYVZxagZ9ahqC5Oz6sADAZ&#10;TpLhTjz3E3WIBayFoYoxBl6v777Gho7heu87rmvgenvD2/UNf//+d3Rd53aC0UovXBFLfW3XLU72&#10;FLC8bDW9pAGdt+nCdzp9C4x+oIdIirw5yzlDh2K2zYAE71upUFrPk3+tlaHl/MQZk9Hv7/b6bZvc&#10;3e+cW9zIK6WbL+qmKcfrubVWnZalPW1NH8TY2p6OC6KY4ahiycDmslMEvqcStN2Sjra/vyAH9mc/&#10;ubZVae37ITtjAz1pmvbqH1merKv/tPKf3Lev8lW+yr9buQgMoin2oGHVS5f9VkoRVQIAZaSdSuXj&#10;q08DVvKPBWDphjVBpwN0ESlvQP4e/QjTMd5NDY4+5uohT3IR7F7pjG3tilIeu86XbNvpMCzIUDDE&#10;ClRDOToMkwAWLOsrEvhP9GpqHsq8JUF1AgWoWKYJyDRDTHZlp8jbjFMCDuaepMyD6RUt9/qIcUxw&#10;UaTrUwWMCOlsCbYlFCftPvIWyWjVLh/riOUpQXcroICASY5Ttg03EA8EBOhJmTyh9QU0jAh4wOPS&#10;0nMOsh2DK73obmDxuiaoGT+k8l0gytOR3EUQNIwOjrcEqG/xnGZCLyFZwlu5FNEyRu5jX+OuxfNS&#10;xsBT+/qRyxzbMLjM7lyWxzGte5xG/60Zs02RNG4UhVAxC0PA+L77Efzu2Wa8DyWTOkgBBL/EmWPy&#10;Y26OJShU84dgro9dcgxAQArlxUJZs528YFVNb9cGnjcRhnBBahMCWU9meI15CemJNuPnRpMiL8+s&#10;cLwaTzSgMee3uOF726wAw5i4NHiF8eyGvrVxaR0GYNYMsTD6VdQ3DWNMIbIBn/f2SW2+bjwtW9vr&#10;lnqOnrzSNpMYQXOjh6DuyS6wfRVr2MH5OjmwrTFtvBKA76UfaJDbqprtsJgL6G0DWpiF4kOhXI32&#10;+xzx90uc2FLxBI0cX/fm12A19hEZJ/uUS6cXagfBGdqm5nd8psd5drfWByQ/wmNZt/HKMGkb7doG&#10;cq7PrT25POy/9fH1MYl3AFgofu0yoJ9ys5DdOOIon8WMnrp+/H/n0RUbRr46bZtCHFwAPE0lAIwe&#10;yI0PmeRJEXpHdjrakPIh6ret+q1J3GR1nqIs2rkxwbScX3kFXMdOmuwblPs4WSzQKTHl/lx6xe5/&#10;dsBDmqCDbfVsACv5GrvO+FRq0+P4nXLcOOu4oRJbKdtaXr9bvB+iMPHfKu/6+Z5TCuzXC2z+mP96&#10;GTthb0D4zNN1PCElO317S1Jpupd9g2HXcYnMSugVWxVPetP5W6pmhgr71O//nEY33nzo3/6MnwTy&#10;ef+sXwAop5Y27tXfvayYhJ43oBKykw+m0cFEgGV4nXUc76BuT7B0MTlG2BKyPVqbMrbCQYcAP+OA&#10;G71rA+y9JZ603DBLHd5qI1EEcThu11We6MwQiXO+AyKYKzZfVfB6f/fkwa1dPq9dR5cxsF6GETrC&#10;t+vCt2/f8H/Gf0PHANbC67WPE2U+T6N5rHnPNTVfr1qTzHyOrqK16nCwWgjCF/2tn47gKcHUuT/u&#10;f//rt5ZuLO23GxmlNk39/RzXVqcBM2zf82TEHYB2fbrN3KbD1hSsQyvexxe9ySOGO9uQY9VC63mt&#10;lkns1zJcsblNCqxluN4E9qId3uZiqAncwMnEurlyPsiDrXwss+p3Ln5P9/F5wXNdLtepe292jHfi&#10;/rp/qHzWn8+e6Q34PXV8la/yVb7K/33lqiQd/ndczLDbyydC1RRQV3KkJxGhEfyZJ0gHgNAMMcAV&#10;sMPz0pWTHrvTjXoag5XsKBTxPFbLY/ixBOcxLy7Wo3R3i/31bZFzg7ZMOve0W/aCYaYRLWGs8gnX&#10;l59gaa+3J3DjvY6cxPHopAYPdUsCNQSas4mxGNOT5vTpSRM8FJoFwSUIT1jgpQz/cIFadtmfsq35&#10;BsOABXhMABxgwikVRLgVHGNFY6WUHbZJGFQZgGk7XmrMau5xQB3DdWDHjDG7g0e0gAL3KnJlvh/x&#10;Z0ccxJsJVjhUMgDMD1i9+IVtTtrvJ7C3/qZiqwRfnu+j518aOEZFsBt6+3PU67iZtbR5156FwFP0&#10;pFCTw/D7geLZDc+PjOmbV9qNB/gZwWfObEavKWtgJrhR0o0B8s6IcDTjMApRczIBxlC8GYSzgVIj&#10;Qo648bYfOa0+76BKB9JvsXXF663/AsjEVJRJu7G0eTn3+rHXl/1jEyn64KdxeARWR8aW2Syt7Dbl&#10;YwoRFKjY72ebDBiXg3+KFUdEd6OLISYgFeYgE51GuAvvSrs3AbJGY2lzpdGzYydppNmqWdWMKhVJ&#10;73yORAcKKT/T+7x3O4DTHYsjKMtnQ94u2/Jd0ANuJ3g3lPY54ye1I3Fv3Ftw7Q6g8pDxKYec5+Ik&#10;TBjQ5QkuGdqlrxNBkcel/QbAWW9HrH8dSPxA5LQa8921deRNGVLvs+h9ygcgQ33Xu4qB2V/+Li1e&#10;a26y8F+AOzwBdY4DY3jzTBFsI9UPip82qc99awxRV5/f3ViNDdAWAifvMwKXXgbQkipzw51XuWYX&#10;PRKoiORs1ud7W4NLN/Av3AQ/NZcT9LaHa9s4fQq2li5SLwcIFuXz4SRwPttBzVprOBcI2o9HsH8r&#10;6Q0cG2d9/pVKGbeWV+9GB+ON5TFN4N8EPwxte7bpV7yfo4L9a4JjLnvnQ3UVSqbaIA/v/mgzoQNj&#10;1KEedYYTNDqv5Vw/NkS32+q++vH5vo82D3Y+If/6uFnw/I3uzQnlR4WbaD69XXNTPU6zkdXt3nwH&#10;SBs4+cF7005oIOTR07xvGDDNt/8Yfi5BdQLix1synFhu8OzvOe6+v51yXsojmskT55yYc+LtGni9&#10;v7DWhF5vmMs9yGUoMGfOYRHB2/Ub1pvhuoaHb2LOJXHQ+jUpB6qlc87cpH/N19ZcazpaiR7BdV2Y&#10;r4nv37/juq7UZ5rLlNd+jF1uqLYfGSJktzVKLy5Ot0eeXXPhuq6qGzv/mpWH/U77Z95nOI9cs08+&#10;t3vbliFODbf1pdXHA1AGlxHkXlvrdhJ2md8jIpnAeVeRqKW1OZi2/vZmNNL9XGl6/l0Z5rg9VbY3&#10;8kZbdmJ7/kGZ+qWyr8+/r65/tA3/inLqQH9Ue5/q+negx1f5Kl/lzyxXLoqqFR+UMXjneliMT6DI&#10;PRVUaEzQO4kL6y7eNdyB7VASQsPL1ICZ3M3KiqAR6UqKhqK6ACFguEKhHq4FroASlTGs6RIaBgtj&#10;j8nCCm/vTFQJTTq41uTtyHjaKwxRM/di1hH1ltnmCrzh9YqjcXEEbL7ec5F3j0RPAuNOE43itveb&#10;bVcCMRKGsSCTOPKI3+lb3lVej2ONMKcNQB0XzbFhfDaOm1bqKF//FTJKgQc0AOzwRpT9/TdjTbXh&#10;XobZFkavY4SnMMJY8fA0nqyPNpRm/L5p3zHkN1enAsXyRGChrC1DJWgSzPWCiMfO9XExmL3i2OQE&#10;k2s5uy4HSxNwlcjfuLBWJEUNBW8FH0vwAo09W8+mHmMW5vg1Xt9BZ6EDTQxItMQajRGeQFK/ud5b&#10;CtvKujVB6a7krUiem5s4h/E41yxvUQtvE5tQeYv5SxdY54oViS7rVAVAQEwBjCF+ksLA/Z9U1Fe0&#10;WyIJHbPdjzEStBhDo60ElLYqGn+OcKiMOO5pdoZvmFW7XGgN3+MzdTyK/NDq5sbadvRd6DVCSZaD&#10;kGCXt3GB8YXRzS2OCQ2Lgx9cngH0ru1AAnlPbbnHEDTjg78xjnq2CdW2NFrL81gtIjGE3FJVrNQp&#10;FTrcKKWHJPuVmxpQj7ccY0g5nLLMPNZlPgwX5Sv6o4jklNj3LfxkBEFDbpL5OzOub/A3QzYlQIwW&#10;Okq8X7YIWjRZLy5QBXuf6L3ka5DLdJcLTrUJA9aEyt72KjwvJAl2zFltVB4lD5Bi2sKQOKY8BjAG&#10;RoIlsTkqIauDByT5j/M+eFYVSyQ84sg04ukwGJYq6u2e7pSjmzwiVxr5qMk1K5pVXPK6vMwSMrbl&#10;QI3XG3GZRbAinvDwYLNxasZcR0HwJTfAE0D19UBU8/0eX9XXpMXNMEGsrzXfzBj31lxvUYWH4GIM&#10;6yZfrbw6bS33/hUSg0VajgvKqTjxlInSgkY2Qj7koxu39A3X5nvs9EJ5ddbWUTFeyjjqCKmy3QEw&#10;oEImmChEj5M4sd6WIsclyN/J+Q2gcsNQIBNcO5a/ArQiyWiCKJLy1u+LngxPLt7lgW3gyIz5E+OD&#10;dvSM5BW7N6S1R2NTg/No2avG37hZBXDTHwLouHzd3JLgxbj40v3hOwFscutck9ea8RrLDVvKu2xT&#10;xkGW4OfsbdR/be+7CKrFRoGqy+MVoOKITVSCbR3wphxY26YxgEw0D6d/zPt1mgt70/J3A09fhYRu&#10;6ze/J01q9m5t2jypj+JirxxrzGrDUsGY0sau1HOwPLHGzY0ZbRoaCdzJxwbYDH6UEWsEcu2w5fOE&#10;/CBrJwtl9or43WY+BnOubQy42Q3mWOr5F2xCsKBYWEHGuUpOpE63DGIrYzdTTmrokH7aNtaOBj7z&#10;PjqqvNLJwHK8bQVN2B+8XBbNiW9j4P39BbPgZwDXuDx2+DJAL9fx3zw58d/x3fVDEcxlGOohT5ZK&#10;gtyZn4Uh28DNKW8a+Zjr92u+Q8AExpoJxKkH5HZt6qGr8SFpwUSy910uZcL2pHewfMjBHvan+Lbm&#10;g4wRoXRWrH8M7BX839bwtO9SV6+FhPMgedsIoMcc5+2i0OsN9vKY7DaXJ3en7RJr6ZyeB0qvy2dG&#10;8KmGk4c7+2jjkdLjr+EbDW/sm2RQxohPj9RnGaqeMet5isG71tfAmqUfliR+v822P7d7bxd9TuBt&#10;YL6/0JTuaDTb9kk7/unlZ2jyRLt/Rjnf07//wtj9cnmq688ck6/yVb7Kv0O5ElQI40VUMjYigSfi&#10;PHfv5jCYlxviOgjmuvjxuM0WhhfS4GxPP5T9HafXGWMR1mLpwKgOha0CCwWIhGLuoaV6Ya2J9ZqZ&#10;1GnrRyi5xrN1Yq70CCDmBniCu2oFMkg1zhdsADMSnISxXl32to9xhYI2sdY7qLg5CNG8tPhcB2Lg&#10;yXdUFZdegLiR3Y/TIfru1PRyejjWteNHabDG1ohazgjVO6BDo3Gl4iQRg4/3Z+iLPp5Jbx/vEWEu&#10;aMqPSJokEJgsXJe6kpvjbsCgN/BbKKbiY0vPcqIywacqF23F6GcY9mHknO3sSRh9s4fGBMFmbnxY&#10;jIuDoiNinH8U0mMDj2jgcJw3va2digACxGpDRWWTYxYGaKEONFCk+r2NAY12PIwPwQTQiuSo7eyS&#10;oMXEcWsq5h45qPzbVUcAZG7YIPsY/EsPlmYMmlnGV1QV7Ep/DjGSjFtf6z6XH+Qy1DWCLngqex0i&#10;3Sypd7FWFXHgrRvkIpsDNmj4k4/4PI0XoI4gm8fdrw0ub0+Oq/j9tQnmz0jEQZU2vrmp2cN4pBxD&#10;9iudwwkokmeFp03EPbhIAEOBWElsyXcKqh42kEdhEzRq79xXh+Ztl7IWGFqxnwlkuzcwQ4Ig5zV6&#10;29uSsnk2t3Ug6cArxqv7M0wgmjdbRk4GPZNT7oqPrGEidleiL1YjM42DF7dz/Y17eu6Ag04bEJrr&#10;gFuWGvkx+jOV4PF4BjzdtM/1to3SgJHnVXx7jmPXhUNrP/UPvoWFPs/CAM5sI+V38L+DFutoL9d3&#10;3uOfE4Q4F0OhHI5NYlnAUsioTY/exM2T2QwFWtfc9NcEUH6GX7jRaLW1lS0/nzh+sX38K954W/Vv&#10;8u8zw7A2y2CaMYT7RiuguMW8BhLQ2dYP1bzm/56e4+mCWL8/YaenzeT0ZM72c7Cpg+180dsExPyQ&#10;9MWFiQaA1cCz7Dsid03Nfcw2rimvj048dOoEa/e43N6P1HXbvDmmUNV1m1dVnqK79/HK+PTxGIEt&#10;f1+B4f69AA0m6HsqZ0xwO+VEi1m9vfyPLqWMHD//3Pu6Jy71iquD5u0CD6umGOiKSLMV+FMCpsHX&#10;MwC/FZv+nrhwhhOPHf/c5nEFyXPzqPKklmWc6adS+sphm4DjSRn2ICbpLAWeKKDjDDbd1WPkG+aM&#10;MEFruQNDnk6S4rOIEa6qGOPNT4+the/4jjlfGCKRFL6cNFJti10xgW92rrV84xYSThr9dC8y/jrt&#10;LG6Eb1QwJEiOdlK1g6p9E+gmU4/vc74gqlBu9q5zrboPUOkdlpOeYuW+EiA3IVM/OuZf5cCuDaN4&#10;ED6XK3/SMue9inUfehXo0LJ7l6fc50agVTgmwOt7XwvffvvmXvyv75mUFPAxqyFwfSX1cbvz4M8X&#10;MiUZeV8Lf60q+eTRf6Dex/JH1vVXKP9p/fkqX+WvWO5K5pydAAAgAElEQVQ21Ff5uXKp7so+Yw/T&#10;i85/bQszRipvZgIdloCjAXmMeUUW+Jv+e/zU8AOUAWmp0BF8yfslEhiFYe1xUJH3++30Eq1VlMCP&#10;/23GDOL4LF136JUnSMXA7XBNRSoBnGxTGFHsTwLCcZc0YzJAI2u9Dh+npHIHX6jknQClNoVSgPDa&#10;q+sPJudN93JvjRqHbGMqOdn47BvHo4NSwoHJt5bZ09tS3m2St0v2X7Mux30KEvBs3UIyQdQcIMIA&#10;1L3PLTLJZ4iTAIDO9zbqtt+LRg5oUPf0OBruJRcnJIR9cu9Kw4KNajvAGNf0O5Rt7JyHhMRMJW8B&#10;qXhKKL2CbEgbl1BnE4dhXS0sTOuvLctnPBv9QRPrdvvuvcLrcQn8wfMkMqGPV5BnOR6MJxZugg2V&#10;AMO92YvhbiQ2WLixw80mFOCWSRSN4Ki0+fWxYQ7gUP7ZqYcGB98LQiSYZagPl1Fn4KG9lAex18P/&#10;+owv0JnnV/y0RRI+2yBAbn7cNpAWWxihHB7mdkpV09woSzkdM0Xav70T9Fxu7422rAhfwc21NPwp&#10;A+0uL7wKSzkKCJaURzmfHiIBTiGNVlJno7v5PNIEjaViRFM+0Ws6aCZhDPV1TQ9gucBZ3hM8AAYl&#10;qfF04xBlI0mdzOk5G9gGCKn+Dlukfm2qGqr9bA9pxRWGPFXekZX9YImFF3xtnikXMCA81QUzeL7L&#10;wxr/JzMbG8iZG+RsX5s+HSzPcbXGEI4kJb+LjvKyFa65to0Rwcu+gHG/L/97LG7cIBkC9Bjg1bcd&#10;AFnmG3amhrUEwxZ0wE/86H78vW8S+IZ8tZ8CU9ABEkP6vxGYEQ0AbBPAcXS818e24jYs0rym/XKX&#10;f3UcH9TPbqhWtS47w/ZIqyt42JNRW3GjNUCk9ddZtH4vXQWfljyVcRRutN9jGiPfu7NhBRcS3fnj&#10;DkDL9o+nKxCyrq8UTzEtKlZu3Efv05Ygtvtc3DahUXLtro+gQE/tWlLQ5PcjRNv7LNfA5/p6uALw&#10;rtWY45NSAPrxbl7fZvGvFNk+57LZN6h4tcm5uw5AWV7XKSt6clAkL3MDmyfEap3IViXv73TbNh8O&#10;ujgQWYUeyi6XbB9ryh+OgboutmZs9EX86IVwaGrtm60/vT0iAqhC1/Jzk7monQMnYPgngLq35Hez&#10;1XLX0GveQ5vM8J4egycR/MTadV0QicTTAYoDwHUp/KPgf/1//wuqgtfrBZ4CGTowXRFq+aJK1vHf&#10;NTwG+HzRE/3Cshkk9NOfAoQt0e0wfz6dt3J9wgGE94Gp3/KEQjp6eNLUzdkG7bRkERndgvPY2wYZ&#10;o/1a6yMA2Gzj+DSZDPmuc96TD2wZJlae0EzwuDXvcZ7GbQxXyTBjJTf8yTVXLty2FvTyk52v12uP&#10;xR6Fm3H/eLHj7++r49SUsspfF16fvuefV/6Zdf9s6Sv1oTx+la/yVf6B8jWXfm+50qsrFq4V3sbd&#10;kGFxherlBkF4qhk0DHwJo2Dm7rOqHMfAWA8BbgfV0t5LBabf38zq0Nc935/fNIZgLV9k1/oOvQZ4&#10;AN0iHIqON7ze/waRgTEuvN7/BoIn2bNm3KaATleZOEZpFfZgW7SpNB62QVa3kN6dpDGwHzNFVzxY&#10;WXwsIzKU8XGlHl/HQYNWBBuPgbb2fI1BKWwbaCelGN5srWxTxEK35Uf4lVF22G7x8RSO76kt1PPh&#10;xr0byvKCmOL1DowLgMwMwSE6PIGYuCKeNlm8rFT/phQSAEwA9TClmnFCWizGaRDnA5Wx38+ES0EY&#10;Apo0YqR5sNWmhXgonVQwo7XSuLEb1mjz46EQGCZ4mHMnFWwD+UIe5jT43rTxS0n3eqySFsYfHpU1&#10;eIxffwX5+w6GdwNf4DHkr0EZA+jwsCUMOzRfr5QFywKsVGC+XtARx+g3UKuXn9FM7/c8LSFPv2mC&#10;q6Ua7zTeRUmaNL6nEk8yQEejdTAlk9L6SZxgVBQfwXzMZ9YRs+vUz9OgZ3ir433YIxuzUA4D2LzG&#10;ORaS/SbIWIbddJGe96X3ZWuTyQIZKuyjFq6+DE5p7d3bd44tNyyYxJH0kDgR1GuO8CkkZWODDoBv&#10;oBkBkCRsGbCCOoJ9trQC47SXhNw0axGeM0dH/Rdwg1xip0jyBIpE0jLxU+QbnYoH0d5Kj3gRT93m&#10;YZwAAhqnN6nT5Tm8gNcb4G2Taz8LyBVIvi3wh9z3/BUMXCAfvqN40z0L9yPqT97H2Y5PQT+2dMFP&#10;m0Xot9ve14MMyXU0NveA0EX8RNpndLJltSEQtV/a5uwDXHLW10HwBP1zSn32PN8RAFfMBcs12vmh&#10;0v8BXX75tzu/nCDzByx1Kx0oKl6MkxQP70g+MsWyFnLOP9R91dVeQeoG+/utwi6d99eNe7t/ANx8&#10;NKf6tX2zfn+VmWGJ3JJj9jp+DziuOiLBotVGTdTHRIJocp7S+2nMb43Oxp3XfrmZv6t8RvNfLbGE&#10;Jxh+gtqn08fTWGy6UfBZ0by8wbnm50ZyyGwHRZ3yi2EcuSGmHBlu8u16Sp48zMY8tC310HCSsfOe&#10;mIu2IFJhMWrTzGgqYdnCUMEwwX//7W/4r99+g8GB6ffXO1Q9NvcYFwTu4b7WxHUJdLijxBiKZcDb&#10;t7f4zU+qrOVhUETYw6AZ18kWTsNDevjGhkZ4PAdeL9RaQKcVhgQJ/Qnu8NVpWH99w+uMo882BRmj&#10;D5Ye7U8s2fnivj6FtbYs8vHKbVzmfOV87bZcLKCbphqG0DH+aTiEPdK454mPUXPLYqVgq5dIhcQz&#10;vz7GFTHiY4OpMgnHfbV2cm4dQABunb616LbCtWs/ev6sa79fbtf/WQLsV9v6Z5fPaNH1X3u499+l&#10;j1/lq3yV/+Qyfvvtf/y/QHmilncPj0TyaC+xmojBaJrKMXehzSx38wFk/LxeTi9vApPplSKhgCNu&#10;yfp5/D2MLjEILrzWBL0sxxiAVDxEITBgAlh4JSkC7L9gtjDevmE7/ikIb+MA6UThMYoB0QuQgaFv&#10;0TiCJ9nYkPUR1gFxvCy0nIofjQK/AEAuJIAaR/tA41EF9FJSdXBkBJhz9y5yoGcDR/HJctOML74r&#10;aRZ0Y9fSyzUei2itcOUzPPwUpYgFT/gTCpUefgEJ9vFEggPrGiBxPa/FCLjGNzAOrNM5YktLHN1j&#10;jLohHns66lEd6K7N0uIjiJM3ecr53Om87OUeK+MtlOiKPwtBnByIsY24irbqyCsBshOE7sBw0oGA&#10;W/yY4wCGIOBwtfGJPueRSYuTAdW9jU/oDZL1qcZc9qt904oA5zKPLUvPXcauRNhdi9bSjddaA2g0&#10;BK2HON3GGNAhkGtk28xW7Dv43FEAM+a4UaHPo5TdIKCB4jJKk947GLPHkQ76hpLmNI5UcRGL2kgf&#10;cd5yZinDl31k/FYaUwkTSB83ntyI+OxJqjbf4+tgzgaOH3k+RKcMyTisIuKJLJVp7gK4DYsmkzWJ&#10;AdAE27tsJhXIJzWCZUwIaUBesWZYARVnWSTiLJcMljYeWd9hi4mSP/36gtVGmhUteQ/jT5u0eYl6&#10;nvI4YWvh/dFHKfU810B6r8Zfeni7IKrQLv2vs6K6OWizJQr2ONeWgxbHyZfAQb1TMhcPGo9LxOml&#10;zlOS4xGyWLkpSD485XoLLRIgRb2tTmpwMDIMTD5C8GWXYcq8GuARauY4iLWDjV0+j4fSu5oj0tFl&#10;9kcjnj03ODjwyPFxGbngSVcB9//e5V62PdZ0ekbyPy5bmuxcfU7nWR5/vxgytElMLm52Iv8FpRhD&#10;VvM8EwQDc73CwOfmMuOuVnxaaW3PJbTJGIikt6cPSTsV1tqdQ0CAJ6ZCVhx6RAEcJTUM4byQuVyC&#10;HwGMvrlgnRtD9kZ4NM11nfGvLeUuUB7iOfKtD6kLhHdoTWVu2oQOqag+JIm8Dx149/XQcl0Ujbwg&#10;5LEIWUDe1viXICTHClwDLVjadZ9lhrleAQaSty3Xj1y/peZr73fvf4VSa7O8ja2Hw9O9krM8XWv6&#10;wu0fEGfpGOs+sygAJuHBCoAytiptdT+0o+UdcL5dRLhKp+/1RNkdYTqPMFxMya26Vjwo7Z159kmt&#10;pmiUod5ENpPrQc4XaV2z/bcCKrnp4qsnT+xI1PNk++z9LJ2FwJ+TyU/cvsJ+oscyw/isCPfDzVJR&#10;AqBCcQvDHku6A75AxNled7rwjtDsfYM5+mKRWDTDc+UmbY0I7SauDwwxMq4LMgbGm+K6Bt7GG1QH&#10;hg4P6xIDohhQGVjWdBQD/vZ//oa//ff/xn//99/TE97WxFov1G11umoZT/lMcA4m3Vd95/ziGBh1&#10;dupDRroUrTZPZbPMS7G1gQMbf7iup/7ZKL6B69YukkfI+9memiN1YsRp7GvdqncidGoc0z6up+d8&#10;D6USuj11pyDUNh+zzfwedWYurlhvKc99g4ehbfzUta3lTi9wJ6Psf7MnkrB9zm8y7hNZ+MPyo2fl&#10;9ic3uNimEj1/QMmB/x3P/N7r/6ryhxLqq3yVr/JV/rDiiaFjdayFjkpeU9RCRWJcwBXeIzrKmA11&#10;LcGBJ6csSYTGnxgR/7Pf2j9vi++yWhdRoEst6PG0bX/giS7pJV6GHUQDuHyDh8BYYGI+94Zk/FcH&#10;MMp5uRLorIcjXRnvId//vACkEmEzDMsw7uBH6KlEJB0+MIA64Md6V13Muvdn8tP+X0GrJxb7o/1l&#10;d3i8UINAOtDcDRj+FgEO6KO5BAmCV7InYIBJaBgHhXXoxqfJQdle2/SnvcGlYHWjp+yEBoXGd4Fg&#10;qB/Z9Ho9UaSIe2S5gmnVCCuPvjI6+nf+JNGcBkIkENKVcxpoTSHMPwUYFngtIEhQ79rVoM17jkYw&#10;DcY8nl8GJY+vii3YpFLe1LVVvfA+HNwUdRiBiHjXspYcNBKVJvpm5olup9OJhmGNEnbv+fa+ZrXE&#10;/G60qWYePEKwp9rfRi6+b9bJUyV7EdmTEpYkSh45x/qj+rixOM3DEnCYtLVwB5i9VIgFxZriYMAK&#10;AbboPGZYYn58OSAcejInGM6ui8XJlrJVaPzQSKxY5+FBauYgASNR9T4+ikTOF2DLWBaX6HVEY7tz&#10;W+ExXLtiPlOECV8bDSf9S7rk3NQ2jyq2ZkmJp3/0ud/6dw4pARUV6PJ5vxb9DH0OOGjNbYkFNW31&#10;RO+bHMx2mQFWuSL05Kfgx/XQsPTufGrz2YXWz24MW9DKT3jta4BJjGaA45+/gvPGInHx0Vbrm3l3&#10;vr/di0OfCDGzgm/TMQ0gFVCcZO3h8LPMHAOni3h/y8L75Jxo6yk33FfUZmgABN3Oq+6VgA0309ce&#10;lsV2On9AhezdLgft1gOGTahEym0+HuDDBghokxeUZ6BOVvrR6UHL+z8rqnHCLzYf1qRuFs8TsbHS&#10;t35Mk1biaIVIbQh9RlcRSTp9oNb5tWWAMg72WZfglG/n+3YQ2MdkiPzkmP9CkfDeDJ1KpBwoXh4D&#10;7Xb/czX3eQogN9BPUuWJBV55eL5Ayk8InXXt+lNqBty/yhg3WnbCVkkuEPX3J8i8hbA4qiTASptF&#10;pPcbyP7HgzN5OPShvjlnFQKt7A2uB9qSfapvKFvxWPqIW+V+up8PuRcVnuilHbKabEACysY10xfp&#10;5vBjMAwMFVzCkCfT61o+b9/nu4c4mROyXDbO14RePk5zTkDcc/x6ews9vBK1jusKUH9F31Zt9Dvx&#10;4ho9pnULBejytMsuz+8iOaCp5HzIh5v3ch9XND2VOqbJjU9WjHPSTWWr66ZGfDRghmpHzruaf3uO&#10;mqP09doW3l+GYQPX8P7xFEqB1acssuLNcJ4zPMlS17+WrW0+3Pq0yYcHXebH1PiJ8vPPpi3T7a1N&#10;P/izys804KD/n1L+dEJ9la/yVb7KY7nKtJcEArlo+2LHFQ0BaAGmEw4ODyCSPDFBWS4WInFs7C6G&#10;E7f8YGF+XKutvAPdEyHADGuVpbLRDC0ITAnGhHKtA2zYfP0N4/qvUNzOY24SGt6CiJ911uHZzB0s&#10;VwyC6kDASNGBEQqj0cvA23h6hSAACAF18RqHotduFLnC0ZX+3QDNBZo/UBPfxoHX7jR3gDUUH6EG&#10;33QlKW83nO9l7Vs83/KdA/sopXgWAADkBozyieYVJkFjgskb2EhvSt4rQHiXG73JYjOEMeRTwYV4&#10;QtTh91KBAyEice9FQi+bgd/A5b7YZ9PYd3OaCHquHLZRE0jjNc6j8vrt41MARc41Dlz36Mr3tu/t&#10;97pnYYVfGB6u5zu5oRLVrY2GQS2Rex2mblxwyuqErjhyDQ97wtiqK44F21pu8BAo2uZ0mrkJXBGs&#10;ln4Dp1eOf6+h+lWXOJcqcr5FPJOcSsAtCRwsvI8CSpPYQDBzz0FuBPRi8PwGyRvA0caioQg5JKDg&#10;tA9aIshWczVUYpwWxrKYyyvkMinHY8ROQwLCANyglKCqhWykXLIOHPl7JRz1K+msJd5jBpz7hffO&#10;PsyjJD5BVAmxX95VaTJJm/qiLntLPARIW56eyTXxkP9JyeaGoyqjLSed901JqVM/8E5m641ytIxR&#10;IGKeh5eUv5v8xDdoJJpu5Mi+HTwSHuYpAxrwlF6wXNvYgwS+CgDPuXvamDkk7ZxAyqfKsueSx0J6&#10;+7dlAl3lRe9jQUP5WNO2Lr0iTqlxV4KS1/nfAJMRg/4MDG4ea9YB7z1cT550ATfZ+Z74TNBIyFcS&#10;tNgBwpkiw/I9bMNQQYmxlbcpan6bLdhc4eXs9KncCZzy2sLhIL3Os/+nrRnCcD/h8Vkp72Ofvo0B&#10;zDDF+Ts3XlZ4eq8CLf1Zg66FJQ5sMaLY6flM54XPgF0PQ6GwXD9myS5hWLmKr+zzt60V6Ulcukld&#10;Yz0/JAwfyI3nwpt2nc7v87Fn3N4nyudmjuzA2BMgLoLcSM5Ecj/d6KduHOAy6RCfJUJfDBVMypW4&#10;YwsD8ilAXXGR/X7GyO+8mCvOr7UXpSP1cgPdEvkrDd1SCb0/eytkpdtGxr1txf9VVtgYnEa8mqEQ&#10;VWDTZQ+TC67bJN77zFNJK8DgocXDNxpRrzIU+G2GNWeL8b73hTJJ4eu/h2gTV9PM1yQHyJEHlpTC&#10;MdYIbfNkxKmOK060aeRGWHCQey7DAtvjcv71ekFfESf82xW5G9z7XVUjkeiKkycRFqsEwCa3RBhm&#10;JfRDUaz54sIAAE0GlbMGQDlr2/zsJxa239iAfHesI1JzYPut1xEnSAV4THJ6hl6pFYBrXLMxQT6o&#10;OZNrDBX1xot97OvZ4BeNGiU20K3J7Hx/6WUeEs9u9VnkWRKSJ1rqPMm56Ly5y9PP5Mu/ouxrRdqM&#10;m2L0Vytnu/5sGn6Vr/JVvspfu1zpqalSC3DKUi6osRgbYFhYS0PReVq0wwgEbgoD1zyC69bA7bDZ&#10;7s+cdefrmjKbeoZh2Qtc7/OijVACFMAA7AUqJIBnZvekf7Yn7WCCTIxq7zLYCM89oyEaMfLSsNJU&#10;XhgD/eNOVd8JSIBKtbQ+/qCcdhEBEISSctZitwedaLcdfiqDeXuMltBj2z+LdXWvG39WCQe7jZLH&#10;KwNEWUzAM6KOiCHdjPMVzXVDTTAGQ9q4VwWPYZOg0s0KMcCuZjAYIBNEaawbrKHnTJvhQagYFxVl&#10;f36t5eFXOqATz1Ep7XOjK3cCbAmFBGRsKrSobPEH95Bn+zh6fan641ZoqPHJAwQnqOU8WyBvAv6G&#10;+g22K4VUurFB0VsdrufXe1QuzLUg0+nicf7DaAyDbS3zREYxH60aHPOjvt4I1IyC5MJmJFOOcNOs&#10;gxUiwJxF541n2UMtAF4Q4ROszR8aHRjhKdUbeRirOBLk3YYugKWImuwcQ2X8s6I5XttpmZjnywyD&#10;JzLa3CVf8nOdXghaoe5vtmQzyYrHCldthmVv9pPOnsm3+L2bHVyfyvgyjtET22PnxxOQqE/3uU+p&#10;R8/+j2R4tjbl2+YjuDdMGsBg0bbwGvUTQPS287Ula3t4P9mFYY3EilA7r99PA/1MOeXX4z2cfA1I&#10;e37uHo3eN/Ce32HwdZgM9BHQTZzcm6C8gGzM1oRa7/mOZwVle0nNiwhHwJhtN+DM9g8OHLheUNuc&#10;0b5IRMmNxM34XwTDLXUOEPA+1uGf9wjfGti6u/9ma6d11m8GT+45Y675Rppgj5/O9UXtkHixrvQE&#10;3z9TuHndN9V9jkhe/yMSqtVm4+ey+GdKbUpsyupDiQ3/tuZ+VJefsOjOAj9sxE+18wn8FRHYXKWb&#10;HajdvoH1Y2/tf6T8iL8/ff/J27lzwet/QAN/UDaPcIZ7e9joMCDjgrOss4E3OljqoRKb7rRPmtAC&#10;dQa0d1An+HH77yKyyx1rstbZRSNkEI7NLncGsLkwl4PfoiOx+Nf7CyPmsqonTxzmJwf//v4d1/WG&#10;t7c3XNcVTkj3k7jlTKCe1NeKtmvObO+KWNoZBrFrF7QbYkc/fa1mUvyBSm1D+KDbOXfaHajkrICO&#10;0KcXfrjmflrM2kbd/pfvpf53a1GzWf27RMiXyuWUU6jXuas3vjak81RrQ1yjkpIbwh+R6C9XJG2Y&#10;ZlTG31/pQFphD7//al1P5Y8k5kdt/Spf5at8lf+cchUGEN5zVgt0KggaXquMf2kDQw2GmTGRDYbX&#10;6xVxHQvAFFG85sQ1LtBlMI9PE8SId3keGAtDp8A1GsOShrMrdAlkC2BLGE4V7jnp5/gjynAes172&#10;yn7ZimN6mPDEKR7fTHSgFoHh3mJ6eVxB9bYwDvQK1Ey5kSAtrAfgXhNmESmFmpUbeOBPynic3Gwo&#10;4EjCW3pcb7h5tooA4jECF2mUlwJUpYIt5THdgXGG4Kbi5vqK1DNUYA6AgR5abCfHySsVpy1jfEYd&#10;grEpXN5fiXZE7GVZ4RyicczRQUC2KRNYqY+ze8hZxlNmPL3XWu6tT6B20fD0f+69f3k3O6/FEEEM&#10;g8n2wqDJUZGKQZ6AjRPWw6YIgvcIHHJQwusZgCx6mwMrYpRLHMnUqGsKMJoy6cNQIADavXFTsgaP&#10;0YZ+HWPMfns9DjhFG+NEBxI0rbGlr7ihlOD0ZmthKAx1ZLUxRwGn4i1zEGjiNQ2y/BgmVDMJJ+eA&#10;g+LaZETUYSc4wq532YUwdiTGlILOSsYwoWsq5XHMtxmW9MBy4C67VG3MEzGcq/4Ob8Mr+YcGSBqq&#10;pIsx5erd8KcxudZyr6k2zH3Ph5tn3jiNZyUNxjFa8jwsMF+CRd0QgaI2lTJpH8HDBqTXFoA7Ine+&#10;GGwvELkOYkpS3vLBNNRBwQMBMMUS2IX5XCL0r7AEqRKQb7aDScSyF863VXSPicC9NzZD2FdpMTGF&#10;61a0Ozc2yuM6wWUC2slfXm8eZgGTmhLEMlwMEyEe4zrTQoqPo/PmBGTgUvd6rpoBe5lnqFXJ5G2w&#10;2GwKupFf53IAbUa4FF8bJWPJO+kW6CVNULE8VZvRpyDTlrGelayUMx5jOfqSu9yjrQ/BZyJOJxjm&#10;AnoM6eZCDJ7EYUljXHI2RxQBtr0B4hYn8OO+pGToJRVD1tu11sQYEUM6E1W20GRA82Lja2rjrtpv&#10;AF5BIk/4rGOkD7mIe89p6g9+SoCexDInpCVmttAxBK6bDFH4KZsFekBL6hXVLh0x+zidl2QOiuxT&#10;G+tKwhgUXw2gFa69yGgZC8s1rRX6ljr938EwCJG23LhRXetH0fT8fhThxng8a6Oob54s3ayDbjuo&#10;bOu11a0D4Jh6LGLLuTHNcKkyUBEA92StTWECcL4Z6h7fXC+K/xJIDn1lzT3Jpy87mv96fF7fOO6O&#10;EPDxJhVS/iXR7jQ7Nqjul3dwgyF4RMQTjorrxQbDuAYs4vjyNIf3bK9bpM09ZGTA7X37KTR+Dtrk&#10;nOf8XUlzHYI15xal5fRgvYGiXdCjnYBKXe0E0Xea7PoCk1nGMwkG+2+UnzePbPi8XqCOUQB0bsQR&#10;wFWPx842D0jIIVQ8b5QnuIhgqJ8ckpBjq63dTDy+zHXxGXKOccFFXBYkSKyl43o4PAJ/IVZoC7CP&#10;i7oh8n3+c6wzcUTG5jvGGFgrwtwxR8nydU5Cn/v+euFtvMVmnOH1/nLKjQuv738D7IX/8V//D8al&#10;GEOTX+a7A9vjcgDdlrknPKJvqp4jCOLhUQaQ8d20ZCHlututw8HcDP2Xmj/ql9JTqS+SB/pa0G0y&#10;FnrUm3k4F6V+sNxyFZF0SFg5AAePSuOX/FkgfL80ft+ULrYzHoyGez6v1a4bMJd7hVPGzZW2LQH3&#10;7vzjIWh8M4Myz/tP/mKM8BlJTxmnvvSOrYF7k/+kQlmMsFc/lhk/U9fHz1BpfJbZf075mf591ide&#10;f6rrR899la/yVb7Kv6ZcqVAiFrUmuKjmeSKd8CRYbgC57R5AHrVeerLF4ut60woQuhQHJly7g2Vx&#10;jUYHb3kKNp6l+R+rQwPebhqSXuecfwNEoeM3rPkeC5psNSR4nzU6eAvx+LxUKvrxTj96d6XCk9gO&#10;DMYwLQFAmiOA3qoE/BbmK8D0SBJlNpO2Do6E4dbbKLKDoEcpW4g0JlzNPlu+Iw1f9qEZNbstVV8K&#10;twguIeCQu/9IoyHBKVlhOErGJHZgsGJFr2iNSfOJCbRJjWEXBMDKsCGwSOCKlQqeZj8DLBHJZFcA&#10;YPOCvlnynT+4ey0W3XzM53QjdVwOljDuYFKmG8ppqDW6hU7LkA0d4MoJmIQMZT0V2Z3+1bwnBaPx&#10;V1ZPhZeN4kbJzHA/Mw32BpQE35/KfU3fmg8aZl92vCvjPrw5PquFHFgTEJ0Opq1VsTCjPwUU1Pht&#10;bbl950ws3qdCy80qj1ccjUIBDT6ndTui3GmcgB2riWeWOYgrARgS4zHSoo0Ju0JwvWJfd8O+wJdH&#10;zziGLsJzKS9TQ7H9TpPuhTrjnfQAArixkTXGf6u+BUuaWjeqKUeGgmCkiL9HamCTBilzIHuHzLmp&#10;7UEwngQACyCwyf82ZTK2t+S2bISpkbwXUnkKRLieCQX7Ns7c1vJGL984Qq2S2W4pnsgfWwe6Nx7n&#10;UT6IAuUgaGBs8xnN5ZX37+OTr5P2pcmP7N/t/TsR/k4AACAASURBVHuxOKGRgPgCoL4BtXK+l6zp&#10;cU15vJt6ghrlaiTxEk0QP6PdPvF4UrHNxS41yd+bjOzPlgBsyyCcd0rnOE8rFRGKVq/N87itd6tO&#10;fsUPvenghjzmjHkg8PxtBluSc/RlTh+CzWjrnwQzS6xxzqcUNn1t2AfzpOkOPN/BhxNcfC4SIReO&#10;UwdSfFcyq9rhQODY2vUzXqlXGzgzy/jc1ckC8n2dOtaDcW19o4MASyWotJB4lIOCJ6bgZsFK2cq5&#10;HHlkbFVCaSBONH2yRp9Xmu7w9L335ZlpP/n9g1LvqPYkwGnPfHHXD7vOABR43Hmj1rTHFh4gU0h/&#10;5KZ1sxk2QBlAbkREzdrAaeeLlXG0uV7f34l8pn+ud71qPRDXMk86bm1rf6krkWY1hu15yC7rpN2v&#10;sm2Y9PadOj5bm+CzVTet0eyEaIuXOV4KD2mzewsDdz4whoSyqDfa9PbtvzCnb8bDJkxWtmtNw7hK&#10;L5trYs4X1nrHWrE5/vp7JDUVvH17w9t1YVwD6705XJivzyoKG21ORjL4jU6xIQFpNGEsdqda6V3r&#10;WfeSUFiePcQRNtvHc7Cd69nGlusodcaVA/ej+RwjHo4k/d3W/nsvbc6nc5J/H9eVIQDXdOcJIOQc&#10;LDZjXQdb0zcser/2dan9t534q1MuNW9yvv3E2vCvKWEn3drze9r3s8/c1/KfL//Is3/E870ePNTF&#10;+v8q4/tVvspX+b+9XECBBf65r0H3RdhKs0jwohQP8fWUXkrg0cBS0OjJx2tbvY+L388JTBV6OTsc&#10;R49l/22lUY8Wu5MdTg9DQh623CMCgrWmgyU8Et1gDoik13P/twiGbLiTuDNmHLE+ld64KxWGzRii&#10;chlGhRvC+qmy1brXqNjqPBSVNDA2xfz+qeolSFH1faQYUgHKloiEtyDpDmSolYypWxsP2c323Uxa&#10;q5ryZ3F6gUcPUf6YfW3eSEcwvPXrZH3HMC14Iowqvu9UPB9BnZMiNOz6k6U05kYFjrb+sLDfpGMp&#10;1uh/8aTydAO8RrYr17XBUsAHrYqTx3rlEs/6X/bVtoGxABAmmp/50XdDxaauSvu2B2uu3gkYYxVF&#10;jw3oaC3feM6CV06lrs+MbpBLDmPYSkmwZ0WaMldwSJYCC8IoMODOZ7gbs2fZZOwGCpaX935j/fVx&#10;75522K7l15jedW7AXa9tWXqgFjR8N8Kz51tbLegnP7YDN+nbtzV6f5p05RQXsoGETEauE+SF3s4M&#10;pQOOV9VZ4B7r3j2HW8+wCRepzUfnO9vAp5NGNJw5frXx0zrF18hu8Bfo93lZVoDsTaaHrCQgfkvK&#10;ebTXH1m5vnJN5rO85ghkLLIcCCB59L4RFO1gf39CRp5g33E16pXUCTYGv4F09VsHPutDbYx7vHSN&#10;vIxWS5zU9krKbepSecsRAoVh5bCD9x+Ci1sX2afncCI1P+j5WnVvNPKb8ETLtQxjwPUmSSm+962B&#10;4Ldx/WSxEznHAfDk5gRb7zTpfHSOv5nhGv689rUhykezZZPDH4DZ/fMdBz+fl+Ny6X8/o+Odz/7M&#10;BsNn5e7t3Xlwr3/fDPmkrcfY3UhygM9be57AwOynbOOewHcDxlkfnRT8cSoy8dw2JXZ+/dVSNKl3&#10;fTTOJ2jKjeJ9ftiNYL6x+0xzMwSwSvWh1vg9/AV/Lvl1blqkbLLb1Gtt4Yrmp4EkbDEDIhHmStrP&#10;NT13hCjkGjtPcE1ofVpzEYOFqp80YYgl180s41dznah2czP2Tr/ScqL18jN6xtHvWriPWh+I0+86&#10;vq8ZHv5jxAm9hzr2Dw+vCZ63or+3MUbwCCHl5NrB7ycN1eu22NCTpr8/zw/XC/dNVvJ5tlVq8/Lf&#10;pvxL2vqLDPhY/o1o+lW+ylf5Kn+Bcm2KVCoDVJz4NY7NGQ1E7tqKJxjM4/UDkAnAwW4/XgbQwBAZ&#10;MMywcwMwSZUpFLcIxPAMIxy/BvBAu9kIrorApnhYDRWs18IY38IbdoLHswmMr/UdZky4EqCIjsLK&#10;uq0d4EhXCjK2ciitKhre4KSde3hbgr3lrelhHkb2jsqgRB0OELlHOt+tTKCYoMHz8pf3sN0NvGJf&#10;/I8k8NTvz/vyExWg8v4lu1g6+fsTqpLeKCIClQGkV3yrOWhcOeX4XoEDnH5BItwNae7KGcoTRdSP&#10;HC5LHihAmskGg55iwFgeOiDHMugcg07P10xStQAddVohvRZOwCqy1kuCiA8AThCtwZ7IJG3S+k/i&#10;QGhp3Er34mkjW0pm0DWP5UesShaGs3BAqnlKZZ0PRnsatWyz3/cRGMMTI7sXF8fV+zfnhEHgCXin&#10;H8eM2saQfOXNk0poaLJfsTmVvN6NRc05U3zOtjR+T9d1i/rp/YsCSUmTbE5L6mp2A0L7cESzGj8C&#10;jSRot6Qhy0sJPLYNI+A05DmnW11lC8MMmK+V8o2ywKfObigzyZRv7Llc9iOtC3pdaYCWEQrfiIx5&#10;1gHiBHMhOW+NQwCEvItxtjKYTpAaNKTCANZIaJnyiyTtMlJijIT1Rh/DqGbCL6WcTTLnVl0zhmoy&#10;ltdjJeAVYXLEmJsbH6wiWa5ByHfUOLHeqkHAORl0TeajjJDDLq/1IceUydXSZb7dnrxkWLqgR1gS&#10;8qyZuXc4pMIuLf9teSCrrC83mSWMaQiEuRUsvLkj7wZ1ADm2MsA5INU/be3xfI08ndDN9yZhN2Oc&#10;INHK+m+Cq2dZdYJ53VI06t6iW2iUiInufY+YuViAOBju7vAeNsfpFiBdhgcrPlCUuFWJEGGcB6Rv&#10;tv2TjY4Ajron+A37aaDm1nc0+ZXrrR3yJWZ3gJCerDb0orZm3oD9o/wQfD6ek34N+/oFhDdju+cE&#10;c/sJLhFJj3MP8SP5vpJFfC/7tCL0AjZ6dN3g3HZInryF+JKQRfd+/Uq5baL9AMR5fM8Gju580cf4&#10;rLvonIGbfgrwut/DPAlN5mY7BdZBvK7XngDbbV7fPmz9fwbh+YXez899yNj+7AE3Hm3B1MOU+Lg2&#10;PS/5iTpOa1cdawIdTVL12rpkeZ+HUZlYazkAbRGW0WLDblmEDxGcc+kUhJQR1nSNAtYtWZw5U3LT&#10;Qart39/fAXBjTDCuC7oENl1/fzFxJRd+OG+9XhE2RBSv7++Y8Fjob29XguFuKymwZp5Oy2SacWI0&#10;jtq47pThZwzM7+SCtSXeNqYkFyy1Upi2gY7R+DFbf1qe5h154OeqFnTpws1bVYaBRLb9rK/Wvnad&#10;7zXDjLAygEHHwPv3d1xXrD/L8GqyQHS4rF/hSpZsRD53GgoA1cjXBQNEKyFPt6s41/90oLzkz10+&#10;Hcr6P1z63Psz+/2r7/7s/j97/L7KV/kqX+XHxc+NJgi0sCbjYAOvuSCBcHpyQ4OsbmqiYoIZYMsB&#10;LFuAmnu3dSNh2QvXeMOcL1hclzyuaFBlfDUuzof3NSSvdyDLF28qBa6AezbxFzbP6fXCXN+h+g1r&#10;TVd6dGC8fSvDWAQ63groIaKSbxVoxNy1aNeaM8G6bErqIQ6Mmq3cVSdEZhCovEFGZUL32NrcMHDD&#10;f1w+TDp8YKwtmBw5CSKXQYCDdihDl6MfRjS/l297PVsKgOWvIoKVGxl+bG7ZRC3kaHaLFthFAMua&#10;giTiAIB5XRVa4q0AMTOILJh6rFl6T841PY53q1eVIXmAjO8KALISWCUdrmot6OVogd6LaoCOYcBr&#10;gCyajycod54w4BivNYtmkAKhGn1J64xRHAaLqMeQJZivI+jYlOcTqAYqNmf3zxaBh+dfM9PbSoSE&#10;WJgRm1zK4AqDhP2i0WFmEW+6+k/wwCzaC5pMbRZb/JqsFF4jAQwZZgOyJ3QzFP1ekQuqgtd8Yehb&#10;8phqyCUpD92KN3wadUHkZMgCZrCBQtbuj/ZKN1a5kZbBIdq7jAwXooMDO4+RYkAURBiKMM5cqEDV&#10;Qka699RcK8IHobUf4UTbeDCMIY+fLzAZKaOLM2Yand7PgK5DGLDfc80AJkP2msEi14IHL7XMb7DM&#10;Mn9C4rNhKXuXXOpptEB5tNjg8SPjMze+DG7DKpBzmg6tEvzjwGBRfnAczdtH2U+bn6DtaOADvct4&#10;osjoCU3eb2vNNn4hawtYS05zLzQhrYfzc/DLWrPJZfIOjUoAq0A5MJRL8JPxngBEhkqGe5IWRkBw&#10;RZ3Ljycxn4Et2OQ893cOJWiPrV0EXsjatYHp33VpAiAW45zx3Tl3c64hj597nT4Sk5zFNXFFU5fP&#10;m4kFrJmbdQRVIYj45xJhtkhHzmXfCOse8MOA1YA0bpTZajKX62PLANkOxsQ1/9GnWfxv1fxfkVlt&#10;Ls8PoLnhI95jUagpJl6Q5cBAwA0xRpSTlrLN48YaqQd3SJCId01ZBFi8u3jXYzp78tUelsjb2mWC&#10;60t7+APXLqbLIqiHHcmxtUab4KVB7+yQW1qhULBWht7SdDJoG1LxYXx0aoFrdtMfOnDN9/japjEG&#10;EZKh0YReuuz74I5K8M4Qzo+stPQmCbkXclAVuC5fi3wjg3MBkFGbf71/Pi5BP58YWIyDnmtyyKnW&#10;77OOzzzRPwKeb9dzId/v4Xrf+aE2IkbS2fs9cV1vW/JC5qXwEBgTZ3OevEHP3yp2PzY6InXpndcz&#10;rJ1sfzbwHkB6zW4pCVq4J+r1DrLu9Hnc5g/+0MiNtCiN1oo1CJDY/cqlWyqHh6jrhQpxHx2R7NuK&#10;uGD02HZ+KToAfeNTgDkhMCR+GxvRrlUh7RUZXs9cs60+XofCN/WseyYbkzCGU09ucvi8Fhm4AoQX&#10;APP9HSqaOitEXF2YC7/pG5YYXrLw+v4CdODvf/sbLhWYunuNquDbt29Ya0WunzfY+3f8fb5wvV1O&#10;L9XwNDes5fKQ+qTnbxLPU8K8LbFuXuPCfFFPID9RdlDXOnhLNiLFmMSFTAxZIVVKb4zhamtIbi6w&#10;fgGu68Lr9cJ8Bfgsu+60nxhgEyyT+3IzVSMUDNfjPBx25CDwIalTewAyqGE6kCQo7WWMMnyUIU14&#10;D/XjZvtwXXegXPF6vcf7na/GuKAAvr/eMa43n4Pfv0O4OXzq1NtA9AHh93OQfrZ89tzx+yaznp75&#10;vW3gsx/V+59U/tP791mpzeGv8lW+yl+nXKXeSYLTQDMcJP4Ti/ZZCAT4H4kjWG1nOY7Iimp4mPGZ&#10;/T3PZX/h89JzhuSgBxoq63Uobjqkwrekd/E7aGC7Yc8YnRK/jTTc2d6u7HTDK+lhrS30JtWFgcsN&#10;jARs9q4KxLM5NcPrOQRKKQnNTvvd5aThc32Sb76bBHGkkZwkqBoJhGAfzfKXPb3anl+dylmr5fYI&#10;xwx15HSn3aFENfoLYaCPGrIZWKWQfdps8kget48nEzRyg8lUI2GVloX2BLIDDQT45MXV3NhEkJun&#10;XFWIoO8vKigNTMv3STPUsvL7C1OFTdC2NaSPTfZRfQrm/AwQQSXmXosV3ROLbcqy/yZw8HYlIKf5&#10;TAe+2UeEQSntes3xjwdh5/d9vjgfnMo+XykHCZ1ePJlQAKVP/LV2uawIb2vKmKM+GnAFisRpELbH&#10;gA6YsPo4I9GoaQ0UOYySe7dq+UgbsYMMQigq5KDHJM0RJPASxluM4k4/bjhAMvErQWO+SHOtqg09&#10;jzHMuFdNDj1MMB8HTcCqG5K5Bh48v4+7xckYXmmSN4xyCDddkstxEnSZVCiapGfjzWg/N7e29hDw&#10;T0B552uXL9rocOtSsEnz4OLa1frZgS33Ltvbt4Fe5snhTB34xwJmGPK6GeQEdSkevX9PwJphl82M&#10;W1/v/IG3ai6sD8zMfjT7/FZNA9QAJIbvgMPK8bYFLP3EQApmMGOvYu2Ue4iDcxw/7RaYJJG/7/28&#10;yaFeAduAeuTJu3FFMnLVAlFEauP6l8oBaD6VrpNRZua1T6q+1dnB7x88+1SXARv4dNbvccjJQz+/&#10;7p7z6un6j57/wQ0/fO6pDnrGz7k+0Ffv5dkb9uO+ffZ+gCvI5xrZx3Rz/f5nPNd/unC9ltZXawKD&#10;f5PVDMD8kL78y+3+f1jxb02RnDGCV4Cai7LPwkEnaMSNYzPaTF7JjESJBotEuQ58c8PSZbXi++sd&#10;PEkwVDFEsL69QSLvhr3eE5i2FfGnfbGGhke4QPIkR+aayfE/JKnA9Tw79cL7wpYbv0/0f1oHg47e&#10;NSZYr+wy6d38QSG/z+ne8sjQKLscfioF0jdbgKqzSALpez1hG51r00clNz+Ktq5fUXNB5DuiE0Hp&#10;86fec64tc05c14W3b7/h9f4OxElxiz7V+7cGHX+rVZ/R+V9X/pE2dNnw9PnPLr/Sls+Ux/+byxct&#10;vspX+SuWK5UwLqIN5DWCIlzgnpQ0+OKfR4M34zHMNimjyY+Slhcaq0ygjjpe1M6wIeei2JfWDny6&#10;Kc0Y0Q7Q0mvI+6WZiFHSY6mA7my/RZIr2L3frT4CIhvAEKolk4TS81zUFTgc3i5URpcYhB5cWXfz&#10;EARphai/mtQ/P9KoGXb8y5ZqXu8eWqzlI6XEaxGgssrnuwD3vCraFHBoaRy4Jyo9GeFjZihgMv5D&#10;5Sh7cBjVEMm+er+aEUowyNxbsqz3oMARx/RUPKlPipwmFvn7JIk/sOmhOccK8CNQk4BSfGMCwF69&#10;RbWWtP3YPGdN0sbNDFuoEPI4QdFy/Do3JJ6Mw+ARtpkhVah8s799fqe93wxqhKzZbIzw8kxAgx6n&#10;XodCKu6s+lUPi4D0/HPEqdrqxZM48hlR92Y21EbZZoR33TpkBk7aS6fPLjMB5EYHxedqBghQslSO&#10;0Cysq/iE9ewxmy1eVpuKHJeSRSz08EvaW3nLJljZTi9AhA7qYewwMZVlyJ9sRxp79Mat/jjbN1qx&#10;zZ13tcBtyggneXjTofqS4XIkPIeDlXlCJN+bxiHDZfB/AcJp3CkRbEkkvD3FQ1gAG/2sjWdtVJHO&#10;BIN9vZCcB5Jtbgtaepxne9crRaOBnGaxCdoNokaEJhdOKZAsK2H2NtrkJpHUs9upq6CJG/RBPzDe&#10;7r7aAgVwa8K7lQSTAlDgsofedkAl0/TbXAZMc+91U4XKxEsUJuIeugEOiAGq5MXkqNZ3yg3+YKW/&#10;iMejJfVXrEmigmn3uvh8hrE6kqPlHOubSPlYnT5K3WP52M44mRRR3NzxvOlcZ3+cPgGo5cub0Izx&#10;zU2ypptwg/m+0RwybRvX4tF6ttbwvNxEJB0Atg1C/1DAC+eV1obj1pJD4bAPaLF1wKreM721Ic4F&#10;xpy+zY9DDp7vmkaZsd9vbX3YtAu5r5FOmxRMnwKwz6v4x+WxrgaKffDQ59fbPU8b758DyFVWJAYd&#10;4/r0uc9K8l5TaC28uG2TeHb8PUM97Dx5NuWed/Le1vMZYYJtXucptANwfAazGbPcbvzjnxTut93e&#10;B56cs0xejAjvtcxyLWT7LXW63qcIq8gkkUc5nWAWOm245Sypw8sYYVMBsIULze4JOaM6YAYs5bst&#10;ge+/f3/HGOYrRWyQ/fb2Dev9Hd+zHsZZRIofEYmQKAPX28D17l7U9MQuGqDxu49ZAbThBPWUaNz4&#10;fNl9EnUl31EfeZgjaQfG4spN6pLHjRfbsxqnxHSMCCfJ9a306ad1vp6XTMK8r+vVttQPIRlu08J7&#10;v9vdt+fMN7huNhF5husDx7gvSrSHg4bnWmFrYq2Jt7dveP/735GN+JeXz2RUUeQP3SR7fIc8/PbP&#10;eufvKT/blt6Pv1L7/wrlix5f5av8FcuVQlcWmIDQFZsQ/upL6ML6cDFwr8I4oovyHAQ8WQrgnuIU&#10;9zpGKoxbnWbbYgwci/O5YBBtDOufi77fZdUS+Q6PBQ6IXIB9j8c9/pnYBbMZ/xZkjKwBofCVCV07&#10;4amsMBQgQcfN3vMeXGPkkdc8/OoVZd8ctI1jsicIfjNknz7fy0dLbNMzQaA475H7YlYZvpGKnivH&#10;zZumLuNuglZdZQCUUbPZajGeAmTsv/hU7Q76dOPOogLGMoYZpi33po3jklTWu0niin61q/iyiJSx&#10;wvFjpWgDEZKmwW9p+NfbEyA1YEkdedxr+MVCBRw0kdi//5+9d1uSLbexBBfI7XEyJXXdrKznYmPz&#10;MP//TTNmbf0yPdM1pZaUeU64k5gHYAEg9/aIOFJmVakqKJ2MCPe9eQFBXBZBML9OEDbX4TL3uyNY&#10;QNdYA/X7OG1B45FtedQ/fy99LDOARFoKmOm82RzInsMcqnQq8jsrrTTMjw6fYwPJm3Q/ul5jbi/A&#10;IskofpSeEuxV5emXPf6UPMDXVnezrkmKsPwln7h0gLTwX8gGySUcF+Jdu0/q/WHEYs534dXwPu0F&#10;gnaWg5opIzJdThOBn8r1NZvyMce4wZRFsMdmljv7nPsAToO+HiVMim6CTRkxLHM5pZNj9zHzhAZ8&#10;DUgChlHdAqgkTMooWuv+hEw46KW+ceD5xqs8KxSe+kDNgZ3bYRIOOM+0GLBcwErPAU46G0+1Qkpu&#10;sdlvDdxgdCfYac27DpaOLUs5AQXqtOpiVyxftULg1LdBcPAeEFHJ53TRzpChloKtpywcaqkFWuuR&#10;b93Sd1jVTdQAgJAVTySlb4hb6gofi9h+hvIo/QVoJ8SJ9Qx2AZZ2A4BHS9Z3Kfsy4tyooBiAp0VR&#10;H1tg/Ohndk0io06XcqF7vxi9r5gburf0quoe3yw0oD3bkVZOuolvkYuBIQp4pCfHdZV7ey2WAiV1&#10;5v6ItVHkaulr1LsBKEMzAlHK56HvRGw+kXm+6/y8dTC5RmjznVh9mmvCHtjGsdgicooIX3hEWvKH&#10;vJnZPcf2Hsi9//7Ws3tdb4DgV597JfEdv+/9iM++O+K/1rzRy1KXjLef+QvqB9Yxxnp/Qs7cvHm7&#10;Hc4x0zCuYtY2OtXTusHvRtrbEOnQMeI6pdYM+MSYeUcE6jy8T4nVFtOw3VUn2tTVrvNgoUiR2RjA&#10;YqeJ1PvUYSdZGXAhreHWDogoHve75wifkJ6BBzItGrq3xkQrnpe/2ekgERysUxX6GLjdbuhVroTt&#10;uizIkJEQRW+3vNNBFINCYFk6Pgd6linLwyddabqg8ntz3kl5kYExla3od/TeI8WJbSLM8GWM9teM&#10;yM1YptnZ5b21wUCslho8bJuAtBEMthfd/3R7t9CfZnukRqy2n+vJ1nPLUkRwe3nB/fUb9LBne+8Y&#10;j8c+wus+/YsV3X7+mm08+/uvsfx7GMNn+Syf5T9KOaSqZYIBrsduhylPVUZpdkxhxJxF2E41A06a&#10;R5LBnTPYO7ZDrmF0Hb0b4AyBxfOMMGRUGVUCqPjN4lINtgpJmALvhtT7/YueOEGn5f6EGRUiN1PW&#10;7QHo3RyoOOIH6Lzbu81yqwq4g22/T3eoIj0BwSePMOVRZ5q6DRLH5y3q0A0s9aiwdhhNpue4U98w&#10;EDtO2HpGOvuwYo4AeERjOqA03hZTSC3HIRMXEHoQdIi40e25oSW9PVSXdPq8CACLeEzbsDNvNGBA&#10;EhC3t/fWI+ovL6ijkQQAdmQSBGh0ojNxLxKgNEzVoTWGqMbwvL4K6BGgcmvTeNAiXHRwTvPoYkao&#10;qfOuRSBaVOeAthbReAozVIWgeqF1c/pPvuvjrFHB6ikICFZwjtX5QJtYvvM5/fIZWG7JJp6z1irJ&#10;eO+Mdo38lqiFa46RukZb5i1vXK+RV9beug+1fvi6RQD61Sm2tW+IkgFxfSYoqgq73EjodPkFiwEK&#10;FXbWCaA7qrGlEFl+t1yjt9sRXy6SIHK/FkejEfxO3pg6LX+vwHOJS5xVV51LXWsPnAYCaOFDmwNe&#10;BLuZ7v4LAVJpikAysW3r0XGgc+NfqtMTqpGvujVZ8W7vngHqPlZeZLaBEtE/ZRxrZVKN9WmPJJ8M&#10;ncgrfR1w9XQ1jCLrfkFWB9MSSExUYDB+lJpjtyckZHLIuN2xBNM2u0wVRum6aFDNaGtlxFwLxzPy&#10;V6tCudno/WCOTW7skd5GCSc0+6bTgPiH1+d5kUnTzvY83cqc7OCMY+WUs1CPfNTUYSrpMDYIRFs4&#10;zNIMHu9Qz2sN8DZF8obpgQH1SLgmpC3yWDsvrUxE3+fbeSJOLK0yeQGemOqs5gl37mial9J6xQGC&#10;KzTRSM0fTRU6PdO5yxSoGgBGOec5to0O5B5uVvlsxkaNyUqd9kzzTZIK4gsmbhCoHniMR6x/EZuM&#10;ov2cHzSj3R2sUO+3bWz6+lFKBNjRfxDMsBM/BLNUFYfbU54+Ozb0mq/fg7wPl4EQiO0AuI1UdWCP&#10;iELqIbM/1O4diTzOpgtNvdR1xl/KaREViHTYFWe8e8XTJFyA4NZ/vy9giepV8HLIFejuoTek2R0d&#10;Ri8TaIdIXP5m9OhA6xlpT0A55ghhd4m/O+eMC90XuYJzabB7SGLz5fDTQ2o8GkB62Bq846YlIDVG&#10;6nYfq0outBkbqTSYnUa+Edha2RZYAGHJeckP83fKrDcB7PrqhT2lE1MTKOZcX707Z85jK5vTc07M&#10;Mapq8nVptkdG3daSfTXgbv1e1dNt6Ei6lX5Frnj/0SjbwA1pt2WUcmKl5aLpKz8L7S2XsSIhQ0Y9&#10;naNpjy1AofOGCO8P0PhHO8LSe9gG/fSUjeZTkJ+tBzNOdqnl1NZe5LK63nu4vTc9BaOtgTZNJ4w5&#10;Qz+qABizyH3qwlw/2gR9NuhwMN9t4ea2H23f263hdhPc76/IzTlBvx3o/YbH6yse99c4GUtf6vX1&#10;bmlVBLhJg/YbFMM3CG2z8H5/2PzOgS8vX/Dy8gV/+MMfbc31DhE1MNppGXRz4okAjzH8gxl3zYj7&#10;jig2j/3hPC9YU5UU+QLKenAt2Pu9pQwG4PdnadirdtqBJ6PiQ2/Z+t7KPO+bm5Uvcx2o68jk5+Dh&#10;yROG9A89mKADc5jvqbwoo7wPoV03cbQDrXWMMXEcB8aYkfM7fGEUmzO1pgeV5fpIErt8GQO3ly8m&#10;L7a+/3pR2B8tizX/77jNX7L8Nff9s3yWz/IfsRxXRm7qn1S2unzPz54JPY1q53yYkezObdgVAqjM&#10;MAv5H/vubKAzEpPRdAngZKtm98omiwVgHEzOfAAAIABJREFUPk0ViByQ9gjjQFTC8Fv6X35bu5R5&#10;z82oF/SjLYb9clefABK77WrG4/T+NzEgPwwRH6Oc52QZz2KA8wLO82MEOwYA5YWIjUc0ERecAMWw&#10;Qs6/qWQaJa6g6ewMhGEVqRKq0xY0Ww0sa68FuGE1EGSC1yeYDNtoNPJlpSvoZHj/oMBscYJBdVjk&#10;THm+CekXcQzIH5J/eJ+JW1aQPegFWY74k+VbDDzXAAotVjZLQteNDY4njr8iIzNrBK/mwllK8EOp&#10;3969eram/QAwS47DtN4tXknTayf/XBXdfudbxef3OiQuln1WBCjRvbrKA+9f3XQiH9vvrcydO6gE&#10;mhywETFjXTGh2jI1DZ1DTWq8XSTmVoJ26psyuj95+fkyZkEe7V/4iI3kdxnZ/375jtGcqsxW0lkS&#10;30AgCMD1+8HueFvqsvnyy+xPvak2ZGV9rHCawqLtCj6S/Jb9V+ftpnbBIi9Tqw4h9aBtkKGI4BpZ&#10;WOSQhFRYxiT1N5d1uYYdWFzSoTyZJQcJSbuI7BWn5dYaOz2VEdnehSI/AzybWthSY35PK1gVdmR/&#10;bYp2AdPYaCDKitkIhrNbqRNUzelus2HdQXRZLUXWT3VRP4HZTvyWm3V+BB+WCqWz284DtCEm7ARB&#10;kn6ZqVIKDXxDgYN+bgtZSQA5gauQSReLpUbVWR+tZdsLyo3YDFwwMGaNpHVZZw8WXV+HWSO7Bfsi&#10;PNkiRc7uOiuuV3EZEEA5NyRB2Zt5wveI8hqVLe3clzexkQuZup+eWfTixfuswg4PlQ3Ht5rVbDuA&#10;oQ3MEd8knG/IfZaaWgjI+bNmFka/HPes48YK+Gck/5ouq373diR4GXeMMS/K/KXAq7+4Htl/+Vh9&#10;ZxA8q4lTepFa4zv7mMdMQJ0yhwdhXFRFu6cFE5J/qWcQax/wDSO1KOvcHNvqRDkJWXnbQe5IVca1&#10;4GM3+bjKOZF6UlIcEL8tY3k8HraJ1BsO3KB+WbSqn9LhpaHSwsa0es2neB1mWwy3Sy2Fm9PPL1YM&#10;m4YbArWoxkaD+DN10zbuv4ox7bKY+u48PyzdL0oFbANnlMML8dqijvX0JTdPMsI9afz+Unjf2Lrm&#10;VdpcF+9vdk31S5r7lFsDb67Zna68nDp8jNpG+BnV7vg1ynfW/bHJ+AXKrznmz/JZPstn+Sy1nIFw&#10;7iwTyKEjuhvNoCHDOMH8L4AEcGYCeOGEiNdQgUS+V6KRFJrH/wrQYlUvkEytIXoYIJgr6Yy4MWec&#10;0asWkSe8pj3bkFYcSHdMJCOtBOIAvxuPxREEVueO7RsArg5EOAAwLH8powaXodC2u0KJApyZmOhB&#10;GWszjb8W8IjF1VVAyYYmaYzQOJR8o3YonWgNMCEM62LIVEeZzn91xFk7vx9jxkV0TSx3L4Fbc46L&#10;Q/MEgZ2TeRPN+PWsPCdyQlrk8SWfVt5SZUSRg+/8XnawrgIH64mBaigmeHmmKD9JUCCjVMcpxUOJ&#10;MCvrUS+AG4nP3dAUvciLWd9Aedac2zktn+1wonggYoxJUMUCQSWHhaphTMeNznwdUyw3LdyQ9XMe&#10;SKfAB8hEIrFm6nrLfzlGgUc4uxNlTiF/t/e6XwBpQ2b/C63Lfy9LvKKneWZPVhfDx05wM74MKZLP&#10;VDrwG5erIVa9D2QJXiq188zei2UDgU9cASKy/Sz9ooxOCfpB8AHZX4FvHiy8xp9eq4+HKRCETVUG&#10;il9zDCHPvS676Invc3Mso7m0AAUdSBBjiu14FRmnZcTq7TaQ5hlJt/PEoFoBV36VEOJZLPJUz0IY&#10;wNNFq+s5gtiemiHvXQ5dWgEBW+fqTmwSrka0naKziikw4iKzjGDOSDXFiDl1Wg3FkEzRscoS25TW&#10;licfpJlSZQSppcnyNgbsUtTmqXm8961lP2Pc5GkpHOETP2mHSPfNhLK5kyTJtReyVKAeJ63l4ko+&#10;XzPyNo6R8hgwu0gSGF3mvPz2UMVR9H9iJxKAZ9cCkCn7up66oBykrkmZuM4BPxRYNGiA0mq0aq3F&#10;Csl7nVNvigDSMp9v1F3AMhFBP8p3HiRB8L/2LC9fpHxaqbRuRvlANQiRMi0WwiaTis5gjS3suHy2&#10;ngEjf/NzeMquoENrsdFp6svGwAR7Y6wwkvqlzVpoHe0g9eHedqlg+3PVW/Pi0YvQCejW7ntFSoqX&#10;03hI/1nkb7z3zoYG8L7q2Odt1n6sUlapIJGydbfCru7YWe34GUwQQN3pnT3nxvqAcBPQ+zNVLdJZ&#10;Q0v5gz3tAaR8h5hdqOMR0d7cYAEapCswgOGn50Qk9kyp+6p/RyB8Bf8Rp/zM7rYUVWgWKCCYHkVs&#10;L0suFtN5vftJVztZNe73Ze036b7WbYO09445BgaAcX/4ZrTVP3ViPvwSRY/4VrXLOHsXPB6MZi9R&#10;8ai2Zq4DynLjRzHZpIzKrsaTn4Ium4q5eSBRd6WXre+Za2s5aZobnqQ/9V9uxCJSi0HkpH8TxF51&#10;A8siE2rfoGugSd0ESEa8sA2j+1lcJ855xfcl1ziALTeofZTEARVV690j+FNH5GmWGol/bu+XKR8V&#10;QpWIn+WzfJbP8ln+PZVj/8AiYdI4MJtWw7lnYc416NsqoreOCUvJoAB6RA+bgx9Hq6Fgqg7rCDal&#10;noahdYA/dsdGERHWkheuQZGAWfMjxf45Ji9/o0NcLixpFl3MG9ZUMvclI5smHZ7FcN66JeKGtELU&#10;jUExA6LDgGD1qOfcfUcaDqUQxOND3GSg4xt9hxQVru5hdXrzF8GHAmnqIAPpJvyqkh06ptEjIs2j&#10;WX/ALXefx9Mx6WJkqB9XZJ7EqbSl3AGeJWJ+6cVOY/rB9vwKAqTRnxEH1TlyZ5kGdQCpBLEQACz5&#10;tYk5DK3QOkAfAHHRTGFp8fmdEXkt4eTUZzNSwg1wB7kqYLDQYnf0l0G/s0jdIUinwruhmc5EkZe0&#10;WvUEJVb+9O2rnC83dKObpzk7G+EBOjVx7ki6trhcMT+7er8Cujatmt9BHJJwR4QRQwQOor6t02/Q&#10;cKrGhlu8w/kjAy2yDTGO5JecV3skATw9dYWAHgGYCo77MwuQvQ5CS1cWUKGMsTEfqCKiTbN+nt5Z&#10;+xBAYjRVT0Fssy+CAIEVy/6W5iPg2lTKrcLz8Yo7nJmbPJ3jGL1a3lGpoIz/m355VHNgQb1vw59d&#10;+7OJozK0mrxoQmN70t5RKthsua7lWP4VML9K4CCnX7kpAEVZlyyefii0uIZOhK8NOsbnKNFNs6iB&#10;wKZKc5N7iukDKaeVpDKZFk0dkY4SbdjGRgMm4lRGc3AnxXXOq+kciwi3y8JKhJnTPwBQB4RKZwDJ&#10;S7MJ2Gmda6djpWKsp8kZSpkS9hBc/2y8vkT5eXSlwNJLzJaXPtYN46m87DvXNckQq1nznboRaEfy&#10;p5lBojEvlSZ1y4o0s/fTTpKon3ohNx77jh6SF5tvaG+R30ylwbRgNXo6x7NGVTOSPFOrvaXI1lJp&#10;GekGuN4ICm6AqgHWAGAbcq2qL78ENaSKesoZT3djerSkIFIF018oJJp91kcW0mmW71L2yvJu7Xt8&#10;plzTz2lVdcO+2VV/XgHd1ibzNLfIgV3f/UvLuR7Z/trk1PZc3ZyhnKV8qJsnp42+2oYIuKUVF93b&#10;F6d3uMn1/vBl+Wl3WqhpCy3PVJ5wxmF6JUhDdzWiirwAUSmpm62XCDQqxoP3M/buwtZiOio+55ub&#10;nkpFmaZy0iaWhc+oJ1prGOOBx8PvW4JguGx8uA3Ru5/TEfp/DePba0TczzHweDzC5mAO7jlNHh7H&#10;Eet5am4+KAlC66jMBVNCqc8bg1YIsJNANsYc1xKY5PSpJradxprRF53newn2Ej0m7aM+n/d5veae&#10;lZA11dDebAQtdVbg/C3+z/rX5y4Oli5EWTZ8ayWlvxOe23yYsymtm0zRUd4sxMZFnf+iRT7Q/C/V&#10;x3/NcX6Wz/JZPst/rBJAeOrB4iTHF1Sy6UxZ8mUAKIZEcdC4067osNTbYjdF0w8FPCKvu5EHMwAi&#10;uhOAWH611iy0jYD8nObg9dYiVzUvrTL/pkQ0AIAOc7oPOiXwi/3MkYEOy9Hde8AXUIsqtpzdSQ/l&#10;ZWmsGmvUz+LU0LBTOzJnBpKg0zh0B69jutHJaHimL0ljmVGSNFBtCtgv+8IufnNa6/RclJbnujf7&#10;XsWOE0K7/R75/KyewWnmeB146K1FvjoDpquBpJk/m31Gid5FOUZunjmUR9qb0cQqm57Tle/pwpd0&#10;xMUNegIkqsB8ALyPpbVmhq4qzxlbj3pzJ0H8vQpYEBpVd2RtE2eL1SluDJ10eOSiQGZuGEkTNGQu&#10;4lwTCGdsdWwTlpi8eLYJHmPgOA5Lk17WX2JM3rZmP2NjRLVmRPf/lxHQMbdGY14N8HYA2gF7Rh+G&#10;cy7A0Ru9AR+358uHO9BElAIMJVDFKBnSYoGvYj4ISDax/Jm5UYEAKmtJpz5TTtRI56QzI+uNBxKQ&#10;Q6xZAB49pEEnRtSv+e4R8gwogIrntmfErraWbc8ZwBLX0fQc8ilXvE6ekGDe5rJWKQM41taaO42K&#10;MYNBFg4W7zjnI8ZRQGbiW7ZB4HJ1KlonkFD6Gqc2bF313uNyKwahRfP1sAvbrMfM1S5VUpen1Drd&#10;BW6k1RAE71ifJwQNc7jj36hggjFi28O+b/zNNtyCN9RTfbTg0tjspOOsGjJMNFzraCxBPfLeCNAA&#10;SGANYqcRpBufGDjRoJ7DVrsxXebKVUAmMMj7BBdNrk+ngfhRb+1wEMED2HVYpJ9MNDliDajrV+NH&#10;3snh+bJdfk8x+K9oT4sMg6CLRbXDZZ54vamnfOPJZUvmP7WMwQ2MiAPmtBzg3Ay2TdGJ1npE6WaI&#10;oxFSglcdjJwt7isJkIezzftNaIRoboBbah4uPo2LWkP+q7oMHEgJQdFZXPcCzNRSc3fb+kswOXRa&#10;dNneba7c1PmsE0Amu6nY/ryjN60fTgfj7+a8rXo4hT13tfMj9be4wievcQwNt0XPL5e2LYC123pz&#10;JP9PRWu2Hpu4nthO7rB02nZzwC4L13jcLtk1fdGFad7y6vKFym+AuwTVmn/GnOFc177s0UNd5v0C&#10;JlI0dCD5gym5VMVAPvaI+tcn1Owmo8XRgDl73IVjvJ2CcQGkZtoSC80XfrsA6wqN3wPEK70SvOe/&#10;Gd9V4JiBIBUoJwCqvPuFa4929rKJSR6s88U88B7EsJ3Moq5msXMiZY6lYwHHL8BE9ROs3NBfIqEv&#10;KVPAw6kQ3mWSRF76OLc1v4PtFlQwQ65NTNvc9aAN5jnXOcIOTXAXAR5PMWt1PO4WUS3dU5DM5Ndu&#10;uuAxptU3OZ8rmH/wrp/Q2dvpOgbCcGx+6Y7Qv1M7tTI9t//LsGj0OSceQ/G4fzN73E+XHH4XTj86&#10;RrO+PeYDL7cDone83oddiAtbU0ezvOk0vtrthuPoJrPcxhiPaakUQxbl/MD7MnUYPd3O0qm4jwd6&#10;4+nYagPyFJ2NmzQNu8ntaMp08+NsXKRd2gq2LjI4o5xgdKoyDSR95nXtJukBXSOvC49VngT8bgqr&#10;zmxcvyMiGNjXX9jCpU8A0tdzm3++3j0IRSyV6CNlBU3Jup4i9clgapxeUmTZSQDeWaFzYo6H2WJ+&#10;YegYd0An+u0Lxv0bnq3QX72IhM3ybFMwy9ty9vr5etbor72Qoz/LZ/ksn+WvpywR4WbkO8hWcq+V&#10;B+h/QcA8bm+X6TnhRMzgp1MDr6ca9SdkC8UoCFhEFpX4EUOfYGGAQe68eMUgcJZRQTRu6mcFeJN0&#10;ZOEOd1yCKEhA4ElvLC+g+PFqjUvmzLZLowQFNAlndCdRDEuRkeIJR4NgTWA1sji3PvpT7koCiuG4&#10;KG2njJDOzxCX/NGQE1SjQRc6AoC0GXRu4seFhTRsF2bP+ZMF4CQdInKtjHV9qxLtVG2NJHqMYXRq&#10;EsDI7sQnnWDzVOok2Mi+9Op4lWosymKjkde18L9q5vitA3tzDb1XMpKmRlSGg4cEwXOdGTA6RYA4&#10;EurOFHMC8MKtd5KAxzyVtbl+S6Cork2O+TS5123sc+bv1UjY8jC9h+DxtZAOFWiRUzcCSGxIWVGa&#10;QAG/KHtESk1VBvhC2/n4lN89+le2OwLQwzXNJEEB1hGRWQ7EEigj7So5BbJFqH6HIawoUd7Ry5RZ&#10;3j9b1gqVXQNIqUohFe6uddQGqywsF6nGuIOYHks37CJbbi7RiW5+4ihkTIAeiLz+V6wZwBzz6tah&#10;FL7ih8wrzf77aijgxM4VXL92wsj6Rn5H6MFnEZEJimBZ7/k+u2N6YAY5JdeMvzKbAyYkMeuObvi2&#10;iqybVVL/5/MRe+TOitEVTyuxRMX65aehoC5L5Y1rZ3SP+LQx2GDqRYEfLd/7/FV/OAenZVaAG/8T&#10;3IkiyNiKDBHm/FoaSPrbz3pEv9CICjY2/30+2goELSeIPiCopdiTwYPFdvhInOQo4ExcFFuA2YXv&#10;paTUkdViI5uH5C51fETHnqOF97G6jNjtootnA/zytdC3+q/W8kcjtPd+fsSeflZPTYPyRHnWF/YP&#10;sl19bj2zTD34aJGdHy8V3P9zy9P34/NNNgd4fPGe2vqMlCf1Eeok/0l+jk0UMaD58XA7ERIn1Gjf&#10;1eAarikGEAlsAxvYU1z4Bl6xUxSpG8xunH5qxOp5ncPk9WPEZkSuvwSIGTE+Hg8Aii4ds0/cVNC1&#10;4afXn3B4aqXWGmab0MeIehgsMh6mR/vRnbYTvNJ25+0xRl5eiZLfXFduu/rssvC5bT5jQwJJ91oI&#10;fNMOvCpnHfx+V2LdUK/aBC28brLRlEicSZUSqJQ1rn9xk9QqWe1R8RPWpautN+c1S5+UwQC2YTEe&#10;d5Af5CiXvpa+/m//+/+B//pf/k9cn4r7c8rbvsj1899bP76zjb9MBv3rl0rTv/ax/Hsv38v/n+Wz&#10;/McoRypIpPIPvEBPBmPAIXQc3llXNJyoqKuFx+hCGg5V7RAcAjItRH3A/Zh0Agq4dSoX6LGgRCxX&#10;J7KAzmjFqPcowOZAR0TqOa2kwjMbvaT8og7oCATNYkIgaO6z2l8ZZU0aVZhIlroB+q+NeEWMMZM6&#10;a5mHlhFapBvymHoAO2EwO509mCCiqYvTY1G7shpuYbiX9wJEY1QuvRgBMNHQw7Fep47jv3Ke7P0m&#10;wbQ5DjZecn6Kt5VjTwd0BacLyIJ0gneglvSpjm2CZsuT2U6B83jscy8CAmpIUE/VNqgaqSaBSSjr&#10;Vk/n4EBF4wVY36EAq8OmSMc68vYpMsotnAF7d7qhzTqQP6wHhSfYKxFAalqkoAB/1ncQoFkY5Rz7&#10;JUBxdkZJJ1Us6Uwqb9a2lvz00WQIj/LZ1pzY6lXhKi6R8QX4YwQtKo8V8QIUUCdAKklemzWKz946&#10;5U0vdV3RhcuM4JVuXzaeehCUeSpzJuuR4D1ycRmMg98av1ITrO9rec8eC40BFyrlL26U+nMV9AsC&#10;8L3aIYl0JkCOX7yfqhapPf04+ISC+5a2PtQuPA7QjZFVEnqh8rIuDbgckEJxZcopp2FEnQWZQ28a&#10;AOxrh7TgyQLX55h2tkPRoH1NC5DUUR+7Rm5UnoawlKq27kMGKR3fxgBBiChkGn8Mj87WYSDsxPBU&#10;GZInVxR+FwQVaHM5N4FyEgcKTPglm+r99VQf9cJSVYLlTKREuaTrSFWTtgAydcVaxsa7HX9Z2WVT&#10;yFLqVXtokQvlZe+j6bsawXt6FATJJCrOS6YNNAudV60Fufh9kUnJ2zEGZB9sA7+jyuFc0xcb+CAo&#10;s+akr59zudql0Vc0TLnHuZ7ldwVwPAM8JeVnyBD16fB2urq9IHbmRIWBICnbRunDdDkce5iXSgHo&#10;pKvTRQvN9vFtH0BEcN/oFTQvYNdbANr+3X6PxHuRj5c8uhXSovZxlzsrmB+5Ouz9vQ9qFlHYbn5i&#10;yK0uwG9lCd6hrj513v5jOnmVDeeS9xXZW2/TJWXreS6oK3gywcDQSUMz7OUYoRvdxioS47Vn0k5o&#10;rWGIn4jBI+6mmVC7O2iarR6B4N7PCQ9E0eQfEcHcbnq0Da06BjivbylJXK+NOYE5LdpXebqSpwiA&#10;23HzaPEHHuPupwXsdEVvHbMbAcQ34F/vd7sDojUD6xU4jsP8mGabbV1yc5gwb7VJSStVr9e/aJ0n&#10;v8ocK+8ZkpRBccGsj1iTz3Di69xMSN90L6kDr+Xi9lxq/5DcTy36kIfrxcmgjA57dc1Dvkea7x1r&#10;Lf07ndM3DqNq099gxLqd6EiZlPeHrINUoAQYMSXaGA8AwH/9L/8XAMHx5Uc8Xn++WMzfWz5SwWr9&#10;rvrs7Wd/gQ7+QnV8ls9yVT5567N8lquSQHgYEOslFTVCFtC48DFV/BleqZ80T0cxH4qpDxy9m+FB&#10;RcpLUMRt3fK2Kc8eUQmMoEswEaUnBGXOi51KPOrFhKoZZq2Z0dibWWCWK7YobHdaEqsinSSctJ6B&#10;gSfDhu+xa+Y8OnCiiu6Oh4hAWnOnlYYOnfsyB4rE5ZbxTwMs1D6z4++WJYCADmAgUesdqg2KESDK&#10;JPinfjlZBZIEaEdbjHheOOpQjh0pLoOfklF6Z3BbHAghHSZavznrVYco01JEZLGwTX+K0Y5xJHJN&#10;9bICdygg0trfPapKBJB+rHPOdqvjWZwIFINpifjyl+tmA39rvHCq0Nv9HfeF1C+Qy/o5x0mldMKk&#10;NWB6ooSamuKNQgfn9BmdNzd+oXYUdWo56r+8gzC4Y9CV9yRXLYsoL68luMMo2Uz5YSfmdXnvFK1Z&#10;eO2tcdrP6fQV7/BwZ8hkg4gEr2d3FXVBBJDuf9Nxr/ke2eOhvFuRx2VX0L+JZKobnzQNHkiglE7s&#10;MgZv344f5wZXXJDrc1t5vsaG8fM5J0onIIkKBR+0hc7si/23sWe6gtDX88AOZeSSUAmwTLVIbEY5&#10;iRT+yrGsYEhuNMScxXP+OVzR+NxPKJpyY85TLng3mua6jjmirCnSj9RsGw/Wtb8XbnbIpvNW6YaY&#10;T1Hq6NwKcG2yU9fXrqWyIjBsn0mkMUGZSxQQLwG9slkoxm8KOL0IfvtpEF40GcpJIzOBiKVkaX4x&#10;tMapH24qZB8oN+e0VGF2GbcEcNMmc4YbHZp62oXGdZXgAqPCpxqIfh0Bem0vJCmLvAFiHdjYku7f&#10;G10aoMATJCRBg+Ra64NHcQIQaILzoV+5cZ3aqoUe4id1DVRwopxyI89hLDruzGpFNoWdWOX0Acrx&#10;qZl+ZgdFrgAjVY1N3V70b/3+iuaR610EmIopw05Rxdg2u8R72wDP2Uv5CdQNa+PDbmkmRE6Q6GJf&#10;bv3a+YNH7cVl9tDsz15Hbm7GNydb5Vmbz75b+8213srfe10NqvsFn3o9B4Wnn43neV/Yj7e0B3Vr&#10;3SBU7AwS7RSb63m7Kz9W/ljm4UJWXNob5Z3poDDUk6KoRQSzPtV83tSFg+FljgXiAK4sdqLl4jde&#10;am2ESpqsUus8rfaauC7hScfhqdd46XGODwtt65xrnGpS3h1t9x4BkN7dFrV0V703v0jTL7s8BP0B&#10;3F89bQs3YMfE/f6KLy8v+Pnnrzh699zbeWLx5eUFL7cbXr+94jga5lCMyFOv2DcsxFNs2sWcaccx&#10;LQfpokG/mu7j2oZWIDb+d77Ie0askj3aeue185rIoIYIkrgodWr2i2v3OvOy0YyWrz4LLzZmuQbG&#10;NfZudr6nTGtz+saJyfsZjEhrL9tTnRgj7xdAS79K/ISCjoHHt58u9eSvXsTscfqr5/JMlqVO/B67&#10;4F+mvGPzfHf5tza+z/JZPstn+b5yEDQgpPGYw5Wi7/57Hq/W1FJF0OmZdqxNXIFm7rk9akgxhx1p&#10;szzYcMNJAq9ozaKZx5x+maYZEcOd74MOy0TeNQZxEJrt2yA6zulaTBnxmB0wxt0yZs6JAbU23dAX&#10;kQyh0gQ41jygijEeaL17pCSN2HjNe2gOKo+NDZpMU6GSOX9Xh8How1QraBmxmMCdtSKMUFL1NAYK&#10;VZ87dWOuOUQlCum86NPzMU7r3BiKdjgHSIN6XEo1eGz4BKP6dhlXAYqddrfeSoRUhW4QoBoIrTSO&#10;J2nQWj5vg08jis68GV8O/ptliiYaYGRvEpF9sl+yWOZp5RMEIBD5LluNePcOSo3KKxE1QRMap/67&#10;v1wBAwJ7NLZIR5vmBAwIVEtrkTNaFdChHh0umdcZCoasjjGd99Ixa2V9Wr+MKLMBI5MKmuM2asQ3&#10;V10aeYOpYxhlaNOZx5Xd0cssRKS4O7yafaulRtGqAtKBocPAVhG7sKnlmsjoWzfwnSbM3R4So4A+&#10;xsvG4xE95o7rwvMKEHpiG9lPjerSyLc1P8fDnVZf/NyUkKShzS/pl+AYAdRweXXlNUDRcARwaKxt&#10;x0uPZtcz0hlRzQsBHc3zXLsE6m21997t3oLJ6N8G5lS295sDSgZL2hzXy2I1KNIEBhj1HmsBguLM&#10;Ii4BbNAAu0UQvJ65sVFA43VzbhL4g/iGitOVF0NqzqXfGhEgvdYJzpBZ1IjZPA9i/W5eEzeuFJbz&#10;uzHaeQELG6c9qxZYOCgJIhIAt1EVpuRcp5BnuL5tcyPTqWj8cwBf1VN22FpuTaGjoR/cIOF6nIB6&#10;9C4a5rw7YOO5a60jATi1eQT43wAMsZzJwkv9PA7R093GXNmphBZH9KdH+vXC05wMpsix2wYd+JaW&#10;vOHCO+WFj4XCq6UsU2/P7gjlWQHmmLccxHwmpmsBcv39WH6ej1jILkHxWOMRLez3c+xO8FnMUbYb&#10;l03Sr/AQI+TI9VMd9CfHtDz50ftBtjOBKYS6YDYa+yNSdEBsl0HQSo5v8cvzcmMNAQbY8xalmXVS&#10;Cet0a0Ua0IbrvwOYeYpuAYKC/KusU3haYG8zbEDqQ+ok/xngS/CGrYXWu9+/cM6lvQDKys3mOkMt&#10;ZCk8UpaXRzffcH4sl6TaT9puIXsabQHTJLFh1gws5KktPl/z89rf6/dXGwlvbQCH7eX1DTVa1Mhi&#10;ridwbPHqDH7O9hI45+dj+CV3ocMrJd74AAAgAElEQVSKjVPKak/u37XgsZNdEPVxLGud6pvZ4n6B&#10;0TDXSIytTPAKSLbT57ExGOAh4vNst9A+7inKTXSd8DXBR57LhLAt4XaqMJo6jjRG+1wjvTdgTLv/&#10;5vaCr6/fYqMyQPhtTPy7bqKmtMhx5TfwO5j8/fGI6z0sB/zEmPRH6DvYmmnN0q40CG79AFxmWHCF&#10;+XgTwHjc8bhbvXO433ccdjeKMnWRS2wR/PDDD/jDH/8IeN/sAl7PBz4BO63oIPVsPgfcNPXxuuyi&#10;f0q9peobd54etN7DwnfBuoV1Tfdb2kK7Sk9Vk0dmO1vKMwaB5NyssoMbwz7z8VMkL9Nl2yDPwDcG&#10;2DYycGxZx0DwR+UTcdkObl6i28Y0FJDh5otfkltShKnqcrpFgbjDi/Zd8G/hRXXDmPaE9J6bBy5P&#10;LgXGUtLO//PLRR0u7+2Ong+04Tx0vHzB7dYxp+LxenfAf4Y+s/IsP3iV5bp9/peO8S99fy+/RJ8+&#10;y2f5LJ/lX68cBB4oy3iUDaHcTQnxeNwCBEkqWJZTNElxYAMw9fro0tVXhgOeogZqi/fPDz7iKBE9&#10;7EMFDGm4LX0CoHbLGO53P7oajv1qAD9TOydHo/6t+UwFDLVGXLGyaGBVINT3Zmzx0rI0iqtyjPTk&#10;mv2yXL5m7EEBaazbHRQV6HAjqQ10P45oLyMAFIJ+ImfjGcWYmXME3xiwfT48bs++5aAtTztJ1mi4&#10;/Rn+L/slpV/2N998sK5GAOzsXHlF1z1agC0EvU7O+1VR0jKr54WPZrCrG+rXwMBbpdrZpAbrWdcG&#10;Cj3p8J/r4edMc/Cs7PWvRr93PvGi/NidpjD7mLtY8gVxB8f4DnsN2efa92189Q1lu+uiW55Yom7e&#10;Ld5ggJda6OcgC0/L+AZKdYQghIq97TK2K24/ydn4l9+as7xKvCoPawTZzv8rx7mLKekg6/aMNZvf&#10;WKoCjwiDwHZkVlrXNBjBesLxK1ZYio5UyhoklOdtlCgm/8FI9CpnA4z195LPMtKL9ccsBRjm3/Ge&#10;AhL5orSgVcqjdY2IX5LqslVMRsd63eaiAVDfuFSFX9CWaiNkhSb/JFjGtPIa9LZxTKiWC9FQorkd&#10;fY06lmixqrMrr1cJ+6R4B7g5HU6vcE0i6mXwntHRdrrNzmD080wbAtxsSr6iDFhXzP53pZUx4i67&#10;zyJgXVNvDzfnKXiNY/yQbAHKpJW+rqWJXPblPBYNAIWbR/bZOdeqIjdRLyq++jCAkPfG9j5A+/zZ&#10;VM3JE7EO3mm3ysCJTGtzmU/+3JFTXc/K9L6sAO0HxixSxveXgwhX8//e87lhle8v9kA+vYHOjBxf&#10;8zCfbcXv5P83ylUdlc7rhlMxjpbPWqhkOX13ri9tCv9+Rpzw0/7tc5r26fqZqubFmHVsV7SqcxG2&#10;fgnUYKvxo9gc8A0tP1kDIBPth97YooipX4pOUNpKYKSvU8VuN3QeMvkyHFRWnWZLPsyH7P1AnxNN&#10;OvrR0PRme55j4v76im/fXk3/RsCKOGht+pJrjfr8OA7cjhse425dnikfqj0iPgauuQCl3U8C6knN&#10;MhVO70xzyecvdEsYCte25tU6MDI/P6W0rrnS3iWLMPUIlo2WfOf5GryyPas+y7R7p0YXOybGcaXH&#10;Aviu7xs9qetrN8sW7tN+XwzyO579JeswKvTbDSKC28sLfvzxB7TeIgDu/hh43B94/faK128/Y0+1&#10;eN2Pq7H/EmP8pcpzfv8sn+WzfJa/plKA8OLpAul4OGjN9CSh50TiGD+QYvHkBKg7sDRA/CgzmA8b&#10;iJzZKManiB2nbph4QAJIQ20jG43LBgcFs6bDroolUH0OwXHYZ61LZIMRv8wzZLsUsKK0tfQBnmOx&#10;tQXYyfyl6bytTlzu0zOiNcy4cC5gBsOUAJEUDGBMGEUgGREHM7DKVAIQHP2AoqH3NHaFdAYit2Yd&#10;a32fdGQk/5gElWpbFcgkcEf+sOcm+73wWwIcz5wNq6+FA7f0TNaUAQTSS9xSjFdjIrNPegUuxC+b&#10;c05A8vSGOn082l7PIwlnRIT3mBX+WvlKgpZcEygGpWY/YrIKZMhJUIusrCUSzwjJkutXyvfLoH29&#10;x7IoQMNKLPaca6isZ65T+NpwALWyWPSbCykM41w/mLlyAteqfAuJPMxppl070vx5FWG30IyRKrnk&#10;MmUHUiaqiOXHDNCJ/SAvVF7SSAdFWRF8VXhBShRlBcI5GxHdqeVHOMEAg1BinfjYWiGuMu2QppOd&#10;8phCUOPoqkQT3X+f3jJBEuQ7HG3xJ/mVObk1wrlArAJIpOkiXRCnDQQeoS3ebshECq5cIxDLqzpL&#10;PZLdWeqHy0SuI0uJwD6VNUlm8E3VqvtiWYhtwC3vhfO9nlwSMjdTTqla1PU6vU7cM++2JpizRcKA&#10;gxyn5swyp7+6LjWVMYJU06MWGZVmsolgtt/h0bbP1Taop6jfTblzufV3FnaYHIMwNVahgeul4c8w&#10;NU23/GVwKMaeZfQ/06R4Cin2ISL0oxvFCNjbhPNaTsQ+ClvBvq51m4OsDM526zH1Z6Vu4LOrbwGp&#10;wXLvAa1ReLqh6hb23XgtNyYWaby22/b37UQAdfmzsZLnQ6w7bTt7tI0jQJPtcwZDvE9RnN+VCoaz&#10;vx8H6E/1174i12AFw/e+5MekYxGCBfTIPmU9VyDvadOgyBsgrhUo8mF7Fy7XxG06tYuv+fdpzBcb&#10;KG+Wy4p2eu86tkSA1qeeAMZmY9Q6cgPNqmGgQdqG0Yey1rI36/xRxpnPsnLeFTAf/k3hA5ekoHYk&#10;qMi88hFBHmPa6qvWsOtBpkATEYzHA92jZ6fUjegZ/kybE6M1NG9Huq1XHexjNRzgALZGXyFm/wzk&#10;KQvhRr/apqpq3hOhmJFnXEQw5sR8uP54NNwOoOGI91WB8Rh4PB6mQ9yXMkDdUr+I8vSR0ak1we3l&#10;huM4gG9mszwe0+2XDIjK9f5wtuJxYvW287mU6WZPXIOxAmAunEs73arU5bs6l8smC9Jut/RlW1R4&#10;ZTfZaqSOgW1gMt3OAvADi29epvdUUayM0r9aCIKf1oeYXGgyLnn/rHvXTkxFWScrRaPDf56IfqNs&#10;nfjuckFF57eXL1/wN3/zO/zmNz/ihx++WEqfaalWf/75K77d7/jpTz+hHw0///En7LL/XPdf0s9/&#10;ifJvvX+f5bN8ls/ysXLMqoBBA7BcmKWWBqQe3+4QV4LqOUcX031tgTZTNd7VLuFqnvajO+giADw9&#10;tTvewB12/PyGBJJZV4A1YdAY0MmovnTspoPJdlw8oxoPj5pkNKRRoEYL5JgM+D/pZ/W0JHNaNJ8D&#10;xQIaPcAsRkED/A5LoV0VGwHppmYOY9UEntTfoeFjtpS4sco840BDj9QrpPkYap9NBfSwY/MAoBYt&#10;0jWPuoYTQKeXRnkF0ppRUBxwDV9JEgiN1BSqYO5YJ3H0O4wBCe4LcCr/S1rPYsdKPM9+B/jsY+gc&#10;P082tGuH7pm9JYzmrA50fFmBFhtDmNU+5tga8bmrwAf/7ce1OeqnfrrmWjJwITdJrI8JQEAQuXlZ&#10;avSfgQQjeHV1uvdeZZQhaQEgNxEKkKIl4iFnqJihDgSQF9KRR/L01dDZqUQjjLXauikzHWBl386O&#10;a0a48M6Dp+Upc6A4U8UHhcRGVbrD2W7lEx9CLoUnzS4R5eQ7LbwPRDocSMroqSanTcTRsZXidHuM&#10;beVjVUuNJRJpUuwblz1YI1MpM5f+C3UHAkSrm01BBS1zH8BDyqyklG8siJ54JSKLY5OM7QGAjZ2X&#10;aSUnVgnDTCTM+8vc61Ic1vPckN8URf1IrttId0RJpX5oPOjJqaj9yk0X9omXVlJWZjw5ec+AAUWD&#10;NLsU0yFuNLXUFtTlCofCtxO5QfvlCHYCCvFo0eUrLmXgNfG9JuIpTvwlyt6ZQD8UmG0uJ7Ji59Ir&#10;n34iTAR+WaZGuhDqE9OVDiRoPVGwz1mVQjiBt6k/NgAqhl4JJi571s+4J1Oj8r4nKvY9gLaV03At&#10;9L/ni9ssk9QRdcOUZbrcdVulTPBb7XNj37KvdOjI9G4fGVfOgZ864wWopc0JT7tDGaBn6VzBlme0&#10;rRvIbmZFSp743GUlWxcAu4WgpX2f3riQkHXsbX6kWI5ci7CNTU3/bjx/7bLs7daTWqazx+l5vtLc&#10;Zu7e7ntDSLnfC8jOk0HFNgi7/Lp8ZE3s4Hf9bAXlznxggKifMlGXnCquk9q7c7WD4JOXHG/PLADi&#10;0l+TGeo2wg6CT1XnbV1suqsiZT5ba+jHYTr8dkPvfloiLieBp7Ewu97m1rWQ2lqfflJMNVNLsjzm&#10;iAusAUsfybRD0wFw03meCmQi+BhTPJ1ei+eP48BjPDDHxB2vlpatWV7vn75+w+vrK1Rhd0epGgDe&#10;Gu5joM1pF2QKN6TVQHV1fe1t0BdVAVpvfh9BsfGgnvs8LJ5MxRVyUmOta50XuO4QbrKuchYwWTxL&#10;SkYp/7XfaDFQ9lQ7e0KkB7+cTdEMJrIXdmPR/662+1T3XbgWcVEvQF+tAunZr1xn4RtsPB6+Guef&#10;fOx1c3yx4VANicbUiDM/l/J9wQp+ufKddX3g8d4P3L7c8I//+Pf4x3/4B9xuR9C8ew7/3/72N7g/&#10;Hvj6u9/in3//ezweE/evP+P5xPw1lL/mvn+Wz/JZPkuWQwePvrlT3sYKiqmAt+5Ntduix3gsl7lU&#10;Z2o+Rip6yXzGFp1KIGPdIZ9TYfaOxDlWurmWT1vAS44WG2DOuODIjJmGGwZ2Y7lJUdgw5RUYD6P5&#10;6LRTYcfli2b4dbEcukfrfoTcDQR/fPqT4siWuoNh7TLHsJ5z1IbDpvzUMQ/L5TmlXiBkhoh4H6v9&#10;0ADM+cDtuMXlS2jenjbLIShGm+b57+ggR0R86YvZUQSnpkVUqpYxEPT3fvlnkVe45rIO8Kq5zWbR&#10;e6Rv0hplntKQsrraMuagk/dX6vven5bfBp2Df0S2GhD58MUQZqdJy/cCfUuDmj2hrUcaCWxzwnIX&#10;Mm9zOqRncKKMZVsfwue9reZ9N9qqR3cxxzBzq9o81L2IWjj8zsh0uXBOxSNF/eMxjY+b2mbS5PwI&#10;ALXrBlquBJ/eGvVrEyiMzCnDX2hBp5BrhR2gbTwfCbDC0/S0BnmQhgIRu+iNkW/WRkYsM2BmFuc9&#10;eMcn0xwmQJxIsUUTKIIE+Erjl/JNI9WQz4X2cCIJzEjIxxpd77Is0vBI0Kq1ZtGxdG4K/3YHfdVJ&#10;rXNYrnR3VMec6K1D9Q6CduYPKyI+3M9yWn5McyqXPoHpQDgn9i7natKBcZoIAQCP3hWXHa0RZObK&#10;M3kZkk6Mfyy3sQ0zHFdkhKmBmZ5ntxMAshyj0xA1c4AZPcyc92QmYaZ1o4P1q3nfDkCGb5Q60KPJ&#10;w9abid6OMg3kdQn+YUS5OM1drDqPAsMxzOZyGowfdBpWHQERqINaIb2MYAmcex8JjUYeUb9AV0Uy&#10;B7FLsHY0v1wyNyO4thCyNUEhn01/ntGAYvneRQrQ7g4ykDmX1EDz1gSYDbNFnD5ic3srBKcDxFCF&#10;6ogNG+IA6oqYoAnfpp6eDtxVR51F46fxdV50lrSyuhJAX8CDIh+iTl8jFXhkf/g7nEdQ+JLgMOdU&#10;JOWANAONWlVfMDndI1q0Ry7xJs3/ZU5ZS5uW9gZc9mcuYt9k7Vu6M59n3t9SARqbEwGkZ908kgJA&#10;VDEGQlZ0IS1P0HPA5ICBCSs9k+6qnnyMut7Ts40YZ0s7Fdel+ztxkSFFe/Qm9TBlI0kvgF/ou0Zh&#10;79GVuXyTz/O7vMh1zGofpM620x4117MstGg86QEJsK7awEdctp6bhiZi/L35CBub4iY36BvmmOj9&#10;sICYOXEcNzzGo/S1lZ8zwbAy9mR51rvlrqa+hS7pOgBcRmRXGmZkr9tPIuVC7xnENF+hQaai93WO&#10;VgPJfp9utxtfN6g+YpPB1sux9Kum7zBQM0+GWH8H5hhIcB6gNEVEdGepdiCDK6wO+/sxHujHF1+/&#10;E2gOBMP0/phmA82pkBJQA5HckFWXeZ7zWqVB28AY9vkMG8beHzohfuqNa0993GMMQJB2gJh9dbu9&#10;WH/vd/x8f0X3e3TGeGAMxRivaK0bCN7N17FLMh9+i4G673WYjaN3S41yuyHyyvu9UwwIeowRJ2d6&#10;757PWtC6YgwNes641MbkF1NELqA2U8w1s7T0oUFHgWDEHBtvzzmRolRwf9wjkp8nr2hDtd4ROb6L&#10;fCW4PCbC3m9uL9X3OYn75vQYdbsuOWpl2OKXImWm0EZwm3jMiT784mrm76Z9AsnLTJvf2wS/v0vs&#10;HqHWmqWIm0yrY3nZoeT+NDiUJ8Vb2WjlGvnFy1W95bOSNi5OaIhE6sOXL1/w448/4re/+w3+p//8&#10;n/HycsPUB37+6TXnrilebj/i5fZi9p4C3+7f8Ptvr1B94K+zPNOmn+WzfJbP8tdXjmqMKdQuUNR0&#10;LCU89xnKd4YBCoDgHoEkXvDk/05qmEar4wXdI2MejwdE7GKVWlaw8ISe2WcMRSveg1LLAundsBb1&#10;I87wSI9yikwuFS73vnX5GU67pLNqY675BBlptlKixp1FJC1yo4COv4dzbjTkLzkui4oIE94MMbVI&#10;AzMuV4cwjKn4W8MQO9ct8a6BxK0Az2p/O5gtZUzK+mhs7xSISjbFKhKXrIxphsfAMFBrAzCSfs8d&#10;3qB9vRDp4rm43E3ogORTFfbO8ZXItcrr3p0WaEWumfeLbL9rGJYCoBdgbAVXPlg9Cr24qXJx6Fwq&#10;c9SeEYRVj6KBlGfX9UleZkcDpGuVxsWgD6dw59LrP1mpAmty8wKSS7TLT4qzqnpRp8SbGuOtfFCc&#10;kLeIHg7kRhP+lIwTqrS4jEDe5OiCkvj3E76MePcBgTAYUMPNsXqBa1IEAaBUnHhvO1aEy7q4QHB7&#10;5oIU9r24/phG3R6AsX1PkL1xGBdyiG+c1qfCL6Cy/rRuNOpQNHWJWmgszrRC/gwZnjIM0AjAYv+F&#10;9M8nljpUbHPj6uxJFXPnafZJKRO9b0y9tcRjTiOdDPyYeW7SmRw2fVJTTM053SnWZa1UOmABPQFG&#10;yAXIF3JBY6Db0nla5IqepUyOo5zeECbgVG5kp0ypFwJnnx1p2NqLPvjkBtB+Qe3TfHyP0K1tSeqO&#10;yyjQ8hk3B/YUSdbXZ3XwTAhiLHNZ9IKNxNf9eHcgJV/0xrvSpOTX3cr+eenbftV5BSL2/lZA9Coq&#10;eBNl9eULu5I/16evIpAJPF2N5SMR4udUMtupsKuxVDvjHb479WHbgN/fPtnpW1uZg7gA3XKmkz1P&#10;HgVimBvtKv2XKFTon7WmuNFV/0bkX15Pd9TNtO8teX/S834sfy8An57Y3hXiqZ4q/5ZNNP9lBqCo&#10;nn7BAxRabkqbHOSG+6o7dPtrb5d2WhmY31ehvoFu8qOpAeOtyWLTzZmX11oUvs35cXvBFNtQfTxG&#10;XHCt2nwDkyd/rNkvLzeMByPRgccYdnq195CHrTWMx3AfazVaV5tE0MQ2EAeG90k3m7YKsJyb6XYi&#10;tUJrybuj6FvSVnLIy1pZN2wW8p4KLSHhPVOqaeJeKNZdLuTfac/WkoC6r5E6Bvc1FLW/qZdrTWGH&#10;hQgrdq23rJs+XqLA9zmrbQtw8g1/9XItF1aZYvdrvbwc+O3vfsTf/M3v8OXLDcfxgv/7v/0T/sfv&#10;/wBuxvQu+Lu//Qf88MMX/PDlBa+vE7duwRs65KK9fbx/no3x65Z/i336LJ/ls3yWP68cFj1ad5Qz&#10;QhwAJC7asr/jmGVxttOBVs/7WS573EAtdytON9bD+3HtWFw41mF00YZJ8y7gajcEKpDLd3kEHR49&#10;lj07K14aeXnJJhajoPNvdygyJyoNCaIFC6zj4HH9jnmFaayz3oyRqgD7apB4lM9MgJLAR6aKsTZ4&#10;SWM1j8QNUfGaaxQ3x0lDq/eGyRyCPqjmUb+RT5JOlP+ec0njEIB6lPmFYuXomlo+cmvY+USu4wZb&#10;ktJHvJkVmn25cI9P4JrA5oeOhM2HnsaTP9mOXILgu7G5f+ZfeBfcAQqDfAVorihw/flK2/1iNEby&#10;aQBx1TEqJHMHN6Kkoo9Jn5UfWcO5nzu4QLrznQTqc7NkATuimwlWKxLc430BVY4964O/XgbslQRv&#10;ywJ8RDRiqeepqf6Gsx3SQ898tDwXssv/V4Cf6PIFS6t/wQ0qizzniYfqClOqyImPU/6wBxkJ5U8g&#10;PCBJ4Kt+y9KUKaHSEdcUOPZDSnSsMBKqOGDidPD+KPkPApkT0xmgEQzwQVDexPN8x8eSPCwhryow&#10;yrEHPyzzp1EHtv4D6hHlSYu29z0RbAAlKld5oTR5/MQa1gMtNI1jTuT7gTkFQPNUGn6EfCY9AAAj&#10;o9DX0wlvOTxcFzx14n+jRKvCyfP0NkYONderXIC0U9VSiDWN6NCjHOnPLeWiY6j/nuiLE9DYMuJf&#10;goYaem8FjyZ0c9CXFbXYLNc0fAYkVt3SCk+JSBy1brKmSYFkfVlvWkMrbTg3V5ddzlO/an/PGwFP&#10;coM3cXvE6uucE+muR3kKTdCju6uc57rawe5Tn8Clls9x219Vo+3nRZefoZuiW+vnVaZ/FJBuG/83&#10;7Lyz0pL2qG7zmjrIT3s1s7MzRt3rLzI6ok33UYed4XIX+U7te23b5GS/HHdsQkXKl1G/XOVX1eWl&#10;P2+CzGV8YVWXOki+nK882drKJhKapQ3B3FPSLR2MT63w5IJFKxt7zqfzX3lGedlk5a+d53c9Yq3Y&#10;Om8NrTMtVL43Soo6cb/rOA4HoR+hOxY7QRW5N1FtGgCwaGVRjZNLdq2EejrFBNzhJy1aPCvlzpsG&#10;aWpR48y1Pc2nab2j6cRjemQ8T1eIp8hsHSrqGbQsT/hU21xWtROvvTUcvaO3bifkesf9/ihmG88W&#10;JE9VDb6s9jJ9ImDgd9i9tP2WC0UFS6qaOo+ltu3jPGlVZduzYqabUiVneqipES1eN6+yGUlbHnV9&#10;1LY2GV4JcBpLfpb99xM3qLwjyE3RYtMXPcgxEOZeVzPKu+upq1+3vC2/ba2HNkHYf2r8+fLlBb/7&#10;3W/x93/3t/jxxx/w9esDf/zjn3B/feA4DtzvD9zvA/ffvOLLlxe8fLnhy+vE7dbRescc919/iJ/l&#10;s3yWz/JZ3izHnMN0nyqAWQIr6VD6JVruGEYu6njMlV0AR5mX9JSM1IGUxVdTM+LksC/2Y5DnYu2I&#10;SDnaz69oDQE87ra+x8fcmBWN42YQxDHo3W0Oo0OAjCLI8QsQR4+pLNPe9aN34Y3ypytXoSO/RlBH&#10;n4VjyZ7tpg2KwaOzef5uBboiAPwZlINdfrbEnfi0lUgp5bPZBkEccbBJC6DWVKBMgwH14/J5CUyt&#10;O4CGmLM6FmuSfBk5YZHTm9RZgfbV3kv+i2OOjCKUPXakvOLGNFQh6GkVP7lE7ey8ZQQPnQ1pcrq8&#10;5t0S60Ts9ER6T6UPbvLXrpXxPa24OmWkjdRNiXQZ1MG6AO2Q8ePMoE6+Shu/GI7gcdXduUYY+ufC&#10;icDywKWzXPlMCu193mtPoBznXKNG+QAvgSq8ebVRoQT9LuYzAZP4z6U8qXQnCFi/X08bpJMW75Su&#10;A4ouPWQ0MHGfM+WUuvM2HhB05DV3lFAKEcr1dF4CZfW5FeVoTPb20oMruZQcUL4RQecmkbI2+45H&#10;mVv5DLERJ/E9eZ6AYzhfNS+metqswkrkj3COxRwd0jUuIS50j2PTQgdu24DkyCR1X4rMdd7XObaf&#10;vW3OaqxBrE45npz6UPX5FMwSWRrxXqoOUghVPKBi6WLCeR2LY0s5aPThRZs54ulri2u+ubxUfz76&#10;+aYc2oehcQHt9YbQ/oKRLIDSOf3CP8q2lf4EXYwbz/XXiPHz57XMC0V0fi/bPv+09f026MzCfPy8&#10;WDTmhfq6vKO8GtoXvp2wsI0vXqxWNwpC1z0puXF23c+KV1CnVz3PhG72e03HoDlvFThBric7oeY8&#10;zPGVZxeALzsc/Fvbfou+/mL5mX2sP1l/7f9bpdo6Oxj/3oaC6bM8gcl6YhN2a7racnYP/XWWcfZp&#10;Xc8o6ZsYjbvOienwEalADFxega/aRkSPtxmpuWJiPlLeAQqvX1nvLpnDgWpRqLZIZ9C871o2J94C&#10;4LP+gdB4hX9P/Y5fNcBy9fRyK0+5HAq5s4LgEE8hxguqRZYLLMV9DNo/rVkKkNYmpA1guI3uurJu&#10;5Cx3GPh/ud74jQed2zc6bQwOaGs/PD3KxNEPMIWEKtP7SIxH1OTOHCNSx9imuKXNGKqYc+DxmBZg&#10;o65v1GTAnIp+HHjc7+jN0sG01nAcHcdxxMaL9d03ebm75nw01dO9Ma+5WOochW3INb+XQmhLVL0r&#10;ae+wzLhY2evyeVEfX7XOeBnm9Ls+Tpt5bKeykSA2hAVSUoTYw3H9Rq0n1h1i7eybiDv/1bkX8kB5&#10;b7XgyCObXK2+VJG/NDWMRuy3Fqyh6sV13fxbKYsO9y5n/ntLF3UcN7y8fMFx3KD6aptunmavt+7p&#10;yKi7BS+3A7fjhqMfeLDuk+UMXNkin+WzfJbP8ll++XLw9nDAnWVkTkIdA7NEqKmaQSPCaJTMb0jH&#10;2yIR6ITPiHhjBNOYzCksfnw/lShUDbDxPGpmbKfDY7+kkSOazkHalESY4OCvZk5lV0ZQhGGjmiks&#10;6BAERfiMK8IWvW0JqjrdpMOM/jk9T5rlJ7RHLBJKnL5dEIaYCFPz2nuCjjkfMaawPNzgRXHjgyY0&#10;bAJQc/CxAcD0QEGOW9Gko4M79DkmI29RyJLmEmkYfFAMFhGB3bXZon0CPDSK4rI+8lIdWjHA+V0Y&#10;epq0maqWhzaMxEKFAHDMichhNESKauef/MrHwzS2UIOTnO9oIIbjLfm+iEP+qhkdjTQb4306XJoR&#10;y+xHIXP81OLkZ35Tyb0UacXxTW5lH8BNELPiwwHbIwXTKDawo4mluhBpGHPYhpg7XwRcCEjYJoh9&#10;cpQcriLNT4w4FRykA0o0DHwtRboAACAASURBVBDfsR/pVFdC+CjTIwGB3iYtQPvWck1YncxDz3FT&#10;HgiIiDIfpapdxqSRUqOCDMac3PgDVjCCf+fYS9Qcch1eFTqDbMqHlwBSyW3LewZ4sTC8DX5vuaUl&#10;aMaoL/GLBrnZIU4rS2NgFxFG/tLWgOEbomJrwMZT5ZPGz6kOeiJ5I3guZJZk6n918rv8m/5cdz4S&#10;511uUMQVB84UwmcYUu5zWcE8a4dgiJ9QgWaaFRVIpwNY54ay03ksWHQCOBA3IPJjNMvLL5THVndT&#10;8TXEC/+StwUlV7cmbU4XCENN3zpvB58h1zD3apw7QCBfPW1Uo4iNKEhve1KGcCPXPOrWGrP1khMh&#10;WTtSkUqhFicVrj1k4d+kFQKwtb5IziVrca8+gN52jv6VltsPbJ+b8ugdoorEPlYnPmV4i041KSnL&#10;2cgO6FGeB2BmdGDEXfRnWsRna5Y7NTduXY5rPldL2y6pSwDA9V8ZPyPBE5RumOoAq+x0LfMggEaf&#10;BU3SdjCB3CEyY+xTJ45+W8CImsdbdaD1w0BR6Uu+ZNHkFuoJEeZQ9pRmkZ6J8/dAjYY1mmTaNYBL&#10;JPvNOxWCjiAPsmKmW8iIfja6y2u+Qt1dwcpLye0oz6IHKIcLsFpZ6Qq4ZkRlE8uAzPtvKGUEigm7&#10;9E816WVBDXv6NrM/wwySaiFa6d63yDO+8DTg19UHD3FYpEWD4nYcsWbMvj3rwFiToD4s/ABuJqIs&#10;uqI3oUyy7VfqrLn4056w/83lpGrdcEtQ1v4UzGHviPrpwkMAjOCJFbxMusSlo3kTdur4DWAk+G9g&#10;rAFlczz8O/F596AiVbc9bumuiATIJsgNUvObXJf5vI0x0MROZlIHT53AMH1nee+H2WIEld2OnmEv&#10;UodaWix129rMhZTtr573X8Q2VCeAQxVTBRM9TghXELXRh3PmZZqU5pLz4XMoveELBN/uE4pXu8fh&#10;MXG7HXiMgTkEQ4HuNJDe8NJf8Lh/AxosJ/OkPyoeZe6p12jb60ge8XUUTFlsZNqorfXIrR5sKkzb&#10;JmSpWOTKsbtOjyAfigZZ9ZmqpQH98uXF6VK3x51lxwwbpwswR7bFNTj8TogxJ+YYaLcbbrcDr9++&#10;QVrD8FSjwVueo3vS+HLfxKaoRQR6XZPUgjaXAqbb4uasOhkm1E+VOW7gNmbvB9rthnF/IBgKpPlq&#10;45A2tYQ/SwP5RKlfv3CDKIMsePQE0GFyrUvHcVi6ntfHK37++hUA8O3+wONxB5qFE07YhuIA/O4v&#10;t61Y4WX51xn3Z/ksn+Wz/EcpxyxC1oxFhaOapuh8N7o6apAermCNKgVqxJEbyv0AdOYlgpuzvBf1&#10;W8oBXjqyOox1JzxAyOIs7YHgAnEdzcgxDec8DLWpy0tNNicVGuqoHnU3HyqBFTM4SlSb7hfgGK2o&#10;+sSRUdGGqQbMQe+A0mT0VrUXhSwng8HQDhuj7UgzkivsqadlV7NhtMn5ufpLk/WAL8GQeCx9RI48&#10;6l8fuurR/mzO1VtF7CUEIyy+TTHEwiHLiPLq4NhHZxrY/Gc/dP/24lj/R0tt1+3y03DpRIWzq7pE&#10;NmHhmo91JPjYC4Hf1hrmGJ72B+HEHr27IWdrq7G/62gQ1KFzQCMbEmBROt6rU71M9YUNWI97V6Aa&#10;QR8HxyXXOZ3tCYUwgqc4KyS4sWQ2vsurXyJiZYnOAQoIsW4QJDDuvOH9iosuy8xNd16jUl4SFn+f&#10;3K06KJdjCW4vT1IelxYjJ3Sp4sRNYk6UAOF0LRtcngLqxIQc5OUXS/X+s6zHAL80QOErucENs9Pn&#10;b7TqML6LmFzrtRo6itQHmzIqc7F95/RsBCEUsE2v4WojARX3UZ127qS2nCNu0MW6C3Hn2zOSWwH7&#10;xXTRT6zAqtavLp//vhLy7pSriT/qdt87cr/Ic75LfhTKSclLhpd3sLz6RklgQKRjC6o9ybDatxXY&#10;f0cZbzpIWgsGC7DbN2I+RHjddNryXbHtNnlCYG4fy6l6go7+Hd17MwvnUse+wWHvtaDsUI3Lct8c&#10;0gfsyCpLv6fsvFQBLP8gvl9kyBttvXfG8a2x2DjmMp4zj62/7PNWL6Z8RpO1zvdPC3y4qF78vuo5&#10;pe3k350sqyuwEJMGHz94ryNpl1P6FXm4l7do9fzzGeshwfg8FctI/NT1ThL3Y1orKThU0XrzSxZN&#10;bs2xzuPSR0Nxl3swWI9tHMxLGilPCKkBdRbtmhsMjZH96AHwEyhPfy4UEhpTrID3lLjprT4mj+62&#10;dCaK++MBqDpwewCqeDwMxJ/TIs4fj4f7ghZowTzhtsncrP/gFq8ETasOW1Xt5pMFvQowKxInIKmy&#10;804jhH/7Pn5ZQXBWfTF/pW+LTC06C9Cwt6vVLW5nDaex3Q1yfQL1rI/O9GH/eTJh6YPbFJmaJ/VH&#10;+izm967YwMdL9fuuO3dVznLjzy/VsN375DwxB/7005/w89ff4D4eeDxs7b8cNzvJIYIfvrxgvtil&#10;rkezUyn3MfDt2x33b9+waoZfsv+f5bN8ls/yWT5ajnAeKwBTjbl6zFIapPVFPS3GuepZsVNxWOUZ&#10;OSOMXLx2AnZgMpzaWsSjMCZNg1S8po9lsZMZSbmAjsRbatt7M+U/Wo0r8R554HqYvBovLPhrdfK9&#10;+8VeoiHGVCpe9xL1risdrhwod5R75BvPL2jITegCZMtFVWdaBzoDAJG/NIZW5p0bDgAjgZ+o+MW2&#10;SCMfPsrKX9U40SteABJArUBRAEbZt2iUkeXinzMNQx3X2vRl9wGbmgj+vgBbzlFHe5HTHKSPo1m3&#10;n1oA87wvhDUg0yK76eztdWr5PceREJI7ajYAcrytHf+uO00FfmrDnS2LHs8owahTGXV15URe8JAA&#10;uaPlTjnWfld5FSdHfPdFtUSwl3ojGiqAdL8rINqs6xeFmbLdlAXPisSPHTtZnqJDI+5AthUw4jMh&#10;qzZQUCQjkAQWbeZvI9a953NnX3I9kT/yb7pWJv9XmVeLXv5RnTaXUKcFT17y92ITUIPP9ldMVivg&#10;zi7znadGYdqUHEuNAq05duHOSZ0MwbpGWVKOawHws38xtmlRbaw3pWOSIzjRBz7FUolEqpvqT2/r&#10;MehRQuvrZkidn8zBCQyndvqvsVULVVgudUXQ4kyBPFZ/5Tgnz2Cl6bZe6vPrJtcqHyPftRbdWOcp&#10;prDIcx/bJYYYw9OIOKccEKdiBgBcbFhclAAePBmuneriJZ7UE2e+D/Ct6OGr0lxWN6bNX2wfwNIf&#10;5OY24pltDkobZI8zMOp9K/JWRIB2AB6lLK3jqq9vgbYac2ycOCGAzrSZaMeUdi0KVaO/dpx+XaO1&#10;r2/P0pO+7nr4GRh08e4V+BwglWpc6l3byPtT1r5ftfGsB/vG6Nr/NV0NT9awnGfbAjumjuj3Pqar&#10;cbcmEG60vVPW8a4bIKaTAWAFwK1PDqghI6p5Uu+9dtaOFx2w/c0+LHxQb5EUe/7ZhtHe16VZJE+r&#10;WioMiwZnmsmZ+cu5af+E7wg89p63+qgI4MFAPGVka7XFXHJTH9LQxHKKt0fSMO285Ms4EeunZq2P&#10;Wz5sNT9B/XlpuckKaKQUoY0mIkCXyCWePMB2BfPxgMAi3u+vAy+3G17vd/zmNz/i9fWO4+h43B9x&#10;Yu92e8FP376i9w43eFxO9gDDbRyKura92bQBKV0UaQwtc518Etog5BWqwl3KYi+eJ3T5LvSYn7hm&#10;3yPSHJn7f/iJ7N57dSySXdHcdhULTlE7rY3Kww6QA8j7W4qtwnncuxry+mJctjmrGA970qrgBVPJ&#10;C3MmdlBEDjbL5kSkq02Kj5Wc6V+q8ITG2qds4+vPP+Pnr9/wp59/wu12w5cvN/wv//P/ir/7u7+H&#10;TsVjDOic+PGHHyCt4evPX/HTTz/hj3/4uaS7Oevt87g+y2f5LJ/ls/xa5WCkNpBGZN2Vjsig3Tj0&#10;5zA15PdqVLhyHwMinhol0hgw6lVPNqG0ZjlHsYJD6TIUB7Y44xbN7hF04t85csUo6omZTiTMgWWu&#10;60RozoWqzyHBdIoBz6EM6OSxVY2L6szgGFlvNVJKkyKOpbcGVaaPobNvYBBBJC0ARvRPDCQyg0PX&#10;KF2fX6mR9YoIXt5V77Ooo+h/OKTFoQ0q1Xo8vQ2NLu/L5byLHf+rDmpMh493dzavCkHbKwQy6mZX&#10;NSP5Y7zurD91UHdnCjFF50dPFHmr4wQuZN2EKeNIrj+3w8+lrC0CQc/sKHULfo8cZ1oOXiZL8Ntj&#10;b1xG2MmH7pei8TgwGjzaOuc7xlWcsNYkhkYnrk5twqLG17sjniuQlcSidmc0o5CZl9La8jzBvgkk&#10;PnlzzCCs2fSZDgqofbPc9+0pH7pj+g6fwvsmXnkFvXSTfaRP7+K5swt9CtCjc4IbAZQDb7Zf2sLU&#10;3GBB+okLfofihPP9rc48CeNycaa81WXNa5kzodd5Zm4/PpoQL1tmNebYLqCmsh8uT1B1B5d4guKr&#10;XtHsu/O5al6+J4DTWbK9Ki9U8161ratSKDYFaJjeTqt+efDuZN+l23ue1kKZeqjMQ9Cx9DNIpMjV&#10;Ql3NySWvnZQwnC/9T0swXdrJDcPviRo9gY9SQHA+EzJ8HQjls5Q5kzIP6vebmCzmPSVOkQnMahfU&#10;982Qiaak0HEhSd1YFKao6bBj4ALoXHPUR89OTB3j3AtTwARPNUtZlfcZGA0aT7RdBfOfbIN+fsi+&#10;KGzsm1QiwRZMfbcAnLwfJnLLkxfKM5ROIrZRJBZlup3lK/KO//IEz9zkzFJcWTwFslfUZdXXH+DV&#10;qHOzg04b/d6PdmGXMBd76p1zF+ul4gGmPumPXGzQn56BZxZ58znOwUj6PqGl6fxJkfihsoP/NRf1&#10;VYBM0Gc6kAYfQA3+eNpYJnSK194AzwX0Zwq/hi17TYfTZsb2N/UL/7YNEAfB42RrtWVqb619bsoL&#10;1FP/tUU3Vnu89R5rcM5pqUSmyXWFb8pO+9edb+zuD68u+pLdmLA0IBNrjvVqM9GmYi38LGQyYDaV&#10;2x3H0R2AVZzB8BbgcusNP3/9it4bxmNY6g6X3cfRcX8oXr9+xW9++AFf73d0aehHx9evrw6SHx5Y&#10;pX6i1jeJyA9kXtoCmn3PwqCAtLV535NmovRFXmagRQHNT+Wa91VJw9XfyWcUx/EC3O8Ykikh7S2k&#10;fdME8+G+NRrQGx7TLmnkqWrKKKYavZILwdeUQ9XWor7d+me82MJQVIX7rH7fiuuPOR6Yw091f9gZ&#10;IpEEWPyX55QuL+avux747lJtTgSN1m4qfv72wD/9039Hb4L/9Nvf4m/+09/it7/9DR5z4GgNr693&#10;KIDX11f8jz/8Ef/9n/4JP//xj2VMv0TZabPJmc/yWT7LZ/ksT8tB5ThrTjc3AMSVCX1SGmAAiuNt&#10;yirqGY8wilYFapEl0iz3ocyGfjtCEfOpXo7ympJ1MKTW546bKXlNp21My0OrFvVG062D0S3qudDU&#10;NrCbGUZdDgDDHDvJ6NZ+6+FsNurBAubQ0aajOmk0EnwQgV24mBGoIpbjz/L7mTEx1QyaCQMJu5qh&#10;McbwCzfydnUzNGh9pkEtES02odM2BGiUiBB8TBNR1I8uTl6Ayty34vNwNvrtfrU0CKe3bQAE+9iK&#10;YZX8oT5Gy6tm6TEUaiCcOwTMfQkgc6pKXpjZCggrcQFNJUUCt2yf/03Mj4e3EZfyRZTOBohYVxI8&#10;UboRzq8H32M7wugLc/stFo4hfi2BQvaxtJUXAepivyUexN/spwXcT8/VKn5JUAuMKwGd1dBO+3Br&#10;h4azt9K65Xk8+In6vDkP8ESANDuyS/60hcUoKNJtJtgmvDwz6S2yuGcBNinOIHnOYToYk2dLFl5i&#10;tnCrrtX1AgWkITBNJ6s6wFhpZe0QILK1wzyLQecyd2RG+k900O2Is8uJyRuaCu2nA6O9Y0Jw+AZA&#10;At4OEKlvdNkQoPDcmEYY45/E9YNrlU6OmExlLmpRhfTDwWSBtCPnSsdyF0BsngmBQDrCvoYYXRY0&#10;luCdiMxtdNDZP0R6DGlGS5N3DaL2XANchjKXpaSfEk5qAb2pK3yFU3fMoTh6C9obzXnfAx1bp5jY&#10;312BQXl+uoJvYqJT6kDgsnoCrWlkp6n6DK1E8CliHecHzgcci658u/iF5ZtM462F3yXyusecKNcy&#10;Qk5TRkREYrP7AjiXooLE7VZ5ussxBP0BAtJrShLE/AcoHbxQQGBfV8zNWv/HtuomBvWORdoBmM02&#10;HJrLe22WekPs84N8gyoTCwC0yZxFBsu6aQTYRXWqCo0LmleUum5E102R2kLKE24aDUD80J6qX35t&#10;QBJjEypwazZA6qNcY8a7cVLJL/zMebc5UbdHWj9w3ugGpB0u13KDiLaJ8cSMtdzAAAPOb142mDoe&#10;qLvIEaE4hYNz2Sv5fUShFoCp6FQ92adric1wL5yVTNm01n2KDt7qewa4VH16fsVoxVTYPGXJtsx2&#10;EM/FjVM9FWC+KgugW/pHuX4cxwmcq02ITEA6VJufHrxsZaGNaqWVr28/LdEAqCjGyLlZ6CMCnWOh&#10;7U46DqOCdYwyDnnq/TKw03nc/0lbpAUQMrvI/rA5Np7c+S361DyFh4Gwj2FpRcY0X6KpesoyXxu+&#10;7jl/EaigA2MopAvuAMboQGt4OQ7I0dN+C3vH6ryPkXuuqnj4ibze7N/t6HgoMHycKopGPTGp74p2&#10;oQwkweHPlXHTjGqQJVApJKTA/awMJujNdeOckbPcAPIHem/uMyn6zWyP+938kdtxAAJMBxUtx/vd&#10;U6K4ZRoX0YsDwA9I63FZ6nKPQaibvODS+KC7aLe/p/dPw1ZF0UtmD1JUrZarcyYNS9VoK9puZsc1&#10;aRE5n/ccWFT1/f4KgPdIhBZ2rnVeHDarOhV3PNDU+IR+fPCL24uQlicaVDM9odtHYZPTNguZ61H0&#10;QywNY2f6Hb/E9HH3UwO+yTALXhAyTKFjuA3sfOBJ3OrGRJOOiSIHlHxFY+87ym4ofdf7tr6WtHEi&#10;Pk63r5ptgv/zf/t/8Pj2t2jScbSOLz8o2tHRYfr09f7An/70M75++4rf//73+P/+339OW4/2z8ZD&#10;a7+vbIWng/0zxvrR8pF+fJbP8lk+y7/Vssuw/Pugsfj2y7hQ+mcVczLYL6zZxfjdnBI64vZ19fTT&#10;4F3jjwh4YM3nxu/CsKOBW+Kzwk5QMM1EWNvqLrdKfE93UmhQQaB+413QpYIM0YxFqhtIplBlzr8c&#10;Xjj1NLDEHIiI+mpVaUoMTMpghPR2Y6uJO1e8srtM+m74RjT0RtcyMQaC558BGSWs7L1QAq8cfW1x&#10;Y8TqfBGMmhadEs6/bH2BRcGE4x38gqB9wi6b40vHnN/HgJwvCO4u5ODcayX4RSEPJK/U99847bvy&#10;y9OleI4tZP0xj8iOV4xgdVIZMWyRMCcA6NSBQl8UXgX8JMTmNELjuUu5QoQYm8NOFgVwHqiuvPqk&#10;PJM/ixMtPjs+TwSEyK/izsjaTnEEnXanMT0p5LZdZp1HSCfzDDzwc7oYKja2irUx2t3GWYnpYMDS&#10;VXOg6CiZ4/a+mUvwcj0BQRhYl+mLFb9VutAZtjEp28ZePuMukACYglluGI3VoGzPJVLI55R2IcfX&#10;npA628raR1F/2o+UL2JRbE0gmLbxcsGeVW+qCuwODoLhM8YLjjXoc1XXLi8uojnDgWSFZ71tvi4j&#10;TfmFO/rxpwRPYaORlPlKGUH9NHFFiAW4Jdi9fL/S701xu5UEmj5WTK1SBnz0rbX+fcPsYzVI6pta&#10;F7Wq04CRwMKNGn/b5tt4pzkavm+uyjYfEvUDEdmOTG/WfHOqHnYQtNP8XMnzGtWY/bjm3e8uRVe8&#10;/9zHTie8pT/q9xxXyM0n72eu3F0Pfrz9k31TP//A2KoM+A5WfLu8Q8tndLzq54zqVjv0I+28XfZ1&#10;sXTkom9InQcpa8HteH3PxtvrW3OC72WW5+wX8lZ3i5Ly1n4+PLWFnaaYGCKQR4vTtMMBd1WeHNKw&#10;Weeu4wQuO2xzihdla71jyH2nMNv0bLcp8qRGjQRvrfnm38wTeG6EaznVa9kx0mtrHXh9fWCMGXZM&#10;E4HyUmkIuucF52lDWwduZTANpqoHCjl9IC6zOPiUfKmvOMaG1nLOqAaAOn4lGd+WGSILy5ipIsWf&#10;xGlRrptUfokq/SVFbA7wlMGVgtpT6U3n/0mZqay/jiPTOMlW5zJGtyGrT1Dv8hA+FDbXtu739bDJ&#10;xrRV17ElhF4//3Plw5/7fsqDuHDVv5kRsAC03j09zMQff/97vL6+4tu3b/jbv/s7/ObHH/AYA99e&#10;v+GnP/2MP/zh/2fvXbssOXEtwC2ILHev/tPzb+fTPNbcvrYrM0DzQdqSIOLko1y2e9176C5n5jkR&#10;IIQQ0kaIX/H99+/47//6/wov0oq8p+GGpr+1/N3tP8uzPMuz/JHyWIcd+we5QPmrShctgaNbR25b&#10;1PjcUnOpV4A4+USA5c4I3QHZiAZsZSHRBGQvz0efKk102m4WcQIdAkjTd9Ne7MuT2WA3TkvJbwtF&#10;RPzRyKymBW1bAuLXxhWR/zC7WBlUartGt2L5lv3dzSJ/siBKBFPTnrxnTFJ2/a5gVxe6RD0K0QE/&#10;izLnM9lLdScmoixK5Wsfy7FDGtMOemS/pBirsjKzGsZ31ixoBiYFq/jT2djn1FrXR4750qPPPrvJ&#10;YLGHS9vOMx9cMaIv9fAzrZ+Vah5FFdVyDzUWI3txYDkcaTCuc/emVNnygeBmzC73fEZcKaggdACd&#10;vVYAiPpO8qU0fQNExqD/SKFDhG2jgnSbAkF1G1am32qlTSdlxDqfZ3dXXb/1KgBr1zNFf+9FnOBw&#10;bRSIdESck0kNAsSONcbrjs3BUC7Fz5N4v+q6ZNEqQ+8Cpdzg0crBVe+Ecy3UG4y8cscxhn2D1xc+&#10;cTz8823C7O3GGIW37pp3kp4U/xIs62NQaXogkg9Ysm6mlL+Xj526WFPZh/p56buDPG3f6blXrz9c&#10;LjqltFFljV1Izlq5g/GXza+CnFx0LcfnERj8QId1AiqS6yxlnJuPArVTBt03oyo4QfnFx+vECrZj&#10;A66/AmKbEFtzutRjNKx13evK90sTLXKl2KZLWcvv14dHrfG9oWo5tm+eXU9S7Wvq1c77CAxfT09Y&#10;3PdHJU5OlfbubLXPgLh7f/Lzbd0vNmZzMKgGoX/Eq6AHWE4U2bumDPVmA+FrpWq+td1r5LYsz1kA&#10;Rb8XmUcL/R2tSv+htLuts6zT0p6U0y7gJiMvGMg1eOpEEzsRKq2hHwd6WWsmI96DA2lLoYxvE0Hc&#10;LdAsIGdyjeUZsCQx5tA6lvf8bE0813X2B2KXZQ5lsIUGmE0PbfD0WhPP5KaAp8eKdnhCjGtstKvh&#10;O8zhEc08BeP/UioEEC1jvOrs4NwCTNpzSwT+Bma/L65CQjeb36poD7QRD09SFFqhhXZH5X1sPJL+&#10;xdaJB01vtIbliGDI5D0tj3RaXeFY/5z7s5wH+cHKX+d7GdN9Xl6tlR/VD3+0+KAvztPe39Tfr7//&#10;hv/r//5/MKfit3/+EwrFb99/w2+/fse//9//spPyt8Lz2f6teu5ZnuVZnuVZ/khJfXpUw7ECXxlu&#10;WBYzT21yW9USnugHuOJGMHvSjm5Zug8agUuuxDASNZ6PdHmagMcOdnMBrt+lC16JJCBCoxEFSHJn&#10;s21GCGhUITAgcXrt0GGPfugFKCBflR2AiGZ0RjE8gxYCBgTPIbAIwuxGNWHSFVAwtyJgDp4EAuOp&#10;XcIQtLG2I3rYFnuv98GirbxgklW74RN2dNAC/vZusWaEQ25GLvvaPJKehhKASPGgzEGYHLFuiCcw&#10;KLKzODT5u9aPCETUv8szF+ePICqu41GfTwBp87ruBvPWUL4BdbbvA8GUTNOzb26kM1CmuGo8x/mw&#10;k8ATF0Ge80VAh4lHjD0yKi5KsoqmA3Z0tGrUevTgYmdqAE8Eg5Wyyve1yEXoL36eEWJaWEQng2kv&#10;tHAp9EarGycrQ1LW1hFP3UPO+5tFNqvR/BAMUpOX5jK+gqlGJ3OeMxXUZNoZOn1aRCumdeVVUG09&#10;af4NeScAN+72uVt7fnVXUi/Yr1qHc3VrAoRsMTbTLwnWZhhvc30vgsg1bGJutMUq5PTG6uCdIWgf&#10;Ou8BwwOqJyMKKLSqcYlBrRFd9grnwLDRI5iAKkGpJ8kPLRFGbJVHn+3y3bbITTrnxm9RzyLBNqSc&#10;bJkT6ulv0DK+fMdnBan3rkCd19uyvzZWKw/XaGDBmDUHce1dHUMEgKFqKc0sk8pO4DVyfP1aSIbN&#10;hdniThC2GT9zUkKnYjSgg2u3leD2HbBQP99o4r3cqpaEZP8+IsHZ70v1NpCWM91tJVhfeHkeVDw/&#10;uEWIUgfLBzxKGj19SqTt5cbTRBcBpEfbn8Gra+741nvJ1f/5cg9aUsd9goi1si+3D6xg+B1QXGnb&#10;wV6m+3gUFczvVpv1pl83tkFb/0zZlZVvzMDeUHX+fRGRiNbN5q6230KOrPXu1F/5YrZZAGVqqXx4&#10;oWFdox/x+71xKC0//OY6FrK0KZJpWt5t4x1m1mhwU+UTFQtn6sAA/d0C0cH7Cvw0GtIXcO2IAcV8&#10;e4uxOY4jUlYOZVStQ9piEeIjl2+IX5rZp2I0i4Bmf1QVmM3TIzZPJyV+IsTX0k3Hs/TuF3d6IJKI&#10;oPde0hR6yiRy3e+NaU0wFFB/Hqp4ezvRjsPaHBYJfU7bBHj5JtA5MWaRA64/c+IcJ15evsGzqfm6&#10;4txyP1XnhKpfHR3LhJT0iFz7c63gMDDFSKyn1Z4uzCkmXn5GeyHmaVpy1Qfjz866G5YIcNtwyFMn&#10;tGe4ftRUlkyXZ3pMIzLc+sN1VsMAENlypW+Ar0C2Taxy5k+tvXFaupOhM9PBiK0ndkqAlg//a3b9&#10;I115Cab7gfUkx/WPFlmromC4nTzOE4l5GO9+//ev+D///au9Stvty6Q80kU/o0/P8izP8izPspfj&#10;NnLlYhonoJJqWrefeI+OtgAAIABJREFU1+OJ6rleuaIoxC/VIxDuyE0YB7FyV/gpltM7owOsx9/T&#10;7ZEAbOGJPBSRT5uLu7B/bvBAW172os1zcybYEN329M9MpYLyvcbyr2DuaEAgzRwW3hkdnwvfMQOm&#10;tQ4VN1BHzRVXI0HrCLAnxaGO6nNs1mN5FWxL8E9Rc8YZfXFhnFvaJg6kpDpBZazy0+ugbcWcCBrX&#10;8ItDM7qdmw2kcYJgWJXIAgwgo5E4/vl4kS6OOZ9aHMAKfuyShcDN0lG0Z/Jym2vihduyOGJrOzWq&#10;Eh+AAwGw+LjZhX/LE6wpgSrWW1rf+8gH62jH6QAfb07BFe8X1Ki35NG1+wYSbg4GEIazkwlie5U+&#10;9kGx9ZeOe6oVF9lVbleMYj0CvI5H4VlpIvuczwXA7g0kfial7lpPzF7Ldd5rdJM9EdPN5+OEOdnq&#10;eRgrUenX5EZCpXxOB8JdL6aDpctm4Fry8zrPuTnVF/4wwjv5YGO8bxRUXZnO0JqX3XncEJtci8CW&#10;yC9XywAyJ67psXYre6zC8tjGf24eynWJ7etUd8RNr+9v3k/VWcaiOIQ+rnGyKRgC97PIh1zNdNdl&#10;qpbznPVH1Tshkk7d/k2p09JhyXL5q0UaVqBkBWI/AmUDeN+Bv6Kev+ryWWTcvO1PNpHHuEVcZ6uB&#10;SN0//Dg+F4jTWB+Aro+0fuXT5XPKkvMn5qSDZq31lDUp4/sADK+bKP4g6mrI+dYXneTf6L18XPqz&#10;RaV/VKruu4uqvtbB6F1uj1+jzB+9f1f/ozIKH9bWLx1YfzoNO7jzJRB/f3YHpXIxXOq/9P3GRnm/&#10;WR+HjUVh24nctsO5s9QhBLi4dpbnNW3XO2D5hzY9doKgZWg+kqkbG+Tmotv3QHAAfqGiBsC/r7GQ&#10;aruY/cq80KoT/UhQkPcLWXdcxoflp25+70ATXmQ+MOdEB9NwSKTX4AaZ3ZVjqVFapAJxXVHsQmkN&#10;DQaCEyx/NGcECYQzJUpr5J3iPE8c1F/RF7X1GRMqEy/fvtkFglPRuue19s2k3i2nuQjsue/fsdtS&#10;TRqO3jEarY1ZljJucvRcoylbXF8m7zXgxtdm/xUfgHbug4U8yoVbRTezznt+mty2Ms8EinPY/U7N&#10;o90DCC/1B9AcC2baS/XzOImMjNIHck4ske8AAtyV9Gmv88kCSk6X3dveFRNkD35RpzcXMG70rl7x&#10;j5dqOX/Vmkh7jBfr1oC12NSaMzZbLm26HrTy3skfxWNaf5T+P1o+1pXP8izP8iz/k0oC4dUQKz/t&#10;cgtboFo/MOcAL6YS2RaCurjSKDFLCRDLk9z6kUaJXyDV/Pge/f6Kagi9VTCH3Ex/zo1fYftOr8J2&#10;qO226jB5gNkjz948zfAjSEJDyi4pUtudV0HvCeXzEquIVkWPxZ4RlgRIuIY1Rqf5DTWChrcJ9HZY&#10;e3NAhCA1HJbqUIfKxxyA8EonS0dg9mpDXgeauUJJWQn6sr81cZVWF3QHtafaZTStiV//xtvpjbYB&#10;Omd24VwFqABElC3cgOMXhjla33VO6BQoRlwmNt1JyigHQNEyb7HALmtDi7FukIxkh4+f953Go8Iu&#10;Xi1eJGqMVQAJmoAgu5hRhi6HYhGmZc/GACE3EqZfENN9t8DoLZFi4kYTUfMCgPVyIiJLoa+Y0fxs&#10;itPMyzHh6QbC/vZPm1h0cXHSaegr1C92UvSQb6NNvO9zTjQ6PoDlx3daJi/7ory7Qa2C1amrveI0&#10;rMazT+96oR7lgnPcTlAYL4c7h2FMh5NNmtXlL9vW2LGCOWUDHlnpOqZZ3fau866MB52pCrZmaelg&#10;yI3TLdmH+EhyTALAUru4cQIR8dc9zHQWHWsjNDDKRYx7dCCgNt8LvyLfoct89zamCpg7UpVHj6+O&#10;lwB54SVBO0hEgTZfE1Tsckn2XYoQmMOnRScz72fK7QgHxDctvZLGfvrYL4BxMJpOrPh4klZzMKUb&#10;fzFnvKcikDk9strnpgvYVAVacx3O6OyGDNqqa56n/RAHFDzCfYaT6brCHUxjZXUQrdIXOVymOa5a&#10;LlcTHP3w+YXUGc5k9RUyLpYGL8qyiN0Gj4ZzwGNJUZILEFpc8EttcJ0Tq9wx0rO0GaOSF2dzI1MK&#10;3WKCsVw4zd+Nr7blKUtfwYUs5IP1s78GGMekD10igANMdmnqVNtQ6qHyd6d/m8+MaBPqd/vY1oA6&#10;p9fXOIek/B58R+o/u0zWPuOld40bwBHJyDUj05JUWlgn7SvG8t3pNK6VIoKjVZDENlUsMhJLn4QR&#10;6khARqE4nN+c/wG2+Nn/iEotGnTn95jD55BFip5TUSPvGtbn99LYLsG+/dJSj/6PGF1BRHCuGOi2&#10;frk+6FhLBcGppx+BuuR5E9pn3TCgHY1bKc732ce8h3DpM22BCnjxssBH9LDCRefLQW2FOd8w0SKt&#10;h1FU6I0UCxpzUHXgPDUW/DGmz43KV58Nkqko6sWGeYdJrr3BWwUUHarDwdhmF+3N4To/pWQ35Yzh&#10;3PjpaZvf5UAsFaS9nH0Y0/JUZ8S380fV7HflKSDr/+Saz82CYZfSco+HAfRjmI/SdGLOYbmw+4F2&#10;rJkszzkQroUCAwoLNnfFahPJTpR4/97UfSLxPM1jQBuCF3N6gEm3zk4RHGgGXKPHvAEvBRYJmeu9&#10;29waZ86lacCsoKGL4DynbWjPCcyG1gF6WG/niS4ms3Oc1o7aevI2Bib8BFQzesacaP2wUxnNZF/P&#10;Zr6Lj/dxHGn3UN6YfMTteYGvM5r2vEVjl/WjGJTmF2WUf525VT4A+IWxCU7H84vMSciGQtGbnQSa&#10;cxYI1enm0aPF1wbmGKaXBWbzRepQo50R7qQ/eiV1TlGPiG+oOL0qmOPE5MWmIraG9h4ngnkqQFrD&#10;9++/54XLwSV4hL663JQAufWym+T3sth/pVzXma8Wad3lhr4FeZ00JdmLl8Ma/PePttcrrYLr+391&#10;+TvafJZneZZn+Wr5eTrykiPcQGE6XDNAcADQOPJsSpsLJ+BGoOpCVjrLDiBA0dsRN32L7Mev4sXS&#10;Jhdjr7sBxSJxkyYBhTknGOHI6AszXLw+X4Tp2E0dYddlRHZzw43t0IAhXX4YdXECkqzWcyd5TkVv&#10;HVOH246C3g4weqb37sBgXWQnCDQtBlOki5jFKUZY+RLOSF1Ml1dRE2bYuq7EYIJmG9eMt+bxSVq3&#10;51KzO3jdo1JVoeox79PjN0Xjlvrp/V7SxLrPNGZJleOkGZvpNhEA4PCvkXBaPguDKnw29rzwWRCO&#10;GNzgczjCpF9KP2ksEs1VxQh+C0BZVk7PYjA5jzLatEadpIGdffPn2gaCoxiqxZiFlmjHAsREa9XJ&#10;Lmhu8/yBexSUep8qeFvHuhYeia1GbvRss0fXSFggL6/1sWFeUt84I/czwox/39DiIGl8T4MbEsCf&#10;aj7GY8wignHO0Ecm6yUyRSvvL+yIzrVeeBVyk2BhjcC5jaDVvcbCWy2nNXR1tsQJk+VlDQA2gYDV&#10;KeFR2gl1tqfOqHytYOkElhQC2sSdATr4qSXjGSmRxaTYP5eZOjV8O/si5pTN/YxYJa2qCp6L3iOO&#10;2MsyezbO5sNNDfCDlg05f2KZN0JI2DYzVVKmqG8mNFOHhf7WyNXNF1wD+FDt6x83Bwiqbf0iuOKC&#10;EJsqUnWdk/AQXOPanM87u61tSi/1Is/eyMrPrP46P3bQfH1yLTWd02NAsNTt4/1e/yIyzv7Cpmns&#10;UwuD9OfXnMUBCnCeKeWU4/4xne/2wV9vZQBy/S7yV/QGIwcTKM80BWZLXYTF62bffJOYGystL7ED&#10;bJuegKp/AF6iEPNz6YOEjPASu9u+VpstSCMfN6B6AuogUIC41H9yE7W/zR/Zfl8AVLbn8x3FtIIq&#10;hvpm9kYjf1fV5SRfBcHrZnO0vzHs/u8fN+QXG+DBd49A8E9UHqSJwm12lwWF25i0+a4URNoPmpcK&#10;j5wudqdR6M/va+VmPJRe5rx03V/qyzeZMCaLDbmD6iGTgrbvbhQe7BvNVs8ENz50WmQ0aHNSH8OA&#10;bdUJxgkEcuY8pO8za/qrSb9hQIcHgxBs3Nk8+b7ZOjNUServ3ht0NGAOA2SFIKdtlk9Pb1RtDJEW&#10;6Z2OJY0I8rTR1o64Pm6tYQQQ7sFSfqm99WPYiVi36ebgSVDg6B3nOC3aFqafjm7968eBt7c3jOFB&#10;BY16UnD0htdXzxvePKzDfS+oxqWe2+Ban0J21rmYAGhVEl51GvlAseX5fZvicp+yXX8azx7rB26o&#10;OgErnyEeULN3J+dra4IxZgQFNUYuF31RXw/TOWR91WUaD7icKGlxFsZpXTvZEN9tfcsqiy16q5/2&#10;uf+o1FY++84niya/ot4y5lcuPqLrS42+U9dP6tenyx9bm57lWZ7lWf7ccl23f7RcL8sUZnlzM1ME&#10;0ixaQB0gWtQ8gcvt+FZ1PJTGRPMjzNOAhFu1XxZ9AAaEeH+b6NXZc2/H7C6JRdnqILF+Mzl4x6bG&#10;gpaRwEmPAZz+rCqgfTE+JhQWreJGkNT8adVwIZDUAJlwXB6Cmt/a6Ft/BmVOq4M1QlqbRRm7E6DN&#10;gfQLMFCcU9p9SiclyM12A+wB5lB0OEg/LTozNi205n8zvshgTr1Z0su7sxntb0KrGc2rDOHgeC/d&#10;EAfh8qMAC/gvjEg31jfw1Oiox7/5LiNNIx600Fi2J4pTyF+qXSdh1G08T9YDN+AcDeYAROp4aE1T&#10;wX6XSMeCZNFWXZxj9qkAZvU7Y60BMJbLWzwvcTqkl6FIFNp+0LnFBgbQblSeoqCs1HlPfrXCtTUy&#10;L/qdXFmMZ9vkopO2ORcxX7I/bGjpo5rGY9SxFJ5a2zlm1UlfIkSKs3BXdkD80j8XspS8nZZ0SBeI&#10;j8hCyYvMOc753ppggLLrkXbei3BysrNJE+eGVl46nZ72ShwIaSFbSV9SLNm/quokqya4axsXgqGC&#10;vm/EJHMqB1J2RLYHsz+L5tH6LBm2rysFOnXnjnl5Zk0lEzyUuNyXPFNMv3hOoJPzzVW6zGWtyDlv&#10;Z4JYzyovtuZokffqoCbNe1Hnk/20E13iz8uSYmXflAkd6ABKYSliM4mXmxXVQJYuTnyJdl55Xcfz&#10;cSEQADCXNnJgL68bODsb4TCNy0RFsFxsCiB4Gm/LrodWnfNHy765JmJRmwQU+Az/hSyIhOxVAAqo&#10;qdzZM5uF5FkPuskRoCQMv/SrCU9s3as2xUTcfdIWDb20YzS5nt/B443vrQE6FNobznMUPtyYNwD2&#10;XLenrps2fXtJYi7w7/r9DBqXfgatmQU9+1B/z6jhxmj8G6J11zdUgGvH6gvLV9ft6Wp7C3hC8LOl&#10;FZsfMJDSSHBZFInNFuq5yTXAc0Lp3PoqugDflkM712rquHzFrbGQdXuq6qVlXEQjRVDYHTpA2cv1&#10;5oFGnABakflY/97nm+p08NaA8Dmn329hOomAo/V3BBjOoBjrqf1szo+QRsoS81NL6jzbwBpOQ33e&#10;dJmd1nIeNgc/oWjNT6VOtbsbWoN41HzYo5InB+KAIk8F+c6P8jTHtkFrotwg3LwG56vrBbFxF/d3&#10;jiY4x8S3l284z1fTTmr/4r4TAOecGGOgieD19c35rNCRp2eN+lZo6KYPFlfU9XikcwR2YDt+DTuk&#10;9M2fkWLZqI7QG4I8FVdliHbR9JRdd5vB4mM1i+8cgLHbZAIs93KFv1XkXgHP8e7tb+vspzbDvPNt&#10;k/+0KTXXe9BOyHpfX7+7fmg4vv0Dc54keCusr2z+hO0o657ah3QHoz7u3xeLzYWah5H9/Ux7P4se&#10;2X7/+f28r/+P2zfP8izP8ix/bnkv7dTXyjUiHMXo9JQlrR+AToyRxlh9NsEtLc47I60slYoqgGlR&#10;N9ImFJYfjqkXtkrzV+0OlbkzVS+dAyx60wEeLUCr5dO038c80aSnrlc70th6c6A6AZqpefRUHMBR&#10;N9CUJk8FwCoa4cXyh7kx7zlbRT0qvQNT38oxwoG4aSv6XOvmrzYeCsVJR5hN++VxZvtf3+U42djU&#10;xTz7TpBseoTn9Kh0qB/nbw0ys5/VeF+GjTmd3eCMI98FkKKhqEgDE+DRWF5ukzQq+8UokMV43SzZ&#10;tdfLx0mq930DRKzPngPXH7MuGS2SD4ehZDyn/BCscCO9RBWwvoyQrXz0sQnePOhOMtDt1jhgvAD0&#10;4bAKHZUEUnZAtgJfNLoZ6aS3BKSDQBBWlVFN61zQ5Z0EDYSOQtNSD2ApECoQX+SDesa8GqSMkKCi&#10;M0LYqIsKwKFy4WvknpcCepLuqZBOp2d/LwWLeSdzo+Wx0VqdCxZeC5sSscs2ioeGuBBwcYhcyBaA&#10;PhqtM55jfkNjocmirltGnMIv2A1HXqOeppY+KYE9159IpxUBQtlDofk1u8cNxyarwx9rntfL6hQP&#10;5gl5Vn5egWUEU2pEXOqNFQzdR9V64lG16icpxkAcaPB0KTnOktH3LsdZP3+Zy1+XLmnp9zbXGDX8&#10;caES9TUzgFcHl7fGCUQCiKPZxi8Hb3c9W1JZXHj+iD7qo9uvvu6YJZhmrOYm6oIv+pd3ejFevKFx&#10;34j7JEGXvkuZLFw3MirzZtPg5n1+ZCdZVl5TF/ETXnAHaZnXGDdzgiS7Sn+EEVLvtAKmrw+I6+CV&#10;Xwv/dh67ncPTfBeadlD4ktd4HU9aq9Snnc9uayJ1707LPg9XYEgvInKrY/6kku0UPeB6pW6g/MzS&#10;rGGAF8TrGnn9SGa1AL41wrTSvW/67b/X/nQG5yjTPpxezx7J+ZlS1ssyTx9tYqhmTu8E4QHt6ynN&#10;ZaMEtEOyr6fzQT0im9tTERGsiN/t4r11k0bqIkjSM2sRjm4nT0WB8zyBQTvT1olBnpY6AnSPRjJQ&#10;ZNmY3/Qp7fLWGo7jBcIUlNODhpzNUy31x+v3N6Ckl6IuejkOqE68Of++v77h5eUF319fPc1ICSJy&#10;W2AM8++kC8b47idsJYBm1r1Y3YLknaatnOMcT4YNanZH2jzsPHOc86Xmvt0dkLvYdbRlgtUkwtfY&#10;sKCSllh7a34kVY+EZ6Ca+9Wex53RzYs039G2MWG3U9O+BHJ9su9evv1il5uOcz3lHWafxrP1iyrP&#10;DJT5Wvm5+m2tetdBf41e/+vLdR35zy45j5/lWZ7lzyzvYxl/b/k5IDgAHLko90UN1mg3y9fmqRRK&#10;Hj/4gmx5wMVA3TB2tzQXZZfaHG4D2UGji0ACjQvWz6PiYk67ql2y0ptdHIOJSOFghkq3PNTqDpg4&#10;wDoBEUVvL2YovBxu0CqaR71MVRz9cKPIDC5V50s9ol9yTTMSprU8sqYKiwB0I4w+3cvL4fUeoC/A&#10;yKHIOQqj05hiO+QW0eEX5tg1JQkGARB0t8kYoV4AJMCAeREDaJhepfWIaDHD0o9N63TgsWW+ZWjJ&#10;qxtQWgCLNiaeDiYaLrvpGvHy6J2R9BbBMMcoxpKPtfO75o1WJdjIPLApn7EJ4HLLfHt02qT83AFg&#10;fgfkEf2Y9yKeV7eABm7/Mvon0whEVxGDi3TcmpB3a8koRzfc/V0RKc4GI9Mlx9h/NuYwRgVOxJ14&#10;f0/LeJX55sJh/ewtDNgm4hcwFoChOH0RtcSjuahs42daju5mP+AOoYGxGW1qsjR9E8k/mz7vgcgp&#10;T+lrBB+RckBAk/yPNBoi5IRLqF0+G89HzTYfCYYb+DuD8+F6LvLBwc2NnfQr7RdpNh9uAZIAbNzZ&#10;13ARbPzFx3ZZixhJqcHbGlXDXM0UygEC7SVPaTjMUkYtSzjIUL84F+iH52oX6rgZcv4Wp0To4IBi&#10;aNrAfze8z77k/QOsI9mhlp/Y5baJZJqkAhL0fpAdXvnweWNzaXoqrwaFtobm0aLauD5ZXvbm+nxO&#10;xdF7cdyyTzb/Z6xjFlQtdnydulhtgzdzk6OkExPUSM19/1Q5Z5mn2fMqj8HTPvbchAIt861Pv6iZ&#10;OXylVNs8WtPmEiKVjLpEeGJVNLU1R+cAL7IOt1mB3m0tm97P+F7tgkHmhA59IaTFZ0R1mh1cjEhH&#10;AuvOa8uzfq8nIcjTMPyhJhO8HFq8v3N6xKqf5pq+xqW+mUafNlAfBQAkcjnhtiMlmVYkVgAbh9hF&#10;F1/3clyU6xbXJMqAKoa+4ejdv847QYhG27Lefe2x7xisUI+kLw47NySYu7t+HmsuEEBwiUQHAJUT&#10;kBZZJOxUA3XHhI68ULtLwygbINQfKftV14L4jV3uirKG8zSfp0YZmprV9E2Pi7xFBGNkNCttvgWw&#10;0wS7OQ6A2ZCzrM8cw+ljp7Oc5tDMsfseTlOjwOtGBmWShTqKLfM0zVcB3Ar+1xLBKaFw82+mAGNH&#10;VBXcwlZVz7eduri1I+uE70WKQNB9Lnm28yXVSffZMPF2Wq5n5kqeHJsCWNMiCLARcGCPHNK8gDxY&#10;VIBzcTqaaULqGAKs4nn2l00MQdp2AzjqcUM+x34zMCA+t7zng3YQV/uTNoaXaTaQxhpa5V/tkt6o&#10;McF1mQDiTgrnjQKHj4+RZN+NwTzpfnpTBe1wWwaZVuSXX37BGAOvr68Yo/hvoJpgFPlaevETqs9R&#10;DyXS1mi9Y46B3lsA0G9vJynxqGV7qb80zAmM8wwR7WFf2Xp2NAO34evyOCfaLx0nU6B4wNHLyy94&#10;e/vNdHprOMA1YKC35vcMkE7S32JeUxfmxewCnmABUodPnX5Bdtkg17L57LpC8+hv5tYv/kfVg1Nn&#10;pLiaOmlxhaxXnmPCU7KJ515PnWPzzOfzGHGvTlQUTWrMQ/+y3COwAtPsn+ll3hWkQOtmf5R7Mcb5&#10;HQnbMzgjZ8MSDFDklycTlibTgP6gcBG7+xwPvvtc4Toe/kQ095k6H9H11VKNxK/U99V36nObDfEf&#10;WX4Gb5/lWZ7l4/K/Y67dpka5fBaL8RZNWUDFNPzXSCZGLYVTEKCCxoJnvxGEjGTeANxg8XoUBCsl&#10;DHIu4t0X/qnMC444siik24GQVkBGXrzIuqXZLd3mBLgDgWnH92jEbDyydq0dc0iJAtHZb3HT+76+&#10;mGOwctuMqPycxmMcQy5855q12DoAGOqc+INEHU3YxxwvuzSzBSAT4ZeqcZldNpdjxzGtJ5xFJHIJ&#10;Q9PA49OtHAdcom/9Mknyj1CK9ZkACwApMiYGpuyRFYLyHPmAKqNRcTx7V5jfkRf4iQ+4gpERNPQ4&#10;Jk67wkAKBx3CyQvw1t+b5pQbsOW5HIEczDDcCSjYv6v5mE5/LdG3+M5HUFdZosEXdVZnmd9nQ2Cc&#10;DCPu6hbIaoCXee4de9ffl9Lp+KGl3a3PdJZl+TDazyi0BROI6nkxZQIp6dzTcaGjwzbCYVTNDbsm&#10;Bdw0Psd/HZi/A2ig6rnx6Vl6G5y3UdvW83i8Csr2FEFJPzZN+bNBcllynlYwabnYc9f50NAl1MsL&#10;ocn6uKA3dOfagzJnyV9KdW78LCa95piw75G7WZbmwTle+SqOrTAqznTvhBLclpL+CdcI8ahnTkwQ&#10;gPRvqfK5ceu0aRlB2TYoWe8y52pDwQuba+pKODbPxHjk+LZr77I2PCy7o7SdGBFff4oTztTKUCzp&#10;LMY2qGu7my3wkXP1FSDQx1G9O0wNQGB86oyNDwH1V4lULxWJrwMRqUrnH7ikplr6qVnHx91a16Qa&#10;Nb+3k2CJgGd+0sZC/G7i4ONV7wzZ6YRvAnhwAuf33MH+0JV1HfGIX9GgmQD4snbfAAQXU2l4aoeY&#10;V+vc4ieAnUIL4wUoJxHv2tHlZwW+d7q0ABy3pyfKGvPoRBRLrf+9+fYosvj9Ofp+e58uvlYrmasp&#10;/Y/qinQy1Ta41EmtlrRVOve+zXlaShHwEmOeXGsf8nmvnzSwQ0Lj1H9o/LKutyt9GppVgP1OVXuO&#10;4L3/U0/PMcfMjZGwbUhPC72k1P9hG+59IC8rAGm6F8oNfJ+BAdDS3qUeTl3ee/dnGnrvOPxCYEBx&#10;tH8AAH7rHcdx4u0ceHt9tUsodbgd3HLuxNrkm+7bMlh5aTzKdC6MBFc1AHvOCe3N+ThwHAe6vOD1&#10;7Q2jHSjDh5N8FYH0jqaK8xwG7vZutNgNx25W5UajOwfBT9sYSL3F5UwVvrEhbiNSpHw8xeST9up1&#10;mmzrZ9gY25zWss7QPtAHp33CxM2157Ie+oQL1ejPp3GUQDRTgarba9yU1Fmfc17c6YFdp3qaEJ4k&#10;gpgPQq28pFTkf/PIMgQTVSdn/8tK/FXd9rD8rHo+KlUD/szyR+v8I+//Vbx7lmd5lmf5bLmuFz+z&#10;HB8Z4+F06fUz4Lp40bilcwltqJHhQLr/EVkuXNwZGxSVlR8ZXcT/BrYrntJEDNgOgyHqEjds7JZy&#10;HWteyfobo6fDdmoGbkRCACYa3TukpZ4wsAhhTBD+FCCiYqoDl6CNeF+M503s0kYVtWPAnk+vYkgW&#10;YeQ8cWRggSPcO5hEbVo6RnxyYgT8RIBF4DY5zGhM8Nm3LqSt+cCxAonVQIsYemXEhPGAF3GGCVVB&#10;g0UMJDYtULsv/CAjLlYH1f+Bmx8FIFsM6GuJNBCbQ5/RE9X5ozPD3LWbkRTRz0A9vhsXUMGBmvQs&#10;kcNReO8RQXQAbQ7JQ8CmARGJSHCFjqxiNcw/crRVCRRa3xTu4xU5plNLTMk5jmzxvt7tE0T+/fQQ&#10;4tulp3dYRnHTL/nmAdQjNeLpWCInZqWRMtVSlBd/sDhW+R3dgHTIkNKdQGNlUBUTUshuP+BbRi7V&#10;N10R1gmilX+M7gEIiFRZTn2UoBoBCyFN/h47XHPD1gjI+GUZN9dfToMWnUc5J5+XXsWcKDGDPj24&#10;hWp6yhpuG2DI6NR0GjPyVwuXoTmn6dDbNOYGJp8WixIUQV/0PjDFo8ZdR/MN+++M6HNd/5O8i3H3&#10;n3R4vW+ddDq/Wh3nGz0WGxD1q6klm4FT5byFWl7ZAFpL2xRK6uNQf1ueZz7Ooafcx6YkwYtmoI3W&#10;+Xivxm6LzuSDQgG7fiQv0Fb4qQCP7CubQSY3XJERJ7LqRgKfv7eRytwT5EBFP1ZZjjVMsJx8i7be&#10;6ffV1uLawYqk9NS/AAAgAElEQVSrlOX620PvWJ8DSi7zvNpmcQfMZu+pnq4E17yustwyOPMkBEvL&#10;Ux91lA2cIq/V3+YrdhJEa9DADUq5A8lrtHnaV/t6NhcAfNHm0Rb1EL/9Csh9vxlddKBco26jd07r&#10;FaBf58c17/VqX++gbwn5tu+3RVH3f58A97vwrKa34+90t7d2GeeTkcc4bEpApAfHpSfn7zbR9nF+&#10;XHg6wEdz70roS5PFeXfMdsyYC1JGkUE8DLRhmQS1LxtMPse3kW9hh3tQQaSXg691nrdbFTKnndJT&#10;+KXuvFMg063YRpNzsglGzzXh+PYNrQn6cWCMiV9//x2MiJ5A2OQ8hRZ24igrZJkuZH2LdRYOqiLz&#10;pgN4OQ6cUMy36Rv+vgmn887wcznKUBEF0kdQYIwJntiLk8B5jA7ll2Kvet3l6zl5Cigv5PWOZtCJ&#10;cqxXfySb4RrJDVljgggvkS2nfLEu0TsgnoFFssgq/UerXsKXizH3PzKa/84GKDrdL878yNZvftou&#10;7UObu2MMHC8vQGvoOnGS0UwTOedWryQR8A1gcXtDCwYQzC0LZjWs/oZyafXCr0d0/Si9seL8wXqe&#10;5Vme5Vn+J5U/VxfeRISvsaYJuITXi1isaVzHWpdKPBysxZg14w3iTmybaYi4MUGDuu4Y17QPAcCW&#10;dVLdAJlg9OZm6Jv1CDOO80gqQVIa9YAt9s08NwAePa0WMT2n2jE2WQ3dMLAABnNkjttwklfnhDv/&#10;ghoVLoWnuZnQYPkQm3jktSSQTB5VU812/2lEkTA3vmB9yUXdjTePCIdyM2E4OWagBYgKgrZG6lSL&#10;/EyPaHVYSGP3iNMxRvBFCuN21yyjQfPo+e64JshTYksXcLvWU8cpNxny3YweDip0FoduRrRhpTdw&#10;zai70Fhzjfu8Sv/L+RMRauYYrtfRITc9FAXsLnNjd3ovmzSFvzff1yiOxTjWfUzuS0awXJ8Os64A&#10;pdV4vy2LHc+o6ZV2zpt36aO8bmCJpdUZXkPqqHBQdlJYBavT5BkfWPz9YsfvBIZkuBPEI/42r7dx&#10;cdkmdtt32XRZE4IJSzu7S6SRwxxg9M5EOjkTOnv8nRf2ecycA4ILBUXMr3H62fo6+x6MWHmEoOZU&#10;oF9vhSuvmC6MuVQHic9cQCqLbq0R1VS5cIcs006sbWUdGekv9blC+yKv1Lvx90rjY2Z4bDnXEdjc&#10;mQUwj00AZD/k3boXZsRo7HjX1DWn9hrpBTAJusJ10nZvCCu0oSlr288stCFQ9EqMQfbJQA6CReJ5&#10;sv27Qm+Cp9ykTJ0FAY7t4tYROxTva8l9k8hI15vP9TIQqly9WtAYfQLH+oP2mZMo6pyYg2szsG4K&#10;lvVz+Qa4DZldqcVHYxybPOIb/Hp/3Q15Yvv2BejDyqL99Ao/20GeHZyOrNYPNo92Wu4Ao0dR5xcQ&#10;vCwEe0DIX1HUNx1yDnxwIgu47e9diWsbiswg7KWU0QDwJPmRvAMqUP2I19R/7wF4jPTe5fDhMPvi&#10;umBu9etpKf/SZwC9kVJFfmPvzFgDrhsJ17+DVyLAoJzaZYwRKa8K9RMZ6r4IoGEP0s04x+n2vY11&#10;e/lnzI/+7Rta7zgOO5l6zonv33/HMQ9MKKZo1ENdeuHJzRRnFHVrHa0B5/kWMqdQ/Prrb/Hsy7cX&#10;TLGc3m/nab4WDRyvl+rKLROc8NO+veP76ysm/YdGXc7NSnufm3GLriyBQy59kUc8bZj8uXgfacDb&#10;+3eGYq78tZFlyCMoqvgQ9LRb3YxE2sfU7xUbvtTPul2IVVb5rPZEkOTR3THWN6UfngrFN67Mb8t0&#10;iLvdew3sos3IDWGN57hAGz+K7fBJvfPTbYn3yqdpuisfr8+loT/Qzl27P7vOZ3mWZ3mW/9TyFV17&#10;LQGEcxFrPY0LwJdPvy1ap0B6dwDAb5BudDztO4squ3GuRABpaFqiDiQjrlQk8tjaRZfu+Btx9n6T&#10;5ZIcgecvjSPovhC7gRPvNrHLVMQMVekSQIAAmKKY2iDNozDgeYrBy+Fsh/9oBhDR0SaPhtpyr9P6&#10;1DxSKzcGprUPQdxqTgNJCEbR0AK6dDCKnEfOxI2+3mXJQZdc7jCQx4+fsglVjHlCpKO/dMwBvI2x&#10;AQUC6QLmwDWc3AzqjobWrI8B8rkJx+gebYBdnrSahPFfTQdBgSVq2NEUiE7r87RcxKCBXfrJ+gUS&#10;ALKI5AVON4CiiKIFWGiystiyBUS7YMjVcPUxpiHcpGFizZvIUiP3BIDKgGpfLwD0CAqCXIxCsTG3&#10;Czt3YxMARKNVdEhuCAWAzchLzl9vLupp0BwJO27q84nRcnFENJzo5A2Pm4rzvCMdFwSfQI/KhjdI&#10;czcjQN4ruEG+kXblJZQbk0c8YfOrdB/isZ4+AQqGbu02hw9rJCbzUYtkveoOkGeZDt4y/6VdRJSO&#10;eqHaLgUGdQw3vtIZUU/DZL8X/ijiWCt0osdGSeWMNZN8psPCNDwtoi7henfOETQy8jfrTVrC11I7&#10;iSIetTY8/yZfqvPY5kBGV9OLTkDedZYDFXSOxKM/Scvw6POmQKsOnY8JIwi5jZHmvgQNlZ/T+xF9&#10;jrla5HIqplBbNijOBbSxo8S+USju2lFf8shxCl5SpeH6Vq6QuwtAu4BqvJCZJe5mcMd1pgy2Vu5h&#10;oK5i+gsHqyflUz3judi4NdVIvwMZUG2uI9VzaguOIpec79y4FvgJLJWiz33eBKDjuox5iSkLBK0J&#10;6Ejd/vNxDN3QYjzgdgf7y88VGe1N4CLmYpVDIYiE2OAUAU7qQsqR+hmwctJGpch+4bk1UPtvQAPp&#10;jJzylpQYhAbKAfjoJ2kf5/AxNrkcaidbuEYMF7U+DwDD8jjLUQBf22Cb1GUc5y2S2CJO2b6AG7ex&#10;RPlTA3nnQ41ihObpJBWB3Xuu5c0sExKbOBUwUedRjI9XzbtJ1sjEHHf+PZGnfppHoEfO5Jpyin12&#10;2T3975d97WHEdqyJi7EWwE1GZT82vkPm23ohfOrwaieh8LXYseX56PPW5HIhrwb0FPNKqQTtbfRN&#10;9uKyP8ADVLLddyNHCwBuutaea2InL8c4LZr39Ghj78OYM+wMEbukvIl4pv5W1uW0ty40COUAdjJi&#10;DjflTNiPo0MVfg+NAn5XQ6y/oSF8ZSi7MbnRLXHJp6piaOYGtxMSI/hTbRlVO102a9502rqlhAj5&#10;z6MfGHPCLhEnmGi2zJwD3eer+UiCcwyz/wR4G9PnUcPbUGhT/GMO9CboraE5z6eD0IqJb//8B/rR&#10;cZzf8Pr6HefbgPjJjjFHTuVifKQsuv/XG3rz+5biPoxpvIFA58DsHfL6hjedvqGfpzJUGiZG2CcL&#10;71tDay8Y8zvmBJockAOYY+Dt7UQ7XizFI2kTgbgtOMdMG6EJxiinXWD+IOXR7qWRMu+H2xqks4NW&#10;Rp06tAmHr9GxTtGmEYH49701E5nQ4whdWuXHTsSUzT+XQaE9AkD9/gSUoSnGELiZ25qt/5zfsdyD&#10;a5Tdj6VOv7mCVtGcw/xwT2NJsF2a3wXW7f6GJuJpb5Iv4naCE2Pr6fqA96Gj9wNjnEFzduixXoXb&#10;5ReH7cvlTocbl8w8GzfPv9fm/v1X6NsXokeffabctbvTdteX+tkf5e2zPMuzPMtfVf6YvgogvBVg&#10;Eagq2KKvhZdtQRMgCrsgFai97/kogTBAaPTa5UgJjNfd44ySQhgdFUDIVBDIttzGdGTF10d31DXf&#10;nzo9B7jB7bNQreLgnhKMX9sEMk8woS0tdRNkbI2GtYQRE3wBDUQ4yMlGVojEaiDAao3YZXtuiCkB&#10;kMyBrqqQ7raBM43gIelp0jBOj0DtgjkyMkgNJUmjDGZMNemYYvkdCaByXCgJjMKJz4WgJR0zjk8K&#10;6hI9AAWYL7KmGlGxKBjnToChUhxG1iWr7JiznMdwM4pH6d35X8GAW5tj80vjITpbGfWwTkLr7wS0&#10;eYgLTxFI1CeqkQOytjeHQtuEtu6RIlk3I4Hg80MxEReraTp1dyXnjBvcqhiU1Q+NzuhU8KEemYxO&#10;azHeC9ixI93pV91TK9tvdvEsQu4qEGDzsJr4ThcQuUNjQ4qOsqSTv9h+chUF6o7cELBTISI5D5MB&#10;S1WRIzr7mb8t5nIBRCJLttv5O5jzQFTTGYwPEm67O6q6j/ga1VifFO83ckOjturTtq4aPHmyUbcw&#10;x+i6AlU7TRlJ/ajXmxQVwDVXq0atXfgiW17xqndXsgGU9SKIT5AGRYzmtOPH5Aar8/lO51Ag4GXK&#10;y/vld5NR34RxQEYKqHzLsxiPXIfiGL1H1zYHamLq+tzmfGkKVMlNneoAFemPScbvOVRVT+7yhwv9&#10;y18fPLu+5b2UMnGpf65VLfcqGK1+QsAHiXywYrAc7Yadplp3jThW1XLhMU8f8ELxuu6vhVhkd4ar&#10;Ii5RtKszSpvccFCuA/c6YVVGWOSZtGZ/CpgXkaYVtvdNoAA5gNjIoZ7Zx1W3JqlXAgStml6jXx6F&#10;kOvJOyVYutVd+/gIDK/rVAWhFbjUQbuz8uqu7lrXowjm9+bvj5QKggNp11z65uW92H5uZl3qvnmu&#10;Lv2xwpUUOnZaBOvmidMTkaWNfOTmbeXpvhLn+46MYt9MTDb4ZpTKfY+lR9CETsXRVp6ViuJzPp+p&#10;e1KJ3uk6rr1Sfl9pWA/kCvyyUtoSZX204CBrknahnzG0lIEdOAcXadr29u6YijnfIOeJBsU4T+i0&#10;DZGXX/6Bs9s1ul1Oi+ieI3RiHQlFlaUWtBydlz02zNah+up3jky0X37Bb+eJl28vpk/PAaA7qKp4&#10;+/67XWbafePCL32E8oJj09G2+g3L0T4V5/kGwO46GjrLUAl4fSk3Nq/nd9f5Ujc8pIzp5Xkg7OxQ&#10;qtWWrG/5Ypgbrmkh7XrhoYrzd3q3TW1xYH3e6o+05NnWdCc1aSszlWC9zkU2qxwzRZ7OCWUkvipm&#10;6/m+wIJ6pskQT4gQPM80mGbAa0mJs+ot5/NnVeMfBsGBqxVcPys250Nwfuerbp99ptwszH/ouc+W&#10;n1nXs/z95WfLx7M8y39a+fNkPHKE1yjSpWkBDNBDOuPFUA0siTZFgEO7QcHvV8ctjipzASYdbpDI&#10;tuDRUA/flx5voYPpJBo0AGvA8gBaVKMDpbVq8iHycEcXvTuFNxGBjsXg4gVjBIICBDQvERDPi4jC&#10;AKx/qwIqE4IeUTLdgQsaVJPOWnUYxKLYAY/SmxL9NCffjJGpIxgyNRoM5xvRqxplvybs8JFylvh4&#10;PMhRrdC0c7K3YJSNRVUAjBQtLAaN7XQGWo5TNdJFyhHwPP7OS4WasN0VlEShpcrqbsos0yIalrio&#10;b3FyWspsAGvaPCq8ACoVpCilNQI7GRvKJqM19VzEUi62KrxYyzp/JnNmwubHQDqRFxABj4rPqxtj&#10;1ERiB+QJsqQBvIIgN2WR7SSoXjGnVALUN5XyIiABzhHI4+NFthCyTF2WzyakatVeLnr1/jICs0Zc&#10;s78QCTWwfE5y1GbcFFlPDpDQbVyyaaeZagZWD8OP4lnNUxbXsgJCqh61JNSDfgiejk84S0BuUC1c&#10;ivm9tEJFpzYT9wTuka4g+p28g2YUWYsWxJ1N598DgCkzQTlIUFJV5X9XXRAqO54pfC/tBHleQ6x/&#10;Dsb6/b/RI7IweXLVR8ED71vQ6fwOP34q9i7boaScZ1YVL7zItSbSyng7LWRMPfK3O6PveXpfPMJt&#10;4dja1xoZXhR49Dlcyl1HiFzqq8VOxqQOq2msWKYWHTC5lhAMh6cfsGftkJMCzTfRtyxyyeOylgVQ&#10;Nt0GmVB0n4oue5sQmPxkQMBQBeOHA2tTiwCcBJ8AQDydwTBAS+FzVtXtAIVFMtZIvJSrbDt1fzzp&#10;hlEPe6LM5SpPJXq3zouCLy1/L3PaQRHbTFxzj0OHRVFX/Yy1rlU27L3Yqr+1Y8V5WtZUW5ovz70H&#10;vlP3fxaHsUjZ9bPeV/oyXX+ZA5+Yd3k6Ii+qu6d9/axvOaceAfrvlaGKdUYyEn3VScucl7Rt9s2y&#10;MS1QxjZEJnhChWtML5fxWZetrtEaOibGWMfOIn2DCEC5XZN9fq/ERj/XGOUJgWK31noK0AmNN9N0&#10;uWlvzyU+oabTPT++BbBIuQupBQ8tUnegtYbjMF1x+NIw5gCgONUuTZBIg5Zj38h7nRAo7GCtAL3F&#10;hYg8adCUOi31VvdTDjztk5eHTvTecJ5vmHPi7e0NKhaRPaWhtzyVI5g4vr1E/m9Ld3IAmJFDXMOB&#10;O8F7CGz4G35//V7NcYQZz3XSv9BZ797Z5cTtLvJcWtHXNUJ9s1PdtoJe0zMVwc2TPKTlZvO/rlMi&#10;WOyTujaiyF99HrToJe8M4eWusSZXJ6y0DEXIdp2TOu3kKVwmaQ9T34/Qox553nTNPU7b0e1JkVVH&#10;RWBceCP1mc8o1/ftgT9aUu4+28a9zfP59z5TQpt8sY3PvvPn8fNZnuVZnuWPlaqffq7+PwAUkOje&#10;GA5nqcEB1tzhjTW/GrZmX9kiyYDVWO0IaBRIUvzaKn93iyleoMsrK3yBdzTEaHVHNOwHX7QZTVcA&#10;Ijv5ThAEaLAoEtnaScRDwsAB29eGMdUdHFJVwfB8VrR5Uu274nSCuYzNmB/uELeu4fTRQViBKeuz&#10;jRE/16CoSQNUMM6B3rvzKfleHbHmoHkThcg3qPLY4/rsSvs7ztRtlxfLNSPIzCpeaqWjXU8ORBdd&#10;ZrQ4YSISOE7Ik6LwrcrY/aTao6WFXg6k/J3yP+cAtKVky8R6tD/7zVjsnWe9WboIizqyY+809O1S&#10;oIbhDudRAJTPFy3/rl1/7Ei7kxsv6OXlezokjnpme+/TSxlgdE7wGRL59Jmm4rZIGXexd3ox4jNK&#10;PTfUVkNWsIxziWwDzNEMfafw+q2iCeowRVxAKSV9z8a16Ct8I0qoU0xGGi5DtFJbHPEqTZOXX7n+&#10;4SWNifTJtVKyT1JfMJ9kOq+pK0FXPyahljr1ohKuo16907WT7oZiH4uFTjpcG+3+5fKOoqhwynHV&#10;4Wxlk+EZ9bPfZd0iCB+N+LoYH/ipjVwASt+8/soNl9PQ2Jr8pBPK1CgcV+lXvkQbfF9cn6oAvKdj&#10;KYW+0IsRDw7Ok/dLOstwfRibD1LW9kcVVYf/QXl0guSWmq0uVY2ucxMmHXWP91dcNnQf69ccI52a&#10;7+myYvjcoSxTzvx3t6GgEpcOBxhOutyusQN5ec8E4Mf/m4EPAsBzk2w03mXhfsyz2tdZIr4XI8x/&#10;byEh9nM/SM6NVoAq37WGvMdXvmCXql0A07H2RYIWjeduxx5coxOIquDQo+jtvZ58/7G9XJ//0ejv&#10;XKNuPgdltn62/ny4Kfigfz9Ca1z6jqt2trXWUgneRcuaTZN6pdoIsvy22hcB6HraBy45l03891VJ&#10;SdXlF7bzcxR50YTOlQvIg4ofyV1OG83UYtHW+vwc06Jv3dbunZtBNu9jI8H5Z3RPiDb0DjuBpopI&#10;ZjQntPkmPfOGa4s+j9PyPjP9VhOBtgbeDySKPPXm/Y+TtT5w3Hwb48Q4R+j4MQbGGBbt3RoOEUg7&#10;gHm6ngNOBz2P3jFFMMdE656uSWGA/BSY/mKkuHHzOA68/vvfkM7TNjwFJAb8C0/tPrASY70paz9y&#10;ysm+8bIO3MVaXMacY6Tw1JfVCHpH3zxYAxmJra6/5pwRhR+vTdpCtFb8BIPwTpirbNbN26zL6fNU&#10;e9J8e5H52Ludch0cf7WN2wHkvTZOk6ClDXzDyn0rjemGkl8fTOI/reztP6Lnr6Dv3vZdyyKBn3j2&#10;7+LrZ8p/On135T+B5r+7/Wd5lr+y/Fx57/14+T9oEJqjYA1MBzgyKhhhfBG4puNf7dwmzY5Wi1gQ&#10;Iux5yzfWLFea5zCV1uJyS1VEtDYjL6Z6Xu7GI8bpIIQBLoKhHkEgdlSO37tVZmBSWx18+nMNtoA3&#10;sd8bxKPSG9GHC9PDiPEIb96czgVpLlxzB57R4sFJ1s2jxj4GUIuG0nKkzn1mAt8ieSmo1WCtiTvU&#10;jf41GAni0TWGjaH1NFasAg0n3HuYlUiDilq0iX/UhE558hEOOFqUefP3NS4fTSN+dwDIqeZA1epc&#10;0ahE8zzGASYKejd5aq1lFHiMvZMfXawyYX2mgSnQSPvDVAQ1+hwEccKRkRhL5ffNxkSKfFvUjI8N&#10;DBC2udPCsFTNqBpyI6J+fG4x4sRy/Vlu3+785+V+4j8NcCh078XFWeloeNdplEfk06yOtv20j2bQ&#10;aYLpprda/LpdIlddWQ054Tjn8FD+SesNvZeLZr0LJSIlI/otBVA4n8w9LNVpkPKvMmX/PF1YlM2s&#10;GgEpPhkuGzP8RTOPcmtx4NkDLnWlVTMyUyRgneRDsMd4Hs46tdnmQ4XqEiyRXKE7yUfXOZbvtLms&#10;tahXCewJ4oQKnU6/ww9NeEzbom4jCUfRVQqEHmj+T9hfCBaIQFyzuVzsUDT1UujDJqHfKS2KjP6k&#10;453DXfnq6xn1fJnzAj927muBBL8NiBHqwuCV6fksGic8JNYxmO4Rb5sAEJVz0NqCB8zHCml5wS8H&#10;mABNAUfIryY8cbXlgOea6H0/nC5ueiC+W6PAjJUZASeFV8qoVM1NotbEj/Q37NGMUsaVY1QFlzm/&#10;uRaAfVMp/SPw7jqGa0OZuvlv35CkvqPuq0mCXcQoEuAzyLmnM3ObuqTYqyW6TmIWZboRAJDuz4kP&#10;uW5zV3wu2YbWVL9YsqHww2UhZk/VndQJM9YWi0Ts67hBYPr8erIATmfkpHLrSF3OVe2+EotMzyPx&#10;Vn9eMBigcZk9tma7bD4AmxqK3irjturv1INjUq+ifK7IuX3TvVhj8/tRASLVmHu24TE92pa8e1x2&#10;AL/+XtdZbmjRjgggyZ4EM2ebvJqMzhDO9+nY+x0nFqbZZexXqBKlvvbnScsN/6aWU2GsV+HAo5S2&#10;Bhhxy/QTzef3QhfXCddp3Hyhnsi13MZ9JNrmxI/oAzenkhHJWyqTClBmFCrH3H63+ee+CGBRsjo9&#10;wpinwgpNIc60x+eynhCsNJKSyZQt9ahqS2XV3L7t6L4Wqa8jDdyAy9OdrZk9zGAJTEQe6OkBL1ze&#10;5lS8vp44306cY+LtfMN5nhhz2P0Osebx9Al8wz/TRKn/r8EuyDztZlucUz3PeUc7XgCdeGkdkIY5&#10;ToypAfTPCbz0w9YImC3SbWmHzgZxmYH7FdZix5wDc75Bofj3f/0bv/32G3Sq2cTeX6gHI/n62Xpz&#10;m6CkKCzyt/gNi+dmi8AyBySf4dpAnuxTU8TutTrfTvzrX//C8NQvjf6MFmpcFsJPkOYb32VzXelP&#10;pcUU9KPMaaRNxIvRW8v7ppaNNApyds7qV8Dum3B5dUC7t46jd3RJm5B3QAn1Lqqegwf1eJ/iJJAu&#10;m0Wt8jgY876e/bNKtYVuvv1LaUmr9qvfPcuzPMuzPMtH5aA5SAMugasK3FqxR8oBQ0klHMfDfNEk&#10;mMTjyhAeQMZWr4QBsRc67fB2LV/1sOhLB1LUjTaCq+Zku3NTLrrJ0L0NEAXiop3ghew9r0wo0Zso&#10;Bi0yCvxorfATnpUggQhemlKhmzDLCbgIwNyuvHSHMaIB5hdH0Po002FkxOfwyAgHTHJcEG0LHLha&#10;PIW8AOboPZxSGsA6fQOAR1RnYSABHXWwAnR2snrKkQYF/Jyy4r/SS6tyITmG4cMEDzjGpS3vqrLL&#10;HDexiE2KQtBRQCY6V3BDMGRnEVldG8nOLPJRfJ/lApwapUaeE3wy430sf0vhYT3uK1Lap/ztEY6c&#10;b+znQ2PPu7PdzCVonlMfgVEzF2GVqYhq9mjUPLmRzqAuDW18zOMBSbumrgl1I4IGv3QxZgZCDmNe&#10;gMa8OxEVePM2mLYool8IKhblsEQRApAlx0SpFoUfAnfwE2AJvafUBaTBjkZH1NxWsVx4l7xZ3/E+&#10;+zjteY4pj6FzZoLyIadlc0zc4eG7Uh9Evii1Ei16i0qNK4v47FDXj8AChueel69HAZ5IblIt+uqO&#10;HIsqtS8aVEdZN/yR8g61Pte5oElWXrA9RvGyuxVMp54VT3QR8K0Dp7b5MC/jGHU/iOKlrOT9ApS/&#10;VQ5rr5Y8X8hI6EgfcnmvyrMWNVFkVHLjJuf9GrkovBC4rPufKpxjgojc1Mt4y7IOBsBU9Tu4spZq&#10;2cM6lFpkqCU751RIU4yhUH2LtY7vMIVARJezp7KmrJqqcayLoDT1FQH63rTQRf5yDURcBKlqqQcm&#10;JmQKWu+euqWFDs6xyb7JZf5TXsv6sT0SR9hvpDTXrYwMLm9uz1Lt84LoGdsGFYBajvzHLzxSWNbR&#10;jcb8vdyZcVPuIjwDPIq1eV1vKrj0XrT4j5ZHIL0l7Mm58yNltQ0ff09uU/b2yzhpk+zlznzIudR8&#10;495yP0vraA2xCUzZoQxOhQfGtNjcjzrNCrrpAQmw4BEtFyJmnvt5JRKrPgu9zbaKPohUFKqwy9zv&#10;ZYCAXrV2FPLw+eiZZuBBTD/hJcM9dJvZXdanSdsqqhZMNDS1TbMxjM7z11/ResNxHLGZO4Zt5pxv&#10;J87ztHfHtHcKn2xjy850EFQ95Ig7nzg8w9ukVcmTbwRa28HUJ7YpPMbEhOIQwXF0a9/TkjSJc2uY&#10;QzHQDGANe9iDXiQv3u3FRiP19r0PstvIOsqmBDceHo6LrL/qbgsBUPFNEY1N2yoL9qrLoAD/+te/&#10;8N///d/IIKa9RTG7uszFqp6FHPZJV+de6k+utrLMV+rq6oocx+HsmXHBsMlisZUrE3z9VdicmOeJ&#10;4+Ww3O6tQV9Peyc2N6/6sljnl+9WezKMbVwt3T+zFD3wrq7/WTTdGa2PStL2c2l5VO+zPMuzPMv/&#10;jnLUBZNYJVWjOXUtjBwB/BIMXBZaGrUixYBXQHvzI3bwhdSXPDrhQEQyEwR2agJSg9OjkyCYRddN&#10;VUwev/Od5jBniwG7LelIxW9/tbrjDixAiX0vSGMY2A+DpkNenSiBtBWo5GsEsxPZTHAmcEuxCFz1&#10;HXl+GCll8WUAACAASURBVMdfK+BA79s/N97TcCEoSbrSQc6ovAUC8qoUNIdULTJSy8ZDdSLU+x5R&#10;YA2RL87uM+I4+ziGoZR0Vxyd3S1JRhKvJEK2GZM0tIGUxQQPgUh3IylP+/scWcc2Itc3DdcZMvpo&#10;m6QYUWHA2tF0I92iI7kpoaqR2mB3WnegxoziEr0Wvloa6PYcEWKNo4p7YURwGpppDAV4EkB0Rk7G&#10;+9QIqu4EUc4AA/eKbFSGasv2+Bm/5rPsT+nfHhUeAM2ig3ChcSm6jvkyZzQ/o38skl9UAz4N9KAO&#10;AdxVQ784XSFXhccbJ9fc59DALmsWmfdM5oUXAAJWFqCopZDNJMHp5RFYVfDy2ykr39nn0AuPqQFg&#10;YGAFK9uyKaNL/zinYiNWS112xChz5judOR9kYU6uYZlNPBxl1ToAaGqpS7j1m1M31z2+s4DCi871&#10;9goZoVtDVRkAzvhhCac15QIBMGdO75VfRpwiU0HwuwQ669okW3evjlelNz4L0U16Fjthf3nRIyWl&#10;lSZgb1Ft6qcDyoR7UKo+bMhNEgLiyymjm6py3shCatY/Y1MBqGBs6aHUy76npxW4ycdsnU0Q3oXE&#10;RtdyrdY1WPLBh3O6brjdfUfwTucAWrO5Mc02IsiIKVAMtN59bd42MGrGqsLLbGddR7XyKfrxWAsw&#10;4cSEAflM2cbtEVXOgCBibRx2eeisttalOSm8ygAFgtfviBh48nDpLy+w9c+ni/acV4D4sjl28917&#10;zzza1IT3hmD4/nxiwjEBH/QwaXnvu3qQJVMzXZ9b1xjX7CRprnPCNh0ndJ5BXw1giMwOkjLR4vt1&#10;PEUcKI+57tp6WfMNOFYdS/oorrAcR6XdWWx89fzkpH+RCV76pxp2bMrbyldV9Xzc93yOuVR1oJfW&#10;coOev8cpHkFeCO91TFUHd5unAbGobz0H9BwYc0LnwJjNLmAn7xSRXsNSK3m6DZd5JlLiKa5gspPb&#10;jh5R2gq1dC7Fzq7BOaru90E9baBFEytgQetDV37PkXmp/fN2dMiU6A/XyOY+39E6D3MGT3WjpcHS&#10;TYn/bsuU6+jbqXE/X0kn/QJKQLVbF1/Lmzrf3nAcB+YY+Mc//2lR4ZLW3y6rdYOSQWW2VhUwfKEz&#10;O8GgMyjfpX0Hl7vtDbd36rhxbK0+nsRAOKccG7vk1DYruK7X9TPXuZyn0f5irFdb+ULhTyzvr1dL&#10;eUdn/rz23rPo/6pS6fsCf57lWZ7lWf6HlPUGqOI4PFTRxbMOc7UYaa0liEGsIIDJUoeWxZr5I1cX&#10;vjzuC6ztRNvFJ80taQMFsFglSoN32IJ+7Ln5HL27AwEC+PhM8TQQAR46WDGkY4Zh34A5sCBaHp1o&#10;Pr1HeQtBkRIR7uDBXPKmrU6JuEEVxoYyvcxCqDk3Ostap2kx+o9wd8Vot0hfi2oZMgE5EuDhEXhN&#10;wxVupEUUTgU0A2G6Ott0qxAcWOkqCMMqb4/44YakhHG6N6tppdKApjyGQViNss8ZLA9hDa97zlnA&#10;eil9TAMThf7WpPggGRFu9d1HhazlBkyJeYdiUD8wPr2dS62FP+FUxvCdDn4152fDEpXlaXi8IhK/&#10;GMZZlxZ1I9kmzfRCmlYeSG5VMVJLJNN9SHFWrmMr5sRHqh46ov7kTicl12m8joJ9Mv2EBf8jsTFj&#10;gxi/S56cUbLrR+zlXehXhMidGp+7PqfVHaCmgrLXlY4tfB/qTq5YW1k/uKHB1FT7OzHbFRENtUT0&#10;c+ydEWNa+zxB8SA99tpCoDw19UVZw+iA8qJEn3vqtHXSh5xvseGnE1rCaCNxEnlQjyAL9SHHVkPf&#10;rCRLOKISXHqvi9V52ceFPJ/4sJ6obh2njwC9BHS4qeprGwqQt6dS+aDUXuTWsxbQwTZZpPzbtdQe&#10;ZVyP9NfP03FPUC/oIHoGYAwUYAelDnu3+frdWk4cKc9xE4f5WnnaJNeypCvWMn+/QSLNe7WlLuCa&#10;WmSf3f+BpT8L0HHDJ+/w9l2glfFzASP3uf6g5HdbP7XKz1oqrQ26gOF73Smf/SHo+1COg3epu7jC&#10;hG7QElgRtE3cRdn/rMI5sIPht88GELnK/Idt1LWM5lDYaY9Lyuca6FH5o3NgDgPDaVNCEOkZ1gAR&#10;zft78FhW3+kJIrjE/7YTFFdeLH/GH37Zo+tkroPLRheos1M7vbvJka897gt1k29C82SrQNB6AuHR&#10;otCWQIDyk+PmQTOWRslBbgFkKoaOBJv9XYL559tb2KYKhToIv7JJU4eVSOhl7irc3l7zUccGghK8&#10;B6QpWusYqsBQzGnR6b01jHECojh5v6WqgdhiKUbGoL1lqWNoTy8WbGmfkiow/9Fya9ucn1OhoplC&#10;rfSliuc9SCwxdmNuG8WL7hUcxwveXl/x7dsv+P233/Hycix115J/hwWLsP31Ojf4OcdzPwlVA2fq&#10;d9Mjj5iOB0WPXoNyksemD2G55P2EVKRCVYAn3hbjnGOw8DF5vKwPt3Plrr4fKR/VUb+/78PPoaO2&#10;9xXj/me3v5c/s+5neZZneZb/zHLEzeXFyEqjy3fRPV/WmGmwGiiSccQBEk14JKpVJMrF041kqOf6&#10;9GOHG6gJr6/iZtMNt9Y7+os5Z3MaKtILGihA/j0VwxGVgAForDXLKdlguay5w2+3s2uCMBBMlAgP&#10;ArHgzr/nJCd8493o3o4OQGU65uRcUgA4HcTRAobTuLa2hypafwVUwokPQGZxPhIsCIbrRJfMo6gQ&#10;iE4/+izRNxtid/jaml/ZQkMUrTeM0w3RLha50wA4SDvVLlRxZmPhUDk90D1SbeosBpe9oZg4WsfU&#10;0/tYeyj+/yUmN2VUJECRBLHcSA0jkMJUrVsKbn1GIiefumdcX2FkYkae3BtKGmPrjrn3s0nLC3TC&#10;yOzgkcTj8Mtl3CGr94KZc5PASZMc88R/E0r062evRq3d+ogpwBhq0YTqY0WHSAGoFAN7BRJc6OyE&#10;hvOVjga8j5AKVmtybor/ujoryktqpUf9NoY+PCCEPaN3KnmAvLfdQdjGGgTS1KKSfJ7ztIddTsuU&#10;KQTxvZ+lPqXO0qw85JFUNk8V5D3nSDFak8dUtTyffCJoVpFoWcBwRslyfAKIcodmus6mbu+t5RFt&#10;nyeh0lA2LqUFPwITE24cTLu7AIrJFDLM20BHVE1jWnUWPWtywA2NGu3UQhar71f8NhTBhkJwSOp5&#10;Hgyh9m0EV0wEQ6YCaOc4iIOoyQDnm33fXesnFZYXmTkzhZdfKmeaX+rHaoTt+fH/kIpmkcFaICCy&#10;osyzOXzTUwSRqsfHLPQfgfgqeeqb2OXiZ+u9RtoMJzvqW9cSk58q6zVKuuoY9Q9DJwsADAcGm0dm&#10;ZuQeua8ObuzpmjjGLtDZLlnkPAXnacgHQn72LSiCmPUOk4joBHXi8kKmo1BAetnEaG5XiEVOWsoy&#10;9tvvb3CiCKr0xjUES77ztCHYvvGGoOoVcBWgy+WiPfu+hcwJyOu1TyZffoQ/+EKeM23QjL9jE1nq&#10;Bv8VYG5ql/Qp57/6jC620mQ0YbRI/gsU3VM26aVuEbH8wK6H6sZ30u6/tRldNZljTnSF6lUm+C9y&#10;p7seieH0tc+NweWuDNNfPeRiB55XUH4F3UXWFGgLL2/sFD5lZlhVVvljuSej9O2jcpExDn9vdjkw&#10;++NVTfBeAKffcxiTLuYbt9QXAxjDxlgFOnkCznKFU/3LlOAtAy9YpiZPYrMLKQO22VNOu2iLu1FE&#10;xNKk+KmIOEyWt9sH0A3x+ao5N6x9P8mw8ZL2ahbaSDw14jbGnk5usUUy0rpDLO2hd2S4HU57NnQd&#10;7yuize126oBCz2F63iPD4zye21/TjpW6n2KnTGmDc7e72kKN9qSr4+knC8F1bU6ozkWXhuxNhV+b&#10;mGMNRe+C3n/BOAdOsQCaQdWEAYji5Tjw+nba2KlCxIKHmEhMYDq564mjd/z6+2kgNBRDM0UT5cPu&#10;bhKczE3dGmSemHqi9Qb6blyfUseI2ZWa48mNibSL0maZU0M2CQbXC2Jjy0eBMc8AwXWqb2ymbJCP&#10;XDvi9HXInhYZpW2aG3aLX8i56jZBd58m7eR6Msvkcfrpp368LCch7LHpNjLXWwBTIR1orePbL9/w&#10;++/fTb6H27ecP9SHM33pvCOppuSp+osTF+Unbr77zOcffbc9l8Zc6uRbOj4qHz0fyml7R7Zn7t75&#10;qNS6v0r3szzLszzL/55yMLK6Hq0mSDnnwPHykpEKbQZSHoa6MPI5nVbCFVJ0cPq+3RZU5pYuazHr&#10;cyoC5KVBYnTa02bAq+eyQyxY7qZGEeTx5taMtqPAHTJLFDydOTfk5tBL3kzSFvUL0ORAPRqt1fAm&#10;8FB6qcjj+BVYcJc4mVFADQIOgnSmk4bylxvrk/UVw6JgmD5YbBMxTgE+qIOtomh9QtABmUEjAzyb&#10;p97TuIyNzEzHdYUfsPTT3W7jI3M9BzgmC1HpFK2lOsrkJZa+J0kJVkmJguL3GuBTNXZJwBJ3SGP3&#10;Eq7rmwCKyANOm2qoXXRZI+FUgd475pTY8AH8Mp0CkAQdzgulpwKYw1/GmbiRD/EyX/mbOYy8OCsv&#10;alpGbDFg87M7s0rrL4sBOS/jcEn3KUBcDrhIiRvL/nd8M9NBUd/guWAFRX5ifnP+hYGe+oUpK9TH&#10;yJ4rPfNLliIfLusPsCP7WMf9zrCtczjndpH14ETOoXi7gJP8W+I9d8QgOcmV8Y05DwmaLeAJL5Nt&#10;QF6qV9oQpgZY3a2VFuuNXTicIxagEFIeAV1SidS+Jaey8zkn02ENaiS4mjrS2+KlaDWKKyeID1Kz&#10;bxsEkbc7dDDJVRSFAEYDZ7757Mw64ilz1sZatPxb5GEXm0dFtZKVPOfYi3iu6/jUqiZo6G2F41y6&#10;yvmf9a8EpX7gnFCTgTIGd4Xyzxpj5uzj/5n+g5e4Pc4NvVSohT/vFE2hDrVr72kV4uvz5e+ItIPL&#10;dvmdaYLyws9t/QTylITqLn6lHQnZUr2LUr6JriVAXftIGnHfzgXAVUaIGk94gWPj2vSDZU5FazDw&#10;bcvju6esu6dRFloJtiZ4fbehsEb2Po6eZ+oZq2/OkXmcceXRHehd615Bn/KM/3w3EvwB6H1H+6O/&#10;H4Hmus0RdZC2C08aZoT+JkKIS39jjbTnl7pLd9Om0+WzRyWefzBGj+poSsDQ6Nnf3EFwnesmyCO6&#10;dAPNEwR/pO3jxZgnDNRZUoeFLZZtcyWzjOBWm22blnVx9wXU5gAveZ0FYE2lIp7GzNY/bvQFEPqg&#10;8KJg+50bTALbBLe6mSKRUea/oOH17bR87tJ9I8JA6ZfjwOt5mq/p/Zivr5kOs9hD314sLcvRj9gA&#10;VM11DZp3F2gYP77a7OqQeplMo+z67qbQdhFgCvXxKhtGcw7xMnr+R/M1GRyrd9b4VdaqZaDLx6Kl&#10;rrUGazovfyrflEAIXgopq968W8PTNtH4twfaqG4gOIpOinnOuXvVS3L59K48euK9NyuzP27BCPnE&#10;c18utYd3ArD/vT/zWZp0+/ksz/Isz/IsdyXPaLlDPcvCJmKRFcNB3em5wADCKXTw0pjYl7e0h+si&#10;ZM82iGXyQLH7hEd8bWH01Ga58NIJcYNuj4LS1tBUIQ6WTYUdM/S6RQlISizko4m3I0FM7JrfRPEo&#10;EGB+M1TBXyuLnPhRx93uEoBQvTmvavleA9xxPjIyuLxXfyYXjTW0oWskkiwD4cCNV1LpinoKFCno&#10;BhBpCzBJHLyCR6jYx36T/OUisZLOJUD+jDiskWnWa480vbHp6mU0d86mSMqhI4H2I4Jqs6XM4341&#10;FHRht4Rxu+S59XcEGf0mzl6CbeFGKts0xyB4W31ErA6x+FHNADXoYJUxatMbJL8no3XTIYkIYXYx&#10;h6IAt/Yzea7lHY/qQQF/VWlZG4jZMqorU2K0GG/ANwQuBmUF+Et0qzaonEhNYlqCcb8xNiHrDZC5&#10;AXZFTpzmO1+D83vxGzMMehkXRhByvurMi2R30zrmbAxpcSfU+xlzPUf1oUdUyhI9BM5xCqF4/YVT&#10;dDYom4q8dHADYbr/ag5LiWQsVdU4cl8REAB6PNNdx2n4lBYpvs1b/vem2xxGBTfIUi/az/wfI5zp&#10;qK4VSqSWETBCOoTHaPYH7M86DpQj3Zeu4CXXqmXduMhE1lnx0+AkF0wqBteSBLKvqKSs89k/zYjK&#10;nNfUrB7TCR8KoM4XB7CN/Izi05BVsiv1bJ3N6dDSDsByefVt2WTrY8m/Fo3FfV5Z9LkaLvVJoc14&#10;UCKMOa6CHB9c16OoT3AZu/irgA5S+Gt03PNtB2vX4tHnYpfP2bxhxD9NJ0YICnALmCNSDWmhZQWI&#10;qw4Wz01sNlqHRk54guF8+pJ6oDCDmMraVwAwoF2nbUz2HoyqDy301LZyky8BK+Pt2vcrXxkebTQs&#10;/S228WIrVL38gK73orUvnzpPEzi6fl/rew84vm2v0LFvntzJGT+bMwNKmo8/DXcdE3FBs+RpCubi&#10;34tIAr/WXIsvrEa+f+2j2fy05WIb5gPQdtVI4naJkJcoUfI38roDe/4pAEbnaunn/bhcNiSQ+bEt&#10;gMf1sufV5nzqwetZ9KrbiHZkwk5WVLvF+zd1RioTo3XG3UpDzXZvzU/G+omdtsgsYq4JxKLQwSWL&#10;41/XE3uutQ6IYMwz1whVTNgJ2ekXYdrpIbjvOUw3+Vhx6Q2QvfvJNhH07qfdjsNPyyTI2ppJzzhd&#10;LsrxLzupkDys4xQ2LO0l4KLzmxhoP2/kMkcV0Qd1+WieSmSfX7fzzdsNn5qLEysMwkr7kgFsoE2v&#10;lJNtnRHkiQmuFaUNaWL3Syx6AuG3iAlS+hoQSwOH6RhBW/kjdxtX7NDOvcqBn13esUmWZ/6Mtu9o&#10;+Gw7n6F7L/f8/TnPf7XuZ3mWZ3mW/9wSqVHMD7fVk0fJmghezzcIowfnhPQDZlCkO0iYw5yvO+M9&#10;IYw5hn0bi29exqHINCjqaTQS4HGQYFrOuDmHpxnoaawogGbH4gSZ+y1268Xhk+ZHDd1QlNnNgSO5&#10;foY7Iivv1qvizNohRQFmi360QDiuL2cePc2LrcgEpzfwhfy4OLIrgCdCM7B6Z4SPrJqhJ8JI45jE&#10;4wLIXEg1HjYIjgAD4EYsU0vY480N3xUIH9VZc288DGgTgBgX9lr8KCQC//WLg1AjQe+KFMMvGgBB&#10;R7a3LN8OImpwzr5dHf9rO7Vo1MrvRtQUcutjpsgIWF0AzIxa6637sdXolYPQSbiNQl44xvpWh7EY&#10;sOxhGMMcd+dpE79kTTFng2JcuKtFjDU7Ho7XpfhghCG+fx3GOvPZezy2Yt28KW0V98AdG6u/teqA&#10;Lq1s5hqd7uKEwE4AxPNyD1iYzGbk9yJnLl8SO3aIlCQVnJcqJkqHCPHcgkubMl5A7oss1vnAtAdb&#10;79Mvd36FfiGNVkeLDT3bJGSex8gV6u/XVFhR0QMVeUNu6OnKCqgdvybN8YyvJUtlpY7az/yogtDJ&#10;kdSMV3nlvKBDF06zJg/LkOR7gPFJOpKrfnSdDiPnXJ1AZT7Yaabkqb2jheKbca8UiPqlm9vnta+q&#10;iGxEOweKg3rXDgH/u0jb5TnqamRe20rCXYmvFsX9Y2WPMrVqffUjqJKTDbh5fp081LKVXq5BV2m/&#10;RGICcb+DAJ4PvNK1lWXN2XT5B6xJMOJR/HBI7/ZiOaWnm8zc1VJ0UJwEkGa50VXjbmWufQYY/di4&#10;3kULflZG6ublCuTU39fM258FlDk2fL6mAPooQnkF0e/pYlm3iB+Xz9L9Hl32/ftg+HSjjcB1BdYu&#10;azvtj3ldRz8sH/QjnkmlfWlb3vmem99X0dLUyvyhxR5+oB/9q7B1HunRSh/1UfSlfp8T8uZdhH3U&#10;IRhVZ9AT2wDWyZN8Pp6zrENDBXMo0G3NmdMu2+TdQNzI1v2EVLbg64NaWkW308c8ba0Xsx9Oe8Tp&#10;UczxBmndfcsTR3+BNuPbb799zy74ey8vB86309KYdLNHRBVNHEBvnoKNLzhHDMw/rW1qJpfNOQFh&#10;SqaK8MaAcr0r/NP07dK0YL3V8riW6RdyN87ox8NcxlvKI1roKs+UNTlFvWxiI21w7IFVtTqJHqf9&#10;I2uP7k6VMN3WQq8qpDc/QYm0U0t/ZKnPmVmrvzMoL2W3eP/K8okBfLd8qoNfKHe8+CptX3n+7+L7&#10;szzLszzLzy+HOS2RVNV38P0oIaoBZUaHgok9LIqQN4+jybIorrl93akHoEeDMj/jmH4kD7GSn8Vw&#10;60jjQ1WhY+J1ZKSIKiAdOMcJwByT7kfBhqZD1WbmzZVuObx1TDADW/P2qd4VgjGA3hQCpgmIeGYH&#10;cBhJAgDdHN9utFtO7+5gitVIU8N8hHTEDZTPhdHMFT9a6JfWpZFuhkdGwVdHiHSZQa0ilo/ZEpW7&#10;4QdAGMlcYUw/9lrTxYvaJZ99wi72tI0RAUokPm+4NxA3x0VtjP1vqOL0ywLFgTYN29Wg1y4dKvZM&#10;kxY5IFknDbPm/Y8oPZcf5rYPKVQCTdYX5uutfa5AW0QIiZaczQkm5Z8lL3VczqWwTQKeADB6FcY7&#10;45tE+xIOE4XbCD3HQC8Xyw0evY5BCXKzBDhbnes8Ls9maEjPEiFHxumcmSKFfPH2TvULPudcgDuT&#10;H0WE3Su7QgeK81ZC1hgBlRnM6YMQZJoxLt0BgxnRXl5PRPA2v4wQyyZMOOLOJLvfAEtRz01NKYi5&#10;x1REszjB4SMxSj8hJ80vE/QCIpf2vqnCSC1IXojJcWhCakzKG9TytbZ1c5F19vDzTfeG7nK9rVCP&#10;lOJFpXm0OAiCXf4nnPvi+dcXHuYpEq4RCep3my/g2PiRail6X9OJL6vA4jz2oIuV27xoLdsV2CZZ&#10;axLOryJzXsaJCCDoNuA+53k4azNXMepXyidCOt2Zb7kqKPmoNi4Sayflz56nvAjU8iQr/Cq34gCp&#10;RbqOOUI+GYFMdgPwbSlF5yqqiNM3Qrlhv5rJDeggcxprqZJtAdAxSkR9yhH1tjTKHwBMTL8cuvXu&#10;c1diHawblQSmq6O++31lRax507jn4qBQ8mMF+6SsmfYvtzpS/9fO6vJ2nXt8T0GpbQ7yVtp5NwGF&#10;Oegqp5Wc0Kh2zanqMtWa/93A6E+bs3a6IquRrL/wp7WUt8ax84GdLtddh0dkwuc1V06mrbDfD0l9&#10;KeJ5e8saD2QEo/7/7L3rkiQ5biV8QHpmdallsn3/V9S3Zp9WO1J3pZPYH8ABQLpHZFZ19WguyZnq&#10;jAin8wricgiCBQgF6KGaTg0iQOdGtodcy5AFxdt2+1s/iwg6Y/EqEPG4/R6XQsrL9KU3eJ4coqPE&#10;Pp7p3ewX7nbeOeOEFycUden73ub9UsDLvG318d+cM+/vhfOzrV8TCL1YkHHx4/kDUL2OZ21H7+s8&#10;rGvJLiAEJLyG7QSl1y/UgK91AGVZS9H91LmfzyGgGOObydWZJxNWz9gTvb9A1OOMh4M478gp65TL&#10;shngZiH1SrxxZOzm3hpEJ6YcoAxHpwd7pt0rFuBl5etGe51X6nrTOH0KOipA210I13Aazj+haE0h&#10;/XD+0zwcCNd5x3R98w2KU0/fZBVot5ByA4q874k6qDXFbCHf3FbT69v0mO1z2ulbl9ndT9RS1weA&#10;o3fzIve12KbapZpzAt3ohWMlp59KmROQidfXF0xVjPOEasN5NuiweWiHzZvqG8YQvBwvmOM0Od8P&#10;vL39jnG+OR3af15eX+1CzXmi9wOv/RWvxyt+l99sw1fMJh1aTgvzxFM5JUzdKXTZEoYyV6NEvanL&#10;WkobTMIr3zNZDHte/qoK6WYn2L1PeV/Lqh+SqIsDBEjqtHPUdV6e9NHCl+smjE+8y0DK8gTDU6ey&#10;cZmF3l0vwJqk9/CUtxOodknoeQ4P7Tjx+vJidcy82lin0cy+uUn7J3gr+Dz1o/vEBfro+c9IVJjk&#10;QTv+aN1y81vpe6G/+/wXKfgH2/OZPtNn+kz/vOkAXAipC61Q9Azwu4QeUQ/lgQQdJAwyCYWg3s2m&#10;kPAY6iIeobvEqY2yMz8VREzqFxpGtwl3++3t9/8GAPT+4qZe2aXm8Uq/4dwueWmYrQoOeotbY+k1&#10;IkK7VNDp7eltmG4IK6oiUjYPvHaOkdQProDQU9eRDe88lf0RyhfUL6f0J1SA4hdZDZ/FJmcGAfps&#10;mKIRO5yqB7MMVw6FHt5IxY/GMcGPBQChklYMPhWJC190lBvrvVGqGg53TR4Zc9ZGej/TlAdpLD7S&#10;yOR7ifo0HmvHtLijhdYu9QnMy8SJN8FAiXGvSZCgssAAC9JZ6UACZG6gharj8x0Qp+ef6oDrlGiD&#10;0oC5BZUIbOjygF5e+9gyB+NEXgCKS+4HI/ZQUXVleXvPbYRtJAl4sL3ZQsajXlqzGc/L79v3asRc&#10;Jm+SZtkVj/8d79+NQzGC6wrfp4Vt8Q6HZ2oUZQCpQG6GkOErjCYCSLtpQ50b3dZXkIIq1jlMemY/&#10;E1XYy6dnURqHl7EXW58WVqVlGcXQklLm0s6VXC8pN1zqb+v3Oj7veWRGpc5uN+4cFcSKE0AxINyx&#10;q/MoS4llyJOzcl3rnOkJhmJ8+n8uJyAiH8vXBOYh6xgEWAa/7Hht3A7KASljHyfrTdLt1QhTv6ia&#10;1XG+s2P3ndm5qFR6yS4FXwfkCjQj42ub+FRg6/d3pbKebEO/xSZu9I3t8gul6SCQisa1X3nZX36P&#10;DT8HJarcggNXkorHQhzZZwm5FlRVGJB9Khd1RgUzAfVNVleZao9dFs0RMuTCxwDIEpddVx96qXVZ&#10;O+a88pAdbN4Ts08f83lDj7XNCcZu8meXg4LLewDQtIxdrOzkn3vc6FYcAGp/sp4bebVNG3CVtLnd&#10;fkPXwfOuj/Y677yUr23yTe2y0q6A+VbGpQQgN1v2J6YjT02d/3GyvHGpb0m5CWQteEwzm3zjhbkx&#10;R9f8XNOL5/5WXvyuSQ+sRxnWj4qO4hJiZQ/TY2NR5lERPN2ZgX0XoKlAdUAdkBadvvEFqEzQUcAu&#10;2xD2vQAAIABJREFUPteyDuxySwqcxVO8XNBrQDcsLn9r0GYXLLZe7D+xTWttiI2E5hdxT4KtrovO&#10;OTGHoh2uIzfF0RqAF5xvJ86pOPphoDUQbTK9p8X49NdXjDnLPU8Nqg29N7y8HFAojsOcieYc4J1X&#10;sZpIA6ELFXFxIx8FYnOnJbb5hcxWnSo3N52np2AAV3BsXiFpLeiprPx8w+frocWSsmMPPbXzU37X&#10;JU/GJK26sG2IX2l311OMrloq9kuLF8XRL2ytOqq4/ehvxLMflOHx7nv63/eU9ROLu027Avyo7z+z&#10;Xx9JzxS5v+X099ruz/SZPtP/dDpAAekKUus1bPgMob4I0a0QmgpSMyhC+Ep5bvifGfcFszTd0ZWJ&#10;OLLGMuJfKpM0VsaYoVy/vb0txiuTKeFU/BR+Nq4AC/QUYJgYg9PpcWWKJMdBA3jAzBh/4u820AvR&#10;0lRcPGoWEJzaczHmJWTf6kUYKl4xZJk/POLCqC23hk+YMQCFyOke8jSzJBRw835M5R7ooeRzohYj&#10;39tC7yrpPUDJUPlF4p2YV6xeNjE/yxil7poXskqUryLhSepTuI4BfMq8/dPpLqg0QGj1kBGayp9w&#10;TOMrCFxS4SXRNimq60J21Ri7MSwX46rqiddxQABxm7Hq5mvTaR6Mqu4pzEuM5gKGxGYS543fNzAg&#10;G7N+D4+pZ+mihxQDhGMxq1LOSxjdA9V9XwcSOKqF3hnH60/Fqxb3auSybhwoqAbwPo/VUK10wfKN&#10;Hsm/imW7WriQhaK2stR/r2UUmo9s0U4zZtbLubJs87xn2whQ7BsJpIsSKCCannwBO+16IgdRCWS5&#10;hOzxNbX021taWN/ap7KeH9LZ9kApf6oxWXi1LFkfJ8+YAFSRRUVW1G0J4zua73Os9jyl5sk4ug86&#10;uMyOeMgazx+elPxOPiRSwrCkDJBo+92yTGIOHqgo3mUtDOgqA2I8pwLdwBKClE+HNwlr1ROAOAWz&#10;5CdfbTmKLby0jYDCI17X+b+OJK6G+J5/A0NEVvAZmvXf8fF6x8hlnvw0FYA4SbCubfPpjGaLb7Q7&#10;uLbI+icMWN0LMoGQIssrOFL+GIBFlUiCd5rup4CO4AWq8nyeebeAeGg4lRgfEcGJ08vOdanaAlwW&#10;11u8Mi/TdLvpa/AKaK+8kSCghRJugG6hvkIWTkic6MLydwXSH9e3p2dt2xMfNSgwh51PCb0ldain&#10;F2Y+qONu4/EZ+BwguPMvAmsRw7td67hsNExqqxJ2A094GQ2ZN+wcDnhutGQnFgk+KhYnjEL/GZ5l&#10;Fk27zBf1ze4AozbfVd8B+o8k3yxaxqmOQX42HRYA8uLtHUHdwcU5K2/NNcs1Ppy/dSRtw/9Ot4d4&#10;Ya2K2SgGUPpvM4HxmnrrUUds7ISqpy7DjI80lJjh04HoMaOPwy9ap8SkLTD8lO74xnXlY+g6ResN&#10;cw6LLqYcawDSAddlj26n/sRBd+kNcyrGGBhjQMAQVFz3E+dQex+yhDnzIbmf4/KA2uqcNvi9Nwfp&#10;yxuS/SGYS/4a41l0wNUBYNtE3cqz7647PVFYpPCxayp2gpcdNgH5LnsqBSQXyfecV69l5icbb49/&#10;rtmesCdYbth8pbNY+e21c3g0WX9iuqv0z2zEc33pr5Nqn+vnv/rg/4T099jmz/SZPtPfQjqWb4vi&#10;bH8ToHSjiiEvQJykGMhSjlbfMCZVYPgxMnXtxIA7eysB3gJu7CC4IBXCYvSPOaBzeP30ALF65aVc&#10;OkjhHaCThAxQ1kvATwzEOccAbyIHNm8qaHilrcCHX+EjIEy6iL70HGd+AhY8VohQmKS8S/uSY06A&#10;JL2TswWhYPlfV7fdWChgKZCXXKkZ4BMToh30KpHt1nZpLUJqQDVu2uJ8VHBL/Oic4xeol4qmArUq&#10;dOlBUYinGoqcH1lHsYxUzJfRThoYXkjN4v3PdkVs7qDoa+KVpwGGC0fY6rqESNVcFfdeWVYOw87c&#10;GtIS2yg3ietoLfMCwhdjX7a312Xr47Fr6u8pHdvjfFWWDNUbUKFu8PlzaQksVyW8gCg0VG/xhgK4&#10;3QIU5bcKtotbD2tLgx1cq9k+c5ynANxsAWyzYl3JW5tQKYBr9FrnI+DDhs0NaUkgPIz5CaTFt7ea&#10;jFLqn+v3u3n3Ll1oMgwi8iCJGPm3df9Amqp2SZgbwu+BsZWHZAvI/zkGbQHD2Up7/9KB5A7xPnl7&#10;ysJ83X9VxKbvI95SDUt67lXj+voCZUN5xjUgeH9sLvXfLHs2h2a0N+0ZOLsXmqT14B3J8ioAt3rZ&#10;lfbcStfvS+L0q2KbOrYJTn7gY+8hhIThPhbwFpd+BS+oYB9D2pA2gndJEJJsay5BwFVmVv1m6cuq&#10;LSyZZIxlYqd6n4eaJ/ycEEmenCR4v7Z2wDVOh0TtVcav/Pb90xtrChn+gWnmUX/yxIvsu2l7Pl5l&#10;Td8GedxcMrq//9iDmL/Z31bKbrca4XMw/NE4PhvfR88i/Ip7BL+7sXUB4KQopqlvU69rYpeu60zO&#10;eqeXwMkzN8FLDXG5ZoPuGxyXfhqYO3TEenuc996D9pZGnIdRZ6n9F1kdYC61ylqWwIaH4S4QZwZt&#10;ENTXqKh51Ao0gM/Qu2HDPj0kJAHh6YA4QXD2hyd8W7OwJLyjSCQB4dbME7xttM5NSfJ+BTDH8Hud&#10;zFt9jIHejwD1p282qXt8y7RQGq01fPv9Gxhojpevvp0nfnk98O3b7ziabcypeFhLaaZX2TSg9Yav&#10;X7+Yd/jrCyAZFmVPy6ibwE6ZUtcrQVzU+eMJMd0Li7G1CHRawkam/AxbaHs1dI9LWnXEO9pNsFyy&#10;fUkS1/5X1UfiP/7QN6/kUXuubTc7OUNRodStUyE9C3p0SmbdbJRY///TKZzfCERE+nFdNd9/1sH3&#10;nv810h/t42f6TJ/pM/1Z6Y9hBo+SeYTPCWndYpkBoFRTVRzHEQoDgelRAbR+uJeGA7IeXyyEauAD&#10;pjlZ9Gw73jzmxDeViD0msN1lhu8Q2DE8UzJsV94EsGZ7oNA5QAWSQL0UxXROU4bnOCGzofUObWb8&#10;TQhkNvRul68oFRkBMAUTdjELxC7mE9iFhuaRIDj6i+ut6sYloGh5CaZcFXpqJarm8cEjkqa/JQhO&#10;zyAAeUScg0AjFcUjW7jBYOM952le7eg4lR4Gtvch82SsEf9/B9SO8aN5rGALtghp7iXUNCK5yJw2&#10;l92PkbvyR4+IRqWfRp977U+1ONQXz97eg+YCRGC/abyXGLYAL6HJWIq9DI0yJrpvethN9Ru0JR4C&#10;xunIFFgeBU/NMbySYBeAGR0IpFkolUklkmsH4l6SqRD7tET4ggCi/b01BBGNF4t/SSDEgD+nCdd6&#10;RcTjNiJoqgLFXC+MO0jdjp4ag5fl+rgPrTFJGZtYA8Rj/qhBsGxshJJdlVzNzEajDXEZFQ208ICc&#10;mG4ckS/UcV36RsOjl02aaPp10yEeETT1+umZFbWQPJxfBZDLv14WQ/UETS5G7hXmXAyACnQ62JnA&#10;kUd6Lh6oU2cYpjUED2MMuzkUY13jbqvasWTlXKpajM+YMimba3lUVz2uP8p4VO+83KzycC8B2Emh&#10;9RzQCPHh48hLpJJH2pxoyRNGuoifJOJYWxxO8j6VOvmFDOv4l7YlfEq5ZN97TAvnwkERu5zA41/K&#10;WiZ5E3nzkmQZP8o1kI/GGvb+F17CTUSJMdRiZNPzlx59DCfgfG/6kXphjRYqiYCbiscfFwvpxfpM&#10;KDWA9x14iLS0kTknRqPnqIa/3P4lDQhw8S5NMMLXTAW/6zjUQQRcRfGVV59/JKkCAfja194NdJFG&#10;KqmnkKKx6fl99Eudi7HfOFZSwtZYwxU1pAZfuPokrDKF68vmg+1e7iblmuKmONe8g2RBd4U37xvR&#10;C7hX4jQDwDgN5LrG85kR1zrbn3yCuWsYEWYdY9UFYt0xFm7QwEZPSECQYRToCY6W3G/ODYgJOrYx&#10;ZfgX9nMPJ0a41dbGtP6XdtZUeWPNs4Os2QPKg3jBx8neWTa1Isssa/PeINhP2HCe6UAitSzAYz13&#10;YA4MKR7ALIdyoqzH6WM2xjDglLzW4xBPNd1h1C1FpZ61by8g4oArKINdx/IxXQ+N5EYjPYLtGhOb&#10;/xnhOmasdbTmscOBDoW27rqM66Ph1qCYBNmLzuQPMw43Cu9iqz3OfNNyEXKdI8WVT1E5BCWTtWG4&#10;7NUxcBaKNf3MTkioX1SLYXN6zgGdE2Ooed6L9Y5yNtaB82K73Nh1sWkGSJfmz9JTmGtEJHX9U4Dz&#10;nJhzYIwZjiO2Psz2GHOi6TdATEf/fZyQCbydbyE3v42BOBUiA19/ecG3b29oreGcJ3ROHMeBl37g&#10;nKdf7Km5rtuBdhQ9vAlk+MkBNTpQoU0Ei2etE+ebX+rZXObJBLSHZ73F1W9h53G+k5eMZW75+3Ec&#10;RldTMZAANeWAtVlinpMmNPTR5fSCZqgY6t699bCz4s6fmQ4lVofbsK5qdr9oNGyB0Pea6SGj6HQb&#10;cE3aS5L1vHNijIne1WOi+xLw8DTidwsxRnrQviLi+8O7LMDG7+552+PfgTBunuW5vnQpN/SK9+p7&#10;N9VysH2uefhMts/PnGcEP962u/LY1j/S33/29Dl+/5jprzGv/+y0U8PqPRuLP2eMjsL+Lw93RU6h&#10;l9Afh1+wgTkxCri3KNEhdBGXkphUNi3BsmQ91E2yVRr/FuNCeZwylVhRetZoMZDV7eVOC3VJEyhH&#10;0KsB4d5bCgd7LMPF/ii3H1EWE9hpFawo4xqCp45HlFGtW1ym5s4nOEE2L0zCpHCj34zTAC2XflBb&#10;42gUz6vSVLO8+eNSeczj2vDSBFkN0lD6i3EQKgHBxRuA48Y2fJhE0nvnlr7hY7mUWb5veszuGRQG&#10;/VKAlboAs4oYIypq9cjg6i3xTp/YrtpE1WXTpLb33rPrOhZ3Sj0/xxHH70x1w4qbOKn2Jc2RZoNG&#10;+TnyPlIAJXhILM53UgDgkt+f9U0t01pG+Xehke3ZEu73UfMKYET+k2D0++MuN31PcJzt2voQLIn3&#10;Qjz3dLw2Xfz/H1uQ6xIpzMXbTkoRAmiS/Qr62MrkulY/yiN3E4IcQ/IV//W2V1cQaX1286u38e7Z&#10;NT0DT+v3yn6znppnb/8mTz6YPrBivqu8Z69f+vqg7GWj4SMM/3uEwlbu/irBt7hnrfD3Ghrlzuv3&#10;bi73vByQ21MqH0yP+fptbjybwyirbs7lwx8a25+VMoby8zZwQzRDgmXavQ/vgerUIfd0AYQe8OO7&#10;cp/l/1Diu9GH+/Ae77Uxvm/68t37H6GrR8D+XubTsbrxKKfce8RjvzfZBi/XoNsDlAFqG/6TWqBu&#10;771jcIXjSQX4QpblRc11eB6RQuURdcPmovdHAfQOWp+ZJ3ihPV7KuEgRjYvhd9su9aib9bLxgoxD&#10;vvdhHUt6xo9z2mkDl9XhxKQMO2Iv8VL7OQak+eWyfuHispHMtold5gkf8zH9lqjMDFFZNgzpoLOe&#10;Okh9ZvH8Lvx/nZYq2LCk3Smj3Wzu1lRpbaf0ZQMv5L4utHdLq6F73zYxHuRG+gyr5W4D7mlKU8ba&#10;OF2vL2F3VllfW7W1M/jGzQJY0u0CwR/WV9gYAR4u2A+nj2mE9w34TJ/pM32mf5b0P8vzzL3F3IbR&#10;IH6k/moAPcAY7JkqxqSAbpskdyEo9o+A85zTPRUsNSolrlxFESHcqsA3L/Y4/le86KYfhQxwhwqE&#10;9NvGpw8K1Zv0Dkn91j2ErYZN8bUmTo/nSeEZxwoV4DVSiweJZIiZGeC0j5FwHrYxZPEbzVRDPEAx&#10;PQCZdvRSBCoT0qc5PnjMcBqZqgkqoXhPJFC7DBiqRzfB5un5+XtzIyTihsI8jeKiHjC0jdcnGQRj&#10;BxBYh8T/nFa3gajfeGw/bUCjzarEKmZp76brC2ssxjRmeGeE56WYF9mco3hSl/ZoDmBcDlsM3Dpn&#10;OY+1jN3QepJiHln8FaBZjyNeXo/Eo7fPQPAcL84nAX6J5qp/SIOR1kl2qCq+YXdU5Zl/qtGCpQjC&#10;kbjEMi5vhPFaxrQaq+EZWOutBrLZcOGVvz6W2qqiRNMgFg7E0q6gGa65lgZZGAkaI5w8sjAHblCK&#10;FEPC5yU4DgfV+RSPUlsR9yBuehNnqiKgrT0OQ5pjczcJUnk79sfLy7HpyorzIiz+xDXIC5xXgzJf&#10;zXaKj0GQYG2N1N7m7+L027zxIvmYx76Nx+YpgfeSMLi15xfAQ3NJyN9STbj+Wp6UVc3BAF56WNfY&#10;44AATv/0WsbKk25am/S7P7nJv3p1XwHGo223Zizjfi37du2QJzPPu8xxTeRd6XHqMXHZXB9LhkKJ&#10;eMk+/+xDxYlq0+Ly343O5J0Np4+3/7HiGPwt4qiRO97JgbqeN3nKIiLTNF0mAOd1DMwLlk4J1/bu&#10;l7pF/QtYvcZhr2Bbreu23/Vkz53ucmnTTQiFG5A3N3S30C9PCn8EFq/ehvepjpOIFLf/B7Rzuclu&#10;bQeBxjmneYM298QMoDTzyup6vYz/0qeSz2TSsIrphY378ck1vfFyId2iLE73nt36s5dt4Bvcm2Uu&#10;elyDXRIvfqFA89OadhoHwGyG27lh0iYwpGrq69hWgH+/+NO8mpvrkrowBVXPfymvGe9pdko21pre&#10;9zW1Dpdm0zyFz2Ge2apq4Up0vdg1NtanS5jQ1dQuh9/WWegQWqpzuXQHvIZuNWbIZYFAesfb2xvG&#10;eaL1hnGe23qAyW+exgSgOM1cm1pO506/E8JAbepNvQm+/vKK3g5oA8b4DYz9HzqI2AY7RMKDnby9&#10;NQHvEl3A3Bjr5N6hOasWnpg88hHPqV74u07J56mzUXepmawvrVVbLcv6XtkXr5Kv7TZJebb0YUvU&#10;fabyxKmgN8E5Z8al1yqP+J3lP5Zh39ELtuYHy3jGj2XL80fb+z7vX/N+NH1P2/a8P2MMP5Olz/H7&#10;x0w/a/2/V8c/c9IHn/866ZAIBeG3YzNkASiggfABp12FZOdLKBS0pQ8JIKYAaK7YThe+EavbAcGp&#10;Fl93UmAi8wIAL4NRmBBm0Qm0Tah0mvdWhx5plMq9KBo649j9enmTxTE3u9I8MRaAlsdUoZjDIO9W&#10;vLFNgdmMC6+HAIuNn2vvivBiScAD2/urobR6Kvt/lDk3NUnUFW4HFhRuIAxkZNxW3lT/zF+uwpxA&#10;NZMdlU1CEQfACcIxtIMqjYcs0Y703YHg2b1iAuWY6DWv0bP9EkdAsSmqodGmR0tsBpRNnQqW6hyo&#10;l20l2FyNFE5F9iPz2jFx4RRUwy0ug7LG5aaON21puhTwwmPv6woi3IPhWFIopaG0Zr7Va6i+s5eB&#10;hykNAGcg8QOfJ4jLNVHB6GXsOMMC8KQDG0CveHVGJVxkrEdk+Zd9x0YUa+N3P7VJeve1qyKxcpjL&#10;PMIKF6iB/W/GikDqOmhMWXIYYUvWR21PPkBgj3y8ywzwtBHduylHogcRuKXQa/7KctmXm8ZEuJPo&#10;VTEO9YazVIOP3ltKnhVza8fi2zpM9ZBOJr8A6yF+5bwXpR30q+c26l5kNVrD2Ise3w1DbsHY10rn&#10;+WblHVGWJFBSoZoL2FwJ6eYoQtCoAoi7IpKPJa+7rmvxuYLAjnrf9DPX7t7+ladmmYJKw4tHHuCb&#10;ECYXyB8JFqo8orc93a0ak9/JE/z3xmeyxMllCC5750lNCgs1F7R0XVvVS5Dv/HCqAoQ/cWakhH0o&#10;45l58vuFj2QR4cCrfqH2nVy5eCZH8z7WuTu+vIPIj8DV1hq0pzx+lgzAcfqdumzc7O/OObyOdtvn&#10;j/Tt+zz41/zk9083Pi7P7sZQEDGstw2J0E/tdvjQpZ620cuYM6WcwmSjq5QWe35vWYzh5UECzEjX&#10;EQB3hzhvyxX/2yDQZraBDnWwWV39kLA7JqZtfM2sUQttXyvJujxzjoeaXj3dyYR6TH3OsFqp1xs/&#10;44Xf5I3Kdtw2IAHr6XbQHBPjZKzuGfZSDafG9qqqx2r3d8tFlySDBMmR4ZG8Yfyd+tpxdJyngfEz&#10;o935OFmlrTXA1+aYc3EY0Zi7jIbfXw6M8w3HywtO9Usx3Yll2K2+wSuaNBz9wEv/gvNNcfSOt5Gy&#10;WKAY3i4BItRJ1TVDT+J0eZgenqrlUMTYrJpdzBV/pe637SwUVeyOV6NWsjynl3/YzsPn1dtOW2Gh&#10;lKDRe75hmzKI0HINDHVyPtywZP+jfEVsuEQYsdYAPZe8phqW0zqKZR3s7V7X3r4KdPtb8+W83CrZ&#10;H07UMe919Z+THvXxI78/K+t76v3edz/TZ/pnSTsP+Vwn/8jpoNHWXDE4B2I3XXWgo0GbWNzesPPT&#10;/J2Tl1+6cgQqF447uAoiLginG7RUecOcd4+E4YK5+63ic7rCIuIBH2FKxXTPpETCXCHxiwY9zikA&#10;QJrvWlsoF3Hlk9BuRxri2hJ0IfhgS2JCxWKRS7TfBfx08LY1dB8TaVSmdoNXASq8s0H6QG8dYyh0&#10;wD1TqGzkUFcF5CiekbdHGEFDw+IIDoY/GB6HGxqXnNmt8xN2W7vHBocrc1Q6fYtANYF+9UuVbBrb&#10;Eh/U4ozzm4OcPNo4AMgIfKZ1O87YpbuHP1CdgBhDlwoSYy+aN6R761UaKnMWIDSw0EYYXGGwoADI&#10;Goo2NWCbMgG0uVJqYMjQgSZ28U/EWPX8Bi6WmEdhHBQDV6+bJEEywnb6GlHr5wC9YjSiKvHivfAH&#10;1aSfMJoK8GaXJGm217utOvMSpJmgvQJhOKWiWgwETW/wfJb1KaZ7IkWE5/gvaRGo+Y1/rACZ8wHQ&#10;KxoLXdRlRmA368hlOOd0nNAmKgznjX6W1DgHNuY6jEdNe2S/hY6vPt6yzHckYfHr7zMMTH+v6OJc&#10;e4zfHnEtt0I597V4Ro5BvSivMUSStdji3ntJGTMFNB+JExk/NwJtTqMRU5e0rGaM23rrLjNSahQC&#10;97HOxgbNFLbJ8Zg6YVdBkP9KhlFB0iF8zNaIY5LtKOsw1od74cdpqNJMGngEakrE22g/N3I4+wQD&#10;1Gm5RZFqm6nMUN5xxobpdao0H3uCGmo8NpaD80WTON6aFptFBuY22Gadn5Jyw5l9MJqXjHvtY6jT&#10;1qzNM8Hn3KwKynO+qMg55tyyLNLlKp+4MgsvhMb8xH0YJamv1zkLMM27ASTX3eNE2gi0J8aiNQEY&#10;H9zj2Yryrg6vy09NCPKkBPubsoI8Mb0uW+g7bvr7+pyzrPWNRWSTSdu5Vkm0SfcOhKiiMQ68e7fz&#10;NBi9d8c8l+LXDf/kWZFOo5J+uJwVYI4T/SDIn8fYWacNrW+ce7v2OahpBz5mXHq78k+Cw3OqA0I9&#10;7v2o3vquRAFQG75x3pYTYDhsnMxLunkdGf93d3p4BhCnp7B4iIcWlxKuYPg+DqQl+73zQlbV5W/U&#10;M1ewf18rI+b1rhryf+PTIg1DAHr5V12KiY7FdaPCyND1A39Xk6F7iAo7xTPHgEozr+NJR5LNG1+L&#10;/mLXZuMurRuHawdlWg/anFF67wgPYGOBAjnMacUuCeQGuvPOJmgT0N5iIzVxQe4GhRBZZIFCYFfd&#10;rH3jWI5xpZ2IFy3N9YzcNpsyY0TUjCOTT2qX2qIJxlCcUGgTi2c/xUKQuK00dWZ4GPK1xaYgQO91&#10;+lxy0+RFGyYsZnmeEjR9jqFITFd09QK26cD44RG72gFTG5/UfQ+I3/PSvU5ryeuXr1AAX9oXnG9v&#10;kG73OeHbt9DTRYB+AP31FcdrQz8F5+8dTdTiizt9iliM7DHMgaXxDgFNbU21p+01TUemp7oAOE+L&#10;KX60jjfaoWml2GehaOdmhRY7k6eTJ5p0u1T0OCAwcD7oAVeA2MLE2B06XGM2npptCPmaNJcrCtE2&#10;FD5I/qxKPpy6zM57dFJfSZ49FcA50dpwHuxOCb3j7du3yBsNCNs3de+ySNzu2E/pvCfXb/KRz4Wu&#10;8RHdQGOQ7C4Lu+/s+9vxLLEtRUd6t1313frbz2jPZ/rj6SP09Zn+/tLnnP4zpcOMQLs0qLJYQQO0&#10;YbjckvCYqEK/WIpwoUmNCIAB0JXlKzpDqHhF80Ye0Oilvll33L0iL58CpbbBDBC7ANQVppZH5WjM&#10;o7xZZfXzdJ9B2ky5C/hFK2ZgGYBR+pWdtP+oKUJzOjDbCPSoP774dBdjjsMgYSAnCOEx31w5HVBz&#10;AeR8iKlc9l+CNBx7CXCoKj/8G2ACASLvkI3l7r7jMEkxoARit9JRqcPEGdaWmxtVSRJ6GQmeGaKX&#10;VOjHitFQJFGGSjzkQfkJQF7EZAoaH9ZQLx7eRtf3CNimNw7BkvtmLp5mBNq9IAHn1yqKUAgKcDdB&#10;8o3HQxGK+7ZeAYhKAir7e/myf9+Uf5RuRR/XgswIoIJLhbMsmH1g3IufpFj7UE8axBBc+qqlq658&#10;l/7WlrH2y7PdyPbfkr0994bc56PyHEDyoslnZZTvixfVzURV4KkCEtEVyXdznZZ5zUlcfmui1/WI&#10;ZPPXccs+LvkvfGxfbc4brj8DkL362/djvVyMBlxIzH6rhsl1Dd+lS/zMBVTI9kLg91Vgi9+vhYb8&#10;vQKQ2aXFCgvDtHQu2bvz9LpJVA3ixfwLgxZ5zLzQ4t2wxBLbwMP6nMAStNCpbAB2kRnUFwjKXtYH&#10;eeRlSmXJs7fxR5P4hrjwklJve+oCu6yR+LdM2drYkKl722t/9nGvpLOoNnflRztXAHn3UlZbvKZj&#10;zXndcMU6v0CVk/fzfrMwn8vjjTcseVnHzDrNq3YNubFsqF7as/LFXM0asuHC8S987Pu8tff0yHuY&#10;8v7u2f24urC7E2g37z9v0/c9q32wtj12wV42Ep60o85X3TxL2rprV+XceksvP5LWtWGyrx+ALk4/&#10;uQFDWSUNAfgq0h6pustClwIPz5OnD2ue68lQzeKurV7zaoLwqsUTv+ojESNcU7RdxsKAWYKz2qwA&#10;nQ6Ya50LA8AhEuUyFr86MF5DHQLVsURt00EMyD3H9Ge2WW58rDkwbS+13hwQb+i9Y4wTL35U+Q8L&#10;AAAgAElEQVT5JiBQB4RfX14wxun88AUvxyuOlwOtC6aeEPSkaQfDxxg2l+3I4SWvLSGHgrfrmi02&#10;znE3rj6PwXnqr+Wb86N05tDYpLC6HxoIyUv07qTAWtvqQJJFPKuD+uj9LQQsX24+F3kDuHwf27vp&#10;rFKdVvLkwa7/r/35eCIfZfMeaThbfn6WDqhdDDvOtw+8/6Np0xWfpvsx/0x/K+nPoI/P9Jn+WunP&#10;4nF/X+lQv3SFQqnhcGV8+t++KmFIxVJC2ORObobYLMoF7LZzA2HH8nw/hSXYdoXVf1N6nLpv60Ur&#10;KRZkyI70DjLMNr16JLzc6t81UfRUIEg0AQkC9vSEzLEQ9za2mJrpaSU+Rs29re2mcuiw29obwjsV&#10;yxvrD+KKJ42MnAYjahsW7uy7kc9zi0VJykATBryE8qQ0SdTHpijHkkf0lrFS88LPk+/0MOC0WHnm&#10;KN8K1ikZN1iLR+4NKHjt6zXtsAk3UWLsLqOqYTFLZvA+1VtsPS/7KpJjsimhFy/9AEaWDi0lV+/m&#10;2n7z/mZfMnyGinvoXkI9rEZfKOmS64SGSvYl31RUZbkiCTQYaxfExqgYDUFC9GaMcb0eF73z4lTQ&#10;S57jI3mXQIB8ZXzrlKmW0E1piME/exFOa2uf60ZPZihj6W2R8rIICyzvlr+oY/mODlu97aLsUnms&#10;bDdK93j0S1+yexvwwA1IdQ+jXJdsZl2zqtO5Qq67LD+9Xmt76xioL620T8IvNsbSnueGXKxxYMlL&#10;z6yP2g3VmFXscyBL/pYjY/LB37qvi+OZ9HR/lDdPrwRf47hR5qhtBAvUL5GmP5wWuqVo8eAs+04B&#10;DXdp1vaoy1eKx6qu88MNUsBirJpzYbvQIPPvn8NrcYuTlmB2+nYCGQakCU+VbXXEe9dnNQ9ELnT2&#10;Lj3c9KXqAoixyKP5wLYWlxX1biUg0BPfge39cpLiQRttzte7RRhX+T3glrqclPGmTvUMvJx+10qs&#10;6VJe9iJBUG4U37chx/MiDwuPECnxFCQr3fXD8AhXP/3geh097o2nGbg25gzOsTDSC+ByBRcebS58&#10;byL/m3NszDx5RpQfQCrX7Dpe+iRUwaO2e7H2V+p3LeuAHvCKDBvXsF3FcFv+R4Ym+InwVFGeXqgn&#10;O5Z3fD5aOaf5aFP5ad1VT/EGk2bt7sUM0WQxvW09Tjd7EtgTd+ZJHhCbl1zDYRtoRhe8xHP3k29l&#10;DOfcyTNPclp5hT6QIKuB0DNB6alGIx7rmzK7CsFW1hwAdA/rx3t7gjcX06vygiaC4X3QwDlX2SAC&#10;jJMAtcnsORIwr6dGEKGG7PSvKjz/wHE0fHl9BeQ1QhgBAnn7FidVmwiGmsd/73ZKtvcDx/EF5/lm&#10;9UueIJkzL4MUrjOUE2DgOvPTUDFrnDvK8VXD2p2bQs47P9OST7bxCmC78STXPX/eQ61Ia3kRZUlJ&#10;O755o/flsV9rXzTs2YcyotA6VRHKAm70JJ0V+hcBeCmqUH7cV/HHUyibeF85SFsLULR+YJ4D43wz&#10;57m5A/o/q313bfjIe3d5v0M3+a68n2lNn2P3mf4RUwdwvpvrHz0dKVBpGIbod++A7ciSC0PpPcVo&#10;QVEmAVGChVR8XTiNEJSuBW5ywYw2U8ybHxWsMctiB1mB3fMCYOzljLlnhj8v8KkGWP38ZIQKkEW1&#10;HFQYCFgoYTK2wY6iWzSCDnhIlSzIj+NiQnCwcKhODE1gTpqgeciQbZAg9X8OrCg9hItyBWjE5/Yz&#10;8FiMLQAWadqONAIwzIUAunc5j8ZJKK0VtLJj+QYQXUM32HutASoNOixuHyT7ecga3zNGqwJj7xpA&#10;q2F7AVpdEWtYsmULeUwVM6fd69e49DOPvzcHmmw8UqXOSzFrxRz6gDWC7sKuuoCqApE83inq20iK&#10;ks87EwBCBYtybSYoruU39d/8WkLvVzWY31Nab6b5qi9w7ej1UdZTsgtQx5nfA9wLyr9vUFx6KfEf&#10;wiLL2NUm03jDDlL4K0u4Fa5HqZszbsDT41VWkIhmbM6D05pWYKK+s6IYFUrd6Zz9DjZcx9HLnnMN&#10;fJA8dTtmXzLZSQEWzxMOK2h+3fRJ3hRtJr0FYMB5vQIcCWCsfWxNyrGMm/5HPc4HFWsbLomMTcOo&#10;i99o+N4TbFYnQITninw+Rku+pNWQX60VMNQaICpoMqJwrVSuahceL57gCBka53IInonEeASvcB4V&#10;l5w+0e0fAdJ86o2KNcNNxLuwJuGhJojLhuszFimQiNtcn0lt76UN783z1nJ/jXc0JHjg7S8GfOUy&#10;k6EbxO5BOW70FtM1NHnJpW72Zx32ygPu1lPkm/TOnBcdJp/z0s9WvPzmZdwfpSVPfGTbOF6r1/a1&#10;jHvQXcKhAs5Ly/WcWzmh19Ubr7ckIh5yy8cwQDtgKJJP39VRmNiqvX1/WryC62/Qy+81LV7IWryQ&#10;vwMlqh7a/G4Rr8kH1i2ej6Q9PMGFzr6jfeHAwIhEHgJqZzyKASgvkDe09V1173va0Lpd7DfVT2za&#10;Wj8Os3WoY8/RMOR0UNx4NdXZiLXv80o9ffGGpcMJ8IDPFXC5hA+kbhC6TioLVpbr3zo17CMdE+Oc&#10;mOcoccHdNqlDXHWZ0EGN4l88hA2B2NmKzuV8JE/xdGCeGCIWpgwKuN4eIQP9QscxDKhvsBOyItzo&#10;pge58armc3EcHQpF7we44UX9o7WOl+NAA/A73krYF7Ntvnz5gl9//RVjTHz79g3mLC4YXud0T3Cd&#10;A29zWF0+1hmiyvuvrqstOrKPHefhzq7gn6qaqLoct36bU5nZwr3bJgGAuGD70bpa4nmDmxJbE8Je&#10;8RJFFp3+yt9WfdJJ3eXXTRdp97uembZSbtav9mA2yMY17Sc+T3svCLXU+MCQeCrn92cf51MAMM9v&#10;tigZWuinJxLH97Xr+/PfpY8y0x9p3z9DemZH/LOPF+2mP2PNfKY/N32C4ABwqMZtKG4UeAw/N8Th&#10;AAEVvqmK7oI5gDLA5Snfsd168Zu+yYTT29KTK/8V/KMAEohdCtJWf6wUUK54lfATfM/KMgVOXCHg&#10;ZyuzhTeGoAhwN0ranc7gwDcNtNYsFt2khzpCi/WYiiOBzeUWPAtD0/sLgAHVswCXNs6MrxiAEY10&#10;TpMreGyoCix+rOdXIjuufDRVKONoZsEJlICGdYkeK0V50pw7eihDMx7pnBOizQHwUkRR/s1pnnSl&#10;DsjYxS8sN5RllGKKcrh7tayKVV5iSuM2zL92AvOA4s2NGY/bOs+gdXpuiiQwG0BfVfDEgGZu8NgU&#10;i9OEFIW0bLD4+6Fcs49OMnFZUondHAak05B6OV2ByXi1bmyTzNYjzVVBzTbFyJrWC5nq8VGZT8q7&#10;CYpH8iLoPVJBABrzNldpLOb6t39jGO0Qq9NCKzqNVqv5keuxrCPh2qjjvQIRgBSvxUIz3id2TRi7&#10;yP/EEWa5mg/2e3pm5pitbViOhfsc6FxDKO1pFt6mxUOYzwzgEnSp44Ooz/6yBP8cwFrG77bYniPa&#10;15qEIZtrLgsSlM2dKN028XrvOMfIPvIvuHmQPJkwduUlZdgpQoJEZ8vTCnNa2JCYb3UeVeKE540T&#10;kots2hi0zuBest5n0LLCRYJw3AJMhPEx5Q4ego7s//b20IlOkSb2u8aGAl8S6JixuabiHv5NAnAF&#10;GCorvb/iOLs/AwRdJ2LzEQIwriyB26Y5wNz8aMufvCzQ13XzsFjJf9ZzSsmzJNZxDLtO1yHs3oiQ&#10;CTGPM8CPSGRJokkkqPwyw0zVTW4s81SLu4Z3UJ8nA8VaMeRtTugRb+NeeIVUqlAPuQaoOg8gHwH1&#10;iJXfMDXyXHowE8D19zg1OTR1hacc5Xfr9liekxVNNrsUwdi/a8rfjDeRrxG0GJDe49I91QYZ0+o9&#10;erlXwNe3e9Bx3hirupBX4dEdiMvHC7Du9wtEor4l5G/kZ+a32bsBaKLAOE1fPOfW+ZIM1ExmJdLc&#10;SYPAdfEGJbgnyc+fgcCpl7AOC/eQmHuGhOB4pfw2hw2ddYxqO2rf903WwmEFdlkgSUYBmRMTjFMO&#10;H/csW6uMQCEzryvvE9Hl97Xvu/ybUbaNgct89zZv3fJb3GY1BLZ109X9hgcpdM/1Wi8tzT7M1LGj&#10;XgHjfPBScwNeKRcnehMEODndQ7oBXQ4DnGX4fSoWi56nIah3NZEE+FQX8KzaOrGxx00+AaCaIGzw&#10;GPXQKoUWxWwpC1uiGAqcc2CM4SEVp9kggy1EyFxt6nIAabdobtQHLfUWbWyaWlVzISYKoJn39Gjd&#10;L0FtcU/Iy+G0rBNvmK7fUbaKyWicEADncJuEuodLlqmKdrxARPDt2zejAgGO/op+CMb8BhXgy5cv&#10;+Mtf/i8AA8/bFLzpiS9fXvH1X37B//8f/wGIuI3VzE5pHqcePM3qvFyr/ActLQiAo1tYz6EDh9B2&#10;SXlUU1xm6TKcxlvIBXCNCgTHstkL+L01WNeWKj20EfRBL2/GvE/9+UZWgPoUAWesSRoaNDbO25wY&#10;Q52OSaNejq/j+EkEmLT/rBFjTLy8vOAcp+mY28XFYVvqKi/XNkvhv1WG6vaX7zzmxe8/r6nUFbL7&#10;MmDfUd5H2/QzyvxIeal3fl95n+n99DleocB/ps/0d5oOjXNuNGir8CEgk8KQIJHOaTeAt82rpxiB&#10;iacUI6JqB/ywAWpxFKwI+v2CoPukmDogapdAChBATzYxjUYqoemjC9TAkuGtsykp9G6dWgzywgzC&#10;oPAne4ANqOLtfEPvVDZ1kVPVyNj9lT7CbqR+Ch3i6rFE9Wxi9TDbS9nbBABN8sKs1jpoi1RRXN+Y&#10;cwUte/ffmix5F5A7DMfaqjI2U8t9qPTWqcnmRNCgMsCj5QznUYF65te9kMUqvB2ZyPOQPGl4b8Df&#10;Xb6gfW/GHhddpAJ+tbTdK81mgms6Q6NIgnSqcVBg7XKCtyTMCyD+pA/vpdZarEktrkvBf7QOu7fF&#10;x9noNJVV1XWKPpIIKktWek2F7i7AQ6XR0ieWXb+vRa5z9B6oQu9hGiELX9jf3fjuncd1ZMVNtxWF&#10;RjKftyY+cbNHdaVJmxvPG+vK/sOWhXiRtcwHlXpfJEE9AZ5OOG2ZpVO60HGSFTPfDYRXsxsPqpex&#10;U7BNCPDFr93zTcfd2Ns4+sKDJEA6gfE3lVzDWHhlXtyZ484aKm3X0cgj9nkZ65W/PUsVuMlh0XwG&#10;k39OEhDkxdQ1z7VgrvFrntt1kjuO63esMuK+D/ef71IFvj7KZu76aOFodvlb3gHKhl/iKWueusn9&#10;uDUXitZHvGADdn+EmW711L8VFPUfVkBZ5vo82mAfuXEFoNBPB7ACjrrRwkMaY9tclqnzPKPpK1BQ&#10;6flRuuPJz+rf8xKcDpAaWMdoy3/3WaksS54C3IHi+J3y/7ZN3KD+wPrztG/8PnpmF9Dd/W6XGIqH&#10;QwsOp0VfavJ0Du7aZLgbw1y8r5OIeAxrB70lAPNCByxJbeNM1wKu874BnJHUvboBihssa7GyNJf/&#10;KvAwIzNsoUvInDvFO356rOes9leesqWcsjUTrXQdwHVCM4KcLzUc/cA4v8W4jWHhWyxckQPADeDl&#10;xK11C52iinGedpcRFG9vb+ZN/tXA8eN4xfEi6O0Fv/76G1Qtz3RA9uvXrxhjuG7ZHJjP+TJZZxsh&#10;vEF8daQpibqbDmBM4DhCNtl8Xee1cIHLBKjbiaaTKepGlD3fT+X9OA/eGySPZ96ea/gKlBf1I0vG&#10;kuuaY5xQfXXbruPt2wmenEDRv1LX5+ZYPc2yxOX5kC3xtGHfnb8K3Z02/khbHpXxM8r8nnp/tL7U&#10;XT/Tz0gP+M5n+kyf6X8kHbzx3YQ7kHEdqUBuFplgOR4WomtBK+ihQeXJnqW3VNpccaS7GGFU2Xk8&#10;0WLg8SZ05qv1lcatKJrX515Ykp5guzVA704CBWvSfEVpxDX3Li9VV01UGWlOL81UmId0C+WzPtvi&#10;/1YUfQPn2CgBbtq8ew3VvtDAcwMcDdJ8x9//I20bn3hn/atKT4j0XL8YRepHOfmeZHiSR+rGfgkW&#10;cLVViQWEN7lWsKIY0NqgGBb/Hn5sFOogW9LcMoXRxwoUlOqDBrdG1sdbv2rbcvpWWmUs5MgvkuO2&#10;lSZC76lHxmrO81I7gR2RHETJfNYOiVMTVpte4vlXGrt4jbDNDuZm9d5HGgbw9fksEaD1Ib+AiKhz&#10;katBHoyL0bjxif1CQsE61uElegNs1yaservG3IFGK/mduAEZF7cuLbuUz0uqkhYlDMfaxjzOy/LX&#10;vnPOl74G+FrXc/LnKNu9isTBDBrCddQsjr0RUfWsXdpAD7Ho7XZk947tio0VF2fhXhX7d681ScNX&#10;asnq4CwJyMdLBEraU0o/zfErTWilrgTJLU3WyXZAMhxB2JSrMRI0Vu3D4vVKXhy8tK+hqLjtJ2Ie&#10;5Qx7EmMbciH7xpUh3np6OPY6B5GzzoPGJc63IG/h9wGCO3gVwER49rbSSLa1nHq6KT82rJ8ABLu8&#10;2mFr4Ub/wrKfl/kj6dGmWWzM+/jHemP1U2MdM2WYpdpmn2WpfLMugvyFNQJOs9v6Wg+yXnlPrpnb&#10;x5f0nqMCNyCN34yFx2QrbMGE2nMzPRUMFwookFdh4eHXDUP+8RESiWG8ODwU8HWJb/ydadeH9g0D&#10;iyMOyBRAJ1o/NiB7fW8vO2IaM7zHFtvWQMvp6xiR/w5cVveAZrL5uh55zrlbPYzvkjmjrPkqCN47&#10;L7N3+aDAjPz35V/mV1Y9o6FFKCm1ixjWzYebNtqLiqYJ0rXeMYeGLtFEgt+LCDrstAVtgkXtFYll&#10;ms4800Fw/w4E7w6w2eOni+tUDHuSoPIwUJwgeegYQdz3fcOFY5hHO4o+GENJAN4lxUw9Ux38FrIh&#10;EXR0KCbmEHz58gvO88ScE8dhugIjfvWyIYIJyNGgOsqlmw1djIanAr/99t8Y48CXX17R2ytev77i&#10;9fULmvwXjuMwOfbtDV++fsXbeaL3jt46Tpx5kqrIP+qdDFkC8ISqFjns77gCoDqAynOwruXLfS2b&#10;fAtdBbnpVedlUjnc+ELYU7imRZOTUGej/nCeoIPGWHlC2N2poFwLfJZcn+S+hnrMerj9zY03bCB/&#10;lp0nb0MV2jaCckLu0gcE0o+kVJr+nPK/O31POy4T+Z3v/4w2fKb30+d4fqbP9LeUDn4wQ8mP7iOF&#10;VQDUbuDrGA7o+M3cjpYF8OPAOpe6QMLQNaUuDRjTHSW+QxXDj/pBeXS0BQjOulhy/iVkUWKEtw6E&#10;dwsVD1esFzBXAjSgoRqnLDkwZYwSVFD0fgWXstxUJulB7pqYK9oD0O6QSR6DMw+6VJzsYjx6mIt5&#10;8O4W7U0i/si2un4CbnuEccPxp+Hhbt27H8EV2E2PFOlt8cjewWUCV2yXKd9FAXdwam1/AY7K2NXx&#10;rQoUj5R647PdpI/qeYw1X3r8FHByV8YK6hbG92JHphb92CZc232XuN4I7l83HgjUpXIPVKB2BVjv&#10;AXcamBMerSY1aeXa1KRDgnyoNPVEQd8B2E2pjvb7sOaJDbahrlk3jqtx8SjI+21rrnTFkB3QNAST&#10;rVzBsfe+s1yAp08kaOzOI0yE9VzBDa57GuJB0w6l0Us8vNqr0eHPdxtmAcHlbmMFvsySaQQ1V8BB&#10;03MswGKR+EcgQAIURzGKrFShfEGVEnep+C+THnyzznjYei6iLiqNzy1yizQPluscIcZ2Bj2qFnDQ&#10;hUCLC+yS/qWlZ7jJSh5lB+qJoikwMKM2NJZZ2RhWDwMzHVwodqgShC695SkisqHktrkm3SHSnnGu&#10;OK9avVCvYOuaHDR34OpONlTZJUC0t4LTjzaSrAaXOU43F2+7nwhW7wCn/7h8tc3oNXwE6Ti9mfns&#10;OnZp4Bd+r7aCD4JjhQeYTqCRD7BRn8rTLygP4hxA1JXtdpnhPDvvCbFU44TXPizlqy7zdse/M61n&#10;3a6exLh8Xzf+FdNQwni3S5aqFQVa1rQC0lf+IYLWJRSfZaOpJOkN9AiFdNiF5lgmstJIBXBbCSGx&#10;9utKr+sG8Rqle3/ONaUerupeJmB9p6TzdJCr6IVr3mY81NydMxTYTftFZAHSH13qmuA+9fm+lXPt&#10;a62L48rQevYQHoqqbkjTY1+W9x8m1+VzrXrMbpWntMwQkaril+R1tC4RCqlNA+d5UWNdleSHDC/G&#10;/gvzLXKzgODUwWfLi5UB5L0TDoI7AD7HDF03Qs+UGN9xagLr+n0+Xlh0PoWF9wrdPvLZ9wzn49ze&#10;RayFwOoABloTHEfHGMB5vsH0op6hvjQ9209e+ull6lS8ncPCt40TTRrmMZ10bby+fv2K33/7DWOe&#10;6P3A//k//4kvr68YX7/iyy+/4HwbMR8mj2zDRYG0E4SiemcQcBvX42z3jlUXZSa+exUAaQlwDhRN&#10;OhQZQq6m1jxsnb/4Lo0DXgPl+FY5kq80lwmzaOwkU64TLXXebyDeafuZbyI3CidpsuIHuNJhOC6J&#10;pFNHGBc/Q97ftfkD6fLKo3K+p/wfaMcfToVWf2r9P7u8z/SZPtNn+p9NDoS70CIQoo8UYQpS+iW5&#10;Eqw85qeJUznANL0Md8rAHCdaf4GKRTt9O89QGiFiMYvVLhQxAT3cSFGgWcy4OQbmPFelhooLG64K&#10;O3orYVCpmldS345/qk6/XAwBGNiQNLs7QxmTdYBH9dOfQPx9AiBiBqdMM2IVwBSPs+keX80ugpk6&#10;CDN4QySNWf9VvN/iiIbZqLQyUtzV0DGcgy5+aZS4z5+oTa3IAkxkSBOJ/u/xuIMeOM+uxJjhRGA7&#10;dRhFzqkCGZ8WfqTfx7rBwJVRjaXy3wDUAqyUMByrrF8BH7uYpsmAqnm1NcadrBcAwoNpuiEgrZsH&#10;b21FKHJb6BWvm8BnGiE1FXVYa33VI7x5/GV62ua4RlV1Dly5Dx3cjdrw/JgWDzmOJXIM+UmAPO1h&#10;WrmGZiw+N/QWV8yKJyjtMyqsCFqowM/qrQy7BBATUz3yZwV8hJshWN5ZR1JtHjkumvEwDbShERvT&#10;6TGkJX9EbV9i6VppGfT8WmfwRQSng30dPHlAoM/GMr08rQE1jrvFEp0oxV4vBOS75KyKiCPMNolo&#10;egmzHp60ULuAqfaHaXoIK3qyNVWfB/LOFaxG0DwrNtoUB4ubHWcBkBsmttSTgQYP0TK35AWx5sog&#10;o661pFlhPiUg698lX9yKiU/c5ADUw3j1fFrGaac/lkggI3zGlPcjcL37Z/WYqN5O0mAYi/4p3nL+&#10;Ph0gS+MTPr7wuUzgo4uBs42tacBRTrRAXb5GrCgCjmU+K0hTLjuOp7KuTZuPDJdA0F7FZCh8PTbp&#10;cZkse2qymLxtWiittl3Ex6a7eM/NmsKzcknE3Ba8KbG/slmweLnpWuYCkLrAWoB9VcQFjWUNsX+q&#10;Gh6TMV7xqq7jCMbM7uicZ9E1BorXmbg7KYUyZ934pKyqda5rPYHsBq4ln+FmBEacLcffNzmK57CJ&#10;kxa8gyCVuryyPta7EiwMApDD1th/WD7KeFH/RYHe4Y4IlLew8feNLruPhrHM1WSov6sATi2kMeOp&#10;x6WmI0dyhjkqtxiYDLshgDpYBpDfZVg9ykOUdlbeXYEju8yQf/NywOQ/Htd5bjyIYafOE/tmzR67&#10;vAJWRpqNl9PEGksP4fXdOchn51JO/C2yGVL0yrIJECTsdRM8N0eUBH27A4lSylnnwfjHUNOXqX/A&#10;y1nAR1DGAOKhL+zOxtRhUtYMz2+X4s4ztTrq0AtAj9QFFjldxqIDRrCehoPTznjRkPMSF9yTBkPF&#10;Ej8lxgv5BIqB6TTQnB4FinOqzamHoQzwXNXvxvDtcXE9aHPcXzYmfMJoj5H98WQEnZR0WggWheu2&#10;22W11DvUvdrRPMq3iGWdwNu3N7Te0I+Oox34/e2b1dSbb8aV8ZsJiksT9NZMr5mKfhyADAgOfPv2&#10;Df/2b79YSM4xcLy8AKfg1In2cqC9veE4Dnz9+gv+6y//F0fvePOK5hwIKS8ur+EBTqZGFB5bS5oi&#10;gDFDXPeE9liH4QxTLlAl4cycbHBTlfHeI658M6emMQcO54+x7lyWVcexGP/g2UXWgRumqyzTqXhT&#10;uwyNd4qwDPF2xgXmXn+KzTLnUi/2tjGR3lyHGeCG+tt5xgmw1pvFZVdFPU2jYYMkv5GorygEfzjt&#10;ZcjNb3fv3OW7++0jbfzeNnykjR9NVWn62eV+ps/0mT7TP04qQDhTFQZyfeMmfx62rkB0eV1j7xwp&#10;jMVvwXYQCWIgJfULhl8h6OCuq6crVYBfvPNEaEoR8jT67/ti/Z0OBGb3qGQUUbLZ0Ut9/suYb+V9&#10;enD5G27wh+EvQHp8w5QnetmLuEFw17frLGQ7vG7vs8UzPO2JNAga7JJOAhmrQc/xWut77ilLrzl6&#10;VV+9b3TNG+8AooLejBJWBakaS9cxyPa6Sk/rvlygSqDOwPo8EAgHtAhcsE6Nmf6Y8mA59Zo7DOeS&#10;U+jFWseNBlgqt8/SGpP+7jlKDcWIX/JIIiEVSOF8gICExFCJP9M4MXA1yFlzeLoGUGDrIO4Rkq1N&#10;S5vfS6Xf2wtLN28WDdsb9K77NF3fEQhO70tvAhkzjQcBzNsuroG8FiM5xrvn3V3KfBokSJpVAMkg&#10;YXzVJ6s1iTicAklvqLpuF4PWytwBgdr+IBMIyvSCfBnXKWTD1v6vHbztd45TllY+Bk0m7WzhBvZ6&#10;UaXRBnY+SASUonbBdWyA8PCeqrtf+tKK9EoECKYnItKyoGwwGFSFnpzXdmv5K8GprP2Pxnbj6dIW&#10;uqgxvZk5Q6G0AAW5cRIGu9ecl55KzA/n6LY5G8+orVaoR1bLzZ4V9PsgPV2SEY9VWTcJsCzdR4kn&#10;MADEJsKzlOvG+/jhdm5tBnCJafLRt5eLx+B46P28xClAbnaoJFDK8HkMLSeP70BY2n15XoDfWOts&#10;q7rXIuUpV8vWhzsaiApwWS8SG3YFwGLm/fW20tuzdJfnkcdxawagJVh8fzqCMbr52Q+lji8AACAA&#10;SURBVMps2EHw/bOBktwC8BM0+oC3w7lGaeseSqWC8BX8ei8tl57ejMWj8alJfQ7fhawqcPaooKXu&#10;0hfXsVev+Tt9gXLzOS/b+zQ1T2URICVfm8VhxSKMREbXAy0Eh2puJkwPCall80S5VnGl+dq262/r&#10;/UXVu930Bqe7Zs4y5hxiK1MU0KNFmxSKtzcLgRIF0tZzUTd5sq3ZGpzOf5WZxDYmhr87x3A+NUMn&#10;nnOid7vgG29veHt7w/BQH3PYmPzlL3+BquJf//VX/O//739H2Jh6gT35fugQHsGTjhsxlyLLGoIU&#10;e0zVQu2UdPEq3xLBXtJ1a935qNuH++tOL9aspL3aPil5schc1unQf7nj65pc58JD6rbecTJrE8eZ&#10;esQz46yMQVZZwe/1WfTpp6cfLXR/7/FoXdOPyPw/I/0pA3qT/tQJ/Eyf6W80fQ9P+Ex/i+m4i/9H&#10;AzhTVRTt8+LJfJePlrUrRlIU6lCU6NGtrow4sBNeB0Q+qCT6zeSAeEzr5orWY6NMartDr3UDXtOj&#10;N/TRqvCUoNQB2sIvlyQIQcCiGjHjhJmWAoafyDJ9mNzgSs9yhIJT9PVFuVm9R7eR19WeZ8k9bkXv&#10;MO8EBYSgeIbgWJSrpa4srypb1eu3ehArHLSuBpTkscu7hisU6evIPmRf83s1nt1Ar4ZtzLkf4dcG&#10;kUrfEvivqZoSHuKLofTIxqLCtywHenm2G/NtM8YIHFV3qkuq833z9PKbbnPl4wTO4XWTQwHzhNOG&#10;6jnu3XFaMCJtIJBHQvCTHtV4KHWLoSSx3sVvlef3iA0vtTWbINn6GIAYH4lk+RvV3Aqk8pMZR15m&#10;xEHXkrGMv38+p+LoTqFhSUWnQc9ICA2HWrV7cfnaeQaM1Wf0jCO/4Poi5L4nEYGOmUaJurfPnQEk&#10;EiFVuRl3155qRJZ9jbQPma9wnazjOqY0fkSwnMDhsx3YrjMB8XoCPFj5EwodL4CcJD+oNJKgcNLX&#10;0oPSldoWetXjJl/kLbyOR/OVc1jCSRgNEvQzSo4xngppHU0iJ8QNyCkam8bGAwscX/j4IjuQfL7J&#10;Omcc+xbxvTsagRARSFujiEuDnUDhUiC4UryyV57tRKyyhBypcwCkFyUNeNJmiO6nAKXef2YVRXaK&#10;r91VdPgW0pMQLrt327MUMijjoKB24QLoLour5KGDP/Lcwk7n9USL5d2J0r5PetOWNcNyyGvonQzk&#10;3Rsh+1sLgAyAh9KTPGHnbSVtRdxfl608Qm9NclCI+kRps6pGG8YwT+Ecq7axNPPibt4PmaUkce9M&#10;9zC3E4SaD8U8QpN9m9OCbBtFNeWYXx7F8yDrhec8AqNWWshNVR8H3eN96/V78K6iYz8BeUfdhCi8&#10;PzdM97pWmiydu7SZ4/Z0wwJ4CB7O6Mu9TIo2sH+bvGXbrhv0fOT09h4g72NoDti6DGHViYNzOx9k&#10;23hKsnr+K3QJaxJ99v5CJeJvQy0GeIDgw2KDAyjlVb1fHo5php9cQXD2k+y5QSBHN6C3CXqnJ3Cz&#10;OzJcp+CJg6kTvdEz2Mp5O0/wFIESvIeiS8O3qehYaaqLgeDhQAO7P6mGJqLmeL6d+O383eKHj4H/&#10;/u03/PbtG759+wYAOI4DUODl5cBv/+19Q13HvhFHuRa2adUXPMTHzPbQYcaGoAH7OBeWAmDbt6R+&#10;bMLSbLBcJ+SNIetqeWFDsih+yw12/msXMDo0CgDA2PlIabKIb4C4PLdh4EmAbaOn6rG0eYVbl4h/&#10;F8VoqTg3Jm954iO99Q8nwWXufiDLNfNuf8j220fTn9HnP6PMv4W6PtNn+ltJn3T/956O9SvFrH9z&#10;hQzLr5l3lRmyPfV3HPAIwI0AyJz+O5VTM7LUY9BFlcVoC8CLyoMf+8oLPxFHKrOFW6sLaHjVsyUV&#10;S5GisOruAFkUYIJFXpsqejsATAwdFmMwjqUJ4qi5N8KG2MFyetu6ZRabBX2Nv70bCBzb7Hf2lTqF&#10;AHkEWcxrSAIAQF4CtL2bKIUZvWF074NHsM8bungEIxWeTWeM73MkCBLhYSRBGjYlVUH7b/X6XGhR&#10;p4USEDNE7JK2SlcErouS7C4i++YD6bEa2EwZY/o9wwoJwG7KeTVE3zUgt2oIdocSzpiNVgtmBXyA&#10;CBnSwPm+qY8gaqmQ4yDIY55SGrN4gRqhBn0ZHZMWHNwV8o+EztSac1m1Eho6VoN0y1nB2vgN1/JW&#10;kHh/iSvbfmsADmloNOwa3/PnEYe3glPFOH+g0F/W8AKGFODB/3qQhBjeeKYJGPXeMLeQKzRIO4//&#10;c135e9M3r7rU2mrTC5/wOCU06lDGlpdm1QmcczqwqGmEl25zpIN2C82R1yd1kM79942uKWOWNSSV&#10;RtY1jfJrNB0wr3pjlpe8pSo8oKxoe53+2DQFoNrhzN74cLE+FUDDAZYgsGPhOQpunCtwuyVSZNQK&#10;/PJzAXmX3wvoLQgQnJfaJhihS5lBB7LW03y3K0DcO3628FgEj55+bJ39eZZWvrmGedjrtD72jF8u&#10;WL5jo4lHdbH8K/BweWN7Z3uszhdjzJJuE2vUK3t6kMiDuGEWa3Ghf/4GQOiVl+1lGBvSQcpg8fGz&#10;ONmkF2xOFHX93qXmPEalgisWBuoKaE6gCZrFclvLj/4iaD6Cp2x1kz8biFXk9BJPe7rXdoLg76Wd&#10;Vz8CXoG7yyuveQigSttCdux5i5C71u3yNcAmm/9LeIU6nkUGPtM9TI7c/F5C8Sx1yNqP/fslPyov&#10;BBbLoqyJ3Yv0oWd4CemxjJNw/ebljwYEPmtf1dWiUTZfN/2aDgDbhY8Jfu/tTq0BualpQhqqGkD4&#10;nMPKcJvJ6vDrd70c8uCaqMMp6qmdbL+Igd+tNcjhzz2eNsSA8KnTw7MAULXwRlzms7TRAW9bS2bv&#10;pPPLxDlt7JpIbJC11vzOoxkbzFMFrZcTOwKMc0DQ8Ntvv+H3379BxOLi//bbbxiqduHq0XH0A7/+&#10;+i/4+ssv+K+//DfkPGPeTGiSJxs9eRTOouMX68L70xgb84Yu7ylF3IEqs/JOGtppUxWN9tQMiye1&#10;BpnRLpYac8pWiixUH6cEQPrYTtc9UoxjbRXZAI4JLrycMqFJbgjoGJDj2PJt1T3ieXfPnq7D5+P/&#10;OL337v78Uf7yW/DPm2eP3vmrp0f9+CNj+Zk+0z9rupMDn2vp7z2F9LoFw3Q3tis4ynjZq/FJhX4B&#10;awDQKhadwHxbATCFlQdFuOeEcu5xUpVKIA09jc/mpWQAwpwnWjuAEie59wIsY0KHKZvSm4fsVECa&#10;e6tKHG2kwWy2AqEHGiwdcwxbAnOi9wNDB+YwINxAK4LM3bw5RAzsVkDbdI9cQEUxZ7PQC41GvQFX&#10;E8AhshjEFrdTwBvQLbSIjQ2hDjPsqHCbZxn7J2gYhPtkDc2iIGggZcysHZ1j7e3KS8Ldy7DEko0I&#10;DpeLDz2GpZg3Oulm+NHz5mXVDYuqp4lUWi20B4AAOnzszXOfEOJwj0d6LrivhGgxjnqAYvUEAILU&#10;rAEtGuZARZdQPBePyE3BnjQGSuvDP1Q8lqErpvWSrpoClKcxwv/6Um3inns+eX1X4Onp4Z4tuwOk&#10;Ge1pLOgcZoxAY76MzhSzN+jIyyfpndYkvQaNdhTqgGgTekijAHz23+LMvPQ2vJa8TXaIoy1RQpZN&#10;DfIi+HgUOgGQ3sil7kIRUQfHvq92zRpffwOvnP0lQO4XSHJud++7OwOB+Sa9G0koFgsqaBNAeHaj&#10;0Ut/bazbOmHLdVGPOsUMBopP93oiWAXkZVPk+6ot1icKcKVeDsjVOSaSBj90GAivTp/i9wNA/f+a&#10;M+hzpu51HPGndUZsVEEasTGeG1AWRimN/lvApvmFllxXq3ejFSZx0r4C90DyLTi9aTMO0ygndA8d&#10;UhauAFCjEwKyDm+gtWZrV0J0uhFtcqM3v3eDp9JdHrSZISCsSwz5xfmVOA6fG4zZ3+WS3hhSehwX&#10;L3D2xWU0fF5ba9FfKD3dVtApaGQJNFxoEjEFHtaLc7ivn0338Hb2AmoCjHVr9baenoYxn2Wu2fS7&#10;U2Z14sryySeqICOeANqsJxFOixGttgldXxSRCFui3MVkVWVY6iWHdxtnywa1ctx943GRhSw7w2wZ&#10;S3T55joYL3ETUbTe0Q/GBHdPZVWX+cZ30rPSaLC3DvUYwFCFCkOswC/5E7uYr8w75ZtOBYavp1i7&#10;uQHBvlaPadM77HSeTp6eQMgQyvolOe+ml+vu8V+9bMWBK3/tIpvDU3a7ULOCpeJ8jG3acVydqxeo&#10;ID1w2cful4JGrrh0RZewHHMfW/8csol0RR2u85Rjjo2VU+Wllw2eGMAFDFcXoAREgx+QzsK2KGPE&#10;S4wnY3uvYysol0OqQnGU9Yb4K85H8vJO1/aEQHTWR73RgFwEb9OhYcew3QaithS4agB3nHpwGUoA&#10;fIwB2lBzZlm0SWLTJcaM4KX4bTYa8l8UOMcZJy0COHV9FGUuqRs06oCuALTWXYdH8lIAcjTzpIZE&#10;CBQLiWKevn1ODAxoM8BZh0Z4FxGx+5rUnk0/ccG/1peGfrx4eELfGIDipb9CAPz+9hZ3MJkf0Iw7&#10;cwCgDaPpcb7hVOBtDpxvb6Zj9Q7oxPAwHVMVr6+v+Jdf/wX/8R//ifbtLe6RqlAzLxi14THlqq45&#10;K7tBpsnb1ht6t/BG48SSlrW9MZfcGK4b0ClTyaPu4rBXXl7U4dQ1pchTSV2IxXSpm/G6tQw4Xg78&#10;/vvvOM/h87/1C0UetB7rkg2RfuB8+4bX11ec55vpK35iaPq6F/fKMX24gw5YKHSrDIFayt5bcf/s&#10;Z6S9fFkH+70UPEy2v6Hc/eEWXtNHyq2z/Sjvn9G2z/SZ/llSXeufa+nvPR0LEy8AS6ZVEBn46kBF&#10;eWKyfTUa7CdqaBlHN1T9i7CXVWhXdAnethIOgwrAmiTKjbKiX8XYLYq2AT4OxNxZuJfRaH6RiqTS&#10;KYhQL3l9Hly2VoHp7VouOjv88/Rb6dNIXzzEQll3EEBQjpCvwpiApTRBd4Oz9khKOQRFKkDC3iYw&#10;UICHmBqOWTwCvRnTUNfIt3gI1bYAOMLrMMuOyoruVJ6UvnA8NF/gcWpX/JnSuzvBLY6V7bWU0jV6&#10;uFH7feLGQrweE3c17LLtqTY9orm1n++3YmlRTE4rjwVoQJt+merlffdcmdxgYEO1jITkvJc1Q6W6&#10;eqhks9me1Ts4PUO2NgDL/NVygDTYFRqnHW5w5Q0oeiS2cpNvGWefO66L3IjYDP/t8w5wf2zu7pOB&#10;yvqo4Q5MrvOUq70sII371MIQhv9Nus92tq3NsvUjL8lsl3FV3PfZ2mrAwsNjsZyHqFfyb+nW947p&#10;7kEJAPDTOCBgD3qwAw73lA55exR5YiLZYrwdtCSCawuzoCsIu+WWzJm/MW64oPKlpaYiCtKrt5Xf&#10;981GKflyndXxXjcA1sQNUIInezv2frIN9bdkIdc19hiUXooq4EF6uFuzSacSMvVH0/e8mxt4hXji&#10;zpA93/vlfsTDdi1rf37HQNbfCG7GmHMMN1rh55ruNqj9ahfn5TerYeeXAlwdMO7H6JmH8eJxG5vx&#10;flzqB9N79T36nsAnCfXqTf9d9VdlCAhwXnOgv6utd1zqPV3kvfReWPsr0O0gc+s+Ni3GzIBmxkrP&#10;mOlVN37InB6kh96oD/PTW/sq669583kF1PcwKd1Dj0lznueLRcU3xhTuce36qdazRjB+O8aFFziX&#10;s/H0Ox4gQIfLan/XWGUDQwJBfMO087kAraEdtukgb2848QaZwnuA0Xu3kF3Ci3qxrPPX11cH1q2K&#10;8zwxxoy+fGkNqi+AKs7zxHnmKV/ViVOTp9glnk77MTYTx/Hi8sf6/a+//orjsE3H1lqeiBDxE5HJ&#10;B2zYUsar25kWekxLXx7rX968ZfxjQ+9GJ71dWqxzkRUPqpKP0y2btuf+z//zn/hf/+t/4d///d/x&#10;5d/+LTc33DawYUjQfU/n2ze8vL7ifHvDy+urbXJM001y466eHlaagkCMSerc39Ofn5d2jfVHy3g0&#10;X4/k8B9JHy3rf2I8P9Nn+kyf6e8vHalU9gAgnvF2ArypfxYhtoPIBAICUCygDHfJd6WcoGQAqqmE&#10;mpGclwixRWv7sn4CWNarNPB4vFcgYZOoC2oFAaBsRy0Hqv6OWpzyBmAAo3jyTB0BHJhisHpwxAgq&#10;PcA6mmQenpyPOt2dMy4QAw2JFZwQV/TSW4ogeQ49a28EBPxf9YSK+S1DmyFgAMQR4wT7EVUUA40b&#10;GMrxvx77Ff9bj6rSiA1g0qsIr78b+hQHQk1HTuPDsrZUxiI/25cwmzWG+QowmI0JGkkYKsHhMCii&#10;H1XpLZRYwBFx4FIDhFqBGlXdfnOQgR6sUeZ1wQqBSm+tAg7geVuaeeWuoLXEmlNoKsUKaICEHAGN&#10;ctkWXmK0e24mkHYFgiTsyyAw9ip4Uu1erS/y1SK3r1zD9jvbtbSgAJc+95EfC+jZnoBy98p8pbmb&#10;Obr5bZ2Lsl5AD9vrGAASMS+NrEmH+Xao5ZrHdb2iuAx1bwcvyEsvpayVtEWQMWjTG5Fzj1heCUS6&#10;93MZsizBecUGuuVQifND+0zSKd0pnchy60gudWqFx+r6X48Xs7b0LhP32s5NBTj/5vEGelsuKTpq&#10;8UJV6GVPPmLvNGmY0srRao+FXO8qaDxVxPnCw9RQ2lp4Br24ec9BzHnIKo5r2ZwowEOnLJfoVnxZ&#10;eFfMZZYB8ASU6xaa61W8vdZG0l/RGyi+IHEpYrYr+7jTKWlrnxJ/Y5k3zuvuGbz3I3FNl5PN1mqr&#10;p+aqrNnSddPw/bRs2pZy00ORBdZN6VxlvdJ2+dxbzh2L2OUS5RYbTL2ltqOF7HDAL8IjCeymugQ8&#10;k89pALsAoGOa5ye/321m1THRerKnyCm11VW9tXdA/3bDJS6by59WADbbVP/m52eAt8/NhR6egxh7&#10;fOt0qNCt7ueA+FJjQbzUy1qas68XHbHOL+yt0slS/hPZpgyV6DrFyEsbLQPDbQBAA2TgbmPlcf/2&#10;foqFGoky9fLCOXlhI0FCzxfANspzYCJDhMxygjXB0AbwzhotF1NOcw6KssDY4gYGE1isThxMbaPh&#10;ZdO/dz/BmR7HQtvH5YoKQ/Y1KKYD8OZ5L62h94aX48AYZ+itc07Mc6Te7rK+NQOzj6Oh9wOtNYx5&#10;WlRFtdM4X778gjkGfv/2O85h3tbn2zTP8mmyZ07bMBhTob5Z0KZ5ndMNq66r4zii3zzx8/rlC/rx&#10;X7HeeVVS3PHCOW8WlpFyo0FiDk222QrVydMbsq6NOvYoY0/bq+hiF75f7S3N90kzNVtlZZzny8Yg&#10;QhuCKq3M+/X/67/+it+/fcOv//qvKa7FiWFaWCrzkmGfVueVl+PAeHvD8fKCcZ7F5vJ6w4aTuCdo&#10;beyVD+veyZ+W3ivzz6gz+el9+T+7zu9QHD7TZ/pMn+kfNn0/bz2SX7u3NwVYKL8rwnQBS8PQWME0&#10;FMOpKsF5CceqcCdeY8I3jxBWBh/mbVHOtbydykFVtHnpS3ewV/04Lw08pbId9oSGR0AY41r66N6M&#10;5gBngI4BtK4QFlBcBDjDGLajkr11WBy46b8ppJlS3tAXUIpOCW7mh0EaIPaWakgNzqNCLt6ddZ5S&#10;OUzDVoAlTjS9xQ24F0CnK1vF876MkynHnJsCYNQUGwN5rFhdGWN5IhIXYSEpIy4uFGpxmkfhBWqK&#10;nBYSuVFgSTNYQJf1GHKaHR9dXGH6rQZq6cN1GDwcQjH4S+uy5Mt6XKYs6g7gBwoRHnv0+XAlfcZZ&#10;4Hxv9zjsIg6IO7BBtbquyUKGd8NL0GANT7yGFjH6SM+ZapSDYQTUaC/oehmDwnewqaAbgBNhh7Y2&#10;Zv7aNitoCYvxID33wFvruku8mHLxgivtt8gJaWQsE++0rUijvawEe0ZA0F+ZDDPi7LgBhbQIMmsB&#10;EVOp59F6C9EEeGj9S6zY6uUJlQjTI86YGP4p3poR3D4NKOS4kwcBYmFBVirwIUn+L4XEN9Py0kZb&#10;+YIaGmWlspQRvh1k5VLWsTyuG9h4yBYmYS2SIC2if6OAHcnjKWMT8AX57hbbiHws2oYSHsjbbgZv&#10;GSfyWQcCIBJe3tFtWZte+1Af0PiPjWbIhS5Yr617uIznJqZ4yJwyPrdrJmnTaKlHPW0BKlP+GE21&#10;RWzW0yjWlg1gKJ/rWD3mBF6uh4sgyLZuZN6AAg/4wrN8jzzEs676/c4QL3/KfEizCzCzbMSGz1LC&#10;O22eIEAIqLR6T2y0d/9nTS2QkAD0BF6HQuP58jsUdtHg9PL64jG9j9F7fdjTvknNcb33zn9wIZwC&#10;q5f6Y5BoretBHg8DQkB2AZ1vaOvivY7H47DI4idpv2C0kiBD6S2JYQUJKqMD4OWqCoHds2OXRwLh&#10;giyWG64juyq6tPG5luY6AvXNTTZzDPkwxlP9Ml+t+uFaAPPtmzrMlzYNaSN5gpYyVB2cVcUcuTG0&#10;bEw6r9zbXum6Hx29d9P9eSdTAcJNl7KQgMEn1S5TxbTLOsVDfUEdcJ4D59nCGWgZWckTgdPvR5rT&#10;QO7WGjoOyDAZx3AxY1gYGYaZ4b+QB2N46Bq1UJTdNn7HsN8sBOTA+XZCmuDleMW/fP2KX//lK/7y&#10;f/+C33//ljRMvr3IVPJ1oDXPR1ITgBt16+XwTyhMkYC4y9xKDxApNu2q49ViBaWNCBUvnvJHsvZw&#10;Koq58BmNS7XXNpvDioUR+/btG9rREYB9Dcv4oKt06uI6amJ3c/XWoB0A3rIvRTZh6de9/FoT897J&#10;sI+mj7y3zsnH051D3kfK+tG+fLSOHx23PzLO/4zpc7z+sdM+vx+d60+6+HtKR+BNodRXrzLxWNgn&#10;pJlSNd3jM8Sag5amTNvfqQqhosv4oDRGPFY2CPi4UtZUMcZbAF1WuEDHG1bv7+6AGABM9OMrlAo0&#10;FNJNqRNYbPAE7tMo5REwXtBCY9s84pqB0qqhrOYlNa5ED1rNAkyxy16KYm7KzwDUvOz7AfDYo0Ax&#10;9TSdqFkYFMubioA2A3qlpZLUqgGfVnsqQ9bDixJGIDkd1nI86jxOxuiGxdVsmqJ2sWqQGlngcEil&#10;XPkgbDAtQJQrnkEv3jcpICD7RxcOb7so45F6jbzsUpaW+fMOxbBftcRBddAkPXw6cgToBWPjNodv&#10;bthEhQJcQUGNtptnTHPAUUGvfo3xY9vEP3BjYvLd7fImggIRJsfHavfyqhfSEbjimDfpMc4aQEce&#10;W1xBaDU6RFvqGusNqqCtcCqBTN+sKseVMz9izLj2gGr2IQxa+LiG93ZMqnpsSTiohsgPOIwg5p0V&#10;bax0qXna4NK+bATNQG+Sb0oJjDdFDjhQl82bs6y5WFtVsfd/7L8fRc6YtLa2384JJ72Ioc8y5qzH&#10;sh0M5xCxzuZGNDc4uOLdiGvS4aGcQetJRW0+oTjZe/WY72obiN5L6BT04wBaizjWHN9cw3lyR2D2&#10;ZMSoV8WoQGJYdunFTsD2AjQKWQoNUt9YiyPPnFu21+VLy5lK0MI2OGNdKIKPCBSqzdfIAQ9SDF9W&#10;wU+D74mE7VjBeoIUQ9WuupSSJ05y5OagxJz4paVigK06sSuqQdqii83XdaPcViTfrHzDww7EXRmc&#10;v4jlmYJrwvo01TZTFjnB/kejba3o7FEXf5OmSWcz5VTlYStolp93e3gF2NieCrKvmyZ8P+NJZ6xS&#10;kkzEDXfajUtmOdZSdaIiJz3GaS90wJMTl8SliKT3kPFzBdzbdoLDNuz6xvM9FruI312d8oVjE+NK&#10;kMKBRfh8mydoj9dia6nw3gzV4BdO9479XnVVlkePfjFZIZStuk3mXNacOl1nXG3GEa+6Bmw9qqI1&#10;0xsHeJlnufelxMJWQQiD3mwMjBvaumwFUBdqLtz00S2eb8wh52oC6Kjyt7tjx5gJktLTVx3sq3Qu&#10;Qu9SLfQllypr2tfEvj7meWb/QW/knPNHGyZRnsz/x967dkly41iCF6R5hFRV3Xtmzuz//4Eze7a7&#10;WlJmhBuJ/QBcADQzj4cqVV1VG9RRRoS7GR8giMclCDo9ZdHly/Oq62Z26EoNHgBa2JGZbsPsaIt4&#10;tuARi+zNsTmxzI6nrpQ9AeCWsnLteFlPy7xY7uq6IRTras6lCgaxsC71ueQFpzonxkz/ogaUcCOS&#10;OKt6nrkGOyEymQte/IJIj/DOjRnyht3D0jy11K6p68wGxGL31Qt+pbVyt4ytub51tG3DzUFpEYnL&#10;DFXgF2e7HGvdTzB1kxmiwO7+B2fZ7ySa023V3rDdbhYRL2q5xUWw73eomp7Z9x2q09Jn7HeM+90+&#10;lxHfQQDdjVfnGBGZPd0Od4mHJg3D84uLCu73O6QBT7eOMe3a9+22GaCOidtPz/j3/+vf8de//he+&#10;ffvmy0vRe/PUKy0UGu9OEho0gKWDGbmWhVLSBNiyhkhz4x/jSRN9EvXFPRf+vIqllIGmrVd5uigW&#10;sNk0cngfR7GRwhhD2DwC4H43MLr3Du3NNxtyw7F3S/F5u20mv9h9nZDWPa/8iOezLwDvZlDYGqCf&#10;omopf/q2QcZwvID0Mhlq66b7WmBA2DrmtbUg/uGz31tWHbPW+VYbB1ktGRSSm0JyePaqrmP7H+3v&#10;oz5f9O30/Efb/SgtvoqVL/r8a5ePzO/VOvnii/++ciUv3y7nWzIOpTqsuihmLJ+dO3DowiOZGmDI&#10;uW7DBI7Rm+7kK0yZenSIOPiQRvjjQqPnZNC44S6aivsyb5swoE7zQjl1wMI+BaS7q5dO9uqQpDOx&#10;di4IUz6yOjovy6qOL584gEdph0lEMKL85PsNMMCWl2OCdD87TGxjKk8P8AU5jU3DaWgOLimYUuXo&#10;yGXExiM2kdVQzTedOoV3fLNBYpJphGqm+SDdCtBhbTvkOVlvaSfDgkuv4G3ZMwFKxr9m1C5/w41m&#10;MPouDchTA0AYoXkBEbzV1bnF8jZB5QTH4whtzwg5EQ1DNUGqI+WT0lh+Fw4Fi9fk+AAAIABJREFU&#10;CdBeO/YZkVjpU5xop2HQINZk8kbSufbCol0uT59Xh+JThbTJehzWcVzvHA8kh58cWwXSomYFILap&#10;M1XDYa5x7gFkPXAKrkxePpp0TH49g//JR+u8c8NG4jPKKQIqBL0I8Ngyk5UmDmhdBALHOAyfW2VG&#10;rYQbKPEXj8Wkex7jq79U0JQbnutzxz8fKUrKj/UF/tkqT9SH4hh0RuVf1Vyrjs9llc/kPCnf1+be&#10;i2bl3D4q6cP7WlrWWKXxum5jw+1SVgk772KzbG4GqMsqHzlvD0f0iWcP/XnnO5HjL2zxmn+sjrdF&#10;zMJ/h3KM5DcexwkIWNb1ZUXv8YAtrJUOBO61Pui8lc/ZhXsc/yO9jajHbDG4jLTLOWsKg1P6s6Pg&#10;vhzLvPi84cou9UpyXP5jXhsVoVsJ4r63ngj0Lr1zXVovqVyKHNfIvH7uE+UEZKtb0ARKF/vm05Vf&#10;fpw6/Orz6z5+RP3qAwbnJsIV/U7v1t8/OOZT1Hz5vEbX12I274FnwyfKAJvchLZxRCS4A+pMm5Lg&#10;dT5LtfNoLIwKlzjx6JcDwyK2IYJ+69i2m29kW785T+3W87SH5kW21uuM8D2SngAp150F54ilL/F+&#10;ci3c73ezEyD49u27Dw54efmO1rdYA0bjPegHaAY0UI4U8L9rx/3+gjEnmjZMB1PrfLIfrTX89PNP&#10;+OnbM15fXxZvqs51bOIfLNzcqK+frjbLQhwUC//Is4utnu/oI32mx4dnfJbWqNd77E7Rs5QDYXdG&#10;J2o7RWYUPzoe9VQpS08lNxhpz14OY7Hv1mCYpTrI5acXg7ts5/PlvXqqv1J1ZNHZLjds44+n5+S0&#10;0XbwCg4/HyimT/e3PvdWnZ+l34+i91f5Kv/K5Wud/GOV4yXG75etWjzHnd/wDVuP78/V25NHMG5x&#10;krQ68OIf0SEohuOF5RwOYxj5dhTOLuZCec9AmdY6LqMKa53x/xp9K1DLs5sWDegKMx+tUyqOylkk&#10;pECFxh2hGrGoOPY9gAH2oaHEVR4wAQOSppaj7EXJKXiplQStzaCraR2mg1EWsdQIXBclLMiDXRZ5&#10;4TQw9CxVqq6GISNGUWqaGJeAoIHLFpHHKgieVZufQ5Qmh5y9BICK9XYFYMS41fEoOgs5johS8zFq&#10;Dik6HkBNAF2keeawvHb+1lEzZUvFlQjhxaeK5FPatB5hTVq1mos9eDIBlvhJUBLwwwey8EhEqMQ6&#10;ct5tHWGSa9lUiLnOiLLqtGaaFafpAnRxXfnjBXNZwSdfe+sEnim7AK059sgRLeqOBYcoJ744NsHv&#10;Mxp2bS8kRKyZxZ059xF8ToKP1uFwjfMZWRw9FNDr3B+KkKMhfeyDBA8lfpeckidy68bjaqhXpxlB&#10;B8Ai9poT3W/yQsvvqQeiKj2NIyL1SYdgEFuv/D1er/4Ccl0EMBvIcHkRKQ9N3oYHeZCjRZqWcbaF&#10;Yv7JYbqpxlrQqIzc/+7J8MlrcHrLqi8rqSwTUNUJ6ahaNxOIkMPYc3j87o1FcCruYqsD+FOBnpsh&#10;lZ+OZVZ+5PusUS13roj40R7ne1DGXa/3c6lz8parRxtl5YdjpK+x1AxgKdplOrRP2rZXm8b1c51l&#10;jiCLT21ywCZvhtxQQGbM81vA4iMwMqIDY734RXkCgHMi2S9Ffc4iKAPAg8bhKta3h9lWZEm53O5g&#10;RaISlVF00qSkv3hjbCKA2zBagEQuxqq3Uswp5oLmnXdM7e516kaL+D4/lHLmCO4cP7PPj4BpWdz2&#10;y/qOrvbvaUmUy/2uyilQ40Dnj5a0fVLmWPP+s9Z1OGWl8HnBynPxu87k/QPIaO2O8ncZjaqnki9R&#10;9jHCdY2jrB1GSUOo66qedWvQ36nAt136NyJqn8BszDXfV8S9LgqL7LVaPepbLYI5/mdEODR5vygG&#10;gWDIiJRUa8Qx9bi46UD/otz1A7eMRLBtHf22FRun3P/DE7zMya5+d4QCzfuJMXx+vU3mDR/TU7ZY&#10;na01qEf4L5sw5KNmqVJay1M3eaIrWUlE/fQOTyhtaL1Z+pN9QBhZ3xt0V2y9e2QzMHyeLU1bw74P&#10;bL3j+ekJf/nTn/DrL79kBHrQSsC7pgLYLzaZ9QmYNW3R+uOy1PlcCm3IYrdQjlUf7vDCZWNL1Xxs&#10;WTD5ubQWa1bdPiYvQf2uAU2dw/GHn8LUXr0nwMsxMn0lrm2CCKYA5ULyRp4gSdlxpgFH+0lF/EPL&#10;YysDYtHg2+0Jt9vNU6srvn//jrHfH7x6HM8fMbb/Tnp9la/yz17+u2XOV/lx5ePz6Ofl8qg4Sxqi&#10;E9I879vYyzNptBMXFQfGTOHS+H/QRSo9P4aVlazPHY+VQfMhQmKLkSc8yl6M92NUeXTv6Jxlh0M9&#10;C5DIeKmBxjQkHUEaedjAFBQZuVSM3ojIcCemjJtkWMshx7cPIKPvNAydNEA8asP/tyhuxdRyfBpg&#10;ApE1A6eTTJMoC71EgemR8wgn8thjVgQ/VsnxiRuZsrZZ2j760DG/SGc9+7S+bPyogGylUwoegl3N&#10;Nka+puEZBmN0gnOLU48F8fWpLwa+FKCh/HsqfMYdLylg+BJtoPWyr9VZJcFIXxGJywZF8gJYhUfn&#10;T3NiCCJPhf1dIhqqc0PvdGpulEDEj9mns8nX48hoqYdO6HsnNlo7btr4u0A4gyzTnVLOK0cZEcR6&#10;Ham3gOExDXRUqiNSwPoAfLJrbDPBegX8FEkdt0hubNmSt42j1ix9yD2OrAriBt+lv7r8PA2qAFoo&#10;j4jgdDFgrK3FeaI8m7mhJoI4TyKcYeWyznZFnLMK2YBIo1O6l2PQpAvlca67Q3ejb7ahl/IsnyeL&#10;xpijjeSZECvs4Kmpg/4LoC2/OV0yKut7yuQLOrMOaqomQLk/InVLvr1IJ1W/RJk81pDr+9Dfkwzm&#10;2m+Hz1c9T5kJ9rkAXJZSp0jMZT1nFF2tTZC8X+/ZyM0JkxUCHrW/Pnm0jsRp80B8XhU90PL0fdGB&#10;tc3c6jZGmjFGefx+sUmuvj8BFUjezOCCmgIFBvg1QaatYvqKzxWp/Bcf5kZRBTsrOEc7grRQTMyx&#10;1suL6QjoUP5lzuaVxhX8EJHL3PGPx5DvMz0M17ilM3O+ncX+rNHXavJpHOa95uh+vAGjsU5PG7mg&#10;lUDQRx+chHlDhn+Cr6/KKQL1E+D38b2qF99oMNqtPF5/X2yHQ1/r5k48ezaginyRUz7q47MhJVQ/&#10;NH72YzJ1DoHvOe13pkN5kPLITnFZUqpZ162SI+YKsA/fCOAesmQKncbbVxTQFqtoHUeoDAndbWC4&#10;3X2kQKRPbFtH7xt4pwp1gXfdVjOB+X1id70KtXze6uk6ptAv8OfVAoXGGGgiuG03iO5+WWLK6aen&#10;J4+UBfrtZnWqYts6pHmak50pM7hmDJAd+26pNno33eU6Y993YE78/NOfsY8dT61ZP5o4+L1hHzu2&#10;3rHvitt2w5///Gc8Pz3h+/cXTyVVlXmJal58q/RhbX03/1vPNhfZoa5jyeCRR6ETsVlAurMPbPfE&#10;bhNQ38AQjbuoaI9fKH/jq0U+XcuF8KmDNtxU5Pr13rf0WTmG8seZKE4LM/M00l8u/lahR/TlMPK1&#10;wt8n1x6X31Nn2vRPz8/Y+uYpWBXPzx3Pzze8vO74/ts3A8Qv333Ul0fP/RFj/1cqX/T5Kl/lq/z+&#10;sgVCADoajPIzI1BE8zhoMUzs79U9pFKtwK+KprIt77XWF6VoRomu7Xth9C5TbQgQOeTs2WZ50HSP&#10;44B8k4o4la07ydrcIbTPGi+0dFBHmik3nQRRTKvTgOEQ5xxonms6o2AdJCjRyIyE6E08WqU5/cQj&#10;xzX6F1FSzaLTaRTzscZILbea0rlIgyKOP4q7wf58izEiAD4h1RV+caY5jAaiZ/7woKkoZJJvrN/N&#10;o1Dp0DfvF41zDZZIB7ZCfZvnOrS6cizi/TI6askFSwdKHazLyH77doAbGBHdzHyZrN8v/Axgwk8b&#10;uEeC1o8KthzTltKesJ3DXJTFof7YMSJU4jsDrhH5oY3Ph0e6kHyM9B5zRn5y2qSqMPBEm20KtYam&#10;GTUUIBUsVyfUIpOm5rgU8Ggo5vJrCzi+3h6vh4wxskReJuWmyZIcRamP85X+LJ2jeMbbDUdd8wvy&#10;FiXRFNhpAKlv5wsiB+f8wohXLUktTuC3Hfrn90zJPItTk3lSy5pxGZQXQXk+aAJGlRa60ke11OWE&#10;4iW4EMSGB4K34XNs73ATBICBVCIYfnQZrXm+Ss/jCsUOd05VPY94wxRbm7zIdwLokf/V1vjUCqQh&#10;L9ws9KOsiW+cZ23qbU0ybWZEqCrlf55MaiLoTTEcIBmRzsh4jLnjBZGdGKLD14G79wRXXCcQOLAL&#10;I+fKrQTufCDhCB7s7yaeaijk1CzjgOkV8hbK65qbUXaGhvpz+gWczO+dmbsj0pIVBQuY/jDRNuOu&#10;iekyI/pPWdOaD2UakNiYysqq3eewC54J6DqPpU+Yst9YKlNgVAthghdrtbAFqlmQpNCyTiVlk8/T&#10;sRDUXT+sdUm5+I1fZ79UNWQI5TSSNZYq7R6JjLBMTHNkXwC/gC7LmPk954djNBBuX/vfqFOoT3rI&#10;3qB/GQM30OQiclgo/8XSGXAdFjEKaOaQFyR4F/TRpDw32scYtLCsy505iQHqwxWY1KU+kRZ3zgQ9&#10;MwTXydAi2tb0t61oeyY3VTnPzGWsOjEOoKidenP+97zTjXwoNTlVLdln+4upobgxbXYrz/eZTahO&#10;Y3tmHGoMmnljIYZOx+rZhfXzI3DEIImqMc1UlODtqOoAfIkIessMiZLLLUqDP1/uHcjLSagrySvc&#10;7CBwJlBp6GK2Mua0jV+mtGCD9AXCpjIZYdLa9NVxjLWHgpmnKWBGQgSZeJ9XvSqpOwp/hh71JkjJ&#10;AMWllc294RqnuS3leezVTkvw0JOOgakz1lOA04DzYcoDFPuEufrdS3C/QyJvv53aMN+jSTM7oFsw&#10;UE0ZZ3uh3udIfSIWFOOG4z53wC9RNxWnwJzYYRv1vRvgfleB6KvLSUXbGp7khtfXF7QN4Gbdrd8A&#10;mAy59c3HODB04rZ1tNsTvn//jtv2hPtulzV28aAZnei9Y4yBrTeM3S7MHKrorXlgls3M1p6g+h0v&#10;Ly822A7s+x2tN9xuNzw9PUP1r0XmSADoTcwPtUj9CWiPTaxJ30JnBA8F/10AuVM1FjI3M2JT1dcg&#10;AwPCB7vSMYVPaUGI+l1GooD6/UfanFdYiduC6vyK1N8APHjAv1HLAa9qur61hjH25E2R4NXaQ81O&#10;5We+gRS6w+1VTPMtlLaw50Rnp8b9Fa1bXv+nn/+E12+/lcr1QJUjlT5SqoZ7VLQ8J6tIWYLf+J0T&#10;1P1aCPD80xN+/fVX7Pcd//bv/4begaenhv2+GU0fbJ5c9+XRGD479o+Wj9DoR7zzR5d/tP58lX/e&#10;8rfy0j/i+vgq75WICE/r92gEHkoYFAilsJSDQ5ERVliMvNJStPcW/wgYRVKbyhyWTOmRfUvFxstl&#10;KphE2IRDaDDFdgz+tkhHRg25cRTtO9ikqTAFBgKrO+daPrcPKgxyOdCFGMQeAmxFRpnEMW6sdC0E&#10;ilHwGarV62No+crJ8a2PX86TJxWIi6VYJ41+SSaAoG5CZHdX2izOvlQQI/tcR71EQwfhquO4GrJx&#10;e3swM0G74vz4gNlXu5uNHV9pfh1RhoUeEQHLdmUd7xK9K9WY5kucFy3fi1+al9GibAci5Qivv0MH&#10;6ECfY7tpVCe1iTkFD9a+64NlfIiquua863el0KB+WHkgnGcA1et/Y5Vl5fHrxXuVl+prBJxRIs/Z&#10;/DuG75GHVUtezI+WZb64tko0keaGUS21awZWOmA0gAABRMJR86yh7myVC41Ap4td0VxLBMPd6TqC&#10;lAY3+1xzHrX8vnQ4BpRt13VQI0+LLH9UFB2UP/TJgBmXZ7KfBnR4Q0WO6OoJRtvxV9VtdGYP+i7e&#10;KCBx2QYA4ECxiG8ANt+LabGOIkWBIgNaVzIvJXVfkSUom4Z1/cD8eXOWnVqyRitL1OH1H1Jw1FKj&#10;5cTXytRy6uD8wtuT+Kg8eOWRTH5Yavuf7MtH26oy4j15wej7peqLfp2jzt8u1Ol5CqXyqa2mibQD&#10;KPPJC2lKceW9P85LE4Wb/ueXo0/ruhonOq/9eocIpd56SdsxWvujc8mxT9oG/ntaDn+fchVl+ZC3&#10;Luj61nNVfz+K4r865RV6wDc9TI88pkjlwzlqXuKLKO/fIyOO7XlfeFKglqsNtzGHb3J4MIFpuNh0&#10;MRuIzoWvIM2c4JeF4tEMHbPbmkBULKVUtXR8U6x1BpfIgQ4KHRPogMwWdlEA8kwxwhzdkwEK0+8q&#10;yWCe6WlcZE7I7WbmprfdWnN6NUAtGrs9N7y+voDpi5rYBuv99W75vZtd4Plyf0H3yxWfbje8vryk&#10;rQBgHzt663mvEtRST2wbXl9fASjmPYOr7vsdrTU8Pz+Hjtq2Dar23k8/PeN2u+H19TVSpzBa3lI/&#10;UX+pp1OEBfkg5Z5trjUopgcgXPCSUBY+4rULeU1rIIRF6tfgiWCRtBX0QStr8EhucvC7sNFFPCDC&#10;AyqKH5DyL2s61l3rv7T3vTSRSE3FDU/W07cbet/w+vINL7/+UmRReht/m/S8nKU3Pn9LZnKu8n1V&#10;xf56x/zJ+G2/7/j+/RXb1sIWa61FDv6Pl7913J8pv6edv1ffvspX+Spf5e9TtgVkAJAKF1hVe4HD&#10;3rBBV7ffPzlWQSU91zQJx57YZx4RIQlGEwCnod2aWPSutpIOItvtrcfvEv2XUFCtZetpkxQnjv0S&#10;BQ5OPNN+MOoawuPUHnHuFJzM9QpFX0C3FUgRWMSHxRG2ON62GEfqfQENtrrdEFZNYkhwo5lO4IXD&#10;SMCRvRSngUX5xTZD9PqEnXrfeWgge2NwCqM5s4rivHqdzMfLqO2YkQCqC38ILKofdSwEfOqphDTs&#10;HNdNwMzJJRCPoKlHSavjTl7SGGdumBQ4S8qM1AZK3wTVmUyn25pNIJ+9z80Lp0b48R7h3yTB4jIn&#10;CUClyeqUQUQ5x+WlSaMabbYYhuSblpFaQPJTRNZfAZrBhGAPlrKQqhxBD2chqj69WSogjbF89lBW&#10;8Xus9a5t1HkqbVTnhTNTaPUQkCmf2/qy94eCOyx4ZGgegR4tnwsMfEl2pYwoQPNSWZFbqhg6I0UF&#10;4/tsWi3O0aTZFrme7UQNwLQb7FHkt6Zs0uRb0kqKg5kLkeQpMleDQCYLFFBPNyXasg6sG3ZvFkYJ&#10;hoyBbwoZ3S1DcBFeUEyZfnqIa6xsyMnSxQ+VcEhZB2UKo4yTdLa2FYDrL0XJYKyadxwIYhPs2ulS&#10;xKEP6r6oZsa4TKaEwkBwg2+cTZ2Ry52byxAJYD4ibmO5a7K0q0SuY4Lh6wbrue+P6NoIGL2TZumC&#10;Ei6/Q8J6H8upJy1gwwfn9z1wVlX9dFTdVEhZ+5aD7l2Kk3mMWj1euJm6NPsjhV8DEWNEfpETOlEA&#10;EV+15SI6VYvuM/CtQabbQabQAD9BdOxP/r4CAlWOvQmGAwvN1HVgc0Qqpyx1jHr+4GOdai/a7wTa&#10;YprNrjyOoTVZ3hfSmP0v0z4cYFzASyq3o2wrff70Zs2hnMEbbkw5X4kuz1beOBbK78vvlvV2XQf/&#10;jtN3XuzAjuU614vnD8n5qiVusebUrfHeqXtriUvus8b609hR2LF8JzZXz7qYJw2om+xQpOlvO6XU&#10;oXNAh6Kj4T72AMFnkS9XvkVrDd31gKU6MWCWfDp1Wl7mZjpZWkdvTtM5/OoONR2tE9ItR/ikHvU+&#10;Kmr6F0XvgjFpBwHaGjCGRcvrjHsC2PatAfv9hnm/+/praE2wbTcDz102NU9T2Xv3Ewt2uvSn/hNo&#10;X0yd6GPLTQSnce8SdB77gNyaRbr3hvHqF3F6VPzcB/pmkcX72HG/3yGt4eX7d0CAP//lz/jp55/w&#10;8mKXbI5pEelzikdCZ+5wt6TAEy+c/jwR68EDhR+B1CnhuxxKXW+6zP8aTJLPJ58GoO1/aUWui/30&#10;Vrv1u0iX4ndaidCWk+ARo8dRrxZ95eN/BIaTn+30lETUeO3L3F9xuz0BOMqaajD8wSUMOCmuhPFe&#10;1b1V1mmspYldJ15eXh1/6Hj5/g2vHmFPfQ/wZBXp99649MHvX+WrfJWv8lX+iLKtAr+W68+PTts5&#10;mrSAZ6povccR7IgFjFdKXW/tmoYh0RBHkHmkawJta3HJooGJxbA5AnOCBP+oBP04oIoZtS3eodEx&#10;C8jTF3DJ2ihepDdioLBG3k2LsJ045Rz0yrK/3i0edQP9GAduJKP7hKQsQGD8WZx6fjOPc3Xocfzm&#10;RrXCUk3wKHtxGR5MUTWiao32r/IPAYCWN247bUQ8nzmTGRSDMPlGw6Csmx0AaZPvqHI8K2+lYWpm&#10;3NQE+jOn7mq0kM5hPJZ6qtFqRQtgjYUXq8FVgbToV3lMDgS3/NwtxmXOhUQ6G649i6YhPYHZGjbJ&#10;+tVT9tQcI0LeiqqrEZ3OP3Nqkg9jBQeweOGsnpzSi3JhIyYwtRqmq0kuacjj7DhctyWX3y6yzBee&#10;Kk9DlDrVuVnyb25+RBT9UZ5xsgM5Xb+r/PLIXpbKMHUMwffX71l965wv3RDEJVr2HZ0kO35ty07A&#10;aK/kDbhDm9FGljIl+UIKbY7RTGW1GLhV6JyAOxdMnXUHCQAHNK8GTeDE6aRawM9s0z7RAAwmo6Sg&#10;kXJA4M4ix7HInUOka6gzDZAvn13ppqpxND5SDkH8dJJtrLkrBUYetnIZXRPBTkd0FYUrJaY6/VpZ&#10;PEVXAOG0AvDc1FI2Z3w8vgwVijY9h4vavROAR0BR5xd6xNrg5YgEh1E22q8c+YcjOjwn+axcVJc6&#10;k126jt37UcDkFUpHkSqSgJrJ3Uf8u/aLkZpXXdOjTHnQ/5AfB8Vj9fciswS0eeIZcC1RjgGeEQ4E&#10;kc/9enzBY/ZpvVjyahORf0d0HdexwNJR1GdLmo+1L1r/YMWFdrLMCftxBSY9qn/SRtFjjPyZ5n9L&#10;OfLpKfK+ylhZde9xLdTyGCAv9jR17eHZRz+za2kDzXlIAxR9z7zay/osjP/RlZlWL3nq1BgkhXU8&#10;91ZprQEqDm7bul0vzBx2MWNNjeY67ZLkRWmLZLS10dqARO0OxLr2tDs8OlzTAv5b40aRMpXWAKQX&#10;eei50FU91YhvCvvWL3Vjg10waylKJOVWs/51FfStAXej782jquew9FnD6cAxt9bcn2qxedm7/b7x&#10;95eGqRNjDtxut5AHY98BsVQnHoh/uGzT1psB+/bO1je87C/Ytg3QiW3r+NPPP+PXX3/Dft/x9PRk&#10;echF4h36goygznmzNriJp6AuPcinxQl5k4UOa5acQxunyDmkjlz1levx4N1zG0cZugS0wHyCEX7R&#10;Wf/QLqlj06IM6hta1mWtpbfm/qatsq03919sHnvrGHNguz1DdWJ7esLrt28+B+/rxB9SLvyNukG9&#10;Ppj+Tv34t1//C71v6Jsfrp+eokls/XIuLxv8u5W3nIOv8lW+yo8rX2vsn7G411DRK0VrdtHgGHsY&#10;ZksuQOkJhKlG3szWO+YYi1KcY4SCXy/WY3sC87AJHpV8aFHy9357AgHLJoK+JTBsxxXt795aGIYQ&#10;GnRmiGsAf937NSxHpAJdmgEjHuU91Y7qWTcsAmoSFEGCRkAaORCCYTBDzi8ZJRgESafADK0dTJnC&#10;3Od507ti6jAARB0M8fzlzCNtVWXEMcSi9BgxZhjPkebFOdI0fsXn05PyljFJGDFynD9vQ9xqDhDI&#10;+7YChla3CIKuCZQAA7tFuxTwNOrRGeCMwPLyWT5fdzQU4ZDbm56Lne2GI89KrbQAzbw32tGaFhrl&#10;vC6O3sFg49HSyNlZ/F+FpdEJPvR6Rcrfc6Kpjc7ypCOMRzorBtBZmgReeGSgmfHT0Tmm2cwORX5k&#10;QeQCjw0IX3aisCjlyi42QEhvDiIewF6SNfKZH+hCkAAlJiw2adzBBsdMutr3rbXKccGHIEh/BLl8&#10;XZG2cyoyZU+L/MtcNwRA0oFgX7N+tieSOVkjmEwcqvToWq7dalNP9fyWlHOcH2fcBUhSzh/HDwxi&#10;QOGgJP3Uc90LJw8GLrUyliae4EkN9J2Sm28CWAPCNZ8RhS7JANnB8y0RNdSZXmVNDcCNA8kuBm0z&#10;wtJlG2BHkjl0RnE2QKbzirjD6+3yDgH72GaTF/fZ5akTAwbuRWsisIByyt9WaKjL3QmUF2PaSRYV&#10;749oyhHlxZWCugxsZAn8i1gOdT2InRCrKSAtQtp5vcM2eGbbANkhMiFgnu5c55EHPlkHeemlPTun&#10;bxzIDB0RF0u35nscfhmXyxfhvIgUkLycegCjzFNOzznQpcUlcAlOF7nlsjA3fev9E8HY0HLRZsiJ&#10;i7QMjEIP/gldTLma8rBuliGerzKeHJ5SvZXnFIx4z1Mg0e2lax6RrL6uxcAHw8/mon7ZrzHGoT45&#10;7q1HX3KDkLysrneHXTwOj5rmkf8CuNk9FAaENOkhA4GMOGexPpdw0UazTNClhe5V9sF1uzoQEBqV&#10;a7rn2qdNQtCrAqaTl3bSlnAgSqBx78AM3lsnQOcIm7R+HnpxmSbP3y25mZqbgG3hmYhkdBmSl6GX&#10;ecxq13IBsC7R/TEECYNhAbcFqzn8ZvVcV+o6WZdBW+Rytlfl16L/4GuonF6rufGBla6sKy5QnVyz&#10;6m1mhLhIR9980z7yZrPO3DSrg0sgzu88sFs5HhOljBea6cfU7W4Vv9g7TsQRXF0tDaYIATwTuZj8&#10;mKVue5LRvYrh4JdO3sPR/Q6eGdGh9KnUI8ZVd4y5AWI3DrUmGKIeue5ysEvIhSCXANu22SWWOrGH&#10;HFGI7CbPmnkrPkrT4XPPdSplvBBst5uvO2Drgm3bbHOzWe7o7ekJ2z4w9gE0wdgtEnvOYdHxY4Ku&#10;pUWtW8Rsay3ucLrdNmzbDc9jx/35ju+vL/j+7Tv2PqA+jqnArTeMPYGFImhNAAAgAElEQVRxnil4&#10;eblju22g1oq5FsXPP/2El9cXs7menvDnf/sL/p//9z+g97td7KkDvd2w3Z7w6y+/QTrtL9NF+5hQ&#10;nXGBau89opoFlFsu48m1xd6G5H0xl6dkWoPMnHvEqU7jd40rNNz6cp3J2QO0tKeu5iX/vmrXf7Zm&#10;uqZv3e8HGoiBgOv4MJ7gjiKTXAfSL6SOiA37LsButkNvDdI7ZA6/NNZk/Bh3H7Ngf3ld1tO5cJ6r&#10;dq6/f6ScvIi3ny2KOoIV5JDqRI0vxxh4en4GIJh+J0A4pZfj+D39/+zzpZNf5at8lb+hpB308ee/&#10;1t0/S/ncueJ3ylUUJKEUUyyP3iRg8/CB0/PFlQ0jnEr8w8UdhTO7ErCpUUFnJzqe5jNhzVx9Xxyd&#10;y9GIH3XnEWAa2G+QrQ6klofGxKPXj+/zs3RYaRMw1rPO9dWwDrjARzqBY9Qn3w2TrABAj7qdRmoB&#10;WMJSy/nL7td2rjua7RRHvhinKx5c6XKIvgqn7vrocRkFHnEm+E1BWZOvjnx60fYynsf1n7oU47Np&#10;apD4ny21D3DqUh6shx+tQD4lE35nHz4avRq1f2qNumxrdpw3oqzK/wAOcipeBWAAcd28qOlaM2JO&#10;853KOuTqK4BH12ejWVl/nkvKET38Xv87U6Lok6jp6LQpDh+c+31ZPq5/HlXFtUh5X8nTzq+v/S0y&#10;Px/Vi16t43/cP3uOoHPyyRuvfqS88b4uv68O4yOeP3/+BkM9bPfvZ3R+dO2eZPyiMysPXYMXC/kq&#10;MHrVftRxeBEoYPPxvQlgwk7ZvR+97R1f+r5kH9HrObq+r2AZ3FL/xcOX9X5Ohj4on1wMjyKqH+vz&#10;T5YFePlYnWF6xv/yofeP33+8vY/3a3n+LTT/Q+Xt93/IHBzstY/M9e/lw7ksnqrDH3cJmrr7lE7I&#10;wTq75P56HRHctU1pgrXZflbV8pmIUi+2Nx7wF/W5wjeVZmxMMU+0PWYbK7fbE0QET8/PuD09oftl&#10;n1Keq0EBChvD5ulQxJ+Z0yLK932P1C/SDMQX8fSZzU4ON+EmNk4HdMtMLGOek5fHl1OQV6Az5+YB&#10;T0Sw0uI3ZHCE4qG4+7xft4zJHDj1CwyMd2gb/I51s/TlrJsC6i0bicfT5PXBz9rDf+/yfv80Tias&#10;gP5qzR3f+Spf5av8M5TPrtWvtf3PVDwi/PeBUUdnRviWSF7otRjDdPQdID+iJQ8NAD7DyKMaSVuM&#10;OhHMsYOpOezVEtUjacpZRG8agXp04prBPyI9bl+niudI+LNJRoOcIwQVffNLWQh4Yy4kl3azd9Rv&#10;L/cUBCoZ1UXjqh2dymJo8O/oH3ftI2oFy9+kQzxX6qTzGtHdhT66Pgop0V8Z+cu/mTRcDYxZBu5U&#10;VE/5IZaD1lITSBjVTIOwdZ4oSFp7RUZfN2yPc2DfkR8SJBKmfGF/SXQw12cFjxz85sRXOgui/QWI&#10;dJ7NywedDM57j+w5RpsUAqP+OT3qp7dMyM44bPY11xYP1HosOC9KAo/oH2a05jbxMSmcR2SNZONl&#10;MMeouXQQ+Ne6sNeYyxxX9n95+VIskOaViDU6dX026WIRzesR+GUi6MSQjdnV4xpam47fue6OzkXS&#10;aB165c2sActDqp7b8bDwxImQG4A2loxETVmrc2J4Nyc0o8pI5rgEmEAMoHrYWBQkvUQjJ6i4420n&#10;cmr313mOY+/+8QBTkbhUn1m3hfp6s6rmjKsuqVBMHtozY5APLZq4RX9rtHSRUVzgNvhCDK4j9c2d&#10;8ljhb6PXuvWzqjPWUdNEGV/EJZQXTiijyVlxazN0GDcM7HuPONKMiRMU/aDwyNqMmGZ0YBGbCDkY&#10;lBE7+eGnV4rAK8/Aoti8/7kWNZ1twEEDRtJJAAlvAVaUs62c/LmSk/yo4hgRaf6RUue/1hSpsS4e&#10;j40Ni5yszzEZzBH8sx8zopxjzj3BewIEy6Q42VP41ehnob5rV+PIhUMAXNyesEhboxQj/Vf7YaXd&#10;0fk3W8Qo3EQwJqP7pqemq4JtBdYtVyz/OAjAQ1mA9llspZlRwCd9HsRxeiZTvlsSOG7LZ8dnCCCu&#10;Gxdy8Y6stDvy+2U95XEKNQKxlVxn1XnZ1/j9kJaM9R3rfa/kCcVzO5fr2fsZp+2Cl+cFz640OEaD&#10;+x/lV3HdRn54ZyAfGKuZahImKbsb65M2Ge2tJvAsjSHjTE4DwpeFaVQ0bVmRqJOnw4KOJIogLm2k&#10;LllO4jg5dFgKErRupw070LTFHURzTOSpUKO5TnUbjs+M5bJjAsbNc3v3jad/EelJgmAimH4CI/wx&#10;HZaOT4elV1SBzIkh1hdpgr5tmGPi6XmDiOAv//7vuHu6krtHbc/JehRjjuC/Oexk3cvrK27bhqmm&#10;H1trcZ/G0MxRbqebGm7bhtF33O+7na7DcG3KO59yLUoTtOnXgzdgMMe1OB1pQDuTB2vFer5eEwo7&#10;ZTMdjGbgAoN25qW8aidZmvXp6e88aXUUEtav6VHZnEIAfifVmmLqI4V83MRtNE1bLmQwbRm3ewmG&#10;03atp4LeltfVLq72yO8tR9kitg4IZF9Uz/RCcd8WkP1QxX5/Xfp1e3q29EancV0I8U/3+at8la/y&#10;9y1f6+9ftWxngS/vyOnqOCF+PzkKR+APB8XvAM3qDCogHdelgDy8JEaoXwnWahoqoYN5dKv8JKgV&#10;Bi/TvmQkMcEkVfWLODWMZaalXC5MvHTuD0Qk4Cw0luyRKWnwGsjRLgwHT2/QaACtDtgyH6QFjQ2U&#10;KS3PZaSOAyUKTKTjJEgaNv9DY7yrIbEY8ZWpJH+RGPvB8ROAl5X5sNEgZeOCjlE6vmyfvokB7nTY&#10;iqOc3rflqF1rjC4Wu9bSoiTnRF0EZ+q4Ky0ZCRPMdyw+J6QD5zuXW85r/FYAkOThhoJ3QWo91QkW&#10;CZ5WaRjKi1oNBFG/MKk6in6oN+ZIPEdFmH0Ty/MBKpLGOB51j8EeSsqRFTTy9WmDKTRFrptGZ/7a&#10;dl44U3V1dKBxcSAB5mM9S5sxFjVZUehb/OKIjOerb5npy0mC03qocrXw8ZzhiHMkbK9B0XqDarP0&#10;NgFqe981ge/klyBp4ccWzkvyY1lzlYoKA9YFaMoNSq+z8Lb5jIqF/hScqkAB28Ohpgzyo+u8nE/5&#10;nda0EUYX2yPLfsJl4rJvGGJEYzCnEyJBF25AqvXBoU5VXqCZDmyVo63M/oRkNgj/zE6KVwlZFAEQ&#10;dIxnCCJLlT0C5iHOeXT6RlqJmMoC9OX7ycauQT0b1keiKqtsirs5nCdUNBx6cbyFmyRChV2aWE8W&#10;VTlwLUK99/bT63q/x49Llb/vjT3sG+jDNqvp44nlrXYt8o4fLbbPuV9Xv9d+XPVPAcj09AjCNClu&#10;y6zZQhZ74OHYnTdFcttHYeAQfK4NVNd1wi7AG26GgDYN+/CgiAhzkZzGTpplpqWkb+37Z6OiGSX7&#10;6NmaPob2rL9ZbA2mv3lrdLkuTzyQCt//9TsCxMDIfhjreYgH4PTALw+B86Pt0Myeuurzo7pYIl2R&#10;ZB5rF+guZ/L93BCYD0BwrBfDUiYradMeGgNhywdRq2arzx3G56AYBGiT6eBKLnvWU+Yu7ERpcc9N&#10;9Jd9Cx2mnkJKMdGAKejciyv0sTtzmtlVfiO2AMFfOj3NC+WLCAZyA2Kqok0keBfv+f08zcDv3jc/&#10;bdad3q4zImrcxmCpRZLvBvvkp9S2aSlacm2YDTChaHNid8Bbnm5oreH29Ixv334z21oVW9+g037O&#10;m4LplqyxAekdc04DwadRueYIV9XYFN96R28Nt6cbnp6e8P2378DgxeDAGOMQWJRBEpSN6nVu22aX&#10;be57ph27ADirT5u6Iu2S2OSmuBSyh6aur4o93ny7vHciSmB5u8ecuD3doj378cHTQLU+rg+1CH0z&#10;H3NDZarGhoqlq+LJAIU00mZdPx8v71nYf1s5Yxjq45y2wYJcQ0tf3A6CSFyY+Xhs72m/r/JVvsp/&#10;b/lao/8a5f15vL5Z6K0qKzD3oPpq3IrnBY+IMJhxnWA4Uqe9w3M1uhsC31639+ySCouoFncAzQl3&#10;6IcGSLxsP6WRSJqgUFNgWs7k3hp0EHSgcZ9GEIGltwbCI5ABqImghp7YTe/MfdvDEg7H0d8Rhjke&#10;CXVBNwXWCK3swKmG+DucidzUaA4sd3FnABK5WwlyzTkt33fQB2A+dYE5LVpucyNAtrbN6MnhtM6c&#10;tbXHdFRaU7/Z3udRMlovI2zUo2Al2jcjJuFw68uMvgQTHEhHp2CJAovNkTP9oeTXtI+ijeS006vH&#10;I63pE+fnt96D7mdHVJb/M89zrVDDuGO092WbbNYBaZXM8bxESqEY8x8obwE/BuKq02+dik/by4cR&#10;ce7EQbsKRwYgcXyLjV62nfXVmXz7BHgCFB+OXoVgawZyq6TMFNgabyDOJhfgoI9V8syARXFnd2os&#10;t42Gq6P2kd6bR3mFN+6OFP8mX1+tI+eRqLGkUWywi3kZfRbzn/+EAwLJvPMuHjGnhjPNcbQSmRfr&#10;cXFakISKv9+Yk1QVy8JdgCbfdAi28QtHsb4S9V0BSVFVkccym8FIFCjcLD28PlWNJ3r3+zJamUEp&#10;bVIH5Vo+Rds+AFztAlD7X+H5r8s6qZGPGQX9kKqncbwFXr63Zj63ro5tvrFwo48H+VztgAoQLro6&#10;o+75fE2LcNzI5nO9rfMxH8zHwy7H8+f5zGjxD9R3ATJPzctkVRUqDa2cBLjuD/sysr43Afh1LNU2&#10;OfX9nc2Ej5b33pklOrXaMfYuwdqrKMClkaW/a1DJhOjKK+8NYx4uDG1NyprONZ5jO0d3v1eOADg/&#10;+9C7R/148cx7YJxwg72eAaFK+iAY/lbJ020NTWZEFXPjM55xmlLlZf8v2gw/QbEccYoXToIPDF7w&#10;gSHti9qY28XU3aqAg8Ic53CeSH1HuTN83TW03nC73dC3Ddu2ofcNqjvGmNFQyBznp8kThXVXTYHW&#10;LFVJ3xTYFXBQvTXP+Q9ZTiM9PT/jdnsCAPTe8du3b7jf90j51nvHLWz+gelA5NPTM15eXwCPhhe/&#10;00QEsYnSt4776919gYY//fwzfv7pZ/zaf8Xo3TYplJfKVz/DaaS26cF0ciIWlW4BFN3Wm+a6yimN&#10;1eY2cTUyKOvMLrElztNxCZgraYrozsdKYaVLfhdZaLvvu0f4vyOr3mgwfa7aV252pk6ctW9A0PTQ&#10;QSwDfrCWa/tvGxWfL7bcuKEpZzr6723bMPe9BMLpUou0jrY1y5Uf7//4/v6+8o6d81W+ylfBx9bq&#10;0Xn8Kv+Y5f352YCjQatQN6J4vIzPWOTPXP9WtXA87pA6GBrud7n4QzQjbuzWckC0Rk4AU+/en6Ox&#10;bkbN5hcFMk8eU6IoAOliKTzUDBcqfqh6qhMDdgcmoJ6Kg4CAtjRFCHCCDh+KsZRg7zHKJHq6rKE8&#10;mM8LLpuDytOBSIt02DB1QNoNUEvvokC5ZEgg2iDCC/kyYvCY1UUOc0pYS5pNBvPnAYi0KNI8wpH2&#10;t3rdzW6pr8f2ElCB0TsMsDKRBDMDCV6NxuxfHuezOb7ZTwcSuo8/ctr5hsZ0ME78vTRB64WFdsu9&#10;TnV683l/VggCi8fc5GkFgIBOI0ETRArwg+YrwcPi3AjKhTn2dGeuxYILjeA1B5YUMbc0yHIOrRtc&#10;MYzCSar7yQFGrMwdKnlBUTgyML62tBRGU8ttN/2CJ0SoHXF/UUHTcgN6MdYZrcx0ClzbRuP1Ffp/&#10;Ga1eHAqhC3itYJZLSP1bHp9NIN0u62uSG0kqiEtI7dJCgq317EOu5UaW1TIv7piacZ8yQsg9xfCH&#10;ZNQbNwgiHyd5Vf0orKTDDVQ5a86tRWwpdrKCniMw86JUnza/XY1812JAXNYEsdyppxMpRiMpQHc4&#10;wR6RTQdhjYyVMj8aIN9ysWf8nWuLMtR4GhZB3HyzzdciHMg1Oezyy1vu9oX3cUYEMkFNidNFBRA6&#10;8FScGOB80UGLTts/senkfD59/hNgsoWiIEBNfnYp4QtBVCCb9W3wctygp7VnZOCGUM6TRVbz5MyM&#10;yydrh6uDyeg0lIuXa18jqpwgo1iqG23AnMwhG2cdwIh9xKWj1s5A8q6tEQIINl+mb1NvbH4RZkSv&#10;I+mo09drAVMpahZA3S+hjLVAXnO9qX5BbjMCQ8IQKXyr9h5lQMgTAOpR1bH5EEBgburXcgQFeZFo&#10;2tPuRCM31Tnu+J463csV8M2NoPp57EGo6c3pc9ZAzhk+h85LM08yVLB1bYm8xDQd0+Wm0YKXkaca&#10;T12VR92PYyx1GzHStiHfkjXjEnJbc/Z7P4D5NmajWznmU9thv6T5WEYBz9Z5DD0cHbHTYZE2T8Uv&#10;Kq+8WemoBWA788RS3BY7RriTXnExpWrIGlE/l1I37gG/1TQFVo1Gpa49El/rml3kwio/140UoIL/&#10;dS5ig7xcUlotRiNuN97wlD4WXOAbZX4pJJqfVDvSS3qA+1ZjT5qpAphuy9mpN9pIppdTVxrNqxy1&#10;zwP8dVr32EzgcOy57jIBc9AYg6L7nPjJC1HsDH4xg8zGOBiB6zrO9URcmghgzN1P2TS/tHwPe4qX&#10;X7cmaWt5uiIeUxXN+0BM5wzcCzHHGBhjD+C79Yanp5tdnqiAyA1T77bGe/eLLwG0DWPsJr+cNmNO&#10;KC+yVI/KngqVjvG6Q2RH7z0uypxTMfvE0B3fX14g0vH89BN6n9D5DaoT93G3QBv35cY+zX4dE7et&#10;4/468DoGXufAZsafX0RqJByqeL3bJaH3fY8xPT/f0Ho33b1PjKGWajGOBza3nzVkWawaoZzyk3ej&#10;yrUSVGAPps1U1lL4ogBa27DvA6+vr/jpp2eL6B8DvdsB7XG8SHeRaUX28Hf2T4vubS38cXV/b04D&#10;9/cxXJ/ZeCiHapAP7RH6Xkc5OZVtWp1tu/ka07TrI0e82RgCgfTN7bqir9VT/LDyFPg5ZjnSAfnO&#10;31RS7rFOyjiNnPapE+acwJjo24afbj/7pZ972IfS7ALqsQ/M/X5o5722/9ZxHMtV3T+qva/yr11+&#10;JG/+M5aPjP3/z/T5Ry6f593tKEAroGRFkfkBLSpWDs8vUbL2Yf48OnfTLHqCzgZGekvCf2gA4CTf&#10;JwGC1mCuTTH26Th5FWGgiBkNpsD90hPxY4nTDT4CFj5OGkV0PJX9YYULvXShvaWTSAeqOjpmshdS&#10;wZwIApKiFtFenWWaPHTUwgGRi/odUDzl6CxHXBPAOpdok8MS5PgOzwW05KDHMQJteR4Hc6MaNQ5U&#10;CJJfzHkpxlcFRsp73oXTWKPf8YK476mFH8rWhkim5ABBxSVDcOa+FYKBPZs+8EbMnBCwlzqcxe7j&#10;lOVnGZ1co6nO/qwsjq5IWyoSOkllHSlpC4vkHGsC/BOWEH+L8TXBlUhb4g+Rp6b4JoYDtU0SKKMT&#10;yDVT29GL8QUhL5x5LT/TXyCEmq8CgE5zXhMPzqhm9Y5dghZhfKfjE/wdbC7RCSHBDr3kfL4FjBxz&#10;rZtRzQ2zM3HWCL2MTrQxaeTUFvX0TkHsB9FxrO9C9OYy46AdNAy5lJ+xLyjvX/xC6b90gVhOjGEB&#10;0pK+mRaIisPfC+BdykmfLJYn/zz2xeWq/ph/GVHGQWBdj+rzUQc2AhJ0sKCRT/zHe5GekhOZnxW+&#10;fo+XUuM6/ULbosj0w/gl6c/sRwAiql5KPZ8pIVLZHeopd84T2CqTf1FHfHWwCejAy/T5902wY3zp&#10;ezQ78krK1Ot3eIrmeGdHmj7189SJ3HM4rkHe4cDhpX7NwiP9reZ5f69oTnjdWAUQoCVBqlpngjm+&#10;0quMFTnVJQd+5bPr34xS9XoVDmSvoMfRNkC0+WBj4OHQj/x6jjpurS1zrdXQk5TfVp9Fr65t2M/e&#10;876MxGevLym93BiI8WW0OXvyuRX3Y8oxqv+om95++fw9eXoqdcWqG1U9fcIsi/24qXGwcysQXlfL&#10;Nb0frGM5RH5Wveq8cOK9sHcPaXugwWEmg3w7SqanniLPU0dnG6pqaUMaIJ1puKzv0wH5Bm5Qexut&#10;2calC/DUmxr1XtGDPD+nBT603iM624BP2zjbtg07diBorWjbFjY0xDcQxGzN3i1IYzrQqrDIdG6g&#10;W78b9jHx7ds3QM3G+e3X3/Dy8oLv379bB6di+D04HKzJqAbgjt47nkSwCSCt4/76ipd9BBjcfb7G&#10;6yuen5+hOvDzz8/4+adnfPv2y8oAjUEgplwm701Ic8kA/OF+o2bIy5G31s2ltIuOklwVuN1uEAH+&#10;7//1v/DLL7/iP//jP7DdGl5eXjzPW9a/bnqGBYu3yhwTrTeMfUfrHeN+D5/yWj/6cKutp+t42D5P&#10;nRmdJKcWC9ut9kZ0d5X1F0rjYjRpC/6xxa2cYw4x74L9VMz9jjkEz0/P6Dfg6cly3TcAr/uO799e&#10;DiD436Pfjz5/m08e1/OZ977Kv175mv8s762jz66zr/LHls/PxXZlai+GbgFcAWTOuAAF3UBlhPeC&#10;njDSLSMqQYerAJLLEC7GEDkFJYHwiPWrTpL3bzE9HOBUqB9n9MsL1cFqDKhapErrzP0mEWnawkhO&#10;o0wOfb9wa4oBsDrBBv5rAkgKM6o9pcvUgS7b4niAjqNoAqscOzJyrNLidKnmYZ7fTt/gfZOMwLZR&#10;FbCCBmEAHVZ/RAKeqKInoFDEooHYRkSaA55vzgzb1uisHBz5g1GYADViw0YBi1IB/KKgPWgeuTw5&#10;rHLRi4hF3uQo5PCb5Jj8TwKFsUmxrIV17BXEq3OXUdK6zJjQmSgWuvpfFWizORmAnzwIyruTMD2y&#10;l1FDlYYE34sNnMYwPIqTDwgMVmxmFNd33d8Jfolo6MKfV7KKHzOnMIQbUheGnjOekwqRM96F0LKB&#10;AI0Ns3KAIdYPU1AskX4xT7kGk07Ml+tygFFt8aKU2fO5VJzG8SgakO3m/FlkdHbOV5yUS1Kd77kR&#10;FuOC8ccY9fWzbFhx3eRXAmILUcpTuemUzl8FElIf+D/OJ+Yk+Rz7c7ZZoUtdIAheN8K4dKQA8QLP&#10;pFudlyKnfSreBMO9acpW+yi2bGMwuSbFI07BAPB0MF0u8jQR6Zm0y01WIHnBdJXYxaEikcbG9F/h&#10;I1Wg0CrrvVgrpf6LUQep+LdgQrSj+RpWHcAUHCP8Iw/tFTFLUycW4Dydu/9miXQcD96LyDcNScwX&#10;nc8+AOJFp1OrAbmWJMaRcvj6fRc2Dxz4cyoISe4VOQ2xqpDF5lm+qPX72ajyuc4BRnVPtFjzPG2R&#10;GzQSciTy+TtvWj2r3uU7FSwoP7LOkKHIutBK+qN1c/TDheuorKeLh/K3qXEVTSs6XGDpmay/lRZl&#10;jKf687TPxo2dzvywSdMq41vhraP8B8z0obhXBeY4EGWxDT9eHvF+vczbNmDffq/yyfEZOaybY8lL&#10;6VfeYWBBXNrnEbpsT9ZKFll6WeJrDZn60VKDQaQ1qIOyEUAAnuRrUBnOv54CAi7z1dYV1HN7H2Rl&#10;+ESA+yUT9/kaQTF0zYZqRITbyReuq0L75pi6ZJT89JziBNNzwxHo25Y5jOeA7jva8xN63zDmQO9+&#10;wi0ucbS0k3POiFbWOaGDGz/TUwYJ7uNuUee7JSX86fkZ+31gyMB2u2G/A6/3Vzw9PaP1V/z2f77h&#10;5eU79tc7xphxKXiDpaHpzbTM3O/YPdKbn1n/Dbju3Xw4jvO+7xhz4rdv39BvHU9PG37++U/of/0P&#10;8OQjaWrsZBsb563eIuso/JV2YdrNfOsqQAFhk+as7fuO//E//if+9//+P3h+foZ0Gy/iJEjOWw1K&#10;o+/1kZJj9EtTtWzcXtZxsJ3KM4uc0kM/nB/V35neLpS2vJ3AOFgCQdul+YdD+z2K4XNl2Vy7KqHj&#10;bJy//PJfYMCKiOB2u+H+esd4CILXuist/sixvVf/+fuf//1/4v76gv37L9evfJXfUf7oef4qf1x5&#10;b94+O69fvPCPVi5yhKe2l6r50eIIOb20AJKAUPQI4IrOnDkPka61JdrA79bdbY/WhDgYer4syZ6Z&#10;gHQ/pc2+Km41ircCj6qhx0QFOhr6DZCunhMcGEPRZQM8J12TtuaiJQgmerDDj05oIdvJtPJjV1Iu&#10;TpNmaVEANzodZAiHZ7X7eeRcHeCf0y5zWXp08GYsWunswGSv0vhP0tXn8iYfCcOmjD/graWj5XcN&#10;GjFikyB4OpjVsc/aRDz6ZWUTjEuHLHuU6SiMw9Zb2eU0RjP6yScJBvA0AQH+cDaGAi1z7+2eVmSl&#10;ghlNBCDOxQYq4DrgSQQ3zKKfNjYGrLC/Nbp0idpKYmc3/FPbELA0KQ3rEeC3ikA8j3O1gelEW51+&#10;WjXNPCnpfYrciE5JAvpJsvz+3QhU8eWr+ffxDZG8MPUjZVlvBLRQ5zUj4APzDSAgh1ZqRDgK7EcB&#10;SNZNr/JOa0G7NdqIBC6uVQWNoQEG1n4m2HlBB6lumpR/HYxRphCRkKE8cEB5nwf27c26F8fuvsVn&#10;CpP23OQUpPSvtKa0UpcbNVJPa2UiC1asUec1GB6DJTgfjme0iMpgV1GwR0eVKXrgMmJOLPz+YDb8&#10;05bMyHlf6PWRCO2P8Xwt3Zu06VXUDMSfMt9iIZ1HeQTD34pwM0Dm+hLDlF32DMHwq+c+DIK/V94E&#10;XM9F5B3Gr1UTMHGA6QxC8uf79SWQUvRCAbeNVnWT8s3KVoEgsqTJWwGb676s4yTSe+brR+UKNP7c&#10;M9RBq114qADAuuG+6tlrIhHw4dxhrrl3P9r37EN+9pF3f0RZ7ajHc/mR94/FLCeJaN1Z3rHADT+5&#10;1Do+ao8cy2doVDc47O/HSzQDbTIwgs/XDZ5jfLidEhCoWKT77ulLguU9PRQrtbze3aLHJyLnNzdM&#10;VdVTscBSyCgAT19j0eHcgCGArcugVO3uiL55xPlQ3O93vLx8R982PD0LbltHe37GHAM6FffShzkn&#10;7vvdUraMgTFsY22MYQC5wIJ8WvegiYmX19eQHXahpQBN8P3bN5B09iIAACAASURBVMwxsO87xj7w&#10;+vKC3huk97C3MRU1pRU/Z/LCuQ9Ib3aXQu/YB7DfXzHFbf3e8O3bd/x5+xkiDbftGdu2Yc4dwy/6&#10;nTrRPcXgnA08KbzOf7O83qiBHPRDGUyB0MXUbVfrGQBePVL9v/7rr+hbx28vL2jbhvu0lBth70U3&#10;yvuHE5yPSmuCfR8eFT6wbd3F39tgL/vMy0c5tqv2rtY7abN4WovtyZ/pR6bv83FdEHbFcUH+gJKy&#10;/nDqo9rv9OtUY2N43AsALi3n6u9WrsZf7fqr7w8+hzTMuWP//tsP792/dnmLxsfPP8HnX+VfsHzN&#10;/T9aCfQ0ozJaKO6M8vC83pjAKCiRFKc+dH5ejtlqBBnBkjlsB7U1+92/z6OJPZwJccEcCtdzlUlT&#10;NxRnHlF3PbjfB/pGANS+0HLcTURNsbeBOQRo03PpCXoXzDHAlCjTo7QJSjZD9TynKjzfcIGNql0Q&#10;XyigfvBZABwuA1RVy1XuilxkK2CaGZARvUFDa1okszhY0ltuSNCpWC6zgqbdoDz+h6iDUdTp6xo9&#10;OG91WKIW0R6GOcF17+6Ssz0QXo/yCEDH5wUTgu6k85y0onahD29Y8Y2NE5Ahnm+VbONfNectzr7V&#10;SRB8ArJhjIk4pl3GpyKWg95pP0+GlRtwTsxwKNwg6lKopxrgKKma5mGC8JYzVhe68Jh6b72sHWun&#10;L8fiaZinodmFc6a+1jqm56802520BCzqyF/m5bWHMVfwkUdDmzQ/pSExdpt7rrHlxaDF4Jh9HbhZ&#10;DmhQwZmIkbGF8srTEOGBJrDZbLzRbIDMBDQS9hRN0IerJo19zi83/IhaTvffMtcyYPNjdLXnaq7v&#10;PI/AlZC5YwtLFJCD/ML3WzguPtUReSIEeMG13YrjUpx15Lokr9g8SuRRb+JHf6ciL6x1vhLf5OmC&#10;NgUz+JubcDUSXtGRKYmmzyP7FDH6gnDyCFiSSpvL6NhoEngOZ16HVo1NbtMWZ1PWJxjJB47D86qK&#10;It6cko6rwjZVjAfZL+YYtrmyi7bENl+mJtANxYBCPHcs9/0SxLXEQs3z+aoyV/HCDrl+PJRcXW+k&#10;v5eQPCj/JNQbtJlM6s4nli1kQlvzKgny8zi4r4dm5yZEgN2ksvXlaLSpYnfdMuFR4q5P7PlyMgnq&#10;+0jUJcWm4HM8TUG5JQd/VsR5chEp2W/JTcqax71eCLuAFKy8kSdTZgO5WXq6tPgCSD9GwUqMgSkg&#10;fH17fTU6OMeYCkw1rwLMiGxessdxlu+R+p6MoBMYKAC65IaDOOgQsqBe4LnITdJTUDcRZ9VTRfEu&#10;8AA/r/ZKDFYXetlHM+RBMEmlC0bYn1cAToL79vfcCc7733VuSMOIipy2XgpgJYdTFtbmQGvU9euY&#10;cpNhht7oSKDXUmLkRrDNcQKrAKBt5SMFAeHpdqfnrfc2I5+1P99wBq1r/46bZbzwk6nfUvpp2pV+&#10;P4PZi7tffPh4Hvh5lVMXD4R+0ImFh0Pv6oShvSPW4NSck9SxebKU28R15tb1LnlAA7aZ38XtA+/T&#10;jP7o0temWDYCUeiqw9Nx2Oyg++bHLOxMvtMm6A68TkuwDJlOdZl+oWTDmMDL3aKqpfHuima6jzrM&#10;726aOtGm3RUh8MuhBejSAXTMzeZ6H7nGpHdsWzcbeFpe9f2+4/XlxflBoz4Dif1epaHAU4OOhtfX&#10;V4yRPpjZa2IXMBIQH5YfejJoSBq+33ffCDG6vb6++vq3esauuN93wMemUDR0jLljjh1tEwAbbjBf&#10;4e7TNcaO3XOfD08t2VrDrTXsXaD7ALChbcB2e8b3l1dAuA5NZk4Z4SfZXZhu10HD33KFnhHPQNyV&#10;QBtBrTI/Ecloc+cBn79NNuz7buMTTzeopnN1eBR3kZX0VR6uK7Jm4U/LA26AdvP0L7X04jfQdqed&#10;eOX2TPqcZpxA5/R7XTxH+ByA9GKHGd3GWC/yrScTQlq4jNJDH9eSVg/KOB/+/eGii11i3ZEiY8wg&#10;WTYDqp6qMmOp9mosx7n7vX1+q3y2jcPAVPHyy18/8N5XWctn6PVF23++crRLHz3zNbf/jGVLuOSB&#10;gq1Ogv3igAa98/XinozO46dHxmDUDJBx3OtRX9MzKZx5uRN3jc1BMGdz3u0oHw316ozF8XM65KWn&#10;jWD3EPQGiEy7gLHZBXU6zAC1yxM7pFuev4YOYIbRQAvpEC+S4DJQlPQFjencuoNg9Jvg4W6vIPoS&#10;gPIyZxIOfAXqUlnn3IgiACXh84ISQRoUindVuCmxwiJXsxvREgtIUMCOpefumCJ88qCd8i05AxDI&#10;b8GQT+MZiQskGSXD8bVIEt2gnis8HJUAL46ObTWOkob2fRkvR5NDDPCDdS+OqdR6NJ4BVsAkjDAa&#10;pwXcqSWcy8s1PBHH87U6uuYMBkUVYH7dq5JAUPb1HK1YjXcNe1HdERXRhWfs5Adof8UcclC19spn&#10;Z0dcyk/ynoSB/bCQT2PepHxF/kjQoo6bACslWP2+Au0B+Pm9AQA387CEsYu0qIk9yRRMFw6QlF9E&#10;VyhEiyzi7wuYpMs8x3iQPxf6wMGS6gB4/fw317ecODHnQOLi0quMEVLGbgABQX+rf2Ltcz/VUIAY&#10;lQDQghoBUGTfCYpXmUngNERpkIMzWjYiVMG8KE0dvJ+pEeqCtelUTuhKm8JT6yL30yFIeUA5XNSG&#10;yTjKcWHEeznVcpi7K7+Rcil4I5y8dbKOayr550DKi0JAsNwhfeLt5oMK+V8UR/Jp0id6VfuxNCrL&#10;EH5PZHizzufcOOgnx/kVBNgZH+JMkhOoXvkvfjsMI3GDy1IvSrU5PuqLsrYvZPdyj0gBRTimyn/L&#10;g1WXZWce8sHDiMSLtBn1naprP1Qf3ui3F4K7+fwDHjrohtO3hXZVT9C2BVI6TcqAR+MQoOYXz82j&#10;67Y/HS0e/VOqSVs7fonl+ujV5vj62cPI0PK7vcNNnfx+qbtsapzXcgJLnM6rvrIOyGO6EHhkKkJr&#10;+gxcvUVWpQ5Ti1Be7OILu0MciZeRNsESKCGA+sYqxE47tpAjGunbUs4Zz0nrqKkzaPdCJC5T3uYI&#10;U6P7hZH311fbEHH7coyB+37HgGLzQBJlBLuDv6J+EXoM1vpUL1NUVYwxLaho+p1MUy3Vlypexx4g&#10;s3oKSgbuiNip3DFeIU0wVNGlBKyIYPfNbRGxCz7nxH2f2O93qCp6t5Qy9zHRWsPT7cnAYBFsvVv0&#10;dxNPFWebrK01y2Xu6o4R2UWzxF+qsI0Il/9jHmxm0h9FZ4dYy/ljvTGtJwbjK+uXl+sfnIPSjbP2&#10;wKVyFo7Za1r8yFy71a/kxilt3ottuEVnU8enHHhw/usd2+GPK9Zb22TjSYq5APPRNRpc7o+tff49&#10;A7iap+P3V3Ve6cpHds1b/dIHv3+Vr/JVsnxkbXytn3/WUvJppJNRzDMsEdnlc/vOwOjQ9WLRKYoJ&#10;9dyxmWMy3yHCEKAc7OZogZRonQJZmAdQlLFYxLA/OtV2n6cCWy8eduSMs8YJegxDk92AsBueW9MA&#10;XggYQhWqDXFpJqrBTJoQtAYiwvSB0+WdjWhaqyVBGtIoI1NICwEaPKJU0Xqmdg+/nPPiBnDmIuR3&#10;Ajs+7mMjneOHgzmShnb2gLTW0lg1fxYLLObP8Ad60v51GPEw2rZsL/iP4JegfHcsWows0tP6bwA4&#10;0imARZx09ENkwwpWQwuAJ7lhQ+M1ZzqdrhlTretklDk5GpcklMDngd/H0Epd5RWLNloBn0amqQb3&#10;QqZqdLoDy4Ay5PFtATJyE9U455wk3WnMmkNRHHWRcIrWDRmnBtHuMtelhRhjgJD5ZgEez463poUK&#10;C+XNCNXKqicnojiiFWJJEN/6wRz1wSdlvFnVmiubMkuR71mUfp7mYNxg8A/ywjw6V8w9XZgj+yqE&#10;4VEnLPtfhtsif6hH3EmJ6iFgfGK5ognEoqekRi9S/no/PdjZgO54M2uLe/HEgNrrjRv21/IYA/Co&#10;4crF16yea9Pfi90VowXvZjiXnP3MEpoR7NWPEI/0omBVH1drtn50lsh7SORCpnC3KGnSLteuSJWD&#10;Gg0Gv9NZbdnbqcBG3eYiNhKD+aLRZQawyOKFV+usF1Fypcosr3LLsaDIuAsKG/Ztm9F1bcfmkdTP&#10;jUmaVN3QcNQDJzxAPAUTDrL0wC0fBsFPDWjMA6NzRWF3JETdgPhNozyDsmx4XvThEVhXUwTVZwkU&#10;Zl3ll2Ndvumg3qYiL7Q+b1fBTw5lH2kz4Ah1BDp++Ptw8Yh1qYAnF+MvT7My/7O+95azfqbvVQkd&#10;dUibcwRsGXH8iE+uQGFgPUEwcdCJ7/Xpgh9yA/WoRxH69/eWZWMp7rdQELDKTa2VBtfg2Nrveupp&#10;OQHRKJ3G6Tvviq0bQVwSnZvQCkan5xhStnNNVKANLmt4bJN7LE1oR7kmdZC39vl6o0NifdTv5+EZ&#10;SNrbk1On8I1Ztej/Uec8dQnrYEpG1Wm5/I2w0G2Dul5h1DSUG+uutcqa3DaToa1n7nDaw7ufBhCP&#10;FjZgXC3VSO/oDdCpni9cMfaJoRP7PuLiSOu9R0h7P+73OxSK11cHsFtDb4L9bpdctia433cDy1vH&#10;/b5ju1lu8ta6nQaFRYJvrWPOHTxRZbZTC7miqth3i56n74LW8Hx7Qu8Nv337Dtk2zPsrhk70rePp&#10;dvM60kNSDMxJwD11CCczTqz4OuG0ctM4N7pc2/CuAALGhSfTbzso2WSiAGCvQOmI7I82g3GKBNXs&#10;zEHX17su4oHy3NlEzo0pBfJuMDyWa7ECOE7YJljQodDr0Nrlp1nnH1iEAXYaerPahWcntOriWHR4&#10;ewwf6sjSxnVdH7RhLt/5g+n4Vb7KV/kq/2Rlq5DFlYBNmzgVrxRFXOUqT5Va9DISBH9gzB/MbIRR&#10;CDdq0aA8Grs4wQqGeLe+lQgDdYDbHRNNUI6YCMHvcNyEqUIaegOabBi6Q4dFDrduuaDtGLyZHb2g&#10;IzSIGB7C32uk72pY+3vV2fLULDSgU7la/+zYXF8BLll1czhkTfyG9eFRJJwmifosUMQNMXd4Jf6U&#10;SDfzYXUbTjidFsHwfNGq6XTz1vujI+XdqNN/clgv/XwwxUtGbxL8FudDArIJ3pbswCXHKfkxWm00&#10;+gpIdXCQFQ6AuZFsTZVIHzoLi/F5BgLU64b3sRpXuczScZQAvwimtzIF1UGsplyuh3D2PI8j57+j&#10;YQRvlv4tdnp13q+d4VoEnk6Cozgha5wfhMF95OtH4EPp4SJeFPB0LNXgX9/nEhbI5TxpeTacHf/J&#10;qFtITL732Z3d4tQmXfhcK3Nsm2w2TwVQ08O4FycH4dhL4WtvqDjGK3h1NIMTkih0qE+GQ3Z2BK5A&#10;Ip5aWObuKEG4FtlODM+5VNOBqrzFw/uxOVYguqX6JcWAxPp+q8T6KD5PkmF1Lq0PkgzCFzX1C9Sj&#10;x045drXUT0lfuTN1yqmPvqFSZWc43UVocU9NDoNh/ZybPAadOj2fXOesyUWPjvLrsOHwVjGAq4Eg&#10;+BVw3g60iwu+lucvZI0LPOVGGEcu13T9bIlxyhVRkPxfnf0CzslhDYUsPMi3t7j2PZD2LaC/2iTs&#10;w1qqLD+K6cMCuQLd32j7YT/LHQzvv3edK/49UPhRJHl9lzrxGCH+kfIWzRMIeqzDLi+T/kHlTZ4Q&#10;AXRCekfK3/fLkY8ftbtECe8DgKVq8zeXcaqntLhsS9LeCV190dUIZlj0bn5XQffpG/YEcd8a60fm&#10;5JLDmCKCdqqKL+7FwogawiZureSYn9AruiDUvS2hQbueKT2AqR3iOcRJj9iYEU6/BrCtamlBtr75&#10;pZ0TugMDgrlPDAeedWjaocq5tjQit9sN31++g4ES0hpe73ffKFKMsbttbtHdOqenZrM+b1t3QFzD&#10;FxIBMI2HpDfM6elQ7ne8vLwA8Eh3mA237zu2vuEvf/kzfvn1NwPBe8fWt7S7PGALotF/8x0E+37a&#10;PvYpKrLCP2q9m80FhH9Afgld57rINmD89J7UFj6hn/R6TWfaSePEyMfutuWxeoWJXcN8JTaIgk/S&#10;sTl3kXokfCNWVh4/9O8tfXdZPvTccY6Oz1+ts6vnzBqrGzrH76xLmTLF/rY7zNbnf5zsrj1Yy2fa&#10;+Jhu/RQPfpWv8lUO5e+1fqrz+bVef1TZ7GidgYeNUQbFWVpAWS+mQGf1NakaIBhQZX5wMwSm59C1&#10;KCfFHHvk0SvZFDNi0IuIR7xSgVavXwRQRglIjME1u0VjlD4bIMfjfoKpuxuFHmWggrFPTLk78Dzt&#10;MkRtkKboHW7wDKh2iMwAr8SV49QEwWhYVKgDSGdxBTjdIZHuIFteegM3qMYcuPUtnHoz4puDSC0i&#10;aQBg0BCemUzA6hKARrVMSyfjgJddXpWpRI5rLNPM0BBz/9XBYvVBK8wo6z3fBOpxewkDFzTaxY6k&#10;MV8g2+AM2rQKpESJ1dy70VKTYoBV4KejNTvG6KeBMbBGg7fW0CLih2yUQDn4fPSpXFg617Vhdmca&#10;04J0qJJ+bLuyhUK0QcWiiTR9wHAkIoe/OzQ2+1h4Ku3edBojxYBVBlsDngdfGxosp6MSDFNWWEFx&#10;RXPQz4DSctSxGJDJPkk3hUIZnX8wHCWi8MqnhUZQhDzJ+aeBX+MacyOB+bS5BpcoLv+Mx5CxrNLc&#10;lJBAnAny2hO9FcfU55Ug7FTjw3QsNPpFZ7fSqDpOIpJZbAIo9WOvZXOqSfJ2CX7Pi/bIA5wPEYxZ&#10;NiOgGDo8jZDLeI8M62IbRebI2hpYQEux55pHikEkgEtxAtAn4vYXT59sklGp1i+XfUzbQtHupGWK&#10;DHA8lWbBPcUhD+dP4x4DPslIe4MW3nAPCISpyzyvgXJxNucR58tgH+f/4ce90egU12hmy7PuMHDQ&#10;tMqJoI3LQokTV6s+tqWhmLyjIYlj/Yp+IsawnFySkNrOd9bPLlz7yHcl08Wo+PppzJlfZyydaGLG&#10;GndISMhFAsrk4Y31G6F97ZrcFs8/W/UeNCN3WXLDkw4qgv4rVyH/rs9FijfS6IEz7OOYvqbbnB71&#10;yJNHCtYWkKoeUhGhuue+pqJVjT0UO/SW8x58yGqpqh1cCUnofDWl6n+1tVk2Qaq8rRuChagxCkE7&#10;fR1jip+IOgwIon6mnjhD/NRJ8R3tgXmUkzDAdh7mRY7zutoHSXeP4OeJDQEgDdPzbZuNIOcxHvJ3&#10;t546nHpf1S6UrTZzk5vrPGDqbidyuBbKJn/0xX+PyNEDlahDrYly0hFrJD/781apdgKaROrB+r/1&#10;wz7vvZf1leM/9pF1L7q2pM0AFDIzMtRyldsabY1y26RSbxvUxxljTqFUWvU54JgcQFs254DgeRpb&#10;4seWamqsuqFMl4P9J/CbckE9zaDdDQHM9Gl8broawEs5MMUirUe34BbMiemyj5fHmk0z3B61KPQ5&#10;Bvpmh3db6+i3GxIk1zhhKp2K1+g8x0ADsO9+544IZtsNsN133FTxqhLy2oBp2JpQy2e+uVi47xP7&#10;GHi932ONM9hGPVJcPV/01jdMMXty3L9j6xsAiwTnPPXesHXBaIJ9f3XZNQHd/FSBzexte8b9/mpz&#10;1Azk5sbKGBNDaSv6BaFjR9MGbKY/n283vLxYOsu2AdvzDVvveH15sSqbyYDul7SO+47YUClWdGWf&#10;JjzFqzSuoZGLW0OmiOdch8tx8zPVbSfYhgL5mjY0Vt02dQVaqx8RnSPfYH2O66FBbLODvO1DkRhD&#10;uRuDvkGRbXxM3LYC5aTa5oi1M7EPxdO2ASIY+wib+bjZVPWfkXDWrucXl2V5+43vDt+nIkwBSPuV&#10;ufgPAiPtJdOdGVxCeTHDBnbivtOfq7G8VR59f1UvP0u94AP5QDt87lHdnyl/6/tf5at8lcflkez7&#10;Kn9L2ULhqFq+vAvHojqXYTDKMe4MeXFYfFiAKNCQdIO/Gp5LY+k4q1woSBonbFzNZBKPzjzX6EaG&#10;m6vhnAeomgA0lZvV2Ly/AqXBzhvM/QZxp4Y5V5C8/EwzEiQN8HUMaVgAwDCnUWGAbw9KIfIYKmlo&#10;zyz5hv0IfCj5txwhBy4ifzYAOABCR5vYRhh78a4cKqKzoagolmKGMdua5DOQoK+1PcOWrPkj03HW&#10;Azs6jZ1OvHHc6s0UFtVYrL83adBuhpwdN6URVyIbSEdFAQ2C6+yPaXyp043KGtHlBj0BDin1L8/4&#10;iYYSB1zGqQWk9U8016DU/xc04zz3eWGkc2QFKrxORjHPauQ3PU09DVsa3WYL60Lnett8vJj5Y8zB&#10;iLnJ7r4dVVeGpfw9flls22NdV9WKrI5CODNIx/r6HRQ+OZcrcIDvKU+JcF1zMBAwcozG+AoQ2zvZ&#10;XTmBDaRBjfxZo+1CckS/OEOVrkTbuAz4LMmdEXeIpS/+JSPNiPHYiZzkYQLHdArpjiUQtMZgSfkn&#10;AsZxiNQ6Oi8cIZ09dpRjLzmTqWXiglv/eYLquHMW7LtSMhRRyE+jmF3uuXZMRCJXPulKPSI6Awwx&#10;2UdeqAThFBklTmBPjjRdOJXCu4/W2foZI+OWvMfOGFJGf6W/V3lU3vUSKU/4XxO/lNUugNOWbUsT&#10;A5iVMqata+gw9o+U3IQBVEfWqeDkLWM8ju3Eg49bSrIqRWC+d4zq60CZBu+jJSZf+LiOeZYUO1cq&#10;PwLpY9kf2j+MjVtlb8nipRx0LIMoKOPPuPpFvXrko/ZDbHxuQF1FT6qqXaTb3KZ7WMe5v63UOWXt&#10;aN14jCmbzk9NIfO8zup79f2r368Ko5rf6/f6zgy+59apKpZLxo/1XUV41p/NAVG37DGwbpCL0E72&#10;y4R7X/RppYGqovfum7x++bvr+2pvlAE9GGj01uXmDPmx9n+9yLq4RIfqTGbn5Z38v0pePutgN3iC&#10;LDtkab8QAQB5+tB4JWwwkHcq/RVzDOsNbSfkBZf+OHjJ/LzvGPsdzH3Pi47HfjewUmgfWB+GJo1U&#10;ge9zYowdc59xSSQvxBTSZA77bk7/jpu8DWhPTpuBqQMiW9hYqsAYDpjG5p/Nc2t2qafx1Yapivt+&#10;z5SYTqNb3zBH+nYCwT4H5k6fSLD1Dd9ffkNrHX/585/x1//8T6hOtLZh30debD0ZxS3uk2jYEjZY&#10;rusjv9V0mal9OefLXQ3kdbZ5qEuwrvezfaPL51cbU4s9vPjEj23b+m4dSg0msWftrhv2s6nN+VSg&#10;b7zHKnUWN/yPLRuPy3JXztVG6Q8rwSCPZKMET/Px1QE6zFX9u8iZ9YMfoMg+XOrE1fJBXf7D+/F7&#10;yrXd9VW+yj9O+eLRf8Wy0eChAVOjXgEUBWg/tShHxHcFgPSXlc+G4rbd7SaygHEnJVmdtgsD9xh1&#10;ytvUiQlMoiYzoWqLdB8gONlg6U6Y2SAB10RJeHf3dGO8O6BbnWEFPEdqxnPBI5sPNlEZnmYkbbkI&#10;TEDjyyPRAfDYcIDW6kfrwstSB1XcYIs2z6563aAQN+qcHCA4xTyDdLjtMUlj6ujYEpIpc0gaRNT4&#10;CeBmRd37fXQUqtNfnDTOj9JZAsAr4SSNrfhfFV1aOAjmuA67LMfH1ZxpCKyqZqQveVyVkf40rH0c&#10;fMYpkQZ0Hius/To6jnk5YuENtXQyGbHGls6GLycyHEmRa4AmIo3ynQCW6KyJzZG0FnUoAK2XMCqW&#10;eaY/sEbR+ZwfR1b48biiKTOyCr1c++LLSk8fVgeggkacw7U99pnPwyPUKhh+RB8zDyRBxTOdT8C0&#10;r7fFZY5mXECiOW0k26SMIZgLj5YN55uO66G9YowfQS6t/7pXV0lnAK065st1q0WGS6G1JuhR0giE&#10;LNcE4Oxp9Zzh9ZhwcfDkQJ9C97ykFyGj+HXKfsohBCatC5fm2MmzUuZ3Li0CFbzn39xgMH3BmF+J&#10;UTAPuNYx6MQE00E1cKOSfBT90trsaXX4o7npHM9Q1XBjMQaI1Ic5qDrC4iRTtthnsWdpx4tCvnBS&#10;FxlEWrsMfQscjta9IcpF6jXxxu0kheW0FRRAXJgeTUxeBVDDzfTPG6Y6/VLssAv+P/bepkmyHNcS&#10;OyCvR1ZW9+unsbeTmbSWzPQj9ROllZaa7UimsZn3uqsqwy8JLYADgPTrkZH10V3dHSzLigj3e/kB&#10;giBwCAL+uSa3vAcQfnqgvxcpIAt5WnLvWpluYp3Auva39gtgujRHoEHrM6ynPTwLrCFp1vqejW8u&#10;a3LR3Up9O9ALrTTb5ZiUT/eD8MdyBXTXelu5SQMpB2EKA9UaW0qv3+Ug1eVWg9FkIuUzRDaPZ3ib&#10;lJejgMGyyParPieo5f1Z9rHUL/KzIELQfD0EJi1X+teoc/aZeXyrx4gOpdBpdhUuJutwJ5T9+0YF&#10;hq23SFBvnzuPg44nK911DlsinvNHht3A1C7rDbwHMAquI+YeYh6dw/eIGY/n3GRdlVcvD1AWsI46&#10;O22Cx5K2Dl9xOae25/IgYwccm7jjhs/t0Y+Qt0zwyR0oZQiTa4rH/kaEyFBVuzEldoBmlFfM04DL&#10;MRlOZWCqYkz7bE7FPE+IiscLN/C6+S2BOd3bHLmOqCMT8LVDMpvjDtP3z/uJcZ44brdYk+d52o7p&#10;7HdyHfgNNLgdx/oBjTCQTOZp6o3J1yb2znEckFfLiXK7Hfj08oJ+HKEL0gM+l1O9CepWTuW5jeEY&#10;c1xAeY4izuua5axp0acey4O8vHoGu1OAhFwNGz0rND4set0uWKsOn3WiKDUz6ky5DoxJG0chrdut&#10;iMkQU9Qj9GGssdZqXO6vlrrJXFPlze84lnXAb9a+flb1qKLkvrsPv0a56uG3lF9Cw9+6/C3b/igf&#10;5eeUr62nv/f2/jnKkYClutm+lUXJzphYptxQDBMEr4aGLgpFbOoOfM0nc6muJBNoSMyAwEwBuxTm&#10;3U0F3nZ4hCe2K1JMCCMiaOigNx3356Enjt59k+9OD0sOM+dEb6t3shCJsSYiHjlBk+nxsTNu26PS&#10;UxUZgk30tJ2aCfWmTlNCfX4AXqZLg9FCOeiSiO5qgwxA3isM+QAAIABJREFUK5Qwn72GYiQKoJLh&#10;j33+6fk5IXFNHmUuMkGMdYqGkOk4M68YFwUioD7FFlI3jaKqoFWDxWjcYzj83BR+MqYbnw7i2HVT&#10;A6q1NRxgmBwyywoE3P0aJnRGuOE6iwHUIw83gjclxxBAQ1x5LAD2cgWR8yHxWYDisdKs1HAofPVK&#10;t25bkF8mcJJpa5B8zXaaH0w8UxPrNyIMEWOHXHaW5s8RZPO+L4DNEyUUQIT32Ok8Z235axvBIxiw&#10;l6U/xajf33+s89sUz7ya7+Bx4VWKt5Uk4vS0Q64IHFXk9NLTCh4UsqhmvFuNsCj7eNKTaQWmpPws&#10;Hzsw1RowBg+4avuagBMkZfLmOUkisIWcguJJ6R+qutTb60DyVnZAHviTjagTaAWKEiggSNgqSuTz&#10;YuGKYNiNVCAk4Q+OOz4vgHrOXQkRFV7hLg/AOdv57JHfOJY07MogBSGz7UeZxwIEvlUq4C1lrqI7&#10;+3SW5+NZWR8MWbjVKyKoHuJN6B1u+kZ8J0CkoBTj3ZDJuvTwfUU05KuBNwyRQSO/L2DYe0Dxt8qO&#10;1y0pMISaVwFVKUe39fU4jvKdb4aXIOtX6GMgry5zeLHktjG5DHPyPQKHb79vZQNRv9Lwe9sIxwwC&#10;4c34ifO8rs33z2301oX2uHiGuiawxqDOqV3b28P8fM0bvB7SR1/KmN91MPNWcXXoPaWGIarN8qDL&#10;nCJK2JuJ4sgBavkPdOS8hKxwXUVxnbTySe9yPBf1w0HDhZYX5fq77Z034txX24H9slB1DRL8WJUA&#10;W8cG8to+nqHIFLzkR+eVKB7ikFHk7vczknNPD5XSm4XeGx4X3PhzWug0B7QnLIzgOU7c7xby5KUd&#10;ABpUT4vfLRPae6GfUZuJPlm/6IkmB0QOtGae3XMauB3si7Sbxjj9AAA473ecc6K1hpf+ycD3+wl1&#10;u0xEcM4T93m6PmK07K2jHx2tHVBtEHnFcRz48YcfMKfi8+c/4Pbnv+CHH34I+yFvBFfes4PaMYZP&#10;bxggMU22VpyLUxCCnJ12XU7zylOKDNy2f/f1knbS+k6VOVfafD73pN6t30t7lDM8wHHetTAzJ8gM&#10;4plo4p1Sz3DbapFhP2cfLz1+890ndsfVc6HFLc9LjMseu5Kz75FH17Ikv3+rPHt3f0/Kd9/Sj79m&#10;+VofP8pH+T2Wulb/Frz7sV5+i3Lkhg/QXLI9X8MQ9T/Bq48Vq2hlI67grggi43h4zymBB8BAlRZK&#10;MhVTU55b1BfzruxTMaKbXW1XVfPwPsQVKQGWMZkyRYiNTtzWxkRDxzlMFR8en8+81xsOjx821RLJ&#10;AEx2gjDQdTIBY15cY2y3poyRa40aPRwEibAVgKrFVjcF2c1fdc+QAio3S+dewIH0QLC93mJsCmO9&#10;cz56CYXif3Oi0mvaD0Jis9cYk0iDTvfB1gpK8xAEUZ+N3yOEplaRf7ghRO8PU8jFvYtTIfWHIQW0&#10;YABiGlM8OAHS21Sh6B77nleAWxf02dCOFiFUunRUz6HwDhYDdqWZ99F9DAgm7uO0BvzQRAg6qQCt&#10;lWSxVud0fpbsGNL7TxM88LUWNFIs8c6fgjGqdvW6FeUNlvW+yWb4xzsIzxkR88sX9PiOlxG4yiPk&#10;UDBG8ixjrjIYSsSb9i9pVAC1f9j+XuPn8pkApADIpAe+10+Qz7sUdYXXZVt0Q3vOjQ2pQIKDB6gd&#10;RwFiuDbp6U+Qw75vkYxVQo9/2B6D/BXS8hjCRbaK5PpQiMWU9TwMqsCU5m/xSjQBu5k1a8aM7pJX&#10;5vPwIYE1OytqIUMgpLk6mZrFjSYoU0Y1eejD2niKVUElrlmOeAHY0viRpXYNQEH8MCYTQCZhiTnM&#10;aczMAz7NBZiywHmc7dnYaSTa8+Q/4R4nlOtcjpprW+k1Sr7KmyiQ9JYyHpse3qP7LREE70DNS7y1&#10;G+DzajxpMTYh5rHXMy4MpudXsNi0sIscfpuDuHvx0XXKci9sEQ4qPPmLUSdoj+vQDVXLHyK+h9h6&#10;tP2oeJf5uwwdwb1nNxiXteEee04Yk2O9p8yM7txcXlnc+gbgnD5HAoiK5/54LOlJ+ygHY9MUAHIz&#10;+jGRdrzP300fqHZnhunK/akmhF5wrayQRE+wYowIi2NfkYeq11/Wi6UuCf6HJkhGr/OIvc4/wAOS&#10;sr9Q1mvpH7DFRA2ilX5u+1EBtWs/pRy4AbbXEkgpfpj2BOPn+vsZVSsP4/c+1LbsMkORtAVnX3jA&#10;5zVjgNe9Occgnuxk2gcRSknVQ0xcpDa1Ppk3+DjHspf2BTyscuiRbvn7TPpUeXhRKi9ynnfeTxZs&#10;ziAlsZ5S30sQ2kIIrQcsvR0xVkB9niwBYRyGJ0UwuT5FDPSmruPy01gtZW9ra4JIkcNpYN7BzXP4&#10;TKFXfu6BqZvmoQe/5zzqFrtc86UYl0LTKUCLLTJ5X1RZY+Fx3iBMoJf6LD20qUsxwaSIWGisxls4&#10;DV0ajtYhrq9yHcQ+bAOBiN8+FevN/fULVIHeb+Gtfc7pMaIVYwhUz4wK2ARz2E2bqR52RczZpUlH&#10;b7ZfdGmRq6d3k9k63R70g5z7/dX0x1hGgvsA2jkhcrouM6ON3hvO+90pBEA6xpwYsCSdqmrPjIHz&#10;Lz9CescYJ8Yc6P0AdOL88moeyK6vtNZjHTdpGHNavPmpEBw4uuA47MbR0e3zAQWEOXLSO1/9FgGg&#10;vDji/NFyrRQ9y/SF7s5TmffmOG44z9PysECgFtg81oMU/lPQy72GGAkugoBOWS14zdpOGZsmhtLU&#10;WgSGTsUQoPstrHDGKf2Y4zQaSwLeiGqocwGfjo5zdtzPu+lq0jBBMFzQuuB8ncutuVx3D9ry2tGH&#10;7976/urZ+vW6vvf3GMKzev5f9Q5lHLQnnjf95pfbc+8pX6PNt3733v79nPKsbn7+W7X7UT7KX6Po&#10;9vOj/D2Xg0aX6mZAbIrvLqql/KvbWioRM4DAuJrJn7oyUV6TUozzbgZl667IjGzFFW13PQUmcNe7&#10;mYKtm1Ilfn0VPJl/7P10g4pAjVZwj/1TYMI8WObW36M3NFeGLCFlLzFh3eihYQEb10InV/7hILIZ&#10;rXzGwrCoG+QCS15jScomOloCxhMWXkVhBpqDuTQupLT3CKbG8UQB8+r8F1sFpgAHiCMSoWcSlGOI&#10;CbhNlSMOsI1qVKkm+qSrEhL9aOwjIkQJwYFIFgY/XCAtdeWpAC56Q2sNR+/lEIUJaQB4cjbS98SJ&#10;KRPd67ppB69qqtr10TDcHDRMumkBSpMLNcZNsLaAHcX4RDwr8XMhGjlSCqWD9vXR9flW5k+EsTEJ&#10;DGd8Sjdp3Z4poI3X16IhKpg5SAmwJb+riRy52pJ/Hsuivz/UuUodQsGtADEGbhceg0Z9Ble5KTs1&#10;QhQRDPn61sb54dxRsdsV1SvF1Z6v182Nf2S5JVMPCHnxevE/Vv5weXMJRluzGl1OYBvwa9RBlF1W&#10;KhjiKeFqlwvxBD3BTEZXEPiBKhtv8gBE6oeFXjv16gf1sDVfUwtTFckj7Xch74lU6iXteWspaH9h&#10;lJQFxvVeOyBIWQQmkUYLz7alHuRaJrC514c4xKSs1CR6kMO/dzBc0DyhKusQRDLI/eWLIcZXlXe2&#10;x2XjFR4iUW/IY9dSl+Te9CAPaxsCSAljFXxX21roNzMUWO23l+nejZTH14X8m4cZS9iki3r3vq83&#10;MhKA/FqJvS7Po99sb2/X2uOHmuAH18KTflDGUU97Nh/ewttjUAedYn3lYYR4P5Qb3nb4lbTSrU5d&#10;fn+Pt/byTLv47B3vJ03efnZs/QOKXlQ+V5X0erQPI095PsOE36X7rbl365NSANkqR/zLIk8LoLPR&#10;ORL4xk680urq4J1OBdaFuXw/l/14LVfyxP58nJ/nc5be0LYtWZJG4OKA60l5y1N+B8Hr52955zKe&#10;dT3Q0Jl8QRujtsGbTVc3Peg40sUSlPYIU4PQxtT1IHp9TwWv9uH1PHGep3uR3+OmgSVwHKjAfSRY&#10;1eRF023FwlSp8cnLAb+lU+ZffA7UPc09Zp05C3R0gR3s6cScR9JBJsaYOI6O11dPgInUE7jvTY9L&#10;rlNxnuX2sNigmYjRQqZ0zHmCsqb3BhHvg5quZ3K9WQxrKI7e0XnANQmAeyga7LfjsGy/eciTykdd&#10;f3xGXfmcOsFoLtuyfJj/qOIN0bUfHC4HN7rz8rouq90VfdzqdVg+D6IWuSGx/5/3E8etQ1rHrTeL&#10;Iz/swKx3Hloh93PONfMTlMO9r435ZxcqZtCNFNfyagzy8cQuC+w1MtV7O7vXcfX3zx140dPfXb7l&#10;2V9adsX32d/P946P8lE+ytfKz5EDH2UvdOvwTXrZKTPcBepG+Xah8phGmm0eU7WAMNnWM28xAzTF&#10;lRBCclkvYaExThz9k23gDgwz+3x4BmxZo8LzDwBUAky2PyWVW4VlP/ceBQCrahnaAVc6TcGkkpoe&#10;qR7Co6daMIsHrfgmzSRF6iqhKX4NkWTFlY801jOBGJU0A8bphVvAiwApgBWIsj8y/rF/WozBajyI&#10;E07giil5JsCsavBQZS+ek1G8PU01gD953dGmwBX1ybolbx1Gu6VJAOJhZHySSogPIewXQHfr5nFj&#10;V0Jhns06LWmoN2l80wChp7h4Z9lHKsE8eOD8m4HZ3GsjDhRIK4AuUDFZOSxZgLVnXuGSwyxKebmt&#10;gTLvK/XtyW5z21Cub1fDF0AvihqNqmA79g8S3rvxdIzHPI0c+Yj6pYxZH3roa1uyXuOv7Muui4og&#10;QV2zqEBAeDk0YT8ZekgkjGt2vNIu6sLa4L4+Euepz711RX31lCWwx7nLq8YacURtbVrvGPe0HqBw&#10;PUiZiMpHEW/bBxA+2JwTj1eexPXfPdxIKzIIlY85dnHz0KcBPn9LJwp9Wrl9Um9QLFQqcmmlO+dr&#10;L5rr3/Mr5NuPpbFr5QGXNFCPaRryKw7k6vpLCbYEidFCa2lRq0Af16/TrQUNLPZ6Iwi49C3NxwbP&#10;reAyaHa2bwBx9xsEywGkr6MdfJPoz7WsofcrREpIj5QwWZ2Pm0kBQ9R1/5me3nFo4m+RtoyvXI3n&#10;2L6RwJANZdKX/uEQNfQH58k5H3mLc2h8ZQa67edciYifuWJyXPv8kFaVdr9meQQ0E4QxECoPoq5K&#10;TSa9yHoHdx5PJd8eg8hI/rpqsx4MSAf0LJoBb+/I/solAPkMFN8/4kFv6D0br39rQrZdJl0d1htn&#10;JrB4TmDM4Z7KBqrYjRACz48xta/KvkfsNCE9el9jsVfWJfB0CQQLjE4hV0vM/tLG0Y7lZpuFm3Af&#10;6Ng/WNoDjQ0ce5znOgbSZJX5ZVxCu2L4Z3nzhHulvRVKAPI61rMdoNKsrquND98Aw/nVnKZ/T7cb&#10;FCUBZ4DgCL2XujbEctWomJNFjyTBK73E933Kq8nlqhNzGuA61A5q6NjB9u15jVw8djijVB4t9Adj&#10;hEOB4QexYl7DreeNQWkCmcCYpjca8G43n0yJH9CW+W+Oo2OOYd7pTo5z2K3VOcai83D+aHuRrjGb&#10;DrQqdXsP98K8SYrp8cJPjEaQGzjvRuvjONBEcH95we3lhvZTw4lRl8vy76FIURU1+yVxFdJ1avfo&#10;hptpOk70w43AEi9bXV+JmoJdNH5eybzo2w5SO2/kfpiH7Hs99ASnrpY3n1wD7i2Sny57pUv8ox/o&#10;TfHd99+7Z/3A/X4PHjEHMb8p3Rp07GFSH/fYr+03314kF/PS3vYMpYc/x4Sg6WWP7Pv++nPR8KQt&#10;3f7eK/oWGgQ3vvPZ93z2W5S9nb9Wux/lo/zSssrF3x/v/t768/dZjkeDyH+HYHG5uiiy/QRMqRI3&#10;ROgBlsbEXt+jgKQHOa/NxqZJZUOng9VudGsDhPE8DyjOVKRaASRqYXgDBQJsX64hUxlxyCFCm7iu&#10;58ChuhJpxnt61zBcCBywouc5aWzhWAhyKwQWBiGUckFRrBCgLEfSRBalOh6ncouqslzMm4MR4c3l&#10;qFkklpIMYRP1hvrOLuaVdpua9OQDAB0I5Snn2tuFYMJB6yJnLFmTz8d+aFKAEYLFs4AiyavrfFc6&#10;TORVQoEr9VoBjjTqCdCkdupGsQiI/PRCEQs1Yd5hEUoj6EIFi/V7WyLAOHMOOEIqtRdzV4GoHN+F&#10;0ixJ71qID4qvKYEn9JLqoZdAxFKlAAhv6qQwlU0O6woAXgxx4UECch3uz5O3H77jnOTcMGRBhNC5&#10;enpZK5a01/PvYUwa+K4SfxXESqOjGs1J/0fPQtnmzUoaPNXAnWvF7Jj3v8hE5GdhCIXi/9hl1QLG&#10;qhsp6qNheJ06dh5YyEp3jpM3JzRe837plfxRlxklHIHzp5YndiovlCKw/rDzKOq0FSmO6gme8gMl&#10;5AtQQfNa4onChA+ex8iEsrkOY3TXvF2ByGLLxG7lnvjGt9ugonmnsL8/1cNWSR4aG5DUso53lEuw&#10;MX5mZ1vIet6gKTSQWCEp17jnlMP1+vlb/dk9bvcSwE5+EHuvHU4+vh+HTT5JIj3fe1jPb5efC3qL&#10;PH83v9t59/kB27u9py8B5ZXPrWx76Y4h1y2m8PHeT4Lh7+nfs7n66rux+F0HUPLOWweSP788HHiI&#10;hOuq6vSDdZeXRS97Vlcd3xWQ/BYgmweyKQ+1bnp7PfkBLAneGoaEz+6geP1uFVzNFL6r54I8K/hP&#10;O+Gx3lo/h0PP73pLCggh+RvM73uWtC46MlzXXz+LZ2MPt3masMPKSDo988CC4fzQeBAriBzBIVld&#10;HivtJcWYBmhnUswW4F3434ZdY4Pk7UZjFztsN5Cc4zhiDENnONvMOSPczZwz9AjjKe7l5iRknvIS&#10;NNj3RPK2auY/at3l8RhxAEDdyA5MPYyKxyJXMa/3L8NvsYlinCcAwZx2c+U4OmYTHLfDgdyOJicA&#10;C4U5/d29k7lPcHwXunnRu2jz8tbkVMVB56h3yrfHdZrHhw/v43ELjUPGsC2KXu97C2u6shObNJyR&#10;Dwxg+LX43mn3L3/6V3z/3Xf46Yc/4zzNi3/yRkvR7b4qh3/9JbzVWXTFJ43RgY2OXWO+bt9TZ9PL&#10;ebhk7ucd+gXltyDWX6u8rWN8lI/yUT7KX7tYskwwjrV5rvRup9dznBGrWLBunkAqVlVpNl3NY2WW&#10;oME8xSdYQOVn9bgxBWicd4xRr9k2YEooir6lQ3V43N4vDqBnHyqIad4IBrJ3D38BIHMjuuGrbjjU&#10;ZJWgsqmpJAkE97vFIu/SHIToDmRNdMnrcBx7qu6mVdVklBMnxrCttfdutlyTuCo5FJZC3RWYO06b&#10;I7dAzVuXtJLw0JhE1gQZ/5p5WdxGoaePqimS4n/TqyEOAbSF4s9464yDDioQ5IHwkq8G0OZRLx2M&#10;Qe5s5LEGrbnWevJHKKc27xN+dU/N60C0h9JlHn025w2AzgOtW19782RsHiLF+twBHRjTkvTYlUwf&#10;P0lF+qh56BqI6spu6zY28nSM2QaSCVMTZ1ARwMEjetsEQM9nUXw5N+wiDyfSaBT/ojHOpJM2bhuQ&#10;GYmkqxk+YwKQjtbVx2OtMsFi+u4NS05axgk/tLJrtFzP1WBjZ7Nf00ORqLeP+ihHFZp9IGpIr3CH&#10;4pnk0G9H0DSMAP6gTSYOzLm3sNJnTN3AztjshjtlwmABzIJkgEglPyBor8s8rF7EM3AIf06Ne6U8&#10;HzKqiMGIs0zrUmKGk5eiZs4XaekHMK3FlWkBbI1gJO0jMbLT1A1OEXqcVwNJwkDQ+FsC6OGApwI9&#10;kLFcN9ISOKUXbWAk7tFMAJ+wdRENUaxvlP0JqDesh3BBR7RgKOuqh3DJ2QVR23jfOmOGc683CjTW&#10;LHyO+e6EhVmy2TSO4E0bylfhO0jD3+TljPFKg8XDD5uNC1+Tb9VlPDQOcmy/VbRZ5C3Xm09RJ3cy&#10;Z0JJymlVZO4EOD1rzHCLE+5jaQsFEwRhfVJr9u6LrT/uMflq3mJJcDrXr69Up7ttqgOAqu1z6nt7&#10;Au72v+QPTaDnwuAPuThzf3V80NadlttolMrl1hGcTjtGLBXM1FwL1seU8Si0v+5bhlGa6jdzxsh1&#10;zf8ugIaCi/oPKQcmvnaWmPZbjO/lgMjoQvDL+Ije3r6eBanzUa8kmQp0kN7g6bVa51w1b+iZLlBu&#10;q3iFxp8N2iVowTGKg4iWYHAjgvc91jyYwNhvcUVIAAk6vAXCJ41zEXTpGHK6Sp0+yqoW1iFuJjqv&#10;7XpQIxBqM+TPz4jFzNuIoQmr50eJvflIOkq2nbuI51Rx/k3tFA9jFb+hMeEH/yHE8lmCboIMHSPM&#10;cdEA8+Imb9m6uHWXSLQPmMlByvtlCVlbtoelDZD9iH0Y5GWjHe9aDhCsbVCkZ/FVqY47ka469Czq&#10;uDMOgpuyDd8jGeZQEfQ35TTDkdme5XRrAEpMdIF6XtEMTSYi6LFy4kGfDjEvayooEEBMX2/Sc1tT&#10;egznXqfkqzEwoJ70nTzDvdaVummtNwF6yxtdn2/fYXgCTHoQT5cNqcsYQD9CsE6ykf2U1C3CJpme&#10;l0GAn376CbfeMP3W75x3X+MHmgy8vgIWRz694bscOIfHIA/SCPpxwx//+D3+8pe/QO4NGGfI/Has&#10;TgwhB+H2J3yuTsrB3AvIk3NaUlJ7rUEO11EpdtXs7Ob8vxzWUo2jLuZ7f3aIehPtacrlvP0gWG9c&#10;hRYaezvMjmEs8hpu1N+43w0EzhB+6i4wYuFC/ebZf/3//l/8+/GCH1/vpsP5Zk5dgrZ+5giIJrIU&#10;mVKU/yelrlnZ/sbFd6Trs5tA1BGsH3NYMlbLj2YrLp3CNORorLOlT8/68tZYBNdjfosO73m2fvat&#10;/fooH+WjZLla37907X+Ux/KWPP9ty2Hy0g2ekqDuasN6AHTx+H0A34K4KhihF1xZgCKvHcUG5Sr6&#10;LJ7Re/1I44/qc4KrGW2iVLduBw6YVdsX8Nh8DqhlIjXEk51eDcPGchwHDAjWABmY9EuwGpOq6uCG&#10;9Vw9bEurG7Wm5weTdKaRQiV2AtohPTShmCjPjxnK03WR6+0yxlsVBk+KVuqqlKMCzLkAgC7JMpaT&#10;a79+T6XI5rjGSA4e9Eq13ERYx6TxrBlXqdDXgfF9c2AxQNziEfcA4swIA8ynU8PDhfzZGkFWb6KJ&#10;42hhfSz0eaA7rzwKUiEM2uX7Ef5jN0DjuZy1NPCWhuKFBeiR+qMo1YIwp6j8if9uoSKMPkqjm6uN&#10;ycWcj6ct4kWHDfOx9tOHUK++xuzK8ggIcKDQCOW7UlkBkxDxx/fBp2ki+S4NGomaw4gHEOsOcJNd&#10;PAEbFAyFMx00syRCNjYmb7U1TJqxhdWYsV6knMHSz8oL10qyOCi08gwTGqV8pue/uDGsaJEkzFkb&#10;4WVUbrEEJ9U1PZExbv32y6OsWQFHhcZBWn4uuYTiRgjH7f0tI+ZBCwBUjyRBFRmy4GQp+7k2Utom&#10;SOuleYtB8nwg+lHWfPZfyppLj73Fk1IAExqVNiUEwIWsJjgXPEwAy/k16COyXPqgF1OV4zqbi2Hz&#10;VNTZgGZARuSRIwLPXjpInnIjD0srSF5puIukLmU/AR5yj6zSgpyR433mVVlbs4gTz8NcVNLGYf+T&#10;YjKJAA0sTi5goFDbPMsFS7LXGNPW2R1MMfUi5U328609+6qzT3Qj6hoi5aDhbaVy9UJWrDcfHpt6&#10;j2e11oMc1sWcJ5dtb/rHO8pCv4dOovBze6jXltHMOaOsiLl5bO8KDH82Z+vthGsPzr2Ox7A+8P3F&#10;1sklbXQFrrYvYyzqzgIo82lOCNw3/dmLg5g3i6SrycMclD5EeBLmbJCO3KsYLsZ/7DcSquCPGFYN&#10;IpWq696aCsk2Z0q9JB1szIHE9N2I3e2n1wwvkvvj4xh3fUx8H0gbqNgaDsQjvlagr+FglHqF931A&#10;I/SV7cEZXiLkc7lhw2BYzWlmsZjLoVLsk677TQ/bQ7staJaDmsUhiZ74ZmuZDtXQzLFkTpzn8MTt&#10;zcJWTe+zqofh8HrdyaK1FvVzn6WjyXEc3v7EOU683G5mG7Xmh/kDqoLb7YahQO8G7P70018syScT&#10;cWryNg8UjkNwvFgCZoZAUwy0q9uosc/aAlIx5yftyDxYmyyY5TDBuTz2N+YsgepyeMp5SQ+p5Cnj&#10;ln1/qY43X7/1Qp7qzW4409Gs6uyAh8Zhh7zwUD9uLsLA/pfjwI8//AiRL7jf7xCxWw5NBHPMcMKx&#10;PYk8njrNRS+3n8++vyhXG9b1g1s9Rb/WIpf8O9Kt0jtff9TNv6289e631Puoh//jl9h98M8x3o/y&#10;tymVtyrP7d/9rco/Ev//7caR996wXTckQOFg7JURV/9eNmKlF5aEN3Yoh4Yw25+L0WA/mVk9j8/5&#10;nRT22wnGPvg4pCiw/qYyiaR4lBVJ52hT7Lx2v1a4AsSuOLqFYvbJXFSU3lMhiZ+uVMUVWaH3IzA8&#10;fqsp9RmTLxQFSU8dhSkYaRTRWzvDVMwJtOYgtk3MRiM/NAjjL+dtndMCdLxhJKrSI1fScgvDbDM+&#10;JZVQuzKY3uyhxPMQZtFBZeUvkcIF2c4qlsTrFfccOd3Z4cD05JDDMgyhhXE1A8SKq6JTPNM84ytO&#10;i8ITDYrHAExlydGO5IttLDkGm0MSR3zghcUSdFJFHGH4mnqYWllXByki0ko4UvoOwmOnqx8BrMpE&#10;h8TNiIiXXxty/okYxbHO3NBFKsyc+9AffbGlCf2o8EP9U81v1StSguHF2ExAQ+LvHYTai3geAQGN&#10;uzRVFmpIdoTXc3nAwbA+4fHC9x3Ii9ARqnEpIzDWoElOJIeQXoL5TBjOgBua6XmuusrtxGvJX/wf&#10;49Z3qMwkY8iYPIxjJZU3OBzO1dWWRc/nMPiDj+vgjS/Zdnk7DErx9nThr9yh2lZladIbRsxNAMgi&#10;8X5pMmRWejfm53ZgWRpEzhFL9Qa2vcXXWXku7SYNunPdP/yrjMJFUMYS9BWOm89MoHj0hjPv5DpT&#10;aFMIAfEYgjyAYMaDLXhtAe2rEeufRatX8m6n90VrAXvTAAAgAElEQVTZdYq5JQtMDs9D8j1287cU&#10;Atv8nfXZZZLkuYXW9X3V1av9oi/7Z3PmPjF1YalL8PWyRJzk6TFx86DcGhHHs3w/KnOc/39edl2g&#10;ytL8juAdPZWRzPuknqgLfXnGymNIjaWesvexHgpL8wqXJYFlihnedLP68+B97VeGg7umjs4z9mJ/&#10;Y32gbHCLx2B83wBspwDF+YNrqwItIe98v6uBSxQeogJAeLtXgEbhWFqliQIOzmUYFIl1ns9JzPly&#10;oFfpEzrMtleWOnbv7ywMp2e3Aa0qhgcBcp/iYDiZLuMi8V0e6CrF35UdsozLdFYbn4WDUZ3o3b1i&#10;ScsG6CgywO0f+LrjyJMNCwWo22ke/NKjWhV+YCAxSoujvAsXFL1Cym02gEBd86tAdlGihXe63fZw&#10;f3/JVKjqySytKffr9QSRO4AYsaNVF56kPJ9KvdZuF/XDDtlb6ziOm4W8gd9KnRN3D5fR2oDAcl9o&#10;nMTmnFmVZr/YzSNflw045IZXjzndWsc5z9AlW+tQbTi69en2ckDUDsButxvO88TgbViyU2v47tML&#10;Pn16wZcvX0I2W6LaE/XEXUDdD8EHETe7NegcWDUZMTkdvFPkl0jw6owbl4XNN9114WHSKg5snNfF&#10;5ABlxaMYKzRWhYqFpHwEwq2LDXmJGMAC8gvEZI/afvnl9bSY7OPV5bJgygxeEVUPkep7lQJ2Vfo9&#10;e/cuWd56NHXLZVDfWKYnXxXVzSFPQm4s7QHvHMtvVS6Uk4fvf43yCwn7mxTdfn6Uj/JzyjfImSi/&#10;J577PfXl77cctHEX2Y51g84vdNnygYwTuz6XJ8s0zOz3qui7l9pW3+IUUgCu/Mg/o36BvK74vJgh&#10;o6UPS8xgIBTexUh2LXucJ+z6co+QGQLz3haY4R5ehaqYvce4w6hgrHFXyKffWe/NNth29FCq2c9q&#10;1KkKpA2INMwBSFO08ApSd+6gcpyBD96iSKVpNQh3QJ8GSgWlAF7tN6BiLmDZqlxno9Yvbcis9dGH&#10;utluPLEYYwRx9ueobOaYUIwQKotzWggY4+XmtwjsOuZgjLu4tmlGQyQaqoST5J3sgS2k1UNqhajX&#10;T2LwrmRnvVRqwxvljRLeJk4XrodVhSVh0hRj1YvRHOOwvwdpGoBIygaLsf4wW3Vg22ea6zeUfqXt&#10;kDVoJgWsRu5ms12ueR62lA8enkl6cLSrFHr8Xcvfq0GTwrIcfGhZJQWozjVlB2BvF4nx1iEkMFnn&#10;rc4/3Hg2zzs46I9J8J7gB0dWubMYiwIwJJSAXkE9jHfeoKm0IT1o/DdPlhQHYMXT2ECDsfKOBMQf&#10;SzwMyk2eSLBRgvJVdj+lamGiXGfiXWL/89v4HCVBWTFcpfIxcu2sHt/LxNTevNFT3zs2ufbwVFmf&#10;vOlhnoBYQh/EXqfI5NBXYHWMa5UDlb8fD0avO7ccRmfGy8vnCGxa/dd7wyzAGr1on3myBv238a2+&#10;pNt3Tsp9b6r2JtdwK0kGVfeaHsu3eDz/7Ho4Xgc9pL/FX5e1x/i8wp/bza2eq64+fkc95L204h7X&#10;HQyn5Pi6bF3bq/VdNf3MCeTZc+UDpGxeddT97+W1mSDhWq/rXO/gt70dLRt1yP9Fll3fmJCLNfTw&#10;TD5cnn1yW2MBrOVhra/FgNFsxQ6tFRZexhwX9IHO6yHALuM05pkgfA0tOKd5NZsCosFjV3W+BVwC&#10;8FtCvAUKu0hVZXH8RV5OHQ3i+5m6RudKF+Vaax7Kqrlzz/CEhEVkc+7YnkAAxiNXO+QdvpGazWC0&#10;Hl6DwsF6af5a6tTRHwDHzS4Wj3Pg9vJioWKG3bAcU3G0ienOLzoU9HqmLqGqGTJFMiwKYKEi5/DQ&#10;lj52zo8CGO64JE1wngOfPr1ApoVu/PL6iqMfOMcX11ltXC8vnzC+G/jjv/wBX15fcd5fEQdnGFDt&#10;Sb99vakdRHWGIBTBfqt5ue0K7rlOUxHc4nPNw/aYs225vbH+gicFMSe8tbgsbtieGjcBoGjSYw1F&#10;J0F9NfXbtRaSYKL3ji8/veL26eZJTDPEpnrMeG01bN1X5MjP2h+pFz15V55/dfVo/L7IqKLnXNkV&#10;75CPP6+8t/NXM/RRPspHuS77uvqWtftbrPNvLd8g1D7Ku0uX1v93QggstnFlPFDGgwujG9eiV5Gb&#10;R3MlaYzTvivK/A6gsM3l1NVbSUOXG3UBIwj2lT2JIE1symqQmvhVPp7WW6xZ85qwRDMTqiPAkPB6&#10;JAjnqqQqMn6yAx6tNfOUGMOAVADnOTDU4gZ6OOrsT7P6GP9uzuEJzWxTFfUYfK6Anh5axWDZEXHb&#10;XVuGAmFAiiuKKyBk4IgpjG3Z6FvLmHw5XAdTqgFWfgZ/6PpOgDHS7Mrk0taMPpgCrHHljlMoUb9N&#10;8G44cv6ZaFTEPev8sSZiMeDdw9eSDa1jywOPNHyVSWEK7Dn80Gd68iFxnrBw0ckLMX6JVuE+/gYW&#10;Op/ZHPmYeCBCo8XXGfliuSVBGjEg8AKw5boIDy5yqrfdwLAGiEOSmGMYL7eydjx3rBlBbjgxhGlr&#10;SffwJHZ6kB8fjXuJ54spaX9x7gKYFPeApxeJgRw5bHGP2xxv5Y/kJYlx0pClSm9YcHqAJ12CQZYQ&#10;SwJYTEghgByfgkY1+9QivrjnGJASI5frFQjDO4B0JCN3ycNFVSSPFZA3SCYZe1ubRv8FHWga4w8m&#10;9TEqkGsDzXml8Ba7VelKo6jGh67CN541mdKDH33d4JGH+V2wASprS9A3+2Aho+w6cnMAsvDOtisx&#10;l4G0euzhdHR+h18VlpZ06S63Oq/zOv3ihgX5KokEEQsJYn1GxDKXSgfG2Y6r2gzn1YpcLiBDo4yy&#10;CiWSp9FgzTlI47XwPOnsoYBarH3fI4GU/50HsYzHnCwTtJKNwoFBpUxdOML7bzJZYm5rXOrW7Gq9&#10;5GCKXHbDfQ5AZ+SkGN4YD5hrvyroH3JFZImJDmSM28pfFgc9YzTvsoyyLoEsjfE8A2/3z5kTorce&#10;84BCm1oewFKt+yLBvLLG8bg3cH/Jsee/3gj42LPw5Ko2mQKg3o5rUc3DIXnsg+sgKFfUb2DlgY5z&#10;q++r/Dv39JAGKVuLLpF7IjKfQcyxz3msseK9r74GW8+fO92VuzhiL6jz0HoPeSFNcOvdZV3mVrGk&#10;xOuBbO/tkZ+4Plss6kJb8oVaHPwZQQs89Jz4+lO0dgDuVMIE4AHSSuVBcZDOYqH3sjabAEc3/hen&#10;S/M1wvwHD6WsHYLrxlkzvPRVU+o2VzT8r+CZephZ7QIL4UKZUPkUoaTkoR28fe+rGSOgkFKPUZ0y&#10;oXrICxh73L5ruR8YAeM7w8c10wTwf+L5T8Abdz6fSF1p+BzNIluny5NzTPfG9fAnZbenaGyUUccB&#10;6Q3pUGT6dQuaO2/BbIyjmS5+eKPU4yDqNyCn55JomAwdk0Q1r97WcbsdvofRZmjOswLIgMiB1L1M&#10;/xw6of4OGvBye4EIcPTDZMM5XEaYN+7Ly828zF1/ncNA5+N2YMwB6S30LB0T/bhB58T91Q7Vj+PA&#10;7eU7tOPAy6cXiyPOPFcC9GZOO70fOO8n/vLnv+D1yxeoCu73O7r4XkWdkOBx7Kk+4Up7LnmZZPPN&#10;y8Wdc6aarMvbbGkvPIQE0lpZ7jNrEfSjW/vudb3oSs4z7CfbjLY9bE7KEJeF1GEouxdeTvtvjmGy&#10;zhJX2BqB8+hxQHVijIHe7Xc6H0WnlvFq9ncb40rY/WtZnym2WVGOHusqn0kT9ONwWW/7YYQguu7t&#10;ZT3581JSvvP9X1pk+8nf36r/5/b5tyrppPNRfovye5vv31+R/gmW/PsxifhH+ccsRwCUqAbOjBP3&#10;hkYLfykhqoqyvyt/lwuuKOVUKICy2Ydmyce5ibdFsUglIfZuKzQqSi8DwHrozurlu58EV0O6mgIV&#10;vIVaAqQK4DcR9ywxReE+3PD2eK1dbqFIS/QvvSACi1BX7R3MN8Bh9UCkMWJz56pVObCoYwXkQSlS&#10;Ggy7kQYq1debUvO+2XyvidWgTCwZRIqYggDQugSIrvsEOugTXqUtFTYa/apqV1rdiyQgQqlzVNSC&#10;AIByPOrGkSVMpLHmF0tVSuiPlZcJXscnsna/th+Q4c5ffGb7nkCVTvGPw/pbVZzS1kRVgBGZ6smz&#10;9PCIeXJvmibNhX22H7yBNEwbEmxg+w7H1EFs4Mgj36Sua9dCIeVDryfAcVKmTuJCW3n6tyDDJhAg&#10;0dJjwWOd4tiPEFxEBaZW3s73yzNKPvZbLppJqqIPxZjeaWSgqoEeTggQvFxlEemjBhKkqQ7G+K7g&#10;c35ZjSlvI67ECIAZoV4qaZj0a1Wr4wjkgY7N+TXWhfPwsk6iD18vO/wiAkx2/YI1Hjx8UzLsFcfn&#10;5nVXeKRsLwKB9AS0Anh0OoRMYCictYmQzSbj7fdZty8RX1ukkh0iJLdqHFJZO/k9aV2JY/Lx7VAP&#10;C9XiGdn+rqv9WT3XJVgKSWOCOzwmqnFtbVzb3uPG+XSQhiHG+Jgl7pN4T3ZaXPaLp9EZjqDKq9L7&#10;2Mv3NStyRTuu0Qtu3GSgbO88n6PH57Odxy68py7rUUQQ9rq69zP31vV5CblyPcZV7o9RWUrRttjX&#10;jJ0rzW/Ead5eoNGhS6iUuYChIVuQfb36GQ4BwoMGAuEuPJb+y/pu6Iy5/t5bWM9xHBZ6QJrnHbGj&#10;8C4CeAiLBJhyv1bMC56E69O599JLN7aGeQYoFwQKcS/l0NAOkpoQpWshC9/DP2WgD3R/oibmK3D5&#10;hTzos/dWb9pvLW/nCai0LLIsPlP4cX8cENQbkEfvBhRLz3rmxCi3oRoa0GwNtdBhGIYCFl6PW21q&#10;fA+lieRNFAVmm3FgWAbkBzimE48x0D3UjaBheriZqQqZakq62C1Wi6UhESpLoX77UTDUYjrT85y3&#10;KWuC5NtxhMPPGMMdh0wTmOMEhuVBsL5RdzOQUcbAEKPV7XixJJXNvL1H61DYjdhIkqk2r3NqhIER&#10;NHz69AnnnHYDV0yXPc/TDqs8pAtDcb7cbni9v6JJw+12w6eXF5znifv9butBJr7//Bnff/89/vwf&#10;/4HzvNue44d+DyqKapEdGvrMchsoVLW0p9QnXKjXXW4VVGauF9GVDvPsTkh4fUdDVafPkD9zmkNW&#10;a81k0jkSIJfcu7KV4qCjQD8OTFWc58AcA7337KfaQYPIDF59l8b38FD54ErAXAqdst6f7FlPm9cc&#10;X6VdlMctfvuF7V28+6uW99TNPnzt2d+ynz+nvHVD6KP88vJ7m+/fX/lf/rf/Ff/X//l/AHEvnYVr&#10;6rde3x/lr10OGn5mTKYHI5FwleL5imv9YP+gmLiXjdLQfbBBH2tHwA40uFCMHldYF+ubRbZ6/HtT&#10;ODXAI5T6kIhWbt2ucIWO+hTQygYDivLnul9jjKQjoWjR6GoBtog0MxhbKqy9uxeGNI/bPFGvwKmP&#10;P4BUtfAeBGEI2xQyxPW91toS7zRJVlQgoVGcI2TsQo57P8ftveW3UlW5VMbCw6AaKYKYAxFB78Wr&#10;1q+jT/XwJk0WXScBX7bTwrtMObf8RyNpM+TMS0stlAQyearFXdQcO5Vbb8vWSlzOLuxAgHN7nv8X&#10;8/MPIE1QAsgmiFgmBvlgXhzmDQwmJwzPkIkCkPp3DZCZ19BJcns8jbW4kqvprefMkKrfXBVmLf8K&#10;aUrXtSxVrj//nUaYZLsr77xR6lr093iVdjl1ygYL6Jnfm9G60jh6uxn/j9/Jw/hFyJPixrL4+kQB&#10;n1YAPni6jInriB2nJ6XVrS67yXs2kNrfOHxwOpM2Ri4fuGQfrOH0dVqkWzDlM/p4T0r7IggQuFS1&#10;lL59pdmRHLc0i0MJQOsB55XOX9YkTcGgUWlfg78rcL0n2KTsTt7Ig6bCM3WOyLtO69w/1euXJcQL&#10;QqYi5sKPr/wtgpaV9in3mxQQgn0o/a8yduHPOh1Cer9r1RX6leerTHaaLV5qpV1VzRiuQMTRzavc&#10;+jiv8HieaIDnxVj2gDdK9eys/SFANHWlyXKTzddWg1hODqe3YobczGrXTn8T0PjOsh88solnsIND&#10;IEEjgojhPRz6CJ9vpS6GqcgYzo84RILqUMCvT7Ey2z/F1lZ3LJHhH3JrdD5w54vQTRZZUmRLaxsP&#10;+5p0T+7J+Mjle9Ir+5xg/u7zEZL5rQOmiz3qODowLQ+JAcBJazhfq3rfRbHrlVeAeDbn75G+yvYz&#10;XIPlnnHdQ5uB5aAzhgTdWmue/JkHac67UjxWt7Fe93F/Mr3wCaz2OOhVMDZ8Svjn6+MZLQI0jTwI&#10;uDBI+LEu79WWcywIevCgQT18Cp85gUj2OEXsVoN7w/cOTCbaFQOatXn9qoavRsLLpKGUugigt+th&#10;LPw3p+cmah2tec4XGW7fTMg0Xa+3hunx1TsmxjQ5N1Q9oaf6Xuvxn+fwNeq3dZrdHOi94xzDE8sz&#10;/rcBy60dUB04T/Ms7r0DarcJtAmatshN0/vhCRXVwiQODX1vniP2sKM1jDEh2v3wFMtaVpid8eXL&#10;TwAOu3XhoSanKl4+veALvuD8Yvzcbzf02w0/fXmFKvDy3Sf86V//Bf/x7/+O85wQYdxuLRu/xlxR&#10;RtJ+pRxivxa5S0GoGocDtE0YOjHUvPhj3SPfPF3aHqWOV+V46I1F70l9KF9ex/K8TdptVuMqj1HC&#10;LamH7KSNp3MW3eed5fKFXUa8o8aFwF8rGvN4TYf3jOLbdKdfr67QVsu7H+Wj/Brln4mnBP/5//7P&#10;OD59xvnlDtiOj3Ud/jPQ4Z+rHEwgw0KDKjb3acoSjfWqsBIACC8aFMPsqjWtv+yQ0Vrr8g4ThGi9&#10;4lxfqeBM3QwklHoAD157fCMUgACjwT2R230oQ/E9Uk9R4dV/CTyptYbbccP9vJuXwhRMMW8OOD0T&#10;eJJUkgBXENWNGYWOATReg4MblUUp9o1e/GqwOS9o9E3Y2WLEzLmevO5x7Qppg5KFrJjCi9SWAktL&#10;ArwrdYHGwhIfuSiPjd/DjWXQUDN4zJRvS7jTe89nl7n0Psb10vrNClJKJUm15ULbno+DqO8CAWKp&#10;5mfVCzVjMVOhXhVNAb0cnXfKSgpV8009KOs1fkoQPgA998SvyUitv2yDfdX4Pnm+gnep+EbfF00e&#10;8f2bSqTmOsynNH+KPIz5a56R8ZniAYDaKqo/sm5pmfdNAHVP+QVgkXx+X/8Aw5m4168yKawdcKgb&#10;uWYc1DGXjigyDJQbcglymTEbxlKIKgWB8Br5IYBVSPye8tH7699PN4KY78DYZzWUkjabAYUdVPZ9&#10;osgKgivJP4X2X1Hyd/VLxA05kZ164N2QWhaP8AuhxOVuMbMFPDyIwywQJLG2GwRjDd8LSjC77LPy&#10;Lg8lUtQLGutTj5nO9UawqEW1NiJ/ebXl6p4Rq9Vt0bdpellqcjCRBzouNLsCApHGdPwOibjEkXSz&#10;nqroxfuw/YqJvMKgD8N+kwN1fn92yc4kdqEro14UVcXQAc6u7vvn5nlcD4Z+zfItdc7p19m3vvA2&#10;2aPH+XYr5UlJnU/idg2g6It8S52jqcHxAVj7895q6Dp73hLAALYKSq8e3ClTQu7l6gPl4XIrTHVt&#10;I2TnCviw7FpS7HeycmL9TAIwJfA8F14WuhE09q2A5heF3raUASn5HsPckQZTBKrDnmQYl+45b+Z1&#10;wtIdmN/LI7j8+P0D6/ADWZ/71mX8NdAujZhn/fUcGv7oXOYL4O0bY1k/AGpA11wnogYgM2Z16NC+&#10;sQwM9LChPEklDGBvAIZudCcPyRN6lgR+BqjbXDZpmM36OKm7Ir3YGYdaXfdieJepCijjrbsMGCkH&#10;G8OGidgtzgbgtDVzzolzDIgOSFOMU3DqHdJuoTdynjA11Or76+nOLYJ5v5vO7F8ONc9zS145MdV4&#10;dI7pSTjhHt85n2OceHm54csXD8VxHLjf77G2j9uBl5cXDI8zLiL4/PkzfvrxR7y+Ap9eXvDdd9/h&#10;hx+/hI1huqTrx+HE4vuQ8i+U/b7w2WI3fmN5W8y+u5LqmFVtVur9dK6y3EcTOhVHP4JmFnqO8nTv&#10;mu3rITPIJ9t6U8/FNFtPWzPE6oUCUEsyzy+jiTz2/muPv+m7/tbEXsibX1ae1fVrtvFR/jblK/z/&#10;uyu/VV/3xfR7oInix3//b9tn3yZH/nbl76Wfv79yAEVB1AE5TJGxjbA54qoAr8lFTDkqUgYDMJbj&#10;5HXCmV4U5hHhigs30EQ3tg3kQXOGTbAZC/RWaOKxGqUX5dqNAjeq+9Eg0j10iSWBkTYMXC2gQhP4&#10;lVVTZOfI65qmo6WhHPgTaCTRgOdP91ieip9++gnSBUe5Wqke69SAlRbAvrQOd9bBrXWnvaflDIPE&#10;FBl66phOMaGw+H9zTvccRxhdIh5ypTUH+HpcA4V4ykTVMNSiPcEyLzQOCHJ0ELiGKeE+TRmGJsE3&#10;o2F6kjEr+eJRAQGEV7c1+0dQuwFt5siViirjoat6RnWxh8WMlBZgNHyM3jYmjP01jEqd6pzWgOZX&#10;uTHjACZNdaOZ+BoR0RiDGZ3WjwE7JLDYj4jYnkbaNC4T+7JxVOO9IcM20CBbrn4j/VxpAoXXG+jF&#10;XqaSRn5YXDS6uvMPktc1PVAtlMoEl0ONrGFefVS4zSut9ZZ1TON79mGq3XgwOpCu9KpMAIVrYz+A&#10;an6DgiCr3aBwGeRrT4ESg3W7NVKMcVvTM2SeSEOL+BWPG4qqlhReEgCX3Tw2fuxyczLnjQILcSE+&#10;fpSkcAlMqE7rs998aG4ICGwd1PBCcYMkADhZ/7Hu4KyKPJiBqVAwsmsnP4rzj1gcyIXw/jt5j1Fr&#10;E5hpwXmiiNsJ7F6ExgC9QGlIinc5YSfzIjbZrrAYpk2NP9XrjeptC4JOhqNJUJX+1IKGiVmkltFB&#10;hDLV5rLRZmsF5vfDhinTwwpYHbQ3ra1mh4Oa65JAtYYxrRbaRUhS3vKBARENOB2UROPaJuhncmm5&#10;Le9e5SYaGqrfVRiylb4hKSSesTYmoA2nsSIOfq4GSPSWEooHJwwnQ75NsVI8dJ1OvMrelXk6cgiz&#10;eoNHbot13QVXkOex1gGo3eCRXB95kFH3GZP1qoobzCNyOo8oqaex/LaiCSQ4UAT3CJ8ud2qZJQRL&#10;HkKWQ8utxG2jArRkIj8CYBcv1ja3w21xT3nx+ZmlYdvySywTnWiNNDR9Zc4TuTvxvgYPtIMqMTYA&#10;0MEQX4Khp/eCcpjhT/y9ZaoTRBSnp9w8jrrX11QhR94bsTnlPNvBo3oolQTG20I2gsMkFUE3AKYX&#10;lsSJVxPF2NfB455jIwk7g18lfp/hkDCHpeBuzeNDa/ZJtWUdfutPtce+knB3KR5+T1z+mj4yF0/5&#10;MU6qRAD8RlsT9O7gOIdC2aDmgDDGHZCMJe8TTWVwoYtqjYuTNweo74tYqP+j1T2LZK5Hb6Y/BNAb&#10;ZKWnr+cLQJDf9Yxtrny9TEldXdESdJ/3or9xF+S+w9sVGrpd8JQqDgeZz2lxuU23cwCxNYxxLnKt&#10;g7cNGrR5wnY3Jlz62hZW9DoT2S0AYRHY+6eFJQEEXcXjgruH9v3u3vHiuQ4EohPjPEM+tdYgxwGZ&#10;J+Y9w490Ub9lQ6VIXQcxvapLj1uS47xDnO8nBK/3gQ4P5eJ73ZwTrQnu58BxHKYLTcuhpABaPzCh&#10;OE+j1dSB3joOCM5xj8MCHSPofh/DPckH5nmarjwV0g4cfWDIxOvrFxz9BYKJMczuaTAnJBEb/3na&#10;2ur9wHHc8OnTJ7eZgPM80fsRvGf0SbmsoMMR+SxlnzGzfxZrBSWhK2IPKq8/FN4aBNsNpUhT73Bb&#10;rB6+SGsxz3NOnOdpOk33mOu+n0OZE8tfVLN5uYSYd4Zjs7k0fRFKWcVmBeKHexnXfRjADuB+nhbz&#10;HWIOXXDZVnIePBZZf9VnlCrPcvNeCKuPj9aPXHeB2xJj0vnJZKh6HWl/F+eoxY6qbb29R//y8qgf&#10;ZftXbe+fPaf62/V/lF+vfNDXyu+dDnUt/N77Crzdx491/VY5Hgik9UxULdN5g8fPNRA3AXC+QuAp&#10;r43V79wUuO7Bw8cXE6YIBYtJgUz/E0g/0ngC0gO6th+AC40sb8E3T9Mr8yRdCOyWzS0NeAJM6wZT&#10;W51TcdzMm2KcEzUOotAzJJShvHIXtYigNYvpd7W1zelATTkAyB75/IUnv+TVvEeiBo1iY180uUpH&#10;pOIk9KyKEWSV3n8jrYDJ8wggIJrKBqLpehm3oB2pN9LorZ7Wj8MyrzSf85h3wC4oC0QtSWAwwW7c&#10;NoFM9svabCIYc/eMsgYsaVC5LeGGy6JzpTZb2nqcFSnjriSta4DsHIdMpU8BkFN5AyLxE0GzBAfm&#10;krA0QlF4W/a8FlJzvJ4MFIi5WOB6KsZBjuQveqRAfa06IxGwvLoiXWkS+mfhidYE0HVNEZyNmoPc&#10;krIkUDNZjBM2t89OrX/lPQ16PvbXAcW0LTYJt/IF/19b4FwTMLF6H5X8HML63YpZWD3ppeP1FiDB&#10;5ieJXMHFBL2ZRK0lwYK0Ep8t7BxLMte4LvXvxW9MhHeWLLyYhtlKSlHKMA1+ATbAqow1+qPIkE/+&#10;+14i6bBKgB98FyJxWBFecYLgL67BOo/2rkP3UyFHA8OmAMUoRT0UC+5at+4S9uI9hbzWYYeA3U9i&#10;LQFW9tVoQa/5hTV26jxpx0FAVc+94P1UxFV2iUD9zzr7XIm79lhdPeO4J7HMYsTW9fjMGzxuyjlt&#10;Kk+qPu/2t5YFZHjLhR54GPODh+yTPaY+X/eLCopePI19lFfec/utgMf+WMm0wut7GRrI9lUDYRr2&#10;fW1vTxz0Q11bIg8hR2270e39LezJtjYDMAGwxCwHHmVKHAYasK5awu1cMEpt6nE/50FdhhmpntAm&#10;ixvELsihPLS1wV5WmS+ljn0Qz9bU+wodJnbP+wDrq/J4XcGbdUv5PW9yXq/ZOKiZj3Xm7VcCjCEF&#10;lucW73PJgyzbmsyhxd43/rN5h+cQnNG+QjJJ1jMAACAASURBVPPQAmrOArAE2WMWzUe4R1Jfsg/n&#10;tDjcOu2wbjpIKVAPWZKHOjFGmJ2gPl6oeQHTWaDSNA81XR5A0f3WABMz6hiYEAzYoZCo4DiOCM33&#10;6bvvwvt6TvPSjhB8In4wonFTUUTsUEatnXHe7UaQerYARRzEClKuMCms5dwkhRoAC+Hy5fWOBrE4&#10;5CMTodqTduh3HA0vLzf84Q9/wOfPnw3Avd38DECDTR84R1P2vWu/rfLm609/taQMW+VFlfYi4oB+&#10;0UHzhC9U1ryJtbbBZJriBwmhJ/lzsySESFvG+wSknh8kuNibEk1HKBaog8AF8fei+f7++cWj69/q&#10;ze6ybpUDT2+evKt/31ooy6445ec09q3v/OoD+igf5e+4/CaL/G9Q/hHG8NuVY/8gFMvWAPfyUGnQ&#10;Oc2jyL+v12EBDeCrkju2x/jfNRSxvvGs8P00tCACdQ9xU6gSSpPSmfWqXluUF5XSPwF0TvR+M4WQ&#10;1yDFNiY6xjDmWe1ztAkDDZp2iHYMfc2Ej1QSijIdYysAj/U7kZjcljUABCgAKsZ8vPHKrVFe3fWa&#10;ycke2i1G/6SCuSl4aXRUI8rpvICH4kCQuOHo+E/Uk0qU926hn/21eoNXmppRqDFWJhZMz8ushbHB&#10;a/9USXfjIZ2AdAcE1fipSXOAhJ5xiibufaTVy3I35Mwg5aha9NFGzyu02GhbzH6SNuZ87TsVREEC&#10;1NXrDe5BitChIlY4qrdYJbmtAxt3tjU4cUpvYS3ggjirCngRt4LX4u9KVc6DvxhuBO623tP7nF1i&#10;96M/xeDnu1UpB70taRT42DXHGv32ygMcq/yx9TU9wR/nIvqSk1PIqhG3mqBhvDNnGuX+VfS9gm+F&#10;/hxnxtYuRviu/Mvy11Y2c00kASgYJzAxVw3JwjaWtqTkIiA45fS0fcOHAYI4e1fWIyEpSr+UZ9Tp&#10;FKKxynN/O/CPkugzurrt+3vojtq+FrlS3wtJyrpVMZvkBxbLoNDKf7kA7KLfbe+c1pdB33SuuZzv&#10;sliAiKsctPkWRUcnwFAYkoekDfADVBJHAkAJ+V0XK4ocjzmQBXskrScETQwUbDND3KRwNWnSJh48&#10;RnUPIQAz1CvvPB0q56cARIsNvoXRUjFQ6oJxXS3SjAumvBuiWF31s20CStwPrsr+8SL7Y/1d6U5r&#10;eQhvxsWgediwHJIWUDFeiADFlPJJK3UQLcCobT09jLuOWfWruUg49tZ7GY8dLrXWPNbxurdUdmxY&#10;vcX9w6WPqnYLgLqEFs9dwGMbl+dPXQ+Xjoc5zL2ixp0XACg3JQCTl3OKOwZkIk7FCm63bp7dsXa4&#10;AZSY7vFTmul8kjqayMoLVYfiA3n4oQY0Op/mTaW58GU6lKx75lvFwNARv7fWPNdKu1zT+7tr+Uoo&#10;lPJdAPFIALh+ZvPhvDuTL7ICNrnug8aLfndNjd/sxtsM2oQ8FJNzY5ruZbHCjZcG1JLNKwodJyKR&#10;r3C/E4vx7QkMJYapFt8bwDkndCju52kA9NRQKewmUsPQdEMaDk7POSImeVBYBOjdjELPHfRyHJDe&#10;0PuReXmC1yzEBtSSJx43i/193D4Bypt/rzZ+KOa0nD/neeI877jfXzHHucgIespDxIF9kzndY7W/&#10;vt6Dd3tvuN+/ANogrePoBw5J8Fdax09ffoI0O7yaPldjvJb+C15ebvj8+Tv8+OMP0FfXCi72VK2/&#10;cU2T2BfPrXpOEBlvFil7qv9t877xfoStetiS49neUwbkbSE66VRlxzXNkJFL8zbn20GS2ccpC5hL&#10;TIqTCb8XXWlkh96OLdRDrKLjPXTkPSX2uzoDuk7EOgowJJjxxioLMpxnjunr5a0+f6Oe9tXya9f3&#10;167/1yh/D338KH+fZZes/wjlY71cleNhs/frsqZTG+gx54S2FmBAvdZkepltdA/kDQCIm8v+RP27&#10;WtkXYIECKFc+pbXcOAUW71BK5vWluJeOGLhtITgKCMnkQ5iZpIkn4htoJgKcs4AubKFskq3bhUed&#10;E92TZKobShauoyjYqmitO2jkSooqdJi3Awj4VJI14i3Wx6YdKtMBV3hYAtvg7Rrl4/Xgx0KvHVNs&#10;M79gejDmTQAqEIXWws7tbRilDO/QML4XgBKuQPnceG/i/VqVcUZDaxoGYKJYkk8v4GZBjxgqBAUM&#10;4T+CdA6CB4jsBr1qDtNA5MGaonNWVwJHialaP/b+rUDaBfDldSt2ekkMPW5BOJ+2BfCQAlqUifew&#10;O71coVYoye9trjMgyrbUQ+qwv06D6iGLVKrNXm9+q0QwYv0JoAzHwj5U5kwDnjwoYSDx75zHCiZo&#10;1GTgpfiERxKxAuQ8V3D3w6P9Oc35goESJmkyoWPSG+4VtsoSVBAECTTw+q3xpWZkIc7F1mez7XUb&#10;ioUOMJt6PQSrMYHprZbtrXVXnq3zkImKUewNCX58oKrkmFnvggWUsYSHksAMqnIwsGTXK+1DVj+k&#10;jHPpMpx08jJh19ErNhJez4Dzy3aIEILDatPShgR9Kp1zHrMvZWwLbUtYBgXQzOMutjkRPIQ8qTsx&#10;B/GVIj42A7wnTrH9B1LCbhHIUM3416W/u+dq9Lk0Xw8coBpgeB7sAYyL3GaDdIKTz0Gyr3mpJgi7&#10;eoS/CaKBvOj9LVNUgX6r17+cmt7s1rHn/XnPnIR8To9wu6JN+fbtyuviyRohIICUIVlnBYrJV+JJ&#10;wq0PGRCqPv84hlL8QJKhpx49scveguRrfpdAOGn/COZzNLFON7C4QiIsHZaqUQDjbUlQuP4EEOD9&#10;Jd+JeLxzLPIl8i1UcJY9oKMAfK2peb4uhxPSS5sz/n7AwsT2GoC6WIe6TK71BSju78+9jhJznYcL&#10;OucaAuIdpc7xAj5va/Kt9f1snQr8DNETYy52x8U6j7W8gOL6QMTUHR7thnUrFadrA8nZdFgoRN4o&#10;cCBb1UJkqcv0GQksG2abwDmhUzDiMFDdzsqAawAgvXlIPjGnA5HSXwPWhwN4Y1rIFKEOH+OzA0bG&#10;BW+gp/b0+NBGK97aPI4DerhZ6PNPpxJLegm0qTjAAw2Y3tGbgeFN8Pn7P6B5eKX7eeKnn36AnIIv&#10;rz/BwrgMS9bpnto9bDe1BJ8daL3hPgbGPG3PmzNCbOX4gd5vFgIF9DKfmFNwe3nB/fWOOSd6NyWU&#10;/cEcGGPifj/xeh/4/Pk7/A//6V/x5csX3O93jDGLfkndyGVzZRpjtFUyb3tg8GTRiZ5K8l31LQ/u&#10;cql+ufA/vynP7iGzWF/tsPG/r1+fm9pPeohb18zbnGuttebhPnMQZpvabYXUL4t+vijuF+N/c78r&#10;xJGdaBefvbF/SuvQceKK+LWL0e9vBeeX8p53r2TuM655Vt87afcPUf6exvKPRvt/hvKPNl//aOP5&#10;dcrBTYJbXHjEAIAW5cO9Hrjd1pP7KIpQaFo7EDGFPWY4MNPKvlQLLja1WgKJTIO33W4ZKxapzMcY&#10;2D5aSYjWMNywba1FzD0qbwztsLfbxDOod+C83+P93jpOVQB2pa/rC6QplBnaMQABerPYc2MCR2/o&#10;zRRlYiNSDHCIZggUD0/R2s0S+KhCp6AdwDwB7aYIqpojf4TCoCLkc9x9Z59jhBcQQ9/QIxpIY8js&#10;DrYtYAxW+7zSxzgoPIu8H6Yy0fDLsdlXqzc0xLPHA4BKXs1DNY7U+1eUNCqZBcxVBWRO9O7xM90j&#10;Hq70o1VPIXqB2cB4yEPAUgB00qcpbS+Y7yYNVHu3BqCxK6kSV/BVB7qkokkDuxVW3033gAiEV281&#10;Pb3dyGpgDBcqbQI0i/FZYwauhra1POfE7G5cTcLDVKYZT70YtwHCNTQ3lIfLB8qPuAocg7KDM4Ia&#10;qoqufqhAA5mjD/7flf0EicxAazRJwNmC8CoyMOrtBUZ/Fvd+Ylxodq9l2JTgh+BXzgiBc/fQ1lTq&#10;Y51NcjgPnci9LeaqCz0qEbGmOZfTuuuxxFMexAGIpGdd9ba0K7wSc1fXL7lIdQeFuSYYjsYOQOw2&#10;SfO2CAwuzGn1CVdiSzuDhihkjfWsVpPs9fGdXQ4EH/Aww58RAMPorowdb0MJbiNduDV1rCXvjQS3&#10;mqzxWzRDApqPvY11WZzRvLNSdpeM6QlFhG3iMN3DmWtXAYjnHBAFRgBt1p+uxdt2GijGgzgIiC3a&#10;eHWn3OMBhHXLZN9sAsEE+gERoPuBQiNYqykXrX2TJer7H+OCoxVuI/2dVwfKbbGQPbDEZ6oYIkCb&#10;eWNi2n411TwbeSh8VZg4OQ6dfV1xTinbgiplT2izeriu17YrTzz9TPxvBdT50OLBN6CJ6xDsk9Gy&#10;VUDKJ0PUr5s3ynB62nIcqQQIzBPPyJi3D3IgW583wolO8/AnP12MEErQB5B2A6C2D/thOzwUgyXf&#10;G6WeVXejDFpp4F32ECGhQzYLYWAxie1Ahon5DJmb6J6r5uV2hAzI0B5cMy1ziETTFURG6g8Eknx9&#10;M1XiUb3UY39LWt0q3S5oyHHHjiCCg3PV/MJlgLO+tvw96kHQ4o0oPIzytaMNQ7gmOTanu/acCtJe&#10;G1rPftZ5oQ/6gZVmewL6ZsIh6o4bXxf0YcmDJz/AcF3uOI4iB4yhPGVN6WPGwY9Y3y7c85DYvre4&#10;6mIezWxTSu6h7JHrNXNdJoU3p8duHtM8ju2tDA1SD/XF97dw6NFMpikxPxIxpaePQSUPS6fPU+/N&#10;k2x6VTxQ1tyhRBqO3gHhviMRro+gJSagY2LMafH8/SaLzokB/7MZp68HE9N9QgTAgLgNw5sX9eCO&#10;e7aqxTgnGGh10xHBZMEcA5++/wO+//zZbSmLWy4AfvjxL9CpuN9PnEMxzhMqgn4YPY7WoYDH+O5o&#10;Heiz4bx3S/J7HEbfL18wxsRxO8ismHraenGAX92D2eKBn3EQNN3p4j405pE3gv74h8/48U9/xH/8&#10;+c8Y40uEVLGQiOWmBdLZqqiBhb9yjaP5TbuGlaYzeYxrx4kdPFpB4uQKxOfMZ5QHgGW3Cruv2CNb&#10;P1XNm3/Eus02BQigmvKzvh6HSpRRIujSHBD3PdjX54xQYqze1u4Kzj/uvQ+lyjisvyctO+Z4TfrV&#10;/FCxXVV5ruVGQt3L9rZ81A/dlFLvO8bws8rPqXcdz/qZPvn+vW3v7z7RRf6q5ffQh7/38l6e+Cgf&#10;5R+vuDYRyMYGOtp3ITrrzq/5fS30gGICLa2Prk9+5e+9pLEIFKVc6SeolzFd41nlhskwIL7BT0vQ&#10;KOVZ+6wkmyyGvQ4zhnu363a9Nb+6Km6wwYFaM0Buh8UBZFxUFeA46OVnAHZD993XKC2OZhBM4vXV&#10;Mc2T5Hg5LFafA7siHeZX5ErrMj9G216AbDawe/XV966MnkqH/ZozQ6KA1W+AVxMm5mTiqFQN1cdq&#10;tKNRuRrZRgdZbFECNKHrFOP3Lc9B8vM+LobNIY3Mg9G8caqXcfUUT+Uz+3zlASgPf+ygBqL+p33d&#10;6EqFmwZ4jJ3/rhce6JW6eNZ5/y32onsvpQkctF79nItnxwLOpiGvkTwQSR27XxzmOScxEqCGApv8&#10;ZP/sM3pbBc1KGBg70Fl5z6olSOZJyNjqTI90AUqiojLKBQxhrOadqDvYZJ2uciUSDcbadhqSn5Ds&#10;UKbFf9nXW3p3FtFxXaR8LfR0UYhyTT57VQrL1bXHvkqRU/uKN6AAM0GSS0xJ+HzypfL7K/ZtO2FS&#10;TlaZV0G5fHwd5UTlV5jh5jF+xddDpv9MQGAvcSiLMhGeH8F4gGCnuDGdYyd92+WA1xUC5LsXeVyN&#10;r8rnAjzx6lSXXYKHWPOs54Gf9xpWT2eNBZXMVPdOyRcRQP/SpuBKbn5zifn+ZXVVLOJbSwAhSNmx&#10;gvc5/rdonH35pZ5oz0oFCsrv9sHWh6THVX8WL+oC8FiyQUnxJdxvPaQddKOJhQbhetmLeCgf6gQp&#10;66/1llXHsTGTVd/NIRe8GuMua/TZO4KqY1xzpjBDq51aFpn6qBOw6gSor7u9ANP1/UV47seFHB+P&#10;ClDovdZbPwueIIAmAukCVYZBsTnNvlzd3HxfeYiDrdd605OXc6/Z+w6Ta+ogd63fX8UOiF0doNXv&#10;bMyMFT8Rh1JtTQbqHQHDo/TeLcmh7x9zjliD9m/6WGiPlf3ZeewQfy5Afv8auUakHXEoB7d9FBL7&#10;xqQT07bmVxlgCZFPnLjfTwPmAdyOA58/O5ivE+cYGOdE7yfswFiQeVUamgDff/8voZ/MOXF0xkEX&#10;yP2OOQbGfI3Y4+fdQsKEPuIDVdh7nz9/h/McMe6pwMvLdwautwMiDeM8cdw6/u3f/g0//fSK//Jf&#10;/h8PM+MJIOs+lxR4nL/yTTz/IH/eIfO3g+SrFnnYyjJ976dce1hdX1kgdQ2FfHSd1ZWhpdDhzd61&#10;g5mpz9fCs+7oVd+83F6+w3l/RX/5DueXHy6eS83I1oTNc2s3Oxiq4dDa4Z7ftQNvz4OuC31XcO1/&#10;79i/n/X5o/xa5bfQjX6L8nvu5++5b79VeS7DP8o/V6HLCtxCiZh+NErM3khIjKVeod0/r0AWN1TF&#10;L7AsYU2FcVSMywQPn28ujV7XsWmtsRvTRqUi5Yo8T/SFCiHHrQGEA4D007z83OtcMZD6k10vvh0H&#10;6OXS5AA88aiguZ5aN8gEDsMcUr/iqsB5DjRx/x7RTOAFxyHUP1f3Yhcgrku6wcn44fSUFk84qA5/&#10;NlYoq9Gg1MSrVwOf4aFEdF4WBCRiSF8oVhCBtOSZR8NfsrrQd1MRp0YVIE48ptGWgqBc8ajxtlXT&#10;cyd4jFdDizeekdZAXyp+HA4PPxbgSrIn4vOVv6+e+1G/14FlHJJjSTYx7nea0sPM+vcITPB3/lPG&#10;QidYDPOUU5gXUlcNDw/2u9HziWsbXI/q/1qAYQFoTj+AiaDP9IaqJqm4EZqASIIbiHldqEH6VB4T&#10;uz6fRuujkWyPVu4Rf5f9kvh8N5iNxxIEtOVQjJ34Ucfhcoqe7NVTZ3v2oa+lvq37Sx274Z5z75Us&#10;SryNl7p8zJvfLtgB/XrAxKqMf8r6lzxO5IFkg3uPq/8sJAoKKuukIZ+HlFw7g3tNq+/772y/noJS&#10;PuygE8Gx+hifiTmtBzJ2oFs56HGGJih3dlBEAlSXSA62Q1KQhNJ64e/ormxtFzmE5bc9PrQ8/MlD&#10;mLh+sIwBbk1vvIJVflgXbN+a8ESbwsPva6Ofc2R243r4toyN/fsNit8J++pzss31ssdsZT/ceatO&#10;hh7g4XmGL3ikWb5Imep7zLx4rvIH9zkKh4eQ4WXvQZFnBF5deWD4OfK1BTReD9/SK/Bqr2ZhSmXv&#10;jq9vhtda8l3QQ969UtlW5oAATFfiLF7TbN/r8rYGYp8nuGPdeVsnfTY3sYf6PtKWedCFJs+gX75x&#10;+HeZ1HoJQvNw6DU3MKVX/UEV5xYKgX2jfhOzeAGC2xekeYcd4rVLOu3rvYLhxt4NogOqHjKs6h6b&#10;o8bqvboesvGzrxXd6uDe/BavhBWjo9Rh8awDQI69ZeV33tbQWcL5aXpe13ZExJxopGFghN5XnTnM&#10;w9zy2/CGhIUl8X4Mv1WLULGsvWnAPZvU0F+y2809D4bzfUMHpuStVJhcp2rMpTtOu83XXQmjDj2L&#10;l7S63ahz4qcffoKg4Y9/+hPu80RT4JzDv/d1rD6ApjgcjBYf5xwl3Bp4cGLys40TvR9ozQDNoRPn&#10;efdxm0ypXuD96DjPAdWJ1jq6dBvrtJuarSluxwta6xjjjs/ff48//ot5hf/5P/4MHlWEDhXklGpy&#10;5HfOc18FuiX3mZ1XyC8LL1/sPaEDKX2zw2pAaBE0TK66I4WX94Nb6h2qF2uVzzF+9gxdu+bFYb/1&#10;svdvFY5McH/9EQBwvn7xCvVBr4mDLRFAB26fvgOgmF+MP9txwxznFv5EY2IXe6iEfCUtFuc/8Nf6&#10;97eNbunD8vfXSkiqn9HeNoZfXH5OP/7ZywfNPspH+b2W9AivaCGBG1l2NdQtmRto69XaIqAIv3JG&#10;QIFfc2N5j1DYN4z9W9vkQxmMJq6NRZH0guvtgJZ0cdUryZQuLOMkmBFgk/Las1qG89bRO/yq9MR0&#10;bwfzQJimvIlg6EQXcS92U2pbb1jAUesBuFkrFB7+EQTwpR0Q8eR7ksox6UXQXDyUi0iLZKY0JoO0&#10;lcxSDAGClJJgAL1T0tuKuInk3NI42gGRCMKghog9zJPN0RV7WP37pKbXDhXCpN8OLlSjKN5A6wfo&#10;OQLAkwjNMPzCHKNmqerewALBjASYASMGYLia6pVG4l48BKbmW8uA4LwkFLArXmHcSrYsDvpkks6V&#10;jgt4SWPQBhDgTlNPcFfGACjGlsxTGmWB11mYyklW1paR3q7rDjPYFOExpX6FF5WODgatwK4903z8&#10;dmW/BU2hmWjJnvYJFMDC7rjh4MBDAAVwo7If/lfxaK3tl7XBfpa8Qdi9ZYXtsS0a6d6zqcWzkZgN&#10;5xcFHNTlx/rgskCo6NevCP7wQMl5POp2Wk/J55GhkCgH0lAi+O5xqwXozY5ReGtgzmHtObDGv7fF&#10;zZR81ie2o3nbYTHGJN++PFDbaBHwttT58u9o5bqdoJGA154KsCFIqsX4TbpVXDe8+yV5hFfIm4Ph&#10;rEAhkZOjSVunTAoHSR74UBov4HyVD9wUVSE9Q13VTke4JI4TF+I4KLnKtBg2jeTgNY269sJwa7vt&#10;F3LdFqGDOW8Aw2sPsFv573vveYmxigTA87z1zSN++3svDJMSgK8/2gJ0ftKnJ0CEf/n0vfcURSt8&#10;2qA4kQD92gdpFmViuXanKROuwBxhuBPf7oV78BwW3oqqT+PtOwNdW0snA+Odsm+LLn1oAeKNS5pc&#10;Aa87aF3L2P6uzy5e3Q5Wnhq7S9b5jCZRx2Mf6X/d9v7Hms7P+7JHKhKw1dzTXRcLfcF1FfE9ID3B&#10;BeE5Kcn/uTCpA9b+I5W/MoaQCeph8qBQtflrWL3855aoMen7nKczfMrFe5rrN8b+rK4rQG2VhhCY&#10;Bzd0ByWn1+3ybtkQHtcpD14W/vOQKs76tl9Ks0TC3Q+BRKBjAMdhIHRrOMcarlHZZOgjHIlRYoq4&#10;Ppte4ZSx3ef1cIee6TG4V30xaUsdjvMWt7yclNRnXl9fcXJP6w0vt5t9dh/QMe0GbWvoHnrn9vIC&#10;33wtVJLYDUwAOPoBaQegJ+Yc+PLlC1SB43YDGvD65dXtT8F5H05nq+d+v6OdzeoQo6vZYQ331zvs&#10;EK5Bb4r768B53gEAf/rTn/CXP/8FX768Aq+vBdgufLBN83pgmrrSM/5b+BRY3q3E3+2VZ/Wp6nLm&#10;OeuzrvM+dlqqVF333frzCRiectXrmHnTl8mZa/9Kbx9/S4Uu+ytAP74zEHsypOo+8PKht3d//QnH&#10;ceB/+p//R/z5z6/47//9v5ls6HaLGts8LdXt1e/z/c2g91vlW/bu2u4VIb6l/l+mM1j5NenwUf62&#10;5b389I9Y/hHH/WvN5z8XXxyhZMeYnQDczJqfotOA9xNgKkgjEphoKtAlNngafg526Xi+OUf7LKlM&#10;SASt5GMJsNAoiXjfBAexbexN0MVjA1bF0ftNrwRTMNWVTYWqK/EOYLXuoIgOtKNjwuJIG7h0oKOh&#10;HQOKiTaOGMMhDRBT9tAaDpg3BNoJnQ3TwzZ4JEjTC1oPpYJ0lGYKupGnxNJ2JcS6KhErknGyDSMU&#10;TLXTb0vGBjRtkRCtEUhknaEgOU+gRCeQYmcRiK4GGsTxEV6x4zebJxGAvCJJdsxGEninAUJedDqp&#10;WixGUHkHMKZNSqElIJ4Ix0CX1/GK3nsYMxYSB7AEjuJeMLDYkIAFZDcN1QyZRuDZ4jF20qnwL41I&#10;epFAPAZoOOi3RyUzaILgO292veasjN1uFZqhaQrpdIM4vJBJefG45R5jsEszVvKEuIoRdG5gOBEb&#10;n6ql41JngqGKxtim7f9n7+26LLlxLbENMuJklaTunnt7PPby8pv/qH+oH71m2fMyd3paUmWeCMIP&#10;wAbAiDiZWVWSWuouaqky85wIfoAgCGyCgI/RbxpAM7nOcA9tFQW6+OV0gt/q4bVt7UnY5UGBAI9F&#10;eLvDOD7zR/YA0EXEY3GOWFNddxCuYDxicUYRnwPju/q+g8ZNPC6khlHLWMWcJxG7R6GKPNgoYBdB&#10;MrUgO56Erso271uAmBlPFF4v11byRrn2GZ87v9KDL4ydeiBia35XArZ83vhQm8I8BelNL5NNRcoQ&#10;Llg9VucYfgAqcZcEKr62XJZajHybP6OZG+ys2+ckDikH59+M+jiQq3QjjQUZqihEi8R3kwFGA1Rh&#10;3mFicq/HOHJu7GYEgFbCApEuNiURFqp6tFoCsDbRjsAFvYPpTcpbAgpAenfRJk7PTi6gAJjmgglY&#10;UcdYhDT3RgJkHD/5HbCwVUkTRYs8Ib4/TNQTyNBYPyPqo9ez7QWDoFvvFHsQKDpaOTQiKFf2ggDh&#10;+HewcnyvSEAnb7C1qU6uOY5zFrG5/4wx81TShwdGgqsiyEPiiJ0u1dtW4v/OGPEFPOjFgWDq26ST&#10;lDGrHW7XedJBHcHHBPfo9BkzVWgO+zaPIZNPAoreVl+b9vdQ+P7dcv1G4l5fxyiHFx73PuWKxD5u&#10;h557aTtvF/kOA8CSsDWXPcuy5AFv6bviCIYOz4lh7Wy+YvrYwUwBZ30j7sAEPYHqXa3TewHyuqxt&#10;zTx3+9hi7yWIPpqdGnTnh6Hqly3Sw5ixiW0Z2Tw88M9+PWFnfY66VwWrMa9dANC2pq7DPfWyfpnG&#10;RacQhtvIw2E50anF+3w3wVh7Z4nEucyfsgct5l4D5v2rAEQt9WN4kAtvYtqfm+f7ITQoDjD3SY9x&#10;Ge8ySXWYTk/AWrmfG7BKfUSKnAQE2278TD9S9cP3MUbIa90tYSBl0e66i4oCOqwd2N7ZfI23RiBR&#10;HQh00HpZsO879v0eIemG5g2HTk9+4d42sHRBc0ccwOw1tU0I67KgLc3tuM1yBGx7PKPD1rztHTYn&#10;uV5NBm8lvrqFb1Rsz3c8rxZn+8e/2MolLQAAIABJREFU/x1jqCfnNKAcsKSeNi+L9b033O8vUAfk&#10;t7HjPhSCDZ9+/skSfHpc8dvTLRKu6lBs2x1PtyfcX+7Y9zu2fWBZFtzvL7G/9H1g6cD3333AjxCM&#10;Z9phdsDXm8UE7wI8fbihd8HWgP2+YV1X3yc0HIpMJ3Oeryss9vvc15gssq4TSB5Y9XAFyJL1qycl&#10;JV+Z7OGhPD9f+po6QrWRvDDRaupQbheyne76n4fCaUc9YxaLEaqn0T4ta8PCK1p+JgPIB5Z1xeah&#10;bcooAdKJeiJbVWC/P6MW7v3zh0W3ov4+FP/1v1p4G3Y4wqKUcdS1zKTXs5rgivdh7L9eSb0zS238&#10;PR24quOqnEb7jucftfetzOWKtr9XOv1e+/WtfFnh+q9y4GqO31r/X/LOH7css6SvhcrdPjkBTcoy&#10;gbbY4AmPxNth/afeygz37y0aP5mcLTyqZO7PFBJgMmxHGJPDlXsaAdHnMNpoAOUYW0uQn4cApgzZ&#10;Q5b4Ls0Ylbt/JwY2w4HoYd7YTSSjRGCHaHMjuoVSHV4GBDUEZlQwuyVopZI+zb1ukhZjV08kqn4d&#10;UOKKJGMAMiP80PBzDhhhNnTLjBQ6p2egc1IS9pVy9f1s7FbHtPA+qawHROxnxj12G+D1loM+gKCZ&#10;UQrA4qRIKFYSfaAhIJ7s1ADzDWJgu/NM9q3wUMSrkSDOUZWjAscFkrxJJTqT1M60reuieqRIGF0c&#10;aPWEZXz85PMETe2DwltuFAo8SRAPK5ztDNCvBzH2vn2dICoT6uXhl4AcTuOqrscd8xrm/DfW511t&#10;kZ40DTQpY+YtkDBiUQDjQqOj/V8kx+m6Z6wHjpciTqZpPM1zVple1fksAnRT2ganF685+wgQiYch&#10;OavTR0jvrKjJYYHRmCOolQP1GuetwOan7L+Kst4ghZYPVqlOZpoBQG7o/yIqu57HTNNQyZ6Ht/1S&#10;v9M1NoV4LAFPl+FTQjGFyCyrTe5y4vW6ryGH5m8vgbBp7ZS6T+NM/mcZvuwf9CKfGxkyp3qHhVw5&#10;xSHnpIu7ufIwRzDk2IvH5Q3c71BcxxhAuCnym9O8f3250jM+p7zf8730v4ZKCZ2qeuLWuRTQIeGY&#10;6+Q4hgqu58GXxDOXKjFvAETbmiD4u43xB2M96BpXfb5817djsY3us9qtHs2vfu+yqK6JI6OKahze&#10;Mg9B0BMucaY9v83tPGj/tb8BTOuSB8MPx+Tt14Ob1wrDrill2ht0On/eHsrwR+9UvmQ5B2l8Xzl5&#10;kY8RY7b2M1a16h7ayaGWqOtowVyKmGObpUYBMlSIaWYWbtEPUrkM2O9RHHyk8I6ZBwLprahsDuID&#10;fhhmCZLZcJOOvnRvT8wTXBVDN6dN6rPbvqNtWyRVfHl+xv2+WT1tweqHc60ZUD92O5Tatg0vL8+R&#10;v2WMgZeXZ7Rlwbbd0dcbfvjue/R2g2Dgvt2hajds92Fg/MunHzE2AzNFBB8+PGEbFo/8ft8wxgiQ&#10;+n6/Y4yBp6cnjE8vHrryhn3fcXt6ioPT5+cXqA5s2wYRT+YK9b9N9t1uT7itNzx/esG6PkHD+Ysz&#10;l7zwaikHhJzn4PVXdJoTr5bfOfcZmsbiyWvs8V+41+UA37XxpgPP9Ttj7CHneLA+66ql3XNncLV/&#10;VBun/rheevXZ8kTooPWtB7T7si3sVyqPdLur51jS1rrS97+VX6t8o+238o8sevj52jNfUu8/XzHt&#10;6FVDsSA9OJBCBzyluSvHNZ4j/80YYrnPvnLdN4T39QZpHkwtFMYADMtTYZz6d9O1MS3ecG6UH+34&#10;6nE4GbziYRWUSnSDqnmdNvdGUgaW02H1a0NvKwQD6PDrwLkZh2HhrbTDPm3euq5MFjjLQ3oHpQQJ&#10;ZpsH2oBqc88T8whtytjJBqarN0CFO4wmobkmyMCjlaRyUCO0dEZQnZaPJeamVBAKUkXOiGwTjL14&#10;PuwBdrkYpUP1wsMqFSxewx27g1QtKwtQXeygpzfymz2y7zsUGzI+3tHjUNxCKUGNQfDAaeBdaeVF&#10;9X5VM6yJ8cAxKVhpyfucHoqvFXKQqbAFhLZRYBy8VVWHnaPosDOYAErsem1BOl3xNXlBQ3GoohXD&#10;rCCO7sWrThcHVuDenmVsqnlgIx5CwW4nNPdI3WMEQHqwmpywNnNNKaR1EISfdG5JD8aYp0q7Ehop&#10;qpPsp1eBQuB81+nSAlBuyESFxUA+Kd+PtHHJMTkIJslWxYMn5ak9eh2OR/2YLMITKT1iud68Qno/&#10;g3zCWwlnunWX83mQSj8mQC+IdFpDwhTAKZsSqDsX8tzDmLzVOOIeED2b3w2W0Bx/g2DHIDQ+SUEe&#10;zjL8SawyreseBxsvpXfsY/F84SfN3TeDFTkdeahyQZcrczJFbEyuA/wyyYJ83j2LSzQt8KZXfTrA&#10;tzo825OaJ6RmvPj+yPW1lEtbvIAHcUtrGpnLkNgXzxRgDf3QwLG994DnmXcDJ3XlqEPE4T2S714D&#10;Xq++y6vazk+SBwy5ZnOtRtxp/+gYa5qATO4b3i+f7zz88ue5bx34vnq7131r2hffoOc1eFqu7yvr&#10;Dcltz9inpR77VFoH9uzfe8rVXMjh+8gLcvEe9aguvAHQQ/5Jds5E6AOg+qqn4oIj9Z5XFCy2Qx67&#10;WNOVhhEa7RU+JAh+VSa5f+CF80230yLLX1E3zrl9Ppp7x2VHkpevQHXyti8CA2wzpEyNA563GGYt&#10;l2UKRHg4uDmXfI9h5SzZUPbJut89SSxvp3XT6SMUyQ7PPG1hFo8taK7nEevautakY2HIFV1Mp+3d&#10;APfW3NP4k92m1d3325xP80LfHcx+wdh3iIdUIWjfxLyDn9YnbNsWwPLzp5fYE5sItmEH3CrAfdsh&#10;y4Z1vWGB3e4ZY8enn56hUAtr0hf0bnG/Pzw94afnu3uV23jv9NjeNqiad3gD8PL8CUtfAFVs97sf&#10;fGz49NNPdusKivt9N2Acit0PRiz/UsOHD9/h73//ybyKpewlrsddbk/HD3xttbIXpFqQtsBb0ik9&#10;rd0z3P+nTjw9I1e8ay09WDmn96+enJ1tEM9yvdD5Ju0GBW+6REg4ea1/px7NRJ4E/pVmk+OYZKpi&#10;fnZ6LWXLteR/377xy5VXBQkmffHVvqUse3/d762ryulH/fhH0O6PVL7R51v5vZTKi/+6fLmkIY4C&#10;mlwUGkWBZts/kWDFASbEKbFv/q2ZcuWKGhXv12l+tCoFkVCldVcUqyf6hSJfDIDeekIwDjSIYPJk&#10;aw6Caekc6x87r2Xq1BfVYR6ASRAH3lrGThbzTE16NQ8Z4+0yRqgMYDCmq/c2wp8kKJJ10QtaQKQp&#10;wKnBdoMY0+8AT+wdMBd4GIzZQCdLiKSXKQ815uR8QCaNoxLdcrusxiCpW4w1zngYiyKmmMJM3AiH&#10;UYCQRP1MRaMS9h4vu2Rhi1OtraF52BfR9Iqz2Mfm0dCXHle2oQO7ppfUzqHU9RPj5bVIjpzf8zrk&#10;SLq4MUeAKuqJdaflmnSOpzyahtThGT7QC0hC8Iw+mnbdlle2vS/ajCajGbjRYPzlNGy+tuy8xRCU&#10;MF6BBMGL4jsG58vr8NAC9Ei0MNVmQgCK3hcDGFqGdyB97ep5C4BihDFsa8W8xp12jC9rQcJ9nvWS&#10;lvXvGXSRMKY5SDtWoswo75UxpzQqHrFEOSEx9rAYjrdmDvroxDMoogLVlM9nMxBJfHAaZ35B2s/J&#10;7uKQLP6f62i1fv4i8MsWCoglTxsPNoD0fDV6bZoHYHE7oNLvVI7rrOxDsbZmAFfKYuH+UMtoue52&#10;s2AjxYFCpgMaNpEGqsumkmQQqgXEFWCCNArdqqwImp7HHeN9ReyFoVdjoPuY84ZU8mS0HLRwoIhr&#10;rrn3u/+sNFMXDRaSycIQDT/satOe9Licn5n58MFbsZ/zIK8eDH6p53b2SQ5/z4ecD16a/oxbEVfP&#10;HfbDeGeSIZSrKZHi4AqcQ/J79pHy9wj+1zYCN4i97MBTqtBy4wx8poCPAYKfbgh8XqnOAW95aJ/W&#10;Oaz/reiab3kcH+udH5o/Jw1FxCXkRUz10ibBfAHyYF7Vc1tUcDvbPR7gZSi687OvAf0R9uWqf/5u&#10;F8QNrEeFe+7wfgOzc8mxP8fyOTcyOJ6qM5je50kiBacDnfeWeS01QF0+MWB3PMeY6aca2IupLv5q&#10;/dSyPud3FeU5HRAdoWsywXc42YhGyBHrikQYJ9AugRovMRQLw9TxHdfdl2XFhw8f0XrD07o6mOpe&#10;4LAwelvrGTpr5D7aegeatb2rHR60bk4027ZhWRYPL6jYtw235YY//enP7qG9Y1lXvLw84+Xl2Uah&#10;Fj++9QYZin3b8fL8N9y3O+73Fzy/bLjdVnTPE7Bt9FIfeLm/gJ7Iljvghvv9bs+4vbDdN+xjoLeO&#10;T8+fcFtXPL+Yh3jvDdvzC9pi4T63u4PnY8fzS4bh6EvDsjTcbje8vDxbbPZQea8g4cNMc8OlPjvZ&#10;JfN6vaqpflbN7QiJohaGRuFr0vno5CD0FeXqEKuO/DW5o6roy4Kx7xMgXmkQPw+69LkcFQxc7pPn&#10;PvB6UH33QrYXnOCg6JdfvpKYUap+fVX/e/bNIw2vZc3c3peO47Ge/f53r3afX4qef9Tyrz7+b+XX&#10;Le9ZY1fr81+XLzvQ/q8UlkfByVIN8krATABlMRodCimAaiqV3KhnsHBu6/i7gMBzJH90S4cxwa1q&#10;nki3wx7mSnsTvwYuaEuLuLZCY16bJ/AzhXsReyfjL1v9rfVIDioQNDFlzWJFN6gHNokEVLDYd56/&#10;2ofjCWrA4bXw5DYwy7z+rA4PY+IxdT2gm8WMG3sCU6qpaDidmayIAKAgFZHhMeuaAwVNLgwYAleS&#10;6g+NJ8OO8nmLtSfle4+pDM1pdIoE/5S4uvltGt/twA3kOAJXyroC7LCro71cAz974xUeVOpIkn3j&#10;0P3GgbjXDL1nODtjV/eeyZ4ZiGYe/c15FoP8QJ6V4j2rrij7QFvSRsQAttZagO11btVB3EwqZvSv&#10;64FxiHmgIYd6yHsE6QikNvKi04ETL74m4AnQeOU1YpYL+9SS3lKf6+W5MAltLC3nUkT8anlzLyPr&#10;P73ypfnNE+GBmpR5tbqbFEBUkycnPmcsXJGoL+r0QUv9rvB6womCOJdic2Lcm3E7ZaKHtZHKLPup&#10;CiyiAXpMCd3KGJmkd/jY55jkvJUjAaTHuDVlJ+tPGSTIWan8IYVeeWjXhAcShV95oNdQxkta2nwQ&#10;AI8qOS4g4ywHZQ6bsh9esNMCibivPJyrMrBFWKMq28pKF5IqeaCC4vE4mssiIrzmGU550Vv3eMEu&#10;K4p3vNGj2WGp3yxh3XYQlV7uAoG05rG1m699i1veoBlyRdRYskmEJVPnCVUD22xvEnS4/7h4ng8f&#10;2ugt15q0SKwbkvi4F3ieECljAzz2cbleUA/AbGFbvxcfe5V/doCcBwhCeUT5VrqQ01FkZF3zEW6t&#10;rKzDL8ID+vI+ihxKXq7tCuqhdxqxBaitIcYK7WKttGZhCzjPrRx+AyF/mziQrJrcFbKF4ANpnHsA&#10;KXNU2yqoluuTQHaCGWeAX9A712jztUT+ZW/U59cTcGvqAJShBgaZn8XaLbBWZHUQgfZmyaUpn50v&#10;ltaMn8UTjfsexzGwj9F/uNyDxPhCdxB6rNKjtsiIizJ/fpS/Sa84fITzrK+cRr6u6x++dxUeqckT&#10;bf1KwKdqzIDjnlbbnXqv81yaB7eNU31hdcpsJG1STwNa71Of9VBn7m9Fl3iFdrlPeRfLuuTcThK5&#10;yG3m71GXLZnA3McqwpD1UYPAwrYp1wcPLwVgiMLGfQnc22ifBMLph3ip17FJ+46ervB1WfbM/MfG&#10;4e/k4bx91FuGxYCmTGf4LZTvdIzkE9bjMl7HbvKasgA2ZAKuoROq6U+3dcXThxvWZcF6WwBp2HRY&#10;8tuxhx41VP2GJG8MKJbVHI9asxAcu8/P33/8O54+PmEbA9ItjrwB5ZbjovWGtjR8WDp0DCzrgh9/&#10;+gn7fceyWG6koQPP95+xbzv6sqC1BUtfsa4r1nWBKvB0e4KqYr3doADu++6gtu+3IgFov+wD923D&#10;h9sN276h9477tkU8fzrfjMHQKAYmU9e2sCwDu98W2LY7/sf/+FvIqNaaz0sGsARmXS02r7pn1bXk&#10;a70uotN6Yl4tmk/1YDF0KO757Enqd1WeNmmenHXEAWPnLQA9Npx8zgPOBim5TvKAKuyrcCqhLlaS&#10;qdoiA6BYegf1L9XherzEeM5UyL0+tunjY7RNyk4Ybx+B94ux+stO8gLsx3ta3pt1yC8rYUWXOvTi&#10;79reW3XV8uid633t7cJZrf079v9bsSL4ZWnzjcbfyq9RjrLg6Mjxe+K5364vy5UxeC4PhHVqyGn8&#10;ApPyNj/I78dUzettznUQnEqlArFxxcZ8ahdhbDcRu4LnCnB6qWkYUVQvddoEU3mhObKbtYWmFcAG&#10;MtSD1ZtXMNNApfcIQPDLlXcIIBZWBYB7kBVkgJu/X7ulUUMIwjB4hepSqDArH014xTc9fE5KABX+&#10;NusC4YXlvxPUFbQAOcRBHKlT4F4SUtso3yfwdVQILor6/PjjBj61CZSJR+mVVdgplFEkQEnjXVqB&#10;aT0Tus2XpH7rP9X/EYEln2w+DlEADty+sZ95L07gT/T9+PpRH9H5S7lwlyLNw9iaFPfLp73qo4c9&#10;QwMBMgSjpeeUxVD2OZYMT2BrDGGcqQKtL5GMCijACnmmJPrzVgMsDxBC2c7sXS4ikYhSxG4u7IOB&#10;OCQM6jRQJt+2E01nbvQ+uILMtWf90aCc4mIu/dtRvFKmZSBV6cz1GIZtZWDADh/dNTmNIW9JBAwp&#10;al5f9NaWpHElWunfqUyLmMAT+54gf7H/pzVvfRenvSe4UpubI+tJrurDruTGfgMy06L906AGqBUa&#10;Ji3nUm8TUC5feZUCWviiyDiXFaxj8tfz/vC2gzjo0dtM17OcK6aPavBnAC9Sqc/28xN64pLn6N3Z&#10;Bdhd1suF4W2yLOGc6MMB0LJfauiJM6dwL5NCP9RD6c8sx7Vjfeb6f+sdeTj/c7nST17r0/tHE2Ai&#10;19/QAMFIo6vbS1/nxUetpXDHFPpB4xBteouxkktfyMNHskwegAXMxCH5by31NoTWtesYwxE0LvdW&#10;XI4lmP/eG18P+/yFpbZ7DEHwqNT+EhDlu82BKD4Xq4Zr3bt8FZIkwNxD/+I7yYNW3um56lMd1+zd&#10;fMGXF3W8VTIP0PxsDewUeitBNSBiOV/Koaty2McSaBSv9xFglDRjrhkTGwKIXq7FCpo/Hnd59lDG&#10;UOjQ9EB/MCxKY946DHtk8KZoPhNyuwm68M6BHQwsfsCh/u4uI3RkS5JuSoIlhgfWsWAMResGCqsq&#10;xk5bKenVmmDfd3z66WcoAOY0vK03/O35b/juu4/44Ycf0NCwj4G23iBQfPjwHVR3jH3g5eUTVIG+&#10;dHPHah2tAcvTinXtuN9fgkAMgdmg+HBbwQPKbdsg64p93/H8/GyHaL3hxeOF01O9Ok3Ro9p/s59M&#10;HO/PYwVe7nf03vHx48cInxI0CE2L67pMXhgJ+dxRvr6r5Iacdej5Aeq1jxgq9+XkeYUnB/XEpGEb&#10;PuyKH8CwH+wIdQjqiAeeZz4FwJO0qkLHHjL9bRoUm1RzzNlA/HNalrn+uGZf1wmU7dR3JrJ9/T7y&#10;/vIeXrmSaV/bXtWFH5Vfkw61H3+08kv3+Y9Ig2/lty/vsXX4HA7P6iuf/R7Kb9eXZf7zPcYjUQ8F&#10;yvUj9UCi0srGROUSOV2xQb1zjDUESvVqo3ITgGZ83qPywHQdBzBvXUS2bGIgbXHFXXgyDPD+Ow1w&#10;BT3CxOEXKhVUNDKZTZMWz9se7u8RDJx6TS9TV3AjIaa1g6L/hGJF1EP9eqRUE9gGJm2EQWEGpXkx&#10;d1fK7MSeNbO/yJDgan8YoJZg49EgNCN7Ns1o0MwTmb9UMDPnuc6VTHGFRUsdR2WL3u7kAeXUXRjl&#10;BUgNQM/rDbXYMJzE26Ku6kGfyp+IYhAkF86rQrFDpPtyodfSUVktRg3npChdqUDzgKOqu5J0ouEo&#10;lvBzGroD38LBqHsSybweK/gQ9FJEcj/1XkWYG4HHnJ+N/OATqufOQ41xVWCyoqmlF7B3mgMpBPVa&#10;0LdMQvIuqazpKRbyhaOJ99PrPg2TGCwSfK1rq3geah5kTfPCKqY5rbQUZ1cNoihmb7tSievc3l/K&#10;oDInOy/hu1FA2QBYDNeN9PNqJy8lYMKPA3Bp1PTJo1Wepf0Q3/mCSWDaPSAPnsLRx1iM1qjJxeCk&#10;4P06P6wbYGK0nBcpRma98tqg7hWdfY2fZXyV3h4MihOOVrgn1wv75Jzp+4hICYlSZYoU241tipzm&#10;opbhh28Sc8n1roVRo8JoBz5Dth5tbWSQJcQB5wDQD3KnaaUPpqvw3JdEUMIwUTgXj94j0KOwsEkE&#10;XLXM/TsKD1SAnDPUdoXyel5r9ffpUOsNQ5u3sOq+83oHX4/LPB8EAFzRIc6VMkvns0j/Y46ExAAM&#10;ZdHCE+aB3umUeIi9W1Xy4EXLi5TRQlAgZXbth3b3wpYWMpxzfQ1clLYOQI0Na0yHTaO+NYpX4ERH&#10;if+gwB5zb/8fw8tz3XA8x2nsV7wa784zdh5n+jK/B/wNMKmA3I/K7N0uAIavWUXjoUK0eZQzh3pF&#10;su0DaNkPfa/vsg/jwfcsMW8Xe9drdNELeREy59B/qFI7MN2hWUi2AY1QbEO8D61BHMS1LSY90AOr&#10;VtPZB3XwUeS7Jz62cbgOUdeBCqA7zt5S85ir/hRhUXxPm9rzcfGAM97FkfeDIPb3GNhL13a3uYwe&#10;RS/2Nbb0BHvbzntMin3f8PLyyW52YECkB2erunOQCkTF4nI7bfZ9N7tODbwf7vHdWscYA88vL4Aq&#10;uoca+fH+I27rDdv9Bf/t//tvuN1W/OXPf8GyLHh5eUET4MWTXLbWsK6rOc1ItxAsCqzrDdv2DMBi&#10;hgN2q3bbN6OQyyxxPVJFsN5Wl6ED46cdOhTLumIfA7fbrfCdy+NmXuo6drQm2Fznaq1hWTrGUDw9&#10;3fDx4wf89NOTx0gfE7A788Nx/uo+hdDvODdHIP2qTLrEQYbNqpac9I5jZ/TAh2E/+t/X+ZTKu8rD&#10;0aKfSuo3lsOK68ycLvaRN7RMJKUnOaAHufFIThZJIfW5mW6vSKDy5eXMpSqq9Zmj3lI+/9XLl7Tx&#10;2jtV2srh56N6fotxvqdcz/fvr5x2tPI5Hnz3rXwrv0T5Wt567/uPePyfoyxnofdgQRfbVMtGCiCM&#10;JoUibhZqATxC7fL/p++Ax0QmwJehCxKYqeCLQ6FS69EAuo/gCFq3+Hyu/FCBTa+zeopejRUt7QFd&#10;DXrYZWQsYlVYVkx6azOj98Hzx0MVtAaodKgODDYxLKYavVMkaMS5cA+sZuEjBvbcyEPRzmv36hNn&#10;3mm7AxVl8uBGIEcYdBz5vs7K2dFAppFOw3cflvKx8SqsKzIBCk8eQ46iBFtVEyHpHt7xVGAIILnH&#10;dvVBtK9nAzLIB9I1Pc2gitaXCMfRmqD1FrEF7Qq0xlIIJRAC0UHzDc0PMWwqjjGWMZVcBfQIN8Ms&#10;DKEAsa2/rCM8mzkhQbMMvzMr2xLPQPMWQPaC81ppbdU3sYSryro8hIXEGO27Qf7xtV27tngoFeHY&#10;hFe47fkB8YMba/4cE5V5ASpX2Hth0CE9uqTzOrx7oficMxY+5VfIEPIV2cqNcGuuZexMIK57Bj+z&#10;NzEP5OakZY1bDine8rUUIMmmneEe4EClJAOFYZTytbeDfKrgvc/tDCTzM3+q2hyTPVDoxDkoMrWV&#10;kD7TqAQw8yrlsYgEe9eDk2g39haCL3nMILUOlCYRnB+VWd80wJGYF1/ntk585Ulj2uDDdMxSN/6Q&#10;vOEwRVbx55snJbuUPc6L7LW103wEnrSZe5TghMNI2Yc5HgGcVxv6gana1H6lpIQ8l+k7b6eEZpAC&#10;MHGCTuAXZarLMNubcswnwfdWuQL65DD+05RJ6fv7ypW33OOHj2N+ox3OP3IOqkd4/B2yJSSJv684&#10;xTSdF28ktaxld+/zTP6cfU2P1uoJLNPfdmhOL+wjCcizzuuatxauSBTPRj8I1CHkHetkm4PhxJrv&#10;tyXUlsi5D2+VGUB6/TDjvXUdPavh/c125r5pxK737xUGMPp7GodGfM51KepWpa6TTLEPi/zp0H0/&#10;fc/2a7+PMq7KislL3BKDWDua+y2/vSoWikZgCeNTq3k0a0zq6bNuPED50wz8bcr9F7kHHmiR+zFc&#10;tjNHwcyfTRqGrzFzcKiplndXzI9juvYUDx16zD/5Tu0ddQqBnpZ3Aqpej2Upt+GqRq4iJtsU8TqG&#10;2m0p4d7XyqGXTDJnG4qlWZxueMhIiB2g7YJMRO66bVtWyL7hPixZuu35Db0vaM3C/mzbjvXW0W4r&#10;7vcXvLwAP/zwZwxV/O3HH/Hdx4/Y9h1PTx+xLCtM3jTsY49QhmMotn3H7QYP22H5l+77HUvvcYt3&#10;22jrWPzw3kuYy96x9I7d81Hctw3rsmDbR+juNvd2U3DbAfEEwwreVjPu681ihH/38Ts8P79g7C/B&#10;k9O8UoZNqk+RCwdd/DJHxLGoRlvpkFN0TC3rWPKdXOf1jhffd/4KMF+jjn6RvXoaZ5HTIgjHh3TY&#10;0Hk9KqIH/Kw1s3G1pW5ex/sGQeBKo4+RREDqca4bpF6cP14tVQE9tHc8gHh/pe8tn1tX1dN+qX7M&#10;ut+57rf49er7L+3br0Xrd+h338q38k9dXuP/uj7+NdfK8uagj0r9hSFiYJifTEM9fnVDawvG2OL5&#10;2KQEByPvQqnmRgukEiOYYjBqmTth/FH/7Gw8WPVmgGRimKi6elJxs3VEQlxxU3HvCAXW5gln3ELL&#10;025APQSAgQPDryym99WuArQB6ALFC4bSo9k3JXHlrgkAJiMVtJ6eGiIMFQA0dAzYZxaPskFVoGpX&#10;E9dbC0CTcxR6RRNPnKluzIlAih5xAAAgAElEQVQp36pmgLDTrWFXzaurymuV3ofOsDCpjLXG2J0y&#10;cZk6SBWeMyKR6CeBgfpCAV99IrU5eKAD9AiHUPE8GqOkqyn5Yf4JAVkDT/cxoL2htY7bbcHt9hTA&#10;lqoZYptnpwdBKEkjzlIW+aQUj1XjL8QMU7mMPgePZvI6+HM6hgH+IBjUoM1+7mVoFucwPenYcEQw&#10;5boQBJ818T6pHWINFMW7JTxYY+/vAdlwiTgdBvkJdsgxdg4MYxsBuqiv4UC9VbGIAANxBde+qXzD&#10;tWnfNDd0m39k9oHxU2ElXxtIA0HcqEcmF+Jc8gFb+aN48ZpHO0irMv70QFQLzqy0Nuwga7jhPhz0&#10;T0U9wf4IWVJAUuFYhQZpgpphvCC7bfUFI1g/h8Z6QB0LDd9iIDdvJ6jtMkKk2/w2tlHjUCLiVCvg&#10;4R9yrpjUSguf7GOkjIy+W9txJ6XSKJ7hoZWDE02m/br5Wm4Mt6KA0quVwAnrqbHAY6wOTXBdinVQ&#10;hJ23g5yOpD/JarHrLT8GGj0NG3pvEU9+3z1LxCJowzwOOdc7DeUirjhnuc44BnGvNPIrAcTm/W1+&#10;iGr9ay4LOFzKqypjDZzt7t3PNacRNzU8zuilKhL7AJP4kkxg/H5PjmVtKHZ/ZlGJz0TE94zcs6Ep&#10;B2sZ9UDR+ZeHzvWWWH6f7x7BxOD5dwDm1ag2viptdo11Jn7bhd5z5K+haocTflCah8Z2W6h5Ejqp&#10;A6jd8vnVAWihaaouCnrdi5gXXoNg39X1A8GxUuYw4DoBDNwz9iV/29qpV9hVirc5NA5LsI/Im1IB&#10;QID64IhbdgkCJTDVYAnWxz4c+LExqIeXG6poITNsciNhpQ9hWEV+WKP+4fBbFdzHTH/pRT+wmzRz&#10;6JW5lOSg3v4jr2w5vZulU8WBJfkbDLk21PXDBmkL9m1DXxabn3rgpIW/Y76aebaqptz2RB+9WV6a&#10;lKMmW2MvOPQ19jqCklAD04fNneieOj4QwDLpcKSbPUsPdeoOo4rs4LX65oAD+arOw5bzZezq+q2Y&#10;ztNaxE9WHQYEy+r17WhoGL5Bjr15+CxALJA2qAG15rcUVEMPckGGMAyKd7+a0mnexLHP06NeQp8l&#10;yMdcPEVcOwUUEPOuHgqPOe17ggAY4t7QfMnnt3ty++Hyhb31GDiWpynl5FALD7KuC25PTxBpeHq6&#10;eXhI5+fmiTZ1YF07cN+wK0zH9BsicHkiHiNbFfjTDz/gft+w73d89933Pmc7Pq4fMAA8v3zy+NTG&#10;17d1hTRgu+da07t5bt9f7rjf74AC9/uGl/uGbbPwJg2C591+38eA7pSD6jqMhZ5qYvo7pGEbGzoU&#10;S1sw9oFtbFBZABWMfWBZOiANfVmhUHRVs8HEvtvd/lmWxTzDP3zAGHvs43Uah1JX9Pl3mTrtY647&#10;em8xdp1iZEtLfTj10dQRqlzNm4Aj6gUwHQAfD+lSljgHqu8d1AUU0xquQDr/lfjZICoRrkZ1mDRX&#10;ANIg3WQ5Wvd1ZW3f7y/uFOUHTaW1olDXhZLfk9jRI5nfA/fC+kiVNrWuWljveZ+MuTg9/zXl2P7b&#10;Osjc7tWYvqTdt76b6ZCfvVbP8bmvpVXtx9fW9Uv05Uvq/7Xb/VZ+m8IAZf+s8/mecf2zjt3K8qaw&#10;KZsKvRRl2jjq7nP1sv+mX8JIefJs6unZSym+d2uc4T7katO59LK6bjfLgGiLbPW2N5pHh3ljC8J/&#10;sZCSXonnDVlRvQXDm5HKLuqS01SEXVlxfMv+p94g5c0KlCiva1oim0o7kYPh7qCJv3byaKTxmD6a&#10;Z4oJ0rN59t4lGyXfzF4L4klXCGRNlt8bRSI8yGTwT39J+Ze/TMSAwA4azNulYVkWLEu3ZF0tPZih&#10;im07KJkwRUymuZaDMoqJ/2Ketc57ehxVQ5MgOJW/CpwZCJFxEGcw4opac6kGN8MsSKWPrz313yt+&#10;JGpxLOdN4rzuCJRk6Aajg8BCuQwHX8Jj3GcveY/gGhX54m3yikwxm/+KV2c5EiEg/J+g/RTawWRL&#10;wsX0MkuwYmpBEWvFPIg1mfIie70dYOTkE/s89akAD0cA9TBInJRXyS39WNr0jtXNhJwhTYV9s/8z&#10;pJMEvlKB1jpArvUr4IRQVZUT1ctqnofjMPmd1g/LUDQEJY85SMzsprXMw8Lstcu0Ul89cCMaLlFt&#10;AY9Z84EeAXjg7CXJw5lZNInRtzmtpchJfh9eUSk3owfCgUod8GHfrH8bkB/94N4fcaBx8ro+7ghX&#10;nreVHa88WsuP87vv3gs+p7BN1p0gx2W4By5fHyxDwfG7BD0qjfOXqzFMgAXB3klnGo69E1hzsPgC&#10;L4gDGv87D/JYP/nkcTkCKOeB+J+Rw4GH63l75fwqD2kkvdfr9RM4AEoe0ErW63k/emaDwJrL3Ehg&#10;fOBD059412R2lric89NYfjk+FDFhPIFcRzpL9Tx//BwLc3QMB9Ih4nxa5FFrAe4e26gUaMB0c2zi&#10;u3f257KPqjnX1C3KfLKRJhLzb44IkuOY2jOP8fQjBwAx8F8sSaZHaTBebOoftGnOwxHBv4vwRHVj&#10;ewePTGN9oJuQlnY4lEq3uG4QqmIIHNLoOB+5r3m+2FlnVyYobuDWcN/NY0HdnlibxD63u4BOlSZv&#10;sIjrMcwt1PuCZVmxj5UPW4xtqwGQDm2px5hTB7AsC4YO7HcDQ7f7PUKwKAxA37Z0nto2A+rHsLWy&#10;7zu27RljKJZlhe53P4TnDVvBbTXwfYyB+/1u+ufwsIE6MPa0PYx23NvyoJy3Qdd1xe3phk/Pz9i2&#10;51hXub0e12zu6XXXr3eB8rbe9NA8t0g2v9TXWh6WqepcZ2mxHjYdWXi2wQ59KL9xZwII/Le8AcrW&#10;Dibb2G0Op/7NYuPXLZdr9XMa/y07W8uxzbdk6y+tG9X2Zy7+7cs11vDlhXX9I+b1W/njltdxhm/l&#10;j11uH7+vMcKrkKiTruVbQWsLCLjaR9VLrhrpOlWTCTKrcHss6NLrrhjofhddIou1xYAEr+cLwsNq&#10;StUVxrdtbnVE1Dik9Ce3eDMsTPfLcYns5mEiAK8pss9Zc9EMZCaZwg1aDAwluJhgU8RKpHLe+An8&#10;Gjy9KtjEiPGGwlW0aa2Ng21xrHlFLjJjqnqix2sDPgpBAWiJH0mFzDTgdOJs2YfoIOfTiKlIOh89&#10;rGpW7/ScJf8QpLTvqHiHByvS6PJuhcKqMICAcXbJTrd1wW1ZDdhy12MditE9LjKv0HqfK21JHHpX&#10;5nooypUELDfRM1nZfqle9aD+TQAOcA99ieerx6g4gFa7NV3NLCA4qw1e9PZa/RJA8yStIRd0TCBO&#10;1Bb1ABYeqNTl8fgjHM6uUFGLOQ63VVEMAl/RUC2HUVT0uQ7JEc7P7J8kn4R3cPCEG6NlfCFzJvkV&#10;hPdnXI6QDpPOXI8JeYhQeI/tq9YqQbBSo7lco1k95Zd9Jy3nKodV+5h8n9NOvtPyfJXDth7oMQlk&#10;/NUAwN3oJHhPD+Is7LcmnRR5cMd5EkzxKnntfsAPD6q88OUTq0tTxk90xKEfEtUj+bFQwueyhRcg&#10;Q4GkrGm1f7EfoVTU4iBKWs817PPSF+MBVbg3o8WuTTTE+cM93SkPeQgGIXheD2LcudFvAMyJQNO7&#10;kP20/TMlzryvtvAAb1z3UuW/kOAmo6wCRDgBXyqMShtrQHw/EL/Z4GxGD/7gp7og68/KTtPfBCxQ&#10;9pvXFdVjnPYz6FiBhLPiO4WKIHD4ADiedZcH4TgOyEGlJb8G4B6mhR9DrpX5bpTN81gDvxv5c+rn&#10;Zbe4Zl7f+yN3SwHFpRc9D0lTk7O5T+QgLe6xCG9S5MFMBqogz5Le2U/WJhgFEIfL1hmiypsosRtb&#10;rUWv+HUOXJB1Fx1J/WBXusDdt9Hd47YCsef+5e8cf2MoDAz62lvdSq9R5Jhl5ju5+L1Bgd4iseNE&#10;F02qvz7eec1UWX0EzY6HoyKC3uzmzK6w/A/u8X39fve6TRdiSLo2zBPc1OfFDkKwu8xEbt2ah/QJ&#10;MPJG0TVUGPQv67UCi48OVgJYbh1Qsf6peJiW3CRjptXyg+iBn0lkOgeRl+2AusW+xnUzxh4HQXa7&#10;0ddmtz5vuyUxHGO3//d07ulNMBrQ24J92y3XUG/oy4JFG/ZtBM03B7SNAWyP0DGwe7geuVkM7uH2&#10;EeOFy2qJOse+GxUVERJOd0vquHtoGPNuN+/u++5jci/9bfdQOK1h7DuWdYkbrpRNjF8d8yHmxcwk&#10;tr2bM8y+bvjwQfHp08/mKb6bubxtW93lQi5Njgm51XrRWJfcJaFHXsnDkNiD9Np14cqh4FjSSaPu&#10;V+ye6QiPHWdS1oC9GRk6q960jP3Juzz2PW25+J/V6aEN/2zqxltyOJToc58/87DqzbY+t7pftVzR&#10;7pcucvj5FgFiJ/2V+vMlE/Co77/VZF7x5rfyxy0dhvX8M87pvzKvCm4fv8e//dsPNTTKlSCrRHKF&#10;q4nvW+8gngBCz4u43vyWgJ0FsZv5oAciirEEqCmUSNN1Mnj1OAa4gva4w2km+buuDNurGqCjunVZ&#10;omiXPrtR5s2xSSryBBsN2GCoBiLGbkDqbgo8/EqypEFMdftyxspwLcmlh64oYQtqX7U+S8uA4RE1&#10;DdvG63slNA3fF1eoqlFcmkAFcAiYcFqOHnGgQnmh0EwYrtc4eU9UfSoMxQRzTl57YZza30MHZKSC&#10;aeAWvVoGdle4IQ5A+xmIujd7AqRW5dAMwQERlBgbwZWWwKhwnPCzYqC64cb+H7BsN3AU2P3aeMyp&#10;RJ1ZWf2VaymfGz4nkQCRXqDRns0iEzblfFBxR4wm4FmNb49dAOCeRtEjAGLXXnMO+bKvGTHCM6xq&#10;eA+/sq7z1wuD0gYW7dlya2GURtvu1R0UmTLLHgGvSjfN9c2mfBFoGaB5CZZDLlD+1cukgkjwBYaz&#10;aNiLf2N1/My5z4OXMq0HCkkILC1fMMZ6AODiPAKLSdxarrHgf8z+nAy/E0BABYZKZ0nJUVBvu0hR&#10;OlyFn2S3k+/5ax4Pkr7VYI2jhiIftNRfPSWPPEP5o+7p1KT5VfCkUXTPve7GXm5FaDHGnem4f1WD&#10;mgdSCia+TDoJ1PhFWUnK3uxDguB1nHagYX9beJfmyWjttpO0PACZiCrkQKMfPcNqOf0tGuMgA058&#10;mSdk/u/MnFcr9oRZCvflQ6gR0vBUweG7WJsEDebHW3fv2oay5yQt2U+pk5+r6txnKV50gtiHartj&#10;HxOAE4BfbJkpnwygsD18OEAGPyQFqz8O6kiXgjCeDwry83R6GL7vceE1UA5mn+05Zy1vh33y+Z5k&#10;8qwnqp7lSAIwh/1H7CA4d895U9AUvJO0njzMcSi6H2jRJlpclUe0mz+ra8u9JnvHvm2oYXCszB7c&#10;p/pcPxilb+p7krTyLlzTrGEUkPwZ+zP5qQFMhH7ywj+M7QqUq+uoyvsK7UV95Xt+zpsCQzVylph3&#10;6bk9A0+dB3ydDOxo8Jj3PkK7dxbSM/ofO4UD0qI8BHD9XJgA8EyD95SzXDJ5yP50SBxj8NYQw4uF&#10;LlJpKXmAGHsG2wLgWe4BKPZ9YIyi0wKQ3tHds3cUHXK7b5aY0nmgd8EYDdoalnXBsypwh3lxq2KM&#10;zcLZDGDfNwwdWPrqdFdoN/k1PLH6eH6OTrbWsI/NDmKxANjtb3G9G4CqxQSX8Ng27+2hO/axxxiT&#10;P4Gx7ViWxRN5NwzZI766uKyNm5AK7GOH6vB4434rtAm2ZQFugo8fP+LHH3/C86fnOTxKWTip24jp&#10;p0WnrmdHVd+uADgfoH5iR+XXt2xseotdhuv1BzG7jGv8eKh2PFytZf4sf8+DsRE3KUlLGWmZNoZt&#10;0rIup5reKFdK17te8nKQJ49f0bImH1fnlV59+Er53Of5zsMOXHxXpfdnE+wd9b/32eMu8jXlS+hW&#10;y/Fd1ve19X5p+9/KH7vQ+v6t+OfXKO/p+3vH90emQ5bv//Qn/Pu//xmAVI/wo2BFWGki/F1DCasY&#10;0LparDVm8aZXxdi3CZicmpmEdiFsfGyKvLoRpegez8+uZnWxxCj5iv9L7yhzKXXlX2l/u2FoCq7C&#10;44+6EcqtOr3rUslSGNDhKA2IFnfAgNCqFKkpz03oyd2sX2O3q2X0cxJX+HXzzOkLgM3G4p73oXgU&#10;+rdixk0eYiSxZAzP3jsCVUMxpHSASGKoYyUWa3hqSDF2IGBsFmmmrA8RLCIRK12cKVqvRjvj/7pi&#10;roqFwFMoSqWbdY2xbVcQ4UCbgWPFrz3edYU/wAlkmIrMY+l0Z3y/jKGnOjIu69jNGwmCoeLGmCvp&#10;XdDVvab23QzG4d5GYkAe/ZLJWTWhluESPHyg4V88J3y+aLTGWFvedbCxFS9VRVyPljr+Qs4LBCna&#10;ExE8LYt7q5p/WcR/dbpSAQ9AaxjwEor17iBtMeR3lyGdPDLKtWMAOzanURoIAaYGLcxAVajF+lSN&#10;g4jJE2toxM82YzqJqeSPQoKI/y6FVt5O8B7S48eM8MHuQD3x4kayeF/Vb0DwWUAwuIZJT157hqJF&#10;QEhbYgv5nesWCJqkkeVyQWAhfNT7LkcPbWArUlIgWFquA9YVRprXaSAnzTsNEJYenFBk3OChDrz5&#10;MBRBM4XmwZEbZhDnVRp/tmi4CtAdCIl60n086jUR7H0FIv4vybaE7CjyC7aGIbkubQkUU1bgCYxd&#10;LrnBzVigFp9TILJA2kJBbrJUyx5J2eI19y5mLA7PJ6D5KpCARqxniMWYlmZ7zBjoYnJl1yorvE+g&#10;DCARDBjT1jLBVdDb6NB7L2Gw/DmUTiH3VCbCVk8SDQF6Lwc85Cdfe+JBb4Sx83sr7VsCYnqgZ7GD&#10;3+R1hjYwOpK/ltgjfP/z9STe3nUENALVlSeS9tX72uafXiCa8epdDtvcKZnHxtQysW7zDY1TpDrQ&#10;W4eOTNItPs4Kvh9BxvjbeQmILc6AQlUY7mLhA5bV9vtdFbI7TVo/ADJkOEoT6+fuSfd2etTyFheB&#10;o/A8bxFuIfYDHPve7PYQBoNMTLiEcv8I+QMPL69Ag8dIblg7Yr8gmDqKzCJBVATYh8sM48+lMdyD&#10;9Y1zMtHAv6MX6eZ7OO98vXYgUOeo3opU0flz/8/AIZeJNTyJf9bU9tv7IdelP+XyddicOwcIEli2&#10;UGUjk/UCgHSL6e86Ti+TkOcSMx33Ii8HzDu7qQlZVUWX5qH2Cg2cjqHXUEBwDQOQ8ntd9CISiVfJ&#10;qDwcsaSJsGtiaKH7DZnDERI0BprJV9W4zUcvZ/PyFjTtnhdHMBr3nTyAUY/D3Jt5Ie9DfP16Hhnf&#10;YJo2DLcXBr22m0D3HDc0+b4dkhJSZ+lOi66WvHKMgdE6OtT0zgFknhyfbUUmR3Y9cvck32Pf0JlX&#10;xqnOVWg3em1uN5idtPSGDebpfB8Gmuu+4+nphtvTRyzrjk8vL9jupkXoMFm17Tu2+47ejd97b9g+&#10;3U3fWxa0Duy77Z9tmF7Y1puB8s7/y3LDvu+4b3cAipfnZ3z8+B1eXu64b3fcPaEmWsNy6xjbwK57&#10;3FjtqlAwkeaGhtTp+tKxbXfoUNzWBc/Pz7jfN7S+grcSmwCbjvCYZ36P+30zU2cRPH33AbcPTxh/&#10;+1vsQWETuQOQhXZRi/seuQW4j+btP0Xebk17gAKdOu0e+olV4c5eHiqL9krKJtONcq9w3aaJx4lv&#10;cajq7GJ1lfV3gty5yVErFq5vNUEtdtBBHTduUlC3D72XevmwtQbKzCpXiw5QxpAgtZTPonO5+K8A&#10;70sQvKzL8vdrh3lnohz0FT39cvXlF5RzP8+//9bl2IcrQnxO/1579pLIX1AE/9v/8X/i//1//u+v&#10;qOP1+q38o+bkW/ntyj/jHOvh9/es3/c+93ss1u/WV/z1P/8bPjyt0KEVCM+Hrl6unnxUGAgq0Xhm&#10;4hle7Qxy6RWxrzvIzS8A2wAViicONyP/MS5qjJje9TNu7OKxAAPcmHuRdOD/h36L/a2Ht/I9JoNy&#10;xV89aRYVlDD+OWZLFTfUFM0A05QAXJA6dZNo8biJW7+6G9Y16R+fI/DH6/Ot1Ba/BYhDMhTFA2JG&#10;RaXxYQKqcU/v0aqcTNQTeoKe/RAI9NLAinEAxKM8FMHZm2sKZSuPOc++rmMDtn3D0DVDvqjNY/Wo&#10;MKMXnkRobp3AQ3ihinjYkvoMlWROskQCwvSgsl5bzM6Z0/hLKMRS6+V0JRh/PW6ER5lI80ReVkeX&#10;fhIHrdBZJ2ZMugTBCmWzi2f5MnmeQhI6oXUfA1UDuYINzt6o2a/okfF6rP3ylgA8FLPYtDLJDCn/&#10;nOhXRGU1jEov3AZymKlM2HRjxOuyBHFZtSVNnRszlrDPW5EjwftOaGGbtbuUPXV85f1op5WVwHiZ&#10;YQAkmHrFUep10vvsNcOCBnrK2/N3gBjY6IImPJrDGPG5Bfcl7wXnJaomeJ4hXiiLFaVegQOqdqWb&#10;q/OSjt4HcaM8v18SyK77FftDXjiQpkhel3sUbLnv9daKCK1yCHPIo7JXU/agbpgXND8OkuOMoqcu&#10;z0ShHEPSF6jg/uPmTlVN4/AbIAIDrN6oJ8d65tBHHrxW6n7v4Sle2zCO3ZzauXpk/lChYFJRAnhf&#10;Wgi28vf4Kdnq53qw+kuXH1c6Xns7lz1Ave1xkkjWPzpNDHMQsOWRde5jt0O+2A9r92YQQ2Sm8v7K&#10;/M1AEuVH7vX1IPS19/WgEwAWqsTe9Z3Mb1mMsftZ3jGeL3yPssal92jDBsIlxjGWfnuoJYaWaWXI&#10;7B+9gOmhOZC6yNE7u+rE/LzpmMY4dPZEPXqZUq850bX8/mq5mJeMQ8/DbUzP5LP5GXnGDiDGtJyZ&#10;cNEOVBvmuEGujRb9DagyXX1fvxDkV2N559pT6jgiIQ1461HE/W98XTcpa/4tXhWO13mqd6vZE7Ez&#10;bj4EaJ6QE8P47Pb0ZB7S6wuenz/h048/T00ZOOt1eWi7Gg5DhHqEHUrc75vtcGqA//OnT1gWOyC6&#10;31/QWsdPP//kh20dXeFhUUwODLWkleZlPrD4Ae9+v0NVcb/fsY/kt30ffsB5x+12s6Saiujn7jez&#10;pHWMfWCMO3T0crDV8XS74YcfvsfPP/2MH3/80cLGBE+TxkkUD2YY261ShQG3scMtl/jHuUCO+tvF&#10;79N0e34T50cDuvc4uLL+HngCWc17uDPXO045Qi6LDyo18Vx91Y677FQyzqOKv6A8rusMhD9og2uZ&#10;imW1TX6xctX2I17g7B3bf++s/hLlauzvbf/RM1efn1bMO4sWEPzRe/LG96/X/8vO/7fy+yy/1Xr6&#10;pcqRp9/b/1/6ud9bsfX61//yV3z33Qc83W4QlSsgPB8+CtqjNwyV5t67eWCgKMYqeS0K1TOS9df2&#10;SvsHQ53ZtQNMLAqpeh9MT50NGwDlOr375AlCmY6rik0CINED09Q41XPVZ62iuRcJw7tR8VEqrwRP&#10;HAihCivCmH5qygs6KrpMsKaSKCuonZq9bAEm6UMxIrLrEZMTbkAETpJzy01/YISHUU6hhYkhjRUx&#10;WDfy/ZKcV1N7SrokSMN3OWydSBwREt1QjOve4bVunoYBJFZgL6aoQt3FwPBGFXY9VR1wub/c8bws&#10;6HvH0s3DY7jXBz36zFnaFPJqSynbKwDR1F4OFyifM855mFg2OaFU5/0CG4V97d6th7VZluih+PcT&#10;kCa+xmhtIdZZ8B7rVfd05vvNg/uMg+5a2o34oA/0haNnjIyUOzPwZ3QI6aFHcKXWAkBpGrgxqwVk&#10;9FBANvYWnucJOJAKlCNFFviaVDGj3MzmWZGO+OwNGHvOay6vGejW8rfibGzQazAPLfL7WpfAbmkc&#10;fXwyBrbENfM4yJH0YBLnOcA9rCkj4FfqKSPKczkKuCwsB2gAaoLYQXlRZI0UmthrtmbI55mhMA8G&#10;81+X65AIJVW3F85vJGuq/T3sJ3ZYNQIwUq93xDi5J3oYFAEaBjokclVMdQmBvhQMIqPQuvvcYMrJ&#10;IGLJuph4k4dsvWWCNy0J8exGTB6wiDBkjs0tPb5bMz6jdzNlurVJb/DrdZoA6/m6dsxHkyKPUoY0&#10;CJ3ILr1sE3Roc1LO2OtCapaXjv1DgD1lF6uTPf+pZ32hloYdKsWL+fBoO65PodyWcouF3yXvHjGx&#10;BBLPdDUpm7lVjtJOwYOcFvqM7g5uIaH1OEyWSlcgNuiLorF/595Q92seeNETcJJBsaWP4vksiGDl&#10;5aEAR4fa2mvd93c7ABnaYp8HkEBvAS8qkBFy+KBXPBrj8e8WehpfnffV4/OPeNlkesYCt4t0qQ/X&#10;97SJX76lDsc91+vriIOuaf0QnJLksR4yio/QYYF6RgFyBsNFHA5hpMyLCGT4fIctYGA94zKjtDiN&#10;S/Oz2ivu7lOTZQ75DHcDSMaSH5R1D/g2D+F8r2geMkibAfruNWNeuQAGdQwePmTnROnQk4kJe2vY&#10;9nJVOmKSk99p71x2r1AAJ0C/uf63R1Q2AbShUR8eA9rs7yY207zNcBVEQ3VAPWQXp3jocE/2AYwd&#10;TRbPuzIiBnSTBnSgLx232w2324rldjOg+fkZ3fVhegKHnhhTknzeWvWCF0Dtpoe4s9DtZh7h+9iw&#10;LN28zJ83rOsKEeD+cgc9kbfNHIX2Yck19zGwqVqSzqLHtoYIB7PvA61ZWJv7p2cs3W76qKp593ts&#10;dAtHaPv+p5dn3NYVY9/sRqQIWu+W6HMfwVMxlYe5nteApv6S2j9Q9OtwXCj6oKniZkfVgynJt6N+&#10;k73cQ+zdfff3hQlgs6PHfcil1cw7F/zEsZmsOT9V7eWwD/wp6lSTkvtaqc9On73x3uMKcX5ZJh1R&#10;vI1qs9fOVnuIdid5vXrDf1250HXe9Xwt7333c0tl9i+eiC9s92vf/bVo8mvX/a3848sfcX5/qz6b&#10;jvRHKn/567/jz3/6Huu6ovcFvXcss6Co8Rkp/FsoGAq/ciipiEqzk3uBmjJPEME38TF2hO49beX1&#10;7yxh5FCpccWsi0QM03LUAD4AACAASURBVDCCikERBujVhhfgQQpxy3Cu7lXQ43PokQ6s03/q2XNL&#10;Tpu7xIaqRMkI2GgBZF1pDy8M3/sZDiWM0Knu7FbqCU4Pyev74QdMI4RX1yTfkOg7nz/TDIAnh8y6&#10;UJQ0GsxUUkzhQRrmYUgeaeY0qdR1G2YoMjSCf7uPUWIfE8kxo3GgKlkHVZFGaZIt6Vn6JNFbi0n5&#10;su2Q5xfzVhmL0+rgEd7ErgxLs+uaQs/1sj7CCKzAcqE3T07E4fKI1KMJVLj3j0z9Tf4JQBEVJD0q&#10;38d54N8ZNgFwPiFYWZTB6C9dcMs1DN5cqLrj0VCt4EvlQQBpVPgDAbT6GBiPnySZr4CesY5chhJd&#10;BsMlKKAySCkABhDSC5DJG8nnAAKECBkm9plEzPAET0LYicc3rbQI2jiARK4Trk8bjKAY6kUJBxzg&#10;zKDqWSd/IZh58DB1My9CZ9DwEmlmRPYW7caqJPhEOvrsnOVPEDznZjJkNF6QXRIEJ58e1nXyc4t+&#10;euSVwhtcW5xjG4MJIdZnHretLw7YzRt29ZgkEIthRvqAn2w18fl3Wez7UYsAVeSjho4ezwSgLRJA&#10;CuDAFNyDyw8aCYRzr4uQJZ6jgOEn1nX1kBHwPXZgH5oerJCQCZzboE0TzIefx7nLokNzblCkVcwt&#10;Jr6LQ2nWKw6aQuKKvvUnDcmpfQ3yTvObss0pXWMDXwDy07xeKIJ1HZ49UzX+F5c9r4NZPvqWPFjH&#10;eWzz5ESgGUYCmmvtNXB+P23RPFSp3q6CMWzPICyKSMT3aBiHvl0+Unfq+fNJXyn11LAuBOXi+xIn&#10;XNTCbdCrkb6NAmAbmcRu4rPS7zl8DObPpv7Pn3P9T0C6pE4SoWdeoUv1iA4v8WEHGMM/2z25XO7N&#10;mNt12vIA4NR/X09dD3xVeIm3CwQCjN1zF9icDIYyYvEQGuo/j8KAoQTTPaTK8aJDthKk7+JQ4RHN&#10;XxE957Gzy2J6mVVynttjG2OcZT3QLBaI+r7H+aKdMr/h6peEPtBbx74PdN8/t3KwozqCFxLMv5ZD&#10;D8c9JZR3WaK5fBvM+x9ieR1M/3b9SOs+amVXNRAdAA+77cxpt74JdUr1RJmbHdqLYFkXfPjwAcu6&#10;YFlvQNvNYOzLxHbmmDLAWx25Vmj/GM/sm6YNopvbB+pwuIeagyXFfHq6QVWw3e/o3by6BRYXfJjw&#10;Ru/db2Jam8uyYNssrCTDG7bWsPQF2zAAfYyB532zd0M/Ewga9n13PdQOO8ZQC1N0t+c/fviIP/3p&#10;T3h+fsanT58AT9Ab67Ae4Bz0ngO32iFq7Nn+qYeOY7it8KWmICTBxX7WwyuFeqSZKodMW2si2Ea1&#10;Wwq/nfr2uNgcjyIj31rFqB2fGtXjXlQ78Zpi8msV14+k7Ek2p/EAjJ9tbnrv+Pj9d7itC7YxsG+7&#10;hfKJ+PfvX/OvdMp/6ht/18/m/ubPr+nDl75f+/u1/fi13/0l5utb+ecsFzLsD1W+du29VX5tEPyX&#10;7X+/fcT/8p//jA9PHxHhOXuryTJrUTDxERNdMTax9AUIrzlTXrTZKbll1h5h4NsVOwv5EaCezoOj&#10;MhOl9VTs25KGPRJUaq3G2BwB1AgEu6b3UvDwsBAPOhi7u0M9xmCDOLjfPbYjHIxKUCG98CSUh+iW&#10;wrUVC29iG+YIo7h5LG0zBEFUDoC4d4oCXbB7HNTeBOKxNTmO4bFLPey3+ai0FokNVTXCOgAWG9OJ&#10;iQAeNa/ECiwuYWutxA+hMeGVlJiynK4Evf17KDpN1xLfF00t3iiBlybhiZMgEZDGH1BswMm7tsAT&#10;sLt+CTvY2PxF/8FEkzESB2lN92QIFiqrRWl3pdwMSfPOf8YLtq1hXzYsfYHqwLquADyZzr57uBSU&#10;+fe4yV6/XcmlR3v1CHMPVdOcEXB5J/jjQ/T1Ir4GxJXcUMD5PutQNYW+EYTj815l9f5VdqEafWln&#10;KtGpoJRG3Pvhcbrp1bRTHhTDMIqvkeQ096gmGIRCCjS/qqs5rxAYKGnz2cIIhLd9B42HMCZpPcY4&#10;OMs57QILPcoEqOKxHU83P6uhXRZ/A9Ir3cfPZwZ4lVniVkv3ZwdBV++EQNLQJ6CkPD/zAxIpPCsI&#10;D680iJz73MAyUMnlWLmukIcnXM8lPjr7JQDQYp2Kt91oa3s/Bueo0EbFeUCT/2m8BS18TjrZS/Nl&#10;I5n97BD3lhoQMbAszE2fLwAJZLek18zz1kizxRXjIWiVMt7DoYhxk8077KDXK2vRjrq3XUdrC9qy&#10;BsjN5/g/DzksYZfHpgUw2K6DNOJeaa0Llt7Q1xW9d09MNtDWjn1vaGNg2XcP/SDRX5eQsZa4j6kO&#10;iPqtBxCQFN+O0yO5cc783XntJ20nG4xLAgj5wwTAzozukcr9NK/oi+S+xvj2QHoRJqBEUECDX/QE&#10;HPMZn6dD4uZI5FwXfylNxM+4i/wShfrtFD2CkL4HN+fJ2o0Bxti2kAH09lfvh63JuQNMmEpQZWcc&#10;XUWGLoi+OY8dBmGfjpIrAH6boeZSyTHErTgP5RHewurebR5PuIl5Z2c+jd1uAPk89aWEXahzwQR9&#10;BF29teFzDxguyf1MoZ5HpaEvK3ZtENkncLH1xaWayx3OL7zfqDxR+3QuFcCuNCTAVb2v8xnylf21&#10;+x7VgEyODYGH+UUHIN0BQAqfCTAExD2M85NhCQhdl2SQpp0hvA4yHQdQjHsd1GPFSwtzpUEiTnjK&#10;8twnBcCTy0eFxWPfJPlNOSZ1T2TfC3ozHQCweY+DPi+97KGkcS3Hw6MEo7hf1HTR87vkD6tjhP5A&#10;ub3vBrCmYjPTH9LQu+1ZqgngqqiHNTR633WgddPHDTgnD2pRVSgNRySk5lrfqhcx0qfA4rcXmgSw&#10;6vuc3+rRbTPq02mmuezZAegO2XdXzcX702yNink0W8xo11uYq6Abb+hu+XCGblh7R18a1nXF4qF3&#10;ZAzcesPPrePD0w0//vgjBJ4QU91Tftv98LYFXxE8BYCmHU2A+7ZbqJPeIWMLvUNaw3ffffBDjIaX&#10;/gI8/4ihA/fnzfZN52fuDH1ZwxZdumBrA2Mz4Px+v/s6Nh28N/U5UWzbCP2HN057gx8suPxXYF06&#10;9t3Gt6xGF+6bZn9qucHktqRfj+ShT9xGdd2MLMBpbs0PJ8RsP7vBIGTuPABiba7b8TYON30GsfMX&#10;Y8/p3W4xxEEt2TRy3WQowqXbgcIYI/KH7GOPJKF2gISQv7kXmT4Ta5e6BA/u4xDkGHIu9QwnfKyP&#10;DBs2r5scYqFLirH6S5ZYU/Uz0+3YfmsdY9+yv1NyXGtvWW9Ybys+3FZIG7jdVuzbgtttwY8CvHz6&#10;dG77qwoHllrWPEYpP+uz9Zmr+mph3W89h4vnHhU9/P6ovrfKcbyf+95r735pn76Vf53yR+ePz+n/&#10;1Vp7TQ6857mvLb9knYK//ue/4MPTRzx9WMPBd992eoRfCSoTqBpfqRtLrLJs8f5Qgot185LYuO3n&#10;bNTNrSoIspuNMyBYQmk9eZl6/dkf/umdjv2ASiXBgn3aKwJoGq7gcF8GwS2BxQz0zR0SyV6EVhDO&#10;XrGh+HNjZ7cqqKaAalEgVZGIE8fpdyV9v0cY00lHKj6nk/q0rR2/czA1whwY0Y7xr2PUbpwfY2BD&#10;SPP0XhiKkqhwfpygXBosSSgqpO/ZuiqvpnfjQRkQ8Wt6tY1CqlN9130d7sm1i0CwhXE3tB72KBJM&#10;KnX451TuhrjiH1P7sENvjFximPC/+efBfvJHDoBgmdtHXn4scpoVmXlExAyqMODyvfnt18c5z3vK&#10;jqNYNr6SuI1gn1HhN2C/ieV4DtmgVeUm+FdabjwckWjwpCZ6HeL/RI1hrPshUBg+OcfqMlG8OYGc&#10;1gbgYXfqmpdiQAU1CEwLMsyAZr3suc4HDU0HAoZyj/EEyu1GSgaxLP2LenGIDY9o99LmiH/yF9KH&#10;do7UB2vSQSSf0wgKvq8yPvYiG3dzQ5qfcBzVO7v2JXhVeFjk39Fj0GPE0uUx9yCv08HN1uCXlAYc&#10;IZ+IUj0jSU/eoID6DR6GLwHM+OwNrff4HQIHZP0QGIi5ZZKv2G5LlKGgn7qHGx0Oa+wOzanf1XJZ&#10;cJ2l59bnyakxuF54wHb9HOuf8dMBQb9+oZTqgcxXUwd4Xa69t1R5GSLuEBuZgF3Nc2BrXKbns1/A&#10;UY+ZSpVrr/RrAm8Lj0385n3TiEXO9zG/f5A08/hhfFuSNFuYksdjmPqA6xwu+Z2Pk+Czv2fJGM9z&#10;uA8DtBQWJ/kEdIuc2r/qU/38WI6e4u8Z42ufG1jm+uIx/jfO/JAA/UW4HBeXAV4NBucq/W/N9FP3&#10;2CaQ5sGx3lwZ91iUTJbpgJTvHaEDDNMPRQQYiubAuHgCyuP4Kt9e8fDV759TpvcU5pnPLZJeJEDc&#10;LDn2oZYKxudaBnTnHmA3hxR1j7E9mwuNB/5ZKRXjt8dHXX4G7MvGHOO1PaFrw+hcD57kXsu6U0VD&#10;w9otpFdvN3SxGxcyzKNchyVWjBuCYoc76sH2l/Xmjj2mOwzP2WAHyqN4ZdvBBw8KTbfxEEFjYOw7&#10;ereklL3x/gewrCu++/gR9/uG+75hjB0v2o0LI3SJ6zauC419DzmtsDEs64o+BNIMhN3vL4Ckk0Pq&#10;jDYVnc5JPBT38QyPfy5yR2vAbV3x4cNHvLxs2PYESY83FMgz4r/ToSE1unQoquvJJ2riv2sezT1i&#10;+kyS9/JjX/uXssx5tnohlfb5F/nwYOFMfw0tfdKLZ07K7duS6LPkgMY/n1XMWY/7tNQvTs9Ka1hu&#10;C5alo/WO73/4AeuyYiiwbS9Yb0/48X/+iE8/fzK97BcJlYK5X49H8s66js99nm73/nKUc1+qj1FX&#10;/Vyd7j3Pfq2O+Mvomd/Kt/Lbldd49urzfxb+Fvz5r/+Ov/77v+Hp6QMWv3E9hmKVU4xwIASPG8x5&#10;usuvaU3FPxOkxz1O428xLx5XtE7GgzQ4An1tMdNLqiiyc3fPwE2Mo+7DEctaDntwMRphynPr+Rk9&#10;bACFeWprxBi2z1r8jNP+cgWYRl4ANwEy2HgEcE8N8wJbliU6R9hG0y5xkhTlPOAv9/CmciUVICUQ&#10;IwG4NNIzFDaYawIBTp09j/U4bTJROvaq2ceX2EbyTCpU7tWLeakFACDxylkpOT1QjS1ARCcKHl5k&#10;R5NHyy+GzdA7Td3LSQFtWJaOMZiAx5T7uB3BxmtRBPAXkyiIZzlP9FIRUQ+1MhGakxi8Uj13T+36&#10;zYAAA70yekjScLP2AB3FGxx+0YXKO+hDn10iH5IH7TZCSzDcmUGYzEk1eYePcP4CQOYc+N/U6ZE8&#10;DF9fJpaGrWelIdbMi9+FTwv+OBiyqLaCyxUCKsiY+idmx0h6FlsjQpl7dc0HR6ApQF+uWx9h5dVY&#10;5Vwixah2Ssa6qc9HfFjQUCmyT8SNW39iAG3J9Q4HLshPFlYkwcfZOw8hMwxkys5G9J4SOmYC1Mjj&#10;5Ac1MU7zgPtEQIVipKckjXeRRlF6+op7ZMMTa5l3G9e2yS6OkR6nnDDKd/h6Mb+wnMfmtGvo8Xml&#10;iaDedklQ1mRmGJ1kZJDsLvfFJEzHgHo4lSZw4MBDr3hYlGVZfA82WTT2ETL5KINVMpRDHMKBP/L6&#10;9NCO5t6OInZ4aTk+JL06SXm1vTPE0qVBfShRB6ZY8I8Kr9QTTB5avT9zLRxtaaP3vLbjjzf0NwH3&#10;qvpJGULwkbXL+PMBjvuNpxahX1zO8icPq11+R9diML5mAhjM38PDtbxz5UE7BheghCzMkfihhgOi&#10;Gh6HEvkcVGGesEGLystzW+ef5z7lAb8fDocugQAcok56xB8BUBGPyjw8HNJ5XnaV+L6Xg4aor4BI&#10;l/17pVTv4mMd9TAN4EFj8no9jKiFQKMBxuOyH8d2xr77DQjuyxnsaujwBJrJL7X/XZ32+25zD83b&#10;RUUmxTtFV7OD5tTT+Rn1yRquTtoAE5UPdeB9DPcS14mnY58rNLoCw2cwu9KJMP5+Ovi5+gkgwqOo&#10;aoRfk0b5W9cex1rk6cV6a9KAphhNIH5pTbgnWuUuV+zgaa6R941qpZjkVKodV+sN4VXLtRcHqtKw&#10;LLaubauwZxpSzxe3vxYPZbkuK5Z1QdsH9t2A3X0fGPcN2Ac2HXi537Gsq4cYWbGuK9b1BpFPUM2b&#10;KiIWcqbFWkzboTXb88aAxQLfNyzrivv9BarA+t0taPTkccg/fvcR37eG/z4GfvrxZ6dHOkipwszG&#10;1rHf77beS/6Mfd9Ng1f3plaB+G0wzkRrww41Wuox6gckTQSjNTQ1B6DhetfqQP3L8wteXu62b+G4&#10;j+TehKIT1Am3j9NGMYNcQgcJXQKCAxtOrBMHLpLbgB1K2IDiZnJ9CPM6Sb1kbohOWQFwl33WZzj0&#10;caqEcSPxotMWLqoe0iY9Tpt1rCc9/H1FBN/IrnSMqjjoRSWcg7LfnuRP7OcdfTUbsC0NfWlY2oK+&#10;LHjqC5bbd/jLaPjbh//Af/zH3/A///53bC8v5z6dO3kY9JeUz1B8TuXR81/TH5Y6J19T3y/Rl1+j&#10;VJ5SfBn9v5Vv5Y9Y/gh8nutRWsdf//pnfP/D9+D2PIbpRNr6FRAuWUEYNmaa2EaR8SAFiDgC9L6Y&#10;tzVxZahjjN3iPEubnjBFKZMKtWZAsMKuwWZbaWzWrgbU4spDIGlaSUFjRcBrwAT560l3U3rXpNde&#10;brHlumaA4G7gwZXYCfETpxtplIpPjXVteKakIX8CfcW9GGg8zkay0Xy4Ue7gsie9EUOVADGPyYG8&#10;si9FexIR9wTUoHcYFgEIzIZHg8R8p3JVwprQkCzjOCYRi5fiVz19TEVNgABu+HlWfdaQqjfZI+8t&#10;8zCJp6JzVI6oROqw65N3tRiE5ilCL15P0FXq50w3B0FwYdDL9E9RTh8BTfGdrwNnmFCBDoZrVp8A&#10;Kg15hn0wA7caa/NGPhl5Xlqgxf5Ma5AxnL/MOqSgUW+tWJdGm0N8TuMlrdFMCs856FEYh2BoJDEc&#10;ardHvM3BDlTZIARczaiKThGsQZL2yKQ14ZNAsMVKTgOEir24TFJVl3dmVOiIwDvmhT55zJkxKWDo&#10;jRJaguSQrD8IVOQG3+d3ndfxg48J3HriV3+7dYt5mCEGZuU1gGcUJ7/JwChPi11mYQ3D5TGBcpI2&#10;AB1vQ1EMaM6bAJAWN0zsowJcuJFNULpVIN+vLHef99zRQgJHf5M/uX8sgKp7iQGqDBtRitQ15qGY&#10;IiQX56jKafIFIi6vLecGaIsbOma8I26cjGEJwgiQ67DYp6LDPY54UF1s3CLHQ4Y7GJqTpd5fJAO7&#10;0XtgL0Ac8GBIE87jayUOh/Mg7lFJMIf7oPj+hSK7Lt7jWMo+Ecb9W/17R8lr2QBKSBbbrxtkQeg2&#10;1lWfafJmgFe5VuqB9LRuitwPMFBneIXA97yPkQa5V4skTZnPheFZjsAfUPKR9NkLP4BgVl+WOm8a&#10;1HIJMgfYP6ggnZ+RVq7+27NMbNsOdLL+Klqz/eDayxGxV5KOZVDXzx/fvehp6j9xjHfSKV4D2q88&#10;+Ct4W/mH3ykVqgCl7NmmCt4iPOprgDu26jDw2vcgBdybFqnznGKAWVmKnpXhTzL0Ccdv3vmAeBg/&#10;UwBdZpN/gkbJ30e6XgLgVZ8q3z+isQ4NfeyqzvhtSMoa0s46Qs0oepvhnDg3qTcxbn3sKJR1ep6P&#10;3CtST7aSMllDYSq6FYFmCmInsYaOP4+D+STGbnpWbwtEbJ5M/1B8elG0ZrG2h4+D+wuTxbONsQ/s&#10;24bmYDgE6OtqPKHu/ON97H0xYNufFd9vqCfvu8UF3/cdvXU/mBgRImVZOloD1nXBfr/jrpZI8/bU&#10;oWi43xv23ZJoqg4D7u/PaIB5oVO37RbKpbVm62QfnjvEaKxD/UaAZLjEwRCHDvxKuFy4fmu5OUQE&#10;felYb6sdJPMpueLtOmcpM/I7zmtxOKL+LLP9c9jqolSPfEFDOUmZ+Cp24QvdFmBy0Vk+C+xWjtmd&#10;LV4LmXqQfdW5ITXj2psyiEnJeKUcv57J98bDV+U8dnvV+JQhAtX5NsO5mHOcJTc3XtpVsY8d95/v&#10;6MuK//Thz7itK/YfvrOwSQL8x3//j/Me9EX9rs+9toe9lwbvbfO3rOu3qPdb+VZ+D+Ufyd/HPeqf&#10;eZ2lzPwv//v/iv/0lz+j9wXAHU27hf9aFnN+Pr90Ud0rgpxieTaS8sv5NJyKPjd+mZ7l91Q232W4&#10;vFKE/eEG5/ZbtOxNHIGSLNy8+YT9b1W6dXFQ0gOQ8M31GFwiDNzoDJVK8Zh/D2gttT+Iuo9gFJ+t&#10;5scERqIYwvVj0jvAstkgOxkr15Q6P6PXIzI1GO4RfX7CvBBpcJ8N77nVeQjnzx/xUTV8yjNXBhQK&#10;DTjJ8WV6/p06RHjnC3j58r2Y2Jkns0mZHksjrtbzNkAV67HwbwLpVl4VodWgO3x1ek+Kcf6OQrD6&#10;oYgQQmrHceahgD32gAYH0tbDuGtuZn2VOgniHUj/oMnkk+ClaY7nZ68qyvZkOvAqy336XjzXQvdY&#10;qtnuZbPXONbxyzJmPXzMA63reSPlJOSSHdQUGX1cCpcELsu3gikX1uQMcpSDorA+R/R54ofsKbgf&#10;UBS/Wo79J4HC8pWTHB37HgB47jP2zJXcPE3cW7bmoY6z/PYfx9BYbxSul8+RewSkrB8XdV7wvPse&#10;z5+9ORGHOt75fIDa8aMcKiP56b1Dfi9w+iXlal7zM32bV+eXT3rOa23F50GH2Wt75ok2/X/s57kr&#10;6qCnnhIi/qLlnQR6zzxdekge9ca3gN76u8z6E/CajvN2Cb3V62xSZkT4THpXP9IFj334mj49pn87&#10;ffKIvvxp///aSZ2AMCgg0It+Fm38sfb11lgqcI4He6mkHmEOMbl+xxjYhmLbh8cs93XkmxhvV4nr&#10;L0ycnGA7Q0NVcLc4G7R2mPfkF+Y62j2cSaOHTyl39/Bu3Q3VbsmsWGcNITdpo5oex9u2ufe5AfBT&#10;P4JuRTdwnX4EnUYsOCktsTS7hoajzvOwEAwtpsykmV5s1wS4H9eZT9d9kbrIVNlnFi2/qFYv9a8s&#10;qZhd/PyS+k+M/3n1fM6jodAiaH/fXvDp0yf8/PPPeH5+CUetdV2wrtXH8Beg3avlkX386Nlj+bX7&#10;949u79cq5Lev09W+lW/l91W+VB7/Xovgw9MNy2JxwS38W4dIi8TZF8kyKVSP4ItBuqrlqlfxDqWX&#10;0NLtMrldhbLEjUMBbJ5chq2oQvwE3LwXS+xEgSUhi5gggMX3Ts80djWAiuhxhiuhv0b45RWXUxHB&#10;At/cCLhKi6vlFTyqYAyTQiYOyuQpgnRprbST0kej4XCH1AbBGMVwVg8d4Mn7GNdumhoAS29T3ayZ&#10;188AJkqEgdpNMPb/n70325Ikx7XFNkhzj6zKrnPu8Cl60aM+XY93LS3pV6QzdUa4Gwk9ABsAzc0j&#10;I7OG7upO1sqKCHczDiAIApsgMCPpjw3GPUhVY7YDDCrKaTXyNQft7yR4Vg82pip69epD2AcxkNxC&#10;NOL2sYQnm/eNCqoBUkks5TidD8zjZIYyrurx/5RxTY1/6MnRaGAEaSX75mCYefZ6EprWoPd79M3m&#10;yxnDE3kSKAunCVeg1OsMv13JUdTCRIER/j3o5+86bzbn2+kGS4K/Po+NbO0dibxa9re9Lun5CgMd&#10;uxbP0Qxobs/koDxZl5nj4t43MsqhBr0onZ3sNoDRgh6x1NqVcRcyRgoSdLb12MHkgvRMljgMak0s&#10;hrIATT2GMpFJfTzsiDEL/6Y39FzGm4Cn8zU8BmqZr/A1ctmhUL9Grp4gDMBMD2O+w0RXWb97BQcp&#10;Vj5Jo8lD4lD2eRu8/AHxd50Pe7XVmh1CKgZku6BBSqgR74lka+kV6rzO2KrRFwnPP6DE2aLMwEw+&#10;p1d44+0I8l1Z+7G2Jf5mGCp6iqfhKxEmfUyFXUfvrBENwG2OuLpv9XnSwLia4umlarIz21QwILGP&#10;qGrQm0X5vFoCM5ODmrLd253u8UrZRZnmK8fCQHBZqW8AagD4HXDPQ4RXWyePUfYq8vegqH9mZDJ5&#10;7PtbPYi2BMYScVaPh8+clwFF96RS5IVTtFdgNGMsXAGm3Zo3vgRvfdRDIgs/M7XEo+WczYYBJuh1&#10;HpfutxnmoenkWRFEIulnBjylJW9MPIC7U0uCzR7z36R5MuRL1uWxmE3uZj/i+4c+rEC07a2yAA/N&#10;b40YWLR6D4cO03r8XeWdEbdHGItIH+1z3Vz5owyNfQ5AD73ARY3vgybz6TUu2ZeT8VmXLLxJ6BlC&#10;mcyDJUuw3RtDDwCWEHkzyT9cL2kph8LDmPqZCAbphZXe1AnAdYXy0x7Cu+VhTKX9UhrnrT571Kn1&#10;PNQK6618OucM71Rb3+JAJYB59+Go6wOwUCvIOVjAPv//XvTPBsHg2jvELecNnckk60pNZEYSatK2&#10;QWCh3ODj9/A7hX5DNUJWbGV9sp88yAjv6roPxFzxlpm6PE0vY8ATEKsnlwX8lkxNjMm9xhNL+i2i&#10;GaP1/ozUAtNGQCYA15Co3isCuxq2jiWGpFevFrZzj9ODvaQRWsPaaPG89W0sN0DGQjvA5LoOJs4M&#10;7c/JZ3J0qkIFluxw2O02mTve5sR+33FrHuJiAm27ADLdPDC7bYyJ+22H4GY3x+ZuevNUSLd5b61h&#10;nzPmsXkiV9WJtl2RXve2v932GwBB7wZaiwja5Yp9Nw9x8m5rDdt2xfjPvxoPbT3WYRPTB+8lsaPx&#10;hMISUl8gAvRts+SZzWK6N5m4ve7YLt3p1tC3K+bcgcFQIKmXqlqyyTl39N7x06cX7PcdP//0Gbf2&#10;hre3m/NRDddjA6Bs7sU73uZGUBNUykheVAV2VXT1PS3iygMMw2hrpqPz4BAIuVCXD+k+y1qTWIN1&#10;P0mHiTnV47ar3bKbrh/4LUUpDVDTgIdyU79RbYfmAiZKpc5IvTSULa1jY+XIv9lWfKb5TA56fe5o&#10;fx9lShk7QnZ7hle++QAAIABJREFUOBxXKAUZgojGi6qib5ZwVqdif9vtJusEVAf+/f/9N/z7//cf&#10;6L3hcrWwQ5//5Re8fXnF/e0t2zvuDR8uz949Eu57yrf0KXXn99879qs+/+y97x3Hqvv+7cp77f+a&#10;uf9R/rHK34oPjjyoJ5/h5O+v1fORd/525fO//IL/+T/+G7auUN09mbbtVWPsFuYqB/V8oT4acgY6&#10;0IsZSECQoJX0brUqDTFg90iHBBFt48wN2tqyv8RDeoikd3IqVMXoqX12sFB5tW2Iq/7c4PT4Bgjw&#10;8pptmBAOltinDXSAWA2XNCQJDnCfL1hOxCesG3D1ZDDnAgcOQCMv+xb0cRqnl7sU5YdHFdUgzHH2&#10;3kEwmYrkw0MFfKvJv6znaldro9tJRVMdonsO0qbekV7US4VR71lZ60cav8iQLMvVaE2PkHxXlnar&#10;b75WJYxPq0Zc09LFAH9EPVEmAJEWV4ZZjaXzcb7x+avKHkGSxQPsVFkQtnoa03Pps7eTQFClmf+v&#10;glvg/K/8IkGqdT4eDHfSbtLgE18qDdpRvACpaNvvpIsuNTkYFS0fe5B0I2BlBgVRfns/rvf7+qNy&#10;rw5w2s9CA+elqMETMeFQ75EGJsuSY21qHMgnLYWTotBpYIELLRxLE66nWPBg8s6guzfGuK0LsOt9&#10;qgBmg4WMYR8jtnF3Q8Y9vix1lrgBzfknL5zzW6wr8u/CbDiyTsxtBTisr5m4D+X7x+qqbIfL4MJB&#10;OoODLMZmhjpykwwqTP5lBwA5PmtlLkNVdOZ64PpoNJYQdpdGLwQQpvsbgE70rgAP4oQGcjX46g0L&#10;GNgpNi8U/Oq7YlO75g6ZaNqgIrhuHWNgCYvCsFbHGLQJvLlxGizlEYdjjzk8/wSwiwTRB7kWYUDA&#10;d1tO06x84yTTiak8hLGwLZQC0+fUqh+2vsnzASYer4Gz75Q3cvi8yr/Slw8WekdS34nkskj5S69F&#10;EQKXtQ+PdUZM+oivX9cWSSfQ+P6x05RFtk8cedmfVmAy9wQBtDkXz03DfgjmFeWl1qVqV75hIEzd&#10;n6tO9K6H9EKT6WtaM/48AJ1j3e9qpk3NUC6A8273PR+2xuOQmrzybKKf7avv7LUca7T9ZKwP371H&#10;E3Ce0nOWz3PN2SGnxIEavXIDNAx9FA99CuCsgGLHMDg6Rhy8MmRWLROrzuIatYNH9H32ZIjF87oh&#10;nRjO6HqUMccx0LnmqZf8gWYBTOv6TuhxImgO+vWWR2k6k8my7emyXte5KW3nocwJL/g6rntYxfGW&#10;R6lfiiSrhDjQ5UnLC+Dgu1L+KEQ9h0qEIDJQek4LccLDlX2krrTvuyXO7L0kf3bQ1g8mbgzHBWB0&#10;A4+3bct3XB53seXdPU/HPnZv/+Zyww402T3Vift9dzukockd0gRj2j46p+Kybbjf75Ewer/vsFAm&#10;HjpM1RIY9o777WZz0loAz70J9gnTxXTYYYu/u+93KARdNuiYLtMNML7vd1y2ixnJvQddLPa4YLts&#10;Nk7nV3q4s0g9NDpjXBkxxyLN7UPjpdYEYx8h0x9elRSG4QRR9Ph80Ot3bsgtWGOc9UHGkjceQmnD&#10;D2Vx1N7rvoSUW3rk2WrT6OGzePmMStFSrJrFVv3gBr68c/jFN0gRS06uE5HDYbWYPGQhJrYmGLvi&#10;9csr9jHwcr2iXzpu9ztubzv2ccdf/uUzene+7B2pmHyD0nE+mCe/176+v3/9+kJHqeOcHstZP957&#10;HiffPRvjH1W+1l+cfP/EGPpD+/2j/Chn5YwHv4cv/0y8LPjv//1fcb1uEJkYphDgchEAHVMntq3T&#10;I/xswXNzZn0ZzsROtFuAKjSogVTKxX8f6gCqTnQ3IkX9lHooxsF6a60DjFt8aqdY3U3cQ9a1wVCi&#10;/X+CBkRoM9PSKqicUAjBdtbvdSz1GaAl4FV9Bxc01Q9Teib1mdJfmHIayQMFaPQ6pnLdE5gLnSgT&#10;vFEBEVln6gH4xjoHR+W8Hig4vrMk1QziAHB3wRVEEGRSxJoMDEWXETPIO0ijBB4UBpLrQqMDUFEM&#10;kRiVpAfhicq3jO+9Mkm/AKEP7yPj6RltmaDR/xL7DLC4enOx71ZQsxpKFZg/B8BXBbcsOgDuQYzC&#10;m0kZ+9xBoMIB5XXjn1wf+TO7XvtSeqbH7xgDHq7oe4vN+HVoxm2lwQHhUVShQwCjORIDYtg3LUPg&#10;7Qbz/jOjBKiZ7hkGhH0WX2axcg4WaBzyLN6bEv2qdfE5G4r6YQmHMU0GiGbCUxomws8pOw5rsTXA&#10;kz0aj3MqfF21yis8TMwDp7NIFQHKMb6x0PuSoVCaX32emMrYxslbpLjnAQsZnF7MRiO3xdFAOda4&#10;sA79eQSEEnTz2XEg5exgKkCnBVCossLrElu7bvPGUwI1D8LZIO0oLY0n8sCPE+Byx3mja2wxUGkO&#10;9LSoSZvCEnkB0Ia5A9KB6WBTI7BIHtTcox7MFuEhCONQwjy5VTE87um+u9do8fCyqt1DtAAoIqQh&#10;Pc9T7in3PQJClFfqSRYLtezm0gyvw3cPSkSgY7jqIOEtHQ1zjpqvH7SMPUzjvOyvkFUeqZjH58N6&#10;Ih3oiSkpg+tBbO5XhySouu5Doc9QojZPYsr1VWRqTY7Nn1/BPmOtrIe2z19axlLHzddEcJyVWFPq&#10;YPjTnfNjheFxJgYyvN3aPwkerm1VyD5ecLlS9KxSl4FaHeqg/XJ4XGngMs8OsIyfUGp8VyU4o/dX&#10;dIjjeJ999wCaZncfm0Qmc+R6raDwqvP5v9pGof0S599Lm6n7QiTmMQ5RXcbwQGIcxkZJE3eYLItp&#10;9Irfq8TxDgCP1YxzvUyBZV4fniFjn8yRjZv3viZ0KsbwvgRojRgXoHGAohFmo9xABVDD7MSBvBIQ&#10;zm5kknTfEbtrYcPmrQLxeuB37hz+58Ij0zZU74vrIYdxEwQPEhUvcPPEnVFvPUTQAnwyfWKXtDHs&#10;AMlbE2DOgX0fmHPg0je0K29YTmzbhuvLC7ZtW3RbcW/w+/2G3jf01tFbx/12x5gTU6fLzei9AdOy&#10;Q3Zrc9s2SLebIuN+x+3tzRNaGZhvqqbgtu/YLubprU2AOezAetLBhwe9gsvWcZsDqtaHqdPAdttM&#10;XCeyG1jb1vHycsWX11eoKi7XK8aw5Kx2E6hjivXz08sLdCputxvA3M6hb5V9I2wxd4pA0UvjBrHb&#10;n7RtG+LAhhsbc5CkBEnA+msSS2C3IO15d/w6JBmu8d7zs+N+JsvaOCvnIDjKz7MO8rnVDglilv4c&#10;D9XfHX3VKU/0S/aRID6d+szhadXZeRgyp+J2v2G/73i73bB/Gvj0ckXvDcN5WKfitu/onQnc/6jy&#10;a/b3Oldf+45/f03J+TUl+Xz9/aw/v1c/vqrEfcc7P8qP8qP8UeWnf/kX/Ou//gK7WWn7px36mv64&#10;9QvmUN5m//jijYQxTdG6BgjS/Kp/eofZ78MV8yZi4Gl3Q5geDXrckO3tVAIQ1xnPBL0C4TXL8ACW&#10;fNMACjh4mYneCGZmDWcGML8zg5fA0yzPWXdEZbnKyuejLkUkjoGjdOm9YWNluAWPkmnGoaxiP/tz&#10;AIscsKCScIC1o8xpBxHh9VGBsiD0ga6HOgRYrolWYF0d6GGf26GnYdCJONi/GorHUtuvIF0Fk1qg&#10;AHyu9uldXKEkTqRyuhrXAMKjmD0yZdwAzDndS0CzW9Ujc+Up+0lvKQOIvNbijbSWc6XmwV589qED&#10;BJOgENK2fKYuGb8+6095pirhglDSW5lTrnsovXNpwD+OrpKZoCvb0vjpB2oBcHCSAOnd1o2qe5Qi&#10;+ZqdqC0KgeciY8SER6ucUNexpN0iSM9UXovmYUSuWUlPxxNGjDoNvV7G5FCI12fjrrcfmHiTz9aQ&#10;Oaxjiks5rgXx8A2+bmmQBxBezXbKhbokJI335UDjG4AjoxNXSoZ1oLyfJ+CkVvodEu5p6Vio5Ydl&#10;zMvSumskG44umy0MSSZgSmgPuyIYvL4vAm3qSbMUIv1BXprBat6V2kwCKuQYYWgpRzOJ8zcitBT3&#10;OJNHt9staFPHqeXnsRivqhu6jSRf6HC0QUHeCz7T1TuXfTiAs2FU0rNeRybb8rWzdBiWlKsHX557&#10;pcY4+POQ6O89YPL4HMd4fPyr4GYBlioILuJeikhjeuHT03oPRP8KCP6Rz569G0BGkWfHPXL1gnta&#10;2YfX+2lfhSETtLRHz9bjHiYBzDBJpE67rl8Bm7F70kgPK6UtD3Qe98WvKAUfHMvZwf1H3zvjhaEl&#10;FJwqtsVbn4BMLthjbPRTT+XyeRz1ieuq7kneoj98GcuNv+Xw3Ouy0IDeD7hzwLJP+GGhz68AsaaP&#10;RVpLD8wKqlb6SDdgao6TGhDhAOshifEKx5HhSgCxz5sAyDAbNsZHfZSH+aryMM9HPYQHGIeHlvqM&#10;/Z6v5fD29jWR8bgPm5qHlppTTUedCkwJvtc5MWqomXgRwUOtdVy2LQBtEDDX6Qk3B8YYuG4XXK9X&#10;XK4Xu4GwCa7Xq3sJJz/TQan3DSJwAJmh0fygRyZ2VWxhzwHAxJy7n4EOXLfP2McNb/cboMD9Zh7h&#10;rbUIg3N9eQEAfPp0wX3c8XYflqhwt3jg5s1tXs6vt7uFNtHpSWQbpu4ens/4ausbWr9E+LqX6wve&#10;3t6w75bIU1UxYYcAXCM///wzpDV8eX3FGK5zui5HnVwOZM/p2GDHz6TPKk9a95sLKlARjGH7dyoD&#10;5MePx71vnTax8/OTGPaPB63k7/ftgmM5cvlx9TwqKmd152fksezLV1497VQx1gAPLWZyZc6BftmC&#10;5vZ40bGaANJxHwO3txukW9ieuQ/8dbxCxA6bfvnlM+73u4Ua8tsJcTPgqKB+VznT8ih7nmmA31vv&#10;s/Jrx/DRooef/4ilKuFnf/8oP8qP8u3F5Nkvv3zG5bphDKC1PFAWCMYwb/DXL68MjQKsC7Eq3g52&#10;R/0eYLxtgKvofqvKQKRiUE21eGOi08MAmNI1YUBC64DiHkZk93Aq1g7BNTlRNl3ZdeCH6npzsEAZ&#10;51g7CMNl0h/3rRQFivfYFPe8XRTaNMe7SNBBZQJqfq4EvqXR6CgmvNZaCLBND3OQfWebEwr0xngG&#10;rrNWX8jVYlm8dkh3Tpt7sAVg3REMwGvyMVJO+UHhpnep1Z9eiM29Han8mUqcWzHmhDaA/tVNzKeV&#10;ikDFs1bwL21XiTiyK0LTKsAYRCIfSn4Ei0HINgjqBGiIpK00jiBpnLHHy7iaR7oUhcU+dUPKEDkP&#10;ueGA6FwBVSn9QyE1h9gcmRHZgvYGDGUnGEI7DomCfjnuTOhmtO8krv+UlkYPxMbd/EaEmvXl8604&#10;GncraFsMac6fagCJXFNQQKZE/SoJJqH+E3o7N5cPEsRRH6PQWxeSYWwMXfPvgdY28ywt9NXm9xPi&#10;5kfhKSGtkIcaiyhM7+U49PGrALMCsGUOeOzVG8ENRukt4AC9qJeOIGSMOzjFWtZQog1Y9QASwUx9&#10;CbGgngAz13x4ADVA0bP9ySAi9r5dg99RpQ1v8IjCV3SCAHYw5p7xdQ8h7QID88M3TZkRwA5JsADd&#10;tsbidwLpB1rzeaNzifEugkEJ5LJkDAt9Q0pJ9fT3ud0l49aiUMFuMNnVaIh4Il/vizOBqGK2bjTd&#10;dwPEZ4t5gIjF39Ts70SGKTKvuQ28WQQR7GAIHUGbubdG67zaQ0CxUtB/mR6qpE2FyAD2htGAvQHA&#10;wNZNLobvNoG4qejdaFQ9Bsccsa8AjK+ZdIdUXpfw1Of9mrvPS/d7Q9VLcsS8ZrGcEc4GnuDNeNib&#10;VOYDscOHmgskYUDnkzgCJb3EwetZ5FLuSyxxgHS8Aecdj0PZEvf3OAbbEQ3AqIeOJmbbw1uNeouY&#10;SCMPBbDm9G7NHVIT/fOpOBCy0NbCo/TlM4Bza4B+8+XUuljOli0TgC0gAffwA1iZwAv7Zb2eMw/F&#10;KSqSTvkeQAcKP0D2XCdMDtAKoEb/2wYPu+OxyXk43SL/Q9VlS8sfBLQXnauGCjopxwPDI+DLdxvE&#10;vVlzf62gMGX/eSvZVgDkh/6Myi/1HY7Df2licarvvherOrVEXcbbhyIKBhqn7Ob6tCltkfdFAUwH&#10;vNmmtAYZA3MMmDdsLzUh1yFpF3RwnmgtPMClCTQiTSRdGQZr+sFLc/VzWDICP9CE71E1EXH5yTbj&#10;JoTPtbrUkuGhfBStN4x9hmOD7eNjAcGFfE25PIdviXbLaoswXGawDd1j/5HGA1XKsZKvRAHxPAsg&#10;mE356/xTD3Rbs/llGJTkfYW4I8HWu10ZvlwBabjvE327YOuKy8s19i3qJHMMj28/LIbyfWCqYt93&#10;CxPRWuSqCN2+b9jHPWTbvivk7Q37/R78LNeOfd9DLxtqeagYE3zrG3C1ebpcrrhcLphj4svbKwCk&#10;5/ouEL3jsgHQC1ozj/Qxdqgfrk3tAARDgevLJ8jthrEP7Nhd5DQMZHimrW+4Xq/m9e5xtO2wLg8w&#10;BBqx3vOWL/nNblXztjREMPYdbTZAPIq9pt1ZZ5+F+v8DgK1rmCIe9ivjSkYM/fJDJGw75iWwwxG/&#10;bVf0vrDTYh/krUjqvBF4aOmXFl572Oj1+EtqfDpn2Ca+ASMUL0X5u7zP+r1faSv4x7wZUGw+dHea&#10;G7vPja/9oZhjx3a54Opx4ikjeKO89Yb73cCV7qF2usdPtzBWH9tj3i+PtMmfv6b+9w5V9MnvZ5rO&#10;18qzXejsu5Qv63jfa/N7+vS3LMe+/pn6/qP8KH+vRQFp+Ow3t7Tt2HfDRca4A2oh4W73G1pvzGFD&#10;eOaxMpH09A5vYhBdnxDtBoK4nGqHzY2GHA+U1TclaXZVe+svGHNEspwF21IUb/A0BCNUBHJz5m/h&#10;hAAxwLps3vYpr1RSUeSbeZLfqswFQuE8gpemoDQ3Hks50GBWQ5CJOUmMCi6yJ4ForF4F/DVUYTfY&#10;A7KS9Igm6JRfZSUEhpcuJwXWviM9gEIhCxAVTEGUOkq0ReXP/27JI1bFwROfv4RRlh8EbO3v99bc&#10;szwrrF5u9eCGiiIBUPIXge6guyvaQS/XvOmZm4rWk7Xi7Ro/TfNMUynz5V48RyVttpxDYT05j/w8&#10;AE3OLwEEybFxjur1xaBxBW5CP9Sy7z4qGdUjm/Uw1ig/r5yvDvSQL7mOMwSQ366gkj15SLVwNQi2&#10;CvLqropawi6YJ5TQMBcp02FtR1Ke4KU8KEkP4BxyiyRw1RhOZd9AYK+QaxNw7xF1nT69PozGGrxH&#10;pb+5AShAzGEo+otxsUyD0aNniIcA5jl9AgcvEbxS5y0Ow7gG4DJJU34y5Isp93bQx5VXQYlqyHA+&#10;4jAy4iZzTB4KaaFu5RWTfQy3lIeaRptB/nH6LPd4DktQ6ryq/T5JL/H5E3rS+zxPhciEMERNmRvW&#10;dwS58gAHIcLhRrtdnR3g0ZC6kSsiJfHiBenpamuCByqiUkA/p5JyrJKJyL6xhEcpjHfMM06JroJ5&#10;flUSrGrsO0OXkb6HvdFosjS2huAo8v64L+pUoM2VjyQTgDWRQufcB6w+AzwB5114XZq0BhwAXfo4&#10;YozWnbnEMX8Gak5vZwyiw2WIRS9SEOwshiVFAPJgKNcR5cC6Hz/sj2e/K+Nlmzw45vX4Wlk928/2&#10;fl9HkzL8eHV+DQmjB0/lOMhaEhc+9sEfyr9jY2a958by2U0ELQc25CMAqL+dzvGTeX9WnnlhP3z/&#10;QYD9+O4zPqx1Hz2/jz9ZFu9yeaTf9M8JeDHBJeAHo64T09liaKUnog643kkJGwcFuh7g6Rh2kKtV&#10;P1/HGMA3dVmkfLCDJD7ngde4PZd+8TDfQknZZ1ync+yRP0N1BFC80s/6MBb+U/fAzkNwOwT2fjkY&#10;WtcKgf0Waz1pAXGcXbituP6k1KZcb5nrHifCxKHULo2IZmc1P/RM+0HZD2Dxol8OHZye25a6cd+6&#10;HZ7PibHf8HK54OV6hbQWup+IYAwLpXK73Vy3YZxsQMfELhazewARGlHnTJ3Z1+v9fscYu3m0T4Vg&#10;Cz0QopHMdzpA25o5VEHVQf6GL3/9AgB4e3uzGySwg7yt2wFIcz6iB3geCtqtk6238ETf9x1zTOw7&#10;E0p3C3+hr1B38KLOtfWOXfewfzgxZ3ZV6Os+b84oPsncZLlf5M9jSZv5RI4eflaxUMN6auwd1MEf&#10;S7WXnoq0bxF1p/JtUXqxLJaH5+seoevftaPH9+pnfFUAhKMWn1/lz36/QVrD5drw6adPeJM3i+Xu&#10;9oBs3cPHNYsh38RvZoy4qbD07VeXb9uvfp/yW43lI/XLyWd/RPlbtfteKfLlR/lRfpTT8vmXv+By&#10;uUJVcb2+YIwdc/htO7/B03rH2HdsKygk6yYO7huHDYmgT2zgiA1lfTshLYCbiilIpvQZkMTETcdr&#10;mtbECgoGCOjKx/HeuRnCud+t/edYEwQHzOt2+m+t7lUFULL+PyoKUf/Sj3WTEt4plwydcgQGHry7&#10;+bUk0E170rwZ0mCURm9kEgYF/CptHNo5V88MBAqzUUmb7A/c6KxecZls9DB2sUOPAP70SL9aTznW&#10;OPIcKjhOWhTeiO8SxMos5aRJ8g09fIsKlSBs6c9xPRTN6aC3NU96B1h8zD0esPmzdzokrx8DjhVI&#10;zI3Kgd9bzglEQmHlXC8AJ+de/XZB9Cc7S0ONZapC5rRkqmUOqFvXg6jqxUwFvuMACkhV4BH9qaWL&#10;OOhalM4qNQQey9qBsVa8VQFMArVMXMrRqcWEbtIf5icqFgSQzLH4xQEM5TgLF1NJ5vouy3Y2oE07&#10;eJj0mQn68BAjFXQRT3ZZmVHNs/14gEgack7TW3WVkyEuC3hvc9NQ5QHEwUUF4N5CXLFLN1mfIGJO&#10;K+ChrB4V09rrVm5gAICOUrek13D1kqvPl6EHDa0vbCtBzSVXUvHO1jKvrR4Kwb2hFj5jf/3Wk0hM&#10;y3pzBOs7wsME80Q2T3nG2LQ2horF9+6b85zJ7cHQEO7ZLExERbDIE2812AQcgauaLHCh4WEN1dIk&#10;5Qd5iXkvoPAwTzAPepeNtsYU6gcFUNiBgg8m2rKqSu6MSiyfw9iMy2c+J1C7otZCuK+y6bgu8pAP&#10;CQA4EM6bGjpSZs0QG9x8DHwT2co+O4p93B7HAUB1YjAkgU5cdCsToAdQme8c6oi6akiBx/k6C59w&#10;VqS1uGnRfA7rq99sd9fOECQDY/gzqZs/CoBet3zvod8PhDgZLD/nM5NOCnHct9Qx4Um/xfZOTi/X&#10;RcSr1uTlpWlddY6vlWeg8tlzR2D6o8Q/a+PsEHsWUCuA4sPzFfw/1h/PHb731JdQuF/gVNRaWhlP&#10;6kqHNvx76jF5oyz7EIfFcIcAVTTkDYpn4zF5u8YwDp2kNWhvaC4bvaLIY2EJNP0mAYDZKD9H7Efh&#10;mX0AD6HmgRwHlS7rOYihLk9inhoaFDu9s2Fyg8AzRPxAlnQ3YFic7iPqX5Xkemh8nDlxm2KCN8gk&#10;YmXrohwh9iyIBOi+gPwub6tcUrWbUCqKudut0MvLCxrnI27ZMSmnHyxihI1iCSztcNAu4iYPsi16&#10;Ee+7J7P0+Wp6B0PbSGu2hxe+uN1voaePOXF/fcW2bRhz4HK5YHdP9SYeqtPDK81hOS9eri+43e42&#10;F2Ni33e7Ln17g8BiPDdt6N0PQWGJLK/XC6QJPo8dcyq+fPlr2hZCaqvrPcX+CeOq3OCt81wUsPXA&#10;nHtesRXUmPEIcrOuesgxZ4YHgoenK6vzNOdMLXYT19qZWt9MXlTxZ4Lb1idqeZCVIG2+ZcPKtpd2&#10;SFjXDZKZ1y7xRiA/HGOg9R4HKuwf/91vb2i94aefP+HTT59we7tDp90EeLle0PsnbJcNIoL7fcfr&#10;2xu+fHnNfn14aHWdfw89/l7L0X54tCfW8rE9+vctf4/0/3vs04/yo/w9FcEvv3zG9XqFYmK/72jd&#10;bPDWN8wBu60G9WSZDm6FyJEEXoE0PBfFxa930wMpL0FjUXb9y+gYFBB6vLmyt98H+tZNoZ0aYArK&#10;5n4EwdnPaOC40UEtRte27qv0AudVSZHqFVyeEwSIat4EpU/xrGdinxYCQfw9KjnLlIRbvP2sgAkV&#10;CI4TWI2q863AjW/vUwCi9AoFgl5HYyp+PygcvPZZvflU3UsUaeAcR8d2amxlLbSOcZ0o5k8LFXqs&#10;82q8QaVt+gEKh0bDiABkfk4QiL1PNjKeTC/klUTxVDSSs48FePL23KAMyqiGUkZnT43+VDqVPsa8&#10;O6jJhEbRMXqd02jMeanTSmDsSOpVicY7yMk6UXkAJetnNGqocIs44GhAG+c8qO+GkahCe0mWVeJ/&#10;x/VdPyCblS7+uxmYpbuqgVdv4Z1phYmWAoCO+fIxKoqz4uH6upIuNGwQD9uvmvzqg41rpII4BFgP&#10;OJKTZknUW4tWOaKC3Y1I0Fiu8wAJOjYx47pHCAcEvQQORisQwSSk8Eqpdw0RtRY2XaNGHsELA/3d&#10;K/u4dM7Wf+UR8jYNwCOBTmRINFHXAMOxFKIudlH8boRqso7nfOx+GMRnGddVeNIssaYngB5ADtuf&#10;Mbf0cq6HeWb7UrbLqQf40ZP3q8BpDJSLMeUqQQjzrmvRR/OQ4oH1/Iq3cU5uSKpYb+teE31XjtL5&#10;chhAkQdUyQtR54O1/2D9I/007RAtjF7Oi3fHQPjUbqwqwVH/YSFU6GIGu3vThzydCYiJCHrhHxuz&#10;Wg3e57ztoB6qgAc1LOf8h+WJuj8hwl6xTfvunFRP61z6bd2gPGszdQ0gwednwDKBnNRrnjRagB4L&#10;oTZSBjwBR443BPjZ4kyBpEMe3HwcBH9Wnq23hQ7fBeic1POBZ77l2bO/eeuTidNXkakR43sBtg9t&#10;DFUPHygRf3nxNPb3Y08Gw6+UeS7lTK6Z7LU3pZyEMgzJe+Of7n1siT6jRxYeY79jloP2uvdPWDgV&#10;uzE4I3yi7aU+RtE4bKz7C6kUh3RtvUGWydtdTA4/rPZ3uM/z+/lwEFB0UfVknMoN3g+Sin5E2TgJ&#10;EB7miH2Jr89cAAAgAElEQVQNGigAsXAv2oCpA/f7jsv1ascm04/CvI+8ZQYAt9sdgGJrG+Y+oE3Q&#10;qQ9qme+SMFV12rVl2M0qQcOU3RNmAoINER7PZd62XUpidsG2bbi93TA93Mg+BlqbuN929NZwuWy4&#10;7bslP/ZwLa03A9RF0HvH6+srAMXbfccFFwCCy+UKaTugZkBfr1dctg1zNy+z2+3NPYLr/BuPfU3a&#10;POw3qUr67QLy0lGROiu6/Ii59BMcSyIKWGjPnHG7nfnHlXoo99ju4/jO9uRVr/muXiCdKCaA7rcU&#10;jDcYV30Mi5mvc+Lty1/x8umKT5+u+OnFbrNDFZfLhm3rEOl4u93x+vqG//i3fy/C9Fv2nI+O52u8&#10;8PdWjvz7FYPgKR3qmI/P/JFcDDwfw6/hy2ft/NFj+1F+lD9pEcHL5YLeO0bcIFSLPqJ+08xDVokA&#10;WyThkDPhIhG7bAFVgQQhCXhBMTU9bLua8TTjnZYhX6eGV4BcigeCBQm2/c03KV4nJDA4wtvB2tr6&#10;FqqGKiCO9LRmqEJ4ZsKHKCNFChVSj+uJpmaW05YZ3seukJaec8w4D4GFwCBQQOVdUlG1BC8gauLG&#10;+NHrTKmieG/dcJbsp1vc9q3Hq4swGa4PUEEPMMY1c4KPi9KwWosIbxdvhwAB1e2oj7Ppbvd2rVAs&#10;Di3gGKElCZkOAKgiE4YqbGyaCr51x1ppfjU+r1270iSw+RR68HoyOp9D+8exlb6TbgRtxQPr+MIQ&#10;kYyvLPwcGXqFtFDNOfYm2FcOfLoJIz4h6sC9DU0sZH1Oufevr3U6LdIzpwANrXlCSonr/wGwIg1c&#10;9bWXcxekz59kKw/uaSEcjDYE34by0EAstI24p3mo0BKY1YRzt3rMaVe2IYqmEwZt6IInxyyJuPdr&#10;8hY9dNFaxk9vjLU9ALXwOAoHZLjG3SC0362XfaOHuBt5vpgVJksYT7MLgeKM15qquo1bFZgO3hlf&#10;mVwz43J6/FsNOkvhPQABDG/S1lj3fpQkRRSLW0Q6J7q0VNqdByKcSn2egaNchjYCex7iYvpYwtsI&#10;XBdOP/i8kV5OYxVAGw8kk1fN6wsh98KAxvT1JBkfOWQVede5iLa7+L7waMtxgPEj1wairlbBRkWE&#10;aiA9t0OCRSNdKzsE54zmYTkEDTnF9oxGvVN6h9hBVVqnTo/5CUCagR/ODkziXGYNcA9so7OD0eyb&#10;SLldMZ3ePj/+v3kAAtn5Mrt56KOrkW5guETImCbiSepsfTL2KQr9a31Bx1jcRUYFRQ7AC/dL2D6s&#10;krFrLUyKyTLVlHXe2dQtuK85HxI4aKJxCM3cDfCbO1ar8zVj3FewEPRItv7G8WaRS9xbyd+V0iri&#10;oIgdsAylnA2Ew/slzvt5Nf0IRjN8gB3gF081PuBjRfCMrDxQbrhU3YOgMXU5BWUvXLbBx97y1Et5&#10;OG4x9phB+NRzWtcZX8F5l0fusq9zZ2MLX0td4AAgI97V6bdyvIXuMcQt0lU3Zwh3rJhq+tVQA9h6&#10;ZLM4yIRY4Gu8bdvT04s/DmEPi00JMq6VLt8fQen6e94UyMPNh74d3j3WcVZWUHpGF+2AyHWtoPV6&#10;gB4xxk/6ze+aKsacdhAulKy2tnIfkZJQPPlXAcgkX7rcZEzxotKZR/F0udXip0At35Cm5F1pMmHh&#10;T4bNxRR0QdyMs7jJjCluiR3Ny5oe9jnGnXVr8reIh/zwfTXCeviNttZsb6uJRlNiIBPsSs4ndS7A&#10;mqqHzrxNtEcuBPEcDCvPdL/SNRmqhXtNZ4g53o4p8yp284PJSbfZMOYdmMD+tkNaw9vtjgF132jB&#10;29sNY9x9/wDe3m54uTIOt0tSaUBr6PAwKuIOQbrjsl1wu++436cls/TQM0MmGiT7j2mJZVuPG7Pj&#10;vkN6izUz5rBrb+50cr1eMO4CXDZMndjnHX3rUKfXmObt3rrZE/fbzedJsUHQMXDfrb9vtxu2y4Y5&#10;DBC3m0wdl+sVf/nLX/Bf//VfmPfhCX01b9FJzjs0b6rl+iUjuMxVBeOVmZNRvGp7vNtJuZELpPke&#10;GQcYechufO0HFWSrWde4RJ8spnsmJBbYoW4c7nO9xptcY6m7PbjgiCzPGQ/PotPnd7ljLBpZtL8U&#10;OfQiAH9/L4XB4fn8k7qC+gFZhFWbYomYuwHcQwTjfocq8B//9h+4vb3gL58/o2+Cy/WC3i/o24Yv&#10;r1/wb//5n3j9r78e9oEzuSyH7+TJc2fvVRr9mcqxz8/GcUa7s+cqLT5Cu9+6PGvz1/blOJ6/xdh+&#10;61LHxOP1H+XPU/5Wa+xbivXxf/yP/4mffv4JrQOX/mK659gh0qGw3CAyBS8vV9zud/cIx1HJzt+p&#10;pIkbanNMtFAOM7kGQAXO9x4CMODmtyrt4onk0vyDG0AABZtAwogOIKIlcC4C7H6VvCIV6ZWeYGid&#10;vrB11BQsApx8SF0ZMSNR4pRYIGja7No4zSjvRwVK0nNa48p3VTqOgl0klQGBKaPCymjUCumTRn/E&#10;LpD8EcBtzIcrQ45eEXw6bipVyaB3xfp9zq/9c6Wl6CCVBq3IOYshn7xRAYZ1TgQE5QZj63qIDIj4&#10;IUehGxIsDq/pAEv8QKGOU938MiIn7wbB0qtPs1PeP+8zjV9VSG9h0ZjzYfGcD6a1OppkfQai1nFn&#10;G8HbTYKXOBrWQVrF98HQAEMe1DAQPtwwwdirnDLyISAlyWKjkSX+llfERIFi1gSYKNHiiNpjkfQu&#10;6HVYdwTHBJGskDJDWuYkqHSxOsxA5cIWVUj3+I7KcaeCKaX9THAIi6kdHosH5mW3XamHj5+8c+Sp&#10;nGnSxvtwmNt8svwdkxHCz/snDupL1diXOh6KwM13DwmiijklIJ+w35GygUDkoktKViguB521fFzN&#10;/s07mjQLC1P6HyDEsZuHPVSClvZgHLKIRmKwoFoVsqzKGSwoHnFJ2yG3gc9pxFRGhBxCkSGALuvp&#10;SI46HCnfCP8jT0Pjs2Ph/hbrPJ5ajT+bP79i7/J7+iEwgeG1l8c2VjqnV/Lap/ikys2DbKryRaXE&#10;opZzWf5eOaPJ01IOYgC4p2np2Mk+Fe0UWWO/O6gu9Tp0DpRH+AYSrqD4aZ9mxhpnO1ajyzL0QK9m&#10;wyHONTsokTuFybbfK7whs9Zz8ocfNC8y5qSswP/X5+UjnsrfVjhJY/nz2Kb94o/I+p3JCV91Ex7f&#10;mmtCEU4LfMc5MLxnD+Mxuci5sBBc9t7MvSxKfv9blAfv3AJqvud5f3z/6/NU+3x2o2R9tx6cPG0b&#10;K/ilat7CcVPwQOtcL+vfONThv/inORd0FGkikNYx7gOtNwN3Q5ev/eWeaH/tk4C6+qGLfTEmk+YC&#10;w+c86ep3I/zGDGUGQwaNuCGRQ0mZKtBi+AvIf8mT8AR78VgO36hbQjMa708oWsQT57E9X5zDaGI2&#10;DENbpA7LKTl67tPWieVJevj+Y4kC7emMua7Yd0seerlcjca7zVNrG1rfYm/VOSPfhf1t/TfsWIsM&#10;RYD+FTQ2xx6rq292mNya52oSoHfzHGdc7227QMbwWzwN5sTrHKuKvm0YOsDDL4XfFFD1qzuCfb+j&#10;946313t4BwN2MNmaWELQrWPfJfUqwDzPwzPD9YPyHenMA7RqKyNfC35Y2bpqAKb3Q5H4+FGnoM5X&#10;1iq/ZbiTFvkBDnuHInSOFrKoPND81qvY2pgjE8VyXIv2RsepwnuPY68y4b2bbx/QPw62HD+z+aiy&#10;Vtx+bX7jw9e6NLS+wW6iTrz+9Qsggt4EvW8eT37g9csr7q+vZz140u+iXT6qct8/3n+4cqaF1/Jr&#10;aPIVQ+W76/pnnKf3iuJ/+9//D/w//9f/go63v3VnfpR/yGIy9fNffsbL9Wr4BMOCiXjIXcSe9Ha7&#10;Y86B7eF6paymqgHhdRPxn67cTZ2WFJCAL7WraqwiNxuCANxrV7hAYkNexF6iIRbrLcCLogq48mYh&#10;PuYCiE2lx6iNhbEtqfBZ1vpVaViUQCgUdi0ze6cLgBCeVpqKarQhrshOHNohJbNMV/I4HhuaK0uA&#10;X60MDda9BDN+Nkc9SXSRUwM6wIX42MbE2I1dTgxIn7RWAJ/ot9eVAOa6q1PhqIp6zFBRvKw/GiFa&#10;mhM0Qk3EW5x8CRpGCBrSvfRCAGgQqbnyeaBGBZVxMCiP9JMcnVL75JVb8Tb4uZjySbota6x8BiCv&#10;F7d4Far0EC+hb/yX5utTVeOqbQXDw8OMbRQl2ujDwxwfu/MePWFzRRgfD7NOIuzL9PETPLJ4u0wd&#10;VddAzjF5liA4mkDQwoPK2CdlSCbTNF6w2x4+FBrpNP6KJcBzIhZeZSbbKLoLSWMGhgfyyUd6+hqt&#10;BmTFQoKxso3OhJ4P/FWB/ZgCT+BZpV3SLMyWapg4HZYjntW13Ac7w/s+PGerje3Gdcosp+3SF3tJ&#10;IOh+A8XmwwBDtOYe8BJ1LuOLmmrfS6FNTnupygXJpMjVo7juV0Pdg5V+huQZTXPPyMN2G7eKkMsP&#10;3rMPimy2VxFmHpLUg+LSy5yGqErjYInNCGCHe+WwNENlaz4EBA9IoaEdbByV7Uflu94UAezAyg7u&#10;pAAh2a81qVvybXjat5SLZyC4ZKfLh0cGPSkEmWmwuydzxUJFjPaDWbH9u35Sv0It5JIqpNfF+oG+&#10;PFbGwdk1cu6/pzxtId5C9qrtaCwBNMWwT/p04De+V/UK9oeFGCD1hUeSyPJCeh7noerT4ReQgmtN&#10;l8O7j4DkSUQCaVAmEvvKq09rbA4I2oqfnsyUQBk9i6N9ySOsCaQXtJe8NDIPPwnc2Gd2E0jCcfyb&#10;+nycw/LZs7+/p41n8zEfvnuf+Hr4CdQIwxr/r3ovfA1nfpkWtMM74476Sj3Pn83Se8fQYUAeEIkw&#10;AfGbA2I5oD0ERIR78b1/EASdpgPrVMDzOdAm6R5TmHJU/QAn++Xagg9vTiZOpC5Vxu3/iQqa+H7e&#10;LO625S5wLq2o+vRMJFJuM/htllb0q/QCLjcKXOZsW0fvHb3H7vqUpuJ6YPPQOb1tEAC311fMffdQ&#10;jHl7sbeG+9jd1tG1ep1Q7ZAOXC4XT645La748CNwnbgPo1lTjaTO9ELm/p/6hubBB9RBXKC1gYYO&#10;bRbfvLWG2RQyAUFHa8abzOkz1G+3oGG/GeB9uWzY94n7/RW3YfbjuO+4bB27Tgy123CDOT1aw3a5&#10;4OLJEQ0gd/3ysLxatyvZOqYl3uT0Lrav6cymnh4UTZEIWQl+WliQB+WHjyMU0dmhZ5VJxzwk9r3V&#10;Rpv7WAeBZP6r+QziGf6v1q0PLlFrr4N/4+WHvuerhz1zUWVXHfxY4iaPmpe/2FU/vxlhYXaul0+A&#10;0+d+v+PLf/7nSX/qaJ7ovc/Kr5T5f/+lciPn8iMb/3cqB99cfgv61zH+FvX8Y5X/+3/9n3/rLvwo&#10;310+ypPv6xW/d/n0+S/4+acXKIAxBiATqg2QYXabJ0+/bJuZnE3OgXAglbZVWU+vpOag45gTjHpR&#10;AW5TXHhVLw2p5aKXEiSOT9ZiGvRi/BMcoAcfbXbNr8JatpP5BvEQDeZFMjGHOuDGhHJAvWbGa42W&#10;DGZCPYyBxZrp6JM9Yr9axksXoKjYEWdM6Ek7qxFiP4+go/fCFaAWc0HfR6oy597d+Xf9RkmXJyV0&#10;iAfFhN+L9/0o4rUks8tn60HEGl5Wl4ku6vvyyVYbch6S7kow667tBlhKZdl5uHS2BWhFRbr0Q9XC&#10;ANXxPvwuAdIKgIz3a/2ON6SVtVDjtue7AaDFO66sMgRGcw8fSeW/guD2e67RiEtdJr2QpABXWaR8&#10;nqQuXrGK9UaDf9c8vWx4E8OAe8z0+gfc2BRJj+8T49wSRbIayhbSmvxjfeGVVQKa3mGnFRm48IVZ&#10;V6CHTrTMx5AHOEPL6z6bEeP9CGDSyKj0VayArTdEwCfnrNA/AKuDZ7Z/J4fx0JJYZY99kocF4vYD&#10;19nqvUMAvMTHYG/KHBVvHQkxjK1tbvxPQAdU+sJXgmPdazleb2VIqlhDDmIYCIr0ZI8pkPzeaUQJ&#10;iTjgqM8cEkvGeiE9ONakJelUltfDKA4TlcadyOEZBB0pDxQaj4nf7zbeqTyWcr6V+V+A0KVPOfdy&#10;4mkFp99yGOW/LlkNDgDtsYm8Hj0jXEbsn7+ivAfa5eF5yubYod61i9/pVBVSHy3B52w7+7DS2n6f&#10;szmfuQ5UuqP6mAT0rK1jIfDzoLOdP304iDt7PutZcVHyyNc9kN8fxuHLJ7pFzIcn33uv8JBkqTP2&#10;49Q5n/OxHxqj3N461A/KjaOIjPLbeYFnm7/u2V8DnB/f/R6v/9DhXVwxca3AwtKYPktdg0bCUUYp&#10;zhbm6dgIXBcAL/QWwMM7uMbcGmTEkb2F/vAQKwZGZzsEwYcqImmoaoQA47mKqgfnq7QSW5/kv+k3&#10;kJhknLdg7VHBkmgTzvqT8c+10MfWcpvTvXGn500BQhfSDAPE1zaGhIOiu+7ct81DGonr1WN5Jztj&#10;E9k6HWk26BxQHbi/vmKMia117PfdjE2XBb133G93XC5Xm4N5h86JnSEt0fDyckVrDW9vrwDchuyW&#10;J0oGwXeJ/BucJ4igSQ+STbUrzpt7oPfWMKZiv+2Q1nG5XDBbwxh30wamAtox5g6ohUPhAfecE703&#10;XK4X3Pc92jMvZ6Nj3wwYlWah6sQTbtmcw/PadGg3Hppz2N+HEACU4Y0g+MLrj+J/XRdVKFW9hSEl&#10;T+YyuShxZQLV0Yb1sfcNkwksgNDlqhObtVf2QwV0DGDCw+ocwfZDh6gvVV22qlVmZK3v1b3M1zlD&#10;3z3d6svrx/3gzB5abkawC8h9cIw95ApUIR6PiX/3ywXjfrfWPMTcV4vgqb7825TvUXa+tX78Dm2E&#10;UnDSxm89pt+DPrXOj/T3yAMPAvkDdfwZyj/KOH6U8/J7yrKPlV/+8hkvn66m38P2ZPNrULvlJxOX&#10;7eK30mxv31rvYaRPnsaLFE838azbvnErACj2SBJmG+8WiIZ4bLQZcfPSaMzraGYIztgw1RpDFXwR&#10;804QWb8tsc/A0IHeehjIYVhOgbSJhg6R4XFni+GisJhy6gmCNL2PDUigku4KkGh4JXfZvH/T9cRm&#10;gICoKzsMcCkLbQjcNOkeuO/RABBXPKVJeNm2uN5sBwhNLGQIWkA6iZEdvL7bIQ65OP0P+k3QOj0r&#10;kDOiBEeUNwRBHzjRtsRvV69Uxa4qdhHAPUkQV0/p+WvXSH0EPm/TjSirc56tJ7IGsaEIn1Lo4f83&#10;hVB9fuocEFQW0I9M3HqbRQk90094NVYAV8ZaxCcVqUASlTWA9+NN4fag/SKg9ZXz6M80ANryCofI&#10;IeZ1JgglYBjXuQkCaiqibC8N1QTmFTyY4poENpcHIn6Iw1iFACAdbfD6qI2X459IY8W8f+y55m33&#10;0oc0CEkXA7pqDODu9E0VyNZ1Ggp+pObABm9RdEEq4RZXIuMwE0h0XlcIpAMYM+IgclYMxLLrz1zH&#10;3auMq6H+9xEccwjW+sgoEiJoDvSoe36RZ8xI9iupfuNjcm6jbsaEJn+aVyLlXtrMJnt7rGJX4oNH&#10;KFdp0fPYDiH3g6fhHpa9o0vHrsPXla3zDgledKqFF5qCBh+NjrAqbHmogQHrOosgB7mOfJ7FjdJ8&#10;iqJAgoZ24AguDmDmmje+YzsSI4THe5fgN3qNH2RnCp2YT/7dOt9RnyaXc8FLlYsdoBmKKWoHfpSN&#10;vFUSGbfc110pMmZJvmo1DvjnWE3j2mYmEPb9tB7CRSxbP3gDLDxS7NvkP/i2SC9tAhSktwDNvuvk&#10;71gb1u4QQFl3nTv2OeJ5l89s04lCPm+1X0nBlP1w8FwT/IqwSq7DLIcghY+533LBqa+pxSngsOaj&#10;Gj84HGrxbTFtLU4eelC/QoISdlhuzgXkUZOPhxAWmJlM3EYV/dQp4YXZNnis7AsiYXFJ0tqawG7B&#10;zczdAepa1fCsuoqBb8aenkCx8EfeOPC+KtdIrjRdxmN6lCd8ATWEFYxIj+vYTwAwVrfpaGks2963&#10;AwTtWgM8BANvDFh3JHhXJXvFHSDmWYtudijmjZvy4OH7AtCefBlrMWm3Gs55IE3qnbYSzzOkAUG2&#10;98Ds9zzRzz47c3qnbj49DnIX30ccPG6GikHaxWyBKWhtms7lQr9yWs7g2ir7omjRlsBucNIrlzGt&#10;7ef0teUH9UUXCd2A33l/p6GY0RH1G282HoDOPGOvEpahU9bDw4T2TIbkoYuY3VFq6LPFXmnrwGyt&#10;4QBaj/qMD0bfbP7AQC/FIUDA5DkQbZA5AZ0eD9ySQLbW0bcea0cVGLPs2Z4nhqDnHBNDzIN7zgHV&#10;O+73gSbmWX673dB7x7ZtpqeOAR2WiHLqxLybx7O4A5DqgO4T/3W/ofeGuQ/AdU6I2QTN+za8/4NA&#10;o+87c96Nv32+tutLHKjPYVHLtTX03s0bXDre9B77ZusTm8veqQMiHR0DOyzBp91w7tj3NwtrArtp&#10;QI93tIbbTXG/33whCLpsuFwtqaLIbtexmdQT5TCUtw8ZM9z5ao6JvjVgWq4HymmEFsR5ldxfmLsj&#10;Nh7TteY07mBSUQH8c8R+N8MZS0O3IMBrHu4Zr9/oRK/2KuMPcsOEb67neZK8lviA0D57fCQr0PWD&#10;kIO5bh9eCuV4lSpQhfSWwDlSf8lk5K5vTdPjWI8BJen5f7/f7SbD5EFavj723btS5/DJ+EDHk98i&#10;TnKVpIe2np2KfLhUiXW2332t/uP7OPn9rLz3znHn+D3L97ZTx/2M0evnH6n/ub7x5yl/9v7/M5Xj&#10;evvI3P2t57fhl7/85PpOw9htv+tdMKeB3q11C6nt9j8A8wgPhVu7bf4V3WAhyMdEhwDCYy0eSYU+&#10;7UOemPrf9EBwY5AKqMZLBdz1Oi3Po4RiCaGKQJvCNjFTKs0Ab82zvSsgQg+fBAG5j5qXwvAx8d2W&#10;ezZMgahGWhigqpgyIxwCQX8a4dOvYUYI8ieb0kpugkD8l3SEZmTCOj3hEXmYs/REPHihS9U3NDpg&#10;ukYqBjkPqRRxXnqNxcJBlF5TjePXFp6meFwjVJp4KmBskVLtod+Sz/D74/PCuggM44SfQZghiVEB&#10;GpS+x3cV0HvoE/AAotU5FQRtDUBm/3MMgCnbghagiIhgh3vJIL1Jqv1T18PQBAmA5IF4PkIYUVEu&#10;QAKV9dZCQbTDINYl4Z0t7hUec60uDzzpDmnurcVaNjI6F/uaaO5ZLM0A1qqaVvprZdz6XTskeGMS&#10;LJ+HBvMa1Kl52OIEaqoZmxN+CKVMVGRjpiEcvK3Zo5iAtsJGx4gV5H2yUPKx0YcgGeUOZ5RyJ+qV&#10;bJ9cSlA+vPGQIDTnDQSSOZDsWAG1/PvJueEB18Scdxdk3V46CceSZpDJ9jAyAjBjuCBfZ7F2bfzj&#10;wSjwNlTWQykuryJzSJy6XdeEu2eFoOkqN3P/inUTfBwbQvb/WONhPZPfAV8jNFBLPfC9zW5fNO9C&#10;87U6l34c9QzxvfXMbLA/WoIp+uQ6vAKZwFgB4eFdBW5yjwkwvPRJ4LJDWoyRNJ6+x8iB9c7K6R7m&#10;bT+dSG8poYOFAF4PD9HocWkj4DQobA3EoQvXVJ4w5V5pFR7afzRGVRnj3w/KXW5Op61C7XBtKpon&#10;O7P4VprjjqGswGC2WfUtO+Cbk3JjLs/nkWo3GtT9qMpt1UzgdxiPQjFHQ0ROe29eihAM+c+vCA7x&#10;fV9vz9TouBHAKpYHBQlsN3S1wzur1g9hQOnzvpc7x8k+8u+HV74VYDg+/1V+fuwPSzvMTf36ayA4&#10;6/uI1/f57RP/zr/nv/2EHKoCzGGHMq5T87Hp64vz8hBqxYHZY3/sNqdCYPkTCErNqRF7evpan2oJ&#10;DTUVFDhHhO5pA0y9neOx5NcGVBHcfwS3BMdPFmrVrM9VdrsO1rrxbXjR6gCdGqQJMKZvOSZHeoDU&#10;1o5JsNRZ6d1EVVWAuKna+2bhOpioMcaKqIfAnLrHvJaY4HMq7rc73u47mHizxRo2OdMFwHax0BJw&#10;udJ6HERPVez3O7atQyEYusehvA71ZJvNDjW8Th2zjJF1Nog7bOxMsuv6p0Bw2Ta8vr5h6x0TIzzF&#10;I/61NDeMjWcyaeq0kCU7oKLY78P+dpq33vF2u6G1C2BpU61fYnSm9/wcdC6xQxgeyFY+RpEtdhBq&#10;HuUVBM/fTR/ln9RD7f1HtgNW2WV1m8xXVcxuL3KPKyqzs+njXkb9h3Oxhpzii8WVpBwyB88eAepa&#10;O/Xg2uBzpSb0wtQnJfqQr/v3Rc+qtGl98/Vnse017IKO1iy2/BwTY79jeIid43hSR1gPLVKRd93H&#10;/zGR6tjHgot8f3mcq/UrQeW976vf1ozdCkm+t3KiTz68/1uXMx3vt2rnOJ7vrfdr731rvb8HHX+U&#10;H+W98ufjuU+fP2O7dIwxXecp+5Qv7X0f5ngoit4b9uExwhmntuFRyV42PEnD1nShjA8nvnGfeZPU&#10;RM4JKgCK5htwvtMouF1vbFT+lAqwbd0mnsvJutdonmy2sZqnb2qFC6ZqAdNiLzUQc1g8QTdCA0C1&#10;3S5iDtswmo89CBP95nibJ3q0IbGHxTBdgJxqJCZFOC/0jGef2kkdx+3wwSg6MX6OfQiA5rBHN0kl&#10;KAzWGH/ZjpWjnBFDkPMUHtOij2tsAQYlB1OUiMDs67z4s4rV2/vxAMBBz6pc+VjN61fAfGUV0LOx&#10;2+iWQx8YF4YnKXkMCAB7nZAW39cYvOxvXJ8N4wHglcomOU99idlfeMlpxRjy4uFjCJo2gsWtOSDc&#10;3KDR6Cs9vLrkPDNczFReu3Qen6Ql4yJR+cWSCV5EoCMBcwhDXjhfCNcS+ZW8QOrYOHlwpipx9yI9&#10;gw9KOz1eXbtnnFK/vIEaLoUGVM6ppHe2A7irSEv+dQg32DCVqBoAKoUfk75CBF36yTZDfnVZipSF&#10;i43wsNB9CmgPeKvF9PJktVI+0cX2iIMZdcMLi+j02xJpdBDnRamDnRGBx4HXpCP5rCQmEwqZ9lCJ&#10;VcAtgQIAACAASURBVBtskAcrSYNHZTi878NOaTH2GO/Du4Ui5A3leoDLB+4fUg5X1rpsH5LD3Pgs&#10;FMNJ4x2v1xeFEAQP0FuTBtzGjowAPFjCdougAPeAheUKOj7SwMCPBjQ32mvcckHQD35bKTJqUIZx&#10;zfr6jZi6pI3XJeHpfhyCHvqzPla9rz8C4J0X6gp+OC09AJyYj5Y6TGt5W20RAIfOrWChyafYE/3n&#10;8HkWkfAOpavzBJ2i3RvTqgm5JHVtJBm83xp8GuNQ9XB1mSQmPYutcL4MwOHc+K0cHx8dDwAPIxEa&#10;l+110zKAIkDEVo65i06hx8ksNPtYObzLhIRQvz1nOQJic50D2i/cXdBE/IBDMUVWWp2U+l3tZ3Uq&#10;sCF+Ax9S9/vgu/SA9b+CBnw/dfJ17T8r743nsd2zvjzWP8m/HJt7YnOsQ5zHxYDOseyXYjeNYKyR&#10;FsYj8M2fOodHyvC9VzW8hS2f4nTHE+vDVI2khks9/Od004Dg1fQij9ENWIzv8BgvNkau+XLT7oSe&#10;KR8bZNr9WANFOdq87dQ8CV+EkfMKBKm/dBHMRocfifUOr2O6F25vG3rfDJgW8TUD19/8kGBOAwDF&#10;HQQcMJ1zN/BvDh/7ZjqXKt7e3nC/7x5P2+obfkvSI+PFrbK4QSN2iD0n52WarqsZZnPsM/hJeYrn&#10;NLVbyAodA2MfZrhCXE/x27jTc0C5rJmq2BxQN5nqh2HDgOnWGsYw3XfOiX0MmKClHiF4ve0QNPS+&#10;Ycwbtm2z9qXhdr/h5eWC2+2Gy2Wzfb8Jxrhg73vyIcPkhG7rCa9bwxzqffEbYjpSf5YEwVU1fZMU&#10;xocfkj2pi1aGFLiOVww3aovJTvJQTdU8yJtL0dSwBAgeINiOIjvPdL21z8jnno5VUuGtcov60/Fp&#10;aU7jsncv2IYU7EMtMSaV6mJP5uMnN3rKegwTr9zMXuWwrv3+7lJHey6rn7/30fZtXKr3k+9+izH8&#10;FuVbxvNbvvuj/Cj/DOXPsT7+8vknbBdz1mMIvCaWE6Vpi334dr97eLYbrtfrIUa4ZJK8qjzG9wDM&#10;Yy2VlcUYBvLaVdBNE9DxelZAJq/o2/dFmKsFO2+OxgwqUbbDgGpiGI+oSf7yXFv8+u0Ek2baP8bs&#10;7r1B9waIKUmWVSc3LCp4TTysh6lIyI6bIA3Vw8FGwK7fdfd4pVd3VZrDI5KgkGIJkyk+1vhOcqtb&#10;PaxWhjjGwwbKe+xnADOl7kC4dGF9u7npgIGHP4ntQ3I2HorzgoYxjfLz9IXSj1QgCaATEEtFJMGH&#10;8PCEA6UPhgl9wFm39yYAG9elXUcRxukuGyVBseibGyQ8sIjvWKH/lfoleSX7UAFgySoWIGGqWvgO&#10;ITwB9/B0781W6lOBejZPEV4H8UMJAaTTaOK4CM4A9EbkWAkmZqb4qvSlglnn++EgwhXERS6Udc4D&#10;JQPQaW4mHYIGZS5rbOMEGsQ8syVny8YuGDMV/WU+aaQBAVxFXHTV/LA8T2wgjeCYLH9SPTakmjMP&#10;FWoAggaRDOnECh7iWavJRhWC0KvCS5C2TKEzfSruhQSuyJYrsYXGEaN6IbpX37rzpRSurQ3WXrnc&#10;KEAYiZO8UG6WaDSOsxJe6l5XgnZV7pEPU/4wHMSDx/jB8AjZmmRbaVaeC56WQ33y8HiMFwCa5E0Y&#10;o2CL9/hm3UPVvXptau3AikZqBV6sea3VmDOxvxfXAyAeIsaumhvbZSJkgilTFb3MUx5e+n4Pzm9l&#10;k3JI4HIwF9kqv+NmyoeM+MN8HMf8Th1auPShSNI7PJKn6QW9b7ZPneUUOOncETR81i8mMJYCvvHg&#10;VdQP4l2PifWklX9XuUMgl23yJ9eSQGy6uNb8hk/WdcKtYuBVZe7Y18pi5cHlrKGXvjIfAerFzZrz&#10;vT/qeAccsP7kwSuLEgxX7uXJBeqCeio8QSCbyb1MS03vjelrQPLvWdZ5sBLSoKy1I33fXStfW0sH&#10;Pnvve3oy520sl3+eAET5vMjTKV7oO/WB3kx0Gd8DGW6i9CPCFvjv1vbTYUZ9h84sv9OayHkAJmas&#10;SevYuoeHHiHDwmVgun3j9sAcMJuLK9N+H5q2iy1l33eaJ5FkyLgiT0XEZJjL/t7ciUEyD4pC0fsW&#10;tI1bq6oL7cYYmczS6TLGxO3tZnW1ZgcNU7HrxHXbTOZ4nVyfDIvH+tTX4L4PjDFx/fSCudPD1Phk&#10;jGHy0m/ujGHhUra+oYvgrhOiluxqzoHLtYa0sVU/x8g1YV8YkD0MeLb2B2g47vuOvl1ApxaI4nq5&#10;QKThy5dXfHr5hNYEuyrebjdsl4bb2y3W2+WyQXbBttkhQRs7VMUP3pofRKRsn0M9BF13YBzYd+uL&#10;xSqvtmWqCsqP3tubvGRILM21F+zMdTudjz10oea7oec+KUeHueFrLtrAahssIPCzekMv4r5RbIbT&#10;AQvZvSjh+X4dK4otw+8yjBQd1iR0d+kdc98jsXDrG8a+AsGyyDJfwcI2LZSs2Rcz2mPY2FBwviaY&#10;OM5TotXP36nn2esfepg63VkIl2+q+DvL08n/jUs1pH6UP2f5I/jxn7X80bT9nvYE1+sF0pqFXpt2&#10;8L1dXrDvd6jazaht2yycGxTX6xVzzgTCu4iHCIADN/b5tnXzFgMVU/MCytjABl4RrLHNQUIRTgVP&#10;sI8dGPZcA2ORmzLRerfkJ06CBnrKWj8Ihoc5V7yK6ZGraifx4QXknqnmVSdougIpFjKgQaeYkqoC&#10;yHAwNL1XTKkgQNHRdCJjCLdQKFBM8NbzGlVVngMwKEYXaU1n38ge7hvttD9AMFCAoJ2wjaCPe2QE&#10;c1SziaErkgbxZNiheYJP8DKMWS+MGU8gTqZGYkEVsevJkn2zOXAeIlDDIYGGEmG0I4xBsKUYtoWu&#10;AaKSXl7xUCQ4DDhI0KLPiM/ye8BB5lDiFXDPf50zcO0FDG+IeWjSMX19aOtBkxYgnSnZRvsWvEVl&#10;Q5xPFVSc7ZkJ+LVWo3UkBxOgHcDIjuadAgiSqyp68ziiLa/XMp7mZDxJsSuac06LW9h6xMiza8gD&#10;BC3F53IKoO59qARiSV43FNI70Xh2jlE4U4xekNVTBcWXmkBPcIT9TRmT3jymFQ/KsMIrXBtmG0rB&#10;IhtaoyyzPk3GYfY6A8akTp7LGep0aEC4JAv5hzdSIJg6LOxLc3kiGjymqg+hVJpYP9wHM9B9AjfG&#10;++wwCv3Mo3nIDLnLcRJg4y0c8TEF7yF/Gt0kYkhD1BJE8aQBlodB4+BEQfhU5ywJ0pyLPVap2QgJ&#10;DCcfAAyBwsSjjL7EWUeRiwJgckHGLVz2ywFkfyUO8OjpfgB/mDgZYoAaQQd7rC23moI8i1wkY7CN&#10;NOjswJAMI+707etfGtBaGqKAx03PRIsCRdOYrTxkkKQD5bl54PN2Sh562PKweqF+BdvZVaEWU7ZJ&#10;7KM80WP+ga4at3tsHRkvNWjE9Yb3J/dpibE12H5IWR2HtMixxLpXDbkd81PIB1jIsxYHS4UeRY7G&#10;LiJ+iKPTr56nHpM2uX3vG1iMpXqLnyllqvTmZh3wMG4JzrgW4LkZfA4JZortN8M7InMHvebNS3Sg&#10;njEeTdGGFl6xSj7x/g/P9wKI6TWzxfkHD16bdD/4B1BvB8FDmUX4LPiaDWphqnlM0sFVoOb5PhXS&#10;Jq6tY1QtRO0ugakVI+uZpI/PYdlfDMSRUofrGFxvIa8qTZzP/QBS1fPetO7+G0eP7/WG0T6DbQAA&#10;W829cmyMTHBSHoGY+kp670PWwwb/Zf288l7pQ/XADDD60MfQv7xP8/Bd09XT/Qwwk4d5hMeVttjD&#10;qhr045PT53jslLl0WKD+O5d45qotxmzxqHNMGmgz4iaqDo7EdHGCx+bFbAkS7faYJxHkXuTySlWg&#10;8w5pakoMl+xAeoZPyghNL3xFhO3g3wo7ULPDpJz7MXIPmx6vu7WGzmfIIwhXGFByxb7FeeXaAkL2&#10;VUePwNQ0b67GttRb6ir7CJuLHvMMg6JqcdcHgPs0wPbq9UaS3n1gyMB9v6P1hkvkYQBk2wCP0w06&#10;Y4jpNtwXGM972zbc324YPKiQVbcRAD30NeC+W2zwS9+w7zu2TbDrjvsduG5X7PeB1gRz7kBL8PHu&#10;YV1MlRm43yc2MY/5+/6G+90SdZr3uNsaTdDbBU0Enz69GE8NkxIv10/Yx47eL8FXOtXiQ7v6Oj03&#10;jbQG0RGOWCa/JggsRnBCbdguw/I8FFoHMH+8KVH/KPbxmC6TedsT3BeLruqqyVRKbdpACTynPHD9&#10;l3xd2htzTbLaSwxuac1u5lC2AMshVpVty+Fd6KDsA+WNRPvSN/D2R+ojUupUQFqGIBlOyy7G2Kht&#10;+1R4t+bY0Zy/IBY3HdPCn7qgsznlrVrmfAL3fIkxsWLS0fqeN2GWhr9anj1Y94eTvanQ8eONHZ9L&#10;2fvxfi2dOK/zrL/vvi+Hv9/ry/GZZ22d7K9/2vKMLv9M5Z99/L9n+aNp++3tXV9e8OnlCgzL0SFN&#10;0Ntm+6LwhpjpgHOfnizT8OvtoTbfWGJvooHum054TvhzQrSBRioTyjR1Y7xHlFLW5/sdNXiLA+dg&#10;Y+sdBIvDBq3dq2AkLFZlA0NwiBlZrhUGuKOIk13xdqIvYi70xA7TOKZuLKsMLoqDFY3NEPHJY3k0&#10;iGjESDhFUtxzY6dSEK3F3CS9XfuN5JiLp2lpKxUrH7MbskyEWA1EDqg+v1wjW0bp86Rx6dv4RO3S&#10;KYF3vkGw08CYJDbnnCfzZ5tXAj85Idmm0Sy+aSvNKjORn5nF3h6jgsJp9oMOfy2BMfbVDLcmVDyN&#10;D2oCUWn1b1eUZC78IsjrGjmMolAh2yWo/J4KofV/Ao85LpEQT2HX87snSdNZPeNWHiUASjU5W6iK&#10;ZB4+QARzH05fhIEE8lZdXLXPNHLhooSgLxNm+f9pHFePbYUn6mUbznukAfsSin4KovTI5FUA/8dr&#10;ugbgSiR2tfkK8eLVuMe81xljx8qvFgc955bRl0ULDVeiOD8xLdY6OxwTQc853avcRx3frR1CToDz&#10;FuXpYlSnbDrOExMJBWAHemrbqpy+JlQVu19Zpudc92aFk5oLKroXxgxcVvCFE92Z65u0zyGIs7/4&#10;nNQxrzRMGWvShOGnJOrwLixrknWzjxxQOX7JReB4F9/vLnscsnOgjVfkSeMAsTWHnqukysBsHULf&#10;cy308HoKfRTprdhCtq1yV0qCzUAjQJ4DMhwU577s6zzQAJPerrK98lWude+bKh74Do+fHf+uMqnO&#10;U3w4H71lWc9R7lk/8lWbw4NsJD15CCRS3nsEJINP3Gt7QtEL68SBgs+sKpaY+av3mZURY6bBu8Zm&#10;r7/Xuc0lxmDi8VUZvy5zHp/XPbu500AcbLS4WbKX5KLpbVsOot7xMIu94rRU2qYnMvnfXi0emGc1&#10;FMCYQ19uGD17/mmfvr28V6edDeTnTY68/oF6vbCNIz9+a6m8xYNp9TBDCgNQl+8f9EWXEsGrGvVW&#10;3lXMiNtMb2RL5O4NMMzTLH2SBMzH0IwvrcUrPNaagDcITB8FIABz+xHY12ntZtiQBGmpX1BnIn/H&#10;wRF5q9ntDOqic6rpKh572xHi7FvsVRIHC6Rnld/cC+aYIfAUihYxq+zQgYkPCwRpX3vokzFnhI6Z&#10;EfebCZg5v3W9Cy4vFzf3BARcdXoC3tbtQMLcm11uK+hwYvNpxo6dATt4KgJG2tu2zQB6n7c5B/q2&#10;2XgdvN96x9h384CfwNvbLQ703m5v+PTpJ7NvWofqjjG8nusF8/YGS946oGpJPzEndvd+nzohrUfC&#10;523bsN89AWiAuw29WWgtyHSbt+7x8C14tZ3SoYM/XV7NnEfOUgWi6z7OUu0qe94OAI1HSwiQoreE&#10;ji9iYXZ8nU4eZLg4CpA5xlScUvy3Js10Zz9kYAXc309SZX61SOvggUGlSZUZKxVWmtEDXXVi39cD&#10;z1Ue2ed9a3awNocdDEyFNjv0mH3icrnEXHANHW2zY52uLPq8rutuUTM+vJesI34s739HSXKi4Xyw&#10;/W8tx/6etfOte9E6z6cKy8MzeOfvf8TyzzDGH+VHeV5++vknu/GmE3M2u6lG+c38H+qJj4uzlQJn&#10;QHh6S64AgsbmfvQaMWVbIts5axekJ4B5Mwjhl+Kp6BsHv+HvkgbYOQiRIHxsxAUA0LZuVGzvaHuk&#10;waeIgTNZXOmv4yK+369EDHD/SUmFfTVOSVmACjlBRQQdjhsuFWLzEPbx2wABrEAcSgvVt4rDFAIk&#10;ms+xD+0wzzR2CfjWDUkIlrAaV7g4P64VxLxZghz1cdIDbj1QWJRK77SAAIvXTqDan08AEDFfQT/x&#10;eKFILx27nu4zwbjAlWyN/XUeK6C1gVjsg3m/ZDxXA54jRi5atGVd0UKLFn0jIxAoW/oTpa7J5KOk&#10;G2INk49a8Wrj/9Uzyg5PBEXGmTM9htLrHgFJBzij5oVlBmUah0yCJU5ST8PutEcC70CAQ8dDmgJt&#10;rEan/5xoMa8Ev4MrKi/H/LvyjrxqbHKjXKn350uwGQ5zUbtKQvmi+hpcDb9Wq6gyxsHixriaq4Ie&#10;wLjQijU6Kz3VSMgFDAASiPR5biGpwA/FeVJg13SFMlzVb25kH5VvV3lTZCaiZxbqQ13oFvLG2oZY&#10;PN6uEocKXLuxh0gSqZgQUadw7rPhAgbkjAiSf2IswYNaKy5lfR7sWw47gOnolRz2H1+ca/glZZ7J&#10;IgdNViQYrigSrHRpHU/08wBiLNzoCZ5R3kkDONsLXmGtzitx22oBwhFKQoSiicS5OX7pLfbFYCRf&#10;u74MPJyY85ScjPVhXnxYR9AZPKQrfBmHYed1LDLAFkjUW/cWgjoP7ftHDxhFPJN1m4wNd+uljVqn&#10;iymY97bvBfG9397xPbO+nToXVwhlozVnOR3U1/j5vvDQF9W4GdLCrf34DttLmbnWQ4DCWyRbrrN1&#10;1oP8WTzpdD46FTzQPtb/KtvpUyutGwDh8e6rrC1DivcZYgO5kp72+qGc0OQjJTwlq35VdcqP1nmy&#10;j9S/q0z4bjNZNShTvcZrEmkgQev4/jAWiWdNvqjfNNKIHR3NuadOvb2BAEeBBI4Xj3Hw+UyimSC4&#10;6xDvUCGAsvCOZiztBIlpUEWfNHX7AMOF69o8fZsIZNL+mBgDgHurSgOwI50UIpmjrU/aUNSV6m2F&#10;WdosU2X/a56w2C5hoPsNICZvVLXxDni4Pd+LDDC0myVwHbQ1Qd8aIB1zWoiS+z7Qe0ffrgYiCmls&#10;wvJyvWKM3eNw47BO0gFmOUgVuDNUypomAvh63i4XC2cCTwjvn3cRDJhn1z52bJcX3O53N08sKdbl&#10;0rHvwP31FZ8/f8aXL1/i1oFIcZLqwNzNM1inSdAxLNeRxVMH3m53bJ0HwyZvt63hvt8dXNfYEkVQ&#10;5GPqEwxLSPGlpjhHnWlj+bwibS+WciyVk+8HE6aDpzNEgOAEwn1OxJmpy7qWj+LH4qynHgcAnvII&#10;s0s4lEijPfUNMrQW1UK/lF0R1jF4if2qNHKe8QSYDJnUWoe07rSncmY/wzvbyajwNeUyoB4+1QZ5&#10;cLfu8cWjnrmA3AEkx+Uy/5v3jNznPv6duI2jX3nuty5/RBtfK98y1t+LLn8UvX+UH+VHAQQ///wJ&#10;2+UChd1yG9PCu/XW3C71W4cw/SeSfc95AoTDQMm6eXdXrKp3AOAGnRuYoYx3blS5HYoUJbRsZICf&#10;LDeNDY/KxQoI0KxSQFtswrUqV6cCODiYoSBYzc2qenmsp96CGqdgBTDsgzX0yKPR+95GFzV5M8LH&#10;DwYaCNYsGz+Bi2aevmF5TosbWCuv/fJGOD4CsdY++/roD1XByfyMQ1zH2Bq9OmiYuB8rjXpN2gPw&#10;BFbiMZ0lw8E8pdxKvwRn09ATi2kSlYgbJBAeKrRDuAVNJV2MBlRi65QknZM7GcNQAhm103eGLZF4&#10;X5b5ZAzCFei39uM51DHI0o+huszUkfcWhRFcl9aGTk3jGTgBNjTmxbxxzHDi9eJJDyLwajS9Fwkl&#10;lPqcv5UjEonkiQTWWKjo0ouvGtzxU5EG6TTjhECbzRn74EZoTf6G5HNxYwNl/NVwT8OgXIEOsfcI&#10;UNU2+b4gr55mXPvDXGpMwsMaY9diPbtxfaZXUTwE4AgYHwYDJy8trx/CT4CPShnLQ1sCkbkakDOB&#10;a68C9NLcYN5lSrnABgLoc/qFmD+Xm3XK7Ne6dlJO5aCtg88ApXVb4cFZEpgHu9UKOop4+/BwbdmN&#10;0WAYCpMYAD0fFXDvWUVeLQcypq7Vr8QWosxq2Agiwa8NJ+V9BcHdGjPKiT2XIHhb6H4mT1B4QiAR&#10;RiUBDv3/2XvX5khyHEv0gPSQsnp7bu/M/v/fuNfsrk2XFE7gfgAOAHqElMp69FTtFM0yJUW48wGC&#10;eByCYClklrYxWvPQ+4f22dcchh3w6+9dFCjwEGXnoGcd3X4W4b1XUFXmWmxFY2NXRCLtS5NpT4Yk&#10;iNMfYU8o109qZStbwyq1G1pVHTy16FTXDSIjN5mlX0obsiHfN0aqXsaX89lI8ITxS6Yemzy3TGyH&#10;0jPX3MtpzCDYpm/Rf73IZW5/HFyI3lBPPZnjDxre2v8yaP29fmy8XZ8BH8/D997Pfj7h9R/tdwel&#10;L9+EM3GJAe1tNMBaILAVgNyStBeVfGkOPjMaOWmgHYyXAHQ7sBTR2T0anNHcT3azKDeLPNxoj98j&#10;Ij0vPoRUpHnydFh5lN+kkYQfIpJpr9S48WmAKmYYsL4pxhOtW4ce5unOTWWrS4v73OpaHtG9FBgT&#10;KpHyMjcVgHNp3PdT9ohAUt5xHqcIbIgD3nN6jvM4SjxfXnF7eYEhIrhVcZ4n1nliHDfwRMYYVR/1&#10;q4TBkpvVuY5iDOopmUQE45i4v73j9ds3nKenOFI3BCMNjeJcJ263A/fzxFrAy+3A+/vPEVmuuB0H&#10;fg7w+na74f/93/8bL99ePIfoCZznG15v3/D29gaDb8CsFQEgY2CtE1BPaXO/38MO9mhywPHrdfrn&#10;c87Ul0j7DuinU0QixeCDgvHxOHGkvv1g3T+cuBDzO4M8x4zTcVTixFpjsSbWSht61yuPspWmUV/9&#10;fqJXKp2h+hhEPpIT3y/cDPZ+jUzvlfqLdp0/zR6Clo/F5aZOY80T5ojTdw58l83gJya87hGnDOoU&#10;RG2QIteulNJ87P1GM4hkaqMa34NR8AXT59G2efxOPn1up9ePlt7Jr9tq9fyvafuz8hld2Pb32n1m&#10;S17//jXj/z3Kf1Uf/ghj/6v8VT4oIjhufpJrxYmo8366jH99SdnLk9Cpos2wOhBO18ZvGp95nN29&#10;bY38k8jIVjcUJIxWGuHh6AsqZUTcAi5ww2iIZH5cgBFX/t4IBabiMZYqxkzK6ajR4HT7kzeQx86n&#10;CHj0fLcfmgI0tCNYTCXgY2Vecn/6hIgrVVstr+koI6XaiCNICaYoRKY/Z7ZFyvtnfD+MEFQks0nt&#10;Nuez0gCImBJG3vp/zRHvF8VJGVM0xgr/qmQLMRPxDnffd5BTMmos3o6jgaYKmTPpwfeGlZNjYRRH&#10;tpw6qilSR/wyMnwks3rf2lw28ETjyGn/uDY7pHJB0iIVg+cmPeI5c7AmggQ28DnaVSH3+PyM4ekt&#10;PD97p0X0e3pULw2PvKgyx2CohDtW7UZ7TPHQFbwZA9N9ZLykDIPz12kgYbQV0OjzVK24LaywFbkh&#10;w/g2+JFANyL9WO15nkEXz7ckw52qAfgxQrYncezVLI8H1ykIHzcxyjE9x3RFjkgyucj2SgiquuzK&#10;YjakRcicqpgDO/DDPjAHfJx/ThO4PN6cP27eVGnry/o68ShcRnckz8nAnPQYFI5vNgOavzXQ1qPA&#10;L/WQVsGPXEO5KaYu6waknh0BfHOHEJI4pKKcCF4m6uKT8kHKloY7IZM8mNH/jRkjL7DfE1EpMwyW&#10;DjdncSHaS/C8oqNShqP+dsetwD2CCmykb5jQEaOoEJRccdnL8Vk5mt1Z8QeD74q+xpmPqB4xK5nf&#10;1qs7lWu3xc2B6jzpoABGcAtplo5U0DJkgwjlV+NBE+RGW/SLf/WcvK4ror+jP+18NgUp/5XzLJI5&#10;u7t+gPg10B7hFfM7fNM0D9kS1AAVmTvxYrxUFyUnpfKGDykdWQ73BQjd9HaMLaPlnP4TuIBb3DxM&#10;ZkwhIq29qjskdNPL1+Pgp544Iq2A2zot4jv6Trnvsql4SDpfIzRtbKywH2YrZcO4bBizDzlmbvIx&#10;X2p+70JRTeJEWdvYZ1ouHEHhVbZW0MwgOW7myvusDITOZ1tyOo+GXmGaL9JW+1wa48R76ZqK30tb&#10;96h8/0mblA4pR9FAoUEgknn/EwQkOEfdET1I0PHSsw8AKL74FbCHz5xXILpdNr+3yZHtYEuCnqAM&#10;vbzcAPOPnqnNi/rHJ/QKqvH5AM1UK90gnzfxU0EeORmSoYM+6i0ogdDYeSlwX8GNarZvqNzjEnqU&#10;c8d5V/NUZZRtllGXno5DM2o4fBHaDVr85xk6fNPGwXKC+AXYm5nnOQ4gvNtpTP+T0eAEdWfo+ZRV&#10;vvlF0HLO4fdsCEqmib+vS9Om1OX3VFT+fn+GXKG2ot5a75HoBcv8Phhu7utaWGuG7gRGXNw4xwAm&#10;AvRVrLDlmWaGNi9PaaideH9/w8vLq2/8TcG5FPflILjp6ZHT6z3tNZGI9DfXFiriaVPC7r+fZ2wS&#10;hJ0nvql4nuoXY64Tx8tLpKZrMir0+gKw1H8/xg3HAExPBzXVgez7UgxRnKf7ij/99BNWXgJqgEy8&#10;vTsIzmWpQe9znZBjQpfivu6+gTA07GR3nc9zxUW8B87zLU8gcJPUAyG4yWJxOWbJIB+bViR8SEIJ&#10;u67k9b6uK6UYbdnyddw2oi/S1mU8mrqX4DiQ/WsuRXzu62stjctX3TfgHLMs2zehpG2wS9jW2QYi&#10;LU7KXo6rGlZTzOPI9UV7EeEb+8WwuxwWMSjvxpCwZaOdpSvlj8Z9GCPsZq9W/dTBeYJ28P3nICrc&#10;OgAAIABJREFUN0/VOobbNpiwSCnEORzzwIwc8+c6McaRJwh4aa/3LSw2mXHXEsf7mR7h94968/ln&#10;T34X9wF1nfuEfbnYB7//6Ls/Wj6jzQe6Odv87Pteb3/2Ysh/9/fvla88+735/6X1/tZt/tp2f2mb&#10;f5W/ymel+Orv/88/8O3lFXMK5ngF8Znb7fAN7dDLcwwsXS4T1XBfJ27H8RgRTtHgOnwXKgRr9CJz&#10;K4ehA2mJugtQ+HA4zy0nKG8V93rdaJggIBowwQijOB3Q6pIbCSsG7d+Po5QHFW+mZ8lXeZw8HFAT&#10;mEXGTZ2V4sIQaSJIHHfceLEZjc0cP7UqHWprgDVKFDBlBlVcgbAEuitSo1Jm5CPxfXtn03sN3GiT&#10;JJd60hFszn+CbfzsMu89DYDTtoGZ6V6H0QsFI9tEV0UBt7kbY1T+RKu+eCngii6M51T1AQgH0VGH&#10;zHfcOimCOWPDQVfykkEimrVdYnZRepkKQBxSkGaIp2HuX2AMZgEX8BZDa3MgKGMIdkAknA7dSB7O&#10;T23I0IgEHf8YoHGgVnPn6+BZ7tUqOVObjUVuo1Mcddz9UzcEvY3bPNLxW0tjk6dHfD1rsZzI5NmW&#10;umibdxcDjX8jOp2OZ26i1Vyptqhr8N14RnhRZzOYeVTGr8j1zZx4gvn696iYfTQKgYOUnNNW0tEY&#10;hR0YZaIlryFPcHAzrMZs5nygCSwaoP6eDsFEHVT1dUyeDNqWuLvkl7VcMn2ziXOTM5JyNhy2lg+m&#10;b5ZdDU6ufW9fYCMAwA7biv8Gkf2C0KZvsstxX4QP0XKdSMo90jTG2gSA6ynB0Fpgiw5qG7N3ZVYA&#10;eKg8B1rwUEQUzKPSTyBFB1BriZNQIAvAk0QFrDgIU5G/zFHubUnyUB799SsqvbnYmMjmO5821Z28&#10;FZXlc51R+Dcsjopzc3PkMeHqE9uU7X8zc9A85aXTYYvqknpjpyt/ltwveTfaMyncH+pAfsNNpq2F&#10;fNeaHvG/aQPwEYMosJhz3yINFL9rKbm2du160octl05InuWGaGwEyxOa5LsfjDXBFitN2eWWmW88&#10;CjRSXl2j2VJKIOevfyv7Zy7qteS8tbUkH/fzuw64VRbjAmwDzEshKvv3wnmz4m042MaRCSyDGzLo&#10;4AK+PJvHGs9FN/1AeQqUW63+X1IfA0Ya43767A/17ZPvVrPzHEgSIOQWN1J6xHiP4ib45wKpRY0b&#10;ZV88P4ACviXeBTy9QNlmZogLMXdbjZHfCQDz98j5LfGyoubdQXCAWt35lz8bb1i6L3mxpMvJnU68&#10;6JUfS+ppuM0WF+8NjbR3bf0YgBEn9mr+LMc6YjPSAXEBI5lyM7zZIkYVxaCBAN7CUgNMsYKN1lqZ&#10;C50Rw7osPzsZ7R0bDLoUC3esc0HVMI+JaQMmh49JBedauC9vk/aM2QIizQwvPB1jOFAfoOGI+2xm&#10;nAw+xkx9gmF+iWHYgS77Bm7Tx7Uyr3jx4Pv7e+Yh981N39hYawEBVhIQvd/9/fNUv4gz6htyhO3B&#10;JIDAmBP393voScpvn8M5Z7SJ2Nif0HVvs8yn/Q0PJgtuudhDyUn80dYXA6hiRlNP9ddpM2zrhH6O&#10;7fIh3/1EHu4BJBd5TxCd7XBd8XJdXiBK3/ciKx7ag0Bj04SfjAf9tcvnccz8jBvoM+xoyz7ssn2T&#10;k5tuQG2i+ocgxccYDoAf3Mhbrl8h0LUijVMFs5EmlFPX9n68pOP2ne99/s3043n71eW3ro/lq3U2&#10;Qxd48vvDomo/+3p8Vt8vGdePvPt70O2j8svsmN+m/NJx/h689Xvx61/lX1Oua9c/+/vf/wdeXm6V&#10;UrjSRQAAbsct3jK83F5dPg9gvXv0+FGiobvo/rtjVbtj575uiwhfPPqGeEcgGHW5ICOGpFpJ0A4F&#10;bHh0IaO8JD/Ph5Bfbf3pR9hluJIvVrcIBGxKQLAp4/Ajw8Dy6JCJqDNfs9aZUN4SACG2r+AgEvNe&#10;Rn/6GWSg5T+LqQnggP8ReB7beANIQDnNF0gngZMcJ/h1VZT5sTMCrtHk4jwVOIGH0txt9PP7FfE6&#10;ci4kSGjSIsBENlZmWrURdC/QLDY0YJVX/uPOoBSZJSDDCa4oOwciRPShvgLZuBb4d9HYI8Ir4hGj&#10;cnoDiAhS8eifxo2ebXwlkCLDgVhpPOmVjMxTLcLcsew3ed3bq9MF+/eflTQEvSJcoxPMgHUqYB4R&#10;PubEPKanIpkz2prO13bC7PGCr6cGQfAbo/XTTEymbMa49TrIn74RIVLmf250AUnrpIEQdL7QRJyi&#10;pPEk+CZ7ygSPzCme4XDEwy2rRWktCx3cWG+ZbzlS4rRupIPe1o7nmneHozIzGjyFuOX20AjHw/IE&#10;SA3uKh14eVZFkXagNp5kuqRGdorABG0RfD0KxEvelpq/FcDFkIpU826EA0dZtto1XmaQOFFB/swL&#10;2EK+UETVZh91Sc2rl1GXXg4JnhH0NCUjX2h9Cq7ISNNnJR1IzfWzg04ViZ3jTtkBTMRcwFqkVL9o&#10;eOdVHsFO504k8scaImwsjrpLyoP2cpAjdqOjE9L4JVYRaj3KtoHnYIbF8iBg3zZv2A6ZkOBiKo96&#10;r19y20vpmR1gR/aqgVLdENkqQYFb2HMWs+0C7IDulKazG7Qg2NbbMPObxz1vbY/R5fufg48lc30e&#10;ZnDgxV77tPS1CUhEP1f9fSM3gelr32KeCrhkNC/wcOy7RQq7OK7LzGospTdSGV3Gw349u+Y575yQ&#10;OvnC9eN7Tk2+9Dob2JvR39FR5lx2a/hyGTWBGcPDfCUA8gvLR6CONXDuWal1QVpcNnHanD3lkw+Y&#10;p4P+n5UrkM02n4Lb7RlVhUaKBQKlXYebGdbSAkK7kRynC7I5XoxpTMkmrbqA/ChTA0yNXsRzDVQH&#10;mowUEAQGDMIc2SW8YLyAM+zTjuklbVQjzZdt8qKX6waEY3+0G+JkQ+jsiHJAXiwshnvnaQNEA+w2&#10;P2HKU3cV5SsJXmMIbHnk/phuxxyHnzjb+qjmQSoxDQT2CVxa3JLCtDKqC/fz9HUT62Ody+dbRhw/&#10;PsFIXZHhazr6eb+fYesOHMeEqKdnCesKFpHDJUYoA7w/9/P0dCwycMyBn9886roum554f3/3Popf&#10;fqnLkn8ZlWvqaVSO44Cp4P7+7pHzqsDhIP6cB9QWeOGiMD0H6tTEGAO2DC+vN6gB5/sdx5x4f3sL&#10;M7FAc12a9VDGpu8Z/EYbv/Pj7g+UHdFLfmuls7bvReIURH8mGLvzZXFG1izyuN5FJGnZ/Yd6yxti&#10;iiMBT3LUmsnAs8G+Na37kHP7osvoX13kVG7Mi6RVB67v6E9YWfE8x9g2eXmyqgVGgWlauGbbPV8i&#10;gnGMpInbGgNzTqx1VjqgwAc2nyLb/MTG/FL5gsEAPEkL9Wva/ErpXPF7lKeSFx/TQ77z/Wd1X9/5&#10;6Pvfm6a/Rfm9+vhr5vt77/4eff4zzNVf5bGQVx7n7+Vvf8dPP7346R8tf4cug29WW8pxE9/oPubE&#10;t9dXtxs+U7SGJkPpPJsrFYNVxOKD8m5ANuo9AHWUUmi/JaIBArPphlu9TKCPxgMrzOgscWB+RRJ0&#10;d8DL8b64PFmnWRHXAe4FyIsb28ZnGSXi763YaWaONW0GvT+3O5QVfRQRNRIqO4At5RgTiuiOs9cn&#10;rS73pduIZGssAZUOJ+QkJD2l5ofPF/qB1mD0YgcGGNnvxsaCyG50MxqQEa/JxoI61lmJkvEQZdcA&#10;YAJwlo7/E287ac+f3Gwx2PJI4mMeaRAZEACotOPvVS0j7Wg09csJK/qt8at4PzUi3GXEpaCNKg6+&#10;L6fJ8Hx6jCpnnRo0NXiqh+OSksaDUQvULD+r6PhZSV7EBciKEQ0Zyc/uyIZzpeKXPMWIB+f/Fgby&#10;eX5+U7zUut5AofiujMUwtAcygMyPMJJ/y0s17GO+Og/8y9MaFE8b6m4iE8OcvOfAjfHFXMKQSEPi&#10;f/HdzfgP3rCMHnWed1qWfJOMFqZADoM+12n02TtV65RjTLSba4mRPXQppZYFZJedkHJ8jDzUnq0p&#10;aiN9VqQuUhyRjzJf8LQfCsv0R2MIho5wvCWmQGJDDCUXSIcELlAyTpAOVF121HtUfbdGSSDWoHlK&#10;JpOSQ3zL/6ZjMqJ/+0mU8bCeQhZKHYHOb+hYJ+jYCM0a7Rl1g5NT3yDBux4B67xZJ6kSIOP3HxiW&#10;pbn2tvPkwxWYJi+lA1vK3DY9gdSh20Ze6nI+03RN+/wZMMju1Hjw9N2H99DrRc5rOdt0lpFrnc5y&#10;AcX99Fdc2teBC/h9CRcc/Muly6nyh6unP1xfP632vMGI2I30T48PtN8/1xu0k8omcq6ynKxf52Bc&#10;wQJpUZLSAPbPop3HOKB6xoNlk/W1dH3/s/p+JBr8syjr/v33orU/e1/64mh1Pquv25s/1N6TcTyj&#10;mcu5UXKo/WS/NABWpkzYtadllKhHBnvU7AoQUtuxU1XLzXI/vUUlVmtcL20L6UJdqlobfOZ2hAWA&#10;9RzWZi0NsDPq2+d0QqRJqkCbnsoI27sCRpvGKR/q8SkJFmrQmfcRIHwtAprL6t4WwXiwBXsELeVj&#10;v/gzqBtqJ+zl3JkL+085TxnCgr6ZOOcAMIHIc36us1JOieB4ufkYNKLKZcYJP8+zzQ3KeUyIAW/n&#10;6T7V8nzdt7gk8373lCveHhII1/OMv12+3Zdi3RnBLrivO+YccTzaIBHhPhgRDqfhWp4+5bwrjiNO&#10;5KkGC3jkumJgHExr4sbpcbvh/X7iOCbe3t4ybY+Z5ibGzHmI9bsFZ5XtT7o+rLXGas/kjHUnoxcu&#10;EbMWAG71zqUOqvkNJG5Vsf1n8uTB8njaT037Me08FGB+rVF4D5bQ7pRK43RJE5ZAfWvfwHXUTo22&#10;saRPIrEpE7oydfJm6PsHgogIHwO6FBr55Oe8OR5gilM92KlA+6tllgZu/flD5bmdt9XdGeLXqebv&#10;lN+r8ivxn7XzVb320XPXz3PBfPBsp7tcvmuG429SPpvjf2Xp9P+oT1/t6y9m+F/w7i+h3x+F5n+V&#10;x/LxvHx7fcXffvqG2+0GmN+9tWIzkjjJMT3FmacvBo45cRwH3t7e8Pr6imMMB7e6U3wu5o2so+ka&#10;fanjQS4YxDTyaNH5rZ1UCSPTrPIca9wYtRnxdHLCUPA7D0MBJvgJ0JAwDMzhCQLy4rzo68h8r3R2&#10;DVM8R4w3NcI2CKUGz4cusiLa1d9lDmwHeUeOCRFJXHk44Meqcw258zaGA6wDExK5O9PwjteFqTW0&#10;ojzGHMhIZgInFnm4WS+dCoLNggRsaFQ54OQquMVtliM7OjAUn9G5BQG8Eu6jGQc8cprKQfy4bAd0&#10;wQv74rHFHGnmdS9pYx6MmBCIGCqivuWl5VqQcuiZD7TbFQz6DFcs0uswWjuMoY54Q+MEAKlU4DvH&#10;w/6MWfl9Ce6kk4263XwM8RytNtIgo+/mUZ1++Szg+RyRQNHANJpbMVeMKKGRPACLC/UGkJsxvDhK&#10;0GkkZZCK09Y0IqjHSJAk1xmJHATMrQhdEK2I1DEmbnEJzTQ/aiqg0W6Zj4lObvWB02Atao+5+uJy&#10;KviY92Oe3Gwqbu5AGYINSLnKphk8NGJe8+hyRdYNII40eyXW+mObUUngGrnBkXkmYTgaiiwz+EWK&#10;19yQ5wbD8Bz6xtyXXJeUifFkGOqVYsmcXoI4no4IwqwTKIg5o7NMgI+pInIjKDZYuB6VsoDAKsrB&#10;ShBZysB2p2bmHQ4I2TXUoIzuhOfMHpFeA8cNnjbb55m52QtsVK687OmgLBCLnFwBjnGc6GMkqzch&#10;IMz1b54KaQJjvMIUUJw5VvL9pDMl8HUKJC/bxmd1OXG+v2IzzSRzs0O0+snL3dhHU5f9Y7j8HATj&#10;QwJIpTHxtRVbewkSSa7RdLWClimHonVTdS6RasdPFZjfmXEtFvnOY26pwwSSF6SyXxK8y1zqM3hY&#10;kjeYV9rHPxGOZ8xNXbfgQjLrJq9yWDVZOc560zK8mjINgF/Qi7AF6EN3cCH62TfEs1HEuqPDvJW4&#10;p0JoH0T3Wmdzw3FMzkK86XZKZNn3/b6W+iD+jPaBihqVfN+7SPlGGkzfuIvTeKYCGXX3h+e0r+jp&#10;HjXoxGs5vtOJ7yTReg8VxWcGT900SucngE0iBy3r/Ss1OQjXF4q97W3uAXhEcY2dfaZeKUDHU3iN&#10;/HyGbn8EnbIvcp3L/sVzg/wZeLRv7gIMqDDbT5FYXO5TtKh+KS+nFq7DOAmATt+saO9r1PMsB/i1&#10;PAJsGpcC+rpQtbhsLp6VEZGPI74rx4PPGKyl0/O5UGV+9DPXpQcIh0ww14/biQ4DbGnaDkCk2IBE&#10;2pWd9m7LUIcv56WQ2wTfNXR+RlSHTBhw3WipbpzXT15keKUbLIHfOeKUmTJFiUYaNl+zp/mlTC6D&#10;XYe7Lo9oahjsdF6wc8EiKEEXgfB9rjRSCkkYDCbwUxyDqfokA1YW04BkEFKA8HLDFMTFoAYZnvLE&#10;gsa3eXg+zdN5775O3M1w3G4egQ5xJ1OZEsL/ZkT5PA7c73cAmmlKXo6J8wyQUjx1hUbaEjFA1X0x&#10;XSeUfQ2Z5VHcnvv89vKC+1LIjBQra5X8Cbv1GIbzfsLCtzuXZRAKIFinYUV0+JCJY3hgD1mNaX3G&#10;mLC1cP68PKocnn/6vJ845sT97nM9jwOqzgs2p2/ocF60LhPO9Z7mOT8vuV5Cz1Ioua/BUw2+Fjp4&#10;TX+75I2L/hW5cPhe3xzM9EZsNfhkaUWqr5Z72w8zMJUNMmc40hcqTef9i59cy2FzMMiLtxXnCcN2&#10;gtrCHrJVNXJQqYcQ9mhEhpsqli7M4waMmacnNehfJgR9pgGeaOC8A8CpBru/4fbtxfOVB63mEfwd&#10;F8+6/Dmhp8+XYxPWLjStrbbaBL/Kkj7n7aOn6ua5DtrruX581V0fVv4ry29V56O99cvL1Xh4MCba&#10;55/V8SP9+LX0/d4c/x5z971+PGvzR/pxffbXvPtbP893/pW0/SOUP/t4B/7jf/0dcwa2MAGxieM2&#10;cQTo3S+Ops5Q9Y3q2+sLIIKDYAchDsv/Gen4yLwOvjg4IQ1QFQBj3ppC1vwOACCGeQjMRiq4VD4o&#10;g7uLmox8DbCvnDDz9BRHB457OIOkU53GYqCkAkTePR7Lm35py0I4cyuNCYmUBo5rhFGErqhdcUuO&#10;QSrNRzTW8xlKXrQDEOgafEaKlnTQGUHJyyrTWJEWbSoVWQHZd5+jht2QRouE3KkNqcc258ztacmI&#10;7nxKyrQQYR3heG+96O/wojZyTTeYSNp+BK/ayr5YU2c5rhahGfSszDmtLgunIRA1vseom95f0uNK&#10;F4lx0KC85l/NS/+k9V0EFd1Pgy+es2pIwmCVIRCbKD9OQVAp+5LzjsxRyToN5IfOfxxM8A0ADYN2&#10;WANvIo2HxfF0U4WOEU645TwQpNcxwnkJp94ukoN/U1Zw/tN4dnKIYn8vSEMaPgIXkYfeuEZRQA8d&#10;iMafW1xINOb9dWN4rzn6rQ0AQAd0AJHpADDp3hkyCc7xMpoIOCNPpoiDpgfXTnMhFEiQWMIpmWR+&#10;roGYjqVMm0LnKBkfuSZRnE2HCQFWUD50eZ0XzPU5imdir8fnj19kHVxnhqGhQwYA+KVDxnctNmKa&#10;M1gbEL65wDk0A1Y0McjXbLLxVPHJLn8AidRZcSlY0MTFcW0yIO4B2O7ByFKbIfEnEqTkXLtX5msn&#10;AGSJcT+r0kIeBbM1gFZKzvI7toni8RGpXLgW+1r39p+N49IH9i2d88sKTIexNm/Y5ZQ9IQM39i/R&#10;ntGYatj6tHfvO539ZDAdgK3Vk/GOEKaneGL0fS+aN99rID3BA4m5qdMKKQk23XhNO9LlRL8HZFz6&#10;N4IXi5+k6bmmI2OtTIIOIVBt06vFuAlOZP957qpGfKX3eEJ/B6lcGedm6gfz9D0y+yYk9UvXWU03&#10;Bq+lTQdruegto2cZ1GBG0P/zttl+6qQrCP7BANaTzxJcfVL6ZmJ99vHxgqu+s2f9enypnsXn/P1s&#10;I4DvPN0MASOVV6bUsACxAeRpskfS1easPxf19/Q7cWy1P5fvykjbh9zaHsAzZy5BeUWcnmhR8qDc&#10;V1xlQm5WWoGMhwwsuP5gmr/rHCuj5AOgNngEcgrFuLRpzFlpsVBzJRcaIoIMuMnX0+8BIVIu+Lya&#10;59Kec0JHRIqLv2tifjqKBrDtdg3MIme4/zS1LYUFI6f9ssnKDe9z7e3cDsBsbhH6DoAzPZZfS3W7&#10;Ae9vb9Dh42R+d0wPoDrXgloEGIyBKTXMIQrm+BYZeHt7g8jAcdxw3u9YkV4HcTfM/b4ga+H127d4&#10;Fm6rGk8DOkga2/PwDCBOo9vtqMAOEYzjwFLDMSOQZEhcsFipEq1tUIwxcGpLwSjUHf5HzTs1al9z&#10;lu/UL5bv7TzbT8DwXVqEa/uOAWr5d3Nu0sZlFdGtZ/m5NW0C0qvLjN6/sn0f+vsQDd7sT5S+xZP1&#10;RpLQsu19qHQ0EWyQF1c+rPYHOZdPrLOCBuIiXDPfEDzPO47j5rZNdG+djc6pTffWNrD9C3bHx6Xb&#10;tt8p/cKYh/f/LKXWx5fGvJXr8z/6fn/nq3T7s9H3z1I+moc+p7/FuvrvUv7M4xX8/R//E//jb99w&#10;u40MKHQXXVI/j9mCMSGpl1U1U98ez/iHgKAAsRPv+Wop9NPBbYqqdpirDjpslefxAsgQBWmKM0EU&#10;djsSmtJRl4j0oAL3uAdG+Cogy8FD5hwPwTlk5lohcEBFzwhRNcUw5jGL9oSRgBK9rshAAhPNj0UH&#10;LAg0PUyfMOK9wK4rTEKQoTYZGFeI2nyIaGAiQnnRmrTj84BHn9JgaIo4TRBjCgDbnF2Rej7/Dj1U&#10;ceaGMoYLCOzAOwR1JI7PCp3XAANGezi7tQN6pAmd7i2XbSN14lHxnuZY2PdYKLDsgzXagM5wmVhg&#10;9BXf9bS7IyYz8sWxf+g8LDXXIgCzEUFA5wEQ5MZN0sFpO0ZF8GQuvJj/EfPmgLltmxQG8kyjaDzj&#10;9XoaF1OOL+ZIKzKeYzI1QBS2loOTIrDZ13REwotc8mVL9oVDMjOMozZvyozl9IX52PiuQI8Lh4Rx&#10;3AHQLkcoYrKFmFMTydMZmesZAFOakNFHgLJKoCebqTXN6GsVArPBz/Vt8ix/F3hEaAfHyt6vPIeH&#10;NId/WEu1Yxk9aupcbCPPEQQZLJi1AXNJzfgZG4yj8W6J9uBPFG25WcT486RHO/rbfCoAzk4C93dU&#10;HNwd6rRg5P0uS5ucK/bInL7iwi3WoFS/cr5jhUqfpaIt85cLJICEkGQEP9r87zNDqhn2iq0uWIWl&#10;X5ddj4Fxs6GvR+b7jtj5Nv7SniRyHQTuiXoeuvfY368AZ0HxAjLHZUMsdIZaAUpBJ0bhVvNS87TR&#10;zNcIZHdlUqbH7zQFul3RCV6O5KNerY8sIv7Rsvc8N/gKLLx8IX2leH2+b64wYX7jAbW6/Npp8sg3&#10;BMzbFlzjU8Q9EQFPXLAPNcGEA65zkNcl+yVS8nvGi9wi2UBX4caKVX+avLzaKR8dgd9KXKLqqcd2&#10;GZLABWkTuqHT/Npe/PIEfA35a5U7mrznfBuDDv333X5v5RJNnPRDrM3P6+s9TV665AT/rDvPgG4x&#10;9dAWryyjYT/uxMfOTAeanzS+0zrXwgJPTZgB53m6jgudA6soaLWP57QXVQJO3p+liHyO+UDKfYWF&#10;HdK6Rv+D+oI4Wr5epxV2inZJw8VlJRguz1GLpr1gcWJqiJ+Mg6SguoLhTpoAiFN3h76ItWACP506&#10;Ati2SDEZspabAL6hQ7p6307VbX35hdqk26Ud8+PBYoo5ZspkGZyLnu6x8W5IKQlj0hOfCHQM3M+7&#10;U3AOYIzMSU668wJwD9IJG25pnACVBJRNfdNtHjPGOMPO9DGvuGzQ+026Op3mMV1vTs/fPeB3vPBU&#10;4hyCdWryqZvnbgut8w1zApCJ8/S0KMcx8H7naeCBxYhxRNoZeLT6HN5XVYONSIQ34KfAmK4lLvvM&#10;eWiyrMuCOZhLWjGn6xKOkYFVvbh6DcuOYjL/F/R5pDjRbZODESZhPcYrvpEgmTaLvGdoMljYh9Hq&#10;87sdKvrbPpVB1Dkua5l2cJcZzzbtU/eT569gfKEeKD7mKcuROsjzeK9HOW4tGOSJvhsR4W9mEVHv&#10;vCnhPygj4T8Z97U83di8Pp82z0e1P7dNP+7GbkP9OYtcfv6W5Qfp+V9e/shz+XvzWvcerp//dyn/&#10;yvXcaf3Ho/G///vf8fryGlkfXN67v+ab1TDf1JfIH04/bEzBzGAZw8EKH8xCAa6ayclfkyDXLwH0&#10;47MZuRNufRp1ZuBFXx1X6FERLMn20gRhOCieEoIAwoRghhPhkR4wgdlEoH2g0zPqLDZERoBJpRQf&#10;BpU3Ej7pl3d873M4yeW07dX5+22sF5DEYLlTkZBIU/YEr7aI2qSdwazA1/AUq50OKNIIiHkqELwZ&#10;VkWockJ6ZD72aAc0R72/W782IsjD1+33j5XTMzGwGxg7H12ND7o85VO3Z8MBoiNUhhYSwBiDzsjY&#10;2LJAChqGo6oKB8oYVfggU4pmGwdK/WKICwhlRERuMaVkX+Mze7ZG/fO+SSVxkSIZvGDIoOTFQFTV&#10;J6lD9sH42n8We/lYui+ZLP7kRSYjegpopXOYvY6xPIiwrY/+2MiLoNLHRQGryUvlg2SKRzoPogYb&#10;e90FViHBSMLMBmvpIOKdcV0z0Za4QzmUI4p54+VVQsc1+irDo0i7TBLsRDZrs42kefZA2lwEEc1a&#10;dDplS1tnm9xugFduJA54apAnvJLD5dwHbRP8feykT9eotn06uyOxv+JVuKPK9JI5/r1DOa7df/jc&#10;0dse+YDpPq7h0bjLpfyR3XftMh7X6pcw8CcP7pGTsrVf+V/5I6VpzNXeYcFGxN+t2GWe7EK4ax7S&#10;792l4O88P6Vk9oVJuZSrXVP94OaS5d+twZSPs629B11HnpWP4P5Lex8w1pfA70v5Je8ZL9XBAAAg&#10;AElEQVR8rz57kF1IuhPYketaB9CPtz+tCx/PA8uzqPdr/77y+SMA9tvR6MvlO+D01wrvz0CdjNIO&#10;8P2SboXtDwsbXVNPcvW2MI0os9rUa6M7oPYA8EN+UT+ZtkiGeDooIDZzGAn7faDr0j3/PQ+U1iXJ&#10;apSf7QLL5P0cnK/aD/VLbHINSWcQIwJ8etojFG/u4sYyUoo5tZnSkidSkfavR8dHIiyUHGKKCle8&#10;Y47AdSfs9BO/vBvo5eXAuQg4C8QEogoxw22M3DxBBHuMSMfYN0MzXU/kgL/dDrzd30FDwsI3pD6w&#10;SI/GqTvjks1wpTAGsJZhTMlxi3mwlZ8ac39nDHHQXOKuIcqoZgvkiYf002gPatH0SSkbcJ8v5Pp4&#10;olMNuywEdV7pjdpsrPkuXup684l2+EyNX2Td08UmPH191Z9PIuC3Rr9auHEXFBoV0LP17bFjT76T&#10;mOPILb9Wi+IP30Iq7eu1v5tv/1npzs+THnzW54/LLvceP/ur7OWX0uZ7du2/xu7971n+u9P1txj/&#10;V/nzD0xrEby83DzI2Zie0gIn63f6hWpkKumwB3nfiKrhSKWY0ZnmF7aoYenpO6JAOcTmYAuRdQcG&#10;+b219AzsawEdBeqNApdMEHGnUPULKNzWdAPKowtmOdS2CqQ3iTyYgjHd8DnGDboi4lMAGQpTKf88&#10;dM8YMy6iWTSRMAagdmaErSCOOqpAbcTRxIicjmhE1kcg0o1JummKalaS92gcGQCZDRiNThLEHhJR&#10;i4zojggJwCMixhjtaP9OZwMjSM1zmV6Mrobv+jtjP2ZNw4pzT9gTcHrTxCJgzwjg3PzI0MiR/ILk&#10;AfHLRoX8sx9dADxqYovUcjJEW15R5kV3qxNzeL5B6AhDyI9LMPpGbAFS80Ee5kZBpI+EZDfcMRio&#10;Y7UEBTEknYQxIho68t0NIYFpzERkscY7jQ5iNJLJhXScaTS60cw85jYMh3h0rQkwpejjUYXBdRG5&#10;qe4JAbCMPjW24x4YGFHokU8jUqQgAW2Cmee58HIT2FrQGL9fkemXHXnUjkCw3GEwy40q0KECc/UB&#10;zJU64pIpJxWPXhe/TUQ+6TCaDT5OnobQWAP+wog16DyJcAaBBnLwckuJiK+4THOJQdaKdayRcgXJ&#10;FC1zf9iwMbe6MCK9Uj4R/DLyeGrlSV6qmIzsjS4t09zcEtDZlMilKLh7YsZY2wqYy4IBQBcj+iMi&#10;Sw0yc6sj83/TGaTjB/DOP7sAQLL1TehgRyosX3sprjxuXCTWnHpaEYKoWutaxJyPJ1egtXnzSLmy&#10;8fsmk6+pSa3WZAeLco3EePxDi7UVUe929/lgvnYlJ7Ed/5wxS7xQNRROzjcjRV0M1CYKW6Y4l/iv&#10;ZG3Qf1DmGxa3s2IsaoZpGkfZh2cxV79LQIA6SRxRbmMQFIy48siH5uqxxjDb6QsWU55Q4PY2+YL8&#10;62tprYV5zMeLQy30cw4+ctk2OSqAR1O2Urrq0WHMdUW9EjtOeXHWAwBgrDSfzchSq83OcWmHeWD3&#10;qppje3XuE3xBpu8QQVyEJjCZ4Oa+wNP4+EksamE/3p+yX2rkA5ULvo8v+Y/y65LLPU//UEbxPX6p&#10;p7c3g8vbZpsEuFQKlbSPdEhzPpxaT+mWRGLUIUEVfybvDUC75K/3cZM1HrCQ0esXMHtFkALvnPHX&#10;Je0VBww00yUBI3OVmxnmZF8D0JWisUitu2eAvtbg8FH5KLq9g/C5qZTDl+253CxMWdWek4iWbfxo&#10;WQdPQsrex++A9Z/lavfNrwAnzaMelydqzpQRzGmtEREsOb99vC3nLvsYNhABQrPIDW3NgYHzIDRO&#10;bomLghltKZhWZeeTuo+o9F5oSsgg7ThIgeEMugGQGfnOvTC4aMkEsDKSCCKZEiYjaXXAZqwbq5NL&#10;BuCIS7ipA9M+NqXgjC54ZLdoradczhLWw1qY4iC1DedxWQsTntrOo8qrDae7+2Nqbn8IBIupInKe&#10;nf7MNz7gm25jTvz0+oLbyyvGAH5+c3odY0DmxP8Rgc0DOBdsSERRS9TF+UVu1N9ePBfn/X7i9eUV&#10;93e//PLl281ziN8NMg+c9/cEMQXmedVvB8776Xev2MLr7QAjvhc8mvtcirXuuP8cl21ieEopcdvR&#10;I8VdP0wb+Pa3A//5z3ccc0LgPuCKvOOStrMfK3oJhtAIMvAc9hrtuMSjL4CItld1X8Mz0PhFsBL5&#10;XXj6lqmFymLgmoz5Ywq3yPPOk2OWForE2hHMSNXCdUvfnCsLcT8J8/4T5E25ILTPve2lK20cM4Qf&#10;WitLIg+8X3wK2OJmVvR5SmRyXBFoVmNLMDx4Q8L+tsxVXjw8pqeG1HWWhmt2vMslj3b36O04GhQ+&#10;RIiuJi/7/UOho7ocEdpngpeffsL97R3rXIGDuB5CrA8LLKLWa9gqsfpktP6Rzm1pp1xM2dntyI91&#10;zmPp4+k//28s17H2379Ks/7clVa/pI5f8j3b/pF5/q1KH/Oz9n+Unr38K8fzS+fuX1n+q+b4e+WP&#10;2KcfK//493/H7XaDzFG+LwTHPOJv13PHvOFcJ+Y8oHFZ9rfXF08hN6Y/AyDmyja+6sqBrpygRQWG&#10;0JYmeyVy2D2NtGMT4WxZpoEwoOXpm5OXkLnja8LjsBLOWykyKmjPj12u7hiIY4YCYOLiJ/ZB+pgI&#10;EdEYkD3iGjNA14jmdYMjjtQLmhNW40zDJttCXKrJdBdhpKjBJp2eonuBBVSOReg0KDgHBjdG+Zzw&#10;/QDO9u4Fja5Ks/pbOcBl+6b7W4OOvHiKDuZ2byZ4kPhK+DJyrl9tQDzKoci5epB7zblEOZaeEkcC&#10;JHYjcJnWhYYAibYzcMJYQQPyZ4yVTqsMB+/nnEkdXqr2jPE5l1vamQYKSBtz9uBCi86fxRL1e4+2&#10;5foTEc8JGYY0eYU08VvOI1++qqexyCgc8k/0He6U0qgbcTnWjJyOezRXp2fCr2lwD4bkxKMrcjla&#10;zCllEcfUT6E0yj0FLz5SO31Djo4CNwNipCDguyNA9YxXcK1dWo8QNrhhzhmR8/6hGQFWy6c77+Z6&#10;ig82UETc0YEgnCL1K8BMHWQ0uKwLfu/ygVAvcyZy/EkpdoLOgrWOgWBTrgoQ5vLf9YH++0xI5jHt&#10;R207vUq+AVNcHRGwMuabJw9yHfIIMqrO75ePFD9PMMX3VptJo7fR6yDpHsbbpfTzfvkFkbJ9adww&#10;YjLoWKiOu+uOc0msbqE8pgPdnvGkuLnxxRMMNVUl57hxW/PYT/4wus9fqbzYzwlO0JNxgp+aWh/M&#10;2TMMz4Dv5mxOm4DyODbSGMWqT3KcflgC7Nu6a0GHYXlvQn73hB488UE1OxrNv1ryxMMH9L5g9M+/&#10;/KQUQHCRo6l7aGexrtq8ezzS/WNjq1e/894HOpUbJR696pcmjlk8nY/VoviEjjXOWk8RLXJ59ntc&#10;9HEU38fPfOGVBI8+XH+bAPhaYX3a/gZaWi/znNC4APv5rHR6y6Ve4LMj+SnzPirbHQ+7vPp8nD3d&#10;WLVPPcONVz8JSrpebU8BvZ68XFIM00IjNCYwAmsBptPGqxMc/l8HtnrASFkfbeipfvd55j1CtDEy&#10;uEVj1NclGWCuqOcH95OfmoERAOK+5gCttdl7w22O2zEx5sT9fsddDfPml2f6Ptuq03F5kaqm3OX4&#10;mDJkzAMvsQGneuSGiAgiRQjvbfLx6TCIAu9v70mz834iIVHx481LFcfhG5HDFOf9xMvthmUKs+XB&#10;UqHPPEJ94H6/h23hMzPnhIwZF+v6xsTg5dyZX9rnbp2R0gQGnKUXeVKyz/MQpr5CrQcjgJ0Thb1c&#10;bOjt8sz+lAGRuoxgcAWHeAOcA2540FfeLqMFh1c2OW3BDPoI/44pe3DZ3H7oX1/7IpV2jd6A1PPS&#10;KFHEixF+st41LvDkBrFavrgPjHKOG/XZWq+3yyqf97eff4ae5948zeWkb9nPD75B0yVGurXWHwvp&#10;/wt16X+L8h2++6E6nnqKH7zzo218pfwedf4W5Y/ar2v5M/Tzz9DHz8rHNtx/bRH87W9/w0/fviW2&#10;5Cqs+jqGy/zzXXF7uUFEcLvd8PLygve3N8x5+P1uMhwbFBpq9hgJyohTDcU4CKp106459jvoFwq5&#10;E5IGgexAhkQ9Yt62RQvzkOzXmG5Q0Y5jsz6GUXVI3Cgft6sNiXgTGuzCY4jeMGM2jcBNFIPT4siG&#10;4tOeBzTslH5RVN5N0Ywnb84VHXPKhUXrUbRSediQ4yqDT6Iegu87liK5uy+Mzm+GzYw805+V1ONs&#10;Eowc3t1cRj5kDKHxaW4eIAyusV1ySDr0jQbyU84b9jFvnn4HCrdOR+siFyPUCtyCJLD9lAxBUF5y&#10;6uMkP4cxOKKeAMHHmNEnArw56VsHpW04bDTsS4LOTR7/3OcBQEZ5kh6jvZcgJlCpMuKnA0KR5gES&#10;UdqsZnqGfTOP8FbDEkTucDcar5eAwtzJWQtxpPVIQxZc622jiut827wKWi1dDtNJObhk2ySB8JZ6&#10;UqLxBOhQ97m+CG3h2iDvjYByLZ0RCV6TOGGRIGAImaQAo/YZ9RLzH5MReaq839zscrjYhcSA5xrs&#10;Edl9iXTQl3wxePJDjojKdX7zvK3qgn4Zxor8m2C012Ct6SCQfrzE1yg8Q0ZSmOaTFid/6BwLYz3j&#10;Z0SUyrauat1mdM/wud3A0a4WyvPP99SQO738jOSxOPbkUVkxNkOutWv6joz0fbL4eWZH8uJal2wT&#10;CZFfALKS79ao2h2s3dlK8YXOM0UHJ4RG/m2J0z8W68x5kUCKCw5Dg3ti06gpY/9dkcf4uea4VVkY&#10;VmzssgqpnxybhXPN4/WkwVaiQmtymqmMvK87T3+kjGqvhPZIPUf7hA/aA0RZ8+QkDQeYTvZDOoXn&#10;Ja0a2ywcePQXL7b2kx5XQJN6iG8SJBpA6A/Leyl2mqAUwgVI4ZrkBRCfAa12oetjOAIXBDdKL99e&#10;PpDM4b/zM/tsnef4xLMNCx6Lf2JQtxq3MTyCxbEpg8YnJmCktwzx04RtU8eBNgfI2KVH8lk+S7nj&#10;vdk/Z0muu4zxOfhef3cg+6EHFptRkVbiw40mua6jX19qAxtJHI0TU/dTI+gjaIECxCu6uen1vl4A&#10;1Gbek3bjw153txPzUl4DYNShrR/Y6ez6vGnTphfqGSpnADhAY2uowcLOGWJQOwA1DCyqUAgEcwK6&#10;KmjHaTEyVYx2ndqmR8KJ8pyUSIWg6pdEilqA0Bf5OmqRJe8IkE6KVJ+5IHvfFuVgZ5XhesXUMue+&#10;WeSUNgtQUTGPA7eXG7799A1jDLy9v8HsZx8nJ1XVI4MDSGf7fpKCwHjwSdiTc3qqiSni93Wo/25z&#10;Qk9FJPF2YHct3I4D6zzj5A0wxhEXXLoNpLqga7XNHMS9DSFhIwBBlzvDMGCd6hHLtjCPG2CKFb7I&#10;GBPneseI+0TW8rYd7B44jgNDIngjgHuesBjSTs4mLw/MoeTQIFvN0b44mq3c/OMKIqCOEHjO75LL&#10;xtNvrbbyecvOrQ2fq+6qnmT/xU81AcwJ7nnZzQxTjqav0c0+IFL+bHbgA5pc3+WnYZ+nXwXLjey9&#10;jqITN5QGc9bDkJtoAj+1AmDMI0667psa9fPaR+B8f29ta/KgLkPm13tCRevzGJ/nxleXt1mun3zF&#10;Vum0uPbjA2N3NxT/Kh/Yod9/lvT9s9Lyz9rvv8pfBQAEMie+vbourtNigemY4XbMTK0mQ3A/T9xu&#10;BxAYzO12i8uyJ97f3nGkIrKK4qX7Sn1MpSZSQDiFesctBY/K6qHQiA5FV5daAAh0foyIAk9ntECQ&#10;dCLFDUddGpvPsbM/BgyM3g6FNwYMKy4Rj36JlKfOHMFBRIJ/e+QGHTkCashnYLZd3ChBQhofnawJ&#10;8ojbuWO4wTXGDHC4nGVWRmiKkZ3+ewNUhMciy9g3TmMzfoL8z+eFAGq0s13u1tmCtjgZ0qcCNn0e&#10;HeyP9DCNp7ohNgb5KaJUOf/ZFY5rBwx35zvqTPRmj2YhLRHAlSUA0xtiWoMO9jZjMRnEPzt46VC7&#10;0DD9nuG7/l6nr58C9SMiJqeh1o13WMrwvejmAUS0v+QlRJ32kMqX6peGeSRoOlXDU5TE1Ut+VDYI&#10;OoQxr/G5KDAFUxXq531zTadPJTQMfRzn/fQIIZE9yqSD4didVkaVO7dqMdjFQPW5uxrQnMMdTDQ0&#10;kOHJLemCxn95ozzASwpDpCTQWX4C5UG0Gc6LN8XLaocfpx4VQ+y8ae7sGY9854ra+lR95FqJ9T4k&#10;IrMEMiZu84iUBRanERZOU8xluL+fkc7Kj75W/2NzCj0qJXqYsoEAcPGrP1aXczkoj0rf0jZIKOI6&#10;LJHzaJoAa7Yeznk/SePfI7+XIRiMws1ZL9ptThDX7Ccg4QMgkIXjYGIVP50gEmC4kjrVbw62zxxn&#10;L9XLcD56zHRbrZqIgxVt3BBkeicbuT1bcpQR4uqyVsbc/B5h3tlYO9SNQOhxqTX9zGGyWBfMMyuQ&#10;TDMGnlz6oAjgOgBXfojv0/HsY36U64+l1dj4en8nQLqQQcssNxyfuZ4PYC1BdNT7XWZxs1x43v6T&#10;kpsl6PGpxl5vvfm0KoKBcZeKpGLf63x8Lz7/vJsbLTdubgq/969X9ywi/AHolVF20YfzK5ff68EH&#10;QChPoPg/g9/vguHrlKfcdlCaK1M+pEePCL8W1aLBBmY/AbW/Gg1+jRq9NBhgYJX5HX5rldWC2hv9&#10;oC+ZZ+lCA3W72iodSgfV0q6KdpjCod7nTO481W0BtR0Ev46QnwwwYr361/UAP/tQLiVNUGtI4L6D&#10;xoejXUypAwN+0moOgSzNVEjAgA5tIL1vEqgsr2bEuY/4SX4cF4B7Bd3HGNBwzND8jtSJ4fTkhadx&#10;MpWBS5a2XySGcdVVEoYn6hoYOsXl+XmeEFMoCsg3AIcZ5hweDX67YUzkceLzXDD9GfN2i8uoZoDA&#10;gh7d7xuCPFGhEDGo3qPfswUDlD4CpHS+ARjia1o88ut+v8dmQ5weNI92V6hfIhp0h5nbSPBpHzL8&#10;9Bx8XO4XThju+OlvL96vKbjJwFoaJ+8OnOcJALjdbjBV3G4HHJt3YH0eA2oeoT7mhK4zUruRv0Lm&#10;hG/HOXCe39OO0Pz3R5oFGYLTMpLcovoB68cSgMzhrmYP68Gs0kZmrmtecpt6qexWhC3tflNs3M6Z&#10;GwJ+mem+Bmkn5kY0efDi26VkkP1d9jP7zHFHtL0f815bPTPnWbHOsHvjUlPhyQK9u10+XEnYk76w&#10;xexvtJ/BTiKX8fKSGYtTq8Azn+PaRm20fqAnkgmeWU/P6mVd/Xc8+RxP5uHPUtjpL+rAf0mR9vOP&#10;QtRHDfrxc7/ku/8u5c9Eg6sM+D36/cekxX/8r//AT99edv1KLNYUZ6iK9JkEjo/48XQsdRvQ7Qrg&#10;4EB5s/j9vIexhcpVDeYilXRGPEpNy3ijgRopRAxhEzQjDOyUGRQrFYPnpPP3/JGRvplY5LKUMNwj&#10;T63RmScKE5+z35n8wCLaQQP4GwDkAAEPAJA5cC6DDPN85O3Yl0dXVoQnI+S20i+SiWf9qJp/5zeW&#10;8ugaCugWj6I7ZKQRMkQ8X00zpjgPGREltGPKkTDOIXisW1CRI/FUTAojZ0ZE/maalPiclJEE2BsQ&#10;ZJGPt+UXNfGc0JAR0e4V1SDijkyktHXD3XwsEmMSsL4CjgpDHjGHcS0Po4xAR8ES5NZ4HmPkBaAC&#10;hJFi2VYSWwBuKWRUVvrZ4pcFjUqTozEnw/PxgDlQRRhJ7Py/q+62PrLfBYYI04RwfoVGpfPdsuHr&#10;I+jGo48j2vX0GO7IToShmwZiOPGS2VVBU3JEnzDiWfglsoYTSwPEMz9Wm05iM5c9WsMAU9hECKPK&#10;C8mojMqDSB60ZtuMmDut+g04tmOXMfYGqiL4KAG/KRBH6QAAh2FLB2Rch/l8RBFqxK0KHICIaBE/&#10;Eu2zm8470lPJ9c+UEsLxGjIvpcnIXJkCzz/OGG3AIqdnM6jiXaDA6fO+fG3IwMvtFumZyIOAjBsO&#10;EZzjxIDn16yLgSNne8qdJoclcltK/Rs06MEo6dpsY35mOuYSqaeGkS7+k3l7R/CLKblOM0+5Nx+f&#10;G1p/faZ9nYJERDFLyPWUI3WkP9Rdyufqk+bn3KgROpjiQJrA6i5kq+ybiw5LdEFZv2puOjI638Ps&#10;DBonfjZAikBBzivnH8lrLpP8n4g670AhyyIFh+c7HdQToTfGGLBzxT0IHm+feewJSOVaGLkgNrPJ&#10;uIkbchkSEf59DfobagpbvgmTgBLQUniEXAnaZG5TbpAlzrM7Zddo2ny8P0+eogy1jLtKEAeGBMoG&#10;4BHs3UGPcTDCa9+cs6KPagI8LKeNtt4dKBdTqA4MURxHJpQA87FS9x0i0GWuGwkwoCI8CwRBCa02&#10;HsDaSTx/14GzctLdTsmFlD9lmEdL5NoaAaAJuBHsJ07ivpFNPkcEq6nzJW8U4CK8GMk1T/tnn+PD&#10;tv3u86+xP+l3CjDVXdXtJ4BMV0bbejcNXMwVVVstuImyd8YMGw3XuTCH50gPzZTEdKCFE1ObwQ8j&#10;egKs8wJC5wmrTVcJfYngHSB550OK8fuNV+z5709K3ZUxc71Rv5k52JfrcAiglAe06yIVGlOa0c5A&#10;4wHIdgqj+kvdYkCAcwJg0HYA3D5tYxtoec3h0b6KJguiXr7i9vWM+124mWmo5eFS11M2VwQnwsYz&#10;85RxZsgoUNLdbOb6O9/vkOHRsRDBibjng2dnBO2uE0ROafd31AAzRkkLfJd5hOwdvuZCTmjq6bg0&#10;MvSn50SOizVNfT1Iye6VwKfPLTdYlyrWosxg1L9Gf92mfHl9hcVI/vn2M/7znz8Dc8AgeL/fMY8D&#10;7+/vOf8K54cjcm66XGbUsvP9WicWVuTN9mh4WyfuS3DMG6IWrFgr87jhjN9fXl6wzoXbnDijnvfz&#10;BFTgwWADUGDZO27DgewpA2YCMcXtuEF14TTXo0N9nch8cW4Qt58Nfkrx27cX/DPkhQyns58WULzM&#10;6bZxOOG87FMj0p7R/SLwXOXrLBpDgufph2jayvRt9pNtZQ+mrJES8dZtJBHf6EDJm3OtiLzvd9C4&#10;rbnOBRkBKKu3vzUQvCS5BhXz8E2SRVA5dAaDW4R8j+oj63K5wHV7lW+GMSs1XgwCCdRbRYYjdOee&#10;3iXowGj0uItgHF6nLr/vbB4D6/S1sslppoAT6tfW5/ALLPlyYp0rg1KWauZIjxeQlWHXL5wrBoHt&#10;6aE+l9tXen3+9/Vr2qPPvtzt7P+6Uvbx42dfKbvN9utKWwvffeZ75dm4nj3za+bgt5i/H6njj8Iz&#10;v6R81vcnMuUPW+yD33v5o4/hx4uMgX/8498w5w3nqbi9+Emx8zyx38kVd6/NiUPET5etM2CvifM8&#10;MTDw8u0lcoRHMTMcxxHOLT40qOuoVnP4u3a+yI4eFXzM2h0fYXiOMO4MVhc4tepZy2iRmTRsFRVh&#10;LiBgEzU4PoExZqVyiO7mDnYS1x2u0cbRhyEXg7iiT/lAjdFgmYbD++KAhgiAQRDTvxy9HtofqAjA&#10;nY6W/fbXg05GLD6cQNBIIEdIGmZ96vInASapVyqKJByk9lIBQOzHJX0G9uWXkS3+coIB/WG9vlyD&#10;jo8elRzdR3fqI3Kh0cfSC472rdwe36ypZ6+tdPrWrLQ5bRsiG9vTyM35sKCpbBssZSTygpjoF0Ep&#10;/k++IsAok5AG6pKxtlbIvlyabe0BjFKKiGHZnVUn2oFjAKcuDIwADmjIYZt3pl7wYWsZe/GzG34w&#10;GsFhOMa6UGADmJJuSQG+Xr9zM0BiHZl2ukquAQdtR60ZKeCImGUxfpvnnFcfH/tagmEUoRNgrO9z&#10;3Fr8xn4FEWNO2SppRN4ZGTmi5lHlwwyARiS4C36Nd8yA2zEBOxysVG00rE2sAm4cXG/YwKYqtyjW&#10;YCwhU7WSMko4z209pBDO0TfatHHnc6xHAIvIOrkeP20AkFVfOX0WA3oWBfygyWLeJaOt6HRJeyHm&#10;v/FwlRgr0+7ER9dI2dpAcP5b0qlRHE6w4tjkLWWIQszBcbS7MLhJm793ObqBZV83hDw3+577fW4b&#10;U219JuHLyaKOojMrF54BEHlYQ2OPcmi/F1G7Y32P7/SIbv69Rcah5FZ3oi1k4df7QNmz2wRspKLs&#10;9rF7+hv/OWPjwg2gj9oy1EbqIx2fP19A5yNQ+1hHrVhJu4i0+DR67atlk69fKXkupD4x2hhlJXwG&#10;Fj/w5/blPs8EIq6R2s+iKisykN0r8PUZ3/Tne12j2QK5KfQjJPoNy3dP0mBfa1+Jev/ofeqq7XPa&#10;C96b0IEoO/qjfge/9r+371u6rhHRxY+VSKi4bs+G7dasQ/KIxGk7pqq6vdxio9nXzByM/nat60d2&#10;IxjgMhZfZm5f0Q7ZsuK1k36Dl1EOeUj94z8Jhkc7aWt5Cg9BzZ1GUA4vVcyNJ9rZh/hG7FLc73f8&#10;LIL3tzestRzMjU0QXQu8sDQdT3HgFeeJcRzhrxFwjKAkPWOemVpvOgCMBdOFtSqq2cwvsLQxMGP8&#10;t+MF4zxwxzuOufyydmtAowjWeeKYHnkOuNP7crvhjH6LCo6XV5gavv3tJ/z8zzeYLY/UN0+jIVgY&#10;MqB6xxgT97tfjDjmxP08c/36yVcHoOecccdV9y0fGY/v0E7a7OQrkwRvsLSVshWuJW4YQSQ3mdIe&#10;yzrike1ukGaXhV/AdEQCAKPs5tokZvBb72f4Fx+N5dLnfsIH6S+lN5T9r0Acrk+ED9Cpsdvvj6Xp&#10;02v3SAHLJujZJP1ljNzMlENyTXA97WkkDZAB07WdgK2xP7tfJ1p1IwVPeeKHylWxfFTfr23ntyq/&#10;th+/hxL9rWjzvXr+KHPw1fJn628vJae+/9xf5Y9WXl6/4eXlFgHRIUsxsNYdx3EA4naDhE42B4Hz&#10;VNk8JtZaOOIC5Pf3dxx0gGhUzZkZdFFaoSmXxkN0/nf40B/qICKdTwHSSMCQjBvVENUAACAASURB&#10;VGCe3I3NfGDxnniEXHfOTNk3V5xjBvhJJdUieOOkXPbJI09phPovg+f2h0c6eiRIKK4GdDIq2wwZ&#10;sbYd7+pKDvC6AtyHeYQpL7SsfOajAeVhQAuyTbRxN3MBvNY+IZg0CIIuY1RUbYBUat1k2J1jzkdP&#10;Q5GjsTLhE4BsxhNrHSIZ6UEGzQhS1N9hqoB5ohNga+zFbksbu4XTefWrRaTydyOh6pqPZqQ1GxHX&#10;nN48ddBpzXzo/lVsYBgCBAcgM50VkYiaqMnz2JIEET2+puibI03aCgkgkg47HTpG5TsYHik54vJV&#10;CGkaR05bhKZsrTioZZmE2POBk75AAcRjTCz3XFBOjMKPZAbAa85XSUlBBFXTkdF8D2Zxga1FpHlN&#10;olqMJ9ZH3zireQ5+2VLOYCsdYGQudxmjHU2OFUMQg21YzSEjspxF3DnlJTsEHnMepfFbLRj/isBq&#10;1EHAgdGrbLuvi3TGeYEu3OlYqrD7Hcf0D+eYGMfhgKWtiFrzyLK5PNUSiWciLQIV2PKogr6HPfcP&#10;uF7zxEhwiVHS9FHsM5BNJD+7nN9yOyeQSH4N4Nu6LimaspPc8OOWkD/R9FU4Z9tmx3eKMiUKIooM&#10;tXGQ3Cj09XYaUlb39ZZDpN7YZFx2LOR+yANBntgQf8nbNcDEeXCYZi5uNmjG66ybc9mcceEoTP1k&#10;zSXv/07pWMRtTjPqLA5QECQiJ68AeDMSW4tnngKWIYuvQGP/fhPyxvltz12AcEM94/SKfkY7dU9Z&#10;k6fUB/UmGOn6HPATCDwKjDluMg1X7zsAByK0pXbw73QVoBr2mUfcPr18jDInggQudPxe5HCCDDTj&#10;EGovTvX5yb92OkP6ey5zJXKTi8zALC/z8EnZHul21aWPOwAdD8dLCil+weAAavyXbnQ6+feXB5qc&#10;ZiTjntYhUpxFupBBbhek/M8BXcf4pGTU95MH68LyVm9Ml2qlAeBpzYeyGTRbo8+f+3JxW9n7ZXvg&#10;Q/JusxWf8OW1D2r75ixQEdkbSJcpG3ZtkqvoWVutbMEL5GOus2cjVabwYLucC23moXNBXpwZgLMw&#10;sjje9LuOR/Kdn7jElp6qF7eZJeWbSAGXngebNRcfQZCXMqqJb7YrUmZpA8Xddlix9izlRY/gzVQZ&#10;cLte1bBOxc/yDlXFP//zP3Ffq+xFiTqj/+fiRZHOo+/v73GiI+5/gXn0LWmkATBb5NkWT1vpkVp+&#10;34nPa9idS93+icvp397fITJwngu6zMFrT4YOD6x/wd0WzrXiJAwgFjoK8Es0T8Xt5RX38473n98x&#10;B3C/OwhuSyGH9+G4eR7siYnjb3+DmeLt/R3H7YAuTfoON8pwxAXp5StfU3GQMyXtecHAYsqPyybd&#10;Z+XC9SnDNq+CPn3LY56mR7drcicDTXYi5s75aMaJIQ3AveuC+ANtwTwZNO0cDkCbb8OusW6fT+qv&#10;kj1ss9ldrc3CCcLiiaAR+lq+Eb1ZCk8pusn4pu/qUlRx57Blaklc40oB2/u4fbXRTNqzvSdfkd1f&#10;lO8/qgb+UOUpdb9YmnHzQ+19pa2v9Ov3JPyP0OVHafB/c/lTL4YfKP83jdPX5L//+z/w+vKSKTvV&#10;DLpO95914TgmbLlXxxM7tzlxP30z+yYHFB70fZ53rKVxD2QWOmd1/K7LEElDL4zEppgqegLlrFDp&#10;phFXSs0j+SwvYIMIZFrkHyPYOnBMT3DOPuhQz8tl1nZgJe1eAfL4YOnpOFrsySMiwkjCsZIEVWTA&#10;wS/a3N04jkh1HrcXjgtAdxJIMoAOsoEARIFmLeq0gXoJ30rR7YGN47kBRj8LCBxwLsboUYM8pl3T&#10;SSdw7y9BAlf+CeLHJHYQXBu4SzCQ/TCxdKodiHBH2u0Pp+OIvNBbNPPGhY1WNex61op2EvRIR1+a&#10;gZSRqiwz8KNmSAWovX0WP3nha4fYAYRzLTlOfq4izX2UzO3JlCudn/hWJGeAgEZbGOSNV2gf5bHA&#10;QKS4ppKFmNse3Hio4/JXFSjw0xRjeGqWXKdtDoZ62hWEAezHW9dWz5izUveoO2JqGodc3YiWAMU1&#10;nDPh6Q+2pZE6QwFPcdRkDyItEXhZmmSUUzq6/URC8LA7GyPBnj7vNHAf15aEA+v1LTOU+e5ypwx+&#10;vuN9yss14fzROc99CqvoEbOIcKrURcbhmEdHLfWNPZg7kmOdUJ0wO3DKwvs7Uz7Znms06MXoJoFE&#10;bvnKJW3oR/7ZBdmwcOe0Zqg/gCsui4fx7bYZ0F+R+h5SrWTEnRSHitxgpjDRC51jLT9ExVLm+O+m&#10;RXXfXJTmpO3TVuOofJ1qwDFCyse4alPUe53pW3ItX3qUgraAdMv+VyZyf8SSGiBI0UA8vl3UGrmh&#10;UhRwndvvlTCz3JhkH52Dt1c7FYMn/IUrUF7641Jhf0YNGJ5zNkFDk5rnnUg1tu5QPykFuO/PXcE3&#10;RjVmxFymWbPQ/5WGwee6rc6Q4d1esIdBKsxm8MPMNGwP/ekCNNv3j1fIPD/d4wiZ57YG+uke1rdf&#10;CPqMeT+n3f4cLvW3miOiVSO1AnkRuTJCDv0goPoYVf0sLPeCUGZ6IRqPFidyhALyuxsAn0WE+0Zt&#10;RcN2GotUHpUEvcVhUA35ZqGjvOjW/27TfU4r8rPX3TMSfDamOg3z65yb7/WvbxLRzhbSK+2AZ3PZ&#10;5NblJ/U1LzpcFpv62Y1d7l3LNU/6qdnBrd/RjKdDob2qobv3niJB+MZPtbUaUTTX9byB+VZfsGGm&#10;eKH+EgTTtcfy8+p/nvhDpOOLdEVm7sj1UzaVB5rApEekLoLhmYbDL4kEkHmdCaJfN5/Yppnh/X7H&#10;WgvrpljrDPDaU+idS7HOM/PCz8nN6QgyGgPHMQFVnMvvj+EmCCO0Kn94RH8jomZ1wGzlpZMAcIyJ&#10;UxdWXIwp48DL4W+LKF5vB97fFOf55jN6AhiCl9dXH3vYO3lSdB44puJ93XG7TRwA3t7e8dO3V7y/&#10;3/Gu7oO+vE4MBY7bxHo7o5+SKQBhgHCjc2lGR0nysNtjHpl24byuZzaAmvowWAlhE3Qrg6ZM+obB&#10;rWGnp87RqlvCroVIpBSqC9PpV+QmSfDnjIyNyaJWIPgWEb5tGn8mU7a/3CqI9ZmyQut0DiCZ9xy0&#10;AbhOSaBm94sL6os9sfen32XwIAO5HrsQpo8QfTjv9+iDH6QfxwFRg6hG5HfZn1kF52fecHt5xdt/&#10;/p/WhGxPPv79V6nyFXrkJD75/EfbSuflg/a7/P+ovc/6/FFff7Q8Mcb/Kv+i8lvN4W9R/kh9+f2K&#10;jIl//OPfIBCceoY+DtvPBPM4cH+P9N4jgpHiNNPtdmDpwv08I0vI6dHgx4GjxUJ5QwEgAeFQzyKw&#10;6UBeMMiO5dsWd04WCsLOqZ158YTZiByz7vQzWmtkLjkXLtRzNAbY5JBRzoghQasRRtZgapUG6kEc&#10;sGPEasLn7XKaIW7gKJg5tgxSTdp4fkIHSCwUZeyWo4wMWFx+CR//AuKiRNLajWxP24Ds68bK/EwA&#10;hv4z2p3iVy3qFUZ3udOottCuUExjMP+MiHRp7Sz1bQJPs8Ic2wJPOUJjpDs4NGJ8LjJ3NQ23ywVB&#10;zKed+baNczzy8tBydvcInqR7RgXTo+DfQJvtBghFVPfwHKmcAtorY8SJAgzAeuRwmF7CJgQQHuMU&#10;YFb0p1SXAXGga0UfPEel4oqYDxkZqcZIGhqv7ozE7MmCWEX/O1/dcp55c/wkr4fzBPNUGoIRzwlm&#10;gjs0siXp4X1i/3xdCQCLHJtm6k0BAGbyPWAB5MTmmMXJh8gd7qc9PFJKDQ0EL0PUzNM+WAvtk3UP&#10;8FrC6T4d1B7AkNUc2JI/PTLfae3zyRQE0vhRmXsx6vGxROzmmG7cR50yBo4BqEoef6Rj4GvHuc+Y&#10;u96MV+lAjA68j8FB7ZAbEo6UDIgKzuRz/8n5lsiXu0Swzrsf7Q0ggg418zF3x0IEkCkw5eWppFLI&#10;rFgfa2lcCDegErKWw+Ntg5H+hXc3WKxnfu5j7QaZ1DyQbwVO3wQD+ChPxygEFZ1mBpxcIwaICea4&#10;Oc9IjML4fjiedPKjBT3fCxyB5L0ByfQZieXvE5ghjfw7jf5wU0obPlK6UoNnGCy0nZqxkElknFhr&#10;Y9RlmdnPBozE6MHoTAvQg0edGPVMB85z6zq/m2oCbDJn5Y8dsQEGX6fC31sfdErIagJgGuM31+ex&#10;WTct2pIuSyLqeYaOlKYzEizw+XX8lRsGnIf6nXePIcAsOsDO57HRlmT2MXKPXvP+hvhnCFCGfaC8&#10;iDsQmLNWF/ppgO5jSNgGvllusMjta3FnSS91iMI3+fLCURGIKs7IETrCJpneAHjJauqWjDD0dWga&#10;mxyRe3gHe/eN48oNzudG8p3zQm7DwEDQKGSOAVNmkycDgsqr6ryKvQTfc/NBUKdoAKe/04Q8BTB1&#10;gLZ6uYnislQpqRPIy6WU7UqeuonfEowUGOY8Ij2GYnGPbbe2wPQKI3SqLoONiTlm5NBmf3lvQ2xA&#10;xcawjbpwMjfog0B+KWOsLXV5O+cAQw1qCsk0a+MmTTkVdJS5z8NlGoo4vnnMDcGHjRauSxj8bgLX&#10;SWIE/MxPrKRMpf7UnMtsstnIAFzf8Rtz/dpMINyOyE++al6Z9muthZnrh3bS5RRLRCWbFejX/QSM&#10;Dtw/uojbZolIfWZVV0VeW1tXfmGj6wmBDQTILpFKY7lesbi4GhUYsoKOvFR7Ybl/JQOi6pFJc3qK&#10;DTdcoUsxBDj1BDfLBkJ3rOUb66uAb4NHvnqU1LrwpOQ6y81F2pxwwJ22kongZDqUZTjtDgji0swT&#10;L7eXlO3n6UeOX15fIGvhvJ8OeM+J+9sZ/GU4Dk8dYhBA3dbxiGOXTWoLx+3AeXc7Z44Jmw6s3+8n&#10;lr5D1PD//fyf0Oj3ihPC83iBb7CcnvrKgJcXiahxBoY43W8vr5jrjp/f3qFzYr684lwnXl5fAAju&#10;SzHHwBIH/c+1oHaPO2NGXPbp9rXrOeD9fMd9+bN+fwHDYSTA8KIzdOc1uzAneVjQ9EZ+6T8q3Qbf&#10;qdMyAsGy9WS9h31hXe5wofXNZKSdm2sI5VOZxYkVo02Sqh+13qtfvgaKD3NzX8O2RLVzLWstjDHr&#10;iHsbD9rGqsEwcCB9URC45+ma0Ph56tzX6jgOjPAx/GvaSdTpsU7Mbf/lN6bi9fUF62wBgdGHRvF8&#10;x9foibd/nl3YX0r7/Akd9vLZ9/Kd7//V5bP+lI3825RfWk/3XezJZ7j8/uwz++D3z9r8LcpH/PR7&#10;tvlX8fJHoucfqS+/R3E58m//898wj5m69hABlmHY4fbXqRgyobbwMm7hMjou9v7+jtvt8Pt/IlCa&#10;+umgQ++At6cTYb7lR6H9qLQBPhuqhu+k02qY40jjn9VKgAFL1dM1gJFbGc+JIRJ/pzoqBxXNYBBG&#10;UPgYElxuso2GIAFbKtVUsIJ0nEEjXwAZE0NLgQniSF+fojAo6MAyBQpBrzr2zDqa0d6Mnmq0V2z5&#10;WbdbBOUE18+IVuyGlNXzz8rmOJN22U9JMHg7crqN/Zmi26PbnLySc57gWZs/aeMVAA/Rn5tOChQl&#10;2wkjzU1TMGp/DEYC+2uj0QVARrOkLSh0udmMG2qk9eZotVIq0/8fpFt8tHW9Bp3vJpG253OhJG2k&#10;8YM0o/cZiXI8QXPrbfC9J2MpwDS+NrYHYMR2AoEM1PHupA8k57PFfGebZpXnONuQS3QZjWVrZAm0&#10;riKZK7oyqRgOP7J9N4Z5tPvq/GP7rdWb9TDfYwBgBD2T5YrPTaXy9HOsaG3RG2/AbJNqtT6CKgEd&#10;JPloZHuEfTgO8Z4GcJTA1tWpkNisyH4hnYghQBzX2Oi/zWnKa6k11KNxhPKpy65Llfmz813n3Rb5&#10;RPAj116AyYJM9cLnOkdP8wQnC6h0NK1NapZe8v3vOCgffr314NnXFEC1Fsj3XZd9XposFaDAcP/K&#10;rPevaEh2s+Bl/0oaAOf9YiKUnCNWaBoXK1ZuzD7Irje33l6I9XhiKuZh7/jT8sw5Zrv1QXsu1tDI&#10;3Nr+nT6cKJCs6+ry8PN9HJc18oHj/tkYtvra2C001jCLIOMrRZ+Xq/7f9hFwIZHZ90j95TEk6Hh9&#10;5qM+Up4+fPd5mx2krDHSdurycnvrw/4zUrNOLOrGE498q1grLNzBsft3udnZQZeHNqnX5sN3Xkdc&#10;BP1bl5R7o/TOJ8WDF4av962aslFEkADeaCDZs9J1bbcbLX0Cif0PxZgjwVjhpd9zokv2Z7xLW9f/&#10;eLaCi7+edTOBve8QZ4M3jOlEdhuC9dvqF/Bd6rFGl9zhw3ZHy8zUGoh2PG2PKm0hf1ZhEJWHOeCm&#10;gFpEbXegkI89kc2qdel7jjrsC10L57m2uSxR68E3Iy7IHOJpPo6bR8wKBN9++habPyfMDD+/3XHM&#10;G1bkEBSJdH3iecB/vr/jdkzI7eZg+HE4wA1fY/f7u4PNgOethl/yHqsRIhNrhQ3VLliUNvR//vOf&#10;mFPw008/ARCc5+nA5v2OOQdeXr9hmadMeXs/oy5J3j0ORrnDL0mMNTH75pBIyQ3b+bPmAnXwpc3H&#10;VQ59paj2dGaPde1+83P9fPkwbQgD8H6/Z676yU2ybTAsJZM3/ZR2N+uHT0jakwJJOUnruE5CfEXV&#10;+qk4Q5oHxjV71eNe57zdYKpYAX5nAEkaZ7vsvPq0QAW+4dJKjaKPOerc7N/rwH6tPtgk+K+s67co&#10;n43nd9B9v6hc7cKnFuHl2ec656/yV/mr/B7F19vf//738J0tsoUA9/PE623WfZGCDGodc0QA44Hb&#10;y81rUo07GwdeXl6hduIYkV+28mpTM/VjgtGRj+Q2ZbsAkEot4pbz8KjbKTAsT0ESsIcY8BJ5bz3i&#10;zKPf6LCkYbY5q+3IF1NBSAHhBdh0UDeRE8aJ+Q3YEYXiBqcwlA+SN6rDjz21yEeIbE6PwHePA3lx&#10;5ZfdLrCK/QSBJeBRJ0bf0pDg/8JjsTUv5V9IGRSCAOzasa8EYZ4YSa3pkc5EA/cEzeG8OtZlYO5F&#10;yphwkgdjBkia3zNlhbSaazd/UzsN0Epzalg6euzfoHPUiCpSThQN9zKM+bdHhO/DkJrz4ZHVmUdc&#10;mJzEaTY4TdlQ8Phg4hP2vsbaHXvmihRa65ez0hXti6Qfa80LF2PDiKcJpX1epUV3CTwSe1PoFUUu&#10;GQHXHYmI+I+b2d2JQvAbjzXWcdQCnRXDePlOdJA5hGOOMjeoIS6GRPbJL480mK2kIhfPxi0W0al0&#10;UgLnsOATv6DmkhYh5pobcTyWWYZO81QoV0oSJY0qhUotavoelgQHMg6QzzQHYQAlg7pgkGbQp4Pa&#10;oqvJ/+H48CIsrp2R66zzXdADEfUbkUfbeotc9JQ9mTM/Itp0IFOj5P/kYVQ0KNN9UMRk2i0CMCnv&#10;LNslKfK96Pv/z97b7shyJFlix9wjqy6H0907PaPVLiBAkPb9X0SA9AD6IUAQtJrZ3ZkBdntJVma4&#10;m36YHTPziMiqe8nLbnKGTvBWVWaEf5rbx3Fzs+ZrTFIKAJ0AmeYWWsB6rDQZK8S64Uzryq4rv1b+&#10;ZHVmCAX2Ret8xJ6vPDX37zMFW8omVt5mYZfZTwGm5v6x4ZYBqPdvTEiz2w2Ll1PweS2zD3P2F4WS&#10;fyUDXeIFZzuF4ficcD8tk+UkTK8wAT2b1/pCqhRAngfY75eUrUkXCH4koE5TvcbSI5mhYy7NM7H5&#10;oWqzeV0CzTwjdUqq5jS5WMmnY0oixMOAilgy8enA/YejbcFfxOPvmwxI2RKegCTtoL2VxnL+yjpq&#10;escCflNsATmP++njHsdvB6/mmiSTB6r2l576VPW8qscQW8m/zGlhlsRkFZSBezvbr8kXw7dWbe9Y&#10;2IqGpCBr36TgOURIeGuWXDNstuk6HouBPg+zw9eSr7OeLyofPB/9UOVucR7nXKy51ztls6iDsoo6&#10;jdVjNNvV+A6Ae8jmQQK6RK4dnX4zymWHksexXNLYyI89Fjei1TXgjjRgHBwreMOEfGLdBTx0RgBd&#10;wc+00rzrLWoep9CqQzgfnPlsK7qH6TN+8CASOU1oHUFh4RbUwXD1wz2Ck5r9sSmwZMqKkjizrA9L&#10;SfexFBvmXPR9Y5/kV1qAdw2eYsDw5g5Fdg0ZzicYOMgSSG7mGY2Jt7c7Xl4/GR8Ze+RlUQCv8uIh&#10;LBS32614sOc45hi4OUA+5+57kWvdfL84gAp3jvG5VjvNwZiKPif2fWLOgfvbjq03DwHj8UMfD9xu&#10;N9x/eMTesJtI4uE5Vx25tWSyAurFToBQj5CT3EqBJSfikZcu8vOjItnusY56YHgGxrNyhjKLtjWf&#10;v73YbbwxJlT3rIfvhixY9cyiHLFD8UL0NR5ddTCdCmHoRs899W6Z60Heqsu7hpNdRN9u2B/3aEfn&#10;7t6CEslgo4vFjubeO+4h02sEeSvpoNucbPEQ3qXT9furcvXdUZesn109+yUy+19T+Zx5KQS0FLl4&#10;5rd5/q38Vr5WuX3zV/jD734fYcDu9zsggtvtZrfvVCG9oYvJjDkVDTNCbtkNsoHWO269Yx+K3gSP&#10;t8FkmSuQnCfp5iVS9/TJg0KumLD9beEMmuNeFoMSneFP4Ia8X+HmlWukgiiuIC7gFzT74/I1Yuo1&#10;iWuK1ZtR0TzJYYdgmimjPa4It9biGjbjyRB4ak2wqy5GY5z8F6Fu41BLktmaGQziBqorjFSOwKRw&#10;Pkc2lARL6mjX+cyn3Gaw9RLCGMssLfMw57o+1QjSw+c0mNmX8HQVBGBZzkuAxYzi3/DnqBgVRQd5&#10;PTvBHvtexMC1IfybXvxYvGcIFESYG4glQjkk2nNfXgBmeDUGjWnrvFtc5ao0ej0eCucUE3Yx/Kjv&#10;SfSJ8yj+Jdvhc6kE2hwwHI8974b74q1GGtJULrECF9Fmk0slLeZZc/OEKWiWRsYVDkW5A8JEhwRB&#10;EmxVVd93Fqtp6x2jAKF2tdh84mQa8BMUJ7kHss1snzRlj6URuiSn46iE8+vrR4NxTmj3UEQehsGM&#10;u1Rymxu75C0MjaKYCz018evPpH0l8KmwsAUJuAQIbA+GUWFAvYdEoHEdpFOPweDrowjIjcbvdEOe&#10;/ZD8jmFqbIn9Vk0BgYIefR1VjG8pEeToCyDI2Oo09CoQHno99zuTisY48l+OJ0Es/2DZqwbM05s3&#10;wKnkZnChYQeaTWnBQwGnO8tHcGgZ7OWBCyLDFh3mPh7xvUqSrTTaeO19BQ9yPEAkAA0aagXyQ7bP&#10;5hQJTC82kh0SzxiHFN7N+dQADpK3CrY5AfQiJxC3liAWnkWQvDTbJZhR1qgY5+rJFHmwsxz41udp&#10;b/PMw4dsgPThAPJYND3bechjzSePibkjMCpMeFj5XnoLmKmqn22nxAFs5Jwgv3jnHe5Jl1lMtCWM&#10;Bd5Q9r5E+IrhBn8/0O711KxANYEn9kyQQMgJ885Kyr5fH2CS4DqmxdO3gOLP5uC98t67LBmuzNex&#10;5L24WoMaIgBawTvWQUAbPlGa+qjfViKqagCtxUbm9Xoe3r/X7RVsYkMSgDZ/WkgqOa3LtUf1FxSC&#10;hwHEHz3SV/CewZca7DYNde6gL3cSGGNH77lm6Q159k7moUmQTxPAEzNWnQGAHbgd9vGoEywSa8KS&#10;Dizm0VwP6K48yI+e9zPq/YAJFDCLe7keXsNDlzE0nHOaZYaXocBA2HWNFa1vJldd75l+gMP54I2v&#10;OICauujDXjmaNHdm2paEq9fx+TPkTPAM2lwxn67DlfjHixc6ZoTRgTS0boD3hO2Zfd8t54QIxhwO&#10;XDc8Hm/onR68GqEY+9Yh2iKfyv7wkBWesFNo+I5h4YWkJVgKQFpH1wd0Gg0JWsRHRyt7c0589/33&#10;EOkWCsplZ99sf4/dwrs8HhYyiNcARYDH2E0H84TolEvmOT8XGyrNrBpbexU9WmTRFRj+OTyAuXuu&#10;WXyCtmtV4uv7pFLhEylr4qsiM655uERnVn7p9YigJksXH8Nxdlo3WT7HgKC/097V3GVdIuUmRvDf&#10;3UNtScTSZ6jKsdewQrQVYwiu63Oczi9FT/mBTrNy6v/Fir3Ll7giVyv97LPqFb9oB0/a+CWXn9rv&#10;Z3NX6/+cz+vfrFMPn/1Wsvwc9PZrpeHfyo8pv//9X+PlZqGBa7Jvwj9mJ0rgwMSEb9sW+tScE59e&#10;XyEAtt7w9vaG15dXC7HSPQaX1aiAduTpbJ56PxN4VP8ABTO0m7eSYOowYG4CUI+XBYkEUTMUB4uh&#10;a160BH4sTiU9/uAKgxkPNM8LQ3LBZ+BPBwMbd/eybL1Dts3jgHUHjCyOoillDdIU9I+hCtwIavn0&#10;SHjIpGDbWgv1l/Gv6U3B8CsZO5ZKVQOkud2WII1C0NyT2aEdh3N7gFkRL1wdpG/0jrKf2RtTwEzh&#10;LQqsmnJs4FZzpTs1N6UXXoSqqR5+GnFh6U3DuOJRhxtB9NrcSjz21A75kSzJkNS9LiA8yLAeNK9P&#10;YZ6q3dAUi4sOB2xKPc0Wwwwtr8dwTZsLo/IEVBz7yTmmoRydlaA9o6/0CgTg8bxhgGujsSRBO92V&#10;rEqwWxc3Amw3z2neMaa7mP8wfHPDwcv6vhnTnEuB3LrHpvYwHldyvwB3ohbTl/vAPOO53zwFn5od&#10;wEMXW9Pm6+5ggwN+Axs6avzOCfMGYsZ1S6hHLycp9C8C9zoDavx3S3hAr3BLNNk5DpgfZG+M9cvE&#10;uNb+KMIyVcGZsZhVLcavpoLeJL3SbLqnAzJU7gkieoU0SJuk9yc0AOk0jNgG++UHReqsqilUW+QB&#10;iP2h0042lftWyz71Qzt1w2yuXl061Ty3pYN704yr4VvRk7RuksBGAbzUeYB5dm2xT8T5RgVVlPCd&#10;91ElPeA5Vcbz3Lgg7/LViWSQTmu84cGdFB6EsUYum9QPOnz8BB15yUOKQZ+Lxn0/4iOCQTbJ/ETy&#10;tgbr4t5x42cmIfh6UiImz2DLYyYLbAKM1l2mrHOhKgGo2EGkG2qsUz0sKQck4gAAIABJREFUkZK/&#10;6LLvIYgDRDuTtdNxi2/UKYFCh2f4qwpwhqxr3RPOuWwv/NuUD/7uPF+5LfIQ3QzRBLWbyzAQbGs5&#10;p4sHL+ePNMU4463sHwBMgBhhg0TBuMTUJbj+0U8fgLreY/JBgpdOX0e7ENbKwjVMSIA10qVQOKeG&#10;PMWUNdKVpXwoCV6CKXEhyFl9opQggsH3dPqPsBfxuubFcr7uf1hOCfsJSBz0gYfRjCd7vBXVKqBT&#10;Druami5X5PcKQiantSkknw+/zejo0HseDkyTI6aH5bhA+Rg8ArEux+SVVBOzZFvWFQeMeEtmAfVW&#10;Ucn8JfalfTMFUJdlAkX3/XArc2BxyAlCzvDkjZuSzQ9DYwmL/LEHUm44X0/gqS1hn8oIS8e5P/NG&#10;5fo1D55dXxWFwMIXNt1jPmfIEb+h4zka7F0CpC7rPXxHDlGgk041tg9n1VfJUwvdU5blYVbqm9l3&#10;iY944FVj/+faHfbjKAdGc2Lzw3Hurem33KaPl3tfoeXWSoYpsUqd7/j3mWzVLYhhddCLHiDPSY/z&#10;vBVpdkbIVxGTFc5AtyaYblfxAF1c32As8249dHCP62R9Ju0xh1JrCW5XfaEz7A1tGeo6vi4xTqiB&#10;lO4MP+ZE38y5aOw2RjtYMeB/jN11OIuZPVXRZsPLtnlYToLdDY99h7SOt8cDb//9e/TeMNWSZb49&#10;Jhos3vgYD/T+asC0GE3e1BO5SoPIDff9jkhDykNJUWxtw9bMJrvvipeXLQDzfX9AZGKOhtvtFePx&#10;fYTga61BH7Z3m3aMxxumHwZPHU6LD4+hbfNoHmwCaB5uIPiUBD1d2dfPDt3ioMplWO/dbB3X4cST&#10;0sbNB8avh6AeFC97JC29/Iy06t1t7mSjzI3g8lMVENcT5pzYtgS507HMdQzAnXXSCSYdkBD6J1Sh&#10;3ueaX0LY8KE07uly0MT6AFiuFGUdGu2LiN38VmCOHTycVN/L6gfCzM8DQTi6Ub6FLuF7+NnBU3ye&#10;wrPIq9T/imJwWqXz53xey09A+ubrVPWJ9ZlfX6lS+seM4SQtP/O7L637557fP2dbP6X8lLV6r86T&#10;ovcV2v6l74tn/ful9/unl357xb/53beG6Uy1+OAvN9MJ7t/j5cXye8zHw3Ko9C0shm27Yew7GgR9&#10;u2GUnHcvr6/44e2OrTdPXql21bD17rm4CI4BqsXTcrUdIJjlijoNWxo0KMaGva+mT5riQKF8Ym7F&#10;wHPFMWpQ/+kxPyuuSEEOb5dhXygUw7NRJBIoWrgFyyZKK503ZgcAggJmzC+9WkFNzlOxbas4a43A&#10;qp8el14HUEKFqBCAgh6U10y6GqE0EKEE8NgPLSfYpcNlnsMzRPNbVUu6qOULepTW9gEsV1ltfRDP&#10;hxGNHEb1TK1jDvhDMh5xBeZq4wQjTVHjyq8KwnGN7KcbrH7Y0BjcnaBya0lL9I65YDSLMSoCJtRj&#10;n6SFD2vuheW9orT4U6agScYYD1jE+rTad7xdIYs3J4BMYEf6Cho5zMlhnug1bbZO9QX1epH1rJ52&#10;Dk42P+hSTzIrDuDw+quKH9Kk8inuMc2ZIKBx3kdXvZHlmdMqXWwbuVjL9YECfAKurCf/ID8jX4A0&#10;SJsGmgS4xx5Glf4O14jAlNcvl11deu0c1PqnhSKPwynAKyslv+K4WvM4nkEnxaARHkCoew7zaBIF&#10;vKsgSRkHgQAHUsOwjxHkz5wX/sGQKJJ7HnBri+2ZgT0XwG2ZprLvyGkrZ6gCrIAjBKIIeDofhciy&#10;LhHmJebUZZJyz/lhUQA8a/eYh4DjsuRV2Tuzq3JBz7cf/KkldEbuFN78ERFPfpr1iPQlCXG8rTln&#10;uYn4i8Y8PRFB3iPnlz5sLXKT31M6c65b0FAZM+m1rq+m8H3PI2zpj5a1uej30cMtvVtPEgTLZnou&#10;is/F90oLj1ce8JYxfrzx2cMP2vK9W/q72Ng/sVRQ8qq7VzLS9MeevwOob2upK+Zi4Q2ZhDn2pH3j&#10;L5EmD59f9X/qGRy9ACzOfx9mkJm91U60Lj02S1dVxZxJlbIzotdf139RGM6P4Fd71m5W+mGdX1LO&#10;eo6WvwuolsKtrE37qt25Gnetf/FWL6XqPZG08MsaDh5hP/yQdGoB4XkQk240K185txn1aAveHYcJ&#10;DnDHDSmCdmqH28zhoO6V3t1ZQJpAPAwTZoPIyJCXy5wAxz2joe97j5kwU2FAq1BHNGB8Hzt0N1D8&#10;h+8fsJxQdtC67wNzmN3xeOzo3RJN0hYREQydBqZr3nLb9wFpBp6jS4Dp+z5iHada3sOxvwFd7JB+&#10;qicKzRurrfXcsz4+Yex1sa+2rWPfd2zbC/Z9OvA+3IPMHbl2DY+yOeiUoLHXK+dKD2ynlVn5sDvj&#10;+Lsnr/7LckU35w+CvpzxH3WQdR8fXr/GbZf6rdvZRkpL44dKPYE9DpkXlk3hi8fq8wAItY7axmeU&#10;S15zUAKO/Gwp79jaOod7AvTAF6ZqOPTMuZdqHGPQVc5kzHJxpVFjvZbhPuVPx74l78m2PUzaHGs9&#10;X1cs/IXKShk/T/lYn/jLT+Zfuv1fQ/nSOfpzzekNwOMr1vcvmRZsv/fe8fp6swgdu+UbsSTUwO12&#10;K4+788i0m3a8Nfhyu2F4UvE23DHDbwFtvWGTSCgowPSrqEIB5iemo/QJ1HfLVWOl13ARRAqgTZhX&#10;ioE+YdfCDSI3DhjPO17VBO803GjS0FJdBSWVEsazpbc0r3jOOS2LuQsvusybhjIxRsMmzYGChsfj&#10;YUqZewjQuzE9t1fQVRzgqnxzsZ0JzASIIjFn4OdF1mvhw8I1KJOXiRhzQSJRJsG2xb6mR1yhl3YA&#10;puLhNNhb9IXgCuV2GoIoYAbVHU4F+yKAA+N+oCKytFnBOAJtHRUkcDjLw8zwOYK9Ip6OKtF3f6bF&#10;PBldJKwsIpgYABqmhyIxvFMcRLARuCP2AgaSXmviQPV9IJLttRYRRW1mPYbgQiqNh0ycXPPrQYwt&#10;kyfVN4+gegXMIpyQiMfL1sM7lS7csy5v0UIi0LJTRKWb8jtjmwfxtuaHCv7QhF8XRCTFIog81bzJ&#10;hqp7VCd4LK1lvL+p7l0vQYu29k5XOtEL/TCMz3LoddKOk3uIjym2nHr7TsfK/thMxLrkXNHi8oOu&#10;Wec6AdkATXwBzJe6hUHRUNc5KL54z5UDPbivvhZeCsaZLXRB46/mOMCBVoLWFTpX4Lj3vOWRtM5Z&#10;0RiXfa6WWDEMnfQGBVYPnehHO1zZLwcDAbz6zYhkF9Y+ZRAFn0610Cja0OgVD4I21pfwtEcadDTQ&#10;jjQiMA/GsvLxeV1/heU6CAYrrPNQVGOvzNIevXObr6WJAh/jYgByLZPHcG+xTfvl4HULQWf8Wf95&#10;BGR4gFFuKmM1Pv22CE42ZcxlHOYi4+Cyne5rBLH+6xiAiIcjqwfNh4o/p5R1tPmxvxt5hfNVwgQn&#10;8NuHWsELfigoNPsFXatggMk+OU2cQDN2v1BWXjRSknyeAMD6DMdDWiAv5f7+MXPLdp6ArqePDmto&#10;W2IUHpF8dwHEoe4ckfPALofXd8yfg+vkabw5JNmHp+MoYPiSSDCummTArKqrXVRke/bZlJ5iy6Ls&#10;UdtopqwLIMfD7efz/Qzk/Whtj/I/X+eGH8vzRz59+lwyRJH93UzXh7Gfqr9zbczhBK7m2GF/7ctH&#10;4X9rb/JMph44M1QYPzjslSoP10lYn6+hcXS4d+kMr24DYAcYyzdifWvs9qVfwXuUDH6lqUhCDDvw&#10;6D5JjZMVcreZh76P2743nWpM8wQXCDZVqHr4PwW02X6JkFJBQ4Iqy6tcrDOjcyw33nhDeE4ND1le&#10;T6atdn/cfUGND805gDkx5kS4pofHv91Q6gLInLjvwzy8d2DuFrPZ7DF1kNqYwpzJr+ecLvYsXvl4&#10;WJjN6Te0RnjhztDfTVzyxhDnCDG/8PWa0+KRT1VgDIxp3uNv9+8xpyXOpB7Cw0DqCGZeTo+xX4Dq&#10;AwgeaxLfH0jzEt0t3wuSnp1uMqyO70+4p/wHJcD9Q6Fcj71jAe8BqR7Ybqu2vsTGr0PS0FMRdmR4&#10;hTdaWHrannAtudaZ3/i+Hnk3b0mmG68c9R7JPSkCXCQEXwxp8r/WLg6Wsu7Vyz0+pSqMDIfn+y8F&#10;uf0tOHT19MGT76y97WVD6w1v3/9w6iPDK63VVV3vl17e3wt/vra+ZL7eW7/fyr++8mNB8H+NNGS8&#10;6dvffQOIyePND9TntDyPrad+E6G4W0PvzXFfYPebPr019LaZbbc1PO6W/2MzduwpWty+oMwwhk6B&#10;YoLOrsSW63Talw7Ti8GES3B+N/LLVSQHqaaaoZdCQ1ENJl5zB2gLpYF/OjdWeGgVf37adUcL+2LX&#10;x3rvlrzTbBDTy24Nigdav0GkoTexzOS7xZdj7DJ6Y1JWUYYFBEDlNT4zOUoPRwM71JIUSlRlz4cS&#10;5TBKAa6OxuVq9yxwdvk0fHe9jqIYlPml0ZzfWwNdbW3syYR2VrCO1uoK2Rx7VUHrUDrK2ARYAO6q&#10;iyhynjQy/fCLtdGqnASk5/2rHo2BXap5g4sfrAz4gUKzMBIEhK2PxwZp5Hn9raxXAOA5Kyr00KT3&#10;v4Th3eC6ke/DWcIb8DAgdF3hHEmMOT0v63XA9JpVV76EgAzW+c+2SFw5X6uHXPECj/EDGWUUaNj8&#10;AAyAmOcN1AM6lPA9QyfmsOvAUxhf0350EQ8TMqFNMTGMBqfxCirjlWZyzX0XCdNOnRUWAsjP1BOL&#10;442gw6gj5ooHTqVutQMMqv3u8+6xt1Pxt+Ro1oEuGqF6zFv+DIrUuRePs1qTRFYQn31c9Hg/+qm0&#10;Y6tFsIlrqH7tVSDhgYZC/3DWEBzK+30El8hveCFZEDEKy/blmDLuctYtjXF4PUFS2HjBha1uSXpE&#10;a2jaoDICMCDINKfzepH0pPe9wDjI7C/7F4kkuX99zSx0VvK+yhXo2W/yofKJuh6IGWnqYauCu/qc&#10;hICBJWIEjrgOap4NLhaN3phH98btjYcsctz+UUXIWLHDs+QVuU5GR08I1PnPBHk+QliRKgIgq/wf&#10;kgClrob4cwD2qg9a/kfI0npsvTwdBxG61MHDGx58M2QM5RBDJH2OJ68dFFp9HJ80FABccPT4X+Rr&#10;CMwyxDJ+myvNL31tU4+QkPWXgO6TOSnTEe0l30cc6NXPa7/ydV95zUOzup9qbhMTUQp4yLpWAMkK&#10;huehJHtju0kP2+FzSwXBF4/FJ897dHmTUdMPkQvfO940sLoqk/ZbXCrBU7S9493NVgudcgqqd+bS&#10;XoR/CebwTt0fFxoZV56UeUC7xuWfvmEEV6DWudjOlYX3vvv81YFW+ftI7/UwoN5EqON5tqc1wGwz&#10;xFTh8YbtuxkhKSYq6J23LFeeBJgu1P177qXWe+T0qKGiItQbATadGLOZtzZDOjn4rb15cDqGMumY&#10;Y0RfGLoiDsdMGAbdMoSiuq0SB/uuG6pyzANjWJ8tTMmO19cbHve9PGc6Xt86IAPb1jEfO4ZaLgSo&#10;4vHYsW0dvW+gH4p5bTu4Ogc2Ab5/PNBE8HgMyM0YQneHCYjTzFTsc9q1aN0xHgMiDbfb5uxRAVUM&#10;HVAV3Hys+zBZaSEzFY+7YttsjRoEYzdHKqPNmTqKKvZ9B7AVnby6SZGZeM4ZHgCRHbis+ahcP5J7&#10;/0y7Z56c/+ryfb5ReN+F3OWeMbqwUJajyJ7cU0ZDY39EK6biEuSOnoU9X/lGvUFRNfQLteWykBfx&#10;99OchD3oH0WoN9efGPqFenpplYk0VScs4ojxZZ0D5Vww5m6OEiJy4dW+BoqlfhtusTXK4dppHMtL&#10;+fN/+l/+V/zbv/0D7o87/v7v/wv+yz/8w/rcotexvp8mH36echz3n7vtj8qzdTj+fb3ffn2lju/n&#10;GM9fcr3/3OVf01i/Tnl9fYVOxWMO9Ft3pzYDvRl211RO++zxuAO4RS4ZhoCGAmO3UGpNBLfbBpGG&#10;rW0tQCOWOB0Fyb9BdY+4ec0TDVL5s2v25h3w2CeaWKzS1hrGeACtu0HYA6AwQ4gKtGZcVyYQAk+X&#10;6X1SFNlZQDr3cBse92/MB4AN0uYSa7O7wtZ7w9Y7pDXc9x0q6tnaXwCYp2HfOsZUj6M3zFidTOUJ&#10;MDCehqHpBjcVVQtgDMZvNfDLgUI3GLgVCN0BZJkr42yQiJFMkD/AMxrE03sjdMRwsMoVMKh6uMg0&#10;1pojfVxlO+NoplyqQhk31N9inhEqehoooQDS0JraQ4FjrInQCPbQ2NmKQUsHA3HAhWvG9aZ6yfWh&#10;Uh9xW2P+Mtb4crJPpc7vTE4HF25yQ8Ba0rABFmSfwIXw5L9DZAK9xa0DwqzgXEAAmektjlT+pnr9&#10;3tXm8wgRdIIZNG6hfmDiCV57UomBJqu3gToBEFyh1ysPTKbTCwHxXuJh2/a1de7NvH95+AH+nGms&#10;KenLjXjrU/ffDSJQn2/pnpbUY8kSVKKB1BkLWwfm9DroiSXNlMvBgwI/nROh67/RbWIYAaCJpMeP&#10;NsFsgjZT/1NMMNQT4+YyiVFrFn+VSn1Xo8nZWsT35/gTHLf+DUzMKR4H1eptfcu4uK58djei7Bpl&#10;hp6R7l7hwOLlG/uXdMp943EwGYJKFR5rvplntFjiUh74cV5ofG8tacT23YbYMsImLEGRwg5nurcF&#10;35NxWOAVZZz/qtwrgOIhJGkwhacx91QkeY1jtzCMFAgvM2mMh3kwNHzfGrjKefHWgl0ZWK0e73U5&#10;7CX9gd5Pgr5cF7B+ebR1MDxx3HbyueaVrdaYaG86rQkapsehdUCGBjqyDdu3CEPNPva+eiixXdWT&#10;kBnYPX07dO8jGm9i2alcmFQE9FO4m6GungzVjfWjQRkATngfs8LVyyzMPKVM4u0N35xzooeNJ3lQ&#10;jJyHqovMAEWPcmG15wbrsw2DONhVymb/0w3Q4ffVwwNSss8RZqSJJcaWXIo6bWMCmyqGKnoKPjt0&#10;8YSX0hm6QF0lsHmQ1t1rPW8dhYFeQJV3DVU/kFMmxeu32NQEknVqxGYm0NQjMToBiAaF3wRUggl+&#10;8IhsXqEJ7mFAtaP27dRLybiuCngCxLJoIQ9sdifoVSgOLLQM5dNT5sUkY0DklntcFa1rydOQzqyR&#10;v2V1fk4aIhGEUMkxZ5sC6A5B80P5BhkTDT0AvAx1UcdZZ0ZBb+I80KhUBedrApEtbkeJJBg+hqLT&#10;d12O/ty18/azlXW4LsZTzF9kM9kUOmTWk2sFPwBQNN//5kTQXZ5O0wb02EYJCxBTynUi7821fFbO&#10;hw0an+cn6xxoWRPKGricMID7wMecCSd5OGBXdB+bG3q4ahyDH71KuWec9eRBL+ACpDnPmUDf0LbN&#10;RjARoHgXAcNIUp+cIh7mw2ThY/c8LJ1xvg2kb61Z6McYO72x03NfgPjdHAmcTlvLeNDTdHr1uX48&#10;HuClZJGO/WGHW60bMG55YB6Q2bG92NVk9O4xTQZ0DCiAx33irne8vL6g9w0vtxfc334wmh8zEmOa&#10;Hil+YdKYpjZbQ7j3eNscvB4bOm8pqHmIjzncltosvAwUvW2APjDmjm3b8Lg/MMYDL7dXqE7c7+b9&#10;L73FNet97mDoHxGLrW9hFTu4l0KvssnxA3hJXSZINddDgkZDMAOwm3lQzwGjtou6pG40I8TgQsGV&#10;/DM2OSQPbpanXWdmP9g6K2VceLdF9sfD94/zmN7jbzqMkaZiDuxJHxmdggofnGmvLk1LK9sp9ZKM&#10;t55yDLSt4PqXh7NRVbef8xGFQouXvACY+/D5KUaDr1vzXF9zKOa+h03Wto7eTGblDZKZSVyPcWfK&#10;2ofyHp8X3tgsb9vRu76uWtUP/vjv/wf8u3/3d3i5deA74PVV0LYNc9/zfZ8HZSjYqPeJjnEqK22e&#10;+/Il5Vldzz77JZXPna9fQvkxa/OsfFTPsa33nq/P6uHz9979nLF8zTF/7To/qiMdC38rQH95wcvL&#10;K4YOyGwQjMTLPDTd1g1bPkb/GMMO4AXAvhuG3aSjbz3w7LG/YaMRkR4eZwYnVMImIMjEis1B09Yc&#10;7IOgd0KeJpzj+nvIE3or0QOyKL6hYPJq+wSGEV/zPqQ34sqKqhFNj7gUvmnc9dbNuG2CLg3Tk8b0&#10;xmuKLQBhgvMi7gGANCo5L4i+XDDG+Frc2CmK+uHxEEViVre4YU/jWOI/uKLKBjRtCyoWKEqCAEB6&#10;8a9r3cAwM4sWpVRkCFCkF1JUeTTuDuNeDlb8p/uP+vupuVnivfVpTVzBm3LlctX2SA2oQ6Ahcny2&#10;eaiHOCwIICKVNQVKcryMFWBG3jpMAhbiCnljujK6+8e7nCNZ+si15NodpnD5LA5ZkPPipAKGT5Hy&#10;bayxql+3ZX0Ho1Zz7zApDMtcNfaTopYfFoCjAIdUrmPspKuI/QpAewHnjZ9YbGr7nR68U4HuvweL&#10;kotdJ+LMTvy6B2l4fdJ6pEfK9X4XA1HOIz55m/n4w4O0CSIwLBM1JeV7N522Wq6X+BxVbzCEYVrb&#10;RyjpgjQqzFNJwkgUN5hF/KCpJb3a/kieeZocZCiR5ypfmP6xTnLoqGh60x5nMdYvUFnvW4CefA5u&#10;aHLP8OPkwWagjOhvTeabc15kDf9ejBKPw+8d5gHJlf5zpBvzzqdssnZmBfHtAzB/41OvR9UAieNg&#10;mPTg9EieJbCr9ELgU0roJ9BQT4/Mlf9/oUJX+ESscSGOhb7PVnkZXuH77zzHcvKUvXgnDo/rWl61&#10;yz7zGcmnEyhQVDDCPPcdrFcJ4gu+r1kd+2vrQn7tdN0cSJMy/5Qzlf8XmVJmYaXZ+NTlfWselsD5&#10;kMjCh02tJnPyXaEA4qBjgisIpY6Gi7Vxz7817trT8jle87Xu+l7dq+95S1eQQQSnmLsnr+hTTN7P&#10;GEg2BmPJamBcs8/mGEv88fAAjjU7GjX98P1B9texH+q6KsdEkS0E8OeNLT2Wy2ek/4v5fN6X9IZe&#10;635v/fT0+3qIoO88v9aVMnsF8K/aVEWEdJg8FJPahzWUyGFQ5zrPUrR+Wfp47HM6dXTqpt6f0BEO&#10;46vvipjdYgkKt/LMjnH3m6ySvOKjkiD/KjePQ55zuicW8PLyCkAwsVsMcI+tnWMgwG4Hc/u+Y993&#10;C1vCmXOWaFeaO7a+YZ8PKqrRfu8MRWIxQlvv7sQBa2dYMkwpzka6gArmgNFuHXNM3O9vJjfFkiH2&#10;3qDYsO+7seXW8Hjc0WVDk2ZJP6Whv9hhxb4PzLljjonH4wEehnH+WmsWU9wmN3XtIAu9pnucP0u1&#10;V07vtKJH2vq8v9att5WkZ+2bLuu99irl6JGeqNPnnk/hKMvfWnSHIs+Y8F5dN1/2XuGvT3fbuT9X&#10;PHb9jL/X14+6gj2gTtvEKvp2MxC8dw+dRJ7BQ9f90HZ6v69dvtC/gxctnTiNMb7ZNjzuE//7//Z/&#10;QL3dv/v3f4e//v3v8V//6Z/ivfTcr3V+SXnGz79Qn/zR7/xayi9pbF+jL+/L8V9e+SXN/5eWX3Pf&#10;v1YhrxP8mz/+DTaGWoNFCGAkkooJNM/PNsaO7iHVbrcNj8dEb90ORseObbPckFMN1x270jHX7o6L&#10;9NMazKkpr5QgM69aa8S44392Uj1jz5gxjyU+M4VoE1nAZgpgqmxm89JgrOBvAlwxbep95dUmrTCm&#10;NSpiCkDr5l29j+leT+YVSyB8iPiVqQRbpEz67H2peUFtL0qoA5RrIRgVjBcZQKYrjwG2M15xE7db&#10;7Qp/W+aDCqdVdDBdbP60eN5Fe4dpFPPqXS6x+dqmv0s04wa8hhIKgi/HyRA/vpAME2PAkSk/1wnh&#10;kvXy8CM91DlmHH4S/FkBZ+VbHr4kYskLHHjMcD0APXiMzpsQ4MsYzubtLQnEibg3r4BAh/W9GhN1&#10;OiQMXCEI4u2PmeExhOteagoQk/VwPDH+CqI46EEQ0dfB9rTFbKzxr2vYAxrX1Xyizkagjjc5qBJz&#10;TWPe1deKN0CahQey2MsOBngiplB8NZMhMinYVEvaOhlLPFb0QC8BktGjowFKU0vi7EbL9IhIhp+g&#10;UcH6W64LfF8AuY+qgRYXLi7aCIOwbsy41SDZFr2M6uGkSHgn1z4kP8626TlDz2E+ZnzNDiwJhme8&#10;bI33FAQJ0hBPY/x8nfxZ4R5ULTRxBKRAgDfplXx6ofWYr+QqEh8lnzTatORFth8BFOB4BSOSZxrN&#10;5VyQP4vqwpeuwIAzEpNGKYGYpd4itw4XX7LKMr5sxsH5BjCmZvKwPNgIz0MU+gH38LHW5NccxzNc&#10;WtVBhwhZo86DCkBbOMUZvIYntzZac+doio9lwOth0ROKK/suYqEqfShmGWsxaAXnxGQBjvv4J9cp&#10;29U5MZtxq5ApOPBazd3R4pYSvfMlgGORHnqPtOYe2inHeZCVe4KBs7CsUwKl7meryLBTwSAUKvQ+&#10;LLd8Fr5T59dvxtDJDpWeDtOGpN8vLZeeiAWM4OFjAOBafl8r8kmZz+kE61z91L7aZ+YV3NxTNnwn&#10;/ar8oXH/sW52LW7ppiu00xjqPHx0oHD8fhzk4xmwuq4vA3u5eDnGNo5On99tqg5qphwJjn7RHuW9&#10;+Pd6fO4dgHx9TC/pQw8e3sc+7MN1kmn32Brco1NnzrkfEDG579DaV6dXjrjWH+vOvuRBOGU6p1EU&#10;GSKl6uf8W5N2RARduo2tTdcTFHO6U9JwXUyn6dZUFFnFos1dz0t+duTlpaKYH/VYnSNk6Rh7euD6&#10;WOa04HZzDNzfHv75xNtjBD/qW7ebVPsOQNC3zcOOrHyqdcHbfUdrYvpr30IPpq7Y/Ro044OGDds3&#10;NDXvsRDJ+Ut4kzWxhFz0nG5N8MMPb9i2DbftBsGw5JxquvVD1DzOx4gbBkx4H8RS9Wh+dkXjVXqd&#10;6H797oLkPqukzVGWtEjPw7SEDDkecgEpr48x6Ndkwj7UOJxd5XLqKy3sJql1rQ+D+p40Cdvm+ARO&#10;7yNkoD0rSE9y4g9lQspkhSNg5Q0wGu7thq037DqwL9/polClTb8xV2bgAAAgAElEQVT05knRMpgr&#10;Xi2n33Xf8d/+8R+Xp/703/47/vjHP+JP/3XD3D1xZuikHOvFmD8sP1L4/+jyY/r4NcuVVv655aCL&#10;/qrLTx3D587h57ZTafhL3vux5c+1hv8SaOWnFpuDfrvhd99+g74Zjmy6zYAlAS+ORMQBPIdJ3zZs&#10;N8uVMMfAGBPb5ritAI99oMkGjInt9oItFF0NOGHpTPVKYKiSHgYwQ1UIME1YjDkKkChQmXb6HJKV&#10;xMurR25KaPG+tsYQoARSuW4NkKawK/saQhP+vQHr08OaZDXdk2QCNOBTIZlz4jEnxpAw1HkNzYA6&#10;88zh2xHyQ84bcFE0qYCq+HV4rsMq0KvgM5AKAfqZcrACnDxfTwVAz32JmKsIzbpGwQ3jPLPgHbud&#10;vRQgg5vklyJy8mxfXlyrjX63ON0pMyESdGjdz35xToI2CO0oMuknAWJJMD6BmQJiV5CsVdqWoDUD&#10;ItzLuvG6dvG2dB3SkvG09JBjHO5inJOWj4rW6u2TbdO4auGti/K8j9HXWzVjhAvoe+zz6spbg0J6&#10;HhAARltjDIjHaTTHNo9juI/wnwlljr0odhnXU+dAvdldkw5K7O8ZQI0iwUkeQlBTTkXfDqh4nVnI&#10;AGWWPq3TR+B+8iDBLDAbhxs+C5KFnI/qSVbNvhM/KusBIJPglXeac+ZRaNvWA2FEV9kdh1Niu6PR&#10;ePU1DK9k5Xw6X4B4PocydwKfTws0YE23iEvcGPqI43JFXSDYblsYreqG7NACvF8IZ+5BTeZVZ8/6&#10;KQkgH7E3gnEE/xLoy+ZIK6wLCHYWhmoeyLB63/sC99K23+k5xz5aIi3OARDX950OLa742t8IN8U1&#10;C1siTVgmpJwMz1LmTqYNKvIdHMpRtqhaiK9IiKUe74zxTtzLHIAbhfDJaxnPijyjUqQsx3Tx23PM&#10;zeguvldgtoyvXsHxqKjsKzZv8Z9LktRiLNZy9OC6AjsX77QwuLlfi7FdftIYDS9apQdkeUzLTTWf&#10;Tx5St6DZBLzJ04KKmDgXiFj2NiYPa9Aoo8otJzoZUO6IAOgLoHgsdmlGeBk/BikecugQ2QRTG+YU&#10;T5glON7+K/jX5Zqsz8rTR84e0bL8vXwH0kZqHenVSx3oaUOIZKIiDowc+0G5Ql6xVhHJwz4YQ/zu&#10;YI4dDHUcvT/rvpLyXvBu54eL17fHc74Cw6+HnQulAEYBg6qXY4zx/aU8F+kxTxai6X2v/Hhtahxy&#10;UV9/j35zLGWshzF/BIJH27LSTXHbeM7TyqafoDcrdQxnt++0S6BzzgRgrS/sk4NnTnutN5cN7GuL&#10;w3ZL6j3dYYV6f/YzwDotMjWm1bUmNXBcVS0UitPCERD/qKyHvnWOfazuvHS73aCi2B+7i//iwBP6&#10;qxmi93HH43FHE0s8OdxLWj3muojgrnfcHw/cts3CNxUdnmXfLab4HB6y0h06FCY7e1tjotu+M4cP&#10;hg3TqR5qRSBT7GDBCBb7w2Jb975hH28ecnDD7QYLt+b8e993S1Q6hsmLIg8snJEdSMyID46QU8XM&#10;WWislpXuCi2X9+on6QFe+cDzMsZFQCUtB1O1j6VB5cZweuIxWXo6F6/nysdFyuFpakWLPu2HUtDj&#10;qh9Hn/WIJ3Dl17XOI/DMvoRcCJ213Fq8aFg8RCbpNHTOOPjoqKGVOI+ybTaWqZg6sG7a9/ni5XB9&#10;HNcPUVPPdfj2m2/w+rIVmfCszavPv4Bh/FnLL7Vfz8pfqq9fe55qfZWGv6Sc9+9PKwfl/ieXXxtt&#10;/csun779Pf7wh9/h0+sNqop9WDhZ3RWCkfnxxG6KmUyzkKFjDHx6fTEerdPlvTlH7o+J3uyGF+vc&#10;5jCh15rFbyMgSQ9G8StogBl4FrJwhrFGT2Q7SWecSXqIzgT3Jt+jB7mZb5paY/wgWw6vQkEkNVPd&#10;7WSgKSrACTdmVcT6Kw03vyoISW9vAO5RYQbjY+wYj3sx2oDWb2jo2EUtpt3YQchdBO7NWYW1C1UF&#10;GBe8goMWOa4D7qFF44JKbYNiiIEuNxFoM0WsiYGvNKZVxDzTmsQ1MgChRNd5tF5RztNgJzBCYCme&#10;sljDDo7xKuVSEwEapXeLv0kj1IjFu1DDeEQU8lxTUFFL0JowVo9wivSgsWp7mU/TwwwIrPXwAYIy&#10;KGOHU9xSXHkPpVFJ01bfRIeoxwnXCYjFGvLw4a5IsQnGO57ZJ85htKMQpAd8Tr+EQtliLA6ilMMb&#10;NiZqBzMCmIeQON2LxzcX8aSwPRRbH5zPmwYomN48E/s+oN3Vwjkx1K6LMvFjePY6jah3UqAWzxJF&#10;vQ3tH5HJF36gEL5jXNypbgymYdpaHtBBhoE6U2LOdNphmNU3PQ4kAJ0YsFjtHdzzWa9I89i8yM8L&#10;tdv+YsgARL/dGsg9lSSUv0TcUcuRMLVBdELFrwlHImH1g0PjKWY/twhvIRhxhb+3ZgcBUtYRZngE&#10;/20d0GG007qTPQ9y3JtF4LOu3tUEXLvHdzRbrlm8aVXrgzrfKGufVphyI9AcAkMIiTNBBSzBJPdk&#10;TKffQBLE3MdhWGxexAsS42fLGuug3EOa4SFiUUpiU+X8FPDbltoTnk32ZQYJd5dBw/le+s5TbVIP&#10;25JHBnMydJgn4FrShnoM3ekHxeR8yaaW0nzfBTcmwDkcLGkmIMnDLL+AzSPDeAk8X4P3S8S+k9Yw&#10;yXML+MErZklrtjYEj7uDjpzXY8m1ltO4gqfHBynwjTdJhCzgI6TV4/qbzazxXeQ9BNAcgKiAY/xv&#10;LtTx7lxo2uqecD6LDiZHoNzt3XgVY3sb+58eUrfHHjMZnUkEAY/1S3pvzYEWANpCxBo4bN7drXfo&#10;tHVsGKEPWZcpEyyHAebEPiamwHkpW/J9z9iq4bHZII2efM33pXg4O8HUvS6dzZkJlNxTmh7DShVA&#10;YKERjsRc6cOLhWwprbgnYXr6G71a3GPXVQrwJCgAxLSDBnrzqipUhh8uSrxfS9BvyOQZoNIsIPfq&#10;4Wcy1nIoUP+QAIHrOEUEmAVoAWkvn2tdQmEUH3vQnfOI0EmmKfETGapNZIT+Q4AVF+D60cRLQNeA&#10;O94EnCj5YRgr91D2fTpNeTxGmC7RQpOpvEE8+awfRDLsWelDEw+56DJmhte85LSvvY8xi3SP95z6&#10;fe+3ACmF+inyAOwIPtY/zYSZy3zx1tWkPNUJnQNNJfT0oa4DKT2QU/+xdcpBiAjQ4HzEeHDg8owh&#10;73TWm9kvt23DY98Bp7s6Bjvk3mzuh/H7QcXB9QTKvUG96tCnmBcXcZX+be4QOmPv3fc5ELdw5sBt&#10;u+GxPzDdOURlGj35Ouz3e9yG2VWx9RY6xL4P27cup8a4Y0TMaafNaQCkJeicOb9iEziheH39Br1v&#10;eLx9j5eXG77T7yEC7INxnTvEQxmKO34kF2vY93vozmPuuPUbbjfzAH887ui6Yex76Ja311fMMd1G&#10;MccZFXc2gl3DdlJG89CidDaIcJwB0CJ6EnTu+wXKWzvu9eaJwCwMDUEB6tjRZMpuiSpTX4kHXT8J&#10;PW/m/vT/eWCszv/V27a9Sj07+173tziNkAemnZWJvGcJZ3O1XwI/8MrJK8kz+AyAxckpB+r6ctFJ&#10;VvWETnnqbNp0Ssvn09OBi/JWDRsJnhY6MA9cZrSc+nPMzDJXl0U+fqQuar+94Pd/+AO+++E73L/7&#10;Hr//mz9ARHF7fcF43Ne3JJ0+nsnpcyc+q0MfDOLH1KFPfv+ora9V3psflmO7x3d+Sr/Kxl0+e29d&#10;vvY8fO4a/Bj6+Nx331vfr1HPz0E7n1t+Ltr9NRbTWf72b/+Ab755NVl+3yEQ7PtA64oxFZCOBgtN&#10;tT923G4dqh37vuP15YbH/YHbyw1zClTtBlnfeuRP2tX0iMf9gS3idYiYMWSanAm+MMBTMUvA2JPd&#10;FUMmBKQQAExgbgrMoGkGFtLbWtw7TE6bnQqcmpGoFPL+s62ClsBG1mAGr7phbQqUAxRd/XRa4/nw&#10;VlWBwq7kmafAvGCDByVaWiaOw3o5276ngKU4plxMI4xQCesQF/QEVdHMe8TaSVA5unPBq88mkLC5&#10;0xMAQZTlSe9sagypnOi5ybIG7J/U90hKharorRLtHY0oAhmltxd2Wf329L2UFxdP7YOFdfzNdHT7&#10;vbWGAdIvq0ulrEvGryftEziucxDhNaKSw9wdfgadhEKJ9Cgsk1KfrbcHcg5ajEN1YnqoDFV6O/QA&#10;n3mtU8V+D69aEnGZV8PLvDNVwb4gSHr4LN6omoq+xJJQ4fRry73H/ncLDdMNfRpRjYqoNvcGi6OX&#10;6EvOSVnD4F91bO8oPgHWnkeX1mXZSLU4KDk5Rt/jmTCQ+78BLcNouIORG+P2HEOAhNItHkjBeaT4&#10;3CR50eiQDHmw0EkSU8W5l58XY07gxR8MsOrpDJZQSh8UKfxg6Yau/Ty+s3wh/lHhV5WnSNJkbqji&#10;yUzZV+dJa+11YBwb1rmjfGSnn9JQGdTK/i6m69qQmsUYYyDj4HVcX4oN7jlIGJJLHw7dohFrhyTw&#10;bbR6ffOWzOeWxTNYcA5fghq/+zgDegJi7fPzVg75O+3Dk2c4SwGqOfnSCGQyJE2G0srkqxrvGahh&#10;ug/XqN5muPL+zXOppLeQGw2en7vQ8oHM4xBDvEWGe/JhaOlbnddeJmiR6HLQVdZZOvXfayzfK2qo&#10;rc8up3rJT3T5inMoh54RuFkAbFlBw9Pz7/x9/G7x5C4dWr3YOZT0HgyZfCGbj+/kH+q6UTnoakw6&#10;ieX21bnYwfvnlCquqLtXD/N3m/EyXe8vanX55XkFxznzD5fPj2zpSAusp/5OWRm2wLFhXXkH4MAv&#10;E+UBpiepJk8iMBwnHnRgWKVTjPiDiTN7CkDs5XUMq26Y69GkYei8GlXUTGWqvoculhzwxDcqCLvW&#10;E3YIQoIZn58KVfOm8hoAGFDeWreDSFXM1gBs5j09J2bz/Qlg2za7lVVAYcM1yWNvaO6IZdHaDOi+&#10;3V6gqti2G1rnYZxkve7QdbvdsI+BbdtsNK3h8XgAAB6PB0QattsG7IoaU/v19RWPfY9QKdu2QXWm&#10;jomGNi08ytSJfXpCxkleJXGTOLzNfd6U63ltxCxLCNcTp8diBzK0JA8zc51Mf3l2MB28/KjcHfWV&#10;eCb3XspTdzYQrLStQL3Rc6pw7c3zv9KIOe2dq620emEj7aTQ2w4tx7iMkmuo0Kv+xu0GWN1bv2Go&#10;Yg6LCc/8Z5GXJywcH07wMC1zVhU6zTEvxT98yj6uJDKgc+B//Ld/C7Q/4u1+x+ut4/Wbv4LO/5R1&#10;er1r3PxnbRzn5fPkyefV+3OUn6vu6/n+eu1eEsEXlJ9zTn/O8kvs909dix9bfolz8Zcqik9//Xt8&#10;+vTJwW27wbToOy4DpTXc7/fwAjc+7Qfd5TCUh8Y6J2Rr2LYbHj+84Ye3O/rWsQmDYQOADFjIkWSa&#10;eYorCy8w5bycdsMMKW0IkLmCciYm6PWUxleKBRrEMU4QKELEX7YTYRXGYZtFCLEWNxZpJM+JKZaw&#10;ZJdhwDy2kpc1VWWGI5mDp+El43QFiTSnLGaj4ihlPPkE3FTWODsnIEbPggYY4F28GJvFNYA2i2ve&#10;XVEIg8xXi4BEGA+8ek8liLqBcKU4z3zbHop5Cc3J1z8MIl3mG7G+aTBZv2Wtnx7skh7i/noenMS/&#10;gkgiWCdRY3LzuVDWV2VJWHnQ72rcxXPV6Io54hwayNeFZoD9N/0dem935BwYsOnr12p/xZNWluSc&#10;pS9VeRKAjnEOpuR62rh8bzX/3Y0Rc+xssRYMHROKcoy323pO62dc+4Ni0Bm5pWFB4+/oJeVcIK4I&#10;1xXTYoQT1KFaqWh56BIKotOx+Ejc4zm+scnwwzN4/+kBTM9qo14mQY39E/Pne+1sdy9rECNhbHOR&#10;8JYUaCaOvYipHkOSPAjhQZKqHcA1eBxpp/MAxckluEZsZiro2K6+z6VlsghbLnqd2fQ1P8zIdc+Q&#10;CzQYFlDc17kCkbym+qykcWWoqLOLxUCrBpVFMSjy5MNyoDafo5LWMOaAcx3XcMnXC0+aaOGxxy/p&#10;2Tx975Ob2vdS2r3sUgl55X2pY2cz8R3p2T8V4JgfYQHYYg/VcCn+tk8oqT8PhLOe5rMVYSzIJ6Mq&#10;zflagK9V8U+Qj3tFY3wMKZAPW8iUBt5uKHyLY9CcE6zTlyRDnvIMMIglTPlN2lUB9pl09/wdn4PQ&#10;PZKDpe5iB1HS3QO58YC0xdU82ycuI+w0yvOfqIUoKvIwx53zsexL9sSViUb9xw/vI59C7M0CPkeS&#10;cQ8RZR9i0IlA3dM35iFztGQQJPZhlr2U/b0C8aP94DdcwM/Z48c6noHW0+kvE02KegiMIvznoFaX&#10;a1xJa+HyIoBehwg40n/UH3RFcH79e60oP++tR0L5cRqf5jVP14tKQhkAfWnXApJnqU4UJkqlyP16&#10;KMBxl/H75wI/bL1Ysuv1UGcBaiHWWiv1mbzSokhyOMz7UWtM3lLB79wLFRDnc5UERWxOF70OPPTX&#10;PEirh0Ds/3S5dzhsOycbtL8bfPY1b99ADVZKWZzz9h7gqarhnaSLDskRIHSY0PdmLJ7fsqXcrvNh&#10;vKyL+MGkRNx4O6xwnjWLNNIE5eE6XVCaK9hmKyqktzBOmXNRyu5S2M2YJvCbS37LwhNkNgeqh/pt&#10;Y9dDgmfNaTwUgPQOQDGdjm+3G0QE27bZ89Xbnny0cc42vH3/ZhfbVIFpSbNUJx77bgm0tg2Qbn3U&#10;CfWwfLfbhsf+AMRuftxuN0tIensBpmLr32B4glLzGNYyD1QmrL6kHoTe9Uyrqgd76idU9MRebAqk&#10;9zOdW5JnVd6VrU/Viyf4nC4/6wazEHKTmy8ZxoGzoow09Ikn42RbEvNG0rP6Tb8hE6m2beWLa99T&#10;90HcQLhsN/rt86bmaf9M9vRtMz2xN2D4rSwHxCMUYehWDCGqRf/RPECo0xQM+6D0vFu0/KzvAXMM&#10;/MM//Gf8h//wP+P3f/07iDT8P//x/8Pbd9+d6/+omb94OU0WPn+OvqRc0fDXrPdrPXstj34rLCtP&#10;+PjZ98rXprHfypcVwbffvKJ3zy+ym3wN/U3TnhpjD1k150STCWwOevcWCaztgL5BvT67mdZxu91w&#10;v9+x0StUJOFvGuzi2mvKBvOImpiIq5dp1hvTt9gK6ScgBFxIXoq8rp5hC1I05fUkBXBr3QWXgZJz&#10;mErXezmFDUOyFYDAQDOlB6zCXORhStbG62agZywFVgLi4gZQNelMr6hgBdDcQ4Spk8wry0Rgc93B&#10;jCIF7bapSF1DLImg58vDEQRvrVuiweZhHRbQYoYyXg0R7xrU6445pKGF9DLhs4uSVAz1EBXCd+jl&#10;5IaAf0bAqHqhVIAYkp46aW7nQUn2qiqKsgJR0cHyc2kP6xhzGGFgpHeV0YwZxBJKK5UUg84EpMrN&#10;568p5zbp1RQvMxSaGxucR432mcywzHysJbDsNW9AGt/TnDeG0HAQpnmcVMYvlDJG18ei3e7GoaBB&#10;u4O8R7pRhcfHsBxgY2KIxQLXSJ57JXRyT19/m2s8BSCkOUEgnvyHY7MSoQvkUJf3XSf9YOE0Ro/N&#10;5q1p9I1YA+mVQ6k6PktVijV4WvH5qCdfiyGv7Ew2YBUC4IGFEaS05jyDvMzoLkClqdBGo6h54kys&#10;4Zl0oit5huTtlLQuFnAnQFKpdFKMJBodFTAETmuaZrStXPd6CFasyoStg3MKN+oPFXJT+e+nw0Rj&#10;OMXA0fPr0U96eueaBk1xXOJ9EgceaUyr9XRCUBMqRdDw9w4HlGufhnGA9NAMC2OVnt8HwOzSEp9k&#10;0sRcC9JZJls2gy554SQ/JmAe/BqRQKzVOss+uDI2CVhNVQulxgNqUF4T2PExqka4oFij45jDLiMl&#10;5X4ysbZIgvJaAt9TGd/X1zUJ87RUCwRHEDyUD4cxWs4hD9rV44SidbvOXoC/AEVJc6oWA14tHFGH&#10;X/uW3HNa5mKRB75e9rP73NEj0FvwPW4wVVEQxQ7ApiKcEVQRB7OU28lYc7sxCaQBqAY+TFiS4pTX&#10;V1y9Fu/vAlh8UJLgTvNpf5DvpxJQva+PAKYin+HfcQvpAI5cAZUfeYQfvz3Kzqt3WrNwCG1ez0gk&#10;12WfylhtDDPoZ90FpQ6k04rp4VidTkofj2NuEpG4fH/PD8d1LGPfg5Z4I4uu5uYskweu6XjwPi+t&#10;AHmu39qnzPuzroXtYw+nM3U5fAjQV3VdU+dbkZQ7SNj1XS0HURq7MQ9mKSJyOwaN8fC56q6Wa8lB&#10;cAVku+CTrge0nvMXgs77q/yJXF+zuQSYDRMWmm0CUGl+eJkLrmWMWnZ6gPul/+YdbaFrxgDG7vG4&#10;u/HHxz7w+nKLg/mXl1cAire377GPAZWGMaclowQ8BB/7bdLIkpMONFFsfTNahgDNct40aQGmw8P4&#10;VJ6973eIdGy945tvPuHtMXB/ewMP/nlYNlQxH7tNpZJTANCJx2Pi9eUVY06MMfHyYvrjthlN9W2D&#10;wGKF/+n77/DY3kLfasxVIH544CFCadslbX/G3pKkcahG4tUg2ND1C2H559wHSeNreLO19Xpgpnkg&#10;5ms/p8udMeOWdeq373T+1IrvGvJw+D4St6UKXxAR02dUr+dq4ccaIdVSfznOxyorOAOzAiWrAWAH&#10;3n0DxHhcPSCjLmkylTau/U4mkNhF8vjok9Z1XGfpyfQt47kq//xP/4h/+tvf4dtvv8Xf/6d/xn/+&#10;f//j5XO2qQSZ0fVY/7O/v7T82HefzMmPKoVhnubtPZ2Gz1/ZGx/pQu/140vLTxn7v6TyjO6/5vz8&#10;Ntd//rLui7/69nf45ptX042mgg47AFmm2+mQkOk0cFUtZ8m3334yR0mBh3610nu3PCS9Y+jE/nig&#10;tY4twTUTUoirTzSTgUxARV3OAUYHJpoauDyhgO4hmKlYTZhgbd2Uqjn8+aEB2AiNr+kxSt3zx9zd&#10;/ZqnZsJLpRdKs1AIjN1KQ6LBT2lpCrmCf2uWOG/sVAAJKhogPvYHnWE9dpwJ0N7zirklSVIX1rmY&#10;BqoULz+1gwAdsCDXHsduMCayv9k8Jq0pek4U4gOwQdizCmhr6IyHV07LKyBhV7aGsw1PyLMAAAhj&#10;qx4m2FfNu3lSk1yp4nBbie+eoT5IFgEGt7xGzi+jbW6BYmyTuAOWE0QdOgYC5UPSn9s0OU7J9WAr&#10;qsBQFA+WIuK4jowviulr7LSL6R75XpfYWtJIIBwUILBwPu3z7mNj98K+ChqlseGLQ4CCsWkFELHY&#10;swQOpGXbthzlp88LW2FSJiGtVADU13qqXQMVETSdEGQsSL+Vj1097I8kHdDpy9Y0Y2AzHrqZ6DOU&#10;XQCwxLOKqQ4CA1DpwNwh4jRd1H0atOlhbUor1dohGnhJc4NJ3OgUeOI7j8U4oR531uZ1nzMOoDiY&#10;mtvA1ohmhH0wlJ+vRnjGOOw+Dsa7RBgULAStk4FoxkgH6UUMBJ+6hJuwZLoFdHfv8gB6S+c5zk6Q&#10;z+eI4XWm034DgWPz2AIA3YevxbRbMs24AI3viOfgK5Ue6BK5BmI8vldidBMljiMNHTIhqT9SDeVh&#10;5ayHs86bBFBtfgg5Yw059wAysSfjR7ghpcp546Go8fcGYE5PiAczcEirBDDoZcUQEwqJ2xCiJSa8&#10;j6MegE7loZn/DcVGmvCFHMFXbc8Q0CToqDqhgx5HzCjhMtUPt3trQKP3us1dd9pg48PnlSQoQPHy&#10;9LUhYBEx9NNwrjwlbtfAaLffaMhzrbGU+l4A00Vk2Z4WX9cExbj20LyRkUkwWbsdhkFGrPfhAZNf&#10;Hts+FSwDvC2GK7AJsLWOrTeLM1/2soUt4oGoR0N1JtEYVoXr6Oti8iMP7LQefoEHYuK8ldnO/VDG&#10;6b+35oniDOjrXg+BvskGw9623CnGRpvrXEzIOSGyLXPWhblVxMJRKfMIcK4PJ1ni6yFe/3w4SMf1&#10;xakIxJO8po5pQFjKs5DvpHfVpe0KoNfr8ibXm0sS5vBI2jWQ9OARrqmvNDQM3YNWtPA00vw8TIEN&#10;gXLXHqbXfcQ9j4OOvOlBHW6Ogb4xPnhpy/VNRQLnBChtjo1OLVm093cgwRkUvhPe5X4QrS6FhXpU&#10;goXMB8R+ZJ/mogOsh1ESIYiYM8Xit/v4YTJ81THXA/yUFfWJUiZZuO/pqR5+EYDPhcWEtr5VQ0o9&#10;STjfXQ6HjHgvgLd0lAjve6iZS+RbswWR2372m3dkSWp7l3xXW+F9gOtoKz1L2TtxcMMNoTMOMi2x&#10;tfGDMafpbK1B5/A40tN5iVqM6TKfVZ8jSKk+TvV2yJune3BPBwmVCax0YgxBx8TYH5B+M96hEyoW&#10;FkVaw2N/4O45mZrbjGOMOBR4g4Hgqh3bpng4Hd5uG3b3KB+Y6M1A6R/ezFu7uX3RW8M+N9wfd0Az&#10;v9XLy4t5l42BJh2fXrcIl7mPPXI17G93tG3Dy8uG7777zp1lmKTT+vD66RM+vb4GD/7h+z8hbg9O&#10;u/0xxG8rioSM0oOec3JAKeu+0qTGvzWkBWOLR1zs+j7/Js14q/yf/E8EaL3jwTNVhlzptLPzsFHE&#10;aBYTGIP6VQLx6QSiYdPleMymIo9ihWZrD7/12KNfCqQnYLGnTrpITEbzJKklEbfPWs5HW97hnuLe&#10;mINe224MCLDdbmhbg44Zulv0wufXHO7sdroPv/Q1S2r6Wtohj7a9PnnLVaOi03jKKh4+s1//r//z&#10;/z58d+xFeffUzePzV314r5zH/XXLj6mb78i7T51LrtjnPXfV5kef/WsvnzvHLO899yXz+6Xt/lb+&#10;PEXwh7/5Bq+3V9zfHhBRbNsrVHfPlzSA1jHGA4KGbdsMT1XLU0nHqx9++MFktOsscyr61l2HaHg8&#10;7FCz3TqmmpNrCEQpnYnfhEZZGs7V268LE0IBgHpil8w631vW49rAhaKnEM9UbxhjD+HAa4EAoEww&#10;V5JPMY4b9cMw8CEBhWxUKlSsjraogS64U1GpCrKW/h70kurf470AACAASURBVCitndIwhgIiEEua&#10;Q4Cy3mCrldEQBI1UF1hHNIjvUCArmHso1sjm4sicc4Gl/HP2/DEv4HZ4PwAY/iigm8RX2YYpCuX3&#10;c28AEBwNlSrmLOciGRZpIsaxAIn8yv6uno5rm/mwlnbjdxqXHkZhNcTWZ4KOwwtbw4CzmxM8HBE3&#10;ZNnnQ29kbSM8+GxBA6Axesghc56W/VT6xHn7nNLEEu/Re03EDJsxmTgrwePoc1Gy4WAKap+09nLt&#10;S94/yboui2nOrhhyGtKD3F4v4YRYe0zSSiN1nkSqZ4z3qOzD53PFQfDNldqqYck/2O+yeLZ3fD01&#10;Qpusc7XshtjzZRH42Qd9flaE3fK/wsuyyAXzFC2e/rHhy42eyw58vuJ59FK8rk0z6VNpcB2/Lm+s&#10;ZT3Mo0wir6o8s3ogUkYUVg0CR20xzLgeRvv0OK89OY6zeiTz1sdqw1QjmCOVkLfJmSvdXnFc/6YY&#10;qHUPPSs5B8fPfO5KP47NEhCPsyCsP5fnUHkGlmWcooYB+2lX3NrS9bmleBJRgseYzx5kH9zDvbCN&#10;nPVFIqF6IJ7KIjB46PsZtF15d/ysCSflgiZlnbN3x+fU7etfDyuY/O/zij5tcwlJHWuaSS5TVFx3&#10;WAgaAeAR9HEMUO6Z1auw1hHPnnSbVL7isy+IY149Lz+HXz2vYx3/HCM8XAka+7Uh92o5zgN1U9Ob&#10;8/NrD/cv6aqqQofG7/Xz/L3E5p3Xz9Txvrvez+T+lxbJcWrhRwk+IoDK+J0/NV31A8zDag94I/zU&#10;WUPyratxpLPMSqOcv8l42K4Hz316bEvnOyJL/6Hw228a/Yw45mr1cv+YU8/MG2Qcb+hS6rrl+2uQ&#10;ISRt/C59DFzXGQm+Y1+KOTrN+YAdqg+oKt7e7uZROyZu24b7/Y79wYSTMFqHOTQ9hic73e+QJpEQ&#10;8uV283fswKiJYNuYNNYOX4YL8957gNez8IreO3ZPotp7x+3lFf3xgOrA29vAy8sNYwKPx46tW0iM&#10;6QkR397u6N0Svu67ORqNfQC6wZIpdrTeMB4jeS2pRuB5bp6ruh8VAqwJkr9T0QdtcN2DJkjX3tCy&#10;313Op7UOQKc7vumyZ7z25e84HFNdeBlvbEJTT2Lf8r1zv+sQ468K+F/w2KqTa3mn2r1XGop67Pd5&#10;2He1BE4QXxUZXZ8r7R7fT02UXcgb69eF35113HN5IgCeq4mfUZ5ZHV+Jn/+iytl+fV6+1vh/ilX3&#10;Syjv9f/Hju1L1uGj8pOI/7fyVUuu5/bygteXT+ibYkyB2WSmF23dnJPGnHh9/YTWGr7/7nv0bQub&#10;JkNyGj81yZJ2IxTumN2ANizfytzhWUTSwI4SiIGEYCmwQShRrSlE3QNZ4ae+LQTPmrzZ6wmBZZ5Y&#10;gEkRgQBNPY6cDWiO9MYzSdOzHhT71gffivGkPhX0ZjBPIjWPVwLGaheMBQgv0lRgrJ3GB6uxilVg&#10;a1Eo+R2N596ahzeggVYIwIdmXqvFE6y0w0cJWIXADGBSgPCq8rjp0z08fZ5nMURjNYhdlC8mlfwT&#10;j8ix1YoqOJxryhAU9ATFAnjbKkp6kIpEOAzWvUYsNS9e1Ku+Pmcr+G5jPOWICpJNuj2yYnaPHnoB&#10;WHPNRSKkRV2jelAEIMcByf4BiOyuVVlTA89zj5FuqkLkYyKttWxTS3+sidIXCd/Q5droVTl6ojQ0&#10;qHvHQvJQKwDSMBQRjEZQDCryk5hkLoq1MwpdcrsleUgYDVppLiojjcxop2t6YkEkgOpUa32tmvj1&#10;S86VHfiYV68EDyFccqaSUq97EXNfqXob8YQsz9fYjrGOvu42NXbtN2jQ6Si9R3KtxPlIKtsHGFSR&#10;dKDF2A2653rlPMSe0NJ3kQwTRdBbcuVj36lAnG9f52eTeIVrTLAYZW6SfnKsMSCkty95aNgKvmo2&#10;ppwPGzdACyVExbINCu1k9+L2wYjEdPTazb0y67yXdUxe6Qds1Qor0wfvqQEAWPaQm47PD2YKvTOe&#10;Kw1Ua28G3+ItiDCeXRkQ5K0KBT2bY1HCuLTYwZQmPtvT+QMIhhuQTHDEElW7fKsea5LXs89DOl5d&#10;dllAQCjFQxjnUH1Cc0CCY9n3c6P+w5/L9dSIA54sPHntdXucH+4pe7WR5kU81JVgYZUosgn5dyvy&#10;zjlmXN+2wwC7AWHeoBxM8iyOPR0JKsc2HpQwgORtopCTx/FVnngR5+P0wirF49v62KGO6I8qRCYu&#10;E25qcVioYTwAQI4egbYfqAS3I685D8L+C/mTgKQse5H79GN6yD/JO1Zgmzdwlpi/Qz0chvOOsmce&#10;Ds6YnjJwc7Av+fI6puN2i34UXpNgcZHvBIkhp705C6Cc03GcC1NujeIKeA4FwjvT3u9S18S/WcC4&#10;Q90e/tBYHQ84yxh0YOrwsAcjwCoowg6wZ2cBFpMHEfiDJ31ljF8BLMRNAZiflQXY0pS5ZXZc3htt&#10;Deo9KhYfU/3vRq/TuvenJ6xU3w+erFGcN8IOWOjhG9Q+8zAgeQ8PwugQlHOc811kk3oCSxp4bkjQ&#10;y3ufO9TzEYzHHVCxJJXukQ2xRJlvbw5Ii8S49mEe3o/HtCThY4an/Hfff4/ezEno7c3mYHvZ8Pb2&#10;hiabOUS17l0q9EMvZwccX15fAQBjt1jhWwP2+7TDgzlh3u0Tt9sNqpaU0+Z8R+/dx08QX9HaBt4k&#10;iZxSkrw1+ZPL4ZUy3pUpof+57OZhjsQ+Tzv2+v3rkqqV3Z0j94i9f3FwzFsgVSKtEuedBvlkCTUn&#10;SLmnvD3H/tV/wo46CM15zFlUeWx1FlieCJ4znC8s+h9pOcYcjCH5QaoEwQN0TrvV6usRfVf1UIO2&#10;zyMnx8IINLsQpMAVqTNyNbnPPq/fH8s63o/42Pt1/5j3/pxtfM0+vlfXmc6+7Pv6zDs6xa+mfO6c&#10;P6Ppq+++Nq39mP30W/l5is373/zNH/Dp0zeA3AGYI7RiYOum4/beXc7bd9/+9bf44fsfnNUqxgR6&#10;b3kzyGVjhNBrDPOVh5pTFVsAcrggAQJaLhk04jW6Eg4XnAoHcfNatpU0LCufTQ/TvHYJGhsUJEgD&#10;105MPXGGLA2kMndBwMcxuXoIVYIVNPhSKDcAowJRFa3TqsCXOmucrZgzydd8vDQqOD6oX6Pn2IuE&#10;TR/l2tqhlI+L/er9OjxaDW7OaQhs+57X/J85SZ0+zsW77NAJJC+v0XOaFHJWBldDvIL66b197s57&#10;IiQAI4FfZ2Xd+Z5dsVRUUOKquL4U40pwPLZI6cxx/JKduRrLQt9lbiX3k31ySEpa2kwq1Xj2vbIA&#10;fCVennm0exxGn5sKUmfxdg5heFLh9nktT69UY5+YWt4CeAgvEn+9eo/myLiXfRy+vu8M9tCD/Pz8&#10;6YVgPGwQuzJZfKf0QM/ioROEbSQY1XSdiWW5y/45e8cQlKNBfvg6Du6On1vddhW1HKR52xEKAUBr&#10;A/fH7icDTFxEdq95uBV1fKBALAzg/Uefl4/aSCvGDsZ0oZN3TQYfgvgf9UBBHVCTqNfX52ir1Moo&#10;QxZjdqW9q2Xjp7YHMilq/Vln47SzVeu1heWJhYM4jWgxxLjvDhVaWAzhgYgVguFHT9QAw4PSOWr9&#10;jFWorfo8qL8pvJJv3n8xS5f0ZAzjDFTq5aRFQtrg1dWgXeedN4BKS6dWjut1Jd/4k7klqnxI8IT6&#10;SR5mIebb9QzKKuWsrXvxyDv0NP4PAP7l0edrZ9fcVx4PzYO7GiqpOg2cSoC6F08UEDw/WuXN8e+C&#10;3lzy0csu4OgtSFkmT+r58SX4+wUgA47nnX7Le0gYgHMyhtWLnCuhhTAIglu1H9wWOBNU6eNH/FqK&#10;rMpxBJh4Ma7rz8vz3m+LpzyR06fLIdzi2V5obhagmLzedBMBHOANu+eDcvRg1dKWS123AwCGZzyW&#10;857yfw77IPqFXFd6Q6+0RR7z8U2Q1Fw1dXY1Hq8lWSX1lUFgNewlm7+tCaY06N0TxzLR5PCDKoLV&#10;ErNi/QPCI/y23TDnwNRpntgCPNxbu3cb8+3FEmSNMfwgwOycOTU447Zt2B87xrA272rhUQBYHHO3&#10;jdQBzrZ1H6eNdYzh/VM3vi1ko6o5PT0wUvE9zGWsQugS+GDvlnWPdVXXLUrdcviJlH1XtSdnW2UZ&#10;gAxLVGSfjhlP1/qUAPH6aX3gqPKc9IV8Z70VqZ7I+KyPPynLJFS970lZ5r10MvQJAdypy5K5Mh6T&#10;P7kM08KMHfsZDksxvmf77Ym8+7BczfvnybhfR/l6cvaXWX7suv/ay2foBn+R8kvs07+GYlzy9vIC&#10;EYGJG3V2nA4hqorbtrnzcHOZf3NZbonBLYdIhkC0cIP0+TYP8771yH/06fWTeYQ/A08B9xBIKxnV&#10;a9cUEUGbzePZdjul5SOR9drendCIs7yIJyk/TC8Mw/l22yy24GyerM8qq565Uyca7GppJl+UzLPk&#10;Ro1aJFRQYFGANxHMJmgT8ZNACOeHCnTYn3wXBMsL6OSKroJedR3pWZPhBmpW8KpM2NwRbDkrsAGI&#10;lilUF9bp+VmVmap4sA0Cctn3pnJY60oKqcksIABRAH/eu55XJv2BK/CjAg0kgPjoiVwIoEiAiLJe&#10;QIP87glLI62LIHx/2RH/NWLAHzvBdeEs0HgrA0nPvoZUxXLABmjIsh45z6WOGEddRykeovVZtovy&#10;mZyu718poEeAp7du4VCG9fGx72E0NWmYMosxlrwhboFkz5aJE9HFo3cB+M/xgtZ+t+JZqAqM4XXy&#10;iRZaqYFUagosATQa1WXMaQzaVfR6LvFjMA4PrAAJQMvWyrz8cg01bsv4HiaPCv5R/G5JB2k9RXt2&#10;XajEXr4ESkjX7yngLGbU9q1bgioB5lBM/QH7Y/AJQJhAtvY0lbn00o5qY2JtjqpRv9JjeoCvvCof&#10;uAIfNNdteeXMAwlsr5Vk+wkq1L0lnv9ILMpGS7lR91zKCql/IK+9Vp4kSzvnUszYIldiReVib9fa&#10;5PLTkEvLNFEuiUPUC99PD0HeXKkHUXXcx6LqB2aZuREBgj+x0xJ3XMGdwfb9UExnsUbZ1rH9IIhs&#10;eR348Xmb8cRiuDE1ZRnK3Mix09kSS0PyGY7lWQfa1T6QjV2IZ6b6vlfPaRIxh7+QaYV8K7R4BCdE&#10;cJQX+dU1iPYcvLQbFfU570jKUfbj3T7nPq2HRvFIxIJOeVDfxQXQeOx/NpeyuR5MxN/lAOm9es6f&#10;ry/NwYR/BFLKrZKL+RSXdyL9or+Up8fPDv2gZ+aJRXjiaS3zWPdjW9t7ZwLepUnTicknbX/Xg558&#10;bh3/UV5c0ZoCxRO6eP64LD6Gc6lxkNc+Spkfz2fSGobOkzNAOvfEJzh6/tOWSpC46AEpSix2tgra&#10;VNTbUqunfv4+k0kjDqt1+hwcbtnIsa/VzrmeT+CsPTAxISNW9WZOGW+Pu7dbG7WGGxr+6ptv8Ljf&#10;o84uHSoZP542TO8b9mE5BrZufPDtfsfLZjE998eOOSdeP32LbdsgAuzjgT/985/wzTefMMbA1hre&#10;7m8JYsLskrcf/qvN/VRMNbtUdXoolY45H7jdXqC6G6g+b+EJ/uZJN0czrzPTLYfvG4vPDsr8si6W&#10;M6VoAu/sjQ8Piheb8f0Hn9W0ctuLp1w+kFZQ92o8Ql2Cp9I+vtPet8+NF9XQKN62JC2/Z5/kS3qS&#10;J6fuP/2G/Xn2TNHSPCkrQ73ORZc5tHfQQaTx4KzoW5p7bNlrMV+Ux+/1Xp78fvWZlp/Pdc2jdvp5&#10;5Qv1jb9Y+bH9fG/Ovka7x+8vjabfylK+lEZ/K7+m8s233+KvPn0CAMxB/qho2DA8h90cFnnk5eUF&#10;Uyfub3fcbjds3RMe94aNibRp74etavx7zgmiGN3DcG9M5hTotQur6cqMATsd0iYaNgcvLBHcnHZ1&#10;+CYKNGBgojFyiXiYkgLmiLcjLhTDm4DAdDNFjhCGtJZXMDGB2WHJd5qbtkL11JEo8VDcnjFdeA5r&#10;IF5Dg2g3bzL3XF0S+LSOpgAwMIcpyBNqiTJFXJEVdFcwxBOrCSaGzkiaaEnLFJZ0sbnR4Vd9magt&#10;dIZigBZQVaigSovw4raY05JlYmUJTCjYPJYvul1TtyvPjO+bjMT8bgGB5jm1sGXxqwP2PQ2+9Jij&#10;UudKic9F9YpmB9XbgINGcYDBIfu/6YXgMFvJ2qZeJ4Es198tlrn3owlpIfvR6I0gPJUvc+/zISqW&#10;KA0eVkE5fQKLTySQ3iDSDQTzukU8fj1XK9aI/VZ0bADGGvpBfIz+gsTGIAkUFTWeR4xrNa1yv4Zn&#10;ePMgCwyHolln9WTMpHK2NhzXoBHj4HdvDegbHvqINkXSt4FU4J1Hc/A5mA94NdCpTUdJ/CjRhVSI&#10;UzFjUkvIDJ6hKr6HUvFsLXuhUMy4meLr40aIeB/pfUmDktEs7IyN65K0j8N+W1V8HroxxrD1t/kV&#10;HCY249qQ3qfYIRrXrYki949g5qTaNR9VJ03jS6M1NPVErJwj3ysVfIsQBmVb2jSoY32C3jfctmYx&#10;M2+3TEislvvhB7xh7EyCnAkuW+ljriND00jkpBSneUjiUHlgQKNDcmJpGMVe4lDII6rRRM/jAvb7&#10;eqpfQ20QQBq0E/yR6GtNrph9IOjg0d/F8zDQw1hL8JzgLYUqRCKtGhc/+KJ7VZt3MzxBpUKbJ+L0&#10;dYZYcsuuE1DxpIt+hVkVbXhIiJYyKfeNtddcTtpBss1bK6Ajk/ZBy9Fwo4FrYSmCr3kooACsyBsX&#10;WkOCTCU3iDiPmWo013qCqLzmHeCOyAIKJ2F5+z6fvL0E3zfm/YmYb0yGMkjem/vXN4RyD3hohvjP&#10;eY8aUMODQKAeFOd6NxDAsTq21kNGkM/Te0HEEnASJO+toTWNsFuZ8LRu2NgY5k2pA9whFhrFE+ge&#10;wRXyce6LEzA3MaeAh5h0JuCak0d605YQNm6FTA9rd1gmPgyG06k3ucptAu77Lq6n5BiZSFQNfSjj&#10;N7qzeex5M0BHPHM8EjklNo6TDm+tKsmAX3Eva6clRndZx+iN5MCPXupLT440vRRxoMU2aWsRrC/1&#10;5aUqjsHCY7w9/n/23m1LltzGEtwgzT1OplSqmlr9TT1rzQfP6seeb5rqyRPhRqIfgA2AZuYRcS5K&#10;ZWpEKU9EuJvxCoLAJi7NZV5gzoGtdU9qbWfdiSx0r03HnE4HTpWxqz1etecbtDUcIwPeiMlMjOZe&#10;jQdE9NBrC4PIvecspcxVc36kRhNTM9F0zDYS2OVFjGrQJJNCTo8BDcDpg3zdEuqpy6MEc+uJXs8D&#10;szLKNoW8jWePn7tM3pxhpQSCHrK4xlmk4TxqYcDFz8Tm8pY1rO66i862jWds24Z9vILgpPrZMx0M&#10;F50Yzkd5RJkMNHIHZReTN/nfu1/I8FK0k4abGRjNqdjuL3g8HlBV3G437ArcfL52VewU4+D8dFgs&#10;8eFromqhgJoIsCtex5vJmM4kLEGih4USS5g4p3kY9b7hMcw6HG5Y8fb6Fa2ntW5rDW8OtI99+nNW&#10;t1mTD5sjz3zYm4Wkm0OtH9PoXdXCoPTt5jqBxpkd0qEqHvuOoXZhYVZoSfe3bYvEoOs+kFgzzlMh&#10;8dgT/KwmAG7SiuExDdXMHXy9IFwXvHkYRjvZkbKwh1ki5xQPdaMjQ3hYokv73eK/0ztOvA/k0dz/&#10;hccefs7IOZTjMrm3uUsRE7sqDEzQkCHncO/UZnu/9Q1jf2QdEZZOo8k5Bqa0SGSZJ4/R4SRzoxTH&#10;vR57d2DO9JI8rVHwsIl9f6D1DX1zwKYC9SGzst5DiJQ4Hw7MOls7/C3ls3J2Pi168T157LM22Ya8&#10;88w/azmux0dz++y9b23zWNc/47x/NKbP7oG/d/lnnf8/Zvm3v/6K233D7dag8wZ5MV3I9B3XDftm&#10;fFst14hIw9vrG5qfv63qac5fe7fcHfs+LAxba4GbzDHQbzdsgFlOhmIJQZ67BI94+z8KSJJg5qSO&#10;zzPPXklGrykciAtwjaCAC+GWQr1ahi6wDQAtCkBlz14/ge7yWgUAIZ7Z3tKpQ+ZAhHJpDRIWAwJI&#10;h8qACLC5AMiQDVRLqHSrDhdii3K1LK+W/3nPQ1aQbNP7yXkUEBjjSHNyLy18FrXDhTJHt6WJx6bL&#10;mOoVbChXAUsdYYEpuSbiXxkmnkpNWpnkM/FDWIWgjoUgIjXvdcXXdU4gqYy/gjqhcMvyPQKokgDr&#10;myt/TX3tvQ8EI5mgNeuSAAbANq6EECnjEgAyPKrHBKQXYLeM7rCeCVJZH+t4riz/nlmexWzXWNRC&#10;4E4zscuxPjauAMQz8YIutinmK11NayxBB42rkhu9U/KEc5ta/l3DjrgQ78qKwpTuOeHhEGwQx3CG&#10;SRPxQYyLvKmSd8zzod2YryOSsMx5sSI9ldzP6wMOhrIfcEWAdANXlMt8SDOFn11pWugOyAsw51DJ&#10;Nwo9rpMSOQl6E9y2u1mEty14/FQD8lszjxmbFm6ECyFBS92H7xVuWYti8X6cK8F5rusToUQULiVF&#10;WFda7rpi1zTmF6VlgBY5DOfgDE0VETXryMUjMSEXm5dYhIVmfOW+QKgXQtnfpIfme4xjiFXj9xyK&#10;x6kNVgnykYt5jP6pxwbX3P+LJwpOy5dfyeHvBDCL7ve0xIXOs1KU/PxI47sKfz2rJdZC5TiM5cXP&#10;hLAgGxTQijvPChbug5rc7aIWJN0f6efIt42eWW8T+OWlCX8iDUPH8k7EuQtaWMPSLHxPLrywjs95&#10;H/jzM4UhoJaLK7Ava3918f9gzHMHbmDhIHTMA61kWIIrP7LEIovVJXIuPirVipmXWBcP+T6k15z1&#10;/1iqnBHroLqsCb+v7R/P7OUzVUtWWUJUVRnALnRq3VUOEQOShmLG2ZXNP5MVCEhFnGnyS/5dgP8I&#10;KScEybzZ45leeGheHKznwTKP6vJ9LRfyzmfL8E1NOf1YKggeVtX+Oftc48/nuC7qOoFZ/JzvX7xz&#10;xSHJ25uccopALD8ALw2rjMIyp41DPZHlVWFMdMq1vdN8Z6CrHt4TDA9HubXmuZRm5L5RB6h5cTH2&#10;HXe/sJ1+wfmG3eOSD79oMS858qjbzdyaRSykSRpgTaiOAFkn7ILGaJUh6IxDzDlOZ4lhqROCG/rG&#10;ixL1C8s91mxCgTnRm+W52vc9ZN64BJkue4nJKPv+iGf2fXeeVC5LMYDp+iYEAT17H+eBXhrX9MmZ&#10;Vfd+YRO1isPzxqdVFd1/TiWfPe4Jp8/K80o7K/HwbS3vV/3n4p145CwkK2WoqzNTmiVC9T9neJrn&#10;vlnOvnY+vxZdcOmrtX32AnH5Wco57zRgYIpgjmN9K2+f0zCG1sRsUFQveIa99zF/ueYd1+V6nD9U&#10;BFjCvv5YRT/en39I22c9Za1P33nuvXLVp58xR8/G+3uswbGN1Lf+WOWzc/FH6/c/b7n/8lf87d//&#10;hi8vL+ib4SGvb7AE2ANxyTwnMSnFvhsefbvf7EKznJO9+4WuJ7a+yd1OYrXcIwIBXA7RMbCZMEFR&#10;3w/xAkCZeYgWnu+x3JCggHuMx0EL2CFkZ4Fp7+JgOA+yOPpcuLDQJzyI4AMCmCTT9P5UAogDFLE9&#10;DnuOproPhjAvblGJie6mEGml6EpeA7o2NNBNFDCQpQBb2mCwXLEOsW7E9hf/J6yt/YPGAZRZXwFQ&#10;fi6UakLxJUh7LASZJvtA61MHQgzHSgAobvt9DVbeYKAwwZdQYw66XVXUEsCx5yN8gsQIcyi1+5x7&#10;fn/GSAJYUUkB3n60mOPSqVwnr5mxjNln/sfEqstFhGSSSymAeMSK83qbtJDt/GsSBth4gJOuHPS4&#10;eFnX70rh5fpnHGefl5NQld/H3LQUFoNeXDimhab9b3p3E6AH4BbUrFvQYQnZuiuMqoohEzIVraVS&#10;Zl3rBdJzOcqtUYv+dhp/WpOFvWYyNv4X9Gp8SUFrlbzMEDSMQ1JDmYhkeOwIkyHyEg3BWdKCMTja&#10;ISb4snysx+JncECrnoF6WWSfxcVOmYO6pwx0yP6Yx0SD6LBEpheB/Ju0XLdSObd3rG+0Jw5+O120&#10;3O+5pXJPHK0tj66pYZBDOkRu6Aon8QxYxEnNEAlJ4yf/BwSjklQwxPdiWPqTtstcLn0QyX6qW+oV&#10;oW0FKZxnwtqYoTR62zwj3aJRtfA7SBBL7AfknhytBEFQ8uc61ux3zBfXIdbZ3wneUZRlwJKyKuKM&#10;Ec0Lw2Vuz+RU2l/X8FkJxZR0LOd2OMM2jRr7mu9D4EH3gXfBWanK7EXP9Mwr83JOfL6LnmcbHQC9&#10;gQq/dAtlzrFcnsFpWWXWauvFVD3nAOaYq5al8M9bEGx4zsQeIr1HU7GX+DtgVrzhlh8vrOdMjs/r&#10;aOVyPMxJqxu7rEpxzVyKpM13C/sMWztxOcXmTAMgC7BFkGFwvALj+Wb9anuB+zN5ex3zEYQNeQcu&#10;vhYw5HixoCsTR7xUOBcNDKrs9FH4lSugS8tamfdTAs1L3Og6RlpEM2aT1nAg8HNNov8Lv1z6M6Mt&#10;jTF+sJyxdwuVvwNa00LnWakguKChyXS52cablpvnelXTm2uqWS8DTmNhhX3gBTqLt6kWADznAqQ1&#10;8tvj+NS3Ckg3Wup3+bk4vynMEjhm/2o6yGNCjqMsai/EOV3CUB+n9RJ8863bml1O9WZhH+IsVsHU&#10;5qBvSD7RH7PKNit5wCy8LTZ3x8PlmSaMr24A+vQ5Njmjg54HAAJwH1PNwvfxQC/JQHPfCicPgMX3&#10;HsOAbAuJ4msUF5eKsbvjc2vQOTEeD6ia9ff++sAUe3eqYt9303X8EsGsjVNXAQRjDgwmh26CfR+F&#10;zZgWQat3S+bpYRG9TXA/lnPP3i38RiQ9IKTspwOvz3VNKe1yW6mTa/HM0JDrERt3vWpMS7qPi8Re&#10;Cfpa2j/S31F2PMhz/E0ShI448lMjb9G5sZSbn7GfNABCkTvoTXLxkrTwsCZ20DwUDtRB+ehGjkRV&#10;oWOHyAbpN+PLpGeQb6/0/X5575nPvP/sPTn/feJvwGkerAAAIABJREFUVRaX8uz3tpn1vv/3R+Vb&#10;+/K9ff5MH/j7j67lt9Tzve0cZZnvaeujPh6/+9lz//eeo3+Vf0wR/Lf/9h/429/+gt7vEExst4Z9&#10;7Nj9Qr273DLmwG9ff8Nf//IXk0HUPbnULqWlCTaPJNK7yQAv22aXmZt51m+3G3TYmS0i2MeODW26&#10;qCGOCxhqZLpZg3m/arlNHx4fL1kqrclTYeZ/zZWywn4DMHLFqiTRs++rsrUel5VfU4DIw5GHTCpW&#10;LLT4aCLh4sUDisJOLSZY2eeiE9K6Z57nodq8a0XJDYVaEkgM5VYWJTyH6CDTSb6moi0JlFBhPfJg&#10;L+YaV9mcXzykFIXl2yKASRHCFiC2utUWhbv29Khcx+8huINQAKpSVstJkOezUi9Y+LMChjmeesEi&#10;yO9n6VsFjAIUchBTgNUSfLHIWi3brAF1F2I4KWsC6v5f8zh2dhnUIaW/oT7GmkoovFIU2JT9/N0K&#10;GtX5jpbrvLb4mL838TnRs7VdeXGV8QiEto7WBoYKZPJyyhqIvVRMwdNSuwi6lw3WvVqHQaVJ7VLK&#10;Yw6LC6T5TvmjJBSNasQtyn1QWmkVrgx4DOLFklqaK9PvxNc+0CFr1QDjg7u6oH9QAUT8ssgVEPeK&#10;Ed/MeTGUwJrlUV7XuhUasLAnzmfLY/XCgxdUqUSoW3HN2A+GVBkvtDAE7Mx5z3MdFovZI+BTZG45&#10;EkPtp4grace5Xt/J9bVKdfoDBczyjiVgpuvbSbN66BRpje/Y5w0etsb3jx0Tqewuc66CsgWjL3Wc&#10;QuX4OFZwrwqolS+XgBd8NOr0CeYZtMO8n7j+t/WFJzV9vjzTnZ/WfJKXUzkkAFCBmKuS5PVx76+s&#10;cE+8qOjzBKLA3ws4Vd9f+/N9s5jWZwzDYMQQcsphHPx5PK8FHr94KHLq1jp4Wbi8F2O7oMDDwgYY&#10;/myoB4terbWS9xZ5otabgErlw+cyOTx1e3Ph+j7p00W5ogd+/t73wdd/eMdc8c1yvnus8MmQBYfm&#10;Iu6+8hIAqBeDa91AldMue+Pf6QXNPEOXKmDGC62rMdaLiHfnLcSGDGvWxUAnEcHANRCefSm/A5ZX&#10;RAGZHjLsMI4AwQOUSh7EZ8fwMG60IPqgHAGuRSZG+jdMCNqFNeiVLJjzUoBSXKwT4DyeVgfX0hZj&#10;XbduuUAWC3BNmYDrznwEEAtNsd02YAK3m4UMGeOBAcXWO269Y9/NqnrQgnea7ND7zWVZC32hw40q&#10;YOEreutpje1x6kVaFSIBaFiPmwHGwL6bRXhrCXbe+w1jDruIkB0Ccd44sW03POYjvCB6b8CwZJnS&#10;zAr57Y3hWQwQHfvDQrzAwmz27kk7p2LrHjM+JDxBkw3DPYqlEQg1swHybhoqKenE99PVHq4Xc0cw&#10;/Nm+Hh7ygiHD1qv9XN+zqv1J3qbrujyT5S6fF86Wlr/XfQx4qCM1EHyMYWFqorp17Ff7gZ8vzyDB&#10;7UujojIme97DmgKL/nhZfA7VeQ7iTYDenPnuouiU359qZe+UHzyPlnWvglADFr57zVM+2QByzN9T&#10;xz+qpD5w/lyefPeZ8qMyxEd1P5vj7537v2d/n7XxZ6KTf5XvLtLxl798wcvLHWM26EijOMuFBgAW&#10;Nu1+u+F2vxveCcsV0rYNZgVuRphjDHz58gXmEWZn/D4GWuuYY6K3DQ4Tu5fPwKZTHOA2yzjxuN78&#10;zARuy7Rprq+ulFNgtRzhwDSASbpbMnhsTYWahdWCS/gBPdXihULdCEmhM1WgKhjykIqklQDU3UBF&#10;elhxMWZ0KlYUIiZUOsaYaDLRZbOEKrJFgk3ABL/GsLpdAWzQOSz0SrOs6OJWD7TMo9GSsZ8UPKin&#10;h/VgzB3iQBVp0DlivLUwJq2qRlB3Ak20OKCFCPsSrFkV0rsfvraW6uuEeiBzPilIHEyyaWVRhfy0&#10;qKQrIEIpI1iTXgZOcI1CondSMkSJdSWCGiKoS+HhGxBxO+s8iVqM1BBBm9FpngMtgHTW0cRcO10C&#10;TcFGEJZEHsHVaLtZvPcWClo5/Jr6++zD+veYFs+uE0jnu2UsHTDLLQG0TfR+g4AW9Xlx47JbMZLV&#10;iJeb1rTWfmM/BeFi3SI+uPWv947mXhi0hxXIGi+7qZOL0V3rwKYbmk4MeE4Auqw6KYVKrG75ROVS&#10;fHnRXXHgLNLiyuM1ewgOux+zvnVIgOC231zZk25xaiVF2Lg48jkQWIRMo4MGA3lTuJG2OW8jvTo9&#10;CudQMHwPimqJ8x3DBDiGyLcAt4BCzLmK7T0xhuAAq3rcXQGBDe6YAGi711IUwgmPCa8aZFyL6joG&#10;gcVDjPX1fjFe9FQLtaJjmLJd5NaxzzQ8NEQg9vlqEe4WcFr+5r4g2cflgD2bsfMB0bpypJXk9d4d&#10;hNU0+Y86b495sHWAwEIMgECf0bpQEWoo863+f99g/KiZBT5AUNr3l8LiTipK4jXnAFJDbNnnucMQ&#10;/ASwmLJNGM+X/JXnqvdGaHnlNCX06LEZ4XkXVsuIL42HTItzzcttMOQxK1FPeOZ7kLRXlecKUMfa&#10;BM1J9MXetRt5zjtiHrLPxHNqnPAKlEl5x+ZMlvUHEN7xcYwV604AedlVlGvbYn5FLJyqtMoT379m&#10;pZjrSrCiNco25zjmtr4zzhn1C3QVXuQ5/xVFF0Frm4eHs9NGpSRKdB6XfIo0YbGdp7p81YA57Lnp&#10;nnrMSTDtQZ9Lz5jeKn9xMKLxvFIwdrRIj+fgPA+Ag09Wn1mJJiCTa8H3FqjjhJUwvIpqhuZorbl8&#10;51JUANwSlqaik0jOEmeXheO3uW5B5wqGZlrLItNwxUO+gFmVLsBT8iCjC/ZLfG9qMWwoNKK2RgBO&#10;/VhDPnHcHQxvMMfwdaoeZTYmhq+ytWwOwrSQDSq/5nh17kgeTn48kDERjQ8lRmoXNSjfWkBy60XT&#10;hmPWTfttxjmEWWOrZ3z57NeI77JNmFzgIThoWVktOmPv2ijMGkhhsVFM0AHGgGwGhNoRRQMaylWS&#10;HFoVw/lR4wW6uiFQrJf97JxznZaSoNmZQ15meo0Gf1PUKPmoqSYgYvTf+2YhIQ7eGErZcgkB4evi&#10;Sz20WCr7OlkOAsHYxwIeivMoiPGQKYA4KNwoxACRdBSugxgdC/Yx0LcN0AYdE0OtfREAYw99qIvl&#10;nTHZtAUP3vpm+2EoHm751beGr69v6D7+MXYST6zVVKBL8yTBngOkNYxh43t5ecE+PVwKeuhsTd26&#10;WPfw6pw6Xe9tYSH+2Hfc7pudJ9P0XZ3Avg/cX254e32gbzZ/vcGs02HK9Bg79v3hoVomINPDaiaP&#10;aiKQzXJthRiCtRjvQuE7hQ7KGvJc8uQAnlNrYus99pPxYQPGqYN12BrWS6DmNDYd8N96SWY7E8yv&#10;ei0KneQHPFj9s0UPTx6hOvwMax7KRz0ppcvnzp8sZjzQbw6CFz1TyyVX5LApfNz02RKPi/vHaSX6&#10;lQIVJUC/rHDjJekubgp0eO6AXIAy/jId6gY3xYsZRf7NnCP1QltDzqNMu87xZ0rlw/U9ef63ApEs&#10;JabFMSCB51z4hi5c9onlKhzN99b1exT5xOdXc3587/h8/XlVfmScV+9e9e8zbfC5zz77rP3PlGdz&#10;d/X9mWv+/rTxr/Jjxdbs//jPf8PWNuy7iWvaO97e3iCto3UL8fn29sC2dfTNeOM+RoTxe321nCC9&#10;d5NXQK8dtTwdbw/c7zdABL137PvD5ItpF+kiwJaMeVX4xhhuPcADxi1ktTJ+BxjdStMUxIYm3RNM&#10;Mig57BAChQ9TCkxwK0qotiI0nBUUoCYL5IF6YDFFeaKyoqoYQ/NGtjXM4YL1FAyZwJwmIKnFV4Su&#10;4AWtj2Squ77mxjtaVFEGqMBjgAz8VQjaK67jm9n7x5tuCiOZYOf6hrox0ShBAJ8Mggo1AQvnrf6s&#10;d+MBiJTxaUz+0c2WSmIBjkkDnBdhqJZW1kpKS5IN1Qm7mCPOScheYJgMgKiPQ4EhOC9zTkUESf9M&#10;aGexqRG0u8yHZDzZ/JyTwDEnaGoJT1Moyvkwlzt1RejWKXylYEVhzzwbPFp2KDxJ1zWUizQHSx20&#10;iXAvPk5adA2Be3jQwttAW3Fpt/mWV6efKRZShjdqBKerJTUB2rpQfp9mZTL5o2LxCKEwuOwtxHcM&#10;+XJ53EmG42kLUzDgiSo461x1DDHFxbvTKfiaahBrZsZRdIF2Ooq9wb0I0E2dnYj1JEIyU/Bmf1Lx&#10;LfuwaBwCLZeAPk8MgSPVrbYK2ojvwcuIiYXfmJI/jeddlIVPFJ5k1R52BZc/PHyveHl5pyjtR2vS&#10;+n0Z1qIM5vRwQUkd3gat6qhMxBmHqKO+F7vcNkLN1wtTFgH1y6MMH0SF83xeWZ+rK7z4PBN8BOAx&#10;VzWAw7WedD/2c2CWsD+NPJNtrkBH/O6X2yh88XSpKFf7irSIpU3WXUM2VO+TeFsVBU3LPVd+xtmm&#10;sMui8h0vi+iBdkkjnywnUCHmooytdJ7xYBv5zvX2KPX5v05g4t21c04KT+S6alBq/H5oZLUesx+D&#10;z594GNJ6E0DvvJSR5furNrgN7IxKeqjvrCfg2r+cW+633Ee5x8r3Pphj/y8aQAU8Yip8m9dzorwU&#10;MkU04POrZX9cjcOq557CZUiNi05yNB/qYdd8k4OqP/n7e4nMPlF8eqbnwwneyRY4LwtYhYu1riC4&#10;nZX2nv1jYCIvckgTnhQvaOo4jhXwPodreWdYpDtQzk1ry6mUKZ6+bPuSFxzOy+NyLtikcWPBxXrN&#10;upPtYhq8AO29XI4CVRI6zSvnRuQ0/vo9QSnu1fVsIGBGyjW+2dCwDw2eYDlG1BVFM+wwMFYyyegs&#10;YWE0ZU74PIu4HY2fnXNwX063wIblGNlMIZ3D9C5LNq8Yc88Ly6kWcsQVWrPkynBmLM2NRCwcio1v&#10;jpF6pCp++fLFE4laWE87LospjsuaU4HHvtvlsxsftdYjEbWoJ3uPsC0zQk6+fLnj8fbAy8sLJvuq&#10;dra2OCss3Iw+drdk9osayIH6j2cR5euyDz/gO5Wv8n1xOpjUwcLAwi5EzDBH0Hp3kD9lsoiXTZ3n&#10;ihgVmA6wv/zyC16/fnVjg8OYKGRF567qaxc0nzKZeS20wq/y/FzPmyok8rKNNOZgdmtoAuwPS6yZ&#10;zwiFm3VeUY26bJ+ZR7klnk3BdRF2oj92eekHKtKIbOlb+Z2ja80uMA1/qUN8OokXRZ78fvz7eNas&#10;z1KPb30zmnoSmmqtW9/5+x9Vfq9+cA4/EBSB8szP7NtBVjyV4+fXMtnH7/0e5aM2/yj9/Ff5saKA&#10;NPz1r7/idr8t7PTLlxf813/tEGmYbrjBhNi32xa4xraZJ1nNcyPSPGa4hUuxc8uMn+eY7nVml72P&#10;uePt8SAQnmcvLUtby00q8LARjQy89Fg63EYxwAp7R9zyyS3sKPDBboA1rJUKEOFWp0nTpcLFHb8c&#10;XNDCAzSUznYAe/jTGPzw6N6KiY45PC4nQ55Y5iqLIe5tUGzf9z0AdC5mPwLjLrFx9qiYSeF/i1Ik&#10;KzNa3L58ioTCnaaCzhh/VyzApjwVhDHnwqYXCyG9UBAvKi3T7MBJApMG5vhce/bvCrgFgCam9JiV&#10;dVU8kw7Numll1LRYeFZScMm1CCXDB2RCdYJAqRJS+4kVA6AR07tJWhzZUioQ4FLpIwzQckTBk28y&#10;/nKL+Lx04wSoYHSLLegW5ijAwywCk81LyLaxTtWqgMBF7z3mzIDwvJio1kpNZQWgnBHExZiDLlTA&#10;GFqFNK9oFl8RtLCaoUjm3KiHBKFSBk9WBVARDSWciBzXLfhSC6+PWUF070XsMY6B01ME6WRQecEU&#10;oInzMZG2xFgPpbiJh9Ip3CeSM3K/uRu1SMX/YCFWNJIFaEvQmhboAUTWtS3AxARtTjX4aShY1P2F&#10;XhYVrDb6scuTBnpxcB7bVKhMTA8rwliZWcoFYtmnHHWwKSl6HDGRsPJO/lvZzInlPNnetY2c7eRh&#10;s4DDSrS/nh1ljY7KlMIvfiKupy7vCWhh2uISJNah9pltkHbl3P6U/INDoQVrtlcnBMjA68lDAxzh&#10;epSXjlZ/y88yb/UcPa5DnCgZUNQVteP7iHHWfpEuQkU+GQFx//p5walyUaCeTafzLc7ytdNxNlTG&#10;+E45XjBH3gb/0ZyHi4e8yovGFn+v7SN4T51b1ZOu/bSE1d15Qex7P0PSm2Edz7EfLYABDorVaeE9&#10;zguhEOQ5grKeacFcFPdSL+dSCUKSxx7WQA98pfb7aixR3OLRgC/E5ezTexG3BA+643kqF31awp6t&#10;vbteMjk8IOUNnjfrm3HZgDPdrC0CGdpLEUA45U1Z9wP5cl2L4FHhRTH9PE8aJBhZgR4AEf4qwmAF&#10;Q/fGYotJrjPrLEBQzAr3snuW2hlRpK73cgAcSqWxGke/7pfkF7QqZb+uhVmB+HmrUdf6jPvltcMa&#10;03uH4YmcN1Ke1YjRrwEcAzV82XFs7NLxQFw7TBlseUkBeDzuOAvU+tyYlLIJ4J62O+A5koZ7YMwA&#10;lXn+E/jTsuaAAbtjDkyl/MCklw3qXguPOewkne59JQildOrA47GjiVlwPx4PNAfiVXhhwxjcu8cF&#10;nXh7fcVmCZ2w7wZEdtd9bq1jf+zoW3f5u5Kr7YUGYJ9mod16xxzAtt2gc2AfA5tYws7WBNu24fEw&#10;UP92v+Hx2O3n2wP3l7sl6OqbXTT63O8Pswa3WNbkfQhxk/cysTvqtlrEqSe84YJ8mzQLukjdxPfH&#10;dLqL9qOhlDXCyp/feRsmulzrk6EnwuTGx9tjCdUT/b96WU6/gLvN8tokT6jgPuVNLZcW8+AJclkK&#10;n9DjMzzvNNviAR3nNmUb9/ZQVYw50W9b6HPmOXls3/nDnEbLaCeZdomrHl06ywxH+eR4zhwG9c53&#10;nyvRHgV5b7s3gXaL077Ixqe2o6Lngvz39eyizc+8A6RQ+a31X9HVzxzTj5Zjn98TLr9n/v5V/lV+&#10;n/K3f/93/OUvv+J+24phlV80e2nSoN14+mPfsW0btq2FnNqaebXbZbyiN2Af5p329etX3LYbbvcN&#10;Yw7ctpvlNmndPXvsnNiMAc4QSinPbtvmt+fNY6WZBZjdpKe1NHknYZm+bejNXM16ax63BeDJPMbA&#10;pKBeolhYHWY5YIey1Zgx7M6bvfLbVA54QJ5VmbRk6JhiblhTOkQHJszdfUKweRgUs2p3oAV0W2ou&#10;VKEIXbq25FoA1a7lwPZxZrKpEre8zL8JCfKUxyXwAJ+n4+HqPfD3maQnPz8AAYdDPbOM5/dhLW5L&#10;F26jKRDQXt3jxk+PqtdMqKBiJIJMMhWdtTWjMF9H80yBqLRXno4qw0ZYAAmwKy8mjB4aTgpIqYtN&#10;NzFvW8T8XajKmnVjmTv7ixGC4ncxYHlz91Vpgp1WOWJW4oz9TugtQL+4ASsz5X1rjWCNqWakI9Gi&#10;1Hl+LVNExiLAECgn6B1EGQAcLE44xC2oyrsXclAKeu4cvA+zjnalq16C5C9JVzGbIcTOsGLn976r&#10;QLBDi8ahWoRWobW207zaZ4LkgZY80dYzkvWCewCpvRThVeA8zde1fsfFoYVrkxZ5FZI5HvcvLbq9&#10;Ds16CChzTrgHCdbV/VLB4rCSKnvW9IFqteL0N1mn96KOJ3SovKzgvPGbOm4A0ef1+/eFNFnGgVjT&#10;I421oryJKOZkqK9r/q+qGft7Ae983uuF2FH494sFOOAUU1IfKe1O3x8Kdasto08R8ar8b4InnBdX&#10;5HtvoVzzMjr4Ovfekznj363ZGLUCneVswGE+y4xdfXjIZZB1iIc1ql3QqRVPz18KQMTfCWJBD3Po&#10;Q61g3KfR5W8ptd8+t7w4/PDVBUCoe/99Go/2nin2AkTNzn8CbyjvJF+ZhRf4Ka2KvLhVIOiges+V&#10;ccb7+ZlcM/aDEFbHvJ5N5gWoy6uAhZe4KrFPQW+lIzCwbNt1wgBYsskZ/SafOzZ3nPOhio7r8hzE&#10;9v7EuRJBND75Ptf3hJp8H6jAdk43UMfqfV6mxYwGAPCSVrVIc+s7BM30vfpjzz95RpB8VuSjrq6v&#10;kjZEoocnWfbEj8/zqOCZdxiL5n6Tlt6Xk+EFeTdJscIJ0dmsgZKHuk5Qi1DGqvJqlR1S1ntmAKI6&#10;bAz+/T48tFF8f9w3usyTJXicpQYDHRlyaCiwicVTH8Ost/exgzfdqhY3nEZHFuJJATV50oxjduxD&#10;PcpIQ28dvfewPp8uA6rLNWMfLsOZMququN08BmjrwNQE4KEeO7o7eD7x5csvYawEaCTsJHBuv1tY&#10;TBGre98pJw7s+8TtdsfUicfjDa03jMeO24uD4fc73saMrdoaZTQ7owMotdlw0qCiG65yK0GUvz93&#10;WuCk99T3Tvqor1VrNu+Px8Ms4Qs/2ktFKZeW96GLnLA/3lAorfz+/KPDCC7GfPSIowlI7m8B8pJG&#10;rk/muHjq3cIczYkJzdBy4l4k82zlzIsFSQHb6JOGZB8kQmYxsOVgjFfGcF7jevYWtv8p/l+Z5zvE&#10;9e6C5Jk/R1CDhQwaD6/jqi8nQrn+fGn/W8+0z+6Kq7a/9d3j+58pPyKHHufkM3N0HN9Hzz+bg2O/&#10;v2eu/qjln2ks/2yFa9Pw5csd2+2G1umxaLzyt69f4+++dcwxoBDs+24W4Gr89fHY8Xg84vKwNfFk&#10;mHaZ3cQw6Ne3N0+0zSgkLbCnJoKNlhysiMrRVDMhj62iCpnuUujWgyIUfJonorTDtTez3tyaQLqF&#10;fpiqkVUbSpi75cHrjJZApTgo00QyhqgLptPj/ylmuL/HISWIZGZhreZPUOhtTbHP3dpWcUvPBpkT&#10;He7i1gS9uxuZ12XucGoWuZ1hAzp4ZAMoVr8t8rzk3GY/E8zQxMIAOwgTa0GDoG0e47OIPvmOgZEG&#10;ArpVLtwSpSHiu7VmYw3AaxG8K4naH93jtYVQoYjbdco41TJQXWhvDkQmWEJ9OZVa08s5By54aM6D&#10;lJEyVYkqSrg37xNBK+p9CmS8ZxOi0FrGDJas0/pGENzqECYqBDxm8SAigunj4rplvOTmoLZrR1LA&#10;997t2UYrXIkJYdRqbR07PFb0TNA/wog0AeZwYcznyOO8E9Db2ubgN4EyUEMLgMay2ScYywRQZgnj&#10;sVlTG/NZUXfvF8D3XbUMsf9sDZp42IeJAESP4KDAYzeJQD2uKEXdKnxX4AeuXFJBNGeNblPgLtGK&#10;ic3nVpD7LS5K3G1ZjVC5cZL2C22bfJ6/CzLkSo4jFcsEEyXqY1id6ZtY4eFZvF/QjO3MOFcGIuaE&#10;MSqrkv7dDNJoIGOsGp0BPWLVZtxYPhCgmHaodNBKSjjXKrEn1CdE3CLWVpirXTQXzl8RNoLTlu9X&#10;D6Iy7zmjF7+6FTrWQlqzede6Csuzpn+0cJdaeIkmkC7BE+jmDLc48j44AVA9E698MlkdgLgkIcOm&#10;G5G/QXAgLh/dk4igXE6FLPNJ0HzOCkpi/Vn2a83BoIitY/UpPVuyb3WNzPIJ0TYK308VNfvIq6up&#10;M8IMQBGxfI9X1zW+Pb9gEizrQ3opcKLj7JGw1V8KPb9uqniIn0/WdQOjZolryT2Osg4HBbO7N4cp&#10;ystrUCh2VWyRhJZu296WugUqJnjhMCDmat8RYaqkmYWVsdPJgXq4qXIeOr8NEM35H93QecYOUqYL&#10;fOqJboHkfbnW47w/jdmV6GZr6JSI4+zrEnnOFX6OrJexjGmd3hY5xyHvZEv+brSA+hsNIMJa1+vs&#10;zF0DRDJJhrnQQlPc0OoXAQ0OtoYM0050ICLhdXTiPbLyrgoIxx7hd8L5Yy3Om5dKkzfmnLmhRqyP&#10;xn6P3ehjmU0y34Ouib1nELCFJtwvwuDF3lI/m9yCpjXBPtyri/XMdR25P6lMlJqTfjQ+CbmQ1uoA&#10;z2XhBoP09fohY1Nn+JPWO8QBrDD8OPAp5lOg/MPGMlyJ8//FwpGAMdfN55nyYly8l0tiIGVZhNE1&#10;SBTGjv3cbN3jCzs3ca8rsQkNeaE19+jygOPhTQvOt/gKuPbUN+z7a4BsgqRNdz4zAFtTDjnSALvM&#10;M4/emqITHbQQVx+GhDRge25giAIYkAbs+xt6vy17a2qLJJljMCzJxGN/QMTAexFkWBRpaG1CtWFO&#10;syC/y80A8LGjqUI8VjkE2G4WEsUAyo59us4ozfQANeOsOSZuLx0bOuZU3G6m34wx0btYPHJlcsyB&#10;JoJ7v9vYu581N/v71otupEDbBoDmnoqW8FPHxL5bHOwmm++TSm++9miYg3KKyyNqFvTmhWgeBrH/&#10;3Lx8qp0AUOP7vHyjvmqOqeZJQ+u6OSa2vkH7ml/BuRNQ6Dnpzm1myl5Xb8fyW9l+7LcX7Ptb2XOl&#10;klLSgMulrbHyJoEDzwt/dbmjhHNZ+DBpfn+g9w0oZ4QZxUwPF5N8YJVcrc4Is8SLweFgudgavO27&#10;8SmhdJ77Boda55zAvmeuIJHow3FmRBjSzPn/rPLXZ8pZUr7+m1LsUSZXKPNZ9Q7IhrlbfPzALYI/&#10;ftSv977/ljH9yDvf8v6P1s86zrT+fc8/+66u4VV573u9eO7vUX7GXP6s8kfqy7/KVem3DS8vd7S2&#10;WQg1lw1ba7htG76+vprxgWOLIoJ7v/nF/ANzs/xwvfcwAjC9co/8k613PPYHbtsNTRp+++033G93&#10;QB8YY8f9dsdvX79i6xs1ZilajrhgtRaC3nMI2gZXxVoIbd3BuOYMtXcLbi6tWxZxmMIYB1orliAU&#10;nFCT0shCzyZQNw8tYEKThJJBQZD/hk54KnPOUMRMZQVE7IZBHATfvP/b1rE5kP+mb+itYaIkUAsl&#10;EKixCbW4jqZyyTZdyfG/F+iE+q9XZcpJW8GPhgA+rC07TAmwKyw2Xz2gn1q1CZXU9fsAaqiwuWBD&#10;cToibwuFkdIf/72VQ9SUUrPKrnOxKMGu9NWu0tpE2BdofD8lv4dQ0aTyyOdKjF71WJmEAWVNXmSh&#10;LsRH18o6KFCtij9ZViUDmWitxGoVmFxFTJbuvHhrAAAgAElEQVTJGCf80ucABDQX5Pg5FdNscwXI&#10;lv5Igi2RuIuKv/eTYGFMSRGcbO+pKxDmxtrULF1na2hzQpsk7btgndbEqdhTMGRCxZiv4xw6SCdu&#10;MW+WtK7MtubAcA3BkXQoQiAl+dkRNBVIbltX7t8rC4hUwJGgc9bemFSR/KhYMpd9xQR9HH+yEIvV&#10;yL8ZCsLuETMxIsGS6BX3s3c29pPzh2hooY1U7G3OzqEQDPQY5W/ut7J/HVw5Aj5wGjjCmc8sJAPE&#10;OyoDi8WkJyxUdVf10l7Q61p/87VO+gQkzfpg90POw8QT2arTTCxtjs8sKiXXzcee4N7qsxCWg7Fm&#10;V8KaILytgFgzu8TCsn+4vtwXKOvOy6tUGnO98qLx2H7SR06dhCfJcb2MlyR/OoNgPBuv1rnymKP2&#10;ve4zPQLpQFyAq1TvJAI8PBcLjzy27v2Ns0nMYo5JCdWBI1rN9lIPlVWOQnLRl/ohLmu0ZknEl1AL&#10;H58lvDomE6jKvyVEdItRScVZ/PwiUSadueGAAqp+sS5FMS9r9HRfEgCIkCsXzxBgO8oTRcFjJK64&#10;YDq0fbQkJyiq6uC3AvPwTP7OerLlY/8IwtjanuOmf0u5ulT50ToCoGxt3SX+zIwQJnB+K9fr5zTT&#10;ItH6s7Uu/b9kSWf6zjqKJ+nl9zmm+nmKKMnrnv19tmwGEHvc/jm2vyTi1bo/HCQLucNooYagAwhU&#10;rjxKaseCdv28gjyZOuYiKl6ZLTUVsziXOM8Pwtwis2npI0G9S954LFoviLL3AehrWsZfDABh36wW&#10;LjL5rAJiYDLpi0msTC5pAf71vplB1Jh4fX11eYCxOw0stDjW2XQTwf3WsT8e0Kl4efkCmdPOwck5&#10;mREm0kJ1KCANX758gWrHnK8YQ3F/eQGgvhcU20ZPK7N0byUMhsXAb4Drtjdjl/j6+hW3280uinwW&#10;5zQrdhqi6ARab+jaMRrBdg+d05on6tpiwxx5B0/7OBMFi/dsekw5bU0/GzhncJmz6GxBo9zrn+JX&#10;rDHHusipc5o86KGl9sdvAATb7Y59f3xD/UXGpC6naz8X3rB0/TwOen829/iG5v6fpI/6utS5tV15&#10;6QvjRmTzsRuttCu+v9Zd+U7277zeejAduHov5drvLVp+nueepSas3h9vmPdb6c+BPz2p4/cvPzo3&#10;P6N9Fn3y+bPnf7Rcrcnx+/f+ruVn9utnl3/0Gv+r/Lxi6/iXv/4VW+8Yjx33bcPmnmL7GMVIygy1&#10;RkQPcNtWx37GGBhMEB1ms4LWmxsEAr3f0D0B523LECwK4KvLIpvF6AKvfV3pL4dT6bp5y6eWyiRc&#10;tApjXOJt6x7HZTNruOZW1lDoMLe1VGSK0uTgh21tOXeAPyKsiBWzEq3KpYMJ6sfZUeiut83FdVvV&#10;4zeDVixpzU7wj0ooD9gEFVyxhHrevbRiD2WFfShu+5X1cKsz3jbBNVp4dADqFw4JRIFSDmjlQ+Cp&#10;IHwxf7M2Kih9v2CCihwDijJbQYQrkAGBU5xHqFQOVqVo7YcU0E7q2wgwHAjQuFWwyIecFvIwQMDp&#10;oKGHQBhWwJrCZfwUrqtXKIJibr0o9ucro5wI9sfovEd88PAKaMgLA28rdoYrGhwDKNhhnRvSK5nG&#10;ei5rAGKQFDaLkYkDC7OIulh+hzSIjEWZpvUEml9GTWD6eqTgxBiSRWkF6Xt1619mMOaC+7DQRrAF&#10;t6TjWnr/zW22WL6WMUQYllIHu0ew/VI4PIDj9aIhwEVh/3JPqJRrHxckE1NIRS44gazC92KxUxRl&#10;WnRDmNiI3hTiFkOp4ptDQ0PbinWnJLhJZWBoXidIWS/jW7QoLr3jeBc6kRhXFnWWoSdg+liS1ceC&#10;vP/kwmPW88Tor7zvlw6mmKfSP+m1zO3MuPMav0IkgooU/pNjcSwG1WNkxo2HxeHPnlaF5GpoLUfj&#10;Z2EkbARZUa5xCwt03ytNgl4kLhGTzoF6QWA/mbt1XbeL3y/AtoVideUbzy7kVkX8mibiMuRJ4RwZ&#10;lyFrVF8LjyNahIZQoiX7SF7A2N/sc40BHnwVzvUdwKEOTYekC5Xc2nVrSGtDIW1b6o5nD/OQHlRO&#10;cUv4njM4SMCMfBdwXl/a6DEKWe5161quICnnmnzIwSH2ATWRqz0R/zsAnz6oHC1FEpGFHBo9PpSg&#10;gcarBDZmsRhcE/9a7cd5iS/FgCsRKawh86ggJYen5SocyBmk9d/lYg6elCtAPawX23qemZdIEDNQ&#10;LjSW9sqeXoBwt1JECTFhMoBCm+XKuOjgsm8rDbJvfKz8eRpjyPvCCCMuT0T3OXcSsgR5LsFTe6xc&#10;VF2AioZn8rLDaZT8W3l5GUSYY2Q/l/XMOnO3i18MaUmFsQ7ajlfr+yyAdco2iLCTR75zbntC1cM5&#10;qsUgjuSWc7X25lzkUqzzNN270OSm9Ky4vtDRkI9tTJYuMETjwrqCF7CuuZvesvX4fqpdDJq+qWh9&#10;cy/fHRjmGznnDDmkSUdrir6ZhbhMmCEUjVbYtbjc0AhJISLWtijGvpu1MACIYt8tEVfvm8+Nexe6&#10;5fZwOcHAbfWxG3guqp6YEwAa+u2G+fWrhQXtDNOiZv2OAfP6dX7loevoSQTOZSkuRSVJ8cwqc228&#10;nRd56nEbOTzlMH1uJAyWFKtcyZ9nDkXCE0DnkhIgzlg0YA5I7/g///v/hf/5//xPfP3//pf1vngk&#10;nmquZ1TIzEj5vCSAXd+rvT1fttoFteWmar0FezyNCXKq+/hMnvKlTMV47CajtQ7d9/MzpZ5YXr9A&#10;rnJddOPYl6Ps/ES6+FypK3vFmK/XZjlTF75Q+/Lxmfb7le+dn2+p97Pj/XvNy3He9eK7z5R3Dug/&#10;dPmz9fdf5f3S8Le//QX3+32JmNBaw9wfLs/4fy4rbZsn7p0euaEJbq1hA0weVDdMduOD3rpjeuqG&#10;2MDLl5cIzSat4e3tDb/99hUb0DIh3kV3V0sH+82TbkLQQVCXQlwXD43Sm4FkbkVIYSN+ry6s8ENM&#10;i2seaLO2KhNzTlfcJcGV6Lv39SCcHQ/MsLBWF+xcCCKmQIWrdA8ExnvfMPe3UOJMizIrKYv9DWyb&#10;dWg6+LKEIYHbI1fwrwr4NowARs3iy95pveO2bTAhoAxUgTEVxPGUIFIR6GtMZU7PuyD4oShICyTM&#10;g9Lslc4ColEwDam5rNGVlR6KUFQtg0L14HdcE1W/uHBwlQJSvBcO5/6Otyw2PRMSQmP8y4FIWgfL&#10;dW8/LO0wUrMER4AW0vIyg59rhO5QUJFdwKWjylNo63MKt5MsXSkFkXSnggexBZiVzMPQRGwlofIG&#10;mCc1L0c8fHkwpBqP2yp9V7QLMslwD6nAk8CFBLGCjkpbjlqfP+8rkoLucf7Y50+s9mHNYnzR16RA&#10;+G8epWhZg3wvK+Wf9BSetb/2ASpNmfssPy4XFbwkcKWrt8hg6XN1BjsmjH9bCwcLsTIlxzGz3gSU&#10;1meTB39GsFwt558XB4OMAJzXSPXiR73QhfMHrkP2CwYyeogTPTQs5bKF3TYwhX3N/TD1DKMdaUmW&#10;oZ8HyHrY5/Uit/DstcbYe6TB5DmFVg681YqeNuPHXhHsEN6VT6/OXiyvyLvPfVSCU4oATH89sdz/&#10;vkNmOa/sA1AurFqcv3kZZy/M2GN+spX9XAvXxLyWskGRjvCuCNrKjsaF9kW5AkyTqTPHSlpGroDB&#10;5vxwonU9JPSVZS0/Wg8lv7Sn1++Wc2T1WAEQIDc9Xt5tR1c+VC83CJIC6/zb53o5t/kyeGR8F+0d&#10;y+W6/ECxHA0RHw3AOZ6tqoFyGY7pIAd8gvYhRsfDUbOj5fBSDoT+3pjrnFaeeuRBIeMe6q16waVF&#10;+AdlvZgg3VxMiPPU05kf8uexzePfKatd8cKYMgpUkiBhzkVbxhwtOcCd8bSHJWQcM8Dr7MXZ42oZ&#10;/8XcHffM5avsdgHDo+/OA7Ztw5iKue+QzT0H95GPK+ORm7X4/X7H169f0VrDly8v2Hezsh37w85T&#10;USgMMH88dox9h24dqhNdO7RNNDUwvTWrm8na4Zd/+26u0ttmff3y5Qv2fWDbbnh7+4rH4w29b7jf&#10;vzgNGlgZF2XghblZjEPN1Zr1MnTkPieGu27vbw+3aNsXxta7XTZMtZB2IWviTF+8/DzSgkCWpPaP&#10;/QFgQqdAmqLLFkD3+t7hN/LNb+J5V8RNum/QOfA//sf/Daii314sOSrjohf5MIqunkCRn2wazVxe&#10;oi51POcD5InmjVCxh9Tnnp2vZxOHc91jDPT+OV0r+kPZQQ5y96GxuPSLvVbn/VvOlvcEs7oeF7KZ&#10;WlgY6Xaps/COpdqfd9b98cqPju2C5t/Zmb9v+aRQHH9/S3m2X/+M5WoN/1U+Vz5QDAFs9zu+fHnB&#10;djNLcAGg9J4tMj2NYQTNL6+JZWjE/5bW8Hh7BXQDtfzW3OilWV4SO7vtfL7f73g8HrjdLXHmr7/+&#10;gs3OqqMY6LFYXUkQMKadIfeB1stclM7u7vdMvDP3PZXVOYExse97hEmxwxCOawkg3RVRm0hrpblA&#10;oqGkWozMucTBZbcZ4pUWrwQPmt86EDhTANIMBDdLunqDvFqsU2FqvZnQ0yz2mvhqmRhtsY9FLJEg&#10;IGHpMVXRumCO0hZSVkrLTMRByLGmvMGYgbzdP1uD2btGTCZQ2OGranPDpGu96LwBOGsmvYkkU8L5&#10;pCWVPc8QA1QVGuBWx/Y3gYMa2zlBGp8z/5tuoSEzOX7PGKGthHwRunYHQI2YN3NooLU+v/ULCqGC&#10;2OMFnUX5EcpFTvfN1kZ6ER4BMPyOTadkH4rllwEfktZ4Po8Wg95jy4pA+moJFFZKMave6OD6uxVf&#10;8z0SVjxisRu9PfG2mre9JlzVmBoyGWFSH6yxVp0QAN976gljLZSueOidBBXRmynUYLzGFlbHjE7b&#10;JIZj8wR6oDCGHyIx1WL9RTXPaRDeT0RfNZ5i7PbYYLFPUgB1mCSAUoaObeSD7GAppCEgL0/s6QQe&#10;GdcZvj+bWxIHnFEAoWohFkSIOvdWTzjHc+HclTrrTa+UCoSSqMV5SALqq9t9AA1zgqBw8tVaqEhU&#10;S/4jaLK+l1as9eda5/qWW6s6+Cw4KkOHU4peCcK1QFBznVPrCzwpsWTsUxGIbphQTA/MO+J575uH&#10;4eqghRYvdqy1OWnzp84HDhGt53Qat01XlVlOQfBaSLks8TwVZe8Gn4/PSIH+l+ml9my4GYPuMfmk&#10;NsDj5kPgSaGdn4n4JXXyDeWZRz7O48qH0uG0b5s6xqdKq0h7kDHFo/fe5qTil9PAB9a5rGCN84IJ&#10;xaYaLvUKhQ7NECeF7slXALgbGQGQhi6KhoYuHWmJ6J5X5nJmLu/u9XYEE8wrrscajZl9aDy7/UHF&#10;SH6iZtWnnscizsapQKP3Ut1vvKRM2g6ruuApi59I0ErGwqd8QgKx+W9x0ehzzaR4yVDz5wTUrakN&#10;sJN1fUpZLXZp2WsAUlMPOuNrsbu1t817gwwzoJiUBsW8VwDn28FWFPXSVZ1IrUkLZmcJkS2GbvcY&#10;D3SHj1Boc4T8+h64mGMaCZyRB7X152la3KOwXhCojlgPhvYhaBIXzS2kFz8LhRs+50wywXz0R3rM&#10;RfN5jX5guoW9QJugS8fUDXOOkMBvLUMAagnrRnqUJhGHOOY/LGbzMmlZV0FY2pKHc8zqNKqSNDXn&#10;zN+tkSIep8WzOYNoPOsUh8HEeMHXu7sDnS2hg2dovRwFqreQdaGeM1kaaK1u8vhwlxv1fo85cesb&#10;pFl8y+7hJYRyDdt0fsv8MEveAD1YgguSIfs448wvMn6ea64vTHWlsfJiBXSa5bNluYRJUPbucDD4&#10;y8sLxtgtzwwAbRs2afjt7RW//PIF+8MU14fnjrjdbhiPBzCnxdkW4O3tgTEGtt7QZDO5qG1moKHm&#10;xdK3DVMtv5Q0C4HSusfSV5tDdflEFHg83kwPmxP7mLhtG3Z9QHCz2KKqENkACN7efgMU2Lqgyx1T&#10;H9hLKBOgAZuv49hNpoZbiWvSgqpAuvWh04t4KKB+fujuOhTDcgp3R+gVPNh1T5pqRXbjQisUt96g&#10;aJiicSkZGo3rnIMeA+62RCA3dLJCK04owQ3HKKC0aIyX9NMcjFg870Q8saKULbHurTirFhmIdHq4&#10;uJWV3slD+F8L446st8EsB+2MNjA8dIULuTDmVNUA/OCP4nS22QXNZmtp4W08UWiM4/qMAPdwF2AU&#10;PlNl2kUsPhsIrrzlWf9rkYvnjjL0PHzG7prcuL+9WVii+w1vj4dd/vh3ynG9W97r35+lXOlALJzT&#10;o3xVv//WOo/fHWWu42fHdX6v3WN577nrM+3b6v0zrz/7fhLa/OefdVw/s3y0vh/zh//4z3/H5iH+&#10;Xt9ezXOrCR5uDa6z5pCSuCRsYmcTxHDmOWckxkSEtwZa3wAx2XbuDzR1Pax3tK3jl19/xevXV/zy&#10;5Qv+6//9X9iq5S381lQp1Bc+2sXN110xDGFTKeS5VTkBZeUBbrfzY39Ax8SYwzKAlj0jZWJDB+Ch&#10;7hbgpnYBCS5K7Z49XWOcA+uBGj+E2GT53VyjwwK4NWzbFvHNzWXLD9M5Q0CNw9DPw0iqlzLNcmjw&#10;HcsG7wvWesTlMuHZpz1ALLOwWJRuumSGJoioj0oUARMCQKZruFXBRWGyHqVyeHhMYp1iiMmORRJE&#10;LGDgajG6VkarfCqwzYEJjTqu+kmF01umRai3HQkE29rPXBDNn1G0/CbxqkwH/5FClmRtF0NyUEVK&#10;c5w3Xz9LHNugHipIQIAMLqghafU41yaHgWLnbPlUpQ06mVTQlWt3OmpjnlNRfV/IybkzGhyn7zwA&#10;koMRWuZUzHGiJtIUd4H3fmQ4hyPx5TjyKxcsy5lVrQVrGaykJOri7CUvqPpA8o/KM6IzlUexAslE&#10;hUB6KHRRc4o8gMYp418LVC3Ay1Y/tr54/PH6dg1FlH0lWJilnaigjjNeW+ZpTbZQn/3Icrj28HLX&#10;lH8BAlMJLK20fd1G9gukuMW9ib/MEiNcYwGkNwcDOHR6LbFL7TAC24SkccPTJBMcR9iVVaCsl0vJ&#10;H1FAlbii8PVgQlN+RnfvdczhAcDQYKHcokSWqedf7ZudfcAaT51AWQBRS06DFErYV8NoxBUllwcK&#10;EBUKdE6Bf+e8R40viB7p8EJxjI+ZFPmaX6kfpNzjvGjTmN/k6fQsiIsunrdxKbeGTclnc3YJ7vEc&#10;EJm2T/1zvs++Gb91OcADn50s9VRPo0sw63ofrx9ct7tOJB/Kc+DEkuqc2m/xbx4Xz8+NBPccWtbV&#10;O5Cnmurwi/Ds7wJSiljyMu+vPWUuAARBrSerzGUKPlI+BDwusHtgtYahw89khNJfh5VGB9fjM9pa&#10;98XHlpcaz5rcPVMeWB6bPva6p5OOn7VRwfE6H1mYWNISGhp/bHjpFut4EMxuDW1qwCekER2I8/PY&#10;h1zDq8/ICz6w8l5k58OzHoYwkqou8a4LbRW+s1RNY5x3E9PlWgLlbPAKJ9rax9gXxwv65Du1mMzd&#10;3QABp36QdqPPPMnluH9MntQjqK8IvSIuSWYJgRdHVIM0BwpH7h5lvS6rdWkOrhrfum13bP2Gx2PH&#10;1/0VrW94jFf8+usLvr6+WlhJ2NnAXAlwWUMdxb7f7wam75a/p7mbjZ2tDeoW3aIZR1xkS16rXvdm&#10;NNtbA+IC1PpJPjLHW3jC0GEWIN+GJbeHYrt1PB5vrqeJAfhjxxh7KOeEVS3vglnrjzEdbN5DLCWf&#10;53qWhS10c947dm6e1zMMZLwO/n1JwkXO5d9MwDnf23fC1U8dUlqDjuKtiiOtXp3R7xSpe0vr5NTh&#10;1kEs8xbvHRolWKs6/fLsmYdLfd/PQerV3DPQoFutci+FmvdFU3t0Dsz9xNDXcV32qX50PO/fm9zj&#10;d8dOHsZ8aHf6RYk0wb4/7NKrXEa833Zt47ls9scv53l5/v231nlVruS5VX9Y1+3q/av2fmT+/1Hv&#10;/qPLs77/mcf0s8uPzoWgd+PTU80oZewDb2CyZS3nn+cR6ZufuWmwS/2IOmflU1+/vuJ+v2GOge3W&#10;8eWLeSoJADjIvnkS7e12wxYHkldKi6Zl0EIF2P+eAN3IAMAjgkBhFnXNhdHpFiMPF3Qsw7QJ3wSN&#10;FpZzUBzED/w4jAsIBaQQvnxQDygK6dFCKvMEB+M5sQzk99sN9/sN290CrNvBKAbii0QykhASxF0B&#10;4/CcgHRX7dgtt74ohMCfJ2UPcAsCWutSWU8lIi3o/HCWFvEIq0JLcHGJjRwyxyrkf1QCcPG/Q+UT&#10;76WsQDiBnUXmK4p5jUIGKER6WpCjoclZKaTSxnYoHLUyNxLEUqyhE21CPXSOSUqmS5RdJC4FquaY&#10;F0Q5XqeEsNLlOhv8mdZuAYgI0FQsrIuPz5YyQ5VwLJwdsC2RsNhpk/OWQA0BkgrkAgwFlAfjMyDl&#10;qFyVbwCDMHx8rny1tAxnybXXg7wvASSFzYMrWKYotdzPtrGWLsafRBxLSdVEihJ6KJFMt1qcmP3w&#10;ll3M0RLQAkq8w8ODZa5RSdWn1+1blliotQaREtalKB6rAryuJeupXeI8p/W/g3uM5wtb2wWgjecu&#10;FBAqG6c4j6SfA2B56MdavuHQJA/xNqP1wm/Xx2lZbxQwnSdSgZKiBAnB3EmwnWPhRaGvkls68RBu&#10;mGF5trR94ITcpxGWAutcUIng0yLpoVT5ov1ue4KXWhDSY5mbAw9fAS8JbxPxkEb1/AsVs/KHutdi&#10;LOq+50WR16QfhkOL51mnP5K5N9bJC75b6XF5oPLr669UYflHzm9fFuYQqQljuaPgVtsGXHPuaMlt&#10;ochaywvpEMS8jzTUjHNaAEEmKKzOQZUHXybIAwJoWgbs76w0NVF3TOsHXnFMGrrQCGBeAdV62Ohe&#10;mmVjfx4uoey3d8rV+1M5du+CX/jFpYj380ouet6X5ngHLxcu6MZjEsflrZrnnkiDerK8qSPIscF4&#10;xpEW63l22Z9LpfbU6WXfm+eaCwJXsWLKRaRGQh/nJtJKRfQWOMjRy5oDssg9iulWq701qFs9Tig2&#10;B/EUwOgms1RL5cjN4jQOIK28jYDivFpktvi8nlEEecs5pwlKnaawJFA1jwHfH7imS8G6F1QSBK+e&#10;TVdt5TyuSWKlMiO+zz6HjJ41BzMPvree10dyr/sk6izx4OepjfIusm+2ZC5fNrgOwTwCKeeqCtDs&#10;QjKi2wnD5VR5zMYwhllpt9Zwv9+gUGwDeIyB2+0eia9ab9h6x9vrq3scmCI6poVK2fcdc8zgk2Zr&#10;ZNbflmvKLL+meyXeti/YxwOiTnfhBco5c+qaAyp2wdaaoPU79v0VqoLbfQPUQ5bMHdu24baZm/Xr&#10;6154pfEmuxSypJ9QC0+j00KjcJ24H6aHaiNuGPLIeouVNIBCL/zuiv/51leuq0sT83AO1PVfLkHr&#10;Gup64SFINmM8mKBw7nGlo7iyM6V/lNHY+oe8u/CukH9WmYm6BsWO2KeSstdSo3oyVJjXBZhLYnlO&#10;cDx383w0WrG1MC8VnQPb7Q4geVl0dDkLnpyVcya3FV7mcU4TeM/h1HXUMiHfIEdf96TU/fx8GvuO&#10;vm1m+f7Y/fKDVfxoH/5s5Wq8nzjfP13vZ+qpsvt787/yk28v3/vez67jj1T+2cbzjyw5l33bsHUJ&#10;Q4CplnNjEjMKa/A8G6uBGi9BKec2sUSZ02U5heWpVFX0rVsb9GoGwKTYPNMVii0swUIA9YMjdHJz&#10;Y4XmgTFd2acyt1gtqLlkCdLlcQy/nXXBM5QdrGyFDr0LVuMTRQWbU9Io4FXrX9V0qccVm+EBxBOf&#10;f1u7t63hyy933O8vuN1MsBvukmmWre7iPDKmsohAhYtmrnTKZHanPrgCQeDSx1qTwxDgkPKyggKI&#10;zZjmyWrvtBYXGb5keeQJlSeN9p8e2sr/0rKplpM1KWlGXHEMwGrtP8d6rlNjvGWGkFahT8oyhnyu&#10;An1GO+zLud1TUXfdb1wHXm6Y2tnLPgnA40IwSAVXYn3sc1mb9YpVLOs9XfWj/6kBZTOCtHZtcI+A&#10;bziUBTgKqAy58rxcjfFiZx2FWE6EaCRmS5DISkMJBQFahPuFm6yVO+vztSyKq695XfsjZXTyFP9g&#10;Sgt6bYU+uN4Z+gQJoOJi7go4Gc4ZDOnTNqwDuVBq9Gre+PWBcxziNh9rDQNy8GIouauIYGhGrZDD&#10;/NZxLEMUwEIGpFtq6gCaHhiHOeEpIktPz+VkZbnogp6EtdRxprsEEILngHOa/K6CV+JRQdbvc1xh&#10;OepTqO6GkXWi0MO6T2v/kx6PHg4JhnOVjzusjgNAXjTKMeyL0yjPDCkc2kOr8KCPj098awXY+cP4&#10;p9U3/Xx5pghF7uqWgWnIorkF0io4J+kjvYpAjBzG8MNFjvREt/JVauC+qNe2fL+Cyk1wOpObr1Vr&#10;ebl1Hp+BuM9Y+OkCgQnKng5LDr/LYe+u41Zd+cxnL8VLi597TFeapRzTCm+9rOsbFe8rC+xJUANA&#10;BZmFwJ9Ta1isKsPAKZRhBNiXb56f5DPvPHH4+VF9lDE+kJFK+8+fo/xqVjncARNiQLYI0JuFRtLC&#10;Z31fLFyk5AMpHy4PLVac5Ach73xm9Ndj4DgTgP7EXH70yGHd7AxdudCNQ/H2RwEwbW/x+yJ7H856&#10;8c/PodKuulSfmct8i8XQuB5iOeviPKj9gCBFyWKo4O8yHnnrHWOaVfS+W7LOlxeTAe4vG/bhIXZ2&#10;tYRUOsD8lF+/fsV92/D2sLAqw5N97o/dnh3DAOrbLYwDet/QFNh6h0rDECrLHY2XVhPoTbCP3RNt&#10;Ddy/bFAV9L5DtTkwv1kIlq3jsU/su4Xw2PoNIgaA7/vAmG8QsbE0sbBhjzcLhdHEPEfGvpseKnYZ&#10;/JgDfeu43W747bevZeF1sby+4nRFbM29ehIKeeGj8XyKNIIM/3dc/cLdeQZUAXylkotiBJtye8NE&#10;Av+np4sc90Q9Ks+mrFErWPbIos8dJPXOLSoAACAASURBVJ+n+pfNn11yreNYn6vnqAPm4ufCsDND&#10;Ie6ttsrTa53vnF/kTeFFnvJFnVOL9X4IV+J78bw8PyIHsb9XUuehdjXr8JQJjwrC8zr+2OVH+l0J&#10;83sPrKt9evz9uEbH9r77sPxkKRv5m8oq5/256OOqz3+m/v95yq//9m+432/mgeiXygw3Ocd0zNWe&#10;DWMu58NzTshGQxnXn5oAs+gWqth1hypwu92xz+Fn+ebPIHIG8lzd0rqpCqYVGBFPQDU9prY1JGpu&#10;aFMtK3jjwTSBfTyC8TNOGeZctjX5aWOsxhCMy60yJKzR8t1pwdJVMCVB9QzpksI6B6Et66QSUYu5&#10;JzoACw+L0prF41U7pHadQEuXtTrp5lqI0P4lei/M4+YuvQbyRb85z+yfn7VHq6YA6FyxUEHEc55T&#10;HSjxUCvVOtjri/6EIhwoauz/Khx3ccuiSSGkLdaVBCY514BguBARIFyxVGps08eoUAwn7E7QQBEW&#10;eRmPPoWwJoKpzSkglafmyoTFKCz98/dMltAEykLQdHhFzVVUmuDm8ZElUOaGVmCQApnaerjBWIPF&#10;x2b7BMqp6DcKeCKeuLCFFTvXDT5b4WRRrHEZV3gW7Uog2V7QnQPLc7hlBCC9PKRAGjPa3xNq1lEU&#10;vMToaUQ/LHTEbDOtUWLdG3o3q1yzTkwBl0CgQAxIg0DagKjFOA/livymV+sIifkAYPH4C/hE5gWY&#10;y3ubguku8lwbFYtNfmNnSpiDm1uHi8CB9xRORSdGzwjwtC5CaTNXK/va6I5b6BxAxvoP/sqv/dmi&#10;NBiNWE6EqeQJjIubVj82m+qhK1ifRF1xcRg9nebWrCP3mSRV53rVkDqwPeK8phDa8l69JIgY87wy&#10;0xztVUkrd6Aqcql4+HiX5GIV3PbLE/Zr2rwm+FNCcCEvbY3UCVDr6nkUPM/+UQfFGeeeFGsPqcco&#10;chdsTAhjhEs553xxuX0rAGJeRnaZ2QrIGVPdWsSDTwU0QQ2Uv5twXNamsWzPS6BYaAJUxNivOIBS&#10;eSZvDQ8lHziVe9JF45zOaTGEfWqb81ioySmqat5UhwuQ5bwu4AGthQPhkTIvQfflLPaHxJHpmA7O&#10;FTm4mtxBJTd2QjP+J9Is6bfkucqY+uod6C3DpQgEsq0yBYLHSNAWn2dvrgrPYQsXdr5oiud0ZqJw&#10;7hed7tHg56UfUDpnPBPnsDS0CHB7tLRjX8hTfV7j3LV9FJ5YZX+nddtxXRDJy/Ki2fdb9M3WqPL2&#10;6Jr/sjvIyHwnkeFCuTbv3eomeBzSrmbIIXrbyRwhY4kW2aHWVPge685x2vj5XSvPB1ATR4LRXO5p&#10;9bARFFUkZCbrh+1nIPdfgPheeq8eYpUl+EqVdVYd6G2DagY6E4wwCAAA9bp7IcexP5acIuLW5BC4&#10;MYrH+qYJqWSIiJivRcYtny9/59mq3fSJNhUq06153cu0GAXwDMgxp2ybekaeTWmpWbu3BudL+dm1&#10;DFXMVtbfDl5kogYft380dUAMOQ3jf7twGaCMGjLDwuQk5oLUDjWQ2EJ1mxwfsdHhhkrl3JGWwKA0&#10;QVeLGW9JHQ3w8yGZdTa9dptgH/xOPTSIzQMTXc1poRPG2DEeO/Y3i/eNOcNYSVXNIvzxMFAbgEVc&#10;UNxuG97e3iCug+3Dkm8ajQ1o79gfD0BN7+t9M3fn3vE6hxldzeau04DczPrrse9ODxPbzQD4rXc8&#10;Hg9AOqDmRWsdbBiPgakP1z8GbtuGr1+/Yk4D9UOmaA0DEpdmD31gaxve9lejNQ97CQXQzDt60hDM&#10;9/N0WUkAs1p3PhByJjJ8TfJZX0v3fgiAPc7iKhenHIOFT529iXn2h8QlRp+9c29bNfuccUFRz+rl&#10;krXsubS6RtGTJb+T8z4Xj6lP3mlGKPRoK945MZbCI6VBx26AcrdYsFMUuqenCftK70iua27yiWU/&#10;A753drTWYw7XEsLTOphaFlmcr5W9enjmug6+x5Xih0/avKwged5acl7FzwLLa9Yzbnrw7w/6eazz&#10;m/v59y4/0o9VL1nX4XvqquWqX8+lxOefHef9vXeelc88+96afg99/l7lqk/fsn4/c0x/xPn5e5Wk&#10;if/8j3/DL19+xe1+cz5Pw+L0BmPOHFWGMdz8WcGYu+vRli9ku93wGCYfWFgyRd9oiGjJMVvbcL9v&#10;oEoVCKwALy/3jBGeZT3AVA9Jb3R3Rb8I9gjxNTKcRxIfqwgQMcEo3E1NoKyGEOrPABk2RYEE6XiI&#10;lgO/YAELi0J5vx2/OJQ5B0QMOOxbt4RYkbzKRM2MJWiLYfGOJeTNjK/N8SKEUFO4itBfb4hDCKey&#10;VUJPQMCwJwEyn9bLlUoq2myjPrG89jwu47XVdmjwS33gOIFIzsl+ohBZWiD4IsiTpZB4ywGYQJUz&#10;bvdSPxz8qVa9CZz7zASQI+KWTdGeoqG7EqCe3JN0nfNuzzZAW7riez+oIOcY01pqnXt/ronH2s9J&#10;rM9erou4gOjzO6zrqRgf9iFA62T3joiNtArIEduwfMfY0+Yq0jGFMUTZh7V/VxbSddwLwCwCmRLW&#10;PxZxwSunHPbOJj16ndTf46/QF6yeLXhTy/1IcMvHuyqd9kwvIUVqVIlqwW7fB4EABRg69/35mM4B&#10;ogBQ4fXChKQERZJHk141AJtz30AG6rsh93jlC+9ZDdYd++y5SoeJDQlIQJLLXCfg8P7nBZKid5UP&#10;4XGm3V1YmDfh8wI8+chxDAQvYnwCx9wcIHeedU4gSgVWCyvlxDt/KrwEYnFKpflZc7G/awic/E4K&#10;PQFUdIE6T/ZBa3Yh16IP6/dUcPMnv9PS/xzhjecgfK5PgOphoZgc+knR0q567HB+Xru6rP/FJiuG&#10;/adzLZIN2oCW7yop1v0C8vHCdwk6SqvgYhCLv5Zzdxrjxdir/LV+ByjSSovtMMyPQCFTlpwjJ7Ci&#10;jjcO7Q7RGSB/zAPKRCBpLOp4xti+oRAkCZACjJnOOagKuEYIuMWTSSlrnHd55UfCjbq072FeIEcy&#10;CLnMwChYP1uCzM944flc7OW7bLOC9vVCrwK5z/nydaFxRL04fq+ExU0pbaFbQOd+bqe3pD/IiRQW&#10;cPkTY/gwzM4ThhGXDb7HaMgzGOYt5vLZXnsid50fLnNlknImSrU6uggGGnrz5L1EGdnOSb52gwCZ&#10;MY9WnV/aHsbcmlnqW5znDmCPviVYVWQjfleqmWMNfzfCUscv0JHny3RancztNNUu5KWhC/vb0DqT&#10;kfq5O2FJqSAYwxTZfd8N6H483BrD+dS+4367YdLLVszq63a7A9jx9vbAzZNV7sMuXeecqRP1HmvA&#10;q7p9uNX5GLZf9+mgJ3C7f8Hb66u/Z3rLmAP744HbfYOI4PFmlzx/+eUXvL69xRSa16LJjWMMy43R&#10;GqZOtHYzo4zDObBcvPiNtvgYqw5bFizey//sISZSFHg7lHeBMBjLcnFmLkXLU/6c06oClvATakYw&#10;FSCutQtPx8MFFzIpJ9do7Huh/PN+TKAVMV7SdRylZwFymby+OYg7Mo598tG8uH4eAvJyigDfc2Ed&#10;dNH/MvTremQ9Mz7lufIhW/rW8/djPqxzWFBPsUunhUeeQPhnA/7W8rPq+aO1VduRw8/6+RN6+mlt&#10;/+jz8olnfo/y2bU7zumiKLzz3tV3xzZ/5hz8o+fz9y8vv/4Ft22zy+rHjjkHNj//jd0bzjQnIpzJ&#10;7Z58iPgO+Wjr3c5ov+jvvWEf+6qHi0Y+IMFmOBcAu+MzOWQjUBsH50zh35AFSkkAo13FceAAZCjm&#10;qp6Exp5qTUzAYe1lAMp/DsCBxr+u0ofSbAc0wSgDhgHaB7NWs8k7qm/yPvn74Tn2EeFbFAYKVuWq&#10;NfEM5cPnytuIrN/WdYq7BPZMYDQw3JTsvswBR6vCWM4cTQKtEuP2ZqSMMBTdHPNZceABvMZDDKOw&#10;6PM1846EhlF/EmQLyy2PrR2D49s5piBgf0Rh4G5zITjABvX+iYTwyFqoTFSLxfjckIqcd7e+ZhJX&#10;+GdGrsKB+HyqC9gt6jUJxn40gqhESsRGEuC3IHtY1se61CK8ikiqwKfjUfKtAAcYF1LN3rTCetXi&#10;0GjEQbsn5+oM4Vz9bwlliVud89ikmaKEs6J1BYKfP8tfyHCYgChANtDCinQleGbVF9Znx8OpAqq+&#10;H7jDpjQHFTOWPJN3MuTE1KKgXsm3B7fvBC3XFxYweF7PU6k1um7Wnd1pqKxlVW7IO0VKUkGJC48j&#10;krCuhy71pLfB2u+PyhGUpY4vh3lYRsi9cVHO4MnH/bG9Tvfu85ghNudmXe0W8Aeg5+M+JFwx/DOZ&#10;fiIp3MrfD2wek6HsXLbi7KLQR7ZYAEqElW7GdK1W4nlW15BmoaBfztt6vmdThU+VywoU2mWJkDpM&#10;GnVUout/ijMlFH4UO/ewha8KFcerS7AjsH0q5PE+7wTIwtoc5mJfa4kLaakjyzmgZ09nLHHh+XII&#10;nySln09omVbMBGpb4cnBmyPNL+WBNW4e10z9wBVvdxYLcBY7o7L+jC3t69l6xjz2MnAuV+Nh/2bx&#10;ZKMMtUgT5dUzSJryyUpdAHwvHymLlyW27+3ca+/s9WPfr3hzLn3xwivPSjK87y4hY8UU2FqQHr5V&#10;QWpNIVKt/ldPgtAhLvU8OQHfcOOX6M/FeNMjMSUZWvJclWUfU4aYRwBtLYuXkDo/sG/AxIqqlswe&#10;k/KBv8s6ggb9X95ofkuplZYz2jOWr/2iniICLWHejoYEArfStjhd9ozrU376n7ohkuGErumc65f9&#10;5kVAldumzvR8arm+XV0eFMGEoinQtg0KwXgoJkaEhwzZ1NdlDI+5Kc3vh01ufewPq7s7f9k6Xt8e&#10;lqjKw5YIEti93y3R5r7bM798adgfbx5qxebzfrs5r5u4IS2X6YmB1ize/cMs3iESPHGOHd3/nh5X&#10;lPRvITztzBmPB/ZmSb2sXrPobmjuDTQh2iyppnqy7WJwsKy1b2n1TjKevcnEPZLSLmulyzLGogrs&#10;EpvfFekTWNpc5b96IfjepVLwO69uco2ZKFMVKF6sVt+RFvPCiPVeNBaTQz2SsnDtS1jGU8iqWzFk&#10;YqdHTzbsEhJoXW7t0CPwwtt6OXtzVKFHNl8n8qun/EN8GcgoyoPsRlvlmaon5rm+fPR3KikTHj/X&#10;aQaLt/uGL79+weOx4/W333A28jiWs9x0/fdVX2odHz3/IxPzd5vQi/KRnHDexX+e8nvO47eWH+lb&#10;pa0/47r8kYvg3//2V/QtjaE3B8VradKATeyeX4CtNzweO8KQQOwiuveOOS1PyYCYR7IS9C6YLEy+&#10;6FsD0LA/HlBtfjk+se+7GU3qgbEozxtVD2Y+MXU39z5mxgz+XRTHAsZa8m6zCFBkZMvqzk9gIX7H&#10;wa1f/MY5Esm4Ffn0mDKRHMrrhpzi34J/+udX7N9cFy2xy/D/mpS+qoFnNpndY6AXq7WAAez36tI8&#10;FeiHBumSFUorE3l5b1Mg9uaJLrgwVWN1S/xLRe1igD5H711Ap+LOvw9KI0JlTiBEmDjMFIO03L4+&#10;qMQXQorFbXbXXcm5SGCoDVriGBVxIxAOC9WhgElZuT8nlkDFkoklEP7mbl8Kc8NumvZ/dinhwpwo&#10;LLHYqmASrObaLSOuAo6UqwCp71+XrDf/Ni8M7w5ImxrAYFm4eO9qudMi3IXuiMV8UIa93SkTEUbm&#10;SX+XMV+CCykYx6WBW1ik5We++xFgUfQCFHbCTjvPyL/RWuZL5cgcxIoaJSuoe+9Ynll9N1cSaG3+&#10;4VxdCsvOuEtMAPUxmnLqFBlKMyIngp5gK4Jka09+EMP5VHk2/hOIdkgQ9i3WjwnHru8vCpQm+Pce&#10;71vrtaLLJ6eW2KCdTeW9jypPMBzLz+hkYyAUv3TDYU8cEm4tvO/paK4KOflq8Xx6ykGeyl8FqzJH&#10;ylOx82471VK7JLEXcUGf1jN1PVTizIvPS/frEXW60EBuJz3yJRWnvQlITyD7Ujiw9ef4+2GOCAy9&#10;5x3zvaXSsoBjWPdMxWXNdfBJZSJByud9mKDFu/05Dukn6kIJ1A28FwedSdYnvQTqWEqC4FqWE02u&#10;gYg4lw4lkgr6KzVP6qcsiS/K8dK1Jrs+ewHoN/PsI9DzHh84P7s+fbR8/8wFOA7z+5l5OtKWfPCK&#10;eSEqZNqZS8CObQaIRT53Ma8/Uihz1QsdZWxLzXkn61mBUcoXabRAnpqXf5mUt16qCc+Qdy58YoxF&#10;v2KhJXJY0ntiXNMb0vPJLJjNMru1PQ0oKG+omhW4wnUmA5HN2GFgzgFA0bZu4O80uHTMiW3bIgTL&#10;7Xaz0Ci+Nx+PB768vODt8YY5J7bW8MsvvxigroKtdXz55cV0jccDbUxMNRAbBPGgeP361cZnNxZo&#10;reGxP3DbNrNu13rJLOi3LWOBN+B2t3jfv3x58TWgHObhPKVBB8M7AcB0o+zks1w7F9+CJrpbSDME&#10;jR+EsS7ni991cwj80lFTBjpIzOUTzb4f6lje8If4rE6L1Wrhh8bKM4HM5aMp0yegrAEyMHTRsWi8&#10;t+o6ProYQ0zlB9tVodBhXk3S3EN652BYb71YP3qxfMRkL/hobO7jBL9TV9k/5/rrn9RJfgeB/aKo&#10;2t755ZcvkPaGt7e3cxzzmJMqxAPfHr6lPvNZvvwpLesby6cl+U/W9TPf+dl08Nl1YflZc/0j6/at&#10;7z3R276prp9NY/9/LTb3Ly8bWhOzBvdLydY7mvSIEjA9vBjD5z40LyCVsooiYov3+x0yFAOCfTyw&#10;be1/t/eta3LjOJYHpJTpdu1M99b7P+ZW25kSifkBHABUKNIud5W3L6P+qh2pUFAkCOJyCAIYQ1Nv&#10;eMrjOSd62wKPsrS+ptS3igEZ6GKMyghfU9bDgcIeu/4GIFoEyJwdrU2g7V4J1HJ7WVXxboZHURoG&#10;Fpuxp3oC2kqsuaTeckOuFhxh5XAo0LQ5XKoABqCrQ8vxjDDm7Zh1FJOkkQIz4JoIvnz9apEcnz5h&#10;7y2KZU4/6th84hQCNOA4hkepG0zVpHtEhE3SVowts88l8gaLwIBIAeyoZRoUzE3c0e23cAXvY9I5&#10;0bpFhviMQTVO6686VJsDysloELjRCAexy5E+b89sfVr2xRkSgtAIp0clc9nauwnQWkdaMpi1y0JZ&#10;bghFvlHu2Dtd+DnG4oaEw6pmzDYed6vFt4DuAIdB2h75S74C87xq2K5DLJJUFZaLj9Eiknm+iSeI&#10;j0vQIL1DmkKUuaw9olzW/lh7zQDYUoCI/AEgeGPqtDlpJVef73YFMRzITtpp5C60yB+FzGljgs37&#10;ORIwVQGazswZfTG8bNPF8vtWIIx5XUUEg/UDvD/Ni79MOqLMXeipWGw5mJDrzusDXowLPKFwbxhx&#10;gy5PSvgcMMWJ55BvZX42SKRWMPbJEyw8PtmZ/zeAJnc8l/oJXGUWEQrvB+nkJXytTZ+rnKa1aFIM&#10;BqQjUrorzKD3Hc2QGSVHC/nL5Je9ZxY+ezQ2EiCukUEZKe3pCC5g0LXLNTo5Z8aPJMUmbyog4foq&#10;DS4bLc2j+Z61z342ryMwZ9Ctrq0atRmgoP0w7tu/ZshLA/PNwOOIkk4Xw6cDBkoIoMr83xrDkpY6&#10;TTlmAhqaO9gBqFZjTBK2s3lsmOjoUeQXWB3F4oxK8ob9Xh7mj3ybW6y2qaWxeea/a9mrBqzJgME1&#10;R+5D5LnFXLfQm7pcHku5NWic4l43DDkv0yM6Oa6tbCSL5HH5mk7zGtm5NRsXhTnXD+fBFlZx2qea&#10;SmtZULG37vKTes/ZjQCBDTlOkpB/6jwsUa9uizA62q4LbdxmqUfJwfZZvyLkg62BGWnayP9JF1GF&#10;tM31FHNHa5yCQfSVDIxCG64XGp5VF0yfQUaDoqwVe67xKLoAaA1zMKXGt0G7vNYTEJTjc84lcqSL&#10;pSqbnolHIdgqMBltwO3MR+DFzNFyQk5R6hE4XbAZ/Rp1g6exqAstAKRVz0S7F1lMcD3AyJDx9psl&#10;/ZYIlihGETD7kM4R/BJ0X9IBrDyZ71i/bzJ9Y4FpCJgczCTj0Ltc9SPoYctnhPxtHnnZu0QKohG5&#10;HzXWxNo3LH9fBBlU8qShtB557/tmn62waUNrE+esQJz1hemC1k28ssZjdlIHZACCuJlI3eahL1zb&#10;WSnXZaWDss5fOnPMFnQhbt9ZizqpJ0iLPCHQmkD2Dsi0AJ3e0beG8+0d8LagYmAl5YKwcwl822jz&#10;u+A9p1PYVR5N1WG1XSYMZBadBmT7Otq2HXMY4D3OE+fxbu/oxlfMRb21DZPpNL3+zjgOqCq2fcc4&#10;BiCK3jb03vHu67y3jvM8cHru95eXV2x9g0jH58+f8ZfPn/Dy22/48tvfcRwHZPfNkE0x3g+0fYd6&#10;rvDemxfVNLuz9Q2YE1vfMNWAXlFga8YrYyrGPPH6+mL5wH19zuDxhtZ27KIYo+GYgBwHNsoI53mz&#10;qtRB+pS701O2tEnZQJ1R/gOXc4Y9kd+AkjyPzFuKpSpPHwiA8CmNr+jXUP9TM5lP4v0s9S+oAngC&#10;j3ZX2qfsR8o01Xvw/O7SOWKtK4BtfwGgOI9jSf8yfQ0zgMc7mjRQUCh6kUfEWtIoLFt7QVvU/BU+&#10;G4UzIW6fKlrbsLUO7Yo2e6ypHLvTZtkQp34uE2oEtyKwjXnjaZvZxdMB2dXCG9He1b7/kevZjNjV&#10;esPrp1fzpRSYfrIj339tq/bn2edn1+8dyz869utV6Vr/fvbs9XfPaPLRdde+fPD9Hz3mb7X3R/DY&#10;3e+/t80/4v0/8u6P5v2P7s9/ymW0+/xff8X+8hq6yDA+O1F7nEfUClSdVneyV9tMrK4TbBZY96r1&#10;DXNo4Fp2woo4gMlbw6QtEFY0cY7zOMyeaoKtTm4xkcFiisr/+XpvktFqcMMJ/jsReH7tVoBVryQO&#10;f6A4ZEzDsiiKYmy66wnuVocBrQDEwaU4fpggwArmpMJqz4RTgHrTqpp/fbN3vezeT6ZfoVMpGChR&#10;pWoAO+L9ZpzScJG2wB1FkV9ofmGeiGwpoBqC2rB3QPFh+Ewc1ytUfnAYnwvtFbipfzkQwIJpPhb+&#10;F4MjncrcJsfUpj3GMwCebCzms4DjDYx0ICTvgDrSwSOYBCGY29LRbbDiRfCDfcXwELEimRGg63wr&#10;DhYbiO9H5cvY+1IcU4KvAhxfSEn+cBpfQD2SsDndY/2wl74mGkEt2FSP4kWrO2w8CjuLkcinJsSP&#10;lBsPX9fIY7QXijHKPjcg8mVqOPIPkd3yMOs+b+qOhm0ATTf68likv0s8av8S5bsCOxdelrUf95Ga&#10;WkZdnAiOsOSavvt1bL6tN7PvAnc+k56srcc32y4o11sBKpnPvAJE/ku+NKP27sd2F/0WMkkKFEw5&#10;W4ZQcyvejtv/vbCt06soJCTQtrZRwPLLO1Y5Dnc0nP8entcE4updyv8CwptMFkuDJcxJHM0sY5vB&#10;57rSwVQTNFxSl8NUT1yz/mzc8/ZCRgT9xJV1Cz7gpla+d52b4BMg9PBK13UsCfLxRI7UJgvPPcqA&#10;hXYKB2/WTerQY3XeCk0JBNFxrRsUy1r28ee8NS/+mHxyHS9XDiUGRQLlWQC35T1sP2SZd3aqWkE+&#10;3+Soxb0e5ItfYe+wTU+XpqKWVi7kcq7ZhWqVvuSTVBBhN8ypsYEdgJ13qTU7up/ErGuwDMG7qlNi&#10;I3aOUdLGrMmpKmh51WHxomVMpAk33RSqK1/wDaqPMmFte7235HcVnvKyd8S8L31PmjKdjdHWGSTW&#10;YHlv0SdVftHGqGN9yA0f/axrhsXv7nmH+lQudBTa3ZcBTYhFQvsGVlse0gdeWn9+E2G+iF8bP+Ve&#10;KQ28zO8CclVZV5t9kvj7GvUKwHNMZ7vXTdG0NdJ2bWIFoKU1tG4bFHNaoEkAdZiR2skKrkvBvoyf&#10;rqnC+K557b/be17LNNbLjL7ZRm3oJkZf+/8o2zjOMbg5k4CfW8Ewy2DlmcyH7TZ3676hp5kiurQT&#10;Mg4JWkLZ35lNcw2YkgV0YMRmmwcpaNKQNu4U8/fe3qxQ5HkOtDFjo1VEcJzvi3uimsUwpypeXl8w&#10;Z7e83Kp46RsgwNvbV+z7juMwMLxNgTbFL798xudfPqP3hpfXF7y9fQWGyS/bfOnorzve3w+8nwOf&#10;Xv/ifTvQ+06DDkDzHOiIlH3nefrcAcdxond4dNlIeQyFeiS7AnjRV8z3A1PzNDOLS+cphVzHxa0N&#10;fUQ7/W5dAKtpKfQHPR8l5ZsO57LJUwWN5jWgVgTVIu8E29YjV3xtf/FRQj2lTogvI30VH116WNiq&#10;pCJ5GFd2rkgS3+y032xOY8rp8zgRE4Q72TZpeLq9fSNzw1b3yMPiZ1Qaq2psNI7zwAFdTq0sPq3T&#10;+Ht8arN1aE+UCSq/0sun8uty/+77P+Jy4SjA66fditK+H8jxXMa43KZe/VnXXZ9+5Lqj87ee+b3j&#10;vPKifPDd3ff/adc/y5i5zv5Z+vOveCmAhr/9379i3z2owuW0ippucllu9T0UiP1RyukWJ6CmKrZm&#10;dsIcHmjQxG0Aw1vHqYCYbTfGCZFPOI8DW38pfrDpAgWwpQPqXTaNnArIIznD12cDWGWfRUo3bNtm&#10;n5tHMaoZlFXpQzvyQHUDi8WY8WqNxvurQg6NbR1WYS9sQA/2bJkGqruMoIMbtvzWJuY8swDNHGdE&#10;uNsRQo92Re7jExigYqOxGH4WAASAxrQy6u+uY6i9jUEiIkVvBWU6muEoXNu50Zu3xtYCuFR/nx5i&#10;themjtsUYRSULtoraYzTwM/YRPW+b/7biGj0cSVYY+6YfXAAunlrQXcacf4+I2+AJYyqCAOt8dn1&#10;2H/EZj+AgYi2s09G0JakKMZnLrQAxluJKn8AV0rKjYt9Y0XBarqH0kfvVwCAapSNLKtq1d5FmwMd&#10;ExK5q9OhkwloM3rOCqCh5CK+XJUWhkncHNNUrgXxNSMXTq2/qGC03ZrqVHbnhUVv3c+AiOQJiCZg&#10;RLjxiwZ/Js3uzZeHCLrrOAo9+EfeKwAAF15JREFUYg5k2SJ6cAwixzMqWGhrWRUYQedH49mHi1rU&#10;k+NN0LmY75EzvPbmcvTzMo8ZYX53rfwLYFUe/L6LR1Y7/2px9GJoqUkewK0A3hPQXftY/ScNmvP/&#10;13krUZF1/bhTY0ejahQQgEYA1iKl7J5E15ISKyAVQFdLRYoi3WocPGuRVblssqnlmqF86B29Wxof&#10;pstqUoumZScqb9R7V4CqBe8gZWr9TdFZKesv88B1y/ljJPjF2Qy+pLwi/yijxGYBFHI8FazkbUZ8&#10;h9yDAT/BQlfg34sqVtYzVqgSp2xMloKdNWLSjCqLkJVa0AxYeVRKW2WdBN1dX06VrK1SaFUqDuB6&#10;VSAUSEBueLTkWkCSaxl2vwGNPCZ6KQjs7S+bpXUTyN/3gdGfoLhRjOO9v8TXMOX7KgezhcuvbtrL&#10;ddxWGSMdPnPW98sxfKEwvbaFPHFT70c0ZI54+e2d7fS910NUoq40iE2QOSDim9QhV+43JAmiJUCs&#10;qEUc4b9d+NPfGIW7wVz5/nsg5m2o80MAo1daPEbh3wwc1zkIC1/Xf3ld57EKYDo7OjXkYz0Jx1N8&#10;PIE3Wyz0iHxN+XJX4JhzAUSwCSqX3Y9x0gamGFVBmy3WP+UH01r4TagkGJ9nR2yTlvI0olTdzrUI&#10;agN/mf962YARl/OeZcI2WM2eO8fw6GzBMUekWwuQUEy+6LRIWkZ+zzkjLdvp6VDUU0me54jNNLGo&#10;EwDAmGcET80JbFvHOazPzZ1XoGHfLZJrdz9y7i9QndhfX+IA1nme+PL1C1oX7PuOr1++4JzDgWzb&#10;JBynFdiS1rDtW8j5vm3ghhNPAp7nCZGGl63jFGB0A8Rf9h2sNqUKLxo4/dRDnqple02Are/Y9w3S&#10;xXKWjmER1mWTl5fAeIJ6j3ybG5u0Qbihc/k959n1mW2EZP2Iqu9yndmpI23NUruU3rAeE4NqYi2W&#10;tRk2F1Z9mX1qyyqRIq9CRq0LBtdLBBYh7rbr4QCJ8bvnZqeug+vF2ujMvOBB1+t7rnrrYtcBa50D&#10;O/3tp2ubndCtY7q9Fvv32SPpjKx+j4RttRqz10Z/XA9de3L1XvjPGJ7GaDnhd9enb7X5Z14/6z2/&#10;d6x6eWZdm99//RHj+5H5ePZ8HcfPov3PvOr8cJz/rmP9edd///orPn9+tbRgntJkzml2JSz7gZ0E&#10;M3vO0lO3qM+QdgkcN6DPanL5PE+MkoarN0uH3FsP2+Dl5QVzANve8fZ22qlVPz243UWN2MXI7Pq3&#10;FP+TStM61lxZNTFFawF3FuFp4B+VMpNnpDK/JrZOx8DtKU3FEH1tggh+4nO4sHEZG3PpfnTNqZBm&#10;uwznOQBV9Naw73uJcDdAxSpp83hTFlC8e4eEkcIoe4SJYmC43KyzXIAP4pN4QRn39dL64GKwlKio&#10;77xueyHuoi0OVgUDro1IFvYTgaWB4RgbwPzfbuy7xe2/LbnBhccOqzvNt9vzwaOMnBCAmdWbG/zR&#10;P49Ua+RDzqMIBlMpSAXoc6R+kNyipiQN2HjmCW0qjZZZEItyujpOCTobqFLbqpGIz4S16swCSVqj&#10;U8rmkG/oLNFldI6Wvz0Siw7bAhR5D9yBrCAE97Gm2rFbArHpvLsBvRim9KHFnEr2x6Mth/qsj1KR&#10;noYkHHqR0qYb/M+BmzoK8p5zvwvDkFlPFt9txF2sZUTPIq+y39+CmxsCZANK/QAHkpQy4/KGJc9v&#10;ru9wph6AcKZB+IASCwh+/b1/33wO6poKYqSzJFUWFwDoCkY99gGFX+HzSwF4fZ0WXfFodFYwnFFT&#10;UuleIp0Ck9WVFuz/AjookGlY5gVcqXpNI5VVDoBrnCetkpZMacTxEucnj1fCXSPACYIDlJl+moV6&#10;u7S7uMU3c3HVF4Isuru4g/6xYMwxbvLhZOogJB8sm4zFyY+oah7ZFo+Sv9NfPjaL5NICaLqu4LFl&#10;ucxloQP/hgPN1zoZlR7XK8dSnhHxHMYS75WQIdnx67rgZ0snlX9XENyyyfAou7ekud4rLZVC+QHw&#10;k7xVAUnhCZXnKU0YLcp2nj5HTR1r5OOCWx/K5tCD+ZxS1snd+DLaMzdbgOD4ojMfdTXlVQIDABbQ&#10;sbWGCxeuYw+Zx9zRGiDu8tycFx7wnMpNnGa+ySPdfw8QrGSQwFXG178/1nfUQWW8vvkew75ERt/p&#10;ONoQ9v28jQZfN8FWfi83b7+/Phu6MdIJu74UA8t6EzS3N8ccGMXuYX8zsOA77eECfqkZQpn2xEm3&#10;1EASe0aKzommkMENosA4ZxahxJ0N4e2rjTGDOZj28O4Hj/ca+VZ9DHMsxdcj5z7l9ZiZjmlOnJ6y&#10;T+Q04Hvk5qM5ucNOX8KCFM4xsHVg23azmS2/ilFQGnpvGMP8yJeXHV26FepsgnNMdOkl3Rjw9vUr&#10;vn79gpd9xzFOvB8nXl9f8fKyYZ4n5lS8HwfQgNfXHW9vbxA07FvHm+cdt8AmA+VVFW/vb5DW8frp&#10;E6ZOHG8H9r3D8pTahkpsRriNcI4TOhXHeQIC7NsLXl52n0ObrHnhOX7mfZrHcYISa3TyU54U14li&#10;Dn+YQ+rF4S+1VwBbKzUt5oOpphPS9qiX1fIL0PcKO6wOJl7w2NdqI91HuscWezxvgL7dG8eJKSbD&#10;VSa2F08T6jx6vI+yHmkrSsiz6yZ48VCcJr7ebnKYsz9t28FCqYtPQL8lXn7XgNbXWT+rHVVlZjQg&#10;8dd3SKSHMX3/d8+u1Idfv75h23YvePukneX2x3rm3+NKH+v+Pp58X5/7Hjr93nm7XvUd/2hb1zb/&#10;E+aZ1/fO17/S9S3e/ePf98svnzxzArMHMMDL9MPucuZ4P9ymadi2HQBwnocFQUXNPktr0reePqdv&#10;8I5z+Cb96fUtO/SwTft9Nx/w73//gtY2t0dMB2wEUFTpsDIRZ+Yh4/FVUyUOWLUJYIPMhm3r2Lbm&#10;SllcuXs0UqPAn7Cqzj3eI4JwjNXNsamrShCYIVudkgCJYv6KMxvOfjoADQh+VmWNazc7zKvH1IG2&#10;dR+vYpwnBEbo1iYgB6YqjmFOVYNiTMUmbQXZhU6/Rwa64yNiUbkEOdT7N8kchTe7ECg0PdmkoSHz&#10;40Q0oDvXhaVWh4oRcuKRubD8iUaO6gBqOBIkYrhBqp6KonTQDb3mjj0NAwXhbI0oEHu3R+rSsXNn&#10;zv05Bzh9Q8HfbHli1YHsGsk3/XU9ns0tlu5tN/QmGFDPTQ90IV83BwyY0sQdmaXP5ixY5qABy7VK&#10;pwOZT5vHtIWGFjwCr3n0oqc5aC3SnNN5YQRQ93y44ciIoEvm5FRf+Anyr0exrxGLrdkREktp7yct&#10;5vQ8udmm+ruE603Nm1PmCw4+mrGmI5JSBJ1FDfi8eg5OQ50MfJ/q9OMazLUXEUd2pjR4vSxp20yT&#10;jOgVfhHms1v0fUvHUW1CBJprLXjGHpkiVvTOwYnckPGhshCbO+4EsJZ5Ckqm3Il7vrmS86NhFKs7&#10;iBtXGEErf0w9StlAFrHaieEYS6zX1akHF5GxZfTbIyhnOgqkyfCoXkGuzwCaYoySfB+VmJM3jJ8d&#10;AC48ymKJUzoiP2MBCOpR9JzTB7wleYFjN4KF4L91/n2MFRNbAcH1npEzXdCUn9YDnmhgJBlPDqXz&#10;xPWJAv5kVKKQkYEAHIIUIgA2B7Y8j5n/njqhw/WLyzOpAPvlJMA1MtlAk9XRpOySC8g75/Sj90wD&#10;VIjlh7Zinupa0Md50KUPKV+ps7VMbIq9SxsFyGMEW0ZR+eZ60UnKNeH6lM+qatYf8d+soKHN/FQA&#10;flQabUJnAzowdABqp1EmFF2a2SzDosUiz6cqet8WE7NBgO7zGrmSLbKyldQDs8ih4CBGts0EVFi4&#10;LOaZ6ZQ0N7VUCWQYiINudRvGyHoUubFaNqdcMhmwDLPTdI2IV2wQmYC4bPH3sugN2Z+/6b0FeG88&#10;PqOfCHCElUUQbcVc+yfmo26CMq+Fp318qpKyheNiQWa3kNZNMr7fgwNgbUVhbue17G+ekKIsSr0d&#10;/4f6SXW4DNaYMxS6Jn1zPKGnpq93tzls7htkDijXMlz21hNmSH6grg2QVVNnMd8zQ1MmbO1aRqCJ&#10;OdwmCLCG/06gpLSxuTc9UWVgBY4DWL3kR495n6seVh0xx7FJ7nw/50QvysIA5w7RaRV1xCKWE7jz&#10;vonRXlqHzNN4PXICFz6P31WFkY/wbIOeJRexr54aXT6qTJHcBGO7c2R6EoV4NCztSwG8cOzs6jaV&#10;mzu923HiJuhbAw7X837QVkVtk2yYTG+txSmgIfV0j2LvW86LZnoP49lhPgN4ytDl3xj4ep4WLToP&#10;HO/vaL1jc3k458jUHfMEekeDOHhso922jvdjYOtu320eCSbwKHHF50+fPdVfxzi/WNsKbL3jy/sb&#10;WmvYuvVz6OkR4SdE7BTkly9vNjMN+Pr+DoFtkFjalzM2BHrrmB7FLVPt7zHcd3W6u90+1epRzAlI&#10;Bz71Db03fPnyBcc5XSd3QAZEFL0rzrPyVtovobMeQGVJfaBrfRluY1PZDZvwYFFufqvQVLLPOwSe&#10;+MX0Evck3V8Fo9j9OobJrd4Ex2mFM6tEvkK1XPdGp+59z7W+Ws1ZCLZutl6LMfa9Yw4NLOE8hkcI&#10;+umGzX47TsUc7wiyXPQWO22+WI8j9M3fydMn10h4ABjv71ZvIDYzfYNYMsCEs+mMsr6U3+VC91z/&#10;rdRJ00ijtMjMpRlv4+FLvTyoT757dt0/cx4H/v4b8Nv/+2L6Z9sxz/PCq9ffanahOlx/2lV155/9&#10;Ll43PseH93kVHlg+43L/R/rz0e/+SLpc2/pH+v3PdN31/0d561+BJj+jbyEI8Ldff8XnT6/uD/jm&#10;paqldlP1wtmKrXe8vr4CsECQc5i8GWP6swORRtNxiaHTsVqJ9LLT68WM80DfN/RtQ2vA+7ttWk8F&#10;umxumwvOc1hEOIljDuFA7JJKEdRKZ2Eusr735gqzO+CrWc1aSRD+W5jEH5AK6tztGrsTeId5AOn8&#10;h3OocCUFl8sKrUeqS7uJAUvJ8zWhzXINjpGRMXO6ceGREXPmGJowrtDuNRFoJ8hIx4ZAiwKtRxFC&#10;qBmuIpVSUqgl4eCrf7foVdWMQpF8D2kZ0XdI40BE1pzm9W1ymS/R4nSmg/oQbeQA27OJMjBx/Q3T&#10;NfJtTQFpgu6GHISFarzZRmepwTzrETTKYpY9DLVmliEiRoCGxuK7phFJukUEgx8VDIB8caCT95yJ&#10;HBS2fLaZHoiGWytFsVrmwLw47qTTs2iQdbvikdbNfW1JVIieMgDERpPbwIhoRY41WtKHdwkKEFuJ&#10;5n2Nop0IkkRhzYdoR0U58ntxOut4YNWAww5UrnWOXxP8CEEhfDj6WGWIckR+JnjOEXet35dIyDtH&#10;JT6uMo0mf5WrpB/H2ApotLyGayRYwnnCI89MZk1PtbP2MbAeeESuZGSM9HRw/WlPn5Dvy/W8HqOv&#10;w5X4/mb9o5h2wnWjnhqEgM3KU+FO6QNZK+lKR/T+PjjuAsxdwpKX00Fx3yVqkDyjtePcDqN6KHfq&#10;GENP+q0umVeWa8ILCChgm6bMmVkjw0WiQGZsZpb/Ms2OIreSsMzb9eIa4efl+h12EHU/rjKp6M6H&#10;3zykp3iivGFkqhsjnKeqL7KQb67N5En7wGKTD/Lk8lzlc/LfnRy1KETTk1nAV7LIJjtPh09koTnr&#10;RUhrIC4EsfRbWcwr+TFFKe0N09czojEzqp7juKPrkiJMcmOsSc4LNypqdhmLpGehLu/Xg5BKmUZb&#10;i8XKvy+GLWXlKlJXMPzZlWu4bPgjeV0d/Qk70Mcacp86cW3U5t+BWAMMGbXt/CGAoplO1eQ/29Pn&#10;3LfgIw1EBqH/CQTHui5r5F7Xr5tcPLnAHLNFCwNTwL1z8sjdxtJKw3p/pt7yds1UUlJ47ac89vlx&#10;DLSJfX3g4+fr2s1x1GfTQjDg/Zo6Jb8TMafK1o85RefINHYQ26QVMdq1ppGjnA3d2yMEJt2ZI/gX&#10;Oh40A5yvKv9JpNOI1yyqsNhrD5e37yduZ0tebSqYTSCT9jdMZoHyU0MfAyl7aCtPTNsscvskiwX7&#10;ptilFzqnR0gPvL97gIhHQX99e3O+FoxzZKrMLoAMzHlCGQnmm/QWFe7zqwr133VGrevE1gDt4sEl&#10;FgHd1GyLLDbvBW17g6rgGDN0SKS7hNpJGrWi7TwpEva2GlCOaalU5oCnVTQQX6Thdd+NPmE3mZw4&#10;joneXzxQ5ACLj2N2ACeWq9jMt9dT259fX+1RpI3C76bGuPg7Fk4OGeB8aUMgn/htXz9jMq76yph1&#10;/VVZVTYeQw6njHTi4UFXUK4vdCinQGGpwUTF65zTt7L+izboSDnDDcVbO/XBvr1ErjsduRk9RCHa&#10;LHWmPraxzAeV+QO9QnoFjZR2ReilZyA4ko4fXr/DsPtWS1Nxvr+HjXkjwv/sLvzgdaPjf9p76/Uj&#10;ffgeG+p73/GjE7Ew3Deu/++T/eT6PWO4u65a70d/+598uf/bN/z669/w+ukVInbyLWTnNIn/6dVO&#10;Yg1Ps0Y8tbcGNMHWOsY4Qz8BiiYWDGCblL7pSn0mtqm7bR3nceAvf/kEEcFxHOFvjnFi360gt4gw&#10;eO/xKNV6Fae65WINu5LAFDv6sJ7zhnq+8LAF4itXECTjE3SkGsOPyEk+U2DXjwZmzxclHp/U+9qs&#10;iCYdGLufw6rRVVm80t3mgryF0iaAUt63DsMdCCkYafxdD5LFQIvsT9D6YYzpm/3OyxyLUNr1vZW2&#10;5e8KrD9pMp5Qd1wACWDcop04eEGATmX0ZsetznNEO4aRaj2pMPbUjCxTN1oenGo+76cWuHHwADzQ&#10;8QhQory3SeRnFV8/XDVX3l2NNI+YJ+BzdSBRosBvSCwqFowz1Pk1jS6O5QpohfkZxjHy7+qQkhG9&#10;JwJJwL30j+NLm/JjxtMrI9dcJmDOW85t2tdBm9I+2TDc2cWAFG8v5ZXNOflolWsPV6x1LPNnN5sD&#10;TjxF423RL1l6cEMDqQ/k+llzQEtEGt8W+DKmjc+x0QFAcQEOlmHROH8Eo1K+cR2m7K3yH+IbMJd+&#10;NZGMII61632aGekO3IAj1+4wQvDG2Hjg6/wi1hNB6AQTMx3K9GdF87SEvywcRUEpq0lnzzfauGHc&#10;CjjG33OExm/Gx9ysgK6A5KJLJWke4y9L9IEDynp/YM8nuvKj6wrayLN5egK63bZ5A0Zewd100vkC&#10;vicZ4soaMXYn0DMeWeRdfvFBfyfmJeKaIB2Lbd2lJlgj2jtkqqVnAIyh1I6Akx41Gm1GLnCLGp1z&#10;LEAmog3TbMs6LEQLFYpLMAHbKo8rNAByFhu8naeWdL0rHfx07jmnFew0LezvMTA866GuMvsaOR1W&#10;nheMaEx9c6FFF9volIdV821jaKFnKLOUl/ZMjcT2+RYBk19dNyw5bm5oWaqzanc+ci5l0kRuNt80&#10;6vR93FS4A8brRVDZatc337WJNz6Rq9/Q6bpu3PyR17fkT72fQBgANEjz05qCNdKWOsnthbpxfXl5&#10;/CPActIuWBwZwT7U60QUmfSMJlrem7KW3/kYQp8VXVz6ed3YvqEKm0DycLExYLNeaVPNw7irwJwn&#10;zgG8bLsdVe49bOz9ZfdNA9s8nH6qckZgLdMVtbgvYnmJpTV7Tqedjm2Cjg2AYg76kEl72ygcyXNw&#10;kLuc1oHLh1lydpvONjlo+Umpw12ueg2hxo2GJhAPYqo2M8Hm6juI2CocZf7sX3JIWnnPVkjVi34D&#10;eZ7j+y/awgm+VntbSyeK7Qj5ofUbfb0MLO/fbDs/4VWmmVvFsILMIr0vz+dz66mvZ8C3Xu7Zvw0M&#10;ktNYdHA/yHUOV6g8WcuL6lzeEvfX32lsxABa3BXnkG/OwUdc9KNX6tvkmW+8Q76nr3/GdaHxT7/+&#10;DPr/7Hfctf8zxvW/17/z9ct//R/s+7bgIrnhaM+8H+/orVt2BIUHJqbJDf4OCB8lgjX8u6nqm/wS&#10;AHlrdpJnKQw9JxQN2gfGnOhbwxwT/wPifT/kzFK6OQAAAABJRU5ErkJgglBLAQItABQABgAIAAAA&#10;IQCxgme2CgEAABMCAAATAAAAAAAAAAAAAAAAAAAAAABbQ29udGVudF9UeXBlc10ueG1sUEsBAi0A&#10;FAAGAAgAAAAhADj9If/WAAAAlAEAAAsAAAAAAAAAAAAAAAAAOwEAAF9yZWxzLy5yZWxzUEsBAi0A&#10;FAAGAAgAAAAhAOtb4nIVBgAAoxUAAA4AAAAAAAAAAAAAAAAAOgIAAGRycy9lMm9Eb2MueG1sUEsB&#10;Ai0AFAAGAAgAAAAhAKomDr68AAAAIQEAABkAAAAAAAAAAAAAAAAAewgAAGRycy9fcmVscy9lMm9E&#10;b2MueG1sLnJlbHNQSwECLQAUAAYACAAAACEAnHA08uEAAAAMAQAADwAAAAAAAAAAAAAAAABuCQAA&#10;ZHJzL2Rvd25yZXYueG1sUEsBAi0ACgAAAAAAAAAhAI4X7xNSABcAUgAXABQAAAAAAAAAAAAAAAAA&#10;fAoAAGRycy9tZWRpYS9pbWFnZTEucG5nUEsFBgAAAAAGAAYAfAEAAAALFwAAAA==&#10;">
                <v:shape id="Picture 3" o:spid="_x0000_s1027" type="#_x0000_t75" style="position:absolute;left:-195;top:3302;width:22111;height:1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djbwgAAANsAAAAPAAAAZHJzL2Rvd25yZXYueG1sRI9Bi8Iw&#10;FITvC/sfwhO8yJrqoVurURah4sXDVn/AI3nbFpuX0qRa/70RhD0OM/MNs9mNthU36n3jWMFinoAg&#10;1s40XCm4nIuvDIQPyAZbx6TgQR5228+PDebG3fmXbmWoRISwz1FBHUKXS+l1TRb93HXE0ftzvcUQ&#10;ZV9J0+M9wm0rl0mSSosNx4UaO9rXpK/lYBXMysIcZovxpIdvvqZJmumh0EpNJ+PPGkSgMfyH3+2j&#10;UZCt4PUl/gC5fQIAAP//AwBQSwECLQAUAAYACAAAACEA2+H2y+4AAACFAQAAEwAAAAAAAAAAAAAA&#10;AAAAAAAAW0NvbnRlbnRfVHlwZXNdLnhtbFBLAQItABQABgAIAAAAIQBa9CxbvwAAABUBAAALAAAA&#10;AAAAAAAAAAAAAB8BAABfcmVscy8ucmVsc1BLAQItABQABgAIAAAAIQAt7djbwgAAANsAAAAPAAAA&#10;AAAAAAAAAAAAAAcCAABkcnMvZG93bnJldi54bWxQSwUGAAAAAAMAAwC3AAAA9gIAAAAA&#10;">
                  <v:imagedata r:id="rId12" o:title=""/>
                </v:shape>
                <v:shape id="Freeform 4" o:spid="_x0000_s1028" style="position:absolute;left:2706;top:5537;width:5094;height:4137;visibility:visible;mso-wrap-style:square;v-text-anchor:top" coordsize="5094,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2vvvwAAANsAAAAPAAAAZHJzL2Rvd25yZXYueG1sRE9Li8Iw&#10;EL4L+x/CLHiRNV0PotUorqAInnxc9jY0Y1tMJqUZa/ffbw6Cx4/vvVz33qmO2lgHNvA9zkARF8HW&#10;XBq4XnZfM1BRkC26wGTgjyKsVx+DJeY2PPlE3VlKlUI45migEmlyrWNRkcc4Dg1x4m6h9SgJtqW2&#10;LT5TuHd6kmVT7bHm1FBhQ9uKivv54Q3w8cedytt0VPzudxvXHWSrSYwZfvabBSihXt7il/tgDczT&#10;+vQl/QC9+gcAAP//AwBQSwECLQAUAAYACAAAACEA2+H2y+4AAACFAQAAEwAAAAAAAAAAAAAAAAAA&#10;AAAAW0NvbnRlbnRfVHlwZXNdLnhtbFBLAQItABQABgAIAAAAIQBa9CxbvwAAABUBAAALAAAAAAAA&#10;AAAAAAAAAB8BAABfcmVscy8ucmVsc1BLAQItABQABgAIAAAAIQCXf2vvvwAAANsAAAAPAAAAAAAA&#10;AAAAAAAAAAcCAABkcnMvZG93bnJldi54bWxQSwUGAAAAAAMAAwC3AAAA8wIAAAAA&#10;" path="m,l,4136r5093,e" filled="f" stroked="f" strokeweight=".86678mm">
                  <v:path arrowok="t" o:connecttype="custom" o:connectlocs="0,5537;0,9673;5093,9673" o:connectangles="0,0,0"/>
                </v:shape>
                <v:shape id="Freeform 5" o:spid="_x0000_s1029" style="position:absolute;left:3045;top:5199;width:5094;height:4069;visibility:visible;mso-wrap-style:square;v-text-anchor:top" coordsize="5094,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AbwwAAANsAAAAPAAAAZHJzL2Rvd25yZXYueG1sRI/disIw&#10;FITvhX2HcBa808QfRKtRRJB1QRR19/7QHNtic1KarO2+vREEL4eZ+YZZrFpbijvVvnCsYdBXIIhT&#10;ZwrONPxctr0pCB+QDZaOScM/eVgtPzoLTIxr+ET3c8hEhLBPUEMeQpVI6dOcLPq+q4ijd3W1xRBl&#10;nUlTYxPhtpRDpSbSYsFxIceKNjmlt/Of1dDgfqS+j2r3ezDT9vR1mY2vB6N197Ndz0EEasM7/Grv&#10;jIbZAJ5f4g+QywcAAAD//wMAUEsBAi0AFAAGAAgAAAAhANvh9svuAAAAhQEAABMAAAAAAAAAAAAA&#10;AAAAAAAAAFtDb250ZW50X1R5cGVzXS54bWxQSwECLQAUAAYACAAAACEAWvQsW78AAAAVAQAACwAA&#10;AAAAAAAAAAAAAAAfAQAAX3JlbHMvLnJlbHNQSwECLQAUAAYACAAAACEAxMiwG8MAAADbAAAADwAA&#10;AAAAAAAAAAAAAAAHAgAAZHJzL2Rvd25yZXYueG1sUEsFBgAAAAADAAMAtwAAAPcCAAAAAA==&#10;" path="m5093,4068l5093,,,e" filled="f" stroked="f" strokeweight=".86678mm">
                  <v:path arrowok="t" o:connecttype="custom" o:connectlocs="5093,9267;5093,5199;0,5199" o:connectangles="0,0,0"/>
                </v:shape>
                <w10:wrap anchorx="margin" anchory="page"/>
              </v:group>
            </w:pict>
          </mc:Fallback>
        </mc:AlternateContent>
      </w:r>
    </w:p>
    <w:p w:rsidR="00D845A7" w:rsidRDefault="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AE235F" w:rsidP="00D845A7">
      <w:pPr>
        <w:tabs>
          <w:tab w:val="left" w:pos="1245"/>
        </w:tabs>
        <w:jc w:val="center"/>
        <w:rPr>
          <w:rFonts w:ascii="Calibri" w:hAnsi="Calibri" w:cs="Calibri"/>
        </w:rPr>
      </w:pPr>
      <w:r>
        <w:rPr>
          <w:rFonts w:ascii="Footlight MT Light" w:hAnsi="Footlight MT Light"/>
        </w:rPr>
        <w:t>TOPLUMUN DÜŞMANI CEHALET, CEHALETN DÜMANI ÖĞRETMEND</w:t>
      </w:r>
      <w:r>
        <w:rPr>
          <w:rFonts w:ascii="Calibri" w:hAnsi="Calibri" w:cs="Calibri"/>
        </w:rPr>
        <w:t>İ</w:t>
      </w:r>
      <w:r>
        <w:rPr>
          <w:rFonts w:ascii="Footlight MT Light" w:hAnsi="Footlight MT Light"/>
        </w:rPr>
        <w:t>R.</w:t>
      </w:r>
    </w:p>
    <w:p w:rsidR="00474AAC" w:rsidRDefault="00D845A7" w:rsidP="00D845A7">
      <w:pPr>
        <w:tabs>
          <w:tab w:val="left" w:pos="1245"/>
        </w:tabs>
        <w:rPr>
          <w:rFonts w:ascii="Footlight MT Light" w:hAnsi="Footlight MT Light"/>
        </w:rPr>
      </w:pPr>
      <w:r>
        <w:rPr>
          <w:rFonts w:ascii="Footlight MT Light" w:hAnsi="Footlight MT Light"/>
        </w:rPr>
        <w:tab/>
      </w:r>
    </w:p>
    <w:p w:rsidR="00D845A7" w:rsidRDefault="00D845A7" w:rsidP="00D845A7">
      <w:pPr>
        <w:tabs>
          <w:tab w:val="left" w:pos="1245"/>
        </w:tabs>
        <w:rPr>
          <w:rFonts w:ascii="Footlight MT Light" w:hAnsi="Footlight MT Light"/>
        </w:rPr>
      </w:pPr>
      <w:r w:rsidRPr="00604497">
        <w:rPr>
          <w:rFonts w:ascii="Times New Roman" w:eastAsia="Times New Roman" w:hAnsi="Times New Roman" w:cs="Times New Roman"/>
          <w:noProof/>
          <w:sz w:val="24"/>
          <w:szCs w:val="24"/>
          <w:lang w:eastAsia="tr-TR"/>
        </w:rPr>
        <w:drawing>
          <wp:anchor distT="0" distB="0" distL="114300" distR="114300" simplePos="0" relativeHeight="251661824" behindDoc="0" locked="0" layoutInCell="1" allowOverlap="1" wp14:anchorId="51EC1CDC" wp14:editId="6A1C0314">
            <wp:simplePos x="0" y="0"/>
            <wp:positionH relativeFrom="column">
              <wp:posOffset>4562475</wp:posOffset>
            </wp:positionH>
            <wp:positionV relativeFrom="paragraph">
              <wp:posOffset>5080</wp:posOffset>
            </wp:positionV>
            <wp:extent cx="1266825" cy="466725"/>
            <wp:effectExtent l="0" t="0" r="9525" b="9525"/>
            <wp:wrapSquare wrapText="bothSides"/>
            <wp:docPr id="80896" name="Resim 1" descr="http://www.ataturkungencligehitabesi.com/ata_imz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taturkungencligehitabesi.com/ata_imza.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6825" cy="466725"/>
                    </a:xfrm>
                    <a:prstGeom prst="rect">
                      <a:avLst/>
                    </a:prstGeom>
                    <a:noFill/>
                    <a:ln>
                      <a:noFill/>
                    </a:ln>
                  </pic:spPr>
                </pic:pic>
              </a:graphicData>
            </a:graphic>
          </wp:anchor>
        </w:drawing>
      </w:r>
    </w:p>
    <w:p w:rsidR="00D845A7" w:rsidRPr="00D845A7" w:rsidRDefault="00D845A7" w:rsidP="00D845A7">
      <w:pPr>
        <w:rPr>
          <w:rFonts w:ascii="Footlight MT Light" w:hAnsi="Footlight MT Light"/>
        </w:rPr>
      </w:pPr>
      <w:r>
        <w:rPr>
          <w:rFonts w:ascii="Times New Roman" w:eastAsia="Times New Roman" w:hAnsi="Times New Roman" w:cs="Times New Roman"/>
          <w:noProof/>
          <w:sz w:val="24"/>
          <w:szCs w:val="24"/>
          <w:lang w:eastAsia="tr-TR"/>
        </w:rPr>
        <w:t xml:space="preserve">    </w:t>
      </w:r>
      <w:r>
        <w:rPr>
          <w:rFonts w:ascii="Footlight MT Light" w:hAnsi="Footlight MT Light"/>
        </w:rPr>
        <w:br w:type="textWrapping" w:clear="all"/>
      </w: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Pr="00D845A7" w:rsidRDefault="00D845A7" w:rsidP="00D845A7">
      <w:pPr>
        <w:rPr>
          <w:rFonts w:ascii="Footlight MT Light" w:hAnsi="Footlight MT Light"/>
        </w:rPr>
      </w:pPr>
    </w:p>
    <w:p w:rsidR="00D845A7" w:rsidRDefault="00D845A7" w:rsidP="00D845A7">
      <w:pPr>
        <w:rPr>
          <w:b/>
          <w:sz w:val="24"/>
        </w:rPr>
      </w:pPr>
    </w:p>
    <w:p w:rsidR="00D845A7" w:rsidRDefault="00D845A7" w:rsidP="00D845A7">
      <w:pPr>
        <w:rPr>
          <w:b/>
          <w:sz w:val="24"/>
        </w:rPr>
      </w:pPr>
    </w:p>
    <w:p w:rsidR="00D845A7" w:rsidRDefault="00D845A7" w:rsidP="00D845A7">
      <w:pPr>
        <w:rPr>
          <w:b/>
          <w:sz w:val="24"/>
        </w:rPr>
      </w:pPr>
      <w:r>
        <w:rPr>
          <w:b/>
          <w:noProof/>
          <w:sz w:val="24"/>
          <w:lang w:eastAsia="tr-TR"/>
        </w:rPr>
        <w:lastRenderedPageBreak/>
        <w:drawing>
          <wp:anchor distT="0" distB="0" distL="114300" distR="114300" simplePos="0" relativeHeight="251667968" behindDoc="0" locked="0" layoutInCell="1" allowOverlap="1" wp14:anchorId="4D199E31" wp14:editId="6AD693F7">
            <wp:simplePos x="0" y="0"/>
            <wp:positionH relativeFrom="page">
              <wp:posOffset>1123950</wp:posOffset>
            </wp:positionH>
            <wp:positionV relativeFrom="paragraph">
              <wp:posOffset>0</wp:posOffset>
            </wp:positionV>
            <wp:extent cx="4878705" cy="1796415"/>
            <wp:effectExtent l="0" t="0" r="0" b="0"/>
            <wp:wrapSquare wrapText="bothSides"/>
            <wp:docPr id="6" name="Resim 4"/>
            <wp:cNvGraphicFramePr/>
            <a:graphic xmlns:a="http://schemas.openxmlformats.org/drawingml/2006/main">
              <a:graphicData uri="http://schemas.openxmlformats.org/drawingml/2006/picture">
                <pic:pic xmlns:pic="http://schemas.openxmlformats.org/drawingml/2006/picture">
                  <pic:nvPicPr>
                    <pic:cNvPr id="80901" name="Picture 3"/>
                    <pic:cNvPicPr>
                      <a:picLocks noChangeAspect="1" noChangeArrowheads="1"/>
                    </pic:cNvPicPr>
                  </pic:nvPicPr>
                  <pic:blipFill>
                    <a:blip r:embed="rId14" cstate="print"/>
                    <a:srcRect/>
                    <a:stretch>
                      <a:fillRect/>
                    </a:stretch>
                  </pic:blipFill>
                  <pic:spPr bwMode="auto">
                    <a:xfrm>
                      <a:off x="0" y="0"/>
                      <a:ext cx="4878705" cy="1796415"/>
                    </a:xfrm>
                    <a:prstGeom prst="rect">
                      <a:avLst/>
                    </a:prstGeom>
                    <a:noFill/>
                    <a:ln w="9525">
                      <a:noFill/>
                      <a:miter lim="800000"/>
                      <a:headEnd/>
                      <a:tailEnd/>
                    </a:ln>
                  </pic:spPr>
                </pic:pic>
              </a:graphicData>
            </a:graphic>
          </wp:anchor>
        </w:drawing>
      </w:r>
    </w:p>
    <w:p w:rsidR="00D845A7" w:rsidRDefault="00D845A7" w:rsidP="00D845A7">
      <w:pPr>
        <w:rPr>
          <w:b/>
          <w:sz w:val="24"/>
        </w:rPr>
      </w:pPr>
    </w:p>
    <w:p w:rsidR="00D845A7" w:rsidRDefault="00D845A7" w:rsidP="00D845A7">
      <w:pPr>
        <w:rPr>
          <w:b/>
          <w:sz w:val="24"/>
        </w:rPr>
      </w:pPr>
    </w:p>
    <w:p w:rsidR="00D845A7" w:rsidRDefault="00D845A7" w:rsidP="00D845A7">
      <w:pPr>
        <w:rPr>
          <w:b/>
          <w:sz w:val="24"/>
        </w:rPr>
      </w:pPr>
    </w:p>
    <w:p w:rsidR="00D845A7" w:rsidRDefault="00D845A7" w:rsidP="00D845A7">
      <w:pPr>
        <w:rPr>
          <w:b/>
          <w:sz w:val="24"/>
        </w:rPr>
      </w:pPr>
    </w:p>
    <w:p w:rsidR="00D845A7" w:rsidRDefault="00D845A7" w:rsidP="00D845A7">
      <w:pPr>
        <w:rPr>
          <w:b/>
          <w:sz w:val="24"/>
        </w:rPr>
      </w:pPr>
      <w:r>
        <w:rPr>
          <w:b/>
          <w:noProof/>
          <w:sz w:val="24"/>
          <w:lang w:eastAsia="tr-TR"/>
        </w:rPr>
        <mc:AlternateContent>
          <mc:Choice Requires="wps">
            <w:drawing>
              <wp:anchor distT="0" distB="0" distL="114300" distR="114300" simplePos="0" relativeHeight="251665920" behindDoc="0" locked="0" layoutInCell="1" allowOverlap="1" wp14:anchorId="62AE6485" wp14:editId="575338C7">
                <wp:simplePos x="0" y="0"/>
                <wp:positionH relativeFrom="column">
                  <wp:posOffset>3046730</wp:posOffset>
                </wp:positionH>
                <wp:positionV relativeFrom="paragraph">
                  <wp:posOffset>8255</wp:posOffset>
                </wp:positionV>
                <wp:extent cx="3529965" cy="5080635"/>
                <wp:effectExtent l="0" t="0" r="0" b="5080"/>
                <wp:wrapSquare wrapText="bothSides"/>
                <wp:docPr id="80898"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9965" cy="5080635"/>
                        </a:xfrm>
                        <a:prstGeom prst="rect">
                          <a:avLst/>
                        </a:prstGeom>
                        <a:noFill/>
                        <a:ln w="9525">
                          <a:noFill/>
                          <a:miter lim="800000"/>
                          <a:headEnd/>
                          <a:tailEnd/>
                        </a:ln>
                      </wps:spPr>
                      <wps:txbx>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Bastığın yerleri “toprak” diyerek geçme, 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Düşün altındaki binlerce kefensiz yatanı.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Sen şehit oğlusun, incitme, yazıktır 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Verme, dünyaları alsan da bu cennet vatanı.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Kim bu cennet vatanın uğruna olmaz ki feda?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Şüheda fışkıracak, toprağı sıksan şüheda.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Canı, cananı, bütün varımı alsın da Hüda,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Etmesin tek vatanımdan beni dünyada cüda.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Ruhumun senden İlahî, şudur ancak 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Değmesin mabedimin göğsüne namahrem 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Bu ezanlar, ki şehadetleri dinin temeli,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Ebedî, yurdumun üstünde benim inlemeli.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O zaman vecdile bin secde eder, varsa taşım,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Her cerihamdan, İlahî, boşanıp kanlı yaşım,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Fışkırır ruhumücerret gibi yerden naaşım,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O zaman yükselerek arşa değer belki başım.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Dalgalan sen de şafaklar gibi ey şanlı hilal!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Olsun artık dökülen kanlarımın hepsi helal.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Ebediyen sana yok, ırkıma yok izmihlal.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Hakkıdır, hür yaşamış bayrağımın hürriyet;</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Hakkıdır, Hakk’a tapan milletimin istiklal.</w:t>
                            </w:r>
                          </w:p>
                        </w:txbxContent>
                      </wps:txbx>
                      <wps:bodyPr lIns="91007" tIns="45527" rIns="91007" bIns="45527">
                        <a:spAutoFit/>
                      </wps:bodyPr>
                    </wps:wsp>
                  </a:graphicData>
                </a:graphic>
              </wp:anchor>
            </w:drawing>
          </mc:Choice>
          <mc:Fallback>
            <w:pict>
              <v:rect w14:anchorId="62AE6485" id="_x0000_s1026" style="position:absolute;margin-left:239.9pt;margin-top:.65pt;width:277.95pt;height:400.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76x7AEAALUDAAAOAAAAZHJzL2Uyb0RvYy54bWysU1GO0zAQ/UfiDpb/adIuKW3UdLWiFCEt&#10;sNLCAVzbaay1PZbtbdKLcQEuxthpuwX+EPkYeTwzz/PeTFa3g9HkIH1QYBs6nZSUSMtBKLtv6Pdv&#10;2zcLSkJkVjANVjb0KAO9Xb9+tepdLWfQgRbSEwSxoe5dQ7sYXV0UgXfSsDABJy0GW/CGRXT9vhCe&#10;9YhudDEry3nRgxfOA5ch4O1mDNJ1xm9byePXtg0yEt1Q7C1m67PdJVusV6zee+Y6xU9tsH/owjBl&#10;8dEL1IZFRp69+gvKKO4hQBsnHEwBbau4zByQzbT8g81jx5zMXFCc4C4yhf8Hy78cHjxRoqGLcrHE&#10;YVlmcEwb9SR+/vBxLy2ZJpF6F2rMfXQPPtEM7h74UyAW3nfM7uWd99B3kglsLecXvxUkJ2Ap2fWf&#10;QSA+e46Q9RpabxIgKkGGPJbjZSxyiITj5U01Wy7nFSUcY1W5KOc3VeqpYPW53PkQP0owJB0a6nHu&#10;GZ4d7kMcU88p6TULW6V1nr22pG/osppVueAqYlTE1dTKJG3SNy5LYvnBilwcmdLjGXvRFls6Mx0V&#10;i8NuwMR0uQNxRAH0J4sSLadl+Q63MTtvq2qGjr+O7K4io953qNhWZS4vcKcHcTeyGqc9Tst37ees&#10;l79t/QsAAP//AwBQSwMEFAAGAAgAAAAhAJ/KwyvgAAAACgEAAA8AAABkcnMvZG93bnJldi54bWxM&#10;j8FOwzAQRO9I/IO1SNyoXdrSEuJUpRKCE1ICqNdNvCSh8TqK3Tb9e9wTHFdvNPM2XY+2E0cafOtY&#10;w3SiQBBXzrRca/j8eLlbgfAB2WDnmDScycM6u75KMTHuxDkdi1CLWMI+QQ1NCH0ipa8asugnrieO&#10;7NsNFkM8h1qaAU+x3HbyXqkHabHluNBgT9uGqn1xsBp2+3bzWvU/73mBX2P59nxe5Lut1rc34+YJ&#10;RKAx/IXhoh/VIYtOpTuw8aLTMF8+RvUQwQzEhavZYgmi1LBS0znILJX/X8h+AQAA//8DAFBLAQIt&#10;ABQABgAIAAAAIQC2gziS/gAAAOEBAAATAAAAAAAAAAAAAAAAAAAAAABbQ29udGVudF9UeXBlc10u&#10;eG1sUEsBAi0AFAAGAAgAAAAhADj9If/WAAAAlAEAAAsAAAAAAAAAAAAAAAAALwEAAF9yZWxzLy5y&#10;ZWxzUEsBAi0AFAAGAAgAAAAhAA0DvrHsAQAAtQMAAA4AAAAAAAAAAAAAAAAALgIAAGRycy9lMm9E&#10;b2MueG1sUEsBAi0AFAAGAAgAAAAhAJ/KwyvgAAAACgEAAA8AAAAAAAAAAAAAAAAARgQAAGRycy9k&#10;b3ducmV2LnhtbFBLBQYAAAAABAAEAPMAAABTBQAAAAA=&#10;" filled="f" stroked="f">
                <v:textbox style="mso-fit-shape-to-text:t" inset="2.52797mm,1.2646mm,2.52797mm,1.2646mm">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Bastığın yerleri “toprak” diyerek geçme, 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Düşün altındaki binlerce kefensiz yatanı.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Sen şehit oğlusun, incitme, yazıktır 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Verme, dünyaları alsan da bu cennet vatanı.</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Kim bu cennet vatanın uğruna olmaz ki feda?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Şüheda fışkıracak, toprağı sıksan şüheda.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 xml:space="preserve">Canı, cananı, bütün varımı alsın da </w:t>
                      </w:r>
                      <w:proofErr w:type="spellStart"/>
                      <w:r>
                        <w:rPr>
                          <w:rFonts w:ascii="Arial" w:eastAsia="Times New Roman" w:hAnsi="Arial" w:cs="Arial"/>
                          <w:color w:val="000000"/>
                          <w:kern w:val="24"/>
                          <w:sz w:val="20"/>
                          <w:szCs w:val="20"/>
                        </w:rPr>
                        <w:t>Hüda</w:t>
                      </w:r>
                      <w:proofErr w:type="spellEnd"/>
                      <w:r>
                        <w:rPr>
                          <w:rFonts w:ascii="Arial" w:eastAsia="Times New Roman" w:hAnsi="Arial" w:cs="Arial"/>
                          <w:color w:val="000000"/>
                          <w:kern w:val="24"/>
                          <w:sz w:val="20"/>
                          <w:szCs w:val="20"/>
                        </w:rPr>
                        <w:t>,</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Etmesin tek vatanımdan beni dünyada cüda.</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Ruhumun senden İlahî, şudur ancak 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Değmesin mabedimin göğsüne namahrem 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 xml:space="preserve">Bu </w:t>
                      </w:r>
                      <w:proofErr w:type="gramStart"/>
                      <w:r>
                        <w:rPr>
                          <w:rFonts w:ascii="Arial" w:eastAsia="Times New Roman" w:hAnsi="Arial" w:cs="Arial"/>
                          <w:color w:val="000000"/>
                          <w:kern w:val="24"/>
                          <w:sz w:val="20"/>
                          <w:szCs w:val="20"/>
                        </w:rPr>
                        <w:t>ezanlar,</w:t>
                      </w:r>
                      <w:proofErr w:type="gramEnd"/>
                      <w:r>
                        <w:rPr>
                          <w:rFonts w:ascii="Arial" w:eastAsia="Times New Roman" w:hAnsi="Arial" w:cs="Arial"/>
                          <w:color w:val="000000"/>
                          <w:kern w:val="24"/>
                          <w:sz w:val="20"/>
                          <w:szCs w:val="20"/>
                        </w:rPr>
                        <w:t xml:space="preserve"> ki şehadetleri dinin temeli,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Ebedî, yurdumun üstünde benim inlemeli.</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 xml:space="preserve">O zaman </w:t>
                      </w:r>
                      <w:proofErr w:type="spellStart"/>
                      <w:r>
                        <w:rPr>
                          <w:rFonts w:ascii="Arial" w:eastAsia="Times New Roman" w:hAnsi="Arial" w:cs="Arial"/>
                          <w:color w:val="000000"/>
                          <w:kern w:val="24"/>
                          <w:sz w:val="20"/>
                          <w:szCs w:val="20"/>
                        </w:rPr>
                        <w:t>vecdile</w:t>
                      </w:r>
                      <w:proofErr w:type="spellEnd"/>
                      <w:r>
                        <w:rPr>
                          <w:rFonts w:ascii="Arial" w:eastAsia="Times New Roman" w:hAnsi="Arial" w:cs="Arial"/>
                          <w:color w:val="000000"/>
                          <w:kern w:val="24"/>
                          <w:sz w:val="20"/>
                          <w:szCs w:val="20"/>
                        </w:rPr>
                        <w:t xml:space="preserve"> bin secde eder, varsa taşım,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Her cerihamdan, İlahî, boşanıp kanlı yaşım,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 xml:space="preserve">Fışkırır </w:t>
                      </w:r>
                      <w:proofErr w:type="spellStart"/>
                      <w:r>
                        <w:rPr>
                          <w:rFonts w:ascii="Arial" w:eastAsia="Times New Roman" w:hAnsi="Arial" w:cs="Arial"/>
                          <w:color w:val="000000"/>
                          <w:kern w:val="24"/>
                          <w:sz w:val="20"/>
                          <w:szCs w:val="20"/>
                        </w:rPr>
                        <w:t>ruhumücerret</w:t>
                      </w:r>
                      <w:proofErr w:type="spellEnd"/>
                      <w:r>
                        <w:rPr>
                          <w:rFonts w:ascii="Arial" w:eastAsia="Times New Roman" w:hAnsi="Arial" w:cs="Arial"/>
                          <w:color w:val="000000"/>
                          <w:kern w:val="24"/>
                          <w:sz w:val="20"/>
                          <w:szCs w:val="20"/>
                        </w:rPr>
                        <w:t xml:space="preserve"> gibi yerden naaşım,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O zaman yükselerek arşa değer belki başım.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Dalgalan sen de şafaklar gibi ey şanlı hilal!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Olsun artık dökülen kanlarımın hepsi helal.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Ebediyen sana yok, ırkıma yok izmihlal.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Hakkıdır, hür yaşamış bayrağımın hürriyet;</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Hakkıdır, Hakk’a tapan milletimin istiklal.</w:t>
                      </w:r>
                    </w:p>
                  </w:txbxContent>
                </v:textbox>
                <w10:wrap type="square"/>
              </v:rect>
            </w:pict>
          </mc:Fallback>
        </mc:AlternateContent>
      </w:r>
      <w:r>
        <w:rPr>
          <w:b/>
          <w:noProof/>
          <w:sz w:val="24"/>
          <w:lang w:eastAsia="tr-TR"/>
        </w:rPr>
        <mc:AlternateContent>
          <mc:Choice Requires="wps">
            <w:drawing>
              <wp:anchor distT="0" distB="0" distL="114300" distR="114300" simplePos="0" relativeHeight="251663872" behindDoc="0" locked="0" layoutInCell="1" allowOverlap="1" wp14:anchorId="186B6352" wp14:editId="6ACE07AB">
                <wp:simplePos x="0" y="0"/>
                <wp:positionH relativeFrom="column">
                  <wp:posOffset>0</wp:posOffset>
                </wp:positionH>
                <wp:positionV relativeFrom="paragraph">
                  <wp:posOffset>0</wp:posOffset>
                </wp:positionV>
                <wp:extent cx="3275330" cy="5335270"/>
                <wp:effectExtent l="0" t="0" r="0" b="0"/>
                <wp:wrapSquare wrapText="bothSides"/>
                <wp:docPr id="80897" name="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330" cy="5335270"/>
                        </a:xfrm>
                        <a:prstGeom prst="rect">
                          <a:avLst/>
                        </a:prstGeom>
                        <a:noFill/>
                        <a:ln w="9525">
                          <a:noFill/>
                          <a:miter lim="800000"/>
                          <a:headEnd/>
                          <a:tailEnd/>
                        </a:ln>
                      </wps:spPr>
                      <wps:txbx>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Korkma! Sönmez bu şafaklarda yüzen al sancak,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Sönmeden yurdumun üstünde tüten en son ocak.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O benim milletimin yıldızıdır, parlayacak;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O benimdir, o benim milletimindir ancak.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Çatma, kurban olayım, çehreni ey nazlı hilal!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Kahraman ırkıma bir gül; ne bu şiddet, bu celal?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Sana olmaz dökülen kanlarımız sonra helal...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Hakkıdır, Hakk’a tapan milletimin istiklal.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Ben ezelden beridir hür yaşadım, hür yaşarım,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Hangi çılgın bana zincir vuracakmış? Şaşarım.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Kükremiş sel gibiyim, bendimi çiğner, 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Yırtarım dağları, enginlere sığmam, taşarım.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Garbın afakını sarmışsa çelik zırhlı duvar,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Benim iman dolu göğsüm gibi serhaddim 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Ulusun, korkma! Nasıl böyle bir imanı boğar,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“Medeniyet” dediğin tek dişi kalmış canavar?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Arkadaş! Yurduma alçakları uğratma sakın,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Siper et gövdeni, dursun bu hayâsızca akın.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Doğacaktır sana vadettiği günler Hakk’ın,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Kim bilir, belki yarın belki yarından da yakın.</w:t>
                            </w:r>
                          </w:p>
                        </w:txbxContent>
                      </wps:txbx>
                      <wps:bodyPr lIns="91007" tIns="45527" rIns="91007" bIns="45527">
                        <a:spAutoFit/>
                      </wps:bodyPr>
                    </wps:wsp>
                  </a:graphicData>
                </a:graphic>
              </wp:anchor>
            </w:drawing>
          </mc:Choice>
          <mc:Fallback>
            <w:pict>
              <v:rect w14:anchorId="186B6352" id="Dikdörtgen 21" o:spid="_x0000_s1027" style="position:absolute;margin-left:0;margin-top:0;width:257.9pt;height:420.1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D7wEAAL0DAAAOAAAAZHJzL2Uyb0RvYy54bWysU1GO0zAQ/UfiDpb/adKUsm3UdLWiFCEt&#10;y0oLB3Btp7HW9li2t0kvxgW4GGOnLQX+EPmwPJ6ZN/PeTFa3g9HkIH1QYBs6nZSUSMtBKLtv6Lev&#10;2zcLSkJkVjANVjb0KAO9Xb9+tepdLSvoQAvpCYLYUPeuoV2Mri6KwDtpWJiAkxadLXjDIpp+XwjP&#10;ekQ3uqjK8l3RgxfOA5ch4OtmdNJ1xm9byeOXtg0yEt1Q7C3m0+dzl85ivWL13jPXKX5qg/1DF4Yp&#10;i0UvUBsWGXnx6i8oo7iHAG2ccDAFtK3iMnNANtPyDzZPHXMyc0FxgrvIFP4fLH84PHqiREMX5WJ5&#10;Q4llBse0Uc/ix3cf99KSappU6l2oMfjJPfrEM7h74M+BWHjfMbuXd95D30kmsLccX/yWkIyAqWTX&#10;fwaBBdhLhCzY0HqTAFEKMuS5HC9zkUMkHB9n1c18NsPxcfThbV7d5MkVrD6nOx/iRwmGpEtDPQ4+&#10;w7PDfYjYPoaeQ1I1C1uldR6+tqRv6HJezXPClceoiLuplUnipG/clsTygxU5OTKlxzsW0BbrnJmO&#10;isVhN2R1LxruQBxRB/3JolLLaVmi5jEbb+fIixJ/7dldeUbZ71C4rcqUUqkR7lQXdyQzPe1zWsJr&#10;O0f9+uvWPwEAAP//AwBQSwMEFAAGAAgAAAAhAL1tNMvcAAAABQEAAA8AAABkcnMvZG93bnJldi54&#10;bWxMj0FLw0AQhe+C/2GZgje7aTFSYjalFkRPQlKl10kyJmmzsyG7bdN/7+hFLw+GN7z3vXQ92V6d&#10;afSdYwOLeQSKuHJ1x42Bj93L/QqUD8g19o7JwJU8rLPbmxST2l04p3MRGiUh7BM00IYwJFr7qiWL&#10;fu4GYvG+3GgxyDk2uh7xIuG218soetQWO5aGFgfatlQdi5M1sD92m9dqOLznBX5O5dvzNc73W2Pu&#10;ZtPmCVSgKfw9ww++oEMmTKU7ce1Vb0CGhF8VL17EMqM0sHqIlqCzVP+nz74BAAD//wMAUEsBAi0A&#10;FAAGAAgAAAAhALaDOJL+AAAA4QEAABMAAAAAAAAAAAAAAAAAAAAAAFtDb250ZW50X1R5cGVzXS54&#10;bWxQSwECLQAUAAYACAAAACEAOP0h/9YAAACUAQAACwAAAAAAAAAAAAAAAAAvAQAAX3JlbHMvLnJl&#10;bHNQSwECLQAUAAYACAAAACEAGBzvw+8BAAC9AwAADgAAAAAAAAAAAAAAAAAuAgAAZHJzL2Uyb0Rv&#10;Yy54bWxQSwECLQAUAAYACAAAACEAvW00y9wAAAAFAQAADwAAAAAAAAAAAAAAAABJBAAAZHJzL2Rv&#10;d25yZXYueG1sUEsFBgAAAAAEAAQA8wAAAFIFAAAAAA==&#10;" filled="f" stroked="f">
                <v:textbox style="mso-fit-shape-to-text:t" inset="2.52797mm,1.2646mm,2.52797mm,1.2646mm">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Korkma! Sönmez bu şafaklarda yüzen al sancak,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Sönmeden yurdumun üstünde tüten en son ocak.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O benim milletimin yıldızıdır, parlayacak;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O benimdir, o benim milletimindir ancak.</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Çatma, kurban olayım, çehreni ey nazlı hilal!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Kahraman ırkıma bir gül; ne bu şiddet, bu celal?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Sana olmaz dökülen kanlarımız sonra helal...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Hakkıdır, Hakk’a tapan milletimin istiklal.</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Ben ezelden beridir hür yaşadım, hür yaşarım,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Hangi çılgın bana zincir vuracakmış? Şaşarım.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Kükremiş sel gibiyim, bendimi çiğner, 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Yırtarım dağları, enginlere sığmam, taşarım.</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Garbın afakını sarmışsa çelik zırhlı duvar,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Benim iman dolu göğsüm gibi serhaddim 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Ulusun, korkma! Nasıl böyle bir imanı boğar,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rPr>
                          <w:rFonts w:ascii="Arial" w:eastAsia="Times New Roman" w:hAnsi="Arial" w:cs="Arial"/>
                          <w:color w:val="000000"/>
                          <w:kern w:val="24"/>
                          <w:sz w:val="20"/>
                          <w:szCs w:val="20"/>
                        </w:rPr>
                      </w:pPr>
                      <w:r>
                        <w:rPr>
                          <w:rFonts w:ascii="Arial" w:eastAsia="Times New Roman" w:hAnsi="Arial" w:cs="Arial"/>
                          <w:color w:val="000000"/>
                          <w:kern w:val="24"/>
                          <w:sz w:val="20"/>
                          <w:szCs w:val="20"/>
                        </w:rPr>
                        <w:t>“Medeniyet” dediğin tek dişi kalmış canavar?</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Arkadaş! Yurduma alçakları uğratma sakın,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 xml:space="preserve">Siper et gövdeni, dursun bu </w:t>
                      </w:r>
                      <w:proofErr w:type="spellStart"/>
                      <w:r>
                        <w:rPr>
                          <w:rFonts w:ascii="Arial" w:eastAsia="Times New Roman" w:hAnsi="Arial" w:cs="Arial"/>
                          <w:color w:val="000000"/>
                          <w:kern w:val="24"/>
                          <w:sz w:val="20"/>
                          <w:szCs w:val="20"/>
                        </w:rPr>
                        <w:t>hayâsızca</w:t>
                      </w:r>
                      <w:proofErr w:type="spellEnd"/>
                      <w:r>
                        <w:rPr>
                          <w:rFonts w:ascii="Arial" w:eastAsia="Times New Roman" w:hAnsi="Arial" w:cs="Arial"/>
                          <w:color w:val="000000"/>
                          <w:kern w:val="24"/>
                          <w:sz w:val="20"/>
                          <w:szCs w:val="20"/>
                        </w:rPr>
                        <w:t xml:space="preserve"> akın.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Doğacaktır sana vadettiği günler Hakk’ın,</w:t>
                      </w:r>
                    </w:p>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r>
                        <w:rPr>
                          <w:rFonts w:ascii="Arial" w:eastAsia="Times New Roman" w:hAnsi="Arial" w:cs="Arial"/>
                          <w:color w:val="000000"/>
                          <w:kern w:val="24"/>
                          <w:sz w:val="20"/>
                          <w:szCs w:val="20"/>
                        </w:rPr>
                        <w:t>Kim bilir, belki yarın belki yarından da yakın.</w:t>
                      </w:r>
                    </w:p>
                  </w:txbxContent>
                </v:textbox>
                <w10:wrap type="square"/>
              </v:rect>
            </w:pict>
          </mc:Fallback>
        </mc:AlternateContent>
      </w:r>
    </w:p>
    <w:p w:rsidR="00D845A7" w:rsidRDefault="00D845A7" w:rsidP="00D845A7">
      <w:pPr>
        <w:rPr>
          <w:b/>
          <w:sz w:val="24"/>
        </w:rPr>
      </w:pPr>
    </w:p>
    <w:p w:rsidR="00D845A7" w:rsidRDefault="00D845A7" w:rsidP="00D845A7">
      <w:pPr>
        <w:rPr>
          <w:b/>
          <w:sz w:val="24"/>
        </w:rPr>
      </w:pPr>
      <w:r>
        <w:rPr>
          <w:b/>
          <w:noProof/>
          <w:sz w:val="24"/>
          <w:lang w:eastAsia="tr-TR"/>
        </w:rPr>
        <mc:AlternateContent>
          <mc:Choice Requires="wps">
            <w:drawing>
              <wp:anchor distT="0" distB="0" distL="114300" distR="114300" simplePos="0" relativeHeight="251658752" behindDoc="0" locked="0" layoutInCell="1" allowOverlap="1" wp14:anchorId="0C45028F" wp14:editId="4E7FD4AE">
                <wp:simplePos x="0" y="0"/>
                <wp:positionH relativeFrom="column">
                  <wp:posOffset>-127635</wp:posOffset>
                </wp:positionH>
                <wp:positionV relativeFrom="paragraph">
                  <wp:posOffset>364490</wp:posOffset>
                </wp:positionV>
                <wp:extent cx="3275330" cy="5335270"/>
                <wp:effectExtent l="0" t="0" r="0" b="0"/>
                <wp:wrapSquare wrapText="bothSides"/>
                <wp:docPr id="80899" name="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330" cy="5335270"/>
                        </a:xfrm>
                        <a:prstGeom prst="rect">
                          <a:avLst/>
                        </a:prstGeom>
                        <a:noFill/>
                        <a:ln w="9525">
                          <a:noFill/>
                          <a:miter lim="800000"/>
                          <a:headEnd/>
                          <a:tailEnd/>
                        </a:ln>
                      </wps:spPr>
                      <wps:txbx>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txbxContent>
                      </wps:txbx>
                      <wps:bodyPr lIns="91007" tIns="45527" rIns="91007" bIns="45527">
                        <a:spAutoFit/>
                      </wps:bodyPr>
                    </wps:wsp>
                  </a:graphicData>
                </a:graphic>
              </wp:anchor>
            </w:drawing>
          </mc:Choice>
          <mc:Fallback>
            <w:pict>
              <v:rect w14:anchorId="0C45028F" id="_x0000_s1028" style="position:absolute;margin-left:-10.05pt;margin-top:28.7pt;width:257.9pt;height:420.1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vg8AEAAL0DAAAOAAAAZHJzL2Uyb0RvYy54bWysU1GO0zAQ/UfiDpb/adKUsm3UdLWiFCEt&#10;y0oLB3Btp7HW9li2t0kvxgW4GGOnLQX+EPmwPJ6ZN/PeTFa3g9HkIH1QYBs6nZSUSMtBKLtv6Lev&#10;2zcLSkJkVjANVjb0KAO9Xb9+tepdLSvoQAvpCYLYUPeuoV2Mri6KwDtpWJiAkxadLXjDIpp+XwjP&#10;ekQ3uqjK8l3RgxfOA5ch4OtmdNJ1xm9byeOXtg0yEt1Q7C3m0+dzl85ivWL13jPXKX5qg/1DF4Yp&#10;i0UvUBsWGXnx6i8oo7iHAG2ccDAFtK3iMnNANtPyDzZPHXMyc0FxgrvIFP4fLH84PHqiREMX5WK5&#10;pMQyg2PaqGfx47uPe2lJNU0q9S7UGPzkHn3iGdw98OdALLzvmN3LO++h7yQT2FuOL35LSEbAVLLr&#10;P4PAAuwlQhZsaL1JgCgFGfJcjpe5yCESjo+z6mY+m+H4OPrwNq9u8uQKVp/TnQ/xowRD0qWhHgef&#10;4dnhPkRsH0PPIamaha3SOg9fW9I3dDmv5jnhymNUxN3UyiRx0jduS2L5wYqcHJnS4x0LaIt1zkxH&#10;xeKwG7K61VnDHYgj6qA/WVRqOS3LG9zKbLydIy9K/LVnd+UZZb9D4bYqU0qlRrhTXdyRzPS0z2kJ&#10;r+0c9euvW/8EAAD//wMAUEsDBBQABgAIAAAAIQC/lTnm4QAAAAoBAAAPAAAAZHJzL2Rvd25yZXYu&#10;eG1sTI9Bb4JAEIXvTfofNtOkN100IooMxpo07akJtI3XAVagsrOEXRX/fbcne5y8L+99k2xH3YmL&#10;GmxrGGE2DUAoLk3Vco3w9fk6WYGwjriizrBCuCkL2/TxIaG4MlfO1CV3tfAlbGNCaJzrYylt2ShN&#10;dmp6xT47mkGT8+dQy2qgqy/XnZwHwVJqatkvNNSrfaPKU37WCIdTu3sr+5+PLKfvsXh/uYXZYY/4&#10;/DTuNiCcGt0dhj99rw6pdyrMmSsrOoTJPJh5FCGMFiA8sFiHEYgCYbWOliDTRP5/If0FAAD//wMA&#10;UEsBAi0AFAAGAAgAAAAhALaDOJL+AAAA4QEAABMAAAAAAAAAAAAAAAAAAAAAAFtDb250ZW50X1R5&#10;cGVzXS54bWxQSwECLQAUAAYACAAAACEAOP0h/9YAAACUAQAACwAAAAAAAAAAAAAAAAAvAQAAX3Jl&#10;bHMvLnJlbHNQSwECLQAUAAYACAAAACEACGw74PABAAC9AwAADgAAAAAAAAAAAAAAAAAuAgAAZHJz&#10;L2Uyb0RvYy54bWxQSwECLQAUAAYACAAAACEAv5U55uEAAAAKAQAADwAAAAAAAAAAAAAAAABKBAAA&#10;ZHJzL2Rvd25yZXYueG1sUEsFBgAAAAAEAAQA8wAAAFgFAAAAAA==&#10;" filled="f" stroked="f">
                <v:textbox style="mso-fit-shape-to-text:t" inset="2.52797mm,1.2646mm,2.52797mm,1.2646mm">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txbxContent>
                </v:textbox>
                <w10:wrap type="square"/>
              </v:rect>
            </w:pict>
          </mc:Fallback>
        </mc:AlternateContent>
      </w:r>
      <w:r>
        <w:rPr>
          <w:b/>
          <w:noProof/>
          <w:sz w:val="24"/>
          <w:lang w:eastAsia="tr-TR"/>
        </w:rPr>
        <mc:AlternateContent>
          <mc:Choice Requires="wps">
            <w:drawing>
              <wp:anchor distT="0" distB="0" distL="114300" distR="114300" simplePos="0" relativeHeight="251660800" behindDoc="0" locked="0" layoutInCell="1" allowOverlap="1" wp14:anchorId="190F01E9" wp14:editId="6FC9144B">
                <wp:simplePos x="0" y="0"/>
                <wp:positionH relativeFrom="column">
                  <wp:posOffset>2973705</wp:posOffset>
                </wp:positionH>
                <wp:positionV relativeFrom="paragraph">
                  <wp:posOffset>364490</wp:posOffset>
                </wp:positionV>
                <wp:extent cx="3529965" cy="5080635"/>
                <wp:effectExtent l="0" t="0" r="0" b="5080"/>
                <wp:wrapSquare wrapText="bothSides"/>
                <wp:docPr id="80900"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9965" cy="5080635"/>
                        </a:xfrm>
                        <a:prstGeom prst="rect">
                          <a:avLst/>
                        </a:prstGeom>
                        <a:noFill/>
                        <a:ln w="9525">
                          <a:noFill/>
                          <a:miter lim="800000"/>
                          <a:headEnd/>
                          <a:tailEnd/>
                        </a:ln>
                      </wps:spPr>
                      <wps:txbx>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txbxContent>
                      </wps:txbx>
                      <wps:bodyPr lIns="91007" tIns="45527" rIns="91007" bIns="45527">
                        <a:spAutoFit/>
                      </wps:bodyPr>
                    </wps:wsp>
                  </a:graphicData>
                </a:graphic>
              </wp:anchor>
            </w:drawing>
          </mc:Choice>
          <mc:Fallback>
            <w:pict>
              <v:rect w14:anchorId="190F01E9" id="_x0000_s1029" style="position:absolute;margin-left:234.15pt;margin-top:28.7pt;width:277.95pt;height:400.0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o48AEAALwDAAAOAAAAZHJzL2Uyb0RvYy54bWysU1GO0zAQ/UfiDpb/adKWlDZqulpRipCW&#10;ZaWFA7i201hreyzb22QvxgW4GGOnLQX+EPmwPJ6ZN/PeTNY3g9HkKH1QYBs6nZSUSMtBKHto6Lev&#10;uzdLSkJkVjANVjb0RQZ6s3n9at27Ws6gAy2kJwhiQ927hnYxurooAu+kYWECTlp0tuANi2j6QyE8&#10;6xHd6GJWlouiBy+cBy5DwNft6KSbjN+2kscvbRtkJLqh2FvMp8/nPp3FZs3qg2euU/zUBvuHLgxT&#10;FoteoLYsMvLs1V9QRnEPAdo44WAKaFvFZeaAbKblH2weO+Zk5oLiBHeRKfw/WH5/fPBEiYYuy1WJ&#10;CllmcExb9SR+fPfxIC2ZJpF6F2qMfXQPPtEM7g74UyAW3nfMHuSt99B3kglsLccXvyUkI2Aq2fef&#10;QSA+e46Q9RpabxIgKkGGPJaXy1jkEAnHx3k1W60WFSUcfVW5LBfzKvVUsPqc7nyIHyUYki4N9Tj3&#10;DM+OdyGOoeeQVM3CTmmdZ68t6Ru6qmZVTrjyGBVxNbUySZv0jcuSWH6wIidHpvR4x160xZbOTEfF&#10;4rAfsrjzs4Z7EC+og/5kUanVtCzf4VJm421VzdDw1579lWeU/RaF26lMKZUa4U51cUWyKKd1Tjt4&#10;beeoXz/d5icAAAD//wMAUEsDBBQABgAIAAAAIQCr8i8m4QAAAAsBAAAPAAAAZHJzL2Rvd25yZXYu&#10;eG1sTI9BT4NAEIXvJv6HzZh4s4sILUGGpjYxejIBNb0OMAKW3SXstqX/3u2pHifvy3vfZOtZDeLI&#10;k+2NRnhcBCBY16bpdYvw9fn6kICwjnRDg9GMcGYL6/z2JqO0MSdd8LF0rfAl2qaE0Dk3plLaumNF&#10;dmFG1j77MZMi58+plc1EJ1+uBhkGwVIq6rVf6Gjkbcf1vjwohN2+37zV4+9HUdL3XL2/nONit0W8&#10;v5s3zyAcz+4Kw0Xfq0PunSpz0I0VA0K0TJ48ihCvIhAXIAijEESFkMSrGGSeyf8/5H8AAAD//wMA&#10;UEsBAi0AFAAGAAgAAAAhALaDOJL+AAAA4QEAABMAAAAAAAAAAAAAAAAAAAAAAFtDb250ZW50X1R5&#10;cGVzXS54bWxQSwECLQAUAAYACAAAACEAOP0h/9YAAACUAQAACwAAAAAAAAAAAAAAAAAvAQAAX3Jl&#10;bHMvLnJlbHNQSwECLQAUAAYACAAAACEAl1V6OPABAAC8AwAADgAAAAAAAAAAAAAAAAAuAgAAZHJz&#10;L2Uyb0RvYy54bWxQSwECLQAUAAYACAAAACEAq/IvJuEAAAALAQAADwAAAAAAAAAAAAAAAABKBAAA&#10;ZHJzL2Rvd25yZXYueG1sUEsFBgAAAAAEAAQA8wAAAFgFAAAAAA==&#10;" filled="f" stroked="f">
                <v:textbox style="mso-fit-shape-to-text:t" inset="2.52797mm,1.2646mm,2.52797mm,1.2646mm">
                  <w:txbxContent>
                    <w:p w:rsidR="00AC0E1A" w:rsidRDefault="00AC0E1A" w:rsidP="00D845A7">
                      <w:pPr>
                        <w:pStyle w:val="NormalWeb"/>
                        <w:tabs>
                          <w:tab w:val="left" w:pos="910"/>
                          <w:tab w:val="left" w:pos="1823"/>
                          <w:tab w:val="left" w:pos="2733"/>
                          <w:tab w:val="left" w:pos="3645"/>
                          <w:tab w:val="left" w:pos="4558"/>
                          <w:tab w:val="left" w:pos="5468"/>
                          <w:tab w:val="left" w:pos="6380"/>
                          <w:tab w:val="left" w:pos="7293"/>
                          <w:tab w:val="left" w:pos="8203"/>
                          <w:tab w:val="left" w:pos="9115"/>
                          <w:tab w:val="left" w:pos="10028"/>
                          <w:tab w:val="left" w:pos="10938"/>
                          <w:tab w:val="left" w:pos="11850"/>
                          <w:tab w:val="left" w:pos="12763"/>
                          <w:tab w:val="left" w:pos="13673"/>
                          <w:tab w:val="left" w:pos="14585"/>
                        </w:tabs>
                        <w:spacing w:before="0" w:beforeAutospacing="0" w:after="0" w:afterAutospacing="0" w:line="360" w:lineRule="auto"/>
                        <w:jc w:val="both"/>
                        <w:textAlignment w:val="baseline"/>
                      </w:pPr>
                    </w:p>
                  </w:txbxContent>
                </v:textbox>
                <w10:wrap type="square"/>
              </v:rect>
            </w:pict>
          </mc:Fallback>
        </mc:AlternateContent>
      </w:r>
    </w:p>
    <w:p w:rsidR="00D845A7" w:rsidRDefault="00D845A7" w:rsidP="00D845A7">
      <w:pPr>
        <w:rPr>
          <w:b/>
          <w:sz w:val="24"/>
        </w:rPr>
      </w:pPr>
    </w:p>
    <w:p w:rsidR="00D845A7" w:rsidRDefault="00D845A7" w:rsidP="00D845A7">
      <w:pPr>
        <w:rPr>
          <w:b/>
          <w:sz w:val="24"/>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7455"/>
        <w:gridCol w:w="45"/>
      </w:tblGrid>
      <w:tr w:rsidR="00D845A7" w:rsidRPr="00972C07" w:rsidTr="000B1769">
        <w:trPr>
          <w:tblCellSpacing w:w="15" w:type="dxa"/>
          <w:jc w:val="center"/>
        </w:trPr>
        <w:tc>
          <w:tcPr>
            <w:tcW w:w="0" w:type="auto"/>
            <w:gridSpan w:val="2"/>
            <w:vAlign w:val="center"/>
            <w:hideMark/>
          </w:tcPr>
          <w:p w:rsidR="00D845A7" w:rsidRDefault="00D845A7" w:rsidP="000B1769">
            <w:pPr>
              <w:spacing w:before="100" w:beforeAutospacing="1" w:after="100" w:afterAutospacing="1"/>
              <w:rPr>
                <w:rFonts w:ascii="Times New Roman" w:eastAsia="Times New Roman" w:hAnsi="Times New Roman" w:cs="Times New Roman"/>
                <w:b/>
                <w:bCs/>
                <w:sz w:val="24"/>
                <w:szCs w:val="24"/>
                <w:lang w:eastAsia="tr-TR"/>
              </w:rPr>
            </w:pPr>
          </w:p>
          <w:p w:rsidR="00D845A7" w:rsidRDefault="00D845A7" w:rsidP="000B1769">
            <w:pPr>
              <w:spacing w:before="100" w:beforeAutospacing="1" w:after="100" w:afterAutospacing="1"/>
              <w:rPr>
                <w:rFonts w:ascii="Times New Roman" w:eastAsia="Times New Roman" w:hAnsi="Times New Roman" w:cs="Times New Roman"/>
                <w:b/>
                <w:bCs/>
                <w:sz w:val="24"/>
                <w:szCs w:val="24"/>
                <w:lang w:eastAsia="tr-TR"/>
              </w:rPr>
            </w:pPr>
          </w:p>
          <w:p w:rsidR="00D845A7" w:rsidRPr="00604497" w:rsidRDefault="00D845A7" w:rsidP="000B1769">
            <w:pPr>
              <w:spacing w:before="100" w:beforeAutospacing="1" w:after="100" w:afterAutospacing="1"/>
              <w:rPr>
                <w:rFonts w:ascii="Times New Roman" w:eastAsia="Times New Roman" w:hAnsi="Times New Roman" w:cs="Times New Roman"/>
                <w:sz w:val="24"/>
                <w:szCs w:val="24"/>
                <w:lang w:eastAsia="tr-TR"/>
              </w:rPr>
            </w:pPr>
            <w:r w:rsidRPr="00604497">
              <w:rPr>
                <w:rFonts w:ascii="Times New Roman" w:eastAsia="Times New Roman" w:hAnsi="Times New Roman" w:cs="Times New Roman"/>
                <w:b/>
                <w:bCs/>
                <w:sz w:val="24"/>
                <w:szCs w:val="24"/>
                <w:lang w:eastAsia="tr-TR"/>
              </w:rPr>
              <w:t>Ey Türk Gençliği!</w:t>
            </w:r>
          </w:p>
          <w:p w:rsidR="00D845A7" w:rsidRPr="00604497" w:rsidRDefault="00D845A7" w:rsidP="000B1769">
            <w:pPr>
              <w:spacing w:before="100" w:beforeAutospacing="1" w:after="100" w:afterAutospacing="1"/>
              <w:rPr>
                <w:rFonts w:ascii="Times New Roman" w:eastAsia="Times New Roman" w:hAnsi="Times New Roman" w:cs="Times New Roman"/>
                <w:sz w:val="24"/>
                <w:szCs w:val="24"/>
                <w:lang w:eastAsia="tr-TR"/>
              </w:rPr>
            </w:pPr>
            <w:r w:rsidRPr="00604497">
              <w:rPr>
                <w:rFonts w:ascii="Times New Roman" w:eastAsia="Times New Roman" w:hAnsi="Times New Roman" w:cs="Times New Roman"/>
                <w:sz w:val="24"/>
                <w:szCs w:val="24"/>
                <w:lang w:eastAsia="tr-TR"/>
              </w:rPr>
              <w:t>Birinci vazifen, Türk istiklâlini, Türk Cumhuriyetini, ilelebet, muhafaza ve müdafaa etmektir.</w:t>
            </w:r>
          </w:p>
          <w:p w:rsidR="00D845A7" w:rsidRPr="00604497" w:rsidRDefault="00D845A7" w:rsidP="000B1769">
            <w:pPr>
              <w:spacing w:before="100" w:beforeAutospacing="1" w:after="100" w:afterAutospacing="1"/>
              <w:rPr>
                <w:rFonts w:ascii="Times New Roman" w:eastAsia="Times New Roman" w:hAnsi="Times New Roman" w:cs="Times New Roman"/>
                <w:sz w:val="24"/>
                <w:szCs w:val="24"/>
                <w:lang w:eastAsia="tr-TR"/>
              </w:rPr>
            </w:pPr>
            <w:r w:rsidRPr="00604497">
              <w:rPr>
                <w:rFonts w:ascii="Times New Roman" w:eastAsia="Times New Roman" w:hAnsi="Times New Roman" w:cs="Times New Roman"/>
                <w:sz w:val="24"/>
                <w:szCs w:val="24"/>
                <w:lang w:eastAsia="tr-TR"/>
              </w:rPr>
              <w:t>Mevcudiyetinin ve istikbalinin yegâne temeli budur. Bu temel, senin, en kıymetli hazinendir. İstikbalde dahi, seni bu hazineden mahrum etmek isteyecek, dahilî ve haricî bedhahların olacaktır. Bir gün, İstiklâl ve Cumhuriyeti müdafaa mecburiyetine düşersen, vazifeye atılmak için, içinde bulunacağın vaziyetin imkân ve şerâitini düşünmeyeceksin! Bu imkân ve şerâit, çok nâmüsait bir mahiyette tezahür edebilir. İstiklâl ve Cumhuriyetine kastedecek düşmanlar, bütün dünyada emsali görülmemiş bir galibiyetin mümessili olabilirler. Cebren ve hile ile aziz vatanın, bütün kaleleri zaptedilmiş, bütün tersanelerine girilmiş, bütün orduları dağıtılmış ve memleketin her köşesi bilfiil işgal edilmiş olabilir. Bütün bu şerâitten daha elîm ve daha vahim olmak üzere, memleketin dahilinde, iktidara sahip olanlar gaflet ve dalâlet ve hattâ hıyanet içinde bulunabilirler. Hattâ bu iktidar sahipleri şahsî menfaatlerini, müstevlilerin siyasi emelleriyle tevhit edebilirler. Millet, fakr ü zaruret içinde harap ve bîtap düşmüş olabilir.</w:t>
            </w:r>
          </w:p>
          <w:p w:rsidR="00D845A7" w:rsidRPr="00604497" w:rsidRDefault="00D845A7" w:rsidP="000B1769">
            <w:pPr>
              <w:spacing w:before="100" w:beforeAutospacing="1" w:after="100" w:afterAutospacing="1"/>
              <w:rPr>
                <w:rFonts w:ascii="Times New Roman" w:eastAsia="Times New Roman" w:hAnsi="Times New Roman" w:cs="Times New Roman"/>
                <w:sz w:val="24"/>
                <w:szCs w:val="24"/>
                <w:lang w:eastAsia="tr-TR"/>
              </w:rPr>
            </w:pPr>
            <w:r w:rsidRPr="00604497">
              <w:rPr>
                <w:rFonts w:ascii="Times New Roman" w:eastAsia="Times New Roman" w:hAnsi="Times New Roman" w:cs="Times New Roman"/>
                <w:sz w:val="24"/>
                <w:szCs w:val="24"/>
                <w:lang w:eastAsia="tr-TR"/>
              </w:rPr>
              <w:t>Ey Türk istikbalinin evlâdı! İşte, bu ahval ve şerâit içinde dahi, vazifen; Türk İstiklâl ve Cumhuriyetini kurtarmaktır! Muhtaç olduğun kudret, damarlarındaki asil kanda mevcuttur!</w:t>
            </w:r>
          </w:p>
        </w:tc>
      </w:tr>
      <w:tr w:rsidR="00D845A7" w:rsidRPr="00972C07" w:rsidTr="000B1769">
        <w:trPr>
          <w:gridAfter w:val="1"/>
          <w:tblCellSpacing w:w="15" w:type="dxa"/>
          <w:jc w:val="center"/>
        </w:trPr>
        <w:tc>
          <w:tcPr>
            <w:tcW w:w="2850" w:type="dxa"/>
            <w:vAlign w:val="center"/>
            <w:hideMark/>
          </w:tcPr>
          <w:p w:rsidR="00D845A7" w:rsidRPr="00604497" w:rsidRDefault="00D845A7" w:rsidP="000B1F09">
            <w:pPr>
              <w:spacing w:after="270"/>
              <w:jc w:val="right"/>
              <w:rPr>
                <w:rFonts w:ascii="Times New Roman" w:eastAsia="Times New Roman" w:hAnsi="Times New Roman" w:cs="Times New Roman"/>
                <w:sz w:val="24"/>
                <w:szCs w:val="24"/>
                <w:lang w:eastAsia="tr-TR"/>
              </w:rPr>
            </w:pPr>
          </w:p>
          <w:p w:rsidR="00D845A7" w:rsidRPr="00604497" w:rsidRDefault="00D845A7" w:rsidP="000B1F09">
            <w:pPr>
              <w:spacing w:before="100" w:beforeAutospacing="1" w:after="100" w:afterAutospacing="1"/>
              <w:jc w:val="right"/>
              <w:rPr>
                <w:rFonts w:ascii="Times New Roman" w:eastAsia="Times New Roman" w:hAnsi="Times New Roman" w:cs="Times New Roman"/>
                <w:sz w:val="24"/>
                <w:szCs w:val="24"/>
                <w:lang w:eastAsia="tr-TR"/>
              </w:rPr>
            </w:pPr>
            <w:r w:rsidRPr="00604497">
              <w:rPr>
                <w:rFonts w:ascii="Times New Roman" w:eastAsia="Times New Roman" w:hAnsi="Times New Roman" w:cs="Times New Roman"/>
                <w:i/>
                <w:iCs/>
                <w:sz w:val="24"/>
                <w:szCs w:val="24"/>
                <w:lang w:eastAsia="tr-TR"/>
              </w:rPr>
              <w:t>Mustafa Kemal Atatürk</w:t>
            </w:r>
            <w:r w:rsidRPr="00604497">
              <w:rPr>
                <w:rFonts w:ascii="Times New Roman" w:eastAsia="Times New Roman" w:hAnsi="Times New Roman" w:cs="Times New Roman"/>
                <w:i/>
                <w:iCs/>
                <w:sz w:val="24"/>
                <w:szCs w:val="24"/>
                <w:lang w:eastAsia="tr-TR"/>
              </w:rPr>
              <w:br/>
              <w:t>20 Ekim 1927</w:t>
            </w:r>
          </w:p>
          <w:p w:rsidR="00D845A7" w:rsidRPr="00604497" w:rsidRDefault="00D845A7" w:rsidP="000B1F09">
            <w:pPr>
              <w:spacing w:before="100" w:beforeAutospacing="1" w:after="100" w:afterAutospacing="1"/>
              <w:jc w:val="right"/>
              <w:rPr>
                <w:rFonts w:ascii="Times New Roman" w:eastAsia="Times New Roman" w:hAnsi="Times New Roman" w:cs="Times New Roman"/>
                <w:sz w:val="24"/>
                <w:szCs w:val="24"/>
                <w:lang w:eastAsia="tr-TR"/>
              </w:rPr>
            </w:pPr>
            <w:r w:rsidRPr="00604497">
              <w:rPr>
                <w:rFonts w:ascii="Times New Roman" w:eastAsia="Times New Roman" w:hAnsi="Times New Roman" w:cs="Times New Roman"/>
                <w:noProof/>
                <w:sz w:val="24"/>
                <w:szCs w:val="24"/>
                <w:lang w:eastAsia="tr-TR"/>
              </w:rPr>
              <w:drawing>
                <wp:inline distT="0" distB="0" distL="0" distR="0" wp14:anchorId="0875A329" wp14:editId="24010495">
                  <wp:extent cx="1266825" cy="466725"/>
                  <wp:effectExtent l="0" t="0" r="9525" b="9525"/>
                  <wp:docPr id="11" name="Resim 1" descr="http://www.ataturkungencligehitabesi.com/ata_imz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taturkungencligehitabesi.com/ata_imza.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6825" cy="466725"/>
                          </a:xfrm>
                          <a:prstGeom prst="rect">
                            <a:avLst/>
                          </a:prstGeom>
                          <a:noFill/>
                          <a:ln>
                            <a:noFill/>
                          </a:ln>
                        </pic:spPr>
                      </pic:pic>
                    </a:graphicData>
                  </a:graphic>
                </wp:inline>
              </w:drawing>
            </w:r>
          </w:p>
        </w:tc>
      </w:tr>
    </w:tbl>
    <w:p w:rsidR="00D845A7" w:rsidRDefault="00D845A7" w:rsidP="00D845A7">
      <w:pPr>
        <w:rPr>
          <w:b/>
          <w:sz w:val="24"/>
        </w:rPr>
      </w:pPr>
    </w:p>
    <w:p w:rsidR="00D845A7" w:rsidRDefault="00D845A7" w:rsidP="00D845A7">
      <w:pPr>
        <w:rPr>
          <w:b/>
          <w:sz w:val="24"/>
        </w:rPr>
      </w:pPr>
    </w:p>
    <w:p w:rsidR="00D845A7" w:rsidRDefault="00D845A7" w:rsidP="00D845A7">
      <w:pPr>
        <w:rPr>
          <w:b/>
          <w:sz w:val="24"/>
        </w:rPr>
      </w:pPr>
    </w:p>
    <w:p w:rsidR="00D845A7" w:rsidRDefault="00D845A7" w:rsidP="00D845A7">
      <w:pPr>
        <w:rPr>
          <w:b/>
          <w:sz w:val="24"/>
        </w:rPr>
      </w:pPr>
    </w:p>
    <w:p w:rsidR="00D845A7" w:rsidRPr="00D845A7" w:rsidRDefault="00D845A7" w:rsidP="00D845A7">
      <w:pPr>
        <w:rPr>
          <w:rFonts w:ascii="Footlight MT Light" w:hAnsi="Footlight MT Light"/>
        </w:rPr>
        <w:sectPr w:rsidR="00D845A7" w:rsidRPr="00D845A7">
          <w:pgSz w:w="11910" w:h="16840"/>
          <w:pgMar w:top="1920" w:right="400" w:bottom="1280" w:left="460" w:header="0" w:footer="1097" w:gutter="0"/>
          <w:cols w:space="708"/>
        </w:sectPr>
      </w:pPr>
    </w:p>
    <w:p w:rsidR="00474AAC" w:rsidRDefault="00B74296">
      <w:pPr>
        <w:spacing w:before="82"/>
        <w:ind w:left="95" w:right="154"/>
        <w:jc w:val="center"/>
        <w:rPr>
          <w:b/>
          <w:sz w:val="36"/>
        </w:rPr>
      </w:pPr>
      <w:r>
        <w:rPr>
          <w:b/>
          <w:sz w:val="36"/>
        </w:rPr>
        <w:lastRenderedPageBreak/>
        <w:t xml:space="preserve">Okul/Kurum </w:t>
      </w:r>
      <w:r>
        <w:rPr>
          <w:b/>
          <w:spacing w:val="-2"/>
          <w:sz w:val="36"/>
        </w:rPr>
        <w:t>Bilgileri</w:t>
      </w:r>
    </w:p>
    <w:p w:rsidR="00474AAC" w:rsidRDefault="00474AAC">
      <w:pPr>
        <w:pStyle w:val="GvdeMetni"/>
        <w:rPr>
          <w:b/>
          <w:sz w:val="20"/>
        </w:rPr>
      </w:pPr>
    </w:p>
    <w:p w:rsidR="00474AAC" w:rsidRDefault="00474AAC">
      <w:pPr>
        <w:pStyle w:val="GvdeMetni"/>
        <w:rPr>
          <w:b/>
          <w:sz w:val="20"/>
        </w:rPr>
      </w:pPr>
    </w:p>
    <w:tbl>
      <w:tblPr>
        <w:tblW w:w="0" w:type="auto"/>
        <w:tblInd w:w="356"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2"/>
        <w:gridCol w:w="3182"/>
        <w:gridCol w:w="1756"/>
        <w:gridCol w:w="3921"/>
      </w:tblGrid>
      <w:tr w:rsidR="00474AAC">
        <w:trPr>
          <w:trHeight w:val="563"/>
        </w:trPr>
        <w:tc>
          <w:tcPr>
            <w:tcW w:w="4384" w:type="dxa"/>
            <w:gridSpan w:val="2"/>
            <w:tcBorders>
              <w:left w:val="single" w:sz="8" w:space="0" w:color="000000"/>
            </w:tcBorders>
          </w:tcPr>
          <w:p w:rsidR="00474AAC" w:rsidRDefault="00B74296">
            <w:pPr>
              <w:pStyle w:val="TableParagraph"/>
              <w:spacing w:before="2" w:line="281" w:lineRule="exact"/>
              <w:ind w:left="69"/>
              <w:rPr>
                <w:b/>
                <w:sz w:val="24"/>
              </w:rPr>
            </w:pPr>
            <w:r>
              <w:rPr>
                <w:b/>
                <w:spacing w:val="-4"/>
                <w:sz w:val="24"/>
              </w:rPr>
              <w:t>İli:</w:t>
            </w:r>
          </w:p>
          <w:p w:rsidR="00474AAC" w:rsidRDefault="00B74296">
            <w:pPr>
              <w:pStyle w:val="TableParagraph"/>
              <w:spacing w:line="260" w:lineRule="exact"/>
              <w:ind w:left="69"/>
              <w:rPr>
                <w:b/>
                <w:sz w:val="24"/>
              </w:rPr>
            </w:pPr>
            <w:r>
              <w:rPr>
                <w:b/>
                <w:spacing w:val="-2"/>
                <w:sz w:val="24"/>
              </w:rPr>
              <w:t>VAN</w:t>
            </w:r>
          </w:p>
        </w:tc>
        <w:tc>
          <w:tcPr>
            <w:tcW w:w="5677" w:type="dxa"/>
            <w:gridSpan w:val="2"/>
            <w:tcBorders>
              <w:right w:val="single" w:sz="8" w:space="0" w:color="000000"/>
            </w:tcBorders>
          </w:tcPr>
          <w:p w:rsidR="00474AAC" w:rsidRDefault="00B74296" w:rsidP="00B74296">
            <w:pPr>
              <w:pStyle w:val="TableParagraph"/>
              <w:spacing w:before="141"/>
              <w:ind w:left="70"/>
              <w:rPr>
                <w:sz w:val="24"/>
              </w:rPr>
            </w:pPr>
            <w:r>
              <w:rPr>
                <w:b/>
                <w:sz w:val="24"/>
              </w:rPr>
              <w:t>İlçesi:</w:t>
            </w:r>
            <w:r>
              <w:rPr>
                <w:b/>
                <w:spacing w:val="-3"/>
                <w:sz w:val="24"/>
              </w:rPr>
              <w:t xml:space="preserve"> </w:t>
            </w:r>
            <w:r>
              <w:rPr>
                <w:spacing w:val="-2"/>
                <w:sz w:val="24"/>
              </w:rPr>
              <w:t>TUŞBA</w:t>
            </w:r>
          </w:p>
        </w:tc>
      </w:tr>
      <w:tr w:rsidR="00474AAC">
        <w:trPr>
          <w:trHeight w:val="469"/>
        </w:trPr>
        <w:tc>
          <w:tcPr>
            <w:tcW w:w="1202" w:type="dxa"/>
            <w:tcBorders>
              <w:left w:val="single" w:sz="8" w:space="0" w:color="000000"/>
              <w:right w:val="single" w:sz="8" w:space="0" w:color="000000"/>
            </w:tcBorders>
          </w:tcPr>
          <w:p w:rsidR="00474AAC" w:rsidRDefault="00B74296">
            <w:pPr>
              <w:pStyle w:val="TableParagraph"/>
              <w:spacing w:before="116"/>
              <w:ind w:left="69"/>
              <w:rPr>
                <w:b/>
                <w:sz w:val="20"/>
              </w:rPr>
            </w:pPr>
            <w:r>
              <w:rPr>
                <w:b/>
                <w:spacing w:val="-2"/>
                <w:sz w:val="20"/>
              </w:rPr>
              <w:t>Adres:</w:t>
            </w:r>
          </w:p>
        </w:tc>
        <w:tc>
          <w:tcPr>
            <w:tcW w:w="3182" w:type="dxa"/>
            <w:tcBorders>
              <w:left w:val="single" w:sz="8" w:space="0" w:color="000000"/>
            </w:tcBorders>
          </w:tcPr>
          <w:p w:rsidR="00474AAC" w:rsidRDefault="00B74296">
            <w:pPr>
              <w:pStyle w:val="TableParagraph"/>
              <w:spacing w:before="116"/>
              <w:ind w:left="69"/>
              <w:rPr>
                <w:sz w:val="20"/>
              </w:rPr>
            </w:pPr>
            <w:r>
              <w:rPr>
                <w:spacing w:val="-2"/>
                <w:sz w:val="20"/>
              </w:rPr>
              <w:t>YEŞİL KÖY/TUŞBA</w:t>
            </w:r>
          </w:p>
        </w:tc>
        <w:tc>
          <w:tcPr>
            <w:tcW w:w="1756" w:type="dxa"/>
            <w:tcBorders>
              <w:right w:val="single" w:sz="8" w:space="0" w:color="000000"/>
            </w:tcBorders>
          </w:tcPr>
          <w:p w:rsidR="00474AAC" w:rsidRDefault="00B74296">
            <w:pPr>
              <w:pStyle w:val="TableParagraph"/>
              <w:spacing w:line="236" w:lineRule="exact"/>
              <w:ind w:left="70" w:right="285"/>
              <w:rPr>
                <w:b/>
                <w:sz w:val="20"/>
              </w:rPr>
            </w:pPr>
            <w:r>
              <w:rPr>
                <w:b/>
                <w:sz w:val="20"/>
              </w:rPr>
              <w:t>Coğrafi</w:t>
            </w:r>
            <w:r>
              <w:rPr>
                <w:b/>
                <w:spacing w:val="-12"/>
                <w:sz w:val="20"/>
              </w:rPr>
              <w:t xml:space="preserve"> </w:t>
            </w:r>
            <w:r>
              <w:rPr>
                <w:b/>
                <w:sz w:val="20"/>
              </w:rPr>
              <w:t xml:space="preserve">Konum </w:t>
            </w:r>
            <w:r>
              <w:rPr>
                <w:b/>
                <w:spacing w:val="-2"/>
                <w:sz w:val="20"/>
              </w:rPr>
              <w:t>(link)</w:t>
            </w:r>
          </w:p>
        </w:tc>
        <w:tc>
          <w:tcPr>
            <w:tcW w:w="3921" w:type="dxa"/>
            <w:tcBorders>
              <w:left w:val="single" w:sz="8" w:space="0" w:color="000000"/>
              <w:right w:val="single" w:sz="8" w:space="0" w:color="000000"/>
            </w:tcBorders>
          </w:tcPr>
          <w:p w:rsidR="00474AAC" w:rsidRDefault="00BD29EE">
            <w:pPr>
              <w:pStyle w:val="TableParagraph"/>
              <w:rPr>
                <w:rFonts w:ascii="Times New Roman"/>
              </w:rPr>
            </w:pPr>
            <w:r w:rsidRPr="00BD29EE">
              <w:rPr>
                <w:rFonts w:ascii="Times New Roman"/>
              </w:rPr>
              <w:t>https://maps.app.goo.gl/D6pYhPzehNYLMKx2A</w:t>
            </w:r>
          </w:p>
        </w:tc>
      </w:tr>
      <w:tr w:rsidR="00474AAC">
        <w:trPr>
          <w:trHeight w:val="467"/>
        </w:trPr>
        <w:tc>
          <w:tcPr>
            <w:tcW w:w="1202" w:type="dxa"/>
            <w:tcBorders>
              <w:left w:val="single" w:sz="8" w:space="0" w:color="000000"/>
              <w:right w:val="single" w:sz="8" w:space="0" w:color="000000"/>
            </w:tcBorders>
          </w:tcPr>
          <w:p w:rsidR="00474AAC" w:rsidRDefault="00B74296">
            <w:pPr>
              <w:pStyle w:val="TableParagraph"/>
              <w:spacing w:line="231" w:lineRule="exact"/>
              <w:ind w:left="69"/>
              <w:rPr>
                <w:b/>
                <w:sz w:val="20"/>
              </w:rPr>
            </w:pPr>
            <w:r>
              <w:rPr>
                <w:b/>
                <w:spacing w:val="-2"/>
                <w:sz w:val="20"/>
              </w:rPr>
              <w:t>Telefon</w:t>
            </w:r>
          </w:p>
          <w:p w:rsidR="00474AAC" w:rsidRDefault="00B74296">
            <w:pPr>
              <w:pStyle w:val="TableParagraph"/>
              <w:spacing w:line="215" w:lineRule="exact"/>
              <w:ind w:left="69"/>
              <w:rPr>
                <w:b/>
                <w:sz w:val="20"/>
              </w:rPr>
            </w:pPr>
            <w:r>
              <w:rPr>
                <w:b/>
                <w:spacing w:val="-2"/>
                <w:sz w:val="20"/>
              </w:rPr>
              <w:t>Numarası:</w:t>
            </w:r>
          </w:p>
        </w:tc>
        <w:tc>
          <w:tcPr>
            <w:tcW w:w="3182" w:type="dxa"/>
            <w:tcBorders>
              <w:left w:val="single" w:sz="8" w:space="0" w:color="000000"/>
            </w:tcBorders>
          </w:tcPr>
          <w:p w:rsidR="00474AAC" w:rsidRDefault="00B74296">
            <w:pPr>
              <w:pStyle w:val="TableParagraph"/>
              <w:spacing w:before="114"/>
              <w:ind w:left="69"/>
              <w:rPr>
                <w:sz w:val="20"/>
              </w:rPr>
            </w:pPr>
            <w:r>
              <w:rPr>
                <w:spacing w:val="-2"/>
                <w:sz w:val="20"/>
              </w:rPr>
              <w:t>………………………….</w:t>
            </w:r>
          </w:p>
        </w:tc>
        <w:tc>
          <w:tcPr>
            <w:tcW w:w="1756" w:type="dxa"/>
            <w:tcBorders>
              <w:right w:val="single" w:sz="8" w:space="0" w:color="000000"/>
            </w:tcBorders>
          </w:tcPr>
          <w:p w:rsidR="00474AAC" w:rsidRDefault="00B74296">
            <w:pPr>
              <w:pStyle w:val="TableParagraph"/>
              <w:spacing w:before="114"/>
              <w:ind w:left="70"/>
              <w:rPr>
                <w:b/>
                <w:sz w:val="20"/>
              </w:rPr>
            </w:pPr>
            <w:r>
              <w:rPr>
                <w:b/>
                <w:sz w:val="20"/>
              </w:rPr>
              <w:t>Faks</w:t>
            </w:r>
            <w:r>
              <w:rPr>
                <w:b/>
                <w:spacing w:val="-6"/>
                <w:sz w:val="20"/>
              </w:rPr>
              <w:t xml:space="preserve"> </w:t>
            </w:r>
            <w:r>
              <w:rPr>
                <w:b/>
                <w:spacing w:val="-2"/>
                <w:sz w:val="20"/>
              </w:rPr>
              <w:t>Numarası:</w:t>
            </w:r>
          </w:p>
        </w:tc>
        <w:tc>
          <w:tcPr>
            <w:tcW w:w="3921" w:type="dxa"/>
            <w:tcBorders>
              <w:left w:val="single" w:sz="8" w:space="0" w:color="000000"/>
              <w:right w:val="single" w:sz="8" w:space="0" w:color="000000"/>
            </w:tcBorders>
          </w:tcPr>
          <w:p w:rsidR="00474AAC" w:rsidRDefault="00474AAC">
            <w:pPr>
              <w:pStyle w:val="TableParagraph"/>
              <w:rPr>
                <w:rFonts w:ascii="Times New Roman"/>
              </w:rPr>
            </w:pPr>
          </w:p>
        </w:tc>
      </w:tr>
      <w:tr w:rsidR="00474AAC">
        <w:trPr>
          <w:trHeight w:val="467"/>
        </w:trPr>
        <w:tc>
          <w:tcPr>
            <w:tcW w:w="1202" w:type="dxa"/>
            <w:tcBorders>
              <w:left w:val="single" w:sz="8" w:space="0" w:color="000000"/>
              <w:right w:val="single" w:sz="8" w:space="0" w:color="000000"/>
            </w:tcBorders>
          </w:tcPr>
          <w:p w:rsidR="00474AAC" w:rsidRDefault="00B74296">
            <w:pPr>
              <w:pStyle w:val="TableParagraph"/>
              <w:spacing w:line="236" w:lineRule="exact"/>
              <w:ind w:left="69" w:right="378"/>
              <w:rPr>
                <w:b/>
                <w:sz w:val="20"/>
              </w:rPr>
            </w:pPr>
            <w:r>
              <w:rPr>
                <w:b/>
                <w:sz w:val="20"/>
              </w:rPr>
              <w:t>e-</w:t>
            </w:r>
            <w:r>
              <w:rPr>
                <w:b/>
                <w:spacing w:val="-12"/>
                <w:sz w:val="20"/>
              </w:rPr>
              <w:t xml:space="preserve"> </w:t>
            </w:r>
            <w:r>
              <w:rPr>
                <w:b/>
                <w:sz w:val="20"/>
              </w:rPr>
              <w:t xml:space="preserve">Posta </w:t>
            </w:r>
            <w:r>
              <w:rPr>
                <w:b/>
                <w:spacing w:val="-2"/>
                <w:sz w:val="20"/>
              </w:rPr>
              <w:t>Adresi:</w:t>
            </w:r>
          </w:p>
        </w:tc>
        <w:tc>
          <w:tcPr>
            <w:tcW w:w="3182" w:type="dxa"/>
            <w:tcBorders>
              <w:left w:val="single" w:sz="8" w:space="0" w:color="000000"/>
            </w:tcBorders>
          </w:tcPr>
          <w:p w:rsidR="00474AAC" w:rsidRDefault="00B74296">
            <w:pPr>
              <w:pStyle w:val="TableParagraph"/>
              <w:spacing w:before="116"/>
              <w:ind w:left="69"/>
              <w:rPr>
                <w:sz w:val="20"/>
              </w:rPr>
            </w:pPr>
            <w:r>
              <w:rPr>
                <w:spacing w:val="-2"/>
                <w:sz w:val="20"/>
              </w:rPr>
              <w:t>753255@meb.k12.tr</w:t>
            </w:r>
          </w:p>
        </w:tc>
        <w:tc>
          <w:tcPr>
            <w:tcW w:w="1756" w:type="dxa"/>
            <w:tcBorders>
              <w:bottom w:val="single" w:sz="4" w:space="0" w:color="000000"/>
              <w:right w:val="single" w:sz="8" w:space="0" w:color="000000"/>
            </w:tcBorders>
          </w:tcPr>
          <w:p w:rsidR="00474AAC" w:rsidRDefault="00B74296">
            <w:pPr>
              <w:pStyle w:val="TableParagraph"/>
              <w:tabs>
                <w:tab w:val="left" w:pos="1053"/>
              </w:tabs>
              <w:spacing w:line="236" w:lineRule="exact"/>
              <w:ind w:left="70" w:right="49"/>
              <w:rPr>
                <w:b/>
                <w:sz w:val="20"/>
              </w:rPr>
            </w:pPr>
            <w:r>
              <w:rPr>
                <w:b/>
                <w:spacing w:val="-4"/>
                <w:sz w:val="20"/>
              </w:rPr>
              <w:t>Web</w:t>
            </w:r>
            <w:r w:rsidR="00D845A7">
              <w:rPr>
                <w:b/>
                <w:sz w:val="20"/>
              </w:rPr>
              <w:t xml:space="preserve"> </w:t>
            </w:r>
            <w:r>
              <w:rPr>
                <w:b/>
                <w:spacing w:val="-2"/>
                <w:sz w:val="20"/>
              </w:rPr>
              <w:t>sayfası adresi:</w:t>
            </w:r>
          </w:p>
        </w:tc>
        <w:tc>
          <w:tcPr>
            <w:tcW w:w="3921" w:type="dxa"/>
            <w:tcBorders>
              <w:left w:val="single" w:sz="8" w:space="0" w:color="000000"/>
              <w:bottom w:val="single" w:sz="4" w:space="0" w:color="000000"/>
              <w:right w:val="single" w:sz="8" w:space="0" w:color="000000"/>
            </w:tcBorders>
          </w:tcPr>
          <w:p w:rsidR="00474AAC" w:rsidRDefault="00DC0838" w:rsidP="00B74296">
            <w:pPr>
              <w:pStyle w:val="TableParagraph"/>
              <w:spacing w:before="116"/>
              <w:rPr>
                <w:sz w:val="20"/>
              </w:rPr>
            </w:pPr>
            <w:r>
              <w:rPr>
                <w:sz w:val="20"/>
              </w:rPr>
              <w:t>Sehitniatakbasilo</w:t>
            </w:r>
            <w:r w:rsidR="00D845A7">
              <w:rPr>
                <w:sz w:val="20"/>
              </w:rPr>
              <w:t>kulu.meb.k12.tr</w:t>
            </w:r>
          </w:p>
        </w:tc>
      </w:tr>
      <w:tr w:rsidR="00474AAC">
        <w:trPr>
          <w:trHeight w:val="601"/>
        </w:trPr>
        <w:tc>
          <w:tcPr>
            <w:tcW w:w="1202" w:type="dxa"/>
            <w:tcBorders>
              <w:left w:val="single" w:sz="8" w:space="0" w:color="000000"/>
              <w:right w:val="single" w:sz="8" w:space="0" w:color="000000"/>
            </w:tcBorders>
          </w:tcPr>
          <w:p w:rsidR="00474AAC" w:rsidRDefault="00B74296">
            <w:pPr>
              <w:pStyle w:val="TableParagraph"/>
              <w:spacing w:before="64"/>
              <w:ind w:left="69"/>
              <w:rPr>
                <w:b/>
                <w:sz w:val="20"/>
              </w:rPr>
            </w:pPr>
            <w:r>
              <w:rPr>
                <w:b/>
                <w:spacing w:val="-4"/>
                <w:sz w:val="20"/>
              </w:rPr>
              <w:t>Kurum</w:t>
            </w:r>
            <w:r>
              <w:rPr>
                <w:b/>
                <w:spacing w:val="-2"/>
                <w:sz w:val="20"/>
              </w:rPr>
              <w:t xml:space="preserve"> Kodu:</w:t>
            </w:r>
          </w:p>
        </w:tc>
        <w:tc>
          <w:tcPr>
            <w:tcW w:w="3182" w:type="dxa"/>
            <w:tcBorders>
              <w:left w:val="single" w:sz="8" w:space="0" w:color="000000"/>
              <w:right w:val="single" w:sz="4" w:space="0" w:color="000000"/>
            </w:tcBorders>
          </w:tcPr>
          <w:p w:rsidR="00474AAC" w:rsidRDefault="00B74296">
            <w:pPr>
              <w:pStyle w:val="TableParagraph"/>
              <w:rPr>
                <w:rFonts w:ascii="Times New Roman"/>
              </w:rPr>
            </w:pPr>
            <w:r>
              <w:rPr>
                <w:rFonts w:ascii="Times New Roman"/>
              </w:rPr>
              <w:t>753255</w:t>
            </w:r>
          </w:p>
        </w:tc>
        <w:tc>
          <w:tcPr>
            <w:tcW w:w="1756" w:type="dxa"/>
            <w:tcBorders>
              <w:top w:val="single" w:sz="4" w:space="0" w:color="000000"/>
              <w:left w:val="single" w:sz="4" w:space="0" w:color="000000"/>
              <w:bottom w:val="single" w:sz="4" w:space="0" w:color="000000"/>
              <w:right w:val="single" w:sz="4" w:space="0" w:color="000000"/>
            </w:tcBorders>
          </w:tcPr>
          <w:p w:rsidR="00474AAC" w:rsidRDefault="00B74296">
            <w:pPr>
              <w:pStyle w:val="TableParagraph"/>
              <w:spacing w:before="181"/>
              <w:ind w:left="75"/>
              <w:rPr>
                <w:b/>
                <w:sz w:val="20"/>
              </w:rPr>
            </w:pPr>
            <w:r>
              <w:rPr>
                <w:b/>
                <w:spacing w:val="-2"/>
                <w:sz w:val="20"/>
              </w:rPr>
              <w:t>Öğretim</w:t>
            </w:r>
            <w:r>
              <w:rPr>
                <w:b/>
                <w:spacing w:val="2"/>
                <w:sz w:val="20"/>
              </w:rPr>
              <w:t xml:space="preserve"> </w:t>
            </w:r>
            <w:r>
              <w:rPr>
                <w:b/>
                <w:spacing w:val="-2"/>
                <w:sz w:val="20"/>
              </w:rPr>
              <w:t>Şekli:</w:t>
            </w:r>
          </w:p>
        </w:tc>
        <w:tc>
          <w:tcPr>
            <w:tcW w:w="3921" w:type="dxa"/>
            <w:tcBorders>
              <w:top w:val="single" w:sz="4" w:space="0" w:color="000000"/>
              <w:left w:val="single" w:sz="4" w:space="0" w:color="000000"/>
              <w:bottom w:val="single" w:sz="4" w:space="0" w:color="000000"/>
              <w:right w:val="single" w:sz="4" w:space="0" w:color="000000"/>
            </w:tcBorders>
          </w:tcPr>
          <w:p w:rsidR="00474AAC" w:rsidRDefault="00942D35">
            <w:pPr>
              <w:pStyle w:val="TableParagraph"/>
              <w:tabs>
                <w:tab w:val="left" w:leader="dot" w:pos="1402"/>
              </w:tabs>
              <w:spacing w:before="181"/>
              <w:ind w:left="75"/>
              <w:rPr>
                <w:sz w:val="20"/>
              </w:rPr>
            </w:pPr>
            <w:r>
              <w:rPr>
                <w:spacing w:val="-10"/>
                <w:sz w:val="20"/>
              </w:rPr>
              <w:t>Tam Gün</w:t>
            </w:r>
          </w:p>
        </w:tc>
      </w:tr>
    </w:tbl>
    <w:p w:rsidR="00A16EDA" w:rsidRDefault="00A16EDA">
      <w:pPr>
        <w:rPr>
          <w:sz w:val="20"/>
        </w:rPr>
      </w:pPr>
    </w:p>
    <w:p w:rsidR="00A16EDA" w:rsidRPr="00A16EDA" w:rsidRDefault="00A16EDA" w:rsidP="00A16EDA">
      <w:pPr>
        <w:rPr>
          <w:sz w:val="20"/>
        </w:rPr>
      </w:pPr>
    </w:p>
    <w:p w:rsidR="00A16EDA" w:rsidRPr="00A16EDA" w:rsidRDefault="00A16EDA" w:rsidP="00A16EDA">
      <w:pPr>
        <w:rPr>
          <w:sz w:val="20"/>
        </w:rPr>
      </w:pPr>
    </w:p>
    <w:p w:rsidR="00A16EDA" w:rsidRPr="00A16EDA" w:rsidRDefault="00A16EDA" w:rsidP="00A16EDA">
      <w:pPr>
        <w:rPr>
          <w:sz w:val="20"/>
        </w:rPr>
      </w:pPr>
    </w:p>
    <w:p w:rsidR="00A16EDA" w:rsidRPr="00A16EDA" w:rsidRDefault="00A16EDA" w:rsidP="00A16EDA">
      <w:pPr>
        <w:rPr>
          <w:sz w:val="20"/>
        </w:rPr>
      </w:pPr>
    </w:p>
    <w:p w:rsidR="00A16EDA" w:rsidRDefault="00A16EDA" w:rsidP="00A16EDA">
      <w:pPr>
        <w:ind w:left="284"/>
        <w:rPr>
          <w:sz w:val="20"/>
        </w:rPr>
      </w:pPr>
      <w:r w:rsidRPr="00A16EDA">
        <w:rPr>
          <w:noProof/>
          <w:sz w:val="20"/>
          <w:lang w:eastAsia="tr-TR"/>
        </w:rPr>
        <w:drawing>
          <wp:inline distT="0" distB="0" distL="0" distR="0">
            <wp:extent cx="6391275" cy="4627880"/>
            <wp:effectExtent l="0" t="0" r="9525" b="1270"/>
            <wp:docPr id="8" name="Resim 8" descr="C:\Users\pc\Desktop\fotoğraflar\okul fotoğraf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ğraflar\okul fotoğrafı.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05697" cy="4638323"/>
                    </a:xfrm>
                    <a:prstGeom prst="rect">
                      <a:avLst/>
                    </a:prstGeom>
                    <a:noFill/>
                    <a:ln>
                      <a:noFill/>
                    </a:ln>
                  </pic:spPr>
                </pic:pic>
              </a:graphicData>
            </a:graphic>
          </wp:inline>
        </w:drawing>
      </w:r>
    </w:p>
    <w:p w:rsidR="00A16EDA" w:rsidRDefault="00A16EDA" w:rsidP="00A16EDA">
      <w:pPr>
        <w:tabs>
          <w:tab w:val="left" w:pos="4095"/>
        </w:tabs>
        <w:rPr>
          <w:sz w:val="20"/>
        </w:rPr>
      </w:pPr>
      <w:r>
        <w:rPr>
          <w:sz w:val="20"/>
        </w:rPr>
        <w:tab/>
      </w:r>
    </w:p>
    <w:p w:rsidR="00474AAC" w:rsidRPr="00A16EDA" w:rsidRDefault="00A16EDA" w:rsidP="00A16EDA">
      <w:pPr>
        <w:tabs>
          <w:tab w:val="left" w:pos="4095"/>
        </w:tabs>
        <w:rPr>
          <w:sz w:val="20"/>
        </w:rPr>
        <w:sectPr w:rsidR="00474AAC" w:rsidRPr="00A16EDA">
          <w:pgSz w:w="11910" w:h="16840"/>
          <w:pgMar w:top="1780" w:right="400" w:bottom="1280" w:left="460" w:header="0" w:footer="1097" w:gutter="0"/>
          <w:cols w:space="708"/>
        </w:sectPr>
      </w:pPr>
      <w:r>
        <w:rPr>
          <w:sz w:val="20"/>
        </w:rPr>
        <w:tab/>
      </w:r>
    </w:p>
    <w:p w:rsidR="00C10374" w:rsidRPr="00554CCD" w:rsidRDefault="00554CCD" w:rsidP="00554CCD">
      <w:pPr>
        <w:pStyle w:val="GvdeMetni"/>
        <w:spacing w:before="32"/>
        <w:rPr>
          <w:b/>
          <w:sz w:val="40"/>
        </w:rPr>
      </w:pPr>
      <w:r w:rsidRPr="00554CCD">
        <w:rPr>
          <w:rFonts w:ascii="Times New Roman" w:eastAsia="Times New Roman" w:hAnsi="Times New Roman" w:cs="Times New Roman"/>
          <w:noProof/>
          <w:lang w:eastAsia="tr-TR"/>
        </w:rPr>
        <w:lastRenderedPageBreak/>
        <w:drawing>
          <wp:inline distT="0" distB="0" distL="0" distR="0" wp14:anchorId="33508179" wp14:editId="3283C265">
            <wp:extent cx="6067425" cy="4953000"/>
            <wp:effectExtent l="0" t="0" r="9525" b="0"/>
            <wp:docPr id="10" name="Resim 10" descr="C:\Users\pc\Downloads\WhatsApp Image 2024-06-06 at 12.2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4-06-06 at 12.21.28.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7425" cy="4953000"/>
                    </a:xfrm>
                    <a:prstGeom prst="rect">
                      <a:avLst/>
                    </a:prstGeom>
                    <a:noFill/>
                    <a:ln>
                      <a:noFill/>
                    </a:ln>
                  </pic:spPr>
                </pic:pic>
              </a:graphicData>
            </a:graphic>
          </wp:inline>
        </w:drawing>
      </w:r>
    </w:p>
    <w:p w:rsidR="00C10374" w:rsidRDefault="00C10374" w:rsidP="00C10374">
      <w:pPr>
        <w:pStyle w:val="Balk1"/>
        <w:ind w:left="0"/>
        <w:jc w:val="left"/>
        <w:rPr>
          <w:spacing w:val="-2"/>
        </w:rPr>
      </w:pPr>
    </w:p>
    <w:p w:rsidR="000D5169" w:rsidRPr="00554CCD" w:rsidRDefault="00B020B9" w:rsidP="00554CCD">
      <w:pPr>
        <w:pStyle w:val="Balk1"/>
      </w:pPr>
      <w:bookmarkStart w:id="2" w:name="_Toc167269443"/>
      <w:r>
        <w:rPr>
          <w:spacing w:val="-2"/>
        </w:rPr>
        <w:t>SUNUŞ</w:t>
      </w:r>
      <w:bookmarkEnd w:id="2"/>
    </w:p>
    <w:p w:rsidR="00474AAC" w:rsidRDefault="00474AAC">
      <w:pPr>
        <w:pStyle w:val="GvdeMetni"/>
        <w:spacing w:before="181"/>
        <w:rPr>
          <w:b/>
        </w:rPr>
      </w:pPr>
    </w:p>
    <w:p w:rsidR="00942D35" w:rsidRPr="00DB434F" w:rsidRDefault="00942D35" w:rsidP="00942D35">
      <w:pPr>
        <w:jc w:val="both"/>
        <w:rPr>
          <w:rFonts w:ascii="Times New Roman" w:hAnsi="Times New Roman" w:cs="Times New Roman"/>
        </w:rPr>
      </w:pPr>
      <w:r w:rsidRPr="00DB434F">
        <w:rPr>
          <w:rFonts w:ascii="Times New Roman" w:hAnsi="Times New Roman" w:cs="Times New Roman"/>
        </w:rPr>
        <w:t xml:space="preserve"> </w:t>
      </w:r>
      <w:r w:rsidR="00E3367B">
        <w:rPr>
          <w:rFonts w:ascii="Times New Roman" w:hAnsi="Times New Roman" w:cs="Times New Roman"/>
        </w:rPr>
        <w:tab/>
      </w:r>
      <w:r w:rsidRPr="00DB434F">
        <w:rPr>
          <w:rFonts w:ascii="Times New Roman" w:hAnsi="Times New Roman" w:cs="Times New Roman"/>
        </w:rPr>
        <w:t xml:space="preserve">   Eğitimin temel unsuru nitelikli insan yetiştirmektir. Eğitim de başarıya ulaşmayı maraton koşusuna benzetebiliriz. Gelecekte önder olacak, dünyaya yön verecek milletler bu yarışı önde götürenler olacaktır. Bu koşuda eğitimcilerin rolü ve vizyonu önemlidir. Atatürk “İlk ilham, ana baba kucağından sonra, okuldaki öğretmenin dilinden, vicdanından, eğitiminden alınır.’' demiştir.</w:t>
      </w:r>
    </w:p>
    <w:p w:rsidR="00942D35" w:rsidRPr="00DB434F" w:rsidRDefault="00942D35" w:rsidP="00942D35">
      <w:pPr>
        <w:jc w:val="both"/>
        <w:rPr>
          <w:rFonts w:ascii="Times New Roman" w:hAnsi="Times New Roman" w:cs="Times New Roman"/>
        </w:rPr>
      </w:pPr>
      <w:r>
        <w:rPr>
          <w:rFonts w:ascii="Times New Roman" w:hAnsi="Times New Roman" w:cs="Times New Roman"/>
          <w:w w:val="90"/>
        </w:rPr>
        <w:t xml:space="preserve">Türkiye Yüzyılı </w:t>
      </w:r>
      <w:r w:rsidRPr="00DB434F">
        <w:rPr>
          <w:rFonts w:ascii="Times New Roman" w:hAnsi="Times New Roman" w:cs="Times New Roman"/>
          <w:w w:val="95"/>
        </w:rPr>
        <w:t>hedefi</w:t>
      </w:r>
      <w:r w:rsidRPr="00DB434F">
        <w:rPr>
          <w:rFonts w:ascii="Times New Roman" w:hAnsi="Times New Roman" w:cs="Times New Roman"/>
          <w:spacing w:val="4"/>
          <w:w w:val="95"/>
        </w:rPr>
        <w:t xml:space="preserve"> </w:t>
      </w:r>
      <w:r w:rsidRPr="00DB434F">
        <w:rPr>
          <w:rFonts w:ascii="Times New Roman" w:hAnsi="Times New Roman" w:cs="Times New Roman"/>
          <w:w w:val="95"/>
        </w:rPr>
        <w:t>doğrultusunda</w:t>
      </w:r>
      <w:r w:rsidRPr="00DB434F">
        <w:rPr>
          <w:rFonts w:ascii="Times New Roman" w:hAnsi="Times New Roman" w:cs="Times New Roman"/>
        </w:rPr>
        <w:t xml:space="preserve"> </w:t>
      </w:r>
      <w:r w:rsidRPr="00DB434F">
        <w:rPr>
          <w:rFonts w:ascii="Times New Roman" w:hAnsi="Times New Roman" w:cs="Times New Roman"/>
          <w:w w:val="105"/>
        </w:rPr>
        <w:t>söz konusu hususiyetler inşa edilirken</w:t>
      </w:r>
      <w:r w:rsidRPr="00DB434F">
        <w:rPr>
          <w:rFonts w:ascii="Times New Roman" w:hAnsi="Times New Roman" w:cs="Times New Roman"/>
          <w:spacing w:val="-50"/>
          <w:w w:val="105"/>
        </w:rPr>
        <w:t xml:space="preserve"> </w:t>
      </w:r>
      <w:r w:rsidRPr="00DB434F">
        <w:rPr>
          <w:rFonts w:ascii="Times New Roman" w:hAnsi="Times New Roman" w:cs="Times New Roman"/>
          <w:w w:val="105"/>
        </w:rPr>
        <w:t>bilgi, ahlâk ve değer dünyamız,</w:t>
      </w:r>
      <w:r w:rsidRPr="00DB434F">
        <w:rPr>
          <w:rFonts w:ascii="Times New Roman" w:hAnsi="Times New Roman" w:cs="Times New Roman"/>
          <w:spacing w:val="1"/>
          <w:w w:val="105"/>
        </w:rPr>
        <w:t xml:space="preserve"> </w:t>
      </w:r>
      <w:r w:rsidRPr="00DB434F">
        <w:rPr>
          <w:rFonts w:ascii="Times New Roman" w:hAnsi="Times New Roman" w:cs="Times New Roman"/>
          <w:w w:val="105"/>
        </w:rPr>
        <w:t>öğretmenlerimiz sayesinde</w:t>
      </w:r>
      <w:r w:rsidRPr="00DB434F">
        <w:rPr>
          <w:rFonts w:ascii="Times New Roman" w:hAnsi="Times New Roman" w:cs="Times New Roman"/>
          <w:spacing w:val="1"/>
          <w:w w:val="105"/>
        </w:rPr>
        <w:t xml:space="preserve"> </w:t>
      </w:r>
      <w:r w:rsidRPr="00DB434F">
        <w:rPr>
          <w:rFonts w:ascii="Times New Roman" w:hAnsi="Times New Roman" w:cs="Times New Roman"/>
          <w:w w:val="105"/>
        </w:rPr>
        <w:t>yarınlarımızın teminatı çocuklarımıza</w:t>
      </w:r>
      <w:r w:rsidRPr="00DB434F">
        <w:rPr>
          <w:rFonts w:ascii="Times New Roman" w:hAnsi="Times New Roman" w:cs="Times New Roman"/>
          <w:spacing w:val="-50"/>
          <w:w w:val="105"/>
        </w:rPr>
        <w:t xml:space="preserve"> </w:t>
      </w:r>
      <w:r w:rsidRPr="00DB434F">
        <w:rPr>
          <w:rFonts w:ascii="Times New Roman" w:hAnsi="Times New Roman" w:cs="Times New Roman"/>
          <w:w w:val="105"/>
        </w:rPr>
        <w:t>aktarılarak daha sağlam temellere</w:t>
      </w:r>
      <w:r w:rsidRPr="00DB434F">
        <w:rPr>
          <w:rFonts w:ascii="Times New Roman" w:hAnsi="Times New Roman" w:cs="Times New Roman"/>
          <w:spacing w:val="1"/>
          <w:w w:val="105"/>
        </w:rPr>
        <w:t xml:space="preserve"> </w:t>
      </w:r>
      <w:r w:rsidRPr="00DB434F">
        <w:rPr>
          <w:rFonts w:ascii="Times New Roman" w:hAnsi="Times New Roman" w:cs="Times New Roman"/>
          <w:w w:val="105"/>
        </w:rPr>
        <w:t>oturtulmaktadır.</w:t>
      </w:r>
    </w:p>
    <w:p w:rsidR="00942D35" w:rsidRPr="00DB434F" w:rsidRDefault="00942D35" w:rsidP="00E3367B">
      <w:pPr>
        <w:ind w:firstLine="720"/>
        <w:jc w:val="both"/>
        <w:rPr>
          <w:rFonts w:ascii="Times New Roman" w:hAnsi="Times New Roman" w:cs="Times New Roman"/>
        </w:rPr>
      </w:pPr>
      <w:r w:rsidRPr="00DB434F">
        <w:rPr>
          <w:rFonts w:ascii="Times New Roman" w:hAnsi="Times New Roman" w:cs="Times New Roman"/>
        </w:rPr>
        <w:t xml:space="preserve">    Eğitimde göstermiş oldukları hassasiyet nedeniyle tüm öğretmen arkadaşlarıma;</w:t>
      </w:r>
    </w:p>
    <w:p w:rsidR="00942D35" w:rsidRPr="00DB434F" w:rsidRDefault="00942D35" w:rsidP="00942D35">
      <w:pPr>
        <w:jc w:val="both"/>
        <w:rPr>
          <w:rFonts w:ascii="Times New Roman" w:hAnsi="Times New Roman" w:cs="Times New Roman"/>
        </w:rPr>
      </w:pPr>
      <w:r w:rsidRPr="00DB434F">
        <w:rPr>
          <w:rFonts w:ascii="Times New Roman" w:hAnsi="Times New Roman" w:cs="Times New Roman"/>
        </w:rPr>
        <w:t xml:space="preserve">    Değişen dünyada hayatın bir yerinde yüzümüzü güldürecek, </w:t>
      </w:r>
      <w:r>
        <w:rPr>
          <w:rFonts w:ascii="Times New Roman" w:hAnsi="Times New Roman" w:cs="Times New Roman"/>
        </w:rPr>
        <w:t>Şehit Nihat Akbaş İlk/Ortaokulu</w:t>
      </w:r>
      <w:r w:rsidRPr="00DB434F">
        <w:rPr>
          <w:rFonts w:ascii="Times New Roman" w:hAnsi="Times New Roman" w:cs="Times New Roman"/>
        </w:rPr>
        <w:t>’nu onurlandıracak olan öğrencilerime sevgilerimi gönderiyorum.</w:t>
      </w:r>
    </w:p>
    <w:p w:rsidR="00474AAC" w:rsidRDefault="00474AAC">
      <w:pPr>
        <w:pStyle w:val="GvdeMetni"/>
      </w:pPr>
    </w:p>
    <w:p w:rsidR="00474AAC" w:rsidRDefault="00474AAC">
      <w:pPr>
        <w:pStyle w:val="GvdeMetni"/>
      </w:pPr>
    </w:p>
    <w:p w:rsidR="00474AAC" w:rsidRDefault="00474AAC">
      <w:pPr>
        <w:pStyle w:val="GvdeMetni"/>
        <w:spacing w:before="122"/>
      </w:pPr>
    </w:p>
    <w:p w:rsidR="00474AAC" w:rsidRDefault="00554CCD">
      <w:pPr>
        <w:ind w:left="95" w:right="63"/>
        <w:jc w:val="center"/>
        <w:rPr>
          <w:sz w:val="24"/>
        </w:rPr>
      </w:pPr>
      <w:r>
        <w:rPr>
          <w:spacing w:val="-2"/>
          <w:sz w:val="24"/>
        </w:rPr>
        <w:t>Fikret TURĞUT</w:t>
      </w:r>
    </w:p>
    <w:p w:rsidR="00474AAC" w:rsidRDefault="00B74296">
      <w:pPr>
        <w:pStyle w:val="GvdeMetni"/>
        <w:spacing w:before="232"/>
        <w:ind w:left="156" w:right="61"/>
        <w:jc w:val="center"/>
      </w:pPr>
      <w:r>
        <w:t>OKUL</w:t>
      </w:r>
      <w:r>
        <w:rPr>
          <w:spacing w:val="-1"/>
        </w:rPr>
        <w:t xml:space="preserve"> </w:t>
      </w:r>
      <w:r>
        <w:rPr>
          <w:spacing w:val="-2"/>
        </w:rPr>
        <w:t>MÜDÜRÜ</w:t>
      </w:r>
    </w:p>
    <w:p w:rsidR="00474AAC" w:rsidRDefault="00474AAC">
      <w:pPr>
        <w:jc w:val="center"/>
      </w:pPr>
    </w:p>
    <w:p w:rsidR="00173F05" w:rsidRDefault="00173F05">
      <w:pPr>
        <w:jc w:val="center"/>
      </w:pPr>
    </w:p>
    <w:p w:rsidR="00173F05" w:rsidRDefault="00173F05">
      <w:pPr>
        <w:jc w:val="center"/>
      </w:pPr>
    </w:p>
    <w:p w:rsidR="00C10374" w:rsidRDefault="00C10374">
      <w:pPr>
        <w:jc w:val="center"/>
      </w:pPr>
    </w:p>
    <w:p w:rsidR="00C10374" w:rsidRDefault="00C10374">
      <w:pPr>
        <w:jc w:val="center"/>
      </w:pPr>
    </w:p>
    <w:p w:rsidR="00C10374" w:rsidRDefault="00C10374">
      <w:pPr>
        <w:jc w:val="center"/>
      </w:pPr>
    </w:p>
    <w:p w:rsidR="00C10374" w:rsidRDefault="00C10374">
      <w:pPr>
        <w:jc w:val="center"/>
      </w:pPr>
    </w:p>
    <w:p w:rsidR="00C10374" w:rsidRDefault="00C10374" w:rsidP="00C10374">
      <w:pPr>
        <w:pStyle w:val="T1"/>
        <w:tabs>
          <w:tab w:val="right" w:leader="dot" w:pos="11040"/>
        </w:tabs>
        <w:rPr>
          <w:rFonts w:asciiTheme="minorHAnsi" w:eastAsiaTheme="minorEastAsia" w:hAnsiTheme="minorHAnsi" w:cstheme="minorBidi"/>
          <w:noProof/>
          <w:lang w:eastAsia="tr-TR"/>
        </w:rPr>
      </w:pPr>
      <w:r>
        <w:rPr>
          <w:spacing w:val="-2"/>
        </w:rPr>
        <w:fldChar w:fldCharType="begin"/>
      </w:r>
      <w:r>
        <w:rPr>
          <w:spacing w:val="-2"/>
        </w:rPr>
        <w:instrText xml:space="preserve"> TOC \o "1-3" \u </w:instrText>
      </w:r>
      <w:r>
        <w:rPr>
          <w:spacing w:val="-2"/>
        </w:rPr>
        <w:fldChar w:fldCharType="separate"/>
      </w:r>
      <w:r w:rsidRPr="000C0AA5">
        <w:rPr>
          <w:noProof/>
          <w:spacing w:val="-2"/>
        </w:rPr>
        <w:t>SUNUŞ</w:t>
      </w:r>
      <w:r>
        <w:rPr>
          <w:noProof/>
        </w:rPr>
        <w:tab/>
      </w:r>
      <w:r w:rsidR="008F29E0">
        <w:rPr>
          <w:noProof/>
        </w:rPr>
        <w:t>2</w:t>
      </w:r>
    </w:p>
    <w:p w:rsidR="00C10374" w:rsidRDefault="00C10374" w:rsidP="00C10374">
      <w:pPr>
        <w:pStyle w:val="T1"/>
        <w:tabs>
          <w:tab w:val="right" w:leader="dot" w:pos="11040"/>
        </w:tabs>
        <w:rPr>
          <w:rFonts w:asciiTheme="minorHAnsi" w:eastAsiaTheme="minorEastAsia" w:hAnsiTheme="minorHAnsi" w:cstheme="minorBidi"/>
          <w:noProof/>
          <w:lang w:eastAsia="tr-TR"/>
        </w:rPr>
      </w:pPr>
      <w:r>
        <w:rPr>
          <w:noProof/>
        </w:rPr>
        <w:t>2024-2028</w:t>
      </w:r>
      <w:r w:rsidRPr="000C0AA5">
        <w:rPr>
          <w:noProof/>
          <w:spacing w:val="-8"/>
        </w:rPr>
        <w:t xml:space="preserve"> </w:t>
      </w:r>
      <w:r>
        <w:rPr>
          <w:noProof/>
        </w:rPr>
        <w:t>STRATEJİK</w:t>
      </w:r>
      <w:r w:rsidRPr="000C0AA5">
        <w:rPr>
          <w:noProof/>
          <w:spacing w:val="-4"/>
        </w:rPr>
        <w:t xml:space="preserve"> PLANI</w:t>
      </w:r>
      <w:r>
        <w:rPr>
          <w:noProof/>
        </w:rPr>
        <w:tab/>
      </w:r>
      <w:r w:rsidR="00B00F4A">
        <w:rPr>
          <w:noProof/>
        </w:rPr>
        <w:t>3</w:t>
      </w:r>
    </w:p>
    <w:p w:rsidR="00C10374" w:rsidRDefault="00C10374" w:rsidP="00C10374">
      <w:pPr>
        <w:pStyle w:val="T1"/>
        <w:tabs>
          <w:tab w:val="right" w:leader="dot" w:pos="11040"/>
        </w:tabs>
        <w:rPr>
          <w:rFonts w:asciiTheme="minorHAnsi" w:eastAsiaTheme="minorEastAsia" w:hAnsiTheme="minorHAnsi" w:cstheme="minorBidi"/>
          <w:noProof/>
          <w:lang w:eastAsia="tr-TR"/>
        </w:rPr>
      </w:pPr>
      <w:r w:rsidRPr="000C0AA5">
        <w:rPr>
          <w:noProof/>
          <w:spacing w:val="-2"/>
        </w:rPr>
        <w:t>SUNUŞ</w:t>
      </w:r>
      <w:r>
        <w:rPr>
          <w:noProof/>
        </w:rPr>
        <w:tab/>
      </w:r>
      <w:r w:rsidR="00AC0E1A">
        <w:rPr>
          <w:noProof/>
        </w:rPr>
        <w:t>9</w:t>
      </w:r>
    </w:p>
    <w:p w:rsidR="00C10374" w:rsidRDefault="00C10374" w:rsidP="00C10374">
      <w:pPr>
        <w:pStyle w:val="T2"/>
        <w:tabs>
          <w:tab w:val="left" w:pos="660"/>
          <w:tab w:val="right" w:leader="dot" w:pos="11040"/>
        </w:tabs>
        <w:rPr>
          <w:rFonts w:asciiTheme="minorHAnsi" w:eastAsiaTheme="minorEastAsia" w:hAnsiTheme="minorHAnsi" w:cstheme="minorBidi"/>
          <w:noProof/>
          <w:lang w:eastAsia="tr-TR"/>
        </w:rPr>
      </w:pPr>
      <w:r>
        <w:rPr>
          <w:noProof/>
        </w:rPr>
        <w:t>1.</w:t>
      </w:r>
      <w:r>
        <w:rPr>
          <w:rFonts w:asciiTheme="minorHAnsi" w:eastAsiaTheme="minorEastAsia" w:hAnsiTheme="minorHAnsi" w:cstheme="minorBidi"/>
          <w:noProof/>
          <w:lang w:eastAsia="tr-TR"/>
        </w:rPr>
        <w:tab/>
      </w:r>
      <w:r>
        <w:rPr>
          <w:noProof/>
        </w:rPr>
        <w:t>GİRİŞ</w:t>
      </w:r>
      <w:r w:rsidRPr="000C0AA5">
        <w:rPr>
          <w:noProof/>
          <w:spacing w:val="-7"/>
        </w:rPr>
        <w:t xml:space="preserve"> </w:t>
      </w:r>
      <w:r>
        <w:rPr>
          <w:noProof/>
        </w:rPr>
        <w:t>VE</w:t>
      </w:r>
      <w:r w:rsidRPr="000C0AA5">
        <w:rPr>
          <w:noProof/>
          <w:spacing w:val="-4"/>
        </w:rPr>
        <w:t xml:space="preserve"> </w:t>
      </w:r>
      <w:r>
        <w:rPr>
          <w:noProof/>
        </w:rPr>
        <w:t>STRATEJİK</w:t>
      </w:r>
      <w:r w:rsidRPr="000C0AA5">
        <w:rPr>
          <w:noProof/>
          <w:spacing w:val="-4"/>
        </w:rPr>
        <w:t xml:space="preserve"> </w:t>
      </w:r>
      <w:r>
        <w:rPr>
          <w:noProof/>
        </w:rPr>
        <w:t>PLANIN</w:t>
      </w:r>
      <w:r w:rsidRPr="000C0AA5">
        <w:rPr>
          <w:noProof/>
          <w:spacing w:val="-4"/>
        </w:rPr>
        <w:t xml:space="preserve"> </w:t>
      </w:r>
      <w:r>
        <w:rPr>
          <w:noProof/>
        </w:rPr>
        <w:t>HAZIRLIK</w:t>
      </w:r>
      <w:r w:rsidRPr="000C0AA5">
        <w:rPr>
          <w:noProof/>
          <w:spacing w:val="-4"/>
        </w:rPr>
        <w:t xml:space="preserve"> </w:t>
      </w:r>
      <w:r w:rsidRPr="000C0AA5">
        <w:rPr>
          <w:noProof/>
          <w:spacing w:val="-2"/>
        </w:rPr>
        <w:t>SÜRECİ</w:t>
      </w:r>
      <w:r>
        <w:rPr>
          <w:noProof/>
        </w:rPr>
        <w:tab/>
      </w:r>
      <w:r w:rsidR="00AC0E1A">
        <w:rPr>
          <w:noProof/>
        </w:rPr>
        <w:t>11</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1.1.</w:t>
      </w:r>
      <w:r>
        <w:rPr>
          <w:rFonts w:asciiTheme="minorHAnsi" w:eastAsiaTheme="minorEastAsia" w:hAnsiTheme="minorHAnsi" w:cstheme="minorBidi"/>
          <w:noProof/>
          <w:lang w:eastAsia="tr-TR"/>
        </w:rPr>
        <w:tab/>
      </w:r>
      <w:r>
        <w:rPr>
          <w:noProof/>
        </w:rPr>
        <w:t>Strateji</w:t>
      </w:r>
      <w:r w:rsidRPr="000C0AA5">
        <w:rPr>
          <w:noProof/>
          <w:spacing w:val="-12"/>
        </w:rPr>
        <w:t xml:space="preserve"> </w:t>
      </w:r>
      <w:r>
        <w:rPr>
          <w:noProof/>
        </w:rPr>
        <w:t>Geliştirme</w:t>
      </w:r>
      <w:r w:rsidRPr="000C0AA5">
        <w:rPr>
          <w:noProof/>
          <w:spacing w:val="-10"/>
        </w:rPr>
        <w:t xml:space="preserve"> </w:t>
      </w:r>
      <w:r>
        <w:rPr>
          <w:noProof/>
        </w:rPr>
        <w:t>Kurulu</w:t>
      </w:r>
      <w:r w:rsidRPr="000C0AA5">
        <w:rPr>
          <w:noProof/>
          <w:spacing w:val="-11"/>
        </w:rPr>
        <w:t xml:space="preserve"> </w:t>
      </w:r>
      <w:r>
        <w:rPr>
          <w:noProof/>
        </w:rPr>
        <w:t>ve</w:t>
      </w:r>
      <w:r w:rsidRPr="000C0AA5">
        <w:rPr>
          <w:noProof/>
          <w:spacing w:val="-10"/>
        </w:rPr>
        <w:t xml:space="preserve"> </w:t>
      </w:r>
      <w:r>
        <w:rPr>
          <w:noProof/>
        </w:rPr>
        <w:t>Stratejik</w:t>
      </w:r>
      <w:r w:rsidRPr="000C0AA5">
        <w:rPr>
          <w:noProof/>
          <w:spacing w:val="-12"/>
        </w:rPr>
        <w:t xml:space="preserve"> </w:t>
      </w:r>
      <w:r>
        <w:rPr>
          <w:noProof/>
        </w:rPr>
        <w:t>Plan</w:t>
      </w:r>
      <w:r w:rsidRPr="000C0AA5">
        <w:rPr>
          <w:noProof/>
          <w:spacing w:val="-12"/>
        </w:rPr>
        <w:t xml:space="preserve"> </w:t>
      </w:r>
      <w:r w:rsidRPr="000C0AA5">
        <w:rPr>
          <w:noProof/>
          <w:spacing w:val="-2"/>
        </w:rPr>
        <w:t>Ekibi</w:t>
      </w:r>
      <w:r>
        <w:rPr>
          <w:noProof/>
        </w:rPr>
        <w:tab/>
      </w:r>
      <w:r w:rsidR="00AC0E1A">
        <w:rPr>
          <w:noProof/>
        </w:rPr>
        <w:t>11</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1.2.</w:t>
      </w:r>
      <w:r>
        <w:rPr>
          <w:rFonts w:asciiTheme="minorHAnsi" w:eastAsiaTheme="minorEastAsia" w:hAnsiTheme="minorHAnsi" w:cstheme="minorBidi"/>
          <w:noProof/>
          <w:lang w:eastAsia="tr-TR"/>
        </w:rPr>
        <w:tab/>
      </w:r>
      <w:r>
        <w:rPr>
          <w:noProof/>
        </w:rPr>
        <w:t>Planlama</w:t>
      </w:r>
      <w:r w:rsidRPr="000C0AA5">
        <w:rPr>
          <w:noProof/>
          <w:spacing w:val="-14"/>
        </w:rPr>
        <w:t xml:space="preserve"> </w:t>
      </w:r>
      <w:r w:rsidRPr="000C0AA5">
        <w:rPr>
          <w:noProof/>
          <w:spacing w:val="-2"/>
        </w:rPr>
        <w:t>Süreci:</w:t>
      </w:r>
      <w:r>
        <w:rPr>
          <w:noProof/>
        </w:rPr>
        <w:tab/>
      </w:r>
      <w:r w:rsidR="00AC0E1A">
        <w:rPr>
          <w:noProof/>
        </w:rPr>
        <w:t>11</w:t>
      </w:r>
    </w:p>
    <w:p w:rsidR="00C10374" w:rsidRDefault="00C10374" w:rsidP="00C10374">
      <w:pPr>
        <w:pStyle w:val="T2"/>
        <w:tabs>
          <w:tab w:val="left" w:pos="660"/>
          <w:tab w:val="right" w:leader="dot" w:pos="11040"/>
        </w:tabs>
        <w:rPr>
          <w:rFonts w:asciiTheme="minorHAnsi" w:eastAsiaTheme="minorEastAsia" w:hAnsiTheme="minorHAnsi" w:cstheme="minorBidi"/>
          <w:noProof/>
          <w:lang w:eastAsia="tr-TR"/>
        </w:rPr>
      </w:pPr>
      <w:r>
        <w:rPr>
          <w:noProof/>
        </w:rPr>
        <w:t>2.</w:t>
      </w:r>
      <w:r>
        <w:rPr>
          <w:rFonts w:asciiTheme="minorHAnsi" w:eastAsiaTheme="minorEastAsia" w:hAnsiTheme="minorHAnsi" w:cstheme="minorBidi"/>
          <w:noProof/>
          <w:lang w:eastAsia="tr-TR"/>
        </w:rPr>
        <w:tab/>
      </w:r>
      <w:r>
        <w:rPr>
          <w:noProof/>
        </w:rPr>
        <w:t>DURUM</w:t>
      </w:r>
      <w:r w:rsidRPr="000C0AA5">
        <w:rPr>
          <w:noProof/>
          <w:spacing w:val="-4"/>
        </w:rPr>
        <w:t xml:space="preserve"> </w:t>
      </w:r>
      <w:r w:rsidRPr="000C0AA5">
        <w:rPr>
          <w:noProof/>
          <w:spacing w:val="-2"/>
        </w:rPr>
        <w:t>ANALİZİ</w:t>
      </w:r>
      <w:r>
        <w:rPr>
          <w:noProof/>
        </w:rPr>
        <w:tab/>
      </w:r>
      <w:r w:rsidR="00AC0E1A">
        <w:rPr>
          <w:noProof/>
        </w:rPr>
        <w:t>13</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2.1.</w:t>
      </w:r>
      <w:r>
        <w:rPr>
          <w:rFonts w:asciiTheme="minorHAnsi" w:eastAsiaTheme="minorEastAsia" w:hAnsiTheme="minorHAnsi" w:cstheme="minorBidi"/>
          <w:noProof/>
          <w:lang w:eastAsia="tr-TR"/>
        </w:rPr>
        <w:tab/>
      </w:r>
      <w:r>
        <w:rPr>
          <w:noProof/>
        </w:rPr>
        <w:t>Kurumsal</w:t>
      </w:r>
      <w:r w:rsidRPr="000C0AA5">
        <w:rPr>
          <w:noProof/>
          <w:spacing w:val="-17"/>
        </w:rPr>
        <w:t xml:space="preserve"> </w:t>
      </w:r>
      <w:r w:rsidRPr="000C0AA5">
        <w:rPr>
          <w:noProof/>
          <w:spacing w:val="-2"/>
        </w:rPr>
        <w:t>Tarihçe</w:t>
      </w:r>
      <w:r>
        <w:rPr>
          <w:noProof/>
        </w:rPr>
        <w:tab/>
      </w:r>
      <w:r w:rsidR="00AC0E1A">
        <w:rPr>
          <w:noProof/>
        </w:rPr>
        <w:t>14</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2.2.</w:t>
      </w:r>
      <w:r>
        <w:rPr>
          <w:rFonts w:asciiTheme="minorHAnsi" w:eastAsiaTheme="minorEastAsia" w:hAnsiTheme="minorHAnsi" w:cstheme="minorBidi"/>
          <w:noProof/>
          <w:lang w:eastAsia="tr-TR"/>
        </w:rPr>
        <w:tab/>
      </w:r>
      <w:r>
        <w:rPr>
          <w:noProof/>
        </w:rPr>
        <w:t>Uygulanmakta</w:t>
      </w:r>
      <w:r w:rsidRPr="000C0AA5">
        <w:rPr>
          <w:noProof/>
          <w:spacing w:val="-16"/>
        </w:rPr>
        <w:t xml:space="preserve"> </w:t>
      </w:r>
      <w:r>
        <w:rPr>
          <w:noProof/>
        </w:rPr>
        <w:t>Olan</w:t>
      </w:r>
      <w:r w:rsidRPr="000C0AA5">
        <w:rPr>
          <w:noProof/>
          <w:spacing w:val="-13"/>
        </w:rPr>
        <w:t xml:space="preserve"> </w:t>
      </w:r>
      <w:r>
        <w:rPr>
          <w:noProof/>
        </w:rPr>
        <w:t>Stratejik</w:t>
      </w:r>
      <w:r w:rsidRPr="000C0AA5">
        <w:rPr>
          <w:noProof/>
          <w:spacing w:val="-12"/>
        </w:rPr>
        <w:t xml:space="preserve"> </w:t>
      </w:r>
      <w:r>
        <w:rPr>
          <w:noProof/>
        </w:rPr>
        <w:t>Planın</w:t>
      </w:r>
      <w:r w:rsidRPr="000C0AA5">
        <w:rPr>
          <w:noProof/>
          <w:spacing w:val="-15"/>
        </w:rPr>
        <w:t xml:space="preserve"> </w:t>
      </w:r>
      <w:r w:rsidRPr="000C0AA5">
        <w:rPr>
          <w:noProof/>
          <w:spacing w:val="-2"/>
        </w:rPr>
        <w:t>Değerlendirilmesi</w:t>
      </w:r>
      <w:r>
        <w:rPr>
          <w:noProof/>
        </w:rPr>
        <w:tab/>
      </w:r>
      <w:r w:rsidR="00AC0E1A">
        <w:rPr>
          <w:noProof/>
        </w:rPr>
        <w:t>14</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2.3.</w:t>
      </w:r>
      <w:r>
        <w:rPr>
          <w:rFonts w:asciiTheme="minorHAnsi" w:eastAsiaTheme="minorEastAsia" w:hAnsiTheme="minorHAnsi" w:cstheme="minorBidi"/>
          <w:noProof/>
          <w:lang w:eastAsia="tr-TR"/>
        </w:rPr>
        <w:tab/>
      </w:r>
      <w:r>
        <w:rPr>
          <w:noProof/>
        </w:rPr>
        <w:t>Yasal</w:t>
      </w:r>
      <w:r w:rsidRPr="000C0AA5">
        <w:rPr>
          <w:noProof/>
          <w:spacing w:val="-12"/>
        </w:rPr>
        <w:t xml:space="preserve"> </w:t>
      </w:r>
      <w:r>
        <w:rPr>
          <w:noProof/>
        </w:rPr>
        <w:t>Yükümlülükler</w:t>
      </w:r>
      <w:r w:rsidRPr="000C0AA5">
        <w:rPr>
          <w:noProof/>
          <w:spacing w:val="-13"/>
        </w:rPr>
        <w:t xml:space="preserve"> </w:t>
      </w:r>
      <w:r>
        <w:rPr>
          <w:noProof/>
        </w:rPr>
        <w:t>ve</w:t>
      </w:r>
      <w:r w:rsidRPr="000C0AA5">
        <w:rPr>
          <w:noProof/>
          <w:spacing w:val="-13"/>
        </w:rPr>
        <w:t xml:space="preserve"> </w:t>
      </w:r>
      <w:r>
        <w:rPr>
          <w:noProof/>
        </w:rPr>
        <w:t>Mevzuat</w:t>
      </w:r>
      <w:r w:rsidRPr="000C0AA5">
        <w:rPr>
          <w:noProof/>
          <w:spacing w:val="-12"/>
        </w:rPr>
        <w:t xml:space="preserve"> </w:t>
      </w:r>
      <w:r w:rsidRPr="000C0AA5">
        <w:rPr>
          <w:noProof/>
          <w:spacing w:val="-2"/>
        </w:rPr>
        <w:t>Analizi</w:t>
      </w:r>
      <w:r>
        <w:rPr>
          <w:noProof/>
        </w:rPr>
        <w:tab/>
      </w:r>
      <w:r w:rsidR="002343E7">
        <w:rPr>
          <w:noProof/>
        </w:rPr>
        <w:t>17</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2.4.</w:t>
      </w:r>
      <w:r>
        <w:rPr>
          <w:rFonts w:asciiTheme="minorHAnsi" w:eastAsiaTheme="minorEastAsia" w:hAnsiTheme="minorHAnsi" w:cstheme="minorBidi"/>
          <w:noProof/>
          <w:lang w:eastAsia="tr-TR"/>
        </w:rPr>
        <w:tab/>
      </w:r>
      <w:r>
        <w:rPr>
          <w:noProof/>
        </w:rPr>
        <w:t>,Üst</w:t>
      </w:r>
      <w:r w:rsidRPr="000C0AA5">
        <w:rPr>
          <w:noProof/>
          <w:spacing w:val="-11"/>
        </w:rPr>
        <w:t xml:space="preserve"> </w:t>
      </w:r>
      <w:r>
        <w:rPr>
          <w:noProof/>
        </w:rPr>
        <w:t>Politika</w:t>
      </w:r>
      <w:r w:rsidRPr="000C0AA5">
        <w:rPr>
          <w:noProof/>
          <w:spacing w:val="-10"/>
        </w:rPr>
        <w:t xml:space="preserve"> </w:t>
      </w:r>
      <w:r>
        <w:rPr>
          <w:noProof/>
        </w:rPr>
        <w:t>Belgeleri</w:t>
      </w:r>
      <w:r w:rsidRPr="000C0AA5">
        <w:rPr>
          <w:noProof/>
          <w:spacing w:val="-12"/>
        </w:rPr>
        <w:t xml:space="preserve"> </w:t>
      </w:r>
      <w:r w:rsidRPr="000C0AA5">
        <w:rPr>
          <w:noProof/>
          <w:spacing w:val="-2"/>
        </w:rPr>
        <w:t>Analizi</w:t>
      </w:r>
      <w:r>
        <w:rPr>
          <w:noProof/>
        </w:rPr>
        <w:tab/>
      </w:r>
      <w:r w:rsidR="002343E7">
        <w:rPr>
          <w:noProof/>
        </w:rPr>
        <w:t>18</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2.5.</w:t>
      </w:r>
      <w:r>
        <w:rPr>
          <w:rFonts w:asciiTheme="minorHAnsi" w:eastAsiaTheme="minorEastAsia" w:hAnsiTheme="minorHAnsi" w:cstheme="minorBidi"/>
          <w:noProof/>
          <w:lang w:eastAsia="tr-TR"/>
        </w:rPr>
        <w:tab/>
      </w:r>
      <w:r>
        <w:rPr>
          <w:noProof/>
        </w:rPr>
        <w:t>Faaliyet</w:t>
      </w:r>
      <w:r w:rsidRPr="000C0AA5">
        <w:rPr>
          <w:noProof/>
          <w:spacing w:val="-15"/>
        </w:rPr>
        <w:t xml:space="preserve"> </w:t>
      </w:r>
      <w:r>
        <w:rPr>
          <w:noProof/>
        </w:rPr>
        <w:t>Alanları</w:t>
      </w:r>
      <w:r w:rsidRPr="000C0AA5">
        <w:rPr>
          <w:noProof/>
          <w:spacing w:val="-13"/>
        </w:rPr>
        <w:t xml:space="preserve"> </w:t>
      </w:r>
      <w:r>
        <w:rPr>
          <w:noProof/>
        </w:rPr>
        <w:t>ile</w:t>
      </w:r>
      <w:r w:rsidRPr="000C0AA5">
        <w:rPr>
          <w:noProof/>
          <w:spacing w:val="-14"/>
        </w:rPr>
        <w:t xml:space="preserve"> </w:t>
      </w:r>
      <w:r>
        <w:rPr>
          <w:noProof/>
        </w:rPr>
        <w:t>Ürün/Hizmetlerin</w:t>
      </w:r>
      <w:r w:rsidRPr="000C0AA5">
        <w:rPr>
          <w:noProof/>
          <w:spacing w:val="-16"/>
        </w:rPr>
        <w:t xml:space="preserve"> </w:t>
      </w:r>
      <w:r w:rsidRPr="000C0AA5">
        <w:rPr>
          <w:noProof/>
          <w:spacing w:val="-2"/>
        </w:rPr>
        <w:t>Belirlenmesi</w:t>
      </w:r>
      <w:r>
        <w:rPr>
          <w:noProof/>
        </w:rPr>
        <w:tab/>
      </w:r>
      <w:r w:rsidR="002343E7">
        <w:rPr>
          <w:noProof/>
        </w:rPr>
        <w:t>18</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2.6.</w:t>
      </w:r>
      <w:r>
        <w:rPr>
          <w:rFonts w:asciiTheme="minorHAnsi" w:eastAsiaTheme="minorEastAsia" w:hAnsiTheme="minorHAnsi" w:cstheme="minorBidi"/>
          <w:noProof/>
          <w:lang w:eastAsia="tr-TR"/>
        </w:rPr>
        <w:tab/>
      </w:r>
      <w:r>
        <w:rPr>
          <w:noProof/>
        </w:rPr>
        <w:t>Paydaş</w:t>
      </w:r>
      <w:r w:rsidRPr="000C0AA5">
        <w:rPr>
          <w:noProof/>
          <w:spacing w:val="-14"/>
        </w:rPr>
        <w:t xml:space="preserve"> </w:t>
      </w:r>
      <w:r w:rsidRPr="000C0AA5">
        <w:rPr>
          <w:noProof/>
          <w:spacing w:val="-2"/>
        </w:rPr>
        <w:t>Analizi</w:t>
      </w:r>
      <w:r>
        <w:rPr>
          <w:noProof/>
        </w:rPr>
        <w:tab/>
      </w:r>
      <w:r w:rsidR="002343E7">
        <w:rPr>
          <w:noProof/>
        </w:rPr>
        <w:t>20</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2.7.</w:t>
      </w:r>
      <w:r>
        <w:rPr>
          <w:rFonts w:asciiTheme="minorHAnsi" w:eastAsiaTheme="minorEastAsia" w:hAnsiTheme="minorHAnsi" w:cstheme="minorBidi"/>
          <w:noProof/>
          <w:lang w:eastAsia="tr-TR"/>
        </w:rPr>
        <w:tab/>
      </w:r>
      <w:r>
        <w:rPr>
          <w:noProof/>
        </w:rPr>
        <w:t>Okul/Kurum</w:t>
      </w:r>
      <w:r w:rsidRPr="000C0AA5">
        <w:rPr>
          <w:noProof/>
          <w:spacing w:val="-13"/>
        </w:rPr>
        <w:t xml:space="preserve"> </w:t>
      </w:r>
      <w:r>
        <w:rPr>
          <w:noProof/>
        </w:rPr>
        <w:t>İçi</w:t>
      </w:r>
      <w:r w:rsidRPr="000C0AA5">
        <w:rPr>
          <w:noProof/>
          <w:spacing w:val="-13"/>
        </w:rPr>
        <w:t xml:space="preserve"> </w:t>
      </w:r>
      <w:r w:rsidRPr="000C0AA5">
        <w:rPr>
          <w:noProof/>
          <w:spacing w:val="-2"/>
        </w:rPr>
        <w:t>Analiz</w:t>
      </w:r>
      <w:r>
        <w:rPr>
          <w:noProof/>
        </w:rPr>
        <w:tab/>
      </w:r>
      <w:r w:rsidR="002343E7">
        <w:rPr>
          <w:noProof/>
        </w:rPr>
        <w:t>31</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2.8.</w:t>
      </w:r>
      <w:r>
        <w:rPr>
          <w:rFonts w:asciiTheme="minorHAnsi" w:eastAsiaTheme="minorEastAsia" w:hAnsiTheme="minorHAnsi" w:cstheme="minorBidi"/>
          <w:noProof/>
          <w:lang w:eastAsia="tr-TR"/>
        </w:rPr>
        <w:tab/>
      </w:r>
      <w:r>
        <w:rPr>
          <w:noProof/>
        </w:rPr>
        <w:t>Çevre</w:t>
      </w:r>
      <w:r w:rsidRPr="000C0AA5">
        <w:rPr>
          <w:noProof/>
          <w:spacing w:val="-12"/>
        </w:rPr>
        <w:t xml:space="preserve"> </w:t>
      </w:r>
      <w:r>
        <w:rPr>
          <w:noProof/>
        </w:rPr>
        <w:t>Analizi</w:t>
      </w:r>
      <w:r w:rsidRPr="000C0AA5">
        <w:rPr>
          <w:noProof/>
          <w:spacing w:val="-10"/>
        </w:rPr>
        <w:t xml:space="preserve"> </w:t>
      </w:r>
      <w:r w:rsidRPr="000C0AA5">
        <w:rPr>
          <w:noProof/>
          <w:spacing w:val="-2"/>
        </w:rPr>
        <w:t>(PESTLE)</w:t>
      </w:r>
      <w:r>
        <w:rPr>
          <w:noProof/>
        </w:rPr>
        <w:tab/>
      </w:r>
      <w:r w:rsidR="002343E7">
        <w:rPr>
          <w:noProof/>
        </w:rPr>
        <w:t>43</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2.9.</w:t>
      </w:r>
      <w:r>
        <w:rPr>
          <w:rFonts w:asciiTheme="minorHAnsi" w:eastAsiaTheme="minorEastAsia" w:hAnsiTheme="minorHAnsi" w:cstheme="minorBidi"/>
          <w:noProof/>
          <w:lang w:eastAsia="tr-TR"/>
        </w:rPr>
        <w:tab/>
      </w:r>
      <w:r>
        <w:rPr>
          <w:noProof/>
        </w:rPr>
        <w:t>GZFT</w:t>
      </w:r>
      <w:r w:rsidRPr="000C0AA5">
        <w:rPr>
          <w:noProof/>
          <w:spacing w:val="-9"/>
        </w:rPr>
        <w:t xml:space="preserve"> </w:t>
      </w:r>
      <w:r w:rsidRPr="000C0AA5">
        <w:rPr>
          <w:noProof/>
          <w:spacing w:val="-2"/>
        </w:rPr>
        <w:t>Analizi</w:t>
      </w:r>
      <w:r>
        <w:rPr>
          <w:noProof/>
        </w:rPr>
        <w:tab/>
      </w:r>
      <w:r w:rsidR="002343E7">
        <w:rPr>
          <w:noProof/>
        </w:rPr>
        <w:t>45</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2.10.</w:t>
      </w:r>
      <w:r>
        <w:rPr>
          <w:rFonts w:asciiTheme="minorHAnsi" w:eastAsiaTheme="minorEastAsia" w:hAnsiTheme="minorHAnsi" w:cstheme="minorBidi"/>
          <w:noProof/>
          <w:lang w:eastAsia="tr-TR"/>
        </w:rPr>
        <w:tab/>
      </w:r>
      <w:r>
        <w:rPr>
          <w:noProof/>
        </w:rPr>
        <w:t>Tespit</w:t>
      </w:r>
      <w:r w:rsidRPr="000C0AA5">
        <w:rPr>
          <w:noProof/>
          <w:spacing w:val="-12"/>
        </w:rPr>
        <w:t xml:space="preserve"> </w:t>
      </w:r>
      <w:r>
        <w:rPr>
          <w:noProof/>
        </w:rPr>
        <w:t>ve</w:t>
      </w:r>
      <w:r w:rsidRPr="000C0AA5">
        <w:rPr>
          <w:noProof/>
          <w:spacing w:val="-10"/>
        </w:rPr>
        <w:t xml:space="preserve"> </w:t>
      </w:r>
      <w:r>
        <w:rPr>
          <w:noProof/>
        </w:rPr>
        <w:t>İhtiyaçların</w:t>
      </w:r>
      <w:r w:rsidRPr="000C0AA5">
        <w:rPr>
          <w:noProof/>
          <w:spacing w:val="-11"/>
        </w:rPr>
        <w:t xml:space="preserve"> </w:t>
      </w:r>
      <w:r w:rsidRPr="000C0AA5">
        <w:rPr>
          <w:noProof/>
          <w:spacing w:val="-2"/>
        </w:rPr>
        <w:t>Belirlenmesi</w:t>
      </w:r>
      <w:r>
        <w:rPr>
          <w:noProof/>
        </w:rPr>
        <w:tab/>
      </w:r>
      <w:r w:rsidR="002343E7">
        <w:rPr>
          <w:noProof/>
        </w:rPr>
        <w:t>49</w:t>
      </w:r>
    </w:p>
    <w:p w:rsidR="00C10374" w:rsidRDefault="00C10374" w:rsidP="00C10374">
      <w:pPr>
        <w:pStyle w:val="T2"/>
        <w:tabs>
          <w:tab w:val="left" w:pos="660"/>
          <w:tab w:val="right" w:leader="dot" w:pos="11040"/>
        </w:tabs>
        <w:rPr>
          <w:rFonts w:asciiTheme="minorHAnsi" w:eastAsiaTheme="minorEastAsia" w:hAnsiTheme="minorHAnsi" w:cstheme="minorBidi"/>
          <w:noProof/>
          <w:lang w:eastAsia="tr-TR"/>
        </w:rPr>
      </w:pPr>
      <w:r>
        <w:rPr>
          <w:noProof/>
        </w:rPr>
        <w:t>3.</w:t>
      </w:r>
      <w:r>
        <w:rPr>
          <w:rFonts w:asciiTheme="minorHAnsi" w:eastAsiaTheme="minorEastAsia" w:hAnsiTheme="minorHAnsi" w:cstheme="minorBidi"/>
          <w:noProof/>
          <w:lang w:eastAsia="tr-TR"/>
        </w:rPr>
        <w:tab/>
      </w:r>
      <w:r>
        <w:rPr>
          <w:noProof/>
        </w:rPr>
        <w:t>GELECEĞE</w:t>
      </w:r>
      <w:r w:rsidRPr="000C0AA5">
        <w:rPr>
          <w:noProof/>
          <w:spacing w:val="-3"/>
        </w:rPr>
        <w:t xml:space="preserve"> </w:t>
      </w:r>
      <w:r w:rsidRPr="000C0AA5">
        <w:rPr>
          <w:noProof/>
          <w:spacing w:val="-4"/>
        </w:rPr>
        <w:t>BAKIŞ</w:t>
      </w:r>
      <w:r>
        <w:rPr>
          <w:noProof/>
        </w:rPr>
        <w:tab/>
      </w:r>
      <w:r w:rsidR="002343E7">
        <w:rPr>
          <w:noProof/>
        </w:rPr>
        <w:t>50</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3.1.</w:t>
      </w:r>
      <w:r>
        <w:rPr>
          <w:rFonts w:asciiTheme="minorHAnsi" w:eastAsiaTheme="minorEastAsia" w:hAnsiTheme="minorHAnsi" w:cstheme="minorBidi"/>
          <w:noProof/>
          <w:lang w:eastAsia="tr-TR"/>
        </w:rPr>
        <w:tab/>
      </w:r>
      <w:r w:rsidRPr="000C0AA5">
        <w:rPr>
          <w:noProof/>
          <w:spacing w:val="-2"/>
        </w:rPr>
        <w:t>Misyon</w:t>
      </w:r>
      <w:r>
        <w:rPr>
          <w:noProof/>
        </w:rPr>
        <w:tab/>
      </w:r>
      <w:r w:rsidR="002343E7">
        <w:rPr>
          <w:noProof/>
        </w:rPr>
        <w:t>50</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3.2.</w:t>
      </w:r>
      <w:r>
        <w:rPr>
          <w:rFonts w:asciiTheme="minorHAnsi" w:eastAsiaTheme="minorEastAsia" w:hAnsiTheme="minorHAnsi" w:cstheme="minorBidi"/>
          <w:noProof/>
          <w:lang w:eastAsia="tr-TR"/>
        </w:rPr>
        <w:tab/>
      </w:r>
      <w:r w:rsidRPr="000C0AA5">
        <w:rPr>
          <w:noProof/>
          <w:spacing w:val="-2"/>
        </w:rPr>
        <w:t>Vizyon</w:t>
      </w:r>
      <w:r>
        <w:rPr>
          <w:noProof/>
        </w:rPr>
        <w:tab/>
      </w:r>
      <w:r w:rsidR="002343E7">
        <w:rPr>
          <w:noProof/>
        </w:rPr>
        <w:t>51</w:t>
      </w:r>
    </w:p>
    <w:p w:rsidR="00C10374" w:rsidRDefault="00C10374" w:rsidP="00C10374">
      <w:pPr>
        <w:pStyle w:val="T2"/>
        <w:tabs>
          <w:tab w:val="left" w:pos="660"/>
          <w:tab w:val="right" w:leader="dot" w:pos="11040"/>
        </w:tabs>
        <w:rPr>
          <w:rFonts w:asciiTheme="minorHAnsi" w:eastAsiaTheme="minorEastAsia" w:hAnsiTheme="minorHAnsi" w:cstheme="minorBidi"/>
          <w:noProof/>
          <w:lang w:eastAsia="tr-TR"/>
        </w:rPr>
      </w:pPr>
      <w:r>
        <w:rPr>
          <w:noProof/>
        </w:rPr>
        <w:t>4.</w:t>
      </w:r>
      <w:r>
        <w:rPr>
          <w:rFonts w:asciiTheme="minorHAnsi" w:eastAsiaTheme="minorEastAsia" w:hAnsiTheme="minorHAnsi" w:cstheme="minorBidi"/>
          <w:noProof/>
          <w:lang w:eastAsia="tr-TR"/>
        </w:rPr>
        <w:tab/>
      </w:r>
      <w:r>
        <w:rPr>
          <w:noProof/>
        </w:rPr>
        <w:t>AMAÇ,</w:t>
      </w:r>
      <w:r w:rsidRPr="000C0AA5">
        <w:rPr>
          <w:noProof/>
          <w:spacing w:val="-6"/>
        </w:rPr>
        <w:t xml:space="preserve"> </w:t>
      </w:r>
      <w:r>
        <w:rPr>
          <w:noProof/>
        </w:rPr>
        <w:t>HEDEF</w:t>
      </w:r>
      <w:r w:rsidRPr="000C0AA5">
        <w:rPr>
          <w:noProof/>
          <w:spacing w:val="-8"/>
        </w:rPr>
        <w:t xml:space="preserve"> </w:t>
      </w:r>
      <w:r>
        <w:rPr>
          <w:noProof/>
        </w:rPr>
        <w:t>VE</w:t>
      </w:r>
      <w:r w:rsidRPr="000C0AA5">
        <w:rPr>
          <w:noProof/>
          <w:spacing w:val="-6"/>
        </w:rPr>
        <w:t xml:space="preserve"> </w:t>
      </w:r>
      <w:r>
        <w:rPr>
          <w:noProof/>
        </w:rPr>
        <w:t>PERFORMANS</w:t>
      </w:r>
      <w:r w:rsidRPr="000C0AA5">
        <w:rPr>
          <w:noProof/>
          <w:spacing w:val="-7"/>
        </w:rPr>
        <w:t xml:space="preserve"> </w:t>
      </w:r>
      <w:r>
        <w:rPr>
          <w:noProof/>
        </w:rPr>
        <w:t>GÖSTERGESİ</w:t>
      </w:r>
      <w:r w:rsidRPr="000C0AA5">
        <w:rPr>
          <w:noProof/>
          <w:spacing w:val="-8"/>
        </w:rPr>
        <w:t xml:space="preserve"> </w:t>
      </w:r>
      <w:r>
        <w:rPr>
          <w:noProof/>
        </w:rPr>
        <w:t>İLE STRATEJİLERİN BELİRLENMESİ</w:t>
      </w:r>
      <w:r>
        <w:rPr>
          <w:noProof/>
        </w:rPr>
        <w:tab/>
      </w:r>
      <w:r w:rsidR="002343E7">
        <w:rPr>
          <w:noProof/>
        </w:rPr>
        <w:t>53</w:t>
      </w:r>
    </w:p>
    <w:p w:rsidR="00C10374" w:rsidRDefault="00C10374" w:rsidP="00C10374">
      <w:pPr>
        <w:pStyle w:val="T2"/>
        <w:tabs>
          <w:tab w:val="right" w:leader="dot" w:pos="11040"/>
        </w:tabs>
        <w:rPr>
          <w:rFonts w:asciiTheme="minorHAnsi" w:eastAsiaTheme="minorEastAsia" w:hAnsiTheme="minorHAnsi" w:cstheme="minorBidi"/>
          <w:noProof/>
          <w:lang w:eastAsia="tr-TR"/>
        </w:rPr>
      </w:pPr>
      <w:r>
        <w:rPr>
          <w:noProof/>
        </w:rPr>
        <w:t>4.1.Amaçlar ve Hedefler</w:t>
      </w:r>
      <w:r>
        <w:rPr>
          <w:noProof/>
        </w:rPr>
        <w:tab/>
      </w:r>
      <w:r w:rsidR="002343E7">
        <w:rPr>
          <w:noProof/>
        </w:rPr>
        <w:t>53</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4.1.</w:t>
      </w:r>
      <w:r>
        <w:rPr>
          <w:rFonts w:asciiTheme="minorHAnsi" w:eastAsiaTheme="minorEastAsia" w:hAnsiTheme="minorHAnsi" w:cstheme="minorBidi"/>
          <w:noProof/>
          <w:lang w:eastAsia="tr-TR"/>
        </w:rPr>
        <w:tab/>
      </w:r>
      <w:r w:rsidRPr="000C0AA5">
        <w:rPr>
          <w:noProof/>
          <w:spacing w:val="-2"/>
        </w:rPr>
        <w:t>Performans</w:t>
      </w:r>
      <w:r w:rsidRPr="000C0AA5">
        <w:rPr>
          <w:noProof/>
          <w:spacing w:val="1"/>
        </w:rPr>
        <w:t xml:space="preserve"> </w:t>
      </w:r>
      <w:r w:rsidRPr="000C0AA5">
        <w:rPr>
          <w:noProof/>
          <w:spacing w:val="-2"/>
        </w:rPr>
        <w:t>Göstergeleri</w:t>
      </w:r>
      <w:r>
        <w:rPr>
          <w:noProof/>
        </w:rPr>
        <w:tab/>
      </w:r>
      <w:r w:rsidR="002343E7">
        <w:rPr>
          <w:noProof/>
        </w:rPr>
        <w:t>54</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4.2.</w:t>
      </w:r>
      <w:r>
        <w:rPr>
          <w:rFonts w:asciiTheme="minorHAnsi" w:eastAsiaTheme="minorEastAsia" w:hAnsiTheme="minorHAnsi" w:cstheme="minorBidi"/>
          <w:noProof/>
          <w:lang w:eastAsia="tr-TR"/>
        </w:rPr>
        <w:tab/>
      </w:r>
      <w:r>
        <w:rPr>
          <w:noProof/>
        </w:rPr>
        <w:t>,</w:t>
      </w:r>
      <w:r w:rsidRPr="000C0AA5">
        <w:rPr>
          <w:noProof/>
          <w:spacing w:val="-2"/>
        </w:rPr>
        <w:t xml:space="preserve"> Stratejilerin</w:t>
      </w:r>
      <w:r w:rsidRPr="000C0AA5">
        <w:rPr>
          <w:noProof/>
          <w:spacing w:val="5"/>
        </w:rPr>
        <w:t xml:space="preserve"> </w:t>
      </w:r>
      <w:r w:rsidRPr="000C0AA5">
        <w:rPr>
          <w:noProof/>
          <w:spacing w:val="-2"/>
        </w:rPr>
        <w:t>Belirlenmesi</w:t>
      </w:r>
      <w:r>
        <w:rPr>
          <w:noProof/>
        </w:rPr>
        <w:tab/>
      </w:r>
      <w:r w:rsidR="002343E7">
        <w:rPr>
          <w:noProof/>
        </w:rPr>
        <w:t>57</w:t>
      </w:r>
    </w:p>
    <w:p w:rsidR="00C10374" w:rsidRDefault="00C10374" w:rsidP="00C10374">
      <w:pPr>
        <w:pStyle w:val="T3"/>
        <w:tabs>
          <w:tab w:val="left" w:pos="1100"/>
          <w:tab w:val="right" w:leader="dot" w:pos="11040"/>
        </w:tabs>
        <w:rPr>
          <w:rFonts w:asciiTheme="minorHAnsi" w:eastAsiaTheme="minorEastAsia" w:hAnsiTheme="minorHAnsi" w:cstheme="minorBidi"/>
          <w:noProof/>
          <w:lang w:eastAsia="tr-TR"/>
        </w:rPr>
      </w:pPr>
      <w:r w:rsidRPr="000C0AA5">
        <w:rPr>
          <w:noProof/>
          <w:w w:val="95"/>
        </w:rPr>
        <w:t>4.3.</w:t>
      </w:r>
      <w:r>
        <w:rPr>
          <w:rFonts w:asciiTheme="minorHAnsi" w:eastAsiaTheme="minorEastAsia" w:hAnsiTheme="minorHAnsi" w:cstheme="minorBidi"/>
          <w:noProof/>
          <w:lang w:eastAsia="tr-TR"/>
        </w:rPr>
        <w:tab/>
      </w:r>
      <w:r w:rsidRPr="000C0AA5">
        <w:rPr>
          <w:noProof/>
          <w:spacing w:val="-2"/>
        </w:rPr>
        <w:t>Maliyetlendirme</w:t>
      </w:r>
      <w:r>
        <w:rPr>
          <w:noProof/>
        </w:rPr>
        <w:tab/>
      </w:r>
      <w:r w:rsidR="00776EDE">
        <w:rPr>
          <w:noProof/>
        </w:rPr>
        <w:t>57</w:t>
      </w:r>
    </w:p>
    <w:p w:rsidR="00C10374" w:rsidRDefault="00C10374" w:rsidP="00C10374">
      <w:pPr>
        <w:pStyle w:val="T2"/>
        <w:tabs>
          <w:tab w:val="left" w:pos="660"/>
          <w:tab w:val="right" w:leader="dot" w:pos="11040"/>
        </w:tabs>
        <w:rPr>
          <w:rFonts w:asciiTheme="minorHAnsi" w:eastAsiaTheme="minorEastAsia" w:hAnsiTheme="minorHAnsi" w:cstheme="minorBidi"/>
          <w:noProof/>
          <w:lang w:eastAsia="tr-TR"/>
        </w:rPr>
      </w:pPr>
      <w:r>
        <w:rPr>
          <w:noProof/>
        </w:rPr>
        <w:t>5.</w:t>
      </w:r>
      <w:r>
        <w:rPr>
          <w:rFonts w:asciiTheme="minorHAnsi" w:eastAsiaTheme="minorEastAsia" w:hAnsiTheme="minorHAnsi" w:cstheme="minorBidi"/>
          <w:noProof/>
          <w:lang w:eastAsia="tr-TR"/>
        </w:rPr>
        <w:tab/>
      </w:r>
      <w:r>
        <w:rPr>
          <w:noProof/>
        </w:rPr>
        <w:t>İZLEME</w:t>
      </w:r>
      <w:r w:rsidRPr="000C0AA5">
        <w:rPr>
          <w:noProof/>
          <w:spacing w:val="-2"/>
        </w:rPr>
        <w:t xml:space="preserve"> </w:t>
      </w:r>
      <w:r>
        <w:rPr>
          <w:noProof/>
        </w:rPr>
        <w:t>VE</w:t>
      </w:r>
      <w:r w:rsidRPr="000C0AA5">
        <w:rPr>
          <w:noProof/>
          <w:spacing w:val="-1"/>
        </w:rPr>
        <w:t xml:space="preserve"> </w:t>
      </w:r>
      <w:r w:rsidRPr="000C0AA5">
        <w:rPr>
          <w:noProof/>
          <w:spacing w:val="-2"/>
        </w:rPr>
        <w:t>DEĞERLENDİRME</w:t>
      </w:r>
      <w:r>
        <w:rPr>
          <w:noProof/>
        </w:rPr>
        <w:tab/>
      </w:r>
      <w:r w:rsidR="002343E7">
        <w:rPr>
          <w:noProof/>
        </w:rPr>
        <w:t>59</w:t>
      </w:r>
    </w:p>
    <w:p w:rsidR="00C10374" w:rsidRDefault="00C10374" w:rsidP="00C10374">
      <w:pPr>
        <w:pStyle w:val="T3"/>
        <w:tabs>
          <w:tab w:val="right" w:leader="dot" w:pos="11040"/>
        </w:tabs>
        <w:rPr>
          <w:rFonts w:asciiTheme="minorHAnsi" w:eastAsiaTheme="minorEastAsia" w:hAnsiTheme="minorHAnsi" w:cstheme="minorBidi"/>
          <w:noProof/>
          <w:lang w:eastAsia="tr-TR"/>
        </w:rPr>
      </w:pPr>
      <w:r w:rsidRPr="000C0AA5">
        <w:rPr>
          <w:noProof/>
          <w:spacing w:val="-2"/>
        </w:rPr>
        <w:t>EKLER:</w:t>
      </w:r>
      <w:r>
        <w:rPr>
          <w:noProof/>
        </w:rPr>
        <w:tab/>
      </w:r>
      <w:r w:rsidR="002343E7">
        <w:rPr>
          <w:noProof/>
        </w:rPr>
        <w:t>62</w:t>
      </w:r>
    </w:p>
    <w:p w:rsidR="00C10374" w:rsidRDefault="00C10374" w:rsidP="00C10374">
      <w:pPr>
        <w:jc w:val="center"/>
        <w:sectPr w:rsidR="00C10374" w:rsidSect="00D845A7">
          <w:pgSz w:w="11910" w:h="16840"/>
          <w:pgMar w:top="1440" w:right="1080" w:bottom="1440" w:left="1080" w:header="0" w:footer="1097" w:gutter="0"/>
          <w:cols w:space="708"/>
          <w:docGrid w:linePitch="299"/>
        </w:sectPr>
      </w:pPr>
      <w:r>
        <w:rPr>
          <w:spacing w:val="-2"/>
        </w:rPr>
        <w:fldChar w:fldCharType="end"/>
      </w:r>
    </w:p>
    <w:p w:rsidR="00474AAC" w:rsidRDefault="00B74296" w:rsidP="000D56CF">
      <w:pPr>
        <w:pStyle w:val="Balk2"/>
        <w:numPr>
          <w:ilvl w:val="0"/>
          <w:numId w:val="15"/>
        </w:numPr>
        <w:tabs>
          <w:tab w:val="left" w:pos="1845"/>
        </w:tabs>
        <w:ind w:left="1845" w:hanging="376"/>
        <w:jc w:val="left"/>
      </w:pPr>
      <w:bookmarkStart w:id="3" w:name="_Toc167269444"/>
      <w:r>
        <w:lastRenderedPageBreak/>
        <w:t>GİRİŞ</w:t>
      </w:r>
      <w:r>
        <w:rPr>
          <w:spacing w:val="-7"/>
        </w:rPr>
        <w:t xml:space="preserve"> </w:t>
      </w:r>
      <w:r>
        <w:t>VE</w:t>
      </w:r>
      <w:r>
        <w:rPr>
          <w:spacing w:val="-4"/>
        </w:rPr>
        <w:t xml:space="preserve"> </w:t>
      </w:r>
      <w:r>
        <w:t>STRATEJİK</w:t>
      </w:r>
      <w:r>
        <w:rPr>
          <w:spacing w:val="-4"/>
        </w:rPr>
        <w:t xml:space="preserve"> </w:t>
      </w:r>
      <w:r>
        <w:t>PLANIN</w:t>
      </w:r>
      <w:r>
        <w:rPr>
          <w:spacing w:val="-4"/>
        </w:rPr>
        <w:t xml:space="preserve"> </w:t>
      </w:r>
      <w:r>
        <w:t>HAZIRLIK</w:t>
      </w:r>
      <w:r>
        <w:rPr>
          <w:spacing w:val="-4"/>
        </w:rPr>
        <w:t xml:space="preserve"> </w:t>
      </w:r>
      <w:r>
        <w:rPr>
          <w:spacing w:val="-2"/>
        </w:rPr>
        <w:t>SÜRECİ</w:t>
      </w:r>
      <w:bookmarkEnd w:id="3"/>
    </w:p>
    <w:p w:rsidR="00474AAC" w:rsidRPr="00942D35" w:rsidRDefault="00B74296" w:rsidP="000D56CF">
      <w:pPr>
        <w:pStyle w:val="Balk3"/>
        <w:numPr>
          <w:ilvl w:val="1"/>
          <w:numId w:val="15"/>
        </w:numPr>
        <w:tabs>
          <w:tab w:val="left" w:pos="1675"/>
        </w:tabs>
        <w:spacing w:before="281"/>
        <w:ind w:left="1675" w:hanging="717"/>
      </w:pPr>
      <w:bookmarkStart w:id="4" w:name="_Toc167269445"/>
      <w:r>
        <w:t>Strateji</w:t>
      </w:r>
      <w:r>
        <w:rPr>
          <w:spacing w:val="-12"/>
        </w:rPr>
        <w:t xml:space="preserve"> </w:t>
      </w:r>
      <w:r>
        <w:t>Geliştirme</w:t>
      </w:r>
      <w:r>
        <w:rPr>
          <w:spacing w:val="-10"/>
        </w:rPr>
        <w:t xml:space="preserve"> </w:t>
      </w:r>
      <w:r>
        <w:t>Kurulu</w:t>
      </w:r>
      <w:r>
        <w:rPr>
          <w:spacing w:val="-11"/>
        </w:rPr>
        <w:t xml:space="preserve"> </w:t>
      </w:r>
      <w:r>
        <w:t>ve</w:t>
      </w:r>
      <w:r>
        <w:rPr>
          <w:spacing w:val="-10"/>
        </w:rPr>
        <w:t xml:space="preserve"> </w:t>
      </w:r>
      <w:r>
        <w:t>Stratejik</w:t>
      </w:r>
      <w:r>
        <w:rPr>
          <w:spacing w:val="-12"/>
        </w:rPr>
        <w:t xml:space="preserve"> </w:t>
      </w:r>
      <w:r>
        <w:t>Plan</w:t>
      </w:r>
      <w:r>
        <w:rPr>
          <w:spacing w:val="-12"/>
        </w:rPr>
        <w:t xml:space="preserve"> </w:t>
      </w:r>
      <w:r>
        <w:rPr>
          <w:spacing w:val="-2"/>
        </w:rPr>
        <w:t>Ekibi</w:t>
      </w:r>
      <w:bookmarkEnd w:id="4"/>
    </w:p>
    <w:p w:rsidR="00474AAC" w:rsidRDefault="00474AAC">
      <w:pPr>
        <w:pStyle w:val="GvdeMetni"/>
        <w:rPr>
          <w:b/>
          <w:sz w:val="32"/>
        </w:rPr>
      </w:pPr>
    </w:p>
    <w:p w:rsidR="00474AAC" w:rsidRDefault="00B74296">
      <w:pPr>
        <w:pStyle w:val="GvdeMetni"/>
        <w:spacing w:line="360" w:lineRule="auto"/>
        <w:ind w:left="958" w:right="1015"/>
        <w:jc w:val="both"/>
      </w:pPr>
      <w:r>
        <w:rPr>
          <w:b/>
        </w:rPr>
        <w:t>Strateji</w:t>
      </w:r>
      <w:r>
        <w:rPr>
          <w:b/>
          <w:spacing w:val="-3"/>
        </w:rPr>
        <w:t xml:space="preserve"> </w:t>
      </w:r>
      <w:r>
        <w:rPr>
          <w:b/>
        </w:rPr>
        <w:t>Geliştirme</w:t>
      </w:r>
      <w:r>
        <w:rPr>
          <w:b/>
          <w:spacing w:val="-2"/>
        </w:rPr>
        <w:t xml:space="preserve"> </w:t>
      </w:r>
      <w:r>
        <w:rPr>
          <w:b/>
        </w:rPr>
        <w:t>Kurulu:</w:t>
      </w:r>
      <w:r>
        <w:rPr>
          <w:b/>
          <w:spacing w:val="-2"/>
        </w:rPr>
        <w:t xml:space="preserve"> </w:t>
      </w:r>
      <w:r>
        <w:t>Okul</w:t>
      </w:r>
      <w:r>
        <w:rPr>
          <w:spacing w:val="-3"/>
        </w:rPr>
        <w:t xml:space="preserve"> </w:t>
      </w:r>
      <w:r>
        <w:t>müdürünün</w:t>
      </w:r>
      <w:r>
        <w:rPr>
          <w:spacing w:val="-2"/>
        </w:rPr>
        <w:t xml:space="preserve"> </w:t>
      </w:r>
      <w:r>
        <w:t>başkanlığında,</w:t>
      </w:r>
      <w:r>
        <w:rPr>
          <w:spacing w:val="-1"/>
        </w:rPr>
        <w:t xml:space="preserve"> </w:t>
      </w:r>
      <w:r>
        <w:t>bir</w:t>
      </w:r>
      <w:r>
        <w:rPr>
          <w:spacing w:val="-3"/>
        </w:rPr>
        <w:t xml:space="preserve"> </w:t>
      </w:r>
      <w:r>
        <w:t>okul</w:t>
      </w:r>
      <w:r>
        <w:rPr>
          <w:spacing w:val="-5"/>
        </w:rPr>
        <w:t xml:space="preserve"> </w:t>
      </w:r>
      <w:r>
        <w:t>müdür</w:t>
      </w:r>
      <w:r>
        <w:rPr>
          <w:spacing w:val="-3"/>
        </w:rPr>
        <w:t xml:space="preserve"> </w:t>
      </w:r>
      <w:r>
        <w:t>yardımcısı, bir öğretmen ve okul/aile birliği başkanı ile bir yönetim kurulu üyesi olmak üzere 5 kişiden oluşan üst kurul kurulur.</w:t>
      </w:r>
    </w:p>
    <w:p w:rsidR="00474AAC" w:rsidRDefault="00B74296">
      <w:pPr>
        <w:pStyle w:val="GvdeMetni"/>
        <w:spacing w:line="360" w:lineRule="auto"/>
        <w:ind w:left="958" w:right="1018"/>
        <w:jc w:val="both"/>
      </w:pPr>
      <w:r>
        <w:rPr>
          <w:b/>
        </w:rPr>
        <w:t>Stratejik</w:t>
      </w:r>
      <w:r>
        <w:rPr>
          <w:b/>
          <w:spacing w:val="-14"/>
        </w:rPr>
        <w:t xml:space="preserve"> </w:t>
      </w:r>
      <w:r>
        <w:rPr>
          <w:b/>
        </w:rPr>
        <w:t>Plan</w:t>
      </w:r>
      <w:r>
        <w:rPr>
          <w:b/>
          <w:spacing w:val="-13"/>
        </w:rPr>
        <w:t xml:space="preserve"> </w:t>
      </w:r>
      <w:r>
        <w:rPr>
          <w:b/>
        </w:rPr>
        <w:t>Ekibi:</w:t>
      </w:r>
      <w:r>
        <w:rPr>
          <w:b/>
          <w:spacing w:val="-13"/>
        </w:rPr>
        <w:t xml:space="preserve"> </w:t>
      </w:r>
      <w:r>
        <w:t>Okul</w:t>
      </w:r>
      <w:r>
        <w:rPr>
          <w:spacing w:val="-13"/>
        </w:rPr>
        <w:t xml:space="preserve"> </w:t>
      </w:r>
      <w:r>
        <w:t>müdürü</w:t>
      </w:r>
      <w:r>
        <w:rPr>
          <w:spacing w:val="-14"/>
        </w:rPr>
        <w:t xml:space="preserve"> </w:t>
      </w:r>
      <w:r>
        <w:t>tarafından</w:t>
      </w:r>
      <w:r>
        <w:rPr>
          <w:spacing w:val="-10"/>
        </w:rPr>
        <w:t xml:space="preserve"> </w:t>
      </w:r>
      <w:r>
        <w:t>görevlendirilen</w:t>
      </w:r>
      <w:r>
        <w:rPr>
          <w:spacing w:val="-11"/>
        </w:rPr>
        <w:t xml:space="preserve"> </w:t>
      </w:r>
      <w:r>
        <w:t>ve</w:t>
      </w:r>
      <w:r>
        <w:rPr>
          <w:spacing w:val="-13"/>
        </w:rPr>
        <w:t xml:space="preserve"> </w:t>
      </w:r>
      <w:r>
        <w:t>üst</w:t>
      </w:r>
      <w:r>
        <w:rPr>
          <w:spacing w:val="-11"/>
        </w:rPr>
        <w:t xml:space="preserve"> </w:t>
      </w:r>
      <w:r>
        <w:t>kurul</w:t>
      </w:r>
      <w:r>
        <w:rPr>
          <w:spacing w:val="-11"/>
        </w:rPr>
        <w:t xml:space="preserve"> </w:t>
      </w:r>
      <w:r>
        <w:t>üyesi</w:t>
      </w:r>
      <w:r>
        <w:rPr>
          <w:spacing w:val="-13"/>
        </w:rPr>
        <w:t xml:space="preserve"> </w:t>
      </w:r>
      <w:r>
        <w:t>olmayan müdür yardımcısı başkanlığında, belirlenen öğretmenler ve gönüllü velilerden oluşur.</w:t>
      </w:r>
    </w:p>
    <w:p w:rsidR="00474AAC" w:rsidRDefault="00474AAC">
      <w:pPr>
        <w:pStyle w:val="GvdeMetni"/>
        <w:spacing w:before="142"/>
      </w:pPr>
    </w:p>
    <w:p w:rsidR="00474AAC" w:rsidRDefault="00B74296">
      <w:pPr>
        <w:spacing w:before="1"/>
        <w:ind w:left="958"/>
        <w:jc w:val="both"/>
        <w:rPr>
          <w:b/>
          <w:sz w:val="20"/>
        </w:rPr>
      </w:pPr>
      <w:r>
        <w:rPr>
          <w:b/>
          <w:sz w:val="20"/>
        </w:rPr>
        <w:t>Tablo</w:t>
      </w:r>
      <w:r>
        <w:rPr>
          <w:b/>
          <w:spacing w:val="-6"/>
          <w:sz w:val="20"/>
        </w:rPr>
        <w:t xml:space="preserve"> </w:t>
      </w:r>
      <w:r>
        <w:rPr>
          <w:b/>
          <w:sz w:val="20"/>
        </w:rPr>
        <w:t>1.</w:t>
      </w:r>
      <w:r>
        <w:rPr>
          <w:b/>
          <w:spacing w:val="-6"/>
          <w:sz w:val="20"/>
        </w:rPr>
        <w:t xml:space="preserve"> </w:t>
      </w:r>
      <w:r>
        <w:rPr>
          <w:b/>
          <w:sz w:val="20"/>
        </w:rPr>
        <w:t>Strateji</w:t>
      </w:r>
      <w:r>
        <w:rPr>
          <w:b/>
          <w:spacing w:val="-7"/>
          <w:sz w:val="20"/>
        </w:rPr>
        <w:t xml:space="preserve"> </w:t>
      </w:r>
      <w:r>
        <w:rPr>
          <w:b/>
          <w:sz w:val="20"/>
        </w:rPr>
        <w:t>Geliştirme</w:t>
      </w:r>
      <w:r>
        <w:rPr>
          <w:b/>
          <w:spacing w:val="-6"/>
          <w:sz w:val="20"/>
        </w:rPr>
        <w:t xml:space="preserve"> </w:t>
      </w:r>
      <w:r>
        <w:rPr>
          <w:b/>
          <w:sz w:val="20"/>
        </w:rPr>
        <w:t>Kurulu</w:t>
      </w:r>
      <w:r>
        <w:rPr>
          <w:b/>
          <w:spacing w:val="-6"/>
          <w:sz w:val="20"/>
        </w:rPr>
        <w:t xml:space="preserve"> </w:t>
      </w:r>
      <w:r>
        <w:rPr>
          <w:b/>
          <w:sz w:val="20"/>
        </w:rPr>
        <w:t>ve</w:t>
      </w:r>
      <w:r>
        <w:rPr>
          <w:b/>
          <w:spacing w:val="-7"/>
          <w:sz w:val="20"/>
        </w:rPr>
        <w:t xml:space="preserve"> </w:t>
      </w:r>
      <w:r>
        <w:rPr>
          <w:b/>
          <w:sz w:val="20"/>
        </w:rPr>
        <w:t>Stratejik</w:t>
      </w:r>
      <w:r>
        <w:rPr>
          <w:b/>
          <w:spacing w:val="-7"/>
          <w:sz w:val="20"/>
        </w:rPr>
        <w:t xml:space="preserve"> </w:t>
      </w:r>
      <w:r>
        <w:rPr>
          <w:b/>
          <w:sz w:val="20"/>
        </w:rPr>
        <w:t>Plan</w:t>
      </w:r>
      <w:r>
        <w:rPr>
          <w:b/>
          <w:spacing w:val="-5"/>
          <w:sz w:val="20"/>
        </w:rPr>
        <w:t xml:space="preserve"> </w:t>
      </w:r>
      <w:r>
        <w:rPr>
          <w:b/>
          <w:sz w:val="20"/>
        </w:rPr>
        <w:t>Ekibi</w:t>
      </w:r>
      <w:r>
        <w:rPr>
          <w:b/>
          <w:spacing w:val="-4"/>
          <w:sz w:val="20"/>
        </w:rPr>
        <w:t xml:space="preserve"> </w:t>
      </w:r>
      <w:r>
        <w:rPr>
          <w:b/>
          <w:spacing w:val="-2"/>
          <w:sz w:val="20"/>
        </w:rPr>
        <w:t>Tablosu</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8"/>
        <w:gridCol w:w="1598"/>
        <w:gridCol w:w="2985"/>
        <w:gridCol w:w="1711"/>
      </w:tblGrid>
      <w:tr w:rsidR="00474AAC">
        <w:trPr>
          <w:trHeight w:val="753"/>
        </w:trPr>
        <w:tc>
          <w:tcPr>
            <w:tcW w:w="4526" w:type="dxa"/>
            <w:gridSpan w:val="2"/>
            <w:shd w:val="clear" w:color="auto" w:fill="00B0F0"/>
          </w:tcPr>
          <w:p w:rsidR="00474AAC" w:rsidRDefault="00474AAC">
            <w:pPr>
              <w:pStyle w:val="TableParagraph"/>
              <w:spacing w:before="26"/>
              <w:rPr>
                <w:b/>
                <w:sz w:val="20"/>
              </w:rPr>
            </w:pPr>
          </w:p>
          <w:p w:rsidR="00474AAC" w:rsidRDefault="00B74296">
            <w:pPr>
              <w:pStyle w:val="TableParagraph"/>
              <w:ind w:left="679"/>
              <w:rPr>
                <w:b/>
                <w:sz w:val="20"/>
              </w:rPr>
            </w:pPr>
            <w:r>
              <w:rPr>
                <w:b/>
                <w:sz w:val="20"/>
              </w:rPr>
              <w:t>Strateji</w:t>
            </w:r>
            <w:r>
              <w:rPr>
                <w:b/>
                <w:spacing w:val="-9"/>
                <w:sz w:val="20"/>
              </w:rPr>
              <w:t xml:space="preserve"> </w:t>
            </w:r>
            <w:r>
              <w:rPr>
                <w:b/>
                <w:sz w:val="20"/>
              </w:rPr>
              <w:t>Geliştirme</w:t>
            </w:r>
            <w:r>
              <w:rPr>
                <w:b/>
                <w:spacing w:val="-8"/>
                <w:sz w:val="20"/>
              </w:rPr>
              <w:t xml:space="preserve"> </w:t>
            </w:r>
            <w:r>
              <w:rPr>
                <w:b/>
                <w:sz w:val="20"/>
              </w:rPr>
              <w:t>Kurulu</w:t>
            </w:r>
            <w:r>
              <w:rPr>
                <w:b/>
                <w:spacing w:val="-8"/>
                <w:sz w:val="20"/>
              </w:rPr>
              <w:t xml:space="preserve"> </w:t>
            </w:r>
            <w:r>
              <w:rPr>
                <w:b/>
                <w:spacing w:val="-2"/>
                <w:sz w:val="20"/>
              </w:rPr>
              <w:t>Bilgileri</w:t>
            </w:r>
          </w:p>
        </w:tc>
        <w:tc>
          <w:tcPr>
            <w:tcW w:w="4696" w:type="dxa"/>
            <w:gridSpan w:val="2"/>
            <w:shd w:val="clear" w:color="auto" w:fill="00B0F0"/>
          </w:tcPr>
          <w:p w:rsidR="00474AAC" w:rsidRDefault="00474AAC">
            <w:pPr>
              <w:pStyle w:val="TableParagraph"/>
              <w:spacing w:before="26"/>
              <w:rPr>
                <w:b/>
                <w:sz w:val="20"/>
              </w:rPr>
            </w:pPr>
          </w:p>
          <w:p w:rsidR="00474AAC" w:rsidRDefault="00B74296">
            <w:pPr>
              <w:pStyle w:val="TableParagraph"/>
              <w:ind w:left="1068"/>
              <w:rPr>
                <w:b/>
                <w:sz w:val="20"/>
              </w:rPr>
            </w:pPr>
            <w:r>
              <w:rPr>
                <w:b/>
                <w:sz w:val="20"/>
              </w:rPr>
              <w:t>Stratejik</w:t>
            </w:r>
            <w:r>
              <w:rPr>
                <w:b/>
                <w:spacing w:val="-8"/>
                <w:sz w:val="20"/>
              </w:rPr>
              <w:t xml:space="preserve"> </w:t>
            </w:r>
            <w:r>
              <w:rPr>
                <w:b/>
                <w:sz w:val="20"/>
              </w:rPr>
              <w:t>Plan</w:t>
            </w:r>
            <w:r>
              <w:rPr>
                <w:b/>
                <w:spacing w:val="-8"/>
                <w:sz w:val="20"/>
              </w:rPr>
              <w:t xml:space="preserve"> </w:t>
            </w:r>
            <w:r>
              <w:rPr>
                <w:b/>
                <w:sz w:val="20"/>
              </w:rPr>
              <w:t>Ekibi</w:t>
            </w:r>
            <w:r>
              <w:rPr>
                <w:b/>
                <w:spacing w:val="-5"/>
                <w:sz w:val="20"/>
              </w:rPr>
              <w:t xml:space="preserve"> </w:t>
            </w:r>
            <w:r>
              <w:rPr>
                <w:b/>
                <w:spacing w:val="-2"/>
                <w:sz w:val="20"/>
              </w:rPr>
              <w:t>Bilgileri</w:t>
            </w:r>
          </w:p>
        </w:tc>
      </w:tr>
      <w:tr w:rsidR="00474AAC">
        <w:trPr>
          <w:trHeight w:val="587"/>
        </w:trPr>
        <w:tc>
          <w:tcPr>
            <w:tcW w:w="2928" w:type="dxa"/>
          </w:tcPr>
          <w:p w:rsidR="00474AAC" w:rsidRDefault="00474AAC">
            <w:pPr>
              <w:pStyle w:val="TableParagraph"/>
              <w:rPr>
                <w:b/>
                <w:sz w:val="20"/>
              </w:rPr>
            </w:pPr>
          </w:p>
          <w:p w:rsidR="00474AAC" w:rsidRDefault="00B74296">
            <w:pPr>
              <w:pStyle w:val="TableParagraph"/>
              <w:ind w:left="979"/>
              <w:rPr>
                <w:b/>
                <w:sz w:val="20"/>
              </w:rPr>
            </w:pPr>
            <w:r>
              <w:rPr>
                <w:b/>
                <w:sz w:val="20"/>
              </w:rPr>
              <w:t>Adı</w:t>
            </w:r>
            <w:r>
              <w:rPr>
                <w:b/>
                <w:spacing w:val="-7"/>
                <w:sz w:val="20"/>
              </w:rPr>
              <w:t xml:space="preserve"> </w:t>
            </w:r>
            <w:r>
              <w:rPr>
                <w:b/>
                <w:spacing w:val="-2"/>
                <w:sz w:val="20"/>
              </w:rPr>
              <w:t>Soyadı</w:t>
            </w:r>
          </w:p>
        </w:tc>
        <w:tc>
          <w:tcPr>
            <w:tcW w:w="1598" w:type="dxa"/>
          </w:tcPr>
          <w:p w:rsidR="00474AAC" w:rsidRDefault="00474AAC">
            <w:pPr>
              <w:pStyle w:val="TableParagraph"/>
              <w:rPr>
                <w:b/>
                <w:sz w:val="20"/>
              </w:rPr>
            </w:pPr>
          </w:p>
          <w:p w:rsidR="00474AAC" w:rsidRDefault="00B74296">
            <w:pPr>
              <w:pStyle w:val="TableParagraph"/>
              <w:ind w:left="472"/>
              <w:rPr>
                <w:b/>
                <w:sz w:val="20"/>
              </w:rPr>
            </w:pPr>
            <w:r>
              <w:rPr>
                <w:b/>
                <w:spacing w:val="-2"/>
                <w:sz w:val="20"/>
              </w:rPr>
              <w:t>Ünvanı</w:t>
            </w:r>
          </w:p>
        </w:tc>
        <w:tc>
          <w:tcPr>
            <w:tcW w:w="2985" w:type="dxa"/>
          </w:tcPr>
          <w:p w:rsidR="00474AAC" w:rsidRDefault="00474AAC">
            <w:pPr>
              <w:pStyle w:val="TableParagraph"/>
              <w:rPr>
                <w:b/>
                <w:sz w:val="20"/>
              </w:rPr>
            </w:pPr>
          </w:p>
          <w:p w:rsidR="00474AAC" w:rsidRDefault="00B74296">
            <w:pPr>
              <w:pStyle w:val="TableParagraph"/>
              <w:ind w:left="9"/>
              <w:jc w:val="center"/>
              <w:rPr>
                <w:b/>
                <w:sz w:val="20"/>
              </w:rPr>
            </w:pPr>
            <w:r>
              <w:rPr>
                <w:b/>
                <w:sz w:val="20"/>
              </w:rPr>
              <w:t>Adı</w:t>
            </w:r>
            <w:r>
              <w:rPr>
                <w:b/>
                <w:spacing w:val="-7"/>
                <w:sz w:val="20"/>
              </w:rPr>
              <w:t xml:space="preserve"> </w:t>
            </w:r>
            <w:r>
              <w:rPr>
                <w:b/>
                <w:spacing w:val="-2"/>
                <w:sz w:val="20"/>
              </w:rPr>
              <w:t>Soyadı</w:t>
            </w:r>
          </w:p>
        </w:tc>
        <w:tc>
          <w:tcPr>
            <w:tcW w:w="1711" w:type="dxa"/>
          </w:tcPr>
          <w:p w:rsidR="00474AAC" w:rsidRDefault="00474AAC">
            <w:pPr>
              <w:pStyle w:val="TableParagraph"/>
              <w:rPr>
                <w:b/>
                <w:sz w:val="20"/>
              </w:rPr>
            </w:pPr>
          </w:p>
          <w:p w:rsidR="00474AAC" w:rsidRDefault="00B74296">
            <w:pPr>
              <w:pStyle w:val="TableParagraph"/>
              <w:ind w:left="528"/>
              <w:rPr>
                <w:b/>
                <w:sz w:val="20"/>
              </w:rPr>
            </w:pPr>
            <w:r>
              <w:rPr>
                <w:b/>
                <w:spacing w:val="-2"/>
                <w:sz w:val="20"/>
              </w:rPr>
              <w:t>Ünvanı</w:t>
            </w:r>
          </w:p>
        </w:tc>
      </w:tr>
      <w:tr w:rsidR="00474AAC">
        <w:trPr>
          <w:trHeight w:val="290"/>
        </w:trPr>
        <w:tc>
          <w:tcPr>
            <w:tcW w:w="2928" w:type="dxa"/>
          </w:tcPr>
          <w:p w:rsidR="00474AAC" w:rsidRDefault="00DC0838">
            <w:pPr>
              <w:pStyle w:val="TableParagraph"/>
              <w:rPr>
                <w:rFonts w:ascii="Times New Roman"/>
                <w:sz w:val="20"/>
              </w:rPr>
            </w:pPr>
            <w:r>
              <w:rPr>
                <w:rFonts w:ascii="Times New Roman"/>
                <w:sz w:val="20"/>
              </w:rPr>
              <w:t>F</w:t>
            </w:r>
            <w:r>
              <w:rPr>
                <w:rFonts w:ascii="Times New Roman"/>
                <w:sz w:val="20"/>
              </w:rPr>
              <w:t>İ</w:t>
            </w:r>
            <w:r>
              <w:rPr>
                <w:rFonts w:ascii="Times New Roman"/>
                <w:sz w:val="20"/>
              </w:rPr>
              <w:t>KRET TUR</w:t>
            </w:r>
            <w:r>
              <w:rPr>
                <w:rFonts w:ascii="Times New Roman"/>
                <w:sz w:val="20"/>
              </w:rPr>
              <w:t>Ğ</w:t>
            </w:r>
            <w:r>
              <w:rPr>
                <w:rFonts w:ascii="Times New Roman"/>
                <w:sz w:val="20"/>
              </w:rPr>
              <w:t>UT</w:t>
            </w:r>
          </w:p>
        </w:tc>
        <w:tc>
          <w:tcPr>
            <w:tcW w:w="1598" w:type="dxa"/>
          </w:tcPr>
          <w:p w:rsidR="00474AAC" w:rsidRDefault="00B74296">
            <w:pPr>
              <w:pStyle w:val="TableParagraph"/>
              <w:rPr>
                <w:rFonts w:ascii="Times New Roman"/>
                <w:sz w:val="20"/>
              </w:rPr>
            </w:pPr>
            <w:r>
              <w:rPr>
                <w:rFonts w:ascii="Times New Roman"/>
                <w:sz w:val="20"/>
              </w:rPr>
              <w:t>OKUL M</w:t>
            </w:r>
            <w:r>
              <w:rPr>
                <w:rFonts w:ascii="Times New Roman"/>
                <w:sz w:val="20"/>
              </w:rPr>
              <w:t>Ü</w:t>
            </w:r>
            <w:r>
              <w:rPr>
                <w:rFonts w:ascii="Times New Roman"/>
                <w:sz w:val="20"/>
              </w:rPr>
              <w:t>D</w:t>
            </w:r>
            <w:r>
              <w:rPr>
                <w:rFonts w:ascii="Times New Roman"/>
                <w:sz w:val="20"/>
              </w:rPr>
              <w:t>Ü</w:t>
            </w:r>
            <w:r>
              <w:rPr>
                <w:rFonts w:ascii="Times New Roman"/>
                <w:sz w:val="20"/>
              </w:rPr>
              <w:t>R</w:t>
            </w:r>
            <w:r>
              <w:rPr>
                <w:rFonts w:ascii="Times New Roman"/>
                <w:sz w:val="20"/>
              </w:rPr>
              <w:t>Ü</w:t>
            </w:r>
          </w:p>
        </w:tc>
        <w:tc>
          <w:tcPr>
            <w:tcW w:w="2985" w:type="dxa"/>
          </w:tcPr>
          <w:p w:rsidR="00474AAC" w:rsidRDefault="00DC0838">
            <w:pPr>
              <w:pStyle w:val="TableParagraph"/>
              <w:rPr>
                <w:rFonts w:ascii="Times New Roman"/>
                <w:sz w:val="20"/>
              </w:rPr>
            </w:pPr>
            <w:r>
              <w:rPr>
                <w:rFonts w:ascii="Times New Roman"/>
                <w:sz w:val="20"/>
              </w:rPr>
              <w:t xml:space="preserve">EROL </w:t>
            </w:r>
            <w:r>
              <w:rPr>
                <w:rFonts w:ascii="Times New Roman"/>
                <w:sz w:val="20"/>
              </w:rPr>
              <w:t>Ç</w:t>
            </w:r>
            <w:r>
              <w:rPr>
                <w:rFonts w:ascii="Times New Roman"/>
                <w:sz w:val="20"/>
              </w:rPr>
              <w:t>ET</w:t>
            </w:r>
            <w:r>
              <w:rPr>
                <w:rFonts w:ascii="Times New Roman"/>
                <w:sz w:val="20"/>
              </w:rPr>
              <w:t>İ</w:t>
            </w:r>
            <w:r>
              <w:rPr>
                <w:rFonts w:ascii="Times New Roman"/>
                <w:sz w:val="20"/>
              </w:rPr>
              <w:t>NER</w:t>
            </w:r>
          </w:p>
        </w:tc>
        <w:tc>
          <w:tcPr>
            <w:tcW w:w="1711" w:type="dxa"/>
          </w:tcPr>
          <w:p w:rsidR="00474AAC" w:rsidRDefault="00B74296">
            <w:pPr>
              <w:pStyle w:val="TableParagraph"/>
              <w:rPr>
                <w:rFonts w:ascii="Times New Roman"/>
                <w:sz w:val="20"/>
              </w:rPr>
            </w:pPr>
            <w:r>
              <w:rPr>
                <w:rFonts w:ascii="Times New Roman"/>
                <w:sz w:val="20"/>
              </w:rPr>
              <w:t>M</w:t>
            </w:r>
            <w:r>
              <w:rPr>
                <w:rFonts w:ascii="Times New Roman"/>
                <w:sz w:val="20"/>
              </w:rPr>
              <w:t>Ü</w:t>
            </w:r>
            <w:r>
              <w:rPr>
                <w:rFonts w:ascii="Times New Roman"/>
                <w:sz w:val="20"/>
              </w:rPr>
              <w:t>D</w:t>
            </w:r>
            <w:r>
              <w:rPr>
                <w:rFonts w:ascii="Times New Roman"/>
                <w:sz w:val="20"/>
              </w:rPr>
              <w:t>Ü</w:t>
            </w:r>
            <w:r>
              <w:rPr>
                <w:rFonts w:ascii="Times New Roman"/>
                <w:sz w:val="20"/>
              </w:rPr>
              <w:t>R YARD.</w:t>
            </w:r>
          </w:p>
        </w:tc>
      </w:tr>
      <w:tr w:rsidR="00474AAC">
        <w:trPr>
          <w:trHeight w:val="292"/>
        </w:trPr>
        <w:tc>
          <w:tcPr>
            <w:tcW w:w="2928" w:type="dxa"/>
          </w:tcPr>
          <w:p w:rsidR="00474AAC" w:rsidRDefault="00B74296">
            <w:pPr>
              <w:pStyle w:val="TableParagraph"/>
              <w:rPr>
                <w:rFonts w:ascii="Times New Roman"/>
                <w:sz w:val="20"/>
              </w:rPr>
            </w:pPr>
            <w:r>
              <w:rPr>
                <w:rFonts w:ascii="Times New Roman"/>
                <w:sz w:val="20"/>
              </w:rPr>
              <w:t xml:space="preserve">EROL </w:t>
            </w:r>
            <w:r>
              <w:rPr>
                <w:rFonts w:ascii="Times New Roman"/>
                <w:sz w:val="20"/>
              </w:rPr>
              <w:t>Ç</w:t>
            </w:r>
            <w:r>
              <w:rPr>
                <w:rFonts w:ascii="Times New Roman"/>
                <w:sz w:val="20"/>
              </w:rPr>
              <w:t>ET</w:t>
            </w:r>
            <w:r>
              <w:rPr>
                <w:rFonts w:ascii="Times New Roman"/>
                <w:sz w:val="20"/>
              </w:rPr>
              <w:t>İ</w:t>
            </w:r>
            <w:r>
              <w:rPr>
                <w:rFonts w:ascii="Times New Roman"/>
                <w:sz w:val="20"/>
              </w:rPr>
              <w:t>NER</w:t>
            </w:r>
          </w:p>
        </w:tc>
        <w:tc>
          <w:tcPr>
            <w:tcW w:w="1598" w:type="dxa"/>
          </w:tcPr>
          <w:p w:rsidR="00474AAC" w:rsidRDefault="00B74296">
            <w:pPr>
              <w:pStyle w:val="TableParagraph"/>
              <w:rPr>
                <w:rFonts w:ascii="Times New Roman"/>
                <w:sz w:val="20"/>
              </w:rPr>
            </w:pPr>
            <w:r>
              <w:rPr>
                <w:rFonts w:ascii="Times New Roman"/>
                <w:sz w:val="20"/>
              </w:rPr>
              <w:t>M</w:t>
            </w:r>
            <w:r>
              <w:rPr>
                <w:rFonts w:ascii="Times New Roman"/>
                <w:sz w:val="20"/>
              </w:rPr>
              <w:t>Ü</w:t>
            </w:r>
            <w:r>
              <w:rPr>
                <w:rFonts w:ascii="Times New Roman"/>
                <w:sz w:val="20"/>
              </w:rPr>
              <w:t>D</w:t>
            </w:r>
            <w:r>
              <w:rPr>
                <w:rFonts w:ascii="Times New Roman"/>
                <w:sz w:val="20"/>
              </w:rPr>
              <w:t>Ü</w:t>
            </w:r>
            <w:r>
              <w:rPr>
                <w:rFonts w:ascii="Times New Roman"/>
                <w:sz w:val="20"/>
              </w:rPr>
              <w:t>R YARD.</w:t>
            </w:r>
          </w:p>
        </w:tc>
        <w:tc>
          <w:tcPr>
            <w:tcW w:w="2985" w:type="dxa"/>
          </w:tcPr>
          <w:p w:rsidR="00474AAC" w:rsidRDefault="00DC0838">
            <w:pPr>
              <w:pStyle w:val="TableParagraph"/>
              <w:rPr>
                <w:rFonts w:ascii="Times New Roman"/>
                <w:sz w:val="20"/>
              </w:rPr>
            </w:pPr>
            <w:r>
              <w:rPr>
                <w:rFonts w:ascii="Times New Roman"/>
                <w:sz w:val="20"/>
              </w:rPr>
              <w:t>PINAR MUHAF</w:t>
            </w:r>
            <w:r>
              <w:rPr>
                <w:rFonts w:ascii="Times New Roman"/>
                <w:sz w:val="20"/>
              </w:rPr>
              <w:t>İ</w:t>
            </w:r>
            <w:r>
              <w:rPr>
                <w:rFonts w:ascii="Times New Roman"/>
                <w:sz w:val="20"/>
              </w:rPr>
              <w:t>Z</w:t>
            </w:r>
          </w:p>
        </w:tc>
        <w:tc>
          <w:tcPr>
            <w:tcW w:w="1711" w:type="dxa"/>
          </w:tcPr>
          <w:p w:rsidR="00474AAC" w:rsidRDefault="00B74296">
            <w:pPr>
              <w:pStyle w:val="TableParagraph"/>
              <w:rPr>
                <w:rFonts w:ascii="Times New Roman"/>
                <w:sz w:val="20"/>
              </w:rPr>
            </w:pPr>
            <w:r>
              <w:rPr>
                <w:rFonts w:ascii="Times New Roman"/>
                <w:sz w:val="20"/>
              </w:rPr>
              <w:t>ÖĞ</w:t>
            </w:r>
            <w:r>
              <w:rPr>
                <w:rFonts w:ascii="Times New Roman"/>
                <w:sz w:val="20"/>
              </w:rPr>
              <w:t>RETMEN</w:t>
            </w:r>
          </w:p>
        </w:tc>
      </w:tr>
      <w:tr w:rsidR="00B74296">
        <w:trPr>
          <w:trHeight w:val="292"/>
        </w:trPr>
        <w:tc>
          <w:tcPr>
            <w:tcW w:w="2928" w:type="dxa"/>
          </w:tcPr>
          <w:p w:rsidR="00B74296" w:rsidRDefault="00DC0838" w:rsidP="00B74296">
            <w:pPr>
              <w:pStyle w:val="TableParagraph"/>
              <w:rPr>
                <w:rFonts w:ascii="Times New Roman"/>
                <w:sz w:val="20"/>
              </w:rPr>
            </w:pPr>
            <w:r>
              <w:rPr>
                <w:rFonts w:ascii="Times New Roman"/>
                <w:sz w:val="20"/>
              </w:rPr>
              <w:t>H.BURAK G</w:t>
            </w:r>
            <w:r>
              <w:rPr>
                <w:rFonts w:ascii="Times New Roman"/>
                <w:sz w:val="20"/>
              </w:rPr>
              <w:t>Ö</w:t>
            </w:r>
            <w:r>
              <w:rPr>
                <w:rFonts w:ascii="Times New Roman"/>
                <w:sz w:val="20"/>
              </w:rPr>
              <w:t>R</w:t>
            </w:r>
            <w:r>
              <w:rPr>
                <w:rFonts w:ascii="Times New Roman"/>
                <w:sz w:val="20"/>
              </w:rPr>
              <w:t>Ü</w:t>
            </w:r>
            <w:r>
              <w:rPr>
                <w:rFonts w:ascii="Times New Roman"/>
                <w:sz w:val="20"/>
              </w:rPr>
              <w:t>C</w:t>
            </w:r>
            <w:r>
              <w:rPr>
                <w:rFonts w:ascii="Times New Roman"/>
                <w:sz w:val="20"/>
              </w:rPr>
              <w:t>Ü</w:t>
            </w:r>
          </w:p>
        </w:tc>
        <w:tc>
          <w:tcPr>
            <w:tcW w:w="1598" w:type="dxa"/>
          </w:tcPr>
          <w:p w:rsidR="00B74296" w:rsidRDefault="00B74296" w:rsidP="00B74296">
            <w:pPr>
              <w:pStyle w:val="TableParagraph"/>
              <w:rPr>
                <w:rFonts w:ascii="Times New Roman"/>
                <w:sz w:val="20"/>
              </w:rPr>
            </w:pPr>
            <w:r>
              <w:rPr>
                <w:rFonts w:ascii="Times New Roman"/>
                <w:sz w:val="20"/>
              </w:rPr>
              <w:t>ÖĞ</w:t>
            </w:r>
            <w:r>
              <w:rPr>
                <w:rFonts w:ascii="Times New Roman"/>
                <w:sz w:val="20"/>
              </w:rPr>
              <w:t>RETMEN</w:t>
            </w:r>
          </w:p>
        </w:tc>
        <w:tc>
          <w:tcPr>
            <w:tcW w:w="2985" w:type="dxa"/>
          </w:tcPr>
          <w:p w:rsidR="00B74296" w:rsidRDefault="00DC0838" w:rsidP="00B74296">
            <w:pPr>
              <w:pStyle w:val="TableParagraph"/>
              <w:rPr>
                <w:rFonts w:ascii="Times New Roman"/>
              </w:rPr>
            </w:pPr>
            <w:r>
              <w:rPr>
                <w:rFonts w:ascii="Times New Roman"/>
              </w:rPr>
              <w:t>Ş</w:t>
            </w:r>
            <w:r>
              <w:rPr>
                <w:rFonts w:ascii="Times New Roman"/>
              </w:rPr>
              <w:t xml:space="preserve">ABAN </w:t>
            </w:r>
            <w:r>
              <w:rPr>
                <w:rFonts w:ascii="Times New Roman"/>
              </w:rPr>
              <w:t>Ç</w:t>
            </w:r>
            <w:r>
              <w:rPr>
                <w:rFonts w:ascii="Times New Roman"/>
              </w:rPr>
              <w:t>ET</w:t>
            </w:r>
            <w:r>
              <w:rPr>
                <w:rFonts w:ascii="Times New Roman"/>
              </w:rPr>
              <w:t>İ</w:t>
            </w:r>
            <w:r>
              <w:rPr>
                <w:rFonts w:ascii="Times New Roman"/>
              </w:rPr>
              <w:t>N</w:t>
            </w:r>
          </w:p>
        </w:tc>
        <w:tc>
          <w:tcPr>
            <w:tcW w:w="1711" w:type="dxa"/>
          </w:tcPr>
          <w:p w:rsidR="00B74296" w:rsidRDefault="00B74296" w:rsidP="00B74296">
            <w:pPr>
              <w:pStyle w:val="TableParagraph"/>
              <w:rPr>
                <w:rFonts w:ascii="Times New Roman"/>
              </w:rPr>
            </w:pPr>
            <w:r>
              <w:rPr>
                <w:rFonts w:ascii="Times New Roman"/>
              </w:rPr>
              <w:t>ÖĞ</w:t>
            </w:r>
            <w:r>
              <w:rPr>
                <w:rFonts w:ascii="Times New Roman"/>
              </w:rPr>
              <w:t>RETMEN</w:t>
            </w:r>
          </w:p>
        </w:tc>
      </w:tr>
      <w:tr w:rsidR="00B74296">
        <w:trPr>
          <w:trHeight w:val="311"/>
        </w:trPr>
        <w:tc>
          <w:tcPr>
            <w:tcW w:w="2928" w:type="dxa"/>
          </w:tcPr>
          <w:p w:rsidR="00B74296" w:rsidRDefault="00D845A7" w:rsidP="00B74296">
            <w:pPr>
              <w:pStyle w:val="TableParagraph"/>
              <w:rPr>
                <w:rFonts w:ascii="Times New Roman"/>
              </w:rPr>
            </w:pPr>
            <w:r>
              <w:rPr>
                <w:rFonts w:ascii="Times New Roman"/>
              </w:rPr>
              <w:t>SERVET A</w:t>
            </w:r>
            <w:r>
              <w:rPr>
                <w:rFonts w:ascii="Times New Roman"/>
              </w:rPr>
              <w:t>Ç</w:t>
            </w:r>
            <w:r>
              <w:rPr>
                <w:rFonts w:ascii="Times New Roman"/>
              </w:rPr>
              <w:t>IKG</w:t>
            </w:r>
            <w:r>
              <w:rPr>
                <w:rFonts w:ascii="Times New Roman"/>
              </w:rPr>
              <w:t>Ö</w:t>
            </w:r>
            <w:r>
              <w:rPr>
                <w:rFonts w:ascii="Times New Roman"/>
              </w:rPr>
              <w:t>Z</w:t>
            </w:r>
          </w:p>
        </w:tc>
        <w:tc>
          <w:tcPr>
            <w:tcW w:w="1598" w:type="dxa"/>
          </w:tcPr>
          <w:p w:rsidR="00B74296" w:rsidRDefault="00B74296" w:rsidP="00B74296">
            <w:pPr>
              <w:pStyle w:val="TableParagraph"/>
              <w:rPr>
                <w:rFonts w:ascii="Times New Roman"/>
              </w:rPr>
            </w:pPr>
            <w:r>
              <w:rPr>
                <w:rFonts w:ascii="Times New Roman"/>
              </w:rPr>
              <w:t>O.A.B.BA</w:t>
            </w:r>
            <w:r>
              <w:rPr>
                <w:rFonts w:ascii="Times New Roman"/>
              </w:rPr>
              <w:t>Ş</w:t>
            </w:r>
            <w:r>
              <w:rPr>
                <w:rFonts w:ascii="Times New Roman"/>
              </w:rPr>
              <w:t>KAN</w:t>
            </w:r>
          </w:p>
        </w:tc>
        <w:tc>
          <w:tcPr>
            <w:tcW w:w="2985" w:type="dxa"/>
          </w:tcPr>
          <w:p w:rsidR="00B74296" w:rsidRDefault="00DC0838" w:rsidP="00B74296">
            <w:pPr>
              <w:pStyle w:val="TableParagraph"/>
              <w:rPr>
                <w:rFonts w:ascii="Times New Roman"/>
              </w:rPr>
            </w:pPr>
            <w:r>
              <w:rPr>
                <w:rFonts w:ascii="Times New Roman"/>
              </w:rPr>
              <w:t>HASAN SARISOY</w:t>
            </w:r>
          </w:p>
        </w:tc>
        <w:tc>
          <w:tcPr>
            <w:tcW w:w="1711" w:type="dxa"/>
          </w:tcPr>
          <w:p w:rsidR="00B74296" w:rsidRDefault="00B74296" w:rsidP="00B74296">
            <w:pPr>
              <w:pStyle w:val="TableParagraph"/>
              <w:rPr>
                <w:rFonts w:ascii="Times New Roman"/>
              </w:rPr>
            </w:pPr>
            <w:r>
              <w:rPr>
                <w:rFonts w:ascii="Times New Roman"/>
              </w:rPr>
              <w:t>ÖĞ</w:t>
            </w:r>
            <w:r>
              <w:rPr>
                <w:rFonts w:ascii="Times New Roman"/>
              </w:rPr>
              <w:t>RETMEN</w:t>
            </w:r>
          </w:p>
        </w:tc>
      </w:tr>
      <w:tr w:rsidR="00B74296">
        <w:trPr>
          <w:trHeight w:val="292"/>
        </w:trPr>
        <w:tc>
          <w:tcPr>
            <w:tcW w:w="2928" w:type="dxa"/>
          </w:tcPr>
          <w:p w:rsidR="00B74296" w:rsidRDefault="00D845A7" w:rsidP="00B74296">
            <w:pPr>
              <w:pStyle w:val="TableParagraph"/>
              <w:rPr>
                <w:rFonts w:ascii="Times New Roman"/>
                <w:sz w:val="20"/>
              </w:rPr>
            </w:pPr>
            <w:r>
              <w:rPr>
                <w:rFonts w:ascii="Times New Roman"/>
                <w:sz w:val="20"/>
              </w:rPr>
              <w:t>ZEK</w:t>
            </w:r>
            <w:r>
              <w:rPr>
                <w:rFonts w:ascii="Times New Roman"/>
                <w:sz w:val="20"/>
              </w:rPr>
              <w:t>İ</w:t>
            </w:r>
            <w:r>
              <w:rPr>
                <w:rFonts w:ascii="Times New Roman"/>
                <w:sz w:val="20"/>
              </w:rPr>
              <w:t xml:space="preserve"> BA</w:t>
            </w:r>
            <w:r>
              <w:rPr>
                <w:rFonts w:ascii="Times New Roman"/>
                <w:sz w:val="20"/>
              </w:rPr>
              <w:t>Ş</w:t>
            </w:r>
            <w:r>
              <w:rPr>
                <w:rFonts w:ascii="Times New Roman"/>
                <w:sz w:val="20"/>
              </w:rPr>
              <w:t>T</w:t>
            </w:r>
            <w:r>
              <w:rPr>
                <w:rFonts w:ascii="Times New Roman"/>
                <w:sz w:val="20"/>
              </w:rPr>
              <w:t>İ</w:t>
            </w:r>
            <w:r>
              <w:rPr>
                <w:rFonts w:ascii="Times New Roman"/>
                <w:sz w:val="20"/>
              </w:rPr>
              <w:t>N</w:t>
            </w:r>
          </w:p>
        </w:tc>
        <w:tc>
          <w:tcPr>
            <w:tcW w:w="1598" w:type="dxa"/>
          </w:tcPr>
          <w:p w:rsidR="00B74296" w:rsidRDefault="00B74296" w:rsidP="00B74296">
            <w:pPr>
              <w:pStyle w:val="TableParagraph"/>
              <w:rPr>
                <w:rFonts w:ascii="Times New Roman"/>
                <w:sz w:val="20"/>
              </w:rPr>
            </w:pPr>
            <w:r>
              <w:rPr>
                <w:rFonts w:ascii="Times New Roman"/>
                <w:sz w:val="20"/>
              </w:rPr>
              <w:t>Ü</w:t>
            </w:r>
            <w:r>
              <w:rPr>
                <w:rFonts w:ascii="Times New Roman"/>
                <w:sz w:val="20"/>
              </w:rPr>
              <w:t>YE</w:t>
            </w:r>
          </w:p>
        </w:tc>
        <w:tc>
          <w:tcPr>
            <w:tcW w:w="2985" w:type="dxa"/>
          </w:tcPr>
          <w:p w:rsidR="00B74296" w:rsidRDefault="00DC0838" w:rsidP="00B74296">
            <w:pPr>
              <w:pStyle w:val="TableParagraph"/>
              <w:rPr>
                <w:rFonts w:ascii="Times New Roman"/>
                <w:sz w:val="20"/>
              </w:rPr>
            </w:pPr>
            <w:r>
              <w:rPr>
                <w:rFonts w:ascii="Times New Roman"/>
                <w:sz w:val="20"/>
              </w:rPr>
              <w:t>H.BURAK G</w:t>
            </w:r>
            <w:r>
              <w:rPr>
                <w:rFonts w:ascii="Times New Roman"/>
                <w:sz w:val="20"/>
              </w:rPr>
              <w:t>Ö</w:t>
            </w:r>
            <w:r>
              <w:rPr>
                <w:rFonts w:ascii="Times New Roman"/>
                <w:sz w:val="20"/>
              </w:rPr>
              <w:t>R</w:t>
            </w:r>
            <w:r>
              <w:rPr>
                <w:rFonts w:ascii="Times New Roman"/>
                <w:sz w:val="20"/>
              </w:rPr>
              <w:t>Ü</w:t>
            </w:r>
            <w:r>
              <w:rPr>
                <w:rFonts w:ascii="Times New Roman"/>
                <w:sz w:val="20"/>
              </w:rPr>
              <w:t>C</w:t>
            </w:r>
            <w:r>
              <w:rPr>
                <w:rFonts w:ascii="Times New Roman"/>
                <w:sz w:val="20"/>
              </w:rPr>
              <w:t>Ü</w:t>
            </w:r>
          </w:p>
        </w:tc>
        <w:tc>
          <w:tcPr>
            <w:tcW w:w="1711" w:type="dxa"/>
          </w:tcPr>
          <w:p w:rsidR="00B74296" w:rsidRDefault="00B74296" w:rsidP="00B74296">
            <w:pPr>
              <w:pStyle w:val="TableParagraph"/>
              <w:rPr>
                <w:rFonts w:ascii="Times New Roman"/>
                <w:sz w:val="20"/>
              </w:rPr>
            </w:pPr>
            <w:r>
              <w:rPr>
                <w:rFonts w:ascii="Times New Roman"/>
              </w:rPr>
              <w:t>ÖĞ</w:t>
            </w:r>
            <w:r>
              <w:rPr>
                <w:rFonts w:ascii="Times New Roman"/>
              </w:rPr>
              <w:t>RETMEN</w:t>
            </w:r>
          </w:p>
        </w:tc>
      </w:tr>
      <w:tr w:rsidR="00B74296">
        <w:trPr>
          <w:trHeight w:val="292"/>
        </w:trPr>
        <w:tc>
          <w:tcPr>
            <w:tcW w:w="2928" w:type="dxa"/>
          </w:tcPr>
          <w:p w:rsidR="00B74296" w:rsidRDefault="00B74296" w:rsidP="00B74296">
            <w:pPr>
              <w:pStyle w:val="TableParagraph"/>
              <w:rPr>
                <w:rFonts w:ascii="Times New Roman"/>
                <w:sz w:val="20"/>
              </w:rPr>
            </w:pPr>
          </w:p>
        </w:tc>
        <w:tc>
          <w:tcPr>
            <w:tcW w:w="1598" w:type="dxa"/>
          </w:tcPr>
          <w:p w:rsidR="00B74296" w:rsidRDefault="00B74296" w:rsidP="00B74296">
            <w:pPr>
              <w:pStyle w:val="TableParagraph"/>
              <w:rPr>
                <w:rFonts w:ascii="Times New Roman"/>
                <w:sz w:val="20"/>
              </w:rPr>
            </w:pPr>
          </w:p>
        </w:tc>
        <w:tc>
          <w:tcPr>
            <w:tcW w:w="2985" w:type="dxa"/>
          </w:tcPr>
          <w:p w:rsidR="00B74296" w:rsidRDefault="00B74296" w:rsidP="00B74296">
            <w:pPr>
              <w:pStyle w:val="TableParagraph"/>
              <w:rPr>
                <w:rFonts w:ascii="Times New Roman"/>
                <w:sz w:val="20"/>
              </w:rPr>
            </w:pPr>
          </w:p>
        </w:tc>
        <w:tc>
          <w:tcPr>
            <w:tcW w:w="1711" w:type="dxa"/>
          </w:tcPr>
          <w:p w:rsidR="00B74296" w:rsidRDefault="00B74296" w:rsidP="00B74296">
            <w:pPr>
              <w:pStyle w:val="TableParagraph"/>
              <w:rPr>
                <w:rFonts w:ascii="Times New Roman"/>
                <w:sz w:val="20"/>
              </w:rPr>
            </w:pPr>
          </w:p>
        </w:tc>
      </w:tr>
    </w:tbl>
    <w:p w:rsidR="00474AAC" w:rsidRDefault="00474AAC">
      <w:pPr>
        <w:pStyle w:val="GvdeMetni"/>
        <w:spacing w:before="233"/>
        <w:rPr>
          <w:b/>
          <w:sz w:val="20"/>
        </w:rPr>
      </w:pPr>
    </w:p>
    <w:p w:rsidR="00474AAC" w:rsidRDefault="00B74296" w:rsidP="000D56CF">
      <w:pPr>
        <w:pStyle w:val="Balk3"/>
        <w:numPr>
          <w:ilvl w:val="1"/>
          <w:numId w:val="15"/>
        </w:numPr>
        <w:tabs>
          <w:tab w:val="left" w:pos="1675"/>
        </w:tabs>
        <w:spacing w:before="0"/>
        <w:ind w:left="1675" w:hanging="717"/>
      </w:pPr>
      <w:bookmarkStart w:id="5" w:name="_Toc167269446"/>
      <w:r>
        <w:t>Planlama</w:t>
      </w:r>
      <w:r>
        <w:rPr>
          <w:spacing w:val="-14"/>
        </w:rPr>
        <w:t xml:space="preserve"> </w:t>
      </w:r>
      <w:r>
        <w:rPr>
          <w:spacing w:val="-2"/>
        </w:rPr>
        <w:t>Süreci:</w:t>
      </w:r>
      <w:bookmarkEnd w:id="5"/>
    </w:p>
    <w:p w:rsidR="00474AAC" w:rsidRDefault="00474AAC">
      <w:pPr>
        <w:pStyle w:val="GvdeMetni"/>
        <w:rPr>
          <w:b/>
          <w:sz w:val="32"/>
        </w:rPr>
      </w:pPr>
    </w:p>
    <w:p w:rsidR="00474AAC" w:rsidRDefault="00B74296" w:rsidP="00C70373">
      <w:pPr>
        <w:spacing w:line="360" w:lineRule="auto"/>
        <w:ind w:right="-11" w:firstLine="426"/>
        <w:jc w:val="both"/>
        <w:rPr>
          <w:i/>
          <w:sz w:val="24"/>
        </w:rPr>
      </w:pPr>
      <w:r>
        <w:rPr>
          <w:i/>
          <w:sz w:val="24"/>
        </w:rPr>
        <w:t>2024-2028 dönemi stratejik plan hazırlanma süreci Strateji Geliştirme Kurulu ve Stratejik Plan Ekibi’nin oluşturulması ile başlamıştır. Ekip tarafından oluşturulan çalışma takvimi kapsamında ilk</w:t>
      </w:r>
      <w:r>
        <w:rPr>
          <w:i/>
          <w:spacing w:val="-3"/>
          <w:sz w:val="24"/>
        </w:rPr>
        <w:t xml:space="preserve"> </w:t>
      </w:r>
      <w:r>
        <w:rPr>
          <w:i/>
          <w:sz w:val="24"/>
        </w:rPr>
        <w:t>aşamada durum</w:t>
      </w:r>
      <w:r>
        <w:rPr>
          <w:i/>
          <w:spacing w:val="-3"/>
          <w:sz w:val="24"/>
        </w:rPr>
        <w:t xml:space="preserve"> </w:t>
      </w:r>
      <w:r>
        <w:rPr>
          <w:i/>
          <w:sz w:val="24"/>
        </w:rPr>
        <w:t>analizi</w:t>
      </w:r>
      <w:r>
        <w:rPr>
          <w:i/>
          <w:spacing w:val="-1"/>
          <w:sz w:val="24"/>
        </w:rPr>
        <w:t xml:space="preserve"> </w:t>
      </w:r>
      <w:r>
        <w:rPr>
          <w:i/>
          <w:sz w:val="24"/>
        </w:rPr>
        <w:t>çalışmaları</w:t>
      </w:r>
      <w:r>
        <w:rPr>
          <w:i/>
          <w:spacing w:val="-1"/>
          <w:sz w:val="24"/>
        </w:rPr>
        <w:t xml:space="preserve"> </w:t>
      </w:r>
      <w:r>
        <w:rPr>
          <w:i/>
          <w:sz w:val="24"/>
        </w:rPr>
        <w:t>yapılmış</w:t>
      </w:r>
      <w:r>
        <w:rPr>
          <w:i/>
          <w:spacing w:val="-4"/>
          <w:sz w:val="24"/>
        </w:rPr>
        <w:t xml:space="preserve"> </w:t>
      </w:r>
      <w:r>
        <w:rPr>
          <w:i/>
          <w:sz w:val="24"/>
        </w:rPr>
        <w:t>ve durum</w:t>
      </w:r>
      <w:r>
        <w:rPr>
          <w:i/>
          <w:spacing w:val="-3"/>
          <w:sz w:val="24"/>
        </w:rPr>
        <w:t xml:space="preserve"> </w:t>
      </w:r>
      <w:r>
        <w:rPr>
          <w:i/>
          <w:sz w:val="24"/>
        </w:rPr>
        <w:t>analizi</w:t>
      </w:r>
      <w:r>
        <w:rPr>
          <w:i/>
          <w:spacing w:val="-4"/>
          <w:sz w:val="24"/>
        </w:rPr>
        <w:t xml:space="preserve"> </w:t>
      </w:r>
      <w:r>
        <w:rPr>
          <w:i/>
          <w:sz w:val="24"/>
        </w:rPr>
        <w:t>aşamasında, paydaşlarımızın plan sürecine aktif katılımını sağlamak üzere paydaş anketi, toplantı ve görüşmeler yapılmıştır. Durum analizinin ardından geleceğe yönelim bölümüne geçilerek okulumuzun/kurumumuzun amaç, hedef, gösterge ve stratejileri belirlenmiştir.</w:t>
      </w:r>
    </w:p>
    <w:p w:rsidR="00474AAC" w:rsidRDefault="00474AAC">
      <w:pPr>
        <w:spacing w:line="360" w:lineRule="auto"/>
        <w:jc w:val="both"/>
      </w:pPr>
    </w:p>
    <w:p w:rsidR="00C34CA9" w:rsidRPr="007A470F" w:rsidRDefault="00C34CA9" w:rsidP="00C34CA9">
      <w:pPr>
        <w:spacing w:line="360" w:lineRule="auto"/>
        <w:ind w:firstLine="708"/>
        <w:jc w:val="both"/>
        <w:rPr>
          <w:rFonts w:asciiTheme="majorHAnsi" w:hAnsiTheme="majorHAnsi" w:cstheme="minorHAnsi"/>
          <w:sz w:val="24"/>
          <w:szCs w:val="24"/>
        </w:rPr>
      </w:pPr>
      <w:r w:rsidRPr="007A470F">
        <w:rPr>
          <w:rFonts w:asciiTheme="majorHAnsi" w:hAnsiTheme="majorHAnsi" w:cstheme="minorHAnsi"/>
          <w:sz w:val="24"/>
          <w:szCs w:val="24"/>
        </w:rPr>
        <w:t>Şehit Nihat Akbaş İlk/Ortaokulu Müdürlüğü olarak 2024-2028 Stratejik Planı çalışmaları kapsamında, okulumuz çalışanları ile ilgili paydaşların katılımıyla 2024 Eğitim Vizyonu, uygulanmakta olan stratejik plan, mevzuat, üst politika belgeleri incelenmiştir. 2024-2028 yıllarını kapsayacak şekilde hazırlanan Stratejik Planımız beş bölümden (Stratejik Plan Hazırlık Süreci, Durum Analizi Özeti, Geleceğe Yönelim, Maliyetlendirme ve Stratejik Plan İzleme ve Değerlendirme ) oluşmaktadır.</w:t>
      </w:r>
    </w:p>
    <w:p w:rsidR="00C34CA9" w:rsidRPr="007A470F" w:rsidRDefault="00C34CA9" w:rsidP="00CF1325">
      <w:pPr>
        <w:spacing w:line="360" w:lineRule="auto"/>
        <w:ind w:right="130" w:firstLine="708"/>
        <w:jc w:val="both"/>
        <w:rPr>
          <w:rFonts w:asciiTheme="majorHAnsi" w:hAnsiTheme="majorHAnsi" w:cstheme="minorHAnsi"/>
          <w:sz w:val="24"/>
          <w:szCs w:val="24"/>
        </w:rPr>
      </w:pPr>
      <w:r w:rsidRPr="007A470F">
        <w:rPr>
          <w:rFonts w:asciiTheme="majorHAnsi" w:hAnsiTheme="majorHAnsi" w:cstheme="minorHAnsi"/>
          <w:sz w:val="24"/>
          <w:szCs w:val="24"/>
        </w:rPr>
        <w:lastRenderedPageBreak/>
        <w:t>Paydaş analizi yapılarak iç ve dış paydaşlarımız değerlendirilmiştir. Paydaş beklentileri, uyguladığımız anket, grup çalışmaları sonuçlarına göre analiz edilerek kurumdan beklentiler tespit edilmiştir. PESTLE analizi yapılmış, kurum çalışanlarının, velilerin ve öğrencilerin görüşleri alınarak GZFT analizi yapılmış, çıkan sonuçlar önem derecesine göre önceliklendirilmiştir. Yapılan çalışmalar, Şehit Nihat Akbaş İlk/Ortaokulu’nun mevcut durumunu göstermiştir.</w:t>
      </w:r>
    </w:p>
    <w:p w:rsidR="00C34CA9" w:rsidRPr="007A470F" w:rsidRDefault="00C34CA9" w:rsidP="00C34CA9">
      <w:pPr>
        <w:spacing w:before="1" w:line="360" w:lineRule="auto"/>
        <w:ind w:firstLine="708"/>
        <w:jc w:val="both"/>
        <w:rPr>
          <w:rFonts w:asciiTheme="majorHAnsi" w:hAnsiTheme="majorHAnsi" w:cstheme="minorHAnsi"/>
          <w:sz w:val="24"/>
          <w:szCs w:val="24"/>
        </w:rPr>
      </w:pPr>
      <w:r w:rsidRPr="007A470F">
        <w:rPr>
          <w:rFonts w:asciiTheme="majorHAnsi" w:hAnsiTheme="majorHAnsi" w:cstheme="minorHAnsi"/>
          <w:sz w:val="24"/>
          <w:szCs w:val="24"/>
        </w:rPr>
        <w:t>Elde edilen bilgiler sonucunda yedi amaç bu amaçlar altında da beş yıllık hedefler ile bu hedefleri gerçekleştirecek strateji ve eylemler ortaya çıkmıştır. Stratejilerin yaklaşık maliyetlerinden yola çıkılarak amaç ve hedeflerin tahmini kaynak ihtiyaçları hesaplanmıştır. Planda yer alan amaç ve hedeflerin gerçekleşme durumlarının takip edilebilmesi için de stratejik plan izleme ve değerlendirme modeli oluşturulmuştur.</w:t>
      </w:r>
    </w:p>
    <w:p w:rsidR="00C34CA9" w:rsidRPr="007A470F" w:rsidRDefault="00C34CA9" w:rsidP="00C34CA9">
      <w:pPr>
        <w:spacing w:line="360" w:lineRule="auto"/>
        <w:ind w:firstLine="708"/>
        <w:jc w:val="both"/>
        <w:rPr>
          <w:rFonts w:asciiTheme="majorHAnsi" w:hAnsiTheme="majorHAnsi" w:cstheme="minorHAnsi"/>
          <w:sz w:val="24"/>
          <w:szCs w:val="24"/>
        </w:rPr>
      </w:pPr>
      <w:r w:rsidRPr="007A470F">
        <w:rPr>
          <w:rFonts w:asciiTheme="majorHAnsi" w:hAnsiTheme="majorHAnsi" w:cstheme="minorHAnsi"/>
          <w:sz w:val="24"/>
          <w:szCs w:val="24"/>
        </w:rPr>
        <w:t>Stratejik planlama uygulamalarının başarılı olması önemli ölçüde plan öncesi hazırlık çalışmalarının iyi planlanmış olmasına ve sürece katılımın üst düzeyde sağlanmasına bağlıdır.</w:t>
      </w:r>
    </w:p>
    <w:p w:rsidR="00C34CA9" w:rsidRPr="007A470F" w:rsidRDefault="00C34CA9" w:rsidP="00C34CA9">
      <w:pPr>
        <w:spacing w:before="121" w:line="360" w:lineRule="auto"/>
        <w:ind w:firstLine="708"/>
        <w:jc w:val="both"/>
        <w:rPr>
          <w:rFonts w:asciiTheme="majorHAnsi" w:hAnsiTheme="majorHAnsi" w:cstheme="minorHAnsi"/>
          <w:sz w:val="24"/>
          <w:szCs w:val="24"/>
        </w:rPr>
      </w:pPr>
      <w:r w:rsidRPr="007A470F">
        <w:rPr>
          <w:rFonts w:asciiTheme="majorHAnsi" w:hAnsiTheme="majorHAnsi" w:cstheme="minorHAnsi"/>
          <w:sz w:val="24"/>
          <w:szCs w:val="24"/>
        </w:rPr>
        <w:t>2024-2028 döneminde kullanılmış olan kurumumuza ait  Stratejik Planlama Modeli, Şekil-1’de belirtilmiştir. Şekil1’e göre durum analizinin gerçekleştirilerek geleceğe yönelim bölümünün tasarlanması, stratejik planın yıllık uygulama dilimleri olan performans programının hazırlanması ve uygulama sonuçlarının izlenip değerlendirilmesi kurumumuz Stratejik Planlama Model’inin ana hatlarını oluşturmaktadır. Bu kısımda yukarıdaki konular kapsamında Müdürlüğümüz 2024-2028  Stratejik Planı’nın oluşturulma süreci tamamlanmıştır.</w:t>
      </w:r>
    </w:p>
    <w:p w:rsidR="00C34CA9" w:rsidRDefault="00C34CA9">
      <w:pPr>
        <w:spacing w:line="360" w:lineRule="auto"/>
        <w:jc w:val="both"/>
      </w:pPr>
    </w:p>
    <w:p w:rsidR="00C34CA9" w:rsidRPr="00C34CA9" w:rsidRDefault="00C34CA9" w:rsidP="00C34CA9">
      <w:r>
        <w:rPr>
          <w:noProof/>
          <w:sz w:val="21"/>
          <w:lang w:eastAsia="tr-TR"/>
        </w:rPr>
        <w:drawing>
          <wp:anchor distT="0" distB="0" distL="114300" distR="114300" simplePos="0" relativeHeight="251654656" behindDoc="0" locked="0" layoutInCell="1" allowOverlap="1" wp14:anchorId="7B03E19B" wp14:editId="5EF2FBB5">
            <wp:simplePos x="0" y="0"/>
            <wp:positionH relativeFrom="column">
              <wp:posOffset>1108075</wp:posOffset>
            </wp:positionH>
            <wp:positionV relativeFrom="paragraph">
              <wp:posOffset>12700</wp:posOffset>
            </wp:positionV>
            <wp:extent cx="4250690" cy="2576830"/>
            <wp:effectExtent l="0" t="0" r="0" b="13970"/>
            <wp:wrapSquare wrapText="bothSides"/>
            <wp:docPr id="81" name="Diy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V relativeFrom="margin">
              <wp14:pctHeight>0</wp14:pctHeight>
            </wp14:sizeRelV>
          </wp:anchor>
        </w:drawing>
      </w:r>
    </w:p>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C34CA9" w:rsidRDefault="00C34CA9" w:rsidP="00C34CA9"/>
    <w:p w:rsidR="00C34CA9" w:rsidRPr="00D43DEF" w:rsidRDefault="00C34CA9" w:rsidP="00C34CA9">
      <w:pPr>
        <w:spacing w:before="66"/>
        <w:ind w:left="144"/>
        <w:rPr>
          <w:rFonts w:ascii="Times New Roman" w:hAnsi="Times New Roman" w:cs="Times New Roman"/>
          <w:sz w:val="20"/>
          <w:szCs w:val="20"/>
        </w:rPr>
      </w:pPr>
      <w:r>
        <w:tab/>
      </w:r>
      <w:r>
        <w:tab/>
        <w:t>Şekil 1:</w:t>
      </w:r>
      <w:r w:rsidRPr="00C34CA9">
        <w:rPr>
          <w:rFonts w:ascii="Times New Roman" w:hAnsi="Times New Roman" w:cs="Times New Roman"/>
          <w:sz w:val="20"/>
          <w:szCs w:val="20"/>
        </w:rPr>
        <w:t xml:space="preserve"> </w:t>
      </w:r>
      <w:r>
        <w:rPr>
          <w:rFonts w:ascii="Times New Roman" w:hAnsi="Times New Roman" w:cs="Times New Roman"/>
          <w:sz w:val="20"/>
          <w:szCs w:val="20"/>
        </w:rPr>
        <w:t xml:space="preserve">Şehit Nihat Akbaş İlk/Ortaokulu </w:t>
      </w:r>
      <w:r w:rsidRPr="00D43DEF">
        <w:rPr>
          <w:rFonts w:ascii="Times New Roman" w:hAnsi="Times New Roman" w:cs="Times New Roman"/>
          <w:sz w:val="20"/>
          <w:szCs w:val="20"/>
        </w:rPr>
        <w:t>Stratejik Planlama Süreci</w:t>
      </w:r>
    </w:p>
    <w:p w:rsidR="00C34CA9" w:rsidRDefault="00C34CA9" w:rsidP="00C34CA9"/>
    <w:p w:rsidR="00C34CA9" w:rsidRDefault="00C34CA9" w:rsidP="00C34CA9">
      <w:pPr>
        <w:jc w:val="center"/>
      </w:pPr>
    </w:p>
    <w:p w:rsidR="00C34CA9" w:rsidRPr="00C34CA9" w:rsidRDefault="00C34CA9" w:rsidP="00C34CA9">
      <w:pPr>
        <w:tabs>
          <w:tab w:val="center" w:pos="5525"/>
        </w:tabs>
        <w:sectPr w:rsidR="00C34CA9" w:rsidRPr="00C34CA9" w:rsidSect="00C70373">
          <w:pgSz w:w="11910" w:h="16840"/>
          <w:pgMar w:top="720" w:right="995" w:bottom="720" w:left="720" w:header="0" w:footer="1097" w:gutter="0"/>
          <w:cols w:space="708"/>
          <w:docGrid w:linePitch="299"/>
        </w:sectPr>
      </w:pPr>
      <w:r>
        <w:tab/>
      </w:r>
    </w:p>
    <w:p w:rsidR="00474AAC" w:rsidRDefault="00B74296" w:rsidP="000D56CF">
      <w:pPr>
        <w:pStyle w:val="Balk2"/>
        <w:numPr>
          <w:ilvl w:val="0"/>
          <w:numId w:val="15"/>
        </w:numPr>
        <w:tabs>
          <w:tab w:val="left" w:pos="1677"/>
        </w:tabs>
        <w:ind w:left="1677" w:hanging="359"/>
        <w:jc w:val="left"/>
      </w:pPr>
      <w:bookmarkStart w:id="6" w:name="_Toc167269447"/>
      <w:r>
        <w:lastRenderedPageBreak/>
        <w:t>DURUM</w:t>
      </w:r>
      <w:r>
        <w:rPr>
          <w:spacing w:val="-4"/>
        </w:rPr>
        <w:t xml:space="preserve"> </w:t>
      </w:r>
      <w:r>
        <w:rPr>
          <w:spacing w:val="-2"/>
        </w:rPr>
        <w:t>ANALİZİ</w:t>
      </w:r>
      <w:bookmarkEnd w:id="6"/>
    </w:p>
    <w:p w:rsidR="00474AAC" w:rsidRDefault="00B74296">
      <w:pPr>
        <w:spacing w:before="280" w:line="360" w:lineRule="auto"/>
        <w:ind w:left="958" w:right="1013"/>
        <w:jc w:val="both"/>
        <w:rPr>
          <w:i/>
          <w:sz w:val="24"/>
        </w:rPr>
      </w:pPr>
      <w:r>
        <w:rPr>
          <w:i/>
          <w:sz w:val="24"/>
        </w:rPr>
        <w:t>Stratejik planlama sürecinin ilk adımı olan durum analizi, okulumuzun/kurumumuzun “neredeyiz?” sorusuna cevap vermektedir. Okulumuzun/kurumumuzun geleceğe yönelik amaç, hedef ve stratejiler geliştirebilmesi için öncelikle mevcut durumda hangi kaynaklara sahip olduğu ya da hangi yönlerinin eksik olduğu ayrıca,</w:t>
      </w:r>
      <w:r>
        <w:rPr>
          <w:i/>
          <w:spacing w:val="40"/>
          <w:sz w:val="24"/>
        </w:rPr>
        <w:t xml:space="preserve"> </w:t>
      </w:r>
      <w:r>
        <w:rPr>
          <w:i/>
          <w:sz w:val="24"/>
        </w:rPr>
        <w:t>okulumuzun/kurumumuzun kontrolü dışındaki olumlu ya da olumsuz gelişmelerin neler olduğu değerlendirilmiştir. Dolayısıyla bu analiz, okulumuzun/kurumumuzun kendisini ve çevresini daha iyi tanımasına yardımcı olacak ve stratejik planın sonraki aşamalarından daha sağlıklı sonuçlar elde edilmesini sağlayacaktır.</w:t>
      </w:r>
    </w:p>
    <w:p w:rsidR="00474AAC" w:rsidRDefault="00B74296">
      <w:pPr>
        <w:spacing w:before="1" w:line="360" w:lineRule="auto"/>
        <w:ind w:left="958" w:right="1015"/>
        <w:jc w:val="both"/>
        <w:rPr>
          <w:i/>
          <w:sz w:val="24"/>
        </w:rPr>
      </w:pPr>
      <w:r>
        <w:rPr>
          <w:i/>
          <w:sz w:val="24"/>
        </w:rPr>
        <w:t xml:space="preserve">Durum analizi bölümünde, aşağıdaki hususlarla ilgili analiz ve değerlendirmeler </w:t>
      </w:r>
      <w:r>
        <w:rPr>
          <w:i/>
          <w:spacing w:val="-2"/>
          <w:sz w:val="24"/>
        </w:rPr>
        <w:t>yapılmıştır;</w:t>
      </w:r>
    </w:p>
    <w:p w:rsidR="00474AAC" w:rsidRDefault="00B74296" w:rsidP="000D56CF">
      <w:pPr>
        <w:pStyle w:val="ListeParagraf"/>
        <w:numPr>
          <w:ilvl w:val="0"/>
          <w:numId w:val="14"/>
        </w:numPr>
        <w:tabs>
          <w:tab w:val="left" w:pos="1678"/>
        </w:tabs>
        <w:spacing w:before="0" w:line="294" w:lineRule="exact"/>
        <w:rPr>
          <w:i/>
          <w:sz w:val="24"/>
        </w:rPr>
      </w:pPr>
      <w:r>
        <w:rPr>
          <w:i/>
          <w:sz w:val="24"/>
        </w:rPr>
        <w:t>Kurumsal</w:t>
      </w:r>
      <w:r>
        <w:rPr>
          <w:i/>
          <w:spacing w:val="-2"/>
          <w:sz w:val="24"/>
        </w:rPr>
        <w:t xml:space="preserve"> tarihçe</w:t>
      </w:r>
    </w:p>
    <w:p w:rsidR="00474AAC" w:rsidRDefault="00B74296" w:rsidP="000D56CF">
      <w:pPr>
        <w:pStyle w:val="ListeParagraf"/>
        <w:numPr>
          <w:ilvl w:val="0"/>
          <w:numId w:val="14"/>
        </w:numPr>
        <w:tabs>
          <w:tab w:val="left" w:pos="1678"/>
        </w:tabs>
        <w:spacing w:before="142"/>
        <w:rPr>
          <w:i/>
          <w:sz w:val="24"/>
        </w:rPr>
      </w:pPr>
      <w:r>
        <w:rPr>
          <w:i/>
          <w:sz w:val="24"/>
        </w:rPr>
        <w:t>Uygulanmakta</w:t>
      </w:r>
      <w:r>
        <w:rPr>
          <w:i/>
          <w:spacing w:val="-3"/>
          <w:sz w:val="24"/>
        </w:rPr>
        <w:t xml:space="preserve"> </w:t>
      </w:r>
      <w:r>
        <w:rPr>
          <w:i/>
          <w:sz w:val="24"/>
        </w:rPr>
        <w:t>olan</w:t>
      </w:r>
      <w:r>
        <w:rPr>
          <w:i/>
          <w:spacing w:val="-5"/>
          <w:sz w:val="24"/>
        </w:rPr>
        <w:t xml:space="preserve"> </w:t>
      </w:r>
      <w:r>
        <w:rPr>
          <w:i/>
          <w:sz w:val="24"/>
        </w:rPr>
        <w:t>planın</w:t>
      </w:r>
      <w:r>
        <w:rPr>
          <w:i/>
          <w:spacing w:val="-1"/>
          <w:sz w:val="24"/>
        </w:rPr>
        <w:t xml:space="preserve"> </w:t>
      </w:r>
      <w:r>
        <w:rPr>
          <w:i/>
          <w:spacing w:val="-2"/>
          <w:sz w:val="24"/>
        </w:rPr>
        <w:t>değerlendirilmesi</w:t>
      </w:r>
    </w:p>
    <w:p w:rsidR="00474AAC" w:rsidRDefault="00B74296" w:rsidP="000D56CF">
      <w:pPr>
        <w:pStyle w:val="ListeParagraf"/>
        <w:numPr>
          <w:ilvl w:val="0"/>
          <w:numId w:val="14"/>
        </w:numPr>
        <w:tabs>
          <w:tab w:val="left" w:pos="1678"/>
        </w:tabs>
        <w:spacing w:before="140"/>
        <w:rPr>
          <w:i/>
          <w:sz w:val="24"/>
        </w:rPr>
      </w:pPr>
      <w:r>
        <w:rPr>
          <w:i/>
          <w:sz w:val="24"/>
        </w:rPr>
        <w:t>Mevzuat</w:t>
      </w:r>
      <w:r>
        <w:rPr>
          <w:i/>
          <w:spacing w:val="-4"/>
          <w:sz w:val="24"/>
        </w:rPr>
        <w:t xml:space="preserve"> </w:t>
      </w:r>
      <w:r>
        <w:rPr>
          <w:i/>
          <w:spacing w:val="-2"/>
          <w:sz w:val="24"/>
        </w:rPr>
        <w:t>analizi</w:t>
      </w:r>
    </w:p>
    <w:p w:rsidR="00474AAC" w:rsidRDefault="00B74296" w:rsidP="000D56CF">
      <w:pPr>
        <w:pStyle w:val="ListeParagraf"/>
        <w:numPr>
          <w:ilvl w:val="0"/>
          <w:numId w:val="14"/>
        </w:numPr>
        <w:tabs>
          <w:tab w:val="left" w:pos="1678"/>
        </w:tabs>
        <w:spacing w:before="142"/>
        <w:rPr>
          <w:i/>
          <w:sz w:val="24"/>
        </w:rPr>
      </w:pPr>
      <w:r>
        <w:rPr>
          <w:i/>
          <w:sz w:val="24"/>
        </w:rPr>
        <w:t>Üst</w:t>
      </w:r>
      <w:r>
        <w:rPr>
          <w:i/>
          <w:spacing w:val="-4"/>
          <w:sz w:val="24"/>
        </w:rPr>
        <w:t xml:space="preserve"> </w:t>
      </w:r>
      <w:r>
        <w:rPr>
          <w:i/>
          <w:sz w:val="24"/>
        </w:rPr>
        <w:t>politika</w:t>
      </w:r>
      <w:r>
        <w:rPr>
          <w:i/>
          <w:spacing w:val="-4"/>
          <w:sz w:val="24"/>
        </w:rPr>
        <w:t xml:space="preserve"> </w:t>
      </w:r>
      <w:r>
        <w:rPr>
          <w:i/>
          <w:sz w:val="24"/>
        </w:rPr>
        <w:t>belgelerinin</w:t>
      </w:r>
      <w:r>
        <w:rPr>
          <w:i/>
          <w:spacing w:val="-5"/>
          <w:sz w:val="24"/>
        </w:rPr>
        <w:t xml:space="preserve"> </w:t>
      </w:r>
      <w:r>
        <w:rPr>
          <w:i/>
          <w:spacing w:val="-2"/>
          <w:sz w:val="24"/>
        </w:rPr>
        <w:t>analizi</w:t>
      </w:r>
    </w:p>
    <w:p w:rsidR="00474AAC" w:rsidRDefault="00B74296" w:rsidP="000D56CF">
      <w:pPr>
        <w:pStyle w:val="ListeParagraf"/>
        <w:numPr>
          <w:ilvl w:val="0"/>
          <w:numId w:val="14"/>
        </w:numPr>
        <w:tabs>
          <w:tab w:val="left" w:pos="1678"/>
        </w:tabs>
        <w:spacing w:before="140"/>
        <w:rPr>
          <w:i/>
          <w:sz w:val="24"/>
        </w:rPr>
      </w:pPr>
      <w:r>
        <w:rPr>
          <w:i/>
          <w:sz w:val="24"/>
        </w:rPr>
        <w:t>Faaliyet</w:t>
      </w:r>
      <w:r>
        <w:rPr>
          <w:i/>
          <w:spacing w:val="-5"/>
          <w:sz w:val="24"/>
        </w:rPr>
        <w:t xml:space="preserve"> </w:t>
      </w:r>
      <w:r>
        <w:rPr>
          <w:i/>
          <w:sz w:val="24"/>
        </w:rPr>
        <w:t>alanları</w:t>
      </w:r>
      <w:r>
        <w:rPr>
          <w:i/>
          <w:spacing w:val="-3"/>
          <w:sz w:val="24"/>
        </w:rPr>
        <w:t xml:space="preserve"> </w:t>
      </w:r>
      <w:r>
        <w:rPr>
          <w:i/>
          <w:sz w:val="24"/>
        </w:rPr>
        <w:t>ile</w:t>
      </w:r>
      <w:r>
        <w:rPr>
          <w:i/>
          <w:spacing w:val="-5"/>
          <w:sz w:val="24"/>
        </w:rPr>
        <w:t xml:space="preserve"> </w:t>
      </w:r>
      <w:r>
        <w:rPr>
          <w:i/>
          <w:sz w:val="24"/>
        </w:rPr>
        <w:t>ürün</w:t>
      </w:r>
      <w:r>
        <w:rPr>
          <w:i/>
          <w:spacing w:val="-1"/>
          <w:sz w:val="24"/>
        </w:rPr>
        <w:t xml:space="preserve"> </w:t>
      </w:r>
      <w:r>
        <w:rPr>
          <w:i/>
          <w:sz w:val="24"/>
        </w:rPr>
        <w:t>ve</w:t>
      </w:r>
      <w:r>
        <w:rPr>
          <w:i/>
          <w:spacing w:val="-3"/>
          <w:sz w:val="24"/>
        </w:rPr>
        <w:t xml:space="preserve"> </w:t>
      </w:r>
      <w:r>
        <w:rPr>
          <w:i/>
          <w:sz w:val="24"/>
        </w:rPr>
        <w:t>hizmetlerin</w:t>
      </w:r>
      <w:r>
        <w:rPr>
          <w:i/>
          <w:spacing w:val="-1"/>
          <w:sz w:val="24"/>
        </w:rPr>
        <w:t xml:space="preserve"> </w:t>
      </w:r>
      <w:r>
        <w:rPr>
          <w:i/>
          <w:spacing w:val="-2"/>
          <w:sz w:val="24"/>
        </w:rPr>
        <w:t>belirlenmesi</w:t>
      </w:r>
    </w:p>
    <w:p w:rsidR="00474AAC" w:rsidRDefault="00B74296" w:rsidP="000D56CF">
      <w:pPr>
        <w:pStyle w:val="ListeParagraf"/>
        <w:numPr>
          <w:ilvl w:val="0"/>
          <w:numId w:val="14"/>
        </w:numPr>
        <w:tabs>
          <w:tab w:val="left" w:pos="1678"/>
        </w:tabs>
        <w:spacing w:before="140"/>
        <w:rPr>
          <w:i/>
          <w:sz w:val="24"/>
        </w:rPr>
      </w:pPr>
      <w:r>
        <w:rPr>
          <w:i/>
          <w:sz w:val="24"/>
        </w:rPr>
        <w:t>Paydaş</w:t>
      </w:r>
      <w:r>
        <w:rPr>
          <w:i/>
          <w:spacing w:val="-1"/>
          <w:sz w:val="24"/>
        </w:rPr>
        <w:t xml:space="preserve"> </w:t>
      </w:r>
      <w:r>
        <w:rPr>
          <w:i/>
          <w:spacing w:val="-2"/>
          <w:sz w:val="24"/>
        </w:rPr>
        <w:t>analizi</w:t>
      </w:r>
    </w:p>
    <w:p w:rsidR="00474AAC" w:rsidRDefault="00B74296" w:rsidP="000D56CF">
      <w:pPr>
        <w:pStyle w:val="ListeParagraf"/>
        <w:numPr>
          <w:ilvl w:val="0"/>
          <w:numId w:val="14"/>
        </w:numPr>
        <w:tabs>
          <w:tab w:val="left" w:pos="1678"/>
        </w:tabs>
        <w:spacing w:before="142"/>
        <w:rPr>
          <w:i/>
          <w:sz w:val="24"/>
        </w:rPr>
      </w:pPr>
      <w:r>
        <w:rPr>
          <w:i/>
          <w:sz w:val="24"/>
        </w:rPr>
        <w:t>Kuruluş</w:t>
      </w:r>
      <w:r>
        <w:rPr>
          <w:i/>
          <w:spacing w:val="-2"/>
          <w:sz w:val="24"/>
        </w:rPr>
        <w:t xml:space="preserve"> </w:t>
      </w:r>
      <w:r>
        <w:rPr>
          <w:i/>
          <w:sz w:val="24"/>
        </w:rPr>
        <w:t>içi</w:t>
      </w:r>
      <w:r>
        <w:rPr>
          <w:i/>
          <w:spacing w:val="-2"/>
          <w:sz w:val="24"/>
        </w:rPr>
        <w:t xml:space="preserve"> analiz</w:t>
      </w:r>
    </w:p>
    <w:p w:rsidR="00474AAC" w:rsidRDefault="00B74296" w:rsidP="000D56CF">
      <w:pPr>
        <w:pStyle w:val="ListeParagraf"/>
        <w:numPr>
          <w:ilvl w:val="0"/>
          <w:numId w:val="14"/>
        </w:numPr>
        <w:tabs>
          <w:tab w:val="left" w:pos="1678"/>
        </w:tabs>
        <w:spacing w:before="140"/>
        <w:rPr>
          <w:i/>
          <w:sz w:val="24"/>
        </w:rPr>
      </w:pPr>
      <w:r>
        <w:rPr>
          <w:i/>
          <w:sz w:val="24"/>
        </w:rPr>
        <w:t>Dış</w:t>
      </w:r>
      <w:r>
        <w:rPr>
          <w:i/>
          <w:spacing w:val="-7"/>
          <w:sz w:val="24"/>
        </w:rPr>
        <w:t xml:space="preserve"> </w:t>
      </w:r>
      <w:r>
        <w:rPr>
          <w:i/>
          <w:sz w:val="24"/>
        </w:rPr>
        <w:t>çevre</w:t>
      </w:r>
      <w:r>
        <w:rPr>
          <w:i/>
          <w:spacing w:val="-4"/>
          <w:sz w:val="24"/>
        </w:rPr>
        <w:t xml:space="preserve"> </w:t>
      </w:r>
      <w:r>
        <w:rPr>
          <w:i/>
          <w:sz w:val="24"/>
        </w:rPr>
        <w:t>analizi</w:t>
      </w:r>
      <w:r>
        <w:rPr>
          <w:i/>
          <w:spacing w:val="-4"/>
          <w:sz w:val="24"/>
        </w:rPr>
        <w:t xml:space="preserve"> </w:t>
      </w:r>
      <w:r>
        <w:rPr>
          <w:i/>
          <w:sz w:val="24"/>
        </w:rPr>
        <w:t>(Politik,</w:t>
      </w:r>
      <w:r>
        <w:rPr>
          <w:i/>
          <w:spacing w:val="-4"/>
          <w:sz w:val="24"/>
        </w:rPr>
        <w:t xml:space="preserve"> </w:t>
      </w:r>
      <w:r>
        <w:rPr>
          <w:i/>
          <w:sz w:val="24"/>
        </w:rPr>
        <w:t>ekonomik,</w:t>
      </w:r>
      <w:r>
        <w:rPr>
          <w:i/>
          <w:spacing w:val="-3"/>
          <w:sz w:val="24"/>
        </w:rPr>
        <w:t xml:space="preserve"> </w:t>
      </w:r>
      <w:r>
        <w:rPr>
          <w:i/>
          <w:sz w:val="24"/>
        </w:rPr>
        <w:t>sosyal,</w:t>
      </w:r>
      <w:r>
        <w:rPr>
          <w:i/>
          <w:spacing w:val="-4"/>
          <w:sz w:val="24"/>
        </w:rPr>
        <w:t xml:space="preserve"> </w:t>
      </w:r>
      <w:r>
        <w:rPr>
          <w:i/>
          <w:sz w:val="24"/>
        </w:rPr>
        <w:t>teknolojik,</w:t>
      </w:r>
      <w:r>
        <w:rPr>
          <w:i/>
          <w:spacing w:val="-4"/>
          <w:sz w:val="24"/>
        </w:rPr>
        <w:t xml:space="preserve"> </w:t>
      </w:r>
      <w:r>
        <w:rPr>
          <w:i/>
          <w:sz w:val="24"/>
        </w:rPr>
        <w:t>yasal</w:t>
      </w:r>
      <w:r>
        <w:rPr>
          <w:i/>
          <w:spacing w:val="-3"/>
          <w:sz w:val="24"/>
        </w:rPr>
        <w:t xml:space="preserve"> </w:t>
      </w:r>
      <w:r>
        <w:rPr>
          <w:i/>
          <w:sz w:val="24"/>
        </w:rPr>
        <w:t>ve</w:t>
      </w:r>
      <w:r>
        <w:rPr>
          <w:i/>
          <w:spacing w:val="-4"/>
          <w:sz w:val="24"/>
        </w:rPr>
        <w:t xml:space="preserve"> </w:t>
      </w:r>
      <w:r>
        <w:rPr>
          <w:i/>
          <w:sz w:val="24"/>
        </w:rPr>
        <w:t>çevresel</w:t>
      </w:r>
      <w:r>
        <w:rPr>
          <w:i/>
          <w:spacing w:val="-5"/>
          <w:sz w:val="24"/>
        </w:rPr>
        <w:t xml:space="preserve"> </w:t>
      </w:r>
      <w:r>
        <w:rPr>
          <w:i/>
          <w:spacing w:val="-2"/>
          <w:sz w:val="24"/>
        </w:rPr>
        <w:t>analiz)</w:t>
      </w:r>
    </w:p>
    <w:p w:rsidR="00474AAC" w:rsidRDefault="00B74296" w:rsidP="000D56CF">
      <w:pPr>
        <w:pStyle w:val="ListeParagraf"/>
        <w:numPr>
          <w:ilvl w:val="0"/>
          <w:numId w:val="14"/>
        </w:numPr>
        <w:tabs>
          <w:tab w:val="left" w:pos="1678"/>
        </w:tabs>
        <w:spacing w:before="139"/>
        <w:rPr>
          <w:i/>
          <w:sz w:val="24"/>
        </w:rPr>
      </w:pPr>
      <w:r>
        <w:rPr>
          <w:i/>
          <w:sz w:val="24"/>
        </w:rPr>
        <w:t>Güçlü</w:t>
      </w:r>
      <w:r>
        <w:rPr>
          <w:i/>
          <w:spacing w:val="-4"/>
          <w:sz w:val="24"/>
        </w:rPr>
        <w:t xml:space="preserve"> </w:t>
      </w:r>
      <w:r>
        <w:rPr>
          <w:i/>
          <w:sz w:val="24"/>
        </w:rPr>
        <w:t>ve</w:t>
      </w:r>
      <w:r>
        <w:rPr>
          <w:i/>
          <w:spacing w:val="-2"/>
          <w:sz w:val="24"/>
        </w:rPr>
        <w:t xml:space="preserve"> </w:t>
      </w:r>
      <w:r>
        <w:rPr>
          <w:i/>
          <w:sz w:val="24"/>
        </w:rPr>
        <w:t>zayıf</w:t>
      </w:r>
      <w:r>
        <w:rPr>
          <w:i/>
          <w:spacing w:val="-4"/>
          <w:sz w:val="24"/>
        </w:rPr>
        <w:t xml:space="preserve"> </w:t>
      </w:r>
      <w:r>
        <w:rPr>
          <w:i/>
          <w:sz w:val="24"/>
        </w:rPr>
        <w:t>yönler</w:t>
      </w:r>
      <w:r>
        <w:rPr>
          <w:i/>
          <w:spacing w:val="-2"/>
          <w:sz w:val="24"/>
        </w:rPr>
        <w:t xml:space="preserve"> </w:t>
      </w:r>
      <w:r>
        <w:rPr>
          <w:i/>
          <w:sz w:val="24"/>
        </w:rPr>
        <w:t>ile</w:t>
      </w:r>
      <w:r>
        <w:rPr>
          <w:i/>
          <w:spacing w:val="-5"/>
          <w:sz w:val="24"/>
        </w:rPr>
        <w:t xml:space="preserve"> </w:t>
      </w:r>
      <w:r>
        <w:rPr>
          <w:i/>
          <w:sz w:val="24"/>
        </w:rPr>
        <w:t>fırsatlar</w:t>
      </w:r>
      <w:r>
        <w:rPr>
          <w:i/>
          <w:spacing w:val="-2"/>
          <w:sz w:val="24"/>
        </w:rPr>
        <w:t xml:space="preserve"> </w:t>
      </w:r>
      <w:r>
        <w:rPr>
          <w:i/>
          <w:sz w:val="24"/>
        </w:rPr>
        <w:t>ve</w:t>
      </w:r>
      <w:r>
        <w:rPr>
          <w:i/>
          <w:spacing w:val="-3"/>
          <w:sz w:val="24"/>
        </w:rPr>
        <w:t xml:space="preserve"> </w:t>
      </w:r>
      <w:r>
        <w:rPr>
          <w:i/>
          <w:sz w:val="24"/>
        </w:rPr>
        <w:t>tehditler</w:t>
      </w:r>
      <w:r>
        <w:rPr>
          <w:i/>
          <w:spacing w:val="-2"/>
          <w:sz w:val="24"/>
        </w:rPr>
        <w:t xml:space="preserve"> </w:t>
      </w:r>
      <w:r>
        <w:rPr>
          <w:i/>
          <w:sz w:val="24"/>
        </w:rPr>
        <w:t>(GZFT)</w:t>
      </w:r>
      <w:r>
        <w:rPr>
          <w:i/>
          <w:spacing w:val="-3"/>
          <w:sz w:val="24"/>
        </w:rPr>
        <w:t xml:space="preserve"> </w:t>
      </w:r>
      <w:r>
        <w:rPr>
          <w:i/>
          <w:spacing w:val="-2"/>
          <w:sz w:val="24"/>
        </w:rPr>
        <w:t>analizi</w:t>
      </w:r>
    </w:p>
    <w:p w:rsidR="00474AAC" w:rsidRDefault="00B74296" w:rsidP="000D56CF">
      <w:pPr>
        <w:pStyle w:val="ListeParagraf"/>
        <w:numPr>
          <w:ilvl w:val="0"/>
          <w:numId w:val="14"/>
        </w:numPr>
        <w:tabs>
          <w:tab w:val="left" w:pos="1678"/>
        </w:tabs>
        <w:spacing w:before="143"/>
        <w:rPr>
          <w:i/>
          <w:sz w:val="24"/>
        </w:rPr>
      </w:pPr>
      <w:r>
        <w:rPr>
          <w:i/>
          <w:sz w:val="24"/>
        </w:rPr>
        <w:t>Tespit</w:t>
      </w:r>
      <w:r>
        <w:rPr>
          <w:i/>
          <w:spacing w:val="-3"/>
          <w:sz w:val="24"/>
        </w:rPr>
        <w:t xml:space="preserve"> </w:t>
      </w:r>
      <w:r>
        <w:rPr>
          <w:i/>
          <w:sz w:val="24"/>
        </w:rPr>
        <w:t>ve</w:t>
      </w:r>
      <w:r>
        <w:rPr>
          <w:i/>
          <w:spacing w:val="-2"/>
          <w:sz w:val="24"/>
        </w:rPr>
        <w:t xml:space="preserve"> </w:t>
      </w:r>
      <w:r>
        <w:rPr>
          <w:i/>
          <w:sz w:val="24"/>
        </w:rPr>
        <w:t>ihtiyaçların</w:t>
      </w:r>
      <w:r>
        <w:rPr>
          <w:i/>
          <w:spacing w:val="-2"/>
          <w:sz w:val="24"/>
        </w:rPr>
        <w:t xml:space="preserve"> belirlenmesi</w:t>
      </w:r>
    </w:p>
    <w:p w:rsidR="00474AAC" w:rsidRDefault="00474AAC"/>
    <w:p w:rsidR="00C34CA9" w:rsidRDefault="00C34CA9">
      <w:pPr>
        <w:sectPr w:rsidR="00C34CA9">
          <w:pgSz w:w="11910" w:h="16840"/>
          <w:pgMar w:top="1320" w:right="400" w:bottom="1280" w:left="460" w:header="0" w:footer="1097" w:gutter="0"/>
          <w:cols w:space="708"/>
        </w:sectPr>
      </w:pPr>
    </w:p>
    <w:p w:rsidR="00474AAC" w:rsidRPr="00A16EDA" w:rsidRDefault="00B74296" w:rsidP="000D56CF">
      <w:pPr>
        <w:pStyle w:val="Balk3"/>
        <w:numPr>
          <w:ilvl w:val="1"/>
          <w:numId w:val="15"/>
        </w:numPr>
        <w:tabs>
          <w:tab w:val="left" w:pos="1553"/>
        </w:tabs>
        <w:ind w:left="1553" w:hanging="595"/>
      </w:pPr>
      <w:bookmarkStart w:id="7" w:name="_Toc167269448"/>
      <w:r>
        <w:lastRenderedPageBreak/>
        <w:t>Kurumsal</w:t>
      </w:r>
      <w:r>
        <w:rPr>
          <w:spacing w:val="-17"/>
        </w:rPr>
        <w:t xml:space="preserve"> </w:t>
      </w:r>
      <w:r>
        <w:rPr>
          <w:spacing w:val="-2"/>
        </w:rPr>
        <w:t>Tarihçe</w:t>
      </w:r>
      <w:bookmarkEnd w:id="7"/>
    </w:p>
    <w:p w:rsidR="00A16EDA" w:rsidRDefault="00A16EDA" w:rsidP="00A16EDA">
      <w:pPr>
        <w:pStyle w:val="Balk3"/>
        <w:tabs>
          <w:tab w:val="left" w:pos="1553"/>
        </w:tabs>
        <w:ind w:firstLine="0"/>
        <w:jc w:val="center"/>
      </w:pPr>
    </w:p>
    <w:p w:rsidR="007A470F" w:rsidRDefault="007A470F" w:rsidP="002A3779">
      <w:pPr>
        <w:pStyle w:val="GvdeMetni"/>
        <w:spacing w:line="360" w:lineRule="auto"/>
        <w:ind w:left="426" w:right="418" w:firstLine="720"/>
        <w:jc w:val="both"/>
        <w:rPr>
          <w:rFonts w:asciiTheme="majorHAnsi" w:hAnsiTheme="majorHAnsi"/>
        </w:rPr>
      </w:pPr>
      <w:r>
        <w:rPr>
          <w:rFonts w:asciiTheme="majorHAnsi" w:hAnsiTheme="majorHAnsi"/>
        </w:rPr>
        <w:t xml:space="preserve">Okulumuz 2007-2008 Eğitim Öğretim yılında </w:t>
      </w:r>
      <w:r w:rsidRPr="007A470F">
        <w:rPr>
          <w:rFonts w:asciiTheme="majorHAnsi" w:hAnsiTheme="majorHAnsi"/>
        </w:rPr>
        <w:t>öğretime başlamıştır.</w:t>
      </w:r>
      <w:r w:rsidR="00DD06A7">
        <w:rPr>
          <w:rFonts w:asciiTheme="majorHAnsi" w:hAnsiTheme="majorHAnsi"/>
        </w:rPr>
        <w:t xml:space="preserve"> </w:t>
      </w:r>
      <w:r w:rsidRPr="007A470F">
        <w:rPr>
          <w:rFonts w:asciiTheme="majorHAnsi" w:hAnsiTheme="majorHAnsi"/>
        </w:rPr>
        <w:t xml:space="preserve">Okulumuz </w:t>
      </w:r>
      <w:r>
        <w:rPr>
          <w:rFonts w:asciiTheme="majorHAnsi" w:hAnsiTheme="majorHAnsi"/>
        </w:rPr>
        <w:t xml:space="preserve">zemin kat ile 4 kattan </w:t>
      </w:r>
      <w:r w:rsidRPr="007A470F">
        <w:rPr>
          <w:rFonts w:asciiTheme="majorHAnsi" w:hAnsiTheme="majorHAnsi"/>
        </w:rPr>
        <w:t>oluş</w:t>
      </w:r>
      <w:r w:rsidR="00DD06A7">
        <w:rPr>
          <w:rFonts w:asciiTheme="majorHAnsi" w:hAnsiTheme="majorHAnsi"/>
        </w:rPr>
        <w:t>muştur. Bünyesinde 13</w:t>
      </w:r>
      <w:r>
        <w:rPr>
          <w:rFonts w:asciiTheme="majorHAnsi" w:hAnsiTheme="majorHAnsi"/>
        </w:rPr>
        <w:t xml:space="preserve"> derslik, 1</w:t>
      </w:r>
      <w:r w:rsidRPr="007A470F">
        <w:rPr>
          <w:rFonts w:asciiTheme="majorHAnsi" w:hAnsiTheme="majorHAnsi"/>
        </w:rPr>
        <w:t xml:space="preserve"> bilişim teknolojileri sınıfı, 1 kütüphane, 1 laboratuar, </w:t>
      </w:r>
      <w:r w:rsidR="00DD06A7">
        <w:rPr>
          <w:rFonts w:asciiTheme="majorHAnsi" w:hAnsiTheme="majorHAnsi"/>
        </w:rPr>
        <w:t>1 rehberlik odası</w:t>
      </w:r>
      <w:r w:rsidRPr="007A470F">
        <w:rPr>
          <w:rFonts w:asciiTheme="majorHAnsi" w:hAnsiTheme="majorHAnsi"/>
        </w:rPr>
        <w:t>, 1 öğretmenler</w:t>
      </w:r>
      <w:r>
        <w:rPr>
          <w:rFonts w:asciiTheme="majorHAnsi" w:hAnsiTheme="majorHAnsi"/>
        </w:rPr>
        <w:t xml:space="preserve"> odası, 2 idare odası, </w:t>
      </w:r>
      <w:r w:rsidR="00DD06A7">
        <w:rPr>
          <w:rFonts w:asciiTheme="majorHAnsi" w:hAnsiTheme="majorHAnsi"/>
        </w:rPr>
        <w:t xml:space="preserve">1 spor odası, </w:t>
      </w:r>
      <w:r>
        <w:rPr>
          <w:rFonts w:asciiTheme="majorHAnsi" w:hAnsiTheme="majorHAnsi"/>
        </w:rPr>
        <w:t>1 arşivden oluşmuştur. 2023-2024</w:t>
      </w:r>
      <w:r w:rsidRPr="007A470F">
        <w:rPr>
          <w:rFonts w:asciiTheme="majorHAnsi" w:hAnsiTheme="majorHAnsi"/>
        </w:rPr>
        <w:t xml:space="preserve"> Eğitim Öğretim yılı itibarı ile toplam </w:t>
      </w:r>
      <w:r>
        <w:rPr>
          <w:rFonts w:asciiTheme="majorHAnsi" w:hAnsiTheme="majorHAnsi"/>
        </w:rPr>
        <w:t>170</w:t>
      </w:r>
      <w:r w:rsidRPr="007A470F">
        <w:rPr>
          <w:rFonts w:asciiTheme="majorHAnsi" w:hAnsiTheme="majorHAnsi"/>
        </w:rPr>
        <w:t xml:space="preserve"> öğrencimiz bulunmaktadır. 1 müdür,   2 müdür yardımcısı, </w:t>
      </w:r>
      <w:r>
        <w:rPr>
          <w:rFonts w:asciiTheme="majorHAnsi" w:hAnsiTheme="majorHAnsi"/>
        </w:rPr>
        <w:t xml:space="preserve">1 anasınıfı öğretmeni, </w:t>
      </w:r>
      <w:r w:rsidRPr="007A470F">
        <w:rPr>
          <w:rFonts w:asciiTheme="majorHAnsi" w:hAnsiTheme="majorHAnsi"/>
        </w:rPr>
        <w:t xml:space="preserve">4 sınıf öğretmeni, 1- </w:t>
      </w:r>
      <w:r>
        <w:rPr>
          <w:rFonts w:asciiTheme="majorHAnsi" w:hAnsiTheme="majorHAnsi"/>
        </w:rPr>
        <w:t>696 KHK</w:t>
      </w:r>
      <w:r w:rsidRPr="007A470F">
        <w:rPr>
          <w:rFonts w:asciiTheme="majorHAnsi" w:hAnsiTheme="majorHAnsi"/>
        </w:rPr>
        <w:t xml:space="preserve"> li hizmetli, 1 </w:t>
      </w:r>
      <w:r>
        <w:rPr>
          <w:rFonts w:asciiTheme="majorHAnsi" w:hAnsiTheme="majorHAnsi"/>
        </w:rPr>
        <w:t>İŞKUR Personeli. 13 Branş öğretmeni olmak üzere toplam olarak 20</w:t>
      </w:r>
      <w:r w:rsidRPr="007A470F">
        <w:rPr>
          <w:rFonts w:asciiTheme="majorHAnsi" w:hAnsiTheme="majorHAnsi"/>
        </w:rPr>
        <w:t xml:space="preserve"> personel çalışmaktadır. </w:t>
      </w:r>
    </w:p>
    <w:p w:rsidR="007A470F" w:rsidRPr="007A470F" w:rsidRDefault="007A470F" w:rsidP="00CF1325">
      <w:pPr>
        <w:pStyle w:val="GvdeMetni"/>
        <w:spacing w:line="360" w:lineRule="auto"/>
        <w:ind w:firstLine="720"/>
        <w:jc w:val="both"/>
        <w:rPr>
          <w:rFonts w:asciiTheme="majorHAnsi" w:hAnsiTheme="majorHAnsi"/>
        </w:rPr>
      </w:pPr>
      <w:r w:rsidRPr="007A470F">
        <w:rPr>
          <w:rFonts w:asciiTheme="majorHAnsi" w:hAnsiTheme="majorHAnsi"/>
        </w:rPr>
        <w:t xml:space="preserve">Okulumuz </w:t>
      </w:r>
      <w:r>
        <w:rPr>
          <w:rFonts w:asciiTheme="majorHAnsi" w:hAnsiTheme="majorHAnsi"/>
        </w:rPr>
        <w:t>Van Merkeze yaklaşık 20</w:t>
      </w:r>
      <w:r w:rsidRPr="007A470F">
        <w:rPr>
          <w:rFonts w:asciiTheme="majorHAnsi" w:hAnsiTheme="majorHAnsi"/>
        </w:rPr>
        <w:t xml:space="preserve"> km. uzaklıkta olup </w:t>
      </w:r>
      <w:r w:rsidR="00DD06A7">
        <w:rPr>
          <w:rFonts w:asciiTheme="majorHAnsi" w:hAnsiTheme="majorHAnsi"/>
        </w:rPr>
        <w:t>otobüs güzergâhı bulunmaktadır</w:t>
      </w:r>
      <w:r w:rsidRPr="007A470F">
        <w:rPr>
          <w:rFonts w:asciiTheme="majorHAnsi" w:hAnsiTheme="majorHAnsi"/>
        </w:rPr>
        <w:t>.</w:t>
      </w:r>
    </w:p>
    <w:p w:rsidR="007A470F" w:rsidRPr="007A470F" w:rsidRDefault="007A470F" w:rsidP="00CF1325">
      <w:pPr>
        <w:pStyle w:val="GvdeMetni"/>
        <w:spacing w:line="360" w:lineRule="auto"/>
        <w:jc w:val="both"/>
        <w:rPr>
          <w:rFonts w:asciiTheme="majorHAnsi" w:hAnsiTheme="majorHAnsi"/>
        </w:rPr>
      </w:pPr>
    </w:p>
    <w:p w:rsidR="007A470F" w:rsidRPr="007A470F" w:rsidRDefault="007A470F" w:rsidP="00CF1325">
      <w:pPr>
        <w:pStyle w:val="GvdeMetni"/>
        <w:spacing w:line="360" w:lineRule="auto"/>
        <w:jc w:val="both"/>
        <w:rPr>
          <w:rFonts w:asciiTheme="majorHAnsi" w:hAnsiTheme="majorHAnsi"/>
        </w:rPr>
      </w:pPr>
      <w:r w:rsidRPr="007A470F">
        <w:rPr>
          <w:rFonts w:asciiTheme="majorHAnsi" w:hAnsiTheme="majorHAnsi"/>
        </w:rPr>
        <w:t xml:space="preserve">           Kurumun Yapısı</w:t>
      </w:r>
    </w:p>
    <w:p w:rsidR="007A470F" w:rsidRPr="007A470F" w:rsidRDefault="007A470F" w:rsidP="00CF1325">
      <w:pPr>
        <w:pStyle w:val="GvdeMetni"/>
        <w:spacing w:line="360" w:lineRule="auto"/>
        <w:jc w:val="both"/>
        <w:rPr>
          <w:rFonts w:asciiTheme="majorHAnsi" w:hAnsiTheme="majorHAnsi"/>
        </w:rPr>
      </w:pPr>
    </w:p>
    <w:p w:rsidR="007A470F" w:rsidRPr="007A470F" w:rsidRDefault="007A470F" w:rsidP="002A3779">
      <w:pPr>
        <w:pStyle w:val="GvdeMetni"/>
        <w:spacing w:line="360" w:lineRule="auto"/>
        <w:ind w:left="567" w:right="418"/>
        <w:jc w:val="both"/>
        <w:rPr>
          <w:rFonts w:asciiTheme="majorHAnsi" w:hAnsiTheme="majorHAnsi"/>
        </w:rPr>
      </w:pPr>
      <w:r w:rsidRPr="007A470F">
        <w:rPr>
          <w:rFonts w:asciiTheme="majorHAnsi" w:hAnsiTheme="majorHAnsi"/>
        </w:rPr>
        <w:t>Kurum içi iletişim belirlenen yazışma kurallarına uygun hiyerarşik bir düzende yapılmaktadır. Karar alma süreçlerine birlikte katılım, olumlu etkisini göstermektedir. Stratejik Plan Ekibinde okulda hizmet alan bütün paydaşlar temsil edilmektedir. Ayrıca kurum çalışanlarının ve kurumdan hizmet alanların motivasyon düzeyini, kuruma dair değerlendirmeleri ve kurumdan beklentilerini öğrenmek üzere zaman zaman öz değerlendirme çalışmaları yapılmakta dilek ve şikayetler, öneriler değerlendirilmektedir.</w:t>
      </w:r>
    </w:p>
    <w:p w:rsidR="007A470F" w:rsidRPr="007A470F" w:rsidRDefault="007A470F" w:rsidP="002A3779">
      <w:pPr>
        <w:pStyle w:val="GvdeMetni"/>
        <w:spacing w:line="360" w:lineRule="auto"/>
        <w:ind w:left="567" w:right="418"/>
        <w:jc w:val="both"/>
        <w:rPr>
          <w:rFonts w:asciiTheme="majorHAnsi" w:hAnsiTheme="majorHAnsi"/>
        </w:rPr>
      </w:pPr>
      <w:r w:rsidRPr="007A470F">
        <w:rPr>
          <w:rFonts w:asciiTheme="majorHAnsi" w:hAnsiTheme="majorHAnsi"/>
        </w:rPr>
        <w:t xml:space="preserve">Okulumuzda bütün idari işlemler ve sınıflarımız teknolojik alt yapıyı gerektirmektedir.  İdari ve diğer personelimizin teknolojiyi kullanma düzeyi %100 seviyesindedir. Sınıflarımızda görsel eğitim ve öğrenci merkezli eğitim yapmak amacıyla sınıflarımızda </w:t>
      </w:r>
      <w:r w:rsidR="00DD06A7">
        <w:rPr>
          <w:rFonts w:asciiTheme="majorHAnsi" w:hAnsiTheme="majorHAnsi"/>
        </w:rPr>
        <w:t>Fatih Projesi akıllı tahtalar bulunmaktadır</w:t>
      </w:r>
      <w:r w:rsidRPr="007A470F">
        <w:rPr>
          <w:rFonts w:asciiTheme="majorHAnsi" w:hAnsiTheme="majorHAnsi"/>
        </w:rPr>
        <w:t xml:space="preserve">. Amaç, bütün eğitim öğretim süreçlerinde internetin etkin kullanımı ve dolayısıyla planlama ağırlıklı çalışmanın ön plana alınmasıdır. Kurumumuz </w:t>
      </w:r>
      <w:r w:rsidR="00DD06A7">
        <w:rPr>
          <w:rFonts w:asciiTheme="majorHAnsi" w:hAnsiTheme="majorHAnsi"/>
        </w:rPr>
        <w:t xml:space="preserve">FATİHPROJESİ </w:t>
      </w:r>
      <w:r w:rsidRPr="007A470F">
        <w:rPr>
          <w:rFonts w:asciiTheme="majorHAnsi" w:hAnsiTheme="majorHAnsi"/>
        </w:rPr>
        <w:t>internet veri tabanını kullanarak iletişim kurmaktadır.</w:t>
      </w:r>
    </w:p>
    <w:p w:rsidR="00474AAC" w:rsidRDefault="007A470F" w:rsidP="002A3779">
      <w:pPr>
        <w:pStyle w:val="GvdeMetni"/>
        <w:spacing w:line="360" w:lineRule="auto"/>
        <w:ind w:left="567" w:right="418"/>
        <w:jc w:val="both"/>
        <w:rPr>
          <w:rFonts w:asciiTheme="majorHAnsi" w:hAnsiTheme="majorHAnsi"/>
        </w:rPr>
      </w:pPr>
      <w:r w:rsidRPr="007A470F">
        <w:rPr>
          <w:rFonts w:asciiTheme="majorHAnsi" w:hAnsiTheme="majorHAnsi"/>
        </w:rPr>
        <w:t>Okulumuzda Okul Aile Birliği kurulmuş olup katılımcı bir anlayışla velilerin gönüllü katılımı sağlanmaktadır. Son zamanlarda sivil toplumun önemi ön plana çıkmıştır. Hayırsever katkıları ile ihtiyacı olan öğrencilere değişik yardımlar yapılmaktadır.</w:t>
      </w:r>
    </w:p>
    <w:p w:rsidR="00A16EDA" w:rsidRPr="00CF1325" w:rsidRDefault="00A16EDA" w:rsidP="00CF1325">
      <w:pPr>
        <w:pStyle w:val="GvdeMetni"/>
        <w:spacing w:line="360" w:lineRule="auto"/>
        <w:jc w:val="both"/>
        <w:rPr>
          <w:rFonts w:asciiTheme="majorHAnsi" w:hAnsiTheme="majorHAnsi"/>
        </w:rPr>
      </w:pPr>
    </w:p>
    <w:p w:rsidR="00474AAC" w:rsidRDefault="00B74296" w:rsidP="000D56CF">
      <w:pPr>
        <w:pStyle w:val="Balk3"/>
        <w:numPr>
          <w:ilvl w:val="1"/>
          <w:numId w:val="15"/>
        </w:numPr>
        <w:tabs>
          <w:tab w:val="left" w:pos="1553"/>
        </w:tabs>
        <w:spacing w:before="0"/>
        <w:ind w:left="1553" w:hanging="595"/>
      </w:pPr>
      <w:bookmarkStart w:id="8" w:name="_Toc167269449"/>
      <w:r>
        <w:t>Uygulanmakta</w:t>
      </w:r>
      <w:r>
        <w:rPr>
          <w:spacing w:val="-16"/>
        </w:rPr>
        <w:t xml:space="preserve"> </w:t>
      </w:r>
      <w:r>
        <w:t>Olan</w:t>
      </w:r>
      <w:r>
        <w:rPr>
          <w:spacing w:val="-13"/>
        </w:rPr>
        <w:t xml:space="preserve"> </w:t>
      </w:r>
      <w:r>
        <w:t>Stratejik</w:t>
      </w:r>
      <w:r>
        <w:rPr>
          <w:spacing w:val="-12"/>
        </w:rPr>
        <w:t xml:space="preserve"> </w:t>
      </w:r>
      <w:r>
        <w:t>Planın</w:t>
      </w:r>
      <w:r>
        <w:rPr>
          <w:spacing w:val="-15"/>
        </w:rPr>
        <w:t xml:space="preserve"> </w:t>
      </w:r>
      <w:r>
        <w:rPr>
          <w:spacing w:val="-2"/>
        </w:rPr>
        <w:t>Değerlendirilmesi</w:t>
      </w:r>
      <w:bookmarkEnd w:id="8"/>
    </w:p>
    <w:p w:rsidR="000B1769" w:rsidRDefault="000B1769" w:rsidP="00894225">
      <w:pPr>
        <w:spacing w:line="360" w:lineRule="auto"/>
        <w:ind w:left="180" w:firstLine="540"/>
        <w:jc w:val="both"/>
        <w:rPr>
          <w:rFonts w:ascii="Times New Roman" w:hAnsi="Times New Roman" w:cs="Times New Roman"/>
          <w:sz w:val="20"/>
          <w:szCs w:val="20"/>
        </w:rPr>
      </w:pPr>
    </w:p>
    <w:p w:rsidR="00894225" w:rsidRPr="000B1769" w:rsidRDefault="00894225" w:rsidP="002A3779">
      <w:pPr>
        <w:spacing w:line="360" w:lineRule="auto"/>
        <w:ind w:left="567" w:right="418" w:firstLine="540"/>
        <w:jc w:val="both"/>
        <w:rPr>
          <w:rFonts w:asciiTheme="majorHAnsi" w:hAnsiTheme="majorHAnsi" w:cs="Times New Roman"/>
          <w:sz w:val="24"/>
          <w:szCs w:val="24"/>
        </w:rPr>
      </w:pPr>
      <w:r w:rsidRPr="000B1769">
        <w:rPr>
          <w:rFonts w:asciiTheme="majorHAnsi" w:hAnsiTheme="majorHAnsi" w:cs="Times New Roman"/>
          <w:sz w:val="24"/>
          <w:szCs w:val="24"/>
        </w:rPr>
        <w:t xml:space="preserve">MEB Strateji Geliştirme Başkanlığının yayınladığı 2010/14 sayılı genelge ile İlçe Milli Eğitim Müdürlüklerinin stratejik plan yapmaları zorunlu hale getirilmiştir. Bu genelge doğrultusunda stratejik planlama ekibi kurulmuş, </w:t>
      </w:r>
      <w:r w:rsidR="000B1769">
        <w:rPr>
          <w:rFonts w:asciiTheme="majorHAnsi" w:hAnsiTheme="majorHAnsi" w:cs="Times New Roman"/>
          <w:sz w:val="24"/>
          <w:szCs w:val="24"/>
        </w:rPr>
        <w:t>2019</w:t>
      </w:r>
      <w:r w:rsidRPr="000B1769">
        <w:rPr>
          <w:rFonts w:asciiTheme="majorHAnsi" w:hAnsiTheme="majorHAnsi" w:cs="Times New Roman"/>
          <w:sz w:val="24"/>
          <w:szCs w:val="24"/>
        </w:rPr>
        <w:t>–20</w:t>
      </w:r>
      <w:r w:rsidR="000B1769">
        <w:rPr>
          <w:rFonts w:asciiTheme="majorHAnsi" w:hAnsiTheme="majorHAnsi" w:cs="Times New Roman"/>
          <w:sz w:val="24"/>
          <w:szCs w:val="24"/>
        </w:rPr>
        <w:t>23</w:t>
      </w:r>
      <w:r w:rsidRPr="000B1769">
        <w:rPr>
          <w:rFonts w:asciiTheme="majorHAnsi" w:hAnsiTheme="majorHAnsi" w:cs="Times New Roman"/>
          <w:sz w:val="24"/>
          <w:szCs w:val="24"/>
        </w:rPr>
        <w:t xml:space="preserve"> yıllarını kapsayan stratejik</w:t>
      </w:r>
      <w:r w:rsidR="000B1769">
        <w:rPr>
          <w:rFonts w:asciiTheme="majorHAnsi" w:hAnsiTheme="majorHAnsi" w:cs="Times New Roman"/>
          <w:sz w:val="24"/>
          <w:szCs w:val="24"/>
        </w:rPr>
        <w:t xml:space="preserve"> planını hazırlanmıştır.</w:t>
      </w:r>
    </w:p>
    <w:p w:rsidR="00894225" w:rsidRPr="000B1769" w:rsidRDefault="000B1769" w:rsidP="002A3779">
      <w:pPr>
        <w:spacing w:before="1" w:line="360" w:lineRule="auto"/>
        <w:ind w:left="567" w:right="418" w:firstLine="360"/>
        <w:jc w:val="both"/>
        <w:rPr>
          <w:rFonts w:asciiTheme="majorHAnsi" w:hAnsiTheme="majorHAnsi" w:cs="Times New Roman"/>
          <w:sz w:val="24"/>
          <w:szCs w:val="24"/>
        </w:rPr>
      </w:pPr>
      <w:r>
        <w:rPr>
          <w:rFonts w:asciiTheme="majorHAnsi" w:hAnsiTheme="majorHAnsi" w:cs="Times New Roman"/>
          <w:sz w:val="24"/>
          <w:szCs w:val="24"/>
        </w:rPr>
        <w:t>2019</w:t>
      </w:r>
      <w:r w:rsidR="00894225" w:rsidRPr="000B1769">
        <w:rPr>
          <w:rFonts w:asciiTheme="majorHAnsi" w:hAnsiTheme="majorHAnsi" w:cs="Times New Roman"/>
          <w:sz w:val="24"/>
          <w:szCs w:val="24"/>
        </w:rPr>
        <w:t>-</w:t>
      </w:r>
      <w:r>
        <w:rPr>
          <w:rFonts w:asciiTheme="majorHAnsi" w:hAnsiTheme="majorHAnsi" w:cs="Times New Roman"/>
          <w:sz w:val="24"/>
          <w:szCs w:val="24"/>
        </w:rPr>
        <w:t>2023</w:t>
      </w:r>
      <w:r w:rsidR="00894225" w:rsidRPr="000B1769">
        <w:rPr>
          <w:rFonts w:asciiTheme="majorHAnsi" w:hAnsiTheme="majorHAnsi" w:cs="Times New Roman"/>
          <w:sz w:val="24"/>
          <w:szCs w:val="24"/>
        </w:rPr>
        <w:t xml:space="preserve"> Stratejik Planı Mevcut Durum Analizi Raporu, Stratejik Plan Kitabı ve Performans </w:t>
      </w:r>
      <w:r w:rsidR="00894225" w:rsidRPr="000B1769">
        <w:rPr>
          <w:rFonts w:asciiTheme="majorHAnsi" w:hAnsiTheme="majorHAnsi" w:cs="Times New Roman"/>
          <w:sz w:val="24"/>
          <w:szCs w:val="24"/>
        </w:rPr>
        <w:lastRenderedPageBreak/>
        <w:t>Programı kitapçığı olmak üzere 3 kitaptan oluşmaktadır. Stratejik Plan Hazırlık Süreci Durum Analizi, Geleceğe Yönelim, Maliyetlendirme, İzleme Ve Değerlendirme, olmak üzere 5 bölümden oluşmaktadır.</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Mevcut planda Durum Analizi, Paydaş Analizi, Yükümlülükler Ve Mevzuat Analizi, Kurum İçi Ve Dışı Analiz, Üst Politika Belgeleri ,GZFT(SWO</w:t>
      </w:r>
      <w:r w:rsidR="000B1769">
        <w:rPr>
          <w:rFonts w:asciiTheme="majorHAnsi" w:hAnsiTheme="majorHAnsi" w:cs="Times New Roman"/>
          <w:sz w:val="24"/>
          <w:szCs w:val="24"/>
        </w:rPr>
        <w:t>T)Analizi,  kullanılmıştır. 2019-2023</w:t>
      </w:r>
      <w:r w:rsidRPr="000B1769">
        <w:rPr>
          <w:rFonts w:asciiTheme="majorHAnsi" w:hAnsiTheme="majorHAnsi" w:cs="Times New Roman"/>
          <w:sz w:val="24"/>
          <w:szCs w:val="24"/>
        </w:rPr>
        <w:t xml:space="preserve"> Stratejik Planı Yasal Yükümlükler Ve Mevzuat Analizi bölümü 652 sayılı Millî Eğitim Bakanlığının Teşkilat ve Görevleri Hakkında Kanun Hükmünde Kararname esaslarına göre belirlenmi</w:t>
      </w:r>
      <w:r w:rsidR="000B1769">
        <w:rPr>
          <w:rFonts w:asciiTheme="majorHAnsi" w:hAnsiTheme="majorHAnsi" w:cs="Times New Roman"/>
          <w:sz w:val="24"/>
          <w:szCs w:val="24"/>
        </w:rPr>
        <w:t>ştir. 2019-2023</w:t>
      </w:r>
      <w:r w:rsidRPr="000B1769">
        <w:rPr>
          <w:rFonts w:asciiTheme="majorHAnsi" w:hAnsiTheme="majorHAnsi" w:cs="Times New Roman"/>
          <w:sz w:val="24"/>
          <w:szCs w:val="24"/>
        </w:rPr>
        <w:t xml:space="preserve"> Stratejik Planı Okulun Tarihçesi, Okulun Mevcut Durumu, Paydaş Analizi,</w:t>
      </w:r>
      <w:r w:rsidR="000B1769">
        <w:rPr>
          <w:rFonts w:asciiTheme="majorHAnsi" w:hAnsiTheme="majorHAnsi" w:cs="Times New Roman"/>
          <w:sz w:val="24"/>
          <w:szCs w:val="24"/>
        </w:rPr>
        <w:t xml:space="preserve"> </w:t>
      </w:r>
      <w:r w:rsidRPr="000B1769">
        <w:rPr>
          <w:rFonts w:asciiTheme="majorHAnsi" w:hAnsiTheme="majorHAnsi" w:cs="Times New Roman"/>
          <w:sz w:val="24"/>
          <w:szCs w:val="24"/>
        </w:rPr>
        <w:t>GZFT Analizi, Misyonumuz, Vizyonumuz, Temel Değerlerimiz, Eğitim ve Öğretime Erişim, Eğitim ve Öğretimde Kalitenin Arttırılması, Kurumsal Kapasite, Güvenlik,</w:t>
      </w:r>
      <w:r w:rsidR="000B1769">
        <w:rPr>
          <w:rFonts w:asciiTheme="majorHAnsi" w:hAnsiTheme="majorHAnsi" w:cs="Times New Roman"/>
          <w:sz w:val="24"/>
          <w:szCs w:val="24"/>
        </w:rPr>
        <w:t xml:space="preserve"> </w:t>
      </w:r>
      <w:r w:rsidRPr="000B1769">
        <w:rPr>
          <w:rFonts w:asciiTheme="majorHAnsi" w:hAnsiTheme="majorHAnsi" w:cs="Times New Roman"/>
          <w:sz w:val="24"/>
          <w:szCs w:val="24"/>
        </w:rPr>
        <w:t>olmak üzere 11 faaliyet alanında gruplanmıştır.</w:t>
      </w:r>
    </w:p>
    <w:p w:rsidR="00894225" w:rsidRPr="000B1769" w:rsidRDefault="000B1769" w:rsidP="002A3779">
      <w:pPr>
        <w:spacing w:line="360" w:lineRule="auto"/>
        <w:ind w:left="567" w:right="560" w:firstLine="63"/>
        <w:jc w:val="both"/>
        <w:rPr>
          <w:rFonts w:asciiTheme="majorHAnsi" w:hAnsiTheme="majorHAnsi" w:cs="Times New Roman"/>
          <w:sz w:val="24"/>
          <w:szCs w:val="24"/>
        </w:rPr>
      </w:pPr>
      <w:r>
        <w:rPr>
          <w:rFonts w:asciiTheme="majorHAnsi" w:hAnsiTheme="majorHAnsi" w:cs="Times New Roman"/>
          <w:sz w:val="24"/>
          <w:szCs w:val="24"/>
        </w:rPr>
        <w:t>2019-2023</w:t>
      </w:r>
      <w:r w:rsidR="00894225" w:rsidRPr="000B1769">
        <w:rPr>
          <w:rFonts w:asciiTheme="majorHAnsi" w:hAnsiTheme="majorHAnsi" w:cs="Times New Roman"/>
          <w:sz w:val="24"/>
          <w:szCs w:val="24"/>
        </w:rPr>
        <w:t xml:space="preserve"> stratejik planımız, Okul Müdürü </w:t>
      </w:r>
      <w:r>
        <w:rPr>
          <w:rFonts w:asciiTheme="majorHAnsi" w:hAnsiTheme="majorHAnsi" w:cs="Times New Roman"/>
          <w:sz w:val="24"/>
          <w:szCs w:val="24"/>
        </w:rPr>
        <w:t xml:space="preserve">Tahir KARAKOÇ </w:t>
      </w:r>
      <w:r w:rsidR="00894225" w:rsidRPr="000B1769">
        <w:rPr>
          <w:rFonts w:asciiTheme="majorHAnsi" w:hAnsiTheme="majorHAnsi" w:cs="Times New Roman"/>
          <w:sz w:val="24"/>
          <w:szCs w:val="24"/>
        </w:rPr>
        <w:t>başkanlığında görevli öğretmenlerimizin katılımıyla yapılan toplantılarda, değerlendirilmiş v</w:t>
      </w:r>
      <w:r>
        <w:rPr>
          <w:rFonts w:asciiTheme="majorHAnsi" w:hAnsiTheme="majorHAnsi" w:cs="Times New Roman"/>
          <w:sz w:val="24"/>
          <w:szCs w:val="24"/>
        </w:rPr>
        <w:t>e sonuçları paylaşılmıştır. 2019-2023</w:t>
      </w:r>
      <w:r w:rsidR="00894225" w:rsidRPr="000B1769">
        <w:rPr>
          <w:rFonts w:asciiTheme="majorHAnsi" w:hAnsiTheme="majorHAnsi" w:cs="Times New Roman"/>
          <w:sz w:val="24"/>
          <w:szCs w:val="24"/>
        </w:rPr>
        <w:t xml:space="preserve"> stratejik planımızla birlikte hesap verilebilirlik anlayışı ile kaynakların etkili, ekonomik ve verimli bir şekilde elde edilmesi ve kullanılması sağlanmış,</w:t>
      </w:r>
      <w:r>
        <w:rPr>
          <w:rFonts w:asciiTheme="majorHAnsi" w:hAnsiTheme="majorHAnsi" w:cs="Times New Roman"/>
          <w:sz w:val="24"/>
          <w:szCs w:val="24"/>
        </w:rPr>
        <w:t xml:space="preserve"> </w:t>
      </w:r>
      <w:r w:rsidR="00894225" w:rsidRPr="000B1769">
        <w:rPr>
          <w:rFonts w:asciiTheme="majorHAnsi" w:hAnsiTheme="majorHAnsi" w:cs="Times New Roman"/>
          <w:sz w:val="24"/>
          <w:szCs w:val="24"/>
        </w:rPr>
        <w:t>stratejik yönetim anlayışı kurum kültürü olarak benimsenmiştir. Planlama, çalışmaları izleme, değerlendirme ve denetleme süreçleri önem kazanm</w:t>
      </w:r>
      <w:r>
        <w:rPr>
          <w:rFonts w:asciiTheme="majorHAnsi" w:hAnsiTheme="majorHAnsi" w:cs="Times New Roman"/>
          <w:sz w:val="24"/>
          <w:szCs w:val="24"/>
        </w:rPr>
        <w:t>ıştır.</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Hedef Performansının Hesaplanmasında Dikkat Edilen Hususlara Aşağıda Yer Verilmiştir:</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 xml:space="preserve"> • Tablolarda yer alan hedef performansları, performans göstergelerinin gerçekleşme yüzdeleri tek tek hesaplandıktan sonra ilgili göstergenin hedefe olan etkisi bulunarak sonuçların toplanmasıyla elde edilmiştir. </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•Bazı gös</w:t>
      </w:r>
      <w:r w:rsidR="000B1769">
        <w:rPr>
          <w:rFonts w:asciiTheme="majorHAnsi" w:hAnsiTheme="majorHAnsi" w:cs="Times New Roman"/>
          <w:sz w:val="24"/>
          <w:szCs w:val="24"/>
        </w:rPr>
        <w:t>tergelerin performansı yüzde 85</w:t>
      </w:r>
      <w:r w:rsidR="00CF1325">
        <w:rPr>
          <w:rFonts w:asciiTheme="majorHAnsi" w:hAnsiTheme="majorHAnsi" w:cs="Times New Roman"/>
          <w:sz w:val="24"/>
          <w:szCs w:val="24"/>
        </w:rPr>
        <w:t>’i</w:t>
      </w:r>
      <w:r w:rsidRPr="000B1769">
        <w:rPr>
          <w:rFonts w:asciiTheme="majorHAnsi" w:hAnsiTheme="majorHAnsi" w:cs="Times New Roman"/>
          <w:sz w:val="24"/>
          <w:szCs w:val="24"/>
        </w:rPr>
        <w:t xml:space="preserve"> aşmıştır. Ancak hedef performansının ölçümünde bu değer </w:t>
      </w:r>
      <w:r w:rsidR="000B1769">
        <w:rPr>
          <w:rFonts w:asciiTheme="majorHAnsi" w:hAnsiTheme="majorHAnsi" w:cs="Times New Roman"/>
          <w:sz w:val="24"/>
          <w:szCs w:val="24"/>
        </w:rPr>
        <w:t>85</w:t>
      </w:r>
      <w:r w:rsidRPr="000B1769">
        <w:rPr>
          <w:rFonts w:asciiTheme="majorHAnsi" w:hAnsiTheme="majorHAnsi" w:cs="Times New Roman"/>
          <w:sz w:val="24"/>
          <w:szCs w:val="24"/>
        </w:rPr>
        <w:t xml:space="preserve">olarak dikkate alınmıştır. Böylece diğer göstergelerin hedefe etkisinin doğru hesaplanması sağlanmıştır. </w:t>
      </w:r>
    </w:p>
    <w:p w:rsidR="00894225" w:rsidRPr="00E87C1D"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 Bazı göstergelerin performansı negatif bir değer almıştır. Ancak hedef performansının ölçümünde bu değer 0 olarak dikkate alınmıştır. Böylece diğer göstergelerin hedefe etkisinin d</w:t>
      </w:r>
      <w:r w:rsidR="00E87C1D">
        <w:rPr>
          <w:rFonts w:asciiTheme="majorHAnsi" w:hAnsiTheme="majorHAnsi" w:cs="Times New Roman"/>
          <w:sz w:val="24"/>
          <w:szCs w:val="24"/>
        </w:rPr>
        <w:t>oğru hesaplanması sağlanmıştır.</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sz w:val="24"/>
          <w:szCs w:val="24"/>
        </w:rPr>
        <w:t>Değerlendirmelerimiz sonucunda, hedef göstergelerimize etki eden önemli gelişmeler yaşandığını gözlemledik. Bu gelişmeler, planlarımızın bazı alanlarda başarısızlığa neden olmasına yol açtı. Bu kırılma noktalarını ayrıntılı olarak planımızın değerlendirme analizinde ele alacağız. Özellikle şu anahtar konuları vurgulayabiliriz:</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b/>
          <w:sz w:val="24"/>
          <w:szCs w:val="24"/>
          <w:u w:val="single"/>
        </w:rPr>
        <w:t>Pandemi Süreci:</w:t>
      </w:r>
      <w:r w:rsidRPr="000B1769">
        <w:rPr>
          <w:rFonts w:asciiTheme="majorHAnsi" w:hAnsiTheme="majorHAnsi" w:cs="Times New Roman"/>
          <w:sz w:val="24"/>
          <w:szCs w:val="24"/>
        </w:rPr>
        <w:t xml:space="preserve"> COVID-19 pandemisi, eğitim alanında büyük zorluklar yarattı. Dünya genelinde okulların kapanması veya sınırlı katılımla açık kalması, öğrenciler üzerinde olumsuz etkilere yol açtı.</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b/>
          <w:sz w:val="24"/>
          <w:szCs w:val="24"/>
          <w:u w:val="single"/>
        </w:rPr>
        <w:lastRenderedPageBreak/>
        <w:t>Deprem Etkisi:</w:t>
      </w:r>
      <w:r w:rsidRPr="000B1769">
        <w:rPr>
          <w:rFonts w:asciiTheme="majorHAnsi" w:hAnsiTheme="majorHAnsi" w:cs="Times New Roman"/>
          <w:sz w:val="24"/>
          <w:szCs w:val="24"/>
        </w:rPr>
        <w:t xml:space="preserve"> Kahramanmaraş'ta yaşanan deprem, psikolojik ve sosyal hasara neden oldu ve öğrencilerin eğitimine olumsuz etkiledi. </w:t>
      </w:r>
    </w:p>
    <w:p w:rsidR="00894225" w:rsidRPr="000B1769" w:rsidRDefault="00894225" w:rsidP="002A3779">
      <w:pPr>
        <w:spacing w:line="360" w:lineRule="auto"/>
        <w:ind w:left="567" w:right="560" w:firstLine="63"/>
        <w:jc w:val="both"/>
        <w:rPr>
          <w:rFonts w:asciiTheme="majorHAnsi" w:hAnsiTheme="majorHAnsi" w:cs="Times New Roman"/>
          <w:sz w:val="24"/>
          <w:szCs w:val="24"/>
        </w:rPr>
      </w:pPr>
      <w:r w:rsidRPr="000B1769">
        <w:rPr>
          <w:rFonts w:asciiTheme="majorHAnsi" w:hAnsiTheme="majorHAnsi" w:cs="Times New Roman"/>
          <w:b/>
          <w:sz w:val="24"/>
          <w:szCs w:val="24"/>
          <w:u w:val="single"/>
        </w:rPr>
        <w:t>Okul Kapanmaları:</w:t>
      </w:r>
      <w:r w:rsidRPr="000B1769">
        <w:rPr>
          <w:rFonts w:asciiTheme="majorHAnsi" w:hAnsiTheme="majorHAnsi" w:cs="Times New Roman"/>
          <w:sz w:val="24"/>
          <w:szCs w:val="24"/>
        </w:rPr>
        <w:t xml:space="preserve"> COVID-19 pandemisi nedeniyle birçok ülkede okullar geçici olarak kapatılmış veya çevrimiçi eğitime geçilmiştir. Bu, öğrencilerin fiziksel olarak okula katılamamaları anlamına gelir.</w:t>
      </w:r>
    </w:p>
    <w:p w:rsidR="00894225" w:rsidRPr="000B1769" w:rsidRDefault="00894225" w:rsidP="00894225">
      <w:pPr>
        <w:spacing w:line="360" w:lineRule="auto"/>
        <w:ind w:left="180" w:firstLine="450"/>
        <w:jc w:val="both"/>
        <w:rPr>
          <w:rFonts w:asciiTheme="majorHAnsi" w:hAnsiTheme="majorHAnsi"/>
          <w:sz w:val="24"/>
          <w:szCs w:val="24"/>
        </w:rPr>
      </w:pPr>
      <w:r w:rsidRPr="000B1769">
        <w:rPr>
          <w:rFonts w:asciiTheme="majorHAnsi" w:hAnsiTheme="majorHAnsi" w:cs="Times New Roman"/>
          <w:b/>
          <w:sz w:val="24"/>
          <w:szCs w:val="24"/>
          <w:u w:val="single"/>
        </w:rPr>
        <w:t>Çevrimiçi Eğitim Uygulamaları:</w:t>
      </w:r>
      <w:r w:rsidRPr="000B1769">
        <w:rPr>
          <w:rFonts w:asciiTheme="majorHAnsi" w:hAnsiTheme="majorHAnsi" w:cs="Times New Roman"/>
          <w:sz w:val="24"/>
          <w:szCs w:val="24"/>
        </w:rPr>
        <w:t xml:space="preserve"> Pandemi sırasında öğrenciler, öğretmenler ve eğitim kurumları, çevrimiçi eğitim platformlarına daha fazla bağımlı hale gelmiştir</w:t>
      </w:r>
      <w:r w:rsidRPr="000B1769">
        <w:rPr>
          <w:rFonts w:asciiTheme="majorHAnsi" w:hAnsiTheme="majorHAnsi"/>
          <w:sz w:val="24"/>
          <w:szCs w:val="24"/>
        </w:rPr>
        <w:t xml:space="preserve">. </w:t>
      </w:r>
    </w:p>
    <w:p w:rsidR="00894225" w:rsidRPr="000B1769" w:rsidRDefault="00894225" w:rsidP="00894225">
      <w:pPr>
        <w:spacing w:line="360" w:lineRule="auto"/>
        <w:ind w:left="180" w:firstLine="450"/>
        <w:jc w:val="both"/>
        <w:rPr>
          <w:rFonts w:asciiTheme="majorHAnsi" w:hAnsiTheme="majorHAnsi"/>
          <w:sz w:val="24"/>
          <w:szCs w:val="24"/>
        </w:rPr>
      </w:pPr>
      <w:r w:rsidRPr="000B1769">
        <w:rPr>
          <w:rFonts w:asciiTheme="majorHAnsi" w:hAnsiTheme="majorHAnsi"/>
          <w:b/>
          <w:sz w:val="24"/>
          <w:szCs w:val="24"/>
          <w:u w:val="single"/>
        </w:rPr>
        <w:t>Öğrenci Başarısındaki Dalgalanmalar:</w:t>
      </w:r>
      <w:r w:rsidRPr="000B1769">
        <w:rPr>
          <w:rFonts w:asciiTheme="majorHAnsi" w:hAnsiTheme="majorHAnsi"/>
          <w:sz w:val="24"/>
          <w:szCs w:val="24"/>
        </w:rPr>
        <w:t xml:space="preserve"> Pandemi nedeniyle öğrenci başarısı ve öğrenci notları dünya genelinde dalgalanmıştır. Online eğitim, öğrencilerin motivasyonunu ve öğrenme süreçlerini etkilemiştir..</w:t>
      </w:r>
    </w:p>
    <w:p w:rsidR="00894225" w:rsidRPr="000B1769" w:rsidRDefault="00894225" w:rsidP="00CF1325">
      <w:pPr>
        <w:tabs>
          <w:tab w:val="left" w:pos="1134"/>
        </w:tabs>
        <w:spacing w:line="360" w:lineRule="auto"/>
        <w:ind w:left="180" w:firstLine="450"/>
        <w:jc w:val="both"/>
        <w:rPr>
          <w:rFonts w:asciiTheme="majorHAnsi" w:hAnsiTheme="majorHAnsi" w:cs="Times New Roman"/>
          <w:sz w:val="24"/>
          <w:szCs w:val="24"/>
        </w:rPr>
      </w:pPr>
      <w:r w:rsidRPr="000B1769">
        <w:rPr>
          <w:rFonts w:asciiTheme="majorHAnsi" w:hAnsiTheme="majorHAnsi" w:cs="Times New Roman"/>
          <w:b/>
          <w:sz w:val="24"/>
          <w:szCs w:val="24"/>
          <w:u w:val="single"/>
        </w:rPr>
        <w:t>Öğrenci Devamsızlığı:</w:t>
      </w:r>
      <w:r w:rsidRPr="000B1769">
        <w:rPr>
          <w:rFonts w:asciiTheme="majorHAnsi" w:hAnsiTheme="majorHAnsi" w:cs="Times New Roman"/>
          <w:sz w:val="24"/>
          <w:szCs w:val="24"/>
        </w:rPr>
        <w:t xml:space="preserve"> Okulların kapanması veya karışık eğitim modelleri, öğrenci devamsızlığı sorunlarına yol açmıştır. Bazı öğrenciler, çevrimiçi eğitime erişimde sorun yaşamıştır.</w:t>
      </w:r>
    </w:p>
    <w:p w:rsidR="00894225" w:rsidRPr="000B1769" w:rsidRDefault="00894225" w:rsidP="00894225">
      <w:pPr>
        <w:spacing w:line="360" w:lineRule="auto"/>
        <w:ind w:left="180" w:firstLine="450"/>
        <w:jc w:val="both"/>
        <w:rPr>
          <w:rFonts w:asciiTheme="majorHAnsi" w:hAnsiTheme="majorHAnsi" w:cs="Times New Roman"/>
          <w:sz w:val="24"/>
          <w:szCs w:val="24"/>
        </w:rPr>
      </w:pPr>
      <w:r w:rsidRPr="000B1769">
        <w:rPr>
          <w:rFonts w:asciiTheme="majorHAnsi" w:hAnsiTheme="majorHAnsi" w:cs="Times New Roman"/>
          <w:sz w:val="24"/>
          <w:szCs w:val="24"/>
        </w:rPr>
        <w:t>Bu faktörler, hedeflerimize ulaşma konusunda karşılaştığımız zorlukların altını çizmektedir. Bu nedenle, yeni plan döneminde bu zorlukların üstesinden gelmeyi ve daha etkili bir eğitim ortamı oluşturmayı hedeflemekteyiz.</w:t>
      </w:r>
    </w:p>
    <w:p w:rsidR="00894225" w:rsidRPr="000B1769" w:rsidRDefault="000B1769" w:rsidP="00894225">
      <w:pPr>
        <w:spacing w:before="1" w:line="360" w:lineRule="auto"/>
        <w:ind w:left="180" w:firstLine="450"/>
        <w:jc w:val="both"/>
        <w:rPr>
          <w:rFonts w:asciiTheme="majorHAnsi" w:hAnsiTheme="majorHAnsi" w:cs="Times New Roman"/>
          <w:sz w:val="24"/>
          <w:szCs w:val="24"/>
        </w:rPr>
      </w:pPr>
      <w:r>
        <w:rPr>
          <w:rFonts w:asciiTheme="majorHAnsi" w:hAnsiTheme="majorHAnsi" w:cs="Times New Roman"/>
          <w:sz w:val="24"/>
          <w:szCs w:val="24"/>
        </w:rPr>
        <w:t>Şehit Nihat Akbaş İlk/Ortaokulu</w:t>
      </w:r>
      <w:r w:rsidR="00894225" w:rsidRPr="000B1769">
        <w:rPr>
          <w:rFonts w:asciiTheme="majorHAnsi" w:hAnsiTheme="majorHAnsi" w:cs="Times New Roman"/>
          <w:sz w:val="24"/>
          <w:szCs w:val="24"/>
        </w:rPr>
        <w:t xml:space="preserve"> olarak 2019-2023 Stratejik Planı'nın gerçekleşme durumu değerlendirildiğinde aşağıdaki konularda önemli iyileşmelerin sağlandığı görülmüştür:</w:t>
      </w:r>
    </w:p>
    <w:p w:rsidR="00894225" w:rsidRPr="000B1769" w:rsidRDefault="00894225" w:rsidP="00894225">
      <w:pPr>
        <w:spacing w:before="1" w:line="360" w:lineRule="auto"/>
        <w:ind w:left="180" w:firstLine="450"/>
        <w:jc w:val="both"/>
        <w:rPr>
          <w:rFonts w:asciiTheme="majorHAnsi" w:hAnsiTheme="majorHAnsi" w:cs="Times New Roman"/>
          <w:b/>
          <w:sz w:val="24"/>
          <w:szCs w:val="24"/>
          <w:u w:val="single"/>
        </w:rPr>
      </w:pPr>
      <w:r w:rsidRPr="000B1769">
        <w:rPr>
          <w:rFonts w:asciiTheme="majorHAnsi" w:hAnsiTheme="majorHAnsi" w:cs="Times New Roman"/>
          <w:b/>
          <w:sz w:val="24"/>
          <w:szCs w:val="24"/>
          <w:u w:val="single"/>
        </w:rPr>
        <w:t>İyileşmeler</w:t>
      </w:r>
    </w:p>
    <w:p w:rsidR="00894225" w:rsidRPr="000B1769" w:rsidRDefault="00894225" w:rsidP="000D56CF">
      <w:pPr>
        <w:pStyle w:val="ListeParagraf"/>
        <w:numPr>
          <w:ilvl w:val="0"/>
          <w:numId w:val="17"/>
        </w:numPr>
        <w:spacing w:before="1" w:line="360" w:lineRule="auto"/>
        <w:jc w:val="both"/>
        <w:rPr>
          <w:rFonts w:asciiTheme="majorHAnsi" w:hAnsiTheme="majorHAnsi" w:cs="Times New Roman"/>
          <w:sz w:val="24"/>
          <w:szCs w:val="24"/>
        </w:rPr>
      </w:pPr>
      <w:r w:rsidRPr="000B1769">
        <w:rPr>
          <w:rFonts w:asciiTheme="majorHAnsi" w:hAnsiTheme="majorHAnsi" w:cs="Times New Roman"/>
          <w:sz w:val="24"/>
          <w:szCs w:val="24"/>
        </w:rPr>
        <w:t>Okul binasında ve fiziki mekanlarda iyileştirilmeler yapılmıştır.</w:t>
      </w:r>
    </w:p>
    <w:p w:rsidR="00894225" w:rsidRPr="000B1769" w:rsidRDefault="00894225" w:rsidP="000D56CF">
      <w:pPr>
        <w:pStyle w:val="ListeParagraf"/>
        <w:numPr>
          <w:ilvl w:val="0"/>
          <w:numId w:val="17"/>
        </w:numPr>
        <w:spacing w:before="1" w:line="360" w:lineRule="auto"/>
        <w:jc w:val="both"/>
        <w:rPr>
          <w:rFonts w:asciiTheme="majorHAnsi" w:hAnsiTheme="majorHAnsi" w:cs="Times New Roman"/>
          <w:sz w:val="24"/>
          <w:szCs w:val="24"/>
        </w:rPr>
      </w:pPr>
      <w:r w:rsidRPr="000B1769">
        <w:rPr>
          <w:rFonts w:asciiTheme="majorHAnsi" w:hAnsiTheme="majorHAnsi" w:cs="Times New Roman"/>
          <w:sz w:val="24"/>
          <w:szCs w:val="24"/>
        </w:rPr>
        <w:t>Okul binasının iç ve dış temizliği sağlanmıştır.</w:t>
      </w:r>
    </w:p>
    <w:p w:rsidR="00894225" w:rsidRPr="000B1769" w:rsidRDefault="00894225" w:rsidP="000D56CF">
      <w:pPr>
        <w:pStyle w:val="ListeParagraf"/>
        <w:numPr>
          <w:ilvl w:val="0"/>
          <w:numId w:val="17"/>
        </w:numPr>
        <w:spacing w:before="1" w:line="360" w:lineRule="auto"/>
        <w:jc w:val="both"/>
        <w:rPr>
          <w:rFonts w:asciiTheme="majorHAnsi" w:hAnsiTheme="majorHAnsi" w:cs="Times New Roman"/>
          <w:sz w:val="24"/>
          <w:szCs w:val="24"/>
        </w:rPr>
      </w:pPr>
      <w:r w:rsidRPr="000B1769">
        <w:rPr>
          <w:rFonts w:asciiTheme="majorHAnsi" w:hAnsiTheme="majorHAnsi" w:cs="Times New Roman"/>
          <w:sz w:val="24"/>
          <w:szCs w:val="24"/>
        </w:rPr>
        <w:t>Okul binasında öğrencilerin güvenlikleri sağlanmıştır.</w:t>
      </w:r>
    </w:p>
    <w:p w:rsidR="00894225" w:rsidRPr="000B1769" w:rsidRDefault="00894225" w:rsidP="000D56CF">
      <w:pPr>
        <w:pStyle w:val="ListeParagraf"/>
        <w:numPr>
          <w:ilvl w:val="0"/>
          <w:numId w:val="17"/>
        </w:numPr>
        <w:spacing w:before="1" w:line="360" w:lineRule="auto"/>
        <w:jc w:val="both"/>
        <w:rPr>
          <w:rFonts w:asciiTheme="majorHAnsi" w:hAnsiTheme="majorHAnsi" w:cs="Times New Roman"/>
          <w:sz w:val="24"/>
          <w:szCs w:val="24"/>
        </w:rPr>
      </w:pPr>
      <w:r w:rsidRPr="000B1769">
        <w:rPr>
          <w:rFonts w:asciiTheme="majorHAnsi" w:hAnsiTheme="majorHAnsi" w:cs="Times New Roman"/>
          <w:sz w:val="24"/>
          <w:szCs w:val="24"/>
        </w:rPr>
        <w:t>Okul binasında bulunan asansör kullanılabilir hale getirilmiştir.</w:t>
      </w:r>
    </w:p>
    <w:p w:rsidR="000B1769" w:rsidRPr="00E87C1D" w:rsidRDefault="00894225" w:rsidP="000D56CF">
      <w:pPr>
        <w:pStyle w:val="ListeParagraf"/>
        <w:numPr>
          <w:ilvl w:val="0"/>
          <w:numId w:val="17"/>
        </w:numPr>
        <w:spacing w:before="1" w:line="360" w:lineRule="auto"/>
        <w:jc w:val="both"/>
        <w:rPr>
          <w:rFonts w:asciiTheme="majorHAnsi" w:hAnsiTheme="majorHAnsi" w:cs="Times New Roman"/>
          <w:sz w:val="24"/>
          <w:szCs w:val="24"/>
        </w:rPr>
      </w:pPr>
      <w:r w:rsidRPr="000B1769">
        <w:rPr>
          <w:rFonts w:asciiTheme="majorHAnsi" w:hAnsiTheme="majorHAnsi" w:cs="Times New Roman"/>
          <w:sz w:val="24"/>
          <w:szCs w:val="24"/>
        </w:rPr>
        <w:t>Okul binası iş sağlığı ve güvenliği standartlarına uygun hale getirilmiştir.</w:t>
      </w:r>
    </w:p>
    <w:p w:rsidR="00894225" w:rsidRPr="000B1769" w:rsidRDefault="00894225" w:rsidP="00894225">
      <w:pPr>
        <w:pStyle w:val="ListeParagraf"/>
        <w:spacing w:before="1" w:line="360" w:lineRule="auto"/>
        <w:ind w:left="630" w:firstLine="0"/>
        <w:jc w:val="both"/>
        <w:rPr>
          <w:rFonts w:asciiTheme="majorHAnsi" w:hAnsiTheme="majorHAnsi" w:cs="Times New Roman"/>
          <w:b/>
          <w:sz w:val="24"/>
          <w:szCs w:val="24"/>
          <w:u w:val="single"/>
        </w:rPr>
      </w:pPr>
      <w:r w:rsidRPr="000B1769">
        <w:rPr>
          <w:rFonts w:asciiTheme="majorHAnsi" w:hAnsiTheme="majorHAnsi" w:cs="Times New Roman"/>
          <w:b/>
          <w:sz w:val="24"/>
          <w:szCs w:val="24"/>
          <w:u w:val="single"/>
        </w:rPr>
        <w:t>Sorunlar</w:t>
      </w:r>
    </w:p>
    <w:p w:rsidR="00894225" w:rsidRPr="000B1769" w:rsidRDefault="00894225" w:rsidP="000D56CF">
      <w:pPr>
        <w:pStyle w:val="ListeParagraf"/>
        <w:numPr>
          <w:ilvl w:val="0"/>
          <w:numId w:val="18"/>
        </w:numPr>
        <w:spacing w:before="1" w:line="360" w:lineRule="auto"/>
        <w:ind w:left="993"/>
        <w:jc w:val="both"/>
        <w:rPr>
          <w:rFonts w:asciiTheme="majorHAnsi" w:hAnsiTheme="majorHAnsi" w:cs="Times New Roman"/>
          <w:sz w:val="24"/>
          <w:szCs w:val="24"/>
        </w:rPr>
      </w:pPr>
      <w:r w:rsidRPr="000B1769">
        <w:rPr>
          <w:rFonts w:asciiTheme="majorHAnsi" w:hAnsiTheme="majorHAnsi" w:cs="Times New Roman"/>
          <w:sz w:val="24"/>
          <w:szCs w:val="24"/>
        </w:rPr>
        <w:t>Yeterli sayıda kültürel ve sportif faaliyet yapılamaması.</w:t>
      </w:r>
    </w:p>
    <w:p w:rsidR="00894225" w:rsidRPr="000B1769" w:rsidRDefault="00894225" w:rsidP="000D56CF">
      <w:pPr>
        <w:pStyle w:val="ListeParagraf"/>
        <w:numPr>
          <w:ilvl w:val="0"/>
          <w:numId w:val="18"/>
        </w:numPr>
        <w:spacing w:before="1" w:line="360" w:lineRule="auto"/>
        <w:ind w:left="993"/>
        <w:jc w:val="both"/>
        <w:rPr>
          <w:rFonts w:asciiTheme="majorHAnsi" w:hAnsiTheme="majorHAnsi" w:cs="Times New Roman"/>
          <w:sz w:val="24"/>
          <w:szCs w:val="24"/>
        </w:rPr>
      </w:pPr>
      <w:r w:rsidRPr="000B1769">
        <w:rPr>
          <w:rFonts w:asciiTheme="majorHAnsi" w:hAnsiTheme="majorHAnsi" w:cs="Times New Roman"/>
          <w:sz w:val="24"/>
          <w:szCs w:val="24"/>
        </w:rPr>
        <w:t xml:space="preserve"> Velilerin okul idaresine ve öğretmenlere yersiz müdahalelerde bulunmaları.</w:t>
      </w:r>
    </w:p>
    <w:p w:rsidR="00894225" w:rsidRPr="000B1769" w:rsidRDefault="00894225" w:rsidP="000D56CF">
      <w:pPr>
        <w:pStyle w:val="ListeParagraf"/>
        <w:numPr>
          <w:ilvl w:val="0"/>
          <w:numId w:val="18"/>
        </w:numPr>
        <w:tabs>
          <w:tab w:val="left" w:pos="1014"/>
        </w:tabs>
        <w:spacing w:before="0" w:line="360" w:lineRule="auto"/>
        <w:ind w:left="993"/>
        <w:jc w:val="both"/>
        <w:rPr>
          <w:rFonts w:asciiTheme="majorHAnsi" w:hAnsiTheme="majorHAnsi" w:cs="Times New Roman"/>
          <w:sz w:val="24"/>
          <w:szCs w:val="24"/>
        </w:rPr>
      </w:pPr>
      <w:r w:rsidRPr="000B1769">
        <w:rPr>
          <w:rFonts w:asciiTheme="majorHAnsi" w:hAnsiTheme="majorHAnsi" w:cs="Times New Roman"/>
          <w:sz w:val="24"/>
          <w:szCs w:val="24"/>
        </w:rPr>
        <w:t>Çalışanlara yönelik yapılan suçlamalarda velilere yaptırımların yetersiz olması.</w:t>
      </w:r>
    </w:p>
    <w:p w:rsidR="00894225" w:rsidRPr="000B1769" w:rsidRDefault="00894225" w:rsidP="000D56CF">
      <w:pPr>
        <w:pStyle w:val="ListeParagraf"/>
        <w:numPr>
          <w:ilvl w:val="0"/>
          <w:numId w:val="18"/>
        </w:numPr>
        <w:tabs>
          <w:tab w:val="left" w:pos="1014"/>
        </w:tabs>
        <w:spacing w:before="0" w:line="360" w:lineRule="auto"/>
        <w:ind w:left="993"/>
        <w:jc w:val="both"/>
        <w:rPr>
          <w:rFonts w:asciiTheme="majorHAnsi" w:hAnsiTheme="majorHAnsi" w:cs="Times New Roman"/>
          <w:sz w:val="24"/>
          <w:szCs w:val="24"/>
        </w:rPr>
      </w:pPr>
      <w:r w:rsidRPr="000B1769">
        <w:rPr>
          <w:rFonts w:asciiTheme="majorHAnsi" w:hAnsiTheme="majorHAnsi" w:cs="Times New Roman"/>
          <w:sz w:val="24"/>
          <w:szCs w:val="24"/>
        </w:rPr>
        <w:t>Okul binasının dışında çöp konteynerlerinin olmaması ve çöplerin duvar diplerine atılması.</w:t>
      </w:r>
    </w:p>
    <w:p w:rsidR="00894225" w:rsidRPr="000B1769" w:rsidRDefault="00894225" w:rsidP="000D56CF">
      <w:pPr>
        <w:pStyle w:val="ListeParagraf"/>
        <w:numPr>
          <w:ilvl w:val="0"/>
          <w:numId w:val="18"/>
        </w:numPr>
        <w:tabs>
          <w:tab w:val="left" w:pos="1014"/>
        </w:tabs>
        <w:spacing w:before="0" w:line="360" w:lineRule="auto"/>
        <w:jc w:val="both"/>
        <w:rPr>
          <w:rFonts w:asciiTheme="majorHAnsi" w:hAnsiTheme="majorHAnsi" w:cs="Times New Roman"/>
          <w:sz w:val="24"/>
          <w:szCs w:val="24"/>
        </w:rPr>
      </w:pPr>
      <w:r w:rsidRPr="000B1769">
        <w:rPr>
          <w:rFonts w:asciiTheme="majorHAnsi" w:hAnsiTheme="majorHAnsi" w:cs="Times New Roman"/>
          <w:sz w:val="24"/>
          <w:szCs w:val="24"/>
        </w:rPr>
        <w:t xml:space="preserve"> Sabah okula giriş saatinde yoğun araç trafiğinin yaşanması.</w:t>
      </w:r>
    </w:p>
    <w:p w:rsidR="00474AAC" w:rsidRDefault="00B74296" w:rsidP="00CF1325">
      <w:pPr>
        <w:pStyle w:val="GvdeMetni"/>
        <w:spacing w:before="77" w:line="360" w:lineRule="auto"/>
        <w:ind w:left="958" w:right="1014"/>
        <w:jc w:val="both"/>
      </w:pPr>
      <w:r>
        <w:t>Uygulanmakta olan stratejik planın değerlendirilmesi sonucu hedef ve performans göstergelerinde hedeflenen sonuçlara ulaşılamaması durumunda ise</w:t>
      </w:r>
    </w:p>
    <w:p w:rsidR="00474AAC" w:rsidRDefault="00B74296" w:rsidP="000D56CF">
      <w:pPr>
        <w:pStyle w:val="ListeParagraf"/>
        <w:numPr>
          <w:ilvl w:val="0"/>
          <w:numId w:val="6"/>
        </w:numPr>
        <w:tabs>
          <w:tab w:val="left" w:pos="1678"/>
        </w:tabs>
        <w:spacing w:before="0" w:line="360" w:lineRule="auto"/>
        <w:ind w:right="1014"/>
        <w:jc w:val="both"/>
        <w:rPr>
          <w:sz w:val="24"/>
        </w:rPr>
      </w:pPr>
      <w:r>
        <w:rPr>
          <w:sz w:val="24"/>
        </w:rPr>
        <w:t xml:space="preserve">Hedef ve performans göstergesi ile bunlara ilişkin değerlerin doğru belirlenip </w:t>
      </w:r>
      <w:r>
        <w:rPr>
          <w:spacing w:val="-2"/>
          <w:sz w:val="24"/>
        </w:rPr>
        <w:t>belirlenmediğine,</w:t>
      </w:r>
    </w:p>
    <w:p w:rsidR="00474AAC" w:rsidRDefault="00B74296" w:rsidP="000D56CF">
      <w:pPr>
        <w:pStyle w:val="ListeParagraf"/>
        <w:numPr>
          <w:ilvl w:val="0"/>
          <w:numId w:val="6"/>
        </w:numPr>
        <w:tabs>
          <w:tab w:val="left" w:pos="1678"/>
        </w:tabs>
        <w:spacing w:before="6" w:line="360" w:lineRule="auto"/>
        <w:ind w:right="1013"/>
        <w:jc w:val="both"/>
        <w:rPr>
          <w:sz w:val="24"/>
        </w:rPr>
      </w:pPr>
      <w:r>
        <w:rPr>
          <w:sz w:val="24"/>
        </w:rPr>
        <w:t xml:space="preserve">Mevcut çevre şartları, riskler ve üst politika belgelerinden gelen sorumluluklar </w:t>
      </w:r>
      <w:r>
        <w:rPr>
          <w:sz w:val="24"/>
        </w:rPr>
        <w:lastRenderedPageBreak/>
        <w:t>dikkate alındığında söz konusu hedeflerin yeni planda yer alıp almaması gerektiğine karar verilir.</w:t>
      </w:r>
    </w:p>
    <w:p w:rsidR="00474AAC" w:rsidRDefault="00B74296" w:rsidP="00CF1325">
      <w:pPr>
        <w:pStyle w:val="GvdeMetni"/>
        <w:spacing w:before="5" w:line="360" w:lineRule="auto"/>
        <w:ind w:left="958" w:right="1013"/>
        <w:jc w:val="both"/>
      </w:pPr>
      <w:r>
        <w:t>Bu bölümde her hedef bazında ayrıntılı değerlendirmeler yapılmaz, yeni planın mevcut plandan temel farklılıkları ve bu farklılıkların nedenleri açıklanır. Burada yer alan değerlendirmeler uygulanmakta olan planın son altı aylık dönemini içeremeyeceğinden ilgili döneme ilişkin gerçekleşme sonuçları tahmin edilerek bu bölüm sonlandırılır.</w:t>
      </w:r>
    </w:p>
    <w:p w:rsidR="00474AAC" w:rsidRDefault="00474AAC">
      <w:pPr>
        <w:pStyle w:val="GvdeMetni"/>
        <w:spacing w:before="213"/>
      </w:pPr>
    </w:p>
    <w:p w:rsidR="00A16EDA" w:rsidRDefault="00A16EDA">
      <w:pPr>
        <w:pStyle w:val="GvdeMetni"/>
        <w:spacing w:before="213"/>
      </w:pPr>
    </w:p>
    <w:p w:rsidR="00474AAC" w:rsidRDefault="00B74296" w:rsidP="000D56CF">
      <w:pPr>
        <w:pStyle w:val="Balk3"/>
        <w:numPr>
          <w:ilvl w:val="1"/>
          <w:numId w:val="15"/>
        </w:numPr>
        <w:tabs>
          <w:tab w:val="left" w:pos="1553"/>
        </w:tabs>
        <w:spacing w:before="0"/>
        <w:ind w:left="1553" w:hanging="595"/>
      </w:pPr>
      <w:bookmarkStart w:id="9" w:name="_Toc167269450"/>
      <w:r>
        <w:t>Yasal</w:t>
      </w:r>
      <w:r>
        <w:rPr>
          <w:spacing w:val="-12"/>
        </w:rPr>
        <w:t xml:space="preserve"> </w:t>
      </w:r>
      <w:r>
        <w:t>Yükümlülükler</w:t>
      </w:r>
      <w:r>
        <w:rPr>
          <w:spacing w:val="-13"/>
        </w:rPr>
        <w:t xml:space="preserve"> </w:t>
      </w:r>
      <w:r>
        <w:t>ve</w:t>
      </w:r>
      <w:r>
        <w:rPr>
          <w:spacing w:val="-13"/>
        </w:rPr>
        <w:t xml:space="preserve"> </w:t>
      </w:r>
      <w:r>
        <w:t>Mevzuat</w:t>
      </w:r>
      <w:r>
        <w:rPr>
          <w:spacing w:val="-12"/>
        </w:rPr>
        <w:t xml:space="preserve"> </w:t>
      </w:r>
      <w:r>
        <w:rPr>
          <w:spacing w:val="-2"/>
        </w:rPr>
        <w:t>Analizi</w:t>
      </w:r>
      <w:bookmarkEnd w:id="9"/>
    </w:p>
    <w:p w:rsidR="00706B89" w:rsidRPr="00706B89" w:rsidRDefault="00706B89" w:rsidP="00706B89">
      <w:pPr>
        <w:spacing w:line="360" w:lineRule="auto"/>
        <w:ind w:left="1134"/>
        <w:jc w:val="both"/>
        <w:rPr>
          <w:sz w:val="21"/>
        </w:rPr>
      </w:pPr>
    </w:p>
    <w:tbl>
      <w:tblPr>
        <w:tblW w:w="9498" w:type="dxa"/>
        <w:tblLook w:val="0000" w:firstRow="0" w:lastRow="0" w:firstColumn="0" w:lastColumn="0" w:noHBand="0" w:noVBand="0"/>
      </w:tblPr>
      <w:tblGrid>
        <w:gridCol w:w="2940"/>
        <w:gridCol w:w="6558"/>
      </w:tblGrid>
      <w:tr w:rsidR="00706B89" w:rsidRPr="007263B7" w:rsidTr="004C2198">
        <w:trPr>
          <w:trHeight w:val="281"/>
        </w:trPr>
        <w:tc>
          <w:tcPr>
            <w:tcW w:w="2940" w:type="dxa"/>
          </w:tcPr>
          <w:p w:rsidR="00706B89" w:rsidRPr="009D5DFB" w:rsidRDefault="00706B89" w:rsidP="004C2198">
            <w:pPr>
              <w:pStyle w:val="AralkYok"/>
              <w:jc w:val="center"/>
              <w:rPr>
                <w:b/>
                <w:color w:val="000000"/>
                <w:sz w:val="18"/>
                <w:szCs w:val="18"/>
              </w:rPr>
            </w:pPr>
            <w:r w:rsidRPr="009D5DFB">
              <w:rPr>
                <w:b/>
                <w:color w:val="000000"/>
                <w:sz w:val="18"/>
                <w:szCs w:val="18"/>
              </w:rPr>
              <w:t>YASAL YÜKÜMLÜLÜK (GÖREVLER)</w:t>
            </w:r>
          </w:p>
        </w:tc>
        <w:tc>
          <w:tcPr>
            <w:tcW w:w="6558" w:type="dxa"/>
          </w:tcPr>
          <w:p w:rsidR="00706B89" w:rsidRPr="009D5DFB" w:rsidRDefault="00706B89" w:rsidP="004C2198">
            <w:pPr>
              <w:pStyle w:val="AralkYok"/>
              <w:rPr>
                <w:b/>
                <w:color w:val="000000"/>
                <w:sz w:val="18"/>
                <w:szCs w:val="18"/>
              </w:rPr>
            </w:pPr>
            <w:r w:rsidRPr="009D5DFB">
              <w:rPr>
                <w:b/>
                <w:color w:val="000000"/>
                <w:sz w:val="18"/>
                <w:szCs w:val="18"/>
              </w:rPr>
              <w:t>DAYANAK(KANUN, YÖNETMELİK, GENELGE, YÖNERGE)</w:t>
            </w:r>
          </w:p>
        </w:tc>
      </w:tr>
      <w:tr w:rsidR="00706B89" w:rsidRPr="00FC3473" w:rsidTr="004C2198">
        <w:trPr>
          <w:trHeight w:val="159"/>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sz w:val="18"/>
                <w:szCs w:val="18"/>
              </w:rPr>
              <w:t>Atama</w:t>
            </w:r>
          </w:p>
        </w:tc>
        <w:tc>
          <w:tcPr>
            <w:tcW w:w="6558" w:type="dxa"/>
          </w:tcPr>
          <w:p w:rsidR="00706B89" w:rsidRPr="00997D3E" w:rsidRDefault="00706B89" w:rsidP="004C2198">
            <w:pPr>
              <w:pStyle w:val="AralkYok"/>
              <w:rPr>
                <w:sz w:val="16"/>
                <w:szCs w:val="16"/>
              </w:rPr>
            </w:pPr>
            <w:r w:rsidRPr="00997D3E">
              <w:rPr>
                <w:sz w:val="16"/>
                <w:szCs w:val="16"/>
              </w:rPr>
              <w:t>657 Sayılı Devlet Memurları Kanunu</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Bakanlığına Bağlı Okul ve Kurumların Yönetici ve Öğretmenlerinin Norm Kadrolarına İlişkin Yönetmelik</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Eğitim Kurumları Yöneticilerinin Atama ve Yer Değiştirmelerine İlişkin Yönetmelik</w:t>
            </w:r>
          </w:p>
        </w:tc>
      </w:tr>
      <w:tr w:rsidR="00706B89" w:rsidRPr="00FC3473" w:rsidTr="004C2198">
        <w:trPr>
          <w:trHeight w:val="23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Öğretmenlerinin Atama ve Yer Değiştirme Yönetmeliği</w:t>
            </w:r>
          </w:p>
        </w:tc>
      </w:tr>
      <w:tr w:rsidR="00706B89" w:rsidRPr="00FC3473" w:rsidTr="004C2198">
        <w:trPr>
          <w:trHeight w:val="187"/>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sz w:val="18"/>
                <w:szCs w:val="18"/>
              </w:rPr>
              <w:t>Ödül, Disiplin</w:t>
            </w:r>
          </w:p>
        </w:tc>
        <w:tc>
          <w:tcPr>
            <w:tcW w:w="6558" w:type="dxa"/>
          </w:tcPr>
          <w:p w:rsidR="00706B89" w:rsidRPr="00997D3E" w:rsidRDefault="00706B89" w:rsidP="004C2198">
            <w:pPr>
              <w:pStyle w:val="AralkYok"/>
              <w:rPr>
                <w:sz w:val="16"/>
                <w:szCs w:val="16"/>
              </w:rPr>
            </w:pPr>
            <w:r w:rsidRPr="00997D3E">
              <w:rPr>
                <w:sz w:val="16"/>
                <w:szCs w:val="16"/>
              </w:rPr>
              <w:t>Devlet Memurları Kanunu</w:t>
            </w:r>
          </w:p>
        </w:tc>
      </w:tr>
      <w:tr w:rsidR="00706B89" w:rsidRPr="00FC3473" w:rsidTr="004C2198">
        <w:trPr>
          <w:trHeight w:val="296"/>
        </w:trPr>
        <w:tc>
          <w:tcPr>
            <w:tcW w:w="2940" w:type="dxa"/>
            <w:vMerge/>
          </w:tcPr>
          <w:p w:rsidR="00706B89" w:rsidRPr="009D5DFB" w:rsidRDefault="00706B89" w:rsidP="00617EAF">
            <w:pPr>
              <w:ind w:left="321" w:firstLine="141"/>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6528 Sayılı Milli Eğitim Temel Kanunu İle Bazı Kanun ve Kanun Hükmünde Kararnamelerde Değişiklik Yapılmasına Dair Kanun</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Personeline Başarı, Üstün Başarı ve Ödül Verilmesine Dair Yönerge</w:t>
            </w:r>
          </w:p>
        </w:tc>
      </w:tr>
      <w:tr w:rsidR="00706B89" w:rsidRPr="00FC3473" w:rsidTr="004C2198">
        <w:trPr>
          <w:trHeight w:val="21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Disiplin Amirleri Yönetmeliği</w:t>
            </w:r>
          </w:p>
        </w:tc>
      </w:tr>
      <w:tr w:rsidR="00706B89" w:rsidRPr="00FC3473" w:rsidTr="004C2198">
        <w:trPr>
          <w:trHeight w:val="127"/>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sz w:val="18"/>
                <w:szCs w:val="18"/>
              </w:rPr>
              <w:t>Okul Yönetimi</w:t>
            </w:r>
          </w:p>
        </w:tc>
        <w:tc>
          <w:tcPr>
            <w:tcW w:w="6558" w:type="dxa"/>
          </w:tcPr>
          <w:p w:rsidR="00706B89" w:rsidRPr="00997D3E" w:rsidRDefault="00706B89" w:rsidP="004C2198">
            <w:pPr>
              <w:pStyle w:val="AralkYok"/>
              <w:rPr>
                <w:sz w:val="16"/>
                <w:szCs w:val="16"/>
              </w:rPr>
            </w:pPr>
            <w:r w:rsidRPr="00997D3E">
              <w:rPr>
                <w:sz w:val="16"/>
                <w:szCs w:val="16"/>
              </w:rPr>
              <w:t>1739 Sayılı Milli Eğitim Temel Kanunu</w:t>
            </w:r>
          </w:p>
        </w:tc>
      </w:tr>
      <w:tr w:rsidR="00706B89" w:rsidRPr="00FC3473" w:rsidTr="004C2198">
        <w:trPr>
          <w:trHeight w:val="185"/>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İlköğretim Kurumları Yönetmeliği</w:t>
            </w:r>
          </w:p>
        </w:tc>
      </w:tr>
      <w:tr w:rsidR="00706B89" w:rsidRPr="00FC3473" w:rsidTr="004C2198">
        <w:trPr>
          <w:trHeight w:val="232"/>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Okul Aile Birliği Yönetmeliği</w:t>
            </w:r>
          </w:p>
        </w:tc>
      </w:tr>
      <w:tr w:rsidR="00706B89" w:rsidRPr="00FC3473" w:rsidTr="004C2198">
        <w:trPr>
          <w:trHeight w:val="135"/>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Eğitim Bölgeleri ve Eğitim Kurulları Yönergesi</w:t>
            </w:r>
          </w:p>
        </w:tc>
      </w:tr>
      <w:tr w:rsidR="00706B89" w:rsidRPr="00FC3473" w:rsidTr="004C2198">
        <w:trPr>
          <w:trHeight w:val="14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MEB Yönetici ve Öğretmenlerin Ders ve Ek Ders Saatlerine İlişkin Karar </w:t>
            </w:r>
          </w:p>
        </w:tc>
      </w:tr>
      <w:tr w:rsidR="00706B89" w:rsidRPr="00FC3473" w:rsidTr="004C2198">
        <w:trPr>
          <w:trHeight w:val="100"/>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Taşınır Mal Yönetmeliği</w:t>
            </w:r>
          </w:p>
        </w:tc>
      </w:tr>
      <w:tr w:rsidR="00706B89" w:rsidRPr="00FC3473" w:rsidTr="004C2198">
        <w:trPr>
          <w:trHeight w:val="206"/>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bCs/>
                <w:sz w:val="18"/>
                <w:szCs w:val="18"/>
              </w:rPr>
              <w:t>Eğitim-Öğretim</w:t>
            </w:r>
          </w:p>
        </w:tc>
        <w:tc>
          <w:tcPr>
            <w:tcW w:w="6558" w:type="dxa"/>
          </w:tcPr>
          <w:p w:rsidR="00706B89" w:rsidRPr="00997D3E" w:rsidRDefault="00706B89" w:rsidP="004C2198">
            <w:pPr>
              <w:pStyle w:val="AralkYok"/>
              <w:rPr>
                <w:sz w:val="16"/>
                <w:szCs w:val="16"/>
              </w:rPr>
            </w:pPr>
            <w:r w:rsidRPr="00997D3E">
              <w:rPr>
                <w:sz w:val="16"/>
                <w:szCs w:val="16"/>
              </w:rPr>
              <w:t>Anayasa</w:t>
            </w:r>
          </w:p>
        </w:tc>
      </w:tr>
      <w:tr w:rsidR="00706B89" w:rsidRPr="00FC3473" w:rsidTr="004C2198">
        <w:trPr>
          <w:trHeight w:val="251"/>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1739 Sayılı Milli Eğitim Temel Kanunu</w:t>
            </w:r>
          </w:p>
        </w:tc>
      </w:tr>
      <w:tr w:rsidR="00706B89" w:rsidRPr="00FC3473" w:rsidTr="004C2198">
        <w:trPr>
          <w:trHeight w:val="128"/>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222 Sayılı İlköğretim ve Eğitim Kanunu</w:t>
            </w:r>
          </w:p>
        </w:tc>
      </w:tr>
      <w:tr w:rsidR="00706B89" w:rsidRPr="00FC3473" w:rsidTr="004C2198">
        <w:trPr>
          <w:trHeight w:val="296"/>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6287 Sayılı İlköğretim ve Eğitim Kanunu ile Bazı Kanunlarda Değişiklik Yapılmasına Dair Kanun</w:t>
            </w:r>
          </w:p>
        </w:tc>
      </w:tr>
      <w:tr w:rsidR="00706B89" w:rsidRPr="00FC3473" w:rsidTr="004C2198">
        <w:trPr>
          <w:trHeight w:val="296"/>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İlköğretim Kurumları Yönetmeliği</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Eğitim Öğretim Çalışmalarının Planlı Yürütülmesine İlişkin Yönerge </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Öğrenci Yetiştirme Kursları Yönergesi</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Ders Kitapları ve Eğitim Araçları Yönetmeliği </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Öğrencilerin Ders Dışı Eğitim ve Öğretim Faaliyetleri Hakkında Yönetmelik </w:t>
            </w:r>
          </w:p>
        </w:tc>
      </w:tr>
      <w:tr w:rsidR="00706B89" w:rsidRPr="00FC3473" w:rsidTr="004C2198">
        <w:trPr>
          <w:trHeight w:val="127"/>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bCs/>
                <w:sz w:val="18"/>
                <w:szCs w:val="18"/>
              </w:rPr>
              <w:t>Personel İşleri</w:t>
            </w:r>
          </w:p>
        </w:tc>
        <w:tc>
          <w:tcPr>
            <w:tcW w:w="6558" w:type="dxa"/>
          </w:tcPr>
          <w:p w:rsidR="00706B89" w:rsidRPr="00997D3E" w:rsidRDefault="00706B89" w:rsidP="004C2198">
            <w:pPr>
              <w:pStyle w:val="AralkYok"/>
              <w:rPr>
                <w:sz w:val="16"/>
                <w:szCs w:val="16"/>
              </w:rPr>
            </w:pPr>
            <w:r w:rsidRPr="00997D3E">
              <w:rPr>
                <w:sz w:val="16"/>
                <w:szCs w:val="16"/>
              </w:rPr>
              <w:t>Milli Eğitim Bakanlığı Personel İzin Yönergesi</w:t>
            </w:r>
          </w:p>
        </w:tc>
      </w:tr>
      <w:tr w:rsidR="00706B89" w:rsidRPr="00FC3473" w:rsidTr="004C2198">
        <w:trPr>
          <w:trHeight w:val="127"/>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Devlet Memurları Tedavi ve Cenaze Giderleri Yönetmeliği</w:t>
            </w:r>
          </w:p>
        </w:tc>
      </w:tr>
      <w:tr w:rsidR="00706B89" w:rsidRPr="00FC3473" w:rsidTr="004C2198">
        <w:trPr>
          <w:trHeight w:val="210"/>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Kamu Kurum ve Kuruluşlarında Çalışan Personelin Kılık Kıyafet Yönetmeliği </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Memurların Hastalık Raporlarını Verecek Hekim ve Sağlık Kurulları Hakkındaki Yönetmelik </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Personeli Görevde Yükseltme ve Unvan Değişikliği Yönetmeliği </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Öğretmenlik Kariyer Basamaklarında Yükseltme Yönetmeliği </w:t>
            </w:r>
          </w:p>
        </w:tc>
      </w:tr>
      <w:tr w:rsidR="00706B89" w:rsidRPr="00FC3473" w:rsidTr="004C2198">
        <w:trPr>
          <w:trHeight w:val="259"/>
        </w:trPr>
        <w:tc>
          <w:tcPr>
            <w:tcW w:w="2940" w:type="dxa"/>
            <w:vMerge w:val="restart"/>
          </w:tcPr>
          <w:p w:rsidR="00706B89" w:rsidRPr="009D5DFB" w:rsidRDefault="00706B89" w:rsidP="00617EAF">
            <w:pPr>
              <w:ind w:left="321" w:firstLine="141"/>
              <w:rPr>
                <w:rFonts w:ascii="Times New Roman" w:hAnsi="Times New Roman" w:cs="Times New Roman"/>
                <w:b/>
                <w:bCs/>
                <w:sz w:val="18"/>
                <w:szCs w:val="18"/>
              </w:rPr>
            </w:pPr>
            <w:r w:rsidRPr="009D5DFB">
              <w:rPr>
                <w:rFonts w:ascii="Times New Roman" w:hAnsi="Times New Roman" w:cs="Times New Roman"/>
                <w:b/>
                <w:bCs/>
                <w:sz w:val="18"/>
                <w:szCs w:val="18"/>
              </w:rPr>
              <w:t>Mühür, Yazışma, Arşiv</w:t>
            </w:r>
          </w:p>
        </w:tc>
        <w:tc>
          <w:tcPr>
            <w:tcW w:w="6558" w:type="dxa"/>
          </w:tcPr>
          <w:p w:rsidR="00706B89" w:rsidRPr="00997D3E" w:rsidRDefault="00706B89" w:rsidP="004C2198">
            <w:pPr>
              <w:pStyle w:val="AralkYok"/>
              <w:rPr>
                <w:sz w:val="16"/>
                <w:szCs w:val="16"/>
              </w:rPr>
            </w:pPr>
            <w:r w:rsidRPr="00997D3E">
              <w:rPr>
                <w:sz w:val="16"/>
                <w:szCs w:val="16"/>
              </w:rPr>
              <w:t>Resmi Mühür Yönetmeliği</w:t>
            </w:r>
          </w:p>
        </w:tc>
      </w:tr>
      <w:tr w:rsidR="00706B89" w:rsidRPr="00FC3473" w:rsidTr="004C2198">
        <w:trPr>
          <w:trHeight w:val="178"/>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Resmi Yazışmalarda Uygulanacak Usul ve Esaslar Hakkındaki Yönetmelik </w:t>
            </w:r>
          </w:p>
        </w:tc>
      </w:tr>
      <w:tr w:rsidR="00706B89" w:rsidRPr="00FC3473" w:rsidTr="004C2198">
        <w:trPr>
          <w:trHeight w:val="127"/>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Evrak Yönergesi </w:t>
            </w:r>
          </w:p>
        </w:tc>
      </w:tr>
      <w:tr w:rsidR="00706B89" w:rsidRPr="00FC3473" w:rsidTr="004C2198">
        <w:trPr>
          <w:trHeight w:val="2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Milli Eğitim Bakanlığı Arşiv Hizmetleri Yönetmeliği</w:t>
            </w:r>
          </w:p>
        </w:tc>
      </w:tr>
      <w:tr w:rsidR="00706B89" w:rsidRPr="00FC3473" w:rsidTr="004C2198">
        <w:trPr>
          <w:trHeight w:val="127"/>
        </w:trPr>
        <w:tc>
          <w:tcPr>
            <w:tcW w:w="2940" w:type="dxa"/>
            <w:vMerge w:val="restart"/>
          </w:tcPr>
          <w:p w:rsidR="00706B89" w:rsidRPr="009D5DFB" w:rsidRDefault="00706B89" w:rsidP="00617EAF">
            <w:pPr>
              <w:ind w:left="462"/>
              <w:rPr>
                <w:rFonts w:ascii="Times New Roman" w:hAnsi="Times New Roman" w:cs="Times New Roman"/>
                <w:b/>
                <w:sz w:val="18"/>
                <w:szCs w:val="18"/>
              </w:rPr>
            </w:pPr>
            <w:r w:rsidRPr="009D5DFB">
              <w:rPr>
                <w:rFonts w:ascii="Times New Roman" w:hAnsi="Times New Roman" w:cs="Times New Roman"/>
                <w:b/>
                <w:bCs/>
                <w:sz w:val="18"/>
                <w:szCs w:val="18"/>
              </w:rPr>
              <w:t xml:space="preserve">Rehberlik ve Sosyal </w:t>
            </w:r>
            <w:r w:rsidR="00617EAF">
              <w:rPr>
                <w:rFonts w:ascii="Times New Roman" w:hAnsi="Times New Roman" w:cs="Times New Roman"/>
                <w:b/>
                <w:bCs/>
                <w:sz w:val="18"/>
                <w:szCs w:val="18"/>
              </w:rPr>
              <w:t xml:space="preserve">    </w:t>
            </w:r>
            <w:r w:rsidRPr="009D5DFB">
              <w:rPr>
                <w:rFonts w:ascii="Times New Roman" w:hAnsi="Times New Roman" w:cs="Times New Roman"/>
                <w:b/>
                <w:bCs/>
                <w:sz w:val="18"/>
                <w:szCs w:val="18"/>
              </w:rPr>
              <w:t>Etkinlikler</w:t>
            </w:r>
          </w:p>
        </w:tc>
        <w:tc>
          <w:tcPr>
            <w:tcW w:w="6558" w:type="dxa"/>
          </w:tcPr>
          <w:p w:rsidR="00706B89" w:rsidRPr="00997D3E" w:rsidRDefault="00706B89" w:rsidP="004C2198">
            <w:pPr>
              <w:pStyle w:val="AralkYok"/>
              <w:rPr>
                <w:sz w:val="16"/>
                <w:szCs w:val="16"/>
              </w:rPr>
            </w:pPr>
            <w:r w:rsidRPr="00997D3E">
              <w:rPr>
                <w:sz w:val="16"/>
                <w:szCs w:val="16"/>
              </w:rPr>
              <w:t>Milli Eğitim Bakanlığı Rehberlik ve Psikolojik Danışma Hizmetleri Yönet.</w:t>
            </w:r>
          </w:p>
        </w:tc>
      </w:tr>
      <w:tr w:rsidR="00706B89" w:rsidRPr="00FC3473" w:rsidTr="004C2198">
        <w:trPr>
          <w:trHeight w:val="127"/>
        </w:trPr>
        <w:tc>
          <w:tcPr>
            <w:tcW w:w="2940" w:type="dxa"/>
            <w:vMerge/>
          </w:tcPr>
          <w:p w:rsidR="00706B89" w:rsidRPr="009D5DFB" w:rsidRDefault="00706B89" w:rsidP="00617EAF">
            <w:pPr>
              <w:ind w:left="321" w:firstLine="141"/>
              <w:rPr>
                <w:rFonts w:ascii="Times New Roman" w:hAnsi="Times New Roman" w:cs="Times New Roman"/>
                <w:b/>
                <w:bCs/>
                <w:sz w:val="18"/>
                <w:szCs w:val="18"/>
              </w:rPr>
            </w:pPr>
          </w:p>
        </w:tc>
        <w:tc>
          <w:tcPr>
            <w:tcW w:w="6558" w:type="dxa"/>
          </w:tcPr>
          <w:p w:rsidR="00706B89" w:rsidRPr="00997D3E" w:rsidRDefault="00706B89" w:rsidP="004C2198">
            <w:pPr>
              <w:pStyle w:val="AralkYok"/>
              <w:rPr>
                <w:sz w:val="16"/>
                <w:szCs w:val="16"/>
              </w:rPr>
            </w:pPr>
            <w:r w:rsidRPr="00997D3E">
              <w:rPr>
                <w:sz w:val="16"/>
                <w:szCs w:val="16"/>
              </w:rPr>
              <w:t>Okul Spor Kulüpleri Yönetmeliği</w:t>
            </w:r>
          </w:p>
        </w:tc>
      </w:tr>
      <w:tr w:rsidR="00706B89" w:rsidRPr="00FC3473" w:rsidTr="004C2198">
        <w:trPr>
          <w:trHeight w:val="268"/>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 İlköğretim ve Ortaöğretim Sosyal Etkinlikler Yönetmeliği </w:t>
            </w:r>
          </w:p>
        </w:tc>
      </w:tr>
      <w:tr w:rsidR="00706B89" w:rsidRPr="00FC3473" w:rsidTr="004C2198">
        <w:trPr>
          <w:trHeight w:val="296"/>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bCs/>
                <w:sz w:val="18"/>
                <w:szCs w:val="18"/>
              </w:rPr>
              <w:t>Öğrenci İşleri</w:t>
            </w:r>
          </w:p>
        </w:tc>
        <w:tc>
          <w:tcPr>
            <w:tcW w:w="6558" w:type="dxa"/>
          </w:tcPr>
          <w:p w:rsidR="00706B89" w:rsidRPr="00997D3E" w:rsidRDefault="00706B89" w:rsidP="004C2198">
            <w:pPr>
              <w:pStyle w:val="AralkYok"/>
              <w:rPr>
                <w:sz w:val="16"/>
                <w:szCs w:val="16"/>
              </w:rPr>
            </w:pPr>
            <w:r w:rsidRPr="00997D3E">
              <w:rPr>
                <w:sz w:val="16"/>
                <w:szCs w:val="16"/>
              </w:rPr>
              <w:t>Milli Eğitim Bakanlığı İlköğretim Kurumları Yönetmeliği</w:t>
            </w:r>
          </w:p>
        </w:tc>
      </w:tr>
      <w:tr w:rsidR="00706B89" w:rsidRPr="00FC3473" w:rsidTr="004C2198">
        <w:trPr>
          <w:trHeight w:val="198"/>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spacing w:line="360" w:lineRule="auto"/>
              <w:rPr>
                <w:rFonts w:ascii="Times New Roman" w:hAnsi="Times New Roman" w:cs="Times New Roman"/>
                <w:sz w:val="16"/>
                <w:szCs w:val="16"/>
              </w:rPr>
            </w:pPr>
            <w:r w:rsidRPr="00997D3E">
              <w:rPr>
                <w:rFonts w:ascii="Times New Roman" w:hAnsi="Times New Roman" w:cs="Times New Roman"/>
                <w:sz w:val="16"/>
                <w:szCs w:val="16"/>
              </w:rPr>
              <w:t>Milli Eğitim Bakanlığı Demokrasi Eğitimi ve Okul Meclisleri Yönergesi</w:t>
            </w:r>
          </w:p>
        </w:tc>
      </w:tr>
      <w:tr w:rsidR="00706B89" w:rsidRPr="00FC3473" w:rsidTr="004C2198">
        <w:trPr>
          <w:trHeight w:val="196"/>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spacing w:line="360" w:lineRule="auto"/>
              <w:rPr>
                <w:rFonts w:ascii="Times New Roman" w:hAnsi="Times New Roman" w:cs="Times New Roman"/>
                <w:sz w:val="16"/>
                <w:szCs w:val="16"/>
              </w:rPr>
            </w:pPr>
            <w:r w:rsidRPr="00997D3E">
              <w:rPr>
                <w:rFonts w:ascii="Times New Roman" w:hAnsi="Times New Roman" w:cs="Times New Roman"/>
                <w:sz w:val="16"/>
                <w:szCs w:val="16"/>
              </w:rPr>
              <w:t>Okul Servis Araçları Hizmet Yönetmeliği</w:t>
            </w:r>
          </w:p>
        </w:tc>
      </w:tr>
      <w:tr w:rsidR="00706B89" w:rsidRPr="00FC3473" w:rsidTr="004C2198">
        <w:trPr>
          <w:trHeight w:val="127"/>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sz w:val="18"/>
                <w:szCs w:val="18"/>
              </w:rPr>
              <w:t>İsim ve Tanıtım</w:t>
            </w:r>
          </w:p>
        </w:tc>
        <w:tc>
          <w:tcPr>
            <w:tcW w:w="6558" w:type="dxa"/>
          </w:tcPr>
          <w:p w:rsidR="00706B89" w:rsidRPr="00997D3E" w:rsidRDefault="00706B89" w:rsidP="004C2198">
            <w:pPr>
              <w:pStyle w:val="AralkYok"/>
              <w:rPr>
                <w:sz w:val="16"/>
                <w:szCs w:val="16"/>
              </w:rPr>
            </w:pPr>
            <w:r w:rsidRPr="00997D3E">
              <w:rPr>
                <w:sz w:val="16"/>
                <w:szCs w:val="16"/>
              </w:rPr>
              <w:t>Milli Eğitim Bakanlığı Kurum Tanıtım Yönetmeliği</w:t>
            </w:r>
          </w:p>
        </w:tc>
      </w:tr>
      <w:tr w:rsidR="00706B89" w:rsidRPr="00FC3473" w:rsidTr="004C2198">
        <w:trPr>
          <w:trHeight w:val="371"/>
        </w:trPr>
        <w:tc>
          <w:tcPr>
            <w:tcW w:w="2940" w:type="dxa"/>
            <w:vMerge/>
          </w:tcPr>
          <w:p w:rsidR="00706B89" w:rsidRPr="009D5DFB" w:rsidRDefault="00706B89" w:rsidP="00617EAF">
            <w:pPr>
              <w:ind w:left="321" w:firstLine="141"/>
              <w:jc w:val="center"/>
              <w:rPr>
                <w:rFonts w:ascii="Times New Roman" w:hAnsi="Times New Roman" w:cs="Times New Roman"/>
                <w:b/>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Milli Eğitim Bakanlığına Bağlı Kurumlara Ait Açma, Kapatma ve Ad Verme Yönetmeliği </w:t>
            </w:r>
          </w:p>
        </w:tc>
      </w:tr>
      <w:tr w:rsidR="00706B89" w:rsidRPr="00FC3473" w:rsidTr="004C2198">
        <w:trPr>
          <w:trHeight w:val="193"/>
        </w:trPr>
        <w:tc>
          <w:tcPr>
            <w:tcW w:w="2940" w:type="dxa"/>
            <w:vMerge w:val="restart"/>
          </w:tcPr>
          <w:p w:rsidR="00706B89" w:rsidRPr="009D5DFB" w:rsidRDefault="00706B89" w:rsidP="00617EAF">
            <w:pPr>
              <w:ind w:left="321" w:firstLine="141"/>
              <w:rPr>
                <w:rFonts w:ascii="Times New Roman" w:hAnsi="Times New Roman" w:cs="Times New Roman"/>
                <w:b/>
                <w:sz w:val="18"/>
                <w:szCs w:val="18"/>
              </w:rPr>
            </w:pPr>
            <w:r w:rsidRPr="009D5DFB">
              <w:rPr>
                <w:rFonts w:ascii="Times New Roman" w:hAnsi="Times New Roman" w:cs="Times New Roman"/>
                <w:b/>
                <w:bCs/>
                <w:sz w:val="18"/>
                <w:szCs w:val="18"/>
              </w:rPr>
              <w:lastRenderedPageBreak/>
              <w:t>Sivil Savunma</w:t>
            </w:r>
          </w:p>
        </w:tc>
        <w:tc>
          <w:tcPr>
            <w:tcW w:w="6558" w:type="dxa"/>
          </w:tcPr>
          <w:p w:rsidR="00706B89" w:rsidRPr="00997D3E" w:rsidRDefault="00706B89" w:rsidP="004C2198">
            <w:pPr>
              <w:pStyle w:val="AralkYok"/>
              <w:rPr>
                <w:sz w:val="16"/>
                <w:szCs w:val="16"/>
              </w:rPr>
            </w:pPr>
            <w:r w:rsidRPr="00997D3E">
              <w:rPr>
                <w:sz w:val="16"/>
                <w:szCs w:val="16"/>
              </w:rPr>
              <w:t xml:space="preserve">Sabotajlara Karşı Koruma Yönetmeliği </w:t>
            </w:r>
          </w:p>
        </w:tc>
      </w:tr>
      <w:tr w:rsidR="00706B89" w:rsidRPr="00FC3473" w:rsidTr="004C2198">
        <w:trPr>
          <w:trHeight w:val="60"/>
        </w:trPr>
        <w:tc>
          <w:tcPr>
            <w:tcW w:w="2940" w:type="dxa"/>
            <w:vMerge/>
          </w:tcPr>
          <w:p w:rsidR="00706B89" w:rsidRPr="009D5DFB" w:rsidRDefault="00706B89" w:rsidP="004C2198">
            <w:pPr>
              <w:jc w:val="center"/>
              <w:rPr>
                <w:rFonts w:ascii="Times New Roman" w:hAnsi="Times New Roman" w:cs="Times New Roman"/>
                <w:b/>
                <w:color w:val="FFFFFF"/>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Binaların Yangından Korunması Hakkındaki Yönetmelik </w:t>
            </w:r>
          </w:p>
        </w:tc>
      </w:tr>
      <w:tr w:rsidR="00706B89" w:rsidRPr="00FC3473" w:rsidTr="004C2198">
        <w:trPr>
          <w:trHeight w:val="101"/>
        </w:trPr>
        <w:tc>
          <w:tcPr>
            <w:tcW w:w="2940" w:type="dxa"/>
            <w:vMerge/>
          </w:tcPr>
          <w:p w:rsidR="00706B89" w:rsidRPr="009D5DFB" w:rsidRDefault="00706B89" w:rsidP="004C2198">
            <w:pPr>
              <w:jc w:val="center"/>
              <w:rPr>
                <w:rFonts w:ascii="Times New Roman" w:hAnsi="Times New Roman" w:cs="Times New Roman"/>
                <w:b/>
                <w:color w:val="FFFFFF"/>
                <w:sz w:val="18"/>
                <w:szCs w:val="18"/>
              </w:rPr>
            </w:pPr>
          </w:p>
        </w:tc>
        <w:tc>
          <w:tcPr>
            <w:tcW w:w="6558" w:type="dxa"/>
          </w:tcPr>
          <w:p w:rsidR="00706B89" w:rsidRPr="00997D3E" w:rsidRDefault="00706B89" w:rsidP="004C2198">
            <w:pPr>
              <w:pStyle w:val="AralkYok"/>
              <w:rPr>
                <w:sz w:val="16"/>
                <w:szCs w:val="16"/>
              </w:rPr>
            </w:pPr>
            <w:r w:rsidRPr="00997D3E">
              <w:rPr>
                <w:sz w:val="16"/>
                <w:szCs w:val="16"/>
              </w:rPr>
              <w:t xml:space="preserve">Daire ve Müesseseler İçin Sivil Savunma İşleri Kılavuzu </w:t>
            </w:r>
          </w:p>
        </w:tc>
      </w:tr>
    </w:tbl>
    <w:p w:rsidR="00474AAC" w:rsidRDefault="00474AAC">
      <w:pPr>
        <w:pStyle w:val="GvdeMetni"/>
        <w:rPr>
          <w:sz w:val="20"/>
        </w:rPr>
      </w:pPr>
    </w:p>
    <w:p w:rsidR="00474AAC" w:rsidRDefault="00474AAC">
      <w:pPr>
        <w:pStyle w:val="GvdeMetni"/>
        <w:rPr>
          <w:sz w:val="20"/>
        </w:rPr>
      </w:pPr>
    </w:p>
    <w:p w:rsidR="00474AAC" w:rsidRDefault="00706B89" w:rsidP="000D56CF">
      <w:pPr>
        <w:pStyle w:val="Balk3"/>
        <w:numPr>
          <w:ilvl w:val="1"/>
          <w:numId w:val="15"/>
        </w:numPr>
        <w:tabs>
          <w:tab w:val="left" w:pos="1553"/>
        </w:tabs>
        <w:ind w:left="1553" w:hanging="595"/>
      </w:pPr>
      <w:bookmarkStart w:id="10" w:name="_Toc167269451"/>
      <w:r>
        <w:t>,</w:t>
      </w:r>
      <w:r w:rsidR="00B74296">
        <w:t>Üst</w:t>
      </w:r>
      <w:r w:rsidR="00B74296">
        <w:rPr>
          <w:spacing w:val="-11"/>
        </w:rPr>
        <w:t xml:space="preserve"> </w:t>
      </w:r>
      <w:r w:rsidR="00B74296">
        <w:t>Politika</w:t>
      </w:r>
      <w:r w:rsidR="00B74296">
        <w:rPr>
          <w:spacing w:val="-10"/>
        </w:rPr>
        <w:t xml:space="preserve"> </w:t>
      </w:r>
      <w:r w:rsidR="00B74296">
        <w:t>Belgeleri</w:t>
      </w:r>
      <w:r w:rsidR="00B74296">
        <w:rPr>
          <w:spacing w:val="-12"/>
        </w:rPr>
        <w:t xml:space="preserve"> </w:t>
      </w:r>
      <w:r w:rsidR="00B74296">
        <w:rPr>
          <w:spacing w:val="-2"/>
        </w:rPr>
        <w:t>Analizi</w:t>
      </w:r>
      <w:bookmarkEnd w:id="10"/>
    </w:p>
    <w:p w:rsidR="00474AAC" w:rsidRDefault="00B74296">
      <w:pPr>
        <w:pStyle w:val="GvdeMetni"/>
        <w:spacing w:before="121"/>
        <w:ind w:left="958"/>
      </w:pPr>
      <w:r>
        <w:t>Üst</w:t>
      </w:r>
      <w:r>
        <w:rPr>
          <w:spacing w:val="-2"/>
        </w:rPr>
        <w:t xml:space="preserve"> </w:t>
      </w:r>
      <w:r>
        <w:t>politika</w:t>
      </w:r>
      <w:r>
        <w:rPr>
          <w:spacing w:val="-2"/>
        </w:rPr>
        <w:t xml:space="preserve"> belgeleri;</w:t>
      </w:r>
    </w:p>
    <w:p w:rsidR="00474AAC" w:rsidRDefault="00B74296" w:rsidP="000D56CF">
      <w:pPr>
        <w:pStyle w:val="ListeParagraf"/>
        <w:numPr>
          <w:ilvl w:val="0"/>
          <w:numId w:val="7"/>
        </w:numPr>
        <w:tabs>
          <w:tab w:val="left" w:pos="1678"/>
        </w:tabs>
        <w:spacing w:before="0"/>
        <w:rPr>
          <w:sz w:val="24"/>
        </w:rPr>
      </w:pPr>
      <w:r>
        <w:rPr>
          <w:sz w:val="24"/>
        </w:rPr>
        <w:t>12.</w:t>
      </w:r>
      <w:r>
        <w:rPr>
          <w:spacing w:val="-3"/>
          <w:sz w:val="24"/>
        </w:rPr>
        <w:t xml:space="preserve"> </w:t>
      </w:r>
      <w:r>
        <w:rPr>
          <w:sz w:val="24"/>
        </w:rPr>
        <w:t>Kalkınma</w:t>
      </w:r>
      <w:r>
        <w:rPr>
          <w:spacing w:val="-2"/>
          <w:sz w:val="24"/>
        </w:rPr>
        <w:t xml:space="preserve"> </w:t>
      </w:r>
      <w:r>
        <w:rPr>
          <w:spacing w:val="-4"/>
          <w:sz w:val="24"/>
        </w:rPr>
        <w:t>Planı</w:t>
      </w:r>
    </w:p>
    <w:p w:rsidR="00474AAC" w:rsidRDefault="00B74296" w:rsidP="000D56CF">
      <w:pPr>
        <w:pStyle w:val="ListeParagraf"/>
        <w:numPr>
          <w:ilvl w:val="0"/>
          <w:numId w:val="7"/>
        </w:numPr>
        <w:tabs>
          <w:tab w:val="left" w:pos="1678"/>
        </w:tabs>
        <w:spacing w:before="23"/>
        <w:rPr>
          <w:sz w:val="24"/>
        </w:rPr>
      </w:pPr>
      <w:r>
        <w:rPr>
          <w:sz w:val="24"/>
        </w:rPr>
        <w:t>Cumhurbaşkanlığı</w:t>
      </w:r>
      <w:r>
        <w:rPr>
          <w:spacing w:val="-10"/>
          <w:sz w:val="24"/>
        </w:rPr>
        <w:t xml:space="preserve"> </w:t>
      </w:r>
      <w:r>
        <w:rPr>
          <w:spacing w:val="-2"/>
          <w:sz w:val="24"/>
        </w:rPr>
        <w:t>Programı,</w:t>
      </w:r>
    </w:p>
    <w:p w:rsidR="00474AAC" w:rsidRDefault="00B74296" w:rsidP="000D56CF">
      <w:pPr>
        <w:pStyle w:val="ListeParagraf"/>
        <w:numPr>
          <w:ilvl w:val="0"/>
          <w:numId w:val="7"/>
        </w:numPr>
        <w:tabs>
          <w:tab w:val="left" w:pos="1678"/>
        </w:tabs>
        <w:spacing w:before="22"/>
        <w:rPr>
          <w:sz w:val="24"/>
        </w:rPr>
      </w:pPr>
      <w:r>
        <w:rPr>
          <w:sz w:val="24"/>
        </w:rPr>
        <w:t>Orta</w:t>
      </w:r>
      <w:r>
        <w:rPr>
          <w:spacing w:val="-3"/>
          <w:sz w:val="24"/>
        </w:rPr>
        <w:t xml:space="preserve"> </w:t>
      </w:r>
      <w:r>
        <w:rPr>
          <w:sz w:val="24"/>
        </w:rPr>
        <w:t>Vadeli</w:t>
      </w:r>
      <w:r>
        <w:rPr>
          <w:spacing w:val="-3"/>
          <w:sz w:val="24"/>
        </w:rPr>
        <w:t xml:space="preserve"> </w:t>
      </w:r>
      <w:r>
        <w:rPr>
          <w:spacing w:val="-2"/>
          <w:sz w:val="24"/>
        </w:rPr>
        <w:t>Program,</w:t>
      </w:r>
    </w:p>
    <w:p w:rsidR="00474AAC" w:rsidRDefault="00B74296" w:rsidP="000D56CF">
      <w:pPr>
        <w:pStyle w:val="ListeParagraf"/>
        <w:numPr>
          <w:ilvl w:val="0"/>
          <w:numId w:val="7"/>
        </w:numPr>
        <w:tabs>
          <w:tab w:val="left" w:pos="1678"/>
        </w:tabs>
        <w:spacing w:before="22"/>
        <w:rPr>
          <w:sz w:val="24"/>
        </w:rPr>
      </w:pPr>
      <w:r>
        <w:rPr>
          <w:sz w:val="24"/>
        </w:rPr>
        <w:t>Cumhurbaşkanlığı</w:t>
      </w:r>
      <w:r>
        <w:rPr>
          <w:spacing w:val="-7"/>
          <w:sz w:val="24"/>
        </w:rPr>
        <w:t xml:space="preserve"> </w:t>
      </w:r>
      <w:r>
        <w:rPr>
          <w:sz w:val="24"/>
        </w:rPr>
        <w:t>Yıllık</w:t>
      </w:r>
      <w:r>
        <w:rPr>
          <w:spacing w:val="-7"/>
          <w:sz w:val="24"/>
        </w:rPr>
        <w:t xml:space="preserve"> </w:t>
      </w:r>
      <w:r>
        <w:rPr>
          <w:spacing w:val="-2"/>
          <w:sz w:val="24"/>
        </w:rPr>
        <w:t>Programı,</w:t>
      </w:r>
    </w:p>
    <w:p w:rsidR="00474AAC" w:rsidRDefault="00B74296" w:rsidP="000D56CF">
      <w:pPr>
        <w:pStyle w:val="ListeParagraf"/>
        <w:numPr>
          <w:ilvl w:val="0"/>
          <w:numId w:val="7"/>
        </w:numPr>
        <w:tabs>
          <w:tab w:val="left" w:pos="1678"/>
        </w:tabs>
        <w:spacing w:before="25"/>
        <w:rPr>
          <w:sz w:val="24"/>
        </w:rPr>
      </w:pPr>
      <w:r>
        <w:rPr>
          <w:sz w:val="24"/>
        </w:rPr>
        <w:t>Millî</w:t>
      </w:r>
      <w:r>
        <w:rPr>
          <w:spacing w:val="-3"/>
          <w:sz w:val="24"/>
        </w:rPr>
        <w:t xml:space="preserve"> </w:t>
      </w:r>
      <w:r>
        <w:rPr>
          <w:sz w:val="24"/>
        </w:rPr>
        <w:t>Eğitim</w:t>
      </w:r>
      <w:r>
        <w:rPr>
          <w:spacing w:val="-4"/>
          <w:sz w:val="24"/>
        </w:rPr>
        <w:t xml:space="preserve"> </w:t>
      </w:r>
      <w:r>
        <w:rPr>
          <w:sz w:val="24"/>
        </w:rPr>
        <w:t>Bakanlığı</w:t>
      </w:r>
      <w:r>
        <w:rPr>
          <w:spacing w:val="-2"/>
          <w:sz w:val="24"/>
        </w:rPr>
        <w:t xml:space="preserve"> </w:t>
      </w:r>
      <w:r>
        <w:rPr>
          <w:sz w:val="24"/>
        </w:rPr>
        <w:t>Stratejik</w:t>
      </w:r>
      <w:r>
        <w:rPr>
          <w:spacing w:val="-4"/>
          <w:sz w:val="24"/>
        </w:rPr>
        <w:t xml:space="preserve"> </w:t>
      </w:r>
      <w:r>
        <w:rPr>
          <w:spacing w:val="-2"/>
          <w:sz w:val="24"/>
        </w:rPr>
        <w:t>Planı,</w:t>
      </w:r>
    </w:p>
    <w:p w:rsidR="00474AAC" w:rsidRDefault="00B74296" w:rsidP="000D56CF">
      <w:pPr>
        <w:pStyle w:val="ListeParagraf"/>
        <w:numPr>
          <w:ilvl w:val="0"/>
          <w:numId w:val="7"/>
        </w:numPr>
        <w:tabs>
          <w:tab w:val="left" w:pos="1678"/>
        </w:tabs>
        <w:spacing w:before="22"/>
        <w:rPr>
          <w:sz w:val="24"/>
        </w:rPr>
      </w:pPr>
      <w:r>
        <w:rPr>
          <w:sz w:val="24"/>
        </w:rPr>
        <w:t>İl</w:t>
      </w:r>
      <w:r>
        <w:rPr>
          <w:spacing w:val="-3"/>
          <w:sz w:val="24"/>
        </w:rPr>
        <w:t xml:space="preserve"> </w:t>
      </w:r>
      <w:r>
        <w:rPr>
          <w:sz w:val="24"/>
        </w:rPr>
        <w:t>Millî</w:t>
      </w:r>
      <w:r>
        <w:rPr>
          <w:spacing w:val="-2"/>
          <w:sz w:val="24"/>
        </w:rPr>
        <w:t xml:space="preserve"> </w:t>
      </w:r>
      <w:r>
        <w:rPr>
          <w:sz w:val="24"/>
        </w:rPr>
        <w:t>Eğitim</w:t>
      </w:r>
      <w:r>
        <w:rPr>
          <w:spacing w:val="-3"/>
          <w:sz w:val="24"/>
        </w:rPr>
        <w:t xml:space="preserve"> </w:t>
      </w:r>
      <w:r>
        <w:rPr>
          <w:sz w:val="24"/>
        </w:rPr>
        <w:t>Müdürlüğü</w:t>
      </w:r>
      <w:r>
        <w:rPr>
          <w:spacing w:val="-3"/>
          <w:sz w:val="24"/>
        </w:rPr>
        <w:t xml:space="preserve"> </w:t>
      </w:r>
      <w:r>
        <w:rPr>
          <w:sz w:val="24"/>
        </w:rPr>
        <w:t>Stratejik</w:t>
      </w:r>
      <w:r>
        <w:rPr>
          <w:spacing w:val="-3"/>
          <w:sz w:val="24"/>
        </w:rPr>
        <w:t xml:space="preserve"> </w:t>
      </w:r>
      <w:r>
        <w:rPr>
          <w:spacing w:val="-2"/>
          <w:sz w:val="24"/>
        </w:rPr>
        <w:t>Planı,</w:t>
      </w:r>
    </w:p>
    <w:p w:rsidR="00474AAC" w:rsidRDefault="00B74296" w:rsidP="000D56CF">
      <w:pPr>
        <w:pStyle w:val="ListeParagraf"/>
        <w:numPr>
          <w:ilvl w:val="0"/>
          <w:numId w:val="7"/>
        </w:numPr>
        <w:tabs>
          <w:tab w:val="left" w:pos="1678"/>
        </w:tabs>
        <w:spacing w:before="22"/>
        <w:rPr>
          <w:sz w:val="24"/>
        </w:rPr>
      </w:pPr>
      <w:r>
        <w:rPr>
          <w:sz w:val="24"/>
        </w:rPr>
        <w:t>İlçe</w:t>
      </w:r>
      <w:r>
        <w:rPr>
          <w:spacing w:val="-5"/>
          <w:sz w:val="24"/>
        </w:rPr>
        <w:t xml:space="preserve"> </w:t>
      </w:r>
      <w:r>
        <w:rPr>
          <w:sz w:val="24"/>
        </w:rPr>
        <w:t>Millî</w:t>
      </w:r>
      <w:r>
        <w:rPr>
          <w:spacing w:val="-3"/>
          <w:sz w:val="24"/>
        </w:rPr>
        <w:t xml:space="preserve"> </w:t>
      </w:r>
      <w:r>
        <w:rPr>
          <w:sz w:val="24"/>
        </w:rPr>
        <w:t>Eğitim</w:t>
      </w:r>
      <w:r>
        <w:rPr>
          <w:spacing w:val="-3"/>
          <w:sz w:val="24"/>
        </w:rPr>
        <w:t xml:space="preserve"> </w:t>
      </w:r>
      <w:r>
        <w:rPr>
          <w:sz w:val="24"/>
        </w:rPr>
        <w:t>Müdürlüğü</w:t>
      </w:r>
      <w:r>
        <w:rPr>
          <w:spacing w:val="-4"/>
          <w:sz w:val="24"/>
        </w:rPr>
        <w:t xml:space="preserve"> </w:t>
      </w:r>
      <w:r>
        <w:rPr>
          <w:sz w:val="24"/>
        </w:rPr>
        <w:t>Stratejik</w:t>
      </w:r>
      <w:r>
        <w:rPr>
          <w:spacing w:val="-4"/>
          <w:sz w:val="24"/>
        </w:rPr>
        <w:t xml:space="preserve"> </w:t>
      </w:r>
      <w:r>
        <w:rPr>
          <w:sz w:val="24"/>
        </w:rPr>
        <w:t>Planı</w:t>
      </w:r>
      <w:r>
        <w:rPr>
          <w:spacing w:val="-2"/>
          <w:sz w:val="24"/>
        </w:rPr>
        <w:t xml:space="preserve"> </w:t>
      </w:r>
      <w:r>
        <w:rPr>
          <w:spacing w:val="-5"/>
          <w:sz w:val="24"/>
        </w:rPr>
        <w:t>ile</w:t>
      </w:r>
    </w:p>
    <w:p w:rsidR="00474AAC" w:rsidRDefault="00B74296" w:rsidP="000D56CF">
      <w:pPr>
        <w:pStyle w:val="ListeParagraf"/>
        <w:numPr>
          <w:ilvl w:val="0"/>
          <w:numId w:val="7"/>
        </w:numPr>
        <w:tabs>
          <w:tab w:val="left" w:pos="1678"/>
        </w:tabs>
        <w:spacing w:before="22" w:line="256" w:lineRule="auto"/>
        <w:ind w:right="1014"/>
        <w:rPr>
          <w:sz w:val="24"/>
        </w:rPr>
      </w:pPr>
      <w:r>
        <w:rPr>
          <w:sz w:val="24"/>
        </w:rPr>
        <w:t>Okul/kurumu</w:t>
      </w:r>
      <w:r>
        <w:rPr>
          <w:spacing w:val="40"/>
          <w:sz w:val="24"/>
        </w:rPr>
        <w:t xml:space="preserve"> </w:t>
      </w:r>
      <w:r>
        <w:rPr>
          <w:sz w:val="24"/>
        </w:rPr>
        <w:t>ilgilendiren</w:t>
      </w:r>
      <w:r>
        <w:rPr>
          <w:spacing w:val="40"/>
          <w:sz w:val="24"/>
        </w:rPr>
        <w:t xml:space="preserve"> </w:t>
      </w:r>
      <w:r>
        <w:rPr>
          <w:sz w:val="24"/>
        </w:rPr>
        <w:t>ulusal,</w:t>
      </w:r>
      <w:r>
        <w:rPr>
          <w:spacing w:val="40"/>
          <w:sz w:val="24"/>
        </w:rPr>
        <w:t xml:space="preserve"> </w:t>
      </w:r>
      <w:r>
        <w:rPr>
          <w:sz w:val="24"/>
        </w:rPr>
        <w:t>bölgesel</w:t>
      </w:r>
      <w:r>
        <w:rPr>
          <w:spacing w:val="40"/>
          <w:sz w:val="24"/>
        </w:rPr>
        <w:t xml:space="preserve"> </w:t>
      </w:r>
      <w:r>
        <w:rPr>
          <w:sz w:val="24"/>
        </w:rPr>
        <w:t>ve</w:t>
      </w:r>
      <w:r>
        <w:rPr>
          <w:spacing w:val="40"/>
          <w:sz w:val="24"/>
        </w:rPr>
        <w:t xml:space="preserve"> </w:t>
      </w:r>
      <w:r>
        <w:rPr>
          <w:sz w:val="24"/>
        </w:rPr>
        <w:t>sektörel</w:t>
      </w:r>
      <w:r>
        <w:rPr>
          <w:spacing w:val="40"/>
          <w:sz w:val="24"/>
        </w:rPr>
        <w:t xml:space="preserve"> </w:t>
      </w:r>
      <w:r>
        <w:rPr>
          <w:sz w:val="24"/>
        </w:rPr>
        <w:t>strateji</w:t>
      </w:r>
      <w:r>
        <w:rPr>
          <w:spacing w:val="40"/>
          <w:sz w:val="24"/>
        </w:rPr>
        <w:t xml:space="preserve"> </w:t>
      </w:r>
      <w:r>
        <w:rPr>
          <w:sz w:val="24"/>
        </w:rPr>
        <w:t>eylem</w:t>
      </w:r>
      <w:r>
        <w:rPr>
          <w:spacing w:val="40"/>
          <w:sz w:val="24"/>
        </w:rPr>
        <w:t xml:space="preserve"> </w:t>
      </w:r>
      <w:r>
        <w:rPr>
          <w:sz w:val="24"/>
        </w:rPr>
        <w:t>planlarını ifade eder.</w:t>
      </w:r>
    </w:p>
    <w:p w:rsidR="00474AAC" w:rsidRDefault="00B74296">
      <w:pPr>
        <w:pStyle w:val="GvdeMetni"/>
        <w:spacing w:before="2"/>
        <w:ind w:left="958" w:right="1013"/>
      </w:pPr>
      <w:r>
        <w:t>Kurumun faaliyet alanları ile Kalkınma Planı, diğer plan ve programlarda yer alan amaç, ilke ve politikalar arasındaki uyuma bakılır.</w:t>
      </w:r>
    </w:p>
    <w:p w:rsidR="00474AAC" w:rsidRDefault="00B74296">
      <w:pPr>
        <w:spacing w:before="234"/>
        <w:ind w:left="958"/>
        <w:rPr>
          <w:b/>
          <w:sz w:val="20"/>
        </w:rPr>
      </w:pPr>
      <w:r>
        <w:rPr>
          <w:b/>
          <w:sz w:val="20"/>
        </w:rPr>
        <w:t>Tablo</w:t>
      </w:r>
      <w:r>
        <w:rPr>
          <w:b/>
          <w:spacing w:val="-6"/>
          <w:sz w:val="20"/>
        </w:rPr>
        <w:t xml:space="preserve"> </w:t>
      </w:r>
      <w:r>
        <w:rPr>
          <w:b/>
          <w:sz w:val="20"/>
        </w:rPr>
        <w:t>2.</w:t>
      </w:r>
      <w:r>
        <w:rPr>
          <w:b/>
          <w:spacing w:val="-6"/>
          <w:sz w:val="20"/>
        </w:rPr>
        <w:t xml:space="preserve"> </w:t>
      </w:r>
      <w:r>
        <w:rPr>
          <w:b/>
          <w:sz w:val="20"/>
        </w:rPr>
        <w:t>Üst</w:t>
      </w:r>
      <w:r>
        <w:rPr>
          <w:b/>
          <w:spacing w:val="-7"/>
          <w:sz w:val="20"/>
        </w:rPr>
        <w:t xml:space="preserve"> </w:t>
      </w:r>
      <w:r>
        <w:rPr>
          <w:b/>
          <w:sz w:val="20"/>
        </w:rPr>
        <w:t>Politika</w:t>
      </w:r>
      <w:r>
        <w:rPr>
          <w:b/>
          <w:spacing w:val="-6"/>
          <w:sz w:val="20"/>
        </w:rPr>
        <w:t xml:space="preserve"> </w:t>
      </w:r>
      <w:r>
        <w:rPr>
          <w:b/>
          <w:sz w:val="20"/>
        </w:rPr>
        <w:t>Belgeleri</w:t>
      </w:r>
      <w:r>
        <w:rPr>
          <w:b/>
          <w:spacing w:val="-7"/>
          <w:sz w:val="20"/>
        </w:rPr>
        <w:t xml:space="preserve"> </w:t>
      </w:r>
      <w:r>
        <w:rPr>
          <w:b/>
          <w:sz w:val="20"/>
        </w:rPr>
        <w:t>Analizi</w:t>
      </w:r>
      <w:r>
        <w:rPr>
          <w:b/>
          <w:spacing w:val="-4"/>
          <w:sz w:val="20"/>
        </w:rPr>
        <w:t xml:space="preserve"> </w:t>
      </w:r>
      <w:r>
        <w:rPr>
          <w:b/>
          <w:spacing w:val="-2"/>
          <w:sz w:val="20"/>
        </w:rPr>
        <w:t>Tablosu</w:t>
      </w:r>
    </w:p>
    <w:tbl>
      <w:tblPr>
        <w:tblW w:w="0" w:type="auto"/>
        <w:tblInd w:w="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2815"/>
        <w:gridCol w:w="5712"/>
      </w:tblGrid>
      <w:tr w:rsidR="00474AAC">
        <w:trPr>
          <w:trHeight w:val="702"/>
        </w:trPr>
        <w:tc>
          <w:tcPr>
            <w:tcW w:w="967" w:type="dxa"/>
            <w:shd w:val="clear" w:color="auto" w:fill="E2EFD9"/>
          </w:tcPr>
          <w:p w:rsidR="00474AAC" w:rsidRDefault="00B74296">
            <w:pPr>
              <w:pStyle w:val="TableParagraph"/>
              <w:spacing w:line="236" w:lineRule="exact"/>
              <w:ind w:left="107" w:right="126"/>
              <w:rPr>
                <w:b/>
                <w:sz w:val="20"/>
              </w:rPr>
            </w:pPr>
            <w:r>
              <w:rPr>
                <w:b/>
                <w:spacing w:val="-4"/>
                <w:sz w:val="20"/>
              </w:rPr>
              <w:t>Üst</w:t>
            </w:r>
            <w:r>
              <w:rPr>
                <w:b/>
                <w:spacing w:val="-2"/>
                <w:sz w:val="20"/>
              </w:rPr>
              <w:t xml:space="preserve"> Politika Belgesi</w:t>
            </w:r>
          </w:p>
        </w:tc>
        <w:tc>
          <w:tcPr>
            <w:tcW w:w="2815" w:type="dxa"/>
            <w:shd w:val="clear" w:color="auto" w:fill="E2EFD9"/>
          </w:tcPr>
          <w:p w:rsidR="00474AAC" w:rsidRDefault="00B74296">
            <w:pPr>
              <w:pStyle w:val="TableParagraph"/>
              <w:spacing w:line="234" w:lineRule="exact"/>
              <w:ind w:left="108"/>
              <w:rPr>
                <w:b/>
                <w:sz w:val="20"/>
              </w:rPr>
            </w:pPr>
            <w:r>
              <w:rPr>
                <w:b/>
                <w:sz w:val="20"/>
              </w:rPr>
              <w:t>İlgili</w:t>
            </w:r>
            <w:r>
              <w:rPr>
                <w:b/>
                <w:spacing w:val="-8"/>
                <w:sz w:val="20"/>
              </w:rPr>
              <w:t xml:space="preserve"> </w:t>
            </w:r>
            <w:r>
              <w:rPr>
                <w:b/>
                <w:spacing w:val="-2"/>
                <w:sz w:val="20"/>
              </w:rPr>
              <w:t>Bölüm/Referans</w:t>
            </w:r>
          </w:p>
        </w:tc>
        <w:tc>
          <w:tcPr>
            <w:tcW w:w="5712" w:type="dxa"/>
            <w:shd w:val="clear" w:color="auto" w:fill="E2EFD9"/>
          </w:tcPr>
          <w:p w:rsidR="00474AAC" w:rsidRDefault="00B74296">
            <w:pPr>
              <w:pStyle w:val="TableParagraph"/>
              <w:spacing w:line="234" w:lineRule="exact"/>
              <w:ind w:left="108"/>
              <w:rPr>
                <w:b/>
                <w:sz w:val="20"/>
              </w:rPr>
            </w:pPr>
            <w:r>
              <w:rPr>
                <w:b/>
                <w:spacing w:val="-2"/>
                <w:sz w:val="20"/>
              </w:rPr>
              <w:t>Verilen</w:t>
            </w:r>
            <w:r>
              <w:rPr>
                <w:b/>
                <w:spacing w:val="2"/>
                <w:sz w:val="20"/>
              </w:rPr>
              <w:t xml:space="preserve"> </w:t>
            </w:r>
            <w:r>
              <w:rPr>
                <w:b/>
                <w:spacing w:val="-2"/>
                <w:sz w:val="20"/>
              </w:rPr>
              <w:t>Görevler/İhtiyaçlar</w:t>
            </w:r>
          </w:p>
        </w:tc>
      </w:tr>
      <w:tr w:rsidR="00474AAC">
        <w:trPr>
          <w:trHeight w:val="277"/>
        </w:trPr>
        <w:tc>
          <w:tcPr>
            <w:tcW w:w="967" w:type="dxa"/>
            <w:shd w:val="clear" w:color="auto" w:fill="E2EFD9"/>
          </w:tcPr>
          <w:p w:rsidR="00474AAC" w:rsidRDefault="00474AAC">
            <w:pPr>
              <w:pStyle w:val="TableParagraph"/>
              <w:rPr>
                <w:rFonts w:ascii="Times New Roman"/>
                <w:sz w:val="20"/>
              </w:rPr>
            </w:pPr>
          </w:p>
        </w:tc>
        <w:tc>
          <w:tcPr>
            <w:tcW w:w="2815" w:type="dxa"/>
          </w:tcPr>
          <w:p w:rsidR="00474AAC" w:rsidRDefault="00474AAC">
            <w:pPr>
              <w:pStyle w:val="TableParagraph"/>
              <w:rPr>
                <w:rFonts w:ascii="Times New Roman"/>
                <w:sz w:val="20"/>
              </w:rPr>
            </w:pPr>
          </w:p>
        </w:tc>
        <w:tc>
          <w:tcPr>
            <w:tcW w:w="5712" w:type="dxa"/>
          </w:tcPr>
          <w:p w:rsidR="00474AAC" w:rsidRDefault="00474AAC">
            <w:pPr>
              <w:pStyle w:val="TableParagraph"/>
              <w:rPr>
                <w:rFonts w:ascii="Times New Roman"/>
                <w:sz w:val="20"/>
              </w:rPr>
            </w:pPr>
          </w:p>
        </w:tc>
      </w:tr>
      <w:tr w:rsidR="00474AAC">
        <w:trPr>
          <w:trHeight w:val="280"/>
        </w:trPr>
        <w:tc>
          <w:tcPr>
            <w:tcW w:w="967" w:type="dxa"/>
            <w:shd w:val="clear" w:color="auto" w:fill="E2EFD9"/>
          </w:tcPr>
          <w:p w:rsidR="00474AAC" w:rsidRDefault="00474AAC">
            <w:pPr>
              <w:pStyle w:val="TableParagraph"/>
              <w:rPr>
                <w:rFonts w:ascii="Times New Roman"/>
                <w:sz w:val="20"/>
              </w:rPr>
            </w:pPr>
          </w:p>
        </w:tc>
        <w:tc>
          <w:tcPr>
            <w:tcW w:w="2815" w:type="dxa"/>
          </w:tcPr>
          <w:p w:rsidR="00474AAC" w:rsidRDefault="00474AAC">
            <w:pPr>
              <w:pStyle w:val="TableParagraph"/>
              <w:rPr>
                <w:rFonts w:ascii="Times New Roman"/>
                <w:sz w:val="20"/>
              </w:rPr>
            </w:pPr>
          </w:p>
        </w:tc>
        <w:tc>
          <w:tcPr>
            <w:tcW w:w="5712" w:type="dxa"/>
          </w:tcPr>
          <w:p w:rsidR="00474AAC" w:rsidRDefault="00474AAC">
            <w:pPr>
              <w:pStyle w:val="TableParagraph"/>
              <w:rPr>
                <w:rFonts w:ascii="Times New Roman"/>
                <w:sz w:val="20"/>
              </w:rPr>
            </w:pPr>
          </w:p>
        </w:tc>
      </w:tr>
      <w:tr w:rsidR="00474AAC">
        <w:trPr>
          <w:trHeight w:val="282"/>
        </w:trPr>
        <w:tc>
          <w:tcPr>
            <w:tcW w:w="967" w:type="dxa"/>
            <w:shd w:val="clear" w:color="auto" w:fill="E2EFD9"/>
          </w:tcPr>
          <w:p w:rsidR="00474AAC" w:rsidRDefault="00474AAC">
            <w:pPr>
              <w:pStyle w:val="TableParagraph"/>
              <w:rPr>
                <w:rFonts w:ascii="Times New Roman"/>
                <w:sz w:val="20"/>
              </w:rPr>
            </w:pPr>
          </w:p>
        </w:tc>
        <w:tc>
          <w:tcPr>
            <w:tcW w:w="2815" w:type="dxa"/>
          </w:tcPr>
          <w:p w:rsidR="00474AAC" w:rsidRDefault="00474AAC">
            <w:pPr>
              <w:pStyle w:val="TableParagraph"/>
              <w:rPr>
                <w:rFonts w:ascii="Times New Roman"/>
                <w:sz w:val="20"/>
              </w:rPr>
            </w:pPr>
          </w:p>
        </w:tc>
        <w:tc>
          <w:tcPr>
            <w:tcW w:w="5712" w:type="dxa"/>
          </w:tcPr>
          <w:p w:rsidR="00474AAC" w:rsidRDefault="00474AAC">
            <w:pPr>
              <w:pStyle w:val="TableParagraph"/>
              <w:rPr>
                <w:rFonts w:ascii="Times New Roman"/>
                <w:sz w:val="20"/>
              </w:rPr>
            </w:pPr>
          </w:p>
        </w:tc>
      </w:tr>
    </w:tbl>
    <w:p w:rsidR="00474AAC" w:rsidRDefault="00474AAC">
      <w:pPr>
        <w:pStyle w:val="GvdeMetni"/>
        <w:spacing w:before="46"/>
        <w:rPr>
          <w:b/>
          <w:sz w:val="20"/>
        </w:rPr>
      </w:pPr>
    </w:p>
    <w:p w:rsidR="00474AAC" w:rsidRDefault="00B74296">
      <w:pPr>
        <w:pStyle w:val="GvdeMetni"/>
        <w:spacing w:line="360" w:lineRule="auto"/>
        <w:ind w:left="958" w:right="1014"/>
        <w:jc w:val="both"/>
      </w:pPr>
      <w:r>
        <w:t>MEB, il millî eğitim müdürlüğü ve ilçe millî eğitim müdürlüğü stratejik planları incelenir. Ayrıca;</w:t>
      </w:r>
      <w:r>
        <w:rPr>
          <w:spacing w:val="-7"/>
        </w:rPr>
        <w:t xml:space="preserve"> </w:t>
      </w:r>
      <w:r>
        <w:t>yerel</w:t>
      </w:r>
      <w:r>
        <w:rPr>
          <w:spacing w:val="-6"/>
        </w:rPr>
        <w:t xml:space="preserve"> </w:t>
      </w:r>
      <w:r>
        <w:t>yönetim</w:t>
      </w:r>
      <w:r>
        <w:rPr>
          <w:spacing w:val="-6"/>
        </w:rPr>
        <w:t xml:space="preserve"> </w:t>
      </w:r>
      <w:r>
        <w:t>düzenlemeleri</w:t>
      </w:r>
      <w:r>
        <w:rPr>
          <w:spacing w:val="-8"/>
        </w:rPr>
        <w:t xml:space="preserve"> </w:t>
      </w:r>
      <w:r>
        <w:t>de</w:t>
      </w:r>
      <w:r>
        <w:rPr>
          <w:spacing w:val="-5"/>
        </w:rPr>
        <w:t xml:space="preserve"> </w:t>
      </w:r>
      <w:r>
        <w:t>dış</w:t>
      </w:r>
      <w:r>
        <w:rPr>
          <w:spacing w:val="-8"/>
        </w:rPr>
        <w:t xml:space="preserve"> </w:t>
      </w:r>
      <w:r>
        <w:t>çevrenin</w:t>
      </w:r>
      <w:r>
        <w:rPr>
          <w:spacing w:val="-8"/>
        </w:rPr>
        <w:t xml:space="preserve"> </w:t>
      </w:r>
      <w:r>
        <w:t>incelenmesi</w:t>
      </w:r>
      <w:r>
        <w:rPr>
          <w:spacing w:val="-8"/>
        </w:rPr>
        <w:t xml:space="preserve"> </w:t>
      </w:r>
      <w:r>
        <w:t>aşamasında</w:t>
      </w:r>
      <w:r>
        <w:rPr>
          <w:spacing w:val="-8"/>
        </w:rPr>
        <w:t xml:space="preserve"> </w:t>
      </w:r>
      <w:r>
        <w:t>göz</w:t>
      </w:r>
      <w:r>
        <w:rPr>
          <w:spacing w:val="-7"/>
        </w:rPr>
        <w:t xml:space="preserve"> </w:t>
      </w:r>
      <w:r>
        <w:t>önünde bulundurulması gereken bir unsurdur.</w:t>
      </w:r>
    </w:p>
    <w:p w:rsidR="00474AAC" w:rsidRPr="00E3367B" w:rsidRDefault="00B74296" w:rsidP="00E3367B">
      <w:pPr>
        <w:pStyle w:val="GvdeMetni"/>
        <w:spacing w:line="360" w:lineRule="auto"/>
        <w:ind w:left="958" w:right="1013"/>
        <w:jc w:val="both"/>
      </w:pPr>
      <w:r>
        <w:t>Üst politika belgeleri ile stratejik plan ilişkisini gösteren tabloya stratejik planda yer verilir. Bu çerçevede Tablo 2‘de yer alan şablon kullanılır. İlgili tablo, amaç ve hedeflere temel teşkil edecek “tespitler ve ihtiyaçlar”ın belirlenmesinde göz önün</w:t>
      </w:r>
      <w:r w:rsidR="00E3367B">
        <w:t>de bulundurulur</w:t>
      </w:r>
    </w:p>
    <w:p w:rsidR="00474AAC" w:rsidRDefault="00B74296" w:rsidP="000D56CF">
      <w:pPr>
        <w:pStyle w:val="Balk3"/>
        <w:numPr>
          <w:ilvl w:val="1"/>
          <w:numId w:val="15"/>
        </w:numPr>
        <w:tabs>
          <w:tab w:val="left" w:pos="1553"/>
        </w:tabs>
        <w:ind w:left="1553" w:hanging="595"/>
      </w:pPr>
      <w:bookmarkStart w:id="11" w:name="_Toc167269452"/>
      <w:r>
        <w:t>Faaliyet</w:t>
      </w:r>
      <w:r>
        <w:rPr>
          <w:spacing w:val="-15"/>
        </w:rPr>
        <w:t xml:space="preserve"> </w:t>
      </w:r>
      <w:r>
        <w:t>Alanları</w:t>
      </w:r>
      <w:r>
        <w:rPr>
          <w:spacing w:val="-13"/>
        </w:rPr>
        <w:t xml:space="preserve"> </w:t>
      </w:r>
      <w:r>
        <w:t>ile</w:t>
      </w:r>
      <w:r>
        <w:rPr>
          <w:spacing w:val="-14"/>
        </w:rPr>
        <w:t xml:space="preserve"> </w:t>
      </w:r>
      <w:r>
        <w:t>Ürün/Hizmetlerin</w:t>
      </w:r>
      <w:r>
        <w:rPr>
          <w:spacing w:val="-16"/>
        </w:rPr>
        <w:t xml:space="preserve"> </w:t>
      </w:r>
      <w:r>
        <w:rPr>
          <w:spacing w:val="-2"/>
        </w:rPr>
        <w:t>Belirlenmesi</w:t>
      </w:r>
      <w:bookmarkEnd w:id="11"/>
    </w:p>
    <w:p w:rsidR="00474AAC" w:rsidRDefault="00B74296">
      <w:pPr>
        <w:pStyle w:val="GvdeMetni"/>
        <w:spacing w:before="118" w:line="360" w:lineRule="auto"/>
        <w:ind w:left="958" w:right="1014"/>
        <w:jc w:val="both"/>
      </w:pPr>
      <w:r>
        <w:t>Mevzuat analizi çıktıları dolayısıyla görev ve sorumluluklar dikkate alınarak okul/kurumun</w:t>
      </w:r>
      <w:r>
        <w:rPr>
          <w:spacing w:val="-1"/>
        </w:rPr>
        <w:t xml:space="preserve"> </w:t>
      </w:r>
      <w:r>
        <w:t>sunduğu</w:t>
      </w:r>
      <w:r>
        <w:rPr>
          <w:spacing w:val="-2"/>
        </w:rPr>
        <w:t xml:space="preserve"> </w:t>
      </w:r>
      <w:r>
        <w:t>temel</w:t>
      </w:r>
      <w:r>
        <w:rPr>
          <w:spacing w:val="-1"/>
        </w:rPr>
        <w:t xml:space="preserve"> </w:t>
      </w:r>
      <w:r>
        <w:t>ürün ve</w:t>
      </w:r>
      <w:r>
        <w:rPr>
          <w:spacing w:val="-1"/>
        </w:rPr>
        <w:t xml:space="preserve"> </w:t>
      </w:r>
      <w:r>
        <w:t>hizmetler</w:t>
      </w:r>
      <w:r>
        <w:rPr>
          <w:spacing w:val="-2"/>
        </w:rPr>
        <w:t xml:space="preserve"> </w:t>
      </w:r>
      <w:r>
        <w:t>belirlenir. Belirlenen</w:t>
      </w:r>
      <w:r>
        <w:rPr>
          <w:spacing w:val="-3"/>
        </w:rPr>
        <w:t xml:space="preserve"> </w:t>
      </w:r>
      <w:r>
        <w:t>ürün</w:t>
      </w:r>
      <w:r>
        <w:rPr>
          <w:spacing w:val="-1"/>
        </w:rPr>
        <w:t xml:space="preserve"> </w:t>
      </w:r>
      <w:r>
        <w:t>ve hizmetler Tablo 3’te belirtildiği gibi belirli faaliyet alanları altında toplulaştırılır.</w:t>
      </w:r>
      <w:r>
        <w:rPr>
          <w:spacing w:val="40"/>
        </w:rPr>
        <w:t xml:space="preserve"> </w:t>
      </w:r>
      <w:r>
        <w:t>Faaliyet alanları ile ürün ve hizmetlerin belirlenmesi amaç, hedef ve stratejilerin oluşturulması aşamasında yönlendirici olacaktır.</w:t>
      </w:r>
    </w:p>
    <w:p w:rsidR="00474AAC" w:rsidRDefault="00474AAC">
      <w:pPr>
        <w:pStyle w:val="GvdeMetni"/>
        <w:spacing w:before="3"/>
      </w:pPr>
    </w:p>
    <w:p w:rsidR="00474AAC" w:rsidRDefault="00B74296">
      <w:pPr>
        <w:spacing w:before="1"/>
        <w:ind w:left="958"/>
        <w:jc w:val="both"/>
        <w:rPr>
          <w:b/>
          <w:sz w:val="20"/>
        </w:rPr>
      </w:pPr>
      <w:r>
        <w:rPr>
          <w:b/>
          <w:sz w:val="20"/>
        </w:rPr>
        <w:t>Tablo</w:t>
      </w:r>
      <w:r>
        <w:rPr>
          <w:b/>
          <w:spacing w:val="-6"/>
          <w:sz w:val="20"/>
        </w:rPr>
        <w:t xml:space="preserve"> </w:t>
      </w:r>
      <w:r>
        <w:rPr>
          <w:b/>
          <w:sz w:val="20"/>
        </w:rPr>
        <w:t>3.</w:t>
      </w:r>
      <w:r>
        <w:rPr>
          <w:b/>
          <w:spacing w:val="-6"/>
          <w:sz w:val="20"/>
        </w:rPr>
        <w:t xml:space="preserve"> </w:t>
      </w:r>
      <w:r>
        <w:rPr>
          <w:b/>
          <w:sz w:val="20"/>
        </w:rPr>
        <w:t>Faaliyet</w:t>
      </w:r>
      <w:r>
        <w:rPr>
          <w:b/>
          <w:spacing w:val="-8"/>
          <w:sz w:val="20"/>
        </w:rPr>
        <w:t xml:space="preserve"> </w:t>
      </w:r>
      <w:r>
        <w:rPr>
          <w:b/>
          <w:sz w:val="20"/>
        </w:rPr>
        <w:t>Alanlar/Ürün</w:t>
      </w:r>
      <w:r>
        <w:rPr>
          <w:b/>
          <w:spacing w:val="-7"/>
          <w:sz w:val="20"/>
        </w:rPr>
        <w:t xml:space="preserve"> </w:t>
      </w:r>
      <w:r>
        <w:rPr>
          <w:b/>
          <w:sz w:val="20"/>
        </w:rPr>
        <w:t>ve</w:t>
      </w:r>
      <w:r>
        <w:rPr>
          <w:b/>
          <w:spacing w:val="-7"/>
          <w:sz w:val="20"/>
        </w:rPr>
        <w:t xml:space="preserve"> </w:t>
      </w:r>
      <w:r>
        <w:rPr>
          <w:b/>
          <w:sz w:val="20"/>
        </w:rPr>
        <w:t>Hizmetler</w:t>
      </w:r>
      <w:r>
        <w:rPr>
          <w:b/>
          <w:spacing w:val="-8"/>
          <w:sz w:val="20"/>
        </w:rPr>
        <w:t xml:space="preserve"> </w:t>
      </w:r>
      <w:r>
        <w:rPr>
          <w:b/>
          <w:spacing w:val="-2"/>
          <w:sz w:val="20"/>
        </w:rPr>
        <w:t>Tablosu</w:t>
      </w:r>
    </w:p>
    <w:tbl>
      <w:tblPr>
        <w:tblW w:w="0" w:type="auto"/>
        <w:tblInd w:w="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3"/>
        <w:gridCol w:w="5767"/>
      </w:tblGrid>
      <w:tr w:rsidR="00474AAC">
        <w:trPr>
          <w:trHeight w:val="678"/>
        </w:trPr>
        <w:tc>
          <w:tcPr>
            <w:tcW w:w="3893" w:type="dxa"/>
            <w:shd w:val="clear" w:color="auto" w:fill="E2EFD9"/>
          </w:tcPr>
          <w:p w:rsidR="00474AAC" w:rsidRDefault="00B74296">
            <w:pPr>
              <w:pStyle w:val="TableParagraph"/>
              <w:spacing w:before="1"/>
              <w:ind w:left="107"/>
              <w:rPr>
                <w:b/>
                <w:sz w:val="20"/>
              </w:rPr>
            </w:pPr>
            <w:r>
              <w:rPr>
                <w:b/>
                <w:sz w:val="20"/>
              </w:rPr>
              <w:lastRenderedPageBreak/>
              <w:t>Faaliyet</w:t>
            </w:r>
            <w:r>
              <w:rPr>
                <w:b/>
                <w:spacing w:val="-9"/>
                <w:sz w:val="20"/>
              </w:rPr>
              <w:t xml:space="preserve"> </w:t>
            </w:r>
            <w:r>
              <w:rPr>
                <w:b/>
                <w:spacing w:val="-2"/>
                <w:sz w:val="20"/>
              </w:rPr>
              <w:t>Alanı</w:t>
            </w:r>
          </w:p>
        </w:tc>
        <w:tc>
          <w:tcPr>
            <w:tcW w:w="5767" w:type="dxa"/>
            <w:shd w:val="clear" w:color="auto" w:fill="E2EFD9"/>
          </w:tcPr>
          <w:p w:rsidR="00474AAC" w:rsidRDefault="00B74296">
            <w:pPr>
              <w:pStyle w:val="TableParagraph"/>
              <w:spacing w:before="1"/>
              <w:ind w:left="107"/>
              <w:rPr>
                <w:b/>
                <w:sz w:val="20"/>
              </w:rPr>
            </w:pPr>
            <w:r>
              <w:rPr>
                <w:b/>
                <w:spacing w:val="-2"/>
                <w:sz w:val="20"/>
              </w:rPr>
              <w:t>Ürün/Hizmetler</w:t>
            </w:r>
          </w:p>
        </w:tc>
      </w:tr>
      <w:tr w:rsidR="00474AAC">
        <w:trPr>
          <w:trHeight w:val="3074"/>
        </w:trPr>
        <w:tc>
          <w:tcPr>
            <w:tcW w:w="3893" w:type="dxa"/>
            <w:shd w:val="clear" w:color="auto" w:fill="E2EFD9"/>
          </w:tcPr>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spacing w:before="13"/>
              <w:rPr>
                <w:b/>
                <w:sz w:val="20"/>
              </w:rPr>
            </w:pPr>
          </w:p>
          <w:p w:rsidR="00474AAC" w:rsidRDefault="00B74296">
            <w:pPr>
              <w:pStyle w:val="TableParagraph"/>
              <w:ind w:left="107"/>
              <w:rPr>
                <w:b/>
                <w:sz w:val="20"/>
              </w:rPr>
            </w:pPr>
            <w:r>
              <w:rPr>
                <w:b/>
                <w:spacing w:val="-2"/>
                <w:sz w:val="20"/>
              </w:rPr>
              <w:t>Öğretim-eğitim</w:t>
            </w:r>
            <w:r>
              <w:rPr>
                <w:b/>
                <w:spacing w:val="9"/>
                <w:sz w:val="20"/>
              </w:rPr>
              <w:t xml:space="preserve"> </w:t>
            </w:r>
            <w:r>
              <w:rPr>
                <w:b/>
                <w:spacing w:val="-2"/>
                <w:sz w:val="20"/>
              </w:rPr>
              <w:t>faaliyetleri</w:t>
            </w:r>
          </w:p>
        </w:tc>
        <w:tc>
          <w:tcPr>
            <w:tcW w:w="5767" w:type="dxa"/>
          </w:tcPr>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spacing w:before="11"/>
              <w:rPr>
                <w:b/>
                <w:sz w:val="20"/>
              </w:rPr>
            </w:pPr>
          </w:p>
          <w:p w:rsidR="00474AAC" w:rsidRDefault="00B74296">
            <w:pPr>
              <w:pStyle w:val="TableParagraph"/>
              <w:spacing w:before="1"/>
              <w:ind w:left="107" w:right="3969"/>
              <w:rPr>
                <w:sz w:val="20"/>
              </w:rPr>
            </w:pPr>
            <w:r>
              <w:rPr>
                <w:b/>
                <w:sz w:val="20"/>
              </w:rPr>
              <w:t>Öğrenci</w:t>
            </w:r>
            <w:r>
              <w:rPr>
                <w:b/>
                <w:spacing w:val="-1"/>
                <w:sz w:val="20"/>
              </w:rPr>
              <w:t xml:space="preserve"> </w:t>
            </w:r>
            <w:r>
              <w:rPr>
                <w:b/>
                <w:sz w:val="20"/>
              </w:rPr>
              <w:t xml:space="preserve">İşleri </w:t>
            </w:r>
            <w:r>
              <w:rPr>
                <w:sz w:val="20"/>
              </w:rPr>
              <w:t xml:space="preserve">Kayıt-nakil işleri </w:t>
            </w:r>
            <w:r>
              <w:rPr>
                <w:spacing w:val="-2"/>
                <w:sz w:val="20"/>
              </w:rPr>
              <w:t xml:space="preserve">Devam-devamsızlık </w:t>
            </w:r>
            <w:r>
              <w:rPr>
                <w:sz w:val="20"/>
              </w:rPr>
              <w:t>Sınıf geçme</w:t>
            </w:r>
          </w:p>
          <w:p w:rsidR="00474AAC" w:rsidRDefault="00B74296">
            <w:pPr>
              <w:pStyle w:val="TableParagraph"/>
              <w:ind w:left="107"/>
              <w:rPr>
                <w:sz w:val="20"/>
              </w:rPr>
            </w:pPr>
            <w:r>
              <w:rPr>
                <w:sz w:val="20"/>
              </w:rPr>
              <w:t>Sınav</w:t>
            </w:r>
            <w:r>
              <w:rPr>
                <w:spacing w:val="-8"/>
                <w:sz w:val="20"/>
              </w:rPr>
              <w:t xml:space="preserve"> </w:t>
            </w:r>
            <w:r>
              <w:rPr>
                <w:spacing w:val="-2"/>
                <w:sz w:val="20"/>
              </w:rPr>
              <w:t>hizmetleri</w:t>
            </w:r>
          </w:p>
        </w:tc>
      </w:tr>
      <w:tr w:rsidR="00474AAC">
        <w:trPr>
          <w:trHeight w:val="1302"/>
        </w:trPr>
        <w:tc>
          <w:tcPr>
            <w:tcW w:w="3893" w:type="dxa"/>
            <w:shd w:val="clear" w:color="auto" w:fill="E2EFD9"/>
          </w:tcPr>
          <w:p w:rsidR="00474AAC" w:rsidRDefault="00474AAC">
            <w:pPr>
              <w:pStyle w:val="TableParagraph"/>
              <w:rPr>
                <w:b/>
                <w:sz w:val="20"/>
              </w:rPr>
            </w:pPr>
          </w:p>
          <w:p w:rsidR="00474AAC" w:rsidRDefault="00474AAC">
            <w:pPr>
              <w:pStyle w:val="TableParagraph"/>
              <w:spacing w:before="63"/>
              <w:rPr>
                <w:b/>
                <w:sz w:val="20"/>
              </w:rPr>
            </w:pPr>
          </w:p>
          <w:p w:rsidR="00474AAC" w:rsidRDefault="00B74296">
            <w:pPr>
              <w:pStyle w:val="TableParagraph"/>
              <w:ind w:left="107"/>
              <w:rPr>
                <w:b/>
                <w:sz w:val="20"/>
              </w:rPr>
            </w:pPr>
            <w:r>
              <w:rPr>
                <w:b/>
                <w:spacing w:val="-2"/>
                <w:sz w:val="20"/>
              </w:rPr>
              <w:t>Rehberlik</w:t>
            </w:r>
            <w:r>
              <w:rPr>
                <w:b/>
                <w:spacing w:val="6"/>
                <w:sz w:val="20"/>
              </w:rPr>
              <w:t xml:space="preserve"> </w:t>
            </w:r>
            <w:r>
              <w:rPr>
                <w:b/>
                <w:spacing w:val="-2"/>
                <w:sz w:val="20"/>
              </w:rPr>
              <w:t>faaliyetleri</w:t>
            </w:r>
          </w:p>
        </w:tc>
        <w:tc>
          <w:tcPr>
            <w:tcW w:w="5767" w:type="dxa"/>
          </w:tcPr>
          <w:p w:rsidR="00474AAC" w:rsidRDefault="00474AAC">
            <w:pPr>
              <w:pStyle w:val="TableParagraph"/>
              <w:spacing w:before="64"/>
              <w:rPr>
                <w:b/>
                <w:sz w:val="20"/>
              </w:rPr>
            </w:pPr>
          </w:p>
          <w:p w:rsidR="00474AAC" w:rsidRDefault="00B74296">
            <w:pPr>
              <w:pStyle w:val="TableParagraph"/>
              <w:spacing w:before="1"/>
              <w:ind w:left="107" w:right="2755"/>
              <w:rPr>
                <w:sz w:val="20"/>
              </w:rPr>
            </w:pPr>
            <w:r>
              <w:rPr>
                <w:sz w:val="20"/>
              </w:rPr>
              <w:t>Öğrencilere rehberlik yapmak Velilere rehberlik etmek Rehberlik</w:t>
            </w:r>
            <w:r>
              <w:rPr>
                <w:spacing w:val="-12"/>
                <w:sz w:val="20"/>
              </w:rPr>
              <w:t xml:space="preserve"> </w:t>
            </w:r>
            <w:r>
              <w:rPr>
                <w:sz w:val="20"/>
              </w:rPr>
              <w:t>faaliyetlerini</w:t>
            </w:r>
            <w:r>
              <w:rPr>
                <w:spacing w:val="-11"/>
                <w:sz w:val="20"/>
              </w:rPr>
              <w:t xml:space="preserve"> </w:t>
            </w:r>
            <w:r>
              <w:rPr>
                <w:sz w:val="20"/>
              </w:rPr>
              <w:t>yürütmek</w:t>
            </w:r>
          </w:p>
        </w:tc>
      </w:tr>
      <w:tr w:rsidR="00474AAC">
        <w:trPr>
          <w:trHeight w:val="414"/>
        </w:trPr>
        <w:tc>
          <w:tcPr>
            <w:tcW w:w="3893" w:type="dxa"/>
            <w:shd w:val="clear" w:color="auto" w:fill="E2EFD9"/>
          </w:tcPr>
          <w:p w:rsidR="00474AAC" w:rsidRDefault="00B74296">
            <w:pPr>
              <w:pStyle w:val="TableParagraph"/>
              <w:spacing w:before="88"/>
              <w:ind w:left="107"/>
              <w:rPr>
                <w:b/>
                <w:sz w:val="20"/>
              </w:rPr>
            </w:pPr>
            <w:r>
              <w:rPr>
                <w:b/>
                <w:sz w:val="20"/>
              </w:rPr>
              <w:t>Sosyal</w:t>
            </w:r>
            <w:r>
              <w:rPr>
                <w:b/>
                <w:spacing w:val="-8"/>
                <w:sz w:val="20"/>
              </w:rPr>
              <w:t xml:space="preserve"> </w:t>
            </w:r>
            <w:r>
              <w:rPr>
                <w:b/>
                <w:spacing w:val="-2"/>
                <w:sz w:val="20"/>
              </w:rPr>
              <w:t>faaliyetler</w:t>
            </w:r>
          </w:p>
        </w:tc>
        <w:tc>
          <w:tcPr>
            <w:tcW w:w="5767" w:type="dxa"/>
          </w:tcPr>
          <w:p w:rsidR="00706B89" w:rsidRPr="00DE600F" w:rsidRDefault="00706B89" w:rsidP="00706B89">
            <w:pPr>
              <w:jc w:val="both"/>
              <w:rPr>
                <w:rFonts w:ascii="Times New Roman" w:hAnsi="Times New Roman"/>
                <w:b/>
                <w:bCs/>
                <w:sz w:val="18"/>
                <w:szCs w:val="18"/>
              </w:rPr>
            </w:pPr>
            <w:r>
              <w:rPr>
                <w:rFonts w:ascii="Times New Roman" w:hAnsi="Times New Roman"/>
                <w:b/>
                <w:bCs/>
                <w:sz w:val="18"/>
                <w:szCs w:val="18"/>
              </w:rPr>
              <w:t xml:space="preserve">  </w:t>
            </w:r>
            <w:r w:rsidRPr="00DE600F">
              <w:rPr>
                <w:rFonts w:ascii="Times New Roman" w:hAnsi="Times New Roman"/>
                <w:b/>
                <w:bCs/>
                <w:sz w:val="18"/>
                <w:szCs w:val="18"/>
              </w:rPr>
              <w:t xml:space="preserve">Sosyal-Kültürel Etkinlikler </w:t>
            </w:r>
          </w:p>
          <w:p w:rsidR="00706B89" w:rsidRPr="00DE600F" w:rsidRDefault="00706B89" w:rsidP="00706B89">
            <w:pPr>
              <w:widowControl/>
              <w:autoSpaceDE/>
              <w:autoSpaceDN/>
              <w:jc w:val="both"/>
              <w:rPr>
                <w:rFonts w:ascii="Times New Roman" w:hAnsi="Times New Roman"/>
                <w:bCs/>
                <w:sz w:val="18"/>
                <w:szCs w:val="18"/>
              </w:rPr>
            </w:pPr>
            <w:r>
              <w:rPr>
                <w:rFonts w:ascii="Times New Roman" w:hAnsi="Times New Roman"/>
                <w:bCs/>
                <w:sz w:val="18"/>
                <w:szCs w:val="18"/>
              </w:rPr>
              <w:t xml:space="preserve">  </w:t>
            </w:r>
            <w:r w:rsidRPr="00DE600F">
              <w:rPr>
                <w:rFonts w:ascii="Times New Roman" w:hAnsi="Times New Roman"/>
                <w:bCs/>
                <w:sz w:val="18"/>
                <w:szCs w:val="18"/>
              </w:rPr>
              <w:t>Çe</w:t>
            </w:r>
            <w:r w:rsidR="00E24CA3">
              <w:rPr>
                <w:rFonts w:ascii="Times New Roman" w:hAnsi="Times New Roman"/>
                <w:bCs/>
                <w:sz w:val="18"/>
                <w:szCs w:val="18"/>
              </w:rPr>
              <w:t xml:space="preserve">şitli Sosyal Etkinlikler </w:t>
            </w:r>
          </w:p>
          <w:p w:rsidR="00706B89" w:rsidRPr="00DE600F" w:rsidRDefault="00706B89" w:rsidP="00706B89">
            <w:pPr>
              <w:widowControl/>
              <w:autoSpaceDE/>
              <w:autoSpaceDN/>
              <w:jc w:val="both"/>
              <w:rPr>
                <w:rFonts w:ascii="Times New Roman" w:hAnsi="Times New Roman"/>
                <w:bCs/>
                <w:sz w:val="18"/>
                <w:szCs w:val="18"/>
              </w:rPr>
            </w:pPr>
            <w:r>
              <w:rPr>
                <w:rFonts w:ascii="Times New Roman" w:hAnsi="Times New Roman"/>
                <w:bCs/>
                <w:sz w:val="18"/>
                <w:szCs w:val="18"/>
              </w:rPr>
              <w:t xml:space="preserve">  </w:t>
            </w:r>
            <w:r w:rsidRPr="00DE600F">
              <w:rPr>
                <w:rFonts w:ascii="Times New Roman" w:hAnsi="Times New Roman"/>
                <w:bCs/>
                <w:sz w:val="18"/>
                <w:szCs w:val="18"/>
              </w:rPr>
              <w:t>Çe</w:t>
            </w:r>
            <w:r w:rsidR="00E24CA3">
              <w:rPr>
                <w:rFonts w:ascii="Times New Roman" w:hAnsi="Times New Roman"/>
                <w:bCs/>
                <w:sz w:val="18"/>
                <w:szCs w:val="18"/>
              </w:rPr>
              <w:t>şitli Kültürel Etkinlikler</w:t>
            </w:r>
          </w:p>
          <w:p w:rsidR="00706B89" w:rsidRPr="00DE600F" w:rsidRDefault="00706B89" w:rsidP="00706B89">
            <w:pPr>
              <w:widowControl/>
              <w:autoSpaceDE/>
              <w:autoSpaceDN/>
              <w:jc w:val="both"/>
              <w:rPr>
                <w:rFonts w:ascii="Times New Roman" w:hAnsi="Times New Roman"/>
                <w:bCs/>
                <w:sz w:val="18"/>
                <w:szCs w:val="18"/>
              </w:rPr>
            </w:pPr>
            <w:r>
              <w:rPr>
                <w:rFonts w:ascii="Times New Roman" w:hAnsi="Times New Roman"/>
                <w:bCs/>
                <w:sz w:val="18"/>
                <w:szCs w:val="18"/>
              </w:rPr>
              <w:t xml:space="preserve">  </w:t>
            </w:r>
            <w:r w:rsidRPr="00DE600F">
              <w:rPr>
                <w:rFonts w:ascii="Times New Roman" w:hAnsi="Times New Roman"/>
                <w:bCs/>
                <w:sz w:val="18"/>
                <w:szCs w:val="18"/>
              </w:rPr>
              <w:t>Öğrenci Gezileri</w:t>
            </w:r>
          </w:p>
          <w:p w:rsidR="00706B89" w:rsidRPr="00DE600F" w:rsidRDefault="00706B89" w:rsidP="00706B89">
            <w:pPr>
              <w:widowControl/>
              <w:autoSpaceDE/>
              <w:autoSpaceDN/>
              <w:jc w:val="both"/>
              <w:rPr>
                <w:rFonts w:ascii="Times New Roman" w:hAnsi="Times New Roman"/>
                <w:bCs/>
                <w:sz w:val="18"/>
                <w:szCs w:val="18"/>
              </w:rPr>
            </w:pPr>
            <w:r>
              <w:rPr>
                <w:rFonts w:ascii="Times New Roman" w:hAnsi="Times New Roman"/>
                <w:bCs/>
                <w:sz w:val="18"/>
                <w:szCs w:val="18"/>
              </w:rPr>
              <w:t xml:space="preserve">  </w:t>
            </w:r>
            <w:r w:rsidRPr="00DE600F">
              <w:rPr>
                <w:rFonts w:ascii="Times New Roman" w:hAnsi="Times New Roman"/>
                <w:bCs/>
                <w:sz w:val="18"/>
                <w:szCs w:val="18"/>
              </w:rPr>
              <w:t>Öğretmenler Sosyal Etkinlikleri</w:t>
            </w:r>
          </w:p>
          <w:p w:rsidR="00706B89" w:rsidRPr="00DE600F" w:rsidRDefault="00706B89" w:rsidP="00706B89">
            <w:pPr>
              <w:widowControl/>
              <w:autoSpaceDE/>
              <w:autoSpaceDN/>
              <w:jc w:val="both"/>
              <w:rPr>
                <w:rFonts w:ascii="Times New Roman" w:hAnsi="Times New Roman"/>
                <w:bCs/>
                <w:sz w:val="18"/>
                <w:szCs w:val="18"/>
              </w:rPr>
            </w:pPr>
            <w:r>
              <w:rPr>
                <w:rFonts w:ascii="Times New Roman" w:hAnsi="Times New Roman"/>
                <w:bCs/>
                <w:sz w:val="18"/>
                <w:szCs w:val="18"/>
              </w:rPr>
              <w:t xml:space="preserve">  </w:t>
            </w:r>
            <w:r w:rsidRPr="00DE600F">
              <w:rPr>
                <w:rFonts w:ascii="Times New Roman" w:hAnsi="Times New Roman"/>
                <w:bCs/>
                <w:sz w:val="18"/>
                <w:szCs w:val="18"/>
              </w:rPr>
              <w:t>Bayramlar-Belirli Gün ve Haftalarla İlgili törenler</w:t>
            </w:r>
          </w:p>
          <w:p w:rsidR="00474AAC" w:rsidRDefault="00474AAC">
            <w:pPr>
              <w:pStyle w:val="TableParagraph"/>
              <w:rPr>
                <w:rFonts w:ascii="Times New Roman"/>
                <w:sz w:val="20"/>
              </w:rPr>
            </w:pPr>
          </w:p>
        </w:tc>
      </w:tr>
      <w:tr w:rsidR="00474AAC">
        <w:trPr>
          <w:trHeight w:val="414"/>
        </w:trPr>
        <w:tc>
          <w:tcPr>
            <w:tcW w:w="3893" w:type="dxa"/>
            <w:shd w:val="clear" w:color="auto" w:fill="E2EFD9"/>
          </w:tcPr>
          <w:p w:rsidR="00474AAC" w:rsidRDefault="00B74296">
            <w:pPr>
              <w:pStyle w:val="TableParagraph"/>
              <w:spacing w:before="90"/>
              <w:ind w:left="107"/>
              <w:rPr>
                <w:b/>
                <w:sz w:val="20"/>
              </w:rPr>
            </w:pPr>
            <w:r>
              <w:rPr>
                <w:b/>
                <w:sz w:val="20"/>
              </w:rPr>
              <w:t>Sportif</w:t>
            </w:r>
            <w:r>
              <w:rPr>
                <w:b/>
                <w:spacing w:val="-9"/>
                <w:sz w:val="20"/>
              </w:rPr>
              <w:t xml:space="preserve"> </w:t>
            </w:r>
            <w:r>
              <w:rPr>
                <w:b/>
                <w:spacing w:val="-2"/>
                <w:sz w:val="20"/>
              </w:rPr>
              <w:t>faaliyetler</w:t>
            </w:r>
          </w:p>
        </w:tc>
        <w:tc>
          <w:tcPr>
            <w:tcW w:w="5767" w:type="dxa"/>
          </w:tcPr>
          <w:p w:rsidR="00706B89" w:rsidRPr="0018657A" w:rsidRDefault="0018657A" w:rsidP="00706B89">
            <w:pPr>
              <w:pStyle w:val="TableParagraph"/>
              <w:rPr>
                <w:rFonts w:ascii="Times New Roman"/>
                <w:b/>
                <w:sz w:val="20"/>
              </w:rPr>
            </w:pPr>
            <w:r>
              <w:rPr>
                <w:rFonts w:ascii="Times New Roman"/>
                <w:b/>
                <w:sz w:val="20"/>
              </w:rPr>
              <w:t xml:space="preserve">  </w:t>
            </w:r>
            <w:r w:rsidR="00706B89" w:rsidRPr="0018657A">
              <w:rPr>
                <w:rFonts w:ascii="Times New Roman"/>
                <w:b/>
                <w:sz w:val="20"/>
              </w:rPr>
              <w:t>Spor Etkinlikleri</w:t>
            </w:r>
          </w:p>
          <w:p w:rsidR="00706B89" w:rsidRPr="00706B89" w:rsidRDefault="0018657A" w:rsidP="00706B89">
            <w:pPr>
              <w:pStyle w:val="TableParagraph"/>
              <w:rPr>
                <w:rFonts w:ascii="Times New Roman"/>
                <w:sz w:val="20"/>
              </w:rPr>
            </w:pPr>
            <w:r>
              <w:rPr>
                <w:rFonts w:ascii="Times New Roman"/>
                <w:sz w:val="20"/>
              </w:rPr>
              <w:t xml:space="preserve">  </w:t>
            </w:r>
            <w:r w:rsidR="00706B89">
              <w:rPr>
                <w:rFonts w:ascii="Times New Roman"/>
                <w:sz w:val="20"/>
              </w:rPr>
              <w:t xml:space="preserve"> </w:t>
            </w:r>
            <w:r w:rsidR="00706B89" w:rsidRPr="00706B89">
              <w:rPr>
                <w:rFonts w:ascii="Times New Roman"/>
                <w:sz w:val="20"/>
              </w:rPr>
              <w:t>Futbol</w:t>
            </w:r>
          </w:p>
          <w:p w:rsidR="00706B89" w:rsidRPr="00706B89" w:rsidRDefault="0018657A" w:rsidP="00706B89">
            <w:pPr>
              <w:pStyle w:val="TableParagraph"/>
              <w:rPr>
                <w:rFonts w:ascii="Times New Roman"/>
                <w:sz w:val="20"/>
              </w:rPr>
            </w:pPr>
            <w:r>
              <w:rPr>
                <w:rFonts w:ascii="Times New Roman"/>
                <w:sz w:val="20"/>
              </w:rPr>
              <w:t xml:space="preserve"> </w:t>
            </w:r>
            <w:r w:rsidR="00706B89">
              <w:rPr>
                <w:rFonts w:ascii="Times New Roman"/>
                <w:sz w:val="20"/>
              </w:rPr>
              <w:t xml:space="preserve"> </w:t>
            </w:r>
            <w:r w:rsidR="00706B89" w:rsidRPr="00706B89">
              <w:rPr>
                <w:rFonts w:ascii="Times New Roman"/>
                <w:sz w:val="20"/>
              </w:rPr>
              <w:t xml:space="preserve">Atletizm   </w:t>
            </w:r>
          </w:p>
          <w:p w:rsidR="00706B89" w:rsidRPr="00706B89" w:rsidRDefault="00706B89" w:rsidP="00706B89">
            <w:pPr>
              <w:pStyle w:val="TableParagraph"/>
              <w:rPr>
                <w:rFonts w:ascii="Times New Roman"/>
                <w:sz w:val="20"/>
              </w:rPr>
            </w:pPr>
            <w:r>
              <w:rPr>
                <w:rFonts w:ascii="Times New Roman"/>
                <w:sz w:val="20"/>
              </w:rPr>
              <w:t xml:space="preserve"> </w:t>
            </w:r>
            <w:r w:rsidR="0018657A">
              <w:rPr>
                <w:rFonts w:ascii="Times New Roman"/>
                <w:sz w:val="20"/>
              </w:rPr>
              <w:t xml:space="preserve"> </w:t>
            </w:r>
            <w:r w:rsidRPr="00706B89">
              <w:rPr>
                <w:rFonts w:ascii="Times New Roman"/>
                <w:sz w:val="20"/>
              </w:rPr>
              <w:t>Voleybol</w:t>
            </w:r>
          </w:p>
          <w:p w:rsidR="00474AAC" w:rsidRDefault="00706B89" w:rsidP="00706B89">
            <w:pPr>
              <w:pStyle w:val="TableParagraph"/>
              <w:rPr>
                <w:rFonts w:ascii="Times New Roman"/>
                <w:sz w:val="20"/>
              </w:rPr>
            </w:pPr>
            <w:r>
              <w:rPr>
                <w:rFonts w:ascii="Times New Roman"/>
                <w:sz w:val="20"/>
              </w:rPr>
              <w:t xml:space="preserve"> </w:t>
            </w:r>
            <w:r w:rsidRPr="00706B89">
              <w:rPr>
                <w:rFonts w:ascii="Times New Roman"/>
                <w:sz w:val="20"/>
              </w:rPr>
              <w:t>Basketbol vb...</w:t>
            </w:r>
          </w:p>
          <w:p w:rsidR="00E24CA3" w:rsidRDefault="00E24CA3" w:rsidP="00706B89">
            <w:pPr>
              <w:pStyle w:val="TableParagraph"/>
              <w:rPr>
                <w:rFonts w:ascii="Times New Roman"/>
                <w:sz w:val="20"/>
              </w:rPr>
            </w:pPr>
            <w:r>
              <w:rPr>
                <w:rFonts w:ascii="Times New Roman"/>
                <w:sz w:val="20"/>
              </w:rPr>
              <w:t xml:space="preserve"> Bocce </w:t>
            </w:r>
          </w:p>
          <w:p w:rsidR="00E24CA3" w:rsidRDefault="00E24CA3" w:rsidP="00706B89">
            <w:pPr>
              <w:pStyle w:val="TableParagraph"/>
              <w:rPr>
                <w:rFonts w:ascii="Times New Roman"/>
                <w:sz w:val="20"/>
              </w:rPr>
            </w:pPr>
            <w:r>
              <w:rPr>
                <w:rFonts w:ascii="Times New Roman"/>
                <w:sz w:val="20"/>
              </w:rPr>
              <w:t xml:space="preserve"> Mangala </w:t>
            </w:r>
          </w:p>
        </w:tc>
      </w:tr>
      <w:tr w:rsidR="00474AAC">
        <w:trPr>
          <w:trHeight w:val="441"/>
        </w:trPr>
        <w:tc>
          <w:tcPr>
            <w:tcW w:w="3893" w:type="dxa"/>
            <w:shd w:val="clear" w:color="auto" w:fill="E2EFD9"/>
          </w:tcPr>
          <w:p w:rsidR="00474AAC" w:rsidRDefault="00B74296">
            <w:pPr>
              <w:pStyle w:val="TableParagraph"/>
              <w:spacing w:before="102"/>
              <w:ind w:left="107"/>
              <w:rPr>
                <w:b/>
                <w:sz w:val="20"/>
              </w:rPr>
            </w:pPr>
            <w:r>
              <w:rPr>
                <w:b/>
                <w:sz w:val="20"/>
              </w:rPr>
              <w:t>Kültürel</w:t>
            </w:r>
            <w:r>
              <w:rPr>
                <w:b/>
                <w:spacing w:val="-7"/>
                <w:sz w:val="20"/>
              </w:rPr>
              <w:t xml:space="preserve"> </w:t>
            </w:r>
            <w:r>
              <w:rPr>
                <w:b/>
                <w:sz w:val="20"/>
              </w:rPr>
              <w:t>ve</w:t>
            </w:r>
            <w:r>
              <w:rPr>
                <w:b/>
                <w:spacing w:val="-7"/>
                <w:sz w:val="20"/>
              </w:rPr>
              <w:t xml:space="preserve"> </w:t>
            </w:r>
            <w:r>
              <w:rPr>
                <w:b/>
                <w:sz w:val="20"/>
              </w:rPr>
              <w:t>sanatsal</w:t>
            </w:r>
            <w:r>
              <w:rPr>
                <w:b/>
                <w:spacing w:val="-7"/>
                <w:sz w:val="20"/>
              </w:rPr>
              <w:t xml:space="preserve"> </w:t>
            </w:r>
            <w:r>
              <w:rPr>
                <w:b/>
                <w:spacing w:val="-2"/>
                <w:sz w:val="20"/>
              </w:rPr>
              <w:t>faaliyetler</w:t>
            </w:r>
          </w:p>
        </w:tc>
        <w:tc>
          <w:tcPr>
            <w:tcW w:w="5767" w:type="dxa"/>
          </w:tcPr>
          <w:p w:rsidR="00474AAC" w:rsidRDefault="0018657A">
            <w:pPr>
              <w:pStyle w:val="TableParagraph"/>
              <w:rPr>
                <w:rFonts w:ascii="Times New Roman"/>
                <w:sz w:val="20"/>
              </w:rPr>
            </w:pPr>
            <w:r>
              <w:rPr>
                <w:rFonts w:ascii="Times New Roman"/>
                <w:sz w:val="20"/>
              </w:rPr>
              <w:t xml:space="preserve">  </w:t>
            </w:r>
            <w:r w:rsidR="00706B89">
              <w:rPr>
                <w:rFonts w:ascii="Times New Roman"/>
                <w:sz w:val="20"/>
              </w:rPr>
              <w:t>Sinama</w:t>
            </w:r>
          </w:p>
          <w:p w:rsidR="00706B89" w:rsidRDefault="0018657A">
            <w:pPr>
              <w:pStyle w:val="TableParagraph"/>
              <w:rPr>
                <w:rFonts w:ascii="Times New Roman"/>
                <w:sz w:val="20"/>
              </w:rPr>
            </w:pPr>
            <w:r>
              <w:rPr>
                <w:rFonts w:ascii="Times New Roman"/>
                <w:sz w:val="20"/>
              </w:rPr>
              <w:t xml:space="preserve">  </w:t>
            </w:r>
            <w:r w:rsidR="00706B89">
              <w:rPr>
                <w:rFonts w:ascii="Times New Roman"/>
                <w:sz w:val="20"/>
              </w:rPr>
              <w:t>Tiyatro</w:t>
            </w:r>
          </w:p>
          <w:p w:rsidR="00706B89" w:rsidRDefault="0018657A">
            <w:pPr>
              <w:pStyle w:val="TableParagraph"/>
              <w:rPr>
                <w:rFonts w:ascii="Times New Roman"/>
                <w:sz w:val="20"/>
              </w:rPr>
            </w:pPr>
            <w:r>
              <w:rPr>
                <w:rFonts w:ascii="Times New Roman"/>
                <w:sz w:val="20"/>
              </w:rPr>
              <w:t xml:space="preserve">  </w:t>
            </w:r>
            <w:r w:rsidR="00706B89">
              <w:rPr>
                <w:rFonts w:ascii="Times New Roman"/>
                <w:sz w:val="20"/>
              </w:rPr>
              <w:t xml:space="preserve">Geziler </w:t>
            </w:r>
          </w:p>
        </w:tc>
      </w:tr>
      <w:tr w:rsidR="00474AAC">
        <w:trPr>
          <w:trHeight w:val="1139"/>
        </w:trPr>
        <w:tc>
          <w:tcPr>
            <w:tcW w:w="3893" w:type="dxa"/>
            <w:shd w:val="clear" w:color="auto" w:fill="E2EFD9"/>
          </w:tcPr>
          <w:p w:rsidR="00474AAC" w:rsidRDefault="00B74296">
            <w:pPr>
              <w:pStyle w:val="TableParagraph"/>
              <w:spacing w:before="217"/>
              <w:ind w:left="107"/>
              <w:rPr>
                <w:b/>
                <w:sz w:val="20"/>
              </w:rPr>
            </w:pPr>
            <w:r>
              <w:rPr>
                <w:b/>
                <w:sz w:val="20"/>
              </w:rPr>
              <w:t>İnsan</w:t>
            </w:r>
            <w:r>
              <w:rPr>
                <w:b/>
                <w:spacing w:val="-12"/>
                <w:sz w:val="20"/>
              </w:rPr>
              <w:t xml:space="preserve"> </w:t>
            </w:r>
            <w:r>
              <w:rPr>
                <w:b/>
                <w:sz w:val="20"/>
              </w:rPr>
              <w:t>kaynakları</w:t>
            </w:r>
            <w:r>
              <w:rPr>
                <w:b/>
                <w:spacing w:val="-11"/>
                <w:sz w:val="20"/>
              </w:rPr>
              <w:t xml:space="preserve"> </w:t>
            </w:r>
            <w:r>
              <w:rPr>
                <w:b/>
                <w:sz w:val="20"/>
              </w:rPr>
              <w:t>faaliyetleri</w:t>
            </w:r>
            <w:r>
              <w:rPr>
                <w:b/>
                <w:spacing w:val="-11"/>
                <w:sz w:val="20"/>
              </w:rPr>
              <w:t xml:space="preserve"> </w:t>
            </w:r>
            <w:r>
              <w:rPr>
                <w:b/>
                <w:sz w:val="20"/>
              </w:rPr>
              <w:t xml:space="preserve">(mesleki gelişim faaliyetleri, personel </w:t>
            </w:r>
            <w:r>
              <w:rPr>
                <w:b/>
                <w:spacing w:val="-2"/>
                <w:sz w:val="20"/>
              </w:rPr>
              <w:t>etkinlikleri…)</w:t>
            </w:r>
          </w:p>
        </w:tc>
        <w:tc>
          <w:tcPr>
            <w:tcW w:w="5767" w:type="dxa"/>
          </w:tcPr>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 xml:space="preserve">retmen </w:t>
            </w:r>
            <w:r w:rsidRPr="0018657A">
              <w:rPr>
                <w:rFonts w:ascii="Times New Roman"/>
                <w:sz w:val="20"/>
              </w:rPr>
              <w:t>ö</w:t>
            </w:r>
            <w:r w:rsidRPr="0018657A">
              <w:rPr>
                <w:rFonts w:ascii="Times New Roman"/>
                <w:sz w:val="20"/>
              </w:rPr>
              <w:t>zl</w:t>
            </w:r>
            <w:r w:rsidRPr="0018657A">
              <w:rPr>
                <w:rFonts w:ascii="Times New Roman"/>
                <w:sz w:val="20"/>
              </w:rPr>
              <w:t>ü</w:t>
            </w:r>
            <w:r w:rsidRPr="0018657A">
              <w:rPr>
                <w:rFonts w:ascii="Times New Roman"/>
                <w:sz w:val="20"/>
              </w:rPr>
              <w:t>k i</w:t>
            </w:r>
            <w:r w:rsidRPr="0018657A">
              <w:rPr>
                <w:rFonts w:ascii="Times New Roman"/>
                <w:sz w:val="20"/>
              </w:rPr>
              <w:t>ş</w:t>
            </w:r>
            <w:r w:rsidRPr="0018657A">
              <w:rPr>
                <w:rFonts w:ascii="Times New Roman"/>
                <w:sz w:val="20"/>
              </w:rPr>
              <w:t>leri hizmeti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Personel Terfi-</w:t>
            </w:r>
            <w:r w:rsidRPr="0018657A">
              <w:rPr>
                <w:rFonts w:ascii="Times New Roman"/>
                <w:sz w:val="20"/>
              </w:rPr>
              <w:t>İ</w:t>
            </w:r>
            <w:r w:rsidRPr="0018657A">
              <w:rPr>
                <w:rFonts w:ascii="Times New Roman"/>
                <w:sz w:val="20"/>
              </w:rPr>
              <w:t>zin-</w:t>
            </w:r>
            <w:r w:rsidRPr="0018657A">
              <w:rPr>
                <w:rFonts w:ascii="Times New Roman"/>
                <w:sz w:val="20"/>
              </w:rPr>
              <w:t>Ü</w:t>
            </w:r>
            <w:r w:rsidRPr="0018657A">
              <w:rPr>
                <w:rFonts w:ascii="Times New Roman"/>
                <w:sz w:val="20"/>
              </w:rPr>
              <w:t>cret-Maa</w:t>
            </w:r>
            <w:r w:rsidRPr="0018657A">
              <w:rPr>
                <w:rFonts w:ascii="Times New Roman"/>
                <w:sz w:val="20"/>
              </w:rPr>
              <w:t>ş</w:t>
            </w:r>
            <w:r w:rsidRPr="0018657A">
              <w:rPr>
                <w:rFonts w:ascii="Times New Roman"/>
                <w:sz w:val="20"/>
              </w:rPr>
              <w:t xml:space="preserve"> </w:t>
            </w:r>
            <w:r w:rsidRPr="0018657A">
              <w:rPr>
                <w:rFonts w:ascii="Times New Roman"/>
                <w:sz w:val="20"/>
              </w:rPr>
              <w:t>İş</w:t>
            </w:r>
            <w:r w:rsidRPr="0018657A">
              <w:rPr>
                <w:rFonts w:ascii="Times New Roman"/>
                <w:sz w:val="20"/>
              </w:rPr>
              <w:t>lemleri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Hizmet Birle</w:t>
            </w:r>
            <w:r w:rsidRPr="0018657A">
              <w:rPr>
                <w:rFonts w:ascii="Times New Roman"/>
                <w:sz w:val="20"/>
              </w:rPr>
              <w:t>ş</w:t>
            </w:r>
            <w:r w:rsidRPr="0018657A">
              <w:rPr>
                <w:rFonts w:ascii="Times New Roman"/>
                <w:sz w:val="20"/>
              </w:rPr>
              <w:t>tirme i</w:t>
            </w:r>
            <w:r w:rsidRPr="0018657A">
              <w:rPr>
                <w:rFonts w:ascii="Times New Roman"/>
                <w:sz w:val="20"/>
              </w:rPr>
              <w:t>ş</w:t>
            </w:r>
            <w:r w:rsidRPr="0018657A">
              <w:rPr>
                <w:rFonts w:ascii="Times New Roman"/>
                <w:sz w:val="20"/>
              </w:rPr>
              <w:t>lemleri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Personel i</w:t>
            </w:r>
            <w:r w:rsidRPr="0018657A">
              <w:rPr>
                <w:rFonts w:ascii="Times New Roman"/>
                <w:sz w:val="20"/>
              </w:rPr>
              <w:t>ş</w:t>
            </w:r>
            <w:r w:rsidRPr="0018657A">
              <w:rPr>
                <w:rFonts w:ascii="Times New Roman"/>
                <w:sz w:val="20"/>
              </w:rPr>
              <w:t>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Do</w:t>
            </w:r>
            <w:r w:rsidRPr="0018657A">
              <w:rPr>
                <w:rFonts w:ascii="Times New Roman"/>
                <w:sz w:val="20"/>
              </w:rPr>
              <w:t>ğ</w:t>
            </w:r>
            <w:r w:rsidRPr="0018657A">
              <w:rPr>
                <w:rFonts w:ascii="Times New Roman"/>
                <w:sz w:val="20"/>
              </w:rPr>
              <w:t xml:space="preserve">um- </w:t>
            </w:r>
            <w:r w:rsidRPr="0018657A">
              <w:rPr>
                <w:rFonts w:ascii="Times New Roman"/>
                <w:sz w:val="20"/>
              </w:rPr>
              <w:t>ö</w:t>
            </w:r>
            <w:r w:rsidRPr="0018657A">
              <w:rPr>
                <w:rFonts w:ascii="Times New Roman"/>
                <w:sz w:val="20"/>
              </w:rPr>
              <w:t>l</w:t>
            </w:r>
            <w:r w:rsidRPr="0018657A">
              <w:rPr>
                <w:rFonts w:ascii="Times New Roman"/>
                <w:sz w:val="20"/>
              </w:rPr>
              <w:t>ü</w:t>
            </w:r>
            <w:r w:rsidRPr="0018657A">
              <w:rPr>
                <w:rFonts w:ascii="Times New Roman"/>
                <w:sz w:val="20"/>
              </w:rPr>
              <w:t>m vb. yard</w:t>
            </w:r>
            <w:r w:rsidRPr="0018657A">
              <w:rPr>
                <w:rFonts w:ascii="Times New Roman"/>
                <w:sz w:val="20"/>
              </w:rPr>
              <w:t>ı</w:t>
            </w:r>
            <w:r w:rsidRPr="0018657A">
              <w:rPr>
                <w:rFonts w:ascii="Times New Roman"/>
                <w:sz w:val="20"/>
              </w:rPr>
              <w:t>m evraklar</w:t>
            </w:r>
            <w:r w:rsidRPr="0018657A">
              <w:rPr>
                <w:rFonts w:ascii="Times New Roman"/>
                <w:sz w:val="20"/>
              </w:rPr>
              <w:t>ı</w:t>
            </w:r>
            <w:r w:rsidRPr="0018657A">
              <w:rPr>
                <w:rFonts w:ascii="Times New Roman"/>
                <w:sz w:val="20"/>
              </w:rPr>
              <w:t xml:space="preserve"> d</w:t>
            </w:r>
            <w:r w:rsidRPr="0018657A">
              <w:rPr>
                <w:rFonts w:ascii="Times New Roman"/>
                <w:sz w:val="20"/>
              </w:rPr>
              <w:t>ü</w:t>
            </w:r>
            <w:r w:rsidRPr="0018657A">
              <w:rPr>
                <w:rFonts w:ascii="Times New Roman"/>
                <w:sz w:val="20"/>
              </w:rPr>
              <w:t>zenlenmesi</w:t>
            </w:r>
          </w:p>
          <w:p w:rsidR="00474AAC" w:rsidRDefault="0018657A" w:rsidP="0018657A">
            <w:pPr>
              <w:pStyle w:val="TableParagraph"/>
              <w:rPr>
                <w:rFonts w:ascii="Times New Roman"/>
                <w:sz w:val="20"/>
              </w:rPr>
            </w:pPr>
            <w:r>
              <w:rPr>
                <w:rFonts w:ascii="Times New Roman"/>
                <w:sz w:val="20"/>
              </w:rPr>
              <w:t xml:space="preserve">   </w:t>
            </w:r>
            <w:r w:rsidRPr="0018657A">
              <w:rPr>
                <w:rFonts w:ascii="Times New Roman"/>
                <w:sz w:val="20"/>
              </w:rPr>
              <w:t>H</w:t>
            </w:r>
            <w:r w:rsidRPr="0018657A">
              <w:rPr>
                <w:rFonts w:ascii="Times New Roman"/>
                <w:sz w:val="20"/>
              </w:rPr>
              <w:t>İ</w:t>
            </w:r>
            <w:r w:rsidRPr="0018657A">
              <w:rPr>
                <w:rFonts w:ascii="Times New Roman"/>
                <w:sz w:val="20"/>
              </w:rPr>
              <w:t>TAP i</w:t>
            </w:r>
            <w:r w:rsidRPr="0018657A">
              <w:rPr>
                <w:rFonts w:ascii="Times New Roman"/>
                <w:sz w:val="20"/>
              </w:rPr>
              <w:t>ş</w:t>
            </w:r>
            <w:r w:rsidRPr="0018657A">
              <w:rPr>
                <w:rFonts w:ascii="Times New Roman"/>
                <w:sz w:val="20"/>
              </w:rPr>
              <w:t>lemleri</w:t>
            </w:r>
          </w:p>
        </w:tc>
      </w:tr>
      <w:tr w:rsidR="00474AAC">
        <w:trPr>
          <w:trHeight w:val="414"/>
        </w:trPr>
        <w:tc>
          <w:tcPr>
            <w:tcW w:w="3893" w:type="dxa"/>
            <w:shd w:val="clear" w:color="auto" w:fill="E2EFD9"/>
          </w:tcPr>
          <w:p w:rsidR="00474AAC" w:rsidRDefault="00B74296">
            <w:pPr>
              <w:pStyle w:val="TableParagraph"/>
              <w:spacing w:before="90"/>
              <w:ind w:left="107"/>
              <w:rPr>
                <w:b/>
                <w:sz w:val="20"/>
              </w:rPr>
            </w:pPr>
            <w:r>
              <w:rPr>
                <w:b/>
                <w:sz w:val="20"/>
              </w:rPr>
              <w:t>Okul</w:t>
            </w:r>
            <w:r>
              <w:rPr>
                <w:b/>
                <w:spacing w:val="-5"/>
                <w:sz w:val="20"/>
              </w:rPr>
              <w:t xml:space="preserve"> </w:t>
            </w:r>
            <w:r>
              <w:rPr>
                <w:b/>
                <w:sz w:val="20"/>
              </w:rPr>
              <w:t>aile</w:t>
            </w:r>
            <w:r>
              <w:rPr>
                <w:b/>
                <w:spacing w:val="-5"/>
                <w:sz w:val="20"/>
              </w:rPr>
              <w:t xml:space="preserve"> </w:t>
            </w:r>
            <w:r>
              <w:rPr>
                <w:b/>
                <w:sz w:val="20"/>
              </w:rPr>
              <w:t>birliği</w:t>
            </w:r>
            <w:r>
              <w:rPr>
                <w:b/>
                <w:spacing w:val="-6"/>
                <w:sz w:val="20"/>
              </w:rPr>
              <w:t xml:space="preserve"> </w:t>
            </w:r>
            <w:r>
              <w:rPr>
                <w:b/>
                <w:spacing w:val="-2"/>
                <w:sz w:val="20"/>
              </w:rPr>
              <w:t>faaliyetleri</w:t>
            </w:r>
          </w:p>
        </w:tc>
        <w:tc>
          <w:tcPr>
            <w:tcW w:w="5767" w:type="dxa"/>
          </w:tcPr>
          <w:p w:rsidR="00474AAC" w:rsidRDefault="0018657A">
            <w:pPr>
              <w:pStyle w:val="TableParagraph"/>
              <w:rPr>
                <w:rFonts w:ascii="Times New Roman"/>
                <w:sz w:val="20"/>
              </w:rPr>
            </w:pPr>
            <w:r>
              <w:rPr>
                <w:rFonts w:ascii="Times New Roman"/>
                <w:sz w:val="20"/>
              </w:rPr>
              <w:t xml:space="preserve">  Kermes </w:t>
            </w:r>
          </w:p>
          <w:p w:rsidR="0018657A" w:rsidRDefault="0018657A">
            <w:pPr>
              <w:pStyle w:val="TableParagraph"/>
              <w:rPr>
                <w:rFonts w:ascii="Times New Roman"/>
                <w:sz w:val="20"/>
              </w:rPr>
            </w:pPr>
            <w:r>
              <w:rPr>
                <w:rFonts w:ascii="Times New Roman"/>
                <w:sz w:val="20"/>
              </w:rPr>
              <w:t xml:space="preserve">  Kutlamalar </w:t>
            </w:r>
          </w:p>
        </w:tc>
      </w:tr>
      <w:tr w:rsidR="00474AAC">
        <w:trPr>
          <w:trHeight w:val="443"/>
        </w:trPr>
        <w:tc>
          <w:tcPr>
            <w:tcW w:w="3893" w:type="dxa"/>
            <w:shd w:val="clear" w:color="auto" w:fill="E2EFD9"/>
          </w:tcPr>
          <w:p w:rsidR="00474AAC" w:rsidRDefault="00B74296">
            <w:pPr>
              <w:pStyle w:val="TableParagraph"/>
              <w:spacing w:before="105"/>
              <w:ind w:left="107"/>
              <w:rPr>
                <w:b/>
                <w:sz w:val="20"/>
              </w:rPr>
            </w:pPr>
            <w:r>
              <w:rPr>
                <w:b/>
                <w:spacing w:val="-2"/>
                <w:sz w:val="20"/>
              </w:rPr>
              <w:t>Öğrencilere</w:t>
            </w:r>
            <w:r>
              <w:rPr>
                <w:b/>
                <w:spacing w:val="7"/>
                <w:sz w:val="20"/>
              </w:rPr>
              <w:t xml:space="preserve"> </w:t>
            </w:r>
            <w:r>
              <w:rPr>
                <w:b/>
                <w:spacing w:val="-2"/>
                <w:sz w:val="20"/>
              </w:rPr>
              <w:t>yönelik</w:t>
            </w:r>
            <w:r>
              <w:rPr>
                <w:b/>
                <w:spacing w:val="5"/>
                <w:sz w:val="20"/>
              </w:rPr>
              <w:t xml:space="preserve"> </w:t>
            </w:r>
            <w:r>
              <w:rPr>
                <w:b/>
                <w:spacing w:val="-2"/>
                <w:sz w:val="20"/>
              </w:rPr>
              <w:t>faaliyetler</w:t>
            </w:r>
          </w:p>
        </w:tc>
        <w:tc>
          <w:tcPr>
            <w:tcW w:w="5767" w:type="dxa"/>
          </w:tcPr>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Kay</w:t>
            </w:r>
            <w:r w:rsidRPr="0018657A">
              <w:rPr>
                <w:rFonts w:ascii="Times New Roman"/>
                <w:sz w:val="20"/>
              </w:rPr>
              <w:t>ı</w:t>
            </w:r>
            <w:r w:rsidRPr="0018657A">
              <w:rPr>
                <w:rFonts w:ascii="Times New Roman"/>
                <w:sz w:val="20"/>
              </w:rPr>
              <w:t>t- Nakil i</w:t>
            </w:r>
            <w:r w:rsidRPr="0018657A">
              <w:rPr>
                <w:rFonts w:ascii="Times New Roman"/>
                <w:sz w:val="20"/>
              </w:rPr>
              <w:t>ş</w:t>
            </w:r>
            <w:r w:rsidRPr="0018657A">
              <w:rPr>
                <w:rFonts w:ascii="Times New Roman"/>
                <w:sz w:val="20"/>
              </w:rPr>
              <w:t xml:space="preserve">leri     </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Devam-devams</w:t>
            </w:r>
            <w:r w:rsidRPr="0018657A">
              <w:rPr>
                <w:rFonts w:ascii="Times New Roman"/>
                <w:sz w:val="20"/>
              </w:rPr>
              <w:t>ı</w:t>
            </w:r>
            <w:r w:rsidRPr="0018657A">
              <w:rPr>
                <w:rFonts w:ascii="Times New Roman"/>
                <w:sz w:val="20"/>
              </w:rPr>
              <w:t>zl</w:t>
            </w:r>
            <w:r w:rsidRPr="0018657A">
              <w:rPr>
                <w:rFonts w:ascii="Times New Roman"/>
                <w:sz w:val="20"/>
              </w:rPr>
              <w:t>ı</w:t>
            </w:r>
            <w:r w:rsidRPr="0018657A">
              <w:rPr>
                <w:rFonts w:ascii="Times New Roman"/>
                <w:sz w:val="20"/>
              </w:rPr>
              <w:t xml:space="preserve">k     </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S</w:t>
            </w:r>
            <w:r w:rsidRPr="0018657A">
              <w:rPr>
                <w:rFonts w:ascii="Times New Roman"/>
                <w:sz w:val="20"/>
              </w:rPr>
              <w:t>ı</w:t>
            </w:r>
            <w:r w:rsidRPr="0018657A">
              <w:rPr>
                <w:rFonts w:ascii="Times New Roman"/>
                <w:sz w:val="20"/>
              </w:rPr>
              <w:t>n</w:t>
            </w:r>
            <w:r w:rsidRPr="0018657A">
              <w:rPr>
                <w:rFonts w:ascii="Times New Roman"/>
                <w:sz w:val="20"/>
              </w:rPr>
              <w:t>ı</w:t>
            </w:r>
            <w:r w:rsidRPr="0018657A">
              <w:rPr>
                <w:rFonts w:ascii="Times New Roman"/>
                <w:sz w:val="20"/>
              </w:rPr>
              <w:t>f ge</w:t>
            </w:r>
            <w:r w:rsidRPr="0018657A">
              <w:rPr>
                <w:rFonts w:ascii="Times New Roman"/>
                <w:sz w:val="20"/>
              </w:rPr>
              <w:t>ç</w:t>
            </w:r>
            <w:r w:rsidRPr="0018657A">
              <w:rPr>
                <w:rFonts w:ascii="Times New Roman"/>
                <w:sz w:val="20"/>
              </w:rPr>
              <w:t xml:space="preserve">me-Diploma </w:t>
            </w:r>
            <w:r w:rsidRPr="0018657A">
              <w:rPr>
                <w:rFonts w:ascii="Times New Roman"/>
                <w:sz w:val="20"/>
              </w:rPr>
              <w:t>İş</w:t>
            </w:r>
            <w:r w:rsidRPr="0018657A">
              <w:rPr>
                <w:rFonts w:ascii="Times New Roman"/>
                <w:sz w:val="20"/>
              </w:rPr>
              <w:t>lemleri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Mezunlar</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Burs hizmetleri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 xml:space="preserve">Bir </w:t>
            </w:r>
            <w:r w:rsidRPr="0018657A">
              <w:rPr>
                <w:rFonts w:ascii="Times New Roman"/>
                <w:sz w:val="20"/>
              </w:rPr>
              <w:t>Ü</w:t>
            </w:r>
            <w:r w:rsidRPr="0018657A">
              <w:rPr>
                <w:rFonts w:ascii="Times New Roman"/>
                <w:sz w:val="20"/>
              </w:rPr>
              <w:t xml:space="preserve">st </w:t>
            </w:r>
            <w:r w:rsidRPr="0018657A">
              <w:rPr>
                <w:rFonts w:ascii="Times New Roman"/>
                <w:sz w:val="20"/>
              </w:rPr>
              <w:t>Öğ</w:t>
            </w:r>
            <w:r w:rsidRPr="0018657A">
              <w:rPr>
                <w:rFonts w:ascii="Times New Roman"/>
                <w:sz w:val="20"/>
              </w:rPr>
              <w:t>renime Ge</w:t>
            </w:r>
            <w:r w:rsidRPr="0018657A">
              <w:rPr>
                <w:rFonts w:ascii="Times New Roman"/>
                <w:sz w:val="20"/>
              </w:rPr>
              <w:t>ç</w:t>
            </w:r>
            <w:r w:rsidRPr="0018657A">
              <w:rPr>
                <w:rFonts w:ascii="Times New Roman"/>
                <w:sz w:val="20"/>
              </w:rPr>
              <w:t>i</w:t>
            </w:r>
            <w:r w:rsidRPr="0018657A">
              <w:rPr>
                <w:rFonts w:ascii="Times New Roman"/>
                <w:sz w:val="20"/>
              </w:rPr>
              <w:t>ş</w:t>
            </w:r>
            <w:r w:rsidRPr="0018657A">
              <w:rPr>
                <w:rFonts w:ascii="Times New Roman"/>
                <w:sz w:val="20"/>
              </w:rPr>
              <w:t xml:space="preserve">-Tercih </w:t>
            </w:r>
            <w:r w:rsidRPr="0018657A">
              <w:rPr>
                <w:rFonts w:ascii="Times New Roman"/>
                <w:sz w:val="20"/>
              </w:rPr>
              <w:t>İş</w:t>
            </w:r>
            <w:r w:rsidRPr="0018657A">
              <w:rPr>
                <w:rFonts w:ascii="Times New Roman"/>
                <w:sz w:val="20"/>
              </w:rPr>
              <w:t>lemleri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renci ba</w:t>
            </w:r>
            <w:r w:rsidRPr="0018657A">
              <w:rPr>
                <w:rFonts w:ascii="Times New Roman"/>
                <w:sz w:val="20"/>
              </w:rPr>
              <w:t>ş</w:t>
            </w:r>
            <w:r w:rsidRPr="0018657A">
              <w:rPr>
                <w:rFonts w:ascii="Times New Roman"/>
                <w:sz w:val="20"/>
              </w:rPr>
              <w:t>ar</w:t>
            </w:r>
            <w:r w:rsidRPr="0018657A">
              <w:rPr>
                <w:rFonts w:ascii="Times New Roman"/>
                <w:sz w:val="20"/>
              </w:rPr>
              <w:t>ı</w:t>
            </w:r>
            <w:r w:rsidRPr="0018657A">
              <w:rPr>
                <w:rFonts w:ascii="Times New Roman"/>
                <w:sz w:val="20"/>
              </w:rPr>
              <w:t>s</w:t>
            </w:r>
            <w:r w:rsidRPr="0018657A">
              <w:rPr>
                <w:rFonts w:ascii="Times New Roman"/>
                <w:sz w:val="20"/>
              </w:rPr>
              <w:t>ı</w:t>
            </w:r>
            <w:r w:rsidRPr="0018657A">
              <w:rPr>
                <w:rFonts w:ascii="Times New Roman"/>
                <w:sz w:val="20"/>
              </w:rPr>
              <w:t>n</w:t>
            </w:r>
            <w:r w:rsidRPr="0018657A">
              <w:rPr>
                <w:rFonts w:ascii="Times New Roman"/>
                <w:sz w:val="20"/>
              </w:rPr>
              <w:t>ı</w:t>
            </w:r>
            <w:r w:rsidRPr="0018657A">
              <w:rPr>
                <w:rFonts w:ascii="Times New Roman"/>
                <w:sz w:val="20"/>
              </w:rPr>
              <w:t>n de</w:t>
            </w:r>
            <w:r w:rsidRPr="0018657A">
              <w:rPr>
                <w:rFonts w:ascii="Times New Roman"/>
                <w:sz w:val="20"/>
              </w:rPr>
              <w:t>ğ</w:t>
            </w:r>
            <w:r w:rsidRPr="0018657A">
              <w:rPr>
                <w:rFonts w:ascii="Times New Roman"/>
                <w:sz w:val="20"/>
              </w:rPr>
              <w:t>erlendirilmesi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Ders Programlar</w:t>
            </w:r>
            <w:r w:rsidRPr="0018657A">
              <w:rPr>
                <w:rFonts w:ascii="Times New Roman"/>
                <w:sz w:val="20"/>
              </w:rPr>
              <w:t>ı</w:t>
            </w:r>
            <w:r w:rsidRPr="0018657A">
              <w:rPr>
                <w:rFonts w:ascii="Times New Roman"/>
                <w:sz w:val="20"/>
              </w:rPr>
              <w:t>-Ders Da</w:t>
            </w:r>
            <w:r w:rsidRPr="0018657A">
              <w:rPr>
                <w:rFonts w:ascii="Times New Roman"/>
                <w:sz w:val="20"/>
              </w:rPr>
              <w:t>ğı</w:t>
            </w:r>
            <w:r w:rsidRPr="0018657A">
              <w:rPr>
                <w:rFonts w:ascii="Times New Roman"/>
                <w:sz w:val="20"/>
              </w:rPr>
              <w:t>t</w:t>
            </w:r>
            <w:r w:rsidRPr="0018657A">
              <w:rPr>
                <w:rFonts w:ascii="Times New Roman"/>
                <w:sz w:val="20"/>
              </w:rPr>
              <w:t>ı</w:t>
            </w:r>
            <w:r w:rsidRPr="0018657A">
              <w:rPr>
                <w:rFonts w:ascii="Times New Roman"/>
                <w:sz w:val="20"/>
              </w:rPr>
              <w:t xml:space="preserve">m </w:t>
            </w:r>
            <w:r w:rsidRPr="0018657A">
              <w:rPr>
                <w:rFonts w:ascii="Times New Roman"/>
                <w:sz w:val="20"/>
              </w:rPr>
              <w:t>İş</w:t>
            </w:r>
            <w:r w:rsidRPr="0018657A">
              <w:rPr>
                <w:rFonts w:ascii="Times New Roman"/>
                <w:sz w:val="20"/>
              </w:rPr>
              <w:t>leri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rencilere y</w:t>
            </w:r>
            <w:r w:rsidRPr="0018657A">
              <w:rPr>
                <w:rFonts w:ascii="Times New Roman"/>
                <w:sz w:val="20"/>
              </w:rPr>
              <w:t>ö</w:t>
            </w:r>
            <w:r w:rsidRPr="0018657A">
              <w:rPr>
                <w:rFonts w:ascii="Times New Roman"/>
                <w:sz w:val="20"/>
              </w:rPr>
              <w:t>nelik her t</w:t>
            </w:r>
            <w:r w:rsidRPr="0018657A">
              <w:rPr>
                <w:rFonts w:ascii="Times New Roman"/>
                <w:sz w:val="20"/>
              </w:rPr>
              <w:t>ü</w:t>
            </w:r>
            <w:r w:rsidRPr="0018657A">
              <w:rPr>
                <w:rFonts w:ascii="Times New Roman"/>
                <w:sz w:val="20"/>
              </w:rPr>
              <w:t>rl</w:t>
            </w:r>
            <w:r w:rsidRPr="0018657A">
              <w:rPr>
                <w:rFonts w:ascii="Times New Roman"/>
                <w:sz w:val="20"/>
              </w:rPr>
              <w:t>ü</w:t>
            </w:r>
            <w:r w:rsidRPr="0018657A">
              <w:rPr>
                <w:rFonts w:ascii="Times New Roman"/>
                <w:sz w:val="20"/>
              </w:rPr>
              <w:t xml:space="preserve"> belgenin d</w:t>
            </w:r>
            <w:r w:rsidRPr="0018657A">
              <w:rPr>
                <w:rFonts w:ascii="Times New Roman"/>
                <w:sz w:val="20"/>
              </w:rPr>
              <w:t>ü</w:t>
            </w:r>
            <w:r w:rsidRPr="0018657A">
              <w:rPr>
                <w:rFonts w:ascii="Times New Roman"/>
                <w:sz w:val="20"/>
              </w:rPr>
              <w:t>zenlenmesi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renci sa</w:t>
            </w:r>
            <w:r w:rsidRPr="0018657A">
              <w:rPr>
                <w:rFonts w:ascii="Times New Roman"/>
                <w:sz w:val="20"/>
              </w:rPr>
              <w:t>ğ</w:t>
            </w:r>
            <w:r w:rsidRPr="0018657A">
              <w:rPr>
                <w:rFonts w:ascii="Times New Roman"/>
                <w:sz w:val="20"/>
              </w:rPr>
              <w:t>l</w:t>
            </w:r>
            <w:r w:rsidRPr="0018657A">
              <w:rPr>
                <w:rFonts w:ascii="Times New Roman"/>
                <w:sz w:val="20"/>
              </w:rPr>
              <w:t>ığı</w:t>
            </w:r>
            <w:r w:rsidRPr="0018657A">
              <w:rPr>
                <w:rFonts w:ascii="Times New Roman"/>
                <w:sz w:val="20"/>
              </w:rPr>
              <w:t xml:space="preserve"> ve g</w:t>
            </w:r>
            <w:r w:rsidRPr="0018657A">
              <w:rPr>
                <w:rFonts w:ascii="Times New Roman"/>
                <w:sz w:val="20"/>
              </w:rPr>
              <w:t>ü</w:t>
            </w:r>
            <w:r w:rsidRPr="0018657A">
              <w:rPr>
                <w:rFonts w:ascii="Times New Roman"/>
                <w:sz w:val="20"/>
              </w:rPr>
              <w:t>venli</w:t>
            </w:r>
            <w:r w:rsidRPr="0018657A">
              <w:rPr>
                <w:rFonts w:ascii="Times New Roman"/>
                <w:sz w:val="20"/>
              </w:rPr>
              <w:t>ğ</w:t>
            </w:r>
            <w:r w:rsidRPr="0018657A">
              <w:rPr>
                <w:rFonts w:ascii="Times New Roman"/>
                <w:sz w:val="20"/>
              </w:rPr>
              <w:t>i</w:t>
            </w:r>
          </w:p>
          <w:p w:rsidR="0018657A" w:rsidRPr="0018657A"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renci davran</w:t>
            </w:r>
            <w:r w:rsidRPr="0018657A">
              <w:rPr>
                <w:rFonts w:ascii="Times New Roman"/>
                <w:sz w:val="20"/>
              </w:rPr>
              <w:t>ış</w:t>
            </w:r>
            <w:r w:rsidRPr="0018657A">
              <w:rPr>
                <w:rFonts w:ascii="Times New Roman"/>
                <w:sz w:val="20"/>
              </w:rPr>
              <w:t>lar</w:t>
            </w:r>
            <w:r w:rsidRPr="0018657A">
              <w:rPr>
                <w:rFonts w:ascii="Times New Roman"/>
                <w:sz w:val="20"/>
              </w:rPr>
              <w:t>ı</w:t>
            </w:r>
            <w:r w:rsidRPr="0018657A">
              <w:rPr>
                <w:rFonts w:ascii="Times New Roman"/>
                <w:sz w:val="20"/>
              </w:rPr>
              <w:t>n</w:t>
            </w:r>
            <w:r w:rsidRPr="0018657A">
              <w:rPr>
                <w:rFonts w:ascii="Times New Roman"/>
                <w:sz w:val="20"/>
              </w:rPr>
              <w:t>ı</w:t>
            </w:r>
            <w:r w:rsidRPr="0018657A">
              <w:rPr>
                <w:rFonts w:ascii="Times New Roman"/>
                <w:sz w:val="20"/>
              </w:rPr>
              <w:t>n de</w:t>
            </w:r>
            <w:r w:rsidRPr="0018657A">
              <w:rPr>
                <w:rFonts w:ascii="Times New Roman"/>
                <w:sz w:val="20"/>
              </w:rPr>
              <w:t>ğ</w:t>
            </w:r>
            <w:r w:rsidRPr="0018657A">
              <w:rPr>
                <w:rFonts w:ascii="Times New Roman"/>
                <w:sz w:val="20"/>
              </w:rPr>
              <w:t>erlendirilmesi</w:t>
            </w:r>
          </w:p>
          <w:p w:rsidR="00474AAC" w:rsidRDefault="0018657A" w:rsidP="0018657A">
            <w:pPr>
              <w:pStyle w:val="TableParagraph"/>
              <w:rPr>
                <w:rFonts w:ascii="Times New Roman"/>
                <w:sz w:val="20"/>
              </w:rPr>
            </w:pPr>
            <w:r>
              <w:rPr>
                <w:rFonts w:ascii="Times New Roman"/>
                <w:sz w:val="20"/>
              </w:rPr>
              <w:t xml:space="preserve">   </w:t>
            </w:r>
            <w:r w:rsidRPr="0018657A">
              <w:rPr>
                <w:rFonts w:ascii="Times New Roman"/>
                <w:sz w:val="20"/>
              </w:rPr>
              <w:t>Öğ</w:t>
            </w:r>
            <w:r w:rsidRPr="0018657A">
              <w:rPr>
                <w:rFonts w:ascii="Times New Roman"/>
                <w:sz w:val="20"/>
              </w:rPr>
              <w:t>renci disiplin i</w:t>
            </w:r>
            <w:r w:rsidRPr="0018657A">
              <w:rPr>
                <w:rFonts w:ascii="Times New Roman"/>
                <w:sz w:val="20"/>
              </w:rPr>
              <w:t>ş</w:t>
            </w:r>
            <w:r w:rsidRPr="0018657A">
              <w:rPr>
                <w:rFonts w:ascii="Times New Roman"/>
                <w:sz w:val="20"/>
              </w:rPr>
              <w:t>lemleri</w:t>
            </w:r>
          </w:p>
        </w:tc>
      </w:tr>
      <w:tr w:rsidR="00474AAC">
        <w:trPr>
          <w:trHeight w:val="414"/>
        </w:trPr>
        <w:tc>
          <w:tcPr>
            <w:tcW w:w="3893" w:type="dxa"/>
            <w:shd w:val="clear" w:color="auto" w:fill="E2EFD9"/>
          </w:tcPr>
          <w:p w:rsidR="00474AAC" w:rsidRDefault="00B74296">
            <w:pPr>
              <w:pStyle w:val="TableParagraph"/>
              <w:spacing w:before="90"/>
              <w:ind w:left="107"/>
              <w:rPr>
                <w:b/>
                <w:sz w:val="20"/>
              </w:rPr>
            </w:pPr>
            <w:r>
              <w:rPr>
                <w:b/>
                <w:sz w:val="20"/>
              </w:rPr>
              <w:t>Ölçme</w:t>
            </w:r>
            <w:r>
              <w:rPr>
                <w:b/>
                <w:spacing w:val="-11"/>
                <w:sz w:val="20"/>
              </w:rPr>
              <w:t xml:space="preserve"> </w:t>
            </w:r>
            <w:r>
              <w:rPr>
                <w:b/>
                <w:sz w:val="20"/>
              </w:rPr>
              <w:t>değerlendirme</w:t>
            </w:r>
            <w:r>
              <w:rPr>
                <w:b/>
                <w:spacing w:val="-10"/>
                <w:sz w:val="20"/>
              </w:rPr>
              <w:t xml:space="preserve"> </w:t>
            </w:r>
            <w:r>
              <w:rPr>
                <w:b/>
                <w:spacing w:val="-2"/>
                <w:sz w:val="20"/>
              </w:rPr>
              <w:t>faaliyetleri</w:t>
            </w:r>
          </w:p>
        </w:tc>
        <w:tc>
          <w:tcPr>
            <w:tcW w:w="5767" w:type="dxa"/>
          </w:tcPr>
          <w:p w:rsidR="00474AAC" w:rsidRDefault="0018657A">
            <w:pPr>
              <w:pStyle w:val="TableParagraph"/>
              <w:rPr>
                <w:rFonts w:ascii="Times New Roman"/>
                <w:sz w:val="20"/>
              </w:rPr>
            </w:pPr>
            <w:r>
              <w:rPr>
                <w:rFonts w:ascii="Times New Roman"/>
                <w:sz w:val="20"/>
              </w:rPr>
              <w:t xml:space="preserve">  S</w:t>
            </w:r>
            <w:r>
              <w:rPr>
                <w:rFonts w:ascii="Times New Roman"/>
                <w:sz w:val="20"/>
              </w:rPr>
              <w:t>ı</w:t>
            </w:r>
            <w:r>
              <w:rPr>
                <w:rFonts w:ascii="Times New Roman"/>
                <w:sz w:val="20"/>
              </w:rPr>
              <w:t xml:space="preserve">navlar </w:t>
            </w:r>
          </w:p>
          <w:p w:rsidR="0018657A" w:rsidRDefault="0018657A">
            <w:pPr>
              <w:pStyle w:val="TableParagraph"/>
              <w:rPr>
                <w:rFonts w:ascii="Times New Roman"/>
                <w:sz w:val="20"/>
              </w:rPr>
            </w:pPr>
            <w:r>
              <w:rPr>
                <w:rFonts w:ascii="Times New Roman"/>
                <w:sz w:val="20"/>
              </w:rPr>
              <w:t xml:space="preserve">  Denemeler </w:t>
            </w:r>
          </w:p>
        </w:tc>
      </w:tr>
      <w:tr w:rsidR="00474AAC">
        <w:trPr>
          <w:trHeight w:val="858"/>
        </w:trPr>
        <w:tc>
          <w:tcPr>
            <w:tcW w:w="3893" w:type="dxa"/>
            <w:shd w:val="clear" w:color="auto" w:fill="E2EFD9"/>
          </w:tcPr>
          <w:p w:rsidR="00474AAC" w:rsidRDefault="00B74296">
            <w:pPr>
              <w:pStyle w:val="TableParagraph"/>
              <w:spacing w:before="193"/>
              <w:ind w:left="107" w:right="1034"/>
              <w:rPr>
                <w:b/>
                <w:sz w:val="20"/>
              </w:rPr>
            </w:pPr>
            <w:r>
              <w:rPr>
                <w:b/>
                <w:sz w:val="20"/>
              </w:rPr>
              <w:lastRenderedPageBreak/>
              <w:t>Öğrenme</w:t>
            </w:r>
            <w:r>
              <w:rPr>
                <w:b/>
                <w:spacing w:val="-12"/>
                <w:sz w:val="20"/>
              </w:rPr>
              <w:t xml:space="preserve"> </w:t>
            </w:r>
            <w:r>
              <w:rPr>
                <w:b/>
                <w:sz w:val="20"/>
              </w:rPr>
              <w:t>ortamlarına</w:t>
            </w:r>
            <w:r>
              <w:rPr>
                <w:b/>
                <w:spacing w:val="-11"/>
                <w:sz w:val="20"/>
              </w:rPr>
              <w:t xml:space="preserve"> </w:t>
            </w:r>
            <w:r>
              <w:rPr>
                <w:b/>
                <w:sz w:val="20"/>
              </w:rPr>
              <w:t xml:space="preserve">yönelik </w:t>
            </w:r>
            <w:r>
              <w:rPr>
                <w:b/>
                <w:spacing w:val="-2"/>
                <w:sz w:val="20"/>
              </w:rPr>
              <w:t>faaliyetler</w:t>
            </w:r>
          </w:p>
        </w:tc>
        <w:tc>
          <w:tcPr>
            <w:tcW w:w="5767" w:type="dxa"/>
          </w:tcPr>
          <w:p w:rsidR="00474AAC" w:rsidRDefault="0018657A">
            <w:pPr>
              <w:pStyle w:val="TableParagraph"/>
              <w:rPr>
                <w:rFonts w:ascii="Times New Roman"/>
                <w:sz w:val="20"/>
              </w:rPr>
            </w:pPr>
            <w:r>
              <w:rPr>
                <w:rFonts w:ascii="Times New Roman"/>
                <w:sz w:val="20"/>
              </w:rPr>
              <w:t xml:space="preserve">  Kurslar</w:t>
            </w:r>
          </w:p>
          <w:p w:rsidR="0018657A" w:rsidRDefault="0018657A">
            <w:pPr>
              <w:pStyle w:val="TableParagraph"/>
              <w:rPr>
                <w:rFonts w:ascii="Times New Roman"/>
                <w:sz w:val="20"/>
              </w:rPr>
            </w:pPr>
            <w:r>
              <w:rPr>
                <w:rFonts w:ascii="Times New Roman"/>
                <w:sz w:val="20"/>
              </w:rPr>
              <w:t xml:space="preserve">  Et</w:t>
            </w:r>
            <w:r>
              <w:rPr>
                <w:rFonts w:ascii="Times New Roman"/>
                <w:sz w:val="20"/>
              </w:rPr>
              <w:t>ü</w:t>
            </w:r>
            <w:r>
              <w:rPr>
                <w:rFonts w:ascii="Times New Roman"/>
                <w:sz w:val="20"/>
              </w:rPr>
              <w:t xml:space="preserve">t </w:t>
            </w:r>
            <w:r>
              <w:rPr>
                <w:rFonts w:ascii="Times New Roman"/>
                <w:sz w:val="20"/>
              </w:rPr>
              <w:t>ç</w:t>
            </w:r>
            <w:r>
              <w:rPr>
                <w:rFonts w:ascii="Times New Roman"/>
                <w:sz w:val="20"/>
              </w:rPr>
              <w:t>al</w:t>
            </w:r>
            <w:r>
              <w:rPr>
                <w:rFonts w:ascii="Times New Roman"/>
                <w:sz w:val="20"/>
              </w:rPr>
              <w:t>ış</w:t>
            </w:r>
            <w:r>
              <w:rPr>
                <w:rFonts w:ascii="Times New Roman"/>
                <w:sz w:val="20"/>
              </w:rPr>
              <w:t>malar</w:t>
            </w:r>
            <w:r>
              <w:rPr>
                <w:rFonts w:ascii="Times New Roman"/>
                <w:sz w:val="20"/>
              </w:rPr>
              <w:t>ı</w:t>
            </w:r>
          </w:p>
        </w:tc>
      </w:tr>
      <w:tr w:rsidR="00474AAC">
        <w:trPr>
          <w:trHeight w:val="414"/>
        </w:trPr>
        <w:tc>
          <w:tcPr>
            <w:tcW w:w="3893" w:type="dxa"/>
            <w:shd w:val="clear" w:color="auto" w:fill="E2EFD9"/>
          </w:tcPr>
          <w:p w:rsidR="00474AAC" w:rsidRDefault="00B74296">
            <w:pPr>
              <w:pStyle w:val="TableParagraph"/>
              <w:spacing w:before="88"/>
              <w:ind w:left="107"/>
              <w:rPr>
                <w:b/>
                <w:sz w:val="20"/>
              </w:rPr>
            </w:pPr>
            <w:r>
              <w:rPr>
                <w:b/>
                <w:sz w:val="20"/>
              </w:rPr>
              <w:t>Ders</w:t>
            </w:r>
            <w:r>
              <w:rPr>
                <w:b/>
                <w:spacing w:val="-8"/>
                <w:sz w:val="20"/>
              </w:rPr>
              <w:t xml:space="preserve"> </w:t>
            </w:r>
            <w:r>
              <w:rPr>
                <w:b/>
                <w:sz w:val="20"/>
              </w:rPr>
              <w:t>dışı</w:t>
            </w:r>
            <w:r>
              <w:rPr>
                <w:b/>
                <w:spacing w:val="-4"/>
                <w:sz w:val="20"/>
              </w:rPr>
              <w:t xml:space="preserve"> </w:t>
            </w:r>
            <w:r>
              <w:rPr>
                <w:b/>
                <w:spacing w:val="-2"/>
                <w:sz w:val="20"/>
              </w:rPr>
              <w:t>faaliyetler</w:t>
            </w:r>
          </w:p>
        </w:tc>
        <w:tc>
          <w:tcPr>
            <w:tcW w:w="5767" w:type="dxa"/>
          </w:tcPr>
          <w:p w:rsidR="00474AAC" w:rsidRDefault="0018657A">
            <w:pPr>
              <w:pStyle w:val="TableParagraph"/>
              <w:rPr>
                <w:rFonts w:ascii="Times New Roman"/>
                <w:sz w:val="20"/>
              </w:rPr>
            </w:pPr>
            <w:r>
              <w:rPr>
                <w:rFonts w:ascii="Times New Roman"/>
                <w:sz w:val="20"/>
              </w:rPr>
              <w:t xml:space="preserve">  Egzersizler </w:t>
            </w:r>
          </w:p>
          <w:p w:rsidR="0018657A" w:rsidRDefault="0018657A">
            <w:pPr>
              <w:pStyle w:val="TableParagraph"/>
              <w:rPr>
                <w:rFonts w:ascii="Times New Roman"/>
                <w:sz w:val="20"/>
              </w:rPr>
            </w:pPr>
            <w:r>
              <w:rPr>
                <w:rFonts w:ascii="Times New Roman"/>
                <w:sz w:val="20"/>
              </w:rPr>
              <w:t xml:space="preserve">  Yar</w:t>
            </w:r>
            <w:r>
              <w:rPr>
                <w:rFonts w:ascii="Times New Roman"/>
                <w:sz w:val="20"/>
              </w:rPr>
              <w:t>ış</w:t>
            </w:r>
            <w:r>
              <w:rPr>
                <w:rFonts w:ascii="Times New Roman"/>
                <w:sz w:val="20"/>
              </w:rPr>
              <w:t xml:space="preserve">malar </w:t>
            </w:r>
          </w:p>
          <w:p w:rsidR="0018657A" w:rsidRDefault="0018657A">
            <w:pPr>
              <w:pStyle w:val="TableParagraph"/>
              <w:rPr>
                <w:rFonts w:ascii="Times New Roman"/>
                <w:sz w:val="20"/>
              </w:rPr>
            </w:pPr>
            <w:r>
              <w:rPr>
                <w:rFonts w:ascii="Times New Roman"/>
                <w:sz w:val="20"/>
              </w:rPr>
              <w:t xml:space="preserve">  Toplum hizmeti </w:t>
            </w:r>
            <w:r>
              <w:rPr>
                <w:rFonts w:ascii="Times New Roman"/>
                <w:sz w:val="20"/>
              </w:rPr>
              <w:t>ç</w:t>
            </w:r>
            <w:r>
              <w:rPr>
                <w:rFonts w:ascii="Times New Roman"/>
                <w:sz w:val="20"/>
              </w:rPr>
              <w:t>al</w:t>
            </w:r>
            <w:r>
              <w:rPr>
                <w:rFonts w:ascii="Times New Roman"/>
                <w:sz w:val="20"/>
              </w:rPr>
              <w:t>ış</w:t>
            </w:r>
            <w:r>
              <w:rPr>
                <w:rFonts w:ascii="Times New Roman"/>
                <w:sz w:val="20"/>
              </w:rPr>
              <w:t>malar</w:t>
            </w:r>
            <w:r>
              <w:rPr>
                <w:rFonts w:ascii="Times New Roman"/>
                <w:sz w:val="20"/>
              </w:rPr>
              <w:t>ı</w:t>
            </w:r>
          </w:p>
          <w:p w:rsidR="0018657A" w:rsidRDefault="0018657A">
            <w:pPr>
              <w:pStyle w:val="TableParagraph"/>
              <w:rPr>
                <w:rFonts w:ascii="Times New Roman"/>
                <w:sz w:val="20"/>
              </w:rPr>
            </w:pPr>
            <w:r>
              <w:rPr>
                <w:rFonts w:ascii="Times New Roman"/>
                <w:sz w:val="20"/>
              </w:rPr>
              <w:t xml:space="preserve">  Kul</w:t>
            </w:r>
            <w:r>
              <w:rPr>
                <w:rFonts w:ascii="Times New Roman"/>
                <w:sz w:val="20"/>
              </w:rPr>
              <w:t>ü</w:t>
            </w:r>
            <w:r>
              <w:rPr>
                <w:rFonts w:ascii="Times New Roman"/>
                <w:sz w:val="20"/>
              </w:rPr>
              <w:t xml:space="preserve">p </w:t>
            </w:r>
            <w:r>
              <w:rPr>
                <w:rFonts w:ascii="Times New Roman"/>
                <w:sz w:val="20"/>
              </w:rPr>
              <w:t>ç</w:t>
            </w:r>
            <w:r>
              <w:rPr>
                <w:rFonts w:ascii="Times New Roman"/>
                <w:sz w:val="20"/>
              </w:rPr>
              <w:t>al</w:t>
            </w:r>
            <w:r>
              <w:rPr>
                <w:rFonts w:ascii="Times New Roman"/>
                <w:sz w:val="20"/>
              </w:rPr>
              <w:t>ış</w:t>
            </w:r>
            <w:r>
              <w:rPr>
                <w:rFonts w:ascii="Times New Roman"/>
                <w:sz w:val="20"/>
              </w:rPr>
              <w:t>malar</w:t>
            </w:r>
            <w:r>
              <w:rPr>
                <w:rFonts w:ascii="Times New Roman"/>
                <w:sz w:val="20"/>
              </w:rPr>
              <w:t>ı</w:t>
            </w:r>
            <w:r>
              <w:rPr>
                <w:rFonts w:ascii="Times New Roman"/>
                <w:sz w:val="20"/>
              </w:rPr>
              <w:t xml:space="preserve"> </w:t>
            </w:r>
          </w:p>
        </w:tc>
      </w:tr>
    </w:tbl>
    <w:p w:rsidR="00474AAC" w:rsidRDefault="00B74296">
      <w:pPr>
        <w:spacing w:before="5"/>
        <w:ind w:left="1066" w:right="1013" w:hanging="109"/>
        <w:rPr>
          <w:b/>
          <w:sz w:val="16"/>
        </w:rPr>
      </w:pPr>
      <w:r>
        <w:rPr>
          <w:b/>
          <w:sz w:val="16"/>
        </w:rPr>
        <w:t>*Tabloda</w:t>
      </w:r>
      <w:r>
        <w:rPr>
          <w:b/>
          <w:spacing w:val="-4"/>
          <w:sz w:val="16"/>
        </w:rPr>
        <w:t xml:space="preserve"> </w:t>
      </w:r>
      <w:r>
        <w:rPr>
          <w:b/>
          <w:sz w:val="16"/>
        </w:rPr>
        <w:t>sıralanan</w:t>
      </w:r>
      <w:r>
        <w:rPr>
          <w:b/>
          <w:spacing w:val="-5"/>
          <w:sz w:val="16"/>
        </w:rPr>
        <w:t xml:space="preserve"> </w:t>
      </w:r>
      <w:r>
        <w:rPr>
          <w:b/>
          <w:sz w:val="16"/>
        </w:rPr>
        <w:t>faaliyet</w:t>
      </w:r>
      <w:r>
        <w:rPr>
          <w:b/>
          <w:spacing w:val="-3"/>
          <w:sz w:val="16"/>
        </w:rPr>
        <w:t xml:space="preserve"> </w:t>
      </w:r>
      <w:r>
        <w:rPr>
          <w:b/>
          <w:sz w:val="16"/>
        </w:rPr>
        <w:t>alanları</w:t>
      </w:r>
      <w:r>
        <w:rPr>
          <w:b/>
          <w:spacing w:val="-2"/>
          <w:sz w:val="16"/>
        </w:rPr>
        <w:t xml:space="preserve"> </w:t>
      </w:r>
      <w:r>
        <w:rPr>
          <w:b/>
          <w:sz w:val="16"/>
        </w:rPr>
        <w:t>örnek</w:t>
      </w:r>
      <w:r>
        <w:rPr>
          <w:b/>
          <w:spacing w:val="-1"/>
          <w:sz w:val="16"/>
        </w:rPr>
        <w:t xml:space="preserve"> </w:t>
      </w:r>
      <w:r>
        <w:rPr>
          <w:b/>
          <w:sz w:val="16"/>
        </w:rPr>
        <w:t>olarak</w:t>
      </w:r>
      <w:r>
        <w:rPr>
          <w:b/>
          <w:spacing w:val="-3"/>
          <w:sz w:val="16"/>
        </w:rPr>
        <w:t xml:space="preserve"> </w:t>
      </w:r>
      <w:r>
        <w:rPr>
          <w:b/>
          <w:sz w:val="16"/>
        </w:rPr>
        <w:t>sıralanmıştır.</w:t>
      </w:r>
      <w:r>
        <w:rPr>
          <w:b/>
          <w:spacing w:val="-3"/>
          <w:sz w:val="16"/>
        </w:rPr>
        <w:t xml:space="preserve"> </w:t>
      </w:r>
      <w:r>
        <w:rPr>
          <w:b/>
          <w:sz w:val="16"/>
        </w:rPr>
        <w:t>Okul/kurumlar</w:t>
      </w:r>
      <w:r>
        <w:rPr>
          <w:b/>
          <w:spacing w:val="-4"/>
          <w:sz w:val="16"/>
        </w:rPr>
        <w:t xml:space="preserve"> </w:t>
      </w:r>
      <w:r>
        <w:rPr>
          <w:b/>
          <w:sz w:val="16"/>
        </w:rPr>
        <w:t>tür</w:t>
      </w:r>
      <w:r>
        <w:rPr>
          <w:b/>
          <w:spacing w:val="-4"/>
          <w:sz w:val="16"/>
        </w:rPr>
        <w:t xml:space="preserve"> </w:t>
      </w:r>
      <w:r>
        <w:rPr>
          <w:b/>
          <w:sz w:val="16"/>
        </w:rPr>
        <w:t>ve</w:t>
      </w:r>
      <w:r>
        <w:rPr>
          <w:b/>
          <w:spacing w:val="-3"/>
          <w:sz w:val="16"/>
        </w:rPr>
        <w:t xml:space="preserve"> </w:t>
      </w:r>
      <w:r>
        <w:rPr>
          <w:b/>
          <w:sz w:val="16"/>
        </w:rPr>
        <w:t>yapılarına</w:t>
      </w:r>
      <w:r>
        <w:rPr>
          <w:b/>
          <w:spacing w:val="-1"/>
          <w:sz w:val="16"/>
        </w:rPr>
        <w:t xml:space="preserve"> </w:t>
      </w:r>
      <w:r>
        <w:rPr>
          <w:b/>
          <w:sz w:val="16"/>
        </w:rPr>
        <w:t>göre</w:t>
      </w:r>
      <w:r>
        <w:rPr>
          <w:b/>
          <w:spacing w:val="-1"/>
          <w:sz w:val="16"/>
        </w:rPr>
        <w:t xml:space="preserve"> </w:t>
      </w:r>
      <w:r>
        <w:rPr>
          <w:b/>
          <w:sz w:val="16"/>
        </w:rPr>
        <w:t>faaliyet</w:t>
      </w:r>
      <w:r>
        <w:rPr>
          <w:b/>
          <w:spacing w:val="-3"/>
          <w:sz w:val="16"/>
        </w:rPr>
        <w:t xml:space="preserve"> </w:t>
      </w:r>
      <w:r>
        <w:rPr>
          <w:b/>
          <w:sz w:val="16"/>
        </w:rPr>
        <w:t>alanlarını</w:t>
      </w:r>
      <w:r>
        <w:rPr>
          <w:b/>
          <w:spacing w:val="-2"/>
          <w:sz w:val="16"/>
        </w:rPr>
        <w:t xml:space="preserve"> </w:t>
      </w:r>
      <w:r>
        <w:rPr>
          <w:b/>
          <w:sz w:val="16"/>
        </w:rPr>
        <w:t>ve</w:t>
      </w:r>
      <w:r>
        <w:rPr>
          <w:b/>
          <w:spacing w:val="40"/>
          <w:sz w:val="16"/>
        </w:rPr>
        <w:t xml:space="preserve"> </w:t>
      </w:r>
      <w:r>
        <w:rPr>
          <w:b/>
          <w:sz w:val="16"/>
        </w:rPr>
        <w:t>ürün /hizmetlerini belirleyeceklerdir.</w:t>
      </w:r>
    </w:p>
    <w:p w:rsidR="00474AAC" w:rsidRDefault="00474AAC">
      <w:pPr>
        <w:rPr>
          <w:sz w:val="16"/>
        </w:rPr>
      </w:pPr>
    </w:p>
    <w:p w:rsidR="00E951D2" w:rsidRDefault="00E951D2">
      <w:pPr>
        <w:rPr>
          <w:sz w:val="16"/>
        </w:rPr>
      </w:pPr>
    </w:p>
    <w:p w:rsidR="00E951D2" w:rsidRPr="00E951D2" w:rsidRDefault="00E951D2" w:rsidP="00892593">
      <w:pPr>
        <w:pStyle w:val="AralkYok"/>
        <w:spacing w:line="360" w:lineRule="auto"/>
        <w:ind w:left="709" w:right="560" w:firstLine="708"/>
        <w:jc w:val="both"/>
        <w:rPr>
          <w:rFonts w:asciiTheme="majorHAnsi" w:hAnsiTheme="majorHAnsi"/>
          <w:sz w:val="24"/>
          <w:szCs w:val="24"/>
        </w:rPr>
      </w:pPr>
      <w:r w:rsidRPr="00E951D2">
        <w:rPr>
          <w:rFonts w:asciiTheme="majorHAnsi" w:hAnsiTheme="majorHAnsi"/>
          <w:sz w:val="24"/>
          <w:szCs w:val="24"/>
        </w:rPr>
        <w:t>Okulumuzda öğrencilerimizin kayıt, nakil, devam-devamsızlık, not, öğrenim belgesi düzenleme işlemleri e-okul yönetim bilgi sistemi üzerinden yapılmaktadır.</w:t>
      </w:r>
    </w:p>
    <w:p w:rsidR="00E951D2" w:rsidRPr="00E951D2" w:rsidRDefault="00E951D2" w:rsidP="00892593">
      <w:pPr>
        <w:pStyle w:val="AralkYok"/>
        <w:spacing w:line="360" w:lineRule="auto"/>
        <w:ind w:left="709" w:right="560" w:firstLine="708"/>
        <w:jc w:val="both"/>
        <w:rPr>
          <w:rFonts w:asciiTheme="majorHAnsi" w:hAnsiTheme="majorHAnsi"/>
          <w:sz w:val="24"/>
          <w:szCs w:val="24"/>
        </w:rPr>
      </w:pPr>
      <w:r w:rsidRPr="00E951D2">
        <w:rPr>
          <w:rFonts w:asciiTheme="majorHAnsi" w:hAnsiTheme="majorHAnsi"/>
          <w:sz w:val="24"/>
          <w:szCs w:val="24"/>
        </w:rPr>
        <w:t xml:space="preserve"> </w:t>
      </w:r>
      <w:r w:rsidRPr="00E951D2">
        <w:rPr>
          <w:rFonts w:asciiTheme="majorHAnsi" w:hAnsiTheme="majorHAnsi"/>
          <w:sz w:val="24"/>
          <w:szCs w:val="24"/>
        </w:rPr>
        <w:tab/>
        <w:t xml:space="preserve">  Öğretmenlerimizin özlük, derece-kademe, terfi, hizmet içi eğitim, maaş ve ek ders işlemleri mebbis ve kbs sistemleri üzerinden yapılmaktadır. Okulumuzun mali işlemleri ilgili yönetmeliklere uygun olarak yapılmaktadır.</w:t>
      </w:r>
    </w:p>
    <w:p w:rsidR="00E951D2" w:rsidRPr="00A0514B" w:rsidRDefault="00E951D2" w:rsidP="00892593">
      <w:pPr>
        <w:pStyle w:val="AralkYok"/>
        <w:spacing w:line="360" w:lineRule="auto"/>
        <w:ind w:left="709" w:right="560" w:firstLine="708"/>
        <w:jc w:val="both"/>
        <w:rPr>
          <w:sz w:val="20"/>
          <w:szCs w:val="20"/>
        </w:rPr>
      </w:pPr>
      <w:r w:rsidRPr="00E951D2">
        <w:rPr>
          <w:rFonts w:asciiTheme="majorHAnsi" w:hAnsiTheme="majorHAnsi"/>
          <w:sz w:val="24"/>
          <w:szCs w:val="24"/>
        </w:rPr>
        <w:t>Okulumuzun rehberlik anlayışı</w:t>
      </w:r>
      <w:r>
        <w:rPr>
          <w:rFonts w:asciiTheme="majorHAnsi" w:hAnsiTheme="majorHAnsi"/>
          <w:sz w:val="24"/>
          <w:szCs w:val="24"/>
        </w:rPr>
        <w:t xml:space="preserve"> sadece öğrenci odaklı değildir</w:t>
      </w:r>
      <w:r w:rsidRPr="00E951D2">
        <w:rPr>
          <w:rFonts w:asciiTheme="majorHAnsi" w:hAnsiTheme="majorHAnsi"/>
          <w:sz w:val="24"/>
          <w:szCs w:val="24"/>
        </w:rPr>
        <w:t>. Sınıf öğretmenlerimiz öğrenci ve velilere yönelik seminerler düzenlemekte, çeşitli anket ve envanterler uygulamaktadır. Düzenli olarak veli görüşmeleri yapılmaktadır. Okulumuzda davranış problemi gözlemlenen sınıf ve öğrenciler güdülenerek olumlu davranış kazanmalarını sağlamak amaçlanmaktadır</w:t>
      </w:r>
      <w:r w:rsidRPr="00A0514B">
        <w:rPr>
          <w:sz w:val="20"/>
          <w:szCs w:val="20"/>
        </w:rPr>
        <w:t xml:space="preserve">. </w:t>
      </w:r>
    </w:p>
    <w:p w:rsidR="00474AAC" w:rsidRDefault="00B74296" w:rsidP="000D56CF">
      <w:pPr>
        <w:pStyle w:val="Balk3"/>
        <w:numPr>
          <w:ilvl w:val="1"/>
          <w:numId w:val="15"/>
        </w:numPr>
        <w:tabs>
          <w:tab w:val="left" w:pos="1553"/>
        </w:tabs>
        <w:ind w:left="1553" w:hanging="595"/>
      </w:pPr>
      <w:bookmarkStart w:id="12" w:name="_Toc167269453"/>
      <w:r>
        <w:t>Paydaş</w:t>
      </w:r>
      <w:r>
        <w:rPr>
          <w:spacing w:val="-14"/>
        </w:rPr>
        <w:t xml:space="preserve"> </w:t>
      </w:r>
      <w:r>
        <w:rPr>
          <w:spacing w:val="-2"/>
        </w:rPr>
        <w:t>Analizi</w:t>
      </w:r>
      <w:bookmarkEnd w:id="12"/>
    </w:p>
    <w:p w:rsidR="00E951D2" w:rsidRDefault="00E951D2" w:rsidP="00892593">
      <w:pPr>
        <w:pStyle w:val="GvdeMetni"/>
        <w:spacing w:before="1" w:line="360" w:lineRule="auto"/>
        <w:ind w:left="709" w:right="560"/>
        <w:jc w:val="both"/>
      </w:pPr>
      <w:r>
        <w:t xml:space="preserve">Şehit Nihat Akbaş İlk/Ortaokulu Stratejik Planlama Ekibi olarak planımızın hazırlanması aşamasında katılımcı bir yapı oluşturmak için ilgili tarafların görüşlerinin alınması ve plana dahil edilmesi gerekli görülmüş ve bu amaçla paydaş analizi çalışması yapılmıştır. Ekibimiz tarafından iç ve dış paydaşlar belirlenmiş, bunların önceliklerinin tespiti yapılmıştır. </w:t>
      </w:r>
    </w:p>
    <w:p w:rsidR="00E951D2" w:rsidRDefault="00E951D2" w:rsidP="00892593">
      <w:pPr>
        <w:pStyle w:val="GvdeMetni"/>
        <w:spacing w:before="1" w:line="360" w:lineRule="auto"/>
        <w:ind w:left="709" w:right="560"/>
        <w:jc w:val="both"/>
      </w:pPr>
      <w:r>
        <w:t xml:space="preserve">   Paydaş görüş ve beklentileri SWOT (GZFT)Analizi Formu, Çalışan Memnuniyeti Anketi, Öğrenci Memnuniyeti Anketi, Veli Anketi Formu kullanılmaktadır. Aynı zamanda öğretmenler kurulu toplantıları, Zümre toplantıları gibi toplantılarla görüş ve beklentiler tutanakla tespit edilmekte Okulumuz bünyesinde değerlendirilmektedir.</w:t>
      </w:r>
    </w:p>
    <w:p w:rsidR="00E951D2" w:rsidRDefault="00E951D2" w:rsidP="00892593">
      <w:pPr>
        <w:pStyle w:val="GvdeMetni"/>
        <w:spacing w:before="1" w:line="360" w:lineRule="auto"/>
        <w:ind w:left="709" w:right="560"/>
        <w:jc w:val="both"/>
        <w:rPr>
          <w:b/>
        </w:rPr>
      </w:pPr>
      <w:r>
        <w:t xml:space="preserve">   Milli Eğitim Bakanlığı, Kaymakamlık, İlçe Milli Eğitim Müdürlükleri, Okullar, Yöneticiler, Öğretmenler, Özel Öğretim Kurumları, Öğrenciler, Okul aile birlikleri, Memur ve Hizmetli, Belediye, İl Sağlık Müdürlüğü, Meslek odaları, Sendikalar, Vakıflar, Muhtarlıklar, Tarım İlçe Müdürlüğü, Sivil Savunma İl Müdürlüğü, Türk Telekom İlçe Müdürlüğü, Medya…vb.</w:t>
      </w:r>
      <w:r w:rsidR="00B74296">
        <w:rPr>
          <w:b/>
        </w:rPr>
        <w:t xml:space="preserve"> </w:t>
      </w:r>
    </w:p>
    <w:p w:rsidR="00E951D2" w:rsidRDefault="00E951D2" w:rsidP="00E951D2">
      <w:pPr>
        <w:pStyle w:val="GvdeMetni"/>
        <w:spacing w:before="1" w:line="360" w:lineRule="auto"/>
        <w:ind w:left="958" w:right="1015"/>
        <w:jc w:val="both"/>
        <w:rPr>
          <w:b/>
        </w:rPr>
      </w:pPr>
    </w:p>
    <w:p w:rsidR="00A16EDA" w:rsidRDefault="00A16EDA" w:rsidP="00E951D2">
      <w:pPr>
        <w:pStyle w:val="GvdeMetni"/>
        <w:spacing w:before="1" w:line="360" w:lineRule="auto"/>
        <w:ind w:left="958" w:right="1015"/>
        <w:jc w:val="both"/>
        <w:rPr>
          <w:b/>
        </w:rPr>
      </w:pPr>
    </w:p>
    <w:p w:rsidR="00A16EDA" w:rsidRDefault="00A16EDA" w:rsidP="00E951D2">
      <w:pPr>
        <w:pStyle w:val="GvdeMetni"/>
        <w:spacing w:before="1" w:line="360" w:lineRule="auto"/>
        <w:ind w:left="958" w:right="1015"/>
        <w:jc w:val="both"/>
        <w:rPr>
          <w:b/>
        </w:rPr>
      </w:pPr>
    </w:p>
    <w:p w:rsidR="00A16EDA" w:rsidRDefault="00A16EDA" w:rsidP="00E951D2">
      <w:pPr>
        <w:pStyle w:val="GvdeMetni"/>
        <w:spacing w:before="1" w:line="360" w:lineRule="auto"/>
        <w:ind w:left="958" w:right="1015"/>
        <w:jc w:val="both"/>
        <w:rPr>
          <w:b/>
        </w:rPr>
      </w:pPr>
    </w:p>
    <w:p w:rsidR="00E951D2" w:rsidRPr="00617EAF" w:rsidRDefault="00E951D2" w:rsidP="00E951D2">
      <w:pPr>
        <w:pStyle w:val="GvdeMetni"/>
        <w:spacing w:before="1" w:line="360" w:lineRule="auto"/>
        <w:ind w:left="958" w:right="1015"/>
        <w:jc w:val="both"/>
        <w:rPr>
          <w:b/>
        </w:rPr>
      </w:pPr>
      <w:r w:rsidRPr="00617EAF">
        <w:rPr>
          <w:b/>
        </w:rPr>
        <w:lastRenderedPageBreak/>
        <w:t>Paydaş Analizi ve Sınıflamasında Kullanılan Kavramlara İlişkin Açıklamalar:</w:t>
      </w:r>
    </w:p>
    <w:p w:rsidR="00E951D2" w:rsidRPr="00E951D2" w:rsidRDefault="00E951D2" w:rsidP="00E951D2">
      <w:pPr>
        <w:pStyle w:val="GvdeMetni"/>
        <w:spacing w:before="1" w:line="360" w:lineRule="auto"/>
        <w:ind w:left="958" w:right="1015"/>
        <w:jc w:val="both"/>
      </w:pPr>
      <w:r w:rsidRPr="00617EAF">
        <w:t xml:space="preserve">Paydaş: </w:t>
      </w:r>
      <w:r w:rsidRPr="00E951D2">
        <w:t>Kurumun gerçekleştirdiği faaliyetlerden etkilenen taraflardır. Paydaşlar şu başlıklarda ele alınmaktadır.</w:t>
      </w:r>
    </w:p>
    <w:p w:rsidR="00E951D2" w:rsidRPr="00E951D2" w:rsidRDefault="00E951D2" w:rsidP="00E951D2">
      <w:pPr>
        <w:pStyle w:val="GvdeMetni"/>
        <w:spacing w:before="1" w:line="360" w:lineRule="auto"/>
        <w:ind w:left="958" w:right="1015"/>
        <w:jc w:val="both"/>
      </w:pPr>
      <w:r w:rsidRPr="00617EAF">
        <w:t xml:space="preserve">Lider: </w:t>
      </w:r>
      <w:r w:rsidRPr="00E951D2">
        <w:t>Kurumda herhangi bir kademede görev alan çalışanlar içerisinde liderlik özellikleri olan kişilerdir.</w:t>
      </w:r>
    </w:p>
    <w:p w:rsidR="00E951D2" w:rsidRPr="00E951D2" w:rsidRDefault="00E951D2" w:rsidP="00E951D2">
      <w:pPr>
        <w:pStyle w:val="GvdeMetni"/>
        <w:spacing w:before="1" w:line="360" w:lineRule="auto"/>
        <w:ind w:left="958" w:right="1015"/>
        <w:jc w:val="both"/>
      </w:pPr>
      <w:r w:rsidRPr="00617EAF">
        <w:t>Çalışan</w:t>
      </w:r>
      <w:r w:rsidRPr="00E951D2">
        <w:tab/>
        <w:t>:  Kurum çalışanlarıdır.</w:t>
      </w:r>
    </w:p>
    <w:p w:rsidR="00E951D2" w:rsidRPr="00E951D2" w:rsidRDefault="00E951D2" w:rsidP="00E951D2">
      <w:pPr>
        <w:pStyle w:val="GvdeMetni"/>
        <w:spacing w:before="1" w:line="360" w:lineRule="auto"/>
        <w:ind w:left="958" w:right="1015"/>
        <w:jc w:val="both"/>
      </w:pPr>
      <w:r w:rsidRPr="00617EAF">
        <w:t xml:space="preserve">Müşteri: </w:t>
      </w:r>
      <w:r w:rsidRPr="00E951D2">
        <w:t>Ürün, hizmet veya süreçten etkilenen veya satın alıp kullanan herkestir. İki çeşit müşteri vardır. Dış müşteriler; hizmet veren kuruma mensup olmayan, ancak ürün/hizmetten yararlanan veya ondan etkilenenlerdir. İç müşteriler; kurumda çalışanlardır.</w:t>
      </w:r>
    </w:p>
    <w:p w:rsidR="00E951D2" w:rsidRPr="00E951D2" w:rsidRDefault="00E951D2" w:rsidP="00E951D2">
      <w:pPr>
        <w:pStyle w:val="GvdeMetni"/>
        <w:spacing w:before="1" w:line="360" w:lineRule="auto"/>
        <w:ind w:left="958" w:right="1015"/>
        <w:jc w:val="both"/>
      </w:pPr>
      <w:r w:rsidRPr="00617EAF">
        <w:t xml:space="preserve">Temel Ortak: </w:t>
      </w:r>
      <w:r w:rsidRPr="00E951D2">
        <w:t>Kurumun faaliyetlerini gerçekleştirmek üzere kendi seçimine bağlı olmaksızın zorunlu olarak kurulmuş olan ortaklıklardır.(yapısal bağlılık gibi)</w:t>
      </w:r>
    </w:p>
    <w:p w:rsidR="00E951D2" w:rsidRPr="00E951D2" w:rsidRDefault="00E951D2" w:rsidP="00E951D2">
      <w:pPr>
        <w:pStyle w:val="GvdeMetni"/>
        <w:spacing w:before="1" w:line="360" w:lineRule="auto"/>
        <w:ind w:left="958" w:right="1015"/>
        <w:jc w:val="both"/>
      </w:pPr>
      <w:r w:rsidRPr="00617EAF">
        <w:t xml:space="preserve">Stratejik Ortak: </w:t>
      </w:r>
      <w:r w:rsidRPr="00E951D2">
        <w:t>Kurumun faaliyetlerini gerçekleştirmek üzere kendi seçimi üzerine kurduğu ortaklıklardır.</w:t>
      </w:r>
    </w:p>
    <w:p w:rsidR="00E951D2" w:rsidRPr="00E951D2" w:rsidRDefault="00E951D2" w:rsidP="00E951D2">
      <w:pPr>
        <w:pStyle w:val="GvdeMetni"/>
        <w:spacing w:before="1" w:line="360" w:lineRule="auto"/>
        <w:ind w:left="958" w:right="1015"/>
        <w:jc w:val="both"/>
      </w:pPr>
      <w:r w:rsidRPr="00617EAF">
        <w:t xml:space="preserve">Tedarikçi: </w:t>
      </w:r>
      <w:r w:rsidRPr="00E951D2">
        <w:t>Kurumun faaliyetlerini gerçekleştiren ihtiyaç duyduğu kaynakları temin eden kurum/kuruluşlardır.</w:t>
      </w:r>
    </w:p>
    <w:p w:rsidR="004C2198" w:rsidRDefault="00E951D2" w:rsidP="00A16EDA">
      <w:pPr>
        <w:pStyle w:val="GvdeMetni"/>
        <w:spacing w:before="1" w:line="360" w:lineRule="auto"/>
        <w:ind w:left="958" w:right="1015"/>
        <w:jc w:val="both"/>
        <w:rPr>
          <w:b/>
        </w:rPr>
      </w:pPr>
      <w:r w:rsidRPr="00617EAF">
        <w:t xml:space="preserve">Ürün/Hizmet: </w:t>
      </w:r>
      <w:r w:rsidRPr="00E951D2">
        <w:t>Herhangi bir hizmet/üretim sürecinin çıktısıdır</w:t>
      </w:r>
      <w:r w:rsidRPr="00E951D2">
        <w:rPr>
          <w:b/>
        </w:rPr>
        <w:t>.</w:t>
      </w:r>
    </w:p>
    <w:p w:rsidR="00474AAC" w:rsidRDefault="00161177" w:rsidP="00E951D2">
      <w:pPr>
        <w:pStyle w:val="GvdeMetni"/>
        <w:spacing w:before="1" w:line="360" w:lineRule="auto"/>
        <w:ind w:left="958" w:right="1015"/>
        <w:jc w:val="both"/>
      </w:pPr>
      <w:r>
        <w:t xml:space="preserve"> </w:t>
      </w:r>
    </w:p>
    <w:p w:rsidR="004C2198" w:rsidRPr="004C2198" w:rsidRDefault="004C2198" w:rsidP="004C2198">
      <w:pPr>
        <w:spacing w:line="360" w:lineRule="auto"/>
        <w:jc w:val="both"/>
        <w:rPr>
          <w:b/>
          <w:u w:val="single"/>
          <w:lang w:val="en-US"/>
        </w:rPr>
      </w:pPr>
      <w:r>
        <w:rPr>
          <w:b/>
          <w:u w:val="single"/>
          <w:lang w:val="en-US"/>
        </w:rPr>
        <w:t>TABLO 4.</w:t>
      </w:r>
      <w:r w:rsidRPr="004C2198">
        <w:rPr>
          <w:b/>
          <w:u w:val="single"/>
          <w:lang w:val="en-US"/>
        </w:rPr>
        <w:t xml:space="preserve"> PAYDAŞ ANALİZİ</w:t>
      </w:r>
    </w:p>
    <w:tbl>
      <w:tblPr>
        <w:tblpPr w:leftFromText="141" w:rightFromText="141" w:vertAnchor="text" w:horzAnchor="margin" w:tblpX="133" w:tblpY="42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00" w:firstRow="0" w:lastRow="0" w:firstColumn="0" w:lastColumn="0" w:noHBand="0" w:noVBand="0"/>
      </w:tblPr>
      <w:tblGrid>
        <w:gridCol w:w="1849"/>
        <w:gridCol w:w="1078"/>
        <w:gridCol w:w="3985"/>
        <w:gridCol w:w="609"/>
        <w:gridCol w:w="609"/>
        <w:gridCol w:w="609"/>
        <w:gridCol w:w="609"/>
        <w:gridCol w:w="609"/>
        <w:gridCol w:w="1073"/>
      </w:tblGrid>
      <w:tr w:rsidR="004C2198" w:rsidRPr="004C2198" w:rsidTr="00892593">
        <w:trPr>
          <w:trHeight w:val="259"/>
        </w:trPr>
        <w:tc>
          <w:tcPr>
            <w:tcW w:w="10763" w:type="dxa"/>
            <w:gridSpan w:val="9"/>
            <w:shd w:val="clear" w:color="auto" w:fill="D6E3BC" w:themeFill="accent3" w:themeFillTint="66"/>
            <w:vAlign w:val="center"/>
          </w:tcPr>
          <w:p w:rsidR="004C2198" w:rsidRPr="004C2198" w:rsidRDefault="004C2198" w:rsidP="004C2198">
            <w:pPr>
              <w:spacing w:line="360" w:lineRule="auto"/>
              <w:jc w:val="both"/>
              <w:rPr>
                <w:b/>
                <w:bCs/>
                <w:lang w:val="en-US"/>
              </w:rPr>
            </w:pPr>
            <w:r w:rsidRPr="004C2198">
              <w:rPr>
                <w:b/>
                <w:bCs/>
                <w:lang w:val="en-US"/>
              </w:rPr>
              <w:t xml:space="preserve">PAYDAŞ ANALİZİ </w:t>
            </w:r>
          </w:p>
        </w:tc>
      </w:tr>
      <w:tr w:rsidR="004C2198" w:rsidRPr="004C2198" w:rsidTr="00892593">
        <w:tblPrEx>
          <w:tblCellMar>
            <w:left w:w="108" w:type="dxa"/>
            <w:right w:w="108" w:type="dxa"/>
          </w:tblCellMar>
        </w:tblPrEx>
        <w:trPr>
          <w:trHeight w:val="225"/>
        </w:trPr>
        <w:tc>
          <w:tcPr>
            <w:tcW w:w="0" w:type="auto"/>
            <w:vMerge w:val="restart"/>
            <w:shd w:val="clear" w:color="auto" w:fill="D6E3BC" w:themeFill="accent3" w:themeFillTint="66"/>
            <w:vAlign w:val="center"/>
          </w:tcPr>
          <w:p w:rsidR="004C2198" w:rsidRPr="004C2198" w:rsidRDefault="004C2198" w:rsidP="004C2198">
            <w:pPr>
              <w:spacing w:line="360" w:lineRule="auto"/>
              <w:jc w:val="both"/>
              <w:rPr>
                <w:b/>
              </w:rPr>
            </w:pPr>
            <w:r w:rsidRPr="00892593">
              <w:rPr>
                <w:b/>
                <w:shd w:val="clear" w:color="auto" w:fill="D6E3BC" w:themeFill="accent3" w:themeFillTint="66"/>
              </w:rPr>
              <w:t>PAYDAŞIN A</w:t>
            </w:r>
            <w:r w:rsidRPr="004C2198">
              <w:rPr>
                <w:b/>
              </w:rPr>
              <w:t>DI</w:t>
            </w:r>
          </w:p>
        </w:tc>
        <w:tc>
          <w:tcPr>
            <w:tcW w:w="0" w:type="auto"/>
            <w:vMerge w:val="restart"/>
            <w:shd w:val="clear" w:color="auto" w:fill="D6E3BC" w:themeFill="accent3" w:themeFillTint="66"/>
            <w:vAlign w:val="center"/>
          </w:tcPr>
          <w:p w:rsidR="004C2198" w:rsidRPr="004C2198" w:rsidRDefault="004C2198" w:rsidP="004C2198">
            <w:pPr>
              <w:spacing w:line="360" w:lineRule="auto"/>
              <w:jc w:val="both"/>
              <w:rPr>
                <w:b/>
              </w:rPr>
            </w:pPr>
            <w:r w:rsidRPr="004C2198">
              <w:rPr>
                <w:b/>
              </w:rPr>
              <w:t>PAYDAŞ</w:t>
            </w:r>
            <w:r w:rsidRPr="004C2198">
              <w:rPr>
                <w:b/>
              </w:rPr>
              <w:br/>
              <w:t>TÜRÜ</w:t>
            </w:r>
          </w:p>
        </w:tc>
        <w:tc>
          <w:tcPr>
            <w:tcW w:w="0" w:type="auto"/>
            <w:vMerge w:val="restart"/>
            <w:shd w:val="clear" w:color="auto" w:fill="D6E3BC" w:themeFill="accent3" w:themeFillTint="66"/>
            <w:vAlign w:val="center"/>
          </w:tcPr>
          <w:p w:rsidR="004C2198" w:rsidRPr="004C2198" w:rsidRDefault="004C2198" w:rsidP="004C2198">
            <w:pPr>
              <w:spacing w:line="360" w:lineRule="auto"/>
              <w:jc w:val="both"/>
              <w:rPr>
                <w:b/>
              </w:rPr>
            </w:pPr>
            <w:r w:rsidRPr="004C2198">
              <w:rPr>
                <w:b/>
              </w:rPr>
              <w:t>NEDEN PAYDAŞ</w:t>
            </w:r>
          </w:p>
        </w:tc>
        <w:tc>
          <w:tcPr>
            <w:tcW w:w="0" w:type="auto"/>
            <w:vMerge w:val="restart"/>
            <w:shd w:val="clear" w:color="auto" w:fill="D6E3BC" w:themeFill="accent3" w:themeFillTint="66"/>
            <w:textDirection w:val="btLr"/>
            <w:vAlign w:val="center"/>
          </w:tcPr>
          <w:p w:rsidR="004C2198" w:rsidRPr="004C2198" w:rsidRDefault="004C2198" w:rsidP="004C2198">
            <w:pPr>
              <w:spacing w:line="360" w:lineRule="auto"/>
              <w:jc w:val="both"/>
              <w:rPr>
                <w:b/>
              </w:rPr>
            </w:pPr>
            <w:r w:rsidRPr="004C2198">
              <w:rPr>
                <w:b/>
              </w:rPr>
              <w:t>HEDEF KİTLE / YARARLANICI</w:t>
            </w:r>
          </w:p>
        </w:tc>
        <w:tc>
          <w:tcPr>
            <w:tcW w:w="0" w:type="auto"/>
            <w:vMerge w:val="restart"/>
            <w:shd w:val="clear" w:color="auto" w:fill="D6E3BC" w:themeFill="accent3" w:themeFillTint="66"/>
            <w:textDirection w:val="btLr"/>
            <w:vAlign w:val="center"/>
          </w:tcPr>
          <w:p w:rsidR="004C2198" w:rsidRPr="004C2198" w:rsidRDefault="004C2198" w:rsidP="004C2198">
            <w:pPr>
              <w:spacing w:line="360" w:lineRule="auto"/>
              <w:jc w:val="both"/>
              <w:rPr>
                <w:b/>
              </w:rPr>
            </w:pPr>
            <w:r w:rsidRPr="004C2198">
              <w:rPr>
                <w:b/>
              </w:rPr>
              <w:t>TEMEL ORTAK</w:t>
            </w:r>
          </w:p>
        </w:tc>
        <w:tc>
          <w:tcPr>
            <w:tcW w:w="0" w:type="auto"/>
            <w:vMerge w:val="restart"/>
            <w:shd w:val="clear" w:color="auto" w:fill="D6E3BC" w:themeFill="accent3" w:themeFillTint="66"/>
            <w:textDirection w:val="btLr"/>
            <w:vAlign w:val="center"/>
          </w:tcPr>
          <w:p w:rsidR="004C2198" w:rsidRPr="004C2198" w:rsidRDefault="004C2198" w:rsidP="004C2198">
            <w:pPr>
              <w:spacing w:line="360" w:lineRule="auto"/>
              <w:jc w:val="both"/>
              <w:rPr>
                <w:b/>
              </w:rPr>
            </w:pPr>
            <w:r w:rsidRPr="004C2198">
              <w:rPr>
                <w:b/>
              </w:rPr>
              <w:t>STRATEJİK</w:t>
            </w:r>
            <w:r w:rsidRPr="004C2198">
              <w:rPr>
                <w:b/>
                <w:sz w:val="18"/>
                <w:szCs w:val="18"/>
              </w:rPr>
              <w:t xml:space="preserve"> </w:t>
            </w:r>
            <w:r w:rsidRPr="004C2198">
              <w:rPr>
                <w:b/>
              </w:rPr>
              <w:t>ORTAK</w:t>
            </w:r>
          </w:p>
        </w:tc>
        <w:tc>
          <w:tcPr>
            <w:tcW w:w="0" w:type="auto"/>
            <w:vMerge w:val="restart"/>
            <w:shd w:val="clear" w:color="auto" w:fill="D6E3BC" w:themeFill="accent3" w:themeFillTint="66"/>
            <w:textDirection w:val="btLr"/>
            <w:vAlign w:val="center"/>
          </w:tcPr>
          <w:p w:rsidR="004C2198" w:rsidRPr="004C2198" w:rsidRDefault="004C2198" w:rsidP="004C2198">
            <w:pPr>
              <w:spacing w:line="360" w:lineRule="auto"/>
              <w:jc w:val="both"/>
              <w:rPr>
                <w:b/>
              </w:rPr>
            </w:pPr>
            <w:r w:rsidRPr="004C2198">
              <w:rPr>
                <w:b/>
              </w:rPr>
              <w:t>ÇALIŞAN</w:t>
            </w:r>
          </w:p>
        </w:tc>
        <w:tc>
          <w:tcPr>
            <w:tcW w:w="0" w:type="auto"/>
            <w:vMerge w:val="restart"/>
            <w:shd w:val="clear" w:color="auto" w:fill="D6E3BC" w:themeFill="accent3" w:themeFillTint="66"/>
            <w:textDirection w:val="btLr"/>
            <w:vAlign w:val="center"/>
          </w:tcPr>
          <w:p w:rsidR="004C2198" w:rsidRPr="004C2198" w:rsidRDefault="004C2198" w:rsidP="004C2198">
            <w:pPr>
              <w:spacing w:line="360" w:lineRule="auto"/>
              <w:jc w:val="both"/>
              <w:rPr>
                <w:b/>
              </w:rPr>
            </w:pPr>
            <w:r w:rsidRPr="004C2198">
              <w:rPr>
                <w:b/>
              </w:rPr>
              <w:t>TEDARİKÇİ</w:t>
            </w:r>
          </w:p>
        </w:tc>
        <w:tc>
          <w:tcPr>
            <w:tcW w:w="929"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Önem derecesi</w:t>
            </w:r>
          </w:p>
        </w:tc>
      </w:tr>
      <w:tr w:rsidR="004C2198" w:rsidRPr="004C2198" w:rsidTr="00892593">
        <w:tblPrEx>
          <w:tblCellMar>
            <w:left w:w="108" w:type="dxa"/>
            <w:right w:w="108" w:type="dxa"/>
          </w:tblCellMar>
        </w:tblPrEx>
        <w:trPr>
          <w:trHeight w:val="970"/>
        </w:trPr>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0" w:type="auto"/>
            <w:vMerge/>
            <w:shd w:val="clear" w:color="auto" w:fill="D6E3BC" w:themeFill="accent3" w:themeFillTint="66"/>
            <w:vAlign w:val="center"/>
          </w:tcPr>
          <w:p w:rsidR="004C2198" w:rsidRPr="004C2198" w:rsidRDefault="004C2198" w:rsidP="004C2198">
            <w:pPr>
              <w:spacing w:line="360" w:lineRule="auto"/>
              <w:jc w:val="both"/>
              <w:rPr>
                <w:b/>
              </w:rPr>
            </w:pPr>
          </w:p>
        </w:tc>
        <w:tc>
          <w:tcPr>
            <w:tcW w:w="929" w:type="dxa"/>
            <w:shd w:val="clear" w:color="auto" w:fill="D6E3BC" w:themeFill="accent3" w:themeFillTint="66"/>
            <w:textDirection w:val="btLr"/>
            <w:vAlign w:val="center"/>
          </w:tcPr>
          <w:p w:rsidR="004C2198" w:rsidRPr="004C2198" w:rsidRDefault="004C2198" w:rsidP="004C2198">
            <w:pPr>
              <w:spacing w:line="360" w:lineRule="auto"/>
              <w:jc w:val="both"/>
              <w:rPr>
                <w:b/>
                <w:sz w:val="20"/>
                <w:szCs w:val="20"/>
              </w:rPr>
            </w:pPr>
            <w:r w:rsidRPr="004C2198">
              <w:rPr>
                <w:b/>
              </w:rPr>
              <w:t xml:space="preserve">1. </w:t>
            </w:r>
            <w:r w:rsidRPr="004C2198">
              <w:rPr>
                <w:b/>
                <w:sz w:val="20"/>
                <w:szCs w:val="20"/>
              </w:rPr>
              <w:t xml:space="preserve">Ö nemli      </w:t>
            </w:r>
          </w:p>
          <w:p w:rsidR="004C2198" w:rsidRPr="004C2198" w:rsidRDefault="004C2198" w:rsidP="004C2198">
            <w:pPr>
              <w:spacing w:line="360" w:lineRule="auto"/>
              <w:jc w:val="both"/>
              <w:rPr>
                <w:b/>
              </w:rPr>
            </w:pPr>
            <w:r w:rsidRPr="004C2198">
              <w:rPr>
                <w:b/>
                <w:sz w:val="20"/>
                <w:szCs w:val="20"/>
              </w:rPr>
              <w:t xml:space="preserve"> 2</w:t>
            </w:r>
            <w:r w:rsidRPr="004C2198">
              <w:rPr>
                <w:b/>
              </w:rPr>
              <w:t>. Önemli</w:t>
            </w:r>
          </w:p>
        </w:tc>
      </w:tr>
      <w:tr w:rsidR="004C2198" w:rsidRPr="004C2198" w:rsidTr="00A16EDA">
        <w:tblPrEx>
          <w:tblCellMar>
            <w:left w:w="108" w:type="dxa"/>
            <w:right w:w="108" w:type="dxa"/>
          </w:tblCellMar>
        </w:tblPrEx>
        <w:trPr>
          <w:trHeight w:val="569"/>
        </w:trPr>
        <w:tc>
          <w:tcPr>
            <w:tcW w:w="0" w:type="auto"/>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Milli Eğitim Bakanlığı</w:t>
            </w:r>
          </w:p>
        </w:tc>
        <w:tc>
          <w:tcPr>
            <w:tcW w:w="0" w:type="auto"/>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 xml:space="preserve">Dış Paydaş </w:t>
            </w:r>
          </w:p>
        </w:tc>
        <w:tc>
          <w:tcPr>
            <w:tcW w:w="0" w:type="auto"/>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 xml:space="preserve">MEB politika üretir, genel bütçe merkezden gelir, Hesap verilen mercidir. </w:t>
            </w:r>
          </w:p>
        </w:tc>
        <w:tc>
          <w:tcPr>
            <w:tcW w:w="0" w:type="auto"/>
            <w:shd w:val="clear" w:color="auto" w:fill="FFFFFF"/>
            <w:vAlign w:val="center"/>
          </w:tcPr>
          <w:p w:rsidR="004C2198" w:rsidRPr="004C2198" w:rsidRDefault="004C2198" w:rsidP="004C2198">
            <w:pPr>
              <w:spacing w:line="360" w:lineRule="auto"/>
              <w:jc w:val="both"/>
              <w:rPr>
                <w:sz w:val="20"/>
                <w:szCs w:val="20"/>
              </w:rPr>
            </w:pPr>
          </w:p>
        </w:tc>
        <w:tc>
          <w:tcPr>
            <w:tcW w:w="0" w:type="auto"/>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w:t>
            </w:r>
          </w:p>
        </w:tc>
        <w:tc>
          <w:tcPr>
            <w:tcW w:w="0" w:type="auto"/>
            <w:shd w:val="clear" w:color="auto" w:fill="FFFFFF"/>
            <w:vAlign w:val="center"/>
          </w:tcPr>
          <w:p w:rsidR="004C2198" w:rsidRPr="004C2198" w:rsidRDefault="004C2198" w:rsidP="004C2198">
            <w:pPr>
              <w:spacing w:line="360" w:lineRule="auto"/>
              <w:jc w:val="both"/>
              <w:rPr>
                <w:sz w:val="20"/>
                <w:szCs w:val="20"/>
              </w:rPr>
            </w:pPr>
          </w:p>
        </w:tc>
        <w:tc>
          <w:tcPr>
            <w:tcW w:w="0" w:type="auto"/>
            <w:shd w:val="clear" w:color="auto" w:fill="FFFFFF"/>
            <w:vAlign w:val="center"/>
          </w:tcPr>
          <w:p w:rsidR="004C2198" w:rsidRPr="004C2198" w:rsidRDefault="004C2198" w:rsidP="004C2198">
            <w:pPr>
              <w:spacing w:line="360" w:lineRule="auto"/>
              <w:jc w:val="both"/>
              <w:rPr>
                <w:sz w:val="20"/>
                <w:szCs w:val="20"/>
              </w:rPr>
            </w:pPr>
          </w:p>
        </w:tc>
        <w:tc>
          <w:tcPr>
            <w:tcW w:w="0" w:type="auto"/>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w:t>
            </w:r>
          </w:p>
        </w:tc>
        <w:tc>
          <w:tcPr>
            <w:tcW w:w="929" w:type="dxa"/>
            <w:shd w:val="clear" w:color="auto" w:fill="FFFFFF"/>
            <w:vAlign w:val="center"/>
          </w:tcPr>
          <w:p w:rsidR="004C2198" w:rsidRPr="004C2198" w:rsidRDefault="004C2198" w:rsidP="004C2198">
            <w:pPr>
              <w:spacing w:line="360" w:lineRule="auto"/>
              <w:jc w:val="both"/>
              <w:rPr>
                <w:sz w:val="20"/>
                <w:szCs w:val="20"/>
              </w:rPr>
            </w:pPr>
            <w:r w:rsidRPr="004C2198">
              <w:rPr>
                <w:sz w:val="20"/>
                <w:szCs w:val="20"/>
              </w:rPr>
              <w:t>1</w:t>
            </w:r>
          </w:p>
        </w:tc>
      </w:tr>
      <w:tr w:rsidR="004C2198" w:rsidRPr="004C2198" w:rsidTr="00A16EDA">
        <w:tblPrEx>
          <w:tblCellMar>
            <w:left w:w="108" w:type="dxa"/>
            <w:right w:w="108" w:type="dxa"/>
          </w:tblCellMar>
        </w:tblPrEx>
        <w:trPr>
          <w:trHeight w:val="909"/>
        </w:trPr>
        <w:tc>
          <w:tcPr>
            <w:tcW w:w="0" w:type="auto"/>
            <w:shd w:val="clear" w:color="auto" w:fill="FFFFFF"/>
            <w:vAlign w:val="center"/>
          </w:tcPr>
          <w:p w:rsidR="004C2198" w:rsidRPr="004C2198" w:rsidRDefault="004C2198" w:rsidP="004C2198">
            <w:pPr>
              <w:spacing w:line="360" w:lineRule="auto"/>
              <w:jc w:val="both"/>
            </w:pPr>
            <w:r w:rsidRPr="004C2198">
              <w:t>Valilik ve Kaymakamlık</w:t>
            </w:r>
          </w:p>
        </w:tc>
        <w:tc>
          <w:tcPr>
            <w:tcW w:w="0" w:type="auto"/>
            <w:shd w:val="clear" w:color="auto" w:fill="FFFFFF"/>
            <w:vAlign w:val="center"/>
          </w:tcPr>
          <w:p w:rsidR="004C2198" w:rsidRPr="004C2198" w:rsidRDefault="004C2198" w:rsidP="004C2198">
            <w:pPr>
              <w:spacing w:line="360" w:lineRule="auto"/>
              <w:jc w:val="both"/>
            </w:pPr>
            <w:r w:rsidRPr="004C2198">
              <w:t xml:space="preserve">Dış Paydaş </w:t>
            </w:r>
          </w:p>
        </w:tc>
        <w:tc>
          <w:tcPr>
            <w:tcW w:w="0" w:type="auto"/>
            <w:shd w:val="clear" w:color="auto" w:fill="FFFFFF"/>
            <w:vAlign w:val="center"/>
          </w:tcPr>
          <w:p w:rsidR="004C2198" w:rsidRPr="004C2198" w:rsidRDefault="004C2198" w:rsidP="004C2198">
            <w:pPr>
              <w:spacing w:line="360" w:lineRule="auto"/>
              <w:jc w:val="both"/>
            </w:pPr>
            <w:r w:rsidRPr="004C2198">
              <w:t xml:space="preserve"> Kurumumuzun üstü konumunda olup, hesap verilecek mercidir.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583"/>
        </w:trPr>
        <w:tc>
          <w:tcPr>
            <w:tcW w:w="0" w:type="auto"/>
            <w:shd w:val="clear" w:color="auto" w:fill="FFFFFF"/>
            <w:vAlign w:val="center"/>
          </w:tcPr>
          <w:p w:rsidR="004C2198" w:rsidRPr="004C2198" w:rsidRDefault="004C2198" w:rsidP="004C2198">
            <w:pPr>
              <w:spacing w:line="360" w:lineRule="auto"/>
              <w:jc w:val="both"/>
            </w:pPr>
            <w:r w:rsidRPr="004C2198">
              <w:t>İl ve İlçe Milli Eğitim Müdürlüğü</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Müdürlüğüne bağlı okul ve kurumları belli bir plan dâhilinde yönetmek ve denetlemek, inceleme ve soruşturma işlerini yürütmek.</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533"/>
        </w:trPr>
        <w:tc>
          <w:tcPr>
            <w:tcW w:w="0" w:type="auto"/>
            <w:shd w:val="clear" w:color="auto" w:fill="FFFFFF"/>
            <w:vAlign w:val="center"/>
          </w:tcPr>
          <w:p w:rsidR="004C2198" w:rsidRPr="004C2198" w:rsidRDefault="004C2198" w:rsidP="004C2198">
            <w:pPr>
              <w:spacing w:line="360" w:lineRule="auto"/>
              <w:jc w:val="both"/>
            </w:pPr>
            <w:r w:rsidRPr="004C2198">
              <w:lastRenderedPageBreak/>
              <w:t>Okullar</w:t>
            </w:r>
          </w:p>
        </w:tc>
        <w:tc>
          <w:tcPr>
            <w:tcW w:w="0" w:type="auto"/>
            <w:shd w:val="clear" w:color="auto" w:fill="FFFFFF"/>
            <w:vAlign w:val="center"/>
          </w:tcPr>
          <w:p w:rsidR="004C2198" w:rsidRPr="004C2198" w:rsidRDefault="004C2198" w:rsidP="004C2198">
            <w:pPr>
              <w:spacing w:line="360" w:lineRule="auto"/>
              <w:jc w:val="both"/>
            </w:pPr>
            <w:r w:rsidRPr="004C2198">
              <w:t xml:space="preserve">Dış Paydaş </w:t>
            </w:r>
          </w:p>
        </w:tc>
        <w:tc>
          <w:tcPr>
            <w:tcW w:w="0" w:type="auto"/>
            <w:shd w:val="clear" w:color="auto" w:fill="FFFFFF"/>
            <w:vAlign w:val="center"/>
          </w:tcPr>
          <w:p w:rsidR="004C2198" w:rsidRPr="004C2198" w:rsidRDefault="004C2198" w:rsidP="004C2198">
            <w:pPr>
              <w:spacing w:line="360" w:lineRule="auto"/>
              <w:jc w:val="both"/>
            </w:pPr>
            <w:r w:rsidRPr="004C2198">
              <w:t>İlk ve Ortaokullar tedarikçi konumundadır. Ortaöğretimler stratejik ortağımızdır.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401"/>
        </w:trPr>
        <w:tc>
          <w:tcPr>
            <w:tcW w:w="0" w:type="auto"/>
            <w:shd w:val="clear" w:color="auto" w:fill="FFFFFF"/>
            <w:vAlign w:val="center"/>
          </w:tcPr>
          <w:p w:rsidR="004C2198" w:rsidRPr="004C2198" w:rsidRDefault="004C2198" w:rsidP="004C2198">
            <w:pPr>
              <w:spacing w:line="360" w:lineRule="auto"/>
              <w:jc w:val="both"/>
            </w:pPr>
            <w:r w:rsidRPr="004C2198">
              <w:t>Yönetici ve Öğretmenler</w:t>
            </w:r>
          </w:p>
        </w:tc>
        <w:tc>
          <w:tcPr>
            <w:tcW w:w="0" w:type="auto"/>
            <w:shd w:val="clear" w:color="auto" w:fill="FFFFFF"/>
            <w:vAlign w:val="center"/>
          </w:tcPr>
          <w:p w:rsidR="004C2198" w:rsidRPr="004C2198" w:rsidRDefault="004C2198" w:rsidP="004C2198">
            <w:pPr>
              <w:spacing w:line="360" w:lineRule="auto"/>
              <w:jc w:val="both"/>
            </w:pPr>
            <w:r w:rsidRPr="004C2198">
              <w:t>İç Paydaş</w:t>
            </w:r>
          </w:p>
        </w:tc>
        <w:tc>
          <w:tcPr>
            <w:tcW w:w="0" w:type="auto"/>
            <w:shd w:val="clear" w:color="auto" w:fill="FFFFFF"/>
            <w:vAlign w:val="center"/>
          </w:tcPr>
          <w:p w:rsidR="004C2198" w:rsidRPr="004C2198" w:rsidRDefault="004C2198" w:rsidP="004C2198">
            <w:pPr>
              <w:spacing w:line="360" w:lineRule="auto"/>
              <w:jc w:val="both"/>
            </w:pPr>
            <w:r w:rsidRPr="004C2198">
              <w:t>Hizmet veren personeldir.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464"/>
        </w:trPr>
        <w:tc>
          <w:tcPr>
            <w:tcW w:w="0" w:type="auto"/>
            <w:shd w:val="clear" w:color="auto" w:fill="FFFFFF"/>
            <w:vAlign w:val="center"/>
          </w:tcPr>
          <w:p w:rsidR="004C2198" w:rsidRPr="004C2198" w:rsidRDefault="004C2198" w:rsidP="004C2198">
            <w:pPr>
              <w:spacing w:line="360" w:lineRule="auto"/>
              <w:jc w:val="both"/>
            </w:pPr>
            <w:r w:rsidRPr="004C2198">
              <w:t>Özel Öğretim Kurumları</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Eğitim öğretim hizmetlerinde tamamlayıcı unsurdur.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526"/>
        </w:trPr>
        <w:tc>
          <w:tcPr>
            <w:tcW w:w="0" w:type="auto"/>
            <w:shd w:val="clear" w:color="auto" w:fill="FFFFFF"/>
            <w:vAlign w:val="center"/>
          </w:tcPr>
          <w:p w:rsidR="004C2198" w:rsidRPr="004C2198" w:rsidRDefault="004C2198" w:rsidP="004C2198">
            <w:pPr>
              <w:spacing w:line="360" w:lineRule="auto"/>
              <w:jc w:val="both"/>
            </w:pPr>
            <w:r w:rsidRPr="004C2198">
              <w:t>Öğrenciler</w:t>
            </w:r>
          </w:p>
        </w:tc>
        <w:tc>
          <w:tcPr>
            <w:tcW w:w="0" w:type="auto"/>
            <w:shd w:val="clear" w:color="auto" w:fill="FFFFFF"/>
            <w:vAlign w:val="center"/>
          </w:tcPr>
          <w:p w:rsidR="004C2198" w:rsidRPr="004C2198" w:rsidRDefault="004C2198" w:rsidP="004C2198">
            <w:pPr>
              <w:spacing w:line="360" w:lineRule="auto"/>
              <w:jc w:val="both"/>
            </w:pPr>
            <w:r w:rsidRPr="004C2198">
              <w:t>İç Paydaş</w:t>
            </w:r>
          </w:p>
        </w:tc>
        <w:tc>
          <w:tcPr>
            <w:tcW w:w="0" w:type="auto"/>
            <w:shd w:val="clear" w:color="auto" w:fill="FFFFFF"/>
            <w:vAlign w:val="center"/>
          </w:tcPr>
          <w:p w:rsidR="004C2198" w:rsidRPr="004C2198" w:rsidRDefault="004C2198" w:rsidP="004C2198">
            <w:pPr>
              <w:spacing w:line="360" w:lineRule="auto"/>
              <w:jc w:val="both"/>
            </w:pPr>
            <w:r w:rsidRPr="004C2198">
              <w:t>Hizmetin sunulduğu paydaşlardır. İç ve dış paydaş kabul edilebileceği gibi iç paydaş görülmesi daha uygundur.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447"/>
        </w:trPr>
        <w:tc>
          <w:tcPr>
            <w:tcW w:w="0" w:type="auto"/>
            <w:shd w:val="clear" w:color="auto" w:fill="FFFFFF"/>
            <w:vAlign w:val="center"/>
          </w:tcPr>
          <w:p w:rsidR="004C2198" w:rsidRPr="004C2198" w:rsidRDefault="004C2198" w:rsidP="004C2198">
            <w:pPr>
              <w:spacing w:line="360" w:lineRule="auto"/>
              <w:jc w:val="both"/>
            </w:pPr>
            <w:r w:rsidRPr="004C2198">
              <w:t>Okul Aile Birlikleri</w:t>
            </w:r>
          </w:p>
        </w:tc>
        <w:tc>
          <w:tcPr>
            <w:tcW w:w="0" w:type="auto"/>
            <w:shd w:val="clear" w:color="auto" w:fill="FFFFFF"/>
            <w:vAlign w:val="center"/>
          </w:tcPr>
          <w:p w:rsidR="004C2198" w:rsidRPr="004C2198" w:rsidRDefault="004C2198" w:rsidP="004C2198">
            <w:pPr>
              <w:spacing w:line="360" w:lineRule="auto"/>
              <w:jc w:val="both"/>
            </w:pPr>
            <w:r w:rsidRPr="004C2198">
              <w:t xml:space="preserve">İç Paydaş </w:t>
            </w:r>
          </w:p>
        </w:tc>
        <w:tc>
          <w:tcPr>
            <w:tcW w:w="0" w:type="auto"/>
            <w:shd w:val="clear" w:color="auto" w:fill="FFFFFF"/>
            <w:vAlign w:val="center"/>
          </w:tcPr>
          <w:p w:rsidR="004C2198" w:rsidRPr="004C2198" w:rsidRDefault="004C2198" w:rsidP="004C2198">
            <w:pPr>
              <w:spacing w:line="360" w:lineRule="auto"/>
              <w:jc w:val="both"/>
            </w:pPr>
            <w:r w:rsidRPr="004C2198">
              <w:t>Okulun eğitim öğretim ortamları ve imkânlarının zenginleştirilmesi için çalışır.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330"/>
        </w:trPr>
        <w:tc>
          <w:tcPr>
            <w:tcW w:w="0" w:type="auto"/>
            <w:shd w:val="clear" w:color="auto" w:fill="FFFFFF"/>
            <w:vAlign w:val="center"/>
          </w:tcPr>
          <w:p w:rsidR="004C2198" w:rsidRPr="004C2198" w:rsidRDefault="004C2198" w:rsidP="004C2198">
            <w:pPr>
              <w:spacing w:line="360" w:lineRule="auto"/>
              <w:jc w:val="both"/>
            </w:pPr>
            <w:r w:rsidRPr="004C2198">
              <w:t>Memur ve Hizmetliler</w:t>
            </w:r>
          </w:p>
        </w:tc>
        <w:tc>
          <w:tcPr>
            <w:tcW w:w="0" w:type="auto"/>
            <w:shd w:val="clear" w:color="auto" w:fill="FFFFFF"/>
            <w:vAlign w:val="center"/>
          </w:tcPr>
          <w:p w:rsidR="004C2198" w:rsidRPr="004C2198" w:rsidRDefault="004C2198" w:rsidP="004C2198">
            <w:pPr>
              <w:spacing w:line="360" w:lineRule="auto"/>
              <w:jc w:val="both"/>
            </w:pPr>
            <w:r w:rsidRPr="004C2198">
              <w:t xml:space="preserve">İç Paydaş </w:t>
            </w:r>
          </w:p>
        </w:tc>
        <w:tc>
          <w:tcPr>
            <w:tcW w:w="0" w:type="auto"/>
            <w:shd w:val="clear" w:color="auto" w:fill="FFFFFF"/>
            <w:vAlign w:val="center"/>
          </w:tcPr>
          <w:p w:rsidR="004C2198" w:rsidRPr="004C2198" w:rsidRDefault="004C2198" w:rsidP="004C2198">
            <w:pPr>
              <w:spacing w:line="360" w:lineRule="auto"/>
              <w:jc w:val="both"/>
            </w:pPr>
            <w:r w:rsidRPr="004C2198">
              <w:t>Görevli personeldir.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1</w:t>
            </w:r>
          </w:p>
        </w:tc>
      </w:tr>
      <w:tr w:rsidR="004C2198" w:rsidRPr="004C2198" w:rsidTr="00A16EDA">
        <w:tblPrEx>
          <w:tblCellMar>
            <w:left w:w="108" w:type="dxa"/>
            <w:right w:w="108" w:type="dxa"/>
          </w:tblCellMar>
        </w:tblPrEx>
        <w:trPr>
          <w:trHeight w:val="527"/>
        </w:trPr>
        <w:tc>
          <w:tcPr>
            <w:tcW w:w="0" w:type="auto"/>
            <w:shd w:val="clear" w:color="auto" w:fill="FFFFFF"/>
            <w:vAlign w:val="center"/>
          </w:tcPr>
          <w:p w:rsidR="004C2198" w:rsidRPr="004C2198" w:rsidRDefault="004C2198" w:rsidP="004C2198">
            <w:pPr>
              <w:spacing w:line="360" w:lineRule="auto"/>
              <w:jc w:val="both"/>
            </w:pPr>
            <w:r w:rsidRPr="004C2198">
              <w:t>Belediye</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Çevre düzenlemesi altyapıyı hazırlar.</w:t>
            </w:r>
          </w:p>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440"/>
        </w:trPr>
        <w:tc>
          <w:tcPr>
            <w:tcW w:w="0" w:type="auto"/>
            <w:shd w:val="clear" w:color="auto" w:fill="FFFFFF"/>
            <w:vAlign w:val="center"/>
          </w:tcPr>
          <w:p w:rsidR="004C2198" w:rsidRPr="004C2198" w:rsidRDefault="004C2198" w:rsidP="004C2198">
            <w:pPr>
              <w:spacing w:line="360" w:lineRule="auto"/>
              <w:jc w:val="both"/>
            </w:pPr>
            <w:r w:rsidRPr="004C2198">
              <w:t>İlçe Toplum Sağlığı Merkezi</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Sağlık taramaları yapar ve koruyucu sağlık önlemleri alır.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322"/>
        </w:trPr>
        <w:tc>
          <w:tcPr>
            <w:tcW w:w="0" w:type="auto"/>
            <w:shd w:val="clear" w:color="auto" w:fill="FFFFFF"/>
            <w:vAlign w:val="center"/>
          </w:tcPr>
          <w:p w:rsidR="004C2198" w:rsidRPr="004C2198" w:rsidRDefault="004C2198" w:rsidP="004C2198">
            <w:pPr>
              <w:spacing w:line="360" w:lineRule="auto"/>
              <w:jc w:val="both"/>
            </w:pPr>
            <w:r w:rsidRPr="004C2198">
              <w:t>Meslek odaları</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Yaygın ve mesleki eğitim hizmetlerini yapar.</w:t>
            </w:r>
          </w:p>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384"/>
        </w:trPr>
        <w:tc>
          <w:tcPr>
            <w:tcW w:w="0" w:type="auto"/>
            <w:shd w:val="clear" w:color="auto" w:fill="FFFFFF"/>
            <w:vAlign w:val="center"/>
          </w:tcPr>
          <w:p w:rsidR="004C2198" w:rsidRPr="004C2198" w:rsidRDefault="004C2198" w:rsidP="004C2198">
            <w:pPr>
              <w:spacing w:line="360" w:lineRule="auto"/>
              <w:jc w:val="both"/>
            </w:pPr>
            <w:r w:rsidRPr="004C2198">
              <w:t>Sendikalar</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Personel örgütlenmesi yapar.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313"/>
        </w:trPr>
        <w:tc>
          <w:tcPr>
            <w:tcW w:w="0" w:type="auto"/>
            <w:shd w:val="clear" w:color="auto" w:fill="FFFFFF"/>
            <w:vAlign w:val="center"/>
          </w:tcPr>
          <w:p w:rsidR="004C2198" w:rsidRPr="004C2198" w:rsidRDefault="004C2198" w:rsidP="004C2198">
            <w:pPr>
              <w:spacing w:line="360" w:lineRule="auto"/>
              <w:jc w:val="both"/>
            </w:pPr>
            <w:r w:rsidRPr="004C2198">
              <w:t>Muhtarlıklar</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p>
          <w:p w:rsidR="004C2198" w:rsidRPr="004C2198" w:rsidRDefault="004C2198" w:rsidP="004C2198">
            <w:pPr>
              <w:spacing w:line="360" w:lineRule="auto"/>
              <w:jc w:val="both"/>
            </w:pPr>
            <w:r w:rsidRPr="004C2198">
              <w:t>Halk ile iletişimi gerçekleştirir.</w:t>
            </w:r>
          </w:p>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510"/>
        </w:trPr>
        <w:tc>
          <w:tcPr>
            <w:tcW w:w="0" w:type="auto"/>
            <w:shd w:val="clear" w:color="auto" w:fill="FFFFFF"/>
            <w:vAlign w:val="center"/>
          </w:tcPr>
          <w:p w:rsidR="004C2198" w:rsidRPr="004C2198" w:rsidRDefault="004C2198" w:rsidP="004C2198">
            <w:pPr>
              <w:spacing w:line="360" w:lineRule="auto"/>
              <w:jc w:val="both"/>
            </w:pPr>
            <w:r w:rsidRPr="004C2198">
              <w:t>Tarım İlçe Müdürlüğü</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Yaygın eğitime yönelik çalışmalar yapar.</w:t>
            </w:r>
          </w:p>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438"/>
        </w:trPr>
        <w:tc>
          <w:tcPr>
            <w:tcW w:w="0" w:type="auto"/>
            <w:shd w:val="clear" w:color="auto" w:fill="FFFFFF"/>
            <w:vAlign w:val="center"/>
          </w:tcPr>
          <w:p w:rsidR="004C2198" w:rsidRPr="004C2198" w:rsidRDefault="004C2198" w:rsidP="004C2198">
            <w:pPr>
              <w:spacing w:line="360" w:lineRule="auto"/>
              <w:jc w:val="both"/>
            </w:pPr>
            <w:r w:rsidRPr="004C2198">
              <w:t>Sivil Savunma İl Müdürlüğü</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Sivil savunma hizmetleri yürütür.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500"/>
        </w:trPr>
        <w:tc>
          <w:tcPr>
            <w:tcW w:w="0" w:type="auto"/>
            <w:shd w:val="clear" w:color="auto" w:fill="FFFFFF"/>
            <w:vAlign w:val="center"/>
          </w:tcPr>
          <w:p w:rsidR="004C2198" w:rsidRPr="004C2198" w:rsidRDefault="004C2198" w:rsidP="004C2198">
            <w:pPr>
              <w:spacing w:line="360" w:lineRule="auto"/>
              <w:jc w:val="both"/>
            </w:pPr>
            <w:r w:rsidRPr="004C2198">
              <w:t>Türk Telekom İl Müdürlüğü</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Haberleşme ve iletişim eksikliklerini giderir.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929" w:type="dxa"/>
            <w:shd w:val="clear" w:color="auto" w:fill="FFFFFF"/>
            <w:vAlign w:val="center"/>
          </w:tcPr>
          <w:p w:rsidR="004C2198" w:rsidRPr="004C2198" w:rsidRDefault="004C2198" w:rsidP="004C2198">
            <w:pPr>
              <w:spacing w:line="360" w:lineRule="auto"/>
              <w:jc w:val="both"/>
            </w:pPr>
            <w:r w:rsidRPr="004C2198">
              <w:t>2</w:t>
            </w:r>
          </w:p>
        </w:tc>
      </w:tr>
      <w:tr w:rsidR="004C2198" w:rsidRPr="004C2198" w:rsidTr="00A16EDA">
        <w:tblPrEx>
          <w:tblCellMar>
            <w:left w:w="108" w:type="dxa"/>
            <w:right w:w="108" w:type="dxa"/>
          </w:tblCellMar>
        </w:tblPrEx>
        <w:trPr>
          <w:trHeight w:val="640"/>
        </w:trPr>
        <w:tc>
          <w:tcPr>
            <w:tcW w:w="0" w:type="auto"/>
            <w:shd w:val="clear" w:color="auto" w:fill="FFFFFF"/>
            <w:vAlign w:val="center"/>
          </w:tcPr>
          <w:p w:rsidR="004C2198" w:rsidRPr="004C2198" w:rsidRDefault="004C2198" w:rsidP="004C2198">
            <w:pPr>
              <w:spacing w:line="360" w:lineRule="auto"/>
              <w:jc w:val="both"/>
            </w:pPr>
            <w:r w:rsidRPr="004C2198">
              <w:t>Medya</w:t>
            </w:r>
          </w:p>
        </w:tc>
        <w:tc>
          <w:tcPr>
            <w:tcW w:w="0" w:type="auto"/>
            <w:shd w:val="clear" w:color="auto" w:fill="FFFFFF"/>
            <w:vAlign w:val="center"/>
          </w:tcPr>
          <w:p w:rsidR="004C2198" w:rsidRPr="004C2198" w:rsidRDefault="004C2198" w:rsidP="004C2198">
            <w:pPr>
              <w:spacing w:line="360" w:lineRule="auto"/>
              <w:jc w:val="both"/>
            </w:pPr>
            <w:r w:rsidRPr="004C2198">
              <w:t>Dış Paydaş</w:t>
            </w:r>
          </w:p>
        </w:tc>
        <w:tc>
          <w:tcPr>
            <w:tcW w:w="0" w:type="auto"/>
            <w:shd w:val="clear" w:color="auto" w:fill="FFFFFF"/>
            <w:vAlign w:val="center"/>
          </w:tcPr>
          <w:p w:rsidR="004C2198" w:rsidRPr="004C2198" w:rsidRDefault="004C2198" w:rsidP="004C2198">
            <w:pPr>
              <w:spacing w:line="360" w:lineRule="auto"/>
              <w:jc w:val="both"/>
            </w:pPr>
            <w:r w:rsidRPr="004C2198">
              <w:t>Yazılı, sözlü ve görsel yayın yapar.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929" w:type="dxa"/>
            <w:shd w:val="clear" w:color="auto" w:fill="FFFFFF"/>
            <w:vAlign w:val="center"/>
          </w:tcPr>
          <w:p w:rsidR="004C2198" w:rsidRPr="004C2198" w:rsidRDefault="004C2198" w:rsidP="004C2198">
            <w:pPr>
              <w:spacing w:line="360" w:lineRule="auto"/>
              <w:jc w:val="both"/>
            </w:pPr>
            <w:r w:rsidRPr="004C2198">
              <w:t>2</w:t>
            </w:r>
          </w:p>
        </w:tc>
      </w:tr>
    </w:tbl>
    <w:p w:rsidR="004C2198" w:rsidRDefault="004C2198" w:rsidP="004C2198">
      <w:pPr>
        <w:spacing w:line="360" w:lineRule="auto"/>
        <w:jc w:val="both"/>
        <w:rPr>
          <w:b/>
          <w:u w:val="single"/>
          <w:lang w:val="en-US"/>
        </w:rPr>
      </w:pPr>
    </w:p>
    <w:p w:rsidR="004C2198" w:rsidRPr="004C2198" w:rsidRDefault="004C2198" w:rsidP="004C2198">
      <w:pPr>
        <w:spacing w:line="360" w:lineRule="auto"/>
        <w:jc w:val="both"/>
        <w:rPr>
          <w:lang w:val="en-US"/>
        </w:rPr>
      </w:pPr>
      <w:r>
        <w:rPr>
          <w:b/>
          <w:u w:val="single"/>
          <w:lang w:val="en-US"/>
        </w:rPr>
        <w:lastRenderedPageBreak/>
        <w:t>TABLO 5.</w:t>
      </w:r>
      <w:r w:rsidRPr="004C2198">
        <w:rPr>
          <w:b/>
          <w:u w:val="single"/>
          <w:lang w:val="en-US"/>
        </w:rPr>
        <w:t xml:space="preserve"> PAYDAŞ LİSTESİ</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Look w:val="0000" w:firstRow="0" w:lastRow="0" w:firstColumn="0" w:lastColumn="0" w:noHBand="0" w:noVBand="0"/>
      </w:tblPr>
      <w:tblGrid>
        <w:gridCol w:w="3963"/>
        <w:gridCol w:w="834"/>
        <w:gridCol w:w="834"/>
        <w:gridCol w:w="681"/>
        <w:gridCol w:w="1092"/>
        <w:gridCol w:w="728"/>
        <w:gridCol w:w="764"/>
        <w:gridCol w:w="968"/>
        <w:gridCol w:w="1058"/>
      </w:tblGrid>
      <w:tr w:rsidR="004C2198" w:rsidRPr="004C2198" w:rsidTr="00892593">
        <w:trPr>
          <w:trHeight w:val="277"/>
        </w:trPr>
        <w:tc>
          <w:tcPr>
            <w:tcW w:w="0" w:type="auto"/>
            <w:gridSpan w:val="9"/>
            <w:shd w:val="clear" w:color="auto" w:fill="D6E3BC" w:themeFill="accent3" w:themeFillTint="66"/>
            <w:vAlign w:val="center"/>
          </w:tcPr>
          <w:p w:rsidR="004C2198" w:rsidRPr="004C2198" w:rsidRDefault="004C2198" w:rsidP="004C2198">
            <w:pPr>
              <w:spacing w:line="360" w:lineRule="auto"/>
              <w:jc w:val="both"/>
              <w:rPr>
                <w:b/>
              </w:rPr>
            </w:pPr>
            <w:r w:rsidRPr="004C2198">
              <w:rPr>
                <w:b/>
              </w:rPr>
              <w:t>PAYDAŞ LİSTESİ</w:t>
            </w:r>
          </w:p>
        </w:tc>
      </w:tr>
      <w:tr w:rsidR="004C2198" w:rsidRPr="004C2198" w:rsidTr="00892593">
        <w:trPr>
          <w:trHeight w:val="290"/>
        </w:trPr>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 </w:t>
            </w:r>
          </w:p>
        </w:tc>
        <w:tc>
          <w:tcPr>
            <w:tcW w:w="0" w:type="auto"/>
            <w:gridSpan w:val="2"/>
            <w:shd w:val="clear" w:color="auto" w:fill="D6E3BC" w:themeFill="accent3" w:themeFillTint="66"/>
            <w:vAlign w:val="center"/>
          </w:tcPr>
          <w:p w:rsidR="004C2198" w:rsidRPr="004C2198" w:rsidRDefault="004C2198" w:rsidP="004C2198">
            <w:pPr>
              <w:spacing w:line="360" w:lineRule="auto"/>
              <w:jc w:val="both"/>
              <w:rPr>
                <w:b/>
              </w:rPr>
            </w:pPr>
            <w:r w:rsidRPr="004C2198">
              <w:rPr>
                <w:b/>
              </w:rPr>
              <w:t>Kurum İçi-Dışı</w:t>
            </w:r>
          </w:p>
        </w:tc>
        <w:tc>
          <w:tcPr>
            <w:tcW w:w="0" w:type="auto"/>
            <w:gridSpan w:val="6"/>
            <w:shd w:val="clear" w:color="auto" w:fill="D6E3BC" w:themeFill="accent3" w:themeFillTint="66"/>
            <w:vAlign w:val="center"/>
          </w:tcPr>
          <w:p w:rsidR="004C2198" w:rsidRPr="004C2198" w:rsidRDefault="004C2198" w:rsidP="004C2198">
            <w:pPr>
              <w:spacing w:line="360" w:lineRule="auto"/>
              <w:jc w:val="both"/>
              <w:rPr>
                <w:b/>
              </w:rPr>
            </w:pPr>
            <w:r w:rsidRPr="004C2198">
              <w:rPr>
                <w:b/>
              </w:rPr>
              <w:t>Paydaş Türü</w:t>
            </w:r>
          </w:p>
        </w:tc>
      </w:tr>
      <w:tr w:rsidR="004C2198" w:rsidRPr="004C2198" w:rsidTr="00892593">
        <w:trPr>
          <w:trHeight w:val="638"/>
        </w:trPr>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Paydaşlar</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İç Paydaş</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Dış Paydaş</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Lider</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Çalışanlar</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Hedef Kitle</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Temel Ortak</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Stratejik Ortak</w:t>
            </w:r>
          </w:p>
        </w:tc>
        <w:tc>
          <w:tcPr>
            <w:tcW w:w="0" w:type="auto"/>
            <w:shd w:val="clear" w:color="auto" w:fill="D6E3BC" w:themeFill="accent3" w:themeFillTint="66"/>
            <w:vAlign w:val="center"/>
          </w:tcPr>
          <w:p w:rsidR="004C2198" w:rsidRPr="004C2198" w:rsidRDefault="004C2198" w:rsidP="004C2198">
            <w:pPr>
              <w:spacing w:line="360" w:lineRule="auto"/>
              <w:jc w:val="both"/>
              <w:rPr>
                <w:b/>
              </w:rPr>
            </w:pPr>
            <w:r w:rsidRPr="004C2198">
              <w:rPr>
                <w:b/>
              </w:rPr>
              <w:t>Tedarikçi</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Yöneticilerimiz</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Öğretmen</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Öğrenci</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Veli</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Okul Aile Birliği</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Memur ve Hizmetliler</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Resmi Okullarımız / Kurumlarımız</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Özel - Okullarımız / Kurumlarımız</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t>Van</w:t>
            </w:r>
            <w:r w:rsidRPr="004C2198">
              <w:t xml:space="preserve"> Valiliği</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 xml:space="preserve">Büyükşehir Belediye Başkanlığı </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 Emniyet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İlçe Emniyet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Semt Karakolu</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t>Tuşba</w:t>
            </w:r>
            <w:r w:rsidRPr="004C2198">
              <w:t xml:space="preserve"> Kaymakamlığı</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İlçe Milli Eğitim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Belediye Başkanlığı</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Mal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Üniversiteler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Aile Politikalar Md.lüğü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Ulusal Ajans</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Medya</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Eğitim Sendikaları</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Türkiye İstatistik Kurumu Bölge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Bayındırlık ve İskân İl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 Sağlık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İlçe Toplum Sağlığı Merkezi</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lastRenderedPageBreak/>
              <w:t>Tarım İl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İl Kültür ve Turizm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Çevre ve Orman İl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Devlet Tiyatrosu Müdürlüğü</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Sivil Toplum Kuruluşları (Vakıf - Dernek)</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Kantin İşleticileri</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Servis İşleticileri</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r w:rsidRPr="004C2198">
              <w:t>√</w:t>
            </w:r>
          </w:p>
        </w:tc>
      </w:tr>
      <w:tr w:rsidR="004C2198" w:rsidRPr="004C2198" w:rsidTr="004C2198">
        <w:trPr>
          <w:trHeight w:val="232"/>
        </w:trPr>
        <w:tc>
          <w:tcPr>
            <w:tcW w:w="0" w:type="auto"/>
            <w:shd w:val="clear" w:color="auto" w:fill="FFFFFF"/>
            <w:vAlign w:val="center"/>
          </w:tcPr>
          <w:p w:rsidR="004C2198" w:rsidRPr="004C2198" w:rsidRDefault="004C2198" w:rsidP="004C2198">
            <w:pPr>
              <w:spacing w:line="360" w:lineRule="auto"/>
              <w:jc w:val="both"/>
            </w:pPr>
            <w:r w:rsidRPr="004C2198">
              <w:t>Özel Sektör</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r w:rsidRPr="004C2198">
              <w:t>0</w:t>
            </w:r>
          </w:p>
        </w:tc>
        <w:tc>
          <w:tcPr>
            <w:tcW w:w="0" w:type="auto"/>
            <w:shd w:val="clear" w:color="auto" w:fill="FFFFFF"/>
            <w:vAlign w:val="center"/>
          </w:tcPr>
          <w:p w:rsidR="004C2198" w:rsidRPr="004C2198" w:rsidRDefault="004C2198" w:rsidP="004C2198">
            <w:pPr>
              <w:spacing w:line="360" w:lineRule="auto"/>
              <w:jc w:val="both"/>
            </w:pPr>
            <w:r w:rsidRPr="004C2198">
              <w:t>0</w:t>
            </w:r>
          </w:p>
        </w:tc>
      </w:tr>
      <w:tr w:rsidR="004C2198" w:rsidRPr="004C2198" w:rsidTr="004C2198">
        <w:trPr>
          <w:trHeight w:val="232"/>
        </w:trPr>
        <w:tc>
          <w:tcPr>
            <w:tcW w:w="0" w:type="auto"/>
            <w:shd w:val="clear" w:color="auto" w:fill="FFFFFF"/>
            <w:noWrap/>
            <w:vAlign w:val="center"/>
          </w:tcPr>
          <w:p w:rsidR="004C2198" w:rsidRPr="004C2198" w:rsidRDefault="004C2198" w:rsidP="004C2198">
            <w:pPr>
              <w:spacing w:line="360" w:lineRule="auto"/>
              <w:jc w:val="both"/>
              <w:rPr>
                <w:b/>
              </w:rPr>
            </w:pPr>
            <w:r w:rsidRPr="004C2198">
              <w:rPr>
                <w:b/>
              </w:rPr>
              <w:t>O: Bazı Paydaşlar, bir kısmı ile ilişki vardır.</w:t>
            </w:r>
          </w:p>
        </w:tc>
        <w:tc>
          <w:tcPr>
            <w:tcW w:w="0" w:type="auto"/>
            <w:shd w:val="clear" w:color="auto" w:fill="FFFFFF"/>
            <w:noWrap/>
            <w:vAlign w:val="center"/>
          </w:tcPr>
          <w:p w:rsidR="004C2198" w:rsidRPr="004C2198" w:rsidRDefault="004C2198" w:rsidP="004C2198">
            <w:pPr>
              <w:spacing w:line="360" w:lineRule="auto"/>
              <w:jc w:val="both"/>
            </w:pPr>
          </w:p>
        </w:tc>
        <w:tc>
          <w:tcPr>
            <w:tcW w:w="0" w:type="auto"/>
            <w:shd w:val="clear" w:color="auto" w:fill="FFFFFF"/>
            <w:noWrap/>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r w:rsidR="004C2198" w:rsidRPr="004C2198" w:rsidTr="004C2198">
        <w:trPr>
          <w:trHeight w:val="232"/>
        </w:trPr>
        <w:tc>
          <w:tcPr>
            <w:tcW w:w="0" w:type="auto"/>
            <w:shd w:val="clear" w:color="auto" w:fill="FFFFFF"/>
            <w:noWrap/>
            <w:vAlign w:val="center"/>
          </w:tcPr>
          <w:p w:rsidR="004C2198" w:rsidRPr="004C2198" w:rsidRDefault="004C2198" w:rsidP="004C2198">
            <w:pPr>
              <w:spacing w:line="360" w:lineRule="auto"/>
              <w:jc w:val="both"/>
              <w:rPr>
                <w:b/>
              </w:rPr>
            </w:pPr>
            <w:r w:rsidRPr="004C2198">
              <w:rPr>
                <w:b/>
              </w:rPr>
              <w:t>V: Paydaşların tamamı</w:t>
            </w:r>
          </w:p>
        </w:tc>
        <w:tc>
          <w:tcPr>
            <w:tcW w:w="0" w:type="auto"/>
            <w:shd w:val="clear" w:color="auto" w:fill="FFFFFF"/>
            <w:noWrap/>
            <w:vAlign w:val="center"/>
          </w:tcPr>
          <w:p w:rsidR="004C2198" w:rsidRPr="004C2198" w:rsidRDefault="004C2198" w:rsidP="004C2198">
            <w:pPr>
              <w:spacing w:line="360" w:lineRule="auto"/>
              <w:jc w:val="both"/>
            </w:pPr>
          </w:p>
        </w:tc>
        <w:tc>
          <w:tcPr>
            <w:tcW w:w="0" w:type="auto"/>
            <w:shd w:val="clear" w:color="auto" w:fill="FFFFFF"/>
            <w:noWrap/>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c>
          <w:tcPr>
            <w:tcW w:w="0" w:type="auto"/>
            <w:shd w:val="clear" w:color="auto" w:fill="FFFFFF"/>
            <w:vAlign w:val="center"/>
          </w:tcPr>
          <w:p w:rsidR="004C2198" w:rsidRPr="004C2198" w:rsidRDefault="004C2198" w:rsidP="004C2198">
            <w:pPr>
              <w:spacing w:line="360" w:lineRule="auto"/>
              <w:jc w:val="both"/>
            </w:pPr>
          </w:p>
        </w:tc>
      </w:tr>
    </w:tbl>
    <w:p w:rsidR="004C2198" w:rsidRPr="004C2198" w:rsidRDefault="004C2198" w:rsidP="004C2198">
      <w:pPr>
        <w:spacing w:line="360" w:lineRule="auto"/>
        <w:jc w:val="both"/>
        <w:rPr>
          <w:lang w:val="en-US"/>
        </w:rPr>
      </w:pPr>
    </w:p>
    <w:p w:rsidR="004C2198" w:rsidRPr="004C2198" w:rsidRDefault="004C2198" w:rsidP="004C2198">
      <w:pPr>
        <w:spacing w:line="360" w:lineRule="auto"/>
        <w:jc w:val="both"/>
        <w:rPr>
          <w:lang w:val="en-US"/>
        </w:rPr>
      </w:pPr>
    </w:p>
    <w:p w:rsidR="004C2198" w:rsidRPr="004C2198" w:rsidRDefault="004C2198" w:rsidP="004C2198">
      <w:pPr>
        <w:spacing w:line="360" w:lineRule="auto"/>
        <w:jc w:val="both"/>
      </w:pPr>
      <w:r w:rsidRPr="004C2198">
        <w:t>Önceliklendirilen paydaşlar bu aşamada kapsamlı olarak değerlendirilir. Paydaşlar değerlendirilirken cevap aranabilecek sorular şunlardır:</w:t>
      </w:r>
    </w:p>
    <w:p w:rsidR="004C2198" w:rsidRPr="004C2198" w:rsidRDefault="004C2198" w:rsidP="000D56CF">
      <w:pPr>
        <w:numPr>
          <w:ilvl w:val="0"/>
          <w:numId w:val="25"/>
        </w:numPr>
        <w:spacing w:line="360" w:lineRule="auto"/>
        <w:jc w:val="both"/>
      </w:pPr>
      <w:r w:rsidRPr="004C2198">
        <w:t>Paydaş, Okulun hangi faaliyeti/hizmeti ile ilgilidir?</w:t>
      </w:r>
    </w:p>
    <w:p w:rsidR="004C2198" w:rsidRPr="004C2198" w:rsidRDefault="004C2198" w:rsidP="000D56CF">
      <w:pPr>
        <w:numPr>
          <w:ilvl w:val="0"/>
          <w:numId w:val="25"/>
        </w:numPr>
        <w:spacing w:line="360" w:lineRule="auto"/>
        <w:jc w:val="both"/>
      </w:pPr>
      <w:r w:rsidRPr="004C2198">
        <w:t>Paydaşın Okulun beklentileri nelerdir?</w:t>
      </w:r>
    </w:p>
    <w:p w:rsidR="004C2198" w:rsidRPr="004C2198" w:rsidRDefault="004C2198" w:rsidP="000D56CF">
      <w:pPr>
        <w:numPr>
          <w:ilvl w:val="0"/>
          <w:numId w:val="25"/>
        </w:numPr>
        <w:spacing w:line="360" w:lineRule="auto"/>
        <w:jc w:val="both"/>
      </w:pPr>
      <w:r w:rsidRPr="004C2198">
        <w:t>Paydaş, Okulun faaliyetlerini/hizmetlerini ne şekilde etkilemektedir?(olumlu-olumsuz)</w:t>
      </w:r>
    </w:p>
    <w:p w:rsidR="004C2198" w:rsidRPr="004C2198" w:rsidRDefault="004C2198" w:rsidP="000D56CF">
      <w:pPr>
        <w:numPr>
          <w:ilvl w:val="0"/>
          <w:numId w:val="25"/>
        </w:numPr>
        <w:spacing w:line="360" w:lineRule="auto"/>
        <w:jc w:val="both"/>
      </w:pPr>
      <w:r w:rsidRPr="004C2198">
        <w:t>Paydaşın Okulun etkileme gücü nedir?</w:t>
      </w:r>
    </w:p>
    <w:p w:rsidR="004C2198" w:rsidRPr="004C2198" w:rsidRDefault="004C2198" w:rsidP="000D56CF">
      <w:pPr>
        <w:numPr>
          <w:ilvl w:val="0"/>
          <w:numId w:val="25"/>
        </w:numPr>
        <w:spacing w:line="360" w:lineRule="auto"/>
        <w:jc w:val="both"/>
      </w:pPr>
      <w:r w:rsidRPr="004C2198">
        <w:t>Paydaş, Okulun faaliyetlerinden/hizmetlerinden ne şekilde etkilenmektedir? (olumlu-olumsuz)</w:t>
      </w:r>
    </w:p>
    <w:p w:rsidR="004C2198" w:rsidRDefault="004C2198" w:rsidP="00CF1325">
      <w:pPr>
        <w:spacing w:line="360" w:lineRule="auto"/>
        <w:ind w:left="284" w:right="985"/>
        <w:jc w:val="both"/>
      </w:pPr>
      <w:r w:rsidRPr="004C2198">
        <w:t>Paydaş analizi kapsamında, Okulun sunduğu ürün/hizmetlerle bunlardan yararlananlar ilişkilendirilir. Böylece, hangi ürün/hizmetlerden kimlerin yararlandığı açık bir biçimde ortaya konulur.Ürün/Hizmet Tablosu, yararlanıcıların ilgili olduğu ürün/hizmetleri bir arada görebilmek ve her bir ürün/hizmetin hangi yararlanıcıları ilgilendirdiğini görselleştirebilmek için faydalı bir araçtır</w:t>
      </w:r>
    </w:p>
    <w:p w:rsidR="0025609A" w:rsidRDefault="0025609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Default="00A16EDA" w:rsidP="004C2198">
      <w:pPr>
        <w:spacing w:line="360" w:lineRule="auto"/>
        <w:jc w:val="both"/>
      </w:pPr>
    </w:p>
    <w:p w:rsidR="00A16EDA" w:rsidRPr="004C2198" w:rsidRDefault="00A16EDA" w:rsidP="004C2198">
      <w:pPr>
        <w:spacing w:line="360" w:lineRule="auto"/>
        <w:jc w:val="both"/>
      </w:pPr>
    </w:p>
    <w:p w:rsidR="004C2198" w:rsidRPr="004C2198" w:rsidRDefault="004C2198" w:rsidP="004C2198">
      <w:pPr>
        <w:spacing w:line="360" w:lineRule="auto"/>
        <w:jc w:val="both"/>
        <w:rPr>
          <w:b/>
          <w:u w:val="single"/>
          <w:lang w:val="en-US"/>
        </w:rPr>
      </w:pPr>
      <w:r w:rsidRPr="004C2198">
        <w:rPr>
          <w:b/>
          <w:u w:val="single"/>
          <w:lang w:val="en-US"/>
        </w:rPr>
        <w:lastRenderedPageBreak/>
        <w:t>TABLO</w:t>
      </w:r>
      <w:r w:rsidR="0025609A">
        <w:rPr>
          <w:b/>
          <w:u w:val="single"/>
          <w:lang w:val="en-US"/>
        </w:rPr>
        <w:t>:</w:t>
      </w:r>
      <w:r w:rsidRPr="004C2198">
        <w:rPr>
          <w:b/>
          <w:u w:val="single"/>
          <w:lang w:val="en-US"/>
        </w:rPr>
        <w:t xml:space="preserve"> </w:t>
      </w:r>
      <w:r w:rsidR="0025609A">
        <w:rPr>
          <w:b/>
          <w:u w:val="single"/>
          <w:lang w:val="en-US"/>
        </w:rPr>
        <w:t>6.</w:t>
      </w:r>
      <w:r w:rsidRPr="004C2198">
        <w:rPr>
          <w:b/>
          <w:u w:val="single"/>
          <w:lang w:val="en-US"/>
        </w:rPr>
        <w:t>YARARLANICI ÜRÜN TABLOSU</w:t>
      </w:r>
    </w:p>
    <w:tbl>
      <w:tblPr>
        <w:tblW w:w="9615" w:type="dxa"/>
        <w:tblInd w:w="13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Layout w:type="fixed"/>
        <w:tblLook w:val="0000" w:firstRow="0" w:lastRow="0" w:firstColumn="0" w:lastColumn="0" w:noHBand="0" w:noVBand="0"/>
      </w:tblPr>
      <w:tblGrid>
        <w:gridCol w:w="2103"/>
        <w:gridCol w:w="320"/>
        <w:gridCol w:w="411"/>
        <w:gridCol w:w="411"/>
        <w:gridCol w:w="600"/>
        <w:gridCol w:w="411"/>
        <w:gridCol w:w="411"/>
        <w:gridCol w:w="411"/>
        <w:gridCol w:w="411"/>
        <w:gridCol w:w="411"/>
        <w:gridCol w:w="411"/>
        <w:gridCol w:w="411"/>
        <w:gridCol w:w="411"/>
        <w:gridCol w:w="411"/>
        <w:gridCol w:w="411"/>
        <w:gridCol w:w="526"/>
        <w:gridCol w:w="296"/>
        <w:gridCol w:w="411"/>
        <w:gridCol w:w="427"/>
      </w:tblGrid>
      <w:tr w:rsidR="004C2198" w:rsidRPr="004C2198" w:rsidTr="00892593">
        <w:trPr>
          <w:trHeight w:val="2167"/>
        </w:trPr>
        <w:tc>
          <w:tcPr>
            <w:tcW w:w="2103"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 xml:space="preserve">Ürün/Hizmet </w:t>
            </w: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p>
          <w:p w:rsidR="004C2198" w:rsidRPr="004C2198" w:rsidRDefault="004C2198" w:rsidP="004C2198">
            <w:pPr>
              <w:spacing w:line="360" w:lineRule="auto"/>
              <w:jc w:val="both"/>
              <w:rPr>
                <w:b/>
              </w:rPr>
            </w:pPr>
            <w:r w:rsidRPr="004C2198">
              <w:rPr>
                <w:b/>
              </w:rPr>
              <w:t>Yararlanıcı/Müşteri</w:t>
            </w:r>
          </w:p>
        </w:tc>
        <w:tc>
          <w:tcPr>
            <w:tcW w:w="320"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Personel işleri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Rehberlik ve Yönlendirme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Öğrenci başarısının değerlendirilmesi </w:t>
            </w:r>
          </w:p>
        </w:tc>
        <w:tc>
          <w:tcPr>
            <w:tcW w:w="600"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Öğrenci kayıt, kabul ve devam işleri  </w:t>
            </w:r>
            <w:r w:rsidRPr="004C2198">
              <w:br/>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Öğrencilere Ücretsiz Ders Kitabı Dağıtımı</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Sınav işleri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Sınıf geçme işleri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Öğrenim belgesi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Sportif Faaliyetler</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Sosyal ve Kültürel Faaliyetler</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Öğrenci davranışlarının değerlendirilmesi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Öğrenci sağlığı ve güvenliği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Mezunlar (Öğrenci) </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Öğrenci Servisleri</w:t>
            </w:r>
          </w:p>
        </w:tc>
        <w:tc>
          <w:tcPr>
            <w:tcW w:w="526"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Eğitim-Öğretimi ve Yönetimi Geliştirme Çalışmaları    </w:t>
            </w:r>
          </w:p>
        </w:tc>
        <w:tc>
          <w:tcPr>
            <w:tcW w:w="296"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Fiziki Nitelik Geliştirme Çalışmaları</w:t>
            </w:r>
          </w:p>
        </w:tc>
        <w:tc>
          <w:tcPr>
            <w:tcW w:w="411"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Staj işleri </w:t>
            </w:r>
          </w:p>
        </w:tc>
        <w:tc>
          <w:tcPr>
            <w:tcW w:w="427" w:type="dxa"/>
            <w:shd w:val="clear" w:color="auto" w:fill="D6E3BC" w:themeFill="accent3" w:themeFillTint="66"/>
            <w:textDirection w:val="btLr"/>
            <w:vAlign w:val="center"/>
          </w:tcPr>
          <w:p w:rsidR="004C2198" w:rsidRPr="004C2198" w:rsidRDefault="004C2198" w:rsidP="004C2198">
            <w:pPr>
              <w:spacing w:line="360" w:lineRule="auto"/>
              <w:jc w:val="both"/>
            </w:pPr>
            <w:r w:rsidRPr="004C2198">
              <w:t xml:space="preserve">Okul çevre ilişkileri </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Milli Eğitim Bakanlığı</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60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25609A" w:rsidP="004C2198">
            <w:pPr>
              <w:spacing w:line="360" w:lineRule="auto"/>
              <w:jc w:val="both"/>
            </w:pPr>
            <w:r>
              <w:t>Van</w:t>
            </w:r>
            <w:r w:rsidR="004C2198" w:rsidRPr="004C2198">
              <w:t xml:space="preserve"> Valiliği</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İl Milli Eğitim Müdürlüğü</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25609A" w:rsidP="004C2198">
            <w:pPr>
              <w:spacing w:line="360" w:lineRule="auto"/>
              <w:jc w:val="both"/>
            </w:pPr>
            <w:r>
              <w:t xml:space="preserve">Tuşba </w:t>
            </w:r>
            <w:r w:rsidR="004C2198" w:rsidRPr="004C2198">
              <w:t>Kaymakamlığı</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25609A" w:rsidP="004C2198">
            <w:pPr>
              <w:spacing w:line="360" w:lineRule="auto"/>
              <w:jc w:val="both"/>
            </w:pPr>
            <w:r>
              <w:t xml:space="preserve">Tuşba </w:t>
            </w:r>
            <w:r w:rsidR="004C2198" w:rsidRPr="004C2198">
              <w:t>İlçe Milli Eğitim Müdürlüğü</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60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Okullar /Kurumlar</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Özel Öğretim Kurumları</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Yöneticilerimiz</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60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 xml:space="preserve">Öğretmenler </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Öğrenciler</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Okul aile birlikleri</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Memur ve Hizmetli</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Belediye</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İlçe Sağlık Müdürlüğü</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Meslek odaları</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Eğitim Sendikaları</w:t>
            </w:r>
          </w:p>
        </w:tc>
        <w:tc>
          <w:tcPr>
            <w:tcW w:w="320"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r w:rsidRPr="004C2198">
              <w:t>√</w:t>
            </w: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Vakıflar</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lastRenderedPageBreak/>
              <w:t>Muhtarlıklar</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Tarım İlçe Müdürlüğü</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r w:rsidRPr="004C2198">
              <w:t>√</w:t>
            </w:r>
          </w:p>
        </w:tc>
      </w:tr>
      <w:tr w:rsidR="004C2198" w:rsidRPr="004C2198" w:rsidTr="00892593">
        <w:trPr>
          <w:trHeight w:val="238"/>
        </w:trPr>
        <w:tc>
          <w:tcPr>
            <w:tcW w:w="2103" w:type="dxa"/>
            <w:shd w:val="clear" w:color="auto" w:fill="FFFFFF"/>
            <w:vAlign w:val="center"/>
          </w:tcPr>
          <w:p w:rsidR="004C2198" w:rsidRPr="004C2198" w:rsidRDefault="004C2198" w:rsidP="004C2198">
            <w:pPr>
              <w:spacing w:line="360" w:lineRule="auto"/>
              <w:jc w:val="both"/>
            </w:pPr>
            <w:r w:rsidRPr="004C2198">
              <w:t>Sivil Savunma İl Müdürlüğü</w:t>
            </w:r>
          </w:p>
        </w:tc>
        <w:tc>
          <w:tcPr>
            <w:tcW w:w="32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600"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11" w:type="dxa"/>
            <w:shd w:val="clear" w:color="auto" w:fill="FFFFFF"/>
            <w:vAlign w:val="center"/>
          </w:tcPr>
          <w:p w:rsidR="004C2198" w:rsidRPr="004C2198" w:rsidRDefault="004C2198" w:rsidP="004C2198">
            <w:pPr>
              <w:spacing w:line="360" w:lineRule="auto"/>
              <w:jc w:val="both"/>
            </w:pPr>
          </w:p>
        </w:tc>
        <w:tc>
          <w:tcPr>
            <w:tcW w:w="526" w:type="dxa"/>
            <w:shd w:val="clear" w:color="auto" w:fill="FFFFFF"/>
            <w:vAlign w:val="center"/>
          </w:tcPr>
          <w:p w:rsidR="004C2198" w:rsidRPr="004C2198" w:rsidRDefault="004C2198" w:rsidP="004C2198">
            <w:pPr>
              <w:spacing w:line="360" w:lineRule="auto"/>
              <w:jc w:val="both"/>
            </w:pPr>
          </w:p>
        </w:tc>
        <w:tc>
          <w:tcPr>
            <w:tcW w:w="296" w:type="dxa"/>
            <w:shd w:val="clear" w:color="auto" w:fill="FFFFFF"/>
            <w:vAlign w:val="center"/>
          </w:tcPr>
          <w:p w:rsidR="004C2198" w:rsidRPr="004C2198" w:rsidRDefault="004C2198" w:rsidP="004C2198">
            <w:pPr>
              <w:spacing w:line="360" w:lineRule="auto"/>
              <w:jc w:val="both"/>
            </w:pPr>
            <w:r w:rsidRPr="004C2198">
              <w:t>√</w:t>
            </w:r>
          </w:p>
        </w:tc>
        <w:tc>
          <w:tcPr>
            <w:tcW w:w="411" w:type="dxa"/>
            <w:shd w:val="clear" w:color="auto" w:fill="FFFFFF"/>
            <w:vAlign w:val="center"/>
          </w:tcPr>
          <w:p w:rsidR="004C2198" w:rsidRPr="004C2198" w:rsidRDefault="004C2198" w:rsidP="004C2198">
            <w:pPr>
              <w:spacing w:line="360" w:lineRule="auto"/>
              <w:jc w:val="both"/>
            </w:pPr>
          </w:p>
        </w:tc>
        <w:tc>
          <w:tcPr>
            <w:tcW w:w="427" w:type="dxa"/>
            <w:shd w:val="clear" w:color="auto" w:fill="FFFFFF"/>
            <w:vAlign w:val="center"/>
          </w:tcPr>
          <w:p w:rsidR="004C2198" w:rsidRPr="004C2198" w:rsidRDefault="004C2198" w:rsidP="004C2198">
            <w:pPr>
              <w:spacing w:line="360" w:lineRule="auto"/>
              <w:jc w:val="both"/>
            </w:pPr>
          </w:p>
        </w:tc>
      </w:tr>
    </w:tbl>
    <w:p w:rsidR="004C2198" w:rsidRPr="004C2198" w:rsidRDefault="004C2198" w:rsidP="004C2198">
      <w:pPr>
        <w:spacing w:line="360" w:lineRule="auto"/>
        <w:jc w:val="both"/>
        <w:rPr>
          <w:b/>
          <w:u w:val="single"/>
          <w:lang w:val="en-US"/>
        </w:rPr>
      </w:pPr>
    </w:p>
    <w:p w:rsidR="004C2198" w:rsidRPr="004C2198" w:rsidRDefault="004C2198" w:rsidP="004C2198">
      <w:pPr>
        <w:spacing w:line="360" w:lineRule="auto"/>
        <w:jc w:val="both"/>
        <w:rPr>
          <w:b/>
          <w:u w:val="single"/>
          <w:lang w:val="en-US"/>
        </w:rPr>
      </w:pPr>
      <w:r w:rsidRPr="004C2198">
        <w:rPr>
          <w:b/>
          <w:u w:val="single"/>
          <w:lang w:val="en-US"/>
        </w:rPr>
        <w:t>TABLO</w:t>
      </w:r>
      <w:r w:rsidR="0025609A">
        <w:rPr>
          <w:b/>
          <w:u w:val="single"/>
          <w:lang w:val="en-US"/>
        </w:rPr>
        <w:t xml:space="preserve"> 7.</w:t>
      </w:r>
      <w:r w:rsidRPr="004C2198">
        <w:rPr>
          <w:b/>
          <w:u w:val="single"/>
          <w:lang w:val="en-US"/>
        </w:rPr>
        <w:t>PAYDAŞ ÖNEM MATRİSİ</w:t>
      </w:r>
    </w:p>
    <w:p w:rsidR="004C2198" w:rsidRPr="004C2198" w:rsidRDefault="004C2198" w:rsidP="004C2198">
      <w:pPr>
        <w:spacing w:line="360" w:lineRule="auto"/>
        <w:jc w:val="both"/>
        <w:rPr>
          <w:lang w:val="en-US"/>
        </w:rPr>
      </w:pPr>
    </w:p>
    <w:tbl>
      <w:tblPr>
        <w:tblW w:w="9639"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00" w:firstRow="0" w:lastRow="0" w:firstColumn="0" w:lastColumn="0" w:noHBand="0" w:noVBand="0"/>
      </w:tblPr>
      <w:tblGrid>
        <w:gridCol w:w="3370"/>
        <w:gridCol w:w="1171"/>
        <w:gridCol w:w="1502"/>
        <w:gridCol w:w="1967"/>
        <w:gridCol w:w="1629"/>
      </w:tblGrid>
      <w:tr w:rsidR="004C2198" w:rsidRPr="004C2198" w:rsidTr="00892593">
        <w:trPr>
          <w:trHeight w:val="337"/>
        </w:trPr>
        <w:tc>
          <w:tcPr>
            <w:tcW w:w="9639" w:type="dxa"/>
            <w:gridSpan w:val="5"/>
            <w:shd w:val="clear" w:color="auto" w:fill="D6E3BC" w:themeFill="accent3" w:themeFillTint="66"/>
            <w:vAlign w:val="center"/>
          </w:tcPr>
          <w:p w:rsidR="004C2198" w:rsidRPr="004C2198" w:rsidRDefault="004C2198" w:rsidP="004C2198">
            <w:pPr>
              <w:spacing w:line="360" w:lineRule="auto"/>
              <w:jc w:val="both"/>
              <w:rPr>
                <w:b/>
              </w:rPr>
            </w:pPr>
            <w:r w:rsidRPr="004C2198">
              <w:rPr>
                <w:b/>
                <w:noProof/>
                <w:lang w:eastAsia="tr-TR"/>
              </w:rPr>
              <mc:AlternateContent>
                <mc:Choice Requires="wps">
                  <w:drawing>
                    <wp:anchor distT="0" distB="0" distL="114300" distR="114300" simplePos="0" relativeHeight="487595520"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9" name="Dikdörtgen 8090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96993" id="Dikdörtgen 80909" o:spid="_x0000_s1026" style="position:absolute;margin-left:0;margin-top:0;width:114pt;height:25.5pt;z-index:487595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pX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zjHSJIWZFqIZ/bju3FrLtHBUQvGuNfY16zTtoCnj/rBeNZW3yv6bJFUnxSUOAEYdVcTueY3&#10;xqiu5oRBzmfHgdnTXkOogBddAHrDAjRade8Vgztk41Qo764yrQ8IhUO7oOL+pCLfOUThMMmyyTQG&#10;sSn4rtKr6SjIHJHi+Fob695y1SK/KbGBLgnoZHtvHbCDq8crPphUS9E0oVMaeXEAF/sTiA1Pvc9n&#10;EYT/midpFt+m+WA5nk4G2TIbDfJJPB3ESX6bj+MszxbLbz5ukhV9ce+F5McmTLK/E/kwDn37hDZE&#10;XYnzUToKlM5yb4WDUWtE67X2v775vThvJAv0HBFNv48uswo1AWrH/0A2iOZ16vthpdgeNDO+A6D6&#10;8FGATa3MC0YdDFiJ7ZcNMRyj5p2EbshBJz+RwchGkxQMc+5ZnXuIpABVYodRv71z/RRvtBHrGiIl&#10;B7430CuVCDL6Puqzgry9AUMUGBwG3k/puR1u/foszX8C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XJ2KV3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596544"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8" name="Dikdörtgen 8090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18FFB" id="Dikdörtgen 80908" o:spid="_x0000_s1026" style="position:absolute;margin-left:0;margin-top:0;width:114pt;height:25.5pt;z-index:487596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PD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xjEkqQFmRbimf34btyaS3Rw1IIx7jX2Neu0LeDpo34wnrXV94o+WyTVJwUlTgBG3dVErvmN&#10;MaqrOWGQ89lxYPa01xAq4EUXgN6wAI1W3XvF4A7ZOBXKu6tM6wNC4dAuqLg/qch3DlE4TLJsMo1B&#10;bAq+q/RqOgoyR6Q4vtbGurdctchvSmygSwI62d5bB+zg6vGKDybVUjRN6JRGXhzAxf4EYsNT7/NZ&#10;BOG/5kmaxbdpPliOp5NBtsxGg3wSTwdxkt/m4zjLs8Xym4+bZEVf3Hsh+bEJk+zvRD6MQ98+oQ1R&#10;V+J8lI4CpbPcW+Fg1BrReq39r29+L84byQI9R0TT76PLrEJNgNrxP5ANonmd+n5YKbYHzYzvAKg+&#10;fBRgUyvzglEHA1Zi+2VDDMeoeSehG3LQyU9kMLLRJAXDnHtW5x4iKUCV2GHUb+9cP8UbbcS6hkjJ&#10;ge8N9Eolgoy+j/qsIG9vwBAFBoeB91N6bodbvz5L858A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uCEzw3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597568"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7" name="Dikdörtgen 8090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74E2C" id="Dikdörtgen 80907" o:spid="_x0000_s1026" style="position:absolute;margin-left:0;margin-top:0;width:114pt;height:25.5pt;z-index:487597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Rbk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3iCkSQtyLQQz+zHd+PWXKKDoxaMca+xr1mnbQFPH/WD8aytvlf02SKpPikocQIw6q4mcs1v&#10;jFFdzQmDnM+OA7OnvYZQAS+6APSGBWi06t4rBnfIxqlQ3l1lWh8QCod2QcX9SUW+c4jCYZJlk2kM&#10;YlPwXaVX01GQOSLF8bU21r3lqkV+U2IDXRLQyfbeOmAHV49XfDCplqJpQqc08uIALvYnEBueep/P&#10;Igj/NU/SLL5N88FyPJ0MsmU2GuSTeDqIk/w2H8dZni2W33zcJCv64t4LyY9NmGR/J/JhHPr2CW2I&#10;uhLno3QUKJ3l3goHo9aI1mvtf33ze3HeSBboOSKafh9dZhVqAtSO/4FsEM3r1PfDSrE9aGZ8B0D1&#10;4aMAm1qZF4w6GLAS2y8bYjhGzTsJ3ZCDTn4ig5GNJikY5tyzOvcQSQGqxA6jfnvn+ineaCPWNURK&#10;DnxvoFcqEWT0fdRnBXl7A4YoMDgMvJ/Sczvc+vVZmv8E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IOkW5H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598592"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6" name="Dikdörtgen 8090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E58397" id="Dikdörtgen 80906" o:spid="_x0000_s1026" style="position:absolute;margin-left:0;margin-top:0;width:114pt;height:25.5pt;z-index:487598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9w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3iMkSQtyLQQz+zHd+PWXKKDoxaMca+xr1mnbQFPH/WD8aytvlf02SKpPikocQIw6q4mcs1v&#10;jFFdzQmDnM+OA7OnvYZQAS+6APSGBWi06t4rBnfIxqlQ3l1lWh8QCod2QcX9SUW+c4jCYZJlk2kM&#10;YlPwXaVX01GQOSLF8bU21r3lqkV+U2IDXRLQyfbeOmAHV49XfDCplqJpQqc08uIALvYnEBueep/P&#10;Igj/NU/SLL5N88FyPJ0MsmU2GuSTeDqIk/w2H8dZni2W33zcJCv64t4LyY9NmGR/J/JhHPr2CW2I&#10;uhLno3QUKJ3l3goHo9aI1mvtf33ze3HeSBboOSKafh9dZhVqAtSO/4FsEM3r1PfDSrE9aGZ8B0D1&#10;4aMAm1qZF4w6GLAS2y8bYjhGzTsJ3ZCDTn4ig5GNJikY5tyzOvcQSQGqxA6jfnvn+ineaCPWNURK&#10;DnxvoFcqEWT0fdRnBXl7A4YoMDgMvJ/Sczvc+vVZmv8E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xFWvcH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599616"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5" name="Dikdörtgen 8090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6618E" id="Dikdörtgen 80905" o:spid="_x0000_s1026" style="position:absolute;margin-left:0;margin-top:0;width:114pt;height:25.5pt;z-index:487599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QW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3iEkSQtyLQQz+zHd+PWXKKDoxaMca+xr1mnbQFPH/WD8aytvlf02SKpPikocQIw6q4mcs1v&#10;jFFdzQmDnM+OA7OnvYZQAS+6APSGBWi06t4rBnfIxqlQ3l1lWh8QCod2QcX9SUW+c4jCYZJlk2kM&#10;YlPwXaVX01GQOSLF8bU21r3lqkV+U2IDXRLQyfbeOmAHV49XfDCplqJpQqc08uIALvYnEBueep/P&#10;Igj/NU/SLL5N88FyPJ0MsmU2GuSTeDqIk/w2H8dZni2W33zcJCv64t4LyY9NmGR/J/JhHPr2CW2I&#10;uhLno3QUKJ3l3goHo9aI1mvtf33ze3HeSBboOSKafh9dZhVqAtSO/4FsEM3r1PfDSrE9aGZ8B0D1&#10;4aMAm1qZF4w6GLAS2y8bYjhGzTsJ3ZCDTn4ig5GNJikY5tyzOvcQSQGqxA6jfnvn+ineaCPWNURK&#10;DnxvoFcqEWT0fdRnBXl7A4YoMDgMvJ/Sczvc+vVZmv8E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qZYUFn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600640"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4" name="Dikdörtgen 8090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E92F5" id="Dikdörtgen 80904" o:spid="_x0000_s1026" style="position:absolute;margin-left:0;margin-top:0;width:114pt;height:25.5pt;z-index:487600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2C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zjDSJIWZFqIZ/bju3FrLtHBUQvGuNfY16zTtoCnj/rBeNZW3yv6bJFUnxSUOAEYdVcTueY3&#10;xqiu5oRBzmfHgdnTXkOogBddAHrDAjRade8Vgztk41Qo764yrQ8IhUO7oOL+pCLfOUThMMmyyTQG&#10;sSn4rtKr6SjIHJHi+Fob695y1SK/KbGBLgnoZHtvHbCDq8crPphUS9E0oVMaeXEAF/sTiA1Pvc9n&#10;EYT/midpFt+m+WA5nk4G2TIbDfJJPB3ESX6bj+MszxbLbz5ukhV9ce+F5McmTLK/E/kwDn37hDZE&#10;XYnzUToKlM5yb4WDUWtE67X2v775vThvJAv0HBFNv48uswo1AWrH/0A2iOZ16vthpdgeNDO+A6D6&#10;8FGATa3MC0YdDFiJ7ZcNMRyj5p2EbshBJz+RwchGkxQMc+5ZnXuIpABVYodRv71z/RRvtBHrGiIl&#10;B7430CuVCDL6Puqzgry9AUMUGBwG3k/puR1u/foszX8C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TSqtgn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601664"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3" name="Dikdörtgen 8090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8BBB0" id="Dikdörtgen 80903" o:spid="_x0000_s1026" style="position:absolute;margin-left:0;margin-top:0;width:114pt;height:25.5pt;z-index:487601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PbegIAAN4EAAAOAAAAZHJzL2Uyb0RvYy54bWysVNuO0zAQfUfiHyy/t7k0vSTadLW7pQip&#10;wIpdPsC1ncbaxDa227SL+C1+gB9j7LRLCy8I0QfX47HPzJkzk6vrfdugHTdWKFniZBhjxCVVTMhN&#10;iT8/LgczjKwjkpFGSV7iA7f4ev761VWnC56qWjWMGwQg0hadLnHtnC6iyNKat8QOleYSnJUyLXFg&#10;mk3EDOkAvW2iNI4nUacM00ZRbi2cLnonngf8quLUfawqyx1qSgy5ubCasK79Gs2vSLExRNeCHtMg&#10;/5BFS4SEoC9QC+II2hrxB1QrqFFWVW5IVRupqhKUBw7AJol/Y/NQE80DFyiO1S9lsv8Pln7Y3Rsk&#10;WIlncR6PMJKkBZkW4on9+G7chkt0dNSCMe419jXrtC3g6YO+N5611StFnyyS6pOCEicAo+5qIjf8&#10;xhjV1ZwwyPnsODB7PGgIFfCiC0BvWIBG6+69YnCHbJ0K5d1XpvUBoXBoH1Q8vKjI9w5ROEyybDqL&#10;QWwKvlE6mo2DzBEpTq+1se4tVy3ymxIb6JKATnYr64AdXD1d8cGkWoqmCZ3SyIsDuNifQGx46n0+&#10;iyD81zxJs/g2zQfLyWw6yJbZeJBP49kgTvLbfBJnebZYfvNxk6zoi7sSkp+aMMn+TuTjOPTtE9oQ&#10;dSXOx+k4UDrLvRUORq0Rrdfa//rm9+K8kSzQc0Q0/T66zCrUBKid/gPZIJrXqe+HtWIH0Mz4DoDq&#10;w0cBNrUyzxh1MGAltl+2xHCMmncSuiEHnfxEBiMbT1MwzLlnfe4hkgJUiR1G/fbO9VO81UZsaoiU&#10;HPneQK9UIsjo+6jPCvL2BgxRYHAceD+l53a49euzNP8J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cxBj23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602688"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2" name="Dikdörtgen 809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AA296" id="Dikdörtgen 80902" o:spid="_x0000_s1026" style="position:absolute;margin-left:0;margin-top:0;width:114pt;height:25.5pt;z-index:487602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pPeg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zjFSJIWZFqIZ/bju3FrLtHBUQvGuNfY16zTtoCnj/rBeNZW3yv6bJFUnxSUOAEYdVcTueY3&#10;xqiu5oRBzmfHgdnTXkOogBddAHrDAjRade8Vgztk41Qo764yrQ8IhUO7oOL+pCLfOUThMMmyyTQG&#10;sSn4rtKr6SjIHJHi+Fob695y1SK/KbGBLgnoZHtvHbCDq8crPphUS9E0oVMaeXEAF/sTiA1Pvc9n&#10;EYT/midpFt+m+WA5nk4G2TIbDfJJPB3ESX6bj+MszxbLbz5ukhV9ce+F5McmTLK/E/kwDn37hDZE&#10;XYnzUToKlM5yb4WDUWtE67X2v775vThvJAv0HBFNv48uswo1AWrH/0A2iOZ16vthpdgeNDO+A6D6&#10;8FGATa3MC0YdDFiJ7ZcNMRyj5p2EbshBJz+RwchGkxQMc+5ZnXuIpABVYodRv71z/RRvtBHrGiIl&#10;B7430CuVCDL6Puqzgry9AUMUGBwG3k/puR1u/foszX8CAAD//wMAUEsDBBQABgAIAAAAIQCw1zD3&#10;2wAAAAQBAAAPAAAAZHJzL2Rvd25yZXYueG1sTI9BS8NAEIXvQv/DMgVvdtOgEmI2pRTsoUqhUe/b&#10;7JgEs7Npdpuu/97Ri708eLzhvW+KVbS9mHD0nSMFy0UCAql2pqNGwfvb810GwgdNRveOUME3eliV&#10;s5tC58Zd6IBTFRrBJeRzraANYcil9HWLVvuFG5A4+3Sj1YHt2Egz6guX216mSfIore6IF1o94KbF&#10;+qs6WwUf+263O2Wv202I25d0H91UHe6Vup3H9ROIgDH8H8MvPqNDyUxHdybjRa+AHwl/ylmaZmyP&#10;Ch6WCciykNfw5Q8AAAD//wMAUEsBAi0AFAAGAAgAAAAhALaDOJL+AAAA4QEAABMAAAAAAAAAAAAA&#10;AAAAAAAAAFtDb250ZW50X1R5cGVzXS54bWxQSwECLQAUAAYACAAAACEAOP0h/9YAAACUAQAACwAA&#10;AAAAAAAAAAAAAAAvAQAAX3JlbHMvLnJlbHNQSwECLQAUAAYACAAAACEAl6zaT3oCAADeBAAADgAA&#10;AAAAAAAAAAAAAAAuAgAAZHJzL2Uyb0RvYy54bWxQSwECLQAUAAYACAAAACEAsNcw99sAAAAEAQAA&#10;DwAAAAAAAAAAAAAAAADUBAAAZHJzL2Rvd25yZXYueG1sUEsFBgAAAAAEAAQA8wAAANwFAAAAAA==&#10;" filled="f" stroked="f">
                      <o:lock v:ext="edit" rotation="t" shapetype="t"/>
                    </v:rect>
                  </w:pict>
                </mc:Fallback>
              </mc:AlternateContent>
            </w:r>
            <w:r w:rsidRPr="004C2198">
              <w:rPr>
                <w:b/>
                <w:noProof/>
                <w:lang w:eastAsia="tr-TR"/>
              </w:rPr>
              <mc:AlternateContent>
                <mc:Choice Requires="wps">
                  <w:drawing>
                    <wp:anchor distT="0" distB="0" distL="114300" distR="114300" simplePos="0" relativeHeight="487603712" behindDoc="0" locked="0" layoutInCell="1" allowOverlap="1">
                      <wp:simplePos x="0" y="0"/>
                      <wp:positionH relativeFrom="column">
                        <wp:posOffset>0</wp:posOffset>
                      </wp:positionH>
                      <wp:positionV relativeFrom="paragraph">
                        <wp:posOffset>0</wp:posOffset>
                      </wp:positionV>
                      <wp:extent cx="1447800" cy="323850"/>
                      <wp:effectExtent l="0" t="0" r="0" b="0"/>
                      <wp:wrapNone/>
                      <wp:docPr id="80901" name="Dikdörtgen 809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68D93" id="Dikdörtgen 80901" o:spid="_x0000_s1026" style="position:absolute;margin-left:0;margin-top:0;width:114pt;height:25.5pt;z-index:487603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2EpeQIAAN4EAAAOAAAAZHJzL2Uyb0RvYy54bWysVNuO0zAQfUfiHyy/t7lseknUdLW7pQhp&#10;gRW7fIBrO421iW1st2kX8Vv8AD/G2GlLCy8I0QfX47HPzJkzk9n1rm3QlhsrlCxxMowx4pIqJuS6&#10;xJ+floMpRtYRyUijJC/xnlt8PX/9atbpgqeqVg3jBgGItEWnS1w7p4sosrTmLbFDpbkEZ6VMSxyY&#10;Zh0xQzpAb5sojeNx1CnDtFGUWwuni96J5wG/qjh1H6vKcoeaEkNuLqwmrCu/RvMZKdaG6FrQQxrk&#10;H7JoiZAQ9AS1II6gjRF/QLWCGmVV5YZUtZGqKkF54ABskvg3No810TxwgeJYfSqT/X+w9MP2wSDB&#10;SjyN8zjBSJIWZFqIZ/bju3FrLtHBUQvGuNfY16zTtoCnj/rBeNZW3yv6bJFUnxSU2MOou5rINb8x&#10;RnU1JwxyPjsOzJ72GkIFvOgC0BsWoNGqe68Y3CEbp0J5d5VpfUAoHNoFFfcnFfnOIQqHSZZNpjGI&#10;TcF3lV5NR0HmiBTH19pY95arFvlNiQ10SUAn23vrgB1cPV7xwaRaiqYJndLIiwO42J9AbHjqfT6L&#10;IPzXPEmz+DbNB8vxdDLIltlokE/i6SBO8tt8HGd5tlh+83GTrOiLey8kPzZhkv2dyIdx6NsntCHq&#10;SpyP0lGgdJZ7KxyMWiNar7X/9c3vxXkjWaDniGj6fXSZVagJUDv+B7JBNK9T3w8rxfagmfEdANWH&#10;jwJsamVeMOpgwEpsv2yI4Rg17yR0Qw46+YkMRjaapGCYc8/q3EMkBagSO4z67Z3rp3ijjVjXECk5&#10;8L2BXqlEkNH3UZ8V5O0NGKLA4DDwfkrP7XDr12dp/hMAAP//AwBQSwMEFAAGAAgAAAAhALDXMPfb&#10;AAAABAEAAA8AAABkcnMvZG93bnJldi54bWxMj0FLw0AQhe9C/8MyBW9206ASYjalFOyhSqFR79vs&#10;mASzs2l2m67/3tGLvTx4vOG9b4pVtL2YcPSdIwXLRQICqXamo0bB+9vzXQbCB01G945QwTd6WJWz&#10;m0Lnxl3ogFMVGsEl5HOtoA1hyKX0dYtW+4UbkDj7dKPVge3YSDPqC5fbXqZJ8iit7ogXWj3gpsX6&#10;qzpbBR/7brc7Za/bTYjbl3Qf3VQd7pW6ncf1E4iAMfwfwy8+o0PJTEd3JuNFr4AfCX/KWZpmbI8K&#10;HpYJyLKQ1/DlDwAAAP//AwBQSwECLQAUAAYACAAAACEAtoM4kv4AAADhAQAAEwAAAAAAAAAAAAAA&#10;AAAAAAAAW0NvbnRlbnRfVHlwZXNdLnhtbFBLAQItABQABgAIAAAAIQA4/SH/1gAAAJQBAAALAAAA&#10;AAAAAAAAAAAAAC8BAABfcmVscy8ucmVsc1BLAQItABQABgAIAAAAIQD6b2EpeQIAAN4EAAAOAAAA&#10;AAAAAAAAAAAAAC4CAABkcnMvZTJvRG9jLnhtbFBLAQItABQABgAIAAAAIQCw1zD32wAAAAQBAAAP&#10;AAAAAAAAAAAAAAAAANMEAABkcnMvZG93bnJldi54bWxQSwUGAAAAAAQABADzAAAA2wUAAAAA&#10;" filled="f" stroked="f">
                      <o:lock v:ext="edit" rotation="t" shapetype="t"/>
                    </v:rect>
                  </w:pict>
                </mc:Fallback>
              </mc:AlternateContent>
            </w:r>
            <w:r w:rsidRPr="004C2198">
              <w:rPr>
                <w:b/>
              </w:rPr>
              <w:t xml:space="preserve">PAYDAŞ ÖNEM ETKİ MATRİSİ </w:t>
            </w:r>
          </w:p>
        </w:tc>
      </w:tr>
      <w:tr w:rsidR="004C2198" w:rsidRPr="004C2198" w:rsidTr="00892593">
        <w:trPr>
          <w:trHeight w:val="237"/>
        </w:trPr>
        <w:tc>
          <w:tcPr>
            <w:tcW w:w="3370" w:type="dxa"/>
            <w:vMerge w:val="restart"/>
            <w:shd w:val="clear" w:color="auto" w:fill="D6E3BC" w:themeFill="accent3" w:themeFillTint="66"/>
            <w:vAlign w:val="center"/>
          </w:tcPr>
          <w:p w:rsidR="004C2198" w:rsidRPr="004C2198" w:rsidRDefault="004C2198" w:rsidP="004C2198">
            <w:pPr>
              <w:spacing w:line="360" w:lineRule="auto"/>
              <w:jc w:val="both"/>
              <w:rPr>
                <w:b/>
              </w:rPr>
            </w:pPr>
            <w:r w:rsidRPr="004C2198">
              <w:rPr>
                <w:b/>
              </w:rPr>
              <w:t>PAYDAŞIN ADI</w:t>
            </w:r>
          </w:p>
        </w:tc>
        <w:tc>
          <w:tcPr>
            <w:tcW w:w="2673" w:type="dxa"/>
            <w:gridSpan w:val="2"/>
            <w:shd w:val="clear" w:color="auto" w:fill="D6E3BC" w:themeFill="accent3" w:themeFillTint="66"/>
            <w:vAlign w:val="center"/>
          </w:tcPr>
          <w:p w:rsidR="004C2198" w:rsidRPr="004C2198" w:rsidRDefault="004C2198" w:rsidP="004C2198">
            <w:pPr>
              <w:spacing w:line="360" w:lineRule="auto"/>
              <w:jc w:val="both"/>
              <w:rPr>
                <w:b/>
              </w:rPr>
            </w:pPr>
            <w:r w:rsidRPr="004C2198">
              <w:rPr>
                <w:b/>
              </w:rPr>
              <w:t>Önem</w:t>
            </w:r>
          </w:p>
        </w:tc>
        <w:tc>
          <w:tcPr>
            <w:tcW w:w="3596" w:type="dxa"/>
            <w:gridSpan w:val="2"/>
            <w:shd w:val="clear" w:color="auto" w:fill="D6E3BC" w:themeFill="accent3" w:themeFillTint="66"/>
            <w:vAlign w:val="center"/>
          </w:tcPr>
          <w:p w:rsidR="004C2198" w:rsidRPr="004C2198" w:rsidRDefault="004C2198" w:rsidP="004C2198">
            <w:pPr>
              <w:spacing w:line="360" w:lineRule="auto"/>
              <w:jc w:val="both"/>
              <w:rPr>
                <w:b/>
              </w:rPr>
            </w:pPr>
            <w:r w:rsidRPr="004C2198">
              <w:rPr>
                <w:b/>
              </w:rPr>
              <w:t>Etki</w:t>
            </w:r>
          </w:p>
        </w:tc>
      </w:tr>
      <w:tr w:rsidR="004C2198" w:rsidRPr="004C2198" w:rsidTr="00892593">
        <w:trPr>
          <w:trHeight w:val="545"/>
        </w:trPr>
        <w:tc>
          <w:tcPr>
            <w:tcW w:w="3370" w:type="dxa"/>
            <w:vMerge/>
            <w:shd w:val="clear" w:color="auto" w:fill="D6E3BC" w:themeFill="accent3" w:themeFillTint="66"/>
            <w:vAlign w:val="center"/>
          </w:tcPr>
          <w:p w:rsidR="004C2198" w:rsidRPr="004C2198" w:rsidRDefault="004C2198" w:rsidP="004C2198">
            <w:pPr>
              <w:spacing w:line="360" w:lineRule="auto"/>
              <w:jc w:val="both"/>
            </w:pPr>
          </w:p>
        </w:tc>
        <w:tc>
          <w:tcPr>
            <w:tcW w:w="1171"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Önemli</w:t>
            </w:r>
          </w:p>
        </w:tc>
        <w:tc>
          <w:tcPr>
            <w:tcW w:w="1502"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Önemsiz</w:t>
            </w:r>
          </w:p>
        </w:tc>
        <w:tc>
          <w:tcPr>
            <w:tcW w:w="1967"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Güçlü</w:t>
            </w:r>
          </w:p>
        </w:tc>
        <w:tc>
          <w:tcPr>
            <w:tcW w:w="1629" w:type="dxa"/>
            <w:shd w:val="clear" w:color="auto" w:fill="D6E3BC" w:themeFill="accent3" w:themeFillTint="66"/>
            <w:vAlign w:val="center"/>
          </w:tcPr>
          <w:p w:rsidR="004C2198" w:rsidRPr="004C2198" w:rsidRDefault="004C2198" w:rsidP="004C2198">
            <w:pPr>
              <w:spacing w:line="360" w:lineRule="auto"/>
              <w:jc w:val="both"/>
              <w:rPr>
                <w:b/>
              </w:rPr>
            </w:pPr>
            <w:r w:rsidRPr="004C2198">
              <w:rPr>
                <w:b/>
              </w:rPr>
              <w:t>Zayıf</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Milli Eğitim Bakanlığı</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Birlikte çalış</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Kaymakamlık</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Birlikte çalış</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İlçe Milli Eğitim Müdürlükleri</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Birlikte çalış</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Okullar</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Yöneticiler</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Çalışmalara dâhil et</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 xml:space="preserve">Öğretmenler </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Çalışmalara dâhil et</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Öğrenciler</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Çalışmalara dâhil et</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Özel Öğretim Kurumları</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Okul Aile Birlikleri</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Çalışmalara dâhil et</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Memur ve Hizmetliler</w:t>
            </w:r>
          </w:p>
        </w:tc>
        <w:tc>
          <w:tcPr>
            <w:tcW w:w="1171" w:type="dxa"/>
            <w:shd w:val="clear" w:color="auto" w:fill="FFFFFF"/>
            <w:vAlign w:val="center"/>
          </w:tcPr>
          <w:p w:rsidR="004C2198" w:rsidRPr="004C2198" w:rsidRDefault="004C2198" w:rsidP="004C2198">
            <w:pPr>
              <w:spacing w:line="360" w:lineRule="auto"/>
              <w:jc w:val="both"/>
            </w:pPr>
            <w:r w:rsidRPr="004C2198">
              <w:t>√</w:t>
            </w:r>
          </w:p>
        </w:tc>
        <w:tc>
          <w:tcPr>
            <w:tcW w:w="1502" w:type="dxa"/>
            <w:shd w:val="clear" w:color="auto" w:fill="FFFFFF"/>
            <w:vAlign w:val="center"/>
          </w:tcPr>
          <w:p w:rsidR="004C2198" w:rsidRPr="004C2198" w:rsidRDefault="004C2198" w:rsidP="004C2198">
            <w:pPr>
              <w:spacing w:line="360" w:lineRule="auto"/>
              <w:jc w:val="both"/>
            </w:pPr>
          </w:p>
        </w:tc>
        <w:tc>
          <w:tcPr>
            <w:tcW w:w="1967" w:type="dxa"/>
            <w:shd w:val="clear" w:color="auto" w:fill="FFFFFF"/>
            <w:vAlign w:val="center"/>
          </w:tcPr>
          <w:p w:rsidR="004C2198" w:rsidRPr="004C2198" w:rsidRDefault="004C2198" w:rsidP="004C2198">
            <w:pPr>
              <w:spacing w:line="360" w:lineRule="auto"/>
              <w:jc w:val="both"/>
            </w:pPr>
            <w:r w:rsidRPr="004C2198">
              <w:t>Çalışmalara dâhil et</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Belediye</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Bilgilendir</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İlçe Sağlık Müdürlüğü</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Meslek odaları</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Bilgilendir</w:t>
            </w:r>
          </w:p>
        </w:tc>
        <w:tc>
          <w:tcPr>
            <w:tcW w:w="1629" w:type="dxa"/>
            <w:shd w:val="clear" w:color="auto" w:fill="FFFFFF"/>
            <w:vAlign w:val="center"/>
          </w:tcPr>
          <w:p w:rsidR="004C2198" w:rsidRPr="004C2198" w:rsidRDefault="004C2198" w:rsidP="004C2198">
            <w:pPr>
              <w:spacing w:line="360" w:lineRule="auto"/>
              <w:jc w:val="both"/>
            </w:pPr>
            <w:r w:rsidRPr="004C2198">
              <w:t> </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Muhtarlıklar</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Tarım İlçe Müdürlüğü</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r w:rsidR="004C2198" w:rsidRPr="004C2198" w:rsidTr="004C2198">
        <w:trPr>
          <w:trHeight w:val="158"/>
        </w:trPr>
        <w:tc>
          <w:tcPr>
            <w:tcW w:w="3370" w:type="dxa"/>
            <w:shd w:val="clear" w:color="auto" w:fill="FFFFFF"/>
            <w:vAlign w:val="center"/>
          </w:tcPr>
          <w:p w:rsidR="004C2198" w:rsidRPr="004C2198" w:rsidRDefault="004C2198" w:rsidP="004C2198">
            <w:pPr>
              <w:spacing w:line="360" w:lineRule="auto"/>
              <w:jc w:val="both"/>
            </w:pPr>
            <w:r w:rsidRPr="004C2198">
              <w:t>Sivil Savunma İl Müdürlüğü</w:t>
            </w:r>
          </w:p>
        </w:tc>
        <w:tc>
          <w:tcPr>
            <w:tcW w:w="1171" w:type="dxa"/>
            <w:shd w:val="clear" w:color="auto" w:fill="FFFFFF"/>
            <w:vAlign w:val="center"/>
          </w:tcPr>
          <w:p w:rsidR="004C2198" w:rsidRPr="004C2198" w:rsidRDefault="004C2198" w:rsidP="004C2198">
            <w:pPr>
              <w:spacing w:line="360" w:lineRule="auto"/>
              <w:jc w:val="both"/>
            </w:pPr>
          </w:p>
        </w:tc>
        <w:tc>
          <w:tcPr>
            <w:tcW w:w="1502" w:type="dxa"/>
            <w:shd w:val="clear" w:color="auto" w:fill="FFFFFF"/>
            <w:vAlign w:val="center"/>
          </w:tcPr>
          <w:p w:rsidR="004C2198" w:rsidRPr="004C2198" w:rsidRDefault="004C2198" w:rsidP="004C2198">
            <w:pPr>
              <w:spacing w:line="360" w:lineRule="auto"/>
              <w:jc w:val="both"/>
            </w:pPr>
            <w:r w:rsidRPr="004C2198">
              <w:t>√</w:t>
            </w:r>
          </w:p>
        </w:tc>
        <w:tc>
          <w:tcPr>
            <w:tcW w:w="1967" w:type="dxa"/>
            <w:shd w:val="clear" w:color="auto" w:fill="FFFFFF"/>
            <w:vAlign w:val="center"/>
          </w:tcPr>
          <w:p w:rsidR="004C2198" w:rsidRPr="004C2198" w:rsidRDefault="004C2198" w:rsidP="004C2198">
            <w:pPr>
              <w:spacing w:line="360" w:lineRule="auto"/>
              <w:jc w:val="both"/>
            </w:pPr>
            <w:r w:rsidRPr="004C2198">
              <w:t> </w:t>
            </w:r>
          </w:p>
        </w:tc>
        <w:tc>
          <w:tcPr>
            <w:tcW w:w="1629" w:type="dxa"/>
            <w:shd w:val="clear" w:color="auto" w:fill="FFFFFF"/>
            <w:vAlign w:val="center"/>
          </w:tcPr>
          <w:p w:rsidR="004C2198" w:rsidRPr="004C2198" w:rsidRDefault="004C2198" w:rsidP="004C2198">
            <w:pPr>
              <w:spacing w:line="360" w:lineRule="auto"/>
              <w:jc w:val="both"/>
            </w:pPr>
            <w:r w:rsidRPr="004C2198">
              <w:t>İzle</w:t>
            </w:r>
          </w:p>
        </w:tc>
      </w:tr>
    </w:tbl>
    <w:p w:rsidR="004C2198" w:rsidRPr="004C2198" w:rsidRDefault="004C2198" w:rsidP="004C2198">
      <w:pPr>
        <w:spacing w:line="360" w:lineRule="auto"/>
        <w:jc w:val="both"/>
        <w:rPr>
          <w:lang w:val="en-US"/>
        </w:rPr>
      </w:pPr>
    </w:p>
    <w:p w:rsidR="0025609A" w:rsidRDefault="0025609A" w:rsidP="004C2198">
      <w:pPr>
        <w:spacing w:line="360" w:lineRule="auto"/>
        <w:jc w:val="both"/>
        <w:rPr>
          <w:b/>
          <w:u w:val="single"/>
          <w:lang w:val="en-US"/>
        </w:rPr>
      </w:pPr>
    </w:p>
    <w:p w:rsidR="004C2198" w:rsidRPr="004C2198" w:rsidRDefault="0025609A" w:rsidP="004C2198">
      <w:pPr>
        <w:spacing w:line="360" w:lineRule="auto"/>
        <w:jc w:val="both"/>
        <w:rPr>
          <w:lang w:val="en-US"/>
        </w:rPr>
      </w:pPr>
      <w:r w:rsidRPr="004C2198">
        <w:rPr>
          <w:noProof/>
          <w:lang w:eastAsia="tr-TR"/>
        </w:rPr>
        <w:lastRenderedPageBreak/>
        <mc:AlternateContent>
          <mc:Choice Requires="wpg">
            <w:drawing>
              <wp:anchor distT="0" distB="0" distL="114300" distR="114300" simplePos="0" relativeHeight="487604736" behindDoc="0" locked="0" layoutInCell="1" allowOverlap="1" wp14:anchorId="452E7190" wp14:editId="21C77456">
                <wp:simplePos x="0" y="0"/>
                <wp:positionH relativeFrom="page">
                  <wp:align>center</wp:align>
                </wp:positionH>
                <wp:positionV relativeFrom="paragraph">
                  <wp:posOffset>205105</wp:posOffset>
                </wp:positionV>
                <wp:extent cx="5907405" cy="4957445"/>
                <wp:effectExtent l="57150" t="38100" r="0" b="0"/>
                <wp:wrapSquare wrapText="bothSides"/>
                <wp:docPr id="80910" name="Grup 80910"/>
                <wp:cNvGraphicFramePr/>
                <a:graphic xmlns:a="http://schemas.openxmlformats.org/drawingml/2006/main">
                  <a:graphicData uri="http://schemas.microsoft.com/office/word/2010/wordprocessingGroup">
                    <wpg:wgp>
                      <wpg:cNvGrpSpPr/>
                      <wpg:grpSpPr>
                        <a:xfrm>
                          <a:off x="0" y="0"/>
                          <a:ext cx="5907405" cy="4957445"/>
                          <a:chOff x="409575" y="94545"/>
                          <a:chExt cx="6715735" cy="7489301"/>
                        </a:xfrm>
                      </wpg:grpSpPr>
                      <pic:pic xmlns:pic="http://schemas.openxmlformats.org/drawingml/2006/picture">
                        <pic:nvPicPr>
                          <pic:cNvPr id="111" name="table"/>
                          <pic:cNvPicPr>
                            <a:picLocks noChangeAspect="1"/>
                          </pic:cNvPicPr>
                        </pic:nvPicPr>
                        <pic:blipFill>
                          <a:blip r:embed="rId22"/>
                          <a:stretch>
                            <a:fillRect/>
                          </a:stretch>
                        </pic:blipFill>
                        <pic:spPr>
                          <a:xfrm>
                            <a:off x="742245" y="975209"/>
                            <a:ext cx="6383065" cy="6608637"/>
                          </a:xfrm>
                          <a:prstGeom prst="rect">
                            <a:avLst/>
                          </a:prstGeom>
                        </pic:spPr>
                      </pic:pic>
                      <wps:wsp>
                        <wps:cNvPr id="112" name="Dikdörtgen 112"/>
                        <wps:cNvSpPr/>
                        <wps:spPr>
                          <a:xfrm rot="16200000">
                            <a:off x="-250825" y="2365376"/>
                            <a:ext cx="1666875" cy="31750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ÖNEMLİ</w:t>
                              </w:r>
                            </w:p>
                          </w:txbxContent>
                        </wps:txbx>
                        <wps:bodyPr anchor="ctr"/>
                      </wps:wsp>
                      <wps:wsp>
                        <wps:cNvPr id="113" name="Dikdörtgen 113"/>
                        <wps:cNvSpPr/>
                        <wps:spPr>
                          <a:xfrm rot="16200000">
                            <a:off x="-265906" y="6014244"/>
                            <a:ext cx="1668462" cy="31750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ÖNEMSİZ</w:t>
                              </w:r>
                            </w:p>
                          </w:txbxContent>
                        </wps:txbx>
                        <wps:bodyPr anchor="ctr"/>
                      </wps:wsp>
                      <wps:wsp>
                        <wps:cNvPr id="114" name="Dikdörtgen 114"/>
                        <wps:cNvSpPr/>
                        <wps:spPr>
                          <a:xfrm>
                            <a:off x="747713" y="974725"/>
                            <a:ext cx="2698750" cy="39687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kern w:val="24"/>
                                  <w:sz w:val="26"/>
                                  <w:szCs w:val="26"/>
                                </w:rPr>
                                <w:t>Bilgilendir - Birlikte Çalış</w:t>
                              </w:r>
                            </w:p>
                          </w:txbxContent>
                        </wps:txbx>
                        <wps:bodyPr anchor="ctr"/>
                      </wps:wsp>
                      <wps:wsp>
                        <wps:cNvPr id="115" name="Dikdörtgen 115"/>
                        <wps:cNvSpPr/>
                        <wps:spPr>
                          <a:xfrm>
                            <a:off x="3867150" y="785245"/>
                            <a:ext cx="2698750" cy="719478"/>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C0E1A" w:rsidRPr="0025609A" w:rsidRDefault="00AC0E1A" w:rsidP="004C2198">
                              <w:pPr>
                                <w:pStyle w:val="NormalWeb"/>
                                <w:kinsoku w:val="0"/>
                                <w:overflowPunct w:val="0"/>
                                <w:spacing w:before="0" w:beforeAutospacing="0" w:after="0" w:afterAutospacing="0"/>
                                <w:textAlignment w:val="baseline"/>
                                <w:rPr>
                                  <w:sz w:val="22"/>
                                  <w:szCs w:val="22"/>
                                </w:rPr>
                              </w:pPr>
                              <w:r w:rsidRPr="0025609A">
                                <w:rPr>
                                  <w:rFonts w:asciiTheme="minorHAnsi" w:hAnsi="Calibri" w:cstheme="minorBidi"/>
                                  <w:b/>
                                  <w:bCs/>
                                  <w:color w:val="000000"/>
                                  <w:kern w:val="24"/>
                                  <w:sz w:val="22"/>
                                  <w:szCs w:val="22"/>
                                </w:rPr>
                                <w:t>Kapasiteyi geliştir, çıkarlarını gözet</w:t>
                              </w:r>
                            </w:p>
                            <w:p w:rsidR="00AC0E1A" w:rsidRPr="0025609A" w:rsidRDefault="00AC0E1A" w:rsidP="004C2198">
                              <w:pPr>
                                <w:pStyle w:val="NormalWeb"/>
                                <w:kinsoku w:val="0"/>
                                <w:overflowPunct w:val="0"/>
                                <w:spacing w:before="0" w:beforeAutospacing="0" w:after="0" w:afterAutospacing="0"/>
                                <w:textAlignment w:val="baseline"/>
                                <w:rPr>
                                  <w:sz w:val="22"/>
                                  <w:szCs w:val="22"/>
                                </w:rPr>
                              </w:pPr>
                              <w:r w:rsidRPr="0025609A">
                                <w:rPr>
                                  <w:rFonts w:asciiTheme="minorHAnsi" w:hAnsi="Calibri" w:cstheme="minorBidi"/>
                                  <w:b/>
                                  <w:bCs/>
                                  <w:color w:val="000000"/>
                                  <w:kern w:val="24"/>
                                  <w:sz w:val="22"/>
                                  <w:szCs w:val="22"/>
                                </w:rPr>
                                <w:t>İzle – Birlikte Çalış</w:t>
                              </w:r>
                            </w:p>
                          </w:txbxContent>
                        </wps:txbx>
                        <wps:bodyPr anchor="ctr"/>
                      </wps:wsp>
                      <wps:wsp>
                        <wps:cNvPr id="116" name="Dikdörtgen 116"/>
                        <wps:cNvSpPr/>
                        <wps:spPr>
                          <a:xfrm>
                            <a:off x="747713" y="4557713"/>
                            <a:ext cx="2698750" cy="38417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Etkilerini gider, kendini savun</w:t>
                              </w:r>
                            </w:p>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Bilgilendir - Gözet</w:t>
                              </w:r>
                            </w:p>
                          </w:txbxContent>
                        </wps:txbx>
                        <wps:bodyPr anchor="ctr"/>
                      </wps:wsp>
                      <wps:wsp>
                        <wps:cNvPr id="117" name="Dikdörtgen 117"/>
                        <wps:cNvSpPr/>
                        <wps:spPr>
                          <a:xfrm>
                            <a:off x="3865563" y="4560888"/>
                            <a:ext cx="2698750" cy="39687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İzle veya gözet</w:t>
                              </w:r>
                            </w:p>
                          </w:txbxContent>
                        </wps:txbx>
                        <wps:bodyPr anchor="ctr"/>
                      </wps:wsp>
                      <wps:wsp>
                        <wps:cNvPr id="118" name="Dikdörtgen 118"/>
                        <wps:cNvSpPr/>
                        <wps:spPr>
                          <a:xfrm>
                            <a:off x="709613" y="1420812"/>
                            <a:ext cx="3136608" cy="1941635"/>
                          </a:xfrm>
                          <a:prstGeom prst="rect">
                            <a:avLst/>
                          </a:prstGeom>
                        </wps:spPr>
                        <wps:txbx>
                          <w:txbxContent>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Öğrenciler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Öğretmenler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Okul Aile Birliği</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İlçe Milli Eğitim Müdürlüğü</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Kaymakamlık</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Okullar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Memur ve Hizmetliler</w:t>
                              </w:r>
                            </w:p>
                          </w:txbxContent>
                        </wps:txbx>
                        <wps:bodyPr>
                          <a:spAutoFit/>
                        </wps:bodyPr>
                      </wps:wsp>
                      <wps:wsp>
                        <wps:cNvPr id="119" name="Dikdörtgen 119"/>
                        <wps:cNvSpPr/>
                        <wps:spPr>
                          <a:xfrm>
                            <a:off x="3879850" y="1403998"/>
                            <a:ext cx="3137330" cy="1634101"/>
                          </a:xfrm>
                          <a:prstGeom prst="rect">
                            <a:avLst/>
                          </a:prstGeom>
                        </wps:spPr>
                        <wps:txbx>
                          <w:txbxContent>
                            <w:p w:rsidR="00AC0E1A" w:rsidRDefault="00AC0E1A" w:rsidP="004C2198">
                              <w:pPr>
                                <w:widowControl/>
                                <w:kinsoku w:val="0"/>
                                <w:overflowPunct w:val="0"/>
                                <w:autoSpaceDE/>
                                <w:autoSpaceDN/>
                                <w:spacing w:line="273" w:lineRule="auto"/>
                                <w:contextualSpacing/>
                                <w:textAlignment w:val="baseline"/>
                                <w:rPr>
                                  <w:rFonts w:ascii="Calibri" w:eastAsia="Times New Roman" w:hAnsi="Calibri" w:cs="Tahoma"/>
                                  <w:color w:val="000000" w:themeColor="text1"/>
                                  <w:kern w:val="24"/>
                                </w:rPr>
                              </w:pP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Ulusal Ajans</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Milli Eğitim Bakanlığı</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Belediye</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Sendikalar</w:t>
                              </w:r>
                            </w:p>
                          </w:txbxContent>
                        </wps:txbx>
                        <wps:bodyPr>
                          <a:noAutofit/>
                        </wps:bodyPr>
                      </wps:wsp>
                      <wps:wsp>
                        <wps:cNvPr id="120" name="Dikdörtgen 120"/>
                        <wps:cNvSpPr/>
                        <wps:spPr>
                          <a:xfrm>
                            <a:off x="741363" y="5051425"/>
                            <a:ext cx="3136608" cy="1310412"/>
                          </a:xfrm>
                          <a:prstGeom prst="rect">
                            <a:avLst/>
                          </a:prstGeom>
                        </wps:spPr>
                        <wps:txbx>
                          <w:txbxContent>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İlçe Mal Müdürlüğü</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Özel Eğitim Kurumları,</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İlçe Sağlık Müdürlüğü</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Meslek Odaları</w:t>
                              </w:r>
                            </w:p>
                          </w:txbxContent>
                        </wps:txbx>
                        <wps:bodyPr>
                          <a:spAutoFit/>
                        </wps:bodyPr>
                      </wps:wsp>
                      <wps:wsp>
                        <wps:cNvPr id="121" name="Dikdörtgen 121"/>
                        <wps:cNvSpPr/>
                        <wps:spPr>
                          <a:xfrm>
                            <a:off x="3870325" y="4941888"/>
                            <a:ext cx="3136608" cy="724276"/>
                          </a:xfrm>
                          <a:prstGeom prst="rect">
                            <a:avLst/>
                          </a:prstGeom>
                        </wps:spPr>
                        <wps:txbx>
                          <w:txbxContent>
                            <w:p w:rsidR="00AC0E1A" w:rsidRDefault="00AC0E1A" w:rsidP="000D56CF">
                              <w:pPr>
                                <w:pStyle w:val="ListeParagraf"/>
                                <w:widowControl/>
                                <w:numPr>
                                  <w:ilvl w:val="0"/>
                                  <w:numId w:val="29"/>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Muhtarlıklar</w:t>
                              </w:r>
                            </w:p>
                            <w:p w:rsidR="00AC0E1A" w:rsidRDefault="00AC0E1A" w:rsidP="000D56CF">
                              <w:pPr>
                                <w:pStyle w:val="ListeParagraf"/>
                                <w:widowControl/>
                                <w:numPr>
                                  <w:ilvl w:val="0"/>
                                  <w:numId w:val="29"/>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Tarım İlçe Müdürlüğü</w:t>
                              </w:r>
                            </w:p>
                          </w:txbxContent>
                        </wps:txbx>
                        <wps:bodyPr>
                          <a:spAutoFit/>
                        </wps:bodyPr>
                      </wps:wsp>
                      <wps:wsp>
                        <wps:cNvPr id="122" name="Dikdörtgen 122"/>
                        <wps:cNvSpPr/>
                        <wps:spPr>
                          <a:xfrm>
                            <a:off x="1420813" y="353558"/>
                            <a:ext cx="1666875" cy="605292"/>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GÜÇLÜ</w:t>
                              </w:r>
                            </w:p>
                          </w:txbxContent>
                        </wps:txbx>
                        <wps:bodyPr anchor="ctr"/>
                      </wps:wsp>
                      <wps:wsp>
                        <wps:cNvPr id="123" name="Dikdörtgen 123"/>
                        <wps:cNvSpPr/>
                        <wps:spPr>
                          <a:xfrm>
                            <a:off x="4635499" y="94545"/>
                            <a:ext cx="1668463" cy="633142"/>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ZAYIF</w:t>
                              </w:r>
                            </w:p>
                          </w:txbxContent>
                        </wps:txbx>
                        <wps:bodyPr anchor="ctr"/>
                      </wps:wsp>
                    </wpg:wgp>
                  </a:graphicData>
                </a:graphic>
                <wp14:sizeRelH relativeFrom="margin">
                  <wp14:pctWidth>0</wp14:pctWidth>
                </wp14:sizeRelH>
                <wp14:sizeRelV relativeFrom="margin">
                  <wp14:pctHeight>0</wp14:pctHeight>
                </wp14:sizeRelV>
              </wp:anchor>
            </w:drawing>
          </mc:Choice>
          <mc:Fallback>
            <w:pict>
              <v:group w14:anchorId="452E7190" id="Grup 80910" o:spid="_x0000_s1030" style="position:absolute;left:0;text-align:left;margin-left:0;margin-top:16.15pt;width:465.15pt;height:390.35pt;z-index:487604736;mso-position-horizontal:center;mso-position-horizontal-relative:page;mso-width-relative:margin;mso-height-relative:margin" coordorigin="4095,945" coordsize="67157,7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VavYgUAAOsdAAAOAAAAZHJzL2Uyb0RvYy54bWzsme1u2zYUhv8P2D0I&#10;+p9aEqkvI05RNEswoFiDdrsAWqZsIZIoUHKc3NhuYDe2l6Q+LMdBncxJjSEF6uiDog5fPufw8Oj8&#10;432RW3dc1pkoZ7b7wbEtXiZikZXLmf3Xn1dnkW3VDSsXLBcln9kPvLY/Xvz6y/mmmnJPrES+4NJC&#10;J2U93VQze9U01XQyqZMVL1j9QVS8xM1UyII1OJXLyUKyDXov8onnOMFkI+SikiLhdY2rl+amfaH7&#10;T1OeNF/TtOaNlc9s2NboX6l/5+p3cnHOpkvJqlWWtGawF1hRsKzES/uuLlnDrLXMHnVVZIkUtUib&#10;D4koJiJNs4TrMWA0rrMzmmsp1pUey3K6WVa9TJB2R6cXd5v8cXcjrWwxsyMndqFQyQpM07VcV5a5&#10;AoU21XKKhtey+l7dyPbC0pypQd+nslB/MRzrXmv70GvL7xsrwUU/dkLq+LaV4B6N/ZBS36ifrDBF&#10;6jnq4DJaoEFM/eH2b20XQej6IWm7CGkUE8dVXUw6CybK0N6uKkum+N+qhqNHqv2YLjzVrCW3206K&#10;g/oomLxdV2eY4Io12TzLs+ZBw4qpVEaVdzdZciPNyTABrut28jdsnnM1NNVctTDtmRrPF5Hc1lYp&#10;Pq9YueSf6gqMw/O0EOPmE3U6etk8z6qrLM/VZKnjdljwhx2e9ihjWL0UybrgZWOcT/IcIxRlvcqq&#10;2rbklBdzDpbk7wttEJvWjeRNslIvTPHibzDWzFh/Q1s5GKZsrkHZHq5C6nmgQvMR+p4TG346wgIS&#10;ESdo8QgCJwpIOMID8sm6ueaisNQBzIQ1mBM2ZXdf6taurgmwGkzRhzhVroA4VXfC4eyRdM9yxe8r&#10;VnGYoLrdJsHrSLjMbhf//C2bJS8t1/XUeNq2vSvWI70sKRQOAYIj/unRtW555vlO5Bn9PBL4JAzG&#10;ArpBEETKAZWLEjf08fy2ez1XP2WomUp91DzkXImdl994ipADj3e1fTrY88+5tO4YwjRLEgDWebZu&#10;PeDTPuj9+EGDW6oe5XoheM5b+yf0m0XZ9A8XWSnkvrcvbjuTU9MeBG2NWx029/N7HWtpN49zsXhA&#10;/GVlshLwwqSRWnHVGJS9GW5kP26kMxNovgC3ADE/0O4aOC71qB41ZqMN58AtogFIf8ftlXHTC61i&#10;6kRwo/tx673iadyUO7bhLKRh6AJclS3gGIENsWqgywtixDIkNJquWAe2nxbMdKBFmvLsYNY9+KJg&#10;1j38ynTp15wQXVjATBI7Xjt7JziILhKpbBP4AK8w8lXe8TReoRvTMNKRu0tF33St7Cb6f4mXzuFO&#10;CC+saPvw6r3gILy2ghf1fR3InsaLRBTJ2DteiO5tamWyx6OkYtptTwivcD9evRcchBeil+8HZnGk&#10;PrZCkR7m++q4tcHoguYrr456k3pCfKEety989W5wEF+hEwdt7oXE3onMxnTAi7hEbcBN8oXF0Q1Q&#10;tjle9tXvo1CwQq+DuioBrKtP60ZcZXo/v31L78beclcV75e6J+IgqUkUxlGbiLjUIXG848rQOiSk&#10;TXQhNHV3qmL/LRUZtNbb221B2bQUSuv052vt9ZXLUdKHyy0fB2kdUnBroqbv+CB7J+kbY01chxrw&#10;+wLksaTu6zxmw3ZSWHt9lXIsdY/HQVIDa4e0xSiKAPFohRppHXrUM9Wqo0vd1zhOUer9ZUCvx+Mg&#10;qU2ENlgTn/j+TgAZlf0Cx/di3f+RlK7fy35DCO0rHKdRiPEAxZ5kAJefEzUpFncaY7Ebf7cZl/nw&#10;JlWICQgBjkdMBd7xGqrKrl6uhhX66bKy/lCGL4r621n79VN9stw+1+Xr4Rvtx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cjE2E3gAAAAcBAAAPAAAAZHJzL2Rvd25yZXYueG1s&#10;TI/BasMwEETvhf6D2EBvjeSYltTxOoTQ9hQKTQqlN8Xa2CbWyliK7fx91VNz22GGmbf5erKtGKj3&#10;jWOEZK5AEJfONFwhfB3eHpcgfNBsdOuYEK7kYV3c3+U6M27kTxr2oRKxhH2mEeoQukxKX9ZktZ+7&#10;jjh6J9dbHaLsK2l6PcZy28qFUs/S6objQq072tZUnvcXi/A+6nGTJq/D7nzaXn8OTx/fu4QQH2bT&#10;ZgUi0BT+w/CHH9GhiExHd2HjRYsQHwkI6SIFEd2XVMXjiLBMUgWyyOUtf/ELAAD//wMAUEsDBAoA&#10;AAAAAAAAIQB9E8QdSXcAAEl3AAAUAAAAZHJzL21lZGlhL2ltYWdlMS5wbmeJUE5HDQoaCgAAAA1J&#10;SERSAAAEFwAABDwIBgAAAMnXdsQAAAABc1JHQgCuzhzpAAAABGdBTUEAALGPC/xhBQAAACBjSFJN&#10;AAB6JgAAgIQAAPoAAACA6AAAdTAAAOpgAAA6mAAAF3CculE8AAAACXBIWXMAABcRAAAXEQHKJvM/&#10;AAB2sklEQVR4Xu3c0c2GV3GFUUqghFRkl0RMMTSBrZRACRRAESTiJhJ6czP2o8wZr0hcvltz1v5g&#10;S78c/+EP/o8AAQIECBAgQIAAAQIECBAgQIAAAQIECBAgQIAAAQIECBAgQIAAAQIECBAgQIAAAQIE&#10;CBAgQIAAAQIECBAgQIAAAQIECBAgQIAAAQIECBAgQIAAAQIECBAgQIAAAQIECBAgQIAAAQIECBAg&#10;QIAAAQIECBAgQIAAAQIECBAgQIAAAQIECBAgQIAAAQIECBAgQIAAAQIECBAgQIAAAQIECBAgQIAA&#10;AQIECBAgQIAAAQIECBAgQIDA/7vAj3/6rz/+8NMvf/vxp1/+6T8M/Ab8BvwG/Ab8BvwG/Ab8BvwG&#10;/Ab8BvwG/AZ+R7+BP/38l9/kDxP/88eF//jxz78jOH9E8UckvwG/Ab8BvwG/Ab8BvwG/Ab8BvwG/&#10;Ab8Bv4F//QZ++M+//sMfF/wY/A+C34DfgN+A34DfgN+A34DfgN+A34DfgN+A38D4N+CPC3484x+P&#10;f8TJP6njN+A34DfgN+A34DfgN+A34DfgN+A34Dfgn1zwhwV/WPAb8BvwG/Ab8BvwG/Ab8BvwG/Ab&#10;8BvwG/Ab+NW/gd/2n1z4t0J++Onnv/8m/z8XQggQIECAAIGVAv/6dy7Z/5XdOIoAAQIECFQC6f6n&#10;4ZWIXAIECBAgQOBXCdj/X8XnYwIECBAg8KRAuv9p+JPcjiZAgAABAvcF7P/9jr2QAAECBAj8u0C6&#10;/2m4LgkQIECAAIGVAvZ/ZS2OIkCAAAECqUC6/2l4yiKcAAECBAgQmArY/6mc7wgQIECAwLsC6f6n&#10;4e+au5wAAQIECJwWsP+n6/U4AgQIECDwKZDufxquUAIECBAgQGClgP1fWYujCBAgQIBAKpDufxqe&#10;sggnQIAAAQIEpgL2fyrnOwIECBAg8K5Auv9p+LvmLidAgAABAqcF7P/pej2OAAECBAh8CqT7n4Yr&#10;lAABAgQIEFgpYP9X1uIoAgQIECCQCqT7n4anLMIJECBAgACBqYD9n8r5jgABAgQIvCuQ7n8a/q65&#10;ywkQIECAwGkB+3+6Xo8jQIAAAQKfAun+p+EKJUCAAAECBFYK2P+VtTiKAAECBAikAun+p+Epi3AC&#10;BAgQIEBgKmD/p3K+I0CAAAEC7wqk+5+Gv2vucgIECBAgcFrA/p+u1+MIECBAgMCnQLr/abhCCRAg&#10;QIAAgZUC9n9lLY4iQIAAAQKpQLr/aXjKIpwAAQIECBCYCtj/qZzvCBAgQIDAuwLp/qfh75q7nAAB&#10;AgQInBaw/6fr9TgCBAgQIPApkO5/Gq5QAgQIECBAYKWA/V9Zi6MIECBAgEAqkO5/Gp6yCCdAgAAB&#10;AgSmAvZ/Kuc7AgQIECDwrkC6/2n4u+YuJ0CAAAECpwXs/+l6PY4AAQIECHwKpPufhiuUAAECBAgQ&#10;WClg/1fW4igCBAgQIJAKpPufhqcswgkQIECAAIGpgP2fyvmOAAECBAi8K5Dufxr+rrnLCRAgQIDA&#10;aQH7f7pejyNAgAABAp8C6f6n4QolQIAAAQIEVgrY/5W1OIoAAQIECKQC6f6n4SmLcAIECBAgQGAq&#10;YP+ncr4jQIAAAQLvCqT7n4a/a+5yAgQIECBwWsD+n67X4wgQIECAwKdAuv9puEIJECBAgACBlQL2&#10;f2UtjiJAgAABAqlAuv9peMoinAABAgQIEJgK2P+pnO8IECBAgMC7Aun+p+HvmrucAAECBAicFrD/&#10;p+v1OAIECBAg8CmQ7n8arlACBAgQIEBgpYD9X1mLowgQIECAQCqQ7n8anrIIJ0CAAAECBKYC9n8q&#10;5zsCBAgQIPCuQLr/afi75i4nQIAAAQKnBez/6Xo9jgABAgQIfAqk+5+GK5QAAQIECBBYKWD/V9bi&#10;KAIECBAgkAqk+5+GpyzCCRAgQIAAgamA/Z/K+Y4AAQIECLwrkO5/Gv6uucsJECBAgMBpAft/ul6P&#10;I0CAAAECnwLp/qfhCiVAgAABAgRWCtj/lbU4igABAgQIpALp/qfhKYtwAgQIECBAYCpg/6dyviNA&#10;gAABAu8KpPufhr9r7nICBAgQIHBawP6frtfjCBAgQIDAp0C6/2m4QgkQIECAAIGVAvZ/ZS2OIkCA&#10;AAECqUC6/2l4yiKcAAECBAgQmArY/6mc7wgQIECAwLsC6f6n4e+au5wAAQIECJwWsP+n6/U4AgQI&#10;ECDwKZDufxquUAIECBAgQGClgP1fWYujCBAgQIBAKpDufxqesggnQIAAAQIEpgL2fyrnOwIECBAg&#10;8K5Auv9p+LvmLidAgAABAqcF7P/pej2OAAECBAh8CqT7n4YrlAABAgQIEFgpYP9X1uIoAgQIECCQ&#10;CqT7n4anLMIJECBAgACBqYD9n8r5jgABAgQIvCuQ7n8a/q65ywkQIECAwGkB+3+6Xo8jQIAAAQKf&#10;Aun+p+EKJUCAAAECBFYK2P+VtTiKAAECBAikAun+p+Epi3ACBAgQIEBgKmD/p3K+I0CAAAEC7wqk&#10;+5+Gv2vucgIECBAgcFrA/p+u1+MIECBAgMCnQLr/abhCCRAgQIAAgZUC9n9lLY4iQIAAAQKpQLr/&#10;aXjKIpwAAQIECBCYCtj/qZzvCBAgQIDAuwLp/qfh75q7nAABAgQInBaw/6fr9TgCBAgQIPApkO5/&#10;Gq5QAgQIECBAYKWA/V9Zi6MIECBAgEAqkO5/Gp6yCCdAgAABAgSmAvZ/Kuc7AgQIECDwrkC6/2n4&#10;u+YuJ0CAAAECpwXs/+l6PY4AAQIECHwKpPufhiuUAAECBAgQWClg/1fW4igCBAgQIJAKpPufhqcs&#10;wgkQIECAAIGpgP2fyvmOAAECBAi8K5Dufxr+rrnLCRAgQIDAaQH7f7pejyNAgAABAp8C6f6n4Qol&#10;QIAAAQIEVgrY/5W1OIoAAQIECKQC6f6n4SmLcAIECBAgQGAqYP+ncr4jQIAAAQLvCqT7n4a/a+5y&#10;AgQIECBwWsD+n67X4wgQIECAwKdAuv9puEIJECBAgACBlQL2f2UtjiJAgAABAqlAuv9peMoinAAB&#10;AgQIEJgK2P+pnO8IECBAgMC7Aun+p+HvmrucAAECBAicFrD/p+v1OAIECBAg8CmQ7n8arlACBAgQ&#10;IEBgpYD9X1mLowgQIECAQCqQ7n8anrIIJ0CAAAECBKYC9n8q5zsCBAgQIPCuQLr/afi75i4nQIAA&#10;AQKnBez/6Xo9jgABAgQIfAqk+5+GK5QAAQIECBBYKWD/V9biKAIECBAgkAqk+5+GpyzCCRAgQIAA&#10;gamA/Z/K+Y4AAQIECLwrkO5/Gv6uucsJECBAgMBpAft/ul6PI0CAAAECnwLp/qfhCiVAgAABAgRW&#10;Ctj/lbU4igABAgQIpALp/qfhKYtwAgQIECBAYCpg/6dyviNAgAABAu8KpPufhr9r7nICBAgQIHBa&#10;wP6frtfjCBAgQIDAp0C6/2m4QgkQIECAAIGVAvZ/ZS2OIkCAAAECqUC6/2l4yiKcAAECBAgQmArY&#10;/6mc7wgQIECAwLsC6f6n4e+au5wAAQIECJwWsP+n6/U4AgQIECDwKZDufxquUAIECBAgQGClgP1f&#10;WYujCBAgQIBAKpDufxqesggnQIAAAQIEpgL2fyrnOwIECBAg8K5Auv9p+LvmLidAgAABAqcF7P/p&#10;ej2OAAECBAh8CqT7n4YrlAABAgQIEFgpYP9X1uIoAgQIECCQCqT7n4anLMIJECBAgACBqYD9n8r5&#10;jgABAgQIvCuQ7n8a/q65ywkQIECAwGkB+3+6Xo8jQIAAAQKfAun+p+EKJUCAAAECBFYK2P+VtTiK&#10;AAECBAikAun+p+Epi3ACBAgQIEBgKmD/p3K+I0CAAAEC7wqk+5+Gv2vucgIECBAgcFrA/p+u1+MI&#10;ECBAgMCnQLr/abhCCRAgQIAAgZUC9n9lLY4iQIAAAQKpQLr/aXjKIpwAAQIECBCYCtj/qZzvCBAg&#10;QIDAuwLp/qfh75q7nAABAgQInBaw/6fr9TgCBAgQIPApkO5/Gq5QAgQIECBAYKWA/V9Zi6MIECBA&#10;gEAqkO5/Gp6yCCdAgAABAgSmAvZ/Kuc7AgQIECDwrkC6/2n4u+YuJ0CAAAECpwXs/+l6PY4AAQIE&#10;CHwKpPufhiuUAAECBAgQWClg/1fW4igCBAgQIJAKpPufhqcswgkQIECAAIGpgP2fyvmOAAECBAi8&#10;K5Dufxr+rrnLCRAgQIDAaQH7f7pejyNAgAABAp8C6f6n4QolQIAAAQIEVgrY/5W1OIoAAQIECKQC&#10;6f6n4SmLcAIECBAgQGAqYP+ncr4jQIAAAQLvCqT7n4a/a+5yAgQIECBwWsD+n67X4wgQIECAwKdA&#10;uv9puEIJECBAgACBlQL2f2UtjiJAgAABAqlAuv9peMoinAABAgQIEJgK2P+pnO8IECBAgMC7Aun+&#10;p+HvmrucAAECBAicFrD/p+v1OAIECBAg8CmQ7n8arlACBAgQIEBgpYD9X1mLowgQIECAQCqQ7n8a&#10;nrIIJ0CAAAECBKYC9n8q5zsCBAgQIPCuQLr/afi75i4nQIAAAQKnBez/6Xo9jgABAgQIfAqk+5+G&#10;K5QAAQIECBBYKWD/V9biKAIECBAgkAqk+5+GpyzCCRAgQIAAgamA/Z/K+Y4AAQIECLwrkO5/Gv6u&#10;ucsJECBAgMBpAft/ul6PI0CAAAECnwLp/qfhCiVAgAABAgRWCtj/lbU4igABAgQIpALp/qfhKYtw&#10;AgQIECBAYCpg/6dyviNAgAABAu8KpPufhr9r7nICBAgQIHBawP6frtfjCBAgQIDAp0C6/2m4QgkQ&#10;IECAAIGVAvZ/ZS2OIkCAAAECqUC6/2l4yiKcAAECBAgQmArY/6mc7wgQIECAwLsC6f6n4e+au5wA&#10;AQIECJwWsP+n6/U4AgQIECDwKZDufxquUAIECBAgQGClgP1fWYujCBAgQIBAKpDufxqesggnQIAA&#10;AQIEpgL2fyrnOwIECBAg8K5Auv9p+LvmLidAgAABAqcF7P/pej2OAAECBAh8CqT7n4YrlAABAgQI&#10;EFgpYP9X1uIoAgQIECCQCqT7n4anLMIJECBAgACBqYD9n8r5jgABAgQIvCuQ7n8a/q65ywkQIECA&#10;wGkB+3+6Xo8jQIAAAQKfAun+p+EKJUCAAAECBFYK2P+VtTiKAAECBAikAun+p+Epi3ACBAgQIEBg&#10;KmD/p3K+I0CAAAEC7wqk+5+Gv2vucgIECBAgcFrA/p+u1+MIECBAgMCnQLr/abhCCRAgQIAAgZUC&#10;9n9lLY4iQIAAAQKpQLr/aXjKIpwAAQIECBCYCtj/qZzvCBAgQIDAuwLp/qfh75q7nAABAgQInBaw&#10;/6fr9TgCBAgQIPApkO5/Gq5QAgQIECBAYKWA/V9Zi6MIECBAgEAqkO5/Gp6yCCdAgAABAgSmAvZ/&#10;Kuc7AgQIECDwrkC6/2n4u+YuJ0CAAAECpwXs/+l6PY4AAQIECHwKpPufhiuUAAECBAgQWClg/1fW&#10;4igCBAgQIJAKpPufhqcswgkQIECAAIGpgP2fyvmOAAECBAi8K5Dufxr+rrnLCRAgQIDAaQH7f7pe&#10;jyNAgAABAp8C6f6n4QolQIAAAQIEVgrY/5W1OIoAAQIECKQC6f6n4SmLcAIECBAgQGAqYP+ncr4j&#10;QIAAAQLvCqT7n4a/a+5yAgQIECBwWsD+n67X4wgQIECAwKdAuv9puEIJECBAgACBlQL2f2UtjiJA&#10;gAABAqlAuv9peMoinAABAgQIEJgK2P+pnO8IECBAgMC7Aun+p+HvmrucAAECBAicFrD/p+v1OAIE&#10;CBAg8CmQ7n8arlACBAgQIEBgpYD9X1mLowgQIECAQCqQ7n8anrIIJ0CAAAECBKYC9n8q5zsCBAgQ&#10;IPCuQLr/afi75i4nQIAAAQKnBez/6Xo9jgABAgQIfAqk+5+GK5QAAQIECBBYKWD/V9biKAIECBAg&#10;kAqk+5+GpyzCCRAgQIAAgamA/Z/K+Y4AAQIECLwrkO5/Gv6uucsJECBAgMBpAft/ul6PI0CAAAEC&#10;nwLp/qfhCiVAgAABAgRWCtj/lbU4igABAgQIpALp/qfhKYtwAgQIECBAYCpg/6dyviNAgAABAu8K&#10;pPufhr9r7nICBAgQIHBawP6frtfjCBAgQIDAp0C6/2m4QgkQIECAAIGVAvZ/ZS2OIkCAAAECqUC6&#10;/2l4yiKcAAECBAgQmArY/6mc7wgQIECAwLsC6f6n4e+au5wAAQIECJwWsP+n6/U4AgQIECDwKZDu&#10;fxquUAIECBAgQGClgP1fWYujCBAgQIBAKpDufxqesggnQIAAAQIEpgL2fyrnOwIECBAg8K5Auv9p&#10;+LvmLidAgAABAqcF7P/pej2OAAECBAh8CqT7n4YrlAABAgQIEFgpYP9X1uIoAgQIECCQCqT7n4an&#10;LMIJECBAgACBqYD9n8r5jgABAgQIvCuQ7n8a/q65ywkQIECAwGkB+3+6Xo8jQIAAAQKfAun+p+EK&#10;JUCAAAECBFYK2P+VtTiKAAECBAikAun+p+Epi3ACBAgQIEBgKmD/p3K+I0CAAAEC7wqk+5+Gv2vu&#10;cgIECBAgcFrA/p+u1+MIECBAgMCnQLr/abhCCRAgQIAAgZUC9n9lLY4iQIAAAQKpQLr/aXjKIpwA&#10;AQIECBCYCtj/qZzvCBAgQIDAuwLp/qfh75q7nAABAgQInBaw/6fr9TgCBAgQIPApkO5/Gq5QAgQI&#10;ECBAYKWA/V9Zi6MIECBAgEAqkO5/Gp6yCCdAgAABAgSmAvZ/Kuc7AgQIECDwrkC6/2n4u+YuJ0CA&#10;AAECpwXs/+l6PY4AAQIECHwKpPufhiuUAAECBAgQWClg/1fW4igCBAgQIJAKpPufhqcswgkQIECA&#10;AIGpgP2fyvmOAAECBAi8K5Dufxr+rrnLCRAgQIDAaQH7f7pejyNAgAABAp8C6f6n4QolQIAAAQIE&#10;VgrY/5W1OIoAAQIECKQC6f6n4SmLcAIECBAgQGAqYP+ncr4jQIAAAQLvCqT7n4a/a+5yAgQIECBw&#10;WsD+n67X4wgQIECAwKdAuv9puEIJECBAgACBlQL2f2UtjiJAgAABAqlAuv9peMoinAABAgQIEJgK&#10;2P+pnO8IECBAgMC7Aun+p+HvmrucAAECBAicFrD/p+v1OAIECBAg8CmQ7n8arlACBAgQIEBgpYD9&#10;X1mLowgQIECAQCqQ7n8anrIIJ0CAAAECBKYC9n8q5zsCBAgQIPCuQLr/afi75i4nQIAAAQKnBez/&#10;6Xo9jgABAgQIfAqk+5+GK5QAAQIECBBYKWD/V9biKAIECBAgkAqk+5+GpyzCCRAgQIAAgamA/Z/K&#10;+Y4AAQIECLwrkO5/Gv6uucsJECBAgMBpAft/ul6PI0CAAAECnwLp/qfhCiVAgAABAgRWCtj/lbU4&#10;igABAgQIpALp/qfhKYtwAgQIECBAYCpg/6dyviNAgAABAu8KpPufhr9r7nICBAgQIHBawP6frtfj&#10;CBAgQIDAp0C6/2m4QgkQIECAAIGVAvZ/ZS2OIkCAAAECqUC6/2l4yiKcAAECBAgQmArY/6mc7wgQ&#10;IECAwLsC6f6n4e+au5wAAQIECJwWsP+n6/U4AgQIECDwKZDufxquUAIECBAgQGClgP1fWYujCBAg&#10;QIBAKpDufxqesggnQIAAAQIEpgL2fyrnOwIECBAg8K5Auv9p+LvmLidAgAABAqcF7P/pej2OAAEC&#10;BAh8CqT7n4YrlAABAgQIEFgpYP9X1uIoAgQIECCQCqT7n4anLMIJECBAgACBqYD9n8r5jgABAgQI&#10;vCuQ7n8a/q65ywkQIECAwGkB+3+6Xo8jQIAAAQKfAun+p+EKJUCAAAECBFYK2P+VtTiKAAECBAik&#10;Aun+p+Epi3ACBAgQIEBgKmD/p3K+I0CAAAEC7wqk+5+Gv2vucgIECBAgcFrA/p+u1+MIECBAgMCn&#10;QLr/abhCCRAgQIAAgZUC9n9lLY4iQIAAAQKpQLr/aXjKIpwAAQIECBCYCtj/qZzvCBAgQIDAuwLp&#10;/qfh75q7nAABAgQInBaw/6fr9TgCBAgQIPApkO5/Gq5QAgQIECBAYKWA/V9Zi6MIECBAgEAqkO5/&#10;Gp6yCCdAgAABAgSmAvZ/Kuc7AgQIECDwrkC6/2n4u+YuJ0CAAAECpwXs/+l6PY4AAQIECHwKpPuf&#10;hiuUAAECBAgQWClg/1fW4igCBAgQIJAKpPufhqcswgkQIECAAIGpgP2fyvmOAAECBAi8K5Dufxr+&#10;rrnLCRAgQIDAaQH7f7pejyNAgAABAp8C6f6n4QolQIAAAQIEVgrY/5W1OIoAAQIECKQC6f6n4SmL&#10;cAIECBAgQGAqYP+ncr4jQIAAAQLvCqT7n4a/a+5yAgQIECBwWsD+n67X4wgQIECAwKdAuv9puEIJ&#10;ECBAgACBlQL2f2UtjiJAgAABAqlAuv9peMoinAABAgQIEJgK2P+pnO8IECBAgMC7Aun+p+Hvmruc&#10;AAECBAicFrD/p+v1OAIECBAg8CmQ7n8arlACBAgQIEBgpYD9X1mLowgQIECAQCqQ7n8anrIIJ0CA&#10;AAECBKYC9n8q5zsCBAgQIPCuQLr/afi75i4nQIAAAQKnBez/6Xo9jgABAgQIfAqk+5+GK5QAAQIE&#10;CBBYKWD/V9biKAIECBAgkAqk+5+GpyzCCRAgQIAAgamA/Z/K+Y4AAQIECLwrkO5/Gv6uucsJECBA&#10;gMBpAft/ul6PI0CAAAECnwLp/qfhCiVAgAABAgRWCtj/lbU4igABAgQIpALp/qfhKYtwAgQIECBA&#10;YCpg/6dyviNAgAABAu8KpPufhr9r7nICBAgQIHBawP6frtfjCBAgQIDAp0C6/2m4QgkQIECAAIGV&#10;AvZ/ZS2OIkCAAAECqUC6/2l4yiKcAAECBAgQmArY/6mc7wgQIECAwLsC6f6n4e+au5wAAQIECJwW&#10;sP+n6/U4AgQIECDwKZDufxquUAIECBAgQGClgP1fWYujCBAgQIBAKpDufxqesggnQIAAAQIEpgL2&#10;fyrnOwIECBAg8K5Auv9p+LvmLidAgAABAqcF7P/pej2OAAECBAh8CqT7n4YrlAABAgQIEFgpYP9X&#10;1uIoAgQIECCQCqT7n4anLMIJECBAgACBqYD9n8r5jgABAgQIvCuQ7n8a/q65ywkQIECAwGkB+3+6&#10;Xo8jQIAAAQKfAun+p+EKJUCAAAECBFYK2P+VtTiKAAECBAikAun+p+Epi3ACBAgQIEBgKmD/p3K+&#10;I0CAAAEC7wqk+5+Gv2vucgIECBAgcFrA/p+u1+MIECBAgMCnQLr/abhCCRAgQIAAgZUC9n9lLY4i&#10;QIAAAQKpQLr/aXjKIpwAAQIECBCYCtj/qZzvCBAgQIDAuwLp/qfh75q7nAABAgQInBaw/6fr9TgC&#10;BAgQIPApkO5/Gq5QAgQIECBAYKWA/V9Zi6MIECBAgEAqkO5/Gp6yCCdAgAABAgSmAvZ/Kuc7AgQI&#10;ECDwrkC6/2n4u+YuJ0CAAAECpwXs/+l6PY4AAQIECHwKpPufhiuUAAECBAgQWClg/1fW4igCBAgQ&#10;IJAKpPufhqcswgkQIECAAIGpgP2fyvmOAAECBAi8K5Dufxr+rrnLCRAgQIDAaQH7f7pejyNAgAAB&#10;Ap8C6f6n4QolQIAAAQIEVgrY/5W1OIoAAQIECKQC6f6n4SmLcAIECBAgQGAqYP+ncr4jQIAAAQLv&#10;CqT7n4a/a+5yAgQIECBwWsD+n67X4wgQIECAwKdAuv9puEIJECBAgACBlQL2f2UtjiJAgAABAqlA&#10;uv9peMoinAABAgQIEJgK2P+pnO8IECBAgMC7Aun+p+HvmrucAAECBAicFrD/p+v1OAIECBAg8CmQ&#10;7n8arlACBAgQIEBgpYD9X1mLowgQIECAQCqQ7n8anrIIJ0CAAAECBKYC9n8q5zsCBAgQIPCuQLr/&#10;afi75i4nQIAAAQKnBez/6Xo9jgABAgQIfAqk+5+GK5QAAQIECBBYKWD/V9biKAIECBAgkAqk+5+G&#10;pyzCCRAgQIAAgamA/Z/K+Y4AAQIECLwrkO5/Gv6uucsJECBAgMBpAft/ul6PI0CAAAECnwLp/qfh&#10;CiVAgAABAgRWCtj/lbU4igABAgQIpALp/qfhKYtwAgQIECBAYCpg/6dyviNAgAABAu8KpPufhr9r&#10;7nICBAgQIHBawP6frtfjCBAgQIDAp0C6/2m4QgkQIECAAIGVAvZ/ZS2OIkCAAAECqUC6/2l4yiKc&#10;AAECBAgQmArY/6mc7wgQIECAwLsC6f6n4e+au5wAAQIECJwWsP+n6/U4AgQIECDwKZDufxquUAIE&#10;CBAgQGClgP1fWYujCBAgQIBAKpDufxqesggnQIAAAQIEpgL2fyrnOwIECBAg8K5Auv9p+LvmLidA&#10;gAABAqcF7P/pej2OAAECBAh8CqT7n4YrlAABAgQIEFgpYP9X1uIoAgQIECCQCqT7n4anLMIJECBA&#10;gACBqYD9n8r5jgABAgQIvCuQ7n8a/q65ywkQIECAwGkB+3+6Xo8jQIAAAQKfAun+p+EKJUCAAAEC&#10;BFYK2P+VtTiKAAECBAikAun+p+Epi3ACBAgQIEBgKmD/p3K+I0CAAAEC7wqk+5+Gv2vucgIECBAg&#10;cFrA/p+u1+MIECBAgMCnQLr/abhCCRAgQIAAgZUC9n9lLY4iQIAAAQKpQLr/aXjKIpwAAQIECBCY&#10;Ctj/qZzvCBAgQIDAuwLp/qfh75q7nAABAgQInBaw/6fr9TgCBAgQIPApkO5/Gq5QAgQIECBAYKWA&#10;/V9Zi6MIECBAgEAqkO5/Gp6yCCdAgAABAgSmAvZ/Kuc7AgQIECDwrkC6/2n4u+YuJ0CAAAECpwXs&#10;/+l6PY4AAQIECHwKpPufhiuUAAECBAgQWClg/1fW4igCBAgQIJAKpPufhqcswgkQIECAAIGpgP2f&#10;yvmOAAECBAi8K5Dufxr+rrnLCRAgQIDAaQH7f7pejyNAgAABAp8C6f6n4QolQIAAAQIEVgrY/5W1&#10;OIoAAQIECKQC6f6n4SmLcAIECBAgQGAqYP+ncr4jQIAAAQLvCqT7n4a/a+5yAgQIECBwWsD+n67X&#10;4wgQIECAwKdAuv9puEIJECBAgACBlQL2f2UtjiJAgAABAqlAuv9peMoinAABAgQIEJgK2P+pnO8I&#10;ECBAgMC7Aun+p+HvmrucAAECBAicFrD/p+v1OAIECBAg8CmQ7n8arlACBAgQIEBgpYD9X1mLowgQ&#10;IECAQCqQ7n8anrIIJ0CAAAECBKYC9n8q5zsCBAgQIPCuQLr/afi75i4nQIAAAQKnBez/6Xo9jgAB&#10;AgQIfAqk+5+GK5QAAQIECBBYKWD/V9biKAIECBAgkAqk+5+GpyzCCRAgQIAAgamA/Z/K+Y4AAQIE&#10;CLwrkO5/Gv6uucsJECBAgMBpAft/ul6PI0CAAAECnwLp/qfhCiVAgAABAgRWCtj/lbU4igABAgQI&#10;pALp/qfhKYtwAgQIECBAYCpg/6dyviNAgAABAu8KpPufhr9r7nICBAgQIHBawP6frtfjCBAgQIDA&#10;p0C6/2m4QgkQIECAAIGVAvZ/ZS2OIkCAAAECqUC6/2l4yiKcAAECBAgQmArY/6mc7wgQIECAwLsC&#10;6f6n4e+au5wAAQIECJwWsP+n6/U4AgQIECDwKZDufxquUAIECBAgQGClgP1fWYujCBAgQIBAKpDu&#10;fxqesggnQIAAAQIEpgL2fyrnOwIECBAg8K5Auv9p+LvmLidAgAABAqcF7P/pej2OAAECBAh8CqT7&#10;n4YrlAABAgQIEFgpYP9X1uIoAgQIECCQCqT7n4anLMIJECBAgACBqYD9n8r5jgABAgQIvCuQ7n8a&#10;/q65ywkQIECAwGkB+3+6Xo8jQIAAAQKfAun+p+EKJUCAAAECBFYK2P+VtTiKAAECBAikAun+p+Ep&#10;i3ACBAgQIEBgKmD/p3K+I0CAAAEC7wqk+5+Gv2vucgIECBAgcFrA/p+u1+MIECBAgMCnQLr/abhC&#10;CRAgQIAAgZUC9n9lLY4iQIAAAQKpQLr/aXjKIpwAAQIECBCYCtj/qZzvCBAgQIDAuwLp/qfh75q7&#10;nAABAgQInBaw/6fr9TgCBAgQIPApkO5/Gq5QAgQIECBAYKWA/V9Zi6MIECBAgEAqkO5/Gp6yCCdA&#10;gAABAgSmAvZ/Kuc7AgQIECDwrkC6/2n4u+YuJ0CAAAECpwXs/+l6PY4AAQIECHwKpPufhiuUAAEC&#10;BAgQWClg/1fW4igCBAgQIJAKpPufhqcswgkQIECAAIGpgP2fyvmOAAECBAi8K5Dufxr+rrnLCRAg&#10;QIDAaQH7f7pejyNAgAABAp8C6f6n4QolQIAAAQIEVgrY/5W1OIoAAQIECKQC6f6n4SmLcAIECBAg&#10;QGAqYP+ncr4jQIAAAQLvCqT7n4a/a+5yAgQIECBwWsD+n67X4wgQIECAwKdAuv9puEIJECBAgACB&#10;lQL2f2UtjiJAgAABAqlAuv9peMoinAABAgQIEJgK2P+pnO8IECBAgMC7Aun+p+HvmrucAAECBAic&#10;FrD/p+v1OAIECBAg8CmQ7n8arlACBAgQIEBgpYD9X1mLowgQIECAQCqQ7n8anrIIJ0CAAAECBKYC&#10;9n8q5zsCBAgQIPCuQLr/afi75i4nQIAAAQKnBez/6Xo9jgABAgQIfAqk+5+GK5QAAQIECBBYKWD/&#10;V9biKAIECBAgkAqk+5+GpyzCCRAgQIAAgamA/Z/K+Y4AAQIECLwrkO5/Gv6uucsJECBAgMBpAft/&#10;ul6PI0CAAAECnwLp/qfhCiVAgAABAgRWCtj/lbU4igABAgQIpALp/qfhKYtwAgQIECBAYCpg/6dy&#10;viNAgAABAu8KpPufhr9r7nICBAgQIHBawP6frtfjCBAgQIDAp0C6/2m4QgkQIECAAIGVAvZ/ZS2O&#10;IkCAAAECqUC6/2l4yiKcAAECBAgQmArY/6mc7wgQIECAwLsC6f6n4e+au5wAAQIECJwWsP+n6/U4&#10;AgQIECDwKZDufxquUAIECBAgQGClgP1fWYujCBAgQIBAKpDufxqesggnQIAAAQIEpgL2fyrnOwIE&#10;CBAg8K5Auv9p+LvmLidAgAABAqcF7P/pej2OAAECBAh8CqT7n4YrlAABAgQIEFgpYP9X1uIoAgQI&#10;ECCQCqT7n4anLMIJECBAgACBqYD9n8r5jgABAgQIvCuQ7n8a/q65ywkQIECAwGkB+3+6Xo8jQIAA&#10;AQKfAun+p+EKJUCAAAECBFYK2P+VtTiKAAECBAikAun+p+Epi3ACBAgQIEBgKmD/p3K+I0CAAAEC&#10;7wqk+5+Gv2vucgIECBAgcFrA/p+u1+MIECBAgMCnQLr/abhCCRAgQIAAgZUC9n9lLY4iQIAAAQKp&#10;QLr/aXjKIpwAAQIECBCYCtj/qZzvCBAgQIDAuwLp/qfh75q7nAABAgQInBaw/6fr9TgCBAgQIPAp&#10;kO5/Gq5QAgQIECBAYKWA/V9Zi6MIECBAgEAqkO5/Gp6yCCdAgAABAgSmAvZ/Kuc7AgQIECDwrkC6&#10;/2n4u+YuJ0CAAAECpwXs/+l6PY4AAQIECHwKpPufhiuUAAECBAgQWClg/1fW4igCBAgQIJAKpPuf&#10;hqcswgkQIECAAIGpgP2fyvmOAAECBAi8K5Dufxr+rrnLCRAgQIDAaQH7f7pejyNAgAABAp8C6f6n&#10;4QolQIAAAQIEVgrY/5W1OIoAAQIECKQC6f6n4SmLcAIECBAgQGAqYP+ncr4jQIAAAQLvCqT7n4a/&#10;a+5yAgQIECBwWsD+n67X4wgQIECAwKdAuv9puEIJECBAgACBlQL2f2UtjiJAgAABAqlAuv9peMoi&#10;nAABAgQIEJgK2P+pnO8IECBAgMC7Aun+p+HvmrucAAECBAicFrD/p+v1OAIECBAg8CmQ7n8arlAC&#10;BAgQIEBgpYD9X1mLowgQIECAQCqQ7n8anrIIJ0CAAAECBKYC9n8q5zsCBAgQIPCuQLr/afi75i4n&#10;QIAAAQKnBez/6Xo9jgABAgQIfAqk+5+GK5QAAQIECBBYKWD/V9biKAIECBAgkAqk+5+GpyzCCRAg&#10;QIAAgamA/Z/K+Y4AAQIECLwrkO5/Gv6uucsJECBAgMBpAft/ul6PI0CAAAECnwLp/qfhCiVAgAAB&#10;AgRWCtj/lbU4igABAgQIpALp/qfhKYtwAgQIECBAYCpg/6dyviNAgAABAu8KpPufhr9r7nICBAgQ&#10;IHBawP6frtfjCBAgQIDAp0C6/2m4QgkQIECAAIGVAvZ/ZS2OIkCAAAECqUC6/2l4yiKcAAECBAgQ&#10;mArY/6mc7wgQIECAwLsC6f6n4e+au5wAAQIECJwWsP+n6/U4AgQIECDwKZDufxquUAIECBAgQGCl&#10;gP1fWYujCBAgQIBAKpDufxqesggnQIAAAQIEpgL2fyrnOwIECBAg8K5Auv9p+LvmLidAgAABAqcF&#10;7P/pej2OAAECBAh8CqT7n4YrlAABAgQIEFgpYP9X1uIoAgQIECCQCqT7n4anLMIJECBAgACBqYD9&#10;n8r5jgABAgQIvCuQ7n8a/q65ywkQIECAwGkB+3+6Xo8jQIAAAQKfAun+p+EKJUCAAAECBFYK2P+V&#10;tTiKAAECBAikAun+p+Epi3ACBAgQIEBgKmD/p3K+I0CAAAEC7wqk+5+Gv2vucgIECBAgcFrA/p+u&#10;1+MIECBAgMCnQLr/abhCCRAgQIAAgZUC9n9lLY4iQIAAAQKpQLr/aXjKIpwAAQIECBCYCtj/qZzv&#10;CBAgQIDAuwLp/qfh75q7nAABAgQInBaw/6fr9TgCBAgQIPApkO5/Gq5QAgQIECBAYKWA/V9Zi6MI&#10;ECBAgEAqkO5/Gp6yCCdAgAABAgSmAvZ/Kuc7AgQIECDwrkC6/2n4u+YuJ0CAAAECpwXs/+l6PY4A&#10;AQIECHwKpPufhiuUAAECBAgQWClg/1fW4igCBAgQIJAKpPufhqcswgkQIECAAIGpgP2fyvmOAAEC&#10;BAi8K5Dufxr+rrnLCRAgQIDAaQH7f7pejyNAgAABAp8C6f6n4QolQIAAAQIEVgrY/5W1OIoAAQIE&#10;CKQC6f6n4SmLcAIECBAgQGAqYP+ncr4jQIAAAQLvCqT7n4a/a+5yAgQIECBwWsD+n67X4wgQIECA&#10;wKdAuv9puEIJECBAgACBlQL2f2UtjiJAgAABAqlAuv9peMoinAABAgQIEJgK2P+pnO8IECBAgMC7&#10;Aun+p+HvmrucAAECBAicFrD/p+v1OAIECBAg8CmQ7n8arlACBAgQIEBgpYD9X1mLowgQIECAQCqQ&#10;7n8anrIIJ0CAAAECBKYC9n8q5zsCBAgQIPCuQLr/afi75i4nQIAAAQKnBez/6Xo9jgABAgQIfAqk&#10;+5+GK5QAAQIECBBYKWD/V9biKAIECBAgkAqk+5+GpyzCCRAgQIAAgamA/Z/K+Y4AAQIECLwrkO5/&#10;Gv6uucsJECBAgMBpAft/ul6PI0CAAAECnwLp/qfhCiVAgAABAgRWCtj/lbU4igABAgQIpALp/qfh&#10;KYtwAgQIECBAYCpg/6dyviNAgAABAu8KpPufhr9r7nICBAgQIHBawP6frtfjCBAgQIDAp0C6/2m4&#10;QgkQIECAAIGVAvZ/ZS2OIkCAAAECqUC6/2l4yiKcAAECBAgQmArY/6mc7wgQIECAwLsC6f6n4e+a&#10;u5wAAQIECJwWsP+n6/U4AgQIECDwKZDufxquUAIECBAgQGClgP1fWYujCBAgQIBAKpDufxqesggn&#10;QIAAAQIEpgL2fyrnOwIECBAg8K5Auv9p+LvmLidAgAABAqcF7P/pej2OAAECBAh8CqT7n4YrlAAB&#10;AgQIEFgpYP9X1uIoAgQIECCQCqT7n4anLMIJECBAgACBqYD9n8r5jgABAgQIvCuQ7n8a/q65ywkQ&#10;IECAwGkB+3+6Xo8jQIAAAQKfAun+p+EKJUCAAAECBFYK2P+VtTiKAAECBAikAun+p+Epi3ACBAgQ&#10;IEBgKmD/p3K+I0CAAAEC7wqk+5+Gv2vucgIECBAgcFrA/p+u1+MIECBAgMCnQLr/abhCCRAgQIAA&#10;gZUC9n9lLY4iQIAAAQKpQLr/aXjKIpwAAQIECBCYCtj/qZzvCBAgQIDAuwLp/qfh75q7nAABAgQI&#10;nBaw/6fr9TgCBAgQIPApkO5/Gq5QAgQIECBAYKWA/V9Zi6MIECBAgEAqkO5/Gp6yCCdAgAABAgSm&#10;AvZ/Kuc7AgQIECDwrkC6/2n4u+YuJ0CAAAECpwXs/+l6PY4AAQIECHwKpPufhiuUAAECBAgQWClg&#10;/1fW4igCBAgQIJAKpPufhqcswgkQIECAAIGpgP2fyvmOAAECBAi8K5Dufxr+rrnLCRAgQIDAaQH7&#10;f7pejyNAgAABAp8C6f6n4QolQIAAAQIEVgrY/5W1OIoAAQIECKQC6f6n4SmLcAIECBAgQGAqYP+n&#10;cr4jQIAAAQLvCqT7n4a/a+5yAgQIECBwWsD+n67X4wgQIECAwKdAuv9puEIJECBAgACBlQL2f2Ut&#10;jiJAgAABAqlAuv9peMoinAABAgQIEJgK2P+pnO8IECBAgMC7Aun+p+HvmrucAAECBAicFrD/p+v1&#10;OAIECBAg8CmQ7n8arlACBAgQIEBgpYD9X1mLowgQIECAQCqQ7n8anrIIJ0CAAAECBKYC9n8q5zsC&#10;BAgQIPCuQLr/afi75i4nQIAAAQKnBez/6Xo9jgABAgQIfAqk+5+GK5QAAQIECBBYKWD/V9biKAIE&#10;CBAgkAqk+5+GpyzCCRAgQIAAgamA/Z/K+Y4AAQIECLwrkO5/Gv6uucsJECBAgMBpAft/ul6PI0CA&#10;AAECnwLp/qfhCiVAgAABAgRWCtj/lbU4igABAgQIpALp/qfhKYtwAgQIECBAYCpg/6dyviNAgAAB&#10;Au8KpPufhr9r7nICBAgQIHBawP6frtfjCBAgQIDAp0C6/2m4QgkQIECAAIGVAvZ/ZS2OIkCAAAEC&#10;qUC6/2l4yiKcAAECBAgQmArY/6mc7wgQIECAwLsC6f6n4e+au5wAAQIECJwWsP+n6/U4AgQIECDw&#10;KZDufxquUAIECBAgQGClgP1fWYujCBAgQIBAKpDufxqesggnQIAAAQIEpgL2fyrnOwIECBAg8K5A&#10;uv9p+LvmLidAgAABAqcF7P/pej2OAAECBAh8CqT7n4YrlAABAgQIEFgpYP9X1uIoAgQIECCQCqT7&#10;n4anLMIJECBAgACBqYD9n8r5jgABAgQIvCuQ7n8a/q65ywkQIECAwGkB+3+6Xo8jQIAAAQKfAun+&#10;p+EKJUCAAAECBFYK2P+VtTiKAAECBAikAun+p+Epi3ACBAgQIEBgKmD/p3K+I0CAAAEC7wqk+5+G&#10;v2vucgIECBAgcFrA/p+u1+MIECBAgMCnQLr/abhCCRAgQIAAgZUC9n9lLY4iQIAAAQKpQLr/aXjK&#10;IpwAAQIECBCYCtj/qZzvCBAgQIDAuwLp/qfh75q7nAABAgQInBaw/6fr9TgCBAgQIPApkO5/Gq5Q&#10;AgQIECBAYKWA/V9Zi6MIECBAgEAqkO5/Gp6yCCdAgAABAgSmAvZ/Kuc7AgQIECDwrkC6/2n4u+Yu&#10;J0CAAAECpwXs/+l6PY4AAQIECHwKpPufhiuUAAECBAgQWClg/1fW4igCBAgQIJAKpPufhqcswgkQ&#10;IECAAIGpgP2fyvmOAAECBAi8K5Dufxr+rrnLCRAgQIDAaQH7f7pejyNAgAABAp8C6f6n4QolQIAA&#10;AQIEVgrY/5W1OIoAAQIECKQC6f6n4SmLcAIECBAgQGAqYP+ncr4jQIAAAQLvCqT7n4a/a+5yAgQI&#10;ECBwWsD+n67X4wgQIECAwKdAuv9puEIJECBAgACBlQL2f2UtjiJAgAABAqlAuv9peMoinAABAgQI&#10;EJgK2P+pnO8IECBAgMC7Aun+p+HvmrucAAECBAicFrD/p+v1OAIECBAg8CmQ7n8arlACBAgQIEBg&#10;pYD9X1mLowgQIECAQCqQ7n8anrIIJ0CAAAECBKYC9n8q5zsCBAgQIPCuQLr/afi75i4nQIAAAQKn&#10;Bez/6Xo9jgABAgQIfAqk+5+GK5QAAQIECBBYKWD/V9biKAIECBAgkAqk+5+GpyzCCRAgQIAAgamA&#10;/Z/K+Y4AAQIECLwrkO5/Gv6uucsJECBAgMBpAft/ul6PI0CAAAECnwLp/qfhCiVAgAABAgRWCtj/&#10;lbU4igABAgQIpALp/qfhKYtwAgQIECBAYCpg/6dyviNAgAABAu8KpPufhr9r7nICBAgQIHBawP6f&#10;rtfjCBAgQIDAp0C6/2m4QgkQIECAAIGVAvZ/ZS2OIkCAAAECqUC6/2l4yiKcAAECBAgQmArY/6mc&#10;7wgQIECAwLsC6f6n4e+au5wAAQIECJwWsP+n6/U4AgQIECDwKZDufxquUAIECBAgQGClgP1fWYuj&#10;CBAgQIBAKpDufxqesggnQIAAAQIEpgL2fyrnOwIECBAg8K5Auv9p+LvmLidAgAABAqcF7P/pej2O&#10;AAECBAh8CqT7n4YrlAABAgQIEFgpYP9X1uIoAgQIECCQCqT7n4anLMIJECBAgACBqYD9n8r5jgAB&#10;AgQIvCuQ7n8a/q65ywkQIECAwGkB+3+6Xo8jQIAAAQKfAun+p+EKJUCAAAECBFYK2P+VtTiKAAEC&#10;BAikAun+p+Epi3ACBAgQIEBgKmD/p3K+I0CAAAEC7wqk+5+Gv2vucgIECBAgcFrA/p+u1+MIECBA&#10;gMCnQLr/abhCCRAgQIAAgZUC9n9lLY4iQIAAAQKpQLr/aXjKIpwAAQIECBCYCtj/qZzvCBAgQIDA&#10;uwLp/qfh75q7nAABAgQInBaw/6fr9TgCBAgQIPApkO5/Gq5QAgQIECBAYKWA/V9Zi6MIECBAgEAq&#10;kO5/Gp6yCCdAgAABAgSmAvZ/Kuc7AgQIECDwrkC6/2n4u+YuJ0CAAAECpwXs/+l6PY4AAQIECHwK&#10;pPufhiuUAAECBAgQWClg/1fW4igCBAgQIJAKpPufhqcswgkQIECAAIGpgP2fyvmOAAECBAi8K5Du&#10;fxr+rrnLCRAgQIDAaQH7f7pejyNAgAABAp8C6f6n4QolQIAAAQIEVgrY/5W1OIoAAQIECKQC6f6n&#10;4SmLcAIECBAgQGAqYP+ncr4jQIAAAQLvCqT7n4a/a+5yAgQIECBwWsD+n67X4wgQIECAwKdAuv9p&#10;uEIJECBAgACBlQL2f2UtjiJAgAABAqlAuv9peMoinAABAgQIEJgK2P+pnO8IECBAgMC7Aun+p+Hv&#10;mrucAAECBAicFrD/p+v1OAIECBAg8CmQ7n8arlACBAgQIEBgpYD9X1mLowgQIECAQCqQ7n8anrII&#10;J0CAAAECBKYC9n8q5zsCBAgQIPCuQLr/afi75i4nQIAAAQKnBez/6Xo9jgABAgQIfAqk+5+GK5QA&#10;AQIECBBYKWD/V9biKAIECBAgkAqk+5+GpyzCCRAgQIAAgamA/Z/K+Y4AAQIECLwrkO5/Gv6uucsJ&#10;ECBAgMBpAft/ul6PI0CAAAECnwLp/qfhCiVAgAABAgRWCtj/lbU4igABAgQIpALp/qfhKYtwAgQI&#10;ECBAYCpg/6dyviNAgAABAu8KpPufhr9r7nICBAgQIHBawP6frtfjCBAgQIDAp0C6/2m4QgkQIECA&#10;AIGVAvZ/ZS2OIkCAAAECqUC6/2l4yiKcAAECBAgQmArY/6mc7wgQIECAwLsC6f6n4e+au5wAAQIE&#10;CJwWsP+n6/U4AgQIECDwKZDufxquUAIECBAgQGClgP1fWYujCBAgQIBAKpDufxqesggnQIAAAQIE&#10;pgL2fyrnOwIECBAg8K5Auv9p+LvmLidAgAABAqcF7P/pej2OAAECBAh8CqT7n4YrlAABAgQIEFgp&#10;YP9X1uIoAgQIECCQCqT7n4anLMIJECBAgACBqYD9n8r5jgABAgQIvCuQ7n8a/q65ywkQIECAwGkB&#10;+3+6Xo8jQIAAAQKfAun+p+EKJUCAAAECBFYK2P+VtTiKAAECBAikAun+p+Epi3ACBAgQIEBgKmD/&#10;p3K+I0CAAAEC7wqk+5+Gv2vucgIECBAgcFrA/p+u1+MIECBAgMCnQLr/abhCCRAgQIAAgZUC9n9l&#10;LY4iQIAAAQKpQLr/aXjKIpwAAQIECBCYCtj/qZzvCBAgQIDAuwLp/qfh75q7nAABAgQInBaw/6fr&#10;9TgCBAgQIPApkO5/Gq5QAgQIECBAYKWA/V9Zi6MIECBAgEAqkO5/Gp6yCCdAgAABAgSmAvZ/Kuc7&#10;AgQIECDwrkC6/2n4u+YuJ0CAAAECpwXs/+l6PY4AAQIECHwKpPv/Ff7jT7/8038Y+A34DfgN+A34&#10;DfgN+A34DfgN+A34DfgN+A1c/w38/I/f5G8x/rhw/Yfiff7H0G/Ab8BvwG/Ab8BvwG/Ab8BvwG/A&#10;b8Bv4P/6Dfjjgn+6wj9h4jfgN+A34DfgN+A34DfgN+A34DfgN+A34Dfwq34D/rjgB/SrfkD+cukv&#10;l34DfgN+A34DfgN+A34DfgN+A34DfgN+A/644I8L/rjgN+A34DfgN+A34DfgN+A34DfgN+A34Dfg&#10;N/CrfgPhHxd++Onnv/8m/0IHIQQIECBAgMBKgfTfFr3yxY4iQIAAAQIE0v1Pw3VHgAABAgQIrBSw&#10;/ytrcRQBAgQIEEgF0v1Pw1MW4QQIECBAgMBUwP5P5XxHgAABAgTeFUj3Pw1/19zlBAgQIEDgtID9&#10;P12vxxEgQIAAgU+BdP/TcIUSIECAAAECKwXs/8paHEWAAAECBFKBdP/T8JRFOAECBAgQIDAVsP9T&#10;Od8RIECAAIF3BdL9T8PfNXc5AQIECBA4LWD/T9frcQQIECBA4FMg3f80XKEECBAgQIDASgH7v7IW&#10;RxEgQIAAgVQg3f80PGURToAAAQIECEwF7P9UzncECBAgQOBdgXT/0/B3zV1OgAABAgROC9j/0/V6&#10;HAECBAgQ+BRI9z8NVygBAgQIECCwUsD+r6zFUQQIECBAIBVI9z8NT1mEEyBAgAABAlMB+z+V8x0B&#10;AgQIEHhXIN3/NPxdc5cTIECAAIHTAvb/dL0eR4AAAQIEPgXS/U/DFUqAAAECBAisFLD/K2txFAEC&#10;BAgQSAXS/U/DUxbhBAgQIECAwFTA/k/lfEeAAAECBN4VSPc/DX/X3OUECBAgQOC0gP0/Xa/HESBA&#10;gACBT4F0/9NwhRIgQIAAAQIrBez/ylocRYAAAQIEUoF0/9PwlEU4AQIECBAgMBWw/1M53xEgQIAA&#10;gXcF0v1Pw981dzkBAgQIEDgtYP9P1+txBAgQIEDgUyDd/zRcoQQIECBAgMBKAfu/shZHESBAgACB&#10;VCDd/zQ8ZRFOgAABAgQITAXs/1TOdwQIECBA4F2BdP/T8HfNXU6AAAECBE4L2P/T9XocAQIECBD4&#10;FEj3Pw1XKAECBAgQILBSwP6vrMVRBAgQIEAgFUj3Pw1PWYQTIECAAAECUwH7P5XzHQECBAgQeFcg&#10;3f80/F1zlxMgQIAAgdMC9v90vR5HgAABAgQ+BdL9T8MVSoAAAQIECKwUsP8ra3EUAQIECBBIBdL9&#10;T8NTFuEECBAgQIDAVMD+T+V8R4AAAQIE3hVI9z8Nf9fc5QQIECBA4LSA/T9dr8cRIECAAIFPgXT/&#10;03CFEiBAgAABAisF7P/KWhxFgAABAgRSgXT/0/CURTgBAgQIECAwFbD/UznfESBAgACBdwXS/U/D&#10;3zV3OQECBAgQOC1g/0/X63EECBAgQOBTIN3/NFyhBAgQIECAwEoB+7+yFkcRIECAAIFUIN3/NDxl&#10;EU6AAAECBAhMBez/VM53BAgQIEDgXYF0/9Pwd81dToAAAQIETgvY/9P1ehwBAgQIEPgUSPc/DVco&#10;AQIECBAgsFLA/q+sxVEECBAgQCAVSPc/DU9ZhBMgQIAAAQJTAfs/lfMdAQIECBB4VyDd/zT8XXOX&#10;EyBAgACB0wL2/3S9HkeAAAECBD4F0v1PwxVKgAABAgQIrBSw/ytrcRQBAgQIEEgF0v1Pw1MW4QQI&#10;ECBAgMBUwP5P5XxHgAABAgTeFUj3Pw1/19zlBAgQIEDgtID9P12vxxEgQIAAgU+BdP/TcIUSIECA&#10;AAECKwXs/8paHEWAAAECBFKBdP/T8JRFOAECBAgQIDAVsP9TOd8RIECAAIF3BdL9T8PfNXc5AQIE&#10;CBA4LWD/T9frcQQIECBA4FMg3f80XKEECBAgQIDASgH7v7IWRxEgQIAAgVQg3f80PGURToAAAQIE&#10;CEwF7P9UzncECBAgQOBdgXT/0/B3zV1OgAABAgROC9j/0/V6HAECBAgQ+BRI9z8NVygBAgQIECCw&#10;UsD+r6zFUQQIECBAIBVI9z8NT1mEEyBAgAABAlMB+z+V8x0BAgQIEHhXIN3/NPxdc5cTIECAAIHT&#10;Avb/dL0eR4AAAQIEPgXS/U/DFUqAAAECBAisFLD/K2txFAECBAgQSAXS/U/DUxbhBAgQIECAwFTA&#10;/k/lfEeAAAECBN4VSPc/DX/X3OUECBAgQOC0gP0/Xa/HESBAgACBT4F0/9NwhRIgQIAAAQIrBez/&#10;ylocRYAAAQIEUoF0/9PwlEU4AQIECBAgMBWw/1M53xEgQIAAgXcF0v1Pw981dzkBAgQIEDgtYP9P&#10;1+txBAgQIEDgUyDd/zRcoQQIECBAgMBKAfu/shZHESBAgACBVCDd/zQ8ZRFOgAABAgQITAXs/1TO&#10;dwQIECBA4F2BdP/T8HfNXU6AAAECBE4L2P/T9XocAQIECBD4FEj3Pw1XKAECBAgQILBSwP6vrMVR&#10;BAgQIEAgFUj3Pw1PWYQTIECAAAECUwH7P5XzHQECBAgQeFcg3f80/F1zlxMgQIAAgdMC9v90vR5H&#10;gAABAgQ+BdL9T8MVSoAAAQIECKwUsP8ra3EUAQIECBBIBdL9T8NTFuEECBAgQIDAVMD+T+V8R4AA&#10;AQIE3hVI9z8Nf9fc5QQIECBA4LSA/T9dr8cRIECAAIFPgXT/03CFEiBAgAABAisF7P/KWhxFgAAB&#10;AgRSgXT/0/CURTgBAgQIECAwFbD/UznfESBAgACBdwXS/U/D3zV3OQECBAgQOC1g/0/X63EECBAg&#10;QOBTIN3/NFyhBAgQIECAwEoB+7+yFkcRIECAAIFUIN3/NDxlEU6AAAECBAhMBez/VM53BAgQIEDg&#10;XYF0/9Pwd81dToAAAQIETgvY/9P1ehwBAgQIEPgUSPc/DVcoAQIECBAgsFLA/q+sxVEECBAgQCAV&#10;SPc/DU9ZhBMgQIAAAQJTAfs/lfMdAQIECBB4VyDd/zT8XXOXEyBAgACB0wL2/3S9HkeAAAECBD4F&#10;0v1PwxVKgAABAgQIrBSw/ytrcRQBAgQIEEgF0v1Pw1MW4QQIECBAgMBUwP5P5XxHgAABAgTeFUj3&#10;Pw1/19zlBAgQIEDgtID9P12vxxEgQIAAgU+BdP/TcIUSIECAAAECKwXs/8paHEWAAAECBFKBdP/T&#10;8JRFOAECBAgQIDAVsP9TOd8RIECAAIF3BdL9T8PfNXc5AQIECBA4LWD/T9frcQQIECBA4FMg3f80&#10;XKEECBAgQIDASgH7v7IWRxEgQIAAgVQg3f80PGURToAAAQIECEwF7P9UzncECBAgQOBdgXT/0/B3&#10;zV1OgAABAgROC9j/0/V6HAECBAgQ+BRI9z8NVygBAgQIECCwUsD+r6zFUQQIECBAIBVI9z8NT1mE&#10;EyBAgAABAlMB+z+V8x0BAgQIEHhXIN3/NPxdc5cTIECAAIHTAvb/dL0eR4AAAQIEPgXS/U/DFUqA&#10;AAECBAisFLD/K2txFAECBAgQSAXS/U/DUxbhBAgQIECAwFTA/k/lfEeAAAECBN4VSPc/DX/X3OUE&#10;CBAgQOC0gP0/Xa/HESBAgACBT4F0/9NwhRIgQIAAAQIrBez/ylocRYAAAQIEUoF0/9PwlEU4AQIE&#10;CBAgMBWw/1M53xEgQIAAgXcF0v1Pw981dzkBAgQIEDgtYP9P1+txBAgQIEDgUyDd/zRcoQQIECBA&#10;gMBKAfu/shZHESBAgACBVCDd/zQ8ZRFOgAABAgQITAXs/1TOdwQIECBA4F2BdP/T8HfNXU6AAAEC&#10;BE4L2P/T9XocAQIECBD4FEj3Pw1XKAECBAgQILBSwP6vrMVRBAgQIEAgFUj3Pw1PWYQTIECAAAEC&#10;UwH7P5XzHQECBAgQeFcg3f80/F1zlxMgQIAAgdMC9v90vR5HgAABAgQ+BdL9T8MVSoAAAQIECKwU&#10;sP8ra3EUAQIECBBIBdL9T8NTFuEECBAgQIDAVMD+T+V8R4AAAQIE3hVI9z8Nf9fc5QQIECBA4LSA&#10;/T9dr8cRIECAAIFPgXT/03CFEiBAgAABAisF7P/KWhxFgAABAgRSgXT/0/CURTgBAgQIECAwFbD/&#10;UznfESBAgACBdwXS/U/D3zV3OQECBAgQOC1g/0/X63EECBAgQOBTIN3/NFyhBAgQIECAwEoB+7+y&#10;FkcRIECAAIFUIN3/NDxlEU6AAAECBAhMBez/VM53BAgQIEDgXYF0/9Pwd81dToAAAQIETgvY/9P1&#10;ehwBAgQIEPgUSPc/DVcoAQIECBAgsFLA/q+sxVEECBAgQCAVSPc/DU9ZhBMgQIAAAQJTAfs/lfMd&#10;AQIECBB4VyDd/zT8XXOXEyBAgACB0wL2/3S9HkeAAAECBD4F0v1PwxVKgAABAgQIrBSw/ytrcRQB&#10;AgQIEEgF0v1Pw1MW4QQIECBAgMBUwP5P5XxHgAABAgTeFUj3Pw1/19zlBAgQIEDgtID9P12vxxEg&#10;QIAAgU+BdP/TcIUSIECAAAECKwXs/8paHEWAAAECBFKBdP/T8JRFOAECBAgQIDAVsP9TOd8RIECA&#10;AIF3BdL9T8PfNXc5AQIECBA4LWD/T9frcQQIECBA4FMg3f80XKEECBAgQIDASgH7v7IWRxEgQIAA&#10;gVQg3f80PGURToAAAQIECEwF7P9UzncECBAgQOBdgXT/0/B3zV1OgAABAgROC9j/0/V6HAECBAgQ&#10;+BRI9z8NVygBAgQIECCwUsD+r6zFUQQIECBAIBVI9z8NT1mEEyBAgAABAlMB+z+V8x0BAgQIEHhX&#10;IN3/NPxdc5cTIECAAIHTAvb/dL0eR4AAAQIEPgXS/U/DFUqAAAECBAisFLD/K2txFAECBAgQSAXS&#10;/U/DUxbhBAgQIECAwFTA/k/lfEeAAAECBN4VSPc/DX/X3OUECBAgQOC0gP0/Xa/HESBAgACBT4F0&#10;/9NwhRIgQIAAAQIrBez/ylocRYAAAQIEUoF0/9PwlEU4AQIECBAgMBWw/1M53xEgQIAAgXcF0v1P&#10;w981dzkBAgQIEDgtYP9P1+txBAgQIEDgUyDd/zRcoQQIECBAgMBKAfu/shZHESBAgACBVCDd/zQ8&#10;ZRFOgAABAgQITAXs/1TOdwQIECBA4F2BdP/T8HfNXU6AAAECBE4L2P/T9XocAQIECBD4FEj3Pw1X&#10;KAECBAgQILBSwP6vrMVRBAgQIEAgFUj3Pw1PWYQTIECAAAECUwH7P5XzHQECBAgQeFcg3f80/F1z&#10;lxMgQIAAgdMC9v90vR5HgAABAgQ+BdL9T8MVSoAAAQIECKwUsP8ra3EUAQIECBBIBdL9T8NTFuEE&#10;CBAgQIDAVMD+T+V8R4AAAQIE3hVI9z8Nf9fc5QQIECBA4LSA/T9dr8cRIECAAIFPgXT/03CFEiBA&#10;gAABAisF7P/KWhxFgAABAgRSgXT/0/CURTgBAgQIECAwFbD/UznfESBAgACBdwXS/U/D3zV3OQEC&#10;BAgQOC1g/0/X63EECBAgQOBTIN3/NFyhBAgQIECAwEoB+7+yFkcRIECAAIFUIN3/NDxlEU6AAAEC&#10;BAhMBez/VM53BAgQIEDgXYF0/9Pwd81dToAAAQIETgvY/9P1ehwBAgQIEPgUSPc/DVcoAQIECBAg&#10;sFLA/q+sxVEECBAgQCAVSPc/DU9ZhBMgQIAAAQJTAfs/lfMdAQIECBB4VyDd/zT8XXOXEyBAgACB&#10;0wL2/3S9HkeAAAECBD4F0v1PwxVKgAABAgQIrBSw/ytrcRQBAgQIEEgF0v1Pw1MW4QQIECBAgMBU&#10;wP5P5XxHgAABAgTeFUj3Pw1/19zlBAgQIEDgtID9P12vxxEgQIAAgU+BdP/TcIUSIECAAAECKwXs&#10;/8paHEWAAAECBFKBdP/T8JRFOAECBAgQIDAVsP9TOd8RIECAAIF3BdL9T8PfNXc5AQIECBA4LWD/&#10;T9frcQQIECBA4FMg3f80XKEECBAgQIDASgH7v7IWRxEgQIAAgVQg3f80PGURToAAAQIECEwF7P9U&#10;zncECBAgQOBdgXT/0/B3zV1OgAABAgROC9j/0/V6HAECBAgQ+BRI9z8NVygBAgQIECCwUsD+r6zF&#10;UQQIECBAIBVI9z8NT1mEEyBAgAABAlMB+z+V8x0BAgQIEHhXIN3/NPxdc5cTIECAAIHTAvb/dL0e&#10;R4AAAQIEPgXS/U/DFUqAAAECBAisFLD/K2txFAECBAgQSAXS/U/DUxbhBAgQIECAwFTA/k/lfEeA&#10;AAECBN4VSPc/DX/X3OUECBAgQOC0gP0/Xa/HESBAgACBT4F0/9NwhRIgQIAAAQIrBez/ylocRYAA&#10;AQIEUoF0/9PwlEU4AQIECBAgMBWw/1M53xEgQIAAgXcF0v1Pw981dzkBAgQIEDgtYP9P1+txBAgQ&#10;IEDgUyDd/zRcoQQIECBAgMBKAfu/shZHESBAgACBVCDd/zQ8ZRFOgAABAgQITAXs/1TOdwQIECBA&#10;4F2BdP/T8HfNXU6AAAECBE4L2P/T9XocAQIECBD4FEj3Pw1XKAECBAgQILBSwP6vrMVRBAgQIEAg&#10;FUj3Pw1PWYQTIECAAAECUwH7P5XzHQECBAgQeFcg3f80/F1zlxMgQIAAgdMC9v90vR5HgAABAgQ+&#10;BdL9T8MVSoAAAQIECKwUsP8ra3EUAQIECBBIBdL9T8NTFuEECBAgQIDAVMD+T+V8R4AAAQIE3hVI&#10;9z8Nf9fc5QQIECBA4LSA/T9dr8cRIECAAIFPgXT/03CFEiBAgAABAisF7P/KWhxFgAABAgRSgXT/&#10;0/CURTgBAgQIECAwFbD/UznfESBAgACBdwXS/U/D3zV3OQECBAgQOC1g/0/X63EECBAgQOBTIN3/&#10;NFyhBAgQIECAwEoB+7+yFkcRIECAAIFUIN3/NDxlEU6AAAECBAhMBez/VM53BAgQIEDgXYF0/9Pw&#10;d81dToAAAQIETgvY/9P1ehwBAgQIEPgUSPc/DVcoAQIECBAgsFLA/q+sxVEECBAgQCAVSPc/DU9Z&#10;hBMgQIAAAQJTAfs/lfMdAQIECBB4VyDd/zT8XXOXEyBAgACB0wL2/3S9HkeAAAECBD4F0v1PwxVK&#10;gAABAgQIrBSw/ytrcRQBAgQIEEgF0v1Pw1MW4QQIECBAgMBUwP5P5XxHgAABAgTeFUj3Pw1/19zl&#10;BAgQIEDgtID9P12vxxEgQIAAgU+BdP/TcIUSIECAAAECKwXs/8paHEWAAAECBFKBdP/T8JRFOAEC&#10;BAgQIDAVsP9TOd8RIECAAIF3BdL9T8PfNXc5AQIECBA4LWD/T9frcQQIECBA4FMg3f80XKEECBAg&#10;QIDASgH7v7IWRxEgQIAAgVQg3f80PGURToAAAQIECEwF7P9UzncECBAgQOBdgXT/0/B3zV1OgAAB&#10;AgROC9j/0/V6HAECBAgQ+BRI9z8NVygBAgQIECCwUsD+r6zFUQQIECBAIBVI9z8NT1mEEyBAgAAB&#10;AlMB+z+V8x0BAgQIEHhXIN3/NPxdc5cTIECAAIHTAvb/dL0eR4AAAQIEPgXS/U/DFUqAAAECBAis&#10;FLD/K2txFAECBAgQSAXS/U/DUxbhBAgQIECAwFTA/k/lfEeAAAECBN4VSPc/DX/X3OUECBAgQOC0&#10;gP0/Xa/HESBAgACBT4F0/9NwhRIgQIAAAQIrBez/ylocRYAAAQIEUoF0/9PwlEU4AQIECBAgMBWw&#10;/1M53xEgQIAAgXcF0v1Pw981dzkBAgQIEDgtYP9P1+txBAgQIEDgUyDd/zRcoQQIECBAgMBKAfu/&#10;shZHESBAgACBVCDd/zQ8ZRFOgAABAgQITAXs/1TOdwQIECBA4F2BdP/T8HfNXU6AAAECBE4L2P/T&#10;9XocAQIECBD4FEj3Pw1XKAECBAgQILBSwP6vrMVRBAgQIEAgFUj3Pw1PWYQTIECAAAECUwH7P5Xz&#10;HQECBAgQeFcg3f80/F1zlxMgQIAAgdMC9v90vR5HgAABAgQ+BdL9T8MVSoAAAQIECKwUsP8ra3EU&#10;AQIECBBIBdL9T8NTFuEECBAgQIDAVMD+T+V8R4AAAQIE3hVI9z8Nf9fc5QQIECBA4LSA/T9dr8cR&#10;IECAAIFPgXT/03CFEiBAgAABAisF7P/KWhxFgAABAgRSgXT/0/CURTgBAgQIECAwFbD/UznfESBA&#10;gACBdwXS/U/D3zV3OQECBAgQOC1g/0/X63EECBAgQOBTIN3/NFyhBAgQIECAwEoB+7+yFkcRIECA&#10;AIFUIN3/NDxlEU6AAAECBAhMBez/VM53BAgQIEDgXYF0/9Pwd81dToAAAQIETgvY/9P1ehwBAgQI&#10;EPgUSPc/DVcoAQIECBAgsFLA/q+sxVEECBAgQCAVSPc/DU9ZhBMgQIAAAQJTAfs/lfMdAQIECBB4&#10;VyDd/zT8XXOXEyBAgACB0wL2/3S9HkeAAAECBD4F0v1PwxVKgAABAgQIrBSw/ytrcRQBAgQIEEgF&#10;0v1Pw1MW4QQIECBAgMBUwP5P5XxHgAABAgTeFUj3Pw1/19zlBAgQIEDgtID9P12vxxEgQIAAgU+B&#10;dP/TcIUSIECAAAECKwXs/8paHEWAAAECBFKBdP/T8JRFOAECBAgQIDAVsP9TOd8RIECAAIF3BdL9&#10;T8PfNXc5AQIECBA4LWD/T9frcQQIECBA4FMg3f80XKEECBAgQIDASgH7v7IWRxEgQIAAgVQg3f80&#10;PGURToAAAQIECEwF7P9UzncECBAgQOBdgXT/0/B3zV1OgAABAgROC9j/0/V6HAECBAgQ+BRI9z8N&#10;VygBAgQIECCwUsD+r6zFUQQIECBAIBVI9z8NT1mEEyBAgAABAlMB+z+V8x0BAgQIEHhXIN3/NPxd&#10;c5cTIECAAIHTAvb/dL0eR4AAAQIEPgXS/U/DFUqAAAECBAisFLD/K2txFAECBAgQSAXS/U/DUxbh&#10;BAgQIECAwFTA/k/lfEeAAAECBN4VSPc/DX/X3OUECBAgQOC0gP0/Xa/HESBAgACBT4F0/9NwhRIg&#10;QIAAAQIrBez/ylocRYAAAQIEUoF0/9PwlEU4AQIECBAgMBWw/1M53xEgQIAAgXcF0v1Pw981dzkB&#10;AgQIEDgtYP9P1+txBAgQIEDgUyDd/zRcoQQIECBAgMBKAfu/shZHESBAgACBVCDd/zQ8ZRFOgAAB&#10;AgQITAXs/1TOdwQIECBA4F2BdP/T8HfNXU6AAAECBE4L2P/T9XocAQIECBD4FEj3Pw1XKAECBAgQ&#10;ILBSwP6vrMVRBAgQIEAgFUj3Pw1PWYQTIECAAAECUwH7P5XzHQECBAgQeFcg3f80/F1zlxMgQIAA&#10;gdMC9v90vR5HgAABAgQ+BdL9T8MVSoAAAQIECKwUsP8ra3EUAQIECBBIBdL9T8NTFuEECBAgQIDA&#10;VMD+T+V8R4AAAQIE3hVI9z8Nf9fc5QQIECBA4LSA/T9dr8cRIECAAIFPgXT/03CFEiBAgAABAisF&#10;7P/KWhxFgAABAgRSgXT/0/CURTgBAgQIECAwFbD/UznfESBAgACBdwXS/U/D3zV3OQECBAgQOC1g&#10;/0/X63EECBAgQOBTIN3/NFyhBAgQIECAwEoB+7+yFkcRIECAAIFUIN3/NDxlEU6AAAECBAhMBez/&#10;VM53BAgQIEDgXYF0/9Pwd81dToAAAQIETgvY/9P1ehwBAgQIEPgUSPc/DVcoAQIECBAgsFLA/q+s&#10;xVEECBAgQCAVSPc/DU9ZhBMgQIAAAQJTAfs/lfMdAQIECBB4VyDd/zT8XXOXEyBAgACB0wL2/3S9&#10;HkeAAAECBD4F0v1PwxVKgAABAgQIrBSw/ytrcRQBAgQIEEgF0v1Pw1MW4QQIECBAgMBUwP5P5XxH&#10;gAABAgTeFUj3Pw1/19zlBAgQIEDgtID9P12vxxEgQIAAgU+BdP/TcIUSIECAAAECKwXs/8paHEWA&#10;AAECBFKBdP/T8JRFOAECBAgQIDAVsP9TOd8RIECAAIF3BdL9T8PfNXc5AQIECBA4LWD/T9frcQQI&#10;ECBA4FMg3f80XKEECBAgQIDASgH7v7IWRxEgQIAAgVQg3f80PGURToAAAQIECEwF7P9UzncECBAg&#10;QOBdgXT/0/B3zV1OgAABAgROC9j/0/V6HAECBAgQ+BRI9z8NVygBAgQIECCwUsD+r6zFUQQIECBA&#10;IBVI9z8NT1mEEyBAgAABAlMB+z+V8x0BAgQIEHhXIN3/NPxdc5cTIECAAIHTAvb/dL0eR4AAAQIE&#10;PgXS/U/DFUqAAAECBAisFLD/K2txFAECBAgQSAXS/U/DUxbhBAgQIECAwFTA/k/lfEeAAAECBN4V&#10;SPc/DX/X3OUECBAgQOC0gP0/Xa/HESBAgACBT4F0/9NwhRIgQIAAAQIrBez/ylocRYAAAQIEUoF0&#10;/9PwlEU4AQIECBAgMBWw/1M53xEgQIAAgXcF0v1Pw981dzkBAgQIEDgtYP9P1+txBAgQIEDgUyDd&#10;/zRcoQQIECBAgMBKAfu/shZHESBAgACBVCDd/zQ8ZRFOgAABAgQITAXs/1TOdwQIECBA4F2BdP/T&#10;8HfNXU6AAAECBE4L2P/T9XocAQIECBD4FEj3Pw1XKAECBAgQILBSwP6vrMVRBAgQIEAgFUj3Pw1P&#10;WYQTIECAAAECUwH7P5XzHQECBAgQeFcg3f80/F1zlxMgQIAAgdMC9v90vR5HgAABAgQ+BdL9T8MV&#10;SoAAAQIECKwUsP8ra3EUAQIECBBIBdL9T8NTFuEECBAgQIDAVMD+T+V8R4AAAQIE3hVI9z8Nf9fc&#10;5QQIECBA4LSA/T9dr8cRIECAAIFPgXT/03CFEiBAgAABAisF7P/KWhxFgAABAgRSgXT/0/CURTgB&#10;AgQIECAwFbD/UznfESBAgACBdwXS/U/D3zV3OQECBAgQOC1g/0/X63EECBAgQOBTIN3/NFyhBAgQ&#10;IECAwEoB+7+yFkcRIECAAIFUIN3/NDxlEU6AAAECBAhMBez/VM53BAgQIEDgXYF0/9Pwd81dToAA&#10;AQIETgvY/9P1ehwBAgQIEPgUSPc/DVcoAQIECBAgsFLA/q+sxVEECBAgQCAVSPc/DU9ZhBMgQIAA&#10;AQJTAfs/lfMdAQIECBB4VyDd/zT8XXOXEyBAgACB0wL2/3S9HkeAAAECBD4F0v1PwxVKgAABAgQI&#10;rBSw/ytrcRQBAgQIEEgF0v1Pw1MW4QQIECBAgMBUwP5P5XxHgAABAgTeFUj3Pw1/19zlBAgQIEDg&#10;tID9P12vxxEgQIAAgU+BdP/TcIUSIECAAAECKwXs/8paHEWAAAECBFKBdP/T8JRFOAECBAgQIDAV&#10;sP9TOd8RIECAAIF3BdL9T8PfNXc5AQIECBA4LWD/T9frcQQIECBA4FMg3f80XKEECBAgQIDASgH7&#10;v7IWRxEgQIAAgVQg3f80PGURToAAAQIECEwF7P9UzncECBAgQOBdgXT/0/B3zV1OgAABAgROC9j/&#10;0/V6HAECBAgQ+BRI9z8NVygBAgQIECCwUsD+r6zFUQQIECBAIBVI9z8NT1mEEyBAgAABAlMB+z+V&#10;8x0BAgQIEHhXIN3/NPxdc5cTIECAAIHTAvb/dL0eR4AAAQIEPgXS/U/DFUqAAAECBAisFLD/K2tx&#10;FAECBAgQSAXS/U/DUxbhBAgQIECAwFTA/k/lfEeAAAECBN4VSPc/DX/X3OUECBAgQOC0gP0/Xa/H&#10;ESBAgACBT4F0/9NwhRIgQIAAAQIrBez/ylocRYAAAQIEUoF0/9PwlEU4AQIECBAgMBWw/1M53xEg&#10;QIAAgXcF0v1Pw981dzkBAgQIEDgtYP9P1+txBAgQIEDgUyDd/zRcoQQIECBAgMBKAfu/shZHESBA&#10;gACBVCDd/zQ8ZRFOgAABAgQITAXs/1TOdwQIECBA4F2BdP/T8HfNXU6AAAECBE4L2P/T9XocAQIE&#10;CBD4FEj3Pw1XKAECBAgQILBSwP6vrMVRBAgQIEAgFUj3Pw1PWYQTIECAAAECUwH7P5XzHQECBAgQ&#10;eFcg3f80/F1zlxMgQIAAgdMC9v90vR5HgAABAgQ+BdL9T8MVSoAAAQIECKwUsP8ra3EUAQIECBBI&#10;BdL9T8NTFuEECBAgQIDAVMD+T+V8R4AAAQIE3hVI9z8Nf9fc5QQIECBA4LSA/T9dr8cRIECAAIFP&#10;gXT/03CFEiBAgAABAisF7P/KWhxFgAABAgRSgXT/0/CURTgBAgQIECAwFbD/UznfESBAgACBdwXS&#10;/U/D3zV3OQECBAgQOC1g/0/X63EECBAgQOBTIN3/NFyhBAgQIECAwEoB+7+yFkcRIECAAIFUIN3/&#10;NDxlEU6AAAECBAhMBez/VM53BAgQIEDgXYF0/9Pwd81dToAAAQIETgvY/9P1ehwBAgQIEPgUSPc/&#10;DVcoAQIECBAgsFLA/q+sxVEECBAgQCAVSPc/DU9ZhBMgQIAAAQJTAfs/lfMdAQIECBB4VyDd/zT8&#10;XXOXEyBAgACB0wL2/3S9HkeAAAECBD4F0v1PwxVKgAABAgQIrBSw/ytrcRQBAgQIEEgF0v1Pw1MW&#10;4QQIECBAgMBUwP5P5XxHgAABAgTeFUj3Pw1/19zlBAgQIEDgtID9P12vxxEgQIAAgU+BdP/TcIUS&#10;IECAAAECKwXs/8paHEWAAAECBFKBdP/T8JRFOAECBAgQIDAVsP9TOd8RIECAAIF3BdL9T8PfNXc5&#10;AQIECBA4LWD/T9frcQQIECBA4FMg3f80XKEECBAgQIDASgH7v7IWRxEgQIAAgVQg3f80PGURToAA&#10;AQIECEwF7P9UzncECBAgQOBdgXT/0/B3zV1OgAABAgROC9j/0/V6HAECBAgQ+BRI9z8NVygBAgQI&#10;ECCwUsD+r6zFUQQIECBAIBVI9z8NT1mEEyBAgAABAlMB+z+V8x0BAgQIEHhXIN3/NPxdc5cTIECA&#10;AIHTAvb/dL0eR4AAAQIEPgXS/U/DFUqAAAECBAisFLD/K2txFAECBAgQSAXS/U/DUxbhBAgQIECA&#10;wFTA/k/lfEeAAAECBN4VSPc/DX/X3OUECBAgQOC0gP0/Xa/HESBAgACBT4F0/9NwhRIgQIAAAQIr&#10;Bez/ylocRYAAAQIEUoF0/9PwlEU4AQIECBAgMBWw/1M53xEgQIAAgXcF0v1Pw981dzkBAgQIEDgt&#10;YP9P1+txBAgQIEDgUyDd/zRcoQQIECBAgMBKAfu/shZHESBAgACBVCDd/zQ8ZRFOgAABAgQITAXs&#10;/1TOdwQIECBA4F2BdP/T8HfNXU6AAAECBE4L2P/T9XocAQIECBD4FEj3Pw1XKAECBAgQILBSwP6v&#10;rMVRBAgQIEAgFUj3Pw1PWYQTIECAAAECUwH7P5XzHQECBAgQeFcg3f80/F1zlxMgQIAAgdMC9v90&#10;vR5HgAABAgQ+BdL9T8MVSoAAAQIECKwUsP8ra3EUAQIECBBIBdL9T8NTFuEECBAgQIDAVMD+T+V8&#10;R4AAAQIE3hVI9z8Nf9fc5QQIECBA4LSA/T9dr8cRIECAAIFPgXT/03CFEiBAgAABAisF7P/KWhxF&#10;gAABAgRSgXT/0/CURTgBAgQIECAwFbD/UznfESBAgACBdwXS/U/D3zV3OQECBAgQOC1g/0/X63EE&#10;CBAgQOBTIN3/NFyhBAgQIECAwEoB+7+yFkcRIECAAIFUIN3/NDxlEU6AAAECBAhMBez/VM53BAgQ&#10;IEDgXYF0/9Pwd81dToAAAQIETgvY/9P1ehwBAgQIEPgUSPc/DVcoAQIECBAgsFLA/q+sxVEECBAg&#10;QCAVSPc/DU9ZhBMgQIAAAQJTAfs/lfMdAQIECBB4VyDd/zT8XXOXEyBAgACB0wL2/3S9HkeAAAEC&#10;BD4F0v1PwxVKgAABAgQIrBSw/ytrcRQBAgQIEEgF0v1Pw1MW4QQIECBAgMBUwP5P5XxHgAABAgTe&#10;FUj3Pw1/19zlBAgQIEDgtID9P12vxxEgQIAAgU+BdP/TcIUSIECAAAECKwXs/8paHEWAAAECBFKB&#10;dP/T8JRFOAECBAgQIDAVsP9TOd8RIECAAIF3BdL9T8PfNXc5AQIECBA4LWD/T9frcQQIECBA4FMg&#10;3f80XKEECBAgQIDASgH7v7IWRxEgQIAAgVQg3f80PGURToAAAQIECEwF7P9UzncECBAgQOBdgXT/&#10;0/B3zV1OgAABAgROC9j/0/V6HAECBAgQ+BRI9z8NVygBAgQIECCwUsD+r6zFUQQIECBAIBVI9z8N&#10;T1mEEyBAgAABAlMB+z+V8x0BAgQIEHhXIN3/NPxdc5cTIECAAIHTAvb/dL0eR4AAAQIEPgXS/U/D&#10;FUqAAAECBAisFLD/K2txFAECBAgQSAXS/U/DUxbhBAgQIECAwFTA/k/lfEeAAAECBN4VSPc/DX/X&#10;3OUECBAgQOC0gP0/Xa/HESBAgACBT4F0/9NwhRIgQIAAAQIrBez/ylocRYAAAQIEUoF0/9PwlEU4&#10;AQIECBAgMBWw/1M53xEgQIAAgXcF0v1Pw981dzkBAgQIEDgtYP9P1+txBAgQIEDgUyDd/zRcoQQI&#10;ECBAgMBKAfu/shZHESBAgACBVCDd/zQ8ZRFOgAABAgQITAXs/1TOdwQIECBA4F2BdP/T8HfNXU6A&#10;AAECBE4L2P/T9XocAQIECBD4FEj3Pw1XKAECBAgQILBSwP6vrMVRBAgQIEAgFUj3Pw1PWYQTIECA&#10;AAECUwH7P5XzHQECBAgQeFcg3f80/F1zlxMgQIAAgdMC9v90vR5HgAABAgQ+BdL9T8MVSoAAAQIE&#10;CKwUsP8ra3EUAQIECBBIBdL9T8NTFuEECBAgQIDAVMD+T+V8R4AAAQIE3hVI9z8Nf9fc5QQIECBA&#10;4LSA/T9dr8cRIECAAIFPgXT/03CFEiBAgAABAisF7P/KWhxFgAABAgRSgXT/0/CURTgBAgQIECAw&#10;FbD/UznfESBAgACBdwXS/U/D3zV3OQECBAgQOC1g/0/X63EECBAgQOBTIN3/NFyhBAgQIECAwEoB&#10;+7+yFkcRIECAAIFUIN3/NDxlEU6AAAECBAhMBez/VM53BAgQIEDgXYF0/9Pwd81dToAAAQIETgvY&#10;/9P1ehwBAgQIEPgUSPc/DVcoAQIECBAgsFLA/q+sxVEECBAgQCAVSPc/DU9ZhBMgQIAAAQJTAfs/&#10;lfMdAQIECBB4VyDd/zT8XXOXEyBAgACB0wL2/3S9HkeAAAECBD4F0v1PwxVKgAABAgQIrBSw/ytr&#10;cRQBAgQIEEgF0v1Pw1MW4QQIECBAgMBUwP5P5XxHgAABAgTeFUj3Pw1/19zlBAgQIEDgtID9P12v&#10;xxEgQIAAgU+BdP/TcIUSIECAAAECKwXs/8paHEWAAAECBFKBdP/T8JRFOAECBAgQIDAVsP9TOd8R&#10;IECAAIF3BdL9T8PfNXc5AQIECBA4LWD/T9frcQQIECBA4FMg3f80XKEECBAgQIDASgH7v7IWRxEg&#10;QIAAgVQg3f80PGURToAAAQIECEwF7P9UzncECBAgQOBdgXT/0/B3zV1OgAABAgROC9j/0/V6HAEC&#10;BAgQ+BRI9z8NVygBAgQIECCwUsD+r6zFUQQIECBAIBVI9z8NT1mEEyBAgAABAlMB+z+V8x0BAgQI&#10;EHhXIN3/NPxdc5cTIECAAIHTAvb/dL0eR4AAAQIEPgXS/U/DFUqAAAECBAisFLD/K2txFAECBAgQ&#10;SAXS/U/DUxbhBAgQIECAwFTA/k/lfEeAAAECBN4VSPc/DX/X3OUECBAgQOC0gP0/Xa/HESBAgACB&#10;T4F0/9NwhRIgQIAAAQIrBez/ylocRYAAAQIEUoF0/9PwlEU4AQIECBAgMBWw/1M53xEgQIAAgXcF&#10;0v1Pw981dzkBAgQIEDgtYP9P1+txBAgQIEDgUyDd/zRcoQQIECBAgMBKAfu/shZHESBAgACBVCDd&#10;/zQ8ZRFOgAABAgQITAXs/1TOdwQIECBA4F2BdP/T8HfNXU6AAAECBE4L2P/T9XocAQIECBD4FEj3&#10;Pw1XKAECBAgQILBSwP6vrMVRBAgQIEAgFUj3Pw1PWYQTIECAAAECUwH7P5XzHQECBAgQeFcg3f80&#10;/F1zlxMgQIAAgdMC9v90vR5HgAABAgQ+BdL9T8MVSoAAAQIECKwUsP8ra3EUAQIECBBIBdL9T8NT&#10;FuEECBAgQIDAVMD+T+V8R4AAAQIE3hVI9z8Nf9fc5QQIECBA4LSA/T9dr8cRIECAAIFPgXT/03CF&#10;EiBAgAABAisF7P/KWhxFgAABAgRSgXT/0/CURTgBAgQIECAwFbD/UznfESBAgACBdwXS/U/D3zV3&#10;OQECBAgQOC1g/0/X63EECBAgQOBTIN3/NFyhBAgQIECAwEoB+7+yFkcRIECAAIFUIN3/NDxlEU6A&#10;AAECBAhMBez/VM53BAgQIEDgXYF0/9Pwd81dToAAAQIETgvY/9P1ehwBAgQIEPgUSPc/DVcoAQIE&#10;CBAgsFLA/q+sxVEECBAgQCAVSPc/DU9ZhBMgQIAAAQJTAfs/lfMdAQIECBB4VyDd/zT8XXOXEyBA&#10;gACB0wL2/3S9HkeAAAECBD4F0v1PwxVKgAABAgQIrBSw/ytrcRQBAgQIEEgF0v1Pw1MW4QQIECBA&#10;gMBUwP5P5XxHgAABAgTeFUj3Pw1/19zlBAgQIEDgtID9P12vxxEgQIAAgU+BdP/TcIUSIECAAAEC&#10;KwXs/8paHEWAAAECBFKBdP/T8JRFOAECBAgQIDAVsP9TOd8RIECAAIF3BdL9T8PfNXc5AQIECBA4&#10;LWD/T9frcQQIECBA4FMg3f80XKEECBAgQIDASgH7v7IWRxEgQIAAgVQg3f80PGURToAAAQIECEwF&#10;7P9UzncECBAgQOBdgXT/0/B3zV1OgAABAgROC9j/0/V6HAECBAgQ+BRI9z8NVygBAgQIECCwUsD+&#10;r6zFUQQIECBAIBVI9z8NT1mEEyBAgAABAlMB+z+V8x0BAgQIEHhXIN3/NPxdc5cTIECAAIHTAvb/&#10;dL0eR4AAAQIEPgXS/U/DFUqAAAECBAisFLD/K2txFAECBAgQSAXS/U/DUxbhBAgQIECAwFTA/k/l&#10;fEeAAAECBN4VSPc/DX/X3OUECBAgQOC0gP0/Xa/HESBAgACBT4F0/9NwhRIgQIAAAQIrBez/yloc&#10;RYAAAQIEUoF0/9PwlEU4AQIECBAgMBWw/1M53xEgQIAAgXcF0v1Pw981dzkBAgQIEDgtYP9P1+tx&#10;BAgQIEDgUyDd/zRcoQQIECBAgMBKAfu/shZHESBAgACBVCDd/zQ8ZRFOgAABAgQITAXs/1TOdwQI&#10;ECBA4F2BdP/T8HfNXU6AAAECBE4L2P/T9XocAQIECBD4FEj3Pw1XKAECBAgQILBSwP6vrMVRBAgQ&#10;IEAgFUj3Pw1PWYQTIECAAAECUwH7P5XzHQECBAgQeFcg3f80/F1zlxMgQIAAgdMC9v90vR5HgAAB&#10;AgQ+BdL9T8MVSoAAAQIECKwUsP8ra3EUAQIECBBIBdL9T8NTFuEECBAgQIDAVMD+T+V8R4AAAQIE&#10;3hVI9z8Nf9fc5QQIECBA4LSA/T9dr8cRIECAAIFPgXT/03CFEiBAgAABAisF7P/KWhxFgAABAgRS&#10;gXT/0/CURTgBAgQIECAwFbD/UznfESBAgACBdwXS/U/D3zV3OQECBAgQOC1g/0/X63EECBAgQOBT&#10;IN3/NFyhBAgQIECAwEoB+7+yFkcRIECAAIFUIN3/NDxlEU6AAAECBAhMBez/VM53BAgQIEDgXYF0&#10;/9Pwd81dToAAAQIETgvY/9P1ehwBAgQIEPgUSPc/DVcoAQIECBAgsFLA/q+sxVEECBAgQCAVSPc/&#10;DU9ZhBMgQIAAAQJTAfs/lfMdAQIECBB4VyDd/zT8XXOXEyBAgACB0wL2/3S9HkeAAAECBD4F0v1P&#10;wxVKgAABAgQIrBSw/ytrcRQBAgQIEEgF0v1Pw1MW4QQIECBAgMBUwP5P5XxHgAABAgTeFUj3Pw1/&#10;19zlBAgQIEDgtID9P12vxxEgQIAAgU+BdP/TcIUSIECAAAECKwXs/8paHEWAAAECBFKBdP/T8JRF&#10;OAECBAgQIDAVsP9TOd8RIECAAIF3BdL9T8PfNXc5AQIECBA4LWD/T9frcQQIECBA4FMg3f80XKEE&#10;CBAgQIDASgH7v7IWRxEgQIAAgVQg3f80PGURToAAAQIECEwF7P9UzncECBAgQOBdgXT/0/B3zV1O&#10;gAABAgROC9j/0/V6HAECBAgQ+BRI9z8NVygBAgQIECCwUsD+r6zFUQQIECBAIBVI9z8NT1mEEyBA&#10;gAABAlMB+z+V8x0BAgQIEHhXIN3/NPxdc5cTIECAAIHTAvb/dL0eR4AAAQIEPgXS/U/DFUqAAAEC&#10;BAisFLD/K2txFAECBAgQSAXS/U/DUxbhBAgQIECAwFTA/k/lfEeAAAECBN4VSPc/DX/X3OUECBAg&#10;QOC0gP0/Xa/HESBAgACBT4F0/9NwhRIgQIAAAQIrBez/ylocRYAAAQIEUoF0/9PwlEU4AQIECBAg&#10;MBWw/1M53xEgQIAAgXcF0v1Pw981dzkBAgQIEDgtYP9P1+txBAgQIEDgUyDd/zRcoQQIECBAgMBK&#10;Afu/shZHESBAgACBVCDd/zQ8ZRFOgAABAgQITAXs/1TOdwQIECBA4F2BdP/T8HfNXU6AAAECBE4L&#10;2P/T9XocAQIECBD4FEj3Pw1XKAECBAgQILBSwP6vrMVRBAgQIEAgFUj3Pw1PWYQTIECAAAECUwH7&#10;P5XzHQECBAgQeFcg3f80/F1zlxMgQIAAgdMC9v90vR5HgAABAgQ+BdL9T8MVSoAAAQIECKwUsP8r&#10;a3EUAQIECBBIBdL9T8NTFuEECBAgQIDAVMD+T+V8R4AAAQIE3hVI9z8Nf9fc5QQIECBA4LSA/T9d&#10;r8cRIECAAIFPgXT/03CFEiBAgAABAisF7P/KWhxFgAABAgRSgXT/0/CURTgBAgQIECAwFbD/Uznf&#10;ESBAgACBdwXS/U/D3zV3OQECBAgQOC1g/0/X63EECBAgQOBTIN3/NFyhBAgQIECAwEoB+7+yFkcR&#10;IECAAIFUIN3/NDxlEU6AAAECBAhMBez/VM53BAgQIEDgXYF0/9Pwd81dToAAAQIETgvY/9P1ehwB&#10;AgQIEPgUSPc/DVcoAQIECBAgsFLA/q+sxVEECBAgQCAVSPc/DU9ZhBMgQIAAAQJTAfs/lfMdAQIE&#10;CBB4VyDd/zT8XXOXEyBAgACB0wL2/3S9HkeAAAECBD4F0v1PwxVKgAABAgQIrBSw/ytrcRQBAgQI&#10;EEgF0v1Pw1MW4QQIECBAgMBUwP5P5XxHgAABAgTeFUj3Pw1/19zlBAgQIEDgtID9P12vxxEgQIAA&#10;gU+BdP/TcIUSIECAAAECKwXs/8paHEWAAAECBFKBdP/T8JRFOAECBAgQIDAVsP9TOd8RIECAAIF3&#10;BdL9T8PfNXc5AQIECBA4LWD/T9frcQQIECBA4FMg3f80XKEECBAgQIDASgH7v7IWRxEgQIAAgVQg&#10;3f80PGURToAAAQIECEwF7P9UzncECBAgQOBdgXT/0/B3zV1OgAABAgROC9j/0/V6HAECBAgQ+BRI&#10;9z8NVygBAgQIECCwUsD+r6zFUQQIECBAIBVI9z8NT1mEEyBAgAABAlMB+z+V8x0BAgQIEHhXIN3/&#10;NPxdc5cTIECAAIHTAvb/dL0eR4AAAQIEPgXS/U/DFUqAAAECBAisFLD/K2txFAECBAgQSAXS/U/D&#10;UxbhBAgQIECAwFTA/k/lfEeAAAECBN4VSPc/DX/X3OUECBAgQOC0gP0/Xa/HESBAgACBT4F0/9Nw&#10;hRIgQIAAAQIrBez/ylocRYAAAQIEUoF0/9PwlEU4AQIECBAgMBWw/1M53xEgQIAAgXcF0v1Pw981&#10;dzkBAgQIEDgtYP9P1+txBAgQIEDgUyDd/zRcoQQIECBAgMBKAfu/shZHESBAgACBVCDd/zQ8ZRFO&#10;gAABAgQITAXs/1TOdwQIECBA4F2BdP//Ff7nX/7540/+w8BvwG/Ab8BvwG/Ab8BvwG/Ab8BvwG/A&#10;b8Bv4Pf0G/jhP//6j9/kzyX+uOC/OL+n/+J4q9+734DfgN+A34DfgN+A34DfgN+A34DfwP/+Bvxx&#10;wT9p4Z828RvwG/Ab8BvwG/Ab8BvwG/Ab8BvwG/Ab8Bv4Vb8Bf1zwA/pVPyB/qfPXWr8BvwG/Ab8B&#10;vwG/Ab8BvwG/Ab8BvwG/gd/yjwt//OGnX/7mR+VH5TfgN+A34DfgN+A34DfgN+A34DfgN+A34Dfw&#10;O/sN/Onnv/wm/84FIQQIECBAgAABAgQIECBAgAABAgQIECBAgAABAgQIECBAgAABAgQIECBAgAAB&#10;AgQIECBAgAABAgQIECBAgAABAgQIECBAgAABAgQIECBAgAABAgQIECBAgAABAgQIECBAgAABAgQI&#10;ECBAgAABAgQIECBAgAABAgQIECBAgAABAgQIECBAgAABAgQIECBAgAABAgQIECBAgAABAgQIECBA&#10;gAABAr9vgf8G0LZmtoGdUCAAAAAASUVORK5CYIJQSwECLQAUAAYACAAAACEAsYJntgoBAAATAgAA&#10;EwAAAAAAAAAAAAAAAAAAAAAAW0NvbnRlbnRfVHlwZXNdLnhtbFBLAQItABQABgAIAAAAIQA4/SH/&#10;1gAAAJQBAAALAAAAAAAAAAAAAAAAADsBAABfcmVscy8ucmVsc1BLAQItABQABgAIAAAAIQDsWVav&#10;YgUAAOsdAAAOAAAAAAAAAAAAAAAAADoCAABkcnMvZTJvRG9jLnhtbFBLAQItABQABgAIAAAAIQCq&#10;Jg6+vAAAACEBAAAZAAAAAAAAAAAAAAAAAMgHAABkcnMvX3JlbHMvZTJvRG9jLnhtbC5yZWxzUEsB&#10;Ai0AFAAGAAgAAAAhAJyMTYTeAAAABwEAAA8AAAAAAAAAAAAAAAAAuwgAAGRycy9kb3ducmV2Lnht&#10;bFBLAQItAAoAAAAAAAAAIQB9E8QdSXcAAEl3AAAUAAAAAAAAAAAAAAAAAMYJAABkcnMvbWVkaWEv&#10;aW1hZ2UxLnBuZ1BLBQYAAAAABgAGAHwBAABBgQAAAAA=&#10;">
                <v:shape id="table" o:spid="_x0000_s1031" type="#_x0000_t75" style="position:absolute;left:7422;top:9752;width:63831;height:66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AtwgAAANwAAAAPAAAAZHJzL2Rvd25yZXYueG1sRE/NagIx&#10;EL4X+g5hCr3V7FpaymoUWyiU0oPd+gDjZtwN7kyWJOr69o0geJuP73fmy5F7daQQnRcD5aQARdJ4&#10;66Q1sPn7fHoDFROKxd4LGThThOXi/m6OlfUn+aVjnVqVQyRWaKBLaai0jk1HjHHiB5LM7XxgTBmG&#10;VtuApxzOvZ4WxatmdJIbOhzoo6NmXx/YwDs/b9m783S7X7M7/LyEsf4Oxjw+jKsZqERjuomv7i+b&#10;55clXJ7JF+jFPwAAAP//AwBQSwECLQAUAAYACAAAACEA2+H2y+4AAACFAQAAEwAAAAAAAAAAAAAA&#10;AAAAAAAAW0NvbnRlbnRfVHlwZXNdLnhtbFBLAQItABQABgAIAAAAIQBa9CxbvwAAABUBAAALAAAA&#10;AAAAAAAAAAAAAB8BAABfcmVscy8ucmVsc1BLAQItABQABgAIAAAAIQCUkEAtwgAAANwAAAAPAAAA&#10;AAAAAAAAAAAAAAcCAABkcnMvZG93bnJldi54bWxQSwUGAAAAAAMAAwC3AAAA9gIAAAAA&#10;">
                  <v:imagedata r:id="rId23" o:title=""/>
                  <v:path arrowok="t"/>
                </v:shape>
                <v:rect id="Dikdörtgen 112" o:spid="_x0000_s1032" style="position:absolute;left:-2509;top:23653;width:16669;height:31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3wgAAANwAAAAPAAAAZHJzL2Rvd25yZXYueG1sRE/fa8Iw&#10;EH4X9j+EG+xN05YxRzWKFIT5sjmd4OPRnG0xuZQks91/vwyEvd3H9/OW69EacSMfOscK8lkGgrh2&#10;uuNGwddxO30FESKyRuOYFPxQgPXqYbLEUruBP+l2iI1IIRxKVNDG2JdShroli2HmeuLEXZy3GBP0&#10;jdQehxRujSyy7EVa7Dg1tNhT1VJ9PXxbBebk/Mf8vK2ed7tqyIq9mb+bXKmnx3GzABFpjP/iu/tN&#10;p/l5AX/PpAvk6hcAAP//AwBQSwECLQAUAAYACAAAACEA2+H2y+4AAACFAQAAEwAAAAAAAAAAAAAA&#10;AAAAAAAAW0NvbnRlbnRfVHlwZXNdLnhtbFBLAQItABQABgAIAAAAIQBa9CxbvwAAABUBAAALAAAA&#10;AAAAAAAAAAAAAB8BAABfcmVscy8ucmVsc1BLAQItABQABgAIAAAAIQAA1s/3wgAAANwAAAAPAAAA&#10;AAAAAAAAAAAAAAcCAABkcnMvZG93bnJldi54bWxQSwUGAAAAAAMAAwC3AAAA9gIAAAAA&#10;" fillcolor="#a7bfde [1620]" strokecolor="#4579b8 [3044]">
                  <v:fill color2="#e4ecf5 [500]" rotate="t" angle="180" colors="0 #a3c4ff;22938f #bfd5ff;1 #e5eeff"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ÖNEMLİ</w:t>
                        </w:r>
                      </w:p>
                    </w:txbxContent>
                  </v:textbox>
                </v:rect>
                <v:rect id="Dikdörtgen 113" o:spid="_x0000_s1033" style="position:absolute;left:-2660;top:60142;width:16685;height:31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pswwAAANwAAAAPAAAAZHJzL2Rvd25yZXYueG1sRE/fa8Iw&#10;EH4f+D+EE3ybaZ3MUY0iBWG+uM1t4OPRnG0xuZQk2vrfL4PB3u7j+3mrzWCNuJEPrWMF+TQDQVw5&#10;3XKt4Otz9/gCIkRkjcYxKbhTgM169LDCQrueP+h2jLVIIRwKVNDE2BVShqohi2HqOuLEnZ23GBP0&#10;tdQe+xRujZxl2bO02HJqaLCjsqHqcrxaBebb+bfFaVfO9/uyz2bvZnEwuVKT8bBdgog0xH/xn/tV&#10;p/n5E/w+ky6Q6x8AAAD//wMAUEsBAi0AFAAGAAgAAAAhANvh9svuAAAAhQEAABMAAAAAAAAAAAAA&#10;AAAAAAAAAFtDb250ZW50X1R5cGVzXS54bWxQSwECLQAUAAYACAAAACEAWvQsW78AAAAVAQAACwAA&#10;AAAAAAAAAAAAAAAfAQAAX3JlbHMvLnJlbHNQSwECLQAUAAYACAAAACEAb5pqbMMAAADcAAAADwAA&#10;AAAAAAAAAAAAAAAHAgAAZHJzL2Rvd25yZXYueG1sUEsFBgAAAAADAAMAtwAAAPcCAAAAAA==&#10;" fillcolor="#a7bfde [1620]" strokecolor="#4579b8 [3044]">
                  <v:fill color2="#e4ecf5 [500]" rotate="t" angle="180" colors="0 #a3c4ff;22938f #bfd5ff;1 #e5eeff"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ÖNEMSİZ</w:t>
                        </w:r>
                      </w:p>
                    </w:txbxContent>
                  </v:textbox>
                </v:rect>
                <v:rect id="Dikdörtgen 114" o:spid="_x0000_s1034" style="position:absolute;left:7477;top:9747;width:26987;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gxQAAANwAAAAPAAAAZHJzL2Rvd25yZXYueG1sRI/RasJA&#10;EEXfC/7DMkLf6sZQrEZXkWJLyUsx8QOG7JgNZmfT7BpTv75bKPRthnvPnTub3WhbMVDvG8cK5rME&#10;BHHldMO1glP59rQE4QOyxtYxKfgmD7vt5GGDmXY3PtJQhFrEEPYZKjAhdJmUvjJk0c9cRxy1s+st&#10;hrj2tdQ93mK4bWWaJAtpseF4wWBHr4aqS3G1sUZ6XtTvLznmq/Z+kPxZ5ubrrtTjdNyvQQQaw7/5&#10;j/7QkZs/w+8zcQK5/QEAAP//AwBQSwECLQAUAAYACAAAACEA2+H2y+4AAACFAQAAEwAAAAAAAAAA&#10;AAAAAAAAAAAAW0NvbnRlbnRfVHlwZXNdLnhtbFBLAQItABQABgAIAAAAIQBa9CxbvwAAABUBAAAL&#10;AAAAAAAAAAAAAAAAAB8BAABfcmVscy8ucmVsc1BLAQItABQABgAIAAAAIQAaI+bgxQAAANwAAAAP&#10;AAAAAAAAAAAAAAAAAAcCAABkcnMvZG93bnJldi54bWxQSwUGAAAAAAMAAwC3AAAA+QIAAAAA&#10;" fillcolor="#fbcaa2 [1625]" strokecolor="#f68c36 [3049]">
                  <v:fill color2="#fdefe3 [505]" rotate="t" angle="180" colors="0 #ffbe86;22938f #ffd0aa;1 #ffebdb"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kern w:val="24"/>
                            <w:sz w:val="26"/>
                            <w:szCs w:val="26"/>
                          </w:rPr>
                          <w:t>Bilgilendir - Birlikte Çalış</w:t>
                        </w:r>
                      </w:p>
                    </w:txbxContent>
                  </v:textbox>
                </v:rect>
                <v:rect id="Dikdörtgen 115" o:spid="_x0000_s1035" style="position:absolute;left:38671;top:7852;width:26988;height:7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0N7xQAAANwAAAAPAAAAZHJzL2Rvd25yZXYueG1sRI/RasJA&#10;EEXfC/7DMkLf6sZArUZXkWJLyUsx8QOG7JgNZmfT7BpTv75bKPRthnvPnTub3WhbMVDvG8cK5rME&#10;BHHldMO1glP59rQE4QOyxtYxKfgmD7vt5GGDmXY3PtJQhFrEEPYZKjAhdJmUvjJk0c9cRxy1s+st&#10;hrj2tdQ93mK4bWWaJAtpseF4wWBHr4aqS3G1sUZ6XtTvLznmq/Z+kPxZ5ubrrtTjdNyvQQQaw7/5&#10;j/7QkZs/w+8zcQK5/QEAAP//AwBQSwECLQAUAAYACAAAACEA2+H2y+4AAACFAQAAEwAAAAAAAAAA&#10;AAAAAAAAAAAAW0NvbnRlbnRfVHlwZXNdLnhtbFBLAQItABQABgAIAAAAIQBa9CxbvwAAABUBAAAL&#10;AAAAAAAAAAAAAAAAAB8BAABfcmVscy8ucmVsc1BLAQItABQABgAIAAAAIQB1b0N7xQAAANwAAAAP&#10;AAAAAAAAAAAAAAAAAAcCAABkcnMvZG93bnJldi54bWxQSwUGAAAAAAMAAwC3AAAA+QIAAAAA&#10;" fillcolor="#fbcaa2 [1625]" strokecolor="#f68c36 [3049]">
                  <v:fill color2="#fdefe3 [505]" rotate="t" angle="180" colors="0 #ffbe86;22938f #ffd0aa;1 #ffebdb" focus="100%" type="gradient"/>
                  <v:shadow on="t" color="black" opacity="24903f" origin=",.5" offset="0,.55556mm"/>
                  <v:textbox>
                    <w:txbxContent>
                      <w:p w:rsidR="00AC0E1A" w:rsidRPr="0025609A" w:rsidRDefault="00AC0E1A" w:rsidP="004C2198">
                        <w:pPr>
                          <w:pStyle w:val="NormalWeb"/>
                          <w:kinsoku w:val="0"/>
                          <w:overflowPunct w:val="0"/>
                          <w:spacing w:before="0" w:beforeAutospacing="0" w:after="0" w:afterAutospacing="0"/>
                          <w:textAlignment w:val="baseline"/>
                          <w:rPr>
                            <w:sz w:val="22"/>
                            <w:szCs w:val="22"/>
                          </w:rPr>
                        </w:pPr>
                        <w:r w:rsidRPr="0025609A">
                          <w:rPr>
                            <w:rFonts w:asciiTheme="minorHAnsi" w:hAnsi="Calibri" w:cstheme="minorBidi"/>
                            <w:b/>
                            <w:bCs/>
                            <w:color w:val="000000"/>
                            <w:kern w:val="24"/>
                            <w:sz w:val="22"/>
                            <w:szCs w:val="22"/>
                          </w:rPr>
                          <w:t>Kapasiteyi geliştir, çıkarlarını gözet</w:t>
                        </w:r>
                      </w:p>
                      <w:p w:rsidR="00AC0E1A" w:rsidRPr="0025609A" w:rsidRDefault="00AC0E1A" w:rsidP="004C2198">
                        <w:pPr>
                          <w:pStyle w:val="NormalWeb"/>
                          <w:kinsoku w:val="0"/>
                          <w:overflowPunct w:val="0"/>
                          <w:spacing w:before="0" w:beforeAutospacing="0" w:after="0" w:afterAutospacing="0"/>
                          <w:textAlignment w:val="baseline"/>
                          <w:rPr>
                            <w:sz w:val="22"/>
                            <w:szCs w:val="22"/>
                          </w:rPr>
                        </w:pPr>
                        <w:r w:rsidRPr="0025609A">
                          <w:rPr>
                            <w:rFonts w:asciiTheme="minorHAnsi" w:hAnsi="Calibri" w:cstheme="minorBidi"/>
                            <w:b/>
                            <w:bCs/>
                            <w:color w:val="000000"/>
                            <w:kern w:val="24"/>
                            <w:sz w:val="22"/>
                            <w:szCs w:val="22"/>
                          </w:rPr>
                          <w:t>İzle – Birlikte Çalış</w:t>
                        </w:r>
                      </w:p>
                    </w:txbxContent>
                  </v:textbox>
                </v:rect>
                <v:rect id="Dikdörtgen 116" o:spid="_x0000_s1036" style="position:absolute;left:7477;top:45577;width:26987;height:3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d0MxQAAANwAAAAPAAAAZHJzL2Rvd25yZXYueG1sRI/BbsIw&#10;EETvSP0Ha5F6AyccAk0xEUK0qnKpgH7AKl7iqPE6jV2S5utxpUq97Wrmzc5ui9G24ka9bxwrSJcJ&#10;COLK6YZrBR+Xl8UGhA/IGlvHpOCHPBS7h9kWc+0GPtHtHGoRQ9jnqMCE0OVS+sqQRb90HXHUrq63&#10;GOLa11L3OMRw28pVkmTSYsPxgsGODoaqz/O3jTVW16x+XZdYPrXTUfL7pTRfk1KP83H/DCLQGP7N&#10;f/Sbjlyawe8zcQK5uwMAAP//AwBQSwECLQAUAAYACAAAACEA2+H2y+4AAACFAQAAEwAAAAAAAAAA&#10;AAAAAAAAAAAAW0NvbnRlbnRfVHlwZXNdLnhtbFBLAQItABQABgAIAAAAIQBa9CxbvwAAABUBAAAL&#10;AAAAAAAAAAAAAAAAAB8BAABfcmVscy8ucmVsc1BLAQItABQABgAIAAAAIQCFvd0MxQAAANwAAAAP&#10;AAAAAAAAAAAAAAAAAAcCAABkcnMvZG93bnJldi54bWxQSwUGAAAAAAMAAwC3AAAA+QIAAAAA&#10;" fillcolor="#fbcaa2 [1625]" strokecolor="#f68c36 [3049]">
                  <v:fill color2="#fdefe3 [505]" rotate="t" angle="180" colors="0 #ffbe86;22938f #ffd0aa;1 #ffebdb"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Etkilerini gider, kendini savun</w:t>
                        </w:r>
                      </w:p>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Bilgilendir - Gözet</w:t>
                        </w:r>
                      </w:p>
                    </w:txbxContent>
                  </v:textbox>
                </v:rect>
                <v:rect id="Dikdörtgen 117" o:spid="_x0000_s1037" style="position:absolute;left:38655;top:45608;width:26988;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XiXxAAAANwAAAAPAAAAZHJzL2Rvd25yZXYueG1sRI/disIw&#10;EIXvBd8hjOCdpnrhT9cosrjL0hux7gMMzdgUm0m3iVp9+o0geDfDOd+ZM6tNZ2txpdZXjhVMxgkI&#10;4sLpiksFv8ev0QKED8gaa8ek4E4eNut+b4Wpdjc+0DUPpYgh7FNUYEJoUil9YciiH7uGOGon11oM&#10;cW1LqVu8xXBby2mSzKTFiuMFgw19GirO+cXGGtPTrPyeZ5gt68dO8v6Ymb+HUsNBt/0AEagLb/OL&#10;/tGRm8zh+UycQK7/AQAA//8DAFBLAQItABQABgAIAAAAIQDb4fbL7gAAAIUBAAATAAAAAAAAAAAA&#10;AAAAAAAAAABbQ29udGVudF9UeXBlc10ueG1sUEsBAi0AFAAGAAgAAAAhAFr0LFu/AAAAFQEAAAsA&#10;AAAAAAAAAAAAAAAAHwEAAF9yZWxzLy5yZWxzUEsBAi0AFAAGAAgAAAAhAOrxeJfEAAAA3AAAAA8A&#10;AAAAAAAAAAAAAAAABwIAAGRycy9kb3ducmV2LnhtbFBLBQYAAAAAAwADALcAAAD4AgAAAAA=&#10;" fillcolor="#fbcaa2 [1625]" strokecolor="#f68c36 [3049]">
                  <v:fill color2="#fdefe3 [505]" rotate="t" angle="180" colors="0 #ffbe86;22938f #ffd0aa;1 #ffebdb"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textAlignment w:val="baseline"/>
                        </w:pPr>
                        <w:r>
                          <w:rPr>
                            <w:rFonts w:asciiTheme="minorHAnsi" w:hAnsi="Calibri" w:cstheme="minorBidi"/>
                            <w:b/>
                            <w:bCs/>
                            <w:color w:val="000000" w:themeColor="dark1"/>
                            <w:kern w:val="24"/>
                            <w:sz w:val="26"/>
                            <w:szCs w:val="26"/>
                          </w:rPr>
                          <w:t>İzle veya gözet</w:t>
                        </w:r>
                      </w:p>
                    </w:txbxContent>
                  </v:textbox>
                </v:rect>
                <v:rect id="Dikdörtgen 118" o:spid="_x0000_s1038" style="position:absolute;left:7096;top:14208;width:31366;height:19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8hxQAAANwAAAAPAAAAZHJzL2Rvd25yZXYueG1sRI/BbsJA&#10;DETvSPzDyki9oLKhqqBNWRACKqXcSPkAN+smKVlvlF0g/D0+VOJma8Yzz4tV7xp1oS7Ung1MJwko&#10;4sLbmksDx+/P5zdQISJbbDyTgRsFWC2HgwWm1l/5QJc8lkpCOKRooIqxTbUORUUOw8S3xKL9+s5h&#10;lLUrte3wKuGu0S9JMtMOa5aGClvaVFSc8rMz8LV/3R83mf47vdfbcTbPE/0z2xnzNOrXH6Ai9fFh&#10;/r/OrOBPhVaekQn08g4AAP//AwBQSwECLQAUAAYACAAAACEA2+H2y+4AAACFAQAAEwAAAAAAAAAA&#10;AAAAAAAAAAAAW0NvbnRlbnRfVHlwZXNdLnhtbFBLAQItABQABgAIAAAAIQBa9CxbvwAAABUBAAAL&#10;AAAAAAAAAAAAAAAAAB8BAABfcmVscy8ucmVsc1BLAQItABQABgAIAAAAIQDixy8hxQAAANwAAAAP&#10;AAAAAAAAAAAAAAAAAAcCAABkcnMvZG93bnJldi54bWxQSwUGAAAAAAMAAwC3AAAA+QIAAAAA&#10;" filled="f" stroked="f">
                  <v:textbox style="mso-fit-shape-to-text:t">
                    <w:txbxContent>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Öğrenciler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Öğretmenler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Okul Aile Birliği</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İlçe Milli Eğitim Müdürlüğü</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Kaymakamlık</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Okullar</w:t>
                        </w:r>
                      </w:p>
                      <w:p w:rsidR="00AC0E1A" w:rsidRDefault="00AC0E1A" w:rsidP="000D56CF">
                        <w:pPr>
                          <w:pStyle w:val="ListeParagraf"/>
                          <w:widowControl/>
                          <w:numPr>
                            <w:ilvl w:val="0"/>
                            <w:numId w:val="26"/>
                          </w:numPr>
                          <w:kinsoku w:val="0"/>
                          <w:overflowPunct w:val="0"/>
                          <w:autoSpaceDE/>
                          <w:autoSpaceDN/>
                          <w:spacing w:before="0"/>
                          <w:contextualSpacing/>
                          <w:textAlignment w:val="baseline"/>
                          <w:rPr>
                            <w:rFonts w:eastAsia="Times New Roman"/>
                            <w:color w:val="4F81BD"/>
                          </w:rPr>
                        </w:pPr>
                        <w:r>
                          <w:rPr>
                            <w:rFonts w:ascii="Calibri" w:eastAsia="Times New Roman" w:hAnsi="Calibri" w:cs="Tahoma"/>
                            <w:color w:val="000000" w:themeColor="text1"/>
                            <w:kern w:val="24"/>
                          </w:rPr>
                          <w:t>Memur ve Hizmetliler</w:t>
                        </w:r>
                      </w:p>
                    </w:txbxContent>
                  </v:textbox>
                </v:rect>
                <v:rect id="Dikdörtgen 119" o:spid="_x0000_s1039" style="position:absolute;left:38798;top:14039;width:31373;height:16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aRSwgAAANwAAAAPAAAAZHJzL2Rvd25yZXYueG1sRE9Na8JA&#10;EL0X/A/LCL2UutGDaOoqIoihCGK0nofsNAlmZ2N2TeK/dwsFb/N4n7NY9aYSLTWutKxgPIpAEGdW&#10;l5wrOJ+2nzMQziNrrCyTggc5WC0HbwuMte34SG3qcxFC2MWooPC+jqV0WUEG3cjWxIH7tY1BH2CT&#10;S91gF8JNJSdRNJUGSw4NBda0KSi7pnejoMsO7eW038nDxyWxfEtum/TnW6n3Yb/+AuGp9y/xvzvR&#10;Yf54Dn/PhAvk8gkAAP//AwBQSwECLQAUAAYACAAAACEA2+H2y+4AAACFAQAAEwAAAAAAAAAAAAAA&#10;AAAAAAAAW0NvbnRlbnRfVHlwZXNdLnhtbFBLAQItABQABgAIAAAAIQBa9CxbvwAAABUBAAALAAAA&#10;AAAAAAAAAAAAAB8BAABfcmVscy8ucmVsc1BLAQItABQABgAIAAAAIQA6kaRSwgAAANwAAAAPAAAA&#10;AAAAAAAAAAAAAAcCAABkcnMvZG93bnJldi54bWxQSwUGAAAAAAMAAwC3AAAA9gIAAAAA&#10;" filled="f" stroked="f">
                  <v:textbox>
                    <w:txbxContent>
                      <w:p w:rsidR="00AC0E1A" w:rsidRDefault="00AC0E1A" w:rsidP="004C2198">
                        <w:pPr>
                          <w:widowControl/>
                          <w:kinsoku w:val="0"/>
                          <w:overflowPunct w:val="0"/>
                          <w:autoSpaceDE/>
                          <w:autoSpaceDN/>
                          <w:spacing w:line="273" w:lineRule="auto"/>
                          <w:contextualSpacing/>
                          <w:textAlignment w:val="baseline"/>
                          <w:rPr>
                            <w:rFonts w:ascii="Calibri" w:eastAsia="Times New Roman" w:hAnsi="Calibri" w:cs="Tahoma"/>
                            <w:color w:val="000000" w:themeColor="text1"/>
                            <w:kern w:val="24"/>
                          </w:rPr>
                        </w:pP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Ulusal Ajans</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Milli Eğitim Bakanlığı</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Belediye</w:t>
                        </w:r>
                      </w:p>
                      <w:p w:rsidR="00AC0E1A" w:rsidRDefault="00AC0E1A" w:rsidP="000D56CF">
                        <w:pPr>
                          <w:pStyle w:val="ListeParagraf"/>
                          <w:widowControl/>
                          <w:numPr>
                            <w:ilvl w:val="0"/>
                            <w:numId w:val="27"/>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Sendikalar</w:t>
                        </w:r>
                      </w:p>
                    </w:txbxContent>
                  </v:textbox>
                </v:rect>
                <v:rect id="Dikdörtgen 120" o:spid="_x0000_s1040" style="position:absolute;left:7413;top:50514;width:31366;height:13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emaxQAAANwAAAAPAAAAZHJzL2Rvd25yZXYueG1sRI/BbsJA&#10;DETvlfiHlZG4VGUDqqBNWRACKqXcSPkAN+smKVlvlF0g/D0+VOJma8Yzz4tV7xp1oS7Ung1Mxgko&#10;4sLbmksDx+/PlzdQISJbbDyTgRsFWC0HTwtMrb/ygS55LJWEcEjRQBVjm2odioochrFviUX79Z3D&#10;KGtXatvhVcJdo6dJMtMOa5aGClvaVFSc8rMz8LV/3R83mf47vdfb52yeJ/pntjNmNOzXH6Ai9fFh&#10;/r/OrOBPBV+ekQn08g4AAP//AwBQSwECLQAUAAYACAAAACEA2+H2y+4AAACFAQAAEwAAAAAAAAAA&#10;AAAAAAAAAAAAW0NvbnRlbnRfVHlwZXNdLnhtbFBLAQItABQABgAIAAAAIQBa9CxbvwAAABUBAAAL&#10;AAAAAAAAAAAAAAAAAB8BAABfcmVscy8ucmVsc1BLAQItABQABgAIAAAAIQDS3emaxQAAANwAAAAP&#10;AAAAAAAAAAAAAAAAAAcCAABkcnMvZG93bnJldi54bWxQSwUGAAAAAAMAAwC3AAAA+QIAAAAA&#10;" filled="f" stroked="f">
                  <v:textbox style="mso-fit-shape-to-text:t">
                    <w:txbxContent>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İlçe Mal Müdürlüğü</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Özel Eğitim Kurumları,</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İlçe Sağlık Müdürlüğü</w:t>
                        </w:r>
                      </w:p>
                      <w:p w:rsidR="00AC0E1A" w:rsidRDefault="00AC0E1A" w:rsidP="000D56CF">
                        <w:pPr>
                          <w:pStyle w:val="ListeParagraf"/>
                          <w:widowControl/>
                          <w:numPr>
                            <w:ilvl w:val="0"/>
                            <w:numId w:val="28"/>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Meslek Odaları</w:t>
                        </w:r>
                      </w:p>
                    </w:txbxContent>
                  </v:textbox>
                </v:rect>
                <v:rect id="Dikdörtgen 121" o:spid="_x0000_s1041" style="position:absolute;left:38703;top:49418;width:31366;height:7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UwBwgAAANwAAAAPAAAAZHJzL2Rvd25yZXYueG1sRE/bisIw&#10;EH1f8B/CCL4smiqLl2oU0V3o+mb1A8ZmbKvNpDRRu39vhAXf5nCus1i1phJ3alxpWcFwEIEgzqwu&#10;OVdwPPz0pyCcR9ZYWSYFf+Rgtex8LDDW9sF7uqc+FyGEXYwKCu/rWEqXFWTQDWxNHLizbQz6AJtc&#10;6gYfIdxUchRFY2mw5NBQYE2bgrJrejMKfndfu+MmkZfrrNx+JpM0kqfxt1K9brueg/DU+rf4353o&#10;MH80hNcz4QK5fAIAAP//AwBQSwECLQAUAAYACAAAACEA2+H2y+4AAACFAQAAEwAAAAAAAAAAAAAA&#10;AAAAAAAAW0NvbnRlbnRfVHlwZXNdLnhtbFBLAQItABQABgAIAAAAIQBa9CxbvwAAABUBAAALAAAA&#10;AAAAAAAAAAAAAB8BAABfcmVscy8ucmVsc1BLAQItABQABgAIAAAAIQC9kUwBwgAAANwAAAAPAAAA&#10;AAAAAAAAAAAAAAcCAABkcnMvZG93bnJldi54bWxQSwUGAAAAAAMAAwC3AAAA9gIAAAAA&#10;" filled="f" stroked="f">
                  <v:textbox style="mso-fit-shape-to-text:t">
                    <w:txbxContent>
                      <w:p w:rsidR="00AC0E1A" w:rsidRDefault="00AC0E1A" w:rsidP="000D56CF">
                        <w:pPr>
                          <w:pStyle w:val="ListeParagraf"/>
                          <w:widowControl/>
                          <w:numPr>
                            <w:ilvl w:val="0"/>
                            <w:numId w:val="29"/>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Muhtarlıklar</w:t>
                        </w:r>
                      </w:p>
                      <w:p w:rsidR="00AC0E1A" w:rsidRDefault="00AC0E1A" w:rsidP="000D56CF">
                        <w:pPr>
                          <w:pStyle w:val="ListeParagraf"/>
                          <w:widowControl/>
                          <w:numPr>
                            <w:ilvl w:val="0"/>
                            <w:numId w:val="29"/>
                          </w:numPr>
                          <w:kinsoku w:val="0"/>
                          <w:overflowPunct w:val="0"/>
                          <w:autoSpaceDE/>
                          <w:autoSpaceDN/>
                          <w:spacing w:before="0" w:line="273" w:lineRule="auto"/>
                          <w:contextualSpacing/>
                          <w:textAlignment w:val="baseline"/>
                          <w:rPr>
                            <w:rFonts w:eastAsia="Times New Roman"/>
                            <w:color w:val="4F81BD"/>
                          </w:rPr>
                        </w:pPr>
                        <w:r>
                          <w:rPr>
                            <w:rFonts w:ascii="Calibri" w:eastAsia="Times New Roman" w:hAnsi="Calibri" w:cs="Tahoma"/>
                            <w:color w:val="000000" w:themeColor="text1"/>
                            <w:kern w:val="24"/>
                          </w:rPr>
                          <w:t>Tarım İlçe Müdürlüğü</w:t>
                        </w:r>
                      </w:p>
                    </w:txbxContent>
                  </v:textbox>
                </v:rect>
                <v:rect id="Dikdörtgen 122" o:spid="_x0000_s1042" style="position:absolute;left:14208;top:3535;width:16668;height:6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997xQAAANwAAAAPAAAAZHJzL2Rvd25yZXYueG1sRE9La8JA&#10;EL4X/A/LCL0U3RhKkdRVxDRg8VBfhR6H7DQJZmdDdk2iv75bKPQ2H99zFqvB1KKj1lWWFcymEQji&#10;3OqKCwXnUzaZg3AeWWNtmRTcyMFqOXpYYKJtzwfqjr4QIYRdggpK75tESpeXZNBNbUMcuG/bGvQB&#10;toXULfYh3NQyjqIXabDi0FBiQ5uS8svxahQ0+BzFH+nl/fP89Zbt0qfZ7r6vlXocD+tXEJ4G/y/+&#10;c291mB/H8PtMuEAufwAAAP//AwBQSwECLQAUAAYACAAAACEA2+H2y+4AAACFAQAAEwAAAAAAAAAA&#10;AAAAAAAAAAAAW0NvbnRlbnRfVHlwZXNdLnhtbFBLAQItABQABgAIAAAAIQBa9CxbvwAAABUBAAAL&#10;AAAAAAAAAAAAAAAAAB8BAABfcmVscy8ucmVsc1BLAQItABQABgAIAAAAIQDs3997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GÜÇLÜ</w:t>
                        </w:r>
                      </w:p>
                    </w:txbxContent>
                  </v:textbox>
                </v:rect>
                <v:rect id="Dikdörtgen 123" o:spid="_x0000_s1043" style="position:absolute;left:46354;top:945;width:16685;height:6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3rgxQAAANwAAAAPAAAAZHJzL2Rvd25yZXYueG1sRE9Na8JA&#10;EL0L/Q/LCF6kbkyLlJiNlFqh4qE1teBxyI5JMDsbsqvG/vpuQfA2j/c56aI3jThT52rLCqaTCARx&#10;YXXNpYLd9+rxBYTzyBoby6TgSg4W2cMgxUTbC2/pnPtShBB2CSqovG8TKV1RkUE3sS1x4A62M+gD&#10;7EqpO7yEcNPIOIpm0mDNoaHClt4qKo75ySho8TmKP5fH9c9u/77aLMfTze9Xo9Ro2L/OQXjq/V18&#10;c3/oMD9+gv9nwgUy+wMAAP//AwBQSwECLQAUAAYACAAAACEA2+H2y+4AAACFAQAAEwAAAAAAAAAA&#10;AAAAAAAAAAAAW0NvbnRlbnRfVHlwZXNdLnhtbFBLAQItABQABgAIAAAAIQBa9CxbvwAAABUBAAAL&#10;AAAAAAAAAAAAAAAAAB8BAABfcmVscy8ucmVsc1BLAQItABQABgAIAAAAIQCDk3rg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rsidR="00AC0E1A" w:rsidRDefault="00AC0E1A" w:rsidP="004C2198">
                        <w:pPr>
                          <w:pStyle w:val="NormalWeb"/>
                          <w:kinsoku w:val="0"/>
                          <w:overflowPunct w:val="0"/>
                          <w:spacing w:before="0" w:beforeAutospacing="0" w:after="0" w:afterAutospacing="0"/>
                          <w:jc w:val="center"/>
                          <w:textAlignment w:val="baseline"/>
                        </w:pPr>
                        <w:r>
                          <w:rPr>
                            <w:rFonts w:asciiTheme="minorHAnsi" w:hAnsi="Calibri" w:cstheme="minorBidi"/>
                            <w:b/>
                            <w:bCs/>
                            <w:color w:val="000000" w:themeColor="dark1"/>
                            <w:kern w:val="24"/>
                            <w:sz w:val="26"/>
                            <w:szCs w:val="26"/>
                          </w:rPr>
                          <w:t>ZAYIF</w:t>
                        </w:r>
                      </w:p>
                    </w:txbxContent>
                  </v:textbox>
                </v:rect>
                <w10:wrap type="square" anchorx="page"/>
              </v:group>
            </w:pict>
          </mc:Fallback>
        </mc:AlternateContent>
      </w:r>
      <w:r w:rsidR="004C2198" w:rsidRPr="004C2198">
        <w:rPr>
          <w:b/>
          <w:u w:val="single"/>
          <w:lang w:val="en-US"/>
        </w:rPr>
        <w:t>PAYDAŞ STRATEJİSİ</w:t>
      </w:r>
    </w:p>
    <w:p w:rsidR="004C2198" w:rsidRPr="004C2198" w:rsidRDefault="004C2198" w:rsidP="004C2198">
      <w:pPr>
        <w:spacing w:line="360" w:lineRule="auto"/>
        <w:jc w:val="both"/>
        <w:rPr>
          <w:lang w:val="en-US"/>
        </w:rPr>
      </w:pPr>
    </w:p>
    <w:p w:rsidR="004C2198" w:rsidRPr="004C2198" w:rsidRDefault="004C2198" w:rsidP="004C2198">
      <w:pPr>
        <w:spacing w:line="360" w:lineRule="auto"/>
        <w:jc w:val="both"/>
        <w:rPr>
          <w:lang w:val="en-US"/>
        </w:rPr>
      </w:pPr>
    </w:p>
    <w:p w:rsidR="004C2198" w:rsidRPr="004C2198" w:rsidRDefault="004C2198" w:rsidP="004C2198">
      <w:pPr>
        <w:spacing w:line="360" w:lineRule="auto"/>
        <w:jc w:val="both"/>
        <w:rPr>
          <w:lang w:val="en-US"/>
        </w:rPr>
      </w:pPr>
    </w:p>
    <w:p w:rsidR="0025609A" w:rsidRDefault="004C2198" w:rsidP="004C2198">
      <w:pPr>
        <w:spacing w:line="360" w:lineRule="auto"/>
        <w:jc w:val="both"/>
        <w:rPr>
          <w:lang w:val="en-US"/>
        </w:rPr>
      </w:pPr>
      <w:r w:rsidRPr="004C2198">
        <w:rPr>
          <w:noProof/>
          <w:lang w:eastAsia="tr-TR"/>
        </w:rPr>
        <mc:AlternateContent>
          <mc:Choice Requires="wps">
            <w:drawing>
              <wp:inline distT="0" distB="0" distL="0" distR="0" wp14:anchorId="1E3DE8A4" wp14:editId="4812A05D">
                <wp:extent cx="5943600" cy="1882140"/>
                <wp:effectExtent l="0" t="0" r="0" b="2540"/>
                <wp:docPr id="106513"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882140"/>
                        </a:xfrm>
                        <a:prstGeom prst="rect">
                          <a:avLst/>
                        </a:prstGeom>
                        <a:noFill/>
                        <a:ln w="9525">
                          <a:noFill/>
                          <a:miter lim="800000"/>
                          <a:headEnd/>
                          <a:tailEnd/>
                        </a:ln>
                      </wps:spPr>
                      <wps:txbx>
                        <w:txbxContent>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Önceliklendirilen paydaşlar bu aşamada kapsamlı olarak değerlendirilir. Paydaşlar değerlendirilirken cevap aranabilecek sorular şunlardır: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hangi faaliyeti/hizmeti ile ilgilidir?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Paydaşın Okulun beklentileri nelerdir?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faaliyetlerini/hizmetlerini ne şekilde etkilemektedir?(olumlu-olumsuz)</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Paydaşın Okulun etkileme gücü nedir?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faaliyetlerinden/hizmetlerinden ne şekilde etkilenmektedir? (olumlu-olumsuz)</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 xml:space="preserve">Paydaş analizi kapsamında, Okulun sunduğu ürün/hizmetlerle bunlardan yararlananlar ilişkilendirilir. </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Böylece, hangi ürün/hizmetlerden kimlerin yararlandığı açık bir biçimde ortaya konulur.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Ürün/Hizmet Tablosu, yararlanıcıların ilgili olduğu ürün/hizmetleri bir arada görebilmek ve her bir ürün/hizmetin hangi yararlanıcıları ilgilendirdiğini görselleştirebilmek için faydalı bir araçtır</w:t>
                            </w:r>
                          </w:p>
                        </w:txbxContent>
                      </wps:txbx>
                      <wps:bodyPr>
                        <a:spAutoFit/>
                      </wps:bodyPr>
                    </wps:wsp>
                  </a:graphicData>
                </a:graphic>
              </wp:inline>
            </w:drawing>
          </mc:Choice>
          <mc:Fallback>
            <w:pict>
              <v:rect w14:anchorId="1E3DE8A4" id="Dikdörtgen 1" o:spid="_x0000_s1044" style="width:468pt;height:1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ZC2gEAAIoDAAAOAAAAZHJzL2Uyb0RvYy54bWysU8Fu2zAMvQ/YPwi6L7bTJkiNOEWxLLt0&#10;W4FuH6BIsi1UEgVJjZ0f2w/sx0bJddZtt2E+CKJIPpLv0dvb0Whykj4osA2tFiUl0nIQynYN/fb1&#10;8G5DSYjMCqbByoaeZaC3u7dvtoOr5RJ60EJ6giA21INraB+jq4si8F4aFhbgpEVnC96wiKbvCuHZ&#10;gOhGF8uyXBcDeOE8cBkCvu4nJ91l/LaVPH5p2yAj0Q3F3mI+fT6P6Sx2W1Z3nrle8Zc22D90YZiy&#10;WPQCtWeRkWev/oIyinsI0MYFB1NA2you8ww4TVX+Mc1jz5zMsyA5wV1oCv8Pln8+PXiiBGpXrlfV&#10;FSWWGdRpr57Ej+8+dtKSKrE0uFBj8KN78GnO4O6BPwVi4X3PbCfvvIehl0xgbzm++C0hGQFTyXH4&#10;BALx2XOETNjYepMAkQoyZl3OF13kGAnHx9XN9dW6RPk4+qrNZlldZ+UKVs/pzof4UYIh6dJQj8Jn&#10;eHa6DxHbx9A5JFWzcFBaZ/G1JUNDb1bLVU545TEq4m5qZRq6KdM3bUua8oMVOTkypac7FtAW68yT&#10;TozF8ThO7K5nEo8gzjOHd8jCQeX+Ut7syiAoeG77ZTnTRr22c6lfv9DuJwAAAP//AwBQSwMEFAAG&#10;AAgAAAAhAFwJ/aPcAAAABQEAAA8AAABkcnMvZG93bnJldi54bWxMj8FOwzAQRO9I/Qdrkbgg6rRU&#10;gYQ4FSpUKr019AOceElC43UUu234+y5c6GWk0axm3mbL0XbihINvHSmYTSMQSJUzLdUK9p/rh2cQ&#10;PmgyunOECn7QwzKf3GQ6Ne5MOzwVoRZcQj7VCpoQ+lRKXzVotZ+6HomzLzdYHdgOtTSDPnO57eQ8&#10;imJpdUu80OgeVw1Wh+JoFXxsF9v9aiO/D0n7dr95KiJZxu9K3d2Ory8gAo7h/xh+8RkdcmYq3ZGM&#10;F50CfiT8KWfJY8y2VDBP4gXIPJPX9PkFAAD//wMAUEsBAi0AFAAGAAgAAAAhALaDOJL+AAAA4QEA&#10;ABMAAAAAAAAAAAAAAAAAAAAAAFtDb250ZW50X1R5cGVzXS54bWxQSwECLQAUAAYACAAAACEAOP0h&#10;/9YAAACUAQAACwAAAAAAAAAAAAAAAAAvAQAAX3JlbHMvLnJlbHNQSwECLQAUAAYACAAAACEATdv2&#10;QtoBAACKAwAADgAAAAAAAAAAAAAAAAAuAgAAZHJzL2Uyb0RvYy54bWxQSwECLQAUAAYACAAAACEA&#10;XAn9o9wAAAAFAQAADwAAAAAAAAAAAAAAAAA0BAAAZHJzL2Rvd25yZXYueG1sUEsFBgAAAAAEAAQA&#10;8wAAAD0FAAAAAA==&#10;" filled="f" stroked="f">
                <v:textbox style="mso-fit-shape-to-text:t">
                  <w:txbxContent>
                    <w:p w:rsidR="00AC0E1A" w:rsidRDefault="00AC0E1A" w:rsidP="00CF1325">
                      <w:pPr>
                        <w:pStyle w:val="NormalWeb"/>
                        <w:kinsoku w:val="0"/>
                        <w:overflowPunct w:val="0"/>
                        <w:spacing w:before="0" w:beforeAutospacing="0" w:after="0" w:afterAutospacing="0"/>
                        <w:ind w:left="284"/>
                        <w:jc w:val="both"/>
                        <w:textAlignment w:val="baseline"/>
                      </w:pPr>
                      <w:proofErr w:type="spellStart"/>
                      <w:r>
                        <w:rPr>
                          <w:rFonts w:eastAsia="Georgia"/>
                          <w:color w:val="000000" w:themeColor="text1"/>
                          <w:kern w:val="24"/>
                        </w:rPr>
                        <w:t>Önceliklendirilen</w:t>
                      </w:r>
                      <w:proofErr w:type="spellEnd"/>
                      <w:r>
                        <w:rPr>
                          <w:rFonts w:eastAsia="Georgia"/>
                          <w:color w:val="000000" w:themeColor="text1"/>
                          <w:kern w:val="24"/>
                        </w:rPr>
                        <w:t xml:space="preserve"> paydaşlar bu aşamada kapsamlı olarak değerlendirilir. Paydaşlar değerlendirilirken cevap aranabilecek sorular şunlardır: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hangi faaliyeti/hizmeti ile ilgilidir?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Paydaşın Okulun beklentileri nelerdir?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faaliyetlerini/hizmetlerini ne şekilde etkilemektedir?(olumlu-olumsuz)</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Paydaşın Okulun etkileme gücü nedir?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Paydaş, Okulun faaliyetlerinden/hizmetlerinden ne şekilde etkilenmektedir? (olumlu-olumsuz)</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 xml:space="preserve">Paydaş analizi kapsamında, Okulun sunduğu ürün/hizmetlerle bunlardan yararlananlar ilişkilendirilir. </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Böylece, hangi ürün/hizmetlerden kimlerin yararlandığı açık bir biçimde ortaya konulur.</w:t>
                      </w:r>
                    </w:p>
                    <w:p w:rsidR="00AC0E1A" w:rsidRDefault="00AC0E1A" w:rsidP="00CF1325">
                      <w:pPr>
                        <w:pStyle w:val="NormalWeb"/>
                        <w:kinsoku w:val="0"/>
                        <w:overflowPunct w:val="0"/>
                        <w:spacing w:before="0" w:beforeAutospacing="0" w:after="0" w:afterAutospacing="0"/>
                        <w:ind w:left="284"/>
                        <w:jc w:val="both"/>
                        <w:textAlignment w:val="baseline"/>
                      </w:pPr>
                      <w:r>
                        <w:rPr>
                          <w:rFonts w:eastAsia="Georgia"/>
                          <w:color w:val="000000" w:themeColor="text1"/>
                          <w:kern w:val="24"/>
                        </w:rPr>
                        <w:t>Ürün/Hizmet Tablosu, yararlanıcıların ilgili olduğu ürün/hizmetleri bir arada görebilmek ve her bir ürün/hizmetin hangi yararlanıcıları ilgilendirdiğini görselleştirebilmek için faydalı bir araçtır</w:t>
                      </w:r>
                    </w:p>
                  </w:txbxContent>
                </v:textbox>
                <w10:anchorlock/>
              </v:rect>
            </w:pict>
          </mc:Fallback>
        </mc:AlternateContent>
      </w:r>
    </w:p>
    <w:p w:rsidR="0025609A" w:rsidRDefault="0025609A" w:rsidP="004C2198">
      <w:pPr>
        <w:spacing w:line="360" w:lineRule="auto"/>
        <w:jc w:val="both"/>
        <w:rPr>
          <w:lang w:val="en-US"/>
        </w:rPr>
      </w:pPr>
    </w:p>
    <w:p w:rsidR="00A16EDA" w:rsidRDefault="00A16EDA" w:rsidP="004C2198">
      <w:pPr>
        <w:spacing w:line="360" w:lineRule="auto"/>
        <w:jc w:val="both"/>
        <w:rPr>
          <w:lang w:val="en-US"/>
        </w:rPr>
      </w:pPr>
    </w:p>
    <w:p w:rsidR="00A16EDA" w:rsidRDefault="00A16EDA" w:rsidP="004C2198">
      <w:pPr>
        <w:spacing w:line="360" w:lineRule="auto"/>
        <w:jc w:val="both"/>
        <w:rPr>
          <w:lang w:val="en-US"/>
        </w:rPr>
      </w:pPr>
    </w:p>
    <w:p w:rsidR="00A16EDA" w:rsidRDefault="00A16EDA" w:rsidP="004C2198">
      <w:pPr>
        <w:spacing w:line="360" w:lineRule="auto"/>
        <w:jc w:val="both"/>
        <w:rPr>
          <w:lang w:val="en-US"/>
        </w:rPr>
      </w:pPr>
    </w:p>
    <w:p w:rsidR="00A16EDA" w:rsidRPr="004C2198" w:rsidRDefault="00A16EDA" w:rsidP="004C2198">
      <w:pPr>
        <w:spacing w:line="360" w:lineRule="auto"/>
        <w:jc w:val="both"/>
        <w:rPr>
          <w:lang w:val="en-US"/>
        </w:rPr>
      </w:pPr>
    </w:p>
    <w:p w:rsidR="004C2198" w:rsidRPr="004C2198" w:rsidRDefault="004C2198" w:rsidP="004C2198">
      <w:pPr>
        <w:spacing w:line="360" w:lineRule="auto"/>
        <w:jc w:val="both"/>
        <w:rPr>
          <w:lang w:val="en-US"/>
        </w:rPr>
      </w:pPr>
      <w:r w:rsidRPr="004C2198">
        <w:rPr>
          <w:b/>
          <w:u w:val="single"/>
          <w:lang w:val="en-US"/>
        </w:rPr>
        <w:lastRenderedPageBreak/>
        <w:t>MEMNUNİYET ANKETİ</w:t>
      </w:r>
    </w:p>
    <w:tbl>
      <w:tblPr>
        <w:tblW w:w="0" w:type="auto"/>
        <w:tblInd w:w="95" w:type="dxa"/>
        <w:tblLook w:val="04A0" w:firstRow="1" w:lastRow="0" w:firstColumn="1" w:lastColumn="0" w:noHBand="0" w:noVBand="1"/>
      </w:tblPr>
      <w:tblGrid>
        <w:gridCol w:w="695"/>
        <w:gridCol w:w="7216"/>
        <w:gridCol w:w="1456"/>
        <w:gridCol w:w="1214"/>
      </w:tblGrid>
      <w:tr w:rsidR="004C2198" w:rsidRPr="004C2198" w:rsidTr="00892593">
        <w:trPr>
          <w:trHeight w:val="737"/>
        </w:trPr>
        <w:tc>
          <w:tcPr>
            <w:tcW w:w="7862"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25609A" w:rsidP="004C2198">
            <w:pPr>
              <w:spacing w:line="360" w:lineRule="auto"/>
              <w:jc w:val="both"/>
              <w:rPr>
                <w:b/>
                <w:bCs/>
                <w:lang w:val="en-US"/>
              </w:rPr>
            </w:pPr>
            <w:r>
              <w:rPr>
                <w:b/>
                <w:bCs/>
                <w:lang w:val="en-US"/>
              </w:rPr>
              <w:t>Şehit Nihat Akbaş İlk/Ortaokulu</w:t>
            </w:r>
          </w:p>
        </w:tc>
        <w:tc>
          <w:tcPr>
            <w:tcW w:w="2670"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STRATEJİK PLANI (2024-2028)</w:t>
            </w:r>
          </w:p>
        </w:tc>
      </w:tr>
      <w:tr w:rsidR="004C2198" w:rsidRPr="004C2198" w:rsidTr="00892593">
        <w:trPr>
          <w:trHeight w:val="899"/>
        </w:trPr>
        <w:tc>
          <w:tcPr>
            <w:tcW w:w="1053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lang w:val="en-US"/>
              </w:rPr>
            </w:pPr>
            <w:r w:rsidRPr="004C2198">
              <w:rPr>
                <w:lang w:val="en-US"/>
              </w:rPr>
              <w:t xml:space="preserve">“ İÇ PAYDAŞ ÖĞRENCİ GÖRÜŞ VE DEĞERLENDİRMELERİ” ANKET FORMU                                </w:t>
            </w:r>
          </w:p>
        </w:tc>
      </w:tr>
      <w:tr w:rsidR="004C2198" w:rsidRPr="004C2198" w:rsidTr="00892593">
        <w:trPr>
          <w:trHeight w:val="387"/>
        </w:trPr>
        <w:tc>
          <w:tcPr>
            <w:tcW w:w="7862"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 xml:space="preserve">ÖĞRENCİ MEMNUNİYET ANKETİ         </w:t>
            </w:r>
          </w:p>
        </w:tc>
        <w:tc>
          <w:tcPr>
            <w:tcW w:w="2670"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MEMNUNİYET ANKET SONUCU</w:t>
            </w:r>
          </w:p>
        </w:tc>
      </w:tr>
      <w:tr w:rsidR="004C2198" w:rsidRPr="004C2198" w:rsidTr="00892593">
        <w:trPr>
          <w:trHeight w:val="530"/>
        </w:trPr>
        <w:tc>
          <w:tcPr>
            <w:tcW w:w="7862"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c>
          <w:tcPr>
            <w:tcW w:w="2670"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r>
      <w:tr w:rsidR="004C2198" w:rsidRPr="004C2198" w:rsidTr="00892593">
        <w:trPr>
          <w:trHeight w:val="690"/>
        </w:trPr>
        <w:tc>
          <w:tcPr>
            <w:tcW w:w="646"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SIRA NO</w:t>
            </w:r>
          </w:p>
        </w:tc>
        <w:tc>
          <w:tcPr>
            <w:tcW w:w="7216"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GÖSTERGELER</w:t>
            </w:r>
          </w:p>
        </w:tc>
        <w:tc>
          <w:tcPr>
            <w:tcW w:w="1456"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w:t>
            </w:r>
          </w:p>
        </w:tc>
        <w:tc>
          <w:tcPr>
            <w:tcW w:w="1214"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 %</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İhtiyaç duyduğumda okul çalışanlarıyla rahatlıkla görüşebiliyorum.</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3.62</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72.40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2</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 müdürü ile ihtiyaç duyduğumda rahatlıkla konuşabiliyorum.</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3.57</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71.40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3</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Okulun rehberlik servisinden yeterince yararlanabiliyorum.</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4.25</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85.00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4</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Okula ilettiğimiz öneri ve isteklerimiz dikkate alınır.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3.45</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69.00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5</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Okulda kendimi güvende hissediyorum.</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4.22</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84.40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6</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Okulda öğrencilerle ilgili alınan kararlarda bizlerin görüşleri alınır.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3.58</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71.60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7</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Öğretmenler yeniliğe açık olarak derslerin işlenişinde çeşitli yöntemler kullanmaktadır.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4.21</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84.24</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8</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Derslerde konuya göre uygun araç gereçler kullanılmaktadır.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3.83</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76.60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9</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Teneffüslerde ihtiyaçlarımı giderebiliyorum.</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4.21</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84.20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10</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Okulun içi ve dışı temizdir.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3.25</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65.00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11</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Okulun binası ve diğer fiziki mekanlar yeterlidir.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3.34</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66.80</w:t>
            </w:r>
          </w:p>
        </w:tc>
      </w:tr>
      <w:tr w:rsidR="004C2198" w:rsidRPr="004C2198" w:rsidTr="000D5169">
        <w:trPr>
          <w:trHeight w:val="702"/>
        </w:trPr>
        <w:tc>
          <w:tcPr>
            <w:tcW w:w="646"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13</w:t>
            </w:r>
          </w:p>
        </w:tc>
        <w:tc>
          <w:tcPr>
            <w:tcW w:w="721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Okulumuzda yeterli miktarda sanatsal ve kültürel faaliyetler düzenlenmektedir.</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3.48</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69.60</w:t>
            </w:r>
          </w:p>
        </w:tc>
      </w:tr>
      <w:tr w:rsidR="004C2198" w:rsidRPr="004C2198" w:rsidTr="000D5169">
        <w:trPr>
          <w:trHeight w:val="702"/>
        </w:trPr>
        <w:tc>
          <w:tcPr>
            <w:tcW w:w="78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GENEL DEĞERLENDİRME</w:t>
            </w:r>
          </w:p>
        </w:tc>
        <w:tc>
          <w:tcPr>
            <w:tcW w:w="145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3.46</w:t>
            </w:r>
          </w:p>
        </w:tc>
        <w:tc>
          <w:tcPr>
            <w:tcW w:w="1214"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69.25</w:t>
            </w:r>
          </w:p>
        </w:tc>
      </w:tr>
    </w:tbl>
    <w:tbl>
      <w:tblPr>
        <w:tblpPr w:leftFromText="180" w:rightFromText="180" w:vertAnchor="text" w:horzAnchor="margin" w:tblpX="137" w:tblpY="151"/>
        <w:tblW w:w="10485" w:type="dxa"/>
        <w:tblLook w:val="04A0" w:firstRow="1" w:lastRow="0" w:firstColumn="1" w:lastColumn="0" w:noHBand="0" w:noVBand="1"/>
      </w:tblPr>
      <w:tblGrid>
        <w:gridCol w:w="695"/>
        <w:gridCol w:w="6063"/>
        <w:gridCol w:w="1276"/>
        <w:gridCol w:w="2451"/>
      </w:tblGrid>
      <w:tr w:rsidR="004C2198" w:rsidRPr="004C2198" w:rsidTr="00892593">
        <w:trPr>
          <w:trHeight w:val="990"/>
        </w:trPr>
        <w:tc>
          <w:tcPr>
            <w:tcW w:w="675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25609A" w:rsidP="004C2198">
            <w:pPr>
              <w:spacing w:line="360" w:lineRule="auto"/>
              <w:jc w:val="both"/>
              <w:rPr>
                <w:b/>
                <w:bCs/>
                <w:lang w:val="en-US"/>
              </w:rPr>
            </w:pPr>
            <w:r>
              <w:rPr>
                <w:b/>
                <w:bCs/>
                <w:lang w:val="en-US"/>
              </w:rPr>
              <w:lastRenderedPageBreak/>
              <w:t>Şehit Nihat Akbaş İlk/Ortaokulu</w:t>
            </w:r>
          </w:p>
        </w:tc>
        <w:tc>
          <w:tcPr>
            <w:tcW w:w="3727"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STRATEJİK PLANI (2024-2028)</w:t>
            </w:r>
          </w:p>
        </w:tc>
      </w:tr>
      <w:tr w:rsidR="004C2198" w:rsidRPr="004C2198" w:rsidTr="00892593">
        <w:trPr>
          <w:trHeight w:val="387"/>
        </w:trPr>
        <w:tc>
          <w:tcPr>
            <w:tcW w:w="6758"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 xml:space="preserve">   “ İÇ PAYDAŞ ÖĞRETMEN GÖRÜŞ VE DEĞERLENDİRMELERİ” ANKET FORMU  </w:t>
            </w:r>
          </w:p>
        </w:tc>
        <w:tc>
          <w:tcPr>
            <w:tcW w:w="3727"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ANKET SONUCU</w:t>
            </w:r>
          </w:p>
        </w:tc>
      </w:tr>
      <w:tr w:rsidR="004C2198" w:rsidRPr="004C2198" w:rsidTr="00892593">
        <w:trPr>
          <w:trHeight w:val="557"/>
        </w:trPr>
        <w:tc>
          <w:tcPr>
            <w:tcW w:w="6758"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c>
          <w:tcPr>
            <w:tcW w:w="3727"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r>
      <w:tr w:rsidR="004C2198" w:rsidRPr="004C2198" w:rsidTr="00892593">
        <w:trPr>
          <w:trHeight w:val="690"/>
        </w:trPr>
        <w:tc>
          <w:tcPr>
            <w:tcW w:w="695"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SIRA NO</w:t>
            </w:r>
          </w:p>
        </w:tc>
        <w:tc>
          <w:tcPr>
            <w:tcW w:w="6063"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GÖSTERGELER</w:t>
            </w:r>
          </w:p>
        </w:tc>
        <w:tc>
          <w:tcPr>
            <w:tcW w:w="1276"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w:t>
            </w:r>
          </w:p>
        </w:tc>
        <w:tc>
          <w:tcPr>
            <w:tcW w:w="2451"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 %</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Okulumuzda alınan kararlar, çalışanların katılımıyla alınır.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4.21</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84.14</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2</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Kurumdaki tüm duyurular çalışanlara zamanında iletilir.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4.55</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91.03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3</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Her türlü ödüllendirmede adil olma, tarafsızlık ve objektiflik esastır.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4.00</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80.00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4</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Kendimi, okulun değerli bir üyesi olarak görürüm.</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4.24</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84.83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5</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Çalıştığım okul bana kendimi geliştirme imkânı tanımaktadır.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4.00</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80.00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6</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 teknik araç ve gereç yönünden yeterli donanıma sahiptir.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4.38</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87.59</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7</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Okulda çalışanlara yönelik sosyal ve kültürel faaliyetler düzenlenir.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3.90</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77.93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8</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Okulda öğretmenler arasında ayrım yapılmamaktadır.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4.24</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84.83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9</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Okulumuzda yerelde ve toplum üzerinde olumlu etki bırakacak çalışmalar yapmaktadır.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4.10</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82.07</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10</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Yöneticilerimiz, yaratıcı ve yenilikçi düşüncelerin üretilmesini teşvik etmektedir.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4.41</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88.28</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11</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Yöneticiler, okulun vizyonunu, stratejilerini, iyileştirmeye açık alanlarını vs. çalışanlarla paylaşır.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4.21</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84.14</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12</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Okulumuzda sadece öğretmenlerin kullanımına tahsis edilmiş yerler yeterlidir.</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4.66</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93.10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13</w:t>
            </w:r>
          </w:p>
        </w:tc>
        <w:tc>
          <w:tcPr>
            <w:tcW w:w="6063"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Alanıma ilişkin yenilik ve gelişmeleri takip eder ve kendimi güncellerim.</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3.90</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77.93</w:t>
            </w:r>
          </w:p>
        </w:tc>
      </w:tr>
      <w:tr w:rsidR="004C2198" w:rsidRPr="004C2198" w:rsidTr="000D5169">
        <w:trPr>
          <w:trHeight w:val="702"/>
        </w:trPr>
        <w:tc>
          <w:tcPr>
            <w:tcW w:w="67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GENEL DEĞERLENDİRME</w:t>
            </w:r>
          </w:p>
        </w:tc>
        <w:tc>
          <w:tcPr>
            <w:tcW w:w="127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4.21</w:t>
            </w:r>
          </w:p>
        </w:tc>
        <w:tc>
          <w:tcPr>
            <w:tcW w:w="245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84.30</w:t>
            </w:r>
          </w:p>
        </w:tc>
      </w:tr>
    </w:tbl>
    <w:p w:rsidR="004C2198" w:rsidRPr="004C2198" w:rsidRDefault="004C2198" w:rsidP="004C2198">
      <w:pPr>
        <w:spacing w:line="360" w:lineRule="auto"/>
        <w:jc w:val="both"/>
        <w:rPr>
          <w:lang w:val="en-US"/>
        </w:rPr>
      </w:pPr>
    </w:p>
    <w:tbl>
      <w:tblPr>
        <w:tblW w:w="0" w:type="auto"/>
        <w:tblInd w:w="95" w:type="dxa"/>
        <w:tblLook w:val="04A0" w:firstRow="1" w:lastRow="0" w:firstColumn="1" w:lastColumn="0" w:noHBand="0" w:noVBand="1"/>
      </w:tblPr>
      <w:tblGrid>
        <w:gridCol w:w="695"/>
        <w:gridCol w:w="6090"/>
        <w:gridCol w:w="1386"/>
        <w:gridCol w:w="2361"/>
      </w:tblGrid>
      <w:tr w:rsidR="004C2198" w:rsidRPr="004C2198" w:rsidTr="00892593">
        <w:trPr>
          <w:trHeight w:val="719"/>
        </w:trPr>
        <w:tc>
          <w:tcPr>
            <w:tcW w:w="678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25609A" w:rsidP="004C2198">
            <w:pPr>
              <w:spacing w:line="360" w:lineRule="auto"/>
              <w:jc w:val="both"/>
              <w:rPr>
                <w:b/>
                <w:bCs/>
                <w:lang w:val="en-US"/>
              </w:rPr>
            </w:pPr>
            <w:r>
              <w:rPr>
                <w:b/>
                <w:bCs/>
                <w:lang w:val="en-US"/>
              </w:rPr>
              <w:lastRenderedPageBreak/>
              <w:t>Şehit Nihat Akbaş İlk/Ortaokulu</w:t>
            </w:r>
          </w:p>
        </w:tc>
        <w:tc>
          <w:tcPr>
            <w:tcW w:w="3747"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STRATEJİK PLANI (2024-2028)</w:t>
            </w:r>
          </w:p>
        </w:tc>
      </w:tr>
      <w:tr w:rsidR="004C2198" w:rsidRPr="004C2198" w:rsidTr="00892593">
        <w:trPr>
          <w:trHeight w:val="800"/>
        </w:trPr>
        <w:tc>
          <w:tcPr>
            <w:tcW w:w="1053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lang w:val="en-US"/>
              </w:rPr>
            </w:pPr>
            <w:r w:rsidRPr="004C2198">
              <w:rPr>
                <w:lang w:val="en-US"/>
              </w:rPr>
              <w:t xml:space="preserve">“ İÇ PAYDAŞ VELİ GÖRÜŞ VE DEĞERLENDİRMELERİ” ANKET FORMU                                </w:t>
            </w:r>
          </w:p>
        </w:tc>
      </w:tr>
      <w:tr w:rsidR="004C2198" w:rsidRPr="004C2198" w:rsidTr="00892593">
        <w:trPr>
          <w:trHeight w:val="387"/>
        </w:trPr>
        <w:tc>
          <w:tcPr>
            <w:tcW w:w="6785"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 xml:space="preserve">VELİ MEMNUNİYET ANKETİ         </w:t>
            </w:r>
          </w:p>
        </w:tc>
        <w:tc>
          <w:tcPr>
            <w:tcW w:w="3747" w:type="dxa"/>
            <w:gridSpan w:val="2"/>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C2198" w:rsidRPr="004C2198" w:rsidRDefault="004C2198" w:rsidP="004C2198">
            <w:pPr>
              <w:spacing w:line="360" w:lineRule="auto"/>
              <w:jc w:val="both"/>
              <w:rPr>
                <w:b/>
                <w:bCs/>
                <w:lang w:val="en-US"/>
              </w:rPr>
            </w:pPr>
            <w:r w:rsidRPr="004C2198">
              <w:rPr>
                <w:b/>
                <w:bCs/>
                <w:lang w:val="en-US"/>
              </w:rPr>
              <w:t>MEMNUNİYET ANKET SONUCU</w:t>
            </w:r>
          </w:p>
        </w:tc>
      </w:tr>
      <w:tr w:rsidR="004C2198" w:rsidRPr="004C2198" w:rsidTr="00892593">
        <w:trPr>
          <w:trHeight w:val="521"/>
        </w:trPr>
        <w:tc>
          <w:tcPr>
            <w:tcW w:w="6785"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c>
          <w:tcPr>
            <w:tcW w:w="3747" w:type="dxa"/>
            <w:gridSpan w:val="2"/>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p>
        </w:tc>
      </w:tr>
      <w:tr w:rsidR="004C2198" w:rsidRPr="004C2198" w:rsidTr="00892593">
        <w:trPr>
          <w:trHeight w:val="690"/>
        </w:trPr>
        <w:tc>
          <w:tcPr>
            <w:tcW w:w="695"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SIRA NO</w:t>
            </w:r>
          </w:p>
        </w:tc>
        <w:tc>
          <w:tcPr>
            <w:tcW w:w="6090"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GÖSTERGELER</w:t>
            </w:r>
          </w:p>
        </w:tc>
        <w:tc>
          <w:tcPr>
            <w:tcW w:w="1386"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w:t>
            </w:r>
          </w:p>
        </w:tc>
        <w:tc>
          <w:tcPr>
            <w:tcW w:w="2361" w:type="dxa"/>
            <w:tcBorders>
              <w:top w:val="nil"/>
              <w:left w:val="nil"/>
              <w:bottom w:val="single" w:sz="4" w:space="0" w:color="auto"/>
              <w:right w:val="single" w:sz="4" w:space="0" w:color="auto"/>
            </w:tcBorders>
            <w:shd w:val="clear" w:color="auto" w:fill="D6E3BC" w:themeFill="accent3" w:themeFillTint="66"/>
            <w:vAlign w:val="center"/>
            <w:hideMark/>
          </w:tcPr>
          <w:p w:rsidR="004C2198" w:rsidRPr="004C2198" w:rsidRDefault="004C2198" w:rsidP="004C2198">
            <w:pPr>
              <w:spacing w:line="360" w:lineRule="auto"/>
              <w:jc w:val="both"/>
              <w:rPr>
                <w:b/>
                <w:bCs/>
                <w:lang w:val="en-US"/>
              </w:rPr>
            </w:pPr>
            <w:r w:rsidRPr="004C2198">
              <w:rPr>
                <w:b/>
                <w:bCs/>
                <w:lang w:val="en-US"/>
              </w:rPr>
              <w:t>SONUÇ %</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İhtiyaç duyduğumda okul çalışanlarıyla rahatlıkla görüşebiliyorum.</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4.28</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85.50</w:t>
            </w:r>
          </w:p>
        </w:tc>
      </w:tr>
      <w:tr w:rsidR="004C2198" w:rsidRPr="004C2198" w:rsidTr="000D5169">
        <w:trPr>
          <w:trHeight w:val="557"/>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2</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 xml:space="preserve">Bizi ilgilendiren okul duyurularını zamanında öğreniyorum. </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4.43</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88.57</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3</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Öğrencimle ilgili konularda okulda rehberlik hizmeti alabiliyorum.</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4.15</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83.08</w:t>
            </w:r>
          </w:p>
        </w:tc>
      </w:tr>
      <w:tr w:rsidR="004C2198" w:rsidRPr="004C2198" w:rsidTr="000D5169">
        <w:trPr>
          <w:trHeight w:val="566"/>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4</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 xml:space="preserve">Okula ilettiğim istek ve şikayetlerim dikkate alınıyor. </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3.86</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77.17</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5</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Öğretmenler yeniliğe açık olarak derslerin işlenişinde çeşitli yöntemler kullanmaktadır.</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3.93</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78.50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6</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 xml:space="preserve">Okulda yabancı kişilere karşı güvenlik önlemleri alınmaktadır. </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4.00</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80.00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7</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 xml:space="preserve">Okulda bizleri ilgilendiren kararlarda görüşlerimiz dikkate alınır. </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3.97</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79.33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8</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E-Okul Veli Bilgilendirme Sistemi ile okulun internet sayfasını düzenli olarak takip ediyorum.</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4.13</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82.67</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9</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Çocuğumun okulunu sevdiğini ve öğretmenleriyle iyi anlaştığını düşünüyorum.</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3.77</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75.33</w:t>
            </w:r>
          </w:p>
        </w:tc>
      </w:tr>
      <w:tr w:rsidR="004C2198" w:rsidRPr="004C2198" w:rsidTr="000D5169">
        <w:trPr>
          <w:trHeight w:val="611"/>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10</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 teknik araç ve gereç yönünden yeterli donanıma sahiptir.</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3.67</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73.33</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11</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 her zaman temiz ve bakımlıdır.</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3.54</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70.80</w:t>
            </w:r>
          </w:p>
        </w:tc>
      </w:tr>
      <w:tr w:rsidR="004C2198" w:rsidRPr="004C2198" w:rsidTr="000D5169">
        <w:trPr>
          <w:trHeight w:val="548"/>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12</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Okulun binası ve diğer fiziki mekanlar yeterlidir.</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3.43</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68.00</w:t>
            </w:r>
          </w:p>
        </w:tc>
      </w:tr>
      <w:tr w:rsidR="004C2198" w:rsidRPr="004C2198" w:rsidTr="000D5169">
        <w:trPr>
          <w:trHeight w:val="702"/>
        </w:trPr>
        <w:tc>
          <w:tcPr>
            <w:tcW w:w="695" w:type="dxa"/>
            <w:tcBorders>
              <w:top w:val="nil"/>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13</w:t>
            </w:r>
          </w:p>
        </w:tc>
        <w:tc>
          <w:tcPr>
            <w:tcW w:w="6090"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Okulumuzda yeterli miktarda sanatsal ve kültürel faaliyetler düzenlenmektedir.</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3.52</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lang w:val="en-US"/>
              </w:rPr>
            </w:pPr>
            <w:r w:rsidRPr="004C2198">
              <w:rPr>
                <w:lang w:val="en-US"/>
              </w:rPr>
              <w:t>70.33</w:t>
            </w:r>
          </w:p>
        </w:tc>
      </w:tr>
      <w:tr w:rsidR="004C2198" w:rsidRPr="004C2198" w:rsidTr="000D5169">
        <w:trPr>
          <w:trHeight w:val="702"/>
        </w:trPr>
        <w:tc>
          <w:tcPr>
            <w:tcW w:w="678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GENEL DEĞERLENDİRME</w:t>
            </w:r>
          </w:p>
        </w:tc>
        <w:tc>
          <w:tcPr>
            <w:tcW w:w="1386"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3.90</w:t>
            </w:r>
          </w:p>
        </w:tc>
        <w:tc>
          <w:tcPr>
            <w:tcW w:w="2361" w:type="dxa"/>
            <w:tcBorders>
              <w:top w:val="nil"/>
              <w:left w:val="nil"/>
              <w:bottom w:val="single" w:sz="4" w:space="0" w:color="auto"/>
              <w:right w:val="single" w:sz="4" w:space="0" w:color="auto"/>
            </w:tcBorders>
            <w:shd w:val="clear" w:color="auto" w:fill="auto"/>
            <w:vAlign w:val="center"/>
            <w:hideMark/>
          </w:tcPr>
          <w:p w:rsidR="004C2198" w:rsidRPr="004C2198" w:rsidRDefault="004C2198" w:rsidP="004C2198">
            <w:pPr>
              <w:spacing w:line="360" w:lineRule="auto"/>
              <w:jc w:val="both"/>
              <w:rPr>
                <w:b/>
                <w:bCs/>
                <w:lang w:val="en-US"/>
              </w:rPr>
            </w:pPr>
            <w:r w:rsidRPr="004C2198">
              <w:rPr>
                <w:b/>
                <w:bCs/>
                <w:lang w:val="en-US"/>
              </w:rPr>
              <w:t>77.89</w:t>
            </w:r>
          </w:p>
        </w:tc>
      </w:tr>
    </w:tbl>
    <w:p w:rsidR="004C2198" w:rsidRPr="004C2198" w:rsidRDefault="004C2198" w:rsidP="004C2198">
      <w:pPr>
        <w:spacing w:line="360" w:lineRule="auto"/>
        <w:jc w:val="both"/>
        <w:rPr>
          <w:lang w:val="en-US"/>
        </w:rPr>
      </w:pPr>
    </w:p>
    <w:p w:rsidR="00474AAC" w:rsidRDefault="00474AAC">
      <w:pPr>
        <w:spacing w:line="360" w:lineRule="auto"/>
        <w:jc w:val="both"/>
        <w:sectPr w:rsidR="00474AAC">
          <w:pgSz w:w="11910" w:h="16840"/>
          <w:pgMar w:top="1320" w:right="400" w:bottom="1280" w:left="460" w:header="0" w:footer="1097" w:gutter="0"/>
          <w:cols w:space="708"/>
        </w:sectPr>
      </w:pPr>
    </w:p>
    <w:p w:rsidR="00474AAC" w:rsidRDefault="00B74296" w:rsidP="000D56CF">
      <w:pPr>
        <w:pStyle w:val="Balk3"/>
        <w:numPr>
          <w:ilvl w:val="1"/>
          <w:numId w:val="15"/>
        </w:numPr>
        <w:tabs>
          <w:tab w:val="left" w:pos="1553"/>
        </w:tabs>
        <w:spacing w:line="374" w:lineRule="exact"/>
        <w:ind w:left="1553" w:hanging="595"/>
      </w:pPr>
      <w:bookmarkStart w:id="13" w:name="_Toc167269454"/>
      <w:r>
        <w:lastRenderedPageBreak/>
        <w:t>Okul/Kurum</w:t>
      </w:r>
      <w:r>
        <w:rPr>
          <w:spacing w:val="-13"/>
        </w:rPr>
        <w:t xml:space="preserve"> </w:t>
      </w:r>
      <w:r>
        <w:t>İçi</w:t>
      </w:r>
      <w:r>
        <w:rPr>
          <w:spacing w:val="-13"/>
        </w:rPr>
        <w:t xml:space="preserve"> </w:t>
      </w:r>
      <w:r>
        <w:rPr>
          <w:spacing w:val="-2"/>
        </w:rPr>
        <w:t>Analiz</w:t>
      </w:r>
      <w:bookmarkEnd w:id="13"/>
    </w:p>
    <w:p w:rsidR="00474AAC" w:rsidRDefault="00B74296">
      <w:pPr>
        <w:pStyle w:val="GvdeMetni"/>
        <w:spacing w:line="360" w:lineRule="auto"/>
        <w:ind w:left="958" w:right="1013"/>
        <w:jc w:val="both"/>
      </w:pPr>
      <w:r>
        <w:t>Kuruluş içi analiz; insan kaynaklarının yetkinlik düzeyi, kurum kültürü, teknoloji ve bilişim altyapısı, fiziki ve mali kaynaklara ilişkin analizlerin yapılarak okul/kurumun mevcut kapasitesinin değerlendirilmesidir. Ayrıca, bu bölümde okul/kurumun teşkilat şemasına da yer verilir.</w:t>
      </w:r>
    </w:p>
    <w:p w:rsidR="00474AAC" w:rsidRDefault="00B74296">
      <w:pPr>
        <w:pStyle w:val="GvdeMetni"/>
        <w:spacing w:before="1" w:line="360" w:lineRule="auto"/>
        <w:ind w:left="958" w:right="1013"/>
        <w:jc w:val="both"/>
      </w:pPr>
      <w:r>
        <w:t>Etkili bir okul/kurum içi analiz süreci; okul/kurumun kaynaklarını, varlıklarını, özelliklerini, yeterliliklerini, yeteneklerini, fırsat alanlarını ve başarısızlıklarını belirlemek için okul/kurumun içinde etkileşime giren tüm bileşenlerinin değerlendirildiği bir süreçtir. Okul/kurum içi analiz sürecinde yararlanılabilecek farklı araçlar vardır. Her bir aracın analiz sürecinin bir dişlisi olarak sunacağı katkı değerlidir. Örneğin, insan kaynakları verileri eğitim planlaması ya da iş değerlendirmeleri gibi alanlarda yapılacak analizlere katkı sağlayacaktır. Ne kadar fazla araçtan faydalanılırsa okul/kurumun durumuna dair o kadar net bir tablo çizilmiş olacaktır. Okul/kurumların okul/kurum içi analiz sürecinde kullanabilecekleri araçlar, içerikleri ve nasıl erişim sağlayabileceklerine dair bilgiler Tablo 4’te verilmiştir.</w:t>
      </w:r>
    </w:p>
    <w:p w:rsidR="00474AAC" w:rsidRDefault="00B74296">
      <w:pPr>
        <w:ind w:left="958"/>
        <w:jc w:val="both"/>
        <w:rPr>
          <w:b/>
          <w:sz w:val="20"/>
        </w:rPr>
      </w:pPr>
      <w:r>
        <w:rPr>
          <w:b/>
          <w:sz w:val="20"/>
        </w:rPr>
        <w:t>Tablo</w:t>
      </w:r>
      <w:r>
        <w:rPr>
          <w:b/>
          <w:spacing w:val="-7"/>
          <w:sz w:val="20"/>
        </w:rPr>
        <w:t xml:space="preserve"> </w:t>
      </w:r>
      <w:r>
        <w:rPr>
          <w:b/>
          <w:sz w:val="20"/>
        </w:rPr>
        <w:t>4.Okul/Kurum</w:t>
      </w:r>
      <w:r>
        <w:rPr>
          <w:b/>
          <w:spacing w:val="-7"/>
          <w:sz w:val="20"/>
        </w:rPr>
        <w:t xml:space="preserve"> </w:t>
      </w:r>
      <w:r>
        <w:rPr>
          <w:b/>
          <w:sz w:val="20"/>
        </w:rPr>
        <w:t>İçi</w:t>
      </w:r>
      <w:r>
        <w:rPr>
          <w:b/>
          <w:spacing w:val="-6"/>
          <w:sz w:val="20"/>
        </w:rPr>
        <w:t xml:space="preserve"> </w:t>
      </w:r>
      <w:r>
        <w:rPr>
          <w:b/>
          <w:sz w:val="20"/>
        </w:rPr>
        <w:t>Analiz</w:t>
      </w:r>
      <w:r>
        <w:rPr>
          <w:b/>
          <w:spacing w:val="-7"/>
          <w:sz w:val="20"/>
        </w:rPr>
        <w:t xml:space="preserve"> </w:t>
      </w:r>
      <w:r>
        <w:rPr>
          <w:b/>
          <w:sz w:val="20"/>
        </w:rPr>
        <w:t>İçerik</w:t>
      </w:r>
      <w:r>
        <w:rPr>
          <w:b/>
          <w:spacing w:val="-6"/>
          <w:sz w:val="20"/>
        </w:rPr>
        <w:t xml:space="preserve"> </w:t>
      </w:r>
      <w:r>
        <w:rPr>
          <w:b/>
          <w:spacing w:val="-2"/>
          <w:sz w:val="20"/>
        </w:rPr>
        <w:t>Tablosu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70"/>
        <w:gridCol w:w="6458"/>
      </w:tblGrid>
      <w:tr w:rsidR="00474AAC">
        <w:trPr>
          <w:trHeight w:val="301"/>
        </w:trPr>
        <w:tc>
          <w:tcPr>
            <w:tcW w:w="2870" w:type="dxa"/>
            <w:shd w:val="clear" w:color="auto" w:fill="E2EFD9"/>
          </w:tcPr>
          <w:p w:rsidR="00474AAC" w:rsidRDefault="00B74296">
            <w:pPr>
              <w:pStyle w:val="TableParagraph"/>
              <w:spacing w:line="234" w:lineRule="exact"/>
              <w:ind w:left="107"/>
              <w:rPr>
                <w:b/>
                <w:sz w:val="20"/>
              </w:rPr>
            </w:pPr>
            <w:r>
              <w:rPr>
                <w:b/>
                <w:spacing w:val="-2"/>
                <w:sz w:val="20"/>
              </w:rPr>
              <w:t>Okul/Kurum</w:t>
            </w:r>
            <w:r>
              <w:rPr>
                <w:b/>
                <w:spacing w:val="5"/>
                <w:sz w:val="20"/>
              </w:rPr>
              <w:t xml:space="preserve"> </w:t>
            </w:r>
            <w:r>
              <w:rPr>
                <w:b/>
                <w:spacing w:val="-5"/>
                <w:sz w:val="20"/>
              </w:rPr>
              <w:t>İçi</w:t>
            </w:r>
          </w:p>
        </w:tc>
        <w:tc>
          <w:tcPr>
            <w:tcW w:w="6458" w:type="dxa"/>
            <w:shd w:val="clear" w:color="auto" w:fill="E2EFD9"/>
          </w:tcPr>
          <w:p w:rsidR="00474AAC" w:rsidRDefault="00B74296">
            <w:pPr>
              <w:pStyle w:val="TableParagraph"/>
              <w:spacing w:line="234" w:lineRule="exact"/>
              <w:ind w:left="105"/>
              <w:rPr>
                <w:b/>
                <w:sz w:val="20"/>
              </w:rPr>
            </w:pPr>
            <w:r>
              <w:rPr>
                <w:b/>
                <w:sz w:val="20"/>
              </w:rPr>
              <w:t>Analiz</w:t>
            </w:r>
            <w:r>
              <w:rPr>
                <w:b/>
                <w:spacing w:val="-6"/>
                <w:sz w:val="20"/>
              </w:rPr>
              <w:t xml:space="preserve"> </w:t>
            </w:r>
            <w:r>
              <w:rPr>
                <w:b/>
                <w:sz w:val="20"/>
              </w:rPr>
              <w:t>İçerik</w:t>
            </w:r>
            <w:r>
              <w:rPr>
                <w:b/>
                <w:spacing w:val="-10"/>
                <w:sz w:val="20"/>
              </w:rPr>
              <w:t xml:space="preserve"> </w:t>
            </w:r>
            <w:r>
              <w:rPr>
                <w:b/>
                <w:spacing w:val="-2"/>
                <w:sz w:val="20"/>
              </w:rPr>
              <w:t>Tablosu</w:t>
            </w:r>
          </w:p>
        </w:tc>
      </w:tr>
      <w:tr w:rsidR="00474AAC">
        <w:trPr>
          <w:trHeight w:val="1189"/>
        </w:trPr>
        <w:tc>
          <w:tcPr>
            <w:tcW w:w="2870" w:type="dxa"/>
            <w:shd w:val="clear" w:color="auto" w:fill="E2EFD9"/>
          </w:tcPr>
          <w:p w:rsidR="00474AAC" w:rsidRDefault="00B74296">
            <w:pPr>
              <w:pStyle w:val="TableParagraph"/>
              <w:spacing w:line="234" w:lineRule="exact"/>
              <w:ind w:left="107"/>
              <w:rPr>
                <w:sz w:val="20"/>
              </w:rPr>
            </w:pPr>
            <w:r>
              <w:rPr>
                <w:sz w:val="20"/>
              </w:rPr>
              <w:t>Öğrenci</w:t>
            </w:r>
            <w:r>
              <w:rPr>
                <w:spacing w:val="-10"/>
                <w:sz w:val="20"/>
              </w:rPr>
              <w:t xml:space="preserve"> </w:t>
            </w:r>
            <w:r>
              <w:rPr>
                <w:spacing w:val="-2"/>
                <w:sz w:val="20"/>
              </w:rPr>
              <w:t>sayıları</w:t>
            </w:r>
          </w:p>
        </w:tc>
        <w:tc>
          <w:tcPr>
            <w:tcW w:w="6458" w:type="dxa"/>
            <w:shd w:val="clear" w:color="auto" w:fill="E2EFD9"/>
          </w:tcPr>
          <w:p w:rsidR="00474AAC" w:rsidRDefault="00B74296">
            <w:pPr>
              <w:pStyle w:val="TableParagraph"/>
              <w:ind w:left="105" w:right="85"/>
              <w:jc w:val="both"/>
              <w:rPr>
                <w:sz w:val="20"/>
              </w:rPr>
            </w:pPr>
            <w:r>
              <w:rPr>
                <w:sz w:val="20"/>
              </w:rPr>
              <w:t xml:space="preserve">Sınıf kademeleri, meslek alan dalları, kaynaştırma öğrencileri, yabancı uyruklu öğrenciler gibi demografik özelliklere dair detaylı sınıflandırmaları kapsamalıdır. e-Okul kayıtları kullanılarak </w:t>
            </w:r>
            <w:r>
              <w:rPr>
                <w:spacing w:val="-2"/>
                <w:sz w:val="20"/>
              </w:rPr>
              <w:t>hazırlanabilir.</w:t>
            </w:r>
          </w:p>
        </w:tc>
      </w:tr>
      <w:tr w:rsidR="00474AAC">
        <w:trPr>
          <w:trHeight w:val="301"/>
        </w:trPr>
        <w:tc>
          <w:tcPr>
            <w:tcW w:w="2870" w:type="dxa"/>
          </w:tcPr>
          <w:p w:rsidR="00474AAC" w:rsidRDefault="00B74296">
            <w:pPr>
              <w:pStyle w:val="TableParagraph"/>
              <w:spacing w:line="234" w:lineRule="exact"/>
              <w:ind w:left="107"/>
              <w:rPr>
                <w:sz w:val="20"/>
              </w:rPr>
            </w:pPr>
            <w:r>
              <w:rPr>
                <w:sz w:val="20"/>
              </w:rPr>
              <w:t>Akademik</w:t>
            </w:r>
            <w:r>
              <w:rPr>
                <w:spacing w:val="-9"/>
                <w:sz w:val="20"/>
              </w:rPr>
              <w:t xml:space="preserve"> </w:t>
            </w:r>
            <w:r>
              <w:rPr>
                <w:sz w:val="20"/>
              </w:rPr>
              <w:t>başarı</w:t>
            </w:r>
            <w:r>
              <w:rPr>
                <w:spacing w:val="-8"/>
                <w:sz w:val="20"/>
              </w:rPr>
              <w:t xml:space="preserve"> </w:t>
            </w:r>
            <w:r>
              <w:rPr>
                <w:spacing w:val="-2"/>
                <w:sz w:val="20"/>
              </w:rPr>
              <w:t>verileri</w:t>
            </w:r>
          </w:p>
        </w:tc>
        <w:tc>
          <w:tcPr>
            <w:tcW w:w="6458" w:type="dxa"/>
          </w:tcPr>
          <w:p w:rsidR="00474AAC" w:rsidRDefault="00B74296">
            <w:pPr>
              <w:pStyle w:val="TableParagraph"/>
              <w:spacing w:line="234" w:lineRule="exact"/>
              <w:ind w:left="105"/>
              <w:rPr>
                <w:sz w:val="20"/>
              </w:rPr>
            </w:pPr>
            <w:r>
              <w:rPr>
                <w:sz w:val="20"/>
              </w:rPr>
              <w:t>e-Okul</w:t>
            </w:r>
            <w:r>
              <w:rPr>
                <w:spacing w:val="-7"/>
                <w:sz w:val="20"/>
              </w:rPr>
              <w:t xml:space="preserve"> </w:t>
            </w:r>
            <w:r>
              <w:rPr>
                <w:sz w:val="20"/>
              </w:rPr>
              <w:t>kayıtları</w:t>
            </w:r>
            <w:r>
              <w:rPr>
                <w:spacing w:val="-8"/>
                <w:sz w:val="20"/>
              </w:rPr>
              <w:t xml:space="preserve"> </w:t>
            </w:r>
            <w:r>
              <w:rPr>
                <w:sz w:val="20"/>
              </w:rPr>
              <w:t>kullanılarak</w:t>
            </w:r>
            <w:r>
              <w:rPr>
                <w:spacing w:val="-9"/>
                <w:sz w:val="20"/>
              </w:rPr>
              <w:t xml:space="preserve"> </w:t>
            </w:r>
            <w:r>
              <w:rPr>
                <w:sz w:val="20"/>
              </w:rPr>
              <w:t>erişim</w:t>
            </w:r>
            <w:r>
              <w:rPr>
                <w:spacing w:val="-8"/>
                <w:sz w:val="20"/>
              </w:rPr>
              <w:t xml:space="preserve"> </w:t>
            </w:r>
            <w:r>
              <w:rPr>
                <w:spacing w:val="-2"/>
                <w:sz w:val="20"/>
              </w:rPr>
              <w:t>sağlanabilir.</w:t>
            </w:r>
          </w:p>
        </w:tc>
      </w:tr>
      <w:tr w:rsidR="00474AAC">
        <w:trPr>
          <w:trHeight w:val="584"/>
        </w:trPr>
        <w:tc>
          <w:tcPr>
            <w:tcW w:w="2870" w:type="dxa"/>
            <w:shd w:val="clear" w:color="auto" w:fill="E2EFD9"/>
          </w:tcPr>
          <w:p w:rsidR="00474AAC" w:rsidRDefault="00B74296">
            <w:pPr>
              <w:pStyle w:val="TableParagraph"/>
              <w:ind w:left="107" w:right="454"/>
              <w:rPr>
                <w:sz w:val="20"/>
              </w:rPr>
            </w:pPr>
            <w:r>
              <w:rPr>
                <w:sz w:val="20"/>
              </w:rPr>
              <w:t>Sosyal-kültürel-bilimsel</w:t>
            </w:r>
            <w:r>
              <w:rPr>
                <w:spacing w:val="-12"/>
                <w:sz w:val="20"/>
              </w:rPr>
              <w:t xml:space="preserve"> </w:t>
            </w:r>
            <w:r>
              <w:rPr>
                <w:sz w:val="20"/>
              </w:rPr>
              <w:t>ve sportif başarı verileri</w:t>
            </w:r>
          </w:p>
        </w:tc>
        <w:tc>
          <w:tcPr>
            <w:tcW w:w="6458" w:type="dxa"/>
            <w:shd w:val="clear" w:color="auto" w:fill="E2EFD9"/>
          </w:tcPr>
          <w:p w:rsidR="00474AAC" w:rsidRDefault="00B74296">
            <w:pPr>
              <w:pStyle w:val="TableParagraph"/>
              <w:ind w:left="105"/>
              <w:rPr>
                <w:sz w:val="20"/>
              </w:rPr>
            </w:pPr>
            <w:r>
              <w:rPr>
                <w:sz w:val="20"/>
              </w:rPr>
              <w:t>Belirtilen</w:t>
            </w:r>
            <w:r>
              <w:rPr>
                <w:spacing w:val="-4"/>
                <w:sz w:val="20"/>
              </w:rPr>
              <w:t xml:space="preserve"> </w:t>
            </w:r>
            <w:r>
              <w:rPr>
                <w:sz w:val="20"/>
              </w:rPr>
              <w:t>alanlarda</w:t>
            </w:r>
            <w:r>
              <w:rPr>
                <w:spacing w:val="-4"/>
                <w:sz w:val="20"/>
              </w:rPr>
              <w:t xml:space="preserve"> </w:t>
            </w:r>
            <w:r>
              <w:rPr>
                <w:sz w:val="20"/>
              </w:rPr>
              <w:t>yarışma</w:t>
            </w:r>
            <w:r>
              <w:rPr>
                <w:spacing w:val="-3"/>
                <w:sz w:val="20"/>
              </w:rPr>
              <w:t xml:space="preserve"> </w:t>
            </w:r>
            <w:r>
              <w:rPr>
                <w:sz w:val="20"/>
              </w:rPr>
              <w:t>ödülleri</w:t>
            </w:r>
            <w:r>
              <w:rPr>
                <w:spacing w:val="-3"/>
                <w:sz w:val="20"/>
              </w:rPr>
              <w:t xml:space="preserve"> </w:t>
            </w:r>
            <w:r>
              <w:rPr>
                <w:sz w:val="20"/>
              </w:rPr>
              <w:t>ya</w:t>
            </w:r>
            <w:r>
              <w:rPr>
                <w:spacing w:val="-4"/>
                <w:sz w:val="20"/>
              </w:rPr>
              <w:t xml:space="preserve"> </w:t>
            </w:r>
            <w:r>
              <w:rPr>
                <w:sz w:val="20"/>
              </w:rPr>
              <w:t>da</w:t>
            </w:r>
            <w:r>
              <w:rPr>
                <w:spacing w:val="-3"/>
                <w:sz w:val="20"/>
              </w:rPr>
              <w:t xml:space="preserve"> </w:t>
            </w:r>
            <w:r>
              <w:rPr>
                <w:sz w:val="20"/>
              </w:rPr>
              <w:t>lisansları</w:t>
            </w:r>
            <w:r>
              <w:rPr>
                <w:spacing w:val="-5"/>
                <w:sz w:val="20"/>
              </w:rPr>
              <w:t xml:space="preserve"> </w:t>
            </w:r>
            <w:r>
              <w:rPr>
                <w:sz w:val="20"/>
              </w:rPr>
              <w:t>olan</w:t>
            </w:r>
            <w:r>
              <w:rPr>
                <w:spacing w:val="-2"/>
                <w:sz w:val="20"/>
              </w:rPr>
              <w:t xml:space="preserve"> </w:t>
            </w:r>
            <w:r>
              <w:rPr>
                <w:sz w:val="20"/>
              </w:rPr>
              <w:t>öğrencilere</w:t>
            </w:r>
            <w:r>
              <w:rPr>
                <w:spacing w:val="-4"/>
                <w:sz w:val="20"/>
              </w:rPr>
              <w:t xml:space="preserve"> </w:t>
            </w:r>
            <w:r>
              <w:rPr>
                <w:sz w:val="20"/>
              </w:rPr>
              <w:t>dair sayısal verileri kapsamalıdır.</w:t>
            </w:r>
          </w:p>
        </w:tc>
      </w:tr>
      <w:tr w:rsidR="00474AAC">
        <w:trPr>
          <w:trHeight w:val="301"/>
        </w:trPr>
        <w:tc>
          <w:tcPr>
            <w:tcW w:w="2870" w:type="dxa"/>
          </w:tcPr>
          <w:p w:rsidR="00474AAC" w:rsidRDefault="00B74296">
            <w:pPr>
              <w:pStyle w:val="TableParagraph"/>
              <w:spacing w:line="234" w:lineRule="exact"/>
              <w:ind w:left="107"/>
              <w:rPr>
                <w:sz w:val="20"/>
              </w:rPr>
            </w:pPr>
            <w:r>
              <w:rPr>
                <w:sz w:val="20"/>
              </w:rPr>
              <w:t>Öğrenme</w:t>
            </w:r>
            <w:r>
              <w:rPr>
                <w:spacing w:val="-10"/>
                <w:sz w:val="20"/>
              </w:rPr>
              <w:t xml:space="preserve"> </w:t>
            </w:r>
            <w:r>
              <w:rPr>
                <w:sz w:val="20"/>
              </w:rPr>
              <w:t>stilleri</w:t>
            </w:r>
            <w:r>
              <w:rPr>
                <w:spacing w:val="-9"/>
                <w:sz w:val="20"/>
              </w:rPr>
              <w:t xml:space="preserve"> </w:t>
            </w:r>
            <w:r>
              <w:rPr>
                <w:spacing w:val="-2"/>
                <w:sz w:val="20"/>
              </w:rPr>
              <w:t>envanteri</w:t>
            </w:r>
          </w:p>
        </w:tc>
        <w:tc>
          <w:tcPr>
            <w:tcW w:w="6458" w:type="dxa"/>
          </w:tcPr>
          <w:p w:rsidR="00474AAC" w:rsidRDefault="00B74296">
            <w:pPr>
              <w:pStyle w:val="TableParagraph"/>
              <w:spacing w:line="234" w:lineRule="exact"/>
              <w:ind w:left="105"/>
              <w:rPr>
                <w:sz w:val="20"/>
              </w:rPr>
            </w:pPr>
            <w:r>
              <w:rPr>
                <w:sz w:val="20"/>
              </w:rPr>
              <w:t>Okul</w:t>
            </w:r>
            <w:r>
              <w:rPr>
                <w:spacing w:val="-8"/>
                <w:sz w:val="20"/>
              </w:rPr>
              <w:t xml:space="preserve"> </w:t>
            </w:r>
            <w:r>
              <w:rPr>
                <w:sz w:val="20"/>
              </w:rPr>
              <w:t>rehberlik</w:t>
            </w:r>
            <w:r>
              <w:rPr>
                <w:spacing w:val="-7"/>
                <w:sz w:val="20"/>
              </w:rPr>
              <w:t xml:space="preserve"> </w:t>
            </w:r>
            <w:r>
              <w:rPr>
                <w:sz w:val="20"/>
              </w:rPr>
              <w:t>servisi</w:t>
            </w:r>
            <w:r>
              <w:rPr>
                <w:spacing w:val="-8"/>
                <w:sz w:val="20"/>
              </w:rPr>
              <w:t xml:space="preserve"> </w:t>
            </w:r>
            <w:r>
              <w:rPr>
                <w:sz w:val="20"/>
              </w:rPr>
              <w:t>tarafından</w:t>
            </w:r>
            <w:r>
              <w:rPr>
                <w:spacing w:val="-9"/>
                <w:sz w:val="20"/>
              </w:rPr>
              <w:t xml:space="preserve"> </w:t>
            </w:r>
            <w:r>
              <w:rPr>
                <w:spacing w:val="-2"/>
                <w:sz w:val="20"/>
              </w:rPr>
              <w:t>uygulanmaktadır.</w:t>
            </w:r>
          </w:p>
        </w:tc>
      </w:tr>
      <w:tr w:rsidR="00474AAC">
        <w:trPr>
          <w:trHeight w:val="963"/>
        </w:trPr>
        <w:tc>
          <w:tcPr>
            <w:tcW w:w="2870" w:type="dxa"/>
            <w:shd w:val="clear" w:color="auto" w:fill="E2EFD9"/>
          </w:tcPr>
          <w:p w:rsidR="00474AAC" w:rsidRDefault="00B74296">
            <w:pPr>
              <w:pStyle w:val="TableParagraph"/>
              <w:spacing w:line="234" w:lineRule="exact"/>
              <w:ind w:left="107"/>
              <w:rPr>
                <w:sz w:val="20"/>
              </w:rPr>
            </w:pPr>
            <w:r>
              <w:rPr>
                <w:spacing w:val="-2"/>
                <w:sz w:val="20"/>
              </w:rPr>
              <w:t>Devam-devamsızlık</w:t>
            </w:r>
            <w:r>
              <w:rPr>
                <w:spacing w:val="12"/>
                <w:sz w:val="20"/>
              </w:rPr>
              <w:t xml:space="preserve"> </w:t>
            </w:r>
            <w:r>
              <w:rPr>
                <w:spacing w:val="-2"/>
                <w:sz w:val="20"/>
              </w:rPr>
              <w:t>verileri</w:t>
            </w:r>
          </w:p>
        </w:tc>
        <w:tc>
          <w:tcPr>
            <w:tcW w:w="6458" w:type="dxa"/>
            <w:shd w:val="clear" w:color="auto" w:fill="E2EFD9"/>
          </w:tcPr>
          <w:p w:rsidR="00474AAC" w:rsidRDefault="00B74296">
            <w:pPr>
              <w:pStyle w:val="TableParagraph"/>
              <w:ind w:left="105" w:right="85"/>
              <w:jc w:val="both"/>
              <w:rPr>
                <w:sz w:val="20"/>
              </w:rPr>
            </w:pPr>
            <w:r>
              <w:rPr>
                <w:sz w:val="20"/>
              </w:rPr>
              <w:t>e-Okul kayıtları kullanılarak erişim sağlanabilir. Aynı zamanda okul rehberlik servisi tarafından devamsızlık nedenleri anketi uygulanarak detaylı bir analiz gerçekleştirilmesi önerilmektedir.</w:t>
            </w:r>
          </w:p>
        </w:tc>
      </w:tr>
      <w:tr w:rsidR="00474AAC">
        <w:trPr>
          <w:trHeight w:val="584"/>
        </w:trPr>
        <w:tc>
          <w:tcPr>
            <w:tcW w:w="2870" w:type="dxa"/>
          </w:tcPr>
          <w:p w:rsidR="00474AAC" w:rsidRDefault="00B74296">
            <w:pPr>
              <w:pStyle w:val="TableParagraph"/>
              <w:tabs>
                <w:tab w:val="left" w:pos="808"/>
                <w:tab w:val="left" w:pos="1972"/>
              </w:tabs>
              <w:ind w:left="107" w:right="90"/>
              <w:rPr>
                <w:sz w:val="20"/>
              </w:rPr>
            </w:pPr>
            <w:r>
              <w:rPr>
                <w:spacing w:val="-4"/>
                <w:sz w:val="20"/>
              </w:rPr>
              <w:t>Okul</w:t>
            </w:r>
            <w:r>
              <w:rPr>
                <w:sz w:val="20"/>
              </w:rPr>
              <w:tab/>
            </w:r>
            <w:r>
              <w:rPr>
                <w:spacing w:val="-2"/>
                <w:sz w:val="20"/>
              </w:rPr>
              <w:t>disiplinini</w:t>
            </w:r>
            <w:r w:rsidR="00D961AF">
              <w:rPr>
                <w:sz w:val="20"/>
              </w:rPr>
              <w:t xml:space="preserve"> </w:t>
            </w:r>
            <w:r>
              <w:rPr>
                <w:spacing w:val="-2"/>
                <w:sz w:val="20"/>
              </w:rPr>
              <w:t xml:space="preserve">etkileyen </w:t>
            </w:r>
            <w:r>
              <w:rPr>
                <w:sz w:val="20"/>
              </w:rPr>
              <w:t>faktörler anketi</w:t>
            </w:r>
          </w:p>
        </w:tc>
        <w:tc>
          <w:tcPr>
            <w:tcW w:w="6458" w:type="dxa"/>
          </w:tcPr>
          <w:p w:rsidR="00474AAC" w:rsidRDefault="00B74296">
            <w:pPr>
              <w:pStyle w:val="TableParagraph"/>
              <w:spacing w:line="234" w:lineRule="exact"/>
              <w:ind w:left="105"/>
              <w:rPr>
                <w:sz w:val="20"/>
              </w:rPr>
            </w:pPr>
            <w:r>
              <w:rPr>
                <w:sz w:val="20"/>
              </w:rPr>
              <w:t>Okul</w:t>
            </w:r>
            <w:r>
              <w:rPr>
                <w:spacing w:val="-8"/>
                <w:sz w:val="20"/>
              </w:rPr>
              <w:t xml:space="preserve"> </w:t>
            </w:r>
            <w:r>
              <w:rPr>
                <w:sz w:val="20"/>
              </w:rPr>
              <w:t>rehberlik</w:t>
            </w:r>
            <w:r>
              <w:rPr>
                <w:spacing w:val="-7"/>
                <w:sz w:val="20"/>
              </w:rPr>
              <w:t xml:space="preserve"> </w:t>
            </w:r>
            <w:r>
              <w:rPr>
                <w:sz w:val="20"/>
              </w:rPr>
              <w:t>servisi</w:t>
            </w:r>
            <w:r>
              <w:rPr>
                <w:spacing w:val="-8"/>
                <w:sz w:val="20"/>
              </w:rPr>
              <w:t xml:space="preserve"> </w:t>
            </w:r>
            <w:r>
              <w:rPr>
                <w:sz w:val="20"/>
              </w:rPr>
              <w:t>tarafından</w:t>
            </w:r>
            <w:r>
              <w:rPr>
                <w:spacing w:val="-9"/>
                <w:sz w:val="20"/>
              </w:rPr>
              <w:t xml:space="preserve"> </w:t>
            </w:r>
            <w:r>
              <w:rPr>
                <w:spacing w:val="-2"/>
                <w:sz w:val="20"/>
              </w:rPr>
              <w:t>uygulanmaktadır.</w:t>
            </w:r>
          </w:p>
        </w:tc>
      </w:tr>
      <w:tr w:rsidR="00474AAC">
        <w:trPr>
          <w:trHeight w:val="603"/>
        </w:trPr>
        <w:tc>
          <w:tcPr>
            <w:tcW w:w="2870" w:type="dxa"/>
            <w:shd w:val="clear" w:color="auto" w:fill="E2EFD9"/>
          </w:tcPr>
          <w:p w:rsidR="00474AAC" w:rsidRDefault="00B74296">
            <w:pPr>
              <w:pStyle w:val="TableParagraph"/>
              <w:spacing w:line="234" w:lineRule="exact"/>
              <w:ind w:left="107"/>
              <w:rPr>
                <w:sz w:val="20"/>
              </w:rPr>
            </w:pPr>
            <w:r>
              <w:rPr>
                <w:sz w:val="20"/>
              </w:rPr>
              <w:t>İnsan</w:t>
            </w:r>
            <w:r>
              <w:rPr>
                <w:spacing w:val="-7"/>
                <w:sz w:val="20"/>
              </w:rPr>
              <w:t xml:space="preserve"> </w:t>
            </w:r>
            <w:r>
              <w:rPr>
                <w:sz w:val="20"/>
              </w:rPr>
              <w:t>kaynakları</w:t>
            </w:r>
            <w:r>
              <w:rPr>
                <w:spacing w:val="-6"/>
                <w:sz w:val="20"/>
              </w:rPr>
              <w:t xml:space="preserve"> </w:t>
            </w:r>
            <w:r>
              <w:rPr>
                <w:spacing w:val="-2"/>
                <w:sz w:val="20"/>
              </w:rPr>
              <w:t>verileri</w:t>
            </w:r>
          </w:p>
        </w:tc>
        <w:tc>
          <w:tcPr>
            <w:tcW w:w="6458" w:type="dxa"/>
            <w:shd w:val="clear" w:color="auto" w:fill="E2EFD9"/>
          </w:tcPr>
          <w:p w:rsidR="00474AAC" w:rsidRDefault="00B74296">
            <w:pPr>
              <w:pStyle w:val="TableParagraph"/>
              <w:ind w:left="105"/>
              <w:rPr>
                <w:sz w:val="20"/>
              </w:rPr>
            </w:pPr>
            <w:r>
              <w:rPr>
                <w:sz w:val="20"/>
              </w:rPr>
              <w:t>İdareci, öğretmen ve destek personeline dair sayısal veriler, lisans ya da yüksek lisans programlarından mezuniyet durumlarını da kapsamalıdır.</w:t>
            </w:r>
          </w:p>
        </w:tc>
      </w:tr>
      <w:tr w:rsidR="00474AAC">
        <w:trPr>
          <w:trHeight w:val="584"/>
        </w:trPr>
        <w:tc>
          <w:tcPr>
            <w:tcW w:w="2870" w:type="dxa"/>
          </w:tcPr>
          <w:p w:rsidR="00474AAC" w:rsidRDefault="00B74296">
            <w:pPr>
              <w:pStyle w:val="TableParagraph"/>
              <w:tabs>
                <w:tab w:val="left" w:pos="1665"/>
                <w:tab w:val="left" w:pos="2560"/>
              </w:tabs>
              <w:ind w:left="107" w:right="88"/>
              <w:rPr>
                <w:sz w:val="20"/>
              </w:rPr>
            </w:pPr>
            <w:r>
              <w:rPr>
                <w:spacing w:val="-2"/>
                <w:sz w:val="20"/>
              </w:rPr>
              <w:t>Öğretmenlerin</w:t>
            </w:r>
            <w:r w:rsidR="00D961AF">
              <w:rPr>
                <w:sz w:val="20"/>
              </w:rPr>
              <w:t xml:space="preserve"> </w:t>
            </w:r>
            <w:r>
              <w:rPr>
                <w:spacing w:val="-2"/>
                <w:sz w:val="20"/>
              </w:rPr>
              <w:t>hizmet</w:t>
            </w:r>
            <w:r>
              <w:rPr>
                <w:spacing w:val="-4"/>
                <w:sz w:val="20"/>
              </w:rPr>
              <w:t>içi</w:t>
            </w:r>
            <w:r>
              <w:rPr>
                <w:sz w:val="20"/>
              </w:rPr>
              <w:t xml:space="preserve"> eğitime katılma oranları</w:t>
            </w:r>
          </w:p>
        </w:tc>
        <w:tc>
          <w:tcPr>
            <w:tcW w:w="6458" w:type="dxa"/>
          </w:tcPr>
          <w:p w:rsidR="00474AAC" w:rsidRDefault="00B74296">
            <w:pPr>
              <w:pStyle w:val="TableParagraph"/>
              <w:spacing w:line="234" w:lineRule="exact"/>
              <w:ind w:left="105"/>
              <w:rPr>
                <w:sz w:val="20"/>
              </w:rPr>
            </w:pPr>
            <w:r>
              <w:rPr>
                <w:sz w:val="20"/>
              </w:rPr>
              <w:t>MEBBİS</w:t>
            </w:r>
            <w:r>
              <w:rPr>
                <w:spacing w:val="-9"/>
                <w:sz w:val="20"/>
              </w:rPr>
              <w:t xml:space="preserve"> </w:t>
            </w:r>
            <w:r>
              <w:rPr>
                <w:sz w:val="20"/>
              </w:rPr>
              <w:t>verileri</w:t>
            </w:r>
            <w:r>
              <w:rPr>
                <w:spacing w:val="-8"/>
                <w:sz w:val="20"/>
              </w:rPr>
              <w:t xml:space="preserve"> </w:t>
            </w:r>
            <w:r>
              <w:rPr>
                <w:sz w:val="20"/>
              </w:rPr>
              <w:t>kullanılarak</w:t>
            </w:r>
            <w:r>
              <w:rPr>
                <w:spacing w:val="-7"/>
                <w:sz w:val="20"/>
              </w:rPr>
              <w:t xml:space="preserve"> </w:t>
            </w:r>
            <w:r>
              <w:rPr>
                <w:sz w:val="20"/>
              </w:rPr>
              <w:t>erişim</w:t>
            </w:r>
            <w:r>
              <w:rPr>
                <w:spacing w:val="-8"/>
                <w:sz w:val="20"/>
              </w:rPr>
              <w:t xml:space="preserve"> </w:t>
            </w:r>
            <w:r>
              <w:rPr>
                <w:spacing w:val="-2"/>
                <w:sz w:val="20"/>
              </w:rPr>
              <w:t>sağlanabilir.</w:t>
            </w:r>
          </w:p>
        </w:tc>
      </w:tr>
      <w:tr w:rsidR="00474AAC">
        <w:trPr>
          <w:trHeight w:val="906"/>
        </w:trPr>
        <w:tc>
          <w:tcPr>
            <w:tcW w:w="2870" w:type="dxa"/>
            <w:shd w:val="clear" w:color="auto" w:fill="E2EFD9"/>
          </w:tcPr>
          <w:p w:rsidR="00474AAC" w:rsidRDefault="00B74296">
            <w:pPr>
              <w:pStyle w:val="TableParagraph"/>
              <w:spacing w:line="234" w:lineRule="exact"/>
              <w:ind w:left="107"/>
              <w:rPr>
                <w:sz w:val="20"/>
              </w:rPr>
            </w:pPr>
            <w:r>
              <w:rPr>
                <w:sz w:val="20"/>
              </w:rPr>
              <w:t>Öğrenme</w:t>
            </w:r>
            <w:r>
              <w:rPr>
                <w:spacing w:val="-9"/>
                <w:sz w:val="20"/>
              </w:rPr>
              <w:t xml:space="preserve"> </w:t>
            </w:r>
            <w:r>
              <w:rPr>
                <w:sz w:val="20"/>
              </w:rPr>
              <w:t>ortamı</w:t>
            </w:r>
            <w:r>
              <w:rPr>
                <w:spacing w:val="-10"/>
                <w:sz w:val="20"/>
              </w:rPr>
              <w:t xml:space="preserve"> </w:t>
            </w:r>
            <w:r>
              <w:rPr>
                <w:spacing w:val="-2"/>
                <w:sz w:val="20"/>
              </w:rPr>
              <w:t>verileri</w:t>
            </w:r>
          </w:p>
        </w:tc>
        <w:tc>
          <w:tcPr>
            <w:tcW w:w="6458" w:type="dxa"/>
            <w:shd w:val="clear" w:color="auto" w:fill="E2EFD9"/>
          </w:tcPr>
          <w:p w:rsidR="00474AAC" w:rsidRDefault="00B74296">
            <w:pPr>
              <w:pStyle w:val="TableParagraph"/>
              <w:ind w:left="105" w:right="88"/>
              <w:jc w:val="both"/>
              <w:rPr>
                <w:sz w:val="20"/>
              </w:rPr>
            </w:pPr>
            <w:r>
              <w:rPr>
                <w:sz w:val="20"/>
              </w:rPr>
              <w:t>Okulun fiziki yapısına (ana ve ek binalar, kapalı spor salonu vb.) ve öğrenme ortamlarına (sınıf sayısı, laboratuvar ve kütüphane vb.) dair verileri içermelidir.</w:t>
            </w:r>
          </w:p>
        </w:tc>
      </w:tr>
      <w:tr w:rsidR="00474AAC">
        <w:trPr>
          <w:trHeight w:val="603"/>
        </w:trPr>
        <w:tc>
          <w:tcPr>
            <w:tcW w:w="2870" w:type="dxa"/>
          </w:tcPr>
          <w:p w:rsidR="00474AAC" w:rsidRDefault="00B74296">
            <w:pPr>
              <w:pStyle w:val="TableParagraph"/>
              <w:ind w:left="107" w:right="874"/>
              <w:rPr>
                <w:sz w:val="20"/>
              </w:rPr>
            </w:pPr>
            <w:r>
              <w:rPr>
                <w:sz w:val="20"/>
              </w:rPr>
              <w:t>Okul/kurum</w:t>
            </w:r>
            <w:r>
              <w:rPr>
                <w:spacing w:val="-12"/>
                <w:sz w:val="20"/>
              </w:rPr>
              <w:t xml:space="preserve"> </w:t>
            </w:r>
            <w:r>
              <w:rPr>
                <w:sz w:val="20"/>
              </w:rPr>
              <w:t xml:space="preserve">ortamını </w:t>
            </w:r>
            <w:r>
              <w:rPr>
                <w:spacing w:val="-2"/>
                <w:sz w:val="20"/>
              </w:rPr>
              <w:t>değerlendirme</w:t>
            </w:r>
            <w:r>
              <w:rPr>
                <w:spacing w:val="10"/>
                <w:sz w:val="20"/>
              </w:rPr>
              <w:t xml:space="preserve"> </w:t>
            </w:r>
            <w:r>
              <w:rPr>
                <w:spacing w:val="-2"/>
                <w:sz w:val="20"/>
              </w:rPr>
              <w:t>anketi</w:t>
            </w:r>
          </w:p>
        </w:tc>
        <w:tc>
          <w:tcPr>
            <w:tcW w:w="6458" w:type="dxa"/>
          </w:tcPr>
          <w:p w:rsidR="00474AAC" w:rsidRDefault="00B74296">
            <w:pPr>
              <w:pStyle w:val="TableParagraph"/>
              <w:spacing w:line="281" w:lineRule="exact"/>
              <w:ind w:left="105"/>
              <w:rPr>
                <w:sz w:val="24"/>
              </w:rPr>
            </w:pPr>
            <w:r>
              <w:rPr>
                <w:sz w:val="20"/>
              </w:rPr>
              <w:t>Okul</w:t>
            </w:r>
            <w:r>
              <w:rPr>
                <w:spacing w:val="-8"/>
                <w:sz w:val="20"/>
              </w:rPr>
              <w:t xml:space="preserve"> </w:t>
            </w:r>
            <w:r>
              <w:rPr>
                <w:sz w:val="20"/>
              </w:rPr>
              <w:t>rehberlik</w:t>
            </w:r>
            <w:r>
              <w:rPr>
                <w:spacing w:val="-7"/>
                <w:sz w:val="20"/>
              </w:rPr>
              <w:t xml:space="preserve"> </w:t>
            </w:r>
            <w:r>
              <w:rPr>
                <w:sz w:val="20"/>
              </w:rPr>
              <w:t>servisi</w:t>
            </w:r>
            <w:r>
              <w:rPr>
                <w:spacing w:val="-8"/>
                <w:sz w:val="20"/>
              </w:rPr>
              <w:t xml:space="preserve"> </w:t>
            </w:r>
            <w:r>
              <w:rPr>
                <w:sz w:val="20"/>
              </w:rPr>
              <w:t>tarafından</w:t>
            </w:r>
            <w:r>
              <w:rPr>
                <w:spacing w:val="-9"/>
                <w:sz w:val="20"/>
              </w:rPr>
              <w:t xml:space="preserve"> </w:t>
            </w:r>
            <w:r>
              <w:rPr>
                <w:spacing w:val="-2"/>
                <w:sz w:val="20"/>
              </w:rPr>
              <w:t>uygulanmaktadır</w:t>
            </w:r>
            <w:r>
              <w:rPr>
                <w:spacing w:val="-2"/>
                <w:sz w:val="24"/>
              </w:rPr>
              <w:t>.</w:t>
            </w:r>
          </w:p>
        </w:tc>
      </w:tr>
    </w:tbl>
    <w:p w:rsidR="00D961AF" w:rsidRDefault="00D961AF" w:rsidP="00D961AF">
      <w:pPr>
        <w:rPr>
          <w:sz w:val="16"/>
        </w:rPr>
      </w:pPr>
    </w:p>
    <w:p w:rsidR="001B20EC" w:rsidRDefault="001B20EC" w:rsidP="00D961AF">
      <w:pPr>
        <w:rPr>
          <w:sz w:val="16"/>
        </w:rPr>
      </w:pPr>
    </w:p>
    <w:p w:rsidR="001B20EC" w:rsidRDefault="001B20EC" w:rsidP="00D961AF">
      <w:pPr>
        <w:rPr>
          <w:sz w:val="16"/>
        </w:rPr>
      </w:pPr>
    </w:p>
    <w:p w:rsidR="001B20EC" w:rsidRDefault="001B20EC" w:rsidP="00D961AF">
      <w:pPr>
        <w:rPr>
          <w:sz w:val="16"/>
        </w:rPr>
      </w:pPr>
      <w:r>
        <w:rPr>
          <w:sz w:val="16"/>
        </w:rPr>
        <w:tab/>
      </w:r>
    </w:p>
    <w:p w:rsidR="001B20EC" w:rsidRDefault="001B20EC" w:rsidP="000D56CF">
      <w:pPr>
        <w:pStyle w:val="ListeParagraf"/>
        <w:numPr>
          <w:ilvl w:val="2"/>
          <w:numId w:val="30"/>
        </w:numPr>
        <w:tabs>
          <w:tab w:val="left" w:pos="1708"/>
        </w:tabs>
        <w:spacing w:before="78"/>
        <w:outlineLvl w:val="3"/>
        <w:rPr>
          <w:b/>
          <w:bCs/>
          <w:sz w:val="28"/>
          <w:szCs w:val="28"/>
        </w:rPr>
      </w:pPr>
      <w:r>
        <w:rPr>
          <w:b/>
          <w:bCs/>
          <w:sz w:val="28"/>
          <w:szCs w:val="28"/>
        </w:rPr>
        <w:t>Teşkilat Yapısı</w:t>
      </w:r>
    </w:p>
    <w:p w:rsidR="001B20EC" w:rsidRDefault="001B20EC" w:rsidP="001B20EC">
      <w:pPr>
        <w:pStyle w:val="ListeParagraf"/>
        <w:tabs>
          <w:tab w:val="left" w:pos="1708"/>
        </w:tabs>
        <w:spacing w:before="78"/>
        <w:ind w:left="1676" w:firstLine="0"/>
        <w:outlineLvl w:val="3"/>
        <w:rPr>
          <w:b/>
          <w:bCs/>
          <w:sz w:val="28"/>
          <w:szCs w:val="28"/>
        </w:rPr>
      </w:pPr>
      <w:r>
        <w:rPr>
          <w:b/>
          <w:bCs/>
          <w:sz w:val="28"/>
          <w:szCs w:val="28"/>
        </w:rPr>
        <w:br/>
      </w:r>
      <w:r w:rsidRPr="001B20EC">
        <w:rPr>
          <w:b/>
          <w:bCs/>
          <w:noProof/>
          <w:sz w:val="28"/>
          <w:szCs w:val="28"/>
          <w:lang w:eastAsia="tr-TR"/>
        </w:rPr>
        <mc:AlternateContent>
          <mc:Choice Requires="wpc">
            <w:drawing>
              <wp:inline distT="0" distB="0" distL="0" distR="0">
                <wp:extent cx="5914390" cy="3350895"/>
                <wp:effectExtent l="19050" t="19050" r="19685" b="20955"/>
                <wp:docPr id="105" name="Tuval 105"/>
                <wp:cNvGraphicFramePr>
                  <a:graphicFrameLocks xmlns:a="http://schemas.openxmlformats.org/drawingml/2006/main"/>
                </wp:cNvGraphicFramePr>
                <a:graphic xmlns:a="http://schemas.openxmlformats.org/drawingml/2006/main">
                  <a:graphicData uri="http://schemas.microsoft.com/office/word/2010/wordprocessingCanvas">
                    <wpc:wpc>
                      <wpc:bg>
                        <a:gradFill flip="none" rotWithShape="0">
                          <a:gsLst>
                            <a:gs pos="0">
                              <a:srgbClr val="FFFFFF"/>
                            </a:gs>
                            <a:gs pos="100000">
                              <a:srgbClr val="F2F2F2"/>
                            </a:gs>
                          </a:gsLst>
                          <a:lin ang="5400000" scaled="1"/>
                          <a:tileRect/>
                        </a:gradFill>
                      </wpc:bg>
                      <wpc:whole>
                        <a:ln w="12700" cap="flat" cmpd="sng" algn="ctr">
                          <a:solidFill>
                            <a:srgbClr val="000000"/>
                          </a:solidFill>
                          <a:prstDash val="solid"/>
                          <a:miter lim="800000"/>
                          <a:headEnd type="none" w="med" len="med"/>
                          <a:tailEnd type="none" w="med" len="med"/>
                        </a:ln>
                      </wpc:whole>
                      <wps:wsp>
                        <wps:cNvPr id="80911" name="Rectangle 6"/>
                        <wps:cNvSpPr>
                          <a:spLocks noChangeArrowheads="1"/>
                        </wps:cNvSpPr>
                        <wps:spPr bwMode="auto">
                          <a:xfrm>
                            <a:off x="80409" y="228647"/>
                            <a:ext cx="1256347" cy="402183"/>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jc w:val="center"/>
                                <w:rPr>
                                  <w:rFonts w:ascii="Times New Roman" w:hAnsi="Times New Roman"/>
                                  <w:sz w:val="16"/>
                                  <w:szCs w:val="16"/>
                                </w:rPr>
                              </w:pPr>
                              <w:r>
                                <w:rPr>
                                  <w:rFonts w:ascii="Times New Roman" w:hAnsi="Times New Roman"/>
                                  <w:sz w:val="16"/>
                                  <w:szCs w:val="16"/>
                                </w:rPr>
                                <w:t>Okul Gelişim Yönetim Ekibi</w:t>
                              </w:r>
                            </w:p>
                            <w:p w:rsidR="00AC0E1A" w:rsidRPr="00B64C97" w:rsidRDefault="00AC0E1A" w:rsidP="001B20EC">
                              <w:pPr>
                                <w:rPr>
                                  <w:szCs w:val="20"/>
                                </w:rPr>
                              </w:pPr>
                            </w:p>
                          </w:txbxContent>
                        </wps:txbx>
                        <wps:bodyPr rot="0" vert="horz" wrap="square" lIns="91440" tIns="45720" rIns="91440" bIns="45720" anchor="t" anchorCtr="0" upright="1">
                          <a:noAutofit/>
                        </wps:bodyPr>
                      </wps:wsp>
                      <wps:wsp>
                        <wps:cNvPr id="80912" name="Rectangle 7"/>
                        <wps:cNvSpPr>
                          <a:spLocks noChangeArrowheads="1"/>
                        </wps:cNvSpPr>
                        <wps:spPr bwMode="auto">
                          <a:xfrm>
                            <a:off x="2023436" y="0"/>
                            <a:ext cx="1029120" cy="457295"/>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rPr>
                                  <w:rFonts w:ascii="Times New Roman" w:hAnsi="Times New Roman"/>
                                  <w:sz w:val="16"/>
                                  <w:szCs w:val="16"/>
                                </w:rPr>
                              </w:pPr>
                              <w:r>
                                <w:rPr>
                                  <w:szCs w:val="20"/>
                                </w:rPr>
                                <w:t xml:space="preserve">   </w:t>
                              </w:r>
                              <w:r w:rsidRPr="004743DF">
                                <w:rPr>
                                  <w:rFonts w:ascii="Times New Roman" w:hAnsi="Times New Roman"/>
                                  <w:sz w:val="16"/>
                                  <w:szCs w:val="16"/>
                                </w:rPr>
                                <w:t>Okul Müdürü</w:t>
                              </w:r>
                            </w:p>
                          </w:txbxContent>
                        </wps:txbx>
                        <wps:bodyPr rot="0" vert="horz" wrap="square" lIns="91440" tIns="45720" rIns="91440" bIns="45720" anchor="t" anchorCtr="0" upright="1">
                          <a:noAutofit/>
                        </wps:bodyPr>
                      </wps:wsp>
                      <wps:wsp>
                        <wps:cNvPr id="80913" name="Rectangle 8"/>
                        <wps:cNvSpPr>
                          <a:spLocks noChangeArrowheads="1"/>
                        </wps:cNvSpPr>
                        <wps:spPr bwMode="auto">
                          <a:xfrm>
                            <a:off x="3738336" y="228647"/>
                            <a:ext cx="1222643" cy="342971"/>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Okul-Aile Birliği</w:t>
                              </w:r>
                            </w:p>
                          </w:txbxContent>
                        </wps:txbx>
                        <wps:bodyPr rot="0" vert="horz" wrap="square" lIns="91440" tIns="45720" rIns="91440" bIns="45720" anchor="t" anchorCtr="0" upright="1">
                          <a:noAutofit/>
                        </wps:bodyPr>
                      </wps:wsp>
                      <wps:wsp>
                        <wps:cNvPr id="80914" name="Rectangle 9"/>
                        <wps:cNvSpPr>
                          <a:spLocks noChangeArrowheads="1"/>
                        </wps:cNvSpPr>
                        <wps:spPr bwMode="auto">
                          <a:xfrm>
                            <a:off x="307636" y="754456"/>
                            <a:ext cx="1029120" cy="1303370"/>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pStyle w:val="AralkYok"/>
                                <w:rPr>
                                  <w:b/>
                                  <w:sz w:val="16"/>
                                  <w:szCs w:val="16"/>
                                </w:rPr>
                              </w:pPr>
                              <w:r w:rsidRPr="003127A1">
                                <w:rPr>
                                  <w:b/>
                                  <w:sz w:val="16"/>
                                  <w:szCs w:val="16"/>
                                </w:rPr>
                                <w:t>Komisyonlar:</w:t>
                              </w:r>
                            </w:p>
                            <w:p w:rsidR="00AC0E1A" w:rsidRPr="003127A1" w:rsidRDefault="00AC0E1A" w:rsidP="001B20EC">
                              <w:pPr>
                                <w:pStyle w:val="AralkYok"/>
                                <w:rPr>
                                  <w:color w:val="333333"/>
                                  <w:sz w:val="16"/>
                                  <w:szCs w:val="16"/>
                                </w:rPr>
                              </w:pPr>
                              <w:r>
                                <w:rPr>
                                  <w:color w:val="333333"/>
                                  <w:sz w:val="16"/>
                                  <w:szCs w:val="16"/>
                                </w:rPr>
                                <w:t>Satın Alma K</w:t>
                              </w:r>
                              <w:r w:rsidRPr="003127A1">
                                <w:rPr>
                                  <w:color w:val="333333"/>
                                  <w:sz w:val="16"/>
                                  <w:szCs w:val="16"/>
                                </w:rPr>
                                <w:t>omisyonu</w:t>
                              </w:r>
                            </w:p>
                            <w:p w:rsidR="00AC0E1A" w:rsidRPr="003127A1" w:rsidRDefault="00AC0E1A" w:rsidP="001B20EC">
                              <w:pPr>
                                <w:pStyle w:val="AralkYok"/>
                                <w:rPr>
                                  <w:color w:val="333333"/>
                                  <w:sz w:val="16"/>
                                  <w:szCs w:val="16"/>
                                </w:rPr>
                              </w:pPr>
                              <w:r w:rsidRPr="003127A1">
                                <w:rPr>
                                  <w:color w:val="333333"/>
                                  <w:sz w:val="16"/>
                                  <w:szCs w:val="16"/>
                                </w:rPr>
                                <w:t>Muayene ve Teslim Alma Kom</w:t>
                              </w:r>
                              <w:r>
                                <w:rPr>
                                  <w:color w:val="333333"/>
                                  <w:sz w:val="16"/>
                                  <w:szCs w:val="16"/>
                                </w:rPr>
                                <w:t>isyonu</w:t>
                              </w:r>
                            </w:p>
                            <w:p w:rsidR="00AC0E1A" w:rsidRPr="003127A1" w:rsidRDefault="00AC0E1A" w:rsidP="001B20EC">
                              <w:pPr>
                                <w:pStyle w:val="AralkYok"/>
                                <w:rPr>
                                  <w:color w:val="333333"/>
                                  <w:sz w:val="16"/>
                                  <w:szCs w:val="16"/>
                                </w:rPr>
                              </w:pPr>
                              <w:r w:rsidRPr="003127A1">
                                <w:rPr>
                                  <w:color w:val="333333"/>
                                  <w:sz w:val="16"/>
                                  <w:szCs w:val="16"/>
                                </w:rPr>
                                <w:t>Eser İnceleme Komisyonu</w:t>
                              </w:r>
                            </w:p>
                            <w:p w:rsidR="00AC0E1A" w:rsidRPr="003127A1" w:rsidRDefault="00AC0E1A" w:rsidP="001B20EC">
                              <w:pPr>
                                <w:pStyle w:val="AralkYok"/>
                                <w:rPr>
                                  <w:color w:val="333333"/>
                                  <w:sz w:val="16"/>
                                  <w:szCs w:val="16"/>
                                </w:rPr>
                              </w:pPr>
                              <w:r w:rsidRPr="003127A1">
                                <w:rPr>
                                  <w:color w:val="333333"/>
                                  <w:sz w:val="16"/>
                                  <w:szCs w:val="16"/>
                                </w:rPr>
                                <w:t>Demirbaş Sayımı Komisyonu</w:t>
                              </w:r>
                            </w:p>
                            <w:p w:rsidR="00AC0E1A" w:rsidRPr="00C831E5" w:rsidRDefault="00AC0E1A" w:rsidP="001B20EC">
                              <w:pPr>
                                <w:rPr>
                                  <w:szCs w:val="20"/>
                                </w:rPr>
                              </w:pPr>
                            </w:p>
                          </w:txbxContent>
                        </wps:txbx>
                        <wps:bodyPr rot="0" vert="horz" wrap="square" lIns="91440" tIns="45720" rIns="91440" bIns="45720" anchor="t" anchorCtr="0" upright="1">
                          <a:noAutofit/>
                        </wps:bodyPr>
                      </wps:wsp>
                      <wps:wsp>
                        <wps:cNvPr id="80915" name="Rectangle 10"/>
                        <wps:cNvSpPr>
                          <a:spLocks noChangeArrowheads="1"/>
                        </wps:cNvSpPr>
                        <wps:spPr bwMode="auto">
                          <a:xfrm>
                            <a:off x="2023436" y="914590"/>
                            <a:ext cx="1029120" cy="342971"/>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jc w:val="center"/>
                                <w:rPr>
                                  <w:rFonts w:ascii="Times New Roman" w:hAnsi="Times New Roman"/>
                                  <w:sz w:val="16"/>
                                  <w:szCs w:val="16"/>
                                </w:rPr>
                              </w:pPr>
                              <w:r>
                                <w:rPr>
                                  <w:rFonts w:ascii="Times New Roman" w:hAnsi="Times New Roman"/>
                                  <w:sz w:val="16"/>
                                  <w:szCs w:val="16"/>
                                </w:rPr>
                                <w:t>Müdür Yardımcıları</w:t>
                              </w:r>
                            </w:p>
                            <w:p w:rsidR="00AC0E1A" w:rsidRPr="00C831E5" w:rsidRDefault="00AC0E1A" w:rsidP="001B20EC">
                              <w:pPr>
                                <w:rPr>
                                  <w:szCs w:val="20"/>
                                </w:rPr>
                              </w:pPr>
                            </w:p>
                          </w:txbxContent>
                        </wps:txbx>
                        <wps:bodyPr rot="0" vert="horz" wrap="square" lIns="91440" tIns="45720" rIns="91440" bIns="45720" anchor="t" anchorCtr="0" upright="1">
                          <a:noAutofit/>
                        </wps:bodyPr>
                      </wps:wsp>
                      <wps:wsp>
                        <wps:cNvPr id="80916" name="Rectangle 11"/>
                        <wps:cNvSpPr>
                          <a:spLocks noChangeArrowheads="1"/>
                        </wps:cNvSpPr>
                        <wps:spPr bwMode="auto">
                          <a:xfrm>
                            <a:off x="3738336" y="697745"/>
                            <a:ext cx="1222643" cy="1359982"/>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pStyle w:val="AralkYok"/>
                                <w:rPr>
                                  <w:b/>
                                  <w:sz w:val="16"/>
                                  <w:szCs w:val="16"/>
                                </w:rPr>
                              </w:pPr>
                              <w:r w:rsidRPr="003127A1">
                                <w:rPr>
                                  <w:b/>
                                  <w:sz w:val="16"/>
                                  <w:szCs w:val="16"/>
                                </w:rPr>
                                <w:t>Kurullar:</w:t>
                              </w:r>
                            </w:p>
                            <w:p w:rsidR="00AC0E1A" w:rsidRPr="003127A1" w:rsidRDefault="00AC0E1A" w:rsidP="001B20EC">
                              <w:pPr>
                                <w:pStyle w:val="AralkYok"/>
                                <w:rPr>
                                  <w:color w:val="333333"/>
                                  <w:sz w:val="16"/>
                                  <w:szCs w:val="16"/>
                                </w:rPr>
                              </w:pPr>
                              <w:r w:rsidRPr="003127A1">
                                <w:rPr>
                                  <w:color w:val="000000"/>
                                  <w:sz w:val="16"/>
                                  <w:szCs w:val="16"/>
                                </w:rPr>
                                <w:t>Öğretmenler Kurulu</w:t>
                              </w:r>
                            </w:p>
                            <w:p w:rsidR="00AC0E1A" w:rsidRPr="003127A1" w:rsidRDefault="00AC0E1A" w:rsidP="001B20EC">
                              <w:pPr>
                                <w:pStyle w:val="AralkYok"/>
                                <w:rPr>
                                  <w:color w:val="333333"/>
                                  <w:sz w:val="16"/>
                                  <w:szCs w:val="16"/>
                                </w:rPr>
                              </w:pPr>
                              <w:r w:rsidRPr="003127A1">
                                <w:rPr>
                                  <w:color w:val="000000"/>
                                  <w:sz w:val="16"/>
                                  <w:szCs w:val="16"/>
                                </w:rPr>
                                <w:t>Şube Öğretmenler Kurulu</w:t>
                              </w:r>
                            </w:p>
                            <w:p w:rsidR="00AC0E1A" w:rsidRPr="003127A1" w:rsidRDefault="00AC0E1A" w:rsidP="001B20EC">
                              <w:pPr>
                                <w:pStyle w:val="AralkYok"/>
                                <w:rPr>
                                  <w:color w:val="333333"/>
                                </w:rPr>
                              </w:pPr>
                              <w:r w:rsidRPr="003127A1">
                                <w:rPr>
                                  <w:color w:val="000000"/>
                                  <w:sz w:val="16"/>
                                  <w:szCs w:val="16"/>
                                </w:rPr>
                                <w:t>Rehberlik ve</w:t>
                              </w:r>
                              <w:r>
                                <w:rPr>
                                  <w:color w:val="000000"/>
                                  <w:sz w:val="16"/>
                                  <w:szCs w:val="16"/>
                                </w:rPr>
                                <w:t xml:space="preserve"> Psikolojik Danışma Hizmetleri Komisyonu</w:t>
                              </w:r>
                            </w:p>
                            <w:p w:rsidR="00AC0E1A" w:rsidRPr="003127A1" w:rsidRDefault="00AC0E1A" w:rsidP="001B20EC">
                              <w:pPr>
                                <w:rPr>
                                  <w:rFonts w:ascii="Times New Roman" w:hAnsi="Times New Roman"/>
                                  <w:color w:val="333333"/>
                                  <w:sz w:val="18"/>
                                  <w:szCs w:val="18"/>
                                </w:rPr>
                              </w:pPr>
                              <w:r w:rsidRPr="003127A1">
                                <w:rPr>
                                  <w:rFonts w:ascii="Times New Roman" w:hAnsi="Times New Roman"/>
                                  <w:color w:val="000000"/>
                                  <w:sz w:val="16"/>
                                  <w:szCs w:val="16"/>
                                </w:rPr>
                                <w:t>Öğ</w:t>
                              </w:r>
                              <w:r>
                                <w:rPr>
                                  <w:rFonts w:ascii="Times New Roman" w:hAnsi="Times New Roman"/>
                                  <w:color w:val="000000"/>
                                  <w:sz w:val="16"/>
                                  <w:szCs w:val="16"/>
                                </w:rPr>
                                <w:t>renci Davranışlarını Değerlendirme Kurulu</w:t>
                              </w:r>
                            </w:p>
                            <w:p w:rsidR="00AC0E1A" w:rsidRPr="00C831E5" w:rsidRDefault="00AC0E1A" w:rsidP="001B20EC">
                              <w:pPr>
                                <w:rPr>
                                  <w:szCs w:val="20"/>
                                </w:rPr>
                              </w:pPr>
                            </w:p>
                          </w:txbxContent>
                        </wps:txbx>
                        <wps:bodyPr rot="0" vert="horz" wrap="square" lIns="91440" tIns="45720" rIns="91440" bIns="45720" anchor="t" anchorCtr="0" upright="1">
                          <a:noAutofit/>
                        </wps:bodyPr>
                      </wps:wsp>
                      <wps:wsp>
                        <wps:cNvPr id="80917" name="Rectangle 12"/>
                        <wps:cNvSpPr>
                          <a:spLocks noChangeArrowheads="1"/>
                        </wps:cNvSpPr>
                        <wps:spPr bwMode="auto">
                          <a:xfrm>
                            <a:off x="308436" y="2057827"/>
                            <a:ext cx="1029120" cy="353973"/>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Büro Hizmetleri</w:t>
                              </w:r>
                            </w:p>
                          </w:txbxContent>
                        </wps:txbx>
                        <wps:bodyPr rot="0" vert="horz" wrap="square" lIns="91440" tIns="45720" rIns="91440" bIns="45720" anchor="t" anchorCtr="0" upright="1">
                          <a:noAutofit/>
                        </wps:bodyPr>
                      </wps:wsp>
                      <wps:wsp>
                        <wps:cNvPr id="80918" name="Rectangle 14"/>
                        <wps:cNvSpPr>
                          <a:spLocks noChangeArrowheads="1"/>
                        </wps:cNvSpPr>
                        <wps:spPr bwMode="auto">
                          <a:xfrm>
                            <a:off x="3738336" y="2057827"/>
                            <a:ext cx="1222643" cy="342971"/>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Yardımcı Hizmetler</w:t>
                              </w:r>
                            </w:p>
                          </w:txbxContent>
                        </wps:txbx>
                        <wps:bodyPr rot="0" vert="horz" wrap="square" lIns="91440" tIns="45720" rIns="91440" bIns="45720" anchor="t" anchorCtr="0" upright="1">
                          <a:noAutofit/>
                        </wps:bodyPr>
                      </wps:wsp>
                      <wps:wsp>
                        <wps:cNvPr id="80919" name="Rectangle 15"/>
                        <wps:cNvSpPr>
                          <a:spLocks noChangeArrowheads="1"/>
                        </wps:cNvSpPr>
                        <wps:spPr bwMode="auto">
                          <a:xfrm>
                            <a:off x="1452069" y="2972417"/>
                            <a:ext cx="1029120" cy="342971"/>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jc w:val="center"/>
                                <w:rPr>
                                  <w:rFonts w:ascii="Times New Roman" w:hAnsi="Times New Roman"/>
                                  <w:sz w:val="16"/>
                                  <w:szCs w:val="16"/>
                                </w:rPr>
                              </w:pPr>
                              <w:r w:rsidRPr="003127A1">
                                <w:rPr>
                                  <w:rFonts w:ascii="Times New Roman" w:hAnsi="Times New Roman"/>
                                  <w:sz w:val="16"/>
                                  <w:szCs w:val="16"/>
                                </w:rPr>
                                <w:t>Zümre Öğretmenleri</w:t>
                              </w:r>
                            </w:p>
                            <w:p w:rsidR="00AC0E1A" w:rsidRPr="003B57B9" w:rsidRDefault="00AC0E1A" w:rsidP="001B20EC">
                              <w:pPr>
                                <w:rPr>
                                  <w:sz w:val="20"/>
                                  <w:szCs w:val="20"/>
                                </w:rPr>
                              </w:pPr>
                            </w:p>
                          </w:txbxContent>
                        </wps:txbx>
                        <wps:bodyPr rot="0" vert="horz" wrap="square" lIns="91440" tIns="45720" rIns="91440" bIns="45720" anchor="t" anchorCtr="0" upright="1">
                          <a:noAutofit/>
                        </wps:bodyPr>
                      </wps:wsp>
                      <wps:wsp>
                        <wps:cNvPr id="80920" name="Line 16"/>
                        <wps:cNvCnPr>
                          <a:cxnSpLocks noChangeShapeType="1"/>
                        </wps:cNvCnPr>
                        <wps:spPr bwMode="auto">
                          <a:xfrm>
                            <a:off x="2481189" y="457295"/>
                            <a:ext cx="0" cy="457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1" name="Line 17"/>
                        <wps:cNvCnPr>
                          <a:cxnSpLocks noChangeShapeType="1"/>
                        </wps:cNvCnPr>
                        <wps:spPr bwMode="auto">
                          <a:xfrm flipH="1">
                            <a:off x="1337556" y="1028913"/>
                            <a:ext cx="685880" cy="3429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2" name="Line 18"/>
                        <wps:cNvCnPr>
                          <a:cxnSpLocks noChangeShapeType="1"/>
                        </wps:cNvCnPr>
                        <wps:spPr bwMode="auto">
                          <a:xfrm>
                            <a:off x="3052556" y="1028913"/>
                            <a:ext cx="685780" cy="3429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3" name="Line 19"/>
                        <wps:cNvCnPr>
                          <a:cxnSpLocks noChangeShapeType="1"/>
                        </wps:cNvCnPr>
                        <wps:spPr bwMode="auto">
                          <a:xfrm>
                            <a:off x="3052556" y="228647"/>
                            <a:ext cx="68578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4" name="Line 20"/>
                        <wps:cNvCnPr>
                          <a:cxnSpLocks noChangeShapeType="1"/>
                        </wps:cNvCnPr>
                        <wps:spPr bwMode="auto">
                          <a:xfrm flipH="1">
                            <a:off x="1337556" y="228647"/>
                            <a:ext cx="68588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5" name="Line 21"/>
                        <wps:cNvCnPr>
                          <a:cxnSpLocks noChangeShapeType="1"/>
                        </wps:cNvCnPr>
                        <wps:spPr bwMode="auto">
                          <a:xfrm>
                            <a:off x="2481189" y="1257561"/>
                            <a:ext cx="0" cy="1086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26" name="Rectangle 24"/>
                        <wps:cNvSpPr>
                          <a:spLocks noChangeArrowheads="1"/>
                        </wps:cNvSpPr>
                        <wps:spPr bwMode="auto">
                          <a:xfrm>
                            <a:off x="2823629" y="2972417"/>
                            <a:ext cx="1029120" cy="342971"/>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Sınıf Öğretmenleri</w:t>
                              </w:r>
                            </w:p>
                          </w:txbxContent>
                        </wps:txbx>
                        <wps:bodyPr rot="0" vert="horz" wrap="square" lIns="91440" tIns="45720" rIns="91440" bIns="45720" anchor="t" anchorCtr="0" upright="1">
                          <a:noAutofit/>
                        </wps:bodyPr>
                      </wps:wsp>
                      <wps:wsp>
                        <wps:cNvPr id="80927" name="Rectangle 25"/>
                        <wps:cNvSpPr>
                          <a:spLocks noChangeArrowheads="1"/>
                        </wps:cNvSpPr>
                        <wps:spPr bwMode="auto">
                          <a:xfrm>
                            <a:off x="4195189" y="2972417"/>
                            <a:ext cx="1030020" cy="342971"/>
                          </a:xfrm>
                          <a:prstGeom prst="rect">
                            <a:avLst/>
                          </a:prstGeom>
                          <a:solidFill>
                            <a:srgbClr val="FFFFFF"/>
                          </a:solidFill>
                          <a:ln w="9525">
                            <a:solidFill>
                              <a:srgbClr val="000000"/>
                            </a:solidFill>
                            <a:miter lim="800000"/>
                            <a:headEnd/>
                            <a:tailEnd/>
                          </a:ln>
                        </wps:spPr>
                        <wps:txbx>
                          <w:txbxContent>
                            <w:p w:rsidR="00AC0E1A" w:rsidRPr="003127A1" w:rsidRDefault="00AC0E1A" w:rsidP="001B20EC">
                              <w:pPr>
                                <w:jc w:val="center"/>
                                <w:rPr>
                                  <w:rFonts w:ascii="Times New Roman" w:hAnsi="Times New Roman"/>
                                  <w:sz w:val="16"/>
                                  <w:szCs w:val="16"/>
                                </w:rPr>
                              </w:pPr>
                              <w:r w:rsidRPr="003127A1">
                                <w:rPr>
                                  <w:rFonts w:ascii="Times New Roman" w:hAnsi="Times New Roman"/>
                                  <w:sz w:val="16"/>
                                  <w:szCs w:val="16"/>
                                </w:rPr>
                                <w:t>Rehb</w:t>
                              </w:r>
                              <w:r>
                                <w:rPr>
                                  <w:rFonts w:ascii="Times New Roman" w:hAnsi="Times New Roman"/>
                                  <w:sz w:val="16"/>
                                  <w:szCs w:val="16"/>
                                </w:rPr>
                                <w:t>er Öğretmen</w:t>
                              </w:r>
                            </w:p>
                            <w:p w:rsidR="00AC0E1A" w:rsidRPr="003B57B9" w:rsidRDefault="00AC0E1A" w:rsidP="001B20EC">
                              <w:pPr>
                                <w:rPr>
                                  <w:sz w:val="20"/>
                                  <w:szCs w:val="20"/>
                                </w:rPr>
                              </w:pPr>
                            </w:p>
                          </w:txbxContent>
                        </wps:txbx>
                        <wps:bodyPr rot="0" vert="horz" wrap="square" lIns="91440" tIns="45720" rIns="91440" bIns="45720" anchor="t" anchorCtr="0" upright="1">
                          <a:noAutofit/>
                        </wps:bodyPr>
                      </wps:wsp>
                      <wps:wsp>
                        <wps:cNvPr id="96" name="Rectangle 26"/>
                        <wps:cNvSpPr>
                          <a:spLocks noChangeArrowheads="1"/>
                        </wps:cNvSpPr>
                        <wps:spPr bwMode="auto">
                          <a:xfrm>
                            <a:off x="80409" y="2972417"/>
                            <a:ext cx="1028320" cy="342971"/>
                          </a:xfrm>
                          <a:prstGeom prst="rect">
                            <a:avLst/>
                          </a:prstGeom>
                          <a:solidFill>
                            <a:srgbClr val="FFFFFF"/>
                          </a:solidFill>
                          <a:ln w="9525">
                            <a:solidFill>
                              <a:srgbClr val="000000"/>
                            </a:solidFill>
                            <a:miter lim="800000"/>
                            <a:headEnd/>
                            <a:tailEnd/>
                          </a:ln>
                        </wps:spPr>
                        <wps:txbx>
                          <w:txbxContent>
                            <w:p w:rsidR="00AC0E1A" w:rsidRPr="004743DF" w:rsidRDefault="00AC0E1A" w:rsidP="001B20EC">
                              <w:pPr>
                                <w:rPr>
                                  <w:rFonts w:ascii="Times New Roman" w:hAnsi="Times New Roman"/>
                                  <w:sz w:val="16"/>
                                  <w:szCs w:val="16"/>
                                </w:rPr>
                              </w:pPr>
                              <w:r w:rsidRPr="004743DF">
                                <w:rPr>
                                  <w:rFonts w:ascii="Times New Roman" w:hAnsi="Times New Roman"/>
                                  <w:sz w:val="16"/>
                                  <w:szCs w:val="16"/>
                                </w:rPr>
                                <w:t>Öğrenci Kulüpleri</w:t>
                              </w:r>
                            </w:p>
                            <w:p w:rsidR="00AC0E1A" w:rsidRPr="003B57B9" w:rsidRDefault="00AC0E1A" w:rsidP="001B20EC">
                              <w:pPr>
                                <w:rPr>
                                  <w:sz w:val="20"/>
                                  <w:szCs w:val="20"/>
                                </w:rPr>
                              </w:pPr>
                            </w:p>
                          </w:txbxContent>
                        </wps:txbx>
                        <wps:bodyPr rot="0" vert="horz" wrap="square" lIns="91440" tIns="45720" rIns="91440" bIns="45720" anchor="t" anchorCtr="0" upright="1">
                          <a:noAutofit/>
                        </wps:bodyPr>
                      </wps:wsp>
                      <wps:wsp>
                        <wps:cNvPr id="97" name="Line 27"/>
                        <wps:cNvCnPr>
                          <a:cxnSpLocks noChangeShapeType="1"/>
                        </wps:cNvCnPr>
                        <wps:spPr bwMode="auto">
                          <a:xfrm>
                            <a:off x="2481189" y="228647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28"/>
                        <wps:cNvCnPr>
                          <a:cxnSpLocks noChangeShapeType="1"/>
                        </wps:cNvCnPr>
                        <wps:spPr bwMode="auto">
                          <a:xfrm>
                            <a:off x="537363" y="2629445"/>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29"/>
                        <wps:cNvCnPr>
                          <a:cxnSpLocks noChangeShapeType="1"/>
                        </wps:cNvCnPr>
                        <wps:spPr bwMode="auto">
                          <a:xfrm>
                            <a:off x="537363" y="2743769"/>
                            <a:ext cx="4115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30"/>
                        <wps:cNvCnPr>
                          <a:cxnSpLocks noChangeShapeType="1"/>
                        </wps:cNvCnPr>
                        <wps:spPr bwMode="auto">
                          <a:xfrm>
                            <a:off x="2481189" y="2286474"/>
                            <a:ext cx="0" cy="457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31"/>
                        <wps:cNvCnPr>
                          <a:cxnSpLocks noChangeShapeType="1"/>
                        </wps:cNvCnPr>
                        <wps:spPr bwMode="auto">
                          <a:xfrm>
                            <a:off x="537363" y="2743769"/>
                            <a:ext cx="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32"/>
                        <wps:cNvCnPr>
                          <a:cxnSpLocks noChangeShapeType="1"/>
                        </wps:cNvCnPr>
                        <wps:spPr bwMode="auto">
                          <a:xfrm>
                            <a:off x="1908923" y="2743769"/>
                            <a:ext cx="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33"/>
                        <wps:cNvCnPr>
                          <a:cxnSpLocks noChangeShapeType="1"/>
                        </wps:cNvCnPr>
                        <wps:spPr bwMode="auto">
                          <a:xfrm>
                            <a:off x="3280583" y="2743769"/>
                            <a:ext cx="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Line 34"/>
                        <wps:cNvCnPr>
                          <a:cxnSpLocks noChangeShapeType="1"/>
                        </wps:cNvCnPr>
                        <wps:spPr bwMode="auto">
                          <a:xfrm>
                            <a:off x="4653043" y="2743769"/>
                            <a:ext cx="0" cy="2286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Tuval 105" o:spid="_x0000_s1045" editas="canvas" style="width:465.7pt;height:263.85pt;mso-position-horizontal-relative:char;mso-position-vertical-relative:line" coordsize="59143,33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JYLgcAAMRKAAAOAAAAZHJzL2Uyb0RvYy54bWzsXG1vo0YQ/l6p/2HF95zZ5d0653Syk7bS&#10;tT01V/XzGrCNioECiZ1W/e+dnQW82OSSa2uqxptINjawzM4+O8w+z5i37/bblDzEZZXk2cygb0yD&#10;xFmYR0m2nhk/f7q98g1S1TyLeJpn8cx4jCvj3fXXX73dFdOY5Zs8jeKSQCNZNd0VM2NT18V0MqnC&#10;Tbzl1Zu8iDPYucrLLa/hY7meRCXfQevbdMJM053s8jIqyjyMqwq+XcidxjW2v1rFYf3jalXFNUln&#10;BthW42uJr0vxOrl+y6frkhebJGzM4H/Dii1PMrho19SC15zcl8lJU9skLPMqX9Vvwnw7yVerJIyx&#10;D9Abah71Zs6zB15hZ0LwTmsgbP2L7S7Xjd3RbZKmZJUmMAwZDJZByrz+Jak3dxtewNCZsoPVh6rG&#10;MypS5FX7dVWul/O0JA8cHH2Lf8K3E/BIpR5NTfGHLfVPYbfwr5yCZzaXSpOMcAEox5ankyrkaRwB&#10;4OQA1kka/wRj3Vyx5NgXuDy4aio6KN53ALZY2JJmZAenMg8MISGH7q5SXsPmtoAmq2xtEJ6uAc5h&#10;XUpL8zRpWuTTntloDqII7K3Uw4qyqhe82kiP4C5p6zapAfFpsp0ZvuwNYnAT8+gmi0j9KHwt/Q9W&#10;buPIIGkMxogtPLLmSfqSI8GiNGt80PR9V8Asq4puvsHwHU24L8InAgPhWU3DHx4+liQBB/pmQKlB&#10;Mr6FjohRgaFLY+IK64UBcORd8bEUI1EVH/Lw14pk+XwDR8XvyzLfCU+AYTi0MIDKCeJDBaeS5e77&#10;PILW+X2d4wjtV+VWNAgTiuyFCbYZGORxZjDmu7YnHRfvaxLCXsoc14IvSQgH2CajviUOAH+1zYjB&#10;+ybOt0RszIwSOoGX4Q+ASHloewh2Qx34Hj56M6GHDwnCwGEOttzb12viaYh9HkkqVqTJDRqkD+VY&#10;1PvlHgeNoo+Eg5d59Aguhrkv5raI7bCxycvfDbKDOAkT5Ld7XkJ0SL/LYJgCatsisOIH2/EYfCjV&#10;PUt1D89CaGpmwGyTm/NaBuP7okzWG7gSRXdk+XsY2lWCzj5YhWhGCEvzR8EyO8Vy56wRsMxMZtmW&#10;i2hu7lcdkE0WUOFwBDL4PnA0kP02zmggHwVl6xTInbNGALLlWb7VAHk4LDPm2mCkQLNls8CTt4CL&#10;DsuBRnMRwy2hyQOUFMM+RXPnrDHQbHpuA2bPsW0H0xs+HQzN1DIty2vTxMtNMuBWBZnI4Xauk4wu&#10;YXZO0Uw7b40AZzXLgJTOCT6XaujgjOPG8P6k4TwQnCFdPV7/wZqwmfwjwFnNNdzA82xMjJXwzJRc&#10;g1pOEPgt+XDB4RldoPE8gGcgC07w3HlrDDybfrsGZKbj+eyY0lBXgpZjBZ6mNBi6QMN5AM5Ayp/A&#10;2f6PwvMwntX4rNMNmW50I6SZjSNmA7jeEzzjHV/M/hHCMyTMzHQbxjnwmC3pVCXf6MVnzW0InQCY&#10;b70aHOQ2BKUr8fwhyWJCVelknknpJNxnd0fqCcoxn1A/6okn8hQxFV4knjDbp9SXYBaEviSVD1j+&#10;Ar4ZhDvRQT59QjjJcqE5AgpaUe4f6SFlfp9F2FgjpuF2I5fBdiOIYU8aZVHQNSjT/hGYwY1/49tX&#10;NnNvrmxzsbh6fzu3r9xb6jkLazGfL+ifoi/Unm6SKIozlEulcg1fvkxJa8RrKfZ2onHnhkm/dTQZ&#10;TGzf0WiUxMRAqkyK6J0YYBBExlNGYP3bg6mqipwJpihPf9uqRI3aR4Fcc4CAE3ofNZkfUMz8Doh1&#10;fcf3G9i+JJnQsD0qUHhdsO0EPRldVQ3kTLAVAa4Bq2WC5PsMWD0NVh1jIUOCSgpYxPZirCpxjAvW&#10;IckOAmuH1cP+pwspdGB91YG1k+QwsB7UHliBnQmrz+YDB1QOpwOH/Rq1F5rFdtKbRK0qU5wJtUo6&#10;oC62oC7Nc1y8/gGsTdpKTd8VtWJyGfOERqHD66sOrwOiGus4wRFYLuYzy2Wa5RLT94RVOFqWd4WV&#10;rCNvNGvbZ21BwzphbQ+c4Ah4tmngtEQXVJsNsbaWabb1lS8hDi6gUFgqj1pVO1LVgqHg3E39EcCs&#10;lLwPQ5n5loaywO0hNHfMjw7NSmgOurgsE+IRaN0nEmK5OMMU5yQhfqaaUqfCrzYVDrrqBYnPbhaf&#10;j2ZQ8OlAaZkLpJz4bREkw1D5K9ZkGp5aGGtq04OuGEHCc1zGVoWnZ1seFCX04GlT6ritvKBjKP7u&#10;+AJ5L/gZbrv4QpRaaq35uKzX527yh/IDzc5eJEr7FQbWuNzsc7G0oWa1hCCeG3CxhTBQcdIPpWpd&#10;+PlDKQ1MH1VikZAO3fE1SnW5lqiL6hcSWF1x/CirJov5pgOPWcBlk0apLiocfnQINfslBJYqb50/&#10;ltquY5niF+g6lv5PS19BhYMH/RQhVsw2j3USz2JSP2Op7OHhU9d/AQAA//8DAFBLAwQUAAYACAAA&#10;ACEAibXxUdsAAAAFAQAADwAAAGRycy9kb3ducmV2LnhtbEyPwU7DMBBE70j8g7VI3KjTUkgJ2VQU&#10;qcdKNEXq1bGXOCJeR7Hbhr/HcIHLSqMZzbwt15PrxZnG0HlGmM8yEMTam45bhPfD9m4FIkTFRvWe&#10;CeGLAqyr66tSFcZfeE/nOrYilXAoFIKNcSikDNqSU2HmB+LkffjRqZjk2Eozqksqd71cZNmjdKrj&#10;tGDVQK+W9Gd9cgjLA3dvu81qc9wedaz1rjGZzRFvb6aXZxCRpvgXhh/8hA5VYmr8iU0QPUJ6JP7e&#10;5D3dz5cgGoSHRZ6DrEr5n776BgAA//8DAFBLAQItABQABgAIAAAAIQC2gziS/gAAAOEBAAATAAAA&#10;AAAAAAAAAAAAAAAAAABbQ29udGVudF9UeXBlc10ueG1sUEsBAi0AFAAGAAgAAAAhADj9If/WAAAA&#10;lAEAAAsAAAAAAAAAAAAAAAAALwEAAF9yZWxzLy5yZWxzUEsBAi0AFAAGAAgAAAAhADDMIlguBwAA&#10;xEoAAA4AAAAAAAAAAAAAAAAALgIAAGRycy9lMm9Eb2MueG1sUEsBAi0AFAAGAAgAAAAhAIm18VHb&#10;AAAABQEAAA8AAAAAAAAAAAAAAAAAiAkAAGRycy9kb3ducmV2LnhtbFBLBQYAAAAABAAEAPMAAACQ&#10;CgAAAAA=&#10;">
                <v:shape id="_x0000_s1046" type="#_x0000_t75" style="position:absolute;width:59143;height:33508;visibility:visible;mso-wrap-style:square" filled="t" stroked="t" strokeweight="1pt">
                  <v:fill color2="#f2f2f2" o:detectmouseclick="t" focus="100%" type="gradient"/>
                  <v:path o:connecttype="none"/>
                </v:shape>
                <v:rect id="Rectangle 6" o:spid="_x0000_s1047" style="position:absolute;left:804;top:2286;width:12563;height:4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YUFxQAAAN4AAAAPAAAAZHJzL2Rvd25yZXYueG1sRI9Ba8JA&#10;FITvBf/D8gRvdTcKRaOriMVijxov3p7ZZxLNvg3ZVWN/fbdQ8DjMzDfMfNnZWtyp9ZVjDclQgSDO&#10;nam40HDINu8TED4gG6wdk4YneVguem9zTI178I7u+1CICGGfooYyhCaV0uclWfRD1xBH7+xaiyHK&#10;tpCmxUeE21qOlPqQFiuOCyU2tC4pv+5vVsOpGh3wZ5d9KTvdjMN3l11ux0+tB/1uNQMRqAuv8H97&#10;azRM1DRJ4O9OvAJy8QsAAP//AwBQSwECLQAUAAYACAAAACEA2+H2y+4AAACFAQAAEwAAAAAAAAAA&#10;AAAAAAAAAAAAW0NvbnRlbnRfVHlwZXNdLnhtbFBLAQItABQABgAIAAAAIQBa9CxbvwAAABUBAAAL&#10;AAAAAAAAAAAAAAAAAB8BAABfcmVscy8ucmVsc1BLAQItABQABgAIAAAAIQDs4YUFxQAAAN4AAAAP&#10;AAAAAAAAAAAAAAAAAAcCAABkcnMvZG93bnJldi54bWxQSwUGAAAAAAMAAwC3AAAA+QIAAAAA&#10;">
                  <v:textbox>
                    <w:txbxContent>
                      <w:p w:rsidR="00AC0E1A" w:rsidRPr="003127A1" w:rsidRDefault="00AC0E1A" w:rsidP="001B20EC">
                        <w:pPr>
                          <w:jc w:val="center"/>
                          <w:rPr>
                            <w:rFonts w:ascii="Times New Roman" w:hAnsi="Times New Roman"/>
                            <w:sz w:val="16"/>
                            <w:szCs w:val="16"/>
                          </w:rPr>
                        </w:pPr>
                        <w:r>
                          <w:rPr>
                            <w:rFonts w:ascii="Times New Roman" w:hAnsi="Times New Roman"/>
                            <w:sz w:val="16"/>
                            <w:szCs w:val="16"/>
                          </w:rPr>
                          <w:t>Okul Gelişim Yönetim Ekibi</w:t>
                        </w:r>
                      </w:p>
                      <w:p w:rsidR="00AC0E1A" w:rsidRPr="00B64C97" w:rsidRDefault="00AC0E1A" w:rsidP="001B20EC">
                        <w:pPr>
                          <w:rPr>
                            <w:szCs w:val="20"/>
                          </w:rPr>
                        </w:pPr>
                      </w:p>
                    </w:txbxContent>
                  </v:textbox>
                </v:rect>
                <v:rect id="Rectangle 7" o:spid="_x0000_s1048" style="position:absolute;left:20234;width:102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tyxQAAAN4AAAAPAAAAZHJzL2Rvd25yZXYueG1sRI9Ba8JA&#10;FITvBf/D8gRvddcIRaOriMVijxov3p7ZZxLNvg3ZVWN/fbdQ8DjMzDfMfNnZWtyp9ZVjDaOhAkGc&#10;O1NxoeGQbd4nIHxANlg7Jg1P8rBc9N7mmBr34B3d96EQEcI+RQ1lCE0qpc9LsuiHriGO3tm1FkOU&#10;bSFNi48It7VMlPqQFiuOCyU2tC4pv+5vVsOpSg74s8u+lJ1uxuG7yy6346fWg363moEI1IVX+L+9&#10;NRomajpK4O9OvAJy8QsAAP//AwBQSwECLQAUAAYACAAAACEA2+H2y+4AAACFAQAAEwAAAAAAAAAA&#10;AAAAAAAAAAAAW0NvbnRlbnRfVHlwZXNdLnhtbFBLAQItABQABgAIAAAAIQBa9CxbvwAAABUBAAAL&#10;AAAAAAAAAAAAAAAAAB8BAABfcmVscy8ucmVsc1BLAQItABQABgAIAAAAIQAcMxtyxQAAAN4AAAAP&#10;AAAAAAAAAAAAAAAAAAcCAABkcnMvZG93bnJldi54bWxQSwUGAAAAAAMAAwC3AAAA+QIAAAAA&#10;">
                  <v:textbox>
                    <w:txbxContent>
                      <w:p w:rsidR="00AC0E1A" w:rsidRPr="004743DF" w:rsidRDefault="00AC0E1A" w:rsidP="001B20EC">
                        <w:pPr>
                          <w:rPr>
                            <w:rFonts w:ascii="Times New Roman" w:hAnsi="Times New Roman"/>
                            <w:sz w:val="16"/>
                            <w:szCs w:val="16"/>
                          </w:rPr>
                        </w:pPr>
                        <w:r>
                          <w:rPr>
                            <w:szCs w:val="20"/>
                          </w:rPr>
                          <w:t xml:space="preserve">   </w:t>
                        </w:r>
                        <w:r w:rsidRPr="004743DF">
                          <w:rPr>
                            <w:rFonts w:ascii="Times New Roman" w:hAnsi="Times New Roman"/>
                            <w:sz w:val="16"/>
                            <w:szCs w:val="16"/>
                          </w:rPr>
                          <w:t>Okul Müdürü</w:t>
                        </w:r>
                      </w:p>
                    </w:txbxContent>
                  </v:textbox>
                </v:rect>
                <v:rect id="Rectangle 8" o:spid="_x0000_s1049" style="position:absolute;left:37383;top:2286;width:12226;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77pxQAAAN4AAAAPAAAAZHJzL2Rvd25yZXYueG1sRI9Bi8Iw&#10;FITvwv6H8Ba8aaKCaNcoyy6KHrVevL1tnm3d5qU0Uau/3giCx2FmvmFmi9ZW4kKNLx1rGPQVCOLM&#10;mZJzDft02ZuA8AHZYOWYNNzIw2L+0ZlhYtyVt3TZhVxECPsENRQh1ImUPivIou+7mjh6R9dYDFE2&#10;uTQNXiPcVnKo1FhaLDkuFFjTT0HZ/+5sNfyVwz3et+lK2elyFDZtejoffrXufrbfXyACteEdfrXX&#10;RsNETQcjeN6JV0DOHwAAAP//AwBQSwECLQAUAAYACAAAACEA2+H2y+4AAACFAQAAEwAAAAAAAAAA&#10;AAAAAAAAAAAAW0NvbnRlbnRfVHlwZXNdLnhtbFBLAQItABQABgAIAAAAIQBa9CxbvwAAABUBAAAL&#10;AAAAAAAAAAAAAAAAAB8BAABfcmVscy8ucmVsc1BLAQItABQABgAIAAAAIQBzf77pxQAAAN4AAAAP&#10;AAAAAAAAAAAAAAAAAAcCAABkcnMvZG93bnJldi54bWxQSwUGAAAAAAMAAwC3AAAA+QIAAAAA&#10;">
                  <v:textbo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Okul-Aile Birliği</w:t>
                        </w:r>
                      </w:p>
                    </w:txbxContent>
                  </v:textbox>
                </v:rect>
                <v:rect id="Rectangle 9" o:spid="_x0000_s1050" style="position:absolute;left:3076;top:7544;width:10291;height:1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iadxwAAAN4AAAAPAAAAZHJzL2Rvd25yZXYueG1sRI9Ba8JA&#10;FITvBf/D8oTe6q5pKZq6ilgs7VGTi7dn9jWJZt+G7EbT/vpuQfA4zMw3zGI12EZcqPO1Yw3TiQJB&#10;XDhTc6khz7ZPMxA+IBtsHJOGH/KwWo4eFpgad+UdXfahFBHCPkUNVQhtKqUvKrLoJ64ljt636yyG&#10;KLtSmg6vEW4bmSj1Ki3WHBcqbGlTUXHe91bDsU5y/N1lH8rOt8/ha8hO/eFd68fxsH4DEWgI9/Ct&#10;/Wk0zNR8+gL/d+IVkMs/AAAA//8DAFBLAQItABQABgAIAAAAIQDb4fbL7gAAAIUBAAATAAAAAAAA&#10;AAAAAAAAAAAAAABbQ29udGVudF9UeXBlc10ueG1sUEsBAi0AFAAGAAgAAAAhAFr0LFu/AAAAFQEA&#10;AAsAAAAAAAAAAAAAAAAAHwEAAF9yZWxzLy5yZWxzUEsBAi0AFAAGAAgAAAAhAPyWJp3HAAAA3gAA&#10;AA8AAAAAAAAAAAAAAAAABwIAAGRycy9kb3ducmV2LnhtbFBLBQYAAAAAAwADALcAAAD7AgAAAAA=&#10;">
                  <v:textbox>
                    <w:txbxContent>
                      <w:p w:rsidR="00AC0E1A" w:rsidRPr="003127A1" w:rsidRDefault="00AC0E1A" w:rsidP="001B20EC">
                        <w:pPr>
                          <w:pStyle w:val="AralkYok"/>
                          <w:rPr>
                            <w:b/>
                            <w:sz w:val="16"/>
                            <w:szCs w:val="16"/>
                          </w:rPr>
                        </w:pPr>
                        <w:r w:rsidRPr="003127A1">
                          <w:rPr>
                            <w:b/>
                            <w:sz w:val="16"/>
                            <w:szCs w:val="16"/>
                          </w:rPr>
                          <w:t>Komisyonlar:</w:t>
                        </w:r>
                      </w:p>
                      <w:p w:rsidR="00AC0E1A" w:rsidRPr="003127A1" w:rsidRDefault="00AC0E1A" w:rsidP="001B20EC">
                        <w:pPr>
                          <w:pStyle w:val="AralkYok"/>
                          <w:rPr>
                            <w:color w:val="333333"/>
                            <w:sz w:val="16"/>
                            <w:szCs w:val="16"/>
                          </w:rPr>
                        </w:pPr>
                        <w:r>
                          <w:rPr>
                            <w:color w:val="333333"/>
                            <w:sz w:val="16"/>
                            <w:szCs w:val="16"/>
                          </w:rPr>
                          <w:t>Satın Alma K</w:t>
                        </w:r>
                        <w:r w:rsidRPr="003127A1">
                          <w:rPr>
                            <w:color w:val="333333"/>
                            <w:sz w:val="16"/>
                            <w:szCs w:val="16"/>
                          </w:rPr>
                          <w:t>omisyonu</w:t>
                        </w:r>
                      </w:p>
                      <w:p w:rsidR="00AC0E1A" w:rsidRPr="003127A1" w:rsidRDefault="00AC0E1A" w:rsidP="001B20EC">
                        <w:pPr>
                          <w:pStyle w:val="AralkYok"/>
                          <w:rPr>
                            <w:color w:val="333333"/>
                            <w:sz w:val="16"/>
                            <w:szCs w:val="16"/>
                          </w:rPr>
                        </w:pPr>
                        <w:r w:rsidRPr="003127A1">
                          <w:rPr>
                            <w:color w:val="333333"/>
                            <w:sz w:val="16"/>
                            <w:szCs w:val="16"/>
                          </w:rPr>
                          <w:t>Muayene ve Teslim Alma Kom</w:t>
                        </w:r>
                        <w:r>
                          <w:rPr>
                            <w:color w:val="333333"/>
                            <w:sz w:val="16"/>
                            <w:szCs w:val="16"/>
                          </w:rPr>
                          <w:t>isyonu</w:t>
                        </w:r>
                      </w:p>
                      <w:p w:rsidR="00AC0E1A" w:rsidRPr="003127A1" w:rsidRDefault="00AC0E1A" w:rsidP="001B20EC">
                        <w:pPr>
                          <w:pStyle w:val="AralkYok"/>
                          <w:rPr>
                            <w:color w:val="333333"/>
                            <w:sz w:val="16"/>
                            <w:szCs w:val="16"/>
                          </w:rPr>
                        </w:pPr>
                        <w:r w:rsidRPr="003127A1">
                          <w:rPr>
                            <w:color w:val="333333"/>
                            <w:sz w:val="16"/>
                            <w:szCs w:val="16"/>
                          </w:rPr>
                          <w:t>Eser İnceleme Komisyonu</w:t>
                        </w:r>
                      </w:p>
                      <w:p w:rsidR="00AC0E1A" w:rsidRPr="003127A1" w:rsidRDefault="00AC0E1A" w:rsidP="001B20EC">
                        <w:pPr>
                          <w:pStyle w:val="AralkYok"/>
                          <w:rPr>
                            <w:color w:val="333333"/>
                            <w:sz w:val="16"/>
                            <w:szCs w:val="16"/>
                          </w:rPr>
                        </w:pPr>
                        <w:r w:rsidRPr="003127A1">
                          <w:rPr>
                            <w:color w:val="333333"/>
                            <w:sz w:val="16"/>
                            <w:szCs w:val="16"/>
                          </w:rPr>
                          <w:t>Demirbaş Sayımı Komisyonu</w:t>
                        </w:r>
                      </w:p>
                      <w:p w:rsidR="00AC0E1A" w:rsidRPr="00C831E5" w:rsidRDefault="00AC0E1A" w:rsidP="001B20EC">
                        <w:pPr>
                          <w:rPr>
                            <w:szCs w:val="20"/>
                          </w:rPr>
                        </w:pPr>
                      </w:p>
                    </w:txbxContent>
                  </v:textbox>
                </v:rect>
                <v:rect id="Rectangle 10" o:spid="_x0000_s1051" style="position:absolute;left:20234;top:9145;width:10291;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oMGxwAAAN4AAAAPAAAAZHJzL2Rvd25yZXYueG1sRI9Ba8JA&#10;FITvBf/D8oTe6q4pLZq6ilgs7VGTi7dn9jWJZt+G7EbT/vpuQfA4zMw3zGI12EZcqPO1Yw3TiQJB&#10;XDhTc6khz7ZPMxA+IBtsHJOGH/KwWo4eFpgad+UdXfahFBHCPkUNVQhtKqUvKrLoJ64ljt636yyG&#10;KLtSmg6vEW4bmSj1Ki3WHBcqbGlTUXHe91bDsU5y/N1lH8rOt8/ha8hO/eFd68fxsH4DEWgI9/Ct&#10;/Wk0zNR8+gL/d+IVkMs/AAAA//8DAFBLAQItABQABgAIAAAAIQDb4fbL7gAAAIUBAAATAAAAAAAA&#10;AAAAAAAAAAAAAABbQ29udGVudF9UeXBlc10ueG1sUEsBAi0AFAAGAAgAAAAhAFr0LFu/AAAAFQEA&#10;AAsAAAAAAAAAAAAAAAAAHwEAAF9yZWxzLy5yZWxzUEsBAi0AFAAGAAgAAAAhAJPagwbHAAAA3gAA&#10;AA8AAAAAAAAAAAAAAAAABwIAAGRycy9kb3ducmV2LnhtbFBLBQYAAAAAAwADALcAAAD7AgAAAAA=&#10;">
                  <v:textbox>
                    <w:txbxContent>
                      <w:p w:rsidR="00AC0E1A" w:rsidRPr="003127A1" w:rsidRDefault="00AC0E1A" w:rsidP="001B20EC">
                        <w:pPr>
                          <w:jc w:val="center"/>
                          <w:rPr>
                            <w:rFonts w:ascii="Times New Roman" w:hAnsi="Times New Roman"/>
                            <w:sz w:val="16"/>
                            <w:szCs w:val="16"/>
                          </w:rPr>
                        </w:pPr>
                        <w:r>
                          <w:rPr>
                            <w:rFonts w:ascii="Times New Roman" w:hAnsi="Times New Roman"/>
                            <w:sz w:val="16"/>
                            <w:szCs w:val="16"/>
                          </w:rPr>
                          <w:t>Müdür Yardımcıları</w:t>
                        </w:r>
                      </w:p>
                      <w:p w:rsidR="00AC0E1A" w:rsidRPr="00C831E5" w:rsidRDefault="00AC0E1A" w:rsidP="001B20EC">
                        <w:pPr>
                          <w:rPr>
                            <w:szCs w:val="20"/>
                          </w:rPr>
                        </w:pPr>
                      </w:p>
                    </w:txbxContent>
                  </v:textbox>
                </v:rect>
                <v:rect id="Rectangle 11" o:spid="_x0000_s1052" style="position:absolute;left:37383;top:6977;width:12226;height:1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1xxQAAAN4AAAAPAAAAZHJzL2Rvd25yZXYueG1sRI9Bi8Iw&#10;FITvgv8hPMGbJrogWo0iiosetV68PZu3bdfmpTRRu/vrzcKCx2FmvmEWq9ZW4kGNLx1rGA0VCOLM&#10;mZJzDed0N5iC8AHZYOWYNPyQh9Wy21lgYtyTj/Q4hVxECPsENRQh1ImUPivIoh+6mjh6X66xGKJs&#10;cmkafEa4reRYqYm0WHJcKLCmTUHZ7XS3Gq7l+Iy/x/RT2dnuIxza9Pt+2Wrd77XrOYhAbXiH/9t7&#10;o2GqZqMJ/N2JV0AuXwAAAP//AwBQSwECLQAUAAYACAAAACEA2+H2y+4AAACFAQAAEwAAAAAAAAAA&#10;AAAAAAAAAAAAW0NvbnRlbnRfVHlwZXNdLnhtbFBLAQItABQABgAIAAAAIQBa9CxbvwAAABUBAAAL&#10;AAAAAAAAAAAAAAAAAB8BAABfcmVscy8ucmVsc1BLAQItABQABgAIAAAAIQBjCB1xxQAAAN4AAAAP&#10;AAAAAAAAAAAAAAAAAAcCAABkcnMvZG93bnJldi54bWxQSwUGAAAAAAMAAwC3AAAA+QIAAAAA&#10;">
                  <v:textbox>
                    <w:txbxContent>
                      <w:p w:rsidR="00AC0E1A" w:rsidRPr="003127A1" w:rsidRDefault="00AC0E1A" w:rsidP="001B20EC">
                        <w:pPr>
                          <w:pStyle w:val="AralkYok"/>
                          <w:rPr>
                            <w:b/>
                            <w:sz w:val="16"/>
                            <w:szCs w:val="16"/>
                          </w:rPr>
                        </w:pPr>
                        <w:r w:rsidRPr="003127A1">
                          <w:rPr>
                            <w:b/>
                            <w:sz w:val="16"/>
                            <w:szCs w:val="16"/>
                          </w:rPr>
                          <w:t>Kurullar:</w:t>
                        </w:r>
                      </w:p>
                      <w:p w:rsidR="00AC0E1A" w:rsidRPr="003127A1" w:rsidRDefault="00AC0E1A" w:rsidP="001B20EC">
                        <w:pPr>
                          <w:pStyle w:val="AralkYok"/>
                          <w:rPr>
                            <w:color w:val="333333"/>
                            <w:sz w:val="16"/>
                            <w:szCs w:val="16"/>
                          </w:rPr>
                        </w:pPr>
                        <w:r w:rsidRPr="003127A1">
                          <w:rPr>
                            <w:color w:val="000000"/>
                            <w:sz w:val="16"/>
                            <w:szCs w:val="16"/>
                          </w:rPr>
                          <w:t>Öğretmenler Kurulu</w:t>
                        </w:r>
                      </w:p>
                      <w:p w:rsidR="00AC0E1A" w:rsidRPr="003127A1" w:rsidRDefault="00AC0E1A" w:rsidP="001B20EC">
                        <w:pPr>
                          <w:pStyle w:val="AralkYok"/>
                          <w:rPr>
                            <w:color w:val="333333"/>
                            <w:sz w:val="16"/>
                            <w:szCs w:val="16"/>
                          </w:rPr>
                        </w:pPr>
                        <w:r w:rsidRPr="003127A1">
                          <w:rPr>
                            <w:color w:val="000000"/>
                            <w:sz w:val="16"/>
                            <w:szCs w:val="16"/>
                          </w:rPr>
                          <w:t>Şube Öğretmenler Kurulu</w:t>
                        </w:r>
                      </w:p>
                      <w:p w:rsidR="00AC0E1A" w:rsidRPr="003127A1" w:rsidRDefault="00AC0E1A" w:rsidP="001B20EC">
                        <w:pPr>
                          <w:pStyle w:val="AralkYok"/>
                          <w:rPr>
                            <w:color w:val="333333"/>
                          </w:rPr>
                        </w:pPr>
                        <w:r w:rsidRPr="003127A1">
                          <w:rPr>
                            <w:color w:val="000000"/>
                            <w:sz w:val="16"/>
                            <w:szCs w:val="16"/>
                          </w:rPr>
                          <w:t>Rehberlik ve</w:t>
                        </w:r>
                        <w:r>
                          <w:rPr>
                            <w:color w:val="000000"/>
                            <w:sz w:val="16"/>
                            <w:szCs w:val="16"/>
                          </w:rPr>
                          <w:t xml:space="preserve"> Psikolojik Danışma Hizmetleri Komisyonu</w:t>
                        </w:r>
                      </w:p>
                      <w:p w:rsidR="00AC0E1A" w:rsidRPr="003127A1" w:rsidRDefault="00AC0E1A" w:rsidP="001B20EC">
                        <w:pPr>
                          <w:rPr>
                            <w:rFonts w:ascii="Times New Roman" w:hAnsi="Times New Roman"/>
                            <w:color w:val="333333"/>
                            <w:sz w:val="18"/>
                            <w:szCs w:val="18"/>
                          </w:rPr>
                        </w:pPr>
                        <w:r w:rsidRPr="003127A1">
                          <w:rPr>
                            <w:rFonts w:ascii="Times New Roman" w:hAnsi="Times New Roman"/>
                            <w:color w:val="000000"/>
                            <w:sz w:val="16"/>
                            <w:szCs w:val="16"/>
                          </w:rPr>
                          <w:t>Öğ</w:t>
                        </w:r>
                        <w:r>
                          <w:rPr>
                            <w:rFonts w:ascii="Times New Roman" w:hAnsi="Times New Roman"/>
                            <w:color w:val="000000"/>
                            <w:sz w:val="16"/>
                            <w:szCs w:val="16"/>
                          </w:rPr>
                          <w:t>renci Davranışlarını Değerlendirme Kurulu</w:t>
                        </w:r>
                      </w:p>
                      <w:p w:rsidR="00AC0E1A" w:rsidRPr="00C831E5" w:rsidRDefault="00AC0E1A" w:rsidP="001B20EC">
                        <w:pPr>
                          <w:rPr>
                            <w:szCs w:val="20"/>
                          </w:rPr>
                        </w:pPr>
                      </w:p>
                    </w:txbxContent>
                  </v:textbox>
                </v:rect>
                <v:rect id="Rectangle 12" o:spid="_x0000_s1053" style="position:absolute;left:3084;top:20578;width:10291;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jqxwAAAN4AAAAPAAAAZHJzL2Rvd25yZXYueG1sRI9Ba8JA&#10;FITvBf/D8oTe6q4ptJq6ilgs7VGTi7dn9jWJZt+G7EbT/vpuQfA4zMw3zGI12EZcqPO1Yw3TiQJB&#10;XDhTc6khz7ZPMxA+IBtsHJOGH/KwWo4eFpgad+UdXfahFBHCPkUNVQhtKqUvKrLoJ64ljt636yyG&#10;KLtSmg6vEW4bmSj1Ii3WHBcqbGlTUXHe91bDsU5y/N1lH8rOt8/ha8hO/eFd68fxsH4DEWgI9/Ct&#10;/Wk0zNR8+gr/d+IVkMs/AAAA//8DAFBLAQItABQABgAIAAAAIQDb4fbL7gAAAIUBAAATAAAAAAAA&#10;AAAAAAAAAAAAAABbQ29udGVudF9UeXBlc10ueG1sUEsBAi0AFAAGAAgAAAAhAFr0LFu/AAAAFQEA&#10;AAsAAAAAAAAAAAAAAAAAHwEAAF9yZWxzLy5yZWxzUEsBAi0AFAAGAAgAAAAhAAxEuOrHAAAA3gAA&#10;AA8AAAAAAAAAAAAAAAAABwIAAGRycy9kb3ducmV2LnhtbFBLBQYAAAAAAwADALcAAAD7AgAAAAA=&#10;">
                  <v:textbo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Büro Hizmetleri</w:t>
                        </w:r>
                      </w:p>
                    </w:txbxContent>
                  </v:textbox>
                </v:rect>
                <v:rect id="Rectangle 14" o:spid="_x0000_s1054" style="position:absolute;left:37383;top:20578;width:1222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yyYxAAAAN4AAAAPAAAAZHJzL2Rvd25yZXYueG1sRE89b8Iw&#10;EN0r9T9YV6lbY0OliqQYVBWBygjJwnbE1yQQn6PYCSm/vh4qdXx638v1ZFsxUu8bxxpmiQJBXDrT&#10;cKWhyLcvCxA+IBtsHZOGH/KwXj0+LDEz7sYHGo+hEjGEfYYa6hC6TEpf1mTRJ64jjty36y2GCPtK&#10;mh5vMdy2cq7Um7TYcGyosaPPmsrrcbAazs28wPsh3ymbbl/Dfsovw2mj9fPT9PEOItAU/sV/7i+j&#10;YaHSWdwb78QrIFe/AAAA//8DAFBLAQItABQABgAIAAAAIQDb4fbL7gAAAIUBAAATAAAAAAAAAAAA&#10;AAAAAAAAAABbQ29udGVudF9UeXBlc10ueG1sUEsBAi0AFAAGAAgAAAAhAFr0LFu/AAAAFQEAAAsA&#10;AAAAAAAAAAAAAAAAHwEAAF9yZWxzLy5yZWxzUEsBAi0AFAAGAAgAAAAhAH3bLJjEAAAA3gAAAA8A&#10;AAAAAAAAAAAAAAAABwIAAGRycy9kb3ducmV2LnhtbFBLBQYAAAAAAwADALcAAAD4AgAAAAA=&#10;">
                  <v:textbo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Yardımcı Hizmetler</w:t>
                        </w:r>
                      </w:p>
                    </w:txbxContent>
                  </v:textbox>
                </v:rect>
                <v:rect id="Rectangle 15" o:spid="_x0000_s1055" style="position:absolute;left:14520;top:29724;width:1029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4kDxQAAAN4AAAAPAAAAZHJzL2Rvd25yZXYueG1sRI9Ba8JA&#10;FITvBf/D8gRvdVeFYqKriMVijxov3p7ZZxLNvg3ZVWN/fbdQ8DjMzDfMfNnZWtyp9ZVjDaOhAkGc&#10;O1NxoeGQbd6nIHxANlg7Jg1P8rBc9N7mmBr34B3d96EQEcI+RQ1lCE0qpc9LsuiHriGO3tm1FkOU&#10;bSFNi48It7UcK/UhLVYcF0psaF1Sft3frIZTNT7gzy77UjbZTMJ3l11ux0+tB/1uNQMRqAuv8H97&#10;azRMVTJK4O9OvAJy8QsAAP//AwBQSwECLQAUAAYACAAAACEA2+H2y+4AAACFAQAAEwAAAAAAAAAA&#10;AAAAAAAAAAAAW0NvbnRlbnRfVHlwZXNdLnhtbFBLAQItABQABgAIAAAAIQBa9CxbvwAAABUBAAAL&#10;AAAAAAAAAAAAAAAAAB8BAABfcmVscy8ucmVsc1BLAQItABQABgAIAAAAIQASl4kDxQAAAN4AAAAP&#10;AAAAAAAAAAAAAAAAAAcCAABkcnMvZG93bnJldi54bWxQSwUGAAAAAAMAAwC3AAAA+QIAAAAA&#10;">
                  <v:textbox>
                    <w:txbxContent>
                      <w:p w:rsidR="00AC0E1A" w:rsidRPr="003127A1" w:rsidRDefault="00AC0E1A" w:rsidP="001B20EC">
                        <w:pPr>
                          <w:jc w:val="center"/>
                          <w:rPr>
                            <w:rFonts w:ascii="Times New Roman" w:hAnsi="Times New Roman"/>
                            <w:sz w:val="16"/>
                            <w:szCs w:val="16"/>
                          </w:rPr>
                        </w:pPr>
                        <w:r w:rsidRPr="003127A1">
                          <w:rPr>
                            <w:rFonts w:ascii="Times New Roman" w:hAnsi="Times New Roman"/>
                            <w:sz w:val="16"/>
                            <w:szCs w:val="16"/>
                          </w:rPr>
                          <w:t>Zümre Öğretmenleri</w:t>
                        </w:r>
                      </w:p>
                      <w:p w:rsidR="00AC0E1A" w:rsidRPr="003B57B9" w:rsidRDefault="00AC0E1A" w:rsidP="001B20EC">
                        <w:pPr>
                          <w:rPr>
                            <w:sz w:val="20"/>
                            <w:szCs w:val="20"/>
                          </w:rPr>
                        </w:pPr>
                      </w:p>
                    </w:txbxContent>
                  </v:textbox>
                </v:rect>
                <v:line id="Line 16" o:spid="_x0000_s1056" style="position:absolute;visibility:visible;mso-wrap-style:square" from="24811,4572" to="2481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NogxwAAAN4AAAAPAAAAZHJzL2Rvd25yZXYueG1sRI/LasJA&#10;FIb3gu8wnII7nVQhaOoo0iJoF8VLoV0eM6dJauZMmBmT9O07C8Hlz3/jW657U4uWnK8sK3ieJCCI&#10;c6srLhR8nrfjOQgfkDXWlknBH3lYr4aDJWbadnyk9hQKEUfYZ6igDKHJpPR5SQb9xDbE0fuxzmCI&#10;0hVSO+ziuKnlNElSabDi+FBiQ68l5dfTzSj4mB3SdrN/3/Vf+/SSvx0v37+dU2r01G9eQATqwyN8&#10;b++0gnmymEaAiBNRQK7+AQAA//8DAFBLAQItABQABgAIAAAAIQDb4fbL7gAAAIUBAAATAAAAAAAA&#10;AAAAAAAAAAAAAABbQ29udGVudF9UeXBlc10ueG1sUEsBAi0AFAAGAAgAAAAhAFr0LFu/AAAAFQEA&#10;AAsAAAAAAAAAAAAAAAAAHwEAAF9yZWxzLy5yZWxzUEsBAi0AFAAGAAgAAAAhAOy82iDHAAAA3gAA&#10;AA8AAAAAAAAAAAAAAAAABwIAAGRycy9kb3ducmV2LnhtbFBLBQYAAAAAAwADALcAAAD7AgAAAAA=&#10;"/>
                <v:line id="Line 17" o:spid="_x0000_s1057" style="position:absolute;flip:x;visibility:visible;mso-wrap-style:square" from="13375,10289" to="20234,1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bXyAAAAN4AAAAPAAAAZHJzL2Rvd25yZXYueG1sRI9BawIx&#10;FITvhf6H8Aq9FM0qRdbVKFIo9OClWlZ6e26em2U3L9sk1e2/bwTB4zAz3zDL9WA7cSYfGscKJuMM&#10;BHHldMO1gq/9+ygHESKyxs4xKfijAOvV48MSC+0u/EnnXaxFgnAoUIGJsS+kDJUhi2HseuLknZy3&#10;GJP0tdQeLwluOznNspm02HBaMNjTm6Gq3f1aBTLfvvz4zfG1LdvDYW7Kquy/t0o9Pw2bBYhIQ7yH&#10;b+0PrSDP5tMJXO+kKyBX/wAAAP//AwBQSwECLQAUAAYACAAAACEA2+H2y+4AAACFAQAAEwAAAAAA&#10;AAAAAAAAAAAAAAAAW0NvbnRlbnRfVHlwZXNdLnhtbFBLAQItABQABgAIAAAAIQBa9CxbvwAAABUB&#10;AAALAAAAAAAAAAAAAAAAAB8BAABfcmVscy8ucmVsc1BLAQItABQABgAIAAAAIQCFFYbXyAAAAN4A&#10;AAAPAAAAAAAAAAAAAAAAAAcCAABkcnMvZG93bnJldi54bWxQSwUGAAAAAAMAAwC3AAAA/AIAAAAA&#10;"/>
                <v:line id="Line 18" o:spid="_x0000_s1058" style="position:absolute;visibility:visible;mso-wrap-style:square" from="30525,10289" to="37383,1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HMyAAAAN4AAAAPAAAAZHJzL2Rvd25yZXYueG1sRI9Ba8JA&#10;FITvhf6H5Qne6sYUgo2uIi0F7aGoFfT4zL4mabNvw+6apP/eLRR6HGbmG2axGkwjOnK+tqxgOklA&#10;EBdW11wqOH68PsxA+ICssbFMCn7Iw2p5f7fAXNue99QdQikihH2OCqoQ2lxKX1Rk0E9sSxy9T+sM&#10;hihdKbXDPsJNI9MkyaTBmuNChS09V1R8H65GwfvjLuvW27fNcNpml+Jlfzl/9U6p8WhYz0EEGsJ/&#10;+K+90QpmyVOawu+deAXk8gYAAP//AwBQSwECLQAUAAYACAAAACEA2+H2y+4AAACFAQAAEwAAAAAA&#10;AAAAAAAAAAAAAAAAW0NvbnRlbnRfVHlwZXNdLnhtbFBLAQItABQABgAIAAAAIQBa9CxbvwAAABUB&#10;AAALAAAAAAAAAAAAAAAAAB8BAABfcmVscy8ucmVsc1BLAQItABQABgAIAAAAIQBzIuHMyAAAAN4A&#10;AAAPAAAAAAAAAAAAAAAAAAcCAABkcnMvZG93bnJldi54bWxQSwUGAAAAAAMAAwC3AAAA/AIAAAAA&#10;"/>
                <v:line id="Line 19" o:spid="_x0000_s1059" style="position:absolute;visibility:visible;mso-wrap-style:square" from="30525,2286" to="37383,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RXyQAAAN4AAAAPAAAAZHJzL2Rvd25yZXYueG1sRI9Pa8JA&#10;FMTvhX6H5RW81U0VgkZXkZaC9lDqH9DjM/tM0mbfht01Sb99tyB4HGbmN8x82ZtatOR8ZVnByzAB&#10;QZxbXXGh4LB/f56A8AFZY22ZFPySh+Xi8WGOmbYdb6ndhUJECPsMFZQhNJmUPi/JoB/ahjh6F+sM&#10;hihdIbXDLsJNLUdJkkqDFceFEht6LSn/2V2Ngs/xV9quNh/r/rhJz/nb9nz67pxSg6d+NQMRqA/3&#10;8K291gomyXQ0hv878QrIxR8AAAD//wMAUEsBAi0AFAAGAAgAAAAhANvh9svuAAAAhQEAABMAAAAA&#10;AAAAAAAAAAAAAAAAAFtDb250ZW50X1R5cGVzXS54bWxQSwECLQAUAAYACAAAACEAWvQsW78AAAAV&#10;AQAACwAAAAAAAAAAAAAAAAAfAQAAX3JlbHMvLnJlbHNQSwECLQAUAAYACAAAACEAHG5EV8kAAADe&#10;AAAADwAAAAAAAAAAAAAAAAAHAgAAZHJzL2Rvd25yZXYueG1sUEsFBgAAAAADAAMAtwAAAP0CAAAA&#10;AA==&#10;"/>
                <v:line id="Line 20" o:spid="_x0000_s1060" style="position:absolute;flip:x;visibility:visible;mso-wrap-style:square" from="13375,2286" to="2023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VPyAAAAN4AAAAPAAAAZHJzL2Rvd25yZXYueG1sRI9BawIx&#10;FITvhf6H8ApeSs0qUtatUaQgePBSW1Z6e928bpbdvGyTqOu/bwTB4zAz3zCL1WA7cSIfGscKJuMM&#10;BHHldMO1gq/PzUsOIkRkjZ1jUnChAKvl48MCC+3O/EGnfaxFgnAoUIGJsS+kDJUhi2HseuLk/Tpv&#10;MSbpa6k9nhPcdnKaZa/SYsNpwWBP74aqdn+0CmS+e/7z659ZW7aHw9yUVdl/75QaPQ3rNxCRhngP&#10;39pbrSDP5tMZXO+kKyCX/wAAAP//AwBQSwECLQAUAAYACAAAACEA2+H2y+4AAACFAQAAEwAAAAAA&#10;AAAAAAAAAAAAAAAAW0NvbnRlbnRfVHlwZXNdLnhtbFBLAQItABQABgAIAAAAIQBa9CxbvwAAABUB&#10;AAALAAAAAAAAAAAAAAAAAB8BAABfcmVscy8ucmVsc1BLAQItABQABgAIAAAAIQCVYiVPyAAAAN4A&#10;AAAPAAAAAAAAAAAAAAAAAAcCAABkcnMvZG93bnJldi54bWxQSwUGAAAAAAMAAwC3AAAA/AIAAAAA&#10;"/>
                <v:line id="Line 21" o:spid="_x0000_s1061" style="position:absolute;visibility:visible;mso-wrap-style:square" from="24811,12575" to="24811,2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3m4yQAAAN4AAAAPAAAAZHJzL2Rvd25yZXYueG1sRI9Ba8JA&#10;FITvBf/D8oTe6qZKg01dRVoE7aGoFezxmX1Notm3YXebpP++WxA8DjPzDTNb9KYWLTlfWVbwOEpA&#10;EOdWV1woOHyuHqYgfEDWWFsmBb/kYTEf3M0w07bjHbX7UIgIYZ+hgjKEJpPS5yUZ9CPbEEfv2zqD&#10;IUpXSO2wi3BTy3GSpNJgxXGhxIZeS8ov+x+j4GOyTdvl5n3dHzfpKX/bnb7OnVPqftgvX0AE6sMt&#10;fG2vtYJp8jx+gv878QrI+R8AAAD//wMAUEsBAi0AFAAGAAgAAAAhANvh9svuAAAAhQEAABMAAAAA&#10;AAAAAAAAAAAAAAAAAFtDb250ZW50X1R5cGVzXS54bWxQSwECLQAUAAYACAAAACEAWvQsW78AAAAV&#10;AQAACwAAAAAAAAAAAAAAAAAfAQAAX3JlbHMvLnJlbHNQSwECLQAUAAYACAAAACEA/Mt5uMkAAADe&#10;AAAADwAAAAAAAAAAAAAAAAAHAgAAZHJzL2Rvd25yZXYueG1sUEsFBgAAAAADAAMAtwAAAP0CAAAA&#10;AA==&#10;"/>
                <v:rect id="Rectangle 24" o:spid="_x0000_s1062" style="position:absolute;left:28236;top:29724;width:1029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NfMxgAAAN4AAAAPAAAAZHJzL2Rvd25yZXYueG1sRI9Ba8JA&#10;FITvBf/D8oTe6m5TEBNdQ2lJqUeNF2/P7DNJm30bsqum/fVuoeBxmJlvmFU+2k5caPCtYw3PMwWC&#10;uHKm5VrDviyeFiB8QDbYOSYNP+QhX08eVpgZd+UtXXahFhHCPkMNTQh9JqWvGrLoZ64njt7JDRZD&#10;lEMtzYDXCLedTJSaS4stx4UGe3prqPrena2GY5vs8XdbfiibFi9hM5Zf58O71o/T8XUJItAY7uH/&#10;9qfRsFBpMoe/O/EKyPUNAAD//wMAUEsBAi0AFAAGAAgAAAAhANvh9svuAAAAhQEAABMAAAAAAAAA&#10;AAAAAAAAAAAAAFtDb250ZW50X1R5cGVzXS54bWxQSwECLQAUAAYACAAAACEAWvQsW78AAAAVAQAA&#10;CwAAAAAAAAAAAAAAAAAfAQAAX3JlbHMvLnJlbHNQSwECLQAUAAYACAAAACEArWTXzMYAAADeAAAA&#10;DwAAAAAAAAAAAAAAAAAHAgAAZHJzL2Rvd25yZXYueG1sUEsFBgAAAAADAAMAtwAAAPoCAAAAAA==&#10;">
                  <v:textbox>
                    <w:txbxContent>
                      <w:p w:rsidR="00AC0E1A" w:rsidRPr="004743DF" w:rsidRDefault="00AC0E1A" w:rsidP="001B20EC">
                        <w:pPr>
                          <w:jc w:val="center"/>
                          <w:rPr>
                            <w:rFonts w:ascii="Times New Roman" w:hAnsi="Times New Roman"/>
                            <w:sz w:val="16"/>
                            <w:szCs w:val="16"/>
                          </w:rPr>
                        </w:pPr>
                        <w:r w:rsidRPr="004743DF">
                          <w:rPr>
                            <w:rFonts w:ascii="Times New Roman" w:hAnsi="Times New Roman"/>
                            <w:sz w:val="16"/>
                            <w:szCs w:val="16"/>
                          </w:rPr>
                          <w:t>Sınıf Öğretmenleri</w:t>
                        </w:r>
                      </w:p>
                    </w:txbxContent>
                  </v:textbox>
                </v:rect>
                <v:rect id="Rectangle 25" o:spid="_x0000_s1063" style="position:absolute;left:41951;top:29724;width:103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JXxgAAAN4AAAAPAAAAZHJzL2Rvd25yZXYueG1sRI9Ba8JA&#10;FITvBf/D8gRvddcUrKauIhalPWq8eHvNPpNo9m3Irpr667sFweMwM98ws0Vna3Gl1leONYyGCgRx&#10;7kzFhYZ9tn6dgPAB2WDtmDT8kofFvPcyw9S4G2/puguFiBD2KWooQ2hSKX1ekkU/dA1x9I6utRii&#10;bAtpWrxFuK1lotRYWqw4LpTY0Kqk/Ly7WA0/VbLH+zbbKDtdv4XvLjtdDp9aD/rd8gNEoC48w4/2&#10;l9EwUdPkHf7vxCsg538AAAD//wMAUEsBAi0AFAAGAAgAAAAhANvh9svuAAAAhQEAABMAAAAAAAAA&#10;AAAAAAAAAAAAAFtDb250ZW50X1R5cGVzXS54bWxQSwECLQAUAAYACAAAACEAWvQsW78AAAAVAQAA&#10;CwAAAAAAAAAAAAAAAAAfAQAAX3JlbHMvLnJlbHNQSwECLQAUAAYACAAAACEAwihyV8YAAADeAAAA&#10;DwAAAAAAAAAAAAAAAAAHAgAAZHJzL2Rvd25yZXYueG1sUEsFBgAAAAADAAMAtwAAAPoCAAAAAA==&#10;">
                  <v:textbox>
                    <w:txbxContent>
                      <w:p w:rsidR="00AC0E1A" w:rsidRPr="003127A1" w:rsidRDefault="00AC0E1A" w:rsidP="001B20EC">
                        <w:pPr>
                          <w:jc w:val="center"/>
                          <w:rPr>
                            <w:rFonts w:ascii="Times New Roman" w:hAnsi="Times New Roman"/>
                            <w:sz w:val="16"/>
                            <w:szCs w:val="16"/>
                          </w:rPr>
                        </w:pPr>
                        <w:r w:rsidRPr="003127A1">
                          <w:rPr>
                            <w:rFonts w:ascii="Times New Roman" w:hAnsi="Times New Roman"/>
                            <w:sz w:val="16"/>
                            <w:szCs w:val="16"/>
                          </w:rPr>
                          <w:t>Rehb</w:t>
                        </w:r>
                        <w:r>
                          <w:rPr>
                            <w:rFonts w:ascii="Times New Roman" w:hAnsi="Times New Roman"/>
                            <w:sz w:val="16"/>
                            <w:szCs w:val="16"/>
                          </w:rPr>
                          <w:t>er Öğretmen</w:t>
                        </w:r>
                      </w:p>
                      <w:p w:rsidR="00AC0E1A" w:rsidRPr="003B57B9" w:rsidRDefault="00AC0E1A" w:rsidP="001B20EC">
                        <w:pPr>
                          <w:rPr>
                            <w:sz w:val="20"/>
                            <w:szCs w:val="20"/>
                          </w:rPr>
                        </w:pPr>
                      </w:p>
                    </w:txbxContent>
                  </v:textbox>
                </v:rect>
                <v:rect id="Rectangle 26" o:spid="_x0000_s1064" style="position:absolute;left:804;top:29724;width:1028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MrwQAAANsAAAAPAAAAZHJzL2Rvd25yZXYueG1sRI9Bi8Iw&#10;FITvgv8hPMGbpiqIVqOIi4t71Hrx9myebbV5KU3Uur/eCILHYWa+YebLxpTiTrUrLCsY9CMQxKnV&#10;BWcKDsmmNwHhPLLG0jIpeJKD5aLdmmOs7YN3dN/7TAQIuxgV5N5XsZQuzcmg69uKOHhnWxv0QdaZ&#10;1DU+AtyUchhFY2mw4LCQY0XrnNLr/mYUnIrhAf93yW9kppuR/2uSy+34o1S306xmIDw1/hv+tLda&#10;wXQM7y/hB8jFCwAA//8DAFBLAQItABQABgAIAAAAIQDb4fbL7gAAAIUBAAATAAAAAAAAAAAAAAAA&#10;AAAAAABbQ29udGVudF9UeXBlc10ueG1sUEsBAi0AFAAGAAgAAAAhAFr0LFu/AAAAFQEAAAsAAAAA&#10;AAAAAAAAAAAAHwEAAF9yZWxzLy5yZWxzUEsBAi0AFAAGAAgAAAAhABfZcyvBAAAA2wAAAA8AAAAA&#10;AAAAAAAAAAAABwIAAGRycy9kb3ducmV2LnhtbFBLBQYAAAAAAwADALcAAAD1AgAAAAA=&#10;">
                  <v:textbox>
                    <w:txbxContent>
                      <w:p w:rsidR="00AC0E1A" w:rsidRPr="004743DF" w:rsidRDefault="00AC0E1A" w:rsidP="001B20EC">
                        <w:pPr>
                          <w:rPr>
                            <w:rFonts w:ascii="Times New Roman" w:hAnsi="Times New Roman"/>
                            <w:sz w:val="16"/>
                            <w:szCs w:val="16"/>
                          </w:rPr>
                        </w:pPr>
                        <w:r w:rsidRPr="004743DF">
                          <w:rPr>
                            <w:rFonts w:ascii="Times New Roman" w:hAnsi="Times New Roman"/>
                            <w:sz w:val="16"/>
                            <w:szCs w:val="16"/>
                          </w:rPr>
                          <w:t>Öğrenci Kulüpleri</w:t>
                        </w:r>
                      </w:p>
                      <w:p w:rsidR="00AC0E1A" w:rsidRPr="003B57B9" w:rsidRDefault="00AC0E1A" w:rsidP="001B20EC">
                        <w:pPr>
                          <w:rPr>
                            <w:sz w:val="20"/>
                            <w:szCs w:val="20"/>
                          </w:rPr>
                        </w:pPr>
                      </w:p>
                    </w:txbxContent>
                  </v:textbox>
                </v:rect>
                <v:line id="Line 27" o:spid="_x0000_s1065" style="position:absolute;visibility:visible;mso-wrap-style:square" from="24811,22864" to="24811,22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28" o:spid="_x0000_s1066" style="position:absolute;visibility:visible;mso-wrap-style:square" from="5373,26294" to="5373,2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TUwwAAANsAAAAPAAAAZHJzL2Rvd25yZXYueG1sRE/LasJA&#10;FN0X/IfhCu7qxAqhRkeRloJ2UeoDdHnNXJNo5k6YmSbp33cWBZeH816selOLlpyvLCuYjBMQxLnV&#10;FRcKjoeP51cQPiBrrC2Tgl/ysFoOnhaYadvxjtp9KEQMYZ+hgjKEJpPS5yUZ9GPbEEfuap3BEKEr&#10;pHbYxXBTy5ckSaXBimNDiQ29lZTf9z9Gwdf0O23X289Nf9qml/x9dznfOqfUaNiv5yAC9eEh/ndv&#10;tIJZHBu/xB8gl38AAAD//wMAUEsBAi0AFAAGAAgAAAAhANvh9svuAAAAhQEAABMAAAAAAAAAAAAA&#10;AAAAAAAAAFtDb250ZW50X1R5cGVzXS54bWxQSwECLQAUAAYACAAAACEAWvQsW78AAAAVAQAACwAA&#10;AAAAAAAAAAAAAAAfAQAAX3JlbHMvLnJlbHNQSwECLQAUAAYACAAAACEAKIQE1MMAAADbAAAADwAA&#10;AAAAAAAAAAAAAAAHAgAAZHJzL2Rvd25yZXYueG1sUEsFBgAAAAADAAMAtwAAAPcCAAAAAA==&#10;"/>
                <v:line id="Line 29" o:spid="_x0000_s1067" style="position:absolute;visibility:visible;mso-wrap-style:square" from="5373,27437" to="46530,27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line id="Line 30" o:spid="_x0000_s1068" style="position:absolute;visibility:visible;mso-wrap-style:square" from="24811,22864" to="24811,27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e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N8eUYm0Ms/AAAA//8DAFBLAQItABQABgAIAAAAIQDb4fbL7gAAAIUBAAATAAAAAAAA&#10;AAAAAAAAAAAAAABbQ29udGVudF9UeXBlc10ueG1sUEsBAi0AFAAGAAgAAAAhAFr0LFu/AAAAFQEA&#10;AAsAAAAAAAAAAAAAAAAAHwEAAF9yZWxzLy5yZWxzUEsBAi0AFAAGAAgAAAAhAJb5AN7HAAAA3AAA&#10;AA8AAAAAAAAAAAAAAAAABwIAAGRycy9kb3ducmV2LnhtbFBLBQYAAAAAAwADALcAAAD7AgAAAAA=&#10;"/>
                <v:line id="Line 31" o:spid="_x0000_s1069" style="position:absolute;visibility:visible;mso-wrap-style:square" from="5373,27437" to="5373,2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aVFxAAAANwAAAAPAAAAZHJzL2Rvd25yZXYueG1sRE9Na8JA&#10;EL0X/A/LCN7qxhZCia4iiqA9lGoFPY7ZMYlmZ8PumqT/vlso9DaP9zmzRW9q0ZLzlWUFk3ECgji3&#10;uuJCwfFr8/wGwgdkjbVlUvBNHhbzwdMMM2073lN7CIWIIewzVFCG0GRS+rwkg35sG+LIXa0zGCJ0&#10;hdQOuxhuavmSJKk0WHFsKLGhVUn5/fAwCj5eP9N2uXvf9qddesnX+8v51jmlRsN+OQURqA//4j/3&#10;Vsf5yQR+n4kXyPkPAAAA//8DAFBLAQItABQABgAIAAAAIQDb4fbL7gAAAIUBAAATAAAAAAAAAAAA&#10;AAAAAAAAAABbQ29udGVudF9UeXBlc10ueG1sUEsBAi0AFAAGAAgAAAAhAFr0LFu/AAAAFQEAAAsA&#10;AAAAAAAAAAAAAAAAHwEAAF9yZWxzLy5yZWxzUEsBAi0AFAAGAAgAAAAhAPm1pUXEAAAA3AAAAA8A&#10;AAAAAAAAAAAAAAAABwIAAGRycy9kb3ducmV2LnhtbFBLBQYAAAAAAwADALcAAAD4AgAAAAA=&#10;"/>
                <v:line id="Line 32" o:spid="_x0000_s1070" style="position:absolute;visibility:visible;mso-wrap-style:square" from="19089,27437" to="19089,2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syxAAAANwAAAAPAAAAZHJzL2Rvd25yZXYueG1sRE9Na8JA&#10;EL0L/odlhN50o4VQoquIUtAeSrWCHsfsmESzs2F3m6T/vlso9DaP9zmLVW9q0ZLzlWUF00kCgji3&#10;uuJCwenzdfwCwgdkjbVlUvBNHlbL4WCBmbYdH6g9hkLEEPYZKihDaDIpfV6SQT+xDXHkbtYZDBG6&#10;QmqHXQw3tZwlSSoNVhwbSmxoU1L+OH4ZBe/PH2m73r/t+vM+vebbw/Vy75xST6N+PQcRqA//4j/3&#10;Tsf5yQx+n4kXyOUPAAAA//8DAFBLAQItABQABgAIAAAAIQDb4fbL7gAAAIUBAAATAAAAAAAAAAAA&#10;AAAAAAAAAABbQ29udGVudF9UeXBlc10ueG1sUEsBAi0AFAAGAAgAAAAhAFr0LFu/AAAAFQEAAAsA&#10;AAAAAAAAAAAAAAAAHwEAAF9yZWxzLy5yZWxzUEsBAi0AFAAGAAgAAAAhAAlnOzLEAAAA3AAAAA8A&#10;AAAAAAAAAAAAAAAABwIAAGRycy9kb3ducmV2LnhtbFBLBQYAAAAAAwADALcAAAD4AgAAAAA=&#10;"/>
                <v:line id="Line 33" o:spid="_x0000_s1071" style="position:absolute;visibility:visible;mso-wrap-style:square" from="32805,27437" to="32805,2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56pxAAAANwAAAAPAAAAZHJzL2Rvd25yZXYueG1sRE9Na8JA&#10;EL0L/odlhN50Y4VQoquIUtAeSrWCHsfsmESzs2F3m6T/vlso9DaP9zmLVW9q0ZLzlWUF00kCgji3&#10;uuJCwenzdfwCwgdkjbVlUvBNHlbL4WCBmbYdH6g9hkLEEPYZKihDaDIpfV6SQT+xDXHkbtYZDBG6&#10;QmqHXQw3tXxOklQarDg2lNjQpqT8cfwyCt5nH2m73r/t+vM+vebbw/Vy75xST6N+PQcRqA//4j/3&#10;Tsf5yQx+n4kXyOUPAAAA//8DAFBLAQItABQABgAIAAAAIQDb4fbL7gAAAIUBAAATAAAAAAAAAAAA&#10;AAAAAAAAAABbQ29udGVudF9UeXBlc10ueG1sUEsBAi0AFAAGAAgAAAAhAFr0LFu/AAAAFQEAAAsA&#10;AAAAAAAAAAAAAAAAHwEAAF9yZWxzLy5yZWxzUEsBAi0AFAAGAAgAAAAhAGYrnqnEAAAA3AAAAA8A&#10;AAAAAAAAAAAAAAAABwIAAGRycy9kb3ducmV2LnhtbFBLBQYAAAAAAwADALcAAAD4AgAAAAA=&#10;"/>
                <v:line id="Line 34" o:spid="_x0000_s1072" style="position:absolute;visibility:visible;mso-wrap-style:square" from="46530,27437" to="46530,2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bdxAAAANwAAAAPAAAAZHJzL2Rvd25yZXYueG1sRE9La8JA&#10;EL4X+h+WEXqrG9sSJLqKtBTUg9QH6HHMjklsdjbsrkn677tCobf5+J4znfemFi05X1lWMBomIIhz&#10;qysuFBz2n89jED4ga6wtk4If8jCfPT5MMdO24y21u1CIGMI+QwVlCE0mpc9LMuiHtiGO3MU6gyFC&#10;V0jtsIvhppYvSZJKgxXHhhIbei8p/97djILN61faLlbrZX9cpef8Y3s+XTun1NOgX0xABOrDv/jP&#10;vdRxfvIG92fiBXL2CwAA//8DAFBLAQItABQABgAIAAAAIQDb4fbL7gAAAIUBAAATAAAAAAAAAAAA&#10;AAAAAAAAAABbQ29udGVudF9UeXBlc10ueG1sUEsBAi0AFAAGAAgAAAAhAFr0LFu/AAAAFQEAAAsA&#10;AAAAAAAAAAAAAAAAHwEAAF9yZWxzLy5yZWxzUEsBAi0AFAAGAAgAAAAhAOnCBt3EAAAA3AAAAA8A&#10;AAAAAAAAAAAAAAAABwIAAGRycy9kb3ducmV2LnhtbFBLBQYAAAAAAwADALcAAAD4AgAAAAA=&#10;"/>
                <w10:anchorlock/>
              </v:group>
            </w:pict>
          </mc:Fallback>
        </mc:AlternateContent>
      </w:r>
    </w:p>
    <w:p w:rsidR="001B20EC" w:rsidRPr="001B20EC" w:rsidRDefault="001B20EC" w:rsidP="001B20EC">
      <w:pPr>
        <w:pStyle w:val="ListeParagraf"/>
        <w:tabs>
          <w:tab w:val="left" w:pos="1708"/>
        </w:tabs>
        <w:spacing w:before="78"/>
        <w:ind w:left="1676" w:firstLine="0"/>
        <w:outlineLvl w:val="3"/>
        <w:rPr>
          <w:b/>
          <w:bCs/>
          <w:sz w:val="28"/>
          <w:szCs w:val="28"/>
        </w:rPr>
      </w:pPr>
    </w:p>
    <w:p w:rsidR="001B20EC" w:rsidRPr="001B20EC" w:rsidRDefault="001B20EC" w:rsidP="001B20EC">
      <w:pPr>
        <w:widowControl/>
        <w:autoSpaceDE/>
        <w:autoSpaceDN/>
        <w:spacing w:after="200" w:line="276" w:lineRule="auto"/>
        <w:rPr>
          <w:rFonts w:ascii="Calibri" w:eastAsia="Times New Roman" w:hAnsi="Calibri" w:cs="Times New Roman"/>
          <w:b/>
          <w:color w:val="0F243E"/>
          <w:u w:val="single"/>
          <w:lang w:val="en-US"/>
        </w:rPr>
      </w:pPr>
      <w:r>
        <w:rPr>
          <w:rFonts w:ascii="Calibri" w:eastAsia="Times New Roman" w:hAnsi="Calibri" w:cs="Times New Roman"/>
          <w:b/>
          <w:color w:val="0F243E"/>
          <w:u w:val="single"/>
          <w:lang w:val="en-US"/>
        </w:rPr>
        <w:t>TABLO 8.</w:t>
      </w:r>
      <w:r w:rsidRPr="001B20EC">
        <w:rPr>
          <w:rFonts w:ascii="Calibri" w:eastAsia="Times New Roman" w:hAnsi="Calibri" w:cs="Times New Roman"/>
          <w:b/>
          <w:color w:val="0F243E"/>
          <w:u w:val="single"/>
          <w:lang w:val="en-US"/>
        </w:rPr>
        <w:t>OKULDA OLUŞTURULAN BİRİMLER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9"/>
        <w:gridCol w:w="2415"/>
        <w:gridCol w:w="2600"/>
        <w:gridCol w:w="948"/>
      </w:tblGrid>
      <w:tr w:rsidR="001B20EC" w:rsidRPr="001B20EC" w:rsidTr="00892593">
        <w:trPr>
          <w:trHeight w:val="966"/>
        </w:trPr>
        <w:tc>
          <w:tcPr>
            <w:tcW w:w="0" w:type="auto"/>
            <w:shd w:val="clear" w:color="auto" w:fill="D6E3BC" w:themeFill="accent3" w:themeFillTint="66"/>
          </w:tcPr>
          <w:p w:rsidR="001B20EC" w:rsidRPr="001B20EC" w:rsidRDefault="001B20EC" w:rsidP="001B20EC">
            <w:pPr>
              <w:widowControl/>
              <w:autoSpaceDE/>
              <w:autoSpaceDN/>
              <w:spacing w:after="200" w:line="276" w:lineRule="auto"/>
              <w:rPr>
                <w:rFonts w:ascii="Times New Roman" w:eastAsia="Times New Roman" w:hAnsi="Times New Roman" w:cs="Times New Roman"/>
                <w:color w:val="000000"/>
                <w:sz w:val="24"/>
                <w:szCs w:val="24"/>
                <w:lang w:val="en-US"/>
              </w:rPr>
            </w:pPr>
            <w:r w:rsidRPr="001B20EC">
              <w:rPr>
                <w:rFonts w:ascii="Times New Roman" w:eastAsia="Times New Roman" w:hAnsi="Times New Roman" w:cs="Times New Roman"/>
                <w:color w:val="000000"/>
                <w:sz w:val="24"/>
                <w:szCs w:val="24"/>
                <w:lang w:val="en-US"/>
              </w:rPr>
              <w:t>Görevler</w:t>
            </w:r>
          </w:p>
        </w:tc>
        <w:tc>
          <w:tcPr>
            <w:tcW w:w="0" w:type="auto"/>
            <w:shd w:val="clear" w:color="auto" w:fill="D6E3BC" w:themeFill="accent3" w:themeFillTint="66"/>
          </w:tcPr>
          <w:p w:rsidR="001B20EC" w:rsidRPr="001B20EC" w:rsidRDefault="001B20EC" w:rsidP="001B20EC">
            <w:pPr>
              <w:widowControl/>
              <w:autoSpaceDE/>
              <w:autoSpaceDN/>
              <w:spacing w:after="200" w:line="276" w:lineRule="auto"/>
              <w:rPr>
                <w:rFonts w:ascii="Times New Roman" w:eastAsia="Times New Roman" w:hAnsi="Times New Roman" w:cs="Times New Roman"/>
                <w:color w:val="000000"/>
                <w:sz w:val="24"/>
                <w:szCs w:val="24"/>
                <w:lang w:val="en-US"/>
              </w:rPr>
            </w:pPr>
            <w:r w:rsidRPr="001B20EC">
              <w:rPr>
                <w:rFonts w:ascii="Times New Roman" w:eastAsia="Times New Roman" w:hAnsi="Times New Roman" w:cs="Times New Roman"/>
                <w:color w:val="000000"/>
                <w:sz w:val="24"/>
                <w:szCs w:val="24"/>
                <w:lang w:val="en-US"/>
              </w:rPr>
              <w:t>Görevle İlgili bölüm, birim, kurul/komisyon</w:t>
            </w:r>
          </w:p>
        </w:tc>
        <w:tc>
          <w:tcPr>
            <w:tcW w:w="0" w:type="auto"/>
            <w:shd w:val="clear" w:color="auto" w:fill="D6E3BC" w:themeFill="accent3" w:themeFillTint="66"/>
          </w:tcPr>
          <w:p w:rsidR="001B20EC" w:rsidRPr="001B20EC" w:rsidRDefault="001B20EC" w:rsidP="001B20EC">
            <w:pPr>
              <w:widowControl/>
              <w:autoSpaceDE/>
              <w:autoSpaceDN/>
              <w:spacing w:after="200" w:line="276" w:lineRule="auto"/>
              <w:rPr>
                <w:rFonts w:ascii="Times New Roman" w:eastAsia="Times New Roman" w:hAnsi="Times New Roman" w:cs="Times New Roman"/>
                <w:color w:val="000000"/>
                <w:sz w:val="24"/>
                <w:szCs w:val="24"/>
                <w:lang w:val="en-US"/>
              </w:rPr>
            </w:pPr>
            <w:r w:rsidRPr="001B20EC">
              <w:rPr>
                <w:rFonts w:ascii="Times New Roman" w:eastAsia="Times New Roman" w:hAnsi="Times New Roman" w:cs="Times New Roman"/>
                <w:color w:val="000000"/>
                <w:sz w:val="24"/>
                <w:szCs w:val="24"/>
                <w:lang w:val="en-US"/>
              </w:rPr>
              <w:t>Görevle İlgili işbirliği(paydaşlar)</w:t>
            </w:r>
          </w:p>
        </w:tc>
        <w:tc>
          <w:tcPr>
            <w:tcW w:w="0" w:type="auto"/>
            <w:shd w:val="clear" w:color="auto" w:fill="D6E3BC" w:themeFill="accent3" w:themeFillTint="66"/>
          </w:tcPr>
          <w:p w:rsidR="001B20EC" w:rsidRPr="001B20EC" w:rsidRDefault="001B20EC" w:rsidP="001B20EC">
            <w:pPr>
              <w:widowControl/>
              <w:autoSpaceDE/>
              <w:autoSpaceDN/>
              <w:spacing w:after="200" w:line="276" w:lineRule="auto"/>
              <w:rPr>
                <w:rFonts w:ascii="Times New Roman" w:eastAsia="Times New Roman" w:hAnsi="Times New Roman" w:cs="Times New Roman"/>
                <w:color w:val="000000"/>
                <w:sz w:val="24"/>
                <w:szCs w:val="24"/>
                <w:lang w:val="en-US"/>
              </w:rPr>
            </w:pPr>
            <w:r w:rsidRPr="001B20EC">
              <w:rPr>
                <w:rFonts w:ascii="Times New Roman" w:eastAsia="Times New Roman" w:hAnsi="Times New Roman" w:cs="Times New Roman"/>
                <w:color w:val="000000"/>
                <w:sz w:val="24"/>
                <w:szCs w:val="24"/>
                <w:lang w:val="en-US"/>
              </w:rPr>
              <w:t>Hedef Kitle</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SegoeUI" w:hAnsi="Times New Roman" w:cs="Times New Roman"/>
                <w:sz w:val="20"/>
                <w:szCs w:val="20"/>
              </w:rPr>
              <w:t>Okul ve aile iş birliğini sağlamak, okula maddi kaynak oluşturmak</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Aile Birliği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 öğretmen ve diğer çalışanlar</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Eğitim-öğretimin planlanması ve yönetim ile ilgili en üst karar alma organı</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Öğretmenler Kurulu</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 Öğretmenler</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Satın alma ile ilgili işlemler</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Satın Alma Komisyonu</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 sosyal ve kişilik hizmetlerinin planlanması ve geliştirilmesi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Psikolojik Danışma ve Rehberlik Hizmetleri Yürütme Komisyonu</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Rehberlik Servisi, Sınıf Rehber Öğretmenleri, Okul Yönetimi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 davranışlarının değerlendirilmesinin yapılması, gerekli yaptırım ve ödüllendirme işlemlerinin yapılması.</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 Davranışları Değerlendirme Kurulu</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 Rehberlik Servisi, Sınıf Rehber Öğretmenleri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Sosyal etkinliklerin planlanması ve uygulanması</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Sosyal Etkinlikler Kurulu</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 Okul Aile Birliği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r w:rsidR="001B20EC" w:rsidRPr="001B20EC" w:rsidTr="00E3367B">
        <w:tc>
          <w:tcPr>
            <w:tcW w:w="0" w:type="auto"/>
            <w:shd w:val="clear" w:color="auto" w:fill="FFFFFF"/>
          </w:tcPr>
          <w:p w:rsidR="001B20EC" w:rsidRPr="001B20EC" w:rsidRDefault="001B20EC" w:rsidP="001B20EC">
            <w:pPr>
              <w:rPr>
                <w:rFonts w:ascii="Times New Roman" w:eastAsia="Times New Roman" w:hAnsi="Times New Roman" w:cs="Times New Roman"/>
                <w:color w:val="000000"/>
                <w:sz w:val="20"/>
                <w:szCs w:val="20"/>
              </w:rPr>
            </w:pPr>
            <w:r w:rsidRPr="001B20EC">
              <w:rPr>
                <w:rFonts w:ascii="Times New Roman" w:eastAsia="Times New Roman" w:hAnsi="Times New Roman" w:cs="Times New Roman"/>
                <w:bCs/>
                <w:color w:val="000000"/>
                <w:sz w:val="20"/>
                <w:szCs w:val="20"/>
              </w:rPr>
              <w:t>Paylaşımcı ve iş birliğine dayalı yönetim anlayışıyla eğitim-öğretimin niteliğini ve öğrenci başarısını artırmak, okulun fizikî ve insan kaynaklarını geliştirmek, öğrenci merkezli eğitim yapmak, eğitimde planlı ve sürekli gelişim sağlamak</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Gelişim Yönetim Ekibi</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Okul Yönetimi, Öğretmenler, Veliler</w:t>
            </w:r>
          </w:p>
        </w:tc>
        <w:tc>
          <w:tcPr>
            <w:tcW w:w="0" w:type="auto"/>
            <w:shd w:val="clear" w:color="auto" w:fill="FFFFFF"/>
          </w:tcPr>
          <w:p w:rsidR="001B20EC" w:rsidRPr="001B20EC" w:rsidRDefault="001B20EC" w:rsidP="001B20EC">
            <w:pPr>
              <w:rPr>
                <w:rFonts w:ascii="Times New Roman" w:eastAsia="Times New Roman" w:hAnsi="Times New Roman" w:cs="Times New Roman"/>
                <w:sz w:val="20"/>
                <w:szCs w:val="20"/>
              </w:rPr>
            </w:pPr>
            <w:r w:rsidRPr="001B20EC">
              <w:rPr>
                <w:rFonts w:ascii="Times New Roman" w:eastAsia="Times New Roman" w:hAnsi="Times New Roman" w:cs="Times New Roman"/>
                <w:sz w:val="20"/>
                <w:szCs w:val="20"/>
              </w:rPr>
              <w:t>Öğrenci</w:t>
            </w:r>
          </w:p>
        </w:tc>
      </w:tr>
    </w:tbl>
    <w:p w:rsidR="001B20EC" w:rsidRPr="00A16EDA" w:rsidRDefault="001B20EC" w:rsidP="00A16EDA">
      <w:pPr>
        <w:widowControl/>
        <w:autoSpaceDE/>
        <w:autoSpaceDN/>
        <w:spacing w:after="200" w:line="276" w:lineRule="auto"/>
        <w:rPr>
          <w:rFonts w:ascii="Times New Roman" w:eastAsia="Times New Roman" w:hAnsi="Times New Roman" w:cs="Times New Roman"/>
          <w:sz w:val="18"/>
          <w:szCs w:val="18"/>
          <w:lang w:val="en-US"/>
        </w:rPr>
      </w:pPr>
      <w:r w:rsidRPr="001B20EC">
        <w:rPr>
          <w:rFonts w:ascii="Times New Roman" w:eastAsia="Times New Roman" w:hAnsi="Times New Roman" w:cs="Times New Roman"/>
          <w:sz w:val="18"/>
          <w:szCs w:val="18"/>
          <w:lang w:val="en-US"/>
        </w:rPr>
        <w:br w:type="page"/>
      </w:r>
    </w:p>
    <w:p w:rsidR="001B20EC" w:rsidRDefault="001B20EC" w:rsidP="00D961AF">
      <w:pPr>
        <w:rPr>
          <w:sz w:val="16"/>
        </w:rPr>
      </w:pPr>
    </w:p>
    <w:p w:rsidR="00474AAC" w:rsidRDefault="00B74296" w:rsidP="000D56CF">
      <w:pPr>
        <w:pStyle w:val="Balk4"/>
        <w:numPr>
          <w:ilvl w:val="2"/>
          <w:numId w:val="13"/>
        </w:numPr>
        <w:tabs>
          <w:tab w:val="left" w:pos="1708"/>
        </w:tabs>
        <w:ind w:left="1708" w:hanging="750"/>
      </w:pPr>
      <w:r>
        <w:t>İnsan</w:t>
      </w:r>
      <w:r>
        <w:rPr>
          <w:spacing w:val="-3"/>
        </w:rPr>
        <w:t xml:space="preserve"> </w:t>
      </w:r>
      <w:r>
        <w:rPr>
          <w:spacing w:val="-2"/>
        </w:rPr>
        <w:t>Kaynakları</w:t>
      </w:r>
    </w:p>
    <w:p w:rsidR="007F6F7F" w:rsidRDefault="007F6F7F" w:rsidP="007F6F7F">
      <w:pPr>
        <w:spacing w:line="360" w:lineRule="auto"/>
        <w:jc w:val="both"/>
        <w:rPr>
          <w:rFonts w:ascii="Times New Roman" w:eastAsia="Times New Roman" w:hAnsi="Times New Roman" w:cs="Times New Roman"/>
          <w:sz w:val="20"/>
          <w:szCs w:val="20"/>
        </w:rPr>
      </w:pPr>
    </w:p>
    <w:p w:rsidR="007F6F7F" w:rsidRPr="007F6F7F" w:rsidRDefault="007F6F7F" w:rsidP="00A16EDA">
      <w:pPr>
        <w:spacing w:line="360" w:lineRule="auto"/>
        <w:ind w:left="709" w:right="560"/>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Okulumuzun insan kaynakları yönetime ilişkin temel politika ve stratejileri Milli Eğitim Bakanlığının politika ve stratejisine uyumlu olarak “çalışanların yönetimi süreci” kapsamında yürütülmektedir. İnsan kaynaklarına ilişkin politika ve stratejiler okulumuzun kilit süreçleri ile uyum içerisindedir. Okulumuzun kilit süreçleri Okul Gelişim Yönetim Ekibinde “eğitim-öğretim süreci”,  ”okul-veli ve öğrenci işbirliği süreci” olarak belirlenmiştir. </w:t>
      </w:r>
    </w:p>
    <w:p w:rsidR="007F6F7F" w:rsidRPr="007F6F7F" w:rsidRDefault="007F6F7F" w:rsidP="00A16EDA">
      <w:pPr>
        <w:spacing w:line="360" w:lineRule="auto"/>
        <w:ind w:left="709" w:right="560" w:hanging="284"/>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  </w:t>
      </w:r>
      <w:r w:rsidR="00A16EDA">
        <w:rPr>
          <w:rFonts w:asciiTheme="majorHAnsi" w:eastAsia="Times New Roman" w:hAnsiTheme="majorHAnsi" w:cs="Times New Roman"/>
          <w:sz w:val="24"/>
          <w:szCs w:val="24"/>
        </w:rPr>
        <w:tab/>
      </w:r>
      <w:r w:rsidRPr="007F6F7F">
        <w:rPr>
          <w:rFonts w:asciiTheme="majorHAnsi" w:eastAsia="Times New Roman" w:hAnsiTheme="majorHAnsi" w:cs="Times New Roman"/>
          <w:sz w:val="24"/>
          <w:szCs w:val="24"/>
        </w:rPr>
        <w:t xml:space="preserve"> Okulumuzda işe alma,  işten çıkarma ve ücretlendirme ile ilgili konular Milli Eğitim Bakanlığı kanun ve yönetmeliklerine uygun olarak yapılmaktadır. Bunun dışında destek personel alımı,  mesleki yetkinlikleri ve yapılan işin niteliğine uygunluğu dikkate alınarak,  belirtilen yasa ve yönetmelikleri kapsayan şartlarda okul idaresi ve Okul Aile Birliği tarafından yapılmaktadır. </w:t>
      </w:r>
    </w:p>
    <w:p w:rsidR="007F6F7F" w:rsidRPr="007F6F7F" w:rsidRDefault="007F6F7F" w:rsidP="00A16EDA">
      <w:pPr>
        <w:spacing w:line="360" w:lineRule="auto"/>
        <w:ind w:left="709" w:right="560" w:hanging="284"/>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   </w:t>
      </w:r>
      <w:r w:rsidR="00A16EDA">
        <w:rPr>
          <w:rFonts w:asciiTheme="majorHAnsi" w:eastAsia="Times New Roman" w:hAnsiTheme="majorHAnsi" w:cs="Times New Roman"/>
          <w:sz w:val="24"/>
          <w:szCs w:val="24"/>
        </w:rPr>
        <w:tab/>
      </w:r>
      <w:r w:rsidRPr="007F6F7F">
        <w:rPr>
          <w:rFonts w:asciiTheme="majorHAnsi" w:eastAsia="Times New Roman" w:hAnsiTheme="majorHAnsi" w:cs="Times New Roman"/>
          <w:sz w:val="24"/>
          <w:szCs w:val="24"/>
        </w:rPr>
        <w:t xml:space="preserve">Kanun ve yönetmeliklerde belirtilen ders saati sayısına ve norm kadro esasına göre insan kaynakları planlaması yapılmaktadır. </w:t>
      </w:r>
    </w:p>
    <w:p w:rsidR="007F6F7F" w:rsidRPr="007F6F7F" w:rsidRDefault="007F6F7F" w:rsidP="00A16EDA">
      <w:pPr>
        <w:spacing w:line="360" w:lineRule="auto"/>
        <w:ind w:left="709" w:right="560" w:hanging="284"/>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  </w:t>
      </w:r>
      <w:r w:rsidR="00A16EDA">
        <w:rPr>
          <w:rFonts w:asciiTheme="majorHAnsi" w:eastAsia="Times New Roman" w:hAnsiTheme="majorHAnsi" w:cs="Times New Roman"/>
          <w:sz w:val="24"/>
          <w:szCs w:val="24"/>
        </w:rPr>
        <w:tab/>
      </w:r>
      <w:r w:rsidRPr="007F6F7F">
        <w:rPr>
          <w:rFonts w:asciiTheme="majorHAnsi" w:eastAsia="Times New Roman" w:hAnsiTheme="majorHAnsi" w:cs="Times New Roman"/>
          <w:sz w:val="24"/>
          <w:szCs w:val="24"/>
        </w:rPr>
        <w:t xml:space="preserve"> Çalışanın işten ayrılması (emekli olma, yer değiştirme) durumunda,  yerine atama Milli Eğitim Bakanlığı prosedürleri doğrultusunda yapılmaktadır. Çalışanların kısa süreli (rapor,  izin vb.) ayrılmaları durumunda ise dersin boş geçmemesi için gerekli planlama yapılmaktadır. Yönetici veya dersi boş olan öğretmenler derslere girmektedir.</w:t>
      </w:r>
    </w:p>
    <w:p w:rsidR="007F6F7F" w:rsidRPr="007F6F7F" w:rsidRDefault="007F6F7F" w:rsidP="00A16EDA">
      <w:pPr>
        <w:widowControl/>
        <w:autoSpaceDE/>
        <w:autoSpaceDN/>
        <w:spacing w:after="200" w:line="276" w:lineRule="auto"/>
        <w:ind w:left="815" w:right="560"/>
        <w:jc w:val="both"/>
        <w:rPr>
          <w:rFonts w:asciiTheme="majorHAnsi" w:eastAsia="Times New Roman" w:hAnsiTheme="majorHAnsi" w:cs="Times New Roman"/>
          <w:sz w:val="24"/>
          <w:szCs w:val="24"/>
          <w:lang w:val="en-US"/>
        </w:rPr>
      </w:pPr>
      <w:r w:rsidRPr="007F6F7F">
        <w:rPr>
          <w:rFonts w:asciiTheme="majorHAnsi" w:eastAsia="Times New Roman" w:hAnsiTheme="majorHAnsi" w:cs="Times New Roman"/>
          <w:sz w:val="24"/>
          <w:szCs w:val="24"/>
          <w:lang w:val="en-US"/>
        </w:rPr>
        <w:t>İnsan kaynaklarına ilişkin politika ve stratejiler belirlenirken çalışanlar bu sürece dâhil edilmekte ve bu stratejiler her yıl Okul Gelişim Yönetim Ekibi tarafından güncellenmektedir</w:t>
      </w:r>
    </w:p>
    <w:p w:rsidR="007F6F7F" w:rsidRPr="007F6F7F" w:rsidRDefault="007F6F7F" w:rsidP="00A16EDA">
      <w:pPr>
        <w:spacing w:line="360" w:lineRule="auto"/>
        <w:ind w:left="709" w:right="560" w:hanging="284"/>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   </w:t>
      </w:r>
      <w:r w:rsidR="00A16EDA">
        <w:rPr>
          <w:rFonts w:asciiTheme="majorHAnsi" w:eastAsia="Times New Roman" w:hAnsiTheme="majorHAnsi" w:cs="Times New Roman"/>
          <w:sz w:val="24"/>
          <w:szCs w:val="24"/>
        </w:rPr>
        <w:tab/>
      </w:r>
      <w:r w:rsidRPr="007F6F7F">
        <w:rPr>
          <w:rFonts w:asciiTheme="majorHAnsi" w:eastAsia="Times New Roman" w:hAnsiTheme="majorHAnsi" w:cs="Times New Roman"/>
          <w:sz w:val="24"/>
          <w:szCs w:val="24"/>
        </w:rPr>
        <w:t xml:space="preserve">Kaliteli ve çağdaş eğitim politikamızın amacı evrensel düşüncelere sahip, yaratıcı,  demokratik, insan haklarına saygılı, yeniliklere açık, katılımcı ve çağdaş bireyler yetiştirmektir. </w:t>
      </w:r>
    </w:p>
    <w:p w:rsidR="007F6F7F" w:rsidRPr="007F6F7F" w:rsidRDefault="007F6F7F" w:rsidP="00A16EDA">
      <w:pPr>
        <w:spacing w:line="360" w:lineRule="auto"/>
        <w:ind w:left="709" w:right="560"/>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Okul yöneticilerimiz, çalışanların ekip halinde çalışmalarının etkili halde gerçekleşmesini,  özverili,  uyumlu ekipler oluşturarak,  onlara her konuda yardımcı ve önder olarak, okulun imkânlarını sunarak, çalışanları yüreklendirip zamanında ödüllendirerek sağlamaktadırlar. </w:t>
      </w:r>
    </w:p>
    <w:p w:rsidR="007F6F7F" w:rsidRPr="007F6F7F" w:rsidRDefault="007F6F7F" w:rsidP="00A16EDA">
      <w:pPr>
        <w:widowControl/>
        <w:autoSpaceDE/>
        <w:autoSpaceDN/>
        <w:spacing w:after="200" w:line="276" w:lineRule="auto"/>
        <w:ind w:left="709" w:right="560" w:hanging="284"/>
        <w:jc w:val="both"/>
        <w:rPr>
          <w:rFonts w:asciiTheme="majorHAnsi" w:eastAsia="Times New Roman" w:hAnsiTheme="majorHAnsi" w:cs="Times New Roman"/>
          <w:sz w:val="24"/>
          <w:szCs w:val="24"/>
          <w:lang w:val="en-US"/>
        </w:rPr>
      </w:pPr>
      <w:r w:rsidRPr="007F6F7F">
        <w:rPr>
          <w:rFonts w:asciiTheme="majorHAnsi" w:eastAsia="Times New Roman" w:hAnsiTheme="majorHAnsi" w:cs="Times New Roman"/>
          <w:sz w:val="24"/>
          <w:szCs w:val="24"/>
          <w:lang w:val="en-US"/>
        </w:rPr>
        <w:t xml:space="preserve"> </w:t>
      </w:r>
      <w:r w:rsidR="00A16EDA">
        <w:rPr>
          <w:rFonts w:asciiTheme="majorHAnsi" w:eastAsia="Times New Roman" w:hAnsiTheme="majorHAnsi" w:cs="Times New Roman"/>
          <w:sz w:val="24"/>
          <w:szCs w:val="24"/>
          <w:lang w:val="en-US"/>
        </w:rPr>
        <w:tab/>
      </w:r>
      <w:r w:rsidRPr="007F6F7F">
        <w:rPr>
          <w:rFonts w:asciiTheme="majorHAnsi" w:eastAsia="Times New Roman" w:hAnsiTheme="majorHAnsi" w:cs="Times New Roman"/>
          <w:sz w:val="24"/>
          <w:szCs w:val="24"/>
          <w:lang w:val="en-US"/>
        </w:rPr>
        <w:t xml:space="preserve">  Okulumuz çalışanlarının grup dayanışmasını sağlamak için yılda bir kez piknik, en az bir kere çalışanların katılımıyla yemekler düzenlenmektedir.</w:t>
      </w:r>
    </w:p>
    <w:p w:rsidR="007F6F7F" w:rsidRDefault="007F6F7F" w:rsidP="00A16EDA">
      <w:pPr>
        <w:spacing w:line="360" w:lineRule="auto"/>
        <w:ind w:left="709" w:right="560"/>
        <w:jc w:val="both"/>
        <w:rPr>
          <w:rFonts w:asciiTheme="majorHAnsi" w:eastAsia="Times New Roman" w:hAnsiTheme="majorHAnsi" w:cs="Times New Roman"/>
          <w:sz w:val="24"/>
          <w:szCs w:val="24"/>
        </w:rPr>
      </w:pPr>
      <w:r w:rsidRPr="007F6F7F">
        <w:rPr>
          <w:rFonts w:asciiTheme="majorHAnsi" w:eastAsia="Times New Roman" w:hAnsiTheme="majorHAnsi" w:cs="Times New Roman"/>
          <w:sz w:val="24"/>
          <w:szCs w:val="24"/>
        </w:rPr>
        <w:t xml:space="preserve">   Okulumuzda eğitim-öğretim kalitesi yüksek, kendi alanlarında yetkin öğretmen kadrosu bulunmaktadır. Çalışanlar Milli Eğitim Bakanlığı mevzuatındaki değişikliklere göre bilgilendirilmekte, öğretmenlere yapılan anketlerde ihtiyaç duyulan konularla ilgili programlar Milli Eğitim Müdürlüğü ile işbirliğine gidilip hizmet içi eğitim planları yapılmaktadır. Misyon ve vizyonumuzdaki değerlere ulaşmak için çağdaş eğitim anlayışı ve çağdaş eğitim kalitesinde eğitim yapabilmek amacıyla çalışanlara kurumumuz örgüt kültürüne uygun,  hizmet içi eğitimleri verilmektedir. Öğretmenlerimizin bireysel düzeyde ilgi ve yetenekleri doğrultusunda ders dışı </w:t>
      </w:r>
      <w:r w:rsidRPr="007F6F7F">
        <w:rPr>
          <w:rFonts w:asciiTheme="majorHAnsi" w:eastAsia="Times New Roman" w:hAnsiTheme="majorHAnsi" w:cs="Times New Roman"/>
          <w:sz w:val="24"/>
          <w:szCs w:val="24"/>
        </w:rPr>
        <w:lastRenderedPageBreak/>
        <w:t xml:space="preserve">etkinlikler,  sosyal kulüpler,  ders dağıtım çizelgeleri planlanmaktadır. Ekip düzeyinde ise örgüt kültürünü yansıtmak, bireysel farklılıklara önem vermek ve takım ruhuna sahip olmak ilkelerimizle hareket eden, birbirleri ile işbirliğine açık öğretmenlerimiz tarafından öğrenme olanakları oluşturulmakta ve katılıma özendirilmektedir. Öğrenme faaliyetlerine ilişkin bilgiler çeşitli ortamlardan elde edilmektedir. Çalışanların kendilerini geliştirmeleri amacıyla öğrenme faaliyetleri desteklenmekte ve seminer,  toplantı,  eğitim vb. katılmaları sağlanmaktadır. </w:t>
      </w:r>
    </w:p>
    <w:p w:rsidR="00CF1325" w:rsidRPr="007F6F7F" w:rsidRDefault="00CF1325" w:rsidP="00CF1325">
      <w:pPr>
        <w:spacing w:line="360" w:lineRule="auto"/>
        <w:ind w:left="284" w:hanging="284"/>
        <w:jc w:val="both"/>
        <w:rPr>
          <w:rFonts w:asciiTheme="majorHAnsi" w:eastAsia="Times New Roman" w:hAnsiTheme="majorHAnsi" w:cs="Times New Roman"/>
          <w:sz w:val="24"/>
          <w:szCs w:val="24"/>
        </w:rPr>
      </w:pPr>
    </w:p>
    <w:tbl>
      <w:tblPr>
        <w:tblW w:w="9780" w:type="dxa"/>
        <w:tblInd w:w="416" w:type="dxa"/>
        <w:tblCellMar>
          <w:left w:w="0" w:type="dxa"/>
          <w:right w:w="0" w:type="dxa"/>
        </w:tblCellMar>
        <w:tblLook w:val="04A0" w:firstRow="1" w:lastRow="0" w:firstColumn="1" w:lastColumn="0" w:noHBand="0" w:noVBand="1"/>
      </w:tblPr>
      <w:tblGrid>
        <w:gridCol w:w="9780"/>
      </w:tblGrid>
      <w:tr w:rsidR="007F6F7F" w:rsidRPr="007F6F7F" w:rsidTr="00892593">
        <w:trPr>
          <w:trHeight w:val="255"/>
        </w:trPr>
        <w:tc>
          <w:tcPr>
            <w:tcW w:w="9780"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3" w:type="dxa"/>
              <w:left w:w="36" w:type="dxa"/>
              <w:bottom w:w="0" w:type="dxa"/>
              <w:right w:w="36" w:type="dxa"/>
            </w:tcMar>
            <w:hideMark/>
          </w:tcPr>
          <w:p w:rsidR="007F6F7F" w:rsidRPr="007F6F7F" w:rsidRDefault="007F6F7F" w:rsidP="007F6F7F">
            <w:pPr>
              <w:widowControl/>
              <w:autoSpaceDE/>
              <w:autoSpaceDN/>
              <w:spacing w:after="200" w:line="255" w:lineRule="atLeast"/>
              <w:ind w:left="288"/>
              <w:jc w:val="center"/>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t>ÇALIŞANLARIN GÖREV DAĞILIMI</w:t>
            </w:r>
          </w:p>
        </w:tc>
      </w:tr>
      <w:tr w:rsidR="007F6F7F" w:rsidRPr="007F6F7F" w:rsidTr="00CF1325">
        <w:trPr>
          <w:trHeight w:val="1281"/>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autoSpaceDE/>
              <w:autoSpaceDN/>
              <w:ind w:left="288"/>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t xml:space="preserve"> Okul Müdürü; </w:t>
            </w:r>
          </w:p>
          <w:p w:rsidR="007F6F7F" w:rsidRPr="007F6F7F" w:rsidRDefault="007F6F7F" w:rsidP="000D56CF">
            <w:pPr>
              <w:widowControl/>
              <w:numPr>
                <w:ilvl w:val="0"/>
                <w:numId w:val="19"/>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Ders okutmak</w:t>
            </w:r>
          </w:p>
          <w:p w:rsidR="007F6F7F" w:rsidRPr="007F6F7F" w:rsidRDefault="007F6F7F" w:rsidP="000D56CF">
            <w:pPr>
              <w:widowControl/>
              <w:numPr>
                <w:ilvl w:val="0"/>
                <w:numId w:val="19"/>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Kanun, tüzük, yönetmelik, yönerge, program ve emirlere uygun olarak görevlerini yürütmeye,</w:t>
            </w:r>
          </w:p>
          <w:p w:rsidR="007F6F7F" w:rsidRPr="007F6F7F" w:rsidRDefault="007F6F7F" w:rsidP="000D56CF">
            <w:pPr>
              <w:widowControl/>
              <w:numPr>
                <w:ilvl w:val="0"/>
                <w:numId w:val="19"/>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Okulu düzene koyar, Denetler.</w:t>
            </w:r>
          </w:p>
          <w:p w:rsidR="007F6F7F" w:rsidRPr="007F6F7F" w:rsidRDefault="007F6F7F" w:rsidP="000D56CF">
            <w:pPr>
              <w:widowControl/>
              <w:numPr>
                <w:ilvl w:val="0"/>
                <w:numId w:val="19"/>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Okulun amaçlarına uygun olarak yönetilmesinden, değerlendirilmesinden ve geliştirmesinden sorumludur.</w:t>
            </w:r>
          </w:p>
          <w:p w:rsidR="007F6F7F" w:rsidRPr="007F6F7F" w:rsidRDefault="007F6F7F" w:rsidP="000D56CF">
            <w:pPr>
              <w:widowControl/>
              <w:numPr>
                <w:ilvl w:val="0"/>
                <w:numId w:val="19"/>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Okul müdürü, görev tanımında belirtilen diğer görevleri de yapar.</w:t>
            </w:r>
            <w:r w:rsidRPr="007F6F7F">
              <w:rPr>
                <w:rFonts w:ascii="Times New Roman" w:eastAsia="Times New Roman" w:hAnsi="Times New Roman" w:cs="Calibri"/>
                <w:color w:val="000000"/>
                <w:kern w:val="24"/>
                <w:sz w:val="18"/>
                <w:szCs w:val="18"/>
              </w:rPr>
              <w:t xml:space="preserve"> </w:t>
            </w:r>
          </w:p>
        </w:tc>
      </w:tr>
      <w:tr w:rsidR="007F6F7F" w:rsidRPr="007F6F7F" w:rsidTr="00CF1325">
        <w:trPr>
          <w:trHeight w:val="1227"/>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autoSpaceDE/>
              <w:autoSpaceDN/>
              <w:ind w:left="288"/>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 </w:t>
            </w:r>
            <w:r w:rsidRPr="007F6F7F">
              <w:rPr>
                <w:rFonts w:ascii="Times New Roman" w:eastAsia="Times New Roman" w:hAnsi="Times New Roman" w:cs="Times New Roman"/>
                <w:b/>
                <w:bCs/>
                <w:color w:val="000000"/>
                <w:kern w:val="24"/>
                <w:sz w:val="18"/>
                <w:szCs w:val="18"/>
              </w:rPr>
              <w:t>Müdür Yardımcıları</w:t>
            </w:r>
            <w:r w:rsidRPr="007F6F7F">
              <w:rPr>
                <w:rFonts w:ascii="Times New Roman" w:eastAsia="Calibri" w:hAnsi="Times New Roman" w:cs="Times New Roman"/>
                <w:b/>
                <w:bCs/>
                <w:color w:val="000000"/>
                <w:kern w:val="24"/>
                <w:sz w:val="18"/>
                <w:szCs w:val="18"/>
              </w:rPr>
              <w:t xml:space="preserve"> </w:t>
            </w:r>
          </w:p>
          <w:p w:rsidR="007F6F7F" w:rsidRPr="007F6F7F" w:rsidRDefault="007F6F7F" w:rsidP="000D56CF">
            <w:pPr>
              <w:widowControl/>
              <w:numPr>
                <w:ilvl w:val="0"/>
                <w:numId w:val="20"/>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Ders okutur.</w:t>
            </w:r>
            <w:r w:rsidRPr="007F6F7F">
              <w:rPr>
                <w:rFonts w:ascii="Times New Roman" w:eastAsia="Times New Roman" w:hAnsi="Times New Roman" w:cs="Times New Roman"/>
                <w:color w:val="000000"/>
                <w:kern w:val="24"/>
                <w:sz w:val="18"/>
                <w:szCs w:val="18"/>
              </w:rPr>
              <w:tab/>
            </w:r>
          </w:p>
          <w:p w:rsidR="007F6F7F" w:rsidRPr="007F6F7F" w:rsidRDefault="007F6F7F" w:rsidP="000D56CF">
            <w:pPr>
              <w:widowControl/>
              <w:numPr>
                <w:ilvl w:val="0"/>
                <w:numId w:val="20"/>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Okulun her türlü eğitim-öğretim, yönetim, öğrenci, personel, tahakkuk, ayniyat, yazışma, sosyal etkinlikler, yatılılık, bursluluk, güvenlik, beslenme, bakım, nöbet, koruma, temizlik, düzen, halkla ilişkiler gibi işleriyle ilgili olarak okul müdürü tarafından verilen görevleri yapar.</w:t>
            </w:r>
          </w:p>
          <w:p w:rsidR="007F6F7F" w:rsidRPr="007F6F7F" w:rsidRDefault="007F6F7F" w:rsidP="000D56CF">
            <w:pPr>
              <w:widowControl/>
              <w:numPr>
                <w:ilvl w:val="0"/>
                <w:numId w:val="20"/>
              </w:numPr>
              <w:autoSpaceDE/>
              <w:autoSpaceDN/>
              <w:spacing w:after="200" w:line="276" w:lineRule="auto"/>
              <w:ind w:left="1008"/>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Müdür yardımcıları, görev tanımında belirtilen diğer görevleri de yapar. </w:t>
            </w:r>
          </w:p>
        </w:tc>
      </w:tr>
      <w:tr w:rsidR="007F6F7F" w:rsidRPr="007F6F7F" w:rsidTr="00CF1325">
        <w:trPr>
          <w:trHeight w:val="3549"/>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tabs>
                <w:tab w:val="left" w:pos="360"/>
              </w:tabs>
              <w:autoSpaceDE/>
              <w:autoSpaceDN/>
              <w:ind w:firstLine="288"/>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t>Öğretmen</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İlköğretim okullarında dersler sınıf veya branş öğretmenleri tarafından okutulur.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Öğretmenler, kendilerine verilen sınıfın veya şubenin derslerini, programda belirtilen esaslara göre plânlamak, okutmak, bunlarla ilgili uygulama ve deneyleri yapmak, ders dışında okulun eğitim-öğretim ve yönetim işlerine etkin bir biçimde katılmak ve bu konularda kanun, yönetmelik ve emirlerde belirtilen görevleri yerine getirmekle yükümlüdürler.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Sınıf öğretmenleri, okuttukları sınıfı bir üst sınıfta da okuturlar. </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İlköğretim okullarının 4’üncü ve 5’inci sınıflarında özel bilgi, beceri ve yetenek isteyen; beden eğitimi, müzik, görsel sanatlar, din kültürü ve ahlâk bilgisi, yabancı dil ve bilgisayar dersleri branş öğretmenlerince okutulur. </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Derslerini branş öğretmeni okutan sınıf öğretmeni, bu ders saatlerinde yönetimce verilen eğitim-öğretim görevlerini yapar.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Calibri" w:hAnsi="Times New Roman" w:cs="Times New Roman"/>
                <w:color w:val="000000"/>
                <w:kern w:val="24"/>
                <w:sz w:val="18"/>
                <w:szCs w:val="18"/>
              </w:rPr>
              <w:t>Okulun bina ve tesisleri ile öğrenci mevcudu, yatılı-gündüzlü, normal veya ikili öğretim gibi durumları göz önünde bulundurularak okul müdürlüğünce düzenlenen nöbet çizelgesine göre öğretmenlerin, normal öğretim yapan okullarda gün süresince, ikili öğretim yapan okullarda ise kendi devresinde nöbet tutmaları sağlanır.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Calibri" w:hAnsi="Times New Roman" w:cs="Times New Roman"/>
                <w:color w:val="000000"/>
                <w:kern w:val="24"/>
                <w:sz w:val="18"/>
                <w:szCs w:val="18"/>
              </w:rPr>
              <w:t>Yönetici ve öğretmenler; Resmî Gazete, Tebliğler Dergisi, genelge ve duyurulardan elektronik ortamda yayımlananları Bakanlığın web sayfasından takip eder.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Calibri" w:hAnsi="Times New Roman" w:cs="Times New Roman"/>
                <w:color w:val="000000"/>
                <w:kern w:val="24"/>
                <w:sz w:val="18"/>
                <w:szCs w:val="18"/>
              </w:rPr>
              <w:t>Elektronik ortamda yayımlanmayanları ise okur, ilgili yeri imzalar ve uygularlar.</w:t>
            </w:r>
          </w:p>
          <w:p w:rsidR="007F6F7F" w:rsidRPr="007F6F7F" w:rsidRDefault="007F6F7F" w:rsidP="000D56CF">
            <w:pPr>
              <w:widowControl/>
              <w:numPr>
                <w:ilvl w:val="0"/>
                <w:numId w:val="21"/>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Calibri" w:hAnsi="Times New Roman" w:cs="Times New Roman"/>
                <w:color w:val="000000"/>
                <w:kern w:val="24"/>
                <w:sz w:val="18"/>
                <w:szCs w:val="18"/>
              </w:rPr>
              <w:t>Öğretmenler dersleri ile ilgili araç-gereç, laboratuar ve işliklerdeki eşyayı, okul kütüphanesindeki kitapları korur ve iyi kullanılmasını sağlarlar.</w:t>
            </w:r>
          </w:p>
        </w:tc>
      </w:tr>
      <w:tr w:rsidR="007F6F7F" w:rsidRPr="007F6F7F" w:rsidTr="00CF1325">
        <w:trPr>
          <w:trHeight w:val="1677"/>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tabs>
                <w:tab w:val="left" w:pos="360"/>
              </w:tabs>
              <w:autoSpaceDE/>
              <w:autoSpaceDN/>
              <w:ind w:firstLine="418"/>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t>Yönetim İşleri ve Büro Memuru</w:t>
            </w:r>
          </w:p>
          <w:p w:rsidR="007F6F7F" w:rsidRPr="007F6F7F" w:rsidRDefault="007F6F7F" w:rsidP="000D56CF">
            <w:pPr>
              <w:widowControl/>
              <w:numPr>
                <w:ilvl w:val="0"/>
                <w:numId w:val="22"/>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Müdür veya müdür yardımcıları tarafından kendilerine verilen yazı ve büro işlerini yaparlar. </w:t>
            </w:r>
          </w:p>
          <w:p w:rsidR="007F6F7F" w:rsidRPr="007F6F7F" w:rsidRDefault="007F6F7F" w:rsidP="000D56CF">
            <w:pPr>
              <w:widowControl/>
              <w:numPr>
                <w:ilvl w:val="0"/>
                <w:numId w:val="22"/>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Gelen ve giden yazılarla ilgili dosya ve defterleri tutar, yazılanların asıl veya örneklerini dosyalar ve saklar, gerekenlere cevap hazırlarlar.</w:t>
            </w:r>
          </w:p>
          <w:p w:rsidR="007F6F7F" w:rsidRPr="007F6F7F" w:rsidRDefault="007F6F7F" w:rsidP="000D56CF">
            <w:pPr>
              <w:widowControl/>
              <w:numPr>
                <w:ilvl w:val="0"/>
                <w:numId w:val="22"/>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Öğretmen, memur ve hizmetlilerin özlük dosyalarını tutar ve bunlarla ilgili değişiklikleri günü gününe işlerler. </w:t>
            </w:r>
          </w:p>
          <w:p w:rsidR="007F6F7F" w:rsidRPr="007F6F7F" w:rsidRDefault="007F6F7F" w:rsidP="000D56CF">
            <w:pPr>
              <w:widowControl/>
              <w:numPr>
                <w:ilvl w:val="0"/>
                <w:numId w:val="22"/>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Arşiv işlerini düzenlerler. </w:t>
            </w:r>
          </w:p>
          <w:p w:rsidR="007F6F7F" w:rsidRPr="007F6F7F" w:rsidRDefault="007F6F7F" w:rsidP="000D56CF">
            <w:pPr>
              <w:widowControl/>
              <w:numPr>
                <w:ilvl w:val="0"/>
                <w:numId w:val="22"/>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Müdürün vereceği hizmete yönelik diğer görevleri de yaparlar.</w:t>
            </w:r>
            <w:r w:rsidRPr="007F6F7F">
              <w:rPr>
                <w:rFonts w:ascii="Times New Roman" w:eastAsia="Calibri" w:hAnsi="Times New Roman" w:cs="Times New Roman"/>
                <w:color w:val="000000"/>
                <w:kern w:val="24"/>
                <w:sz w:val="18"/>
                <w:szCs w:val="18"/>
              </w:rPr>
              <w:t xml:space="preserve"> </w:t>
            </w:r>
          </w:p>
        </w:tc>
      </w:tr>
      <w:tr w:rsidR="007F6F7F" w:rsidRPr="007F6F7F" w:rsidTr="00CF1325">
        <w:trPr>
          <w:trHeight w:val="1308"/>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tabs>
                <w:tab w:val="left" w:pos="360"/>
              </w:tabs>
              <w:autoSpaceDE/>
              <w:autoSpaceDN/>
              <w:ind w:firstLine="418"/>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t>Yardımcı Hizmetler Personeli</w:t>
            </w:r>
          </w:p>
          <w:p w:rsidR="007F6F7F" w:rsidRPr="007F6F7F" w:rsidRDefault="007F6F7F" w:rsidP="000D56CF">
            <w:pPr>
              <w:widowControl/>
              <w:numPr>
                <w:ilvl w:val="0"/>
                <w:numId w:val="23"/>
              </w:numPr>
              <w:tabs>
                <w:tab w:val="left" w:pos="360"/>
              </w:tabs>
              <w:autoSpaceDE/>
              <w:autoSpaceDN/>
              <w:spacing w:after="200" w:line="276" w:lineRule="auto"/>
              <w:contextualSpacing/>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Başvuru sahiplerini karşılamak ve yol göstermek, </w:t>
            </w:r>
          </w:p>
          <w:p w:rsidR="007F6F7F" w:rsidRPr="007F6F7F" w:rsidRDefault="007F6F7F" w:rsidP="000D56CF">
            <w:pPr>
              <w:widowControl/>
              <w:numPr>
                <w:ilvl w:val="0"/>
                <w:numId w:val="23"/>
              </w:numPr>
              <w:tabs>
                <w:tab w:val="left" w:pos="360"/>
              </w:tabs>
              <w:autoSpaceDE/>
              <w:autoSpaceDN/>
              <w:spacing w:after="200" w:line="276" w:lineRule="auto"/>
              <w:contextualSpacing/>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 xml:space="preserve">Hizmet yerlerini temizlemek,  Aydınlatmak ve ısıtma yerlerinde çalışmak, </w:t>
            </w:r>
          </w:p>
          <w:p w:rsidR="007F6F7F" w:rsidRPr="007F6F7F" w:rsidRDefault="007F6F7F" w:rsidP="000D56CF">
            <w:pPr>
              <w:widowControl/>
              <w:numPr>
                <w:ilvl w:val="0"/>
                <w:numId w:val="23"/>
              </w:numPr>
              <w:tabs>
                <w:tab w:val="left" w:pos="360"/>
              </w:tabs>
              <w:autoSpaceDE/>
              <w:autoSpaceDN/>
              <w:spacing w:after="200" w:line="276" w:lineRule="auto"/>
              <w:contextualSpacing/>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Okula getirilen ve çıkarılan her türlü araç-gereç ve malzeme ile eşyayı taşıma ve yerleştirme işlerini yapmakla yükümlüdürler.</w:t>
            </w:r>
          </w:p>
          <w:p w:rsidR="007F6F7F" w:rsidRPr="007F6F7F" w:rsidRDefault="007F6F7F" w:rsidP="007F6F7F">
            <w:pPr>
              <w:widowControl/>
              <w:tabs>
                <w:tab w:val="left" w:pos="360"/>
              </w:tabs>
              <w:autoSpaceDE/>
              <w:autoSpaceDN/>
              <w:ind w:left="720"/>
              <w:contextualSpacing/>
              <w:textAlignment w:val="baseline"/>
              <w:rPr>
                <w:rFonts w:ascii="Arial" w:eastAsia="Times New Roman" w:hAnsi="Arial" w:cs="Arial"/>
                <w:sz w:val="18"/>
                <w:szCs w:val="18"/>
                <w:lang w:val="en-US"/>
              </w:rPr>
            </w:pPr>
          </w:p>
        </w:tc>
      </w:tr>
      <w:tr w:rsidR="007F6F7F" w:rsidRPr="007F6F7F" w:rsidTr="00CF1325">
        <w:trPr>
          <w:trHeight w:val="1200"/>
        </w:trPr>
        <w:tc>
          <w:tcPr>
            <w:tcW w:w="9780" w:type="dxa"/>
            <w:tcBorders>
              <w:top w:val="single" w:sz="8" w:space="0" w:color="000000"/>
              <w:left w:val="single" w:sz="8" w:space="0" w:color="000000"/>
              <w:bottom w:val="single" w:sz="8" w:space="0" w:color="000000"/>
              <w:right w:val="single" w:sz="8" w:space="0" w:color="000000"/>
            </w:tcBorders>
            <w:shd w:val="clear" w:color="auto" w:fill="auto"/>
            <w:tcMar>
              <w:top w:w="13" w:type="dxa"/>
              <w:left w:w="36" w:type="dxa"/>
              <w:bottom w:w="0" w:type="dxa"/>
              <w:right w:w="36" w:type="dxa"/>
            </w:tcMar>
            <w:hideMark/>
          </w:tcPr>
          <w:p w:rsidR="007F6F7F" w:rsidRPr="007F6F7F" w:rsidRDefault="007F6F7F" w:rsidP="007F6F7F">
            <w:pPr>
              <w:widowControl/>
              <w:tabs>
                <w:tab w:val="left" w:pos="360"/>
              </w:tabs>
              <w:autoSpaceDE/>
              <w:autoSpaceDN/>
              <w:ind w:firstLine="418"/>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b/>
                <w:bCs/>
                <w:color w:val="000000"/>
                <w:kern w:val="24"/>
                <w:sz w:val="18"/>
                <w:szCs w:val="18"/>
              </w:rPr>
              <w:lastRenderedPageBreak/>
              <w:t>Kaloriferci</w:t>
            </w:r>
          </w:p>
          <w:p w:rsidR="007F6F7F" w:rsidRPr="007F6F7F" w:rsidRDefault="007F6F7F" w:rsidP="000D56CF">
            <w:pPr>
              <w:widowControl/>
              <w:numPr>
                <w:ilvl w:val="0"/>
                <w:numId w:val="24"/>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Kaloriferci, kalorifer dairesi ve tesisleri ile ilgili hizmetleri yapar.</w:t>
            </w:r>
          </w:p>
          <w:p w:rsidR="007F6F7F" w:rsidRPr="007F6F7F" w:rsidRDefault="007F6F7F" w:rsidP="000D56CF">
            <w:pPr>
              <w:widowControl/>
              <w:numPr>
                <w:ilvl w:val="0"/>
                <w:numId w:val="24"/>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Kaloriferin kullanılmadığı zamanlarda okul yönetimince verilecek işleri yapar.</w:t>
            </w:r>
          </w:p>
          <w:p w:rsidR="007F6F7F" w:rsidRPr="007F6F7F" w:rsidRDefault="007F6F7F" w:rsidP="000D56CF">
            <w:pPr>
              <w:widowControl/>
              <w:numPr>
                <w:ilvl w:val="0"/>
                <w:numId w:val="24"/>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Kaloriferci, okul müdürüne, müdür yardımcısına ve nöbetçi öğretmene karşı sorumludur.</w:t>
            </w:r>
          </w:p>
          <w:p w:rsidR="007F6F7F" w:rsidRPr="007F6F7F" w:rsidRDefault="007F6F7F" w:rsidP="000D56CF">
            <w:pPr>
              <w:widowControl/>
              <w:numPr>
                <w:ilvl w:val="0"/>
                <w:numId w:val="24"/>
              </w:numPr>
              <w:tabs>
                <w:tab w:val="left" w:pos="360"/>
              </w:tabs>
              <w:autoSpaceDE/>
              <w:autoSpaceDN/>
              <w:spacing w:after="200" w:line="276" w:lineRule="auto"/>
              <w:contextualSpacing/>
              <w:jc w:val="both"/>
              <w:textAlignment w:val="baseline"/>
              <w:rPr>
                <w:rFonts w:ascii="Arial" w:eastAsia="Times New Roman" w:hAnsi="Arial" w:cs="Arial"/>
                <w:sz w:val="18"/>
                <w:szCs w:val="18"/>
                <w:lang w:val="en-US"/>
              </w:rPr>
            </w:pPr>
            <w:r w:rsidRPr="007F6F7F">
              <w:rPr>
                <w:rFonts w:ascii="Times New Roman" w:eastAsia="Times New Roman" w:hAnsi="Times New Roman" w:cs="Times New Roman"/>
                <w:color w:val="000000"/>
                <w:kern w:val="24"/>
                <w:sz w:val="18"/>
                <w:szCs w:val="18"/>
              </w:rPr>
              <w:t>Müdürün vereceği hizmete yönelik diğer görevleri de yapar</w:t>
            </w:r>
            <w:r w:rsidRPr="007F6F7F">
              <w:rPr>
                <w:rFonts w:ascii="Times New Roman" w:eastAsia="Calibri" w:hAnsi="Times New Roman" w:cs="Times New Roman"/>
                <w:color w:val="000000"/>
                <w:kern w:val="24"/>
                <w:sz w:val="18"/>
                <w:szCs w:val="18"/>
              </w:rPr>
              <w:t xml:space="preserve"> </w:t>
            </w:r>
          </w:p>
        </w:tc>
      </w:tr>
    </w:tbl>
    <w:p w:rsidR="00CF1325" w:rsidRDefault="00CF1325">
      <w:pPr>
        <w:spacing w:line="352" w:lineRule="auto"/>
        <w:rPr>
          <w:sz w:val="24"/>
        </w:rPr>
      </w:pPr>
    </w:p>
    <w:p w:rsidR="00474AAC" w:rsidRDefault="00CF1325" w:rsidP="00CF1325">
      <w:pPr>
        <w:tabs>
          <w:tab w:val="left" w:pos="3000"/>
        </w:tabs>
        <w:rPr>
          <w:b/>
          <w:sz w:val="20"/>
        </w:rPr>
      </w:pPr>
      <w:r>
        <w:rPr>
          <w:sz w:val="24"/>
        </w:rPr>
        <w:t xml:space="preserve">            </w:t>
      </w:r>
      <w:r w:rsidR="00B74296">
        <w:rPr>
          <w:b/>
          <w:sz w:val="20"/>
        </w:rPr>
        <w:t>Tablo</w:t>
      </w:r>
      <w:r w:rsidR="00B74296">
        <w:rPr>
          <w:b/>
          <w:spacing w:val="-7"/>
          <w:sz w:val="20"/>
        </w:rPr>
        <w:t xml:space="preserve"> </w:t>
      </w:r>
      <w:r w:rsidR="00B74296">
        <w:rPr>
          <w:b/>
          <w:sz w:val="20"/>
        </w:rPr>
        <w:t>5.</w:t>
      </w:r>
      <w:r w:rsidR="00B74296">
        <w:rPr>
          <w:b/>
          <w:spacing w:val="-6"/>
          <w:sz w:val="20"/>
        </w:rPr>
        <w:t xml:space="preserve"> </w:t>
      </w:r>
      <w:r w:rsidR="00B74296">
        <w:rPr>
          <w:b/>
          <w:sz w:val="20"/>
        </w:rPr>
        <w:t>Çalışanların</w:t>
      </w:r>
      <w:r w:rsidR="00B74296">
        <w:rPr>
          <w:b/>
          <w:spacing w:val="-5"/>
          <w:sz w:val="20"/>
        </w:rPr>
        <w:t xml:space="preserve"> </w:t>
      </w:r>
      <w:r w:rsidR="00B74296">
        <w:rPr>
          <w:b/>
          <w:sz w:val="20"/>
        </w:rPr>
        <w:t>Görev</w:t>
      </w:r>
      <w:r w:rsidR="00B74296">
        <w:rPr>
          <w:b/>
          <w:spacing w:val="-7"/>
          <w:sz w:val="20"/>
        </w:rPr>
        <w:t xml:space="preserve"> </w:t>
      </w:r>
      <w:r w:rsidR="00B74296">
        <w:rPr>
          <w:b/>
          <w:spacing w:val="-2"/>
          <w:sz w:val="20"/>
        </w:rPr>
        <w:t>Dağılımı</w:t>
      </w:r>
    </w:p>
    <w:tbl>
      <w:tblPr>
        <w:tblW w:w="0" w:type="auto"/>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892"/>
        <w:gridCol w:w="4888"/>
      </w:tblGrid>
      <w:tr w:rsidR="00474AAC" w:rsidTr="00CF1325">
        <w:trPr>
          <w:trHeight w:val="234"/>
        </w:trPr>
        <w:tc>
          <w:tcPr>
            <w:tcW w:w="4892" w:type="dxa"/>
          </w:tcPr>
          <w:p w:rsidR="00474AAC" w:rsidRDefault="00B74296">
            <w:pPr>
              <w:pStyle w:val="TableParagraph"/>
              <w:spacing w:line="214" w:lineRule="exact"/>
              <w:ind w:left="107"/>
              <w:rPr>
                <w:b/>
                <w:sz w:val="20"/>
              </w:rPr>
            </w:pPr>
            <w:r>
              <w:rPr>
                <w:b/>
                <w:sz w:val="20"/>
              </w:rPr>
              <w:t>Çalışanın</w:t>
            </w:r>
            <w:r>
              <w:rPr>
                <w:b/>
                <w:spacing w:val="-9"/>
                <w:sz w:val="20"/>
              </w:rPr>
              <w:t xml:space="preserve"> </w:t>
            </w:r>
            <w:r>
              <w:rPr>
                <w:b/>
                <w:spacing w:val="-2"/>
                <w:sz w:val="20"/>
              </w:rPr>
              <w:t>Ünvanı</w:t>
            </w:r>
          </w:p>
        </w:tc>
        <w:tc>
          <w:tcPr>
            <w:tcW w:w="4888" w:type="dxa"/>
          </w:tcPr>
          <w:p w:rsidR="00474AAC" w:rsidRDefault="00B74296">
            <w:pPr>
              <w:pStyle w:val="TableParagraph"/>
              <w:spacing w:line="214" w:lineRule="exact"/>
              <w:ind w:left="107"/>
              <w:rPr>
                <w:b/>
                <w:sz w:val="20"/>
              </w:rPr>
            </w:pPr>
            <w:r>
              <w:rPr>
                <w:b/>
                <w:spacing w:val="-2"/>
                <w:sz w:val="20"/>
              </w:rPr>
              <w:t>Görevleri</w:t>
            </w:r>
          </w:p>
        </w:tc>
      </w:tr>
      <w:tr w:rsidR="00474AAC" w:rsidTr="00CF1325">
        <w:trPr>
          <w:trHeight w:val="234"/>
        </w:trPr>
        <w:tc>
          <w:tcPr>
            <w:tcW w:w="4892" w:type="dxa"/>
            <w:shd w:val="clear" w:color="auto" w:fill="E2EFD9"/>
          </w:tcPr>
          <w:p w:rsidR="00474AAC" w:rsidRDefault="00B74296">
            <w:pPr>
              <w:pStyle w:val="TableParagraph"/>
              <w:spacing w:line="214" w:lineRule="exact"/>
              <w:ind w:left="107"/>
              <w:rPr>
                <w:sz w:val="20"/>
              </w:rPr>
            </w:pPr>
            <w:r>
              <w:rPr>
                <w:sz w:val="20"/>
              </w:rPr>
              <w:t>Okul</w:t>
            </w:r>
            <w:r>
              <w:rPr>
                <w:spacing w:val="-7"/>
                <w:sz w:val="20"/>
              </w:rPr>
              <w:t xml:space="preserve"> </w:t>
            </w:r>
            <w:r>
              <w:rPr>
                <w:sz w:val="20"/>
              </w:rPr>
              <w:t>/Kurum</w:t>
            </w:r>
            <w:r>
              <w:rPr>
                <w:spacing w:val="-5"/>
                <w:sz w:val="20"/>
              </w:rPr>
              <w:t xml:space="preserve"> </w:t>
            </w:r>
            <w:r>
              <w:rPr>
                <w:spacing w:val="-2"/>
                <w:sz w:val="20"/>
              </w:rPr>
              <w:t>Müdürü</w:t>
            </w:r>
          </w:p>
        </w:tc>
        <w:tc>
          <w:tcPr>
            <w:tcW w:w="4888" w:type="dxa"/>
            <w:shd w:val="clear" w:color="auto" w:fill="E2EFD9"/>
          </w:tcPr>
          <w:p w:rsidR="00474AAC" w:rsidRDefault="007F6F7F">
            <w:pPr>
              <w:pStyle w:val="TableParagraph"/>
              <w:rPr>
                <w:rFonts w:ascii="Times New Roman"/>
                <w:sz w:val="16"/>
              </w:rPr>
            </w:pPr>
            <w:r>
              <w:rPr>
                <w:rFonts w:ascii="Times New Roman"/>
                <w:sz w:val="16"/>
              </w:rPr>
              <w:t>Okulun t</w:t>
            </w:r>
            <w:r>
              <w:rPr>
                <w:rFonts w:ascii="Times New Roman"/>
                <w:sz w:val="16"/>
              </w:rPr>
              <w:t>ü</w:t>
            </w:r>
            <w:r>
              <w:rPr>
                <w:rFonts w:ascii="Times New Roman"/>
                <w:sz w:val="16"/>
              </w:rPr>
              <w:t>m i</w:t>
            </w:r>
            <w:r>
              <w:rPr>
                <w:rFonts w:ascii="Times New Roman"/>
                <w:sz w:val="16"/>
              </w:rPr>
              <w:t>ş</w:t>
            </w:r>
            <w:r>
              <w:rPr>
                <w:rFonts w:ascii="Times New Roman"/>
                <w:sz w:val="16"/>
              </w:rPr>
              <w:t xml:space="preserve"> ve i</w:t>
            </w:r>
            <w:r>
              <w:rPr>
                <w:rFonts w:ascii="Times New Roman"/>
                <w:sz w:val="16"/>
              </w:rPr>
              <w:t>ş</w:t>
            </w:r>
            <w:r>
              <w:rPr>
                <w:rFonts w:ascii="Times New Roman"/>
                <w:sz w:val="16"/>
              </w:rPr>
              <w:t>leyi</w:t>
            </w:r>
            <w:r>
              <w:rPr>
                <w:rFonts w:ascii="Times New Roman"/>
                <w:sz w:val="16"/>
              </w:rPr>
              <w:t>ş</w:t>
            </w:r>
            <w:r>
              <w:rPr>
                <w:rFonts w:ascii="Times New Roman"/>
                <w:sz w:val="16"/>
              </w:rPr>
              <w:t>ini y</w:t>
            </w:r>
            <w:r>
              <w:rPr>
                <w:rFonts w:ascii="Times New Roman"/>
                <w:sz w:val="16"/>
              </w:rPr>
              <w:t>ü</w:t>
            </w:r>
            <w:r>
              <w:rPr>
                <w:rFonts w:ascii="Times New Roman"/>
                <w:sz w:val="16"/>
              </w:rPr>
              <w:t>r</w:t>
            </w:r>
            <w:r>
              <w:rPr>
                <w:rFonts w:ascii="Times New Roman"/>
                <w:sz w:val="16"/>
              </w:rPr>
              <w:t>ü</w:t>
            </w:r>
            <w:r>
              <w:rPr>
                <w:rFonts w:ascii="Times New Roman"/>
                <w:sz w:val="16"/>
              </w:rPr>
              <w:t>tmek</w:t>
            </w:r>
          </w:p>
        </w:tc>
      </w:tr>
      <w:tr w:rsidR="00474AAC" w:rsidTr="00CF1325">
        <w:trPr>
          <w:trHeight w:val="234"/>
        </w:trPr>
        <w:tc>
          <w:tcPr>
            <w:tcW w:w="4892" w:type="dxa"/>
          </w:tcPr>
          <w:p w:rsidR="00474AAC" w:rsidRDefault="00B74296">
            <w:pPr>
              <w:pStyle w:val="TableParagraph"/>
              <w:spacing w:line="214" w:lineRule="exact"/>
              <w:ind w:left="107"/>
              <w:rPr>
                <w:sz w:val="20"/>
              </w:rPr>
            </w:pPr>
            <w:r>
              <w:rPr>
                <w:sz w:val="20"/>
              </w:rPr>
              <w:t>Müdür</w:t>
            </w:r>
            <w:r>
              <w:rPr>
                <w:spacing w:val="-7"/>
                <w:sz w:val="20"/>
              </w:rPr>
              <w:t xml:space="preserve"> </w:t>
            </w:r>
            <w:r>
              <w:rPr>
                <w:sz w:val="20"/>
              </w:rPr>
              <w:t>Baş</w:t>
            </w:r>
            <w:r>
              <w:rPr>
                <w:spacing w:val="-5"/>
                <w:sz w:val="20"/>
              </w:rPr>
              <w:t xml:space="preserve"> </w:t>
            </w:r>
            <w:r>
              <w:rPr>
                <w:spacing w:val="-2"/>
                <w:sz w:val="20"/>
              </w:rPr>
              <w:t>Yardımcısı</w:t>
            </w:r>
          </w:p>
        </w:tc>
        <w:tc>
          <w:tcPr>
            <w:tcW w:w="4888" w:type="dxa"/>
          </w:tcPr>
          <w:p w:rsidR="00474AAC" w:rsidRDefault="007F6F7F">
            <w:pPr>
              <w:pStyle w:val="TableParagraph"/>
              <w:rPr>
                <w:rFonts w:ascii="Times New Roman"/>
                <w:sz w:val="16"/>
              </w:rPr>
            </w:pPr>
            <w:r>
              <w:rPr>
                <w:rFonts w:ascii="Times New Roman"/>
                <w:sz w:val="16"/>
              </w:rPr>
              <w:t>-</w:t>
            </w:r>
          </w:p>
        </w:tc>
      </w:tr>
      <w:tr w:rsidR="00474AAC" w:rsidTr="00CF1325">
        <w:trPr>
          <w:trHeight w:val="234"/>
        </w:trPr>
        <w:tc>
          <w:tcPr>
            <w:tcW w:w="4892" w:type="dxa"/>
            <w:shd w:val="clear" w:color="auto" w:fill="E2EFD9"/>
          </w:tcPr>
          <w:p w:rsidR="00474AAC" w:rsidRDefault="00B74296">
            <w:pPr>
              <w:pStyle w:val="TableParagraph"/>
              <w:spacing w:line="214" w:lineRule="exact"/>
              <w:ind w:left="107"/>
              <w:rPr>
                <w:sz w:val="20"/>
              </w:rPr>
            </w:pPr>
            <w:r>
              <w:rPr>
                <w:sz w:val="20"/>
              </w:rPr>
              <w:t>Müdür</w:t>
            </w:r>
            <w:r>
              <w:rPr>
                <w:spacing w:val="-7"/>
                <w:sz w:val="20"/>
              </w:rPr>
              <w:t xml:space="preserve"> </w:t>
            </w:r>
            <w:r>
              <w:rPr>
                <w:spacing w:val="-2"/>
                <w:sz w:val="20"/>
              </w:rPr>
              <w:t>Yardımcısı</w:t>
            </w:r>
          </w:p>
        </w:tc>
        <w:tc>
          <w:tcPr>
            <w:tcW w:w="4888" w:type="dxa"/>
            <w:shd w:val="clear" w:color="auto" w:fill="E2EFD9"/>
          </w:tcPr>
          <w:p w:rsidR="00474AAC" w:rsidRDefault="007F6F7F">
            <w:pPr>
              <w:pStyle w:val="TableParagraph"/>
              <w:rPr>
                <w:rFonts w:ascii="Times New Roman"/>
                <w:sz w:val="16"/>
              </w:rPr>
            </w:pPr>
            <w:r>
              <w:rPr>
                <w:rFonts w:ascii="Times New Roman"/>
                <w:sz w:val="16"/>
              </w:rPr>
              <w:t>Okul m</w:t>
            </w:r>
            <w:r>
              <w:rPr>
                <w:rFonts w:ascii="Times New Roman"/>
                <w:sz w:val="16"/>
              </w:rPr>
              <w:t>ü</w:t>
            </w:r>
            <w:r>
              <w:rPr>
                <w:rFonts w:ascii="Times New Roman"/>
                <w:sz w:val="16"/>
              </w:rPr>
              <w:t>d</w:t>
            </w:r>
            <w:r>
              <w:rPr>
                <w:rFonts w:ascii="Times New Roman"/>
                <w:sz w:val="16"/>
              </w:rPr>
              <w:t>ü</w:t>
            </w:r>
            <w:r>
              <w:rPr>
                <w:rFonts w:ascii="Times New Roman"/>
                <w:sz w:val="16"/>
              </w:rPr>
              <w:t>r</w:t>
            </w:r>
            <w:r>
              <w:rPr>
                <w:rFonts w:ascii="Times New Roman"/>
                <w:sz w:val="16"/>
              </w:rPr>
              <w:t>ü</w:t>
            </w:r>
            <w:r>
              <w:rPr>
                <w:rFonts w:ascii="Times New Roman"/>
                <w:sz w:val="16"/>
              </w:rPr>
              <w:t>n</w:t>
            </w:r>
            <w:r>
              <w:rPr>
                <w:rFonts w:ascii="Times New Roman"/>
                <w:sz w:val="16"/>
              </w:rPr>
              <w:t>ü</w:t>
            </w:r>
            <w:r>
              <w:rPr>
                <w:rFonts w:ascii="Times New Roman"/>
                <w:sz w:val="16"/>
              </w:rPr>
              <w:t>n verdi</w:t>
            </w:r>
            <w:r>
              <w:rPr>
                <w:rFonts w:ascii="Times New Roman"/>
                <w:sz w:val="16"/>
              </w:rPr>
              <w:t>ğ</w:t>
            </w:r>
            <w:r>
              <w:rPr>
                <w:rFonts w:ascii="Times New Roman"/>
                <w:sz w:val="16"/>
              </w:rPr>
              <w:t>i g</w:t>
            </w:r>
            <w:r>
              <w:rPr>
                <w:rFonts w:ascii="Times New Roman"/>
                <w:sz w:val="16"/>
              </w:rPr>
              <w:t>ö</w:t>
            </w:r>
            <w:r>
              <w:rPr>
                <w:rFonts w:ascii="Times New Roman"/>
                <w:sz w:val="16"/>
              </w:rPr>
              <w:t>revleri yapmak</w:t>
            </w:r>
          </w:p>
        </w:tc>
      </w:tr>
      <w:tr w:rsidR="00474AAC" w:rsidTr="00CF1325">
        <w:trPr>
          <w:trHeight w:val="234"/>
        </w:trPr>
        <w:tc>
          <w:tcPr>
            <w:tcW w:w="4892" w:type="dxa"/>
          </w:tcPr>
          <w:p w:rsidR="00474AAC" w:rsidRDefault="00B74296">
            <w:pPr>
              <w:pStyle w:val="TableParagraph"/>
              <w:spacing w:line="214" w:lineRule="exact"/>
              <w:ind w:left="107"/>
              <w:rPr>
                <w:sz w:val="20"/>
              </w:rPr>
            </w:pPr>
            <w:r>
              <w:rPr>
                <w:sz w:val="20"/>
              </w:rPr>
              <w:t>Atölye</w:t>
            </w:r>
            <w:r>
              <w:rPr>
                <w:spacing w:val="-6"/>
                <w:sz w:val="20"/>
              </w:rPr>
              <w:t xml:space="preserve"> </w:t>
            </w:r>
            <w:r>
              <w:rPr>
                <w:sz w:val="20"/>
              </w:rPr>
              <w:t>ve</w:t>
            </w:r>
            <w:r>
              <w:rPr>
                <w:spacing w:val="-7"/>
                <w:sz w:val="20"/>
              </w:rPr>
              <w:t xml:space="preserve"> </w:t>
            </w:r>
            <w:r>
              <w:rPr>
                <w:sz w:val="20"/>
              </w:rPr>
              <w:t>Bölüm</w:t>
            </w:r>
            <w:r>
              <w:rPr>
                <w:spacing w:val="-4"/>
                <w:sz w:val="20"/>
              </w:rPr>
              <w:t xml:space="preserve"> </w:t>
            </w:r>
            <w:r>
              <w:rPr>
                <w:spacing w:val="-2"/>
                <w:sz w:val="20"/>
              </w:rPr>
              <w:t>Şefleri</w:t>
            </w:r>
          </w:p>
        </w:tc>
        <w:tc>
          <w:tcPr>
            <w:tcW w:w="4888" w:type="dxa"/>
          </w:tcPr>
          <w:p w:rsidR="00474AAC" w:rsidRDefault="007F6F7F">
            <w:pPr>
              <w:pStyle w:val="TableParagraph"/>
              <w:rPr>
                <w:rFonts w:ascii="Times New Roman"/>
                <w:sz w:val="16"/>
              </w:rPr>
            </w:pPr>
            <w:r>
              <w:rPr>
                <w:rFonts w:ascii="Times New Roman"/>
                <w:sz w:val="16"/>
              </w:rPr>
              <w:t>-</w:t>
            </w:r>
          </w:p>
        </w:tc>
      </w:tr>
      <w:tr w:rsidR="00474AAC" w:rsidTr="00CF1325">
        <w:trPr>
          <w:trHeight w:val="234"/>
        </w:trPr>
        <w:tc>
          <w:tcPr>
            <w:tcW w:w="4892" w:type="dxa"/>
            <w:shd w:val="clear" w:color="auto" w:fill="E2EFD9"/>
          </w:tcPr>
          <w:p w:rsidR="00474AAC" w:rsidRDefault="00B74296">
            <w:pPr>
              <w:pStyle w:val="TableParagraph"/>
              <w:spacing w:line="214" w:lineRule="exact"/>
              <w:ind w:left="107"/>
              <w:rPr>
                <w:sz w:val="20"/>
              </w:rPr>
            </w:pPr>
            <w:r>
              <w:rPr>
                <w:spacing w:val="-2"/>
                <w:sz w:val="20"/>
              </w:rPr>
              <w:t>Öğretmenler</w:t>
            </w:r>
          </w:p>
        </w:tc>
        <w:tc>
          <w:tcPr>
            <w:tcW w:w="4888" w:type="dxa"/>
            <w:shd w:val="clear" w:color="auto" w:fill="E2EFD9"/>
          </w:tcPr>
          <w:p w:rsidR="00474AAC" w:rsidRDefault="007F6F7F">
            <w:pPr>
              <w:pStyle w:val="TableParagraph"/>
              <w:rPr>
                <w:rFonts w:ascii="Times New Roman"/>
                <w:sz w:val="16"/>
              </w:rPr>
            </w:pPr>
            <w:r>
              <w:rPr>
                <w:rFonts w:ascii="Times New Roman"/>
                <w:sz w:val="16"/>
              </w:rPr>
              <w:t>E</w:t>
            </w:r>
            <w:r>
              <w:rPr>
                <w:rFonts w:ascii="Times New Roman"/>
                <w:sz w:val="16"/>
              </w:rPr>
              <w:t>ğ</w:t>
            </w:r>
            <w:r>
              <w:rPr>
                <w:rFonts w:ascii="Times New Roman"/>
                <w:sz w:val="16"/>
              </w:rPr>
              <w:t xml:space="preserve">itim ve </w:t>
            </w:r>
            <w:r>
              <w:rPr>
                <w:rFonts w:ascii="Times New Roman"/>
                <w:sz w:val="16"/>
              </w:rPr>
              <w:t>öğ</w:t>
            </w:r>
            <w:r>
              <w:rPr>
                <w:rFonts w:ascii="Times New Roman"/>
                <w:sz w:val="16"/>
              </w:rPr>
              <w:t>retim i</w:t>
            </w:r>
            <w:r>
              <w:rPr>
                <w:rFonts w:ascii="Times New Roman"/>
                <w:sz w:val="16"/>
              </w:rPr>
              <w:t>ş</w:t>
            </w:r>
            <w:r>
              <w:rPr>
                <w:rFonts w:ascii="Times New Roman"/>
                <w:sz w:val="16"/>
              </w:rPr>
              <w:t>lerinin y</w:t>
            </w:r>
            <w:r>
              <w:rPr>
                <w:rFonts w:ascii="Times New Roman"/>
                <w:sz w:val="16"/>
              </w:rPr>
              <w:t>ü</w:t>
            </w:r>
            <w:r>
              <w:rPr>
                <w:rFonts w:ascii="Times New Roman"/>
                <w:sz w:val="16"/>
              </w:rPr>
              <w:t>r</w:t>
            </w:r>
            <w:r>
              <w:rPr>
                <w:rFonts w:ascii="Times New Roman"/>
                <w:sz w:val="16"/>
              </w:rPr>
              <w:t>ü</w:t>
            </w:r>
            <w:r>
              <w:rPr>
                <w:rFonts w:ascii="Times New Roman"/>
                <w:sz w:val="16"/>
              </w:rPr>
              <w:t>tmek</w:t>
            </w:r>
          </w:p>
        </w:tc>
      </w:tr>
      <w:tr w:rsidR="00474AAC" w:rsidTr="00CF1325">
        <w:trPr>
          <w:trHeight w:val="234"/>
        </w:trPr>
        <w:tc>
          <w:tcPr>
            <w:tcW w:w="4892" w:type="dxa"/>
          </w:tcPr>
          <w:p w:rsidR="00474AAC" w:rsidRDefault="00B74296">
            <w:pPr>
              <w:pStyle w:val="TableParagraph"/>
              <w:spacing w:line="214" w:lineRule="exact"/>
              <w:ind w:left="107"/>
              <w:rPr>
                <w:sz w:val="20"/>
              </w:rPr>
            </w:pPr>
            <w:r>
              <w:rPr>
                <w:sz w:val="20"/>
              </w:rPr>
              <w:t>Yönetim</w:t>
            </w:r>
            <w:r>
              <w:rPr>
                <w:spacing w:val="-6"/>
                <w:sz w:val="20"/>
              </w:rPr>
              <w:t xml:space="preserve"> </w:t>
            </w:r>
            <w:r>
              <w:rPr>
                <w:sz w:val="20"/>
              </w:rPr>
              <w:t>İşleri</w:t>
            </w:r>
            <w:r>
              <w:rPr>
                <w:spacing w:val="-5"/>
                <w:sz w:val="20"/>
              </w:rPr>
              <w:t xml:space="preserve"> </w:t>
            </w:r>
            <w:r>
              <w:rPr>
                <w:sz w:val="20"/>
              </w:rPr>
              <w:t>ve</w:t>
            </w:r>
            <w:r>
              <w:rPr>
                <w:spacing w:val="-7"/>
                <w:sz w:val="20"/>
              </w:rPr>
              <w:t xml:space="preserve"> </w:t>
            </w:r>
            <w:r>
              <w:rPr>
                <w:sz w:val="20"/>
              </w:rPr>
              <w:t>Büro</w:t>
            </w:r>
            <w:r>
              <w:rPr>
                <w:spacing w:val="-5"/>
                <w:sz w:val="20"/>
              </w:rPr>
              <w:t xml:space="preserve"> </w:t>
            </w:r>
            <w:r>
              <w:rPr>
                <w:spacing w:val="-2"/>
                <w:sz w:val="20"/>
              </w:rPr>
              <w:t>Memuru</w:t>
            </w:r>
          </w:p>
        </w:tc>
        <w:tc>
          <w:tcPr>
            <w:tcW w:w="4888" w:type="dxa"/>
          </w:tcPr>
          <w:p w:rsidR="00474AAC" w:rsidRDefault="007F6F7F">
            <w:pPr>
              <w:pStyle w:val="TableParagraph"/>
              <w:rPr>
                <w:rFonts w:ascii="Times New Roman"/>
                <w:sz w:val="16"/>
              </w:rPr>
            </w:pPr>
            <w:r>
              <w:rPr>
                <w:rFonts w:ascii="Times New Roman"/>
                <w:sz w:val="16"/>
              </w:rPr>
              <w:t>-</w:t>
            </w:r>
          </w:p>
        </w:tc>
      </w:tr>
      <w:tr w:rsidR="00474AAC" w:rsidTr="00CF1325">
        <w:trPr>
          <w:trHeight w:val="234"/>
        </w:trPr>
        <w:tc>
          <w:tcPr>
            <w:tcW w:w="4892" w:type="dxa"/>
            <w:shd w:val="clear" w:color="auto" w:fill="E2EFD9"/>
          </w:tcPr>
          <w:p w:rsidR="00474AAC" w:rsidRDefault="00B74296">
            <w:pPr>
              <w:pStyle w:val="TableParagraph"/>
              <w:spacing w:line="214" w:lineRule="exact"/>
              <w:ind w:left="107"/>
              <w:rPr>
                <w:sz w:val="20"/>
              </w:rPr>
            </w:pPr>
            <w:r>
              <w:rPr>
                <w:sz w:val="20"/>
              </w:rPr>
              <w:t>Yardımcı</w:t>
            </w:r>
            <w:r>
              <w:rPr>
                <w:spacing w:val="-10"/>
                <w:sz w:val="20"/>
              </w:rPr>
              <w:t xml:space="preserve"> </w:t>
            </w:r>
            <w:r>
              <w:rPr>
                <w:sz w:val="20"/>
              </w:rPr>
              <w:t>Hizmetler</w:t>
            </w:r>
            <w:r>
              <w:rPr>
                <w:spacing w:val="-10"/>
                <w:sz w:val="20"/>
              </w:rPr>
              <w:t xml:space="preserve"> </w:t>
            </w:r>
            <w:r>
              <w:rPr>
                <w:spacing w:val="-2"/>
                <w:sz w:val="20"/>
              </w:rPr>
              <w:t>Personeli</w:t>
            </w:r>
          </w:p>
        </w:tc>
        <w:tc>
          <w:tcPr>
            <w:tcW w:w="4888" w:type="dxa"/>
            <w:shd w:val="clear" w:color="auto" w:fill="E2EFD9"/>
          </w:tcPr>
          <w:p w:rsidR="00474AAC" w:rsidRDefault="007F6F7F">
            <w:pPr>
              <w:pStyle w:val="TableParagraph"/>
              <w:rPr>
                <w:rFonts w:ascii="Times New Roman"/>
                <w:sz w:val="16"/>
              </w:rPr>
            </w:pPr>
            <w:r>
              <w:rPr>
                <w:rFonts w:ascii="Times New Roman"/>
                <w:sz w:val="16"/>
              </w:rPr>
              <w:t>Temizlik hizmetleri</w:t>
            </w:r>
          </w:p>
        </w:tc>
      </w:tr>
    </w:tbl>
    <w:p w:rsidR="00474AAC" w:rsidRDefault="00474AAC">
      <w:pPr>
        <w:pStyle w:val="GvdeMetni"/>
        <w:rPr>
          <w:b/>
          <w:sz w:val="20"/>
        </w:rPr>
      </w:pPr>
    </w:p>
    <w:p w:rsidR="00474AAC" w:rsidRDefault="00474AAC">
      <w:pPr>
        <w:pStyle w:val="GvdeMetni"/>
        <w:spacing w:before="229"/>
        <w:rPr>
          <w:b/>
          <w:sz w:val="20"/>
        </w:rPr>
      </w:pPr>
    </w:p>
    <w:p w:rsidR="00474AAC" w:rsidRDefault="00B74296">
      <w:pPr>
        <w:ind w:left="958"/>
        <w:rPr>
          <w:b/>
          <w:sz w:val="20"/>
        </w:rPr>
      </w:pPr>
      <w:r>
        <w:rPr>
          <w:b/>
          <w:sz w:val="20"/>
        </w:rPr>
        <w:t>Tablo</w:t>
      </w:r>
      <w:r>
        <w:rPr>
          <w:b/>
          <w:spacing w:val="-7"/>
          <w:sz w:val="20"/>
        </w:rPr>
        <w:t xml:space="preserve"> </w:t>
      </w:r>
      <w:r>
        <w:rPr>
          <w:b/>
          <w:sz w:val="20"/>
        </w:rPr>
        <w:t>6.</w:t>
      </w:r>
      <w:r>
        <w:rPr>
          <w:b/>
          <w:spacing w:val="-7"/>
          <w:sz w:val="20"/>
        </w:rPr>
        <w:t xml:space="preserve"> </w:t>
      </w:r>
      <w:r>
        <w:rPr>
          <w:b/>
          <w:sz w:val="20"/>
        </w:rPr>
        <w:t>İdari</w:t>
      </w:r>
      <w:r>
        <w:rPr>
          <w:b/>
          <w:spacing w:val="-9"/>
          <w:sz w:val="20"/>
        </w:rPr>
        <w:t xml:space="preserve"> </w:t>
      </w:r>
      <w:r>
        <w:rPr>
          <w:b/>
          <w:sz w:val="20"/>
        </w:rPr>
        <w:t>Personelin</w:t>
      </w:r>
      <w:r>
        <w:rPr>
          <w:b/>
          <w:spacing w:val="-4"/>
          <w:sz w:val="20"/>
        </w:rPr>
        <w:t xml:space="preserve"> </w:t>
      </w:r>
      <w:r>
        <w:rPr>
          <w:b/>
          <w:sz w:val="20"/>
        </w:rPr>
        <w:t>Hizmet</w:t>
      </w:r>
      <w:r>
        <w:rPr>
          <w:b/>
          <w:spacing w:val="-9"/>
          <w:sz w:val="20"/>
        </w:rPr>
        <w:t xml:space="preserve"> </w:t>
      </w:r>
      <w:r>
        <w:rPr>
          <w:b/>
          <w:sz w:val="20"/>
        </w:rPr>
        <w:t>Süresine</w:t>
      </w:r>
      <w:r>
        <w:rPr>
          <w:b/>
          <w:spacing w:val="-7"/>
          <w:sz w:val="20"/>
        </w:rPr>
        <w:t xml:space="preserve"> </w:t>
      </w:r>
      <w:r>
        <w:rPr>
          <w:b/>
          <w:sz w:val="20"/>
        </w:rPr>
        <w:t>İlişkin</w:t>
      </w:r>
      <w:r>
        <w:rPr>
          <w:b/>
          <w:spacing w:val="-6"/>
          <w:sz w:val="20"/>
        </w:rPr>
        <w:t xml:space="preserve"> </w:t>
      </w:r>
      <w:r>
        <w:rPr>
          <w:b/>
          <w:spacing w:val="-2"/>
          <w:sz w:val="20"/>
        </w:rPr>
        <w:t>Bilgiler</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66"/>
        <w:gridCol w:w="3021"/>
        <w:gridCol w:w="3193"/>
      </w:tblGrid>
      <w:tr w:rsidR="00474AAC" w:rsidTr="00A16EDA">
        <w:trPr>
          <w:trHeight w:val="234"/>
        </w:trPr>
        <w:tc>
          <w:tcPr>
            <w:tcW w:w="3566" w:type="dxa"/>
            <w:vMerge w:val="restart"/>
            <w:shd w:val="clear" w:color="auto" w:fill="E2EFD9"/>
          </w:tcPr>
          <w:p w:rsidR="00474AAC" w:rsidRDefault="00B74296">
            <w:pPr>
              <w:pStyle w:val="TableParagraph"/>
              <w:spacing w:line="234" w:lineRule="exact"/>
              <w:ind w:left="107"/>
              <w:rPr>
                <w:b/>
                <w:sz w:val="20"/>
              </w:rPr>
            </w:pPr>
            <w:r>
              <w:rPr>
                <w:b/>
                <w:sz w:val="20"/>
              </w:rPr>
              <w:t>Hizmet</w:t>
            </w:r>
            <w:r>
              <w:rPr>
                <w:b/>
                <w:spacing w:val="-11"/>
                <w:sz w:val="20"/>
              </w:rPr>
              <w:t xml:space="preserve"> </w:t>
            </w:r>
            <w:r>
              <w:rPr>
                <w:b/>
                <w:spacing w:val="-2"/>
                <w:sz w:val="20"/>
              </w:rPr>
              <w:t>Süreleri</w:t>
            </w:r>
          </w:p>
        </w:tc>
        <w:tc>
          <w:tcPr>
            <w:tcW w:w="6214" w:type="dxa"/>
            <w:gridSpan w:val="2"/>
            <w:shd w:val="clear" w:color="auto" w:fill="E2EFD9"/>
          </w:tcPr>
          <w:p w:rsidR="00474AAC" w:rsidRDefault="007F6F7F">
            <w:pPr>
              <w:pStyle w:val="TableParagraph"/>
              <w:tabs>
                <w:tab w:val="left" w:leader="dot" w:pos="662"/>
              </w:tabs>
              <w:spacing w:line="215" w:lineRule="exact"/>
              <w:ind w:left="108"/>
              <w:rPr>
                <w:b/>
                <w:sz w:val="20"/>
              </w:rPr>
            </w:pPr>
            <w:r>
              <w:rPr>
                <w:b/>
                <w:spacing w:val="-10"/>
                <w:sz w:val="20"/>
              </w:rPr>
              <w:t xml:space="preserve">2024 </w:t>
            </w:r>
            <w:r w:rsidR="00B74296">
              <w:rPr>
                <w:b/>
                <w:sz w:val="20"/>
              </w:rPr>
              <w:t>Yıl</w:t>
            </w:r>
            <w:r w:rsidR="00B74296">
              <w:rPr>
                <w:b/>
                <w:spacing w:val="-3"/>
                <w:sz w:val="20"/>
              </w:rPr>
              <w:t xml:space="preserve"> </w:t>
            </w:r>
            <w:r w:rsidR="00B74296">
              <w:rPr>
                <w:b/>
                <w:spacing w:val="-2"/>
                <w:sz w:val="20"/>
              </w:rPr>
              <w:t>İtibarıyla</w:t>
            </w:r>
          </w:p>
        </w:tc>
      </w:tr>
      <w:tr w:rsidR="00474AAC" w:rsidTr="00A16EDA">
        <w:trPr>
          <w:trHeight w:val="234"/>
        </w:trPr>
        <w:tc>
          <w:tcPr>
            <w:tcW w:w="3566" w:type="dxa"/>
            <w:vMerge/>
            <w:tcBorders>
              <w:top w:val="nil"/>
            </w:tcBorders>
            <w:shd w:val="clear" w:color="auto" w:fill="E2EFD9"/>
          </w:tcPr>
          <w:p w:rsidR="00474AAC" w:rsidRDefault="00474AAC">
            <w:pPr>
              <w:rPr>
                <w:sz w:val="2"/>
                <w:szCs w:val="2"/>
              </w:rPr>
            </w:pPr>
          </w:p>
        </w:tc>
        <w:tc>
          <w:tcPr>
            <w:tcW w:w="3021" w:type="dxa"/>
          </w:tcPr>
          <w:p w:rsidR="00474AAC" w:rsidRDefault="00B74296">
            <w:pPr>
              <w:pStyle w:val="TableParagraph"/>
              <w:spacing w:line="215" w:lineRule="exact"/>
              <w:ind w:left="108"/>
              <w:rPr>
                <w:b/>
                <w:sz w:val="20"/>
              </w:rPr>
            </w:pPr>
            <w:r>
              <w:rPr>
                <w:b/>
                <w:sz w:val="20"/>
              </w:rPr>
              <w:t>Kişi</w:t>
            </w:r>
            <w:r>
              <w:rPr>
                <w:b/>
                <w:spacing w:val="-7"/>
                <w:sz w:val="20"/>
              </w:rPr>
              <w:t xml:space="preserve"> </w:t>
            </w:r>
            <w:r>
              <w:rPr>
                <w:b/>
                <w:spacing w:val="-2"/>
                <w:sz w:val="20"/>
              </w:rPr>
              <w:t>Sayısı</w:t>
            </w:r>
          </w:p>
        </w:tc>
        <w:tc>
          <w:tcPr>
            <w:tcW w:w="3193" w:type="dxa"/>
          </w:tcPr>
          <w:p w:rsidR="00474AAC" w:rsidRDefault="00B74296">
            <w:pPr>
              <w:pStyle w:val="TableParagraph"/>
              <w:spacing w:line="215" w:lineRule="exact"/>
              <w:ind w:left="108"/>
              <w:rPr>
                <w:sz w:val="20"/>
              </w:rPr>
            </w:pPr>
            <w:r>
              <w:rPr>
                <w:spacing w:val="-10"/>
                <w:sz w:val="20"/>
              </w:rPr>
              <w:t>%</w:t>
            </w:r>
          </w:p>
        </w:tc>
      </w:tr>
      <w:tr w:rsidR="00474AAC" w:rsidTr="00A16EDA">
        <w:trPr>
          <w:trHeight w:val="234"/>
        </w:trPr>
        <w:tc>
          <w:tcPr>
            <w:tcW w:w="3566" w:type="dxa"/>
            <w:shd w:val="clear" w:color="auto" w:fill="E2EFD9"/>
          </w:tcPr>
          <w:p w:rsidR="00474AAC" w:rsidRDefault="00B74296">
            <w:pPr>
              <w:pStyle w:val="TableParagraph"/>
              <w:spacing w:line="215" w:lineRule="exact"/>
              <w:ind w:left="107"/>
              <w:rPr>
                <w:sz w:val="20"/>
              </w:rPr>
            </w:pPr>
            <w:r>
              <w:rPr>
                <w:sz w:val="20"/>
              </w:rPr>
              <w:t>1-4</w:t>
            </w:r>
            <w:r>
              <w:rPr>
                <w:spacing w:val="-3"/>
                <w:sz w:val="20"/>
              </w:rPr>
              <w:t xml:space="preserve"> </w:t>
            </w:r>
            <w:r>
              <w:rPr>
                <w:spacing w:val="-5"/>
                <w:sz w:val="20"/>
              </w:rPr>
              <w:t>Yıl</w:t>
            </w:r>
          </w:p>
        </w:tc>
        <w:tc>
          <w:tcPr>
            <w:tcW w:w="3021" w:type="dxa"/>
          </w:tcPr>
          <w:p w:rsidR="00474AAC" w:rsidRDefault="007F6F7F">
            <w:pPr>
              <w:pStyle w:val="TableParagraph"/>
              <w:rPr>
                <w:rFonts w:ascii="Times New Roman"/>
                <w:sz w:val="16"/>
              </w:rPr>
            </w:pPr>
            <w:r>
              <w:rPr>
                <w:rFonts w:ascii="Times New Roman"/>
                <w:sz w:val="16"/>
              </w:rPr>
              <w:t>0</w:t>
            </w:r>
          </w:p>
        </w:tc>
        <w:tc>
          <w:tcPr>
            <w:tcW w:w="3193" w:type="dxa"/>
          </w:tcPr>
          <w:p w:rsidR="00474AAC" w:rsidRDefault="00474AAC">
            <w:pPr>
              <w:pStyle w:val="TableParagraph"/>
              <w:rPr>
                <w:rFonts w:ascii="Times New Roman"/>
                <w:sz w:val="16"/>
              </w:rPr>
            </w:pPr>
          </w:p>
        </w:tc>
      </w:tr>
      <w:tr w:rsidR="00474AAC" w:rsidTr="00A16EDA">
        <w:trPr>
          <w:trHeight w:val="232"/>
        </w:trPr>
        <w:tc>
          <w:tcPr>
            <w:tcW w:w="3566" w:type="dxa"/>
            <w:shd w:val="clear" w:color="auto" w:fill="E2EFD9"/>
          </w:tcPr>
          <w:p w:rsidR="00474AAC" w:rsidRDefault="00B74296">
            <w:pPr>
              <w:pStyle w:val="TableParagraph"/>
              <w:spacing w:line="212" w:lineRule="exact"/>
              <w:ind w:left="107"/>
              <w:rPr>
                <w:sz w:val="20"/>
              </w:rPr>
            </w:pPr>
            <w:r>
              <w:rPr>
                <w:sz w:val="20"/>
              </w:rPr>
              <w:t>5-6</w:t>
            </w:r>
            <w:r>
              <w:rPr>
                <w:spacing w:val="-3"/>
                <w:sz w:val="20"/>
              </w:rPr>
              <w:t xml:space="preserve"> </w:t>
            </w:r>
            <w:r>
              <w:rPr>
                <w:spacing w:val="-5"/>
                <w:sz w:val="20"/>
              </w:rPr>
              <w:t>Yıl</w:t>
            </w:r>
          </w:p>
        </w:tc>
        <w:tc>
          <w:tcPr>
            <w:tcW w:w="3021" w:type="dxa"/>
          </w:tcPr>
          <w:p w:rsidR="00474AAC" w:rsidRDefault="00932465">
            <w:pPr>
              <w:pStyle w:val="TableParagraph"/>
              <w:rPr>
                <w:rFonts w:ascii="Times New Roman"/>
                <w:sz w:val="16"/>
              </w:rPr>
            </w:pPr>
            <w:r>
              <w:rPr>
                <w:rFonts w:ascii="Times New Roman"/>
                <w:sz w:val="16"/>
              </w:rPr>
              <w:t>0</w:t>
            </w:r>
          </w:p>
        </w:tc>
        <w:tc>
          <w:tcPr>
            <w:tcW w:w="3193" w:type="dxa"/>
          </w:tcPr>
          <w:p w:rsidR="00474AAC" w:rsidRDefault="00474AAC">
            <w:pPr>
              <w:pStyle w:val="TableParagraph"/>
              <w:rPr>
                <w:rFonts w:ascii="Times New Roman"/>
                <w:sz w:val="16"/>
              </w:rPr>
            </w:pPr>
          </w:p>
        </w:tc>
      </w:tr>
      <w:tr w:rsidR="00474AAC" w:rsidTr="00A16EDA">
        <w:trPr>
          <w:trHeight w:val="234"/>
        </w:trPr>
        <w:tc>
          <w:tcPr>
            <w:tcW w:w="3566" w:type="dxa"/>
            <w:shd w:val="clear" w:color="auto" w:fill="E2EFD9"/>
          </w:tcPr>
          <w:p w:rsidR="00474AAC" w:rsidRDefault="00B74296">
            <w:pPr>
              <w:pStyle w:val="TableParagraph"/>
              <w:spacing w:before="1" w:line="213" w:lineRule="exact"/>
              <w:ind w:left="107"/>
              <w:rPr>
                <w:sz w:val="20"/>
              </w:rPr>
            </w:pPr>
            <w:r>
              <w:rPr>
                <w:sz w:val="20"/>
              </w:rPr>
              <w:t>7-10</w:t>
            </w:r>
            <w:r>
              <w:rPr>
                <w:spacing w:val="-4"/>
                <w:sz w:val="20"/>
              </w:rPr>
              <w:t xml:space="preserve"> </w:t>
            </w:r>
            <w:r>
              <w:rPr>
                <w:spacing w:val="-5"/>
                <w:sz w:val="20"/>
              </w:rPr>
              <w:t>Yıl</w:t>
            </w:r>
          </w:p>
        </w:tc>
        <w:tc>
          <w:tcPr>
            <w:tcW w:w="3021" w:type="dxa"/>
          </w:tcPr>
          <w:p w:rsidR="00474AAC" w:rsidRDefault="00E3367B">
            <w:pPr>
              <w:pStyle w:val="TableParagraph"/>
              <w:rPr>
                <w:rFonts w:ascii="Times New Roman"/>
                <w:sz w:val="16"/>
              </w:rPr>
            </w:pPr>
            <w:r>
              <w:rPr>
                <w:rFonts w:ascii="Times New Roman"/>
                <w:sz w:val="16"/>
              </w:rPr>
              <w:t>0</w:t>
            </w:r>
          </w:p>
        </w:tc>
        <w:tc>
          <w:tcPr>
            <w:tcW w:w="3193" w:type="dxa"/>
          </w:tcPr>
          <w:p w:rsidR="00474AAC" w:rsidRDefault="00474AAC">
            <w:pPr>
              <w:pStyle w:val="TableParagraph"/>
              <w:rPr>
                <w:rFonts w:ascii="Times New Roman"/>
                <w:sz w:val="16"/>
              </w:rPr>
            </w:pPr>
          </w:p>
        </w:tc>
      </w:tr>
      <w:tr w:rsidR="00474AAC" w:rsidTr="00A16EDA">
        <w:trPr>
          <w:trHeight w:val="234"/>
        </w:trPr>
        <w:tc>
          <w:tcPr>
            <w:tcW w:w="3566" w:type="dxa"/>
            <w:shd w:val="clear" w:color="auto" w:fill="E2EFD9"/>
          </w:tcPr>
          <w:p w:rsidR="00474AAC" w:rsidRDefault="00B74296">
            <w:pPr>
              <w:pStyle w:val="TableParagraph"/>
              <w:spacing w:line="215" w:lineRule="exact"/>
              <w:ind w:left="107"/>
              <w:rPr>
                <w:sz w:val="20"/>
              </w:rPr>
            </w:pPr>
            <w:r>
              <w:rPr>
                <w:spacing w:val="-2"/>
                <w:sz w:val="20"/>
              </w:rPr>
              <w:t>10…..Üzeri</w:t>
            </w:r>
          </w:p>
        </w:tc>
        <w:tc>
          <w:tcPr>
            <w:tcW w:w="3021" w:type="dxa"/>
          </w:tcPr>
          <w:p w:rsidR="00474AAC" w:rsidRDefault="00932465">
            <w:pPr>
              <w:pStyle w:val="TableParagraph"/>
              <w:rPr>
                <w:rFonts w:ascii="Times New Roman"/>
                <w:sz w:val="16"/>
              </w:rPr>
            </w:pPr>
            <w:r>
              <w:rPr>
                <w:rFonts w:ascii="Times New Roman"/>
                <w:sz w:val="16"/>
              </w:rPr>
              <w:t>1</w:t>
            </w:r>
            <w:bookmarkStart w:id="14" w:name="_GoBack"/>
            <w:bookmarkEnd w:id="14"/>
          </w:p>
        </w:tc>
        <w:tc>
          <w:tcPr>
            <w:tcW w:w="3193" w:type="dxa"/>
          </w:tcPr>
          <w:p w:rsidR="00474AAC" w:rsidRDefault="00474AAC">
            <w:pPr>
              <w:pStyle w:val="TableParagraph"/>
              <w:rPr>
                <w:rFonts w:ascii="Times New Roman"/>
                <w:sz w:val="16"/>
              </w:rPr>
            </w:pPr>
          </w:p>
        </w:tc>
      </w:tr>
    </w:tbl>
    <w:p w:rsidR="00474AAC" w:rsidRDefault="00474AAC">
      <w:pPr>
        <w:pStyle w:val="GvdeMetni"/>
        <w:rPr>
          <w:b/>
          <w:sz w:val="20"/>
        </w:rPr>
      </w:pPr>
    </w:p>
    <w:p w:rsidR="00474AAC" w:rsidRDefault="00474AAC">
      <w:pPr>
        <w:pStyle w:val="GvdeMetni"/>
        <w:spacing w:before="29"/>
        <w:rPr>
          <w:b/>
          <w:sz w:val="20"/>
        </w:rPr>
      </w:pPr>
    </w:p>
    <w:p w:rsidR="00474AAC" w:rsidRDefault="00B74296">
      <w:pPr>
        <w:ind w:left="958"/>
        <w:rPr>
          <w:b/>
          <w:sz w:val="20"/>
        </w:rPr>
      </w:pPr>
      <w:r>
        <w:rPr>
          <w:b/>
          <w:sz w:val="20"/>
        </w:rPr>
        <w:t>Tablo</w:t>
      </w:r>
      <w:r>
        <w:rPr>
          <w:b/>
          <w:spacing w:val="-9"/>
          <w:sz w:val="20"/>
        </w:rPr>
        <w:t xml:space="preserve"> </w:t>
      </w:r>
      <w:r>
        <w:rPr>
          <w:b/>
          <w:sz w:val="20"/>
        </w:rPr>
        <w:t>7.</w:t>
      </w:r>
      <w:r>
        <w:rPr>
          <w:b/>
          <w:spacing w:val="-9"/>
          <w:sz w:val="20"/>
        </w:rPr>
        <w:t xml:space="preserve"> </w:t>
      </w:r>
      <w:r>
        <w:rPr>
          <w:b/>
          <w:sz w:val="20"/>
        </w:rPr>
        <w:t>Okul/Kurumda</w:t>
      </w:r>
      <w:r>
        <w:rPr>
          <w:b/>
          <w:spacing w:val="-10"/>
          <w:sz w:val="20"/>
        </w:rPr>
        <w:t xml:space="preserve"> </w:t>
      </w:r>
      <w:r>
        <w:rPr>
          <w:b/>
          <w:sz w:val="20"/>
        </w:rPr>
        <w:t>Oluşan</w:t>
      </w:r>
      <w:r>
        <w:rPr>
          <w:b/>
          <w:spacing w:val="-8"/>
          <w:sz w:val="20"/>
        </w:rPr>
        <w:t xml:space="preserve"> </w:t>
      </w:r>
      <w:r>
        <w:rPr>
          <w:b/>
          <w:sz w:val="20"/>
        </w:rPr>
        <w:t>Yönetici</w:t>
      </w:r>
      <w:r>
        <w:rPr>
          <w:b/>
          <w:spacing w:val="-10"/>
          <w:sz w:val="20"/>
        </w:rPr>
        <w:t xml:space="preserve"> </w:t>
      </w:r>
      <w:r>
        <w:rPr>
          <w:b/>
          <w:sz w:val="20"/>
        </w:rPr>
        <w:t>Sirkülasyonu</w:t>
      </w:r>
      <w:r>
        <w:rPr>
          <w:b/>
          <w:spacing w:val="-9"/>
          <w:sz w:val="20"/>
        </w:rPr>
        <w:t xml:space="preserve"> </w:t>
      </w:r>
      <w:r>
        <w:rPr>
          <w:b/>
          <w:spacing w:val="-2"/>
          <w:sz w:val="20"/>
        </w:rPr>
        <w:t>Oranı</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44"/>
        <w:gridCol w:w="1277"/>
        <w:gridCol w:w="1277"/>
        <w:gridCol w:w="1277"/>
        <w:gridCol w:w="1275"/>
        <w:gridCol w:w="1277"/>
        <w:gridCol w:w="1277"/>
      </w:tblGrid>
      <w:tr w:rsidR="00474AAC" w:rsidTr="00A16EDA">
        <w:trPr>
          <w:trHeight w:val="707"/>
        </w:trPr>
        <w:tc>
          <w:tcPr>
            <w:tcW w:w="1944" w:type="dxa"/>
            <w:vMerge w:val="restart"/>
            <w:shd w:val="clear" w:color="auto" w:fill="E2EFD9"/>
          </w:tcPr>
          <w:p w:rsidR="00474AAC" w:rsidRDefault="00474AAC">
            <w:pPr>
              <w:pStyle w:val="TableParagraph"/>
              <w:rPr>
                <w:rFonts w:ascii="Times New Roman"/>
                <w:sz w:val="18"/>
              </w:rPr>
            </w:pPr>
          </w:p>
        </w:tc>
        <w:tc>
          <w:tcPr>
            <w:tcW w:w="3831" w:type="dxa"/>
            <w:gridSpan w:val="3"/>
            <w:shd w:val="clear" w:color="auto" w:fill="E2EFD9"/>
          </w:tcPr>
          <w:p w:rsidR="00474AAC" w:rsidRDefault="00B74296">
            <w:pPr>
              <w:pStyle w:val="TableParagraph"/>
              <w:spacing w:before="1" w:line="300" w:lineRule="auto"/>
              <w:ind w:left="107" w:right="102"/>
              <w:rPr>
                <w:b/>
                <w:sz w:val="20"/>
              </w:rPr>
            </w:pPr>
            <w:r>
              <w:rPr>
                <w:b/>
                <w:sz w:val="20"/>
              </w:rPr>
              <w:t>Yıl</w:t>
            </w:r>
            <w:r>
              <w:rPr>
                <w:b/>
                <w:spacing w:val="17"/>
                <w:sz w:val="20"/>
              </w:rPr>
              <w:t xml:space="preserve"> </w:t>
            </w:r>
            <w:r>
              <w:rPr>
                <w:b/>
                <w:sz w:val="20"/>
              </w:rPr>
              <w:t>İçerisinde</w:t>
            </w:r>
            <w:r>
              <w:rPr>
                <w:b/>
                <w:spacing w:val="18"/>
                <w:sz w:val="20"/>
              </w:rPr>
              <w:t xml:space="preserve"> </w:t>
            </w:r>
            <w:r>
              <w:rPr>
                <w:b/>
                <w:sz w:val="20"/>
              </w:rPr>
              <w:t>Okul/Kurumdan</w:t>
            </w:r>
            <w:r>
              <w:rPr>
                <w:b/>
                <w:spacing w:val="18"/>
                <w:sz w:val="20"/>
              </w:rPr>
              <w:t xml:space="preserve"> </w:t>
            </w:r>
            <w:r>
              <w:rPr>
                <w:b/>
                <w:sz w:val="20"/>
              </w:rPr>
              <w:t>Ayrılan Yönetici Sayısı</w:t>
            </w:r>
          </w:p>
        </w:tc>
        <w:tc>
          <w:tcPr>
            <w:tcW w:w="3829" w:type="dxa"/>
            <w:gridSpan w:val="3"/>
            <w:shd w:val="clear" w:color="auto" w:fill="E2EFD9"/>
          </w:tcPr>
          <w:p w:rsidR="00474AAC" w:rsidRDefault="00B74296">
            <w:pPr>
              <w:pStyle w:val="TableParagraph"/>
              <w:spacing w:before="1" w:line="300" w:lineRule="auto"/>
              <w:ind w:left="104" w:right="103"/>
              <w:rPr>
                <w:b/>
                <w:sz w:val="20"/>
              </w:rPr>
            </w:pPr>
            <w:r>
              <w:rPr>
                <w:b/>
                <w:sz w:val="20"/>
              </w:rPr>
              <w:t>Yıl</w:t>
            </w:r>
            <w:r>
              <w:rPr>
                <w:b/>
                <w:spacing w:val="40"/>
                <w:sz w:val="20"/>
              </w:rPr>
              <w:t xml:space="preserve"> </w:t>
            </w:r>
            <w:r>
              <w:rPr>
                <w:b/>
                <w:sz w:val="20"/>
              </w:rPr>
              <w:t>İçerisinde</w:t>
            </w:r>
            <w:r>
              <w:rPr>
                <w:b/>
                <w:spacing w:val="40"/>
                <w:sz w:val="20"/>
              </w:rPr>
              <w:t xml:space="preserve"> </w:t>
            </w:r>
            <w:r>
              <w:rPr>
                <w:b/>
                <w:sz w:val="20"/>
              </w:rPr>
              <w:t>Okul/Kurumda</w:t>
            </w:r>
            <w:r>
              <w:rPr>
                <w:b/>
                <w:spacing w:val="40"/>
                <w:sz w:val="20"/>
              </w:rPr>
              <w:t xml:space="preserve"> </w:t>
            </w:r>
            <w:r>
              <w:rPr>
                <w:b/>
                <w:sz w:val="20"/>
              </w:rPr>
              <w:t>Göreve Başlayan Yönetici Sayısı</w:t>
            </w:r>
          </w:p>
        </w:tc>
      </w:tr>
      <w:tr w:rsidR="00474AAC" w:rsidTr="00A16EDA">
        <w:trPr>
          <w:trHeight w:val="650"/>
        </w:trPr>
        <w:tc>
          <w:tcPr>
            <w:tcW w:w="1944" w:type="dxa"/>
            <w:vMerge/>
            <w:tcBorders>
              <w:top w:val="nil"/>
            </w:tcBorders>
            <w:shd w:val="clear" w:color="auto" w:fill="E2EFD9"/>
          </w:tcPr>
          <w:p w:rsidR="00474AAC" w:rsidRDefault="00474AAC">
            <w:pPr>
              <w:rPr>
                <w:sz w:val="2"/>
                <w:szCs w:val="2"/>
              </w:rPr>
            </w:pPr>
          </w:p>
        </w:tc>
        <w:tc>
          <w:tcPr>
            <w:tcW w:w="1277" w:type="dxa"/>
          </w:tcPr>
          <w:p w:rsidR="00474AAC" w:rsidRDefault="00B74296">
            <w:pPr>
              <w:pStyle w:val="TableParagraph"/>
              <w:spacing w:before="119"/>
              <w:ind w:left="400"/>
              <w:rPr>
                <w:b/>
                <w:sz w:val="20"/>
              </w:rPr>
            </w:pPr>
            <w:r>
              <w:rPr>
                <w:b/>
                <w:spacing w:val="-4"/>
                <w:sz w:val="20"/>
              </w:rPr>
              <w:t>2021</w:t>
            </w:r>
          </w:p>
        </w:tc>
        <w:tc>
          <w:tcPr>
            <w:tcW w:w="1277" w:type="dxa"/>
          </w:tcPr>
          <w:p w:rsidR="00474AAC" w:rsidRDefault="00B74296">
            <w:pPr>
              <w:pStyle w:val="TableParagraph"/>
              <w:spacing w:before="119"/>
              <w:ind w:left="399"/>
              <w:rPr>
                <w:b/>
                <w:sz w:val="20"/>
              </w:rPr>
            </w:pPr>
            <w:r>
              <w:rPr>
                <w:b/>
                <w:spacing w:val="-4"/>
                <w:sz w:val="20"/>
              </w:rPr>
              <w:t>2022</w:t>
            </w:r>
          </w:p>
        </w:tc>
        <w:tc>
          <w:tcPr>
            <w:tcW w:w="1277" w:type="dxa"/>
          </w:tcPr>
          <w:p w:rsidR="00474AAC" w:rsidRDefault="00B74296">
            <w:pPr>
              <w:pStyle w:val="TableParagraph"/>
              <w:spacing w:before="119"/>
              <w:ind w:left="397"/>
              <w:rPr>
                <w:b/>
                <w:sz w:val="20"/>
              </w:rPr>
            </w:pPr>
            <w:r>
              <w:rPr>
                <w:b/>
                <w:spacing w:val="-4"/>
                <w:sz w:val="20"/>
              </w:rPr>
              <w:t>2023</w:t>
            </w:r>
          </w:p>
        </w:tc>
        <w:tc>
          <w:tcPr>
            <w:tcW w:w="1275" w:type="dxa"/>
          </w:tcPr>
          <w:p w:rsidR="00474AAC" w:rsidRDefault="00B74296">
            <w:pPr>
              <w:pStyle w:val="TableParagraph"/>
              <w:spacing w:before="119"/>
              <w:ind w:left="396"/>
              <w:rPr>
                <w:b/>
                <w:sz w:val="20"/>
              </w:rPr>
            </w:pPr>
            <w:r>
              <w:rPr>
                <w:b/>
                <w:spacing w:val="-4"/>
                <w:sz w:val="20"/>
              </w:rPr>
              <w:t>2021</w:t>
            </w:r>
          </w:p>
        </w:tc>
        <w:tc>
          <w:tcPr>
            <w:tcW w:w="1277" w:type="dxa"/>
          </w:tcPr>
          <w:p w:rsidR="00474AAC" w:rsidRDefault="00B74296">
            <w:pPr>
              <w:pStyle w:val="TableParagraph"/>
              <w:spacing w:before="119"/>
              <w:ind w:left="398"/>
              <w:rPr>
                <w:b/>
                <w:sz w:val="20"/>
              </w:rPr>
            </w:pPr>
            <w:r>
              <w:rPr>
                <w:b/>
                <w:spacing w:val="-4"/>
                <w:sz w:val="20"/>
              </w:rPr>
              <w:t>2022</w:t>
            </w:r>
          </w:p>
        </w:tc>
        <w:tc>
          <w:tcPr>
            <w:tcW w:w="1277" w:type="dxa"/>
          </w:tcPr>
          <w:p w:rsidR="00474AAC" w:rsidRDefault="00B74296">
            <w:pPr>
              <w:pStyle w:val="TableParagraph"/>
              <w:spacing w:before="119"/>
              <w:ind w:left="398"/>
              <w:rPr>
                <w:b/>
                <w:sz w:val="20"/>
              </w:rPr>
            </w:pPr>
            <w:r>
              <w:rPr>
                <w:b/>
                <w:spacing w:val="-4"/>
                <w:sz w:val="20"/>
              </w:rPr>
              <w:t>2023</w:t>
            </w:r>
          </w:p>
        </w:tc>
      </w:tr>
      <w:tr w:rsidR="00474AAC" w:rsidTr="00A16EDA">
        <w:trPr>
          <w:trHeight w:val="412"/>
        </w:trPr>
        <w:tc>
          <w:tcPr>
            <w:tcW w:w="1944" w:type="dxa"/>
            <w:shd w:val="clear" w:color="auto" w:fill="E2EFD9"/>
          </w:tcPr>
          <w:p w:rsidR="00474AAC" w:rsidRDefault="00B74296">
            <w:pPr>
              <w:pStyle w:val="TableParagraph"/>
              <w:spacing w:before="1"/>
              <w:ind w:left="107"/>
              <w:rPr>
                <w:b/>
                <w:sz w:val="20"/>
              </w:rPr>
            </w:pPr>
            <w:r>
              <w:rPr>
                <w:b/>
                <w:spacing w:val="-2"/>
                <w:sz w:val="20"/>
              </w:rPr>
              <w:t>TOPLAM</w:t>
            </w:r>
          </w:p>
        </w:tc>
        <w:tc>
          <w:tcPr>
            <w:tcW w:w="1277" w:type="dxa"/>
          </w:tcPr>
          <w:p w:rsidR="00474AAC" w:rsidRDefault="00E24CA3">
            <w:pPr>
              <w:pStyle w:val="TableParagraph"/>
              <w:rPr>
                <w:rFonts w:ascii="Times New Roman"/>
                <w:sz w:val="18"/>
              </w:rPr>
            </w:pPr>
            <w:r>
              <w:rPr>
                <w:rFonts w:ascii="Times New Roman"/>
                <w:sz w:val="18"/>
              </w:rPr>
              <w:t>1</w:t>
            </w:r>
          </w:p>
        </w:tc>
        <w:tc>
          <w:tcPr>
            <w:tcW w:w="1277" w:type="dxa"/>
          </w:tcPr>
          <w:p w:rsidR="00474AAC" w:rsidRDefault="00E24CA3">
            <w:pPr>
              <w:pStyle w:val="TableParagraph"/>
              <w:rPr>
                <w:rFonts w:ascii="Times New Roman"/>
                <w:sz w:val="18"/>
              </w:rPr>
            </w:pPr>
            <w:r>
              <w:rPr>
                <w:rFonts w:ascii="Times New Roman"/>
                <w:sz w:val="18"/>
              </w:rPr>
              <w:t>0</w:t>
            </w:r>
          </w:p>
        </w:tc>
        <w:tc>
          <w:tcPr>
            <w:tcW w:w="1277" w:type="dxa"/>
          </w:tcPr>
          <w:p w:rsidR="00474AAC" w:rsidRDefault="00E24CA3">
            <w:pPr>
              <w:pStyle w:val="TableParagraph"/>
              <w:rPr>
                <w:rFonts w:ascii="Times New Roman"/>
                <w:sz w:val="18"/>
              </w:rPr>
            </w:pPr>
            <w:r>
              <w:rPr>
                <w:rFonts w:ascii="Times New Roman"/>
                <w:sz w:val="18"/>
              </w:rPr>
              <w:t>3</w:t>
            </w:r>
          </w:p>
        </w:tc>
        <w:tc>
          <w:tcPr>
            <w:tcW w:w="1275" w:type="dxa"/>
          </w:tcPr>
          <w:p w:rsidR="00474AAC" w:rsidRDefault="00E24CA3">
            <w:pPr>
              <w:pStyle w:val="TableParagraph"/>
              <w:rPr>
                <w:rFonts w:ascii="Times New Roman"/>
                <w:sz w:val="18"/>
              </w:rPr>
            </w:pPr>
            <w:r>
              <w:rPr>
                <w:rFonts w:ascii="Times New Roman"/>
                <w:sz w:val="18"/>
              </w:rPr>
              <w:t>1</w:t>
            </w:r>
          </w:p>
        </w:tc>
        <w:tc>
          <w:tcPr>
            <w:tcW w:w="1277" w:type="dxa"/>
          </w:tcPr>
          <w:p w:rsidR="00474AAC" w:rsidRDefault="00E24CA3">
            <w:pPr>
              <w:pStyle w:val="TableParagraph"/>
              <w:rPr>
                <w:rFonts w:ascii="Times New Roman"/>
                <w:sz w:val="18"/>
              </w:rPr>
            </w:pPr>
            <w:r>
              <w:rPr>
                <w:rFonts w:ascii="Times New Roman"/>
                <w:sz w:val="18"/>
              </w:rPr>
              <w:t>0</w:t>
            </w:r>
          </w:p>
        </w:tc>
        <w:tc>
          <w:tcPr>
            <w:tcW w:w="1277" w:type="dxa"/>
          </w:tcPr>
          <w:p w:rsidR="00474AAC" w:rsidRDefault="00E24CA3">
            <w:pPr>
              <w:pStyle w:val="TableParagraph"/>
              <w:rPr>
                <w:rFonts w:ascii="Times New Roman"/>
                <w:sz w:val="18"/>
              </w:rPr>
            </w:pPr>
            <w:r>
              <w:rPr>
                <w:rFonts w:ascii="Times New Roman"/>
                <w:sz w:val="18"/>
              </w:rPr>
              <w:t>2</w:t>
            </w:r>
          </w:p>
        </w:tc>
      </w:tr>
      <w:tr w:rsidR="00474AAC" w:rsidTr="00A16EDA">
        <w:trPr>
          <w:trHeight w:val="412"/>
        </w:trPr>
        <w:tc>
          <w:tcPr>
            <w:tcW w:w="1944" w:type="dxa"/>
            <w:shd w:val="clear" w:color="auto" w:fill="E2EFD9"/>
          </w:tcPr>
          <w:p w:rsidR="00474AAC" w:rsidRDefault="00474AAC">
            <w:pPr>
              <w:pStyle w:val="TableParagraph"/>
              <w:rPr>
                <w:rFonts w:ascii="Times New Roman"/>
                <w:sz w:val="18"/>
              </w:rPr>
            </w:pPr>
          </w:p>
        </w:tc>
        <w:tc>
          <w:tcPr>
            <w:tcW w:w="1277" w:type="dxa"/>
          </w:tcPr>
          <w:p w:rsidR="00474AAC" w:rsidRDefault="00E24CA3">
            <w:pPr>
              <w:pStyle w:val="TableParagraph"/>
              <w:rPr>
                <w:rFonts w:ascii="Times New Roman"/>
                <w:sz w:val="18"/>
              </w:rPr>
            </w:pPr>
            <w:r>
              <w:rPr>
                <w:rFonts w:ascii="Times New Roman"/>
                <w:sz w:val="18"/>
              </w:rPr>
              <w:t>1</w:t>
            </w:r>
          </w:p>
        </w:tc>
        <w:tc>
          <w:tcPr>
            <w:tcW w:w="1277" w:type="dxa"/>
          </w:tcPr>
          <w:p w:rsidR="00474AAC" w:rsidRDefault="00E24CA3">
            <w:pPr>
              <w:pStyle w:val="TableParagraph"/>
              <w:rPr>
                <w:rFonts w:ascii="Times New Roman"/>
                <w:sz w:val="18"/>
              </w:rPr>
            </w:pPr>
            <w:r>
              <w:rPr>
                <w:rFonts w:ascii="Times New Roman"/>
                <w:sz w:val="18"/>
              </w:rPr>
              <w:t>0</w:t>
            </w:r>
          </w:p>
        </w:tc>
        <w:tc>
          <w:tcPr>
            <w:tcW w:w="1277" w:type="dxa"/>
          </w:tcPr>
          <w:p w:rsidR="00474AAC" w:rsidRDefault="00E24CA3">
            <w:pPr>
              <w:pStyle w:val="TableParagraph"/>
              <w:rPr>
                <w:rFonts w:ascii="Times New Roman"/>
                <w:sz w:val="18"/>
              </w:rPr>
            </w:pPr>
            <w:r>
              <w:rPr>
                <w:rFonts w:ascii="Times New Roman"/>
                <w:sz w:val="18"/>
              </w:rPr>
              <w:t>3</w:t>
            </w:r>
          </w:p>
        </w:tc>
        <w:tc>
          <w:tcPr>
            <w:tcW w:w="1275" w:type="dxa"/>
          </w:tcPr>
          <w:p w:rsidR="00474AAC" w:rsidRDefault="00E24CA3">
            <w:pPr>
              <w:pStyle w:val="TableParagraph"/>
              <w:rPr>
                <w:rFonts w:ascii="Times New Roman"/>
                <w:sz w:val="18"/>
              </w:rPr>
            </w:pPr>
            <w:r>
              <w:rPr>
                <w:rFonts w:ascii="Times New Roman"/>
                <w:sz w:val="18"/>
              </w:rPr>
              <w:t>1</w:t>
            </w:r>
          </w:p>
        </w:tc>
        <w:tc>
          <w:tcPr>
            <w:tcW w:w="1277" w:type="dxa"/>
          </w:tcPr>
          <w:p w:rsidR="00474AAC" w:rsidRDefault="00E24CA3">
            <w:pPr>
              <w:pStyle w:val="TableParagraph"/>
              <w:rPr>
                <w:rFonts w:ascii="Times New Roman"/>
                <w:sz w:val="18"/>
              </w:rPr>
            </w:pPr>
            <w:r>
              <w:rPr>
                <w:rFonts w:ascii="Times New Roman"/>
                <w:sz w:val="18"/>
              </w:rPr>
              <w:t>0</w:t>
            </w:r>
          </w:p>
        </w:tc>
        <w:tc>
          <w:tcPr>
            <w:tcW w:w="1277" w:type="dxa"/>
          </w:tcPr>
          <w:p w:rsidR="00474AAC" w:rsidRDefault="00E24CA3">
            <w:pPr>
              <w:pStyle w:val="TableParagraph"/>
              <w:rPr>
                <w:rFonts w:ascii="Times New Roman"/>
                <w:sz w:val="18"/>
              </w:rPr>
            </w:pPr>
            <w:r>
              <w:rPr>
                <w:rFonts w:ascii="Times New Roman"/>
                <w:sz w:val="18"/>
              </w:rPr>
              <w:t>2</w:t>
            </w:r>
          </w:p>
        </w:tc>
      </w:tr>
    </w:tbl>
    <w:p w:rsidR="00474AAC" w:rsidRDefault="00474AAC">
      <w:pPr>
        <w:pStyle w:val="GvdeMetni"/>
        <w:rPr>
          <w:b/>
          <w:sz w:val="20"/>
        </w:rPr>
      </w:pPr>
    </w:p>
    <w:p w:rsidR="00474AAC" w:rsidRDefault="00474AAC">
      <w:pPr>
        <w:pStyle w:val="GvdeMetni"/>
        <w:spacing w:before="24"/>
        <w:rPr>
          <w:b/>
          <w:sz w:val="20"/>
        </w:rPr>
      </w:pPr>
    </w:p>
    <w:p w:rsidR="00474AAC" w:rsidRDefault="00B74296">
      <w:pPr>
        <w:spacing w:before="1"/>
        <w:ind w:left="958"/>
        <w:rPr>
          <w:b/>
          <w:sz w:val="20"/>
        </w:rPr>
      </w:pPr>
      <w:r>
        <w:rPr>
          <w:b/>
          <w:sz w:val="20"/>
        </w:rPr>
        <w:t>Tablo</w:t>
      </w:r>
      <w:r>
        <w:rPr>
          <w:b/>
          <w:spacing w:val="-7"/>
          <w:sz w:val="20"/>
        </w:rPr>
        <w:t xml:space="preserve"> </w:t>
      </w:r>
      <w:r>
        <w:rPr>
          <w:b/>
          <w:sz w:val="20"/>
        </w:rPr>
        <w:t>8.</w:t>
      </w:r>
      <w:r>
        <w:rPr>
          <w:b/>
          <w:spacing w:val="-6"/>
          <w:sz w:val="20"/>
        </w:rPr>
        <w:t xml:space="preserve"> </w:t>
      </w:r>
      <w:r>
        <w:rPr>
          <w:b/>
          <w:sz w:val="20"/>
        </w:rPr>
        <w:t>İdari</w:t>
      </w:r>
      <w:r>
        <w:rPr>
          <w:b/>
          <w:spacing w:val="-8"/>
          <w:sz w:val="20"/>
        </w:rPr>
        <w:t xml:space="preserve"> </w:t>
      </w:r>
      <w:r>
        <w:rPr>
          <w:b/>
          <w:sz w:val="20"/>
        </w:rPr>
        <w:t>Personelin</w:t>
      </w:r>
      <w:r>
        <w:rPr>
          <w:b/>
          <w:spacing w:val="-4"/>
          <w:sz w:val="20"/>
        </w:rPr>
        <w:t xml:space="preserve"> </w:t>
      </w:r>
      <w:r>
        <w:rPr>
          <w:b/>
          <w:sz w:val="20"/>
        </w:rPr>
        <w:t>Katıldığı</w:t>
      </w:r>
      <w:r>
        <w:rPr>
          <w:b/>
          <w:spacing w:val="-5"/>
          <w:sz w:val="20"/>
        </w:rPr>
        <w:t xml:space="preserve"> </w:t>
      </w:r>
      <w:r>
        <w:rPr>
          <w:b/>
          <w:sz w:val="20"/>
        </w:rPr>
        <w:t>Hizmet</w:t>
      </w:r>
      <w:r>
        <w:rPr>
          <w:b/>
          <w:spacing w:val="-8"/>
          <w:sz w:val="20"/>
        </w:rPr>
        <w:t xml:space="preserve"> </w:t>
      </w:r>
      <w:r>
        <w:rPr>
          <w:b/>
          <w:sz w:val="20"/>
        </w:rPr>
        <w:t>İçi</w:t>
      </w:r>
      <w:r>
        <w:rPr>
          <w:b/>
          <w:spacing w:val="-6"/>
          <w:sz w:val="20"/>
        </w:rPr>
        <w:t xml:space="preserve"> </w:t>
      </w:r>
      <w:r>
        <w:rPr>
          <w:b/>
          <w:spacing w:val="-2"/>
          <w:sz w:val="20"/>
        </w:rPr>
        <w:t>Programları</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65"/>
        <w:gridCol w:w="1807"/>
        <w:gridCol w:w="2745"/>
        <w:gridCol w:w="1372"/>
        <w:gridCol w:w="1115"/>
      </w:tblGrid>
      <w:tr w:rsidR="00474AAC" w:rsidTr="00A16EDA">
        <w:trPr>
          <w:trHeight w:val="1062"/>
        </w:trPr>
        <w:tc>
          <w:tcPr>
            <w:tcW w:w="2565" w:type="dxa"/>
            <w:shd w:val="clear" w:color="auto" w:fill="E2EFD9"/>
          </w:tcPr>
          <w:p w:rsidR="00474AAC" w:rsidRDefault="00474AAC">
            <w:pPr>
              <w:pStyle w:val="TableParagraph"/>
              <w:spacing w:before="120"/>
              <w:rPr>
                <w:b/>
                <w:sz w:val="20"/>
              </w:rPr>
            </w:pPr>
          </w:p>
          <w:p w:rsidR="00474AAC" w:rsidRDefault="00B74296">
            <w:pPr>
              <w:pStyle w:val="TableParagraph"/>
              <w:ind w:left="107"/>
              <w:rPr>
                <w:b/>
                <w:sz w:val="20"/>
              </w:rPr>
            </w:pPr>
            <w:r>
              <w:rPr>
                <w:b/>
                <w:sz w:val="20"/>
              </w:rPr>
              <w:t>Adı</w:t>
            </w:r>
            <w:r>
              <w:rPr>
                <w:b/>
                <w:spacing w:val="-6"/>
                <w:sz w:val="20"/>
              </w:rPr>
              <w:t xml:space="preserve"> </w:t>
            </w:r>
            <w:r>
              <w:rPr>
                <w:b/>
                <w:sz w:val="20"/>
              </w:rPr>
              <w:t>ve</w:t>
            </w:r>
            <w:r>
              <w:rPr>
                <w:b/>
                <w:spacing w:val="-4"/>
                <w:sz w:val="20"/>
              </w:rPr>
              <w:t xml:space="preserve"> </w:t>
            </w:r>
            <w:r>
              <w:rPr>
                <w:b/>
                <w:spacing w:val="-2"/>
                <w:sz w:val="20"/>
              </w:rPr>
              <w:t>Soyadı</w:t>
            </w:r>
          </w:p>
        </w:tc>
        <w:tc>
          <w:tcPr>
            <w:tcW w:w="1807" w:type="dxa"/>
            <w:shd w:val="clear" w:color="auto" w:fill="E2EFD9"/>
          </w:tcPr>
          <w:p w:rsidR="00474AAC" w:rsidRDefault="00474AAC">
            <w:pPr>
              <w:pStyle w:val="TableParagraph"/>
              <w:spacing w:before="120"/>
              <w:rPr>
                <w:b/>
                <w:sz w:val="20"/>
              </w:rPr>
            </w:pPr>
          </w:p>
          <w:p w:rsidR="00474AAC" w:rsidRDefault="00B74296">
            <w:pPr>
              <w:pStyle w:val="TableParagraph"/>
              <w:ind w:left="192"/>
              <w:rPr>
                <w:b/>
                <w:sz w:val="20"/>
              </w:rPr>
            </w:pPr>
            <w:r>
              <w:rPr>
                <w:b/>
                <w:spacing w:val="-2"/>
                <w:sz w:val="20"/>
              </w:rPr>
              <w:t>Görevi</w:t>
            </w:r>
          </w:p>
        </w:tc>
        <w:tc>
          <w:tcPr>
            <w:tcW w:w="2745" w:type="dxa"/>
            <w:shd w:val="clear" w:color="auto" w:fill="E2EFD9"/>
          </w:tcPr>
          <w:p w:rsidR="00474AAC" w:rsidRDefault="00474AAC">
            <w:pPr>
              <w:pStyle w:val="TableParagraph"/>
              <w:spacing w:before="120"/>
              <w:rPr>
                <w:b/>
                <w:sz w:val="20"/>
              </w:rPr>
            </w:pPr>
          </w:p>
          <w:p w:rsidR="00474AAC" w:rsidRDefault="00B74296">
            <w:pPr>
              <w:pStyle w:val="TableParagraph"/>
              <w:ind w:left="108"/>
              <w:rPr>
                <w:b/>
                <w:sz w:val="20"/>
              </w:rPr>
            </w:pPr>
            <w:r>
              <w:rPr>
                <w:b/>
                <w:sz w:val="20"/>
              </w:rPr>
              <w:t>Katıldığı</w:t>
            </w:r>
            <w:r>
              <w:rPr>
                <w:b/>
                <w:spacing w:val="-10"/>
                <w:sz w:val="20"/>
              </w:rPr>
              <w:t xml:space="preserve"> </w:t>
            </w:r>
            <w:r>
              <w:rPr>
                <w:b/>
                <w:sz w:val="20"/>
              </w:rPr>
              <w:t>Çalışmanın</w:t>
            </w:r>
            <w:r>
              <w:rPr>
                <w:b/>
                <w:spacing w:val="-11"/>
                <w:sz w:val="20"/>
              </w:rPr>
              <w:t xml:space="preserve"> </w:t>
            </w:r>
            <w:r>
              <w:rPr>
                <w:b/>
                <w:spacing w:val="-5"/>
                <w:sz w:val="20"/>
              </w:rPr>
              <w:t>Adı</w:t>
            </w:r>
          </w:p>
        </w:tc>
        <w:tc>
          <w:tcPr>
            <w:tcW w:w="1372" w:type="dxa"/>
            <w:shd w:val="clear" w:color="auto" w:fill="E2EFD9"/>
          </w:tcPr>
          <w:p w:rsidR="00474AAC" w:rsidRDefault="00474AAC">
            <w:pPr>
              <w:pStyle w:val="TableParagraph"/>
              <w:spacing w:before="120"/>
              <w:rPr>
                <w:b/>
                <w:sz w:val="20"/>
              </w:rPr>
            </w:pPr>
          </w:p>
          <w:p w:rsidR="00474AAC" w:rsidRDefault="00B74296">
            <w:pPr>
              <w:pStyle w:val="TableParagraph"/>
              <w:ind w:left="109"/>
              <w:rPr>
                <w:b/>
                <w:sz w:val="20"/>
              </w:rPr>
            </w:pPr>
            <w:r>
              <w:rPr>
                <w:b/>
                <w:sz w:val="20"/>
              </w:rPr>
              <w:t>Katıldığı</w:t>
            </w:r>
            <w:r>
              <w:rPr>
                <w:b/>
                <w:spacing w:val="-9"/>
                <w:sz w:val="20"/>
              </w:rPr>
              <w:t xml:space="preserve"> </w:t>
            </w:r>
            <w:r>
              <w:rPr>
                <w:b/>
                <w:spacing w:val="-5"/>
                <w:sz w:val="20"/>
              </w:rPr>
              <w:t>Yıl</w:t>
            </w:r>
          </w:p>
        </w:tc>
        <w:tc>
          <w:tcPr>
            <w:tcW w:w="1115" w:type="dxa"/>
            <w:shd w:val="clear" w:color="auto" w:fill="E2EFD9"/>
          </w:tcPr>
          <w:p w:rsidR="00474AAC" w:rsidRDefault="00474AAC">
            <w:pPr>
              <w:pStyle w:val="TableParagraph"/>
              <w:spacing w:before="120"/>
              <w:rPr>
                <w:b/>
                <w:sz w:val="20"/>
              </w:rPr>
            </w:pPr>
          </w:p>
          <w:p w:rsidR="00474AAC" w:rsidRDefault="00B74296">
            <w:pPr>
              <w:pStyle w:val="TableParagraph"/>
              <w:ind w:left="109"/>
              <w:rPr>
                <w:b/>
                <w:sz w:val="20"/>
              </w:rPr>
            </w:pPr>
            <w:r>
              <w:rPr>
                <w:b/>
                <w:sz w:val="20"/>
              </w:rPr>
              <w:t>Belge</w:t>
            </w:r>
            <w:r>
              <w:rPr>
                <w:b/>
                <w:spacing w:val="-7"/>
                <w:sz w:val="20"/>
              </w:rPr>
              <w:t xml:space="preserve"> </w:t>
            </w:r>
            <w:r>
              <w:rPr>
                <w:b/>
                <w:spacing w:val="-5"/>
                <w:sz w:val="20"/>
              </w:rPr>
              <w:t>No</w:t>
            </w:r>
          </w:p>
        </w:tc>
      </w:tr>
      <w:tr w:rsidR="00474AAC" w:rsidTr="00A16EDA">
        <w:trPr>
          <w:trHeight w:val="354"/>
        </w:trPr>
        <w:tc>
          <w:tcPr>
            <w:tcW w:w="2565" w:type="dxa"/>
            <w:shd w:val="clear" w:color="auto" w:fill="E2EFD9"/>
          </w:tcPr>
          <w:p w:rsidR="00474AAC" w:rsidRDefault="00DC0838">
            <w:pPr>
              <w:pStyle w:val="TableParagraph"/>
              <w:rPr>
                <w:rFonts w:ascii="Times New Roman"/>
                <w:sz w:val="18"/>
              </w:rPr>
            </w:pPr>
            <w:r>
              <w:rPr>
                <w:rFonts w:ascii="Times New Roman"/>
                <w:sz w:val="18"/>
              </w:rPr>
              <w:t>F</w:t>
            </w:r>
            <w:r>
              <w:rPr>
                <w:rFonts w:ascii="Times New Roman"/>
                <w:sz w:val="18"/>
              </w:rPr>
              <w:t>İ</w:t>
            </w:r>
            <w:r>
              <w:rPr>
                <w:rFonts w:ascii="Times New Roman"/>
                <w:sz w:val="18"/>
              </w:rPr>
              <w:t>KRET TUR</w:t>
            </w:r>
            <w:r>
              <w:rPr>
                <w:rFonts w:ascii="Times New Roman"/>
                <w:sz w:val="18"/>
              </w:rPr>
              <w:t>Ğ</w:t>
            </w:r>
            <w:r>
              <w:rPr>
                <w:rFonts w:ascii="Times New Roman"/>
                <w:sz w:val="18"/>
              </w:rPr>
              <w:t>UT</w:t>
            </w:r>
          </w:p>
        </w:tc>
        <w:tc>
          <w:tcPr>
            <w:tcW w:w="1807" w:type="dxa"/>
          </w:tcPr>
          <w:p w:rsidR="00474AAC" w:rsidRDefault="00B74296">
            <w:pPr>
              <w:pStyle w:val="TableParagraph"/>
              <w:spacing w:before="1"/>
              <w:ind w:left="105"/>
              <w:rPr>
                <w:sz w:val="20"/>
              </w:rPr>
            </w:pPr>
            <w:r>
              <w:rPr>
                <w:spacing w:val="-4"/>
                <w:sz w:val="20"/>
              </w:rPr>
              <w:t>Müdür</w:t>
            </w:r>
          </w:p>
        </w:tc>
        <w:tc>
          <w:tcPr>
            <w:tcW w:w="2745" w:type="dxa"/>
          </w:tcPr>
          <w:p w:rsidR="00474AAC" w:rsidRPr="00E24CA3" w:rsidRDefault="00E24CA3">
            <w:pPr>
              <w:pStyle w:val="TableParagraph"/>
              <w:rPr>
                <w:rFonts w:ascii="Times New Roman"/>
                <w:sz w:val="18"/>
                <w:szCs w:val="18"/>
              </w:rPr>
            </w:pPr>
            <w:r w:rsidRPr="00E24CA3">
              <w:rPr>
                <w:rFonts w:ascii="Verdana" w:hAnsi="Verdana"/>
                <w:color w:val="000000"/>
                <w:sz w:val="18"/>
                <w:szCs w:val="18"/>
                <w:shd w:val="clear" w:color="auto" w:fill="FFFFFF"/>
              </w:rPr>
              <w:t>MEB Birim Amirlerinin Öğretmen Bilgilendirme Semineri</w:t>
            </w:r>
          </w:p>
        </w:tc>
        <w:tc>
          <w:tcPr>
            <w:tcW w:w="1372" w:type="dxa"/>
          </w:tcPr>
          <w:p w:rsidR="00474AAC" w:rsidRDefault="00E24CA3">
            <w:pPr>
              <w:pStyle w:val="TableParagraph"/>
              <w:rPr>
                <w:rFonts w:ascii="Times New Roman"/>
                <w:sz w:val="18"/>
              </w:rPr>
            </w:pPr>
            <w:r>
              <w:rPr>
                <w:rFonts w:ascii="Times New Roman"/>
                <w:sz w:val="18"/>
              </w:rPr>
              <w:t>2023</w:t>
            </w:r>
          </w:p>
        </w:tc>
        <w:tc>
          <w:tcPr>
            <w:tcW w:w="1115" w:type="dxa"/>
          </w:tcPr>
          <w:p w:rsidR="00474AAC" w:rsidRDefault="00E24CA3">
            <w:pPr>
              <w:pStyle w:val="TableParagraph"/>
              <w:rPr>
                <w:rFonts w:ascii="Times New Roman"/>
                <w:sz w:val="18"/>
              </w:rPr>
            </w:pPr>
            <w:r>
              <w:rPr>
                <w:rFonts w:ascii="Times New Roman"/>
                <w:sz w:val="18"/>
              </w:rPr>
              <w:t>2023007736</w:t>
            </w:r>
          </w:p>
        </w:tc>
      </w:tr>
      <w:tr w:rsidR="00474AAC" w:rsidTr="00A16EDA">
        <w:trPr>
          <w:trHeight w:val="354"/>
        </w:trPr>
        <w:tc>
          <w:tcPr>
            <w:tcW w:w="2565" w:type="dxa"/>
            <w:shd w:val="clear" w:color="auto" w:fill="E2EFD9"/>
          </w:tcPr>
          <w:p w:rsidR="00474AAC" w:rsidRDefault="00E3367B">
            <w:pPr>
              <w:pStyle w:val="TableParagraph"/>
              <w:rPr>
                <w:rFonts w:ascii="Times New Roman"/>
                <w:sz w:val="18"/>
              </w:rPr>
            </w:pPr>
            <w:r>
              <w:rPr>
                <w:rFonts w:ascii="Times New Roman"/>
                <w:sz w:val="18"/>
              </w:rPr>
              <w:t xml:space="preserve">EROL </w:t>
            </w:r>
            <w:r w:rsidRPr="00E3367B">
              <w:rPr>
                <w:rFonts w:ascii="Times New Roman" w:hAnsi="Times New Roman" w:cs="Times New Roman"/>
                <w:sz w:val="18"/>
              </w:rPr>
              <w:t>ÇE</w:t>
            </w:r>
            <w:r>
              <w:rPr>
                <w:rFonts w:ascii="Times New Roman"/>
                <w:sz w:val="18"/>
              </w:rPr>
              <w:t>T</w:t>
            </w:r>
            <w:r>
              <w:rPr>
                <w:rFonts w:ascii="Times New Roman"/>
                <w:sz w:val="18"/>
              </w:rPr>
              <w:t>İ</w:t>
            </w:r>
            <w:r>
              <w:rPr>
                <w:rFonts w:ascii="Times New Roman"/>
                <w:sz w:val="18"/>
              </w:rPr>
              <w:t>NER</w:t>
            </w:r>
          </w:p>
        </w:tc>
        <w:tc>
          <w:tcPr>
            <w:tcW w:w="1807" w:type="dxa"/>
          </w:tcPr>
          <w:p w:rsidR="00474AAC" w:rsidRDefault="00E3367B">
            <w:pPr>
              <w:pStyle w:val="TableParagraph"/>
              <w:spacing w:before="1"/>
              <w:ind w:left="105"/>
              <w:rPr>
                <w:sz w:val="20"/>
              </w:rPr>
            </w:pPr>
            <w:r w:rsidRPr="00E3367B">
              <w:rPr>
                <w:rFonts w:ascii="Times New Roman"/>
                <w:sz w:val="18"/>
              </w:rPr>
              <w:t>M</w:t>
            </w:r>
            <w:r w:rsidRPr="00E3367B">
              <w:rPr>
                <w:rFonts w:ascii="Times New Roman"/>
                <w:sz w:val="18"/>
              </w:rPr>
              <w:t>ü</w:t>
            </w:r>
            <w:r w:rsidRPr="00E3367B">
              <w:rPr>
                <w:rFonts w:ascii="Times New Roman"/>
                <w:sz w:val="18"/>
              </w:rPr>
              <w:t>d</w:t>
            </w:r>
            <w:r w:rsidRPr="00E3367B">
              <w:rPr>
                <w:rFonts w:ascii="Times New Roman"/>
                <w:sz w:val="18"/>
              </w:rPr>
              <w:t>ü</w:t>
            </w:r>
            <w:r w:rsidRPr="00E3367B">
              <w:rPr>
                <w:rFonts w:ascii="Times New Roman"/>
                <w:sz w:val="18"/>
              </w:rPr>
              <w:t>r Yard</w:t>
            </w:r>
            <w:r w:rsidRPr="00E3367B">
              <w:rPr>
                <w:rFonts w:ascii="Times New Roman"/>
                <w:sz w:val="18"/>
              </w:rPr>
              <w:t>ı</w:t>
            </w:r>
            <w:r w:rsidRPr="00E3367B">
              <w:rPr>
                <w:rFonts w:ascii="Times New Roman"/>
                <w:sz w:val="18"/>
              </w:rPr>
              <w:t>mc</w:t>
            </w:r>
            <w:r w:rsidRPr="00E3367B">
              <w:rPr>
                <w:rFonts w:ascii="Times New Roman"/>
                <w:sz w:val="18"/>
              </w:rPr>
              <w:t>ı</w:t>
            </w:r>
            <w:r w:rsidRPr="00E3367B">
              <w:rPr>
                <w:rFonts w:ascii="Times New Roman"/>
                <w:sz w:val="18"/>
              </w:rPr>
              <w:t>s</w:t>
            </w:r>
            <w:r w:rsidRPr="00E3367B">
              <w:rPr>
                <w:rFonts w:ascii="Times New Roman"/>
                <w:sz w:val="18"/>
              </w:rPr>
              <w:t>ı</w:t>
            </w:r>
          </w:p>
        </w:tc>
        <w:tc>
          <w:tcPr>
            <w:tcW w:w="2745" w:type="dxa"/>
          </w:tcPr>
          <w:p w:rsidR="00474AAC" w:rsidRPr="00E24CA3" w:rsidRDefault="00E24CA3">
            <w:pPr>
              <w:pStyle w:val="TableParagraph"/>
              <w:rPr>
                <w:rFonts w:ascii="Times New Roman"/>
                <w:sz w:val="18"/>
                <w:szCs w:val="18"/>
              </w:rPr>
            </w:pPr>
            <w:r w:rsidRPr="00E24CA3">
              <w:rPr>
                <w:rFonts w:ascii="Verdana" w:hAnsi="Verdana"/>
                <w:color w:val="000000"/>
                <w:sz w:val="18"/>
                <w:szCs w:val="18"/>
                <w:shd w:val="clear" w:color="auto" w:fill="FFFFFF"/>
              </w:rPr>
              <w:t>Çalışanların Temel İş Sağlığı ve Güvenliği Eğitimi Kursu (Az Tehlikeli İşyerleri)</w:t>
            </w:r>
          </w:p>
        </w:tc>
        <w:tc>
          <w:tcPr>
            <w:tcW w:w="1372" w:type="dxa"/>
          </w:tcPr>
          <w:p w:rsidR="00474AAC" w:rsidRDefault="00E24CA3">
            <w:pPr>
              <w:pStyle w:val="TableParagraph"/>
              <w:rPr>
                <w:rFonts w:ascii="Times New Roman"/>
                <w:sz w:val="18"/>
              </w:rPr>
            </w:pPr>
            <w:r>
              <w:rPr>
                <w:rFonts w:ascii="Times New Roman"/>
                <w:sz w:val="18"/>
              </w:rPr>
              <w:t>2023</w:t>
            </w:r>
          </w:p>
        </w:tc>
        <w:tc>
          <w:tcPr>
            <w:tcW w:w="1115" w:type="dxa"/>
          </w:tcPr>
          <w:p w:rsidR="00474AAC" w:rsidRDefault="00E24CA3">
            <w:pPr>
              <w:pStyle w:val="TableParagraph"/>
              <w:rPr>
                <w:rFonts w:ascii="Times New Roman"/>
                <w:sz w:val="18"/>
              </w:rPr>
            </w:pPr>
            <w:r>
              <w:rPr>
                <w:rFonts w:ascii="Times New Roman"/>
                <w:sz w:val="18"/>
              </w:rPr>
              <w:t>2023650232</w:t>
            </w:r>
          </w:p>
        </w:tc>
      </w:tr>
      <w:tr w:rsidR="00474AAC" w:rsidTr="00A16EDA">
        <w:trPr>
          <w:trHeight w:val="354"/>
        </w:trPr>
        <w:tc>
          <w:tcPr>
            <w:tcW w:w="2565" w:type="dxa"/>
            <w:shd w:val="clear" w:color="auto" w:fill="E2EFD9"/>
          </w:tcPr>
          <w:p w:rsidR="00474AAC" w:rsidRDefault="00474AAC">
            <w:pPr>
              <w:pStyle w:val="TableParagraph"/>
              <w:rPr>
                <w:rFonts w:ascii="Times New Roman"/>
                <w:sz w:val="18"/>
              </w:rPr>
            </w:pPr>
          </w:p>
        </w:tc>
        <w:tc>
          <w:tcPr>
            <w:tcW w:w="1807" w:type="dxa"/>
          </w:tcPr>
          <w:p w:rsidR="00474AAC" w:rsidRDefault="00474AAC">
            <w:pPr>
              <w:pStyle w:val="TableParagraph"/>
              <w:rPr>
                <w:rFonts w:ascii="Times New Roman"/>
                <w:sz w:val="18"/>
              </w:rPr>
            </w:pPr>
          </w:p>
        </w:tc>
        <w:tc>
          <w:tcPr>
            <w:tcW w:w="2745" w:type="dxa"/>
          </w:tcPr>
          <w:p w:rsidR="00474AAC" w:rsidRDefault="00474AAC">
            <w:pPr>
              <w:pStyle w:val="TableParagraph"/>
              <w:rPr>
                <w:rFonts w:ascii="Times New Roman"/>
                <w:sz w:val="18"/>
              </w:rPr>
            </w:pPr>
          </w:p>
        </w:tc>
        <w:tc>
          <w:tcPr>
            <w:tcW w:w="1372" w:type="dxa"/>
          </w:tcPr>
          <w:p w:rsidR="00474AAC" w:rsidRDefault="00474AAC">
            <w:pPr>
              <w:pStyle w:val="TableParagraph"/>
              <w:rPr>
                <w:rFonts w:ascii="Times New Roman"/>
                <w:sz w:val="18"/>
              </w:rPr>
            </w:pPr>
          </w:p>
        </w:tc>
        <w:tc>
          <w:tcPr>
            <w:tcW w:w="1115" w:type="dxa"/>
          </w:tcPr>
          <w:p w:rsidR="00474AAC" w:rsidRDefault="00474AAC">
            <w:pPr>
              <w:pStyle w:val="TableParagraph"/>
              <w:rPr>
                <w:rFonts w:ascii="Times New Roman"/>
                <w:sz w:val="18"/>
              </w:rPr>
            </w:pPr>
          </w:p>
        </w:tc>
      </w:tr>
    </w:tbl>
    <w:p w:rsidR="00474AAC" w:rsidRDefault="00474AAC">
      <w:pPr>
        <w:rPr>
          <w:rFonts w:ascii="Times New Roman"/>
          <w:sz w:val="18"/>
        </w:rPr>
        <w:sectPr w:rsidR="00474AAC">
          <w:pgSz w:w="11910" w:h="16840"/>
          <w:pgMar w:top="1320" w:right="400" w:bottom="1280" w:left="460" w:header="0" w:footer="1097" w:gutter="0"/>
          <w:cols w:space="708"/>
        </w:sectPr>
      </w:pPr>
    </w:p>
    <w:p w:rsidR="00474AAC" w:rsidRDefault="00B74296">
      <w:pPr>
        <w:spacing w:before="79"/>
        <w:ind w:left="958"/>
        <w:rPr>
          <w:b/>
          <w:sz w:val="20"/>
        </w:rPr>
      </w:pPr>
      <w:r>
        <w:rPr>
          <w:b/>
          <w:sz w:val="20"/>
        </w:rPr>
        <w:lastRenderedPageBreak/>
        <w:t>Tablo</w:t>
      </w:r>
      <w:r>
        <w:rPr>
          <w:b/>
          <w:spacing w:val="-7"/>
          <w:sz w:val="20"/>
        </w:rPr>
        <w:t xml:space="preserve"> </w:t>
      </w:r>
      <w:r>
        <w:rPr>
          <w:b/>
          <w:sz w:val="20"/>
        </w:rPr>
        <w:t>9.</w:t>
      </w:r>
      <w:r>
        <w:rPr>
          <w:b/>
          <w:spacing w:val="-7"/>
          <w:sz w:val="20"/>
        </w:rPr>
        <w:t xml:space="preserve"> </w:t>
      </w:r>
      <w:r>
        <w:rPr>
          <w:b/>
          <w:sz w:val="20"/>
        </w:rPr>
        <w:t>Öğretmenlerin</w:t>
      </w:r>
      <w:r>
        <w:rPr>
          <w:b/>
          <w:spacing w:val="-8"/>
          <w:sz w:val="20"/>
        </w:rPr>
        <w:t xml:space="preserve"> </w:t>
      </w:r>
      <w:r>
        <w:rPr>
          <w:b/>
          <w:sz w:val="20"/>
        </w:rPr>
        <w:t>Hizmet</w:t>
      </w:r>
      <w:r>
        <w:rPr>
          <w:b/>
          <w:spacing w:val="-8"/>
          <w:sz w:val="20"/>
        </w:rPr>
        <w:t xml:space="preserve"> </w:t>
      </w:r>
      <w:r>
        <w:rPr>
          <w:b/>
          <w:sz w:val="20"/>
        </w:rPr>
        <w:t>Süreleri</w:t>
      </w:r>
      <w:r>
        <w:rPr>
          <w:b/>
          <w:spacing w:val="-9"/>
          <w:sz w:val="20"/>
        </w:rPr>
        <w:t xml:space="preserve"> </w:t>
      </w:r>
      <w:r>
        <w:rPr>
          <w:b/>
          <w:sz w:val="20"/>
        </w:rPr>
        <w:t>(Yıl</w:t>
      </w:r>
      <w:r>
        <w:rPr>
          <w:b/>
          <w:spacing w:val="-6"/>
          <w:sz w:val="20"/>
        </w:rPr>
        <w:t xml:space="preserve"> </w:t>
      </w:r>
      <w:r>
        <w:rPr>
          <w:b/>
          <w:spacing w:val="-2"/>
          <w:sz w:val="20"/>
        </w:rPr>
        <w:t>İtibarıyla)</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18"/>
        <w:gridCol w:w="1790"/>
        <w:gridCol w:w="1900"/>
        <w:gridCol w:w="1274"/>
        <w:gridCol w:w="1272"/>
        <w:gridCol w:w="1274"/>
      </w:tblGrid>
      <w:tr w:rsidR="00474AAC" w:rsidTr="00A16EDA">
        <w:trPr>
          <w:trHeight w:val="745"/>
        </w:trPr>
        <w:tc>
          <w:tcPr>
            <w:tcW w:w="2618" w:type="dxa"/>
            <w:vMerge w:val="restart"/>
            <w:shd w:val="clear" w:color="auto" w:fill="E2EFD9"/>
          </w:tcPr>
          <w:p w:rsidR="00474AAC" w:rsidRDefault="00474AAC">
            <w:pPr>
              <w:pStyle w:val="TableParagraph"/>
              <w:spacing w:before="232"/>
              <w:rPr>
                <w:b/>
                <w:sz w:val="20"/>
              </w:rPr>
            </w:pPr>
          </w:p>
          <w:p w:rsidR="00474AAC" w:rsidRDefault="00B74296">
            <w:pPr>
              <w:pStyle w:val="TableParagraph"/>
              <w:spacing w:before="1"/>
              <w:ind w:left="107"/>
              <w:rPr>
                <w:b/>
                <w:sz w:val="20"/>
              </w:rPr>
            </w:pPr>
            <w:r>
              <w:rPr>
                <w:b/>
                <w:sz w:val="20"/>
              </w:rPr>
              <w:t>Hizmet</w:t>
            </w:r>
            <w:r>
              <w:rPr>
                <w:b/>
                <w:spacing w:val="-11"/>
                <w:sz w:val="20"/>
              </w:rPr>
              <w:t xml:space="preserve"> </w:t>
            </w:r>
            <w:r>
              <w:rPr>
                <w:b/>
                <w:spacing w:val="-2"/>
                <w:sz w:val="20"/>
              </w:rPr>
              <w:t>Süreleri</w:t>
            </w:r>
          </w:p>
        </w:tc>
        <w:tc>
          <w:tcPr>
            <w:tcW w:w="1790" w:type="dxa"/>
            <w:shd w:val="clear" w:color="auto" w:fill="E2EFD9"/>
          </w:tcPr>
          <w:p w:rsidR="00474AAC" w:rsidRDefault="00B74296">
            <w:pPr>
              <w:pStyle w:val="TableParagraph"/>
              <w:spacing w:before="167"/>
              <w:ind w:left="592"/>
              <w:rPr>
                <w:b/>
                <w:sz w:val="20"/>
              </w:rPr>
            </w:pPr>
            <w:r>
              <w:rPr>
                <w:b/>
                <w:spacing w:val="-2"/>
                <w:sz w:val="20"/>
              </w:rPr>
              <w:t>Branşı</w:t>
            </w:r>
          </w:p>
        </w:tc>
        <w:tc>
          <w:tcPr>
            <w:tcW w:w="1900" w:type="dxa"/>
            <w:shd w:val="clear" w:color="auto" w:fill="E2EFD9"/>
          </w:tcPr>
          <w:p w:rsidR="00474AAC" w:rsidRDefault="00B74296">
            <w:pPr>
              <w:pStyle w:val="TableParagraph"/>
              <w:spacing w:before="167"/>
              <w:ind w:left="9"/>
              <w:jc w:val="center"/>
              <w:rPr>
                <w:b/>
                <w:sz w:val="20"/>
              </w:rPr>
            </w:pPr>
            <w:r>
              <w:rPr>
                <w:b/>
                <w:spacing w:val="-2"/>
                <w:sz w:val="20"/>
              </w:rPr>
              <w:t>Kadın</w:t>
            </w:r>
          </w:p>
        </w:tc>
        <w:tc>
          <w:tcPr>
            <w:tcW w:w="1274" w:type="dxa"/>
            <w:shd w:val="clear" w:color="auto" w:fill="E2EFD9"/>
          </w:tcPr>
          <w:p w:rsidR="00474AAC" w:rsidRDefault="00B74296">
            <w:pPr>
              <w:pStyle w:val="TableParagraph"/>
              <w:spacing w:before="167"/>
              <w:ind w:left="361"/>
              <w:rPr>
                <w:b/>
                <w:sz w:val="20"/>
              </w:rPr>
            </w:pPr>
            <w:r>
              <w:rPr>
                <w:b/>
                <w:spacing w:val="-2"/>
                <w:sz w:val="20"/>
              </w:rPr>
              <w:t>Erkek</w:t>
            </w:r>
          </w:p>
        </w:tc>
        <w:tc>
          <w:tcPr>
            <w:tcW w:w="1272" w:type="dxa"/>
            <w:shd w:val="clear" w:color="auto" w:fill="E2EFD9"/>
          </w:tcPr>
          <w:p w:rsidR="00474AAC" w:rsidRDefault="00B74296">
            <w:pPr>
              <w:pStyle w:val="TableParagraph"/>
              <w:spacing w:before="167"/>
              <w:ind w:left="131"/>
              <w:rPr>
                <w:b/>
                <w:sz w:val="20"/>
              </w:rPr>
            </w:pPr>
            <w:r>
              <w:rPr>
                <w:b/>
                <w:sz w:val="20"/>
              </w:rPr>
              <w:t>Hizmet</w:t>
            </w:r>
            <w:r>
              <w:rPr>
                <w:b/>
                <w:spacing w:val="-9"/>
                <w:sz w:val="20"/>
              </w:rPr>
              <w:t xml:space="preserve"> </w:t>
            </w:r>
            <w:r>
              <w:rPr>
                <w:b/>
                <w:spacing w:val="-4"/>
                <w:sz w:val="20"/>
              </w:rPr>
              <w:t>Yılı</w:t>
            </w:r>
          </w:p>
        </w:tc>
        <w:tc>
          <w:tcPr>
            <w:tcW w:w="1274" w:type="dxa"/>
            <w:shd w:val="clear" w:color="auto" w:fill="E2EFD9"/>
          </w:tcPr>
          <w:p w:rsidR="00474AAC" w:rsidRDefault="00B74296">
            <w:pPr>
              <w:pStyle w:val="TableParagraph"/>
              <w:spacing w:before="167"/>
              <w:ind w:left="282"/>
              <w:rPr>
                <w:b/>
                <w:sz w:val="20"/>
              </w:rPr>
            </w:pPr>
            <w:r>
              <w:rPr>
                <w:b/>
                <w:spacing w:val="-2"/>
                <w:sz w:val="20"/>
              </w:rPr>
              <w:t>Toplam</w:t>
            </w:r>
          </w:p>
        </w:tc>
      </w:tr>
      <w:tr w:rsidR="00474AAC" w:rsidTr="00A16EDA">
        <w:trPr>
          <w:trHeight w:val="256"/>
        </w:trPr>
        <w:tc>
          <w:tcPr>
            <w:tcW w:w="2618" w:type="dxa"/>
            <w:vMerge/>
            <w:tcBorders>
              <w:top w:val="nil"/>
            </w:tcBorders>
            <w:shd w:val="clear" w:color="auto" w:fill="E2EFD9"/>
          </w:tcPr>
          <w:p w:rsidR="00474AAC" w:rsidRDefault="00474AAC">
            <w:pPr>
              <w:rPr>
                <w:sz w:val="2"/>
                <w:szCs w:val="2"/>
              </w:rPr>
            </w:pPr>
          </w:p>
        </w:tc>
        <w:tc>
          <w:tcPr>
            <w:tcW w:w="1790" w:type="dxa"/>
          </w:tcPr>
          <w:p w:rsidR="00474AAC" w:rsidRDefault="00474AAC">
            <w:pPr>
              <w:pStyle w:val="TableParagraph"/>
              <w:rPr>
                <w:rFonts w:ascii="Times New Roman"/>
                <w:sz w:val="18"/>
              </w:rPr>
            </w:pPr>
          </w:p>
        </w:tc>
        <w:tc>
          <w:tcPr>
            <w:tcW w:w="1900" w:type="dxa"/>
          </w:tcPr>
          <w:p w:rsidR="00474AAC" w:rsidRDefault="00474AAC">
            <w:pPr>
              <w:pStyle w:val="TableParagraph"/>
              <w:rPr>
                <w:rFonts w:ascii="Times New Roman"/>
                <w:sz w:val="18"/>
              </w:rPr>
            </w:pPr>
          </w:p>
        </w:tc>
        <w:tc>
          <w:tcPr>
            <w:tcW w:w="1274" w:type="dxa"/>
          </w:tcPr>
          <w:p w:rsidR="00474AAC" w:rsidRDefault="00474AAC">
            <w:pPr>
              <w:pStyle w:val="TableParagraph"/>
              <w:rPr>
                <w:rFonts w:ascii="Times New Roman"/>
                <w:sz w:val="18"/>
              </w:rPr>
            </w:pPr>
          </w:p>
        </w:tc>
        <w:tc>
          <w:tcPr>
            <w:tcW w:w="1272" w:type="dxa"/>
          </w:tcPr>
          <w:p w:rsidR="00474AAC" w:rsidRDefault="00474AAC">
            <w:pPr>
              <w:pStyle w:val="TableParagraph"/>
              <w:rPr>
                <w:rFonts w:ascii="Times New Roman"/>
                <w:sz w:val="18"/>
              </w:rPr>
            </w:pPr>
          </w:p>
        </w:tc>
        <w:tc>
          <w:tcPr>
            <w:tcW w:w="1274" w:type="dxa"/>
          </w:tcPr>
          <w:p w:rsidR="00474AAC" w:rsidRDefault="00474AAC">
            <w:pPr>
              <w:pStyle w:val="TableParagraph"/>
              <w:rPr>
                <w:rFonts w:ascii="Times New Roman"/>
                <w:sz w:val="18"/>
              </w:rPr>
            </w:pPr>
          </w:p>
        </w:tc>
      </w:tr>
      <w:tr w:rsidR="00474AAC" w:rsidTr="00A16EDA">
        <w:trPr>
          <w:trHeight w:val="258"/>
        </w:trPr>
        <w:tc>
          <w:tcPr>
            <w:tcW w:w="2618" w:type="dxa"/>
            <w:vMerge/>
            <w:tcBorders>
              <w:top w:val="nil"/>
            </w:tcBorders>
            <w:shd w:val="clear" w:color="auto" w:fill="E2EFD9"/>
          </w:tcPr>
          <w:p w:rsidR="00474AAC" w:rsidRDefault="00474AAC">
            <w:pPr>
              <w:rPr>
                <w:sz w:val="2"/>
                <w:szCs w:val="2"/>
              </w:rPr>
            </w:pPr>
          </w:p>
        </w:tc>
        <w:tc>
          <w:tcPr>
            <w:tcW w:w="1790" w:type="dxa"/>
          </w:tcPr>
          <w:p w:rsidR="00474AAC" w:rsidRDefault="00474AAC">
            <w:pPr>
              <w:pStyle w:val="TableParagraph"/>
              <w:rPr>
                <w:rFonts w:ascii="Times New Roman"/>
                <w:sz w:val="18"/>
              </w:rPr>
            </w:pPr>
          </w:p>
        </w:tc>
        <w:tc>
          <w:tcPr>
            <w:tcW w:w="1900" w:type="dxa"/>
          </w:tcPr>
          <w:p w:rsidR="00474AAC" w:rsidRDefault="00474AAC">
            <w:pPr>
              <w:pStyle w:val="TableParagraph"/>
              <w:rPr>
                <w:rFonts w:ascii="Times New Roman"/>
                <w:sz w:val="18"/>
              </w:rPr>
            </w:pPr>
          </w:p>
        </w:tc>
        <w:tc>
          <w:tcPr>
            <w:tcW w:w="1274" w:type="dxa"/>
          </w:tcPr>
          <w:p w:rsidR="00474AAC" w:rsidRDefault="00474AAC">
            <w:pPr>
              <w:pStyle w:val="TableParagraph"/>
              <w:rPr>
                <w:rFonts w:ascii="Times New Roman"/>
                <w:sz w:val="18"/>
              </w:rPr>
            </w:pPr>
          </w:p>
        </w:tc>
        <w:tc>
          <w:tcPr>
            <w:tcW w:w="1272" w:type="dxa"/>
          </w:tcPr>
          <w:p w:rsidR="00474AAC" w:rsidRDefault="00474AAC">
            <w:pPr>
              <w:pStyle w:val="TableParagraph"/>
              <w:rPr>
                <w:rFonts w:ascii="Times New Roman"/>
                <w:sz w:val="18"/>
              </w:rPr>
            </w:pPr>
          </w:p>
        </w:tc>
        <w:tc>
          <w:tcPr>
            <w:tcW w:w="1274" w:type="dxa"/>
          </w:tcPr>
          <w:p w:rsidR="00474AAC" w:rsidRDefault="00474AAC">
            <w:pPr>
              <w:pStyle w:val="TableParagraph"/>
              <w:rPr>
                <w:rFonts w:ascii="Times New Roman"/>
                <w:sz w:val="18"/>
              </w:rPr>
            </w:pPr>
          </w:p>
        </w:tc>
      </w:tr>
      <w:tr w:rsidR="00474AAC" w:rsidTr="00A16EDA">
        <w:trPr>
          <w:trHeight w:val="443"/>
        </w:trPr>
        <w:tc>
          <w:tcPr>
            <w:tcW w:w="2618" w:type="dxa"/>
            <w:shd w:val="clear" w:color="auto" w:fill="E2EFD9"/>
          </w:tcPr>
          <w:p w:rsidR="00474AAC" w:rsidRDefault="00B74296">
            <w:pPr>
              <w:pStyle w:val="TableParagraph"/>
              <w:spacing w:before="16"/>
              <w:ind w:left="107"/>
              <w:rPr>
                <w:sz w:val="20"/>
              </w:rPr>
            </w:pPr>
            <w:r>
              <w:rPr>
                <w:sz w:val="20"/>
              </w:rPr>
              <w:t>1-3</w:t>
            </w:r>
            <w:r>
              <w:rPr>
                <w:spacing w:val="-3"/>
                <w:sz w:val="20"/>
              </w:rPr>
              <w:t xml:space="preserve"> </w:t>
            </w:r>
            <w:r>
              <w:rPr>
                <w:spacing w:val="-5"/>
                <w:sz w:val="20"/>
              </w:rPr>
              <w:t>Yıl</w:t>
            </w:r>
          </w:p>
        </w:tc>
        <w:tc>
          <w:tcPr>
            <w:tcW w:w="1790" w:type="dxa"/>
          </w:tcPr>
          <w:p w:rsidR="00474AAC" w:rsidRDefault="00474AAC">
            <w:pPr>
              <w:pStyle w:val="TableParagraph"/>
              <w:rPr>
                <w:rFonts w:ascii="Times New Roman"/>
                <w:sz w:val="18"/>
              </w:rPr>
            </w:pPr>
          </w:p>
        </w:tc>
        <w:tc>
          <w:tcPr>
            <w:tcW w:w="1900"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c>
          <w:tcPr>
            <w:tcW w:w="1272"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r>
      <w:tr w:rsidR="00474AAC" w:rsidTr="00A16EDA">
        <w:trPr>
          <w:trHeight w:val="429"/>
        </w:trPr>
        <w:tc>
          <w:tcPr>
            <w:tcW w:w="2618" w:type="dxa"/>
            <w:shd w:val="clear" w:color="auto" w:fill="E2EFD9"/>
          </w:tcPr>
          <w:p w:rsidR="00474AAC" w:rsidRDefault="00B74296">
            <w:pPr>
              <w:pStyle w:val="TableParagraph"/>
              <w:spacing w:before="9"/>
              <w:ind w:left="107"/>
              <w:rPr>
                <w:sz w:val="20"/>
              </w:rPr>
            </w:pPr>
            <w:r>
              <w:rPr>
                <w:sz w:val="20"/>
              </w:rPr>
              <w:t>4-6</w:t>
            </w:r>
            <w:r>
              <w:rPr>
                <w:spacing w:val="-3"/>
                <w:sz w:val="20"/>
              </w:rPr>
              <w:t xml:space="preserve"> </w:t>
            </w:r>
            <w:r>
              <w:rPr>
                <w:spacing w:val="-5"/>
                <w:sz w:val="20"/>
              </w:rPr>
              <w:t>Yıl</w:t>
            </w:r>
          </w:p>
        </w:tc>
        <w:tc>
          <w:tcPr>
            <w:tcW w:w="1790" w:type="dxa"/>
          </w:tcPr>
          <w:p w:rsidR="00474AAC" w:rsidRDefault="00474AAC">
            <w:pPr>
              <w:pStyle w:val="TableParagraph"/>
              <w:rPr>
                <w:rFonts w:ascii="Times New Roman"/>
                <w:sz w:val="18"/>
              </w:rPr>
            </w:pPr>
          </w:p>
        </w:tc>
        <w:tc>
          <w:tcPr>
            <w:tcW w:w="1900" w:type="dxa"/>
          </w:tcPr>
          <w:p w:rsidR="00474AAC" w:rsidRDefault="00DC0838">
            <w:pPr>
              <w:pStyle w:val="TableParagraph"/>
              <w:rPr>
                <w:rFonts w:ascii="Times New Roman"/>
                <w:sz w:val="18"/>
              </w:rPr>
            </w:pPr>
            <w:r>
              <w:rPr>
                <w:rFonts w:ascii="Times New Roman"/>
                <w:sz w:val="18"/>
              </w:rPr>
              <w:t>3</w:t>
            </w:r>
          </w:p>
        </w:tc>
        <w:tc>
          <w:tcPr>
            <w:tcW w:w="1274" w:type="dxa"/>
          </w:tcPr>
          <w:p w:rsidR="00474AAC" w:rsidRDefault="00972563">
            <w:pPr>
              <w:pStyle w:val="TableParagraph"/>
              <w:rPr>
                <w:rFonts w:ascii="Times New Roman"/>
                <w:sz w:val="18"/>
              </w:rPr>
            </w:pPr>
            <w:r>
              <w:rPr>
                <w:rFonts w:ascii="Times New Roman"/>
                <w:sz w:val="18"/>
              </w:rPr>
              <w:t>3</w:t>
            </w:r>
          </w:p>
        </w:tc>
        <w:tc>
          <w:tcPr>
            <w:tcW w:w="1272" w:type="dxa"/>
          </w:tcPr>
          <w:p w:rsidR="00474AAC" w:rsidRDefault="00972563">
            <w:pPr>
              <w:pStyle w:val="TableParagraph"/>
              <w:rPr>
                <w:rFonts w:ascii="Times New Roman"/>
                <w:sz w:val="18"/>
              </w:rPr>
            </w:pPr>
            <w:r>
              <w:rPr>
                <w:rFonts w:ascii="Times New Roman"/>
                <w:sz w:val="18"/>
              </w:rPr>
              <w:t>5</w:t>
            </w:r>
          </w:p>
        </w:tc>
        <w:tc>
          <w:tcPr>
            <w:tcW w:w="1274" w:type="dxa"/>
          </w:tcPr>
          <w:p w:rsidR="00474AAC" w:rsidRDefault="00972563">
            <w:pPr>
              <w:pStyle w:val="TableParagraph"/>
              <w:rPr>
                <w:rFonts w:ascii="Times New Roman"/>
                <w:sz w:val="18"/>
              </w:rPr>
            </w:pPr>
            <w:r>
              <w:rPr>
                <w:rFonts w:ascii="Times New Roman"/>
                <w:sz w:val="18"/>
              </w:rPr>
              <w:t>5</w:t>
            </w:r>
          </w:p>
        </w:tc>
      </w:tr>
      <w:tr w:rsidR="00474AAC" w:rsidTr="00A16EDA">
        <w:trPr>
          <w:trHeight w:val="429"/>
        </w:trPr>
        <w:tc>
          <w:tcPr>
            <w:tcW w:w="2618" w:type="dxa"/>
            <w:shd w:val="clear" w:color="auto" w:fill="E2EFD9"/>
          </w:tcPr>
          <w:p w:rsidR="00474AAC" w:rsidRDefault="00B74296">
            <w:pPr>
              <w:pStyle w:val="TableParagraph"/>
              <w:spacing w:before="9"/>
              <w:ind w:left="107"/>
              <w:rPr>
                <w:sz w:val="20"/>
              </w:rPr>
            </w:pPr>
            <w:r>
              <w:rPr>
                <w:sz w:val="20"/>
              </w:rPr>
              <w:t>7-10</w:t>
            </w:r>
            <w:r>
              <w:rPr>
                <w:spacing w:val="-4"/>
                <w:sz w:val="20"/>
              </w:rPr>
              <w:t xml:space="preserve"> </w:t>
            </w:r>
            <w:r>
              <w:rPr>
                <w:spacing w:val="-5"/>
                <w:sz w:val="20"/>
              </w:rPr>
              <w:t>Yıl</w:t>
            </w:r>
          </w:p>
        </w:tc>
        <w:tc>
          <w:tcPr>
            <w:tcW w:w="1790" w:type="dxa"/>
          </w:tcPr>
          <w:p w:rsidR="00474AAC" w:rsidRDefault="00474AAC">
            <w:pPr>
              <w:pStyle w:val="TableParagraph"/>
              <w:rPr>
                <w:rFonts w:ascii="Times New Roman"/>
                <w:sz w:val="18"/>
              </w:rPr>
            </w:pPr>
          </w:p>
        </w:tc>
        <w:tc>
          <w:tcPr>
            <w:tcW w:w="1900"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c>
          <w:tcPr>
            <w:tcW w:w="1272"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r>
      <w:tr w:rsidR="00474AAC" w:rsidTr="00A16EDA">
        <w:trPr>
          <w:trHeight w:val="429"/>
        </w:trPr>
        <w:tc>
          <w:tcPr>
            <w:tcW w:w="2618" w:type="dxa"/>
            <w:shd w:val="clear" w:color="auto" w:fill="E2EFD9"/>
          </w:tcPr>
          <w:p w:rsidR="00474AAC" w:rsidRDefault="00B74296">
            <w:pPr>
              <w:pStyle w:val="TableParagraph"/>
              <w:spacing w:before="9"/>
              <w:ind w:left="107"/>
              <w:rPr>
                <w:sz w:val="20"/>
              </w:rPr>
            </w:pPr>
            <w:r>
              <w:rPr>
                <w:sz w:val="20"/>
              </w:rPr>
              <w:t>11-15</w:t>
            </w:r>
            <w:r>
              <w:rPr>
                <w:spacing w:val="-6"/>
                <w:sz w:val="20"/>
              </w:rPr>
              <w:t xml:space="preserve"> </w:t>
            </w:r>
            <w:r>
              <w:rPr>
                <w:spacing w:val="-5"/>
                <w:sz w:val="20"/>
              </w:rPr>
              <w:t>Yıl</w:t>
            </w:r>
          </w:p>
        </w:tc>
        <w:tc>
          <w:tcPr>
            <w:tcW w:w="1790" w:type="dxa"/>
          </w:tcPr>
          <w:p w:rsidR="00474AAC" w:rsidRDefault="00474AAC">
            <w:pPr>
              <w:pStyle w:val="TableParagraph"/>
              <w:rPr>
                <w:rFonts w:ascii="Times New Roman"/>
                <w:sz w:val="18"/>
              </w:rPr>
            </w:pPr>
          </w:p>
        </w:tc>
        <w:tc>
          <w:tcPr>
            <w:tcW w:w="1900" w:type="dxa"/>
          </w:tcPr>
          <w:p w:rsidR="00474AAC" w:rsidRDefault="00972563">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c>
          <w:tcPr>
            <w:tcW w:w="1272"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r>
      <w:tr w:rsidR="00474AAC" w:rsidTr="00A16EDA">
        <w:trPr>
          <w:trHeight w:val="429"/>
        </w:trPr>
        <w:tc>
          <w:tcPr>
            <w:tcW w:w="2618" w:type="dxa"/>
            <w:shd w:val="clear" w:color="auto" w:fill="E2EFD9"/>
          </w:tcPr>
          <w:p w:rsidR="00474AAC" w:rsidRDefault="00B74296">
            <w:pPr>
              <w:pStyle w:val="TableParagraph"/>
              <w:spacing w:before="9"/>
              <w:ind w:left="107"/>
              <w:rPr>
                <w:sz w:val="20"/>
              </w:rPr>
            </w:pPr>
            <w:r>
              <w:rPr>
                <w:spacing w:val="-2"/>
                <w:sz w:val="20"/>
              </w:rPr>
              <w:t>16-</w:t>
            </w:r>
            <w:r>
              <w:rPr>
                <w:spacing w:val="-7"/>
                <w:sz w:val="20"/>
              </w:rPr>
              <w:t>20</w:t>
            </w:r>
          </w:p>
        </w:tc>
        <w:tc>
          <w:tcPr>
            <w:tcW w:w="1790" w:type="dxa"/>
          </w:tcPr>
          <w:p w:rsidR="00474AAC" w:rsidRDefault="00474AAC">
            <w:pPr>
              <w:pStyle w:val="TableParagraph"/>
              <w:rPr>
                <w:rFonts w:ascii="Times New Roman"/>
                <w:sz w:val="18"/>
              </w:rPr>
            </w:pPr>
          </w:p>
        </w:tc>
        <w:tc>
          <w:tcPr>
            <w:tcW w:w="1900" w:type="dxa"/>
          </w:tcPr>
          <w:p w:rsidR="00474AAC" w:rsidRDefault="00972563">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c>
          <w:tcPr>
            <w:tcW w:w="1272" w:type="dxa"/>
          </w:tcPr>
          <w:p w:rsidR="00474AAC" w:rsidRDefault="00DC0838">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0</w:t>
            </w:r>
          </w:p>
        </w:tc>
      </w:tr>
      <w:tr w:rsidR="00474AAC" w:rsidTr="00A16EDA">
        <w:trPr>
          <w:trHeight w:val="429"/>
        </w:trPr>
        <w:tc>
          <w:tcPr>
            <w:tcW w:w="2618" w:type="dxa"/>
            <w:shd w:val="clear" w:color="auto" w:fill="E2EFD9"/>
          </w:tcPr>
          <w:p w:rsidR="00474AAC" w:rsidRDefault="00B74296">
            <w:pPr>
              <w:pStyle w:val="TableParagraph"/>
              <w:spacing w:before="9"/>
              <w:ind w:left="107"/>
              <w:rPr>
                <w:sz w:val="20"/>
              </w:rPr>
            </w:pPr>
            <w:r>
              <w:rPr>
                <w:sz w:val="20"/>
              </w:rPr>
              <w:t>20</w:t>
            </w:r>
            <w:r>
              <w:rPr>
                <w:spacing w:val="-4"/>
                <w:sz w:val="20"/>
              </w:rPr>
              <w:t xml:space="preserve"> </w:t>
            </w:r>
            <w:r>
              <w:rPr>
                <w:sz w:val="20"/>
              </w:rPr>
              <w:t>ve</w:t>
            </w:r>
            <w:r>
              <w:rPr>
                <w:spacing w:val="-2"/>
                <w:sz w:val="20"/>
              </w:rPr>
              <w:t xml:space="preserve"> üzeri</w:t>
            </w:r>
          </w:p>
        </w:tc>
        <w:tc>
          <w:tcPr>
            <w:tcW w:w="1790" w:type="dxa"/>
          </w:tcPr>
          <w:p w:rsidR="00474AAC" w:rsidRDefault="00474AAC">
            <w:pPr>
              <w:pStyle w:val="TableParagraph"/>
              <w:rPr>
                <w:rFonts w:ascii="Times New Roman"/>
                <w:sz w:val="18"/>
              </w:rPr>
            </w:pPr>
          </w:p>
        </w:tc>
        <w:tc>
          <w:tcPr>
            <w:tcW w:w="1900" w:type="dxa"/>
          </w:tcPr>
          <w:p w:rsidR="00474AAC" w:rsidRDefault="00972563">
            <w:pPr>
              <w:pStyle w:val="TableParagraph"/>
              <w:rPr>
                <w:rFonts w:ascii="Times New Roman"/>
                <w:sz w:val="18"/>
              </w:rPr>
            </w:pPr>
            <w:r>
              <w:rPr>
                <w:rFonts w:ascii="Times New Roman"/>
                <w:sz w:val="18"/>
              </w:rPr>
              <w:t>0</w:t>
            </w:r>
          </w:p>
        </w:tc>
        <w:tc>
          <w:tcPr>
            <w:tcW w:w="1274" w:type="dxa"/>
          </w:tcPr>
          <w:p w:rsidR="00474AAC" w:rsidRDefault="00DC0838">
            <w:pPr>
              <w:pStyle w:val="TableParagraph"/>
              <w:rPr>
                <w:rFonts w:ascii="Times New Roman"/>
                <w:sz w:val="18"/>
              </w:rPr>
            </w:pPr>
            <w:r>
              <w:rPr>
                <w:rFonts w:ascii="Times New Roman"/>
                <w:sz w:val="18"/>
              </w:rPr>
              <w:t>2</w:t>
            </w:r>
          </w:p>
        </w:tc>
        <w:tc>
          <w:tcPr>
            <w:tcW w:w="1272" w:type="dxa"/>
          </w:tcPr>
          <w:p w:rsidR="00474AAC" w:rsidRDefault="00DC0838">
            <w:pPr>
              <w:pStyle w:val="TableParagraph"/>
              <w:rPr>
                <w:rFonts w:ascii="Times New Roman"/>
                <w:sz w:val="18"/>
              </w:rPr>
            </w:pPr>
            <w:r>
              <w:rPr>
                <w:rFonts w:ascii="Times New Roman"/>
                <w:sz w:val="18"/>
              </w:rPr>
              <w:t>22</w:t>
            </w:r>
          </w:p>
        </w:tc>
        <w:tc>
          <w:tcPr>
            <w:tcW w:w="1274" w:type="dxa"/>
          </w:tcPr>
          <w:p w:rsidR="00474AAC" w:rsidRDefault="00DC0838">
            <w:pPr>
              <w:pStyle w:val="TableParagraph"/>
              <w:rPr>
                <w:rFonts w:ascii="Times New Roman"/>
                <w:sz w:val="18"/>
              </w:rPr>
            </w:pPr>
            <w:r>
              <w:rPr>
                <w:rFonts w:ascii="Times New Roman"/>
                <w:sz w:val="18"/>
              </w:rPr>
              <w:t>2</w:t>
            </w:r>
          </w:p>
        </w:tc>
      </w:tr>
    </w:tbl>
    <w:p w:rsidR="00474AAC" w:rsidRDefault="00474AAC">
      <w:pPr>
        <w:pStyle w:val="GvdeMetni"/>
        <w:rPr>
          <w:b/>
          <w:sz w:val="20"/>
        </w:rPr>
      </w:pPr>
    </w:p>
    <w:p w:rsidR="00474AAC" w:rsidRDefault="00474AAC">
      <w:pPr>
        <w:pStyle w:val="GvdeMetni"/>
        <w:spacing w:before="26"/>
        <w:rPr>
          <w:b/>
          <w:sz w:val="20"/>
        </w:rPr>
      </w:pPr>
    </w:p>
    <w:p w:rsidR="00474AAC" w:rsidRDefault="00B74296">
      <w:pPr>
        <w:spacing w:before="1"/>
        <w:ind w:left="958"/>
        <w:rPr>
          <w:b/>
          <w:sz w:val="20"/>
        </w:rPr>
      </w:pPr>
      <w:r>
        <w:rPr>
          <w:b/>
          <w:sz w:val="20"/>
        </w:rPr>
        <w:t>Tablo</w:t>
      </w:r>
      <w:r>
        <w:rPr>
          <w:b/>
          <w:spacing w:val="-9"/>
          <w:sz w:val="20"/>
        </w:rPr>
        <w:t xml:space="preserve"> </w:t>
      </w:r>
      <w:r>
        <w:rPr>
          <w:b/>
          <w:sz w:val="20"/>
        </w:rPr>
        <w:t>10.</w:t>
      </w:r>
      <w:r>
        <w:rPr>
          <w:b/>
          <w:spacing w:val="-10"/>
          <w:sz w:val="20"/>
        </w:rPr>
        <w:t xml:space="preserve"> </w:t>
      </w:r>
      <w:r>
        <w:rPr>
          <w:b/>
          <w:sz w:val="20"/>
        </w:rPr>
        <w:t>Kurumda</w:t>
      </w:r>
      <w:r>
        <w:rPr>
          <w:b/>
          <w:spacing w:val="-9"/>
          <w:sz w:val="20"/>
        </w:rPr>
        <w:t xml:space="preserve"> </w:t>
      </w:r>
      <w:r>
        <w:rPr>
          <w:b/>
          <w:sz w:val="20"/>
        </w:rPr>
        <w:t>Gerçekleşen</w:t>
      </w:r>
      <w:r>
        <w:rPr>
          <w:b/>
          <w:spacing w:val="-10"/>
          <w:sz w:val="20"/>
        </w:rPr>
        <w:t xml:space="preserve"> </w:t>
      </w:r>
      <w:r>
        <w:rPr>
          <w:b/>
          <w:sz w:val="20"/>
        </w:rPr>
        <w:t>Öğretmen</w:t>
      </w:r>
      <w:r>
        <w:rPr>
          <w:b/>
          <w:spacing w:val="-8"/>
          <w:sz w:val="20"/>
        </w:rPr>
        <w:t xml:space="preserve"> </w:t>
      </w:r>
      <w:r>
        <w:rPr>
          <w:b/>
          <w:sz w:val="20"/>
        </w:rPr>
        <w:t>Sirkülâsyonunun</w:t>
      </w:r>
      <w:r>
        <w:rPr>
          <w:b/>
          <w:spacing w:val="-11"/>
          <w:sz w:val="20"/>
        </w:rPr>
        <w:t xml:space="preserve"> </w:t>
      </w:r>
      <w:r>
        <w:rPr>
          <w:b/>
          <w:spacing w:val="-2"/>
          <w:sz w:val="20"/>
        </w:rPr>
        <w:t>Oranı</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1500"/>
        <w:gridCol w:w="1349"/>
        <w:gridCol w:w="1349"/>
        <w:gridCol w:w="1049"/>
        <w:gridCol w:w="1200"/>
        <w:gridCol w:w="1793"/>
      </w:tblGrid>
      <w:tr w:rsidR="00474AAC" w:rsidTr="00A16EDA">
        <w:trPr>
          <w:trHeight w:val="707"/>
        </w:trPr>
        <w:tc>
          <w:tcPr>
            <w:tcW w:w="1886" w:type="dxa"/>
            <w:vMerge w:val="restart"/>
            <w:shd w:val="clear" w:color="auto" w:fill="E2EFD9"/>
          </w:tcPr>
          <w:p w:rsidR="00474AAC" w:rsidRDefault="00474AAC">
            <w:pPr>
              <w:pStyle w:val="TableParagraph"/>
              <w:rPr>
                <w:rFonts w:ascii="Times New Roman"/>
                <w:sz w:val="18"/>
              </w:rPr>
            </w:pPr>
          </w:p>
        </w:tc>
        <w:tc>
          <w:tcPr>
            <w:tcW w:w="4198" w:type="dxa"/>
            <w:gridSpan w:val="3"/>
            <w:shd w:val="clear" w:color="auto" w:fill="E2EFD9"/>
          </w:tcPr>
          <w:p w:rsidR="00474AAC" w:rsidRDefault="00B74296">
            <w:pPr>
              <w:pStyle w:val="TableParagraph"/>
              <w:spacing w:before="1" w:line="302" w:lineRule="auto"/>
              <w:ind w:left="107" w:right="139"/>
              <w:rPr>
                <w:b/>
                <w:sz w:val="20"/>
              </w:rPr>
            </w:pPr>
            <w:r>
              <w:rPr>
                <w:b/>
                <w:sz w:val="20"/>
              </w:rPr>
              <w:t>Yıl</w:t>
            </w:r>
            <w:r>
              <w:rPr>
                <w:b/>
                <w:spacing w:val="-11"/>
                <w:sz w:val="20"/>
              </w:rPr>
              <w:t xml:space="preserve"> </w:t>
            </w:r>
            <w:r>
              <w:rPr>
                <w:b/>
                <w:sz w:val="20"/>
              </w:rPr>
              <w:t>İçerisinde</w:t>
            </w:r>
            <w:r>
              <w:rPr>
                <w:b/>
                <w:spacing w:val="-10"/>
                <w:sz w:val="20"/>
              </w:rPr>
              <w:t xml:space="preserve"> </w:t>
            </w:r>
            <w:r>
              <w:rPr>
                <w:b/>
                <w:sz w:val="20"/>
              </w:rPr>
              <w:t>Kurumdan</w:t>
            </w:r>
            <w:r>
              <w:rPr>
                <w:b/>
                <w:spacing w:val="-10"/>
                <w:sz w:val="20"/>
              </w:rPr>
              <w:t xml:space="preserve"> </w:t>
            </w:r>
            <w:r>
              <w:rPr>
                <w:b/>
                <w:sz w:val="20"/>
              </w:rPr>
              <w:t>Ayrılan</w:t>
            </w:r>
            <w:r>
              <w:rPr>
                <w:b/>
                <w:spacing w:val="-10"/>
                <w:sz w:val="20"/>
              </w:rPr>
              <w:t xml:space="preserve"> </w:t>
            </w:r>
            <w:r>
              <w:rPr>
                <w:b/>
                <w:sz w:val="20"/>
              </w:rPr>
              <w:t xml:space="preserve">Öğretmen </w:t>
            </w:r>
            <w:r>
              <w:rPr>
                <w:b/>
                <w:spacing w:val="-2"/>
                <w:sz w:val="20"/>
              </w:rPr>
              <w:t>Sayısı</w:t>
            </w:r>
          </w:p>
        </w:tc>
        <w:tc>
          <w:tcPr>
            <w:tcW w:w="4042" w:type="dxa"/>
            <w:gridSpan w:val="3"/>
            <w:shd w:val="clear" w:color="auto" w:fill="E2EFD9"/>
          </w:tcPr>
          <w:p w:rsidR="00474AAC" w:rsidRDefault="00B74296">
            <w:pPr>
              <w:pStyle w:val="TableParagraph"/>
              <w:spacing w:before="1" w:line="302" w:lineRule="auto"/>
              <w:ind w:left="107" w:right="218"/>
              <w:rPr>
                <w:b/>
                <w:sz w:val="20"/>
              </w:rPr>
            </w:pPr>
            <w:r>
              <w:rPr>
                <w:b/>
                <w:sz w:val="20"/>
              </w:rPr>
              <w:t>Yıl</w:t>
            </w:r>
            <w:r>
              <w:rPr>
                <w:b/>
                <w:spacing w:val="-10"/>
                <w:sz w:val="20"/>
              </w:rPr>
              <w:t xml:space="preserve"> </w:t>
            </w:r>
            <w:r>
              <w:rPr>
                <w:b/>
                <w:sz w:val="20"/>
              </w:rPr>
              <w:t>İçerisinde</w:t>
            </w:r>
            <w:r>
              <w:rPr>
                <w:b/>
                <w:spacing w:val="-10"/>
                <w:sz w:val="20"/>
              </w:rPr>
              <w:t xml:space="preserve"> </w:t>
            </w:r>
            <w:r>
              <w:rPr>
                <w:b/>
                <w:sz w:val="20"/>
              </w:rPr>
              <w:t>Kurumda</w:t>
            </w:r>
            <w:r>
              <w:rPr>
                <w:b/>
                <w:spacing w:val="-10"/>
                <w:sz w:val="20"/>
              </w:rPr>
              <w:t xml:space="preserve"> </w:t>
            </w:r>
            <w:r>
              <w:rPr>
                <w:b/>
                <w:sz w:val="20"/>
              </w:rPr>
              <w:t>Göreve</w:t>
            </w:r>
            <w:r>
              <w:rPr>
                <w:b/>
                <w:spacing w:val="-10"/>
                <w:sz w:val="20"/>
              </w:rPr>
              <w:t xml:space="preserve"> </w:t>
            </w:r>
            <w:r>
              <w:rPr>
                <w:b/>
                <w:sz w:val="20"/>
              </w:rPr>
              <w:t>Başlayan Öğretmen</w:t>
            </w:r>
            <w:r>
              <w:rPr>
                <w:b/>
                <w:spacing w:val="-1"/>
                <w:sz w:val="20"/>
              </w:rPr>
              <w:t xml:space="preserve"> </w:t>
            </w:r>
            <w:r>
              <w:rPr>
                <w:b/>
                <w:sz w:val="20"/>
              </w:rPr>
              <w:t>Sayısı</w:t>
            </w:r>
          </w:p>
        </w:tc>
      </w:tr>
      <w:tr w:rsidR="00474AAC" w:rsidTr="00A16EDA">
        <w:trPr>
          <w:trHeight w:val="412"/>
        </w:trPr>
        <w:tc>
          <w:tcPr>
            <w:tcW w:w="1886" w:type="dxa"/>
            <w:vMerge/>
            <w:tcBorders>
              <w:top w:val="nil"/>
            </w:tcBorders>
            <w:shd w:val="clear" w:color="auto" w:fill="E2EFD9"/>
          </w:tcPr>
          <w:p w:rsidR="00474AAC" w:rsidRDefault="00474AAC">
            <w:pPr>
              <w:rPr>
                <w:sz w:val="2"/>
                <w:szCs w:val="2"/>
              </w:rPr>
            </w:pPr>
          </w:p>
        </w:tc>
        <w:tc>
          <w:tcPr>
            <w:tcW w:w="1500" w:type="dxa"/>
          </w:tcPr>
          <w:p w:rsidR="00474AAC" w:rsidRDefault="00B74296">
            <w:pPr>
              <w:pStyle w:val="TableParagraph"/>
              <w:spacing w:before="1"/>
              <w:ind w:left="6"/>
              <w:jc w:val="center"/>
              <w:rPr>
                <w:b/>
                <w:sz w:val="20"/>
              </w:rPr>
            </w:pPr>
            <w:r>
              <w:rPr>
                <w:b/>
                <w:spacing w:val="-4"/>
                <w:sz w:val="20"/>
              </w:rPr>
              <w:t>2021</w:t>
            </w:r>
          </w:p>
        </w:tc>
        <w:tc>
          <w:tcPr>
            <w:tcW w:w="1349" w:type="dxa"/>
          </w:tcPr>
          <w:p w:rsidR="00474AAC" w:rsidRDefault="00B74296">
            <w:pPr>
              <w:pStyle w:val="TableParagraph"/>
              <w:spacing w:before="1"/>
              <w:ind w:left="436"/>
              <w:rPr>
                <w:b/>
                <w:sz w:val="20"/>
              </w:rPr>
            </w:pPr>
            <w:r>
              <w:rPr>
                <w:b/>
                <w:spacing w:val="-4"/>
                <w:sz w:val="20"/>
              </w:rPr>
              <w:t>2022</w:t>
            </w:r>
          </w:p>
        </w:tc>
        <w:tc>
          <w:tcPr>
            <w:tcW w:w="1349" w:type="dxa"/>
          </w:tcPr>
          <w:p w:rsidR="00474AAC" w:rsidRDefault="00B74296">
            <w:pPr>
              <w:pStyle w:val="TableParagraph"/>
              <w:spacing w:before="1"/>
              <w:ind w:left="433"/>
              <w:rPr>
                <w:b/>
                <w:sz w:val="20"/>
              </w:rPr>
            </w:pPr>
            <w:r>
              <w:rPr>
                <w:b/>
                <w:spacing w:val="-4"/>
                <w:sz w:val="20"/>
              </w:rPr>
              <w:t>2023</w:t>
            </w:r>
          </w:p>
        </w:tc>
        <w:tc>
          <w:tcPr>
            <w:tcW w:w="1049" w:type="dxa"/>
          </w:tcPr>
          <w:p w:rsidR="00474AAC" w:rsidRDefault="00B74296">
            <w:pPr>
              <w:pStyle w:val="TableParagraph"/>
              <w:spacing w:before="1"/>
              <w:ind w:left="287"/>
              <w:rPr>
                <w:b/>
                <w:sz w:val="20"/>
              </w:rPr>
            </w:pPr>
            <w:r>
              <w:rPr>
                <w:b/>
                <w:spacing w:val="-4"/>
                <w:sz w:val="20"/>
              </w:rPr>
              <w:t>2021</w:t>
            </w:r>
          </w:p>
        </w:tc>
        <w:tc>
          <w:tcPr>
            <w:tcW w:w="1200" w:type="dxa"/>
          </w:tcPr>
          <w:p w:rsidR="00474AAC" w:rsidRDefault="00B74296">
            <w:pPr>
              <w:pStyle w:val="TableParagraph"/>
              <w:spacing w:before="1"/>
              <w:ind w:left="361"/>
              <w:rPr>
                <w:b/>
                <w:sz w:val="20"/>
              </w:rPr>
            </w:pPr>
            <w:r>
              <w:rPr>
                <w:b/>
                <w:spacing w:val="-4"/>
                <w:sz w:val="20"/>
              </w:rPr>
              <w:t>2022</w:t>
            </w:r>
          </w:p>
        </w:tc>
        <w:tc>
          <w:tcPr>
            <w:tcW w:w="1793" w:type="dxa"/>
          </w:tcPr>
          <w:p w:rsidR="00474AAC" w:rsidRDefault="00B74296">
            <w:pPr>
              <w:pStyle w:val="TableParagraph"/>
              <w:spacing w:before="1"/>
              <w:ind w:left="5"/>
              <w:jc w:val="center"/>
              <w:rPr>
                <w:b/>
                <w:sz w:val="20"/>
              </w:rPr>
            </w:pPr>
            <w:r>
              <w:rPr>
                <w:b/>
                <w:spacing w:val="-4"/>
                <w:sz w:val="20"/>
              </w:rPr>
              <w:t>2023</w:t>
            </w:r>
          </w:p>
        </w:tc>
      </w:tr>
      <w:tr w:rsidR="00474AAC" w:rsidTr="00A16EDA">
        <w:trPr>
          <w:trHeight w:val="412"/>
        </w:trPr>
        <w:tc>
          <w:tcPr>
            <w:tcW w:w="1886" w:type="dxa"/>
            <w:shd w:val="clear" w:color="auto" w:fill="E2EFD9"/>
          </w:tcPr>
          <w:p w:rsidR="00474AAC" w:rsidRDefault="00B74296">
            <w:pPr>
              <w:pStyle w:val="TableParagraph"/>
              <w:spacing w:before="1"/>
              <w:ind w:left="107"/>
              <w:rPr>
                <w:sz w:val="20"/>
              </w:rPr>
            </w:pPr>
            <w:r>
              <w:rPr>
                <w:spacing w:val="-2"/>
                <w:sz w:val="20"/>
              </w:rPr>
              <w:t>TOPLAM</w:t>
            </w:r>
          </w:p>
        </w:tc>
        <w:tc>
          <w:tcPr>
            <w:tcW w:w="1500" w:type="dxa"/>
          </w:tcPr>
          <w:p w:rsidR="00474AAC" w:rsidRDefault="000D5169">
            <w:pPr>
              <w:pStyle w:val="TableParagraph"/>
              <w:rPr>
                <w:rFonts w:ascii="Times New Roman"/>
                <w:sz w:val="18"/>
              </w:rPr>
            </w:pPr>
            <w:r>
              <w:rPr>
                <w:rFonts w:ascii="Times New Roman"/>
                <w:sz w:val="18"/>
              </w:rPr>
              <w:t>3</w:t>
            </w:r>
          </w:p>
        </w:tc>
        <w:tc>
          <w:tcPr>
            <w:tcW w:w="1349" w:type="dxa"/>
          </w:tcPr>
          <w:p w:rsidR="00474AAC" w:rsidRDefault="000D5169">
            <w:pPr>
              <w:pStyle w:val="TableParagraph"/>
              <w:rPr>
                <w:rFonts w:ascii="Times New Roman"/>
                <w:sz w:val="18"/>
              </w:rPr>
            </w:pPr>
            <w:r>
              <w:rPr>
                <w:rFonts w:ascii="Times New Roman"/>
                <w:sz w:val="18"/>
              </w:rPr>
              <w:t>2</w:t>
            </w:r>
          </w:p>
        </w:tc>
        <w:tc>
          <w:tcPr>
            <w:tcW w:w="1349" w:type="dxa"/>
          </w:tcPr>
          <w:p w:rsidR="00474AAC" w:rsidRDefault="000D5169">
            <w:pPr>
              <w:pStyle w:val="TableParagraph"/>
              <w:rPr>
                <w:rFonts w:ascii="Times New Roman"/>
                <w:sz w:val="18"/>
              </w:rPr>
            </w:pPr>
            <w:r>
              <w:rPr>
                <w:rFonts w:ascii="Times New Roman"/>
                <w:sz w:val="18"/>
              </w:rPr>
              <w:t>4</w:t>
            </w:r>
          </w:p>
        </w:tc>
        <w:tc>
          <w:tcPr>
            <w:tcW w:w="1049" w:type="dxa"/>
          </w:tcPr>
          <w:p w:rsidR="00474AAC" w:rsidRDefault="000D5169">
            <w:pPr>
              <w:pStyle w:val="TableParagraph"/>
              <w:rPr>
                <w:rFonts w:ascii="Times New Roman"/>
                <w:sz w:val="18"/>
              </w:rPr>
            </w:pPr>
            <w:r>
              <w:rPr>
                <w:rFonts w:ascii="Times New Roman"/>
                <w:sz w:val="18"/>
              </w:rPr>
              <w:t>1</w:t>
            </w:r>
          </w:p>
        </w:tc>
        <w:tc>
          <w:tcPr>
            <w:tcW w:w="1200" w:type="dxa"/>
          </w:tcPr>
          <w:p w:rsidR="00474AAC" w:rsidRDefault="000D5169">
            <w:pPr>
              <w:pStyle w:val="TableParagraph"/>
              <w:rPr>
                <w:rFonts w:ascii="Times New Roman"/>
                <w:sz w:val="18"/>
              </w:rPr>
            </w:pPr>
            <w:r>
              <w:rPr>
                <w:rFonts w:ascii="Times New Roman"/>
                <w:sz w:val="18"/>
              </w:rPr>
              <w:t>1</w:t>
            </w:r>
          </w:p>
        </w:tc>
        <w:tc>
          <w:tcPr>
            <w:tcW w:w="1793" w:type="dxa"/>
          </w:tcPr>
          <w:p w:rsidR="00474AAC" w:rsidRDefault="000D5169">
            <w:pPr>
              <w:pStyle w:val="TableParagraph"/>
              <w:rPr>
                <w:rFonts w:ascii="Times New Roman"/>
                <w:sz w:val="18"/>
              </w:rPr>
            </w:pPr>
            <w:r>
              <w:rPr>
                <w:rFonts w:ascii="Times New Roman"/>
                <w:sz w:val="18"/>
              </w:rPr>
              <w:t>3</w:t>
            </w:r>
          </w:p>
        </w:tc>
      </w:tr>
    </w:tbl>
    <w:p w:rsidR="00474AAC" w:rsidRDefault="00474AAC">
      <w:pPr>
        <w:pStyle w:val="GvdeMetni"/>
        <w:rPr>
          <w:b/>
          <w:sz w:val="20"/>
        </w:rPr>
      </w:pPr>
    </w:p>
    <w:p w:rsidR="00474AAC" w:rsidRDefault="00474AAC">
      <w:pPr>
        <w:pStyle w:val="GvdeMetni"/>
        <w:spacing w:before="46"/>
        <w:rPr>
          <w:b/>
          <w:sz w:val="20"/>
        </w:rPr>
      </w:pPr>
    </w:p>
    <w:p w:rsidR="00474AAC" w:rsidRDefault="00B74296">
      <w:pPr>
        <w:ind w:left="958"/>
        <w:rPr>
          <w:b/>
          <w:sz w:val="20"/>
        </w:rPr>
      </w:pPr>
      <w:r>
        <w:rPr>
          <w:b/>
          <w:sz w:val="20"/>
        </w:rPr>
        <w:t>Tablo</w:t>
      </w:r>
      <w:r>
        <w:rPr>
          <w:b/>
          <w:spacing w:val="-7"/>
          <w:sz w:val="20"/>
        </w:rPr>
        <w:t xml:space="preserve"> </w:t>
      </w:r>
      <w:r>
        <w:rPr>
          <w:b/>
          <w:sz w:val="20"/>
        </w:rPr>
        <w:t>11.</w:t>
      </w:r>
      <w:r>
        <w:rPr>
          <w:b/>
          <w:spacing w:val="-8"/>
          <w:sz w:val="20"/>
        </w:rPr>
        <w:t xml:space="preserve"> </w:t>
      </w:r>
      <w:r>
        <w:rPr>
          <w:b/>
          <w:sz w:val="20"/>
        </w:rPr>
        <w:t>Öğretmenlerin</w:t>
      </w:r>
      <w:r>
        <w:rPr>
          <w:b/>
          <w:spacing w:val="-8"/>
          <w:sz w:val="20"/>
        </w:rPr>
        <w:t xml:space="preserve"> </w:t>
      </w:r>
      <w:r>
        <w:rPr>
          <w:b/>
          <w:sz w:val="20"/>
        </w:rPr>
        <w:t>Katıldığı</w:t>
      </w:r>
      <w:r>
        <w:rPr>
          <w:b/>
          <w:spacing w:val="-5"/>
          <w:sz w:val="20"/>
        </w:rPr>
        <w:t xml:space="preserve"> </w:t>
      </w:r>
      <w:r>
        <w:rPr>
          <w:b/>
          <w:sz w:val="20"/>
        </w:rPr>
        <w:t>Hizmet</w:t>
      </w:r>
      <w:r>
        <w:rPr>
          <w:b/>
          <w:spacing w:val="-8"/>
          <w:sz w:val="20"/>
        </w:rPr>
        <w:t xml:space="preserve"> </w:t>
      </w:r>
      <w:r>
        <w:rPr>
          <w:b/>
          <w:sz w:val="20"/>
        </w:rPr>
        <w:t>İçi</w:t>
      </w:r>
      <w:r>
        <w:rPr>
          <w:b/>
          <w:spacing w:val="-8"/>
          <w:sz w:val="20"/>
        </w:rPr>
        <w:t xml:space="preserve"> </w:t>
      </w:r>
      <w:r>
        <w:rPr>
          <w:b/>
          <w:sz w:val="20"/>
        </w:rPr>
        <w:t>Eğitim</w:t>
      </w:r>
      <w:r>
        <w:rPr>
          <w:b/>
          <w:spacing w:val="-7"/>
          <w:sz w:val="20"/>
        </w:rPr>
        <w:t xml:space="preserve"> </w:t>
      </w:r>
      <w:r>
        <w:rPr>
          <w:b/>
          <w:spacing w:val="-2"/>
          <w:sz w:val="20"/>
        </w:rPr>
        <w:t>Programları</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1"/>
        <w:gridCol w:w="1142"/>
        <w:gridCol w:w="3273"/>
        <w:gridCol w:w="1540"/>
        <w:gridCol w:w="1266"/>
      </w:tblGrid>
      <w:tr w:rsidR="00474AAC" w:rsidTr="00A16EDA">
        <w:trPr>
          <w:trHeight w:val="1240"/>
        </w:trPr>
        <w:tc>
          <w:tcPr>
            <w:tcW w:w="2961" w:type="dxa"/>
            <w:shd w:val="clear" w:color="auto" w:fill="E2EFD9"/>
          </w:tcPr>
          <w:p w:rsidR="00474AAC" w:rsidRDefault="00474AAC">
            <w:pPr>
              <w:pStyle w:val="TableParagraph"/>
              <w:spacing w:before="180"/>
              <w:rPr>
                <w:b/>
                <w:sz w:val="20"/>
              </w:rPr>
            </w:pPr>
          </w:p>
          <w:p w:rsidR="00474AAC" w:rsidRDefault="00B74296">
            <w:pPr>
              <w:pStyle w:val="TableParagraph"/>
              <w:ind w:left="597"/>
              <w:rPr>
                <w:b/>
                <w:sz w:val="20"/>
              </w:rPr>
            </w:pPr>
            <w:r>
              <w:rPr>
                <w:b/>
                <w:sz w:val="20"/>
              </w:rPr>
              <w:t>Adı</w:t>
            </w:r>
            <w:r>
              <w:rPr>
                <w:b/>
                <w:spacing w:val="-6"/>
                <w:sz w:val="20"/>
              </w:rPr>
              <w:t xml:space="preserve"> </w:t>
            </w:r>
            <w:r>
              <w:rPr>
                <w:b/>
                <w:sz w:val="20"/>
              </w:rPr>
              <w:t>ve</w:t>
            </w:r>
            <w:r>
              <w:rPr>
                <w:b/>
                <w:spacing w:val="-4"/>
                <w:sz w:val="20"/>
              </w:rPr>
              <w:t xml:space="preserve"> </w:t>
            </w:r>
            <w:r>
              <w:rPr>
                <w:b/>
                <w:spacing w:val="-2"/>
                <w:sz w:val="20"/>
              </w:rPr>
              <w:t>Soyadı</w:t>
            </w:r>
          </w:p>
        </w:tc>
        <w:tc>
          <w:tcPr>
            <w:tcW w:w="1142" w:type="dxa"/>
            <w:shd w:val="clear" w:color="auto" w:fill="E2EFD9"/>
          </w:tcPr>
          <w:p w:rsidR="00474AAC" w:rsidRDefault="00474AAC">
            <w:pPr>
              <w:pStyle w:val="TableParagraph"/>
              <w:spacing w:before="180"/>
              <w:rPr>
                <w:b/>
                <w:sz w:val="20"/>
              </w:rPr>
            </w:pPr>
          </w:p>
          <w:p w:rsidR="00474AAC" w:rsidRDefault="00B74296">
            <w:pPr>
              <w:pStyle w:val="TableParagraph"/>
              <w:ind w:left="266"/>
              <w:rPr>
                <w:b/>
                <w:sz w:val="20"/>
              </w:rPr>
            </w:pPr>
            <w:r>
              <w:rPr>
                <w:b/>
                <w:spacing w:val="-2"/>
                <w:sz w:val="20"/>
              </w:rPr>
              <w:t>Branşı</w:t>
            </w:r>
          </w:p>
        </w:tc>
        <w:tc>
          <w:tcPr>
            <w:tcW w:w="3273" w:type="dxa"/>
            <w:shd w:val="clear" w:color="auto" w:fill="E2EFD9"/>
          </w:tcPr>
          <w:p w:rsidR="00474AAC" w:rsidRDefault="00474AAC">
            <w:pPr>
              <w:pStyle w:val="TableParagraph"/>
              <w:spacing w:before="180"/>
              <w:rPr>
                <w:b/>
                <w:sz w:val="20"/>
              </w:rPr>
            </w:pPr>
          </w:p>
          <w:p w:rsidR="00474AAC" w:rsidRDefault="00B74296">
            <w:pPr>
              <w:pStyle w:val="TableParagraph"/>
              <w:ind w:left="525"/>
              <w:rPr>
                <w:b/>
                <w:sz w:val="20"/>
              </w:rPr>
            </w:pPr>
            <w:r>
              <w:rPr>
                <w:b/>
                <w:sz w:val="20"/>
              </w:rPr>
              <w:t>Katıldığı</w:t>
            </w:r>
            <w:r>
              <w:rPr>
                <w:b/>
                <w:spacing w:val="-10"/>
                <w:sz w:val="20"/>
              </w:rPr>
              <w:t xml:space="preserve"> </w:t>
            </w:r>
            <w:r>
              <w:rPr>
                <w:b/>
                <w:sz w:val="20"/>
              </w:rPr>
              <w:t>Çalışmanın</w:t>
            </w:r>
            <w:r>
              <w:rPr>
                <w:b/>
                <w:spacing w:val="-11"/>
                <w:sz w:val="20"/>
              </w:rPr>
              <w:t xml:space="preserve"> </w:t>
            </w:r>
            <w:r>
              <w:rPr>
                <w:b/>
                <w:spacing w:val="-5"/>
                <w:sz w:val="20"/>
              </w:rPr>
              <w:t>Adı</w:t>
            </w:r>
          </w:p>
        </w:tc>
        <w:tc>
          <w:tcPr>
            <w:tcW w:w="1540" w:type="dxa"/>
            <w:shd w:val="clear" w:color="auto" w:fill="E2EFD9"/>
          </w:tcPr>
          <w:p w:rsidR="00474AAC" w:rsidRDefault="00474AAC">
            <w:pPr>
              <w:pStyle w:val="TableParagraph"/>
              <w:spacing w:before="180"/>
              <w:rPr>
                <w:b/>
                <w:sz w:val="20"/>
              </w:rPr>
            </w:pPr>
          </w:p>
          <w:p w:rsidR="00474AAC" w:rsidRDefault="00B74296">
            <w:pPr>
              <w:pStyle w:val="TableParagraph"/>
              <w:ind w:left="228"/>
              <w:rPr>
                <w:b/>
                <w:sz w:val="20"/>
              </w:rPr>
            </w:pPr>
            <w:r>
              <w:rPr>
                <w:b/>
                <w:sz w:val="20"/>
              </w:rPr>
              <w:t>Katıldığı</w:t>
            </w:r>
            <w:r>
              <w:rPr>
                <w:b/>
                <w:spacing w:val="-9"/>
                <w:sz w:val="20"/>
              </w:rPr>
              <w:t xml:space="preserve"> </w:t>
            </w:r>
            <w:r>
              <w:rPr>
                <w:b/>
                <w:spacing w:val="-5"/>
                <w:sz w:val="20"/>
              </w:rPr>
              <w:t>Yıl</w:t>
            </w:r>
          </w:p>
        </w:tc>
        <w:tc>
          <w:tcPr>
            <w:tcW w:w="1266" w:type="dxa"/>
            <w:shd w:val="clear" w:color="auto" w:fill="E2EFD9"/>
          </w:tcPr>
          <w:p w:rsidR="00474AAC" w:rsidRDefault="00474AAC">
            <w:pPr>
              <w:pStyle w:val="TableParagraph"/>
              <w:spacing w:before="180"/>
              <w:rPr>
                <w:b/>
                <w:sz w:val="20"/>
              </w:rPr>
            </w:pPr>
          </w:p>
          <w:p w:rsidR="00474AAC" w:rsidRDefault="00B74296">
            <w:pPr>
              <w:pStyle w:val="TableParagraph"/>
              <w:ind w:left="232"/>
              <w:rPr>
                <w:b/>
                <w:sz w:val="20"/>
              </w:rPr>
            </w:pPr>
            <w:r>
              <w:rPr>
                <w:b/>
                <w:sz w:val="20"/>
              </w:rPr>
              <w:t>Belge</w:t>
            </w:r>
            <w:r>
              <w:rPr>
                <w:b/>
                <w:spacing w:val="-7"/>
                <w:sz w:val="20"/>
              </w:rPr>
              <w:t xml:space="preserve"> </w:t>
            </w:r>
            <w:r>
              <w:rPr>
                <w:b/>
                <w:spacing w:val="-5"/>
                <w:sz w:val="20"/>
              </w:rPr>
              <w:t>No</w:t>
            </w:r>
          </w:p>
        </w:tc>
      </w:tr>
      <w:tr w:rsidR="00474AAC" w:rsidTr="00A16EDA">
        <w:trPr>
          <w:trHeight w:val="412"/>
        </w:trPr>
        <w:tc>
          <w:tcPr>
            <w:tcW w:w="2961" w:type="dxa"/>
          </w:tcPr>
          <w:p w:rsidR="00474AAC" w:rsidRDefault="000C3782">
            <w:pPr>
              <w:pStyle w:val="TableParagraph"/>
              <w:rPr>
                <w:rFonts w:ascii="Times New Roman"/>
                <w:sz w:val="18"/>
              </w:rPr>
            </w:pPr>
            <w:r>
              <w:rPr>
                <w:rFonts w:ascii="Times New Roman"/>
                <w:sz w:val="18"/>
              </w:rPr>
              <w:t>Ş</w:t>
            </w:r>
            <w:r>
              <w:rPr>
                <w:rFonts w:ascii="Times New Roman"/>
                <w:sz w:val="18"/>
              </w:rPr>
              <w:t xml:space="preserve">ABAN </w:t>
            </w:r>
            <w:r w:rsidRPr="000C3782">
              <w:rPr>
                <w:rFonts w:ascii="Times New Roman" w:hAnsi="Times New Roman" w:cs="Times New Roman"/>
                <w:sz w:val="18"/>
              </w:rPr>
              <w:t>Ç</w:t>
            </w:r>
            <w:r>
              <w:rPr>
                <w:rFonts w:ascii="Times New Roman"/>
                <w:sz w:val="18"/>
              </w:rPr>
              <w:t>ET</w:t>
            </w:r>
            <w:r>
              <w:rPr>
                <w:rFonts w:ascii="Times New Roman"/>
                <w:sz w:val="18"/>
              </w:rPr>
              <w:t>İ</w:t>
            </w:r>
            <w:r>
              <w:rPr>
                <w:rFonts w:ascii="Times New Roman"/>
                <w:sz w:val="18"/>
              </w:rPr>
              <w:t>N</w:t>
            </w:r>
          </w:p>
        </w:tc>
        <w:tc>
          <w:tcPr>
            <w:tcW w:w="1142" w:type="dxa"/>
          </w:tcPr>
          <w:p w:rsidR="00474AAC" w:rsidRDefault="002405A3">
            <w:pPr>
              <w:pStyle w:val="TableParagraph"/>
              <w:rPr>
                <w:rFonts w:ascii="Times New Roman"/>
                <w:sz w:val="18"/>
              </w:rPr>
            </w:pPr>
            <w:r>
              <w:rPr>
                <w:rFonts w:ascii="Times New Roman"/>
                <w:sz w:val="18"/>
              </w:rPr>
              <w:t xml:space="preserve">SINIF </w:t>
            </w:r>
            <w:r>
              <w:rPr>
                <w:rFonts w:ascii="Times New Roman"/>
                <w:sz w:val="18"/>
              </w:rPr>
              <w:t>ÖĞ</w:t>
            </w:r>
            <w:r>
              <w:rPr>
                <w:rFonts w:ascii="Times New Roman"/>
                <w:sz w:val="18"/>
              </w:rPr>
              <w:t>RT.</w:t>
            </w:r>
          </w:p>
        </w:tc>
        <w:tc>
          <w:tcPr>
            <w:tcW w:w="3273" w:type="dxa"/>
          </w:tcPr>
          <w:p w:rsidR="00474AAC" w:rsidRPr="007D4A98" w:rsidRDefault="002405A3">
            <w:pPr>
              <w:pStyle w:val="TableParagraph"/>
              <w:rPr>
                <w:rFonts w:ascii="Times New Roman"/>
                <w:sz w:val="20"/>
                <w:szCs w:val="20"/>
              </w:rPr>
            </w:pPr>
            <w:r w:rsidRPr="007D4A98">
              <w:rPr>
                <w:rFonts w:ascii="Verdana" w:hAnsi="Verdana"/>
                <w:color w:val="000000"/>
                <w:sz w:val="20"/>
                <w:szCs w:val="20"/>
                <w:shd w:val="clear" w:color="auto" w:fill="FFFFFF"/>
              </w:rPr>
              <w:t>Bağımlılıkla Mücadele Semineri 1</w:t>
            </w:r>
          </w:p>
        </w:tc>
        <w:tc>
          <w:tcPr>
            <w:tcW w:w="1540" w:type="dxa"/>
          </w:tcPr>
          <w:p w:rsidR="00474AAC" w:rsidRDefault="002405A3">
            <w:pPr>
              <w:pStyle w:val="TableParagraph"/>
              <w:rPr>
                <w:rFonts w:ascii="Times New Roman"/>
                <w:sz w:val="18"/>
              </w:rPr>
            </w:pPr>
            <w:r>
              <w:rPr>
                <w:rFonts w:ascii="Times New Roman"/>
                <w:sz w:val="18"/>
              </w:rPr>
              <w:t>2023</w:t>
            </w:r>
          </w:p>
        </w:tc>
        <w:tc>
          <w:tcPr>
            <w:tcW w:w="1266" w:type="dxa"/>
          </w:tcPr>
          <w:p w:rsidR="00474AAC" w:rsidRPr="007D4A98" w:rsidRDefault="002405A3">
            <w:pPr>
              <w:pStyle w:val="TableParagraph"/>
              <w:rPr>
                <w:rFonts w:ascii="Times New Roman"/>
                <w:sz w:val="20"/>
                <w:szCs w:val="20"/>
              </w:rPr>
            </w:pPr>
            <w:r w:rsidRPr="007D4A98">
              <w:rPr>
                <w:rFonts w:ascii="Verdana" w:hAnsi="Verdana"/>
                <w:color w:val="000000"/>
                <w:sz w:val="20"/>
                <w:szCs w:val="20"/>
                <w:shd w:val="clear" w:color="auto" w:fill="FFFFFF"/>
              </w:rPr>
              <w:t>2023000861</w:t>
            </w:r>
          </w:p>
        </w:tc>
      </w:tr>
      <w:tr w:rsidR="00474AAC" w:rsidTr="00A16EDA">
        <w:trPr>
          <w:trHeight w:val="412"/>
        </w:trPr>
        <w:tc>
          <w:tcPr>
            <w:tcW w:w="2961" w:type="dxa"/>
          </w:tcPr>
          <w:p w:rsidR="00474AAC" w:rsidRDefault="000C3782">
            <w:pPr>
              <w:pStyle w:val="TableParagraph"/>
              <w:rPr>
                <w:rFonts w:ascii="Times New Roman"/>
                <w:sz w:val="18"/>
              </w:rPr>
            </w:pPr>
            <w:r>
              <w:rPr>
                <w:rFonts w:ascii="Times New Roman"/>
                <w:sz w:val="18"/>
              </w:rPr>
              <w:t>PINAR MUHAF</w:t>
            </w:r>
            <w:r>
              <w:rPr>
                <w:rFonts w:ascii="Times New Roman"/>
                <w:sz w:val="18"/>
              </w:rPr>
              <w:t>İ</w:t>
            </w:r>
            <w:r>
              <w:rPr>
                <w:rFonts w:ascii="Times New Roman"/>
                <w:sz w:val="18"/>
              </w:rPr>
              <w:t>Z</w:t>
            </w:r>
          </w:p>
        </w:tc>
        <w:tc>
          <w:tcPr>
            <w:tcW w:w="1142" w:type="dxa"/>
          </w:tcPr>
          <w:p w:rsidR="00474AAC" w:rsidRDefault="002405A3">
            <w:pPr>
              <w:pStyle w:val="TableParagraph"/>
              <w:rPr>
                <w:rFonts w:ascii="Times New Roman"/>
                <w:sz w:val="18"/>
              </w:rPr>
            </w:pPr>
            <w:r>
              <w:rPr>
                <w:rFonts w:ascii="Times New Roman"/>
                <w:sz w:val="18"/>
              </w:rPr>
              <w:t xml:space="preserve">SINIF </w:t>
            </w:r>
            <w:r>
              <w:rPr>
                <w:rFonts w:ascii="Times New Roman"/>
                <w:sz w:val="18"/>
              </w:rPr>
              <w:t>ÖĞ</w:t>
            </w:r>
            <w:r>
              <w:rPr>
                <w:rFonts w:ascii="Times New Roman"/>
                <w:sz w:val="18"/>
              </w:rPr>
              <w:t>RT</w:t>
            </w:r>
          </w:p>
        </w:tc>
        <w:tc>
          <w:tcPr>
            <w:tcW w:w="3273" w:type="dxa"/>
          </w:tcPr>
          <w:p w:rsidR="00474AAC"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Etkili Okuma Yazma ve Teknikleri Semineri</w:t>
            </w:r>
          </w:p>
        </w:tc>
        <w:tc>
          <w:tcPr>
            <w:tcW w:w="1540" w:type="dxa"/>
          </w:tcPr>
          <w:p w:rsidR="00474AAC" w:rsidRDefault="002405A3">
            <w:pPr>
              <w:pStyle w:val="TableParagraph"/>
              <w:rPr>
                <w:rFonts w:ascii="Times New Roman"/>
                <w:sz w:val="18"/>
              </w:rPr>
            </w:pPr>
            <w:r>
              <w:rPr>
                <w:rFonts w:ascii="Times New Roman"/>
                <w:sz w:val="18"/>
              </w:rPr>
              <w:t>2022</w:t>
            </w:r>
          </w:p>
        </w:tc>
        <w:tc>
          <w:tcPr>
            <w:tcW w:w="1266" w:type="dxa"/>
          </w:tcPr>
          <w:p w:rsidR="00474AAC"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2022040206</w:t>
            </w:r>
          </w:p>
        </w:tc>
      </w:tr>
      <w:tr w:rsidR="000C3782" w:rsidTr="00A16EDA">
        <w:trPr>
          <w:trHeight w:val="412"/>
        </w:trPr>
        <w:tc>
          <w:tcPr>
            <w:tcW w:w="2961" w:type="dxa"/>
          </w:tcPr>
          <w:p w:rsidR="000C3782" w:rsidRDefault="000C3782">
            <w:pPr>
              <w:pStyle w:val="TableParagraph"/>
              <w:rPr>
                <w:rFonts w:ascii="Times New Roman"/>
                <w:sz w:val="18"/>
              </w:rPr>
            </w:pPr>
            <w:r>
              <w:rPr>
                <w:rFonts w:ascii="Times New Roman"/>
                <w:sz w:val="18"/>
              </w:rPr>
              <w:t>HASAN BURAK G</w:t>
            </w:r>
            <w:r>
              <w:rPr>
                <w:rFonts w:ascii="Times New Roman"/>
                <w:sz w:val="18"/>
              </w:rPr>
              <w:t>Ö</w:t>
            </w:r>
            <w:r>
              <w:rPr>
                <w:rFonts w:ascii="Times New Roman"/>
                <w:sz w:val="18"/>
              </w:rPr>
              <w:t>R</w:t>
            </w:r>
            <w:r>
              <w:rPr>
                <w:rFonts w:ascii="Times New Roman"/>
                <w:sz w:val="18"/>
              </w:rPr>
              <w:t>Ü</w:t>
            </w:r>
            <w:r>
              <w:rPr>
                <w:rFonts w:ascii="Times New Roman"/>
                <w:sz w:val="18"/>
              </w:rPr>
              <w:t>C</w:t>
            </w:r>
            <w:r>
              <w:rPr>
                <w:rFonts w:ascii="Times New Roman"/>
                <w:sz w:val="18"/>
              </w:rPr>
              <w:t>Ü</w:t>
            </w:r>
          </w:p>
        </w:tc>
        <w:tc>
          <w:tcPr>
            <w:tcW w:w="1142" w:type="dxa"/>
          </w:tcPr>
          <w:p w:rsidR="000C3782" w:rsidRDefault="002405A3">
            <w:pPr>
              <w:pStyle w:val="TableParagraph"/>
              <w:rPr>
                <w:rFonts w:ascii="Times New Roman"/>
                <w:sz w:val="18"/>
              </w:rPr>
            </w:pPr>
            <w:r>
              <w:rPr>
                <w:rFonts w:ascii="Times New Roman"/>
                <w:sz w:val="18"/>
              </w:rPr>
              <w:t xml:space="preserve">SINIF </w:t>
            </w:r>
            <w:r>
              <w:rPr>
                <w:rFonts w:ascii="Times New Roman"/>
                <w:sz w:val="18"/>
              </w:rPr>
              <w:t>ÖĞ</w:t>
            </w:r>
            <w:r>
              <w:rPr>
                <w:rFonts w:ascii="Times New Roman"/>
                <w:sz w:val="18"/>
              </w:rPr>
              <w:t>RT.</w:t>
            </w:r>
          </w:p>
        </w:tc>
        <w:tc>
          <w:tcPr>
            <w:tcW w:w="3273" w:type="dxa"/>
          </w:tcPr>
          <w:p w:rsidR="000C3782"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Temel Eğitim Kursu</w:t>
            </w:r>
          </w:p>
        </w:tc>
        <w:tc>
          <w:tcPr>
            <w:tcW w:w="1540" w:type="dxa"/>
          </w:tcPr>
          <w:p w:rsidR="000C3782" w:rsidRDefault="002405A3">
            <w:pPr>
              <w:pStyle w:val="TableParagraph"/>
              <w:rPr>
                <w:rFonts w:ascii="Times New Roman"/>
                <w:sz w:val="18"/>
              </w:rPr>
            </w:pPr>
            <w:r>
              <w:rPr>
                <w:rFonts w:ascii="Times New Roman"/>
                <w:sz w:val="18"/>
              </w:rPr>
              <w:t>2012</w:t>
            </w:r>
          </w:p>
        </w:tc>
        <w:tc>
          <w:tcPr>
            <w:tcW w:w="1266" w:type="dxa"/>
          </w:tcPr>
          <w:p w:rsidR="000C3782"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2012650066</w:t>
            </w:r>
          </w:p>
        </w:tc>
      </w:tr>
      <w:tr w:rsidR="000C3782" w:rsidTr="00A16EDA">
        <w:trPr>
          <w:trHeight w:val="412"/>
        </w:trPr>
        <w:tc>
          <w:tcPr>
            <w:tcW w:w="2961" w:type="dxa"/>
          </w:tcPr>
          <w:p w:rsidR="000C3782" w:rsidRDefault="000C3782">
            <w:pPr>
              <w:pStyle w:val="TableParagraph"/>
              <w:rPr>
                <w:rFonts w:ascii="Times New Roman"/>
                <w:sz w:val="18"/>
              </w:rPr>
            </w:pPr>
            <w:r>
              <w:rPr>
                <w:rFonts w:ascii="Times New Roman"/>
                <w:sz w:val="18"/>
              </w:rPr>
              <w:t>HASAN SARISOY</w:t>
            </w:r>
          </w:p>
        </w:tc>
        <w:tc>
          <w:tcPr>
            <w:tcW w:w="1142" w:type="dxa"/>
          </w:tcPr>
          <w:p w:rsidR="000C3782" w:rsidRDefault="002405A3">
            <w:pPr>
              <w:pStyle w:val="TableParagraph"/>
              <w:rPr>
                <w:rFonts w:ascii="Times New Roman"/>
                <w:sz w:val="18"/>
              </w:rPr>
            </w:pPr>
            <w:r w:rsidRPr="002405A3">
              <w:rPr>
                <w:rFonts w:ascii="Times New Roman"/>
                <w:sz w:val="18"/>
              </w:rPr>
              <w:t xml:space="preserve">SINIF </w:t>
            </w:r>
            <w:r w:rsidRPr="002405A3">
              <w:rPr>
                <w:rFonts w:ascii="Times New Roman"/>
                <w:sz w:val="18"/>
              </w:rPr>
              <w:t>ÖĞ</w:t>
            </w:r>
            <w:r w:rsidRPr="002405A3">
              <w:rPr>
                <w:rFonts w:ascii="Times New Roman"/>
                <w:sz w:val="18"/>
              </w:rPr>
              <w:t>RT.</w:t>
            </w:r>
          </w:p>
        </w:tc>
        <w:tc>
          <w:tcPr>
            <w:tcW w:w="3273" w:type="dxa"/>
          </w:tcPr>
          <w:p w:rsidR="000C3782"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Anlatıcılığı Uzaktan Eğitim Kursu</w:t>
            </w:r>
          </w:p>
        </w:tc>
        <w:tc>
          <w:tcPr>
            <w:tcW w:w="1540" w:type="dxa"/>
          </w:tcPr>
          <w:p w:rsidR="000C3782" w:rsidRDefault="002405A3">
            <w:pPr>
              <w:pStyle w:val="TableParagraph"/>
              <w:rPr>
                <w:rFonts w:ascii="Times New Roman"/>
                <w:sz w:val="18"/>
              </w:rPr>
            </w:pPr>
            <w:r>
              <w:rPr>
                <w:rFonts w:ascii="Times New Roman"/>
                <w:sz w:val="18"/>
              </w:rPr>
              <w:t>2020</w:t>
            </w:r>
          </w:p>
        </w:tc>
        <w:tc>
          <w:tcPr>
            <w:tcW w:w="1266" w:type="dxa"/>
          </w:tcPr>
          <w:p w:rsidR="000C3782" w:rsidRPr="007D4A98" w:rsidRDefault="002405A3">
            <w:pPr>
              <w:pStyle w:val="TableParagraph"/>
              <w:rPr>
                <w:rFonts w:ascii="Times New Roman"/>
                <w:sz w:val="20"/>
                <w:szCs w:val="20"/>
              </w:rPr>
            </w:pPr>
            <w:r w:rsidRPr="007D4A98">
              <w:rPr>
                <w:rFonts w:ascii="Verdana" w:hAnsi="Verdana"/>
                <w:color w:val="000000"/>
                <w:sz w:val="20"/>
                <w:szCs w:val="20"/>
                <w:shd w:val="clear" w:color="auto" w:fill="EEEEEE"/>
              </w:rPr>
              <w:t>2020000357</w:t>
            </w: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4A98" w:rsidRDefault="000C3782">
            <w:pPr>
              <w:pStyle w:val="TableParagraph"/>
              <w:rPr>
                <w:rFonts w:ascii="Times New Roman"/>
                <w:sz w:val="20"/>
                <w:szCs w:val="20"/>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7D23B3" w:rsidRDefault="007D23B3">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4A98" w:rsidRDefault="000C3782">
            <w:pPr>
              <w:pStyle w:val="TableParagraph"/>
              <w:rPr>
                <w:rFonts w:ascii="Times New Roman"/>
                <w:sz w:val="20"/>
                <w:szCs w:val="20"/>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4A98" w:rsidRDefault="000C3782">
            <w:pPr>
              <w:pStyle w:val="TableParagraph"/>
              <w:rPr>
                <w:rFonts w:ascii="Times New Roman"/>
                <w:sz w:val="20"/>
                <w:szCs w:val="20"/>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23B3" w:rsidRDefault="000C3782">
            <w:pPr>
              <w:pStyle w:val="TableParagraph"/>
              <w:rPr>
                <w:rFonts w:ascii="Times New Roman"/>
                <w:sz w:val="20"/>
                <w:szCs w:val="20"/>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Default="000C3782">
            <w:pPr>
              <w:pStyle w:val="TableParagraph"/>
              <w:rPr>
                <w:rFonts w:ascii="Times New Roman"/>
                <w:sz w:val="18"/>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4A98"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Default="000C3782">
            <w:pPr>
              <w:pStyle w:val="TableParagraph"/>
              <w:rPr>
                <w:rFonts w:ascii="Times New Roman"/>
                <w:sz w:val="18"/>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23B3"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23B3" w:rsidRDefault="000C3782">
            <w:pPr>
              <w:pStyle w:val="TableParagraph"/>
              <w:rPr>
                <w:rFonts w:ascii="Times New Roman"/>
                <w:sz w:val="20"/>
                <w:szCs w:val="20"/>
              </w:rPr>
            </w:pPr>
          </w:p>
        </w:tc>
      </w:tr>
      <w:tr w:rsidR="000C3782" w:rsidTr="00A16EDA">
        <w:trPr>
          <w:trHeight w:val="412"/>
        </w:trPr>
        <w:tc>
          <w:tcPr>
            <w:tcW w:w="2961" w:type="dxa"/>
          </w:tcPr>
          <w:p w:rsidR="000C3782" w:rsidRDefault="000C3782">
            <w:pPr>
              <w:pStyle w:val="TableParagraph"/>
              <w:rPr>
                <w:rFonts w:ascii="Times New Roman"/>
                <w:sz w:val="18"/>
              </w:rPr>
            </w:pPr>
          </w:p>
        </w:tc>
        <w:tc>
          <w:tcPr>
            <w:tcW w:w="1142" w:type="dxa"/>
          </w:tcPr>
          <w:p w:rsidR="000C3782" w:rsidRDefault="000C3782">
            <w:pPr>
              <w:pStyle w:val="TableParagraph"/>
              <w:rPr>
                <w:rFonts w:ascii="Times New Roman"/>
                <w:sz w:val="18"/>
              </w:rPr>
            </w:pPr>
          </w:p>
        </w:tc>
        <w:tc>
          <w:tcPr>
            <w:tcW w:w="3273" w:type="dxa"/>
          </w:tcPr>
          <w:p w:rsidR="000C3782" w:rsidRPr="007D23B3" w:rsidRDefault="000C3782">
            <w:pPr>
              <w:pStyle w:val="TableParagraph"/>
              <w:rPr>
                <w:rFonts w:ascii="Times New Roman"/>
                <w:sz w:val="20"/>
                <w:szCs w:val="20"/>
              </w:rPr>
            </w:pPr>
          </w:p>
        </w:tc>
        <w:tc>
          <w:tcPr>
            <w:tcW w:w="1540" w:type="dxa"/>
          </w:tcPr>
          <w:p w:rsidR="000C3782" w:rsidRDefault="000C3782">
            <w:pPr>
              <w:pStyle w:val="TableParagraph"/>
              <w:rPr>
                <w:rFonts w:ascii="Times New Roman"/>
                <w:sz w:val="18"/>
              </w:rPr>
            </w:pPr>
          </w:p>
        </w:tc>
        <w:tc>
          <w:tcPr>
            <w:tcW w:w="1266" w:type="dxa"/>
          </w:tcPr>
          <w:p w:rsidR="000C3782" w:rsidRPr="007D23B3" w:rsidRDefault="000C3782">
            <w:pPr>
              <w:pStyle w:val="TableParagraph"/>
              <w:rPr>
                <w:rFonts w:ascii="Times New Roman"/>
                <w:sz w:val="20"/>
                <w:szCs w:val="20"/>
              </w:rPr>
            </w:pPr>
          </w:p>
        </w:tc>
      </w:tr>
    </w:tbl>
    <w:p w:rsidR="00474AAC" w:rsidRDefault="00474AAC">
      <w:pPr>
        <w:pStyle w:val="GvdeMetni"/>
        <w:rPr>
          <w:b/>
          <w:sz w:val="20"/>
        </w:rPr>
      </w:pPr>
    </w:p>
    <w:p w:rsidR="00474AAC" w:rsidRDefault="00474AAC">
      <w:pPr>
        <w:pStyle w:val="GvdeMetni"/>
        <w:spacing w:before="45"/>
        <w:rPr>
          <w:b/>
          <w:sz w:val="20"/>
        </w:rPr>
      </w:pPr>
    </w:p>
    <w:p w:rsidR="00474AAC" w:rsidRDefault="00B74296">
      <w:pPr>
        <w:ind w:left="958"/>
        <w:rPr>
          <w:b/>
          <w:sz w:val="20"/>
        </w:rPr>
      </w:pPr>
      <w:r>
        <w:rPr>
          <w:b/>
          <w:sz w:val="20"/>
        </w:rPr>
        <w:t>Tablo</w:t>
      </w:r>
      <w:r>
        <w:rPr>
          <w:b/>
          <w:spacing w:val="-8"/>
          <w:sz w:val="20"/>
        </w:rPr>
        <w:t xml:space="preserve"> </w:t>
      </w:r>
      <w:r>
        <w:rPr>
          <w:b/>
          <w:sz w:val="20"/>
        </w:rPr>
        <w:t>12.</w:t>
      </w:r>
      <w:r>
        <w:rPr>
          <w:b/>
          <w:spacing w:val="-8"/>
          <w:sz w:val="20"/>
        </w:rPr>
        <w:t xml:space="preserve"> </w:t>
      </w:r>
      <w:r>
        <w:rPr>
          <w:b/>
          <w:sz w:val="20"/>
        </w:rPr>
        <w:t>Kurumdaki</w:t>
      </w:r>
      <w:r>
        <w:rPr>
          <w:b/>
          <w:spacing w:val="-6"/>
          <w:sz w:val="20"/>
        </w:rPr>
        <w:t xml:space="preserve"> </w:t>
      </w:r>
      <w:r>
        <w:rPr>
          <w:b/>
          <w:sz w:val="20"/>
        </w:rPr>
        <w:t>Mevcut</w:t>
      </w:r>
      <w:r>
        <w:rPr>
          <w:b/>
          <w:spacing w:val="-9"/>
          <w:sz w:val="20"/>
        </w:rPr>
        <w:t xml:space="preserve"> </w:t>
      </w:r>
      <w:r>
        <w:rPr>
          <w:b/>
          <w:sz w:val="20"/>
        </w:rPr>
        <w:t>Hizmetli/</w:t>
      </w:r>
      <w:r>
        <w:rPr>
          <w:b/>
          <w:spacing w:val="-6"/>
          <w:sz w:val="20"/>
        </w:rPr>
        <w:t xml:space="preserve"> </w:t>
      </w:r>
      <w:r>
        <w:rPr>
          <w:b/>
          <w:sz w:val="20"/>
        </w:rPr>
        <w:t>Memur</w:t>
      </w:r>
      <w:r>
        <w:rPr>
          <w:b/>
          <w:spacing w:val="-7"/>
          <w:sz w:val="20"/>
        </w:rPr>
        <w:t xml:space="preserve"> </w:t>
      </w:r>
      <w:r>
        <w:rPr>
          <w:b/>
          <w:spacing w:val="-2"/>
          <w:sz w:val="20"/>
        </w:rPr>
        <w:t>Sayısı</w:t>
      </w:r>
    </w:p>
    <w:tbl>
      <w:tblPr>
        <w:tblW w:w="0" w:type="auto"/>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113"/>
        <w:gridCol w:w="1983"/>
        <w:gridCol w:w="1109"/>
        <w:gridCol w:w="946"/>
        <w:gridCol w:w="1107"/>
        <w:gridCol w:w="985"/>
        <w:gridCol w:w="1892"/>
      </w:tblGrid>
      <w:tr w:rsidR="00474AAC" w:rsidTr="00A16EDA">
        <w:trPr>
          <w:trHeight w:val="1005"/>
        </w:trPr>
        <w:tc>
          <w:tcPr>
            <w:tcW w:w="2113" w:type="dxa"/>
            <w:shd w:val="clear" w:color="auto" w:fill="E2EFD9"/>
          </w:tcPr>
          <w:p w:rsidR="00474AAC" w:rsidRDefault="00474AAC">
            <w:pPr>
              <w:pStyle w:val="TableParagraph"/>
              <w:rPr>
                <w:rFonts w:ascii="Times New Roman"/>
                <w:sz w:val="18"/>
              </w:rPr>
            </w:pPr>
          </w:p>
        </w:tc>
        <w:tc>
          <w:tcPr>
            <w:tcW w:w="1983" w:type="dxa"/>
            <w:shd w:val="clear" w:color="auto" w:fill="E2EFD9"/>
          </w:tcPr>
          <w:p w:rsidR="00474AAC" w:rsidRDefault="00474AAC">
            <w:pPr>
              <w:pStyle w:val="TableParagraph"/>
              <w:spacing w:before="64"/>
              <w:rPr>
                <w:b/>
                <w:sz w:val="20"/>
              </w:rPr>
            </w:pPr>
          </w:p>
          <w:p w:rsidR="00474AAC" w:rsidRDefault="00B74296">
            <w:pPr>
              <w:pStyle w:val="TableParagraph"/>
              <w:ind w:left="107"/>
              <w:rPr>
                <w:b/>
                <w:sz w:val="20"/>
              </w:rPr>
            </w:pPr>
            <w:r>
              <w:rPr>
                <w:b/>
                <w:spacing w:val="-2"/>
                <w:sz w:val="20"/>
              </w:rPr>
              <w:t>Görevi</w:t>
            </w:r>
          </w:p>
        </w:tc>
        <w:tc>
          <w:tcPr>
            <w:tcW w:w="1109" w:type="dxa"/>
            <w:shd w:val="clear" w:color="auto" w:fill="E2EFD9"/>
          </w:tcPr>
          <w:p w:rsidR="00474AAC" w:rsidRDefault="00474AAC">
            <w:pPr>
              <w:pStyle w:val="TableParagraph"/>
              <w:spacing w:before="64"/>
              <w:rPr>
                <w:b/>
                <w:sz w:val="20"/>
              </w:rPr>
            </w:pPr>
          </w:p>
          <w:p w:rsidR="00474AAC" w:rsidRDefault="00B74296">
            <w:pPr>
              <w:pStyle w:val="TableParagraph"/>
              <w:ind w:left="104"/>
              <w:rPr>
                <w:b/>
                <w:sz w:val="20"/>
              </w:rPr>
            </w:pPr>
            <w:r>
              <w:rPr>
                <w:b/>
                <w:spacing w:val="-2"/>
                <w:sz w:val="20"/>
              </w:rPr>
              <w:t>Erkek</w:t>
            </w:r>
          </w:p>
        </w:tc>
        <w:tc>
          <w:tcPr>
            <w:tcW w:w="946" w:type="dxa"/>
            <w:shd w:val="clear" w:color="auto" w:fill="E2EFD9"/>
          </w:tcPr>
          <w:p w:rsidR="00474AAC" w:rsidRDefault="00474AAC">
            <w:pPr>
              <w:pStyle w:val="TableParagraph"/>
              <w:spacing w:before="64"/>
              <w:rPr>
                <w:b/>
                <w:sz w:val="20"/>
              </w:rPr>
            </w:pPr>
          </w:p>
          <w:p w:rsidR="00474AAC" w:rsidRDefault="00B74296">
            <w:pPr>
              <w:pStyle w:val="TableParagraph"/>
              <w:ind w:left="104"/>
              <w:rPr>
                <w:b/>
                <w:sz w:val="20"/>
              </w:rPr>
            </w:pPr>
            <w:r>
              <w:rPr>
                <w:b/>
                <w:spacing w:val="-2"/>
                <w:sz w:val="20"/>
              </w:rPr>
              <w:t>Kadın</w:t>
            </w:r>
          </w:p>
        </w:tc>
        <w:tc>
          <w:tcPr>
            <w:tcW w:w="1107" w:type="dxa"/>
            <w:shd w:val="clear" w:color="auto" w:fill="E2EFD9"/>
          </w:tcPr>
          <w:p w:rsidR="00474AAC" w:rsidRDefault="00B74296">
            <w:pPr>
              <w:pStyle w:val="TableParagraph"/>
              <w:spacing w:before="153" w:line="300" w:lineRule="auto"/>
              <w:ind w:left="106" w:right="216"/>
              <w:rPr>
                <w:b/>
                <w:sz w:val="20"/>
              </w:rPr>
            </w:pPr>
            <w:r>
              <w:rPr>
                <w:b/>
                <w:spacing w:val="-2"/>
                <w:sz w:val="20"/>
              </w:rPr>
              <w:t>Eğitim Durumu</w:t>
            </w:r>
          </w:p>
        </w:tc>
        <w:tc>
          <w:tcPr>
            <w:tcW w:w="985" w:type="dxa"/>
            <w:shd w:val="clear" w:color="auto" w:fill="E2EFD9"/>
          </w:tcPr>
          <w:p w:rsidR="00474AAC" w:rsidRDefault="00B74296">
            <w:pPr>
              <w:pStyle w:val="TableParagraph"/>
              <w:spacing w:before="153" w:line="300" w:lineRule="auto"/>
              <w:ind w:left="103" w:right="206"/>
              <w:rPr>
                <w:b/>
                <w:sz w:val="20"/>
              </w:rPr>
            </w:pPr>
            <w:r>
              <w:rPr>
                <w:b/>
                <w:spacing w:val="-2"/>
                <w:sz w:val="20"/>
              </w:rPr>
              <w:t xml:space="preserve">Hizmet </w:t>
            </w:r>
            <w:r>
              <w:rPr>
                <w:b/>
                <w:spacing w:val="-4"/>
                <w:sz w:val="20"/>
              </w:rPr>
              <w:t>Yılı</w:t>
            </w:r>
          </w:p>
        </w:tc>
        <w:tc>
          <w:tcPr>
            <w:tcW w:w="1892" w:type="dxa"/>
            <w:shd w:val="clear" w:color="auto" w:fill="E2EFD9"/>
          </w:tcPr>
          <w:p w:rsidR="00474AAC" w:rsidRDefault="00474AAC">
            <w:pPr>
              <w:pStyle w:val="TableParagraph"/>
              <w:spacing w:before="64"/>
              <w:rPr>
                <w:b/>
                <w:sz w:val="20"/>
              </w:rPr>
            </w:pPr>
          </w:p>
          <w:p w:rsidR="00474AAC" w:rsidRDefault="00B74296">
            <w:pPr>
              <w:pStyle w:val="TableParagraph"/>
              <w:ind w:left="102"/>
              <w:rPr>
                <w:b/>
                <w:sz w:val="20"/>
              </w:rPr>
            </w:pPr>
            <w:r>
              <w:rPr>
                <w:b/>
                <w:spacing w:val="-2"/>
                <w:sz w:val="20"/>
              </w:rPr>
              <w:t>Toplam</w:t>
            </w:r>
          </w:p>
        </w:tc>
      </w:tr>
      <w:tr w:rsidR="00474AAC" w:rsidTr="00A16EDA">
        <w:trPr>
          <w:trHeight w:val="414"/>
        </w:trPr>
        <w:tc>
          <w:tcPr>
            <w:tcW w:w="2113" w:type="dxa"/>
          </w:tcPr>
          <w:p w:rsidR="00474AAC" w:rsidRDefault="00B74296">
            <w:pPr>
              <w:pStyle w:val="TableParagraph"/>
              <w:spacing w:before="1"/>
              <w:ind w:left="107"/>
              <w:rPr>
                <w:sz w:val="20"/>
              </w:rPr>
            </w:pPr>
            <w:r>
              <w:rPr>
                <w:spacing w:val="-10"/>
                <w:sz w:val="20"/>
              </w:rPr>
              <w:t>1</w:t>
            </w:r>
          </w:p>
        </w:tc>
        <w:tc>
          <w:tcPr>
            <w:tcW w:w="1983" w:type="dxa"/>
          </w:tcPr>
          <w:p w:rsidR="00474AAC" w:rsidRDefault="001E6C07" w:rsidP="001E6C07">
            <w:pPr>
              <w:pStyle w:val="TableParagraph"/>
              <w:spacing w:before="1"/>
              <w:rPr>
                <w:sz w:val="20"/>
              </w:rPr>
            </w:pPr>
            <w:r>
              <w:rPr>
                <w:spacing w:val="-2"/>
                <w:sz w:val="20"/>
              </w:rPr>
              <w:t xml:space="preserve"> </w:t>
            </w:r>
            <w:r w:rsidR="00E3367B">
              <w:rPr>
                <w:spacing w:val="-2"/>
                <w:sz w:val="20"/>
              </w:rPr>
              <w:t>Hizmetli</w:t>
            </w:r>
          </w:p>
        </w:tc>
        <w:tc>
          <w:tcPr>
            <w:tcW w:w="1109" w:type="dxa"/>
          </w:tcPr>
          <w:p w:rsidR="00474AAC" w:rsidRDefault="00E3367B">
            <w:pPr>
              <w:pStyle w:val="TableParagraph"/>
              <w:rPr>
                <w:rFonts w:ascii="Times New Roman"/>
                <w:sz w:val="18"/>
              </w:rPr>
            </w:pPr>
            <w:r>
              <w:rPr>
                <w:rFonts w:ascii="Times New Roman"/>
                <w:sz w:val="18"/>
              </w:rPr>
              <w:t>0</w:t>
            </w:r>
          </w:p>
        </w:tc>
        <w:tc>
          <w:tcPr>
            <w:tcW w:w="946" w:type="dxa"/>
          </w:tcPr>
          <w:p w:rsidR="00474AAC" w:rsidRDefault="00E3367B">
            <w:pPr>
              <w:pStyle w:val="TableParagraph"/>
              <w:rPr>
                <w:rFonts w:ascii="Times New Roman"/>
                <w:sz w:val="18"/>
              </w:rPr>
            </w:pPr>
            <w:r>
              <w:rPr>
                <w:rFonts w:ascii="Times New Roman"/>
                <w:sz w:val="18"/>
              </w:rPr>
              <w:t>1</w:t>
            </w:r>
          </w:p>
        </w:tc>
        <w:tc>
          <w:tcPr>
            <w:tcW w:w="1107" w:type="dxa"/>
          </w:tcPr>
          <w:p w:rsidR="00474AAC" w:rsidRDefault="001E6C07">
            <w:pPr>
              <w:pStyle w:val="TableParagraph"/>
              <w:rPr>
                <w:rFonts w:ascii="Times New Roman"/>
                <w:sz w:val="18"/>
              </w:rPr>
            </w:pPr>
            <w:r>
              <w:rPr>
                <w:rFonts w:ascii="Times New Roman"/>
                <w:sz w:val="18"/>
              </w:rPr>
              <w:t>ORTAOKUL</w:t>
            </w:r>
          </w:p>
        </w:tc>
        <w:tc>
          <w:tcPr>
            <w:tcW w:w="985" w:type="dxa"/>
          </w:tcPr>
          <w:p w:rsidR="00474AAC" w:rsidRDefault="001E6C07">
            <w:pPr>
              <w:pStyle w:val="TableParagraph"/>
              <w:rPr>
                <w:rFonts w:ascii="Times New Roman"/>
                <w:sz w:val="18"/>
              </w:rPr>
            </w:pPr>
            <w:r>
              <w:rPr>
                <w:rFonts w:ascii="Times New Roman"/>
                <w:sz w:val="18"/>
              </w:rPr>
              <w:t>1</w:t>
            </w:r>
          </w:p>
        </w:tc>
        <w:tc>
          <w:tcPr>
            <w:tcW w:w="1892" w:type="dxa"/>
          </w:tcPr>
          <w:p w:rsidR="00474AAC" w:rsidRDefault="00E3367B">
            <w:pPr>
              <w:pStyle w:val="TableParagraph"/>
              <w:rPr>
                <w:rFonts w:ascii="Times New Roman"/>
                <w:sz w:val="18"/>
              </w:rPr>
            </w:pPr>
            <w:r>
              <w:rPr>
                <w:rFonts w:ascii="Times New Roman"/>
                <w:sz w:val="18"/>
              </w:rPr>
              <w:t>1</w:t>
            </w:r>
          </w:p>
        </w:tc>
      </w:tr>
      <w:tr w:rsidR="00474AAC" w:rsidTr="00A16EDA">
        <w:trPr>
          <w:trHeight w:val="412"/>
        </w:trPr>
        <w:tc>
          <w:tcPr>
            <w:tcW w:w="2113" w:type="dxa"/>
          </w:tcPr>
          <w:p w:rsidR="00474AAC" w:rsidRDefault="00B74296">
            <w:pPr>
              <w:pStyle w:val="TableParagraph"/>
              <w:spacing w:before="1"/>
              <w:ind w:left="107"/>
              <w:rPr>
                <w:sz w:val="20"/>
              </w:rPr>
            </w:pPr>
            <w:r>
              <w:rPr>
                <w:spacing w:val="-10"/>
                <w:sz w:val="20"/>
              </w:rPr>
              <w:t>2</w:t>
            </w:r>
          </w:p>
        </w:tc>
        <w:tc>
          <w:tcPr>
            <w:tcW w:w="1983" w:type="dxa"/>
          </w:tcPr>
          <w:p w:rsidR="00474AAC" w:rsidRDefault="00B74296">
            <w:pPr>
              <w:pStyle w:val="TableParagraph"/>
              <w:spacing w:before="1"/>
              <w:ind w:left="107"/>
              <w:rPr>
                <w:sz w:val="20"/>
              </w:rPr>
            </w:pPr>
            <w:r>
              <w:rPr>
                <w:spacing w:val="-2"/>
                <w:sz w:val="20"/>
              </w:rPr>
              <w:t>Hizmetli</w:t>
            </w:r>
          </w:p>
        </w:tc>
        <w:tc>
          <w:tcPr>
            <w:tcW w:w="1109" w:type="dxa"/>
          </w:tcPr>
          <w:p w:rsidR="00474AAC" w:rsidRDefault="00E3367B">
            <w:pPr>
              <w:pStyle w:val="TableParagraph"/>
              <w:rPr>
                <w:rFonts w:ascii="Times New Roman"/>
                <w:sz w:val="18"/>
              </w:rPr>
            </w:pPr>
            <w:r>
              <w:rPr>
                <w:rFonts w:ascii="Times New Roman"/>
                <w:sz w:val="18"/>
              </w:rPr>
              <w:t>1</w:t>
            </w:r>
          </w:p>
        </w:tc>
        <w:tc>
          <w:tcPr>
            <w:tcW w:w="946" w:type="dxa"/>
          </w:tcPr>
          <w:p w:rsidR="00474AAC" w:rsidRDefault="00E3367B">
            <w:pPr>
              <w:pStyle w:val="TableParagraph"/>
              <w:rPr>
                <w:rFonts w:ascii="Times New Roman"/>
                <w:sz w:val="18"/>
              </w:rPr>
            </w:pPr>
            <w:r>
              <w:rPr>
                <w:rFonts w:ascii="Times New Roman"/>
                <w:sz w:val="18"/>
              </w:rPr>
              <w:t>0</w:t>
            </w:r>
          </w:p>
        </w:tc>
        <w:tc>
          <w:tcPr>
            <w:tcW w:w="1107" w:type="dxa"/>
          </w:tcPr>
          <w:p w:rsidR="00474AAC" w:rsidRDefault="00E3367B">
            <w:pPr>
              <w:pStyle w:val="TableParagraph"/>
              <w:rPr>
                <w:rFonts w:ascii="Times New Roman"/>
                <w:sz w:val="18"/>
              </w:rPr>
            </w:pPr>
            <w:r>
              <w:rPr>
                <w:rFonts w:ascii="Times New Roman"/>
                <w:sz w:val="18"/>
              </w:rPr>
              <w:t>ORTAOKUL</w:t>
            </w:r>
          </w:p>
        </w:tc>
        <w:tc>
          <w:tcPr>
            <w:tcW w:w="985" w:type="dxa"/>
          </w:tcPr>
          <w:p w:rsidR="00474AAC" w:rsidRDefault="001E6C07">
            <w:pPr>
              <w:pStyle w:val="TableParagraph"/>
              <w:rPr>
                <w:rFonts w:ascii="Times New Roman"/>
                <w:sz w:val="18"/>
              </w:rPr>
            </w:pPr>
            <w:r>
              <w:rPr>
                <w:rFonts w:ascii="Times New Roman"/>
                <w:sz w:val="18"/>
              </w:rPr>
              <w:t>13</w:t>
            </w:r>
          </w:p>
        </w:tc>
        <w:tc>
          <w:tcPr>
            <w:tcW w:w="1892" w:type="dxa"/>
          </w:tcPr>
          <w:p w:rsidR="00474AAC" w:rsidRDefault="00E3367B">
            <w:pPr>
              <w:pStyle w:val="TableParagraph"/>
              <w:rPr>
                <w:rFonts w:ascii="Times New Roman"/>
                <w:sz w:val="18"/>
              </w:rPr>
            </w:pPr>
            <w:r>
              <w:rPr>
                <w:rFonts w:ascii="Times New Roman"/>
                <w:sz w:val="18"/>
              </w:rPr>
              <w:t>1</w:t>
            </w:r>
          </w:p>
        </w:tc>
      </w:tr>
      <w:tr w:rsidR="00474AAC" w:rsidTr="00A16EDA">
        <w:trPr>
          <w:trHeight w:val="412"/>
        </w:trPr>
        <w:tc>
          <w:tcPr>
            <w:tcW w:w="2113" w:type="dxa"/>
          </w:tcPr>
          <w:p w:rsidR="00474AAC" w:rsidRDefault="00B74296">
            <w:pPr>
              <w:pStyle w:val="TableParagraph"/>
              <w:spacing w:before="1"/>
              <w:ind w:left="107"/>
              <w:rPr>
                <w:sz w:val="20"/>
              </w:rPr>
            </w:pPr>
            <w:r>
              <w:rPr>
                <w:spacing w:val="-10"/>
                <w:sz w:val="20"/>
              </w:rPr>
              <w:t>3</w:t>
            </w:r>
          </w:p>
        </w:tc>
        <w:tc>
          <w:tcPr>
            <w:tcW w:w="1983" w:type="dxa"/>
          </w:tcPr>
          <w:p w:rsidR="00474AAC" w:rsidRDefault="00B74296">
            <w:pPr>
              <w:pStyle w:val="TableParagraph"/>
              <w:spacing w:before="1"/>
              <w:ind w:left="107"/>
              <w:rPr>
                <w:sz w:val="20"/>
              </w:rPr>
            </w:pPr>
            <w:r>
              <w:rPr>
                <w:spacing w:val="-5"/>
                <w:sz w:val="20"/>
              </w:rPr>
              <w:t>……</w:t>
            </w:r>
          </w:p>
        </w:tc>
        <w:tc>
          <w:tcPr>
            <w:tcW w:w="1109" w:type="dxa"/>
          </w:tcPr>
          <w:p w:rsidR="00474AAC" w:rsidRDefault="00474AAC">
            <w:pPr>
              <w:pStyle w:val="TableParagraph"/>
              <w:rPr>
                <w:rFonts w:ascii="Times New Roman"/>
                <w:sz w:val="18"/>
              </w:rPr>
            </w:pPr>
          </w:p>
        </w:tc>
        <w:tc>
          <w:tcPr>
            <w:tcW w:w="946" w:type="dxa"/>
          </w:tcPr>
          <w:p w:rsidR="00474AAC" w:rsidRDefault="00474AAC">
            <w:pPr>
              <w:pStyle w:val="TableParagraph"/>
              <w:rPr>
                <w:rFonts w:ascii="Times New Roman"/>
                <w:sz w:val="18"/>
              </w:rPr>
            </w:pPr>
          </w:p>
        </w:tc>
        <w:tc>
          <w:tcPr>
            <w:tcW w:w="1107" w:type="dxa"/>
          </w:tcPr>
          <w:p w:rsidR="00474AAC" w:rsidRDefault="00474AAC">
            <w:pPr>
              <w:pStyle w:val="TableParagraph"/>
              <w:rPr>
                <w:rFonts w:ascii="Times New Roman"/>
                <w:sz w:val="18"/>
              </w:rPr>
            </w:pPr>
          </w:p>
        </w:tc>
        <w:tc>
          <w:tcPr>
            <w:tcW w:w="985" w:type="dxa"/>
          </w:tcPr>
          <w:p w:rsidR="00474AAC" w:rsidRDefault="00474AAC">
            <w:pPr>
              <w:pStyle w:val="TableParagraph"/>
              <w:rPr>
                <w:rFonts w:ascii="Times New Roman"/>
                <w:sz w:val="18"/>
              </w:rPr>
            </w:pPr>
          </w:p>
        </w:tc>
        <w:tc>
          <w:tcPr>
            <w:tcW w:w="1892" w:type="dxa"/>
          </w:tcPr>
          <w:p w:rsidR="00474AAC" w:rsidRDefault="00474AAC">
            <w:pPr>
              <w:pStyle w:val="TableParagraph"/>
              <w:rPr>
                <w:rFonts w:ascii="Times New Roman"/>
                <w:sz w:val="18"/>
              </w:rPr>
            </w:pPr>
          </w:p>
        </w:tc>
      </w:tr>
      <w:tr w:rsidR="00474AAC" w:rsidTr="00A16EDA">
        <w:trPr>
          <w:trHeight w:val="414"/>
        </w:trPr>
        <w:tc>
          <w:tcPr>
            <w:tcW w:w="2113" w:type="dxa"/>
          </w:tcPr>
          <w:p w:rsidR="00474AAC" w:rsidRDefault="00B74296">
            <w:pPr>
              <w:pStyle w:val="TableParagraph"/>
              <w:spacing w:before="4"/>
              <w:ind w:left="107"/>
              <w:rPr>
                <w:sz w:val="20"/>
              </w:rPr>
            </w:pPr>
            <w:r>
              <w:rPr>
                <w:spacing w:val="-10"/>
                <w:sz w:val="20"/>
              </w:rPr>
              <w:t>4</w:t>
            </w:r>
          </w:p>
        </w:tc>
        <w:tc>
          <w:tcPr>
            <w:tcW w:w="1983" w:type="dxa"/>
          </w:tcPr>
          <w:p w:rsidR="00474AAC" w:rsidRDefault="00B74296">
            <w:pPr>
              <w:pStyle w:val="TableParagraph"/>
              <w:spacing w:before="4"/>
              <w:ind w:left="107"/>
              <w:rPr>
                <w:sz w:val="20"/>
              </w:rPr>
            </w:pPr>
            <w:r>
              <w:rPr>
                <w:spacing w:val="-5"/>
                <w:sz w:val="20"/>
              </w:rPr>
              <w:t>…….</w:t>
            </w:r>
          </w:p>
        </w:tc>
        <w:tc>
          <w:tcPr>
            <w:tcW w:w="1109" w:type="dxa"/>
          </w:tcPr>
          <w:p w:rsidR="00474AAC" w:rsidRDefault="00474AAC">
            <w:pPr>
              <w:pStyle w:val="TableParagraph"/>
              <w:rPr>
                <w:rFonts w:ascii="Times New Roman"/>
                <w:sz w:val="18"/>
              </w:rPr>
            </w:pPr>
          </w:p>
        </w:tc>
        <w:tc>
          <w:tcPr>
            <w:tcW w:w="946" w:type="dxa"/>
          </w:tcPr>
          <w:p w:rsidR="00474AAC" w:rsidRDefault="00474AAC">
            <w:pPr>
              <w:pStyle w:val="TableParagraph"/>
              <w:rPr>
                <w:rFonts w:ascii="Times New Roman"/>
                <w:sz w:val="18"/>
              </w:rPr>
            </w:pPr>
          </w:p>
        </w:tc>
        <w:tc>
          <w:tcPr>
            <w:tcW w:w="1107" w:type="dxa"/>
          </w:tcPr>
          <w:p w:rsidR="00474AAC" w:rsidRDefault="00474AAC">
            <w:pPr>
              <w:pStyle w:val="TableParagraph"/>
              <w:rPr>
                <w:rFonts w:ascii="Times New Roman"/>
                <w:sz w:val="18"/>
              </w:rPr>
            </w:pPr>
          </w:p>
        </w:tc>
        <w:tc>
          <w:tcPr>
            <w:tcW w:w="985" w:type="dxa"/>
          </w:tcPr>
          <w:p w:rsidR="00474AAC" w:rsidRDefault="00474AAC">
            <w:pPr>
              <w:pStyle w:val="TableParagraph"/>
              <w:rPr>
                <w:rFonts w:ascii="Times New Roman"/>
                <w:sz w:val="18"/>
              </w:rPr>
            </w:pPr>
          </w:p>
        </w:tc>
        <w:tc>
          <w:tcPr>
            <w:tcW w:w="1892" w:type="dxa"/>
          </w:tcPr>
          <w:p w:rsidR="00474AAC" w:rsidRDefault="00474AAC">
            <w:pPr>
              <w:pStyle w:val="TableParagraph"/>
              <w:rPr>
                <w:rFonts w:ascii="Times New Roman"/>
                <w:sz w:val="18"/>
              </w:rPr>
            </w:pPr>
          </w:p>
        </w:tc>
      </w:tr>
      <w:tr w:rsidR="00474AAC" w:rsidTr="00A16EDA">
        <w:trPr>
          <w:trHeight w:val="412"/>
        </w:trPr>
        <w:tc>
          <w:tcPr>
            <w:tcW w:w="2113" w:type="dxa"/>
          </w:tcPr>
          <w:p w:rsidR="00474AAC" w:rsidRDefault="00B74296">
            <w:pPr>
              <w:pStyle w:val="TableParagraph"/>
              <w:spacing w:before="1"/>
              <w:ind w:left="107"/>
              <w:rPr>
                <w:sz w:val="20"/>
              </w:rPr>
            </w:pPr>
            <w:r>
              <w:rPr>
                <w:spacing w:val="-10"/>
                <w:sz w:val="20"/>
              </w:rPr>
              <w:t>5</w:t>
            </w:r>
          </w:p>
        </w:tc>
        <w:tc>
          <w:tcPr>
            <w:tcW w:w="1983" w:type="dxa"/>
          </w:tcPr>
          <w:p w:rsidR="00474AAC" w:rsidRDefault="00474AAC">
            <w:pPr>
              <w:pStyle w:val="TableParagraph"/>
              <w:rPr>
                <w:rFonts w:ascii="Times New Roman"/>
                <w:sz w:val="18"/>
              </w:rPr>
            </w:pPr>
          </w:p>
        </w:tc>
        <w:tc>
          <w:tcPr>
            <w:tcW w:w="1109" w:type="dxa"/>
          </w:tcPr>
          <w:p w:rsidR="00474AAC" w:rsidRDefault="00474AAC">
            <w:pPr>
              <w:pStyle w:val="TableParagraph"/>
              <w:rPr>
                <w:rFonts w:ascii="Times New Roman"/>
                <w:sz w:val="18"/>
              </w:rPr>
            </w:pPr>
          </w:p>
        </w:tc>
        <w:tc>
          <w:tcPr>
            <w:tcW w:w="946" w:type="dxa"/>
          </w:tcPr>
          <w:p w:rsidR="00474AAC" w:rsidRDefault="00474AAC">
            <w:pPr>
              <w:pStyle w:val="TableParagraph"/>
              <w:rPr>
                <w:rFonts w:ascii="Times New Roman"/>
                <w:sz w:val="18"/>
              </w:rPr>
            </w:pPr>
          </w:p>
        </w:tc>
        <w:tc>
          <w:tcPr>
            <w:tcW w:w="1107" w:type="dxa"/>
          </w:tcPr>
          <w:p w:rsidR="00474AAC" w:rsidRDefault="00474AAC">
            <w:pPr>
              <w:pStyle w:val="TableParagraph"/>
              <w:rPr>
                <w:rFonts w:ascii="Times New Roman"/>
                <w:sz w:val="18"/>
              </w:rPr>
            </w:pPr>
          </w:p>
        </w:tc>
        <w:tc>
          <w:tcPr>
            <w:tcW w:w="985" w:type="dxa"/>
          </w:tcPr>
          <w:p w:rsidR="00474AAC" w:rsidRDefault="00474AAC">
            <w:pPr>
              <w:pStyle w:val="TableParagraph"/>
              <w:rPr>
                <w:rFonts w:ascii="Times New Roman"/>
                <w:sz w:val="18"/>
              </w:rPr>
            </w:pPr>
          </w:p>
        </w:tc>
        <w:tc>
          <w:tcPr>
            <w:tcW w:w="1892" w:type="dxa"/>
          </w:tcPr>
          <w:p w:rsidR="00474AAC" w:rsidRDefault="00474AAC">
            <w:pPr>
              <w:pStyle w:val="TableParagraph"/>
              <w:rPr>
                <w:rFonts w:ascii="Times New Roman"/>
                <w:sz w:val="18"/>
              </w:rPr>
            </w:pPr>
          </w:p>
        </w:tc>
      </w:tr>
    </w:tbl>
    <w:p w:rsidR="000D5169" w:rsidRDefault="000D5169">
      <w:pPr>
        <w:rPr>
          <w:rFonts w:ascii="Times New Roman"/>
          <w:sz w:val="18"/>
        </w:rPr>
      </w:pPr>
    </w:p>
    <w:p w:rsidR="000D5169" w:rsidRDefault="000D5169" w:rsidP="000D5169">
      <w:pPr>
        <w:tabs>
          <w:tab w:val="left" w:pos="4275"/>
        </w:tabs>
        <w:rPr>
          <w:rFonts w:ascii="Times New Roman"/>
          <w:sz w:val="18"/>
        </w:rPr>
      </w:pPr>
    </w:p>
    <w:p w:rsidR="00474AAC" w:rsidRPr="000D5169" w:rsidRDefault="000D5169" w:rsidP="000D5169">
      <w:pPr>
        <w:tabs>
          <w:tab w:val="left" w:pos="4275"/>
        </w:tabs>
        <w:rPr>
          <w:rFonts w:ascii="Times New Roman"/>
          <w:sz w:val="18"/>
        </w:rPr>
        <w:sectPr w:rsidR="00474AAC" w:rsidRPr="000D5169">
          <w:pgSz w:w="11910" w:h="16840"/>
          <w:pgMar w:top="1320" w:right="400" w:bottom="1280" w:left="460" w:header="0" w:footer="1097" w:gutter="0"/>
          <w:cols w:space="708"/>
        </w:sectPr>
      </w:pPr>
      <w:r>
        <w:rPr>
          <w:rFonts w:ascii="Times New Roman"/>
          <w:sz w:val="18"/>
        </w:rPr>
        <w:tab/>
      </w:r>
    </w:p>
    <w:p w:rsidR="00474AAC" w:rsidRDefault="00B74296">
      <w:pPr>
        <w:spacing w:before="223"/>
        <w:ind w:left="958"/>
        <w:rPr>
          <w:b/>
          <w:sz w:val="20"/>
        </w:rPr>
      </w:pPr>
      <w:r>
        <w:rPr>
          <w:b/>
          <w:sz w:val="20"/>
        </w:rPr>
        <w:lastRenderedPageBreak/>
        <w:t>Tablo</w:t>
      </w:r>
      <w:r>
        <w:rPr>
          <w:b/>
          <w:spacing w:val="-6"/>
          <w:sz w:val="20"/>
        </w:rPr>
        <w:t xml:space="preserve"> </w:t>
      </w:r>
      <w:r>
        <w:rPr>
          <w:b/>
          <w:sz w:val="20"/>
        </w:rPr>
        <w:t>13.</w:t>
      </w:r>
      <w:r>
        <w:rPr>
          <w:b/>
          <w:spacing w:val="-7"/>
          <w:sz w:val="20"/>
        </w:rPr>
        <w:t xml:space="preserve"> </w:t>
      </w:r>
      <w:r>
        <w:rPr>
          <w:b/>
          <w:sz w:val="20"/>
        </w:rPr>
        <w:t>Çalışanların</w:t>
      </w:r>
      <w:r>
        <w:rPr>
          <w:b/>
          <w:spacing w:val="-8"/>
          <w:sz w:val="20"/>
        </w:rPr>
        <w:t xml:space="preserve"> </w:t>
      </w:r>
      <w:r>
        <w:rPr>
          <w:b/>
          <w:sz w:val="20"/>
        </w:rPr>
        <w:t>Görev</w:t>
      </w:r>
      <w:r>
        <w:rPr>
          <w:b/>
          <w:spacing w:val="-4"/>
          <w:sz w:val="20"/>
        </w:rPr>
        <w:t xml:space="preserve"> </w:t>
      </w:r>
      <w:r>
        <w:rPr>
          <w:b/>
          <w:spacing w:val="-2"/>
          <w:sz w:val="20"/>
        </w:rPr>
        <w:t>Dağılımı</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7"/>
        <w:gridCol w:w="7222"/>
      </w:tblGrid>
      <w:tr w:rsidR="00474AAC" w:rsidTr="00A16EDA">
        <w:trPr>
          <w:trHeight w:val="702"/>
        </w:trPr>
        <w:tc>
          <w:tcPr>
            <w:tcW w:w="2417" w:type="dxa"/>
            <w:shd w:val="clear" w:color="auto" w:fill="E2EFD9"/>
          </w:tcPr>
          <w:p w:rsidR="00474AAC" w:rsidRDefault="00474AAC">
            <w:pPr>
              <w:pStyle w:val="TableParagraph"/>
              <w:rPr>
                <w:b/>
                <w:sz w:val="20"/>
              </w:rPr>
            </w:pPr>
          </w:p>
          <w:p w:rsidR="00474AAC" w:rsidRDefault="00B74296">
            <w:pPr>
              <w:pStyle w:val="TableParagraph"/>
              <w:ind w:left="107"/>
              <w:rPr>
                <w:b/>
                <w:sz w:val="20"/>
              </w:rPr>
            </w:pPr>
            <w:r>
              <w:rPr>
                <w:b/>
                <w:sz w:val="20"/>
              </w:rPr>
              <w:t>Çalışanın</w:t>
            </w:r>
            <w:r>
              <w:rPr>
                <w:b/>
                <w:spacing w:val="-9"/>
                <w:sz w:val="20"/>
              </w:rPr>
              <w:t xml:space="preserve"> </w:t>
            </w:r>
            <w:r>
              <w:rPr>
                <w:b/>
                <w:spacing w:val="-2"/>
                <w:sz w:val="20"/>
              </w:rPr>
              <w:t>Ünvanı</w:t>
            </w:r>
          </w:p>
        </w:tc>
        <w:tc>
          <w:tcPr>
            <w:tcW w:w="7222" w:type="dxa"/>
            <w:shd w:val="clear" w:color="auto" w:fill="E2EFD9"/>
          </w:tcPr>
          <w:p w:rsidR="00474AAC" w:rsidRDefault="00474AAC">
            <w:pPr>
              <w:pStyle w:val="TableParagraph"/>
              <w:rPr>
                <w:b/>
                <w:sz w:val="20"/>
              </w:rPr>
            </w:pPr>
          </w:p>
          <w:p w:rsidR="00474AAC" w:rsidRDefault="00B74296">
            <w:pPr>
              <w:pStyle w:val="TableParagraph"/>
              <w:ind w:left="107"/>
              <w:rPr>
                <w:b/>
                <w:sz w:val="20"/>
              </w:rPr>
            </w:pPr>
            <w:r>
              <w:rPr>
                <w:b/>
                <w:spacing w:val="-2"/>
                <w:sz w:val="20"/>
              </w:rPr>
              <w:t>Görevleri</w:t>
            </w:r>
          </w:p>
        </w:tc>
      </w:tr>
      <w:tr w:rsidR="00474AAC" w:rsidTr="00A16EDA">
        <w:trPr>
          <w:trHeight w:val="710"/>
        </w:trPr>
        <w:tc>
          <w:tcPr>
            <w:tcW w:w="2417" w:type="dxa"/>
            <w:shd w:val="clear" w:color="auto" w:fill="E2EFD9"/>
          </w:tcPr>
          <w:p w:rsidR="00474AAC" w:rsidRDefault="00B74296">
            <w:pPr>
              <w:pStyle w:val="TableParagraph"/>
              <w:spacing w:before="119"/>
              <w:ind w:left="107" w:right="752"/>
              <w:rPr>
                <w:sz w:val="20"/>
              </w:rPr>
            </w:pPr>
            <w:r>
              <w:rPr>
                <w:sz w:val="20"/>
              </w:rPr>
              <w:t>Okul</w:t>
            </w:r>
            <w:r>
              <w:rPr>
                <w:spacing w:val="-12"/>
                <w:sz w:val="20"/>
              </w:rPr>
              <w:t xml:space="preserve"> </w:t>
            </w:r>
            <w:r>
              <w:rPr>
                <w:sz w:val="20"/>
              </w:rPr>
              <w:t xml:space="preserve">/Kurum </w:t>
            </w:r>
            <w:r>
              <w:rPr>
                <w:spacing w:val="-2"/>
                <w:sz w:val="20"/>
              </w:rPr>
              <w:t>Müdürü</w:t>
            </w:r>
          </w:p>
        </w:tc>
        <w:tc>
          <w:tcPr>
            <w:tcW w:w="7222" w:type="dxa"/>
          </w:tcPr>
          <w:p w:rsidR="00474AAC" w:rsidRDefault="00CC3096">
            <w:pPr>
              <w:pStyle w:val="TableParagraph"/>
              <w:rPr>
                <w:rFonts w:ascii="Times New Roman"/>
                <w:sz w:val="18"/>
              </w:rPr>
            </w:pPr>
            <w:r>
              <w:rPr>
                <w:rFonts w:ascii="Times New Roman"/>
                <w:sz w:val="18"/>
              </w:rPr>
              <w:t>Okulun t</w:t>
            </w:r>
            <w:r>
              <w:rPr>
                <w:rFonts w:ascii="Times New Roman"/>
                <w:sz w:val="18"/>
              </w:rPr>
              <w:t>ü</w:t>
            </w:r>
            <w:r>
              <w:rPr>
                <w:rFonts w:ascii="Times New Roman"/>
                <w:sz w:val="18"/>
              </w:rPr>
              <w:t>m i</w:t>
            </w:r>
            <w:r>
              <w:rPr>
                <w:rFonts w:ascii="Times New Roman"/>
                <w:sz w:val="18"/>
              </w:rPr>
              <w:t>ş</w:t>
            </w:r>
            <w:r>
              <w:rPr>
                <w:rFonts w:ascii="Times New Roman"/>
                <w:sz w:val="18"/>
              </w:rPr>
              <w:t xml:space="preserve"> ve i</w:t>
            </w:r>
            <w:r>
              <w:rPr>
                <w:rFonts w:ascii="Times New Roman"/>
                <w:sz w:val="18"/>
              </w:rPr>
              <w:t>ş</w:t>
            </w:r>
            <w:r>
              <w:rPr>
                <w:rFonts w:ascii="Times New Roman"/>
                <w:sz w:val="18"/>
              </w:rPr>
              <w:t>leyi</w:t>
            </w:r>
            <w:r>
              <w:rPr>
                <w:rFonts w:ascii="Times New Roman"/>
                <w:sz w:val="18"/>
              </w:rPr>
              <w:t>ş</w:t>
            </w:r>
            <w:r>
              <w:rPr>
                <w:rFonts w:ascii="Times New Roman"/>
                <w:sz w:val="18"/>
              </w:rPr>
              <w:t>ini y</w:t>
            </w:r>
            <w:r>
              <w:rPr>
                <w:rFonts w:ascii="Times New Roman"/>
                <w:sz w:val="18"/>
              </w:rPr>
              <w:t>ü</w:t>
            </w:r>
            <w:r>
              <w:rPr>
                <w:rFonts w:ascii="Times New Roman"/>
                <w:sz w:val="18"/>
              </w:rPr>
              <w:t>r</w:t>
            </w:r>
            <w:r>
              <w:rPr>
                <w:rFonts w:ascii="Times New Roman"/>
                <w:sz w:val="18"/>
              </w:rPr>
              <w:t>ü</w:t>
            </w:r>
            <w:r>
              <w:rPr>
                <w:rFonts w:ascii="Times New Roman"/>
                <w:sz w:val="18"/>
              </w:rPr>
              <w:t>tmek</w:t>
            </w:r>
          </w:p>
        </w:tc>
      </w:tr>
      <w:tr w:rsidR="00474AAC" w:rsidTr="00A16EDA">
        <w:trPr>
          <w:trHeight w:val="707"/>
        </w:trPr>
        <w:tc>
          <w:tcPr>
            <w:tcW w:w="2417" w:type="dxa"/>
            <w:shd w:val="clear" w:color="auto" w:fill="E2EFD9"/>
          </w:tcPr>
          <w:p w:rsidR="00474AAC" w:rsidRDefault="00B74296">
            <w:pPr>
              <w:pStyle w:val="TableParagraph"/>
              <w:spacing w:before="119"/>
              <w:ind w:left="107" w:right="963"/>
              <w:rPr>
                <w:sz w:val="20"/>
              </w:rPr>
            </w:pPr>
            <w:r>
              <w:rPr>
                <w:sz w:val="20"/>
              </w:rPr>
              <w:t>Müdür</w:t>
            </w:r>
            <w:r>
              <w:rPr>
                <w:spacing w:val="-12"/>
                <w:sz w:val="20"/>
              </w:rPr>
              <w:t xml:space="preserve"> </w:t>
            </w:r>
            <w:r>
              <w:rPr>
                <w:sz w:val="20"/>
              </w:rPr>
              <w:t xml:space="preserve">Baş </w:t>
            </w:r>
            <w:r>
              <w:rPr>
                <w:spacing w:val="-2"/>
                <w:sz w:val="20"/>
              </w:rPr>
              <w:t>Yardımcısı</w:t>
            </w:r>
          </w:p>
        </w:tc>
        <w:tc>
          <w:tcPr>
            <w:tcW w:w="7222" w:type="dxa"/>
          </w:tcPr>
          <w:p w:rsidR="00474AAC" w:rsidRDefault="00CC3096">
            <w:pPr>
              <w:pStyle w:val="TableParagraph"/>
              <w:rPr>
                <w:rFonts w:ascii="Times New Roman"/>
                <w:sz w:val="18"/>
              </w:rPr>
            </w:pPr>
            <w:r>
              <w:rPr>
                <w:rFonts w:ascii="Times New Roman"/>
                <w:sz w:val="18"/>
              </w:rPr>
              <w:t>-</w:t>
            </w:r>
          </w:p>
        </w:tc>
      </w:tr>
      <w:tr w:rsidR="00474AAC" w:rsidTr="00A16EDA">
        <w:trPr>
          <w:trHeight w:val="474"/>
        </w:trPr>
        <w:tc>
          <w:tcPr>
            <w:tcW w:w="2417" w:type="dxa"/>
            <w:shd w:val="clear" w:color="auto" w:fill="E2EFD9"/>
          </w:tcPr>
          <w:p w:rsidR="00474AAC" w:rsidRDefault="00B74296">
            <w:pPr>
              <w:pStyle w:val="TableParagraph"/>
              <w:spacing w:before="119"/>
              <w:ind w:left="107"/>
              <w:rPr>
                <w:sz w:val="20"/>
              </w:rPr>
            </w:pPr>
            <w:r>
              <w:rPr>
                <w:sz w:val="20"/>
              </w:rPr>
              <w:t>Müdür</w:t>
            </w:r>
            <w:r>
              <w:rPr>
                <w:spacing w:val="-7"/>
                <w:sz w:val="20"/>
              </w:rPr>
              <w:t xml:space="preserve"> </w:t>
            </w:r>
            <w:r>
              <w:rPr>
                <w:spacing w:val="-2"/>
                <w:sz w:val="20"/>
              </w:rPr>
              <w:t>Yardımcısı</w:t>
            </w:r>
          </w:p>
        </w:tc>
        <w:tc>
          <w:tcPr>
            <w:tcW w:w="7222" w:type="dxa"/>
          </w:tcPr>
          <w:p w:rsidR="00474AAC" w:rsidRDefault="00CC3096">
            <w:pPr>
              <w:pStyle w:val="TableParagraph"/>
              <w:rPr>
                <w:rFonts w:ascii="Times New Roman"/>
                <w:sz w:val="18"/>
              </w:rPr>
            </w:pPr>
            <w:r>
              <w:rPr>
                <w:rFonts w:ascii="Times New Roman"/>
                <w:sz w:val="18"/>
              </w:rPr>
              <w:t>Okul m</w:t>
            </w:r>
            <w:r>
              <w:rPr>
                <w:rFonts w:ascii="Times New Roman"/>
                <w:sz w:val="18"/>
              </w:rPr>
              <w:t>ü</w:t>
            </w:r>
            <w:r>
              <w:rPr>
                <w:rFonts w:ascii="Times New Roman"/>
                <w:sz w:val="18"/>
              </w:rPr>
              <w:t>d</w:t>
            </w:r>
            <w:r>
              <w:rPr>
                <w:rFonts w:ascii="Times New Roman"/>
                <w:sz w:val="18"/>
              </w:rPr>
              <w:t>ü</w:t>
            </w:r>
            <w:r>
              <w:rPr>
                <w:rFonts w:ascii="Times New Roman"/>
                <w:sz w:val="18"/>
              </w:rPr>
              <w:t>r</w:t>
            </w:r>
            <w:r>
              <w:rPr>
                <w:rFonts w:ascii="Times New Roman"/>
                <w:sz w:val="18"/>
              </w:rPr>
              <w:t>ü</w:t>
            </w:r>
            <w:r>
              <w:rPr>
                <w:rFonts w:ascii="Times New Roman"/>
                <w:sz w:val="18"/>
              </w:rPr>
              <w:t>n</w:t>
            </w:r>
            <w:r>
              <w:rPr>
                <w:rFonts w:ascii="Times New Roman"/>
                <w:sz w:val="18"/>
              </w:rPr>
              <w:t>ü</w:t>
            </w:r>
            <w:r>
              <w:rPr>
                <w:rFonts w:ascii="Times New Roman"/>
                <w:sz w:val="18"/>
              </w:rPr>
              <w:t>n verdi</w:t>
            </w:r>
            <w:r>
              <w:rPr>
                <w:rFonts w:ascii="Times New Roman"/>
                <w:sz w:val="18"/>
              </w:rPr>
              <w:t>ğ</w:t>
            </w:r>
            <w:r>
              <w:rPr>
                <w:rFonts w:ascii="Times New Roman"/>
                <w:sz w:val="18"/>
              </w:rPr>
              <w:t>i g</w:t>
            </w:r>
            <w:r>
              <w:rPr>
                <w:rFonts w:ascii="Times New Roman"/>
                <w:sz w:val="18"/>
              </w:rPr>
              <w:t>ö</w:t>
            </w:r>
            <w:r>
              <w:rPr>
                <w:rFonts w:ascii="Times New Roman"/>
                <w:sz w:val="18"/>
              </w:rPr>
              <w:t>revleri yerine getirmek</w:t>
            </w:r>
          </w:p>
        </w:tc>
      </w:tr>
      <w:tr w:rsidR="00474AAC" w:rsidTr="00A16EDA">
        <w:trPr>
          <w:trHeight w:val="710"/>
        </w:trPr>
        <w:tc>
          <w:tcPr>
            <w:tcW w:w="2417" w:type="dxa"/>
            <w:shd w:val="clear" w:color="auto" w:fill="E2EFD9"/>
          </w:tcPr>
          <w:p w:rsidR="00474AAC" w:rsidRDefault="00B74296">
            <w:pPr>
              <w:pStyle w:val="TableParagraph"/>
              <w:spacing w:before="119"/>
              <w:ind w:left="107" w:right="502"/>
              <w:rPr>
                <w:sz w:val="20"/>
              </w:rPr>
            </w:pPr>
            <w:r>
              <w:rPr>
                <w:sz w:val="20"/>
              </w:rPr>
              <w:t>Atölye</w:t>
            </w:r>
            <w:r>
              <w:rPr>
                <w:spacing w:val="-12"/>
                <w:sz w:val="20"/>
              </w:rPr>
              <w:t xml:space="preserve"> </w:t>
            </w:r>
            <w:r>
              <w:rPr>
                <w:sz w:val="20"/>
              </w:rPr>
              <w:t>ve</w:t>
            </w:r>
            <w:r>
              <w:rPr>
                <w:spacing w:val="-11"/>
                <w:sz w:val="20"/>
              </w:rPr>
              <w:t xml:space="preserve"> </w:t>
            </w:r>
            <w:r>
              <w:rPr>
                <w:sz w:val="20"/>
              </w:rPr>
              <w:t xml:space="preserve">Bölüm </w:t>
            </w:r>
            <w:r>
              <w:rPr>
                <w:spacing w:val="-2"/>
                <w:sz w:val="20"/>
              </w:rPr>
              <w:t>Şefleri</w:t>
            </w:r>
          </w:p>
        </w:tc>
        <w:tc>
          <w:tcPr>
            <w:tcW w:w="7222" w:type="dxa"/>
          </w:tcPr>
          <w:p w:rsidR="00474AAC" w:rsidRDefault="00211FFB">
            <w:pPr>
              <w:pStyle w:val="TableParagraph"/>
              <w:rPr>
                <w:rFonts w:ascii="Times New Roman"/>
                <w:sz w:val="18"/>
              </w:rPr>
            </w:pPr>
            <w:r>
              <w:rPr>
                <w:rFonts w:ascii="Times New Roman"/>
                <w:sz w:val="18"/>
              </w:rPr>
              <w:t>-</w:t>
            </w:r>
            <w:r w:rsidR="00CC3096">
              <w:rPr>
                <w:rFonts w:ascii="Times New Roman"/>
                <w:sz w:val="18"/>
              </w:rPr>
              <w:t>-</w:t>
            </w:r>
          </w:p>
        </w:tc>
      </w:tr>
      <w:tr w:rsidR="00474AAC" w:rsidTr="00A16EDA">
        <w:trPr>
          <w:trHeight w:val="474"/>
        </w:trPr>
        <w:tc>
          <w:tcPr>
            <w:tcW w:w="2417" w:type="dxa"/>
            <w:shd w:val="clear" w:color="auto" w:fill="E2EFD9"/>
          </w:tcPr>
          <w:p w:rsidR="00474AAC" w:rsidRDefault="00B74296">
            <w:pPr>
              <w:pStyle w:val="TableParagraph"/>
              <w:spacing w:before="119"/>
              <w:ind w:left="107"/>
              <w:rPr>
                <w:sz w:val="20"/>
              </w:rPr>
            </w:pPr>
            <w:r>
              <w:rPr>
                <w:spacing w:val="-2"/>
                <w:sz w:val="20"/>
              </w:rPr>
              <w:t>Öğretmenler</w:t>
            </w:r>
          </w:p>
        </w:tc>
        <w:tc>
          <w:tcPr>
            <w:tcW w:w="7222" w:type="dxa"/>
          </w:tcPr>
          <w:p w:rsidR="00474AAC" w:rsidRDefault="00CC3096">
            <w:pPr>
              <w:pStyle w:val="TableParagraph"/>
              <w:rPr>
                <w:rFonts w:ascii="Times New Roman"/>
                <w:sz w:val="18"/>
              </w:rPr>
            </w:pPr>
            <w:r>
              <w:rPr>
                <w:rFonts w:ascii="Times New Roman"/>
                <w:sz w:val="18"/>
              </w:rPr>
              <w:t>E</w:t>
            </w:r>
            <w:r>
              <w:rPr>
                <w:rFonts w:ascii="Times New Roman"/>
                <w:sz w:val="18"/>
              </w:rPr>
              <w:t>ğ</w:t>
            </w:r>
            <w:r>
              <w:rPr>
                <w:rFonts w:ascii="Times New Roman"/>
                <w:sz w:val="18"/>
              </w:rPr>
              <w:t xml:space="preserve">itim </w:t>
            </w:r>
            <w:r>
              <w:rPr>
                <w:rFonts w:ascii="Times New Roman"/>
                <w:sz w:val="18"/>
              </w:rPr>
              <w:t>öğ</w:t>
            </w:r>
            <w:r>
              <w:rPr>
                <w:rFonts w:ascii="Times New Roman"/>
                <w:sz w:val="18"/>
              </w:rPr>
              <w:t>retim i</w:t>
            </w:r>
            <w:r>
              <w:rPr>
                <w:rFonts w:ascii="Times New Roman"/>
                <w:sz w:val="18"/>
              </w:rPr>
              <w:t>ş</w:t>
            </w:r>
            <w:r>
              <w:rPr>
                <w:rFonts w:ascii="Times New Roman"/>
                <w:sz w:val="18"/>
              </w:rPr>
              <w:t>lerini y</w:t>
            </w:r>
            <w:r>
              <w:rPr>
                <w:rFonts w:ascii="Times New Roman"/>
                <w:sz w:val="18"/>
              </w:rPr>
              <w:t>ü</w:t>
            </w:r>
            <w:r>
              <w:rPr>
                <w:rFonts w:ascii="Times New Roman"/>
                <w:sz w:val="18"/>
              </w:rPr>
              <w:t>r</w:t>
            </w:r>
            <w:r>
              <w:rPr>
                <w:rFonts w:ascii="Times New Roman"/>
                <w:sz w:val="18"/>
              </w:rPr>
              <w:t>ü</w:t>
            </w:r>
            <w:r>
              <w:rPr>
                <w:rFonts w:ascii="Times New Roman"/>
                <w:sz w:val="18"/>
              </w:rPr>
              <w:t>tmek</w:t>
            </w:r>
          </w:p>
        </w:tc>
      </w:tr>
      <w:tr w:rsidR="00474AAC" w:rsidTr="00A16EDA">
        <w:trPr>
          <w:trHeight w:val="707"/>
        </w:trPr>
        <w:tc>
          <w:tcPr>
            <w:tcW w:w="2417" w:type="dxa"/>
            <w:shd w:val="clear" w:color="auto" w:fill="E2EFD9"/>
          </w:tcPr>
          <w:p w:rsidR="00474AAC" w:rsidRDefault="00B74296">
            <w:pPr>
              <w:pStyle w:val="TableParagraph"/>
              <w:spacing w:before="119"/>
              <w:ind w:left="107" w:right="225"/>
              <w:rPr>
                <w:sz w:val="20"/>
              </w:rPr>
            </w:pPr>
            <w:r>
              <w:rPr>
                <w:sz w:val="20"/>
              </w:rPr>
              <w:t>Yönetim</w:t>
            </w:r>
            <w:r>
              <w:rPr>
                <w:spacing w:val="-12"/>
                <w:sz w:val="20"/>
              </w:rPr>
              <w:t xml:space="preserve"> </w:t>
            </w:r>
            <w:r>
              <w:rPr>
                <w:sz w:val="20"/>
              </w:rPr>
              <w:t>İşleri</w:t>
            </w:r>
            <w:r>
              <w:rPr>
                <w:spacing w:val="-11"/>
                <w:sz w:val="20"/>
              </w:rPr>
              <w:t xml:space="preserve"> </w:t>
            </w:r>
            <w:r>
              <w:rPr>
                <w:sz w:val="20"/>
              </w:rPr>
              <w:t>ve Büro Memuru</w:t>
            </w:r>
          </w:p>
        </w:tc>
        <w:tc>
          <w:tcPr>
            <w:tcW w:w="7222" w:type="dxa"/>
          </w:tcPr>
          <w:p w:rsidR="00474AAC" w:rsidRDefault="00CC3096">
            <w:pPr>
              <w:pStyle w:val="TableParagraph"/>
              <w:rPr>
                <w:rFonts w:ascii="Times New Roman"/>
                <w:sz w:val="18"/>
              </w:rPr>
            </w:pPr>
            <w:r>
              <w:rPr>
                <w:rFonts w:ascii="Times New Roman"/>
                <w:sz w:val="18"/>
              </w:rPr>
              <w:t>-</w:t>
            </w:r>
          </w:p>
        </w:tc>
      </w:tr>
      <w:tr w:rsidR="00474AAC" w:rsidTr="00A16EDA">
        <w:trPr>
          <w:trHeight w:val="710"/>
        </w:trPr>
        <w:tc>
          <w:tcPr>
            <w:tcW w:w="2417" w:type="dxa"/>
            <w:shd w:val="clear" w:color="auto" w:fill="E2EFD9"/>
          </w:tcPr>
          <w:p w:rsidR="00474AAC" w:rsidRDefault="00B74296">
            <w:pPr>
              <w:pStyle w:val="TableParagraph"/>
              <w:spacing w:before="119"/>
              <w:ind w:left="107" w:right="225"/>
              <w:rPr>
                <w:sz w:val="20"/>
              </w:rPr>
            </w:pPr>
            <w:r>
              <w:rPr>
                <w:sz w:val="20"/>
              </w:rPr>
              <w:t>Yardımcı</w:t>
            </w:r>
            <w:r>
              <w:rPr>
                <w:spacing w:val="-12"/>
                <w:sz w:val="20"/>
              </w:rPr>
              <w:t xml:space="preserve"> </w:t>
            </w:r>
            <w:r>
              <w:rPr>
                <w:sz w:val="20"/>
              </w:rPr>
              <w:t xml:space="preserve">Hizmetler </w:t>
            </w:r>
            <w:r>
              <w:rPr>
                <w:spacing w:val="-2"/>
                <w:sz w:val="20"/>
              </w:rPr>
              <w:t>Personeli</w:t>
            </w:r>
          </w:p>
        </w:tc>
        <w:tc>
          <w:tcPr>
            <w:tcW w:w="7222" w:type="dxa"/>
          </w:tcPr>
          <w:p w:rsidR="00474AAC" w:rsidRDefault="00CC3096">
            <w:pPr>
              <w:pStyle w:val="TableParagraph"/>
              <w:rPr>
                <w:rFonts w:ascii="Times New Roman"/>
                <w:sz w:val="18"/>
              </w:rPr>
            </w:pPr>
            <w:r>
              <w:rPr>
                <w:rFonts w:ascii="Times New Roman"/>
                <w:sz w:val="18"/>
              </w:rPr>
              <w:t>Okulun genel temizlik i</w:t>
            </w:r>
            <w:r>
              <w:rPr>
                <w:rFonts w:ascii="Times New Roman"/>
                <w:sz w:val="18"/>
              </w:rPr>
              <w:t>ş</w:t>
            </w:r>
            <w:r>
              <w:rPr>
                <w:rFonts w:ascii="Times New Roman"/>
                <w:sz w:val="18"/>
              </w:rPr>
              <w:t>lerini y</w:t>
            </w:r>
            <w:r>
              <w:rPr>
                <w:rFonts w:ascii="Times New Roman"/>
                <w:sz w:val="18"/>
              </w:rPr>
              <w:t>ü</w:t>
            </w:r>
            <w:r>
              <w:rPr>
                <w:rFonts w:ascii="Times New Roman"/>
                <w:sz w:val="18"/>
              </w:rPr>
              <w:t>r</w:t>
            </w:r>
            <w:r>
              <w:rPr>
                <w:rFonts w:ascii="Times New Roman"/>
                <w:sz w:val="18"/>
              </w:rPr>
              <w:t>ü</w:t>
            </w:r>
            <w:r>
              <w:rPr>
                <w:rFonts w:ascii="Times New Roman"/>
                <w:sz w:val="18"/>
              </w:rPr>
              <w:t>tmek</w:t>
            </w:r>
          </w:p>
        </w:tc>
      </w:tr>
    </w:tbl>
    <w:p w:rsidR="00474AAC" w:rsidRDefault="00474AAC">
      <w:pPr>
        <w:pStyle w:val="GvdeMetni"/>
        <w:rPr>
          <w:b/>
          <w:sz w:val="20"/>
        </w:rPr>
      </w:pPr>
    </w:p>
    <w:p w:rsidR="00474AAC" w:rsidRDefault="00474AAC">
      <w:pPr>
        <w:pStyle w:val="GvdeMetni"/>
        <w:spacing w:before="49"/>
        <w:rPr>
          <w:b/>
          <w:sz w:val="20"/>
        </w:rPr>
      </w:pPr>
    </w:p>
    <w:p w:rsidR="00474AAC" w:rsidRDefault="00B74296">
      <w:pPr>
        <w:spacing w:before="1"/>
        <w:ind w:left="958"/>
        <w:rPr>
          <w:b/>
          <w:sz w:val="20"/>
        </w:rPr>
      </w:pPr>
      <w:r>
        <w:rPr>
          <w:b/>
          <w:sz w:val="20"/>
        </w:rPr>
        <w:t>Tablo</w:t>
      </w:r>
      <w:r>
        <w:rPr>
          <w:b/>
          <w:spacing w:val="-8"/>
          <w:sz w:val="20"/>
        </w:rPr>
        <w:t xml:space="preserve"> </w:t>
      </w:r>
      <w:r>
        <w:rPr>
          <w:b/>
          <w:sz w:val="20"/>
        </w:rPr>
        <w:t>14.</w:t>
      </w:r>
      <w:r>
        <w:rPr>
          <w:b/>
          <w:spacing w:val="-9"/>
          <w:sz w:val="20"/>
        </w:rPr>
        <w:t xml:space="preserve"> </w:t>
      </w:r>
      <w:r>
        <w:rPr>
          <w:b/>
          <w:sz w:val="20"/>
        </w:rPr>
        <w:t>Okul/kurum</w:t>
      </w:r>
      <w:r>
        <w:rPr>
          <w:b/>
          <w:spacing w:val="-6"/>
          <w:sz w:val="20"/>
        </w:rPr>
        <w:t xml:space="preserve"> </w:t>
      </w:r>
      <w:r>
        <w:rPr>
          <w:b/>
          <w:sz w:val="20"/>
        </w:rPr>
        <w:t>Rehberlik</w:t>
      </w:r>
      <w:r>
        <w:rPr>
          <w:b/>
          <w:spacing w:val="-9"/>
          <w:sz w:val="20"/>
        </w:rPr>
        <w:t xml:space="preserve"> </w:t>
      </w:r>
      <w:r>
        <w:rPr>
          <w:b/>
          <w:spacing w:val="-2"/>
          <w:sz w:val="20"/>
        </w:rPr>
        <w:t>Hizmetleri</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
        <w:gridCol w:w="941"/>
        <w:gridCol w:w="943"/>
        <w:gridCol w:w="938"/>
        <w:gridCol w:w="799"/>
        <w:gridCol w:w="921"/>
        <w:gridCol w:w="614"/>
        <w:gridCol w:w="1207"/>
        <w:gridCol w:w="1094"/>
        <w:gridCol w:w="886"/>
      </w:tblGrid>
      <w:tr w:rsidR="00474AAC" w:rsidTr="00A16EDA">
        <w:trPr>
          <w:trHeight w:val="601"/>
        </w:trPr>
        <w:tc>
          <w:tcPr>
            <w:tcW w:w="4118" w:type="dxa"/>
            <w:gridSpan w:val="4"/>
            <w:shd w:val="clear" w:color="auto" w:fill="E2EFD9"/>
          </w:tcPr>
          <w:p w:rsidR="00474AAC" w:rsidRDefault="00B74296">
            <w:pPr>
              <w:pStyle w:val="TableParagraph"/>
              <w:spacing w:before="184"/>
              <w:ind w:left="1123"/>
              <w:rPr>
                <w:b/>
                <w:sz w:val="20"/>
              </w:rPr>
            </w:pPr>
            <w:r>
              <w:rPr>
                <w:b/>
                <w:sz w:val="20"/>
              </w:rPr>
              <w:t>Mevcut</w:t>
            </w:r>
            <w:r>
              <w:rPr>
                <w:b/>
                <w:spacing w:val="-9"/>
                <w:sz w:val="20"/>
              </w:rPr>
              <w:t xml:space="preserve"> </w:t>
            </w:r>
            <w:r>
              <w:rPr>
                <w:b/>
                <w:spacing w:val="-2"/>
                <w:sz w:val="20"/>
              </w:rPr>
              <w:t>Kapasite</w:t>
            </w:r>
          </w:p>
        </w:tc>
        <w:tc>
          <w:tcPr>
            <w:tcW w:w="5521" w:type="dxa"/>
            <w:gridSpan w:val="6"/>
            <w:shd w:val="clear" w:color="auto" w:fill="E2EFD9"/>
          </w:tcPr>
          <w:p w:rsidR="00474AAC" w:rsidRDefault="00B74296">
            <w:pPr>
              <w:pStyle w:val="TableParagraph"/>
              <w:spacing w:before="184"/>
              <w:ind w:left="770"/>
              <w:rPr>
                <w:b/>
                <w:sz w:val="20"/>
              </w:rPr>
            </w:pPr>
            <w:r>
              <w:rPr>
                <w:b/>
                <w:sz w:val="20"/>
              </w:rPr>
              <w:t>Mevcut</w:t>
            </w:r>
            <w:r>
              <w:rPr>
                <w:b/>
                <w:spacing w:val="-7"/>
                <w:sz w:val="20"/>
              </w:rPr>
              <w:t xml:space="preserve"> </w:t>
            </w:r>
            <w:r>
              <w:rPr>
                <w:b/>
                <w:sz w:val="20"/>
              </w:rPr>
              <w:t>Kapasite</w:t>
            </w:r>
            <w:r>
              <w:rPr>
                <w:b/>
                <w:spacing w:val="-7"/>
                <w:sz w:val="20"/>
              </w:rPr>
              <w:t xml:space="preserve"> </w:t>
            </w:r>
            <w:r>
              <w:rPr>
                <w:b/>
                <w:sz w:val="20"/>
              </w:rPr>
              <w:t>Kullanımı</w:t>
            </w:r>
            <w:r>
              <w:rPr>
                <w:b/>
                <w:spacing w:val="-8"/>
                <w:sz w:val="20"/>
              </w:rPr>
              <w:t xml:space="preserve"> </w:t>
            </w:r>
            <w:r>
              <w:rPr>
                <w:b/>
                <w:sz w:val="20"/>
              </w:rPr>
              <w:t>ve</w:t>
            </w:r>
            <w:r>
              <w:rPr>
                <w:b/>
                <w:spacing w:val="-5"/>
                <w:sz w:val="20"/>
              </w:rPr>
              <w:t xml:space="preserve"> </w:t>
            </w:r>
            <w:r>
              <w:rPr>
                <w:b/>
                <w:spacing w:val="-2"/>
                <w:sz w:val="20"/>
              </w:rPr>
              <w:t>Performans</w:t>
            </w:r>
          </w:p>
        </w:tc>
      </w:tr>
      <w:tr w:rsidR="00474AAC" w:rsidTr="00A16EDA">
        <w:trPr>
          <w:trHeight w:val="805"/>
        </w:trPr>
        <w:tc>
          <w:tcPr>
            <w:tcW w:w="1296" w:type="dxa"/>
            <w:vMerge w:val="restart"/>
            <w:textDirection w:val="btLr"/>
          </w:tcPr>
          <w:p w:rsidR="00474AAC" w:rsidRDefault="00B74296">
            <w:pPr>
              <w:pStyle w:val="TableParagraph"/>
              <w:spacing w:before="109"/>
              <w:ind w:left="112"/>
              <w:rPr>
                <w:sz w:val="20"/>
              </w:rPr>
            </w:pPr>
            <w:r>
              <w:rPr>
                <w:sz w:val="20"/>
              </w:rPr>
              <w:t>Psikolojik</w:t>
            </w:r>
            <w:r>
              <w:rPr>
                <w:spacing w:val="-10"/>
                <w:sz w:val="20"/>
              </w:rPr>
              <w:t xml:space="preserve"> </w:t>
            </w:r>
            <w:r>
              <w:rPr>
                <w:sz w:val="20"/>
              </w:rPr>
              <w:t>Danışman</w:t>
            </w:r>
            <w:r>
              <w:rPr>
                <w:spacing w:val="-9"/>
                <w:sz w:val="20"/>
              </w:rPr>
              <w:t xml:space="preserve"> </w:t>
            </w:r>
            <w:r>
              <w:rPr>
                <w:sz w:val="20"/>
              </w:rPr>
              <w:t>Norm</w:t>
            </w:r>
            <w:r>
              <w:rPr>
                <w:spacing w:val="-8"/>
                <w:sz w:val="20"/>
              </w:rPr>
              <w:t xml:space="preserve"> </w:t>
            </w:r>
            <w:r>
              <w:rPr>
                <w:spacing w:val="-2"/>
                <w:sz w:val="20"/>
              </w:rPr>
              <w:t>Sayısı</w:t>
            </w:r>
          </w:p>
        </w:tc>
        <w:tc>
          <w:tcPr>
            <w:tcW w:w="941" w:type="dxa"/>
            <w:vMerge w:val="restart"/>
            <w:textDirection w:val="btLr"/>
          </w:tcPr>
          <w:p w:rsidR="00474AAC" w:rsidRDefault="00B74296">
            <w:pPr>
              <w:pStyle w:val="TableParagraph"/>
              <w:spacing w:before="110" w:line="244" w:lineRule="auto"/>
              <w:ind w:left="112"/>
              <w:rPr>
                <w:sz w:val="20"/>
              </w:rPr>
            </w:pPr>
            <w:r>
              <w:rPr>
                <w:sz w:val="20"/>
              </w:rPr>
              <w:t>Görev</w:t>
            </w:r>
            <w:r>
              <w:rPr>
                <w:spacing w:val="-12"/>
                <w:sz w:val="20"/>
              </w:rPr>
              <w:t xml:space="preserve"> </w:t>
            </w:r>
            <w:r>
              <w:rPr>
                <w:sz w:val="20"/>
              </w:rPr>
              <w:t>Yapan</w:t>
            </w:r>
            <w:r>
              <w:rPr>
                <w:spacing w:val="-11"/>
                <w:sz w:val="20"/>
              </w:rPr>
              <w:t xml:space="preserve"> </w:t>
            </w:r>
            <w:r>
              <w:rPr>
                <w:sz w:val="20"/>
              </w:rPr>
              <w:t>Psikolojik</w:t>
            </w:r>
            <w:r>
              <w:rPr>
                <w:spacing w:val="-11"/>
                <w:sz w:val="20"/>
              </w:rPr>
              <w:t xml:space="preserve"> </w:t>
            </w:r>
            <w:r>
              <w:rPr>
                <w:sz w:val="20"/>
              </w:rPr>
              <w:t xml:space="preserve">Danışman </w:t>
            </w:r>
            <w:r>
              <w:rPr>
                <w:spacing w:val="-2"/>
                <w:sz w:val="20"/>
              </w:rPr>
              <w:t>Sayısı</w:t>
            </w:r>
          </w:p>
        </w:tc>
        <w:tc>
          <w:tcPr>
            <w:tcW w:w="943" w:type="dxa"/>
            <w:vMerge w:val="restart"/>
            <w:textDirection w:val="btLr"/>
          </w:tcPr>
          <w:p w:rsidR="00474AAC" w:rsidRDefault="00B74296">
            <w:pPr>
              <w:pStyle w:val="TableParagraph"/>
              <w:spacing w:before="109" w:line="247" w:lineRule="auto"/>
              <w:ind w:left="112" w:right="84"/>
              <w:rPr>
                <w:sz w:val="20"/>
              </w:rPr>
            </w:pPr>
            <w:r>
              <w:rPr>
                <w:sz w:val="20"/>
              </w:rPr>
              <w:t>İhtiyaç</w:t>
            </w:r>
            <w:r>
              <w:rPr>
                <w:spacing w:val="-12"/>
                <w:sz w:val="20"/>
              </w:rPr>
              <w:t xml:space="preserve"> </w:t>
            </w:r>
            <w:r>
              <w:rPr>
                <w:sz w:val="20"/>
              </w:rPr>
              <w:t>Duyulan</w:t>
            </w:r>
            <w:r>
              <w:rPr>
                <w:spacing w:val="-11"/>
                <w:sz w:val="20"/>
              </w:rPr>
              <w:t xml:space="preserve"> </w:t>
            </w:r>
            <w:r>
              <w:rPr>
                <w:sz w:val="20"/>
              </w:rPr>
              <w:t>Psikolojik Danışman Sayısı</w:t>
            </w:r>
          </w:p>
        </w:tc>
        <w:tc>
          <w:tcPr>
            <w:tcW w:w="938" w:type="dxa"/>
            <w:vMerge w:val="restart"/>
            <w:textDirection w:val="btLr"/>
          </w:tcPr>
          <w:p w:rsidR="00474AAC" w:rsidRDefault="00B74296">
            <w:pPr>
              <w:pStyle w:val="TableParagraph"/>
              <w:spacing w:before="110"/>
              <w:ind w:left="112"/>
              <w:rPr>
                <w:sz w:val="20"/>
              </w:rPr>
            </w:pPr>
            <w:r>
              <w:rPr>
                <w:sz w:val="20"/>
              </w:rPr>
              <w:t>Görüşme</w:t>
            </w:r>
            <w:r>
              <w:rPr>
                <w:spacing w:val="-9"/>
                <w:sz w:val="20"/>
              </w:rPr>
              <w:t xml:space="preserve"> </w:t>
            </w:r>
            <w:r>
              <w:rPr>
                <w:sz w:val="20"/>
              </w:rPr>
              <w:t>Odası</w:t>
            </w:r>
            <w:r>
              <w:rPr>
                <w:spacing w:val="-7"/>
                <w:sz w:val="20"/>
              </w:rPr>
              <w:t xml:space="preserve"> </w:t>
            </w:r>
            <w:r>
              <w:rPr>
                <w:spacing w:val="-2"/>
                <w:sz w:val="20"/>
              </w:rPr>
              <w:t>Sayısı</w:t>
            </w:r>
          </w:p>
        </w:tc>
        <w:tc>
          <w:tcPr>
            <w:tcW w:w="2334" w:type="dxa"/>
            <w:gridSpan w:val="3"/>
            <w:shd w:val="clear" w:color="auto" w:fill="E2EFD9"/>
          </w:tcPr>
          <w:p w:rsidR="00474AAC" w:rsidRDefault="00B74296">
            <w:pPr>
              <w:pStyle w:val="TableParagraph"/>
              <w:spacing w:before="1"/>
              <w:ind w:left="974" w:right="260" w:hanging="699"/>
              <w:rPr>
                <w:sz w:val="20"/>
              </w:rPr>
            </w:pPr>
            <w:r>
              <w:rPr>
                <w:sz w:val="20"/>
              </w:rPr>
              <w:t>Danışmanlık</w:t>
            </w:r>
            <w:r>
              <w:rPr>
                <w:spacing w:val="-12"/>
                <w:sz w:val="20"/>
              </w:rPr>
              <w:t xml:space="preserve"> </w:t>
            </w:r>
            <w:r>
              <w:rPr>
                <w:sz w:val="20"/>
              </w:rPr>
              <w:t xml:space="preserve">Hizmeti </w:t>
            </w:r>
            <w:r>
              <w:rPr>
                <w:spacing w:val="-4"/>
                <w:sz w:val="20"/>
              </w:rPr>
              <w:t>Alan</w:t>
            </w:r>
          </w:p>
        </w:tc>
        <w:tc>
          <w:tcPr>
            <w:tcW w:w="3187" w:type="dxa"/>
            <w:gridSpan w:val="3"/>
            <w:shd w:val="clear" w:color="auto" w:fill="E2EFD9"/>
          </w:tcPr>
          <w:p w:rsidR="00474AAC" w:rsidRDefault="00B74296">
            <w:pPr>
              <w:pStyle w:val="TableParagraph"/>
              <w:spacing w:before="1"/>
              <w:ind w:left="289" w:right="271" w:firstLine="7"/>
              <w:jc w:val="both"/>
              <w:rPr>
                <w:sz w:val="20"/>
              </w:rPr>
            </w:pPr>
            <w:r>
              <w:rPr>
                <w:sz w:val="20"/>
              </w:rPr>
              <w:t>Rehberlik</w:t>
            </w:r>
            <w:r>
              <w:rPr>
                <w:spacing w:val="-11"/>
                <w:sz w:val="20"/>
              </w:rPr>
              <w:t xml:space="preserve"> </w:t>
            </w:r>
            <w:r>
              <w:rPr>
                <w:sz w:val="20"/>
              </w:rPr>
              <w:t>Hizmetleri</w:t>
            </w:r>
            <w:r>
              <w:rPr>
                <w:spacing w:val="-9"/>
                <w:sz w:val="20"/>
              </w:rPr>
              <w:t xml:space="preserve"> </w:t>
            </w:r>
            <w:r>
              <w:rPr>
                <w:sz w:val="20"/>
              </w:rPr>
              <w:t>İle</w:t>
            </w:r>
            <w:r>
              <w:rPr>
                <w:spacing w:val="-12"/>
                <w:sz w:val="20"/>
              </w:rPr>
              <w:t xml:space="preserve"> </w:t>
            </w:r>
            <w:r>
              <w:rPr>
                <w:sz w:val="20"/>
              </w:rPr>
              <w:t>İlgili Düzenlenen</w:t>
            </w:r>
            <w:r>
              <w:rPr>
                <w:spacing w:val="-12"/>
                <w:sz w:val="20"/>
              </w:rPr>
              <w:t xml:space="preserve"> </w:t>
            </w:r>
            <w:r>
              <w:rPr>
                <w:sz w:val="20"/>
              </w:rPr>
              <w:t>Eğitim/Paylaşım Toplantısı vb. Faaliyet Sayısı</w:t>
            </w:r>
          </w:p>
        </w:tc>
      </w:tr>
      <w:tr w:rsidR="00474AAC" w:rsidTr="00A16EDA">
        <w:trPr>
          <w:trHeight w:val="2428"/>
        </w:trPr>
        <w:tc>
          <w:tcPr>
            <w:tcW w:w="1296" w:type="dxa"/>
            <w:vMerge/>
            <w:tcBorders>
              <w:top w:val="nil"/>
            </w:tcBorders>
            <w:textDirection w:val="btLr"/>
          </w:tcPr>
          <w:p w:rsidR="00474AAC" w:rsidRDefault="00474AAC">
            <w:pPr>
              <w:rPr>
                <w:sz w:val="2"/>
                <w:szCs w:val="2"/>
              </w:rPr>
            </w:pPr>
          </w:p>
        </w:tc>
        <w:tc>
          <w:tcPr>
            <w:tcW w:w="941" w:type="dxa"/>
            <w:vMerge/>
            <w:tcBorders>
              <w:top w:val="nil"/>
            </w:tcBorders>
            <w:textDirection w:val="btLr"/>
          </w:tcPr>
          <w:p w:rsidR="00474AAC" w:rsidRDefault="00474AAC">
            <w:pPr>
              <w:rPr>
                <w:sz w:val="2"/>
                <w:szCs w:val="2"/>
              </w:rPr>
            </w:pPr>
          </w:p>
        </w:tc>
        <w:tc>
          <w:tcPr>
            <w:tcW w:w="943" w:type="dxa"/>
            <w:vMerge/>
            <w:tcBorders>
              <w:top w:val="nil"/>
            </w:tcBorders>
            <w:textDirection w:val="btLr"/>
          </w:tcPr>
          <w:p w:rsidR="00474AAC" w:rsidRDefault="00474AAC">
            <w:pPr>
              <w:rPr>
                <w:sz w:val="2"/>
                <w:szCs w:val="2"/>
              </w:rPr>
            </w:pPr>
          </w:p>
        </w:tc>
        <w:tc>
          <w:tcPr>
            <w:tcW w:w="938" w:type="dxa"/>
            <w:vMerge/>
            <w:tcBorders>
              <w:top w:val="nil"/>
            </w:tcBorders>
            <w:textDirection w:val="btLr"/>
          </w:tcPr>
          <w:p w:rsidR="00474AAC" w:rsidRDefault="00474AAC">
            <w:pPr>
              <w:rPr>
                <w:sz w:val="2"/>
                <w:szCs w:val="2"/>
              </w:rPr>
            </w:pPr>
          </w:p>
        </w:tc>
        <w:tc>
          <w:tcPr>
            <w:tcW w:w="799" w:type="dxa"/>
            <w:textDirection w:val="btLr"/>
          </w:tcPr>
          <w:p w:rsidR="00474AAC" w:rsidRDefault="00B74296">
            <w:pPr>
              <w:pStyle w:val="TableParagraph"/>
              <w:spacing w:before="112"/>
              <w:ind w:left="112"/>
              <w:rPr>
                <w:sz w:val="20"/>
              </w:rPr>
            </w:pPr>
            <w:r>
              <w:rPr>
                <w:sz w:val="20"/>
              </w:rPr>
              <w:t>Öğrenci</w:t>
            </w:r>
            <w:r>
              <w:rPr>
                <w:spacing w:val="-9"/>
                <w:sz w:val="20"/>
              </w:rPr>
              <w:t xml:space="preserve"> </w:t>
            </w:r>
            <w:r>
              <w:rPr>
                <w:spacing w:val="-2"/>
                <w:sz w:val="20"/>
              </w:rPr>
              <w:t>Sayısı</w:t>
            </w:r>
          </w:p>
        </w:tc>
        <w:tc>
          <w:tcPr>
            <w:tcW w:w="921" w:type="dxa"/>
            <w:textDirection w:val="btLr"/>
          </w:tcPr>
          <w:p w:rsidR="00474AAC" w:rsidRDefault="00B74296">
            <w:pPr>
              <w:pStyle w:val="TableParagraph"/>
              <w:spacing w:before="113"/>
              <w:ind w:left="112"/>
              <w:rPr>
                <w:sz w:val="20"/>
              </w:rPr>
            </w:pPr>
            <w:r>
              <w:rPr>
                <w:spacing w:val="-2"/>
                <w:sz w:val="20"/>
              </w:rPr>
              <w:t>Öğretmen</w:t>
            </w:r>
            <w:r>
              <w:rPr>
                <w:spacing w:val="4"/>
                <w:sz w:val="20"/>
              </w:rPr>
              <w:t xml:space="preserve"> </w:t>
            </w:r>
            <w:r>
              <w:rPr>
                <w:spacing w:val="-2"/>
                <w:sz w:val="20"/>
              </w:rPr>
              <w:t>Sayısı</w:t>
            </w:r>
          </w:p>
        </w:tc>
        <w:tc>
          <w:tcPr>
            <w:tcW w:w="614" w:type="dxa"/>
            <w:textDirection w:val="btLr"/>
          </w:tcPr>
          <w:p w:rsidR="00474AAC" w:rsidRDefault="00B74296">
            <w:pPr>
              <w:pStyle w:val="TableParagraph"/>
              <w:spacing w:before="113"/>
              <w:ind w:left="112"/>
              <w:rPr>
                <w:sz w:val="20"/>
              </w:rPr>
            </w:pPr>
            <w:r>
              <w:rPr>
                <w:sz w:val="20"/>
              </w:rPr>
              <w:t>Veli</w:t>
            </w:r>
            <w:r>
              <w:rPr>
                <w:spacing w:val="-4"/>
                <w:sz w:val="20"/>
              </w:rPr>
              <w:t xml:space="preserve"> </w:t>
            </w:r>
            <w:r>
              <w:rPr>
                <w:spacing w:val="-2"/>
                <w:sz w:val="20"/>
              </w:rPr>
              <w:t>Sayısı</w:t>
            </w:r>
          </w:p>
        </w:tc>
        <w:tc>
          <w:tcPr>
            <w:tcW w:w="1207" w:type="dxa"/>
            <w:textDirection w:val="btLr"/>
          </w:tcPr>
          <w:p w:rsidR="00474AAC" w:rsidRDefault="00B74296">
            <w:pPr>
              <w:pStyle w:val="TableParagraph"/>
              <w:spacing w:before="114"/>
              <w:ind w:left="112"/>
              <w:rPr>
                <w:sz w:val="20"/>
              </w:rPr>
            </w:pPr>
            <w:r>
              <w:rPr>
                <w:spacing w:val="-2"/>
                <w:sz w:val="20"/>
              </w:rPr>
              <w:t>Öğretmenlere</w:t>
            </w:r>
            <w:r>
              <w:rPr>
                <w:spacing w:val="11"/>
                <w:sz w:val="20"/>
              </w:rPr>
              <w:t xml:space="preserve"> </w:t>
            </w:r>
            <w:r>
              <w:rPr>
                <w:spacing w:val="-2"/>
                <w:sz w:val="20"/>
              </w:rPr>
              <w:t>Yönelik</w:t>
            </w:r>
          </w:p>
        </w:tc>
        <w:tc>
          <w:tcPr>
            <w:tcW w:w="1094" w:type="dxa"/>
            <w:textDirection w:val="btLr"/>
          </w:tcPr>
          <w:p w:rsidR="00474AAC" w:rsidRDefault="00B74296">
            <w:pPr>
              <w:pStyle w:val="TableParagraph"/>
              <w:spacing w:before="111"/>
              <w:ind w:left="112"/>
              <w:rPr>
                <w:sz w:val="20"/>
              </w:rPr>
            </w:pPr>
            <w:r>
              <w:rPr>
                <w:spacing w:val="-2"/>
                <w:sz w:val="20"/>
              </w:rPr>
              <w:t>Öğrencilere</w:t>
            </w:r>
            <w:r>
              <w:rPr>
                <w:spacing w:val="9"/>
                <w:sz w:val="20"/>
              </w:rPr>
              <w:t xml:space="preserve"> </w:t>
            </w:r>
            <w:r>
              <w:rPr>
                <w:spacing w:val="-2"/>
                <w:sz w:val="20"/>
              </w:rPr>
              <w:t>Yönelik</w:t>
            </w:r>
          </w:p>
        </w:tc>
        <w:tc>
          <w:tcPr>
            <w:tcW w:w="886" w:type="dxa"/>
            <w:textDirection w:val="btLr"/>
          </w:tcPr>
          <w:p w:rsidR="00474AAC" w:rsidRDefault="00B74296">
            <w:pPr>
              <w:pStyle w:val="TableParagraph"/>
              <w:spacing w:before="112"/>
              <w:ind w:left="112"/>
              <w:rPr>
                <w:sz w:val="20"/>
              </w:rPr>
            </w:pPr>
            <w:r>
              <w:rPr>
                <w:sz w:val="20"/>
              </w:rPr>
              <w:t>Velilere</w:t>
            </w:r>
            <w:r>
              <w:rPr>
                <w:spacing w:val="-6"/>
                <w:sz w:val="20"/>
              </w:rPr>
              <w:t xml:space="preserve"> </w:t>
            </w:r>
            <w:r>
              <w:rPr>
                <w:spacing w:val="-2"/>
                <w:sz w:val="20"/>
              </w:rPr>
              <w:t>Yönelik</w:t>
            </w:r>
          </w:p>
        </w:tc>
      </w:tr>
      <w:tr w:rsidR="00474AAC" w:rsidTr="00A16EDA">
        <w:trPr>
          <w:trHeight w:val="1033"/>
        </w:trPr>
        <w:tc>
          <w:tcPr>
            <w:tcW w:w="1296" w:type="dxa"/>
          </w:tcPr>
          <w:p w:rsidR="00474AAC" w:rsidRDefault="00CC3096">
            <w:pPr>
              <w:pStyle w:val="TableParagraph"/>
              <w:rPr>
                <w:rFonts w:ascii="Times New Roman"/>
                <w:sz w:val="18"/>
              </w:rPr>
            </w:pPr>
            <w:r>
              <w:rPr>
                <w:rFonts w:ascii="Times New Roman"/>
                <w:sz w:val="18"/>
              </w:rPr>
              <w:t>0</w:t>
            </w:r>
          </w:p>
        </w:tc>
        <w:tc>
          <w:tcPr>
            <w:tcW w:w="941" w:type="dxa"/>
          </w:tcPr>
          <w:p w:rsidR="00474AAC" w:rsidRDefault="00CC3096">
            <w:pPr>
              <w:pStyle w:val="TableParagraph"/>
              <w:rPr>
                <w:rFonts w:ascii="Times New Roman"/>
                <w:sz w:val="18"/>
              </w:rPr>
            </w:pPr>
            <w:r>
              <w:rPr>
                <w:rFonts w:ascii="Times New Roman"/>
                <w:sz w:val="18"/>
              </w:rPr>
              <w:t>0</w:t>
            </w:r>
          </w:p>
        </w:tc>
        <w:tc>
          <w:tcPr>
            <w:tcW w:w="943" w:type="dxa"/>
          </w:tcPr>
          <w:p w:rsidR="00474AAC" w:rsidRDefault="00CC3096">
            <w:pPr>
              <w:pStyle w:val="TableParagraph"/>
              <w:rPr>
                <w:rFonts w:ascii="Times New Roman"/>
                <w:sz w:val="18"/>
              </w:rPr>
            </w:pPr>
            <w:r>
              <w:rPr>
                <w:rFonts w:ascii="Times New Roman"/>
                <w:sz w:val="18"/>
              </w:rPr>
              <w:t>1</w:t>
            </w:r>
          </w:p>
        </w:tc>
        <w:tc>
          <w:tcPr>
            <w:tcW w:w="938" w:type="dxa"/>
          </w:tcPr>
          <w:p w:rsidR="00474AAC" w:rsidRDefault="00CC3096">
            <w:pPr>
              <w:pStyle w:val="TableParagraph"/>
              <w:rPr>
                <w:rFonts w:ascii="Times New Roman"/>
                <w:sz w:val="18"/>
              </w:rPr>
            </w:pPr>
            <w:r>
              <w:rPr>
                <w:rFonts w:ascii="Times New Roman"/>
                <w:sz w:val="18"/>
              </w:rPr>
              <w:t>0</w:t>
            </w:r>
          </w:p>
        </w:tc>
        <w:tc>
          <w:tcPr>
            <w:tcW w:w="799" w:type="dxa"/>
          </w:tcPr>
          <w:p w:rsidR="00474AAC" w:rsidRDefault="00CC3096">
            <w:pPr>
              <w:pStyle w:val="TableParagraph"/>
              <w:rPr>
                <w:rFonts w:ascii="Times New Roman"/>
                <w:sz w:val="18"/>
              </w:rPr>
            </w:pPr>
            <w:r>
              <w:rPr>
                <w:rFonts w:ascii="Times New Roman"/>
                <w:sz w:val="18"/>
              </w:rPr>
              <w:t>170</w:t>
            </w:r>
          </w:p>
        </w:tc>
        <w:tc>
          <w:tcPr>
            <w:tcW w:w="921" w:type="dxa"/>
          </w:tcPr>
          <w:p w:rsidR="00474AAC" w:rsidRDefault="00CC3096">
            <w:pPr>
              <w:pStyle w:val="TableParagraph"/>
              <w:rPr>
                <w:rFonts w:ascii="Times New Roman"/>
                <w:sz w:val="18"/>
              </w:rPr>
            </w:pPr>
            <w:r>
              <w:rPr>
                <w:rFonts w:ascii="Times New Roman"/>
                <w:sz w:val="18"/>
              </w:rPr>
              <w:t>17</w:t>
            </w:r>
          </w:p>
        </w:tc>
        <w:tc>
          <w:tcPr>
            <w:tcW w:w="614" w:type="dxa"/>
          </w:tcPr>
          <w:p w:rsidR="00474AAC" w:rsidRDefault="00CC3096">
            <w:pPr>
              <w:pStyle w:val="TableParagraph"/>
              <w:rPr>
                <w:rFonts w:ascii="Times New Roman"/>
                <w:sz w:val="18"/>
              </w:rPr>
            </w:pPr>
            <w:r>
              <w:rPr>
                <w:rFonts w:ascii="Times New Roman"/>
                <w:sz w:val="18"/>
              </w:rPr>
              <w:t>130</w:t>
            </w:r>
          </w:p>
        </w:tc>
        <w:tc>
          <w:tcPr>
            <w:tcW w:w="1207" w:type="dxa"/>
          </w:tcPr>
          <w:p w:rsidR="00474AAC" w:rsidRDefault="00CC3096">
            <w:pPr>
              <w:pStyle w:val="TableParagraph"/>
              <w:rPr>
                <w:rFonts w:ascii="Times New Roman"/>
                <w:sz w:val="18"/>
              </w:rPr>
            </w:pPr>
            <w:r>
              <w:rPr>
                <w:rFonts w:ascii="Times New Roman"/>
                <w:sz w:val="18"/>
              </w:rPr>
              <w:t>6</w:t>
            </w:r>
          </w:p>
        </w:tc>
        <w:tc>
          <w:tcPr>
            <w:tcW w:w="1094" w:type="dxa"/>
          </w:tcPr>
          <w:p w:rsidR="00474AAC" w:rsidRDefault="00CC3096">
            <w:pPr>
              <w:pStyle w:val="TableParagraph"/>
              <w:rPr>
                <w:rFonts w:ascii="Times New Roman"/>
                <w:sz w:val="18"/>
              </w:rPr>
            </w:pPr>
            <w:r>
              <w:rPr>
                <w:rFonts w:ascii="Times New Roman"/>
                <w:sz w:val="18"/>
              </w:rPr>
              <w:t>6</w:t>
            </w:r>
          </w:p>
        </w:tc>
        <w:tc>
          <w:tcPr>
            <w:tcW w:w="886" w:type="dxa"/>
          </w:tcPr>
          <w:p w:rsidR="00474AAC" w:rsidRDefault="00CC3096">
            <w:pPr>
              <w:pStyle w:val="TableParagraph"/>
              <w:rPr>
                <w:rFonts w:ascii="Times New Roman"/>
                <w:sz w:val="18"/>
              </w:rPr>
            </w:pPr>
            <w:r>
              <w:rPr>
                <w:rFonts w:ascii="Times New Roman"/>
                <w:sz w:val="18"/>
              </w:rPr>
              <w:t>6</w:t>
            </w:r>
          </w:p>
        </w:tc>
      </w:tr>
    </w:tbl>
    <w:p w:rsidR="00474AAC" w:rsidRDefault="00474AAC">
      <w:pPr>
        <w:rPr>
          <w:rFonts w:ascii="Times New Roman"/>
          <w:sz w:val="18"/>
        </w:rPr>
        <w:sectPr w:rsidR="00474AAC">
          <w:pgSz w:w="11910" w:h="16840"/>
          <w:pgMar w:top="1920" w:right="400" w:bottom="1280" w:left="460" w:header="0" w:footer="1097" w:gutter="0"/>
          <w:cols w:space="708"/>
        </w:sectPr>
      </w:pPr>
    </w:p>
    <w:p w:rsidR="00474AAC" w:rsidRPr="000D5169" w:rsidRDefault="00B74296" w:rsidP="000D56CF">
      <w:pPr>
        <w:pStyle w:val="Balk4"/>
        <w:numPr>
          <w:ilvl w:val="2"/>
          <w:numId w:val="13"/>
        </w:numPr>
        <w:tabs>
          <w:tab w:val="left" w:pos="1646"/>
        </w:tabs>
        <w:ind w:left="1646" w:hanging="688"/>
        <w:jc w:val="both"/>
      </w:pPr>
      <w:r>
        <w:lastRenderedPageBreak/>
        <w:t>Teknolojik</w:t>
      </w:r>
      <w:r>
        <w:rPr>
          <w:spacing w:val="-6"/>
        </w:rPr>
        <w:t xml:space="preserve"> </w:t>
      </w:r>
      <w:r>
        <w:rPr>
          <w:spacing w:val="-4"/>
        </w:rPr>
        <w:t>Düzey</w:t>
      </w:r>
    </w:p>
    <w:p w:rsidR="000D5169" w:rsidRDefault="000D5169" w:rsidP="000D5169">
      <w:pPr>
        <w:pStyle w:val="Balk4"/>
        <w:tabs>
          <w:tab w:val="left" w:pos="1646"/>
        </w:tabs>
        <w:ind w:left="1646" w:firstLine="0"/>
        <w:jc w:val="both"/>
      </w:pPr>
    </w:p>
    <w:p w:rsidR="000D5169" w:rsidRDefault="000D5169" w:rsidP="00A16EDA">
      <w:pPr>
        <w:pStyle w:val="GvdeMetni"/>
        <w:spacing w:line="360" w:lineRule="auto"/>
        <w:ind w:left="567" w:firstLine="720"/>
        <w:jc w:val="both"/>
      </w:pPr>
      <w:r>
        <w:t xml:space="preserve">Okulumuzda bilgiyi üretmek için eğitim teknolojilerinden yoğun olarak yararlanılmaktadır. Okulumuz eğitimde kalıcı öğrenmenin amacı ile ‘‘Bilimin ışığında, değişmeye ve gelişmeye açık olmak’’ ilkesinden, “Eğitim-öğretimde teknolojik alt yapının iyileştirilmesi ve yaygınlaştırılması” stratejisinden hareketle, teknolojiyi en üst düzeyde kullanmaktadır. </w:t>
      </w:r>
      <w:r w:rsidR="00873BBC">
        <w:t xml:space="preserve"> </w:t>
      </w:r>
    </w:p>
    <w:p w:rsidR="000D5169" w:rsidRDefault="000D5169" w:rsidP="00A16EDA">
      <w:pPr>
        <w:pStyle w:val="GvdeMetni"/>
        <w:spacing w:line="360" w:lineRule="auto"/>
        <w:ind w:left="567" w:firstLine="720"/>
        <w:jc w:val="both"/>
      </w:pPr>
      <w:r>
        <w:t>Teknolojinin önemi ve çağdaş eğitim anlayışımızdan hareketle öğretmenlerimiz, ders</w:t>
      </w:r>
      <w:r w:rsidR="00873BBC">
        <w:t xml:space="preserve"> </w:t>
      </w:r>
      <w:r>
        <w:t>ortamında bilgisayar, projeksiyon makinesi, mikroskop, fotokopi makinesi,</w:t>
      </w:r>
      <w:r w:rsidR="00873BBC">
        <w:t xml:space="preserve"> </w:t>
      </w:r>
      <w:r>
        <w:t>internet vb. araç-gereçleri ihtiyaç duyduklarında kullanmaktadırlar. Okulumuz TTNet internet ile internete bağlanmaktadır. İnternet okulumuzdaki tüm bilgisayarlara</w:t>
      </w:r>
      <w:r w:rsidR="00873BBC">
        <w:t xml:space="preserve"> </w:t>
      </w:r>
      <w:r>
        <w:t>ulaşmaktadır. İdarecilerim</w:t>
      </w:r>
      <w:r w:rsidR="00873BBC">
        <w:t xml:space="preserve">izin odalarında, Öğretmenler </w:t>
      </w:r>
    </w:p>
    <w:p w:rsidR="00873BBC" w:rsidRDefault="000D5169" w:rsidP="00A16EDA">
      <w:pPr>
        <w:pStyle w:val="GvdeMetni"/>
        <w:spacing w:line="360" w:lineRule="auto"/>
        <w:ind w:left="567"/>
        <w:jc w:val="both"/>
      </w:pPr>
      <w:r>
        <w:t>odasında, tüm sınıflarımızda akılı tahta, parojeksiyon cihazı mevcuttur. Ayrıca okulumuzun</w:t>
      </w:r>
      <w:r w:rsidR="00873BBC">
        <w:t xml:space="preserve"> </w:t>
      </w:r>
      <w:r>
        <w:t>internet sitesi bulunmaktadır. Okulumuzda günün şartlarına ve ekonomik koşullarına uygun</w:t>
      </w:r>
      <w:r w:rsidR="00873BBC">
        <w:t xml:space="preserve"> </w:t>
      </w:r>
      <w:r>
        <w:t xml:space="preserve">olmayan araç-gereçler yenileri ile değiştirilmektedir. </w:t>
      </w:r>
    </w:p>
    <w:p w:rsidR="000D5169" w:rsidRDefault="000D5169" w:rsidP="00A16EDA">
      <w:pPr>
        <w:pStyle w:val="GvdeMetni"/>
        <w:spacing w:line="360" w:lineRule="auto"/>
        <w:ind w:left="567" w:firstLine="720"/>
        <w:jc w:val="both"/>
      </w:pPr>
      <w:r>
        <w:t>Okulumuz bilgi ve bilgi birikimi kavramlarını</w:t>
      </w:r>
      <w:r w:rsidR="00873BBC">
        <w:t xml:space="preserve"> </w:t>
      </w:r>
      <w:r>
        <w:t>önemseyerek öğrenci ve çalışanlarla ilgili gerekli bilgileri düzenli ve sistemli bir biçimde</w:t>
      </w:r>
      <w:r w:rsidR="00873BBC">
        <w:t xml:space="preserve"> </w:t>
      </w:r>
      <w:r>
        <w:t>dosyalamaktadır.</w:t>
      </w:r>
    </w:p>
    <w:p w:rsidR="000D5169" w:rsidRDefault="000D5169" w:rsidP="00A16EDA">
      <w:pPr>
        <w:pStyle w:val="GvdeMetni"/>
        <w:spacing w:line="360" w:lineRule="auto"/>
        <w:ind w:left="567" w:firstLine="720"/>
        <w:jc w:val="both"/>
      </w:pPr>
      <w:r>
        <w:t>Üst yönetimden gelen ve okul içerisinde gerekli olan bilgiler paydaşlara yazılı imza</w:t>
      </w:r>
      <w:r w:rsidR="00873BBC">
        <w:t xml:space="preserve"> </w:t>
      </w:r>
      <w:r>
        <w:t>sirküleriyle, DYS üzerinden( Döküman Yönetim Sistemi) ve sözlü olarak duyurulmaktadır.</w:t>
      </w:r>
    </w:p>
    <w:p w:rsidR="000D5169" w:rsidRDefault="000D5169" w:rsidP="00A16EDA">
      <w:pPr>
        <w:pStyle w:val="GvdeMetni"/>
        <w:spacing w:line="360" w:lineRule="auto"/>
        <w:ind w:left="567" w:firstLine="720"/>
        <w:jc w:val="both"/>
      </w:pPr>
      <w:r>
        <w:t>Okulumuza kayıt olan öğrenciler için hazırlanan öğrenci bilgi formları dosyalanarak e-okul</w:t>
      </w:r>
      <w:r w:rsidR="00873BBC">
        <w:t xml:space="preserve"> </w:t>
      </w:r>
      <w:r>
        <w:t>yönetim bilgi sistemine kaydedilmektedir. Bu sisteme okul idaresi yetkilileri kendi görev</w:t>
      </w:r>
      <w:r w:rsidR="00873BBC">
        <w:t xml:space="preserve"> </w:t>
      </w:r>
      <w:r>
        <w:t>tanımları içinde ulaşabilmekte ve bilgiler güncellenmektedir. Bu bilgilerin kaybolmaması için</w:t>
      </w:r>
      <w:r w:rsidR="00873BBC">
        <w:t xml:space="preserve"> </w:t>
      </w:r>
      <w:r>
        <w:t>arşivlenmesi ve yedeklenmesi yapılmaktadır.</w:t>
      </w:r>
      <w:r w:rsidR="00873BBC">
        <w:t xml:space="preserve"> </w:t>
      </w:r>
    </w:p>
    <w:p w:rsidR="00474AAC" w:rsidRDefault="00873BBC" w:rsidP="00A16EDA">
      <w:pPr>
        <w:pStyle w:val="GvdeMetni"/>
        <w:spacing w:line="360" w:lineRule="auto"/>
        <w:ind w:left="567"/>
        <w:jc w:val="both"/>
      </w:pPr>
      <w:r>
        <w:t>Okulumuz binasının</w:t>
      </w:r>
      <w:r w:rsidR="000D5169">
        <w:t xml:space="preserve"> dış etkenlerden korunması amacıyla bakım, onarım ihtiyaçları planlı ve</w:t>
      </w:r>
      <w:r>
        <w:t xml:space="preserve"> </w:t>
      </w:r>
      <w:r w:rsidR="000D5169">
        <w:t>gerek</w:t>
      </w:r>
      <w:r>
        <w:t>tiğinde yapılmaktadır. Binanın</w:t>
      </w:r>
      <w:r w:rsidR="000D5169">
        <w:t xml:space="preserve"> zemin etüdü ilgili kurumlara yaptırılmıştır. Bina ve</w:t>
      </w:r>
      <w:r>
        <w:t xml:space="preserve"> </w:t>
      </w:r>
      <w:r w:rsidR="000D5169">
        <w:t>dersliklerde bulunan araçların,</w:t>
      </w:r>
      <w:r>
        <w:t xml:space="preserve"> </w:t>
      </w:r>
      <w:r w:rsidR="000D5169">
        <w:t>elekt</w:t>
      </w:r>
      <w:r>
        <w:t>ronik cihazların (tv, cd,</w:t>
      </w:r>
      <w:r w:rsidR="000D5169">
        <w:t xml:space="preserve"> bilgisayar, projeksiyon</w:t>
      </w:r>
      <w:r>
        <w:t xml:space="preserve"> makinesi, fotokopi</w:t>
      </w:r>
      <w:r w:rsidR="000D5169">
        <w:t xml:space="preserve"> vb.) bakım onarımları periyodik olarak yapılmaktadır. Binaların</w:t>
      </w:r>
      <w:r>
        <w:t xml:space="preserve"> </w:t>
      </w:r>
      <w:r w:rsidR="000D5169">
        <w:t>elektrik sistemi, kalorifer kazanı, baca ve çatıların bakımı periyodik olarak yapılmaktadır.</w:t>
      </w:r>
    </w:p>
    <w:p w:rsidR="00A16EDA" w:rsidRDefault="00A16EDA" w:rsidP="00A16EDA">
      <w:pPr>
        <w:pStyle w:val="GvdeMetni"/>
        <w:spacing w:line="360" w:lineRule="auto"/>
        <w:ind w:left="567"/>
        <w:jc w:val="both"/>
      </w:pPr>
    </w:p>
    <w:p w:rsidR="00A16EDA" w:rsidRDefault="00A16EDA" w:rsidP="00A16EDA">
      <w:pPr>
        <w:pStyle w:val="GvdeMetni"/>
        <w:spacing w:line="360" w:lineRule="auto"/>
        <w:ind w:left="567"/>
        <w:jc w:val="both"/>
      </w:pPr>
    </w:p>
    <w:p w:rsidR="00A16EDA" w:rsidRDefault="00A16EDA" w:rsidP="00A16EDA">
      <w:pPr>
        <w:pStyle w:val="GvdeMetni"/>
        <w:spacing w:line="360" w:lineRule="auto"/>
        <w:ind w:left="567"/>
        <w:jc w:val="both"/>
      </w:pPr>
    </w:p>
    <w:p w:rsidR="00A16EDA" w:rsidRDefault="00A16EDA" w:rsidP="00A16EDA">
      <w:pPr>
        <w:pStyle w:val="GvdeMetni"/>
        <w:spacing w:line="360" w:lineRule="auto"/>
        <w:ind w:left="567"/>
        <w:jc w:val="both"/>
      </w:pPr>
    </w:p>
    <w:p w:rsidR="00A16EDA" w:rsidRDefault="00A16EDA" w:rsidP="00A16EDA">
      <w:pPr>
        <w:pStyle w:val="GvdeMetni"/>
        <w:spacing w:line="360" w:lineRule="auto"/>
        <w:ind w:left="567"/>
        <w:jc w:val="both"/>
      </w:pPr>
    </w:p>
    <w:p w:rsidR="00873BBC" w:rsidRDefault="00873BBC" w:rsidP="000D5169">
      <w:pPr>
        <w:pStyle w:val="GvdeMetni"/>
        <w:jc w:val="both"/>
      </w:pPr>
    </w:p>
    <w:p w:rsidR="00474AAC" w:rsidRDefault="00B74296">
      <w:pPr>
        <w:spacing w:before="1"/>
        <w:ind w:left="958"/>
        <w:jc w:val="both"/>
        <w:rPr>
          <w:b/>
          <w:sz w:val="20"/>
        </w:rPr>
      </w:pPr>
      <w:r>
        <w:rPr>
          <w:b/>
          <w:sz w:val="20"/>
        </w:rPr>
        <w:lastRenderedPageBreak/>
        <w:t>Tablo</w:t>
      </w:r>
      <w:r>
        <w:rPr>
          <w:b/>
          <w:spacing w:val="-8"/>
          <w:sz w:val="20"/>
        </w:rPr>
        <w:t xml:space="preserve"> </w:t>
      </w:r>
      <w:r>
        <w:rPr>
          <w:b/>
          <w:sz w:val="20"/>
        </w:rPr>
        <w:t>15.</w:t>
      </w:r>
      <w:r>
        <w:rPr>
          <w:b/>
          <w:spacing w:val="-10"/>
          <w:sz w:val="20"/>
        </w:rPr>
        <w:t xml:space="preserve"> </w:t>
      </w:r>
      <w:r>
        <w:rPr>
          <w:b/>
          <w:sz w:val="20"/>
        </w:rPr>
        <w:t>Teknolojik</w:t>
      </w:r>
      <w:r>
        <w:rPr>
          <w:b/>
          <w:spacing w:val="-7"/>
          <w:sz w:val="20"/>
        </w:rPr>
        <w:t xml:space="preserve"> </w:t>
      </w:r>
      <w:r>
        <w:rPr>
          <w:b/>
          <w:sz w:val="20"/>
        </w:rPr>
        <w:t>Araç-Gereç</w:t>
      </w:r>
      <w:r>
        <w:rPr>
          <w:b/>
          <w:spacing w:val="-7"/>
          <w:sz w:val="20"/>
        </w:rPr>
        <w:t xml:space="preserve"> </w:t>
      </w:r>
      <w:r>
        <w:rPr>
          <w:b/>
          <w:spacing w:val="-2"/>
          <w:sz w:val="20"/>
        </w:rPr>
        <w:t>Durumu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8"/>
        <w:gridCol w:w="1564"/>
        <w:gridCol w:w="1182"/>
        <w:gridCol w:w="1146"/>
        <w:gridCol w:w="1508"/>
      </w:tblGrid>
      <w:tr w:rsidR="00474AAC" w:rsidTr="00A16EDA">
        <w:trPr>
          <w:trHeight w:val="368"/>
        </w:trPr>
        <w:tc>
          <w:tcPr>
            <w:tcW w:w="3818" w:type="dxa"/>
            <w:tcBorders>
              <w:bottom w:val="single" w:sz="6" w:space="0" w:color="000000"/>
              <w:right w:val="single" w:sz="6" w:space="0" w:color="000000"/>
            </w:tcBorders>
            <w:shd w:val="clear" w:color="auto" w:fill="E2EFD9"/>
          </w:tcPr>
          <w:p w:rsidR="00474AAC" w:rsidRDefault="00B74296">
            <w:pPr>
              <w:pStyle w:val="TableParagraph"/>
              <w:spacing w:line="234" w:lineRule="exact"/>
              <w:ind w:left="107"/>
              <w:rPr>
                <w:b/>
                <w:sz w:val="20"/>
              </w:rPr>
            </w:pPr>
            <w:r>
              <w:rPr>
                <w:b/>
                <w:spacing w:val="-2"/>
                <w:sz w:val="20"/>
              </w:rPr>
              <w:t>Araç-Gereçler</w:t>
            </w:r>
          </w:p>
        </w:tc>
        <w:tc>
          <w:tcPr>
            <w:tcW w:w="1564" w:type="dxa"/>
            <w:tcBorders>
              <w:left w:val="single" w:sz="6" w:space="0" w:color="000000"/>
              <w:bottom w:val="single" w:sz="6" w:space="0" w:color="000000"/>
              <w:right w:val="single" w:sz="6" w:space="0" w:color="000000"/>
            </w:tcBorders>
            <w:shd w:val="clear" w:color="auto" w:fill="E2EFD9"/>
          </w:tcPr>
          <w:p w:rsidR="00474AAC" w:rsidRDefault="00B74296">
            <w:pPr>
              <w:pStyle w:val="TableParagraph"/>
              <w:spacing w:before="1"/>
              <w:ind w:left="15"/>
              <w:jc w:val="center"/>
              <w:rPr>
                <w:b/>
                <w:sz w:val="20"/>
              </w:rPr>
            </w:pPr>
            <w:r>
              <w:rPr>
                <w:b/>
                <w:spacing w:val="-4"/>
                <w:sz w:val="20"/>
              </w:rPr>
              <w:t>2021</w:t>
            </w:r>
          </w:p>
        </w:tc>
        <w:tc>
          <w:tcPr>
            <w:tcW w:w="1182" w:type="dxa"/>
            <w:tcBorders>
              <w:left w:val="single" w:sz="6" w:space="0" w:color="000000"/>
              <w:bottom w:val="single" w:sz="6" w:space="0" w:color="000000"/>
              <w:right w:val="single" w:sz="6" w:space="0" w:color="000000"/>
            </w:tcBorders>
            <w:shd w:val="clear" w:color="auto" w:fill="E2EFD9"/>
          </w:tcPr>
          <w:p w:rsidR="00474AAC" w:rsidRDefault="00B74296">
            <w:pPr>
              <w:pStyle w:val="TableParagraph"/>
              <w:spacing w:before="1"/>
              <w:ind w:left="358"/>
              <w:rPr>
                <w:b/>
                <w:sz w:val="20"/>
              </w:rPr>
            </w:pPr>
            <w:r>
              <w:rPr>
                <w:b/>
                <w:spacing w:val="-4"/>
                <w:sz w:val="20"/>
              </w:rPr>
              <w:t>2022</w:t>
            </w:r>
          </w:p>
        </w:tc>
        <w:tc>
          <w:tcPr>
            <w:tcW w:w="1146" w:type="dxa"/>
            <w:tcBorders>
              <w:left w:val="single" w:sz="6" w:space="0" w:color="000000"/>
              <w:bottom w:val="single" w:sz="6" w:space="0" w:color="000000"/>
              <w:right w:val="single" w:sz="6" w:space="0" w:color="000000"/>
            </w:tcBorders>
            <w:shd w:val="clear" w:color="auto" w:fill="E2EFD9"/>
          </w:tcPr>
          <w:p w:rsidR="00474AAC" w:rsidRDefault="00B74296">
            <w:pPr>
              <w:pStyle w:val="TableParagraph"/>
              <w:spacing w:before="1"/>
              <w:ind w:left="340"/>
              <w:rPr>
                <w:b/>
                <w:sz w:val="20"/>
              </w:rPr>
            </w:pPr>
            <w:r>
              <w:rPr>
                <w:b/>
                <w:spacing w:val="-4"/>
                <w:sz w:val="20"/>
              </w:rPr>
              <w:t>2023</w:t>
            </w:r>
          </w:p>
        </w:tc>
        <w:tc>
          <w:tcPr>
            <w:tcW w:w="1508" w:type="dxa"/>
            <w:tcBorders>
              <w:left w:val="single" w:sz="6" w:space="0" w:color="000000"/>
              <w:bottom w:val="single" w:sz="6" w:space="0" w:color="000000"/>
            </w:tcBorders>
            <w:shd w:val="clear" w:color="auto" w:fill="E2EFD9"/>
          </w:tcPr>
          <w:p w:rsidR="00474AAC" w:rsidRDefault="00B74296">
            <w:pPr>
              <w:pStyle w:val="TableParagraph"/>
              <w:spacing w:before="1"/>
              <w:ind w:left="356"/>
              <w:rPr>
                <w:b/>
                <w:sz w:val="20"/>
              </w:rPr>
            </w:pPr>
            <w:r>
              <w:rPr>
                <w:b/>
                <w:spacing w:val="-2"/>
                <w:sz w:val="20"/>
              </w:rPr>
              <w:t>İhtiyaç</w:t>
            </w:r>
          </w:p>
        </w:tc>
      </w:tr>
      <w:tr w:rsidR="00474AAC" w:rsidTr="00A16EDA">
        <w:trPr>
          <w:trHeight w:val="345"/>
        </w:trPr>
        <w:tc>
          <w:tcPr>
            <w:tcW w:w="3818" w:type="dxa"/>
            <w:tcBorders>
              <w:top w:val="single" w:sz="6" w:space="0" w:color="000000"/>
              <w:bottom w:val="single" w:sz="6" w:space="0" w:color="000000"/>
              <w:right w:val="single" w:sz="6" w:space="0" w:color="000000"/>
            </w:tcBorders>
          </w:tcPr>
          <w:p w:rsidR="00474AAC" w:rsidRDefault="00CC3096">
            <w:pPr>
              <w:pStyle w:val="TableParagraph"/>
              <w:spacing w:line="234" w:lineRule="exact"/>
              <w:ind w:left="107"/>
              <w:rPr>
                <w:sz w:val="20"/>
              </w:rPr>
            </w:pPr>
            <w:r>
              <w:rPr>
                <w:spacing w:val="-2"/>
                <w:sz w:val="20"/>
              </w:rPr>
              <w:t xml:space="preserve">Bilgisayar </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F7A7D">
            <w:pPr>
              <w:pStyle w:val="TableParagraph"/>
              <w:rPr>
                <w:rFonts w:ascii="Times New Roman"/>
              </w:rPr>
            </w:pPr>
            <w:r>
              <w:rPr>
                <w:rFonts w:ascii="Times New Roman"/>
              </w:rPr>
              <w:t>10</w:t>
            </w:r>
          </w:p>
        </w:tc>
        <w:tc>
          <w:tcPr>
            <w:tcW w:w="1182" w:type="dxa"/>
            <w:tcBorders>
              <w:top w:val="single" w:sz="6" w:space="0" w:color="000000"/>
              <w:left w:val="single" w:sz="6" w:space="0" w:color="000000"/>
              <w:bottom w:val="single" w:sz="6" w:space="0" w:color="000000"/>
              <w:right w:val="single" w:sz="6" w:space="0" w:color="000000"/>
            </w:tcBorders>
          </w:tcPr>
          <w:p w:rsidR="00474AAC" w:rsidRDefault="003F7A7D">
            <w:pPr>
              <w:pStyle w:val="TableParagraph"/>
              <w:rPr>
                <w:rFonts w:ascii="Times New Roman"/>
              </w:rPr>
            </w:pPr>
            <w:r>
              <w:rPr>
                <w:rFonts w:ascii="Times New Roman"/>
              </w:rPr>
              <w:t>9</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F7A7D">
            <w:pPr>
              <w:pStyle w:val="TableParagraph"/>
              <w:rPr>
                <w:rFonts w:ascii="Times New Roman"/>
              </w:rPr>
            </w:pPr>
            <w:r>
              <w:rPr>
                <w:rFonts w:ascii="Times New Roman"/>
              </w:rPr>
              <w:t>8</w:t>
            </w:r>
          </w:p>
        </w:tc>
        <w:tc>
          <w:tcPr>
            <w:tcW w:w="1508" w:type="dxa"/>
            <w:tcBorders>
              <w:top w:val="single" w:sz="6" w:space="0" w:color="000000"/>
              <w:left w:val="single" w:sz="6" w:space="0" w:color="000000"/>
              <w:bottom w:val="single" w:sz="6" w:space="0" w:color="000000"/>
            </w:tcBorders>
          </w:tcPr>
          <w:p w:rsidR="00474AAC" w:rsidRDefault="003F7A7D">
            <w:pPr>
              <w:pStyle w:val="TableParagraph"/>
              <w:rPr>
                <w:rFonts w:ascii="Times New Roman"/>
              </w:rPr>
            </w:pPr>
            <w:r>
              <w:rPr>
                <w:rFonts w:ascii="Times New Roman"/>
              </w:rPr>
              <w:t>3</w:t>
            </w:r>
          </w:p>
        </w:tc>
      </w:tr>
      <w:tr w:rsidR="00474AAC" w:rsidTr="00A16EDA">
        <w:trPr>
          <w:trHeight w:val="268"/>
        </w:trPr>
        <w:tc>
          <w:tcPr>
            <w:tcW w:w="3818" w:type="dxa"/>
            <w:tcBorders>
              <w:top w:val="single" w:sz="6" w:space="0" w:color="000000"/>
              <w:bottom w:val="single" w:sz="6" w:space="0" w:color="000000"/>
              <w:right w:val="single" w:sz="6" w:space="0" w:color="000000"/>
            </w:tcBorders>
          </w:tcPr>
          <w:p w:rsidR="00474AAC" w:rsidRDefault="00CC3096">
            <w:pPr>
              <w:pStyle w:val="TableParagraph"/>
              <w:rPr>
                <w:rFonts w:ascii="Times New Roman"/>
                <w:sz w:val="18"/>
              </w:rPr>
            </w:pPr>
            <w:r>
              <w:rPr>
                <w:rFonts w:ascii="Times New Roman"/>
                <w:sz w:val="18"/>
              </w:rPr>
              <w:t>Ak</w:t>
            </w:r>
            <w:r>
              <w:rPr>
                <w:rFonts w:ascii="Times New Roman"/>
                <w:sz w:val="18"/>
              </w:rPr>
              <w:t>ı</w:t>
            </w:r>
            <w:r>
              <w:rPr>
                <w:rFonts w:ascii="Times New Roman"/>
                <w:sz w:val="18"/>
              </w:rPr>
              <w:t>ll</w:t>
            </w:r>
            <w:r>
              <w:rPr>
                <w:rFonts w:ascii="Times New Roman"/>
                <w:sz w:val="18"/>
              </w:rPr>
              <w:t>ı</w:t>
            </w:r>
            <w:r>
              <w:rPr>
                <w:rFonts w:ascii="Times New Roman"/>
                <w:sz w:val="18"/>
              </w:rPr>
              <w:t xml:space="preserve"> tahtalar</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F7A7D">
            <w:pPr>
              <w:pStyle w:val="TableParagraph"/>
              <w:rPr>
                <w:rFonts w:ascii="Times New Roman"/>
                <w:sz w:val="18"/>
              </w:rPr>
            </w:pPr>
            <w:r>
              <w:rPr>
                <w:rFonts w:ascii="Times New Roman"/>
                <w:sz w:val="18"/>
              </w:rPr>
              <w:t>11</w:t>
            </w:r>
          </w:p>
        </w:tc>
        <w:tc>
          <w:tcPr>
            <w:tcW w:w="1182" w:type="dxa"/>
            <w:tcBorders>
              <w:top w:val="single" w:sz="6" w:space="0" w:color="000000"/>
              <w:left w:val="single" w:sz="6" w:space="0" w:color="000000"/>
              <w:bottom w:val="single" w:sz="6" w:space="0" w:color="000000"/>
              <w:right w:val="single" w:sz="6" w:space="0" w:color="000000"/>
            </w:tcBorders>
          </w:tcPr>
          <w:p w:rsidR="00474AAC" w:rsidRDefault="003F7A7D">
            <w:pPr>
              <w:pStyle w:val="TableParagraph"/>
              <w:rPr>
                <w:rFonts w:ascii="Times New Roman"/>
                <w:sz w:val="18"/>
              </w:rPr>
            </w:pPr>
            <w:r>
              <w:rPr>
                <w:rFonts w:ascii="Times New Roman"/>
                <w:sz w:val="18"/>
              </w:rPr>
              <w:t>11</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F7A7D">
            <w:pPr>
              <w:pStyle w:val="TableParagraph"/>
              <w:rPr>
                <w:rFonts w:ascii="Times New Roman"/>
                <w:sz w:val="18"/>
              </w:rPr>
            </w:pPr>
            <w:r>
              <w:rPr>
                <w:rFonts w:ascii="Times New Roman"/>
                <w:sz w:val="18"/>
              </w:rPr>
              <w:t>11</w:t>
            </w:r>
          </w:p>
        </w:tc>
        <w:tc>
          <w:tcPr>
            <w:tcW w:w="1508" w:type="dxa"/>
            <w:tcBorders>
              <w:top w:val="single" w:sz="6" w:space="0" w:color="000000"/>
              <w:left w:val="single" w:sz="6" w:space="0" w:color="000000"/>
              <w:bottom w:val="single" w:sz="6" w:space="0" w:color="000000"/>
            </w:tcBorders>
          </w:tcPr>
          <w:p w:rsidR="00474AAC" w:rsidRDefault="003F7A7D">
            <w:pPr>
              <w:pStyle w:val="TableParagraph"/>
              <w:rPr>
                <w:rFonts w:ascii="Times New Roman"/>
                <w:sz w:val="18"/>
              </w:rPr>
            </w:pPr>
            <w:r>
              <w:rPr>
                <w:rFonts w:ascii="Times New Roman"/>
                <w:sz w:val="18"/>
              </w:rPr>
              <w:t>2</w:t>
            </w:r>
          </w:p>
        </w:tc>
      </w:tr>
      <w:tr w:rsidR="00474AAC" w:rsidTr="00A16EDA">
        <w:trPr>
          <w:trHeight w:val="270"/>
        </w:trPr>
        <w:tc>
          <w:tcPr>
            <w:tcW w:w="3818" w:type="dxa"/>
            <w:tcBorders>
              <w:top w:val="single" w:sz="6" w:space="0" w:color="000000"/>
              <w:right w:val="single" w:sz="6" w:space="0" w:color="000000"/>
            </w:tcBorders>
          </w:tcPr>
          <w:p w:rsidR="00474AAC" w:rsidRDefault="00CC3096">
            <w:pPr>
              <w:pStyle w:val="TableParagraph"/>
              <w:rPr>
                <w:rFonts w:ascii="Times New Roman"/>
                <w:sz w:val="20"/>
              </w:rPr>
            </w:pPr>
            <w:r>
              <w:rPr>
                <w:rFonts w:ascii="Times New Roman"/>
                <w:sz w:val="20"/>
              </w:rPr>
              <w:t>projeksiyon</w:t>
            </w:r>
          </w:p>
        </w:tc>
        <w:tc>
          <w:tcPr>
            <w:tcW w:w="1564" w:type="dxa"/>
            <w:tcBorders>
              <w:top w:val="single" w:sz="6" w:space="0" w:color="000000"/>
              <w:left w:val="single" w:sz="6" w:space="0" w:color="000000"/>
              <w:right w:val="single" w:sz="6" w:space="0" w:color="000000"/>
            </w:tcBorders>
            <w:shd w:val="clear" w:color="auto" w:fill="E2EFD9"/>
          </w:tcPr>
          <w:p w:rsidR="00474AAC" w:rsidRDefault="003F7A7D">
            <w:pPr>
              <w:pStyle w:val="TableParagraph"/>
              <w:rPr>
                <w:rFonts w:ascii="Times New Roman"/>
                <w:sz w:val="20"/>
              </w:rPr>
            </w:pPr>
            <w:r>
              <w:rPr>
                <w:rFonts w:ascii="Times New Roman"/>
                <w:sz w:val="20"/>
              </w:rPr>
              <w:t>2</w:t>
            </w:r>
          </w:p>
        </w:tc>
        <w:tc>
          <w:tcPr>
            <w:tcW w:w="1182" w:type="dxa"/>
            <w:tcBorders>
              <w:top w:val="single" w:sz="6" w:space="0" w:color="000000"/>
              <w:left w:val="single" w:sz="6" w:space="0" w:color="000000"/>
              <w:right w:val="single" w:sz="6" w:space="0" w:color="000000"/>
            </w:tcBorders>
          </w:tcPr>
          <w:p w:rsidR="00474AAC" w:rsidRDefault="003F7A7D">
            <w:pPr>
              <w:pStyle w:val="TableParagraph"/>
              <w:rPr>
                <w:rFonts w:ascii="Times New Roman"/>
                <w:sz w:val="20"/>
              </w:rPr>
            </w:pPr>
            <w:r>
              <w:rPr>
                <w:rFonts w:ascii="Times New Roman"/>
                <w:sz w:val="20"/>
              </w:rPr>
              <w:t>2</w:t>
            </w:r>
          </w:p>
        </w:tc>
        <w:tc>
          <w:tcPr>
            <w:tcW w:w="1146" w:type="dxa"/>
            <w:tcBorders>
              <w:top w:val="single" w:sz="6" w:space="0" w:color="000000"/>
              <w:left w:val="single" w:sz="6" w:space="0" w:color="000000"/>
              <w:right w:val="single" w:sz="6" w:space="0" w:color="000000"/>
            </w:tcBorders>
            <w:shd w:val="clear" w:color="auto" w:fill="E2EFD9"/>
          </w:tcPr>
          <w:p w:rsidR="00474AAC" w:rsidRDefault="003F7A7D">
            <w:pPr>
              <w:pStyle w:val="TableParagraph"/>
              <w:rPr>
                <w:rFonts w:ascii="Times New Roman"/>
                <w:sz w:val="20"/>
              </w:rPr>
            </w:pPr>
            <w:r>
              <w:rPr>
                <w:rFonts w:ascii="Times New Roman"/>
                <w:sz w:val="20"/>
              </w:rPr>
              <w:t>2</w:t>
            </w:r>
          </w:p>
        </w:tc>
        <w:tc>
          <w:tcPr>
            <w:tcW w:w="1508" w:type="dxa"/>
            <w:tcBorders>
              <w:top w:val="single" w:sz="6" w:space="0" w:color="000000"/>
              <w:left w:val="single" w:sz="6" w:space="0" w:color="000000"/>
            </w:tcBorders>
          </w:tcPr>
          <w:p w:rsidR="00474AAC" w:rsidRDefault="003F7A7D">
            <w:pPr>
              <w:pStyle w:val="TableParagraph"/>
              <w:rPr>
                <w:rFonts w:ascii="Times New Roman"/>
                <w:sz w:val="20"/>
              </w:rPr>
            </w:pPr>
            <w:r>
              <w:rPr>
                <w:rFonts w:ascii="Times New Roman"/>
                <w:sz w:val="20"/>
              </w:rPr>
              <w:t>2</w:t>
            </w:r>
          </w:p>
        </w:tc>
      </w:tr>
    </w:tbl>
    <w:p w:rsidR="00474AAC" w:rsidRDefault="00474AAC">
      <w:pPr>
        <w:pStyle w:val="GvdeMetni"/>
        <w:spacing w:before="47"/>
        <w:rPr>
          <w:b/>
          <w:sz w:val="20"/>
        </w:rPr>
      </w:pPr>
    </w:p>
    <w:p w:rsidR="00474AAC" w:rsidRDefault="00B74296">
      <w:pPr>
        <w:pStyle w:val="GvdeMetni"/>
        <w:ind w:left="958" w:right="1016"/>
        <w:jc w:val="both"/>
      </w:pPr>
      <w:r>
        <w:t>Okul/kurumun fiziki mekânlar açısından mevcut ve ihtiyaç durumunun da ortaya konulması gerekmektedir.</w:t>
      </w:r>
    </w:p>
    <w:p w:rsidR="00474AAC" w:rsidRDefault="00B74296">
      <w:pPr>
        <w:spacing w:before="233"/>
        <w:ind w:left="958"/>
        <w:jc w:val="both"/>
        <w:rPr>
          <w:b/>
          <w:sz w:val="20"/>
        </w:rPr>
      </w:pPr>
      <w:r>
        <w:rPr>
          <w:b/>
          <w:sz w:val="20"/>
        </w:rPr>
        <w:t>Tablo</w:t>
      </w:r>
      <w:r>
        <w:rPr>
          <w:b/>
          <w:spacing w:val="-6"/>
          <w:sz w:val="20"/>
        </w:rPr>
        <w:t xml:space="preserve"> </w:t>
      </w:r>
      <w:r>
        <w:rPr>
          <w:b/>
          <w:sz w:val="20"/>
        </w:rPr>
        <w:t>16.</w:t>
      </w:r>
      <w:r>
        <w:rPr>
          <w:b/>
          <w:spacing w:val="-7"/>
          <w:sz w:val="20"/>
        </w:rPr>
        <w:t xml:space="preserve"> </w:t>
      </w:r>
      <w:r>
        <w:rPr>
          <w:b/>
          <w:sz w:val="20"/>
        </w:rPr>
        <w:t>Fiziki</w:t>
      </w:r>
      <w:r>
        <w:rPr>
          <w:b/>
          <w:spacing w:val="-4"/>
          <w:sz w:val="20"/>
        </w:rPr>
        <w:t xml:space="preserve"> </w:t>
      </w:r>
      <w:r>
        <w:rPr>
          <w:b/>
          <w:sz w:val="20"/>
        </w:rPr>
        <w:t>Mekân</w:t>
      </w:r>
      <w:r>
        <w:rPr>
          <w:b/>
          <w:spacing w:val="-5"/>
          <w:sz w:val="20"/>
        </w:rPr>
        <w:t xml:space="preserve"> </w:t>
      </w:r>
      <w:r>
        <w:rPr>
          <w:b/>
          <w:spacing w:val="-2"/>
          <w:sz w:val="20"/>
        </w:rPr>
        <w:t>Durumu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996"/>
        <w:gridCol w:w="1159"/>
        <w:gridCol w:w="1435"/>
      </w:tblGrid>
      <w:tr w:rsidR="00474AAC" w:rsidTr="00A16EDA">
        <w:trPr>
          <w:trHeight w:val="402"/>
        </w:trPr>
        <w:tc>
          <w:tcPr>
            <w:tcW w:w="3430" w:type="dxa"/>
          </w:tcPr>
          <w:p w:rsidR="00474AAC" w:rsidRDefault="00B74296">
            <w:pPr>
              <w:pStyle w:val="TableParagraph"/>
              <w:spacing w:line="234" w:lineRule="exact"/>
              <w:ind w:left="107"/>
              <w:rPr>
                <w:sz w:val="20"/>
              </w:rPr>
            </w:pPr>
            <w:r>
              <w:rPr>
                <w:sz w:val="20"/>
              </w:rPr>
              <w:t>Fiziki</w:t>
            </w:r>
            <w:r>
              <w:rPr>
                <w:spacing w:val="-6"/>
                <w:sz w:val="20"/>
              </w:rPr>
              <w:t xml:space="preserve"> </w:t>
            </w:r>
            <w:r>
              <w:rPr>
                <w:spacing w:val="-2"/>
                <w:sz w:val="20"/>
              </w:rPr>
              <w:t>Mekân</w:t>
            </w:r>
          </w:p>
        </w:tc>
        <w:tc>
          <w:tcPr>
            <w:tcW w:w="1176" w:type="dxa"/>
            <w:shd w:val="clear" w:color="auto" w:fill="E2EFD9"/>
          </w:tcPr>
          <w:p w:rsidR="00474AAC" w:rsidRDefault="00B74296">
            <w:pPr>
              <w:pStyle w:val="TableParagraph"/>
              <w:spacing w:before="1"/>
              <w:ind w:left="10"/>
              <w:jc w:val="center"/>
              <w:rPr>
                <w:b/>
                <w:sz w:val="20"/>
              </w:rPr>
            </w:pPr>
            <w:r>
              <w:rPr>
                <w:b/>
                <w:spacing w:val="-5"/>
                <w:sz w:val="20"/>
              </w:rPr>
              <w:t>Var</w:t>
            </w:r>
          </w:p>
        </w:tc>
        <w:tc>
          <w:tcPr>
            <w:tcW w:w="1022" w:type="dxa"/>
          </w:tcPr>
          <w:p w:rsidR="00474AAC" w:rsidRDefault="00B74296">
            <w:pPr>
              <w:pStyle w:val="TableParagraph"/>
              <w:spacing w:before="1"/>
              <w:ind w:left="332"/>
              <w:rPr>
                <w:b/>
                <w:sz w:val="20"/>
              </w:rPr>
            </w:pPr>
            <w:r>
              <w:rPr>
                <w:b/>
                <w:spacing w:val="-5"/>
                <w:sz w:val="20"/>
              </w:rPr>
              <w:t>Yok</w:t>
            </w:r>
          </w:p>
        </w:tc>
        <w:tc>
          <w:tcPr>
            <w:tcW w:w="996" w:type="dxa"/>
            <w:shd w:val="clear" w:color="auto" w:fill="E2EFD9"/>
          </w:tcPr>
          <w:p w:rsidR="00474AAC" w:rsidRDefault="00B74296">
            <w:pPr>
              <w:pStyle w:val="TableParagraph"/>
              <w:spacing w:before="1"/>
              <w:ind w:left="227"/>
              <w:rPr>
                <w:b/>
                <w:sz w:val="20"/>
              </w:rPr>
            </w:pPr>
            <w:r>
              <w:rPr>
                <w:b/>
                <w:spacing w:val="-2"/>
                <w:sz w:val="20"/>
              </w:rPr>
              <w:t>Adedi</w:t>
            </w:r>
          </w:p>
        </w:tc>
        <w:tc>
          <w:tcPr>
            <w:tcW w:w="1159" w:type="dxa"/>
          </w:tcPr>
          <w:p w:rsidR="00474AAC" w:rsidRDefault="00B74296">
            <w:pPr>
              <w:pStyle w:val="TableParagraph"/>
              <w:spacing w:before="1"/>
              <w:ind w:left="263"/>
              <w:rPr>
                <w:b/>
                <w:sz w:val="20"/>
              </w:rPr>
            </w:pPr>
            <w:r>
              <w:rPr>
                <w:b/>
                <w:spacing w:val="-2"/>
                <w:sz w:val="20"/>
              </w:rPr>
              <w:t>İhtiyaç</w:t>
            </w:r>
          </w:p>
        </w:tc>
        <w:tc>
          <w:tcPr>
            <w:tcW w:w="1435" w:type="dxa"/>
            <w:shd w:val="clear" w:color="auto" w:fill="E2EFD9"/>
          </w:tcPr>
          <w:p w:rsidR="00474AAC" w:rsidRDefault="00B74296">
            <w:pPr>
              <w:pStyle w:val="TableParagraph"/>
              <w:spacing w:before="1"/>
              <w:ind w:left="203"/>
              <w:rPr>
                <w:b/>
                <w:sz w:val="20"/>
              </w:rPr>
            </w:pPr>
            <w:r>
              <w:rPr>
                <w:b/>
                <w:spacing w:val="-2"/>
                <w:sz w:val="20"/>
              </w:rPr>
              <w:t>Açıklama</w:t>
            </w:r>
          </w:p>
        </w:tc>
      </w:tr>
      <w:tr w:rsidR="00474AAC" w:rsidTr="00A16EDA">
        <w:trPr>
          <w:trHeight w:val="572"/>
        </w:trPr>
        <w:tc>
          <w:tcPr>
            <w:tcW w:w="3430" w:type="dxa"/>
            <w:shd w:val="clear" w:color="auto" w:fill="E2EFD9"/>
          </w:tcPr>
          <w:p w:rsidR="00474AAC" w:rsidRDefault="00B74296">
            <w:pPr>
              <w:pStyle w:val="TableParagraph"/>
              <w:spacing w:line="234" w:lineRule="exact"/>
              <w:ind w:left="107"/>
              <w:rPr>
                <w:sz w:val="20"/>
              </w:rPr>
            </w:pPr>
            <w:r>
              <w:rPr>
                <w:sz w:val="20"/>
              </w:rPr>
              <w:t>Öğretmen</w:t>
            </w:r>
            <w:r>
              <w:rPr>
                <w:spacing w:val="-10"/>
                <w:sz w:val="20"/>
              </w:rPr>
              <w:t xml:space="preserve"> </w:t>
            </w:r>
            <w:r>
              <w:rPr>
                <w:sz w:val="20"/>
              </w:rPr>
              <w:t>Çalışma</w:t>
            </w:r>
            <w:r>
              <w:rPr>
                <w:spacing w:val="-10"/>
                <w:sz w:val="20"/>
              </w:rPr>
              <w:t xml:space="preserve"> </w:t>
            </w:r>
            <w:r>
              <w:rPr>
                <w:spacing w:val="-2"/>
                <w:sz w:val="20"/>
              </w:rPr>
              <w:t>Odası</w:t>
            </w:r>
          </w:p>
        </w:tc>
        <w:tc>
          <w:tcPr>
            <w:tcW w:w="1176" w:type="dxa"/>
            <w:shd w:val="clear" w:color="auto" w:fill="E2EFD9"/>
          </w:tcPr>
          <w:p w:rsidR="00474AAC" w:rsidRDefault="00474AAC" w:rsidP="003F7A7D">
            <w:pPr>
              <w:pStyle w:val="TableParagraph"/>
              <w:jc w:val="center"/>
              <w:rPr>
                <w:rFonts w:ascii="Times New Roman"/>
              </w:rPr>
            </w:pPr>
          </w:p>
        </w:tc>
        <w:tc>
          <w:tcPr>
            <w:tcW w:w="1022" w:type="dxa"/>
            <w:shd w:val="clear" w:color="auto" w:fill="E2EFD9"/>
          </w:tcPr>
          <w:p w:rsidR="00474AAC" w:rsidRDefault="003F7A7D" w:rsidP="003F7A7D">
            <w:pPr>
              <w:pStyle w:val="TableParagraph"/>
              <w:jc w:val="center"/>
              <w:rPr>
                <w:rFonts w:ascii="Times New Roman"/>
              </w:rPr>
            </w:pPr>
            <w:r>
              <w:rPr>
                <w:rFonts w:ascii="Times New Roman"/>
              </w:rPr>
              <w:t>X</w:t>
            </w:r>
          </w:p>
        </w:tc>
        <w:tc>
          <w:tcPr>
            <w:tcW w:w="996" w:type="dxa"/>
            <w:shd w:val="clear" w:color="auto" w:fill="E2EFD9"/>
          </w:tcPr>
          <w:p w:rsidR="00474AAC" w:rsidRDefault="003F7A7D" w:rsidP="003F7A7D">
            <w:pPr>
              <w:pStyle w:val="TableParagraph"/>
              <w:jc w:val="center"/>
              <w:rPr>
                <w:rFonts w:ascii="Times New Roman"/>
              </w:rPr>
            </w:pPr>
            <w:r>
              <w:rPr>
                <w:rFonts w:ascii="Times New Roman"/>
              </w:rPr>
              <w:t>0</w:t>
            </w:r>
          </w:p>
        </w:tc>
        <w:tc>
          <w:tcPr>
            <w:tcW w:w="1159" w:type="dxa"/>
            <w:shd w:val="clear" w:color="auto" w:fill="E2EFD9"/>
          </w:tcPr>
          <w:p w:rsidR="00474AAC" w:rsidRDefault="003F7A7D" w:rsidP="003F7A7D">
            <w:pPr>
              <w:pStyle w:val="TableParagraph"/>
              <w:jc w:val="center"/>
              <w:rPr>
                <w:rFonts w:ascii="Times New Roman"/>
              </w:rPr>
            </w:pPr>
            <w:r>
              <w:rPr>
                <w:rFonts w:ascii="Times New Roman"/>
              </w:rPr>
              <w:t>1</w:t>
            </w:r>
          </w:p>
        </w:tc>
        <w:tc>
          <w:tcPr>
            <w:tcW w:w="1435" w:type="dxa"/>
            <w:shd w:val="clear" w:color="auto" w:fill="E2EFD9"/>
          </w:tcPr>
          <w:p w:rsidR="00474AAC" w:rsidRDefault="00474AAC" w:rsidP="003F7A7D">
            <w:pPr>
              <w:pStyle w:val="TableParagraph"/>
              <w:jc w:val="center"/>
              <w:rPr>
                <w:rFonts w:ascii="Times New Roman"/>
              </w:rPr>
            </w:pPr>
          </w:p>
        </w:tc>
      </w:tr>
      <w:tr w:rsidR="00474AAC" w:rsidTr="00A16EDA">
        <w:trPr>
          <w:trHeight w:val="543"/>
        </w:trPr>
        <w:tc>
          <w:tcPr>
            <w:tcW w:w="3430" w:type="dxa"/>
          </w:tcPr>
          <w:p w:rsidR="00474AAC" w:rsidRDefault="00B74296">
            <w:pPr>
              <w:pStyle w:val="TableParagraph"/>
              <w:spacing w:before="16"/>
              <w:ind w:left="107"/>
              <w:rPr>
                <w:sz w:val="20"/>
              </w:rPr>
            </w:pPr>
            <w:r>
              <w:rPr>
                <w:sz w:val="20"/>
              </w:rPr>
              <w:t>Ekipman</w:t>
            </w:r>
            <w:r>
              <w:rPr>
                <w:spacing w:val="-11"/>
                <w:sz w:val="20"/>
              </w:rPr>
              <w:t xml:space="preserve"> </w:t>
            </w:r>
            <w:r>
              <w:rPr>
                <w:spacing w:val="-2"/>
                <w:sz w:val="20"/>
              </w:rPr>
              <w:t>Odası</w:t>
            </w:r>
          </w:p>
        </w:tc>
        <w:tc>
          <w:tcPr>
            <w:tcW w:w="1176" w:type="dxa"/>
          </w:tcPr>
          <w:p w:rsidR="00474AAC" w:rsidRDefault="00474AAC" w:rsidP="003F7A7D">
            <w:pPr>
              <w:pStyle w:val="TableParagraph"/>
              <w:jc w:val="center"/>
              <w:rPr>
                <w:rFonts w:ascii="Times New Roman"/>
              </w:rPr>
            </w:pPr>
          </w:p>
        </w:tc>
        <w:tc>
          <w:tcPr>
            <w:tcW w:w="1022" w:type="dxa"/>
          </w:tcPr>
          <w:p w:rsidR="00474AAC" w:rsidRDefault="003F7A7D" w:rsidP="003F7A7D">
            <w:pPr>
              <w:pStyle w:val="TableParagraph"/>
              <w:jc w:val="center"/>
              <w:rPr>
                <w:rFonts w:ascii="Times New Roman"/>
              </w:rPr>
            </w:pPr>
            <w:r>
              <w:rPr>
                <w:rFonts w:ascii="Times New Roman"/>
              </w:rPr>
              <w:t>X</w:t>
            </w:r>
          </w:p>
        </w:tc>
        <w:tc>
          <w:tcPr>
            <w:tcW w:w="996" w:type="dxa"/>
          </w:tcPr>
          <w:p w:rsidR="00474AAC" w:rsidRDefault="003F7A7D" w:rsidP="003F7A7D">
            <w:pPr>
              <w:pStyle w:val="TableParagraph"/>
              <w:jc w:val="center"/>
              <w:rPr>
                <w:rFonts w:ascii="Times New Roman"/>
              </w:rPr>
            </w:pPr>
            <w:r>
              <w:rPr>
                <w:rFonts w:ascii="Times New Roman"/>
              </w:rPr>
              <w:t>0</w:t>
            </w:r>
          </w:p>
        </w:tc>
        <w:tc>
          <w:tcPr>
            <w:tcW w:w="1159" w:type="dxa"/>
          </w:tcPr>
          <w:p w:rsidR="00474AAC" w:rsidRDefault="003F7A7D" w:rsidP="003F7A7D">
            <w:pPr>
              <w:pStyle w:val="TableParagraph"/>
              <w:jc w:val="center"/>
              <w:rPr>
                <w:rFonts w:ascii="Times New Roman"/>
              </w:rPr>
            </w:pPr>
            <w:r>
              <w:rPr>
                <w:rFonts w:ascii="Times New Roman"/>
              </w:rPr>
              <w:t>1</w:t>
            </w:r>
          </w:p>
        </w:tc>
        <w:tc>
          <w:tcPr>
            <w:tcW w:w="1435" w:type="dxa"/>
          </w:tcPr>
          <w:p w:rsidR="00474AAC" w:rsidRDefault="00474AAC" w:rsidP="003F7A7D">
            <w:pPr>
              <w:pStyle w:val="TableParagraph"/>
              <w:jc w:val="center"/>
              <w:rPr>
                <w:rFonts w:ascii="Times New Roman"/>
              </w:rPr>
            </w:pPr>
          </w:p>
        </w:tc>
      </w:tr>
      <w:tr w:rsidR="00474AAC" w:rsidTr="00A16EDA">
        <w:trPr>
          <w:trHeight w:val="536"/>
        </w:trPr>
        <w:tc>
          <w:tcPr>
            <w:tcW w:w="3430" w:type="dxa"/>
            <w:shd w:val="clear" w:color="auto" w:fill="E2EFD9"/>
          </w:tcPr>
          <w:p w:rsidR="00474AAC" w:rsidRDefault="00B74296">
            <w:pPr>
              <w:pStyle w:val="TableParagraph"/>
              <w:spacing w:before="13"/>
              <w:ind w:left="107"/>
              <w:rPr>
                <w:sz w:val="20"/>
              </w:rPr>
            </w:pPr>
            <w:r>
              <w:rPr>
                <w:spacing w:val="-2"/>
                <w:sz w:val="20"/>
              </w:rPr>
              <w:t>Kütüphane</w:t>
            </w:r>
          </w:p>
        </w:tc>
        <w:tc>
          <w:tcPr>
            <w:tcW w:w="1176" w:type="dxa"/>
            <w:shd w:val="clear" w:color="auto" w:fill="E2EFD9"/>
          </w:tcPr>
          <w:p w:rsidR="00474AAC" w:rsidRDefault="003F7A7D" w:rsidP="003F7A7D">
            <w:pPr>
              <w:pStyle w:val="TableParagraph"/>
              <w:jc w:val="center"/>
              <w:rPr>
                <w:rFonts w:ascii="Times New Roman"/>
              </w:rPr>
            </w:pPr>
            <w:r>
              <w:rPr>
                <w:rFonts w:ascii="Times New Roman"/>
              </w:rPr>
              <w:t>X</w:t>
            </w:r>
          </w:p>
        </w:tc>
        <w:tc>
          <w:tcPr>
            <w:tcW w:w="1022" w:type="dxa"/>
            <w:shd w:val="clear" w:color="auto" w:fill="E2EFD9"/>
          </w:tcPr>
          <w:p w:rsidR="00474AAC" w:rsidRDefault="00474AAC" w:rsidP="003F7A7D">
            <w:pPr>
              <w:pStyle w:val="TableParagraph"/>
              <w:jc w:val="center"/>
              <w:rPr>
                <w:rFonts w:ascii="Times New Roman"/>
              </w:rPr>
            </w:pPr>
          </w:p>
        </w:tc>
        <w:tc>
          <w:tcPr>
            <w:tcW w:w="996" w:type="dxa"/>
            <w:shd w:val="clear" w:color="auto" w:fill="E2EFD9"/>
          </w:tcPr>
          <w:p w:rsidR="00474AAC" w:rsidRDefault="003F7A7D" w:rsidP="003F7A7D">
            <w:pPr>
              <w:pStyle w:val="TableParagraph"/>
              <w:jc w:val="center"/>
              <w:rPr>
                <w:rFonts w:ascii="Times New Roman"/>
              </w:rPr>
            </w:pPr>
            <w:r>
              <w:rPr>
                <w:rFonts w:ascii="Times New Roman"/>
              </w:rPr>
              <w:t>1</w:t>
            </w:r>
          </w:p>
        </w:tc>
        <w:tc>
          <w:tcPr>
            <w:tcW w:w="1159" w:type="dxa"/>
            <w:shd w:val="clear" w:color="auto" w:fill="E2EFD9"/>
          </w:tcPr>
          <w:p w:rsidR="00474AAC" w:rsidRDefault="003F7A7D" w:rsidP="003F7A7D">
            <w:pPr>
              <w:pStyle w:val="TableParagraph"/>
              <w:jc w:val="center"/>
              <w:rPr>
                <w:rFonts w:ascii="Times New Roman"/>
              </w:rPr>
            </w:pPr>
            <w:r>
              <w:rPr>
                <w:rFonts w:ascii="Times New Roman"/>
              </w:rPr>
              <w:t>0</w:t>
            </w:r>
          </w:p>
        </w:tc>
        <w:tc>
          <w:tcPr>
            <w:tcW w:w="1435" w:type="dxa"/>
            <w:shd w:val="clear" w:color="auto" w:fill="E2EFD9"/>
          </w:tcPr>
          <w:p w:rsidR="00474AAC" w:rsidRDefault="00474AAC" w:rsidP="003F7A7D">
            <w:pPr>
              <w:pStyle w:val="TableParagraph"/>
              <w:jc w:val="center"/>
              <w:rPr>
                <w:rFonts w:ascii="Times New Roman"/>
              </w:rPr>
            </w:pPr>
          </w:p>
        </w:tc>
      </w:tr>
      <w:tr w:rsidR="00474AAC" w:rsidTr="00A16EDA">
        <w:trPr>
          <w:trHeight w:val="544"/>
        </w:trPr>
        <w:tc>
          <w:tcPr>
            <w:tcW w:w="3430" w:type="dxa"/>
          </w:tcPr>
          <w:p w:rsidR="00474AAC" w:rsidRDefault="00B74296">
            <w:pPr>
              <w:pStyle w:val="TableParagraph"/>
              <w:spacing w:before="16"/>
              <w:ind w:left="107"/>
              <w:rPr>
                <w:sz w:val="20"/>
              </w:rPr>
            </w:pPr>
            <w:r>
              <w:rPr>
                <w:spacing w:val="-2"/>
                <w:sz w:val="20"/>
              </w:rPr>
              <w:t>Rehberlik</w:t>
            </w:r>
            <w:r>
              <w:rPr>
                <w:spacing w:val="6"/>
                <w:sz w:val="20"/>
              </w:rPr>
              <w:t xml:space="preserve"> </w:t>
            </w:r>
            <w:r>
              <w:rPr>
                <w:spacing w:val="-2"/>
                <w:sz w:val="20"/>
              </w:rPr>
              <w:t>Servisi</w:t>
            </w:r>
          </w:p>
        </w:tc>
        <w:tc>
          <w:tcPr>
            <w:tcW w:w="1176" w:type="dxa"/>
          </w:tcPr>
          <w:p w:rsidR="00474AAC" w:rsidRDefault="00474AAC" w:rsidP="003F7A7D">
            <w:pPr>
              <w:pStyle w:val="TableParagraph"/>
              <w:jc w:val="center"/>
              <w:rPr>
                <w:rFonts w:ascii="Times New Roman"/>
              </w:rPr>
            </w:pPr>
          </w:p>
        </w:tc>
        <w:tc>
          <w:tcPr>
            <w:tcW w:w="1022" w:type="dxa"/>
          </w:tcPr>
          <w:p w:rsidR="00474AAC" w:rsidRDefault="003F7A7D" w:rsidP="003F7A7D">
            <w:pPr>
              <w:pStyle w:val="TableParagraph"/>
              <w:jc w:val="center"/>
              <w:rPr>
                <w:rFonts w:ascii="Times New Roman"/>
              </w:rPr>
            </w:pPr>
            <w:r>
              <w:rPr>
                <w:rFonts w:ascii="Times New Roman"/>
              </w:rPr>
              <w:t>X</w:t>
            </w:r>
          </w:p>
        </w:tc>
        <w:tc>
          <w:tcPr>
            <w:tcW w:w="996" w:type="dxa"/>
          </w:tcPr>
          <w:p w:rsidR="00474AAC" w:rsidRDefault="003F7A7D" w:rsidP="003F7A7D">
            <w:pPr>
              <w:pStyle w:val="TableParagraph"/>
              <w:jc w:val="center"/>
              <w:rPr>
                <w:rFonts w:ascii="Times New Roman"/>
              </w:rPr>
            </w:pPr>
            <w:r>
              <w:rPr>
                <w:rFonts w:ascii="Times New Roman"/>
              </w:rPr>
              <w:t>0</w:t>
            </w:r>
          </w:p>
        </w:tc>
        <w:tc>
          <w:tcPr>
            <w:tcW w:w="1159" w:type="dxa"/>
          </w:tcPr>
          <w:p w:rsidR="00474AAC" w:rsidRDefault="003F7A7D" w:rsidP="003F7A7D">
            <w:pPr>
              <w:pStyle w:val="TableParagraph"/>
              <w:jc w:val="center"/>
              <w:rPr>
                <w:rFonts w:ascii="Times New Roman"/>
              </w:rPr>
            </w:pPr>
            <w:r>
              <w:rPr>
                <w:rFonts w:ascii="Times New Roman"/>
              </w:rPr>
              <w:t>1</w:t>
            </w:r>
          </w:p>
        </w:tc>
        <w:tc>
          <w:tcPr>
            <w:tcW w:w="1435" w:type="dxa"/>
          </w:tcPr>
          <w:p w:rsidR="00474AAC" w:rsidRDefault="00474AAC" w:rsidP="003F7A7D">
            <w:pPr>
              <w:pStyle w:val="TableParagraph"/>
              <w:jc w:val="center"/>
              <w:rPr>
                <w:rFonts w:ascii="Times New Roman"/>
              </w:rPr>
            </w:pPr>
          </w:p>
        </w:tc>
      </w:tr>
      <w:tr w:rsidR="00474AAC" w:rsidTr="00A16EDA">
        <w:trPr>
          <w:trHeight w:val="680"/>
        </w:trPr>
        <w:tc>
          <w:tcPr>
            <w:tcW w:w="3430" w:type="dxa"/>
            <w:shd w:val="clear" w:color="auto" w:fill="E2EFD9"/>
          </w:tcPr>
          <w:p w:rsidR="00474AAC" w:rsidRDefault="00B74296">
            <w:pPr>
              <w:pStyle w:val="TableParagraph"/>
              <w:spacing w:before="85"/>
              <w:ind w:left="107"/>
              <w:rPr>
                <w:sz w:val="20"/>
              </w:rPr>
            </w:pPr>
            <w:r>
              <w:rPr>
                <w:sz w:val="20"/>
              </w:rPr>
              <w:t>Resim</w:t>
            </w:r>
            <w:r>
              <w:rPr>
                <w:spacing w:val="-7"/>
                <w:sz w:val="20"/>
              </w:rPr>
              <w:t xml:space="preserve"> </w:t>
            </w:r>
            <w:r>
              <w:rPr>
                <w:spacing w:val="-2"/>
                <w:sz w:val="20"/>
              </w:rPr>
              <w:t>Odası</w:t>
            </w:r>
          </w:p>
        </w:tc>
        <w:tc>
          <w:tcPr>
            <w:tcW w:w="1176" w:type="dxa"/>
            <w:shd w:val="clear" w:color="auto" w:fill="E2EFD9"/>
          </w:tcPr>
          <w:p w:rsidR="00474AAC" w:rsidRDefault="00474AAC" w:rsidP="003F7A7D">
            <w:pPr>
              <w:pStyle w:val="TableParagraph"/>
              <w:jc w:val="center"/>
              <w:rPr>
                <w:rFonts w:ascii="Times New Roman"/>
              </w:rPr>
            </w:pPr>
          </w:p>
        </w:tc>
        <w:tc>
          <w:tcPr>
            <w:tcW w:w="1022" w:type="dxa"/>
            <w:shd w:val="clear" w:color="auto" w:fill="E2EFD9"/>
          </w:tcPr>
          <w:p w:rsidR="00474AAC" w:rsidRDefault="003F7A7D" w:rsidP="003F7A7D">
            <w:pPr>
              <w:pStyle w:val="TableParagraph"/>
              <w:jc w:val="center"/>
              <w:rPr>
                <w:rFonts w:ascii="Times New Roman"/>
              </w:rPr>
            </w:pPr>
            <w:r>
              <w:rPr>
                <w:rFonts w:ascii="Times New Roman"/>
              </w:rPr>
              <w:t>X</w:t>
            </w:r>
          </w:p>
        </w:tc>
        <w:tc>
          <w:tcPr>
            <w:tcW w:w="996" w:type="dxa"/>
            <w:shd w:val="clear" w:color="auto" w:fill="E2EFD9"/>
          </w:tcPr>
          <w:p w:rsidR="00474AAC" w:rsidRDefault="003F7A7D" w:rsidP="003F7A7D">
            <w:pPr>
              <w:pStyle w:val="TableParagraph"/>
              <w:jc w:val="center"/>
              <w:rPr>
                <w:rFonts w:ascii="Times New Roman"/>
              </w:rPr>
            </w:pPr>
            <w:r>
              <w:rPr>
                <w:rFonts w:ascii="Times New Roman"/>
              </w:rPr>
              <w:t>0</w:t>
            </w:r>
          </w:p>
        </w:tc>
        <w:tc>
          <w:tcPr>
            <w:tcW w:w="1159" w:type="dxa"/>
            <w:shd w:val="clear" w:color="auto" w:fill="E2EFD9"/>
          </w:tcPr>
          <w:p w:rsidR="00474AAC" w:rsidRDefault="003F7A7D" w:rsidP="003F7A7D">
            <w:pPr>
              <w:pStyle w:val="TableParagraph"/>
              <w:jc w:val="center"/>
              <w:rPr>
                <w:rFonts w:ascii="Times New Roman"/>
              </w:rPr>
            </w:pPr>
            <w:r>
              <w:rPr>
                <w:rFonts w:ascii="Times New Roman"/>
              </w:rPr>
              <w:t>1</w:t>
            </w:r>
          </w:p>
        </w:tc>
        <w:tc>
          <w:tcPr>
            <w:tcW w:w="1435" w:type="dxa"/>
            <w:shd w:val="clear" w:color="auto" w:fill="E2EFD9"/>
          </w:tcPr>
          <w:p w:rsidR="00474AAC" w:rsidRDefault="00474AAC" w:rsidP="003F7A7D">
            <w:pPr>
              <w:pStyle w:val="TableParagraph"/>
              <w:jc w:val="center"/>
              <w:rPr>
                <w:rFonts w:ascii="Times New Roman"/>
              </w:rPr>
            </w:pPr>
          </w:p>
        </w:tc>
      </w:tr>
      <w:tr w:rsidR="00474AAC" w:rsidTr="00A16EDA">
        <w:trPr>
          <w:trHeight w:val="563"/>
        </w:trPr>
        <w:tc>
          <w:tcPr>
            <w:tcW w:w="3430" w:type="dxa"/>
          </w:tcPr>
          <w:p w:rsidR="00474AAC" w:rsidRDefault="00B74296">
            <w:pPr>
              <w:pStyle w:val="TableParagraph"/>
              <w:spacing w:before="28"/>
              <w:ind w:left="107"/>
              <w:rPr>
                <w:sz w:val="20"/>
              </w:rPr>
            </w:pPr>
            <w:r>
              <w:rPr>
                <w:sz w:val="20"/>
              </w:rPr>
              <w:t>Müzik</w:t>
            </w:r>
            <w:r>
              <w:rPr>
                <w:spacing w:val="-7"/>
                <w:sz w:val="20"/>
              </w:rPr>
              <w:t xml:space="preserve"> </w:t>
            </w:r>
            <w:r>
              <w:rPr>
                <w:spacing w:val="-2"/>
                <w:sz w:val="20"/>
              </w:rPr>
              <w:t>Odası</w:t>
            </w:r>
          </w:p>
        </w:tc>
        <w:tc>
          <w:tcPr>
            <w:tcW w:w="1176" w:type="dxa"/>
          </w:tcPr>
          <w:p w:rsidR="00474AAC" w:rsidRDefault="00474AAC">
            <w:pPr>
              <w:pStyle w:val="TableParagraph"/>
              <w:rPr>
                <w:rFonts w:ascii="Times New Roman"/>
              </w:rPr>
            </w:pPr>
          </w:p>
        </w:tc>
        <w:tc>
          <w:tcPr>
            <w:tcW w:w="1022" w:type="dxa"/>
          </w:tcPr>
          <w:p w:rsidR="00474AAC" w:rsidRDefault="003F7A7D">
            <w:pPr>
              <w:pStyle w:val="TableParagraph"/>
              <w:rPr>
                <w:rFonts w:ascii="Times New Roman"/>
              </w:rPr>
            </w:pPr>
            <w:r>
              <w:rPr>
                <w:rFonts w:ascii="Times New Roman"/>
              </w:rPr>
              <w:t>X</w:t>
            </w:r>
          </w:p>
        </w:tc>
        <w:tc>
          <w:tcPr>
            <w:tcW w:w="996" w:type="dxa"/>
          </w:tcPr>
          <w:p w:rsidR="00474AAC" w:rsidRDefault="003F7A7D">
            <w:pPr>
              <w:pStyle w:val="TableParagraph"/>
              <w:rPr>
                <w:rFonts w:ascii="Times New Roman"/>
              </w:rPr>
            </w:pPr>
            <w:r>
              <w:rPr>
                <w:rFonts w:ascii="Times New Roman"/>
              </w:rPr>
              <w:t>0</w:t>
            </w:r>
          </w:p>
        </w:tc>
        <w:tc>
          <w:tcPr>
            <w:tcW w:w="1159" w:type="dxa"/>
          </w:tcPr>
          <w:p w:rsidR="00474AAC" w:rsidRDefault="003F7A7D">
            <w:pPr>
              <w:pStyle w:val="TableParagraph"/>
              <w:rPr>
                <w:rFonts w:ascii="Times New Roman"/>
              </w:rPr>
            </w:pPr>
            <w:r>
              <w:rPr>
                <w:rFonts w:ascii="Times New Roman"/>
              </w:rPr>
              <w:t>1</w:t>
            </w:r>
          </w:p>
        </w:tc>
        <w:tc>
          <w:tcPr>
            <w:tcW w:w="1435" w:type="dxa"/>
          </w:tcPr>
          <w:p w:rsidR="00474AAC" w:rsidRDefault="00474AAC">
            <w:pPr>
              <w:pStyle w:val="TableParagraph"/>
              <w:rPr>
                <w:rFonts w:ascii="Times New Roman"/>
              </w:rPr>
            </w:pPr>
          </w:p>
        </w:tc>
      </w:tr>
      <w:tr w:rsidR="00474AAC" w:rsidTr="00A16EDA">
        <w:trPr>
          <w:trHeight w:val="544"/>
        </w:trPr>
        <w:tc>
          <w:tcPr>
            <w:tcW w:w="3430" w:type="dxa"/>
            <w:shd w:val="clear" w:color="auto" w:fill="E2EFD9"/>
          </w:tcPr>
          <w:p w:rsidR="00474AAC" w:rsidRDefault="00B74296">
            <w:pPr>
              <w:pStyle w:val="TableParagraph"/>
              <w:spacing w:before="16"/>
              <w:ind w:left="107"/>
              <w:rPr>
                <w:sz w:val="20"/>
              </w:rPr>
            </w:pPr>
            <w:r>
              <w:rPr>
                <w:sz w:val="20"/>
              </w:rPr>
              <w:t>Çok</w:t>
            </w:r>
            <w:r>
              <w:rPr>
                <w:spacing w:val="-5"/>
                <w:sz w:val="20"/>
              </w:rPr>
              <w:t xml:space="preserve"> </w:t>
            </w:r>
            <w:r>
              <w:rPr>
                <w:sz w:val="20"/>
              </w:rPr>
              <w:t>Amaçlı</w:t>
            </w:r>
            <w:r>
              <w:rPr>
                <w:spacing w:val="-6"/>
                <w:sz w:val="20"/>
              </w:rPr>
              <w:t xml:space="preserve"> </w:t>
            </w:r>
            <w:r>
              <w:rPr>
                <w:spacing w:val="-4"/>
                <w:sz w:val="20"/>
              </w:rPr>
              <w:t>Salon</w:t>
            </w:r>
          </w:p>
        </w:tc>
        <w:tc>
          <w:tcPr>
            <w:tcW w:w="1176" w:type="dxa"/>
            <w:shd w:val="clear" w:color="auto" w:fill="E2EFD9"/>
          </w:tcPr>
          <w:p w:rsidR="00474AAC" w:rsidRDefault="00474AAC">
            <w:pPr>
              <w:pStyle w:val="TableParagraph"/>
              <w:rPr>
                <w:rFonts w:ascii="Times New Roman"/>
              </w:rPr>
            </w:pPr>
          </w:p>
        </w:tc>
        <w:tc>
          <w:tcPr>
            <w:tcW w:w="1022" w:type="dxa"/>
            <w:shd w:val="clear" w:color="auto" w:fill="E2EFD9"/>
          </w:tcPr>
          <w:p w:rsidR="00474AAC" w:rsidRDefault="003F7A7D">
            <w:pPr>
              <w:pStyle w:val="TableParagraph"/>
              <w:rPr>
                <w:rFonts w:ascii="Times New Roman"/>
              </w:rPr>
            </w:pPr>
            <w:r>
              <w:rPr>
                <w:rFonts w:ascii="Times New Roman"/>
              </w:rPr>
              <w:t>X</w:t>
            </w:r>
          </w:p>
        </w:tc>
        <w:tc>
          <w:tcPr>
            <w:tcW w:w="996" w:type="dxa"/>
            <w:shd w:val="clear" w:color="auto" w:fill="E2EFD9"/>
          </w:tcPr>
          <w:p w:rsidR="00474AAC" w:rsidRDefault="003F7A7D">
            <w:pPr>
              <w:pStyle w:val="TableParagraph"/>
              <w:rPr>
                <w:rFonts w:ascii="Times New Roman"/>
              </w:rPr>
            </w:pPr>
            <w:r>
              <w:rPr>
                <w:rFonts w:ascii="Times New Roman"/>
              </w:rPr>
              <w:t>0</w:t>
            </w:r>
          </w:p>
        </w:tc>
        <w:tc>
          <w:tcPr>
            <w:tcW w:w="1159" w:type="dxa"/>
            <w:shd w:val="clear" w:color="auto" w:fill="E2EFD9"/>
          </w:tcPr>
          <w:p w:rsidR="00474AAC" w:rsidRDefault="003F7A7D">
            <w:pPr>
              <w:pStyle w:val="TableParagraph"/>
              <w:rPr>
                <w:rFonts w:ascii="Times New Roman"/>
              </w:rPr>
            </w:pPr>
            <w:r>
              <w:rPr>
                <w:rFonts w:ascii="Times New Roman"/>
              </w:rPr>
              <w:t>1</w:t>
            </w:r>
          </w:p>
        </w:tc>
        <w:tc>
          <w:tcPr>
            <w:tcW w:w="1435" w:type="dxa"/>
            <w:shd w:val="clear" w:color="auto" w:fill="E2EFD9"/>
          </w:tcPr>
          <w:p w:rsidR="00474AAC" w:rsidRDefault="00474AAC">
            <w:pPr>
              <w:pStyle w:val="TableParagraph"/>
              <w:rPr>
                <w:rFonts w:ascii="Times New Roman"/>
              </w:rPr>
            </w:pPr>
          </w:p>
        </w:tc>
      </w:tr>
      <w:tr w:rsidR="00474AAC" w:rsidTr="00A16EDA">
        <w:trPr>
          <w:trHeight w:val="834"/>
        </w:trPr>
        <w:tc>
          <w:tcPr>
            <w:tcW w:w="3430" w:type="dxa"/>
          </w:tcPr>
          <w:p w:rsidR="00474AAC" w:rsidRDefault="00B74296">
            <w:pPr>
              <w:pStyle w:val="TableParagraph"/>
              <w:spacing w:line="234" w:lineRule="exact"/>
              <w:ind w:left="107"/>
              <w:rPr>
                <w:sz w:val="20"/>
              </w:rPr>
            </w:pPr>
            <w:r>
              <w:rPr>
                <w:sz w:val="20"/>
              </w:rPr>
              <w:t>Spor</w:t>
            </w:r>
            <w:r>
              <w:rPr>
                <w:spacing w:val="-7"/>
                <w:sz w:val="20"/>
              </w:rPr>
              <w:t xml:space="preserve"> </w:t>
            </w:r>
            <w:r>
              <w:rPr>
                <w:spacing w:val="-2"/>
                <w:sz w:val="20"/>
              </w:rPr>
              <w:t>Salonu</w:t>
            </w:r>
          </w:p>
        </w:tc>
        <w:tc>
          <w:tcPr>
            <w:tcW w:w="1176" w:type="dxa"/>
          </w:tcPr>
          <w:p w:rsidR="00474AAC" w:rsidRDefault="003F7A7D">
            <w:pPr>
              <w:pStyle w:val="TableParagraph"/>
              <w:rPr>
                <w:rFonts w:ascii="Times New Roman"/>
              </w:rPr>
            </w:pPr>
            <w:r>
              <w:rPr>
                <w:rFonts w:ascii="Times New Roman"/>
              </w:rPr>
              <w:t>X</w:t>
            </w:r>
          </w:p>
        </w:tc>
        <w:tc>
          <w:tcPr>
            <w:tcW w:w="1022" w:type="dxa"/>
          </w:tcPr>
          <w:p w:rsidR="00474AAC" w:rsidRDefault="00474AAC">
            <w:pPr>
              <w:pStyle w:val="TableParagraph"/>
              <w:rPr>
                <w:rFonts w:ascii="Times New Roman"/>
              </w:rPr>
            </w:pPr>
          </w:p>
        </w:tc>
        <w:tc>
          <w:tcPr>
            <w:tcW w:w="996" w:type="dxa"/>
          </w:tcPr>
          <w:p w:rsidR="00474AAC" w:rsidRDefault="003F7A7D">
            <w:pPr>
              <w:pStyle w:val="TableParagraph"/>
              <w:rPr>
                <w:rFonts w:ascii="Times New Roman"/>
              </w:rPr>
            </w:pPr>
            <w:r>
              <w:rPr>
                <w:rFonts w:ascii="Times New Roman"/>
              </w:rPr>
              <w:t>1</w:t>
            </w:r>
          </w:p>
        </w:tc>
        <w:tc>
          <w:tcPr>
            <w:tcW w:w="1159" w:type="dxa"/>
          </w:tcPr>
          <w:p w:rsidR="00474AAC" w:rsidRDefault="003F7A7D">
            <w:pPr>
              <w:pStyle w:val="TableParagraph"/>
              <w:rPr>
                <w:rFonts w:ascii="Times New Roman"/>
              </w:rPr>
            </w:pPr>
            <w:r>
              <w:rPr>
                <w:rFonts w:ascii="Times New Roman"/>
              </w:rPr>
              <w:t>0</w:t>
            </w:r>
          </w:p>
        </w:tc>
        <w:tc>
          <w:tcPr>
            <w:tcW w:w="1435" w:type="dxa"/>
          </w:tcPr>
          <w:p w:rsidR="00474AAC" w:rsidRDefault="00474AAC">
            <w:pPr>
              <w:pStyle w:val="TableParagraph"/>
              <w:rPr>
                <w:rFonts w:ascii="Times New Roman"/>
              </w:rPr>
            </w:pPr>
          </w:p>
        </w:tc>
      </w:tr>
    </w:tbl>
    <w:p w:rsidR="00474AAC" w:rsidRDefault="00474AAC">
      <w:pPr>
        <w:rPr>
          <w:rFonts w:ascii="Times New Roman"/>
        </w:rPr>
        <w:sectPr w:rsidR="00474AAC" w:rsidSect="00A16EDA">
          <w:pgSz w:w="11910" w:h="16840"/>
          <w:pgMar w:top="1320" w:right="1137" w:bottom="1280" w:left="460" w:header="0" w:footer="1097" w:gutter="0"/>
          <w:cols w:space="708"/>
        </w:sectPr>
      </w:pPr>
    </w:p>
    <w:p w:rsidR="00474AAC" w:rsidRDefault="00B74296" w:rsidP="000D56CF">
      <w:pPr>
        <w:pStyle w:val="Balk4"/>
        <w:numPr>
          <w:ilvl w:val="2"/>
          <w:numId w:val="13"/>
        </w:numPr>
        <w:tabs>
          <w:tab w:val="left" w:pos="1708"/>
        </w:tabs>
        <w:ind w:left="1708" w:hanging="750"/>
        <w:jc w:val="both"/>
      </w:pPr>
      <w:r>
        <w:lastRenderedPageBreak/>
        <w:t>Mali</w:t>
      </w:r>
      <w:r>
        <w:rPr>
          <w:spacing w:val="-3"/>
        </w:rPr>
        <w:t xml:space="preserve"> </w:t>
      </w:r>
      <w:r>
        <w:rPr>
          <w:spacing w:val="-2"/>
        </w:rPr>
        <w:t>Kaynaklar</w:t>
      </w:r>
    </w:p>
    <w:p w:rsidR="003E7EA8" w:rsidRDefault="003F7A7D" w:rsidP="003E7EA8">
      <w:pPr>
        <w:spacing w:before="236"/>
        <w:ind w:left="958"/>
        <w:jc w:val="both"/>
        <w:rPr>
          <w:sz w:val="24"/>
          <w:szCs w:val="24"/>
        </w:rPr>
      </w:pPr>
      <w:r w:rsidRPr="003F7A7D">
        <w:rPr>
          <w:sz w:val="24"/>
          <w:szCs w:val="24"/>
        </w:rPr>
        <w:t xml:space="preserve"> </w:t>
      </w:r>
      <w:r w:rsidR="003E7EA8">
        <w:rPr>
          <w:sz w:val="24"/>
          <w:szCs w:val="24"/>
        </w:rPr>
        <w:tab/>
      </w:r>
      <w:r w:rsidRPr="003F7A7D">
        <w:rPr>
          <w:sz w:val="24"/>
          <w:szCs w:val="24"/>
        </w:rPr>
        <w:t xml:space="preserve">   Okulumuzda finansal ve fiziksel kaynakların yönetimi süreci kapsamında finansal</w:t>
      </w:r>
      <w:r w:rsidR="003E7EA8">
        <w:rPr>
          <w:sz w:val="24"/>
          <w:szCs w:val="24"/>
        </w:rPr>
        <w:t xml:space="preserve"> </w:t>
      </w:r>
      <w:r w:rsidRPr="003F7A7D">
        <w:rPr>
          <w:sz w:val="24"/>
          <w:szCs w:val="24"/>
        </w:rPr>
        <w:t>kaynaklar yönetilmektedir. Okulumuzda finans kayn</w:t>
      </w:r>
      <w:r w:rsidR="003E7EA8">
        <w:rPr>
          <w:sz w:val="24"/>
          <w:szCs w:val="24"/>
        </w:rPr>
        <w:t xml:space="preserve">aklar yıllık bütçe planına göre </w:t>
      </w:r>
      <w:r w:rsidRPr="003F7A7D">
        <w:rPr>
          <w:sz w:val="24"/>
          <w:szCs w:val="24"/>
        </w:rPr>
        <w:t>oluşturulmaktadır. Giderlerle ilgili düzenlemeler Okul Aile Birliği</w:t>
      </w:r>
      <w:r w:rsidR="003E7EA8">
        <w:rPr>
          <w:sz w:val="24"/>
          <w:szCs w:val="24"/>
        </w:rPr>
        <w:t xml:space="preserve"> ve komisyonlar tarafından </w:t>
      </w:r>
      <w:r w:rsidRPr="003F7A7D">
        <w:rPr>
          <w:sz w:val="24"/>
          <w:szCs w:val="24"/>
        </w:rPr>
        <w:t>yapılmaktadır. Okulumuz kar amacı gütmeyen bir kuruluştur. Y</w:t>
      </w:r>
      <w:r w:rsidR="003E7EA8">
        <w:rPr>
          <w:sz w:val="24"/>
          <w:szCs w:val="24"/>
        </w:rPr>
        <w:t xml:space="preserve">ıllık bütçe gelirleri Okul Aile </w:t>
      </w:r>
      <w:r w:rsidRPr="003F7A7D">
        <w:rPr>
          <w:sz w:val="24"/>
          <w:szCs w:val="24"/>
        </w:rPr>
        <w:t>Birliğine yapılan veli bağışları</w:t>
      </w:r>
      <w:r w:rsidR="003E7EA8">
        <w:rPr>
          <w:sz w:val="24"/>
          <w:szCs w:val="24"/>
        </w:rPr>
        <w:t xml:space="preserve">ndan </w:t>
      </w:r>
      <w:r w:rsidRPr="003F7A7D">
        <w:rPr>
          <w:sz w:val="24"/>
          <w:szCs w:val="24"/>
        </w:rPr>
        <w:t>oluşmaktadır. Okulumuz bütçesi oluşturulurken çalışanlar bilgi</w:t>
      </w:r>
      <w:r w:rsidR="003E7EA8">
        <w:rPr>
          <w:sz w:val="24"/>
          <w:szCs w:val="24"/>
        </w:rPr>
        <w:t xml:space="preserve">lendirilmektedir. Toplantılarda </w:t>
      </w:r>
      <w:r w:rsidRPr="003F7A7D">
        <w:rPr>
          <w:sz w:val="24"/>
          <w:szCs w:val="24"/>
        </w:rPr>
        <w:t>bireysel ve grup olarak belirlenen ihtiyaçlar okulumuz finansal</w:t>
      </w:r>
      <w:r w:rsidR="003E7EA8">
        <w:rPr>
          <w:sz w:val="24"/>
          <w:szCs w:val="24"/>
        </w:rPr>
        <w:t xml:space="preserve"> kaynaklarından sağlanmaktadır.</w:t>
      </w:r>
      <w:r w:rsidRPr="003F7A7D">
        <w:rPr>
          <w:sz w:val="24"/>
          <w:szCs w:val="24"/>
        </w:rPr>
        <w:t xml:space="preserve"> Yatırımlar, okulumuzun politika ve stratejilerini des</w:t>
      </w:r>
      <w:r w:rsidR="003E7EA8">
        <w:rPr>
          <w:sz w:val="24"/>
          <w:szCs w:val="24"/>
        </w:rPr>
        <w:t xml:space="preserve">tekleyecek doğrultuda öncelikli </w:t>
      </w:r>
      <w:r w:rsidRPr="003F7A7D">
        <w:rPr>
          <w:sz w:val="24"/>
          <w:szCs w:val="24"/>
        </w:rPr>
        <w:t>ihtiyaçlarına göre planlanmakta, satın alma komisyonu ta</w:t>
      </w:r>
      <w:r w:rsidR="003E7EA8">
        <w:rPr>
          <w:sz w:val="24"/>
          <w:szCs w:val="24"/>
        </w:rPr>
        <w:t xml:space="preserve">rafından teklifler alınmakta ve </w:t>
      </w:r>
      <w:r w:rsidRPr="003F7A7D">
        <w:rPr>
          <w:sz w:val="24"/>
          <w:szCs w:val="24"/>
        </w:rPr>
        <w:t>değerlendirme yapılarak uygun teklif seçilmektedir. Alınan hizm</w:t>
      </w:r>
      <w:r w:rsidR="003E7EA8">
        <w:rPr>
          <w:sz w:val="24"/>
          <w:szCs w:val="24"/>
        </w:rPr>
        <w:t xml:space="preserve">et ve araç-gereçler, muayene ve </w:t>
      </w:r>
      <w:r w:rsidRPr="003F7A7D">
        <w:rPr>
          <w:sz w:val="24"/>
          <w:szCs w:val="24"/>
        </w:rPr>
        <w:t>teslim alma komisyonu tarafından teslim alınarak ilgili demir</w:t>
      </w:r>
      <w:r w:rsidR="003E7EA8">
        <w:rPr>
          <w:sz w:val="24"/>
          <w:szCs w:val="24"/>
        </w:rPr>
        <w:t xml:space="preserve">baş defterine kaydedilmektedir. </w:t>
      </w:r>
      <w:r w:rsidRPr="003F7A7D">
        <w:rPr>
          <w:sz w:val="24"/>
          <w:szCs w:val="24"/>
        </w:rPr>
        <w:t>Okul Aile Birliği çalışanları, Okul Gelişim Yönetim Ekibi ve toplantılarda birlikte olunarak bilgi birikimi aktarılmaktadır. Ayrıca tüm gelir ve giderler Tefbis sistemine işlenmektedir.</w:t>
      </w:r>
    </w:p>
    <w:p w:rsidR="003E7EA8" w:rsidRDefault="003E7EA8" w:rsidP="003E7EA8">
      <w:pPr>
        <w:spacing w:before="236"/>
        <w:ind w:firstLine="720"/>
        <w:rPr>
          <w:b/>
          <w:sz w:val="20"/>
        </w:rPr>
      </w:pPr>
    </w:p>
    <w:p w:rsidR="00474AAC" w:rsidRPr="003E7EA8" w:rsidRDefault="00B74296" w:rsidP="003E7EA8">
      <w:pPr>
        <w:spacing w:before="236"/>
        <w:ind w:firstLine="720"/>
        <w:rPr>
          <w:b/>
          <w:spacing w:val="-7"/>
          <w:sz w:val="20"/>
        </w:rPr>
      </w:pPr>
      <w:r>
        <w:rPr>
          <w:b/>
          <w:sz w:val="20"/>
        </w:rPr>
        <w:t>Tablo</w:t>
      </w:r>
      <w:r>
        <w:rPr>
          <w:b/>
          <w:spacing w:val="-5"/>
          <w:sz w:val="20"/>
        </w:rPr>
        <w:t xml:space="preserve"> </w:t>
      </w:r>
      <w:r>
        <w:rPr>
          <w:b/>
          <w:sz w:val="20"/>
        </w:rPr>
        <w:t>17.</w:t>
      </w:r>
      <w:r>
        <w:rPr>
          <w:b/>
          <w:spacing w:val="-7"/>
          <w:sz w:val="20"/>
        </w:rPr>
        <w:t xml:space="preserve"> </w:t>
      </w:r>
      <w:r>
        <w:rPr>
          <w:b/>
          <w:sz w:val="20"/>
        </w:rPr>
        <w:t>Kaynak</w:t>
      </w:r>
      <w:r>
        <w:rPr>
          <w:b/>
          <w:spacing w:val="-4"/>
          <w:sz w:val="20"/>
        </w:rPr>
        <w:t xml:space="preserve"> </w:t>
      </w:r>
      <w:r>
        <w:rPr>
          <w:b/>
          <w:spacing w:val="-2"/>
          <w:sz w:val="20"/>
        </w:rPr>
        <w:t>Tablosu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8"/>
        <w:gridCol w:w="882"/>
        <w:gridCol w:w="1392"/>
        <w:gridCol w:w="1136"/>
      </w:tblGrid>
      <w:tr w:rsidR="00474AAC" w:rsidTr="003E7EA8">
        <w:trPr>
          <w:trHeight w:val="455"/>
        </w:trPr>
        <w:tc>
          <w:tcPr>
            <w:tcW w:w="3233" w:type="dxa"/>
            <w:tcBorders>
              <w:bottom w:val="single" w:sz="6" w:space="0" w:color="000000"/>
              <w:right w:val="single" w:sz="6" w:space="0" w:color="000000"/>
            </w:tcBorders>
          </w:tcPr>
          <w:p w:rsidR="00474AAC" w:rsidRDefault="00B74296">
            <w:pPr>
              <w:pStyle w:val="TableParagraph"/>
              <w:spacing w:before="1"/>
              <w:ind w:left="107"/>
              <w:rPr>
                <w:b/>
                <w:sz w:val="20"/>
              </w:rPr>
            </w:pPr>
            <w:r>
              <w:rPr>
                <w:b/>
                <w:spacing w:val="-2"/>
                <w:sz w:val="20"/>
              </w:rPr>
              <w:t>Kaynaklar</w:t>
            </w:r>
          </w:p>
        </w:tc>
        <w:tc>
          <w:tcPr>
            <w:tcW w:w="1272" w:type="dxa"/>
            <w:tcBorders>
              <w:left w:val="single" w:sz="6" w:space="0" w:color="000000"/>
              <w:bottom w:val="single" w:sz="6" w:space="0" w:color="000000"/>
              <w:right w:val="single" w:sz="6" w:space="0" w:color="000000"/>
            </w:tcBorders>
          </w:tcPr>
          <w:p w:rsidR="00474AAC" w:rsidRDefault="00B74296">
            <w:pPr>
              <w:pStyle w:val="TableParagraph"/>
              <w:spacing w:before="1"/>
              <w:ind w:left="109"/>
              <w:rPr>
                <w:b/>
                <w:sz w:val="20"/>
              </w:rPr>
            </w:pPr>
            <w:r>
              <w:rPr>
                <w:b/>
                <w:spacing w:val="-4"/>
                <w:sz w:val="20"/>
              </w:rPr>
              <w:t>2024</w:t>
            </w:r>
          </w:p>
        </w:tc>
        <w:tc>
          <w:tcPr>
            <w:tcW w:w="1138" w:type="dxa"/>
            <w:tcBorders>
              <w:left w:val="single" w:sz="6" w:space="0" w:color="000000"/>
              <w:bottom w:val="single" w:sz="6" w:space="0" w:color="000000"/>
              <w:right w:val="single" w:sz="6" w:space="0" w:color="000000"/>
            </w:tcBorders>
          </w:tcPr>
          <w:p w:rsidR="00474AAC" w:rsidRDefault="00B74296">
            <w:pPr>
              <w:pStyle w:val="TableParagraph"/>
              <w:spacing w:before="1"/>
              <w:ind w:left="109"/>
              <w:rPr>
                <w:b/>
                <w:sz w:val="20"/>
              </w:rPr>
            </w:pPr>
            <w:r>
              <w:rPr>
                <w:b/>
                <w:spacing w:val="-4"/>
                <w:sz w:val="20"/>
              </w:rPr>
              <w:t>2025</w:t>
            </w:r>
          </w:p>
        </w:tc>
        <w:tc>
          <w:tcPr>
            <w:tcW w:w="882" w:type="dxa"/>
            <w:tcBorders>
              <w:left w:val="single" w:sz="6" w:space="0" w:color="000000"/>
              <w:bottom w:val="single" w:sz="6" w:space="0" w:color="000000"/>
              <w:right w:val="single" w:sz="6" w:space="0" w:color="000000"/>
            </w:tcBorders>
          </w:tcPr>
          <w:p w:rsidR="00474AAC" w:rsidRDefault="00B74296">
            <w:pPr>
              <w:pStyle w:val="TableParagraph"/>
              <w:spacing w:before="1"/>
              <w:ind w:left="107"/>
              <w:rPr>
                <w:b/>
                <w:sz w:val="20"/>
              </w:rPr>
            </w:pPr>
            <w:r>
              <w:rPr>
                <w:b/>
                <w:spacing w:val="-4"/>
                <w:sz w:val="20"/>
              </w:rPr>
              <w:t>2026</w:t>
            </w:r>
          </w:p>
        </w:tc>
        <w:tc>
          <w:tcPr>
            <w:tcW w:w="1392" w:type="dxa"/>
            <w:tcBorders>
              <w:left w:val="single" w:sz="6" w:space="0" w:color="000000"/>
              <w:bottom w:val="single" w:sz="6" w:space="0" w:color="000000"/>
              <w:right w:val="single" w:sz="6" w:space="0" w:color="000000"/>
            </w:tcBorders>
          </w:tcPr>
          <w:p w:rsidR="00474AAC" w:rsidRDefault="00B74296">
            <w:pPr>
              <w:pStyle w:val="TableParagraph"/>
              <w:spacing w:before="1"/>
              <w:ind w:left="108"/>
              <w:rPr>
                <w:b/>
                <w:sz w:val="20"/>
              </w:rPr>
            </w:pPr>
            <w:r>
              <w:rPr>
                <w:b/>
                <w:spacing w:val="-4"/>
                <w:sz w:val="20"/>
              </w:rPr>
              <w:t>2027</w:t>
            </w:r>
          </w:p>
        </w:tc>
        <w:tc>
          <w:tcPr>
            <w:tcW w:w="1136" w:type="dxa"/>
            <w:tcBorders>
              <w:left w:val="single" w:sz="6" w:space="0" w:color="000000"/>
              <w:bottom w:val="single" w:sz="6" w:space="0" w:color="000000"/>
            </w:tcBorders>
          </w:tcPr>
          <w:p w:rsidR="00474AAC" w:rsidRDefault="00B74296">
            <w:pPr>
              <w:pStyle w:val="TableParagraph"/>
              <w:spacing w:before="1"/>
              <w:ind w:left="108"/>
              <w:rPr>
                <w:b/>
                <w:sz w:val="20"/>
              </w:rPr>
            </w:pPr>
            <w:r>
              <w:rPr>
                <w:b/>
                <w:spacing w:val="-4"/>
                <w:sz w:val="20"/>
              </w:rPr>
              <w:t>2028</w:t>
            </w:r>
          </w:p>
        </w:tc>
      </w:tr>
      <w:tr w:rsidR="00474AAC" w:rsidTr="003E7EA8">
        <w:trPr>
          <w:trHeight w:val="453"/>
        </w:trPr>
        <w:tc>
          <w:tcPr>
            <w:tcW w:w="3233" w:type="dxa"/>
            <w:tcBorders>
              <w:top w:val="single" w:sz="6" w:space="0" w:color="000000"/>
              <w:bottom w:val="single" w:sz="6" w:space="0" w:color="000000"/>
              <w:right w:val="single" w:sz="6" w:space="0" w:color="000000"/>
            </w:tcBorders>
            <w:shd w:val="clear" w:color="auto" w:fill="E2EFD9"/>
          </w:tcPr>
          <w:p w:rsidR="00474AAC" w:rsidRDefault="00B74296">
            <w:pPr>
              <w:pStyle w:val="TableParagraph"/>
              <w:spacing w:line="234" w:lineRule="exact"/>
              <w:ind w:left="107"/>
              <w:rPr>
                <w:sz w:val="20"/>
              </w:rPr>
            </w:pPr>
            <w:r>
              <w:rPr>
                <w:sz w:val="20"/>
              </w:rPr>
              <w:t>Genel</w:t>
            </w:r>
            <w:r>
              <w:rPr>
                <w:spacing w:val="-8"/>
                <w:sz w:val="20"/>
              </w:rPr>
              <w:t xml:space="preserve"> </w:t>
            </w:r>
            <w:r>
              <w:rPr>
                <w:spacing w:val="-2"/>
                <w:sz w:val="20"/>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E7EA8" w:rsidP="003E7EA8">
            <w:pPr>
              <w:pStyle w:val="TableParagraph"/>
              <w:jc w:val="center"/>
              <w:rPr>
                <w:rFonts w:ascii="Times New Roman"/>
                <w:sz w:val="20"/>
              </w:rPr>
            </w:pPr>
            <w:r>
              <w:rPr>
                <w:rFonts w:ascii="Times New Roman"/>
                <w:sz w:val="20"/>
              </w:rPr>
              <w:t>36000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E7EA8" w:rsidP="003E7EA8">
            <w:pPr>
              <w:pStyle w:val="TableParagraph"/>
              <w:jc w:val="center"/>
              <w:rPr>
                <w:rFonts w:ascii="Times New Roman"/>
                <w:sz w:val="20"/>
              </w:rPr>
            </w:pPr>
            <w:r>
              <w:rPr>
                <w:rFonts w:ascii="Times New Roman"/>
                <w:sz w:val="20"/>
              </w:rPr>
              <w:t>50000</w:t>
            </w:r>
          </w:p>
        </w:tc>
        <w:tc>
          <w:tcPr>
            <w:tcW w:w="882"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E7EA8" w:rsidP="003E7EA8">
            <w:pPr>
              <w:pStyle w:val="TableParagraph"/>
              <w:jc w:val="center"/>
              <w:rPr>
                <w:rFonts w:ascii="Times New Roman"/>
                <w:sz w:val="20"/>
              </w:rPr>
            </w:pPr>
            <w:r>
              <w:rPr>
                <w:rFonts w:ascii="Times New Roman"/>
                <w:sz w:val="20"/>
              </w:rPr>
              <w:t>80000</w:t>
            </w:r>
          </w:p>
        </w:tc>
        <w:tc>
          <w:tcPr>
            <w:tcW w:w="1392" w:type="dxa"/>
            <w:tcBorders>
              <w:top w:val="single" w:sz="6" w:space="0" w:color="000000"/>
              <w:left w:val="single" w:sz="6" w:space="0" w:color="000000"/>
              <w:bottom w:val="single" w:sz="6" w:space="0" w:color="000000"/>
              <w:right w:val="single" w:sz="6" w:space="0" w:color="000000"/>
            </w:tcBorders>
            <w:shd w:val="clear" w:color="auto" w:fill="E2EFD9"/>
          </w:tcPr>
          <w:p w:rsidR="00474AAC" w:rsidRDefault="003E7EA8" w:rsidP="003E7EA8">
            <w:pPr>
              <w:pStyle w:val="TableParagraph"/>
              <w:jc w:val="center"/>
              <w:rPr>
                <w:rFonts w:ascii="Times New Roman"/>
                <w:sz w:val="20"/>
              </w:rPr>
            </w:pPr>
            <w:r>
              <w:rPr>
                <w:rFonts w:ascii="Times New Roman"/>
                <w:sz w:val="20"/>
              </w:rPr>
              <w:t>100000</w:t>
            </w:r>
          </w:p>
        </w:tc>
        <w:tc>
          <w:tcPr>
            <w:tcW w:w="1136" w:type="dxa"/>
            <w:tcBorders>
              <w:top w:val="single" w:sz="6" w:space="0" w:color="000000"/>
              <w:left w:val="single" w:sz="6" w:space="0" w:color="000000"/>
              <w:bottom w:val="single" w:sz="6" w:space="0" w:color="000000"/>
            </w:tcBorders>
            <w:shd w:val="clear" w:color="auto" w:fill="E2EFD9"/>
          </w:tcPr>
          <w:p w:rsidR="00474AAC" w:rsidRDefault="003E7EA8" w:rsidP="003E7EA8">
            <w:pPr>
              <w:pStyle w:val="TableParagraph"/>
              <w:jc w:val="center"/>
              <w:rPr>
                <w:rFonts w:ascii="Times New Roman"/>
                <w:sz w:val="20"/>
              </w:rPr>
            </w:pPr>
            <w:r>
              <w:rPr>
                <w:rFonts w:ascii="Times New Roman"/>
                <w:sz w:val="20"/>
              </w:rPr>
              <w:t>120000</w:t>
            </w:r>
          </w:p>
        </w:tc>
      </w:tr>
      <w:tr w:rsidR="003E7EA8" w:rsidTr="003E7EA8">
        <w:trPr>
          <w:trHeight w:val="452"/>
        </w:trPr>
        <w:tc>
          <w:tcPr>
            <w:tcW w:w="3233" w:type="dxa"/>
            <w:tcBorders>
              <w:top w:val="single" w:sz="6" w:space="0" w:color="000000"/>
              <w:bottom w:val="single" w:sz="6" w:space="0" w:color="000000"/>
              <w:right w:val="single" w:sz="6" w:space="0" w:color="000000"/>
            </w:tcBorders>
          </w:tcPr>
          <w:p w:rsidR="003E7EA8" w:rsidRDefault="003E7EA8" w:rsidP="003E7EA8">
            <w:pPr>
              <w:pStyle w:val="TableParagraph"/>
              <w:spacing w:line="234" w:lineRule="exact"/>
              <w:ind w:left="107"/>
              <w:rPr>
                <w:sz w:val="20"/>
              </w:rPr>
            </w:pPr>
            <w:r>
              <w:rPr>
                <w:sz w:val="20"/>
              </w:rPr>
              <w:t>Okul</w:t>
            </w:r>
            <w:r>
              <w:rPr>
                <w:spacing w:val="-4"/>
                <w:sz w:val="20"/>
              </w:rPr>
              <w:t xml:space="preserve"> </w:t>
            </w:r>
            <w:r>
              <w:rPr>
                <w:sz w:val="20"/>
              </w:rPr>
              <w:t>Aile</w:t>
            </w:r>
            <w:r>
              <w:rPr>
                <w:spacing w:val="-7"/>
                <w:sz w:val="20"/>
              </w:rPr>
              <w:t xml:space="preserve"> </w:t>
            </w:r>
            <w:r>
              <w:rPr>
                <w:spacing w:val="-2"/>
                <w:sz w:val="20"/>
              </w:rPr>
              <w:t>Birliği</w:t>
            </w:r>
          </w:p>
        </w:tc>
        <w:tc>
          <w:tcPr>
            <w:tcW w:w="127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5000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2"/>
        </w:trPr>
        <w:tc>
          <w:tcPr>
            <w:tcW w:w="3233" w:type="dxa"/>
            <w:tcBorders>
              <w:top w:val="single" w:sz="6" w:space="0" w:color="000000"/>
              <w:bottom w:val="single" w:sz="6" w:space="0" w:color="000000"/>
              <w:right w:val="single" w:sz="6" w:space="0" w:color="000000"/>
            </w:tcBorders>
            <w:shd w:val="clear" w:color="auto" w:fill="E2EFD9"/>
          </w:tcPr>
          <w:p w:rsidR="003E7EA8" w:rsidRDefault="003E7EA8" w:rsidP="003E7EA8">
            <w:pPr>
              <w:pStyle w:val="TableParagraph"/>
              <w:spacing w:line="234" w:lineRule="exact"/>
              <w:ind w:left="107"/>
              <w:rPr>
                <w:sz w:val="20"/>
              </w:rPr>
            </w:pPr>
            <w:r>
              <w:rPr>
                <w:sz w:val="20"/>
              </w:rPr>
              <w:t>Özel</w:t>
            </w:r>
            <w:r>
              <w:rPr>
                <w:spacing w:val="-7"/>
                <w:sz w:val="20"/>
              </w:rPr>
              <w:t xml:space="preserve"> </w:t>
            </w:r>
            <w:r>
              <w:rPr>
                <w:spacing w:val="-2"/>
                <w:sz w:val="20"/>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2"/>
        </w:trPr>
        <w:tc>
          <w:tcPr>
            <w:tcW w:w="3233" w:type="dxa"/>
            <w:tcBorders>
              <w:top w:val="single" w:sz="6" w:space="0" w:color="000000"/>
              <w:bottom w:val="single" w:sz="6" w:space="0" w:color="000000"/>
              <w:right w:val="single" w:sz="6" w:space="0" w:color="000000"/>
            </w:tcBorders>
          </w:tcPr>
          <w:p w:rsidR="003E7EA8" w:rsidRDefault="003E7EA8" w:rsidP="003E7EA8">
            <w:pPr>
              <w:pStyle w:val="TableParagraph"/>
              <w:spacing w:line="234" w:lineRule="exact"/>
              <w:ind w:left="107"/>
              <w:rPr>
                <w:sz w:val="20"/>
              </w:rPr>
            </w:pPr>
            <w:r>
              <w:rPr>
                <w:sz w:val="20"/>
              </w:rPr>
              <w:t>Kira</w:t>
            </w:r>
            <w:r>
              <w:rPr>
                <w:spacing w:val="-7"/>
                <w:sz w:val="20"/>
              </w:rPr>
              <w:t xml:space="preserve"> </w:t>
            </w:r>
            <w:r>
              <w:rPr>
                <w:spacing w:val="-2"/>
                <w:sz w:val="20"/>
              </w:rPr>
              <w:t>Gelirleri</w:t>
            </w:r>
          </w:p>
        </w:tc>
        <w:tc>
          <w:tcPr>
            <w:tcW w:w="127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3"/>
        </w:trPr>
        <w:tc>
          <w:tcPr>
            <w:tcW w:w="3233" w:type="dxa"/>
            <w:tcBorders>
              <w:top w:val="single" w:sz="6" w:space="0" w:color="000000"/>
              <w:bottom w:val="single" w:sz="6" w:space="0" w:color="000000"/>
              <w:right w:val="single" w:sz="6" w:space="0" w:color="000000"/>
            </w:tcBorders>
            <w:shd w:val="clear" w:color="auto" w:fill="E2EFD9"/>
          </w:tcPr>
          <w:p w:rsidR="003E7EA8" w:rsidRDefault="003E7EA8" w:rsidP="003E7EA8">
            <w:pPr>
              <w:pStyle w:val="TableParagraph"/>
              <w:spacing w:line="234" w:lineRule="exact"/>
              <w:ind w:left="107"/>
              <w:rPr>
                <w:sz w:val="20"/>
              </w:rPr>
            </w:pPr>
            <w:r>
              <w:rPr>
                <w:sz w:val="20"/>
              </w:rPr>
              <w:t>Döner</w:t>
            </w:r>
            <w:r>
              <w:rPr>
                <w:spacing w:val="-8"/>
                <w:sz w:val="20"/>
              </w:rPr>
              <w:t xml:space="preserve"> </w:t>
            </w:r>
            <w:r>
              <w:rPr>
                <w:spacing w:val="-2"/>
                <w:sz w:val="20"/>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2"/>
        </w:trPr>
        <w:tc>
          <w:tcPr>
            <w:tcW w:w="3233" w:type="dxa"/>
            <w:tcBorders>
              <w:top w:val="single" w:sz="6" w:space="0" w:color="000000"/>
              <w:bottom w:val="single" w:sz="6" w:space="0" w:color="000000"/>
              <w:right w:val="single" w:sz="6" w:space="0" w:color="000000"/>
            </w:tcBorders>
            <w:shd w:val="clear" w:color="auto" w:fill="E2EFD9"/>
          </w:tcPr>
          <w:p w:rsidR="003E7EA8" w:rsidRDefault="003E7EA8" w:rsidP="003E7EA8">
            <w:pPr>
              <w:pStyle w:val="TableParagraph"/>
              <w:spacing w:line="234" w:lineRule="exact"/>
              <w:ind w:left="107"/>
              <w:rPr>
                <w:sz w:val="20"/>
              </w:rPr>
            </w:pPr>
            <w:r>
              <w:rPr>
                <w:sz w:val="20"/>
              </w:rPr>
              <w:t>Dış</w:t>
            </w:r>
            <w:r>
              <w:rPr>
                <w:spacing w:val="-5"/>
                <w:sz w:val="20"/>
              </w:rPr>
              <w:t xml:space="preserve"> </w:t>
            </w:r>
            <w:r>
              <w:rPr>
                <w:spacing w:val="-2"/>
                <w:sz w:val="20"/>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3E7EA8" w:rsidRDefault="003E7EA8" w:rsidP="003E7EA8">
            <w:pPr>
              <w:pStyle w:val="TableParagraph"/>
              <w:jc w:val="center"/>
              <w:rPr>
                <w:rFonts w:ascii="Times New Roman"/>
                <w:sz w:val="20"/>
              </w:rPr>
            </w:pPr>
            <w:r>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3"/>
        </w:trPr>
        <w:tc>
          <w:tcPr>
            <w:tcW w:w="3233" w:type="dxa"/>
            <w:tcBorders>
              <w:top w:val="single" w:sz="6" w:space="0" w:color="000000"/>
              <w:bottom w:val="single" w:sz="6" w:space="0" w:color="000000"/>
              <w:right w:val="single" w:sz="6" w:space="0" w:color="000000"/>
            </w:tcBorders>
          </w:tcPr>
          <w:p w:rsidR="003E7EA8" w:rsidRDefault="003E7EA8" w:rsidP="003E7EA8">
            <w:pPr>
              <w:pStyle w:val="TableParagraph"/>
              <w:spacing w:line="234" w:lineRule="exact"/>
              <w:ind w:left="107"/>
              <w:rPr>
                <w:sz w:val="20"/>
              </w:rPr>
            </w:pPr>
            <w:r>
              <w:rPr>
                <w:spacing w:val="-2"/>
                <w:sz w:val="20"/>
              </w:rPr>
              <w:t>Diğer</w:t>
            </w:r>
          </w:p>
        </w:tc>
        <w:tc>
          <w:tcPr>
            <w:tcW w:w="127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88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392" w:type="dxa"/>
            <w:tcBorders>
              <w:top w:val="single" w:sz="6" w:space="0" w:color="000000"/>
              <w:left w:val="single" w:sz="6" w:space="0" w:color="000000"/>
              <w:bottom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c>
          <w:tcPr>
            <w:tcW w:w="1136" w:type="dxa"/>
            <w:tcBorders>
              <w:top w:val="single" w:sz="6" w:space="0" w:color="000000"/>
              <w:left w:val="single" w:sz="6" w:space="0" w:color="000000"/>
              <w:bottom w:val="single" w:sz="6" w:space="0" w:color="000000"/>
            </w:tcBorders>
          </w:tcPr>
          <w:p w:rsidR="003E7EA8" w:rsidRDefault="003E7EA8" w:rsidP="003E7EA8">
            <w:pPr>
              <w:pStyle w:val="TableParagraph"/>
              <w:jc w:val="center"/>
              <w:rPr>
                <w:rFonts w:ascii="Times New Roman"/>
                <w:sz w:val="20"/>
              </w:rPr>
            </w:pPr>
            <w:r>
              <w:rPr>
                <w:rFonts w:ascii="Times New Roman"/>
                <w:sz w:val="20"/>
              </w:rPr>
              <w:t>0</w:t>
            </w:r>
          </w:p>
        </w:tc>
      </w:tr>
      <w:tr w:rsidR="003E7EA8" w:rsidTr="003E7EA8">
        <w:trPr>
          <w:trHeight w:val="452"/>
        </w:trPr>
        <w:tc>
          <w:tcPr>
            <w:tcW w:w="3233" w:type="dxa"/>
            <w:tcBorders>
              <w:top w:val="single" w:sz="6" w:space="0" w:color="000000"/>
              <w:right w:val="single" w:sz="6" w:space="0" w:color="000000"/>
            </w:tcBorders>
          </w:tcPr>
          <w:p w:rsidR="003E7EA8" w:rsidRDefault="003E7EA8" w:rsidP="003E7EA8">
            <w:pPr>
              <w:pStyle w:val="TableParagraph"/>
              <w:spacing w:line="234" w:lineRule="exact"/>
              <w:ind w:left="107"/>
              <w:rPr>
                <w:sz w:val="20"/>
              </w:rPr>
            </w:pPr>
            <w:r>
              <w:rPr>
                <w:spacing w:val="-2"/>
                <w:sz w:val="20"/>
              </w:rPr>
              <w:t>TOPLAM</w:t>
            </w:r>
          </w:p>
        </w:tc>
        <w:tc>
          <w:tcPr>
            <w:tcW w:w="1272" w:type="dxa"/>
            <w:tcBorders>
              <w:top w:val="single" w:sz="6" w:space="0" w:color="000000"/>
              <w:left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41000</w:t>
            </w:r>
          </w:p>
        </w:tc>
        <w:tc>
          <w:tcPr>
            <w:tcW w:w="1138" w:type="dxa"/>
            <w:tcBorders>
              <w:top w:val="single" w:sz="6" w:space="0" w:color="000000"/>
              <w:left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50000</w:t>
            </w:r>
          </w:p>
        </w:tc>
        <w:tc>
          <w:tcPr>
            <w:tcW w:w="882" w:type="dxa"/>
            <w:tcBorders>
              <w:top w:val="single" w:sz="6" w:space="0" w:color="000000"/>
              <w:left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80000</w:t>
            </w:r>
          </w:p>
        </w:tc>
        <w:tc>
          <w:tcPr>
            <w:tcW w:w="1392" w:type="dxa"/>
            <w:tcBorders>
              <w:top w:val="single" w:sz="6" w:space="0" w:color="000000"/>
              <w:left w:val="single" w:sz="6" w:space="0" w:color="000000"/>
              <w:right w:val="single" w:sz="6" w:space="0" w:color="000000"/>
            </w:tcBorders>
          </w:tcPr>
          <w:p w:rsidR="003E7EA8" w:rsidRDefault="003E7EA8" w:rsidP="003E7EA8">
            <w:pPr>
              <w:pStyle w:val="TableParagraph"/>
              <w:jc w:val="center"/>
              <w:rPr>
                <w:rFonts w:ascii="Times New Roman"/>
                <w:sz w:val="20"/>
              </w:rPr>
            </w:pPr>
            <w:r>
              <w:rPr>
                <w:rFonts w:ascii="Times New Roman"/>
                <w:sz w:val="20"/>
              </w:rPr>
              <w:t>100000</w:t>
            </w:r>
          </w:p>
        </w:tc>
        <w:tc>
          <w:tcPr>
            <w:tcW w:w="1136" w:type="dxa"/>
            <w:tcBorders>
              <w:top w:val="single" w:sz="6" w:space="0" w:color="000000"/>
              <w:left w:val="single" w:sz="6" w:space="0" w:color="000000"/>
            </w:tcBorders>
          </w:tcPr>
          <w:p w:rsidR="003E7EA8" w:rsidRDefault="003E7EA8" w:rsidP="003E7EA8">
            <w:pPr>
              <w:pStyle w:val="TableParagraph"/>
              <w:jc w:val="center"/>
              <w:rPr>
                <w:rFonts w:ascii="Times New Roman"/>
                <w:sz w:val="20"/>
              </w:rPr>
            </w:pPr>
            <w:r>
              <w:rPr>
                <w:rFonts w:ascii="Times New Roman"/>
                <w:sz w:val="20"/>
              </w:rPr>
              <w:t>120000</w:t>
            </w:r>
          </w:p>
        </w:tc>
      </w:tr>
    </w:tbl>
    <w:p w:rsidR="00474AAC" w:rsidRDefault="00474AAC">
      <w:pPr>
        <w:pStyle w:val="GvdeMetni"/>
        <w:spacing w:before="49"/>
        <w:rPr>
          <w:b/>
          <w:sz w:val="20"/>
        </w:rPr>
      </w:pPr>
    </w:p>
    <w:p w:rsidR="00474AAC" w:rsidRDefault="00474AAC">
      <w:pPr>
        <w:pStyle w:val="GvdeMetni"/>
        <w:spacing w:before="1"/>
      </w:pPr>
    </w:p>
    <w:p w:rsidR="00474AAC" w:rsidRDefault="00B74296">
      <w:pPr>
        <w:ind w:left="958"/>
        <w:jc w:val="both"/>
        <w:rPr>
          <w:b/>
          <w:sz w:val="20"/>
        </w:rPr>
      </w:pPr>
      <w:r>
        <w:rPr>
          <w:b/>
          <w:sz w:val="20"/>
        </w:rPr>
        <w:t>Tablo</w:t>
      </w:r>
      <w:r>
        <w:rPr>
          <w:b/>
          <w:spacing w:val="-6"/>
          <w:sz w:val="20"/>
        </w:rPr>
        <w:t xml:space="preserve"> </w:t>
      </w:r>
      <w:r>
        <w:rPr>
          <w:b/>
          <w:sz w:val="20"/>
        </w:rPr>
        <w:t>18.</w:t>
      </w:r>
      <w:r>
        <w:rPr>
          <w:b/>
          <w:spacing w:val="-8"/>
          <w:sz w:val="20"/>
        </w:rPr>
        <w:t xml:space="preserve"> </w:t>
      </w:r>
      <w:r>
        <w:rPr>
          <w:b/>
          <w:sz w:val="20"/>
        </w:rPr>
        <w:t>Harcama</w:t>
      </w:r>
      <w:r>
        <w:rPr>
          <w:b/>
          <w:spacing w:val="-7"/>
          <w:sz w:val="20"/>
        </w:rPr>
        <w:t xml:space="preserve"> </w:t>
      </w:r>
      <w:r>
        <w:rPr>
          <w:b/>
          <w:spacing w:val="-2"/>
          <w:sz w:val="20"/>
        </w:rPr>
        <w:t>Kalemler</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30"/>
        <w:gridCol w:w="5321"/>
      </w:tblGrid>
      <w:tr w:rsidR="00474AAC">
        <w:trPr>
          <w:trHeight w:val="253"/>
        </w:trPr>
        <w:tc>
          <w:tcPr>
            <w:tcW w:w="3730" w:type="dxa"/>
          </w:tcPr>
          <w:p w:rsidR="00474AAC" w:rsidRDefault="00B74296">
            <w:pPr>
              <w:pStyle w:val="TableParagraph"/>
              <w:spacing w:line="234" w:lineRule="exact"/>
              <w:ind w:left="827"/>
              <w:rPr>
                <w:b/>
                <w:sz w:val="20"/>
              </w:rPr>
            </w:pPr>
            <w:r>
              <w:rPr>
                <w:b/>
                <w:spacing w:val="-2"/>
                <w:sz w:val="20"/>
              </w:rPr>
              <w:t>Harcama</w:t>
            </w:r>
            <w:r>
              <w:rPr>
                <w:b/>
                <w:spacing w:val="2"/>
                <w:sz w:val="20"/>
              </w:rPr>
              <w:t xml:space="preserve"> </w:t>
            </w:r>
            <w:r>
              <w:rPr>
                <w:b/>
                <w:spacing w:val="-2"/>
                <w:sz w:val="20"/>
              </w:rPr>
              <w:t>Kalemi</w:t>
            </w:r>
          </w:p>
        </w:tc>
        <w:tc>
          <w:tcPr>
            <w:tcW w:w="5321" w:type="dxa"/>
          </w:tcPr>
          <w:p w:rsidR="00474AAC" w:rsidRDefault="00B74296">
            <w:pPr>
              <w:pStyle w:val="TableParagraph"/>
              <w:spacing w:line="234" w:lineRule="exact"/>
              <w:ind w:left="827"/>
              <w:rPr>
                <w:b/>
                <w:sz w:val="20"/>
              </w:rPr>
            </w:pPr>
            <w:r>
              <w:rPr>
                <w:b/>
                <w:spacing w:val="-2"/>
                <w:sz w:val="20"/>
              </w:rPr>
              <w:t>Çeşitleri</w:t>
            </w:r>
          </w:p>
        </w:tc>
      </w:tr>
      <w:tr w:rsidR="00474AAC">
        <w:trPr>
          <w:trHeight w:val="505"/>
        </w:trPr>
        <w:tc>
          <w:tcPr>
            <w:tcW w:w="3730" w:type="dxa"/>
            <w:shd w:val="clear" w:color="auto" w:fill="E2EFD9"/>
          </w:tcPr>
          <w:p w:rsidR="00474AAC" w:rsidRDefault="00B74296">
            <w:pPr>
              <w:pStyle w:val="TableParagraph"/>
              <w:spacing w:line="234" w:lineRule="exact"/>
              <w:ind w:left="107"/>
              <w:rPr>
                <w:sz w:val="20"/>
              </w:rPr>
            </w:pPr>
            <w:r>
              <w:rPr>
                <w:spacing w:val="-2"/>
                <w:sz w:val="20"/>
              </w:rPr>
              <w:t>Personel</w:t>
            </w:r>
          </w:p>
        </w:tc>
        <w:tc>
          <w:tcPr>
            <w:tcW w:w="5321" w:type="dxa"/>
            <w:shd w:val="clear" w:color="auto" w:fill="E2EFD9"/>
          </w:tcPr>
          <w:p w:rsidR="00474AAC" w:rsidRDefault="00B74296">
            <w:pPr>
              <w:pStyle w:val="TableParagraph"/>
              <w:spacing w:line="234" w:lineRule="exact"/>
              <w:ind w:left="467"/>
              <w:rPr>
                <w:sz w:val="20"/>
              </w:rPr>
            </w:pPr>
            <w:r>
              <w:rPr>
                <w:sz w:val="20"/>
              </w:rPr>
              <w:t>Sözleşmeli</w:t>
            </w:r>
            <w:r>
              <w:rPr>
                <w:spacing w:val="-9"/>
                <w:sz w:val="20"/>
              </w:rPr>
              <w:t xml:space="preserve"> </w:t>
            </w:r>
            <w:r>
              <w:rPr>
                <w:sz w:val="20"/>
              </w:rPr>
              <w:t>olarak</w:t>
            </w:r>
            <w:r>
              <w:rPr>
                <w:spacing w:val="-8"/>
                <w:sz w:val="20"/>
              </w:rPr>
              <w:t xml:space="preserve"> </w:t>
            </w:r>
            <w:r>
              <w:rPr>
                <w:sz w:val="20"/>
              </w:rPr>
              <w:t>çalışan</w:t>
            </w:r>
            <w:r>
              <w:rPr>
                <w:spacing w:val="-9"/>
                <w:sz w:val="20"/>
              </w:rPr>
              <w:t xml:space="preserve"> </w:t>
            </w:r>
            <w:r>
              <w:rPr>
                <w:sz w:val="20"/>
              </w:rPr>
              <w:t>personelin</w:t>
            </w:r>
            <w:r>
              <w:rPr>
                <w:spacing w:val="-10"/>
                <w:sz w:val="20"/>
              </w:rPr>
              <w:t xml:space="preserve"> </w:t>
            </w:r>
            <w:r>
              <w:rPr>
                <w:sz w:val="20"/>
              </w:rPr>
              <w:t>(sekreter</w:t>
            </w:r>
            <w:r>
              <w:rPr>
                <w:spacing w:val="-9"/>
                <w:sz w:val="20"/>
              </w:rPr>
              <w:t xml:space="preserve"> </w:t>
            </w:r>
            <w:r>
              <w:rPr>
                <w:spacing w:val="-2"/>
                <w:sz w:val="20"/>
              </w:rPr>
              <w:t>temizlik,</w:t>
            </w:r>
          </w:p>
          <w:p w:rsidR="00474AAC" w:rsidRDefault="00B74296">
            <w:pPr>
              <w:pStyle w:val="TableParagraph"/>
              <w:spacing w:before="17"/>
              <w:ind w:left="467"/>
              <w:rPr>
                <w:sz w:val="20"/>
              </w:rPr>
            </w:pPr>
            <w:r>
              <w:rPr>
                <w:sz w:val="20"/>
              </w:rPr>
              <w:t>güvenlik)</w:t>
            </w:r>
            <w:r>
              <w:rPr>
                <w:spacing w:val="-7"/>
                <w:sz w:val="20"/>
              </w:rPr>
              <w:t xml:space="preserve"> </w:t>
            </w:r>
            <w:r>
              <w:rPr>
                <w:sz w:val="20"/>
              </w:rPr>
              <w:t>ücret,</w:t>
            </w:r>
            <w:r>
              <w:rPr>
                <w:spacing w:val="-6"/>
                <w:sz w:val="20"/>
              </w:rPr>
              <w:t xml:space="preserve"> </w:t>
            </w:r>
            <w:r>
              <w:rPr>
                <w:sz w:val="20"/>
              </w:rPr>
              <w:t>vergi,</w:t>
            </w:r>
            <w:r>
              <w:rPr>
                <w:spacing w:val="-7"/>
                <w:sz w:val="20"/>
              </w:rPr>
              <w:t xml:space="preserve"> </w:t>
            </w:r>
            <w:r>
              <w:rPr>
                <w:sz w:val="20"/>
              </w:rPr>
              <w:t>sigorta</w:t>
            </w:r>
            <w:r>
              <w:rPr>
                <w:spacing w:val="-6"/>
                <w:sz w:val="20"/>
              </w:rPr>
              <w:t xml:space="preserve"> </w:t>
            </w:r>
            <w:r>
              <w:rPr>
                <w:sz w:val="20"/>
              </w:rPr>
              <w:t>vb.</w:t>
            </w:r>
            <w:r>
              <w:rPr>
                <w:spacing w:val="-7"/>
                <w:sz w:val="20"/>
              </w:rPr>
              <w:t xml:space="preserve"> </w:t>
            </w:r>
            <w:r>
              <w:rPr>
                <w:spacing w:val="-2"/>
                <w:sz w:val="20"/>
              </w:rPr>
              <w:t>giderleri</w:t>
            </w:r>
          </w:p>
        </w:tc>
      </w:tr>
      <w:tr w:rsidR="00474AAC">
        <w:trPr>
          <w:trHeight w:val="757"/>
        </w:trPr>
        <w:tc>
          <w:tcPr>
            <w:tcW w:w="3730" w:type="dxa"/>
          </w:tcPr>
          <w:p w:rsidR="00474AAC" w:rsidRDefault="00B74296">
            <w:pPr>
              <w:pStyle w:val="TableParagraph"/>
              <w:spacing w:line="234" w:lineRule="exact"/>
              <w:ind w:left="107"/>
              <w:rPr>
                <w:sz w:val="20"/>
              </w:rPr>
            </w:pPr>
            <w:r>
              <w:rPr>
                <w:spacing w:val="-2"/>
                <w:sz w:val="20"/>
              </w:rPr>
              <w:t>Onarım</w:t>
            </w:r>
          </w:p>
        </w:tc>
        <w:tc>
          <w:tcPr>
            <w:tcW w:w="5321" w:type="dxa"/>
          </w:tcPr>
          <w:p w:rsidR="00474AAC" w:rsidRDefault="00B74296">
            <w:pPr>
              <w:pStyle w:val="TableParagraph"/>
              <w:spacing w:line="234" w:lineRule="exact"/>
              <w:ind w:left="467"/>
              <w:rPr>
                <w:sz w:val="20"/>
              </w:rPr>
            </w:pPr>
            <w:r>
              <w:rPr>
                <w:sz w:val="20"/>
              </w:rPr>
              <w:t>Okul/kurum</w:t>
            </w:r>
            <w:r>
              <w:rPr>
                <w:spacing w:val="-7"/>
                <w:sz w:val="20"/>
              </w:rPr>
              <w:t xml:space="preserve"> </w:t>
            </w:r>
            <w:r>
              <w:rPr>
                <w:sz w:val="20"/>
              </w:rPr>
              <w:t>binası</w:t>
            </w:r>
            <w:r>
              <w:rPr>
                <w:spacing w:val="-7"/>
                <w:sz w:val="20"/>
              </w:rPr>
              <w:t xml:space="preserve"> </w:t>
            </w:r>
            <w:r>
              <w:rPr>
                <w:sz w:val="20"/>
              </w:rPr>
              <w:t>ve</w:t>
            </w:r>
            <w:r>
              <w:rPr>
                <w:spacing w:val="-9"/>
                <w:sz w:val="20"/>
              </w:rPr>
              <w:t xml:space="preserve"> </w:t>
            </w:r>
            <w:r>
              <w:rPr>
                <w:sz w:val="20"/>
              </w:rPr>
              <w:t>tesisatlarıyla</w:t>
            </w:r>
            <w:r>
              <w:rPr>
                <w:spacing w:val="-6"/>
                <w:sz w:val="20"/>
              </w:rPr>
              <w:t xml:space="preserve"> </w:t>
            </w:r>
            <w:r>
              <w:rPr>
                <w:sz w:val="20"/>
              </w:rPr>
              <w:t>ilgili</w:t>
            </w:r>
            <w:r>
              <w:rPr>
                <w:spacing w:val="-7"/>
                <w:sz w:val="20"/>
              </w:rPr>
              <w:t xml:space="preserve"> </w:t>
            </w:r>
            <w:r>
              <w:rPr>
                <w:sz w:val="20"/>
              </w:rPr>
              <w:t>her</w:t>
            </w:r>
            <w:r>
              <w:rPr>
                <w:spacing w:val="-6"/>
                <w:sz w:val="20"/>
              </w:rPr>
              <w:t xml:space="preserve"> </w:t>
            </w:r>
            <w:r>
              <w:rPr>
                <w:spacing w:val="-4"/>
                <w:sz w:val="20"/>
              </w:rPr>
              <w:t>türlü</w:t>
            </w:r>
          </w:p>
          <w:p w:rsidR="00474AAC" w:rsidRDefault="00B74296">
            <w:pPr>
              <w:pStyle w:val="TableParagraph"/>
              <w:spacing w:before="4" w:line="250" w:lineRule="atLeast"/>
              <w:ind w:left="467"/>
              <w:rPr>
                <w:sz w:val="20"/>
              </w:rPr>
            </w:pPr>
            <w:r>
              <w:rPr>
                <w:sz w:val="20"/>
              </w:rPr>
              <w:t>küçük</w:t>
            </w:r>
            <w:r>
              <w:rPr>
                <w:spacing w:val="-7"/>
                <w:sz w:val="20"/>
              </w:rPr>
              <w:t xml:space="preserve"> </w:t>
            </w:r>
            <w:r>
              <w:rPr>
                <w:sz w:val="20"/>
              </w:rPr>
              <w:t>onarım;</w:t>
            </w:r>
            <w:r>
              <w:rPr>
                <w:spacing w:val="-6"/>
                <w:sz w:val="20"/>
              </w:rPr>
              <w:t xml:space="preserve"> </w:t>
            </w:r>
            <w:r>
              <w:rPr>
                <w:sz w:val="20"/>
              </w:rPr>
              <w:t>makine,</w:t>
            </w:r>
            <w:r>
              <w:rPr>
                <w:spacing w:val="-6"/>
                <w:sz w:val="20"/>
              </w:rPr>
              <w:t xml:space="preserve"> </w:t>
            </w:r>
            <w:r>
              <w:rPr>
                <w:sz w:val="20"/>
              </w:rPr>
              <w:t>bilgisayar,</w:t>
            </w:r>
            <w:r>
              <w:rPr>
                <w:spacing w:val="-8"/>
                <w:sz w:val="20"/>
              </w:rPr>
              <w:t xml:space="preserve"> </w:t>
            </w:r>
            <w:r>
              <w:rPr>
                <w:sz w:val="20"/>
              </w:rPr>
              <w:t>yazıcı</w:t>
            </w:r>
            <w:r>
              <w:rPr>
                <w:spacing w:val="-8"/>
                <w:sz w:val="20"/>
              </w:rPr>
              <w:t xml:space="preserve"> </w:t>
            </w:r>
            <w:r>
              <w:rPr>
                <w:sz w:val="20"/>
              </w:rPr>
              <w:t>vb.</w:t>
            </w:r>
            <w:r>
              <w:rPr>
                <w:spacing w:val="-6"/>
                <w:sz w:val="20"/>
              </w:rPr>
              <w:t xml:space="preserve"> </w:t>
            </w:r>
            <w:r>
              <w:rPr>
                <w:sz w:val="20"/>
              </w:rPr>
              <w:t xml:space="preserve">bakım </w:t>
            </w:r>
            <w:r>
              <w:rPr>
                <w:spacing w:val="-2"/>
                <w:sz w:val="20"/>
              </w:rPr>
              <w:t>giderleri</w:t>
            </w:r>
          </w:p>
        </w:tc>
      </w:tr>
      <w:tr w:rsidR="00474AAC">
        <w:trPr>
          <w:trHeight w:val="253"/>
        </w:trPr>
        <w:tc>
          <w:tcPr>
            <w:tcW w:w="3730" w:type="dxa"/>
            <w:shd w:val="clear" w:color="auto" w:fill="E2EFD9"/>
          </w:tcPr>
          <w:p w:rsidR="00474AAC" w:rsidRDefault="00B74296">
            <w:pPr>
              <w:pStyle w:val="TableParagraph"/>
              <w:spacing w:before="1" w:line="232" w:lineRule="exact"/>
              <w:ind w:left="107"/>
              <w:rPr>
                <w:sz w:val="20"/>
              </w:rPr>
            </w:pPr>
            <w:r>
              <w:rPr>
                <w:spacing w:val="-2"/>
                <w:sz w:val="20"/>
              </w:rPr>
              <w:t>Sosyal-sportif</w:t>
            </w:r>
            <w:r>
              <w:rPr>
                <w:spacing w:val="10"/>
                <w:sz w:val="20"/>
              </w:rPr>
              <w:t xml:space="preserve"> </w:t>
            </w:r>
            <w:r>
              <w:rPr>
                <w:spacing w:val="-2"/>
                <w:sz w:val="20"/>
              </w:rPr>
              <w:t>faaliyetler</w:t>
            </w:r>
          </w:p>
        </w:tc>
        <w:tc>
          <w:tcPr>
            <w:tcW w:w="5321" w:type="dxa"/>
            <w:shd w:val="clear" w:color="auto" w:fill="E2EFD9"/>
          </w:tcPr>
          <w:p w:rsidR="00474AAC" w:rsidRDefault="00B74296">
            <w:pPr>
              <w:pStyle w:val="TableParagraph"/>
              <w:spacing w:before="1" w:line="232" w:lineRule="exact"/>
              <w:ind w:left="467"/>
              <w:rPr>
                <w:sz w:val="20"/>
              </w:rPr>
            </w:pPr>
            <w:r>
              <w:rPr>
                <w:sz w:val="20"/>
              </w:rPr>
              <w:t>Etkinlikler</w:t>
            </w:r>
            <w:r>
              <w:rPr>
                <w:spacing w:val="-8"/>
                <w:sz w:val="20"/>
              </w:rPr>
              <w:t xml:space="preserve"> </w:t>
            </w:r>
            <w:r>
              <w:rPr>
                <w:sz w:val="20"/>
              </w:rPr>
              <w:t>ile</w:t>
            </w:r>
            <w:r>
              <w:rPr>
                <w:spacing w:val="-8"/>
                <w:sz w:val="20"/>
              </w:rPr>
              <w:t xml:space="preserve"> </w:t>
            </w:r>
            <w:r>
              <w:rPr>
                <w:sz w:val="20"/>
              </w:rPr>
              <w:t>ilgili</w:t>
            </w:r>
            <w:r>
              <w:rPr>
                <w:spacing w:val="-6"/>
                <w:sz w:val="20"/>
              </w:rPr>
              <w:t xml:space="preserve"> </w:t>
            </w:r>
            <w:r>
              <w:rPr>
                <w:spacing w:val="-2"/>
                <w:sz w:val="20"/>
              </w:rPr>
              <w:t>giderler</w:t>
            </w:r>
          </w:p>
        </w:tc>
      </w:tr>
      <w:tr w:rsidR="00474AAC">
        <w:trPr>
          <w:trHeight w:val="253"/>
        </w:trPr>
        <w:tc>
          <w:tcPr>
            <w:tcW w:w="3730" w:type="dxa"/>
          </w:tcPr>
          <w:p w:rsidR="00474AAC" w:rsidRDefault="00B74296">
            <w:pPr>
              <w:pStyle w:val="TableParagraph"/>
              <w:spacing w:before="1" w:line="232" w:lineRule="exact"/>
              <w:ind w:left="107"/>
              <w:rPr>
                <w:sz w:val="20"/>
              </w:rPr>
            </w:pPr>
            <w:r>
              <w:rPr>
                <w:spacing w:val="-2"/>
                <w:sz w:val="20"/>
              </w:rPr>
              <w:t>Temizlik</w:t>
            </w:r>
          </w:p>
        </w:tc>
        <w:tc>
          <w:tcPr>
            <w:tcW w:w="5321" w:type="dxa"/>
          </w:tcPr>
          <w:p w:rsidR="00474AAC" w:rsidRDefault="00B74296">
            <w:pPr>
              <w:pStyle w:val="TableParagraph"/>
              <w:spacing w:before="1" w:line="232" w:lineRule="exact"/>
              <w:ind w:left="467"/>
              <w:rPr>
                <w:sz w:val="20"/>
              </w:rPr>
            </w:pPr>
            <w:r>
              <w:rPr>
                <w:spacing w:val="-2"/>
                <w:sz w:val="20"/>
              </w:rPr>
              <w:t>Temizlik</w:t>
            </w:r>
            <w:r>
              <w:rPr>
                <w:spacing w:val="6"/>
                <w:sz w:val="20"/>
              </w:rPr>
              <w:t xml:space="preserve"> </w:t>
            </w:r>
            <w:r>
              <w:rPr>
                <w:spacing w:val="-2"/>
                <w:sz w:val="20"/>
              </w:rPr>
              <w:t>malzemeleri</w:t>
            </w:r>
            <w:r>
              <w:rPr>
                <w:spacing w:val="8"/>
                <w:sz w:val="20"/>
              </w:rPr>
              <w:t xml:space="preserve"> </w:t>
            </w:r>
            <w:r>
              <w:rPr>
                <w:spacing w:val="-2"/>
                <w:sz w:val="20"/>
              </w:rPr>
              <w:t>alımı</w:t>
            </w:r>
          </w:p>
        </w:tc>
      </w:tr>
      <w:tr w:rsidR="00474AAC">
        <w:trPr>
          <w:trHeight w:val="505"/>
        </w:trPr>
        <w:tc>
          <w:tcPr>
            <w:tcW w:w="3730" w:type="dxa"/>
            <w:shd w:val="clear" w:color="auto" w:fill="E2EFD9"/>
          </w:tcPr>
          <w:p w:rsidR="00474AAC" w:rsidRDefault="00B74296">
            <w:pPr>
              <w:pStyle w:val="TableParagraph"/>
              <w:spacing w:line="234" w:lineRule="exact"/>
              <w:ind w:left="107"/>
              <w:rPr>
                <w:sz w:val="20"/>
              </w:rPr>
            </w:pPr>
            <w:r>
              <w:rPr>
                <w:spacing w:val="-2"/>
                <w:sz w:val="20"/>
              </w:rPr>
              <w:t>İletişim</w:t>
            </w:r>
          </w:p>
        </w:tc>
        <w:tc>
          <w:tcPr>
            <w:tcW w:w="5321" w:type="dxa"/>
            <w:shd w:val="clear" w:color="auto" w:fill="E2EFD9"/>
          </w:tcPr>
          <w:p w:rsidR="00474AAC" w:rsidRDefault="00CE647C">
            <w:pPr>
              <w:pStyle w:val="TableParagraph"/>
              <w:spacing w:line="234" w:lineRule="exact"/>
              <w:ind w:left="467"/>
              <w:rPr>
                <w:sz w:val="20"/>
              </w:rPr>
            </w:pPr>
            <w:r>
              <w:rPr>
                <w:sz w:val="20"/>
              </w:rPr>
              <w:t>Telefon</w:t>
            </w:r>
            <w:r w:rsidR="00B74296">
              <w:rPr>
                <w:sz w:val="20"/>
              </w:rPr>
              <w:t>,</w:t>
            </w:r>
            <w:r w:rsidR="00B74296">
              <w:rPr>
                <w:spacing w:val="-9"/>
                <w:sz w:val="20"/>
              </w:rPr>
              <w:t xml:space="preserve"> </w:t>
            </w:r>
            <w:r w:rsidR="00B74296">
              <w:rPr>
                <w:sz w:val="20"/>
              </w:rPr>
              <w:t>internet,</w:t>
            </w:r>
            <w:r w:rsidR="00B74296">
              <w:rPr>
                <w:spacing w:val="-6"/>
                <w:sz w:val="20"/>
              </w:rPr>
              <w:t xml:space="preserve"> </w:t>
            </w:r>
            <w:r w:rsidR="00B74296">
              <w:rPr>
                <w:sz w:val="20"/>
              </w:rPr>
              <w:t>posta,</w:t>
            </w:r>
            <w:r w:rsidR="00B74296">
              <w:rPr>
                <w:spacing w:val="-7"/>
                <w:sz w:val="20"/>
              </w:rPr>
              <w:t xml:space="preserve"> </w:t>
            </w:r>
            <w:r w:rsidR="00B74296">
              <w:rPr>
                <w:sz w:val="20"/>
              </w:rPr>
              <w:t>mesaj</w:t>
            </w:r>
            <w:r w:rsidR="00B74296">
              <w:rPr>
                <w:spacing w:val="-7"/>
                <w:sz w:val="20"/>
              </w:rPr>
              <w:t xml:space="preserve"> </w:t>
            </w:r>
            <w:r w:rsidR="00B74296">
              <w:rPr>
                <w:spacing w:val="-2"/>
                <w:sz w:val="20"/>
              </w:rPr>
              <w:t>giderleri</w:t>
            </w:r>
          </w:p>
        </w:tc>
      </w:tr>
      <w:tr w:rsidR="00474AAC">
        <w:trPr>
          <w:trHeight w:val="253"/>
        </w:trPr>
        <w:tc>
          <w:tcPr>
            <w:tcW w:w="3730" w:type="dxa"/>
          </w:tcPr>
          <w:p w:rsidR="00474AAC" w:rsidRDefault="00B74296">
            <w:pPr>
              <w:pStyle w:val="TableParagraph"/>
              <w:spacing w:line="234" w:lineRule="exact"/>
              <w:ind w:left="107"/>
              <w:rPr>
                <w:sz w:val="20"/>
              </w:rPr>
            </w:pPr>
            <w:r>
              <w:rPr>
                <w:spacing w:val="-2"/>
                <w:sz w:val="20"/>
              </w:rPr>
              <w:t>Kırtasiye</w:t>
            </w:r>
          </w:p>
        </w:tc>
        <w:tc>
          <w:tcPr>
            <w:tcW w:w="5321" w:type="dxa"/>
          </w:tcPr>
          <w:p w:rsidR="00474AAC" w:rsidRDefault="00B74296">
            <w:pPr>
              <w:pStyle w:val="TableParagraph"/>
              <w:spacing w:line="234" w:lineRule="exact"/>
              <w:ind w:left="467"/>
              <w:rPr>
                <w:sz w:val="20"/>
              </w:rPr>
            </w:pPr>
            <w:r>
              <w:rPr>
                <w:sz w:val="20"/>
              </w:rPr>
              <w:t>Her</w:t>
            </w:r>
            <w:r>
              <w:rPr>
                <w:spacing w:val="-6"/>
                <w:sz w:val="20"/>
              </w:rPr>
              <w:t xml:space="preserve"> </w:t>
            </w:r>
            <w:r>
              <w:rPr>
                <w:sz w:val="20"/>
              </w:rPr>
              <w:t>türlü</w:t>
            </w:r>
            <w:r>
              <w:rPr>
                <w:spacing w:val="-6"/>
                <w:sz w:val="20"/>
              </w:rPr>
              <w:t xml:space="preserve"> </w:t>
            </w:r>
            <w:r>
              <w:rPr>
                <w:sz w:val="20"/>
              </w:rPr>
              <w:t>kırtasiye</w:t>
            </w:r>
            <w:r>
              <w:rPr>
                <w:spacing w:val="-6"/>
                <w:sz w:val="20"/>
              </w:rPr>
              <w:t xml:space="preserve"> </w:t>
            </w:r>
            <w:r>
              <w:rPr>
                <w:sz w:val="20"/>
              </w:rPr>
              <w:t>ve</w:t>
            </w:r>
            <w:r>
              <w:rPr>
                <w:spacing w:val="-5"/>
                <w:sz w:val="20"/>
              </w:rPr>
              <w:t xml:space="preserve"> </w:t>
            </w:r>
            <w:r>
              <w:rPr>
                <w:sz w:val="20"/>
              </w:rPr>
              <w:t>sarf</w:t>
            </w:r>
            <w:r>
              <w:rPr>
                <w:spacing w:val="-7"/>
                <w:sz w:val="20"/>
              </w:rPr>
              <w:t xml:space="preserve"> </w:t>
            </w:r>
            <w:r>
              <w:rPr>
                <w:sz w:val="20"/>
              </w:rPr>
              <w:t>malzemesi</w:t>
            </w:r>
            <w:r>
              <w:rPr>
                <w:spacing w:val="-7"/>
                <w:sz w:val="20"/>
              </w:rPr>
              <w:t xml:space="preserve"> </w:t>
            </w:r>
            <w:r>
              <w:rPr>
                <w:spacing w:val="-2"/>
                <w:sz w:val="20"/>
              </w:rPr>
              <w:t>giderleri</w:t>
            </w:r>
          </w:p>
        </w:tc>
      </w:tr>
    </w:tbl>
    <w:p w:rsidR="00474AAC" w:rsidRDefault="00474AAC">
      <w:pPr>
        <w:spacing w:line="234" w:lineRule="exact"/>
        <w:rPr>
          <w:sz w:val="20"/>
        </w:rPr>
        <w:sectPr w:rsidR="00474AAC">
          <w:pgSz w:w="11910" w:h="16840"/>
          <w:pgMar w:top="1320" w:right="400" w:bottom="1280" w:left="460" w:header="0" w:footer="1097" w:gutter="0"/>
          <w:cols w:space="708"/>
        </w:sectPr>
      </w:pPr>
    </w:p>
    <w:p w:rsidR="00474AAC" w:rsidRDefault="00B74296">
      <w:pPr>
        <w:spacing w:before="80" w:after="42"/>
        <w:ind w:left="958"/>
        <w:jc w:val="both"/>
        <w:rPr>
          <w:b/>
          <w:sz w:val="20"/>
        </w:rPr>
      </w:pPr>
      <w:r>
        <w:rPr>
          <w:b/>
          <w:sz w:val="20"/>
        </w:rPr>
        <w:lastRenderedPageBreak/>
        <w:t>Tablo</w:t>
      </w:r>
      <w:r>
        <w:rPr>
          <w:b/>
          <w:spacing w:val="-8"/>
          <w:sz w:val="20"/>
        </w:rPr>
        <w:t xml:space="preserve"> </w:t>
      </w:r>
      <w:r>
        <w:rPr>
          <w:b/>
          <w:sz w:val="20"/>
        </w:rPr>
        <w:t>19.</w:t>
      </w:r>
      <w:r>
        <w:rPr>
          <w:b/>
          <w:spacing w:val="-9"/>
          <w:sz w:val="20"/>
        </w:rPr>
        <w:t xml:space="preserve"> </w:t>
      </w:r>
      <w:r>
        <w:rPr>
          <w:b/>
          <w:sz w:val="20"/>
        </w:rPr>
        <w:t>Gelir-Gider</w:t>
      </w:r>
      <w:r>
        <w:rPr>
          <w:b/>
          <w:spacing w:val="-7"/>
          <w:sz w:val="20"/>
        </w:rPr>
        <w:t xml:space="preserve"> </w:t>
      </w:r>
      <w:r>
        <w:rPr>
          <w:b/>
          <w:spacing w:val="-2"/>
          <w:sz w:val="20"/>
        </w:rPr>
        <w:t>Tablosu</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4"/>
        <w:gridCol w:w="984"/>
        <w:gridCol w:w="1046"/>
        <w:gridCol w:w="981"/>
        <w:gridCol w:w="1043"/>
        <w:gridCol w:w="983"/>
        <w:gridCol w:w="1057"/>
      </w:tblGrid>
      <w:tr w:rsidR="00474AAC">
        <w:trPr>
          <w:trHeight w:val="253"/>
        </w:trPr>
        <w:tc>
          <w:tcPr>
            <w:tcW w:w="2964" w:type="dxa"/>
          </w:tcPr>
          <w:p w:rsidR="00474AAC" w:rsidRDefault="00B74296">
            <w:pPr>
              <w:pStyle w:val="TableParagraph"/>
              <w:spacing w:line="234" w:lineRule="exact"/>
              <w:ind w:left="107"/>
              <w:rPr>
                <w:b/>
                <w:sz w:val="20"/>
              </w:rPr>
            </w:pPr>
            <w:r>
              <w:rPr>
                <w:b/>
                <w:spacing w:val="-2"/>
                <w:sz w:val="20"/>
              </w:rPr>
              <w:t>YILLAR</w:t>
            </w:r>
          </w:p>
        </w:tc>
        <w:tc>
          <w:tcPr>
            <w:tcW w:w="2030" w:type="dxa"/>
            <w:gridSpan w:val="2"/>
            <w:shd w:val="clear" w:color="auto" w:fill="E2EFD9"/>
          </w:tcPr>
          <w:p w:rsidR="00474AAC" w:rsidRDefault="00B74296">
            <w:pPr>
              <w:pStyle w:val="TableParagraph"/>
              <w:spacing w:line="234" w:lineRule="exact"/>
              <w:ind w:left="14"/>
              <w:jc w:val="center"/>
              <w:rPr>
                <w:b/>
                <w:sz w:val="20"/>
              </w:rPr>
            </w:pPr>
            <w:r>
              <w:rPr>
                <w:b/>
                <w:spacing w:val="-4"/>
                <w:sz w:val="20"/>
              </w:rPr>
              <w:t>2021</w:t>
            </w:r>
          </w:p>
        </w:tc>
        <w:tc>
          <w:tcPr>
            <w:tcW w:w="2024" w:type="dxa"/>
            <w:gridSpan w:val="2"/>
          </w:tcPr>
          <w:p w:rsidR="00474AAC" w:rsidRDefault="00B74296">
            <w:pPr>
              <w:pStyle w:val="TableParagraph"/>
              <w:spacing w:line="234" w:lineRule="exact"/>
              <w:ind w:left="16"/>
              <w:jc w:val="center"/>
              <w:rPr>
                <w:b/>
                <w:sz w:val="20"/>
              </w:rPr>
            </w:pPr>
            <w:r>
              <w:rPr>
                <w:b/>
                <w:spacing w:val="-4"/>
                <w:sz w:val="20"/>
              </w:rPr>
              <w:t>2022</w:t>
            </w:r>
          </w:p>
        </w:tc>
        <w:tc>
          <w:tcPr>
            <w:tcW w:w="2040" w:type="dxa"/>
            <w:gridSpan w:val="2"/>
            <w:shd w:val="clear" w:color="auto" w:fill="E2EFD9"/>
          </w:tcPr>
          <w:p w:rsidR="00474AAC" w:rsidRDefault="00B74296">
            <w:pPr>
              <w:pStyle w:val="TableParagraph"/>
              <w:spacing w:line="234" w:lineRule="exact"/>
              <w:ind w:left="22"/>
              <w:jc w:val="center"/>
              <w:rPr>
                <w:b/>
                <w:sz w:val="20"/>
              </w:rPr>
            </w:pPr>
            <w:r>
              <w:rPr>
                <w:b/>
                <w:spacing w:val="-4"/>
                <w:sz w:val="20"/>
              </w:rPr>
              <w:t>2023</w:t>
            </w:r>
          </w:p>
        </w:tc>
      </w:tr>
      <w:tr w:rsidR="00474AAC">
        <w:trPr>
          <w:trHeight w:val="255"/>
        </w:trPr>
        <w:tc>
          <w:tcPr>
            <w:tcW w:w="2964" w:type="dxa"/>
            <w:shd w:val="clear" w:color="auto" w:fill="E2EFD9"/>
          </w:tcPr>
          <w:p w:rsidR="00474AAC" w:rsidRDefault="00B74296">
            <w:pPr>
              <w:pStyle w:val="TableParagraph"/>
              <w:spacing w:before="1"/>
              <w:ind w:left="107"/>
              <w:rPr>
                <w:b/>
                <w:sz w:val="20"/>
              </w:rPr>
            </w:pPr>
            <w:r>
              <w:rPr>
                <w:b/>
                <w:sz w:val="20"/>
              </w:rPr>
              <w:t>HARCAMA</w:t>
            </w:r>
            <w:r>
              <w:rPr>
                <w:b/>
                <w:spacing w:val="-11"/>
                <w:sz w:val="20"/>
              </w:rPr>
              <w:t xml:space="preserve"> </w:t>
            </w:r>
            <w:r>
              <w:rPr>
                <w:b/>
                <w:spacing w:val="-2"/>
                <w:sz w:val="20"/>
              </w:rPr>
              <w:t>KALEMLERİ</w:t>
            </w:r>
          </w:p>
        </w:tc>
        <w:tc>
          <w:tcPr>
            <w:tcW w:w="984" w:type="dxa"/>
            <w:tcBorders>
              <w:bottom w:val="single" w:sz="4" w:space="0" w:color="000000"/>
            </w:tcBorders>
            <w:shd w:val="clear" w:color="auto" w:fill="E2EFD9"/>
          </w:tcPr>
          <w:p w:rsidR="00474AAC" w:rsidRDefault="00B74296">
            <w:pPr>
              <w:pStyle w:val="TableParagraph"/>
              <w:spacing w:before="1"/>
              <w:ind w:left="107"/>
              <w:rPr>
                <w:b/>
                <w:sz w:val="20"/>
              </w:rPr>
            </w:pPr>
            <w:r>
              <w:rPr>
                <w:b/>
                <w:spacing w:val="-2"/>
                <w:sz w:val="20"/>
              </w:rPr>
              <w:t>GELİR</w:t>
            </w:r>
          </w:p>
        </w:tc>
        <w:tc>
          <w:tcPr>
            <w:tcW w:w="1046" w:type="dxa"/>
            <w:tcBorders>
              <w:bottom w:val="single" w:sz="4" w:space="0" w:color="000000"/>
            </w:tcBorders>
            <w:shd w:val="clear" w:color="auto" w:fill="E2EFD9"/>
          </w:tcPr>
          <w:p w:rsidR="00474AAC" w:rsidRDefault="00B74296">
            <w:pPr>
              <w:pStyle w:val="TableParagraph"/>
              <w:spacing w:before="1"/>
              <w:ind w:left="107"/>
              <w:rPr>
                <w:b/>
                <w:sz w:val="20"/>
              </w:rPr>
            </w:pPr>
            <w:r>
              <w:rPr>
                <w:b/>
                <w:spacing w:val="-4"/>
                <w:sz w:val="20"/>
              </w:rPr>
              <w:t>GİDER</w:t>
            </w:r>
          </w:p>
        </w:tc>
        <w:tc>
          <w:tcPr>
            <w:tcW w:w="981" w:type="dxa"/>
            <w:shd w:val="clear" w:color="auto" w:fill="E2EFD9"/>
          </w:tcPr>
          <w:p w:rsidR="00474AAC" w:rsidRDefault="00B74296">
            <w:pPr>
              <w:pStyle w:val="TableParagraph"/>
              <w:spacing w:before="1"/>
              <w:ind w:left="105"/>
              <w:rPr>
                <w:b/>
                <w:sz w:val="20"/>
              </w:rPr>
            </w:pPr>
            <w:r>
              <w:rPr>
                <w:b/>
                <w:spacing w:val="-2"/>
                <w:sz w:val="20"/>
              </w:rPr>
              <w:t>GELİR</w:t>
            </w:r>
          </w:p>
        </w:tc>
        <w:tc>
          <w:tcPr>
            <w:tcW w:w="1043" w:type="dxa"/>
            <w:shd w:val="clear" w:color="auto" w:fill="E2EFD9"/>
          </w:tcPr>
          <w:p w:rsidR="00474AAC" w:rsidRDefault="00B74296">
            <w:pPr>
              <w:pStyle w:val="TableParagraph"/>
              <w:spacing w:before="1"/>
              <w:ind w:left="108"/>
              <w:rPr>
                <w:b/>
                <w:sz w:val="20"/>
              </w:rPr>
            </w:pPr>
            <w:r>
              <w:rPr>
                <w:b/>
                <w:spacing w:val="-4"/>
                <w:sz w:val="20"/>
              </w:rPr>
              <w:t>GİDER</w:t>
            </w:r>
          </w:p>
        </w:tc>
        <w:tc>
          <w:tcPr>
            <w:tcW w:w="983" w:type="dxa"/>
            <w:shd w:val="clear" w:color="auto" w:fill="E2EFD9"/>
          </w:tcPr>
          <w:p w:rsidR="00474AAC" w:rsidRDefault="00B74296">
            <w:pPr>
              <w:pStyle w:val="TableParagraph"/>
              <w:spacing w:before="1"/>
              <w:ind w:left="109"/>
              <w:rPr>
                <w:b/>
                <w:sz w:val="20"/>
              </w:rPr>
            </w:pPr>
            <w:r>
              <w:rPr>
                <w:b/>
                <w:spacing w:val="-2"/>
                <w:sz w:val="20"/>
              </w:rPr>
              <w:t>GELİR</w:t>
            </w:r>
          </w:p>
        </w:tc>
        <w:tc>
          <w:tcPr>
            <w:tcW w:w="1057" w:type="dxa"/>
            <w:shd w:val="clear" w:color="auto" w:fill="E2EFD9"/>
          </w:tcPr>
          <w:p w:rsidR="00474AAC" w:rsidRDefault="00B74296">
            <w:pPr>
              <w:pStyle w:val="TableParagraph"/>
              <w:spacing w:before="1"/>
              <w:ind w:left="110"/>
              <w:rPr>
                <w:b/>
                <w:sz w:val="20"/>
              </w:rPr>
            </w:pPr>
            <w:r>
              <w:rPr>
                <w:b/>
                <w:spacing w:val="-4"/>
                <w:sz w:val="20"/>
              </w:rPr>
              <w:t>GİDER</w:t>
            </w:r>
          </w:p>
        </w:tc>
      </w:tr>
      <w:tr w:rsidR="00474AAC">
        <w:trPr>
          <w:trHeight w:val="251"/>
        </w:trPr>
        <w:tc>
          <w:tcPr>
            <w:tcW w:w="2964" w:type="dxa"/>
            <w:tcBorders>
              <w:right w:val="single" w:sz="4" w:space="0" w:color="000000"/>
            </w:tcBorders>
          </w:tcPr>
          <w:p w:rsidR="00474AAC" w:rsidRDefault="00B74296">
            <w:pPr>
              <w:pStyle w:val="TableParagraph"/>
              <w:spacing w:line="231" w:lineRule="exact"/>
              <w:ind w:left="107"/>
              <w:rPr>
                <w:sz w:val="20"/>
              </w:rPr>
            </w:pPr>
            <w:r>
              <w:rPr>
                <w:spacing w:val="-2"/>
                <w:sz w:val="20"/>
              </w:rPr>
              <w:t>Temizlik</w:t>
            </w:r>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rPr>
            </w:pPr>
          </w:p>
        </w:tc>
        <w:tc>
          <w:tcPr>
            <w:tcW w:w="1046" w:type="dxa"/>
            <w:tcBorders>
              <w:top w:val="single" w:sz="4" w:space="0" w:color="000000"/>
              <w:left w:val="single" w:sz="4" w:space="0" w:color="000000"/>
              <w:bottom w:val="single" w:sz="4" w:space="0" w:color="000000"/>
              <w:right w:val="single" w:sz="4" w:space="0" w:color="000000"/>
            </w:tcBorders>
          </w:tcPr>
          <w:p w:rsidR="00474AAC" w:rsidRDefault="00474AAC">
            <w:pPr>
              <w:pStyle w:val="TableParagraph"/>
              <w:rPr>
                <w:rFonts w:ascii="Times New Roman"/>
                <w:sz w:val="18"/>
              </w:rPr>
            </w:pPr>
          </w:p>
        </w:tc>
        <w:tc>
          <w:tcPr>
            <w:tcW w:w="981" w:type="dxa"/>
            <w:vMerge w:val="restart"/>
            <w:tcBorders>
              <w:left w:val="single" w:sz="4" w:space="0" w:color="000000"/>
            </w:tcBorders>
            <w:shd w:val="clear" w:color="auto" w:fill="E2EFD9"/>
          </w:tcPr>
          <w:p w:rsidR="00474AAC" w:rsidRDefault="00474AAC">
            <w:pPr>
              <w:pStyle w:val="TableParagraph"/>
              <w:rPr>
                <w:rFonts w:ascii="Times New Roman"/>
              </w:rPr>
            </w:pPr>
          </w:p>
        </w:tc>
        <w:tc>
          <w:tcPr>
            <w:tcW w:w="1043" w:type="dxa"/>
          </w:tcPr>
          <w:p w:rsidR="00474AAC" w:rsidRDefault="00CE647C">
            <w:pPr>
              <w:pStyle w:val="TableParagraph"/>
              <w:rPr>
                <w:rFonts w:ascii="Times New Roman"/>
                <w:sz w:val="18"/>
              </w:rPr>
            </w:pPr>
            <w:r>
              <w:rPr>
                <w:rFonts w:ascii="Times New Roman"/>
                <w:sz w:val="18"/>
              </w:rPr>
              <w:t>13000</w:t>
            </w:r>
          </w:p>
        </w:tc>
        <w:tc>
          <w:tcPr>
            <w:tcW w:w="983" w:type="dxa"/>
            <w:vMerge w:val="restart"/>
            <w:shd w:val="clear" w:color="auto" w:fill="E2EFD9"/>
          </w:tcPr>
          <w:p w:rsidR="00474AAC" w:rsidRDefault="00474AAC">
            <w:pPr>
              <w:pStyle w:val="TableParagraph"/>
              <w:rPr>
                <w:rFonts w:ascii="Times New Roman"/>
              </w:rPr>
            </w:pPr>
          </w:p>
        </w:tc>
        <w:tc>
          <w:tcPr>
            <w:tcW w:w="1057" w:type="dxa"/>
          </w:tcPr>
          <w:p w:rsidR="00474AAC" w:rsidRDefault="00CE647C">
            <w:pPr>
              <w:pStyle w:val="TableParagraph"/>
              <w:rPr>
                <w:rFonts w:ascii="Times New Roman"/>
                <w:sz w:val="18"/>
              </w:rPr>
            </w:pPr>
            <w:r>
              <w:rPr>
                <w:rFonts w:ascii="Times New Roman"/>
                <w:sz w:val="18"/>
              </w:rPr>
              <w:t>24100</w:t>
            </w:r>
          </w:p>
        </w:tc>
      </w:tr>
      <w:tr w:rsidR="00474AAC">
        <w:trPr>
          <w:trHeight w:val="254"/>
        </w:trPr>
        <w:tc>
          <w:tcPr>
            <w:tcW w:w="2964" w:type="dxa"/>
            <w:tcBorders>
              <w:right w:val="single" w:sz="4" w:space="0" w:color="000000"/>
            </w:tcBorders>
            <w:shd w:val="clear" w:color="auto" w:fill="E2EFD9"/>
          </w:tcPr>
          <w:p w:rsidR="00474AAC" w:rsidRDefault="00B74296">
            <w:pPr>
              <w:pStyle w:val="TableParagraph"/>
              <w:spacing w:before="4" w:line="232" w:lineRule="exact"/>
              <w:ind w:left="107"/>
              <w:rPr>
                <w:sz w:val="20"/>
              </w:rPr>
            </w:pPr>
            <w:r>
              <w:rPr>
                <w:sz w:val="20"/>
              </w:rPr>
              <w:t>Küçük</w:t>
            </w:r>
            <w:r>
              <w:rPr>
                <w:spacing w:val="-7"/>
                <w:sz w:val="20"/>
              </w:rPr>
              <w:t xml:space="preserve"> </w:t>
            </w:r>
            <w:r>
              <w:rPr>
                <w:spacing w:val="-2"/>
                <w:sz w:val="20"/>
              </w:rPr>
              <w:t>Onarım</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sz w:val="18"/>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shd w:val="clear" w:color="auto" w:fill="E2EFD9"/>
          </w:tcPr>
          <w:p w:rsidR="00474AAC" w:rsidRDefault="00CE647C">
            <w:pPr>
              <w:pStyle w:val="TableParagraph"/>
              <w:rPr>
                <w:rFonts w:ascii="Times New Roman"/>
                <w:sz w:val="18"/>
              </w:rPr>
            </w:pPr>
            <w:r>
              <w:rPr>
                <w:rFonts w:ascii="Times New Roman"/>
                <w:sz w:val="18"/>
              </w:rPr>
              <w:t>4000</w:t>
            </w:r>
          </w:p>
        </w:tc>
        <w:tc>
          <w:tcPr>
            <w:tcW w:w="983" w:type="dxa"/>
            <w:vMerge/>
            <w:tcBorders>
              <w:top w:val="nil"/>
            </w:tcBorders>
            <w:shd w:val="clear" w:color="auto" w:fill="E2EFD9"/>
          </w:tcPr>
          <w:p w:rsidR="00474AAC" w:rsidRDefault="00474AAC">
            <w:pPr>
              <w:rPr>
                <w:sz w:val="2"/>
                <w:szCs w:val="2"/>
              </w:rPr>
            </w:pPr>
          </w:p>
        </w:tc>
        <w:tc>
          <w:tcPr>
            <w:tcW w:w="1057" w:type="dxa"/>
            <w:shd w:val="clear" w:color="auto" w:fill="E2EFD9"/>
          </w:tcPr>
          <w:p w:rsidR="00474AAC" w:rsidRDefault="00474AAC">
            <w:pPr>
              <w:pStyle w:val="TableParagraph"/>
              <w:rPr>
                <w:rFonts w:ascii="Times New Roman"/>
                <w:sz w:val="18"/>
              </w:rPr>
            </w:pPr>
          </w:p>
        </w:tc>
      </w:tr>
      <w:tr w:rsidR="00474AAC">
        <w:trPr>
          <w:trHeight w:val="254"/>
        </w:trPr>
        <w:tc>
          <w:tcPr>
            <w:tcW w:w="2964" w:type="dxa"/>
            <w:tcBorders>
              <w:right w:val="single" w:sz="4" w:space="0" w:color="000000"/>
            </w:tcBorders>
          </w:tcPr>
          <w:p w:rsidR="00474AAC" w:rsidRDefault="00B74296">
            <w:pPr>
              <w:pStyle w:val="TableParagraph"/>
              <w:spacing w:before="1"/>
              <w:ind w:left="107"/>
              <w:rPr>
                <w:sz w:val="20"/>
              </w:rPr>
            </w:pPr>
            <w:r>
              <w:rPr>
                <w:sz w:val="20"/>
              </w:rPr>
              <w:t>Bilgisayar</w:t>
            </w:r>
            <w:r>
              <w:rPr>
                <w:spacing w:val="-11"/>
                <w:sz w:val="20"/>
              </w:rPr>
              <w:t xml:space="preserve"> </w:t>
            </w:r>
            <w:r>
              <w:rPr>
                <w:spacing w:val="-2"/>
                <w:sz w:val="20"/>
              </w:rPr>
              <w:t>Harcamaları</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tcPr>
          <w:p w:rsidR="00474AAC" w:rsidRDefault="00474AAC">
            <w:pPr>
              <w:pStyle w:val="TableParagraph"/>
              <w:rPr>
                <w:rFonts w:ascii="Times New Roman"/>
                <w:sz w:val="18"/>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tcPr>
          <w:p w:rsidR="00474AAC" w:rsidRDefault="00474AAC">
            <w:pPr>
              <w:pStyle w:val="TableParagraph"/>
              <w:rPr>
                <w:rFonts w:ascii="Times New Roman"/>
                <w:sz w:val="18"/>
              </w:rPr>
            </w:pPr>
          </w:p>
        </w:tc>
        <w:tc>
          <w:tcPr>
            <w:tcW w:w="983" w:type="dxa"/>
            <w:vMerge/>
            <w:tcBorders>
              <w:top w:val="nil"/>
            </w:tcBorders>
            <w:shd w:val="clear" w:color="auto" w:fill="E2EFD9"/>
          </w:tcPr>
          <w:p w:rsidR="00474AAC" w:rsidRDefault="00474AAC">
            <w:pPr>
              <w:rPr>
                <w:sz w:val="2"/>
                <w:szCs w:val="2"/>
              </w:rPr>
            </w:pPr>
          </w:p>
        </w:tc>
        <w:tc>
          <w:tcPr>
            <w:tcW w:w="1057" w:type="dxa"/>
          </w:tcPr>
          <w:p w:rsidR="00474AAC" w:rsidRDefault="00474AAC">
            <w:pPr>
              <w:pStyle w:val="TableParagraph"/>
              <w:rPr>
                <w:rFonts w:ascii="Times New Roman"/>
                <w:sz w:val="18"/>
              </w:rPr>
            </w:pPr>
          </w:p>
        </w:tc>
      </w:tr>
      <w:tr w:rsidR="00474AAC">
        <w:trPr>
          <w:trHeight w:val="278"/>
        </w:trPr>
        <w:tc>
          <w:tcPr>
            <w:tcW w:w="2964" w:type="dxa"/>
            <w:tcBorders>
              <w:right w:val="single" w:sz="4" w:space="0" w:color="000000"/>
            </w:tcBorders>
            <w:shd w:val="clear" w:color="auto" w:fill="E2EFD9"/>
          </w:tcPr>
          <w:p w:rsidR="00474AAC" w:rsidRDefault="00B74296">
            <w:pPr>
              <w:pStyle w:val="TableParagraph"/>
              <w:spacing w:before="1"/>
              <w:ind w:left="107"/>
              <w:rPr>
                <w:sz w:val="20"/>
              </w:rPr>
            </w:pPr>
            <w:r>
              <w:rPr>
                <w:sz w:val="20"/>
              </w:rPr>
              <w:t>Büro</w:t>
            </w:r>
            <w:r>
              <w:rPr>
                <w:spacing w:val="-8"/>
                <w:sz w:val="20"/>
              </w:rPr>
              <w:t xml:space="preserve"> </w:t>
            </w:r>
            <w:r>
              <w:rPr>
                <w:sz w:val="20"/>
              </w:rPr>
              <w:t>Makinaları</w:t>
            </w:r>
            <w:r>
              <w:rPr>
                <w:spacing w:val="-7"/>
                <w:sz w:val="20"/>
              </w:rPr>
              <w:t xml:space="preserve"> </w:t>
            </w:r>
            <w:r>
              <w:rPr>
                <w:spacing w:val="-2"/>
                <w:sz w:val="20"/>
              </w:rPr>
              <w:t>Harcamaları</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sz w:val="20"/>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shd w:val="clear" w:color="auto" w:fill="E2EFD9"/>
          </w:tcPr>
          <w:p w:rsidR="00474AAC" w:rsidRDefault="00474AAC">
            <w:pPr>
              <w:pStyle w:val="TableParagraph"/>
              <w:rPr>
                <w:rFonts w:ascii="Times New Roman"/>
                <w:sz w:val="20"/>
              </w:rPr>
            </w:pPr>
          </w:p>
        </w:tc>
        <w:tc>
          <w:tcPr>
            <w:tcW w:w="983" w:type="dxa"/>
            <w:vMerge/>
            <w:tcBorders>
              <w:top w:val="nil"/>
            </w:tcBorders>
            <w:shd w:val="clear" w:color="auto" w:fill="E2EFD9"/>
          </w:tcPr>
          <w:p w:rsidR="00474AAC" w:rsidRDefault="00474AAC">
            <w:pPr>
              <w:rPr>
                <w:sz w:val="2"/>
                <w:szCs w:val="2"/>
              </w:rPr>
            </w:pPr>
          </w:p>
        </w:tc>
        <w:tc>
          <w:tcPr>
            <w:tcW w:w="1057" w:type="dxa"/>
            <w:shd w:val="clear" w:color="auto" w:fill="E2EFD9"/>
          </w:tcPr>
          <w:p w:rsidR="00474AAC" w:rsidRDefault="00474AAC">
            <w:pPr>
              <w:pStyle w:val="TableParagraph"/>
              <w:rPr>
                <w:rFonts w:ascii="Times New Roman"/>
                <w:sz w:val="20"/>
              </w:rPr>
            </w:pPr>
          </w:p>
        </w:tc>
      </w:tr>
      <w:tr w:rsidR="00474AAC">
        <w:trPr>
          <w:trHeight w:val="280"/>
        </w:trPr>
        <w:tc>
          <w:tcPr>
            <w:tcW w:w="2964" w:type="dxa"/>
            <w:tcBorders>
              <w:right w:val="single" w:sz="4" w:space="0" w:color="000000"/>
            </w:tcBorders>
          </w:tcPr>
          <w:p w:rsidR="00474AAC" w:rsidRDefault="00B74296">
            <w:pPr>
              <w:pStyle w:val="TableParagraph"/>
              <w:spacing w:before="1"/>
              <w:ind w:left="107"/>
              <w:rPr>
                <w:sz w:val="20"/>
              </w:rPr>
            </w:pPr>
            <w:r>
              <w:rPr>
                <w:spacing w:val="-2"/>
                <w:sz w:val="20"/>
              </w:rPr>
              <w:t>Telefon</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tcPr>
          <w:p w:rsidR="00474AAC" w:rsidRDefault="00474AAC">
            <w:pPr>
              <w:pStyle w:val="TableParagraph"/>
              <w:rPr>
                <w:rFonts w:ascii="Times New Roman"/>
                <w:sz w:val="20"/>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tcPr>
          <w:p w:rsidR="00474AAC" w:rsidRDefault="00474AAC">
            <w:pPr>
              <w:pStyle w:val="TableParagraph"/>
              <w:rPr>
                <w:rFonts w:ascii="Times New Roman"/>
                <w:sz w:val="20"/>
              </w:rPr>
            </w:pPr>
          </w:p>
        </w:tc>
        <w:tc>
          <w:tcPr>
            <w:tcW w:w="983" w:type="dxa"/>
            <w:vMerge/>
            <w:tcBorders>
              <w:top w:val="nil"/>
            </w:tcBorders>
            <w:shd w:val="clear" w:color="auto" w:fill="E2EFD9"/>
          </w:tcPr>
          <w:p w:rsidR="00474AAC" w:rsidRDefault="00474AAC">
            <w:pPr>
              <w:rPr>
                <w:sz w:val="2"/>
                <w:szCs w:val="2"/>
              </w:rPr>
            </w:pPr>
          </w:p>
        </w:tc>
        <w:tc>
          <w:tcPr>
            <w:tcW w:w="1057" w:type="dxa"/>
          </w:tcPr>
          <w:p w:rsidR="00474AAC" w:rsidRDefault="00474AAC">
            <w:pPr>
              <w:pStyle w:val="TableParagraph"/>
              <w:rPr>
                <w:rFonts w:ascii="Times New Roman"/>
                <w:sz w:val="20"/>
              </w:rPr>
            </w:pPr>
          </w:p>
        </w:tc>
      </w:tr>
      <w:tr w:rsidR="00474AAC">
        <w:trPr>
          <w:trHeight w:val="278"/>
        </w:trPr>
        <w:tc>
          <w:tcPr>
            <w:tcW w:w="2964" w:type="dxa"/>
            <w:tcBorders>
              <w:right w:val="single" w:sz="4" w:space="0" w:color="000000"/>
            </w:tcBorders>
            <w:shd w:val="clear" w:color="auto" w:fill="E2EFD9"/>
          </w:tcPr>
          <w:p w:rsidR="00474AAC" w:rsidRDefault="00B74296">
            <w:pPr>
              <w:pStyle w:val="TableParagraph"/>
              <w:spacing w:before="1"/>
              <w:ind w:left="107"/>
              <w:rPr>
                <w:sz w:val="20"/>
              </w:rPr>
            </w:pPr>
            <w:r>
              <w:rPr>
                <w:sz w:val="20"/>
              </w:rPr>
              <w:t>Sosyal</w:t>
            </w:r>
            <w:r>
              <w:rPr>
                <w:spacing w:val="-7"/>
                <w:sz w:val="20"/>
              </w:rPr>
              <w:t xml:space="preserve"> </w:t>
            </w:r>
            <w:r>
              <w:rPr>
                <w:spacing w:val="-2"/>
                <w:sz w:val="20"/>
              </w:rPr>
              <w:t>Faaliyetler</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sz w:val="20"/>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shd w:val="clear" w:color="auto" w:fill="E2EFD9"/>
          </w:tcPr>
          <w:p w:rsidR="00474AAC" w:rsidRDefault="00474AAC">
            <w:pPr>
              <w:pStyle w:val="TableParagraph"/>
              <w:rPr>
                <w:rFonts w:ascii="Times New Roman"/>
                <w:sz w:val="20"/>
              </w:rPr>
            </w:pPr>
          </w:p>
        </w:tc>
        <w:tc>
          <w:tcPr>
            <w:tcW w:w="983" w:type="dxa"/>
            <w:vMerge/>
            <w:tcBorders>
              <w:top w:val="nil"/>
            </w:tcBorders>
            <w:shd w:val="clear" w:color="auto" w:fill="E2EFD9"/>
          </w:tcPr>
          <w:p w:rsidR="00474AAC" w:rsidRDefault="00474AAC">
            <w:pPr>
              <w:rPr>
                <w:sz w:val="2"/>
                <w:szCs w:val="2"/>
              </w:rPr>
            </w:pPr>
          </w:p>
        </w:tc>
        <w:tc>
          <w:tcPr>
            <w:tcW w:w="1057" w:type="dxa"/>
            <w:shd w:val="clear" w:color="auto" w:fill="E2EFD9"/>
          </w:tcPr>
          <w:p w:rsidR="00474AAC" w:rsidRDefault="00474AAC">
            <w:pPr>
              <w:pStyle w:val="TableParagraph"/>
              <w:rPr>
                <w:rFonts w:ascii="Times New Roman"/>
                <w:sz w:val="20"/>
              </w:rPr>
            </w:pPr>
          </w:p>
        </w:tc>
      </w:tr>
      <w:tr w:rsidR="00474AAC">
        <w:trPr>
          <w:trHeight w:val="280"/>
        </w:trPr>
        <w:tc>
          <w:tcPr>
            <w:tcW w:w="2964" w:type="dxa"/>
            <w:tcBorders>
              <w:right w:val="single" w:sz="4" w:space="0" w:color="000000"/>
            </w:tcBorders>
            <w:shd w:val="clear" w:color="auto" w:fill="E2EFD9"/>
          </w:tcPr>
          <w:p w:rsidR="00474AAC" w:rsidRDefault="00B74296">
            <w:pPr>
              <w:pStyle w:val="TableParagraph"/>
              <w:spacing w:before="4"/>
              <w:ind w:left="107"/>
              <w:rPr>
                <w:sz w:val="20"/>
              </w:rPr>
            </w:pPr>
            <w:r>
              <w:rPr>
                <w:spacing w:val="-2"/>
                <w:sz w:val="20"/>
              </w:rPr>
              <w:t>Kırtasiye</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sz w:val="20"/>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shd w:val="clear" w:color="auto" w:fill="E2EFD9"/>
          </w:tcPr>
          <w:p w:rsidR="00474AAC" w:rsidRDefault="00CE647C">
            <w:pPr>
              <w:pStyle w:val="TableParagraph"/>
              <w:rPr>
                <w:rFonts w:ascii="Times New Roman"/>
                <w:sz w:val="20"/>
              </w:rPr>
            </w:pPr>
            <w:r>
              <w:rPr>
                <w:rFonts w:ascii="Times New Roman"/>
                <w:sz w:val="20"/>
              </w:rPr>
              <w:t>3700</w:t>
            </w:r>
          </w:p>
        </w:tc>
        <w:tc>
          <w:tcPr>
            <w:tcW w:w="983" w:type="dxa"/>
            <w:vMerge/>
            <w:tcBorders>
              <w:top w:val="nil"/>
            </w:tcBorders>
            <w:shd w:val="clear" w:color="auto" w:fill="E2EFD9"/>
          </w:tcPr>
          <w:p w:rsidR="00474AAC" w:rsidRDefault="00474AAC">
            <w:pPr>
              <w:rPr>
                <w:sz w:val="2"/>
                <w:szCs w:val="2"/>
              </w:rPr>
            </w:pPr>
          </w:p>
        </w:tc>
        <w:tc>
          <w:tcPr>
            <w:tcW w:w="1057" w:type="dxa"/>
            <w:shd w:val="clear" w:color="auto" w:fill="E2EFD9"/>
          </w:tcPr>
          <w:p w:rsidR="00474AAC" w:rsidRDefault="00CE647C">
            <w:pPr>
              <w:pStyle w:val="TableParagraph"/>
              <w:rPr>
                <w:rFonts w:ascii="Times New Roman"/>
                <w:sz w:val="20"/>
              </w:rPr>
            </w:pPr>
            <w:r>
              <w:rPr>
                <w:rFonts w:ascii="Times New Roman"/>
                <w:sz w:val="20"/>
              </w:rPr>
              <w:t>12700</w:t>
            </w:r>
          </w:p>
        </w:tc>
      </w:tr>
      <w:tr w:rsidR="00474AAC">
        <w:trPr>
          <w:trHeight w:val="549"/>
        </w:trPr>
        <w:tc>
          <w:tcPr>
            <w:tcW w:w="2964" w:type="dxa"/>
            <w:tcBorders>
              <w:right w:val="single" w:sz="4" w:space="0" w:color="000000"/>
            </w:tcBorders>
            <w:shd w:val="clear" w:color="auto" w:fill="E2EFD9"/>
          </w:tcPr>
          <w:p w:rsidR="00474AAC" w:rsidRDefault="00B74296">
            <w:pPr>
              <w:pStyle w:val="TableParagraph"/>
              <w:spacing w:before="1"/>
              <w:ind w:left="107"/>
              <w:rPr>
                <w:sz w:val="20"/>
              </w:rPr>
            </w:pPr>
            <w:r>
              <w:rPr>
                <w:spacing w:val="-4"/>
                <w:sz w:val="20"/>
              </w:rPr>
              <w:t>GENEL</w:t>
            </w:r>
          </w:p>
        </w:tc>
        <w:tc>
          <w:tcPr>
            <w:tcW w:w="984" w:type="dxa"/>
            <w:vMerge/>
            <w:tcBorders>
              <w:top w:val="nil"/>
              <w:left w:val="single" w:sz="4" w:space="0" w:color="000000"/>
              <w:bottom w:val="single" w:sz="4" w:space="0" w:color="000000"/>
              <w:right w:val="single" w:sz="4" w:space="0" w:color="000000"/>
            </w:tcBorders>
            <w:shd w:val="clear" w:color="auto" w:fill="E2EFD9"/>
          </w:tcPr>
          <w:p w:rsidR="00474AAC" w:rsidRDefault="00474A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E2EFD9"/>
          </w:tcPr>
          <w:p w:rsidR="00474AAC" w:rsidRDefault="00474AAC">
            <w:pPr>
              <w:pStyle w:val="TableParagraph"/>
              <w:rPr>
                <w:rFonts w:ascii="Times New Roman"/>
              </w:rPr>
            </w:pPr>
          </w:p>
        </w:tc>
        <w:tc>
          <w:tcPr>
            <w:tcW w:w="981" w:type="dxa"/>
            <w:vMerge/>
            <w:tcBorders>
              <w:top w:val="nil"/>
              <w:left w:val="single" w:sz="4" w:space="0" w:color="000000"/>
            </w:tcBorders>
            <w:shd w:val="clear" w:color="auto" w:fill="E2EFD9"/>
          </w:tcPr>
          <w:p w:rsidR="00474AAC" w:rsidRDefault="00474AAC">
            <w:pPr>
              <w:rPr>
                <w:sz w:val="2"/>
                <w:szCs w:val="2"/>
              </w:rPr>
            </w:pPr>
          </w:p>
        </w:tc>
        <w:tc>
          <w:tcPr>
            <w:tcW w:w="1043" w:type="dxa"/>
            <w:shd w:val="clear" w:color="auto" w:fill="E2EFD9"/>
          </w:tcPr>
          <w:p w:rsidR="00474AAC" w:rsidRDefault="00CE647C">
            <w:pPr>
              <w:pStyle w:val="TableParagraph"/>
              <w:rPr>
                <w:rFonts w:ascii="Times New Roman"/>
              </w:rPr>
            </w:pPr>
            <w:r>
              <w:rPr>
                <w:rFonts w:ascii="Times New Roman"/>
              </w:rPr>
              <w:t>20700</w:t>
            </w:r>
          </w:p>
        </w:tc>
        <w:tc>
          <w:tcPr>
            <w:tcW w:w="983" w:type="dxa"/>
            <w:vMerge/>
            <w:tcBorders>
              <w:top w:val="nil"/>
            </w:tcBorders>
            <w:shd w:val="clear" w:color="auto" w:fill="E2EFD9"/>
          </w:tcPr>
          <w:p w:rsidR="00474AAC" w:rsidRDefault="00474AAC">
            <w:pPr>
              <w:rPr>
                <w:sz w:val="2"/>
                <w:szCs w:val="2"/>
              </w:rPr>
            </w:pPr>
          </w:p>
        </w:tc>
        <w:tc>
          <w:tcPr>
            <w:tcW w:w="1057" w:type="dxa"/>
            <w:shd w:val="clear" w:color="auto" w:fill="E2EFD9"/>
          </w:tcPr>
          <w:p w:rsidR="00474AAC" w:rsidRDefault="00CE647C">
            <w:pPr>
              <w:pStyle w:val="TableParagraph"/>
              <w:rPr>
                <w:rFonts w:ascii="Times New Roman"/>
              </w:rPr>
            </w:pPr>
            <w:r>
              <w:rPr>
                <w:rFonts w:ascii="Times New Roman"/>
              </w:rPr>
              <w:t>36800</w:t>
            </w:r>
          </w:p>
        </w:tc>
      </w:tr>
    </w:tbl>
    <w:p w:rsidR="00474AAC" w:rsidRDefault="00474AAC">
      <w:pPr>
        <w:pStyle w:val="GvdeMetni"/>
        <w:spacing w:before="108"/>
        <w:rPr>
          <w:b/>
          <w:sz w:val="20"/>
        </w:rPr>
      </w:pPr>
    </w:p>
    <w:p w:rsidR="00474AAC" w:rsidRDefault="00B74296" w:rsidP="000D56CF">
      <w:pPr>
        <w:pStyle w:val="Balk4"/>
        <w:numPr>
          <w:ilvl w:val="2"/>
          <w:numId w:val="13"/>
        </w:numPr>
        <w:tabs>
          <w:tab w:val="left" w:pos="1708"/>
        </w:tabs>
        <w:spacing w:before="0"/>
        <w:ind w:left="1708" w:hanging="750"/>
        <w:jc w:val="both"/>
      </w:pPr>
      <w:r>
        <w:t>İstatistiki</w:t>
      </w:r>
      <w:r>
        <w:rPr>
          <w:spacing w:val="-6"/>
        </w:rPr>
        <w:t xml:space="preserve"> </w:t>
      </w:r>
      <w:r>
        <w:rPr>
          <w:spacing w:val="-2"/>
        </w:rPr>
        <w:t>Veriler</w:t>
      </w:r>
    </w:p>
    <w:tbl>
      <w:tblPr>
        <w:tblW w:w="9072" w:type="dxa"/>
        <w:tblInd w:w="993" w:type="dxa"/>
        <w:tblLook w:val="04A0" w:firstRow="1" w:lastRow="0" w:firstColumn="1" w:lastColumn="0" w:noHBand="0" w:noVBand="1"/>
      </w:tblPr>
      <w:tblGrid>
        <w:gridCol w:w="850"/>
        <w:gridCol w:w="2268"/>
        <w:gridCol w:w="1134"/>
        <w:gridCol w:w="851"/>
        <w:gridCol w:w="1134"/>
        <w:gridCol w:w="992"/>
        <w:gridCol w:w="1843"/>
      </w:tblGrid>
      <w:tr w:rsidR="00CE647C" w:rsidRPr="008026E0" w:rsidTr="00CE647C">
        <w:trPr>
          <w:trHeight w:val="765"/>
        </w:trPr>
        <w:tc>
          <w:tcPr>
            <w:tcW w:w="9072" w:type="dxa"/>
            <w:gridSpan w:val="7"/>
            <w:tcBorders>
              <w:top w:val="nil"/>
              <w:left w:val="nil"/>
              <w:bottom w:val="single" w:sz="8" w:space="0" w:color="000000"/>
              <w:right w:val="nil"/>
            </w:tcBorders>
            <w:shd w:val="clear" w:color="auto" w:fill="auto"/>
            <w:noWrap/>
            <w:vAlign w:val="bottom"/>
            <w:hideMark/>
          </w:tcPr>
          <w:p w:rsidR="00CE647C" w:rsidRPr="00350A77" w:rsidRDefault="00CE647C" w:rsidP="009A0DD5">
            <w:pPr>
              <w:rPr>
                <w:rFonts w:ascii="Times New Roman" w:eastAsia="Times New Roman" w:hAnsi="Times New Roman" w:cs="Times New Roman"/>
                <w:color w:val="000000"/>
                <w:sz w:val="24"/>
                <w:szCs w:val="24"/>
              </w:rPr>
            </w:pPr>
            <w:r w:rsidRPr="00350A77">
              <w:rPr>
                <w:rFonts w:ascii="Times New Roman" w:eastAsia="Times New Roman" w:hAnsi="Times New Roman" w:cs="Times New Roman"/>
                <w:color w:val="000000"/>
                <w:sz w:val="24"/>
                <w:szCs w:val="24"/>
              </w:rPr>
              <w:t>Norm Kadro Durumu</w:t>
            </w:r>
          </w:p>
          <w:p w:rsidR="00CE647C" w:rsidRPr="008026E0" w:rsidRDefault="00CE647C" w:rsidP="009A0DD5">
            <w:pPr>
              <w:jc w:val="center"/>
              <w:rPr>
                <w:rFonts w:ascii="Calibri" w:eastAsia="Times New Roman" w:hAnsi="Calibri" w:cs="Calibri"/>
                <w:color w:val="000000"/>
                <w:sz w:val="16"/>
                <w:szCs w:val="16"/>
              </w:rPr>
            </w:pPr>
          </w:p>
        </w:tc>
      </w:tr>
      <w:tr w:rsidR="00CE647C" w:rsidRPr="008026E0" w:rsidTr="00892593">
        <w:trPr>
          <w:trHeight w:val="765"/>
        </w:trPr>
        <w:tc>
          <w:tcPr>
            <w:tcW w:w="850" w:type="dxa"/>
            <w:tcBorders>
              <w:top w:val="nil"/>
              <w:left w:val="single" w:sz="8" w:space="0" w:color="000000"/>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Sıra No</w:t>
            </w:r>
          </w:p>
        </w:tc>
        <w:tc>
          <w:tcPr>
            <w:tcW w:w="2268"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 xml:space="preserve">Unvan-Branşı </w:t>
            </w:r>
          </w:p>
        </w:tc>
        <w:tc>
          <w:tcPr>
            <w:tcW w:w="1134"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Norm</w:t>
            </w:r>
          </w:p>
        </w:tc>
        <w:tc>
          <w:tcPr>
            <w:tcW w:w="851"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Mevcut</w:t>
            </w:r>
          </w:p>
        </w:tc>
        <w:tc>
          <w:tcPr>
            <w:tcW w:w="1134"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İhtiyaç</w:t>
            </w:r>
          </w:p>
        </w:tc>
        <w:tc>
          <w:tcPr>
            <w:tcW w:w="992"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Sözleşmeli</w:t>
            </w:r>
          </w:p>
        </w:tc>
        <w:tc>
          <w:tcPr>
            <w:tcW w:w="1843" w:type="dxa"/>
            <w:tcBorders>
              <w:top w:val="nil"/>
              <w:left w:val="nil"/>
              <w:bottom w:val="single" w:sz="8" w:space="0" w:color="000000"/>
              <w:right w:val="single" w:sz="8" w:space="0" w:color="000000"/>
            </w:tcBorders>
            <w:shd w:val="clear" w:color="auto" w:fill="D6E3BC" w:themeFill="accent3" w:themeFillTint="66"/>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Fazla</w:t>
            </w:r>
          </w:p>
        </w:tc>
      </w:tr>
      <w:tr w:rsidR="00CE647C" w:rsidRPr="008026E0" w:rsidTr="00CE647C">
        <w:trPr>
          <w:trHeight w:val="583"/>
        </w:trPr>
        <w:tc>
          <w:tcPr>
            <w:tcW w:w="850" w:type="dxa"/>
            <w:tcBorders>
              <w:top w:val="nil"/>
              <w:left w:val="single" w:sz="8" w:space="0" w:color="000000"/>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1</w:t>
            </w:r>
          </w:p>
        </w:tc>
        <w:tc>
          <w:tcPr>
            <w:tcW w:w="2268"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Müdür</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sidRPr="008026E0">
              <w:rPr>
                <w:rFonts w:ascii="Calibri" w:eastAsia="Times New Roman" w:hAnsi="Calibri" w:cs="Calibri"/>
                <w:color w:val="000000"/>
                <w:sz w:val="16"/>
                <w:szCs w:val="16"/>
              </w:rPr>
              <w:t> </w:t>
            </w:r>
            <w:r>
              <w:rPr>
                <w:rFonts w:ascii="Calibri" w:eastAsia="Times New Roman" w:hAnsi="Calibri" w:cs="Calibri"/>
                <w:color w:val="000000"/>
                <w:sz w:val="16"/>
                <w:szCs w:val="16"/>
              </w:rPr>
              <w:t>1</w:t>
            </w:r>
          </w:p>
        </w:tc>
        <w:tc>
          <w:tcPr>
            <w:tcW w:w="851"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1</w:t>
            </w:r>
            <w:r w:rsidRPr="008026E0">
              <w:rPr>
                <w:rFonts w:ascii="Calibri" w:eastAsia="Times New Roman" w:hAnsi="Calibri" w:cs="Calibri"/>
                <w:color w:val="000000"/>
                <w:sz w:val="16"/>
                <w:szCs w:val="16"/>
              </w:rPr>
              <w:t> </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sidRPr="008026E0">
              <w:rPr>
                <w:rFonts w:ascii="Calibri" w:eastAsia="Times New Roman" w:hAnsi="Calibri" w:cs="Calibri"/>
                <w:color w:val="000000"/>
                <w:sz w:val="16"/>
                <w:szCs w:val="16"/>
              </w:rPr>
              <w:t> </w:t>
            </w:r>
            <w:r>
              <w:rPr>
                <w:rFonts w:ascii="Calibri" w:eastAsia="Times New Roman" w:hAnsi="Calibri" w:cs="Calibri"/>
                <w:color w:val="000000"/>
                <w:sz w:val="16"/>
                <w:szCs w:val="16"/>
              </w:rPr>
              <w:t>0</w:t>
            </w:r>
          </w:p>
        </w:tc>
        <w:tc>
          <w:tcPr>
            <w:tcW w:w="992"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c>
          <w:tcPr>
            <w:tcW w:w="1843"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r>
      <w:tr w:rsidR="00CE647C" w:rsidRPr="008026E0" w:rsidTr="00CE647C">
        <w:trPr>
          <w:trHeight w:val="439"/>
        </w:trPr>
        <w:tc>
          <w:tcPr>
            <w:tcW w:w="850" w:type="dxa"/>
            <w:tcBorders>
              <w:top w:val="nil"/>
              <w:left w:val="single" w:sz="8" w:space="0" w:color="000000"/>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2</w:t>
            </w:r>
          </w:p>
        </w:tc>
        <w:tc>
          <w:tcPr>
            <w:tcW w:w="2268"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Müdür Baş Yardımcısı</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r w:rsidRPr="008026E0">
              <w:rPr>
                <w:rFonts w:ascii="Calibri" w:eastAsia="Times New Roman" w:hAnsi="Calibri" w:cs="Calibri"/>
                <w:color w:val="000000"/>
                <w:sz w:val="16"/>
                <w:szCs w:val="16"/>
              </w:rPr>
              <w:t> </w:t>
            </w:r>
          </w:p>
        </w:tc>
        <w:tc>
          <w:tcPr>
            <w:tcW w:w="851"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r w:rsidRPr="008026E0">
              <w:rPr>
                <w:rFonts w:ascii="Calibri" w:eastAsia="Times New Roman" w:hAnsi="Calibri" w:cs="Calibri"/>
                <w:color w:val="000000"/>
                <w:sz w:val="16"/>
                <w:szCs w:val="16"/>
              </w:rPr>
              <w:t> </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r w:rsidRPr="008026E0">
              <w:rPr>
                <w:rFonts w:ascii="Calibri" w:eastAsia="Times New Roman" w:hAnsi="Calibri" w:cs="Calibri"/>
                <w:color w:val="000000"/>
                <w:sz w:val="16"/>
                <w:szCs w:val="16"/>
              </w:rPr>
              <w:t> </w:t>
            </w:r>
          </w:p>
        </w:tc>
        <w:tc>
          <w:tcPr>
            <w:tcW w:w="992"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c>
          <w:tcPr>
            <w:tcW w:w="1843"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r>
      <w:tr w:rsidR="00CE647C" w:rsidRPr="008026E0" w:rsidTr="00CE647C">
        <w:trPr>
          <w:trHeight w:val="421"/>
        </w:trPr>
        <w:tc>
          <w:tcPr>
            <w:tcW w:w="850" w:type="dxa"/>
            <w:tcBorders>
              <w:top w:val="nil"/>
              <w:left w:val="single" w:sz="8" w:space="0" w:color="000000"/>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3</w:t>
            </w:r>
          </w:p>
        </w:tc>
        <w:tc>
          <w:tcPr>
            <w:tcW w:w="2268"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Müdür Yardımcısı</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DC0838"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1</w:t>
            </w:r>
          </w:p>
        </w:tc>
        <w:tc>
          <w:tcPr>
            <w:tcW w:w="851"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1</w:t>
            </w:r>
            <w:r w:rsidRPr="008026E0">
              <w:rPr>
                <w:rFonts w:ascii="Calibri" w:eastAsia="Times New Roman" w:hAnsi="Calibri" w:cs="Calibri"/>
                <w:color w:val="000000"/>
                <w:sz w:val="16"/>
                <w:szCs w:val="16"/>
              </w:rPr>
              <w:t> </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1</w:t>
            </w:r>
            <w:r w:rsidRPr="008026E0">
              <w:rPr>
                <w:rFonts w:ascii="Calibri" w:eastAsia="Times New Roman" w:hAnsi="Calibri" w:cs="Calibri"/>
                <w:color w:val="000000"/>
                <w:sz w:val="16"/>
                <w:szCs w:val="16"/>
              </w:rPr>
              <w:t> </w:t>
            </w:r>
          </w:p>
        </w:tc>
        <w:tc>
          <w:tcPr>
            <w:tcW w:w="992"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c>
          <w:tcPr>
            <w:tcW w:w="1843"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r>
      <w:tr w:rsidR="00CE647C" w:rsidRPr="008026E0" w:rsidTr="00CE647C">
        <w:trPr>
          <w:trHeight w:val="349"/>
        </w:trPr>
        <w:tc>
          <w:tcPr>
            <w:tcW w:w="850" w:type="dxa"/>
            <w:tcBorders>
              <w:top w:val="nil"/>
              <w:left w:val="single" w:sz="8" w:space="0" w:color="000000"/>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4</w:t>
            </w:r>
          </w:p>
        </w:tc>
        <w:tc>
          <w:tcPr>
            <w:tcW w:w="2268"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Sınıf Öğretmenliği</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4</w:t>
            </w:r>
          </w:p>
        </w:tc>
        <w:tc>
          <w:tcPr>
            <w:tcW w:w="851"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Pr>
                <w:rFonts w:ascii="Calibri" w:eastAsia="Times New Roman" w:hAnsi="Calibri" w:cs="Calibri"/>
                <w:color w:val="000000"/>
                <w:sz w:val="16"/>
                <w:szCs w:val="16"/>
              </w:rPr>
              <w:t>4</w:t>
            </w:r>
          </w:p>
        </w:tc>
        <w:tc>
          <w:tcPr>
            <w:tcW w:w="1134"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Calibri" w:eastAsia="Times New Roman" w:hAnsi="Calibri" w:cs="Calibri"/>
                <w:color w:val="000000"/>
                <w:sz w:val="16"/>
                <w:szCs w:val="16"/>
              </w:rPr>
            </w:pPr>
            <w:r w:rsidRPr="008026E0">
              <w:rPr>
                <w:rFonts w:ascii="Calibri" w:eastAsia="Times New Roman" w:hAnsi="Calibri" w:cs="Calibri"/>
                <w:color w:val="000000"/>
                <w:sz w:val="16"/>
                <w:szCs w:val="16"/>
              </w:rPr>
              <w:t> </w:t>
            </w:r>
            <w:r>
              <w:rPr>
                <w:rFonts w:ascii="Calibri" w:eastAsia="Times New Roman" w:hAnsi="Calibri" w:cs="Calibri"/>
                <w:color w:val="000000"/>
                <w:sz w:val="16"/>
                <w:szCs w:val="16"/>
              </w:rPr>
              <w:t>0</w:t>
            </w:r>
          </w:p>
        </w:tc>
        <w:tc>
          <w:tcPr>
            <w:tcW w:w="992"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w:t>
            </w:r>
            <w:r w:rsidRPr="008026E0">
              <w:rPr>
                <w:rFonts w:ascii="Times New Roman" w:eastAsia="Times New Roman" w:hAnsi="Times New Roman" w:cs="Times New Roman"/>
                <w:color w:val="000000"/>
                <w:sz w:val="16"/>
                <w:szCs w:val="16"/>
              </w:rPr>
              <w:t> </w:t>
            </w:r>
          </w:p>
        </w:tc>
        <w:tc>
          <w:tcPr>
            <w:tcW w:w="1843" w:type="dxa"/>
            <w:tcBorders>
              <w:top w:val="nil"/>
              <w:left w:val="nil"/>
              <w:bottom w:val="single" w:sz="8" w:space="0" w:color="000000"/>
              <w:right w:val="single" w:sz="8" w:space="0" w:color="000000"/>
            </w:tcBorders>
            <w:shd w:val="clear" w:color="auto" w:fill="auto"/>
            <w:vAlign w:val="center"/>
            <w:hideMark/>
          </w:tcPr>
          <w:p w:rsidR="00CE647C" w:rsidRPr="008026E0" w:rsidRDefault="00CE647C" w:rsidP="009A0DD5">
            <w:pPr>
              <w:jc w:val="center"/>
              <w:rPr>
                <w:rFonts w:ascii="Times New Roman" w:eastAsia="Times New Roman" w:hAnsi="Times New Roman" w:cs="Times New Roman"/>
                <w:color w:val="000000"/>
                <w:sz w:val="16"/>
                <w:szCs w:val="16"/>
              </w:rPr>
            </w:pPr>
            <w:r w:rsidRPr="008026E0">
              <w:rPr>
                <w:rFonts w:ascii="Times New Roman" w:eastAsia="Times New Roman" w:hAnsi="Times New Roman" w:cs="Times New Roman"/>
                <w:color w:val="000000"/>
                <w:sz w:val="16"/>
                <w:szCs w:val="16"/>
              </w:rPr>
              <w:t> </w:t>
            </w:r>
            <w:r>
              <w:rPr>
                <w:rFonts w:ascii="Times New Roman" w:eastAsia="Times New Roman" w:hAnsi="Times New Roman" w:cs="Times New Roman"/>
                <w:color w:val="000000"/>
                <w:sz w:val="16"/>
                <w:szCs w:val="16"/>
              </w:rPr>
              <w:t>0</w:t>
            </w:r>
          </w:p>
        </w:tc>
      </w:tr>
    </w:tbl>
    <w:p w:rsidR="00CE647C" w:rsidRDefault="00CE647C" w:rsidP="00CE647C">
      <w:pPr>
        <w:rPr>
          <w:rFonts w:ascii="Times New Roman" w:hAnsi="Times New Roman" w:cs="Times New Roman"/>
        </w:rPr>
      </w:pPr>
    </w:p>
    <w:p w:rsidR="00CE647C" w:rsidRDefault="00CE647C" w:rsidP="00CE647C">
      <w:pPr>
        <w:tabs>
          <w:tab w:val="left" w:pos="2066"/>
        </w:tabs>
        <w:rPr>
          <w:rFonts w:ascii="Times New Roman" w:hAnsi="Times New Roman" w:cs="Times New Roman"/>
        </w:rPr>
      </w:pPr>
      <w:r>
        <w:rPr>
          <w:rFonts w:ascii="Times New Roman" w:hAnsi="Times New Roman" w:cs="Times New Roman"/>
        </w:rPr>
        <w:tab/>
      </w:r>
    </w:p>
    <w:tbl>
      <w:tblPr>
        <w:tblW w:w="9160" w:type="dxa"/>
        <w:tblInd w:w="905" w:type="dxa"/>
        <w:tblLook w:val="04A0" w:firstRow="1" w:lastRow="0" w:firstColumn="1" w:lastColumn="0" w:noHBand="0" w:noVBand="1"/>
      </w:tblPr>
      <w:tblGrid>
        <w:gridCol w:w="1789"/>
        <w:gridCol w:w="1411"/>
        <w:gridCol w:w="1849"/>
        <w:gridCol w:w="1843"/>
        <w:gridCol w:w="2268"/>
      </w:tblGrid>
      <w:tr w:rsidR="00CE647C" w:rsidRPr="00205A0A" w:rsidTr="00CE647C">
        <w:trPr>
          <w:trHeight w:val="315"/>
        </w:trPr>
        <w:tc>
          <w:tcPr>
            <w:tcW w:w="9160" w:type="dxa"/>
            <w:gridSpan w:val="5"/>
            <w:tcBorders>
              <w:top w:val="nil"/>
              <w:left w:val="nil"/>
              <w:bottom w:val="single" w:sz="8" w:space="0" w:color="auto"/>
              <w:right w:val="nil"/>
            </w:tcBorders>
            <w:shd w:val="clear" w:color="auto" w:fill="auto"/>
            <w:noWrap/>
            <w:vAlign w:val="bottom"/>
            <w:hideMark/>
          </w:tcPr>
          <w:p w:rsidR="00071535" w:rsidRDefault="00071535" w:rsidP="009A0DD5">
            <w:pPr>
              <w:jc w:val="center"/>
              <w:rPr>
                <w:rFonts w:ascii="Calibri" w:eastAsia="Times New Roman" w:hAnsi="Calibri" w:cs="Calibri"/>
                <w:color w:val="000000"/>
              </w:rPr>
            </w:pPr>
          </w:p>
          <w:p w:rsidR="00071535" w:rsidRDefault="00071535" w:rsidP="009A0DD5">
            <w:pPr>
              <w:jc w:val="center"/>
              <w:rPr>
                <w:rFonts w:ascii="Calibri" w:eastAsia="Times New Roman" w:hAnsi="Calibri" w:cs="Calibri"/>
                <w:color w:val="000000"/>
              </w:rPr>
            </w:pPr>
          </w:p>
          <w:p w:rsidR="00071535" w:rsidRDefault="00071535" w:rsidP="009A0DD5">
            <w:pPr>
              <w:jc w:val="center"/>
              <w:rPr>
                <w:rFonts w:ascii="Calibri" w:eastAsia="Times New Roman" w:hAnsi="Calibri" w:cs="Calibri"/>
                <w:color w:val="000000"/>
              </w:rPr>
            </w:pPr>
          </w:p>
          <w:p w:rsidR="00071535" w:rsidRPr="00A16EDA" w:rsidRDefault="00071535" w:rsidP="009A0DD5">
            <w:pPr>
              <w:jc w:val="center"/>
              <w:rPr>
                <w:rFonts w:ascii="Calibri" w:eastAsia="Times New Roman" w:hAnsi="Calibri" w:cs="Calibri"/>
                <w:color w:val="000000"/>
              </w:rPr>
            </w:pPr>
          </w:p>
          <w:p w:rsidR="00CE647C" w:rsidRDefault="00CE647C" w:rsidP="009A0DD5">
            <w:pPr>
              <w:jc w:val="center"/>
              <w:rPr>
                <w:rFonts w:ascii="Calibri" w:eastAsia="Times New Roman" w:hAnsi="Calibri" w:cs="Calibri"/>
                <w:color w:val="000000"/>
              </w:rPr>
            </w:pPr>
            <w:r w:rsidRPr="00205A0A">
              <w:rPr>
                <w:rFonts w:ascii="Calibri" w:eastAsia="Times New Roman" w:hAnsi="Calibri" w:cs="Calibri"/>
                <w:color w:val="000000"/>
              </w:rPr>
              <w:t xml:space="preserve">Öğretmen/Öğrenci Durumu </w:t>
            </w:r>
          </w:p>
          <w:p w:rsidR="00CE647C" w:rsidRPr="00205A0A" w:rsidRDefault="00CE647C" w:rsidP="009A0DD5">
            <w:pPr>
              <w:jc w:val="center"/>
              <w:rPr>
                <w:rFonts w:ascii="Calibri" w:eastAsia="Times New Roman" w:hAnsi="Calibri" w:cs="Calibri"/>
                <w:color w:val="000000"/>
              </w:rPr>
            </w:pPr>
          </w:p>
        </w:tc>
      </w:tr>
      <w:tr w:rsidR="00CE647C" w:rsidRPr="00205A0A" w:rsidTr="00892593">
        <w:trPr>
          <w:trHeight w:val="330"/>
        </w:trPr>
        <w:tc>
          <w:tcPr>
            <w:tcW w:w="1789" w:type="dxa"/>
            <w:tcBorders>
              <w:top w:val="nil"/>
              <w:left w:val="single" w:sz="8" w:space="0" w:color="auto"/>
              <w:bottom w:val="single" w:sz="8" w:space="0" w:color="auto"/>
              <w:right w:val="single" w:sz="8" w:space="0" w:color="auto"/>
            </w:tcBorders>
            <w:shd w:val="clear" w:color="auto" w:fill="D6E3BC" w:themeFill="accent3" w:themeFillTint="66"/>
            <w:vAlign w:val="center"/>
            <w:hideMark/>
          </w:tcPr>
          <w:p w:rsidR="00CE647C" w:rsidRPr="00205A0A" w:rsidRDefault="00CE647C" w:rsidP="009A0DD5">
            <w:pPr>
              <w:jc w:val="center"/>
              <w:rPr>
                <w:rFonts w:ascii="Times New Roman" w:eastAsia="Times New Roman" w:hAnsi="Times New Roman" w:cs="Times New Roman"/>
                <w:b/>
                <w:bCs/>
                <w:color w:val="000000"/>
                <w:sz w:val="16"/>
                <w:szCs w:val="16"/>
              </w:rPr>
            </w:pPr>
            <w:r w:rsidRPr="00205A0A">
              <w:rPr>
                <w:rFonts w:ascii="Times New Roman" w:eastAsia="Times New Roman" w:hAnsi="Times New Roman" w:cs="Times New Roman"/>
                <w:b/>
                <w:bCs/>
                <w:color w:val="000000"/>
                <w:sz w:val="16"/>
                <w:szCs w:val="16"/>
              </w:rPr>
              <w:t>ÖĞRETMEN</w:t>
            </w:r>
          </w:p>
        </w:tc>
        <w:tc>
          <w:tcPr>
            <w:tcW w:w="5103" w:type="dxa"/>
            <w:gridSpan w:val="3"/>
            <w:tcBorders>
              <w:top w:val="single" w:sz="8" w:space="0" w:color="auto"/>
              <w:left w:val="nil"/>
              <w:bottom w:val="single" w:sz="8" w:space="0" w:color="auto"/>
              <w:right w:val="single" w:sz="8" w:space="0" w:color="000000"/>
            </w:tcBorders>
            <w:shd w:val="clear" w:color="auto" w:fill="D6E3BC" w:themeFill="accent3" w:themeFillTint="66"/>
            <w:vAlign w:val="center"/>
            <w:hideMark/>
          </w:tcPr>
          <w:p w:rsidR="00CE647C" w:rsidRPr="00205A0A" w:rsidRDefault="00CE647C" w:rsidP="009A0DD5">
            <w:pPr>
              <w:jc w:val="center"/>
              <w:rPr>
                <w:rFonts w:ascii="Times New Roman" w:eastAsia="Times New Roman" w:hAnsi="Times New Roman" w:cs="Times New Roman"/>
                <w:b/>
                <w:bCs/>
                <w:color w:val="000000"/>
                <w:sz w:val="16"/>
                <w:szCs w:val="16"/>
              </w:rPr>
            </w:pPr>
            <w:r w:rsidRPr="00205A0A">
              <w:rPr>
                <w:rFonts w:ascii="Times New Roman" w:eastAsia="Times New Roman" w:hAnsi="Times New Roman" w:cs="Times New Roman"/>
                <w:b/>
                <w:bCs/>
                <w:color w:val="000000"/>
                <w:sz w:val="16"/>
                <w:szCs w:val="16"/>
              </w:rPr>
              <w:t>ÖĞRENCİ</w:t>
            </w:r>
          </w:p>
        </w:tc>
        <w:tc>
          <w:tcPr>
            <w:tcW w:w="2268" w:type="dxa"/>
            <w:tcBorders>
              <w:top w:val="nil"/>
              <w:left w:val="nil"/>
              <w:bottom w:val="single" w:sz="8" w:space="0" w:color="auto"/>
              <w:right w:val="single" w:sz="8" w:space="0" w:color="auto"/>
            </w:tcBorders>
            <w:shd w:val="clear" w:color="auto" w:fill="D6E3BC" w:themeFill="accent3" w:themeFillTint="66"/>
            <w:vAlign w:val="center"/>
            <w:hideMark/>
          </w:tcPr>
          <w:p w:rsidR="00CE647C" w:rsidRPr="00205A0A" w:rsidRDefault="00CE647C" w:rsidP="009A0DD5">
            <w:pPr>
              <w:jc w:val="center"/>
              <w:rPr>
                <w:rFonts w:ascii="Times New Roman" w:eastAsia="Times New Roman" w:hAnsi="Times New Roman" w:cs="Times New Roman"/>
                <w:b/>
                <w:bCs/>
                <w:color w:val="000000"/>
                <w:sz w:val="16"/>
                <w:szCs w:val="16"/>
              </w:rPr>
            </w:pPr>
            <w:r w:rsidRPr="00205A0A">
              <w:rPr>
                <w:rFonts w:ascii="Times New Roman" w:eastAsia="Times New Roman" w:hAnsi="Times New Roman" w:cs="Times New Roman"/>
                <w:b/>
                <w:bCs/>
                <w:color w:val="000000"/>
                <w:sz w:val="16"/>
                <w:szCs w:val="16"/>
              </w:rPr>
              <w:t>OKUL</w:t>
            </w:r>
          </w:p>
        </w:tc>
      </w:tr>
      <w:tr w:rsidR="00CE647C" w:rsidRPr="00205A0A" w:rsidTr="00CE647C">
        <w:trPr>
          <w:trHeight w:val="1024"/>
        </w:trPr>
        <w:tc>
          <w:tcPr>
            <w:tcW w:w="178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Toplam öğretmen sayısı</w:t>
            </w:r>
          </w:p>
        </w:tc>
        <w:tc>
          <w:tcPr>
            <w:tcW w:w="3260" w:type="dxa"/>
            <w:gridSpan w:val="2"/>
            <w:tcBorders>
              <w:top w:val="single" w:sz="8" w:space="0" w:color="auto"/>
              <w:left w:val="nil"/>
              <w:bottom w:val="single" w:sz="8" w:space="0" w:color="auto"/>
              <w:right w:val="single" w:sz="8" w:space="0" w:color="000000"/>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Öğrenci sayısı</w:t>
            </w:r>
          </w:p>
        </w:tc>
        <w:tc>
          <w:tcPr>
            <w:tcW w:w="184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Toplam öğrenci sayısı</w:t>
            </w:r>
          </w:p>
        </w:tc>
        <w:tc>
          <w:tcPr>
            <w:tcW w:w="226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Öğretmen başına düşen öğrenci sayısı</w:t>
            </w:r>
          </w:p>
        </w:tc>
      </w:tr>
      <w:tr w:rsidR="00CE647C" w:rsidRPr="00205A0A" w:rsidTr="00CE647C">
        <w:trPr>
          <w:trHeight w:val="330"/>
        </w:trPr>
        <w:tc>
          <w:tcPr>
            <w:tcW w:w="1789"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16"/>
                <w:szCs w:val="16"/>
              </w:rPr>
            </w:pPr>
          </w:p>
        </w:tc>
        <w:tc>
          <w:tcPr>
            <w:tcW w:w="1411" w:type="dxa"/>
            <w:tcBorders>
              <w:top w:val="nil"/>
              <w:left w:val="nil"/>
              <w:bottom w:val="single" w:sz="8" w:space="0" w:color="auto"/>
              <w:right w:val="single" w:sz="8" w:space="0" w:color="auto"/>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Kız</w:t>
            </w:r>
          </w:p>
        </w:tc>
        <w:tc>
          <w:tcPr>
            <w:tcW w:w="1849" w:type="dxa"/>
            <w:tcBorders>
              <w:top w:val="nil"/>
              <w:left w:val="nil"/>
              <w:bottom w:val="single" w:sz="8" w:space="0" w:color="auto"/>
              <w:right w:val="single" w:sz="8" w:space="0" w:color="auto"/>
            </w:tcBorders>
            <w:shd w:val="clear" w:color="000000" w:fill="FFFFFF"/>
            <w:vAlign w:val="center"/>
            <w:hideMark/>
          </w:tcPr>
          <w:p w:rsidR="00CE647C" w:rsidRPr="00205A0A" w:rsidRDefault="00CE647C" w:rsidP="009A0DD5">
            <w:pPr>
              <w:jc w:val="center"/>
              <w:rPr>
                <w:rFonts w:ascii="Times New Roman" w:eastAsia="Times New Roman" w:hAnsi="Times New Roman" w:cs="Times New Roman"/>
                <w:color w:val="000000"/>
                <w:sz w:val="16"/>
                <w:szCs w:val="16"/>
              </w:rPr>
            </w:pPr>
            <w:r w:rsidRPr="00205A0A">
              <w:rPr>
                <w:rFonts w:ascii="Times New Roman" w:eastAsia="Times New Roman" w:hAnsi="Times New Roman" w:cs="Times New Roman"/>
                <w:color w:val="000000"/>
                <w:sz w:val="16"/>
                <w:szCs w:val="16"/>
              </w:rPr>
              <w:t>Erkek</w:t>
            </w:r>
          </w:p>
        </w:tc>
        <w:tc>
          <w:tcPr>
            <w:tcW w:w="1843"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16"/>
                <w:szCs w:val="16"/>
              </w:rPr>
            </w:pPr>
          </w:p>
        </w:tc>
        <w:tc>
          <w:tcPr>
            <w:tcW w:w="2268"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16"/>
                <w:szCs w:val="16"/>
              </w:rPr>
            </w:pPr>
          </w:p>
        </w:tc>
      </w:tr>
      <w:tr w:rsidR="00CE647C" w:rsidRPr="00205A0A" w:rsidTr="00CE647C">
        <w:trPr>
          <w:trHeight w:val="300"/>
        </w:trPr>
        <w:tc>
          <w:tcPr>
            <w:tcW w:w="178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DC0838"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w:t>
            </w:r>
          </w:p>
        </w:tc>
        <w:tc>
          <w:tcPr>
            <w:tcW w:w="141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DC0838"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38</w:t>
            </w:r>
          </w:p>
        </w:tc>
        <w:tc>
          <w:tcPr>
            <w:tcW w:w="184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DC0838"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36</w:t>
            </w:r>
          </w:p>
        </w:tc>
        <w:tc>
          <w:tcPr>
            <w:tcW w:w="184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DC0838"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74</w:t>
            </w:r>
          </w:p>
        </w:tc>
        <w:tc>
          <w:tcPr>
            <w:tcW w:w="226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E647C" w:rsidRPr="00205A0A" w:rsidRDefault="00DC0838" w:rsidP="009A0DD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18</w:t>
            </w:r>
          </w:p>
        </w:tc>
      </w:tr>
      <w:tr w:rsidR="00CE647C" w:rsidRPr="00205A0A" w:rsidTr="00CE647C">
        <w:trPr>
          <w:trHeight w:val="315"/>
        </w:trPr>
        <w:tc>
          <w:tcPr>
            <w:tcW w:w="1789"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24"/>
                <w:szCs w:val="24"/>
              </w:rPr>
            </w:pPr>
          </w:p>
        </w:tc>
        <w:tc>
          <w:tcPr>
            <w:tcW w:w="1411"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24"/>
                <w:szCs w:val="24"/>
              </w:rPr>
            </w:pPr>
          </w:p>
        </w:tc>
        <w:tc>
          <w:tcPr>
            <w:tcW w:w="1849"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24"/>
                <w:szCs w:val="24"/>
              </w:rPr>
            </w:pPr>
          </w:p>
        </w:tc>
        <w:tc>
          <w:tcPr>
            <w:tcW w:w="1843"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24"/>
                <w:szCs w:val="24"/>
              </w:rPr>
            </w:pPr>
          </w:p>
        </w:tc>
        <w:tc>
          <w:tcPr>
            <w:tcW w:w="2268" w:type="dxa"/>
            <w:vMerge/>
            <w:tcBorders>
              <w:top w:val="nil"/>
              <w:left w:val="single" w:sz="8" w:space="0" w:color="auto"/>
              <w:bottom w:val="single" w:sz="8" w:space="0" w:color="000000"/>
              <w:right w:val="single" w:sz="8" w:space="0" w:color="auto"/>
            </w:tcBorders>
            <w:vAlign w:val="center"/>
            <w:hideMark/>
          </w:tcPr>
          <w:p w:rsidR="00CE647C" w:rsidRPr="00205A0A" w:rsidRDefault="00CE647C" w:rsidP="009A0DD5">
            <w:pPr>
              <w:rPr>
                <w:rFonts w:ascii="Times New Roman" w:eastAsia="Times New Roman" w:hAnsi="Times New Roman" w:cs="Times New Roman"/>
                <w:color w:val="000000"/>
                <w:sz w:val="24"/>
                <w:szCs w:val="24"/>
              </w:rPr>
            </w:pPr>
          </w:p>
        </w:tc>
      </w:tr>
    </w:tbl>
    <w:p w:rsidR="00A16EDA" w:rsidRDefault="00A16EDA" w:rsidP="00A16EDA">
      <w:pPr>
        <w:pStyle w:val="Balk3"/>
        <w:tabs>
          <w:tab w:val="left" w:pos="2035"/>
        </w:tabs>
        <w:ind w:left="2035" w:firstLine="0"/>
        <w:jc w:val="right"/>
      </w:pPr>
    </w:p>
    <w:p w:rsidR="00474AAC" w:rsidRDefault="00B74296" w:rsidP="000D56CF">
      <w:pPr>
        <w:pStyle w:val="Balk3"/>
        <w:numPr>
          <w:ilvl w:val="1"/>
          <w:numId w:val="15"/>
        </w:numPr>
        <w:tabs>
          <w:tab w:val="left" w:pos="2035"/>
        </w:tabs>
        <w:ind w:left="2035" w:hanging="717"/>
      </w:pPr>
      <w:bookmarkStart w:id="15" w:name="_Toc167269455"/>
      <w:r>
        <w:t>Çevre</w:t>
      </w:r>
      <w:r>
        <w:rPr>
          <w:spacing w:val="-12"/>
        </w:rPr>
        <w:t xml:space="preserve"> </w:t>
      </w:r>
      <w:r>
        <w:t>Analizi</w:t>
      </w:r>
      <w:r>
        <w:rPr>
          <w:spacing w:val="-10"/>
        </w:rPr>
        <w:t xml:space="preserve"> </w:t>
      </w:r>
      <w:r>
        <w:rPr>
          <w:spacing w:val="-2"/>
        </w:rPr>
        <w:t>(PESTLE)</w:t>
      </w:r>
      <w:bookmarkEnd w:id="15"/>
    </w:p>
    <w:p w:rsidR="00474AAC" w:rsidRDefault="00B74296">
      <w:pPr>
        <w:pStyle w:val="GvdeMetni"/>
        <w:spacing w:before="306" w:line="360" w:lineRule="auto"/>
        <w:ind w:left="958" w:right="1014"/>
        <w:jc w:val="both"/>
      </w:pPr>
      <w:r>
        <w:t xml:space="preserve">Çevre analiziyle okul/kurum üzerinde etkili olan veya olabilecek politik, ekonomik, sosyo-kültürel, teknolojik, yasal çevresel dış etkenlerin tespit edilmesi amaçlanır. Dış çevreyi </w:t>
      </w:r>
      <w:r>
        <w:lastRenderedPageBreak/>
        <w:t>oluşturan unsurlar (nüfus, demografik yapı, coğrafi alan, kentsel gelişme, sosyokültürel hayat, ekonomik, sosyal, politik, kültürel durum, çevresel, teknolojik ve rekabete yönelik etkenler vb.) okul ve kurumun kontrolü dışındaki koşullara bağlı ve farklı eğilimlere sahiptir. Bu unsurlar doğrudan veya dolaylı olarak okul/kurumun faaliyet alanlarını etkilemektedir.</w:t>
      </w:r>
    </w:p>
    <w:p w:rsidR="00474AAC" w:rsidRDefault="00B74296">
      <w:pPr>
        <w:pStyle w:val="GvdeMetni"/>
        <w:spacing w:before="120" w:line="360" w:lineRule="auto"/>
        <w:ind w:left="958" w:right="1019"/>
        <w:jc w:val="both"/>
      </w:pPr>
      <w:r>
        <w:t>Bu</w:t>
      </w:r>
      <w:r>
        <w:rPr>
          <w:spacing w:val="-14"/>
        </w:rPr>
        <w:t xml:space="preserve"> </w:t>
      </w:r>
      <w:r>
        <w:t>bölümde,</w:t>
      </w:r>
      <w:r>
        <w:rPr>
          <w:spacing w:val="-12"/>
        </w:rPr>
        <w:t xml:space="preserve"> </w:t>
      </w:r>
      <w:r>
        <w:t>okul/kurumu</w:t>
      </w:r>
      <w:r>
        <w:rPr>
          <w:spacing w:val="-14"/>
        </w:rPr>
        <w:t xml:space="preserve"> </w:t>
      </w:r>
      <w:r>
        <w:t>etkileyen</w:t>
      </w:r>
      <w:r>
        <w:rPr>
          <w:spacing w:val="-12"/>
        </w:rPr>
        <w:t xml:space="preserve"> </w:t>
      </w:r>
      <w:r>
        <w:t>ya</w:t>
      </w:r>
      <w:r>
        <w:rPr>
          <w:spacing w:val="-10"/>
        </w:rPr>
        <w:t xml:space="preserve"> </w:t>
      </w:r>
      <w:r>
        <w:t>da</w:t>
      </w:r>
      <w:r>
        <w:rPr>
          <w:spacing w:val="-13"/>
        </w:rPr>
        <w:t xml:space="preserve"> </w:t>
      </w:r>
      <w:r>
        <w:t>etkileyebilecek</w:t>
      </w:r>
      <w:r>
        <w:rPr>
          <w:spacing w:val="-13"/>
        </w:rPr>
        <w:t xml:space="preserve"> </w:t>
      </w:r>
      <w:r>
        <w:t>dış</w:t>
      </w:r>
      <w:r>
        <w:rPr>
          <w:spacing w:val="-13"/>
        </w:rPr>
        <w:t xml:space="preserve"> </w:t>
      </w:r>
      <w:r>
        <w:t>çevre</w:t>
      </w:r>
      <w:r>
        <w:rPr>
          <w:spacing w:val="-10"/>
        </w:rPr>
        <w:t xml:space="preserve"> </w:t>
      </w:r>
      <w:r>
        <w:t>eğilimleri</w:t>
      </w:r>
      <w:r>
        <w:rPr>
          <w:spacing w:val="-13"/>
        </w:rPr>
        <w:t xml:space="preserve"> </w:t>
      </w:r>
      <w:r>
        <w:t>ve</w:t>
      </w:r>
      <w:r>
        <w:rPr>
          <w:spacing w:val="-13"/>
        </w:rPr>
        <w:t xml:space="preserve"> </w:t>
      </w:r>
      <w:r>
        <w:t xml:space="preserve">koşulları </w:t>
      </w:r>
      <w:r>
        <w:rPr>
          <w:spacing w:val="-2"/>
        </w:rPr>
        <w:t>değerlendirilir.</w:t>
      </w:r>
    </w:p>
    <w:p w:rsidR="00474AAC" w:rsidRDefault="00B74296">
      <w:pPr>
        <w:pStyle w:val="GvdeMetni"/>
        <w:spacing w:line="360" w:lineRule="auto"/>
        <w:ind w:left="958" w:right="1013"/>
        <w:jc w:val="both"/>
      </w:pPr>
      <w:r>
        <w:t>Bu analiz ile elde edilen veriler, GZFT analizinin “fırsatlar” ve</w:t>
      </w:r>
      <w:r>
        <w:rPr>
          <w:spacing w:val="40"/>
        </w:rPr>
        <w:t xml:space="preserve"> </w:t>
      </w:r>
      <w:r>
        <w:t>“tehditler” bölümlerinin oluşturulmasında zemin oluşturur. Tespit ile ihtiyaçların belirlenmesi ise stratejilerin geliştirilmesinde önemli bir rol oynayacaktır.</w:t>
      </w:r>
    </w:p>
    <w:p w:rsidR="00474AAC" w:rsidRDefault="00B74296">
      <w:pPr>
        <w:pStyle w:val="GvdeMetni"/>
        <w:spacing w:before="1"/>
        <w:ind w:left="958"/>
        <w:jc w:val="both"/>
      </w:pPr>
      <w:r>
        <w:t>Söz</w:t>
      </w:r>
      <w:r>
        <w:rPr>
          <w:spacing w:val="-8"/>
        </w:rPr>
        <w:t xml:space="preserve"> </w:t>
      </w:r>
      <w:r>
        <w:t>konusu</w:t>
      </w:r>
      <w:r>
        <w:rPr>
          <w:spacing w:val="-4"/>
        </w:rPr>
        <w:t xml:space="preserve"> </w:t>
      </w:r>
      <w:r>
        <w:t>etkenlerin</w:t>
      </w:r>
      <w:r>
        <w:rPr>
          <w:spacing w:val="-4"/>
        </w:rPr>
        <w:t xml:space="preserve"> </w:t>
      </w:r>
      <w:r>
        <w:t>tespit</w:t>
      </w:r>
      <w:r>
        <w:rPr>
          <w:spacing w:val="-3"/>
        </w:rPr>
        <w:t xml:space="preserve"> </w:t>
      </w:r>
      <w:r>
        <w:t>edilmesinde</w:t>
      </w:r>
      <w:r>
        <w:rPr>
          <w:spacing w:val="-4"/>
        </w:rPr>
        <w:t xml:space="preserve"> </w:t>
      </w:r>
      <w:r>
        <w:t>PESTLE</w:t>
      </w:r>
      <w:r>
        <w:rPr>
          <w:spacing w:val="-2"/>
        </w:rPr>
        <w:t xml:space="preserve"> </w:t>
      </w:r>
      <w:r>
        <w:t>matrisinden</w:t>
      </w:r>
      <w:r>
        <w:rPr>
          <w:spacing w:val="-3"/>
        </w:rPr>
        <w:t xml:space="preserve"> </w:t>
      </w:r>
      <w:r>
        <w:rPr>
          <w:spacing w:val="-2"/>
        </w:rPr>
        <w:t>faydalanılır.</w:t>
      </w:r>
    </w:p>
    <w:p w:rsidR="00474AAC" w:rsidRDefault="00B74296">
      <w:pPr>
        <w:pStyle w:val="GvdeMetni"/>
        <w:spacing w:before="139" w:line="360" w:lineRule="auto"/>
        <w:ind w:left="958" w:right="1018"/>
        <w:jc w:val="both"/>
      </w:pPr>
      <w:r>
        <w:t>Okul ve kurum dış çevrede meydana gelebilecek değişiklikleri sürekli olarak izleyerek analiz etmek, ortaya çıkabilecek fırsat-tehditleri önceden tahmin edip gerekli önlemleri almak zorundadır.</w:t>
      </w:r>
    </w:p>
    <w:p w:rsidR="00474AAC" w:rsidRDefault="00B74296">
      <w:pPr>
        <w:pStyle w:val="GvdeMetni"/>
        <w:spacing w:before="1" w:line="360" w:lineRule="auto"/>
        <w:ind w:left="958" w:right="1016" w:firstLine="52"/>
        <w:jc w:val="both"/>
      </w:pPr>
      <w:r>
        <w:t>Okul/kurum içi analizde, sağlıklı bir şekilde ortaya konan güçlü ve zayıf yönler, çevre analizi aşamasında elde edilecek fırsatlar ve tehditler ile birlikte değerlendirilerek en uygun stratejiler belirlenmelidir.</w:t>
      </w:r>
    </w:p>
    <w:p w:rsidR="00474AAC" w:rsidRDefault="00474AAC">
      <w:pPr>
        <w:spacing w:line="360" w:lineRule="auto"/>
        <w:jc w:val="both"/>
        <w:sectPr w:rsidR="00474AAC">
          <w:pgSz w:w="11910" w:h="16840"/>
          <w:pgMar w:top="1320" w:right="400" w:bottom="1280" w:left="460" w:header="0" w:footer="1097" w:gutter="0"/>
          <w:cols w:space="708"/>
        </w:sectPr>
      </w:pPr>
    </w:p>
    <w:p w:rsidR="00474AAC" w:rsidRDefault="00B74296">
      <w:pPr>
        <w:spacing w:before="80"/>
        <w:ind w:left="958"/>
        <w:rPr>
          <w:b/>
          <w:sz w:val="20"/>
        </w:rPr>
      </w:pPr>
      <w:r>
        <w:rPr>
          <w:b/>
          <w:sz w:val="20"/>
        </w:rPr>
        <w:lastRenderedPageBreak/>
        <w:t>Tablo</w:t>
      </w:r>
      <w:r>
        <w:rPr>
          <w:b/>
          <w:spacing w:val="-5"/>
          <w:sz w:val="20"/>
        </w:rPr>
        <w:t xml:space="preserve"> </w:t>
      </w:r>
      <w:r>
        <w:rPr>
          <w:b/>
          <w:sz w:val="20"/>
        </w:rPr>
        <w:t>20.</w:t>
      </w:r>
      <w:r>
        <w:rPr>
          <w:b/>
          <w:spacing w:val="35"/>
          <w:sz w:val="20"/>
        </w:rPr>
        <w:t xml:space="preserve"> </w:t>
      </w:r>
      <w:r>
        <w:rPr>
          <w:b/>
          <w:sz w:val="20"/>
        </w:rPr>
        <w:t>PESTLE</w:t>
      </w:r>
      <w:r>
        <w:rPr>
          <w:b/>
          <w:spacing w:val="-6"/>
          <w:sz w:val="20"/>
        </w:rPr>
        <w:t xml:space="preserve"> </w:t>
      </w:r>
      <w:r>
        <w:rPr>
          <w:b/>
          <w:sz w:val="20"/>
        </w:rPr>
        <w:t>Analiz</w:t>
      </w:r>
      <w:r>
        <w:rPr>
          <w:b/>
          <w:spacing w:val="-2"/>
          <w:sz w:val="20"/>
        </w:rPr>
        <w:t xml:space="preserve"> Tablosu</w:t>
      </w:r>
    </w:p>
    <w:tbl>
      <w:tblPr>
        <w:tblW w:w="0" w:type="auto"/>
        <w:tblInd w:w="8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388"/>
        <w:gridCol w:w="3826"/>
      </w:tblGrid>
      <w:tr w:rsidR="00474AAC">
        <w:trPr>
          <w:trHeight w:val="452"/>
        </w:trPr>
        <w:tc>
          <w:tcPr>
            <w:tcW w:w="5388" w:type="dxa"/>
            <w:shd w:val="clear" w:color="auto" w:fill="E2EFD9"/>
          </w:tcPr>
          <w:p w:rsidR="00474AAC" w:rsidRDefault="00B74296">
            <w:pPr>
              <w:pStyle w:val="TableParagraph"/>
              <w:spacing w:line="234" w:lineRule="exact"/>
              <w:ind w:left="107"/>
              <w:rPr>
                <w:b/>
                <w:sz w:val="20"/>
              </w:rPr>
            </w:pPr>
            <w:r>
              <w:rPr>
                <w:b/>
                <w:spacing w:val="-2"/>
                <w:sz w:val="20"/>
              </w:rPr>
              <w:t>Politik-Yasal</w:t>
            </w:r>
            <w:r>
              <w:rPr>
                <w:b/>
                <w:spacing w:val="14"/>
                <w:sz w:val="20"/>
              </w:rPr>
              <w:t xml:space="preserve"> </w:t>
            </w:r>
            <w:r>
              <w:rPr>
                <w:b/>
                <w:spacing w:val="-2"/>
                <w:sz w:val="20"/>
              </w:rPr>
              <w:t>etkenler</w:t>
            </w:r>
          </w:p>
        </w:tc>
        <w:tc>
          <w:tcPr>
            <w:tcW w:w="3826" w:type="dxa"/>
            <w:shd w:val="clear" w:color="auto" w:fill="E2EFD9"/>
          </w:tcPr>
          <w:p w:rsidR="00474AAC" w:rsidRDefault="00B74296">
            <w:pPr>
              <w:pStyle w:val="TableParagraph"/>
              <w:spacing w:line="234" w:lineRule="exact"/>
              <w:ind w:left="105"/>
              <w:rPr>
                <w:b/>
                <w:sz w:val="20"/>
              </w:rPr>
            </w:pPr>
            <w:r>
              <w:rPr>
                <w:b/>
                <w:sz w:val="20"/>
              </w:rPr>
              <w:t>Ekonomik</w:t>
            </w:r>
            <w:r>
              <w:rPr>
                <w:b/>
                <w:spacing w:val="-11"/>
                <w:sz w:val="20"/>
              </w:rPr>
              <w:t xml:space="preserve"> </w:t>
            </w:r>
            <w:r>
              <w:rPr>
                <w:b/>
                <w:spacing w:val="-2"/>
                <w:sz w:val="20"/>
              </w:rPr>
              <w:t>etkenler</w:t>
            </w:r>
          </w:p>
        </w:tc>
      </w:tr>
      <w:tr w:rsidR="00474AAC">
        <w:trPr>
          <w:trHeight w:val="3047"/>
        </w:trPr>
        <w:tc>
          <w:tcPr>
            <w:tcW w:w="5388" w:type="dxa"/>
          </w:tcPr>
          <w:p w:rsidR="00474AAC" w:rsidRDefault="00B74296" w:rsidP="000D56CF">
            <w:pPr>
              <w:pStyle w:val="TableParagraph"/>
              <w:numPr>
                <w:ilvl w:val="0"/>
                <w:numId w:val="12"/>
              </w:numPr>
              <w:tabs>
                <w:tab w:val="left" w:pos="291"/>
              </w:tabs>
              <w:spacing w:before="79" w:line="334" w:lineRule="exact"/>
              <w:ind w:left="291" w:hanging="282"/>
              <w:rPr>
                <w:sz w:val="20"/>
              </w:rPr>
            </w:pPr>
            <w:r>
              <w:rPr>
                <w:sz w:val="20"/>
              </w:rPr>
              <w:t>Kalkınma</w:t>
            </w:r>
            <w:r>
              <w:rPr>
                <w:spacing w:val="-5"/>
                <w:sz w:val="20"/>
              </w:rPr>
              <w:t xml:space="preserve"> </w:t>
            </w:r>
            <w:r>
              <w:rPr>
                <w:sz w:val="20"/>
              </w:rPr>
              <w:t>Planı</w:t>
            </w:r>
            <w:r>
              <w:rPr>
                <w:spacing w:val="-6"/>
                <w:sz w:val="20"/>
              </w:rPr>
              <w:t xml:space="preserve"> </w:t>
            </w:r>
            <w:r>
              <w:rPr>
                <w:sz w:val="20"/>
              </w:rPr>
              <w:t>ve</w:t>
            </w:r>
            <w:r>
              <w:rPr>
                <w:spacing w:val="-5"/>
                <w:sz w:val="20"/>
              </w:rPr>
              <w:t xml:space="preserve"> </w:t>
            </w:r>
            <w:r>
              <w:rPr>
                <w:sz w:val="20"/>
              </w:rPr>
              <w:t>Orta</w:t>
            </w:r>
            <w:r>
              <w:rPr>
                <w:spacing w:val="-3"/>
                <w:sz w:val="20"/>
              </w:rPr>
              <w:t xml:space="preserve"> </w:t>
            </w:r>
            <w:r>
              <w:rPr>
                <w:sz w:val="20"/>
              </w:rPr>
              <w:t>Vadeli</w:t>
            </w:r>
            <w:r>
              <w:rPr>
                <w:spacing w:val="-6"/>
                <w:sz w:val="20"/>
              </w:rPr>
              <w:t xml:space="preserve"> </w:t>
            </w:r>
            <w:r>
              <w:rPr>
                <w:spacing w:val="-2"/>
                <w:sz w:val="20"/>
              </w:rPr>
              <w:t>Program,</w:t>
            </w:r>
          </w:p>
          <w:p w:rsidR="00474AAC" w:rsidRDefault="00B74296" w:rsidP="000D56CF">
            <w:pPr>
              <w:pStyle w:val="TableParagraph"/>
              <w:numPr>
                <w:ilvl w:val="0"/>
                <w:numId w:val="12"/>
              </w:numPr>
              <w:tabs>
                <w:tab w:val="left" w:pos="291"/>
              </w:tabs>
              <w:spacing w:line="234" w:lineRule="exact"/>
              <w:ind w:left="291" w:hanging="282"/>
              <w:rPr>
                <w:sz w:val="20"/>
              </w:rPr>
            </w:pPr>
            <w:r>
              <w:rPr>
                <w:sz w:val="20"/>
              </w:rPr>
              <w:t>Bakanlık,</w:t>
            </w:r>
            <w:r>
              <w:rPr>
                <w:spacing w:val="-6"/>
                <w:sz w:val="20"/>
              </w:rPr>
              <w:t xml:space="preserve"> </w:t>
            </w:r>
            <w:r>
              <w:rPr>
                <w:sz w:val="20"/>
              </w:rPr>
              <w:t>il</w:t>
            </w:r>
            <w:r>
              <w:rPr>
                <w:spacing w:val="-5"/>
                <w:sz w:val="20"/>
              </w:rPr>
              <w:t xml:space="preserve"> </w:t>
            </w:r>
            <w:r>
              <w:rPr>
                <w:sz w:val="20"/>
              </w:rPr>
              <w:t>ve</w:t>
            </w:r>
            <w:r>
              <w:rPr>
                <w:spacing w:val="-7"/>
                <w:sz w:val="20"/>
              </w:rPr>
              <w:t xml:space="preserve"> </w:t>
            </w:r>
            <w:r>
              <w:rPr>
                <w:sz w:val="20"/>
              </w:rPr>
              <w:t>ilçe</w:t>
            </w:r>
            <w:r>
              <w:rPr>
                <w:spacing w:val="-8"/>
                <w:sz w:val="20"/>
              </w:rPr>
              <w:t xml:space="preserve"> </w:t>
            </w:r>
            <w:r>
              <w:rPr>
                <w:sz w:val="20"/>
              </w:rPr>
              <w:t>stratejik</w:t>
            </w:r>
            <w:r>
              <w:rPr>
                <w:spacing w:val="-4"/>
                <w:sz w:val="20"/>
              </w:rPr>
              <w:t xml:space="preserve"> </w:t>
            </w:r>
            <w:r>
              <w:rPr>
                <w:sz w:val="20"/>
              </w:rPr>
              <w:t>planlarının</w:t>
            </w:r>
            <w:r>
              <w:rPr>
                <w:spacing w:val="-7"/>
                <w:sz w:val="20"/>
              </w:rPr>
              <w:t xml:space="preserve"> </w:t>
            </w:r>
            <w:r>
              <w:rPr>
                <w:spacing w:val="-2"/>
                <w:sz w:val="20"/>
              </w:rPr>
              <w:t>incelenmesi,</w:t>
            </w:r>
          </w:p>
          <w:p w:rsidR="00474AAC" w:rsidRDefault="00B74296" w:rsidP="000D56CF">
            <w:pPr>
              <w:pStyle w:val="TableParagraph"/>
              <w:numPr>
                <w:ilvl w:val="0"/>
                <w:numId w:val="12"/>
              </w:numPr>
              <w:tabs>
                <w:tab w:val="left" w:pos="291"/>
              </w:tabs>
              <w:spacing w:line="234" w:lineRule="exact"/>
              <w:ind w:left="291" w:hanging="282"/>
              <w:rPr>
                <w:sz w:val="20"/>
              </w:rPr>
            </w:pPr>
            <w:r>
              <w:rPr>
                <w:sz w:val="20"/>
              </w:rPr>
              <w:t>Yasal</w:t>
            </w:r>
            <w:r>
              <w:rPr>
                <w:spacing w:val="-11"/>
                <w:sz w:val="20"/>
              </w:rPr>
              <w:t xml:space="preserve"> </w:t>
            </w:r>
            <w:r>
              <w:rPr>
                <w:sz w:val="20"/>
              </w:rPr>
              <w:t>yükümlülüklerin</w:t>
            </w:r>
            <w:r>
              <w:rPr>
                <w:spacing w:val="-10"/>
                <w:sz w:val="20"/>
              </w:rPr>
              <w:t xml:space="preserve"> </w:t>
            </w:r>
            <w:r>
              <w:rPr>
                <w:spacing w:val="-2"/>
                <w:sz w:val="20"/>
              </w:rPr>
              <w:t>belirlenmesi,</w:t>
            </w:r>
          </w:p>
          <w:p w:rsidR="00474AAC" w:rsidRDefault="00B74296" w:rsidP="000D56CF">
            <w:pPr>
              <w:pStyle w:val="TableParagraph"/>
              <w:numPr>
                <w:ilvl w:val="0"/>
                <w:numId w:val="12"/>
              </w:numPr>
              <w:tabs>
                <w:tab w:val="left" w:pos="291"/>
              </w:tabs>
              <w:spacing w:line="235" w:lineRule="exact"/>
              <w:ind w:left="291" w:hanging="282"/>
              <w:rPr>
                <w:sz w:val="20"/>
              </w:rPr>
            </w:pPr>
            <w:r>
              <w:rPr>
                <w:sz w:val="20"/>
              </w:rPr>
              <w:t>Oluşturulması</w:t>
            </w:r>
            <w:r>
              <w:rPr>
                <w:spacing w:val="-9"/>
                <w:sz w:val="20"/>
              </w:rPr>
              <w:t xml:space="preserve"> </w:t>
            </w:r>
            <w:r>
              <w:rPr>
                <w:sz w:val="20"/>
              </w:rPr>
              <w:t>gereken</w:t>
            </w:r>
            <w:r>
              <w:rPr>
                <w:spacing w:val="-7"/>
                <w:sz w:val="20"/>
              </w:rPr>
              <w:t xml:space="preserve"> </w:t>
            </w:r>
            <w:r>
              <w:rPr>
                <w:sz w:val="20"/>
              </w:rPr>
              <w:t>kurul</w:t>
            </w:r>
            <w:r>
              <w:rPr>
                <w:spacing w:val="-5"/>
                <w:sz w:val="20"/>
              </w:rPr>
              <w:t xml:space="preserve"> </w:t>
            </w:r>
            <w:r>
              <w:rPr>
                <w:sz w:val="20"/>
              </w:rPr>
              <w:t>ve</w:t>
            </w:r>
            <w:r>
              <w:rPr>
                <w:spacing w:val="-10"/>
                <w:sz w:val="20"/>
              </w:rPr>
              <w:t xml:space="preserve"> </w:t>
            </w:r>
            <w:r>
              <w:rPr>
                <w:spacing w:val="-2"/>
                <w:sz w:val="20"/>
              </w:rPr>
              <w:t>komisyonlar,</w:t>
            </w:r>
          </w:p>
          <w:p w:rsidR="00474AAC" w:rsidRDefault="00B74296" w:rsidP="000D56CF">
            <w:pPr>
              <w:pStyle w:val="TableParagraph"/>
              <w:numPr>
                <w:ilvl w:val="0"/>
                <w:numId w:val="12"/>
              </w:numPr>
              <w:tabs>
                <w:tab w:val="left" w:pos="291"/>
              </w:tabs>
              <w:spacing w:line="334" w:lineRule="exact"/>
              <w:ind w:left="291" w:hanging="282"/>
              <w:rPr>
                <w:sz w:val="20"/>
              </w:rPr>
            </w:pPr>
            <w:r>
              <w:rPr>
                <w:sz w:val="20"/>
              </w:rPr>
              <w:t>Okul/kurum</w:t>
            </w:r>
            <w:r>
              <w:rPr>
                <w:spacing w:val="-12"/>
                <w:sz w:val="20"/>
              </w:rPr>
              <w:t xml:space="preserve"> </w:t>
            </w:r>
            <w:r>
              <w:rPr>
                <w:sz w:val="20"/>
              </w:rPr>
              <w:t>çevresindeki</w:t>
            </w:r>
            <w:r>
              <w:rPr>
                <w:spacing w:val="-10"/>
                <w:sz w:val="20"/>
              </w:rPr>
              <w:t xml:space="preserve"> </w:t>
            </w:r>
            <w:r>
              <w:rPr>
                <w:sz w:val="20"/>
              </w:rPr>
              <w:t>politik</w:t>
            </w:r>
            <w:r>
              <w:rPr>
                <w:spacing w:val="-11"/>
                <w:sz w:val="20"/>
              </w:rPr>
              <w:t xml:space="preserve"> </w:t>
            </w:r>
            <w:r>
              <w:rPr>
                <w:spacing w:val="-2"/>
                <w:sz w:val="20"/>
              </w:rPr>
              <w:t>durum.</w:t>
            </w:r>
          </w:p>
        </w:tc>
        <w:tc>
          <w:tcPr>
            <w:tcW w:w="3826" w:type="dxa"/>
          </w:tcPr>
          <w:p w:rsidR="00474AAC" w:rsidRDefault="00B74296" w:rsidP="000D56CF">
            <w:pPr>
              <w:pStyle w:val="TableParagraph"/>
              <w:numPr>
                <w:ilvl w:val="0"/>
                <w:numId w:val="11"/>
              </w:numPr>
              <w:tabs>
                <w:tab w:val="left" w:pos="288"/>
                <w:tab w:val="left" w:pos="290"/>
              </w:tabs>
              <w:spacing w:before="131" w:line="204" w:lineRule="auto"/>
              <w:ind w:right="460"/>
              <w:rPr>
                <w:sz w:val="20"/>
              </w:rPr>
            </w:pPr>
            <w:r>
              <w:rPr>
                <w:sz w:val="20"/>
              </w:rPr>
              <w:t>Okul/kurumun</w:t>
            </w:r>
            <w:r>
              <w:rPr>
                <w:spacing w:val="-12"/>
                <w:sz w:val="20"/>
              </w:rPr>
              <w:t xml:space="preserve"> </w:t>
            </w:r>
            <w:r>
              <w:rPr>
                <w:sz w:val="20"/>
              </w:rPr>
              <w:t>bulunduğu</w:t>
            </w:r>
            <w:r>
              <w:rPr>
                <w:spacing w:val="-11"/>
                <w:sz w:val="20"/>
              </w:rPr>
              <w:t xml:space="preserve"> </w:t>
            </w:r>
            <w:r>
              <w:rPr>
                <w:sz w:val="20"/>
              </w:rPr>
              <w:t>çevrenin genel gelir durumu,</w:t>
            </w:r>
          </w:p>
          <w:p w:rsidR="00474AAC" w:rsidRDefault="00B74296" w:rsidP="000D56CF">
            <w:pPr>
              <w:pStyle w:val="TableParagraph"/>
              <w:numPr>
                <w:ilvl w:val="0"/>
                <w:numId w:val="11"/>
              </w:numPr>
              <w:tabs>
                <w:tab w:val="left" w:pos="288"/>
              </w:tabs>
              <w:spacing w:line="183" w:lineRule="exact"/>
              <w:ind w:left="288" w:hanging="282"/>
              <w:rPr>
                <w:sz w:val="20"/>
              </w:rPr>
            </w:pPr>
            <w:r>
              <w:rPr>
                <w:sz w:val="20"/>
              </w:rPr>
              <w:t>İş</w:t>
            </w:r>
            <w:r>
              <w:rPr>
                <w:spacing w:val="-3"/>
                <w:sz w:val="20"/>
              </w:rPr>
              <w:t xml:space="preserve"> </w:t>
            </w:r>
            <w:r>
              <w:rPr>
                <w:spacing w:val="-2"/>
                <w:sz w:val="20"/>
              </w:rPr>
              <w:t>kapasitesi,</w:t>
            </w:r>
          </w:p>
          <w:p w:rsidR="00474AAC" w:rsidRDefault="00B74296" w:rsidP="000D56CF">
            <w:pPr>
              <w:pStyle w:val="TableParagraph"/>
              <w:numPr>
                <w:ilvl w:val="0"/>
                <w:numId w:val="11"/>
              </w:numPr>
              <w:tabs>
                <w:tab w:val="left" w:pos="288"/>
              </w:tabs>
              <w:spacing w:line="313" w:lineRule="exact"/>
              <w:ind w:left="288" w:hanging="282"/>
              <w:rPr>
                <w:sz w:val="20"/>
              </w:rPr>
            </w:pPr>
            <w:r>
              <w:rPr>
                <w:spacing w:val="-2"/>
                <w:sz w:val="20"/>
              </w:rPr>
              <w:t>Okul/kurumun</w:t>
            </w:r>
            <w:r>
              <w:rPr>
                <w:spacing w:val="8"/>
                <w:sz w:val="20"/>
              </w:rPr>
              <w:t xml:space="preserve"> </w:t>
            </w:r>
            <w:r>
              <w:rPr>
                <w:spacing w:val="-2"/>
                <w:sz w:val="20"/>
              </w:rPr>
              <w:t>gelirini</w:t>
            </w:r>
            <w:r>
              <w:rPr>
                <w:spacing w:val="8"/>
                <w:sz w:val="20"/>
              </w:rPr>
              <w:t xml:space="preserve"> </w:t>
            </w:r>
            <w:r>
              <w:rPr>
                <w:spacing w:val="-2"/>
                <w:sz w:val="20"/>
              </w:rPr>
              <w:t>arttırıcı</w:t>
            </w:r>
          </w:p>
          <w:p w:rsidR="00474AAC" w:rsidRDefault="00B74296">
            <w:pPr>
              <w:pStyle w:val="TableParagraph"/>
              <w:spacing w:line="135" w:lineRule="exact"/>
              <w:ind w:left="289"/>
              <w:rPr>
                <w:sz w:val="20"/>
              </w:rPr>
            </w:pPr>
            <w:r>
              <w:rPr>
                <w:spacing w:val="-2"/>
                <w:sz w:val="20"/>
              </w:rPr>
              <w:t>unsurlar,</w:t>
            </w:r>
          </w:p>
          <w:p w:rsidR="00474AAC" w:rsidRDefault="00B74296" w:rsidP="000D56CF">
            <w:pPr>
              <w:pStyle w:val="TableParagraph"/>
              <w:numPr>
                <w:ilvl w:val="0"/>
                <w:numId w:val="11"/>
              </w:numPr>
              <w:tabs>
                <w:tab w:val="left" w:pos="288"/>
              </w:tabs>
              <w:spacing w:line="333" w:lineRule="exact"/>
              <w:ind w:left="288" w:hanging="282"/>
              <w:rPr>
                <w:sz w:val="20"/>
              </w:rPr>
            </w:pPr>
            <w:r>
              <w:rPr>
                <w:spacing w:val="-2"/>
                <w:sz w:val="20"/>
              </w:rPr>
              <w:t>Okul/kurumun</w:t>
            </w:r>
            <w:r>
              <w:rPr>
                <w:spacing w:val="9"/>
                <w:sz w:val="20"/>
              </w:rPr>
              <w:t xml:space="preserve"> </w:t>
            </w:r>
            <w:r>
              <w:rPr>
                <w:spacing w:val="-2"/>
                <w:sz w:val="20"/>
              </w:rPr>
              <w:t>giderlerini</w:t>
            </w:r>
            <w:r>
              <w:rPr>
                <w:spacing w:val="13"/>
                <w:sz w:val="20"/>
              </w:rPr>
              <w:t xml:space="preserve"> </w:t>
            </w:r>
            <w:r>
              <w:rPr>
                <w:spacing w:val="-2"/>
                <w:sz w:val="20"/>
              </w:rPr>
              <w:t>arttıran</w:t>
            </w:r>
          </w:p>
          <w:p w:rsidR="00474AAC" w:rsidRDefault="00B74296">
            <w:pPr>
              <w:pStyle w:val="TableParagraph"/>
              <w:spacing w:line="137" w:lineRule="exact"/>
              <w:ind w:left="289"/>
              <w:rPr>
                <w:sz w:val="20"/>
              </w:rPr>
            </w:pPr>
            <w:r>
              <w:rPr>
                <w:spacing w:val="-2"/>
                <w:sz w:val="20"/>
              </w:rPr>
              <w:t>unsurlar,</w:t>
            </w:r>
          </w:p>
          <w:p w:rsidR="00474AAC" w:rsidRDefault="00B74296" w:rsidP="000D56CF">
            <w:pPr>
              <w:pStyle w:val="TableParagraph"/>
              <w:numPr>
                <w:ilvl w:val="0"/>
                <w:numId w:val="11"/>
              </w:numPr>
              <w:tabs>
                <w:tab w:val="left" w:pos="288"/>
              </w:tabs>
              <w:spacing w:line="255" w:lineRule="exact"/>
              <w:ind w:left="288" w:hanging="282"/>
              <w:rPr>
                <w:sz w:val="20"/>
              </w:rPr>
            </w:pPr>
            <w:r>
              <w:rPr>
                <w:sz w:val="20"/>
              </w:rPr>
              <w:t>Tasarruf</w:t>
            </w:r>
            <w:r>
              <w:rPr>
                <w:spacing w:val="-9"/>
                <w:sz w:val="20"/>
              </w:rPr>
              <w:t xml:space="preserve"> </w:t>
            </w:r>
            <w:r>
              <w:rPr>
                <w:sz w:val="20"/>
              </w:rPr>
              <w:t>sağlama</w:t>
            </w:r>
            <w:r>
              <w:rPr>
                <w:spacing w:val="-8"/>
                <w:sz w:val="20"/>
              </w:rPr>
              <w:t xml:space="preserve"> </w:t>
            </w:r>
            <w:r>
              <w:rPr>
                <w:spacing w:val="-2"/>
                <w:sz w:val="20"/>
              </w:rPr>
              <w:t>imkânları,</w:t>
            </w:r>
          </w:p>
          <w:p w:rsidR="00474AAC" w:rsidRDefault="00B74296" w:rsidP="000D56CF">
            <w:pPr>
              <w:pStyle w:val="TableParagraph"/>
              <w:numPr>
                <w:ilvl w:val="0"/>
                <w:numId w:val="11"/>
              </w:numPr>
              <w:tabs>
                <w:tab w:val="left" w:pos="288"/>
              </w:tabs>
              <w:spacing w:line="234" w:lineRule="exact"/>
              <w:ind w:left="288" w:hanging="282"/>
              <w:rPr>
                <w:sz w:val="20"/>
              </w:rPr>
            </w:pPr>
            <w:r>
              <w:rPr>
                <w:sz w:val="20"/>
              </w:rPr>
              <w:t>İşsizlik</w:t>
            </w:r>
            <w:r>
              <w:rPr>
                <w:spacing w:val="-7"/>
                <w:sz w:val="20"/>
              </w:rPr>
              <w:t xml:space="preserve"> </w:t>
            </w:r>
            <w:r>
              <w:rPr>
                <w:spacing w:val="-2"/>
                <w:sz w:val="20"/>
              </w:rPr>
              <w:t>durumu,</w:t>
            </w:r>
          </w:p>
          <w:p w:rsidR="00474AAC" w:rsidRDefault="00B74296" w:rsidP="000D56CF">
            <w:pPr>
              <w:pStyle w:val="TableParagraph"/>
              <w:numPr>
                <w:ilvl w:val="0"/>
                <w:numId w:val="11"/>
              </w:numPr>
              <w:tabs>
                <w:tab w:val="left" w:pos="288"/>
              </w:tabs>
              <w:spacing w:line="313" w:lineRule="exact"/>
              <w:ind w:left="288" w:hanging="282"/>
              <w:rPr>
                <w:sz w:val="20"/>
              </w:rPr>
            </w:pPr>
            <w:r>
              <w:rPr>
                <w:sz w:val="20"/>
              </w:rPr>
              <w:t>Mal-ürün</w:t>
            </w:r>
            <w:r>
              <w:rPr>
                <w:spacing w:val="-7"/>
                <w:sz w:val="20"/>
              </w:rPr>
              <w:t xml:space="preserve"> </w:t>
            </w:r>
            <w:r>
              <w:rPr>
                <w:sz w:val="20"/>
              </w:rPr>
              <w:t>ve</w:t>
            </w:r>
            <w:r>
              <w:rPr>
                <w:spacing w:val="-7"/>
                <w:sz w:val="20"/>
              </w:rPr>
              <w:t xml:space="preserve"> </w:t>
            </w:r>
            <w:r>
              <w:rPr>
                <w:sz w:val="20"/>
              </w:rPr>
              <w:t>hizmet</w:t>
            </w:r>
            <w:r>
              <w:rPr>
                <w:spacing w:val="-7"/>
                <w:sz w:val="20"/>
              </w:rPr>
              <w:t xml:space="preserve"> </w:t>
            </w:r>
            <w:r>
              <w:rPr>
                <w:sz w:val="20"/>
              </w:rPr>
              <w:t>satın</w:t>
            </w:r>
            <w:r>
              <w:rPr>
                <w:spacing w:val="-5"/>
                <w:sz w:val="20"/>
              </w:rPr>
              <w:t xml:space="preserve"> </w:t>
            </w:r>
            <w:r>
              <w:rPr>
                <w:spacing w:val="-4"/>
                <w:sz w:val="20"/>
              </w:rPr>
              <w:t>alma</w:t>
            </w:r>
          </w:p>
          <w:p w:rsidR="00474AAC" w:rsidRDefault="00B74296">
            <w:pPr>
              <w:pStyle w:val="TableParagraph"/>
              <w:spacing w:line="137" w:lineRule="exact"/>
              <w:ind w:left="290"/>
              <w:rPr>
                <w:sz w:val="20"/>
              </w:rPr>
            </w:pPr>
            <w:r>
              <w:rPr>
                <w:spacing w:val="-2"/>
                <w:sz w:val="20"/>
              </w:rPr>
              <w:t>imkânları,</w:t>
            </w:r>
          </w:p>
          <w:p w:rsidR="00474AAC" w:rsidRDefault="00B74296" w:rsidP="000D56CF">
            <w:pPr>
              <w:pStyle w:val="TableParagraph"/>
              <w:numPr>
                <w:ilvl w:val="0"/>
                <w:numId w:val="11"/>
              </w:numPr>
              <w:tabs>
                <w:tab w:val="left" w:pos="288"/>
              </w:tabs>
              <w:spacing w:line="291" w:lineRule="exact"/>
              <w:ind w:left="288" w:hanging="282"/>
              <w:rPr>
                <w:sz w:val="20"/>
              </w:rPr>
            </w:pPr>
            <w:r>
              <w:rPr>
                <w:spacing w:val="-2"/>
                <w:sz w:val="20"/>
              </w:rPr>
              <w:t>Kullanılabilir</w:t>
            </w:r>
            <w:r>
              <w:rPr>
                <w:spacing w:val="13"/>
                <w:sz w:val="20"/>
              </w:rPr>
              <w:t xml:space="preserve"> </w:t>
            </w:r>
            <w:r>
              <w:rPr>
                <w:spacing w:val="-4"/>
                <w:sz w:val="20"/>
              </w:rPr>
              <w:t>bütçe</w:t>
            </w:r>
          </w:p>
        </w:tc>
      </w:tr>
      <w:tr w:rsidR="00474AAC">
        <w:trPr>
          <w:trHeight w:val="906"/>
        </w:trPr>
        <w:tc>
          <w:tcPr>
            <w:tcW w:w="5388" w:type="dxa"/>
            <w:shd w:val="clear" w:color="auto" w:fill="E2EFD9"/>
          </w:tcPr>
          <w:p w:rsidR="00474AAC" w:rsidRDefault="00B74296">
            <w:pPr>
              <w:pStyle w:val="TableParagraph"/>
              <w:spacing w:before="1"/>
              <w:ind w:left="107"/>
              <w:rPr>
                <w:b/>
                <w:sz w:val="20"/>
              </w:rPr>
            </w:pPr>
            <w:r>
              <w:rPr>
                <w:b/>
                <w:spacing w:val="-2"/>
                <w:sz w:val="20"/>
              </w:rPr>
              <w:t>Sosyokültürel</w:t>
            </w:r>
            <w:r>
              <w:rPr>
                <w:b/>
                <w:spacing w:val="10"/>
                <w:sz w:val="20"/>
              </w:rPr>
              <w:t xml:space="preserve"> </w:t>
            </w:r>
            <w:r>
              <w:rPr>
                <w:b/>
                <w:spacing w:val="-2"/>
                <w:sz w:val="20"/>
              </w:rPr>
              <w:t>etkenler</w:t>
            </w:r>
          </w:p>
        </w:tc>
        <w:tc>
          <w:tcPr>
            <w:tcW w:w="3826" w:type="dxa"/>
            <w:shd w:val="clear" w:color="auto" w:fill="E2EFD9"/>
          </w:tcPr>
          <w:p w:rsidR="00474AAC" w:rsidRDefault="00B74296">
            <w:pPr>
              <w:pStyle w:val="TableParagraph"/>
              <w:spacing w:before="1"/>
              <w:ind w:left="105"/>
              <w:rPr>
                <w:b/>
                <w:sz w:val="20"/>
              </w:rPr>
            </w:pPr>
            <w:r>
              <w:rPr>
                <w:b/>
                <w:spacing w:val="-2"/>
                <w:sz w:val="20"/>
              </w:rPr>
              <w:t>Teknolojik</w:t>
            </w:r>
            <w:r>
              <w:rPr>
                <w:b/>
                <w:spacing w:val="6"/>
                <w:sz w:val="20"/>
              </w:rPr>
              <w:t xml:space="preserve"> </w:t>
            </w:r>
            <w:r>
              <w:rPr>
                <w:b/>
                <w:spacing w:val="-2"/>
                <w:sz w:val="20"/>
              </w:rPr>
              <w:t>etkenler</w:t>
            </w:r>
          </w:p>
        </w:tc>
      </w:tr>
      <w:tr w:rsidR="00474AAC">
        <w:trPr>
          <w:trHeight w:val="3517"/>
        </w:trPr>
        <w:tc>
          <w:tcPr>
            <w:tcW w:w="5388" w:type="dxa"/>
          </w:tcPr>
          <w:p w:rsidR="00474AAC" w:rsidRDefault="00B74296" w:rsidP="000D56CF">
            <w:pPr>
              <w:pStyle w:val="TableParagraph"/>
              <w:numPr>
                <w:ilvl w:val="0"/>
                <w:numId w:val="10"/>
              </w:numPr>
              <w:tabs>
                <w:tab w:val="left" w:pos="291"/>
              </w:tabs>
              <w:spacing w:before="79" w:line="333" w:lineRule="exact"/>
              <w:ind w:left="291" w:hanging="282"/>
              <w:rPr>
                <w:sz w:val="20"/>
              </w:rPr>
            </w:pPr>
            <w:r>
              <w:rPr>
                <w:sz w:val="20"/>
              </w:rPr>
              <w:t>Kariyer</w:t>
            </w:r>
            <w:r>
              <w:rPr>
                <w:spacing w:val="-8"/>
                <w:sz w:val="20"/>
              </w:rPr>
              <w:t xml:space="preserve"> </w:t>
            </w:r>
            <w:r>
              <w:rPr>
                <w:spacing w:val="-2"/>
                <w:sz w:val="20"/>
              </w:rPr>
              <w:t>beklentileri,</w:t>
            </w:r>
          </w:p>
          <w:p w:rsidR="00474AAC" w:rsidRDefault="00B74296" w:rsidP="000D56CF">
            <w:pPr>
              <w:pStyle w:val="TableParagraph"/>
              <w:numPr>
                <w:ilvl w:val="0"/>
                <w:numId w:val="10"/>
              </w:numPr>
              <w:tabs>
                <w:tab w:val="left" w:pos="291"/>
              </w:tabs>
              <w:spacing w:line="235" w:lineRule="exact"/>
              <w:ind w:left="291" w:hanging="282"/>
              <w:rPr>
                <w:sz w:val="20"/>
              </w:rPr>
            </w:pPr>
            <w:r>
              <w:rPr>
                <w:sz w:val="20"/>
              </w:rPr>
              <w:t>Ailelerin</w:t>
            </w:r>
            <w:r>
              <w:rPr>
                <w:spacing w:val="-10"/>
                <w:sz w:val="20"/>
              </w:rPr>
              <w:t xml:space="preserve"> </w:t>
            </w:r>
            <w:r>
              <w:rPr>
                <w:sz w:val="20"/>
              </w:rPr>
              <w:t>ve</w:t>
            </w:r>
            <w:r>
              <w:rPr>
                <w:spacing w:val="-10"/>
                <w:sz w:val="20"/>
              </w:rPr>
              <w:t xml:space="preserve"> </w:t>
            </w:r>
            <w:r>
              <w:rPr>
                <w:sz w:val="20"/>
              </w:rPr>
              <w:t>öğrencilerin</w:t>
            </w:r>
            <w:r>
              <w:rPr>
                <w:spacing w:val="-7"/>
                <w:sz w:val="20"/>
              </w:rPr>
              <w:t xml:space="preserve"> </w:t>
            </w:r>
            <w:r>
              <w:rPr>
                <w:spacing w:val="-2"/>
                <w:sz w:val="20"/>
              </w:rPr>
              <w:t>bilinçlenmeleri,</w:t>
            </w:r>
          </w:p>
          <w:p w:rsidR="00474AAC" w:rsidRDefault="00B74296" w:rsidP="000D56CF">
            <w:pPr>
              <w:pStyle w:val="TableParagraph"/>
              <w:numPr>
                <w:ilvl w:val="0"/>
                <w:numId w:val="10"/>
              </w:numPr>
              <w:tabs>
                <w:tab w:val="left" w:pos="291"/>
              </w:tabs>
              <w:spacing w:line="312" w:lineRule="exact"/>
              <w:ind w:left="291" w:hanging="282"/>
              <w:rPr>
                <w:sz w:val="20"/>
              </w:rPr>
            </w:pPr>
            <w:r>
              <w:rPr>
                <w:sz w:val="20"/>
              </w:rPr>
              <w:t>Aile</w:t>
            </w:r>
            <w:r>
              <w:rPr>
                <w:spacing w:val="-11"/>
                <w:sz w:val="20"/>
              </w:rPr>
              <w:t xml:space="preserve"> </w:t>
            </w:r>
            <w:r>
              <w:rPr>
                <w:sz w:val="20"/>
              </w:rPr>
              <w:t>yapısındaki</w:t>
            </w:r>
            <w:r>
              <w:rPr>
                <w:spacing w:val="-9"/>
                <w:sz w:val="20"/>
              </w:rPr>
              <w:t xml:space="preserve"> </w:t>
            </w:r>
            <w:r>
              <w:rPr>
                <w:sz w:val="20"/>
              </w:rPr>
              <w:t>değişmeler</w:t>
            </w:r>
            <w:r>
              <w:rPr>
                <w:spacing w:val="-6"/>
                <w:sz w:val="20"/>
              </w:rPr>
              <w:t xml:space="preserve"> </w:t>
            </w:r>
            <w:r>
              <w:rPr>
                <w:sz w:val="20"/>
              </w:rPr>
              <w:t>(geniş</w:t>
            </w:r>
            <w:r>
              <w:rPr>
                <w:spacing w:val="-9"/>
                <w:sz w:val="20"/>
              </w:rPr>
              <w:t xml:space="preserve"> </w:t>
            </w:r>
            <w:r>
              <w:rPr>
                <w:sz w:val="20"/>
              </w:rPr>
              <w:t>aileden</w:t>
            </w:r>
            <w:r>
              <w:rPr>
                <w:spacing w:val="-10"/>
                <w:sz w:val="20"/>
              </w:rPr>
              <w:t xml:space="preserve"> </w:t>
            </w:r>
            <w:r>
              <w:rPr>
                <w:sz w:val="20"/>
              </w:rPr>
              <w:t>çekirdek</w:t>
            </w:r>
            <w:r>
              <w:rPr>
                <w:spacing w:val="-8"/>
                <w:sz w:val="20"/>
              </w:rPr>
              <w:t xml:space="preserve"> </w:t>
            </w:r>
            <w:r>
              <w:rPr>
                <w:spacing w:val="-2"/>
                <w:sz w:val="20"/>
              </w:rPr>
              <w:t>aileye</w:t>
            </w:r>
          </w:p>
          <w:p w:rsidR="00474AAC" w:rsidRDefault="00B74296">
            <w:pPr>
              <w:pStyle w:val="TableParagraph"/>
              <w:spacing w:line="135" w:lineRule="exact"/>
              <w:ind w:left="292"/>
              <w:rPr>
                <w:sz w:val="20"/>
              </w:rPr>
            </w:pPr>
            <w:r>
              <w:rPr>
                <w:sz w:val="20"/>
              </w:rPr>
              <w:t>geçiş,</w:t>
            </w:r>
            <w:r>
              <w:rPr>
                <w:spacing w:val="-6"/>
                <w:sz w:val="20"/>
              </w:rPr>
              <w:t xml:space="preserve"> </w:t>
            </w:r>
            <w:r>
              <w:rPr>
                <w:sz w:val="20"/>
              </w:rPr>
              <w:t>erken</w:t>
            </w:r>
            <w:r>
              <w:rPr>
                <w:spacing w:val="-8"/>
                <w:sz w:val="20"/>
              </w:rPr>
              <w:t xml:space="preserve"> </w:t>
            </w:r>
            <w:r>
              <w:rPr>
                <w:sz w:val="20"/>
              </w:rPr>
              <w:t>yaşta</w:t>
            </w:r>
            <w:r>
              <w:rPr>
                <w:spacing w:val="-5"/>
                <w:sz w:val="20"/>
              </w:rPr>
              <w:t xml:space="preserve"> </w:t>
            </w:r>
            <w:r>
              <w:rPr>
                <w:sz w:val="20"/>
              </w:rPr>
              <w:t>evlenme</w:t>
            </w:r>
            <w:r>
              <w:rPr>
                <w:spacing w:val="-9"/>
                <w:sz w:val="20"/>
              </w:rPr>
              <w:t xml:space="preserve"> </w:t>
            </w:r>
            <w:r>
              <w:rPr>
                <w:spacing w:val="-4"/>
                <w:sz w:val="20"/>
              </w:rPr>
              <w:t>vs.),</w:t>
            </w:r>
          </w:p>
          <w:p w:rsidR="00474AAC" w:rsidRDefault="00B74296" w:rsidP="000D56CF">
            <w:pPr>
              <w:pStyle w:val="TableParagraph"/>
              <w:numPr>
                <w:ilvl w:val="0"/>
                <w:numId w:val="10"/>
              </w:numPr>
              <w:tabs>
                <w:tab w:val="left" w:pos="291"/>
              </w:tabs>
              <w:spacing w:line="256" w:lineRule="exact"/>
              <w:ind w:left="291" w:hanging="282"/>
              <w:rPr>
                <w:sz w:val="20"/>
              </w:rPr>
            </w:pPr>
            <w:r>
              <w:rPr>
                <w:sz w:val="20"/>
              </w:rPr>
              <w:t>Nüfus</w:t>
            </w:r>
            <w:r>
              <w:rPr>
                <w:spacing w:val="-7"/>
                <w:sz w:val="20"/>
              </w:rPr>
              <w:t xml:space="preserve"> </w:t>
            </w:r>
            <w:r>
              <w:rPr>
                <w:spacing w:val="-2"/>
                <w:sz w:val="20"/>
              </w:rPr>
              <w:t>artışı,</w:t>
            </w:r>
          </w:p>
          <w:p w:rsidR="00474AAC" w:rsidRDefault="00B74296" w:rsidP="000D56CF">
            <w:pPr>
              <w:pStyle w:val="TableParagraph"/>
              <w:numPr>
                <w:ilvl w:val="0"/>
                <w:numId w:val="10"/>
              </w:numPr>
              <w:tabs>
                <w:tab w:val="left" w:pos="291"/>
              </w:tabs>
              <w:spacing w:line="234" w:lineRule="exact"/>
              <w:ind w:left="291" w:hanging="282"/>
              <w:rPr>
                <w:sz w:val="20"/>
              </w:rPr>
            </w:pPr>
            <w:r>
              <w:rPr>
                <w:spacing w:val="-4"/>
                <w:sz w:val="20"/>
              </w:rPr>
              <w:t>Göç,</w:t>
            </w:r>
          </w:p>
          <w:p w:rsidR="00474AAC" w:rsidRDefault="00B74296" w:rsidP="000D56CF">
            <w:pPr>
              <w:pStyle w:val="TableParagraph"/>
              <w:numPr>
                <w:ilvl w:val="0"/>
                <w:numId w:val="10"/>
              </w:numPr>
              <w:tabs>
                <w:tab w:val="left" w:pos="291"/>
              </w:tabs>
              <w:spacing w:line="234" w:lineRule="exact"/>
              <w:ind w:left="291" w:hanging="282"/>
              <w:rPr>
                <w:sz w:val="20"/>
              </w:rPr>
            </w:pPr>
            <w:r>
              <w:rPr>
                <w:sz w:val="20"/>
              </w:rPr>
              <w:t>Nüfusun</w:t>
            </w:r>
            <w:r>
              <w:rPr>
                <w:spacing w:val="-8"/>
                <w:sz w:val="20"/>
              </w:rPr>
              <w:t xml:space="preserve"> </w:t>
            </w:r>
            <w:r>
              <w:rPr>
                <w:sz w:val="20"/>
              </w:rPr>
              <w:t>yaş</w:t>
            </w:r>
            <w:r>
              <w:rPr>
                <w:spacing w:val="-6"/>
                <w:sz w:val="20"/>
              </w:rPr>
              <w:t xml:space="preserve"> </w:t>
            </w:r>
            <w:r>
              <w:rPr>
                <w:sz w:val="20"/>
              </w:rPr>
              <w:t>gruplarına</w:t>
            </w:r>
            <w:r>
              <w:rPr>
                <w:spacing w:val="-6"/>
                <w:sz w:val="20"/>
              </w:rPr>
              <w:t xml:space="preserve"> </w:t>
            </w:r>
            <w:r>
              <w:rPr>
                <w:sz w:val="20"/>
              </w:rPr>
              <w:t>göre</w:t>
            </w:r>
            <w:r>
              <w:rPr>
                <w:spacing w:val="-5"/>
                <w:sz w:val="20"/>
              </w:rPr>
              <w:t xml:space="preserve"> </w:t>
            </w:r>
            <w:r>
              <w:rPr>
                <w:spacing w:val="-2"/>
                <w:sz w:val="20"/>
              </w:rPr>
              <w:t>dağılımı,</w:t>
            </w:r>
          </w:p>
          <w:p w:rsidR="00474AAC" w:rsidRDefault="00B74296" w:rsidP="000D56CF">
            <w:pPr>
              <w:pStyle w:val="TableParagraph"/>
              <w:numPr>
                <w:ilvl w:val="0"/>
                <w:numId w:val="10"/>
              </w:numPr>
              <w:tabs>
                <w:tab w:val="left" w:pos="291"/>
              </w:tabs>
              <w:spacing w:line="313" w:lineRule="exact"/>
              <w:ind w:left="291" w:hanging="282"/>
              <w:rPr>
                <w:sz w:val="20"/>
              </w:rPr>
            </w:pPr>
            <w:r>
              <w:rPr>
                <w:sz w:val="20"/>
              </w:rPr>
              <w:t>Hayat</w:t>
            </w:r>
            <w:r>
              <w:rPr>
                <w:spacing w:val="-10"/>
                <w:sz w:val="20"/>
              </w:rPr>
              <w:t xml:space="preserve"> </w:t>
            </w:r>
            <w:r>
              <w:rPr>
                <w:sz w:val="20"/>
              </w:rPr>
              <w:t>beklentilerindeki</w:t>
            </w:r>
            <w:r>
              <w:rPr>
                <w:spacing w:val="-9"/>
                <w:sz w:val="20"/>
              </w:rPr>
              <w:t xml:space="preserve"> </w:t>
            </w:r>
            <w:r>
              <w:rPr>
                <w:sz w:val="20"/>
              </w:rPr>
              <w:t>değişimler</w:t>
            </w:r>
            <w:r>
              <w:rPr>
                <w:spacing w:val="-9"/>
                <w:sz w:val="20"/>
              </w:rPr>
              <w:t xml:space="preserve"> </w:t>
            </w:r>
            <w:r>
              <w:rPr>
                <w:sz w:val="20"/>
              </w:rPr>
              <w:t>(Hızlı</w:t>
            </w:r>
            <w:r>
              <w:rPr>
                <w:spacing w:val="-9"/>
                <w:sz w:val="20"/>
              </w:rPr>
              <w:t xml:space="preserve"> </w:t>
            </w:r>
            <w:r>
              <w:rPr>
                <w:sz w:val="20"/>
              </w:rPr>
              <w:t>para</w:t>
            </w:r>
            <w:r>
              <w:rPr>
                <w:spacing w:val="-8"/>
                <w:sz w:val="20"/>
              </w:rPr>
              <w:t xml:space="preserve"> </w:t>
            </w:r>
            <w:r>
              <w:rPr>
                <w:spacing w:val="-2"/>
                <w:sz w:val="20"/>
              </w:rPr>
              <w:t>kazanma</w:t>
            </w:r>
          </w:p>
          <w:p w:rsidR="00474AAC" w:rsidRDefault="00B74296">
            <w:pPr>
              <w:pStyle w:val="TableParagraph"/>
              <w:spacing w:line="213" w:lineRule="exact"/>
              <w:ind w:left="292"/>
              <w:rPr>
                <w:sz w:val="20"/>
              </w:rPr>
            </w:pPr>
            <w:r>
              <w:rPr>
                <w:sz w:val="20"/>
              </w:rPr>
              <w:t>hırsı,</w:t>
            </w:r>
            <w:r>
              <w:rPr>
                <w:spacing w:val="-7"/>
                <w:sz w:val="20"/>
              </w:rPr>
              <w:t xml:space="preserve"> </w:t>
            </w:r>
            <w:r>
              <w:rPr>
                <w:sz w:val="20"/>
              </w:rPr>
              <w:t>lüks</w:t>
            </w:r>
            <w:r>
              <w:rPr>
                <w:spacing w:val="-6"/>
                <w:sz w:val="20"/>
              </w:rPr>
              <w:t xml:space="preserve"> </w:t>
            </w:r>
            <w:r>
              <w:rPr>
                <w:sz w:val="20"/>
              </w:rPr>
              <w:t>yaşama</w:t>
            </w:r>
            <w:r>
              <w:rPr>
                <w:spacing w:val="-6"/>
                <w:sz w:val="20"/>
              </w:rPr>
              <w:t xml:space="preserve"> </w:t>
            </w:r>
            <w:r>
              <w:rPr>
                <w:sz w:val="20"/>
              </w:rPr>
              <w:t>düşkünlük,</w:t>
            </w:r>
            <w:r>
              <w:rPr>
                <w:spacing w:val="-6"/>
                <w:sz w:val="20"/>
              </w:rPr>
              <w:t xml:space="preserve"> </w:t>
            </w:r>
            <w:r>
              <w:rPr>
                <w:sz w:val="20"/>
              </w:rPr>
              <w:t>kırsal</w:t>
            </w:r>
            <w:r>
              <w:rPr>
                <w:spacing w:val="-5"/>
                <w:sz w:val="20"/>
              </w:rPr>
              <w:t xml:space="preserve"> </w:t>
            </w:r>
            <w:r>
              <w:rPr>
                <w:sz w:val="20"/>
              </w:rPr>
              <w:t>alanda</w:t>
            </w:r>
            <w:r>
              <w:rPr>
                <w:spacing w:val="-6"/>
                <w:sz w:val="20"/>
              </w:rPr>
              <w:t xml:space="preserve"> </w:t>
            </w:r>
            <w:r>
              <w:rPr>
                <w:spacing w:val="-2"/>
                <w:sz w:val="20"/>
              </w:rPr>
              <w:t>kentsel</w:t>
            </w:r>
          </w:p>
          <w:p w:rsidR="00474AAC" w:rsidRDefault="00B74296">
            <w:pPr>
              <w:pStyle w:val="TableParagraph"/>
              <w:spacing w:line="156" w:lineRule="exact"/>
              <w:ind w:left="292"/>
              <w:rPr>
                <w:sz w:val="20"/>
              </w:rPr>
            </w:pPr>
            <w:r>
              <w:rPr>
                <w:spacing w:val="-2"/>
                <w:sz w:val="20"/>
              </w:rPr>
              <w:t>yaşam),</w:t>
            </w:r>
          </w:p>
          <w:p w:rsidR="00474AAC" w:rsidRDefault="00B74296" w:rsidP="000D56CF">
            <w:pPr>
              <w:pStyle w:val="TableParagraph"/>
              <w:numPr>
                <w:ilvl w:val="0"/>
                <w:numId w:val="10"/>
              </w:numPr>
              <w:tabs>
                <w:tab w:val="left" w:pos="291"/>
              </w:tabs>
              <w:spacing w:line="256" w:lineRule="exact"/>
              <w:ind w:left="291" w:hanging="282"/>
              <w:rPr>
                <w:sz w:val="20"/>
              </w:rPr>
            </w:pPr>
            <w:r>
              <w:rPr>
                <w:spacing w:val="-2"/>
                <w:sz w:val="20"/>
              </w:rPr>
              <w:t>Beslenme</w:t>
            </w:r>
            <w:r>
              <w:rPr>
                <w:spacing w:val="4"/>
                <w:sz w:val="20"/>
              </w:rPr>
              <w:t xml:space="preserve"> </w:t>
            </w:r>
            <w:r>
              <w:rPr>
                <w:spacing w:val="-2"/>
                <w:sz w:val="20"/>
              </w:rPr>
              <w:t>alışkanlıkları,</w:t>
            </w:r>
          </w:p>
          <w:p w:rsidR="00474AAC" w:rsidRDefault="00B74296" w:rsidP="000D56CF">
            <w:pPr>
              <w:pStyle w:val="TableParagraph"/>
              <w:numPr>
                <w:ilvl w:val="0"/>
                <w:numId w:val="10"/>
              </w:numPr>
              <w:tabs>
                <w:tab w:val="left" w:pos="291"/>
              </w:tabs>
              <w:spacing w:line="334" w:lineRule="exact"/>
              <w:ind w:left="291" w:hanging="282"/>
              <w:rPr>
                <w:sz w:val="20"/>
              </w:rPr>
            </w:pPr>
            <w:r>
              <w:rPr>
                <w:sz w:val="20"/>
              </w:rPr>
              <w:t>Değerler,</w:t>
            </w:r>
            <w:r>
              <w:rPr>
                <w:spacing w:val="-7"/>
                <w:sz w:val="20"/>
              </w:rPr>
              <w:t xml:space="preserve"> </w:t>
            </w:r>
            <w:r>
              <w:rPr>
                <w:sz w:val="20"/>
              </w:rPr>
              <w:t>mesleki</w:t>
            </w:r>
            <w:r>
              <w:rPr>
                <w:spacing w:val="-6"/>
                <w:sz w:val="20"/>
              </w:rPr>
              <w:t xml:space="preserve"> </w:t>
            </w:r>
            <w:r>
              <w:rPr>
                <w:sz w:val="20"/>
              </w:rPr>
              <w:t>etik</w:t>
            </w:r>
            <w:r>
              <w:rPr>
                <w:spacing w:val="-7"/>
                <w:sz w:val="20"/>
              </w:rPr>
              <w:t xml:space="preserve"> </w:t>
            </w:r>
            <w:r>
              <w:rPr>
                <w:sz w:val="20"/>
              </w:rPr>
              <w:t>kuralları</w:t>
            </w:r>
            <w:r>
              <w:rPr>
                <w:spacing w:val="-8"/>
                <w:sz w:val="20"/>
              </w:rPr>
              <w:t xml:space="preserve"> </w:t>
            </w:r>
            <w:r>
              <w:rPr>
                <w:spacing w:val="-5"/>
                <w:sz w:val="20"/>
              </w:rPr>
              <w:t>vb.</w:t>
            </w:r>
          </w:p>
        </w:tc>
        <w:tc>
          <w:tcPr>
            <w:tcW w:w="3826" w:type="dxa"/>
          </w:tcPr>
          <w:p w:rsidR="00474AAC" w:rsidRDefault="00B74296" w:rsidP="000D56CF">
            <w:pPr>
              <w:pStyle w:val="TableParagraph"/>
              <w:numPr>
                <w:ilvl w:val="0"/>
                <w:numId w:val="9"/>
              </w:numPr>
              <w:tabs>
                <w:tab w:val="left" w:pos="352"/>
              </w:tabs>
              <w:spacing w:before="131" w:line="204" w:lineRule="auto"/>
              <w:ind w:right="556"/>
              <w:rPr>
                <w:sz w:val="20"/>
              </w:rPr>
            </w:pPr>
            <w:r>
              <w:rPr>
                <w:sz w:val="20"/>
              </w:rPr>
              <w:t>Okul/kurumun</w:t>
            </w:r>
            <w:r>
              <w:rPr>
                <w:spacing w:val="-12"/>
                <w:sz w:val="20"/>
              </w:rPr>
              <w:t xml:space="preserve"> </w:t>
            </w:r>
            <w:r>
              <w:rPr>
                <w:sz w:val="20"/>
              </w:rPr>
              <w:t>teknoloji</w:t>
            </w:r>
            <w:r>
              <w:rPr>
                <w:spacing w:val="-11"/>
                <w:sz w:val="20"/>
              </w:rPr>
              <w:t xml:space="preserve"> </w:t>
            </w:r>
            <w:r>
              <w:rPr>
                <w:sz w:val="20"/>
              </w:rPr>
              <w:t xml:space="preserve">kullanım </w:t>
            </w:r>
            <w:r>
              <w:rPr>
                <w:spacing w:val="-2"/>
                <w:sz w:val="20"/>
              </w:rPr>
              <w:t>durumu</w:t>
            </w:r>
          </w:p>
          <w:p w:rsidR="00474AAC" w:rsidRDefault="00B74296" w:rsidP="000D56CF">
            <w:pPr>
              <w:pStyle w:val="TableParagraph"/>
              <w:numPr>
                <w:ilvl w:val="0"/>
                <w:numId w:val="9"/>
              </w:numPr>
              <w:tabs>
                <w:tab w:val="left" w:pos="352"/>
              </w:tabs>
              <w:spacing w:line="185" w:lineRule="exact"/>
              <w:rPr>
                <w:sz w:val="20"/>
              </w:rPr>
            </w:pPr>
            <w:r>
              <w:rPr>
                <w:sz w:val="20"/>
              </w:rPr>
              <w:t>e-</w:t>
            </w:r>
            <w:r>
              <w:rPr>
                <w:spacing w:val="-6"/>
                <w:sz w:val="20"/>
              </w:rPr>
              <w:t xml:space="preserve"> </w:t>
            </w:r>
            <w:r>
              <w:rPr>
                <w:sz w:val="20"/>
              </w:rPr>
              <w:t>Devlet</w:t>
            </w:r>
            <w:r>
              <w:rPr>
                <w:spacing w:val="-7"/>
                <w:sz w:val="20"/>
              </w:rPr>
              <w:t xml:space="preserve"> </w:t>
            </w:r>
            <w:r>
              <w:rPr>
                <w:spacing w:val="-2"/>
                <w:sz w:val="20"/>
              </w:rPr>
              <w:t>uygulamaları,</w:t>
            </w:r>
          </w:p>
          <w:p w:rsidR="00474AAC" w:rsidRDefault="00B74296" w:rsidP="000D56CF">
            <w:pPr>
              <w:pStyle w:val="TableParagraph"/>
              <w:numPr>
                <w:ilvl w:val="0"/>
                <w:numId w:val="9"/>
              </w:numPr>
              <w:tabs>
                <w:tab w:val="left" w:pos="352"/>
              </w:tabs>
              <w:spacing w:line="312" w:lineRule="exact"/>
              <w:rPr>
                <w:sz w:val="20"/>
              </w:rPr>
            </w:pPr>
            <w:r>
              <w:rPr>
                <w:sz w:val="20"/>
              </w:rPr>
              <w:t>Dijital</w:t>
            </w:r>
            <w:r>
              <w:rPr>
                <w:spacing w:val="-10"/>
                <w:sz w:val="20"/>
              </w:rPr>
              <w:t xml:space="preserve"> </w:t>
            </w:r>
            <w:r>
              <w:rPr>
                <w:sz w:val="20"/>
              </w:rPr>
              <w:t>Platformlar</w:t>
            </w:r>
            <w:r>
              <w:rPr>
                <w:spacing w:val="-10"/>
                <w:sz w:val="20"/>
              </w:rPr>
              <w:t xml:space="preserve"> </w:t>
            </w:r>
            <w:r>
              <w:rPr>
                <w:sz w:val="20"/>
              </w:rPr>
              <w:t>üzerinden</w:t>
            </w:r>
            <w:r>
              <w:rPr>
                <w:spacing w:val="-11"/>
                <w:sz w:val="20"/>
              </w:rPr>
              <w:t xml:space="preserve"> </w:t>
            </w:r>
            <w:r>
              <w:rPr>
                <w:spacing w:val="-2"/>
                <w:sz w:val="20"/>
              </w:rPr>
              <w:t>uzaktan</w:t>
            </w:r>
          </w:p>
          <w:p w:rsidR="00474AAC" w:rsidRDefault="00B74296">
            <w:pPr>
              <w:pStyle w:val="TableParagraph"/>
              <w:spacing w:line="137" w:lineRule="exact"/>
              <w:ind w:left="352"/>
              <w:rPr>
                <w:sz w:val="20"/>
              </w:rPr>
            </w:pPr>
            <w:r>
              <w:rPr>
                <w:sz w:val="20"/>
              </w:rPr>
              <w:t>eğitim</w:t>
            </w:r>
            <w:r>
              <w:rPr>
                <w:spacing w:val="-11"/>
                <w:sz w:val="20"/>
              </w:rPr>
              <w:t xml:space="preserve"> </w:t>
            </w:r>
            <w:r>
              <w:rPr>
                <w:spacing w:val="-2"/>
                <w:sz w:val="20"/>
              </w:rPr>
              <w:t>imkânları,</w:t>
            </w:r>
          </w:p>
          <w:p w:rsidR="00474AAC" w:rsidRDefault="00B74296" w:rsidP="000D56CF">
            <w:pPr>
              <w:pStyle w:val="TableParagraph"/>
              <w:numPr>
                <w:ilvl w:val="0"/>
                <w:numId w:val="9"/>
              </w:numPr>
              <w:tabs>
                <w:tab w:val="left" w:pos="352"/>
              </w:tabs>
              <w:spacing w:line="333" w:lineRule="exact"/>
              <w:rPr>
                <w:sz w:val="20"/>
              </w:rPr>
            </w:pPr>
            <w:r>
              <w:rPr>
                <w:sz w:val="20"/>
              </w:rPr>
              <w:t>Okul/kurumun</w:t>
            </w:r>
            <w:r>
              <w:rPr>
                <w:spacing w:val="-11"/>
                <w:sz w:val="20"/>
              </w:rPr>
              <w:t xml:space="preserve"> </w:t>
            </w:r>
            <w:r>
              <w:rPr>
                <w:sz w:val="20"/>
              </w:rPr>
              <w:t>sahip</w:t>
            </w:r>
            <w:r>
              <w:rPr>
                <w:spacing w:val="-8"/>
                <w:sz w:val="20"/>
              </w:rPr>
              <w:t xml:space="preserve"> </w:t>
            </w:r>
            <w:r>
              <w:rPr>
                <w:spacing w:val="-2"/>
                <w:sz w:val="20"/>
              </w:rPr>
              <w:t>olmadığı</w:t>
            </w:r>
          </w:p>
          <w:p w:rsidR="00474AAC" w:rsidRDefault="00B74296">
            <w:pPr>
              <w:pStyle w:val="TableParagraph"/>
              <w:spacing w:line="135" w:lineRule="exact"/>
              <w:ind w:left="352"/>
              <w:rPr>
                <w:sz w:val="20"/>
              </w:rPr>
            </w:pPr>
            <w:r>
              <w:rPr>
                <w:spacing w:val="-2"/>
                <w:sz w:val="20"/>
              </w:rPr>
              <w:t>teknolojik</w:t>
            </w:r>
            <w:r>
              <w:rPr>
                <w:spacing w:val="7"/>
                <w:sz w:val="20"/>
              </w:rPr>
              <w:t xml:space="preserve"> </w:t>
            </w:r>
            <w:r>
              <w:rPr>
                <w:spacing w:val="-2"/>
                <w:sz w:val="20"/>
              </w:rPr>
              <w:t>araçlar</w:t>
            </w:r>
          </w:p>
          <w:p w:rsidR="00474AAC" w:rsidRDefault="00B74296" w:rsidP="000D56CF">
            <w:pPr>
              <w:pStyle w:val="TableParagraph"/>
              <w:numPr>
                <w:ilvl w:val="0"/>
                <w:numId w:val="9"/>
              </w:numPr>
              <w:tabs>
                <w:tab w:val="left" w:pos="352"/>
              </w:tabs>
              <w:spacing w:line="334" w:lineRule="exact"/>
              <w:rPr>
                <w:sz w:val="20"/>
              </w:rPr>
            </w:pPr>
            <w:r>
              <w:rPr>
                <w:sz w:val="20"/>
              </w:rPr>
              <w:t>Personelin</w:t>
            </w:r>
            <w:r>
              <w:rPr>
                <w:spacing w:val="-11"/>
                <w:sz w:val="20"/>
              </w:rPr>
              <w:t xml:space="preserve"> </w:t>
            </w:r>
            <w:r>
              <w:rPr>
                <w:sz w:val="20"/>
              </w:rPr>
              <w:t>ve</w:t>
            </w:r>
            <w:r>
              <w:rPr>
                <w:spacing w:val="-9"/>
                <w:sz w:val="20"/>
              </w:rPr>
              <w:t xml:space="preserve"> </w:t>
            </w:r>
            <w:r>
              <w:rPr>
                <w:sz w:val="20"/>
              </w:rPr>
              <w:t>öğrencilerin</w:t>
            </w:r>
            <w:r>
              <w:rPr>
                <w:spacing w:val="-10"/>
                <w:sz w:val="20"/>
              </w:rPr>
              <w:t xml:space="preserve"> </w:t>
            </w:r>
            <w:r>
              <w:rPr>
                <w:spacing w:val="-2"/>
                <w:sz w:val="20"/>
              </w:rPr>
              <w:t>teknoloji</w:t>
            </w:r>
          </w:p>
          <w:p w:rsidR="00474AAC" w:rsidRDefault="00B74296">
            <w:pPr>
              <w:pStyle w:val="TableParagraph"/>
              <w:spacing w:line="135" w:lineRule="exact"/>
              <w:ind w:left="352"/>
              <w:rPr>
                <w:sz w:val="20"/>
              </w:rPr>
            </w:pPr>
            <w:r>
              <w:rPr>
                <w:sz w:val="20"/>
              </w:rPr>
              <w:t>kullanım</w:t>
            </w:r>
            <w:r>
              <w:rPr>
                <w:spacing w:val="-7"/>
                <w:sz w:val="20"/>
              </w:rPr>
              <w:t xml:space="preserve"> </w:t>
            </w:r>
            <w:r>
              <w:rPr>
                <w:spacing w:val="-2"/>
                <w:sz w:val="20"/>
              </w:rPr>
              <w:t>kapasiteleri,</w:t>
            </w:r>
          </w:p>
          <w:p w:rsidR="00474AAC" w:rsidRDefault="00B74296" w:rsidP="000D56CF">
            <w:pPr>
              <w:pStyle w:val="TableParagraph"/>
              <w:numPr>
                <w:ilvl w:val="0"/>
                <w:numId w:val="9"/>
              </w:numPr>
              <w:tabs>
                <w:tab w:val="left" w:pos="352"/>
              </w:tabs>
              <w:spacing w:line="333" w:lineRule="exact"/>
              <w:rPr>
                <w:sz w:val="20"/>
              </w:rPr>
            </w:pPr>
            <w:r>
              <w:rPr>
                <w:sz w:val="20"/>
              </w:rPr>
              <w:t>Personelin</w:t>
            </w:r>
            <w:r>
              <w:rPr>
                <w:spacing w:val="-11"/>
                <w:sz w:val="20"/>
              </w:rPr>
              <w:t xml:space="preserve"> </w:t>
            </w:r>
            <w:r>
              <w:rPr>
                <w:sz w:val="20"/>
              </w:rPr>
              <w:t>ve</w:t>
            </w:r>
            <w:r>
              <w:rPr>
                <w:spacing w:val="-9"/>
                <w:sz w:val="20"/>
              </w:rPr>
              <w:t xml:space="preserve"> </w:t>
            </w:r>
            <w:r>
              <w:rPr>
                <w:sz w:val="20"/>
              </w:rPr>
              <w:t>öğrencilerin</w:t>
            </w:r>
            <w:r>
              <w:rPr>
                <w:spacing w:val="-10"/>
                <w:sz w:val="20"/>
              </w:rPr>
              <w:t xml:space="preserve"> </w:t>
            </w:r>
            <w:r>
              <w:rPr>
                <w:spacing w:val="-2"/>
                <w:sz w:val="20"/>
              </w:rPr>
              <w:t>sahip</w:t>
            </w:r>
          </w:p>
          <w:p w:rsidR="00474AAC" w:rsidRDefault="00B74296">
            <w:pPr>
              <w:pStyle w:val="TableParagraph"/>
              <w:spacing w:line="137" w:lineRule="exact"/>
              <w:ind w:left="352"/>
              <w:rPr>
                <w:sz w:val="20"/>
              </w:rPr>
            </w:pPr>
            <w:r>
              <w:rPr>
                <w:sz w:val="20"/>
              </w:rPr>
              <w:t>olduğu</w:t>
            </w:r>
            <w:r>
              <w:rPr>
                <w:spacing w:val="-11"/>
                <w:sz w:val="20"/>
              </w:rPr>
              <w:t xml:space="preserve"> </w:t>
            </w:r>
            <w:r>
              <w:rPr>
                <w:sz w:val="20"/>
              </w:rPr>
              <w:t>teknolojik</w:t>
            </w:r>
            <w:r>
              <w:rPr>
                <w:spacing w:val="-10"/>
                <w:sz w:val="20"/>
              </w:rPr>
              <w:t xml:space="preserve"> </w:t>
            </w:r>
            <w:r>
              <w:rPr>
                <w:spacing w:val="-2"/>
                <w:sz w:val="20"/>
              </w:rPr>
              <w:t>araçlar,</w:t>
            </w:r>
          </w:p>
          <w:p w:rsidR="00474AAC" w:rsidRDefault="00B74296" w:rsidP="000D56CF">
            <w:pPr>
              <w:pStyle w:val="TableParagraph"/>
              <w:numPr>
                <w:ilvl w:val="0"/>
                <w:numId w:val="9"/>
              </w:numPr>
              <w:tabs>
                <w:tab w:val="left" w:pos="352"/>
              </w:tabs>
              <w:spacing w:line="256" w:lineRule="exact"/>
              <w:rPr>
                <w:sz w:val="20"/>
              </w:rPr>
            </w:pPr>
            <w:r>
              <w:rPr>
                <w:sz w:val="20"/>
              </w:rPr>
              <w:t>Teknoloji</w:t>
            </w:r>
            <w:r>
              <w:rPr>
                <w:spacing w:val="-11"/>
                <w:sz w:val="20"/>
              </w:rPr>
              <w:t xml:space="preserve"> </w:t>
            </w:r>
            <w:r>
              <w:rPr>
                <w:sz w:val="20"/>
              </w:rPr>
              <w:t>alanındaki</w:t>
            </w:r>
            <w:r>
              <w:rPr>
                <w:spacing w:val="-9"/>
                <w:sz w:val="20"/>
              </w:rPr>
              <w:t xml:space="preserve"> </w:t>
            </w:r>
            <w:r>
              <w:rPr>
                <w:spacing w:val="-2"/>
                <w:sz w:val="20"/>
              </w:rPr>
              <w:t>gelişmeler</w:t>
            </w:r>
          </w:p>
          <w:p w:rsidR="00474AAC" w:rsidRDefault="00B74296" w:rsidP="000D56CF">
            <w:pPr>
              <w:pStyle w:val="TableParagraph"/>
              <w:numPr>
                <w:ilvl w:val="0"/>
                <w:numId w:val="9"/>
              </w:numPr>
              <w:tabs>
                <w:tab w:val="left" w:pos="352"/>
              </w:tabs>
              <w:spacing w:line="333" w:lineRule="exact"/>
              <w:rPr>
                <w:sz w:val="20"/>
              </w:rPr>
            </w:pPr>
            <w:r>
              <w:rPr>
                <w:spacing w:val="-2"/>
                <w:sz w:val="20"/>
              </w:rPr>
              <w:t>Teknolojinin</w:t>
            </w:r>
            <w:r>
              <w:rPr>
                <w:spacing w:val="8"/>
                <w:sz w:val="20"/>
              </w:rPr>
              <w:t xml:space="preserve"> </w:t>
            </w:r>
            <w:r>
              <w:rPr>
                <w:spacing w:val="-2"/>
                <w:sz w:val="20"/>
              </w:rPr>
              <w:t>eğitimde</w:t>
            </w:r>
            <w:r>
              <w:rPr>
                <w:spacing w:val="6"/>
                <w:sz w:val="20"/>
              </w:rPr>
              <w:t xml:space="preserve"> </w:t>
            </w:r>
            <w:r>
              <w:rPr>
                <w:spacing w:val="-2"/>
                <w:sz w:val="20"/>
              </w:rPr>
              <w:t>kullanımı</w:t>
            </w:r>
          </w:p>
        </w:tc>
      </w:tr>
      <w:tr w:rsidR="00474AAC">
        <w:trPr>
          <w:trHeight w:val="452"/>
        </w:trPr>
        <w:tc>
          <w:tcPr>
            <w:tcW w:w="9214" w:type="dxa"/>
            <w:gridSpan w:val="2"/>
            <w:shd w:val="clear" w:color="auto" w:fill="E2EFD9"/>
          </w:tcPr>
          <w:p w:rsidR="00474AAC" w:rsidRDefault="00B74296">
            <w:pPr>
              <w:pStyle w:val="TableParagraph"/>
              <w:spacing w:line="234" w:lineRule="exact"/>
              <w:ind w:left="107"/>
              <w:rPr>
                <w:b/>
                <w:sz w:val="20"/>
              </w:rPr>
            </w:pPr>
            <w:r>
              <w:rPr>
                <w:b/>
                <w:sz w:val="20"/>
              </w:rPr>
              <w:t>Çevresel</w:t>
            </w:r>
            <w:r>
              <w:rPr>
                <w:b/>
                <w:spacing w:val="-11"/>
                <w:sz w:val="20"/>
              </w:rPr>
              <w:t xml:space="preserve"> </w:t>
            </w:r>
            <w:r>
              <w:rPr>
                <w:b/>
                <w:spacing w:val="-2"/>
                <w:sz w:val="20"/>
              </w:rPr>
              <w:t>Etkenler</w:t>
            </w:r>
          </w:p>
        </w:tc>
      </w:tr>
      <w:tr w:rsidR="00474AAC">
        <w:trPr>
          <w:trHeight w:val="1948"/>
        </w:trPr>
        <w:tc>
          <w:tcPr>
            <w:tcW w:w="9214" w:type="dxa"/>
            <w:gridSpan w:val="2"/>
          </w:tcPr>
          <w:p w:rsidR="00474AAC" w:rsidRDefault="00B74296" w:rsidP="000D56CF">
            <w:pPr>
              <w:pStyle w:val="TableParagraph"/>
              <w:numPr>
                <w:ilvl w:val="0"/>
                <w:numId w:val="8"/>
              </w:numPr>
              <w:tabs>
                <w:tab w:val="left" w:pos="291"/>
              </w:tabs>
              <w:spacing w:before="79" w:line="334" w:lineRule="exact"/>
              <w:ind w:left="291" w:hanging="282"/>
              <w:rPr>
                <w:sz w:val="20"/>
              </w:rPr>
            </w:pPr>
            <w:r>
              <w:rPr>
                <w:sz w:val="20"/>
              </w:rPr>
              <w:t>Hava</w:t>
            </w:r>
            <w:r>
              <w:rPr>
                <w:spacing w:val="-3"/>
                <w:sz w:val="20"/>
              </w:rPr>
              <w:t xml:space="preserve"> </w:t>
            </w:r>
            <w:r>
              <w:rPr>
                <w:sz w:val="20"/>
              </w:rPr>
              <w:t>ve</w:t>
            </w:r>
            <w:r>
              <w:rPr>
                <w:spacing w:val="-4"/>
                <w:sz w:val="20"/>
              </w:rPr>
              <w:t xml:space="preserve"> </w:t>
            </w:r>
            <w:r>
              <w:rPr>
                <w:sz w:val="20"/>
              </w:rPr>
              <w:t>su</w:t>
            </w:r>
            <w:r>
              <w:rPr>
                <w:spacing w:val="-4"/>
                <w:sz w:val="20"/>
              </w:rPr>
              <w:t xml:space="preserve"> </w:t>
            </w:r>
            <w:r>
              <w:rPr>
                <w:spacing w:val="-2"/>
                <w:sz w:val="20"/>
              </w:rPr>
              <w:t>kirlenmesi,</w:t>
            </w:r>
          </w:p>
          <w:p w:rsidR="00474AAC" w:rsidRDefault="00B74296" w:rsidP="000D56CF">
            <w:pPr>
              <w:pStyle w:val="TableParagraph"/>
              <w:numPr>
                <w:ilvl w:val="0"/>
                <w:numId w:val="8"/>
              </w:numPr>
              <w:tabs>
                <w:tab w:val="left" w:pos="291"/>
              </w:tabs>
              <w:spacing w:line="235" w:lineRule="exact"/>
              <w:ind w:left="291" w:hanging="282"/>
              <w:rPr>
                <w:sz w:val="20"/>
              </w:rPr>
            </w:pPr>
            <w:r>
              <w:rPr>
                <w:sz w:val="20"/>
              </w:rPr>
              <w:t>Toprak</w:t>
            </w:r>
            <w:r>
              <w:rPr>
                <w:spacing w:val="-10"/>
                <w:sz w:val="20"/>
              </w:rPr>
              <w:t xml:space="preserve"> </w:t>
            </w:r>
            <w:r>
              <w:rPr>
                <w:spacing w:val="-2"/>
                <w:sz w:val="20"/>
              </w:rPr>
              <w:t>yapısı,</w:t>
            </w:r>
          </w:p>
          <w:p w:rsidR="00474AAC" w:rsidRDefault="00B74296" w:rsidP="000D56CF">
            <w:pPr>
              <w:pStyle w:val="TableParagraph"/>
              <w:numPr>
                <w:ilvl w:val="0"/>
                <w:numId w:val="8"/>
              </w:numPr>
              <w:tabs>
                <w:tab w:val="left" w:pos="291"/>
              </w:tabs>
              <w:spacing w:line="234" w:lineRule="exact"/>
              <w:ind w:left="291" w:hanging="282"/>
              <w:rPr>
                <w:sz w:val="20"/>
              </w:rPr>
            </w:pPr>
            <w:r>
              <w:rPr>
                <w:sz w:val="20"/>
              </w:rPr>
              <w:t>Bitki</w:t>
            </w:r>
            <w:r>
              <w:rPr>
                <w:spacing w:val="-7"/>
                <w:sz w:val="20"/>
              </w:rPr>
              <w:t xml:space="preserve"> </w:t>
            </w:r>
            <w:r>
              <w:rPr>
                <w:spacing w:val="-2"/>
                <w:sz w:val="20"/>
              </w:rPr>
              <w:t>örtüsü,</w:t>
            </w:r>
          </w:p>
          <w:p w:rsidR="00474AAC" w:rsidRDefault="00B74296" w:rsidP="000D56CF">
            <w:pPr>
              <w:pStyle w:val="TableParagraph"/>
              <w:numPr>
                <w:ilvl w:val="0"/>
                <w:numId w:val="8"/>
              </w:numPr>
              <w:tabs>
                <w:tab w:val="left" w:pos="291"/>
              </w:tabs>
              <w:spacing w:line="234" w:lineRule="exact"/>
              <w:ind w:left="291" w:hanging="282"/>
              <w:rPr>
                <w:sz w:val="20"/>
              </w:rPr>
            </w:pPr>
            <w:r>
              <w:rPr>
                <w:sz w:val="20"/>
              </w:rPr>
              <w:t>Doğal</w:t>
            </w:r>
            <w:r>
              <w:rPr>
                <w:spacing w:val="-7"/>
                <w:sz w:val="20"/>
              </w:rPr>
              <w:t xml:space="preserve"> </w:t>
            </w:r>
            <w:r>
              <w:rPr>
                <w:sz w:val="20"/>
              </w:rPr>
              <w:t>kaynakların</w:t>
            </w:r>
            <w:r>
              <w:rPr>
                <w:spacing w:val="-9"/>
                <w:sz w:val="20"/>
              </w:rPr>
              <w:t xml:space="preserve"> </w:t>
            </w:r>
            <w:r>
              <w:rPr>
                <w:sz w:val="20"/>
              </w:rPr>
              <w:t>korunması</w:t>
            </w:r>
            <w:r>
              <w:rPr>
                <w:spacing w:val="-7"/>
                <w:sz w:val="20"/>
              </w:rPr>
              <w:t xml:space="preserve"> </w:t>
            </w:r>
            <w:r>
              <w:rPr>
                <w:sz w:val="20"/>
              </w:rPr>
              <w:t>için</w:t>
            </w:r>
            <w:r>
              <w:rPr>
                <w:spacing w:val="-8"/>
                <w:sz w:val="20"/>
              </w:rPr>
              <w:t xml:space="preserve"> </w:t>
            </w:r>
            <w:r>
              <w:rPr>
                <w:sz w:val="20"/>
              </w:rPr>
              <w:t>yapılan</w:t>
            </w:r>
            <w:r>
              <w:rPr>
                <w:spacing w:val="-7"/>
                <w:sz w:val="20"/>
              </w:rPr>
              <w:t xml:space="preserve"> </w:t>
            </w:r>
            <w:r>
              <w:rPr>
                <w:spacing w:val="-2"/>
                <w:sz w:val="20"/>
              </w:rPr>
              <w:t>çalışmalar,</w:t>
            </w:r>
          </w:p>
          <w:p w:rsidR="00474AAC" w:rsidRDefault="00B74296" w:rsidP="000D56CF">
            <w:pPr>
              <w:pStyle w:val="TableParagraph"/>
              <w:numPr>
                <w:ilvl w:val="0"/>
                <w:numId w:val="8"/>
              </w:numPr>
              <w:tabs>
                <w:tab w:val="left" w:pos="291"/>
              </w:tabs>
              <w:spacing w:line="235" w:lineRule="exact"/>
              <w:ind w:left="291" w:hanging="282"/>
              <w:rPr>
                <w:sz w:val="20"/>
              </w:rPr>
            </w:pPr>
            <w:r>
              <w:rPr>
                <w:sz w:val="20"/>
              </w:rPr>
              <w:t>Çevrede</w:t>
            </w:r>
            <w:r>
              <w:rPr>
                <w:spacing w:val="-12"/>
                <w:sz w:val="20"/>
              </w:rPr>
              <w:t xml:space="preserve"> </w:t>
            </w:r>
            <w:r>
              <w:rPr>
                <w:sz w:val="20"/>
              </w:rPr>
              <w:t>yoğunluk</w:t>
            </w:r>
            <w:r>
              <w:rPr>
                <w:spacing w:val="-9"/>
                <w:sz w:val="20"/>
              </w:rPr>
              <w:t xml:space="preserve"> </w:t>
            </w:r>
            <w:r>
              <w:rPr>
                <w:sz w:val="20"/>
              </w:rPr>
              <w:t>gösteren</w:t>
            </w:r>
            <w:r>
              <w:rPr>
                <w:spacing w:val="-6"/>
                <w:sz w:val="20"/>
              </w:rPr>
              <w:t xml:space="preserve"> </w:t>
            </w:r>
            <w:r>
              <w:rPr>
                <w:spacing w:val="-2"/>
                <w:sz w:val="20"/>
              </w:rPr>
              <w:t>hastalıklar,</w:t>
            </w:r>
          </w:p>
          <w:p w:rsidR="00474AAC" w:rsidRDefault="00B74296" w:rsidP="000D56CF">
            <w:pPr>
              <w:pStyle w:val="TableParagraph"/>
              <w:numPr>
                <w:ilvl w:val="0"/>
                <w:numId w:val="8"/>
              </w:numPr>
              <w:tabs>
                <w:tab w:val="left" w:pos="291"/>
              </w:tabs>
              <w:spacing w:line="334" w:lineRule="exact"/>
              <w:ind w:left="291" w:hanging="282"/>
              <w:rPr>
                <w:sz w:val="20"/>
              </w:rPr>
            </w:pPr>
            <w:r>
              <w:rPr>
                <w:sz w:val="20"/>
              </w:rPr>
              <w:t>Doğal</w:t>
            </w:r>
            <w:r>
              <w:rPr>
                <w:spacing w:val="-6"/>
                <w:sz w:val="20"/>
              </w:rPr>
              <w:t xml:space="preserve"> </w:t>
            </w:r>
            <w:r>
              <w:rPr>
                <w:sz w:val="20"/>
              </w:rPr>
              <w:t>afetler</w:t>
            </w:r>
            <w:r>
              <w:rPr>
                <w:spacing w:val="-8"/>
                <w:sz w:val="20"/>
              </w:rPr>
              <w:t xml:space="preserve"> </w:t>
            </w:r>
            <w:r>
              <w:rPr>
                <w:sz w:val="20"/>
              </w:rPr>
              <w:t>(deprem</w:t>
            </w:r>
            <w:r>
              <w:rPr>
                <w:spacing w:val="-6"/>
                <w:sz w:val="20"/>
              </w:rPr>
              <w:t xml:space="preserve"> </w:t>
            </w:r>
            <w:r>
              <w:rPr>
                <w:sz w:val="20"/>
              </w:rPr>
              <w:t>kuşağında</w:t>
            </w:r>
            <w:r>
              <w:rPr>
                <w:spacing w:val="-4"/>
                <w:sz w:val="20"/>
              </w:rPr>
              <w:t xml:space="preserve"> </w:t>
            </w:r>
            <w:r>
              <w:rPr>
                <w:sz w:val="20"/>
              </w:rPr>
              <w:t>bulunma,</w:t>
            </w:r>
            <w:r>
              <w:rPr>
                <w:spacing w:val="-7"/>
                <w:sz w:val="20"/>
              </w:rPr>
              <w:t xml:space="preserve"> </w:t>
            </w:r>
            <w:r>
              <w:rPr>
                <w:sz w:val="20"/>
              </w:rPr>
              <w:t>Covid</w:t>
            </w:r>
            <w:r>
              <w:rPr>
                <w:spacing w:val="-6"/>
                <w:sz w:val="20"/>
              </w:rPr>
              <w:t xml:space="preserve"> </w:t>
            </w:r>
            <w:r>
              <w:rPr>
                <w:sz w:val="20"/>
              </w:rPr>
              <w:t>19,</w:t>
            </w:r>
            <w:r>
              <w:rPr>
                <w:spacing w:val="-5"/>
                <w:sz w:val="20"/>
              </w:rPr>
              <w:t xml:space="preserve"> </w:t>
            </w:r>
            <w:r>
              <w:rPr>
                <w:sz w:val="20"/>
              </w:rPr>
              <w:t>kene</w:t>
            </w:r>
            <w:r>
              <w:rPr>
                <w:spacing w:val="-8"/>
                <w:sz w:val="20"/>
              </w:rPr>
              <w:t xml:space="preserve"> </w:t>
            </w:r>
            <w:r>
              <w:rPr>
                <w:sz w:val="20"/>
              </w:rPr>
              <w:t>vakaları</w:t>
            </w:r>
            <w:r>
              <w:rPr>
                <w:spacing w:val="-7"/>
                <w:sz w:val="20"/>
              </w:rPr>
              <w:t xml:space="preserve"> </w:t>
            </w:r>
            <w:r>
              <w:rPr>
                <w:spacing w:val="-4"/>
                <w:sz w:val="20"/>
              </w:rPr>
              <w:t>vb.)</w:t>
            </w:r>
          </w:p>
        </w:tc>
      </w:tr>
    </w:tbl>
    <w:p w:rsidR="00474AAC" w:rsidRDefault="00B74296">
      <w:pPr>
        <w:spacing w:before="1"/>
        <w:ind w:left="958"/>
        <w:rPr>
          <w:sz w:val="20"/>
        </w:rPr>
      </w:pPr>
      <w:r>
        <w:rPr>
          <w:sz w:val="20"/>
        </w:rPr>
        <w:t>*Örnek</w:t>
      </w:r>
      <w:r>
        <w:rPr>
          <w:spacing w:val="-9"/>
          <w:sz w:val="20"/>
        </w:rPr>
        <w:t xml:space="preserve"> </w:t>
      </w:r>
      <w:r>
        <w:rPr>
          <w:sz w:val="20"/>
        </w:rPr>
        <w:t>olarak</w:t>
      </w:r>
      <w:r>
        <w:rPr>
          <w:spacing w:val="-9"/>
          <w:sz w:val="20"/>
        </w:rPr>
        <w:t xml:space="preserve"> </w:t>
      </w:r>
      <w:r>
        <w:rPr>
          <w:sz w:val="20"/>
        </w:rPr>
        <w:t>verilmiştir.</w:t>
      </w:r>
      <w:r>
        <w:rPr>
          <w:spacing w:val="-11"/>
          <w:sz w:val="20"/>
        </w:rPr>
        <w:t xml:space="preserve"> </w:t>
      </w:r>
      <w:r>
        <w:rPr>
          <w:sz w:val="20"/>
        </w:rPr>
        <w:t>Değerlendirme</w:t>
      </w:r>
      <w:r>
        <w:rPr>
          <w:spacing w:val="-10"/>
          <w:sz w:val="20"/>
        </w:rPr>
        <w:t xml:space="preserve"> </w:t>
      </w:r>
      <w:r>
        <w:rPr>
          <w:sz w:val="20"/>
        </w:rPr>
        <w:t>okul/kurum</w:t>
      </w:r>
      <w:r>
        <w:rPr>
          <w:spacing w:val="-8"/>
          <w:sz w:val="20"/>
        </w:rPr>
        <w:t xml:space="preserve"> </w:t>
      </w:r>
      <w:r>
        <w:rPr>
          <w:sz w:val="20"/>
        </w:rPr>
        <w:t>özelinde</w:t>
      </w:r>
      <w:r>
        <w:rPr>
          <w:spacing w:val="-11"/>
          <w:sz w:val="20"/>
        </w:rPr>
        <w:t xml:space="preserve"> </w:t>
      </w:r>
      <w:r>
        <w:rPr>
          <w:spacing w:val="-2"/>
          <w:sz w:val="20"/>
        </w:rPr>
        <w:t>yapılacaktır.</w:t>
      </w:r>
    </w:p>
    <w:p w:rsidR="00474AAC" w:rsidRDefault="00474AAC">
      <w:pPr>
        <w:rPr>
          <w:sz w:val="20"/>
        </w:rPr>
        <w:sectPr w:rsidR="00474AAC">
          <w:pgSz w:w="11910" w:h="16840"/>
          <w:pgMar w:top="1600" w:right="400" w:bottom="1280" w:left="460" w:header="0" w:footer="1097" w:gutter="0"/>
          <w:cols w:space="708"/>
        </w:sectPr>
      </w:pPr>
    </w:p>
    <w:p w:rsidR="00474AAC" w:rsidRDefault="00B74296" w:rsidP="000D56CF">
      <w:pPr>
        <w:pStyle w:val="Balk3"/>
        <w:numPr>
          <w:ilvl w:val="1"/>
          <w:numId w:val="15"/>
        </w:numPr>
        <w:tabs>
          <w:tab w:val="left" w:pos="1553"/>
        </w:tabs>
        <w:ind w:left="1553" w:hanging="595"/>
      </w:pPr>
      <w:bookmarkStart w:id="16" w:name="_Toc167269456"/>
      <w:r>
        <w:lastRenderedPageBreak/>
        <w:t>GZFT</w:t>
      </w:r>
      <w:r>
        <w:rPr>
          <w:spacing w:val="-9"/>
        </w:rPr>
        <w:t xml:space="preserve"> </w:t>
      </w:r>
      <w:r>
        <w:rPr>
          <w:spacing w:val="-2"/>
        </w:rPr>
        <w:t>Analizi</w:t>
      </w:r>
      <w:bookmarkEnd w:id="16"/>
    </w:p>
    <w:p w:rsidR="00450CEF" w:rsidRDefault="00450CEF" w:rsidP="0087170A">
      <w:pPr>
        <w:pStyle w:val="GvdeMetni"/>
        <w:spacing w:before="143" w:line="276" w:lineRule="auto"/>
        <w:ind w:firstLine="720"/>
      </w:pPr>
      <w:r>
        <w:t>Okulumuzun temel istatistiklerinde verilen okul künyesi, çalışan bilgileri, bina bilgileri, teknolojik kaynak bilgileri ve gelir gider</w:t>
      </w:r>
      <w:r w:rsidR="002A3779">
        <w:t xml:space="preserve"> bilgileri ile paydaş anketleri sonucunda ortaya</w:t>
      </w:r>
      <w:r>
        <w:t xml:space="preserve"> çıkan sorun ve gelişime açık alanlar iç ve dış faktör olarak değerlendirilerek GZFT tablosunda belirtilmiştir. Dolayısıyla olguyu belirten istatistikler ile algıyı ölçen anketlerden çıkan sonuçlar tek bir analizde birleştirilmiştir.</w:t>
      </w:r>
    </w:p>
    <w:p w:rsidR="00474AAC" w:rsidRDefault="00450CEF" w:rsidP="0087170A">
      <w:pPr>
        <w:pStyle w:val="GvdeMetni"/>
        <w:spacing w:before="143" w:line="276" w:lineRule="auto"/>
        <w:ind w:firstLine="720"/>
      </w:pPr>
      <w:r>
        <w:t>Kurumun güçlü ve zayıf yönleri donanım, malzeme, çalışan, iş yapma becerisi, kurumsal iletişim gibi çok çeşitli alanlarda kendisinden kaynaklı olan güçlülükleri ve zayıflıkları if</w:t>
      </w:r>
      <w:r w:rsidR="002A3779">
        <w:t>ade etmektedir ve ayrımda temel</w:t>
      </w:r>
      <w:r>
        <w:t xml:space="preserve"> olarak okul müdürü/müdürlüğü k</w:t>
      </w:r>
      <w:r w:rsidR="002A3779">
        <w:t xml:space="preserve">apsamından bakılarak iç faktör </w:t>
      </w:r>
      <w:r>
        <w:t>ve dış faktör ayrımı yapılmıştır.</w:t>
      </w:r>
    </w:p>
    <w:p w:rsidR="0087170A" w:rsidRDefault="0087170A" w:rsidP="00450CEF">
      <w:pPr>
        <w:pStyle w:val="GvdeMetni"/>
        <w:spacing w:before="143"/>
      </w:pPr>
    </w:p>
    <w:p w:rsidR="00474AAC" w:rsidRDefault="00B74296" w:rsidP="000D56CF">
      <w:pPr>
        <w:pStyle w:val="Balk4"/>
        <w:numPr>
          <w:ilvl w:val="2"/>
          <w:numId w:val="15"/>
        </w:numPr>
        <w:tabs>
          <w:tab w:val="left" w:pos="1708"/>
        </w:tabs>
        <w:spacing w:before="0"/>
        <w:ind w:left="1708" w:hanging="750"/>
      </w:pPr>
      <w:r>
        <w:t>Güçlü</w:t>
      </w:r>
      <w:r>
        <w:rPr>
          <w:spacing w:val="-5"/>
        </w:rPr>
        <w:t xml:space="preserve"> </w:t>
      </w:r>
      <w:r>
        <w:t>ve</w:t>
      </w:r>
      <w:r>
        <w:rPr>
          <w:spacing w:val="-3"/>
        </w:rPr>
        <w:t xml:space="preserve"> </w:t>
      </w:r>
      <w:r>
        <w:t>Zayıf</w:t>
      </w:r>
      <w:r>
        <w:rPr>
          <w:spacing w:val="-3"/>
        </w:rPr>
        <w:t xml:space="preserve"> </w:t>
      </w:r>
      <w:r>
        <w:rPr>
          <w:spacing w:val="-2"/>
        </w:rPr>
        <w:t>Yönler</w:t>
      </w:r>
    </w:p>
    <w:p w:rsid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r w:rsidRPr="0087170A">
        <w:rPr>
          <w:rFonts w:ascii="Times New Roman" w:eastAsia="Times New Roman" w:hAnsi="Times New Roman" w:cs="Times New Roman"/>
          <w:b/>
          <w:sz w:val="20"/>
          <w:szCs w:val="20"/>
          <w:u w:val="single"/>
          <w:lang w:val="en-US"/>
        </w:rPr>
        <w:t>Güçlü Yönler</w:t>
      </w:r>
    </w:p>
    <w:tbl>
      <w:tblPr>
        <w:tblpPr w:leftFromText="180" w:rightFromText="180" w:vertAnchor="text" w:tblpX="421"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3"/>
        <w:gridCol w:w="8077"/>
      </w:tblGrid>
      <w:tr w:rsidR="0087170A" w:rsidRPr="0087170A" w:rsidTr="002A3779">
        <w:trPr>
          <w:trHeight w:val="3342"/>
        </w:trPr>
        <w:tc>
          <w:tcPr>
            <w:tcW w:w="1703" w:type="dxa"/>
          </w:tcPr>
          <w:p w:rsidR="0087170A" w:rsidRPr="0087170A" w:rsidRDefault="0087170A" w:rsidP="002A3779">
            <w:pPr>
              <w:spacing w:line="213" w:lineRule="exact"/>
              <w:ind w:left="76"/>
              <w:rPr>
                <w:rFonts w:ascii="Times New Roman" w:eastAsia="TeXGyrePagella" w:hAnsi="Times New Roman" w:cs="Times New Roman"/>
                <w:sz w:val="16"/>
                <w:szCs w:val="16"/>
              </w:rPr>
            </w:pPr>
            <w:r w:rsidRPr="0087170A">
              <w:rPr>
                <w:rFonts w:ascii="Times New Roman" w:eastAsia="TeXGyrePagella" w:hAnsi="Times New Roman" w:cs="Times New Roman"/>
                <w:sz w:val="16"/>
                <w:szCs w:val="16"/>
              </w:rPr>
              <w:t>Öğrenciler</w:t>
            </w:r>
          </w:p>
        </w:tc>
        <w:tc>
          <w:tcPr>
            <w:tcW w:w="8077" w:type="dxa"/>
          </w:tcPr>
          <w:p w:rsidR="0087170A" w:rsidRPr="0087170A" w:rsidRDefault="0087170A" w:rsidP="002A3779">
            <w:pPr>
              <w:widowControl/>
              <w:numPr>
                <w:ilvl w:val="0"/>
                <w:numId w:val="33"/>
              </w:numPr>
              <w:tabs>
                <w:tab w:val="left" w:pos="588"/>
              </w:tabs>
              <w:autoSpaceDE/>
              <w:autoSpaceDN/>
              <w:spacing w:after="200" w:line="213" w:lineRule="exact"/>
              <w:ind w:left="587"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Öğrencilerin Okula Ulaşımının kolay Olması.</w:t>
            </w:r>
          </w:p>
          <w:p w:rsidR="0087170A" w:rsidRPr="0087170A" w:rsidRDefault="0087170A" w:rsidP="002A3779">
            <w:pPr>
              <w:widowControl/>
              <w:numPr>
                <w:ilvl w:val="0"/>
                <w:numId w:val="33"/>
              </w:numPr>
              <w:tabs>
                <w:tab w:val="left" w:pos="588"/>
              </w:tabs>
              <w:autoSpaceDE/>
              <w:autoSpaceDN/>
              <w:spacing w:before="33" w:after="200" w:line="276" w:lineRule="auto"/>
              <w:ind w:left="587"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Sınıf Mevcutlarının Standartlara uygun olması.</w:t>
            </w:r>
          </w:p>
          <w:p w:rsidR="0087170A" w:rsidRPr="0087170A" w:rsidRDefault="0087170A" w:rsidP="002A3779">
            <w:pPr>
              <w:widowControl/>
              <w:numPr>
                <w:ilvl w:val="0"/>
                <w:numId w:val="33"/>
              </w:numPr>
              <w:tabs>
                <w:tab w:val="left" w:pos="588"/>
              </w:tabs>
              <w:autoSpaceDE/>
              <w:autoSpaceDN/>
              <w:spacing w:before="36" w:after="200" w:line="276" w:lineRule="auto"/>
              <w:ind w:left="587"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Okul Öncesi ihtiyaçların karşılanabilir olması.</w:t>
            </w:r>
          </w:p>
          <w:p w:rsidR="0087170A" w:rsidRPr="0087170A" w:rsidRDefault="0087170A" w:rsidP="002A3779">
            <w:pPr>
              <w:widowControl/>
              <w:numPr>
                <w:ilvl w:val="0"/>
                <w:numId w:val="33"/>
              </w:numPr>
              <w:tabs>
                <w:tab w:val="left" w:pos="588"/>
              </w:tabs>
              <w:autoSpaceDE/>
              <w:autoSpaceDN/>
              <w:spacing w:before="34" w:after="200" w:line="276" w:lineRule="auto"/>
              <w:ind w:left="587"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Öğrenciler arasındaki kaynaşmanın sağlanmış olması.</w:t>
            </w:r>
          </w:p>
          <w:p w:rsidR="0087170A" w:rsidRPr="0087170A" w:rsidRDefault="0087170A" w:rsidP="002A3779">
            <w:pPr>
              <w:widowControl/>
              <w:numPr>
                <w:ilvl w:val="0"/>
                <w:numId w:val="33"/>
              </w:numPr>
              <w:tabs>
                <w:tab w:val="left" w:pos="588"/>
              </w:tabs>
              <w:autoSpaceDE/>
              <w:autoSpaceDN/>
              <w:spacing w:before="36" w:after="200" w:line="273" w:lineRule="auto"/>
              <w:ind w:right="69" w:hanging="260"/>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Derslerde konuya uygun araç ve gereçler kullanılmaktadır. (Öğrenci Anketi)</w:t>
            </w:r>
          </w:p>
          <w:p w:rsidR="0087170A" w:rsidRPr="0087170A" w:rsidRDefault="0087170A" w:rsidP="002A3779">
            <w:pPr>
              <w:widowControl/>
              <w:numPr>
                <w:ilvl w:val="0"/>
                <w:numId w:val="33"/>
              </w:numPr>
              <w:tabs>
                <w:tab w:val="left" w:pos="588"/>
              </w:tabs>
              <w:autoSpaceDE/>
              <w:autoSpaceDN/>
              <w:spacing w:before="2" w:after="200" w:line="276" w:lineRule="auto"/>
              <w:ind w:right="542" w:hanging="260"/>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Öğretmenler yeniliğe açık olarak derslerin işlenişinde çeşitli yöntemler kullanmaktadırlar. (Öğrenci Anketi)</w:t>
            </w:r>
          </w:p>
          <w:p w:rsidR="0087170A" w:rsidRPr="0087170A" w:rsidRDefault="0087170A" w:rsidP="002A3779">
            <w:pPr>
              <w:widowControl/>
              <w:numPr>
                <w:ilvl w:val="0"/>
                <w:numId w:val="33"/>
              </w:numPr>
              <w:tabs>
                <w:tab w:val="left" w:pos="588"/>
              </w:tabs>
              <w:autoSpaceDE/>
              <w:autoSpaceDN/>
              <w:spacing w:before="114" w:after="200" w:line="273" w:lineRule="auto"/>
              <w:ind w:right="717" w:hanging="260"/>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Öğrenciler okulda kendilerini güvende hissetmektedirler. (Öğrenci Anketi)</w:t>
            </w:r>
          </w:p>
          <w:p w:rsidR="0087170A" w:rsidRPr="0087170A" w:rsidRDefault="0087170A" w:rsidP="002A3779">
            <w:pPr>
              <w:widowControl/>
              <w:numPr>
                <w:ilvl w:val="0"/>
                <w:numId w:val="33"/>
              </w:numPr>
              <w:tabs>
                <w:tab w:val="left" w:pos="588"/>
              </w:tabs>
              <w:autoSpaceDE/>
              <w:autoSpaceDN/>
              <w:spacing w:before="2" w:after="200" w:line="276" w:lineRule="auto"/>
              <w:ind w:left="587"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Teneffüslerde ihtiyaçlarını giderebilmektedirler. (Öğrenci Anketi)</w:t>
            </w:r>
          </w:p>
        </w:tc>
      </w:tr>
      <w:tr w:rsidR="0087170A" w:rsidRPr="0087170A" w:rsidTr="002A3779">
        <w:trPr>
          <w:trHeight w:val="1342"/>
        </w:trPr>
        <w:tc>
          <w:tcPr>
            <w:tcW w:w="1703" w:type="dxa"/>
          </w:tcPr>
          <w:p w:rsidR="0087170A" w:rsidRPr="0087170A" w:rsidRDefault="0087170A" w:rsidP="002A3779">
            <w:pPr>
              <w:spacing w:line="213" w:lineRule="exact"/>
              <w:ind w:left="76"/>
              <w:rPr>
                <w:rFonts w:ascii="Times New Roman" w:eastAsia="TeXGyrePagella" w:hAnsi="Times New Roman" w:cs="Times New Roman"/>
                <w:sz w:val="16"/>
                <w:szCs w:val="16"/>
              </w:rPr>
            </w:pPr>
            <w:r w:rsidRPr="0087170A">
              <w:rPr>
                <w:rFonts w:ascii="Times New Roman" w:eastAsia="TeXGyrePagella" w:hAnsi="Times New Roman" w:cs="Times New Roman"/>
                <w:sz w:val="16"/>
                <w:szCs w:val="16"/>
              </w:rPr>
              <w:t>Çalışanlar</w:t>
            </w: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p w:rsidR="0087170A" w:rsidRPr="0087170A" w:rsidRDefault="0087170A" w:rsidP="002A3779">
            <w:pPr>
              <w:widowControl/>
              <w:autoSpaceDE/>
              <w:autoSpaceDN/>
              <w:spacing w:after="200" w:line="276" w:lineRule="auto"/>
              <w:rPr>
                <w:rFonts w:ascii="Calibri" w:eastAsia="Times New Roman" w:hAnsi="Calibri" w:cs="Times New Roman"/>
                <w:lang w:val="en-US"/>
              </w:rPr>
            </w:pPr>
          </w:p>
        </w:tc>
        <w:tc>
          <w:tcPr>
            <w:tcW w:w="8077" w:type="dxa"/>
          </w:tcPr>
          <w:p w:rsidR="0087170A" w:rsidRPr="0087170A" w:rsidRDefault="0087170A" w:rsidP="002A3779">
            <w:pPr>
              <w:widowControl/>
              <w:numPr>
                <w:ilvl w:val="0"/>
                <w:numId w:val="32"/>
              </w:numPr>
              <w:tabs>
                <w:tab w:val="left" w:pos="588"/>
              </w:tabs>
              <w:autoSpaceDE/>
              <w:autoSpaceDN/>
              <w:spacing w:after="200" w:line="213" w:lineRule="exact"/>
              <w:ind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Öğretmen ve Personel eksiğimizin bulunmaması.</w:t>
            </w:r>
          </w:p>
          <w:p w:rsidR="0087170A" w:rsidRPr="0087170A" w:rsidRDefault="0087170A" w:rsidP="002A3779">
            <w:pPr>
              <w:widowControl/>
              <w:numPr>
                <w:ilvl w:val="0"/>
                <w:numId w:val="32"/>
              </w:numPr>
              <w:tabs>
                <w:tab w:val="left" w:pos="588"/>
              </w:tabs>
              <w:autoSpaceDE/>
              <w:autoSpaceDN/>
              <w:spacing w:before="33" w:after="200" w:line="276" w:lineRule="auto"/>
              <w:ind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Personellerimizin ekip ruhuna sahip olması.</w:t>
            </w:r>
          </w:p>
          <w:p w:rsidR="0087170A" w:rsidRPr="0087170A" w:rsidRDefault="0087170A" w:rsidP="002A3779">
            <w:pPr>
              <w:widowControl/>
              <w:numPr>
                <w:ilvl w:val="0"/>
                <w:numId w:val="32"/>
              </w:numPr>
              <w:tabs>
                <w:tab w:val="left" w:pos="588"/>
              </w:tabs>
              <w:autoSpaceDE/>
              <w:autoSpaceDN/>
              <w:spacing w:before="36" w:after="200" w:line="276" w:lineRule="auto"/>
              <w:ind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Öğretmenlerimizin yeterli donanıma sahip olması.</w:t>
            </w:r>
          </w:p>
          <w:p w:rsidR="0087170A" w:rsidRPr="0087170A" w:rsidRDefault="0087170A" w:rsidP="002A3779">
            <w:pPr>
              <w:widowControl/>
              <w:numPr>
                <w:ilvl w:val="0"/>
                <w:numId w:val="32"/>
              </w:numPr>
              <w:tabs>
                <w:tab w:val="left" w:pos="588"/>
              </w:tabs>
              <w:autoSpaceDE/>
              <w:autoSpaceDN/>
              <w:spacing w:before="34" w:after="200" w:line="276" w:lineRule="auto"/>
              <w:ind w:hanging="252"/>
              <w:rPr>
                <w:rFonts w:ascii="Times New Roman" w:eastAsia="TeXGyrePagella" w:hAnsi="Times New Roman" w:cs="Times New Roman"/>
                <w:sz w:val="20"/>
                <w:szCs w:val="20"/>
              </w:rPr>
            </w:pPr>
            <w:r w:rsidRPr="0087170A">
              <w:rPr>
                <w:rFonts w:ascii="Times New Roman" w:eastAsia="TeXGyrePagella" w:hAnsi="Times New Roman" w:cs="Times New Roman"/>
                <w:sz w:val="20"/>
                <w:szCs w:val="20"/>
              </w:rPr>
              <w:t>Çalışanların kurumsal kimliği önemsemeleri.</w:t>
            </w:r>
          </w:p>
          <w:p w:rsidR="0087170A" w:rsidRPr="0087170A" w:rsidRDefault="0087170A" w:rsidP="002A3779">
            <w:pPr>
              <w:widowControl/>
              <w:numPr>
                <w:ilvl w:val="0"/>
                <w:numId w:val="31"/>
              </w:numPr>
              <w:tabs>
                <w:tab w:val="left" w:pos="588"/>
              </w:tabs>
              <w:autoSpaceDE/>
              <w:autoSpaceDN/>
              <w:spacing w:after="200" w:line="213" w:lineRule="exact"/>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Kurumdaki tüm duyurular çalışanlara zamanında iletilmektedir.</w:t>
            </w:r>
          </w:p>
          <w:p w:rsidR="0087170A" w:rsidRPr="0087170A" w:rsidRDefault="0087170A" w:rsidP="002A3779">
            <w:pPr>
              <w:widowControl/>
              <w:numPr>
                <w:ilvl w:val="0"/>
                <w:numId w:val="31"/>
              </w:numPr>
              <w:tabs>
                <w:tab w:val="left" w:pos="588"/>
              </w:tabs>
              <w:autoSpaceDE/>
              <w:autoSpaceDN/>
              <w:spacing w:before="35" w:after="200" w:line="273" w:lineRule="auto"/>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Öğretmenlerimiz alanlarıyla ilgili gelişmeleri takip ederek bilgilerini güncellemektedirler.</w:t>
            </w:r>
          </w:p>
          <w:p w:rsidR="0087170A" w:rsidRPr="0087170A" w:rsidRDefault="0087170A" w:rsidP="002A3779">
            <w:pPr>
              <w:widowControl/>
              <w:numPr>
                <w:ilvl w:val="0"/>
                <w:numId w:val="31"/>
              </w:numPr>
              <w:tabs>
                <w:tab w:val="left" w:pos="588"/>
              </w:tabs>
              <w:autoSpaceDE/>
              <w:autoSpaceDN/>
              <w:spacing w:before="1" w:after="200" w:line="276" w:lineRule="auto"/>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Öğretmenlerimiz kendilerini okulun değerli bir üyesi olarak görmektedirler.</w:t>
            </w:r>
          </w:p>
          <w:p w:rsidR="0087170A" w:rsidRPr="0087170A" w:rsidRDefault="0087170A" w:rsidP="002A3779">
            <w:pPr>
              <w:tabs>
                <w:tab w:val="left" w:pos="588"/>
              </w:tabs>
              <w:spacing w:before="33"/>
              <w:rPr>
                <w:rFonts w:ascii="Times New Roman" w:eastAsia="TeXGyrePagella" w:hAnsi="Times New Roman" w:cs="Times New Roman"/>
                <w:sz w:val="20"/>
                <w:szCs w:val="20"/>
              </w:rPr>
            </w:pPr>
          </w:p>
          <w:p w:rsidR="0087170A" w:rsidRPr="0087170A" w:rsidRDefault="0087170A" w:rsidP="002A3779">
            <w:pPr>
              <w:tabs>
                <w:tab w:val="left" w:pos="588"/>
              </w:tabs>
              <w:spacing w:before="33"/>
              <w:rPr>
                <w:rFonts w:ascii="Times New Roman" w:eastAsia="TeXGyrePagella" w:hAnsi="Times New Roman" w:cs="Times New Roman"/>
                <w:sz w:val="20"/>
                <w:szCs w:val="20"/>
              </w:rPr>
            </w:pPr>
          </w:p>
          <w:p w:rsidR="0087170A" w:rsidRPr="0087170A" w:rsidRDefault="0087170A" w:rsidP="002A3779">
            <w:pPr>
              <w:tabs>
                <w:tab w:val="left" w:pos="588"/>
              </w:tabs>
              <w:spacing w:before="33"/>
              <w:rPr>
                <w:rFonts w:ascii="Times New Roman" w:eastAsia="TeXGyrePagella" w:hAnsi="Times New Roman" w:cs="Times New Roman"/>
                <w:sz w:val="20"/>
                <w:szCs w:val="20"/>
              </w:rPr>
            </w:pPr>
          </w:p>
          <w:p w:rsidR="0087170A" w:rsidRPr="0087170A" w:rsidRDefault="0087170A" w:rsidP="002A3779">
            <w:pPr>
              <w:tabs>
                <w:tab w:val="left" w:pos="588"/>
              </w:tabs>
              <w:spacing w:before="33"/>
              <w:rPr>
                <w:rFonts w:ascii="Times New Roman" w:eastAsia="TeXGyrePagella" w:hAnsi="Times New Roman" w:cs="Times New Roman"/>
                <w:sz w:val="20"/>
                <w:szCs w:val="20"/>
              </w:rPr>
            </w:pPr>
          </w:p>
        </w:tc>
      </w:tr>
    </w:tbl>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jc w:val="center"/>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r w:rsidRPr="0087170A">
        <w:rPr>
          <w:rFonts w:ascii="Times New Roman" w:eastAsia="Times New Roman" w:hAnsi="Times New Roman" w:cs="Times New Roman"/>
          <w:sz w:val="18"/>
          <w:szCs w:val="18"/>
          <w:lang w:val="en-US"/>
        </w:rPr>
        <w:br w:type="page"/>
      </w:r>
    </w:p>
    <w:p w:rsidR="0087170A" w:rsidRPr="0087170A" w:rsidRDefault="0087170A" w:rsidP="0087170A">
      <w:pPr>
        <w:widowControl/>
        <w:tabs>
          <w:tab w:val="left" w:pos="1590"/>
        </w:tabs>
        <w:autoSpaceDE/>
        <w:autoSpaceDN/>
        <w:spacing w:after="200" w:line="276" w:lineRule="auto"/>
        <w:rPr>
          <w:rFonts w:ascii="Times New Roman" w:eastAsia="Times New Roman" w:hAnsi="Times New Roman" w:cs="Times New Roman"/>
          <w:sz w:val="18"/>
          <w:szCs w:val="18"/>
          <w:lang w:val="en-US"/>
        </w:rPr>
      </w:pPr>
      <w:r w:rsidRPr="0087170A">
        <w:rPr>
          <w:rFonts w:ascii="Times New Roman" w:eastAsia="Times New Roman" w:hAnsi="Times New Roman" w:cs="Times New Roman"/>
          <w:sz w:val="18"/>
          <w:szCs w:val="18"/>
          <w:lang w:val="en-US"/>
        </w:rPr>
        <w:lastRenderedPageBreak/>
        <w:tab/>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1"/>
        <w:gridCol w:w="7949"/>
      </w:tblGrid>
      <w:tr w:rsidR="0087170A" w:rsidRPr="0087170A" w:rsidTr="00892593">
        <w:trPr>
          <w:trHeight w:val="2420"/>
        </w:trPr>
        <w:tc>
          <w:tcPr>
            <w:tcW w:w="1831" w:type="dxa"/>
          </w:tcPr>
          <w:p w:rsidR="0087170A" w:rsidRPr="0087170A" w:rsidRDefault="0087170A" w:rsidP="0087170A">
            <w:pPr>
              <w:spacing w:line="214" w:lineRule="exact"/>
              <w:ind w:left="76"/>
              <w:rPr>
                <w:rFonts w:ascii="TeXGyrePagella" w:eastAsia="TeXGyrePagella" w:hAnsi="TeXGyrePagella" w:cs="TeXGyrePagella"/>
                <w:sz w:val="17"/>
              </w:rPr>
            </w:pPr>
          </w:p>
          <w:p w:rsidR="0087170A" w:rsidRPr="0087170A" w:rsidRDefault="0087170A" w:rsidP="0087170A">
            <w:pPr>
              <w:spacing w:line="214"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Veliler</w:t>
            </w:r>
          </w:p>
        </w:tc>
        <w:tc>
          <w:tcPr>
            <w:tcW w:w="7949" w:type="dxa"/>
          </w:tcPr>
          <w:p w:rsidR="0087170A" w:rsidRPr="0087170A" w:rsidRDefault="0087170A" w:rsidP="000D56CF">
            <w:pPr>
              <w:widowControl/>
              <w:numPr>
                <w:ilvl w:val="0"/>
                <w:numId w:val="39"/>
              </w:numPr>
              <w:tabs>
                <w:tab w:val="left" w:pos="588"/>
              </w:tabs>
              <w:autoSpaceDE/>
              <w:autoSpaceDN/>
              <w:spacing w:after="200" w:line="214" w:lineRule="exact"/>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Velilerimizin okul ile güçlü bir bağının olması.</w:t>
            </w:r>
          </w:p>
          <w:p w:rsidR="0087170A" w:rsidRPr="0087170A" w:rsidRDefault="0087170A" w:rsidP="000D56CF">
            <w:pPr>
              <w:widowControl/>
              <w:numPr>
                <w:ilvl w:val="0"/>
                <w:numId w:val="39"/>
              </w:numPr>
              <w:tabs>
                <w:tab w:val="left" w:pos="588"/>
              </w:tabs>
              <w:autoSpaceDE/>
              <w:autoSpaceDN/>
              <w:spacing w:before="3" w:after="200" w:line="273" w:lineRule="auto"/>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Veli anket sonucuna göre öğrencilerimiz okulu sevmekte ve öğretmenlerle iyi anlaşmaktadır.</w:t>
            </w:r>
          </w:p>
          <w:p w:rsidR="0087170A" w:rsidRPr="0087170A" w:rsidRDefault="0087170A" w:rsidP="000D56CF">
            <w:pPr>
              <w:widowControl/>
              <w:numPr>
                <w:ilvl w:val="0"/>
                <w:numId w:val="39"/>
              </w:numPr>
              <w:tabs>
                <w:tab w:val="left" w:pos="588"/>
              </w:tabs>
              <w:autoSpaceDE/>
              <w:autoSpaceDN/>
              <w:spacing w:before="2" w:after="200" w:line="276" w:lineRule="auto"/>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Veli anket sonucuna göre öğretmenler derslerin işlenişinde yeniliğe açık çeşitli yöntemler uygulamaktadırlar.</w:t>
            </w:r>
          </w:p>
          <w:p w:rsidR="0087170A" w:rsidRPr="0087170A" w:rsidRDefault="0087170A" w:rsidP="000D56CF">
            <w:pPr>
              <w:widowControl/>
              <w:numPr>
                <w:ilvl w:val="0"/>
                <w:numId w:val="39"/>
              </w:numPr>
              <w:tabs>
                <w:tab w:val="left" w:pos="631"/>
              </w:tabs>
              <w:autoSpaceDE/>
              <w:autoSpaceDN/>
              <w:spacing w:after="200" w:line="273" w:lineRule="auto"/>
              <w:ind w:right="68"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Veli anket sonucuna göre İhtiyaç duyulduğunda okul çalışanlarıyla iletişime geçilebilmektedir.</w:t>
            </w:r>
          </w:p>
        </w:tc>
      </w:tr>
      <w:tr w:rsidR="0087170A" w:rsidRPr="0087170A" w:rsidTr="00892593">
        <w:trPr>
          <w:trHeight w:val="1072"/>
        </w:trPr>
        <w:tc>
          <w:tcPr>
            <w:tcW w:w="1831" w:type="dxa"/>
          </w:tcPr>
          <w:p w:rsidR="0087170A" w:rsidRPr="0087170A" w:rsidRDefault="0087170A" w:rsidP="0087170A">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Bina ve Yerleşke</w:t>
            </w:r>
          </w:p>
        </w:tc>
        <w:tc>
          <w:tcPr>
            <w:tcW w:w="7949" w:type="dxa"/>
          </w:tcPr>
          <w:p w:rsidR="0087170A" w:rsidRPr="0087170A" w:rsidRDefault="0087170A" w:rsidP="000D56CF">
            <w:pPr>
              <w:widowControl/>
              <w:numPr>
                <w:ilvl w:val="0"/>
                <w:numId w:val="38"/>
              </w:numPr>
              <w:tabs>
                <w:tab w:val="left" w:pos="588"/>
              </w:tabs>
              <w:autoSpaceDE/>
              <w:autoSpaceDN/>
              <w:spacing w:after="200" w:line="213" w:lineRule="exact"/>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Okulumuza ulaşımın kolay olması.</w:t>
            </w:r>
          </w:p>
          <w:p w:rsidR="0087170A" w:rsidRPr="0087170A" w:rsidRDefault="0087170A" w:rsidP="000D56CF">
            <w:pPr>
              <w:widowControl/>
              <w:numPr>
                <w:ilvl w:val="0"/>
                <w:numId w:val="38"/>
              </w:numPr>
              <w:tabs>
                <w:tab w:val="left" w:pos="588"/>
              </w:tabs>
              <w:autoSpaceDE/>
              <w:autoSpaceDN/>
              <w:spacing w:before="3" w:after="200" w:line="276" w:lineRule="auto"/>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Binamızın engelli öğrencilere cevap verebilecek olması.</w:t>
            </w:r>
          </w:p>
          <w:p w:rsidR="0087170A" w:rsidRPr="0087170A" w:rsidRDefault="0087170A" w:rsidP="000D56CF">
            <w:pPr>
              <w:widowControl/>
              <w:numPr>
                <w:ilvl w:val="0"/>
                <w:numId w:val="38"/>
              </w:numPr>
              <w:tabs>
                <w:tab w:val="left" w:pos="588"/>
              </w:tabs>
              <w:autoSpaceDE/>
              <w:autoSpaceDN/>
              <w:spacing w:before="3" w:after="200" w:line="276" w:lineRule="auto"/>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Eski ve yeni okul binasının aynı bahçede olması.</w:t>
            </w:r>
          </w:p>
        </w:tc>
      </w:tr>
      <w:tr w:rsidR="0087170A" w:rsidRPr="0087170A" w:rsidTr="00892593">
        <w:trPr>
          <w:trHeight w:val="1881"/>
        </w:trPr>
        <w:tc>
          <w:tcPr>
            <w:tcW w:w="1831" w:type="dxa"/>
          </w:tcPr>
          <w:p w:rsidR="0087170A" w:rsidRPr="0087170A" w:rsidRDefault="0087170A" w:rsidP="0087170A">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Donanım</w:t>
            </w:r>
          </w:p>
        </w:tc>
        <w:tc>
          <w:tcPr>
            <w:tcW w:w="7949" w:type="dxa"/>
          </w:tcPr>
          <w:p w:rsidR="0087170A" w:rsidRPr="0087170A" w:rsidRDefault="0087170A" w:rsidP="000D56CF">
            <w:pPr>
              <w:widowControl/>
              <w:numPr>
                <w:ilvl w:val="0"/>
                <w:numId w:val="37"/>
              </w:numPr>
              <w:tabs>
                <w:tab w:val="left" w:pos="588"/>
              </w:tabs>
              <w:autoSpaceDE/>
              <w:autoSpaceDN/>
              <w:spacing w:after="200" w:line="213" w:lineRule="exact"/>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Web sitemizin güncel tutulması.</w:t>
            </w:r>
          </w:p>
          <w:p w:rsidR="0087170A" w:rsidRPr="0087170A" w:rsidRDefault="0087170A" w:rsidP="000D56CF">
            <w:pPr>
              <w:widowControl/>
              <w:numPr>
                <w:ilvl w:val="0"/>
                <w:numId w:val="37"/>
              </w:numPr>
              <w:tabs>
                <w:tab w:val="left" w:pos="588"/>
              </w:tabs>
              <w:autoSpaceDE/>
              <w:autoSpaceDN/>
              <w:spacing w:before="35" w:after="200" w:line="273" w:lineRule="auto"/>
              <w:ind w:right="73"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Kurum çalışanların tekno</w:t>
            </w:r>
            <w:r w:rsidR="009A0DD5">
              <w:rPr>
                <w:rFonts w:ascii="TeXGyrePagella" w:eastAsia="TeXGyrePagella" w:hAnsi="TeXGyrePagella" w:cs="TeXGyrePagella"/>
                <w:sz w:val="20"/>
                <w:szCs w:val="20"/>
              </w:rPr>
              <w:t>lojik ve mesleki donanıma sahip</w:t>
            </w:r>
            <w:r w:rsidRPr="0087170A">
              <w:rPr>
                <w:rFonts w:ascii="TeXGyrePagella" w:eastAsia="TeXGyrePagella" w:hAnsi="TeXGyrePagella" w:cs="TeXGyrePagella"/>
                <w:sz w:val="20"/>
                <w:szCs w:val="20"/>
              </w:rPr>
              <w:t xml:space="preserve"> olmaları.</w:t>
            </w:r>
          </w:p>
          <w:p w:rsidR="0087170A" w:rsidRPr="0087170A" w:rsidRDefault="0087170A" w:rsidP="000D56CF">
            <w:pPr>
              <w:widowControl/>
              <w:numPr>
                <w:ilvl w:val="0"/>
                <w:numId w:val="37"/>
              </w:numPr>
              <w:tabs>
                <w:tab w:val="left" w:pos="588"/>
              </w:tabs>
              <w:autoSpaceDE/>
              <w:autoSpaceDN/>
              <w:spacing w:before="2" w:after="200" w:line="276" w:lineRule="auto"/>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Eğitimde Kalite Yönetim Sisteminin benimsenmesi.</w:t>
            </w:r>
          </w:p>
          <w:p w:rsidR="0087170A" w:rsidRPr="0087170A" w:rsidRDefault="0087170A" w:rsidP="000D56CF">
            <w:pPr>
              <w:widowControl/>
              <w:numPr>
                <w:ilvl w:val="0"/>
                <w:numId w:val="37"/>
              </w:numPr>
              <w:tabs>
                <w:tab w:val="left" w:pos="588"/>
              </w:tabs>
              <w:autoSpaceDE/>
              <w:autoSpaceDN/>
              <w:spacing w:before="35" w:after="200" w:line="273" w:lineRule="auto"/>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MEB hazırladığı yazılım programlarının aktif şekilde kullanılıyor olması.</w:t>
            </w:r>
          </w:p>
          <w:p w:rsidR="0087170A" w:rsidRPr="0087170A" w:rsidRDefault="0087170A" w:rsidP="000D56CF">
            <w:pPr>
              <w:widowControl/>
              <w:numPr>
                <w:ilvl w:val="0"/>
                <w:numId w:val="37"/>
              </w:numPr>
              <w:tabs>
                <w:tab w:val="left" w:pos="588"/>
              </w:tabs>
              <w:autoSpaceDE/>
              <w:autoSpaceDN/>
              <w:spacing w:before="2" w:after="200" w:line="276" w:lineRule="auto"/>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MEB’in sağladığı internetin kullanılarak e-güvenliğin sağlanması</w:t>
            </w:r>
          </w:p>
        </w:tc>
      </w:tr>
      <w:tr w:rsidR="0087170A" w:rsidRPr="0087170A" w:rsidTr="00892593">
        <w:trPr>
          <w:trHeight w:val="1072"/>
        </w:trPr>
        <w:tc>
          <w:tcPr>
            <w:tcW w:w="1831" w:type="dxa"/>
          </w:tcPr>
          <w:p w:rsidR="0087170A" w:rsidRPr="0087170A" w:rsidRDefault="0087170A" w:rsidP="0087170A">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Bütçe</w:t>
            </w:r>
          </w:p>
        </w:tc>
        <w:tc>
          <w:tcPr>
            <w:tcW w:w="7949" w:type="dxa"/>
          </w:tcPr>
          <w:p w:rsidR="0087170A" w:rsidRPr="0087170A" w:rsidRDefault="0087170A" w:rsidP="000D56CF">
            <w:pPr>
              <w:widowControl/>
              <w:numPr>
                <w:ilvl w:val="0"/>
                <w:numId w:val="36"/>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Bütçemizin verimli ve planlı kullanılması.</w:t>
            </w:r>
          </w:p>
          <w:p w:rsidR="0087170A" w:rsidRPr="0087170A" w:rsidRDefault="0087170A" w:rsidP="000D56CF">
            <w:pPr>
              <w:widowControl/>
              <w:numPr>
                <w:ilvl w:val="0"/>
                <w:numId w:val="36"/>
              </w:numPr>
              <w:tabs>
                <w:tab w:val="left" w:pos="588"/>
              </w:tabs>
              <w:autoSpaceDE/>
              <w:autoSpaceDN/>
              <w:spacing w:before="34"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TİF, TEFBİS kayıtlarının düzenli tutulması.</w:t>
            </w:r>
          </w:p>
          <w:p w:rsidR="0087170A" w:rsidRPr="0087170A" w:rsidRDefault="0087170A" w:rsidP="000D56CF">
            <w:pPr>
              <w:widowControl/>
              <w:numPr>
                <w:ilvl w:val="0"/>
                <w:numId w:val="36"/>
              </w:numPr>
              <w:tabs>
                <w:tab w:val="left" w:pos="588"/>
              </w:tabs>
              <w:autoSpaceDE/>
              <w:autoSpaceDN/>
              <w:spacing w:before="36"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Kaynakların israf edilmemesi.</w:t>
            </w:r>
          </w:p>
        </w:tc>
      </w:tr>
      <w:tr w:rsidR="0087170A" w:rsidRPr="0087170A" w:rsidTr="00892593">
        <w:trPr>
          <w:trHeight w:val="267"/>
        </w:trPr>
        <w:tc>
          <w:tcPr>
            <w:tcW w:w="1831" w:type="dxa"/>
          </w:tcPr>
          <w:p w:rsidR="0087170A" w:rsidRPr="0087170A" w:rsidRDefault="0087170A" w:rsidP="0087170A">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Yönetim Süreçleri</w:t>
            </w:r>
          </w:p>
        </w:tc>
        <w:tc>
          <w:tcPr>
            <w:tcW w:w="7949" w:type="dxa"/>
          </w:tcPr>
          <w:p w:rsidR="0087170A" w:rsidRPr="0087170A" w:rsidRDefault="0087170A" w:rsidP="000D56CF">
            <w:pPr>
              <w:widowControl/>
              <w:numPr>
                <w:ilvl w:val="0"/>
                <w:numId w:val="35"/>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Eğitimde Kalite Yönetim Sisteminin benimsenmesi.</w:t>
            </w:r>
          </w:p>
          <w:p w:rsidR="0087170A" w:rsidRPr="0087170A" w:rsidRDefault="0087170A" w:rsidP="0087170A">
            <w:pPr>
              <w:tabs>
                <w:tab w:val="left" w:pos="588"/>
              </w:tabs>
              <w:spacing w:line="213" w:lineRule="exact"/>
              <w:ind w:left="587"/>
              <w:rPr>
                <w:rFonts w:ascii="TeXGyrePagella" w:eastAsia="TeXGyrePagella" w:hAnsi="TeXGyrePagella" w:cs="TeXGyrePagella"/>
                <w:sz w:val="20"/>
                <w:szCs w:val="20"/>
              </w:rPr>
            </w:pPr>
          </w:p>
        </w:tc>
      </w:tr>
      <w:tr w:rsidR="0087170A" w:rsidRPr="0087170A" w:rsidTr="00892593">
        <w:trPr>
          <w:trHeight w:val="535"/>
        </w:trPr>
        <w:tc>
          <w:tcPr>
            <w:tcW w:w="1831" w:type="dxa"/>
          </w:tcPr>
          <w:p w:rsidR="0087170A" w:rsidRPr="0087170A" w:rsidRDefault="0087170A" w:rsidP="0087170A">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İletişim Süreçleri</w:t>
            </w:r>
          </w:p>
        </w:tc>
        <w:tc>
          <w:tcPr>
            <w:tcW w:w="7949" w:type="dxa"/>
          </w:tcPr>
          <w:p w:rsidR="0087170A" w:rsidRPr="0087170A" w:rsidRDefault="0087170A" w:rsidP="000D56CF">
            <w:pPr>
              <w:widowControl/>
              <w:numPr>
                <w:ilvl w:val="0"/>
                <w:numId w:val="34"/>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Paydaşlarımızla iletişimimizin sağlıklı olması.</w:t>
            </w:r>
          </w:p>
          <w:p w:rsidR="0087170A" w:rsidRPr="0087170A" w:rsidRDefault="0087170A" w:rsidP="000D56CF">
            <w:pPr>
              <w:widowControl/>
              <w:numPr>
                <w:ilvl w:val="0"/>
                <w:numId w:val="34"/>
              </w:numPr>
              <w:tabs>
                <w:tab w:val="left" w:pos="588"/>
              </w:tabs>
              <w:autoSpaceDE/>
              <w:autoSpaceDN/>
              <w:spacing w:before="33"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Sosyal iletişim ağlarının etkin kullanılıyor olması.</w:t>
            </w:r>
          </w:p>
          <w:p w:rsidR="0087170A" w:rsidRPr="0087170A" w:rsidRDefault="0087170A" w:rsidP="0087170A">
            <w:pPr>
              <w:tabs>
                <w:tab w:val="left" w:pos="588"/>
              </w:tabs>
              <w:spacing w:before="33"/>
              <w:ind w:left="587"/>
              <w:rPr>
                <w:rFonts w:ascii="TeXGyrePagella" w:eastAsia="TeXGyrePagella" w:hAnsi="TeXGyrePagella" w:cs="TeXGyrePagella"/>
                <w:sz w:val="20"/>
                <w:szCs w:val="20"/>
              </w:rPr>
            </w:pPr>
          </w:p>
        </w:tc>
      </w:tr>
    </w:tbl>
    <w:p w:rsidR="0087170A" w:rsidRPr="0087170A" w:rsidRDefault="0087170A" w:rsidP="0087170A">
      <w:pPr>
        <w:widowControl/>
        <w:tabs>
          <w:tab w:val="left" w:pos="1590"/>
        </w:tabs>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18"/>
          <w:szCs w:val="18"/>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b/>
          <w:sz w:val="20"/>
          <w:szCs w:val="20"/>
          <w:u w:val="single"/>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u w:val="single"/>
          <w:lang w:val="en-US"/>
        </w:rPr>
      </w:pPr>
      <w:r w:rsidRPr="0087170A">
        <w:rPr>
          <w:rFonts w:ascii="Times New Roman" w:eastAsia="Times New Roman" w:hAnsi="Times New Roman" w:cs="Times New Roman"/>
          <w:b/>
          <w:sz w:val="20"/>
          <w:szCs w:val="20"/>
          <w:u w:val="single"/>
          <w:lang w:val="en-US"/>
        </w:rPr>
        <w:t>Zayıf Yönler</w:t>
      </w: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tbl>
      <w:tblPr>
        <w:tblpPr w:leftFromText="180" w:rightFromText="180" w:vertAnchor="text" w:tblpX="421"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3"/>
        <w:gridCol w:w="8547"/>
      </w:tblGrid>
      <w:tr w:rsidR="0087170A" w:rsidRPr="0087170A" w:rsidTr="002A3779">
        <w:trPr>
          <w:trHeight w:val="1611"/>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Öğrenciler</w:t>
            </w:r>
          </w:p>
        </w:tc>
        <w:tc>
          <w:tcPr>
            <w:tcW w:w="8547" w:type="dxa"/>
          </w:tcPr>
          <w:p w:rsidR="0087170A" w:rsidRDefault="0087170A" w:rsidP="002A3779">
            <w:pPr>
              <w:widowControl/>
              <w:numPr>
                <w:ilvl w:val="0"/>
                <w:numId w:val="47"/>
              </w:numPr>
              <w:tabs>
                <w:tab w:val="left" w:pos="588"/>
              </w:tabs>
              <w:autoSpaceDE/>
              <w:autoSpaceDN/>
              <w:spacing w:before="36" w:after="200" w:line="273" w:lineRule="auto"/>
              <w:ind w:right="2321" w:hanging="303"/>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Okulun binası ve fiziki mekânlar yetersizdir. Okulumuz iç ve dış temizliği yetersizdir.</w:t>
            </w:r>
          </w:p>
          <w:p w:rsidR="009A0DD5" w:rsidRDefault="009A0DD5" w:rsidP="002A3779">
            <w:pPr>
              <w:widowControl/>
              <w:numPr>
                <w:ilvl w:val="0"/>
                <w:numId w:val="47"/>
              </w:numPr>
              <w:tabs>
                <w:tab w:val="left" w:pos="588"/>
              </w:tabs>
              <w:autoSpaceDE/>
              <w:autoSpaceDN/>
              <w:spacing w:before="36" w:after="200" w:line="273" w:lineRule="auto"/>
              <w:ind w:right="2321"/>
              <w:rPr>
                <w:rFonts w:ascii="TeXGyrePagella" w:eastAsia="TeXGyrePagella" w:hAnsi="TeXGyrePagella" w:cs="TeXGyrePagella"/>
                <w:sz w:val="20"/>
                <w:szCs w:val="20"/>
              </w:rPr>
            </w:pPr>
            <w:r w:rsidRPr="009A0DD5">
              <w:rPr>
                <w:rFonts w:ascii="TeXGyrePagella" w:eastAsia="TeXGyrePagella" w:hAnsi="TeXGyrePagella" w:cs="TeXGyrePagella"/>
                <w:sz w:val="20"/>
                <w:szCs w:val="20"/>
              </w:rPr>
              <w:t>Okul</w:t>
            </w:r>
            <w:r>
              <w:rPr>
                <w:rFonts w:ascii="TeXGyrePagella" w:eastAsia="TeXGyrePagella" w:hAnsi="TeXGyrePagella" w:cs="TeXGyrePagella"/>
                <w:sz w:val="20"/>
                <w:szCs w:val="20"/>
              </w:rPr>
              <w:t>u</w:t>
            </w:r>
            <w:r w:rsidRPr="009A0DD5">
              <w:rPr>
                <w:rFonts w:ascii="TeXGyrePagella" w:eastAsia="TeXGyrePagella" w:hAnsi="TeXGyrePagella" w:cs="TeXGyrePagella"/>
                <w:sz w:val="20"/>
                <w:szCs w:val="20"/>
              </w:rPr>
              <w:t>muzun şehir merkezine uzak olması</w:t>
            </w:r>
          </w:p>
          <w:p w:rsidR="009A0DD5" w:rsidRPr="0087170A" w:rsidRDefault="009A0DD5" w:rsidP="002A3779">
            <w:pPr>
              <w:widowControl/>
              <w:numPr>
                <w:ilvl w:val="0"/>
                <w:numId w:val="47"/>
              </w:numPr>
              <w:tabs>
                <w:tab w:val="left" w:pos="588"/>
              </w:tabs>
              <w:autoSpaceDE/>
              <w:autoSpaceDN/>
              <w:spacing w:before="36" w:after="200" w:line="273" w:lineRule="auto"/>
              <w:ind w:right="2321"/>
              <w:rPr>
                <w:rFonts w:ascii="TeXGyrePagella" w:eastAsia="TeXGyrePagella" w:hAnsi="TeXGyrePagella" w:cs="TeXGyrePagella"/>
                <w:sz w:val="20"/>
                <w:szCs w:val="20"/>
              </w:rPr>
            </w:pPr>
            <w:r w:rsidRPr="009A0DD5">
              <w:rPr>
                <w:rFonts w:ascii="TeXGyrePagella" w:eastAsia="TeXGyrePagella" w:hAnsi="TeXGyrePagella" w:cs="TeXGyrePagella"/>
                <w:sz w:val="20"/>
                <w:szCs w:val="20"/>
              </w:rPr>
              <w:t>Okulumuzda taşımalı eğitimin yapılıyor olması</w:t>
            </w:r>
          </w:p>
          <w:p w:rsidR="009A0DD5" w:rsidRPr="0087170A" w:rsidRDefault="009A0DD5" w:rsidP="002A3779">
            <w:pPr>
              <w:spacing w:before="36"/>
              <w:ind w:left="596"/>
              <w:rPr>
                <w:rFonts w:ascii="TeXGyrePagella" w:eastAsia="TeXGyrePagella" w:hAnsi="TeXGyrePagella" w:cs="TeXGyrePagella"/>
                <w:sz w:val="20"/>
                <w:szCs w:val="20"/>
              </w:rPr>
            </w:pPr>
          </w:p>
        </w:tc>
      </w:tr>
      <w:tr w:rsidR="0087170A" w:rsidRPr="0087170A" w:rsidTr="002A3779">
        <w:trPr>
          <w:trHeight w:val="1611"/>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Çalışanlar</w:t>
            </w:r>
          </w:p>
        </w:tc>
        <w:tc>
          <w:tcPr>
            <w:tcW w:w="8547" w:type="dxa"/>
          </w:tcPr>
          <w:p w:rsidR="0087170A" w:rsidRPr="0087170A" w:rsidRDefault="0087170A" w:rsidP="002A3779">
            <w:pPr>
              <w:widowControl/>
              <w:numPr>
                <w:ilvl w:val="0"/>
                <w:numId w:val="46"/>
              </w:numPr>
              <w:tabs>
                <w:tab w:val="left" w:pos="588"/>
              </w:tabs>
              <w:autoSpaceDE/>
              <w:autoSpaceDN/>
              <w:spacing w:after="200" w:line="213" w:lineRule="exact"/>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Çalışanların yeterince motive edilememesi.</w:t>
            </w:r>
          </w:p>
          <w:p w:rsidR="0087170A" w:rsidRPr="0087170A" w:rsidRDefault="0087170A" w:rsidP="002A3779">
            <w:pPr>
              <w:widowControl/>
              <w:numPr>
                <w:ilvl w:val="0"/>
                <w:numId w:val="46"/>
              </w:numPr>
              <w:tabs>
                <w:tab w:val="left" w:pos="588"/>
              </w:tabs>
              <w:autoSpaceDE/>
              <w:autoSpaceDN/>
              <w:spacing w:before="35" w:after="200" w:line="276" w:lineRule="auto"/>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Sosyal Aktivitelerinin yetersiz olması.</w:t>
            </w:r>
          </w:p>
          <w:p w:rsidR="0087170A" w:rsidRPr="0087170A" w:rsidRDefault="0087170A" w:rsidP="002A3779">
            <w:pPr>
              <w:widowControl/>
              <w:numPr>
                <w:ilvl w:val="0"/>
                <w:numId w:val="46"/>
              </w:numPr>
              <w:tabs>
                <w:tab w:val="left" w:pos="588"/>
              </w:tabs>
              <w:autoSpaceDE/>
              <w:autoSpaceDN/>
              <w:spacing w:before="34" w:after="200" w:line="276" w:lineRule="auto"/>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Öğretmenlerin saygınlığının toplumda azalması.</w:t>
            </w:r>
          </w:p>
          <w:p w:rsidR="0087170A" w:rsidRPr="0087170A" w:rsidRDefault="0087170A" w:rsidP="002A3779">
            <w:pPr>
              <w:widowControl/>
              <w:numPr>
                <w:ilvl w:val="0"/>
                <w:numId w:val="46"/>
              </w:numPr>
              <w:tabs>
                <w:tab w:val="left" w:pos="588"/>
              </w:tabs>
              <w:autoSpaceDE/>
              <w:autoSpaceDN/>
              <w:spacing w:before="33" w:after="200" w:line="276" w:lineRule="auto"/>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Okulumuz teknik donanım açısından yeterli değildir.</w:t>
            </w:r>
          </w:p>
          <w:p w:rsidR="0087170A" w:rsidRPr="0087170A" w:rsidRDefault="0087170A" w:rsidP="002A3779">
            <w:pPr>
              <w:widowControl/>
              <w:numPr>
                <w:ilvl w:val="0"/>
                <w:numId w:val="46"/>
              </w:numPr>
              <w:tabs>
                <w:tab w:val="left" w:pos="588"/>
              </w:tabs>
              <w:autoSpaceDE/>
              <w:autoSpaceDN/>
              <w:spacing w:before="36" w:after="200" w:line="273" w:lineRule="auto"/>
              <w:ind w:right="70"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Okulumuzda sadece öğretmenlerin kullanımına tahsis edilmiş alanlar yeterli değildir.</w:t>
            </w:r>
          </w:p>
        </w:tc>
      </w:tr>
      <w:tr w:rsidR="0087170A" w:rsidRPr="0087170A" w:rsidTr="002A3779">
        <w:trPr>
          <w:trHeight w:val="2150"/>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Veliler</w:t>
            </w:r>
          </w:p>
        </w:tc>
        <w:tc>
          <w:tcPr>
            <w:tcW w:w="8547" w:type="dxa"/>
          </w:tcPr>
          <w:p w:rsidR="0087170A" w:rsidRPr="0087170A" w:rsidRDefault="0087170A" w:rsidP="002A3779">
            <w:pPr>
              <w:widowControl/>
              <w:numPr>
                <w:ilvl w:val="0"/>
                <w:numId w:val="45"/>
              </w:numPr>
              <w:tabs>
                <w:tab w:val="left" w:pos="588"/>
              </w:tabs>
              <w:autoSpaceDE/>
              <w:autoSpaceDN/>
              <w:spacing w:before="34" w:after="200" w:line="273" w:lineRule="auto"/>
              <w:ind w:right="72"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Çalışanlara yapılan suçlamalarda veliye dönük yaptırımların yetersiz olması.</w:t>
            </w:r>
          </w:p>
          <w:p w:rsidR="0087170A" w:rsidRPr="0087170A" w:rsidRDefault="0087170A" w:rsidP="002A3779">
            <w:pPr>
              <w:widowControl/>
              <w:numPr>
                <w:ilvl w:val="0"/>
                <w:numId w:val="45"/>
              </w:numPr>
              <w:tabs>
                <w:tab w:val="left" w:pos="588"/>
              </w:tabs>
              <w:autoSpaceDE/>
              <w:autoSpaceDN/>
              <w:spacing w:before="3" w:after="200" w:line="276" w:lineRule="auto"/>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Okulun binası ve fiziki mekânlar yetersizdir,</w:t>
            </w:r>
          </w:p>
          <w:p w:rsidR="0087170A" w:rsidRPr="0087170A" w:rsidRDefault="0087170A" w:rsidP="002A3779">
            <w:pPr>
              <w:widowControl/>
              <w:numPr>
                <w:ilvl w:val="0"/>
                <w:numId w:val="45"/>
              </w:numPr>
              <w:tabs>
                <w:tab w:val="left" w:pos="588"/>
              </w:tabs>
              <w:autoSpaceDE/>
              <w:autoSpaceDN/>
              <w:spacing w:before="34" w:after="200" w:line="276" w:lineRule="auto"/>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Okulumuz iç ve dış temizliği yetersizdir.</w:t>
            </w:r>
          </w:p>
          <w:p w:rsidR="0087170A" w:rsidRPr="0087170A" w:rsidRDefault="0087170A" w:rsidP="002A3779">
            <w:pPr>
              <w:widowControl/>
              <w:numPr>
                <w:ilvl w:val="0"/>
                <w:numId w:val="45"/>
              </w:numPr>
              <w:tabs>
                <w:tab w:val="left" w:pos="588"/>
                <w:tab w:val="left" w:pos="1830"/>
                <w:tab w:val="left" w:pos="2531"/>
                <w:tab w:val="left" w:pos="3447"/>
                <w:tab w:val="left" w:pos="4275"/>
                <w:tab w:val="left" w:pos="4670"/>
                <w:tab w:val="left" w:pos="5497"/>
              </w:tabs>
              <w:autoSpaceDE/>
              <w:autoSpaceDN/>
              <w:spacing w:before="5" w:after="200" w:line="270" w:lineRule="exact"/>
              <w:ind w:right="70"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Okulumuzda</w:t>
            </w:r>
            <w:r w:rsidRPr="0087170A">
              <w:rPr>
                <w:rFonts w:ascii="TeXGyrePagella" w:eastAsia="TeXGyrePagella" w:hAnsi="TeXGyrePagella" w:cs="TeXGyrePagella"/>
                <w:sz w:val="20"/>
                <w:szCs w:val="20"/>
              </w:rPr>
              <w:tab/>
              <w:t>yeterli</w:t>
            </w:r>
            <w:r w:rsidRPr="0087170A">
              <w:rPr>
                <w:rFonts w:ascii="TeXGyrePagella" w:eastAsia="TeXGyrePagella" w:hAnsi="TeXGyrePagella" w:cs="TeXGyrePagella"/>
                <w:sz w:val="20"/>
                <w:szCs w:val="20"/>
              </w:rPr>
              <w:tab/>
              <w:t>miktarda</w:t>
            </w:r>
            <w:r w:rsidRPr="0087170A">
              <w:rPr>
                <w:rFonts w:ascii="TeXGyrePagella" w:eastAsia="TeXGyrePagella" w:hAnsi="TeXGyrePagella" w:cs="TeXGyrePagella"/>
                <w:sz w:val="20"/>
                <w:szCs w:val="20"/>
              </w:rPr>
              <w:tab/>
              <w:t>sanatsal</w:t>
            </w:r>
            <w:r w:rsidRPr="0087170A">
              <w:rPr>
                <w:rFonts w:ascii="TeXGyrePagella" w:eastAsia="TeXGyrePagella" w:hAnsi="TeXGyrePagella" w:cs="TeXGyrePagella"/>
                <w:sz w:val="20"/>
                <w:szCs w:val="20"/>
              </w:rPr>
              <w:tab/>
              <w:t>ve</w:t>
            </w:r>
            <w:r w:rsidRPr="0087170A">
              <w:rPr>
                <w:rFonts w:ascii="TeXGyrePagella" w:eastAsia="TeXGyrePagella" w:hAnsi="TeXGyrePagella" w:cs="TeXGyrePagella"/>
                <w:sz w:val="20"/>
                <w:szCs w:val="20"/>
              </w:rPr>
              <w:tab/>
              <w:t xml:space="preserve">kültürel </w:t>
            </w:r>
            <w:r w:rsidRPr="0087170A">
              <w:rPr>
                <w:rFonts w:ascii="TeXGyrePagella" w:eastAsia="TeXGyrePagella" w:hAnsi="TeXGyrePagella" w:cs="TeXGyrePagella"/>
                <w:spacing w:val="-3"/>
                <w:sz w:val="20"/>
                <w:szCs w:val="20"/>
              </w:rPr>
              <w:t xml:space="preserve">faaliyetler </w:t>
            </w:r>
            <w:r w:rsidRPr="0087170A">
              <w:rPr>
                <w:rFonts w:ascii="TeXGyrePagella" w:eastAsia="TeXGyrePagella" w:hAnsi="TeXGyrePagella" w:cs="TeXGyrePagella"/>
                <w:sz w:val="20"/>
                <w:szCs w:val="20"/>
              </w:rPr>
              <w:t>düzenlenememektedir.</w:t>
            </w:r>
          </w:p>
        </w:tc>
      </w:tr>
      <w:tr w:rsidR="0087170A" w:rsidRPr="0087170A" w:rsidTr="002A3779">
        <w:trPr>
          <w:trHeight w:val="701"/>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Bina ve Yerleşke</w:t>
            </w:r>
          </w:p>
        </w:tc>
        <w:tc>
          <w:tcPr>
            <w:tcW w:w="8547" w:type="dxa"/>
          </w:tcPr>
          <w:p w:rsidR="0087170A" w:rsidRPr="0087170A" w:rsidRDefault="0087170A" w:rsidP="002A3779">
            <w:pPr>
              <w:widowControl/>
              <w:numPr>
                <w:ilvl w:val="0"/>
                <w:numId w:val="44"/>
              </w:numPr>
              <w:tabs>
                <w:tab w:val="left" w:pos="588"/>
              </w:tabs>
              <w:autoSpaceDE/>
              <w:autoSpaceDN/>
              <w:spacing w:before="33" w:after="200" w:line="276" w:lineRule="auto"/>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 xml:space="preserve">Okul bina giriş kapısında sabah saatlerinde </w:t>
            </w:r>
            <w:r w:rsidR="009A0DD5">
              <w:rPr>
                <w:rFonts w:ascii="TeXGyrePagella" w:eastAsia="TeXGyrePagella" w:hAnsi="TeXGyrePagella" w:cs="TeXGyrePagella"/>
                <w:sz w:val="20"/>
                <w:szCs w:val="20"/>
              </w:rPr>
              <w:t>taşımalı servis kaynaklı trafiğin oluşması</w:t>
            </w:r>
          </w:p>
        </w:tc>
      </w:tr>
      <w:tr w:rsidR="0087170A" w:rsidRPr="0087170A" w:rsidTr="002A3779">
        <w:trPr>
          <w:trHeight w:val="533"/>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Donanım</w:t>
            </w:r>
          </w:p>
        </w:tc>
        <w:tc>
          <w:tcPr>
            <w:tcW w:w="8547" w:type="dxa"/>
          </w:tcPr>
          <w:p w:rsidR="0087170A" w:rsidRPr="0087170A" w:rsidRDefault="0087170A" w:rsidP="002A3779">
            <w:pPr>
              <w:widowControl/>
              <w:numPr>
                <w:ilvl w:val="0"/>
                <w:numId w:val="43"/>
              </w:numPr>
              <w:tabs>
                <w:tab w:val="left" w:pos="588"/>
              </w:tabs>
              <w:autoSpaceDE/>
              <w:autoSpaceDN/>
              <w:spacing w:before="33" w:after="200" w:line="276" w:lineRule="auto"/>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Sosyal ve sportif alanların yetersizliği.</w:t>
            </w:r>
          </w:p>
        </w:tc>
      </w:tr>
      <w:tr w:rsidR="0087170A" w:rsidRPr="0087170A" w:rsidTr="002A3779">
        <w:trPr>
          <w:trHeight w:val="267"/>
        </w:trPr>
        <w:tc>
          <w:tcPr>
            <w:tcW w:w="1233" w:type="dxa"/>
          </w:tcPr>
          <w:p w:rsidR="0087170A" w:rsidRPr="0087170A" w:rsidRDefault="0087170A" w:rsidP="002A3779">
            <w:pPr>
              <w:spacing w:line="215"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Bütçe</w:t>
            </w:r>
          </w:p>
        </w:tc>
        <w:tc>
          <w:tcPr>
            <w:tcW w:w="8547" w:type="dxa"/>
          </w:tcPr>
          <w:p w:rsidR="0087170A" w:rsidRPr="0087170A" w:rsidRDefault="0087170A" w:rsidP="002A3779">
            <w:pPr>
              <w:widowControl/>
              <w:numPr>
                <w:ilvl w:val="0"/>
                <w:numId w:val="42"/>
              </w:numPr>
              <w:tabs>
                <w:tab w:val="left" w:pos="588"/>
              </w:tabs>
              <w:autoSpaceDE/>
              <w:autoSpaceDN/>
              <w:spacing w:after="200" w:line="215" w:lineRule="exact"/>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Bütçenin yetersiz olması.</w:t>
            </w:r>
          </w:p>
        </w:tc>
      </w:tr>
      <w:tr w:rsidR="0087170A" w:rsidRPr="0087170A" w:rsidTr="002A3779">
        <w:trPr>
          <w:trHeight w:val="804"/>
        </w:trPr>
        <w:tc>
          <w:tcPr>
            <w:tcW w:w="1233" w:type="dxa"/>
          </w:tcPr>
          <w:p w:rsidR="0087170A" w:rsidRPr="0087170A" w:rsidRDefault="0087170A"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Yönetim Süreçleri</w:t>
            </w:r>
          </w:p>
        </w:tc>
        <w:tc>
          <w:tcPr>
            <w:tcW w:w="8547" w:type="dxa"/>
          </w:tcPr>
          <w:p w:rsidR="0087170A" w:rsidRPr="0087170A" w:rsidRDefault="0087170A" w:rsidP="002A3779">
            <w:pPr>
              <w:widowControl/>
              <w:numPr>
                <w:ilvl w:val="0"/>
                <w:numId w:val="41"/>
              </w:numPr>
              <w:tabs>
                <w:tab w:val="left" w:pos="588"/>
              </w:tabs>
              <w:autoSpaceDE/>
              <w:autoSpaceDN/>
              <w:spacing w:after="200" w:line="213" w:lineRule="exact"/>
              <w:ind w:left="587"/>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Yönetmelik ve genelgelerin sık değişmesi.</w:t>
            </w:r>
          </w:p>
          <w:p w:rsidR="0087170A" w:rsidRPr="0087170A" w:rsidRDefault="0087170A" w:rsidP="002A3779">
            <w:pPr>
              <w:widowControl/>
              <w:numPr>
                <w:ilvl w:val="0"/>
                <w:numId w:val="41"/>
              </w:numPr>
              <w:tabs>
                <w:tab w:val="left" w:pos="588"/>
              </w:tabs>
              <w:autoSpaceDE/>
              <w:autoSpaceDN/>
              <w:spacing w:before="4" w:after="200" w:line="270" w:lineRule="exact"/>
              <w:ind w:right="69"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Yönetmelikler, genelgeler, yönergeler ve emirler arasındaki bazı uyuşmazlıklar.</w:t>
            </w:r>
          </w:p>
        </w:tc>
      </w:tr>
      <w:tr w:rsidR="0087170A" w:rsidRPr="0087170A" w:rsidTr="002A3779">
        <w:trPr>
          <w:trHeight w:val="535"/>
        </w:trPr>
        <w:tc>
          <w:tcPr>
            <w:tcW w:w="1233" w:type="dxa"/>
          </w:tcPr>
          <w:p w:rsidR="0087170A" w:rsidRPr="0087170A" w:rsidRDefault="0087170A" w:rsidP="002A3779">
            <w:pPr>
              <w:spacing w:line="212"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İletişim Süreçleri</w:t>
            </w:r>
          </w:p>
        </w:tc>
        <w:tc>
          <w:tcPr>
            <w:tcW w:w="8547" w:type="dxa"/>
          </w:tcPr>
          <w:p w:rsidR="0087170A" w:rsidRPr="0087170A" w:rsidRDefault="0087170A" w:rsidP="002A3779">
            <w:pPr>
              <w:widowControl/>
              <w:numPr>
                <w:ilvl w:val="0"/>
                <w:numId w:val="40"/>
              </w:numPr>
              <w:tabs>
                <w:tab w:val="left" w:pos="588"/>
              </w:tabs>
              <w:autoSpaceDE/>
              <w:autoSpaceDN/>
              <w:spacing w:after="200" w:line="212" w:lineRule="exact"/>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Resmi yazıların zaman zaman geç bildirilmesi cevaplama sütresinin kısa</w:t>
            </w:r>
          </w:p>
          <w:p w:rsidR="0087170A" w:rsidRPr="0087170A" w:rsidRDefault="0087170A" w:rsidP="002A3779">
            <w:pPr>
              <w:spacing w:before="35"/>
              <w:ind w:left="596"/>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olması.</w:t>
            </w:r>
          </w:p>
        </w:tc>
      </w:tr>
    </w:tbl>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p>
    <w:p w:rsidR="0087170A" w:rsidRPr="0087170A" w:rsidRDefault="0087170A" w:rsidP="0087170A">
      <w:pPr>
        <w:widowControl/>
        <w:tabs>
          <w:tab w:val="left" w:pos="639"/>
        </w:tabs>
        <w:autoSpaceDE/>
        <w:autoSpaceDN/>
        <w:spacing w:after="200" w:line="276" w:lineRule="auto"/>
        <w:rPr>
          <w:rFonts w:ascii="Times New Roman" w:eastAsia="Times New Roman" w:hAnsi="Times New Roman" w:cs="Times New Roman"/>
          <w:sz w:val="20"/>
          <w:szCs w:val="20"/>
          <w:lang w:val="en-US"/>
        </w:rPr>
      </w:pPr>
      <w:r w:rsidRPr="0087170A">
        <w:rPr>
          <w:rFonts w:ascii="Times New Roman" w:eastAsia="Times New Roman" w:hAnsi="Times New Roman" w:cs="Times New Roman"/>
          <w:sz w:val="20"/>
          <w:szCs w:val="20"/>
          <w:lang w:val="en-US"/>
        </w:rPr>
        <w:tab/>
      </w:r>
    </w:p>
    <w:p w:rsidR="0087170A" w:rsidRPr="0087170A" w:rsidRDefault="0087170A" w:rsidP="0087170A">
      <w:pPr>
        <w:widowControl/>
        <w:autoSpaceDE/>
        <w:autoSpaceDN/>
        <w:spacing w:after="200" w:line="276" w:lineRule="auto"/>
        <w:rPr>
          <w:rFonts w:ascii="Times New Roman" w:eastAsia="Times New Roman" w:hAnsi="Times New Roman" w:cs="Times New Roman"/>
          <w:sz w:val="20"/>
          <w:szCs w:val="20"/>
          <w:lang w:val="en-US"/>
        </w:rPr>
      </w:pPr>
      <w:r w:rsidRPr="0087170A">
        <w:rPr>
          <w:rFonts w:ascii="Times New Roman" w:eastAsia="Times New Roman" w:hAnsi="Times New Roman" w:cs="Times New Roman"/>
          <w:sz w:val="20"/>
          <w:szCs w:val="20"/>
          <w:lang w:val="en-US"/>
        </w:rPr>
        <w:br w:type="page"/>
      </w:r>
    </w:p>
    <w:p w:rsidR="00474AAC" w:rsidRDefault="00474AAC">
      <w:pPr>
        <w:pStyle w:val="GvdeMetni"/>
        <w:spacing w:before="142"/>
      </w:pPr>
    </w:p>
    <w:p w:rsidR="00474AAC" w:rsidRDefault="00B74296" w:rsidP="000D56CF">
      <w:pPr>
        <w:pStyle w:val="Balk4"/>
        <w:numPr>
          <w:ilvl w:val="2"/>
          <w:numId w:val="15"/>
        </w:numPr>
        <w:tabs>
          <w:tab w:val="left" w:pos="1708"/>
        </w:tabs>
        <w:spacing w:before="0"/>
        <w:ind w:left="1708" w:hanging="750"/>
      </w:pPr>
      <w:r>
        <w:t>Fırsatlar</w:t>
      </w:r>
      <w:r>
        <w:rPr>
          <w:spacing w:val="-5"/>
        </w:rPr>
        <w:t xml:space="preserve"> </w:t>
      </w:r>
      <w:r>
        <w:t>ve</w:t>
      </w:r>
      <w:r>
        <w:rPr>
          <w:spacing w:val="-5"/>
        </w:rPr>
        <w:t xml:space="preserve"> </w:t>
      </w:r>
      <w:r>
        <w:rPr>
          <w:spacing w:val="-2"/>
        </w:rPr>
        <w:t>Tehditler</w:t>
      </w:r>
    </w:p>
    <w:p w:rsidR="00E260BD" w:rsidRPr="0087170A" w:rsidRDefault="00E260BD" w:rsidP="00E260BD">
      <w:pPr>
        <w:widowControl/>
        <w:tabs>
          <w:tab w:val="left" w:pos="639"/>
        </w:tabs>
        <w:autoSpaceDE/>
        <w:autoSpaceDN/>
        <w:spacing w:after="200" w:line="276" w:lineRule="auto"/>
        <w:rPr>
          <w:rFonts w:ascii="Times New Roman" w:eastAsia="Times New Roman" w:hAnsi="Times New Roman" w:cs="Times New Roman"/>
          <w:sz w:val="20"/>
          <w:szCs w:val="20"/>
          <w:lang w:val="en-US"/>
        </w:rPr>
      </w:pPr>
      <w:r w:rsidRPr="0087170A">
        <w:rPr>
          <w:rFonts w:ascii="Times New Roman" w:eastAsia="Times New Roman" w:hAnsi="Times New Roman" w:cs="Times New Roman"/>
          <w:b/>
          <w:sz w:val="20"/>
          <w:szCs w:val="20"/>
          <w:lang w:val="en-US"/>
        </w:rPr>
        <w:t>Fırsatlar</w:t>
      </w:r>
    </w:p>
    <w:tbl>
      <w:tblPr>
        <w:tblpPr w:leftFromText="180" w:rightFromText="180" w:vertAnchor="text" w:tblpX="421"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41"/>
        <w:gridCol w:w="8056"/>
      </w:tblGrid>
      <w:tr w:rsidR="00E260BD" w:rsidRPr="0087170A" w:rsidTr="002A3779">
        <w:trPr>
          <w:trHeight w:val="535"/>
        </w:trPr>
        <w:tc>
          <w:tcPr>
            <w:tcW w:w="1441" w:type="dxa"/>
          </w:tcPr>
          <w:p w:rsidR="00E260BD" w:rsidRPr="0087170A" w:rsidRDefault="00E260BD"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Politik</w:t>
            </w:r>
          </w:p>
        </w:tc>
        <w:tc>
          <w:tcPr>
            <w:tcW w:w="8056" w:type="dxa"/>
          </w:tcPr>
          <w:p w:rsidR="00E260BD" w:rsidRPr="0087170A" w:rsidRDefault="00E260BD" w:rsidP="002A3779">
            <w:pPr>
              <w:widowControl/>
              <w:numPr>
                <w:ilvl w:val="0"/>
                <w:numId w:val="53"/>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Yerel Yönetimin eğitim hizmetlerine duyarlılığı.</w:t>
            </w:r>
          </w:p>
          <w:p w:rsidR="00E260BD" w:rsidRPr="0087170A" w:rsidRDefault="00E260BD" w:rsidP="002A3779">
            <w:pPr>
              <w:widowControl/>
              <w:numPr>
                <w:ilvl w:val="0"/>
                <w:numId w:val="53"/>
              </w:numPr>
              <w:tabs>
                <w:tab w:val="left" w:pos="588"/>
              </w:tabs>
              <w:autoSpaceDE/>
              <w:autoSpaceDN/>
              <w:spacing w:before="33"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STK lar ve Yerel Yönetimlerle iş birliğine gidilmesi.</w:t>
            </w:r>
          </w:p>
        </w:tc>
      </w:tr>
      <w:tr w:rsidR="00E260BD" w:rsidRPr="0087170A" w:rsidTr="002A3779">
        <w:trPr>
          <w:trHeight w:val="650"/>
        </w:trPr>
        <w:tc>
          <w:tcPr>
            <w:tcW w:w="1441" w:type="dxa"/>
          </w:tcPr>
          <w:p w:rsidR="00E260BD" w:rsidRPr="0087170A" w:rsidRDefault="00E260BD"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Ekonomik</w:t>
            </w:r>
          </w:p>
        </w:tc>
        <w:tc>
          <w:tcPr>
            <w:tcW w:w="8056" w:type="dxa"/>
          </w:tcPr>
          <w:p w:rsidR="00E260BD" w:rsidRPr="0087170A" w:rsidRDefault="00E260BD" w:rsidP="002A3779">
            <w:pPr>
              <w:widowControl/>
              <w:numPr>
                <w:ilvl w:val="0"/>
                <w:numId w:val="52"/>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Veli, esnaf ve Hayırsever Vatandaşların eğitime ekonomik açıdan</w:t>
            </w:r>
            <w:r>
              <w:rPr>
                <w:rFonts w:ascii="TeXGyrePagella" w:eastAsia="TeXGyrePagella" w:hAnsi="TeXGyrePagella" w:cs="TeXGyrePagella"/>
                <w:sz w:val="20"/>
                <w:szCs w:val="20"/>
              </w:rPr>
              <w:t xml:space="preserve"> </w:t>
            </w:r>
            <w:r w:rsidRPr="0087170A">
              <w:rPr>
                <w:rFonts w:ascii="TeXGyrePagella" w:eastAsia="TeXGyrePagella" w:hAnsi="TeXGyrePagella" w:cs="TeXGyrePagella"/>
                <w:sz w:val="20"/>
                <w:szCs w:val="20"/>
              </w:rPr>
              <w:t>katkı</w:t>
            </w:r>
          </w:p>
          <w:p w:rsidR="00E260BD" w:rsidRPr="0087170A" w:rsidRDefault="00E260BD" w:rsidP="002A3779">
            <w:pPr>
              <w:spacing w:before="33"/>
              <w:ind w:left="596"/>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sağlamaları.</w:t>
            </w:r>
          </w:p>
        </w:tc>
      </w:tr>
      <w:tr w:rsidR="00E260BD" w:rsidRPr="0087170A" w:rsidTr="002A3779">
        <w:trPr>
          <w:trHeight w:val="1398"/>
        </w:trPr>
        <w:tc>
          <w:tcPr>
            <w:tcW w:w="1441" w:type="dxa"/>
          </w:tcPr>
          <w:p w:rsidR="00E260BD" w:rsidRPr="0087170A" w:rsidRDefault="00E260BD"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Sosyolojik</w:t>
            </w:r>
          </w:p>
        </w:tc>
        <w:tc>
          <w:tcPr>
            <w:tcW w:w="8056" w:type="dxa"/>
          </w:tcPr>
          <w:p w:rsidR="00E260BD" w:rsidRPr="0087170A" w:rsidRDefault="00E260BD" w:rsidP="002A3779">
            <w:pPr>
              <w:widowControl/>
              <w:numPr>
                <w:ilvl w:val="0"/>
                <w:numId w:val="51"/>
              </w:numPr>
              <w:tabs>
                <w:tab w:val="left" w:pos="588"/>
              </w:tabs>
              <w:autoSpaceDE/>
              <w:autoSpaceDN/>
              <w:spacing w:after="200" w:line="213"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Okula</w:t>
            </w:r>
            <w:r>
              <w:rPr>
                <w:rFonts w:ascii="TeXGyrePagella" w:eastAsia="TeXGyrePagella" w:hAnsi="TeXGyrePagella" w:cs="TeXGyrePagella"/>
                <w:sz w:val="20"/>
                <w:szCs w:val="20"/>
              </w:rPr>
              <w:t xml:space="preserve"> köy içinde</w:t>
            </w:r>
            <w:r w:rsidRPr="0087170A">
              <w:rPr>
                <w:rFonts w:ascii="TeXGyrePagella" w:eastAsia="TeXGyrePagella" w:hAnsi="TeXGyrePagella" w:cs="TeXGyrePagella"/>
                <w:sz w:val="20"/>
                <w:szCs w:val="20"/>
              </w:rPr>
              <w:t xml:space="preserve"> ulaşımın kolay olması.</w:t>
            </w:r>
          </w:p>
          <w:p w:rsidR="00E260BD" w:rsidRPr="0087170A" w:rsidRDefault="00E260BD" w:rsidP="002A3779">
            <w:pPr>
              <w:widowControl/>
              <w:numPr>
                <w:ilvl w:val="0"/>
                <w:numId w:val="51"/>
              </w:numPr>
              <w:tabs>
                <w:tab w:val="left" w:pos="588"/>
              </w:tabs>
              <w:autoSpaceDE/>
              <w:autoSpaceDN/>
              <w:spacing w:before="33"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Okula yönelik veli ve toplum desteğinin olması.</w:t>
            </w:r>
          </w:p>
          <w:p w:rsidR="00E260BD" w:rsidRPr="0087170A" w:rsidRDefault="00E260BD" w:rsidP="002A3779">
            <w:pPr>
              <w:widowControl/>
              <w:numPr>
                <w:ilvl w:val="0"/>
                <w:numId w:val="51"/>
              </w:numPr>
              <w:tabs>
                <w:tab w:val="left" w:pos="588"/>
              </w:tabs>
              <w:autoSpaceDE/>
              <w:autoSpaceDN/>
              <w:spacing w:before="36" w:after="200" w:line="276" w:lineRule="auto"/>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İdare- veli- öğretmen ve öğrenci iletişiminin çok yönlü ağlanabilmesi.</w:t>
            </w:r>
          </w:p>
        </w:tc>
      </w:tr>
      <w:tr w:rsidR="00E260BD" w:rsidRPr="0087170A" w:rsidTr="002A3779">
        <w:trPr>
          <w:trHeight w:val="266"/>
        </w:trPr>
        <w:tc>
          <w:tcPr>
            <w:tcW w:w="1441" w:type="dxa"/>
          </w:tcPr>
          <w:p w:rsidR="00E260BD" w:rsidRPr="0087170A" w:rsidRDefault="00E260BD" w:rsidP="002A3779">
            <w:pPr>
              <w:spacing w:line="214"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Teknolojik</w:t>
            </w:r>
          </w:p>
        </w:tc>
        <w:tc>
          <w:tcPr>
            <w:tcW w:w="8056" w:type="dxa"/>
          </w:tcPr>
          <w:p w:rsidR="00E260BD" w:rsidRPr="0087170A" w:rsidRDefault="00E260BD" w:rsidP="002A3779">
            <w:pPr>
              <w:widowControl/>
              <w:numPr>
                <w:ilvl w:val="0"/>
                <w:numId w:val="50"/>
              </w:numPr>
              <w:tabs>
                <w:tab w:val="left" w:pos="588"/>
              </w:tabs>
              <w:autoSpaceDE/>
              <w:autoSpaceDN/>
              <w:spacing w:after="200" w:line="214" w:lineRule="exact"/>
              <w:ind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Teknolojik gelişmelerin takip ediliyor ve kullanılıyor olması.</w:t>
            </w:r>
          </w:p>
        </w:tc>
      </w:tr>
      <w:tr w:rsidR="00E260BD" w:rsidRPr="0087170A" w:rsidTr="002A3779">
        <w:trPr>
          <w:trHeight w:val="1611"/>
        </w:trPr>
        <w:tc>
          <w:tcPr>
            <w:tcW w:w="1441" w:type="dxa"/>
          </w:tcPr>
          <w:p w:rsidR="00E260BD" w:rsidRPr="0087170A" w:rsidRDefault="00E260BD"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Mevzuat-Yasal</w:t>
            </w:r>
          </w:p>
        </w:tc>
        <w:tc>
          <w:tcPr>
            <w:tcW w:w="8056" w:type="dxa"/>
          </w:tcPr>
          <w:p w:rsidR="00E260BD" w:rsidRPr="0087170A" w:rsidRDefault="00E260BD" w:rsidP="002A3779">
            <w:pPr>
              <w:widowControl/>
              <w:numPr>
                <w:ilvl w:val="0"/>
                <w:numId w:val="49"/>
              </w:numPr>
              <w:tabs>
                <w:tab w:val="left" w:pos="588"/>
              </w:tabs>
              <w:autoSpaceDE/>
              <w:autoSpaceDN/>
              <w:spacing w:after="200" w:line="213" w:lineRule="exact"/>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MEB desteğine çabuk ve kolay erişim sağlanması.</w:t>
            </w:r>
          </w:p>
          <w:p w:rsidR="00E260BD" w:rsidRPr="0087170A" w:rsidRDefault="00E260BD" w:rsidP="002A3779">
            <w:pPr>
              <w:widowControl/>
              <w:numPr>
                <w:ilvl w:val="0"/>
                <w:numId w:val="49"/>
              </w:numPr>
              <w:tabs>
                <w:tab w:val="left" w:pos="588"/>
              </w:tabs>
              <w:autoSpaceDE/>
              <w:autoSpaceDN/>
              <w:spacing w:before="33" w:after="200" w:line="276" w:lineRule="auto"/>
              <w:ind w:right="67" w:hanging="260"/>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Kamu ve ö</w:t>
            </w:r>
            <w:r>
              <w:rPr>
                <w:rFonts w:ascii="TeXGyrePagella" w:eastAsia="TeXGyrePagella" w:hAnsi="TeXGyrePagella" w:cs="TeXGyrePagella"/>
                <w:sz w:val="20"/>
                <w:szCs w:val="20"/>
              </w:rPr>
              <w:t xml:space="preserve">zel sektörde rehberlik hizmeti alınabilecek </w:t>
            </w:r>
            <w:r w:rsidRPr="0087170A">
              <w:rPr>
                <w:rFonts w:ascii="TeXGyrePagella" w:eastAsia="TeXGyrePagella" w:hAnsi="TeXGyrePagella" w:cs="TeXGyrePagella"/>
                <w:sz w:val="20"/>
                <w:szCs w:val="20"/>
              </w:rPr>
              <w:t>uzmanların olması ve onlara ulaşma kolaylığının olması.</w:t>
            </w:r>
          </w:p>
          <w:p w:rsidR="00E260BD" w:rsidRPr="0087170A" w:rsidRDefault="00E260BD" w:rsidP="002A3779">
            <w:pPr>
              <w:widowControl/>
              <w:numPr>
                <w:ilvl w:val="0"/>
                <w:numId w:val="49"/>
              </w:numPr>
              <w:tabs>
                <w:tab w:val="left" w:pos="588"/>
              </w:tabs>
              <w:autoSpaceDE/>
              <w:autoSpaceDN/>
              <w:spacing w:before="3" w:after="200" w:line="276" w:lineRule="auto"/>
              <w:ind w:left="587" w:hanging="252"/>
              <w:rPr>
                <w:rFonts w:ascii="TeXGyrePagella" w:eastAsia="TeXGyrePagella" w:hAnsi="TeXGyrePagella" w:cs="TeXGyrePagella"/>
                <w:sz w:val="20"/>
                <w:szCs w:val="20"/>
              </w:rPr>
            </w:pPr>
            <w:r w:rsidRPr="0087170A">
              <w:rPr>
                <w:rFonts w:ascii="TeXGyrePagella" w:eastAsia="TeXGyrePagella" w:hAnsi="TeXGyrePagella" w:cs="TeXGyrePagella"/>
                <w:sz w:val="20"/>
                <w:szCs w:val="20"/>
              </w:rPr>
              <w:t>Hizmet içi eğitim hizmeti alınabilecek kurumların olması.</w:t>
            </w:r>
          </w:p>
        </w:tc>
      </w:tr>
      <w:tr w:rsidR="00E260BD" w:rsidRPr="0087170A" w:rsidTr="002A3779">
        <w:trPr>
          <w:trHeight w:val="267"/>
        </w:trPr>
        <w:tc>
          <w:tcPr>
            <w:tcW w:w="1441" w:type="dxa"/>
          </w:tcPr>
          <w:p w:rsidR="00E260BD" w:rsidRPr="0087170A" w:rsidRDefault="00E260BD" w:rsidP="002A3779">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Ekolojik</w:t>
            </w:r>
          </w:p>
        </w:tc>
        <w:tc>
          <w:tcPr>
            <w:tcW w:w="8056" w:type="dxa"/>
          </w:tcPr>
          <w:p w:rsidR="00E260BD" w:rsidRPr="0087170A" w:rsidRDefault="00E260BD" w:rsidP="002A3779">
            <w:pPr>
              <w:widowControl/>
              <w:numPr>
                <w:ilvl w:val="0"/>
                <w:numId w:val="48"/>
              </w:numPr>
              <w:tabs>
                <w:tab w:val="left" w:pos="588"/>
              </w:tabs>
              <w:autoSpaceDE/>
              <w:autoSpaceDN/>
              <w:spacing w:after="200" w:line="213" w:lineRule="exact"/>
              <w:ind w:hanging="252"/>
              <w:rPr>
                <w:rFonts w:ascii="TeXGyrePagella" w:eastAsia="TeXGyrePagella" w:hAnsi="TeXGyrePagella" w:cs="TeXGyrePagella"/>
                <w:sz w:val="20"/>
                <w:szCs w:val="20"/>
              </w:rPr>
            </w:pPr>
            <w:r>
              <w:rPr>
                <w:rFonts w:ascii="TeXGyrePagella" w:eastAsia="TeXGyrePagella" w:hAnsi="TeXGyrePagella" w:cs="TeXGyrePagella"/>
                <w:sz w:val="20"/>
                <w:szCs w:val="20"/>
              </w:rPr>
              <w:t xml:space="preserve">Okulumuz çevresinde yeşil alanların </w:t>
            </w:r>
            <w:r w:rsidRPr="0087170A">
              <w:rPr>
                <w:rFonts w:ascii="TeXGyrePagella" w:eastAsia="TeXGyrePagella" w:hAnsi="TeXGyrePagella" w:cs="TeXGyrePagella"/>
                <w:sz w:val="20"/>
                <w:szCs w:val="20"/>
              </w:rPr>
              <w:t>olması.</w:t>
            </w:r>
          </w:p>
        </w:tc>
      </w:tr>
    </w:tbl>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after="200" w:line="276" w:lineRule="auto"/>
        <w:rPr>
          <w:rFonts w:ascii="Times New Roman" w:eastAsia="Times New Roman" w:hAnsi="Times New Roman" w:cs="Times New Roman"/>
          <w:sz w:val="20"/>
          <w:szCs w:val="20"/>
          <w:lang w:val="en-US"/>
        </w:rPr>
      </w:pPr>
    </w:p>
    <w:p w:rsidR="00E260BD" w:rsidRPr="0087170A" w:rsidRDefault="00E260BD" w:rsidP="00E260BD">
      <w:pPr>
        <w:widowControl/>
        <w:autoSpaceDE/>
        <w:autoSpaceDN/>
        <w:spacing w:before="1" w:after="55" w:line="276" w:lineRule="auto"/>
        <w:rPr>
          <w:rFonts w:ascii="Calibri" w:eastAsia="Times New Roman" w:hAnsi="Calibri" w:cs="Times New Roman"/>
          <w:b/>
          <w:sz w:val="17"/>
          <w:lang w:val="en-US"/>
        </w:rPr>
      </w:pPr>
    </w:p>
    <w:p w:rsidR="00E260BD" w:rsidRDefault="00E260BD" w:rsidP="00E260BD">
      <w:pPr>
        <w:widowControl/>
        <w:autoSpaceDE/>
        <w:autoSpaceDN/>
        <w:spacing w:before="1" w:after="55" w:line="276" w:lineRule="auto"/>
        <w:rPr>
          <w:rFonts w:ascii="Times New Roman" w:eastAsia="Times New Roman" w:hAnsi="Times New Roman" w:cs="Times New Roman"/>
          <w:b/>
          <w:sz w:val="20"/>
          <w:szCs w:val="20"/>
          <w:lang w:val="en-US"/>
        </w:rPr>
      </w:pPr>
    </w:p>
    <w:p w:rsidR="00E260BD" w:rsidRPr="0087170A" w:rsidRDefault="00E260BD" w:rsidP="00E260BD">
      <w:pPr>
        <w:widowControl/>
        <w:autoSpaceDE/>
        <w:autoSpaceDN/>
        <w:spacing w:before="1" w:after="55" w:line="276" w:lineRule="auto"/>
        <w:rPr>
          <w:rFonts w:ascii="Times New Roman" w:eastAsia="Times New Roman" w:hAnsi="Times New Roman" w:cs="Times New Roman"/>
          <w:b/>
          <w:sz w:val="20"/>
          <w:szCs w:val="20"/>
          <w:lang w:val="en-US"/>
        </w:rPr>
      </w:pPr>
      <w:r w:rsidRPr="0087170A">
        <w:rPr>
          <w:rFonts w:ascii="Times New Roman" w:eastAsia="Times New Roman" w:hAnsi="Times New Roman" w:cs="Times New Roman"/>
          <w:b/>
          <w:sz w:val="20"/>
          <w:szCs w:val="20"/>
          <w:lang w:val="en-US"/>
        </w:rPr>
        <w:t>Tehditler</w:t>
      </w:r>
    </w:p>
    <w:p w:rsidR="00E260BD" w:rsidRPr="0087170A" w:rsidRDefault="00E260BD" w:rsidP="00E260BD">
      <w:pPr>
        <w:widowControl/>
        <w:autoSpaceDE/>
        <w:autoSpaceDN/>
        <w:spacing w:before="1" w:after="55" w:line="276" w:lineRule="auto"/>
        <w:rPr>
          <w:rFonts w:ascii="Times New Roman" w:eastAsia="Times New Roman" w:hAnsi="Times New Roman" w:cs="Times New Roman"/>
          <w:b/>
          <w:sz w:val="20"/>
          <w:szCs w:val="20"/>
          <w:lang w:val="en-US"/>
        </w:rPr>
      </w:pP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22"/>
        <w:gridCol w:w="7775"/>
      </w:tblGrid>
      <w:tr w:rsidR="00E260BD" w:rsidRPr="0087170A" w:rsidTr="002A3779">
        <w:trPr>
          <w:trHeight w:val="537"/>
        </w:trPr>
        <w:tc>
          <w:tcPr>
            <w:tcW w:w="1722" w:type="dxa"/>
          </w:tcPr>
          <w:p w:rsidR="00E260BD" w:rsidRPr="0087170A" w:rsidRDefault="00E260BD" w:rsidP="006E7EA0">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Politik</w:t>
            </w:r>
          </w:p>
        </w:tc>
        <w:tc>
          <w:tcPr>
            <w:tcW w:w="7775" w:type="dxa"/>
          </w:tcPr>
          <w:p w:rsidR="00E260BD" w:rsidRPr="00FC732A" w:rsidRDefault="00E260BD" w:rsidP="000D56CF">
            <w:pPr>
              <w:widowControl/>
              <w:numPr>
                <w:ilvl w:val="0"/>
                <w:numId w:val="56"/>
              </w:numPr>
              <w:tabs>
                <w:tab w:val="left" w:pos="588"/>
              </w:tabs>
              <w:autoSpaceDE/>
              <w:autoSpaceDN/>
              <w:spacing w:after="200" w:line="213" w:lineRule="exact"/>
              <w:ind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Yerel Yönetimlerin ve STK ların iş yoğunluğu yüzünden eğitime</w:t>
            </w:r>
          </w:p>
          <w:p w:rsidR="00E260BD" w:rsidRPr="00FC732A" w:rsidRDefault="00E260BD" w:rsidP="006E7EA0">
            <w:pPr>
              <w:spacing w:before="35"/>
              <w:ind w:left="595"/>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Yeterince</w:t>
            </w:r>
            <w:r>
              <w:rPr>
                <w:rFonts w:ascii="TeXGyrePagella" w:eastAsia="TeXGyrePagella" w:hAnsi="TeXGyrePagella" w:cs="TeXGyrePagella"/>
                <w:sz w:val="20"/>
                <w:szCs w:val="20"/>
              </w:rPr>
              <w:t xml:space="preserve"> </w:t>
            </w:r>
            <w:r w:rsidRPr="00FC732A">
              <w:rPr>
                <w:rFonts w:ascii="TeXGyrePagella" w:eastAsia="TeXGyrePagella" w:hAnsi="TeXGyrePagella" w:cs="TeXGyrePagella"/>
                <w:sz w:val="20"/>
                <w:szCs w:val="20"/>
              </w:rPr>
              <w:t xml:space="preserve"> destek olamayışları.</w:t>
            </w:r>
          </w:p>
        </w:tc>
      </w:tr>
      <w:tr w:rsidR="00E260BD" w:rsidRPr="0087170A" w:rsidTr="002A3779">
        <w:trPr>
          <w:trHeight w:val="549"/>
        </w:trPr>
        <w:tc>
          <w:tcPr>
            <w:tcW w:w="1722" w:type="dxa"/>
          </w:tcPr>
          <w:p w:rsidR="00E260BD" w:rsidRPr="0087170A" w:rsidRDefault="00E260BD" w:rsidP="006E7EA0">
            <w:pPr>
              <w:spacing w:line="214"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Ekonomik</w:t>
            </w:r>
          </w:p>
        </w:tc>
        <w:tc>
          <w:tcPr>
            <w:tcW w:w="7775" w:type="dxa"/>
          </w:tcPr>
          <w:p w:rsidR="00E260BD" w:rsidRPr="00FC732A" w:rsidRDefault="00E260BD" w:rsidP="000D56CF">
            <w:pPr>
              <w:widowControl/>
              <w:numPr>
                <w:ilvl w:val="0"/>
                <w:numId w:val="55"/>
              </w:numPr>
              <w:tabs>
                <w:tab w:val="left" w:pos="588"/>
              </w:tabs>
              <w:autoSpaceDE/>
              <w:autoSpaceDN/>
              <w:spacing w:after="200" w:line="214" w:lineRule="exact"/>
              <w:ind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Paydaş kitlesinin orta ve orta altı ekonomik düzeye sahip olması.</w:t>
            </w:r>
          </w:p>
        </w:tc>
      </w:tr>
      <w:tr w:rsidR="00E260BD" w:rsidRPr="0087170A" w:rsidTr="002A3779">
        <w:trPr>
          <w:trHeight w:val="2188"/>
        </w:trPr>
        <w:tc>
          <w:tcPr>
            <w:tcW w:w="1722" w:type="dxa"/>
          </w:tcPr>
          <w:p w:rsidR="00E260BD" w:rsidRPr="0087170A" w:rsidRDefault="00E260BD" w:rsidP="006E7EA0">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Sosyolojik</w:t>
            </w:r>
          </w:p>
        </w:tc>
        <w:tc>
          <w:tcPr>
            <w:tcW w:w="7775" w:type="dxa"/>
          </w:tcPr>
          <w:p w:rsidR="00E260BD" w:rsidRPr="00FC732A" w:rsidRDefault="00E260BD" w:rsidP="000D56CF">
            <w:pPr>
              <w:widowControl/>
              <w:numPr>
                <w:ilvl w:val="0"/>
                <w:numId w:val="54"/>
              </w:numPr>
              <w:tabs>
                <w:tab w:val="left" w:pos="588"/>
              </w:tabs>
              <w:autoSpaceDE/>
              <w:autoSpaceDN/>
              <w:spacing w:after="200" w:line="213" w:lineRule="exact"/>
              <w:ind w:left="587"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Toplumda şiddet olaylarının oranlarında artış olması.</w:t>
            </w:r>
          </w:p>
          <w:p w:rsidR="00E260BD" w:rsidRPr="00FC732A" w:rsidRDefault="00E260BD" w:rsidP="000D56CF">
            <w:pPr>
              <w:widowControl/>
              <w:numPr>
                <w:ilvl w:val="0"/>
                <w:numId w:val="54"/>
              </w:numPr>
              <w:tabs>
                <w:tab w:val="left" w:pos="588"/>
              </w:tabs>
              <w:autoSpaceDE/>
              <w:autoSpaceDN/>
              <w:spacing w:before="35" w:after="200" w:line="273" w:lineRule="auto"/>
              <w:ind w:right="69" w:hanging="261"/>
              <w:rPr>
                <w:rFonts w:ascii="TeXGyrePagella" w:eastAsia="TeXGyrePagella" w:hAnsi="TeXGyrePagella" w:cs="TeXGyrePagella"/>
                <w:sz w:val="20"/>
                <w:szCs w:val="20"/>
              </w:rPr>
            </w:pPr>
            <w:r>
              <w:rPr>
                <w:rFonts w:ascii="TeXGyrePagella" w:eastAsia="TeXGyrePagella" w:hAnsi="TeXGyrePagella" w:cs="TeXGyrePagella"/>
                <w:sz w:val="20"/>
                <w:szCs w:val="20"/>
              </w:rPr>
              <w:t>Şehir merkezine uzak</w:t>
            </w:r>
            <w:r w:rsidRPr="00FC732A">
              <w:rPr>
                <w:rFonts w:ascii="TeXGyrePagella" w:eastAsia="TeXGyrePagella" w:hAnsi="TeXGyrePagella" w:cs="TeXGyrePagella"/>
                <w:sz w:val="20"/>
                <w:szCs w:val="20"/>
              </w:rPr>
              <w:t xml:space="preserve"> olmasından dolayı toplumda kaynaşma-bütünleşmenin yeterince olmaması.</w:t>
            </w:r>
          </w:p>
          <w:p w:rsidR="00E260BD" w:rsidRPr="00FC732A" w:rsidRDefault="00E260BD" w:rsidP="000D56CF">
            <w:pPr>
              <w:widowControl/>
              <w:numPr>
                <w:ilvl w:val="0"/>
                <w:numId w:val="54"/>
              </w:numPr>
              <w:tabs>
                <w:tab w:val="left" w:pos="588"/>
              </w:tabs>
              <w:autoSpaceDE/>
              <w:autoSpaceDN/>
              <w:spacing w:before="2" w:after="200" w:line="276" w:lineRule="auto"/>
              <w:ind w:left="587"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Parçalanmış aile profili oranın artmış olması.</w:t>
            </w:r>
          </w:p>
          <w:p w:rsidR="00E260BD" w:rsidRPr="00FC732A" w:rsidRDefault="00E260BD" w:rsidP="000D56CF">
            <w:pPr>
              <w:widowControl/>
              <w:numPr>
                <w:ilvl w:val="0"/>
                <w:numId w:val="54"/>
              </w:numPr>
              <w:tabs>
                <w:tab w:val="left" w:pos="588"/>
              </w:tabs>
              <w:autoSpaceDE/>
              <w:autoSpaceDN/>
              <w:spacing w:before="2" w:after="200" w:line="276" w:lineRule="auto"/>
              <w:ind w:right="68" w:hanging="261"/>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Görsel ve yazılı basının eğitim çağı çocuk ve gençleri üzerindeki olumsuz etkisi.</w:t>
            </w:r>
          </w:p>
        </w:tc>
      </w:tr>
      <w:tr w:rsidR="00E260BD" w:rsidRPr="0087170A" w:rsidTr="002A37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76"/>
        </w:trPr>
        <w:tc>
          <w:tcPr>
            <w:tcW w:w="1722" w:type="dxa"/>
            <w:tcBorders>
              <w:left w:val="single" w:sz="4" w:space="0" w:color="auto"/>
              <w:bottom w:val="single" w:sz="4" w:space="0" w:color="auto"/>
              <w:right w:val="single" w:sz="4" w:space="0" w:color="auto"/>
            </w:tcBorders>
          </w:tcPr>
          <w:p w:rsidR="00E260BD" w:rsidRPr="0087170A" w:rsidRDefault="00E260BD" w:rsidP="006E7EA0">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Teknolojik</w:t>
            </w:r>
          </w:p>
        </w:tc>
        <w:tc>
          <w:tcPr>
            <w:tcW w:w="7775" w:type="dxa"/>
            <w:tcBorders>
              <w:left w:val="single" w:sz="4" w:space="0" w:color="auto"/>
              <w:bottom w:val="single" w:sz="4" w:space="0" w:color="auto"/>
              <w:right w:val="single" w:sz="4" w:space="0" w:color="auto"/>
            </w:tcBorders>
          </w:tcPr>
          <w:p w:rsidR="00E260BD" w:rsidRPr="00FC732A" w:rsidRDefault="00E260BD" w:rsidP="000D56CF">
            <w:pPr>
              <w:widowControl/>
              <w:numPr>
                <w:ilvl w:val="0"/>
                <w:numId w:val="59"/>
              </w:numPr>
              <w:tabs>
                <w:tab w:val="left" w:pos="588"/>
              </w:tabs>
              <w:autoSpaceDE/>
              <w:autoSpaceDN/>
              <w:spacing w:after="200" w:line="213" w:lineRule="exact"/>
              <w:ind w:left="587"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Gelişen ve değişen teknolojiye uygun donatım maliyetlerinin</w:t>
            </w:r>
          </w:p>
          <w:p w:rsidR="00E260BD" w:rsidRPr="00FC732A" w:rsidRDefault="00E260BD" w:rsidP="006E7EA0">
            <w:pPr>
              <w:spacing w:before="35"/>
              <w:ind w:left="595"/>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yüksek olması.</w:t>
            </w:r>
          </w:p>
          <w:p w:rsidR="00E260BD" w:rsidRPr="00FC732A" w:rsidRDefault="00E260BD" w:rsidP="000D56CF">
            <w:pPr>
              <w:widowControl/>
              <w:numPr>
                <w:ilvl w:val="0"/>
                <w:numId w:val="59"/>
              </w:numPr>
              <w:tabs>
                <w:tab w:val="left" w:pos="588"/>
              </w:tabs>
              <w:autoSpaceDE/>
              <w:autoSpaceDN/>
              <w:spacing w:before="34" w:after="200" w:line="273" w:lineRule="auto"/>
              <w:ind w:right="68" w:hanging="261"/>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Bilişim ve bilgi sistemlerine yönelik tehditlerin olması. (Siber  zorbalık vb.)</w:t>
            </w:r>
          </w:p>
        </w:tc>
      </w:tr>
      <w:tr w:rsidR="00E260BD" w:rsidRPr="0087170A" w:rsidTr="002A37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4"/>
        </w:trPr>
        <w:tc>
          <w:tcPr>
            <w:tcW w:w="1722" w:type="dxa"/>
            <w:tcBorders>
              <w:top w:val="single" w:sz="4" w:space="0" w:color="auto"/>
              <w:left w:val="single" w:sz="4" w:space="0" w:color="auto"/>
              <w:right w:val="single" w:sz="4" w:space="0" w:color="auto"/>
            </w:tcBorders>
          </w:tcPr>
          <w:p w:rsidR="00E260BD" w:rsidRPr="0087170A" w:rsidRDefault="00E260BD" w:rsidP="006E7EA0">
            <w:pPr>
              <w:spacing w:line="213" w:lineRule="exact"/>
              <w:ind w:left="76"/>
              <w:rPr>
                <w:rFonts w:ascii="TeXGyrePagella" w:eastAsia="TeXGyrePagella" w:hAnsi="TeXGyrePagella" w:cs="TeXGyrePagella"/>
                <w:sz w:val="17"/>
              </w:rPr>
            </w:pPr>
          </w:p>
        </w:tc>
        <w:tc>
          <w:tcPr>
            <w:tcW w:w="7775" w:type="dxa"/>
            <w:tcBorders>
              <w:top w:val="single" w:sz="4" w:space="0" w:color="auto"/>
              <w:left w:val="single" w:sz="4" w:space="0" w:color="auto"/>
              <w:right w:val="single" w:sz="4" w:space="0" w:color="auto"/>
            </w:tcBorders>
          </w:tcPr>
          <w:p w:rsidR="00E260BD" w:rsidRPr="00FC732A" w:rsidRDefault="00E260BD" w:rsidP="000D56CF">
            <w:pPr>
              <w:widowControl/>
              <w:numPr>
                <w:ilvl w:val="0"/>
                <w:numId w:val="59"/>
              </w:numPr>
              <w:tabs>
                <w:tab w:val="left" w:pos="588"/>
              </w:tabs>
              <w:autoSpaceDE/>
              <w:autoSpaceDN/>
              <w:spacing w:after="200" w:line="213" w:lineRule="exact"/>
              <w:ind w:left="587" w:hanging="253"/>
              <w:rPr>
                <w:rFonts w:ascii="TeXGyrePagella" w:eastAsia="TeXGyrePagella" w:hAnsi="TeXGyrePagella" w:cs="TeXGyrePagella"/>
                <w:sz w:val="20"/>
                <w:szCs w:val="20"/>
              </w:rPr>
            </w:pPr>
          </w:p>
        </w:tc>
      </w:tr>
      <w:tr w:rsidR="00E260BD" w:rsidRPr="0087170A" w:rsidTr="002A37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24"/>
        </w:trPr>
        <w:tc>
          <w:tcPr>
            <w:tcW w:w="1722" w:type="dxa"/>
            <w:tcBorders>
              <w:left w:val="single" w:sz="4" w:space="0" w:color="auto"/>
              <w:bottom w:val="single" w:sz="4" w:space="0" w:color="auto"/>
              <w:right w:val="single" w:sz="4" w:space="0" w:color="auto"/>
            </w:tcBorders>
          </w:tcPr>
          <w:p w:rsidR="00E260BD" w:rsidRPr="0087170A" w:rsidRDefault="00E260BD" w:rsidP="006E7EA0">
            <w:pPr>
              <w:spacing w:line="213"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Mevzuat-Yasal</w:t>
            </w:r>
          </w:p>
        </w:tc>
        <w:tc>
          <w:tcPr>
            <w:tcW w:w="7775" w:type="dxa"/>
            <w:tcBorders>
              <w:left w:val="single" w:sz="4" w:space="0" w:color="auto"/>
              <w:bottom w:val="single" w:sz="4" w:space="0" w:color="auto"/>
              <w:right w:val="single" w:sz="4" w:space="0" w:color="auto"/>
            </w:tcBorders>
          </w:tcPr>
          <w:p w:rsidR="00E260BD" w:rsidRPr="00FC732A" w:rsidRDefault="00E260BD" w:rsidP="000D56CF">
            <w:pPr>
              <w:widowControl/>
              <w:numPr>
                <w:ilvl w:val="0"/>
                <w:numId w:val="58"/>
              </w:numPr>
              <w:tabs>
                <w:tab w:val="left" w:pos="588"/>
              </w:tabs>
              <w:autoSpaceDE/>
              <w:autoSpaceDN/>
              <w:spacing w:after="200" w:line="213" w:lineRule="exact"/>
              <w:ind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Görsel sanatlar,</w:t>
            </w:r>
            <w:r>
              <w:rPr>
                <w:rFonts w:ascii="TeXGyrePagella" w:eastAsia="TeXGyrePagella" w:hAnsi="TeXGyrePagella" w:cs="TeXGyrePagella"/>
                <w:sz w:val="20"/>
                <w:szCs w:val="20"/>
              </w:rPr>
              <w:t xml:space="preserve"> </w:t>
            </w:r>
            <w:r w:rsidRPr="00FC732A">
              <w:rPr>
                <w:rFonts w:ascii="TeXGyrePagella" w:eastAsia="TeXGyrePagella" w:hAnsi="TeXGyrePagella" w:cs="TeXGyrePagella"/>
                <w:sz w:val="20"/>
                <w:szCs w:val="20"/>
              </w:rPr>
              <w:t>Müzik,</w:t>
            </w:r>
            <w:r>
              <w:rPr>
                <w:rFonts w:ascii="TeXGyrePagella" w:eastAsia="TeXGyrePagella" w:hAnsi="TeXGyrePagella" w:cs="TeXGyrePagella"/>
                <w:sz w:val="20"/>
                <w:szCs w:val="20"/>
              </w:rPr>
              <w:t xml:space="preserve"> </w:t>
            </w:r>
            <w:r w:rsidRPr="00FC732A">
              <w:rPr>
                <w:rFonts w:ascii="TeXGyrePagella" w:eastAsia="TeXGyrePagella" w:hAnsi="TeXGyrePagella" w:cs="TeXGyrePagella"/>
                <w:sz w:val="20"/>
                <w:szCs w:val="20"/>
              </w:rPr>
              <w:t>Beden eğitimi ve Oyun derslerine branş</w:t>
            </w:r>
          </w:p>
          <w:p w:rsidR="00E260BD" w:rsidRPr="00FC732A" w:rsidRDefault="00E260BD" w:rsidP="006E7EA0">
            <w:pPr>
              <w:spacing w:before="33"/>
              <w:ind w:left="595"/>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 xml:space="preserve">öğretmenlerinin </w:t>
            </w:r>
            <w:r>
              <w:rPr>
                <w:rFonts w:ascii="TeXGyrePagella" w:eastAsia="TeXGyrePagella" w:hAnsi="TeXGyrePagella" w:cs="TeXGyrePagella"/>
                <w:sz w:val="20"/>
                <w:szCs w:val="20"/>
              </w:rPr>
              <w:t xml:space="preserve"> </w:t>
            </w:r>
            <w:r w:rsidRPr="00FC732A">
              <w:rPr>
                <w:rFonts w:ascii="TeXGyrePagella" w:eastAsia="TeXGyrePagella" w:hAnsi="TeXGyrePagella" w:cs="TeXGyrePagella"/>
                <w:sz w:val="20"/>
                <w:szCs w:val="20"/>
              </w:rPr>
              <w:t>girmemesi.</w:t>
            </w:r>
          </w:p>
          <w:p w:rsidR="00E260BD" w:rsidRPr="00FC732A" w:rsidRDefault="00E260BD" w:rsidP="000D56CF">
            <w:pPr>
              <w:widowControl/>
              <w:numPr>
                <w:ilvl w:val="0"/>
                <w:numId w:val="58"/>
              </w:numPr>
              <w:tabs>
                <w:tab w:val="left" w:pos="588"/>
              </w:tabs>
              <w:autoSpaceDE/>
              <w:autoSpaceDN/>
              <w:spacing w:before="34" w:after="200" w:line="276" w:lineRule="auto"/>
              <w:ind w:hanging="253"/>
              <w:rPr>
                <w:rFonts w:ascii="TeXGyrePagella" w:eastAsia="TeXGyrePagella" w:hAnsi="TeXGyrePagella" w:cs="TeXGyrePagella"/>
                <w:sz w:val="20"/>
                <w:szCs w:val="20"/>
              </w:rPr>
            </w:pPr>
            <w:r w:rsidRPr="00FC732A">
              <w:rPr>
                <w:rFonts w:ascii="TeXGyrePagella" w:eastAsia="TeXGyrePagella" w:hAnsi="TeXGyrePagella" w:cs="TeXGyrePagella"/>
                <w:sz w:val="20"/>
                <w:szCs w:val="20"/>
              </w:rPr>
              <w:t>Dilimizin etkili ve güzel kullanılamaması.</w:t>
            </w:r>
          </w:p>
        </w:tc>
      </w:tr>
      <w:tr w:rsidR="00E260BD" w:rsidRPr="0087170A" w:rsidTr="002A37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67"/>
        </w:trPr>
        <w:tc>
          <w:tcPr>
            <w:tcW w:w="1722" w:type="dxa"/>
            <w:tcBorders>
              <w:top w:val="single" w:sz="4" w:space="0" w:color="auto"/>
              <w:left w:val="single" w:sz="4" w:space="0" w:color="auto"/>
              <w:bottom w:val="single" w:sz="4" w:space="0" w:color="auto"/>
              <w:right w:val="single" w:sz="4" w:space="0" w:color="auto"/>
            </w:tcBorders>
          </w:tcPr>
          <w:p w:rsidR="00E260BD" w:rsidRPr="0087170A" w:rsidRDefault="00E260BD" w:rsidP="006E7EA0">
            <w:pPr>
              <w:spacing w:line="215" w:lineRule="exact"/>
              <w:ind w:left="76"/>
              <w:rPr>
                <w:rFonts w:ascii="TeXGyrePagella" w:eastAsia="TeXGyrePagella" w:hAnsi="TeXGyrePagella" w:cs="TeXGyrePagella"/>
                <w:sz w:val="17"/>
              </w:rPr>
            </w:pPr>
            <w:r w:rsidRPr="0087170A">
              <w:rPr>
                <w:rFonts w:ascii="TeXGyrePagella" w:eastAsia="TeXGyrePagella" w:hAnsi="TeXGyrePagella" w:cs="TeXGyrePagella"/>
                <w:sz w:val="17"/>
              </w:rPr>
              <w:t>Ekolojik</w:t>
            </w:r>
          </w:p>
        </w:tc>
        <w:tc>
          <w:tcPr>
            <w:tcW w:w="7775" w:type="dxa"/>
            <w:tcBorders>
              <w:top w:val="single" w:sz="4" w:space="0" w:color="auto"/>
              <w:left w:val="single" w:sz="4" w:space="0" w:color="auto"/>
              <w:bottom w:val="single" w:sz="4" w:space="0" w:color="auto"/>
              <w:right w:val="single" w:sz="4" w:space="0" w:color="auto"/>
            </w:tcBorders>
          </w:tcPr>
          <w:p w:rsidR="00E260BD" w:rsidRPr="0087170A" w:rsidRDefault="00E260BD" w:rsidP="000D56CF">
            <w:pPr>
              <w:widowControl/>
              <w:numPr>
                <w:ilvl w:val="0"/>
                <w:numId w:val="57"/>
              </w:numPr>
              <w:tabs>
                <w:tab w:val="left" w:pos="588"/>
              </w:tabs>
              <w:autoSpaceDE/>
              <w:autoSpaceDN/>
              <w:spacing w:after="200" w:line="215" w:lineRule="exact"/>
              <w:ind w:hanging="253"/>
              <w:rPr>
                <w:rFonts w:ascii="TeXGyrePagella" w:eastAsia="TeXGyrePagella" w:hAnsi="TeXGyrePagella" w:cs="TeXGyrePagella"/>
                <w:sz w:val="17"/>
              </w:rPr>
            </w:pPr>
            <w:r w:rsidRPr="0087170A">
              <w:rPr>
                <w:rFonts w:ascii="TeXGyrePagella" w:eastAsia="TeXGyrePagella" w:hAnsi="TeXGyrePagella" w:cs="TeXGyrePagella"/>
                <w:sz w:val="17"/>
              </w:rPr>
              <w:t>İlimizin deprem kuşağında yer alması.</w:t>
            </w:r>
          </w:p>
        </w:tc>
      </w:tr>
    </w:tbl>
    <w:p w:rsidR="00E260BD" w:rsidRPr="0087170A" w:rsidRDefault="00E260BD" w:rsidP="00E260BD">
      <w:pPr>
        <w:widowControl/>
        <w:autoSpaceDE/>
        <w:autoSpaceDN/>
        <w:spacing w:before="1" w:after="55" w:line="276" w:lineRule="auto"/>
        <w:rPr>
          <w:rFonts w:ascii="Times New Roman" w:eastAsia="Times New Roman" w:hAnsi="Times New Roman" w:cs="Times New Roman"/>
          <w:b/>
          <w:sz w:val="20"/>
          <w:szCs w:val="20"/>
          <w:lang w:val="en-US"/>
        </w:rPr>
      </w:pPr>
    </w:p>
    <w:p w:rsidR="00474AAC" w:rsidRDefault="00474AAC">
      <w:pPr>
        <w:spacing w:line="360" w:lineRule="auto"/>
        <w:jc w:val="both"/>
        <w:sectPr w:rsidR="00474AAC">
          <w:pgSz w:w="11910" w:h="16840"/>
          <w:pgMar w:top="1320" w:right="400" w:bottom="1280" w:left="460" w:header="0" w:footer="1097" w:gutter="0"/>
          <w:cols w:space="708"/>
        </w:sectPr>
      </w:pPr>
    </w:p>
    <w:p w:rsidR="00474AAC" w:rsidRDefault="00474AAC">
      <w:pPr>
        <w:pStyle w:val="GvdeMetni"/>
        <w:spacing w:before="42"/>
        <w:rPr>
          <w:b/>
          <w:sz w:val="20"/>
        </w:rPr>
      </w:pPr>
    </w:p>
    <w:p w:rsidR="00474AAC" w:rsidRDefault="00B74296" w:rsidP="000D56CF">
      <w:pPr>
        <w:pStyle w:val="Balk3"/>
        <w:numPr>
          <w:ilvl w:val="1"/>
          <w:numId w:val="15"/>
        </w:numPr>
        <w:tabs>
          <w:tab w:val="left" w:pos="1742"/>
        </w:tabs>
        <w:spacing w:before="0"/>
        <w:ind w:left="1742" w:hanging="784"/>
      </w:pPr>
      <w:bookmarkStart w:id="17" w:name="_Toc167269457"/>
      <w:r>
        <w:t>Tespit</w:t>
      </w:r>
      <w:r>
        <w:rPr>
          <w:spacing w:val="-12"/>
        </w:rPr>
        <w:t xml:space="preserve"> </w:t>
      </w:r>
      <w:r>
        <w:t>ve</w:t>
      </w:r>
      <w:r>
        <w:rPr>
          <w:spacing w:val="-10"/>
        </w:rPr>
        <w:t xml:space="preserve"> </w:t>
      </w:r>
      <w:r>
        <w:t>İhtiyaçların</w:t>
      </w:r>
      <w:r>
        <w:rPr>
          <w:spacing w:val="-11"/>
        </w:rPr>
        <w:t xml:space="preserve"> </w:t>
      </w:r>
      <w:r>
        <w:rPr>
          <w:spacing w:val="-2"/>
        </w:rPr>
        <w:t>Belirlenmesi</w:t>
      </w:r>
      <w:bookmarkEnd w:id="17"/>
    </w:p>
    <w:p w:rsidR="00EB740D" w:rsidRDefault="00EB740D" w:rsidP="002A3779">
      <w:pPr>
        <w:pStyle w:val="GvdeMetni"/>
        <w:spacing w:before="143" w:line="276" w:lineRule="auto"/>
        <w:ind w:left="284" w:firstLine="720"/>
        <w:jc w:val="both"/>
      </w:pPr>
      <w:r>
        <w:t>Gelişim ve sorun alanları analizi ile GZFT analizi sonucunda ortaya çıkan sonuçların planın geleceğe yönelim bölümü ile ilişkilendirilmesi ve buradan hareketle hedef, gösterge ve eylemlerin belirlenmesi sağlanmaktadır.</w:t>
      </w:r>
    </w:p>
    <w:p w:rsidR="00474AAC" w:rsidRDefault="00EB740D" w:rsidP="002A3779">
      <w:pPr>
        <w:pStyle w:val="GvdeMetni"/>
        <w:spacing w:before="143" w:line="276" w:lineRule="auto"/>
        <w:ind w:left="284" w:firstLine="720"/>
        <w:jc w:val="both"/>
      </w:pPr>
      <w:r>
        <w:t>Gelişim ve sorun alanları ayrımında eğitim ve öğretim faaliyetlerine ilişkin üç temel tema olan Eğitime Erişim, Eğitimde Kalite ve kurumsal Kapasite kullanılmıştır. Eğitime erişim, öğrencinin eğitim faaliyetine erişmesi ve tamamlamasına ilişkin süreçleri; Eğitimde kalite, öğrencinin akademik başarısı, sosyal ve bilişsel gelişimi ve istihdamı da dâhil olmak üzere eğitim  ve öğretim sürecinin hayata hazırlama evresini; Kurumsal kapasite ise kurumsal yapı, kurum kültürü, donanım, bina gibi eğitim ve öğretim sürecine destek mahiyetinde olan kapasiteyi belirtmektedir.</w:t>
      </w:r>
    </w:p>
    <w:p w:rsidR="00EE7086" w:rsidRDefault="00EE7086" w:rsidP="00EB740D">
      <w:pPr>
        <w:pStyle w:val="GvdeMetni"/>
        <w:spacing w:before="143" w:line="276" w:lineRule="auto"/>
        <w:ind w:firstLine="720"/>
        <w:rPr>
          <w:b/>
        </w:rPr>
      </w:pPr>
    </w:p>
    <w:p w:rsidR="00474AAC" w:rsidRDefault="00B74296">
      <w:pPr>
        <w:ind w:left="958"/>
        <w:jc w:val="both"/>
        <w:rPr>
          <w:b/>
          <w:sz w:val="20"/>
        </w:rPr>
      </w:pPr>
      <w:r>
        <w:rPr>
          <w:b/>
          <w:sz w:val="20"/>
        </w:rPr>
        <w:t>Tablo</w:t>
      </w:r>
      <w:r>
        <w:rPr>
          <w:b/>
          <w:spacing w:val="-6"/>
          <w:sz w:val="20"/>
        </w:rPr>
        <w:t xml:space="preserve"> </w:t>
      </w:r>
      <w:r>
        <w:rPr>
          <w:b/>
          <w:sz w:val="20"/>
        </w:rPr>
        <w:t>23.</w:t>
      </w:r>
      <w:r>
        <w:rPr>
          <w:b/>
          <w:spacing w:val="-7"/>
          <w:sz w:val="20"/>
        </w:rPr>
        <w:t xml:space="preserve"> </w:t>
      </w:r>
      <w:r>
        <w:rPr>
          <w:b/>
          <w:sz w:val="20"/>
        </w:rPr>
        <w:t>Tespit</w:t>
      </w:r>
      <w:r>
        <w:rPr>
          <w:b/>
          <w:spacing w:val="-6"/>
          <w:sz w:val="20"/>
        </w:rPr>
        <w:t xml:space="preserve"> </w:t>
      </w:r>
      <w:r>
        <w:rPr>
          <w:b/>
          <w:sz w:val="20"/>
        </w:rPr>
        <w:t>ve</w:t>
      </w:r>
      <w:r>
        <w:rPr>
          <w:b/>
          <w:spacing w:val="-4"/>
          <w:sz w:val="20"/>
        </w:rPr>
        <w:t xml:space="preserve"> </w:t>
      </w:r>
      <w:r>
        <w:rPr>
          <w:b/>
          <w:sz w:val="20"/>
        </w:rPr>
        <w:t>İhtiyaçları</w:t>
      </w:r>
      <w:r>
        <w:rPr>
          <w:b/>
          <w:spacing w:val="-5"/>
          <w:sz w:val="20"/>
        </w:rPr>
        <w:t xml:space="preserve"> </w:t>
      </w:r>
      <w:r>
        <w:rPr>
          <w:b/>
          <w:spacing w:val="-2"/>
          <w:sz w:val="20"/>
        </w:rPr>
        <w:t>Belirlenmesi</w:t>
      </w: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4"/>
        <w:gridCol w:w="2575"/>
        <w:gridCol w:w="3117"/>
      </w:tblGrid>
      <w:tr w:rsidR="00474AAC">
        <w:trPr>
          <w:trHeight w:val="1645"/>
        </w:trPr>
        <w:tc>
          <w:tcPr>
            <w:tcW w:w="3374" w:type="dxa"/>
            <w:shd w:val="clear" w:color="auto" w:fill="A8D08D"/>
          </w:tcPr>
          <w:p w:rsidR="00474AAC" w:rsidRDefault="00474AAC">
            <w:pPr>
              <w:pStyle w:val="TableParagraph"/>
              <w:rPr>
                <w:b/>
                <w:sz w:val="20"/>
              </w:rPr>
            </w:pPr>
          </w:p>
          <w:p w:rsidR="00474AAC" w:rsidRDefault="00474AAC">
            <w:pPr>
              <w:pStyle w:val="TableParagraph"/>
              <w:spacing w:before="233"/>
              <w:rPr>
                <w:b/>
                <w:sz w:val="20"/>
              </w:rPr>
            </w:pPr>
          </w:p>
          <w:p w:rsidR="00474AAC" w:rsidRDefault="00B74296">
            <w:pPr>
              <w:pStyle w:val="TableParagraph"/>
              <w:ind w:left="107"/>
              <w:rPr>
                <w:b/>
                <w:sz w:val="20"/>
              </w:rPr>
            </w:pPr>
            <w:r>
              <w:rPr>
                <w:b/>
                <w:sz w:val="20"/>
              </w:rPr>
              <w:t>Durum</w:t>
            </w:r>
            <w:r>
              <w:rPr>
                <w:b/>
                <w:spacing w:val="-8"/>
                <w:sz w:val="20"/>
              </w:rPr>
              <w:t xml:space="preserve"> </w:t>
            </w:r>
            <w:r>
              <w:rPr>
                <w:b/>
                <w:sz w:val="20"/>
              </w:rPr>
              <w:t>Analizi</w:t>
            </w:r>
            <w:r>
              <w:rPr>
                <w:b/>
                <w:spacing w:val="-7"/>
                <w:sz w:val="20"/>
              </w:rPr>
              <w:t xml:space="preserve"> </w:t>
            </w:r>
            <w:r>
              <w:rPr>
                <w:b/>
                <w:spacing w:val="-2"/>
                <w:sz w:val="20"/>
              </w:rPr>
              <w:t>Aşamaları</w:t>
            </w:r>
          </w:p>
        </w:tc>
        <w:tc>
          <w:tcPr>
            <w:tcW w:w="2575" w:type="dxa"/>
            <w:shd w:val="clear" w:color="auto" w:fill="A8D08D"/>
          </w:tcPr>
          <w:p w:rsidR="00474AAC" w:rsidRDefault="00474AAC">
            <w:pPr>
              <w:pStyle w:val="TableParagraph"/>
              <w:rPr>
                <w:b/>
                <w:sz w:val="20"/>
              </w:rPr>
            </w:pPr>
          </w:p>
          <w:p w:rsidR="00474AAC" w:rsidRDefault="00474AAC">
            <w:pPr>
              <w:pStyle w:val="TableParagraph"/>
              <w:spacing w:before="233"/>
              <w:rPr>
                <w:b/>
                <w:sz w:val="20"/>
              </w:rPr>
            </w:pPr>
          </w:p>
          <w:p w:rsidR="00474AAC" w:rsidRDefault="00B74296">
            <w:pPr>
              <w:pStyle w:val="TableParagraph"/>
              <w:ind w:left="108"/>
              <w:rPr>
                <w:b/>
                <w:sz w:val="20"/>
              </w:rPr>
            </w:pPr>
            <w:r>
              <w:rPr>
                <w:b/>
                <w:spacing w:val="-2"/>
                <w:sz w:val="20"/>
              </w:rPr>
              <w:t>Tespitler</w:t>
            </w:r>
          </w:p>
        </w:tc>
        <w:tc>
          <w:tcPr>
            <w:tcW w:w="3117" w:type="dxa"/>
            <w:shd w:val="clear" w:color="auto" w:fill="A8D08D"/>
          </w:tcPr>
          <w:p w:rsidR="00474AAC" w:rsidRDefault="00474AAC">
            <w:pPr>
              <w:pStyle w:val="TableParagraph"/>
              <w:rPr>
                <w:b/>
                <w:sz w:val="20"/>
              </w:rPr>
            </w:pPr>
          </w:p>
          <w:p w:rsidR="00474AAC" w:rsidRDefault="00474AAC">
            <w:pPr>
              <w:pStyle w:val="TableParagraph"/>
              <w:spacing w:before="233"/>
              <w:rPr>
                <w:b/>
                <w:sz w:val="20"/>
              </w:rPr>
            </w:pPr>
          </w:p>
          <w:p w:rsidR="00474AAC" w:rsidRDefault="00B74296">
            <w:pPr>
              <w:pStyle w:val="TableParagraph"/>
              <w:ind w:left="108"/>
              <w:rPr>
                <w:b/>
                <w:sz w:val="20"/>
              </w:rPr>
            </w:pPr>
            <w:r>
              <w:rPr>
                <w:b/>
                <w:spacing w:val="-2"/>
                <w:sz w:val="20"/>
              </w:rPr>
              <w:t>İhtiyaçlar</w:t>
            </w:r>
          </w:p>
        </w:tc>
      </w:tr>
      <w:tr w:rsidR="00474AAC">
        <w:trPr>
          <w:trHeight w:val="1053"/>
        </w:trPr>
        <w:tc>
          <w:tcPr>
            <w:tcW w:w="3374" w:type="dxa"/>
            <w:shd w:val="clear" w:color="auto" w:fill="E2EFD9"/>
          </w:tcPr>
          <w:p w:rsidR="00474AAC" w:rsidRDefault="00B74296">
            <w:pPr>
              <w:pStyle w:val="TableParagraph"/>
              <w:spacing w:before="234" w:line="350" w:lineRule="atLeast"/>
              <w:ind w:left="107" w:right="54"/>
              <w:rPr>
                <w:b/>
                <w:sz w:val="20"/>
              </w:rPr>
            </w:pPr>
            <w:r>
              <w:rPr>
                <w:b/>
                <w:sz w:val="20"/>
              </w:rPr>
              <w:t>Uygulanmakta</w:t>
            </w:r>
            <w:r>
              <w:rPr>
                <w:b/>
                <w:spacing w:val="-12"/>
                <w:sz w:val="20"/>
              </w:rPr>
              <w:t xml:space="preserve"> </w:t>
            </w:r>
            <w:r>
              <w:rPr>
                <w:b/>
                <w:sz w:val="20"/>
              </w:rPr>
              <w:t>Olan</w:t>
            </w:r>
            <w:r>
              <w:rPr>
                <w:b/>
                <w:spacing w:val="-11"/>
                <w:sz w:val="20"/>
              </w:rPr>
              <w:t xml:space="preserve"> </w:t>
            </w:r>
            <w:r>
              <w:rPr>
                <w:b/>
                <w:sz w:val="20"/>
              </w:rPr>
              <w:t>Stratejik Planın Değerlendirilmesi</w:t>
            </w:r>
          </w:p>
        </w:tc>
        <w:tc>
          <w:tcPr>
            <w:tcW w:w="2575" w:type="dxa"/>
            <w:shd w:val="clear" w:color="auto" w:fill="E2EFD9"/>
          </w:tcPr>
          <w:p w:rsidR="00474AAC" w:rsidRDefault="00B74296">
            <w:pPr>
              <w:pStyle w:val="TableParagraph"/>
              <w:spacing w:line="357" w:lineRule="auto"/>
              <w:ind w:left="108" w:right="250"/>
              <w:rPr>
                <w:sz w:val="20"/>
              </w:rPr>
            </w:pPr>
            <w:r>
              <w:rPr>
                <w:sz w:val="20"/>
              </w:rPr>
              <w:t>İzleme ve değerlendirme çalışmalarında</w:t>
            </w:r>
            <w:r>
              <w:rPr>
                <w:spacing w:val="-12"/>
                <w:sz w:val="20"/>
              </w:rPr>
              <w:t xml:space="preserve"> </w:t>
            </w:r>
            <w:r>
              <w:rPr>
                <w:sz w:val="20"/>
              </w:rPr>
              <w:t>eksiklikler</w:t>
            </w:r>
          </w:p>
          <w:p w:rsidR="00474AAC" w:rsidRDefault="00B74296">
            <w:pPr>
              <w:pStyle w:val="TableParagraph"/>
              <w:spacing w:before="4"/>
              <w:ind w:left="108"/>
              <w:rPr>
                <w:sz w:val="20"/>
              </w:rPr>
            </w:pPr>
            <w:r>
              <w:rPr>
                <w:spacing w:val="-2"/>
                <w:sz w:val="20"/>
              </w:rPr>
              <w:t>saptanmıştır.</w:t>
            </w:r>
          </w:p>
        </w:tc>
        <w:tc>
          <w:tcPr>
            <w:tcW w:w="3117" w:type="dxa"/>
            <w:shd w:val="clear" w:color="auto" w:fill="E2EFD9"/>
          </w:tcPr>
          <w:p w:rsidR="00474AAC" w:rsidRDefault="00B74296">
            <w:pPr>
              <w:pStyle w:val="TableParagraph"/>
              <w:spacing w:line="357" w:lineRule="auto"/>
              <w:ind w:left="108" w:right="138"/>
              <w:rPr>
                <w:sz w:val="20"/>
              </w:rPr>
            </w:pPr>
            <w:r>
              <w:rPr>
                <w:sz w:val="20"/>
              </w:rPr>
              <w:t>İzleme</w:t>
            </w:r>
            <w:r>
              <w:rPr>
                <w:spacing w:val="-12"/>
                <w:sz w:val="20"/>
              </w:rPr>
              <w:t xml:space="preserve"> </w:t>
            </w:r>
            <w:r>
              <w:rPr>
                <w:sz w:val="20"/>
              </w:rPr>
              <w:t>ve</w:t>
            </w:r>
            <w:r>
              <w:rPr>
                <w:spacing w:val="-11"/>
                <w:sz w:val="20"/>
              </w:rPr>
              <w:t xml:space="preserve"> </w:t>
            </w:r>
            <w:r>
              <w:rPr>
                <w:sz w:val="20"/>
              </w:rPr>
              <w:t>değerlendirme</w:t>
            </w:r>
            <w:r>
              <w:rPr>
                <w:spacing w:val="-11"/>
                <w:sz w:val="20"/>
              </w:rPr>
              <w:t xml:space="preserve"> </w:t>
            </w:r>
            <w:r>
              <w:rPr>
                <w:sz w:val="20"/>
              </w:rPr>
              <w:t>için etkin bir sistem kurulması</w:t>
            </w:r>
          </w:p>
        </w:tc>
      </w:tr>
      <w:tr w:rsidR="00474AAC">
        <w:trPr>
          <w:trHeight w:val="705"/>
        </w:trPr>
        <w:tc>
          <w:tcPr>
            <w:tcW w:w="3374" w:type="dxa"/>
            <w:shd w:val="clear" w:color="auto" w:fill="E2EFD9"/>
          </w:tcPr>
          <w:p w:rsidR="00474AAC" w:rsidRDefault="00474AAC">
            <w:pPr>
              <w:pStyle w:val="TableParagraph"/>
              <w:spacing w:before="117"/>
              <w:rPr>
                <w:b/>
                <w:sz w:val="20"/>
              </w:rPr>
            </w:pPr>
          </w:p>
          <w:p w:rsidR="00474AAC" w:rsidRDefault="00B74296">
            <w:pPr>
              <w:pStyle w:val="TableParagraph"/>
              <w:ind w:left="107"/>
              <w:rPr>
                <w:b/>
                <w:sz w:val="20"/>
              </w:rPr>
            </w:pPr>
            <w:r>
              <w:rPr>
                <w:b/>
                <w:sz w:val="20"/>
              </w:rPr>
              <w:t>Paydaş</w:t>
            </w:r>
            <w:r>
              <w:rPr>
                <w:b/>
                <w:spacing w:val="-9"/>
                <w:sz w:val="20"/>
              </w:rPr>
              <w:t xml:space="preserve"> </w:t>
            </w:r>
            <w:r>
              <w:rPr>
                <w:b/>
                <w:spacing w:val="-2"/>
                <w:sz w:val="20"/>
              </w:rPr>
              <w:t>Analizi</w:t>
            </w:r>
          </w:p>
        </w:tc>
        <w:tc>
          <w:tcPr>
            <w:tcW w:w="2575" w:type="dxa"/>
            <w:shd w:val="clear" w:color="auto" w:fill="E2EFD9"/>
          </w:tcPr>
          <w:p w:rsidR="00474AAC" w:rsidRDefault="00B74296">
            <w:pPr>
              <w:pStyle w:val="TableParagraph"/>
              <w:spacing w:before="1"/>
              <w:ind w:left="108"/>
              <w:rPr>
                <w:sz w:val="20"/>
              </w:rPr>
            </w:pPr>
            <w:r>
              <w:rPr>
                <w:sz w:val="20"/>
              </w:rPr>
              <w:t>Aileler</w:t>
            </w:r>
            <w:r>
              <w:rPr>
                <w:spacing w:val="-6"/>
                <w:sz w:val="20"/>
              </w:rPr>
              <w:t xml:space="preserve"> </w:t>
            </w:r>
            <w:r>
              <w:rPr>
                <w:sz w:val="20"/>
              </w:rPr>
              <w:t>ile</w:t>
            </w:r>
            <w:r>
              <w:rPr>
                <w:spacing w:val="-8"/>
                <w:sz w:val="20"/>
              </w:rPr>
              <w:t xml:space="preserve"> </w:t>
            </w:r>
            <w:r>
              <w:rPr>
                <w:sz w:val="20"/>
              </w:rPr>
              <w:t>iletişim</w:t>
            </w:r>
            <w:r>
              <w:rPr>
                <w:spacing w:val="-5"/>
                <w:sz w:val="20"/>
              </w:rPr>
              <w:t xml:space="preserve"> </w:t>
            </w:r>
            <w:r>
              <w:rPr>
                <w:sz w:val="20"/>
              </w:rPr>
              <w:t>ve</w:t>
            </w:r>
            <w:r>
              <w:rPr>
                <w:spacing w:val="-6"/>
                <w:sz w:val="20"/>
              </w:rPr>
              <w:t xml:space="preserve"> </w:t>
            </w:r>
            <w:r>
              <w:rPr>
                <w:spacing w:val="-5"/>
                <w:sz w:val="20"/>
              </w:rPr>
              <w:t>iş</w:t>
            </w:r>
          </w:p>
          <w:p w:rsidR="00474AAC" w:rsidRDefault="00B74296">
            <w:pPr>
              <w:pStyle w:val="TableParagraph"/>
              <w:spacing w:before="116"/>
              <w:ind w:left="108"/>
              <w:rPr>
                <w:sz w:val="20"/>
              </w:rPr>
            </w:pPr>
            <w:r>
              <w:rPr>
                <w:sz w:val="20"/>
              </w:rPr>
              <w:t>birliği</w:t>
            </w:r>
            <w:r>
              <w:rPr>
                <w:spacing w:val="-10"/>
                <w:sz w:val="20"/>
              </w:rPr>
              <w:t xml:space="preserve"> </w:t>
            </w:r>
            <w:r>
              <w:rPr>
                <w:spacing w:val="-2"/>
                <w:sz w:val="20"/>
              </w:rPr>
              <w:t>yetersizdir.</w:t>
            </w:r>
          </w:p>
        </w:tc>
        <w:tc>
          <w:tcPr>
            <w:tcW w:w="3117" w:type="dxa"/>
            <w:shd w:val="clear" w:color="auto" w:fill="E2EFD9"/>
          </w:tcPr>
          <w:p w:rsidR="00474AAC" w:rsidRDefault="00B74296">
            <w:pPr>
              <w:pStyle w:val="TableParagraph"/>
              <w:spacing w:before="1"/>
              <w:ind w:left="108"/>
              <w:rPr>
                <w:sz w:val="20"/>
              </w:rPr>
            </w:pPr>
            <w:r>
              <w:rPr>
                <w:sz w:val="20"/>
              </w:rPr>
              <w:t>Aileler</w:t>
            </w:r>
            <w:r>
              <w:rPr>
                <w:spacing w:val="-7"/>
                <w:sz w:val="20"/>
              </w:rPr>
              <w:t xml:space="preserve"> </w:t>
            </w:r>
            <w:r>
              <w:rPr>
                <w:sz w:val="20"/>
              </w:rPr>
              <w:t>ile</w:t>
            </w:r>
            <w:r>
              <w:rPr>
                <w:spacing w:val="-8"/>
                <w:sz w:val="20"/>
              </w:rPr>
              <w:t xml:space="preserve"> </w:t>
            </w:r>
            <w:r>
              <w:rPr>
                <w:sz w:val="20"/>
              </w:rPr>
              <w:t>ilişkileri</w:t>
            </w:r>
            <w:r>
              <w:rPr>
                <w:spacing w:val="-7"/>
                <w:sz w:val="20"/>
              </w:rPr>
              <w:t xml:space="preserve"> </w:t>
            </w:r>
            <w:r>
              <w:rPr>
                <w:spacing w:val="-2"/>
                <w:sz w:val="20"/>
              </w:rPr>
              <w:t>güçlendirecek</w:t>
            </w:r>
          </w:p>
          <w:p w:rsidR="00474AAC" w:rsidRDefault="00B74296">
            <w:pPr>
              <w:pStyle w:val="TableParagraph"/>
              <w:spacing w:before="116"/>
              <w:ind w:left="108"/>
              <w:rPr>
                <w:sz w:val="20"/>
              </w:rPr>
            </w:pPr>
            <w:r>
              <w:rPr>
                <w:sz w:val="20"/>
              </w:rPr>
              <w:t>bir</w:t>
            </w:r>
            <w:r>
              <w:rPr>
                <w:spacing w:val="-10"/>
                <w:sz w:val="20"/>
              </w:rPr>
              <w:t xml:space="preserve"> </w:t>
            </w:r>
            <w:r>
              <w:rPr>
                <w:sz w:val="20"/>
              </w:rPr>
              <w:t>ekosistemin</w:t>
            </w:r>
            <w:r>
              <w:rPr>
                <w:spacing w:val="-10"/>
                <w:sz w:val="20"/>
              </w:rPr>
              <w:t xml:space="preserve"> </w:t>
            </w:r>
            <w:r>
              <w:rPr>
                <w:spacing w:val="-2"/>
                <w:sz w:val="20"/>
              </w:rPr>
              <w:t>kurulması</w:t>
            </w:r>
          </w:p>
        </w:tc>
      </w:tr>
      <w:tr w:rsidR="00474AAC">
        <w:trPr>
          <w:trHeight w:val="1641"/>
        </w:trPr>
        <w:tc>
          <w:tcPr>
            <w:tcW w:w="3374" w:type="dxa"/>
            <w:shd w:val="clear" w:color="auto" w:fill="E2EFD9"/>
          </w:tcPr>
          <w:p w:rsidR="00474AAC" w:rsidRDefault="00474AAC">
            <w:pPr>
              <w:pStyle w:val="TableParagraph"/>
              <w:rPr>
                <w:b/>
                <w:sz w:val="20"/>
              </w:rPr>
            </w:pPr>
          </w:p>
          <w:p w:rsidR="00474AAC" w:rsidRDefault="00474AAC">
            <w:pPr>
              <w:pStyle w:val="TableParagraph"/>
              <w:spacing w:before="233"/>
              <w:rPr>
                <w:b/>
                <w:sz w:val="20"/>
              </w:rPr>
            </w:pPr>
          </w:p>
          <w:p w:rsidR="00474AAC" w:rsidRDefault="00B74296">
            <w:pPr>
              <w:pStyle w:val="TableParagraph"/>
              <w:ind w:left="107"/>
              <w:rPr>
                <w:b/>
                <w:sz w:val="20"/>
              </w:rPr>
            </w:pPr>
            <w:r>
              <w:rPr>
                <w:b/>
                <w:sz w:val="20"/>
              </w:rPr>
              <w:t>Okul</w:t>
            </w:r>
            <w:r>
              <w:rPr>
                <w:b/>
                <w:spacing w:val="-4"/>
                <w:sz w:val="20"/>
              </w:rPr>
              <w:t xml:space="preserve"> </w:t>
            </w:r>
            <w:r>
              <w:rPr>
                <w:b/>
                <w:sz w:val="20"/>
              </w:rPr>
              <w:t>İçi</w:t>
            </w:r>
            <w:r>
              <w:rPr>
                <w:b/>
                <w:spacing w:val="-6"/>
                <w:sz w:val="20"/>
              </w:rPr>
              <w:t xml:space="preserve"> </w:t>
            </w:r>
            <w:r>
              <w:rPr>
                <w:b/>
                <w:spacing w:val="-2"/>
                <w:sz w:val="20"/>
              </w:rPr>
              <w:t>Analiz</w:t>
            </w:r>
          </w:p>
        </w:tc>
        <w:tc>
          <w:tcPr>
            <w:tcW w:w="2575" w:type="dxa"/>
            <w:shd w:val="clear" w:color="auto" w:fill="E2EFD9"/>
          </w:tcPr>
          <w:p w:rsidR="00474AAC" w:rsidRDefault="00B74296">
            <w:pPr>
              <w:pStyle w:val="TableParagraph"/>
              <w:spacing w:line="360" w:lineRule="auto"/>
              <w:ind w:left="108" w:right="52"/>
              <w:rPr>
                <w:sz w:val="20"/>
              </w:rPr>
            </w:pPr>
            <w:r>
              <w:rPr>
                <w:sz w:val="20"/>
              </w:rPr>
              <w:t>Öğrencilerin</w:t>
            </w:r>
            <w:r>
              <w:rPr>
                <w:spacing w:val="-1"/>
                <w:sz w:val="20"/>
              </w:rPr>
              <w:t xml:space="preserve"> </w:t>
            </w:r>
            <w:r>
              <w:rPr>
                <w:sz w:val="20"/>
              </w:rPr>
              <w:t>öğrenme stilleri</w:t>
            </w:r>
            <w:r>
              <w:rPr>
                <w:spacing w:val="-12"/>
                <w:sz w:val="20"/>
              </w:rPr>
              <w:t xml:space="preserve"> </w:t>
            </w:r>
            <w:r>
              <w:rPr>
                <w:sz w:val="20"/>
              </w:rPr>
              <w:t>arasında</w:t>
            </w:r>
            <w:r>
              <w:rPr>
                <w:spacing w:val="-11"/>
                <w:sz w:val="20"/>
              </w:rPr>
              <w:t xml:space="preserve"> </w:t>
            </w:r>
            <w:r>
              <w:rPr>
                <w:sz w:val="20"/>
              </w:rPr>
              <w:t>en</w:t>
            </w:r>
            <w:r>
              <w:rPr>
                <w:spacing w:val="-11"/>
                <w:sz w:val="20"/>
              </w:rPr>
              <w:t xml:space="preserve"> </w:t>
            </w:r>
            <w:r>
              <w:rPr>
                <w:sz w:val="20"/>
              </w:rPr>
              <w:t xml:space="preserve">yüksek yüzde (%80) sosyal </w:t>
            </w:r>
            <w:r>
              <w:rPr>
                <w:spacing w:val="-2"/>
                <w:sz w:val="20"/>
              </w:rPr>
              <w:t>öğrenmedir.</w:t>
            </w:r>
          </w:p>
        </w:tc>
        <w:tc>
          <w:tcPr>
            <w:tcW w:w="3117" w:type="dxa"/>
            <w:shd w:val="clear" w:color="auto" w:fill="E2EFD9"/>
          </w:tcPr>
          <w:p w:rsidR="00474AAC" w:rsidRDefault="00B74296">
            <w:pPr>
              <w:pStyle w:val="TableParagraph"/>
              <w:spacing w:line="357" w:lineRule="auto"/>
              <w:ind w:left="108"/>
              <w:rPr>
                <w:sz w:val="20"/>
              </w:rPr>
            </w:pPr>
            <w:r>
              <w:rPr>
                <w:sz w:val="20"/>
              </w:rPr>
              <w:t>İş</w:t>
            </w:r>
            <w:r>
              <w:rPr>
                <w:spacing w:val="-12"/>
                <w:sz w:val="20"/>
              </w:rPr>
              <w:t xml:space="preserve"> </w:t>
            </w:r>
            <w:r>
              <w:rPr>
                <w:sz w:val="20"/>
              </w:rPr>
              <w:t>birlikçi</w:t>
            </w:r>
            <w:r>
              <w:rPr>
                <w:spacing w:val="-11"/>
                <w:sz w:val="20"/>
              </w:rPr>
              <w:t xml:space="preserve"> </w:t>
            </w:r>
            <w:r>
              <w:rPr>
                <w:sz w:val="20"/>
              </w:rPr>
              <w:t>öğretim</w:t>
            </w:r>
            <w:r>
              <w:rPr>
                <w:spacing w:val="-11"/>
                <w:sz w:val="20"/>
              </w:rPr>
              <w:t xml:space="preserve"> </w:t>
            </w:r>
            <w:r>
              <w:rPr>
                <w:sz w:val="20"/>
              </w:rPr>
              <w:t>tekniklerine ağırlık verilmesi</w:t>
            </w:r>
          </w:p>
        </w:tc>
      </w:tr>
    </w:tbl>
    <w:p w:rsidR="00474AAC" w:rsidRDefault="00474AAC">
      <w:pPr>
        <w:spacing w:line="357" w:lineRule="auto"/>
        <w:rPr>
          <w:sz w:val="20"/>
        </w:rPr>
        <w:sectPr w:rsidR="00474AAC" w:rsidSect="002A3779">
          <w:pgSz w:w="11910" w:h="16840"/>
          <w:pgMar w:top="1320" w:right="853" w:bottom="1280" w:left="460" w:header="0" w:footer="1097" w:gutter="0"/>
          <w:cols w:space="708"/>
        </w:sectPr>
      </w:pPr>
    </w:p>
    <w:p w:rsidR="00474AAC" w:rsidRPr="006E4B9A" w:rsidRDefault="00B74296" w:rsidP="000D56CF">
      <w:pPr>
        <w:pStyle w:val="Balk2"/>
        <w:numPr>
          <w:ilvl w:val="0"/>
          <w:numId w:val="15"/>
        </w:numPr>
        <w:tabs>
          <w:tab w:val="left" w:pos="1677"/>
        </w:tabs>
        <w:ind w:left="1677" w:hanging="359"/>
        <w:jc w:val="both"/>
      </w:pPr>
      <w:bookmarkStart w:id="18" w:name="_Toc167269458"/>
      <w:r>
        <w:lastRenderedPageBreak/>
        <w:t>GELECEĞE</w:t>
      </w:r>
      <w:r>
        <w:rPr>
          <w:spacing w:val="-3"/>
        </w:rPr>
        <w:t xml:space="preserve"> </w:t>
      </w:r>
      <w:r>
        <w:rPr>
          <w:spacing w:val="-4"/>
        </w:rPr>
        <w:t>BAKIŞ</w:t>
      </w:r>
      <w:bookmarkEnd w:id="18"/>
    </w:p>
    <w:p w:rsidR="006E4B9A" w:rsidRDefault="006E4B9A" w:rsidP="006E4B9A">
      <w:pPr>
        <w:pStyle w:val="Balk2"/>
        <w:tabs>
          <w:tab w:val="left" w:pos="1677"/>
        </w:tabs>
        <w:ind w:firstLine="0"/>
        <w:jc w:val="right"/>
      </w:pPr>
    </w:p>
    <w:p w:rsidR="006E4B9A" w:rsidRDefault="006E4B9A" w:rsidP="00892593">
      <w:pPr>
        <w:spacing w:line="360" w:lineRule="auto"/>
        <w:ind w:left="567" w:right="702"/>
        <w:jc w:val="both"/>
        <w:rPr>
          <w:sz w:val="24"/>
          <w:szCs w:val="24"/>
        </w:rPr>
      </w:pPr>
      <w:r w:rsidRPr="006E4B9A">
        <w:rPr>
          <w:sz w:val="24"/>
          <w:szCs w:val="24"/>
        </w:rPr>
        <w:t xml:space="preserve"> </w:t>
      </w:r>
      <w:r>
        <w:rPr>
          <w:sz w:val="24"/>
          <w:szCs w:val="24"/>
        </w:rPr>
        <w:tab/>
      </w:r>
      <w:r w:rsidRPr="006E4B9A">
        <w:rPr>
          <w:sz w:val="24"/>
          <w:szCs w:val="24"/>
        </w:rPr>
        <w:t xml:space="preserve"> Okul Müdürlüğümüzün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w:t>
      </w:r>
      <w:r>
        <w:rPr>
          <w:sz w:val="24"/>
          <w:szCs w:val="24"/>
        </w:rPr>
        <w:t xml:space="preserve"> </w:t>
      </w:r>
      <w:r w:rsidRPr="006E4B9A">
        <w:rPr>
          <w:sz w:val="24"/>
          <w:szCs w:val="24"/>
        </w:rPr>
        <w:t>Okulumuz üst kurulana sunulmuş ve üst kurul tarafından onaylanmıştır.</w:t>
      </w:r>
    </w:p>
    <w:p w:rsidR="002A3779" w:rsidRPr="006E4B9A" w:rsidRDefault="002A3779" w:rsidP="006E4B9A">
      <w:pPr>
        <w:spacing w:line="360" w:lineRule="auto"/>
        <w:jc w:val="both"/>
        <w:rPr>
          <w:sz w:val="24"/>
          <w:szCs w:val="24"/>
        </w:rPr>
      </w:pPr>
    </w:p>
    <w:p w:rsidR="00474AAC" w:rsidRDefault="00B74296" w:rsidP="000D56CF">
      <w:pPr>
        <w:pStyle w:val="Balk3"/>
        <w:numPr>
          <w:ilvl w:val="1"/>
          <w:numId w:val="15"/>
        </w:numPr>
        <w:tabs>
          <w:tab w:val="left" w:pos="1484"/>
        </w:tabs>
        <w:ind w:left="1484" w:hanging="526"/>
      </w:pPr>
      <w:bookmarkStart w:id="19" w:name="_Toc167269459"/>
      <w:r>
        <w:rPr>
          <w:spacing w:val="-2"/>
        </w:rPr>
        <w:t>Misyon</w:t>
      </w:r>
      <w:bookmarkEnd w:id="19"/>
    </w:p>
    <w:p w:rsidR="006E4B9A" w:rsidRDefault="006E4B9A">
      <w:pPr>
        <w:pStyle w:val="GvdeMetni"/>
        <w:spacing w:before="118" w:line="360" w:lineRule="auto"/>
        <w:ind w:left="958" w:right="1015"/>
        <w:jc w:val="both"/>
      </w:pPr>
    </w:p>
    <w:p w:rsidR="006E4B9A" w:rsidRDefault="006E4B9A">
      <w:pPr>
        <w:pStyle w:val="GvdeMetni"/>
        <w:spacing w:before="118" w:line="360" w:lineRule="auto"/>
        <w:ind w:left="958" w:right="1015"/>
        <w:jc w:val="both"/>
      </w:pPr>
      <w:r>
        <w:rPr>
          <w:noProof/>
          <w:lang w:eastAsia="tr-TR"/>
        </w:rPr>
        <w:drawing>
          <wp:inline distT="0" distB="0" distL="0" distR="0" wp14:anchorId="52E421A7" wp14:editId="14EBDB30">
            <wp:extent cx="2542540" cy="225552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2540" cy="2255520"/>
                    </a:xfrm>
                    <a:prstGeom prst="rect">
                      <a:avLst/>
                    </a:prstGeom>
                    <a:noFill/>
                  </pic:spPr>
                </pic:pic>
              </a:graphicData>
            </a:graphic>
          </wp:inline>
        </w:drawing>
      </w:r>
    </w:p>
    <w:p w:rsidR="006E4B9A" w:rsidRDefault="006E4B9A" w:rsidP="006E4B9A">
      <w:pPr>
        <w:spacing w:line="360" w:lineRule="auto"/>
        <w:jc w:val="both"/>
        <w:rPr>
          <w:sz w:val="24"/>
          <w:szCs w:val="24"/>
        </w:rPr>
      </w:pPr>
      <w:r w:rsidRPr="006E4B9A">
        <w:rPr>
          <w:sz w:val="24"/>
          <w:szCs w:val="24"/>
        </w:rPr>
        <w:t xml:space="preserve">    </w:t>
      </w:r>
    </w:p>
    <w:p w:rsidR="00474AAC" w:rsidRPr="006E4B9A" w:rsidRDefault="006E4B9A" w:rsidP="00892593">
      <w:pPr>
        <w:spacing w:line="360" w:lineRule="auto"/>
        <w:ind w:left="567" w:right="702"/>
        <w:jc w:val="both"/>
        <w:rPr>
          <w:sz w:val="24"/>
          <w:szCs w:val="24"/>
        </w:rPr>
        <w:sectPr w:rsidR="00474AAC" w:rsidRPr="006E4B9A">
          <w:pgSz w:w="11910" w:h="16840"/>
          <w:pgMar w:top="1320" w:right="400" w:bottom="1280" w:left="460" w:header="0" w:footer="1097" w:gutter="0"/>
          <w:cols w:space="708"/>
        </w:sectPr>
      </w:pPr>
      <w:r>
        <w:rPr>
          <w:sz w:val="24"/>
          <w:szCs w:val="24"/>
        </w:rPr>
        <w:t>Şehit Nihat Akbaş İlk/Ortaokulu</w:t>
      </w:r>
      <w:r w:rsidRPr="006E4B9A">
        <w:rPr>
          <w:sz w:val="24"/>
          <w:szCs w:val="24"/>
        </w:rPr>
        <w:t xml:space="preserve"> olarak her bir öğrencimizin eşsiz potansiyelini keşfetmesine ve geliştirmesine olanak sağlayarak, onları bilgiye dayalı, düşünceli ve değerlerine bağlı bireyler olarak yetiştirmeyi amaçlıyoruz.</w:t>
      </w:r>
      <w:r>
        <w:rPr>
          <w:sz w:val="24"/>
          <w:szCs w:val="24"/>
        </w:rPr>
        <w:t xml:space="preserve"> </w:t>
      </w:r>
      <w:r w:rsidRPr="006E4B9A">
        <w:rPr>
          <w:sz w:val="24"/>
          <w:szCs w:val="24"/>
        </w:rPr>
        <w:t>Bunun yanında etik değerlerimizi, insanlık erdemlerimizi de öğretmeyi amaçlıyoruz.</w:t>
      </w:r>
    </w:p>
    <w:p w:rsidR="00474AAC" w:rsidRDefault="00474AAC">
      <w:pPr>
        <w:pStyle w:val="GvdeMetni"/>
        <w:spacing w:before="1"/>
      </w:pPr>
    </w:p>
    <w:p w:rsidR="00474AAC" w:rsidRDefault="00B74296" w:rsidP="000D56CF">
      <w:pPr>
        <w:pStyle w:val="Balk3"/>
        <w:numPr>
          <w:ilvl w:val="1"/>
          <w:numId w:val="15"/>
        </w:numPr>
        <w:tabs>
          <w:tab w:val="left" w:pos="1484"/>
        </w:tabs>
        <w:spacing w:before="0"/>
        <w:ind w:left="1484" w:hanging="526"/>
      </w:pPr>
      <w:bookmarkStart w:id="20" w:name="_Toc167269460"/>
      <w:r>
        <w:rPr>
          <w:spacing w:val="-2"/>
        </w:rPr>
        <w:t>Vizyon</w:t>
      </w:r>
      <w:bookmarkEnd w:id="20"/>
    </w:p>
    <w:p w:rsidR="00474AAC" w:rsidRDefault="006E4B9A" w:rsidP="006E4B9A">
      <w:pPr>
        <w:pStyle w:val="GvdeMetni"/>
        <w:spacing w:before="119" w:line="360" w:lineRule="auto"/>
        <w:ind w:left="958" w:right="1017"/>
        <w:jc w:val="both"/>
      </w:pPr>
      <w:r>
        <w:rPr>
          <w:noProof/>
          <w:lang w:eastAsia="tr-TR"/>
        </w:rPr>
        <w:drawing>
          <wp:inline distT="0" distB="0" distL="0" distR="0" wp14:anchorId="591627DF">
            <wp:extent cx="2956560" cy="2091055"/>
            <wp:effectExtent l="0" t="0" r="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6560" cy="2091055"/>
                    </a:xfrm>
                    <a:prstGeom prst="rect">
                      <a:avLst/>
                    </a:prstGeom>
                    <a:noFill/>
                  </pic:spPr>
                </pic:pic>
              </a:graphicData>
            </a:graphic>
          </wp:inline>
        </w:drawing>
      </w:r>
    </w:p>
    <w:p w:rsidR="00474AAC" w:rsidRDefault="00474AAC"/>
    <w:p w:rsidR="006E4B9A" w:rsidRDefault="006E4B9A"/>
    <w:p w:rsidR="006E4B9A" w:rsidRDefault="006E4B9A"/>
    <w:p w:rsidR="006E4B9A" w:rsidRDefault="006E4B9A" w:rsidP="006E4B9A"/>
    <w:p w:rsidR="002A3779" w:rsidRDefault="006E4B9A" w:rsidP="00892593">
      <w:pPr>
        <w:spacing w:line="360" w:lineRule="auto"/>
        <w:ind w:left="426" w:right="702" w:hanging="426"/>
        <w:jc w:val="both"/>
      </w:pPr>
      <w:r>
        <w:t xml:space="preserve">   </w:t>
      </w:r>
      <w:r>
        <w:tab/>
        <w:t xml:space="preserve"> Bilimsel çalışmalardan, sanat ve sportif faaliyetlere kadar uzanan geniş bir alan da özgün araştırmaları, buluşları, projeleri, beceri tabanlı uygulamaları ve farkındalık eğitimleri gibi vatandaş odaklı hizmetleri esas alan, öğrenmeyi öğreterek, milletine, vatanına ve Atatürk ilkelerine bağlı; milli, manevi ve kültürel değerlerine  sahip çıkan ve geliştiren; ülkesinin çağdaş dünyada yerini almasını sağlayan, üretken bireyler yetiştirmektir.</w:t>
      </w:r>
      <w:r w:rsidR="002A3779">
        <w:t xml:space="preserve">    </w:t>
      </w:r>
    </w:p>
    <w:p w:rsidR="002A3779" w:rsidRDefault="002A3779" w:rsidP="002A3779">
      <w:pPr>
        <w:spacing w:line="360" w:lineRule="auto"/>
        <w:jc w:val="both"/>
      </w:pPr>
    </w:p>
    <w:p w:rsidR="006E4B9A" w:rsidRPr="002A3779" w:rsidRDefault="002A3779" w:rsidP="002A3779">
      <w:pPr>
        <w:spacing w:line="360" w:lineRule="auto"/>
        <w:jc w:val="both"/>
        <w:rPr>
          <w:b/>
        </w:rPr>
      </w:pPr>
      <w:r>
        <w:rPr>
          <w:b/>
        </w:rPr>
        <w:t xml:space="preserve">        </w:t>
      </w:r>
      <w:r w:rsidR="00B74296" w:rsidRPr="002A3779">
        <w:rPr>
          <w:b/>
        </w:rPr>
        <w:t>Temel</w:t>
      </w:r>
      <w:r w:rsidR="00B74296" w:rsidRPr="002A3779">
        <w:rPr>
          <w:b/>
          <w:spacing w:val="-13"/>
        </w:rPr>
        <w:t xml:space="preserve"> </w:t>
      </w:r>
      <w:r w:rsidR="00B74296" w:rsidRPr="002A3779">
        <w:rPr>
          <w:b/>
          <w:spacing w:val="-2"/>
        </w:rPr>
        <w:t>Değerler</w:t>
      </w:r>
    </w:p>
    <w:tbl>
      <w:tblPr>
        <w:tblW w:w="9473"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336"/>
        <w:gridCol w:w="9137"/>
      </w:tblGrid>
      <w:tr w:rsidR="006E4B9A" w:rsidRPr="00F622F8" w:rsidTr="00892593">
        <w:trPr>
          <w:trHeight w:val="376"/>
        </w:trPr>
        <w:tc>
          <w:tcPr>
            <w:tcW w:w="9473" w:type="dxa"/>
            <w:gridSpan w:val="2"/>
            <w:shd w:val="clear" w:color="auto" w:fill="D6E3BC" w:themeFill="accent3" w:themeFillTint="66"/>
          </w:tcPr>
          <w:p w:rsidR="006E4B9A" w:rsidRPr="00F622F8" w:rsidRDefault="006E4B9A" w:rsidP="006E7EA0">
            <w:pPr>
              <w:spacing w:before="100" w:beforeAutospacing="1" w:after="100" w:afterAutospacing="1" w:line="360" w:lineRule="auto"/>
              <w:rPr>
                <w:rFonts w:ascii="Times New Roman" w:hAnsi="Times New Roman"/>
                <w:b/>
                <w:bCs/>
                <w:color w:val="000000"/>
                <w:sz w:val="24"/>
                <w:szCs w:val="24"/>
              </w:rPr>
            </w:pPr>
            <w:r w:rsidRPr="00F622F8">
              <w:rPr>
                <w:rFonts w:ascii="Times New Roman" w:hAnsi="Times New Roman"/>
                <w:b/>
                <w:bCs/>
                <w:color w:val="000000"/>
                <w:sz w:val="24"/>
                <w:szCs w:val="24"/>
              </w:rPr>
              <w:t>İlkelerimiz</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1</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Paydaşlar eşitlikten yararlanır.</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2</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Paydaşların yöneltilmesi yapılır.</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3</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Paydaşlara fırsat eşitliği tanınır.</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4</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Veli-Öğrenci-Öğretmenin işbirliği içinde çalışmaları sağlanır.</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5</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Değişim ve yenileşme uyum.</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6</w:t>
            </w:r>
          </w:p>
        </w:tc>
        <w:tc>
          <w:tcPr>
            <w:tcW w:w="9214" w:type="dxa"/>
            <w:shd w:val="clear" w:color="auto" w:fill="FFFFFF"/>
          </w:tcPr>
          <w:p w:rsidR="006E4B9A" w:rsidRPr="00F622F8" w:rsidRDefault="006E4B9A" w:rsidP="006E7EA0">
            <w:pPr>
              <w:pStyle w:val="AralkYok"/>
              <w:rPr>
                <w:sz w:val="24"/>
                <w:szCs w:val="24"/>
              </w:rPr>
            </w:pPr>
            <w:r>
              <w:rPr>
                <w:sz w:val="24"/>
                <w:szCs w:val="24"/>
              </w:rPr>
              <w:t xml:space="preserve">Açıklık ve </w:t>
            </w:r>
            <w:r w:rsidRPr="00F622F8">
              <w:rPr>
                <w:sz w:val="24"/>
                <w:szCs w:val="24"/>
              </w:rPr>
              <w:t>erişebilirlik.</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7</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Katılım ve sorumluluk bir arada değerlendirilir.</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8</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Sürekli ve sağlıklı iletişim.</w:t>
            </w:r>
          </w:p>
        </w:tc>
      </w:tr>
      <w:tr w:rsidR="006E4B9A" w:rsidRPr="00F622F8" w:rsidTr="002A3779">
        <w:trPr>
          <w:trHeight w:val="376"/>
        </w:trPr>
        <w:tc>
          <w:tcPr>
            <w:tcW w:w="259" w:type="dxa"/>
            <w:shd w:val="clear" w:color="auto" w:fill="FFFFFF"/>
          </w:tcPr>
          <w:p w:rsidR="006E4B9A" w:rsidRPr="00F622F8" w:rsidRDefault="006E4B9A" w:rsidP="006E7EA0">
            <w:pPr>
              <w:pStyle w:val="AralkYok"/>
              <w:rPr>
                <w:sz w:val="24"/>
                <w:szCs w:val="24"/>
              </w:rPr>
            </w:pPr>
            <w:r w:rsidRPr="00F622F8">
              <w:rPr>
                <w:sz w:val="24"/>
                <w:szCs w:val="24"/>
              </w:rPr>
              <w:t>9</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Hesap verebilirlik.</w:t>
            </w:r>
          </w:p>
        </w:tc>
      </w:tr>
    </w:tbl>
    <w:p w:rsidR="006E4B9A" w:rsidRDefault="006E4B9A" w:rsidP="006E4B9A">
      <w:pPr>
        <w:pStyle w:val="ListeParagraf"/>
        <w:spacing w:line="360" w:lineRule="auto"/>
        <w:ind w:left="1511" w:firstLine="0"/>
        <w:jc w:val="center"/>
        <w:rPr>
          <w:rFonts w:ascii="Times New Roman" w:hAnsi="Times New Roman"/>
        </w:rPr>
      </w:pPr>
    </w:p>
    <w:p w:rsidR="002A3779" w:rsidRDefault="002A3779" w:rsidP="006E4B9A">
      <w:pPr>
        <w:pStyle w:val="ListeParagraf"/>
        <w:spacing w:line="360" w:lineRule="auto"/>
        <w:ind w:left="1511" w:firstLine="0"/>
        <w:jc w:val="center"/>
        <w:rPr>
          <w:rFonts w:ascii="Times New Roman" w:hAnsi="Times New Roman"/>
        </w:rPr>
      </w:pPr>
    </w:p>
    <w:p w:rsidR="002A3779" w:rsidRDefault="002A3779" w:rsidP="006E4B9A">
      <w:pPr>
        <w:pStyle w:val="ListeParagraf"/>
        <w:spacing w:line="360" w:lineRule="auto"/>
        <w:ind w:left="1511" w:firstLine="0"/>
        <w:jc w:val="center"/>
        <w:rPr>
          <w:rFonts w:ascii="Times New Roman" w:hAnsi="Times New Roman"/>
        </w:rPr>
      </w:pPr>
    </w:p>
    <w:p w:rsidR="002A3779" w:rsidRDefault="002A3779" w:rsidP="006E4B9A">
      <w:pPr>
        <w:pStyle w:val="ListeParagraf"/>
        <w:spacing w:line="360" w:lineRule="auto"/>
        <w:ind w:left="1511" w:firstLine="0"/>
        <w:jc w:val="center"/>
        <w:rPr>
          <w:rFonts w:ascii="Times New Roman" w:hAnsi="Times New Roman"/>
        </w:rPr>
      </w:pPr>
    </w:p>
    <w:p w:rsidR="006E4B9A" w:rsidRPr="006E4B9A" w:rsidRDefault="006E4B9A" w:rsidP="006E4B9A">
      <w:pPr>
        <w:pStyle w:val="ListeParagraf"/>
        <w:spacing w:line="360" w:lineRule="auto"/>
        <w:ind w:left="1511" w:firstLine="0"/>
        <w:jc w:val="center"/>
        <w:rPr>
          <w:rFonts w:ascii="Times New Roman" w:hAnsi="Times New Roman"/>
        </w:rPr>
      </w:pPr>
    </w:p>
    <w:tbl>
      <w:tblPr>
        <w:tblW w:w="9473"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436"/>
        <w:gridCol w:w="9037"/>
      </w:tblGrid>
      <w:tr w:rsidR="006E4B9A" w:rsidRPr="00F622F8" w:rsidTr="00892593">
        <w:trPr>
          <w:trHeight w:val="448"/>
        </w:trPr>
        <w:tc>
          <w:tcPr>
            <w:tcW w:w="9473" w:type="dxa"/>
            <w:gridSpan w:val="2"/>
            <w:shd w:val="clear" w:color="auto" w:fill="D6E3BC" w:themeFill="accent3" w:themeFillTint="66"/>
          </w:tcPr>
          <w:p w:rsidR="006E4B9A" w:rsidRPr="00F622F8" w:rsidRDefault="006E4B9A" w:rsidP="006E7EA0">
            <w:pPr>
              <w:pStyle w:val="AralkYok"/>
              <w:rPr>
                <w:b/>
                <w:sz w:val="24"/>
                <w:szCs w:val="24"/>
              </w:rPr>
            </w:pPr>
            <w:r w:rsidRPr="00F622F8">
              <w:rPr>
                <w:b/>
                <w:sz w:val="24"/>
                <w:szCs w:val="24"/>
              </w:rPr>
              <w:t>Temel Değerlerimiz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1</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Ülkemizin geleceğinden sorumluyuz.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2</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Eğitime yapılan yardımı kutsal sayar ve her türlü desteği veririz.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3</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Toplam Kalite Yönetimi felsefesini benimseriz.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4</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Kurumda çalışan herkesin katılımı ile sürecin devamlı olarak iyileştirileceğine ve geliştirileceğine inanırız.</w:t>
            </w:r>
          </w:p>
        </w:tc>
      </w:tr>
      <w:tr w:rsidR="006E4B9A" w:rsidRPr="00F622F8" w:rsidTr="002A3779">
        <w:trPr>
          <w:trHeight w:val="477"/>
        </w:trPr>
        <w:tc>
          <w:tcPr>
            <w:tcW w:w="259" w:type="dxa"/>
            <w:shd w:val="clear" w:color="auto" w:fill="FFFFFF"/>
          </w:tcPr>
          <w:p w:rsidR="006E4B9A" w:rsidRPr="00226F02" w:rsidRDefault="006E4B9A" w:rsidP="006E7EA0">
            <w:pPr>
              <w:pStyle w:val="AralkYok"/>
            </w:pPr>
            <w:r>
              <w:t>5</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Sağlıklı bir çalışma ortamı içerisinde çalışanları tanıyarak fikirlerine değer verir ve işimizi önemseriz.</w:t>
            </w:r>
          </w:p>
        </w:tc>
      </w:tr>
      <w:tr w:rsidR="006E4B9A" w:rsidRPr="00F622F8" w:rsidTr="002A3779">
        <w:trPr>
          <w:trHeight w:val="477"/>
        </w:trPr>
        <w:tc>
          <w:tcPr>
            <w:tcW w:w="259" w:type="dxa"/>
            <w:shd w:val="clear" w:color="auto" w:fill="FFFFFF"/>
          </w:tcPr>
          <w:p w:rsidR="006E4B9A" w:rsidRPr="00226F02" w:rsidRDefault="006E4B9A" w:rsidP="006E7EA0">
            <w:pPr>
              <w:pStyle w:val="AralkYok"/>
            </w:pPr>
            <w:r>
              <w:t>6</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Mevcut ve potansiyel hizmet bekleyenlerin ihtiyaçlarına odaklanırız.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7</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Kendimizi geliştirmeye önem verir, yenilikçi fikirlerden yararlanırız.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8</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Öğrencilerin, öğrenmeyi öğrenmesi ilk hedefimizdir.</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9</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Okulumuzla ve öğrencilerimizle gurur duyarız.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10</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Öğrencilerimizi, yaratıcı yönlerinin gelişmesi için teşvik ederiz.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11</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Öğrenme problemi olan öğrencilerimiz için özel destek programları hazırlarız.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12</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Biz, birbirimize ve kendimize güveniriz.</w:t>
            </w:r>
          </w:p>
        </w:tc>
      </w:tr>
      <w:tr w:rsidR="006E4B9A" w:rsidRPr="00F622F8" w:rsidTr="002A3779">
        <w:trPr>
          <w:trHeight w:val="448"/>
        </w:trPr>
        <w:tc>
          <w:tcPr>
            <w:tcW w:w="259" w:type="dxa"/>
            <w:shd w:val="clear" w:color="auto" w:fill="FFFFFF"/>
          </w:tcPr>
          <w:p w:rsidR="006E4B9A" w:rsidRPr="00226F02" w:rsidRDefault="006E4B9A" w:rsidP="006E7EA0">
            <w:pPr>
              <w:pStyle w:val="AralkYok"/>
            </w:pPr>
            <w:r>
              <w:t>13</w:t>
            </w:r>
          </w:p>
        </w:tc>
        <w:tc>
          <w:tcPr>
            <w:tcW w:w="9214" w:type="dxa"/>
            <w:shd w:val="clear" w:color="auto" w:fill="FFFFFF"/>
          </w:tcPr>
          <w:p w:rsidR="006E4B9A" w:rsidRPr="00F622F8" w:rsidRDefault="006E4B9A" w:rsidP="006E7EA0">
            <w:pPr>
              <w:pStyle w:val="AralkYok"/>
              <w:rPr>
                <w:sz w:val="24"/>
                <w:szCs w:val="24"/>
              </w:rPr>
            </w:pPr>
            <w:r w:rsidRPr="00F622F8">
              <w:rPr>
                <w:sz w:val="24"/>
                <w:szCs w:val="24"/>
              </w:rPr>
              <w:t>Öğrencilerimiz, bütün çalışmalarımızın odak noktasıdır.</w:t>
            </w:r>
          </w:p>
        </w:tc>
      </w:tr>
    </w:tbl>
    <w:p w:rsidR="00474AAC" w:rsidRDefault="00474AAC">
      <w:pPr>
        <w:spacing w:line="360" w:lineRule="auto"/>
        <w:jc w:val="both"/>
        <w:sectPr w:rsidR="00474AAC">
          <w:pgSz w:w="11910" w:h="16840"/>
          <w:pgMar w:top="1320" w:right="400" w:bottom="1280" w:left="460" w:header="0" w:footer="1097" w:gutter="0"/>
          <w:cols w:space="708"/>
        </w:sectPr>
      </w:pPr>
    </w:p>
    <w:p w:rsidR="00474AAC" w:rsidRDefault="00B74296" w:rsidP="000D56CF">
      <w:pPr>
        <w:pStyle w:val="Balk2"/>
        <w:numPr>
          <w:ilvl w:val="0"/>
          <w:numId w:val="15"/>
        </w:numPr>
        <w:tabs>
          <w:tab w:val="left" w:pos="1678"/>
        </w:tabs>
        <w:ind w:left="1678" w:right="1391" w:hanging="360"/>
        <w:jc w:val="left"/>
      </w:pPr>
      <w:bookmarkStart w:id="21" w:name="_Toc167269461"/>
      <w:r>
        <w:lastRenderedPageBreak/>
        <w:t>AMAÇ,</w:t>
      </w:r>
      <w:r>
        <w:rPr>
          <w:spacing w:val="-6"/>
        </w:rPr>
        <w:t xml:space="preserve"> </w:t>
      </w:r>
      <w:r>
        <w:t>HEDEF</w:t>
      </w:r>
      <w:r>
        <w:rPr>
          <w:spacing w:val="-8"/>
        </w:rPr>
        <w:t xml:space="preserve"> </w:t>
      </w:r>
      <w:r>
        <w:t>VE</w:t>
      </w:r>
      <w:r>
        <w:rPr>
          <w:spacing w:val="-6"/>
        </w:rPr>
        <w:t xml:space="preserve"> </w:t>
      </w:r>
      <w:r>
        <w:t>PERFORMANS</w:t>
      </w:r>
      <w:r>
        <w:rPr>
          <w:spacing w:val="-7"/>
        </w:rPr>
        <w:t xml:space="preserve"> </w:t>
      </w:r>
      <w:r>
        <w:t>GÖSTERGESİ</w:t>
      </w:r>
      <w:r>
        <w:rPr>
          <w:spacing w:val="-8"/>
        </w:rPr>
        <w:t xml:space="preserve"> </w:t>
      </w:r>
      <w:r>
        <w:t>İLE STRATEJİLERİN BELİRLENMESİ</w:t>
      </w:r>
      <w:bookmarkEnd w:id="21"/>
    </w:p>
    <w:p w:rsidR="0007571C" w:rsidRDefault="0007571C" w:rsidP="0007571C">
      <w:pPr>
        <w:pStyle w:val="Balk2"/>
        <w:tabs>
          <w:tab w:val="left" w:pos="1678"/>
        </w:tabs>
        <w:ind w:left="1678" w:right="1391" w:firstLine="0"/>
        <w:jc w:val="right"/>
      </w:pPr>
    </w:p>
    <w:p w:rsidR="0007571C" w:rsidRDefault="0007571C" w:rsidP="0007571C">
      <w:pPr>
        <w:pStyle w:val="Balk2"/>
        <w:tabs>
          <w:tab w:val="left" w:pos="1678"/>
        </w:tabs>
        <w:ind w:left="0" w:right="1391" w:firstLine="0"/>
      </w:pPr>
      <w:bookmarkStart w:id="22" w:name="_Toc167269462"/>
      <w:r>
        <w:t>4.1.</w:t>
      </w:r>
      <w:r w:rsidRPr="0007571C">
        <w:t>Amaçlar</w:t>
      </w:r>
      <w:r>
        <w:t xml:space="preserve"> ve Hedefler</w:t>
      </w:r>
      <w:bookmarkEnd w:id="22"/>
    </w:p>
    <w:p w:rsidR="0007571C" w:rsidRDefault="0007571C" w:rsidP="0007571C">
      <w:pPr>
        <w:pStyle w:val="Balk2"/>
        <w:tabs>
          <w:tab w:val="left" w:pos="1678"/>
        </w:tabs>
        <w:ind w:left="1134" w:right="1391" w:firstLin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p w:rsidR="0007571C" w:rsidRDefault="0007571C" w:rsidP="0007571C">
      <w:pPr>
        <w:pStyle w:val="Balk3"/>
        <w:tabs>
          <w:tab w:val="left" w:pos="1553"/>
        </w:tabs>
        <w:spacing w:before="0"/>
        <w:jc w:val="right"/>
      </w:pPr>
    </w:p>
    <w:tbl>
      <w:tblPr>
        <w:tblpPr w:leftFromText="180" w:rightFromText="180" w:vertAnchor="page" w:horzAnchor="margin" w:tblpY="3661"/>
        <w:tblW w:w="10394" w:type="dxa"/>
        <w:tblLook w:val="04A0" w:firstRow="1" w:lastRow="0" w:firstColumn="1" w:lastColumn="0" w:noHBand="0" w:noVBand="1"/>
      </w:tblPr>
      <w:tblGrid>
        <w:gridCol w:w="2065"/>
        <w:gridCol w:w="4042"/>
        <w:gridCol w:w="4287"/>
      </w:tblGrid>
      <w:tr w:rsidR="0007571C" w:rsidRPr="009140A2" w:rsidTr="00892593">
        <w:trPr>
          <w:trHeight w:val="499"/>
        </w:trPr>
        <w:tc>
          <w:tcPr>
            <w:tcW w:w="2065"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b/>
                <w:bCs/>
                <w:color w:val="000000"/>
                <w:sz w:val="18"/>
                <w:szCs w:val="18"/>
              </w:rPr>
            </w:pPr>
            <w:bookmarkStart w:id="23" w:name="RANGE!A1"/>
            <w:r w:rsidRPr="009140A2">
              <w:rPr>
                <w:rFonts w:ascii="Times New Roman" w:eastAsia="Times New Roman" w:hAnsi="Times New Roman" w:cs="Times New Roman"/>
                <w:b/>
                <w:bCs/>
                <w:color w:val="000000"/>
                <w:sz w:val="18"/>
                <w:szCs w:val="18"/>
              </w:rPr>
              <w:t xml:space="preserve">TEMA: </w:t>
            </w:r>
            <w:bookmarkEnd w:id="23"/>
          </w:p>
        </w:tc>
        <w:tc>
          <w:tcPr>
            <w:tcW w:w="8329" w:type="dxa"/>
            <w:gridSpan w:val="2"/>
            <w:tcBorders>
              <w:top w:val="single" w:sz="8" w:space="0" w:color="auto"/>
              <w:left w:val="nil"/>
              <w:bottom w:val="single" w:sz="4" w:space="0" w:color="auto"/>
              <w:right w:val="single" w:sz="8" w:space="0" w:color="000000"/>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ERİŞİM</w:t>
            </w:r>
          </w:p>
        </w:tc>
      </w:tr>
      <w:tr w:rsidR="0007571C" w:rsidRPr="009140A2" w:rsidTr="00892593">
        <w:trPr>
          <w:trHeight w:val="795"/>
        </w:trPr>
        <w:tc>
          <w:tcPr>
            <w:tcW w:w="2065"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STRATEJİK AMAÇ 1.</w:t>
            </w:r>
          </w:p>
        </w:tc>
        <w:tc>
          <w:tcPr>
            <w:tcW w:w="8329" w:type="dxa"/>
            <w:gridSpan w:val="2"/>
            <w:tcBorders>
              <w:top w:val="single" w:sz="4" w:space="0" w:color="auto"/>
              <w:left w:val="nil"/>
              <w:bottom w:val="single" w:sz="4"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Öğrencilerin eğitim öğretime etkin katılımlarıyla donanımlı olarak bir üst öğrenime geçişi sağlanacaktır.</w:t>
            </w:r>
          </w:p>
        </w:tc>
      </w:tr>
      <w:tr w:rsidR="0007571C" w:rsidRPr="009140A2" w:rsidTr="00892593">
        <w:trPr>
          <w:trHeight w:val="499"/>
        </w:trPr>
        <w:tc>
          <w:tcPr>
            <w:tcW w:w="2065"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Hedef 1.1.</w:t>
            </w:r>
          </w:p>
        </w:tc>
        <w:tc>
          <w:tcPr>
            <w:tcW w:w="8329" w:type="dxa"/>
            <w:gridSpan w:val="2"/>
            <w:tcBorders>
              <w:top w:val="single" w:sz="4" w:space="0" w:color="auto"/>
              <w:left w:val="nil"/>
              <w:bottom w:val="single" w:sz="8"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Öğrenme kayıpları önleyici çalışmalar yapılarak azaltılacaktır.</w:t>
            </w:r>
          </w:p>
        </w:tc>
      </w:tr>
      <w:tr w:rsidR="0007571C" w:rsidRPr="009140A2" w:rsidTr="0007571C">
        <w:trPr>
          <w:trHeight w:val="135"/>
        </w:trPr>
        <w:tc>
          <w:tcPr>
            <w:tcW w:w="2065"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042"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287"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r>
      <w:tr w:rsidR="0007571C" w:rsidRPr="009140A2" w:rsidTr="00892593">
        <w:trPr>
          <w:trHeight w:val="499"/>
        </w:trPr>
        <w:tc>
          <w:tcPr>
            <w:tcW w:w="2065"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 xml:space="preserve">TEMA: </w:t>
            </w:r>
          </w:p>
        </w:tc>
        <w:tc>
          <w:tcPr>
            <w:tcW w:w="8329" w:type="dxa"/>
            <w:gridSpan w:val="2"/>
            <w:tcBorders>
              <w:top w:val="single" w:sz="8" w:space="0" w:color="auto"/>
              <w:left w:val="nil"/>
              <w:bottom w:val="single" w:sz="4" w:space="0" w:color="auto"/>
              <w:right w:val="single" w:sz="8" w:space="0" w:color="000000"/>
            </w:tcBorders>
            <w:shd w:val="clear" w:color="000000" w:fill="EDEDED"/>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KALİTE</w:t>
            </w:r>
          </w:p>
        </w:tc>
      </w:tr>
      <w:tr w:rsidR="0007571C" w:rsidRPr="009140A2" w:rsidTr="00892593">
        <w:trPr>
          <w:trHeight w:val="499"/>
        </w:trPr>
        <w:tc>
          <w:tcPr>
            <w:tcW w:w="2065"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STRATEJİK AMAÇ 2.</w:t>
            </w:r>
          </w:p>
        </w:tc>
        <w:tc>
          <w:tcPr>
            <w:tcW w:w="8329" w:type="dxa"/>
            <w:gridSpan w:val="2"/>
            <w:tcBorders>
              <w:top w:val="single" w:sz="4" w:space="0" w:color="auto"/>
              <w:left w:val="nil"/>
              <w:bottom w:val="single" w:sz="4"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 xml:space="preserve"> Öğrencilere medeniyetimizin ve insanlığın ortak değerleriyle çağın gereklerine uygun bilgi, beceri, tutum ve davranışlar kazandırılacaktır.</w:t>
            </w:r>
          </w:p>
        </w:tc>
      </w:tr>
      <w:tr w:rsidR="0007571C" w:rsidRPr="009140A2" w:rsidTr="00892593">
        <w:trPr>
          <w:trHeight w:val="499"/>
        </w:trPr>
        <w:tc>
          <w:tcPr>
            <w:tcW w:w="2065"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Hedef 2.1.</w:t>
            </w:r>
          </w:p>
        </w:tc>
        <w:tc>
          <w:tcPr>
            <w:tcW w:w="8329" w:type="dxa"/>
            <w:gridSpan w:val="2"/>
            <w:tcBorders>
              <w:top w:val="single" w:sz="4" w:space="0" w:color="auto"/>
              <w:left w:val="nil"/>
              <w:bottom w:val="single" w:sz="8"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 xml:space="preserve"> Öğrencilere evrensel değerler, sağlıklı yaşam ve çevre bilinci duyarlılığı kazandırılacaktır.</w:t>
            </w:r>
          </w:p>
        </w:tc>
      </w:tr>
      <w:tr w:rsidR="0007571C" w:rsidRPr="009140A2" w:rsidTr="0007571C">
        <w:trPr>
          <w:trHeight w:val="135"/>
        </w:trPr>
        <w:tc>
          <w:tcPr>
            <w:tcW w:w="2065"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042"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287"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r>
      <w:tr w:rsidR="0007571C" w:rsidRPr="009140A2" w:rsidTr="00892593">
        <w:trPr>
          <w:trHeight w:val="499"/>
        </w:trPr>
        <w:tc>
          <w:tcPr>
            <w:tcW w:w="2065"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 xml:space="preserve">TEMA: </w:t>
            </w:r>
          </w:p>
        </w:tc>
        <w:tc>
          <w:tcPr>
            <w:tcW w:w="8329" w:type="dxa"/>
            <w:gridSpan w:val="2"/>
            <w:tcBorders>
              <w:top w:val="single" w:sz="8" w:space="0" w:color="auto"/>
              <w:left w:val="nil"/>
              <w:bottom w:val="single" w:sz="4" w:space="0" w:color="auto"/>
              <w:right w:val="single" w:sz="8" w:space="0" w:color="000000"/>
            </w:tcBorders>
            <w:shd w:val="clear" w:color="000000" w:fill="EDEDED"/>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KAPASİTE</w:t>
            </w:r>
          </w:p>
        </w:tc>
      </w:tr>
      <w:tr w:rsidR="0007571C" w:rsidRPr="009140A2" w:rsidTr="00892593">
        <w:trPr>
          <w:trHeight w:val="499"/>
        </w:trPr>
        <w:tc>
          <w:tcPr>
            <w:tcW w:w="2065"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STRATEJİK AMAÇ 3</w:t>
            </w:r>
          </w:p>
        </w:tc>
        <w:tc>
          <w:tcPr>
            <w:tcW w:w="8329" w:type="dxa"/>
            <w:gridSpan w:val="2"/>
            <w:tcBorders>
              <w:top w:val="single" w:sz="4" w:space="0" w:color="auto"/>
              <w:left w:val="nil"/>
              <w:bottom w:val="single" w:sz="4"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Eğitim ortamlarının fiziki imkânları geliştirilecektir.</w:t>
            </w:r>
          </w:p>
        </w:tc>
      </w:tr>
      <w:tr w:rsidR="0007571C" w:rsidRPr="009140A2" w:rsidTr="00892593">
        <w:trPr>
          <w:trHeight w:val="499"/>
        </w:trPr>
        <w:tc>
          <w:tcPr>
            <w:tcW w:w="2065"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Hedef 3.1.</w:t>
            </w:r>
          </w:p>
        </w:tc>
        <w:tc>
          <w:tcPr>
            <w:tcW w:w="8329" w:type="dxa"/>
            <w:gridSpan w:val="2"/>
            <w:tcBorders>
              <w:top w:val="single" w:sz="4" w:space="0" w:color="auto"/>
              <w:left w:val="nil"/>
              <w:bottom w:val="single" w:sz="8"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Temel eğitimde okulların niteliğini arttıracak uygulama ve çalışmalara yer verilecektir.</w:t>
            </w:r>
          </w:p>
        </w:tc>
      </w:tr>
      <w:tr w:rsidR="0007571C" w:rsidRPr="009140A2" w:rsidTr="0007571C">
        <w:trPr>
          <w:trHeight w:val="135"/>
        </w:trPr>
        <w:tc>
          <w:tcPr>
            <w:tcW w:w="2065"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042"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287" w:type="dxa"/>
            <w:tcBorders>
              <w:top w:val="nil"/>
              <w:left w:val="nil"/>
              <w:bottom w:val="nil"/>
              <w:right w:val="nil"/>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p>
        </w:tc>
      </w:tr>
      <w:tr w:rsidR="0007571C" w:rsidRPr="009140A2" w:rsidTr="00892593">
        <w:trPr>
          <w:trHeight w:val="499"/>
        </w:trPr>
        <w:tc>
          <w:tcPr>
            <w:tcW w:w="2065"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 xml:space="preserve">TEMA: </w:t>
            </w:r>
          </w:p>
        </w:tc>
        <w:tc>
          <w:tcPr>
            <w:tcW w:w="8329" w:type="dxa"/>
            <w:gridSpan w:val="2"/>
            <w:tcBorders>
              <w:top w:val="single" w:sz="8" w:space="0" w:color="auto"/>
              <w:left w:val="nil"/>
              <w:bottom w:val="single" w:sz="4" w:space="0" w:color="auto"/>
              <w:right w:val="single" w:sz="8" w:space="0" w:color="000000"/>
            </w:tcBorders>
            <w:shd w:val="clear" w:color="000000" w:fill="EDEDED"/>
            <w:vAlign w:val="center"/>
            <w:hideMark/>
          </w:tcPr>
          <w:p w:rsidR="0007571C" w:rsidRPr="009140A2" w:rsidRDefault="0007571C" w:rsidP="0007571C">
            <w:pPr>
              <w:rPr>
                <w:rFonts w:ascii="Times New Roman" w:eastAsia="Times New Roman" w:hAnsi="Times New Roman" w:cs="Times New Roman"/>
                <w:b/>
                <w:bCs/>
                <w:color w:val="000000"/>
                <w:sz w:val="18"/>
                <w:szCs w:val="18"/>
              </w:rPr>
            </w:pPr>
            <w:r w:rsidRPr="009140A2">
              <w:rPr>
                <w:rFonts w:ascii="Times New Roman" w:eastAsia="Times New Roman" w:hAnsi="Times New Roman" w:cs="Times New Roman"/>
                <w:b/>
                <w:bCs/>
                <w:color w:val="000000"/>
                <w:sz w:val="18"/>
                <w:szCs w:val="18"/>
              </w:rPr>
              <w:t>KALİTE</w:t>
            </w:r>
          </w:p>
        </w:tc>
      </w:tr>
      <w:tr w:rsidR="0007571C" w:rsidRPr="009140A2" w:rsidTr="00892593">
        <w:trPr>
          <w:trHeight w:val="1140"/>
        </w:trPr>
        <w:tc>
          <w:tcPr>
            <w:tcW w:w="2065"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STRATEJİK AMAÇ 4.</w:t>
            </w:r>
          </w:p>
        </w:tc>
        <w:tc>
          <w:tcPr>
            <w:tcW w:w="8329" w:type="dxa"/>
            <w:gridSpan w:val="2"/>
            <w:tcBorders>
              <w:top w:val="single" w:sz="4" w:space="0" w:color="auto"/>
              <w:left w:val="nil"/>
              <w:bottom w:val="single" w:sz="4"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07571C" w:rsidRPr="009140A2" w:rsidTr="00892593">
        <w:trPr>
          <w:trHeight w:val="765"/>
        </w:trPr>
        <w:tc>
          <w:tcPr>
            <w:tcW w:w="2065"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Hedef 4.1.</w:t>
            </w:r>
          </w:p>
        </w:tc>
        <w:tc>
          <w:tcPr>
            <w:tcW w:w="8329" w:type="dxa"/>
            <w:gridSpan w:val="2"/>
            <w:tcBorders>
              <w:top w:val="single" w:sz="4" w:space="0" w:color="auto"/>
              <w:left w:val="nil"/>
              <w:bottom w:val="single" w:sz="8" w:space="0" w:color="auto"/>
              <w:right w:val="single" w:sz="8" w:space="0" w:color="000000"/>
            </w:tcBorders>
            <w:shd w:val="clear" w:color="auto" w:fill="auto"/>
            <w:vAlign w:val="center"/>
            <w:hideMark/>
          </w:tcPr>
          <w:p w:rsidR="0007571C" w:rsidRPr="009140A2" w:rsidRDefault="0007571C" w:rsidP="0007571C">
            <w:pPr>
              <w:rPr>
                <w:rFonts w:ascii="Times New Roman" w:eastAsia="Times New Roman" w:hAnsi="Times New Roman" w:cs="Times New Roman"/>
                <w:color w:val="000000"/>
                <w:sz w:val="18"/>
                <w:szCs w:val="18"/>
              </w:rPr>
            </w:pPr>
            <w:r w:rsidRPr="009140A2">
              <w:rPr>
                <w:rFonts w:ascii="Times New Roman" w:eastAsia="Times New Roman" w:hAnsi="Times New Roman" w:cs="Times New Roman"/>
                <w:color w:val="000000"/>
                <w:sz w:val="18"/>
                <w:szCs w:val="18"/>
              </w:rPr>
              <w:t>Öğrencilerin bilimsel, kültürel, sanatsal, sportif ve toplum hizmeti alanlarında ders dışı etkinliklere katılım oranı artırılacaktır.</w:t>
            </w:r>
          </w:p>
        </w:tc>
      </w:tr>
      <w:tr w:rsidR="0007571C" w:rsidRPr="009140A2" w:rsidTr="0007571C">
        <w:trPr>
          <w:trHeight w:val="135"/>
        </w:trPr>
        <w:tc>
          <w:tcPr>
            <w:tcW w:w="2065" w:type="dxa"/>
            <w:tcBorders>
              <w:top w:val="nil"/>
              <w:left w:val="nil"/>
              <w:bottom w:val="nil"/>
              <w:right w:val="nil"/>
            </w:tcBorders>
            <w:shd w:val="clear" w:color="auto" w:fill="auto"/>
            <w:noWrap/>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042" w:type="dxa"/>
            <w:tcBorders>
              <w:top w:val="nil"/>
              <w:left w:val="nil"/>
              <w:bottom w:val="nil"/>
              <w:right w:val="nil"/>
            </w:tcBorders>
            <w:shd w:val="clear" w:color="auto" w:fill="auto"/>
            <w:noWrap/>
            <w:vAlign w:val="center"/>
            <w:hideMark/>
          </w:tcPr>
          <w:p w:rsidR="0007571C" w:rsidRPr="009140A2" w:rsidRDefault="0007571C" w:rsidP="0007571C">
            <w:pPr>
              <w:rPr>
                <w:rFonts w:ascii="Times New Roman" w:eastAsia="Times New Roman" w:hAnsi="Times New Roman" w:cs="Times New Roman"/>
                <w:color w:val="000000"/>
                <w:sz w:val="18"/>
                <w:szCs w:val="18"/>
              </w:rPr>
            </w:pPr>
          </w:p>
        </w:tc>
        <w:tc>
          <w:tcPr>
            <w:tcW w:w="4287" w:type="dxa"/>
            <w:tcBorders>
              <w:top w:val="nil"/>
              <w:left w:val="nil"/>
              <w:bottom w:val="nil"/>
              <w:right w:val="nil"/>
            </w:tcBorders>
            <w:shd w:val="clear" w:color="auto" w:fill="auto"/>
            <w:noWrap/>
            <w:vAlign w:val="center"/>
            <w:hideMark/>
          </w:tcPr>
          <w:p w:rsidR="0007571C" w:rsidRPr="009140A2" w:rsidRDefault="0007571C" w:rsidP="0007571C">
            <w:pPr>
              <w:rPr>
                <w:rFonts w:ascii="Times New Roman" w:eastAsia="Times New Roman" w:hAnsi="Times New Roman" w:cs="Times New Roman"/>
                <w:color w:val="000000"/>
                <w:sz w:val="18"/>
                <w:szCs w:val="18"/>
              </w:rPr>
            </w:pPr>
          </w:p>
        </w:tc>
      </w:tr>
    </w:tbl>
    <w:p w:rsidR="00474AAC" w:rsidRDefault="00474AAC">
      <w:pPr>
        <w:pStyle w:val="GvdeMetni"/>
        <w:spacing w:before="11"/>
      </w:pPr>
    </w:p>
    <w:p w:rsidR="00474AAC" w:rsidRDefault="00474AAC">
      <w:pPr>
        <w:spacing w:line="360" w:lineRule="auto"/>
        <w:jc w:val="both"/>
        <w:sectPr w:rsidR="00474AAC">
          <w:pgSz w:w="11910" w:h="16840"/>
          <w:pgMar w:top="1320" w:right="400" w:bottom="1280" w:left="460" w:header="0" w:footer="1097" w:gutter="0"/>
          <w:cols w:space="708"/>
        </w:sectPr>
      </w:pPr>
    </w:p>
    <w:p w:rsidR="00474AAC" w:rsidRPr="002940FD" w:rsidRDefault="00B74296" w:rsidP="000D56CF">
      <w:pPr>
        <w:pStyle w:val="Balk3"/>
        <w:numPr>
          <w:ilvl w:val="1"/>
          <w:numId w:val="15"/>
        </w:numPr>
        <w:tabs>
          <w:tab w:val="left" w:pos="1553"/>
        </w:tabs>
        <w:spacing w:before="0"/>
        <w:ind w:left="1553" w:hanging="595"/>
      </w:pPr>
      <w:bookmarkStart w:id="24" w:name="_Toc167269463"/>
      <w:r>
        <w:rPr>
          <w:spacing w:val="-2"/>
        </w:rPr>
        <w:lastRenderedPageBreak/>
        <w:t>Performans</w:t>
      </w:r>
      <w:r>
        <w:rPr>
          <w:spacing w:val="1"/>
        </w:rPr>
        <w:t xml:space="preserve"> </w:t>
      </w:r>
      <w:r>
        <w:rPr>
          <w:spacing w:val="-2"/>
        </w:rPr>
        <w:t>Göstergeleri</w:t>
      </w:r>
      <w:bookmarkEnd w:id="24"/>
    </w:p>
    <w:p w:rsidR="002940FD" w:rsidRDefault="002940FD" w:rsidP="002940FD">
      <w:pPr>
        <w:pStyle w:val="Balk3"/>
        <w:tabs>
          <w:tab w:val="left" w:pos="1553"/>
        </w:tabs>
        <w:spacing w:before="0"/>
        <w:ind w:firstLine="0"/>
        <w:jc w:val="center"/>
      </w:pPr>
    </w:p>
    <w:p w:rsidR="0007571C" w:rsidRDefault="002940FD" w:rsidP="002940FD">
      <w:pPr>
        <w:tabs>
          <w:tab w:val="left" w:pos="2755"/>
        </w:tabs>
      </w:pPr>
      <w:r w:rsidRPr="002940FD">
        <w:t>Tablo 24. Amaç, Hedef, Gösterge ve Stratejilere İlişkin Kart Şablonu</w:t>
      </w:r>
    </w:p>
    <w:tbl>
      <w:tblPr>
        <w:tblW w:w="10080" w:type="dxa"/>
        <w:tblInd w:w="98" w:type="dxa"/>
        <w:tblLook w:val="04A0" w:firstRow="1" w:lastRow="0" w:firstColumn="1" w:lastColumn="0" w:noHBand="0" w:noVBand="1"/>
      </w:tblPr>
      <w:tblGrid>
        <w:gridCol w:w="1390"/>
        <w:gridCol w:w="3389"/>
        <w:gridCol w:w="920"/>
        <w:gridCol w:w="886"/>
        <w:gridCol w:w="699"/>
        <w:gridCol w:w="699"/>
        <w:gridCol w:w="699"/>
        <w:gridCol w:w="699"/>
        <w:gridCol w:w="699"/>
      </w:tblGrid>
      <w:tr w:rsidR="0007571C" w:rsidRPr="00192D77" w:rsidTr="00892593">
        <w:trPr>
          <w:trHeight w:val="499"/>
        </w:trPr>
        <w:tc>
          <w:tcPr>
            <w:tcW w:w="1390"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 xml:space="preserve">TEMA: </w:t>
            </w:r>
          </w:p>
        </w:tc>
        <w:tc>
          <w:tcPr>
            <w:tcW w:w="8690" w:type="dxa"/>
            <w:gridSpan w:val="8"/>
            <w:tcBorders>
              <w:top w:val="single" w:sz="8" w:space="0" w:color="auto"/>
              <w:left w:val="nil"/>
              <w:bottom w:val="single" w:sz="4" w:space="0" w:color="auto"/>
              <w:right w:val="single" w:sz="8" w:space="0" w:color="000000"/>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ERİŞİM</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STRATEJİK AMAÇ 1.</w:t>
            </w:r>
          </w:p>
        </w:tc>
        <w:tc>
          <w:tcPr>
            <w:tcW w:w="8690" w:type="dxa"/>
            <w:gridSpan w:val="8"/>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Öğrencilerin eğitim öğretime etkin katılımlarıyla donanımlı olarak bir üst öğrenime geçişi sağlanacaktır.</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Hedef 1.1.</w:t>
            </w:r>
          </w:p>
        </w:tc>
        <w:tc>
          <w:tcPr>
            <w:tcW w:w="8690" w:type="dxa"/>
            <w:gridSpan w:val="8"/>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Öğrenme kayıpları önleyici çalışmalar yapılarak azaltılacaktır.</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PG NO</w:t>
            </w:r>
          </w:p>
        </w:tc>
        <w:tc>
          <w:tcPr>
            <w:tcW w:w="3389" w:type="dxa"/>
            <w:tcBorders>
              <w:top w:val="single" w:sz="4" w:space="0" w:color="auto"/>
              <w:left w:val="nil"/>
              <w:bottom w:val="single" w:sz="4" w:space="0" w:color="auto"/>
              <w:right w:val="single" w:sz="4" w:space="0" w:color="000000"/>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Performans Göstergeleri</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Hedefe Etkisi (%)</w:t>
            </w:r>
          </w:p>
        </w:tc>
        <w:tc>
          <w:tcPr>
            <w:tcW w:w="886"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Başlangıç Değeri</w:t>
            </w:r>
          </w:p>
        </w:tc>
        <w:tc>
          <w:tcPr>
            <w:tcW w:w="699"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2024 Hedef</w:t>
            </w:r>
          </w:p>
        </w:tc>
        <w:tc>
          <w:tcPr>
            <w:tcW w:w="699"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2025 Hedef</w:t>
            </w:r>
          </w:p>
        </w:tc>
        <w:tc>
          <w:tcPr>
            <w:tcW w:w="699"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2026 Hedef</w:t>
            </w:r>
          </w:p>
        </w:tc>
        <w:tc>
          <w:tcPr>
            <w:tcW w:w="699"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2027 Hedef</w:t>
            </w:r>
          </w:p>
        </w:tc>
        <w:tc>
          <w:tcPr>
            <w:tcW w:w="699" w:type="dxa"/>
            <w:tcBorders>
              <w:top w:val="nil"/>
              <w:left w:val="nil"/>
              <w:bottom w:val="single" w:sz="4" w:space="0" w:color="auto"/>
              <w:right w:val="single" w:sz="8" w:space="0" w:color="auto"/>
            </w:tcBorders>
            <w:shd w:val="clear" w:color="auto" w:fill="D6E3BC" w:themeFill="accent3" w:themeFillTint="66"/>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2028 Hedef</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 xml:space="preserve">PG 1.1 </w:t>
            </w:r>
          </w:p>
        </w:tc>
        <w:tc>
          <w:tcPr>
            <w:tcW w:w="3389" w:type="dxa"/>
            <w:tcBorders>
              <w:top w:val="single" w:sz="4" w:space="0" w:color="auto"/>
              <w:left w:val="nil"/>
              <w:bottom w:val="single" w:sz="4" w:space="0" w:color="auto"/>
              <w:right w:val="single" w:sz="4"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İlkokullarda Yetiştirme Programına (İYEP) dâhil olan öğrencilerin Türkçe dersi kazanımlarına ulaşma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192D77" w:rsidRDefault="0007571C" w:rsidP="006E7EA0">
            <w:pPr>
              <w:jc w:val="center"/>
              <w:rPr>
                <w:rFonts w:ascii="Times New Roman" w:eastAsia="Times New Roman" w:hAnsi="Times New Roman" w:cs="Times New Roman"/>
                <w:color w:val="333333"/>
                <w:sz w:val="16"/>
                <w:szCs w:val="16"/>
              </w:rPr>
            </w:pPr>
            <w:r w:rsidRPr="00192D77">
              <w:rPr>
                <w:rFonts w:ascii="Times New Roman" w:eastAsia="Times New Roman" w:hAnsi="Times New Roman" w:cs="Times New Roman"/>
                <w:color w:val="333333"/>
                <w:sz w:val="16"/>
                <w:szCs w:val="16"/>
              </w:rPr>
              <w:t>30</w:t>
            </w:r>
          </w:p>
        </w:tc>
        <w:tc>
          <w:tcPr>
            <w:tcW w:w="886"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%60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%65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%70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8"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%80</w:t>
            </w:r>
            <w:r w:rsidRPr="00192D77">
              <w:rPr>
                <w:rFonts w:ascii="Times New Roman" w:eastAsia="Times New Roman" w:hAnsi="Times New Roman" w:cs="Times New Roman"/>
                <w:b/>
                <w:bCs/>
                <w:color w:val="000000"/>
                <w:sz w:val="16"/>
                <w:szCs w:val="16"/>
              </w:rPr>
              <w:t> </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PG 1.2</w:t>
            </w:r>
          </w:p>
        </w:tc>
        <w:tc>
          <w:tcPr>
            <w:tcW w:w="3389" w:type="dxa"/>
            <w:tcBorders>
              <w:top w:val="single" w:sz="4" w:space="0" w:color="auto"/>
              <w:left w:val="nil"/>
              <w:bottom w:val="single" w:sz="4" w:space="0" w:color="auto"/>
              <w:right w:val="single" w:sz="4"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İlkokullarda Yetiştirme Programına dâhil olan öğrencilerin matematik dersi kazanımlarına ulaşma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192D77" w:rsidRDefault="0007571C" w:rsidP="006E7EA0">
            <w:pPr>
              <w:jc w:val="center"/>
              <w:rPr>
                <w:rFonts w:ascii="Times New Roman" w:eastAsia="Times New Roman" w:hAnsi="Times New Roman" w:cs="Times New Roman"/>
                <w:color w:val="333333"/>
                <w:sz w:val="16"/>
                <w:szCs w:val="16"/>
              </w:rPr>
            </w:pPr>
            <w:r w:rsidRPr="00192D77">
              <w:rPr>
                <w:rFonts w:ascii="Times New Roman" w:eastAsia="Times New Roman" w:hAnsi="Times New Roman" w:cs="Times New Roman"/>
                <w:color w:val="333333"/>
                <w:sz w:val="16"/>
                <w:szCs w:val="16"/>
              </w:rPr>
              <w:t>30</w:t>
            </w:r>
          </w:p>
        </w:tc>
        <w:tc>
          <w:tcPr>
            <w:tcW w:w="886"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%60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%65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%70</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8"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%80</w:t>
            </w:r>
            <w:r w:rsidRPr="00192D77">
              <w:rPr>
                <w:rFonts w:ascii="Times New Roman" w:eastAsia="Times New Roman" w:hAnsi="Times New Roman" w:cs="Times New Roman"/>
                <w:b/>
                <w:bCs/>
                <w:color w:val="000000"/>
                <w:sz w:val="16"/>
                <w:szCs w:val="16"/>
              </w:rPr>
              <w:t> </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PG 1.3</w:t>
            </w:r>
          </w:p>
        </w:tc>
        <w:tc>
          <w:tcPr>
            <w:tcW w:w="3389" w:type="dxa"/>
            <w:tcBorders>
              <w:top w:val="single" w:sz="4" w:space="0" w:color="auto"/>
              <w:left w:val="nil"/>
              <w:bottom w:val="single" w:sz="4" w:space="0" w:color="auto"/>
              <w:right w:val="single" w:sz="4"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 xml:space="preserve">20 gün ve üzeri özürsüz devamsızlık yapan öğrenci oranı (%)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192D77" w:rsidRDefault="0007571C" w:rsidP="006E7EA0">
            <w:pPr>
              <w:jc w:val="cente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20</w:t>
            </w:r>
          </w:p>
        </w:tc>
        <w:tc>
          <w:tcPr>
            <w:tcW w:w="886"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%4</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%3</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%2</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 </w:t>
            </w:r>
            <w:r>
              <w:rPr>
                <w:rFonts w:ascii="Times New Roman" w:eastAsia="Times New Roman" w:hAnsi="Times New Roman" w:cs="Times New Roman"/>
                <w:b/>
                <w:bCs/>
                <w:color w:val="000000"/>
                <w:sz w:val="16"/>
                <w:szCs w:val="16"/>
              </w:rPr>
              <w:t>%1</w:t>
            </w:r>
          </w:p>
        </w:tc>
        <w:tc>
          <w:tcPr>
            <w:tcW w:w="699" w:type="dxa"/>
            <w:tcBorders>
              <w:top w:val="nil"/>
              <w:left w:val="nil"/>
              <w:bottom w:val="single" w:sz="4" w:space="0" w:color="auto"/>
              <w:right w:val="single" w:sz="8"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%1</w:t>
            </w:r>
            <w:r w:rsidRPr="00192D77">
              <w:rPr>
                <w:rFonts w:ascii="Times New Roman" w:eastAsia="Times New Roman" w:hAnsi="Times New Roman" w:cs="Times New Roman"/>
                <w:b/>
                <w:bCs/>
                <w:color w:val="000000"/>
                <w:sz w:val="16"/>
                <w:szCs w:val="16"/>
              </w:rPr>
              <w:t> </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PG 1.4</w:t>
            </w:r>
          </w:p>
        </w:tc>
        <w:tc>
          <w:tcPr>
            <w:tcW w:w="3389" w:type="dxa"/>
            <w:tcBorders>
              <w:top w:val="single" w:sz="4" w:space="0" w:color="auto"/>
              <w:left w:val="nil"/>
              <w:bottom w:val="single" w:sz="4" w:space="0" w:color="auto"/>
              <w:right w:val="single" w:sz="4"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20 gün ve üzeri özürlü devamsızlık yapan öğrenci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192D77" w:rsidRDefault="0007571C" w:rsidP="006E7EA0">
            <w:pPr>
              <w:jc w:val="cente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20</w:t>
            </w:r>
          </w:p>
        </w:tc>
        <w:tc>
          <w:tcPr>
            <w:tcW w:w="886"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%6</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%5</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%3</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%3</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4"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%2</w:t>
            </w:r>
            <w:r w:rsidRPr="00192D77">
              <w:rPr>
                <w:rFonts w:ascii="Times New Roman" w:eastAsia="Times New Roman" w:hAnsi="Times New Roman" w:cs="Times New Roman"/>
                <w:b/>
                <w:bCs/>
                <w:color w:val="000000"/>
                <w:sz w:val="16"/>
                <w:szCs w:val="16"/>
              </w:rPr>
              <w:t> </w:t>
            </w:r>
          </w:p>
        </w:tc>
        <w:tc>
          <w:tcPr>
            <w:tcW w:w="699" w:type="dxa"/>
            <w:tcBorders>
              <w:top w:val="nil"/>
              <w:left w:val="nil"/>
              <w:bottom w:val="single" w:sz="4" w:space="0" w:color="auto"/>
              <w:right w:val="single" w:sz="8" w:space="0" w:color="auto"/>
            </w:tcBorders>
            <w:shd w:val="clear" w:color="auto" w:fill="auto"/>
            <w:vAlign w:val="center"/>
            <w:hideMark/>
          </w:tcPr>
          <w:p w:rsidR="0007571C" w:rsidRPr="00192D77" w:rsidRDefault="0007571C" w:rsidP="006E7EA0">
            <w:pPr>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%1</w:t>
            </w:r>
            <w:r w:rsidRPr="00192D77">
              <w:rPr>
                <w:rFonts w:ascii="Times New Roman" w:eastAsia="Times New Roman" w:hAnsi="Times New Roman" w:cs="Times New Roman"/>
                <w:b/>
                <w:bCs/>
                <w:color w:val="000000"/>
                <w:sz w:val="16"/>
                <w:szCs w:val="16"/>
              </w:rPr>
              <w:t> </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Koordinatör Birim</w:t>
            </w:r>
          </w:p>
        </w:tc>
        <w:tc>
          <w:tcPr>
            <w:tcW w:w="869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Okul Müdürü, Müdür Yardımcıları</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İşbirliği Yapılacak Birim(ler)</w:t>
            </w:r>
          </w:p>
        </w:tc>
        <w:tc>
          <w:tcPr>
            <w:tcW w:w="869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B80969" w:rsidRDefault="00B80969"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Sını</w:t>
            </w:r>
            <w:r w:rsidR="0007571C" w:rsidRPr="00B80969">
              <w:rPr>
                <w:rFonts w:ascii="Times New Roman" w:eastAsia="Times New Roman" w:hAnsi="Times New Roman" w:cs="Times New Roman"/>
                <w:color w:val="000000"/>
                <w:sz w:val="18"/>
                <w:szCs w:val="18"/>
              </w:rPr>
              <w:t>f</w:t>
            </w:r>
            <w:r w:rsidRPr="00B80969">
              <w:rPr>
                <w:rFonts w:ascii="Times New Roman" w:eastAsia="Times New Roman" w:hAnsi="Times New Roman" w:cs="Times New Roman"/>
                <w:color w:val="000000"/>
                <w:sz w:val="18"/>
                <w:szCs w:val="18"/>
              </w:rPr>
              <w:t xml:space="preserve"> </w:t>
            </w:r>
            <w:r w:rsidR="0007571C" w:rsidRPr="00B80969">
              <w:rPr>
                <w:rFonts w:ascii="Times New Roman" w:eastAsia="Times New Roman" w:hAnsi="Times New Roman" w:cs="Times New Roman"/>
                <w:color w:val="000000"/>
                <w:sz w:val="18"/>
                <w:szCs w:val="18"/>
              </w:rPr>
              <w:t>Öğretmeni, Veli, Rehber öğretmenler  </w:t>
            </w:r>
          </w:p>
        </w:tc>
      </w:tr>
      <w:tr w:rsidR="0007571C" w:rsidRPr="00192D77" w:rsidTr="00892593">
        <w:trPr>
          <w:trHeight w:val="499"/>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Riskler</w:t>
            </w:r>
          </w:p>
        </w:tc>
        <w:tc>
          <w:tcPr>
            <w:tcW w:w="869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 xml:space="preserve"> Öğrencilerin kursa devam etme konusunda devamsızlık yapmaları, </w:t>
            </w:r>
          </w:p>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Velilerin yeterli bilgi sahibi olmadıkları için bu tür kurslara karşı ön yargılı olmaları.</w:t>
            </w:r>
          </w:p>
        </w:tc>
      </w:tr>
      <w:tr w:rsidR="0007571C" w:rsidRPr="00192D77" w:rsidTr="00892593">
        <w:trPr>
          <w:trHeight w:val="1665"/>
        </w:trPr>
        <w:tc>
          <w:tcPr>
            <w:tcW w:w="1390"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Stratejiler</w:t>
            </w:r>
          </w:p>
        </w:tc>
        <w:tc>
          <w:tcPr>
            <w:tcW w:w="8690" w:type="dxa"/>
            <w:gridSpan w:val="8"/>
            <w:tcBorders>
              <w:top w:val="single" w:sz="4" w:space="0" w:color="auto"/>
              <w:left w:val="nil"/>
              <w:bottom w:val="single" w:sz="8" w:space="0" w:color="auto"/>
              <w:right w:val="single" w:sz="8" w:space="0" w:color="000000"/>
            </w:tcBorders>
            <w:shd w:val="clear" w:color="000000" w:fill="FFF3CB"/>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S.1. Öğrencilerin Türkçe dersindeki eksikleri tespit edilerek İYEP aracılığıyla akademik yeterliklerinin artırılması sağlanacaktır.</w:t>
            </w:r>
            <w:r w:rsidRPr="00B80969">
              <w:rPr>
                <w:rFonts w:ascii="Times New Roman" w:eastAsia="Times New Roman" w:hAnsi="Times New Roman" w:cs="Times New Roman"/>
                <w:color w:val="000000"/>
                <w:sz w:val="18"/>
                <w:szCs w:val="18"/>
              </w:rPr>
              <w:br/>
              <w:t>S.2 Öğrencilerin matematik derslerindeki eksikleri tespit edilerek İYEP aracılığıyla akademik yeterliklerinin artırılması sağlanacaktır.</w:t>
            </w:r>
            <w:r w:rsidRPr="00B80969">
              <w:rPr>
                <w:rFonts w:ascii="Times New Roman" w:eastAsia="Times New Roman" w:hAnsi="Times New Roman" w:cs="Times New Roman"/>
                <w:color w:val="000000"/>
                <w:sz w:val="18"/>
                <w:szCs w:val="18"/>
              </w:rPr>
              <w:br/>
              <w:t>S.3 Dijital platformlar aracılığıyla öğrencilerin tamamlayıcı ve destekleyici eğitim almaları sağlanacaktır.</w:t>
            </w:r>
            <w:r w:rsidRPr="00B80969">
              <w:rPr>
                <w:rFonts w:ascii="Times New Roman" w:eastAsia="Times New Roman" w:hAnsi="Times New Roman" w:cs="Times New Roman"/>
                <w:color w:val="000000"/>
                <w:sz w:val="18"/>
                <w:szCs w:val="18"/>
              </w:rPr>
              <w:br/>
              <w:t>S.4 İYEP’in ders içeriklerine katkı sağlayacak etkinlik, okuma vb aktivitelerin zenginleştirilmesi sağlanacaktır.</w:t>
            </w:r>
            <w:r w:rsidRPr="00B80969">
              <w:rPr>
                <w:rFonts w:ascii="Times New Roman" w:eastAsia="Times New Roman" w:hAnsi="Times New Roman" w:cs="Times New Roman"/>
                <w:color w:val="000000"/>
                <w:sz w:val="18"/>
                <w:szCs w:val="18"/>
              </w:rPr>
              <w:br/>
              <w:t>S.5 İYEP içerikleri öğrencinin hazır bulunuşluk seviyesi dikkate alınarak hazırlanacaktır.</w:t>
            </w:r>
            <w:r w:rsidRPr="00B80969">
              <w:rPr>
                <w:rFonts w:ascii="Times New Roman" w:eastAsia="Times New Roman" w:hAnsi="Times New Roman" w:cs="Times New Roman"/>
                <w:color w:val="000000"/>
                <w:sz w:val="18"/>
                <w:szCs w:val="18"/>
              </w:rPr>
              <w:br/>
              <w:t>S.6 Öğrencilerin devamsızlık nedenleri tespit edilerek devamsızlığa neden olan etmenler giderilecektir.</w:t>
            </w:r>
          </w:p>
        </w:tc>
      </w:tr>
      <w:tr w:rsidR="0007571C" w:rsidRPr="00192D77" w:rsidTr="00892593">
        <w:trPr>
          <w:trHeight w:val="300"/>
        </w:trPr>
        <w:tc>
          <w:tcPr>
            <w:tcW w:w="1390" w:type="dxa"/>
            <w:tcBorders>
              <w:top w:val="single" w:sz="4"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Maliyet Tahmini</w:t>
            </w:r>
          </w:p>
        </w:tc>
        <w:tc>
          <w:tcPr>
            <w:tcW w:w="869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192D77" w:rsidRDefault="0007571C" w:rsidP="00B80969">
            <w:pPr>
              <w:rPr>
                <w:rFonts w:ascii="Times New Roman" w:eastAsia="Times New Roman" w:hAnsi="Times New Roman" w:cs="Times New Roman"/>
                <w:color w:val="000000"/>
                <w:sz w:val="16"/>
                <w:szCs w:val="16"/>
              </w:rPr>
            </w:pPr>
            <w:r w:rsidRPr="00192D77">
              <w:rPr>
                <w:rFonts w:ascii="Times New Roman" w:eastAsia="Times New Roman" w:hAnsi="Times New Roman" w:cs="Times New Roman"/>
                <w:color w:val="000000"/>
                <w:sz w:val="16"/>
                <w:szCs w:val="16"/>
              </w:rPr>
              <w:t> </w:t>
            </w:r>
            <w:r w:rsidR="00B80969">
              <w:rPr>
                <w:rFonts w:ascii="Times New Roman" w:eastAsia="Times New Roman" w:hAnsi="Times New Roman" w:cs="Times New Roman"/>
                <w:color w:val="000000"/>
                <w:sz w:val="16"/>
                <w:szCs w:val="16"/>
              </w:rPr>
              <w:t>10000</w:t>
            </w:r>
          </w:p>
        </w:tc>
      </w:tr>
      <w:tr w:rsidR="0007571C" w:rsidRPr="00192D77" w:rsidTr="00892593">
        <w:trPr>
          <w:trHeight w:val="300"/>
        </w:trPr>
        <w:tc>
          <w:tcPr>
            <w:tcW w:w="139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Tespitler</w:t>
            </w:r>
          </w:p>
        </w:tc>
        <w:tc>
          <w:tcPr>
            <w:tcW w:w="869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İyep ve destek eğitim de dijital platformlar yerine  yazılı ve görsel materyallerin daha çok kullanılması.</w:t>
            </w:r>
          </w:p>
        </w:tc>
      </w:tr>
      <w:tr w:rsidR="0007571C" w:rsidRPr="00192D77" w:rsidTr="00892593">
        <w:trPr>
          <w:trHeight w:val="315"/>
        </w:trPr>
        <w:tc>
          <w:tcPr>
            <w:tcW w:w="1390"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192D77" w:rsidRDefault="0007571C" w:rsidP="006E7EA0">
            <w:pPr>
              <w:rPr>
                <w:rFonts w:ascii="Times New Roman" w:eastAsia="Times New Roman" w:hAnsi="Times New Roman" w:cs="Times New Roman"/>
                <w:b/>
                <w:bCs/>
                <w:color w:val="000000"/>
                <w:sz w:val="16"/>
                <w:szCs w:val="16"/>
              </w:rPr>
            </w:pPr>
            <w:r w:rsidRPr="00192D77">
              <w:rPr>
                <w:rFonts w:ascii="Times New Roman" w:eastAsia="Times New Roman" w:hAnsi="Times New Roman" w:cs="Times New Roman"/>
                <w:b/>
                <w:bCs/>
                <w:color w:val="000000"/>
                <w:sz w:val="16"/>
                <w:szCs w:val="16"/>
              </w:rPr>
              <w:t>İhityaçlar</w:t>
            </w:r>
          </w:p>
        </w:tc>
        <w:tc>
          <w:tcPr>
            <w:tcW w:w="8690" w:type="dxa"/>
            <w:gridSpan w:val="8"/>
            <w:tcBorders>
              <w:top w:val="single" w:sz="4" w:space="0" w:color="auto"/>
              <w:left w:val="nil"/>
              <w:bottom w:val="single" w:sz="8" w:space="0" w:color="auto"/>
              <w:right w:val="single" w:sz="8"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B80969">
              <w:rPr>
                <w:rFonts w:ascii="Times New Roman" w:eastAsia="Times New Roman" w:hAnsi="Times New Roman" w:cs="Times New Roman"/>
                <w:color w:val="000000"/>
                <w:sz w:val="18"/>
                <w:szCs w:val="18"/>
              </w:rPr>
              <w:t> Iyep öğrenci belirleme ve ölçme araçları,</w:t>
            </w:r>
            <w:r w:rsidR="00B80969">
              <w:rPr>
                <w:rFonts w:ascii="Times New Roman" w:eastAsia="Times New Roman" w:hAnsi="Times New Roman" w:cs="Times New Roman"/>
                <w:color w:val="000000"/>
                <w:sz w:val="18"/>
                <w:szCs w:val="18"/>
              </w:rPr>
              <w:t xml:space="preserve"> ö</w:t>
            </w:r>
            <w:r w:rsidRPr="00B80969">
              <w:rPr>
                <w:rFonts w:ascii="Times New Roman" w:eastAsia="Times New Roman" w:hAnsi="Times New Roman" w:cs="Times New Roman"/>
                <w:color w:val="000000"/>
                <w:sz w:val="18"/>
                <w:szCs w:val="18"/>
              </w:rPr>
              <w:t>ğrenci ders kitapları</w:t>
            </w:r>
          </w:p>
        </w:tc>
      </w:tr>
    </w:tbl>
    <w:p w:rsidR="0007571C" w:rsidRDefault="0007571C" w:rsidP="0007571C">
      <w:pPr>
        <w:pStyle w:val="ListeParagraf"/>
        <w:tabs>
          <w:tab w:val="left" w:pos="1127"/>
        </w:tabs>
        <w:ind w:left="1511" w:firstLine="0"/>
        <w:jc w:val="center"/>
        <w:rPr>
          <w:rFonts w:ascii="Times New Roman" w:hAnsi="Times New Roman" w:cs="Times New Roman"/>
          <w:sz w:val="16"/>
          <w:szCs w:val="16"/>
        </w:rPr>
      </w:pPr>
    </w:p>
    <w:p w:rsidR="0007571C" w:rsidRDefault="0007571C" w:rsidP="0007571C">
      <w:pPr>
        <w:pStyle w:val="ListeParagraf"/>
        <w:tabs>
          <w:tab w:val="left" w:pos="1127"/>
        </w:tabs>
        <w:ind w:left="1511" w:firstLine="0"/>
        <w:jc w:val="center"/>
        <w:rPr>
          <w:rFonts w:ascii="Times New Roman" w:hAnsi="Times New Roman" w:cs="Times New Roman"/>
          <w:sz w:val="16"/>
          <w:szCs w:val="16"/>
        </w:rPr>
      </w:pPr>
    </w:p>
    <w:tbl>
      <w:tblPr>
        <w:tblW w:w="10080" w:type="dxa"/>
        <w:tblInd w:w="98" w:type="dxa"/>
        <w:tblLook w:val="04A0" w:firstRow="1" w:lastRow="0" w:firstColumn="1" w:lastColumn="0" w:noHBand="0" w:noVBand="1"/>
      </w:tblPr>
      <w:tblGrid>
        <w:gridCol w:w="1378"/>
        <w:gridCol w:w="3412"/>
        <w:gridCol w:w="920"/>
        <w:gridCol w:w="885"/>
        <w:gridCol w:w="697"/>
        <w:gridCol w:w="697"/>
        <w:gridCol w:w="697"/>
        <w:gridCol w:w="697"/>
        <w:gridCol w:w="697"/>
      </w:tblGrid>
      <w:tr w:rsidR="0007571C" w:rsidRPr="00E66C52" w:rsidTr="00892593">
        <w:trPr>
          <w:trHeight w:val="499"/>
        </w:trPr>
        <w:tc>
          <w:tcPr>
            <w:tcW w:w="2180"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 xml:space="preserve">TEMA: </w:t>
            </w:r>
          </w:p>
        </w:tc>
        <w:tc>
          <w:tcPr>
            <w:tcW w:w="16560" w:type="dxa"/>
            <w:gridSpan w:val="8"/>
            <w:tcBorders>
              <w:top w:val="single" w:sz="8" w:space="0" w:color="auto"/>
              <w:left w:val="nil"/>
              <w:bottom w:val="single" w:sz="4" w:space="0" w:color="auto"/>
              <w:right w:val="single" w:sz="8" w:space="0" w:color="000000"/>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KALİTE</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STRATEJİK AMAÇ 2.</w:t>
            </w:r>
          </w:p>
        </w:tc>
        <w:tc>
          <w:tcPr>
            <w:tcW w:w="16560" w:type="dxa"/>
            <w:gridSpan w:val="8"/>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 xml:space="preserve"> Öğrencilere medeniyetimizin ve insanlığın ortak değerleriyle çağın gereklerine uygun bilgi, beceri, tutum ve davranışlar kazandırılacaktır.</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Hedef 2.1.</w:t>
            </w:r>
          </w:p>
        </w:tc>
        <w:tc>
          <w:tcPr>
            <w:tcW w:w="16560" w:type="dxa"/>
            <w:gridSpan w:val="8"/>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 xml:space="preserve"> Öğrencilere evrensel değerler, sağlıklı yaşam ve çevre bilinci duyarlılığı kazandırılacaktır.</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PG NO</w:t>
            </w:r>
          </w:p>
        </w:tc>
        <w:tc>
          <w:tcPr>
            <w:tcW w:w="10120" w:type="dxa"/>
            <w:tcBorders>
              <w:top w:val="single" w:sz="4" w:space="0" w:color="auto"/>
              <w:left w:val="nil"/>
              <w:bottom w:val="single" w:sz="4" w:space="0" w:color="auto"/>
              <w:right w:val="single" w:sz="4" w:space="0" w:color="000000"/>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Performans Göstergeleri</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Hedefe Etkisi (%)</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Başlangıç Değeri</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2024 Hedef</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2025 Hedef</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2026 Hedef</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2027 Hedef</w:t>
            </w:r>
          </w:p>
        </w:tc>
        <w:tc>
          <w:tcPr>
            <w:tcW w:w="920" w:type="dxa"/>
            <w:tcBorders>
              <w:top w:val="nil"/>
              <w:left w:val="nil"/>
              <w:bottom w:val="single" w:sz="4" w:space="0" w:color="auto"/>
              <w:right w:val="single" w:sz="8" w:space="0" w:color="auto"/>
            </w:tcBorders>
            <w:shd w:val="clear" w:color="auto" w:fill="D6E3BC" w:themeFill="accent3" w:themeFillTint="66"/>
            <w:vAlign w:val="center"/>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2028 Hedef</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 xml:space="preserve">PG 2.1 </w:t>
            </w:r>
          </w:p>
        </w:tc>
        <w:tc>
          <w:tcPr>
            <w:tcW w:w="10120" w:type="dxa"/>
            <w:tcBorders>
              <w:top w:val="single" w:sz="4" w:space="0" w:color="auto"/>
              <w:left w:val="nil"/>
              <w:bottom w:val="single" w:sz="4" w:space="0" w:color="auto"/>
              <w:right w:val="single" w:sz="4" w:space="0" w:color="000000"/>
            </w:tcBorders>
            <w:shd w:val="clear" w:color="auto" w:fill="auto"/>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Öğrenci başına okunan kitap sayısı</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E66C52" w:rsidRDefault="0007571C" w:rsidP="006E7EA0">
            <w:pPr>
              <w:jc w:val="center"/>
              <w:rPr>
                <w:rFonts w:ascii="Times New Roman" w:eastAsia="Times New Roman" w:hAnsi="Times New Roman" w:cs="Times New Roman"/>
                <w:color w:val="333333"/>
                <w:sz w:val="16"/>
                <w:szCs w:val="16"/>
              </w:rPr>
            </w:pPr>
            <w:r w:rsidRPr="00E66C52">
              <w:rPr>
                <w:rFonts w:ascii="Times New Roman" w:eastAsia="Times New Roman" w:hAnsi="Times New Roman" w:cs="Times New Roman"/>
                <w:color w:val="333333"/>
                <w:sz w:val="16"/>
                <w:szCs w:val="16"/>
              </w:rPr>
              <w:t>40</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%8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%11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%13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%15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%17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%21 </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PG 2.2</w:t>
            </w:r>
          </w:p>
        </w:tc>
        <w:tc>
          <w:tcPr>
            <w:tcW w:w="10120" w:type="dxa"/>
            <w:tcBorders>
              <w:top w:val="single" w:sz="4" w:space="0" w:color="auto"/>
              <w:left w:val="nil"/>
              <w:bottom w:val="single" w:sz="4" w:space="0" w:color="auto"/>
              <w:right w:val="single" w:sz="4" w:space="0" w:color="000000"/>
            </w:tcBorders>
            <w:shd w:val="clear" w:color="auto" w:fill="auto"/>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Sağlıklı ve dengeli beslenme ile ilgili düzenlenen faaliyet sayısı (Eğitim,faaliyet, gezi Proje, vb.)</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E66C52" w:rsidRDefault="0007571C" w:rsidP="006E7EA0">
            <w:pPr>
              <w:jc w:val="center"/>
              <w:rPr>
                <w:rFonts w:ascii="Times New Roman" w:eastAsia="Times New Roman" w:hAnsi="Times New Roman" w:cs="Times New Roman"/>
                <w:color w:val="333333"/>
                <w:sz w:val="16"/>
                <w:szCs w:val="16"/>
              </w:rPr>
            </w:pPr>
            <w:r w:rsidRPr="00E66C52">
              <w:rPr>
                <w:rFonts w:ascii="Times New Roman" w:eastAsia="Times New Roman" w:hAnsi="Times New Roman" w:cs="Times New Roman"/>
                <w:color w:val="333333"/>
                <w:sz w:val="16"/>
                <w:szCs w:val="16"/>
              </w:rPr>
              <w:t>30</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%23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%26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%30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%34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%39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%41 </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PG 2.3</w:t>
            </w:r>
          </w:p>
        </w:tc>
        <w:tc>
          <w:tcPr>
            <w:tcW w:w="10120" w:type="dxa"/>
            <w:tcBorders>
              <w:top w:val="single" w:sz="4" w:space="0" w:color="auto"/>
              <w:left w:val="nil"/>
              <w:bottom w:val="single" w:sz="4" w:space="0" w:color="auto"/>
              <w:right w:val="single" w:sz="4" w:space="0" w:color="000000"/>
            </w:tcBorders>
            <w:shd w:val="clear" w:color="auto" w:fill="auto"/>
            <w:vAlign w:val="center"/>
            <w:hideMark/>
          </w:tcPr>
          <w:p w:rsidR="0007571C" w:rsidRPr="00E66C52" w:rsidRDefault="0007571C" w:rsidP="006E7EA0">
            <w:pP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Çevre bilincinin artırılmasına yönelik düzenlenen faaliyet sayısı (Eğitim,faaliyet, gezi Proje, vb.)</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E66C52" w:rsidRDefault="0007571C" w:rsidP="006E7EA0">
            <w:pPr>
              <w:jc w:val="center"/>
              <w:rPr>
                <w:rFonts w:ascii="Times New Roman" w:eastAsia="Times New Roman" w:hAnsi="Times New Roman" w:cs="Times New Roman"/>
                <w:color w:val="000000"/>
                <w:sz w:val="16"/>
                <w:szCs w:val="16"/>
              </w:rPr>
            </w:pPr>
            <w:r w:rsidRPr="00E66C52">
              <w:rPr>
                <w:rFonts w:ascii="Times New Roman" w:eastAsia="Times New Roman" w:hAnsi="Times New Roman" w:cs="Times New Roman"/>
                <w:color w:val="000000"/>
                <w:sz w:val="16"/>
                <w:szCs w:val="16"/>
              </w:rPr>
              <w:t>30</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%20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%23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%26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%29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%34 </w:t>
            </w:r>
          </w:p>
        </w:tc>
        <w:tc>
          <w:tcPr>
            <w:tcW w:w="920" w:type="dxa"/>
            <w:tcBorders>
              <w:top w:val="nil"/>
              <w:left w:val="nil"/>
              <w:bottom w:val="single" w:sz="8" w:space="0" w:color="auto"/>
              <w:right w:val="single" w:sz="8" w:space="0" w:color="auto"/>
            </w:tcBorders>
            <w:shd w:val="clear" w:color="auto" w:fill="auto"/>
            <w:vAlign w:val="bottom"/>
            <w:hideMark/>
          </w:tcPr>
          <w:p w:rsidR="0007571C" w:rsidRPr="00E66C52" w:rsidRDefault="0007571C" w:rsidP="006E7EA0">
            <w:pPr>
              <w:jc w:val="cente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%37 </w:t>
            </w:r>
          </w:p>
        </w:tc>
      </w:tr>
      <w:tr w:rsidR="0007571C" w:rsidRPr="00E66C52" w:rsidTr="00892593">
        <w:trPr>
          <w:trHeight w:val="300"/>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lastRenderedPageBreak/>
              <w:t>Koordinatör Birim</w:t>
            </w:r>
          </w:p>
        </w:tc>
        <w:tc>
          <w:tcPr>
            <w:tcW w:w="1656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B80969" w:rsidRDefault="0007571C" w:rsidP="006E7EA0">
            <w:pPr>
              <w:rPr>
                <w:rFonts w:ascii="Times New Roman" w:eastAsia="Times New Roman" w:hAnsi="Times New Roman" w:cs="Times New Roman"/>
                <w:color w:val="000000"/>
                <w:sz w:val="18"/>
                <w:szCs w:val="18"/>
              </w:rPr>
            </w:pPr>
            <w:r w:rsidRPr="00E66C52">
              <w:rPr>
                <w:rFonts w:ascii="Times New Roman" w:eastAsia="Times New Roman" w:hAnsi="Times New Roman" w:cs="Times New Roman"/>
                <w:color w:val="000000"/>
                <w:sz w:val="16"/>
                <w:szCs w:val="16"/>
              </w:rPr>
              <w:t> </w:t>
            </w:r>
            <w:r w:rsidRPr="00B80969">
              <w:rPr>
                <w:rFonts w:ascii="Times New Roman" w:eastAsia="Times New Roman" w:hAnsi="Times New Roman" w:cs="Times New Roman"/>
                <w:color w:val="000000"/>
                <w:sz w:val="18"/>
                <w:szCs w:val="18"/>
              </w:rPr>
              <w:t>Okul müdürü, Müdür yardımcıları, Sınıf öğretmenleri, Rehber öğretmenler</w:t>
            </w:r>
          </w:p>
        </w:tc>
      </w:tr>
      <w:tr w:rsidR="0007571C" w:rsidRPr="00E66C52" w:rsidTr="00892593">
        <w:trPr>
          <w:trHeight w:val="499"/>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İşbirliği Yapılacak Birim(ler)</w:t>
            </w:r>
          </w:p>
        </w:tc>
        <w:tc>
          <w:tcPr>
            <w:tcW w:w="1656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İlçe Sağlığı Birimleri, Belediyeler,İl ve İlçe Milli Eğitim Müdürlükleri </w:t>
            </w:r>
          </w:p>
        </w:tc>
      </w:tr>
      <w:tr w:rsidR="0007571C" w:rsidRPr="00E66C52" w:rsidTr="00892593">
        <w:trPr>
          <w:trHeight w:val="300"/>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Riskler</w:t>
            </w:r>
          </w:p>
        </w:tc>
        <w:tc>
          <w:tcPr>
            <w:tcW w:w="1656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Öğrencilere aile de kitap okuma ve sağlıklı beslenme konusunda yeterince rol model olcak kişilerin olmaması.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Yeterli eğitimlerin sağlanamaması</w:t>
            </w:r>
          </w:p>
          <w:p w:rsidR="0007571C" w:rsidRPr="006E7EA0" w:rsidRDefault="0007571C" w:rsidP="006E7EA0">
            <w:pPr>
              <w:rPr>
                <w:rFonts w:ascii="Times New Roman" w:eastAsia="Times New Roman" w:hAnsi="Times New Roman" w:cs="Times New Roman"/>
                <w:color w:val="000000"/>
                <w:sz w:val="18"/>
                <w:szCs w:val="18"/>
              </w:rPr>
            </w:pPr>
          </w:p>
        </w:tc>
      </w:tr>
      <w:tr w:rsidR="0007571C" w:rsidRPr="00E66C52" w:rsidTr="00892593">
        <w:trPr>
          <w:trHeight w:val="1935"/>
        </w:trPr>
        <w:tc>
          <w:tcPr>
            <w:tcW w:w="2180"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Stratejiler</w:t>
            </w:r>
          </w:p>
        </w:tc>
        <w:tc>
          <w:tcPr>
            <w:tcW w:w="16560" w:type="dxa"/>
            <w:gridSpan w:val="8"/>
            <w:tcBorders>
              <w:top w:val="single" w:sz="4" w:space="0" w:color="auto"/>
              <w:left w:val="nil"/>
              <w:bottom w:val="single" w:sz="8" w:space="0" w:color="auto"/>
              <w:right w:val="single" w:sz="8" w:space="0" w:color="000000"/>
            </w:tcBorders>
            <w:shd w:val="clear" w:color="000000" w:fill="FFF3CB"/>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xml:space="preserve">S1 Okul kütüphanesi zenginleştirilecek, öğrencilerin kütüphaneden yararlanması sağlanacaktır. </w:t>
            </w:r>
          </w:p>
          <w:p w:rsidR="0007571C" w:rsidRPr="00E66C52" w:rsidRDefault="0007571C" w:rsidP="006E7EA0">
            <w:pPr>
              <w:rPr>
                <w:rFonts w:ascii="Times New Roman" w:eastAsia="Times New Roman" w:hAnsi="Times New Roman" w:cs="Times New Roman"/>
                <w:color w:val="000000"/>
                <w:sz w:val="16"/>
                <w:szCs w:val="16"/>
              </w:rPr>
            </w:pPr>
            <w:r w:rsidRPr="006E7EA0">
              <w:rPr>
                <w:rFonts w:ascii="Times New Roman" w:eastAsia="Times New Roman" w:hAnsi="Times New Roman" w:cs="Times New Roman"/>
                <w:color w:val="000000"/>
                <w:sz w:val="18"/>
                <w:szCs w:val="18"/>
              </w:rPr>
              <w:t>S2 Türkçe dersinde ders saatinin bir bölümü okumaya ayrılacak ve okul müdürlüğünce planlanan zamanlarda okuma etkinlikleri düzenlenecektir.</w:t>
            </w:r>
            <w:r w:rsidRPr="006E7EA0">
              <w:rPr>
                <w:rFonts w:ascii="Times New Roman" w:eastAsia="Times New Roman" w:hAnsi="Times New Roman" w:cs="Times New Roman"/>
                <w:color w:val="000000"/>
                <w:sz w:val="18"/>
                <w:szCs w:val="18"/>
              </w:rPr>
              <w:br/>
              <w:t>S3 Serbest etkinlikler saati, öğrencilerin sanatsal, sportif ve kültürel faaliyetlere katılım sağlayacağı şekilde düzenlenecektir.</w:t>
            </w:r>
            <w:r w:rsidRPr="006E7EA0">
              <w:rPr>
                <w:rFonts w:ascii="Times New Roman" w:eastAsia="Times New Roman" w:hAnsi="Times New Roman" w:cs="Times New Roman"/>
                <w:color w:val="000000"/>
                <w:sz w:val="18"/>
                <w:szCs w:val="18"/>
              </w:rPr>
              <w:br/>
              <w:t>S4 Öğrencilere sağlıklı ve dengeli beslenmelerine yönelik bilgilendirme eğitimleri ve etkinlikler yapılacaktır.</w:t>
            </w:r>
            <w:r w:rsidRPr="006E7EA0">
              <w:rPr>
                <w:rFonts w:ascii="Times New Roman" w:eastAsia="Times New Roman" w:hAnsi="Times New Roman" w:cs="Times New Roman"/>
                <w:color w:val="000000"/>
                <w:sz w:val="18"/>
                <w:szCs w:val="18"/>
              </w:rPr>
              <w:br/>
              <w:t>S5 Öğrencilerin çevre bilincinin artırılmasına yönelik etkinlikler yapılacaktır.</w:t>
            </w:r>
            <w:r w:rsidRPr="006E7EA0">
              <w:rPr>
                <w:rFonts w:ascii="Times New Roman" w:eastAsia="Times New Roman" w:hAnsi="Times New Roman" w:cs="Times New Roman"/>
                <w:color w:val="000000"/>
                <w:sz w:val="18"/>
                <w:szCs w:val="18"/>
              </w:rPr>
              <w:br/>
              <w:t>S6 Öğrencilere, nezaket ve görgü kuralları konusunda eğitimler verilerek konuya ilişkin etkinlikler düzenlenecektir.</w:t>
            </w:r>
          </w:p>
        </w:tc>
      </w:tr>
      <w:tr w:rsidR="0007571C" w:rsidRPr="00E66C52" w:rsidTr="00892593">
        <w:trPr>
          <w:trHeight w:val="300"/>
        </w:trPr>
        <w:tc>
          <w:tcPr>
            <w:tcW w:w="2180" w:type="dxa"/>
            <w:tcBorders>
              <w:top w:val="single" w:sz="4"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Maliyet Tahmini</w:t>
            </w:r>
          </w:p>
        </w:tc>
        <w:tc>
          <w:tcPr>
            <w:tcW w:w="1656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6E7EA0"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12000</w:t>
            </w:r>
            <w:r w:rsidR="0007571C" w:rsidRPr="006E7EA0">
              <w:rPr>
                <w:rFonts w:ascii="Times New Roman" w:eastAsia="Times New Roman" w:hAnsi="Times New Roman" w:cs="Times New Roman"/>
                <w:color w:val="000000"/>
                <w:sz w:val="18"/>
                <w:szCs w:val="18"/>
              </w:rPr>
              <w:t> </w:t>
            </w:r>
          </w:p>
        </w:tc>
      </w:tr>
      <w:tr w:rsidR="0007571C" w:rsidRPr="00E66C52" w:rsidTr="00892593">
        <w:trPr>
          <w:trHeight w:val="300"/>
        </w:trPr>
        <w:tc>
          <w:tcPr>
            <w:tcW w:w="2180"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sidRPr="00E66C52">
              <w:rPr>
                <w:rFonts w:ascii="Times New Roman" w:eastAsia="Times New Roman" w:hAnsi="Times New Roman" w:cs="Times New Roman"/>
                <w:b/>
                <w:bCs/>
                <w:color w:val="000000"/>
                <w:sz w:val="16"/>
                <w:szCs w:val="16"/>
              </w:rPr>
              <w:t>Tespitler</w:t>
            </w:r>
          </w:p>
        </w:tc>
        <w:tc>
          <w:tcPr>
            <w:tcW w:w="16560" w:type="dxa"/>
            <w:gridSpan w:val="8"/>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Yapılan eğitimlere velilerin katılım oranının az olması.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Verilen eğitimlerin sadece okulda kalması günlük hayatta uygulanması için velilerin yeterli desteği sağlamaması.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w:t>
            </w:r>
          </w:p>
        </w:tc>
      </w:tr>
      <w:tr w:rsidR="0007571C" w:rsidRPr="00E66C52" w:rsidTr="00892593">
        <w:trPr>
          <w:trHeight w:val="315"/>
        </w:trPr>
        <w:tc>
          <w:tcPr>
            <w:tcW w:w="2180"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E66C52" w:rsidRDefault="0007571C" w:rsidP="006E7EA0">
            <w:pP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İhti</w:t>
            </w:r>
            <w:r w:rsidRPr="00E66C52">
              <w:rPr>
                <w:rFonts w:ascii="Times New Roman" w:eastAsia="Times New Roman" w:hAnsi="Times New Roman" w:cs="Times New Roman"/>
                <w:b/>
                <w:bCs/>
                <w:color w:val="000000"/>
                <w:sz w:val="16"/>
                <w:szCs w:val="16"/>
              </w:rPr>
              <w:t>yaçlar</w:t>
            </w:r>
          </w:p>
        </w:tc>
        <w:tc>
          <w:tcPr>
            <w:tcW w:w="16560" w:type="dxa"/>
            <w:gridSpan w:val="8"/>
            <w:tcBorders>
              <w:top w:val="single" w:sz="4" w:space="0" w:color="auto"/>
              <w:left w:val="nil"/>
              <w:bottom w:val="single" w:sz="8"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Eğitimler için diğer kurumlarla iş birliklerinin yapılması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Bilgilendirme için afiş, broşür gibi materyallerin sağlanması</w:t>
            </w:r>
          </w:p>
          <w:p w:rsidR="0007571C" w:rsidRPr="006E7EA0" w:rsidRDefault="0007571C" w:rsidP="006E7EA0">
            <w:pPr>
              <w:rPr>
                <w:rFonts w:ascii="Times New Roman" w:eastAsia="Times New Roman" w:hAnsi="Times New Roman" w:cs="Times New Roman"/>
                <w:color w:val="000000"/>
                <w:sz w:val="18"/>
                <w:szCs w:val="18"/>
              </w:rPr>
            </w:pPr>
          </w:p>
        </w:tc>
      </w:tr>
    </w:tbl>
    <w:p w:rsidR="0007571C" w:rsidRDefault="0007571C" w:rsidP="0007571C">
      <w:pPr>
        <w:tabs>
          <w:tab w:val="left" w:pos="2755"/>
        </w:tabs>
      </w:pPr>
    </w:p>
    <w:p w:rsidR="0007571C" w:rsidRDefault="0007571C" w:rsidP="0007571C">
      <w:pPr>
        <w:tabs>
          <w:tab w:val="left" w:pos="1127"/>
        </w:tabs>
        <w:rPr>
          <w:rFonts w:ascii="Times New Roman" w:hAnsi="Times New Roman" w:cs="Times New Roman"/>
          <w:sz w:val="16"/>
          <w:szCs w:val="16"/>
        </w:rPr>
      </w:pPr>
    </w:p>
    <w:tbl>
      <w:tblPr>
        <w:tblW w:w="9762" w:type="dxa"/>
        <w:tblInd w:w="416" w:type="dxa"/>
        <w:tblLook w:val="04A0" w:firstRow="1" w:lastRow="0" w:firstColumn="1" w:lastColumn="0" w:noHBand="0" w:noVBand="1"/>
      </w:tblPr>
      <w:tblGrid>
        <w:gridCol w:w="1123"/>
        <w:gridCol w:w="2720"/>
        <w:gridCol w:w="479"/>
        <w:gridCol w:w="920"/>
        <w:gridCol w:w="920"/>
        <w:gridCol w:w="720"/>
        <w:gridCol w:w="720"/>
        <w:gridCol w:w="720"/>
        <w:gridCol w:w="720"/>
        <w:gridCol w:w="720"/>
      </w:tblGrid>
      <w:tr w:rsidR="0007571C" w:rsidRPr="005E3B0D" w:rsidTr="00892593">
        <w:trPr>
          <w:trHeight w:val="499"/>
        </w:trPr>
        <w:tc>
          <w:tcPr>
            <w:tcW w:w="1041"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 xml:space="preserve">TEMA: </w:t>
            </w:r>
          </w:p>
        </w:tc>
        <w:tc>
          <w:tcPr>
            <w:tcW w:w="8721" w:type="dxa"/>
            <w:gridSpan w:val="9"/>
            <w:tcBorders>
              <w:top w:val="single" w:sz="8" w:space="0" w:color="auto"/>
              <w:left w:val="nil"/>
              <w:bottom w:val="single" w:sz="4" w:space="0" w:color="auto"/>
              <w:right w:val="single" w:sz="8" w:space="0" w:color="000000"/>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color w:val="000000"/>
                <w:sz w:val="16"/>
                <w:szCs w:val="16"/>
              </w:rPr>
            </w:pPr>
            <w:r w:rsidRPr="005E3B0D">
              <w:rPr>
                <w:rFonts w:ascii="Times New Roman" w:eastAsia="Times New Roman" w:hAnsi="Times New Roman" w:cs="Times New Roman"/>
                <w:color w:val="000000"/>
                <w:sz w:val="16"/>
                <w:szCs w:val="16"/>
              </w:rPr>
              <w:t>KAPASİTE</w:t>
            </w:r>
          </w:p>
        </w:tc>
      </w:tr>
      <w:tr w:rsidR="0007571C" w:rsidRPr="005E3B0D" w:rsidTr="00892593">
        <w:trPr>
          <w:trHeight w:val="499"/>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STRATEJİK AMAÇ 3</w:t>
            </w:r>
          </w:p>
        </w:tc>
        <w:tc>
          <w:tcPr>
            <w:tcW w:w="8721" w:type="dxa"/>
            <w:gridSpan w:val="9"/>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color w:val="000000"/>
                <w:sz w:val="16"/>
                <w:szCs w:val="16"/>
              </w:rPr>
            </w:pPr>
            <w:r w:rsidRPr="005E3B0D">
              <w:rPr>
                <w:rFonts w:ascii="Times New Roman" w:eastAsia="Times New Roman" w:hAnsi="Times New Roman" w:cs="Times New Roman"/>
                <w:color w:val="000000"/>
                <w:sz w:val="16"/>
                <w:szCs w:val="16"/>
              </w:rPr>
              <w:t>Eğitim ortamlarının fiziki imkânları geliştirilecektir.</w:t>
            </w:r>
          </w:p>
        </w:tc>
      </w:tr>
      <w:tr w:rsidR="0007571C" w:rsidRPr="005E3B0D" w:rsidTr="00892593">
        <w:trPr>
          <w:trHeight w:val="499"/>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Hedef 3.1.</w:t>
            </w:r>
          </w:p>
        </w:tc>
        <w:tc>
          <w:tcPr>
            <w:tcW w:w="8721" w:type="dxa"/>
            <w:gridSpan w:val="9"/>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color w:val="000000"/>
                <w:sz w:val="16"/>
                <w:szCs w:val="16"/>
              </w:rPr>
            </w:pPr>
            <w:r w:rsidRPr="005E3B0D">
              <w:rPr>
                <w:rFonts w:ascii="Times New Roman" w:eastAsia="Times New Roman" w:hAnsi="Times New Roman" w:cs="Times New Roman"/>
                <w:color w:val="000000"/>
                <w:sz w:val="16"/>
                <w:szCs w:val="16"/>
              </w:rPr>
              <w:t>Temel eğitimde okulların niteliğini arttıracak uygulama ve çalışmalara yer verilecektir.</w:t>
            </w:r>
          </w:p>
        </w:tc>
      </w:tr>
      <w:tr w:rsidR="0007571C" w:rsidRPr="005E3B0D" w:rsidTr="00892593">
        <w:trPr>
          <w:trHeight w:val="499"/>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PG NO</w:t>
            </w:r>
          </w:p>
        </w:tc>
        <w:tc>
          <w:tcPr>
            <w:tcW w:w="278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Performans Göstergeleri</w:t>
            </w:r>
          </w:p>
        </w:tc>
        <w:tc>
          <w:tcPr>
            <w:tcW w:w="488"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 </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Hedefe Etkisi (%)</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Başlangıç Değeri</w:t>
            </w:r>
          </w:p>
        </w:tc>
        <w:tc>
          <w:tcPr>
            <w:tcW w:w="722"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2024 Hedef</w:t>
            </w:r>
          </w:p>
        </w:tc>
        <w:tc>
          <w:tcPr>
            <w:tcW w:w="722"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2025 Hedef</w:t>
            </w:r>
          </w:p>
        </w:tc>
        <w:tc>
          <w:tcPr>
            <w:tcW w:w="722"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2026 Hedef</w:t>
            </w:r>
          </w:p>
        </w:tc>
        <w:tc>
          <w:tcPr>
            <w:tcW w:w="722"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2027 Hedef</w:t>
            </w:r>
          </w:p>
        </w:tc>
        <w:tc>
          <w:tcPr>
            <w:tcW w:w="722" w:type="dxa"/>
            <w:tcBorders>
              <w:top w:val="nil"/>
              <w:left w:val="nil"/>
              <w:bottom w:val="single" w:sz="4" w:space="0" w:color="auto"/>
              <w:right w:val="single" w:sz="8" w:space="0" w:color="auto"/>
            </w:tcBorders>
            <w:shd w:val="clear" w:color="auto" w:fill="D6E3BC" w:themeFill="accent3" w:themeFillTint="66"/>
            <w:vAlign w:val="center"/>
            <w:hideMark/>
          </w:tcPr>
          <w:p w:rsidR="0007571C" w:rsidRPr="005E3B0D" w:rsidRDefault="0007571C" w:rsidP="006E7EA0">
            <w:pPr>
              <w:jc w:val="cente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2028 Hedef</w:t>
            </w:r>
          </w:p>
        </w:tc>
      </w:tr>
      <w:tr w:rsidR="0007571C" w:rsidRPr="005E3B0D" w:rsidTr="00892593">
        <w:trPr>
          <w:trHeight w:val="499"/>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 xml:space="preserve">PG 3.1 </w:t>
            </w:r>
          </w:p>
        </w:tc>
        <w:tc>
          <w:tcPr>
            <w:tcW w:w="3271" w:type="dxa"/>
            <w:gridSpan w:val="2"/>
            <w:tcBorders>
              <w:top w:val="single" w:sz="4" w:space="0" w:color="auto"/>
              <w:left w:val="nil"/>
              <w:bottom w:val="single" w:sz="4" w:space="0" w:color="auto"/>
              <w:right w:val="single" w:sz="4"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20"/>
                <w:szCs w:val="20"/>
              </w:rPr>
            </w:pPr>
            <w:r w:rsidRPr="006E7EA0">
              <w:rPr>
                <w:rFonts w:ascii="Times New Roman" w:eastAsia="Times New Roman" w:hAnsi="Times New Roman" w:cs="Times New Roman"/>
                <w:color w:val="000000"/>
                <w:sz w:val="20"/>
                <w:szCs w:val="20"/>
              </w:rPr>
              <w:t>İyileştirilen fiziki mekân (derslikler, spor salonu, kütüphaneler, atölyeler vb.) sayısı.</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6E7EA0" w:rsidRDefault="0007571C" w:rsidP="006E7EA0">
            <w:pPr>
              <w:jc w:val="center"/>
              <w:rPr>
                <w:rFonts w:ascii="Times New Roman" w:eastAsia="Times New Roman" w:hAnsi="Times New Roman" w:cs="Times New Roman"/>
                <w:color w:val="333333"/>
                <w:sz w:val="20"/>
                <w:szCs w:val="20"/>
              </w:rPr>
            </w:pPr>
            <w:r w:rsidRPr="006E7EA0">
              <w:rPr>
                <w:rFonts w:ascii="Times New Roman" w:eastAsia="Times New Roman" w:hAnsi="Times New Roman" w:cs="Times New Roman"/>
                <w:color w:val="333333"/>
                <w:sz w:val="20"/>
                <w:szCs w:val="20"/>
              </w:rPr>
              <w:t>100</w:t>
            </w:r>
          </w:p>
        </w:tc>
        <w:tc>
          <w:tcPr>
            <w:tcW w:w="920" w:type="dxa"/>
            <w:tcBorders>
              <w:top w:val="nil"/>
              <w:left w:val="nil"/>
              <w:bottom w:val="single" w:sz="8" w:space="0" w:color="auto"/>
              <w:right w:val="single" w:sz="8" w:space="0" w:color="auto"/>
            </w:tcBorders>
            <w:shd w:val="clear" w:color="auto" w:fill="auto"/>
            <w:noWrap/>
            <w:vAlign w:val="bottom"/>
            <w:hideMark/>
          </w:tcPr>
          <w:p w:rsidR="0007571C" w:rsidRPr="006E7EA0" w:rsidRDefault="006E7EA0" w:rsidP="006E7EA0">
            <w:pPr>
              <w:jc w:val="center"/>
              <w:rPr>
                <w:rFonts w:ascii="Times New Roman" w:eastAsia="Times New Roman" w:hAnsi="Times New Roman" w:cs="Times New Roman"/>
                <w:color w:val="333333"/>
                <w:sz w:val="20"/>
                <w:szCs w:val="20"/>
              </w:rPr>
            </w:pPr>
            <w:r w:rsidRPr="006E7EA0">
              <w:rPr>
                <w:rFonts w:ascii="Times New Roman" w:eastAsia="Times New Roman" w:hAnsi="Times New Roman" w:cs="Times New Roman"/>
                <w:color w:val="333333"/>
                <w:sz w:val="20"/>
                <w:szCs w:val="20"/>
              </w:rPr>
              <w:t>75</w:t>
            </w:r>
          </w:p>
        </w:tc>
        <w:tc>
          <w:tcPr>
            <w:tcW w:w="722" w:type="dxa"/>
            <w:tcBorders>
              <w:top w:val="nil"/>
              <w:left w:val="nil"/>
              <w:bottom w:val="single" w:sz="8" w:space="0" w:color="auto"/>
              <w:right w:val="single" w:sz="8" w:space="0" w:color="auto"/>
            </w:tcBorders>
            <w:shd w:val="clear" w:color="auto" w:fill="auto"/>
            <w:vAlign w:val="bottom"/>
            <w:hideMark/>
          </w:tcPr>
          <w:p w:rsidR="0007571C" w:rsidRPr="006E7EA0" w:rsidRDefault="0007571C" w:rsidP="006E7EA0">
            <w:pPr>
              <w:jc w:val="center"/>
              <w:rPr>
                <w:rFonts w:ascii="Times New Roman" w:eastAsia="Times New Roman" w:hAnsi="Times New Roman" w:cs="Times New Roman"/>
                <w:b/>
                <w:bCs/>
                <w:color w:val="000000"/>
                <w:sz w:val="20"/>
                <w:szCs w:val="20"/>
              </w:rPr>
            </w:pPr>
            <w:r w:rsidRPr="006E7EA0">
              <w:rPr>
                <w:rFonts w:ascii="Times New Roman" w:eastAsia="Times New Roman" w:hAnsi="Times New Roman" w:cs="Times New Roman"/>
                <w:b/>
                <w:bCs/>
                <w:color w:val="000000"/>
                <w:sz w:val="20"/>
                <w:szCs w:val="20"/>
              </w:rPr>
              <w:t>%50 </w:t>
            </w:r>
          </w:p>
        </w:tc>
        <w:tc>
          <w:tcPr>
            <w:tcW w:w="722" w:type="dxa"/>
            <w:tcBorders>
              <w:top w:val="nil"/>
              <w:left w:val="nil"/>
              <w:bottom w:val="single" w:sz="8" w:space="0" w:color="auto"/>
              <w:right w:val="single" w:sz="8" w:space="0" w:color="auto"/>
            </w:tcBorders>
            <w:shd w:val="clear" w:color="auto" w:fill="auto"/>
            <w:vAlign w:val="bottom"/>
            <w:hideMark/>
          </w:tcPr>
          <w:p w:rsidR="0007571C" w:rsidRPr="006E7EA0" w:rsidRDefault="0007571C" w:rsidP="006E7EA0">
            <w:pPr>
              <w:jc w:val="center"/>
              <w:rPr>
                <w:rFonts w:ascii="Times New Roman" w:eastAsia="Times New Roman" w:hAnsi="Times New Roman" w:cs="Times New Roman"/>
                <w:b/>
                <w:bCs/>
                <w:color w:val="000000"/>
                <w:sz w:val="20"/>
                <w:szCs w:val="20"/>
              </w:rPr>
            </w:pPr>
            <w:r w:rsidRPr="006E7EA0">
              <w:rPr>
                <w:rFonts w:ascii="Times New Roman" w:eastAsia="Times New Roman" w:hAnsi="Times New Roman" w:cs="Times New Roman"/>
                <w:b/>
                <w:bCs/>
                <w:color w:val="000000"/>
                <w:sz w:val="20"/>
                <w:szCs w:val="20"/>
              </w:rPr>
              <w:t>%55 </w:t>
            </w:r>
          </w:p>
        </w:tc>
        <w:tc>
          <w:tcPr>
            <w:tcW w:w="722" w:type="dxa"/>
            <w:tcBorders>
              <w:top w:val="nil"/>
              <w:left w:val="nil"/>
              <w:bottom w:val="single" w:sz="8" w:space="0" w:color="auto"/>
              <w:right w:val="single" w:sz="8" w:space="0" w:color="auto"/>
            </w:tcBorders>
            <w:shd w:val="clear" w:color="auto" w:fill="auto"/>
            <w:vAlign w:val="bottom"/>
            <w:hideMark/>
          </w:tcPr>
          <w:p w:rsidR="0007571C" w:rsidRPr="006E7EA0" w:rsidRDefault="0007571C" w:rsidP="006E7EA0">
            <w:pPr>
              <w:jc w:val="center"/>
              <w:rPr>
                <w:rFonts w:ascii="Times New Roman" w:eastAsia="Times New Roman" w:hAnsi="Times New Roman" w:cs="Times New Roman"/>
                <w:b/>
                <w:bCs/>
                <w:color w:val="000000"/>
                <w:sz w:val="20"/>
                <w:szCs w:val="20"/>
              </w:rPr>
            </w:pPr>
            <w:r w:rsidRPr="006E7EA0">
              <w:rPr>
                <w:rFonts w:ascii="Times New Roman" w:eastAsia="Times New Roman" w:hAnsi="Times New Roman" w:cs="Times New Roman"/>
                <w:b/>
                <w:bCs/>
                <w:color w:val="000000"/>
                <w:sz w:val="20"/>
                <w:szCs w:val="20"/>
              </w:rPr>
              <w:t>%60 </w:t>
            </w:r>
          </w:p>
        </w:tc>
        <w:tc>
          <w:tcPr>
            <w:tcW w:w="722" w:type="dxa"/>
            <w:tcBorders>
              <w:top w:val="nil"/>
              <w:left w:val="nil"/>
              <w:bottom w:val="single" w:sz="8" w:space="0" w:color="auto"/>
              <w:right w:val="single" w:sz="8" w:space="0" w:color="auto"/>
            </w:tcBorders>
            <w:shd w:val="clear" w:color="auto" w:fill="auto"/>
            <w:vAlign w:val="bottom"/>
            <w:hideMark/>
          </w:tcPr>
          <w:p w:rsidR="0007571C" w:rsidRPr="006E7EA0" w:rsidRDefault="0007571C" w:rsidP="006E7EA0">
            <w:pPr>
              <w:jc w:val="center"/>
              <w:rPr>
                <w:rFonts w:ascii="Times New Roman" w:eastAsia="Times New Roman" w:hAnsi="Times New Roman" w:cs="Times New Roman"/>
                <w:b/>
                <w:bCs/>
                <w:color w:val="000000"/>
                <w:sz w:val="20"/>
                <w:szCs w:val="20"/>
              </w:rPr>
            </w:pPr>
            <w:r w:rsidRPr="006E7EA0">
              <w:rPr>
                <w:rFonts w:ascii="Times New Roman" w:eastAsia="Times New Roman" w:hAnsi="Times New Roman" w:cs="Times New Roman"/>
                <w:b/>
                <w:bCs/>
                <w:color w:val="000000"/>
                <w:sz w:val="20"/>
                <w:szCs w:val="20"/>
              </w:rPr>
              <w:t>%70 </w:t>
            </w:r>
          </w:p>
        </w:tc>
        <w:tc>
          <w:tcPr>
            <w:tcW w:w="722" w:type="dxa"/>
            <w:tcBorders>
              <w:top w:val="nil"/>
              <w:left w:val="nil"/>
              <w:bottom w:val="single" w:sz="8" w:space="0" w:color="auto"/>
              <w:right w:val="single" w:sz="8" w:space="0" w:color="auto"/>
            </w:tcBorders>
            <w:shd w:val="clear" w:color="auto" w:fill="auto"/>
            <w:vAlign w:val="bottom"/>
            <w:hideMark/>
          </w:tcPr>
          <w:p w:rsidR="0007571C" w:rsidRPr="006E7EA0" w:rsidRDefault="0007571C" w:rsidP="006E7EA0">
            <w:pPr>
              <w:jc w:val="center"/>
              <w:rPr>
                <w:rFonts w:ascii="Times New Roman" w:eastAsia="Times New Roman" w:hAnsi="Times New Roman" w:cs="Times New Roman"/>
                <w:b/>
                <w:bCs/>
                <w:color w:val="000000"/>
                <w:sz w:val="20"/>
                <w:szCs w:val="20"/>
              </w:rPr>
            </w:pPr>
            <w:r w:rsidRPr="006E7EA0">
              <w:rPr>
                <w:rFonts w:ascii="Times New Roman" w:eastAsia="Times New Roman" w:hAnsi="Times New Roman" w:cs="Times New Roman"/>
                <w:b/>
                <w:bCs/>
                <w:color w:val="000000"/>
                <w:sz w:val="20"/>
                <w:szCs w:val="20"/>
              </w:rPr>
              <w:t>%75 </w:t>
            </w:r>
          </w:p>
        </w:tc>
      </w:tr>
      <w:tr w:rsidR="0007571C" w:rsidRPr="005E3B0D" w:rsidTr="00892593">
        <w:trPr>
          <w:trHeight w:val="300"/>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Koordinatör Birim</w:t>
            </w:r>
          </w:p>
        </w:tc>
        <w:tc>
          <w:tcPr>
            <w:tcW w:w="8721"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6E7EA0" w:rsidP="006E7EA0">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Okul </w:t>
            </w:r>
            <w:r w:rsidR="0007571C" w:rsidRPr="006E7EA0">
              <w:rPr>
                <w:rFonts w:ascii="Times New Roman" w:eastAsia="Times New Roman" w:hAnsi="Times New Roman" w:cs="Times New Roman"/>
                <w:color w:val="000000"/>
                <w:sz w:val="20"/>
                <w:szCs w:val="20"/>
              </w:rPr>
              <w:t>Müdürü </w:t>
            </w:r>
          </w:p>
        </w:tc>
      </w:tr>
      <w:tr w:rsidR="0007571C" w:rsidRPr="005E3B0D" w:rsidTr="00892593">
        <w:trPr>
          <w:trHeight w:val="499"/>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İşbirliği Yapılacak Birim(ler)</w:t>
            </w:r>
          </w:p>
        </w:tc>
        <w:tc>
          <w:tcPr>
            <w:tcW w:w="8721"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20"/>
                <w:szCs w:val="20"/>
              </w:rPr>
            </w:pPr>
            <w:r w:rsidRPr="006E7EA0">
              <w:rPr>
                <w:rFonts w:ascii="Times New Roman" w:eastAsia="Times New Roman" w:hAnsi="Times New Roman" w:cs="Times New Roman"/>
                <w:color w:val="000000"/>
                <w:sz w:val="20"/>
                <w:szCs w:val="20"/>
              </w:rPr>
              <w:t>Belediyeler, Kamu idareleri </w:t>
            </w:r>
          </w:p>
        </w:tc>
      </w:tr>
      <w:tr w:rsidR="0007571C" w:rsidRPr="005E3B0D" w:rsidTr="00892593">
        <w:trPr>
          <w:trHeight w:val="300"/>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Riskler</w:t>
            </w:r>
          </w:p>
        </w:tc>
        <w:tc>
          <w:tcPr>
            <w:tcW w:w="8721"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20"/>
                <w:szCs w:val="20"/>
              </w:rPr>
            </w:pPr>
            <w:r w:rsidRPr="006E7EA0">
              <w:rPr>
                <w:rFonts w:ascii="Times New Roman" w:eastAsia="Times New Roman" w:hAnsi="Times New Roman" w:cs="Times New Roman"/>
                <w:color w:val="000000"/>
                <w:sz w:val="20"/>
                <w:szCs w:val="20"/>
              </w:rPr>
              <w:t>Belirlenen eksiklikler için yeterli bütçenin olmaması</w:t>
            </w:r>
          </w:p>
          <w:p w:rsidR="0007571C" w:rsidRPr="006E7EA0" w:rsidRDefault="0007571C" w:rsidP="006E7EA0">
            <w:pPr>
              <w:rPr>
                <w:rFonts w:ascii="Times New Roman" w:eastAsia="Times New Roman" w:hAnsi="Times New Roman" w:cs="Times New Roman"/>
                <w:color w:val="000000"/>
                <w:sz w:val="20"/>
                <w:szCs w:val="20"/>
              </w:rPr>
            </w:pPr>
            <w:r w:rsidRPr="006E7EA0">
              <w:rPr>
                <w:rFonts w:ascii="Times New Roman" w:eastAsia="Times New Roman" w:hAnsi="Times New Roman" w:cs="Times New Roman"/>
                <w:color w:val="000000"/>
                <w:sz w:val="20"/>
                <w:szCs w:val="20"/>
              </w:rPr>
              <w:t>Yapılacak fiziki mekanlar için okullarda yeterli alanın olmaması</w:t>
            </w:r>
          </w:p>
          <w:p w:rsidR="0007571C" w:rsidRPr="006E7EA0" w:rsidRDefault="0007571C" w:rsidP="006E7EA0">
            <w:pPr>
              <w:rPr>
                <w:rFonts w:ascii="Times New Roman" w:eastAsia="Times New Roman" w:hAnsi="Times New Roman" w:cs="Times New Roman"/>
                <w:color w:val="000000"/>
                <w:sz w:val="20"/>
                <w:szCs w:val="20"/>
              </w:rPr>
            </w:pPr>
            <w:r w:rsidRPr="006E7EA0">
              <w:rPr>
                <w:rFonts w:ascii="Times New Roman" w:eastAsia="Times New Roman" w:hAnsi="Times New Roman" w:cs="Times New Roman"/>
                <w:color w:val="000000"/>
                <w:sz w:val="20"/>
                <w:szCs w:val="20"/>
              </w:rPr>
              <w:t> </w:t>
            </w:r>
          </w:p>
        </w:tc>
      </w:tr>
      <w:tr w:rsidR="0007571C" w:rsidRPr="005E3B0D" w:rsidTr="00892593">
        <w:trPr>
          <w:trHeight w:val="1140"/>
        </w:trPr>
        <w:tc>
          <w:tcPr>
            <w:tcW w:w="1041"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Stratejiler</w:t>
            </w:r>
          </w:p>
        </w:tc>
        <w:tc>
          <w:tcPr>
            <w:tcW w:w="8721" w:type="dxa"/>
            <w:gridSpan w:val="9"/>
            <w:tcBorders>
              <w:top w:val="single" w:sz="4" w:space="0" w:color="auto"/>
              <w:left w:val="nil"/>
              <w:bottom w:val="single" w:sz="8" w:space="0" w:color="auto"/>
              <w:right w:val="single" w:sz="8" w:space="0" w:color="000000"/>
            </w:tcBorders>
            <w:shd w:val="clear" w:color="000000" w:fill="FFF3CB"/>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S1 Fiziki mekânların iyileştirilmesi için kamu idareleri, belediyeler ve işverenlerle iş birlikleri yapılacaktır.</w:t>
            </w:r>
            <w:r w:rsidRPr="006E7EA0">
              <w:rPr>
                <w:rFonts w:ascii="Times New Roman" w:eastAsia="Times New Roman" w:hAnsi="Times New Roman" w:cs="Times New Roman"/>
                <w:color w:val="000000"/>
                <w:sz w:val="18"/>
                <w:szCs w:val="18"/>
              </w:rPr>
              <w:br/>
              <w:t>S2 Atölye ve laboratuvarların iyileştirilmesi için sektör ile iş birlikleri yapılacaktır.</w:t>
            </w:r>
          </w:p>
        </w:tc>
      </w:tr>
      <w:tr w:rsidR="0007571C" w:rsidRPr="005E3B0D" w:rsidTr="00892593">
        <w:trPr>
          <w:trHeight w:val="300"/>
        </w:trPr>
        <w:tc>
          <w:tcPr>
            <w:tcW w:w="1041" w:type="dxa"/>
            <w:tcBorders>
              <w:top w:val="single" w:sz="4"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Maliyet Tahmini</w:t>
            </w:r>
          </w:p>
        </w:tc>
        <w:tc>
          <w:tcPr>
            <w:tcW w:w="8721"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5E3B0D" w:rsidRDefault="006E7EA0" w:rsidP="006E7EA0">
            <w:pP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50000</w:t>
            </w:r>
            <w:r w:rsidR="0007571C" w:rsidRPr="005E3B0D">
              <w:rPr>
                <w:rFonts w:ascii="Times New Roman" w:eastAsia="Times New Roman" w:hAnsi="Times New Roman" w:cs="Times New Roman"/>
                <w:color w:val="000000"/>
                <w:sz w:val="16"/>
                <w:szCs w:val="16"/>
              </w:rPr>
              <w:t> </w:t>
            </w:r>
          </w:p>
        </w:tc>
      </w:tr>
      <w:tr w:rsidR="0007571C" w:rsidRPr="005E3B0D" w:rsidTr="00892593">
        <w:trPr>
          <w:trHeight w:val="746"/>
        </w:trPr>
        <w:tc>
          <w:tcPr>
            <w:tcW w:w="1041"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sidRPr="005E3B0D">
              <w:rPr>
                <w:rFonts w:ascii="Times New Roman" w:eastAsia="Times New Roman" w:hAnsi="Times New Roman" w:cs="Times New Roman"/>
                <w:b/>
                <w:bCs/>
                <w:color w:val="000000"/>
                <w:sz w:val="16"/>
                <w:szCs w:val="16"/>
              </w:rPr>
              <w:t>Tespitler</w:t>
            </w:r>
          </w:p>
        </w:tc>
        <w:tc>
          <w:tcPr>
            <w:tcW w:w="8721"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İş birliği yapılacak birimlerden olumlu geri dönüşlerin olmaması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Maaliyet konusunda yeterli parasal kaynakaların olmaması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w:t>
            </w:r>
          </w:p>
        </w:tc>
      </w:tr>
      <w:tr w:rsidR="0007571C" w:rsidRPr="005E3B0D" w:rsidTr="00892593">
        <w:trPr>
          <w:trHeight w:val="315"/>
        </w:trPr>
        <w:tc>
          <w:tcPr>
            <w:tcW w:w="1041"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5E3B0D" w:rsidRDefault="0007571C" w:rsidP="006E7EA0">
            <w:pP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İhti</w:t>
            </w:r>
            <w:r w:rsidRPr="005E3B0D">
              <w:rPr>
                <w:rFonts w:ascii="Times New Roman" w:eastAsia="Times New Roman" w:hAnsi="Times New Roman" w:cs="Times New Roman"/>
                <w:b/>
                <w:bCs/>
                <w:color w:val="000000"/>
                <w:sz w:val="16"/>
                <w:szCs w:val="16"/>
              </w:rPr>
              <w:t>yaçlar</w:t>
            </w:r>
          </w:p>
        </w:tc>
        <w:tc>
          <w:tcPr>
            <w:tcW w:w="8721" w:type="dxa"/>
            <w:gridSpan w:val="9"/>
            <w:tcBorders>
              <w:top w:val="single" w:sz="4" w:space="0" w:color="auto"/>
              <w:left w:val="nil"/>
              <w:bottom w:val="single" w:sz="8"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 Fiziki mekan için yeterli alanların oluşturulması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Oluşturulacak alanlar için malzeme desteği</w:t>
            </w:r>
          </w:p>
          <w:p w:rsidR="0007571C" w:rsidRPr="006E7EA0" w:rsidRDefault="0007571C" w:rsidP="006E7EA0">
            <w:pPr>
              <w:rPr>
                <w:rFonts w:ascii="Times New Roman" w:eastAsia="Times New Roman" w:hAnsi="Times New Roman" w:cs="Times New Roman"/>
                <w:color w:val="000000"/>
                <w:sz w:val="18"/>
                <w:szCs w:val="18"/>
              </w:rPr>
            </w:pPr>
          </w:p>
        </w:tc>
      </w:tr>
    </w:tbl>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tabs>
          <w:tab w:val="left" w:pos="1127"/>
        </w:tabs>
        <w:rPr>
          <w:rFonts w:ascii="Times New Roman" w:hAnsi="Times New Roman" w:cs="Times New Roman"/>
          <w:sz w:val="16"/>
          <w:szCs w:val="16"/>
        </w:rPr>
      </w:pPr>
    </w:p>
    <w:p w:rsidR="0007571C" w:rsidRDefault="0007571C" w:rsidP="0007571C">
      <w:pPr>
        <w:rPr>
          <w:rFonts w:ascii="Times New Roman" w:hAnsi="Times New Roman" w:cs="Times New Roman"/>
          <w:sz w:val="16"/>
          <w:szCs w:val="16"/>
        </w:rPr>
      </w:pPr>
    </w:p>
    <w:tbl>
      <w:tblPr>
        <w:tblW w:w="9654" w:type="dxa"/>
        <w:tblInd w:w="416" w:type="dxa"/>
        <w:tblLook w:val="04A0" w:firstRow="1" w:lastRow="0" w:firstColumn="1" w:lastColumn="0" w:noHBand="0" w:noVBand="1"/>
      </w:tblPr>
      <w:tblGrid>
        <w:gridCol w:w="1123"/>
        <w:gridCol w:w="2765"/>
        <w:gridCol w:w="486"/>
        <w:gridCol w:w="920"/>
        <w:gridCol w:w="910"/>
        <w:gridCol w:w="690"/>
        <w:gridCol w:w="690"/>
        <w:gridCol w:w="690"/>
        <w:gridCol w:w="690"/>
        <w:gridCol w:w="690"/>
      </w:tblGrid>
      <w:tr w:rsidR="0007571C" w:rsidRPr="003D6896" w:rsidTr="00892593">
        <w:trPr>
          <w:trHeight w:val="499"/>
        </w:trPr>
        <w:tc>
          <w:tcPr>
            <w:tcW w:w="948"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 xml:space="preserve">TEMA: </w:t>
            </w:r>
          </w:p>
        </w:tc>
        <w:tc>
          <w:tcPr>
            <w:tcW w:w="8706" w:type="dxa"/>
            <w:gridSpan w:val="9"/>
            <w:tcBorders>
              <w:top w:val="single" w:sz="8" w:space="0" w:color="auto"/>
              <w:left w:val="nil"/>
              <w:bottom w:val="single" w:sz="4" w:space="0" w:color="auto"/>
              <w:right w:val="single" w:sz="8" w:space="0" w:color="000000"/>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KALİTE</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STRATEJİK AMAÇ 4.</w:t>
            </w:r>
          </w:p>
        </w:tc>
        <w:tc>
          <w:tcPr>
            <w:tcW w:w="8706" w:type="dxa"/>
            <w:gridSpan w:val="9"/>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Hedef 4.1.</w:t>
            </w:r>
          </w:p>
        </w:tc>
        <w:tc>
          <w:tcPr>
            <w:tcW w:w="8706" w:type="dxa"/>
            <w:gridSpan w:val="9"/>
            <w:tcBorders>
              <w:top w:val="single" w:sz="4" w:space="0" w:color="auto"/>
              <w:left w:val="nil"/>
              <w:bottom w:val="single" w:sz="4" w:space="0" w:color="auto"/>
              <w:right w:val="single" w:sz="8" w:space="0" w:color="000000"/>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Öğrencilerin bilimsel, kültürel, sanatsal, sportif ve toplum hizmeti alanlarında ders dışı etkinliklere katılım oranı artırılacaktır.</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PG NO</w:t>
            </w:r>
          </w:p>
        </w:tc>
        <w:tc>
          <w:tcPr>
            <w:tcW w:w="289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Performans Göstergeleri</w:t>
            </w:r>
          </w:p>
        </w:tc>
        <w:tc>
          <w:tcPr>
            <w:tcW w:w="503"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 </w:t>
            </w:r>
          </w:p>
        </w:tc>
        <w:tc>
          <w:tcPr>
            <w:tcW w:w="920"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Hedefe Etkisi (%)</w:t>
            </w:r>
          </w:p>
        </w:tc>
        <w:tc>
          <w:tcPr>
            <w:tcW w:w="913"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Başlangıç Değeri</w:t>
            </w:r>
          </w:p>
        </w:tc>
        <w:tc>
          <w:tcPr>
            <w:tcW w:w="695"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2024 Hedef</w:t>
            </w:r>
          </w:p>
        </w:tc>
        <w:tc>
          <w:tcPr>
            <w:tcW w:w="695"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2025 Hedef</w:t>
            </w:r>
          </w:p>
        </w:tc>
        <w:tc>
          <w:tcPr>
            <w:tcW w:w="695"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2026 Hedef</w:t>
            </w:r>
          </w:p>
        </w:tc>
        <w:tc>
          <w:tcPr>
            <w:tcW w:w="695" w:type="dxa"/>
            <w:tcBorders>
              <w:top w:val="nil"/>
              <w:left w:val="nil"/>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2027 Hedef</w:t>
            </w:r>
          </w:p>
        </w:tc>
        <w:tc>
          <w:tcPr>
            <w:tcW w:w="695" w:type="dxa"/>
            <w:tcBorders>
              <w:top w:val="nil"/>
              <w:left w:val="nil"/>
              <w:bottom w:val="single" w:sz="4" w:space="0" w:color="auto"/>
              <w:right w:val="single" w:sz="8" w:space="0" w:color="auto"/>
            </w:tcBorders>
            <w:shd w:val="clear" w:color="auto" w:fill="D6E3BC" w:themeFill="accent3" w:themeFillTint="66"/>
            <w:vAlign w:val="center"/>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2028 Hedef</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 xml:space="preserve">PG 4.1.1 </w:t>
            </w:r>
          </w:p>
        </w:tc>
        <w:tc>
          <w:tcPr>
            <w:tcW w:w="3398" w:type="dxa"/>
            <w:gridSpan w:val="2"/>
            <w:tcBorders>
              <w:top w:val="single" w:sz="4" w:space="0" w:color="auto"/>
              <w:left w:val="nil"/>
              <w:bottom w:val="single" w:sz="4" w:space="0" w:color="auto"/>
              <w:right w:val="single" w:sz="4" w:space="0" w:color="000000"/>
            </w:tcBorders>
            <w:shd w:val="clear" w:color="auto" w:fill="auto"/>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Okulda bir eğitim ve öğretim döneminde bilimsel, kültürel, sanatsal ve sportif alanlarda en az bir faaliyete katılan öğrenci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3D6896" w:rsidRDefault="0007571C" w:rsidP="006E7EA0">
            <w:pPr>
              <w:jc w:val="center"/>
              <w:rPr>
                <w:rFonts w:ascii="Times New Roman" w:eastAsia="Times New Roman" w:hAnsi="Times New Roman" w:cs="Times New Roman"/>
                <w:color w:val="333333"/>
                <w:sz w:val="16"/>
                <w:szCs w:val="16"/>
              </w:rPr>
            </w:pPr>
            <w:r w:rsidRPr="003D6896">
              <w:rPr>
                <w:rFonts w:ascii="Times New Roman" w:eastAsia="Times New Roman" w:hAnsi="Times New Roman" w:cs="Times New Roman"/>
                <w:color w:val="333333"/>
                <w:sz w:val="16"/>
                <w:szCs w:val="16"/>
              </w:rPr>
              <w:t>25</w:t>
            </w:r>
          </w:p>
        </w:tc>
        <w:tc>
          <w:tcPr>
            <w:tcW w:w="913"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%10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%12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%16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%19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%21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%24 </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PG 4.1.2</w:t>
            </w:r>
          </w:p>
        </w:tc>
        <w:tc>
          <w:tcPr>
            <w:tcW w:w="3398" w:type="dxa"/>
            <w:gridSpan w:val="2"/>
            <w:tcBorders>
              <w:top w:val="single" w:sz="4" w:space="0" w:color="auto"/>
              <w:left w:val="nil"/>
              <w:bottom w:val="single" w:sz="4" w:space="0" w:color="auto"/>
              <w:right w:val="single" w:sz="4" w:space="0" w:color="000000"/>
            </w:tcBorders>
            <w:shd w:val="clear" w:color="auto" w:fill="auto"/>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 xml:space="preserve"> Bir eğitim ve öğretim yılında yerel, ulusal ve uluslararası proje, yarışma vb. etkinliklere katılan öğrenci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3D6896" w:rsidRDefault="0007571C" w:rsidP="006E7EA0">
            <w:pPr>
              <w:jc w:val="cente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25</w:t>
            </w:r>
          </w:p>
        </w:tc>
        <w:tc>
          <w:tcPr>
            <w:tcW w:w="913"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 %3</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%6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%10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%12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%15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%18 </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PG 4.1.3</w:t>
            </w:r>
          </w:p>
        </w:tc>
        <w:tc>
          <w:tcPr>
            <w:tcW w:w="3398" w:type="dxa"/>
            <w:gridSpan w:val="2"/>
            <w:tcBorders>
              <w:top w:val="single" w:sz="4" w:space="0" w:color="auto"/>
              <w:left w:val="nil"/>
              <w:bottom w:val="single" w:sz="4" w:space="0" w:color="auto"/>
              <w:right w:val="single" w:sz="4" w:space="0" w:color="000000"/>
            </w:tcBorders>
            <w:shd w:val="clear" w:color="auto" w:fill="auto"/>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Okulda bir eğitim ve öğretim yılında geleneksel çocuk oyunları alt başlığında en az bir faaliyete katılan öğrenci oranı (%)</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3D6896" w:rsidRDefault="0007571C" w:rsidP="006E7EA0">
            <w:pPr>
              <w:jc w:val="cente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25</w:t>
            </w:r>
          </w:p>
        </w:tc>
        <w:tc>
          <w:tcPr>
            <w:tcW w:w="913"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%4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%7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%10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%14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%16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 </w:t>
            </w:r>
          </w:p>
        </w:tc>
      </w:tr>
      <w:tr w:rsidR="0007571C" w:rsidRPr="003D6896" w:rsidTr="00892593">
        <w:trPr>
          <w:trHeight w:val="499"/>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PG 4.1.4</w:t>
            </w:r>
          </w:p>
        </w:tc>
        <w:tc>
          <w:tcPr>
            <w:tcW w:w="3398" w:type="dxa"/>
            <w:gridSpan w:val="2"/>
            <w:tcBorders>
              <w:top w:val="single" w:sz="4" w:space="0" w:color="auto"/>
              <w:left w:val="nil"/>
              <w:bottom w:val="single" w:sz="4" w:space="0" w:color="auto"/>
              <w:right w:val="single" w:sz="4" w:space="0" w:color="000000"/>
            </w:tcBorders>
            <w:shd w:val="clear" w:color="auto" w:fill="auto"/>
            <w:vAlign w:val="center"/>
            <w:hideMark/>
          </w:tcPr>
          <w:p w:rsidR="0007571C" w:rsidRPr="003D6896" w:rsidRDefault="0007571C" w:rsidP="006E7EA0">
            <w:pP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Okulda bir eğitim ve öğretim yılında geleneksel çocuk oyunlarına yönelik olarak düzenlenen alan/mekan sayısı.</w:t>
            </w:r>
          </w:p>
        </w:tc>
        <w:tc>
          <w:tcPr>
            <w:tcW w:w="920" w:type="dxa"/>
            <w:tcBorders>
              <w:top w:val="nil"/>
              <w:left w:val="nil"/>
              <w:bottom w:val="single" w:sz="4" w:space="0" w:color="auto"/>
              <w:right w:val="single" w:sz="4" w:space="0" w:color="auto"/>
            </w:tcBorders>
            <w:shd w:val="clear" w:color="auto" w:fill="auto"/>
            <w:noWrap/>
            <w:vAlign w:val="center"/>
            <w:hideMark/>
          </w:tcPr>
          <w:p w:rsidR="0007571C" w:rsidRPr="003D6896" w:rsidRDefault="0007571C" w:rsidP="006E7EA0">
            <w:pPr>
              <w:jc w:val="center"/>
              <w:rPr>
                <w:rFonts w:ascii="Times New Roman" w:eastAsia="Times New Roman" w:hAnsi="Times New Roman" w:cs="Times New Roman"/>
                <w:color w:val="000000"/>
                <w:sz w:val="16"/>
                <w:szCs w:val="16"/>
              </w:rPr>
            </w:pPr>
            <w:r w:rsidRPr="003D6896">
              <w:rPr>
                <w:rFonts w:ascii="Times New Roman" w:eastAsia="Times New Roman" w:hAnsi="Times New Roman" w:cs="Times New Roman"/>
                <w:color w:val="000000"/>
                <w:sz w:val="16"/>
                <w:szCs w:val="16"/>
              </w:rPr>
              <w:t>25</w:t>
            </w:r>
          </w:p>
        </w:tc>
        <w:tc>
          <w:tcPr>
            <w:tcW w:w="913"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%9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%12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%15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%18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%20 </w:t>
            </w:r>
          </w:p>
        </w:tc>
        <w:tc>
          <w:tcPr>
            <w:tcW w:w="695" w:type="dxa"/>
            <w:tcBorders>
              <w:top w:val="nil"/>
              <w:left w:val="nil"/>
              <w:bottom w:val="single" w:sz="8" w:space="0" w:color="auto"/>
              <w:right w:val="single" w:sz="8" w:space="0" w:color="auto"/>
            </w:tcBorders>
            <w:shd w:val="clear" w:color="auto" w:fill="auto"/>
            <w:vAlign w:val="bottom"/>
            <w:hideMark/>
          </w:tcPr>
          <w:p w:rsidR="0007571C" w:rsidRPr="003D6896" w:rsidRDefault="0007571C" w:rsidP="006E7EA0">
            <w:pPr>
              <w:jc w:val="cente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%23 </w:t>
            </w:r>
          </w:p>
        </w:tc>
      </w:tr>
      <w:tr w:rsidR="0007571C" w:rsidRPr="003D6896" w:rsidTr="00892593">
        <w:trPr>
          <w:trHeight w:val="300"/>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Koordinatör Birim</w:t>
            </w:r>
          </w:p>
        </w:tc>
        <w:tc>
          <w:tcPr>
            <w:tcW w:w="8706"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Okul müdürü, Müdür yardımcıları, Sınıf Öğretmenleri </w:t>
            </w:r>
          </w:p>
        </w:tc>
      </w:tr>
      <w:tr w:rsidR="0007571C" w:rsidRPr="003D6896" w:rsidTr="00892593">
        <w:trPr>
          <w:trHeight w:val="510"/>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İşbirliği Yapılacak Birim(ler)</w:t>
            </w:r>
          </w:p>
        </w:tc>
        <w:tc>
          <w:tcPr>
            <w:tcW w:w="8706"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Gençlik ve Spor Bakanlığı, İlçe Millli Eğitim</w:t>
            </w:r>
          </w:p>
        </w:tc>
      </w:tr>
      <w:tr w:rsidR="0007571C" w:rsidRPr="003D6896" w:rsidTr="00892593">
        <w:trPr>
          <w:trHeight w:val="300"/>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Riskler</w:t>
            </w:r>
          </w:p>
        </w:tc>
        <w:tc>
          <w:tcPr>
            <w:tcW w:w="8706"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sz w:val="18"/>
                <w:szCs w:val="18"/>
              </w:rPr>
            </w:pPr>
            <w:r w:rsidRPr="006E7EA0">
              <w:rPr>
                <w:rStyle w:val="fontstyle01"/>
                <w:sz w:val="18"/>
                <w:szCs w:val="18"/>
              </w:rPr>
              <w:t>-Okul dışı imkânların oluşturulmasında ilgili kurum ve kuruluşların yeterli desteği göstermemesi,</w:t>
            </w:r>
            <w:r w:rsidRPr="006E7EA0">
              <w:rPr>
                <w:color w:val="000000"/>
                <w:sz w:val="18"/>
                <w:szCs w:val="18"/>
              </w:rPr>
              <w:br/>
            </w:r>
            <w:r w:rsidRPr="006E7EA0">
              <w:rPr>
                <w:rStyle w:val="fontstyle01"/>
                <w:sz w:val="18"/>
                <w:szCs w:val="18"/>
              </w:rPr>
              <w:t>- Yaz dönemlerinde bölgesel değişim programlarına yeterli talep olmaması,</w:t>
            </w:r>
            <w:r w:rsidRPr="006E7EA0">
              <w:rPr>
                <w:color w:val="000000"/>
                <w:sz w:val="18"/>
                <w:szCs w:val="18"/>
              </w:rPr>
              <w:br/>
            </w:r>
            <w:r w:rsidRPr="006E7EA0">
              <w:rPr>
                <w:rStyle w:val="fontstyle01"/>
                <w:sz w:val="18"/>
                <w:szCs w:val="18"/>
              </w:rPr>
              <w:t>- Öğrencilerin sosyal girişimcilik konusundaki isteksizliği,</w:t>
            </w:r>
            <w:r w:rsidRPr="006E7EA0">
              <w:rPr>
                <w:color w:val="000000"/>
                <w:sz w:val="18"/>
                <w:szCs w:val="18"/>
              </w:rPr>
              <w:br/>
            </w:r>
            <w:r w:rsidRPr="006E7EA0">
              <w:rPr>
                <w:rStyle w:val="fontstyle01"/>
                <w:sz w:val="18"/>
                <w:szCs w:val="18"/>
              </w:rPr>
              <w:t>- Okullara kaynak aktarılmasında kullanılacak kriterlerin belirsiz olması,</w:t>
            </w:r>
          </w:p>
        </w:tc>
      </w:tr>
      <w:tr w:rsidR="0007571C" w:rsidRPr="003D6896" w:rsidTr="00892593">
        <w:trPr>
          <w:trHeight w:val="2925"/>
        </w:trPr>
        <w:tc>
          <w:tcPr>
            <w:tcW w:w="948"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Stratejiler</w:t>
            </w:r>
          </w:p>
        </w:tc>
        <w:tc>
          <w:tcPr>
            <w:tcW w:w="8706" w:type="dxa"/>
            <w:gridSpan w:val="9"/>
            <w:tcBorders>
              <w:top w:val="single" w:sz="4" w:space="0" w:color="auto"/>
              <w:left w:val="nil"/>
              <w:bottom w:val="single" w:sz="8" w:space="0" w:color="auto"/>
              <w:right w:val="single" w:sz="8" w:space="0" w:color="000000"/>
            </w:tcBorders>
            <w:shd w:val="clear" w:color="000000" w:fill="FFF3CB"/>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S1 Her bir öğrencinin bir kulüp faaliyetinde aktif olarak yer alması sağlanarak kulüp faaliyetlerinin etkinliği artırılacaktır.</w:t>
            </w:r>
            <w:r w:rsidRPr="006E7EA0">
              <w:rPr>
                <w:rFonts w:ascii="Times New Roman" w:eastAsia="Times New Roman" w:hAnsi="Times New Roman" w:cs="Times New Roman"/>
                <w:color w:val="000000"/>
                <w:sz w:val="18"/>
                <w:szCs w:val="18"/>
              </w:rPr>
              <w:br/>
              <w:t>S2 Öğrencilerin seviyelerine uygun olarak toplumsal sorunların çözümüne katkı sağlamak ve farkındalık oluşturmak amacıyla afet ve acil durum, çevre, eğitim, spor, kültür ve turizm, sağlık ve sosyal hizmetler alanlarında toplum hizmeti faaliyetlerine katılımları artırılacaktır.</w:t>
            </w:r>
            <w:r w:rsidRPr="006E7EA0">
              <w:rPr>
                <w:rFonts w:ascii="Times New Roman" w:eastAsia="Times New Roman" w:hAnsi="Times New Roman" w:cs="Times New Roman"/>
                <w:color w:val="000000"/>
                <w:sz w:val="18"/>
                <w:szCs w:val="18"/>
              </w:rPr>
              <w:br/>
              <w:t>S3 Okul bünyesinde yarışmalar düzenlenecektir.</w:t>
            </w:r>
            <w:r w:rsidRPr="006E7EA0">
              <w:rPr>
                <w:rFonts w:ascii="Times New Roman" w:eastAsia="Times New Roman" w:hAnsi="Times New Roman" w:cs="Times New Roman"/>
                <w:color w:val="000000"/>
                <w:sz w:val="18"/>
                <w:szCs w:val="18"/>
              </w:rPr>
              <w:br/>
              <w:t>S4 Diğer kurum ve kuruluşlarla iş birliği içerisinde yürütülen bilimsel, sosyal, kültürel, sanatsal ve sportif alanlardaki faaliyetler artırılacaktır.</w:t>
            </w:r>
            <w:r w:rsidRPr="006E7EA0">
              <w:rPr>
                <w:rFonts w:ascii="Times New Roman" w:eastAsia="Times New Roman" w:hAnsi="Times New Roman" w:cs="Times New Roman"/>
                <w:color w:val="000000"/>
                <w:sz w:val="18"/>
                <w:szCs w:val="18"/>
              </w:rPr>
              <w:br/>
              <w:t>S5 Okul bahçeleri çocukların geleneksel oyunlarla vakit geçirmelerini sağlayacak ve gelişimlerini destekleyecek şekilde etkin olarak kullanılacaktır.</w:t>
            </w:r>
            <w:r w:rsidRPr="006E7EA0">
              <w:rPr>
                <w:rFonts w:ascii="Times New Roman" w:eastAsia="Times New Roman" w:hAnsi="Times New Roman" w:cs="Times New Roman"/>
                <w:color w:val="000000"/>
                <w:sz w:val="18"/>
                <w:szCs w:val="18"/>
              </w:rPr>
              <w:br/>
              <w:t>S6 Okul bünyesinde etkinlikler düzenlenecektir.</w:t>
            </w:r>
            <w:r w:rsidRPr="006E7EA0">
              <w:rPr>
                <w:rFonts w:ascii="Times New Roman" w:eastAsia="Times New Roman" w:hAnsi="Times New Roman" w:cs="Times New Roman"/>
                <w:color w:val="000000"/>
                <w:sz w:val="18"/>
                <w:szCs w:val="18"/>
              </w:rPr>
              <w:br/>
              <w:t>S7 Öğrencilerin yerel, ulusal ve uluslararası proje ve yarışmalara katılmaları teşvik edilecektir. S8 E‐okul sisteminde bulunan sosyal etkinlik modülünde gerçekleştirilen etkinlikler işlenecektir. S9 Okul bahçeleri geleneksel çocuk oyunlarına yönelik düzenlenecektir.</w:t>
            </w:r>
            <w:r w:rsidRPr="006E7EA0">
              <w:rPr>
                <w:rFonts w:ascii="Times New Roman" w:eastAsia="Times New Roman" w:hAnsi="Times New Roman" w:cs="Times New Roman"/>
                <w:color w:val="000000"/>
                <w:sz w:val="18"/>
                <w:szCs w:val="18"/>
              </w:rPr>
              <w:br/>
              <w:t>S10 Öğrenci seviyesi ve öğretim programı kazanımlarına uygun olarak geleneksel çocuk oyunları ders içi etkinliklerde kullanılacaktır.</w:t>
            </w:r>
            <w:r w:rsidRPr="006E7EA0">
              <w:rPr>
                <w:rFonts w:ascii="Times New Roman" w:eastAsia="Times New Roman" w:hAnsi="Times New Roman" w:cs="Times New Roman"/>
                <w:color w:val="000000"/>
                <w:sz w:val="18"/>
                <w:szCs w:val="18"/>
              </w:rPr>
              <w:br/>
              <w:t>S11 Eğitim‐ öğretim yılı içerisinde okullarda geleneksel çocuk oyunları şenliği yapılacaktır.</w:t>
            </w:r>
          </w:p>
        </w:tc>
      </w:tr>
      <w:tr w:rsidR="0007571C" w:rsidRPr="003D6896" w:rsidTr="00892593">
        <w:trPr>
          <w:trHeight w:val="300"/>
        </w:trPr>
        <w:tc>
          <w:tcPr>
            <w:tcW w:w="948" w:type="dxa"/>
            <w:tcBorders>
              <w:top w:val="single" w:sz="4" w:space="0" w:color="auto"/>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Maliyet Tahmini</w:t>
            </w:r>
          </w:p>
        </w:tc>
        <w:tc>
          <w:tcPr>
            <w:tcW w:w="8706"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3D6896" w:rsidRDefault="006E7EA0" w:rsidP="006E7EA0">
            <w:pP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40000</w:t>
            </w:r>
            <w:r w:rsidR="0007571C" w:rsidRPr="003D6896">
              <w:rPr>
                <w:rFonts w:ascii="Times New Roman" w:eastAsia="Times New Roman" w:hAnsi="Times New Roman" w:cs="Times New Roman"/>
                <w:color w:val="000000"/>
                <w:sz w:val="16"/>
                <w:szCs w:val="16"/>
              </w:rPr>
              <w:t> </w:t>
            </w:r>
          </w:p>
        </w:tc>
      </w:tr>
      <w:tr w:rsidR="0007571C" w:rsidRPr="003D6896" w:rsidTr="00892593">
        <w:trPr>
          <w:trHeight w:val="300"/>
        </w:trPr>
        <w:tc>
          <w:tcPr>
            <w:tcW w:w="948" w:type="dxa"/>
            <w:tcBorders>
              <w:top w:val="nil"/>
              <w:left w:val="single" w:sz="8" w:space="0" w:color="auto"/>
              <w:bottom w:val="single" w:sz="4"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Tespitler</w:t>
            </w:r>
          </w:p>
        </w:tc>
        <w:tc>
          <w:tcPr>
            <w:tcW w:w="8706" w:type="dxa"/>
            <w:gridSpan w:val="9"/>
            <w:tcBorders>
              <w:top w:val="single" w:sz="4" w:space="0" w:color="auto"/>
              <w:left w:val="nil"/>
              <w:bottom w:val="single" w:sz="4" w:space="0" w:color="auto"/>
              <w:right w:val="single" w:sz="8" w:space="0" w:color="000000"/>
            </w:tcBorders>
            <w:shd w:val="clear" w:color="auto" w:fill="auto"/>
            <w:vAlign w:val="center"/>
            <w:hideMark/>
          </w:tcPr>
          <w:p w:rsidR="0007571C" w:rsidRPr="006E7EA0" w:rsidRDefault="0007571C" w:rsidP="006E7EA0">
            <w:pPr>
              <w:rPr>
                <w:sz w:val="18"/>
                <w:szCs w:val="18"/>
              </w:rPr>
            </w:pPr>
            <w:r w:rsidRPr="006E7EA0">
              <w:rPr>
                <w:rStyle w:val="fontstyle01"/>
                <w:sz w:val="18"/>
                <w:szCs w:val="18"/>
              </w:rPr>
              <w:t>- İlgili kurum ve kuruluşlarla iş birliği çalışmaları,</w:t>
            </w:r>
            <w:r w:rsidRPr="006E7EA0">
              <w:rPr>
                <w:color w:val="000000"/>
                <w:sz w:val="18"/>
                <w:szCs w:val="18"/>
              </w:rPr>
              <w:br/>
            </w:r>
            <w:r w:rsidRPr="006E7EA0">
              <w:rPr>
                <w:rStyle w:val="fontstyle01"/>
                <w:sz w:val="18"/>
                <w:szCs w:val="18"/>
              </w:rPr>
              <w:t>- Okul bahçelerinin öğrencilerin çok yönlü gelişimini destekleyecek şekilde tasarlanması ve dersler ile ders dışı etkinliklerin kültürel kazanımlarla</w:t>
            </w:r>
            <w:r w:rsidRPr="006E7EA0">
              <w:rPr>
                <w:color w:val="000000"/>
                <w:sz w:val="18"/>
                <w:szCs w:val="18"/>
              </w:rPr>
              <w:br/>
            </w:r>
            <w:r w:rsidRPr="006E7EA0">
              <w:rPr>
                <w:rStyle w:val="fontstyle01"/>
                <w:sz w:val="18"/>
                <w:szCs w:val="18"/>
              </w:rPr>
              <w:t>desteklenmesi,</w:t>
            </w:r>
            <w:r w:rsidRPr="006E7EA0">
              <w:rPr>
                <w:color w:val="000000"/>
                <w:sz w:val="18"/>
                <w:szCs w:val="18"/>
              </w:rPr>
              <w:br/>
            </w:r>
            <w:r w:rsidRPr="006E7EA0">
              <w:rPr>
                <w:rStyle w:val="fontstyle01"/>
                <w:sz w:val="18"/>
                <w:szCs w:val="18"/>
              </w:rPr>
              <w:t>- Okul ve mahalle spor kulüpleri ile bölgesel değişim programları ve şartları elverişsiz okulların öğrenci ve öğretmenlerinin desteklenmesi için</w:t>
            </w:r>
            <w:r w:rsidRPr="006E7EA0">
              <w:rPr>
                <w:color w:val="000000"/>
                <w:sz w:val="18"/>
                <w:szCs w:val="18"/>
              </w:rPr>
              <w:br/>
            </w:r>
            <w:r w:rsidRPr="006E7EA0">
              <w:rPr>
                <w:rStyle w:val="fontstyle01"/>
                <w:sz w:val="18"/>
                <w:szCs w:val="18"/>
              </w:rPr>
              <w:t>finansman sağlanması,</w:t>
            </w:r>
            <w:r w:rsidRPr="006E7EA0">
              <w:rPr>
                <w:color w:val="000000"/>
                <w:sz w:val="18"/>
                <w:szCs w:val="18"/>
              </w:rPr>
              <w:br/>
            </w:r>
            <w:r w:rsidRPr="006E7EA0">
              <w:rPr>
                <w:rStyle w:val="fontstyle01"/>
                <w:sz w:val="18"/>
                <w:szCs w:val="18"/>
              </w:rPr>
              <w:t>- Okullar arası farklılıkları tespit etmek ve kaynakları adaletli bir şekilde paylaştırmak için sistem kurulması,</w:t>
            </w:r>
            <w:r w:rsidRPr="006E7EA0">
              <w:rPr>
                <w:color w:val="000000"/>
                <w:sz w:val="18"/>
                <w:szCs w:val="18"/>
              </w:rPr>
              <w:br/>
            </w:r>
            <w:r w:rsidRPr="006E7EA0">
              <w:rPr>
                <w:rStyle w:val="fontstyle01"/>
                <w:sz w:val="18"/>
                <w:szCs w:val="18"/>
              </w:rPr>
              <w:t>- Hedeflenen başarıyı gösteremeyen öğrencilerin desteklenmesine yönelik mekanizmaların oluşturulması.</w:t>
            </w:r>
          </w:p>
        </w:tc>
      </w:tr>
      <w:tr w:rsidR="0007571C" w:rsidRPr="003D6896" w:rsidTr="00892593">
        <w:trPr>
          <w:trHeight w:val="476"/>
        </w:trPr>
        <w:tc>
          <w:tcPr>
            <w:tcW w:w="948" w:type="dxa"/>
            <w:tcBorders>
              <w:top w:val="nil"/>
              <w:left w:val="single" w:sz="8" w:space="0" w:color="auto"/>
              <w:bottom w:val="single" w:sz="8" w:space="0" w:color="auto"/>
              <w:right w:val="single" w:sz="4" w:space="0" w:color="auto"/>
            </w:tcBorders>
            <w:shd w:val="clear" w:color="auto" w:fill="D6E3BC" w:themeFill="accent3" w:themeFillTint="66"/>
            <w:vAlign w:val="center"/>
            <w:hideMark/>
          </w:tcPr>
          <w:p w:rsidR="0007571C" w:rsidRPr="003D6896" w:rsidRDefault="0007571C" w:rsidP="006E7EA0">
            <w:pPr>
              <w:rPr>
                <w:rFonts w:ascii="Times New Roman" w:eastAsia="Times New Roman" w:hAnsi="Times New Roman" w:cs="Times New Roman"/>
                <w:b/>
                <w:bCs/>
                <w:color w:val="000000"/>
                <w:sz w:val="16"/>
                <w:szCs w:val="16"/>
              </w:rPr>
            </w:pPr>
            <w:r w:rsidRPr="003D6896">
              <w:rPr>
                <w:rFonts w:ascii="Times New Roman" w:eastAsia="Times New Roman" w:hAnsi="Times New Roman" w:cs="Times New Roman"/>
                <w:b/>
                <w:bCs/>
                <w:color w:val="000000"/>
                <w:sz w:val="16"/>
                <w:szCs w:val="16"/>
              </w:rPr>
              <w:t>İhityaçlar</w:t>
            </w:r>
          </w:p>
        </w:tc>
        <w:tc>
          <w:tcPr>
            <w:tcW w:w="8706" w:type="dxa"/>
            <w:gridSpan w:val="9"/>
            <w:tcBorders>
              <w:top w:val="single" w:sz="4" w:space="0" w:color="auto"/>
              <w:left w:val="nil"/>
              <w:bottom w:val="single" w:sz="8" w:space="0" w:color="auto"/>
              <w:right w:val="single" w:sz="8" w:space="0" w:color="000000"/>
            </w:tcBorders>
            <w:shd w:val="clear" w:color="auto" w:fill="auto"/>
            <w:vAlign w:val="center"/>
            <w:hideMark/>
          </w:tcPr>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Okul bahçelerindeki oyun alanlarını düzenleme çalışmalarının yapılması.</w:t>
            </w:r>
          </w:p>
          <w:p w:rsidR="0007571C" w:rsidRPr="006E7EA0" w:rsidRDefault="0007571C" w:rsidP="006E7EA0">
            <w:pPr>
              <w:rPr>
                <w:rFonts w:ascii="Times New Roman" w:eastAsia="Times New Roman" w:hAnsi="Times New Roman" w:cs="Times New Roman"/>
                <w:color w:val="000000"/>
                <w:sz w:val="18"/>
                <w:szCs w:val="18"/>
              </w:rPr>
            </w:pPr>
            <w:r w:rsidRPr="006E7EA0">
              <w:rPr>
                <w:rFonts w:ascii="Times New Roman" w:eastAsia="Times New Roman" w:hAnsi="Times New Roman" w:cs="Times New Roman"/>
                <w:color w:val="000000"/>
                <w:sz w:val="18"/>
                <w:szCs w:val="18"/>
              </w:rPr>
              <w:t>İlgili kurumlarla iş birliği çalışmalarının yapılması. </w:t>
            </w:r>
          </w:p>
        </w:tc>
      </w:tr>
    </w:tbl>
    <w:p w:rsidR="0007571C" w:rsidRDefault="0007571C" w:rsidP="0007571C">
      <w:pPr>
        <w:tabs>
          <w:tab w:val="left" w:pos="1127"/>
        </w:tabs>
        <w:rPr>
          <w:rFonts w:ascii="Times New Roman" w:hAnsi="Times New Roman" w:cs="Times New Roman"/>
          <w:sz w:val="16"/>
          <w:szCs w:val="16"/>
        </w:rPr>
      </w:pPr>
    </w:p>
    <w:p w:rsidR="0007571C" w:rsidRDefault="0007571C" w:rsidP="0007571C">
      <w:pPr>
        <w:pStyle w:val="ListeParagraf"/>
        <w:tabs>
          <w:tab w:val="left" w:pos="1127"/>
        </w:tabs>
        <w:ind w:left="1511" w:firstLine="0"/>
        <w:jc w:val="center"/>
        <w:rPr>
          <w:rFonts w:ascii="Times New Roman" w:hAnsi="Times New Roman" w:cs="Times New Roman"/>
          <w:sz w:val="16"/>
          <w:szCs w:val="16"/>
        </w:rPr>
      </w:pPr>
    </w:p>
    <w:p w:rsidR="00474AAC" w:rsidRDefault="00474AAC">
      <w:pPr>
        <w:rPr>
          <w:sz w:val="24"/>
        </w:rPr>
        <w:sectPr w:rsidR="00474AAC">
          <w:pgSz w:w="11910" w:h="16840"/>
          <w:pgMar w:top="1320" w:right="400" w:bottom="1280" w:left="460" w:header="0" w:footer="1097" w:gutter="0"/>
          <w:cols w:space="708"/>
        </w:sectPr>
      </w:pPr>
    </w:p>
    <w:p w:rsidR="00474AAC" w:rsidRDefault="00474AAC" w:rsidP="002A3779">
      <w:pPr>
        <w:pStyle w:val="GvdeMetni"/>
        <w:rPr>
          <w:sz w:val="20"/>
        </w:rPr>
      </w:pPr>
    </w:p>
    <w:p w:rsidR="00474AAC" w:rsidRDefault="00474AAC">
      <w:pPr>
        <w:pStyle w:val="GvdeMetni"/>
        <w:spacing w:before="11"/>
        <w:rPr>
          <w:sz w:val="7"/>
        </w:rPr>
      </w:pPr>
    </w:p>
    <w:p w:rsidR="00474AAC" w:rsidRDefault="00474AAC">
      <w:pPr>
        <w:pStyle w:val="GvdeMetni"/>
        <w:spacing w:before="3"/>
        <w:rPr>
          <w:sz w:val="7"/>
        </w:rPr>
      </w:pPr>
    </w:p>
    <w:p w:rsidR="00474AAC" w:rsidRDefault="00474AAC">
      <w:pPr>
        <w:pStyle w:val="GvdeMetni"/>
        <w:spacing w:before="1"/>
        <w:rPr>
          <w:sz w:val="7"/>
        </w:rPr>
      </w:pPr>
    </w:p>
    <w:p w:rsidR="00474AAC" w:rsidRDefault="00474AAC">
      <w:pPr>
        <w:pStyle w:val="GvdeMetni"/>
        <w:spacing w:before="9"/>
        <w:rPr>
          <w:sz w:val="9"/>
        </w:rPr>
      </w:pPr>
    </w:p>
    <w:p w:rsidR="00474AAC" w:rsidRDefault="00474AAC">
      <w:pPr>
        <w:pStyle w:val="GvdeMetni"/>
        <w:spacing w:before="11"/>
        <w:rPr>
          <w:sz w:val="9"/>
        </w:rPr>
      </w:pPr>
    </w:p>
    <w:p w:rsidR="00474AAC" w:rsidRDefault="00474AAC">
      <w:pPr>
        <w:pStyle w:val="GvdeMetni"/>
        <w:rPr>
          <w:b/>
          <w:sz w:val="20"/>
        </w:rPr>
      </w:pPr>
    </w:p>
    <w:p w:rsidR="00474AAC" w:rsidRDefault="002940FD" w:rsidP="002A3779">
      <w:pPr>
        <w:pStyle w:val="Balk3"/>
        <w:numPr>
          <w:ilvl w:val="1"/>
          <w:numId w:val="15"/>
        </w:numPr>
        <w:tabs>
          <w:tab w:val="left" w:pos="1553"/>
        </w:tabs>
      </w:pPr>
      <w:bookmarkStart w:id="25" w:name="_Toc167269464"/>
      <w:r>
        <w:t>,</w:t>
      </w:r>
      <w:r w:rsidR="002A3779" w:rsidRPr="002A3779">
        <w:rPr>
          <w:spacing w:val="-2"/>
        </w:rPr>
        <w:t xml:space="preserve"> </w:t>
      </w:r>
      <w:r w:rsidR="002A3779">
        <w:rPr>
          <w:spacing w:val="-2"/>
        </w:rPr>
        <w:t>Stratejilerin</w:t>
      </w:r>
      <w:r w:rsidR="002A3779">
        <w:rPr>
          <w:spacing w:val="5"/>
        </w:rPr>
        <w:t xml:space="preserve"> </w:t>
      </w:r>
      <w:r w:rsidR="002A3779">
        <w:rPr>
          <w:spacing w:val="-2"/>
        </w:rPr>
        <w:t>Belirlenmesi</w:t>
      </w:r>
      <w:bookmarkEnd w:id="25"/>
    </w:p>
    <w:p w:rsidR="00474AAC" w:rsidRDefault="00B74296">
      <w:pPr>
        <w:pStyle w:val="GvdeMetni"/>
        <w:spacing w:before="253" w:line="360" w:lineRule="auto"/>
        <w:ind w:left="958" w:right="1014"/>
        <w:jc w:val="both"/>
      </w:pPr>
      <w:r>
        <w:t>Stratejiler,</w:t>
      </w:r>
      <w:r>
        <w:rPr>
          <w:spacing w:val="-11"/>
        </w:rPr>
        <w:t xml:space="preserve"> </w:t>
      </w:r>
      <w:r>
        <w:t>okul/kurumun</w:t>
      </w:r>
      <w:r>
        <w:rPr>
          <w:spacing w:val="-11"/>
        </w:rPr>
        <w:t xml:space="preserve"> </w:t>
      </w:r>
      <w:r>
        <w:t>hedeflerine</w:t>
      </w:r>
      <w:r>
        <w:rPr>
          <w:spacing w:val="-11"/>
        </w:rPr>
        <w:t xml:space="preserve"> </w:t>
      </w:r>
      <w:r>
        <w:t>nasıl</w:t>
      </w:r>
      <w:r>
        <w:rPr>
          <w:spacing w:val="-12"/>
        </w:rPr>
        <w:t xml:space="preserve"> </w:t>
      </w:r>
      <w:r>
        <w:t>ulaşılacağını</w:t>
      </w:r>
      <w:r>
        <w:rPr>
          <w:spacing w:val="-11"/>
        </w:rPr>
        <w:t xml:space="preserve"> </w:t>
      </w:r>
      <w:r>
        <w:t>gösteren</w:t>
      </w:r>
      <w:r>
        <w:rPr>
          <w:spacing w:val="-11"/>
        </w:rPr>
        <w:t xml:space="preserve"> </w:t>
      </w:r>
      <w:r>
        <w:t>kararlar</w:t>
      </w:r>
      <w:r>
        <w:rPr>
          <w:spacing w:val="-13"/>
        </w:rPr>
        <w:t xml:space="preserve"> </w:t>
      </w:r>
      <w:r>
        <w:t>bütünüdür.</w:t>
      </w:r>
      <w:r>
        <w:rPr>
          <w:spacing w:val="-8"/>
        </w:rPr>
        <w:t xml:space="preserve"> </w:t>
      </w:r>
      <w:r>
        <w:t>İyi belirlenmiş stratejiler olmaksızın hedefleri etkili bir biçimde uygulamaya geçirmek mümkün değildir. Stratejiler, hedeflere yönelik belirlenir. Bir hedef için alternatif stratejiler değerlendirilerek bunlar arasından en fazla beş tanesine planda yer verilir. Stratejiler oluşturulurken okul/kurumun kaynakları ve farklı alanlardaki yetkinliği göz önünde bulundurulur. Stratejiler, hedeflerin hangi faaliyetlerle uygulamaya geçirileceğinin çerçevesini çizer.</w:t>
      </w:r>
    </w:p>
    <w:p w:rsidR="00474AAC" w:rsidRDefault="00B74296">
      <w:pPr>
        <w:pStyle w:val="GvdeMetni"/>
        <w:ind w:left="958"/>
        <w:jc w:val="both"/>
      </w:pPr>
      <w:r>
        <w:t>Stratejiler</w:t>
      </w:r>
      <w:r>
        <w:rPr>
          <w:spacing w:val="-8"/>
        </w:rPr>
        <w:t xml:space="preserve"> </w:t>
      </w:r>
      <w:r>
        <w:t>oluşturulurken</w:t>
      </w:r>
      <w:r>
        <w:rPr>
          <w:spacing w:val="-4"/>
        </w:rPr>
        <w:t xml:space="preserve"> </w:t>
      </w:r>
      <w:r>
        <w:t>cevaplanması</w:t>
      </w:r>
      <w:r>
        <w:rPr>
          <w:spacing w:val="-5"/>
        </w:rPr>
        <w:t xml:space="preserve"> </w:t>
      </w:r>
      <w:r>
        <w:t>gereken</w:t>
      </w:r>
      <w:r>
        <w:rPr>
          <w:spacing w:val="-4"/>
        </w:rPr>
        <w:t xml:space="preserve"> </w:t>
      </w:r>
      <w:r>
        <w:rPr>
          <w:spacing w:val="-2"/>
        </w:rPr>
        <w:t>sorular:</w:t>
      </w:r>
    </w:p>
    <w:p w:rsidR="00474AAC" w:rsidRDefault="00B74296" w:rsidP="000D56CF">
      <w:pPr>
        <w:pStyle w:val="ListeParagraf"/>
        <w:numPr>
          <w:ilvl w:val="0"/>
          <w:numId w:val="5"/>
        </w:numPr>
        <w:tabs>
          <w:tab w:val="left" w:pos="1678"/>
        </w:tabs>
        <w:spacing w:before="142"/>
        <w:rPr>
          <w:sz w:val="24"/>
        </w:rPr>
      </w:pPr>
      <w:r>
        <w:rPr>
          <w:sz w:val="24"/>
        </w:rPr>
        <w:t>Hedeflere</w:t>
      </w:r>
      <w:r>
        <w:rPr>
          <w:spacing w:val="-7"/>
          <w:sz w:val="24"/>
        </w:rPr>
        <w:t xml:space="preserve"> </w:t>
      </w:r>
      <w:r>
        <w:rPr>
          <w:sz w:val="24"/>
        </w:rPr>
        <w:t>ulaşmada</w:t>
      </w:r>
      <w:r>
        <w:rPr>
          <w:spacing w:val="-5"/>
          <w:sz w:val="24"/>
        </w:rPr>
        <w:t xml:space="preserve"> </w:t>
      </w:r>
      <w:r>
        <w:rPr>
          <w:sz w:val="24"/>
        </w:rPr>
        <w:t>karşılaşılabilecek</w:t>
      </w:r>
      <w:r>
        <w:rPr>
          <w:spacing w:val="-7"/>
          <w:sz w:val="24"/>
        </w:rPr>
        <w:t xml:space="preserve"> </w:t>
      </w:r>
      <w:r>
        <w:rPr>
          <w:sz w:val="24"/>
        </w:rPr>
        <w:t>sorunlar</w:t>
      </w:r>
      <w:r>
        <w:rPr>
          <w:spacing w:val="-5"/>
          <w:sz w:val="24"/>
        </w:rPr>
        <w:t xml:space="preserve"> </w:t>
      </w:r>
      <w:r>
        <w:rPr>
          <w:spacing w:val="-2"/>
          <w:sz w:val="24"/>
        </w:rPr>
        <w:t>nelerdir?</w:t>
      </w:r>
    </w:p>
    <w:p w:rsidR="00474AAC" w:rsidRDefault="00B74296" w:rsidP="000D56CF">
      <w:pPr>
        <w:pStyle w:val="ListeParagraf"/>
        <w:numPr>
          <w:ilvl w:val="0"/>
          <w:numId w:val="5"/>
        </w:numPr>
        <w:tabs>
          <w:tab w:val="left" w:pos="1678"/>
        </w:tabs>
        <w:spacing w:before="140"/>
        <w:rPr>
          <w:sz w:val="24"/>
        </w:rPr>
      </w:pPr>
      <w:r>
        <w:rPr>
          <w:sz w:val="24"/>
        </w:rPr>
        <w:t>Hedeflere</w:t>
      </w:r>
      <w:r>
        <w:rPr>
          <w:spacing w:val="-5"/>
          <w:sz w:val="24"/>
        </w:rPr>
        <w:t xml:space="preserve"> </w:t>
      </w:r>
      <w:r>
        <w:rPr>
          <w:sz w:val="24"/>
        </w:rPr>
        <w:t>ulaşmak</w:t>
      </w:r>
      <w:r>
        <w:rPr>
          <w:spacing w:val="-5"/>
          <w:sz w:val="24"/>
        </w:rPr>
        <w:t xml:space="preserve"> </w:t>
      </w:r>
      <w:r>
        <w:rPr>
          <w:sz w:val="24"/>
        </w:rPr>
        <w:t>için</w:t>
      </w:r>
      <w:r>
        <w:rPr>
          <w:spacing w:val="-3"/>
          <w:sz w:val="24"/>
        </w:rPr>
        <w:t xml:space="preserve"> </w:t>
      </w:r>
      <w:r>
        <w:rPr>
          <w:sz w:val="24"/>
        </w:rPr>
        <w:t>izlenebilecek</w:t>
      </w:r>
      <w:r>
        <w:rPr>
          <w:spacing w:val="-5"/>
          <w:sz w:val="24"/>
        </w:rPr>
        <w:t xml:space="preserve"> </w:t>
      </w:r>
      <w:r>
        <w:rPr>
          <w:sz w:val="24"/>
        </w:rPr>
        <w:t>alternatif</w:t>
      </w:r>
      <w:r>
        <w:rPr>
          <w:spacing w:val="-7"/>
          <w:sz w:val="24"/>
        </w:rPr>
        <w:t xml:space="preserve"> </w:t>
      </w:r>
      <w:r>
        <w:rPr>
          <w:sz w:val="24"/>
        </w:rPr>
        <w:t>yol</w:t>
      </w:r>
      <w:r>
        <w:rPr>
          <w:spacing w:val="-4"/>
          <w:sz w:val="24"/>
        </w:rPr>
        <w:t xml:space="preserve"> </w:t>
      </w:r>
      <w:r>
        <w:rPr>
          <w:sz w:val="24"/>
        </w:rPr>
        <w:t>ve</w:t>
      </w:r>
      <w:r>
        <w:rPr>
          <w:spacing w:val="-3"/>
          <w:sz w:val="24"/>
        </w:rPr>
        <w:t xml:space="preserve"> </w:t>
      </w:r>
      <w:r>
        <w:rPr>
          <w:sz w:val="24"/>
        </w:rPr>
        <w:t>yöntemler</w:t>
      </w:r>
      <w:r>
        <w:rPr>
          <w:spacing w:val="-3"/>
          <w:sz w:val="24"/>
        </w:rPr>
        <w:t xml:space="preserve"> </w:t>
      </w:r>
      <w:r>
        <w:rPr>
          <w:spacing w:val="-2"/>
          <w:sz w:val="24"/>
        </w:rPr>
        <w:t>nelerdir?</w:t>
      </w:r>
    </w:p>
    <w:p w:rsidR="00474AAC" w:rsidRDefault="00B74296" w:rsidP="000D56CF">
      <w:pPr>
        <w:pStyle w:val="ListeParagraf"/>
        <w:numPr>
          <w:ilvl w:val="0"/>
          <w:numId w:val="5"/>
        </w:numPr>
        <w:tabs>
          <w:tab w:val="left" w:pos="1678"/>
        </w:tabs>
        <w:spacing w:before="140"/>
        <w:rPr>
          <w:sz w:val="24"/>
        </w:rPr>
      </w:pPr>
      <w:r>
        <w:rPr>
          <w:sz w:val="24"/>
        </w:rPr>
        <w:t>Alternatiflerin</w:t>
      </w:r>
      <w:r>
        <w:rPr>
          <w:spacing w:val="-6"/>
          <w:sz w:val="24"/>
        </w:rPr>
        <w:t xml:space="preserve"> </w:t>
      </w:r>
      <w:r>
        <w:rPr>
          <w:sz w:val="24"/>
        </w:rPr>
        <w:t>maliyetleri</w:t>
      </w:r>
      <w:r>
        <w:rPr>
          <w:spacing w:val="-3"/>
          <w:sz w:val="24"/>
        </w:rPr>
        <w:t xml:space="preserve"> </w:t>
      </w:r>
      <w:r>
        <w:rPr>
          <w:sz w:val="24"/>
        </w:rPr>
        <w:t>ile</w:t>
      </w:r>
      <w:r>
        <w:rPr>
          <w:spacing w:val="-3"/>
          <w:sz w:val="24"/>
        </w:rPr>
        <w:t xml:space="preserve"> </w:t>
      </w:r>
      <w:r>
        <w:rPr>
          <w:sz w:val="24"/>
        </w:rPr>
        <w:t>olumlu</w:t>
      </w:r>
      <w:r>
        <w:rPr>
          <w:spacing w:val="-5"/>
          <w:sz w:val="24"/>
        </w:rPr>
        <w:t xml:space="preserve"> </w:t>
      </w:r>
      <w:r>
        <w:rPr>
          <w:sz w:val="24"/>
        </w:rPr>
        <w:t>ve</w:t>
      </w:r>
      <w:r>
        <w:rPr>
          <w:spacing w:val="-3"/>
          <w:sz w:val="24"/>
        </w:rPr>
        <w:t xml:space="preserve"> </w:t>
      </w:r>
      <w:r>
        <w:rPr>
          <w:sz w:val="24"/>
        </w:rPr>
        <w:t>olumsuz</w:t>
      </w:r>
      <w:r>
        <w:rPr>
          <w:spacing w:val="-5"/>
          <w:sz w:val="24"/>
        </w:rPr>
        <w:t xml:space="preserve"> </w:t>
      </w:r>
      <w:r>
        <w:rPr>
          <w:sz w:val="24"/>
        </w:rPr>
        <w:t>yönleri</w:t>
      </w:r>
      <w:r>
        <w:rPr>
          <w:spacing w:val="-3"/>
          <w:sz w:val="24"/>
        </w:rPr>
        <w:t xml:space="preserve"> </w:t>
      </w:r>
      <w:r>
        <w:rPr>
          <w:spacing w:val="-2"/>
          <w:sz w:val="24"/>
        </w:rPr>
        <w:t>nelerdir?</w:t>
      </w:r>
    </w:p>
    <w:p w:rsidR="00474AAC" w:rsidRDefault="00474AAC">
      <w:pPr>
        <w:pStyle w:val="GvdeMetni"/>
        <w:spacing w:before="128"/>
      </w:pPr>
    </w:p>
    <w:p w:rsidR="00474AAC" w:rsidRPr="002940FD" w:rsidRDefault="00B74296" w:rsidP="002A3779">
      <w:pPr>
        <w:pStyle w:val="Balk3"/>
        <w:numPr>
          <w:ilvl w:val="1"/>
          <w:numId w:val="15"/>
        </w:numPr>
        <w:tabs>
          <w:tab w:val="left" w:pos="1553"/>
        </w:tabs>
        <w:spacing w:before="0"/>
        <w:ind w:left="1553" w:hanging="595"/>
      </w:pPr>
      <w:bookmarkStart w:id="26" w:name="_Toc167269465"/>
      <w:r>
        <w:rPr>
          <w:spacing w:val="-2"/>
        </w:rPr>
        <w:t>Maliyetlendirme</w:t>
      </w:r>
      <w:bookmarkEnd w:id="26"/>
    </w:p>
    <w:p w:rsidR="002940FD" w:rsidRDefault="002940FD" w:rsidP="002940FD">
      <w:pPr>
        <w:pStyle w:val="Balk3"/>
        <w:tabs>
          <w:tab w:val="left" w:pos="1553"/>
        </w:tabs>
        <w:spacing w:before="0"/>
        <w:ind w:firstLine="0"/>
        <w:jc w:val="center"/>
      </w:pPr>
    </w:p>
    <w:p w:rsidR="002940FD" w:rsidRPr="002940FD" w:rsidRDefault="002940FD" w:rsidP="00807922">
      <w:pPr>
        <w:tabs>
          <w:tab w:val="left" w:pos="1127"/>
        </w:tabs>
        <w:spacing w:line="360" w:lineRule="auto"/>
        <w:ind w:left="709" w:right="702"/>
        <w:jc w:val="both"/>
        <w:rPr>
          <w:rFonts w:ascii="Times New Roman" w:hAnsi="Times New Roman" w:cs="Times New Roman"/>
          <w:sz w:val="24"/>
          <w:szCs w:val="24"/>
        </w:rPr>
      </w:pPr>
      <w:r w:rsidRPr="002940FD">
        <w:rPr>
          <w:rFonts w:ascii="Times New Roman" w:hAnsi="Times New Roman" w:cs="Times New Roman"/>
          <w:sz w:val="24"/>
          <w:szCs w:val="24"/>
        </w:rPr>
        <w:t xml:space="preserve">Kurumumuz 2024-2028 Stratejik Planı’nın maliyetlendirilmesi sürecindeki temel gaye, stratejik amaç, hedef ve eylemlerin gerektirdiği maliyetlerin ortaya konulması suretiyle politika tercihlerinin ve karar alma sürecinin rasyonelleştirilmesine katkıda bulunmaktır. Bu sayede, stratejik plan ile bütçe arasındaki bağlantı güçlendirilecek ve harcamaların önceliklendirilme süreci iyileştirilecektir. </w:t>
      </w:r>
    </w:p>
    <w:p w:rsidR="002940FD" w:rsidRPr="002940FD" w:rsidRDefault="002A3779" w:rsidP="00807922">
      <w:pPr>
        <w:tabs>
          <w:tab w:val="left" w:pos="1127"/>
        </w:tabs>
        <w:spacing w:line="360" w:lineRule="auto"/>
        <w:ind w:left="851" w:right="702" w:hanging="142"/>
        <w:jc w:val="both"/>
        <w:rPr>
          <w:rFonts w:ascii="Times New Roman" w:hAnsi="Times New Roman" w:cs="Times New Roman"/>
          <w:sz w:val="24"/>
          <w:szCs w:val="24"/>
        </w:rPr>
      </w:pPr>
      <w:r>
        <w:rPr>
          <w:rFonts w:ascii="Times New Roman" w:hAnsi="Times New Roman" w:cs="Times New Roman"/>
          <w:sz w:val="24"/>
          <w:szCs w:val="24"/>
        </w:rPr>
        <w:t xml:space="preserve">           </w:t>
      </w:r>
      <w:r w:rsidR="002940FD" w:rsidRPr="002940FD">
        <w:rPr>
          <w:rFonts w:ascii="Times New Roman" w:hAnsi="Times New Roman" w:cs="Times New Roman"/>
          <w:sz w:val="24"/>
          <w:szCs w:val="24"/>
        </w:rPr>
        <w:t xml:space="preserve">Bu temel gayeden hareketle planın tahmini maliyetlendirilmesi şu şekilde yapılmıştır: </w:t>
      </w:r>
    </w:p>
    <w:p w:rsidR="002940FD" w:rsidRPr="002940FD" w:rsidRDefault="002940FD" w:rsidP="00892593">
      <w:pPr>
        <w:widowControl/>
        <w:numPr>
          <w:ilvl w:val="0"/>
          <w:numId w:val="60"/>
        </w:numPr>
        <w:tabs>
          <w:tab w:val="clear" w:pos="720"/>
          <w:tab w:val="left" w:pos="708"/>
          <w:tab w:val="left" w:pos="1127"/>
        </w:tabs>
        <w:autoSpaceDE/>
        <w:autoSpaceDN/>
        <w:spacing w:after="200" w:line="360" w:lineRule="auto"/>
        <w:ind w:right="702"/>
        <w:jc w:val="both"/>
        <w:rPr>
          <w:rFonts w:ascii="Times New Roman" w:hAnsi="Times New Roman" w:cs="Times New Roman"/>
          <w:sz w:val="24"/>
          <w:szCs w:val="24"/>
        </w:rPr>
      </w:pPr>
      <w:r w:rsidRPr="002940FD">
        <w:rPr>
          <w:rFonts w:ascii="Times New Roman" w:hAnsi="Times New Roman" w:cs="Times New Roman"/>
          <w:sz w:val="24"/>
          <w:szCs w:val="24"/>
        </w:rPr>
        <w:t>Hedeflere ilişkin eylemler durum analizi çalışmaları sonuçlarından tespit edilmiştir,</w:t>
      </w:r>
    </w:p>
    <w:p w:rsidR="002940FD" w:rsidRPr="002940FD" w:rsidRDefault="002940FD" w:rsidP="00892593">
      <w:pPr>
        <w:widowControl/>
        <w:numPr>
          <w:ilvl w:val="0"/>
          <w:numId w:val="60"/>
        </w:numPr>
        <w:tabs>
          <w:tab w:val="clear" w:pos="720"/>
          <w:tab w:val="left" w:pos="708"/>
          <w:tab w:val="left" w:pos="1127"/>
        </w:tabs>
        <w:autoSpaceDE/>
        <w:autoSpaceDN/>
        <w:spacing w:after="200" w:line="360" w:lineRule="auto"/>
        <w:ind w:right="702"/>
        <w:jc w:val="both"/>
        <w:rPr>
          <w:rFonts w:ascii="Times New Roman" w:hAnsi="Times New Roman" w:cs="Times New Roman"/>
          <w:sz w:val="24"/>
          <w:szCs w:val="24"/>
        </w:rPr>
      </w:pPr>
      <w:r w:rsidRPr="002940FD">
        <w:rPr>
          <w:rFonts w:ascii="Times New Roman" w:hAnsi="Times New Roman" w:cs="Times New Roman"/>
          <w:sz w:val="24"/>
          <w:szCs w:val="24"/>
        </w:rPr>
        <w:t>Eylemlere ilişkin tahmini maliyetler belirlenmiştir,</w:t>
      </w:r>
    </w:p>
    <w:p w:rsidR="002940FD" w:rsidRPr="002940FD" w:rsidRDefault="002940FD" w:rsidP="00892593">
      <w:pPr>
        <w:widowControl/>
        <w:numPr>
          <w:ilvl w:val="0"/>
          <w:numId w:val="60"/>
        </w:numPr>
        <w:tabs>
          <w:tab w:val="clear" w:pos="720"/>
          <w:tab w:val="left" w:pos="708"/>
          <w:tab w:val="left" w:pos="1127"/>
        </w:tabs>
        <w:autoSpaceDE/>
        <w:autoSpaceDN/>
        <w:spacing w:after="200" w:line="360" w:lineRule="auto"/>
        <w:ind w:right="702"/>
        <w:jc w:val="both"/>
        <w:rPr>
          <w:rFonts w:ascii="Times New Roman" w:hAnsi="Times New Roman" w:cs="Times New Roman"/>
          <w:sz w:val="24"/>
          <w:szCs w:val="24"/>
        </w:rPr>
      </w:pPr>
      <w:r w:rsidRPr="002940FD">
        <w:rPr>
          <w:rFonts w:ascii="Times New Roman" w:hAnsi="Times New Roman" w:cs="Times New Roman"/>
          <w:sz w:val="24"/>
          <w:szCs w:val="24"/>
        </w:rPr>
        <w:t>Eylem maliyetlerinden hareketle hedef maliyetleri belirlenmiştir,</w:t>
      </w:r>
    </w:p>
    <w:p w:rsidR="002940FD" w:rsidRPr="002940FD" w:rsidRDefault="002940FD" w:rsidP="00892593">
      <w:pPr>
        <w:widowControl/>
        <w:numPr>
          <w:ilvl w:val="0"/>
          <w:numId w:val="60"/>
        </w:numPr>
        <w:tabs>
          <w:tab w:val="clear" w:pos="720"/>
          <w:tab w:val="left" w:pos="708"/>
          <w:tab w:val="left" w:pos="1127"/>
        </w:tabs>
        <w:autoSpaceDE/>
        <w:autoSpaceDN/>
        <w:spacing w:after="200" w:line="360" w:lineRule="auto"/>
        <w:ind w:right="702"/>
        <w:jc w:val="both"/>
        <w:rPr>
          <w:rFonts w:ascii="Times New Roman" w:hAnsi="Times New Roman" w:cs="Times New Roman"/>
          <w:sz w:val="24"/>
          <w:szCs w:val="24"/>
        </w:rPr>
      </w:pPr>
      <w:r w:rsidRPr="002940FD">
        <w:rPr>
          <w:rFonts w:ascii="Times New Roman" w:hAnsi="Times New Roman" w:cs="Times New Roman"/>
          <w:sz w:val="24"/>
          <w:szCs w:val="24"/>
        </w:rPr>
        <w:t>Hedef maliyetlerinden yola çıkılarak amaç maliyetleri belirlenmiş ve amaç maliyetlerinden de stratejik plan maliyeti belirlenmiştir.</w:t>
      </w:r>
    </w:p>
    <w:p w:rsidR="002940FD" w:rsidRPr="002940FD" w:rsidRDefault="002940FD" w:rsidP="00892593">
      <w:pPr>
        <w:widowControl/>
        <w:numPr>
          <w:ilvl w:val="0"/>
          <w:numId w:val="60"/>
        </w:numPr>
        <w:tabs>
          <w:tab w:val="left" w:pos="1127"/>
        </w:tabs>
        <w:autoSpaceDE/>
        <w:autoSpaceDN/>
        <w:spacing w:after="200" w:line="360" w:lineRule="auto"/>
        <w:ind w:right="702"/>
        <w:jc w:val="both"/>
        <w:rPr>
          <w:rFonts w:ascii="Times New Roman" w:hAnsi="Times New Roman" w:cs="Times New Roman"/>
          <w:sz w:val="24"/>
          <w:szCs w:val="24"/>
        </w:rPr>
      </w:pPr>
      <w:r w:rsidRPr="002940FD">
        <w:rPr>
          <w:rFonts w:ascii="Times New Roman" w:hAnsi="Times New Roman" w:cs="Times New Roman"/>
          <w:sz w:val="24"/>
          <w:szCs w:val="24"/>
        </w:rPr>
        <w:t>Genel bütçe, valilikler, belediyeler ve okul aile birliklerinin yıllık bütçe artışları ve eğilimleri dikkate alındığında Ku</w:t>
      </w:r>
      <w:r>
        <w:rPr>
          <w:rFonts w:ascii="Times New Roman" w:hAnsi="Times New Roman" w:cs="Times New Roman"/>
          <w:sz w:val="24"/>
          <w:szCs w:val="24"/>
        </w:rPr>
        <w:t>rumumuz 2024-2028</w:t>
      </w:r>
      <w:r w:rsidRPr="002940FD">
        <w:rPr>
          <w:rFonts w:ascii="Times New Roman" w:hAnsi="Times New Roman" w:cs="Times New Roman"/>
          <w:sz w:val="24"/>
          <w:szCs w:val="24"/>
        </w:rPr>
        <w:t xml:space="preserve"> Stratejik Planı’nda yer alan stratejik amaçların gerçekleştirilebilmesi için tabloda da belirtildiği üzere beş yıllık süre için tahmini </w:t>
      </w:r>
      <w:r w:rsidR="00BD2221">
        <w:rPr>
          <w:rFonts w:ascii="Times New Roman" w:hAnsi="Times New Roman" w:cs="Times New Roman"/>
          <w:sz w:val="24"/>
          <w:szCs w:val="24"/>
        </w:rPr>
        <w:t>125</w:t>
      </w:r>
      <w:r w:rsidRPr="002940FD">
        <w:rPr>
          <w:rFonts w:ascii="Times New Roman" w:hAnsi="Times New Roman" w:cs="Times New Roman"/>
          <w:sz w:val="24"/>
          <w:szCs w:val="24"/>
        </w:rPr>
        <w:t xml:space="preserve">.000,00 TL’lik kaynağın elde edileceği düşünülmektedir. </w:t>
      </w:r>
    </w:p>
    <w:p w:rsidR="002940FD" w:rsidRDefault="002940FD" w:rsidP="00892593">
      <w:pPr>
        <w:tabs>
          <w:tab w:val="left" w:pos="1127"/>
        </w:tabs>
        <w:ind w:right="702"/>
        <w:rPr>
          <w:rFonts w:ascii="Times New Roman" w:hAnsi="Times New Roman" w:cs="Times New Roman"/>
          <w:sz w:val="16"/>
          <w:szCs w:val="16"/>
        </w:rPr>
      </w:pPr>
    </w:p>
    <w:p w:rsidR="002940FD" w:rsidRDefault="002940FD" w:rsidP="002940FD">
      <w:pPr>
        <w:pStyle w:val="ResimYazs"/>
        <w:spacing w:after="0"/>
        <w:rPr>
          <w:rFonts w:ascii="Times New Roman" w:hAnsi="Times New Roman"/>
          <w:bCs w:val="0"/>
          <w:color w:val="auto"/>
          <w:sz w:val="20"/>
          <w:szCs w:val="20"/>
        </w:rPr>
      </w:pPr>
    </w:p>
    <w:p w:rsidR="002940FD" w:rsidRDefault="002940FD" w:rsidP="002940FD">
      <w:pPr>
        <w:pStyle w:val="ResimYazs"/>
        <w:spacing w:after="0"/>
        <w:rPr>
          <w:rFonts w:ascii="Times New Roman" w:hAnsi="Times New Roman"/>
          <w:bCs w:val="0"/>
          <w:color w:val="auto"/>
          <w:sz w:val="20"/>
          <w:szCs w:val="20"/>
        </w:rPr>
      </w:pPr>
    </w:p>
    <w:p w:rsidR="002940FD" w:rsidRDefault="002940FD" w:rsidP="002940FD">
      <w:pPr>
        <w:pStyle w:val="ResimYazs"/>
        <w:spacing w:after="0"/>
        <w:rPr>
          <w:rFonts w:ascii="Times New Roman" w:hAnsi="Times New Roman"/>
          <w:bCs w:val="0"/>
          <w:color w:val="auto"/>
          <w:sz w:val="20"/>
          <w:szCs w:val="20"/>
        </w:rPr>
      </w:pPr>
      <w:r w:rsidRPr="00F360D9">
        <w:rPr>
          <w:rFonts w:ascii="Times New Roman" w:hAnsi="Times New Roman"/>
          <w:bCs w:val="0"/>
          <w:color w:val="auto"/>
          <w:sz w:val="20"/>
          <w:szCs w:val="20"/>
        </w:rPr>
        <w:t xml:space="preserve">2024-2028  Stratejik Planı </w:t>
      </w:r>
      <w:r>
        <w:rPr>
          <w:rFonts w:ascii="Times New Roman" w:hAnsi="Times New Roman"/>
          <w:bCs w:val="0"/>
          <w:color w:val="auto"/>
          <w:sz w:val="20"/>
          <w:szCs w:val="20"/>
        </w:rPr>
        <w:t xml:space="preserve">Kaynak </w:t>
      </w:r>
      <w:r w:rsidRPr="00F360D9">
        <w:rPr>
          <w:rFonts w:ascii="Times New Roman" w:hAnsi="Times New Roman"/>
          <w:bCs w:val="0"/>
          <w:color w:val="auto"/>
          <w:sz w:val="20"/>
          <w:szCs w:val="20"/>
        </w:rPr>
        <w:t>Tablosu</w:t>
      </w:r>
    </w:p>
    <w:tbl>
      <w:tblPr>
        <w:tblpPr w:leftFromText="180" w:rightFromText="180" w:vertAnchor="text" w:horzAnchor="margin" w:tblpY="390"/>
        <w:tblOverlap w:val="never"/>
        <w:tblW w:w="10617" w:type="dxa"/>
        <w:tblLayout w:type="fixed"/>
        <w:tblCellMar>
          <w:left w:w="70" w:type="dxa"/>
          <w:right w:w="70" w:type="dxa"/>
        </w:tblCellMar>
        <w:tblLook w:val="04A0" w:firstRow="1" w:lastRow="0" w:firstColumn="1" w:lastColumn="0" w:noHBand="0" w:noVBand="1"/>
      </w:tblPr>
      <w:tblGrid>
        <w:gridCol w:w="3581"/>
        <w:gridCol w:w="1196"/>
        <w:gridCol w:w="1027"/>
        <w:gridCol w:w="1027"/>
        <w:gridCol w:w="1083"/>
        <w:gridCol w:w="1083"/>
        <w:gridCol w:w="1620"/>
      </w:tblGrid>
      <w:tr w:rsidR="002940FD" w:rsidRPr="00AA18DD" w:rsidTr="002A3779">
        <w:trPr>
          <w:trHeight w:val="693"/>
        </w:trPr>
        <w:tc>
          <w:tcPr>
            <w:tcW w:w="3581" w:type="dxa"/>
            <w:vMerge w:val="restart"/>
            <w:tcBorders>
              <w:top w:val="single" w:sz="12" w:space="0" w:color="000000"/>
              <w:left w:val="single" w:sz="12"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000000"/>
                <w:sz w:val="18"/>
                <w:szCs w:val="18"/>
              </w:rPr>
            </w:pPr>
            <w:r w:rsidRPr="00F847D0">
              <w:rPr>
                <w:rFonts w:ascii="Times New Roman" w:eastAsia="Times New Roman" w:hAnsi="Times New Roman" w:cs="Times New Roman"/>
                <w:b/>
                <w:bCs/>
                <w:color w:val="000000"/>
                <w:sz w:val="18"/>
                <w:szCs w:val="18"/>
              </w:rPr>
              <w:t>Kaynak Tablosu</w:t>
            </w:r>
          </w:p>
        </w:tc>
        <w:tc>
          <w:tcPr>
            <w:tcW w:w="1196" w:type="dxa"/>
            <w:vMerge w:val="restart"/>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jc w:val="cente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2024</w:t>
            </w:r>
          </w:p>
        </w:tc>
        <w:tc>
          <w:tcPr>
            <w:tcW w:w="1027" w:type="dxa"/>
            <w:vMerge w:val="restart"/>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jc w:val="cente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2025</w:t>
            </w:r>
          </w:p>
        </w:tc>
        <w:tc>
          <w:tcPr>
            <w:tcW w:w="1027" w:type="dxa"/>
            <w:vMerge w:val="restart"/>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jc w:val="cente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2026</w:t>
            </w:r>
          </w:p>
        </w:tc>
        <w:tc>
          <w:tcPr>
            <w:tcW w:w="1083" w:type="dxa"/>
            <w:vMerge w:val="restart"/>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jc w:val="cente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2027</w:t>
            </w:r>
          </w:p>
        </w:tc>
        <w:tc>
          <w:tcPr>
            <w:tcW w:w="1083" w:type="dxa"/>
            <w:vMerge w:val="restart"/>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jc w:val="cente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2028</w:t>
            </w:r>
          </w:p>
        </w:tc>
        <w:tc>
          <w:tcPr>
            <w:tcW w:w="1620" w:type="dxa"/>
            <w:vMerge w:val="restart"/>
            <w:tcBorders>
              <w:top w:val="single" w:sz="12" w:space="0" w:color="000000"/>
              <w:left w:val="single" w:sz="4" w:space="0" w:color="000000"/>
              <w:bottom w:val="single" w:sz="4" w:space="0" w:color="000000"/>
              <w:right w:val="single" w:sz="12" w:space="0" w:color="000000"/>
            </w:tcBorders>
            <w:shd w:val="clear" w:color="auto" w:fill="D6E3BC" w:themeFill="accent3" w:themeFillTint="66"/>
            <w:vAlign w:val="center"/>
            <w:hideMark/>
          </w:tcPr>
          <w:p w:rsidR="002940FD" w:rsidRPr="002A3779" w:rsidRDefault="002940FD" w:rsidP="00A16EDA">
            <w:pP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Toplam</w:t>
            </w:r>
          </w:p>
        </w:tc>
      </w:tr>
      <w:tr w:rsidR="002940FD" w:rsidRPr="00AA18DD" w:rsidTr="002A3779">
        <w:trPr>
          <w:trHeight w:val="438"/>
        </w:trPr>
        <w:tc>
          <w:tcPr>
            <w:tcW w:w="3581" w:type="dxa"/>
            <w:vMerge/>
            <w:tcBorders>
              <w:top w:val="single" w:sz="12" w:space="0" w:color="000000"/>
              <w:left w:val="single" w:sz="12"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000000"/>
                <w:sz w:val="18"/>
                <w:szCs w:val="18"/>
              </w:rPr>
            </w:pPr>
          </w:p>
        </w:tc>
        <w:tc>
          <w:tcPr>
            <w:tcW w:w="1196" w:type="dxa"/>
            <w:vMerge/>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c>
          <w:tcPr>
            <w:tcW w:w="1027" w:type="dxa"/>
            <w:vMerge/>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c>
          <w:tcPr>
            <w:tcW w:w="1027" w:type="dxa"/>
            <w:vMerge/>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c>
          <w:tcPr>
            <w:tcW w:w="1083" w:type="dxa"/>
            <w:vMerge/>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c>
          <w:tcPr>
            <w:tcW w:w="1083" w:type="dxa"/>
            <w:vMerge/>
            <w:tcBorders>
              <w:top w:val="single" w:sz="12" w:space="0" w:color="000000"/>
              <w:left w:val="single" w:sz="4" w:space="0" w:color="000000"/>
              <w:bottom w:val="single" w:sz="4" w:space="0" w:color="000000"/>
              <w:right w:val="single" w:sz="4"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c>
          <w:tcPr>
            <w:tcW w:w="1620" w:type="dxa"/>
            <w:vMerge/>
            <w:tcBorders>
              <w:top w:val="single" w:sz="12" w:space="0" w:color="000000"/>
              <w:left w:val="single" w:sz="4" w:space="0" w:color="000000"/>
              <w:bottom w:val="single" w:sz="4" w:space="0" w:color="000000"/>
              <w:right w:val="single" w:sz="12" w:space="0" w:color="000000"/>
            </w:tcBorders>
            <w:shd w:val="clear" w:color="auto" w:fill="D6E3BC" w:themeFill="accent3" w:themeFillTint="66"/>
            <w:vAlign w:val="center"/>
            <w:hideMark/>
          </w:tcPr>
          <w:p w:rsidR="002940FD" w:rsidRPr="00F847D0" w:rsidRDefault="002940FD" w:rsidP="00A16EDA">
            <w:pPr>
              <w:rPr>
                <w:rFonts w:ascii="Times New Roman" w:eastAsia="Times New Roman" w:hAnsi="Times New Roman" w:cs="Times New Roman"/>
                <w:b/>
                <w:bCs/>
                <w:color w:val="FFFFFF"/>
                <w:sz w:val="18"/>
                <w:szCs w:val="18"/>
              </w:rPr>
            </w:pPr>
          </w:p>
        </w:tc>
      </w:tr>
      <w:tr w:rsidR="002940FD" w:rsidRPr="00AA18DD" w:rsidTr="002A3779">
        <w:trPr>
          <w:trHeight w:val="659"/>
        </w:trPr>
        <w:tc>
          <w:tcPr>
            <w:tcW w:w="3581" w:type="dxa"/>
            <w:tcBorders>
              <w:top w:val="nil"/>
              <w:left w:val="single" w:sz="12"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2A3779">
            <w:pP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Genel Bütçe</w:t>
            </w:r>
          </w:p>
        </w:tc>
        <w:tc>
          <w:tcPr>
            <w:tcW w:w="1196"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620" w:type="dxa"/>
            <w:tcBorders>
              <w:top w:val="nil"/>
              <w:left w:val="nil"/>
              <w:bottom w:val="single" w:sz="4" w:space="0" w:color="000000"/>
              <w:right w:val="single" w:sz="12"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r>
      <w:tr w:rsidR="002940FD" w:rsidRPr="00AA18DD" w:rsidTr="002A3779">
        <w:trPr>
          <w:trHeight w:val="585"/>
        </w:trPr>
        <w:tc>
          <w:tcPr>
            <w:tcW w:w="3581" w:type="dxa"/>
            <w:tcBorders>
              <w:top w:val="nil"/>
              <w:left w:val="single" w:sz="12"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Valilikler ve Belediyelerin Katkısı</w:t>
            </w:r>
          </w:p>
        </w:tc>
        <w:tc>
          <w:tcPr>
            <w:tcW w:w="1196"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c>
          <w:tcPr>
            <w:tcW w:w="1620" w:type="dxa"/>
            <w:tcBorders>
              <w:top w:val="nil"/>
              <w:left w:val="nil"/>
              <w:bottom w:val="single" w:sz="4" w:space="0" w:color="000000"/>
              <w:right w:val="single" w:sz="12" w:space="0" w:color="000000"/>
            </w:tcBorders>
            <w:shd w:val="clear" w:color="auto" w:fill="auto"/>
            <w:vAlign w:val="center"/>
          </w:tcPr>
          <w:p w:rsidR="002940FD" w:rsidRPr="00F847D0" w:rsidRDefault="002940FD" w:rsidP="00A16EDA">
            <w:pPr>
              <w:rPr>
                <w:rFonts w:ascii="Times New Roman" w:eastAsia="Times New Roman" w:hAnsi="Times New Roman" w:cs="Times New Roman"/>
                <w:color w:val="000000"/>
                <w:sz w:val="18"/>
                <w:szCs w:val="18"/>
              </w:rPr>
            </w:pPr>
            <w:r w:rsidRPr="00F847D0">
              <w:rPr>
                <w:rFonts w:ascii="Times New Roman" w:eastAsia="Times New Roman" w:hAnsi="Times New Roman" w:cs="Times New Roman"/>
                <w:color w:val="000000"/>
                <w:sz w:val="18"/>
                <w:szCs w:val="18"/>
              </w:rPr>
              <w:t>0</w:t>
            </w:r>
          </w:p>
        </w:tc>
      </w:tr>
      <w:tr w:rsidR="002940FD" w:rsidRPr="00AA18DD" w:rsidTr="002A3779">
        <w:trPr>
          <w:trHeight w:val="621"/>
        </w:trPr>
        <w:tc>
          <w:tcPr>
            <w:tcW w:w="3581" w:type="dxa"/>
            <w:tcBorders>
              <w:top w:val="nil"/>
              <w:left w:val="single" w:sz="12" w:space="0" w:color="000000"/>
              <w:bottom w:val="single" w:sz="4" w:space="0" w:color="000000"/>
              <w:right w:val="single" w:sz="4" w:space="0" w:color="000000"/>
            </w:tcBorders>
            <w:shd w:val="clear" w:color="auto" w:fill="D6E3BC" w:themeFill="accent3" w:themeFillTint="66"/>
            <w:vAlign w:val="center"/>
            <w:hideMark/>
          </w:tcPr>
          <w:p w:rsidR="002940FD" w:rsidRPr="002A3779" w:rsidRDefault="002940FD" w:rsidP="00A16EDA">
            <w:pPr>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Diğer (Okul Aile Birlikleri)</w:t>
            </w:r>
          </w:p>
        </w:tc>
        <w:tc>
          <w:tcPr>
            <w:tcW w:w="1196" w:type="dxa"/>
            <w:tcBorders>
              <w:top w:val="nil"/>
              <w:left w:val="nil"/>
              <w:bottom w:val="single" w:sz="4" w:space="0" w:color="000000"/>
              <w:right w:val="single" w:sz="4" w:space="0" w:color="000000"/>
            </w:tcBorders>
            <w:shd w:val="clear" w:color="auto" w:fill="auto"/>
            <w:vAlign w:val="center"/>
          </w:tcPr>
          <w:p w:rsidR="002940FD" w:rsidRPr="00F847D0" w:rsidRDefault="00BD2221" w:rsidP="00BD2221">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w:t>
            </w:r>
            <w:r w:rsidR="002940FD" w:rsidRPr="00F847D0">
              <w:rPr>
                <w:rFonts w:ascii="Times New Roman" w:eastAsia="Times New Roman" w:hAnsi="Times New Roman" w:cs="Times New Roman"/>
                <w:color w:val="000000"/>
                <w:sz w:val="18"/>
                <w:szCs w:val="18"/>
              </w:rPr>
              <w:t>.000,00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w:t>
            </w:r>
            <w:r w:rsidR="002940FD" w:rsidRPr="00F847D0">
              <w:rPr>
                <w:rFonts w:ascii="Times New Roman" w:eastAsia="Times New Roman" w:hAnsi="Times New Roman" w:cs="Times New Roman"/>
                <w:color w:val="000000"/>
                <w:sz w:val="18"/>
                <w:szCs w:val="18"/>
              </w:rPr>
              <w:t>.000,00</w:t>
            </w:r>
          </w:p>
        </w:tc>
        <w:tc>
          <w:tcPr>
            <w:tcW w:w="1027" w:type="dxa"/>
            <w:tcBorders>
              <w:top w:val="nil"/>
              <w:left w:val="nil"/>
              <w:bottom w:val="single" w:sz="4"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w:t>
            </w:r>
            <w:r w:rsidR="002940FD" w:rsidRPr="00F847D0">
              <w:rPr>
                <w:rFonts w:ascii="Times New Roman" w:eastAsia="Times New Roman" w:hAnsi="Times New Roman" w:cs="Times New Roman"/>
                <w:color w:val="000000"/>
                <w:sz w:val="18"/>
                <w:szCs w:val="18"/>
              </w:rPr>
              <w:t>.000,00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30</w:t>
            </w:r>
            <w:r w:rsidR="002940FD" w:rsidRPr="00F847D0">
              <w:rPr>
                <w:rFonts w:ascii="Times New Roman" w:eastAsia="Times New Roman" w:hAnsi="Times New Roman" w:cs="Times New Roman"/>
                <w:color w:val="000000"/>
                <w:sz w:val="18"/>
                <w:szCs w:val="18"/>
              </w:rPr>
              <w:t>.000,00</w:t>
            </w:r>
          </w:p>
        </w:tc>
        <w:tc>
          <w:tcPr>
            <w:tcW w:w="1083" w:type="dxa"/>
            <w:tcBorders>
              <w:top w:val="nil"/>
              <w:left w:val="nil"/>
              <w:bottom w:val="single" w:sz="4"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w:t>
            </w:r>
            <w:r w:rsidR="002940FD" w:rsidRPr="00F847D0">
              <w:rPr>
                <w:rFonts w:ascii="Times New Roman" w:eastAsia="Times New Roman" w:hAnsi="Times New Roman" w:cs="Times New Roman"/>
                <w:color w:val="000000"/>
                <w:sz w:val="18"/>
                <w:szCs w:val="18"/>
              </w:rPr>
              <w:t>.000,00</w:t>
            </w:r>
          </w:p>
        </w:tc>
        <w:tc>
          <w:tcPr>
            <w:tcW w:w="1620" w:type="dxa"/>
            <w:tcBorders>
              <w:top w:val="nil"/>
              <w:left w:val="nil"/>
              <w:bottom w:val="single" w:sz="4" w:space="0" w:color="000000"/>
              <w:right w:val="single" w:sz="12"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125</w:t>
            </w:r>
            <w:r w:rsidR="002940FD" w:rsidRPr="00F847D0">
              <w:rPr>
                <w:rFonts w:ascii="Times New Roman" w:eastAsia="Times New Roman" w:hAnsi="Times New Roman" w:cs="Times New Roman"/>
                <w:color w:val="000000"/>
                <w:sz w:val="18"/>
                <w:szCs w:val="18"/>
              </w:rPr>
              <w:t>.000,00</w:t>
            </w:r>
          </w:p>
        </w:tc>
      </w:tr>
      <w:tr w:rsidR="002940FD" w:rsidRPr="00AA18DD" w:rsidTr="002A3779">
        <w:trPr>
          <w:trHeight w:val="440"/>
        </w:trPr>
        <w:tc>
          <w:tcPr>
            <w:tcW w:w="3581" w:type="dxa"/>
            <w:tcBorders>
              <w:top w:val="single" w:sz="8" w:space="0" w:color="000000"/>
              <w:left w:val="single" w:sz="12" w:space="0" w:color="000000"/>
              <w:bottom w:val="single" w:sz="12" w:space="0" w:color="000000"/>
              <w:right w:val="single" w:sz="4" w:space="0" w:color="000000"/>
            </w:tcBorders>
            <w:shd w:val="clear" w:color="auto" w:fill="D6E3BC" w:themeFill="accent3" w:themeFillTint="66"/>
            <w:vAlign w:val="center"/>
            <w:hideMark/>
          </w:tcPr>
          <w:p w:rsidR="002940FD" w:rsidRPr="002A3779" w:rsidRDefault="002940FD" w:rsidP="00A16EDA">
            <w:pPr>
              <w:jc w:val="right"/>
              <w:rPr>
                <w:rFonts w:ascii="Times New Roman" w:eastAsia="Times New Roman" w:hAnsi="Times New Roman" w:cs="Times New Roman"/>
                <w:b/>
                <w:bCs/>
                <w:sz w:val="18"/>
                <w:szCs w:val="18"/>
              </w:rPr>
            </w:pPr>
            <w:r w:rsidRPr="002A3779">
              <w:rPr>
                <w:rFonts w:ascii="Times New Roman" w:eastAsia="Times New Roman" w:hAnsi="Times New Roman" w:cs="Times New Roman"/>
                <w:b/>
                <w:bCs/>
                <w:sz w:val="18"/>
                <w:szCs w:val="18"/>
              </w:rPr>
              <w:t>TOPLAM</w:t>
            </w:r>
          </w:p>
        </w:tc>
        <w:tc>
          <w:tcPr>
            <w:tcW w:w="1196" w:type="dxa"/>
            <w:tcBorders>
              <w:top w:val="single" w:sz="8" w:space="0" w:color="000000"/>
              <w:left w:val="nil"/>
              <w:bottom w:val="single" w:sz="12"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2940FD" w:rsidRPr="00F847D0">
              <w:rPr>
                <w:rFonts w:ascii="Times New Roman" w:eastAsia="Times New Roman" w:hAnsi="Times New Roman" w:cs="Times New Roman"/>
                <w:color w:val="000000"/>
                <w:sz w:val="18"/>
                <w:szCs w:val="18"/>
              </w:rPr>
              <w:t>5.000,00</w:t>
            </w:r>
          </w:p>
        </w:tc>
        <w:tc>
          <w:tcPr>
            <w:tcW w:w="1027" w:type="dxa"/>
            <w:tcBorders>
              <w:top w:val="single" w:sz="8" w:space="0" w:color="000000"/>
              <w:left w:val="nil"/>
              <w:bottom w:val="single" w:sz="12"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w:t>
            </w:r>
            <w:r w:rsidR="002940FD" w:rsidRPr="00F847D0">
              <w:rPr>
                <w:rFonts w:ascii="Times New Roman" w:eastAsia="Times New Roman" w:hAnsi="Times New Roman" w:cs="Times New Roman"/>
                <w:color w:val="000000"/>
                <w:sz w:val="18"/>
                <w:szCs w:val="18"/>
              </w:rPr>
              <w:t>.000,00</w:t>
            </w:r>
          </w:p>
        </w:tc>
        <w:tc>
          <w:tcPr>
            <w:tcW w:w="1027" w:type="dxa"/>
            <w:tcBorders>
              <w:top w:val="single" w:sz="8" w:space="0" w:color="000000"/>
              <w:left w:val="nil"/>
              <w:bottom w:val="single" w:sz="12"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w:t>
            </w:r>
            <w:r w:rsidR="002940FD" w:rsidRPr="00F847D0">
              <w:rPr>
                <w:rFonts w:ascii="Times New Roman" w:eastAsia="Times New Roman" w:hAnsi="Times New Roman" w:cs="Times New Roman"/>
                <w:color w:val="000000"/>
                <w:sz w:val="18"/>
                <w:szCs w:val="18"/>
              </w:rPr>
              <w:t>.000,00</w:t>
            </w:r>
          </w:p>
        </w:tc>
        <w:tc>
          <w:tcPr>
            <w:tcW w:w="1083" w:type="dxa"/>
            <w:tcBorders>
              <w:top w:val="single" w:sz="8" w:space="0" w:color="000000"/>
              <w:left w:val="nil"/>
              <w:bottom w:val="single" w:sz="12"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30</w:t>
            </w:r>
            <w:r w:rsidR="002940FD" w:rsidRPr="00F847D0">
              <w:rPr>
                <w:rFonts w:ascii="Times New Roman" w:eastAsia="Times New Roman" w:hAnsi="Times New Roman" w:cs="Times New Roman"/>
                <w:color w:val="000000"/>
                <w:sz w:val="18"/>
                <w:szCs w:val="18"/>
              </w:rPr>
              <w:t>.000,00</w:t>
            </w:r>
          </w:p>
        </w:tc>
        <w:tc>
          <w:tcPr>
            <w:tcW w:w="1083" w:type="dxa"/>
            <w:tcBorders>
              <w:top w:val="single" w:sz="8" w:space="0" w:color="000000"/>
              <w:left w:val="nil"/>
              <w:bottom w:val="single" w:sz="12" w:space="0" w:color="000000"/>
              <w:right w:val="single" w:sz="4"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w:t>
            </w:r>
            <w:r w:rsidR="002940FD" w:rsidRPr="00F847D0">
              <w:rPr>
                <w:rFonts w:ascii="Times New Roman" w:eastAsia="Times New Roman" w:hAnsi="Times New Roman" w:cs="Times New Roman"/>
                <w:color w:val="000000"/>
                <w:sz w:val="18"/>
                <w:szCs w:val="18"/>
              </w:rPr>
              <w:t>.000,00</w:t>
            </w:r>
          </w:p>
        </w:tc>
        <w:tc>
          <w:tcPr>
            <w:tcW w:w="1620" w:type="dxa"/>
            <w:tcBorders>
              <w:top w:val="single" w:sz="8" w:space="0" w:color="000000"/>
              <w:left w:val="nil"/>
              <w:bottom w:val="single" w:sz="12" w:space="0" w:color="000000"/>
              <w:right w:val="single" w:sz="12" w:space="0" w:color="000000"/>
            </w:tcBorders>
            <w:shd w:val="clear" w:color="auto" w:fill="auto"/>
            <w:vAlign w:val="center"/>
          </w:tcPr>
          <w:p w:rsidR="002940FD" w:rsidRPr="00F847D0" w:rsidRDefault="00BD2221" w:rsidP="00A16ED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125</w:t>
            </w:r>
            <w:r w:rsidR="002940FD">
              <w:rPr>
                <w:rFonts w:ascii="Times New Roman" w:eastAsia="Times New Roman" w:hAnsi="Times New Roman" w:cs="Times New Roman"/>
                <w:color w:val="000000"/>
                <w:sz w:val="18"/>
                <w:szCs w:val="18"/>
              </w:rPr>
              <w:t>.</w:t>
            </w:r>
            <w:r w:rsidR="002940FD" w:rsidRPr="00F847D0">
              <w:rPr>
                <w:rFonts w:ascii="Times New Roman" w:eastAsia="Times New Roman" w:hAnsi="Times New Roman" w:cs="Times New Roman"/>
                <w:color w:val="000000"/>
                <w:sz w:val="18"/>
                <w:szCs w:val="18"/>
              </w:rPr>
              <w:t>000,00</w:t>
            </w:r>
          </w:p>
        </w:tc>
      </w:tr>
    </w:tbl>
    <w:p w:rsidR="002940FD" w:rsidRPr="00005BE5" w:rsidRDefault="002940FD" w:rsidP="002940FD">
      <w:pPr>
        <w:rPr>
          <w:lang w:eastAsia="tr-TR"/>
        </w:rPr>
      </w:pPr>
    </w:p>
    <w:p w:rsidR="002940FD" w:rsidRDefault="002940FD" w:rsidP="002940FD"/>
    <w:p w:rsidR="002940FD" w:rsidRDefault="002940FD" w:rsidP="002940FD"/>
    <w:p w:rsidR="002940FD" w:rsidRDefault="002940FD" w:rsidP="002940FD"/>
    <w:p w:rsidR="002940FD" w:rsidRDefault="002940FD" w:rsidP="002940FD"/>
    <w:p w:rsidR="002940FD" w:rsidRDefault="002940FD" w:rsidP="00807922">
      <w:pPr>
        <w:spacing w:line="360" w:lineRule="auto"/>
      </w:pPr>
      <w:r w:rsidRPr="00281140">
        <w:t>Müdürlüğümüz stratejik plan</w:t>
      </w:r>
      <w:r>
        <w:t>ında 4</w:t>
      </w:r>
      <w:r w:rsidRPr="00281140">
        <w:t xml:space="preserve"> hedef bulunmaktadır. Söz konusu hedeflere ilişkin bütçe dağılımları 5 yıllık olarak alttaki tabloda belirtilmiştir. Tabloda görüldüğü üzere son iki yılın gelir ve giderlerinde yaşanan artıştan hareketle hazırlanan beş yıllık maliyetlendirme sonucunda Müdürlüğümüzün tahmini olarak </w:t>
      </w:r>
      <w:r w:rsidR="00A66016">
        <w:t>125</w:t>
      </w:r>
      <w:r w:rsidR="00BD2221">
        <w:t>000</w:t>
      </w:r>
      <w:r w:rsidRPr="008B38DB">
        <w:t xml:space="preserve"> </w:t>
      </w:r>
      <w:r w:rsidRPr="00281140">
        <w:t>TL’lik bir harcama yapacağı düşünülmektedir. Plan dönemi amaç maliyetlerine ilişkin alttaki tabloda ayrıntılı bilgiye yer verilmiştir.</w:t>
      </w:r>
    </w:p>
    <w:p w:rsidR="00BD2221" w:rsidRDefault="00BD2221" w:rsidP="002940FD"/>
    <w:p w:rsidR="00BD2221" w:rsidRDefault="00BD2221" w:rsidP="002940FD"/>
    <w:p w:rsidR="00474AAC" w:rsidRDefault="00B74296">
      <w:pPr>
        <w:spacing w:before="79"/>
        <w:ind w:left="958"/>
        <w:jc w:val="both"/>
        <w:rPr>
          <w:b/>
          <w:sz w:val="20"/>
        </w:rPr>
      </w:pPr>
      <w:r>
        <w:rPr>
          <w:b/>
          <w:sz w:val="20"/>
        </w:rPr>
        <w:t>Tablo</w:t>
      </w:r>
      <w:r>
        <w:rPr>
          <w:b/>
          <w:spacing w:val="-6"/>
          <w:sz w:val="20"/>
        </w:rPr>
        <w:t xml:space="preserve"> </w:t>
      </w:r>
      <w:r>
        <w:rPr>
          <w:b/>
          <w:sz w:val="20"/>
        </w:rPr>
        <w:t>25.</w:t>
      </w:r>
      <w:r>
        <w:rPr>
          <w:b/>
          <w:spacing w:val="-6"/>
          <w:sz w:val="20"/>
        </w:rPr>
        <w:t xml:space="preserve"> </w:t>
      </w:r>
      <w:r>
        <w:rPr>
          <w:b/>
          <w:sz w:val="20"/>
        </w:rPr>
        <w:t>Tahmini</w:t>
      </w:r>
      <w:r>
        <w:rPr>
          <w:b/>
          <w:spacing w:val="-7"/>
          <w:sz w:val="20"/>
        </w:rPr>
        <w:t xml:space="preserve"> </w:t>
      </w:r>
      <w:r>
        <w:rPr>
          <w:b/>
          <w:sz w:val="20"/>
        </w:rPr>
        <w:t>Maliyet</w:t>
      </w:r>
      <w:r>
        <w:rPr>
          <w:b/>
          <w:spacing w:val="-5"/>
          <w:sz w:val="20"/>
        </w:rPr>
        <w:t xml:space="preserve"> </w:t>
      </w:r>
      <w:r>
        <w:rPr>
          <w:b/>
          <w:spacing w:val="-2"/>
          <w:sz w:val="20"/>
        </w:rPr>
        <w:t>Tablosu</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134"/>
        <w:gridCol w:w="992"/>
        <w:gridCol w:w="851"/>
        <w:gridCol w:w="850"/>
        <w:gridCol w:w="851"/>
        <w:gridCol w:w="3661"/>
      </w:tblGrid>
      <w:tr w:rsidR="00474AAC" w:rsidTr="00BD2221">
        <w:trPr>
          <w:trHeight w:val="609"/>
        </w:trPr>
        <w:tc>
          <w:tcPr>
            <w:tcW w:w="1843" w:type="dxa"/>
            <w:shd w:val="clear" w:color="auto" w:fill="C5E0B3"/>
          </w:tcPr>
          <w:p w:rsidR="00474AAC" w:rsidRDefault="00474AAC">
            <w:pPr>
              <w:pStyle w:val="TableParagraph"/>
              <w:rPr>
                <w:rFonts w:ascii="Times New Roman"/>
              </w:rPr>
            </w:pPr>
          </w:p>
        </w:tc>
        <w:tc>
          <w:tcPr>
            <w:tcW w:w="1134" w:type="dxa"/>
            <w:shd w:val="clear" w:color="auto" w:fill="C5E0B3"/>
          </w:tcPr>
          <w:p w:rsidR="00474AAC" w:rsidRDefault="00B74296">
            <w:pPr>
              <w:pStyle w:val="TableParagraph"/>
              <w:spacing w:line="234" w:lineRule="exact"/>
              <w:ind w:left="107"/>
              <w:rPr>
                <w:b/>
                <w:sz w:val="20"/>
              </w:rPr>
            </w:pPr>
            <w:r>
              <w:rPr>
                <w:b/>
                <w:spacing w:val="-4"/>
                <w:sz w:val="20"/>
              </w:rPr>
              <w:t>2024</w:t>
            </w:r>
          </w:p>
        </w:tc>
        <w:tc>
          <w:tcPr>
            <w:tcW w:w="992" w:type="dxa"/>
            <w:shd w:val="clear" w:color="auto" w:fill="C5E0B3"/>
          </w:tcPr>
          <w:p w:rsidR="00474AAC" w:rsidRDefault="00B74296">
            <w:pPr>
              <w:pStyle w:val="TableParagraph"/>
              <w:spacing w:line="234" w:lineRule="exact"/>
              <w:ind w:left="108"/>
              <w:rPr>
                <w:b/>
                <w:sz w:val="20"/>
              </w:rPr>
            </w:pPr>
            <w:r>
              <w:rPr>
                <w:b/>
                <w:spacing w:val="-4"/>
                <w:sz w:val="20"/>
              </w:rPr>
              <w:t>2025</w:t>
            </w:r>
          </w:p>
        </w:tc>
        <w:tc>
          <w:tcPr>
            <w:tcW w:w="851" w:type="dxa"/>
            <w:shd w:val="clear" w:color="auto" w:fill="C5E0B3"/>
          </w:tcPr>
          <w:p w:rsidR="00474AAC" w:rsidRDefault="00B74296">
            <w:pPr>
              <w:pStyle w:val="TableParagraph"/>
              <w:spacing w:line="234" w:lineRule="exact"/>
              <w:ind w:left="107"/>
              <w:rPr>
                <w:b/>
                <w:sz w:val="20"/>
              </w:rPr>
            </w:pPr>
            <w:r>
              <w:rPr>
                <w:b/>
                <w:spacing w:val="-4"/>
                <w:sz w:val="20"/>
              </w:rPr>
              <w:t>2026</w:t>
            </w:r>
          </w:p>
        </w:tc>
        <w:tc>
          <w:tcPr>
            <w:tcW w:w="850" w:type="dxa"/>
            <w:shd w:val="clear" w:color="auto" w:fill="C5E0B3"/>
          </w:tcPr>
          <w:p w:rsidR="00474AAC" w:rsidRDefault="00B74296">
            <w:pPr>
              <w:pStyle w:val="TableParagraph"/>
              <w:spacing w:line="234" w:lineRule="exact"/>
              <w:ind w:left="107"/>
              <w:rPr>
                <w:b/>
                <w:sz w:val="20"/>
              </w:rPr>
            </w:pPr>
            <w:r>
              <w:rPr>
                <w:b/>
                <w:spacing w:val="-4"/>
                <w:sz w:val="20"/>
              </w:rPr>
              <w:t>2027</w:t>
            </w:r>
          </w:p>
        </w:tc>
        <w:tc>
          <w:tcPr>
            <w:tcW w:w="851" w:type="dxa"/>
            <w:shd w:val="clear" w:color="auto" w:fill="C5E0B3"/>
          </w:tcPr>
          <w:p w:rsidR="00474AAC" w:rsidRDefault="00B74296">
            <w:pPr>
              <w:pStyle w:val="TableParagraph"/>
              <w:spacing w:line="234" w:lineRule="exact"/>
              <w:ind w:left="107"/>
              <w:rPr>
                <w:b/>
                <w:sz w:val="20"/>
              </w:rPr>
            </w:pPr>
            <w:r>
              <w:rPr>
                <w:b/>
                <w:spacing w:val="-4"/>
                <w:sz w:val="20"/>
              </w:rPr>
              <w:t>2028</w:t>
            </w:r>
          </w:p>
        </w:tc>
        <w:tc>
          <w:tcPr>
            <w:tcW w:w="3661" w:type="dxa"/>
            <w:shd w:val="clear" w:color="auto" w:fill="C5E0B3"/>
          </w:tcPr>
          <w:p w:rsidR="00474AAC" w:rsidRDefault="00B74296">
            <w:pPr>
              <w:pStyle w:val="TableParagraph"/>
              <w:spacing w:line="234" w:lineRule="exact"/>
              <w:ind w:left="107"/>
              <w:rPr>
                <w:b/>
                <w:sz w:val="20"/>
              </w:rPr>
            </w:pPr>
            <w:r>
              <w:rPr>
                <w:b/>
                <w:sz w:val="20"/>
              </w:rPr>
              <w:t>Toplam</w:t>
            </w:r>
            <w:r>
              <w:rPr>
                <w:b/>
                <w:spacing w:val="-8"/>
                <w:sz w:val="20"/>
              </w:rPr>
              <w:t xml:space="preserve"> </w:t>
            </w:r>
            <w:r>
              <w:rPr>
                <w:b/>
                <w:spacing w:val="-2"/>
                <w:sz w:val="20"/>
              </w:rPr>
              <w:t>Maliyet</w:t>
            </w:r>
          </w:p>
        </w:tc>
      </w:tr>
      <w:tr w:rsidR="00474AAC" w:rsidTr="00BD2221">
        <w:trPr>
          <w:trHeight w:val="470"/>
        </w:trPr>
        <w:tc>
          <w:tcPr>
            <w:tcW w:w="1843" w:type="dxa"/>
            <w:shd w:val="clear" w:color="auto" w:fill="E2EFD9"/>
          </w:tcPr>
          <w:p w:rsidR="00474AAC" w:rsidRDefault="00B74296">
            <w:pPr>
              <w:pStyle w:val="TableParagraph"/>
              <w:spacing w:line="234" w:lineRule="exact"/>
              <w:ind w:left="107"/>
              <w:rPr>
                <w:b/>
                <w:sz w:val="20"/>
              </w:rPr>
            </w:pPr>
            <w:r>
              <w:rPr>
                <w:b/>
                <w:sz w:val="20"/>
              </w:rPr>
              <w:t>Amaç</w:t>
            </w:r>
            <w:r>
              <w:rPr>
                <w:b/>
                <w:spacing w:val="-7"/>
                <w:sz w:val="20"/>
              </w:rPr>
              <w:t xml:space="preserve"> </w:t>
            </w:r>
            <w:r>
              <w:rPr>
                <w:b/>
                <w:spacing w:val="-10"/>
                <w:sz w:val="20"/>
              </w:rPr>
              <w:t>1</w:t>
            </w:r>
          </w:p>
        </w:tc>
        <w:tc>
          <w:tcPr>
            <w:tcW w:w="1134" w:type="dxa"/>
            <w:shd w:val="clear" w:color="auto" w:fill="E2EFD9"/>
          </w:tcPr>
          <w:p w:rsidR="00474AAC" w:rsidRDefault="00BD2221">
            <w:pPr>
              <w:pStyle w:val="TableParagraph"/>
              <w:rPr>
                <w:rFonts w:ascii="Times New Roman"/>
              </w:rPr>
            </w:pPr>
            <w:r>
              <w:rPr>
                <w:rFonts w:ascii="Times New Roman"/>
              </w:rPr>
              <w:t>2500</w:t>
            </w:r>
          </w:p>
        </w:tc>
        <w:tc>
          <w:tcPr>
            <w:tcW w:w="992" w:type="dxa"/>
            <w:shd w:val="clear" w:color="auto" w:fill="E2EFD9"/>
          </w:tcPr>
          <w:p w:rsidR="00474AAC" w:rsidRDefault="00BD2221">
            <w:pPr>
              <w:pStyle w:val="TableParagraph"/>
              <w:rPr>
                <w:rFonts w:ascii="Times New Roman"/>
              </w:rPr>
            </w:pPr>
            <w:r>
              <w:rPr>
                <w:rFonts w:ascii="Times New Roman"/>
              </w:rPr>
              <w:t>3000</w:t>
            </w:r>
          </w:p>
        </w:tc>
        <w:tc>
          <w:tcPr>
            <w:tcW w:w="851" w:type="dxa"/>
            <w:shd w:val="clear" w:color="auto" w:fill="E2EFD9"/>
          </w:tcPr>
          <w:p w:rsidR="00474AAC" w:rsidRDefault="00BD2221">
            <w:pPr>
              <w:pStyle w:val="TableParagraph"/>
              <w:rPr>
                <w:rFonts w:ascii="Times New Roman"/>
              </w:rPr>
            </w:pPr>
            <w:r>
              <w:rPr>
                <w:rFonts w:ascii="Times New Roman"/>
              </w:rPr>
              <w:t>4000</w:t>
            </w:r>
          </w:p>
        </w:tc>
        <w:tc>
          <w:tcPr>
            <w:tcW w:w="850" w:type="dxa"/>
            <w:shd w:val="clear" w:color="auto" w:fill="E2EFD9"/>
          </w:tcPr>
          <w:p w:rsidR="00474AAC" w:rsidRDefault="00BD2221">
            <w:pPr>
              <w:pStyle w:val="TableParagraph"/>
              <w:rPr>
                <w:rFonts w:ascii="Times New Roman"/>
              </w:rPr>
            </w:pPr>
            <w:r>
              <w:rPr>
                <w:rFonts w:ascii="Times New Roman"/>
              </w:rPr>
              <w:t>5000</w:t>
            </w:r>
          </w:p>
        </w:tc>
        <w:tc>
          <w:tcPr>
            <w:tcW w:w="851" w:type="dxa"/>
            <w:shd w:val="clear" w:color="auto" w:fill="E2EFD9"/>
          </w:tcPr>
          <w:p w:rsidR="00474AAC" w:rsidRDefault="00BD2221">
            <w:pPr>
              <w:pStyle w:val="TableParagraph"/>
              <w:rPr>
                <w:rFonts w:ascii="Times New Roman"/>
              </w:rPr>
            </w:pPr>
            <w:r>
              <w:rPr>
                <w:rFonts w:ascii="Times New Roman"/>
              </w:rPr>
              <w:t>5500</w:t>
            </w:r>
          </w:p>
        </w:tc>
        <w:tc>
          <w:tcPr>
            <w:tcW w:w="3661" w:type="dxa"/>
            <w:shd w:val="clear" w:color="auto" w:fill="E2EFD9"/>
          </w:tcPr>
          <w:p w:rsidR="00474AAC" w:rsidRDefault="00F17497">
            <w:pPr>
              <w:pStyle w:val="TableParagraph"/>
              <w:rPr>
                <w:rFonts w:ascii="Times New Roman"/>
              </w:rPr>
            </w:pPr>
            <w:r>
              <w:rPr>
                <w:rFonts w:ascii="Times New Roman"/>
              </w:rPr>
              <w:t>20000</w:t>
            </w:r>
          </w:p>
        </w:tc>
      </w:tr>
      <w:tr w:rsidR="00474AAC" w:rsidTr="00BD2221">
        <w:trPr>
          <w:trHeight w:val="467"/>
        </w:trPr>
        <w:tc>
          <w:tcPr>
            <w:tcW w:w="1843" w:type="dxa"/>
            <w:shd w:val="clear" w:color="auto" w:fill="E2EFD9"/>
          </w:tcPr>
          <w:p w:rsidR="00474AAC" w:rsidRDefault="00B74296">
            <w:pPr>
              <w:pStyle w:val="TableParagraph"/>
              <w:spacing w:line="234" w:lineRule="exact"/>
              <w:ind w:left="107"/>
              <w:rPr>
                <w:b/>
                <w:sz w:val="20"/>
              </w:rPr>
            </w:pPr>
            <w:r>
              <w:rPr>
                <w:b/>
                <w:sz w:val="20"/>
              </w:rPr>
              <w:t>Hedef</w:t>
            </w:r>
            <w:r>
              <w:rPr>
                <w:b/>
                <w:spacing w:val="-8"/>
                <w:sz w:val="20"/>
              </w:rPr>
              <w:t xml:space="preserve"> </w:t>
            </w:r>
            <w:r>
              <w:rPr>
                <w:b/>
                <w:spacing w:val="-5"/>
                <w:sz w:val="20"/>
              </w:rPr>
              <w:t>1.1</w:t>
            </w:r>
          </w:p>
        </w:tc>
        <w:tc>
          <w:tcPr>
            <w:tcW w:w="1134" w:type="dxa"/>
            <w:shd w:val="clear" w:color="auto" w:fill="E2EFD9"/>
          </w:tcPr>
          <w:p w:rsidR="00474AAC" w:rsidRDefault="00BD2221">
            <w:pPr>
              <w:pStyle w:val="TableParagraph"/>
              <w:rPr>
                <w:rFonts w:ascii="Times New Roman"/>
              </w:rPr>
            </w:pPr>
            <w:r>
              <w:rPr>
                <w:rFonts w:ascii="Times New Roman"/>
              </w:rPr>
              <w:t>2500</w:t>
            </w:r>
          </w:p>
        </w:tc>
        <w:tc>
          <w:tcPr>
            <w:tcW w:w="992" w:type="dxa"/>
            <w:shd w:val="clear" w:color="auto" w:fill="E2EFD9"/>
          </w:tcPr>
          <w:p w:rsidR="00474AAC" w:rsidRDefault="00BD2221">
            <w:pPr>
              <w:pStyle w:val="TableParagraph"/>
              <w:rPr>
                <w:rFonts w:ascii="Times New Roman"/>
              </w:rPr>
            </w:pPr>
            <w:r>
              <w:rPr>
                <w:rFonts w:ascii="Times New Roman"/>
              </w:rPr>
              <w:t>3000</w:t>
            </w:r>
          </w:p>
        </w:tc>
        <w:tc>
          <w:tcPr>
            <w:tcW w:w="851" w:type="dxa"/>
            <w:shd w:val="clear" w:color="auto" w:fill="E2EFD9"/>
          </w:tcPr>
          <w:p w:rsidR="00474AAC" w:rsidRDefault="00BD2221">
            <w:pPr>
              <w:pStyle w:val="TableParagraph"/>
              <w:rPr>
                <w:rFonts w:ascii="Times New Roman"/>
              </w:rPr>
            </w:pPr>
            <w:r w:rsidRPr="00BD2221">
              <w:rPr>
                <w:rFonts w:ascii="Times New Roman"/>
              </w:rPr>
              <w:t>4000</w:t>
            </w:r>
          </w:p>
        </w:tc>
        <w:tc>
          <w:tcPr>
            <w:tcW w:w="850" w:type="dxa"/>
            <w:shd w:val="clear" w:color="auto" w:fill="E2EFD9"/>
          </w:tcPr>
          <w:p w:rsidR="00474AAC" w:rsidRDefault="00BD2221">
            <w:pPr>
              <w:pStyle w:val="TableParagraph"/>
              <w:rPr>
                <w:rFonts w:ascii="Times New Roman"/>
              </w:rPr>
            </w:pPr>
            <w:r>
              <w:rPr>
                <w:rFonts w:ascii="Times New Roman"/>
              </w:rPr>
              <w:t>5000</w:t>
            </w:r>
          </w:p>
        </w:tc>
        <w:tc>
          <w:tcPr>
            <w:tcW w:w="851" w:type="dxa"/>
            <w:shd w:val="clear" w:color="auto" w:fill="E2EFD9"/>
          </w:tcPr>
          <w:p w:rsidR="00474AAC" w:rsidRDefault="00BD2221">
            <w:pPr>
              <w:pStyle w:val="TableParagraph"/>
              <w:rPr>
                <w:rFonts w:ascii="Times New Roman"/>
              </w:rPr>
            </w:pPr>
            <w:r w:rsidRPr="00BD2221">
              <w:rPr>
                <w:rFonts w:ascii="Times New Roman"/>
              </w:rPr>
              <w:t>5500</w:t>
            </w:r>
          </w:p>
        </w:tc>
        <w:tc>
          <w:tcPr>
            <w:tcW w:w="3661" w:type="dxa"/>
            <w:shd w:val="clear" w:color="auto" w:fill="E2EFD9"/>
          </w:tcPr>
          <w:p w:rsidR="00474AAC" w:rsidRDefault="00F17497">
            <w:pPr>
              <w:pStyle w:val="TableParagraph"/>
              <w:rPr>
                <w:rFonts w:ascii="Times New Roman"/>
              </w:rPr>
            </w:pPr>
            <w:r>
              <w:rPr>
                <w:rFonts w:ascii="Times New Roman"/>
              </w:rPr>
              <w:t>20000</w:t>
            </w:r>
          </w:p>
        </w:tc>
      </w:tr>
      <w:tr w:rsidR="00BD2221" w:rsidTr="00BD2221">
        <w:trPr>
          <w:trHeight w:val="470"/>
        </w:trPr>
        <w:tc>
          <w:tcPr>
            <w:tcW w:w="1843" w:type="dxa"/>
            <w:shd w:val="clear" w:color="auto" w:fill="E2EFD9"/>
          </w:tcPr>
          <w:p w:rsidR="00BD2221" w:rsidRDefault="00BD2221" w:rsidP="00BD2221">
            <w:pPr>
              <w:pStyle w:val="TableParagraph"/>
              <w:spacing w:before="1"/>
              <w:ind w:left="107"/>
              <w:rPr>
                <w:b/>
                <w:sz w:val="20"/>
              </w:rPr>
            </w:pPr>
            <w:r>
              <w:rPr>
                <w:b/>
                <w:sz w:val="20"/>
              </w:rPr>
              <w:t>Hedef</w:t>
            </w:r>
            <w:r>
              <w:rPr>
                <w:b/>
                <w:spacing w:val="-9"/>
                <w:sz w:val="20"/>
              </w:rPr>
              <w:t xml:space="preserve"> </w:t>
            </w:r>
            <w:r>
              <w:rPr>
                <w:b/>
                <w:spacing w:val="-5"/>
                <w:sz w:val="20"/>
              </w:rPr>
              <w:t>1.2</w:t>
            </w:r>
          </w:p>
        </w:tc>
        <w:tc>
          <w:tcPr>
            <w:tcW w:w="1134" w:type="dxa"/>
            <w:shd w:val="clear" w:color="auto" w:fill="E2EFD9"/>
          </w:tcPr>
          <w:p w:rsidR="00BD2221" w:rsidRDefault="00BD2221" w:rsidP="00BD2221">
            <w:pPr>
              <w:pStyle w:val="TableParagraph"/>
              <w:rPr>
                <w:rFonts w:ascii="Times New Roman"/>
              </w:rPr>
            </w:pPr>
            <w:r>
              <w:rPr>
                <w:rFonts w:ascii="Times New Roman"/>
              </w:rPr>
              <w:t>2500</w:t>
            </w:r>
          </w:p>
        </w:tc>
        <w:tc>
          <w:tcPr>
            <w:tcW w:w="992" w:type="dxa"/>
            <w:shd w:val="clear" w:color="auto" w:fill="E2EFD9"/>
          </w:tcPr>
          <w:p w:rsidR="00BD2221" w:rsidRDefault="00BD2221" w:rsidP="00BD2221">
            <w:pPr>
              <w:pStyle w:val="TableParagraph"/>
              <w:rPr>
                <w:rFonts w:ascii="Times New Roman"/>
              </w:rPr>
            </w:pPr>
            <w:r>
              <w:rPr>
                <w:rFonts w:ascii="Times New Roman"/>
              </w:rPr>
              <w:t>3000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4000</w:t>
            </w:r>
          </w:p>
        </w:tc>
        <w:tc>
          <w:tcPr>
            <w:tcW w:w="850" w:type="dxa"/>
            <w:shd w:val="clear" w:color="auto" w:fill="E2EFD9"/>
          </w:tcPr>
          <w:p w:rsidR="00BD2221" w:rsidRDefault="00BD2221" w:rsidP="00BD2221">
            <w:pPr>
              <w:pStyle w:val="TableParagraph"/>
              <w:rPr>
                <w:rFonts w:ascii="Times New Roman"/>
              </w:rPr>
            </w:pPr>
            <w:r>
              <w:rPr>
                <w:rFonts w:ascii="Times New Roman"/>
              </w:rPr>
              <w:t>5000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5500</w:t>
            </w:r>
          </w:p>
        </w:tc>
        <w:tc>
          <w:tcPr>
            <w:tcW w:w="3661" w:type="dxa"/>
            <w:shd w:val="clear" w:color="auto" w:fill="E2EFD9"/>
          </w:tcPr>
          <w:p w:rsidR="00BD2221" w:rsidRDefault="00F17497" w:rsidP="00BD2221">
            <w:pPr>
              <w:pStyle w:val="TableParagraph"/>
              <w:rPr>
                <w:rFonts w:ascii="Times New Roman"/>
              </w:rPr>
            </w:pPr>
            <w:r>
              <w:rPr>
                <w:rFonts w:ascii="Times New Roman"/>
              </w:rPr>
              <w:t>20000</w:t>
            </w:r>
          </w:p>
        </w:tc>
      </w:tr>
      <w:tr w:rsidR="00BD2221" w:rsidTr="00BD2221">
        <w:trPr>
          <w:trHeight w:val="469"/>
        </w:trPr>
        <w:tc>
          <w:tcPr>
            <w:tcW w:w="1843" w:type="dxa"/>
            <w:shd w:val="clear" w:color="auto" w:fill="E2EFD9"/>
          </w:tcPr>
          <w:p w:rsidR="00BD2221" w:rsidRDefault="00BD2221" w:rsidP="00BD2221">
            <w:pPr>
              <w:pStyle w:val="TableParagraph"/>
              <w:spacing w:line="234" w:lineRule="exact"/>
              <w:ind w:left="107"/>
              <w:rPr>
                <w:b/>
                <w:sz w:val="20"/>
              </w:rPr>
            </w:pPr>
            <w:r>
              <w:rPr>
                <w:b/>
                <w:sz w:val="20"/>
              </w:rPr>
              <w:t>Amaç</w:t>
            </w:r>
            <w:r>
              <w:rPr>
                <w:b/>
                <w:spacing w:val="-7"/>
                <w:sz w:val="20"/>
              </w:rPr>
              <w:t xml:space="preserve"> </w:t>
            </w:r>
            <w:r>
              <w:rPr>
                <w:b/>
                <w:spacing w:val="-10"/>
                <w:sz w:val="20"/>
              </w:rPr>
              <w:t>2</w:t>
            </w:r>
          </w:p>
        </w:tc>
        <w:tc>
          <w:tcPr>
            <w:tcW w:w="1134" w:type="dxa"/>
            <w:shd w:val="clear" w:color="auto" w:fill="E2EFD9"/>
          </w:tcPr>
          <w:p w:rsidR="00BD2221" w:rsidRDefault="00BD2221" w:rsidP="00BD2221">
            <w:pPr>
              <w:pStyle w:val="TableParagraph"/>
              <w:rPr>
                <w:rFonts w:ascii="Times New Roman"/>
              </w:rPr>
            </w:pPr>
            <w:r>
              <w:rPr>
                <w:rFonts w:ascii="Times New Roman"/>
              </w:rPr>
              <w:t>2500</w:t>
            </w:r>
          </w:p>
        </w:tc>
        <w:tc>
          <w:tcPr>
            <w:tcW w:w="992" w:type="dxa"/>
            <w:shd w:val="clear" w:color="auto" w:fill="E2EFD9"/>
          </w:tcPr>
          <w:p w:rsidR="00BD2221" w:rsidRDefault="00BD2221" w:rsidP="00BD2221">
            <w:pPr>
              <w:pStyle w:val="TableParagraph"/>
              <w:rPr>
                <w:rFonts w:ascii="Times New Roman"/>
              </w:rPr>
            </w:pPr>
            <w:r>
              <w:rPr>
                <w:rFonts w:ascii="Times New Roman"/>
              </w:rPr>
              <w:t>3000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4000</w:t>
            </w:r>
          </w:p>
        </w:tc>
        <w:tc>
          <w:tcPr>
            <w:tcW w:w="850" w:type="dxa"/>
            <w:shd w:val="clear" w:color="auto" w:fill="E2EFD9"/>
          </w:tcPr>
          <w:p w:rsidR="00BD2221" w:rsidRDefault="00BD2221" w:rsidP="00BD2221">
            <w:pPr>
              <w:pStyle w:val="TableParagraph"/>
              <w:rPr>
                <w:rFonts w:ascii="Times New Roman"/>
              </w:rPr>
            </w:pPr>
            <w:r>
              <w:rPr>
                <w:rFonts w:ascii="Times New Roman"/>
              </w:rPr>
              <w:t>5000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5500</w:t>
            </w:r>
          </w:p>
        </w:tc>
        <w:tc>
          <w:tcPr>
            <w:tcW w:w="3661" w:type="dxa"/>
            <w:shd w:val="clear" w:color="auto" w:fill="E2EFD9"/>
          </w:tcPr>
          <w:p w:rsidR="00BD2221" w:rsidRDefault="00F17497" w:rsidP="00BD2221">
            <w:pPr>
              <w:pStyle w:val="TableParagraph"/>
              <w:rPr>
                <w:rFonts w:ascii="Times New Roman"/>
              </w:rPr>
            </w:pPr>
            <w:r>
              <w:rPr>
                <w:rFonts w:ascii="Times New Roman"/>
              </w:rPr>
              <w:t>20000</w:t>
            </w:r>
          </w:p>
        </w:tc>
      </w:tr>
      <w:tr w:rsidR="00BD2221" w:rsidTr="00BD2221">
        <w:trPr>
          <w:trHeight w:val="467"/>
        </w:trPr>
        <w:tc>
          <w:tcPr>
            <w:tcW w:w="1843" w:type="dxa"/>
            <w:shd w:val="clear" w:color="auto" w:fill="E2EFD9"/>
          </w:tcPr>
          <w:p w:rsidR="00BD2221" w:rsidRDefault="00BD2221" w:rsidP="00BD2221">
            <w:pPr>
              <w:pStyle w:val="TableParagraph"/>
              <w:spacing w:line="234" w:lineRule="exact"/>
              <w:ind w:left="107"/>
              <w:rPr>
                <w:b/>
                <w:sz w:val="20"/>
              </w:rPr>
            </w:pPr>
            <w:r>
              <w:rPr>
                <w:b/>
                <w:sz w:val="20"/>
              </w:rPr>
              <w:t>Hedef</w:t>
            </w:r>
            <w:r>
              <w:rPr>
                <w:b/>
                <w:spacing w:val="-9"/>
                <w:sz w:val="20"/>
              </w:rPr>
              <w:t xml:space="preserve"> </w:t>
            </w:r>
            <w:r>
              <w:rPr>
                <w:b/>
                <w:spacing w:val="-5"/>
                <w:sz w:val="20"/>
              </w:rPr>
              <w:t>2.1</w:t>
            </w:r>
          </w:p>
        </w:tc>
        <w:tc>
          <w:tcPr>
            <w:tcW w:w="1134" w:type="dxa"/>
            <w:shd w:val="clear" w:color="auto" w:fill="E2EFD9"/>
          </w:tcPr>
          <w:p w:rsidR="00BD2221" w:rsidRDefault="00BD2221" w:rsidP="00BD2221">
            <w:pPr>
              <w:pStyle w:val="TableParagraph"/>
              <w:rPr>
                <w:rFonts w:ascii="Times New Roman"/>
              </w:rPr>
            </w:pPr>
            <w:r>
              <w:rPr>
                <w:rFonts w:ascii="Times New Roman"/>
              </w:rPr>
              <w:t>2500</w:t>
            </w:r>
          </w:p>
        </w:tc>
        <w:tc>
          <w:tcPr>
            <w:tcW w:w="992" w:type="dxa"/>
            <w:shd w:val="clear" w:color="auto" w:fill="E2EFD9"/>
          </w:tcPr>
          <w:p w:rsidR="00BD2221" w:rsidRDefault="00BD2221" w:rsidP="00BD2221">
            <w:pPr>
              <w:pStyle w:val="TableParagraph"/>
              <w:rPr>
                <w:rFonts w:ascii="Times New Roman"/>
              </w:rPr>
            </w:pPr>
            <w:r>
              <w:rPr>
                <w:rFonts w:ascii="Times New Roman"/>
              </w:rPr>
              <w:t>3000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4000</w:t>
            </w:r>
          </w:p>
        </w:tc>
        <w:tc>
          <w:tcPr>
            <w:tcW w:w="850" w:type="dxa"/>
            <w:shd w:val="clear" w:color="auto" w:fill="E2EFD9"/>
          </w:tcPr>
          <w:p w:rsidR="00BD2221" w:rsidRDefault="00BD2221" w:rsidP="00BD2221">
            <w:pPr>
              <w:pStyle w:val="TableParagraph"/>
              <w:rPr>
                <w:rFonts w:ascii="Times New Roman"/>
              </w:rPr>
            </w:pPr>
            <w:r>
              <w:rPr>
                <w:rFonts w:ascii="Times New Roman"/>
              </w:rPr>
              <w:t>5000</w:t>
            </w:r>
          </w:p>
        </w:tc>
        <w:tc>
          <w:tcPr>
            <w:tcW w:w="851" w:type="dxa"/>
            <w:shd w:val="clear" w:color="auto" w:fill="E2EFD9"/>
          </w:tcPr>
          <w:p w:rsidR="00BD2221" w:rsidRDefault="00BD2221" w:rsidP="00BD2221">
            <w:pPr>
              <w:pStyle w:val="TableParagraph"/>
              <w:rPr>
                <w:rFonts w:ascii="Times New Roman"/>
              </w:rPr>
            </w:pPr>
            <w:r w:rsidRPr="00BD2221">
              <w:rPr>
                <w:rFonts w:ascii="Times New Roman"/>
              </w:rPr>
              <w:t>5500</w:t>
            </w:r>
          </w:p>
        </w:tc>
        <w:tc>
          <w:tcPr>
            <w:tcW w:w="3661" w:type="dxa"/>
            <w:shd w:val="clear" w:color="auto" w:fill="E2EFD9"/>
          </w:tcPr>
          <w:p w:rsidR="00BD2221" w:rsidRDefault="00F17497" w:rsidP="00BD2221">
            <w:pPr>
              <w:pStyle w:val="TableParagraph"/>
              <w:rPr>
                <w:rFonts w:ascii="Times New Roman"/>
              </w:rPr>
            </w:pPr>
            <w:r>
              <w:rPr>
                <w:rFonts w:ascii="Times New Roman"/>
              </w:rPr>
              <w:t>20000</w:t>
            </w:r>
          </w:p>
        </w:tc>
      </w:tr>
      <w:tr w:rsidR="00BD2221" w:rsidTr="00BD2221">
        <w:trPr>
          <w:trHeight w:val="702"/>
        </w:trPr>
        <w:tc>
          <w:tcPr>
            <w:tcW w:w="1843" w:type="dxa"/>
            <w:shd w:val="clear" w:color="auto" w:fill="E2EFD9"/>
          </w:tcPr>
          <w:p w:rsidR="00BD2221" w:rsidRDefault="00BD2221" w:rsidP="00BD2221">
            <w:pPr>
              <w:pStyle w:val="TableParagraph"/>
              <w:spacing w:line="236" w:lineRule="exact"/>
              <w:ind w:left="107" w:right="296"/>
              <w:rPr>
                <w:b/>
                <w:sz w:val="20"/>
              </w:rPr>
            </w:pPr>
            <w:r>
              <w:rPr>
                <w:b/>
                <w:spacing w:val="-2"/>
                <w:sz w:val="20"/>
              </w:rPr>
              <w:t>Genel Yönetim Giderleri</w:t>
            </w:r>
          </w:p>
        </w:tc>
        <w:tc>
          <w:tcPr>
            <w:tcW w:w="1134" w:type="dxa"/>
            <w:shd w:val="clear" w:color="auto" w:fill="E2EFD9"/>
          </w:tcPr>
          <w:p w:rsidR="00BD2221" w:rsidRDefault="00BD2221" w:rsidP="00BD2221">
            <w:pPr>
              <w:pStyle w:val="TableParagraph"/>
              <w:rPr>
                <w:rFonts w:ascii="Times New Roman"/>
              </w:rPr>
            </w:pPr>
            <w:r>
              <w:rPr>
                <w:rFonts w:ascii="Times New Roman"/>
              </w:rPr>
              <w:t>2500</w:t>
            </w:r>
          </w:p>
        </w:tc>
        <w:tc>
          <w:tcPr>
            <w:tcW w:w="992" w:type="dxa"/>
            <w:shd w:val="clear" w:color="auto" w:fill="E2EFD9"/>
          </w:tcPr>
          <w:p w:rsidR="00BD2221" w:rsidRDefault="00BD2221" w:rsidP="00BD2221">
            <w:pPr>
              <w:pStyle w:val="TableParagraph"/>
              <w:rPr>
                <w:rFonts w:ascii="Times New Roman"/>
              </w:rPr>
            </w:pPr>
            <w:r>
              <w:rPr>
                <w:rFonts w:ascii="Times New Roman"/>
              </w:rPr>
              <w:t>5000</w:t>
            </w:r>
          </w:p>
        </w:tc>
        <w:tc>
          <w:tcPr>
            <w:tcW w:w="851" w:type="dxa"/>
            <w:shd w:val="clear" w:color="auto" w:fill="E2EFD9"/>
          </w:tcPr>
          <w:p w:rsidR="00BD2221" w:rsidRDefault="00BD2221" w:rsidP="00BD2221">
            <w:pPr>
              <w:pStyle w:val="TableParagraph"/>
              <w:rPr>
                <w:rFonts w:ascii="Times New Roman"/>
              </w:rPr>
            </w:pPr>
            <w:r>
              <w:rPr>
                <w:rFonts w:ascii="Times New Roman"/>
              </w:rPr>
              <w:t>5000</w:t>
            </w:r>
          </w:p>
        </w:tc>
        <w:tc>
          <w:tcPr>
            <w:tcW w:w="850" w:type="dxa"/>
            <w:shd w:val="clear" w:color="auto" w:fill="E2EFD9"/>
          </w:tcPr>
          <w:p w:rsidR="00BD2221" w:rsidRDefault="00BD2221" w:rsidP="00BD2221">
            <w:pPr>
              <w:pStyle w:val="TableParagraph"/>
              <w:rPr>
                <w:rFonts w:ascii="Times New Roman"/>
              </w:rPr>
            </w:pPr>
            <w:r>
              <w:rPr>
                <w:rFonts w:ascii="Times New Roman"/>
              </w:rPr>
              <w:t>5000</w:t>
            </w:r>
          </w:p>
        </w:tc>
        <w:tc>
          <w:tcPr>
            <w:tcW w:w="851" w:type="dxa"/>
            <w:shd w:val="clear" w:color="auto" w:fill="E2EFD9"/>
          </w:tcPr>
          <w:p w:rsidR="00BD2221" w:rsidRDefault="00BD2221" w:rsidP="00BD2221">
            <w:pPr>
              <w:pStyle w:val="TableParagraph"/>
              <w:rPr>
                <w:rFonts w:ascii="Times New Roman"/>
              </w:rPr>
            </w:pPr>
            <w:r>
              <w:rPr>
                <w:rFonts w:ascii="Times New Roman"/>
              </w:rPr>
              <w:t>7500</w:t>
            </w:r>
          </w:p>
        </w:tc>
        <w:tc>
          <w:tcPr>
            <w:tcW w:w="3661" w:type="dxa"/>
            <w:shd w:val="clear" w:color="auto" w:fill="E2EFD9"/>
          </w:tcPr>
          <w:p w:rsidR="00BD2221" w:rsidRDefault="00F17497" w:rsidP="00BD2221">
            <w:pPr>
              <w:pStyle w:val="TableParagraph"/>
              <w:rPr>
                <w:rFonts w:ascii="Times New Roman"/>
              </w:rPr>
            </w:pPr>
            <w:r>
              <w:rPr>
                <w:rFonts w:ascii="Times New Roman"/>
              </w:rPr>
              <w:t>20000</w:t>
            </w:r>
          </w:p>
        </w:tc>
      </w:tr>
      <w:tr w:rsidR="00BD2221" w:rsidRPr="00BD2221" w:rsidTr="00BD2221">
        <w:trPr>
          <w:trHeight w:val="239"/>
        </w:trPr>
        <w:tc>
          <w:tcPr>
            <w:tcW w:w="1843" w:type="dxa"/>
            <w:shd w:val="clear" w:color="auto" w:fill="E2EFD9"/>
          </w:tcPr>
          <w:p w:rsidR="00BD2221" w:rsidRPr="00BD2221" w:rsidRDefault="00BD2221" w:rsidP="00BD2221">
            <w:pPr>
              <w:pStyle w:val="TableParagraph"/>
              <w:spacing w:line="219" w:lineRule="exact"/>
              <w:ind w:left="107"/>
              <w:rPr>
                <w:rFonts w:ascii="Calibri"/>
                <w:b/>
                <w:spacing w:val="-2"/>
                <w:sz w:val="24"/>
                <w:szCs w:val="24"/>
              </w:rPr>
            </w:pPr>
            <w:r w:rsidRPr="00BD2221">
              <w:rPr>
                <w:rFonts w:ascii="Calibri"/>
                <w:b/>
                <w:spacing w:val="-2"/>
                <w:sz w:val="24"/>
                <w:szCs w:val="24"/>
              </w:rPr>
              <w:t>TOPLAM</w:t>
            </w:r>
          </w:p>
          <w:p w:rsidR="00BD2221" w:rsidRPr="00BD2221" w:rsidRDefault="00BD2221" w:rsidP="00BD2221">
            <w:pPr>
              <w:pStyle w:val="TableParagraph"/>
              <w:spacing w:line="219" w:lineRule="exact"/>
              <w:ind w:left="107"/>
              <w:rPr>
                <w:rFonts w:ascii="Calibri"/>
                <w:b/>
                <w:sz w:val="24"/>
                <w:szCs w:val="24"/>
              </w:rPr>
            </w:pPr>
          </w:p>
        </w:tc>
        <w:tc>
          <w:tcPr>
            <w:tcW w:w="1134" w:type="dxa"/>
            <w:shd w:val="clear" w:color="auto" w:fill="E2EFD9"/>
          </w:tcPr>
          <w:p w:rsidR="00BD2221" w:rsidRPr="00BD2221" w:rsidRDefault="00BD2221" w:rsidP="00BD2221">
            <w:pPr>
              <w:pStyle w:val="TableParagraph"/>
              <w:rPr>
                <w:rFonts w:ascii="Times New Roman"/>
                <w:sz w:val="24"/>
                <w:szCs w:val="24"/>
              </w:rPr>
            </w:pPr>
            <w:r w:rsidRPr="00BD2221">
              <w:rPr>
                <w:rFonts w:ascii="Times New Roman"/>
                <w:sz w:val="24"/>
                <w:szCs w:val="24"/>
              </w:rPr>
              <w:t>15000</w:t>
            </w:r>
          </w:p>
        </w:tc>
        <w:tc>
          <w:tcPr>
            <w:tcW w:w="992" w:type="dxa"/>
            <w:shd w:val="clear" w:color="auto" w:fill="E2EFD9"/>
          </w:tcPr>
          <w:p w:rsidR="00BD2221" w:rsidRPr="00BD2221" w:rsidRDefault="00BD2221" w:rsidP="00BD2221">
            <w:pPr>
              <w:pStyle w:val="TableParagraph"/>
              <w:rPr>
                <w:rFonts w:ascii="Times New Roman"/>
                <w:sz w:val="24"/>
                <w:szCs w:val="24"/>
              </w:rPr>
            </w:pPr>
            <w:r w:rsidRPr="00BD2221">
              <w:rPr>
                <w:rFonts w:ascii="Times New Roman"/>
                <w:sz w:val="24"/>
                <w:szCs w:val="24"/>
              </w:rPr>
              <w:t>20000</w:t>
            </w:r>
          </w:p>
        </w:tc>
        <w:tc>
          <w:tcPr>
            <w:tcW w:w="851" w:type="dxa"/>
            <w:shd w:val="clear" w:color="auto" w:fill="E2EFD9"/>
          </w:tcPr>
          <w:p w:rsidR="00BD2221" w:rsidRPr="00BD2221" w:rsidRDefault="00BD2221" w:rsidP="00BD2221">
            <w:pPr>
              <w:pStyle w:val="TableParagraph"/>
              <w:rPr>
                <w:rFonts w:ascii="Times New Roman"/>
                <w:sz w:val="24"/>
                <w:szCs w:val="24"/>
              </w:rPr>
            </w:pPr>
            <w:r>
              <w:rPr>
                <w:rFonts w:ascii="Times New Roman"/>
                <w:sz w:val="24"/>
                <w:szCs w:val="24"/>
              </w:rPr>
              <w:t>25000</w:t>
            </w:r>
          </w:p>
        </w:tc>
        <w:tc>
          <w:tcPr>
            <w:tcW w:w="850" w:type="dxa"/>
            <w:shd w:val="clear" w:color="auto" w:fill="E2EFD9"/>
          </w:tcPr>
          <w:p w:rsidR="00BD2221" w:rsidRPr="00BD2221" w:rsidRDefault="00BD2221" w:rsidP="00BD2221">
            <w:pPr>
              <w:pStyle w:val="TableParagraph"/>
              <w:rPr>
                <w:rFonts w:ascii="Times New Roman"/>
                <w:sz w:val="24"/>
                <w:szCs w:val="24"/>
              </w:rPr>
            </w:pPr>
            <w:r>
              <w:rPr>
                <w:rFonts w:ascii="Times New Roman"/>
                <w:sz w:val="24"/>
                <w:szCs w:val="24"/>
              </w:rPr>
              <w:t>30000</w:t>
            </w:r>
          </w:p>
        </w:tc>
        <w:tc>
          <w:tcPr>
            <w:tcW w:w="851" w:type="dxa"/>
            <w:shd w:val="clear" w:color="auto" w:fill="E2EFD9"/>
          </w:tcPr>
          <w:p w:rsidR="00BD2221" w:rsidRPr="00BD2221" w:rsidRDefault="00F17497" w:rsidP="00BD2221">
            <w:pPr>
              <w:pStyle w:val="TableParagraph"/>
              <w:rPr>
                <w:rFonts w:ascii="Times New Roman"/>
                <w:sz w:val="24"/>
                <w:szCs w:val="24"/>
              </w:rPr>
            </w:pPr>
            <w:r>
              <w:rPr>
                <w:rFonts w:ascii="Times New Roman"/>
                <w:sz w:val="24"/>
                <w:szCs w:val="24"/>
              </w:rPr>
              <w:t>35000</w:t>
            </w:r>
          </w:p>
        </w:tc>
        <w:tc>
          <w:tcPr>
            <w:tcW w:w="3661" w:type="dxa"/>
            <w:shd w:val="clear" w:color="auto" w:fill="E2EFD9"/>
          </w:tcPr>
          <w:p w:rsidR="00BD2221" w:rsidRPr="00BD2221" w:rsidRDefault="00A66016" w:rsidP="00BD2221">
            <w:pPr>
              <w:pStyle w:val="TableParagraph"/>
              <w:rPr>
                <w:rFonts w:ascii="Times New Roman"/>
                <w:sz w:val="24"/>
                <w:szCs w:val="24"/>
              </w:rPr>
            </w:pPr>
            <w:r>
              <w:rPr>
                <w:rFonts w:ascii="Times New Roman"/>
                <w:sz w:val="24"/>
                <w:szCs w:val="24"/>
              </w:rPr>
              <w:t>120</w:t>
            </w:r>
            <w:r w:rsidR="00F17497">
              <w:rPr>
                <w:rFonts w:ascii="Times New Roman"/>
                <w:sz w:val="24"/>
                <w:szCs w:val="24"/>
              </w:rPr>
              <w:t>000</w:t>
            </w:r>
          </w:p>
        </w:tc>
      </w:tr>
    </w:tbl>
    <w:p w:rsidR="00474AAC" w:rsidRPr="00BD2221" w:rsidRDefault="00474AAC">
      <w:pPr>
        <w:pStyle w:val="GvdeMetni"/>
        <w:rPr>
          <w:b/>
        </w:rPr>
      </w:pPr>
    </w:p>
    <w:p w:rsidR="00474AAC" w:rsidRDefault="00474AAC">
      <w:pPr>
        <w:pStyle w:val="GvdeMetni"/>
        <w:spacing w:before="119"/>
        <w:rPr>
          <w:b/>
          <w:sz w:val="20"/>
        </w:rPr>
      </w:pPr>
    </w:p>
    <w:p w:rsidR="00474AAC" w:rsidRDefault="00474AAC">
      <w:pPr>
        <w:spacing w:line="357" w:lineRule="auto"/>
        <w:jc w:val="both"/>
        <w:rPr>
          <w:sz w:val="24"/>
        </w:rPr>
        <w:sectPr w:rsidR="00474AAC">
          <w:pgSz w:w="11910" w:h="16840"/>
          <w:pgMar w:top="1320" w:right="400" w:bottom="1280" w:left="460" w:header="0" w:footer="1097" w:gutter="0"/>
          <w:cols w:space="708"/>
        </w:sectPr>
      </w:pPr>
    </w:p>
    <w:p w:rsidR="00474AAC" w:rsidRPr="000B1F09" w:rsidRDefault="00B74296" w:rsidP="002A3779">
      <w:pPr>
        <w:pStyle w:val="Balk2"/>
        <w:numPr>
          <w:ilvl w:val="0"/>
          <w:numId w:val="15"/>
        </w:numPr>
        <w:tabs>
          <w:tab w:val="left" w:pos="1677"/>
        </w:tabs>
        <w:ind w:left="1677" w:hanging="359"/>
        <w:jc w:val="left"/>
      </w:pPr>
      <w:bookmarkStart w:id="27" w:name="_Toc167269466"/>
      <w:r>
        <w:lastRenderedPageBreak/>
        <w:t>İZLEME</w:t>
      </w:r>
      <w:r>
        <w:rPr>
          <w:spacing w:val="-2"/>
        </w:rPr>
        <w:t xml:space="preserve"> </w:t>
      </w:r>
      <w:r>
        <w:t>VE</w:t>
      </w:r>
      <w:r>
        <w:rPr>
          <w:spacing w:val="-1"/>
        </w:rPr>
        <w:t xml:space="preserve"> </w:t>
      </w:r>
      <w:r>
        <w:rPr>
          <w:spacing w:val="-2"/>
        </w:rPr>
        <w:t>DEĞERLENDİRME</w:t>
      </w:r>
      <w:bookmarkEnd w:id="27"/>
    </w:p>
    <w:p w:rsidR="000B1F09" w:rsidRPr="00A66016" w:rsidRDefault="000B1F09" w:rsidP="000B1F09">
      <w:pPr>
        <w:pStyle w:val="Balk2"/>
        <w:tabs>
          <w:tab w:val="left" w:pos="1677"/>
        </w:tabs>
        <w:ind w:firstLine="0"/>
      </w:pPr>
    </w:p>
    <w:p w:rsidR="000B1F09" w:rsidRDefault="000B1F09" w:rsidP="000B1F09">
      <w:pPr>
        <w:tabs>
          <w:tab w:val="left" w:pos="1177"/>
        </w:tabs>
        <w:spacing w:line="360" w:lineRule="auto"/>
        <w:rPr>
          <w:rFonts w:asciiTheme="majorHAnsi" w:hAnsiTheme="majorHAnsi" w:cs="Times New Roman"/>
          <w:color w:val="000000"/>
          <w:sz w:val="24"/>
          <w:szCs w:val="24"/>
        </w:rPr>
      </w:pPr>
      <w:r>
        <w:rPr>
          <w:rFonts w:asciiTheme="majorHAnsi" w:hAnsiTheme="majorHAnsi" w:cs="Times New Roman"/>
          <w:color w:val="000000"/>
          <w:sz w:val="24"/>
          <w:szCs w:val="24"/>
        </w:rPr>
        <w:tab/>
      </w:r>
      <w:r w:rsidRPr="000B1F09">
        <w:rPr>
          <w:rFonts w:asciiTheme="majorHAnsi" w:hAnsiTheme="majorHAnsi" w:cs="Times New Roman"/>
          <w:color w:val="000000"/>
          <w:sz w:val="24"/>
          <w:szCs w:val="24"/>
        </w:rPr>
        <w:t>İzleme, stratejik plan uygulamasının sistematik olarak takip edilmesi ve raporlanmasıdır. Değerlendirme ise uygulama sonuçlarının amaç ve hedeflere kıyasla ölçülmesi ile söz konusu</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amaç ile hedeflerin tutarlılık ve uygunluğunun analizi olarak tanımlanmaktadır. Stratejik planda ortaya konulan hedeflere ilişkin olarak yıllık iş planlarının oluşturulması</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ve hedeflere ilişkin somut göstergelerin geliştirilmesi önem arz etmektedir. Diğer taraftan,</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stratejik planın gerçekleştirilmesinde etkili bir izleme ve değerlendirme sisteminin kurulması</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temel kritik başarı faktörü olarak görünmektedir.</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5018 sayılı kanun çerçevesinde hazırlanan yıllık raporların yanı sıra yıl içindeki</w:t>
      </w:r>
      <w:r>
        <w:rPr>
          <w:rFonts w:asciiTheme="majorHAnsi" w:hAnsiTheme="majorHAnsi"/>
          <w:color w:val="000000"/>
          <w:sz w:val="24"/>
          <w:szCs w:val="24"/>
        </w:rPr>
        <w:t xml:space="preserve"> </w:t>
      </w:r>
      <w:r w:rsidRPr="000B1F09">
        <w:rPr>
          <w:rFonts w:asciiTheme="majorHAnsi" w:hAnsiTheme="majorHAnsi" w:cs="Times New Roman"/>
          <w:color w:val="000000"/>
          <w:sz w:val="24"/>
          <w:szCs w:val="24"/>
        </w:rPr>
        <w:t>uygulamaların takibine imkan tanıyacak belirli periyotları içeren raporlama ile uygulamaların</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izlenmesi ve gerekli değerlendirmelerin yapılarak faaliyetlerin sürekli olarak iyileştirilmesinin</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sağlanması öngörülmektedir.</w:t>
      </w:r>
      <w:r w:rsidRPr="000B1F09">
        <w:rPr>
          <w:rFonts w:asciiTheme="majorHAnsi" w:hAnsiTheme="majorHAnsi"/>
          <w:color w:val="000000"/>
          <w:sz w:val="24"/>
          <w:szCs w:val="24"/>
        </w:rPr>
        <w:br/>
      </w:r>
      <w:r>
        <w:rPr>
          <w:rFonts w:asciiTheme="majorHAnsi" w:hAnsiTheme="majorHAnsi" w:cs="Times New Roman"/>
          <w:color w:val="000000"/>
          <w:sz w:val="24"/>
          <w:szCs w:val="24"/>
        </w:rPr>
        <w:t xml:space="preserve">                  </w:t>
      </w:r>
      <w:r w:rsidRPr="000B1F09">
        <w:rPr>
          <w:rFonts w:asciiTheme="majorHAnsi" w:hAnsiTheme="majorHAnsi" w:cs="Times New Roman"/>
          <w:color w:val="000000"/>
          <w:sz w:val="24"/>
          <w:szCs w:val="24"/>
        </w:rPr>
        <w:t>Şehit Nihat Akbaş İlk</w:t>
      </w:r>
      <w:r>
        <w:rPr>
          <w:rFonts w:asciiTheme="majorHAnsi" w:hAnsiTheme="majorHAnsi" w:cs="Times New Roman"/>
          <w:color w:val="000000"/>
          <w:sz w:val="24"/>
          <w:szCs w:val="24"/>
        </w:rPr>
        <w:t xml:space="preserve"> </w:t>
      </w:r>
      <w:r w:rsidRPr="000B1F09">
        <w:rPr>
          <w:rFonts w:asciiTheme="majorHAnsi" w:hAnsiTheme="majorHAnsi" w:cs="Times New Roman"/>
          <w:color w:val="000000"/>
          <w:sz w:val="24"/>
          <w:szCs w:val="24"/>
        </w:rPr>
        <w:t>/</w:t>
      </w:r>
      <w:r>
        <w:rPr>
          <w:rFonts w:asciiTheme="majorHAnsi" w:hAnsiTheme="majorHAnsi" w:cs="Times New Roman"/>
          <w:color w:val="000000"/>
          <w:sz w:val="24"/>
          <w:szCs w:val="24"/>
        </w:rPr>
        <w:t xml:space="preserve"> </w:t>
      </w:r>
      <w:r w:rsidRPr="000B1F09">
        <w:rPr>
          <w:rFonts w:asciiTheme="majorHAnsi" w:hAnsiTheme="majorHAnsi" w:cs="Times New Roman"/>
          <w:color w:val="000000"/>
          <w:sz w:val="24"/>
          <w:szCs w:val="24"/>
        </w:rPr>
        <w:t>Ortaokulu Müdürlüğü 2024-2028 Stratejik Planı İzleme ve</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Değerlendirme Modeli’nin çerçevesini;</w:t>
      </w:r>
      <w:r w:rsidRPr="000B1F09">
        <w:rPr>
          <w:rFonts w:asciiTheme="majorHAnsi" w:hAnsiTheme="majorHAnsi"/>
          <w:color w:val="000000"/>
          <w:sz w:val="24"/>
          <w:szCs w:val="24"/>
        </w:rPr>
        <w:br/>
      </w:r>
      <w:r w:rsidRPr="000B1F09">
        <w:rPr>
          <w:rFonts w:asciiTheme="majorHAnsi" w:hAnsiTheme="majorHAnsi" w:cs="Times New Roman"/>
          <w:b/>
          <w:color w:val="000000"/>
          <w:sz w:val="24"/>
          <w:szCs w:val="24"/>
        </w:rPr>
        <w:t>1</w:t>
      </w:r>
      <w:r w:rsidRPr="000B1F09">
        <w:rPr>
          <w:rFonts w:asciiTheme="majorHAnsi" w:hAnsiTheme="majorHAnsi" w:cs="Times New Roman"/>
          <w:color w:val="000000"/>
          <w:sz w:val="24"/>
          <w:szCs w:val="24"/>
        </w:rPr>
        <w:t>. 2024-2028 Stratejik Planı ve performans programlarında yer alan performans</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göstergelerinin gerçekleşme durumlarının tespit edilmesi,</w:t>
      </w:r>
      <w:r w:rsidRPr="000B1F09">
        <w:rPr>
          <w:rFonts w:asciiTheme="majorHAnsi" w:hAnsiTheme="majorHAnsi"/>
          <w:color w:val="000000"/>
          <w:sz w:val="24"/>
          <w:szCs w:val="24"/>
        </w:rPr>
        <w:br/>
      </w:r>
      <w:r w:rsidRPr="000B1F09">
        <w:rPr>
          <w:rFonts w:asciiTheme="majorHAnsi" w:hAnsiTheme="majorHAnsi" w:cs="Times New Roman"/>
          <w:b/>
          <w:color w:val="000000"/>
          <w:sz w:val="24"/>
          <w:szCs w:val="24"/>
        </w:rPr>
        <w:t>2</w:t>
      </w:r>
      <w:r w:rsidRPr="000B1F09">
        <w:rPr>
          <w:rFonts w:asciiTheme="majorHAnsi" w:hAnsiTheme="majorHAnsi" w:cs="Times New Roman"/>
          <w:color w:val="000000"/>
          <w:sz w:val="24"/>
          <w:szCs w:val="24"/>
        </w:rPr>
        <w:t>. Performans göstergelerinin gerçekleşme durumlarının hedeflerle kıyaslanması,</w:t>
      </w:r>
      <w:r w:rsidRPr="000B1F09">
        <w:rPr>
          <w:rFonts w:asciiTheme="majorHAnsi" w:hAnsiTheme="majorHAnsi"/>
          <w:color w:val="000000"/>
          <w:sz w:val="24"/>
          <w:szCs w:val="24"/>
        </w:rPr>
        <w:br/>
      </w:r>
      <w:r w:rsidRPr="000B1F09">
        <w:rPr>
          <w:rFonts w:asciiTheme="majorHAnsi" w:hAnsiTheme="majorHAnsi" w:cs="Times New Roman"/>
          <w:b/>
          <w:color w:val="000000"/>
          <w:sz w:val="24"/>
          <w:szCs w:val="24"/>
        </w:rPr>
        <w:t>3</w:t>
      </w:r>
      <w:r w:rsidRPr="000B1F09">
        <w:rPr>
          <w:rFonts w:asciiTheme="majorHAnsi" w:hAnsiTheme="majorHAnsi" w:cs="Times New Roman"/>
          <w:color w:val="000000"/>
          <w:sz w:val="24"/>
          <w:szCs w:val="24"/>
        </w:rPr>
        <w:t>. Sonuçların raporlanması ve paydaşlarla paylaşımı,</w:t>
      </w:r>
      <w:r w:rsidRPr="000B1F09">
        <w:rPr>
          <w:rFonts w:asciiTheme="majorHAnsi" w:hAnsiTheme="majorHAnsi"/>
          <w:color w:val="000000"/>
          <w:sz w:val="24"/>
          <w:szCs w:val="24"/>
        </w:rPr>
        <w:br/>
      </w:r>
      <w:r w:rsidRPr="000B1F09">
        <w:rPr>
          <w:rFonts w:asciiTheme="majorHAnsi" w:hAnsiTheme="majorHAnsi" w:cs="Times New Roman"/>
          <w:b/>
          <w:color w:val="000000"/>
          <w:sz w:val="24"/>
          <w:szCs w:val="24"/>
        </w:rPr>
        <w:t>4</w:t>
      </w:r>
      <w:r w:rsidRPr="000B1F09">
        <w:rPr>
          <w:rFonts w:asciiTheme="majorHAnsi" w:hAnsiTheme="majorHAnsi" w:cs="Times New Roman"/>
          <w:color w:val="000000"/>
          <w:sz w:val="24"/>
          <w:szCs w:val="24"/>
        </w:rPr>
        <w:t>. Gerekli tedbirlerin alınması süreçleri oluşturmaktadır.</w:t>
      </w:r>
      <w:r w:rsidRPr="000B1F09">
        <w:rPr>
          <w:rFonts w:asciiTheme="majorHAnsi" w:hAnsiTheme="majorHAnsi"/>
          <w:color w:val="000000"/>
          <w:sz w:val="24"/>
          <w:szCs w:val="24"/>
        </w:rPr>
        <w:br/>
      </w:r>
      <w:r w:rsidR="00807922">
        <w:rPr>
          <w:rFonts w:asciiTheme="majorHAnsi" w:hAnsiTheme="majorHAnsi" w:cs="Times New Roman"/>
          <w:color w:val="000000"/>
          <w:sz w:val="24"/>
          <w:szCs w:val="24"/>
        </w:rPr>
        <w:t xml:space="preserve">      </w:t>
      </w:r>
      <w:r w:rsidRPr="000B1F09">
        <w:rPr>
          <w:rFonts w:asciiTheme="majorHAnsi" w:hAnsiTheme="majorHAnsi" w:cs="Times New Roman"/>
          <w:color w:val="000000"/>
          <w:sz w:val="24"/>
          <w:szCs w:val="24"/>
        </w:rPr>
        <w:t xml:space="preserve"> Müdürlüğümüz 2024-2028 Stratejik Planında yer alan performans göstergelerinin</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gerçekleşme durumlarının tespiti yılda iki kez yapılacaktır. Yılın ilk altı aylık dönemini kapsayan</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birinci izleme kapsamında, Müdürlüğümüz strateji geliştirme birimi tarafından performans</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programlarında yer alan performans göstergelerinin gerçekleşme durumları tespit edilecektir.</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Göstergelerin gerçekleşme durumları hakkında hazırlanan rapor üst yöneticiye sunulacak ve</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böylelikle göstergelerdeki yıllık hedeflere ulaşılmasını sağlamak üzere gerekli görülebilecek</w:t>
      </w:r>
      <w:r w:rsidRPr="000B1F09">
        <w:rPr>
          <w:rFonts w:asciiTheme="majorHAnsi" w:hAnsiTheme="majorHAnsi"/>
          <w:color w:val="000000"/>
          <w:sz w:val="24"/>
          <w:szCs w:val="24"/>
        </w:rPr>
        <w:br/>
      </w:r>
      <w:r w:rsidRPr="000B1F09">
        <w:rPr>
          <w:rFonts w:asciiTheme="majorHAnsi" w:hAnsiTheme="majorHAnsi" w:cs="Times New Roman"/>
          <w:color w:val="000000"/>
          <w:sz w:val="24"/>
          <w:szCs w:val="24"/>
        </w:rPr>
        <w:t>tedbirlerin alınması sağlanacaktır.</w:t>
      </w:r>
      <w:r w:rsidRPr="000B1F09">
        <w:rPr>
          <w:rFonts w:asciiTheme="majorHAnsi" w:hAnsiTheme="majorHAnsi"/>
          <w:color w:val="000000"/>
          <w:sz w:val="24"/>
          <w:szCs w:val="24"/>
        </w:rPr>
        <w:br/>
      </w:r>
      <w:r w:rsidR="00807922">
        <w:rPr>
          <w:rFonts w:asciiTheme="majorHAnsi" w:hAnsiTheme="majorHAnsi" w:cs="Times New Roman"/>
          <w:color w:val="000000"/>
          <w:sz w:val="24"/>
          <w:szCs w:val="24"/>
        </w:rPr>
        <w:t xml:space="preserve">       </w:t>
      </w:r>
      <w:r w:rsidRPr="000B1F09">
        <w:rPr>
          <w:rFonts w:asciiTheme="majorHAnsi" w:hAnsiTheme="majorHAnsi" w:cs="Times New Roman"/>
          <w:color w:val="000000"/>
          <w:sz w:val="24"/>
          <w:szCs w:val="24"/>
        </w:rPr>
        <w:t>Yılın tamamını kapsayan ikinci izleme dâhilinde; Müdürlüğümüz strateji geliştirme</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birimi tarafından performans programlarında yer alan performans göstergelerinin yılsonu gerçekleşme durumları tespit edilecektir. Yılsonu gerçekleşme durumları, varsa gösterge hedeflerinden sapmalar ve bunların nedenleri üst yönetici başkanlığında birim yöneticilerince</w:t>
      </w:r>
      <w:r w:rsidRPr="000B1F09">
        <w:rPr>
          <w:rFonts w:asciiTheme="majorHAnsi" w:hAnsiTheme="majorHAnsi"/>
          <w:color w:val="000000"/>
          <w:sz w:val="24"/>
          <w:szCs w:val="24"/>
        </w:rPr>
        <w:t xml:space="preserve"> </w:t>
      </w:r>
      <w:r w:rsidRPr="000B1F09">
        <w:rPr>
          <w:rFonts w:asciiTheme="majorHAnsi" w:hAnsiTheme="majorHAnsi" w:cs="Times New Roman"/>
          <w:color w:val="000000"/>
          <w:sz w:val="24"/>
          <w:szCs w:val="24"/>
        </w:rPr>
        <w:t>değerlendirilerek gerekli tedbirlerin alınması sağlanacaktır.</w:t>
      </w:r>
    </w:p>
    <w:p w:rsidR="000B1F09" w:rsidRPr="000B1F09" w:rsidRDefault="000B1F09" w:rsidP="000B1F09">
      <w:pPr>
        <w:tabs>
          <w:tab w:val="left" w:pos="1177"/>
        </w:tabs>
        <w:spacing w:line="360" w:lineRule="auto"/>
        <w:rPr>
          <w:rFonts w:asciiTheme="majorHAnsi" w:hAnsiTheme="majorHAnsi" w:cs="Times New Roman"/>
          <w:color w:val="000000"/>
          <w:sz w:val="24"/>
          <w:szCs w:val="24"/>
        </w:rPr>
      </w:pPr>
    </w:p>
    <w:p w:rsidR="00A66016" w:rsidRDefault="00A66016" w:rsidP="00A66016">
      <w:pPr>
        <w:tabs>
          <w:tab w:val="left" w:pos="1177"/>
        </w:tabs>
        <w:rPr>
          <w:rFonts w:ascii="Times New Roman" w:hAnsi="Times New Roman" w:cs="Times New Roman"/>
          <w:color w:val="000000"/>
          <w:sz w:val="20"/>
          <w:szCs w:val="20"/>
        </w:rPr>
      </w:pPr>
    </w:p>
    <w:p w:rsidR="00A66016" w:rsidRPr="00AA6369" w:rsidRDefault="00A66016" w:rsidP="00A66016">
      <w:pPr>
        <w:tabs>
          <w:tab w:val="left" w:pos="1177"/>
        </w:tabs>
        <w:rPr>
          <w:rFonts w:ascii="Times New Roman" w:hAnsi="Times New Roman" w:cs="Times New Roman"/>
          <w:color w:val="000000"/>
          <w:sz w:val="20"/>
          <w:szCs w:val="20"/>
        </w:rPr>
      </w:pPr>
    </w:p>
    <w:p w:rsidR="00A66016" w:rsidRPr="00AA6369" w:rsidRDefault="00A66016" w:rsidP="00A66016">
      <w:pPr>
        <w:rPr>
          <w:rFonts w:ascii="Times New Roman" w:eastAsia="Times New Roman" w:hAnsi="Times New Roman" w:cs="Times New Roman"/>
          <w:sz w:val="24"/>
          <w:szCs w:val="24"/>
        </w:rPr>
      </w:pPr>
      <w:r>
        <w:rPr>
          <w:rFonts w:ascii="Times New Roman" w:hAnsi="Times New Roman" w:cs="Times New Roman"/>
          <w:sz w:val="20"/>
          <w:szCs w:val="20"/>
        </w:rPr>
        <w:lastRenderedPageBreak/>
        <w:tab/>
      </w:r>
      <w:r>
        <w:rPr>
          <w:rFonts w:ascii="Calibri" w:eastAsia="Times New Roman" w:hAnsi="Calibri" w:cs="Calibri"/>
          <w:b/>
          <w:bCs/>
          <w:color w:val="000000"/>
          <w:sz w:val="20"/>
          <w:szCs w:val="20"/>
        </w:rPr>
        <w:t>Stratejik Plan</w:t>
      </w:r>
      <w:r w:rsidRPr="00AA6369">
        <w:rPr>
          <w:rFonts w:ascii="Calibri" w:eastAsia="Times New Roman" w:hAnsi="Calibri" w:cs="Calibri"/>
          <w:b/>
          <w:bCs/>
          <w:color w:val="000000"/>
          <w:sz w:val="20"/>
          <w:szCs w:val="20"/>
        </w:rPr>
        <w:t xml:space="preserve"> İzleme Değerlendirme Süreci</w:t>
      </w:r>
    </w:p>
    <w:tbl>
      <w:tblPr>
        <w:tblpPr w:leftFromText="141" w:rightFromText="141" w:horzAnchor="margin" w:tblpXSpec="center" w:tblpY="210"/>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35"/>
        <w:gridCol w:w="2115"/>
        <w:gridCol w:w="3945"/>
        <w:gridCol w:w="1230"/>
      </w:tblGrid>
      <w:tr w:rsidR="00A66016" w:rsidRPr="00AA6369" w:rsidTr="00892593">
        <w:tc>
          <w:tcPr>
            <w:tcW w:w="193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İzleme</w:t>
            </w:r>
            <w:r w:rsidRPr="00AA6369">
              <w:rPr>
                <w:rFonts w:ascii="Times New Roman" w:eastAsia="Times New Roman" w:hAnsi="Times New Roman" w:cs="Times New Roman"/>
                <w:b/>
                <w:bCs/>
                <w:color w:val="000000"/>
                <w:sz w:val="20"/>
                <w:szCs w:val="20"/>
              </w:rPr>
              <w:br/>
              <w:t>Değerlendirme</w:t>
            </w:r>
            <w:r w:rsidRPr="00AA6369">
              <w:rPr>
                <w:rFonts w:ascii="Times New Roman" w:eastAsia="Times New Roman" w:hAnsi="Times New Roman" w:cs="Times New Roman"/>
                <w:b/>
                <w:bCs/>
                <w:color w:val="000000"/>
                <w:sz w:val="20"/>
                <w:szCs w:val="20"/>
              </w:rPr>
              <w:br/>
              <w:t>Dönemi</w:t>
            </w:r>
          </w:p>
        </w:tc>
        <w:tc>
          <w:tcPr>
            <w:tcW w:w="211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Gerçekleştirilme</w:t>
            </w:r>
            <w:r w:rsidRPr="00AA6369">
              <w:rPr>
                <w:rFonts w:ascii="Times New Roman" w:eastAsia="Times New Roman" w:hAnsi="Times New Roman" w:cs="Times New Roman"/>
                <w:b/>
                <w:bCs/>
                <w:color w:val="000000"/>
                <w:sz w:val="20"/>
                <w:szCs w:val="20"/>
              </w:rPr>
              <w:br/>
              <w:t>Zamanı</w:t>
            </w:r>
          </w:p>
        </w:tc>
        <w:tc>
          <w:tcPr>
            <w:tcW w:w="394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İzleme Değerlendirme Dönemi</w:t>
            </w:r>
            <w:r w:rsidRPr="00AA6369">
              <w:rPr>
                <w:rFonts w:ascii="Times New Roman" w:eastAsia="Times New Roman" w:hAnsi="Times New Roman" w:cs="Times New Roman"/>
                <w:b/>
                <w:bCs/>
                <w:color w:val="000000"/>
                <w:sz w:val="20"/>
                <w:szCs w:val="20"/>
              </w:rPr>
              <w:br/>
              <w:t>Süreç Açıklaması</w:t>
            </w:r>
          </w:p>
        </w:tc>
        <w:tc>
          <w:tcPr>
            <w:tcW w:w="12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Zaman</w:t>
            </w:r>
            <w:r w:rsidRPr="00AA6369">
              <w:rPr>
                <w:rFonts w:ascii="Times New Roman" w:eastAsia="Times New Roman" w:hAnsi="Times New Roman" w:cs="Times New Roman"/>
                <w:b/>
                <w:bCs/>
                <w:color w:val="000000"/>
                <w:sz w:val="20"/>
                <w:szCs w:val="20"/>
              </w:rPr>
              <w:br/>
              <w:t>Kapsamı</w:t>
            </w:r>
          </w:p>
        </w:tc>
      </w:tr>
      <w:tr w:rsidR="00A66016" w:rsidRPr="00AA6369" w:rsidTr="000B1F09">
        <w:tc>
          <w:tcPr>
            <w:tcW w:w="193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Birinci</w:t>
            </w:r>
            <w:r w:rsidRPr="00AA6369">
              <w:rPr>
                <w:rFonts w:ascii="Times New Roman" w:eastAsia="Times New Roman" w:hAnsi="Times New Roman" w:cs="Times New Roman"/>
                <w:b/>
                <w:bCs/>
                <w:color w:val="000000"/>
                <w:sz w:val="20"/>
                <w:szCs w:val="20"/>
              </w:rPr>
              <w:br/>
              <w:t>İzleme</w:t>
            </w:r>
            <w:r w:rsidRPr="00AA6369">
              <w:rPr>
                <w:rFonts w:ascii="Times New Roman" w:eastAsia="Times New Roman" w:hAnsi="Times New Roman" w:cs="Times New Roman"/>
                <w:b/>
                <w:bCs/>
                <w:color w:val="000000"/>
                <w:sz w:val="20"/>
                <w:szCs w:val="20"/>
              </w:rPr>
              <w:br/>
              <w:t>Değerlendirme</w:t>
            </w:r>
            <w:r w:rsidRPr="00AA6369">
              <w:rPr>
                <w:rFonts w:ascii="Times New Roman" w:eastAsia="Times New Roman" w:hAnsi="Times New Roman" w:cs="Times New Roman"/>
                <w:b/>
                <w:bCs/>
                <w:color w:val="000000"/>
                <w:sz w:val="20"/>
                <w:szCs w:val="20"/>
              </w:rPr>
              <w:br/>
              <w:t>Dönemi</w:t>
            </w:r>
          </w:p>
        </w:tc>
        <w:tc>
          <w:tcPr>
            <w:tcW w:w="211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Her Yılın</w:t>
            </w:r>
            <w:r w:rsidRPr="00AA6369">
              <w:rPr>
                <w:rFonts w:ascii="Times New Roman" w:eastAsia="Times New Roman" w:hAnsi="Times New Roman" w:cs="Times New Roman"/>
                <w:b/>
                <w:bCs/>
                <w:color w:val="000000"/>
                <w:sz w:val="20"/>
                <w:szCs w:val="20"/>
              </w:rPr>
              <w:br/>
              <w:t>Temmuz Ayı</w:t>
            </w:r>
            <w:r w:rsidRPr="00AA6369">
              <w:rPr>
                <w:rFonts w:ascii="Times New Roman" w:eastAsia="Times New Roman" w:hAnsi="Times New Roman" w:cs="Times New Roman"/>
                <w:b/>
                <w:bCs/>
                <w:color w:val="000000"/>
                <w:sz w:val="20"/>
                <w:szCs w:val="20"/>
              </w:rPr>
              <w:br/>
              <w:t>İçerisinde</w:t>
            </w:r>
          </w:p>
        </w:tc>
        <w:tc>
          <w:tcPr>
            <w:tcW w:w="394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color w:val="000000"/>
                <w:sz w:val="20"/>
                <w:szCs w:val="20"/>
              </w:rPr>
              <w:t>-Performans göstergelerinin 6 aylık</w:t>
            </w:r>
            <w:r w:rsidRPr="00AA6369">
              <w:rPr>
                <w:rFonts w:ascii="Times New Roman" w:eastAsia="Times New Roman" w:hAnsi="Times New Roman" w:cs="Times New Roman"/>
                <w:color w:val="000000"/>
                <w:sz w:val="20"/>
                <w:szCs w:val="20"/>
              </w:rPr>
              <w:br/>
              <w:t>gerçekleşme durumlarına ilişkin</w:t>
            </w:r>
            <w:r w:rsidRPr="00AA6369">
              <w:rPr>
                <w:rFonts w:ascii="Times New Roman" w:eastAsia="Times New Roman" w:hAnsi="Times New Roman" w:cs="Times New Roman"/>
                <w:color w:val="000000"/>
                <w:sz w:val="20"/>
                <w:szCs w:val="20"/>
              </w:rPr>
              <w:br/>
              <w:t>verilerin toplanması ve konsolide</w:t>
            </w:r>
            <w:r w:rsidRPr="00AA6369">
              <w:rPr>
                <w:rFonts w:ascii="Times New Roman" w:eastAsia="Times New Roman" w:hAnsi="Times New Roman" w:cs="Times New Roman"/>
                <w:color w:val="000000"/>
                <w:sz w:val="20"/>
                <w:szCs w:val="20"/>
              </w:rPr>
              <w:br/>
              <w:t>edilmesi.</w:t>
            </w:r>
            <w:r w:rsidRPr="00AA6369">
              <w:rPr>
                <w:rFonts w:ascii="Times New Roman" w:eastAsia="Times New Roman" w:hAnsi="Times New Roman" w:cs="Times New Roman"/>
                <w:color w:val="000000"/>
                <w:sz w:val="20"/>
                <w:szCs w:val="20"/>
              </w:rPr>
              <w:br/>
              <w:t>-Göstergelerin gerçekleşme durumları</w:t>
            </w:r>
            <w:r w:rsidRPr="00AA6369">
              <w:rPr>
                <w:rFonts w:ascii="Times New Roman" w:eastAsia="Times New Roman" w:hAnsi="Times New Roman" w:cs="Times New Roman"/>
                <w:color w:val="000000"/>
                <w:sz w:val="20"/>
                <w:szCs w:val="20"/>
              </w:rPr>
              <w:br/>
              <w:t>hakkında hazırlanan raporun üst</w:t>
            </w:r>
            <w:r w:rsidRPr="00AA6369">
              <w:rPr>
                <w:rFonts w:ascii="Times New Roman" w:eastAsia="Times New Roman" w:hAnsi="Times New Roman" w:cs="Times New Roman"/>
                <w:color w:val="000000"/>
                <w:sz w:val="20"/>
                <w:szCs w:val="20"/>
              </w:rPr>
              <w:br/>
              <w:t>yöneticiye sunulması</w:t>
            </w:r>
          </w:p>
        </w:tc>
        <w:tc>
          <w:tcPr>
            <w:tcW w:w="1230"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Ocak</w:t>
            </w:r>
            <w:r w:rsidRPr="00AA6369">
              <w:rPr>
                <w:rFonts w:ascii="Times New Roman" w:eastAsia="Times New Roman" w:hAnsi="Times New Roman" w:cs="Times New Roman"/>
                <w:b/>
                <w:bCs/>
                <w:color w:val="000000"/>
                <w:sz w:val="20"/>
                <w:szCs w:val="20"/>
              </w:rPr>
              <w:br/>
              <w:t>Temmuz</w:t>
            </w:r>
            <w:r w:rsidRPr="00AA6369">
              <w:rPr>
                <w:rFonts w:ascii="Times New Roman" w:eastAsia="Times New Roman" w:hAnsi="Times New Roman" w:cs="Times New Roman"/>
                <w:b/>
                <w:bCs/>
                <w:color w:val="000000"/>
                <w:sz w:val="20"/>
                <w:szCs w:val="20"/>
              </w:rPr>
              <w:br/>
              <w:t>Dönemi</w:t>
            </w:r>
          </w:p>
        </w:tc>
      </w:tr>
      <w:tr w:rsidR="00A66016" w:rsidRPr="00AA6369" w:rsidTr="000B1F09">
        <w:tc>
          <w:tcPr>
            <w:tcW w:w="193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İkinci</w:t>
            </w:r>
            <w:r w:rsidRPr="00AA6369">
              <w:rPr>
                <w:rFonts w:ascii="Times New Roman" w:eastAsia="Times New Roman" w:hAnsi="Times New Roman" w:cs="Times New Roman"/>
                <w:b/>
                <w:bCs/>
                <w:color w:val="000000"/>
                <w:sz w:val="20"/>
                <w:szCs w:val="20"/>
              </w:rPr>
              <w:br/>
              <w:t>İzleme</w:t>
            </w:r>
            <w:r w:rsidRPr="00AA6369">
              <w:rPr>
                <w:rFonts w:ascii="Times New Roman" w:eastAsia="Times New Roman" w:hAnsi="Times New Roman" w:cs="Times New Roman"/>
                <w:b/>
                <w:bCs/>
                <w:color w:val="000000"/>
                <w:sz w:val="20"/>
                <w:szCs w:val="20"/>
              </w:rPr>
              <w:br/>
              <w:t>Değerlendirme</w:t>
            </w:r>
            <w:r w:rsidRPr="00AA6369">
              <w:rPr>
                <w:rFonts w:ascii="Times New Roman" w:eastAsia="Times New Roman" w:hAnsi="Times New Roman" w:cs="Times New Roman"/>
                <w:b/>
                <w:bCs/>
                <w:color w:val="000000"/>
                <w:sz w:val="20"/>
                <w:szCs w:val="20"/>
              </w:rPr>
              <w:br/>
              <w:t>Dönemi</w:t>
            </w:r>
          </w:p>
        </w:tc>
        <w:tc>
          <w:tcPr>
            <w:tcW w:w="211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b/>
                <w:bCs/>
                <w:color w:val="000000"/>
                <w:sz w:val="20"/>
                <w:szCs w:val="20"/>
              </w:rPr>
              <w:t>İzleyen Yılın</w:t>
            </w:r>
            <w:r w:rsidRPr="00AA6369">
              <w:rPr>
                <w:rFonts w:ascii="Times New Roman" w:eastAsia="Times New Roman" w:hAnsi="Times New Roman" w:cs="Times New Roman"/>
                <w:b/>
                <w:bCs/>
                <w:color w:val="000000"/>
                <w:sz w:val="20"/>
                <w:szCs w:val="20"/>
              </w:rPr>
              <w:br/>
              <w:t>Şubat Ayı Sonuna</w:t>
            </w:r>
            <w:r w:rsidRPr="00AA6369">
              <w:rPr>
                <w:rFonts w:ascii="Times New Roman" w:eastAsia="Times New Roman" w:hAnsi="Times New Roman" w:cs="Times New Roman"/>
                <w:b/>
                <w:bCs/>
                <w:color w:val="000000"/>
                <w:sz w:val="20"/>
                <w:szCs w:val="20"/>
              </w:rPr>
              <w:br/>
              <w:t>Kadar</w:t>
            </w:r>
          </w:p>
        </w:tc>
        <w:tc>
          <w:tcPr>
            <w:tcW w:w="3945" w:type="dxa"/>
            <w:tcBorders>
              <w:top w:val="single" w:sz="4" w:space="0" w:color="auto"/>
              <w:left w:val="single" w:sz="4" w:space="0" w:color="auto"/>
              <w:bottom w:val="single" w:sz="4" w:space="0" w:color="auto"/>
              <w:right w:val="single" w:sz="4" w:space="0" w:color="auto"/>
            </w:tcBorders>
            <w:vAlign w:val="center"/>
            <w:hideMark/>
          </w:tcPr>
          <w:p w:rsidR="00A66016" w:rsidRPr="00AA6369" w:rsidRDefault="00A66016" w:rsidP="000B1F09">
            <w:pPr>
              <w:rPr>
                <w:rFonts w:ascii="Times New Roman" w:eastAsia="Times New Roman" w:hAnsi="Times New Roman" w:cs="Times New Roman"/>
                <w:sz w:val="20"/>
                <w:szCs w:val="20"/>
              </w:rPr>
            </w:pPr>
            <w:r w:rsidRPr="00AA6369">
              <w:rPr>
                <w:rFonts w:ascii="Times New Roman" w:eastAsia="Times New Roman" w:hAnsi="Times New Roman" w:cs="Times New Roman"/>
                <w:color w:val="000000"/>
                <w:sz w:val="20"/>
                <w:szCs w:val="20"/>
              </w:rPr>
              <w:t>-Performans programlarında yer alan</w:t>
            </w:r>
            <w:r w:rsidRPr="00AA6369">
              <w:rPr>
                <w:rFonts w:ascii="Times New Roman" w:eastAsia="Times New Roman" w:hAnsi="Times New Roman" w:cs="Times New Roman"/>
                <w:color w:val="000000"/>
                <w:sz w:val="20"/>
                <w:szCs w:val="20"/>
              </w:rPr>
              <w:br/>
              <w:t>performans göstergelerinin yıllık</w:t>
            </w:r>
            <w:r w:rsidRPr="00AA6369">
              <w:rPr>
                <w:rFonts w:ascii="Times New Roman" w:eastAsia="Times New Roman" w:hAnsi="Times New Roman" w:cs="Times New Roman"/>
                <w:color w:val="000000"/>
                <w:sz w:val="20"/>
                <w:szCs w:val="20"/>
              </w:rPr>
              <w:br/>
              <w:t>gerçekleşme durumlarına ilişkin</w:t>
            </w:r>
            <w:r w:rsidRPr="00AA6369">
              <w:rPr>
                <w:rFonts w:ascii="Times New Roman" w:eastAsia="Times New Roman" w:hAnsi="Times New Roman" w:cs="Times New Roman"/>
                <w:color w:val="000000"/>
                <w:sz w:val="20"/>
                <w:szCs w:val="20"/>
              </w:rPr>
              <w:br/>
              <w:t>verilerin toplanması ve konsolide</w:t>
            </w:r>
            <w:r w:rsidRPr="00AA6369">
              <w:rPr>
                <w:rFonts w:ascii="Times New Roman" w:eastAsia="Times New Roman" w:hAnsi="Times New Roman" w:cs="Times New Roman"/>
                <w:color w:val="000000"/>
                <w:sz w:val="20"/>
                <w:szCs w:val="20"/>
              </w:rPr>
              <w:br/>
              <w:t>edilmesi.</w:t>
            </w:r>
            <w:r w:rsidRPr="00AA6369">
              <w:rPr>
                <w:rFonts w:ascii="Times New Roman" w:eastAsia="Times New Roman" w:hAnsi="Times New Roman" w:cs="Times New Roman"/>
                <w:color w:val="000000"/>
                <w:sz w:val="20"/>
                <w:szCs w:val="20"/>
              </w:rPr>
              <w:br/>
              <w:t>-Yılsonu gerçekleşmelerinin, gösterge</w:t>
            </w:r>
            <w:r w:rsidRPr="00AA6369">
              <w:rPr>
                <w:rFonts w:ascii="Times New Roman" w:eastAsia="Times New Roman" w:hAnsi="Times New Roman" w:cs="Times New Roman"/>
                <w:color w:val="000000"/>
                <w:sz w:val="20"/>
                <w:szCs w:val="20"/>
              </w:rPr>
              <w:br/>
              <w:t>hedeflerinden sapmaların ve sapma</w:t>
            </w:r>
            <w:r w:rsidRPr="00AA6369">
              <w:rPr>
                <w:rFonts w:ascii="Times New Roman" w:eastAsia="Times New Roman" w:hAnsi="Times New Roman" w:cs="Times New Roman"/>
                <w:color w:val="000000"/>
                <w:sz w:val="20"/>
                <w:szCs w:val="20"/>
              </w:rPr>
              <w:br/>
              <w:t>nedenlerin değerlendirilerek gerekli</w:t>
            </w:r>
            <w:r w:rsidRPr="00AA6369">
              <w:rPr>
                <w:rFonts w:ascii="Times New Roman" w:eastAsia="Times New Roman" w:hAnsi="Times New Roman" w:cs="Times New Roman"/>
                <w:color w:val="000000"/>
                <w:sz w:val="20"/>
                <w:szCs w:val="20"/>
              </w:rPr>
              <w:br/>
              <w:t>tedbirlerin alınması</w:t>
            </w:r>
          </w:p>
        </w:tc>
        <w:tc>
          <w:tcPr>
            <w:tcW w:w="0" w:type="auto"/>
            <w:vAlign w:val="center"/>
            <w:hideMark/>
          </w:tcPr>
          <w:p w:rsidR="00A66016" w:rsidRPr="00AA6369" w:rsidRDefault="00A66016" w:rsidP="000B1F09">
            <w:pPr>
              <w:rPr>
                <w:rFonts w:ascii="Times New Roman" w:eastAsia="Times New Roman" w:hAnsi="Times New Roman" w:cs="Times New Roman"/>
                <w:b/>
                <w:sz w:val="20"/>
                <w:szCs w:val="20"/>
              </w:rPr>
            </w:pPr>
            <w:r w:rsidRPr="00AA6369">
              <w:rPr>
                <w:rFonts w:ascii="Times New Roman" w:eastAsia="Times New Roman" w:hAnsi="Times New Roman" w:cs="Times New Roman"/>
                <w:b/>
                <w:sz w:val="20"/>
                <w:szCs w:val="20"/>
              </w:rPr>
              <w:t>Tüm Yıl</w:t>
            </w:r>
          </w:p>
        </w:tc>
      </w:tr>
    </w:tbl>
    <w:p w:rsidR="00A66016" w:rsidRDefault="00A66016">
      <w:pPr>
        <w:spacing w:before="1"/>
        <w:ind w:left="958"/>
        <w:jc w:val="both"/>
        <w:rPr>
          <w:b/>
          <w:sz w:val="20"/>
        </w:rPr>
      </w:pPr>
    </w:p>
    <w:p w:rsidR="00A66016" w:rsidRDefault="00A66016">
      <w:pPr>
        <w:spacing w:before="1"/>
        <w:ind w:left="958"/>
        <w:jc w:val="both"/>
        <w:rPr>
          <w:b/>
          <w:sz w:val="20"/>
        </w:rPr>
      </w:pPr>
    </w:p>
    <w:p w:rsidR="00474AAC" w:rsidRDefault="00B74296">
      <w:pPr>
        <w:spacing w:before="1"/>
        <w:ind w:left="958"/>
        <w:jc w:val="both"/>
        <w:rPr>
          <w:b/>
          <w:sz w:val="20"/>
        </w:rPr>
      </w:pPr>
      <w:r>
        <w:rPr>
          <w:b/>
          <w:sz w:val="20"/>
        </w:rPr>
        <w:t>Tablo</w:t>
      </w:r>
      <w:r>
        <w:rPr>
          <w:b/>
          <w:spacing w:val="-8"/>
          <w:sz w:val="20"/>
        </w:rPr>
        <w:t xml:space="preserve"> </w:t>
      </w:r>
      <w:r>
        <w:rPr>
          <w:b/>
          <w:sz w:val="20"/>
        </w:rPr>
        <w:t>26:</w:t>
      </w:r>
      <w:r>
        <w:rPr>
          <w:b/>
          <w:spacing w:val="-8"/>
          <w:sz w:val="20"/>
        </w:rPr>
        <w:t xml:space="preserve"> </w:t>
      </w:r>
      <w:r>
        <w:rPr>
          <w:b/>
          <w:sz w:val="20"/>
        </w:rPr>
        <w:t>İzleme</w:t>
      </w:r>
      <w:r>
        <w:rPr>
          <w:b/>
          <w:spacing w:val="-7"/>
          <w:sz w:val="20"/>
        </w:rPr>
        <w:t xml:space="preserve"> </w:t>
      </w:r>
      <w:r>
        <w:rPr>
          <w:b/>
          <w:sz w:val="20"/>
        </w:rPr>
        <w:t>ve</w:t>
      </w:r>
      <w:r>
        <w:rPr>
          <w:b/>
          <w:spacing w:val="-6"/>
          <w:sz w:val="20"/>
        </w:rPr>
        <w:t xml:space="preserve"> </w:t>
      </w:r>
      <w:r>
        <w:rPr>
          <w:b/>
          <w:sz w:val="20"/>
        </w:rPr>
        <w:t>Değerlendirme</w:t>
      </w:r>
      <w:r>
        <w:rPr>
          <w:b/>
          <w:spacing w:val="-6"/>
          <w:sz w:val="20"/>
        </w:rPr>
        <w:t xml:space="preserve"> </w:t>
      </w:r>
      <w:r>
        <w:rPr>
          <w:b/>
          <w:spacing w:val="-2"/>
          <w:sz w:val="20"/>
        </w:rPr>
        <w:t>Şablonu</w:t>
      </w:r>
    </w:p>
    <w:p w:rsidR="00474AAC" w:rsidRDefault="00474AAC">
      <w:pPr>
        <w:pStyle w:val="GvdeMetni"/>
        <w:spacing w:before="1"/>
        <w:rPr>
          <w:b/>
          <w:sz w:val="10"/>
        </w:rPr>
      </w:pPr>
    </w:p>
    <w:tbl>
      <w:tblPr>
        <w:tblW w:w="96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851"/>
        <w:gridCol w:w="1134"/>
        <w:gridCol w:w="1417"/>
        <w:gridCol w:w="1701"/>
        <w:gridCol w:w="2410"/>
      </w:tblGrid>
      <w:tr w:rsidR="00474AAC" w:rsidTr="00807922">
        <w:trPr>
          <w:trHeight w:val="350"/>
        </w:trPr>
        <w:tc>
          <w:tcPr>
            <w:tcW w:w="9639" w:type="dxa"/>
            <w:gridSpan w:val="6"/>
            <w:shd w:val="clear" w:color="auto" w:fill="C5E0B3"/>
          </w:tcPr>
          <w:p w:rsidR="00474AAC" w:rsidRDefault="00B74296">
            <w:pPr>
              <w:pStyle w:val="TableParagraph"/>
              <w:spacing w:line="234" w:lineRule="exact"/>
              <w:jc w:val="center"/>
              <w:rPr>
                <w:b/>
                <w:sz w:val="20"/>
              </w:rPr>
            </w:pPr>
            <w:r>
              <w:rPr>
                <w:b/>
                <w:sz w:val="20"/>
              </w:rPr>
              <w:t>2024-2025</w:t>
            </w:r>
            <w:r>
              <w:rPr>
                <w:b/>
                <w:spacing w:val="-9"/>
                <w:sz w:val="20"/>
              </w:rPr>
              <w:t xml:space="preserve"> </w:t>
            </w:r>
            <w:r>
              <w:rPr>
                <w:b/>
                <w:sz w:val="20"/>
              </w:rPr>
              <w:t>Eğitim</w:t>
            </w:r>
            <w:r>
              <w:rPr>
                <w:b/>
                <w:spacing w:val="-8"/>
                <w:sz w:val="20"/>
              </w:rPr>
              <w:t xml:space="preserve"> </w:t>
            </w:r>
            <w:r>
              <w:rPr>
                <w:b/>
                <w:sz w:val="20"/>
              </w:rPr>
              <w:t>Öğretim</w:t>
            </w:r>
            <w:r>
              <w:rPr>
                <w:b/>
                <w:spacing w:val="-7"/>
                <w:sz w:val="20"/>
              </w:rPr>
              <w:t xml:space="preserve"> </w:t>
            </w:r>
            <w:r>
              <w:rPr>
                <w:b/>
                <w:sz w:val="20"/>
              </w:rPr>
              <w:t>Yılı</w:t>
            </w:r>
            <w:r>
              <w:rPr>
                <w:b/>
                <w:spacing w:val="-8"/>
                <w:sz w:val="20"/>
              </w:rPr>
              <w:t xml:space="preserve"> </w:t>
            </w:r>
            <w:r>
              <w:rPr>
                <w:b/>
                <w:sz w:val="20"/>
              </w:rPr>
              <w:t>Stratejik</w:t>
            </w:r>
            <w:r>
              <w:rPr>
                <w:b/>
                <w:spacing w:val="-9"/>
                <w:sz w:val="20"/>
              </w:rPr>
              <w:t xml:space="preserve"> </w:t>
            </w:r>
            <w:r>
              <w:rPr>
                <w:b/>
                <w:sz w:val="20"/>
              </w:rPr>
              <w:t>Plan</w:t>
            </w:r>
            <w:r>
              <w:rPr>
                <w:b/>
                <w:spacing w:val="-9"/>
                <w:sz w:val="20"/>
              </w:rPr>
              <w:t xml:space="preserve"> </w:t>
            </w:r>
            <w:r>
              <w:rPr>
                <w:b/>
                <w:sz w:val="20"/>
              </w:rPr>
              <w:t>İzleme</w:t>
            </w:r>
            <w:r>
              <w:rPr>
                <w:b/>
                <w:spacing w:val="-6"/>
                <w:sz w:val="20"/>
              </w:rPr>
              <w:t xml:space="preserve"> </w:t>
            </w:r>
            <w:r>
              <w:rPr>
                <w:b/>
                <w:sz w:val="20"/>
              </w:rPr>
              <w:t>ve</w:t>
            </w:r>
            <w:r>
              <w:rPr>
                <w:b/>
                <w:spacing w:val="-7"/>
                <w:sz w:val="20"/>
              </w:rPr>
              <w:t xml:space="preserve"> </w:t>
            </w:r>
            <w:r>
              <w:rPr>
                <w:b/>
                <w:sz w:val="20"/>
              </w:rPr>
              <w:t>Değerlendirme</w:t>
            </w:r>
            <w:r>
              <w:rPr>
                <w:b/>
                <w:spacing w:val="-8"/>
                <w:sz w:val="20"/>
              </w:rPr>
              <w:t xml:space="preserve"> </w:t>
            </w:r>
            <w:r>
              <w:rPr>
                <w:b/>
                <w:spacing w:val="-2"/>
                <w:sz w:val="20"/>
              </w:rPr>
              <w:t>Tablosu</w:t>
            </w:r>
          </w:p>
        </w:tc>
      </w:tr>
      <w:tr w:rsidR="00474AAC" w:rsidTr="00807922">
        <w:trPr>
          <w:trHeight w:val="470"/>
        </w:trPr>
        <w:tc>
          <w:tcPr>
            <w:tcW w:w="2126" w:type="dxa"/>
            <w:shd w:val="clear" w:color="auto" w:fill="C5E0B3"/>
          </w:tcPr>
          <w:p w:rsidR="00474AAC" w:rsidRDefault="00B74296">
            <w:pPr>
              <w:pStyle w:val="TableParagraph"/>
              <w:spacing w:line="234" w:lineRule="exact"/>
              <w:ind w:left="107"/>
              <w:rPr>
                <w:b/>
                <w:sz w:val="20"/>
              </w:rPr>
            </w:pPr>
            <w:r>
              <w:rPr>
                <w:b/>
                <w:spacing w:val="-5"/>
                <w:sz w:val="20"/>
              </w:rPr>
              <w:t>A1</w:t>
            </w:r>
          </w:p>
        </w:tc>
        <w:tc>
          <w:tcPr>
            <w:tcW w:w="7513" w:type="dxa"/>
            <w:gridSpan w:val="5"/>
            <w:shd w:val="clear" w:color="auto" w:fill="E2EFD9"/>
          </w:tcPr>
          <w:p w:rsidR="00474AAC" w:rsidRDefault="00B74296">
            <w:pPr>
              <w:pStyle w:val="TableParagraph"/>
              <w:spacing w:line="236" w:lineRule="exact"/>
              <w:ind w:left="108"/>
              <w:rPr>
                <w:i/>
                <w:sz w:val="20"/>
              </w:rPr>
            </w:pPr>
            <w:r>
              <w:rPr>
                <w:sz w:val="20"/>
              </w:rPr>
              <w:t>Öğrencilerin öğrenmesi, gelişmesi ve büyümesi için fırsatları genişletmek amacıyla okul, aile ve toplum arasında güçlü bağlantılar geliştirilecektir</w:t>
            </w:r>
            <w:r>
              <w:rPr>
                <w:i/>
                <w:sz w:val="20"/>
              </w:rPr>
              <w:t>.</w:t>
            </w:r>
          </w:p>
        </w:tc>
      </w:tr>
      <w:tr w:rsidR="00474AAC" w:rsidTr="00807922">
        <w:trPr>
          <w:trHeight w:val="232"/>
        </w:trPr>
        <w:tc>
          <w:tcPr>
            <w:tcW w:w="2126" w:type="dxa"/>
            <w:shd w:val="clear" w:color="auto" w:fill="C5E0B3"/>
          </w:tcPr>
          <w:p w:rsidR="00474AAC" w:rsidRDefault="00B74296">
            <w:pPr>
              <w:pStyle w:val="TableParagraph"/>
              <w:spacing w:line="213" w:lineRule="exact"/>
              <w:ind w:left="107"/>
              <w:rPr>
                <w:b/>
                <w:sz w:val="20"/>
              </w:rPr>
            </w:pPr>
            <w:r>
              <w:rPr>
                <w:b/>
                <w:spacing w:val="-4"/>
                <w:sz w:val="20"/>
              </w:rPr>
              <w:t>H1.1</w:t>
            </w:r>
          </w:p>
        </w:tc>
        <w:tc>
          <w:tcPr>
            <w:tcW w:w="7513" w:type="dxa"/>
            <w:gridSpan w:val="5"/>
            <w:shd w:val="clear" w:color="auto" w:fill="E2EFD9"/>
          </w:tcPr>
          <w:p w:rsidR="00474AAC" w:rsidRDefault="00B74296">
            <w:pPr>
              <w:pStyle w:val="TableParagraph"/>
              <w:spacing w:line="213" w:lineRule="exact"/>
              <w:ind w:left="108"/>
              <w:rPr>
                <w:sz w:val="20"/>
              </w:rPr>
            </w:pPr>
            <w:r>
              <w:rPr>
                <w:sz w:val="20"/>
              </w:rPr>
              <w:t>Öğrenci</w:t>
            </w:r>
            <w:r>
              <w:rPr>
                <w:spacing w:val="-8"/>
                <w:sz w:val="20"/>
              </w:rPr>
              <w:t xml:space="preserve"> </w:t>
            </w:r>
            <w:r>
              <w:rPr>
                <w:sz w:val="20"/>
              </w:rPr>
              <w:t>başarısını</w:t>
            </w:r>
            <w:r>
              <w:rPr>
                <w:spacing w:val="-10"/>
                <w:sz w:val="20"/>
              </w:rPr>
              <w:t xml:space="preserve"> </w:t>
            </w:r>
            <w:r>
              <w:rPr>
                <w:sz w:val="20"/>
              </w:rPr>
              <w:t>desteklemek</w:t>
            </w:r>
            <w:r>
              <w:rPr>
                <w:spacing w:val="-9"/>
                <w:sz w:val="20"/>
              </w:rPr>
              <w:t xml:space="preserve"> </w:t>
            </w:r>
            <w:r>
              <w:rPr>
                <w:sz w:val="20"/>
              </w:rPr>
              <w:t>için</w:t>
            </w:r>
            <w:r>
              <w:rPr>
                <w:spacing w:val="-10"/>
                <w:sz w:val="20"/>
              </w:rPr>
              <w:t xml:space="preserve"> </w:t>
            </w:r>
            <w:r>
              <w:rPr>
                <w:sz w:val="20"/>
              </w:rPr>
              <w:t>ailelere</w:t>
            </w:r>
            <w:r>
              <w:rPr>
                <w:spacing w:val="-7"/>
                <w:sz w:val="20"/>
              </w:rPr>
              <w:t xml:space="preserve"> </w:t>
            </w:r>
            <w:r>
              <w:rPr>
                <w:sz w:val="20"/>
              </w:rPr>
              <w:t>eğitim</w:t>
            </w:r>
            <w:r>
              <w:rPr>
                <w:spacing w:val="-10"/>
                <w:sz w:val="20"/>
              </w:rPr>
              <w:t xml:space="preserve"> </w:t>
            </w:r>
            <w:r>
              <w:rPr>
                <w:spacing w:val="-2"/>
                <w:sz w:val="20"/>
              </w:rPr>
              <w:t>verilecektir.</w:t>
            </w:r>
          </w:p>
        </w:tc>
      </w:tr>
      <w:tr w:rsidR="00474AAC" w:rsidTr="00807922">
        <w:trPr>
          <w:trHeight w:val="467"/>
        </w:trPr>
        <w:tc>
          <w:tcPr>
            <w:tcW w:w="2126" w:type="dxa"/>
            <w:shd w:val="clear" w:color="auto" w:fill="C5E0B3"/>
          </w:tcPr>
          <w:p w:rsidR="00474AAC" w:rsidRDefault="00B74296">
            <w:pPr>
              <w:pStyle w:val="TableParagraph"/>
              <w:tabs>
                <w:tab w:val="left" w:pos="976"/>
              </w:tabs>
              <w:spacing w:line="236" w:lineRule="exact"/>
              <w:ind w:left="107" w:right="98"/>
              <w:rPr>
                <w:b/>
                <w:sz w:val="20"/>
              </w:rPr>
            </w:pPr>
            <w:r>
              <w:rPr>
                <w:b/>
                <w:spacing w:val="-2"/>
                <w:sz w:val="20"/>
              </w:rPr>
              <w:t>Hedef</w:t>
            </w:r>
            <w:r>
              <w:rPr>
                <w:b/>
                <w:sz w:val="20"/>
              </w:rPr>
              <w:tab/>
            </w:r>
            <w:r>
              <w:rPr>
                <w:b/>
                <w:spacing w:val="-4"/>
                <w:sz w:val="20"/>
              </w:rPr>
              <w:t>1.1</w:t>
            </w:r>
            <w:r>
              <w:rPr>
                <w:b/>
                <w:spacing w:val="-2"/>
                <w:sz w:val="20"/>
              </w:rPr>
              <w:t xml:space="preserve"> Performansı</w:t>
            </w:r>
          </w:p>
        </w:tc>
        <w:tc>
          <w:tcPr>
            <w:tcW w:w="7513" w:type="dxa"/>
            <w:gridSpan w:val="5"/>
            <w:shd w:val="clear" w:color="auto" w:fill="E2EFD9"/>
          </w:tcPr>
          <w:p w:rsidR="00474AAC" w:rsidRDefault="00B74296">
            <w:pPr>
              <w:pStyle w:val="TableParagraph"/>
              <w:spacing w:line="234" w:lineRule="exact"/>
              <w:ind w:left="108"/>
              <w:rPr>
                <w:sz w:val="20"/>
              </w:rPr>
            </w:pPr>
            <w:r>
              <w:rPr>
                <w:sz w:val="20"/>
              </w:rPr>
              <w:t>%</w:t>
            </w:r>
            <w:r>
              <w:rPr>
                <w:spacing w:val="-3"/>
                <w:sz w:val="20"/>
              </w:rPr>
              <w:t xml:space="preserve"> </w:t>
            </w:r>
            <w:r>
              <w:rPr>
                <w:spacing w:val="-5"/>
                <w:sz w:val="20"/>
              </w:rPr>
              <w:t>88*</w:t>
            </w:r>
          </w:p>
        </w:tc>
      </w:tr>
      <w:tr w:rsidR="00474AAC" w:rsidTr="00807922">
        <w:trPr>
          <w:trHeight w:val="466"/>
        </w:trPr>
        <w:tc>
          <w:tcPr>
            <w:tcW w:w="2126" w:type="dxa"/>
            <w:shd w:val="clear" w:color="auto" w:fill="C5E0B3"/>
          </w:tcPr>
          <w:p w:rsidR="00474AAC" w:rsidRDefault="00B74296">
            <w:pPr>
              <w:pStyle w:val="TableParagraph"/>
              <w:spacing w:line="229" w:lineRule="exact"/>
              <w:ind w:left="107"/>
              <w:rPr>
                <w:b/>
                <w:sz w:val="20"/>
              </w:rPr>
            </w:pPr>
            <w:r>
              <w:rPr>
                <w:b/>
                <w:spacing w:val="-2"/>
                <w:sz w:val="20"/>
              </w:rPr>
              <w:t>Sorumlu</w:t>
            </w:r>
          </w:p>
          <w:p w:rsidR="00474AAC" w:rsidRDefault="00B74296">
            <w:pPr>
              <w:pStyle w:val="TableParagraph"/>
              <w:spacing w:line="215" w:lineRule="exact"/>
              <w:ind w:left="107"/>
              <w:rPr>
                <w:b/>
                <w:sz w:val="20"/>
              </w:rPr>
            </w:pPr>
            <w:r>
              <w:rPr>
                <w:b/>
                <w:spacing w:val="-2"/>
                <w:sz w:val="20"/>
              </w:rPr>
              <w:t>Birim</w:t>
            </w:r>
          </w:p>
        </w:tc>
        <w:tc>
          <w:tcPr>
            <w:tcW w:w="7513" w:type="dxa"/>
            <w:gridSpan w:val="5"/>
            <w:shd w:val="clear" w:color="auto" w:fill="E2EFD9"/>
          </w:tcPr>
          <w:p w:rsidR="00474AAC" w:rsidRDefault="00B74296">
            <w:pPr>
              <w:pStyle w:val="TableParagraph"/>
              <w:spacing w:line="229" w:lineRule="exact"/>
              <w:ind w:left="108"/>
              <w:rPr>
                <w:sz w:val="20"/>
              </w:rPr>
            </w:pPr>
            <w:r>
              <w:rPr>
                <w:sz w:val="20"/>
              </w:rPr>
              <w:t>Okul</w:t>
            </w:r>
            <w:r>
              <w:rPr>
                <w:spacing w:val="-8"/>
                <w:sz w:val="20"/>
              </w:rPr>
              <w:t xml:space="preserve"> </w:t>
            </w:r>
            <w:r>
              <w:rPr>
                <w:sz w:val="20"/>
              </w:rPr>
              <w:t>yönetim</w:t>
            </w:r>
            <w:r>
              <w:rPr>
                <w:spacing w:val="-7"/>
                <w:sz w:val="20"/>
              </w:rPr>
              <w:t xml:space="preserve"> </w:t>
            </w:r>
            <w:r>
              <w:rPr>
                <w:spacing w:val="-2"/>
                <w:sz w:val="20"/>
              </w:rPr>
              <w:t>kadrosu</w:t>
            </w:r>
          </w:p>
        </w:tc>
      </w:tr>
      <w:tr w:rsidR="00474AAC" w:rsidTr="00807922">
        <w:trPr>
          <w:trHeight w:val="1170"/>
        </w:trPr>
        <w:tc>
          <w:tcPr>
            <w:tcW w:w="2126" w:type="dxa"/>
            <w:shd w:val="clear" w:color="auto" w:fill="C5E0B3"/>
          </w:tcPr>
          <w:p w:rsidR="00474AAC" w:rsidRDefault="00B74296">
            <w:pPr>
              <w:pStyle w:val="TableParagraph"/>
              <w:ind w:left="107" w:right="162"/>
              <w:rPr>
                <w:b/>
                <w:sz w:val="20"/>
              </w:rPr>
            </w:pPr>
            <w:r>
              <w:rPr>
                <w:b/>
                <w:spacing w:val="-2"/>
                <w:sz w:val="20"/>
              </w:rPr>
              <w:t>Performans Göstergesi</w:t>
            </w:r>
          </w:p>
        </w:tc>
        <w:tc>
          <w:tcPr>
            <w:tcW w:w="851" w:type="dxa"/>
            <w:shd w:val="clear" w:color="auto" w:fill="C5E0B3"/>
          </w:tcPr>
          <w:p w:rsidR="00474AAC" w:rsidRDefault="00B74296">
            <w:pPr>
              <w:pStyle w:val="TableParagraph"/>
              <w:ind w:left="108" w:right="148"/>
              <w:rPr>
                <w:sz w:val="20"/>
              </w:rPr>
            </w:pPr>
            <w:r>
              <w:rPr>
                <w:spacing w:val="-2"/>
                <w:sz w:val="20"/>
              </w:rPr>
              <w:t xml:space="preserve">Hedefe Etkisi </w:t>
            </w:r>
            <w:r>
              <w:rPr>
                <w:spacing w:val="-4"/>
                <w:sz w:val="20"/>
              </w:rPr>
              <w:t>(%)</w:t>
            </w:r>
          </w:p>
        </w:tc>
        <w:tc>
          <w:tcPr>
            <w:tcW w:w="1134" w:type="dxa"/>
            <w:shd w:val="clear" w:color="auto" w:fill="C5E0B3"/>
          </w:tcPr>
          <w:p w:rsidR="00474AAC" w:rsidRDefault="00B74296">
            <w:pPr>
              <w:pStyle w:val="TableParagraph"/>
              <w:ind w:left="105" w:right="115"/>
              <w:rPr>
                <w:sz w:val="20"/>
              </w:rPr>
            </w:pPr>
            <w:r>
              <w:rPr>
                <w:spacing w:val="-4"/>
                <w:sz w:val="20"/>
              </w:rPr>
              <w:t>Plan</w:t>
            </w:r>
            <w:r>
              <w:rPr>
                <w:spacing w:val="-2"/>
                <w:sz w:val="20"/>
              </w:rPr>
              <w:t xml:space="preserve"> Dönemi Başlangıç </w:t>
            </w:r>
            <w:r>
              <w:rPr>
                <w:sz w:val="20"/>
              </w:rPr>
              <w:t>Değeri</w:t>
            </w:r>
            <w:r>
              <w:rPr>
                <w:spacing w:val="-12"/>
                <w:sz w:val="20"/>
              </w:rPr>
              <w:t xml:space="preserve"> </w:t>
            </w:r>
            <w:r>
              <w:rPr>
                <w:sz w:val="20"/>
              </w:rPr>
              <w:t>*(A)</w:t>
            </w:r>
          </w:p>
        </w:tc>
        <w:tc>
          <w:tcPr>
            <w:tcW w:w="1417" w:type="dxa"/>
            <w:shd w:val="clear" w:color="auto" w:fill="C5E0B3"/>
          </w:tcPr>
          <w:p w:rsidR="00474AAC" w:rsidRDefault="00B74296">
            <w:pPr>
              <w:pStyle w:val="TableParagraph"/>
              <w:ind w:left="105" w:right="100"/>
              <w:rPr>
                <w:sz w:val="20"/>
              </w:rPr>
            </w:pPr>
            <w:r>
              <w:rPr>
                <w:spacing w:val="-2"/>
                <w:sz w:val="20"/>
              </w:rPr>
              <w:t xml:space="preserve">İzleme </w:t>
            </w:r>
            <w:r>
              <w:rPr>
                <w:sz w:val="20"/>
              </w:rPr>
              <w:t>Dönemindeki</w:t>
            </w:r>
            <w:r>
              <w:rPr>
                <w:spacing w:val="-12"/>
                <w:sz w:val="20"/>
              </w:rPr>
              <w:t xml:space="preserve"> </w:t>
            </w:r>
            <w:r>
              <w:rPr>
                <w:sz w:val="20"/>
              </w:rPr>
              <w:t xml:space="preserve">Yıl </w:t>
            </w:r>
            <w:r>
              <w:rPr>
                <w:spacing w:val="-4"/>
                <w:sz w:val="20"/>
              </w:rPr>
              <w:t>Sonu</w:t>
            </w:r>
            <w:r>
              <w:rPr>
                <w:spacing w:val="80"/>
                <w:sz w:val="20"/>
              </w:rPr>
              <w:t xml:space="preserve"> </w:t>
            </w:r>
            <w:r>
              <w:rPr>
                <w:spacing w:val="-2"/>
                <w:sz w:val="20"/>
              </w:rPr>
              <w:t>Hedeflenen</w:t>
            </w:r>
          </w:p>
          <w:p w:rsidR="00474AAC" w:rsidRDefault="00B74296">
            <w:pPr>
              <w:pStyle w:val="TableParagraph"/>
              <w:spacing w:line="213" w:lineRule="exact"/>
              <w:ind w:left="105"/>
              <w:rPr>
                <w:sz w:val="20"/>
              </w:rPr>
            </w:pPr>
            <w:r>
              <w:rPr>
                <w:sz w:val="20"/>
              </w:rPr>
              <w:t>Değer</w:t>
            </w:r>
            <w:r>
              <w:rPr>
                <w:spacing w:val="-10"/>
                <w:sz w:val="20"/>
              </w:rPr>
              <w:t xml:space="preserve"> </w:t>
            </w:r>
            <w:r>
              <w:rPr>
                <w:spacing w:val="-5"/>
                <w:sz w:val="20"/>
              </w:rPr>
              <w:t>(B)</w:t>
            </w:r>
          </w:p>
        </w:tc>
        <w:tc>
          <w:tcPr>
            <w:tcW w:w="1701" w:type="dxa"/>
            <w:shd w:val="clear" w:color="auto" w:fill="C5E0B3"/>
          </w:tcPr>
          <w:p w:rsidR="00474AAC" w:rsidRDefault="00B74296">
            <w:pPr>
              <w:pStyle w:val="TableParagraph"/>
              <w:ind w:left="107"/>
              <w:rPr>
                <w:sz w:val="20"/>
              </w:rPr>
            </w:pPr>
            <w:r>
              <w:rPr>
                <w:spacing w:val="-2"/>
                <w:sz w:val="20"/>
              </w:rPr>
              <w:t xml:space="preserve">İzleme Dönemindeki Gerçekleşme </w:t>
            </w:r>
            <w:r>
              <w:rPr>
                <w:sz w:val="20"/>
              </w:rPr>
              <w:t>Değeri (C)</w:t>
            </w:r>
          </w:p>
        </w:tc>
        <w:tc>
          <w:tcPr>
            <w:tcW w:w="2410" w:type="dxa"/>
            <w:shd w:val="clear" w:color="auto" w:fill="C5E0B3"/>
          </w:tcPr>
          <w:p w:rsidR="00474AAC" w:rsidRDefault="00B74296" w:rsidP="000B1F09">
            <w:pPr>
              <w:pStyle w:val="TableParagraph"/>
              <w:ind w:left="106" w:right="1811"/>
              <w:jc w:val="both"/>
              <w:rPr>
                <w:sz w:val="20"/>
              </w:rPr>
            </w:pPr>
            <w:r>
              <w:rPr>
                <w:sz w:val="20"/>
              </w:rPr>
              <w:t>Performans</w:t>
            </w:r>
            <w:r>
              <w:rPr>
                <w:spacing w:val="-12"/>
                <w:sz w:val="20"/>
              </w:rPr>
              <w:t xml:space="preserve"> </w:t>
            </w:r>
            <w:r>
              <w:rPr>
                <w:sz w:val="20"/>
              </w:rPr>
              <w:t xml:space="preserve">(%) </w:t>
            </w:r>
            <w:r>
              <w:rPr>
                <w:spacing w:val="-2"/>
                <w:sz w:val="20"/>
              </w:rPr>
              <w:t>(C-A)/(B-A)</w:t>
            </w:r>
          </w:p>
        </w:tc>
      </w:tr>
      <w:tr w:rsidR="00474AAC" w:rsidTr="00807922">
        <w:trPr>
          <w:trHeight w:val="1641"/>
        </w:trPr>
        <w:tc>
          <w:tcPr>
            <w:tcW w:w="2126" w:type="dxa"/>
            <w:shd w:val="clear" w:color="auto" w:fill="C5E0B3"/>
          </w:tcPr>
          <w:p w:rsidR="00474AAC" w:rsidRDefault="00B74296">
            <w:pPr>
              <w:pStyle w:val="TableParagraph"/>
              <w:spacing w:before="1" w:line="234" w:lineRule="exact"/>
              <w:ind w:left="107"/>
              <w:rPr>
                <w:b/>
                <w:sz w:val="20"/>
              </w:rPr>
            </w:pPr>
            <w:r>
              <w:rPr>
                <w:b/>
                <w:sz w:val="20"/>
              </w:rPr>
              <w:t>PG</w:t>
            </w:r>
            <w:r>
              <w:rPr>
                <w:b/>
                <w:spacing w:val="4"/>
                <w:sz w:val="20"/>
              </w:rPr>
              <w:t xml:space="preserve"> </w:t>
            </w:r>
            <w:r>
              <w:rPr>
                <w:b/>
                <w:sz w:val="20"/>
              </w:rPr>
              <w:t>1.1.1</w:t>
            </w:r>
            <w:r>
              <w:rPr>
                <w:b/>
                <w:spacing w:val="7"/>
                <w:sz w:val="20"/>
              </w:rPr>
              <w:t xml:space="preserve"> </w:t>
            </w:r>
            <w:r>
              <w:rPr>
                <w:b/>
                <w:spacing w:val="-5"/>
                <w:sz w:val="20"/>
              </w:rPr>
              <w:t>Her</w:t>
            </w:r>
          </w:p>
          <w:p w:rsidR="00474AAC" w:rsidRDefault="00B74296">
            <w:pPr>
              <w:pStyle w:val="TableParagraph"/>
              <w:ind w:left="107"/>
              <w:rPr>
                <w:b/>
                <w:sz w:val="20"/>
              </w:rPr>
            </w:pPr>
            <w:r>
              <w:rPr>
                <w:b/>
                <w:sz w:val="20"/>
              </w:rPr>
              <w:t>dönem</w:t>
            </w:r>
            <w:r>
              <w:rPr>
                <w:b/>
                <w:spacing w:val="29"/>
                <w:sz w:val="20"/>
              </w:rPr>
              <w:t xml:space="preserve"> </w:t>
            </w:r>
            <w:r>
              <w:rPr>
                <w:b/>
                <w:sz w:val="20"/>
              </w:rPr>
              <w:t xml:space="preserve">sınıf </w:t>
            </w:r>
            <w:r>
              <w:rPr>
                <w:b/>
                <w:spacing w:val="-2"/>
                <w:sz w:val="20"/>
              </w:rPr>
              <w:t>velilerine yönelik düzenlenen</w:t>
            </w:r>
          </w:p>
          <w:p w:rsidR="00474AAC" w:rsidRDefault="00B74296">
            <w:pPr>
              <w:pStyle w:val="TableParagraph"/>
              <w:spacing w:line="236" w:lineRule="exact"/>
              <w:ind w:left="107" w:right="524"/>
              <w:rPr>
                <w:b/>
                <w:sz w:val="20"/>
              </w:rPr>
            </w:pPr>
            <w:r>
              <w:rPr>
                <w:b/>
                <w:spacing w:val="-2"/>
                <w:sz w:val="20"/>
              </w:rPr>
              <w:t>etkinlik sayısı</w:t>
            </w:r>
          </w:p>
        </w:tc>
        <w:tc>
          <w:tcPr>
            <w:tcW w:w="851" w:type="dxa"/>
            <w:shd w:val="clear" w:color="auto" w:fill="E2EFD9"/>
          </w:tcPr>
          <w:p w:rsidR="00474AAC" w:rsidRDefault="00B74296">
            <w:pPr>
              <w:pStyle w:val="TableParagraph"/>
              <w:spacing w:before="1"/>
              <w:ind w:left="108"/>
              <w:rPr>
                <w:sz w:val="20"/>
              </w:rPr>
            </w:pPr>
            <w:r>
              <w:rPr>
                <w:spacing w:val="-5"/>
                <w:sz w:val="20"/>
              </w:rPr>
              <w:t>60</w:t>
            </w:r>
          </w:p>
        </w:tc>
        <w:tc>
          <w:tcPr>
            <w:tcW w:w="1134" w:type="dxa"/>
            <w:shd w:val="clear" w:color="auto" w:fill="E2EFD9"/>
          </w:tcPr>
          <w:p w:rsidR="00474AAC" w:rsidRDefault="00B74296">
            <w:pPr>
              <w:pStyle w:val="TableParagraph"/>
              <w:spacing w:before="1"/>
              <w:ind w:left="105"/>
              <w:rPr>
                <w:sz w:val="20"/>
              </w:rPr>
            </w:pPr>
            <w:r>
              <w:rPr>
                <w:spacing w:val="-10"/>
                <w:sz w:val="20"/>
              </w:rPr>
              <w:t>0</w:t>
            </w:r>
          </w:p>
        </w:tc>
        <w:tc>
          <w:tcPr>
            <w:tcW w:w="1417" w:type="dxa"/>
            <w:shd w:val="clear" w:color="auto" w:fill="E2EFD9"/>
          </w:tcPr>
          <w:p w:rsidR="00474AAC" w:rsidRDefault="00B74296">
            <w:pPr>
              <w:pStyle w:val="TableParagraph"/>
              <w:spacing w:before="1"/>
              <w:ind w:left="105"/>
              <w:rPr>
                <w:sz w:val="20"/>
              </w:rPr>
            </w:pPr>
            <w:r>
              <w:rPr>
                <w:spacing w:val="-10"/>
                <w:sz w:val="20"/>
              </w:rPr>
              <w:t>1</w:t>
            </w:r>
          </w:p>
        </w:tc>
        <w:tc>
          <w:tcPr>
            <w:tcW w:w="1701" w:type="dxa"/>
            <w:shd w:val="clear" w:color="auto" w:fill="E2EFD9"/>
          </w:tcPr>
          <w:p w:rsidR="00474AAC" w:rsidRDefault="00B74296">
            <w:pPr>
              <w:pStyle w:val="TableParagraph"/>
              <w:spacing w:before="1"/>
              <w:ind w:left="107"/>
              <w:rPr>
                <w:sz w:val="20"/>
              </w:rPr>
            </w:pPr>
            <w:r>
              <w:rPr>
                <w:spacing w:val="-10"/>
                <w:sz w:val="20"/>
              </w:rPr>
              <w:t>1</w:t>
            </w:r>
          </w:p>
        </w:tc>
        <w:tc>
          <w:tcPr>
            <w:tcW w:w="2410" w:type="dxa"/>
            <w:shd w:val="clear" w:color="auto" w:fill="E2EFD9"/>
          </w:tcPr>
          <w:p w:rsidR="00474AAC" w:rsidRDefault="00B74296">
            <w:pPr>
              <w:pStyle w:val="TableParagraph"/>
              <w:spacing w:before="1"/>
              <w:ind w:left="106"/>
              <w:rPr>
                <w:sz w:val="20"/>
              </w:rPr>
            </w:pPr>
            <w:r>
              <w:rPr>
                <w:spacing w:val="-5"/>
                <w:sz w:val="20"/>
              </w:rPr>
              <w:t>100</w:t>
            </w:r>
          </w:p>
        </w:tc>
      </w:tr>
      <w:tr w:rsidR="00474AAC" w:rsidTr="00807922">
        <w:trPr>
          <w:trHeight w:val="1170"/>
        </w:trPr>
        <w:tc>
          <w:tcPr>
            <w:tcW w:w="2126" w:type="dxa"/>
            <w:shd w:val="clear" w:color="auto" w:fill="C5E0B3"/>
          </w:tcPr>
          <w:p w:rsidR="00474AAC" w:rsidRDefault="00B74296" w:rsidP="000B1F09">
            <w:pPr>
              <w:pStyle w:val="TableParagraph"/>
              <w:spacing w:line="232" w:lineRule="exact"/>
              <w:ind w:left="107"/>
              <w:rPr>
                <w:b/>
                <w:sz w:val="20"/>
              </w:rPr>
            </w:pPr>
            <w:r>
              <w:rPr>
                <w:b/>
                <w:sz w:val="20"/>
              </w:rPr>
              <w:t>PG</w:t>
            </w:r>
            <w:r>
              <w:rPr>
                <w:b/>
                <w:spacing w:val="58"/>
                <w:sz w:val="20"/>
              </w:rPr>
              <w:t xml:space="preserve"> </w:t>
            </w:r>
            <w:r>
              <w:rPr>
                <w:b/>
                <w:sz w:val="20"/>
              </w:rPr>
              <w:t>1.1.2</w:t>
            </w:r>
            <w:r>
              <w:rPr>
                <w:b/>
                <w:spacing w:val="61"/>
                <w:sz w:val="20"/>
              </w:rPr>
              <w:t xml:space="preserve"> </w:t>
            </w:r>
            <w:r>
              <w:rPr>
                <w:b/>
                <w:spacing w:val="-5"/>
                <w:sz w:val="20"/>
              </w:rPr>
              <w:t>En</w:t>
            </w:r>
          </w:p>
          <w:p w:rsidR="00474AAC" w:rsidRDefault="00B74296" w:rsidP="000B1F09">
            <w:pPr>
              <w:pStyle w:val="TableParagraph"/>
              <w:ind w:left="107"/>
              <w:rPr>
                <w:b/>
                <w:sz w:val="20"/>
              </w:rPr>
            </w:pPr>
            <w:r>
              <w:rPr>
                <w:b/>
                <w:sz w:val="20"/>
              </w:rPr>
              <w:t>az</w:t>
            </w:r>
            <w:r>
              <w:rPr>
                <w:b/>
                <w:spacing w:val="80"/>
                <w:sz w:val="20"/>
              </w:rPr>
              <w:t xml:space="preserve"> </w:t>
            </w:r>
            <w:r>
              <w:rPr>
                <w:b/>
                <w:sz w:val="20"/>
              </w:rPr>
              <w:t>bir</w:t>
            </w:r>
            <w:r>
              <w:rPr>
                <w:b/>
                <w:spacing w:val="80"/>
                <w:sz w:val="20"/>
              </w:rPr>
              <w:t xml:space="preserve"> </w:t>
            </w:r>
            <w:r>
              <w:rPr>
                <w:b/>
                <w:sz w:val="20"/>
              </w:rPr>
              <w:t>aile eğitimi</w:t>
            </w:r>
            <w:r>
              <w:rPr>
                <w:b/>
                <w:spacing w:val="54"/>
                <w:sz w:val="20"/>
              </w:rPr>
              <w:t xml:space="preserve"> </w:t>
            </w:r>
            <w:r>
              <w:rPr>
                <w:b/>
                <w:spacing w:val="-4"/>
                <w:sz w:val="20"/>
              </w:rPr>
              <w:t>alan</w:t>
            </w:r>
          </w:p>
          <w:p w:rsidR="00474AAC" w:rsidRDefault="00B74296" w:rsidP="000B1F09">
            <w:pPr>
              <w:pStyle w:val="TableParagraph"/>
              <w:tabs>
                <w:tab w:val="left" w:pos="762"/>
              </w:tabs>
              <w:spacing w:line="232" w:lineRule="exact"/>
              <w:ind w:left="107" w:right="98"/>
              <w:rPr>
                <w:b/>
                <w:sz w:val="20"/>
              </w:rPr>
            </w:pPr>
            <w:r>
              <w:rPr>
                <w:b/>
                <w:spacing w:val="-4"/>
                <w:sz w:val="20"/>
              </w:rPr>
              <w:t>veli</w:t>
            </w:r>
            <w:r>
              <w:rPr>
                <w:b/>
                <w:sz w:val="20"/>
              </w:rPr>
              <w:tab/>
            </w:r>
            <w:r>
              <w:rPr>
                <w:b/>
                <w:spacing w:val="-2"/>
                <w:sz w:val="20"/>
              </w:rPr>
              <w:t>oranı (yüzde)</w:t>
            </w:r>
          </w:p>
        </w:tc>
        <w:tc>
          <w:tcPr>
            <w:tcW w:w="851" w:type="dxa"/>
            <w:shd w:val="clear" w:color="auto" w:fill="E2EFD9"/>
          </w:tcPr>
          <w:p w:rsidR="00474AAC" w:rsidRDefault="00B74296">
            <w:pPr>
              <w:pStyle w:val="TableParagraph"/>
              <w:spacing w:line="233" w:lineRule="exact"/>
              <w:ind w:left="108"/>
              <w:rPr>
                <w:sz w:val="20"/>
              </w:rPr>
            </w:pPr>
            <w:r>
              <w:rPr>
                <w:spacing w:val="-5"/>
                <w:sz w:val="20"/>
              </w:rPr>
              <w:t>40</w:t>
            </w:r>
          </w:p>
        </w:tc>
        <w:tc>
          <w:tcPr>
            <w:tcW w:w="1134" w:type="dxa"/>
            <w:shd w:val="clear" w:color="auto" w:fill="E2EFD9"/>
          </w:tcPr>
          <w:p w:rsidR="00474AAC" w:rsidRDefault="00B74296">
            <w:pPr>
              <w:pStyle w:val="TableParagraph"/>
              <w:spacing w:line="233" w:lineRule="exact"/>
              <w:ind w:left="105"/>
              <w:rPr>
                <w:sz w:val="20"/>
              </w:rPr>
            </w:pPr>
            <w:r>
              <w:rPr>
                <w:spacing w:val="-5"/>
                <w:sz w:val="20"/>
              </w:rPr>
              <w:t>25</w:t>
            </w:r>
          </w:p>
        </w:tc>
        <w:tc>
          <w:tcPr>
            <w:tcW w:w="1417" w:type="dxa"/>
            <w:shd w:val="clear" w:color="auto" w:fill="E2EFD9"/>
          </w:tcPr>
          <w:p w:rsidR="00474AAC" w:rsidRDefault="00B74296">
            <w:pPr>
              <w:pStyle w:val="TableParagraph"/>
              <w:spacing w:line="233" w:lineRule="exact"/>
              <w:ind w:left="105"/>
              <w:rPr>
                <w:sz w:val="20"/>
              </w:rPr>
            </w:pPr>
            <w:r>
              <w:rPr>
                <w:spacing w:val="-5"/>
                <w:sz w:val="20"/>
              </w:rPr>
              <w:t>75</w:t>
            </w:r>
          </w:p>
        </w:tc>
        <w:tc>
          <w:tcPr>
            <w:tcW w:w="1701" w:type="dxa"/>
            <w:shd w:val="clear" w:color="auto" w:fill="E2EFD9"/>
          </w:tcPr>
          <w:p w:rsidR="00474AAC" w:rsidRDefault="00B74296">
            <w:pPr>
              <w:pStyle w:val="TableParagraph"/>
              <w:spacing w:line="233" w:lineRule="exact"/>
              <w:ind w:left="107"/>
              <w:rPr>
                <w:sz w:val="20"/>
              </w:rPr>
            </w:pPr>
            <w:r>
              <w:rPr>
                <w:spacing w:val="-5"/>
                <w:sz w:val="20"/>
              </w:rPr>
              <w:t>60</w:t>
            </w:r>
          </w:p>
        </w:tc>
        <w:tc>
          <w:tcPr>
            <w:tcW w:w="2410" w:type="dxa"/>
            <w:shd w:val="clear" w:color="auto" w:fill="E2EFD9"/>
          </w:tcPr>
          <w:p w:rsidR="00474AAC" w:rsidRDefault="00B74296">
            <w:pPr>
              <w:pStyle w:val="TableParagraph"/>
              <w:spacing w:line="233" w:lineRule="exact"/>
              <w:ind w:left="106"/>
              <w:rPr>
                <w:sz w:val="20"/>
              </w:rPr>
            </w:pPr>
            <w:r>
              <w:rPr>
                <w:spacing w:val="-5"/>
                <w:sz w:val="20"/>
              </w:rPr>
              <w:t>70</w:t>
            </w:r>
          </w:p>
        </w:tc>
      </w:tr>
      <w:tr w:rsidR="00474AAC" w:rsidTr="00807922">
        <w:trPr>
          <w:trHeight w:val="234"/>
        </w:trPr>
        <w:tc>
          <w:tcPr>
            <w:tcW w:w="9639" w:type="dxa"/>
            <w:gridSpan w:val="6"/>
            <w:shd w:val="clear" w:color="auto" w:fill="C5E0B3"/>
          </w:tcPr>
          <w:p w:rsidR="00474AAC" w:rsidRDefault="00B74296">
            <w:pPr>
              <w:pStyle w:val="TableParagraph"/>
              <w:spacing w:line="215" w:lineRule="exact"/>
              <w:ind w:left="107"/>
              <w:rPr>
                <w:b/>
                <w:sz w:val="20"/>
              </w:rPr>
            </w:pPr>
            <w:r>
              <w:rPr>
                <w:b/>
                <w:sz w:val="20"/>
              </w:rPr>
              <w:t>Hedefe</w:t>
            </w:r>
            <w:r>
              <w:rPr>
                <w:b/>
                <w:spacing w:val="-9"/>
                <w:sz w:val="20"/>
              </w:rPr>
              <w:t xml:space="preserve"> </w:t>
            </w:r>
            <w:r>
              <w:rPr>
                <w:b/>
                <w:sz w:val="20"/>
              </w:rPr>
              <w:t>İlişkin</w:t>
            </w:r>
            <w:r>
              <w:rPr>
                <w:b/>
                <w:spacing w:val="-7"/>
                <w:sz w:val="20"/>
              </w:rPr>
              <w:t xml:space="preserve"> </w:t>
            </w:r>
            <w:r>
              <w:rPr>
                <w:b/>
                <w:spacing w:val="-2"/>
                <w:sz w:val="20"/>
              </w:rPr>
              <w:t>Değerlendirmeler</w:t>
            </w:r>
          </w:p>
        </w:tc>
      </w:tr>
      <w:tr w:rsidR="00474AAC" w:rsidTr="00807922">
        <w:trPr>
          <w:trHeight w:val="1670"/>
        </w:trPr>
        <w:tc>
          <w:tcPr>
            <w:tcW w:w="9639" w:type="dxa"/>
            <w:gridSpan w:val="6"/>
          </w:tcPr>
          <w:p w:rsidR="00474AAC" w:rsidRDefault="00474AAC">
            <w:pPr>
              <w:pStyle w:val="TableParagraph"/>
              <w:spacing w:before="57"/>
              <w:rPr>
                <w:b/>
                <w:sz w:val="20"/>
              </w:rPr>
            </w:pPr>
          </w:p>
          <w:p w:rsidR="00474AAC" w:rsidRPr="00A66016" w:rsidRDefault="00B74296">
            <w:pPr>
              <w:pStyle w:val="TableParagraph"/>
              <w:ind w:left="107"/>
              <w:jc w:val="both"/>
            </w:pPr>
            <w:r w:rsidRPr="00A66016">
              <w:t>2024-2025</w:t>
            </w:r>
            <w:r w:rsidRPr="00A66016">
              <w:rPr>
                <w:spacing w:val="-7"/>
              </w:rPr>
              <w:t xml:space="preserve"> </w:t>
            </w:r>
            <w:r w:rsidRPr="00A66016">
              <w:t>eğitim</w:t>
            </w:r>
            <w:r w:rsidRPr="00A66016">
              <w:rPr>
                <w:spacing w:val="-9"/>
              </w:rPr>
              <w:t xml:space="preserve"> </w:t>
            </w:r>
            <w:r w:rsidRPr="00A66016">
              <w:t>öğretim</w:t>
            </w:r>
            <w:r w:rsidRPr="00A66016">
              <w:rPr>
                <w:spacing w:val="-7"/>
              </w:rPr>
              <w:t xml:space="preserve"> </w:t>
            </w:r>
            <w:r w:rsidRPr="00A66016">
              <w:t>yılında</w:t>
            </w:r>
            <w:r w:rsidRPr="00A66016">
              <w:rPr>
                <w:spacing w:val="-7"/>
              </w:rPr>
              <w:t xml:space="preserve"> </w:t>
            </w:r>
            <w:r w:rsidRPr="00A66016">
              <w:t>PG</w:t>
            </w:r>
            <w:r w:rsidRPr="00A66016">
              <w:rPr>
                <w:spacing w:val="-9"/>
              </w:rPr>
              <w:t xml:space="preserve"> </w:t>
            </w:r>
            <w:r w:rsidRPr="00A66016">
              <w:t>1.1.1</w:t>
            </w:r>
            <w:r w:rsidRPr="00A66016">
              <w:rPr>
                <w:spacing w:val="-8"/>
              </w:rPr>
              <w:t xml:space="preserve"> </w:t>
            </w:r>
            <w:r w:rsidRPr="00A66016">
              <w:t>için</w:t>
            </w:r>
            <w:r w:rsidRPr="00A66016">
              <w:rPr>
                <w:spacing w:val="-7"/>
              </w:rPr>
              <w:t xml:space="preserve"> </w:t>
            </w:r>
            <w:r w:rsidRPr="00A66016">
              <w:t>performansın</w:t>
            </w:r>
            <w:r w:rsidRPr="00A66016">
              <w:rPr>
                <w:spacing w:val="-9"/>
              </w:rPr>
              <w:t xml:space="preserve"> </w:t>
            </w:r>
            <w:r w:rsidRPr="00A66016">
              <w:t>%100</w:t>
            </w:r>
            <w:r w:rsidRPr="00A66016">
              <w:rPr>
                <w:spacing w:val="-7"/>
              </w:rPr>
              <w:t xml:space="preserve"> </w:t>
            </w:r>
            <w:r w:rsidRPr="00A66016">
              <w:t>oranında</w:t>
            </w:r>
            <w:r w:rsidRPr="00A66016">
              <w:rPr>
                <w:spacing w:val="-7"/>
              </w:rPr>
              <w:t xml:space="preserve"> </w:t>
            </w:r>
            <w:r w:rsidRPr="00A66016">
              <w:t>gerçekleştiği</w:t>
            </w:r>
            <w:r w:rsidRPr="00A66016">
              <w:rPr>
                <w:spacing w:val="-7"/>
              </w:rPr>
              <w:t xml:space="preserve"> </w:t>
            </w:r>
            <w:r w:rsidRPr="00A66016">
              <w:rPr>
                <w:spacing w:val="-2"/>
              </w:rPr>
              <w:t>görülmektedir.</w:t>
            </w:r>
          </w:p>
          <w:p w:rsidR="00474AAC" w:rsidRDefault="00B74296">
            <w:pPr>
              <w:pStyle w:val="TableParagraph"/>
              <w:spacing w:before="1"/>
              <w:ind w:left="107" w:right="95"/>
              <w:jc w:val="both"/>
              <w:rPr>
                <w:sz w:val="20"/>
              </w:rPr>
            </w:pPr>
            <w:r w:rsidRPr="00A66016">
              <w:t>2024-2025 eğitim öğretim yılında PG 1.1.2 için performansı %70 oranında gerçekleştiği göz önünde bulundurularak ailelerin eğitim faaliyetlerine katılımının arttırılması için sınıf rehber öğretmenleri aracılığıyla telefon görüşmeleri yapılması planlanmıştır.</w:t>
            </w:r>
          </w:p>
        </w:tc>
      </w:tr>
    </w:tbl>
    <w:p w:rsidR="00474AAC" w:rsidRDefault="00474AAC">
      <w:pPr>
        <w:pStyle w:val="GvdeMetni"/>
        <w:spacing w:before="60"/>
        <w:rPr>
          <w:b/>
          <w:sz w:val="20"/>
        </w:rPr>
      </w:pPr>
    </w:p>
    <w:p w:rsidR="00474AAC" w:rsidRPr="00A66016" w:rsidRDefault="00B74296" w:rsidP="00807922">
      <w:pPr>
        <w:ind w:left="284"/>
        <w:jc w:val="both"/>
        <w:rPr>
          <w:rFonts w:asciiTheme="majorHAnsi" w:hAnsiTheme="majorHAnsi"/>
          <w:sz w:val="20"/>
          <w:szCs w:val="20"/>
        </w:rPr>
      </w:pPr>
      <w:r w:rsidRPr="00A66016">
        <w:rPr>
          <w:rFonts w:asciiTheme="majorHAnsi" w:hAnsiTheme="majorHAnsi"/>
          <w:sz w:val="20"/>
          <w:szCs w:val="20"/>
        </w:rPr>
        <w:t>*</w:t>
      </w:r>
      <w:r w:rsidRPr="00A66016">
        <w:rPr>
          <w:rFonts w:asciiTheme="majorHAnsi" w:hAnsiTheme="majorHAnsi"/>
          <w:spacing w:val="-6"/>
          <w:sz w:val="20"/>
          <w:szCs w:val="20"/>
        </w:rPr>
        <w:t xml:space="preserve"> </w:t>
      </w:r>
      <w:r w:rsidRPr="00A66016">
        <w:rPr>
          <w:rFonts w:asciiTheme="majorHAnsi" w:hAnsiTheme="majorHAnsi"/>
          <w:sz w:val="20"/>
          <w:szCs w:val="20"/>
        </w:rPr>
        <w:t>2024-2028</w:t>
      </w:r>
      <w:r w:rsidRPr="00A66016">
        <w:rPr>
          <w:rFonts w:asciiTheme="majorHAnsi" w:hAnsiTheme="majorHAnsi"/>
          <w:spacing w:val="-2"/>
          <w:sz w:val="20"/>
          <w:szCs w:val="20"/>
        </w:rPr>
        <w:t xml:space="preserve"> </w:t>
      </w:r>
      <w:r w:rsidRPr="00A66016">
        <w:rPr>
          <w:rFonts w:asciiTheme="majorHAnsi" w:hAnsiTheme="majorHAnsi"/>
          <w:sz w:val="20"/>
          <w:szCs w:val="20"/>
        </w:rPr>
        <w:t>dönemini</w:t>
      </w:r>
      <w:r w:rsidRPr="00A66016">
        <w:rPr>
          <w:rFonts w:asciiTheme="majorHAnsi" w:hAnsiTheme="majorHAnsi"/>
          <w:spacing w:val="-3"/>
          <w:sz w:val="20"/>
          <w:szCs w:val="20"/>
        </w:rPr>
        <w:t xml:space="preserve"> </w:t>
      </w:r>
      <w:r w:rsidRPr="00A66016">
        <w:rPr>
          <w:rFonts w:asciiTheme="majorHAnsi" w:hAnsiTheme="majorHAnsi"/>
          <w:sz w:val="20"/>
          <w:szCs w:val="20"/>
        </w:rPr>
        <w:t>kapsayan</w:t>
      </w:r>
      <w:r w:rsidRPr="00A66016">
        <w:rPr>
          <w:rFonts w:asciiTheme="majorHAnsi" w:hAnsiTheme="majorHAnsi"/>
          <w:spacing w:val="-1"/>
          <w:sz w:val="20"/>
          <w:szCs w:val="20"/>
        </w:rPr>
        <w:t xml:space="preserve"> </w:t>
      </w:r>
      <w:r w:rsidRPr="00A66016">
        <w:rPr>
          <w:rFonts w:asciiTheme="majorHAnsi" w:hAnsiTheme="majorHAnsi"/>
          <w:sz w:val="20"/>
          <w:szCs w:val="20"/>
        </w:rPr>
        <w:t>stratejik plan</w:t>
      </w:r>
      <w:r w:rsidRPr="00A66016">
        <w:rPr>
          <w:rFonts w:asciiTheme="majorHAnsi" w:hAnsiTheme="majorHAnsi"/>
          <w:spacing w:val="-3"/>
          <w:sz w:val="20"/>
          <w:szCs w:val="20"/>
        </w:rPr>
        <w:t xml:space="preserve"> </w:t>
      </w:r>
      <w:r w:rsidRPr="00A66016">
        <w:rPr>
          <w:rFonts w:asciiTheme="majorHAnsi" w:hAnsiTheme="majorHAnsi"/>
          <w:sz w:val="20"/>
          <w:szCs w:val="20"/>
        </w:rPr>
        <w:t>için</w:t>
      </w:r>
      <w:r w:rsidRPr="00A66016">
        <w:rPr>
          <w:rFonts w:asciiTheme="majorHAnsi" w:hAnsiTheme="majorHAnsi"/>
          <w:spacing w:val="-3"/>
          <w:sz w:val="20"/>
          <w:szCs w:val="20"/>
        </w:rPr>
        <w:t xml:space="preserve"> </w:t>
      </w:r>
      <w:r w:rsidRPr="00A66016">
        <w:rPr>
          <w:rFonts w:asciiTheme="majorHAnsi" w:hAnsiTheme="majorHAnsi"/>
          <w:sz w:val="20"/>
          <w:szCs w:val="20"/>
        </w:rPr>
        <w:t>2023</w:t>
      </w:r>
      <w:r w:rsidRPr="00A66016">
        <w:rPr>
          <w:rFonts w:asciiTheme="majorHAnsi" w:hAnsiTheme="majorHAnsi"/>
          <w:spacing w:val="-2"/>
          <w:sz w:val="20"/>
          <w:szCs w:val="20"/>
        </w:rPr>
        <w:t xml:space="preserve"> </w:t>
      </w:r>
      <w:r w:rsidRPr="00A66016">
        <w:rPr>
          <w:rFonts w:asciiTheme="majorHAnsi" w:hAnsiTheme="majorHAnsi"/>
          <w:sz w:val="20"/>
          <w:szCs w:val="20"/>
        </w:rPr>
        <w:t>yılsonu</w:t>
      </w:r>
      <w:r w:rsidRPr="00A66016">
        <w:rPr>
          <w:rFonts w:asciiTheme="majorHAnsi" w:hAnsiTheme="majorHAnsi"/>
          <w:spacing w:val="-3"/>
          <w:sz w:val="20"/>
          <w:szCs w:val="20"/>
        </w:rPr>
        <w:t xml:space="preserve"> </w:t>
      </w:r>
      <w:r w:rsidRPr="00A66016">
        <w:rPr>
          <w:rFonts w:asciiTheme="majorHAnsi" w:hAnsiTheme="majorHAnsi"/>
          <w:spacing w:val="-2"/>
          <w:sz w:val="20"/>
          <w:szCs w:val="20"/>
        </w:rPr>
        <w:t>değeridir.</w:t>
      </w:r>
    </w:p>
    <w:p w:rsidR="00474AAC" w:rsidRPr="00A66016" w:rsidRDefault="00B74296" w:rsidP="00807922">
      <w:pPr>
        <w:spacing w:before="1"/>
        <w:ind w:left="284" w:right="1017"/>
        <w:jc w:val="both"/>
        <w:rPr>
          <w:rFonts w:asciiTheme="majorHAnsi" w:hAnsiTheme="majorHAnsi"/>
          <w:sz w:val="20"/>
          <w:szCs w:val="20"/>
        </w:rPr>
      </w:pPr>
      <w:r w:rsidRPr="00A66016">
        <w:rPr>
          <w:rFonts w:asciiTheme="majorHAnsi" w:hAnsiTheme="majorHAnsi"/>
          <w:sz w:val="20"/>
          <w:szCs w:val="20"/>
        </w:rPr>
        <w:t>**Her yılın ilk altı ayında, ilgili hedefe ait performans göstergelerinin performans düzeyi dikkate alınarak izlemenin yapıldığı yılın</w:t>
      </w:r>
      <w:r w:rsidRPr="00A66016">
        <w:rPr>
          <w:rFonts w:asciiTheme="majorHAnsi" w:hAnsiTheme="majorHAnsi"/>
          <w:spacing w:val="-2"/>
          <w:sz w:val="20"/>
          <w:szCs w:val="20"/>
        </w:rPr>
        <w:t xml:space="preserve"> </w:t>
      </w:r>
      <w:r w:rsidRPr="00A66016">
        <w:rPr>
          <w:rFonts w:asciiTheme="majorHAnsi" w:hAnsiTheme="majorHAnsi"/>
          <w:sz w:val="20"/>
          <w:szCs w:val="20"/>
        </w:rPr>
        <w:t>sonu</w:t>
      </w:r>
      <w:r w:rsidRPr="00A66016">
        <w:rPr>
          <w:rFonts w:asciiTheme="majorHAnsi" w:hAnsiTheme="majorHAnsi"/>
          <w:spacing w:val="-2"/>
          <w:sz w:val="20"/>
          <w:szCs w:val="20"/>
        </w:rPr>
        <w:t xml:space="preserve"> </w:t>
      </w:r>
      <w:r w:rsidRPr="00A66016">
        <w:rPr>
          <w:rFonts w:asciiTheme="majorHAnsi" w:hAnsiTheme="majorHAnsi"/>
          <w:sz w:val="20"/>
          <w:szCs w:val="20"/>
        </w:rPr>
        <w:t>itibarıyla hedeflenen değere ulaşılıp ulaşılamayacağının analizi</w:t>
      </w:r>
      <w:r w:rsidRPr="00A66016">
        <w:rPr>
          <w:rFonts w:asciiTheme="majorHAnsi" w:hAnsiTheme="majorHAnsi"/>
          <w:spacing w:val="-1"/>
          <w:sz w:val="20"/>
          <w:szCs w:val="20"/>
        </w:rPr>
        <w:t xml:space="preserve"> </w:t>
      </w:r>
      <w:r w:rsidRPr="00A66016">
        <w:rPr>
          <w:rFonts w:asciiTheme="majorHAnsi" w:hAnsiTheme="majorHAnsi"/>
          <w:sz w:val="20"/>
          <w:szCs w:val="20"/>
        </w:rPr>
        <w:t>yapılır.</w:t>
      </w:r>
      <w:r w:rsidRPr="00A66016">
        <w:rPr>
          <w:rFonts w:asciiTheme="majorHAnsi" w:hAnsiTheme="majorHAnsi"/>
          <w:spacing w:val="-1"/>
          <w:sz w:val="20"/>
          <w:szCs w:val="20"/>
        </w:rPr>
        <w:t xml:space="preserve"> </w:t>
      </w:r>
      <w:r w:rsidRPr="00A66016">
        <w:rPr>
          <w:rFonts w:asciiTheme="majorHAnsi" w:hAnsiTheme="majorHAnsi"/>
          <w:sz w:val="20"/>
          <w:szCs w:val="20"/>
        </w:rPr>
        <w:t>Hedeflene</w:t>
      </w:r>
      <w:r w:rsidRPr="00A66016">
        <w:rPr>
          <w:rFonts w:asciiTheme="majorHAnsi" w:hAnsiTheme="majorHAnsi"/>
          <w:spacing w:val="-2"/>
          <w:sz w:val="20"/>
          <w:szCs w:val="20"/>
        </w:rPr>
        <w:t xml:space="preserve"> </w:t>
      </w:r>
      <w:r w:rsidRPr="00A66016">
        <w:rPr>
          <w:rFonts w:asciiTheme="majorHAnsi" w:hAnsiTheme="majorHAnsi"/>
          <w:sz w:val="20"/>
          <w:szCs w:val="20"/>
        </w:rPr>
        <w:t>değere ulaşılmasını engelleyecek hususlar ve riskler varsa değerlendirilir. Hedeflenen değere ulaşılmasını sağlayacak temel tedbirler kısaca yer verilir.</w:t>
      </w:r>
    </w:p>
    <w:p w:rsidR="00474AAC" w:rsidRDefault="00474AAC">
      <w:pPr>
        <w:pStyle w:val="GvdeMetni"/>
        <w:rPr>
          <w:rFonts w:ascii="Calibri"/>
          <w:sz w:val="18"/>
        </w:rPr>
      </w:pPr>
    </w:p>
    <w:p w:rsidR="00474AAC" w:rsidRDefault="00474AAC">
      <w:pPr>
        <w:pStyle w:val="GvdeMetni"/>
        <w:spacing w:before="1"/>
        <w:rPr>
          <w:rFonts w:ascii="Calibri"/>
          <w:sz w:val="18"/>
        </w:rPr>
      </w:pPr>
    </w:p>
    <w:p w:rsidR="00474AAC" w:rsidRDefault="00B74296">
      <w:pPr>
        <w:pStyle w:val="GvdeMetni"/>
        <w:ind w:left="958" w:right="1016"/>
        <w:jc w:val="both"/>
      </w:pPr>
      <w:r>
        <w:rPr>
          <w:rFonts w:ascii="Calibri" w:hAnsi="Calibri"/>
        </w:rPr>
        <w:t>*</w:t>
      </w:r>
      <w:r>
        <w:t>PG 1.1.1’in performansının hedefe etkisinin çarpımı ile PG 1.1.2’nin performansının hedefe etkisinin çarpımları sonucunun toplanmasıyla elde edilir.</w:t>
      </w:r>
    </w:p>
    <w:p w:rsidR="00474AAC" w:rsidRDefault="00B74296">
      <w:pPr>
        <w:spacing w:before="281"/>
        <w:ind w:left="958"/>
        <w:jc w:val="both"/>
        <w:rPr>
          <w:b/>
          <w:sz w:val="24"/>
        </w:rPr>
      </w:pPr>
      <w:r>
        <w:rPr>
          <w:b/>
          <w:sz w:val="24"/>
        </w:rPr>
        <w:t>(%100</w:t>
      </w:r>
      <w:r>
        <w:rPr>
          <w:b/>
          <w:spacing w:val="-2"/>
          <w:sz w:val="24"/>
        </w:rPr>
        <w:t xml:space="preserve"> </w:t>
      </w:r>
      <w:r>
        <w:rPr>
          <w:b/>
          <w:sz w:val="24"/>
        </w:rPr>
        <w:t>X %60)</w:t>
      </w:r>
      <w:r>
        <w:rPr>
          <w:b/>
          <w:spacing w:val="-1"/>
          <w:sz w:val="24"/>
        </w:rPr>
        <w:t xml:space="preserve"> </w:t>
      </w:r>
      <w:r>
        <w:rPr>
          <w:b/>
          <w:sz w:val="24"/>
        </w:rPr>
        <w:t>+(%70</w:t>
      </w:r>
      <w:r>
        <w:rPr>
          <w:b/>
          <w:spacing w:val="-1"/>
          <w:sz w:val="24"/>
        </w:rPr>
        <w:t xml:space="preserve"> </w:t>
      </w:r>
      <w:r>
        <w:rPr>
          <w:b/>
          <w:sz w:val="24"/>
        </w:rPr>
        <w:t>X %40)</w:t>
      </w:r>
      <w:r>
        <w:rPr>
          <w:b/>
          <w:spacing w:val="-1"/>
          <w:sz w:val="24"/>
        </w:rPr>
        <w:t xml:space="preserve"> </w:t>
      </w:r>
      <w:r>
        <w:rPr>
          <w:b/>
          <w:sz w:val="24"/>
        </w:rPr>
        <w:t>=</w:t>
      </w:r>
      <w:r>
        <w:rPr>
          <w:b/>
          <w:spacing w:val="-1"/>
          <w:sz w:val="24"/>
        </w:rPr>
        <w:t xml:space="preserve"> </w:t>
      </w:r>
      <w:r>
        <w:rPr>
          <w:b/>
          <w:sz w:val="24"/>
        </w:rPr>
        <w:t>%60</w:t>
      </w:r>
      <w:r>
        <w:rPr>
          <w:b/>
          <w:spacing w:val="-1"/>
          <w:sz w:val="24"/>
        </w:rPr>
        <w:t xml:space="preserve"> </w:t>
      </w:r>
      <w:r>
        <w:rPr>
          <w:b/>
          <w:sz w:val="24"/>
        </w:rPr>
        <w:t>+</w:t>
      </w:r>
      <w:r>
        <w:rPr>
          <w:b/>
          <w:spacing w:val="-2"/>
          <w:sz w:val="24"/>
        </w:rPr>
        <w:t xml:space="preserve"> </w:t>
      </w:r>
      <w:r>
        <w:rPr>
          <w:b/>
          <w:sz w:val="24"/>
        </w:rPr>
        <w:t>%28</w:t>
      </w:r>
      <w:r>
        <w:rPr>
          <w:b/>
          <w:spacing w:val="-1"/>
          <w:sz w:val="24"/>
        </w:rPr>
        <w:t xml:space="preserve"> </w:t>
      </w:r>
      <w:r>
        <w:rPr>
          <w:b/>
          <w:sz w:val="24"/>
        </w:rPr>
        <w:t>=</w:t>
      </w:r>
      <w:r>
        <w:rPr>
          <w:b/>
          <w:spacing w:val="-1"/>
          <w:sz w:val="24"/>
        </w:rPr>
        <w:t xml:space="preserve"> </w:t>
      </w:r>
      <w:r>
        <w:rPr>
          <w:b/>
          <w:spacing w:val="-5"/>
          <w:sz w:val="24"/>
        </w:rPr>
        <w:t>%88</w:t>
      </w:r>
    </w:p>
    <w:p w:rsidR="00474AAC" w:rsidRDefault="00474AAC">
      <w:pPr>
        <w:jc w:val="both"/>
        <w:rPr>
          <w:sz w:val="24"/>
        </w:rPr>
        <w:sectPr w:rsidR="00474AAC" w:rsidSect="000B1F09">
          <w:pgSz w:w="11910" w:h="16840"/>
          <w:pgMar w:top="1320" w:right="1137" w:bottom="1280" w:left="851" w:header="0" w:footer="1097" w:gutter="0"/>
          <w:cols w:space="708"/>
        </w:sectPr>
      </w:pPr>
    </w:p>
    <w:p w:rsidR="00474AAC" w:rsidRDefault="000B1F09" w:rsidP="000B1F09">
      <w:pPr>
        <w:pStyle w:val="Balk3"/>
        <w:ind w:left="0" w:firstLine="0"/>
      </w:pPr>
      <w:r>
        <w:rPr>
          <w:spacing w:val="-2"/>
        </w:rPr>
        <w:lastRenderedPageBreak/>
        <w:t xml:space="preserve">     </w:t>
      </w:r>
      <w:bookmarkStart w:id="28" w:name="_Toc167269467"/>
      <w:r w:rsidR="00B74296">
        <w:rPr>
          <w:spacing w:val="-2"/>
        </w:rPr>
        <w:t>EKLER:</w:t>
      </w:r>
      <w:bookmarkEnd w:id="28"/>
    </w:p>
    <w:p w:rsidR="00474AAC" w:rsidRDefault="00B74296">
      <w:pPr>
        <w:spacing w:before="298"/>
        <w:ind w:left="958"/>
        <w:rPr>
          <w:b/>
          <w:sz w:val="20"/>
        </w:rPr>
      </w:pPr>
      <w:r>
        <w:rPr>
          <w:b/>
          <w:sz w:val="20"/>
        </w:rPr>
        <w:t>EK-1</w:t>
      </w:r>
      <w:r>
        <w:rPr>
          <w:b/>
          <w:spacing w:val="-10"/>
          <w:sz w:val="20"/>
        </w:rPr>
        <w:t xml:space="preserve"> </w:t>
      </w:r>
      <w:r>
        <w:rPr>
          <w:b/>
          <w:sz w:val="20"/>
        </w:rPr>
        <w:t>Paydaş</w:t>
      </w:r>
      <w:r>
        <w:rPr>
          <w:b/>
          <w:spacing w:val="-8"/>
          <w:sz w:val="20"/>
        </w:rPr>
        <w:t xml:space="preserve"> </w:t>
      </w:r>
      <w:r>
        <w:rPr>
          <w:b/>
          <w:sz w:val="20"/>
        </w:rPr>
        <w:t>Sınıflandırma</w:t>
      </w:r>
      <w:r>
        <w:rPr>
          <w:b/>
          <w:spacing w:val="-8"/>
          <w:sz w:val="20"/>
        </w:rPr>
        <w:t xml:space="preserve"> </w:t>
      </w:r>
      <w:r>
        <w:rPr>
          <w:b/>
          <w:spacing w:val="-2"/>
          <w:sz w:val="20"/>
        </w:rPr>
        <w:t>Matrisi</w:t>
      </w:r>
    </w:p>
    <w:tbl>
      <w:tblPr>
        <w:tblW w:w="0" w:type="auto"/>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94"/>
        <w:gridCol w:w="1256"/>
        <w:gridCol w:w="1783"/>
        <w:gridCol w:w="1973"/>
        <w:gridCol w:w="1380"/>
        <w:gridCol w:w="1186"/>
        <w:gridCol w:w="899"/>
        <w:gridCol w:w="676"/>
      </w:tblGrid>
      <w:tr w:rsidR="00474AAC">
        <w:trPr>
          <w:trHeight w:val="470"/>
        </w:trPr>
        <w:tc>
          <w:tcPr>
            <w:tcW w:w="2750" w:type="dxa"/>
            <w:gridSpan w:val="2"/>
            <w:vMerge w:val="restart"/>
            <w:shd w:val="clear" w:color="auto" w:fill="C5E0B3"/>
          </w:tcPr>
          <w:p w:rsidR="00474AAC" w:rsidRDefault="00474AAC">
            <w:pPr>
              <w:pStyle w:val="TableParagraph"/>
              <w:rPr>
                <w:b/>
                <w:sz w:val="20"/>
              </w:rPr>
            </w:pPr>
          </w:p>
          <w:p w:rsidR="00474AAC" w:rsidRDefault="00B74296">
            <w:pPr>
              <w:pStyle w:val="TableParagraph"/>
              <w:ind w:left="107"/>
              <w:rPr>
                <w:b/>
                <w:sz w:val="20"/>
              </w:rPr>
            </w:pPr>
            <w:r>
              <w:rPr>
                <w:b/>
                <w:spacing w:val="-2"/>
                <w:sz w:val="20"/>
              </w:rPr>
              <w:t>PAYDAŞLAR</w:t>
            </w:r>
          </w:p>
        </w:tc>
        <w:tc>
          <w:tcPr>
            <w:tcW w:w="1783" w:type="dxa"/>
            <w:shd w:val="clear" w:color="auto" w:fill="C5E0B3"/>
          </w:tcPr>
          <w:p w:rsidR="00474AAC" w:rsidRDefault="00B74296">
            <w:pPr>
              <w:pStyle w:val="TableParagraph"/>
              <w:spacing w:line="234" w:lineRule="exact"/>
              <w:ind w:left="110"/>
              <w:rPr>
                <w:b/>
                <w:sz w:val="20"/>
              </w:rPr>
            </w:pPr>
            <w:r>
              <w:rPr>
                <w:b/>
                <w:sz w:val="20"/>
              </w:rPr>
              <w:t>İÇ</w:t>
            </w:r>
            <w:r>
              <w:rPr>
                <w:b/>
                <w:spacing w:val="-3"/>
                <w:sz w:val="20"/>
              </w:rPr>
              <w:t xml:space="preserve"> </w:t>
            </w:r>
            <w:r>
              <w:rPr>
                <w:b/>
                <w:spacing w:val="-2"/>
                <w:sz w:val="20"/>
              </w:rPr>
              <w:t>PAYDAŞLAR</w:t>
            </w:r>
          </w:p>
        </w:tc>
        <w:tc>
          <w:tcPr>
            <w:tcW w:w="1973" w:type="dxa"/>
            <w:shd w:val="clear" w:color="auto" w:fill="C5E0B3"/>
          </w:tcPr>
          <w:p w:rsidR="00474AAC" w:rsidRDefault="00B74296">
            <w:pPr>
              <w:pStyle w:val="TableParagraph"/>
              <w:spacing w:line="236" w:lineRule="exact"/>
              <w:ind w:left="108" w:right="732" w:firstLine="528"/>
              <w:rPr>
                <w:b/>
                <w:sz w:val="20"/>
              </w:rPr>
            </w:pPr>
            <w:r>
              <w:rPr>
                <w:b/>
                <w:spacing w:val="-4"/>
                <w:sz w:val="20"/>
              </w:rPr>
              <w:t>DIŞ</w:t>
            </w:r>
            <w:r>
              <w:rPr>
                <w:b/>
                <w:spacing w:val="-2"/>
                <w:sz w:val="20"/>
              </w:rPr>
              <w:t xml:space="preserve"> PAYDAŞLAR</w:t>
            </w:r>
          </w:p>
        </w:tc>
        <w:tc>
          <w:tcPr>
            <w:tcW w:w="4141" w:type="dxa"/>
            <w:gridSpan w:val="4"/>
            <w:shd w:val="clear" w:color="auto" w:fill="C5E0B3"/>
          </w:tcPr>
          <w:p w:rsidR="00474AAC" w:rsidRDefault="00B74296">
            <w:pPr>
              <w:pStyle w:val="TableParagraph"/>
              <w:spacing w:line="234" w:lineRule="exact"/>
              <w:ind w:left="110"/>
              <w:rPr>
                <w:b/>
                <w:sz w:val="20"/>
              </w:rPr>
            </w:pPr>
            <w:r>
              <w:rPr>
                <w:b/>
                <w:spacing w:val="-2"/>
                <w:sz w:val="20"/>
              </w:rPr>
              <w:t>YARARLANICI</w:t>
            </w:r>
          </w:p>
        </w:tc>
      </w:tr>
      <w:tr w:rsidR="00474AAC">
        <w:trPr>
          <w:trHeight w:val="465"/>
        </w:trPr>
        <w:tc>
          <w:tcPr>
            <w:tcW w:w="2750" w:type="dxa"/>
            <w:gridSpan w:val="2"/>
            <w:vMerge/>
            <w:tcBorders>
              <w:top w:val="nil"/>
            </w:tcBorders>
            <w:shd w:val="clear" w:color="auto" w:fill="C5E0B3"/>
          </w:tcPr>
          <w:p w:rsidR="00474AAC" w:rsidRDefault="00474AAC">
            <w:pPr>
              <w:rPr>
                <w:sz w:val="2"/>
                <w:szCs w:val="2"/>
              </w:rPr>
            </w:pPr>
          </w:p>
        </w:tc>
        <w:tc>
          <w:tcPr>
            <w:tcW w:w="1783" w:type="dxa"/>
            <w:shd w:val="clear" w:color="auto" w:fill="E2EFD9"/>
          </w:tcPr>
          <w:p w:rsidR="00474AAC" w:rsidRDefault="00B74296">
            <w:pPr>
              <w:pStyle w:val="TableParagraph"/>
              <w:spacing w:line="232" w:lineRule="exact"/>
              <w:ind w:left="110"/>
              <w:rPr>
                <w:sz w:val="20"/>
              </w:rPr>
            </w:pPr>
            <w:r>
              <w:rPr>
                <w:spacing w:val="-2"/>
                <w:sz w:val="20"/>
              </w:rPr>
              <w:t>Çalışanlar,</w:t>
            </w:r>
          </w:p>
          <w:p w:rsidR="00474AAC" w:rsidRDefault="00B74296">
            <w:pPr>
              <w:pStyle w:val="TableParagraph"/>
              <w:spacing w:line="213" w:lineRule="exact"/>
              <w:ind w:left="110"/>
              <w:rPr>
                <w:sz w:val="20"/>
              </w:rPr>
            </w:pPr>
            <w:r>
              <w:rPr>
                <w:spacing w:val="-2"/>
                <w:sz w:val="20"/>
              </w:rPr>
              <w:t>Birimler</w:t>
            </w:r>
          </w:p>
        </w:tc>
        <w:tc>
          <w:tcPr>
            <w:tcW w:w="1973" w:type="dxa"/>
            <w:shd w:val="clear" w:color="auto" w:fill="E2EFD9"/>
          </w:tcPr>
          <w:p w:rsidR="00474AAC" w:rsidRDefault="00B74296">
            <w:pPr>
              <w:pStyle w:val="TableParagraph"/>
              <w:spacing w:line="232" w:lineRule="exact"/>
              <w:ind w:left="108"/>
              <w:rPr>
                <w:sz w:val="20"/>
              </w:rPr>
            </w:pPr>
            <w:r>
              <w:rPr>
                <w:sz w:val="20"/>
              </w:rPr>
              <w:t>Temel</w:t>
            </w:r>
            <w:r>
              <w:rPr>
                <w:spacing w:val="-9"/>
                <w:sz w:val="20"/>
              </w:rPr>
              <w:t xml:space="preserve"> </w:t>
            </w:r>
            <w:r>
              <w:rPr>
                <w:spacing w:val="-2"/>
                <w:sz w:val="20"/>
              </w:rPr>
              <w:t>ortak</w:t>
            </w:r>
          </w:p>
        </w:tc>
        <w:tc>
          <w:tcPr>
            <w:tcW w:w="1380" w:type="dxa"/>
            <w:shd w:val="clear" w:color="auto" w:fill="E2EFD9"/>
          </w:tcPr>
          <w:p w:rsidR="00474AAC" w:rsidRDefault="00B74296">
            <w:pPr>
              <w:pStyle w:val="TableParagraph"/>
              <w:spacing w:line="232" w:lineRule="exact"/>
              <w:ind w:left="110"/>
              <w:rPr>
                <w:sz w:val="20"/>
              </w:rPr>
            </w:pPr>
            <w:r>
              <w:rPr>
                <w:spacing w:val="-2"/>
                <w:sz w:val="20"/>
              </w:rPr>
              <w:t>Stratejik</w:t>
            </w:r>
          </w:p>
          <w:p w:rsidR="00474AAC" w:rsidRDefault="00B74296">
            <w:pPr>
              <w:pStyle w:val="TableParagraph"/>
              <w:spacing w:line="213" w:lineRule="exact"/>
              <w:ind w:left="110"/>
              <w:rPr>
                <w:sz w:val="20"/>
              </w:rPr>
            </w:pPr>
            <w:r>
              <w:rPr>
                <w:spacing w:val="-2"/>
                <w:sz w:val="20"/>
              </w:rPr>
              <w:t>ortak</w:t>
            </w:r>
          </w:p>
        </w:tc>
        <w:tc>
          <w:tcPr>
            <w:tcW w:w="1186" w:type="dxa"/>
            <w:shd w:val="clear" w:color="auto" w:fill="E2EFD9"/>
          </w:tcPr>
          <w:p w:rsidR="00474AAC" w:rsidRDefault="00B74296">
            <w:pPr>
              <w:pStyle w:val="TableParagraph"/>
              <w:spacing w:line="232" w:lineRule="exact"/>
              <w:ind w:left="108"/>
              <w:rPr>
                <w:sz w:val="20"/>
              </w:rPr>
            </w:pPr>
            <w:r>
              <w:rPr>
                <w:spacing w:val="-2"/>
                <w:sz w:val="20"/>
              </w:rPr>
              <w:t>Tedarikçi</w:t>
            </w:r>
          </w:p>
        </w:tc>
        <w:tc>
          <w:tcPr>
            <w:tcW w:w="899" w:type="dxa"/>
            <w:tcBorders>
              <w:right w:val="nil"/>
            </w:tcBorders>
            <w:shd w:val="clear" w:color="auto" w:fill="E2EFD9"/>
          </w:tcPr>
          <w:p w:rsidR="00474AAC" w:rsidRDefault="00B74296">
            <w:pPr>
              <w:pStyle w:val="TableParagraph"/>
              <w:spacing w:line="232" w:lineRule="exact"/>
              <w:ind w:left="107"/>
              <w:rPr>
                <w:sz w:val="20"/>
              </w:rPr>
            </w:pPr>
            <w:r>
              <w:rPr>
                <w:spacing w:val="-2"/>
                <w:sz w:val="20"/>
              </w:rPr>
              <w:t>Müşteri,</w:t>
            </w:r>
          </w:p>
          <w:p w:rsidR="00474AAC" w:rsidRDefault="00B74296">
            <w:pPr>
              <w:pStyle w:val="TableParagraph"/>
              <w:spacing w:line="213" w:lineRule="exact"/>
              <w:ind w:left="107"/>
              <w:rPr>
                <w:sz w:val="20"/>
              </w:rPr>
            </w:pPr>
            <w:r>
              <w:rPr>
                <w:spacing w:val="-2"/>
                <w:sz w:val="20"/>
              </w:rPr>
              <w:t>kitle</w:t>
            </w:r>
          </w:p>
        </w:tc>
        <w:tc>
          <w:tcPr>
            <w:tcW w:w="676" w:type="dxa"/>
            <w:tcBorders>
              <w:left w:val="nil"/>
            </w:tcBorders>
            <w:shd w:val="clear" w:color="auto" w:fill="E2EFD9"/>
          </w:tcPr>
          <w:p w:rsidR="00474AAC" w:rsidRDefault="00B74296">
            <w:pPr>
              <w:pStyle w:val="TableParagraph"/>
              <w:spacing w:line="232" w:lineRule="exact"/>
              <w:ind w:left="94"/>
              <w:rPr>
                <w:sz w:val="20"/>
              </w:rPr>
            </w:pPr>
            <w:r>
              <w:rPr>
                <w:spacing w:val="-2"/>
                <w:sz w:val="20"/>
              </w:rPr>
              <w:t>hedef</w:t>
            </w: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z w:val="20"/>
              </w:rPr>
              <w:t>Millî</w:t>
            </w:r>
            <w:r>
              <w:rPr>
                <w:b/>
                <w:spacing w:val="-8"/>
                <w:sz w:val="20"/>
              </w:rPr>
              <w:t xml:space="preserve"> </w:t>
            </w:r>
            <w:r>
              <w:rPr>
                <w:b/>
                <w:sz w:val="20"/>
              </w:rPr>
              <w:t>Eğitim</w:t>
            </w:r>
            <w:r>
              <w:rPr>
                <w:b/>
                <w:spacing w:val="-5"/>
                <w:sz w:val="20"/>
              </w:rPr>
              <w:t xml:space="preserve"> </w:t>
            </w:r>
            <w:r>
              <w:rPr>
                <w:b/>
                <w:spacing w:val="-2"/>
                <w:sz w:val="20"/>
              </w:rPr>
              <w:t>Bakanlığı</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73"/>
        </w:trPr>
        <w:tc>
          <w:tcPr>
            <w:tcW w:w="2750" w:type="dxa"/>
            <w:gridSpan w:val="2"/>
            <w:shd w:val="clear" w:color="auto" w:fill="C5E0B3"/>
          </w:tcPr>
          <w:p w:rsidR="00474AAC" w:rsidRDefault="00B74296">
            <w:pPr>
              <w:pStyle w:val="TableParagraph"/>
              <w:spacing w:line="234" w:lineRule="exact"/>
              <w:ind w:left="107"/>
              <w:rPr>
                <w:b/>
                <w:sz w:val="20"/>
              </w:rPr>
            </w:pPr>
            <w:r>
              <w:rPr>
                <w:b/>
                <w:spacing w:val="-2"/>
                <w:sz w:val="20"/>
              </w:rPr>
              <w:t>Valilik</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470"/>
        </w:trPr>
        <w:tc>
          <w:tcPr>
            <w:tcW w:w="1494" w:type="dxa"/>
            <w:tcBorders>
              <w:right w:val="nil"/>
            </w:tcBorders>
            <w:shd w:val="clear" w:color="auto" w:fill="C5E0B3"/>
          </w:tcPr>
          <w:p w:rsidR="00474AAC" w:rsidRDefault="00B74296">
            <w:pPr>
              <w:pStyle w:val="TableParagraph"/>
              <w:tabs>
                <w:tab w:val="left" w:pos="772"/>
              </w:tabs>
              <w:spacing w:line="236" w:lineRule="exact"/>
              <w:ind w:left="107" w:right="119"/>
              <w:rPr>
                <w:b/>
                <w:sz w:val="20"/>
              </w:rPr>
            </w:pPr>
            <w:r>
              <w:rPr>
                <w:b/>
                <w:spacing w:val="-2"/>
                <w:sz w:val="20"/>
              </w:rPr>
              <w:t>Milli</w:t>
            </w:r>
            <w:r>
              <w:rPr>
                <w:b/>
                <w:sz w:val="20"/>
              </w:rPr>
              <w:tab/>
            </w:r>
            <w:r>
              <w:rPr>
                <w:b/>
                <w:spacing w:val="-2"/>
                <w:sz w:val="20"/>
              </w:rPr>
              <w:t>Eğitim Çalışanları</w:t>
            </w:r>
          </w:p>
        </w:tc>
        <w:tc>
          <w:tcPr>
            <w:tcW w:w="1256" w:type="dxa"/>
            <w:tcBorders>
              <w:left w:val="nil"/>
            </w:tcBorders>
            <w:shd w:val="clear" w:color="auto" w:fill="C5E0B3"/>
          </w:tcPr>
          <w:p w:rsidR="00474AAC" w:rsidRDefault="00B74296">
            <w:pPr>
              <w:pStyle w:val="TableParagraph"/>
              <w:spacing w:line="234" w:lineRule="exact"/>
              <w:ind w:right="95"/>
              <w:jc w:val="right"/>
              <w:rPr>
                <w:b/>
                <w:sz w:val="20"/>
              </w:rPr>
            </w:pPr>
            <w:r>
              <w:rPr>
                <w:b/>
                <w:spacing w:val="-2"/>
                <w:sz w:val="20"/>
              </w:rPr>
              <w:t>Müdürlüğü</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465"/>
        </w:trPr>
        <w:tc>
          <w:tcPr>
            <w:tcW w:w="1494" w:type="dxa"/>
            <w:tcBorders>
              <w:right w:val="nil"/>
            </w:tcBorders>
            <w:shd w:val="clear" w:color="auto" w:fill="C5E0B3"/>
          </w:tcPr>
          <w:p w:rsidR="00474AAC" w:rsidRDefault="00B74296">
            <w:pPr>
              <w:pStyle w:val="TableParagraph"/>
              <w:tabs>
                <w:tab w:val="left" w:pos="1031"/>
              </w:tabs>
              <w:spacing w:line="232" w:lineRule="exact"/>
              <w:ind w:left="107" w:right="35"/>
              <w:rPr>
                <w:b/>
                <w:sz w:val="20"/>
              </w:rPr>
            </w:pPr>
            <w:r>
              <w:rPr>
                <w:b/>
                <w:spacing w:val="-4"/>
                <w:sz w:val="20"/>
              </w:rPr>
              <w:t>İlçe</w:t>
            </w:r>
            <w:r>
              <w:rPr>
                <w:b/>
                <w:sz w:val="20"/>
              </w:rPr>
              <w:tab/>
            </w:r>
            <w:r>
              <w:rPr>
                <w:b/>
                <w:spacing w:val="-2"/>
                <w:sz w:val="20"/>
              </w:rPr>
              <w:t>Milli Müdürlükleri</w:t>
            </w:r>
          </w:p>
        </w:tc>
        <w:tc>
          <w:tcPr>
            <w:tcW w:w="1256" w:type="dxa"/>
            <w:tcBorders>
              <w:left w:val="nil"/>
            </w:tcBorders>
            <w:shd w:val="clear" w:color="auto" w:fill="C5E0B3"/>
          </w:tcPr>
          <w:p w:rsidR="00474AAC" w:rsidRDefault="00B74296">
            <w:pPr>
              <w:pStyle w:val="TableParagraph"/>
              <w:spacing w:line="232" w:lineRule="exact"/>
              <w:ind w:right="96"/>
              <w:jc w:val="right"/>
              <w:rPr>
                <w:b/>
                <w:sz w:val="20"/>
              </w:rPr>
            </w:pPr>
            <w:r>
              <w:rPr>
                <w:b/>
                <w:spacing w:val="-2"/>
                <w:sz w:val="20"/>
              </w:rPr>
              <w:t>Eğitim</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z w:val="20"/>
              </w:rPr>
              <w:t>Okullar</w:t>
            </w:r>
            <w:r>
              <w:rPr>
                <w:b/>
                <w:spacing w:val="-8"/>
                <w:sz w:val="20"/>
              </w:rPr>
              <w:t xml:space="preserve"> </w:t>
            </w:r>
            <w:r>
              <w:rPr>
                <w:b/>
                <w:sz w:val="20"/>
              </w:rPr>
              <w:t>ve</w:t>
            </w:r>
            <w:r>
              <w:rPr>
                <w:b/>
                <w:spacing w:val="-5"/>
                <w:sz w:val="20"/>
              </w:rPr>
              <w:t xml:space="preserve"> </w:t>
            </w:r>
            <w:r>
              <w:rPr>
                <w:b/>
                <w:sz w:val="20"/>
              </w:rPr>
              <w:t>Bağlı</w:t>
            </w:r>
            <w:r>
              <w:rPr>
                <w:b/>
                <w:spacing w:val="-7"/>
                <w:sz w:val="20"/>
              </w:rPr>
              <w:t xml:space="preserve"> </w:t>
            </w:r>
            <w:r>
              <w:rPr>
                <w:b/>
                <w:spacing w:val="-2"/>
                <w:sz w:val="20"/>
              </w:rPr>
              <w:t>Kurumlar</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470"/>
        </w:trPr>
        <w:tc>
          <w:tcPr>
            <w:tcW w:w="1494" w:type="dxa"/>
            <w:tcBorders>
              <w:right w:val="nil"/>
            </w:tcBorders>
            <w:shd w:val="clear" w:color="auto" w:fill="C5E0B3"/>
          </w:tcPr>
          <w:p w:rsidR="00474AAC" w:rsidRDefault="00B74296">
            <w:pPr>
              <w:pStyle w:val="TableParagraph"/>
              <w:spacing w:line="236" w:lineRule="exact"/>
              <w:ind w:left="107" w:right="35"/>
              <w:rPr>
                <w:b/>
                <w:sz w:val="20"/>
              </w:rPr>
            </w:pPr>
            <w:r>
              <w:rPr>
                <w:b/>
                <w:spacing w:val="-2"/>
                <w:sz w:val="20"/>
              </w:rPr>
              <w:t>Öğretmenler Çalışanlar</w:t>
            </w:r>
          </w:p>
        </w:tc>
        <w:tc>
          <w:tcPr>
            <w:tcW w:w="1256" w:type="dxa"/>
            <w:tcBorders>
              <w:left w:val="nil"/>
            </w:tcBorders>
            <w:shd w:val="clear" w:color="auto" w:fill="C5E0B3"/>
          </w:tcPr>
          <w:p w:rsidR="00474AAC" w:rsidRDefault="00B74296">
            <w:pPr>
              <w:pStyle w:val="TableParagraph"/>
              <w:tabs>
                <w:tab w:val="left" w:pos="532"/>
              </w:tabs>
              <w:spacing w:line="234" w:lineRule="exact"/>
              <w:ind w:right="95"/>
              <w:jc w:val="right"/>
              <w:rPr>
                <w:b/>
                <w:sz w:val="20"/>
              </w:rPr>
            </w:pPr>
            <w:r>
              <w:rPr>
                <w:b/>
                <w:spacing w:val="-5"/>
                <w:sz w:val="20"/>
              </w:rPr>
              <w:t>ve</w:t>
            </w:r>
            <w:r>
              <w:rPr>
                <w:b/>
                <w:sz w:val="20"/>
              </w:rPr>
              <w:tab/>
            </w:r>
            <w:r>
              <w:rPr>
                <w:b/>
                <w:spacing w:val="-2"/>
                <w:sz w:val="20"/>
              </w:rPr>
              <w:t>Diğer</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242"/>
        </w:trPr>
        <w:tc>
          <w:tcPr>
            <w:tcW w:w="2750" w:type="dxa"/>
            <w:gridSpan w:val="2"/>
            <w:shd w:val="clear" w:color="auto" w:fill="C5E0B3"/>
          </w:tcPr>
          <w:p w:rsidR="00474AAC" w:rsidRDefault="00B74296">
            <w:pPr>
              <w:pStyle w:val="TableParagraph"/>
              <w:spacing w:line="222" w:lineRule="exact"/>
              <w:ind w:left="107"/>
              <w:rPr>
                <w:b/>
                <w:sz w:val="20"/>
              </w:rPr>
            </w:pPr>
            <w:r>
              <w:rPr>
                <w:b/>
                <w:sz w:val="20"/>
              </w:rPr>
              <w:t>Öğrenciler</w:t>
            </w:r>
            <w:r>
              <w:rPr>
                <w:b/>
                <w:spacing w:val="-9"/>
                <w:sz w:val="20"/>
              </w:rPr>
              <w:t xml:space="preserve"> </w:t>
            </w:r>
            <w:r>
              <w:rPr>
                <w:b/>
                <w:sz w:val="20"/>
              </w:rPr>
              <w:t>ve</w:t>
            </w:r>
            <w:r>
              <w:rPr>
                <w:b/>
                <w:spacing w:val="-7"/>
                <w:sz w:val="20"/>
              </w:rPr>
              <w:t xml:space="preserve"> </w:t>
            </w:r>
            <w:r>
              <w:rPr>
                <w:b/>
                <w:spacing w:val="-2"/>
                <w:sz w:val="20"/>
              </w:rPr>
              <w:t>Veliler</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2"/>
        </w:trPr>
        <w:tc>
          <w:tcPr>
            <w:tcW w:w="2750" w:type="dxa"/>
            <w:gridSpan w:val="2"/>
            <w:shd w:val="clear" w:color="auto" w:fill="C5E0B3"/>
          </w:tcPr>
          <w:p w:rsidR="00474AAC" w:rsidRDefault="00B74296">
            <w:pPr>
              <w:pStyle w:val="TableParagraph"/>
              <w:spacing w:line="222" w:lineRule="exact"/>
              <w:ind w:left="107"/>
              <w:rPr>
                <w:b/>
                <w:sz w:val="20"/>
              </w:rPr>
            </w:pPr>
            <w:r>
              <w:rPr>
                <w:b/>
                <w:sz w:val="20"/>
              </w:rPr>
              <w:t>Okul</w:t>
            </w:r>
            <w:r>
              <w:rPr>
                <w:b/>
                <w:spacing w:val="-5"/>
                <w:sz w:val="20"/>
              </w:rPr>
              <w:t xml:space="preserve"> </w:t>
            </w:r>
            <w:r>
              <w:rPr>
                <w:b/>
                <w:sz w:val="20"/>
              </w:rPr>
              <w:t>Aile</w:t>
            </w:r>
            <w:r>
              <w:rPr>
                <w:b/>
                <w:spacing w:val="-5"/>
                <w:sz w:val="20"/>
              </w:rPr>
              <w:t xml:space="preserve"> </w:t>
            </w:r>
            <w:r>
              <w:rPr>
                <w:b/>
                <w:spacing w:val="-2"/>
                <w:sz w:val="20"/>
              </w:rPr>
              <w:t>Birliği</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before="1" w:line="223" w:lineRule="exact"/>
              <w:ind w:left="107"/>
              <w:rPr>
                <w:b/>
                <w:sz w:val="20"/>
              </w:rPr>
            </w:pPr>
            <w:r>
              <w:rPr>
                <w:b/>
                <w:spacing w:val="-2"/>
                <w:sz w:val="20"/>
              </w:rPr>
              <w:t>Üniversite</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z w:val="20"/>
              </w:rPr>
              <w:t>Özel</w:t>
            </w:r>
            <w:r>
              <w:rPr>
                <w:b/>
                <w:spacing w:val="-6"/>
                <w:sz w:val="20"/>
              </w:rPr>
              <w:t xml:space="preserve"> </w:t>
            </w:r>
            <w:r>
              <w:rPr>
                <w:b/>
                <w:spacing w:val="-2"/>
                <w:sz w:val="20"/>
              </w:rPr>
              <w:t>İdare</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pacing w:val="-2"/>
                <w:sz w:val="20"/>
              </w:rPr>
              <w:t>Belediyeler</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470"/>
        </w:trPr>
        <w:tc>
          <w:tcPr>
            <w:tcW w:w="2750" w:type="dxa"/>
            <w:gridSpan w:val="2"/>
            <w:shd w:val="clear" w:color="auto" w:fill="C5E0B3"/>
          </w:tcPr>
          <w:p w:rsidR="00474AAC" w:rsidRDefault="00B74296">
            <w:pPr>
              <w:pStyle w:val="TableParagraph"/>
              <w:spacing w:line="236" w:lineRule="exact"/>
              <w:ind w:left="107"/>
              <w:rPr>
                <w:b/>
                <w:sz w:val="20"/>
              </w:rPr>
            </w:pPr>
            <w:r>
              <w:rPr>
                <w:b/>
                <w:sz w:val="20"/>
              </w:rPr>
              <w:t>Güvenlik</w:t>
            </w:r>
            <w:r>
              <w:rPr>
                <w:b/>
                <w:spacing w:val="14"/>
                <w:sz w:val="20"/>
              </w:rPr>
              <w:t xml:space="preserve"> </w:t>
            </w:r>
            <w:r>
              <w:rPr>
                <w:b/>
                <w:sz w:val="20"/>
              </w:rPr>
              <w:t>Güçleri</w:t>
            </w:r>
            <w:r>
              <w:rPr>
                <w:b/>
                <w:spacing w:val="14"/>
                <w:sz w:val="20"/>
              </w:rPr>
              <w:t xml:space="preserve"> </w:t>
            </w:r>
            <w:r>
              <w:rPr>
                <w:b/>
                <w:sz w:val="20"/>
              </w:rPr>
              <w:t xml:space="preserve">(Emniyet, </w:t>
            </w:r>
            <w:r>
              <w:rPr>
                <w:b/>
                <w:spacing w:val="-2"/>
                <w:sz w:val="20"/>
              </w:rPr>
              <w:t>Jandarma)</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465"/>
        </w:trPr>
        <w:tc>
          <w:tcPr>
            <w:tcW w:w="1494" w:type="dxa"/>
            <w:tcBorders>
              <w:right w:val="nil"/>
            </w:tcBorders>
            <w:shd w:val="clear" w:color="auto" w:fill="C5E0B3"/>
          </w:tcPr>
          <w:p w:rsidR="00474AAC" w:rsidRDefault="00B74296">
            <w:pPr>
              <w:pStyle w:val="TableParagraph"/>
              <w:spacing w:line="232" w:lineRule="exact"/>
              <w:ind w:left="107" w:right="35"/>
              <w:rPr>
                <w:b/>
                <w:sz w:val="20"/>
              </w:rPr>
            </w:pPr>
            <w:r>
              <w:rPr>
                <w:b/>
                <w:spacing w:val="-2"/>
                <w:sz w:val="20"/>
              </w:rPr>
              <w:t>Bayındırlık Müdürlüğü</w:t>
            </w:r>
          </w:p>
        </w:tc>
        <w:tc>
          <w:tcPr>
            <w:tcW w:w="1256" w:type="dxa"/>
            <w:tcBorders>
              <w:left w:val="nil"/>
            </w:tcBorders>
            <w:shd w:val="clear" w:color="auto" w:fill="C5E0B3"/>
          </w:tcPr>
          <w:p w:rsidR="00474AAC" w:rsidRDefault="00B74296">
            <w:pPr>
              <w:pStyle w:val="TableParagraph"/>
              <w:tabs>
                <w:tab w:val="left" w:pos="597"/>
              </w:tabs>
              <w:spacing w:line="232" w:lineRule="exact"/>
              <w:ind w:right="95"/>
              <w:jc w:val="right"/>
              <w:rPr>
                <w:b/>
                <w:sz w:val="20"/>
              </w:rPr>
            </w:pPr>
            <w:r>
              <w:rPr>
                <w:b/>
                <w:spacing w:val="-5"/>
                <w:sz w:val="20"/>
              </w:rPr>
              <w:t>ve</w:t>
            </w:r>
            <w:r>
              <w:rPr>
                <w:b/>
                <w:sz w:val="20"/>
              </w:rPr>
              <w:tab/>
            </w:r>
            <w:r>
              <w:rPr>
                <w:b/>
                <w:spacing w:val="-2"/>
                <w:sz w:val="20"/>
              </w:rPr>
              <w:t>İskân</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470"/>
        </w:trPr>
        <w:tc>
          <w:tcPr>
            <w:tcW w:w="1494" w:type="dxa"/>
            <w:tcBorders>
              <w:right w:val="nil"/>
            </w:tcBorders>
            <w:shd w:val="clear" w:color="auto" w:fill="C5E0B3"/>
          </w:tcPr>
          <w:p w:rsidR="00474AAC" w:rsidRDefault="00B74296">
            <w:pPr>
              <w:pStyle w:val="TableParagraph"/>
              <w:spacing w:line="236" w:lineRule="exact"/>
              <w:ind w:left="107" w:right="35"/>
              <w:rPr>
                <w:b/>
                <w:sz w:val="20"/>
              </w:rPr>
            </w:pPr>
            <w:r>
              <w:rPr>
                <w:b/>
                <w:spacing w:val="-2"/>
                <w:sz w:val="20"/>
              </w:rPr>
              <w:t>Sosyal Müdürlüğü</w:t>
            </w:r>
          </w:p>
        </w:tc>
        <w:tc>
          <w:tcPr>
            <w:tcW w:w="1256" w:type="dxa"/>
            <w:tcBorders>
              <w:left w:val="nil"/>
            </w:tcBorders>
            <w:shd w:val="clear" w:color="auto" w:fill="C5E0B3"/>
          </w:tcPr>
          <w:p w:rsidR="00474AAC" w:rsidRDefault="00B74296">
            <w:pPr>
              <w:pStyle w:val="TableParagraph"/>
              <w:spacing w:line="234" w:lineRule="exact"/>
              <w:ind w:right="95"/>
              <w:jc w:val="right"/>
              <w:rPr>
                <w:b/>
                <w:sz w:val="20"/>
              </w:rPr>
            </w:pPr>
            <w:r>
              <w:rPr>
                <w:b/>
                <w:spacing w:val="-2"/>
                <w:sz w:val="20"/>
              </w:rPr>
              <w:t>Hizmetler</w:t>
            </w:r>
          </w:p>
        </w:tc>
        <w:tc>
          <w:tcPr>
            <w:tcW w:w="1783" w:type="dxa"/>
            <w:shd w:val="clear" w:color="auto" w:fill="E2EFD9"/>
          </w:tcPr>
          <w:p w:rsidR="00474AAC" w:rsidRDefault="00474AAC">
            <w:pPr>
              <w:pStyle w:val="TableParagraph"/>
              <w:rPr>
                <w:rFonts w:ascii="Times New Roman"/>
                <w:sz w:val="18"/>
              </w:rPr>
            </w:pPr>
          </w:p>
        </w:tc>
        <w:tc>
          <w:tcPr>
            <w:tcW w:w="1973" w:type="dxa"/>
            <w:shd w:val="clear" w:color="auto" w:fill="E2EFD9"/>
          </w:tcPr>
          <w:p w:rsidR="00474AAC" w:rsidRDefault="00474AAC">
            <w:pPr>
              <w:pStyle w:val="TableParagraph"/>
              <w:rPr>
                <w:rFonts w:ascii="Times New Roman"/>
                <w:sz w:val="18"/>
              </w:rPr>
            </w:pPr>
          </w:p>
        </w:tc>
        <w:tc>
          <w:tcPr>
            <w:tcW w:w="1380" w:type="dxa"/>
            <w:shd w:val="clear" w:color="auto" w:fill="E2EFD9"/>
          </w:tcPr>
          <w:p w:rsidR="00474AAC" w:rsidRDefault="00474AAC">
            <w:pPr>
              <w:pStyle w:val="TableParagraph"/>
              <w:rPr>
                <w:rFonts w:ascii="Times New Roman"/>
                <w:sz w:val="18"/>
              </w:rPr>
            </w:pPr>
          </w:p>
        </w:tc>
        <w:tc>
          <w:tcPr>
            <w:tcW w:w="1186" w:type="dxa"/>
            <w:shd w:val="clear" w:color="auto" w:fill="E2EFD9"/>
          </w:tcPr>
          <w:p w:rsidR="00474AAC" w:rsidRDefault="00474AAC">
            <w:pPr>
              <w:pStyle w:val="TableParagraph"/>
              <w:rPr>
                <w:rFonts w:ascii="Times New Roman"/>
                <w:sz w:val="18"/>
              </w:rPr>
            </w:pPr>
          </w:p>
        </w:tc>
        <w:tc>
          <w:tcPr>
            <w:tcW w:w="1575" w:type="dxa"/>
            <w:gridSpan w:val="2"/>
            <w:shd w:val="clear" w:color="auto" w:fill="E2EFD9"/>
          </w:tcPr>
          <w:p w:rsidR="00474AAC" w:rsidRDefault="00474AAC">
            <w:pPr>
              <w:pStyle w:val="TableParagraph"/>
              <w:rPr>
                <w:rFonts w:ascii="Times New Roman"/>
                <w:sz w:val="18"/>
              </w:rPr>
            </w:pPr>
          </w:p>
        </w:tc>
      </w:tr>
      <w:tr w:rsidR="00474AAC">
        <w:trPr>
          <w:trHeight w:val="242"/>
        </w:trPr>
        <w:tc>
          <w:tcPr>
            <w:tcW w:w="2750" w:type="dxa"/>
            <w:gridSpan w:val="2"/>
            <w:shd w:val="clear" w:color="auto" w:fill="C5E0B3"/>
          </w:tcPr>
          <w:p w:rsidR="00474AAC" w:rsidRDefault="00B74296">
            <w:pPr>
              <w:pStyle w:val="TableParagraph"/>
              <w:spacing w:line="222" w:lineRule="exact"/>
              <w:ind w:left="107"/>
              <w:rPr>
                <w:b/>
                <w:sz w:val="20"/>
              </w:rPr>
            </w:pPr>
            <w:r>
              <w:rPr>
                <w:b/>
                <w:sz w:val="20"/>
              </w:rPr>
              <w:t>Gençlik</w:t>
            </w:r>
            <w:r>
              <w:rPr>
                <w:b/>
                <w:spacing w:val="-8"/>
                <w:sz w:val="20"/>
              </w:rPr>
              <w:t xml:space="preserve"> </w:t>
            </w:r>
            <w:r>
              <w:rPr>
                <w:b/>
                <w:sz w:val="20"/>
              </w:rPr>
              <w:t>ve</w:t>
            </w:r>
            <w:r>
              <w:rPr>
                <w:b/>
                <w:spacing w:val="-5"/>
                <w:sz w:val="20"/>
              </w:rPr>
              <w:t xml:space="preserve"> </w:t>
            </w:r>
            <w:r>
              <w:rPr>
                <w:b/>
                <w:sz w:val="20"/>
              </w:rPr>
              <w:t>Spor</w:t>
            </w:r>
            <w:r>
              <w:rPr>
                <w:b/>
                <w:spacing w:val="-6"/>
                <w:sz w:val="20"/>
              </w:rPr>
              <w:t xml:space="preserve"> </w:t>
            </w:r>
            <w:r>
              <w:rPr>
                <w:b/>
                <w:spacing w:val="-2"/>
                <w:sz w:val="20"/>
              </w:rPr>
              <w:t>Müdürlüğü</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pacing w:val="-2"/>
                <w:sz w:val="20"/>
              </w:rPr>
              <w:t>Muhtarlık</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2"/>
        </w:trPr>
        <w:tc>
          <w:tcPr>
            <w:tcW w:w="2750" w:type="dxa"/>
            <w:gridSpan w:val="2"/>
            <w:shd w:val="clear" w:color="auto" w:fill="C5E0B3"/>
          </w:tcPr>
          <w:p w:rsidR="00474AAC" w:rsidRDefault="00B74296">
            <w:pPr>
              <w:pStyle w:val="TableParagraph"/>
              <w:spacing w:line="222" w:lineRule="exact"/>
              <w:ind w:left="107"/>
              <w:rPr>
                <w:b/>
                <w:sz w:val="20"/>
              </w:rPr>
            </w:pPr>
            <w:r>
              <w:rPr>
                <w:b/>
                <w:sz w:val="20"/>
              </w:rPr>
              <w:t>İşveren</w:t>
            </w:r>
            <w:r>
              <w:rPr>
                <w:b/>
                <w:spacing w:val="-10"/>
                <w:sz w:val="20"/>
              </w:rPr>
              <w:t xml:space="preserve"> </w:t>
            </w:r>
            <w:r>
              <w:rPr>
                <w:b/>
                <w:spacing w:val="-2"/>
                <w:sz w:val="20"/>
              </w:rPr>
              <w:t>kuruluşlar</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before="1" w:line="223" w:lineRule="exact"/>
              <w:ind w:left="107"/>
              <w:rPr>
                <w:b/>
                <w:sz w:val="20"/>
              </w:rPr>
            </w:pPr>
            <w:r>
              <w:rPr>
                <w:b/>
                <w:sz w:val="20"/>
              </w:rPr>
              <w:t>Sivil</w:t>
            </w:r>
            <w:r>
              <w:rPr>
                <w:b/>
                <w:spacing w:val="-9"/>
                <w:sz w:val="20"/>
              </w:rPr>
              <w:t xml:space="preserve"> </w:t>
            </w:r>
            <w:r>
              <w:rPr>
                <w:b/>
                <w:sz w:val="20"/>
              </w:rPr>
              <w:t>Toplum</w:t>
            </w:r>
            <w:r>
              <w:rPr>
                <w:b/>
                <w:spacing w:val="-9"/>
                <w:sz w:val="20"/>
              </w:rPr>
              <w:t xml:space="preserve"> </w:t>
            </w:r>
            <w:r>
              <w:rPr>
                <w:b/>
                <w:spacing w:val="-2"/>
                <w:sz w:val="20"/>
              </w:rPr>
              <w:t>Kuruluşları</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r w:rsidR="00474AAC">
        <w:trPr>
          <w:trHeight w:val="244"/>
        </w:trPr>
        <w:tc>
          <w:tcPr>
            <w:tcW w:w="2750" w:type="dxa"/>
            <w:gridSpan w:val="2"/>
            <w:shd w:val="clear" w:color="auto" w:fill="C5E0B3"/>
          </w:tcPr>
          <w:p w:rsidR="00474AAC" w:rsidRDefault="00B74296">
            <w:pPr>
              <w:pStyle w:val="TableParagraph"/>
              <w:spacing w:line="224" w:lineRule="exact"/>
              <w:ind w:left="107"/>
              <w:rPr>
                <w:b/>
                <w:sz w:val="20"/>
              </w:rPr>
            </w:pPr>
            <w:r>
              <w:rPr>
                <w:b/>
                <w:sz w:val="20"/>
              </w:rPr>
              <w:t>Turizm</w:t>
            </w:r>
            <w:r>
              <w:rPr>
                <w:b/>
                <w:spacing w:val="-9"/>
                <w:sz w:val="20"/>
              </w:rPr>
              <w:t xml:space="preserve"> </w:t>
            </w:r>
            <w:r>
              <w:rPr>
                <w:b/>
                <w:sz w:val="20"/>
              </w:rPr>
              <w:t>Uygulama</w:t>
            </w:r>
            <w:r>
              <w:rPr>
                <w:b/>
                <w:spacing w:val="-8"/>
                <w:sz w:val="20"/>
              </w:rPr>
              <w:t xml:space="preserve"> </w:t>
            </w:r>
            <w:r>
              <w:rPr>
                <w:b/>
                <w:spacing w:val="-2"/>
                <w:sz w:val="20"/>
              </w:rPr>
              <w:t>otelleri</w:t>
            </w:r>
          </w:p>
        </w:tc>
        <w:tc>
          <w:tcPr>
            <w:tcW w:w="1783" w:type="dxa"/>
            <w:shd w:val="clear" w:color="auto" w:fill="E2EFD9"/>
          </w:tcPr>
          <w:p w:rsidR="00474AAC" w:rsidRDefault="00474AAC">
            <w:pPr>
              <w:pStyle w:val="TableParagraph"/>
              <w:rPr>
                <w:rFonts w:ascii="Times New Roman"/>
                <w:sz w:val="16"/>
              </w:rPr>
            </w:pPr>
          </w:p>
        </w:tc>
        <w:tc>
          <w:tcPr>
            <w:tcW w:w="1973" w:type="dxa"/>
            <w:shd w:val="clear" w:color="auto" w:fill="E2EFD9"/>
          </w:tcPr>
          <w:p w:rsidR="00474AAC" w:rsidRDefault="00474AAC">
            <w:pPr>
              <w:pStyle w:val="TableParagraph"/>
              <w:rPr>
                <w:rFonts w:ascii="Times New Roman"/>
                <w:sz w:val="16"/>
              </w:rPr>
            </w:pPr>
          </w:p>
        </w:tc>
        <w:tc>
          <w:tcPr>
            <w:tcW w:w="1380" w:type="dxa"/>
            <w:shd w:val="clear" w:color="auto" w:fill="E2EFD9"/>
          </w:tcPr>
          <w:p w:rsidR="00474AAC" w:rsidRDefault="00474AAC">
            <w:pPr>
              <w:pStyle w:val="TableParagraph"/>
              <w:rPr>
                <w:rFonts w:ascii="Times New Roman"/>
                <w:sz w:val="16"/>
              </w:rPr>
            </w:pPr>
          </w:p>
        </w:tc>
        <w:tc>
          <w:tcPr>
            <w:tcW w:w="1186" w:type="dxa"/>
            <w:shd w:val="clear" w:color="auto" w:fill="E2EFD9"/>
          </w:tcPr>
          <w:p w:rsidR="00474AAC" w:rsidRDefault="00474AAC">
            <w:pPr>
              <w:pStyle w:val="TableParagraph"/>
              <w:rPr>
                <w:rFonts w:ascii="Times New Roman"/>
                <w:sz w:val="16"/>
              </w:rPr>
            </w:pPr>
          </w:p>
        </w:tc>
        <w:tc>
          <w:tcPr>
            <w:tcW w:w="1575" w:type="dxa"/>
            <w:gridSpan w:val="2"/>
            <w:shd w:val="clear" w:color="auto" w:fill="E2EFD9"/>
          </w:tcPr>
          <w:p w:rsidR="00474AAC" w:rsidRDefault="00474AAC">
            <w:pPr>
              <w:pStyle w:val="TableParagraph"/>
              <w:rPr>
                <w:rFonts w:ascii="Times New Roman"/>
                <w:sz w:val="16"/>
              </w:rPr>
            </w:pPr>
          </w:p>
        </w:tc>
      </w:tr>
    </w:tbl>
    <w:p w:rsidR="00474AAC" w:rsidRDefault="00B74296">
      <w:pPr>
        <w:spacing w:before="5"/>
        <w:ind w:left="958"/>
        <w:rPr>
          <w:b/>
          <w:sz w:val="20"/>
        </w:rPr>
      </w:pPr>
      <w:r>
        <w:rPr>
          <w:b/>
          <w:sz w:val="20"/>
        </w:rPr>
        <w:t>Tabloda</w:t>
      </w:r>
      <w:r>
        <w:rPr>
          <w:b/>
          <w:spacing w:val="-8"/>
          <w:sz w:val="20"/>
        </w:rPr>
        <w:t xml:space="preserve"> </w:t>
      </w:r>
      <w:r>
        <w:rPr>
          <w:b/>
          <w:sz w:val="20"/>
        </w:rPr>
        <w:t>yer</w:t>
      </w:r>
      <w:r>
        <w:rPr>
          <w:b/>
          <w:spacing w:val="-8"/>
          <w:sz w:val="20"/>
        </w:rPr>
        <w:t xml:space="preserve"> </w:t>
      </w:r>
      <w:r>
        <w:rPr>
          <w:b/>
          <w:sz w:val="20"/>
        </w:rPr>
        <w:t>paydaşların</w:t>
      </w:r>
      <w:r>
        <w:rPr>
          <w:b/>
          <w:spacing w:val="-8"/>
          <w:sz w:val="20"/>
        </w:rPr>
        <w:t xml:space="preserve"> </w:t>
      </w:r>
      <w:r>
        <w:rPr>
          <w:b/>
          <w:sz w:val="20"/>
        </w:rPr>
        <w:t>listesi</w:t>
      </w:r>
      <w:r>
        <w:rPr>
          <w:b/>
          <w:spacing w:val="-6"/>
          <w:sz w:val="20"/>
        </w:rPr>
        <w:t xml:space="preserve"> </w:t>
      </w:r>
      <w:r>
        <w:rPr>
          <w:b/>
          <w:sz w:val="20"/>
        </w:rPr>
        <w:t>okul/kurumun</w:t>
      </w:r>
      <w:r>
        <w:rPr>
          <w:b/>
          <w:spacing w:val="-8"/>
          <w:sz w:val="20"/>
        </w:rPr>
        <w:t xml:space="preserve"> </w:t>
      </w:r>
      <w:r>
        <w:rPr>
          <w:b/>
          <w:sz w:val="20"/>
        </w:rPr>
        <w:t>türüne</w:t>
      </w:r>
      <w:r>
        <w:rPr>
          <w:b/>
          <w:spacing w:val="-7"/>
          <w:sz w:val="20"/>
        </w:rPr>
        <w:t xml:space="preserve"> </w:t>
      </w:r>
      <w:r>
        <w:rPr>
          <w:b/>
          <w:sz w:val="20"/>
        </w:rPr>
        <w:t>ve</w:t>
      </w:r>
      <w:r>
        <w:rPr>
          <w:b/>
          <w:spacing w:val="-5"/>
          <w:sz w:val="20"/>
        </w:rPr>
        <w:t xml:space="preserve"> </w:t>
      </w:r>
      <w:r>
        <w:rPr>
          <w:b/>
          <w:sz w:val="20"/>
        </w:rPr>
        <w:t>yapısına</w:t>
      </w:r>
      <w:r>
        <w:rPr>
          <w:b/>
          <w:spacing w:val="-8"/>
          <w:sz w:val="20"/>
        </w:rPr>
        <w:t xml:space="preserve"> </w:t>
      </w:r>
      <w:r>
        <w:rPr>
          <w:b/>
          <w:sz w:val="20"/>
        </w:rPr>
        <w:t>göre</w:t>
      </w:r>
      <w:r>
        <w:rPr>
          <w:b/>
          <w:spacing w:val="-6"/>
          <w:sz w:val="20"/>
        </w:rPr>
        <w:t xml:space="preserve"> </w:t>
      </w:r>
      <w:r>
        <w:rPr>
          <w:b/>
          <w:sz w:val="20"/>
        </w:rPr>
        <w:t>değişkenlik</w:t>
      </w:r>
      <w:r>
        <w:rPr>
          <w:b/>
          <w:spacing w:val="-7"/>
          <w:sz w:val="20"/>
        </w:rPr>
        <w:t xml:space="preserve"> </w:t>
      </w:r>
      <w:r>
        <w:rPr>
          <w:b/>
          <w:spacing w:val="-2"/>
          <w:sz w:val="20"/>
        </w:rPr>
        <w:t>gösterebilir.</w:t>
      </w:r>
    </w:p>
    <w:p w:rsidR="00474AAC" w:rsidRDefault="00B74296" w:rsidP="000B1F09">
      <w:pPr>
        <w:ind w:left="958"/>
        <w:rPr>
          <w:b/>
          <w:sz w:val="18"/>
        </w:rPr>
      </w:pPr>
      <w:r>
        <w:rPr>
          <w:rFonts w:ascii="Symbol" w:hAnsi="Symbol"/>
          <w:b/>
          <w:sz w:val="18"/>
        </w:rPr>
        <w:t></w:t>
      </w:r>
      <w:r>
        <w:rPr>
          <w:rFonts w:ascii="Times New Roman" w:hAnsi="Times New Roman"/>
          <w:spacing w:val="-4"/>
          <w:sz w:val="18"/>
        </w:rPr>
        <w:t xml:space="preserve"> </w:t>
      </w:r>
      <w:r>
        <w:rPr>
          <w:b/>
          <w:sz w:val="18"/>
        </w:rPr>
        <w:t>:</w:t>
      </w:r>
      <w:r>
        <w:rPr>
          <w:b/>
          <w:spacing w:val="-3"/>
          <w:sz w:val="18"/>
        </w:rPr>
        <w:t xml:space="preserve"> </w:t>
      </w:r>
      <w:r>
        <w:rPr>
          <w:b/>
          <w:sz w:val="18"/>
        </w:rPr>
        <w:t>Tamamı</w:t>
      </w:r>
      <w:r>
        <w:rPr>
          <w:b/>
          <w:spacing w:val="39"/>
          <w:sz w:val="18"/>
        </w:rPr>
        <w:t xml:space="preserve"> </w:t>
      </w:r>
      <w:r>
        <w:rPr>
          <w:b/>
          <w:sz w:val="18"/>
        </w:rPr>
        <w:t>O</w:t>
      </w:r>
      <w:r>
        <w:rPr>
          <w:b/>
          <w:spacing w:val="-3"/>
          <w:sz w:val="18"/>
        </w:rPr>
        <w:t xml:space="preserve"> </w:t>
      </w:r>
      <w:r>
        <w:rPr>
          <w:b/>
          <w:sz w:val="18"/>
        </w:rPr>
        <w:t>: Bir</w:t>
      </w:r>
      <w:r>
        <w:rPr>
          <w:b/>
          <w:spacing w:val="-1"/>
          <w:sz w:val="18"/>
        </w:rPr>
        <w:t xml:space="preserve"> </w:t>
      </w:r>
      <w:r>
        <w:rPr>
          <w:b/>
          <w:spacing w:val="-4"/>
          <w:sz w:val="18"/>
        </w:rPr>
        <w:t>kısmı</w:t>
      </w:r>
    </w:p>
    <w:p w:rsidR="00474AAC" w:rsidRDefault="00B74296">
      <w:pPr>
        <w:ind w:left="250"/>
        <w:rPr>
          <w:b/>
          <w:sz w:val="20"/>
        </w:rPr>
      </w:pPr>
      <w:r>
        <w:rPr>
          <w:b/>
          <w:sz w:val="20"/>
        </w:rPr>
        <w:t>EK</w:t>
      </w:r>
      <w:r>
        <w:rPr>
          <w:b/>
          <w:spacing w:val="-7"/>
          <w:sz w:val="20"/>
        </w:rPr>
        <w:t xml:space="preserve"> </w:t>
      </w:r>
      <w:r>
        <w:rPr>
          <w:b/>
          <w:sz w:val="20"/>
        </w:rPr>
        <w:t>-2</w:t>
      </w:r>
      <w:r>
        <w:rPr>
          <w:b/>
          <w:spacing w:val="-8"/>
          <w:sz w:val="20"/>
        </w:rPr>
        <w:t xml:space="preserve"> </w:t>
      </w:r>
      <w:r>
        <w:rPr>
          <w:b/>
          <w:sz w:val="20"/>
        </w:rPr>
        <w:t>Paydaş</w:t>
      </w:r>
      <w:r>
        <w:rPr>
          <w:b/>
          <w:spacing w:val="-8"/>
          <w:sz w:val="20"/>
        </w:rPr>
        <w:t xml:space="preserve"> </w:t>
      </w:r>
      <w:r>
        <w:rPr>
          <w:b/>
          <w:sz w:val="20"/>
        </w:rPr>
        <w:t>Önceliklendirme</w:t>
      </w:r>
      <w:r>
        <w:rPr>
          <w:b/>
          <w:spacing w:val="-5"/>
          <w:sz w:val="20"/>
        </w:rPr>
        <w:t xml:space="preserve"> </w:t>
      </w:r>
      <w:r>
        <w:rPr>
          <w:b/>
          <w:spacing w:val="-2"/>
          <w:sz w:val="20"/>
        </w:rPr>
        <w:t>Matrisi</w:t>
      </w:r>
    </w:p>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58"/>
        <w:gridCol w:w="655"/>
        <w:gridCol w:w="758"/>
        <w:gridCol w:w="1000"/>
        <w:gridCol w:w="2558"/>
        <w:gridCol w:w="2352"/>
      </w:tblGrid>
      <w:tr w:rsidR="00474AAC" w:rsidTr="000B1F09">
        <w:trPr>
          <w:trHeight w:val="1050"/>
        </w:trPr>
        <w:tc>
          <w:tcPr>
            <w:tcW w:w="3158" w:type="dxa"/>
            <w:shd w:val="clear" w:color="auto" w:fill="C5E0B3"/>
          </w:tcPr>
          <w:p w:rsidR="00474AAC" w:rsidRDefault="00474AAC">
            <w:pPr>
              <w:pStyle w:val="TableParagraph"/>
              <w:rPr>
                <w:b/>
                <w:sz w:val="20"/>
              </w:rPr>
            </w:pPr>
          </w:p>
          <w:p w:rsidR="00474AAC" w:rsidRDefault="00474AAC">
            <w:pPr>
              <w:pStyle w:val="TableParagraph"/>
              <w:spacing w:before="152"/>
              <w:rPr>
                <w:b/>
                <w:sz w:val="20"/>
              </w:rPr>
            </w:pPr>
          </w:p>
          <w:p w:rsidR="00474AAC" w:rsidRDefault="00B74296">
            <w:pPr>
              <w:pStyle w:val="TableParagraph"/>
              <w:ind w:left="107"/>
              <w:rPr>
                <w:b/>
                <w:sz w:val="20"/>
              </w:rPr>
            </w:pPr>
            <w:r>
              <w:rPr>
                <w:b/>
                <w:spacing w:val="-2"/>
                <w:sz w:val="20"/>
              </w:rPr>
              <w:t>Paydaş</w:t>
            </w:r>
          </w:p>
        </w:tc>
        <w:tc>
          <w:tcPr>
            <w:tcW w:w="655" w:type="dxa"/>
            <w:shd w:val="clear" w:color="auto" w:fill="C5E0B3"/>
            <w:textDirection w:val="btLr"/>
          </w:tcPr>
          <w:p w:rsidR="00474AAC" w:rsidRDefault="00B74296">
            <w:pPr>
              <w:pStyle w:val="TableParagraph"/>
              <w:spacing w:before="110"/>
              <w:ind w:left="112"/>
              <w:rPr>
                <w:b/>
                <w:sz w:val="20"/>
              </w:rPr>
            </w:pPr>
            <w:r>
              <w:rPr>
                <w:b/>
                <w:sz w:val="20"/>
              </w:rPr>
              <w:t>İç</w:t>
            </w:r>
            <w:r>
              <w:rPr>
                <w:b/>
                <w:spacing w:val="-4"/>
                <w:sz w:val="20"/>
              </w:rPr>
              <w:t xml:space="preserve"> </w:t>
            </w:r>
            <w:r>
              <w:rPr>
                <w:b/>
                <w:spacing w:val="-2"/>
                <w:sz w:val="20"/>
              </w:rPr>
              <w:t>Paydaş</w:t>
            </w:r>
          </w:p>
        </w:tc>
        <w:tc>
          <w:tcPr>
            <w:tcW w:w="758" w:type="dxa"/>
            <w:shd w:val="clear" w:color="auto" w:fill="C5E0B3"/>
            <w:textDirection w:val="btLr"/>
          </w:tcPr>
          <w:p w:rsidR="00474AAC" w:rsidRDefault="00B74296">
            <w:pPr>
              <w:pStyle w:val="TableParagraph"/>
              <w:spacing w:before="110"/>
              <w:ind w:left="112"/>
              <w:rPr>
                <w:b/>
                <w:sz w:val="20"/>
              </w:rPr>
            </w:pPr>
            <w:r>
              <w:rPr>
                <w:b/>
                <w:sz w:val="20"/>
              </w:rPr>
              <w:t>Dış</w:t>
            </w:r>
            <w:r>
              <w:rPr>
                <w:b/>
                <w:spacing w:val="-5"/>
                <w:sz w:val="20"/>
              </w:rPr>
              <w:t xml:space="preserve"> </w:t>
            </w:r>
            <w:r>
              <w:rPr>
                <w:b/>
                <w:spacing w:val="-2"/>
                <w:sz w:val="20"/>
              </w:rPr>
              <w:t>Paydaş</w:t>
            </w:r>
          </w:p>
        </w:tc>
        <w:tc>
          <w:tcPr>
            <w:tcW w:w="1000" w:type="dxa"/>
            <w:shd w:val="clear" w:color="auto" w:fill="C5E0B3"/>
            <w:textDirection w:val="btLr"/>
          </w:tcPr>
          <w:p w:rsidR="00474AAC" w:rsidRDefault="00B74296">
            <w:pPr>
              <w:pStyle w:val="TableParagraph"/>
              <w:spacing w:before="110" w:line="244" w:lineRule="auto"/>
              <w:ind w:left="112"/>
              <w:rPr>
                <w:b/>
                <w:sz w:val="20"/>
              </w:rPr>
            </w:pPr>
            <w:r>
              <w:rPr>
                <w:b/>
                <w:spacing w:val="-2"/>
                <w:sz w:val="20"/>
              </w:rPr>
              <w:t>Yararlanıcı (Müşteri)</w:t>
            </w:r>
          </w:p>
        </w:tc>
        <w:tc>
          <w:tcPr>
            <w:tcW w:w="2558" w:type="dxa"/>
            <w:shd w:val="clear" w:color="auto" w:fill="C5E0B3"/>
            <w:textDirection w:val="btLr"/>
          </w:tcPr>
          <w:p w:rsidR="00474AAC" w:rsidRDefault="00B74296">
            <w:pPr>
              <w:pStyle w:val="TableParagraph"/>
              <w:spacing w:before="111" w:line="247" w:lineRule="auto"/>
              <w:ind w:left="112" w:right="612"/>
              <w:rPr>
                <w:b/>
                <w:sz w:val="20"/>
              </w:rPr>
            </w:pPr>
            <w:r>
              <w:rPr>
                <w:b/>
                <w:spacing w:val="-4"/>
                <w:sz w:val="20"/>
              </w:rPr>
              <w:t>Neden</w:t>
            </w:r>
            <w:r>
              <w:rPr>
                <w:b/>
                <w:spacing w:val="-2"/>
                <w:sz w:val="20"/>
              </w:rPr>
              <w:t xml:space="preserve"> Paydaş?</w:t>
            </w:r>
          </w:p>
        </w:tc>
        <w:tc>
          <w:tcPr>
            <w:tcW w:w="2352" w:type="dxa"/>
            <w:shd w:val="clear" w:color="auto" w:fill="C5E0B3"/>
            <w:textDirection w:val="btLr"/>
          </w:tcPr>
          <w:p w:rsidR="00474AAC" w:rsidRDefault="00B74296">
            <w:pPr>
              <w:pStyle w:val="TableParagraph"/>
              <w:spacing w:before="112"/>
              <w:ind w:left="112"/>
              <w:rPr>
                <w:b/>
                <w:sz w:val="20"/>
              </w:rPr>
            </w:pPr>
            <w:r>
              <w:rPr>
                <w:b/>
                <w:spacing w:val="-2"/>
                <w:sz w:val="20"/>
              </w:rPr>
              <w:t>Önceliği</w:t>
            </w:r>
          </w:p>
        </w:tc>
      </w:tr>
      <w:tr w:rsidR="00474AAC">
        <w:trPr>
          <w:trHeight w:val="470"/>
        </w:trPr>
        <w:tc>
          <w:tcPr>
            <w:tcW w:w="3158" w:type="dxa"/>
            <w:shd w:val="clear" w:color="auto" w:fill="C5E0B3"/>
          </w:tcPr>
          <w:p w:rsidR="00474AAC" w:rsidRDefault="00B74296">
            <w:pPr>
              <w:pStyle w:val="TableParagraph"/>
              <w:spacing w:line="234" w:lineRule="exact"/>
              <w:ind w:left="107"/>
              <w:rPr>
                <w:sz w:val="20"/>
              </w:rPr>
            </w:pPr>
            <w:r>
              <w:rPr>
                <w:spacing w:val="-5"/>
                <w:sz w:val="20"/>
              </w:rPr>
              <w:t>MEB</w:t>
            </w:r>
          </w:p>
        </w:tc>
        <w:tc>
          <w:tcPr>
            <w:tcW w:w="655" w:type="dxa"/>
            <w:shd w:val="clear" w:color="auto" w:fill="E2EFD9"/>
          </w:tcPr>
          <w:p w:rsidR="00474AAC" w:rsidRDefault="00474AAC">
            <w:pPr>
              <w:pStyle w:val="TableParagraph"/>
              <w:rPr>
                <w:rFonts w:ascii="Times New Roman"/>
                <w:sz w:val="18"/>
              </w:rPr>
            </w:pPr>
          </w:p>
        </w:tc>
        <w:tc>
          <w:tcPr>
            <w:tcW w:w="758" w:type="dxa"/>
            <w:shd w:val="clear" w:color="auto" w:fill="E2EFD9"/>
          </w:tcPr>
          <w:p w:rsidR="00474AAC" w:rsidRDefault="00B74296">
            <w:pPr>
              <w:pStyle w:val="TableParagraph"/>
              <w:spacing w:before="113"/>
              <w:ind w:left="108"/>
              <w:rPr>
                <w:rFonts w:ascii="Symbol" w:hAnsi="Symbol"/>
                <w:sz w:val="20"/>
              </w:rPr>
            </w:pPr>
            <w:r>
              <w:rPr>
                <w:rFonts w:ascii="Symbol" w:hAnsi="Symbol"/>
                <w:spacing w:val="-10"/>
                <w:sz w:val="20"/>
              </w:rPr>
              <w:t></w:t>
            </w:r>
          </w:p>
        </w:tc>
        <w:tc>
          <w:tcPr>
            <w:tcW w:w="1000" w:type="dxa"/>
            <w:shd w:val="clear" w:color="auto" w:fill="E2EFD9"/>
          </w:tcPr>
          <w:p w:rsidR="00474AAC" w:rsidRDefault="00474AAC">
            <w:pPr>
              <w:pStyle w:val="TableParagraph"/>
              <w:rPr>
                <w:rFonts w:ascii="Times New Roman"/>
                <w:sz w:val="18"/>
              </w:rPr>
            </w:pPr>
          </w:p>
        </w:tc>
        <w:tc>
          <w:tcPr>
            <w:tcW w:w="2558" w:type="dxa"/>
            <w:shd w:val="clear" w:color="auto" w:fill="E2EFD9"/>
          </w:tcPr>
          <w:p w:rsidR="00474AAC" w:rsidRDefault="00B74296">
            <w:pPr>
              <w:pStyle w:val="TableParagraph"/>
              <w:spacing w:line="236" w:lineRule="exact"/>
              <w:ind w:left="109"/>
              <w:rPr>
                <w:sz w:val="20"/>
              </w:rPr>
            </w:pPr>
            <w:r>
              <w:rPr>
                <w:sz w:val="20"/>
              </w:rPr>
              <w:t>Bağlı</w:t>
            </w:r>
            <w:r>
              <w:rPr>
                <w:spacing w:val="40"/>
                <w:sz w:val="20"/>
              </w:rPr>
              <w:t xml:space="preserve"> </w:t>
            </w:r>
            <w:r>
              <w:rPr>
                <w:sz w:val="20"/>
              </w:rPr>
              <w:t>olduğumuz</w:t>
            </w:r>
            <w:r>
              <w:rPr>
                <w:spacing w:val="66"/>
                <w:sz w:val="20"/>
              </w:rPr>
              <w:t xml:space="preserve"> </w:t>
            </w:r>
            <w:r>
              <w:rPr>
                <w:sz w:val="20"/>
              </w:rPr>
              <w:t xml:space="preserve">merkezi </w:t>
            </w:r>
            <w:r>
              <w:rPr>
                <w:spacing w:val="-2"/>
                <w:sz w:val="20"/>
              </w:rPr>
              <w:t>idare</w:t>
            </w:r>
          </w:p>
        </w:tc>
        <w:tc>
          <w:tcPr>
            <w:tcW w:w="2352" w:type="dxa"/>
            <w:shd w:val="clear" w:color="auto" w:fill="E2EFD9"/>
          </w:tcPr>
          <w:p w:rsidR="00474AAC" w:rsidRDefault="00B74296">
            <w:pPr>
              <w:pStyle w:val="TableParagraph"/>
              <w:spacing w:before="117"/>
              <w:ind w:left="14" w:right="1"/>
              <w:jc w:val="center"/>
              <w:rPr>
                <w:sz w:val="20"/>
              </w:rPr>
            </w:pPr>
            <w:r>
              <w:rPr>
                <w:spacing w:val="-10"/>
                <w:sz w:val="20"/>
              </w:rPr>
              <w:t>1</w:t>
            </w:r>
          </w:p>
        </w:tc>
      </w:tr>
      <w:tr w:rsidR="00474AAC">
        <w:trPr>
          <w:trHeight w:val="465"/>
        </w:trPr>
        <w:tc>
          <w:tcPr>
            <w:tcW w:w="3158" w:type="dxa"/>
            <w:shd w:val="clear" w:color="auto" w:fill="C5E0B3"/>
          </w:tcPr>
          <w:p w:rsidR="00474AAC" w:rsidRDefault="00B74296">
            <w:pPr>
              <w:pStyle w:val="TableParagraph"/>
              <w:spacing w:line="232" w:lineRule="exact"/>
              <w:ind w:left="107"/>
              <w:rPr>
                <w:sz w:val="20"/>
              </w:rPr>
            </w:pPr>
            <w:r>
              <w:rPr>
                <w:spacing w:val="-2"/>
                <w:sz w:val="20"/>
              </w:rPr>
              <w:t>Öğrenciler</w:t>
            </w:r>
          </w:p>
        </w:tc>
        <w:tc>
          <w:tcPr>
            <w:tcW w:w="655" w:type="dxa"/>
            <w:shd w:val="clear" w:color="auto" w:fill="E2EFD9"/>
          </w:tcPr>
          <w:p w:rsidR="00474AAC" w:rsidRDefault="00474AAC">
            <w:pPr>
              <w:pStyle w:val="TableParagraph"/>
              <w:rPr>
                <w:rFonts w:ascii="Times New Roman"/>
                <w:sz w:val="18"/>
              </w:rPr>
            </w:pPr>
          </w:p>
        </w:tc>
        <w:tc>
          <w:tcPr>
            <w:tcW w:w="758" w:type="dxa"/>
            <w:shd w:val="clear" w:color="auto" w:fill="E2EFD9"/>
          </w:tcPr>
          <w:p w:rsidR="00474AAC" w:rsidRDefault="00474AAC">
            <w:pPr>
              <w:pStyle w:val="TableParagraph"/>
              <w:rPr>
                <w:rFonts w:ascii="Times New Roman"/>
                <w:sz w:val="18"/>
              </w:rPr>
            </w:pPr>
          </w:p>
        </w:tc>
        <w:tc>
          <w:tcPr>
            <w:tcW w:w="1000" w:type="dxa"/>
            <w:shd w:val="clear" w:color="auto" w:fill="E2EFD9"/>
          </w:tcPr>
          <w:p w:rsidR="00474AAC" w:rsidRDefault="00B74296">
            <w:pPr>
              <w:pStyle w:val="TableParagraph"/>
              <w:spacing w:before="111"/>
              <w:ind w:left="108"/>
              <w:rPr>
                <w:rFonts w:ascii="Symbol" w:hAnsi="Symbol"/>
                <w:sz w:val="20"/>
              </w:rPr>
            </w:pPr>
            <w:r>
              <w:rPr>
                <w:rFonts w:ascii="Symbol" w:hAnsi="Symbol"/>
                <w:spacing w:val="-10"/>
                <w:sz w:val="20"/>
              </w:rPr>
              <w:t></w:t>
            </w:r>
          </w:p>
        </w:tc>
        <w:tc>
          <w:tcPr>
            <w:tcW w:w="2558" w:type="dxa"/>
            <w:shd w:val="clear" w:color="auto" w:fill="E2EFD9"/>
          </w:tcPr>
          <w:p w:rsidR="00474AAC" w:rsidRDefault="00B74296">
            <w:pPr>
              <w:pStyle w:val="TableParagraph"/>
              <w:spacing w:line="232" w:lineRule="exact"/>
              <w:ind w:left="109"/>
              <w:rPr>
                <w:sz w:val="20"/>
              </w:rPr>
            </w:pPr>
            <w:r>
              <w:rPr>
                <w:spacing w:val="-2"/>
                <w:sz w:val="20"/>
              </w:rPr>
              <w:t>Hizmetlerimizden</w:t>
            </w:r>
          </w:p>
          <w:p w:rsidR="00474AAC" w:rsidRDefault="00B74296">
            <w:pPr>
              <w:pStyle w:val="TableParagraph"/>
              <w:spacing w:line="213" w:lineRule="exact"/>
              <w:ind w:left="109"/>
              <w:rPr>
                <w:sz w:val="20"/>
              </w:rPr>
            </w:pPr>
            <w:r>
              <w:rPr>
                <w:spacing w:val="-2"/>
                <w:sz w:val="20"/>
              </w:rPr>
              <w:t>yaralandıkları</w:t>
            </w:r>
            <w:r>
              <w:rPr>
                <w:spacing w:val="16"/>
                <w:sz w:val="20"/>
              </w:rPr>
              <w:t xml:space="preserve"> </w:t>
            </w:r>
            <w:r>
              <w:rPr>
                <w:spacing w:val="-4"/>
                <w:sz w:val="20"/>
              </w:rPr>
              <w:t>için</w:t>
            </w:r>
          </w:p>
        </w:tc>
        <w:tc>
          <w:tcPr>
            <w:tcW w:w="2352" w:type="dxa"/>
            <w:shd w:val="clear" w:color="auto" w:fill="E2EFD9"/>
          </w:tcPr>
          <w:p w:rsidR="00474AAC" w:rsidRDefault="00B74296">
            <w:pPr>
              <w:pStyle w:val="TableParagraph"/>
              <w:spacing w:before="115"/>
              <w:ind w:left="14" w:right="1"/>
              <w:jc w:val="center"/>
              <w:rPr>
                <w:sz w:val="20"/>
              </w:rPr>
            </w:pPr>
            <w:r>
              <w:rPr>
                <w:spacing w:val="-10"/>
                <w:sz w:val="20"/>
              </w:rPr>
              <w:t>1</w:t>
            </w:r>
          </w:p>
        </w:tc>
      </w:tr>
      <w:tr w:rsidR="00474AAC">
        <w:trPr>
          <w:trHeight w:val="350"/>
        </w:trPr>
        <w:tc>
          <w:tcPr>
            <w:tcW w:w="3158" w:type="dxa"/>
            <w:shd w:val="clear" w:color="auto" w:fill="C5E0B3"/>
          </w:tcPr>
          <w:p w:rsidR="00474AAC" w:rsidRDefault="00B74296">
            <w:pPr>
              <w:pStyle w:val="TableParagraph"/>
              <w:spacing w:line="234" w:lineRule="exact"/>
              <w:ind w:left="107"/>
              <w:rPr>
                <w:sz w:val="20"/>
              </w:rPr>
            </w:pPr>
            <w:r>
              <w:rPr>
                <w:sz w:val="20"/>
              </w:rPr>
              <w:t>Özel</w:t>
            </w:r>
            <w:r>
              <w:rPr>
                <w:spacing w:val="-7"/>
                <w:sz w:val="20"/>
              </w:rPr>
              <w:t xml:space="preserve"> </w:t>
            </w:r>
            <w:r>
              <w:rPr>
                <w:spacing w:val="-2"/>
                <w:sz w:val="20"/>
              </w:rPr>
              <w:t>İdare</w:t>
            </w:r>
          </w:p>
        </w:tc>
        <w:tc>
          <w:tcPr>
            <w:tcW w:w="655" w:type="dxa"/>
            <w:shd w:val="clear" w:color="auto" w:fill="E2EFD9"/>
          </w:tcPr>
          <w:p w:rsidR="00474AAC" w:rsidRDefault="00474AAC">
            <w:pPr>
              <w:pStyle w:val="TableParagraph"/>
              <w:rPr>
                <w:rFonts w:ascii="Times New Roman"/>
                <w:sz w:val="18"/>
              </w:rPr>
            </w:pPr>
          </w:p>
        </w:tc>
        <w:tc>
          <w:tcPr>
            <w:tcW w:w="758" w:type="dxa"/>
            <w:shd w:val="clear" w:color="auto" w:fill="E2EFD9"/>
          </w:tcPr>
          <w:p w:rsidR="00474AAC" w:rsidRDefault="00B74296">
            <w:pPr>
              <w:pStyle w:val="TableParagraph"/>
              <w:spacing w:before="53"/>
              <w:ind w:left="108"/>
              <w:rPr>
                <w:rFonts w:ascii="Symbol" w:hAnsi="Symbol"/>
                <w:sz w:val="20"/>
              </w:rPr>
            </w:pPr>
            <w:r>
              <w:rPr>
                <w:rFonts w:ascii="Symbol" w:hAnsi="Symbol"/>
                <w:spacing w:val="-10"/>
                <w:sz w:val="20"/>
              </w:rPr>
              <w:t></w:t>
            </w:r>
          </w:p>
        </w:tc>
        <w:tc>
          <w:tcPr>
            <w:tcW w:w="1000" w:type="dxa"/>
            <w:shd w:val="clear" w:color="auto" w:fill="E2EFD9"/>
          </w:tcPr>
          <w:p w:rsidR="00474AAC" w:rsidRDefault="00474AAC">
            <w:pPr>
              <w:pStyle w:val="TableParagraph"/>
              <w:rPr>
                <w:rFonts w:ascii="Times New Roman"/>
                <w:sz w:val="18"/>
              </w:rPr>
            </w:pPr>
          </w:p>
        </w:tc>
        <w:tc>
          <w:tcPr>
            <w:tcW w:w="2558" w:type="dxa"/>
            <w:shd w:val="clear" w:color="auto" w:fill="E2EFD9"/>
          </w:tcPr>
          <w:p w:rsidR="00474AAC" w:rsidRDefault="00B74296">
            <w:pPr>
              <w:pStyle w:val="TableParagraph"/>
              <w:spacing w:before="57"/>
              <w:ind w:left="109"/>
              <w:rPr>
                <w:sz w:val="20"/>
              </w:rPr>
            </w:pPr>
            <w:r>
              <w:rPr>
                <w:sz w:val="20"/>
              </w:rPr>
              <w:t>Tedarikçi</w:t>
            </w:r>
            <w:r>
              <w:rPr>
                <w:spacing w:val="-8"/>
                <w:sz w:val="20"/>
              </w:rPr>
              <w:t xml:space="preserve"> </w:t>
            </w:r>
            <w:r>
              <w:rPr>
                <w:sz w:val="20"/>
              </w:rPr>
              <w:t>mahalli</w:t>
            </w:r>
            <w:r>
              <w:rPr>
                <w:spacing w:val="-8"/>
                <w:sz w:val="20"/>
              </w:rPr>
              <w:t xml:space="preserve"> </w:t>
            </w:r>
            <w:r>
              <w:rPr>
                <w:spacing w:val="-4"/>
                <w:sz w:val="20"/>
              </w:rPr>
              <w:t>idare</w:t>
            </w:r>
          </w:p>
        </w:tc>
        <w:tc>
          <w:tcPr>
            <w:tcW w:w="2352" w:type="dxa"/>
            <w:shd w:val="clear" w:color="auto" w:fill="E2EFD9"/>
          </w:tcPr>
          <w:p w:rsidR="00474AAC" w:rsidRDefault="00B74296">
            <w:pPr>
              <w:pStyle w:val="TableParagraph"/>
              <w:spacing w:before="57"/>
              <w:ind w:left="14" w:right="1"/>
              <w:jc w:val="center"/>
              <w:rPr>
                <w:sz w:val="20"/>
              </w:rPr>
            </w:pPr>
            <w:r>
              <w:rPr>
                <w:spacing w:val="-10"/>
                <w:sz w:val="20"/>
              </w:rPr>
              <w:t>1</w:t>
            </w:r>
          </w:p>
        </w:tc>
      </w:tr>
      <w:tr w:rsidR="00474AAC">
        <w:trPr>
          <w:trHeight w:val="702"/>
        </w:trPr>
        <w:tc>
          <w:tcPr>
            <w:tcW w:w="3158" w:type="dxa"/>
            <w:shd w:val="clear" w:color="auto" w:fill="C5E0B3"/>
          </w:tcPr>
          <w:p w:rsidR="00474AAC" w:rsidRDefault="00B74296">
            <w:pPr>
              <w:pStyle w:val="TableParagraph"/>
              <w:spacing w:line="234" w:lineRule="exact"/>
              <w:ind w:left="107"/>
              <w:rPr>
                <w:sz w:val="20"/>
              </w:rPr>
            </w:pPr>
            <w:r>
              <w:rPr>
                <w:spacing w:val="-5"/>
                <w:sz w:val="20"/>
              </w:rPr>
              <w:t>STK</w:t>
            </w:r>
          </w:p>
        </w:tc>
        <w:tc>
          <w:tcPr>
            <w:tcW w:w="655" w:type="dxa"/>
            <w:shd w:val="clear" w:color="auto" w:fill="E2EFD9"/>
          </w:tcPr>
          <w:p w:rsidR="00474AAC" w:rsidRDefault="00474AAC">
            <w:pPr>
              <w:pStyle w:val="TableParagraph"/>
              <w:rPr>
                <w:rFonts w:ascii="Times New Roman"/>
                <w:sz w:val="18"/>
              </w:rPr>
            </w:pPr>
          </w:p>
        </w:tc>
        <w:tc>
          <w:tcPr>
            <w:tcW w:w="758" w:type="dxa"/>
            <w:shd w:val="clear" w:color="auto" w:fill="E2EFD9"/>
          </w:tcPr>
          <w:p w:rsidR="00474AAC" w:rsidRDefault="00474AAC">
            <w:pPr>
              <w:pStyle w:val="TableParagraph"/>
              <w:rPr>
                <w:b/>
                <w:sz w:val="20"/>
              </w:rPr>
            </w:pPr>
          </w:p>
          <w:p w:rsidR="00474AAC" w:rsidRDefault="00B74296">
            <w:pPr>
              <w:pStyle w:val="TableParagraph"/>
              <w:ind w:left="108"/>
              <w:rPr>
                <w:sz w:val="20"/>
              </w:rPr>
            </w:pPr>
            <w:r>
              <w:rPr>
                <w:spacing w:val="-10"/>
                <w:sz w:val="20"/>
              </w:rPr>
              <w:t>O</w:t>
            </w:r>
          </w:p>
        </w:tc>
        <w:tc>
          <w:tcPr>
            <w:tcW w:w="1000" w:type="dxa"/>
            <w:shd w:val="clear" w:color="auto" w:fill="E2EFD9"/>
          </w:tcPr>
          <w:p w:rsidR="00474AAC" w:rsidRDefault="00474AAC">
            <w:pPr>
              <w:pStyle w:val="TableParagraph"/>
              <w:rPr>
                <w:rFonts w:ascii="Times New Roman"/>
                <w:sz w:val="18"/>
              </w:rPr>
            </w:pPr>
          </w:p>
        </w:tc>
        <w:tc>
          <w:tcPr>
            <w:tcW w:w="2558" w:type="dxa"/>
            <w:shd w:val="clear" w:color="auto" w:fill="E2EFD9"/>
          </w:tcPr>
          <w:p w:rsidR="00474AAC" w:rsidRDefault="00B74296">
            <w:pPr>
              <w:pStyle w:val="TableParagraph"/>
              <w:tabs>
                <w:tab w:val="left" w:pos="831"/>
                <w:tab w:val="left" w:pos="1273"/>
              </w:tabs>
              <w:spacing w:line="234" w:lineRule="exact"/>
              <w:ind w:left="109"/>
              <w:rPr>
                <w:sz w:val="20"/>
              </w:rPr>
            </w:pPr>
            <w:r>
              <w:rPr>
                <w:spacing w:val="-4"/>
                <w:sz w:val="20"/>
              </w:rPr>
              <w:t>Amaç</w:t>
            </w:r>
            <w:r>
              <w:rPr>
                <w:sz w:val="20"/>
              </w:rPr>
              <w:tab/>
            </w:r>
            <w:r>
              <w:rPr>
                <w:spacing w:val="-5"/>
                <w:sz w:val="20"/>
              </w:rPr>
              <w:t>ve</w:t>
            </w:r>
            <w:r w:rsidR="000B1F09">
              <w:rPr>
                <w:sz w:val="20"/>
              </w:rPr>
              <w:t xml:space="preserve"> </w:t>
            </w:r>
            <w:r>
              <w:rPr>
                <w:spacing w:val="-2"/>
                <w:sz w:val="20"/>
              </w:rPr>
              <w:t>hedeflerimize</w:t>
            </w:r>
          </w:p>
          <w:p w:rsidR="00474AAC" w:rsidRDefault="000B1F09">
            <w:pPr>
              <w:pStyle w:val="TableParagraph"/>
              <w:tabs>
                <w:tab w:val="left" w:pos="1314"/>
                <w:tab w:val="left" w:pos="1940"/>
              </w:tabs>
              <w:spacing w:line="232" w:lineRule="exact"/>
              <w:ind w:left="109" w:right="96"/>
              <w:rPr>
                <w:sz w:val="20"/>
              </w:rPr>
            </w:pPr>
            <w:r>
              <w:rPr>
                <w:spacing w:val="-2"/>
                <w:sz w:val="20"/>
              </w:rPr>
              <w:t>U</w:t>
            </w:r>
            <w:r w:rsidR="00B74296">
              <w:rPr>
                <w:spacing w:val="-2"/>
                <w:sz w:val="20"/>
              </w:rPr>
              <w:t>laşmak</w:t>
            </w:r>
            <w:r>
              <w:rPr>
                <w:sz w:val="20"/>
              </w:rPr>
              <w:t xml:space="preserve"> </w:t>
            </w:r>
            <w:r w:rsidR="00B74296">
              <w:rPr>
                <w:spacing w:val="-6"/>
                <w:sz w:val="20"/>
              </w:rPr>
              <w:t>iş</w:t>
            </w:r>
            <w:r>
              <w:rPr>
                <w:sz w:val="20"/>
              </w:rPr>
              <w:t xml:space="preserve"> </w:t>
            </w:r>
            <w:r w:rsidR="00B74296">
              <w:rPr>
                <w:spacing w:val="-2"/>
                <w:sz w:val="20"/>
              </w:rPr>
              <w:t xml:space="preserve">birliği </w:t>
            </w:r>
            <w:r w:rsidR="00B74296">
              <w:rPr>
                <w:sz w:val="20"/>
              </w:rPr>
              <w:t>yapacağımız kurumlar</w:t>
            </w:r>
          </w:p>
        </w:tc>
        <w:tc>
          <w:tcPr>
            <w:tcW w:w="2352" w:type="dxa"/>
            <w:shd w:val="clear" w:color="auto" w:fill="E2EFD9"/>
          </w:tcPr>
          <w:p w:rsidR="00474AAC" w:rsidRDefault="00474AAC">
            <w:pPr>
              <w:pStyle w:val="TableParagraph"/>
              <w:rPr>
                <w:b/>
                <w:sz w:val="20"/>
              </w:rPr>
            </w:pPr>
          </w:p>
          <w:p w:rsidR="00474AAC" w:rsidRDefault="00B74296">
            <w:pPr>
              <w:pStyle w:val="TableParagraph"/>
              <w:ind w:left="14"/>
              <w:jc w:val="center"/>
              <w:rPr>
                <w:sz w:val="20"/>
              </w:rPr>
            </w:pPr>
            <w:r>
              <w:rPr>
                <w:spacing w:val="-5"/>
                <w:sz w:val="20"/>
              </w:rPr>
              <w:t>..</w:t>
            </w:r>
          </w:p>
        </w:tc>
      </w:tr>
    </w:tbl>
    <w:p w:rsidR="00474AAC" w:rsidRDefault="00474AAC">
      <w:pPr>
        <w:jc w:val="center"/>
        <w:rPr>
          <w:sz w:val="20"/>
        </w:rPr>
        <w:sectPr w:rsidR="00474AAC">
          <w:pgSz w:w="11910" w:h="16840"/>
          <w:pgMar w:top="1320" w:right="400" w:bottom="1280" w:left="460" w:header="0" w:footer="1097" w:gutter="0"/>
          <w:cols w:space="708"/>
        </w:sectPr>
      </w:pPr>
    </w:p>
    <w:p w:rsidR="00474AAC" w:rsidRDefault="00474AAC">
      <w:pPr>
        <w:pStyle w:val="GvdeMetni"/>
        <w:spacing w:before="3"/>
      </w:pPr>
    </w:p>
    <w:p w:rsidR="00474AAC" w:rsidRDefault="00B74296">
      <w:pPr>
        <w:ind w:left="958"/>
        <w:jc w:val="both"/>
        <w:rPr>
          <w:b/>
          <w:sz w:val="20"/>
        </w:rPr>
      </w:pPr>
      <w:r>
        <w:rPr>
          <w:b/>
          <w:sz w:val="20"/>
        </w:rPr>
        <w:t>Ek-3</w:t>
      </w:r>
      <w:r>
        <w:rPr>
          <w:b/>
          <w:spacing w:val="-9"/>
          <w:sz w:val="20"/>
        </w:rPr>
        <w:t xml:space="preserve"> </w:t>
      </w:r>
      <w:r>
        <w:rPr>
          <w:b/>
          <w:sz w:val="20"/>
        </w:rPr>
        <w:t>Yararlanıcı</w:t>
      </w:r>
      <w:r>
        <w:rPr>
          <w:b/>
          <w:spacing w:val="-9"/>
          <w:sz w:val="20"/>
        </w:rPr>
        <w:t xml:space="preserve"> </w:t>
      </w:r>
      <w:r>
        <w:rPr>
          <w:b/>
          <w:sz w:val="20"/>
        </w:rPr>
        <w:t>Ürün/Hizmet</w:t>
      </w:r>
      <w:r>
        <w:rPr>
          <w:b/>
          <w:spacing w:val="-10"/>
          <w:sz w:val="20"/>
        </w:rPr>
        <w:t xml:space="preserve"> </w:t>
      </w:r>
      <w:r>
        <w:rPr>
          <w:b/>
          <w:spacing w:val="-2"/>
          <w:sz w:val="20"/>
        </w:rPr>
        <w:t>Matrisi</w:t>
      </w:r>
    </w:p>
    <w:tbl>
      <w:tblPr>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5"/>
        <w:gridCol w:w="759"/>
        <w:gridCol w:w="653"/>
        <w:gridCol w:w="653"/>
        <w:gridCol w:w="749"/>
        <w:gridCol w:w="749"/>
        <w:gridCol w:w="425"/>
        <w:gridCol w:w="747"/>
        <w:gridCol w:w="749"/>
        <w:gridCol w:w="744"/>
      </w:tblGrid>
      <w:tr w:rsidR="00474AAC">
        <w:trPr>
          <w:trHeight w:val="2271"/>
        </w:trPr>
        <w:tc>
          <w:tcPr>
            <w:tcW w:w="2825" w:type="dxa"/>
            <w:shd w:val="clear" w:color="auto" w:fill="C5E0B3"/>
          </w:tcPr>
          <w:p w:rsidR="00474AAC" w:rsidRDefault="00474AAC">
            <w:pPr>
              <w:pStyle w:val="TableParagraph"/>
              <w:spacing w:before="81"/>
              <w:rPr>
                <w:b/>
                <w:sz w:val="20"/>
              </w:rPr>
            </w:pPr>
          </w:p>
          <w:p w:rsidR="00474AAC" w:rsidRDefault="00B74296">
            <w:pPr>
              <w:pStyle w:val="TableParagraph"/>
              <w:ind w:left="1367"/>
              <w:rPr>
                <w:b/>
                <w:sz w:val="20"/>
              </w:rPr>
            </w:pPr>
            <w:r>
              <w:rPr>
                <w:b/>
                <w:spacing w:val="-2"/>
                <w:sz w:val="20"/>
              </w:rPr>
              <w:t>Ürün/Hizmet</w:t>
            </w: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rPr>
                <w:b/>
                <w:sz w:val="20"/>
              </w:rPr>
            </w:pPr>
          </w:p>
          <w:p w:rsidR="00474AAC" w:rsidRDefault="00474AAC">
            <w:pPr>
              <w:pStyle w:val="TableParagraph"/>
              <w:spacing w:before="2"/>
              <w:rPr>
                <w:b/>
                <w:sz w:val="20"/>
              </w:rPr>
            </w:pPr>
          </w:p>
          <w:p w:rsidR="00474AAC" w:rsidRDefault="00B74296">
            <w:pPr>
              <w:pStyle w:val="TableParagraph"/>
              <w:ind w:left="143" w:right="815"/>
              <w:rPr>
                <w:b/>
                <w:sz w:val="20"/>
              </w:rPr>
            </w:pPr>
            <w:r>
              <w:rPr>
                <w:b/>
                <w:spacing w:val="-2"/>
                <w:sz w:val="20"/>
              </w:rPr>
              <w:t>Yararlanıcı (Müşteri)</w:t>
            </w:r>
          </w:p>
        </w:tc>
        <w:tc>
          <w:tcPr>
            <w:tcW w:w="759" w:type="dxa"/>
            <w:shd w:val="clear" w:color="auto" w:fill="C5E0B3"/>
            <w:textDirection w:val="tbRl"/>
          </w:tcPr>
          <w:p w:rsidR="00474AAC" w:rsidRDefault="00B74296">
            <w:pPr>
              <w:pStyle w:val="TableParagraph"/>
              <w:spacing w:before="127" w:line="247" w:lineRule="auto"/>
              <w:ind w:left="73" w:right="144"/>
              <w:rPr>
                <w:sz w:val="20"/>
              </w:rPr>
            </w:pPr>
            <w:r>
              <w:rPr>
                <w:sz w:val="20"/>
              </w:rPr>
              <w:t>Eğitim-Öğretim</w:t>
            </w:r>
            <w:r>
              <w:rPr>
                <w:spacing w:val="-12"/>
                <w:sz w:val="20"/>
              </w:rPr>
              <w:t xml:space="preserve"> </w:t>
            </w:r>
            <w:r>
              <w:rPr>
                <w:sz w:val="20"/>
              </w:rPr>
              <w:t xml:space="preserve">(Örgün- </w:t>
            </w:r>
            <w:r>
              <w:rPr>
                <w:spacing w:val="-2"/>
                <w:sz w:val="20"/>
              </w:rPr>
              <w:t>Yaygın)</w:t>
            </w:r>
          </w:p>
        </w:tc>
        <w:tc>
          <w:tcPr>
            <w:tcW w:w="653" w:type="dxa"/>
            <w:shd w:val="clear" w:color="auto" w:fill="C5E0B3"/>
            <w:textDirection w:val="tbRl"/>
          </w:tcPr>
          <w:p w:rsidR="00474AAC" w:rsidRDefault="00B74296">
            <w:pPr>
              <w:pStyle w:val="TableParagraph"/>
              <w:spacing w:before="129"/>
              <w:ind w:left="73"/>
              <w:rPr>
                <w:sz w:val="20"/>
              </w:rPr>
            </w:pPr>
            <w:r>
              <w:rPr>
                <w:spacing w:val="-2"/>
                <w:sz w:val="20"/>
              </w:rPr>
              <w:t>Yatılılık-Bursluluk</w:t>
            </w:r>
          </w:p>
        </w:tc>
        <w:tc>
          <w:tcPr>
            <w:tcW w:w="653" w:type="dxa"/>
            <w:shd w:val="clear" w:color="auto" w:fill="C5E0B3"/>
            <w:textDirection w:val="tbRl"/>
          </w:tcPr>
          <w:p w:rsidR="00474AAC" w:rsidRDefault="00B74296">
            <w:pPr>
              <w:pStyle w:val="TableParagraph"/>
              <w:spacing w:before="130"/>
              <w:ind w:left="73"/>
              <w:rPr>
                <w:sz w:val="20"/>
              </w:rPr>
            </w:pPr>
            <w:r>
              <w:rPr>
                <w:sz w:val="20"/>
              </w:rPr>
              <w:t>Nitelikli</w:t>
            </w:r>
            <w:r>
              <w:rPr>
                <w:spacing w:val="-6"/>
                <w:sz w:val="20"/>
              </w:rPr>
              <w:t xml:space="preserve"> </w:t>
            </w:r>
            <w:r>
              <w:rPr>
                <w:sz w:val="20"/>
              </w:rPr>
              <w:t>İş</w:t>
            </w:r>
            <w:r>
              <w:rPr>
                <w:spacing w:val="-4"/>
                <w:sz w:val="20"/>
              </w:rPr>
              <w:t xml:space="preserve"> Gücü</w:t>
            </w:r>
          </w:p>
        </w:tc>
        <w:tc>
          <w:tcPr>
            <w:tcW w:w="749" w:type="dxa"/>
            <w:shd w:val="clear" w:color="auto" w:fill="C5E0B3"/>
            <w:textDirection w:val="tbRl"/>
          </w:tcPr>
          <w:p w:rsidR="00474AAC" w:rsidRDefault="00B74296">
            <w:pPr>
              <w:pStyle w:val="TableParagraph"/>
              <w:spacing w:before="130" w:line="242" w:lineRule="auto"/>
              <w:ind w:left="73" w:right="823"/>
              <w:rPr>
                <w:sz w:val="20"/>
              </w:rPr>
            </w:pPr>
            <w:r>
              <w:rPr>
                <w:sz w:val="20"/>
              </w:rPr>
              <w:t>AR-GE,</w:t>
            </w:r>
            <w:r>
              <w:rPr>
                <w:spacing w:val="-12"/>
                <w:sz w:val="20"/>
              </w:rPr>
              <w:t xml:space="preserve"> </w:t>
            </w:r>
            <w:r>
              <w:rPr>
                <w:sz w:val="20"/>
              </w:rPr>
              <w:t xml:space="preserve">Projeler, </w:t>
            </w:r>
            <w:r>
              <w:rPr>
                <w:spacing w:val="-2"/>
                <w:sz w:val="20"/>
              </w:rPr>
              <w:t>Danışmanlık</w:t>
            </w:r>
          </w:p>
        </w:tc>
        <w:tc>
          <w:tcPr>
            <w:tcW w:w="749" w:type="dxa"/>
            <w:shd w:val="clear" w:color="auto" w:fill="C5E0B3"/>
            <w:textDirection w:val="tbRl"/>
          </w:tcPr>
          <w:p w:rsidR="00474AAC" w:rsidRDefault="00B74296">
            <w:pPr>
              <w:pStyle w:val="TableParagraph"/>
              <w:spacing w:line="228" w:lineRule="exact"/>
              <w:ind w:left="73"/>
              <w:rPr>
                <w:sz w:val="20"/>
              </w:rPr>
            </w:pPr>
            <w:r>
              <w:rPr>
                <w:sz w:val="20"/>
              </w:rPr>
              <w:t>Altyapı,</w:t>
            </w:r>
            <w:r>
              <w:rPr>
                <w:spacing w:val="-9"/>
                <w:sz w:val="20"/>
              </w:rPr>
              <w:t xml:space="preserve"> </w:t>
            </w:r>
            <w:r>
              <w:rPr>
                <w:sz w:val="20"/>
              </w:rPr>
              <w:t>Donatım</w:t>
            </w:r>
            <w:r>
              <w:rPr>
                <w:spacing w:val="-6"/>
                <w:sz w:val="20"/>
              </w:rPr>
              <w:t xml:space="preserve"> </w:t>
            </w:r>
            <w:r>
              <w:rPr>
                <w:spacing w:val="-2"/>
                <w:sz w:val="20"/>
              </w:rPr>
              <w:t>Yatırım</w:t>
            </w:r>
          </w:p>
        </w:tc>
        <w:tc>
          <w:tcPr>
            <w:tcW w:w="425" w:type="dxa"/>
            <w:shd w:val="clear" w:color="auto" w:fill="C5E0B3"/>
            <w:textDirection w:val="tbRl"/>
          </w:tcPr>
          <w:p w:rsidR="00474AAC" w:rsidRDefault="00B74296">
            <w:pPr>
              <w:pStyle w:val="TableParagraph"/>
              <w:spacing w:line="228" w:lineRule="exact"/>
              <w:ind w:left="73"/>
              <w:rPr>
                <w:sz w:val="20"/>
              </w:rPr>
            </w:pPr>
            <w:r>
              <w:rPr>
                <w:spacing w:val="-2"/>
                <w:sz w:val="20"/>
              </w:rPr>
              <w:t>Yayım</w:t>
            </w:r>
          </w:p>
        </w:tc>
        <w:tc>
          <w:tcPr>
            <w:tcW w:w="747" w:type="dxa"/>
            <w:shd w:val="clear" w:color="auto" w:fill="C5E0B3"/>
            <w:textDirection w:val="tbRl"/>
          </w:tcPr>
          <w:p w:rsidR="00474AAC" w:rsidRDefault="00B74296">
            <w:pPr>
              <w:pStyle w:val="TableParagraph"/>
              <w:spacing w:line="247" w:lineRule="auto"/>
              <w:ind w:left="73" w:right="144"/>
              <w:rPr>
                <w:sz w:val="20"/>
              </w:rPr>
            </w:pPr>
            <w:r>
              <w:rPr>
                <w:sz w:val="20"/>
              </w:rPr>
              <w:t>Rehberlik,</w:t>
            </w:r>
            <w:r>
              <w:rPr>
                <w:spacing w:val="-12"/>
                <w:sz w:val="20"/>
              </w:rPr>
              <w:t xml:space="preserve"> </w:t>
            </w:r>
            <w:r>
              <w:rPr>
                <w:sz w:val="20"/>
              </w:rPr>
              <w:t>Kurs,</w:t>
            </w:r>
            <w:r>
              <w:rPr>
                <w:spacing w:val="-11"/>
                <w:sz w:val="20"/>
              </w:rPr>
              <w:t xml:space="preserve"> </w:t>
            </w:r>
            <w:r>
              <w:rPr>
                <w:sz w:val="20"/>
              </w:rPr>
              <w:t xml:space="preserve">Sosyal </w:t>
            </w:r>
            <w:r>
              <w:rPr>
                <w:spacing w:val="-2"/>
                <w:sz w:val="20"/>
              </w:rPr>
              <w:t>etkinlikler</w:t>
            </w:r>
          </w:p>
        </w:tc>
        <w:tc>
          <w:tcPr>
            <w:tcW w:w="749" w:type="dxa"/>
            <w:shd w:val="clear" w:color="auto" w:fill="C5E0B3"/>
            <w:textDirection w:val="tbRl"/>
          </w:tcPr>
          <w:p w:rsidR="00474AAC" w:rsidRDefault="00B74296">
            <w:pPr>
              <w:pStyle w:val="TableParagraph"/>
              <w:spacing w:line="231" w:lineRule="exact"/>
              <w:ind w:left="73"/>
              <w:rPr>
                <w:sz w:val="20"/>
              </w:rPr>
            </w:pPr>
            <w:r>
              <w:rPr>
                <w:sz w:val="20"/>
              </w:rPr>
              <w:t>Mezunlar</w:t>
            </w:r>
            <w:r>
              <w:rPr>
                <w:spacing w:val="-9"/>
                <w:sz w:val="20"/>
              </w:rPr>
              <w:t xml:space="preserve"> </w:t>
            </w:r>
            <w:r>
              <w:rPr>
                <w:spacing w:val="-2"/>
                <w:sz w:val="20"/>
              </w:rPr>
              <w:t>(Öğrenci)</w:t>
            </w:r>
          </w:p>
        </w:tc>
        <w:tc>
          <w:tcPr>
            <w:tcW w:w="744" w:type="dxa"/>
            <w:shd w:val="clear" w:color="auto" w:fill="C5E0B3"/>
            <w:textDirection w:val="tbRl"/>
          </w:tcPr>
          <w:p w:rsidR="00474AAC" w:rsidRDefault="00B74296">
            <w:pPr>
              <w:pStyle w:val="TableParagraph"/>
              <w:spacing w:line="231" w:lineRule="exact"/>
              <w:ind w:left="73"/>
              <w:rPr>
                <w:sz w:val="20"/>
              </w:rPr>
            </w:pPr>
            <w:r>
              <w:rPr>
                <w:spacing w:val="-2"/>
                <w:sz w:val="20"/>
              </w:rPr>
              <w:t>Ölçme-Değerlendirme</w:t>
            </w:r>
          </w:p>
        </w:tc>
      </w:tr>
      <w:tr w:rsidR="00474AAC">
        <w:trPr>
          <w:trHeight w:val="455"/>
        </w:trPr>
        <w:tc>
          <w:tcPr>
            <w:tcW w:w="2825" w:type="dxa"/>
            <w:shd w:val="clear" w:color="auto" w:fill="C5E0B3"/>
          </w:tcPr>
          <w:p w:rsidR="00474AAC" w:rsidRDefault="00B74296">
            <w:pPr>
              <w:pStyle w:val="TableParagraph"/>
              <w:spacing w:before="112"/>
              <w:ind w:left="143"/>
              <w:rPr>
                <w:sz w:val="20"/>
              </w:rPr>
            </w:pPr>
            <w:r>
              <w:rPr>
                <w:spacing w:val="-2"/>
                <w:sz w:val="20"/>
              </w:rPr>
              <w:t>Öğrenciler</w:t>
            </w:r>
          </w:p>
        </w:tc>
        <w:tc>
          <w:tcPr>
            <w:tcW w:w="759" w:type="dxa"/>
            <w:shd w:val="clear" w:color="auto" w:fill="E2EFD9"/>
          </w:tcPr>
          <w:p w:rsidR="00474AAC" w:rsidRDefault="00B74296">
            <w:pPr>
              <w:pStyle w:val="TableParagraph"/>
              <w:spacing w:before="105"/>
              <w:ind w:left="143"/>
              <w:rPr>
                <w:rFonts w:ascii="Symbol" w:hAnsi="Symbol"/>
                <w:sz w:val="20"/>
              </w:rPr>
            </w:pPr>
            <w:r>
              <w:rPr>
                <w:rFonts w:ascii="Symbol" w:hAnsi="Symbol"/>
                <w:spacing w:val="-10"/>
                <w:sz w:val="20"/>
              </w:rPr>
              <w:t></w:t>
            </w:r>
          </w:p>
        </w:tc>
        <w:tc>
          <w:tcPr>
            <w:tcW w:w="653" w:type="dxa"/>
            <w:shd w:val="clear" w:color="auto" w:fill="E2EFD9"/>
          </w:tcPr>
          <w:p w:rsidR="00474AAC" w:rsidRDefault="00B74296">
            <w:pPr>
              <w:pStyle w:val="TableParagraph"/>
              <w:spacing w:before="112"/>
              <w:ind w:left="140"/>
              <w:rPr>
                <w:sz w:val="20"/>
              </w:rPr>
            </w:pPr>
            <w:r>
              <w:rPr>
                <w:spacing w:val="-10"/>
                <w:sz w:val="20"/>
              </w:rPr>
              <w:t>o</w:t>
            </w:r>
          </w:p>
        </w:tc>
        <w:tc>
          <w:tcPr>
            <w:tcW w:w="653"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B74296">
            <w:pPr>
              <w:pStyle w:val="TableParagraph"/>
              <w:spacing w:before="105"/>
              <w:ind w:left="7"/>
              <w:rPr>
                <w:rFonts w:ascii="Symbol" w:hAnsi="Symbol"/>
                <w:sz w:val="20"/>
              </w:rPr>
            </w:pPr>
            <w:r>
              <w:rPr>
                <w:rFonts w:ascii="Symbol" w:hAnsi="Symbol"/>
                <w:spacing w:val="-10"/>
                <w:sz w:val="20"/>
              </w:rPr>
              <w:t></w:t>
            </w:r>
          </w:p>
        </w:tc>
        <w:tc>
          <w:tcPr>
            <w:tcW w:w="425" w:type="dxa"/>
            <w:shd w:val="clear" w:color="auto" w:fill="E2EFD9"/>
          </w:tcPr>
          <w:p w:rsidR="00474AAC" w:rsidRDefault="00B74296">
            <w:pPr>
              <w:pStyle w:val="TableParagraph"/>
              <w:spacing w:before="105"/>
              <w:ind w:left="7"/>
              <w:rPr>
                <w:rFonts w:ascii="Symbol" w:hAnsi="Symbol"/>
                <w:sz w:val="20"/>
              </w:rPr>
            </w:pPr>
            <w:r>
              <w:rPr>
                <w:rFonts w:ascii="Symbol" w:hAnsi="Symbol"/>
                <w:spacing w:val="-10"/>
                <w:sz w:val="20"/>
              </w:rPr>
              <w:t></w:t>
            </w:r>
          </w:p>
        </w:tc>
        <w:tc>
          <w:tcPr>
            <w:tcW w:w="747" w:type="dxa"/>
            <w:shd w:val="clear" w:color="auto" w:fill="E2EFD9"/>
          </w:tcPr>
          <w:p w:rsidR="00474AAC" w:rsidRDefault="00B74296">
            <w:pPr>
              <w:pStyle w:val="TableParagraph"/>
              <w:spacing w:before="105"/>
              <w:ind w:left="7"/>
              <w:rPr>
                <w:rFonts w:ascii="Symbol" w:hAnsi="Symbol"/>
                <w:sz w:val="20"/>
              </w:rPr>
            </w:pPr>
            <w:r>
              <w:rPr>
                <w:rFonts w:ascii="Symbol" w:hAnsi="Symbol"/>
                <w:spacing w:val="-10"/>
                <w:sz w:val="20"/>
              </w:rPr>
              <w:t></w:t>
            </w: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400"/>
        </w:trPr>
        <w:tc>
          <w:tcPr>
            <w:tcW w:w="2825" w:type="dxa"/>
            <w:shd w:val="clear" w:color="auto" w:fill="C5E0B3"/>
          </w:tcPr>
          <w:p w:rsidR="00474AAC" w:rsidRDefault="00B74296">
            <w:pPr>
              <w:pStyle w:val="TableParagraph"/>
              <w:spacing w:before="83"/>
              <w:ind w:left="143"/>
              <w:rPr>
                <w:sz w:val="20"/>
              </w:rPr>
            </w:pPr>
            <w:r>
              <w:rPr>
                <w:spacing w:val="-2"/>
                <w:sz w:val="20"/>
              </w:rPr>
              <w:t>Veliler</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B74296">
            <w:pPr>
              <w:pStyle w:val="TableParagraph"/>
              <w:spacing w:before="79"/>
              <w:ind w:left="7"/>
              <w:rPr>
                <w:rFonts w:ascii="Symbol" w:hAnsi="Symbol"/>
                <w:sz w:val="20"/>
              </w:rPr>
            </w:pPr>
            <w:r>
              <w:rPr>
                <w:rFonts w:ascii="Symbol" w:hAnsi="Symbol"/>
                <w:spacing w:val="-10"/>
                <w:sz w:val="20"/>
              </w:rPr>
              <w:t></w:t>
            </w: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479"/>
        </w:trPr>
        <w:tc>
          <w:tcPr>
            <w:tcW w:w="2825" w:type="dxa"/>
            <w:shd w:val="clear" w:color="auto" w:fill="C5E0B3"/>
          </w:tcPr>
          <w:p w:rsidR="00474AAC" w:rsidRDefault="00B74296">
            <w:pPr>
              <w:pStyle w:val="TableParagraph"/>
              <w:spacing w:before="121"/>
              <w:ind w:left="143"/>
              <w:rPr>
                <w:sz w:val="20"/>
              </w:rPr>
            </w:pPr>
            <w:r>
              <w:rPr>
                <w:spacing w:val="-2"/>
                <w:sz w:val="20"/>
              </w:rPr>
              <w:t>Üniversiteler</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B74296">
            <w:pPr>
              <w:pStyle w:val="TableParagraph"/>
              <w:spacing w:before="121"/>
              <w:ind w:left="142"/>
              <w:rPr>
                <w:sz w:val="20"/>
              </w:rPr>
            </w:pPr>
            <w:r>
              <w:rPr>
                <w:spacing w:val="-10"/>
                <w:sz w:val="20"/>
              </w:rPr>
              <w:t>o</w:t>
            </w:r>
          </w:p>
        </w:tc>
        <w:tc>
          <w:tcPr>
            <w:tcW w:w="749" w:type="dxa"/>
            <w:shd w:val="clear" w:color="auto" w:fill="E2EFD9"/>
          </w:tcPr>
          <w:p w:rsidR="00474AAC" w:rsidRDefault="00B74296">
            <w:pPr>
              <w:pStyle w:val="TableParagraph"/>
              <w:spacing w:before="121"/>
              <w:ind w:left="142"/>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B74296">
            <w:pPr>
              <w:pStyle w:val="TableParagraph"/>
              <w:spacing w:before="117"/>
              <w:ind w:left="6"/>
              <w:rPr>
                <w:rFonts w:ascii="Symbol" w:hAnsi="Symbol"/>
                <w:sz w:val="20"/>
              </w:rPr>
            </w:pPr>
            <w:r>
              <w:rPr>
                <w:rFonts w:ascii="Symbol" w:hAnsi="Symbol"/>
                <w:spacing w:val="-10"/>
                <w:sz w:val="20"/>
              </w:rPr>
              <w:t></w:t>
            </w:r>
          </w:p>
        </w:tc>
        <w:tc>
          <w:tcPr>
            <w:tcW w:w="744" w:type="dxa"/>
            <w:shd w:val="clear" w:color="auto" w:fill="E2EFD9"/>
          </w:tcPr>
          <w:p w:rsidR="00474AAC" w:rsidRDefault="00474AAC">
            <w:pPr>
              <w:pStyle w:val="TableParagraph"/>
              <w:rPr>
                <w:rFonts w:ascii="Times New Roman"/>
              </w:rPr>
            </w:pPr>
          </w:p>
        </w:tc>
      </w:tr>
      <w:tr w:rsidR="00474AAC">
        <w:trPr>
          <w:trHeight w:val="397"/>
        </w:trPr>
        <w:tc>
          <w:tcPr>
            <w:tcW w:w="2825" w:type="dxa"/>
            <w:shd w:val="clear" w:color="auto" w:fill="C5E0B3"/>
          </w:tcPr>
          <w:p w:rsidR="00474AAC" w:rsidRDefault="00B74296">
            <w:pPr>
              <w:pStyle w:val="TableParagraph"/>
              <w:spacing w:before="80"/>
              <w:ind w:left="143"/>
              <w:rPr>
                <w:sz w:val="20"/>
              </w:rPr>
            </w:pPr>
            <w:r>
              <w:rPr>
                <w:spacing w:val="-4"/>
                <w:sz w:val="20"/>
              </w:rPr>
              <w:t>Medya</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B74296">
            <w:pPr>
              <w:pStyle w:val="TableParagraph"/>
              <w:spacing w:before="80"/>
              <w:ind w:left="142"/>
              <w:rPr>
                <w:sz w:val="20"/>
              </w:rPr>
            </w:pPr>
            <w:r>
              <w:rPr>
                <w:spacing w:val="-10"/>
                <w:sz w:val="20"/>
              </w:rPr>
              <w:t>o</w:t>
            </w:r>
          </w:p>
        </w:tc>
        <w:tc>
          <w:tcPr>
            <w:tcW w:w="749" w:type="dxa"/>
            <w:shd w:val="clear" w:color="auto" w:fill="E2EFD9"/>
          </w:tcPr>
          <w:p w:rsidR="00474AAC" w:rsidRDefault="00B74296">
            <w:pPr>
              <w:pStyle w:val="TableParagraph"/>
              <w:spacing w:before="80"/>
              <w:ind w:left="142"/>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690"/>
        </w:trPr>
        <w:tc>
          <w:tcPr>
            <w:tcW w:w="2825" w:type="dxa"/>
            <w:shd w:val="clear" w:color="auto" w:fill="C5E0B3"/>
          </w:tcPr>
          <w:p w:rsidR="00474AAC" w:rsidRDefault="00B74296">
            <w:pPr>
              <w:pStyle w:val="TableParagraph"/>
              <w:spacing w:before="227"/>
              <w:ind w:left="143"/>
              <w:rPr>
                <w:sz w:val="20"/>
              </w:rPr>
            </w:pPr>
            <w:r>
              <w:rPr>
                <w:sz w:val="20"/>
              </w:rPr>
              <w:t>Uluslararası</w:t>
            </w:r>
            <w:r>
              <w:rPr>
                <w:spacing w:val="-10"/>
                <w:sz w:val="20"/>
              </w:rPr>
              <w:t xml:space="preserve"> </w:t>
            </w:r>
            <w:r>
              <w:rPr>
                <w:spacing w:val="-2"/>
                <w:sz w:val="20"/>
              </w:rPr>
              <w:t>kuruluşlar</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B74296">
            <w:pPr>
              <w:pStyle w:val="TableParagraph"/>
              <w:spacing w:before="227"/>
              <w:ind w:left="142"/>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B74296">
            <w:pPr>
              <w:pStyle w:val="TableParagraph"/>
              <w:spacing w:before="227"/>
              <w:ind w:left="7"/>
              <w:rPr>
                <w:sz w:val="20"/>
              </w:rPr>
            </w:pPr>
            <w:r>
              <w:rPr>
                <w:spacing w:val="-10"/>
                <w:sz w:val="20"/>
              </w:rPr>
              <w:t>o</w:t>
            </w: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385"/>
        </w:trPr>
        <w:tc>
          <w:tcPr>
            <w:tcW w:w="2825" w:type="dxa"/>
            <w:shd w:val="clear" w:color="auto" w:fill="C5E0B3"/>
          </w:tcPr>
          <w:p w:rsidR="00474AAC" w:rsidRDefault="00B74296">
            <w:pPr>
              <w:pStyle w:val="TableParagraph"/>
              <w:spacing w:before="76"/>
              <w:ind w:left="143"/>
              <w:rPr>
                <w:sz w:val="20"/>
              </w:rPr>
            </w:pPr>
            <w:r>
              <w:rPr>
                <w:sz w:val="20"/>
              </w:rPr>
              <w:t>Meslek</w:t>
            </w:r>
            <w:r>
              <w:rPr>
                <w:spacing w:val="-10"/>
                <w:sz w:val="20"/>
              </w:rPr>
              <w:t xml:space="preserve"> </w:t>
            </w:r>
            <w:r>
              <w:rPr>
                <w:spacing w:val="-2"/>
                <w:sz w:val="20"/>
              </w:rPr>
              <w:t>Kuruluşları</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548"/>
        </w:trPr>
        <w:tc>
          <w:tcPr>
            <w:tcW w:w="2825" w:type="dxa"/>
            <w:shd w:val="clear" w:color="auto" w:fill="C5E0B3"/>
          </w:tcPr>
          <w:p w:rsidR="00474AAC" w:rsidRDefault="00B74296">
            <w:pPr>
              <w:pStyle w:val="TableParagraph"/>
              <w:spacing w:before="157"/>
              <w:ind w:left="143"/>
              <w:rPr>
                <w:sz w:val="20"/>
              </w:rPr>
            </w:pPr>
            <w:r>
              <w:rPr>
                <w:sz w:val="20"/>
              </w:rPr>
              <w:t>Sağlık</w:t>
            </w:r>
            <w:r>
              <w:rPr>
                <w:spacing w:val="-7"/>
                <w:sz w:val="20"/>
              </w:rPr>
              <w:t xml:space="preserve"> </w:t>
            </w:r>
            <w:r>
              <w:rPr>
                <w:spacing w:val="-2"/>
                <w:sz w:val="20"/>
              </w:rPr>
              <w:t>kuruluşları</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B74296">
            <w:pPr>
              <w:pStyle w:val="TableParagraph"/>
              <w:spacing w:before="157"/>
              <w:ind w:left="142"/>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r w:rsidR="00474AAC">
        <w:trPr>
          <w:trHeight w:val="515"/>
        </w:trPr>
        <w:tc>
          <w:tcPr>
            <w:tcW w:w="2825" w:type="dxa"/>
            <w:shd w:val="clear" w:color="auto" w:fill="C5E0B3"/>
          </w:tcPr>
          <w:p w:rsidR="00474AAC" w:rsidRDefault="00B74296">
            <w:pPr>
              <w:pStyle w:val="TableParagraph"/>
              <w:spacing w:before="138"/>
              <w:ind w:left="143"/>
              <w:rPr>
                <w:sz w:val="20"/>
              </w:rPr>
            </w:pPr>
            <w:r>
              <w:rPr>
                <w:sz w:val="20"/>
              </w:rPr>
              <w:t>Diğer</w:t>
            </w:r>
            <w:r>
              <w:rPr>
                <w:spacing w:val="-8"/>
                <w:sz w:val="20"/>
              </w:rPr>
              <w:t xml:space="preserve"> </w:t>
            </w:r>
            <w:r>
              <w:rPr>
                <w:spacing w:val="-2"/>
                <w:sz w:val="20"/>
              </w:rPr>
              <w:t>Kurumlar</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474AAC">
            <w:pPr>
              <w:pStyle w:val="TableParagraph"/>
              <w:rPr>
                <w:rFonts w:ascii="Times New Roman"/>
              </w:rPr>
            </w:pP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B74296">
            <w:pPr>
              <w:pStyle w:val="TableParagraph"/>
              <w:spacing w:before="138"/>
              <w:ind w:left="6"/>
              <w:rPr>
                <w:sz w:val="20"/>
              </w:rPr>
            </w:pPr>
            <w:r>
              <w:rPr>
                <w:spacing w:val="-10"/>
                <w:sz w:val="20"/>
              </w:rPr>
              <w:t>o</w:t>
            </w:r>
          </w:p>
        </w:tc>
      </w:tr>
      <w:tr w:rsidR="00474AAC">
        <w:trPr>
          <w:trHeight w:val="541"/>
        </w:trPr>
        <w:tc>
          <w:tcPr>
            <w:tcW w:w="2825" w:type="dxa"/>
            <w:shd w:val="clear" w:color="auto" w:fill="C5E0B3"/>
          </w:tcPr>
          <w:p w:rsidR="00474AAC" w:rsidRDefault="00B74296">
            <w:pPr>
              <w:pStyle w:val="TableParagraph"/>
              <w:spacing w:before="152"/>
              <w:ind w:left="143"/>
              <w:rPr>
                <w:sz w:val="20"/>
              </w:rPr>
            </w:pPr>
            <w:r>
              <w:rPr>
                <w:sz w:val="20"/>
              </w:rPr>
              <w:t>Özel</w:t>
            </w:r>
            <w:r>
              <w:rPr>
                <w:spacing w:val="-7"/>
                <w:sz w:val="20"/>
              </w:rPr>
              <w:t xml:space="preserve"> </w:t>
            </w:r>
            <w:r>
              <w:rPr>
                <w:spacing w:val="-2"/>
                <w:sz w:val="20"/>
              </w:rPr>
              <w:t>sektör</w:t>
            </w:r>
          </w:p>
        </w:tc>
        <w:tc>
          <w:tcPr>
            <w:tcW w:w="759"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474AAC">
            <w:pPr>
              <w:pStyle w:val="TableParagraph"/>
              <w:rPr>
                <w:rFonts w:ascii="Times New Roman"/>
              </w:rPr>
            </w:pPr>
          </w:p>
        </w:tc>
        <w:tc>
          <w:tcPr>
            <w:tcW w:w="653" w:type="dxa"/>
            <w:shd w:val="clear" w:color="auto" w:fill="E2EFD9"/>
          </w:tcPr>
          <w:p w:rsidR="00474AAC" w:rsidRDefault="00B74296">
            <w:pPr>
              <w:pStyle w:val="TableParagraph"/>
              <w:spacing w:before="149"/>
              <w:ind w:left="142"/>
              <w:rPr>
                <w:rFonts w:ascii="Symbol" w:hAnsi="Symbol"/>
                <w:sz w:val="20"/>
              </w:rPr>
            </w:pPr>
            <w:r>
              <w:rPr>
                <w:rFonts w:ascii="Symbol" w:hAnsi="Symbol"/>
                <w:spacing w:val="-10"/>
                <w:sz w:val="20"/>
              </w:rPr>
              <w:t></w:t>
            </w:r>
          </w:p>
        </w:tc>
        <w:tc>
          <w:tcPr>
            <w:tcW w:w="749" w:type="dxa"/>
            <w:shd w:val="clear" w:color="auto" w:fill="E2EFD9"/>
          </w:tcPr>
          <w:p w:rsidR="00474AAC" w:rsidRDefault="00B74296">
            <w:pPr>
              <w:pStyle w:val="TableParagraph"/>
              <w:spacing w:before="152"/>
              <w:ind w:left="142"/>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425" w:type="dxa"/>
            <w:shd w:val="clear" w:color="auto" w:fill="E2EFD9"/>
          </w:tcPr>
          <w:p w:rsidR="00474AAC" w:rsidRDefault="00474AAC">
            <w:pPr>
              <w:pStyle w:val="TableParagraph"/>
              <w:rPr>
                <w:rFonts w:ascii="Times New Roman"/>
              </w:rPr>
            </w:pPr>
          </w:p>
        </w:tc>
        <w:tc>
          <w:tcPr>
            <w:tcW w:w="747" w:type="dxa"/>
            <w:shd w:val="clear" w:color="auto" w:fill="E2EFD9"/>
          </w:tcPr>
          <w:p w:rsidR="00474AAC" w:rsidRDefault="00B74296">
            <w:pPr>
              <w:pStyle w:val="TableParagraph"/>
              <w:spacing w:before="152"/>
              <w:ind w:left="7"/>
              <w:rPr>
                <w:sz w:val="20"/>
              </w:rPr>
            </w:pPr>
            <w:r>
              <w:rPr>
                <w:spacing w:val="-10"/>
                <w:sz w:val="20"/>
              </w:rPr>
              <w:t>o</w:t>
            </w:r>
          </w:p>
        </w:tc>
        <w:tc>
          <w:tcPr>
            <w:tcW w:w="749" w:type="dxa"/>
            <w:shd w:val="clear" w:color="auto" w:fill="E2EFD9"/>
          </w:tcPr>
          <w:p w:rsidR="00474AAC" w:rsidRDefault="00474AAC">
            <w:pPr>
              <w:pStyle w:val="TableParagraph"/>
              <w:rPr>
                <w:rFonts w:ascii="Times New Roman"/>
              </w:rPr>
            </w:pPr>
          </w:p>
        </w:tc>
        <w:tc>
          <w:tcPr>
            <w:tcW w:w="744" w:type="dxa"/>
            <w:shd w:val="clear" w:color="auto" w:fill="E2EFD9"/>
          </w:tcPr>
          <w:p w:rsidR="00474AAC" w:rsidRDefault="00474AAC">
            <w:pPr>
              <w:pStyle w:val="TableParagraph"/>
              <w:rPr>
                <w:rFonts w:ascii="Times New Roman"/>
              </w:rPr>
            </w:pPr>
          </w:p>
        </w:tc>
      </w:tr>
    </w:tbl>
    <w:p w:rsidR="00474AAC" w:rsidRDefault="00B74296">
      <w:pPr>
        <w:spacing w:before="1"/>
        <w:ind w:left="958"/>
        <w:jc w:val="both"/>
        <w:rPr>
          <w:b/>
          <w:sz w:val="18"/>
        </w:rPr>
      </w:pPr>
      <w:r>
        <w:rPr>
          <w:rFonts w:ascii="Symbol" w:hAnsi="Symbol"/>
          <w:b/>
          <w:sz w:val="18"/>
        </w:rPr>
        <w:t></w:t>
      </w:r>
      <w:r>
        <w:rPr>
          <w:rFonts w:ascii="Times New Roman" w:hAnsi="Times New Roman"/>
          <w:spacing w:val="-5"/>
          <w:sz w:val="18"/>
        </w:rPr>
        <w:t xml:space="preserve"> </w:t>
      </w:r>
      <w:r>
        <w:rPr>
          <w:b/>
          <w:sz w:val="18"/>
        </w:rPr>
        <w:t>:</w:t>
      </w:r>
      <w:r>
        <w:rPr>
          <w:b/>
          <w:spacing w:val="-3"/>
          <w:sz w:val="18"/>
        </w:rPr>
        <w:t xml:space="preserve"> </w:t>
      </w:r>
      <w:r>
        <w:rPr>
          <w:b/>
          <w:sz w:val="18"/>
        </w:rPr>
        <w:t>Tamamı</w:t>
      </w:r>
      <w:r>
        <w:rPr>
          <w:b/>
          <w:spacing w:val="-2"/>
          <w:sz w:val="18"/>
        </w:rPr>
        <w:t xml:space="preserve"> </w:t>
      </w:r>
      <w:r>
        <w:rPr>
          <w:b/>
          <w:sz w:val="18"/>
        </w:rPr>
        <w:t>O: Bir</w:t>
      </w:r>
      <w:r>
        <w:rPr>
          <w:b/>
          <w:spacing w:val="-2"/>
          <w:sz w:val="18"/>
        </w:rPr>
        <w:t xml:space="preserve"> </w:t>
      </w:r>
      <w:r>
        <w:rPr>
          <w:b/>
          <w:spacing w:val="-4"/>
          <w:sz w:val="18"/>
        </w:rPr>
        <w:t>kısmı</w:t>
      </w:r>
    </w:p>
    <w:p w:rsidR="00474AAC" w:rsidRDefault="00474AAC">
      <w:pPr>
        <w:pStyle w:val="GvdeMetni"/>
        <w:rPr>
          <w:b/>
          <w:sz w:val="18"/>
        </w:rPr>
      </w:pPr>
    </w:p>
    <w:p w:rsidR="00474AAC" w:rsidRDefault="00474AAC">
      <w:pPr>
        <w:pStyle w:val="GvdeMetni"/>
        <w:rPr>
          <w:b/>
          <w:sz w:val="18"/>
        </w:rPr>
      </w:pPr>
    </w:p>
    <w:p w:rsidR="00474AAC" w:rsidRDefault="00474AAC">
      <w:pPr>
        <w:pStyle w:val="GvdeMetni"/>
        <w:spacing w:before="191"/>
        <w:rPr>
          <w:b/>
          <w:sz w:val="18"/>
        </w:rPr>
      </w:pPr>
    </w:p>
    <w:p w:rsidR="00474AAC" w:rsidRDefault="00B74296">
      <w:pPr>
        <w:pStyle w:val="GvdeMetni"/>
        <w:spacing w:line="360" w:lineRule="auto"/>
        <w:ind w:left="958" w:right="1014"/>
        <w:jc w:val="both"/>
      </w:pPr>
      <w:r>
        <w:t>Okul/kurumlarda öğretmen, öğrenci, veli ve çalışanlara yönelik uygulanan memnuniyet anketlerinin sonuçları paydaşların görüşleri olarak kullanılabilir. Yöneticiler, öğretmenler ve diğer çalışanlarla toplantılar yapılmalı, sayısı fazla olan paydaşların görüşleri anket yoluyla alınmalıdır.</w:t>
      </w:r>
    </w:p>
    <w:p w:rsidR="00474AAC" w:rsidRDefault="00474AAC">
      <w:pPr>
        <w:spacing w:line="360" w:lineRule="auto"/>
        <w:jc w:val="both"/>
        <w:sectPr w:rsidR="00474AAC">
          <w:pgSz w:w="11910" w:h="16840"/>
          <w:pgMar w:top="1320" w:right="400" w:bottom="1280" w:left="460" w:header="0" w:footer="1097" w:gutter="0"/>
          <w:cols w:space="708"/>
        </w:sectPr>
      </w:pPr>
    </w:p>
    <w:p w:rsidR="00474AAC" w:rsidRDefault="00B74296">
      <w:pPr>
        <w:pStyle w:val="Balk4"/>
        <w:ind w:left="958" w:firstLine="0"/>
      </w:pPr>
      <w:r>
        <w:lastRenderedPageBreak/>
        <w:t>Ek-4</w:t>
      </w:r>
      <w:r>
        <w:rPr>
          <w:spacing w:val="-4"/>
        </w:rPr>
        <w:t xml:space="preserve"> </w:t>
      </w:r>
      <w:r>
        <w:t>Paydaş</w:t>
      </w:r>
      <w:r>
        <w:rPr>
          <w:spacing w:val="-2"/>
        </w:rPr>
        <w:t xml:space="preserve"> Anketleri</w:t>
      </w:r>
    </w:p>
    <w:p w:rsidR="00474AAC" w:rsidRDefault="00B74296">
      <w:pPr>
        <w:pStyle w:val="GvdeMetni"/>
        <w:spacing w:before="235"/>
        <w:ind w:left="958" w:right="1013"/>
      </w:pPr>
      <w:r>
        <w:t>Aşağıda</w:t>
      </w:r>
      <w:r>
        <w:rPr>
          <w:spacing w:val="-3"/>
        </w:rPr>
        <w:t xml:space="preserve"> </w:t>
      </w:r>
      <w:r>
        <w:t>verilen</w:t>
      </w:r>
      <w:r>
        <w:rPr>
          <w:spacing w:val="-3"/>
        </w:rPr>
        <w:t xml:space="preserve"> </w:t>
      </w:r>
      <w:r>
        <w:t>anketler,</w:t>
      </w:r>
      <w:r>
        <w:rPr>
          <w:spacing w:val="-2"/>
        </w:rPr>
        <w:t xml:space="preserve"> </w:t>
      </w:r>
      <w:r>
        <w:t>okul/kurumlara</w:t>
      </w:r>
      <w:r>
        <w:rPr>
          <w:spacing w:val="-3"/>
        </w:rPr>
        <w:t xml:space="preserve"> </w:t>
      </w:r>
      <w:r>
        <w:t>örnek</w:t>
      </w:r>
      <w:r>
        <w:rPr>
          <w:spacing w:val="-4"/>
        </w:rPr>
        <w:t xml:space="preserve"> </w:t>
      </w:r>
      <w:r>
        <w:t>olması</w:t>
      </w:r>
      <w:r>
        <w:rPr>
          <w:spacing w:val="-3"/>
        </w:rPr>
        <w:t xml:space="preserve"> </w:t>
      </w:r>
      <w:r>
        <w:t>bakımından</w:t>
      </w:r>
      <w:r>
        <w:rPr>
          <w:spacing w:val="-3"/>
        </w:rPr>
        <w:t xml:space="preserve"> </w:t>
      </w:r>
      <w:r>
        <w:t>rehbere</w:t>
      </w:r>
      <w:r>
        <w:rPr>
          <w:spacing w:val="-3"/>
        </w:rPr>
        <w:t xml:space="preserve"> </w:t>
      </w:r>
      <w:r>
        <w:t>eklenmiştir. Anket içerikleri, okul/kurum türüne ve yapısına göre değişiklik göstermelidir.</w:t>
      </w:r>
    </w:p>
    <w:p w:rsidR="00474AAC" w:rsidRDefault="00474AAC">
      <w:pPr>
        <w:pStyle w:val="GvdeMetni"/>
      </w:pPr>
    </w:p>
    <w:p w:rsidR="00474AAC" w:rsidRDefault="00474AAC">
      <w:pPr>
        <w:pStyle w:val="GvdeMetni"/>
      </w:pPr>
    </w:p>
    <w:p w:rsidR="00474AAC" w:rsidRDefault="00B74296">
      <w:pPr>
        <w:spacing w:line="280" w:lineRule="exact"/>
        <w:ind w:left="1666"/>
        <w:rPr>
          <w:b/>
          <w:sz w:val="24"/>
        </w:rPr>
      </w:pPr>
      <w:r>
        <w:rPr>
          <w:b/>
          <w:sz w:val="24"/>
        </w:rPr>
        <w:t>Sevgili</w:t>
      </w:r>
      <w:r>
        <w:rPr>
          <w:b/>
          <w:spacing w:val="-6"/>
          <w:sz w:val="24"/>
        </w:rPr>
        <w:t xml:space="preserve"> </w:t>
      </w:r>
      <w:r>
        <w:rPr>
          <w:b/>
          <w:spacing w:val="-2"/>
          <w:sz w:val="24"/>
        </w:rPr>
        <w:t>Öğrencimiz;</w:t>
      </w:r>
    </w:p>
    <w:p w:rsidR="00474AAC" w:rsidRDefault="00B74296">
      <w:pPr>
        <w:pStyle w:val="ListeParagraf"/>
        <w:numPr>
          <w:ilvl w:val="0"/>
          <w:numId w:val="4"/>
        </w:numPr>
        <w:tabs>
          <w:tab w:val="left" w:pos="1678"/>
        </w:tabs>
        <w:spacing w:before="0" w:line="294" w:lineRule="exact"/>
        <w:rPr>
          <w:sz w:val="24"/>
        </w:rPr>
      </w:pPr>
      <w:r>
        <w:rPr>
          <w:sz w:val="24"/>
        </w:rPr>
        <w:t>Bu</w:t>
      </w:r>
      <w:r>
        <w:rPr>
          <w:spacing w:val="-7"/>
          <w:sz w:val="24"/>
        </w:rPr>
        <w:t xml:space="preserve"> </w:t>
      </w:r>
      <w:r>
        <w:rPr>
          <w:sz w:val="24"/>
        </w:rPr>
        <w:t>anketin</w:t>
      </w:r>
      <w:r>
        <w:rPr>
          <w:spacing w:val="-4"/>
          <w:sz w:val="24"/>
        </w:rPr>
        <w:t xml:space="preserve"> </w:t>
      </w:r>
      <w:r>
        <w:rPr>
          <w:sz w:val="24"/>
        </w:rPr>
        <w:t>amacı,</w:t>
      </w:r>
      <w:r>
        <w:rPr>
          <w:spacing w:val="-2"/>
          <w:sz w:val="24"/>
        </w:rPr>
        <w:t xml:space="preserve"> </w:t>
      </w:r>
      <w:r>
        <w:rPr>
          <w:sz w:val="24"/>
        </w:rPr>
        <w:t>okul</w:t>
      </w:r>
      <w:r>
        <w:rPr>
          <w:spacing w:val="-5"/>
          <w:sz w:val="24"/>
        </w:rPr>
        <w:t xml:space="preserve"> </w:t>
      </w:r>
      <w:r>
        <w:rPr>
          <w:sz w:val="24"/>
        </w:rPr>
        <w:t>hakkındaki</w:t>
      </w:r>
      <w:r>
        <w:rPr>
          <w:spacing w:val="-4"/>
          <w:sz w:val="24"/>
        </w:rPr>
        <w:t xml:space="preserve"> </w:t>
      </w:r>
      <w:r>
        <w:rPr>
          <w:sz w:val="24"/>
        </w:rPr>
        <w:t>görüşlerini</w:t>
      </w:r>
      <w:r>
        <w:rPr>
          <w:spacing w:val="-1"/>
          <w:sz w:val="24"/>
        </w:rPr>
        <w:t xml:space="preserve"> </w:t>
      </w:r>
      <w:r>
        <w:rPr>
          <w:spacing w:val="-2"/>
          <w:sz w:val="24"/>
        </w:rPr>
        <w:t>toplamaktır.</w:t>
      </w:r>
    </w:p>
    <w:p w:rsidR="00474AAC" w:rsidRDefault="00B74296">
      <w:pPr>
        <w:pStyle w:val="ListeParagraf"/>
        <w:numPr>
          <w:ilvl w:val="0"/>
          <w:numId w:val="4"/>
        </w:numPr>
        <w:tabs>
          <w:tab w:val="left" w:pos="1678"/>
        </w:tabs>
        <w:spacing w:before="142"/>
        <w:rPr>
          <w:sz w:val="24"/>
        </w:rPr>
      </w:pPr>
      <w:r>
        <w:rPr>
          <w:sz w:val="24"/>
        </w:rPr>
        <w:t>Bu</w:t>
      </w:r>
      <w:r>
        <w:rPr>
          <w:spacing w:val="-4"/>
          <w:sz w:val="24"/>
        </w:rPr>
        <w:t xml:space="preserve"> </w:t>
      </w:r>
      <w:r>
        <w:rPr>
          <w:sz w:val="24"/>
        </w:rPr>
        <w:t>anket,</w:t>
      </w:r>
      <w:r>
        <w:rPr>
          <w:spacing w:val="-3"/>
          <w:sz w:val="24"/>
        </w:rPr>
        <w:t xml:space="preserve"> </w:t>
      </w:r>
      <w:r>
        <w:rPr>
          <w:sz w:val="24"/>
        </w:rPr>
        <w:t>kimlik</w:t>
      </w:r>
      <w:r>
        <w:rPr>
          <w:spacing w:val="-4"/>
          <w:sz w:val="24"/>
        </w:rPr>
        <w:t xml:space="preserve"> </w:t>
      </w:r>
      <w:r>
        <w:rPr>
          <w:sz w:val="24"/>
        </w:rPr>
        <w:t>bilgileri</w:t>
      </w:r>
      <w:r>
        <w:rPr>
          <w:spacing w:val="-3"/>
          <w:sz w:val="24"/>
        </w:rPr>
        <w:t xml:space="preserve"> </w:t>
      </w:r>
      <w:r>
        <w:rPr>
          <w:sz w:val="24"/>
        </w:rPr>
        <w:t>girilmeden</w:t>
      </w:r>
      <w:r>
        <w:rPr>
          <w:spacing w:val="-3"/>
          <w:sz w:val="24"/>
        </w:rPr>
        <w:t xml:space="preserve"> </w:t>
      </w:r>
      <w:r>
        <w:rPr>
          <w:spacing w:val="-2"/>
          <w:sz w:val="24"/>
        </w:rPr>
        <w:t>yapılmalıdır.</w:t>
      </w:r>
    </w:p>
    <w:p w:rsidR="00474AAC" w:rsidRDefault="00B74296">
      <w:pPr>
        <w:pStyle w:val="ListeParagraf"/>
        <w:numPr>
          <w:ilvl w:val="0"/>
          <w:numId w:val="4"/>
        </w:numPr>
        <w:tabs>
          <w:tab w:val="left" w:pos="1678"/>
        </w:tabs>
        <w:spacing w:before="140" w:line="355" w:lineRule="auto"/>
        <w:ind w:right="1017"/>
        <w:rPr>
          <w:sz w:val="24"/>
        </w:rPr>
      </w:pPr>
      <w:r>
        <w:rPr>
          <w:sz w:val="24"/>
        </w:rPr>
        <w:t>Okul</w:t>
      </w:r>
      <w:r>
        <w:rPr>
          <w:spacing w:val="-7"/>
          <w:sz w:val="24"/>
        </w:rPr>
        <w:t xml:space="preserve"> </w:t>
      </w:r>
      <w:r>
        <w:rPr>
          <w:sz w:val="24"/>
        </w:rPr>
        <w:t>hakkında</w:t>
      </w:r>
      <w:r>
        <w:rPr>
          <w:spacing w:val="-7"/>
          <w:sz w:val="24"/>
        </w:rPr>
        <w:t xml:space="preserve"> </w:t>
      </w:r>
      <w:r>
        <w:rPr>
          <w:sz w:val="24"/>
        </w:rPr>
        <w:t>görüşlerini</w:t>
      </w:r>
      <w:r>
        <w:rPr>
          <w:spacing w:val="-6"/>
          <w:sz w:val="24"/>
        </w:rPr>
        <w:t xml:space="preserve"> </w:t>
      </w:r>
      <w:r>
        <w:rPr>
          <w:sz w:val="24"/>
        </w:rPr>
        <w:t>yansıtan</w:t>
      </w:r>
      <w:r>
        <w:rPr>
          <w:spacing w:val="-9"/>
          <w:sz w:val="24"/>
        </w:rPr>
        <w:t xml:space="preserve"> </w:t>
      </w:r>
      <w:r>
        <w:rPr>
          <w:sz w:val="24"/>
        </w:rPr>
        <w:t>kutuya</w:t>
      </w:r>
      <w:r>
        <w:rPr>
          <w:spacing w:val="-7"/>
          <w:sz w:val="24"/>
        </w:rPr>
        <w:t xml:space="preserve"> </w:t>
      </w:r>
      <w:r>
        <w:rPr>
          <w:sz w:val="24"/>
        </w:rPr>
        <w:t>“X”</w:t>
      </w:r>
      <w:r>
        <w:rPr>
          <w:spacing w:val="-6"/>
          <w:sz w:val="24"/>
        </w:rPr>
        <w:t xml:space="preserve"> </w:t>
      </w:r>
      <w:r>
        <w:rPr>
          <w:sz w:val="24"/>
        </w:rPr>
        <w:t>işareti</w:t>
      </w:r>
      <w:r>
        <w:rPr>
          <w:spacing w:val="-6"/>
          <w:sz w:val="24"/>
        </w:rPr>
        <w:t xml:space="preserve"> </w:t>
      </w:r>
      <w:r>
        <w:rPr>
          <w:sz w:val="24"/>
        </w:rPr>
        <w:t>koyarak</w:t>
      </w:r>
      <w:r>
        <w:rPr>
          <w:spacing w:val="-8"/>
          <w:sz w:val="24"/>
        </w:rPr>
        <w:t xml:space="preserve"> </w:t>
      </w:r>
      <w:r>
        <w:rPr>
          <w:sz w:val="24"/>
        </w:rPr>
        <w:t>neler</w:t>
      </w:r>
      <w:r>
        <w:rPr>
          <w:spacing w:val="-8"/>
          <w:sz w:val="24"/>
        </w:rPr>
        <w:t xml:space="preserve"> </w:t>
      </w:r>
      <w:r>
        <w:rPr>
          <w:sz w:val="24"/>
        </w:rPr>
        <w:t>düşündüğünü öğrenmemize yardımcı olabilirsin.</w:t>
      </w:r>
    </w:p>
    <w:p w:rsidR="00474AAC" w:rsidRDefault="00B74296">
      <w:pPr>
        <w:pStyle w:val="ListeParagraf"/>
        <w:numPr>
          <w:ilvl w:val="0"/>
          <w:numId w:val="4"/>
        </w:numPr>
        <w:tabs>
          <w:tab w:val="left" w:pos="1731"/>
        </w:tabs>
        <w:spacing w:before="5"/>
        <w:ind w:left="1731" w:hanging="413"/>
        <w:rPr>
          <w:sz w:val="24"/>
        </w:rPr>
      </w:pPr>
      <w:r>
        <w:rPr>
          <w:sz w:val="24"/>
        </w:rPr>
        <w:t>Anketimize</w:t>
      </w:r>
      <w:r>
        <w:rPr>
          <w:spacing w:val="-5"/>
          <w:sz w:val="24"/>
        </w:rPr>
        <w:t xml:space="preserve"> </w:t>
      </w:r>
      <w:r>
        <w:rPr>
          <w:sz w:val="24"/>
        </w:rPr>
        <w:t>katıldığın</w:t>
      </w:r>
      <w:r>
        <w:rPr>
          <w:spacing w:val="-5"/>
          <w:sz w:val="24"/>
        </w:rPr>
        <w:t xml:space="preserve"> </w:t>
      </w:r>
      <w:r>
        <w:rPr>
          <w:sz w:val="24"/>
        </w:rPr>
        <w:t>için</w:t>
      </w:r>
      <w:r>
        <w:rPr>
          <w:spacing w:val="-4"/>
          <w:sz w:val="24"/>
        </w:rPr>
        <w:t xml:space="preserve"> </w:t>
      </w:r>
      <w:r>
        <w:rPr>
          <w:sz w:val="24"/>
        </w:rPr>
        <w:t>teşekkür</w:t>
      </w:r>
      <w:r>
        <w:rPr>
          <w:spacing w:val="-5"/>
          <w:sz w:val="24"/>
        </w:rPr>
        <w:t xml:space="preserve"> </w:t>
      </w:r>
      <w:r>
        <w:rPr>
          <w:spacing w:val="-2"/>
          <w:sz w:val="24"/>
        </w:rPr>
        <w:t>ederiz.</w:t>
      </w:r>
    </w:p>
    <w:p w:rsidR="00474AAC" w:rsidRDefault="00474AAC">
      <w:pPr>
        <w:pStyle w:val="GvdeMetni"/>
        <w:rPr>
          <w:sz w:val="20"/>
        </w:rPr>
      </w:pPr>
    </w:p>
    <w:p w:rsidR="00474AAC" w:rsidRDefault="00474AAC">
      <w:pPr>
        <w:pStyle w:val="GvdeMetni"/>
        <w:spacing w:before="77"/>
        <w:rPr>
          <w:sz w:val="20"/>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206"/>
        <w:gridCol w:w="468"/>
        <w:gridCol w:w="526"/>
        <w:gridCol w:w="466"/>
        <w:gridCol w:w="567"/>
        <w:gridCol w:w="1126"/>
      </w:tblGrid>
      <w:tr w:rsidR="00474AAC">
        <w:trPr>
          <w:trHeight w:val="2224"/>
        </w:trPr>
        <w:tc>
          <w:tcPr>
            <w:tcW w:w="703"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57"/>
              <w:rPr>
                <w:sz w:val="20"/>
              </w:rPr>
            </w:pPr>
          </w:p>
          <w:p w:rsidR="00474AAC" w:rsidRDefault="00B74296">
            <w:pPr>
              <w:pStyle w:val="TableParagraph"/>
              <w:ind w:left="215"/>
              <w:rPr>
                <w:b/>
                <w:sz w:val="20"/>
              </w:rPr>
            </w:pPr>
            <w:r>
              <w:rPr>
                <w:b/>
                <w:spacing w:val="-5"/>
                <w:sz w:val="20"/>
              </w:rPr>
              <w:t>NO</w:t>
            </w:r>
          </w:p>
        </w:tc>
        <w:tc>
          <w:tcPr>
            <w:tcW w:w="6206"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2"/>
              <w:rPr>
                <w:sz w:val="20"/>
              </w:rPr>
            </w:pPr>
          </w:p>
          <w:p w:rsidR="00474AAC" w:rsidRDefault="00B74296">
            <w:pPr>
              <w:pStyle w:val="TableParagraph"/>
              <w:ind w:left="13"/>
              <w:jc w:val="center"/>
              <w:rPr>
                <w:b/>
                <w:sz w:val="20"/>
              </w:rPr>
            </w:pPr>
            <w:r>
              <w:rPr>
                <w:b/>
                <w:sz w:val="20"/>
              </w:rPr>
              <w:t>İLKOKUL</w:t>
            </w:r>
            <w:r>
              <w:rPr>
                <w:b/>
                <w:spacing w:val="-12"/>
                <w:sz w:val="20"/>
              </w:rPr>
              <w:t xml:space="preserve"> </w:t>
            </w:r>
            <w:r>
              <w:rPr>
                <w:b/>
                <w:sz w:val="20"/>
              </w:rPr>
              <w:t>ÖĞRENCİLERİ</w:t>
            </w:r>
            <w:r>
              <w:rPr>
                <w:b/>
                <w:spacing w:val="-11"/>
                <w:sz w:val="20"/>
              </w:rPr>
              <w:t xml:space="preserve"> </w:t>
            </w:r>
            <w:r>
              <w:rPr>
                <w:b/>
                <w:spacing w:val="-4"/>
                <w:sz w:val="20"/>
              </w:rPr>
              <w:t>İÇİN</w:t>
            </w: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56"/>
              <w:rPr>
                <w:sz w:val="20"/>
              </w:rPr>
            </w:pPr>
          </w:p>
          <w:p w:rsidR="00474AAC" w:rsidRDefault="00B74296">
            <w:pPr>
              <w:pStyle w:val="TableParagraph"/>
              <w:ind w:left="13" w:right="1"/>
              <w:jc w:val="center"/>
              <w:rPr>
                <w:b/>
                <w:sz w:val="20"/>
              </w:rPr>
            </w:pPr>
            <w:r>
              <w:rPr>
                <w:b/>
                <w:sz w:val="20"/>
              </w:rPr>
              <w:t>KONU</w:t>
            </w:r>
            <w:r>
              <w:rPr>
                <w:b/>
                <w:spacing w:val="-9"/>
                <w:sz w:val="20"/>
              </w:rPr>
              <w:t xml:space="preserve"> </w:t>
            </w:r>
            <w:r>
              <w:rPr>
                <w:b/>
                <w:spacing w:val="-2"/>
                <w:sz w:val="20"/>
              </w:rPr>
              <w:t>BAŞLIKLARI</w:t>
            </w:r>
          </w:p>
        </w:tc>
        <w:tc>
          <w:tcPr>
            <w:tcW w:w="468" w:type="dxa"/>
            <w:textDirection w:val="btLr"/>
          </w:tcPr>
          <w:p w:rsidR="00474AAC" w:rsidRDefault="00B74296">
            <w:pPr>
              <w:pStyle w:val="TableParagraph"/>
              <w:spacing w:before="117"/>
              <w:ind w:left="-1"/>
              <w:rPr>
                <w:b/>
                <w:sz w:val="20"/>
              </w:rPr>
            </w:pPr>
            <w:r>
              <w:rPr>
                <w:b/>
                <w:spacing w:val="-2"/>
                <w:sz w:val="20"/>
              </w:rPr>
              <w:t>Kesinlikle</w:t>
            </w:r>
            <w:r>
              <w:rPr>
                <w:b/>
                <w:spacing w:val="6"/>
                <w:sz w:val="20"/>
              </w:rPr>
              <w:t xml:space="preserve"> </w:t>
            </w:r>
            <w:r>
              <w:rPr>
                <w:b/>
                <w:spacing w:val="-2"/>
                <w:sz w:val="20"/>
              </w:rPr>
              <w:t>Katılıyorum</w:t>
            </w:r>
          </w:p>
        </w:tc>
        <w:tc>
          <w:tcPr>
            <w:tcW w:w="526" w:type="dxa"/>
            <w:textDirection w:val="btLr"/>
          </w:tcPr>
          <w:p w:rsidR="00474AAC" w:rsidRDefault="00B74296">
            <w:pPr>
              <w:pStyle w:val="TableParagraph"/>
              <w:spacing w:before="146"/>
              <w:ind w:left="-1"/>
              <w:rPr>
                <w:b/>
                <w:sz w:val="20"/>
              </w:rPr>
            </w:pPr>
            <w:r>
              <w:rPr>
                <w:b/>
                <w:spacing w:val="-2"/>
                <w:sz w:val="20"/>
              </w:rPr>
              <w:t>Katılıyorum</w:t>
            </w:r>
          </w:p>
        </w:tc>
        <w:tc>
          <w:tcPr>
            <w:tcW w:w="466" w:type="dxa"/>
            <w:textDirection w:val="btLr"/>
          </w:tcPr>
          <w:p w:rsidR="00474AAC" w:rsidRDefault="00B74296">
            <w:pPr>
              <w:pStyle w:val="TableParagraph"/>
              <w:spacing w:before="114"/>
              <w:ind w:left="-1"/>
              <w:rPr>
                <w:b/>
                <w:sz w:val="20"/>
              </w:rPr>
            </w:pPr>
            <w:r>
              <w:rPr>
                <w:b/>
                <w:spacing w:val="-2"/>
                <w:sz w:val="20"/>
              </w:rPr>
              <w:t>Kararsızım</w:t>
            </w:r>
          </w:p>
        </w:tc>
        <w:tc>
          <w:tcPr>
            <w:tcW w:w="567" w:type="dxa"/>
            <w:textDirection w:val="btLr"/>
          </w:tcPr>
          <w:p w:rsidR="00474AAC" w:rsidRDefault="00B74296">
            <w:pPr>
              <w:pStyle w:val="TableParagraph"/>
              <w:spacing w:before="66" w:line="240" w:lineRule="atLeast"/>
              <w:ind w:left="-1" w:right="68"/>
              <w:rPr>
                <w:b/>
                <w:sz w:val="20"/>
              </w:rPr>
            </w:pPr>
            <w:r>
              <w:rPr>
                <w:b/>
                <w:spacing w:val="-2"/>
                <w:sz w:val="20"/>
              </w:rPr>
              <w:t>Kesinlikle Katılmıyorum</w:t>
            </w:r>
          </w:p>
        </w:tc>
        <w:tc>
          <w:tcPr>
            <w:tcW w:w="1126" w:type="dxa"/>
            <w:textDirection w:val="btLr"/>
          </w:tcPr>
          <w:p w:rsidR="00474AAC" w:rsidRDefault="00474AAC">
            <w:pPr>
              <w:pStyle w:val="TableParagraph"/>
              <w:spacing w:before="210"/>
              <w:rPr>
                <w:sz w:val="20"/>
              </w:rPr>
            </w:pPr>
          </w:p>
          <w:p w:rsidR="00474AAC" w:rsidRDefault="00B74296">
            <w:pPr>
              <w:pStyle w:val="TableParagraph"/>
              <w:ind w:left="-1"/>
              <w:rPr>
                <w:b/>
                <w:sz w:val="20"/>
              </w:rPr>
            </w:pPr>
            <w:r>
              <w:rPr>
                <w:b/>
                <w:spacing w:val="-2"/>
                <w:sz w:val="20"/>
              </w:rPr>
              <w:t>Katılmıyorum</w:t>
            </w:r>
          </w:p>
        </w:tc>
      </w:tr>
      <w:tr w:rsidR="00474AAC">
        <w:trPr>
          <w:trHeight w:val="244"/>
        </w:trPr>
        <w:tc>
          <w:tcPr>
            <w:tcW w:w="703" w:type="dxa"/>
          </w:tcPr>
          <w:p w:rsidR="00474AAC" w:rsidRDefault="00B74296">
            <w:pPr>
              <w:pStyle w:val="TableParagraph"/>
              <w:spacing w:line="224" w:lineRule="exact"/>
              <w:ind w:left="110"/>
              <w:rPr>
                <w:sz w:val="20"/>
              </w:rPr>
            </w:pPr>
            <w:r>
              <w:rPr>
                <w:spacing w:val="-5"/>
                <w:sz w:val="20"/>
              </w:rPr>
              <w:t>01-</w:t>
            </w:r>
          </w:p>
        </w:tc>
        <w:tc>
          <w:tcPr>
            <w:tcW w:w="6206" w:type="dxa"/>
          </w:tcPr>
          <w:p w:rsidR="00474AAC" w:rsidRDefault="00B74296">
            <w:pPr>
              <w:pStyle w:val="TableParagraph"/>
              <w:spacing w:before="4" w:line="220" w:lineRule="exact"/>
              <w:ind w:left="110"/>
              <w:rPr>
                <w:sz w:val="20"/>
              </w:rPr>
            </w:pPr>
            <w:r>
              <w:rPr>
                <w:sz w:val="20"/>
              </w:rPr>
              <w:t>Okulumu</w:t>
            </w:r>
            <w:r>
              <w:rPr>
                <w:spacing w:val="-9"/>
                <w:sz w:val="20"/>
              </w:rPr>
              <w:t xml:space="preserve"> </w:t>
            </w:r>
            <w:r>
              <w:rPr>
                <w:spacing w:val="-2"/>
                <w:sz w:val="20"/>
              </w:rPr>
              <w:t>seviyorum.</w:t>
            </w:r>
          </w:p>
        </w:tc>
        <w:tc>
          <w:tcPr>
            <w:tcW w:w="468" w:type="dxa"/>
          </w:tcPr>
          <w:p w:rsidR="00474AAC" w:rsidRDefault="00B74296">
            <w:pPr>
              <w:pStyle w:val="TableParagraph"/>
              <w:spacing w:line="224"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4"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4"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line="224" w:lineRule="exact"/>
              <w:ind w:left="110"/>
              <w:rPr>
                <w:sz w:val="20"/>
              </w:rPr>
            </w:pPr>
            <w:r>
              <w:rPr>
                <w:spacing w:val="-5"/>
                <w:sz w:val="20"/>
              </w:rPr>
              <w:t>02-</w:t>
            </w:r>
          </w:p>
        </w:tc>
        <w:tc>
          <w:tcPr>
            <w:tcW w:w="6206" w:type="dxa"/>
          </w:tcPr>
          <w:p w:rsidR="00474AAC" w:rsidRDefault="00B74296">
            <w:pPr>
              <w:pStyle w:val="TableParagraph"/>
              <w:spacing w:before="4" w:line="220" w:lineRule="exact"/>
              <w:ind w:left="110"/>
              <w:rPr>
                <w:sz w:val="20"/>
              </w:rPr>
            </w:pPr>
            <w:r>
              <w:rPr>
                <w:sz w:val="20"/>
              </w:rPr>
              <w:t>Okulumda</w:t>
            </w:r>
            <w:r>
              <w:rPr>
                <w:spacing w:val="-9"/>
                <w:sz w:val="20"/>
              </w:rPr>
              <w:t xml:space="preserve"> </w:t>
            </w:r>
            <w:r>
              <w:rPr>
                <w:sz w:val="20"/>
              </w:rPr>
              <w:t>kendimi</w:t>
            </w:r>
            <w:r>
              <w:rPr>
                <w:spacing w:val="-8"/>
                <w:sz w:val="20"/>
              </w:rPr>
              <w:t xml:space="preserve"> </w:t>
            </w:r>
            <w:r>
              <w:rPr>
                <w:sz w:val="20"/>
              </w:rPr>
              <w:t>güvende</w:t>
            </w:r>
            <w:r>
              <w:rPr>
                <w:spacing w:val="-9"/>
                <w:sz w:val="20"/>
              </w:rPr>
              <w:t xml:space="preserve"> </w:t>
            </w:r>
            <w:r>
              <w:rPr>
                <w:spacing w:val="-2"/>
                <w:sz w:val="20"/>
              </w:rPr>
              <w:t>hissediyorum.</w:t>
            </w:r>
          </w:p>
        </w:tc>
        <w:tc>
          <w:tcPr>
            <w:tcW w:w="468" w:type="dxa"/>
          </w:tcPr>
          <w:p w:rsidR="00474AAC" w:rsidRDefault="00B74296">
            <w:pPr>
              <w:pStyle w:val="TableParagraph"/>
              <w:spacing w:line="224"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4"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4"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line="224" w:lineRule="exact"/>
              <w:ind w:left="110"/>
              <w:rPr>
                <w:sz w:val="20"/>
              </w:rPr>
            </w:pPr>
            <w:r>
              <w:rPr>
                <w:spacing w:val="-5"/>
                <w:sz w:val="20"/>
              </w:rPr>
              <w:t>03-</w:t>
            </w:r>
          </w:p>
        </w:tc>
        <w:tc>
          <w:tcPr>
            <w:tcW w:w="6206" w:type="dxa"/>
          </w:tcPr>
          <w:p w:rsidR="00474AAC" w:rsidRDefault="00B74296">
            <w:pPr>
              <w:pStyle w:val="TableParagraph"/>
              <w:spacing w:before="4" w:line="220" w:lineRule="exact"/>
              <w:ind w:left="110"/>
              <w:rPr>
                <w:sz w:val="20"/>
              </w:rPr>
            </w:pPr>
            <w:r>
              <w:rPr>
                <w:sz w:val="20"/>
              </w:rPr>
              <w:t>Okulumun</w:t>
            </w:r>
            <w:r>
              <w:rPr>
                <w:spacing w:val="-8"/>
                <w:sz w:val="20"/>
              </w:rPr>
              <w:t xml:space="preserve"> </w:t>
            </w:r>
            <w:r>
              <w:rPr>
                <w:sz w:val="20"/>
              </w:rPr>
              <w:t>içi</w:t>
            </w:r>
            <w:r>
              <w:rPr>
                <w:spacing w:val="-7"/>
                <w:sz w:val="20"/>
              </w:rPr>
              <w:t xml:space="preserve"> </w:t>
            </w:r>
            <w:r>
              <w:rPr>
                <w:sz w:val="20"/>
              </w:rPr>
              <w:t>ve</w:t>
            </w:r>
            <w:r>
              <w:rPr>
                <w:spacing w:val="-5"/>
                <w:sz w:val="20"/>
              </w:rPr>
              <w:t xml:space="preserve"> </w:t>
            </w:r>
            <w:r>
              <w:rPr>
                <w:sz w:val="20"/>
              </w:rPr>
              <w:t>bahçesi</w:t>
            </w:r>
            <w:r>
              <w:rPr>
                <w:spacing w:val="-5"/>
                <w:sz w:val="20"/>
              </w:rPr>
              <w:t xml:space="preserve"> </w:t>
            </w:r>
            <w:r>
              <w:rPr>
                <w:spacing w:val="-2"/>
                <w:sz w:val="20"/>
              </w:rPr>
              <w:t>temizdir.</w:t>
            </w:r>
          </w:p>
        </w:tc>
        <w:tc>
          <w:tcPr>
            <w:tcW w:w="468" w:type="dxa"/>
          </w:tcPr>
          <w:p w:rsidR="00474AAC" w:rsidRDefault="00B74296">
            <w:pPr>
              <w:pStyle w:val="TableParagraph"/>
              <w:spacing w:line="224"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4"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4"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1"/>
        </w:trPr>
        <w:tc>
          <w:tcPr>
            <w:tcW w:w="703" w:type="dxa"/>
          </w:tcPr>
          <w:p w:rsidR="00474AAC" w:rsidRDefault="00B74296">
            <w:pPr>
              <w:pStyle w:val="TableParagraph"/>
              <w:spacing w:line="222" w:lineRule="exact"/>
              <w:ind w:left="110"/>
              <w:rPr>
                <w:sz w:val="20"/>
              </w:rPr>
            </w:pPr>
            <w:r>
              <w:rPr>
                <w:spacing w:val="-5"/>
                <w:sz w:val="20"/>
              </w:rPr>
              <w:t>04-</w:t>
            </w:r>
          </w:p>
        </w:tc>
        <w:tc>
          <w:tcPr>
            <w:tcW w:w="6206" w:type="dxa"/>
          </w:tcPr>
          <w:p w:rsidR="00474AAC" w:rsidRDefault="00B74296">
            <w:pPr>
              <w:pStyle w:val="TableParagraph"/>
              <w:spacing w:before="4" w:line="218" w:lineRule="exact"/>
              <w:ind w:left="110"/>
              <w:rPr>
                <w:sz w:val="20"/>
              </w:rPr>
            </w:pPr>
            <w:r>
              <w:rPr>
                <w:spacing w:val="-2"/>
                <w:sz w:val="20"/>
              </w:rPr>
              <w:t>Öğretmenim</w:t>
            </w:r>
            <w:r>
              <w:rPr>
                <w:spacing w:val="3"/>
                <w:sz w:val="20"/>
              </w:rPr>
              <w:t xml:space="preserve"> </w:t>
            </w:r>
            <w:r>
              <w:rPr>
                <w:spacing w:val="-2"/>
                <w:sz w:val="20"/>
              </w:rPr>
              <w:t>adildir.</w:t>
            </w:r>
          </w:p>
        </w:tc>
        <w:tc>
          <w:tcPr>
            <w:tcW w:w="468" w:type="dxa"/>
          </w:tcPr>
          <w:p w:rsidR="00474AAC" w:rsidRDefault="00B74296">
            <w:pPr>
              <w:pStyle w:val="TableParagraph"/>
              <w:spacing w:line="222"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2"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2"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2"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2"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before="1" w:line="223" w:lineRule="exact"/>
              <w:ind w:left="110"/>
              <w:rPr>
                <w:sz w:val="20"/>
              </w:rPr>
            </w:pPr>
            <w:r>
              <w:rPr>
                <w:spacing w:val="-5"/>
                <w:sz w:val="20"/>
              </w:rPr>
              <w:t>05-</w:t>
            </w:r>
          </w:p>
        </w:tc>
        <w:tc>
          <w:tcPr>
            <w:tcW w:w="6206" w:type="dxa"/>
          </w:tcPr>
          <w:p w:rsidR="00474AAC" w:rsidRDefault="00B74296">
            <w:pPr>
              <w:pStyle w:val="TableParagraph"/>
              <w:spacing w:before="6" w:line="218" w:lineRule="exact"/>
              <w:ind w:left="110"/>
              <w:rPr>
                <w:sz w:val="20"/>
              </w:rPr>
            </w:pPr>
            <w:r>
              <w:rPr>
                <w:spacing w:val="-2"/>
                <w:sz w:val="20"/>
              </w:rPr>
              <w:t>Öğretmenim</w:t>
            </w:r>
            <w:r>
              <w:rPr>
                <w:spacing w:val="7"/>
                <w:sz w:val="20"/>
              </w:rPr>
              <w:t xml:space="preserve"> </w:t>
            </w:r>
            <w:r>
              <w:rPr>
                <w:spacing w:val="-2"/>
                <w:sz w:val="20"/>
              </w:rPr>
              <w:t>benimle</w:t>
            </w:r>
            <w:r>
              <w:rPr>
                <w:spacing w:val="3"/>
                <w:sz w:val="20"/>
              </w:rPr>
              <w:t xml:space="preserve"> </w:t>
            </w:r>
            <w:r>
              <w:rPr>
                <w:spacing w:val="-2"/>
                <w:sz w:val="20"/>
              </w:rPr>
              <w:t>ilgileniyor.</w:t>
            </w:r>
          </w:p>
        </w:tc>
        <w:tc>
          <w:tcPr>
            <w:tcW w:w="468" w:type="dxa"/>
          </w:tcPr>
          <w:p w:rsidR="00474AAC" w:rsidRDefault="00B74296">
            <w:pPr>
              <w:pStyle w:val="TableParagraph"/>
              <w:spacing w:before="1" w:line="223"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before="1" w:line="223"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before="1" w:line="223"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before="1" w:line="223"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before="1" w:line="22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before="1" w:line="223" w:lineRule="exact"/>
              <w:ind w:left="110"/>
              <w:rPr>
                <w:sz w:val="20"/>
              </w:rPr>
            </w:pPr>
            <w:r>
              <w:rPr>
                <w:spacing w:val="-5"/>
                <w:sz w:val="20"/>
              </w:rPr>
              <w:t>06-</w:t>
            </w:r>
          </w:p>
        </w:tc>
        <w:tc>
          <w:tcPr>
            <w:tcW w:w="6206" w:type="dxa"/>
          </w:tcPr>
          <w:p w:rsidR="00474AAC" w:rsidRDefault="00B74296">
            <w:pPr>
              <w:pStyle w:val="TableParagraph"/>
              <w:spacing w:before="6" w:line="218" w:lineRule="exact"/>
              <w:ind w:left="110"/>
              <w:rPr>
                <w:sz w:val="20"/>
              </w:rPr>
            </w:pPr>
            <w:r>
              <w:rPr>
                <w:sz w:val="20"/>
              </w:rPr>
              <w:t>Yardıma</w:t>
            </w:r>
            <w:r>
              <w:rPr>
                <w:spacing w:val="-8"/>
                <w:sz w:val="20"/>
              </w:rPr>
              <w:t xml:space="preserve"> </w:t>
            </w:r>
            <w:r>
              <w:rPr>
                <w:sz w:val="20"/>
              </w:rPr>
              <w:t>ihtiyacım</w:t>
            </w:r>
            <w:r>
              <w:rPr>
                <w:spacing w:val="-10"/>
                <w:sz w:val="20"/>
              </w:rPr>
              <w:t xml:space="preserve"> </w:t>
            </w:r>
            <w:r>
              <w:rPr>
                <w:sz w:val="20"/>
              </w:rPr>
              <w:t>olursa</w:t>
            </w:r>
            <w:r>
              <w:rPr>
                <w:spacing w:val="-9"/>
                <w:sz w:val="20"/>
              </w:rPr>
              <w:t xml:space="preserve"> </w:t>
            </w:r>
            <w:r>
              <w:rPr>
                <w:sz w:val="20"/>
              </w:rPr>
              <w:t>öğretmenim</w:t>
            </w:r>
            <w:r>
              <w:rPr>
                <w:spacing w:val="-8"/>
                <w:sz w:val="20"/>
              </w:rPr>
              <w:t xml:space="preserve"> </w:t>
            </w:r>
            <w:r>
              <w:rPr>
                <w:sz w:val="20"/>
              </w:rPr>
              <w:t>bana</w:t>
            </w:r>
            <w:r>
              <w:rPr>
                <w:spacing w:val="-7"/>
                <w:sz w:val="20"/>
              </w:rPr>
              <w:t xml:space="preserve"> </w:t>
            </w:r>
            <w:r>
              <w:rPr>
                <w:sz w:val="20"/>
              </w:rPr>
              <w:t>yardım</w:t>
            </w:r>
            <w:r>
              <w:rPr>
                <w:spacing w:val="-8"/>
                <w:sz w:val="20"/>
              </w:rPr>
              <w:t xml:space="preserve"> </w:t>
            </w:r>
            <w:r>
              <w:rPr>
                <w:spacing w:val="-4"/>
                <w:sz w:val="20"/>
              </w:rPr>
              <w:t>eder.</w:t>
            </w:r>
          </w:p>
        </w:tc>
        <w:tc>
          <w:tcPr>
            <w:tcW w:w="468" w:type="dxa"/>
          </w:tcPr>
          <w:p w:rsidR="00474AAC" w:rsidRDefault="00B74296">
            <w:pPr>
              <w:pStyle w:val="TableParagraph"/>
              <w:spacing w:before="1" w:line="223"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before="1" w:line="223"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before="1" w:line="223"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before="1" w:line="223"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before="1" w:line="22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line="224" w:lineRule="exact"/>
              <w:ind w:left="110"/>
              <w:rPr>
                <w:sz w:val="20"/>
              </w:rPr>
            </w:pPr>
            <w:r>
              <w:rPr>
                <w:spacing w:val="-5"/>
                <w:sz w:val="20"/>
              </w:rPr>
              <w:t>07-</w:t>
            </w:r>
          </w:p>
        </w:tc>
        <w:tc>
          <w:tcPr>
            <w:tcW w:w="6206" w:type="dxa"/>
          </w:tcPr>
          <w:p w:rsidR="00474AAC" w:rsidRDefault="00B74296">
            <w:pPr>
              <w:pStyle w:val="TableParagraph"/>
              <w:spacing w:before="4" w:line="220" w:lineRule="exact"/>
              <w:ind w:left="110"/>
              <w:rPr>
                <w:sz w:val="20"/>
              </w:rPr>
            </w:pPr>
            <w:r>
              <w:rPr>
                <w:sz w:val="20"/>
              </w:rPr>
              <w:t>Öğretmenim</w:t>
            </w:r>
            <w:r>
              <w:rPr>
                <w:spacing w:val="-9"/>
                <w:sz w:val="20"/>
              </w:rPr>
              <w:t xml:space="preserve"> </w:t>
            </w:r>
            <w:r>
              <w:rPr>
                <w:sz w:val="20"/>
              </w:rPr>
              <w:t>derse</w:t>
            </w:r>
            <w:r>
              <w:rPr>
                <w:spacing w:val="-11"/>
                <w:sz w:val="20"/>
              </w:rPr>
              <w:t xml:space="preserve"> </w:t>
            </w:r>
            <w:r>
              <w:rPr>
                <w:sz w:val="20"/>
              </w:rPr>
              <w:t>katılmamı</w:t>
            </w:r>
            <w:r>
              <w:rPr>
                <w:spacing w:val="-10"/>
                <w:sz w:val="20"/>
              </w:rPr>
              <w:t xml:space="preserve"> </w:t>
            </w:r>
            <w:r>
              <w:rPr>
                <w:spacing w:val="-2"/>
                <w:sz w:val="20"/>
              </w:rPr>
              <w:t>sağlar.</w:t>
            </w:r>
          </w:p>
        </w:tc>
        <w:tc>
          <w:tcPr>
            <w:tcW w:w="468" w:type="dxa"/>
          </w:tcPr>
          <w:p w:rsidR="00474AAC" w:rsidRDefault="00B74296">
            <w:pPr>
              <w:pStyle w:val="TableParagraph"/>
              <w:spacing w:line="224"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4"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4"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703" w:type="dxa"/>
          </w:tcPr>
          <w:p w:rsidR="00474AAC" w:rsidRDefault="00B74296">
            <w:pPr>
              <w:pStyle w:val="TableParagraph"/>
              <w:spacing w:line="224" w:lineRule="exact"/>
              <w:ind w:left="110"/>
              <w:rPr>
                <w:sz w:val="20"/>
              </w:rPr>
            </w:pPr>
            <w:r>
              <w:rPr>
                <w:spacing w:val="-5"/>
                <w:sz w:val="20"/>
              </w:rPr>
              <w:t>08-</w:t>
            </w:r>
          </w:p>
        </w:tc>
        <w:tc>
          <w:tcPr>
            <w:tcW w:w="6206" w:type="dxa"/>
          </w:tcPr>
          <w:p w:rsidR="00474AAC" w:rsidRDefault="00B74296">
            <w:pPr>
              <w:pStyle w:val="TableParagraph"/>
              <w:spacing w:before="4" w:line="220" w:lineRule="exact"/>
              <w:ind w:left="110"/>
              <w:rPr>
                <w:sz w:val="20"/>
              </w:rPr>
            </w:pPr>
            <w:r>
              <w:rPr>
                <w:sz w:val="20"/>
              </w:rPr>
              <w:t>Öğretmenim</w:t>
            </w:r>
            <w:r>
              <w:rPr>
                <w:spacing w:val="-7"/>
                <w:sz w:val="20"/>
              </w:rPr>
              <w:t xml:space="preserve"> </w:t>
            </w:r>
            <w:r>
              <w:rPr>
                <w:sz w:val="20"/>
              </w:rPr>
              <w:t>dersleri</w:t>
            </w:r>
            <w:r>
              <w:rPr>
                <w:spacing w:val="-6"/>
                <w:sz w:val="20"/>
              </w:rPr>
              <w:t xml:space="preserve"> </w:t>
            </w:r>
            <w:r>
              <w:rPr>
                <w:sz w:val="20"/>
              </w:rPr>
              <w:t>farklı</w:t>
            </w:r>
            <w:r>
              <w:rPr>
                <w:spacing w:val="-7"/>
                <w:sz w:val="20"/>
              </w:rPr>
              <w:t xml:space="preserve"> </w:t>
            </w:r>
            <w:r>
              <w:rPr>
                <w:sz w:val="20"/>
              </w:rPr>
              <w:t>araçlar</w:t>
            </w:r>
            <w:r>
              <w:rPr>
                <w:spacing w:val="-9"/>
                <w:sz w:val="20"/>
              </w:rPr>
              <w:t xml:space="preserve"> </w:t>
            </w:r>
            <w:r>
              <w:rPr>
                <w:sz w:val="20"/>
              </w:rPr>
              <w:t>kullanarak</w:t>
            </w:r>
            <w:r>
              <w:rPr>
                <w:spacing w:val="-7"/>
                <w:sz w:val="20"/>
              </w:rPr>
              <w:t xml:space="preserve"> </w:t>
            </w:r>
            <w:r>
              <w:rPr>
                <w:spacing w:val="-2"/>
                <w:sz w:val="20"/>
              </w:rPr>
              <w:t>anlatır.</w:t>
            </w:r>
          </w:p>
        </w:tc>
        <w:tc>
          <w:tcPr>
            <w:tcW w:w="468" w:type="dxa"/>
          </w:tcPr>
          <w:p w:rsidR="00474AAC" w:rsidRDefault="00B74296">
            <w:pPr>
              <w:pStyle w:val="TableParagraph"/>
              <w:spacing w:line="224" w:lineRule="exact"/>
              <w:ind w:left="17"/>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left="4"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6" w:type="dxa"/>
          </w:tcPr>
          <w:p w:rsidR="00474AAC" w:rsidRDefault="00B74296">
            <w:pPr>
              <w:pStyle w:val="TableParagraph"/>
              <w:spacing w:line="224" w:lineRule="exact"/>
              <w:ind w:left="14"/>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7" w:type="dxa"/>
          </w:tcPr>
          <w:p w:rsidR="00474AAC" w:rsidRDefault="00B74296">
            <w:pPr>
              <w:pStyle w:val="TableParagraph"/>
              <w:spacing w:line="224" w:lineRule="exact"/>
              <w:ind w:right="7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26"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68"/>
        </w:trPr>
        <w:tc>
          <w:tcPr>
            <w:tcW w:w="703" w:type="dxa"/>
          </w:tcPr>
          <w:p w:rsidR="00474AAC" w:rsidRDefault="00B74296">
            <w:pPr>
              <w:pStyle w:val="TableParagraph"/>
              <w:spacing w:line="234" w:lineRule="exact"/>
              <w:ind w:left="110"/>
              <w:rPr>
                <w:sz w:val="20"/>
              </w:rPr>
            </w:pPr>
            <w:r>
              <w:rPr>
                <w:spacing w:val="-5"/>
                <w:sz w:val="20"/>
              </w:rPr>
              <w:t>09-</w:t>
            </w:r>
          </w:p>
        </w:tc>
        <w:tc>
          <w:tcPr>
            <w:tcW w:w="6206" w:type="dxa"/>
          </w:tcPr>
          <w:p w:rsidR="00474AAC" w:rsidRDefault="00B74296">
            <w:pPr>
              <w:pStyle w:val="TableParagraph"/>
              <w:spacing w:before="16" w:line="232" w:lineRule="exact"/>
              <w:ind w:left="110"/>
              <w:rPr>
                <w:sz w:val="20"/>
              </w:rPr>
            </w:pPr>
            <w:r>
              <w:rPr>
                <w:sz w:val="20"/>
              </w:rPr>
              <w:t>Okul</w:t>
            </w:r>
            <w:r>
              <w:rPr>
                <w:spacing w:val="-7"/>
                <w:sz w:val="20"/>
              </w:rPr>
              <w:t xml:space="preserve"> </w:t>
            </w:r>
            <w:r>
              <w:rPr>
                <w:sz w:val="20"/>
              </w:rPr>
              <w:t>kantininde</w:t>
            </w:r>
            <w:r>
              <w:rPr>
                <w:spacing w:val="-6"/>
                <w:sz w:val="20"/>
              </w:rPr>
              <w:t xml:space="preserve"> </w:t>
            </w:r>
            <w:r>
              <w:rPr>
                <w:sz w:val="20"/>
              </w:rPr>
              <w:t>yeterli</w:t>
            </w:r>
            <w:r>
              <w:rPr>
                <w:spacing w:val="-8"/>
                <w:sz w:val="20"/>
              </w:rPr>
              <w:t xml:space="preserve"> </w:t>
            </w:r>
            <w:r>
              <w:rPr>
                <w:sz w:val="20"/>
              </w:rPr>
              <w:t>ve</w:t>
            </w:r>
            <w:r>
              <w:rPr>
                <w:spacing w:val="-9"/>
                <w:sz w:val="20"/>
              </w:rPr>
              <w:t xml:space="preserve"> </w:t>
            </w:r>
            <w:r>
              <w:rPr>
                <w:sz w:val="20"/>
              </w:rPr>
              <w:t>sağlıklı</w:t>
            </w:r>
            <w:r>
              <w:rPr>
                <w:spacing w:val="-7"/>
                <w:sz w:val="20"/>
              </w:rPr>
              <w:t xml:space="preserve"> </w:t>
            </w:r>
            <w:r>
              <w:rPr>
                <w:sz w:val="20"/>
              </w:rPr>
              <w:t>yiyecekler</w:t>
            </w:r>
            <w:r>
              <w:rPr>
                <w:spacing w:val="-6"/>
                <w:sz w:val="20"/>
              </w:rPr>
              <w:t xml:space="preserve"> </w:t>
            </w:r>
            <w:r>
              <w:rPr>
                <w:spacing w:val="-4"/>
                <w:sz w:val="20"/>
              </w:rPr>
              <w:t>var.</w:t>
            </w:r>
          </w:p>
        </w:tc>
        <w:tc>
          <w:tcPr>
            <w:tcW w:w="468" w:type="dxa"/>
          </w:tcPr>
          <w:p w:rsidR="00474AAC" w:rsidRDefault="00B74296">
            <w:pPr>
              <w:pStyle w:val="TableParagraph"/>
              <w:spacing w:line="248" w:lineRule="exact"/>
              <w:ind w:left="17"/>
              <w:jc w:val="center"/>
              <w:rPr>
                <w:rFonts w:ascii="Calibri"/>
                <w:b/>
              </w:rPr>
            </w:pPr>
            <w:r>
              <w:rPr>
                <w:rFonts w:ascii="Calibri"/>
                <w:b/>
              </w:rPr>
              <w:t>(</w:t>
            </w:r>
            <w:r>
              <w:rPr>
                <w:rFonts w:ascii="Calibri"/>
                <w:b/>
                <w:spacing w:val="65"/>
              </w:rPr>
              <w:t xml:space="preserve"> </w:t>
            </w:r>
            <w:r>
              <w:rPr>
                <w:rFonts w:ascii="Calibri"/>
                <w:b/>
                <w:spacing w:val="-10"/>
              </w:rPr>
              <w:t>)</w:t>
            </w:r>
          </w:p>
        </w:tc>
        <w:tc>
          <w:tcPr>
            <w:tcW w:w="526" w:type="dxa"/>
          </w:tcPr>
          <w:p w:rsidR="00474AAC" w:rsidRDefault="00B74296">
            <w:pPr>
              <w:pStyle w:val="TableParagraph"/>
              <w:spacing w:line="248" w:lineRule="exact"/>
              <w:ind w:left="29" w:right="39"/>
              <w:jc w:val="center"/>
              <w:rPr>
                <w:rFonts w:ascii="Calibri"/>
                <w:b/>
              </w:rPr>
            </w:pPr>
            <w:r>
              <w:rPr>
                <w:rFonts w:ascii="Calibri"/>
                <w:b/>
              </w:rPr>
              <w:t>(</w:t>
            </w:r>
            <w:r>
              <w:rPr>
                <w:rFonts w:ascii="Calibri"/>
                <w:b/>
                <w:spacing w:val="74"/>
                <w:w w:val="150"/>
              </w:rPr>
              <w:t xml:space="preserve"> </w:t>
            </w:r>
            <w:r>
              <w:rPr>
                <w:rFonts w:ascii="Calibri"/>
                <w:b/>
                <w:spacing w:val="-10"/>
              </w:rPr>
              <w:t>)</w:t>
            </w:r>
          </w:p>
        </w:tc>
        <w:tc>
          <w:tcPr>
            <w:tcW w:w="466" w:type="dxa"/>
          </w:tcPr>
          <w:p w:rsidR="00474AAC" w:rsidRDefault="00B74296">
            <w:pPr>
              <w:pStyle w:val="TableParagraph"/>
              <w:spacing w:line="248" w:lineRule="exact"/>
              <w:ind w:left="14" w:right="1"/>
              <w:jc w:val="center"/>
              <w:rPr>
                <w:rFonts w:ascii="Calibri"/>
                <w:b/>
              </w:rPr>
            </w:pPr>
            <w:r>
              <w:rPr>
                <w:rFonts w:ascii="Calibri"/>
                <w:b/>
              </w:rPr>
              <w:t>(</w:t>
            </w:r>
            <w:r>
              <w:rPr>
                <w:rFonts w:ascii="Calibri"/>
                <w:b/>
                <w:spacing w:val="65"/>
              </w:rPr>
              <w:t xml:space="preserve"> </w:t>
            </w:r>
            <w:r>
              <w:rPr>
                <w:rFonts w:ascii="Calibri"/>
                <w:b/>
                <w:spacing w:val="-10"/>
              </w:rPr>
              <w:t>)</w:t>
            </w:r>
          </w:p>
        </w:tc>
        <w:tc>
          <w:tcPr>
            <w:tcW w:w="567" w:type="dxa"/>
          </w:tcPr>
          <w:p w:rsidR="00474AAC" w:rsidRDefault="00B74296">
            <w:pPr>
              <w:pStyle w:val="TableParagraph"/>
              <w:spacing w:line="248" w:lineRule="exact"/>
              <w:ind w:left="26" w:right="73"/>
              <w:jc w:val="center"/>
              <w:rPr>
                <w:rFonts w:ascii="Calibri"/>
                <w:b/>
              </w:rPr>
            </w:pPr>
            <w:r>
              <w:rPr>
                <w:rFonts w:ascii="Calibri"/>
                <w:b/>
              </w:rPr>
              <w:t>(</w:t>
            </w:r>
            <w:r>
              <w:rPr>
                <w:rFonts w:ascii="Calibri"/>
                <w:b/>
                <w:spacing w:val="74"/>
                <w:w w:val="150"/>
              </w:rPr>
              <w:t xml:space="preserve"> </w:t>
            </w:r>
            <w:r>
              <w:rPr>
                <w:rFonts w:ascii="Calibri"/>
                <w:b/>
                <w:spacing w:val="-10"/>
              </w:rPr>
              <w:t>)</w:t>
            </w:r>
          </w:p>
        </w:tc>
        <w:tc>
          <w:tcPr>
            <w:tcW w:w="1126" w:type="dxa"/>
          </w:tcPr>
          <w:p w:rsidR="00474AAC" w:rsidRDefault="00B74296">
            <w:pPr>
              <w:pStyle w:val="TableParagraph"/>
              <w:spacing w:line="248" w:lineRule="exact"/>
              <w:ind w:left="109"/>
              <w:rPr>
                <w:rFonts w:ascii="Calibri"/>
                <w:b/>
              </w:rPr>
            </w:pPr>
            <w:r>
              <w:rPr>
                <w:rFonts w:ascii="Calibri"/>
                <w:b/>
              </w:rPr>
              <w:t>(</w:t>
            </w:r>
            <w:r>
              <w:rPr>
                <w:rFonts w:ascii="Calibri"/>
                <w:b/>
                <w:spacing w:val="74"/>
                <w:w w:val="150"/>
              </w:rPr>
              <w:t xml:space="preserve"> </w:t>
            </w:r>
            <w:r>
              <w:rPr>
                <w:rFonts w:ascii="Calibri"/>
                <w:b/>
                <w:spacing w:val="-10"/>
              </w:rPr>
              <w:t>)</w:t>
            </w:r>
          </w:p>
        </w:tc>
      </w:tr>
      <w:tr w:rsidR="00474AAC">
        <w:trPr>
          <w:trHeight w:val="268"/>
        </w:trPr>
        <w:tc>
          <w:tcPr>
            <w:tcW w:w="703" w:type="dxa"/>
          </w:tcPr>
          <w:p w:rsidR="00474AAC" w:rsidRDefault="00B74296">
            <w:pPr>
              <w:pStyle w:val="TableParagraph"/>
              <w:spacing w:line="234" w:lineRule="exact"/>
              <w:ind w:left="110"/>
              <w:rPr>
                <w:sz w:val="20"/>
              </w:rPr>
            </w:pPr>
            <w:r>
              <w:rPr>
                <w:spacing w:val="-5"/>
                <w:sz w:val="20"/>
              </w:rPr>
              <w:t>10-</w:t>
            </w:r>
          </w:p>
        </w:tc>
        <w:tc>
          <w:tcPr>
            <w:tcW w:w="6206" w:type="dxa"/>
          </w:tcPr>
          <w:p w:rsidR="00474AAC" w:rsidRDefault="00B74296">
            <w:pPr>
              <w:pStyle w:val="TableParagraph"/>
              <w:spacing w:before="16" w:line="232" w:lineRule="exact"/>
              <w:ind w:left="110"/>
              <w:rPr>
                <w:sz w:val="20"/>
              </w:rPr>
            </w:pPr>
            <w:r>
              <w:rPr>
                <w:sz w:val="20"/>
              </w:rPr>
              <w:t>Okulda</w:t>
            </w:r>
            <w:r>
              <w:rPr>
                <w:spacing w:val="-8"/>
                <w:sz w:val="20"/>
              </w:rPr>
              <w:t xml:space="preserve"> </w:t>
            </w:r>
            <w:r>
              <w:rPr>
                <w:sz w:val="20"/>
              </w:rPr>
              <w:t>ders</w:t>
            </w:r>
            <w:r>
              <w:rPr>
                <w:spacing w:val="-6"/>
                <w:sz w:val="20"/>
              </w:rPr>
              <w:t xml:space="preserve"> </w:t>
            </w:r>
            <w:r>
              <w:rPr>
                <w:sz w:val="20"/>
              </w:rPr>
              <w:t>dışı</w:t>
            </w:r>
            <w:r>
              <w:rPr>
                <w:spacing w:val="-7"/>
                <w:sz w:val="20"/>
              </w:rPr>
              <w:t xml:space="preserve"> </w:t>
            </w:r>
            <w:r>
              <w:rPr>
                <w:sz w:val="20"/>
              </w:rPr>
              <w:t>eğlenceli</w:t>
            </w:r>
            <w:r>
              <w:rPr>
                <w:spacing w:val="-7"/>
                <w:sz w:val="20"/>
              </w:rPr>
              <w:t xml:space="preserve"> </w:t>
            </w:r>
            <w:r>
              <w:rPr>
                <w:sz w:val="20"/>
              </w:rPr>
              <w:t>etkinlikler</w:t>
            </w:r>
            <w:r>
              <w:rPr>
                <w:spacing w:val="-10"/>
                <w:sz w:val="20"/>
              </w:rPr>
              <w:t xml:space="preserve"> </w:t>
            </w:r>
            <w:r>
              <w:rPr>
                <w:spacing w:val="-4"/>
                <w:sz w:val="20"/>
              </w:rPr>
              <w:t>var.</w:t>
            </w:r>
          </w:p>
        </w:tc>
        <w:tc>
          <w:tcPr>
            <w:tcW w:w="468" w:type="dxa"/>
          </w:tcPr>
          <w:p w:rsidR="00474AAC" w:rsidRDefault="00B74296">
            <w:pPr>
              <w:pStyle w:val="TableParagraph"/>
              <w:spacing w:line="248" w:lineRule="exact"/>
              <w:ind w:left="17"/>
              <w:jc w:val="center"/>
              <w:rPr>
                <w:rFonts w:ascii="Calibri"/>
                <w:b/>
              </w:rPr>
            </w:pPr>
            <w:r>
              <w:rPr>
                <w:rFonts w:ascii="Calibri"/>
                <w:b/>
              </w:rPr>
              <w:t>(</w:t>
            </w:r>
            <w:r>
              <w:rPr>
                <w:rFonts w:ascii="Calibri"/>
                <w:b/>
                <w:spacing w:val="65"/>
              </w:rPr>
              <w:t xml:space="preserve"> </w:t>
            </w:r>
            <w:r>
              <w:rPr>
                <w:rFonts w:ascii="Calibri"/>
                <w:b/>
                <w:spacing w:val="-10"/>
              </w:rPr>
              <w:t>)</w:t>
            </w:r>
          </w:p>
        </w:tc>
        <w:tc>
          <w:tcPr>
            <w:tcW w:w="526" w:type="dxa"/>
          </w:tcPr>
          <w:p w:rsidR="00474AAC" w:rsidRDefault="00B74296">
            <w:pPr>
              <w:pStyle w:val="TableParagraph"/>
              <w:spacing w:line="248" w:lineRule="exact"/>
              <w:ind w:left="29" w:right="39"/>
              <w:jc w:val="center"/>
              <w:rPr>
                <w:rFonts w:ascii="Calibri"/>
                <w:b/>
              </w:rPr>
            </w:pPr>
            <w:r>
              <w:rPr>
                <w:rFonts w:ascii="Calibri"/>
                <w:b/>
              </w:rPr>
              <w:t>(</w:t>
            </w:r>
            <w:r>
              <w:rPr>
                <w:rFonts w:ascii="Calibri"/>
                <w:b/>
                <w:spacing w:val="74"/>
                <w:w w:val="150"/>
              </w:rPr>
              <w:t xml:space="preserve"> </w:t>
            </w:r>
            <w:r>
              <w:rPr>
                <w:rFonts w:ascii="Calibri"/>
                <w:b/>
                <w:spacing w:val="-10"/>
              </w:rPr>
              <w:t>)</w:t>
            </w:r>
          </w:p>
        </w:tc>
        <w:tc>
          <w:tcPr>
            <w:tcW w:w="466" w:type="dxa"/>
          </w:tcPr>
          <w:p w:rsidR="00474AAC" w:rsidRDefault="00B74296">
            <w:pPr>
              <w:pStyle w:val="TableParagraph"/>
              <w:spacing w:line="248" w:lineRule="exact"/>
              <w:ind w:left="14" w:right="1"/>
              <w:jc w:val="center"/>
              <w:rPr>
                <w:rFonts w:ascii="Calibri"/>
                <w:b/>
              </w:rPr>
            </w:pPr>
            <w:r>
              <w:rPr>
                <w:rFonts w:ascii="Calibri"/>
                <w:b/>
              </w:rPr>
              <w:t>(</w:t>
            </w:r>
            <w:r>
              <w:rPr>
                <w:rFonts w:ascii="Calibri"/>
                <w:b/>
                <w:spacing w:val="65"/>
              </w:rPr>
              <w:t xml:space="preserve"> </w:t>
            </w:r>
            <w:r>
              <w:rPr>
                <w:rFonts w:ascii="Calibri"/>
                <w:b/>
                <w:spacing w:val="-10"/>
              </w:rPr>
              <w:t>)</w:t>
            </w:r>
          </w:p>
        </w:tc>
        <w:tc>
          <w:tcPr>
            <w:tcW w:w="567" w:type="dxa"/>
          </w:tcPr>
          <w:p w:rsidR="00474AAC" w:rsidRDefault="00B74296">
            <w:pPr>
              <w:pStyle w:val="TableParagraph"/>
              <w:spacing w:line="248" w:lineRule="exact"/>
              <w:ind w:left="26" w:right="73"/>
              <w:jc w:val="center"/>
              <w:rPr>
                <w:rFonts w:ascii="Calibri"/>
                <w:b/>
              </w:rPr>
            </w:pPr>
            <w:r>
              <w:rPr>
                <w:rFonts w:ascii="Calibri"/>
                <w:b/>
              </w:rPr>
              <w:t>(</w:t>
            </w:r>
            <w:r>
              <w:rPr>
                <w:rFonts w:ascii="Calibri"/>
                <w:b/>
                <w:spacing w:val="74"/>
                <w:w w:val="150"/>
              </w:rPr>
              <w:t xml:space="preserve"> </w:t>
            </w:r>
            <w:r>
              <w:rPr>
                <w:rFonts w:ascii="Calibri"/>
                <w:b/>
                <w:spacing w:val="-10"/>
              </w:rPr>
              <w:t>)</w:t>
            </w:r>
          </w:p>
        </w:tc>
        <w:tc>
          <w:tcPr>
            <w:tcW w:w="1126" w:type="dxa"/>
          </w:tcPr>
          <w:p w:rsidR="00474AAC" w:rsidRDefault="00B74296">
            <w:pPr>
              <w:pStyle w:val="TableParagraph"/>
              <w:spacing w:line="248" w:lineRule="exact"/>
              <w:ind w:left="109"/>
              <w:rPr>
                <w:rFonts w:ascii="Calibri"/>
                <w:b/>
              </w:rPr>
            </w:pPr>
            <w:r>
              <w:rPr>
                <w:rFonts w:ascii="Calibri"/>
                <w:b/>
              </w:rPr>
              <w:t>(</w:t>
            </w:r>
            <w:r>
              <w:rPr>
                <w:rFonts w:ascii="Calibri"/>
                <w:b/>
                <w:spacing w:val="74"/>
                <w:w w:val="150"/>
              </w:rPr>
              <w:t xml:space="preserve"> </w:t>
            </w:r>
            <w:r>
              <w:rPr>
                <w:rFonts w:ascii="Calibri"/>
                <w:b/>
                <w:spacing w:val="-10"/>
              </w:rPr>
              <w:t>)</w:t>
            </w:r>
          </w:p>
        </w:tc>
      </w:tr>
      <w:tr w:rsidR="00474AAC">
        <w:trPr>
          <w:trHeight w:val="268"/>
        </w:trPr>
        <w:tc>
          <w:tcPr>
            <w:tcW w:w="703" w:type="dxa"/>
          </w:tcPr>
          <w:p w:rsidR="00474AAC" w:rsidRDefault="00B74296">
            <w:pPr>
              <w:pStyle w:val="TableParagraph"/>
              <w:spacing w:line="234" w:lineRule="exact"/>
              <w:ind w:left="110"/>
              <w:rPr>
                <w:sz w:val="20"/>
              </w:rPr>
            </w:pPr>
            <w:r>
              <w:rPr>
                <w:spacing w:val="-5"/>
                <w:sz w:val="20"/>
              </w:rPr>
              <w:t>11-</w:t>
            </w:r>
          </w:p>
        </w:tc>
        <w:tc>
          <w:tcPr>
            <w:tcW w:w="6206" w:type="dxa"/>
          </w:tcPr>
          <w:p w:rsidR="00474AAC" w:rsidRDefault="00B74296">
            <w:pPr>
              <w:pStyle w:val="TableParagraph"/>
              <w:spacing w:before="16" w:line="232" w:lineRule="exact"/>
              <w:ind w:left="110"/>
              <w:rPr>
                <w:sz w:val="20"/>
              </w:rPr>
            </w:pPr>
            <w:r>
              <w:rPr>
                <w:spacing w:val="-2"/>
                <w:sz w:val="20"/>
              </w:rPr>
              <w:t>Teneffüslerde</w:t>
            </w:r>
            <w:r>
              <w:rPr>
                <w:spacing w:val="12"/>
                <w:sz w:val="20"/>
              </w:rPr>
              <w:t xml:space="preserve"> </w:t>
            </w:r>
            <w:r>
              <w:rPr>
                <w:spacing w:val="-2"/>
                <w:sz w:val="20"/>
              </w:rPr>
              <w:t>ihtiyaçlarımı</w:t>
            </w:r>
            <w:r>
              <w:rPr>
                <w:spacing w:val="13"/>
                <w:sz w:val="20"/>
              </w:rPr>
              <w:t xml:space="preserve"> </w:t>
            </w:r>
            <w:r>
              <w:rPr>
                <w:spacing w:val="-2"/>
                <w:sz w:val="20"/>
              </w:rPr>
              <w:t>giderebiliyorum.</w:t>
            </w:r>
          </w:p>
        </w:tc>
        <w:tc>
          <w:tcPr>
            <w:tcW w:w="468" w:type="dxa"/>
          </w:tcPr>
          <w:p w:rsidR="00474AAC" w:rsidRDefault="00B74296">
            <w:pPr>
              <w:pStyle w:val="TableParagraph"/>
              <w:spacing w:line="248" w:lineRule="exact"/>
              <w:ind w:left="17"/>
              <w:jc w:val="center"/>
              <w:rPr>
                <w:rFonts w:ascii="Calibri"/>
                <w:b/>
              </w:rPr>
            </w:pPr>
            <w:r>
              <w:rPr>
                <w:rFonts w:ascii="Calibri"/>
                <w:b/>
              </w:rPr>
              <w:t>(</w:t>
            </w:r>
            <w:r>
              <w:rPr>
                <w:rFonts w:ascii="Calibri"/>
                <w:b/>
                <w:spacing w:val="65"/>
              </w:rPr>
              <w:t xml:space="preserve"> </w:t>
            </w:r>
            <w:r>
              <w:rPr>
                <w:rFonts w:ascii="Calibri"/>
                <w:b/>
                <w:spacing w:val="-10"/>
              </w:rPr>
              <w:t>)</w:t>
            </w:r>
          </w:p>
        </w:tc>
        <w:tc>
          <w:tcPr>
            <w:tcW w:w="526" w:type="dxa"/>
          </w:tcPr>
          <w:p w:rsidR="00474AAC" w:rsidRDefault="00B74296">
            <w:pPr>
              <w:pStyle w:val="TableParagraph"/>
              <w:spacing w:line="248" w:lineRule="exact"/>
              <w:ind w:left="29" w:right="39"/>
              <w:jc w:val="center"/>
              <w:rPr>
                <w:rFonts w:ascii="Calibri"/>
                <w:b/>
              </w:rPr>
            </w:pPr>
            <w:r>
              <w:rPr>
                <w:rFonts w:ascii="Calibri"/>
                <w:b/>
              </w:rPr>
              <w:t>(</w:t>
            </w:r>
            <w:r>
              <w:rPr>
                <w:rFonts w:ascii="Calibri"/>
                <w:b/>
                <w:spacing w:val="74"/>
                <w:w w:val="150"/>
              </w:rPr>
              <w:t xml:space="preserve"> </w:t>
            </w:r>
            <w:r>
              <w:rPr>
                <w:rFonts w:ascii="Calibri"/>
                <w:b/>
                <w:spacing w:val="-10"/>
              </w:rPr>
              <w:t>)</w:t>
            </w:r>
          </w:p>
        </w:tc>
        <w:tc>
          <w:tcPr>
            <w:tcW w:w="466" w:type="dxa"/>
          </w:tcPr>
          <w:p w:rsidR="00474AAC" w:rsidRDefault="00B74296">
            <w:pPr>
              <w:pStyle w:val="TableParagraph"/>
              <w:spacing w:line="248" w:lineRule="exact"/>
              <w:ind w:left="14" w:right="1"/>
              <w:jc w:val="center"/>
              <w:rPr>
                <w:rFonts w:ascii="Calibri"/>
                <w:b/>
              </w:rPr>
            </w:pPr>
            <w:r>
              <w:rPr>
                <w:rFonts w:ascii="Calibri"/>
                <w:b/>
              </w:rPr>
              <w:t>(</w:t>
            </w:r>
            <w:r>
              <w:rPr>
                <w:rFonts w:ascii="Calibri"/>
                <w:b/>
                <w:spacing w:val="65"/>
              </w:rPr>
              <w:t xml:space="preserve"> </w:t>
            </w:r>
            <w:r>
              <w:rPr>
                <w:rFonts w:ascii="Calibri"/>
                <w:b/>
                <w:spacing w:val="-10"/>
              </w:rPr>
              <w:t>)</w:t>
            </w:r>
          </w:p>
        </w:tc>
        <w:tc>
          <w:tcPr>
            <w:tcW w:w="567" w:type="dxa"/>
          </w:tcPr>
          <w:p w:rsidR="00474AAC" w:rsidRDefault="00B74296">
            <w:pPr>
              <w:pStyle w:val="TableParagraph"/>
              <w:spacing w:line="248" w:lineRule="exact"/>
              <w:ind w:left="26" w:right="73"/>
              <w:jc w:val="center"/>
              <w:rPr>
                <w:rFonts w:ascii="Calibri"/>
                <w:b/>
              </w:rPr>
            </w:pPr>
            <w:r>
              <w:rPr>
                <w:rFonts w:ascii="Calibri"/>
                <w:b/>
              </w:rPr>
              <w:t>(</w:t>
            </w:r>
            <w:r>
              <w:rPr>
                <w:rFonts w:ascii="Calibri"/>
                <w:b/>
                <w:spacing w:val="74"/>
                <w:w w:val="150"/>
              </w:rPr>
              <w:t xml:space="preserve"> </w:t>
            </w:r>
            <w:r>
              <w:rPr>
                <w:rFonts w:ascii="Calibri"/>
                <w:b/>
                <w:spacing w:val="-10"/>
              </w:rPr>
              <w:t>)</w:t>
            </w:r>
          </w:p>
        </w:tc>
        <w:tc>
          <w:tcPr>
            <w:tcW w:w="1126" w:type="dxa"/>
          </w:tcPr>
          <w:p w:rsidR="00474AAC" w:rsidRDefault="00B74296">
            <w:pPr>
              <w:pStyle w:val="TableParagraph"/>
              <w:spacing w:line="248" w:lineRule="exact"/>
              <w:ind w:left="109"/>
              <w:rPr>
                <w:rFonts w:ascii="Calibri"/>
                <w:b/>
              </w:rPr>
            </w:pPr>
            <w:r>
              <w:rPr>
                <w:rFonts w:ascii="Calibri"/>
                <w:b/>
              </w:rPr>
              <w:t>(</w:t>
            </w:r>
            <w:r>
              <w:rPr>
                <w:rFonts w:ascii="Calibri"/>
                <w:b/>
                <w:spacing w:val="74"/>
                <w:w w:val="150"/>
              </w:rPr>
              <w:t xml:space="preserve"> </w:t>
            </w:r>
            <w:r>
              <w:rPr>
                <w:rFonts w:ascii="Calibri"/>
                <w:b/>
                <w:spacing w:val="-10"/>
              </w:rPr>
              <w:t>)</w:t>
            </w:r>
          </w:p>
        </w:tc>
      </w:tr>
      <w:tr w:rsidR="00474AAC">
        <w:trPr>
          <w:trHeight w:val="268"/>
        </w:trPr>
        <w:tc>
          <w:tcPr>
            <w:tcW w:w="703" w:type="dxa"/>
          </w:tcPr>
          <w:p w:rsidR="00474AAC" w:rsidRDefault="00B74296">
            <w:pPr>
              <w:pStyle w:val="TableParagraph"/>
              <w:spacing w:line="234" w:lineRule="exact"/>
              <w:ind w:left="110"/>
              <w:rPr>
                <w:sz w:val="20"/>
              </w:rPr>
            </w:pPr>
            <w:r>
              <w:rPr>
                <w:spacing w:val="-5"/>
                <w:sz w:val="20"/>
              </w:rPr>
              <w:t>12-</w:t>
            </w:r>
          </w:p>
        </w:tc>
        <w:tc>
          <w:tcPr>
            <w:tcW w:w="6206" w:type="dxa"/>
          </w:tcPr>
          <w:p w:rsidR="00474AAC" w:rsidRDefault="00B74296">
            <w:pPr>
              <w:pStyle w:val="TableParagraph"/>
              <w:spacing w:before="18" w:line="230" w:lineRule="exact"/>
              <w:ind w:left="110"/>
              <w:rPr>
                <w:sz w:val="20"/>
              </w:rPr>
            </w:pPr>
            <w:r>
              <w:rPr>
                <w:sz w:val="20"/>
              </w:rPr>
              <w:t>Öğretmenim</w:t>
            </w:r>
            <w:r>
              <w:rPr>
                <w:spacing w:val="-7"/>
                <w:sz w:val="20"/>
              </w:rPr>
              <w:t xml:space="preserve"> </w:t>
            </w:r>
            <w:r>
              <w:rPr>
                <w:sz w:val="20"/>
              </w:rPr>
              <w:t>her</w:t>
            </w:r>
            <w:r>
              <w:rPr>
                <w:spacing w:val="-5"/>
                <w:sz w:val="20"/>
              </w:rPr>
              <w:t xml:space="preserve"> </w:t>
            </w:r>
            <w:r>
              <w:rPr>
                <w:sz w:val="20"/>
              </w:rPr>
              <w:t>gün</w:t>
            </w:r>
            <w:r>
              <w:rPr>
                <w:spacing w:val="-5"/>
                <w:sz w:val="20"/>
              </w:rPr>
              <w:t xml:space="preserve"> </w:t>
            </w:r>
            <w:r>
              <w:rPr>
                <w:sz w:val="20"/>
              </w:rPr>
              <w:t>beni</w:t>
            </w:r>
            <w:r>
              <w:rPr>
                <w:spacing w:val="-7"/>
                <w:sz w:val="20"/>
              </w:rPr>
              <w:t xml:space="preserve"> </w:t>
            </w:r>
            <w:r>
              <w:rPr>
                <w:sz w:val="20"/>
              </w:rPr>
              <w:t>çok</w:t>
            </w:r>
            <w:r>
              <w:rPr>
                <w:spacing w:val="-5"/>
                <w:sz w:val="20"/>
              </w:rPr>
              <w:t xml:space="preserve"> </w:t>
            </w:r>
            <w:r>
              <w:rPr>
                <w:spacing w:val="-2"/>
                <w:sz w:val="20"/>
              </w:rPr>
              <w:t>çalıştırıyor.</w:t>
            </w:r>
          </w:p>
        </w:tc>
        <w:tc>
          <w:tcPr>
            <w:tcW w:w="468" w:type="dxa"/>
          </w:tcPr>
          <w:p w:rsidR="00474AAC" w:rsidRDefault="00B74296">
            <w:pPr>
              <w:pStyle w:val="TableParagraph"/>
              <w:spacing w:line="248" w:lineRule="exact"/>
              <w:ind w:left="17"/>
              <w:jc w:val="center"/>
              <w:rPr>
                <w:rFonts w:ascii="Calibri"/>
                <w:b/>
              </w:rPr>
            </w:pPr>
            <w:r>
              <w:rPr>
                <w:rFonts w:ascii="Calibri"/>
                <w:b/>
              </w:rPr>
              <w:t>(</w:t>
            </w:r>
            <w:r>
              <w:rPr>
                <w:rFonts w:ascii="Calibri"/>
                <w:b/>
                <w:spacing w:val="65"/>
              </w:rPr>
              <w:t xml:space="preserve"> </w:t>
            </w:r>
            <w:r>
              <w:rPr>
                <w:rFonts w:ascii="Calibri"/>
                <w:b/>
                <w:spacing w:val="-10"/>
              </w:rPr>
              <w:t>)</w:t>
            </w:r>
          </w:p>
        </w:tc>
        <w:tc>
          <w:tcPr>
            <w:tcW w:w="526" w:type="dxa"/>
          </w:tcPr>
          <w:p w:rsidR="00474AAC" w:rsidRDefault="00B74296">
            <w:pPr>
              <w:pStyle w:val="TableParagraph"/>
              <w:spacing w:line="248" w:lineRule="exact"/>
              <w:ind w:left="29" w:right="39"/>
              <w:jc w:val="center"/>
              <w:rPr>
                <w:rFonts w:ascii="Calibri"/>
                <w:b/>
              </w:rPr>
            </w:pPr>
            <w:r>
              <w:rPr>
                <w:rFonts w:ascii="Calibri"/>
                <w:b/>
              </w:rPr>
              <w:t>(</w:t>
            </w:r>
            <w:r>
              <w:rPr>
                <w:rFonts w:ascii="Calibri"/>
                <w:b/>
                <w:spacing w:val="74"/>
                <w:w w:val="150"/>
              </w:rPr>
              <w:t xml:space="preserve"> </w:t>
            </w:r>
            <w:r>
              <w:rPr>
                <w:rFonts w:ascii="Calibri"/>
                <w:b/>
                <w:spacing w:val="-10"/>
              </w:rPr>
              <w:t>)</w:t>
            </w:r>
          </w:p>
        </w:tc>
        <w:tc>
          <w:tcPr>
            <w:tcW w:w="466" w:type="dxa"/>
          </w:tcPr>
          <w:p w:rsidR="00474AAC" w:rsidRDefault="00B74296">
            <w:pPr>
              <w:pStyle w:val="TableParagraph"/>
              <w:spacing w:line="248" w:lineRule="exact"/>
              <w:ind w:left="14" w:right="1"/>
              <w:jc w:val="center"/>
              <w:rPr>
                <w:rFonts w:ascii="Calibri"/>
                <w:b/>
              </w:rPr>
            </w:pPr>
            <w:r>
              <w:rPr>
                <w:rFonts w:ascii="Calibri"/>
                <w:b/>
              </w:rPr>
              <w:t>(</w:t>
            </w:r>
            <w:r>
              <w:rPr>
                <w:rFonts w:ascii="Calibri"/>
                <w:b/>
                <w:spacing w:val="65"/>
              </w:rPr>
              <w:t xml:space="preserve"> </w:t>
            </w:r>
            <w:r>
              <w:rPr>
                <w:rFonts w:ascii="Calibri"/>
                <w:b/>
                <w:spacing w:val="-10"/>
              </w:rPr>
              <w:t>)</w:t>
            </w:r>
          </w:p>
        </w:tc>
        <w:tc>
          <w:tcPr>
            <w:tcW w:w="567" w:type="dxa"/>
          </w:tcPr>
          <w:p w:rsidR="00474AAC" w:rsidRDefault="00B74296">
            <w:pPr>
              <w:pStyle w:val="TableParagraph"/>
              <w:spacing w:line="248" w:lineRule="exact"/>
              <w:ind w:left="26" w:right="73"/>
              <w:jc w:val="center"/>
              <w:rPr>
                <w:rFonts w:ascii="Calibri"/>
                <w:b/>
              </w:rPr>
            </w:pPr>
            <w:r>
              <w:rPr>
                <w:rFonts w:ascii="Calibri"/>
                <w:b/>
              </w:rPr>
              <w:t>(</w:t>
            </w:r>
            <w:r>
              <w:rPr>
                <w:rFonts w:ascii="Calibri"/>
                <w:b/>
                <w:spacing w:val="74"/>
                <w:w w:val="150"/>
              </w:rPr>
              <w:t xml:space="preserve"> </w:t>
            </w:r>
            <w:r>
              <w:rPr>
                <w:rFonts w:ascii="Calibri"/>
                <w:b/>
                <w:spacing w:val="-10"/>
              </w:rPr>
              <w:t>)</w:t>
            </w:r>
          </w:p>
        </w:tc>
        <w:tc>
          <w:tcPr>
            <w:tcW w:w="1126" w:type="dxa"/>
          </w:tcPr>
          <w:p w:rsidR="00474AAC" w:rsidRDefault="00B74296">
            <w:pPr>
              <w:pStyle w:val="TableParagraph"/>
              <w:spacing w:line="248" w:lineRule="exact"/>
              <w:ind w:left="109"/>
              <w:rPr>
                <w:rFonts w:ascii="Calibri"/>
                <w:b/>
              </w:rPr>
            </w:pPr>
            <w:r>
              <w:rPr>
                <w:rFonts w:ascii="Calibri"/>
                <w:b/>
              </w:rPr>
              <w:t>(</w:t>
            </w:r>
            <w:r>
              <w:rPr>
                <w:rFonts w:ascii="Calibri"/>
                <w:b/>
                <w:spacing w:val="74"/>
                <w:w w:val="150"/>
              </w:rPr>
              <w:t xml:space="preserve"> </w:t>
            </w:r>
            <w:r>
              <w:rPr>
                <w:rFonts w:ascii="Calibri"/>
                <w:b/>
                <w:spacing w:val="-10"/>
              </w:rPr>
              <w:t>)</w:t>
            </w:r>
          </w:p>
        </w:tc>
      </w:tr>
    </w:tbl>
    <w:p w:rsidR="00474AAC" w:rsidRDefault="00474AAC">
      <w:pPr>
        <w:spacing w:line="248" w:lineRule="exact"/>
        <w:rPr>
          <w:rFonts w:ascii="Calibri"/>
        </w:rPr>
        <w:sectPr w:rsidR="00474AAC">
          <w:pgSz w:w="11910" w:h="16840"/>
          <w:pgMar w:top="1320" w:right="400" w:bottom="1280" w:left="460" w:header="0" w:footer="1097" w:gutter="0"/>
          <w:cols w:space="708"/>
        </w:sect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
        <w:gridCol w:w="7004"/>
        <w:gridCol w:w="457"/>
        <w:gridCol w:w="565"/>
        <w:gridCol w:w="563"/>
        <w:gridCol w:w="565"/>
        <w:gridCol w:w="709"/>
      </w:tblGrid>
      <w:tr w:rsidR="00474AAC">
        <w:trPr>
          <w:trHeight w:val="1912"/>
        </w:trPr>
        <w:tc>
          <w:tcPr>
            <w:tcW w:w="490"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35"/>
              <w:rPr>
                <w:sz w:val="20"/>
              </w:rPr>
            </w:pPr>
          </w:p>
          <w:p w:rsidR="00474AAC" w:rsidRDefault="00B74296">
            <w:pPr>
              <w:pStyle w:val="TableParagraph"/>
              <w:spacing w:line="215" w:lineRule="exact"/>
              <w:ind w:left="67" w:right="60"/>
              <w:jc w:val="center"/>
              <w:rPr>
                <w:b/>
                <w:sz w:val="20"/>
              </w:rPr>
            </w:pPr>
            <w:r>
              <w:rPr>
                <w:b/>
                <w:spacing w:val="-5"/>
                <w:sz w:val="20"/>
              </w:rPr>
              <w:t>NO</w:t>
            </w:r>
          </w:p>
        </w:tc>
        <w:tc>
          <w:tcPr>
            <w:tcW w:w="7004" w:type="dxa"/>
          </w:tcPr>
          <w:p w:rsidR="00474AAC" w:rsidRDefault="00474AAC">
            <w:pPr>
              <w:pStyle w:val="TableParagraph"/>
              <w:spacing w:before="31"/>
              <w:rPr>
                <w:sz w:val="20"/>
              </w:rPr>
            </w:pPr>
          </w:p>
          <w:p w:rsidR="00474AAC" w:rsidRDefault="00B74296">
            <w:pPr>
              <w:pStyle w:val="TableParagraph"/>
              <w:spacing w:line="700" w:lineRule="atLeast"/>
              <w:ind w:left="2685" w:right="1848" w:hanging="332"/>
              <w:rPr>
                <w:b/>
                <w:sz w:val="20"/>
              </w:rPr>
            </w:pPr>
            <w:r>
              <w:rPr>
                <w:b/>
                <w:sz w:val="20"/>
              </w:rPr>
              <w:t>ORTAOKUL</w:t>
            </w:r>
            <w:r>
              <w:rPr>
                <w:b/>
                <w:spacing w:val="-12"/>
                <w:sz w:val="20"/>
              </w:rPr>
              <w:t xml:space="preserve"> </w:t>
            </w:r>
            <w:r>
              <w:rPr>
                <w:b/>
                <w:sz w:val="20"/>
              </w:rPr>
              <w:t>ÖĞRENCİLERİ</w:t>
            </w:r>
            <w:r>
              <w:rPr>
                <w:b/>
                <w:spacing w:val="-11"/>
                <w:sz w:val="20"/>
              </w:rPr>
              <w:t xml:space="preserve"> </w:t>
            </w:r>
            <w:r>
              <w:rPr>
                <w:b/>
                <w:sz w:val="20"/>
              </w:rPr>
              <w:t>İÇİN KONU BAŞLIKLARI</w:t>
            </w:r>
          </w:p>
        </w:tc>
        <w:tc>
          <w:tcPr>
            <w:tcW w:w="457" w:type="dxa"/>
            <w:textDirection w:val="btLr"/>
          </w:tcPr>
          <w:p w:rsidR="00474AAC" w:rsidRDefault="00B74296">
            <w:pPr>
              <w:pStyle w:val="TableParagraph"/>
              <w:spacing w:before="108"/>
              <w:ind w:left="-1"/>
              <w:rPr>
                <w:b/>
                <w:sz w:val="20"/>
              </w:rPr>
            </w:pPr>
            <w:r>
              <w:rPr>
                <w:b/>
                <w:spacing w:val="-2"/>
                <w:sz w:val="20"/>
              </w:rPr>
              <w:t>Kesinlikle</w:t>
            </w:r>
          </w:p>
        </w:tc>
        <w:tc>
          <w:tcPr>
            <w:tcW w:w="565" w:type="dxa"/>
            <w:textDirection w:val="btLr"/>
          </w:tcPr>
          <w:p w:rsidR="00474AAC" w:rsidRDefault="00B74296">
            <w:pPr>
              <w:pStyle w:val="TableParagraph"/>
              <w:spacing w:before="160"/>
              <w:ind w:left="-1"/>
              <w:rPr>
                <w:b/>
                <w:sz w:val="20"/>
              </w:rPr>
            </w:pPr>
            <w:r>
              <w:rPr>
                <w:b/>
                <w:spacing w:val="-2"/>
                <w:sz w:val="20"/>
              </w:rPr>
              <w:t>Katılıyorum</w:t>
            </w:r>
          </w:p>
        </w:tc>
        <w:tc>
          <w:tcPr>
            <w:tcW w:w="563" w:type="dxa"/>
            <w:textDirection w:val="btLr"/>
          </w:tcPr>
          <w:p w:rsidR="00474AAC" w:rsidRDefault="00B74296">
            <w:pPr>
              <w:pStyle w:val="TableParagraph"/>
              <w:spacing w:before="159"/>
              <w:ind w:left="-1"/>
              <w:rPr>
                <w:b/>
                <w:sz w:val="20"/>
              </w:rPr>
            </w:pPr>
            <w:r>
              <w:rPr>
                <w:b/>
                <w:spacing w:val="-2"/>
                <w:sz w:val="20"/>
              </w:rPr>
              <w:t>Kararsızım</w:t>
            </w:r>
          </w:p>
        </w:tc>
        <w:tc>
          <w:tcPr>
            <w:tcW w:w="565" w:type="dxa"/>
            <w:textDirection w:val="btLr"/>
          </w:tcPr>
          <w:p w:rsidR="00474AAC" w:rsidRDefault="00B74296">
            <w:pPr>
              <w:pStyle w:val="TableParagraph"/>
              <w:spacing w:before="59" w:line="240" w:lineRule="atLeast"/>
              <w:ind w:left="-1"/>
              <w:rPr>
                <w:b/>
                <w:sz w:val="20"/>
              </w:rPr>
            </w:pPr>
            <w:r>
              <w:rPr>
                <w:b/>
                <w:spacing w:val="-2"/>
                <w:sz w:val="20"/>
              </w:rPr>
              <w:t>Kesinlikle Katılmıyorum</w:t>
            </w:r>
          </w:p>
        </w:tc>
        <w:tc>
          <w:tcPr>
            <w:tcW w:w="709" w:type="dxa"/>
            <w:textDirection w:val="btLr"/>
          </w:tcPr>
          <w:p w:rsidR="00474AAC" w:rsidRDefault="00B74296">
            <w:pPr>
              <w:pStyle w:val="TableParagraph"/>
              <w:spacing w:before="229"/>
              <w:ind w:left="-1"/>
              <w:rPr>
                <w:b/>
                <w:sz w:val="20"/>
              </w:rPr>
            </w:pPr>
            <w:r>
              <w:rPr>
                <w:b/>
                <w:spacing w:val="-2"/>
                <w:sz w:val="20"/>
              </w:rPr>
              <w:t>Katılmıyorum</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01-</w:t>
            </w:r>
          </w:p>
        </w:tc>
        <w:tc>
          <w:tcPr>
            <w:tcW w:w="7004" w:type="dxa"/>
          </w:tcPr>
          <w:p w:rsidR="00474AAC" w:rsidRDefault="00B74296">
            <w:pPr>
              <w:pStyle w:val="TableParagraph"/>
              <w:spacing w:before="4" w:line="220" w:lineRule="exact"/>
              <w:ind w:left="107"/>
              <w:rPr>
                <w:sz w:val="20"/>
              </w:rPr>
            </w:pPr>
            <w:r>
              <w:rPr>
                <w:sz w:val="20"/>
              </w:rPr>
              <w:t>Okulda</w:t>
            </w:r>
            <w:r>
              <w:rPr>
                <w:spacing w:val="-8"/>
                <w:sz w:val="20"/>
              </w:rPr>
              <w:t xml:space="preserve"> </w:t>
            </w:r>
            <w:r>
              <w:rPr>
                <w:sz w:val="20"/>
              </w:rPr>
              <w:t>kendimi</w:t>
            </w:r>
            <w:r>
              <w:rPr>
                <w:spacing w:val="-8"/>
                <w:sz w:val="20"/>
              </w:rPr>
              <w:t xml:space="preserve"> </w:t>
            </w:r>
            <w:r>
              <w:rPr>
                <w:sz w:val="20"/>
              </w:rPr>
              <w:t>güvende</w:t>
            </w:r>
            <w:r>
              <w:rPr>
                <w:spacing w:val="-8"/>
                <w:sz w:val="20"/>
              </w:rPr>
              <w:t xml:space="preserve"> </w:t>
            </w:r>
            <w:r>
              <w:rPr>
                <w:spacing w:val="-2"/>
                <w:sz w:val="20"/>
              </w:rPr>
              <w:t>hissediyorum.</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02-</w:t>
            </w:r>
          </w:p>
        </w:tc>
        <w:tc>
          <w:tcPr>
            <w:tcW w:w="7004" w:type="dxa"/>
          </w:tcPr>
          <w:p w:rsidR="00474AAC" w:rsidRDefault="00B74296">
            <w:pPr>
              <w:pStyle w:val="TableParagraph"/>
              <w:spacing w:before="4" w:line="220" w:lineRule="exact"/>
              <w:ind w:left="107"/>
              <w:rPr>
                <w:sz w:val="20"/>
              </w:rPr>
            </w:pPr>
            <w:r>
              <w:rPr>
                <w:sz w:val="20"/>
              </w:rPr>
              <w:t>Okul</w:t>
            </w:r>
            <w:r>
              <w:rPr>
                <w:spacing w:val="-5"/>
                <w:sz w:val="20"/>
              </w:rPr>
              <w:t xml:space="preserve"> </w:t>
            </w:r>
            <w:r>
              <w:rPr>
                <w:sz w:val="20"/>
              </w:rPr>
              <w:t>temiz</w:t>
            </w:r>
            <w:r>
              <w:rPr>
                <w:spacing w:val="-5"/>
                <w:sz w:val="20"/>
              </w:rPr>
              <w:t xml:space="preserve"> </w:t>
            </w:r>
            <w:r>
              <w:rPr>
                <w:sz w:val="20"/>
              </w:rPr>
              <w:t>ve</w:t>
            </w:r>
            <w:r>
              <w:rPr>
                <w:spacing w:val="-4"/>
                <w:sz w:val="20"/>
              </w:rPr>
              <w:t xml:space="preserve"> </w:t>
            </w:r>
            <w:r>
              <w:rPr>
                <w:spacing w:val="-2"/>
                <w:sz w:val="20"/>
              </w:rPr>
              <w:t>hijyeniktir.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03-</w:t>
            </w:r>
          </w:p>
        </w:tc>
        <w:tc>
          <w:tcPr>
            <w:tcW w:w="7004" w:type="dxa"/>
          </w:tcPr>
          <w:p w:rsidR="00474AAC" w:rsidRDefault="00B74296">
            <w:pPr>
              <w:pStyle w:val="TableParagraph"/>
              <w:spacing w:before="4" w:line="220" w:lineRule="exact"/>
              <w:ind w:left="107"/>
              <w:rPr>
                <w:sz w:val="20"/>
              </w:rPr>
            </w:pPr>
            <w:r>
              <w:rPr>
                <w:sz w:val="20"/>
              </w:rPr>
              <w:t>Okulun</w:t>
            </w:r>
            <w:r>
              <w:rPr>
                <w:spacing w:val="-9"/>
                <w:sz w:val="20"/>
              </w:rPr>
              <w:t xml:space="preserve"> </w:t>
            </w:r>
            <w:r>
              <w:rPr>
                <w:sz w:val="20"/>
              </w:rPr>
              <w:t>fiziki</w:t>
            </w:r>
            <w:r>
              <w:rPr>
                <w:spacing w:val="-8"/>
                <w:sz w:val="20"/>
              </w:rPr>
              <w:t xml:space="preserve"> </w:t>
            </w:r>
            <w:r>
              <w:rPr>
                <w:sz w:val="20"/>
              </w:rPr>
              <w:t>koşullarını</w:t>
            </w:r>
            <w:r>
              <w:rPr>
                <w:spacing w:val="-6"/>
                <w:sz w:val="20"/>
              </w:rPr>
              <w:t xml:space="preserve"> </w:t>
            </w:r>
            <w:r>
              <w:rPr>
                <w:spacing w:val="-2"/>
                <w:sz w:val="20"/>
              </w:rPr>
              <w:t>yeterlidir.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04-</w:t>
            </w:r>
          </w:p>
        </w:tc>
        <w:tc>
          <w:tcPr>
            <w:tcW w:w="7004" w:type="dxa"/>
          </w:tcPr>
          <w:p w:rsidR="00474AAC" w:rsidRDefault="00B74296">
            <w:pPr>
              <w:pStyle w:val="TableParagraph"/>
              <w:spacing w:before="4" w:line="220" w:lineRule="exact"/>
              <w:ind w:left="107"/>
              <w:rPr>
                <w:sz w:val="20"/>
              </w:rPr>
            </w:pPr>
            <w:r>
              <w:rPr>
                <w:sz w:val="20"/>
              </w:rPr>
              <w:t>Okul,</w:t>
            </w:r>
            <w:r>
              <w:rPr>
                <w:spacing w:val="-7"/>
                <w:sz w:val="20"/>
              </w:rPr>
              <w:t xml:space="preserve"> </w:t>
            </w:r>
            <w:r>
              <w:rPr>
                <w:sz w:val="20"/>
              </w:rPr>
              <w:t>yeni</w:t>
            </w:r>
            <w:r>
              <w:rPr>
                <w:spacing w:val="-7"/>
                <w:sz w:val="20"/>
              </w:rPr>
              <w:t xml:space="preserve"> </w:t>
            </w:r>
            <w:r>
              <w:rPr>
                <w:sz w:val="20"/>
              </w:rPr>
              <w:t>kabul</w:t>
            </w:r>
            <w:r>
              <w:rPr>
                <w:spacing w:val="-3"/>
                <w:sz w:val="20"/>
              </w:rPr>
              <w:t xml:space="preserve"> </w:t>
            </w:r>
            <w:r>
              <w:rPr>
                <w:sz w:val="20"/>
              </w:rPr>
              <w:t>edilen</w:t>
            </w:r>
            <w:r>
              <w:rPr>
                <w:spacing w:val="-8"/>
                <w:sz w:val="20"/>
              </w:rPr>
              <w:t xml:space="preserve"> </w:t>
            </w:r>
            <w:r>
              <w:rPr>
                <w:sz w:val="20"/>
              </w:rPr>
              <w:t>çocuklara</w:t>
            </w:r>
            <w:r>
              <w:rPr>
                <w:spacing w:val="-6"/>
                <w:sz w:val="20"/>
              </w:rPr>
              <w:t xml:space="preserve"> </w:t>
            </w:r>
            <w:r>
              <w:rPr>
                <w:sz w:val="20"/>
              </w:rPr>
              <w:t>uygun</w:t>
            </w:r>
            <w:r>
              <w:rPr>
                <w:spacing w:val="-7"/>
                <w:sz w:val="20"/>
              </w:rPr>
              <w:t xml:space="preserve"> </w:t>
            </w:r>
            <w:r>
              <w:rPr>
                <w:sz w:val="20"/>
              </w:rPr>
              <w:t>desteği</w:t>
            </w:r>
            <w:r>
              <w:rPr>
                <w:spacing w:val="-7"/>
                <w:sz w:val="20"/>
              </w:rPr>
              <w:t xml:space="preserve"> </w:t>
            </w:r>
            <w:r>
              <w:rPr>
                <w:spacing w:val="-2"/>
                <w:sz w:val="20"/>
              </w:rPr>
              <w:t>sağlar.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490" w:type="dxa"/>
          </w:tcPr>
          <w:p w:rsidR="00474AAC" w:rsidRDefault="00B74296">
            <w:pPr>
              <w:pStyle w:val="TableParagraph"/>
              <w:spacing w:line="243" w:lineRule="exact"/>
              <w:ind w:left="59" w:right="60"/>
              <w:jc w:val="center"/>
              <w:rPr>
                <w:rFonts w:ascii="Calibri"/>
                <w:sz w:val="20"/>
              </w:rPr>
            </w:pPr>
            <w:r>
              <w:rPr>
                <w:rFonts w:ascii="Calibri"/>
                <w:spacing w:val="-5"/>
                <w:sz w:val="20"/>
              </w:rPr>
              <w:t>05-</w:t>
            </w:r>
          </w:p>
        </w:tc>
        <w:tc>
          <w:tcPr>
            <w:tcW w:w="7004" w:type="dxa"/>
          </w:tcPr>
          <w:p w:rsidR="00474AAC" w:rsidRDefault="00B74296">
            <w:pPr>
              <w:pStyle w:val="TableParagraph"/>
              <w:spacing w:line="232" w:lineRule="exact"/>
              <w:ind w:left="107"/>
              <w:rPr>
                <w:sz w:val="20"/>
              </w:rPr>
            </w:pPr>
            <w:r>
              <w:rPr>
                <w:sz w:val="20"/>
              </w:rPr>
              <w:t xml:space="preserve">Farklı kültürlerden gelen öğrencilerin bu okulda memnuniyetle karşılanacağını </w:t>
            </w:r>
            <w:r>
              <w:rPr>
                <w:spacing w:val="-2"/>
                <w:sz w:val="20"/>
              </w:rPr>
              <w:t>düşünüyorum.</w:t>
            </w:r>
          </w:p>
        </w:tc>
        <w:tc>
          <w:tcPr>
            <w:tcW w:w="457" w:type="dxa"/>
          </w:tcPr>
          <w:p w:rsidR="00474AAC" w:rsidRDefault="00B74296">
            <w:pPr>
              <w:pStyle w:val="TableParagraph"/>
              <w:spacing w:before="111"/>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111"/>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111"/>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111"/>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111"/>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06-</w:t>
            </w:r>
          </w:p>
        </w:tc>
        <w:tc>
          <w:tcPr>
            <w:tcW w:w="7004" w:type="dxa"/>
          </w:tcPr>
          <w:p w:rsidR="00474AAC" w:rsidRDefault="00B74296">
            <w:pPr>
              <w:pStyle w:val="TableParagraph"/>
              <w:spacing w:before="4" w:line="220" w:lineRule="exact"/>
              <w:ind w:left="107"/>
              <w:rPr>
                <w:sz w:val="20"/>
              </w:rPr>
            </w:pPr>
            <w:r>
              <w:rPr>
                <w:spacing w:val="-2"/>
                <w:sz w:val="20"/>
              </w:rPr>
              <w:t>Öğretmenlerime</w:t>
            </w:r>
            <w:r>
              <w:rPr>
                <w:spacing w:val="9"/>
                <w:sz w:val="20"/>
              </w:rPr>
              <w:t xml:space="preserve"> </w:t>
            </w:r>
            <w:r>
              <w:rPr>
                <w:spacing w:val="-2"/>
                <w:sz w:val="20"/>
              </w:rPr>
              <w:t>ihtiyaç</w:t>
            </w:r>
            <w:r>
              <w:rPr>
                <w:spacing w:val="9"/>
                <w:sz w:val="20"/>
              </w:rPr>
              <w:t xml:space="preserve"> </w:t>
            </w:r>
            <w:r>
              <w:rPr>
                <w:spacing w:val="-2"/>
                <w:sz w:val="20"/>
              </w:rPr>
              <w:t>duyduğumda</w:t>
            </w:r>
            <w:r>
              <w:rPr>
                <w:spacing w:val="10"/>
                <w:sz w:val="20"/>
              </w:rPr>
              <w:t xml:space="preserve"> </w:t>
            </w:r>
            <w:r>
              <w:rPr>
                <w:spacing w:val="-2"/>
                <w:sz w:val="20"/>
              </w:rPr>
              <w:t>kolaylıkla</w:t>
            </w:r>
            <w:r>
              <w:rPr>
                <w:spacing w:val="9"/>
                <w:sz w:val="20"/>
              </w:rPr>
              <w:t xml:space="preserve"> </w:t>
            </w:r>
            <w:r>
              <w:rPr>
                <w:spacing w:val="-2"/>
                <w:sz w:val="20"/>
              </w:rPr>
              <w:t>görüşebilirim.</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07-</w:t>
            </w:r>
          </w:p>
        </w:tc>
        <w:tc>
          <w:tcPr>
            <w:tcW w:w="7004" w:type="dxa"/>
          </w:tcPr>
          <w:p w:rsidR="00474AAC" w:rsidRDefault="00B74296">
            <w:pPr>
              <w:pStyle w:val="TableParagraph"/>
              <w:spacing w:before="4" w:line="220" w:lineRule="exact"/>
              <w:ind w:left="107"/>
              <w:rPr>
                <w:sz w:val="20"/>
              </w:rPr>
            </w:pPr>
            <w:r>
              <w:rPr>
                <w:sz w:val="20"/>
              </w:rPr>
              <w:t>Okul</w:t>
            </w:r>
            <w:r>
              <w:rPr>
                <w:spacing w:val="-8"/>
                <w:sz w:val="20"/>
              </w:rPr>
              <w:t xml:space="preserve"> </w:t>
            </w:r>
            <w:r>
              <w:rPr>
                <w:sz w:val="20"/>
              </w:rPr>
              <w:t>müdürüne</w:t>
            </w:r>
            <w:r>
              <w:rPr>
                <w:spacing w:val="-8"/>
                <w:sz w:val="20"/>
              </w:rPr>
              <w:t xml:space="preserve"> </w:t>
            </w:r>
            <w:r>
              <w:rPr>
                <w:sz w:val="20"/>
              </w:rPr>
              <w:t>ihtiyaç</w:t>
            </w:r>
            <w:r>
              <w:rPr>
                <w:spacing w:val="-7"/>
                <w:sz w:val="20"/>
              </w:rPr>
              <w:t xml:space="preserve"> </w:t>
            </w:r>
            <w:r>
              <w:rPr>
                <w:sz w:val="20"/>
              </w:rPr>
              <w:t>duyduğumda</w:t>
            </w:r>
            <w:r>
              <w:rPr>
                <w:spacing w:val="-8"/>
                <w:sz w:val="20"/>
              </w:rPr>
              <w:t xml:space="preserve"> </w:t>
            </w:r>
            <w:r>
              <w:rPr>
                <w:sz w:val="20"/>
              </w:rPr>
              <w:t>kolaylıkla</w:t>
            </w:r>
            <w:r>
              <w:rPr>
                <w:spacing w:val="-8"/>
                <w:sz w:val="20"/>
              </w:rPr>
              <w:t xml:space="preserve"> </w:t>
            </w:r>
            <w:r>
              <w:rPr>
                <w:spacing w:val="-2"/>
                <w:sz w:val="20"/>
              </w:rPr>
              <w:t>görüşebilirim.</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08-</w:t>
            </w:r>
          </w:p>
        </w:tc>
        <w:tc>
          <w:tcPr>
            <w:tcW w:w="7004" w:type="dxa"/>
          </w:tcPr>
          <w:p w:rsidR="00474AAC" w:rsidRDefault="00B74296">
            <w:pPr>
              <w:pStyle w:val="TableParagraph"/>
              <w:spacing w:before="4" w:line="220" w:lineRule="exact"/>
              <w:ind w:left="107"/>
              <w:rPr>
                <w:sz w:val="20"/>
              </w:rPr>
            </w:pPr>
            <w:r>
              <w:rPr>
                <w:sz w:val="20"/>
              </w:rPr>
              <w:t>Okul</w:t>
            </w:r>
            <w:r>
              <w:rPr>
                <w:spacing w:val="-12"/>
                <w:sz w:val="20"/>
              </w:rPr>
              <w:t xml:space="preserve"> </w:t>
            </w:r>
            <w:r>
              <w:rPr>
                <w:sz w:val="20"/>
              </w:rPr>
              <w:t>rehberlik</w:t>
            </w:r>
            <w:r>
              <w:rPr>
                <w:spacing w:val="-10"/>
                <w:sz w:val="20"/>
              </w:rPr>
              <w:t xml:space="preserve"> </w:t>
            </w:r>
            <w:r>
              <w:rPr>
                <w:sz w:val="20"/>
              </w:rPr>
              <w:t>servisinden</w:t>
            </w:r>
            <w:r>
              <w:rPr>
                <w:spacing w:val="-11"/>
                <w:sz w:val="20"/>
              </w:rPr>
              <w:t xml:space="preserve"> </w:t>
            </w:r>
            <w:r>
              <w:rPr>
                <w:sz w:val="20"/>
              </w:rPr>
              <w:t>ihtiyaçlarım</w:t>
            </w:r>
            <w:r>
              <w:rPr>
                <w:spacing w:val="-11"/>
                <w:sz w:val="20"/>
              </w:rPr>
              <w:t xml:space="preserve"> </w:t>
            </w:r>
            <w:r>
              <w:rPr>
                <w:sz w:val="20"/>
              </w:rPr>
              <w:t>doğrultusunda</w:t>
            </w:r>
            <w:r>
              <w:rPr>
                <w:spacing w:val="-10"/>
                <w:sz w:val="20"/>
              </w:rPr>
              <w:t xml:space="preserve"> </w:t>
            </w:r>
            <w:r>
              <w:rPr>
                <w:spacing w:val="-2"/>
                <w:sz w:val="20"/>
              </w:rPr>
              <w:t>faydalanabiliyorum.</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490" w:type="dxa"/>
          </w:tcPr>
          <w:p w:rsidR="00474AAC" w:rsidRDefault="00B74296">
            <w:pPr>
              <w:pStyle w:val="TableParagraph"/>
              <w:spacing w:line="243" w:lineRule="exact"/>
              <w:ind w:left="59" w:right="60"/>
              <w:jc w:val="center"/>
              <w:rPr>
                <w:rFonts w:ascii="Calibri"/>
                <w:sz w:val="20"/>
              </w:rPr>
            </w:pPr>
            <w:r>
              <w:rPr>
                <w:rFonts w:ascii="Calibri"/>
                <w:spacing w:val="-5"/>
                <w:sz w:val="20"/>
              </w:rPr>
              <w:t>09-</w:t>
            </w:r>
          </w:p>
        </w:tc>
        <w:tc>
          <w:tcPr>
            <w:tcW w:w="7004" w:type="dxa"/>
          </w:tcPr>
          <w:p w:rsidR="00474AAC" w:rsidRDefault="00B74296">
            <w:pPr>
              <w:pStyle w:val="TableParagraph"/>
              <w:spacing w:line="236" w:lineRule="exact"/>
              <w:ind w:left="107"/>
              <w:rPr>
                <w:sz w:val="20"/>
              </w:rPr>
            </w:pPr>
            <w:r>
              <w:rPr>
                <w:sz w:val="20"/>
              </w:rPr>
              <w:t>Okul</w:t>
            </w:r>
            <w:r>
              <w:rPr>
                <w:spacing w:val="-7"/>
                <w:sz w:val="20"/>
              </w:rPr>
              <w:t xml:space="preserve"> </w:t>
            </w:r>
            <w:r>
              <w:rPr>
                <w:sz w:val="20"/>
              </w:rPr>
              <w:t>kişisel</w:t>
            </w:r>
            <w:r>
              <w:rPr>
                <w:spacing w:val="-7"/>
                <w:sz w:val="20"/>
              </w:rPr>
              <w:t xml:space="preserve"> </w:t>
            </w:r>
            <w:r>
              <w:rPr>
                <w:sz w:val="20"/>
              </w:rPr>
              <w:t>hedefler</w:t>
            </w:r>
            <w:r>
              <w:rPr>
                <w:spacing w:val="-6"/>
                <w:sz w:val="20"/>
              </w:rPr>
              <w:t xml:space="preserve"> </w:t>
            </w:r>
            <w:r>
              <w:rPr>
                <w:sz w:val="20"/>
              </w:rPr>
              <w:t>belirlememde</w:t>
            </w:r>
            <w:r>
              <w:rPr>
                <w:spacing w:val="-7"/>
                <w:sz w:val="20"/>
              </w:rPr>
              <w:t xml:space="preserve"> </w:t>
            </w:r>
            <w:r>
              <w:rPr>
                <w:sz w:val="20"/>
              </w:rPr>
              <w:t>ve</w:t>
            </w:r>
            <w:r>
              <w:rPr>
                <w:spacing w:val="-6"/>
                <w:sz w:val="20"/>
              </w:rPr>
              <w:t xml:space="preserve"> </w:t>
            </w:r>
            <w:r>
              <w:rPr>
                <w:sz w:val="20"/>
              </w:rPr>
              <w:t>bu</w:t>
            </w:r>
            <w:r>
              <w:rPr>
                <w:spacing w:val="-7"/>
                <w:sz w:val="20"/>
              </w:rPr>
              <w:t xml:space="preserve"> </w:t>
            </w:r>
            <w:r>
              <w:rPr>
                <w:sz w:val="20"/>
              </w:rPr>
              <w:t>hedeflere</w:t>
            </w:r>
            <w:r>
              <w:rPr>
                <w:spacing w:val="-7"/>
                <w:sz w:val="20"/>
              </w:rPr>
              <w:t xml:space="preserve"> </w:t>
            </w:r>
            <w:r>
              <w:rPr>
                <w:sz w:val="20"/>
              </w:rPr>
              <w:t>ulaşmamda</w:t>
            </w:r>
            <w:r>
              <w:rPr>
                <w:spacing w:val="-7"/>
                <w:sz w:val="20"/>
              </w:rPr>
              <w:t xml:space="preserve"> </w:t>
            </w:r>
            <w:r>
              <w:rPr>
                <w:sz w:val="20"/>
              </w:rPr>
              <w:t>yeterli</w:t>
            </w:r>
            <w:r>
              <w:rPr>
                <w:spacing w:val="-5"/>
                <w:sz w:val="20"/>
              </w:rPr>
              <w:t xml:space="preserve"> </w:t>
            </w:r>
            <w:r>
              <w:rPr>
                <w:sz w:val="20"/>
              </w:rPr>
              <w:t xml:space="preserve">rehberlik </w:t>
            </w:r>
            <w:r>
              <w:rPr>
                <w:spacing w:val="-2"/>
                <w:sz w:val="20"/>
              </w:rPr>
              <w:t>ediyor.</w:t>
            </w:r>
          </w:p>
        </w:tc>
        <w:tc>
          <w:tcPr>
            <w:tcW w:w="457" w:type="dxa"/>
          </w:tcPr>
          <w:p w:rsidR="00474AAC" w:rsidRDefault="00B74296">
            <w:pPr>
              <w:pStyle w:val="TableParagraph"/>
              <w:spacing w:before="111"/>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111"/>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111"/>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111"/>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111"/>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490" w:type="dxa"/>
          </w:tcPr>
          <w:p w:rsidR="00474AAC" w:rsidRDefault="00B74296">
            <w:pPr>
              <w:pStyle w:val="TableParagraph"/>
              <w:spacing w:line="220" w:lineRule="exact"/>
              <w:ind w:left="59" w:right="60"/>
              <w:jc w:val="center"/>
              <w:rPr>
                <w:rFonts w:ascii="Calibri"/>
                <w:sz w:val="20"/>
              </w:rPr>
            </w:pPr>
            <w:r>
              <w:rPr>
                <w:rFonts w:ascii="Calibri"/>
                <w:spacing w:val="-5"/>
                <w:sz w:val="20"/>
              </w:rPr>
              <w:t>10-</w:t>
            </w:r>
          </w:p>
        </w:tc>
        <w:tc>
          <w:tcPr>
            <w:tcW w:w="7004" w:type="dxa"/>
          </w:tcPr>
          <w:p w:rsidR="00474AAC" w:rsidRDefault="00B74296">
            <w:pPr>
              <w:pStyle w:val="TableParagraph"/>
              <w:spacing w:before="2" w:line="218" w:lineRule="exact"/>
              <w:ind w:left="107"/>
              <w:rPr>
                <w:sz w:val="20"/>
              </w:rPr>
            </w:pPr>
            <w:r>
              <w:rPr>
                <w:sz w:val="20"/>
              </w:rPr>
              <w:t>Okulumda</w:t>
            </w:r>
            <w:r>
              <w:rPr>
                <w:spacing w:val="-5"/>
                <w:sz w:val="20"/>
              </w:rPr>
              <w:t xml:space="preserve"> </w:t>
            </w:r>
            <w:r>
              <w:rPr>
                <w:sz w:val="20"/>
              </w:rPr>
              <w:t>yer</w:t>
            </w:r>
            <w:r>
              <w:rPr>
                <w:spacing w:val="-7"/>
                <w:sz w:val="20"/>
              </w:rPr>
              <w:t xml:space="preserve"> </w:t>
            </w:r>
            <w:r>
              <w:rPr>
                <w:sz w:val="20"/>
              </w:rPr>
              <w:t>almam</w:t>
            </w:r>
            <w:r>
              <w:rPr>
                <w:spacing w:val="-6"/>
                <w:sz w:val="20"/>
              </w:rPr>
              <w:t xml:space="preserve"> </w:t>
            </w:r>
            <w:r>
              <w:rPr>
                <w:sz w:val="20"/>
              </w:rPr>
              <w:t>için</w:t>
            </w:r>
            <w:r>
              <w:rPr>
                <w:spacing w:val="-7"/>
                <w:sz w:val="20"/>
              </w:rPr>
              <w:t xml:space="preserve"> </w:t>
            </w:r>
            <w:r>
              <w:rPr>
                <w:sz w:val="20"/>
              </w:rPr>
              <w:t>birçok</w:t>
            </w:r>
            <w:r>
              <w:rPr>
                <w:spacing w:val="-4"/>
                <w:sz w:val="20"/>
              </w:rPr>
              <w:t xml:space="preserve"> </w:t>
            </w:r>
            <w:r>
              <w:rPr>
                <w:sz w:val="20"/>
              </w:rPr>
              <w:t>fırsat</w:t>
            </w:r>
            <w:r>
              <w:rPr>
                <w:spacing w:val="-7"/>
                <w:sz w:val="20"/>
              </w:rPr>
              <w:t xml:space="preserve"> </w:t>
            </w:r>
            <w:r>
              <w:rPr>
                <w:spacing w:val="-4"/>
                <w:sz w:val="20"/>
              </w:rPr>
              <w:t>var.</w:t>
            </w:r>
          </w:p>
        </w:tc>
        <w:tc>
          <w:tcPr>
            <w:tcW w:w="457" w:type="dxa"/>
          </w:tcPr>
          <w:p w:rsidR="00474AAC" w:rsidRDefault="00B74296">
            <w:pPr>
              <w:pStyle w:val="TableParagraph"/>
              <w:spacing w:line="220"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0"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0"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0"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0"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11-</w:t>
            </w:r>
          </w:p>
        </w:tc>
        <w:tc>
          <w:tcPr>
            <w:tcW w:w="7004" w:type="dxa"/>
          </w:tcPr>
          <w:p w:rsidR="00474AAC" w:rsidRDefault="00B74296">
            <w:pPr>
              <w:pStyle w:val="TableParagraph"/>
              <w:spacing w:before="4" w:line="220" w:lineRule="exact"/>
              <w:ind w:left="107"/>
              <w:rPr>
                <w:sz w:val="20"/>
              </w:rPr>
            </w:pPr>
            <w:r>
              <w:rPr>
                <w:sz w:val="20"/>
              </w:rPr>
              <w:t>Okul</w:t>
            </w:r>
            <w:r>
              <w:rPr>
                <w:spacing w:val="-6"/>
                <w:sz w:val="20"/>
              </w:rPr>
              <w:t xml:space="preserve"> </w:t>
            </w:r>
            <w:r>
              <w:rPr>
                <w:sz w:val="20"/>
              </w:rPr>
              <w:t>bana</w:t>
            </w:r>
            <w:r>
              <w:rPr>
                <w:spacing w:val="-6"/>
                <w:sz w:val="20"/>
              </w:rPr>
              <w:t xml:space="preserve"> </w:t>
            </w:r>
            <w:r>
              <w:rPr>
                <w:sz w:val="20"/>
              </w:rPr>
              <w:t>yeterli</w:t>
            </w:r>
            <w:r>
              <w:rPr>
                <w:spacing w:val="-6"/>
                <w:sz w:val="20"/>
              </w:rPr>
              <w:t xml:space="preserve"> </w:t>
            </w:r>
            <w:r>
              <w:rPr>
                <w:sz w:val="20"/>
              </w:rPr>
              <w:t>ders</w:t>
            </w:r>
            <w:r>
              <w:rPr>
                <w:spacing w:val="-4"/>
                <w:sz w:val="20"/>
              </w:rPr>
              <w:t xml:space="preserve"> </w:t>
            </w:r>
            <w:r>
              <w:rPr>
                <w:sz w:val="20"/>
              </w:rPr>
              <w:t>dışı</w:t>
            </w:r>
            <w:r>
              <w:rPr>
                <w:spacing w:val="-4"/>
                <w:sz w:val="20"/>
              </w:rPr>
              <w:t xml:space="preserve"> </w:t>
            </w:r>
            <w:r>
              <w:rPr>
                <w:sz w:val="20"/>
              </w:rPr>
              <w:t>etkinlik</w:t>
            </w:r>
            <w:r>
              <w:rPr>
                <w:spacing w:val="-6"/>
                <w:sz w:val="20"/>
              </w:rPr>
              <w:t xml:space="preserve"> </w:t>
            </w:r>
            <w:r>
              <w:rPr>
                <w:sz w:val="20"/>
              </w:rPr>
              <w:t>olanakları</w:t>
            </w:r>
            <w:r>
              <w:rPr>
                <w:spacing w:val="-6"/>
                <w:sz w:val="20"/>
              </w:rPr>
              <w:t xml:space="preserve"> </w:t>
            </w:r>
            <w:r>
              <w:rPr>
                <w:spacing w:val="-2"/>
                <w:sz w:val="20"/>
              </w:rPr>
              <w:t>sunuyor.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12-</w:t>
            </w:r>
          </w:p>
        </w:tc>
        <w:tc>
          <w:tcPr>
            <w:tcW w:w="7004" w:type="dxa"/>
          </w:tcPr>
          <w:p w:rsidR="00474AAC" w:rsidRDefault="00B74296">
            <w:pPr>
              <w:pStyle w:val="TableParagraph"/>
              <w:spacing w:before="4" w:line="220" w:lineRule="exact"/>
              <w:ind w:left="107"/>
              <w:rPr>
                <w:sz w:val="20"/>
              </w:rPr>
            </w:pPr>
            <w:r>
              <w:rPr>
                <w:sz w:val="20"/>
              </w:rPr>
              <w:t>Okul</w:t>
            </w:r>
            <w:r>
              <w:rPr>
                <w:spacing w:val="-7"/>
                <w:sz w:val="20"/>
              </w:rPr>
              <w:t xml:space="preserve"> </w:t>
            </w:r>
            <w:r>
              <w:rPr>
                <w:sz w:val="20"/>
              </w:rPr>
              <w:t>kulüpleri</w:t>
            </w:r>
            <w:r>
              <w:rPr>
                <w:spacing w:val="-6"/>
                <w:sz w:val="20"/>
              </w:rPr>
              <w:t xml:space="preserve"> </w:t>
            </w:r>
            <w:r>
              <w:rPr>
                <w:sz w:val="20"/>
              </w:rPr>
              <w:t>amacına</w:t>
            </w:r>
            <w:r>
              <w:rPr>
                <w:spacing w:val="-7"/>
                <w:sz w:val="20"/>
              </w:rPr>
              <w:t xml:space="preserve"> </w:t>
            </w:r>
            <w:r>
              <w:rPr>
                <w:sz w:val="20"/>
              </w:rPr>
              <w:t>uygun</w:t>
            </w:r>
            <w:r>
              <w:rPr>
                <w:spacing w:val="-7"/>
                <w:sz w:val="20"/>
              </w:rPr>
              <w:t xml:space="preserve"> </w:t>
            </w:r>
            <w:r>
              <w:rPr>
                <w:sz w:val="20"/>
              </w:rPr>
              <w:t>şekilde</w:t>
            </w:r>
            <w:r>
              <w:rPr>
                <w:spacing w:val="-9"/>
                <w:sz w:val="20"/>
              </w:rPr>
              <w:t xml:space="preserve"> </w:t>
            </w:r>
            <w:r>
              <w:rPr>
                <w:sz w:val="20"/>
              </w:rPr>
              <w:t>gelişimime</w:t>
            </w:r>
            <w:r>
              <w:rPr>
                <w:spacing w:val="-9"/>
                <w:sz w:val="20"/>
              </w:rPr>
              <w:t xml:space="preserve"> </w:t>
            </w:r>
            <w:r>
              <w:rPr>
                <w:sz w:val="20"/>
              </w:rPr>
              <w:t>katkı</w:t>
            </w:r>
            <w:r>
              <w:rPr>
                <w:spacing w:val="-6"/>
                <w:sz w:val="20"/>
              </w:rPr>
              <w:t xml:space="preserve"> </w:t>
            </w:r>
            <w:r>
              <w:rPr>
                <w:spacing w:val="-2"/>
                <w:sz w:val="20"/>
              </w:rPr>
              <w:t>sağlıyor.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13-</w:t>
            </w:r>
          </w:p>
        </w:tc>
        <w:tc>
          <w:tcPr>
            <w:tcW w:w="7004" w:type="dxa"/>
          </w:tcPr>
          <w:p w:rsidR="00474AAC" w:rsidRDefault="00B74296">
            <w:pPr>
              <w:pStyle w:val="TableParagraph"/>
              <w:spacing w:before="4" w:line="220" w:lineRule="exact"/>
              <w:ind w:left="107"/>
              <w:rPr>
                <w:sz w:val="20"/>
              </w:rPr>
            </w:pPr>
            <w:r>
              <w:rPr>
                <w:sz w:val="20"/>
              </w:rPr>
              <w:t>Öğretmenlerim</w:t>
            </w:r>
            <w:r>
              <w:rPr>
                <w:spacing w:val="-8"/>
                <w:sz w:val="20"/>
              </w:rPr>
              <w:t xml:space="preserve"> </w:t>
            </w:r>
            <w:r>
              <w:rPr>
                <w:sz w:val="20"/>
              </w:rPr>
              <w:t>sınıfta</w:t>
            </w:r>
            <w:r>
              <w:rPr>
                <w:spacing w:val="-7"/>
                <w:sz w:val="20"/>
              </w:rPr>
              <w:t xml:space="preserve"> </w:t>
            </w:r>
            <w:r>
              <w:rPr>
                <w:sz w:val="20"/>
              </w:rPr>
              <w:t>adil</w:t>
            </w:r>
            <w:r>
              <w:rPr>
                <w:spacing w:val="-7"/>
                <w:sz w:val="20"/>
              </w:rPr>
              <w:t xml:space="preserve"> </w:t>
            </w:r>
            <w:r>
              <w:rPr>
                <w:sz w:val="20"/>
              </w:rPr>
              <w:t>kurallara</w:t>
            </w:r>
            <w:r>
              <w:rPr>
                <w:spacing w:val="-7"/>
                <w:sz w:val="20"/>
              </w:rPr>
              <w:t xml:space="preserve"> </w:t>
            </w:r>
            <w:r>
              <w:rPr>
                <w:sz w:val="20"/>
              </w:rPr>
              <w:t>sahipler</w:t>
            </w:r>
            <w:r>
              <w:rPr>
                <w:spacing w:val="-9"/>
                <w:sz w:val="20"/>
              </w:rPr>
              <w:t xml:space="preserve"> </w:t>
            </w:r>
            <w:r>
              <w:rPr>
                <w:sz w:val="20"/>
              </w:rPr>
              <w:t>ve</w:t>
            </w:r>
            <w:r>
              <w:rPr>
                <w:spacing w:val="-7"/>
                <w:sz w:val="20"/>
              </w:rPr>
              <w:t xml:space="preserve"> </w:t>
            </w:r>
            <w:r>
              <w:rPr>
                <w:spacing w:val="-2"/>
                <w:sz w:val="20"/>
              </w:rPr>
              <w:t>tarafsızlar.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14-</w:t>
            </w:r>
          </w:p>
        </w:tc>
        <w:tc>
          <w:tcPr>
            <w:tcW w:w="7004" w:type="dxa"/>
          </w:tcPr>
          <w:p w:rsidR="00474AAC" w:rsidRDefault="00B74296">
            <w:pPr>
              <w:pStyle w:val="TableParagraph"/>
              <w:spacing w:before="4" w:line="220" w:lineRule="exact"/>
              <w:ind w:left="107"/>
              <w:rPr>
                <w:sz w:val="20"/>
              </w:rPr>
            </w:pPr>
            <w:r>
              <w:rPr>
                <w:sz w:val="20"/>
              </w:rPr>
              <w:t>Öğretmenlerim</w:t>
            </w:r>
            <w:r>
              <w:rPr>
                <w:spacing w:val="-8"/>
                <w:sz w:val="20"/>
              </w:rPr>
              <w:t xml:space="preserve"> </w:t>
            </w:r>
            <w:r>
              <w:rPr>
                <w:sz w:val="20"/>
              </w:rPr>
              <w:t>beni</w:t>
            </w:r>
            <w:r>
              <w:rPr>
                <w:spacing w:val="-7"/>
                <w:sz w:val="20"/>
              </w:rPr>
              <w:t xml:space="preserve"> </w:t>
            </w:r>
            <w:r>
              <w:rPr>
                <w:sz w:val="20"/>
              </w:rPr>
              <w:t>daha</w:t>
            </w:r>
            <w:r>
              <w:rPr>
                <w:spacing w:val="-9"/>
                <w:sz w:val="20"/>
              </w:rPr>
              <w:t xml:space="preserve"> </w:t>
            </w:r>
            <w:r>
              <w:rPr>
                <w:sz w:val="20"/>
              </w:rPr>
              <w:t>iyi</w:t>
            </w:r>
            <w:r>
              <w:rPr>
                <w:spacing w:val="-7"/>
                <w:sz w:val="20"/>
              </w:rPr>
              <w:t xml:space="preserve"> </w:t>
            </w:r>
            <w:r>
              <w:rPr>
                <w:sz w:val="20"/>
              </w:rPr>
              <w:t>performans</w:t>
            </w:r>
            <w:r>
              <w:rPr>
                <w:spacing w:val="-7"/>
                <w:sz w:val="20"/>
              </w:rPr>
              <w:t xml:space="preserve"> </w:t>
            </w:r>
            <w:r>
              <w:rPr>
                <w:sz w:val="20"/>
              </w:rPr>
              <w:t>göstermem</w:t>
            </w:r>
            <w:r>
              <w:rPr>
                <w:spacing w:val="-7"/>
                <w:sz w:val="20"/>
              </w:rPr>
              <w:t xml:space="preserve"> </w:t>
            </w:r>
            <w:r>
              <w:rPr>
                <w:sz w:val="20"/>
              </w:rPr>
              <w:t>için</w:t>
            </w:r>
            <w:r>
              <w:rPr>
                <w:spacing w:val="-9"/>
                <w:sz w:val="20"/>
              </w:rPr>
              <w:t xml:space="preserve"> </w:t>
            </w:r>
            <w:r>
              <w:rPr>
                <w:sz w:val="20"/>
              </w:rPr>
              <w:t>teşvik</w:t>
            </w:r>
            <w:r>
              <w:rPr>
                <w:spacing w:val="-6"/>
                <w:sz w:val="20"/>
              </w:rPr>
              <w:t xml:space="preserve"> </w:t>
            </w:r>
            <w:r>
              <w:rPr>
                <w:spacing w:val="-2"/>
                <w:sz w:val="20"/>
              </w:rPr>
              <w:t>ediyor.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490" w:type="dxa"/>
          </w:tcPr>
          <w:p w:rsidR="00474AAC" w:rsidRDefault="00B74296">
            <w:pPr>
              <w:pStyle w:val="TableParagraph"/>
              <w:spacing w:line="224" w:lineRule="exact"/>
              <w:ind w:left="59" w:right="60"/>
              <w:jc w:val="center"/>
              <w:rPr>
                <w:rFonts w:ascii="Calibri"/>
                <w:sz w:val="20"/>
              </w:rPr>
            </w:pPr>
            <w:r>
              <w:rPr>
                <w:rFonts w:ascii="Calibri"/>
                <w:spacing w:val="-5"/>
                <w:sz w:val="20"/>
              </w:rPr>
              <w:t>15-</w:t>
            </w:r>
          </w:p>
        </w:tc>
        <w:tc>
          <w:tcPr>
            <w:tcW w:w="7004" w:type="dxa"/>
          </w:tcPr>
          <w:p w:rsidR="00474AAC" w:rsidRDefault="00B74296">
            <w:pPr>
              <w:pStyle w:val="TableParagraph"/>
              <w:spacing w:before="4" w:line="220" w:lineRule="exact"/>
              <w:ind w:left="107"/>
              <w:rPr>
                <w:sz w:val="20"/>
              </w:rPr>
            </w:pPr>
            <w:r>
              <w:rPr>
                <w:sz w:val="20"/>
              </w:rPr>
              <w:t>Öğretmenlerim</w:t>
            </w:r>
            <w:r>
              <w:rPr>
                <w:spacing w:val="-8"/>
                <w:sz w:val="20"/>
              </w:rPr>
              <w:t xml:space="preserve"> </w:t>
            </w:r>
            <w:r>
              <w:rPr>
                <w:sz w:val="20"/>
              </w:rPr>
              <w:t>derslerin</w:t>
            </w:r>
            <w:r>
              <w:rPr>
                <w:spacing w:val="-9"/>
                <w:sz w:val="20"/>
              </w:rPr>
              <w:t xml:space="preserve"> </w:t>
            </w:r>
            <w:r>
              <w:rPr>
                <w:sz w:val="20"/>
              </w:rPr>
              <w:t>işlenişinde</w:t>
            </w:r>
            <w:r>
              <w:rPr>
                <w:spacing w:val="-9"/>
                <w:sz w:val="20"/>
              </w:rPr>
              <w:t xml:space="preserve"> </w:t>
            </w:r>
            <w:r>
              <w:rPr>
                <w:sz w:val="20"/>
              </w:rPr>
              <w:t>farklı</w:t>
            </w:r>
            <w:r>
              <w:rPr>
                <w:spacing w:val="-7"/>
                <w:sz w:val="20"/>
              </w:rPr>
              <w:t xml:space="preserve"> </w:t>
            </w:r>
            <w:r>
              <w:rPr>
                <w:sz w:val="20"/>
              </w:rPr>
              <w:t>ve</w:t>
            </w:r>
            <w:r>
              <w:rPr>
                <w:spacing w:val="-10"/>
                <w:sz w:val="20"/>
              </w:rPr>
              <w:t xml:space="preserve"> </w:t>
            </w:r>
            <w:r>
              <w:rPr>
                <w:sz w:val="20"/>
              </w:rPr>
              <w:t>ilgi</w:t>
            </w:r>
            <w:r>
              <w:rPr>
                <w:spacing w:val="-6"/>
                <w:sz w:val="20"/>
              </w:rPr>
              <w:t xml:space="preserve"> </w:t>
            </w:r>
            <w:r>
              <w:rPr>
                <w:sz w:val="20"/>
              </w:rPr>
              <w:t>çekici</w:t>
            </w:r>
            <w:r>
              <w:rPr>
                <w:spacing w:val="-7"/>
                <w:sz w:val="20"/>
              </w:rPr>
              <w:t xml:space="preserve"> </w:t>
            </w:r>
            <w:r>
              <w:rPr>
                <w:sz w:val="20"/>
              </w:rPr>
              <w:t>yöntemler</w:t>
            </w:r>
            <w:r>
              <w:rPr>
                <w:spacing w:val="-10"/>
                <w:sz w:val="20"/>
              </w:rPr>
              <w:t xml:space="preserve"> </w:t>
            </w:r>
            <w:r>
              <w:rPr>
                <w:spacing w:val="-2"/>
                <w:sz w:val="20"/>
              </w:rPr>
              <w:t>kullanır.</w:t>
            </w:r>
          </w:p>
        </w:tc>
        <w:tc>
          <w:tcPr>
            <w:tcW w:w="457" w:type="dxa"/>
          </w:tcPr>
          <w:p w:rsidR="00474AAC" w:rsidRDefault="00B74296">
            <w:pPr>
              <w:pStyle w:val="TableParagraph"/>
              <w:spacing w:line="224" w:lineRule="exact"/>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line="224" w:lineRule="exact"/>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line="224" w:lineRule="exact"/>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line="224" w:lineRule="exact"/>
              <w:ind w:left="102"/>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490" w:type="dxa"/>
          </w:tcPr>
          <w:p w:rsidR="00474AAC" w:rsidRDefault="00B74296">
            <w:pPr>
              <w:pStyle w:val="TableParagraph"/>
              <w:spacing w:line="243" w:lineRule="exact"/>
              <w:ind w:left="7" w:right="67"/>
              <w:jc w:val="center"/>
              <w:rPr>
                <w:rFonts w:ascii="Calibri"/>
                <w:sz w:val="20"/>
              </w:rPr>
            </w:pPr>
            <w:r>
              <w:rPr>
                <w:rFonts w:ascii="Calibri"/>
                <w:spacing w:val="-5"/>
                <w:sz w:val="20"/>
              </w:rPr>
              <w:t>16</w:t>
            </w:r>
          </w:p>
        </w:tc>
        <w:tc>
          <w:tcPr>
            <w:tcW w:w="7004" w:type="dxa"/>
          </w:tcPr>
          <w:p w:rsidR="00474AAC" w:rsidRDefault="00B74296">
            <w:pPr>
              <w:pStyle w:val="TableParagraph"/>
              <w:spacing w:line="236" w:lineRule="exact"/>
              <w:ind w:left="107"/>
              <w:rPr>
                <w:sz w:val="20"/>
              </w:rPr>
            </w:pPr>
            <w:r>
              <w:rPr>
                <w:sz w:val="20"/>
              </w:rPr>
              <w:t>Sınav</w:t>
            </w:r>
            <w:r>
              <w:rPr>
                <w:spacing w:val="80"/>
                <w:sz w:val="20"/>
              </w:rPr>
              <w:t xml:space="preserve"> </w:t>
            </w:r>
            <w:r>
              <w:rPr>
                <w:sz w:val="20"/>
              </w:rPr>
              <w:t>ve</w:t>
            </w:r>
            <w:r>
              <w:rPr>
                <w:spacing w:val="80"/>
                <w:sz w:val="20"/>
              </w:rPr>
              <w:t xml:space="preserve"> </w:t>
            </w:r>
            <w:r>
              <w:rPr>
                <w:sz w:val="20"/>
              </w:rPr>
              <w:t>ödevlerin</w:t>
            </w:r>
            <w:r>
              <w:rPr>
                <w:spacing w:val="80"/>
                <w:sz w:val="20"/>
              </w:rPr>
              <w:t xml:space="preserve"> </w:t>
            </w:r>
            <w:r>
              <w:rPr>
                <w:sz w:val="20"/>
              </w:rPr>
              <w:t>beni</w:t>
            </w:r>
            <w:r>
              <w:rPr>
                <w:spacing w:val="80"/>
                <w:sz w:val="20"/>
              </w:rPr>
              <w:t xml:space="preserve"> </w:t>
            </w:r>
            <w:r>
              <w:rPr>
                <w:sz w:val="20"/>
              </w:rPr>
              <w:t>değerlendirmek</w:t>
            </w:r>
            <w:r>
              <w:rPr>
                <w:spacing w:val="80"/>
                <w:sz w:val="20"/>
              </w:rPr>
              <w:t xml:space="preserve"> </w:t>
            </w:r>
            <w:r>
              <w:rPr>
                <w:sz w:val="20"/>
              </w:rPr>
              <w:t>için</w:t>
            </w:r>
            <w:r>
              <w:rPr>
                <w:spacing w:val="80"/>
                <w:sz w:val="20"/>
              </w:rPr>
              <w:t xml:space="preserve"> </w:t>
            </w:r>
            <w:r>
              <w:rPr>
                <w:sz w:val="20"/>
              </w:rPr>
              <w:t>adil</w:t>
            </w:r>
            <w:r>
              <w:rPr>
                <w:spacing w:val="80"/>
                <w:sz w:val="20"/>
              </w:rPr>
              <w:t xml:space="preserve"> </w:t>
            </w:r>
            <w:r>
              <w:rPr>
                <w:sz w:val="20"/>
              </w:rPr>
              <w:t>ve</w:t>
            </w:r>
            <w:r>
              <w:rPr>
                <w:spacing w:val="80"/>
                <w:sz w:val="20"/>
              </w:rPr>
              <w:t xml:space="preserve"> </w:t>
            </w:r>
            <w:r>
              <w:rPr>
                <w:sz w:val="20"/>
              </w:rPr>
              <w:t>yeterli</w:t>
            </w:r>
            <w:r>
              <w:rPr>
                <w:spacing w:val="80"/>
                <w:sz w:val="20"/>
              </w:rPr>
              <w:t xml:space="preserve"> </w:t>
            </w:r>
            <w:r>
              <w:rPr>
                <w:sz w:val="20"/>
              </w:rPr>
              <w:t>olduğunu</w:t>
            </w:r>
            <w:r>
              <w:rPr>
                <w:spacing w:val="40"/>
                <w:sz w:val="20"/>
              </w:rPr>
              <w:t xml:space="preserve"> </w:t>
            </w:r>
            <w:r>
              <w:rPr>
                <w:spacing w:val="-2"/>
                <w:sz w:val="20"/>
              </w:rPr>
              <w:t>düşünüyorum.</w:t>
            </w:r>
          </w:p>
        </w:tc>
        <w:tc>
          <w:tcPr>
            <w:tcW w:w="457" w:type="dxa"/>
          </w:tcPr>
          <w:p w:rsidR="00474AAC" w:rsidRDefault="00B74296">
            <w:pPr>
              <w:pStyle w:val="TableParagraph"/>
              <w:spacing w:before="111"/>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111"/>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111"/>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111"/>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111"/>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48"/>
        </w:trPr>
        <w:tc>
          <w:tcPr>
            <w:tcW w:w="490" w:type="dxa"/>
          </w:tcPr>
          <w:p w:rsidR="00474AAC" w:rsidRDefault="00B74296">
            <w:pPr>
              <w:pStyle w:val="TableParagraph"/>
              <w:spacing w:line="241" w:lineRule="exact"/>
              <w:ind w:left="59" w:right="60"/>
              <w:jc w:val="center"/>
              <w:rPr>
                <w:rFonts w:ascii="Calibri"/>
                <w:sz w:val="20"/>
              </w:rPr>
            </w:pPr>
            <w:r>
              <w:rPr>
                <w:rFonts w:ascii="Calibri"/>
                <w:spacing w:val="-5"/>
                <w:sz w:val="20"/>
              </w:rPr>
              <w:t>17-</w:t>
            </w:r>
          </w:p>
        </w:tc>
        <w:tc>
          <w:tcPr>
            <w:tcW w:w="7004" w:type="dxa"/>
          </w:tcPr>
          <w:p w:rsidR="00474AAC" w:rsidRDefault="00B74296">
            <w:pPr>
              <w:pStyle w:val="TableParagraph"/>
              <w:spacing w:line="232" w:lineRule="exact"/>
              <w:ind w:left="107"/>
              <w:rPr>
                <w:sz w:val="20"/>
              </w:rPr>
            </w:pPr>
            <w:r>
              <w:rPr>
                <w:sz w:val="20"/>
              </w:rPr>
              <w:t>Okulda</w:t>
            </w:r>
            <w:r>
              <w:rPr>
                <w:spacing w:val="-8"/>
                <w:sz w:val="20"/>
              </w:rPr>
              <w:t xml:space="preserve"> </w:t>
            </w:r>
            <w:r>
              <w:rPr>
                <w:sz w:val="20"/>
              </w:rPr>
              <w:t>düzenlenen</w:t>
            </w:r>
            <w:r>
              <w:rPr>
                <w:spacing w:val="-7"/>
                <w:sz w:val="20"/>
              </w:rPr>
              <w:t xml:space="preserve"> </w:t>
            </w:r>
            <w:r>
              <w:rPr>
                <w:sz w:val="20"/>
              </w:rPr>
              <w:t>sanatsal</w:t>
            </w:r>
            <w:r>
              <w:rPr>
                <w:spacing w:val="-8"/>
                <w:sz w:val="20"/>
              </w:rPr>
              <w:t xml:space="preserve"> </w:t>
            </w:r>
            <w:r>
              <w:rPr>
                <w:sz w:val="20"/>
              </w:rPr>
              <w:t>ve</w:t>
            </w:r>
            <w:r>
              <w:rPr>
                <w:spacing w:val="-10"/>
                <w:sz w:val="20"/>
              </w:rPr>
              <w:t xml:space="preserve"> </w:t>
            </w:r>
            <w:r>
              <w:rPr>
                <w:sz w:val="20"/>
              </w:rPr>
              <w:t>kültürel</w:t>
            </w:r>
            <w:r>
              <w:rPr>
                <w:spacing w:val="-7"/>
                <w:sz w:val="20"/>
              </w:rPr>
              <w:t xml:space="preserve"> </w:t>
            </w:r>
            <w:r>
              <w:rPr>
                <w:sz w:val="20"/>
              </w:rPr>
              <w:t>faaliyetler</w:t>
            </w:r>
            <w:r>
              <w:rPr>
                <w:spacing w:val="-9"/>
                <w:sz w:val="20"/>
              </w:rPr>
              <w:t xml:space="preserve"> </w:t>
            </w:r>
            <w:r>
              <w:rPr>
                <w:spacing w:val="-2"/>
                <w:sz w:val="20"/>
              </w:rPr>
              <w:t>yeterlidir.</w:t>
            </w:r>
          </w:p>
        </w:tc>
        <w:tc>
          <w:tcPr>
            <w:tcW w:w="457" w:type="dxa"/>
          </w:tcPr>
          <w:p w:rsidR="00474AAC" w:rsidRDefault="00B74296">
            <w:pPr>
              <w:pStyle w:val="TableParagraph"/>
              <w:spacing w:before="49"/>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49"/>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49"/>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49"/>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49"/>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490" w:type="dxa"/>
          </w:tcPr>
          <w:p w:rsidR="00474AAC" w:rsidRDefault="00B74296">
            <w:pPr>
              <w:pStyle w:val="TableParagraph"/>
              <w:spacing w:line="243" w:lineRule="exact"/>
              <w:ind w:left="59" w:right="60"/>
              <w:jc w:val="center"/>
              <w:rPr>
                <w:rFonts w:ascii="Calibri"/>
                <w:sz w:val="20"/>
              </w:rPr>
            </w:pPr>
            <w:r>
              <w:rPr>
                <w:rFonts w:ascii="Calibri"/>
                <w:spacing w:val="-5"/>
                <w:sz w:val="20"/>
              </w:rPr>
              <w:t>18-</w:t>
            </w:r>
          </w:p>
        </w:tc>
        <w:tc>
          <w:tcPr>
            <w:tcW w:w="7004" w:type="dxa"/>
          </w:tcPr>
          <w:p w:rsidR="00474AAC" w:rsidRDefault="00B74296">
            <w:pPr>
              <w:pStyle w:val="TableParagraph"/>
              <w:spacing w:line="234" w:lineRule="exact"/>
              <w:ind w:left="107"/>
              <w:rPr>
                <w:sz w:val="20"/>
              </w:rPr>
            </w:pPr>
            <w:r>
              <w:rPr>
                <w:sz w:val="20"/>
              </w:rPr>
              <w:t>Okulda</w:t>
            </w:r>
            <w:r>
              <w:rPr>
                <w:spacing w:val="-9"/>
                <w:sz w:val="20"/>
              </w:rPr>
              <w:t xml:space="preserve"> </w:t>
            </w:r>
            <w:r>
              <w:rPr>
                <w:sz w:val="20"/>
              </w:rPr>
              <w:t>öğrencilerin</w:t>
            </w:r>
            <w:r>
              <w:rPr>
                <w:spacing w:val="-9"/>
                <w:sz w:val="20"/>
              </w:rPr>
              <w:t xml:space="preserve"> </w:t>
            </w:r>
            <w:r>
              <w:rPr>
                <w:sz w:val="20"/>
              </w:rPr>
              <w:t>görüşleri</w:t>
            </w:r>
            <w:r>
              <w:rPr>
                <w:spacing w:val="-9"/>
                <w:sz w:val="20"/>
              </w:rPr>
              <w:t xml:space="preserve"> </w:t>
            </w:r>
            <w:r>
              <w:rPr>
                <w:sz w:val="20"/>
              </w:rPr>
              <w:t>dikkate</w:t>
            </w:r>
            <w:r>
              <w:rPr>
                <w:spacing w:val="-9"/>
                <w:sz w:val="20"/>
              </w:rPr>
              <w:t xml:space="preserve"> </w:t>
            </w:r>
            <w:r>
              <w:rPr>
                <w:spacing w:val="-2"/>
                <w:sz w:val="20"/>
              </w:rPr>
              <w:t>alınır.</w:t>
            </w:r>
          </w:p>
        </w:tc>
        <w:tc>
          <w:tcPr>
            <w:tcW w:w="457" w:type="dxa"/>
          </w:tcPr>
          <w:p w:rsidR="00474AAC" w:rsidRDefault="00B74296">
            <w:pPr>
              <w:pStyle w:val="TableParagraph"/>
              <w:spacing w:before="54"/>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54"/>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54"/>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54"/>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54"/>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0"/>
        </w:trPr>
        <w:tc>
          <w:tcPr>
            <w:tcW w:w="490" w:type="dxa"/>
          </w:tcPr>
          <w:p w:rsidR="00474AAC" w:rsidRDefault="00B74296">
            <w:pPr>
              <w:pStyle w:val="TableParagraph"/>
              <w:spacing w:line="243" w:lineRule="exact"/>
              <w:ind w:left="59" w:right="60"/>
              <w:jc w:val="center"/>
              <w:rPr>
                <w:rFonts w:ascii="Calibri"/>
                <w:sz w:val="20"/>
              </w:rPr>
            </w:pPr>
            <w:r>
              <w:rPr>
                <w:rFonts w:ascii="Calibri"/>
                <w:spacing w:val="-5"/>
                <w:sz w:val="20"/>
              </w:rPr>
              <w:t>19-</w:t>
            </w:r>
          </w:p>
        </w:tc>
        <w:tc>
          <w:tcPr>
            <w:tcW w:w="7004" w:type="dxa"/>
          </w:tcPr>
          <w:p w:rsidR="00474AAC" w:rsidRDefault="00B74296">
            <w:pPr>
              <w:pStyle w:val="TableParagraph"/>
              <w:spacing w:line="234" w:lineRule="exact"/>
              <w:ind w:left="107"/>
              <w:rPr>
                <w:sz w:val="20"/>
              </w:rPr>
            </w:pPr>
            <w:r>
              <w:rPr>
                <w:sz w:val="20"/>
              </w:rPr>
              <w:t>Okul</w:t>
            </w:r>
            <w:r>
              <w:rPr>
                <w:spacing w:val="-7"/>
                <w:sz w:val="20"/>
              </w:rPr>
              <w:t xml:space="preserve"> </w:t>
            </w:r>
            <w:r>
              <w:rPr>
                <w:sz w:val="20"/>
              </w:rPr>
              <w:t>kantininde</w:t>
            </w:r>
            <w:r>
              <w:rPr>
                <w:spacing w:val="-6"/>
                <w:sz w:val="20"/>
              </w:rPr>
              <w:t xml:space="preserve"> </w:t>
            </w:r>
            <w:r>
              <w:rPr>
                <w:sz w:val="20"/>
              </w:rPr>
              <w:t>yeterli</w:t>
            </w:r>
            <w:r>
              <w:rPr>
                <w:spacing w:val="-8"/>
                <w:sz w:val="20"/>
              </w:rPr>
              <w:t xml:space="preserve"> </w:t>
            </w:r>
            <w:r>
              <w:rPr>
                <w:sz w:val="20"/>
              </w:rPr>
              <w:t>ve</w:t>
            </w:r>
            <w:r>
              <w:rPr>
                <w:spacing w:val="-9"/>
                <w:sz w:val="20"/>
              </w:rPr>
              <w:t xml:space="preserve"> </w:t>
            </w:r>
            <w:r>
              <w:rPr>
                <w:sz w:val="20"/>
              </w:rPr>
              <w:t>sağlıklı</w:t>
            </w:r>
            <w:r>
              <w:rPr>
                <w:spacing w:val="-7"/>
                <w:sz w:val="20"/>
              </w:rPr>
              <w:t xml:space="preserve"> </w:t>
            </w:r>
            <w:r>
              <w:rPr>
                <w:sz w:val="20"/>
              </w:rPr>
              <w:t>yiyecekler</w:t>
            </w:r>
            <w:r>
              <w:rPr>
                <w:spacing w:val="-6"/>
                <w:sz w:val="20"/>
              </w:rPr>
              <w:t xml:space="preserve"> </w:t>
            </w:r>
            <w:r>
              <w:rPr>
                <w:spacing w:val="-4"/>
                <w:sz w:val="20"/>
              </w:rPr>
              <w:t>var.</w:t>
            </w:r>
          </w:p>
        </w:tc>
        <w:tc>
          <w:tcPr>
            <w:tcW w:w="457" w:type="dxa"/>
          </w:tcPr>
          <w:p w:rsidR="00474AAC" w:rsidRDefault="00B74296">
            <w:pPr>
              <w:pStyle w:val="TableParagraph"/>
              <w:spacing w:before="51"/>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51"/>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51"/>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51"/>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51"/>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70"/>
        </w:trPr>
        <w:tc>
          <w:tcPr>
            <w:tcW w:w="490" w:type="dxa"/>
          </w:tcPr>
          <w:p w:rsidR="00474AAC" w:rsidRDefault="00B74296">
            <w:pPr>
              <w:pStyle w:val="TableParagraph"/>
              <w:spacing w:before="1"/>
              <w:ind w:left="59" w:right="60"/>
              <w:jc w:val="center"/>
              <w:rPr>
                <w:rFonts w:ascii="Calibri"/>
                <w:sz w:val="20"/>
              </w:rPr>
            </w:pPr>
            <w:r>
              <w:rPr>
                <w:rFonts w:ascii="Calibri"/>
                <w:spacing w:val="-5"/>
                <w:sz w:val="20"/>
              </w:rPr>
              <w:t>20-</w:t>
            </w:r>
          </w:p>
        </w:tc>
        <w:tc>
          <w:tcPr>
            <w:tcW w:w="7004" w:type="dxa"/>
          </w:tcPr>
          <w:p w:rsidR="00474AAC" w:rsidRDefault="00B74296">
            <w:pPr>
              <w:pStyle w:val="TableParagraph"/>
              <w:spacing w:before="1"/>
              <w:ind w:left="107"/>
              <w:rPr>
                <w:sz w:val="20"/>
              </w:rPr>
            </w:pPr>
            <w:r>
              <w:rPr>
                <w:sz w:val="20"/>
              </w:rPr>
              <w:t>DYK’leri</w:t>
            </w:r>
            <w:r>
              <w:rPr>
                <w:spacing w:val="33"/>
                <w:sz w:val="20"/>
              </w:rPr>
              <w:t xml:space="preserve"> </w:t>
            </w:r>
            <w:r>
              <w:rPr>
                <w:sz w:val="20"/>
              </w:rPr>
              <w:t>yeterli</w:t>
            </w:r>
            <w:r>
              <w:rPr>
                <w:spacing w:val="-4"/>
                <w:sz w:val="20"/>
              </w:rPr>
              <w:t xml:space="preserve"> </w:t>
            </w:r>
            <w:r>
              <w:rPr>
                <w:spacing w:val="-2"/>
                <w:sz w:val="20"/>
              </w:rPr>
              <w:t>buluyorum.</w:t>
            </w:r>
          </w:p>
        </w:tc>
        <w:tc>
          <w:tcPr>
            <w:tcW w:w="457" w:type="dxa"/>
          </w:tcPr>
          <w:p w:rsidR="00474AAC" w:rsidRDefault="00B74296">
            <w:pPr>
              <w:pStyle w:val="TableParagraph"/>
              <w:spacing w:before="111"/>
              <w:ind w:left="5"/>
              <w:jc w:val="center"/>
              <w:rPr>
                <w:rFonts w:ascii="Calibri"/>
                <w:b/>
                <w:sz w:val="20"/>
              </w:rPr>
            </w:pPr>
            <w:r>
              <w:rPr>
                <w:rFonts w:ascii="Calibri"/>
                <w:b/>
                <w:sz w:val="20"/>
              </w:rPr>
              <w:t>(</w:t>
            </w:r>
            <w:r>
              <w:rPr>
                <w:rFonts w:ascii="Calibri"/>
                <w:b/>
                <w:spacing w:val="69"/>
                <w:sz w:val="20"/>
              </w:rPr>
              <w:t xml:space="preserve"> </w:t>
            </w:r>
            <w:r>
              <w:rPr>
                <w:rFonts w:ascii="Calibri"/>
                <w:b/>
                <w:spacing w:val="-10"/>
                <w:sz w:val="20"/>
              </w:rPr>
              <w:t>)</w:t>
            </w:r>
          </w:p>
        </w:tc>
        <w:tc>
          <w:tcPr>
            <w:tcW w:w="565" w:type="dxa"/>
          </w:tcPr>
          <w:p w:rsidR="00474AAC" w:rsidRDefault="00B74296">
            <w:pPr>
              <w:pStyle w:val="TableParagraph"/>
              <w:spacing w:before="111"/>
              <w:ind w:left="5"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3" w:type="dxa"/>
          </w:tcPr>
          <w:p w:rsidR="00474AAC" w:rsidRDefault="00B74296">
            <w:pPr>
              <w:pStyle w:val="TableParagraph"/>
              <w:spacing w:before="111"/>
              <w:ind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5" w:type="dxa"/>
          </w:tcPr>
          <w:p w:rsidR="00474AAC" w:rsidRDefault="00B74296">
            <w:pPr>
              <w:pStyle w:val="TableParagraph"/>
              <w:spacing w:before="111"/>
              <w:ind w:right="85"/>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9" w:type="dxa"/>
          </w:tcPr>
          <w:p w:rsidR="00474AAC" w:rsidRDefault="00B74296">
            <w:pPr>
              <w:pStyle w:val="TableParagraph"/>
              <w:spacing w:before="111"/>
              <w:ind w:left="10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bl>
    <w:p w:rsidR="00474AAC" w:rsidRDefault="00474AAC">
      <w:pPr>
        <w:rPr>
          <w:rFonts w:ascii="Calibri"/>
          <w:sz w:val="20"/>
        </w:rPr>
        <w:sectPr w:rsidR="00474AAC">
          <w:pgSz w:w="11910" w:h="16840"/>
          <w:pgMar w:top="1380" w:right="400" w:bottom="1280" w:left="460" w:header="0" w:footer="1097" w:gutter="0"/>
          <w:cols w:space="708"/>
        </w:sect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4"/>
        <w:gridCol w:w="6338"/>
        <w:gridCol w:w="698"/>
        <w:gridCol w:w="520"/>
        <w:gridCol w:w="467"/>
        <w:gridCol w:w="563"/>
        <w:gridCol w:w="1110"/>
      </w:tblGrid>
      <w:tr w:rsidR="00474AAC">
        <w:trPr>
          <w:trHeight w:val="1912"/>
        </w:trPr>
        <w:tc>
          <w:tcPr>
            <w:tcW w:w="504"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35"/>
              <w:rPr>
                <w:sz w:val="20"/>
              </w:rPr>
            </w:pPr>
          </w:p>
          <w:p w:rsidR="00474AAC" w:rsidRDefault="00B74296">
            <w:pPr>
              <w:pStyle w:val="TableParagraph"/>
              <w:spacing w:line="215" w:lineRule="exact"/>
              <w:ind w:left="51" w:right="55"/>
              <w:jc w:val="center"/>
              <w:rPr>
                <w:b/>
                <w:sz w:val="20"/>
              </w:rPr>
            </w:pPr>
            <w:r>
              <w:rPr>
                <w:b/>
                <w:spacing w:val="-5"/>
                <w:sz w:val="20"/>
              </w:rPr>
              <w:t>NO</w:t>
            </w:r>
          </w:p>
        </w:tc>
        <w:tc>
          <w:tcPr>
            <w:tcW w:w="6338"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28"/>
              <w:rPr>
                <w:sz w:val="20"/>
              </w:rPr>
            </w:pPr>
          </w:p>
          <w:p w:rsidR="00474AAC" w:rsidRDefault="00B74296">
            <w:pPr>
              <w:pStyle w:val="TableParagraph"/>
              <w:spacing w:line="491" w:lineRule="auto"/>
              <w:ind w:left="2358" w:right="1587" w:hanging="262"/>
              <w:rPr>
                <w:b/>
                <w:sz w:val="20"/>
              </w:rPr>
            </w:pPr>
            <w:r>
              <w:rPr>
                <w:b/>
                <w:sz w:val="20"/>
              </w:rPr>
              <w:t>LİSE</w:t>
            </w:r>
            <w:r>
              <w:rPr>
                <w:b/>
                <w:spacing w:val="-12"/>
                <w:sz w:val="20"/>
              </w:rPr>
              <w:t xml:space="preserve"> </w:t>
            </w:r>
            <w:r>
              <w:rPr>
                <w:b/>
                <w:sz w:val="20"/>
              </w:rPr>
              <w:t>ÖĞRENCİLERİ</w:t>
            </w:r>
            <w:r>
              <w:rPr>
                <w:b/>
                <w:spacing w:val="-11"/>
                <w:sz w:val="20"/>
              </w:rPr>
              <w:t xml:space="preserve"> </w:t>
            </w:r>
            <w:r>
              <w:rPr>
                <w:b/>
                <w:sz w:val="20"/>
              </w:rPr>
              <w:t>İÇİN KONU</w:t>
            </w:r>
            <w:r>
              <w:rPr>
                <w:b/>
                <w:spacing w:val="-1"/>
                <w:sz w:val="20"/>
              </w:rPr>
              <w:t xml:space="preserve"> </w:t>
            </w:r>
            <w:r>
              <w:rPr>
                <w:b/>
                <w:sz w:val="20"/>
              </w:rPr>
              <w:t>BAŞLIKLARI</w:t>
            </w:r>
          </w:p>
        </w:tc>
        <w:tc>
          <w:tcPr>
            <w:tcW w:w="698" w:type="dxa"/>
            <w:textDirection w:val="btLr"/>
          </w:tcPr>
          <w:p w:rsidR="00474AAC" w:rsidRDefault="00B74296">
            <w:pPr>
              <w:pStyle w:val="TableParagraph"/>
              <w:spacing w:before="107" w:line="247" w:lineRule="auto"/>
              <w:ind w:left="-1"/>
              <w:rPr>
                <w:b/>
                <w:sz w:val="20"/>
              </w:rPr>
            </w:pPr>
            <w:r>
              <w:rPr>
                <w:b/>
                <w:spacing w:val="-2"/>
                <w:sz w:val="20"/>
              </w:rPr>
              <w:t>Kesinlikle Katılıyorum</w:t>
            </w:r>
          </w:p>
        </w:tc>
        <w:tc>
          <w:tcPr>
            <w:tcW w:w="520" w:type="dxa"/>
            <w:textDirection w:val="btLr"/>
          </w:tcPr>
          <w:p w:rsidR="00474AAC" w:rsidRDefault="00B74296">
            <w:pPr>
              <w:pStyle w:val="TableParagraph"/>
              <w:spacing w:before="110"/>
              <w:ind w:left="-1"/>
              <w:rPr>
                <w:b/>
                <w:sz w:val="20"/>
              </w:rPr>
            </w:pPr>
            <w:r>
              <w:rPr>
                <w:b/>
                <w:spacing w:val="-2"/>
                <w:sz w:val="20"/>
              </w:rPr>
              <w:t>Katılıyorum</w:t>
            </w:r>
          </w:p>
        </w:tc>
        <w:tc>
          <w:tcPr>
            <w:tcW w:w="467" w:type="dxa"/>
            <w:textDirection w:val="btLr"/>
          </w:tcPr>
          <w:p w:rsidR="00474AAC" w:rsidRDefault="00B74296">
            <w:pPr>
              <w:pStyle w:val="TableParagraph"/>
              <w:spacing w:before="111"/>
              <w:ind w:left="-1"/>
              <w:rPr>
                <w:b/>
                <w:sz w:val="20"/>
              </w:rPr>
            </w:pPr>
            <w:r>
              <w:rPr>
                <w:b/>
                <w:spacing w:val="-2"/>
                <w:sz w:val="20"/>
              </w:rPr>
              <w:t>Kararsızım</w:t>
            </w:r>
          </w:p>
        </w:tc>
        <w:tc>
          <w:tcPr>
            <w:tcW w:w="563" w:type="dxa"/>
            <w:textDirection w:val="btLr"/>
          </w:tcPr>
          <w:p w:rsidR="00474AAC" w:rsidRDefault="00B74296">
            <w:pPr>
              <w:pStyle w:val="TableParagraph"/>
              <w:spacing w:before="67" w:line="240" w:lineRule="atLeast"/>
              <w:ind w:left="-1"/>
              <w:rPr>
                <w:b/>
                <w:sz w:val="20"/>
              </w:rPr>
            </w:pPr>
            <w:r>
              <w:rPr>
                <w:b/>
                <w:spacing w:val="-2"/>
                <w:sz w:val="20"/>
              </w:rPr>
              <w:t>Kesinlikle Katılmıyorum</w:t>
            </w:r>
          </w:p>
        </w:tc>
        <w:tc>
          <w:tcPr>
            <w:tcW w:w="1110" w:type="dxa"/>
            <w:textDirection w:val="btLr"/>
          </w:tcPr>
          <w:p w:rsidR="00474AAC" w:rsidRDefault="00B74296">
            <w:pPr>
              <w:pStyle w:val="TableParagraph"/>
              <w:spacing w:before="111"/>
              <w:ind w:left="-1"/>
              <w:rPr>
                <w:b/>
                <w:sz w:val="20"/>
              </w:rPr>
            </w:pPr>
            <w:r>
              <w:rPr>
                <w:b/>
                <w:spacing w:val="-2"/>
                <w:sz w:val="20"/>
              </w:rPr>
              <w:t>Katılmıyorum</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01-</w:t>
            </w:r>
          </w:p>
        </w:tc>
        <w:tc>
          <w:tcPr>
            <w:tcW w:w="6338" w:type="dxa"/>
          </w:tcPr>
          <w:p w:rsidR="00474AAC" w:rsidRDefault="00B74296">
            <w:pPr>
              <w:pStyle w:val="TableParagraph"/>
              <w:spacing w:line="224" w:lineRule="exact"/>
              <w:ind w:left="107"/>
              <w:rPr>
                <w:sz w:val="20"/>
              </w:rPr>
            </w:pPr>
            <w:r>
              <w:rPr>
                <w:sz w:val="20"/>
              </w:rPr>
              <w:t>Okulda</w:t>
            </w:r>
            <w:r>
              <w:rPr>
                <w:spacing w:val="-8"/>
                <w:sz w:val="20"/>
              </w:rPr>
              <w:t xml:space="preserve"> </w:t>
            </w:r>
            <w:r>
              <w:rPr>
                <w:sz w:val="20"/>
              </w:rPr>
              <w:t>kendimi</w:t>
            </w:r>
            <w:r>
              <w:rPr>
                <w:spacing w:val="-8"/>
                <w:sz w:val="20"/>
              </w:rPr>
              <w:t xml:space="preserve"> </w:t>
            </w:r>
            <w:r>
              <w:rPr>
                <w:sz w:val="20"/>
              </w:rPr>
              <w:t>güvende</w:t>
            </w:r>
            <w:r>
              <w:rPr>
                <w:spacing w:val="-8"/>
                <w:sz w:val="20"/>
              </w:rPr>
              <w:t xml:space="preserve"> </w:t>
            </w:r>
            <w:r>
              <w:rPr>
                <w:spacing w:val="-2"/>
                <w:sz w:val="20"/>
              </w:rPr>
              <w:t>hissediyorum.</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02-</w:t>
            </w:r>
          </w:p>
        </w:tc>
        <w:tc>
          <w:tcPr>
            <w:tcW w:w="6338" w:type="dxa"/>
          </w:tcPr>
          <w:p w:rsidR="00474AAC" w:rsidRDefault="00B74296">
            <w:pPr>
              <w:pStyle w:val="TableParagraph"/>
              <w:spacing w:line="224" w:lineRule="exact"/>
              <w:ind w:left="107"/>
              <w:rPr>
                <w:sz w:val="20"/>
              </w:rPr>
            </w:pPr>
            <w:r>
              <w:rPr>
                <w:sz w:val="20"/>
              </w:rPr>
              <w:t>Okul</w:t>
            </w:r>
            <w:r>
              <w:rPr>
                <w:spacing w:val="-5"/>
                <w:sz w:val="20"/>
              </w:rPr>
              <w:t xml:space="preserve"> </w:t>
            </w:r>
            <w:r>
              <w:rPr>
                <w:sz w:val="20"/>
              </w:rPr>
              <w:t>temiz</w:t>
            </w:r>
            <w:r>
              <w:rPr>
                <w:spacing w:val="-5"/>
                <w:sz w:val="20"/>
              </w:rPr>
              <w:t xml:space="preserve"> </w:t>
            </w:r>
            <w:r>
              <w:rPr>
                <w:sz w:val="20"/>
              </w:rPr>
              <w:t>ve</w:t>
            </w:r>
            <w:r>
              <w:rPr>
                <w:spacing w:val="-4"/>
                <w:sz w:val="20"/>
              </w:rPr>
              <w:t xml:space="preserve"> </w:t>
            </w:r>
            <w:r>
              <w:rPr>
                <w:spacing w:val="-2"/>
                <w:sz w:val="20"/>
              </w:rPr>
              <w:t>hijyeniktir.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03-</w:t>
            </w:r>
          </w:p>
        </w:tc>
        <w:tc>
          <w:tcPr>
            <w:tcW w:w="6338" w:type="dxa"/>
          </w:tcPr>
          <w:p w:rsidR="00474AAC" w:rsidRDefault="00B74296">
            <w:pPr>
              <w:pStyle w:val="TableParagraph"/>
              <w:spacing w:line="224" w:lineRule="exact"/>
              <w:ind w:left="107"/>
              <w:rPr>
                <w:sz w:val="20"/>
              </w:rPr>
            </w:pPr>
            <w:r>
              <w:rPr>
                <w:sz w:val="20"/>
              </w:rPr>
              <w:t>Okulun</w:t>
            </w:r>
            <w:r>
              <w:rPr>
                <w:spacing w:val="-9"/>
                <w:sz w:val="20"/>
              </w:rPr>
              <w:t xml:space="preserve"> </w:t>
            </w:r>
            <w:r>
              <w:rPr>
                <w:sz w:val="20"/>
              </w:rPr>
              <w:t>fiziki</w:t>
            </w:r>
            <w:r>
              <w:rPr>
                <w:spacing w:val="-8"/>
                <w:sz w:val="20"/>
              </w:rPr>
              <w:t xml:space="preserve"> </w:t>
            </w:r>
            <w:r>
              <w:rPr>
                <w:sz w:val="20"/>
              </w:rPr>
              <w:t>koşullarını</w:t>
            </w:r>
            <w:r>
              <w:rPr>
                <w:spacing w:val="-6"/>
                <w:sz w:val="20"/>
              </w:rPr>
              <w:t xml:space="preserve"> </w:t>
            </w:r>
            <w:r>
              <w:rPr>
                <w:spacing w:val="-2"/>
                <w:sz w:val="20"/>
              </w:rPr>
              <w:t>yeterlidir.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04-</w:t>
            </w:r>
          </w:p>
        </w:tc>
        <w:tc>
          <w:tcPr>
            <w:tcW w:w="6338" w:type="dxa"/>
          </w:tcPr>
          <w:p w:rsidR="00474AAC" w:rsidRDefault="00B74296">
            <w:pPr>
              <w:pStyle w:val="TableParagraph"/>
              <w:spacing w:line="224" w:lineRule="exact"/>
              <w:ind w:left="107"/>
              <w:rPr>
                <w:sz w:val="20"/>
              </w:rPr>
            </w:pPr>
            <w:r>
              <w:rPr>
                <w:sz w:val="20"/>
              </w:rPr>
              <w:t>Okul,</w:t>
            </w:r>
            <w:r>
              <w:rPr>
                <w:spacing w:val="-7"/>
                <w:sz w:val="20"/>
              </w:rPr>
              <w:t xml:space="preserve"> </w:t>
            </w:r>
            <w:r>
              <w:rPr>
                <w:sz w:val="20"/>
              </w:rPr>
              <w:t>yeni</w:t>
            </w:r>
            <w:r>
              <w:rPr>
                <w:spacing w:val="-7"/>
                <w:sz w:val="20"/>
              </w:rPr>
              <w:t xml:space="preserve"> </w:t>
            </w:r>
            <w:r>
              <w:rPr>
                <w:sz w:val="20"/>
              </w:rPr>
              <w:t>kabul</w:t>
            </w:r>
            <w:r>
              <w:rPr>
                <w:spacing w:val="-4"/>
                <w:sz w:val="20"/>
              </w:rPr>
              <w:t xml:space="preserve"> </w:t>
            </w:r>
            <w:r>
              <w:rPr>
                <w:sz w:val="20"/>
              </w:rPr>
              <w:t>edilen</w:t>
            </w:r>
            <w:r>
              <w:rPr>
                <w:spacing w:val="-7"/>
                <w:sz w:val="20"/>
              </w:rPr>
              <w:t xml:space="preserve"> </w:t>
            </w:r>
            <w:r>
              <w:rPr>
                <w:sz w:val="20"/>
              </w:rPr>
              <w:t>öğrencilere</w:t>
            </w:r>
            <w:r>
              <w:rPr>
                <w:spacing w:val="-9"/>
                <w:sz w:val="20"/>
              </w:rPr>
              <w:t xml:space="preserve"> </w:t>
            </w:r>
            <w:r>
              <w:rPr>
                <w:sz w:val="20"/>
              </w:rPr>
              <w:t>uygun</w:t>
            </w:r>
            <w:r>
              <w:rPr>
                <w:spacing w:val="-7"/>
                <w:sz w:val="20"/>
              </w:rPr>
              <w:t xml:space="preserve"> </w:t>
            </w:r>
            <w:r>
              <w:rPr>
                <w:sz w:val="20"/>
              </w:rPr>
              <w:t>desteği</w:t>
            </w:r>
            <w:r>
              <w:rPr>
                <w:spacing w:val="-7"/>
                <w:sz w:val="20"/>
              </w:rPr>
              <w:t xml:space="preserve"> </w:t>
            </w:r>
            <w:r>
              <w:rPr>
                <w:spacing w:val="-2"/>
                <w:sz w:val="20"/>
              </w:rPr>
              <w:t>sağlar.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04" w:type="dxa"/>
          </w:tcPr>
          <w:p w:rsidR="00474AAC" w:rsidRDefault="00B74296">
            <w:pPr>
              <w:pStyle w:val="TableParagraph"/>
              <w:spacing w:line="234" w:lineRule="exact"/>
              <w:ind w:left="63" w:right="55"/>
              <w:jc w:val="center"/>
              <w:rPr>
                <w:sz w:val="20"/>
              </w:rPr>
            </w:pPr>
            <w:r>
              <w:rPr>
                <w:spacing w:val="-5"/>
                <w:sz w:val="20"/>
              </w:rPr>
              <w:t>05-</w:t>
            </w:r>
          </w:p>
        </w:tc>
        <w:tc>
          <w:tcPr>
            <w:tcW w:w="6338" w:type="dxa"/>
          </w:tcPr>
          <w:p w:rsidR="00474AAC" w:rsidRDefault="00B74296">
            <w:pPr>
              <w:pStyle w:val="TableParagraph"/>
              <w:spacing w:line="232" w:lineRule="exact"/>
              <w:ind w:left="107"/>
              <w:rPr>
                <w:sz w:val="20"/>
              </w:rPr>
            </w:pPr>
            <w:r>
              <w:rPr>
                <w:sz w:val="20"/>
              </w:rPr>
              <w:t>Farklı</w:t>
            </w:r>
            <w:r>
              <w:rPr>
                <w:spacing w:val="80"/>
                <w:sz w:val="20"/>
              </w:rPr>
              <w:t xml:space="preserve"> </w:t>
            </w:r>
            <w:r>
              <w:rPr>
                <w:sz w:val="20"/>
              </w:rPr>
              <w:t>kültürlerden</w:t>
            </w:r>
            <w:r>
              <w:rPr>
                <w:spacing w:val="80"/>
                <w:sz w:val="20"/>
              </w:rPr>
              <w:t xml:space="preserve"> </w:t>
            </w:r>
            <w:r>
              <w:rPr>
                <w:sz w:val="20"/>
              </w:rPr>
              <w:t>gelen</w:t>
            </w:r>
            <w:r>
              <w:rPr>
                <w:spacing w:val="80"/>
                <w:sz w:val="20"/>
              </w:rPr>
              <w:t xml:space="preserve"> </w:t>
            </w:r>
            <w:r>
              <w:rPr>
                <w:sz w:val="20"/>
              </w:rPr>
              <w:t>öğrencilerin</w:t>
            </w:r>
            <w:r>
              <w:rPr>
                <w:spacing w:val="80"/>
                <w:sz w:val="20"/>
              </w:rPr>
              <w:t xml:space="preserve"> </w:t>
            </w:r>
            <w:r>
              <w:rPr>
                <w:sz w:val="20"/>
              </w:rPr>
              <w:t>bu</w:t>
            </w:r>
            <w:r>
              <w:rPr>
                <w:spacing w:val="80"/>
                <w:sz w:val="20"/>
              </w:rPr>
              <w:t xml:space="preserve"> </w:t>
            </w:r>
            <w:r>
              <w:rPr>
                <w:sz w:val="20"/>
              </w:rPr>
              <w:t>okulda</w:t>
            </w:r>
            <w:r>
              <w:rPr>
                <w:spacing w:val="80"/>
                <w:sz w:val="20"/>
              </w:rPr>
              <w:t xml:space="preserve"> </w:t>
            </w:r>
            <w:r>
              <w:rPr>
                <w:sz w:val="20"/>
              </w:rPr>
              <w:t>memnuniyetle</w:t>
            </w:r>
            <w:r>
              <w:rPr>
                <w:spacing w:val="40"/>
                <w:sz w:val="20"/>
              </w:rPr>
              <w:t xml:space="preserve"> </w:t>
            </w:r>
            <w:r>
              <w:rPr>
                <w:sz w:val="20"/>
              </w:rPr>
              <w:t>karşılanacağını düşünüyorum.</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06-</w:t>
            </w:r>
          </w:p>
        </w:tc>
        <w:tc>
          <w:tcPr>
            <w:tcW w:w="6338" w:type="dxa"/>
          </w:tcPr>
          <w:p w:rsidR="00474AAC" w:rsidRDefault="00B74296">
            <w:pPr>
              <w:pStyle w:val="TableParagraph"/>
              <w:spacing w:line="224" w:lineRule="exact"/>
              <w:ind w:left="107"/>
              <w:rPr>
                <w:sz w:val="20"/>
              </w:rPr>
            </w:pPr>
            <w:r>
              <w:rPr>
                <w:spacing w:val="-2"/>
                <w:sz w:val="20"/>
              </w:rPr>
              <w:t>Öğretmenlerime</w:t>
            </w:r>
            <w:r>
              <w:rPr>
                <w:spacing w:val="9"/>
                <w:sz w:val="20"/>
              </w:rPr>
              <w:t xml:space="preserve"> </w:t>
            </w:r>
            <w:r>
              <w:rPr>
                <w:spacing w:val="-2"/>
                <w:sz w:val="20"/>
              </w:rPr>
              <w:t>ihtiyaç</w:t>
            </w:r>
            <w:r>
              <w:rPr>
                <w:spacing w:val="9"/>
                <w:sz w:val="20"/>
              </w:rPr>
              <w:t xml:space="preserve"> </w:t>
            </w:r>
            <w:r>
              <w:rPr>
                <w:spacing w:val="-2"/>
                <w:sz w:val="20"/>
              </w:rPr>
              <w:t>duyduğumda</w:t>
            </w:r>
            <w:r>
              <w:rPr>
                <w:spacing w:val="10"/>
                <w:sz w:val="20"/>
              </w:rPr>
              <w:t xml:space="preserve"> </w:t>
            </w:r>
            <w:r>
              <w:rPr>
                <w:spacing w:val="-2"/>
                <w:sz w:val="20"/>
              </w:rPr>
              <w:t>kolaylıkla</w:t>
            </w:r>
            <w:r>
              <w:rPr>
                <w:spacing w:val="9"/>
                <w:sz w:val="20"/>
              </w:rPr>
              <w:t xml:space="preserve"> </w:t>
            </w:r>
            <w:r>
              <w:rPr>
                <w:spacing w:val="-2"/>
                <w:sz w:val="20"/>
              </w:rPr>
              <w:t>görüşebilirim.</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07-</w:t>
            </w:r>
          </w:p>
        </w:tc>
        <w:tc>
          <w:tcPr>
            <w:tcW w:w="6338" w:type="dxa"/>
          </w:tcPr>
          <w:p w:rsidR="00474AAC" w:rsidRDefault="00B74296">
            <w:pPr>
              <w:pStyle w:val="TableParagraph"/>
              <w:spacing w:line="224" w:lineRule="exact"/>
              <w:ind w:left="107"/>
              <w:rPr>
                <w:sz w:val="20"/>
              </w:rPr>
            </w:pPr>
            <w:r>
              <w:rPr>
                <w:sz w:val="20"/>
              </w:rPr>
              <w:t>Okul</w:t>
            </w:r>
            <w:r>
              <w:rPr>
                <w:spacing w:val="-8"/>
                <w:sz w:val="20"/>
              </w:rPr>
              <w:t xml:space="preserve"> </w:t>
            </w:r>
            <w:r>
              <w:rPr>
                <w:sz w:val="20"/>
              </w:rPr>
              <w:t>müdürüne</w:t>
            </w:r>
            <w:r>
              <w:rPr>
                <w:spacing w:val="-8"/>
                <w:sz w:val="20"/>
              </w:rPr>
              <w:t xml:space="preserve"> </w:t>
            </w:r>
            <w:r>
              <w:rPr>
                <w:sz w:val="20"/>
              </w:rPr>
              <w:t>ihtiyaç</w:t>
            </w:r>
            <w:r>
              <w:rPr>
                <w:spacing w:val="-7"/>
                <w:sz w:val="20"/>
              </w:rPr>
              <w:t xml:space="preserve"> </w:t>
            </w:r>
            <w:r>
              <w:rPr>
                <w:sz w:val="20"/>
              </w:rPr>
              <w:t>duyduğumda</w:t>
            </w:r>
            <w:r>
              <w:rPr>
                <w:spacing w:val="-8"/>
                <w:sz w:val="20"/>
              </w:rPr>
              <w:t xml:space="preserve"> </w:t>
            </w:r>
            <w:r>
              <w:rPr>
                <w:sz w:val="20"/>
              </w:rPr>
              <w:t>kolaylıkla</w:t>
            </w:r>
            <w:r>
              <w:rPr>
                <w:spacing w:val="-8"/>
                <w:sz w:val="20"/>
              </w:rPr>
              <w:t xml:space="preserve"> </w:t>
            </w:r>
            <w:r>
              <w:rPr>
                <w:spacing w:val="-2"/>
                <w:sz w:val="20"/>
              </w:rPr>
              <w:t>görüşebilirim.</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9"/>
        </w:trPr>
        <w:tc>
          <w:tcPr>
            <w:tcW w:w="504" w:type="dxa"/>
          </w:tcPr>
          <w:p w:rsidR="00474AAC" w:rsidRDefault="00B74296">
            <w:pPr>
              <w:pStyle w:val="TableParagraph"/>
              <w:spacing w:line="234" w:lineRule="exact"/>
              <w:ind w:left="63" w:right="55"/>
              <w:jc w:val="center"/>
              <w:rPr>
                <w:sz w:val="20"/>
              </w:rPr>
            </w:pPr>
            <w:r>
              <w:rPr>
                <w:spacing w:val="-5"/>
                <w:sz w:val="20"/>
              </w:rPr>
              <w:t>08-</w:t>
            </w:r>
          </w:p>
        </w:tc>
        <w:tc>
          <w:tcPr>
            <w:tcW w:w="6338" w:type="dxa"/>
          </w:tcPr>
          <w:p w:rsidR="00474AAC" w:rsidRDefault="00B74296">
            <w:pPr>
              <w:pStyle w:val="TableParagraph"/>
              <w:tabs>
                <w:tab w:val="left" w:pos="918"/>
                <w:tab w:val="left" w:pos="2123"/>
                <w:tab w:val="left" w:pos="3527"/>
                <w:tab w:val="left" w:pos="4972"/>
              </w:tabs>
              <w:spacing w:line="236" w:lineRule="exact"/>
              <w:ind w:left="107" w:right="96"/>
              <w:rPr>
                <w:sz w:val="20"/>
              </w:rPr>
            </w:pPr>
            <w:r>
              <w:rPr>
                <w:spacing w:val="-4"/>
                <w:sz w:val="20"/>
              </w:rPr>
              <w:t>Okul</w:t>
            </w:r>
            <w:r>
              <w:rPr>
                <w:sz w:val="20"/>
              </w:rPr>
              <w:tab/>
            </w:r>
            <w:r>
              <w:rPr>
                <w:spacing w:val="-2"/>
                <w:sz w:val="20"/>
              </w:rPr>
              <w:t>rehberlik</w:t>
            </w:r>
            <w:r>
              <w:rPr>
                <w:sz w:val="20"/>
              </w:rPr>
              <w:tab/>
            </w:r>
            <w:r>
              <w:rPr>
                <w:spacing w:val="-2"/>
                <w:sz w:val="20"/>
              </w:rPr>
              <w:t>servisinden</w:t>
            </w:r>
            <w:r>
              <w:rPr>
                <w:sz w:val="20"/>
              </w:rPr>
              <w:tab/>
            </w:r>
            <w:r>
              <w:rPr>
                <w:spacing w:val="-2"/>
                <w:sz w:val="20"/>
              </w:rPr>
              <w:t>ihtiyaçlarım</w:t>
            </w:r>
            <w:r>
              <w:rPr>
                <w:sz w:val="20"/>
              </w:rPr>
              <w:tab/>
            </w:r>
            <w:r>
              <w:rPr>
                <w:spacing w:val="-2"/>
                <w:sz w:val="20"/>
              </w:rPr>
              <w:t>doğrultusunda faydalanabiliyorum.</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5"/>
        </w:trPr>
        <w:tc>
          <w:tcPr>
            <w:tcW w:w="504" w:type="dxa"/>
          </w:tcPr>
          <w:p w:rsidR="00474AAC" w:rsidRDefault="00B74296">
            <w:pPr>
              <w:pStyle w:val="TableParagraph"/>
              <w:spacing w:line="232" w:lineRule="exact"/>
              <w:ind w:left="63" w:right="55"/>
              <w:jc w:val="center"/>
              <w:rPr>
                <w:sz w:val="20"/>
              </w:rPr>
            </w:pPr>
            <w:r>
              <w:rPr>
                <w:spacing w:val="-5"/>
                <w:sz w:val="20"/>
              </w:rPr>
              <w:t>09-</w:t>
            </w:r>
          </w:p>
        </w:tc>
        <w:tc>
          <w:tcPr>
            <w:tcW w:w="6338" w:type="dxa"/>
          </w:tcPr>
          <w:p w:rsidR="00474AAC" w:rsidRDefault="00B74296">
            <w:pPr>
              <w:pStyle w:val="TableParagraph"/>
              <w:spacing w:line="232" w:lineRule="exact"/>
              <w:ind w:left="107"/>
              <w:rPr>
                <w:sz w:val="20"/>
              </w:rPr>
            </w:pPr>
            <w:r>
              <w:rPr>
                <w:sz w:val="20"/>
              </w:rPr>
              <w:t>Okul kişisel hedefler belirlememde ve bu hedeflere ulaşmamda yeterli rehberlik ediyor.</w:t>
            </w:r>
          </w:p>
        </w:tc>
        <w:tc>
          <w:tcPr>
            <w:tcW w:w="698" w:type="dxa"/>
          </w:tcPr>
          <w:p w:rsidR="00474AAC" w:rsidRDefault="00B74296">
            <w:pPr>
              <w:pStyle w:val="TableParagraph"/>
              <w:spacing w:line="241"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1"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1"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1"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1"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10-</w:t>
            </w:r>
          </w:p>
        </w:tc>
        <w:tc>
          <w:tcPr>
            <w:tcW w:w="6338" w:type="dxa"/>
          </w:tcPr>
          <w:p w:rsidR="00474AAC" w:rsidRDefault="00B74296">
            <w:pPr>
              <w:pStyle w:val="TableParagraph"/>
              <w:spacing w:line="224" w:lineRule="exact"/>
              <w:ind w:left="107"/>
              <w:rPr>
                <w:sz w:val="20"/>
              </w:rPr>
            </w:pPr>
            <w:r>
              <w:rPr>
                <w:sz w:val="20"/>
              </w:rPr>
              <w:t>Okulumda</w:t>
            </w:r>
            <w:r>
              <w:rPr>
                <w:spacing w:val="-5"/>
                <w:sz w:val="20"/>
              </w:rPr>
              <w:t xml:space="preserve"> </w:t>
            </w:r>
            <w:r>
              <w:rPr>
                <w:sz w:val="20"/>
              </w:rPr>
              <w:t>yer</w:t>
            </w:r>
            <w:r>
              <w:rPr>
                <w:spacing w:val="-7"/>
                <w:sz w:val="20"/>
              </w:rPr>
              <w:t xml:space="preserve"> </w:t>
            </w:r>
            <w:r>
              <w:rPr>
                <w:sz w:val="20"/>
              </w:rPr>
              <w:t>almam</w:t>
            </w:r>
            <w:r>
              <w:rPr>
                <w:spacing w:val="-6"/>
                <w:sz w:val="20"/>
              </w:rPr>
              <w:t xml:space="preserve"> </w:t>
            </w:r>
            <w:r>
              <w:rPr>
                <w:sz w:val="20"/>
              </w:rPr>
              <w:t>için</w:t>
            </w:r>
            <w:r>
              <w:rPr>
                <w:spacing w:val="-7"/>
                <w:sz w:val="20"/>
              </w:rPr>
              <w:t xml:space="preserve"> </w:t>
            </w:r>
            <w:r>
              <w:rPr>
                <w:sz w:val="20"/>
              </w:rPr>
              <w:t>birçok</w:t>
            </w:r>
            <w:r>
              <w:rPr>
                <w:spacing w:val="-4"/>
                <w:sz w:val="20"/>
              </w:rPr>
              <w:t xml:space="preserve"> </w:t>
            </w:r>
            <w:r>
              <w:rPr>
                <w:sz w:val="20"/>
              </w:rPr>
              <w:t>fırsat</w:t>
            </w:r>
            <w:r>
              <w:rPr>
                <w:spacing w:val="-7"/>
                <w:sz w:val="20"/>
              </w:rPr>
              <w:t xml:space="preserve"> </w:t>
            </w:r>
            <w:r>
              <w:rPr>
                <w:spacing w:val="-4"/>
                <w:sz w:val="20"/>
              </w:rPr>
              <w:t>var.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11-</w:t>
            </w:r>
          </w:p>
        </w:tc>
        <w:tc>
          <w:tcPr>
            <w:tcW w:w="6338" w:type="dxa"/>
          </w:tcPr>
          <w:p w:rsidR="00474AAC" w:rsidRDefault="00B74296">
            <w:pPr>
              <w:pStyle w:val="TableParagraph"/>
              <w:spacing w:line="224" w:lineRule="exact"/>
              <w:ind w:left="107"/>
              <w:rPr>
                <w:sz w:val="20"/>
              </w:rPr>
            </w:pPr>
            <w:r>
              <w:rPr>
                <w:sz w:val="20"/>
              </w:rPr>
              <w:t>Okul</w:t>
            </w:r>
            <w:r>
              <w:rPr>
                <w:spacing w:val="-6"/>
                <w:sz w:val="20"/>
              </w:rPr>
              <w:t xml:space="preserve"> </w:t>
            </w:r>
            <w:r>
              <w:rPr>
                <w:sz w:val="20"/>
              </w:rPr>
              <w:t>bana</w:t>
            </w:r>
            <w:r>
              <w:rPr>
                <w:spacing w:val="-6"/>
                <w:sz w:val="20"/>
              </w:rPr>
              <w:t xml:space="preserve"> </w:t>
            </w:r>
            <w:r>
              <w:rPr>
                <w:sz w:val="20"/>
              </w:rPr>
              <w:t>yeterli</w:t>
            </w:r>
            <w:r>
              <w:rPr>
                <w:spacing w:val="-6"/>
                <w:sz w:val="20"/>
              </w:rPr>
              <w:t xml:space="preserve"> </w:t>
            </w:r>
            <w:r>
              <w:rPr>
                <w:sz w:val="20"/>
              </w:rPr>
              <w:t>ders</w:t>
            </w:r>
            <w:r>
              <w:rPr>
                <w:spacing w:val="-4"/>
                <w:sz w:val="20"/>
              </w:rPr>
              <w:t xml:space="preserve"> </w:t>
            </w:r>
            <w:r>
              <w:rPr>
                <w:sz w:val="20"/>
              </w:rPr>
              <w:t>dışı</w:t>
            </w:r>
            <w:r>
              <w:rPr>
                <w:spacing w:val="-4"/>
                <w:sz w:val="20"/>
              </w:rPr>
              <w:t xml:space="preserve"> </w:t>
            </w:r>
            <w:r>
              <w:rPr>
                <w:sz w:val="20"/>
              </w:rPr>
              <w:t>etkinlik</w:t>
            </w:r>
            <w:r>
              <w:rPr>
                <w:spacing w:val="-6"/>
                <w:sz w:val="20"/>
              </w:rPr>
              <w:t xml:space="preserve"> </w:t>
            </w:r>
            <w:r>
              <w:rPr>
                <w:sz w:val="20"/>
              </w:rPr>
              <w:t>olanakları</w:t>
            </w:r>
            <w:r>
              <w:rPr>
                <w:spacing w:val="-6"/>
                <w:sz w:val="20"/>
              </w:rPr>
              <w:t xml:space="preserve"> </w:t>
            </w:r>
            <w:r>
              <w:rPr>
                <w:spacing w:val="-2"/>
                <w:sz w:val="20"/>
              </w:rPr>
              <w:t>sunuyor.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12-</w:t>
            </w:r>
          </w:p>
        </w:tc>
        <w:tc>
          <w:tcPr>
            <w:tcW w:w="6338" w:type="dxa"/>
          </w:tcPr>
          <w:p w:rsidR="00474AAC" w:rsidRDefault="00B74296">
            <w:pPr>
              <w:pStyle w:val="TableParagraph"/>
              <w:spacing w:line="224" w:lineRule="exact"/>
              <w:ind w:left="107"/>
              <w:rPr>
                <w:sz w:val="20"/>
              </w:rPr>
            </w:pPr>
            <w:r>
              <w:rPr>
                <w:sz w:val="20"/>
              </w:rPr>
              <w:t>Okul</w:t>
            </w:r>
            <w:r>
              <w:rPr>
                <w:spacing w:val="-7"/>
                <w:sz w:val="20"/>
              </w:rPr>
              <w:t xml:space="preserve"> </w:t>
            </w:r>
            <w:r>
              <w:rPr>
                <w:sz w:val="20"/>
              </w:rPr>
              <w:t>kulüpleri</w:t>
            </w:r>
            <w:r>
              <w:rPr>
                <w:spacing w:val="-6"/>
                <w:sz w:val="20"/>
              </w:rPr>
              <w:t xml:space="preserve"> </w:t>
            </w:r>
            <w:r>
              <w:rPr>
                <w:sz w:val="20"/>
              </w:rPr>
              <w:t>amacına</w:t>
            </w:r>
            <w:r>
              <w:rPr>
                <w:spacing w:val="-7"/>
                <w:sz w:val="20"/>
              </w:rPr>
              <w:t xml:space="preserve"> </w:t>
            </w:r>
            <w:r>
              <w:rPr>
                <w:sz w:val="20"/>
              </w:rPr>
              <w:t>uygun</w:t>
            </w:r>
            <w:r>
              <w:rPr>
                <w:spacing w:val="-7"/>
                <w:sz w:val="20"/>
              </w:rPr>
              <w:t xml:space="preserve"> </w:t>
            </w:r>
            <w:r>
              <w:rPr>
                <w:sz w:val="20"/>
              </w:rPr>
              <w:t>şekilde</w:t>
            </w:r>
            <w:r>
              <w:rPr>
                <w:spacing w:val="-9"/>
                <w:sz w:val="20"/>
              </w:rPr>
              <w:t xml:space="preserve"> </w:t>
            </w:r>
            <w:r>
              <w:rPr>
                <w:sz w:val="20"/>
              </w:rPr>
              <w:t>gelişimime</w:t>
            </w:r>
            <w:r>
              <w:rPr>
                <w:spacing w:val="-9"/>
                <w:sz w:val="20"/>
              </w:rPr>
              <w:t xml:space="preserve"> </w:t>
            </w:r>
            <w:r>
              <w:rPr>
                <w:sz w:val="20"/>
              </w:rPr>
              <w:t>katkı</w:t>
            </w:r>
            <w:r>
              <w:rPr>
                <w:spacing w:val="-6"/>
                <w:sz w:val="20"/>
              </w:rPr>
              <w:t xml:space="preserve"> </w:t>
            </w:r>
            <w:r>
              <w:rPr>
                <w:spacing w:val="-2"/>
                <w:sz w:val="20"/>
              </w:rPr>
              <w:t>sağlıyor.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13-</w:t>
            </w:r>
          </w:p>
        </w:tc>
        <w:tc>
          <w:tcPr>
            <w:tcW w:w="6338" w:type="dxa"/>
          </w:tcPr>
          <w:p w:rsidR="00474AAC" w:rsidRDefault="00B74296">
            <w:pPr>
              <w:pStyle w:val="TableParagraph"/>
              <w:spacing w:line="224" w:lineRule="exact"/>
              <w:ind w:left="107"/>
              <w:rPr>
                <w:sz w:val="20"/>
              </w:rPr>
            </w:pPr>
            <w:r>
              <w:rPr>
                <w:sz w:val="20"/>
              </w:rPr>
              <w:t>Öğretmenlerim</w:t>
            </w:r>
            <w:r>
              <w:rPr>
                <w:spacing w:val="-8"/>
                <w:sz w:val="20"/>
              </w:rPr>
              <w:t xml:space="preserve"> </w:t>
            </w:r>
            <w:r>
              <w:rPr>
                <w:sz w:val="20"/>
              </w:rPr>
              <w:t>sınıfta</w:t>
            </w:r>
            <w:r>
              <w:rPr>
                <w:spacing w:val="-7"/>
                <w:sz w:val="20"/>
              </w:rPr>
              <w:t xml:space="preserve"> </w:t>
            </w:r>
            <w:r>
              <w:rPr>
                <w:sz w:val="20"/>
              </w:rPr>
              <w:t>adil</w:t>
            </w:r>
            <w:r>
              <w:rPr>
                <w:spacing w:val="-7"/>
                <w:sz w:val="20"/>
              </w:rPr>
              <w:t xml:space="preserve"> </w:t>
            </w:r>
            <w:r>
              <w:rPr>
                <w:sz w:val="20"/>
              </w:rPr>
              <w:t>kurallara</w:t>
            </w:r>
            <w:r>
              <w:rPr>
                <w:spacing w:val="-7"/>
                <w:sz w:val="20"/>
              </w:rPr>
              <w:t xml:space="preserve"> </w:t>
            </w:r>
            <w:r>
              <w:rPr>
                <w:sz w:val="20"/>
              </w:rPr>
              <w:t>sahipler</w:t>
            </w:r>
            <w:r>
              <w:rPr>
                <w:spacing w:val="-9"/>
                <w:sz w:val="20"/>
              </w:rPr>
              <w:t xml:space="preserve"> </w:t>
            </w:r>
            <w:r>
              <w:rPr>
                <w:sz w:val="20"/>
              </w:rPr>
              <w:t>ve</w:t>
            </w:r>
            <w:r>
              <w:rPr>
                <w:spacing w:val="-7"/>
                <w:sz w:val="20"/>
              </w:rPr>
              <w:t xml:space="preserve"> </w:t>
            </w:r>
            <w:r>
              <w:rPr>
                <w:spacing w:val="-2"/>
                <w:sz w:val="20"/>
              </w:rPr>
              <w:t>tarafsızlar.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04" w:type="dxa"/>
          </w:tcPr>
          <w:p w:rsidR="00474AAC" w:rsidRDefault="00B74296">
            <w:pPr>
              <w:pStyle w:val="TableParagraph"/>
              <w:spacing w:line="224" w:lineRule="exact"/>
              <w:ind w:left="63" w:right="55"/>
              <w:jc w:val="center"/>
              <w:rPr>
                <w:sz w:val="20"/>
              </w:rPr>
            </w:pPr>
            <w:r>
              <w:rPr>
                <w:spacing w:val="-5"/>
                <w:sz w:val="20"/>
              </w:rPr>
              <w:t>14-</w:t>
            </w:r>
          </w:p>
        </w:tc>
        <w:tc>
          <w:tcPr>
            <w:tcW w:w="6338" w:type="dxa"/>
          </w:tcPr>
          <w:p w:rsidR="00474AAC" w:rsidRDefault="00B74296">
            <w:pPr>
              <w:pStyle w:val="TableParagraph"/>
              <w:spacing w:line="224" w:lineRule="exact"/>
              <w:ind w:left="107"/>
              <w:rPr>
                <w:sz w:val="20"/>
              </w:rPr>
            </w:pPr>
            <w:r>
              <w:rPr>
                <w:sz w:val="20"/>
              </w:rPr>
              <w:t>Öğretmenlerim</w:t>
            </w:r>
            <w:r>
              <w:rPr>
                <w:spacing w:val="-8"/>
                <w:sz w:val="20"/>
              </w:rPr>
              <w:t xml:space="preserve"> </w:t>
            </w:r>
            <w:r>
              <w:rPr>
                <w:sz w:val="20"/>
              </w:rPr>
              <w:t>beni</w:t>
            </w:r>
            <w:r>
              <w:rPr>
                <w:spacing w:val="-8"/>
                <w:sz w:val="20"/>
              </w:rPr>
              <w:t xml:space="preserve"> </w:t>
            </w:r>
            <w:r>
              <w:rPr>
                <w:sz w:val="20"/>
              </w:rPr>
              <w:t>daha</w:t>
            </w:r>
            <w:r>
              <w:rPr>
                <w:spacing w:val="-8"/>
                <w:sz w:val="20"/>
              </w:rPr>
              <w:t xml:space="preserve"> </w:t>
            </w:r>
            <w:r>
              <w:rPr>
                <w:sz w:val="20"/>
              </w:rPr>
              <w:t>iyi</w:t>
            </w:r>
            <w:r>
              <w:rPr>
                <w:spacing w:val="-7"/>
                <w:sz w:val="20"/>
              </w:rPr>
              <w:t xml:space="preserve"> </w:t>
            </w:r>
            <w:r>
              <w:rPr>
                <w:sz w:val="20"/>
              </w:rPr>
              <w:t>performans</w:t>
            </w:r>
            <w:r>
              <w:rPr>
                <w:spacing w:val="-7"/>
                <w:sz w:val="20"/>
              </w:rPr>
              <w:t xml:space="preserve"> </w:t>
            </w:r>
            <w:r>
              <w:rPr>
                <w:sz w:val="20"/>
              </w:rPr>
              <w:t>göstermem</w:t>
            </w:r>
            <w:r>
              <w:rPr>
                <w:spacing w:val="-8"/>
                <w:sz w:val="20"/>
              </w:rPr>
              <w:t xml:space="preserve"> </w:t>
            </w:r>
            <w:r>
              <w:rPr>
                <w:sz w:val="20"/>
              </w:rPr>
              <w:t>için</w:t>
            </w:r>
            <w:r>
              <w:rPr>
                <w:spacing w:val="-8"/>
                <w:sz w:val="20"/>
              </w:rPr>
              <w:t xml:space="preserve"> </w:t>
            </w:r>
            <w:r>
              <w:rPr>
                <w:sz w:val="20"/>
              </w:rPr>
              <w:t>teşvik</w:t>
            </w:r>
            <w:r>
              <w:rPr>
                <w:spacing w:val="-7"/>
                <w:sz w:val="20"/>
              </w:rPr>
              <w:t xml:space="preserve"> </w:t>
            </w:r>
            <w:r>
              <w:rPr>
                <w:spacing w:val="-2"/>
                <w:sz w:val="20"/>
              </w:rPr>
              <w:t>ediyor.</w:t>
            </w:r>
          </w:p>
        </w:tc>
        <w:tc>
          <w:tcPr>
            <w:tcW w:w="698" w:type="dxa"/>
          </w:tcPr>
          <w:p w:rsidR="00474AAC" w:rsidRDefault="00B74296">
            <w:pPr>
              <w:pStyle w:val="TableParagraph"/>
              <w:spacing w:line="224"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24"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24"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24"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24"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04" w:type="dxa"/>
          </w:tcPr>
          <w:p w:rsidR="00474AAC" w:rsidRDefault="00B74296">
            <w:pPr>
              <w:pStyle w:val="TableParagraph"/>
              <w:spacing w:line="234" w:lineRule="exact"/>
              <w:ind w:left="63" w:right="55"/>
              <w:jc w:val="center"/>
              <w:rPr>
                <w:sz w:val="20"/>
              </w:rPr>
            </w:pPr>
            <w:r>
              <w:rPr>
                <w:spacing w:val="-5"/>
                <w:sz w:val="20"/>
              </w:rPr>
              <w:t>15-</w:t>
            </w:r>
          </w:p>
        </w:tc>
        <w:tc>
          <w:tcPr>
            <w:tcW w:w="6338" w:type="dxa"/>
          </w:tcPr>
          <w:p w:rsidR="00474AAC" w:rsidRDefault="00B74296">
            <w:pPr>
              <w:pStyle w:val="TableParagraph"/>
              <w:spacing w:line="232" w:lineRule="exact"/>
              <w:ind w:left="107"/>
              <w:rPr>
                <w:sz w:val="20"/>
              </w:rPr>
            </w:pPr>
            <w:r>
              <w:rPr>
                <w:sz w:val="20"/>
              </w:rPr>
              <w:t>Öğretmenlerim</w:t>
            </w:r>
            <w:r>
              <w:rPr>
                <w:spacing w:val="40"/>
                <w:sz w:val="20"/>
              </w:rPr>
              <w:t xml:space="preserve"> </w:t>
            </w:r>
            <w:r>
              <w:rPr>
                <w:sz w:val="20"/>
              </w:rPr>
              <w:t>derslerin</w:t>
            </w:r>
            <w:r>
              <w:rPr>
                <w:spacing w:val="40"/>
                <w:sz w:val="20"/>
              </w:rPr>
              <w:t xml:space="preserve"> </w:t>
            </w:r>
            <w:r>
              <w:rPr>
                <w:sz w:val="20"/>
              </w:rPr>
              <w:t>işlenişinde</w:t>
            </w:r>
            <w:r>
              <w:rPr>
                <w:spacing w:val="40"/>
                <w:sz w:val="20"/>
              </w:rPr>
              <w:t xml:space="preserve"> </w:t>
            </w:r>
            <w:r>
              <w:rPr>
                <w:sz w:val="20"/>
              </w:rPr>
              <w:t>farklı</w:t>
            </w:r>
            <w:r>
              <w:rPr>
                <w:spacing w:val="40"/>
                <w:sz w:val="20"/>
              </w:rPr>
              <w:t xml:space="preserve"> </w:t>
            </w:r>
            <w:r>
              <w:rPr>
                <w:sz w:val="20"/>
              </w:rPr>
              <w:t>ve</w:t>
            </w:r>
            <w:r>
              <w:rPr>
                <w:spacing w:val="40"/>
                <w:sz w:val="20"/>
              </w:rPr>
              <w:t xml:space="preserve"> </w:t>
            </w:r>
            <w:r>
              <w:rPr>
                <w:sz w:val="20"/>
              </w:rPr>
              <w:t>ilgi</w:t>
            </w:r>
            <w:r>
              <w:rPr>
                <w:spacing w:val="40"/>
                <w:sz w:val="20"/>
              </w:rPr>
              <w:t xml:space="preserve"> </w:t>
            </w:r>
            <w:r>
              <w:rPr>
                <w:sz w:val="20"/>
              </w:rPr>
              <w:t>çekici</w:t>
            </w:r>
            <w:r>
              <w:rPr>
                <w:spacing w:val="40"/>
                <w:sz w:val="20"/>
              </w:rPr>
              <w:t xml:space="preserve"> </w:t>
            </w:r>
            <w:r>
              <w:rPr>
                <w:sz w:val="20"/>
              </w:rPr>
              <w:t xml:space="preserve">yöntemler </w:t>
            </w:r>
            <w:r>
              <w:rPr>
                <w:spacing w:val="-2"/>
                <w:sz w:val="20"/>
              </w:rPr>
              <w:t>kullanır.</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9"/>
        </w:trPr>
        <w:tc>
          <w:tcPr>
            <w:tcW w:w="504" w:type="dxa"/>
          </w:tcPr>
          <w:p w:rsidR="00474AAC" w:rsidRDefault="00B74296">
            <w:pPr>
              <w:pStyle w:val="TableParagraph"/>
              <w:spacing w:line="234" w:lineRule="exact"/>
              <w:ind w:left="8" w:right="63"/>
              <w:jc w:val="center"/>
              <w:rPr>
                <w:sz w:val="20"/>
              </w:rPr>
            </w:pPr>
            <w:r>
              <w:rPr>
                <w:spacing w:val="-5"/>
                <w:sz w:val="20"/>
              </w:rPr>
              <w:t>16</w:t>
            </w:r>
          </w:p>
        </w:tc>
        <w:tc>
          <w:tcPr>
            <w:tcW w:w="6338" w:type="dxa"/>
          </w:tcPr>
          <w:p w:rsidR="00474AAC" w:rsidRDefault="00B74296">
            <w:pPr>
              <w:pStyle w:val="TableParagraph"/>
              <w:spacing w:line="236" w:lineRule="exact"/>
              <w:ind w:left="107"/>
              <w:rPr>
                <w:sz w:val="20"/>
              </w:rPr>
            </w:pPr>
            <w:r>
              <w:rPr>
                <w:sz w:val="20"/>
              </w:rPr>
              <w:t>Sınav</w:t>
            </w:r>
            <w:r>
              <w:rPr>
                <w:spacing w:val="29"/>
                <w:sz w:val="20"/>
              </w:rPr>
              <w:t xml:space="preserve"> </w:t>
            </w:r>
            <w:r>
              <w:rPr>
                <w:sz w:val="20"/>
              </w:rPr>
              <w:t>ve</w:t>
            </w:r>
            <w:r>
              <w:rPr>
                <w:spacing w:val="29"/>
                <w:sz w:val="20"/>
              </w:rPr>
              <w:t xml:space="preserve"> </w:t>
            </w:r>
            <w:r>
              <w:rPr>
                <w:sz w:val="20"/>
              </w:rPr>
              <w:t>ödevlerin</w:t>
            </w:r>
            <w:r>
              <w:rPr>
                <w:spacing w:val="30"/>
                <w:sz w:val="20"/>
              </w:rPr>
              <w:t xml:space="preserve"> </w:t>
            </w:r>
            <w:r>
              <w:rPr>
                <w:sz w:val="20"/>
              </w:rPr>
              <w:t>beni</w:t>
            </w:r>
            <w:r>
              <w:rPr>
                <w:spacing w:val="30"/>
                <w:sz w:val="20"/>
              </w:rPr>
              <w:t xml:space="preserve"> </w:t>
            </w:r>
            <w:r>
              <w:rPr>
                <w:sz w:val="20"/>
              </w:rPr>
              <w:t>değerlendirmek</w:t>
            </w:r>
            <w:r>
              <w:rPr>
                <w:spacing w:val="29"/>
                <w:sz w:val="20"/>
              </w:rPr>
              <w:t xml:space="preserve"> </w:t>
            </w:r>
            <w:r>
              <w:rPr>
                <w:sz w:val="20"/>
              </w:rPr>
              <w:t>için</w:t>
            </w:r>
            <w:r>
              <w:rPr>
                <w:spacing w:val="27"/>
                <w:sz w:val="20"/>
              </w:rPr>
              <w:t xml:space="preserve"> </w:t>
            </w:r>
            <w:r>
              <w:rPr>
                <w:sz w:val="20"/>
              </w:rPr>
              <w:t>adil</w:t>
            </w:r>
            <w:r>
              <w:rPr>
                <w:spacing w:val="29"/>
                <w:sz w:val="20"/>
              </w:rPr>
              <w:t xml:space="preserve"> </w:t>
            </w:r>
            <w:r>
              <w:rPr>
                <w:sz w:val="20"/>
              </w:rPr>
              <w:t>ve</w:t>
            </w:r>
            <w:r>
              <w:rPr>
                <w:spacing w:val="27"/>
                <w:sz w:val="20"/>
              </w:rPr>
              <w:t xml:space="preserve"> </w:t>
            </w:r>
            <w:r>
              <w:rPr>
                <w:sz w:val="20"/>
              </w:rPr>
              <w:t>yeterli</w:t>
            </w:r>
            <w:r>
              <w:rPr>
                <w:spacing w:val="28"/>
                <w:sz w:val="20"/>
              </w:rPr>
              <w:t xml:space="preserve"> </w:t>
            </w:r>
            <w:r>
              <w:rPr>
                <w:sz w:val="20"/>
              </w:rPr>
              <w:t xml:space="preserve">olduğunu </w:t>
            </w:r>
            <w:r>
              <w:rPr>
                <w:spacing w:val="-2"/>
                <w:sz w:val="20"/>
              </w:rPr>
              <w:t>düşünüyorum.</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48"/>
        </w:trPr>
        <w:tc>
          <w:tcPr>
            <w:tcW w:w="504" w:type="dxa"/>
          </w:tcPr>
          <w:p w:rsidR="00474AAC" w:rsidRDefault="00B74296">
            <w:pPr>
              <w:pStyle w:val="TableParagraph"/>
              <w:spacing w:line="232" w:lineRule="exact"/>
              <w:ind w:left="63" w:right="55"/>
              <w:jc w:val="center"/>
              <w:rPr>
                <w:sz w:val="20"/>
              </w:rPr>
            </w:pPr>
            <w:r>
              <w:rPr>
                <w:spacing w:val="-5"/>
                <w:sz w:val="20"/>
              </w:rPr>
              <w:t>17-</w:t>
            </w:r>
          </w:p>
        </w:tc>
        <w:tc>
          <w:tcPr>
            <w:tcW w:w="6338" w:type="dxa"/>
          </w:tcPr>
          <w:p w:rsidR="00474AAC" w:rsidRDefault="00B74296">
            <w:pPr>
              <w:pStyle w:val="TableParagraph"/>
              <w:spacing w:line="232" w:lineRule="exact"/>
              <w:ind w:left="107"/>
              <w:rPr>
                <w:sz w:val="20"/>
              </w:rPr>
            </w:pPr>
            <w:r>
              <w:rPr>
                <w:sz w:val="20"/>
              </w:rPr>
              <w:t>Okulda</w:t>
            </w:r>
            <w:r>
              <w:rPr>
                <w:spacing w:val="-7"/>
                <w:sz w:val="20"/>
              </w:rPr>
              <w:t xml:space="preserve"> </w:t>
            </w:r>
            <w:r>
              <w:rPr>
                <w:sz w:val="20"/>
              </w:rPr>
              <w:t>düzenlene</w:t>
            </w:r>
            <w:r>
              <w:rPr>
                <w:spacing w:val="-9"/>
                <w:sz w:val="20"/>
              </w:rPr>
              <w:t xml:space="preserve"> </w:t>
            </w:r>
            <w:r>
              <w:rPr>
                <w:sz w:val="20"/>
              </w:rPr>
              <w:t>sanatsal</w:t>
            </w:r>
            <w:r>
              <w:rPr>
                <w:spacing w:val="-7"/>
                <w:sz w:val="20"/>
              </w:rPr>
              <w:t xml:space="preserve"> </w:t>
            </w:r>
            <w:r>
              <w:rPr>
                <w:sz w:val="20"/>
              </w:rPr>
              <w:t>ve</w:t>
            </w:r>
            <w:r>
              <w:rPr>
                <w:spacing w:val="-9"/>
                <w:sz w:val="20"/>
              </w:rPr>
              <w:t xml:space="preserve"> </w:t>
            </w:r>
            <w:r>
              <w:rPr>
                <w:sz w:val="20"/>
              </w:rPr>
              <w:t>kültürel</w:t>
            </w:r>
            <w:r>
              <w:rPr>
                <w:spacing w:val="-7"/>
                <w:sz w:val="20"/>
              </w:rPr>
              <w:t xml:space="preserve"> </w:t>
            </w:r>
            <w:r>
              <w:rPr>
                <w:sz w:val="20"/>
              </w:rPr>
              <w:t>faaliyetler</w:t>
            </w:r>
            <w:r>
              <w:rPr>
                <w:spacing w:val="-8"/>
                <w:sz w:val="20"/>
              </w:rPr>
              <w:t xml:space="preserve"> </w:t>
            </w:r>
            <w:r>
              <w:rPr>
                <w:spacing w:val="-2"/>
                <w:sz w:val="20"/>
              </w:rPr>
              <w:t>yeterlidir.</w:t>
            </w:r>
          </w:p>
        </w:tc>
        <w:tc>
          <w:tcPr>
            <w:tcW w:w="698" w:type="dxa"/>
          </w:tcPr>
          <w:p w:rsidR="00474AAC" w:rsidRDefault="00B74296">
            <w:pPr>
              <w:pStyle w:val="TableParagraph"/>
              <w:spacing w:line="241"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1"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1"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1"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1"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504" w:type="dxa"/>
          </w:tcPr>
          <w:p w:rsidR="00474AAC" w:rsidRDefault="00B74296">
            <w:pPr>
              <w:pStyle w:val="TableParagraph"/>
              <w:spacing w:before="1"/>
              <w:ind w:left="63" w:right="55"/>
              <w:jc w:val="center"/>
              <w:rPr>
                <w:sz w:val="20"/>
              </w:rPr>
            </w:pPr>
            <w:r>
              <w:rPr>
                <w:spacing w:val="-5"/>
                <w:sz w:val="20"/>
              </w:rPr>
              <w:t>18-</w:t>
            </w:r>
          </w:p>
        </w:tc>
        <w:tc>
          <w:tcPr>
            <w:tcW w:w="6338" w:type="dxa"/>
          </w:tcPr>
          <w:p w:rsidR="00474AAC" w:rsidRDefault="00B74296">
            <w:pPr>
              <w:pStyle w:val="TableParagraph"/>
              <w:spacing w:before="1"/>
              <w:ind w:left="107"/>
              <w:rPr>
                <w:sz w:val="20"/>
              </w:rPr>
            </w:pPr>
            <w:r>
              <w:rPr>
                <w:sz w:val="20"/>
              </w:rPr>
              <w:t>Okulda</w:t>
            </w:r>
            <w:r>
              <w:rPr>
                <w:spacing w:val="-9"/>
                <w:sz w:val="20"/>
              </w:rPr>
              <w:t xml:space="preserve"> </w:t>
            </w:r>
            <w:r>
              <w:rPr>
                <w:sz w:val="20"/>
              </w:rPr>
              <w:t>öğrencilerin</w:t>
            </w:r>
            <w:r>
              <w:rPr>
                <w:spacing w:val="-9"/>
                <w:sz w:val="20"/>
              </w:rPr>
              <w:t xml:space="preserve"> </w:t>
            </w:r>
            <w:r>
              <w:rPr>
                <w:sz w:val="20"/>
              </w:rPr>
              <w:t>görüşleri</w:t>
            </w:r>
            <w:r>
              <w:rPr>
                <w:spacing w:val="-9"/>
                <w:sz w:val="20"/>
              </w:rPr>
              <w:t xml:space="preserve"> </w:t>
            </w:r>
            <w:r>
              <w:rPr>
                <w:sz w:val="20"/>
              </w:rPr>
              <w:t>dikkate</w:t>
            </w:r>
            <w:r>
              <w:rPr>
                <w:spacing w:val="-9"/>
                <w:sz w:val="20"/>
              </w:rPr>
              <w:t xml:space="preserve"> </w:t>
            </w:r>
            <w:r>
              <w:rPr>
                <w:spacing w:val="-2"/>
                <w:sz w:val="20"/>
              </w:rPr>
              <w:t>alınır.</w:t>
            </w:r>
          </w:p>
        </w:tc>
        <w:tc>
          <w:tcPr>
            <w:tcW w:w="698" w:type="dxa"/>
          </w:tcPr>
          <w:p w:rsidR="00474AAC" w:rsidRDefault="00B74296">
            <w:pPr>
              <w:pStyle w:val="TableParagraph"/>
              <w:spacing w:before="1"/>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before="1"/>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before="1"/>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before="1"/>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before="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504" w:type="dxa"/>
          </w:tcPr>
          <w:p w:rsidR="00474AAC" w:rsidRDefault="00B74296">
            <w:pPr>
              <w:pStyle w:val="TableParagraph"/>
              <w:spacing w:line="234" w:lineRule="exact"/>
              <w:ind w:left="63" w:right="55"/>
              <w:jc w:val="center"/>
              <w:rPr>
                <w:sz w:val="20"/>
              </w:rPr>
            </w:pPr>
            <w:r>
              <w:rPr>
                <w:spacing w:val="-5"/>
                <w:sz w:val="20"/>
              </w:rPr>
              <w:t>19-</w:t>
            </w:r>
          </w:p>
        </w:tc>
        <w:tc>
          <w:tcPr>
            <w:tcW w:w="6338" w:type="dxa"/>
          </w:tcPr>
          <w:p w:rsidR="00474AAC" w:rsidRDefault="00B74296">
            <w:pPr>
              <w:pStyle w:val="TableParagraph"/>
              <w:spacing w:line="234" w:lineRule="exact"/>
              <w:ind w:left="107"/>
              <w:rPr>
                <w:sz w:val="20"/>
              </w:rPr>
            </w:pPr>
            <w:r>
              <w:rPr>
                <w:sz w:val="20"/>
              </w:rPr>
              <w:t>Okul</w:t>
            </w:r>
            <w:r>
              <w:rPr>
                <w:spacing w:val="-7"/>
                <w:sz w:val="20"/>
              </w:rPr>
              <w:t xml:space="preserve"> </w:t>
            </w:r>
            <w:r>
              <w:rPr>
                <w:sz w:val="20"/>
              </w:rPr>
              <w:t>kantininde</w:t>
            </w:r>
            <w:r>
              <w:rPr>
                <w:spacing w:val="-6"/>
                <w:sz w:val="20"/>
              </w:rPr>
              <w:t xml:space="preserve"> </w:t>
            </w:r>
            <w:r>
              <w:rPr>
                <w:sz w:val="20"/>
              </w:rPr>
              <w:t>yeterli</w:t>
            </w:r>
            <w:r>
              <w:rPr>
                <w:spacing w:val="-8"/>
                <w:sz w:val="20"/>
              </w:rPr>
              <w:t xml:space="preserve"> </w:t>
            </w:r>
            <w:r>
              <w:rPr>
                <w:sz w:val="20"/>
              </w:rPr>
              <w:t>ve</w:t>
            </w:r>
            <w:r>
              <w:rPr>
                <w:spacing w:val="-9"/>
                <w:sz w:val="20"/>
              </w:rPr>
              <w:t xml:space="preserve"> </w:t>
            </w:r>
            <w:r>
              <w:rPr>
                <w:sz w:val="20"/>
              </w:rPr>
              <w:t>sağlıklı</w:t>
            </w:r>
            <w:r>
              <w:rPr>
                <w:spacing w:val="-7"/>
                <w:sz w:val="20"/>
              </w:rPr>
              <w:t xml:space="preserve"> </w:t>
            </w:r>
            <w:r>
              <w:rPr>
                <w:sz w:val="20"/>
              </w:rPr>
              <w:t>yiyecekler</w:t>
            </w:r>
            <w:r>
              <w:rPr>
                <w:spacing w:val="-6"/>
                <w:sz w:val="20"/>
              </w:rPr>
              <w:t xml:space="preserve"> </w:t>
            </w:r>
            <w:r>
              <w:rPr>
                <w:spacing w:val="-4"/>
                <w:sz w:val="20"/>
              </w:rPr>
              <w:t>var.</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70"/>
        </w:trPr>
        <w:tc>
          <w:tcPr>
            <w:tcW w:w="504" w:type="dxa"/>
          </w:tcPr>
          <w:p w:rsidR="00474AAC" w:rsidRDefault="00B74296">
            <w:pPr>
              <w:pStyle w:val="TableParagraph"/>
              <w:spacing w:line="234" w:lineRule="exact"/>
              <w:ind w:left="63" w:right="55"/>
              <w:jc w:val="center"/>
              <w:rPr>
                <w:sz w:val="20"/>
              </w:rPr>
            </w:pPr>
            <w:r>
              <w:rPr>
                <w:spacing w:val="-5"/>
                <w:sz w:val="20"/>
              </w:rPr>
              <w:t>20-</w:t>
            </w:r>
          </w:p>
        </w:tc>
        <w:tc>
          <w:tcPr>
            <w:tcW w:w="6338" w:type="dxa"/>
          </w:tcPr>
          <w:p w:rsidR="00474AAC" w:rsidRDefault="00B74296">
            <w:pPr>
              <w:pStyle w:val="TableParagraph"/>
              <w:spacing w:line="234" w:lineRule="exact"/>
              <w:ind w:left="107"/>
              <w:rPr>
                <w:sz w:val="20"/>
              </w:rPr>
            </w:pPr>
            <w:r>
              <w:rPr>
                <w:sz w:val="20"/>
              </w:rPr>
              <w:t>DYK’leri</w:t>
            </w:r>
            <w:r>
              <w:rPr>
                <w:spacing w:val="-7"/>
                <w:sz w:val="20"/>
              </w:rPr>
              <w:t xml:space="preserve"> </w:t>
            </w:r>
            <w:r>
              <w:rPr>
                <w:sz w:val="20"/>
              </w:rPr>
              <w:t>yeterli</w:t>
            </w:r>
            <w:r>
              <w:rPr>
                <w:spacing w:val="-6"/>
                <w:sz w:val="20"/>
              </w:rPr>
              <w:t xml:space="preserve"> </w:t>
            </w:r>
            <w:r>
              <w:rPr>
                <w:spacing w:val="-2"/>
                <w:sz w:val="20"/>
              </w:rPr>
              <w:t>buluyorum.</w:t>
            </w:r>
          </w:p>
        </w:tc>
        <w:tc>
          <w:tcPr>
            <w:tcW w:w="698" w:type="dxa"/>
          </w:tcPr>
          <w:p w:rsidR="00474AAC" w:rsidRDefault="00B74296">
            <w:pPr>
              <w:pStyle w:val="TableParagraph"/>
              <w:spacing w:line="243" w:lineRule="exact"/>
              <w:ind w:left="105"/>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0" w:type="dxa"/>
          </w:tcPr>
          <w:p w:rsidR="00474AAC" w:rsidRDefault="00B74296">
            <w:pPr>
              <w:pStyle w:val="TableParagraph"/>
              <w:spacing w:line="243" w:lineRule="exact"/>
              <w:ind w:right="2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7" w:type="dxa"/>
          </w:tcPr>
          <w:p w:rsidR="00474AAC" w:rsidRDefault="00B74296">
            <w:pPr>
              <w:pStyle w:val="TableParagraph"/>
              <w:spacing w:line="243" w:lineRule="exact"/>
              <w:ind w:left="15"/>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3" w:type="dxa"/>
          </w:tcPr>
          <w:p w:rsidR="00474AAC" w:rsidRDefault="00B74296">
            <w:pPr>
              <w:pStyle w:val="TableParagraph"/>
              <w:spacing w:line="243" w:lineRule="exact"/>
              <w:ind w:left="12"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1110" w:type="dxa"/>
          </w:tcPr>
          <w:p w:rsidR="00474AAC" w:rsidRDefault="00B74296">
            <w:pPr>
              <w:pStyle w:val="TableParagraph"/>
              <w:spacing w:line="243" w:lineRule="exact"/>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bl>
    <w:p w:rsidR="00474AAC" w:rsidRDefault="00474AAC">
      <w:pPr>
        <w:spacing w:line="243" w:lineRule="exact"/>
        <w:rPr>
          <w:rFonts w:ascii="Calibri"/>
          <w:sz w:val="20"/>
        </w:rPr>
        <w:sectPr w:rsidR="00474AAC">
          <w:pgSz w:w="11910" w:h="16840"/>
          <w:pgMar w:top="1380" w:right="400" w:bottom="1280" w:left="460" w:header="0" w:footer="1097" w:gutter="0"/>
          <w:cols w:space="708"/>
        </w:sectPr>
      </w:pPr>
    </w:p>
    <w:tbl>
      <w:tblPr>
        <w:tblW w:w="0" w:type="auto"/>
        <w:tblInd w:w="5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
        <w:gridCol w:w="6453"/>
        <w:gridCol w:w="566"/>
        <w:gridCol w:w="568"/>
        <w:gridCol w:w="566"/>
        <w:gridCol w:w="708"/>
        <w:gridCol w:w="850"/>
      </w:tblGrid>
      <w:tr w:rsidR="00474AAC">
        <w:trPr>
          <w:trHeight w:val="1833"/>
        </w:trPr>
        <w:tc>
          <w:tcPr>
            <w:tcW w:w="511"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59"/>
              <w:rPr>
                <w:sz w:val="20"/>
              </w:rPr>
            </w:pPr>
          </w:p>
          <w:p w:rsidR="00474AAC" w:rsidRDefault="00B74296">
            <w:pPr>
              <w:pStyle w:val="TableParagraph"/>
              <w:ind w:left="51" w:right="62"/>
              <w:jc w:val="center"/>
              <w:rPr>
                <w:b/>
                <w:sz w:val="20"/>
              </w:rPr>
            </w:pPr>
            <w:r>
              <w:rPr>
                <w:b/>
                <w:spacing w:val="-5"/>
                <w:sz w:val="20"/>
              </w:rPr>
              <w:t>NO</w:t>
            </w:r>
          </w:p>
        </w:tc>
        <w:tc>
          <w:tcPr>
            <w:tcW w:w="6453" w:type="dxa"/>
          </w:tcPr>
          <w:p w:rsidR="00474AAC" w:rsidRDefault="00474AAC">
            <w:pPr>
              <w:pStyle w:val="TableParagraph"/>
              <w:rPr>
                <w:sz w:val="20"/>
              </w:rPr>
            </w:pPr>
          </w:p>
          <w:p w:rsidR="00474AAC" w:rsidRDefault="00474AAC">
            <w:pPr>
              <w:pStyle w:val="TableParagraph"/>
              <w:spacing w:before="233"/>
              <w:rPr>
                <w:sz w:val="20"/>
              </w:rPr>
            </w:pPr>
          </w:p>
          <w:p w:rsidR="00474AAC" w:rsidRDefault="00B74296">
            <w:pPr>
              <w:pStyle w:val="TableParagraph"/>
              <w:spacing w:line="480" w:lineRule="auto"/>
              <w:ind w:left="2368" w:right="1553" w:hanging="589"/>
              <w:rPr>
                <w:b/>
                <w:sz w:val="20"/>
              </w:rPr>
            </w:pPr>
            <w:r>
              <w:rPr>
                <w:b/>
                <w:sz w:val="20"/>
              </w:rPr>
              <w:t>MESLEK</w:t>
            </w:r>
            <w:r>
              <w:rPr>
                <w:b/>
                <w:spacing w:val="-12"/>
                <w:sz w:val="20"/>
              </w:rPr>
              <w:t xml:space="preserve"> </w:t>
            </w:r>
            <w:r>
              <w:rPr>
                <w:b/>
                <w:sz w:val="20"/>
              </w:rPr>
              <w:t>LİSESİ</w:t>
            </w:r>
            <w:r>
              <w:rPr>
                <w:b/>
                <w:spacing w:val="-11"/>
                <w:sz w:val="20"/>
              </w:rPr>
              <w:t xml:space="preserve"> </w:t>
            </w:r>
            <w:r>
              <w:rPr>
                <w:b/>
                <w:sz w:val="20"/>
              </w:rPr>
              <w:t>ÖĞRENCİLERİ</w:t>
            </w:r>
            <w:r>
              <w:rPr>
                <w:b/>
                <w:spacing w:val="-11"/>
                <w:sz w:val="20"/>
              </w:rPr>
              <w:t xml:space="preserve"> </w:t>
            </w:r>
            <w:r>
              <w:rPr>
                <w:b/>
                <w:sz w:val="20"/>
              </w:rPr>
              <w:t>İÇİN KONU</w:t>
            </w:r>
            <w:r>
              <w:rPr>
                <w:b/>
                <w:spacing w:val="-1"/>
                <w:sz w:val="20"/>
              </w:rPr>
              <w:t xml:space="preserve"> </w:t>
            </w:r>
            <w:r>
              <w:rPr>
                <w:b/>
                <w:sz w:val="20"/>
              </w:rPr>
              <w:t>BAŞLIKLARI</w:t>
            </w:r>
          </w:p>
        </w:tc>
        <w:tc>
          <w:tcPr>
            <w:tcW w:w="566" w:type="dxa"/>
            <w:textDirection w:val="btLr"/>
          </w:tcPr>
          <w:p w:rsidR="00474AAC" w:rsidRDefault="00B74296">
            <w:pPr>
              <w:pStyle w:val="TableParagraph"/>
              <w:spacing w:before="65" w:line="240" w:lineRule="atLeast"/>
              <w:ind w:left="-1"/>
              <w:rPr>
                <w:b/>
                <w:sz w:val="20"/>
              </w:rPr>
            </w:pPr>
            <w:r>
              <w:rPr>
                <w:b/>
                <w:spacing w:val="-2"/>
                <w:sz w:val="20"/>
              </w:rPr>
              <w:t>Kesinlikle Katılıyorum</w:t>
            </w:r>
          </w:p>
        </w:tc>
        <w:tc>
          <w:tcPr>
            <w:tcW w:w="568" w:type="dxa"/>
            <w:textDirection w:val="btLr"/>
          </w:tcPr>
          <w:p w:rsidR="00474AAC" w:rsidRDefault="00B74296">
            <w:pPr>
              <w:pStyle w:val="TableParagraph"/>
              <w:spacing w:before="166"/>
              <w:ind w:left="-1"/>
              <w:rPr>
                <w:b/>
                <w:sz w:val="20"/>
              </w:rPr>
            </w:pPr>
            <w:r>
              <w:rPr>
                <w:b/>
                <w:spacing w:val="-2"/>
                <w:sz w:val="20"/>
              </w:rPr>
              <w:t>Katılıyorum</w:t>
            </w:r>
          </w:p>
        </w:tc>
        <w:tc>
          <w:tcPr>
            <w:tcW w:w="566" w:type="dxa"/>
            <w:textDirection w:val="btLr"/>
          </w:tcPr>
          <w:p w:rsidR="00474AAC" w:rsidRDefault="00B74296">
            <w:pPr>
              <w:pStyle w:val="TableParagraph"/>
              <w:spacing w:before="164"/>
              <w:ind w:left="-1"/>
              <w:rPr>
                <w:b/>
                <w:sz w:val="20"/>
              </w:rPr>
            </w:pPr>
            <w:r>
              <w:rPr>
                <w:b/>
                <w:spacing w:val="-2"/>
                <w:sz w:val="20"/>
              </w:rPr>
              <w:t>Kararsızım</w:t>
            </w:r>
          </w:p>
        </w:tc>
        <w:tc>
          <w:tcPr>
            <w:tcW w:w="708" w:type="dxa"/>
            <w:textDirection w:val="btLr"/>
          </w:tcPr>
          <w:p w:rsidR="00474AAC" w:rsidRDefault="00B74296">
            <w:pPr>
              <w:pStyle w:val="TableParagraph"/>
              <w:spacing w:before="117" w:line="244" w:lineRule="auto"/>
              <w:ind w:left="-1"/>
              <w:rPr>
                <w:b/>
                <w:sz w:val="20"/>
              </w:rPr>
            </w:pPr>
            <w:r>
              <w:rPr>
                <w:b/>
                <w:spacing w:val="-2"/>
                <w:sz w:val="20"/>
              </w:rPr>
              <w:t>Kesinlikle Katılmıyorum</w:t>
            </w:r>
          </w:p>
        </w:tc>
        <w:tc>
          <w:tcPr>
            <w:tcW w:w="850" w:type="dxa"/>
            <w:textDirection w:val="btLr"/>
          </w:tcPr>
          <w:p w:rsidR="00474AAC" w:rsidRDefault="00474AAC">
            <w:pPr>
              <w:pStyle w:val="TableParagraph"/>
              <w:spacing w:before="74"/>
              <w:rPr>
                <w:sz w:val="20"/>
              </w:rPr>
            </w:pPr>
          </w:p>
          <w:p w:rsidR="00474AAC" w:rsidRDefault="00B74296">
            <w:pPr>
              <w:pStyle w:val="TableParagraph"/>
              <w:ind w:left="-1"/>
              <w:rPr>
                <w:b/>
                <w:sz w:val="20"/>
              </w:rPr>
            </w:pPr>
            <w:r>
              <w:rPr>
                <w:b/>
                <w:spacing w:val="-2"/>
                <w:sz w:val="20"/>
              </w:rPr>
              <w:t>Katılmıyorum</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01-</w:t>
            </w:r>
          </w:p>
        </w:tc>
        <w:tc>
          <w:tcPr>
            <w:tcW w:w="6453" w:type="dxa"/>
          </w:tcPr>
          <w:p w:rsidR="00474AAC" w:rsidRDefault="00B74296">
            <w:pPr>
              <w:pStyle w:val="TableParagraph"/>
              <w:spacing w:before="4" w:line="220" w:lineRule="exact"/>
              <w:ind w:left="108"/>
              <w:rPr>
                <w:sz w:val="20"/>
              </w:rPr>
            </w:pPr>
            <w:r>
              <w:rPr>
                <w:sz w:val="20"/>
              </w:rPr>
              <w:t>Okulda</w:t>
            </w:r>
            <w:r>
              <w:rPr>
                <w:spacing w:val="-8"/>
                <w:sz w:val="20"/>
              </w:rPr>
              <w:t xml:space="preserve"> </w:t>
            </w:r>
            <w:r>
              <w:rPr>
                <w:sz w:val="20"/>
              </w:rPr>
              <w:t>kendimi</w:t>
            </w:r>
            <w:r>
              <w:rPr>
                <w:spacing w:val="-8"/>
                <w:sz w:val="20"/>
              </w:rPr>
              <w:t xml:space="preserve"> </w:t>
            </w:r>
            <w:r>
              <w:rPr>
                <w:sz w:val="20"/>
              </w:rPr>
              <w:t>güvende</w:t>
            </w:r>
            <w:r>
              <w:rPr>
                <w:spacing w:val="-8"/>
                <w:sz w:val="20"/>
              </w:rPr>
              <w:t xml:space="preserve"> </w:t>
            </w:r>
            <w:r>
              <w:rPr>
                <w:spacing w:val="-2"/>
                <w:sz w:val="20"/>
              </w:rPr>
              <w:t>hissediyorum.</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02-</w:t>
            </w:r>
          </w:p>
        </w:tc>
        <w:tc>
          <w:tcPr>
            <w:tcW w:w="6453" w:type="dxa"/>
          </w:tcPr>
          <w:p w:rsidR="00474AAC" w:rsidRDefault="00B74296">
            <w:pPr>
              <w:pStyle w:val="TableParagraph"/>
              <w:spacing w:before="4" w:line="220" w:lineRule="exact"/>
              <w:ind w:left="108"/>
              <w:rPr>
                <w:sz w:val="20"/>
              </w:rPr>
            </w:pPr>
            <w:r>
              <w:rPr>
                <w:sz w:val="20"/>
              </w:rPr>
              <w:t>Okul</w:t>
            </w:r>
            <w:r>
              <w:rPr>
                <w:spacing w:val="-5"/>
                <w:sz w:val="20"/>
              </w:rPr>
              <w:t xml:space="preserve"> </w:t>
            </w:r>
            <w:r>
              <w:rPr>
                <w:sz w:val="20"/>
              </w:rPr>
              <w:t>temiz</w:t>
            </w:r>
            <w:r>
              <w:rPr>
                <w:spacing w:val="-5"/>
                <w:sz w:val="20"/>
              </w:rPr>
              <w:t xml:space="preserve"> </w:t>
            </w:r>
            <w:r>
              <w:rPr>
                <w:sz w:val="20"/>
              </w:rPr>
              <w:t>ve</w:t>
            </w:r>
            <w:r>
              <w:rPr>
                <w:spacing w:val="-4"/>
                <w:sz w:val="20"/>
              </w:rPr>
              <w:t xml:space="preserve"> </w:t>
            </w:r>
            <w:r>
              <w:rPr>
                <w:spacing w:val="-2"/>
                <w:sz w:val="20"/>
              </w:rPr>
              <w:t>hijyeniktir.</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1"/>
        </w:trPr>
        <w:tc>
          <w:tcPr>
            <w:tcW w:w="511" w:type="dxa"/>
          </w:tcPr>
          <w:p w:rsidR="00474AAC" w:rsidRDefault="00B74296">
            <w:pPr>
              <w:pStyle w:val="TableParagraph"/>
              <w:spacing w:line="222" w:lineRule="exact"/>
              <w:ind w:left="63" w:right="62"/>
              <w:jc w:val="center"/>
              <w:rPr>
                <w:sz w:val="20"/>
              </w:rPr>
            </w:pPr>
            <w:r>
              <w:rPr>
                <w:spacing w:val="-5"/>
                <w:sz w:val="20"/>
              </w:rPr>
              <w:t>03-</w:t>
            </w:r>
          </w:p>
        </w:tc>
        <w:tc>
          <w:tcPr>
            <w:tcW w:w="6453" w:type="dxa"/>
          </w:tcPr>
          <w:p w:rsidR="00474AAC" w:rsidRDefault="00B74296">
            <w:pPr>
              <w:pStyle w:val="TableParagraph"/>
              <w:spacing w:before="4" w:line="218" w:lineRule="exact"/>
              <w:ind w:left="108"/>
              <w:rPr>
                <w:sz w:val="20"/>
              </w:rPr>
            </w:pPr>
            <w:r>
              <w:rPr>
                <w:sz w:val="20"/>
              </w:rPr>
              <w:t>Okulun</w:t>
            </w:r>
            <w:r>
              <w:rPr>
                <w:spacing w:val="-9"/>
                <w:sz w:val="20"/>
              </w:rPr>
              <w:t xml:space="preserve"> </w:t>
            </w:r>
            <w:r>
              <w:rPr>
                <w:sz w:val="20"/>
              </w:rPr>
              <w:t>fiziki</w:t>
            </w:r>
            <w:r>
              <w:rPr>
                <w:spacing w:val="-8"/>
                <w:sz w:val="20"/>
              </w:rPr>
              <w:t xml:space="preserve"> </w:t>
            </w:r>
            <w:r>
              <w:rPr>
                <w:sz w:val="20"/>
              </w:rPr>
              <w:t>koşullarını</w:t>
            </w:r>
            <w:r>
              <w:rPr>
                <w:spacing w:val="-6"/>
                <w:sz w:val="20"/>
              </w:rPr>
              <w:t xml:space="preserve"> </w:t>
            </w:r>
            <w:r>
              <w:rPr>
                <w:spacing w:val="-2"/>
                <w:sz w:val="20"/>
              </w:rPr>
              <w:t>yeterlidir.</w:t>
            </w:r>
          </w:p>
        </w:tc>
        <w:tc>
          <w:tcPr>
            <w:tcW w:w="566" w:type="dxa"/>
          </w:tcPr>
          <w:p w:rsidR="00474AAC" w:rsidRDefault="00B74296">
            <w:pPr>
              <w:pStyle w:val="TableParagraph"/>
              <w:spacing w:line="222"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2"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2"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2"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2"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before="1" w:line="223" w:lineRule="exact"/>
              <w:ind w:left="63" w:right="62"/>
              <w:jc w:val="center"/>
              <w:rPr>
                <w:sz w:val="20"/>
              </w:rPr>
            </w:pPr>
            <w:r>
              <w:rPr>
                <w:spacing w:val="-5"/>
                <w:sz w:val="20"/>
              </w:rPr>
              <w:t>04-</w:t>
            </w:r>
          </w:p>
        </w:tc>
        <w:tc>
          <w:tcPr>
            <w:tcW w:w="6453" w:type="dxa"/>
          </w:tcPr>
          <w:p w:rsidR="00474AAC" w:rsidRDefault="00B74296">
            <w:pPr>
              <w:pStyle w:val="TableParagraph"/>
              <w:spacing w:before="6" w:line="218" w:lineRule="exact"/>
              <w:ind w:left="108"/>
              <w:rPr>
                <w:sz w:val="20"/>
              </w:rPr>
            </w:pPr>
            <w:r>
              <w:rPr>
                <w:sz w:val="20"/>
              </w:rPr>
              <w:t>Okul,</w:t>
            </w:r>
            <w:r>
              <w:rPr>
                <w:spacing w:val="-7"/>
                <w:sz w:val="20"/>
              </w:rPr>
              <w:t xml:space="preserve"> </w:t>
            </w:r>
            <w:r>
              <w:rPr>
                <w:sz w:val="20"/>
              </w:rPr>
              <w:t>yeni</w:t>
            </w:r>
            <w:r>
              <w:rPr>
                <w:spacing w:val="-7"/>
                <w:sz w:val="20"/>
              </w:rPr>
              <w:t xml:space="preserve"> </w:t>
            </w:r>
            <w:r>
              <w:rPr>
                <w:sz w:val="20"/>
              </w:rPr>
              <w:t>kabul</w:t>
            </w:r>
            <w:r>
              <w:rPr>
                <w:spacing w:val="-4"/>
                <w:sz w:val="20"/>
              </w:rPr>
              <w:t xml:space="preserve"> </w:t>
            </w:r>
            <w:r>
              <w:rPr>
                <w:sz w:val="20"/>
              </w:rPr>
              <w:t>edilen</w:t>
            </w:r>
            <w:r>
              <w:rPr>
                <w:spacing w:val="-7"/>
                <w:sz w:val="20"/>
              </w:rPr>
              <w:t xml:space="preserve"> </w:t>
            </w:r>
            <w:r>
              <w:rPr>
                <w:sz w:val="20"/>
              </w:rPr>
              <w:t>öğrencilere</w:t>
            </w:r>
            <w:r>
              <w:rPr>
                <w:spacing w:val="-9"/>
                <w:sz w:val="20"/>
              </w:rPr>
              <w:t xml:space="preserve"> </w:t>
            </w:r>
            <w:r>
              <w:rPr>
                <w:sz w:val="20"/>
              </w:rPr>
              <w:t>uygun</w:t>
            </w:r>
            <w:r>
              <w:rPr>
                <w:spacing w:val="-7"/>
                <w:sz w:val="20"/>
              </w:rPr>
              <w:t xml:space="preserve"> </w:t>
            </w:r>
            <w:r>
              <w:rPr>
                <w:sz w:val="20"/>
              </w:rPr>
              <w:t>desteği</w:t>
            </w:r>
            <w:r>
              <w:rPr>
                <w:spacing w:val="-7"/>
                <w:sz w:val="20"/>
              </w:rPr>
              <w:t xml:space="preserve"> </w:t>
            </w:r>
            <w:r>
              <w:rPr>
                <w:spacing w:val="-2"/>
                <w:sz w:val="20"/>
              </w:rPr>
              <w:t>sağlar.</w:t>
            </w:r>
          </w:p>
        </w:tc>
        <w:tc>
          <w:tcPr>
            <w:tcW w:w="566" w:type="dxa"/>
          </w:tcPr>
          <w:p w:rsidR="00474AAC" w:rsidRDefault="00B74296">
            <w:pPr>
              <w:pStyle w:val="TableParagraph"/>
              <w:spacing w:before="1" w:line="223"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 w:line="223"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 w:line="223"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 w:line="223"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 w:line="223"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70"/>
        </w:trPr>
        <w:tc>
          <w:tcPr>
            <w:tcW w:w="511" w:type="dxa"/>
          </w:tcPr>
          <w:p w:rsidR="00474AAC" w:rsidRDefault="00B74296">
            <w:pPr>
              <w:pStyle w:val="TableParagraph"/>
              <w:spacing w:line="234" w:lineRule="exact"/>
              <w:ind w:left="63" w:right="62"/>
              <w:jc w:val="center"/>
              <w:rPr>
                <w:sz w:val="20"/>
              </w:rPr>
            </w:pPr>
            <w:r>
              <w:rPr>
                <w:spacing w:val="-5"/>
                <w:sz w:val="20"/>
              </w:rPr>
              <w:t>05-</w:t>
            </w:r>
          </w:p>
        </w:tc>
        <w:tc>
          <w:tcPr>
            <w:tcW w:w="6453" w:type="dxa"/>
          </w:tcPr>
          <w:p w:rsidR="00474AAC" w:rsidRDefault="00B74296">
            <w:pPr>
              <w:pStyle w:val="TableParagraph"/>
              <w:spacing w:line="236" w:lineRule="exact"/>
              <w:ind w:left="108"/>
              <w:rPr>
                <w:sz w:val="20"/>
              </w:rPr>
            </w:pPr>
            <w:r>
              <w:rPr>
                <w:sz w:val="20"/>
              </w:rPr>
              <w:t>Farklı</w:t>
            </w:r>
            <w:r>
              <w:rPr>
                <w:spacing w:val="80"/>
                <w:w w:val="150"/>
                <w:sz w:val="20"/>
              </w:rPr>
              <w:t xml:space="preserve"> </w:t>
            </w:r>
            <w:r>
              <w:rPr>
                <w:sz w:val="20"/>
              </w:rPr>
              <w:t>kültürlerden</w:t>
            </w:r>
            <w:r>
              <w:rPr>
                <w:spacing w:val="80"/>
                <w:w w:val="150"/>
                <w:sz w:val="20"/>
              </w:rPr>
              <w:t xml:space="preserve"> </w:t>
            </w:r>
            <w:r>
              <w:rPr>
                <w:sz w:val="20"/>
              </w:rPr>
              <w:t>gelen</w:t>
            </w:r>
            <w:r>
              <w:rPr>
                <w:spacing w:val="80"/>
                <w:w w:val="150"/>
                <w:sz w:val="20"/>
              </w:rPr>
              <w:t xml:space="preserve"> </w:t>
            </w:r>
            <w:r>
              <w:rPr>
                <w:sz w:val="20"/>
              </w:rPr>
              <w:t>öğrencilerin</w:t>
            </w:r>
            <w:r>
              <w:rPr>
                <w:spacing w:val="80"/>
                <w:w w:val="150"/>
                <w:sz w:val="20"/>
              </w:rPr>
              <w:t xml:space="preserve"> </w:t>
            </w:r>
            <w:r>
              <w:rPr>
                <w:sz w:val="20"/>
              </w:rPr>
              <w:t>bu</w:t>
            </w:r>
            <w:r>
              <w:rPr>
                <w:spacing w:val="80"/>
                <w:w w:val="150"/>
                <w:sz w:val="20"/>
              </w:rPr>
              <w:t xml:space="preserve"> </w:t>
            </w:r>
            <w:r>
              <w:rPr>
                <w:sz w:val="20"/>
              </w:rPr>
              <w:t>okulda</w:t>
            </w:r>
            <w:r>
              <w:rPr>
                <w:spacing w:val="80"/>
                <w:w w:val="150"/>
                <w:sz w:val="20"/>
              </w:rPr>
              <w:t xml:space="preserve"> </w:t>
            </w:r>
            <w:r>
              <w:rPr>
                <w:sz w:val="20"/>
              </w:rPr>
              <w:t>memnuniyetle</w:t>
            </w:r>
            <w:r>
              <w:rPr>
                <w:spacing w:val="40"/>
                <w:sz w:val="20"/>
              </w:rPr>
              <w:t xml:space="preserve"> </w:t>
            </w:r>
            <w:r>
              <w:rPr>
                <w:sz w:val="20"/>
              </w:rPr>
              <w:t>karşılanacağını düşünüyorum.</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2"/>
        </w:trPr>
        <w:tc>
          <w:tcPr>
            <w:tcW w:w="511" w:type="dxa"/>
          </w:tcPr>
          <w:p w:rsidR="00474AAC" w:rsidRDefault="00B74296">
            <w:pPr>
              <w:pStyle w:val="TableParagraph"/>
              <w:spacing w:line="222" w:lineRule="exact"/>
              <w:ind w:left="63" w:right="62"/>
              <w:jc w:val="center"/>
              <w:rPr>
                <w:sz w:val="20"/>
              </w:rPr>
            </w:pPr>
            <w:r>
              <w:rPr>
                <w:spacing w:val="-5"/>
                <w:sz w:val="20"/>
              </w:rPr>
              <w:t>06-</w:t>
            </w:r>
          </w:p>
        </w:tc>
        <w:tc>
          <w:tcPr>
            <w:tcW w:w="6453" w:type="dxa"/>
          </w:tcPr>
          <w:p w:rsidR="00474AAC" w:rsidRDefault="00B74296">
            <w:pPr>
              <w:pStyle w:val="TableParagraph"/>
              <w:spacing w:before="2" w:line="220" w:lineRule="exact"/>
              <w:ind w:left="108"/>
              <w:rPr>
                <w:sz w:val="20"/>
              </w:rPr>
            </w:pPr>
            <w:r>
              <w:rPr>
                <w:spacing w:val="-2"/>
                <w:sz w:val="20"/>
              </w:rPr>
              <w:t>Öğretmenlerime</w:t>
            </w:r>
            <w:r>
              <w:rPr>
                <w:spacing w:val="9"/>
                <w:sz w:val="20"/>
              </w:rPr>
              <w:t xml:space="preserve"> </w:t>
            </w:r>
            <w:r>
              <w:rPr>
                <w:spacing w:val="-2"/>
                <w:sz w:val="20"/>
              </w:rPr>
              <w:t>ihtiyaç</w:t>
            </w:r>
            <w:r>
              <w:rPr>
                <w:spacing w:val="9"/>
                <w:sz w:val="20"/>
              </w:rPr>
              <w:t xml:space="preserve"> </w:t>
            </w:r>
            <w:r>
              <w:rPr>
                <w:spacing w:val="-2"/>
                <w:sz w:val="20"/>
              </w:rPr>
              <w:t>duyduğumda</w:t>
            </w:r>
            <w:r>
              <w:rPr>
                <w:spacing w:val="10"/>
                <w:sz w:val="20"/>
              </w:rPr>
              <w:t xml:space="preserve"> </w:t>
            </w:r>
            <w:r>
              <w:rPr>
                <w:spacing w:val="-2"/>
                <w:sz w:val="20"/>
              </w:rPr>
              <w:t>kolaylıkla</w:t>
            </w:r>
            <w:r>
              <w:rPr>
                <w:spacing w:val="9"/>
                <w:sz w:val="20"/>
              </w:rPr>
              <w:t xml:space="preserve"> </w:t>
            </w:r>
            <w:r>
              <w:rPr>
                <w:spacing w:val="-2"/>
                <w:sz w:val="20"/>
              </w:rPr>
              <w:t>görüşebilirim.</w:t>
            </w:r>
          </w:p>
        </w:tc>
        <w:tc>
          <w:tcPr>
            <w:tcW w:w="566" w:type="dxa"/>
          </w:tcPr>
          <w:p w:rsidR="00474AAC" w:rsidRDefault="00B74296">
            <w:pPr>
              <w:pStyle w:val="TableParagraph"/>
              <w:spacing w:line="222"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2"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2"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2"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2"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07-</w:t>
            </w:r>
          </w:p>
        </w:tc>
        <w:tc>
          <w:tcPr>
            <w:tcW w:w="6453" w:type="dxa"/>
          </w:tcPr>
          <w:p w:rsidR="00474AAC" w:rsidRDefault="00B74296">
            <w:pPr>
              <w:pStyle w:val="TableParagraph"/>
              <w:spacing w:before="4" w:line="220" w:lineRule="exact"/>
              <w:ind w:left="108"/>
              <w:rPr>
                <w:sz w:val="20"/>
              </w:rPr>
            </w:pPr>
            <w:r>
              <w:rPr>
                <w:sz w:val="20"/>
              </w:rPr>
              <w:t>Okul</w:t>
            </w:r>
            <w:r>
              <w:rPr>
                <w:spacing w:val="-8"/>
                <w:sz w:val="20"/>
              </w:rPr>
              <w:t xml:space="preserve"> </w:t>
            </w:r>
            <w:r>
              <w:rPr>
                <w:sz w:val="20"/>
              </w:rPr>
              <w:t>müdürüne</w:t>
            </w:r>
            <w:r>
              <w:rPr>
                <w:spacing w:val="-8"/>
                <w:sz w:val="20"/>
              </w:rPr>
              <w:t xml:space="preserve"> </w:t>
            </w:r>
            <w:r>
              <w:rPr>
                <w:sz w:val="20"/>
              </w:rPr>
              <w:t>ihtiyaç</w:t>
            </w:r>
            <w:r>
              <w:rPr>
                <w:spacing w:val="-7"/>
                <w:sz w:val="20"/>
              </w:rPr>
              <w:t xml:space="preserve"> </w:t>
            </w:r>
            <w:r>
              <w:rPr>
                <w:sz w:val="20"/>
              </w:rPr>
              <w:t>duyduğumda</w:t>
            </w:r>
            <w:r>
              <w:rPr>
                <w:spacing w:val="-8"/>
                <w:sz w:val="20"/>
              </w:rPr>
              <w:t xml:space="preserve"> </w:t>
            </w:r>
            <w:r>
              <w:rPr>
                <w:sz w:val="20"/>
              </w:rPr>
              <w:t>kolaylıkla</w:t>
            </w:r>
            <w:r>
              <w:rPr>
                <w:spacing w:val="-8"/>
                <w:sz w:val="20"/>
              </w:rPr>
              <w:t xml:space="preserve"> </w:t>
            </w:r>
            <w:r>
              <w:rPr>
                <w:spacing w:val="-2"/>
                <w:sz w:val="20"/>
              </w:rPr>
              <w:t>görüşebilirim.</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11" w:type="dxa"/>
          </w:tcPr>
          <w:p w:rsidR="00474AAC" w:rsidRDefault="00B74296">
            <w:pPr>
              <w:pStyle w:val="TableParagraph"/>
              <w:spacing w:line="234" w:lineRule="exact"/>
              <w:ind w:left="63" w:right="62"/>
              <w:jc w:val="center"/>
              <w:rPr>
                <w:sz w:val="20"/>
              </w:rPr>
            </w:pPr>
            <w:r>
              <w:rPr>
                <w:spacing w:val="-5"/>
                <w:sz w:val="20"/>
              </w:rPr>
              <w:t>08-</w:t>
            </w:r>
          </w:p>
        </w:tc>
        <w:tc>
          <w:tcPr>
            <w:tcW w:w="6453" w:type="dxa"/>
          </w:tcPr>
          <w:p w:rsidR="00474AAC" w:rsidRDefault="00B74296">
            <w:pPr>
              <w:pStyle w:val="TableParagraph"/>
              <w:tabs>
                <w:tab w:val="left" w:pos="947"/>
                <w:tab w:val="left" w:pos="2181"/>
                <w:tab w:val="left" w:pos="3614"/>
                <w:tab w:val="left" w:pos="5088"/>
              </w:tabs>
              <w:spacing w:line="236" w:lineRule="exact"/>
              <w:ind w:left="108" w:right="96"/>
              <w:rPr>
                <w:sz w:val="20"/>
              </w:rPr>
            </w:pPr>
            <w:r>
              <w:rPr>
                <w:spacing w:val="-4"/>
                <w:sz w:val="20"/>
              </w:rPr>
              <w:t>Okul</w:t>
            </w:r>
            <w:r>
              <w:rPr>
                <w:sz w:val="20"/>
              </w:rPr>
              <w:tab/>
            </w:r>
            <w:r>
              <w:rPr>
                <w:spacing w:val="-2"/>
                <w:sz w:val="20"/>
              </w:rPr>
              <w:t>rehberlik</w:t>
            </w:r>
            <w:r>
              <w:rPr>
                <w:sz w:val="20"/>
              </w:rPr>
              <w:tab/>
            </w:r>
            <w:r>
              <w:rPr>
                <w:spacing w:val="-2"/>
                <w:sz w:val="20"/>
              </w:rPr>
              <w:t>servisinden</w:t>
            </w:r>
            <w:r>
              <w:rPr>
                <w:sz w:val="20"/>
              </w:rPr>
              <w:tab/>
            </w:r>
            <w:r>
              <w:rPr>
                <w:spacing w:val="-2"/>
                <w:sz w:val="20"/>
              </w:rPr>
              <w:t>ihtiyaçlarım</w:t>
            </w:r>
            <w:r>
              <w:rPr>
                <w:sz w:val="20"/>
              </w:rPr>
              <w:tab/>
            </w:r>
            <w:r>
              <w:rPr>
                <w:spacing w:val="-2"/>
                <w:sz w:val="20"/>
              </w:rPr>
              <w:t>doğrultusunda faydalanabiliyorum.</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6"/>
        </w:trPr>
        <w:tc>
          <w:tcPr>
            <w:tcW w:w="511" w:type="dxa"/>
          </w:tcPr>
          <w:p w:rsidR="00474AAC" w:rsidRDefault="00B74296">
            <w:pPr>
              <w:pStyle w:val="TableParagraph"/>
              <w:spacing w:line="229" w:lineRule="exact"/>
              <w:ind w:left="63" w:right="62"/>
              <w:jc w:val="center"/>
              <w:rPr>
                <w:sz w:val="20"/>
              </w:rPr>
            </w:pPr>
            <w:r>
              <w:rPr>
                <w:spacing w:val="-5"/>
                <w:sz w:val="20"/>
              </w:rPr>
              <w:t>09-</w:t>
            </w:r>
          </w:p>
        </w:tc>
        <w:tc>
          <w:tcPr>
            <w:tcW w:w="6453" w:type="dxa"/>
          </w:tcPr>
          <w:p w:rsidR="00474AAC" w:rsidRDefault="00B74296">
            <w:pPr>
              <w:pStyle w:val="TableParagraph"/>
              <w:spacing w:line="229" w:lineRule="exact"/>
              <w:ind w:left="108"/>
              <w:rPr>
                <w:sz w:val="20"/>
              </w:rPr>
            </w:pPr>
            <w:r>
              <w:rPr>
                <w:sz w:val="20"/>
              </w:rPr>
              <w:t>Okul</w:t>
            </w:r>
            <w:r>
              <w:rPr>
                <w:spacing w:val="2"/>
                <w:sz w:val="20"/>
              </w:rPr>
              <w:t xml:space="preserve"> </w:t>
            </w:r>
            <w:r>
              <w:rPr>
                <w:sz w:val="20"/>
              </w:rPr>
              <w:t>meslek</w:t>
            </w:r>
            <w:r>
              <w:rPr>
                <w:spacing w:val="2"/>
                <w:sz w:val="20"/>
              </w:rPr>
              <w:t xml:space="preserve"> </w:t>
            </w:r>
            <w:r>
              <w:rPr>
                <w:sz w:val="20"/>
              </w:rPr>
              <w:t>seçimim</w:t>
            </w:r>
            <w:r>
              <w:rPr>
                <w:spacing w:val="4"/>
                <w:sz w:val="20"/>
              </w:rPr>
              <w:t xml:space="preserve"> </w:t>
            </w:r>
            <w:r>
              <w:rPr>
                <w:sz w:val="20"/>
              </w:rPr>
              <w:t>konusunda</w:t>
            </w:r>
            <w:r>
              <w:rPr>
                <w:spacing w:val="2"/>
                <w:sz w:val="20"/>
              </w:rPr>
              <w:t xml:space="preserve"> </w:t>
            </w:r>
            <w:r>
              <w:rPr>
                <w:sz w:val="20"/>
              </w:rPr>
              <w:t>hedefler</w:t>
            </w:r>
            <w:r>
              <w:rPr>
                <w:spacing w:val="3"/>
                <w:sz w:val="20"/>
              </w:rPr>
              <w:t xml:space="preserve"> </w:t>
            </w:r>
            <w:r>
              <w:rPr>
                <w:sz w:val="20"/>
              </w:rPr>
              <w:t>belirlememde</w:t>
            </w:r>
            <w:r>
              <w:rPr>
                <w:spacing w:val="2"/>
                <w:sz w:val="20"/>
              </w:rPr>
              <w:t xml:space="preserve"> </w:t>
            </w:r>
            <w:r>
              <w:rPr>
                <w:sz w:val="20"/>
              </w:rPr>
              <w:t>ve</w:t>
            </w:r>
            <w:r>
              <w:rPr>
                <w:spacing w:val="5"/>
                <w:sz w:val="20"/>
              </w:rPr>
              <w:t xml:space="preserve"> </w:t>
            </w:r>
            <w:r>
              <w:rPr>
                <w:sz w:val="20"/>
              </w:rPr>
              <w:t>bu</w:t>
            </w:r>
            <w:r>
              <w:rPr>
                <w:spacing w:val="4"/>
                <w:sz w:val="20"/>
              </w:rPr>
              <w:t xml:space="preserve"> </w:t>
            </w:r>
            <w:r>
              <w:rPr>
                <w:spacing w:val="-2"/>
                <w:sz w:val="20"/>
              </w:rPr>
              <w:t>hedeflere</w:t>
            </w:r>
          </w:p>
          <w:p w:rsidR="00474AAC" w:rsidRDefault="00B74296">
            <w:pPr>
              <w:pStyle w:val="TableParagraph"/>
              <w:spacing w:line="215" w:lineRule="exact"/>
              <w:ind w:left="108"/>
              <w:rPr>
                <w:sz w:val="20"/>
              </w:rPr>
            </w:pPr>
            <w:r>
              <w:rPr>
                <w:sz w:val="20"/>
              </w:rPr>
              <w:t>ulaşmamda</w:t>
            </w:r>
            <w:r>
              <w:rPr>
                <w:spacing w:val="-9"/>
                <w:sz w:val="20"/>
              </w:rPr>
              <w:t xml:space="preserve"> </w:t>
            </w:r>
            <w:r>
              <w:rPr>
                <w:sz w:val="20"/>
              </w:rPr>
              <w:t>yeterli</w:t>
            </w:r>
            <w:r>
              <w:rPr>
                <w:spacing w:val="-10"/>
                <w:sz w:val="20"/>
              </w:rPr>
              <w:t xml:space="preserve"> </w:t>
            </w:r>
            <w:r>
              <w:rPr>
                <w:sz w:val="20"/>
              </w:rPr>
              <w:t>rehberlik</w:t>
            </w:r>
            <w:r>
              <w:rPr>
                <w:spacing w:val="-9"/>
                <w:sz w:val="20"/>
              </w:rPr>
              <w:t xml:space="preserve"> </w:t>
            </w:r>
            <w:r>
              <w:rPr>
                <w:spacing w:val="-2"/>
                <w:sz w:val="20"/>
              </w:rPr>
              <w:t>ediyor.</w:t>
            </w:r>
          </w:p>
        </w:tc>
        <w:tc>
          <w:tcPr>
            <w:tcW w:w="566" w:type="dxa"/>
          </w:tcPr>
          <w:p w:rsidR="00474AAC" w:rsidRDefault="00B74296">
            <w:pPr>
              <w:pStyle w:val="TableParagraph"/>
              <w:spacing w:before="107"/>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07"/>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07"/>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0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0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11" w:type="dxa"/>
          </w:tcPr>
          <w:p w:rsidR="00474AAC" w:rsidRDefault="00B74296">
            <w:pPr>
              <w:pStyle w:val="TableParagraph"/>
              <w:spacing w:line="234" w:lineRule="exact"/>
              <w:ind w:left="63" w:right="62"/>
              <w:jc w:val="center"/>
              <w:rPr>
                <w:sz w:val="20"/>
              </w:rPr>
            </w:pPr>
            <w:r>
              <w:rPr>
                <w:spacing w:val="-5"/>
                <w:sz w:val="20"/>
              </w:rPr>
              <w:t>10-</w:t>
            </w:r>
          </w:p>
        </w:tc>
        <w:tc>
          <w:tcPr>
            <w:tcW w:w="6453" w:type="dxa"/>
          </w:tcPr>
          <w:p w:rsidR="00474AAC" w:rsidRDefault="00B74296">
            <w:pPr>
              <w:pStyle w:val="TableParagraph"/>
              <w:spacing w:line="236" w:lineRule="exact"/>
              <w:ind w:left="108"/>
              <w:rPr>
                <w:sz w:val="20"/>
              </w:rPr>
            </w:pPr>
            <w:r>
              <w:rPr>
                <w:sz w:val="20"/>
              </w:rPr>
              <w:t>Mesleki</w:t>
            </w:r>
            <w:r>
              <w:rPr>
                <w:spacing w:val="80"/>
                <w:sz w:val="20"/>
              </w:rPr>
              <w:t xml:space="preserve"> </w:t>
            </w:r>
            <w:r>
              <w:rPr>
                <w:sz w:val="20"/>
              </w:rPr>
              <w:t>gelişimimle</w:t>
            </w:r>
            <w:r>
              <w:rPr>
                <w:spacing w:val="80"/>
                <w:sz w:val="20"/>
              </w:rPr>
              <w:t xml:space="preserve"> </w:t>
            </w:r>
            <w:r>
              <w:rPr>
                <w:sz w:val="20"/>
              </w:rPr>
              <w:t>ilgili</w:t>
            </w:r>
            <w:r>
              <w:rPr>
                <w:spacing w:val="80"/>
                <w:sz w:val="20"/>
              </w:rPr>
              <w:t xml:space="preserve"> </w:t>
            </w:r>
            <w:r>
              <w:rPr>
                <w:sz w:val="20"/>
              </w:rPr>
              <w:t>yapılan</w:t>
            </w:r>
            <w:r>
              <w:rPr>
                <w:spacing w:val="80"/>
                <w:sz w:val="20"/>
              </w:rPr>
              <w:t xml:space="preserve"> </w:t>
            </w:r>
            <w:r>
              <w:rPr>
                <w:sz w:val="20"/>
              </w:rPr>
              <w:t>etkinlikleri</w:t>
            </w:r>
            <w:r>
              <w:rPr>
                <w:spacing w:val="80"/>
                <w:sz w:val="20"/>
              </w:rPr>
              <w:t xml:space="preserve"> </w:t>
            </w:r>
            <w:r>
              <w:rPr>
                <w:sz w:val="20"/>
              </w:rPr>
              <w:t>(seminer,</w:t>
            </w:r>
            <w:r>
              <w:rPr>
                <w:spacing w:val="80"/>
                <w:sz w:val="20"/>
              </w:rPr>
              <w:t xml:space="preserve"> </w:t>
            </w:r>
            <w:r>
              <w:rPr>
                <w:sz w:val="20"/>
              </w:rPr>
              <w:t>okul</w:t>
            </w:r>
            <w:r>
              <w:rPr>
                <w:spacing w:val="80"/>
                <w:sz w:val="20"/>
              </w:rPr>
              <w:t xml:space="preserve"> </w:t>
            </w:r>
            <w:r>
              <w:rPr>
                <w:sz w:val="20"/>
              </w:rPr>
              <w:t>dışı</w:t>
            </w:r>
            <w:r>
              <w:rPr>
                <w:spacing w:val="80"/>
                <w:sz w:val="20"/>
              </w:rPr>
              <w:t xml:space="preserve"> </w:t>
            </w:r>
            <w:r>
              <w:rPr>
                <w:sz w:val="20"/>
              </w:rPr>
              <w:t>faaliyetler..) yeterli buluyorum.</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6"/>
        </w:trPr>
        <w:tc>
          <w:tcPr>
            <w:tcW w:w="511" w:type="dxa"/>
          </w:tcPr>
          <w:p w:rsidR="00474AAC" w:rsidRDefault="00B74296">
            <w:pPr>
              <w:pStyle w:val="TableParagraph"/>
              <w:spacing w:line="232" w:lineRule="exact"/>
              <w:ind w:left="63" w:right="62"/>
              <w:jc w:val="center"/>
              <w:rPr>
                <w:sz w:val="20"/>
              </w:rPr>
            </w:pPr>
            <w:r>
              <w:rPr>
                <w:spacing w:val="-5"/>
                <w:sz w:val="20"/>
              </w:rPr>
              <w:t>11-</w:t>
            </w:r>
          </w:p>
        </w:tc>
        <w:tc>
          <w:tcPr>
            <w:tcW w:w="6453" w:type="dxa"/>
          </w:tcPr>
          <w:p w:rsidR="00474AAC" w:rsidRDefault="00B74296">
            <w:pPr>
              <w:pStyle w:val="TableParagraph"/>
              <w:spacing w:line="232" w:lineRule="exact"/>
              <w:ind w:left="108"/>
              <w:rPr>
                <w:sz w:val="20"/>
              </w:rPr>
            </w:pPr>
            <w:r>
              <w:rPr>
                <w:sz w:val="20"/>
              </w:rPr>
              <w:t>Okulumda</w:t>
            </w:r>
            <w:r>
              <w:rPr>
                <w:spacing w:val="27"/>
                <w:sz w:val="20"/>
              </w:rPr>
              <w:t xml:space="preserve"> </w:t>
            </w:r>
            <w:r>
              <w:rPr>
                <w:sz w:val="20"/>
              </w:rPr>
              <w:t>mesleki</w:t>
            </w:r>
            <w:r>
              <w:rPr>
                <w:spacing w:val="28"/>
                <w:sz w:val="20"/>
              </w:rPr>
              <w:t xml:space="preserve"> </w:t>
            </w:r>
            <w:r>
              <w:rPr>
                <w:sz w:val="20"/>
              </w:rPr>
              <w:t>eğitimimi</w:t>
            </w:r>
            <w:r>
              <w:rPr>
                <w:spacing w:val="26"/>
                <w:sz w:val="20"/>
              </w:rPr>
              <w:t xml:space="preserve"> </w:t>
            </w:r>
            <w:r>
              <w:rPr>
                <w:sz w:val="20"/>
              </w:rPr>
              <w:t>destekleyici</w:t>
            </w:r>
            <w:r>
              <w:rPr>
                <w:spacing w:val="28"/>
                <w:sz w:val="20"/>
              </w:rPr>
              <w:t xml:space="preserve"> </w:t>
            </w:r>
            <w:r>
              <w:rPr>
                <w:sz w:val="20"/>
              </w:rPr>
              <w:t>fiziki</w:t>
            </w:r>
            <w:r>
              <w:rPr>
                <w:spacing w:val="28"/>
                <w:sz w:val="20"/>
              </w:rPr>
              <w:t xml:space="preserve"> </w:t>
            </w:r>
            <w:r>
              <w:rPr>
                <w:sz w:val="20"/>
              </w:rPr>
              <w:t>donanım</w:t>
            </w:r>
            <w:r>
              <w:rPr>
                <w:spacing w:val="26"/>
                <w:sz w:val="20"/>
              </w:rPr>
              <w:t xml:space="preserve"> </w:t>
            </w:r>
            <w:r>
              <w:rPr>
                <w:sz w:val="20"/>
              </w:rPr>
              <w:t>ve</w:t>
            </w:r>
            <w:r>
              <w:rPr>
                <w:spacing w:val="27"/>
                <w:sz w:val="20"/>
              </w:rPr>
              <w:t xml:space="preserve"> </w:t>
            </w:r>
            <w:r>
              <w:rPr>
                <w:sz w:val="20"/>
              </w:rPr>
              <w:t>alt</w:t>
            </w:r>
            <w:r>
              <w:rPr>
                <w:spacing w:val="26"/>
                <w:sz w:val="20"/>
              </w:rPr>
              <w:t xml:space="preserve"> </w:t>
            </w:r>
            <w:r>
              <w:rPr>
                <w:sz w:val="20"/>
              </w:rPr>
              <w:t>yapının yeterli olduğunu düşünüyorum.</w:t>
            </w:r>
          </w:p>
        </w:tc>
        <w:tc>
          <w:tcPr>
            <w:tcW w:w="566" w:type="dxa"/>
          </w:tcPr>
          <w:p w:rsidR="00474AAC" w:rsidRDefault="00B74296">
            <w:pPr>
              <w:pStyle w:val="TableParagraph"/>
              <w:spacing w:before="107"/>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07"/>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07"/>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0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0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11" w:type="dxa"/>
          </w:tcPr>
          <w:p w:rsidR="00474AAC" w:rsidRDefault="00B74296">
            <w:pPr>
              <w:pStyle w:val="TableParagraph"/>
              <w:spacing w:line="234" w:lineRule="exact"/>
              <w:ind w:left="63" w:right="62"/>
              <w:jc w:val="center"/>
              <w:rPr>
                <w:sz w:val="20"/>
              </w:rPr>
            </w:pPr>
            <w:r>
              <w:rPr>
                <w:spacing w:val="-5"/>
                <w:sz w:val="20"/>
              </w:rPr>
              <w:t>12-</w:t>
            </w:r>
          </w:p>
        </w:tc>
        <w:tc>
          <w:tcPr>
            <w:tcW w:w="6453" w:type="dxa"/>
          </w:tcPr>
          <w:p w:rsidR="00474AAC" w:rsidRDefault="00B74296">
            <w:pPr>
              <w:pStyle w:val="TableParagraph"/>
              <w:spacing w:line="236" w:lineRule="exact"/>
              <w:ind w:left="108"/>
              <w:rPr>
                <w:sz w:val="20"/>
              </w:rPr>
            </w:pPr>
            <w:r>
              <w:rPr>
                <w:sz w:val="20"/>
              </w:rPr>
              <w:t>Staj</w:t>
            </w:r>
            <w:r>
              <w:rPr>
                <w:spacing w:val="80"/>
                <w:sz w:val="20"/>
              </w:rPr>
              <w:t xml:space="preserve"> </w:t>
            </w:r>
            <w:r>
              <w:rPr>
                <w:sz w:val="20"/>
              </w:rPr>
              <w:t>imkânlarından</w:t>
            </w:r>
            <w:r>
              <w:rPr>
                <w:spacing w:val="80"/>
                <w:sz w:val="20"/>
              </w:rPr>
              <w:t xml:space="preserve"> </w:t>
            </w:r>
            <w:r>
              <w:rPr>
                <w:sz w:val="20"/>
              </w:rPr>
              <w:t>en</w:t>
            </w:r>
            <w:r>
              <w:rPr>
                <w:spacing w:val="80"/>
                <w:sz w:val="20"/>
              </w:rPr>
              <w:t xml:space="preserve"> </w:t>
            </w:r>
            <w:r>
              <w:rPr>
                <w:sz w:val="20"/>
              </w:rPr>
              <w:t>verimli</w:t>
            </w:r>
            <w:r>
              <w:rPr>
                <w:spacing w:val="80"/>
                <w:sz w:val="20"/>
              </w:rPr>
              <w:t xml:space="preserve"> </w:t>
            </w:r>
            <w:r>
              <w:rPr>
                <w:sz w:val="20"/>
              </w:rPr>
              <w:t>şekilde</w:t>
            </w:r>
            <w:r>
              <w:rPr>
                <w:spacing w:val="80"/>
                <w:sz w:val="20"/>
              </w:rPr>
              <w:t xml:space="preserve"> </w:t>
            </w:r>
            <w:r>
              <w:rPr>
                <w:sz w:val="20"/>
              </w:rPr>
              <w:t>faydalanmamız</w:t>
            </w:r>
            <w:r>
              <w:rPr>
                <w:spacing w:val="80"/>
                <w:sz w:val="20"/>
              </w:rPr>
              <w:t xml:space="preserve"> </w:t>
            </w:r>
            <w:r>
              <w:rPr>
                <w:sz w:val="20"/>
              </w:rPr>
              <w:t>için</w:t>
            </w:r>
            <w:r>
              <w:rPr>
                <w:spacing w:val="80"/>
                <w:sz w:val="20"/>
              </w:rPr>
              <w:t xml:space="preserve"> </w:t>
            </w:r>
            <w:r>
              <w:rPr>
                <w:sz w:val="20"/>
              </w:rPr>
              <w:t>gerekli rehberlik ve yerleştirmenin doğru yapıldığını düşünüyorum.</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511" w:type="dxa"/>
          </w:tcPr>
          <w:p w:rsidR="00474AAC" w:rsidRDefault="00B74296">
            <w:pPr>
              <w:pStyle w:val="TableParagraph"/>
              <w:spacing w:line="220" w:lineRule="exact"/>
              <w:ind w:left="63" w:right="62"/>
              <w:jc w:val="center"/>
              <w:rPr>
                <w:sz w:val="20"/>
              </w:rPr>
            </w:pPr>
            <w:r>
              <w:rPr>
                <w:spacing w:val="-5"/>
                <w:sz w:val="20"/>
              </w:rPr>
              <w:t>13-</w:t>
            </w:r>
          </w:p>
        </w:tc>
        <w:tc>
          <w:tcPr>
            <w:tcW w:w="6453" w:type="dxa"/>
          </w:tcPr>
          <w:p w:rsidR="00474AAC" w:rsidRDefault="00B74296">
            <w:pPr>
              <w:pStyle w:val="TableParagraph"/>
              <w:spacing w:before="2" w:line="218" w:lineRule="exact"/>
              <w:ind w:left="108"/>
              <w:rPr>
                <w:sz w:val="20"/>
              </w:rPr>
            </w:pPr>
            <w:r>
              <w:rPr>
                <w:sz w:val="20"/>
              </w:rPr>
              <w:t>Okulumda</w:t>
            </w:r>
            <w:r>
              <w:rPr>
                <w:spacing w:val="-5"/>
                <w:sz w:val="20"/>
              </w:rPr>
              <w:t xml:space="preserve"> </w:t>
            </w:r>
            <w:r>
              <w:rPr>
                <w:sz w:val="20"/>
              </w:rPr>
              <w:t>yer</w:t>
            </w:r>
            <w:r>
              <w:rPr>
                <w:spacing w:val="-7"/>
                <w:sz w:val="20"/>
              </w:rPr>
              <w:t xml:space="preserve"> </w:t>
            </w:r>
            <w:r>
              <w:rPr>
                <w:sz w:val="20"/>
              </w:rPr>
              <w:t>almam</w:t>
            </w:r>
            <w:r>
              <w:rPr>
                <w:spacing w:val="-6"/>
                <w:sz w:val="20"/>
              </w:rPr>
              <w:t xml:space="preserve"> </w:t>
            </w:r>
            <w:r>
              <w:rPr>
                <w:sz w:val="20"/>
              </w:rPr>
              <w:t>için</w:t>
            </w:r>
            <w:r>
              <w:rPr>
                <w:spacing w:val="-7"/>
                <w:sz w:val="20"/>
              </w:rPr>
              <w:t xml:space="preserve"> </w:t>
            </w:r>
            <w:r>
              <w:rPr>
                <w:sz w:val="20"/>
              </w:rPr>
              <w:t>birçok</w:t>
            </w:r>
            <w:r>
              <w:rPr>
                <w:spacing w:val="-4"/>
                <w:sz w:val="20"/>
              </w:rPr>
              <w:t xml:space="preserve"> </w:t>
            </w:r>
            <w:r>
              <w:rPr>
                <w:sz w:val="20"/>
              </w:rPr>
              <w:t>fırsat</w:t>
            </w:r>
            <w:r>
              <w:rPr>
                <w:spacing w:val="-7"/>
                <w:sz w:val="20"/>
              </w:rPr>
              <w:t xml:space="preserve"> </w:t>
            </w:r>
            <w:r>
              <w:rPr>
                <w:spacing w:val="-4"/>
                <w:sz w:val="20"/>
              </w:rPr>
              <w:t>var.</w:t>
            </w:r>
          </w:p>
        </w:tc>
        <w:tc>
          <w:tcPr>
            <w:tcW w:w="566" w:type="dxa"/>
          </w:tcPr>
          <w:p w:rsidR="00474AAC" w:rsidRDefault="00B74296">
            <w:pPr>
              <w:pStyle w:val="TableParagraph"/>
              <w:spacing w:line="220"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0"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0"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0"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before="1" w:line="223" w:lineRule="exact"/>
              <w:ind w:left="63" w:right="62"/>
              <w:jc w:val="center"/>
              <w:rPr>
                <w:sz w:val="20"/>
              </w:rPr>
            </w:pPr>
            <w:r>
              <w:rPr>
                <w:spacing w:val="-5"/>
                <w:sz w:val="20"/>
              </w:rPr>
              <w:t>14-</w:t>
            </w:r>
          </w:p>
        </w:tc>
        <w:tc>
          <w:tcPr>
            <w:tcW w:w="6453" w:type="dxa"/>
          </w:tcPr>
          <w:p w:rsidR="00474AAC" w:rsidRDefault="00B74296">
            <w:pPr>
              <w:pStyle w:val="TableParagraph"/>
              <w:spacing w:before="6" w:line="218" w:lineRule="exact"/>
              <w:ind w:left="108"/>
              <w:rPr>
                <w:sz w:val="20"/>
              </w:rPr>
            </w:pPr>
            <w:r>
              <w:rPr>
                <w:sz w:val="20"/>
              </w:rPr>
              <w:t>Okul</w:t>
            </w:r>
            <w:r>
              <w:rPr>
                <w:spacing w:val="-6"/>
                <w:sz w:val="20"/>
              </w:rPr>
              <w:t xml:space="preserve"> </w:t>
            </w:r>
            <w:r>
              <w:rPr>
                <w:sz w:val="20"/>
              </w:rPr>
              <w:t>bana</w:t>
            </w:r>
            <w:r>
              <w:rPr>
                <w:spacing w:val="-6"/>
                <w:sz w:val="20"/>
              </w:rPr>
              <w:t xml:space="preserve"> </w:t>
            </w:r>
            <w:r>
              <w:rPr>
                <w:sz w:val="20"/>
              </w:rPr>
              <w:t>yeterli</w:t>
            </w:r>
            <w:r>
              <w:rPr>
                <w:spacing w:val="-6"/>
                <w:sz w:val="20"/>
              </w:rPr>
              <w:t xml:space="preserve"> </w:t>
            </w:r>
            <w:r>
              <w:rPr>
                <w:sz w:val="20"/>
              </w:rPr>
              <w:t>ders</w:t>
            </w:r>
            <w:r>
              <w:rPr>
                <w:spacing w:val="-4"/>
                <w:sz w:val="20"/>
              </w:rPr>
              <w:t xml:space="preserve"> </w:t>
            </w:r>
            <w:r>
              <w:rPr>
                <w:sz w:val="20"/>
              </w:rPr>
              <w:t>dışı</w:t>
            </w:r>
            <w:r>
              <w:rPr>
                <w:spacing w:val="-4"/>
                <w:sz w:val="20"/>
              </w:rPr>
              <w:t xml:space="preserve"> </w:t>
            </w:r>
            <w:r>
              <w:rPr>
                <w:sz w:val="20"/>
              </w:rPr>
              <w:t>etkinlik</w:t>
            </w:r>
            <w:r>
              <w:rPr>
                <w:spacing w:val="-7"/>
                <w:sz w:val="20"/>
              </w:rPr>
              <w:t xml:space="preserve"> </w:t>
            </w:r>
            <w:r>
              <w:rPr>
                <w:sz w:val="20"/>
              </w:rPr>
              <w:t>olanakları</w:t>
            </w:r>
            <w:r>
              <w:rPr>
                <w:spacing w:val="-6"/>
                <w:sz w:val="20"/>
              </w:rPr>
              <w:t xml:space="preserve"> </w:t>
            </w:r>
            <w:r>
              <w:rPr>
                <w:spacing w:val="-2"/>
                <w:sz w:val="20"/>
              </w:rPr>
              <w:t>sunuyor.</w:t>
            </w:r>
          </w:p>
        </w:tc>
        <w:tc>
          <w:tcPr>
            <w:tcW w:w="566" w:type="dxa"/>
          </w:tcPr>
          <w:p w:rsidR="00474AAC" w:rsidRDefault="00B74296">
            <w:pPr>
              <w:pStyle w:val="TableParagraph"/>
              <w:spacing w:before="1" w:line="223"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 w:line="223"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 w:line="223"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 w:line="223"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 w:line="223"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15-</w:t>
            </w:r>
          </w:p>
        </w:tc>
        <w:tc>
          <w:tcPr>
            <w:tcW w:w="6453" w:type="dxa"/>
          </w:tcPr>
          <w:p w:rsidR="00474AAC" w:rsidRDefault="00B74296">
            <w:pPr>
              <w:pStyle w:val="TableParagraph"/>
              <w:spacing w:before="4" w:line="220" w:lineRule="exact"/>
              <w:ind w:left="108"/>
              <w:rPr>
                <w:sz w:val="20"/>
              </w:rPr>
            </w:pPr>
            <w:r>
              <w:rPr>
                <w:sz w:val="20"/>
              </w:rPr>
              <w:t>Okul</w:t>
            </w:r>
            <w:r>
              <w:rPr>
                <w:spacing w:val="-7"/>
                <w:sz w:val="20"/>
              </w:rPr>
              <w:t xml:space="preserve"> </w:t>
            </w:r>
            <w:r>
              <w:rPr>
                <w:sz w:val="20"/>
              </w:rPr>
              <w:t>kulüpleri</w:t>
            </w:r>
            <w:r>
              <w:rPr>
                <w:spacing w:val="-6"/>
                <w:sz w:val="20"/>
              </w:rPr>
              <w:t xml:space="preserve"> </w:t>
            </w:r>
            <w:r>
              <w:rPr>
                <w:sz w:val="20"/>
              </w:rPr>
              <w:t>amacına</w:t>
            </w:r>
            <w:r>
              <w:rPr>
                <w:spacing w:val="-7"/>
                <w:sz w:val="20"/>
              </w:rPr>
              <w:t xml:space="preserve"> </w:t>
            </w:r>
            <w:r>
              <w:rPr>
                <w:sz w:val="20"/>
              </w:rPr>
              <w:t>uygun</w:t>
            </w:r>
            <w:r>
              <w:rPr>
                <w:spacing w:val="-7"/>
                <w:sz w:val="20"/>
              </w:rPr>
              <w:t xml:space="preserve"> </w:t>
            </w:r>
            <w:r>
              <w:rPr>
                <w:sz w:val="20"/>
              </w:rPr>
              <w:t>şekilde</w:t>
            </w:r>
            <w:r>
              <w:rPr>
                <w:spacing w:val="-9"/>
                <w:sz w:val="20"/>
              </w:rPr>
              <w:t xml:space="preserve"> </w:t>
            </w:r>
            <w:r>
              <w:rPr>
                <w:sz w:val="20"/>
              </w:rPr>
              <w:t>gelişimime</w:t>
            </w:r>
            <w:r>
              <w:rPr>
                <w:spacing w:val="-9"/>
                <w:sz w:val="20"/>
              </w:rPr>
              <w:t xml:space="preserve"> </w:t>
            </w:r>
            <w:r>
              <w:rPr>
                <w:sz w:val="20"/>
              </w:rPr>
              <w:t>katkı</w:t>
            </w:r>
            <w:r>
              <w:rPr>
                <w:spacing w:val="-6"/>
                <w:sz w:val="20"/>
              </w:rPr>
              <w:t xml:space="preserve"> </w:t>
            </w:r>
            <w:r>
              <w:rPr>
                <w:spacing w:val="-2"/>
                <w:sz w:val="20"/>
              </w:rPr>
              <w:t>sağlıyor.</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1" w:right="63"/>
              <w:jc w:val="center"/>
              <w:rPr>
                <w:sz w:val="20"/>
              </w:rPr>
            </w:pPr>
            <w:r>
              <w:rPr>
                <w:spacing w:val="-5"/>
                <w:sz w:val="20"/>
              </w:rPr>
              <w:t>16</w:t>
            </w:r>
          </w:p>
        </w:tc>
        <w:tc>
          <w:tcPr>
            <w:tcW w:w="6453" w:type="dxa"/>
          </w:tcPr>
          <w:p w:rsidR="00474AAC" w:rsidRDefault="00B74296">
            <w:pPr>
              <w:pStyle w:val="TableParagraph"/>
              <w:spacing w:before="4" w:line="220" w:lineRule="exact"/>
              <w:ind w:left="108"/>
              <w:rPr>
                <w:sz w:val="20"/>
              </w:rPr>
            </w:pPr>
            <w:r>
              <w:rPr>
                <w:sz w:val="20"/>
              </w:rPr>
              <w:t>Öğretmenlerim</w:t>
            </w:r>
            <w:r>
              <w:rPr>
                <w:spacing w:val="-8"/>
                <w:sz w:val="20"/>
              </w:rPr>
              <w:t xml:space="preserve"> </w:t>
            </w:r>
            <w:r>
              <w:rPr>
                <w:sz w:val="20"/>
              </w:rPr>
              <w:t>sınıfta</w:t>
            </w:r>
            <w:r>
              <w:rPr>
                <w:spacing w:val="-7"/>
                <w:sz w:val="20"/>
              </w:rPr>
              <w:t xml:space="preserve"> </w:t>
            </w:r>
            <w:r>
              <w:rPr>
                <w:sz w:val="20"/>
              </w:rPr>
              <w:t>adil</w:t>
            </w:r>
            <w:r>
              <w:rPr>
                <w:spacing w:val="-7"/>
                <w:sz w:val="20"/>
              </w:rPr>
              <w:t xml:space="preserve"> </w:t>
            </w:r>
            <w:r>
              <w:rPr>
                <w:sz w:val="20"/>
              </w:rPr>
              <w:t>kurallara</w:t>
            </w:r>
            <w:r>
              <w:rPr>
                <w:spacing w:val="-7"/>
                <w:sz w:val="20"/>
              </w:rPr>
              <w:t xml:space="preserve"> </w:t>
            </w:r>
            <w:r>
              <w:rPr>
                <w:sz w:val="20"/>
              </w:rPr>
              <w:t>sahipler</w:t>
            </w:r>
            <w:r>
              <w:rPr>
                <w:spacing w:val="-9"/>
                <w:sz w:val="20"/>
              </w:rPr>
              <w:t xml:space="preserve"> </w:t>
            </w:r>
            <w:r>
              <w:rPr>
                <w:sz w:val="20"/>
              </w:rPr>
              <w:t>ve</w:t>
            </w:r>
            <w:r>
              <w:rPr>
                <w:spacing w:val="-7"/>
                <w:sz w:val="20"/>
              </w:rPr>
              <w:t xml:space="preserve"> </w:t>
            </w:r>
            <w:r>
              <w:rPr>
                <w:spacing w:val="-2"/>
                <w:sz w:val="20"/>
              </w:rPr>
              <w:t>tarafsızlar.</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38"/>
        </w:trPr>
        <w:tc>
          <w:tcPr>
            <w:tcW w:w="511" w:type="dxa"/>
          </w:tcPr>
          <w:p w:rsidR="00474AAC" w:rsidRDefault="00B74296">
            <w:pPr>
              <w:pStyle w:val="TableParagraph"/>
              <w:spacing w:line="234" w:lineRule="exact"/>
              <w:ind w:left="63" w:right="62"/>
              <w:jc w:val="center"/>
              <w:rPr>
                <w:sz w:val="20"/>
              </w:rPr>
            </w:pPr>
            <w:r>
              <w:rPr>
                <w:spacing w:val="-5"/>
                <w:sz w:val="20"/>
              </w:rPr>
              <w:t>17-</w:t>
            </w:r>
          </w:p>
        </w:tc>
        <w:tc>
          <w:tcPr>
            <w:tcW w:w="6453" w:type="dxa"/>
          </w:tcPr>
          <w:p w:rsidR="00474AAC" w:rsidRDefault="00B74296">
            <w:pPr>
              <w:pStyle w:val="TableParagraph"/>
              <w:spacing w:before="52"/>
              <w:ind w:left="108"/>
              <w:rPr>
                <w:sz w:val="20"/>
              </w:rPr>
            </w:pPr>
            <w:r>
              <w:rPr>
                <w:sz w:val="20"/>
              </w:rPr>
              <w:t>Öğretmenlerim</w:t>
            </w:r>
            <w:r>
              <w:rPr>
                <w:spacing w:val="-8"/>
                <w:sz w:val="20"/>
              </w:rPr>
              <w:t xml:space="preserve"> </w:t>
            </w:r>
            <w:r>
              <w:rPr>
                <w:sz w:val="20"/>
              </w:rPr>
              <w:t>beni</w:t>
            </w:r>
            <w:r>
              <w:rPr>
                <w:spacing w:val="-8"/>
                <w:sz w:val="20"/>
              </w:rPr>
              <w:t xml:space="preserve"> </w:t>
            </w:r>
            <w:r>
              <w:rPr>
                <w:sz w:val="20"/>
              </w:rPr>
              <w:t>daha</w:t>
            </w:r>
            <w:r>
              <w:rPr>
                <w:spacing w:val="-8"/>
                <w:sz w:val="20"/>
              </w:rPr>
              <w:t xml:space="preserve"> </w:t>
            </w:r>
            <w:r>
              <w:rPr>
                <w:sz w:val="20"/>
              </w:rPr>
              <w:t>iyi</w:t>
            </w:r>
            <w:r>
              <w:rPr>
                <w:spacing w:val="-7"/>
                <w:sz w:val="20"/>
              </w:rPr>
              <w:t xml:space="preserve"> </w:t>
            </w:r>
            <w:r>
              <w:rPr>
                <w:sz w:val="20"/>
              </w:rPr>
              <w:t>performans</w:t>
            </w:r>
            <w:r>
              <w:rPr>
                <w:spacing w:val="-7"/>
                <w:sz w:val="20"/>
              </w:rPr>
              <w:t xml:space="preserve"> </w:t>
            </w:r>
            <w:r>
              <w:rPr>
                <w:sz w:val="20"/>
              </w:rPr>
              <w:t>göstermem</w:t>
            </w:r>
            <w:r>
              <w:rPr>
                <w:spacing w:val="-8"/>
                <w:sz w:val="20"/>
              </w:rPr>
              <w:t xml:space="preserve"> </w:t>
            </w:r>
            <w:r>
              <w:rPr>
                <w:sz w:val="20"/>
              </w:rPr>
              <w:t>için</w:t>
            </w:r>
            <w:r>
              <w:rPr>
                <w:spacing w:val="-8"/>
                <w:sz w:val="20"/>
              </w:rPr>
              <w:t xml:space="preserve"> </w:t>
            </w:r>
            <w:r>
              <w:rPr>
                <w:sz w:val="20"/>
              </w:rPr>
              <w:t>teşvik</w:t>
            </w:r>
            <w:r>
              <w:rPr>
                <w:spacing w:val="-7"/>
                <w:sz w:val="20"/>
              </w:rPr>
              <w:t xml:space="preserve"> </w:t>
            </w:r>
            <w:r>
              <w:rPr>
                <w:spacing w:val="-2"/>
                <w:sz w:val="20"/>
              </w:rPr>
              <w:t>ediyor.</w:t>
            </w:r>
          </w:p>
        </w:tc>
        <w:tc>
          <w:tcPr>
            <w:tcW w:w="566" w:type="dxa"/>
          </w:tcPr>
          <w:p w:rsidR="00474AAC" w:rsidRDefault="00B74296">
            <w:pPr>
              <w:pStyle w:val="TableParagraph"/>
              <w:spacing w:before="47"/>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47"/>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47"/>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4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4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9"/>
        </w:trPr>
        <w:tc>
          <w:tcPr>
            <w:tcW w:w="511" w:type="dxa"/>
          </w:tcPr>
          <w:p w:rsidR="00474AAC" w:rsidRDefault="00B74296">
            <w:pPr>
              <w:pStyle w:val="TableParagraph"/>
              <w:spacing w:before="1"/>
              <w:ind w:left="63" w:right="62"/>
              <w:jc w:val="center"/>
              <w:rPr>
                <w:sz w:val="20"/>
              </w:rPr>
            </w:pPr>
            <w:r>
              <w:rPr>
                <w:spacing w:val="-5"/>
                <w:sz w:val="20"/>
              </w:rPr>
              <w:t>18-</w:t>
            </w:r>
          </w:p>
        </w:tc>
        <w:tc>
          <w:tcPr>
            <w:tcW w:w="6453" w:type="dxa"/>
          </w:tcPr>
          <w:p w:rsidR="00474AAC" w:rsidRDefault="00B74296">
            <w:pPr>
              <w:pStyle w:val="TableParagraph"/>
              <w:spacing w:line="232" w:lineRule="exact"/>
              <w:ind w:left="108"/>
              <w:rPr>
                <w:sz w:val="20"/>
              </w:rPr>
            </w:pPr>
            <w:r>
              <w:rPr>
                <w:sz w:val="20"/>
              </w:rPr>
              <w:t>Öğretmenlerim</w:t>
            </w:r>
            <w:r>
              <w:rPr>
                <w:spacing w:val="40"/>
                <w:sz w:val="20"/>
              </w:rPr>
              <w:t xml:space="preserve"> </w:t>
            </w:r>
            <w:r>
              <w:rPr>
                <w:sz w:val="20"/>
              </w:rPr>
              <w:t>derslerin</w:t>
            </w:r>
            <w:r>
              <w:rPr>
                <w:spacing w:val="40"/>
                <w:sz w:val="20"/>
              </w:rPr>
              <w:t xml:space="preserve"> </w:t>
            </w:r>
            <w:r>
              <w:rPr>
                <w:sz w:val="20"/>
              </w:rPr>
              <w:t>işlenişinde</w:t>
            </w:r>
            <w:r>
              <w:rPr>
                <w:spacing w:val="40"/>
                <w:sz w:val="20"/>
              </w:rPr>
              <w:t xml:space="preserve"> </w:t>
            </w:r>
            <w:r>
              <w:rPr>
                <w:sz w:val="20"/>
              </w:rPr>
              <w:t>farklı</w:t>
            </w:r>
            <w:r>
              <w:rPr>
                <w:spacing w:val="40"/>
                <w:sz w:val="20"/>
              </w:rPr>
              <w:t xml:space="preserve"> </w:t>
            </w:r>
            <w:r>
              <w:rPr>
                <w:sz w:val="20"/>
              </w:rPr>
              <w:t>ve</w:t>
            </w:r>
            <w:r>
              <w:rPr>
                <w:spacing w:val="40"/>
                <w:sz w:val="20"/>
              </w:rPr>
              <w:t xml:space="preserve"> </w:t>
            </w:r>
            <w:r>
              <w:rPr>
                <w:sz w:val="20"/>
              </w:rPr>
              <w:t>ilgi</w:t>
            </w:r>
            <w:r>
              <w:rPr>
                <w:spacing w:val="40"/>
                <w:sz w:val="20"/>
              </w:rPr>
              <w:t xml:space="preserve"> </w:t>
            </w:r>
            <w:r>
              <w:rPr>
                <w:sz w:val="20"/>
              </w:rPr>
              <w:t>çekici</w:t>
            </w:r>
            <w:r>
              <w:rPr>
                <w:spacing w:val="40"/>
                <w:sz w:val="20"/>
              </w:rPr>
              <w:t xml:space="preserve"> </w:t>
            </w:r>
            <w:r>
              <w:rPr>
                <w:sz w:val="20"/>
              </w:rPr>
              <w:t xml:space="preserve">yöntemlerle </w:t>
            </w:r>
            <w:r>
              <w:rPr>
                <w:spacing w:val="-2"/>
                <w:sz w:val="20"/>
              </w:rPr>
              <w:t>kullanır.</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19-</w:t>
            </w:r>
          </w:p>
        </w:tc>
        <w:tc>
          <w:tcPr>
            <w:tcW w:w="6453" w:type="dxa"/>
          </w:tcPr>
          <w:p w:rsidR="00474AAC" w:rsidRDefault="00B74296">
            <w:pPr>
              <w:pStyle w:val="TableParagraph"/>
              <w:spacing w:before="4" w:line="220" w:lineRule="exact"/>
              <w:ind w:left="108"/>
              <w:rPr>
                <w:sz w:val="20"/>
              </w:rPr>
            </w:pPr>
            <w:r>
              <w:rPr>
                <w:sz w:val="20"/>
              </w:rPr>
              <w:t>Okul</w:t>
            </w:r>
            <w:r>
              <w:rPr>
                <w:spacing w:val="-7"/>
                <w:sz w:val="20"/>
              </w:rPr>
              <w:t xml:space="preserve"> </w:t>
            </w:r>
            <w:r>
              <w:rPr>
                <w:sz w:val="20"/>
              </w:rPr>
              <w:t>kantininde</w:t>
            </w:r>
            <w:r>
              <w:rPr>
                <w:spacing w:val="-6"/>
                <w:sz w:val="20"/>
              </w:rPr>
              <w:t xml:space="preserve"> </w:t>
            </w:r>
            <w:r>
              <w:rPr>
                <w:sz w:val="20"/>
              </w:rPr>
              <w:t>yeterli</w:t>
            </w:r>
            <w:r>
              <w:rPr>
                <w:spacing w:val="-8"/>
                <w:sz w:val="20"/>
              </w:rPr>
              <w:t xml:space="preserve"> </w:t>
            </w:r>
            <w:r>
              <w:rPr>
                <w:sz w:val="20"/>
              </w:rPr>
              <w:t>ve</w:t>
            </w:r>
            <w:r>
              <w:rPr>
                <w:spacing w:val="-9"/>
                <w:sz w:val="20"/>
              </w:rPr>
              <w:t xml:space="preserve"> </w:t>
            </w:r>
            <w:r>
              <w:rPr>
                <w:sz w:val="20"/>
              </w:rPr>
              <w:t>sağlıklı</w:t>
            </w:r>
            <w:r>
              <w:rPr>
                <w:spacing w:val="-8"/>
                <w:sz w:val="20"/>
              </w:rPr>
              <w:t xml:space="preserve"> </w:t>
            </w:r>
            <w:r>
              <w:rPr>
                <w:sz w:val="20"/>
              </w:rPr>
              <w:t>yiyecekler</w:t>
            </w:r>
            <w:r>
              <w:rPr>
                <w:spacing w:val="-6"/>
                <w:sz w:val="20"/>
              </w:rPr>
              <w:t xml:space="preserve"> </w:t>
            </w:r>
            <w:r>
              <w:rPr>
                <w:spacing w:val="-4"/>
                <w:sz w:val="20"/>
              </w:rPr>
              <w:t>var.</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20-</w:t>
            </w:r>
          </w:p>
        </w:tc>
        <w:tc>
          <w:tcPr>
            <w:tcW w:w="6453" w:type="dxa"/>
          </w:tcPr>
          <w:p w:rsidR="00474AAC" w:rsidRDefault="00B74296">
            <w:pPr>
              <w:pStyle w:val="TableParagraph"/>
              <w:spacing w:before="4" w:line="220" w:lineRule="exact"/>
              <w:ind w:left="108"/>
              <w:rPr>
                <w:sz w:val="20"/>
              </w:rPr>
            </w:pPr>
            <w:r>
              <w:rPr>
                <w:sz w:val="20"/>
              </w:rPr>
              <w:t>DYK’leri</w:t>
            </w:r>
            <w:r>
              <w:rPr>
                <w:spacing w:val="-7"/>
                <w:sz w:val="20"/>
              </w:rPr>
              <w:t xml:space="preserve"> </w:t>
            </w:r>
            <w:r>
              <w:rPr>
                <w:sz w:val="20"/>
              </w:rPr>
              <w:t>yeterli</w:t>
            </w:r>
            <w:r>
              <w:rPr>
                <w:spacing w:val="-6"/>
                <w:sz w:val="20"/>
              </w:rPr>
              <w:t xml:space="preserve"> </w:t>
            </w:r>
            <w:r>
              <w:rPr>
                <w:spacing w:val="-2"/>
                <w:sz w:val="20"/>
              </w:rPr>
              <w:t>buluyorum.</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11" w:type="dxa"/>
          </w:tcPr>
          <w:p w:rsidR="00474AAC" w:rsidRDefault="00B74296">
            <w:pPr>
              <w:pStyle w:val="TableParagraph"/>
              <w:spacing w:line="234" w:lineRule="exact"/>
              <w:ind w:left="63" w:right="62"/>
              <w:jc w:val="center"/>
              <w:rPr>
                <w:sz w:val="20"/>
              </w:rPr>
            </w:pPr>
            <w:r>
              <w:rPr>
                <w:spacing w:val="-5"/>
                <w:sz w:val="20"/>
              </w:rPr>
              <w:t>21-</w:t>
            </w:r>
          </w:p>
        </w:tc>
        <w:tc>
          <w:tcPr>
            <w:tcW w:w="6453" w:type="dxa"/>
          </w:tcPr>
          <w:p w:rsidR="00474AAC" w:rsidRDefault="00B74296">
            <w:pPr>
              <w:pStyle w:val="TableParagraph"/>
              <w:spacing w:line="236" w:lineRule="exact"/>
              <w:ind w:left="108"/>
              <w:rPr>
                <w:sz w:val="20"/>
              </w:rPr>
            </w:pPr>
            <w:r>
              <w:rPr>
                <w:sz w:val="20"/>
              </w:rPr>
              <w:t>Sınav</w:t>
            </w:r>
            <w:r>
              <w:rPr>
                <w:spacing w:val="40"/>
                <w:sz w:val="20"/>
              </w:rPr>
              <w:t xml:space="preserve"> </w:t>
            </w:r>
            <w:r>
              <w:rPr>
                <w:sz w:val="20"/>
              </w:rPr>
              <w:t>ve</w:t>
            </w:r>
            <w:r>
              <w:rPr>
                <w:spacing w:val="40"/>
                <w:sz w:val="20"/>
              </w:rPr>
              <w:t xml:space="preserve"> </w:t>
            </w:r>
            <w:r>
              <w:rPr>
                <w:sz w:val="20"/>
              </w:rPr>
              <w:t>ödevlerin</w:t>
            </w:r>
            <w:r>
              <w:rPr>
                <w:spacing w:val="40"/>
                <w:sz w:val="20"/>
              </w:rPr>
              <w:t xml:space="preserve"> </w:t>
            </w:r>
            <w:r>
              <w:rPr>
                <w:sz w:val="20"/>
              </w:rPr>
              <w:t>beni</w:t>
            </w:r>
            <w:r>
              <w:rPr>
                <w:spacing w:val="40"/>
                <w:sz w:val="20"/>
              </w:rPr>
              <w:t xml:space="preserve"> </w:t>
            </w:r>
            <w:r>
              <w:rPr>
                <w:sz w:val="20"/>
              </w:rPr>
              <w:t>değerlendirmek</w:t>
            </w:r>
            <w:r>
              <w:rPr>
                <w:spacing w:val="40"/>
                <w:sz w:val="20"/>
              </w:rPr>
              <w:t xml:space="preserve"> </w:t>
            </w:r>
            <w:r>
              <w:rPr>
                <w:sz w:val="20"/>
              </w:rPr>
              <w:t>için</w:t>
            </w:r>
            <w:r>
              <w:rPr>
                <w:spacing w:val="40"/>
                <w:sz w:val="20"/>
              </w:rPr>
              <w:t xml:space="preserve"> </w:t>
            </w:r>
            <w:r>
              <w:rPr>
                <w:sz w:val="20"/>
              </w:rPr>
              <w:t>adil</w:t>
            </w:r>
            <w:r>
              <w:rPr>
                <w:spacing w:val="40"/>
                <w:sz w:val="20"/>
              </w:rPr>
              <w:t xml:space="preserve"> </w:t>
            </w:r>
            <w:r>
              <w:rPr>
                <w:sz w:val="20"/>
              </w:rPr>
              <w:t>ve</w:t>
            </w:r>
            <w:r>
              <w:rPr>
                <w:spacing w:val="40"/>
                <w:sz w:val="20"/>
              </w:rPr>
              <w:t xml:space="preserve"> </w:t>
            </w:r>
            <w:r>
              <w:rPr>
                <w:sz w:val="20"/>
              </w:rPr>
              <w:t>yeterli</w:t>
            </w:r>
            <w:r>
              <w:rPr>
                <w:spacing w:val="40"/>
                <w:sz w:val="20"/>
              </w:rPr>
              <w:t xml:space="preserve"> </w:t>
            </w:r>
            <w:r>
              <w:rPr>
                <w:sz w:val="20"/>
              </w:rPr>
              <w:t xml:space="preserve">olduğunu </w:t>
            </w:r>
            <w:r>
              <w:rPr>
                <w:spacing w:val="-2"/>
                <w:sz w:val="20"/>
              </w:rPr>
              <w:t>düşünüyorum.</w:t>
            </w:r>
          </w:p>
        </w:tc>
        <w:tc>
          <w:tcPr>
            <w:tcW w:w="566" w:type="dxa"/>
          </w:tcPr>
          <w:p w:rsidR="00474AAC" w:rsidRDefault="00B74296">
            <w:pPr>
              <w:pStyle w:val="TableParagraph"/>
              <w:spacing w:before="111"/>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before="111"/>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1"/>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511" w:type="dxa"/>
          </w:tcPr>
          <w:p w:rsidR="00474AAC" w:rsidRDefault="00B74296">
            <w:pPr>
              <w:pStyle w:val="TableParagraph"/>
              <w:spacing w:line="220" w:lineRule="exact"/>
              <w:ind w:left="63" w:right="62"/>
              <w:jc w:val="center"/>
              <w:rPr>
                <w:sz w:val="20"/>
              </w:rPr>
            </w:pPr>
            <w:r>
              <w:rPr>
                <w:spacing w:val="-5"/>
                <w:sz w:val="20"/>
              </w:rPr>
              <w:t>22-</w:t>
            </w:r>
          </w:p>
        </w:tc>
        <w:tc>
          <w:tcPr>
            <w:tcW w:w="6453" w:type="dxa"/>
          </w:tcPr>
          <w:p w:rsidR="00474AAC" w:rsidRDefault="00B74296">
            <w:pPr>
              <w:pStyle w:val="TableParagraph"/>
              <w:spacing w:before="2" w:line="218" w:lineRule="exact"/>
              <w:ind w:left="108"/>
              <w:rPr>
                <w:sz w:val="20"/>
              </w:rPr>
            </w:pPr>
            <w:r>
              <w:rPr>
                <w:sz w:val="20"/>
              </w:rPr>
              <w:t>Okulda</w:t>
            </w:r>
            <w:r>
              <w:rPr>
                <w:spacing w:val="-8"/>
                <w:sz w:val="20"/>
              </w:rPr>
              <w:t xml:space="preserve"> </w:t>
            </w:r>
            <w:r>
              <w:rPr>
                <w:sz w:val="20"/>
              </w:rPr>
              <w:t>düzenlenen</w:t>
            </w:r>
            <w:r>
              <w:rPr>
                <w:spacing w:val="-7"/>
                <w:sz w:val="20"/>
              </w:rPr>
              <w:t xml:space="preserve"> </w:t>
            </w:r>
            <w:r>
              <w:rPr>
                <w:sz w:val="20"/>
              </w:rPr>
              <w:t>sanatsal</w:t>
            </w:r>
            <w:r>
              <w:rPr>
                <w:spacing w:val="-8"/>
                <w:sz w:val="20"/>
              </w:rPr>
              <w:t xml:space="preserve"> </w:t>
            </w:r>
            <w:r>
              <w:rPr>
                <w:sz w:val="20"/>
              </w:rPr>
              <w:t>ve</w:t>
            </w:r>
            <w:r>
              <w:rPr>
                <w:spacing w:val="-10"/>
                <w:sz w:val="20"/>
              </w:rPr>
              <w:t xml:space="preserve"> </w:t>
            </w:r>
            <w:r>
              <w:rPr>
                <w:sz w:val="20"/>
              </w:rPr>
              <w:t>kültürel</w:t>
            </w:r>
            <w:r>
              <w:rPr>
                <w:spacing w:val="-7"/>
                <w:sz w:val="20"/>
              </w:rPr>
              <w:t xml:space="preserve"> </w:t>
            </w:r>
            <w:r>
              <w:rPr>
                <w:sz w:val="20"/>
              </w:rPr>
              <w:t>faaliyetler</w:t>
            </w:r>
            <w:r>
              <w:rPr>
                <w:spacing w:val="-9"/>
                <w:sz w:val="20"/>
              </w:rPr>
              <w:t xml:space="preserve"> </w:t>
            </w:r>
            <w:r>
              <w:rPr>
                <w:spacing w:val="-2"/>
                <w:sz w:val="20"/>
              </w:rPr>
              <w:t>yeterlidir.</w:t>
            </w:r>
          </w:p>
        </w:tc>
        <w:tc>
          <w:tcPr>
            <w:tcW w:w="566" w:type="dxa"/>
          </w:tcPr>
          <w:p w:rsidR="00474AAC" w:rsidRDefault="00B74296">
            <w:pPr>
              <w:pStyle w:val="TableParagraph"/>
              <w:spacing w:line="220"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0"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0"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0"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11" w:type="dxa"/>
          </w:tcPr>
          <w:p w:rsidR="00474AAC" w:rsidRDefault="00B74296">
            <w:pPr>
              <w:pStyle w:val="TableParagraph"/>
              <w:spacing w:line="224" w:lineRule="exact"/>
              <w:ind w:left="63" w:right="62"/>
              <w:jc w:val="center"/>
              <w:rPr>
                <w:sz w:val="20"/>
              </w:rPr>
            </w:pPr>
            <w:r>
              <w:rPr>
                <w:spacing w:val="-5"/>
                <w:sz w:val="20"/>
              </w:rPr>
              <w:t>23-</w:t>
            </w:r>
          </w:p>
        </w:tc>
        <w:tc>
          <w:tcPr>
            <w:tcW w:w="6453" w:type="dxa"/>
          </w:tcPr>
          <w:p w:rsidR="00474AAC" w:rsidRDefault="00B74296">
            <w:pPr>
              <w:pStyle w:val="TableParagraph"/>
              <w:spacing w:before="4" w:line="220" w:lineRule="exact"/>
              <w:ind w:left="108"/>
              <w:rPr>
                <w:sz w:val="20"/>
              </w:rPr>
            </w:pPr>
            <w:r>
              <w:rPr>
                <w:sz w:val="20"/>
              </w:rPr>
              <w:t>Okulda</w:t>
            </w:r>
            <w:r>
              <w:rPr>
                <w:spacing w:val="-9"/>
                <w:sz w:val="20"/>
              </w:rPr>
              <w:t xml:space="preserve"> </w:t>
            </w:r>
            <w:r>
              <w:rPr>
                <w:sz w:val="20"/>
              </w:rPr>
              <w:t>öğrencilerin</w:t>
            </w:r>
            <w:r>
              <w:rPr>
                <w:spacing w:val="-9"/>
                <w:sz w:val="20"/>
              </w:rPr>
              <w:t xml:space="preserve"> </w:t>
            </w:r>
            <w:r>
              <w:rPr>
                <w:sz w:val="20"/>
              </w:rPr>
              <w:t>görüşleri</w:t>
            </w:r>
            <w:r>
              <w:rPr>
                <w:spacing w:val="-9"/>
                <w:sz w:val="20"/>
              </w:rPr>
              <w:t xml:space="preserve"> </w:t>
            </w:r>
            <w:r>
              <w:rPr>
                <w:sz w:val="20"/>
              </w:rPr>
              <w:t>dikkate</w:t>
            </w:r>
            <w:r>
              <w:rPr>
                <w:spacing w:val="-9"/>
                <w:sz w:val="20"/>
              </w:rPr>
              <w:t xml:space="preserve"> </w:t>
            </w:r>
            <w:r>
              <w:rPr>
                <w:spacing w:val="-2"/>
                <w:sz w:val="20"/>
              </w:rPr>
              <w:t>alınır.</w:t>
            </w:r>
          </w:p>
        </w:tc>
        <w:tc>
          <w:tcPr>
            <w:tcW w:w="566" w:type="dxa"/>
          </w:tcPr>
          <w:p w:rsidR="00474AAC" w:rsidRDefault="00B74296">
            <w:pPr>
              <w:pStyle w:val="TableParagraph"/>
              <w:spacing w:line="224" w:lineRule="exact"/>
              <w:ind w:left="5"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0"/>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8"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50"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bl>
    <w:p w:rsidR="00474AAC" w:rsidRDefault="00474AAC">
      <w:pPr>
        <w:spacing w:line="224" w:lineRule="exact"/>
        <w:rPr>
          <w:rFonts w:ascii="Calibri"/>
          <w:sz w:val="20"/>
        </w:rPr>
        <w:sectPr w:rsidR="00474AAC">
          <w:pgSz w:w="11910" w:h="16840"/>
          <w:pgMar w:top="1380" w:right="400" w:bottom="1280" w:left="460" w:header="0" w:footer="1097" w:gutter="0"/>
          <w:cols w:space="708"/>
        </w:sectPr>
      </w:pPr>
    </w:p>
    <w:p w:rsidR="00474AAC" w:rsidRDefault="00474AAC">
      <w:pPr>
        <w:pStyle w:val="GvdeMetni"/>
        <w:spacing w:before="240"/>
      </w:pPr>
    </w:p>
    <w:p w:rsidR="00474AAC" w:rsidRDefault="00B74296">
      <w:pPr>
        <w:ind w:left="958"/>
        <w:rPr>
          <w:b/>
          <w:sz w:val="24"/>
        </w:rPr>
      </w:pPr>
      <w:r>
        <w:rPr>
          <w:b/>
          <w:sz w:val="24"/>
        </w:rPr>
        <w:t>Kıymetli</w:t>
      </w:r>
      <w:r>
        <w:rPr>
          <w:b/>
          <w:spacing w:val="-7"/>
          <w:sz w:val="24"/>
        </w:rPr>
        <w:t xml:space="preserve"> </w:t>
      </w:r>
      <w:r>
        <w:rPr>
          <w:b/>
          <w:spacing w:val="-2"/>
          <w:sz w:val="24"/>
        </w:rPr>
        <w:t>Öğretmenimiz;</w:t>
      </w:r>
    </w:p>
    <w:p w:rsidR="00474AAC" w:rsidRDefault="00B74296">
      <w:pPr>
        <w:pStyle w:val="ListeParagraf"/>
        <w:numPr>
          <w:ilvl w:val="0"/>
          <w:numId w:val="3"/>
        </w:numPr>
        <w:tabs>
          <w:tab w:val="left" w:pos="1678"/>
        </w:tabs>
        <w:spacing w:before="140"/>
        <w:rPr>
          <w:sz w:val="24"/>
        </w:rPr>
      </w:pPr>
      <w:r>
        <w:rPr>
          <w:sz w:val="24"/>
        </w:rPr>
        <w:t>Bu</w:t>
      </w:r>
      <w:r>
        <w:rPr>
          <w:spacing w:val="-8"/>
          <w:sz w:val="24"/>
        </w:rPr>
        <w:t xml:space="preserve"> </w:t>
      </w:r>
      <w:r>
        <w:rPr>
          <w:sz w:val="24"/>
        </w:rPr>
        <w:t>anketin</w:t>
      </w:r>
      <w:r>
        <w:rPr>
          <w:spacing w:val="-5"/>
          <w:sz w:val="24"/>
        </w:rPr>
        <w:t xml:space="preserve"> </w:t>
      </w:r>
      <w:r>
        <w:rPr>
          <w:sz w:val="24"/>
        </w:rPr>
        <w:t>amacı,</w:t>
      </w:r>
      <w:r>
        <w:rPr>
          <w:spacing w:val="-4"/>
          <w:sz w:val="24"/>
        </w:rPr>
        <w:t xml:space="preserve"> </w:t>
      </w:r>
      <w:r>
        <w:rPr>
          <w:sz w:val="24"/>
        </w:rPr>
        <w:t>okul/kurum</w:t>
      </w:r>
      <w:r>
        <w:rPr>
          <w:spacing w:val="-3"/>
          <w:sz w:val="24"/>
        </w:rPr>
        <w:t xml:space="preserve"> </w:t>
      </w:r>
      <w:r>
        <w:rPr>
          <w:sz w:val="24"/>
        </w:rPr>
        <w:t>çalışmaları</w:t>
      </w:r>
      <w:r>
        <w:rPr>
          <w:spacing w:val="-5"/>
          <w:sz w:val="24"/>
        </w:rPr>
        <w:t xml:space="preserve"> </w:t>
      </w:r>
      <w:r>
        <w:rPr>
          <w:sz w:val="24"/>
        </w:rPr>
        <w:t>hakkındaki</w:t>
      </w:r>
      <w:r>
        <w:rPr>
          <w:spacing w:val="-5"/>
          <w:sz w:val="24"/>
        </w:rPr>
        <w:t xml:space="preserve"> </w:t>
      </w:r>
      <w:r>
        <w:rPr>
          <w:sz w:val="24"/>
        </w:rPr>
        <w:t>görüşlerinizi</w:t>
      </w:r>
      <w:r>
        <w:rPr>
          <w:spacing w:val="-4"/>
          <w:sz w:val="24"/>
        </w:rPr>
        <w:t xml:space="preserve"> </w:t>
      </w:r>
      <w:r>
        <w:rPr>
          <w:spacing w:val="-2"/>
          <w:sz w:val="24"/>
        </w:rPr>
        <w:t>almaktır.</w:t>
      </w:r>
    </w:p>
    <w:p w:rsidR="00474AAC" w:rsidRDefault="00B74296">
      <w:pPr>
        <w:pStyle w:val="ListeParagraf"/>
        <w:numPr>
          <w:ilvl w:val="0"/>
          <w:numId w:val="3"/>
        </w:numPr>
        <w:tabs>
          <w:tab w:val="left" w:pos="1678"/>
        </w:tabs>
        <w:spacing w:before="142"/>
        <w:rPr>
          <w:sz w:val="24"/>
        </w:rPr>
      </w:pPr>
      <w:r>
        <w:rPr>
          <w:sz w:val="24"/>
        </w:rPr>
        <w:t>Bu</w:t>
      </w:r>
      <w:r>
        <w:rPr>
          <w:spacing w:val="-5"/>
          <w:sz w:val="24"/>
        </w:rPr>
        <w:t xml:space="preserve"> </w:t>
      </w:r>
      <w:r>
        <w:rPr>
          <w:sz w:val="24"/>
        </w:rPr>
        <w:t>ankette</w:t>
      </w:r>
      <w:r>
        <w:rPr>
          <w:spacing w:val="-2"/>
          <w:sz w:val="24"/>
        </w:rPr>
        <w:t xml:space="preserve"> </w:t>
      </w:r>
      <w:r>
        <w:rPr>
          <w:sz w:val="24"/>
        </w:rPr>
        <w:t>kimlik</w:t>
      </w:r>
      <w:r>
        <w:rPr>
          <w:spacing w:val="-4"/>
          <w:sz w:val="24"/>
        </w:rPr>
        <w:t xml:space="preserve"> </w:t>
      </w:r>
      <w:r>
        <w:rPr>
          <w:sz w:val="24"/>
        </w:rPr>
        <w:t>bilgileri</w:t>
      </w:r>
      <w:r>
        <w:rPr>
          <w:spacing w:val="-2"/>
          <w:sz w:val="24"/>
        </w:rPr>
        <w:t xml:space="preserve"> </w:t>
      </w:r>
      <w:r>
        <w:rPr>
          <w:sz w:val="24"/>
        </w:rPr>
        <w:t>yer</w:t>
      </w:r>
      <w:r>
        <w:rPr>
          <w:spacing w:val="-2"/>
          <w:sz w:val="24"/>
        </w:rPr>
        <w:t xml:space="preserve"> almaz.</w:t>
      </w:r>
    </w:p>
    <w:p w:rsidR="00474AAC" w:rsidRDefault="00B74296">
      <w:pPr>
        <w:pStyle w:val="ListeParagraf"/>
        <w:numPr>
          <w:ilvl w:val="0"/>
          <w:numId w:val="3"/>
        </w:numPr>
        <w:tabs>
          <w:tab w:val="left" w:pos="1678"/>
        </w:tabs>
        <w:spacing w:before="140" w:line="355" w:lineRule="auto"/>
        <w:ind w:right="1016"/>
        <w:rPr>
          <w:sz w:val="24"/>
        </w:rPr>
      </w:pPr>
      <w:r>
        <w:rPr>
          <w:sz w:val="24"/>
        </w:rPr>
        <w:t>Lütfen</w:t>
      </w:r>
      <w:r>
        <w:rPr>
          <w:spacing w:val="32"/>
          <w:sz w:val="24"/>
        </w:rPr>
        <w:t xml:space="preserve"> </w:t>
      </w:r>
      <w:r>
        <w:rPr>
          <w:sz w:val="24"/>
        </w:rPr>
        <w:t>okul</w:t>
      </w:r>
      <w:r>
        <w:rPr>
          <w:spacing w:val="31"/>
          <w:sz w:val="24"/>
        </w:rPr>
        <w:t xml:space="preserve"> </w:t>
      </w:r>
      <w:r>
        <w:rPr>
          <w:sz w:val="24"/>
        </w:rPr>
        <w:t>hakkındaki</w:t>
      </w:r>
      <w:r>
        <w:rPr>
          <w:spacing w:val="35"/>
          <w:sz w:val="24"/>
        </w:rPr>
        <w:t xml:space="preserve"> </w:t>
      </w:r>
      <w:r>
        <w:rPr>
          <w:sz w:val="24"/>
        </w:rPr>
        <w:t>görüşlerinizi</w:t>
      </w:r>
      <w:r>
        <w:rPr>
          <w:spacing w:val="32"/>
          <w:sz w:val="24"/>
        </w:rPr>
        <w:t xml:space="preserve"> </w:t>
      </w:r>
      <w:r>
        <w:rPr>
          <w:sz w:val="24"/>
        </w:rPr>
        <w:t>en</w:t>
      </w:r>
      <w:r>
        <w:rPr>
          <w:spacing w:val="32"/>
          <w:sz w:val="24"/>
        </w:rPr>
        <w:t xml:space="preserve"> </w:t>
      </w:r>
      <w:r>
        <w:rPr>
          <w:sz w:val="24"/>
        </w:rPr>
        <w:t>iyi</w:t>
      </w:r>
      <w:r>
        <w:rPr>
          <w:spacing w:val="32"/>
          <w:sz w:val="24"/>
        </w:rPr>
        <w:t xml:space="preserve"> </w:t>
      </w:r>
      <w:r>
        <w:rPr>
          <w:sz w:val="24"/>
        </w:rPr>
        <w:t>yansıtan</w:t>
      </w:r>
      <w:r>
        <w:rPr>
          <w:spacing w:val="32"/>
          <w:sz w:val="24"/>
        </w:rPr>
        <w:t xml:space="preserve"> </w:t>
      </w:r>
      <w:r>
        <w:rPr>
          <w:sz w:val="24"/>
        </w:rPr>
        <w:t>kutuya</w:t>
      </w:r>
      <w:r>
        <w:rPr>
          <w:spacing w:val="32"/>
          <w:sz w:val="24"/>
        </w:rPr>
        <w:t xml:space="preserve"> </w:t>
      </w:r>
      <w:r>
        <w:rPr>
          <w:sz w:val="24"/>
        </w:rPr>
        <w:t>“X”</w:t>
      </w:r>
      <w:r>
        <w:rPr>
          <w:spacing w:val="33"/>
          <w:sz w:val="24"/>
        </w:rPr>
        <w:t xml:space="preserve"> </w:t>
      </w:r>
      <w:r>
        <w:rPr>
          <w:sz w:val="24"/>
        </w:rPr>
        <w:t>işareti</w:t>
      </w:r>
      <w:r>
        <w:rPr>
          <w:spacing w:val="32"/>
          <w:sz w:val="24"/>
        </w:rPr>
        <w:t xml:space="preserve"> </w:t>
      </w:r>
      <w:r>
        <w:rPr>
          <w:sz w:val="24"/>
        </w:rPr>
        <w:t xml:space="preserve">koyarak </w:t>
      </w:r>
      <w:r>
        <w:rPr>
          <w:spacing w:val="-2"/>
          <w:sz w:val="24"/>
        </w:rPr>
        <w:t>belirtiniz.</w:t>
      </w:r>
    </w:p>
    <w:p w:rsidR="00474AAC" w:rsidRDefault="00B74296">
      <w:pPr>
        <w:pStyle w:val="ListeParagraf"/>
        <w:numPr>
          <w:ilvl w:val="0"/>
          <w:numId w:val="3"/>
        </w:numPr>
        <w:tabs>
          <w:tab w:val="left" w:pos="1678"/>
        </w:tabs>
        <w:spacing w:before="4"/>
        <w:rPr>
          <w:sz w:val="24"/>
        </w:rPr>
      </w:pPr>
      <w:r>
        <w:rPr>
          <w:sz w:val="24"/>
        </w:rPr>
        <w:t>Anketimize</w:t>
      </w:r>
      <w:r>
        <w:rPr>
          <w:spacing w:val="-5"/>
          <w:sz w:val="24"/>
        </w:rPr>
        <w:t xml:space="preserve"> </w:t>
      </w:r>
      <w:r>
        <w:rPr>
          <w:sz w:val="24"/>
        </w:rPr>
        <w:t>katıldığınız</w:t>
      </w:r>
      <w:r>
        <w:rPr>
          <w:spacing w:val="-4"/>
          <w:sz w:val="24"/>
        </w:rPr>
        <w:t xml:space="preserve"> </w:t>
      </w:r>
      <w:r>
        <w:rPr>
          <w:sz w:val="24"/>
        </w:rPr>
        <w:t>için</w:t>
      </w:r>
      <w:r>
        <w:rPr>
          <w:spacing w:val="-4"/>
          <w:sz w:val="24"/>
        </w:rPr>
        <w:t xml:space="preserve"> </w:t>
      </w:r>
      <w:r>
        <w:rPr>
          <w:sz w:val="24"/>
        </w:rPr>
        <w:t>teşekkür</w:t>
      </w:r>
      <w:r>
        <w:rPr>
          <w:spacing w:val="-5"/>
          <w:sz w:val="24"/>
        </w:rPr>
        <w:t xml:space="preserve"> </w:t>
      </w:r>
      <w:r>
        <w:rPr>
          <w:spacing w:val="-2"/>
          <w:sz w:val="24"/>
        </w:rPr>
        <w:t>ederiz.</w:t>
      </w:r>
    </w:p>
    <w:p w:rsidR="00474AAC" w:rsidRDefault="00474AAC">
      <w:pPr>
        <w:pStyle w:val="GvdeMetni"/>
      </w:pPr>
    </w:p>
    <w:p w:rsidR="00474AAC" w:rsidRDefault="00474AAC">
      <w:pPr>
        <w:pStyle w:val="GvdeMetni"/>
        <w:spacing w:before="99"/>
      </w:pPr>
    </w:p>
    <w:p w:rsidR="00474AAC" w:rsidRDefault="00B74296">
      <w:pPr>
        <w:ind w:left="958"/>
        <w:rPr>
          <w:b/>
          <w:sz w:val="24"/>
        </w:rPr>
      </w:pPr>
      <w:r>
        <w:rPr>
          <w:b/>
          <w:sz w:val="24"/>
        </w:rPr>
        <w:t>Kıymetli</w:t>
      </w:r>
      <w:r>
        <w:rPr>
          <w:b/>
          <w:spacing w:val="-6"/>
          <w:sz w:val="24"/>
        </w:rPr>
        <w:t xml:space="preserve"> </w:t>
      </w:r>
      <w:r>
        <w:rPr>
          <w:b/>
          <w:spacing w:val="-2"/>
          <w:sz w:val="24"/>
        </w:rPr>
        <w:t>Velimiz;</w:t>
      </w:r>
    </w:p>
    <w:p w:rsidR="00474AAC" w:rsidRDefault="00474AAC">
      <w:pPr>
        <w:pStyle w:val="GvdeMetni"/>
        <w:rPr>
          <w:b/>
        </w:rPr>
      </w:pPr>
    </w:p>
    <w:p w:rsidR="00474AAC" w:rsidRDefault="00474AAC">
      <w:pPr>
        <w:pStyle w:val="GvdeMetni"/>
        <w:spacing w:before="2"/>
        <w:rPr>
          <w:b/>
        </w:rPr>
      </w:pPr>
    </w:p>
    <w:p w:rsidR="00474AAC" w:rsidRDefault="00B74296">
      <w:pPr>
        <w:pStyle w:val="ListeParagraf"/>
        <w:numPr>
          <w:ilvl w:val="0"/>
          <w:numId w:val="3"/>
        </w:numPr>
        <w:tabs>
          <w:tab w:val="left" w:pos="1678"/>
        </w:tabs>
        <w:spacing w:before="0"/>
        <w:rPr>
          <w:sz w:val="24"/>
        </w:rPr>
      </w:pPr>
      <w:r>
        <w:rPr>
          <w:sz w:val="24"/>
        </w:rPr>
        <w:t>Bu</w:t>
      </w:r>
      <w:r>
        <w:rPr>
          <w:spacing w:val="-8"/>
          <w:sz w:val="24"/>
        </w:rPr>
        <w:t xml:space="preserve"> </w:t>
      </w:r>
      <w:r>
        <w:rPr>
          <w:sz w:val="24"/>
        </w:rPr>
        <w:t>anketin</w:t>
      </w:r>
      <w:r>
        <w:rPr>
          <w:spacing w:val="-4"/>
          <w:sz w:val="24"/>
        </w:rPr>
        <w:t xml:space="preserve"> </w:t>
      </w:r>
      <w:r>
        <w:rPr>
          <w:sz w:val="24"/>
        </w:rPr>
        <w:t>amacı,</w:t>
      </w:r>
      <w:r>
        <w:rPr>
          <w:spacing w:val="-4"/>
          <w:sz w:val="24"/>
        </w:rPr>
        <w:t xml:space="preserve"> </w:t>
      </w:r>
      <w:r>
        <w:rPr>
          <w:sz w:val="24"/>
        </w:rPr>
        <w:t>okul/kurum</w:t>
      </w:r>
      <w:r>
        <w:rPr>
          <w:spacing w:val="-3"/>
          <w:sz w:val="24"/>
        </w:rPr>
        <w:t xml:space="preserve"> </w:t>
      </w:r>
      <w:r>
        <w:rPr>
          <w:sz w:val="24"/>
        </w:rPr>
        <w:t>çalışmaları</w:t>
      </w:r>
      <w:r>
        <w:rPr>
          <w:spacing w:val="-5"/>
          <w:sz w:val="24"/>
        </w:rPr>
        <w:t xml:space="preserve"> </w:t>
      </w:r>
      <w:r>
        <w:rPr>
          <w:sz w:val="24"/>
        </w:rPr>
        <w:t>hakkındaki</w:t>
      </w:r>
      <w:r>
        <w:rPr>
          <w:spacing w:val="-4"/>
          <w:sz w:val="24"/>
        </w:rPr>
        <w:t xml:space="preserve"> </w:t>
      </w:r>
      <w:r>
        <w:rPr>
          <w:sz w:val="24"/>
        </w:rPr>
        <w:t>görüşleriniz</w:t>
      </w:r>
      <w:r>
        <w:rPr>
          <w:spacing w:val="-6"/>
          <w:sz w:val="24"/>
        </w:rPr>
        <w:t xml:space="preserve"> </w:t>
      </w:r>
      <w:r>
        <w:rPr>
          <w:spacing w:val="-2"/>
          <w:sz w:val="24"/>
        </w:rPr>
        <w:t>almaktır.</w:t>
      </w:r>
    </w:p>
    <w:p w:rsidR="00474AAC" w:rsidRDefault="00B74296">
      <w:pPr>
        <w:pStyle w:val="ListeParagraf"/>
        <w:numPr>
          <w:ilvl w:val="0"/>
          <w:numId w:val="3"/>
        </w:numPr>
        <w:tabs>
          <w:tab w:val="left" w:pos="1678"/>
        </w:tabs>
        <w:spacing w:before="140"/>
        <w:rPr>
          <w:sz w:val="24"/>
        </w:rPr>
      </w:pPr>
      <w:r>
        <w:rPr>
          <w:sz w:val="24"/>
        </w:rPr>
        <w:t>Bu</w:t>
      </w:r>
      <w:r>
        <w:rPr>
          <w:spacing w:val="-5"/>
          <w:sz w:val="24"/>
        </w:rPr>
        <w:t xml:space="preserve"> </w:t>
      </w:r>
      <w:r>
        <w:rPr>
          <w:sz w:val="24"/>
        </w:rPr>
        <w:t>ankette</w:t>
      </w:r>
      <w:r>
        <w:rPr>
          <w:spacing w:val="-2"/>
          <w:sz w:val="24"/>
        </w:rPr>
        <w:t xml:space="preserve"> </w:t>
      </w:r>
      <w:r>
        <w:rPr>
          <w:sz w:val="24"/>
        </w:rPr>
        <w:t>kimlik</w:t>
      </w:r>
      <w:r>
        <w:rPr>
          <w:spacing w:val="-4"/>
          <w:sz w:val="24"/>
        </w:rPr>
        <w:t xml:space="preserve"> </w:t>
      </w:r>
      <w:r>
        <w:rPr>
          <w:sz w:val="24"/>
        </w:rPr>
        <w:t>bilgileri</w:t>
      </w:r>
      <w:r>
        <w:rPr>
          <w:spacing w:val="-2"/>
          <w:sz w:val="24"/>
        </w:rPr>
        <w:t xml:space="preserve"> </w:t>
      </w:r>
      <w:r>
        <w:rPr>
          <w:sz w:val="24"/>
        </w:rPr>
        <w:t>yer</w:t>
      </w:r>
      <w:r>
        <w:rPr>
          <w:spacing w:val="-2"/>
          <w:sz w:val="24"/>
        </w:rPr>
        <w:t xml:space="preserve"> almaz.</w:t>
      </w:r>
    </w:p>
    <w:p w:rsidR="00474AAC" w:rsidRDefault="00B74296">
      <w:pPr>
        <w:pStyle w:val="ListeParagraf"/>
        <w:numPr>
          <w:ilvl w:val="0"/>
          <w:numId w:val="3"/>
        </w:numPr>
        <w:tabs>
          <w:tab w:val="left" w:pos="1678"/>
        </w:tabs>
        <w:spacing w:before="142" w:line="352" w:lineRule="auto"/>
        <w:ind w:right="1013"/>
        <w:rPr>
          <w:sz w:val="24"/>
        </w:rPr>
      </w:pPr>
      <w:r>
        <w:rPr>
          <w:sz w:val="24"/>
        </w:rPr>
        <w:t>Lütfen</w:t>
      </w:r>
      <w:r>
        <w:rPr>
          <w:spacing w:val="40"/>
          <w:sz w:val="24"/>
        </w:rPr>
        <w:t xml:space="preserve"> </w:t>
      </w:r>
      <w:r>
        <w:rPr>
          <w:sz w:val="24"/>
        </w:rPr>
        <w:t>okul/kurum</w:t>
      </w:r>
      <w:r>
        <w:rPr>
          <w:spacing w:val="40"/>
          <w:sz w:val="24"/>
        </w:rPr>
        <w:t xml:space="preserve"> </w:t>
      </w:r>
      <w:r>
        <w:rPr>
          <w:sz w:val="24"/>
        </w:rPr>
        <w:t>hakkındaki</w:t>
      </w:r>
      <w:r>
        <w:rPr>
          <w:spacing w:val="40"/>
          <w:sz w:val="24"/>
        </w:rPr>
        <w:t xml:space="preserve"> </w:t>
      </w:r>
      <w:r>
        <w:rPr>
          <w:sz w:val="24"/>
        </w:rPr>
        <w:t>görüşlerinizi</w:t>
      </w:r>
      <w:r>
        <w:rPr>
          <w:spacing w:val="40"/>
          <w:sz w:val="24"/>
        </w:rPr>
        <w:t xml:space="preserve"> </w:t>
      </w:r>
      <w:r>
        <w:rPr>
          <w:sz w:val="24"/>
        </w:rPr>
        <w:t>en</w:t>
      </w:r>
      <w:r>
        <w:rPr>
          <w:spacing w:val="40"/>
          <w:sz w:val="24"/>
        </w:rPr>
        <w:t xml:space="preserve"> </w:t>
      </w:r>
      <w:r>
        <w:rPr>
          <w:sz w:val="24"/>
        </w:rPr>
        <w:t>iyi</w:t>
      </w:r>
      <w:r>
        <w:rPr>
          <w:spacing w:val="40"/>
          <w:sz w:val="24"/>
        </w:rPr>
        <w:t xml:space="preserve"> </w:t>
      </w:r>
      <w:r>
        <w:rPr>
          <w:sz w:val="24"/>
        </w:rPr>
        <w:t>yansıtan</w:t>
      </w:r>
      <w:r>
        <w:rPr>
          <w:spacing w:val="40"/>
          <w:sz w:val="24"/>
        </w:rPr>
        <w:t xml:space="preserve"> </w:t>
      </w:r>
      <w:r>
        <w:rPr>
          <w:sz w:val="24"/>
        </w:rPr>
        <w:t>kutuya</w:t>
      </w:r>
      <w:r>
        <w:rPr>
          <w:spacing w:val="40"/>
          <w:sz w:val="24"/>
        </w:rPr>
        <w:t xml:space="preserve"> </w:t>
      </w:r>
      <w:r>
        <w:rPr>
          <w:sz w:val="24"/>
        </w:rPr>
        <w:t>“X”</w:t>
      </w:r>
      <w:r>
        <w:rPr>
          <w:spacing w:val="40"/>
          <w:sz w:val="24"/>
        </w:rPr>
        <w:t xml:space="preserve"> </w:t>
      </w:r>
      <w:r>
        <w:rPr>
          <w:sz w:val="24"/>
        </w:rPr>
        <w:t>işareti koyarak belirtiniz.</w:t>
      </w:r>
    </w:p>
    <w:p w:rsidR="00474AAC" w:rsidRDefault="00B74296">
      <w:pPr>
        <w:pStyle w:val="ListeParagraf"/>
        <w:numPr>
          <w:ilvl w:val="0"/>
          <w:numId w:val="3"/>
        </w:numPr>
        <w:tabs>
          <w:tab w:val="left" w:pos="1678"/>
        </w:tabs>
        <w:spacing w:before="11"/>
        <w:rPr>
          <w:sz w:val="24"/>
        </w:rPr>
      </w:pPr>
      <w:r>
        <w:rPr>
          <w:sz w:val="24"/>
        </w:rPr>
        <w:t>Anketimize</w:t>
      </w:r>
      <w:r>
        <w:rPr>
          <w:spacing w:val="-5"/>
          <w:sz w:val="24"/>
        </w:rPr>
        <w:t xml:space="preserve"> </w:t>
      </w:r>
      <w:r>
        <w:rPr>
          <w:sz w:val="24"/>
        </w:rPr>
        <w:t>katıldığınız</w:t>
      </w:r>
      <w:r>
        <w:rPr>
          <w:spacing w:val="-4"/>
          <w:sz w:val="24"/>
        </w:rPr>
        <w:t xml:space="preserve"> </w:t>
      </w:r>
      <w:r>
        <w:rPr>
          <w:sz w:val="24"/>
        </w:rPr>
        <w:t>için</w:t>
      </w:r>
      <w:r>
        <w:rPr>
          <w:spacing w:val="-4"/>
          <w:sz w:val="24"/>
        </w:rPr>
        <w:t xml:space="preserve"> </w:t>
      </w:r>
      <w:r>
        <w:rPr>
          <w:sz w:val="24"/>
        </w:rPr>
        <w:t>teşekkür</w:t>
      </w:r>
      <w:r>
        <w:rPr>
          <w:spacing w:val="-5"/>
          <w:sz w:val="24"/>
        </w:rPr>
        <w:t xml:space="preserve"> </w:t>
      </w:r>
      <w:r>
        <w:rPr>
          <w:spacing w:val="-2"/>
          <w:sz w:val="24"/>
        </w:rPr>
        <w:t>ederiz.</w:t>
      </w:r>
    </w:p>
    <w:p w:rsidR="00474AAC" w:rsidRDefault="00474AAC">
      <w:pPr>
        <w:rPr>
          <w:sz w:val="24"/>
        </w:rPr>
        <w:sectPr w:rsidR="00474AAC">
          <w:pgSz w:w="11910" w:h="16840"/>
          <w:pgMar w:top="1920" w:right="400" w:bottom="1280" w:left="460" w:header="0" w:footer="1097" w:gutter="0"/>
          <w:cols w:space="708"/>
        </w:sectPr>
      </w:pPr>
    </w:p>
    <w:tbl>
      <w:tblPr>
        <w:tblW w:w="0" w:type="auto"/>
        <w:tblInd w:w="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6806"/>
        <w:gridCol w:w="667"/>
        <w:gridCol w:w="465"/>
        <w:gridCol w:w="568"/>
        <w:gridCol w:w="707"/>
        <w:gridCol w:w="849"/>
      </w:tblGrid>
      <w:tr w:rsidR="00474AAC">
        <w:trPr>
          <w:trHeight w:val="1833"/>
        </w:trPr>
        <w:tc>
          <w:tcPr>
            <w:tcW w:w="566"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1"/>
              <w:rPr>
                <w:sz w:val="20"/>
              </w:rPr>
            </w:pPr>
          </w:p>
          <w:p w:rsidR="00474AAC" w:rsidRDefault="00B74296">
            <w:pPr>
              <w:pStyle w:val="TableParagraph"/>
              <w:ind w:left="83" w:right="80"/>
              <w:jc w:val="center"/>
              <w:rPr>
                <w:b/>
                <w:sz w:val="20"/>
              </w:rPr>
            </w:pPr>
            <w:r>
              <w:rPr>
                <w:b/>
                <w:spacing w:val="-5"/>
                <w:sz w:val="20"/>
              </w:rPr>
              <w:t>NO</w:t>
            </w:r>
          </w:p>
        </w:tc>
        <w:tc>
          <w:tcPr>
            <w:tcW w:w="6806"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1"/>
              <w:rPr>
                <w:sz w:val="20"/>
              </w:rPr>
            </w:pPr>
          </w:p>
          <w:p w:rsidR="00474AAC" w:rsidRDefault="00B74296">
            <w:pPr>
              <w:pStyle w:val="TableParagraph"/>
              <w:spacing w:line="480" w:lineRule="auto"/>
              <w:ind w:left="2227" w:right="2216"/>
              <w:jc w:val="center"/>
              <w:rPr>
                <w:b/>
                <w:sz w:val="20"/>
              </w:rPr>
            </w:pPr>
            <w:r>
              <w:rPr>
                <w:b/>
                <w:sz w:val="20"/>
              </w:rPr>
              <w:t>ÖĞRETMENLER</w:t>
            </w:r>
            <w:r>
              <w:rPr>
                <w:b/>
                <w:spacing w:val="-12"/>
                <w:sz w:val="20"/>
              </w:rPr>
              <w:t xml:space="preserve"> </w:t>
            </w:r>
            <w:r>
              <w:rPr>
                <w:b/>
                <w:sz w:val="20"/>
              </w:rPr>
              <w:t>İÇİN KONU</w:t>
            </w:r>
            <w:r>
              <w:rPr>
                <w:b/>
                <w:spacing w:val="-1"/>
                <w:sz w:val="20"/>
              </w:rPr>
              <w:t xml:space="preserve"> </w:t>
            </w:r>
            <w:r>
              <w:rPr>
                <w:b/>
                <w:sz w:val="20"/>
              </w:rPr>
              <w:t>BAŞLIKLARI</w:t>
            </w:r>
          </w:p>
        </w:tc>
        <w:tc>
          <w:tcPr>
            <w:tcW w:w="667" w:type="dxa"/>
            <w:textDirection w:val="btLr"/>
          </w:tcPr>
          <w:p w:rsidR="00474AAC" w:rsidRDefault="00B74296">
            <w:pPr>
              <w:pStyle w:val="TableParagraph"/>
              <w:spacing w:before="110" w:line="244" w:lineRule="auto"/>
              <w:ind w:left="-1"/>
              <w:rPr>
                <w:b/>
                <w:sz w:val="20"/>
              </w:rPr>
            </w:pPr>
            <w:r>
              <w:rPr>
                <w:b/>
                <w:spacing w:val="-2"/>
                <w:sz w:val="20"/>
              </w:rPr>
              <w:t>Kesinlikle Katılıyorum</w:t>
            </w:r>
          </w:p>
        </w:tc>
        <w:tc>
          <w:tcPr>
            <w:tcW w:w="465" w:type="dxa"/>
            <w:textDirection w:val="btLr"/>
          </w:tcPr>
          <w:p w:rsidR="00474AAC" w:rsidRDefault="00B74296">
            <w:pPr>
              <w:pStyle w:val="TableParagraph"/>
              <w:spacing w:before="115"/>
              <w:ind w:left="-1"/>
              <w:rPr>
                <w:b/>
                <w:sz w:val="20"/>
              </w:rPr>
            </w:pPr>
            <w:r>
              <w:rPr>
                <w:b/>
                <w:spacing w:val="-2"/>
                <w:sz w:val="20"/>
              </w:rPr>
              <w:t>Katılıyorum</w:t>
            </w:r>
          </w:p>
        </w:tc>
        <w:tc>
          <w:tcPr>
            <w:tcW w:w="568" w:type="dxa"/>
            <w:textDirection w:val="btLr"/>
          </w:tcPr>
          <w:p w:rsidR="00474AAC" w:rsidRDefault="00B74296">
            <w:pPr>
              <w:pStyle w:val="TableParagraph"/>
              <w:spacing w:before="169"/>
              <w:ind w:left="-1"/>
              <w:rPr>
                <w:b/>
                <w:sz w:val="20"/>
              </w:rPr>
            </w:pPr>
            <w:r>
              <w:rPr>
                <w:b/>
                <w:spacing w:val="-2"/>
                <w:sz w:val="20"/>
              </w:rPr>
              <w:t>Kararsızım</w:t>
            </w:r>
          </w:p>
        </w:tc>
        <w:tc>
          <w:tcPr>
            <w:tcW w:w="707" w:type="dxa"/>
            <w:textDirection w:val="btLr"/>
          </w:tcPr>
          <w:p w:rsidR="00474AAC" w:rsidRDefault="00B74296">
            <w:pPr>
              <w:pStyle w:val="TableParagraph"/>
              <w:spacing w:before="117" w:line="247" w:lineRule="auto"/>
              <w:ind w:left="-1"/>
              <w:rPr>
                <w:b/>
                <w:sz w:val="20"/>
              </w:rPr>
            </w:pPr>
            <w:r>
              <w:rPr>
                <w:b/>
                <w:spacing w:val="-2"/>
                <w:sz w:val="20"/>
              </w:rPr>
              <w:t>Kesinlikle Katılmıyorum</w:t>
            </w:r>
          </w:p>
        </w:tc>
        <w:tc>
          <w:tcPr>
            <w:tcW w:w="849" w:type="dxa"/>
            <w:textDirection w:val="btLr"/>
          </w:tcPr>
          <w:p w:rsidR="00474AAC" w:rsidRDefault="00474AAC">
            <w:pPr>
              <w:pStyle w:val="TableParagraph"/>
              <w:spacing w:before="75"/>
              <w:rPr>
                <w:sz w:val="20"/>
              </w:rPr>
            </w:pPr>
          </w:p>
          <w:p w:rsidR="00474AAC" w:rsidRDefault="00B74296">
            <w:pPr>
              <w:pStyle w:val="TableParagraph"/>
              <w:ind w:left="-1"/>
              <w:rPr>
                <w:b/>
                <w:sz w:val="20"/>
              </w:rPr>
            </w:pPr>
            <w:r>
              <w:rPr>
                <w:b/>
                <w:spacing w:val="-2"/>
                <w:sz w:val="20"/>
              </w:rPr>
              <w:t>Katılmıyorum</w:t>
            </w:r>
          </w:p>
        </w:tc>
      </w:tr>
      <w:tr w:rsidR="00474AAC">
        <w:trPr>
          <w:trHeight w:val="352"/>
        </w:trPr>
        <w:tc>
          <w:tcPr>
            <w:tcW w:w="566" w:type="dxa"/>
          </w:tcPr>
          <w:p w:rsidR="00474AAC" w:rsidRDefault="00B74296">
            <w:pPr>
              <w:pStyle w:val="TableParagraph"/>
              <w:spacing w:before="1"/>
              <w:ind w:left="29" w:right="80"/>
              <w:jc w:val="center"/>
              <w:rPr>
                <w:sz w:val="20"/>
              </w:rPr>
            </w:pPr>
            <w:r>
              <w:rPr>
                <w:spacing w:val="-5"/>
                <w:sz w:val="20"/>
              </w:rPr>
              <w:t>01-</w:t>
            </w:r>
          </w:p>
        </w:tc>
        <w:tc>
          <w:tcPr>
            <w:tcW w:w="6806" w:type="dxa"/>
          </w:tcPr>
          <w:p w:rsidR="00474AAC" w:rsidRDefault="00B74296">
            <w:pPr>
              <w:pStyle w:val="TableParagraph"/>
              <w:spacing w:before="1"/>
              <w:ind w:left="110"/>
              <w:rPr>
                <w:sz w:val="20"/>
              </w:rPr>
            </w:pPr>
            <w:r>
              <w:rPr>
                <w:sz w:val="20"/>
              </w:rPr>
              <w:t>Okulun</w:t>
            </w:r>
            <w:r>
              <w:rPr>
                <w:spacing w:val="-7"/>
                <w:sz w:val="20"/>
              </w:rPr>
              <w:t xml:space="preserve"> </w:t>
            </w:r>
            <w:r>
              <w:rPr>
                <w:sz w:val="20"/>
              </w:rPr>
              <w:t>misyonu</w:t>
            </w:r>
            <w:r>
              <w:rPr>
                <w:spacing w:val="-6"/>
                <w:sz w:val="20"/>
              </w:rPr>
              <w:t xml:space="preserve"> </w:t>
            </w:r>
            <w:r>
              <w:rPr>
                <w:sz w:val="20"/>
              </w:rPr>
              <w:t>ve</w:t>
            </w:r>
            <w:r>
              <w:rPr>
                <w:spacing w:val="-8"/>
                <w:sz w:val="20"/>
              </w:rPr>
              <w:t xml:space="preserve"> </w:t>
            </w:r>
            <w:r>
              <w:rPr>
                <w:sz w:val="20"/>
              </w:rPr>
              <w:t>vizyonunu</w:t>
            </w:r>
            <w:r>
              <w:rPr>
                <w:spacing w:val="-6"/>
                <w:sz w:val="20"/>
              </w:rPr>
              <w:t xml:space="preserve"> </w:t>
            </w:r>
            <w:r>
              <w:rPr>
                <w:sz w:val="20"/>
              </w:rPr>
              <w:t>tam</w:t>
            </w:r>
            <w:r>
              <w:rPr>
                <w:spacing w:val="-4"/>
                <w:sz w:val="20"/>
              </w:rPr>
              <w:t xml:space="preserve"> </w:t>
            </w:r>
            <w:r>
              <w:rPr>
                <w:sz w:val="20"/>
              </w:rPr>
              <w:t>olarak</w:t>
            </w:r>
            <w:r>
              <w:rPr>
                <w:spacing w:val="-5"/>
                <w:sz w:val="20"/>
              </w:rPr>
              <w:t xml:space="preserve"> </w:t>
            </w:r>
            <w:r>
              <w:rPr>
                <w:spacing w:val="-2"/>
                <w:sz w:val="20"/>
              </w:rPr>
              <w:t>anlıyorum.</w:t>
            </w:r>
          </w:p>
        </w:tc>
        <w:tc>
          <w:tcPr>
            <w:tcW w:w="667" w:type="dxa"/>
          </w:tcPr>
          <w:p w:rsidR="00474AAC" w:rsidRDefault="00B74296">
            <w:pPr>
              <w:pStyle w:val="TableParagraph"/>
              <w:spacing w:before="54"/>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54"/>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54"/>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54"/>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54"/>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566" w:type="dxa"/>
          </w:tcPr>
          <w:p w:rsidR="00474AAC" w:rsidRDefault="00B74296">
            <w:pPr>
              <w:pStyle w:val="TableParagraph"/>
              <w:spacing w:line="234" w:lineRule="exact"/>
              <w:ind w:left="29" w:right="80"/>
              <w:jc w:val="center"/>
              <w:rPr>
                <w:sz w:val="20"/>
              </w:rPr>
            </w:pPr>
            <w:r>
              <w:rPr>
                <w:spacing w:val="-5"/>
                <w:sz w:val="20"/>
              </w:rPr>
              <w:t>02-</w:t>
            </w:r>
          </w:p>
        </w:tc>
        <w:tc>
          <w:tcPr>
            <w:tcW w:w="6806" w:type="dxa"/>
          </w:tcPr>
          <w:p w:rsidR="00474AAC" w:rsidRDefault="00B74296">
            <w:pPr>
              <w:pStyle w:val="TableParagraph"/>
              <w:spacing w:line="234" w:lineRule="exact"/>
              <w:ind w:left="110"/>
              <w:rPr>
                <w:sz w:val="20"/>
              </w:rPr>
            </w:pPr>
            <w:r>
              <w:rPr>
                <w:sz w:val="20"/>
              </w:rPr>
              <w:t>Okulda</w:t>
            </w:r>
            <w:r>
              <w:rPr>
                <w:spacing w:val="-6"/>
                <w:sz w:val="20"/>
              </w:rPr>
              <w:t xml:space="preserve"> </w:t>
            </w:r>
            <w:r>
              <w:rPr>
                <w:sz w:val="20"/>
              </w:rPr>
              <w:t>eğitim</w:t>
            </w:r>
            <w:r>
              <w:rPr>
                <w:spacing w:val="-7"/>
                <w:sz w:val="20"/>
              </w:rPr>
              <w:t xml:space="preserve"> </w:t>
            </w:r>
            <w:r>
              <w:rPr>
                <w:sz w:val="20"/>
              </w:rPr>
              <w:t>ve</w:t>
            </w:r>
            <w:r>
              <w:rPr>
                <w:spacing w:val="-7"/>
                <w:sz w:val="20"/>
              </w:rPr>
              <w:t xml:space="preserve"> </w:t>
            </w:r>
            <w:r>
              <w:rPr>
                <w:sz w:val="20"/>
              </w:rPr>
              <w:t>yönetim</w:t>
            </w:r>
            <w:r>
              <w:rPr>
                <w:spacing w:val="-5"/>
                <w:sz w:val="20"/>
              </w:rPr>
              <w:t xml:space="preserve"> </w:t>
            </w:r>
            <w:r>
              <w:rPr>
                <w:sz w:val="20"/>
              </w:rPr>
              <w:t>kalitesi</w:t>
            </w:r>
            <w:r>
              <w:rPr>
                <w:spacing w:val="-6"/>
                <w:sz w:val="20"/>
              </w:rPr>
              <w:t xml:space="preserve"> </w:t>
            </w:r>
            <w:r>
              <w:rPr>
                <w:sz w:val="20"/>
              </w:rPr>
              <w:t>sürekli</w:t>
            </w:r>
            <w:r>
              <w:rPr>
                <w:spacing w:val="-7"/>
                <w:sz w:val="20"/>
              </w:rPr>
              <w:t xml:space="preserve"> </w:t>
            </w:r>
            <w:r>
              <w:rPr>
                <w:sz w:val="20"/>
              </w:rPr>
              <w:t>olarak</w:t>
            </w:r>
            <w:r>
              <w:rPr>
                <w:spacing w:val="-6"/>
                <w:sz w:val="20"/>
              </w:rPr>
              <w:t xml:space="preserve"> </w:t>
            </w:r>
            <w:r>
              <w:rPr>
                <w:spacing w:val="-2"/>
                <w:sz w:val="20"/>
              </w:rPr>
              <w:t>gelişiyor.</w:t>
            </w:r>
          </w:p>
        </w:tc>
        <w:tc>
          <w:tcPr>
            <w:tcW w:w="667" w:type="dxa"/>
          </w:tcPr>
          <w:p w:rsidR="00474AAC" w:rsidRDefault="00B74296">
            <w:pPr>
              <w:pStyle w:val="TableParagraph"/>
              <w:spacing w:before="54"/>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54"/>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54"/>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54"/>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54"/>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566" w:type="dxa"/>
          </w:tcPr>
          <w:p w:rsidR="00474AAC" w:rsidRDefault="00B74296">
            <w:pPr>
              <w:pStyle w:val="TableParagraph"/>
              <w:spacing w:line="234" w:lineRule="exact"/>
              <w:ind w:left="29" w:right="80"/>
              <w:jc w:val="center"/>
              <w:rPr>
                <w:sz w:val="20"/>
              </w:rPr>
            </w:pPr>
            <w:r>
              <w:rPr>
                <w:spacing w:val="-5"/>
                <w:sz w:val="20"/>
              </w:rPr>
              <w:t>03-</w:t>
            </w:r>
          </w:p>
        </w:tc>
        <w:tc>
          <w:tcPr>
            <w:tcW w:w="6806" w:type="dxa"/>
          </w:tcPr>
          <w:p w:rsidR="00474AAC" w:rsidRDefault="00B74296">
            <w:pPr>
              <w:pStyle w:val="TableParagraph"/>
              <w:spacing w:line="234" w:lineRule="exact"/>
              <w:ind w:left="110"/>
              <w:rPr>
                <w:sz w:val="20"/>
              </w:rPr>
            </w:pPr>
            <w:r>
              <w:rPr>
                <w:sz w:val="20"/>
              </w:rPr>
              <w:t>Okul</w:t>
            </w:r>
            <w:r>
              <w:rPr>
                <w:spacing w:val="-5"/>
                <w:sz w:val="20"/>
              </w:rPr>
              <w:t xml:space="preserve"> </w:t>
            </w:r>
            <w:r>
              <w:rPr>
                <w:sz w:val="20"/>
              </w:rPr>
              <w:t>temiz</w:t>
            </w:r>
            <w:r>
              <w:rPr>
                <w:spacing w:val="-5"/>
                <w:sz w:val="20"/>
              </w:rPr>
              <w:t xml:space="preserve"> </w:t>
            </w:r>
            <w:r>
              <w:rPr>
                <w:sz w:val="20"/>
              </w:rPr>
              <w:t>ve</w:t>
            </w:r>
            <w:r>
              <w:rPr>
                <w:spacing w:val="-4"/>
                <w:sz w:val="20"/>
              </w:rPr>
              <w:t xml:space="preserve"> </w:t>
            </w:r>
            <w:r>
              <w:rPr>
                <w:spacing w:val="-2"/>
                <w:sz w:val="20"/>
              </w:rPr>
              <w:t>hijyeniktir.</w:t>
            </w:r>
          </w:p>
        </w:tc>
        <w:tc>
          <w:tcPr>
            <w:tcW w:w="667" w:type="dxa"/>
          </w:tcPr>
          <w:p w:rsidR="00474AAC" w:rsidRDefault="00B74296">
            <w:pPr>
              <w:pStyle w:val="TableParagraph"/>
              <w:spacing w:before="51"/>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51"/>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51"/>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5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51"/>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537"/>
        </w:trPr>
        <w:tc>
          <w:tcPr>
            <w:tcW w:w="566" w:type="dxa"/>
          </w:tcPr>
          <w:p w:rsidR="00474AAC" w:rsidRDefault="00B74296">
            <w:pPr>
              <w:pStyle w:val="TableParagraph"/>
              <w:spacing w:line="234" w:lineRule="exact"/>
              <w:ind w:left="29" w:right="80"/>
              <w:jc w:val="center"/>
              <w:rPr>
                <w:sz w:val="20"/>
              </w:rPr>
            </w:pPr>
            <w:r>
              <w:rPr>
                <w:spacing w:val="-5"/>
                <w:sz w:val="20"/>
              </w:rPr>
              <w:t>04-</w:t>
            </w:r>
          </w:p>
        </w:tc>
        <w:tc>
          <w:tcPr>
            <w:tcW w:w="6806" w:type="dxa"/>
          </w:tcPr>
          <w:p w:rsidR="00474AAC" w:rsidRDefault="00B74296">
            <w:pPr>
              <w:pStyle w:val="TableParagraph"/>
              <w:spacing w:line="234" w:lineRule="exact"/>
              <w:ind w:left="110"/>
              <w:rPr>
                <w:sz w:val="20"/>
              </w:rPr>
            </w:pPr>
            <w:r>
              <w:rPr>
                <w:sz w:val="20"/>
              </w:rPr>
              <w:t>Okul,</w:t>
            </w:r>
            <w:r>
              <w:rPr>
                <w:spacing w:val="-8"/>
                <w:sz w:val="20"/>
              </w:rPr>
              <w:t xml:space="preserve"> </w:t>
            </w:r>
            <w:r>
              <w:rPr>
                <w:sz w:val="20"/>
              </w:rPr>
              <w:t>öğrencilerin</w:t>
            </w:r>
            <w:r>
              <w:rPr>
                <w:spacing w:val="-8"/>
                <w:sz w:val="20"/>
              </w:rPr>
              <w:t xml:space="preserve"> </w:t>
            </w:r>
            <w:r>
              <w:rPr>
                <w:sz w:val="20"/>
              </w:rPr>
              <w:t>ve</w:t>
            </w:r>
            <w:r>
              <w:rPr>
                <w:spacing w:val="-9"/>
                <w:sz w:val="20"/>
              </w:rPr>
              <w:t xml:space="preserve"> </w:t>
            </w:r>
            <w:r>
              <w:rPr>
                <w:sz w:val="20"/>
              </w:rPr>
              <w:t>personelin</w:t>
            </w:r>
            <w:r>
              <w:rPr>
                <w:spacing w:val="-9"/>
                <w:sz w:val="20"/>
              </w:rPr>
              <w:t xml:space="preserve"> </w:t>
            </w:r>
            <w:r>
              <w:rPr>
                <w:sz w:val="20"/>
              </w:rPr>
              <w:t>güvenliğini</w:t>
            </w:r>
            <w:r>
              <w:rPr>
                <w:spacing w:val="-5"/>
                <w:sz w:val="20"/>
              </w:rPr>
              <w:t xml:space="preserve"> </w:t>
            </w:r>
            <w:r>
              <w:rPr>
                <w:sz w:val="20"/>
              </w:rPr>
              <w:t>sağlamak</w:t>
            </w:r>
            <w:r>
              <w:rPr>
                <w:spacing w:val="-7"/>
                <w:sz w:val="20"/>
              </w:rPr>
              <w:t xml:space="preserve"> </w:t>
            </w:r>
            <w:r>
              <w:rPr>
                <w:sz w:val="20"/>
              </w:rPr>
              <w:t>için</w:t>
            </w:r>
            <w:r>
              <w:rPr>
                <w:spacing w:val="-8"/>
                <w:sz w:val="20"/>
              </w:rPr>
              <w:t xml:space="preserve"> </w:t>
            </w:r>
            <w:r>
              <w:rPr>
                <w:sz w:val="20"/>
              </w:rPr>
              <w:t>uygun</w:t>
            </w:r>
            <w:r>
              <w:rPr>
                <w:spacing w:val="-8"/>
                <w:sz w:val="20"/>
              </w:rPr>
              <w:t xml:space="preserve"> </w:t>
            </w:r>
            <w:r>
              <w:rPr>
                <w:spacing w:val="-2"/>
                <w:sz w:val="20"/>
              </w:rPr>
              <w:t>güvenlik</w:t>
            </w:r>
          </w:p>
          <w:p w:rsidR="00474AAC" w:rsidRDefault="00B74296">
            <w:pPr>
              <w:pStyle w:val="TableParagraph"/>
              <w:spacing w:before="34"/>
              <w:ind w:left="110"/>
              <w:rPr>
                <w:sz w:val="20"/>
              </w:rPr>
            </w:pPr>
            <w:r>
              <w:rPr>
                <w:spacing w:val="-2"/>
                <w:sz w:val="20"/>
              </w:rPr>
              <w:t>önlemleri</w:t>
            </w:r>
            <w:r>
              <w:rPr>
                <w:spacing w:val="6"/>
                <w:sz w:val="20"/>
              </w:rPr>
              <w:t xml:space="preserve"> </w:t>
            </w:r>
            <w:r>
              <w:rPr>
                <w:spacing w:val="-4"/>
                <w:sz w:val="20"/>
              </w:rPr>
              <w:t>alır.</w:t>
            </w:r>
          </w:p>
        </w:tc>
        <w:tc>
          <w:tcPr>
            <w:tcW w:w="667" w:type="dxa"/>
          </w:tcPr>
          <w:p w:rsidR="00474AAC" w:rsidRDefault="00B74296">
            <w:pPr>
              <w:pStyle w:val="TableParagraph"/>
              <w:spacing w:before="145"/>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145"/>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145"/>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145"/>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145"/>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52"/>
        </w:trPr>
        <w:tc>
          <w:tcPr>
            <w:tcW w:w="566" w:type="dxa"/>
          </w:tcPr>
          <w:p w:rsidR="00474AAC" w:rsidRDefault="00B74296">
            <w:pPr>
              <w:pStyle w:val="TableParagraph"/>
              <w:spacing w:before="1"/>
              <w:ind w:left="29" w:right="80"/>
              <w:jc w:val="center"/>
              <w:rPr>
                <w:sz w:val="20"/>
              </w:rPr>
            </w:pPr>
            <w:r>
              <w:rPr>
                <w:spacing w:val="-5"/>
                <w:sz w:val="20"/>
              </w:rPr>
              <w:t>05-</w:t>
            </w:r>
          </w:p>
        </w:tc>
        <w:tc>
          <w:tcPr>
            <w:tcW w:w="6806" w:type="dxa"/>
          </w:tcPr>
          <w:p w:rsidR="00474AAC" w:rsidRDefault="00B74296">
            <w:pPr>
              <w:pStyle w:val="TableParagraph"/>
              <w:spacing w:before="1"/>
              <w:ind w:left="110"/>
              <w:rPr>
                <w:sz w:val="20"/>
              </w:rPr>
            </w:pPr>
            <w:r>
              <w:rPr>
                <w:sz w:val="20"/>
              </w:rPr>
              <w:t>Okul,</w:t>
            </w:r>
            <w:r>
              <w:rPr>
                <w:spacing w:val="-7"/>
                <w:sz w:val="20"/>
              </w:rPr>
              <w:t xml:space="preserve"> </w:t>
            </w:r>
            <w:r>
              <w:rPr>
                <w:sz w:val="20"/>
              </w:rPr>
              <w:t>yeni</w:t>
            </w:r>
            <w:r>
              <w:rPr>
                <w:spacing w:val="-7"/>
                <w:sz w:val="20"/>
              </w:rPr>
              <w:t xml:space="preserve"> </w:t>
            </w:r>
            <w:r>
              <w:rPr>
                <w:sz w:val="20"/>
              </w:rPr>
              <w:t>kabul</w:t>
            </w:r>
            <w:r>
              <w:rPr>
                <w:spacing w:val="-4"/>
                <w:sz w:val="20"/>
              </w:rPr>
              <w:t xml:space="preserve"> </w:t>
            </w:r>
            <w:r>
              <w:rPr>
                <w:sz w:val="20"/>
              </w:rPr>
              <w:t>edilen</w:t>
            </w:r>
            <w:r>
              <w:rPr>
                <w:spacing w:val="-7"/>
                <w:sz w:val="20"/>
              </w:rPr>
              <w:t xml:space="preserve"> </w:t>
            </w:r>
            <w:r>
              <w:rPr>
                <w:sz w:val="20"/>
              </w:rPr>
              <w:t>öğrencilere</w:t>
            </w:r>
            <w:r>
              <w:rPr>
                <w:spacing w:val="-9"/>
                <w:sz w:val="20"/>
              </w:rPr>
              <w:t xml:space="preserve"> </w:t>
            </w:r>
            <w:r>
              <w:rPr>
                <w:sz w:val="20"/>
              </w:rPr>
              <w:t>uygun</w:t>
            </w:r>
            <w:r>
              <w:rPr>
                <w:spacing w:val="-7"/>
                <w:sz w:val="20"/>
              </w:rPr>
              <w:t xml:space="preserve"> </w:t>
            </w:r>
            <w:r>
              <w:rPr>
                <w:sz w:val="20"/>
              </w:rPr>
              <w:t>desteği</w:t>
            </w:r>
            <w:r>
              <w:rPr>
                <w:spacing w:val="-7"/>
                <w:sz w:val="20"/>
              </w:rPr>
              <w:t xml:space="preserve"> </w:t>
            </w:r>
            <w:r>
              <w:rPr>
                <w:spacing w:val="-2"/>
                <w:sz w:val="20"/>
              </w:rPr>
              <w:t>sağlar.</w:t>
            </w:r>
          </w:p>
        </w:tc>
        <w:tc>
          <w:tcPr>
            <w:tcW w:w="667" w:type="dxa"/>
          </w:tcPr>
          <w:p w:rsidR="00474AAC" w:rsidRDefault="00B74296">
            <w:pPr>
              <w:pStyle w:val="TableParagraph"/>
              <w:spacing w:before="54"/>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54"/>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54"/>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54"/>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54"/>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06-</w:t>
            </w:r>
          </w:p>
        </w:tc>
        <w:tc>
          <w:tcPr>
            <w:tcW w:w="6806" w:type="dxa"/>
          </w:tcPr>
          <w:p w:rsidR="00474AAC" w:rsidRDefault="00B74296">
            <w:pPr>
              <w:pStyle w:val="TableParagraph"/>
              <w:spacing w:before="4" w:line="220" w:lineRule="exact"/>
              <w:ind w:left="110"/>
              <w:rPr>
                <w:sz w:val="20"/>
              </w:rPr>
            </w:pPr>
            <w:r>
              <w:rPr>
                <w:sz w:val="20"/>
              </w:rPr>
              <w:t>Okulumuz</w:t>
            </w:r>
            <w:r>
              <w:rPr>
                <w:spacing w:val="-9"/>
                <w:sz w:val="20"/>
              </w:rPr>
              <w:t xml:space="preserve"> </w:t>
            </w:r>
            <w:r>
              <w:rPr>
                <w:sz w:val="20"/>
              </w:rPr>
              <w:t>mesleki</w:t>
            </w:r>
            <w:r>
              <w:rPr>
                <w:spacing w:val="-9"/>
                <w:sz w:val="20"/>
              </w:rPr>
              <w:t xml:space="preserve"> </w:t>
            </w:r>
            <w:r>
              <w:rPr>
                <w:sz w:val="20"/>
              </w:rPr>
              <w:t>yeterliliğimi</w:t>
            </w:r>
            <w:r>
              <w:rPr>
                <w:spacing w:val="-9"/>
                <w:sz w:val="20"/>
              </w:rPr>
              <w:t xml:space="preserve"> </w:t>
            </w:r>
            <w:r>
              <w:rPr>
                <w:sz w:val="20"/>
              </w:rPr>
              <w:t>geliştirmek</w:t>
            </w:r>
            <w:r>
              <w:rPr>
                <w:spacing w:val="-8"/>
                <w:sz w:val="20"/>
              </w:rPr>
              <w:t xml:space="preserve"> </w:t>
            </w:r>
            <w:r>
              <w:rPr>
                <w:sz w:val="20"/>
              </w:rPr>
              <w:t>için</w:t>
            </w:r>
            <w:r>
              <w:rPr>
                <w:spacing w:val="-8"/>
                <w:sz w:val="20"/>
              </w:rPr>
              <w:t xml:space="preserve"> </w:t>
            </w:r>
            <w:r>
              <w:rPr>
                <w:sz w:val="20"/>
              </w:rPr>
              <w:t>eğitim</w:t>
            </w:r>
            <w:r>
              <w:rPr>
                <w:spacing w:val="-9"/>
                <w:sz w:val="20"/>
              </w:rPr>
              <w:t xml:space="preserve"> </w:t>
            </w:r>
            <w:r>
              <w:rPr>
                <w:sz w:val="20"/>
              </w:rPr>
              <w:t>fırsatları</w:t>
            </w:r>
            <w:r>
              <w:rPr>
                <w:spacing w:val="-9"/>
                <w:sz w:val="20"/>
              </w:rPr>
              <w:t xml:space="preserve"> </w:t>
            </w:r>
            <w:r>
              <w:rPr>
                <w:spacing w:val="-2"/>
                <w:sz w:val="20"/>
              </w:rPr>
              <w:t>sunuyor.</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07-</w:t>
            </w:r>
          </w:p>
        </w:tc>
        <w:tc>
          <w:tcPr>
            <w:tcW w:w="6806" w:type="dxa"/>
          </w:tcPr>
          <w:p w:rsidR="00474AAC" w:rsidRDefault="00B74296">
            <w:pPr>
              <w:pStyle w:val="TableParagraph"/>
              <w:spacing w:before="4" w:line="220" w:lineRule="exact"/>
              <w:ind w:left="110"/>
              <w:rPr>
                <w:sz w:val="20"/>
              </w:rPr>
            </w:pPr>
            <w:r>
              <w:rPr>
                <w:sz w:val="20"/>
              </w:rPr>
              <w:t>Okul</w:t>
            </w:r>
            <w:r>
              <w:rPr>
                <w:spacing w:val="-9"/>
                <w:sz w:val="20"/>
              </w:rPr>
              <w:t xml:space="preserve"> </w:t>
            </w:r>
            <w:r>
              <w:rPr>
                <w:sz w:val="20"/>
              </w:rPr>
              <w:t>yönetimimiz</w:t>
            </w:r>
            <w:r>
              <w:rPr>
                <w:spacing w:val="-8"/>
                <w:sz w:val="20"/>
              </w:rPr>
              <w:t xml:space="preserve"> </w:t>
            </w:r>
            <w:r>
              <w:rPr>
                <w:sz w:val="20"/>
              </w:rPr>
              <w:t>öğretmenleri</w:t>
            </w:r>
            <w:r>
              <w:rPr>
                <w:spacing w:val="-8"/>
                <w:sz w:val="20"/>
              </w:rPr>
              <w:t xml:space="preserve"> </w:t>
            </w:r>
            <w:r>
              <w:rPr>
                <w:sz w:val="20"/>
              </w:rPr>
              <w:t>etkin</w:t>
            </w:r>
            <w:r>
              <w:rPr>
                <w:spacing w:val="-8"/>
                <w:sz w:val="20"/>
              </w:rPr>
              <w:t xml:space="preserve"> </w:t>
            </w:r>
            <w:r>
              <w:rPr>
                <w:sz w:val="20"/>
              </w:rPr>
              <w:t>bir</w:t>
            </w:r>
            <w:r>
              <w:rPr>
                <w:spacing w:val="-8"/>
                <w:sz w:val="20"/>
              </w:rPr>
              <w:t xml:space="preserve"> </w:t>
            </w:r>
            <w:r>
              <w:rPr>
                <w:sz w:val="20"/>
              </w:rPr>
              <w:t>şekilde</w:t>
            </w:r>
            <w:r>
              <w:rPr>
                <w:spacing w:val="-10"/>
                <w:sz w:val="20"/>
              </w:rPr>
              <w:t xml:space="preserve"> </w:t>
            </w:r>
            <w:r>
              <w:rPr>
                <w:spacing w:val="-2"/>
                <w:sz w:val="20"/>
              </w:rPr>
              <w:t>yönlendirir.</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66" w:type="dxa"/>
          </w:tcPr>
          <w:p w:rsidR="00474AAC" w:rsidRDefault="00B74296">
            <w:pPr>
              <w:pStyle w:val="TableParagraph"/>
              <w:spacing w:line="234" w:lineRule="exact"/>
              <w:ind w:left="29" w:right="80"/>
              <w:jc w:val="center"/>
              <w:rPr>
                <w:sz w:val="20"/>
              </w:rPr>
            </w:pPr>
            <w:r>
              <w:rPr>
                <w:spacing w:val="-5"/>
                <w:sz w:val="20"/>
              </w:rPr>
              <w:t>08-</w:t>
            </w:r>
          </w:p>
        </w:tc>
        <w:tc>
          <w:tcPr>
            <w:tcW w:w="6806" w:type="dxa"/>
          </w:tcPr>
          <w:p w:rsidR="00474AAC" w:rsidRDefault="00B74296">
            <w:pPr>
              <w:pStyle w:val="TableParagraph"/>
              <w:spacing w:line="236" w:lineRule="exact"/>
              <w:ind w:left="110"/>
              <w:rPr>
                <w:sz w:val="20"/>
              </w:rPr>
            </w:pPr>
            <w:r>
              <w:rPr>
                <w:sz w:val="20"/>
              </w:rPr>
              <w:t>Okulumuz,</w:t>
            </w:r>
            <w:r>
              <w:rPr>
                <w:spacing w:val="40"/>
                <w:sz w:val="20"/>
              </w:rPr>
              <w:t xml:space="preserve"> </w:t>
            </w:r>
            <w:r>
              <w:rPr>
                <w:sz w:val="20"/>
              </w:rPr>
              <w:t>öğrencilerin</w:t>
            </w:r>
            <w:r>
              <w:rPr>
                <w:spacing w:val="40"/>
                <w:sz w:val="20"/>
              </w:rPr>
              <w:t xml:space="preserve"> </w:t>
            </w:r>
            <w:r>
              <w:rPr>
                <w:sz w:val="20"/>
              </w:rPr>
              <w:t>öğrenme</w:t>
            </w:r>
            <w:r>
              <w:rPr>
                <w:spacing w:val="40"/>
                <w:sz w:val="20"/>
              </w:rPr>
              <w:t xml:space="preserve"> </w:t>
            </w:r>
            <w:r>
              <w:rPr>
                <w:sz w:val="20"/>
              </w:rPr>
              <w:t>ilgisini</w:t>
            </w:r>
            <w:r>
              <w:rPr>
                <w:spacing w:val="40"/>
                <w:sz w:val="20"/>
              </w:rPr>
              <w:t xml:space="preserve"> </w:t>
            </w:r>
            <w:r>
              <w:rPr>
                <w:sz w:val="20"/>
              </w:rPr>
              <w:t>uyandıracak</w:t>
            </w:r>
            <w:r>
              <w:rPr>
                <w:spacing w:val="40"/>
                <w:sz w:val="20"/>
              </w:rPr>
              <w:t xml:space="preserve"> </w:t>
            </w:r>
            <w:r>
              <w:rPr>
                <w:sz w:val="20"/>
              </w:rPr>
              <w:t>bir</w:t>
            </w:r>
            <w:r>
              <w:rPr>
                <w:spacing w:val="40"/>
                <w:sz w:val="20"/>
              </w:rPr>
              <w:t xml:space="preserve"> </w:t>
            </w:r>
            <w:r>
              <w:rPr>
                <w:sz w:val="20"/>
              </w:rPr>
              <w:t>öğrenme</w:t>
            </w:r>
            <w:r>
              <w:rPr>
                <w:spacing w:val="40"/>
                <w:sz w:val="20"/>
              </w:rPr>
              <w:t xml:space="preserve"> </w:t>
            </w:r>
            <w:r>
              <w:rPr>
                <w:sz w:val="20"/>
              </w:rPr>
              <w:t xml:space="preserve">ortamı </w:t>
            </w:r>
            <w:r>
              <w:rPr>
                <w:spacing w:val="-2"/>
                <w:sz w:val="20"/>
              </w:rPr>
              <w:t>oluşturmuştur.</w:t>
            </w:r>
          </w:p>
        </w:tc>
        <w:tc>
          <w:tcPr>
            <w:tcW w:w="667" w:type="dxa"/>
          </w:tcPr>
          <w:p w:rsidR="00474AAC" w:rsidRDefault="00B74296">
            <w:pPr>
              <w:pStyle w:val="TableParagraph"/>
              <w:spacing w:before="111"/>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111"/>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111"/>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111"/>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566" w:type="dxa"/>
          </w:tcPr>
          <w:p w:rsidR="00474AAC" w:rsidRDefault="00B74296">
            <w:pPr>
              <w:pStyle w:val="TableParagraph"/>
              <w:spacing w:line="220" w:lineRule="exact"/>
              <w:ind w:left="29" w:right="80"/>
              <w:jc w:val="center"/>
              <w:rPr>
                <w:sz w:val="20"/>
              </w:rPr>
            </w:pPr>
            <w:r>
              <w:rPr>
                <w:spacing w:val="-5"/>
                <w:sz w:val="20"/>
              </w:rPr>
              <w:t>09-</w:t>
            </w:r>
          </w:p>
        </w:tc>
        <w:tc>
          <w:tcPr>
            <w:tcW w:w="6806" w:type="dxa"/>
          </w:tcPr>
          <w:p w:rsidR="00474AAC" w:rsidRDefault="00B74296">
            <w:pPr>
              <w:pStyle w:val="TableParagraph"/>
              <w:spacing w:before="2" w:line="218" w:lineRule="exact"/>
              <w:ind w:left="110"/>
              <w:rPr>
                <w:sz w:val="20"/>
              </w:rPr>
            </w:pPr>
            <w:r>
              <w:rPr>
                <w:sz w:val="20"/>
              </w:rPr>
              <w:t>Etkili</w:t>
            </w:r>
            <w:r>
              <w:rPr>
                <w:spacing w:val="-10"/>
                <w:sz w:val="20"/>
              </w:rPr>
              <w:t xml:space="preserve"> </w:t>
            </w:r>
            <w:r>
              <w:rPr>
                <w:sz w:val="20"/>
              </w:rPr>
              <w:t>bir</w:t>
            </w:r>
            <w:r>
              <w:rPr>
                <w:spacing w:val="-7"/>
                <w:sz w:val="20"/>
              </w:rPr>
              <w:t xml:space="preserve"> </w:t>
            </w:r>
            <w:r>
              <w:rPr>
                <w:sz w:val="20"/>
              </w:rPr>
              <w:t>öğretmen</w:t>
            </w:r>
            <w:r>
              <w:rPr>
                <w:spacing w:val="-8"/>
                <w:sz w:val="20"/>
              </w:rPr>
              <w:t xml:space="preserve"> </w:t>
            </w:r>
            <w:r>
              <w:rPr>
                <w:sz w:val="20"/>
              </w:rPr>
              <w:t>olmak</w:t>
            </w:r>
            <w:r>
              <w:rPr>
                <w:spacing w:val="-7"/>
                <w:sz w:val="20"/>
              </w:rPr>
              <w:t xml:space="preserve"> </w:t>
            </w:r>
            <w:r>
              <w:rPr>
                <w:sz w:val="20"/>
              </w:rPr>
              <w:t>için</w:t>
            </w:r>
            <w:r>
              <w:rPr>
                <w:spacing w:val="-9"/>
                <w:sz w:val="20"/>
              </w:rPr>
              <w:t xml:space="preserve"> </w:t>
            </w:r>
            <w:r>
              <w:rPr>
                <w:sz w:val="20"/>
              </w:rPr>
              <w:t>ihtiyaç</w:t>
            </w:r>
            <w:r>
              <w:rPr>
                <w:spacing w:val="-8"/>
                <w:sz w:val="20"/>
              </w:rPr>
              <w:t xml:space="preserve"> </w:t>
            </w:r>
            <w:r>
              <w:rPr>
                <w:sz w:val="20"/>
              </w:rPr>
              <w:t>duyduğum</w:t>
            </w:r>
            <w:r>
              <w:rPr>
                <w:spacing w:val="-6"/>
                <w:sz w:val="20"/>
              </w:rPr>
              <w:t xml:space="preserve"> </w:t>
            </w:r>
            <w:r>
              <w:rPr>
                <w:sz w:val="20"/>
              </w:rPr>
              <w:t>kaynaklara</w:t>
            </w:r>
            <w:r>
              <w:rPr>
                <w:spacing w:val="-8"/>
                <w:sz w:val="20"/>
              </w:rPr>
              <w:t xml:space="preserve"> </w:t>
            </w:r>
            <w:r>
              <w:rPr>
                <w:sz w:val="20"/>
              </w:rPr>
              <w:t>erişimim</w:t>
            </w:r>
            <w:r>
              <w:rPr>
                <w:spacing w:val="-6"/>
                <w:sz w:val="20"/>
              </w:rPr>
              <w:t xml:space="preserve"> </w:t>
            </w:r>
            <w:r>
              <w:rPr>
                <w:spacing w:val="-4"/>
                <w:sz w:val="20"/>
              </w:rPr>
              <w:t>var.</w:t>
            </w:r>
          </w:p>
        </w:tc>
        <w:tc>
          <w:tcPr>
            <w:tcW w:w="667" w:type="dxa"/>
          </w:tcPr>
          <w:p w:rsidR="00474AAC" w:rsidRDefault="00B74296">
            <w:pPr>
              <w:pStyle w:val="TableParagraph"/>
              <w:spacing w:line="220"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0"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0"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0"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0"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before="1" w:line="223" w:lineRule="exact"/>
              <w:ind w:left="29" w:right="80"/>
              <w:jc w:val="center"/>
              <w:rPr>
                <w:sz w:val="20"/>
              </w:rPr>
            </w:pPr>
            <w:r>
              <w:rPr>
                <w:spacing w:val="-5"/>
                <w:sz w:val="20"/>
              </w:rPr>
              <w:t>10-</w:t>
            </w:r>
          </w:p>
        </w:tc>
        <w:tc>
          <w:tcPr>
            <w:tcW w:w="6806" w:type="dxa"/>
          </w:tcPr>
          <w:p w:rsidR="00474AAC" w:rsidRDefault="00B74296">
            <w:pPr>
              <w:pStyle w:val="TableParagraph"/>
              <w:spacing w:before="6" w:line="218" w:lineRule="exact"/>
              <w:ind w:left="110"/>
              <w:rPr>
                <w:sz w:val="20"/>
              </w:rPr>
            </w:pPr>
            <w:r>
              <w:rPr>
                <w:sz w:val="20"/>
              </w:rPr>
              <w:t>Bana</w:t>
            </w:r>
            <w:r>
              <w:rPr>
                <w:spacing w:val="-6"/>
                <w:sz w:val="20"/>
              </w:rPr>
              <w:t xml:space="preserve"> </w:t>
            </w:r>
            <w:r>
              <w:rPr>
                <w:sz w:val="20"/>
              </w:rPr>
              <w:t>sunulan</w:t>
            </w:r>
            <w:r>
              <w:rPr>
                <w:spacing w:val="-8"/>
                <w:sz w:val="20"/>
              </w:rPr>
              <w:t xml:space="preserve"> </w:t>
            </w:r>
            <w:r>
              <w:rPr>
                <w:sz w:val="20"/>
              </w:rPr>
              <w:t>kaynakları</w:t>
            </w:r>
            <w:r>
              <w:rPr>
                <w:spacing w:val="-6"/>
                <w:sz w:val="20"/>
              </w:rPr>
              <w:t xml:space="preserve"> </w:t>
            </w:r>
            <w:r>
              <w:rPr>
                <w:sz w:val="20"/>
              </w:rPr>
              <w:t>kullanmak</w:t>
            </w:r>
            <w:r>
              <w:rPr>
                <w:spacing w:val="-6"/>
                <w:sz w:val="20"/>
              </w:rPr>
              <w:t xml:space="preserve"> </w:t>
            </w:r>
            <w:r>
              <w:rPr>
                <w:sz w:val="20"/>
              </w:rPr>
              <w:t>için</w:t>
            </w:r>
            <w:r>
              <w:rPr>
                <w:spacing w:val="-7"/>
                <w:sz w:val="20"/>
              </w:rPr>
              <w:t xml:space="preserve"> </w:t>
            </w:r>
            <w:r>
              <w:rPr>
                <w:sz w:val="20"/>
              </w:rPr>
              <w:t>gerekli</w:t>
            </w:r>
            <w:r>
              <w:rPr>
                <w:spacing w:val="-7"/>
                <w:sz w:val="20"/>
              </w:rPr>
              <w:t xml:space="preserve"> </w:t>
            </w:r>
            <w:r>
              <w:rPr>
                <w:sz w:val="20"/>
              </w:rPr>
              <w:t>eğitime</w:t>
            </w:r>
            <w:r>
              <w:rPr>
                <w:spacing w:val="-7"/>
                <w:sz w:val="20"/>
              </w:rPr>
              <w:t xml:space="preserve"> </w:t>
            </w:r>
            <w:r>
              <w:rPr>
                <w:spacing w:val="-2"/>
                <w:sz w:val="20"/>
              </w:rPr>
              <w:t>sahibim.</w:t>
            </w:r>
          </w:p>
        </w:tc>
        <w:tc>
          <w:tcPr>
            <w:tcW w:w="667" w:type="dxa"/>
          </w:tcPr>
          <w:p w:rsidR="00474AAC" w:rsidRDefault="00B74296">
            <w:pPr>
              <w:pStyle w:val="TableParagraph"/>
              <w:spacing w:before="1" w:line="223"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1" w:line="223"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1" w:line="223"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1" w:line="223"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1" w:line="223"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70"/>
        </w:trPr>
        <w:tc>
          <w:tcPr>
            <w:tcW w:w="566" w:type="dxa"/>
          </w:tcPr>
          <w:p w:rsidR="00474AAC" w:rsidRDefault="00B74296">
            <w:pPr>
              <w:pStyle w:val="TableParagraph"/>
              <w:spacing w:line="234" w:lineRule="exact"/>
              <w:ind w:left="29" w:right="80"/>
              <w:jc w:val="center"/>
              <w:rPr>
                <w:sz w:val="20"/>
              </w:rPr>
            </w:pPr>
            <w:r>
              <w:rPr>
                <w:spacing w:val="-5"/>
                <w:sz w:val="20"/>
              </w:rPr>
              <w:t>11-</w:t>
            </w:r>
          </w:p>
        </w:tc>
        <w:tc>
          <w:tcPr>
            <w:tcW w:w="6806" w:type="dxa"/>
          </w:tcPr>
          <w:p w:rsidR="00474AAC" w:rsidRDefault="00B74296">
            <w:pPr>
              <w:pStyle w:val="TableParagraph"/>
              <w:spacing w:line="236" w:lineRule="exact"/>
              <w:ind w:left="110"/>
              <w:rPr>
                <w:sz w:val="20"/>
              </w:rPr>
            </w:pPr>
            <w:r>
              <w:rPr>
                <w:sz w:val="20"/>
              </w:rPr>
              <w:t>Okulumuzun,</w:t>
            </w:r>
            <w:r>
              <w:rPr>
                <w:spacing w:val="40"/>
                <w:sz w:val="20"/>
              </w:rPr>
              <w:t xml:space="preserve"> </w:t>
            </w:r>
            <w:r>
              <w:rPr>
                <w:sz w:val="20"/>
              </w:rPr>
              <w:t>farklı</w:t>
            </w:r>
            <w:r>
              <w:rPr>
                <w:spacing w:val="40"/>
                <w:sz w:val="20"/>
              </w:rPr>
              <w:t xml:space="preserve"> </w:t>
            </w:r>
            <w:r>
              <w:rPr>
                <w:sz w:val="20"/>
              </w:rPr>
              <w:t>ihtiyaçları</w:t>
            </w:r>
            <w:r>
              <w:rPr>
                <w:spacing w:val="40"/>
                <w:sz w:val="20"/>
              </w:rPr>
              <w:t xml:space="preserve"> </w:t>
            </w:r>
            <w:r>
              <w:rPr>
                <w:sz w:val="20"/>
              </w:rPr>
              <w:t>olan</w:t>
            </w:r>
            <w:r>
              <w:rPr>
                <w:spacing w:val="40"/>
                <w:sz w:val="20"/>
              </w:rPr>
              <w:t xml:space="preserve"> </w:t>
            </w:r>
            <w:r>
              <w:rPr>
                <w:sz w:val="20"/>
              </w:rPr>
              <w:t>öğrencileri</w:t>
            </w:r>
            <w:r>
              <w:rPr>
                <w:spacing w:val="40"/>
                <w:sz w:val="20"/>
              </w:rPr>
              <w:t xml:space="preserve"> </w:t>
            </w:r>
            <w:r>
              <w:rPr>
                <w:sz w:val="20"/>
              </w:rPr>
              <w:t>desteklemek</w:t>
            </w:r>
            <w:r>
              <w:rPr>
                <w:spacing w:val="40"/>
                <w:sz w:val="20"/>
              </w:rPr>
              <w:t xml:space="preserve"> </w:t>
            </w:r>
            <w:r>
              <w:rPr>
                <w:sz w:val="20"/>
              </w:rPr>
              <w:t>için</w:t>
            </w:r>
            <w:r>
              <w:rPr>
                <w:spacing w:val="40"/>
                <w:sz w:val="20"/>
              </w:rPr>
              <w:t xml:space="preserve"> </w:t>
            </w:r>
            <w:r>
              <w:rPr>
                <w:sz w:val="20"/>
              </w:rPr>
              <w:t>etkin</w:t>
            </w:r>
            <w:r>
              <w:rPr>
                <w:spacing w:val="40"/>
                <w:sz w:val="20"/>
              </w:rPr>
              <w:t xml:space="preserve"> </w:t>
            </w:r>
            <w:r>
              <w:rPr>
                <w:sz w:val="20"/>
              </w:rPr>
              <w:t>bir politikası vardır.</w:t>
            </w:r>
          </w:p>
        </w:tc>
        <w:tc>
          <w:tcPr>
            <w:tcW w:w="667" w:type="dxa"/>
          </w:tcPr>
          <w:p w:rsidR="00474AAC" w:rsidRDefault="00B74296">
            <w:pPr>
              <w:pStyle w:val="TableParagraph"/>
              <w:spacing w:before="111"/>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111"/>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111"/>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111"/>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111"/>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2"/>
        </w:trPr>
        <w:tc>
          <w:tcPr>
            <w:tcW w:w="566" w:type="dxa"/>
          </w:tcPr>
          <w:p w:rsidR="00474AAC" w:rsidRDefault="00B74296">
            <w:pPr>
              <w:pStyle w:val="TableParagraph"/>
              <w:spacing w:line="222" w:lineRule="exact"/>
              <w:ind w:left="29" w:right="80"/>
              <w:jc w:val="center"/>
              <w:rPr>
                <w:sz w:val="20"/>
              </w:rPr>
            </w:pPr>
            <w:r>
              <w:rPr>
                <w:spacing w:val="-5"/>
                <w:sz w:val="20"/>
              </w:rPr>
              <w:t>12-</w:t>
            </w:r>
          </w:p>
        </w:tc>
        <w:tc>
          <w:tcPr>
            <w:tcW w:w="6806" w:type="dxa"/>
          </w:tcPr>
          <w:p w:rsidR="00474AAC" w:rsidRDefault="00B74296">
            <w:pPr>
              <w:pStyle w:val="TableParagraph"/>
              <w:spacing w:before="2" w:line="220" w:lineRule="exact"/>
              <w:ind w:left="110"/>
              <w:rPr>
                <w:sz w:val="20"/>
              </w:rPr>
            </w:pPr>
            <w:r>
              <w:rPr>
                <w:sz w:val="20"/>
              </w:rPr>
              <w:t>Okulumuz</w:t>
            </w:r>
            <w:r>
              <w:rPr>
                <w:spacing w:val="-9"/>
                <w:sz w:val="20"/>
              </w:rPr>
              <w:t xml:space="preserve"> </w:t>
            </w:r>
            <w:r>
              <w:rPr>
                <w:sz w:val="20"/>
              </w:rPr>
              <w:t>müfredat</w:t>
            </w:r>
            <w:r>
              <w:rPr>
                <w:spacing w:val="-7"/>
                <w:sz w:val="20"/>
              </w:rPr>
              <w:t xml:space="preserve"> </w:t>
            </w:r>
            <w:r>
              <w:rPr>
                <w:sz w:val="20"/>
              </w:rPr>
              <w:t>uygulamasını</w:t>
            </w:r>
            <w:r>
              <w:rPr>
                <w:spacing w:val="-7"/>
                <w:sz w:val="20"/>
              </w:rPr>
              <w:t xml:space="preserve"> </w:t>
            </w:r>
            <w:r>
              <w:rPr>
                <w:sz w:val="20"/>
              </w:rPr>
              <w:t>etkin</w:t>
            </w:r>
            <w:r>
              <w:rPr>
                <w:spacing w:val="-8"/>
                <w:sz w:val="20"/>
              </w:rPr>
              <w:t xml:space="preserve"> </w:t>
            </w:r>
            <w:r>
              <w:rPr>
                <w:sz w:val="20"/>
              </w:rPr>
              <w:t>bir</w:t>
            </w:r>
            <w:r>
              <w:rPr>
                <w:spacing w:val="-9"/>
                <w:sz w:val="20"/>
              </w:rPr>
              <w:t xml:space="preserve"> </w:t>
            </w:r>
            <w:r>
              <w:rPr>
                <w:sz w:val="20"/>
              </w:rPr>
              <w:t>şekilde</w:t>
            </w:r>
            <w:r>
              <w:rPr>
                <w:spacing w:val="-8"/>
                <w:sz w:val="20"/>
              </w:rPr>
              <w:t xml:space="preserve"> </w:t>
            </w:r>
            <w:r>
              <w:rPr>
                <w:spacing w:val="-2"/>
                <w:sz w:val="20"/>
              </w:rPr>
              <w:t>izler.</w:t>
            </w:r>
          </w:p>
        </w:tc>
        <w:tc>
          <w:tcPr>
            <w:tcW w:w="667" w:type="dxa"/>
          </w:tcPr>
          <w:p w:rsidR="00474AAC" w:rsidRDefault="00B74296">
            <w:pPr>
              <w:pStyle w:val="TableParagraph"/>
              <w:spacing w:line="222"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2"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2"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2"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2"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37"/>
        </w:trPr>
        <w:tc>
          <w:tcPr>
            <w:tcW w:w="566" w:type="dxa"/>
          </w:tcPr>
          <w:p w:rsidR="00474AAC" w:rsidRDefault="00B74296">
            <w:pPr>
              <w:pStyle w:val="TableParagraph"/>
              <w:spacing w:line="234" w:lineRule="exact"/>
              <w:ind w:left="29" w:right="80"/>
              <w:jc w:val="center"/>
              <w:rPr>
                <w:sz w:val="20"/>
              </w:rPr>
            </w:pPr>
            <w:r>
              <w:rPr>
                <w:spacing w:val="-5"/>
                <w:sz w:val="20"/>
              </w:rPr>
              <w:t>13-</w:t>
            </w:r>
          </w:p>
        </w:tc>
        <w:tc>
          <w:tcPr>
            <w:tcW w:w="6806" w:type="dxa"/>
          </w:tcPr>
          <w:p w:rsidR="00474AAC" w:rsidRDefault="00B74296">
            <w:pPr>
              <w:pStyle w:val="TableParagraph"/>
              <w:spacing w:before="52"/>
              <w:ind w:left="110"/>
              <w:rPr>
                <w:sz w:val="20"/>
              </w:rPr>
            </w:pPr>
            <w:r>
              <w:rPr>
                <w:sz w:val="20"/>
              </w:rPr>
              <w:t>Okulumuz,</w:t>
            </w:r>
            <w:r>
              <w:rPr>
                <w:spacing w:val="-9"/>
                <w:sz w:val="20"/>
              </w:rPr>
              <w:t xml:space="preserve"> </w:t>
            </w:r>
            <w:r>
              <w:rPr>
                <w:sz w:val="20"/>
              </w:rPr>
              <w:t>velilere</w:t>
            </w:r>
            <w:r>
              <w:rPr>
                <w:spacing w:val="-7"/>
                <w:sz w:val="20"/>
              </w:rPr>
              <w:t xml:space="preserve"> </w:t>
            </w:r>
            <w:r>
              <w:rPr>
                <w:sz w:val="20"/>
              </w:rPr>
              <w:t>uygun</w:t>
            </w:r>
            <w:r>
              <w:rPr>
                <w:spacing w:val="-8"/>
                <w:sz w:val="20"/>
              </w:rPr>
              <w:t xml:space="preserve"> </w:t>
            </w:r>
            <w:r>
              <w:rPr>
                <w:sz w:val="20"/>
              </w:rPr>
              <w:t>etkinlikler</w:t>
            </w:r>
            <w:r>
              <w:rPr>
                <w:spacing w:val="-9"/>
                <w:sz w:val="20"/>
              </w:rPr>
              <w:t xml:space="preserve"> </w:t>
            </w:r>
            <w:r>
              <w:rPr>
                <w:spacing w:val="-2"/>
                <w:sz w:val="20"/>
              </w:rPr>
              <w:t>düzenlemektedir.</w:t>
            </w:r>
          </w:p>
        </w:tc>
        <w:tc>
          <w:tcPr>
            <w:tcW w:w="667" w:type="dxa"/>
          </w:tcPr>
          <w:p w:rsidR="00474AAC" w:rsidRDefault="00B74296">
            <w:pPr>
              <w:pStyle w:val="TableParagraph"/>
              <w:spacing w:before="47"/>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before="47"/>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before="47"/>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before="47"/>
              <w:ind w:left="109"/>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before="47"/>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14-</w:t>
            </w:r>
          </w:p>
        </w:tc>
        <w:tc>
          <w:tcPr>
            <w:tcW w:w="6806" w:type="dxa"/>
          </w:tcPr>
          <w:p w:rsidR="00474AAC" w:rsidRDefault="00B74296">
            <w:pPr>
              <w:pStyle w:val="TableParagraph"/>
              <w:spacing w:before="4" w:line="220" w:lineRule="exact"/>
              <w:ind w:left="110"/>
              <w:rPr>
                <w:sz w:val="20"/>
              </w:rPr>
            </w:pPr>
            <w:r>
              <w:rPr>
                <w:sz w:val="20"/>
              </w:rPr>
              <w:t>Diğer</w:t>
            </w:r>
            <w:r>
              <w:rPr>
                <w:spacing w:val="-9"/>
                <w:sz w:val="20"/>
              </w:rPr>
              <w:t xml:space="preserve"> </w:t>
            </w:r>
            <w:r>
              <w:rPr>
                <w:sz w:val="20"/>
              </w:rPr>
              <w:t>öğretmenlerle</w:t>
            </w:r>
            <w:r>
              <w:rPr>
                <w:spacing w:val="-7"/>
                <w:sz w:val="20"/>
              </w:rPr>
              <w:t xml:space="preserve"> </w:t>
            </w:r>
            <w:r>
              <w:rPr>
                <w:sz w:val="20"/>
              </w:rPr>
              <w:t>iş</w:t>
            </w:r>
            <w:r>
              <w:rPr>
                <w:spacing w:val="-4"/>
                <w:sz w:val="20"/>
              </w:rPr>
              <w:t xml:space="preserve"> </w:t>
            </w:r>
            <w:r>
              <w:rPr>
                <w:sz w:val="20"/>
              </w:rPr>
              <w:t>birliği</w:t>
            </w:r>
            <w:r>
              <w:rPr>
                <w:spacing w:val="-9"/>
                <w:sz w:val="20"/>
              </w:rPr>
              <w:t xml:space="preserve"> </w:t>
            </w:r>
            <w:r>
              <w:rPr>
                <w:spacing w:val="-2"/>
                <w:sz w:val="20"/>
              </w:rPr>
              <w:t>yaparım.</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15-</w:t>
            </w:r>
          </w:p>
        </w:tc>
        <w:tc>
          <w:tcPr>
            <w:tcW w:w="6806" w:type="dxa"/>
          </w:tcPr>
          <w:p w:rsidR="00474AAC" w:rsidRDefault="00B74296">
            <w:pPr>
              <w:pStyle w:val="TableParagraph"/>
              <w:spacing w:before="4" w:line="220" w:lineRule="exact"/>
              <w:ind w:left="110"/>
              <w:rPr>
                <w:sz w:val="20"/>
              </w:rPr>
            </w:pPr>
            <w:r>
              <w:rPr>
                <w:sz w:val="20"/>
              </w:rPr>
              <w:t>Okul</w:t>
            </w:r>
            <w:r>
              <w:rPr>
                <w:spacing w:val="-7"/>
                <w:sz w:val="20"/>
              </w:rPr>
              <w:t xml:space="preserve"> </w:t>
            </w:r>
            <w:r>
              <w:rPr>
                <w:sz w:val="20"/>
              </w:rPr>
              <w:t>personeli</w:t>
            </w:r>
            <w:r>
              <w:rPr>
                <w:spacing w:val="-7"/>
                <w:sz w:val="20"/>
              </w:rPr>
              <w:t xml:space="preserve"> </w:t>
            </w:r>
            <w:r>
              <w:rPr>
                <w:sz w:val="20"/>
              </w:rPr>
              <w:t>arasında</w:t>
            </w:r>
            <w:r>
              <w:rPr>
                <w:spacing w:val="-6"/>
                <w:sz w:val="20"/>
              </w:rPr>
              <w:t xml:space="preserve"> </w:t>
            </w:r>
            <w:r>
              <w:rPr>
                <w:sz w:val="20"/>
              </w:rPr>
              <w:t>dostane</w:t>
            </w:r>
            <w:r>
              <w:rPr>
                <w:spacing w:val="-7"/>
                <w:sz w:val="20"/>
              </w:rPr>
              <w:t xml:space="preserve"> </w:t>
            </w:r>
            <w:r>
              <w:rPr>
                <w:sz w:val="20"/>
              </w:rPr>
              <w:t>bir</w:t>
            </w:r>
            <w:r>
              <w:rPr>
                <w:spacing w:val="-6"/>
                <w:sz w:val="20"/>
              </w:rPr>
              <w:t xml:space="preserve"> </w:t>
            </w:r>
            <w:r>
              <w:rPr>
                <w:sz w:val="20"/>
              </w:rPr>
              <w:t>ilişki</w:t>
            </w:r>
            <w:r>
              <w:rPr>
                <w:spacing w:val="-7"/>
                <w:sz w:val="20"/>
              </w:rPr>
              <w:t xml:space="preserve"> </w:t>
            </w:r>
            <w:r>
              <w:rPr>
                <w:spacing w:val="-2"/>
                <w:sz w:val="20"/>
              </w:rPr>
              <w:t>sürdürülür.</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16-</w:t>
            </w:r>
          </w:p>
        </w:tc>
        <w:tc>
          <w:tcPr>
            <w:tcW w:w="6806" w:type="dxa"/>
          </w:tcPr>
          <w:p w:rsidR="00474AAC" w:rsidRDefault="00B74296">
            <w:pPr>
              <w:pStyle w:val="TableParagraph"/>
              <w:spacing w:before="4" w:line="220" w:lineRule="exact"/>
              <w:ind w:left="110"/>
              <w:rPr>
                <w:sz w:val="20"/>
              </w:rPr>
            </w:pPr>
            <w:r>
              <w:rPr>
                <w:sz w:val="20"/>
              </w:rPr>
              <w:t>Takım</w:t>
            </w:r>
            <w:r>
              <w:rPr>
                <w:spacing w:val="-7"/>
                <w:sz w:val="20"/>
              </w:rPr>
              <w:t xml:space="preserve"> </w:t>
            </w:r>
            <w:r>
              <w:rPr>
                <w:sz w:val="20"/>
              </w:rPr>
              <w:t>ruhumuz</w:t>
            </w:r>
            <w:r>
              <w:rPr>
                <w:spacing w:val="-6"/>
                <w:sz w:val="20"/>
              </w:rPr>
              <w:t xml:space="preserve"> </w:t>
            </w:r>
            <w:r>
              <w:rPr>
                <w:sz w:val="20"/>
              </w:rPr>
              <w:t>ve</w:t>
            </w:r>
            <w:r>
              <w:rPr>
                <w:spacing w:val="-5"/>
                <w:sz w:val="20"/>
              </w:rPr>
              <w:t xml:space="preserve"> </w:t>
            </w:r>
            <w:r>
              <w:rPr>
                <w:sz w:val="20"/>
              </w:rPr>
              <w:t>moralimiz</w:t>
            </w:r>
            <w:r>
              <w:rPr>
                <w:spacing w:val="-6"/>
                <w:sz w:val="20"/>
              </w:rPr>
              <w:t xml:space="preserve"> </w:t>
            </w:r>
            <w:r>
              <w:rPr>
                <w:spacing w:val="-2"/>
                <w:sz w:val="20"/>
              </w:rPr>
              <w:t>yüksek.</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6" w:type="dxa"/>
          </w:tcPr>
          <w:p w:rsidR="00474AAC" w:rsidRDefault="00B74296">
            <w:pPr>
              <w:pStyle w:val="TableParagraph"/>
              <w:spacing w:line="224" w:lineRule="exact"/>
              <w:ind w:left="29" w:right="80"/>
              <w:jc w:val="center"/>
              <w:rPr>
                <w:sz w:val="20"/>
              </w:rPr>
            </w:pPr>
            <w:r>
              <w:rPr>
                <w:spacing w:val="-5"/>
                <w:sz w:val="20"/>
              </w:rPr>
              <w:t>17-</w:t>
            </w:r>
          </w:p>
        </w:tc>
        <w:tc>
          <w:tcPr>
            <w:tcW w:w="6806" w:type="dxa"/>
          </w:tcPr>
          <w:p w:rsidR="00474AAC" w:rsidRDefault="00B74296">
            <w:pPr>
              <w:pStyle w:val="TableParagraph"/>
              <w:spacing w:before="4" w:line="220" w:lineRule="exact"/>
              <w:ind w:left="110"/>
              <w:rPr>
                <w:sz w:val="20"/>
              </w:rPr>
            </w:pPr>
            <w:r>
              <w:rPr>
                <w:sz w:val="20"/>
              </w:rPr>
              <w:t>Okulumuza</w:t>
            </w:r>
            <w:r>
              <w:rPr>
                <w:spacing w:val="-10"/>
                <w:sz w:val="20"/>
              </w:rPr>
              <w:t xml:space="preserve"> </w:t>
            </w:r>
            <w:r>
              <w:rPr>
                <w:sz w:val="20"/>
              </w:rPr>
              <w:t>aidiyet</w:t>
            </w:r>
            <w:r>
              <w:rPr>
                <w:spacing w:val="-9"/>
                <w:sz w:val="20"/>
              </w:rPr>
              <w:t xml:space="preserve"> </w:t>
            </w:r>
            <w:r>
              <w:rPr>
                <w:spacing w:val="-2"/>
                <w:sz w:val="20"/>
              </w:rPr>
              <w:t>hissediyorum.</w:t>
            </w:r>
          </w:p>
        </w:tc>
        <w:tc>
          <w:tcPr>
            <w:tcW w:w="667" w:type="dxa"/>
          </w:tcPr>
          <w:p w:rsidR="00474AAC" w:rsidRDefault="00B74296">
            <w:pPr>
              <w:pStyle w:val="TableParagraph"/>
              <w:spacing w:line="224" w:lineRule="exact"/>
              <w:ind w:left="108"/>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5" w:type="dxa"/>
          </w:tcPr>
          <w:p w:rsidR="00474AAC" w:rsidRDefault="00B74296">
            <w:pPr>
              <w:pStyle w:val="TableParagraph"/>
              <w:spacing w:line="224" w:lineRule="exact"/>
              <w:ind w:left="16"/>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8" w:type="dxa"/>
          </w:tcPr>
          <w:p w:rsidR="00474AAC" w:rsidRDefault="00B74296">
            <w:pPr>
              <w:pStyle w:val="TableParagraph"/>
              <w:spacing w:line="224" w:lineRule="exact"/>
              <w:ind w:left="5" w:right="76"/>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707" w:type="dxa"/>
          </w:tcPr>
          <w:p w:rsidR="00474AAC" w:rsidRDefault="00B74296">
            <w:pPr>
              <w:pStyle w:val="TableParagraph"/>
              <w:spacing w:line="224" w:lineRule="exact"/>
              <w:ind w:left="110"/>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849" w:type="dxa"/>
          </w:tcPr>
          <w:p w:rsidR="00474AAC" w:rsidRDefault="00B74296">
            <w:pPr>
              <w:pStyle w:val="TableParagraph"/>
              <w:spacing w:line="224" w:lineRule="exact"/>
              <w:ind w:left="111"/>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bl>
    <w:p w:rsidR="00474AAC" w:rsidRDefault="00474AAC">
      <w:pPr>
        <w:spacing w:line="224" w:lineRule="exact"/>
        <w:rPr>
          <w:rFonts w:ascii="Calibri"/>
          <w:sz w:val="20"/>
        </w:rPr>
        <w:sectPr w:rsidR="00474AAC">
          <w:pgSz w:w="11910" w:h="16840"/>
          <w:pgMar w:top="1440" w:right="400" w:bottom="1280" w:left="460" w:header="0" w:footer="1097" w:gutter="0"/>
          <w:cols w:space="708"/>
        </w:sect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7229"/>
        <w:gridCol w:w="567"/>
        <w:gridCol w:w="526"/>
        <w:gridCol w:w="468"/>
        <w:gridCol w:w="566"/>
        <w:gridCol w:w="566"/>
      </w:tblGrid>
      <w:tr w:rsidR="00474AAC">
        <w:trPr>
          <w:trHeight w:val="1912"/>
        </w:trPr>
        <w:tc>
          <w:tcPr>
            <w:tcW w:w="569" w:type="dxa"/>
          </w:tcPr>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rPr>
                <w:sz w:val="20"/>
              </w:rPr>
            </w:pPr>
          </w:p>
          <w:p w:rsidR="00474AAC" w:rsidRDefault="00474AAC">
            <w:pPr>
              <w:pStyle w:val="TableParagraph"/>
              <w:spacing w:before="35"/>
              <w:rPr>
                <w:sz w:val="20"/>
              </w:rPr>
            </w:pPr>
          </w:p>
          <w:p w:rsidR="00474AAC" w:rsidRDefault="00B74296">
            <w:pPr>
              <w:pStyle w:val="TableParagraph"/>
              <w:spacing w:line="215" w:lineRule="exact"/>
              <w:ind w:left="51" w:right="120"/>
              <w:jc w:val="center"/>
              <w:rPr>
                <w:b/>
                <w:sz w:val="20"/>
              </w:rPr>
            </w:pPr>
            <w:r>
              <w:rPr>
                <w:b/>
                <w:spacing w:val="-5"/>
                <w:sz w:val="20"/>
              </w:rPr>
              <w:t>NO</w:t>
            </w:r>
          </w:p>
        </w:tc>
        <w:tc>
          <w:tcPr>
            <w:tcW w:w="7229" w:type="dxa"/>
          </w:tcPr>
          <w:p w:rsidR="00474AAC" w:rsidRDefault="00474AAC">
            <w:pPr>
              <w:pStyle w:val="TableParagraph"/>
              <w:spacing w:before="2"/>
              <w:rPr>
                <w:sz w:val="20"/>
              </w:rPr>
            </w:pPr>
          </w:p>
          <w:p w:rsidR="00474AAC" w:rsidRDefault="00B74296">
            <w:pPr>
              <w:pStyle w:val="TableParagraph"/>
              <w:spacing w:line="700" w:lineRule="atLeast"/>
              <w:ind w:left="2750" w:right="2746"/>
              <w:jc w:val="center"/>
              <w:rPr>
                <w:b/>
                <w:sz w:val="20"/>
              </w:rPr>
            </w:pPr>
            <w:r>
              <w:rPr>
                <w:b/>
                <w:sz w:val="20"/>
              </w:rPr>
              <w:t>VELİLER İÇİN KONU</w:t>
            </w:r>
            <w:r>
              <w:rPr>
                <w:b/>
                <w:spacing w:val="-12"/>
                <w:sz w:val="20"/>
              </w:rPr>
              <w:t xml:space="preserve"> </w:t>
            </w:r>
            <w:r>
              <w:rPr>
                <w:b/>
                <w:sz w:val="20"/>
              </w:rPr>
              <w:t>BAŞLIKLARI</w:t>
            </w:r>
          </w:p>
        </w:tc>
        <w:tc>
          <w:tcPr>
            <w:tcW w:w="567" w:type="dxa"/>
            <w:textDirection w:val="btLr"/>
          </w:tcPr>
          <w:p w:rsidR="00474AAC" w:rsidRDefault="00B74296">
            <w:pPr>
              <w:pStyle w:val="TableParagraph"/>
              <w:spacing w:before="64" w:line="240" w:lineRule="atLeast"/>
              <w:ind w:left="-1"/>
              <w:rPr>
                <w:b/>
                <w:sz w:val="20"/>
              </w:rPr>
            </w:pPr>
            <w:r>
              <w:rPr>
                <w:b/>
                <w:spacing w:val="-2"/>
                <w:sz w:val="20"/>
              </w:rPr>
              <w:t>Kesinlikle Katılıyorum</w:t>
            </w:r>
          </w:p>
        </w:tc>
        <w:tc>
          <w:tcPr>
            <w:tcW w:w="526" w:type="dxa"/>
            <w:textDirection w:val="btLr"/>
          </w:tcPr>
          <w:p w:rsidR="00474AAC" w:rsidRDefault="00B74296">
            <w:pPr>
              <w:pStyle w:val="TableParagraph"/>
              <w:spacing w:before="142"/>
              <w:ind w:left="-1"/>
              <w:rPr>
                <w:b/>
                <w:sz w:val="20"/>
              </w:rPr>
            </w:pPr>
            <w:r>
              <w:rPr>
                <w:b/>
                <w:spacing w:val="-2"/>
                <w:sz w:val="20"/>
              </w:rPr>
              <w:t>Katılıyorum</w:t>
            </w:r>
          </w:p>
        </w:tc>
        <w:tc>
          <w:tcPr>
            <w:tcW w:w="468" w:type="dxa"/>
            <w:textDirection w:val="btLr"/>
          </w:tcPr>
          <w:p w:rsidR="00474AAC" w:rsidRDefault="00B74296">
            <w:pPr>
              <w:pStyle w:val="TableParagraph"/>
              <w:spacing w:before="113"/>
              <w:ind w:left="-1"/>
              <w:rPr>
                <w:b/>
                <w:sz w:val="20"/>
              </w:rPr>
            </w:pPr>
            <w:r>
              <w:rPr>
                <w:b/>
                <w:spacing w:val="-2"/>
                <w:sz w:val="20"/>
              </w:rPr>
              <w:t>Kararsızım</w:t>
            </w:r>
          </w:p>
        </w:tc>
        <w:tc>
          <w:tcPr>
            <w:tcW w:w="566" w:type="dxa"/>
            <w:textDirection w:val="btLr"/>
          </w:tcPr>
          <w:p w:rsidR="00474AAC" w:rsidRDefault="00B74296">
            <w:pPr>
              <w:pStyle w:val="TableParagraph"/>
              <w:spacing w:before="63" w:line="240" w:lineRule="atLeast"/>
              <w:ind w:left="-1"/>
              <w:rPr>
                <w:b/>
                <w:sz w:val="20"/>
              </w:rPr>
            </w:pPr>
            <w:r>
              <w:rPr>
                <w:b/>
                <w:spacing w:val="-2"/>
                <w:sz w:val="20"/>
              </w:rPr>
              <w:t>Kesinlikle Katılmıyorum</w:t>
            </w:r>
          </w:p>
        </w:tc>
        <w:tc>
          <w:tcPr>
            <w:tcW w:w="566" w:type="dxa"/>
            <w:textDirection w:val="btLr"/>
          </w:tcPr>
          <w:p w:rsidR="00474AAC" w:rsidRDefault="00B74296">
            <w:pPr>
              <w:pStyle w:val="TableParagraph"/>
              <w:spacing w:before="164"/>
              <w:ind w:left="-1"/>
              <w:rPr>
                <w:b/>
                <w:sz w:val="20"/>
              </w:rPr>
            </w:pPr>
            <w:r>
              <w:rPr>
                <w:b/>
                <w:spacing w:val="-2"/>
                <w:sz w:val="20"/>
              </w:rPr>
              <w:t>Katılmıyorum</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01-</w:t>
            </w:r>
          </w:p>
        </w:tc>
        <w:tc>
          <w:tcPr>
            <w:tcW w:w="7229" w:type="dxa"/>
          </w:tcPr>
          <w:p w:rsidR="00474AAC" w:rsidRDefault="00B74296">
            <w:pPr>
              <w:pStyle w:val="TableParagraph"/>
              <w:spacing w:before="4" w:line="220" w:lineRule="exact"/>
              <w:ind w:left="105"/>
              <w:rPr>
                <w:sz w:val="20"/>
              </w:rPr>
            </w:pPr>
            <w:r>
              <w:rPr>
                <w:sz w:val="20"/>
              </w:rPr>
              <w:t>Okulun</w:t>
            </w:r>
            <w:r>
              <w:rPr>
                <w:spacing w:val="-7"/>
                <w:sz w:val="20"/>
              </w:rPr>
              <w:t xml:space="preserve"> </w:t>
            </w:r>
            <w:r>
              <w:rPr>
                <w:sz w:val="20"/>
              </w:rPr>
              <w:t>misyonu</w:t>
            </w:r>
            <w:r>
              <w:rPr>
                <w:spacing w:val="-6"/>
                <w:sz w:val="20"/>
              </w:rPr>
              <w:t xml:space="preserve"> </w:t>
            </w:r>
            <w:r>
              <w:rPr>
                <w:sz w:val="20"/>
              </w:rPr>
              <w:t>ve</w:t>
            </w:r>
            <w:r>
              <w:rPr>
                <w:spacing w:val="-8"/>
                <w:sz w:val="20"/>
              </w:rPr>
              <w:t xml:space="preserve"> </w:t>
            </w:r>
            <w:r>
              <w:rPr>
                <w:sz w:val="20"/>
              </w:rPr>
              <w:t>vizyonunu</w:t>
            </w:r>
            <w:r>
              <w:rPr>
                <w:spacing w:val="-6"/>
                <w:sz w:val="20"/>
              </w:rPr>
              <w:t xml:space="preserve"> </w:t>
            </w:r>
            <w:r>
              <w:rPr>
                <w:sz w:val="20"/>
              </w:rPr>
              <w:t>tam</w:t>
            </w:r>
            <w:r>
              <w:rPr>
                <w:spacing w:val="-4"/>
                <w:sz w:val="20"/>
              </w:rPr>
              <w:t xml:space="preserve"> </w:t>
            </w:r>
            <w:r>
              <w:rPr>
                <w:sz w:val="20"/>
              </w:rPr>
              <w:t>olarak</w:t>
            </w:r>
            <w:r>
              <w:rPr>
                <w:spacing w:val="-5"/>
                <w:sz w:val="20"/>
              </w:rPr>
              <w:t xml:space="preserve"> </w:t>
            </w:r>
            <w:r>
              <w:rPr>
                <w:spacing w:val="-2"/>
                <w:sz w:val="20"/>
              </w:rPr>
              <w:t>anlıyorum.</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02-</w:t>
            </w:r>
          </w:p>
        </w:tc>
        <w:tc>
          <w:tcPr>
            <w:tcW w:w="7229" w:type="dxa"/>
          </w:tcPr>
          <w:p w:rsidR="00474AAC" w:rsidRDefault="00B74296">
            <w:pPr>
              <w:pStyle w:val="TableParagraph"/>
              <w:spacing w:before="4" w:line="220" w:lineRule="exact"/>
              <w:ind w:left="105"/>
              <w:rPr>
                <w:sz w:val="20"/>
              </w:rPr>
            </w:pPr>
            <w:r>
              <w:rPr>
                <w:sz w:val="20"/>
              </w:rPr>
              <w:t>Okulda</w:t>
            </w:r>
            <w:r>
              <w:rPr>
                <w:spacing w:val="-6"/>
                <w:sz w:val="20"/>
              </w:rPr>
              <w:t xml:space="preserve"> </w:t>
            </w:r>
            <w:r>
              <w:rPr>
                <w:sz w:val="20"/>
              </w:rPr>
              <w:t>eğitim</w:t>
            </w:r>
            <w:r>
              <w:rPr>
                <w:spacing w:val="-7"/>
                <w:sz w:val="20"/>
              </w:rPr>
              <w:t xml:space="preserve"> </w:t>
            </w:r>
            <w:r>
              <w:rPr>
                <w:sz w:val="20"/>
              </w:rPr>
              <w:t>ve</w:t>
            </w:r>
            <w:r>
              <w:rPr>
                <w:spacing w:val="-7"/>
                <w:sz w:val="20"/>
              </w:rPr>
              <w:t xml:space="preserve"> </w:t>
            </w:r>
            <w:r>
              <w:rPr>
                <w:sz w:val="20"/>
              </w:rPr>
              <w:t>yönetim</w:t>
            </w:r>
            <w:r>
              <w:rPr>
                <w:spacing w:val="-5"/>
                <w:sz w:val="20"/>
              </w:rPr>
              <w:t xml:space="preserve"> </w:t>
            </w:r>
            <w:r>
              <w:rPr>
                <w:sz w:val="20"/>
              </w:rPr>
              <w:t>kalitesi</w:t>
            </w:r>
            <w:r>
              <w:rPr>
                <w:spacing w:val="-6"/>
                <w:sz w:val="20"/>
              </w:rPr>
              <w:t xml:space="preserve"> </w:t>
            </w:r>
            <w:r>
              <w:rPr>
                <w:sz w:val="20"/>
              </w:rPr>
              <w:t>sürekli</w:t>
            </w:r>
            <w:r>
              <w:rPr>
                <w:spacing w:val="-7"/>
                <w:sz w:val="20"/>
              </w:rPr>
              <w:t xml:space="preserve"> </w:t>
            </w:r>
            <w:r>
              <w:rPr>
                <w:sz w:val="20"/>
              </w:rPr>
              <w:t>olarak</w:t>
            </w:r>
            <w:r>
              <w:rPr>
                <w:spacing w:val="-6"/>
                <w:sz w:val="20"/>
              </w:rPr>
              <w:t xml:space="preserve"> </w:t>
            </w:r>
            <w:r>
              <w:rPr>
                <w:spacing w:val="-2"/>
                <w:sz w:val="20"/>
              </w:rPr>
              <w:t>gelişiyor.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03-</w:t>
            </w:r>
          </w:p>
        </w:tc>
        <w:tc>
          <w:tcPr>
            <w:tcW w:w="7229" w:type="dxa"/>
          </w:tcPr>
          <w:p w:rsidR="00474AAC" w:rsidRDefault="00B74296">
            <w:pPr>
              <w:pStyle w:val="TableParagraph"/>
              <w:spacing w:before="4" w:line="220" w:lineRule="exact"/>
              <w:ind w:left="105"/>
              <w:rPr>
                <w:sz w:val="20"/>
              </w:rPr>
            </w:pPr>
            <w:r>
              <w:rPr>
                <w:sz w:val="20"/>
              </w:rPr>
              <w:t>Okul</w:t>
            </w:r>
            <w:r>
              <w:rPr>
                <w:spacing w:val="-5"/>
                <w:sz w:val="20"/>
              </w:rPr>
              <w:t xml:space="preserve"> </w:t>
            </w:r>
            <w:r>
              <w:rPr>
                <w:sz w:val="20"/>
              </w:rPr>
              <w:t>temiz</w:t>
            </w:r>
            <w:r>
              <w:rPr>
                <w:spacing w:val="-5"/>
                <w:sz w:val="20"/>
              </w:rPr>
              <w:t xml:space="preserve"> </w:t>
            </w:r>
            <w:r>
              <w:rPr>
                <w:sz w:val="20"/>
              </w:rPr>
              <w:t>ve</w:t>
            </w:r>
            <w:r>
              <w:rPr>
                <w:spacing w:val="-4"/>
                <w:sz w:val="20"/>
              </w:rPr>
              <w:t xml:space="preserve"> </w:t>
            </w:r>
            <w:r>
              <w:rPr>
                <w:spacing w:val="-2"/>
                <w:sz w:val="20"/>
              </w:rPr>
              <w:t>hijyeniktir.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69" w:type="dxa"/>
          </w:tcPr>
          <w:p w:rsidR="00474AAC" w:rsidRDefault="00B74296">
            <w:pPr>
              <w:pStyle w:val="TableParagraph"/>
              <w:spacing w:line="234" w:lineRule="exact"/>
              <w:ind w:left="66" w:right="120"/>
              <w:jc w:val="center"/>
              <w:rPr>
                <w:sz w:val="20"/>
              </w:rPr>
            </w:pPr>
            <w:r>
              <w:rPr>
                <w:spacing w:val="-5"/>
                <w:sz w:val="20"/>
              </w:rPr>
              <w:t>04-</w:t>
            </w:r>
          </w:p>
        </w:tc>
        <w:tc>
          <w:tcPr>
            <w:tcW w:w="7229" w:type="dxa"/>
          </w:tcPr>
          <w:p w:rsidR="00474AAC" w:rsidRDefault="00B74296">
            <w:pPr>
              <w:pStyle w:val="TableParagraph"/>
              <w:spacing w:line="236" w:lineRule="exact"/>
              <w:ind w:left="105"/>
              <w:rPr>
                <w:sz w:val="20"/>
              </w:rPr>
            </w:pPr>
            <w:r>
              <w:rPr>
                <w:sz w:val="20"/>
              </w:rPr>
              <w:t>Okul,</w:t>
            </w:r>
            <w:r>
              <w:rPr>
                <w:spacing w:val="80"/>
                <w:sz w:val="20"/>
              </w:rPr>
              <w:t xml:space="preserve"> </w:t>
            </w:r>
            <w:r>
              <w:rPr>
                <w:sz w:val="20"/>
              </w:rPr>
              <w:t>öğrencilerin</w:t>
            </w:r>
            <w:r>
              <w:rPr>
                <w:spacing w:val="80"/>
                <w:sz w:val="20"/>
              </w:rPr>
              <w:t xml:space="preserve"> </w:t>
            </w:r>
            <w:r>
              <w:rPr>
                <w:sz w:val="20"/>
              </w:rPr>
              <w:t>ve</w:t>
            </w:r>
            <w:r>
              <w:rPr>
                <w:spacing w:val="80"/>
                <w:sz w:val="20"/>
              </w:rPr>
              <w:t xml:space="preserve"> </w:t>
            </w:r>
            <w:r>
              <w:rPr>
                <w:sz w:val="20"/>
              </w:rPr>
              <w:t>personelin</w:t>
            </w:r>
            <w:r>
              <w:rPr>
                <w:spacing w:val="80"/>
                <w:sz w:val="20"/>
              </w:rPr>
              <w:t xml:space="preserve"> </w:t>
            </w:r>
            <w:r>
              <w:rPr>
                <w:sz w:val="20"/>
              </w:rPr>
              <w:t>güvenliğini</w:t>
            </w:r>
            <w:r>
              <w:rPr>
                <w:spacing w:val="80"/>
                <w:sz w:val="20"/>
              </w:rPr>
              <w:t xml:space="preserve"> </w:t>
            </w:r>
            <w:r>
              <w:rPr>
                <w:sz w:val="20"/>
              </w:rPr>
              <w:t>sağlamak</w:t>
            </w:r>
            <w:r>
              <w:rPr>
                <w:spacing w:val="80"/>
                <w:sz w:val="20"/>
              </w:rPr>
              <w:t xml:space="preserve"> </w:t>
            </w:r>
            <w:r>
              <w:rPr>
                <w:sz w:val="20"/>
              </w:rPr>
              <w:t>için</w:t>
            </w:r>
            <w:r>
              <w:rPr>
                <w:spacing w:val="80"/>
                <w:sz w:val="20"/>
              </w:rPr>
              <w:t xml:space="preserve"> </w:t>
            </w:r>
            <w:r>
              <w:rPr>
                <w:sz w:val="20"/>
              </w:rPr>
              <w:t>uygun</w:t>
            </w:r>
            <w:r>
              <w:rPr>
                <w:spacing w:val="80"/>
                <w:sz w:val="20"/>
              </w:rPr>
              <w:t xml:space="preserve"> </w:t>
            </w:r>
            <w:r>
              <w:rPr>
                <w:sz w:val="20"/>
              </w:rPr>
              <w:t>güvenlik önlemleri alır.</w:t>
            </w:r>
          </w:p>
        </w:tc>
        <w:tc>
          <w:tcPr>
            <w:tcW w:w="567" w:type="dxa"/>
          </w:tcPr>
          <w:p w:rsidR="00474AAC" w:rsidRDefault="00B74296">
            <w:pPr>
              <w:pStyle w:val="TableParagraph"/>
              <w:spacing w:before="111"/>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111"/>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11"/>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569" w:type="dxa"/>
          </w:tcPr>
          <w:p w:rsidR="00474AAC" w:rsidRDefault="00B74296">
            <w:pPr>
              <w:pStyle w:val="TableParagraph"/>
              <w:spacing w:line="220" w:lineRule="exact"/>
              <w:ind w:left="66" w:right="120"/>
              <w:jc w:val="center"/>
              <w:rPr>
                <w:sz w:val="20"/>
              </w:rPr>
            </w:pPr>
            <w:r>
              <w:rPr>
                <w:spacing w:val="-5"/>
                <w:sz w:val="20"/>
              </w:rPr>
              <w:t>05-</w:t>
            </w:r>
          </w:p>
        </w:tc>
        <w:tc>
          <w:tcPr>
            <w:tcW w:w="7229" w:type="dxa"/>
          </w:tcPr>
          <w:p w:rsidR="00474AAC" w:rsidRDefault="00B74296">
            <w:pPr>
              <w:pStyle w:val="TableParagraph"/>
              <w:spacing w:line="220" w:lineRule="exact"/>
              <w:ind w:left="105"/>
              <w:rPr>
                <w:sz w:val="20"/>
              </w:rPr>
            </w:pPr>
            <w:r>
              <w:rPr>
                <w:sz w:val="20"/>
              </w:rPr>
              <w:t>Okul,</w:t>
            </w:r>
            <w:r>
              <w:rPr>
                <w:spacing w:val="-7"/>
                <w:sz w:val="20"/>
              </w:rPr>
              <w:t xml:space="preserve"> </w:t>
            </w:r>
            <w:r>
              <w:rPr>
                <w:sz w:val="20"/>
              </w:rPr>
              <w:t>yeni</w:t>
            </w:r>
            <w:r>
              <w:rPr>
                <w:spacing w:val="-7"/>
                <w:sz w:val="20"/>
              </w:rPr>
              <w:t xml:space="preserve"> </w:t>
            </w:r>
            <w:r>
              <w:rPr>
                <w:sz w:val="20"/>
              </w:rPr>
              <w:t>kabul</w:t>
            </w:r>
            <w:r>
              <w:rPr>
                <w:spacing w:val="-4"/>
                <w:sz w:val="20"/>
              </w:rPr>
              <w:t xml:space="preserve"> </w:t>
            </w:r>
            <w:r>
              <w:rPr>
                <w:sz w:val="20"/>
              </w:rPr>
              <w:t>edilen</w:t>
            </w:r>
            <w:r>
              <w:rPr>
                <w:spacing w:val="-7"/>
                <w:sz w:val="20"/>
              </w:rPr>
              <w:t xml:space="preserve"> </w:t>
            </w:r>
            <w:r>
              <w:rPr>
                <w:sz w:val="20"/>
              </w:rPr>
              <w:t>öğrencilere</w:t>
            </w:r>
            <w:r>
              <w:rPr>
                <w:spacing w:val="-9"/>
                <w:sz w:val="20"/>
              </w:rPr>
              <w:t xml:space="preserve"> </w:t>
            </w:r>
            <w:r>
              <w:rPr>
                <w:sz w:val="20"/>
              </w:rPr>
              <w:t>uygun</w:t>
            </w:r>
            <w:r>
              <w:rPr>
                <w:spacing w:val="-7"/>
                <w:sz w:val="20"/>
              </w:rPr>
              <w:t xml:space="preserve"> </w:t>
            </w:r>
            <w:r>
              <w:rPr>
                <w:sz w:val="20"/>
              </w:rPr>
              <w:t>desteği</w:t>
            </w:r>
            <w:r>
              <w:rPr>
                <w:spacing w:val="-7"/>
                <w:sz w:val="20"/>
              </w:rPr>
              <w:t xml:space="preserve"> </w:t>
            </w:r>
            <w:r>
              <w:rPr>
                <w:spacing w:val="-2"/>
                <w:sz w:val="20"/>
              </w:rPr>
              <w:t>sağlar.</w:t>
            </w:r>
          </w:p>
        </w:tc>
        <w:tc>
          <w:tcPr>
            <w:tcW w:w="567" w:type="dxa"/>
          </w:tcPr>
          <w:p w:rsidR="00474AAC" w:rsidRDefault="00B74296">
            <w:pPr>
              <w:pStyle w:val="TableParagraph"/>
              <w:spacing w:line="220"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0"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0"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06-</w:t>
            </w:r>
          </w:p>
        </w:tc>
        <w:tc>
          <w:tcPr>
            <w:tcW w:w="7229" w:type="dxa"/>
          </w:tcPr>
          <w:p w:rsidR="00474AAC" w:rsidRDefault="00B74296">
            <w:pPr>
              <w:pStyle w:val="TableParagraph"/>
              <w:spacing w:before="4" w:line="220" w:lineRule="exact"/>
              <w:ind w:left="105"/>
              <w:rPr>
                <w:sz w:val="20"/>
              </w:rPr>
            </w:pPr>
            <w:r>
              <w:rPr>
                <w:sz w:val="20"/>
              </w:rPr>
              <w:t>Okul,</w:t>
            </w:r>
            <w:r>
              <w:rPr>
                <w:spacing w:val="-9"/>
                <w:sz w:val="20"/>
              </w:rPr>
              <w:t xml:space="preserve"> </w:t>
            </w:r>
            <w:r>
              <w:rPr>
                <w:sz w:val="20"/>
              </w:rPr>
              <w:t>çocuğumun</w:t>
            </w:r>
            <w:r>
              <w:rPr>
                <w:spacing w:val="-8"/>
                <w:sz w:val="20"/>
              </w:rPr>
              <w:t xml:space="preserve"> </w:t>
            </w:r>
            <w:r>
              <w:rPr>
                <w:sz w:val="20"/>
              </w:rPr>
              <w:t>okumaya</w:t>
            </w:r>
            <w:r>
              <w:rPr>
                <w:spacing w:val="-8"/>
                <w:sz w:val="20"/>
              </w:rPr>
              <w:t xml:space="preserve"> </w:t>
            </w:r>
            <w:r>
              <w:rPr>
                <w:sz w:val="20"/>
              </w:rPr>
              <w:t>olan</w:t>
            </w:r>
            <w:r>
              <w:rPr>
                <w:spacing w:val="-10"/>
                <w:sz w:val="20"/>
              </w:rPr>
              <w:t xml:space="preserve"> </w:t>
            </w:r>
            <w:r>
              <w:rPr>
                <w:sz w:val="20"/>
              </w:rPr>
              <w:t>ilgisini</w:t>
            </w:r>
            <w:r>
              <w:rPr>
                <w:spacing w:val="-8"/>
                <w:sz w:val="20"/>
              </w:rPr>
              <w:t xml:space="preserve"> </w:t>
            </w:r>
            <w:r>
              <w:rPr>
                <w:sz w:val="20"/>
              </w:rPr>
              <w:t>geliştirmesine</w:t>
            </w:r>
            <w:r>
              <w:rPr>
                <w:spacing w:val="-11"/>
                <w:sz w:val="20"/>
              </w:rPr>
              <w:t xml:space="preserve"> </w:t>
            </w:r>
            <w:r>
              <w:rPr>
                <w:sz w:val="20"/>
              </w:rPr>
              <w:t>yardımcı</w:t>
            </w:r>
            <w:r>
              <w:rPr>
                <w:spacing w:val="-7"/>
                <w:sz w:val="20"/>
              </w:rPr>
              <w:t xml:space="preserve"> </w:t>
            </w:r>
            <w:r>
              <w:rPr>
                <w:spacing w:val="-2"/>
                <w:sz w:val="20"/>
              </w:rPr>
              <w:t>olabilir.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07-</w:t>
            </w:r>
          </w:p>
        </w:tc>
        <w:tc>
          <w:tcPr>
            <w:tcW w:w="7229" w:type="dxa"/>
          </w:tcPr>
          <w:p w:rsidR="00474AAC" w:rsidRDefault="00B74296">
            <w:pPr>
              <w:pStyle w:val="TableParagraph"/>
              <w:spacing w:before="4" w:line="220" w:lineRule="exact"/>
              <w:ind w:left="105"/>
              <w:rPr>
                <w:sz w:val="20"/>
              </w:rPr>
            </w:pPr>
            <w:r>
              <w:rPr>
                <w:sz w:val="20"/>
              </w:rPr>
              <w:t>Okul</w:t>
            </w:r>
            <w:r>
              <w:rPr>
                <w:spacing w:val="-9"/>
                <w:sz w:val="20"/>
              </w:rPr>
              <w:t xml:space="preserve"> </w:t>
            </w:r>
            <w:r>
              <w:rPr>
                <w:sz w:val="20"/>
              </w:rPr>
              <w:t>çocuğumun</w:t>
            </w:r>
            <w:r>
              <w:rPr>
                <w:spacing w:val="-9"/>
                <w:sz w:val="20"/>
              </w:rPr>
              <w:t xml:space="preserve"> </w:t>
            </w:r>
            <w:r>
              <w:rPr>
                <w:sz w:val="20"/>
              </w:rPr>
              <w:t>öğrenme</w:t>
            </w:r>
            <w:r>
              <w:rPr>
                <w:spacing w:val="-9"/>
                <w:sz w:val="20"/>
              </w:rPr>
              <w:t xml:space="preserve"> </w:t>
            </w:r>
            <w:r>
              <w:rPr>
                <w:sz w:val="20"/>
              </w:rPr>
              <w:t>ilgisini</w:t>
            </w:r>
            <w:r>
              <w:rPr>
                <w:spacing w:val="-8"/>
                <w:sz w:val="20"/>
              </w:rPr>
              <w:t xml:space="preserve"> </w:t>
            </w:r>
            <w:r>
              <w:rPr>
                <w:spacing w:val="-2"/>
                <w:sz w:val="20"/>
              </w:rPr>
              <w:t>güçlendiriyor.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08-</w:t>
            </w:r>
          </w:p>
        </w:tc>
        <w:tc>
          <w:tcPr>
            <w:tcW w:w="7229" w:type="dxa"/>
          </w:tcPr>
          <w:p w:rsidR="00474AAC" w:rsidRDefault="00B74296">
            <w:pPr>
              <w:pStyle w:val="TableParagraph"/>
              <w:spacing w:before="4" w:line="220" w:lineRule="exact"/>
              <w:ind w:left="105"/>
              <w:rPr>
                <w:sz w:val="20"/>
              </w:rPr>
            </w:pPr>
            <w:r>
              <w:rPr>
                <w:sz w:val="20"/>
              </w:rPr>
              <w:t>Okul</w:t>
            </w:r>
            <w:r>
              <w:rPr>
                <w:spacing w:val="-8"/>
                <w:sz w:val="20"/>
              </w:rPr>
              <w:t xml:space="preserve"> </w:t>
            </w:r>
            <w:r>
              <w:rPr>
                <w:sz w:val="20"/>
              </w:rPr>
              <w:t>çocuğumun</w:t>
            </w:r>
            <w:r>
              <w:rPr>
                <w:spacing w:val="-9"/>
                <w:sz w:val="20"/>
              </w:rPr>
              <w:t xml:space="preserve"> </w:t>
            </w:r>
            <w:r>
              <w:rPr>
                <w:sz w:val="20"/>
              </w:rPr>
              <w:t>ahlaki</w:t>
            </w:r>
            <w:r>
              <w:rPr>
                <w:spacing w:val="-8"/>
                <w:sz w:val="20"/>
              </w:rPr>
              <w:t xml:space="preserve"> </w:t>
            </w:r>
            <w:r>
              <w:rPr>
                <w:sz w:val="20"/>
              </w:rPr>
              <w:t>gelişimini</w:t>
            </w:r>
            <w:r>
              <w:rPr>
                <w:spacing w:val="-7"/>
                <w:sz w:val="20"/>
              </w:rPr>
              <w:t xml:space="preserve"> </w:t>
            </w:r>
            <w:r>
              <w:rPr>
                <w:sz w:val="20"/>
              </w:rPr>
              <w:t>teşvik</w:t>
            </w:r>
            <w:r>
              <w:rPr>
                <w:spacing w:val="-7"/>
                <w:sz w:val="20"/>
              </w:rPr>
              <w:t xml:space="preserve"> </w:t>
            </w:r>
            <w:r>
              <w:rPr>
                <w:spacing w:val="-2"/>
                <w:sz w:val="20"/>
              </w:rPr>
              <w:t>edebilir.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7"/>
        </w:trPr>
        <w:tc>
          <w:tcPr>
            <w:tcW w:w="569" w:type="dxa"/>
          </w:tcPr>
          <w:p w:rsidR="00474AAC" w:rsidRDefault="00B74296">
            <w:pPr>
              <w:pStyle w:val="TableParagraph"/>
              <w:spacing w:line="234" w:lineRule="exact"/>
              <w:ind w:left="66" w:right="120"/>
              <w:jc w:val="center"/>
              <w:rPr>
                <w:sz w:val="20"/>
              </w:rPr>
            </w:pPr>
            <w:r>
              <w:rPr>
                <w:spacing w:val="-5"/>
                <w:sz w:val="20"/>
              </w:rPr>
              <w:t>09-</w:t>
            </w:r>
          </w:p>
        </w:tc>
        <w:tc>
          <w:tcPr>
            <w:tcW w:w="7229" w:type="dxa"/>
          </w:tcPr>
          <w:p w:rsidR="00474AAC" w:rsidRDefault="00B74296">
            <w:pPr>
              <w:pStyle w:val="TableParagraph"/>
              <w:spacing w:line="236" w:lineRule="exact"/>
              <w:ind w:left="105"/>
              <w:rPr>
                <w:sz w:val="20"/>
              </w:rPr>
            </w:pPr>
            <w:r>
              <w:rPr>
                <w:sz w:val="20"/>
              </w:rPr>
              <w:t>Okulda</w:t>
            </w:r>
            <w:r>
              <w:rPr>
                <w:spacing w:val="-5"/>
                <w:sz w:val="20"/>
              </w:rPr>
              <w:t xml:space="preserve"> </w:t>
            </w:r>
            <w:r>
              <w:rPr>
                <w:sz w:val="20"/>
              </w:rPr>
              <w:t>kullanılan</w:t>
            </w:r>
            <w:r>
              <w:rPr>
                <w:spacing w:val="-7"/>
                <w:sz w:val="20"/>
              </w:rPr>
              <w:t xml:space="preserve"> </w:t>
            </w:r>
            <w:r>
              <w:rPr>
                <w:sz w:val="20"/>
              </w:rPr>
              <w:t>değerlendirme</w:t>
            </w:r>
            <w:r>
              <w:rPr>
                <w:spacing w:val="-7"/>
                <w:sz w:val="20"/>
              </w:rPr>
              <w:t xml:space="preserve"> </w:t>
            </w:r>
            <w:r>
              <w:rPr>
                <w:sz w:val="20"/>
              </w:rPr>
              <w:t>yöntemleri</w:t>
            </w:r>
            <w:r>
              <w:rPr>
                <w:spacing w:val="-4"/>
                <w:sz w:val="20"/>
              </w:rPr>
              <w:t xml:space="preserve"> </w:t>
            </w:r>
            <w:r>
              <w:rPr>
                <w:sz w:val="20"/>
              </w:rPr>
              <w:t>çocuğumun</w:t>
            </w:r>
            <w:r>
              <w:rPr>
                <w:spacing w:val="-5"/>
                <w:sz w:val="20"/>
              </w:rPr>
              <w:t xml:space="preserve"> </w:t>
            </w:r>
            <w:r>
              <w:rPr>
                <w:sz w:val="20"/>
              </w:rPr>
              <w:t>gelişimini</w:t>
            </w:r>
            <w:r>
              <w:rPr>
                <w:spacing w:val="-4"/>
                <w:sz w:val="20"/>
              </w:rPr>
              <w:t xml:space="preserve"> </w:t>
            </w:r>
            <w:r>
              <w:rPr>
                <w:sz w:val="20"/>
              </w:rPr>
              <w:t>tüm</w:t>
            </w:r>
            <w:r>
              <w:rPr>
                <w:spacing w:val="-4"/>
                <w:sz w:val="20"/>
              </w:rPr>
              <w:t xml:space="preserve"> </w:t>
            </w:r>
            <w:r>
              <w:rPr>
                <w:sz w:val="20"/>
              </w:rPr>
              <w:t>yönleriyle anlamama yardımcı oluyor.</w:t>
            </w:r>
          </w:p>
        </w:tc>
        <w:tc>
          <w:tcPr>
            <w:tcW w:w="567" w:type="dxa"/>
          </w:tcPr>
          <w:p w:rsidR="00474AAC" w:rsidRDefault="00B74296">
            <w:pPr>
              <w:pStyle w:val="TableParagraph"/>
              <w:spacing w:before="111"/>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111"/>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11"/>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66"/>
        </w:trPr>
        <w:tc>
          <w:tcPr>
            <w:tcW w:w="569" w:type="dxa"/>
          </w:tcPr>
          <w:p w:rsidR="00474AAC" w:rsidRDefault="00B74296">
            <w:pPr>
              <w:pStyle w:val="TableParagraph"/>
              <w:spacing w:line="232" w:lineRule="exact"/>
              <w:ind w:left="66" w:right="120"/>
              <w:jc w:val="center"/>
              <w:rPr>
                <w:sz w:val="20"/>
              </w:rPr>
            </w:pPr>
            <w:r>
              <w:rPr>
                <w:spacing w:val="-5"/>
                <w:sz w:val="20"/>
              </w:rPr>
              <w:t>10-</w:t>
            </w:r>
          </w:p>
        </w:tc>
        <w:tc>
          <w:tcPr>
            <w:tcW w:w="7229" w:type="dxa"/>
          </w:tcPr>
          <w:p w:rsidR="00474AAC" w:rsidRDefault="00B74296">
            <w:pPr>
              <w:pStyle w:val="TableParagraph"/>
              <w:spacing w:line="232" w:lineRule="exact"/>
              <w:ind w:left="105"/>
              <w:rPr>
                <w:sz w:val="20"/>
              </w:rPr>
            </w:pPr>
            <w:r>
              <w:rPr>
                <w:sz w:val="20"/>
              </w:rPr>
              <w:t>Okul,</w:t>
            </w:r>
            <w:r>
              <w:rPr>
                <w:spacing w:val="40"/>
                <w:sz w:val="20"/>
              </w:rPr>
              <w:t xml:space="preserve">  </w:t>
            </w:r>
            <w:r>
              <w:rPr>
                <w:sz w:val="20"/>
              </w:rPr>
              <w:t>çocuğumun</w:t>
            </w:r>
            <w:r>
              <w:rPr>
                <w:spacing w:val="40"/>
                <w:sz w:val="20"/>
              </w:rPr>
              <w:t xml:space="preserve">  </w:t>
            </w:r>
            <w:r>
              <w:rPr>
                <w:sz w:val="20"/>
              </w:rPr>
              <w:t>öğrenme</w:t>
            </w:r>
            <w:r>
              <w:rPr>
                <w:spacing w:val="40"/>
                <w:sz w:val="20"/>
              </w:rPr>
              <w:t xml:space="preserve">  </w:t>
            </w:r>
            <w:r>
              <w:rPr>
                <w:sz w:val="20"/>
              </w:rPr>
              <w:t>performansı</w:t>
            </w:r>
            <w:r>
              <w:rPr>
                <w:spacing w:val="40"/>
                <w:sz w:val="20"/>
              </w:rPr>
              <w:t xml:space="preserve">  </w:t>
            </w:r>
            <w:r>
              <w:rPr>
                <w:sz w:val="20"/>
              </w:rPr>
              <w:t>ve</w:t>
            </w:r>
            <w:r>
              <w:rPr>
                <w:spacing w:val="40"/>
                <w:sz w:val="20"/>
              </w:rPr>
              <w:t xml:space="preserve">  </w:t>
            </w:r>
            <w:r>
              <w:rPr>
                <w:sz w:val="20"/>
              </w:rPr>
              <w:t>gelişimi</w:t>
            </w:r>
            <w:r>
              <w:rPr>
                <w:spacing w:val="40"/>
                <w:sz w:val="20"/>
              </w:rPr>
              <w:t xml:space="preserve">  </w:t>
            </w:r>
            <w:r>
              <w:rPr>
                <w:sz w:val="20"/>
              </w:rPr>
              <w:t>hakkında</w:t>
            </w:r>
            <w:r>
              <w:rPr>
                <w:spacing w:val="40"/>
                <w:sz w:val="20"/>
              </w:rPr>
              <w:t xml:space="preserve">  </w:t>
            </w:r>
            <w:r>
              <w:rPr>
                <w:sz w:val="20"/>
              </w:rPr>
              <w:t>beni</w:t>
            </w:r>
            <w:r>
              <w:rPr>
                <w:spacing w:val="40"/>
                <w:sz w:val="20"/>
              </w:rPr>
              <w:t xml:space="preserve">  </w:t>
            </w:r>
            <w:r>
              <w:rPr>
                <w:sz w:val="20"/>
              </w:rPr>
              <w:t xml:space="preserve">iyi </w:t>
            </w:r>
            <w:r>
              <w:rPr>
                <w:spacing w:val="-2"/>
                <w:sz w:val="20"/>
              </w:rPr>
              <w:t>bilgilendiriyor.</w:t>
            </w:r>
          </w:p>
        </w:tc>
        <w:tc>
          <w:tcPr>
            <w:tcW w:w="567" w:type="dxa"/>
          </w:tcPr>
          <w:p w:rsidR="00474AAC" w:rsidRDefault="00B74296">
            <w:pPr>
              <w:pStyle w:val="TableParagraph"/>
              <w:spacing w:before="107"/>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107"/>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07"/>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107"/>
              <w:ind w:left="3" w:right="8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07"/>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470"/>
        </w:trPr>
        <w:tc>
          <w:tcPr>
            <w:tcW w:w="569" w:type="dxa"/>
          </w:tcPr>
          <w:p w:rsidR="00474AAC" w:rsidRDefault="00B74296">
            <w:pPr>
              <w:pStyle w:val="TableParagraph"/>
              <w:spacing w:line="234" w:lineRule="exact"/>
              <w:ind w:left="66" w:right="120"/>
              <w:jc w:val="center"/>
              <w:rPr>
                <w:sz w:val="20"/>
              </w:rPr>
            </w:pPr>
            <w:r>
              <w:rPr>
                <w:spacing w:val="-5"/>
                <w:sz w:val="20"/>
              </w:rPr>
              <w:t>11-</w:t>
            </w:r>
          </w:p>
        </w:tc>
        <w:tc>
          <w:tcPr>
            <w:tcW w:w="7229" w:type="dxa"/>
          </w:tcPr>
          <w:p w:rsidR="00474AAC" w:rsidRDefault="00B74296">
            <w:pPr>
              <w:pStyle w:val="TableParagraph"/>
              <w:spacing w:line="236" w:lineRule="exact"/>
              <w:ind w:left="105"/>
              <w:rPr>
                <w:sz w:val="20"/>
              </w:rPr>
            </w:pPr>
            <w:r>
              <w:rPr>
                <w:sz w:val="20"/>
              </w:rPr>
              <w:t>Okul</w:t>
            </w:r>
            <w:r>
              <w:rPr>
                <w:spacing w:val="40"/>
                <w:sz w:val="20"/>
              </w:rPr>
              <w:t xml:space="preserve"> </w:t>
            </w:r>
            <w:r>
              <w:rPr>
                <w:sz w:val="20"/>
              </w:rPr>
              <w:t>çocuğuma</w:t>
            </w:r>
            <w:r>
              <w:rPr>
                <w:spacing w:val="40"/>
                <w:sz w:val="20"/>
              </w:rPr>
              <w:t xml:space="preserve"> </w:t>
            </w:r>
            <w:r>
              <w:rPr>
                <w:sz w:val="20"/>
              </w:rPr>
              <w:t>duygusal</w:t>
            </w:r>
            <w:r>
              <w:rPr>
                <w:spacing w:val="40"/>
                <w:sz w:val="20"/>
              </w:rPr>
              <w:t xml:space="preserve"> </w:t>
            </w:r>
            <w:r>
              <w:rPr>
                <w:sz w:val="20"/>
              </w:rPr>
              <w:t>rahatsızlık</w:t>
            </w:r>
            <w:r>
              <w:rPr>
                <w:spacing w:val="40"/>
                <w:sz w:val="20"/>
              </w:rPr>
              <w:t xml:space="preserve"> </w:t>
            </w:r>
            <w:r>
              <w:rPr>
                <w:sz w:val="20"/>
              </w:rPr>
              <w:t>ve</w:t>
            </w:r>
            <w:r>
              <w:rPr>
                <w:spacing w:val="40"/>
                <w:sz w:val="20"/>
              </w:rPr>
              <w:t xml:space="preserve"> </w:t>
            </w:r>
            <w:r>
              <w:rPr>
                <w:sz w:val="20"/>
              </w:rPr>
              <w:t>öğrenme</w:t>
            </w:r>
            <w:r>
              <w:rPr>
                <w:spacing w:val="40"/>
                <w:sz w:val="20"/>
              </w:rPr>
              <w:t xml:space="preserve"> </w:t>
            </w:r>
            <w:r>
              <w:rPr>
                <w:sz w:val="20"/>
              </w:rPr>
              <w:t>güçlükleri</w:t>
            </w:r>
            <w:r>
              <w:rPr>
                <w:spacing w:val="40"/>
                <w:sz w:val="20"/>
              </w:rPr>
              <w:t xml:space="preserve"> </w:t>
            </w:r>
            <w:r>
              <w:rPr>
                <w:sz w:val="20"/>
              </w:rPr>
              <w:t>ile</w:t>
            </w:r>
            <w:r>
              <w:rPr>
                <w:spacing w:val="40"/>
                <w:sz w:val="20"/>
              </w:rPr>
              <w:t xml:space="preserve"> </w:t>
            </w:r>
            <w:r>
              <w:rPr>
                <w:sz w:val="20"/>
              </w:rPr>
              <w:t>karşılaştığında yeterli desteği ve rehberlik sağlar.</w:t>
            </w:r>
          </w:p>
        </w:tc>
        <w:tc>
          <w:tcPr>
            <w:tcW w:w="567" w:type="dxa"/>
          </w:tcPr>
          <w:p w:rsidR="00474AAC" w:rsidRDefault="00B74296">
            <w:pPr>
              <w:pStyle w:val="TableParagraph"/>
              <w:spacing w:before="111"/>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111"/>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11"/>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11"/>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0"/>
        </w:trPr>
        <w:tc>
          <w:tcPr>
            <w:tcW w:w="569" w:type="dxa"/>
          </w:tcPr>
          <w:p w:rsidR="00474AAC" w:rsidRDefault="00B74296">
            <w:pPr>
              <w:pStyle w:val="TableParagraph"/>
              <w:spacing w:line="220" w:lineRule="exact"/>
              <w:ind w:left="66" w:right="120"/>
              <w:jc w:val="center"/>
              <w:rPr>
                <w:sz w:val="20"/>
              </w:rPr>
            </w:pPr>
            <w:r>
              <w:rPr>
                <w:spacing w:val="-5"/>
                <w:sz w:val="20"/>
              </w:rPr>
              <w:t>12-</w:t>
            </w:r>
          </w:p>
        </w:tc>
        <w:tc>
          <w:tcPr>
            <w:tcW w:w="7229" w:type="dxa"/>
          </w:tcPr>
          <w:p w:rsidR="00474AAC" w:rsidRDefault="00B74296">
            <w:pPr>
              <w:pStyle w:val="TableParagraph"/>
              <w:spacing w:before="2" w:line="218" w:lineRule="exact"/>
              <w:ind w:left="105"/>
              <w:rPr>
                <w:sz w:val="20"/>
              </w:rPr>
            </w:pPr>
            <w:r>
              <w:rPr>
                <w:sz w:val="20"/>
              </w:rPr>
              <w:t>Öğretmenlerin</w:t>
            </w:r>
            <w:r>
              <w:rPr>
                <w:spacing w:val="-12"/>
                <w:sz w:val="20"/>
              </w:rPr>
              <w:t xml:space="preserve"> </w:t>
            </w:r>
            <w:r>
              <w:rPr>
                <w:sz w:val="20"/>
              </w:rPr>
              <w:t>benimle</w:t>
            </w:r>
            <w:r>
              <w:rPr>
                <w:spacing w:val="-11"/>
                <w:sz w:val="20"/>
              </w:rPr>
              <w:t xml:space="preserve"> </w:t>
            </w:r>
            <w:r>
              <w:rPr>
                <w:sz w:val="20"/>
              </w:rPr>
              <w:t>iletişim</w:t>
            </w:r>
            <w:r>
              <w:rPr>
                <w:spacing w:val="-11"/>
                <w:sz w:val="20"/>
              </w:rPr>
              <w:t xml:space="preserve"> </w:t>
            </w:r>
            <w:r>
              <w:rPr>
                <w:sz w:val="20"/>
              </w:rPr>
              <w:t>kurma</w:t>
            </w:r>
            <w:r>
              <w:rPr>
                <w:spacing w:val="-10"/>
                <w:sz w:val="20"/>
              </w:rPr>
              <w:t xml:space="preserve"> </w:t>
            </w:r>
            <w:r>
              <w:rPr>
                <w:sz w:val="20"/>
              </w:rPr>
              <w:t>yöntemlerinden</w:t>
            </w:r>
            <w:r>
              <w:rPr>
                <w:spacing w:val="-10"/>
                <w:sz w:val="20"/>
              </w:rPr>
              <w:t xml:space="preserve"> </w:t>
            </w:r>
            <w:r>
              <w:rPr>
                <w:spacing w:val="-2"/>
                <w:sz w:val="20"/>
              </w:rPr>
              <w:t>memnunum.</w:t>
            </w:r>
          </w:p>
        </w:tc>
        <w:tc>
          <w:tcPr>
            <w:tcW w:w="567" w:type="dxa"/>
          </w:tcPr>
          <w:p w:rsidR="00474AAC" w:rsidRDefault="00B74296">
            <w:pPr>
              <w:pStyle w:val="TableParagraph"/>
              <w:spacing w:line="220"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0"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0"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0"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before="1" w:line="223" w:lineRule="exact"/>
              <w:ind w:left="66" w:right="120"/>
              <w:jc w:val="center"/>
              <w:rPr>
                <w:sz w:val="20"/>
              </w:rPr>
            </w:pPr>
            <w:r>
              <w:rPr>
                <w:spacing w:val="-5"/>
                <w:sz w:val="20"/>
              </w:rPr>
              <w:t>13-</w:t>
            </w:r>
          </w:p>
        </w:tc>
        <w:tc>
          <w:tcPr>
            <w:tcW w:w="7229" w:type="dxa"/>
          </w:tcPr>
          <w:p w:rsidR="00474AAC" w:rsidRDefault="00B74296">
            <w:pPr>
              <w:pStyle w:val="TableParagraph"/>
              <w:spacing w:before="6" w:line="218" w:lineRule="exact"/>
              <w:ind w:left="105"/>
              <w:rPr>
                <w:sz w:val="20"/>
              </w:rPr>
            </w:pPr>
            <w:r>
              <w:rPr>
                <w:sz w:val="20"/>
              </w:rPr>
              <w:t>Herhangi</w:t>
            </w:r>
            <w:r>
              <w:rPr>
                <w:spacing w:val="-8"/>
                <w:sz w:val="20"/>
              </w:rPr>
              <w:t xml:space="preserve"> </w:t>
            </w:r>
            <w:r>
              <w:rPr>
                <w:sz w:val="20"/>
              </w:rPr>
              <w:t>bir</w:t>
            </w:r>
            <w:r>
              <w:rPr>
                <w:spacing w:val="-9"/>
                <w:sz w:val="20"/>
              </w:rPr>
              <w:t xml:space="preserve"> </w:t>
            </w:r>
            <w:r>
              <w:rPr>
                <w:sz w:val="20"/>
              </w:rPr>
              <w:t>problem</w:t>
            </w:r>
            <w:r>
              <w:rPr>
                <w:spacing w:val="-8"/>
                <w:sz w:val="20"/>
              </w:rPr>
              <w:t xml:space="preserve"> </w:t>
            </w:r>
            <w:r>
              <w:rPr>
                <w:sz w:val="20"/>
              </w:rPr>
              <w:t>durumunda</w:t>
            </w:r>
            <w:r>
              <w:rPr>
                <w:spacing w:val="-8"/>
                <w:sz w:val="20"/>
              </w:rPr>
              <w:t xml:space="preserve"> </w:t>
            </w:r>
            <w:r>
              <w:rPr>
                <w:sz w:val="20"/>
              </w:rPr>
              <w:t>müdür</w:t>
            </w:r>
            <w:r>
              <w:rPr>
                <w:spacing w:val="-9"/>
                <w:sz w:val="20"/>
              </w:rPr>
              <w:t xml:space="preserve"> </w:t>
            </w:r>
            <w:r>
              <w:rPr>
                <w:sz w:val="20"/>
              </w:rPr>
              <w:t>endişelerime</w:t>
            </w:r>
            <w:r>
              <w:rPr>
                <w:spacing w:val="-7"/>
                <w:sz w:val="20"/>
              </w:rPr>
              <w:t xml:space="preserve"> </w:t>
            </w:r>
            <w:r>
              <w:rPr>
                <w:sz w:val="20"/>
              </w:rPr>
              <w:t>cevap</w:t>
            </w:r>
            <w:r>
              <w:rPr>
                <w:spacing w:val="-10"/>
                <w:sz w:val="20"/>
              </w:rPr>
              <w:t xml:space="preserve"> </w:t>
            </w:r>
            <w:r>
              <w:rPr>
                <w:spacing w:val="-2"/>
                <w:sz w:val="20"/>
              </w:rPr>
              <w:t>veriyor.</w:t>
            </w:r>
          </w:p>
        </w:tc>
        <w:tc>
          <w:tcPr>
            <w:tcW w:w="567" w:type="dxa"/>
          </w:tcPr>
          <w:p w:rsidR="00474AAC" w:rsidRDefault="00B74296">
            <w:pPr>
              <w:pStyle w:val="TableParagraph"/>
              <w:spacing w:before="1" w:line="223"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1" w:line="223"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 w:line="223"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1" w:line="223"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 w:line="223"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14-</w:t>
            </w:r>
          </w:p>
        </w:tc>
        <w:tc>
          <w:tcPr>
            <w:tcW w:w="7229" w:type="dxa"/>
          </w:tcPr>
          <w:p w:rsidR="00474AAC" w:rsidRDefault="00B74296">
            <w:pPr>
              <w:pStyle w:val="TableParagraph"/>
              <w:spacing w:before="6" w:line="218" w:lineRule="exact"/>
              <w:ind w:left="105"/>
              <w:rPr>
                <w:sz w:val="20"/>
              </w:rPr>
            </w:pPr>
            <w:r>
              <w:rPr>
                <w:sz w:val="20"/>
              </w:rPr>
              <w:t>Okulda,</w:t>
            </w:r>
            <w:r>
              <w:rPr>
                <w:spacing w:val="-10"/>
                <w:sz w:val="20"/>
              </w:rPr>
              <w:t xml:space="preserve"> </w:t>
            </w:r>
            <w:r>
              <w:rPr>
                <w:sz w:val="20"/>
              </w:rPr>
              <w:t>velilerin</w:t>
            </w:r>
            <w:r>
              <w:rPr>
                <w:spacing w:val="-9"/>
                <w:sz w:val="20"/>
              </w:rPr>
              <w:t xml:space="preserve"> </w:t>
            </w:r>
            <w:r>
              <w:rPr>
                <w:sz w:val="20"/>
              </w:rPr>
              <w:t>ihtiyaçlarına</w:t>
            </w:r>
            <w:r>
              <w:rPr>
                <w:spacing w:val="-9"/>
                <w:sz w:val="20"/>
              </w:rPr>
              <w:t xml:space="preserve"> </w:t>
            </w:r>
            <w:r>
              <w:rPr>
                <w:sz w:val="20"/>
              </w:rPr>
              <w:t>uygun</w:t>
            </w:r>
            <w:r>
              <w:rPr>
                <w:spacing w:val="-8"/>
                <w:sz w:val="20"/>
              </w:rPr>
              <w:t xml:space="preserve"> </w:t>
            </w:r>
            <w:r>
              <w:rPr>
                <w:sz w:val="20"/>
              </w:rPr>
              <w:t>eğitim</w:t>
            </w:r>
            <w:r>
              <w:rPr>
                <w:spacing w:val="-10"/>
                <w:sz w:val="20"/>
              </w:rPr>
              <w:t xml:space="preserve"> </w:t>
            </w:r>
            <w:r>
              <w:rPr>
                <w:sz w:val="20"/>
              </w:rPr>
              <w:t>faaliyetleri</w:t>
            </w:r>
            <w:r>
              <w:rPr>
                <w:spacing w:val="-8"/>
                <w:sz w:val="20"/>
              </w:rPr>
              <w:t xml:space="preserve"> </w:t>
            </w:r>
            <w:r>
              <w:rPr>
                <w:spacing w:val="-2"/>
                <w:sz w:val="20"/>
              </w:rPr>
              <w:t>düzenlenir.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15-</w:t>
            </w:r>
          </w:p>
        </w:tc>
        <w:tc>
          <w:tcPr>
            <w:tcW w:w="7229" w:type="dxa"/>
          </w:tcPr>
          <w:p w:rsidR="00474AAC" w:rsidRDefault="00B74296">
            <w:pPr>
              <w:pStyle w:val="TableParagraph"/>
              <w:spacing w:before="4" w:line="220" w:lineRule="exact"/>
              <w:ind w:left="105"/>
              <w:rPr>
                <w:sz w:val="20"/>
              </w:rPr>
            </w:pPr>
            <w:r>
              <w:rPr>
                <w:sz w:val="20"/>
              </w:rPr>
              <w:t>Okul,</w:t>
            </w:r>
            <w:r>
              <w:rPr>
                <w:spacing w:val="-8"/>
                <w:sz w:val="20"/>
              </w:rPr>
              <w:t xml:space="preserve"> </w:t>
            </w:r>
            <w:r>
              <w:rPr>
                <w:sz w:val="20"/>
              </w:rPr>
              <w:t>çocukların</w:t>
            </w:r>
            <w:r>
              <w:rPr>
                <w:spacing w:val="-9"/>
                <w:sz w:val="20"/>
              </w:rPr>
              <w:t xml:space="preserve"> </w:t>
            </w:r>
            <w:r>
              <w:rPr>
                <w:sz w:val="20"/>
              </w:rPr>
              <w:t>gelişimini</w:t>
            </w:r>
            <w:r>
              <w:rPr>
                <w:spacing w:val="-6"/>
                <w:sz w:val="20"/>
              </w:rPr>
              <w:t xml:space="preserve"> </w:t>
            </w:r>
            <w:r>
              <w:rPr>
                <w:sz w:val="20"/>
              </w:rPr>
              <w:t>desteklemek</w:t>
            </w:r>
            <w:r>
              <w:rPr>
                <w:spacing w:val="-5"/>
                <w:sz w:val="20"/>
              </w:rPr>
              <w:t xml:space="preserve"> </w:t>
            </w:r>
            <w:r>
              <w:rPr>
                <w:sz w:val="20"/>
              </w:rPr>
              <w:t>için</w:t>
            </w:r>
            <w:r>
              <w:rPr>
                <w:spacing w:val="-9"/>
                <w:sz w:val="20"/>
              </w:rPr>
              <w:t xml:space="preserve"> </w:t>
            </w:r>
            <w:r>
              <w:rPr>
                <w:sz w:val="20"/>
              </w:rPr>
              <w:t>velilerle</w:t>
            </w:r>
            <w:r>
              <w:rPr>
                <w:spacing w:val="-10"/>
                <w:sz w:val="20"/>
              </w:rPr>
              <w:t xml:space="preserve"> </w:t>
            </w:r>
            <w:r>
              <w:rPr>
                <w:sz w:val="20"/>
              </w:rPr>
              <w:t>iyi</w:t>
            </w:r>
            <w:r>
              <w:rPr>
                <w:spacing w:val="-4"/>
                <w:sz w:val="20"/>
              </w:rPr>
              <w:t xml:space="preserve"> </w:t>
            </w:r>
            <w:r>
              <w:rPr>
                <w:sz w:val="20"/>
              </w:rPr>
              <w:t>bir</w:t>
            </w:r>
            <w:r>
              <w:rPr>
                <w:spacing w:val="-7"/>
                <w:sz w:val="20"/>
              </w:rPr>
              <w:t xml:space="preserve"> </w:t>
            </w:r>
            <w:r>
              <w:rPr>
                <w:sz w:val="20"/>
              </w:rPr>
              <w:t>ilişki</w:t>
            </w:r>
            <w:r>
              <w:rPr>
                <w:spacing w:val="-8"/>
                <w:sz w:val="20"/>
              </w:rPr>
              <w:t xml:space="preserve"> </w:t>
            </w:r>
            <w:r>
              <w:rPr>
                <w:spacing w:val="-2"/>
                <w:sz w:val="20"/>
              </w:rPr>
              <w:t>kurar.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right="120"/>
              <w:jc w:val="center"/>
              <w:rPr>
                <w:sz w:val="20"/>
              </w:rPr>
            </w:pPr>
            <w:r>
              <w:rPr>
                <w:spacing w:val="-5"/>
                <w:sz w:val="20"/>
              </w:rPr>
              <w:t>16</w:t>
            </w:r>
          </w:p>
        </w:tc>
        <w:tc>
          <w:tcPr>
            <w:tcW w:w="7229" w:type="dxa"/>
          </w:tcPr>
          <w:p w:rsidR="00474AAC" w:rsidRDefault="00B74296">
            <w:pPr>
              <w:pStyle w:val="TableParagraph"/>
              <w:spacing w:before="4" w:line="220" w:lineRule="exact"/>
              <w:ind w:left="105"/>
              <w:rPr>
                <w:sz w:val="20"/>
              </w:rPr>
            </w:pPr>
            <w:r>
              <w:rPr>
                <w:sz w:val="20"/>
              </w:rPr>
              <w:t>Okul,</w:t>
            </w:r>
            <w:r>
              <w:rPr>
                <w:spacing w:val="-7"/>
                <w:sz w:val="20"/>
              </w:rPr>
              <w:t xml:space="preserve"> </w:t>
            </w:r>
            <w:r>
              <w:rPr>
                <w:sz w:val="20"/>
              </w:rPr>
              <w:t>aktif</w:t>
            </w:r>
            <w:r>
              <w:rPr>
                <w:spacing w:val="-7"/>
                <w:sz w:val="20"/>
              </w:rPr>
              <w:t xml:space="preserve"> </w:t>
            </w:r>
            <w:r>
              <w:rPr>
                <w:sz w:val="20"/>
              </w:rPr>
              <w:t>veli</w:t>
            </w:r>
            <w:r>
              <w:rPr>
                <w:spacing w:val="-6"/>
                <w:sz w:val="20"/>
              </w:rPr>
              <w:t xml:space="preserve"> </w:t>
            </w:r>
            <w:r>
              <w:rPr>
                <w:sz w:val="20"/>
              </w:rPr>
              <w:t>katılımını</w:t>
            </w:r>
            <w:r>
              <w:rPr>
                <w:spacing w:val="-4"/>
                <w:sz w:val="20"/>
              </w:rPr>
              <w:t xml:space="preserve"> </w:t>
            </w:r>
            <w:r>
              <w:rPr>
                <w:sz w:val="20"/>
              </w:rPr>
              <w:t>teşvik</w:t>
            </w:r>
            <w:r>
              <w:rPr>
                <w:spacing w:val="-5"/>
                <w:sz w:val="20"/>
              </w:rPr>
              <w:t xml:space="preserve"> </w:t>
            </w:r>
            <w:r>
              <w:rPr>
                <w:spacing w:val="-4"/>
                <w:sz w:val="20"/>
              </w:rPr>
              <w:t>eder.</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337"/>
        </w:trPr>
        <w:tc>
          <w:tcPr>
            <w:tcW w:w="569" w:type="dxa"/>
          </w:tcPr>
          <w:p w:rsidR="00474AAC" w:rsidRDefault="00B74296">
            <w:pPr>
              <w:pStyle w:val="TableParagraph"/>
              <w:spacing w:line="234" w:lineRule="exact"/>
              <w:ind w:left="66" w:right="120"/>
              <w:jc w:val="center"/>
              <w:rPr>
                <w:sz w:val="20"/>
              </w:rPr>
            </w:pPr>
            <w:r>
              <w:rPr>
                <w:spacing w:val="-5"/>
                <w:sz w:val="20"/>
              </w:rPr>
              <w:t>17-</w:t>
            </w:r>
          </w:p>
        </w:tc>
        <w:tc>
          <w:tcPr>
            <w:tcW w:w="7229" w:type="dxa"/>
          </w:tcPr>
          <w:p w:rsidR="00474AAC" w:rsidRDefault="00B74296">
            <w:pPr>
              <w:pStyle w:val="TableParagraph"/>
              <w:spacing w:before="52"/>
              <w:ind w:left="105"/>
              <w:rPr>
                <w:sz w:val="20"/>
              </w:rPr>
            </w:pPr>
            <w:r>
              <w:rPr>
                <w:sz w:val="20"/>
              </w:rPr>
              <w:t>Okulun</w:t>
            </w:r>
            <w:r>
              <w:rPr>
                <w:spacing w:val="-8"/>
                <w:sz w:val="20"/>
              </w:rPr>
              <w:t xml:space="preserve"> </w:t>
            </w:r>
            <w:r>
              <w:rPr>
                <w:sz w:val="20"/>
              </w:rPr>
              <w:t>veli</w:t>
            </w:r>
            <w:r>
              <w:rPr>
                <w:spacing w:val="-6"/>
                <w:sz w:val="20"/>
              </w:rPr>
              <w:t xml:space="preserve"> </w:t>
            </w:r>
            <w:r>
              <w:rPr>
                <w:sz w:val="20"/>
              </w:rPr>
              <w:t>etkinliklerine</w:t>
            </w:r>
            <w:r>
              <w:rPr>
                <w:spacing w:val="-6"/>
                <w:sz w:val="20"/>
              </w:rPr>
              <w:t xml:space="preserve"> </w:t>
            </w:r>
            <w:r>
              <w:rPr>
                <w:sz w:val="20"/>
              </w:rPr>
              <w:t>aktif</w:t>
            </w:r>
            <w:r>
              <w:rPr>
                <w:spacing w:val="-7"/>
                <w:sz w:val="20"/>
              </w:rPr>
              <w:t xml:space="preserve"> </w:t>
            </w:r>
            <w:r>
              <w:rPr>
                <w:sz w:val="20"/>
              </w:rPr>
              <w:t>olarak</w:t>
            </w:r>
            <w:r>
              <w:rPr>
                <w:spacing w:val="-7"/>
                <w:sz w:val="20"/>
              </w:rPr>
              <w:t xml:space="preserve"> </w:t>
            </w:r>
            <w:r>
              <w:rPr>
                <w:spacing w:val="-2"/>
                <w:sz w:val="20"/>
              </w:rPr>
              <w:t>katılırım.</w:t>
            </w:r>
          </w:p>
        </w:tc>
        <w:tc>
          <w:tcPr>
            <w:tcW w:w="567" w:type="dxa"/>
          </w:tcPr>
          <w:p w:rsidR="00474AAC" w:rsidRDefault="00B74296">
            <w:pPr>
              <w:pStyle w:val="TableParagraph"/>
              <w:spacing w:before="47"/>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before="47"/>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47"/>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before="47"/>
              <w:ind w:left="3" w:right="83"/>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47"/>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before="1" w:line="223" w:lineRule="exact"/>
              <w:ind w:left="66" w:right="120"/>
              <w:jc w:val="center"/>
              <w:rPr>
                <w:sz w:val="20"/>
              </w:rPr>
            </w:pPr>
            <w:r>
              <w:rPr>
                <w:spacing w:val="-5"/>
                <w:sz w:val="20"/>
              </w:rPr>
              <w:t>1</w:t>
            </w:r>
            <w:r>
              <w:rPr>
                <w:spacing w:val="-5"/>
                <w:sz w:val="20"/>
              </w:rPr>
              <w:lastRenderedPageBreak/>
              <w:t>8-</w:t>
            </w:r>
          </w:p>
        </w:tc>
        <w:tc>
          <w:tcPr>
            <w:tcW w:w="7229" w:type="dxa"/>
          </w:tcPr>
          <w:p w:rsidR="00474AAC" w:rsidRDefault="00B74296">
            <w:pPr>
              <w:pStyle w:val="TableParagraph"/>
              <w:spacing w:before="6" w:line="218" w:lineRule="exact"/>
              <w:ind w:left="105"/>
              <w:rPr>
                <w:sz w:val="20"/>
              </w:rPr>
            </w:pPr>
            <w:r>
              <w:rPr>
                <w:sz w:val="20"/>
              </w:rPr>
              <w:lastRenderedPageBreak/>
              <w:t>Bir</w:t>
            </w:r>
            <w:r>
              <w:rPr>
                <w:spacing w:val="-7"/>
                <w:sz w:val="20"/>
              </w:rPr>
              <w:t xml:space="preserve"> </w:t>
            </w:r>
            <w:r>
              <w:rPr>
                <w:sz w:val="20"/>
              </w:rPr>
              <w:t>veli</w:t>
            </w:r>
            <w:r>
              <w:rPr>
                <w:spacing w:val="-7"/>
                <w:sz w:val="20"/>
              </w:rPr>
              <w:t xml:space="preserve"> </w:t>
            </w:r>
            <w:r>
              <w:rPr>
                <w:sz w:val="20"/>
              </w:rPr>
              <w:t>olarak</w:t>
            </w:r>
            <w:r>
              <w:rPr>
                <w:spacing w:val="-4"/>
                <w:sz w:val="20"/>
              </w:rPr>
              <w:t xml:space="preserve"> </w:t>
            </w:r>
            <w:r>
              <w:rPr>
                <w:sz w:val="20"/>
              </w:rPr>
              <w:t>okula</w:t>
            </w:r>
            <w:r>
              <w:rPr>
                <w:spacing w:val="-5"/>
                <w:sz w:val="20"/>
              </w:rPr>
              <w:t xml:space="preserve"> </w:t>
            </w:r>
            <w:r>
              <w:rPr>
                <w:sz w:val="20"/>
              </w:rPr>
              <w:t>aidiyet</w:t>
            </w:r>
            <w:r>
              <w:rPr>
                <w:spacing w:val="-2"/>
                <w:sz w:val="20"/>
              </w:rPr>
              <w:t xml:space="preserve"> hissediyorum.</w:t>
            </w:r>
          </w:p>
        </w:tc>
        <w:tc>
          <w:tcPr>
            <w:tcW w:w="567" w:type="dxa"/>
          </w:tcPr>
          <w:p w:rsidR="00474AAC" w:rsidRDefault="00B74296">
            <w:pPr>
              <w:pStyle w:val="TableParagraph"/>
              <w:spacing w:before="1" w:line="223"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lastRenderedPageBreak/>
              <w:t>)</w:t>
            </w:r>
          </w:p>
        </w:tc>
        <w:tc>
          <w:tcPr>
            <w:tcW w:w="526" w:type="dxa"/>
          </w:tcPr>
          <w:p w:rsidR="00474AAC" w:rsidRDefault="00B74296">
            <w:pPr>
              <w:pStyle w:val="TableParagraph"/>
              <w:spacing w:before="1" w:line="223" w:lineRule="exact"/>
              <w:ind w:right="39"/>
              <w:jc w:val="center"/>
              <w:rPr>
                <w:rFonts w:ascii="Calibri"/>
                <w:b/>
                <w:sz w:val="20"/>
              </w:rPr>
            </w:pPr>
            <w:r>
              <w:rPr>
                <w:rFonts w:ascii="Calibri"/>
                <w:b/>
                <w:sz w:val="20"/>
              </w:rPr>
              <w:lastRenderedPageBreak/>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before="1" w:line="223"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lastRenderedPageBreak/>
              <w:t>)</w:t>
            </w:r>
          </w:p>
        </w:tc>
        <w:tc>
          <w:tcPr>
            <w:tcW w:w="566" w:type="dxa"/>
          </w:tcPr>
          <w:p w:rsidR="00474AAC" w:rsidRDefault="00B74296">
            <w:pPr>
              <w:pStyle w:val="TableParagraph"/>
              <w:spacing w:before="1" w:line="223" w:lineRule="exact"/>
              <w:ind w:left="3" w:right="82"/>
              <w:jc w:val="center"/>
              <w:rPr>
                <w:rFonts w:ascii="Calibri"/>
                <w:b/>
                <w:sz w:val="20"/>
              </w:rPr>
            </w:pPr>
            <w:r>
              <w:rPr>
                <w:rFonts w:ascii="Calibri"/>
                <w:b/>
                <w:sz w:val="20"/>
              </w:rPr>
              <w:lastRenderedPageBreak/>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before="1" w:line="223"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lastRenderedPageBreak/>
              <w:t>19-</w:t>
            </w:r>
          </w:p>
        </w:tc>
        <w:tc>
          <w:tcPr>
            <w:tcW w:w="7229" w:type="dxa"/>
          </w:tcPr>
          <w:p w:rsidR="00474AAC" w:rsidRDefault="00B74296">
            <w:pPr>
              <w:pStyle w:val="TableParagraph"/>
              <w:spacing w:before="4" w:line="220" w:lineRule="exact"/>
              <w:ind w:left="105"/>
              <w:rPr>
                <w:sz w:val="20"/>
              </w:rPr>
            </w:pPr>
            <w:r>
              <w:rPr>
                <w:sz w:val="20"/>
              </w:rPr>
              <w:t>Çocuğumun</w:t>
            </w:r>
            <w:r>
              <w:rPr>
                <w:spacing w:val="-12"/>
                <w:sz w:val="20"/>
              </w:rPr>
              <w:t xml:space="preserve"> </w:t>
            </w:r>
            <w:r>
              <w:rPr>
                <w:sz w:val="20"/>
              </w:rPr>
              <w:t>ev</w:t>
            </w:r>
            <w:r>
              <w:rPr>
                <w:spacing w:val="-10"/>
                <w:sz w:val="20"/>
              </w:rPr>
              <w:t xml:space="preserve"> </w:t>
            </w:r>
            <w:r>
              <w:rPr>
                <w:sz w:val="20"/>
              </w:rPr>
              <w:t>ödevlerini</w:t>
            </w:r>
            <w:r>
              <w:rPr>
                <w:spacing w:val="-10"/>
                <w:sz w:val="20"/>
              </w:rPr>
              <w:t xml:space="preserve"> </w:t>
            </w:r>
            <w:r>
              <w:rPr>
                <w:sz w:val="20"/>
              </w:rPr>
              <w:t>tamamlamasını</w:t>
            </w:r>
            <w:r>
              <w:rPr>
                <w:spacing w:val="-11"/>
                <w:sz w:val="20"/>
              </w:rPr>
              <w:t xml:space="preserve"> </w:t>
            </w:r>
            <w:r>
              <w:rPr>
                <w:spacing w:val="-2"/>
                <w:sz w:val="20"/>
              </w:rPr>
              <w:t>sağlarım.</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20-</w:t>
            </w:r>
          </w:p>
        </w:tc>
        <w:tc>
          <w:tcPr>
            <w:tcW w:w="7229" w:type="dxa"/>
          </w:tcPr>
          <w:p w:rsidR="00474AAC" w:rsidRDefault="00B74296">
            <w:pPr>
              <w:pStyle w:val="TableParagraph"/>
              <w:spacing w:before="4" w:line="220" w:lineRule="exact"/>
              <w:ind w:left="105"/>
              <w:rPr>
                <w:sz w:val="20"/>
              </w:rPr>
            </w:pPr>
            <w:r>
              <w:rPr>
                <w:sz w:val="20"/>
              </w:rPr>
              <w:t>Çocuğumu</w:t>
            </w:r>
            <w:r>
              <w:rPr>
                <w:spacing w:val="-10"/>
                <w:sz w:val="20"/>
              </w:rPr>
              <w:t xml:space="preserve"> </w:t>
            </w:r>
            <w:r>
              <w:rPr>
                <w:sz w:val="20"/>
              </w:rPr>
              <w:t>okumaya</w:t>
            </w:r>
            <w:r>
              <w:rPr>
                <w:spacing w:val="-9"/>
                <w:sz w:val="20"/>
              </w:rPr>
              <w:t xml:space="preserve"> </w:t>
            </w:r>
            <w:r>
              <w:rPr>
                <w:sz w:val="20"/>
              </w:rPr>
              <w:t>teşvik</w:t>
            </w:r>
            <w:r>
              <w:rPr>
                <w:spacing w:val="-8"/>
                <w:sz w:val="20"/>
              </w:rPr>
              <w:t xml:space="preserve"> </w:t>
            </w:r>
            <w:r>
              <w:rPr>
                <w:spacing w:val="-2"/>
                <w:sz w:val="20"/>
              </w:rPr>
              <w:t>ederim.</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21-</w:t>
            </w:r>
          </w:p>
        </w:tc>
        <w:tc>
          <w:tcPr>
            <w:tcW w:w="7229" w:type="dxa"/>
          </w:tcPr>
          <w:p w:rsidR="00474AAC" w:rsidRDefault="00B74296">
            <w:pPr>
              <w:pStyle w:val="TableParagraph"/>
              <w:spacing w:before="4" w:line="220" w:lineRule="exact"/>
              <w:ind w:left="105"/>
              <w:rPr>
                <w:sz w:val="20"/>
              </w:rPr>
            </w:pPr>
            <w:r>
              <w:rPr>
                <w:sz w:val="20"/>
              </w:rPr>
              <w:t>Çocuğumun</w:t>
            </w:r>
            <w:r>
              <w:rPr>
                <w:spacing w:val="-9"/>
                <w:sz w:val="20"/>
              </w:rPr>
              <w:t xml:space="preserve"> </w:t>
            </w:r>
            <w:r>
              <w:rPr>
                <w:sz w:val="20"/>
              </w:rPr>
              <w:t>her</w:t>
            </w:r>
            <w:r>
              <w:rPr>
                <w:spacing w:val="-7"/>
                <w:sz w:val="20"/>
              </w:rPr>
              <w:t xml:space="preserve"> </w:t>
            </w:r>
            <w:r>
              <w:rPr>
                <w:sz w:val="20"/>
              </w:rPr>
              <w:t>gün</w:t>
            </w:r>
            <w:r>
              <w:rPr>
                <w:spacing w:val="-7"/>
                <w:sz w:val="20"/>
              </w:rPr>
              <w:t xml:space="preserve"> </w:t>
            </w:r>
            <w:r>
              <w:rPr>
                <w:sz w:val="20"/>
              </w:rPr>
              <w:t>okula</w:t>
            </w:r>
            <w:r>
              <w:rPr>
                <w:spacing w:val="-7"/>
                <w:sz w:val="20"/>
              </w:rPr>
              <w:t xml:space="preserve"> </w:t>
            </w:r>
            <w:r>
              <w:rPr>
                <w:sz w:val="20"/>
              </w:rPr>
              <w:t>gitmesini</w:t>
            </w:r>
            <w:r>
              <w:rPr>
                <w:spacing w:val="-8"/>
                <w:sz w:val="20"/>
              </w:rPr>
              <w:t xml:space="preserve"> </w:t>
            </w:r>
            <w:r>
              <w:rPr>
                <w:spacing w:val="-2"/>
                <w:sz w:val="20"/>
              </w:rPr>
              <w:t>sağlarım.</w:t>
            </w:r>
          </w:p>
        </w:tc>
        <w:tc>
          <w:tcPr>
            <w:tcW w:w="567" w:type="dxa"/>
          </w:tcPr>
          <w:p w:rsidR="00474AAC" w:rsidRDefault="00B74296">
            <w:pPr>
              <w:pStyle w:val="TableParagraph"/>
              <w:spacing w:line="224" w:lineRule="exact"/>
              <w:ind w:left="107"/>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26" w:type="dxa"/>
          </w:tcPr>
          <w:p w:rsidR="00474AAC" w:rsidRDefault="00B74296">
            <w:pPr>
              <w:pStyle w:val="TableParagraph"/>
              <w:spacing w:line="224" w:lineRule="exact"/>
              <w:ind w:right="39"/>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468" w:type="dxa"/>
          </w:tcPr>
          <w:p w:rsidR="00474AAC" w:rsidRDefault="00B74296">
            <w:pPr>
              <w:pStyle w:val="TableParagraph"/>
              <w:spacing w:line="224" w:lineRule="exact"/>
              <w:ind w:left="17" w:right="9"/>
              <w:jc w:val="center"/>
              <w:rPr>
                <w:rFonts w:ascii="Calibri"/>
                <w:b/>
                <w:sz w:val="20"/>
              </w:rPr>
            </w:pPr>
            <w:r>
              <w:rPr>
                <w:rFonts w:ascii="Calibri"/>
                <w:b/>
                <w:sz w:val="20"/>
              </w:rPr>
              <w:t>(</w:t>
            </w:r>
            <w:r>
              <w:rPr>
                <w:rFonts w:ascii="Calibri"/>
                <w:b/>
                <w:spacing w:val="60"/>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c>
          <w:tcPr>
            <w:tcW w:w="566" w:type="dxa"/>
          </w:tcPr>
          <w:p w:rsidR="00474AAC" w:rsidRDefault="00B74296">
            <w:pPr>
              <w:pStyle w:val="TableParagraph"/>
              <w:spacing w:line="224" w:lineRule="exact"/>
              <w:ind w:left="3" w:right="82"/>
              <w:jc w:val="center"/>
              <w:rPr>
                <w:rFonts w:ascii="Calibri"/>
                <w:b/>
                <w:sz w:val="20"/>
              </w:rPr>
            </w:pPr>
            <w:r>
              <w:rPr>
                <w:rFonts w:ascii="Calibri"/>
                <w:b/>
                <w:sz w:val="20"/>
              </w:rPr>
              <w:t>(</w:t>
            </w:r>
            <w:r>
              <w:rPr>
                <w:rFonts w:ascii="Calibri"/>
                <w:b/>
                <w:spacing w:val="67"/>
                <w:w w:val="150"/>
                <w:sz w:val="20"/>
              </w:rPr>
              <w:t xml:space="preserve"> </w:t>
            </w:r>
            <w:r>
              <w:rPr>
                <w:rFonts w:ascii="Calibri"/>
                <w:b/>
                <w:spacing w:val="-10"/>
                <w:sz w:val="20"/>
              </w:rPr>
              <w:t>)</w:t>
            </w:r>
          </w:p>
        </w:tc>
      </w:tr>
      <w:tr w:rsidR="00474AAC">
        <w:trPr>
          <w:trHeight w:val="244"/>
        </w:trPr>
        <w:tc>
          <w:tcPr>
            <w:tcW w:w="569" w:type="dxa"/>
          </w:tcPr>
          <w:p w:rsidR="00474AAC" w:rsidRDefault="00B74296">
            <w:pPr>
              <w:pStyle w:val="TableParagraph"/>
              <w:spacing w:line="224" w:lineRule="exact"/>
              <w:ind w:left="66" w:right="120"/>
              <w:jc w:val="center"/>
              <w:rPr>
                <w:sz w:val="20"/>
              </w:rPr>
            </w:pPr>
            <w:r>
              <w:rPr>
                <w:spacing w:val="-5"/>
                <w:sz w:val="20"/>
              </w:rPr>
              <w:t>22-</w:t>
            </w:r>
          </w:p>
        </w:tc>
        <w:tc>
          <w:tcPr>
            <w:tcW w:w="7229" w:type="dxa"/>
          </w:tcPr>
          <w:p w:rsidR="00474AAC" w:rsidRDefault="00B74296">
            <w:pPr>
              <w:pStyle w:val="TableParagraph"/>
              <w:spacing w:before="4" w:line="220" w:lineRule="exact"/>
              <w:ind w:left="105"/>
              <w:rPr>
                <w:sz w:val="20"/>
              </w:rPr>
            </w:pPr>
            <w:r>
              <w:rPr>
                <w:sz w:val="20"/>
              </w:rPr>
              <w:t>Çocuğumun</w:t>
            </w:r>
            <w:r>
              <w:rPr>
                <w:spacing w:val="-9"/>
                <w:sz w:val="20"/>
              </w:rPr>
              <w:t xml:space="preserve"> </w:t>
            </w:r>
            <w:r>
              <w:rPr>
                <w:sz w:val="20"/>
              </w:rPr>
              <w:t>eğitiminde</w:t>
            </w:r>
            <w:r>
              <w:rPr>
                <w:spacing w:val="-10"/>
                <w:sz w:val="20"/>
              </w:rPr>
              <w:t xml:space="preserve"> </w:t>
            </w:r>
            <w:r>
              <w:rPr>
                <w:sz w:val="20"/>
              </w:rPr>
              <w:t>aktif</w:t>
            </w:r>
            <w:r>
              <w:rPr>
                <w:spacing w:val="-8"/>
                <w:sz w:val="20"/>
              </w:rPr>
              <w:t xml:space="preserve"> </w:t>
            </w:r>
            <w:r>
              <w:rPr>
                <w:sz w:val="20"/>
              </w:rPr>
              <w:t>bir</w:t>
            </w:r>
            <w:r>
              <w:rPr>
                <w:spacing w:val="-8"/>
                <w:sz w:val="20"/>
              </w:rPr>
              <w:t xml:space="preserve"> </w:t>
            </w:r>
            <w:r>
              <w:rPr>
                <w:spacing w:val="-2"/>
                <w:sz w:val="20"/>
              </w:rPr>
              <w:t>ortağım.</w:t>
            </w:r>
          </w:p>
        </w:tc>
        <w:tc>
          <w:tcPr>
            <w:tcW w:w="567" w:type="dxa"/>
          </w:tcPr>
          <w:p w:rsidR="00474AAC" w:rsidRDefault="00474AAC">
            <w:pPr>
              <w:pStyle w:val="TableParagraph"/>
              <w:rPr>
                <w:rFonts w:ascii="Times New Roman"/>
                <w:sz w:val="16"/>
              </w:rPr>
            </w:pPr>
          </w:p>
        </w:tc>
        <w:tc>
          <w:tcPr>
            <w:tcW w:w="526" w:type="dxa"/>
          </w:tcPr>
          <w:p w:rsidR="00474AAC" w:rsidRDefault="00474AAC">
            <w:pPr>
              <w:pStyle w:val="TableParagraph"/>
              <w:rPr>
                <w:rFonts w:ascii="Times New Roman"/>
                <w:sz w:val="16"/>
              </w:rPr>
            </w:pPr>
          </w:p>
        </w:tc>
        <w:tc>
          <w:tcPr>
            <w:tcW w:w="468" w:type="dxa"/>
          </w:tcPr>
          <w:p w:rsidR="00474AAC" w:rsidRDefault="00474AAC">
            <w:pPr>
              <w:pStyle w:val="TableParagraph"/>
              <w:rPr>
                <w:rFonts w:ascii="Times New Roman"/>
                <w:sz w:val="16"/>
              </w:rPr>
            </w:pPr>
          </w:p>
        </w:tc>
        <w:tc>
          <w:tcPr>
            <w:tcW w:w="566" w:type="dxa"/>
          </w:tcPr>
          <w:p w:rsidR="00474AAC" w:rsidRDefault="00474AAC">
            <w:pPr>
              <w:pStyle w:val="TableParagraph"/>
              <w:rPr>
                <w:rFonts w:ascii="Times New Roman"/>
                <w:sz w:val="16"/>
              </w:rPr>
            </w:pPr>
          </w:p>
        </w:tc>
        <w:tc>
          <w:tcPr>
            <w:tcW w:w="566" w:type="dxa"/>
          </w:tcPr>
          <w:p w:rsidR="00474AAC" w:rsidRDefault="00474AAC">
            <w:pPr>
              <w:pStyle w:val="TableParagraph"/>
              <w:rPr>
                <w:rFonts w:ascii="Times New Roman"/>
                <w:sz w:val="16"/>
              </w:rPr>
            </w:pPr>
          </w:p>
        </w:tc>
      </w:tr>
    </w:tbl>
    <w:p w:rsidR="00474AAC" w:rsidRDefault="00474AAC">
      <w:pPr>
        <w:rPr>
          <w:rFonts w:ascii="Times New Roman"/>
          <w:sz w:val="16"/>
        </w:rPr>
        <w:sectPr w:rsidR="00474AAC">
          <w:pgSz w:w="11910" w:h="16840"/>
          <w:pgMar w:top="1380" w:right="400" w:bottom="1280" w:left="460" w:header="0" w:footer="1097" w:gutter="0"/>
          <w:cols w:space="708"/>
        </w:sectPr>
      </w:pPr>
    </w:p>
    <w:p w:rsidR="00474AAC" w:rsidRDefault="00B74296">
      <w:pPr>
        <w:spacing w:before="80"/>
        <w:ind w:left="958"/>
        <w:rPr>
          <w:b/>
          <w:sz w:val="24"/>
        </w:rPr>
      </w:pPr>
      <w:r>
        <w:rPr>
          <w:b/>
          <w:sz w:val="24"/>
        </w:rPr>
        <w:lastRenderedPageBreak/>
        <w:t>Ek-5</w:t>
      </w:r>
      <w:r>
        <w:rPr>
          <w:b/>
          <w:spacing w:val="-3"/>
          <w:sz w:val="24"/>
        </w:rPr>
        <w:t xml:space="preserve"> </w:t>
      </w:r>
      <w:r>
        <w:rPr>
          <w:b/>
          <w:sz w:val="24"/>
        </w:rPr>
        <w:t>Stratejik</w:t>
      </w:r>
      <w:r>
        <w:rPr>
          <w:b/>
          <w:spacing w:val="-2"/>
          <w:sz w:val="24"/>
        </w:rPr>
        <w:t xml:space="preserve"> </w:t>
      </w:r>
      <w:r>
        <w:rPr>
          <w:b/>
          <w:sz w:val="24"/>
        </w:rPr>
        <w:t>Plan</w:t>
      </w:r>
      <w:r>
        <w:rPr>
          <w:b/>
          <w:spacing w:val="-2"/>
          <w:sz w:val="24"/>
        </w:rPr>
        <w:t xml:space="preserve"> Mimarisi</w:t>
      </w:r>
    </w:p>
    <w:p w:rsidR="00474AAC" w:rsidRDefault="00B74296">
      <w:pPr>
        <w:spacing w:before="210"/>
        <w:ind w:left="958"/>
        <w:rPr>
          <w:b/>
          <w:sz w:val="20"/>
        </w:rPr>
      </w:pPr>
      <w:r>
        <w:rPr>
          <w:b/>
          <w:spacing w:val="-2"/>
          <w:sz w:val="20"/>
        </w:rPr>
        <w:t>(HEDEF</w:t>
      </w:r>
      <w:r>
        <w:rPr>
          <w:b/>
          <w:spacing w:val="7"/>
          <w:sz w:val="20"/>
        </w:rPr>
        <w:t xml:space="preserve"> </w:t>
      </w:r>
      <w:r>
        <w:rPr>
          <w:b/>
          <w:spacing w:val="-2"/>
          <w:sz w:val="20"/>
        </w:rPr>
        <w:t>KARTLARI</w:t>
      </w:r>
      <w:r>
        <w:rPr>
          <w:b/>
          <w:spacing w:val="7"/>
          <w:sz w:val="20"/>
        </w:rPr>
        <w:t xml:space="preserve"> </w:t>
      </w:r>
      <w:r>
        <w:rPr>
          <w:b/>
          <w:spacing w:val="-2"/>
          <w:sz w:val="20"/>
        </w:rPr>
        <w:t>HAZIRLANIRKEN</w:t>
      </w:r>
      <w:r>
        <w:rPr>
          <w:b/>
          <w:spacing w:val="5"/>
          <w:sz w:val="20"/>
        </w:rPr>
        <w:t xml:space="preserve"> </w:t>
      </w:r>
      <w:r>
        <w:rPr>
          <w:b/>
          <w:spacing w:val="-2"/>
          <w:sz w:val="20"/>
        </w:rPr>
        <w:t>KULLANILACAKTIR.</w:t>
      </w:r>
      <w:r>
        <w:rPr>
          <w:b/>
          <w:spacing w:val="6"/>
          <w:sz w:val="20"/>
        </w:rPr>
        <w:t xml:space="preserve"> </w:t>
      </w:r>
      <w:r>
        <w:rPr>
          <w:b/>
          <w:spacing w:val="-2"/>
          <w:sz w:val="20"/>
        </w:rPr>
        <w:t>STRATEJİK</w:t>
      </w:r>
      <w:r>
        <w:rPr>
          <w:b/>
          <w:spacing w:val="11"/>
          <w:sz w:val="20"/>
        </w:rPr>
        <w:t xml:space="preserve"> </w:t>
      </w:r>
      <w:r>
        <w:rPr>
          <w:b/>
          <w:spacing w:val="-2"/>
          <w:sz w:val="20"/>
        </w:rPr>
        <w:t>PLANA</w:t>
      </w:r>
      <w:r>
        <w:rPr>
          <w:b/>
          <w:spacing w:val="5"/>
          <w:sz w:val="20"/>
        </w:rPr>
        <w:t xml:space="preserve"> </w:t>
      </w:r>
      <w:r>
        <w:rPr>
          <w:b/>
          <w:spacing w:val="-2"/>
          <w:sz w:val="20"/>
        </w:rPr>
        <w:t>EKLENMEYECEKTİR.)</w:t>
      </w:r>
    </w:p>
    <w:p w:rsidR="00474AAC" w:rsidRDefault="00B74296">
      <w:pPr>
        <w:pStyle w:val="GvdeMetni"/>
        <w:spacing w:before="231" w:line="360" w:lineRule="auto"/>
        <w:ind w:left="958" w:right="1014" w:firstLine="708"/>
        <w:jc w:val="both"/>
      </w:pPr>
      <w:r>
        <w:t xml:space="preserve">Yasal yükümlülükler ve mevzuat analizi, üst politika belgeleri, literatür taraması, GZFT analizi ve eğitim sisteminin gelişim ve sorun alanları dikkate alınarak okulu/kurumu 2024–2028 Stratejik Planı’nın temel mimarisi oluşturulmuştur. Geleceğe yönelim bölümü bu mimari çerçevesinde yapılandırılacaktır. Okul ve kurum türlerine göre doküman içerisindeki bilgilerden yararlanılarak örnek stratejik plan mimarileri </w:t>
      </w:r>
      <w:r>
        <w:rPr>
          <w:spacing w:val="-2"/>
        </w:rPr>
        <w:t>oluşturabileceklerdir.</w:t>
      </w:r>
    </w:p>
    <w:p w:rsidR="00474AAC" w:rsidRDefault="00B74296">
      <w:pPr>
        <w:pStyle w:val="ListeParagraf"/>
        <w:numPr>
          <w:ilvl w:val="0"/>
          <w:numId w:val="2"/>
        </w:numPr>
        <w:tabs>
          <w:tab w:val="left" w:pos="1317"/>
        </w:tabs>
        <w:spacing w:before="161"/>
        <w:ind w:left="1317" w:hanging="359"/>
        <w:jc w:val="both"/>
        <w:rPr>
          <w:b/>
          <w:sz w:val="24"/>
        </w:rPr>
      </w:pPr>
      <w:r>
        <w:rPr>
          <w:b/>
          <w:sz w:val="24"/>
        </w:rPr>
        <w:t>Eğitime</w:t>
      </w:r>
      <w:r>
        <w:rPr>
          <w:b/>
          <w:spacing w:val="-4"/>
          <w:sz w:val="24"/>
        </w:rPr>
        <w:t xml:space="preserve"> </w:t>
      </w:r>
      <w:r>
        <w:rPr>
          <w:b/>
          <w:sz w:val="24"/>
        </w:rPr>
        <w:t>ve</w:t>
      </w:r>
      <w:r>
        <w:rPr>
          <w:b/>
          <w:spacing w:val="-4"/>
          <w:sz w:val="24"/>
        </w:rPr>
        <w:t xml:space="preserve"> </w:t>
      </w:r>
      <w:r>
        <w:rPr>
          <w:b/>
          <w:sz w:val="24"/>
        </w:rPr>
        <w:t>Öğretime</w:t>
      </w:r>
      <w:r>
        <w:rPr>
          <w:b/>
          <w:spacing w:val="-4"/>
          <w:sz w:val="24"/>
        </w:rPr>
        <w:t xml:space="preserve"> </w:t>
      </w:r>
      <w:r>
        <w:rPr>
          <w:b/>
          <w:sz w:val="24"/>
        </w:rPr>
        <w:t>Erişim</w:t>
      </w:r>
      <w:r>
        <w:rPr>
          <w:b/>
          <w:spacing w:val="-4"/>
          <w:sz w:val="24"/>
        </w:rPr>
        <w:t xml:space="preserve"> </w:t>
      </w:r>
      <w:r>
        <w:rPr>
          <w:b/>
          <w:sz w:val="24"/>
        </w:rPr>
        <w:t>ve</w:t>
      </w:r>
      <w:r>
        <w:rPr>
          <w:b/>
          <w:spacing w:val="-3"/>
          <w:sz w:val="24"/>
        </w:rPr>
        <w:t xml:space="preserve"> </w:t>
      </w:r>
      <w:r>
        <w:rPr>
          <w:b/>
          <w:spacing w:val="-2"/>
          <w:sz w:val="24"/>
        </w:rPr>
        <w:t>Katılım</w:t>
      </w:r>
    </w:p>
    <w:p w:rsidR="00474AAC" w:rsidRDefault="00B74296">
      <w:pPr>
        <w:pStyle w:val="ListeParagraf"/>
        <w:numPr>
          <w:ilvl w:val="1"/>
          <w:numId w:val="2"/>
        </w:numPr>
        <w:tabs>
          <w:tab w:val="left" w:pos="1747"/>
        </w:tabs>
        <w:ind w:left="1747" w:hanging="429"/>
        <w:rPr>
          <w:b/>
          <w:sz w:val="24"/>
        </w:rPr>
      </w:pPr>
      <w:r>
        <w:rPr>
          <w:b/>
          <w:sz w:val="24"/>
        </w:rPr>
        <w:t>Okula</w:t>
      </w:r>
      <w:r>
        <w:rPr>
          <w:b/>
          <w:spacing w:val="-1"/>
          <w:sz w:val="24"/>
        </w:rPr>
        <w:t xml:space="preserve"> </w:t>
      </w:r>
      <w:r>
        <w:rPr>
          <w:b/>
          <w:sz w:val="24"/>
        </w:rPr>
        <w:t>devam</w:t>
      </w:r>
      <w:r>
        <w:rPr>
          <w:b/>
          <w:spacing w:val="-2"/>
          <w:sz w:val="24"/>
        </w:rPr>
        <w:t xml:space="preserve"> </w:t>
      </w:r>
      <w:r>
        <w:rPr>
          <w:b/>
          <w:sz w:val="24"/>
        </w:rPr>
        <w:t>ve</w:t>
      </w:r>
      <w:r>
        <w:rPr>
          <w:b/>
          <w:spacing w:val="-2"/>
          <w:sz w:val="24"/>
        </w:rPr>
        <w:t xml:space="preserve"> tamamlama</w:t>
      </w:r>
    </w:p>
    <w:p w:rsidR="00474AAC" w:rsidRDefault="00B74296">
      <w:pPr>
        <w:pStyle w:val="ListeParagraf"/>
        <w:numPr>
          <w:ilvl w:val="2"/>
          <w:numId w:val="2"/>
        </w:numPr>
        <w:tabs>
          <w:tab w:val="left" w:pos="2434"/>
        </w:tabs>
        <w:spacing w:before="138"/>
        <w:ind w:left="2434" w:hanging="768"/>
        <w:rPr>
          <w:rFonts w:ascii="Times New Roman" w:hAnsi="Times New Roman"/>
          <w:sz w:val="24"/>
        </w:rPr>
      </w:pPr>
      <w:r>
        <w:rPr>
          <w:rFonts w:ascii="Times New Roman" w:hAnsi="Times New Roman"/>
          <w:sz w:val="24"/>
        </w:rPr>
        <w:t>Sınıf</w:t>
      </w:r>
      <w:r>
        <w:rPr>
          <w:rFonts w:ascii="Times New Roman" w:hAnsi="Times New Roman"/>
          <w:spacing w:val="-1"/>
          <w:sz w:val="24"/>
        </w:rPr>
        <w:t xml:space="preserve"> </w:t>
      </w:r>
      <w:r>
        <w:rPr>
          <w:rFonts w:ascii="Times New Roman" w:hAnsi="Times New Roman"/>
          <w:spacing w:val="-2"/>
          <w:sz w:val="24"/>
        </w:rPr>
        <w:t>tekrarı</w:t>
      </w:r>
    </w:p>
    <w:p w:rsidR="00474AAC" w:rsidRDefault="00B74296">
      <w:pPr>
        <w:pStyle w:val="ListeParagraf"/>
        <w:numPr>
          <w:ilvl w:val="2"/>
          <w:numId w:val="2"/>
        </w:numPr>
        <w:tabs>
          <w:tab w:val="left" w:pos="2434"/>
        </w:tabs>
        <w:spacing w:before="140"/>
        <w:ind w:left="2434" w:hanging="768"/>
        <w:rPr>
          <w:rFonts w:ascii="Times New Roman" w:hAnsi="Times New Roman"/>
          <w:sz w:val="24"/>
        </w:rPr>
      </w:pPr>
      <w:r>
        <w:rPr>
          <w:sz w:val="24"/>
        </w:rPr>
        <w:t>Okulu</w:t>
      </w:r>
      <w:r>
        <w:rPr>
          <w:spacing w:val="-6"/>
          <w:sz w:val="24"/>
        </w:rPr>
        <w:t xml:space="preserve"> </w:t>
      </w:r>
      <w:r>
        <w:rPr>
          <w:spacing w:val="-2"/>
          <w:sz w:val="24"/>
        </w:rPr>
        <w:t>bırakma</w:t>
      </w:r>
    </w:p>
    <w:p w:rsidR="00474AAC" w:rsidRDefault="00B74296">
      <w:pPr>
        <w:pStyle w:val="ListeParagraf"/>
        <w:numPr>
          <w:ilvl w:val="2"/>
          <w:numId w:val="2"/>
        </w:numPr>
        <w:tabs>
          <w:tab w:val="left" w:pos="2434"/>
        </w:tabs>
        <w:ind w:left="2434" w:hanging="768"/>
        <w:rPr>
          <w:rFonts w:ascii="Times New Roman" w:hAnsi="Times New Roman"/>
          <w:sz w:val="24"/>
        </w:rPr>
      </w:pPr>
      <w:r>
        <w:rPr>
          <w:spacing w:val="-2"/>
          <w:sz w:val="24"/>
        </w:rPr>
        <w:t>Devamsızlık</w:t>
      </w:r>
    </w:p>
    <w:p w:rsidR="00474AAC" w:rsidRDefault="00B74296">
      <w:pPr>
        <w:pStyle w:val="ListeParagraf"/>
        <w:numPr>
          <w:ilvl w:val="1"/>
          <w:numId w:val="2"/>
        </w:numPr>
        <w:tabs>
          <w:tab w:val="left" w:pos="1747"/>
        </w:tabs>
        <w:ind w:left="1747" w:hanging="429"/>
        <w:rPr>
          <w:b/>
          <w:sz w:val="24"/>
        </w:rPr>
      </w:pPr>
      <w:r>
        <w:rPr>
          <w:b/>
          <w:sz w:val="24"/>
        </w:rPr>
        <w:t>Ders</w:t>
      </w:r>
      <w:r>
        <w:rPr>
          <w:b/>
          <w:spacing w:val="-3"/>
          <w:sz w:val="24"/>
        </w:rPr>
        <w:t xml:space="preserve"> </w:t>
      </w:r>
      <w:r>
        <w:rPr>
          <w:b/>
          <w:sz w:val="24"/>
        </w:rPr>
        <w:t>Dışı</w:t>
      </w:r>
      <w:r>
        <w:rPr>
          <w:b/>
          <w:spacing w:val="-5"/>
          <w:sz w:val="24"/>
        </w:rPr>
        <w:t xml:space="preserve"> </w:t>
      </w:r>
      <w:r>
        <w:rPr>
          <w:b/>
          <w:sz w:val="24"/>
        </w:rPr>
        <w:t>etkinliklere</w:t>
      </w:r>
      <w:r>
        <w:rPr>
          <w:b/>
          <w:spacing w:val="-1"/>
          <w:sz w:val="24"/>
        </w:rPr>
        <w:t xml:space="preserve"> </w:t>
      </w:r>
      <w:r>
        <w:rPr>
          <w:b/>
          <w:spacing w:val="-2"/>
          <w:sz w:val="24"/>
        </w:rPr>
        <w:t>katılım</w:t>
      </w:r>
    </w:p>
    <w:p w:rsidR="00474AAC" w:rsidRDefault="00B74296">
      <w:pPr>
        <w:pStyle w:val="ListeParagraf"/>
        <w:numPr>
          <w:ilvl w:val="2"/>
          <w:numId w:val="2"/>
        </w:numPr>
        <w:tabs>
          <w:tab w:val="left" w:pos="2372"/>
        </w:tabs>
        <w:ind w:left="2372" w:hanging="706"/>
        <w:rPr>
          <w:sz w:val="24"/>
        </w:rPr>
      </w:pPr>
      <w:r>
        <w:rPr>
          <w:sz w:val="24"/>
        </w:rPr>
        <w:t>Kulüp</w:t>
      </w:r>
      <w:r>
        <w:rPr>
          <w:spacing w:val="-3"/>
          <w:sz w:val="24"/>
        </w:rPr>
        <w:t xml:space="preserve"> </w:t>
      </w:r>
      <w:r>
        <w:rPr>
          <w:spacing w:val="-2"/>
          <w:sz w:val="24"/>
        </w:rPr>
        <w:t>faaliyetleri</w:t>
      </w:r>
    </w:p>
    <w:p w:rsidR="00474AAC" w:rsidRDefault="00B74296">
      <w:pPr>
        <w:pStyle w:val="ListeParagraf"/>
        <w:numPr>
          <w:ilvl w:val="2"/>
          <w:numId w:val="2"/>
        </w:numPr>
        <w:tabs>
          <w:tab w:val="left" w:pos="2372"/>
        </w:tabs>
        <w:ind w:left="2372" w:hanging="706"/>
        <w:rPr>
          <w:sz w:val="24"/>
        </w:rPr>
      </w:pPr>
      <w:r>
        <w:rPr>
          <w:sz w:val="24"/>
        </w:rPr>
        <w:t>Gezi,</w:t>
      </w:r>
      <w:r>
        <w:rPr>
          <w:spacing w:val="-2"/>
          <w:sz w:val="24"/>
        </w:rPr>
        <w:t xml:space="preserve"> </w:t>
      </w:r>
      <w:r>
        <w:rPr>
          <w:sz w:val="24"/>
        </w:rPr>
        <w:t>Fuar</w:t>
      </w:r>
      <w:r>
        <w:rPr>
          <w:spacing w:val="-4"/>
          <w:sz w:val="24"/>
        </w:rPr>
        <w:t xml:space="preserve"> </w:t>
      </w:r>
      <w:r>
        <w:rPr>
          <w:sz w:val="24"/>
        </w:rPr>
        <w:t>ve</w:t>
      </w:r>
      <w:r>
        <w:rPr>
          <w:spacing w:val="-2"/>
          <w:sz w:val="24"/>
        </w:rPr>
        <w:t xml:space="preserve"> </w:t>
      </w:r>
      <w:r>
        <w:rPr>
          <w:sz w:val="24"/>
        </w:rPr>
        <w:t>Gözlem</w:t>
      </w:r>
      <w:r>
        <w:rPr>
          <w:spacing w:val="-3"/>
          <w:sz w:val="24"/>
        </w:rPr>
        <w:t xml:space="preserve"> </w:t>
      </w:r>
      <w:r>
        <w:rPr>
          <w:spacing w:val="-2"/>
          <w:sz w:val="24"/>
        </w:rPr>
        <w:t>Faaliyetleri</w:t>
      </w:r>
    </w:p>
    <w:p w:rsidR="00474AAC" w:rsidRDefault="00B74296">
      <w:pPr>
        <w:pStyle w:val="ListeParagraf"/>
        <w:numPr>
          <w:ilvl w:val="2"/>
          <w:numId w:val="2"/>
        </w:numPr>
        <w:tabs>
          <w:tab w:val="left" w:pos="2372"/>
        </w:tabs>
        <w:ind w:left="2372" w:hanging="706"/>
        <w:rPr>
          <w:sz w:val="24"/>
        </w:rPr>
      </w:pPr>
      <w:r>
        <w:rPr>
          <w:sz w:val="24"/>
        </w:rPr>
        <w:t>Sosyal</w:t>
      </w:r>
      <w:r>
        <w:rPr>
          <w:spacing w:val="-6"/>
          <w:sz w:val="24"/>
        </w:rPr>
        <w:t xml:space="preserve"> </w:t>
      </w:r>
      <w:r>
        <w:rPr>
          <w:sz w:val="24"/>
        </w:rPr>
        <w:t>Sorumluluk</w:t>
      </w:r>
      <w:r>
        <w:rPr>
          <w:spacing w:val="-5"/>
          <w:sz w:val="24"/>
        </w:rPr>
        <w:t xml:space="preserve"> </w:t>
      </w:r>
      <w:r>
        <w:rPr>
          <w:spacing w:val="-2"/>
          <w:sz w:val="24"/>
        </w:rPr>
        <w:t>Faaliyetleri</w:t>
      </w:r>
    </w:p>
    <w:p w:rsidR="00474AAC" w:rsidRDefault="00B74296">
      <w:pPr>
        <w:pStyle w:val="ListeParagraf"/>
        <w:numPr>
          <w:ilvl w:val="2"/>
          <w:numId w:val="2"/>
        </w:numPr>
        <w:tabs>
          <w:tab w:val="left" w:pos="2170"/>
          <w:tab w:val="left" w:pos="2372"/>
        </w:tabs>
        <w:spacing w:line="357" w:lineRule="auto"/>
        <w:ind w:left="2170" w:right="1014" w:hanging="504"/>
        <w:rPr>
          <w:sz w:val="24"/>
        </w:rPr>
      </w:pPr>
      <w:r>
        <w:rPr>
          <w:sz w:val="24"/>
        </w:rPr>
        <w:t>Bölgesel</w:t>
      </w:r>
      <w:r>
        <w:rPr>
          <w:spacing w:val="40"/>
          <w:sz w:val="24"/>
        </w:rPr>
        <w:t xml:space="preserve"> </w:t>
      </w:r>
      <w:r>
        <w:rPr>
          <w:sz w:val="24"/>
        </w:rPr>
        <w:t>(yerel),</w:t>
      </w:r>
      <w:r>
        <w:rPr>
          <w:spacing w:val="40"/>
          <w:sz w:val="24"/>
        </w:rPr>
        <w:t xml:space="preserve"> </w:t>
      </w:r>
      <w:r>
        <w:rPr>
          <w:sz w:val="24"/>
        </w:rPr>
        <w:t>Ulusal</w:t>
      </w:r>
      <w:r>
        <w:rPr>
          <w:spacing w:val="40"/>
          <w:sz w:val="24"/>
        </w:rPr>
        <w:t xml:space="preserve"> </w:t>
      </w:r>
      <w:r>
        <w:rPr>
          <w:sz w:val="24"/>
        </w:rPr>
        <w:t>ve</w:t>
      </w:r>
      <w:r>
        <w:rPr>
          <w:spacing w:val="40"/>
          <w:sz w:val="24"/>
        </w:rPr>
        <w:t xml:space="preserve"> </w:t>
      </w:r>
      <w:r>
        <w:rPr>
          <w:sz w:val="24"/>
        </w:rPr>
        <w:t>Uluslararası</w:t>
      </w:r>
      <w:r>
        <w:rPr>
          <w:spacing w:val="40"/>
          <w:sz w:val="24"/>
        </w:rPr>
        <w:t xml:space="preserve"> </w:t>
      </w:r>
      <w:r>
        <w:rPr>
          <w:sz w:val="24"/>
        </w:rPr>
        <w:t>Proje,</w:t>
      </w:r>
      <w:r>
        <w:rPr>
          <w:spacing w:val="40"/>
          <w:sz w:val="24"/>
        </w:rPr>
        <w:t xml:space="preserve"> </w:t>
      </w:r>
      <w:r>
        <w:rPr>
          <w:sz w:val="24"/>
        </w:rPr>
        <w:t>Yarışma</w:t>
      </w:r>
      <w:r>
        <w:rPr>
          <w:spacing w:val="40"/>
          <w:sz w:val="24"/>
        </w:rPr>
        <w:t xml:space="preserve"> </w:t>
      </w:r>
      <w:r>
        <w:rPr>
          <w:sz w:val="24"/>
        </w:rPr>
        <w:t>vb.</w:t>
      </w:r>
      <w:r>
        <w:rPr>
          <w:spacing w:val="40"/>
          <w:sz w:val="24"/>
        </w:rPr>
        <w:t xml:space="preserve"> </w:t>
      </w:r>
      <w:r>
        <w:rPr>
          <w:sz w:val="24"/>
        </w:rPr>
        <w:t>Etkinliklere</w:t>
      </w:r>
      <w:r>
        <w:rPr>
          <w:spacing w:val="40"/>
          <w:sz w:val="24"/>
        </w:rPr>
        <w:t xml:space="preserve"> </w:t>
      </w:r>
      <w:r>
        <w:rPr>
          <w:spacing w:val="-2"/>
          <w:sz w:val="24"/>
        </w:rPr>
        <w:t>Katılım</w:t>
      </w:r>
    </w:p>
    <w:p w:rsidR="00474AAC" w:rsidRDefault="00B74296">
      <w:pPr>
        <w:pStyle w:val="ListeParagraf"/>
        <w:numPr>
          <w:ilvl w:val="1"/>
          <w:numId w:val="2"/>
        </w:numPr>
        <w:tabs>
          <w:tab w:val="left" w:pos="1747"/>
        </w:tabs>
        <w:spacing w:before="4"/>
        <w:ind w:left="1747" w:hanging="429"/>
        <w:rPr>
          <w:b/>
          <w:sz w:val="24"/>
        </w:rPr>
      </w:pPr>
      <w:r>
        <w:rPr>
          <w:b/>
          <w:sz w:val="24"/>
        </w:rPr>
        <w:t>Özel</w:t>
      </w:r>
      <w:r>
        <w:rPr>
          <w:b/>
          <w:spacing w:val="-5"/>
          <w:sz w:val="24"/>
        </w:rPr>
        <w:t xml:space="preserve"> </w:t>
      </w:r>
      <w:r>
        <w:rPr>
          <w:b/>
          <w:sz w:val="24"/>
        </w:rPr>
        <w:t>eğitime</w:t>
      </w:r>
      <w:r>
        <w:rPr>
          <w:b/>
          <w:spacing w:val="-4"/>
          <w:sz w:val="24"/>
        </w:rPr>
        <w:t xml:space="preserve"> </w:t>
      </w:r>
      <w:r>
        <w:rPr>
          <w:b/>
          <w:sz w:val="24"/>
        </w:rPr>
        <w:t>ihtiyaç</w:t>
      </w:r>
      <w:r>
        <w:rPr>
          <w:b/>
          <w:spacing w:val="-4"/>
          <w:sz w:val="24"/>
        </w:rPr>
        <w:t xml:space="preserve"> </w:t>
      </w:r>
      <w:r>
        <w:rPr>
          <w:b/>
          <w:sz w:val="24"/>
        </w:rPr>
        <w:t>duyan</w:t>
      </w:r>
      <w:r>
        <w:rPr>
          <w:b/>
          <w:spacing w:val="-5"/>
          <w:sz w:val="24"/>
        </w:rPr>
        <w:t xml:space="preserve"> </w:t>
      </w:r>
      <w:r>
        <w:rPr>
          <w:b/>
          <w:sz w:val="24"/>
        </w:rPr>
        <w:t>bireylerin</w:t>
      </w:r>
      <w:r>
        <w:rPr>
          <w:b/>
          <w:spacing w:val="-3"/>
          <w:sz w:val="24"/>
        </w:rPr>
        <w:t xml:space="preserve"> </w:t>
      </w:r>
      <w:r>
        <w:rPr>
          <w:b/>
          <w:spacing w:val="-2"/>
          <w:sz w:val="24"/>
        </w:rPr>
        <w:t>erişimi</w:t>
      </w:r>
    </w:p>
    <w:p w:rsidR="00474AAC" w:rsidRDefault="00B74296">
      <w:pPr>
        <w:pStyle w:val="ListeParagraf"/>
        <w:numPr>
          <w:ilvl w:val="1"/>
          <w:numId w:val="2"/>
        </w:numPr>
        <w:tabs>
          <w:tab w:val="left" w:pos="1747"/>
        </w:tabs>
        <w:ind w:left="1747" w:hanging="429"/>
        <w:rPr>
          <w:b/>
          <w:sz w:val="24"/>
        </w:rPr>
      </w:pPr>
      <w:r>
        <w:rPr>
          <w:b/>
          <w:sz w:val="24"/>
        </w:rPr>
        <w:t>Destekleme</w:t>
      </w:r>
      <w:r>
        <w:rPr>
          <w:b/>
          <w:spacing w:val="-7"/>
          <w:sz w:val="24"/>
        </w:rPr>
        <w:t xml:space="preserve"> </w:t>
      </w:r>
      <w:r>
        <w:rPr>
          <w:b/>
          <w:sz w:val="24"/>
        </w:rPr>
        <w:t>ve</w:t>
      </w:r>
      <w:r>
        <w:rPr>
          <w:b/>
          <w:spacing w:val="-5"/>
          <w:sz w:val="24"/>
        </w:rPr>
        <w:t xml:space="preserve"> </w:t>
      </w:r>
      <w:r>
        <w:rPr>
          <w:b/>
          <w:sz w:val="24"/>
        </w:rPr>
        <w:t>yetiştirme</w:t>
      </w:r>
      <w:r>
        <w:rPr>
          <w:b/>
          <w:spacing w:val="-4"/>
          <w:sz w:val="24"/>
        </w:rPr>
        <w:t xml:space="preserve"> </w:t>
      </w:r>
      <w:r>
        <w:rPr>
          <w:b/>
          <w:sz w:val="24"/>
        </w:rPr>
        <w:t>kurslarına</w:t>
      </w:r>
      <w:r>
        <w:rPr>
          <w:b/>
          <w:spacing w:val="-3"/>
          <w:sz w:val="24"/>
        </w:rPr>
        <w:t xml:space="preserve"> </w:t>
      </w:r>
      <w:r>
        <w:rPr>
          <w:b/>
          <w:sz w:val="24"/>
        </w:rPr>
        <w:t>katılım</w:t>
      </w:r>
      <w:r>
        <w:rPr>
          <w:b/>
          <w:spacing w:val="-5"/>
          <w:sz w:val="24"/>
        </w:rPr>
        <w:t xml:space="preserve"> </w:t>
      </w:r>
      <w:r>
        <w:rPr>
          <w:b/>
          <w:sz w:val="24"/>
        </w:rPr>
        <w:t>ve</w:t>
      </w:r>
      <w:r>
        <w:rPr>
          <w:b/>
          <w:spacing w:val="-4"/>
          <w:sz w:val="24"/>
        </w:rPr>
        <w:t xml:space="preserve"> </w:t>
      </w:r>
      <w:r>
        <w:rPr>
          <w:b/>
          <w:spacing w:val="-2"/>
          <w:sz w:val="24"/>
        </w:rPr>
        <w:t>devam</w:t>
      </w:r>
    </w:p>
    <w:p w:rsidR="00474AAC" w:rsidRDefault="00B74296">
      <w:pPr>
        <w:pStyle w:val="ListeParagraf"/>
        <w:numPr>
          <w:ilvl w:val="1"/>
          <w:numId w:val="2"/>
        </w:numPr>
        <w:tabs>
          <w:tab w:val="left" w:pos="1747"/>
          <w:tab w:val="left" w:pos="1750"/>
        </w:tabs>
        <w:spacing w:line="360" w:lineRule="auto"/>
        <w:ind w:right="1015"/>
        <w:rPr>
          <w:b/>
          <w:sz w:val="24"/>
        </w:rPr>
      </w:pPr>
      <w:r>
        <w:rPr>
          <w:b/>
          <w:sz w:val="24"/>
        </w:rPr>
        <w:t>Özel politika gerektiren grupların eğitim ve öğretime erişimi (göçmenler, romanlar, mevsimlik tarım işçilerinin çocuklarının eğitimi vd.)</w:t>
      </w:r>
    </w:p>
    <w:p w:rsidR="00474AAC" w:rsidRDefault="00B74296">
      <w:pPr>
        <w:pStyle w:val="ListeParagraf"/>
        <w:numPr>
          <w:ilvl w:val="1"/>
          <w:numId w:val="2"/>
        </w:numPr>
        <w:tabs>
          <w:tab w:val="left" w:pos="1747"/>
        </w:tabs>
        <w:spacing w:before="1"/>
        <w:ind w:left="1747" w:hanging="429"/>
        <w:rPr>
          <w:b/>
          <w:sz w:val="24"/>
        </w:rPr>
      </w:pPr>
      <w:r>
        <w:rPr>
          <w:b/>
          <w:sz w:val="24"/>
        </w:rPr>
        <w:t>Uzaktan</w:t>
      </w:r>
      <w:r>
        <w:rPr>
          <w:b/>
          <w:spacing w:val="-6"/>
          <w:sz w:val="24"/>
        </w:rPr>
        <w:t xml:space="preserve"> </w:t>
      </w:r>
      <w:r>
        <w:rPr>
          <w:b/>
          <w:sz w:val="24"/>
        </w:rPr>
        <w:t>eğitim</w:t>
      </w:r>
      <w:r>
        <w:rPr>
          <w:b/>
          <w:spacing w:val="-5"/>
          <w:sz w:val="24"/>
        </w:rPr>
        <w:t xml:space="preserve"> </w:t>
      </w:r>
      <w:r>
        <w:rPr>
          <w:b/>
          <w:sz w:val="24"/>
        </w:rPr>
        <w:t>faaliyetlerine</w:t>
      </w:r>
      <w:r>
        <w:rPr>
          <w:b/>
          <w:spacing w:val="-5"/>
          <w:sz w:val="24"/>
        </w:rPr>
        <w:t xml:space="preserve"> </w:t>
      </w:r>
      <w:r>
        <w:rPr>
          <w:b/>
          <w:spacing w:val="-2"/>
          <w:sz w:val="24"/>
        </w:rPr>
        <w:t>katılım</w:t>
      </w:r>
    </w:p>
    <w:p w:rsidR="00474AAC" w:rsidRDefault="00B74296">
      <w:pPr>
        <w:pStyle w:val="ListeParagraf"/>
        <w:numPr>
          <w:ilvl w:val="1"/>
          <w:numId w:val="2"/>
        </w:numPr>
        <w:tabs>
          <w:tab w:val="left" w:pos="1747"/>
        </w:tabs>
        <w:spacing w:before="138"/>
        <w:ind w:left="1747" w:hanging="429"/>
        <w:rPr>
          <w:b/>
          <w:sz w:val="24"/>
        </w:rPr>
      </w:pPr>
      <w:r>
        <w:rPr>
          <w:b/>
          <w:sz w:val="24"/>
        </w:rPr>
        <w:t>Bir</w:t>
      </w:r>
      <w:r>
        <w:rPr>
          <w:b/>
          <w:spacing w:val="-6"/>
          <w:sz w:val="24"/>
        </w:rPr>
        <w:t xml:space="preserve"> </w:t>
      </w:r>
      <w:r>
        <w:rPr>
          <w:b/>
          <w:sz w:val="24"/>
        </w:rPr>
        <w:t>üst</w:t>
      </w:r>
      <w:r>
        <w:rPr>
          <w:b/>
          <w:spacing w:val="-3"/>
          <w:sz w:val="24"/>
        </w:rPr>
        <w:t xml:space="preserve"> </w:t>
      </w:r>
      <w:r>
        <w:rPr>
          <w:b/>
          <w:sz w:val="24"/>
        </w:rPr>
        <w:t>öğrenime</w:t>
      </w:r>
      <w:r>
        <w:rPr>
          <w:b/>
          <w:spacing w:val="-3"/>
          <w:sz w:val="24"/>
        </w:rPr>
        <w:t xml:space="preserve"> </w:t>
      </w:r>
      <w:r>
        <w:rPr>
          <w:b/>
          <w:spacing w:val="-4"/>
          <w:sz w:val="24"/>
        </w:rPr>
        <w:t>geçiş</w:t>
      </w:r>
    </w:p>
    <w:p w:rsidR="00474AAC" w:rsidRDefault="00B74296">
      <w:pPr>
        <w:pStyle w:val="ListeParagraf"/>
        <w:numPr>
          <w:ilvl w:val="1"/>
          <w:numId w:val="2"/>
        </w:numPr>
        <w:tabs>
          <w:tab w:val="left" w:pos="1747"/>
        </w:tabs>
        <w:ind w:left="1747" w:hanging="429"/>
        <w:rPr>
          <w:b/>
          <w:sz w:val="24"/>
        </w:rPr>
      </w:pPr>
      <w:r>
        <w:rPr>
          <w:b/>
          <w:sz w:val="24"/>
        </w:rPr>
        <w:t>Mezuniyet</w:t>
      </w:r>
      <w:r>
        <w:rPr>
          <w:b/>
          <w:spacing w:val="-7"/>
          <w:sz w:val="24"/>
        </w:rPr>
        <w:t xml:space="preserve"> </w:t>
      </w:r>
      <w:r>
        <w:rPr>
          <w:b/>
          <w:spacing w:val="-4"/>
          <w:sz w:val="24"/>
        </w:rPr>
        <w:t>oranı</w:t>
      </w:r>
    </w:p>
    <w:p w:rsidR="00474AAC" w:rsidRDefault="00B74296">
      <w:pPr>
        <w:pStyle w:val="ListeParagraf"/>
        <w:numPr>
          <w:ilvl w:val="0"/>
          <w:numId w:val="2"/>
        </w:numPr>
        <w:tabs>
          <w:tab w:val="left" w:pos="1317"/>
        </w:tabs>
        <w:ind w:left="1317" w:hanging="359"/>
        <w:jc w:val="both"/>
        <w:rPr>
          <w:b/>
          <w:sz w:val="24"/>
        </w:rPr>
      </w:pPr>
      <w:r>
        <w:rPr>
          <w:b/>
          <w:sz w:val="24"/>
        </w:rPr>
        <w:t>Eğitim</w:t>
      </w:r>
      <w:r>
        <w:rPr>
          <w:b/>
          <w:spacing w:val="-4"/>
          <w:sz w:val="24"/>
        </w:rPr>
        <w:t xml:space="preserve"> </w:t>
      </w:r>
      <w:r>
        <w:rPr>
          <w:b/>
          <w:sz w:val="24"/>
        </w:rPr>
        <w:t>ve</w:t>
      </w:r>
      <w:r>
        <w:rPr>
          <w:b/>
          <w:spacing w:val="-4"/>
          <w:sz w:val="24"/>
        </w:rPr>
        <w:t xml:space="preserve"> </w:t>
      </w:r>
      <w:r>
        <w:rPr>
          <w:b/>
          <w:sz w:val="24"/>
        </w:rPr>
        <w:t>Öğretimde</w:t>
      </w:r>
      <w:r>
        <w:rPr>
          <w:b/>
          <w:spacing w:val="-4"/>
          <w:sz w:val="24"/>
        </w:rPr>
        <w:t xml:space="preserve"> </w:t>
      </w:r>
      <w:r>
        <w:rPr>
          <w:b/>
          <w:spacing w:val="-2"/>
          <w:sz w:val="24"/>
        </w:rPr>
        <w:t>Kalite</w:t>
      </w:r>
    </w:p>
    <w:p w:rsidR="00474AAC" w:rsidRDefault="00B74296">
      <w:pPr>
        <w:pStyle w:val="ListeParagraf"/>
        <w:numPr>
          <w:ilvl w:val="1"/>
          <w:numId w:val="2"/>
        </w:numPr>
        <w:tabs>
          <w:tab w:val="left" w:pos="1747"/>
        </w:tabs>
        <w:ind w:left="1747" w:hanging="429"/>
        <w:rPr>
          <w:b/>
          <w:sz w:val="24"/>
        </w:rPr>
      </w:pPr>
      <w:r>
        <w:rPr>
          <w:b/>
          <w:sz w:val="24"/>
        </w:rPr>
        <w:t>Akademik</w:t>
      </w:r>
      <w:r>
        <w:rPr>
          <w:b/>
          <w:spacing w:val="-6"/>
          <w:sz w:val="24"/>
        </w:rPr>
        <w:t xml:space="preserve"> </w:t>
      </w:r>
      <w:r>
        <w:rPr>
          <w:b/>
          <w:spacing w:val="-2"/>
          <w:sz w:val="24"/>
        </w:rPr>
        <w:t>Kazanımlar</w:t>
      </w:r>
    </w:p>
    <w:p w:rsidR="00474AAC" w:rsidRDefault="00B74296">
      <w:pPr>
        <w:pStyle w:val="ListeParagraf"/>
        <w:numPr>
          <w:ilvl w:val="2"/>
          <w:numId w:val="2"/>
        </w:numPr>
        <w:tabs>
          <w:tab w:val="left" w:pos="2372"/>
        </w:tabs>
        <w:ind w:left="2372" w:hanging="706"/>
        <w:rPr>
          <w:sz w:val="24"/>
        </w:rPr>
      </w:pPr>
      <w:r>
        <w:rPr>
          <w:sz w:val="24"/>
        </w:rPr>
        <w:t>Türkçe</w:t>
      </w:r>
      <w:r>
        <w:rPr>
          <w:spacing w:val="-3"/>
          <w:sz w:val="24"/>
        </w:rPr>
        <w:t xml:space="preserve"> </w:t>
      </w:r>
      <w:r>
        <w:rPr>
          <w:sz w:val="24"/>
        </w:rPr>
        <w:t>ve</w:t>
      </w:r>
      <w:r>
        <w:rPr>
          <w:spacing w:val="-3"/>
          <w:sz w:val="24"/>
        </w:rPr>
        <w:t xml:space="preserve"> </w:t>
      </w:r>
      <w:r>
        <w:rPr>
          <w:sz w:val="24"/>
        </w:rPr>
        <w:t>yabancı</w:t>
      </w:r>
      <w:r>
        <w:rPr>
          <w:spacing w:val="-2"/>
          <w:sz w:val="24"/>
        </w:rPr>
        <w:t xml:space="preserve"> </w:t>
      </w:r>
      <w:r>
        <w:rPr>
          <w:spacing w:val="-5"/>
          <w:sz w:val="24"/>
        </w:rPr>
        <w:t>dil</w:t>
      </w:r>
    </w:p>
    <w:p w:rsidR="00474AAC" w:rsidRDefault="00B74296">
      <w:pPr>
        <w:pStyle w:val="ListeParagraf"/>
        <w:numPr>
          <w:ilvl w:val="3"/>
          <w:numId w:val="2"/>
        </w:numPr>
        <w:tabs>
          <w:tab w:val="left" w:pos="3082"/>
        </w:tabs>
        <w:rPr>
          <w:sz w:val="24"/>
        </w:rPr>
      </w:pPr>
      <w:r>
        <w:rPr>
          <w:spacing w:val="-2"/>
          <w:sz w:val="24"/>
        </w:rPr>
        <w:t>Dinleme</w:t>
      </w:r>
    </w:p>
    <w:p w:rsidR="00474AAC" w:rsidRDefault="00B74296">
      <w:pPr>
        <w:pStyle w:val="ListeParagraf"/>
        <w:numPr>
          <w:ilvl w:val="3"/>
          <w:numId w:val="2"/>
        </w:numPr>
        <w:tabs>
          <w:tab w:val="left" w:pos="3082"/>
        </w:tabs>
        <w:spacing w:before="142"/>
        <w:rPr>
          <w:sz w:val="24"/>
        </w:rPr>
      </w:pPr>
      <w:r>
        <w:rPr>
          <w:spacing w:val="-2"/>
          <w:sz w:val="24"/>
        </w:rPr>
        <w:t>Konuşma</w:t>
      </w:r>
    </w:p>
    <w:p w:rsidR="00474AAC" w:rsidRDefault="00B74296">
      <w:pPr>
        <w:pStyle w:val="ListeParagraf"/>
        <w:numPr>
          <w:ilvl w:val="3"/>
          <w:numId w:val="2"/>
        </w:numPr>
        <w:tabs>
          <w:tab w:val="left" w:pos="3082"/>
        </w:tabs>
        <w:spacing w:before="138"/>
        <w:rPr>
          <w:sz w:val="24"/>
        </w:rPr>
      </w:pPr>
      <w:r>
        <w:rPr>
          <w:spacing w:val="-2"/>
          <w:sz w:val="24"/>
        </w:rPr>
        <w:t>Okuma</w:t>
      </w:r>
    </w:p>
    <w:p w:rsidR="00474AAC" w:rsidRDefault="00474AAC">
      <w:pPr>
        <w:rPr>
          <w:sz w:val="24"/>
        </w:rPr>
        <w:sectPr w:rsidR="00474AAC">
          <w:pgSz w:w="11910" w:h="16840"/>
          <w:pgMar w:top="1320" w:right="400" w:bottom="1280" w:left="460" w:header="0" w:footer="1097" w:gutter="0"/>
          <w:cols w:space="708"/>
        </w:sectPr>
      </w:pPr>
    </w:p>
    <w:p w:rsidR="00474AAC" w:rsidRDefault="00B74296">
      <w:pPr>
        <w:pStyle w:val="ListeParagraf"/>
        <w:numPr>
          <w:ilvl w:val="3"/>
          <w:numId w:val="2"/>
        </w:numPr>
        <w:tabs>
          <w:tab w:val="left" w:pos="3082"/>
        </w:tabs>
        <w:spacing w:before="77"/>
        <w:rPr>
          <w:sz w:val="24"/>
        </w:rPr>
      </w:pPr>
      <w:r>
        <w:rPr>
          <w:spacing w:val="-2"/>
          <w:sz w:val="24"/>
        </w:rPr>
        <w:lastRenderedPageBreak/>
        <w:t>Yazma</w:t>
      </w:r>
    </w:p>
    <w:p w:rsidR="00474AAC" w:rsidRDefault="00B74296">
      <w:pPr>
        <w:pStyle w:val="ListeParagraf"/>
        <w:numPr>
          <w:ilvl w:val="3"/>
          <w:numId w:val="2"/>
        </w:numPr>
        <w:tabs>
          <w:tab w:val="left" w:pos="3082"/>
        </w:tabs>
        <w:rPr>
          <w:sz w:val="24"/>
        </w:rPr>
      </w:pPr>
      <w:r>
        <w:rPr>
          <w:sz w:val="24"/>
        </w:rPr>
        <w:t>Okunan</w:t>
      </w:r>
      <w:r>
        <w:rPr>
          <w:spacing w:val="-4"/>
          <w:sz w:val="24"/>
        </w:rPr>
        <w:t xml:space="preserve"> </w:t>
      </w:r>
      <w:r>
        <w:rPr>
          <w:sz w:val="24"/>
        </w:rPr>
        <w:t>Kitap</w:t>
      </w:r>
      <w:r>
        <w:rPr>
          <w:spacing w:val="-2"/>
          <w:sz w:val="24"/>
        </w:rPr>
        <w:t xml:space="preserve"> Sayısı</w:t>
      </w:r>
    </w:p>
    <w:p w:rsidR="00474AAC" w:rsidRDefault="00B74296">
      <w:pPr>
        <w:pStyle w:val="ListeParagraf"/>
        <w:numPr>
          <w:ilvl w:val="3"/>
          <w:numId w:val="2"/>
        </w:numPr>
        <w:tabs>
          <w:tab w:val="left" w:pos="3082"/>
        </w:tabs>
        <w:spacing w:before="138"/>
        <w:rPr>
          <w:rFonts w:ascii="Times New Roman" w:hAnsi="Times New Roman"/>
          <w:sz w:val="24"/>
        </w:rPr>
      </w:pPr>
      <w:r>
        <w:rPr>
          <w:rFonts w:ascii="Times New Roman" w:hAnsi="Times New Roman"/>
          <w:sz w:val="24"/>
        </w:rPr>
        <w:t>Okuma,</w:t>
      </w:r>
      <w:r>
        <w:rPr>
          <w:rFonts w:ascii="Times New Roman" w:hAnsi="Times New Roman"/>
          <w:spacing w:val="-1"/>
          <w:sz w:val="24"/>
        </w:rPr>
        <w:t xml:space="preserve"> </w:t>
      </w:r>
      <w:r>
        <w:rPr>
          <w:rFonts w:ascii="Times New Roman" w:hAnsi="Times New Roman"/>
          <w:sz w:val="24"/>
        </w:rPr>
        <w:t>Yazma</w:t>
      </w:r>
      <w:r>
        <w:rPr>
          <w:rFonts w:ascii="Times New Roman" w:hAnsi="Times New Roman"/>
          <w:spacing w:val="-1"/>
          <w:sz w:val="24"/>
        </w:rPr>
        <w:t xml:space="preserve"> </w:t>
      </w:r>
      <w:r>
        <w:rPr>
          <w:rFonts w:ascii="Times New Roman" w:hAnsi="Times New Roman"/>
          <w:sz w:val="24"/>
        </w:rPr>
        <w:t>ve</w:t>
      </w:r>
      <w:r>
        <w:rPr>
          <w:rFonts w:ascii="Times New Roman" w:hAnsi="Times New Roman"/>
          <w:spacing w:val="-2"/>
          <w:sz w:val="24"/>
        </w:rPr>
        <w:t xml:space="preserve"> </w:t>
      </w:r>
      <w:r>
        <w:rPr>
          <w:rFonts w:ascii="Times New Roman" w:hAnsi="Times New Roman"/>
          <w:sz w:val="24"/>
        </w:rPr>
        <w:t>Konuşma</w:t>
      </w:r>
      <w:r>
        <w:rPr>
          <w:rFonts w:ascii="Times New Roman" w:hAnsi="Times New Roman"/>
          <w:spacing w:val="-1"/>
          <w:sz w:val="24"/>
        </w:rPr>
        <w:t xml:space="preserve"> </w:t>
      </w:r>
      <w:r>
        <w:rPr>
          <w:rFonts w:ascii="Times New Roman" w:hAnsi="Times New Roman"/>
          <w:spacing w:val="-2"/>
          <w:sz w:val="24"/>
        </w:rPr>
        <w:t>Etkinlikleri</w:t>
      </w:r>
    </w:p>
    <w:p w:rsidR="00474AAC" w:rsidRDefault="00B74296">
      <w:pPr>
        <w:pStyle w:val="ListeParagraf"/>
        <w:numPr>
          <w:ilvl w:val="2"/>
          <w:numId w:val="2"/>
        </w:numPr>
        <w:tabs>
          <w:tab w:val="left" w:pos="2372"/>
        </w:tabs>
        <w:spacing w:before="140"/>
        <w:ind w:left="2372" w:hanging="706"/>
        <w:rPr>
          <w:sz w:val="24"/>
        </w:rPr>
      </w:pPr>
      <w:r>
        <w:rPr>
          <w:spacing w:val="-2"/>
          <w:sz w:val="24"/>
        </w:rPr>
        <w:t>Matematik</w:t>
      </w:r>
    </w:p>
    <w:p w:rsidR="00474AAC" w:rsidRDefault="00B74296">
      <w:pPr>
        <w:pStyle w:val="ListeParagraf"/>
        <w:numPr>
          <w:ilvl w:val="2"/>
          <w:numId w:val="2"/>
        </w:numPr>
        <w:tabs>
          <w:tab w:val="left" w:pos="2372"/>
        </w:tabs>
        <w:ind w:left="2372" w:hanging="706"/>
        <w:rPr>
          <w:sz w:val="24"/>
        </w:rPr>
      </w:pPr>
      <w:r>
        <w:rPr>
          <w:sz w:val="24"/>
        </w:rPr>
        <w:t xml:space="preserve">Fen </w:t>
      </w:r>
      <w:r>
        <w:rPr>
          <w:spacing w:val="-2"/>
          <w:sz w:val="24"/>
        </w:rPr>
        <w:t>Bilimleri</w:t>
      </w:r>
    </w:p>
    <w:p w:rsidR="00474AAC" w:rsidRDefault="00B74296">
      <w:pPr>
        <w:pStyle w:val="ListeParagraf"/>
        <w:numPr>
          <w:ilvl w:val="2"/>
          <w:numId w:val="2"/>
        </w:numPr>
        <w:tabs>
          <w:tab w:val="left" w:pos="2372"/>
        </w:tabs>
        <w:ind w:left="2372" w:hanging="706"/>
        <w:rPr>
          <w:sz w:val="24"/>
        </w:rPr>
      </w:pPr>
      <w:r>
        <w:rPr>
          <w:sz w:val="24"/>
        </w:rPr>
        <w:t>Sosyal</w:t>
      </w:r>
      <w:r>
        <w:rPr>
          <w:spacing w:val="-5"/>
          <w:sz w:val="24"/>
        </w:rPr>
        <w:t xml:space="preserve"> </w:t>
      </w:r>
      <w:r>
        <w:rPr>
          <w:spacing w:val="-2"/>
          <w:sz w:val="24"/>
        </w:rPr>
        <w:t>Bilimler</w:t>
      </w:r>
    </w:p>
    <w:p w:rsidR="00474AAC" w:rsidRDefault="00B74296">
      <w:pPr>
        <w:pStyle w:val="ListeParagraf"/>
        <w:numPr>
          <w:ilvl w:val="2"/>
          <w:numId w:val="2"/>
        </w:numPr>
        <w:tabs>
          <w:tab w:val="left" w:pos="2372"/>
        </w:tabs>
        <w:ind w:left="2372" w:hanging="706"/>
        <w:rPr>
          <w:sz w:val="24"/>
        </w:rPr>
      </w:pPr>
      <w:r>
        <w:rPr>
          <w:sz w:val="24"/>
        </w:rPr>
        <w:t>Meslek</w:t>
      </w:r>
      <w:r>
        <w:rPr>
          <w:spacing w:val="-3"/>
          <w:sz w:val="24"/>
        </w:rPr>
        <w:t xml:space="preserve"> </w:t>
      </w:r>
      <w:r>
        <w:rPr>
          <w:spacing w:val="-2"/>
          <w:sz w:val="24"/>
        </w:rPr>
        <w:t>Dersleri</w:t>
      </w:r>
    </w:p>
    <w:p w:rsidR="00474AAC" w:rsidRDefault="00B74296">
      <w:pPr>
        <w:pStyle w:val="ListeParagraf"/>
        <w:numPr>
          <w:ilvl w:val="2"/>
          <w:numId w:val="2"/>
        </w:numPr>
        <w:tabs>
          <w:tab w:val="left" w:pos="2372"/>
        </w:tabs>
        <w:spacing w:before="139"/>
        <w:ind w:left="2372" w:hanging="706"/>
        <w:rPr>
          <w:sz w:val="24"/>
        </w:rPr>
      </w:pPr>
      <w:r>
        <w:rPr>
          <w:sz w:val="24"/>
        </w:rPr>
        <w:t>Eğitim</w:t>
      </w:r>
      <w:r>
        <w:rPr>
          <w:spacing w:val="-2"/>
          <w:sz w:val="24"/>
        </w:rPr>
        <w:t xml:space="preserve"> </w:t>
      </w:r>
      <w:r>
        <w:rPr>
          <w:sz w:val="24"/>
        </w:rPr>
        <w:t>Bilişim</w:t>
      </w:r>
      <w:r>
        <w:rPr>
          <w:spacing w:val="-2"/>
          <w:sz w:val="24"/>
        </w:rPr>
        <w:t xml:space="preserve"> </w:t>
      </w:r>
      <w:r>
        <w:rPr>
          <w:spacing w:val="-5"/>
          <w:sz w:val="24"/>
        </w:rPr>
        <w:t>Ağı</w:t>
      </w:r>
    </w:p>
    <w:p w:rsidR="00474AAC" w:rsidRDefault="00B74296">
      <w:pPr>
        <w:pStyle w:val="ListeParagraf"/>
        <w:numPr>
          <w:ilvl w:val="1"/>
          <w:numId w:val="2"/>
        </w:numPr>
        <w:tabs>
          <w:tab w:val="left" w:pos="429"/>
        </w:tabs>
        <w:ind w:left="429" w:right="7495" w:hanging="429"/>
        <w:jc w:val="right"/>
        <w:rPr>
          <w:b/>
          <w:sz w:val="24"/>
        </w:rPr>
      </w:pPr>
      <w:r>
        <w:rPr>
          <w:b/>
          <w:sz w:val="24"/>
        </w:rPr>
        <w:t>21.yy.</w:t>
      </w:r>
      <w:r>
        <w:rPr>
          <w:b/>
          <w:spacing w:val="-6"/>
          <w:sz w:val="24"/>
        </w:rPr>
        <w:t xml:space="preserve"> </w:t>
      </w:r>
      <w:r>
        <w:rPr>
          <w:b/>
          <w:spacing w:val="-2"/>
          <w:sz w:val="24"/>
        </w:rPr>
        <w:t>Becerileri</w:t>
      </w:r>
    </w:p>
    <w:p w:rsidR="00474AAC" w:rsidRDefault="00B74296">
      <w:pPr>
        <w:pStyle w:val="ListeParagraf"/>
        <w:numPr>
          <w:ilvl w:val="2"/>
          <w:numId w:val="2"/>
        </w:numPr>
        <w:tabs>
          <w:tab w:val="left" w:pos="2372"/>
        </w:tabs>
        <w:ind w:left="2372" w:hanging="706"/>
        <w:rPr>
          <w:sz w:val="24"/>
        </w:rPr>
      </w:pPr>
      <w:r>
        <w:rPr>
          <w:spacing w:val="-4"/>
          <w:sz w:val="24"/>
        </w:rPr>
        <w:t>STEM</w:t>
      </w:r>
    </w:p>
    <w:p w:rsidR="00474AAC" w:rsidRDefault="00B74296">
      <w:pPr>
        <w:pStyle w:val="ListeParagraf"/>
        <w:numPr>
          <w:ilvl w:val="2"/>
          <w:numId w:val="2"/>
        </w:numPr>
        <w:tabs>
          <w:tab w:val="left" w:pos="706"/>
        </w:tabs>
        <w:ind w:left="706" w:right="7501" w:hanging="706"/>
        <w:jc w:val="right"/>
        <w:rPr>
          <w:sz w:val="24"/>
        </w:rPr>
      </w:pPr>
      <w:r>
        <w:rPr>
          <w:sz w:val="24"/>
        </w:rPr>
        <w:t>Yapay</w:t>
      </w:r>
      <w:r>
        <w:rPr>
          <w:spacing w:val="-3"/>
          <w:sz w:val="24"/>
        </w:rPr>
        <w:t xml:space="preserve"> </w:t>
      </w:r>
      <w:r>
        <w:rPr>
          <w:spacing w:val="-4"/>
          <w:sz w:val="24"/>
        </w:rPr>
        <w:t>Zekâ</w:t>
      </w:r>
    </w:p>
    <w:p w:rsidR="00474AAC" w:rsidRDefault="00B74296">
      <w:pPr>
        <w:pStyle w:val="ListeParagraf"/>
        <w:numPr>
          <w:ilvl w:val="2"/>
          <w:numId w:val="2"/>
        </w:numPr>
        <w:tabs>
          <w:tab w:val="left" w:pos="2372"/>
        </w:tabs>
        <w:ind w:left="2372" w:hanging="706"/>
        <w:rPr>
          <w:sz w:val="24"/>
        </w:rPr>
      </w:pPr>
      <w:r>
        <w:rPr>
          <w:sz w:val="24"/>
        </w:rPr>
        <w:t>Çevre</w:t>
      </w:r>
      <w:r>
        <w:rPr>
          <w:spacing w:val="-3"/>
          <w:sz w:val="24"/>
        </w:rPr>
        <w:t xml:space="preserve"> </w:t>
      </w:r>
      <w:r>
        <w:rPr>
          <w:sz w:val="24"/>
        </w:rPr>
        <w:t>ve</w:t>
      </w:r>
      <w:r>
        <w:rPr>
          <w:spacing w:val="-2"/>
          <w:sz w:val="24"/>
        </w:rPr>
        <w:t xml:space="preserve"> </w:t>
      </w:r>
      <w:r>
        <w:rPr>
          <w:sz w:val="24"/>
        </w:rPr>
        <w:t>İklim</w:t>
      </w:r>
      <w:r>
        <w:rPr>
          <w:spacing w:val="-2"/>
          <w:sz w:val="24"/>
        </w:rPr>
        <w:t xml:space="preserve"> Değişikliği</w:t>
      </w:r>
    </w:p>
    <w:p w:rsidR="00474AAC" w:rsidRDefault="00B74296">
      <w:pPr>
        <w:pStyle w:val="ListeParagraf"/>
        <w:numPr>
          <w:ilvl w:val="3"/>
          <w:numId w:val="2"/>
        </w:numPr>
        <w:tabs>
          <w:tab w:val="left" w:pos="3082"/>
        </w:tabs>
        <w:rPr>
          <w:sz w:val="24"/>
        </w:rPr>
      </w:pPr>
      <w:r>
        <w:rPr>
          <w:sz w:val="24"/>
        </w:rPr>
        <w:t>Kaynakların</w:t>
      </w:r>
      <w:r>
        <w:rPr>
          <w:spacing w:val="-5"/>
          <w:sz w:val="24"/>
        </w:rPr>
        <w:t xml:space="preserve"> </w:t>
      </w:r>
      <w:r>
        <w:rPr>
          <w:sz w:val="24"/>
        </w:rPr>
        <w:t>Tasarruflu</w:t>
      </w:r>
      <w:r>
        <w:rPr>
          <w:spacing w:val="-3"/>
          <w:sz w:val="24"/>
        </w:rPr>
        <w:t xml:space="preserve"> </w:t>
      </w:r>
      <w:r>
        <w:rPr>
          <w:spacing w:val="-2"/>
          <w:sz w:val="24"/>
        </w:rPr>
        <w:t>Kullanımı</w:t>
      </w:r>
    </w:p>
    <w:p w:rsidR="00474AAC" w:rsidRDefault="00B74296">
      <w:pPr>
        <w:pStyle w:val="ListeParagraf"/>
        <w:numPr>
          <w:ilvl w:val="2"/>
          <w:numId w:val="2"/>
        </w:numPr>
        <w:tabs>
          <w:tab w:val="left" w:pos="2372"/>
        </w:tabs>
        <w:ind w:left="2372" w:hanging="706"/>
        <w:rPr>
          <w:sz w:val="24"/>
        </w:rPr>
      </w:pPr>
      <w:r>
        <w:rPr>
          <w:sz w:val="24"/>
        </w:rPr>
        <w:t>Finansal</w:t>
      </w:r>
      <w:r>
        <w:rPr>
          <w:spacing w:val="-1"/>
          <w:sz w:val="24"/>
        </w:rPr>
        <w:t xml:space="preserve"> </w:t>
      </w:r>
      <w:r>
        <w:rPr>
          <w:spacing w:val="-2"/>
          <w:sz w:val="24"/>
        </w:rPr>
        <w:t>Okuryazarlık</w:t>
      </w:r>
    </w:p>
    <w:p w:rsidR="00474AAC" w:rsidRDefault="00B74296">
      <w:pPr>
        <w:pStyle w:val="ListeParagraf"/>
        <w:numPr>
          <w:ilvl w:val="2"/>
          <w:numId w:val="2"/>
        </w:numPr>
        <w:tabs>
          <w:tab w:val="left" w:pos="2372"/>
        </w:tabs>
        <w:spacing w:before="139"/>
        <w:ind w:left="2372" w:hanging="706"/>
        <w:rPr>
          <w:sz w:val="24"/>
        </w:rPr>
      </w:pPr>
      <w:r>
        <w:rPr>
          <w:sz w:val="24"/>
        </w:rPr>
        <w:t>Dijital</w:t>
      </w:r>
      <w:r>
        <w:rPr>
          <w:spacing w:val="-2"/>
          <w:sz w:val="24"/>
        </w:rPr>
        <w:t xml:space="preserve"> Okuryazarlık</w:t>
      </w:r>
    </w:p>
    <w:p w:rsidR="00474AAC" w:rsidRDefault="00B74296">
      <w:pPr>
        <w:pStyle w:val="ListeParagraf"/>
        <w:numPr>
          <w:ilvl w:val="2"/>
          <w:numId w:val="2"/>
        </w:numPr>
        <w:tabs>
          <w:tab w:val="left" w:pos="2372"/>
        </w:tabs>
        <w:ind w:left="2372" w:hanging="706"/>
        <w:rPr>
          <w:sz w:val="24"/>
        </w:rPr>
      </w:pPr>
      <w:r>
        <w:rPr>
          <w:sz w:val="24"/>
        </w:rPr>
        <w:t>İletişim</w:t>
      </w:r>
      <w:r>
        <w:rPr>
          <w:spacing w:val="-3"/>
          <w:sz w:val="24"/>
        </w:rPr>
        <w:t xml:space="preserve"> </w:t>
      </w:r>
      <w:r>
        <w:rPr>
          <w:sz w:val="24"/>
        </w:rPr>
        <w:t>ve</w:t>
      </w:r>
      <w:r>
        <w:rPr>
          <w:spacing w:val="-2"/>
          <w:sz w:val="24"/>
        </w:rPr>
        <w:t xml:space="preserve"> </w:t>
      </w:r>
      <w:r>
        <w:rPr>
          <w:sz w:val="24"/>
        </w:rPr>
        <w:t>İş</w:t>
      </w:r>
      <w:r>
        <w:rPr>
          <w:spacing w:val="-1"/>
          <w:sz w:val="24"/>
        </w:rPr>
        <w:t xml:space="preserve"> </w:t>
      </w:r>
      <w:r>
        <w:rPr>
          <w:spacing w:val="-2"/>
          <w:sz w:val="24"/>
        </w:rPr>
        <w:t>Birliği</w:t>
      </w:r>
    </w:p>
    <w:p w:rsidR="00474AAC" w:rsidRDefault="00B74296">
      <w:pPr>
        <w:pStyle w:val="ListeParagraf"/>
        <w:numPr>
          <w:ilvl w:val="2"/>
          <w:numId w:val="2"/>
        </w:numPr>
        <w:tabs>
          <w:tab w:val="left" w:pos="2372"/>
        </w:tabs>
        <w:ind w:left="2372" w:hanging="706"/>
        <w:rPr>
          <w:sz w:val="24"/>
        </w:rPr>
      </w:pPr>
      <w:r>
        <w:rPr>
          <w:sz w:val="24"/>
        </w:rPr>
        <w:t>Bilgi</w:t>
      </w:r>
      <w:r>
        <w:rPr>
          <w:spacing w:val="-3"/>
          <w:sz w:val="24"/>
        </w:rPr>
        <w:t xml:space="preserve"> </w:t>
      </w:r>
      <w:r>
        <w:rPr>
          <w:sz w:val="24"/>
        </w:rPr>
        <w:t>ve</w:t>
      </w:r>
      <w:r>
        <w:rPr>
          <w:spacing w:val="-2"/>
          <w:sz w:val="24"/>
        </w:rPr>
        <w:t xml:space="preserve"> </w:t>
      </w:r>
      <w:r>
        <w:rPr>
          <w:sz w:val="24"/>
        </w:rPr>
        <w:t>Medya</w:t>
      </w:r>
      <w:r>
        <w:rPr>
          <w:spacing w:val="-2"/>
          <w:sz w:val="24"/>
        </w:rPr>
        <w:t xml:space="preserve"> Okuryazarlığı</w:t>
      </w:r>
    </w:p>
    <w:p w:rsidR="00474AAC" w:rsidRDefault="00B74296">
      <w:pPr>
        <w:pStyle w:val="ListeParagraf"/>
        <w:numPr>
          <w:ilvl w:val="2"/>
          <w:numId w:val="2"/>
        </w:numPr>
        <w:tabs>
          <w:tab w:val="left" w:pos="706"/>
        </w:tabs>
        <w:ind w:left="706" w:right="7490" w:hanging="706"/>
        <w:jc w:val="right"/>
        <w:rPr>
          <w:sz w:val="24"/>
        </w:rPr>
      </w:pPr>
      <w:r>
        <w:rPr>
          <w:spacing w:val="-2"/>
          <w:sz w:val="24"/>
        </w:rPr>
        <w:t>Girişimcilik</w:t>
      </w:r>
    </w:p>
    <w:p w:rsidR="00474AAC" w:rsidRDefault="00B74296">
      <w:pPr>
        <w:pStyle w:val="ListeParagraf"/>
        <w:numPr>
          <w:ilvl w:val="2"/>
          <w:numId w:val="2"/>
        </w:numPr>
        <w:tabs>
          <w:tab w:val="left" w:pos="2372"/>
        </w:tabs>
        <w:ind w:left="2372" w:hanging="706"/>
        <w:rPr>
          <w:sz w:val="24"/>
        </w:rPr>
      </w:pPr>
      <w:r>
        <w:rPr>
          <w:sz w:val="24"/>
        </w:rPr>
        <w:t>Sosyal</w:t>
      </w:r>
      <w:r>
        <w:rPr>
          <w:spacing w:val="-5"/>
          <w:sz w:val="24"/>
        </w:rPr>
        <w:t xml:space="preserve"> </w:t>
      </w:r>
      <w:r>
        <w:rPr>
          <w:sz w:val="24"/>
        </w:rPr>
        <w:t>ve</w:t>
      </w:r>
      <w:r>
        <w:rPr>
          <w:spacing w:val="-4"/>
          <w:sz w:val="24"/>
        </w:rPr>
        <w:t xml:space="preserve"> </w:t>
      </w:r>
      <w:r>
        <w:rPr>
          <w:sz w:val="24"/>
        </w:rPr>
        <w:t>Kültürlerarası</w:t>
      </w:r>
      <w:r>
        <w:rPr>
          <w:spacing w:val="-3"/>
          <w:sz w:val="24"/>
        </w:rPr>
        <w:t xml:space="preserve"> </w:t>
      </w:r>
      <w:r>
        <w:rPr>
          <w:spacing w:val="-2"/>
          <w:sz w:val="24"/>
        </w:rPr>
        <w:t>Beceriler</w:t>
      </w:r>
    </w:p>
    <w:p w:rsidR="00474AAC" w:rsidRDefault="00B74296">
      <w:pPr>
        <w:pStyle w:val="ListeParagraf"/>
        <w:numPr>
          <w:ilvl w:val="2"/>
          <w:numId w:val="2"/>
        </w:numPr>
        <w:tabs>
          <w:tab w:val="left" w:pos="2170"/>
          <w:tab w:val="left" w:pos="2373"/>
        </w:tabs>
        <w:spacing w:line="360" w:lineRule="auto"/>
        <w:ind w:left="2170" w:right="1016" w:hanging="504"/>
        <w:rPr>
          <w:sz w:val="24"/>
        </w:rPr>
      </w:pPr>
      <w:r>
        <w:rPr>
          <w:sz w:val="24"/>
        </w:rPr>
        <w:t>Problem</w:t>
      </w:r>
      <w:r>
        <w:rPr>
          <w:spacing w:val="80"/>
          <w:sz w:val="24"/>
        </w:rPr>
        <w:t xml:space="preserve"> </w:t>
      </w:r>
      <w:r>
        <w:rPr>
          <w:sz w:val="24"/>
        </w:rPr>
        <w:t>Çözme</w:t>
      </w:r>
      <w:r>
        <w:rPr>
          <w:spacing w:val="80"/>
          <w:sz w:val="24"/>
        </w:rPr>
        <w:t xml:space="preserve"> </w:t>
      </w:r>
      <w:r>
        <w:rPr>
          <w:sz w:val="24"/>
        </w:rPr>
        <w:t>Becerileri</w:t>
      </w:r>
      <w:r>
        <w:rPr>
          <w:spacing w:val="80"/>
          <w:sz w:val="24"/>
        </w:rPr>
        <w:t xml:space="preserve"> </w:t>
      </w:r>
      <w:r>
        <w:rPr>
          <w:sz w:val="24"/>
        </w:rPr>
        <w:t>(Matematiksel</w:t>
      </w:r>
      <w:r>
        <w:rPr>
          <w:spacing w:val="80"/>
          <w:sz w:val="24"/>
        </w:rPr>
        <w:t xml:space="preserve"> </w:t>
      </w:r>
      <w:r>
        <w:rPr>
          <w:sz w:val="24"/>
        </w:rPr>
        <w:t>problem</w:t>
      </w:r>
      <w:r>
        <w:rPr>
          <w:spacing w:val="80"/>
          <w:sz w:val="24"/>
        </w:rPr>
        <w:t xml:space="preserve"> </w:t>
      </w:r>
      <w:r>
        <w:rPr>
          <w:sz w:val="24"/>
        </w:rPr>
        <w:t>çözmeden</w:t>
      </w:r>
      <w:r>
        <w:rPr>
          <w:spacing w:val="80"/>
          <w:sz w:val="24"/>
        </w:rPr>
        <w:t xml:space="preserve"> </w:t>
      </w:r>
      <w:r>
        <w:rPr>
          <w:sz w:val="24"/>
        </w:rPr>
        <w:t>çatışma çözmeye kadar detaylandırılabilir.)</w:t>
      </w:r>
    </w:p>
    <w:p w:rsidR="00474AAC" w:rsidRDefault="00B74296">
      <w:pPr>
        <w:pStyle w:val="ListeParagraf"/>
        <w:numPr>
          <w:ilvl w:val="2"/>
          <w:numId w:val="2"/>
        </w:numPr>
        <w:tabs>
          <w:tab w:val="left" w:pos="2373"/>
        </w:tabs>
        <w:spacing w:before="0" w:line="280" w:lineRule="exact"/>
        <w:ind w:left="2373" w:hanging="707"/>
        <w:rPr>
          <w:sz w:val="24"/>
        </w:rPr>
      </w:pPr>
      <w:r>
        <w:rPr>
          <w:sz w:val="24"/>
        </w:rPr>
        <w:t>Eleştirel</w:t>
      </w:r>
      <w:r>
        <w:rPr>
          <w:spacing w:val="-4"/>
          <w:sz w:val="24"/>
        </w:rPr>
        <w:t xml:space="preserve"> </w:t>
      </w:r>
      <w:r>
        <w:rPr>
          <w:sz w:val="24"/>
        </w:rPr>
        <w:t>Düşünme</w:t>
      </w:r>
      <w:r>
        <w:rPr>
          <w:spacing w:val="-2"/>
          <w:sz w:val="24"/>
        </w:rPr>
        <w:t xml:space="preserve"> Becerileri</w:t>
      </w:r>
    </w:p>
    <w:p w:rsidR="00474AAC" w:rsidRDefault="00B74296">
      <w:pPr>
        <w:pStyle w:val="ListeParagraf"/>
        <w:numPr>
          <w:ilvl w:val="2"/>
          <w:numId w:val="2"/>
        </w:numPr>
        <w:tabs>
          <w:tab w:val="left" w:pos="2373"/>
        </w:tabs>
        <w:ind w:left="2373" w:hanging="707"/>
        <w:rPr>
          <w:sz w:val="24"/>
        </w:rPr>
      </w:pPr>
      <w:r>
        <w:rPr>
          <w:sz w:val="24"/>
        </w:rPr>
        <w:t>*Yaratıcılık</w:t>
      </w:r>
      <w:r>
        <w:rPr>
          <w:spacing w:val="-9"/>
          <w:sz w:val="24"/>
        </w:rPr>
        <w:t xml:space="preserve"> </w:t>
      </w:r>
      <w:r>
        <w:rPr>
          <w:sz w:val="24"/>
        </w:rPr>
        <w:t>(Yenilikçilik)</w:t>
      </w:r>
      <w:r>
        <w:rPr>
          <w:spacing w:val="-5"/>
          <w:sz w:val="24"/>
        </w:rPr>
        <w:t xml:space="preserve"> </w:t>
      </w:r>
      <w:r>
        <w:rPr>
          <w:sz w:val="24"/>
        </w:rPr>
        <w:t>ve</w:t>
      </w:r>
      <w:r>
        <w:rPr>
          <w:spacing w:val="-4"/>
          <w:sz w:val="24"/>
        </w:rPr>
        <w:t xml:space="preserve"> </w:t>
      </w:r>
      <w:r>
        <w:rPr>
          <w:sz w:val="24"/>
        </w:rPr>
        <w:t>Bilimsel</w:t>
      </w:r>
      <w:r>
        <w:rPr>
          <w:spacing w:val="-5"/>
          <w:sz w:val="24"/>
        </w:rPr>
        <w:t xml:space="preserve"> </w:t>
      </w:r>
      <w:r>
        <w:rPr>
          <w:sz w:val="24"/>
        </w:rPr>
        <w:t>Araştırma</w:t>
      </w:r>
      <w:r>
        <w:rPr>
          <w:spacing w:val="-2"/>
          <w:sz w:val="24"/>
        </w:rPr>
        <w:t xml:space="preserve"> Becerileri</w:t>
      </w:r>
    </w:p>
    <w:p w:rsidR="00474AAC" w:rsidRDefault="00B74296">
      <w:pPr>
        <w:pStyle w:val="ListeParagraf"/>
        <w:numPr>
          <w:ilvl w:val="2"/>
          <w:numId w:val="2"/>
        </w:numPr>
        <w:tabs>
          <w:tab w:val="left" w:pos="2373"/>
        </w:tabs>
        <w:ind w:left="2373" w:hanging="707"/>
        <w:rPr>
          <w:sz w:val="24"/>
        </w:rPr>
      </w:pPr>
      <w:r>
        <w:rPr>
          <w:sz w:val="24"/>
        </w:rPr>
        <w:t>Veri</w:t>
      </w:r>
      <w:r>
        <w:rPr>
          <w:spacing w:val="-2"/>
          <w:sz w:val="24"/>
        </w:rPr>
        <w:t xml:space="preserve"> Okuryazarlığı</w:t>
      </w:r>
    </w:p>
    <w:p w:rsidR="00474AAC" w:rsidRDefault="00B74296">
      <w:pPr>
        <w:pStyle w:val="ListeParagraf"/>
        <w:numPr>
          <w:ilvl w:val="2"/>
          <w:numId w:val="2"/>
        </w:numPr>
        <w:tabs>
          <w:tab w:val="left" w:pos="2373"/>
        </w:tabs>
        <w:ind w:left="2373" w:hanging="707"/>
        <w:rPr>
          <w:sz w:val="24"/>
        </w:rPr>
      </w:pPr>
      <w:r>
        <w:rPr>
          <w:sz w:val="24"/>
        </w:rPr>
        <w:t>Sürdürülebilirlik</w:t>
      </w:r>
      <w:r>
        <w:rPr>
          <w:spacing w:val="-6"/>
          <w:sz w:val="24"/>
        </w:rPr>
        <w:t xml:space="preserve"> </w:t>
      </w:r>
      <w:r>
        <w:rPr>
          <w:sz w:val="24"/>
        </w:rPr>
        <w:t>ve</w:t>
      </w:r>
      <w:r>
        <w:rPr>
          <w:spacing w:val="-3"/>
          <w:sz w:val="24"/>
        </w:rPr>
        <w:t xml:space="preserve"> </w:t>
      </w:r>
      <w:r>
        <w:rPr>
          <w:sz w:val="24"/>
        </w:rPr>
        <w:t>İleri</w:t>
      </w:r>
      <w:r>
        <w:rPr>
          <w:spacing w:val="-3"/>
          <w:sz w:val="24"/>
        </w:rPr>
        <w:t xml:space="preserve"> </w:t>
      </w:r>
      <w:r>
        <w:rPr>
          <w:spacing w:val="-2"/>
          <w:sz w:val="24"/>
        </w:rPr>
        <w:t>Dönüşüm</w:t>
      </w:r>
    </w:p>
    <w:p w:rsidR="00474AAC" w:rsidRDefault="00B74296">
      <w:pPr>
        <w:pStyle w:val="ListeParagraf"/>
        <w:numPr>
          <w:ilvl w:val="1"/>
          <w:numId w:val="2"/>
        </w:numPr>
        <w:tabs>
          <w:tab w:val="left" w:pos="1747"/>
        </w:tabs>
        <w:ind w:left="1747" w:hanging="429"/>
        <w:rPr>
          <w:b/>
          <w:sz w:val="24"/>
        </w:rPr>
      </w:pPr>
      <w:r>
        <w:rPr>
          <w:b/>
          <w:sz w:val="24"/>
        </w:rPr>
        <w:t>Toplumsal</w:t>
      </w:r>
      <w:r>
        <w:rPr>
          <w:b/>
          <w:spacing w:val="-2"/>
          <w:sz w:val="24"/>
        </w:rPr>
        <w:t xml:space="preserve"> </w:t>
      </w:r>
      <w:r>
        <w:rPr>
          <w:b/>
          <w:sz w:val="24"/>
        </w:rPr>
        <w:t>Yaşam</w:t>
      </w:r>
      <w:r>
        <w:rPr>
          <w:b/>
          <w:spacing w:val="-2"/>
          <w:sz w:val="24"/>
        </w:rPr>
        <w:t xml:space="preserve"> Becerileri</w:t>
      </w:r>
    </w:p>
    <w:p w:rsidR="00474AAC" w:rsidRDefault="00B74296">
      <w:pPr>
        <w:pStyle w:val="ListeParagraf"/>
        <w:numPr>
          <w:ilvl w:val="2"/>
          <w:numId w:val="2"/>
        </w:numPr>
        <w:tabs>
          <w:tab w:val="left" w:pos="2372"/>
        </w:tabs>
        <w:ind w:left="2372" w:hanging="706"/>
        <w:rPr>
          <w:sz w:val="24"/>
        </w:rPr>
      </w:pPr>
      <w:r>
        <w:rPr>
          <w:sz w:val="24"/>
        </w:rPr>
        <w:t>Sevgi,</w:t>
      </w:r>
      <w:r>
        <w:rPr>
          <w:spacing w:val="-2"/>
          <w:sz w:val="24"/>
        </w:rPr>
        <w:t xml:space="preserve"> </w:t>
      </w:r>
      <w:r>
        <w:rPr>
          <w:sz w:val="24"/>
        </w:rPr>
        <w:t>Saygı,</w:t>
      </w:r>
      <w:r>
        <w:rPr>
          <w:spacing w:val="-2"/>
          <w:sz w:val="24"/>
        </w:rPr>
        <w:t xml:space="preserve"> </w:t>
      </w:r>
      <w:r>
        <w:rPr>
          <w:sz w:val="24"/>
        </w:rPr>
        <w:t>Adalet</w:t>
      </w:r>
      <w:r>
        <w:rPr>
          <w:spacing w:val="-2"/>
          <w:sz w:val="24"/>
        </w:rPr>
        <w:t xml:space="preserve"> </w:t>
      </w:r>
      <w:r>
        <w:rPr>
          <w:sz w:val="24"/>
        </w:rPr>
        <w:t>ve</w:t>
      </w:r>
      <w:r>
        <w:rPr>
          <w:spacing w:val="-3"/>
          <w:sz w:val="24"/>
        </w:rPr>
        <w:t xml:space="preserve"> </w:t>
      </w:r>
      <w:r>
        <w:rPr>
          <w:sz w:val="24"/>
        </w:rPr>
        <w:t>Hoşgörü</w:t>
      </w:r>
      <w:r>
        <w:rPr>
          <w:spacing w:val="-3"/>
          <w:sz w:val="24"/>
        </w:rPr>
        <w:t xml:space="preserve"> </w:t>
      </w:r>
      <w:r>
        <w:rPr>
          <w:spacing w:val="-2"/>
          <w:sz w:val="24"/>
        </w:rPr>
        <w:t>Kazanımları</w:t>
      </w:r>
    </w:p>
    <w:p w:rsidR="00474AAC" w:rsidRDefault="00B74296">
      <w:pPr>
        <w:pStyle w:val="ListeParagraf"/>
        <w:numPr>
          <w:ilvl w:val="2"/>
          <w:numId w:val="2"/>
        </w:numPr>
        <w:tabs>
          <w:tab w:val="left" w:pos="2372"/>
        </w:tabs>
        <w:ind w:left="2372" w:hanging="706"/>
        <w:rPr>
          <w:sz w:val="24"/>
        </w:rPr>
      </w:pPr>
      <w:r>
        <w:rPr>
          <w:sz w:val="24"/>
        </w:rPr>
        <w:t>Ahlaki</w:t>
      </w:r>
      <w:r>
        <w:rPr>
          <w:spacing w:val="-2"/>
          <w:sz w:val="24"/>
        </w:rPr>
        <w:t xml:space="preserve"> </w:t>
      </w:r>
      <w:r>
        <w:rPr>
          <w:sz w:val="24"/>
        </w:rPr>
        <w:t>ve</w:t>
      </w:r>
      <w:r>
        <w:rPr>
          <w:spacing w:val="-2"/>
          <w:sz w:val="24"/>
        </w:rPr>
        <w:t xml:space="preserve"> </w:t>
      </w:r>
      <w:r>
        <w:rPr>
          <w:sz w:val="24"/>
        </w:rPr>
        <w:t>Etik</w:t>
      </w:r>
      <w:r>
        <w:rPr>
          <w:spacing w:val="-3"/>
          <w:sz w:val="24"/>
        </w:rPr>
        <w:t xml:space="preserve"> </w:t>
      </w:r>
      <w:r>
        <w:rPr>
          <w:spacing w:val="-2"/>
          <w:sz w:val="24"/>
        </w:rPr>
        <w:t>Değerler</w:t>
      </w:r>
    </w:p>
    <w:p w:rsidR="00474AAC" w:rsidRDefault="00B74296">
      <w:pPr>
        <w:pStyle w:val="ListeParagraf"/>
        <w:numPr>
          <w:ilvl w:val="1"/>
          <w:numId w:val="2"/>
        </w:numPr>
        <w:tabs>
          <w:tab w:val="left" w:pos="1750"/>
        </w:tabs>
        <w:spacing w:before="140"/>
        <w:rPr>
          <w:rFonts w:ascii="Times New Roman" w:hAnsi="Times New Roman"/>
          <w:b/>
          <w:sz w:val="24"/>
        </w:rPr>
      </w:pPr>
      <w:r>
        <w:rPr>
          <w:rFonts w:ascii="Times New Roman" w:hAnsi="Times New Roman"/>
          <w:b/>
          <w:sz w:val="24"/>
        </w:rPr>
        <w:t>Değerler</w:t>
      </w:r>
      <w:r>
        <w:rPr>
          <w:rFonts w:ascii="Times New Roman" w:hAnsi="Times New Roman"/>
          <w:b/>
          <w:spacing w:val="-4"/>
          <w:sz w:val="24"/>
        </w:rPr>
        <w:t xml:space="preserve"> </w:t>
      </w:r>
      <w:r>
        <w:rPr>
          <w:rFonts w:ascii="Times New Roman" w:hAnsi="Times New Roman"/>
          <w:b/>
          <w:spacing w:val="-2"/>
          <w:sz w:val="24"/>
        </w:rPr>
        <w:t>Eğitimi</w:t>
      </w:r>
    </w:p>
    <w:p w:rsidR="00474AAC" w:rsidRDefault="00B74296">
      <w:pPr>
        <w:pStyle w:val="ListeParagraf"/>
        <w:numPr>
          <w:ilvl w:val="2"/>
          <w:numId w:val="2"/>
        </w:numPr>
        <w:tabs>
          <w:tab w:val="left" w:pos="2372"/>
        </w:tabs>
        <w:spacing w:before="138"/>
        <w:ind w:left="2372" w:hanging="706"/>
        <w:rPr>
          <w:sz w:val="24"/>
        </w:rPr>
      </w:pPr>
      <w:r>
        <w:rPr>
          <w:sz w:val="24"/>
        </w:rPr>
        <w:t>Okul</w:t>
      </w:r>
      <w:r>
        <w:rPr>
          <w:spacing w:val="-5"/>
          <w:sz w:val="24"/>
        </w:rPr>
        <w:t xml:space="preserve"> </w:t>
      </w:r>
      <w:r>
        <w:rPr>
          <w:sz w:val="24"/>
        </w:rPr>
        <w:t>Hizmetlerine</w:t>
      </w:r>
      <w:r>
        <w:rPr>
          <w:spacing w:val="-4"/>
          <w:sz w:val="24"/>
        </w:rPr>
        <w:t xml:space="preserve"> </w:t>
      </w:r>
      <w:r>
        <w:rPr>
          <w:sz w:val="24"/>
        </w:rPr>
        <w:t>Katılım</w:t>
      </w:r>
      <w:r>
        <w:rPr>
          <w:spacing w:val="-5"/>
          <w:sz w:val="24"/>
        </w:rPr>
        <w:t xml:space="preserve"> </w:t>
      </w:r>
      <w:r>
        <w:rPr>
          <w:sz w:val="24"/>
        </w:rPr>
        <w:t>(temizlik,</w:t>
      </w:r>
      <w:r>
        <w:rPr>
          <w:spacing w:val="-3"/>
          <w:sz w:val="24"/>
        </w:rPr>
        <w:t xml:space="preserve"> </w:t>
      </w:r>
      <w:r>
        <w:rPr>
          <w:sz w:val="24"/>
        </w:rPr>
        <w:t>bakım</w:t>
      </w:r>
      <w:r>
        <w:rPr>
          <w:spacing w:val="-4"/>
          <w:sz w:val="24"/>
        </w:rPr>
        <w:t xml:space="preserve"> vb.)</w:t>
      </w:r>
    </w:p>
    <w:p w:rsidR="00474AAC" w:rsidRDefault="00B74296">
      <w:pPr>
        <w:pStyle w:val="ListeParagraf"/>
        <w:numPr>
          <w:ilvl w:val="2"/>
          <w:numId w:val="2"/>
        </w:numPr>
        <w:tabs>
          <w:tab w:val="left" w:pos="2372"/>
        </w:tabs>
        <w:ind w:left="2372" w:hanging="706"/>
        <w:rPr>
          <w:sz w:val="24"/>
        </w:rPr>
      </w:pPr>
      <w:r>
        <w:rPr>
          <w:sz w:val="24"/>
        </w:rPr>
        <w:t>Sosyal</w:t>
      </w:r>
      <w:r>
        <w:rPr>
          <w:spacing w:val="-6"/>
          <w:sz w:val="24"/>
        </w:rPr>
        <w:t xml:space="preserve"> </w:t>
      </w:r>
      <w:r>
        <w:rPr>
          <w:sz w:val="24"/>
        </w:rPr>
        <w:t>Sorumluluk</w:t>
      </w:r>
      <w:r>
        <w:rPr>
          <w:spacing w:val="-5"/>
          <w:sz w:val="24"/>
        </w:rPr>
        <w:t xml:space="preserve"> </w:t>
      </w:r>
      <w:r>
        <w:rPr>
          <w:spacing w:val="-2"/>
          <w:sz w:val="24"/>
        </w:rPr>
        <w:t>Çalışmaları</w:t>
      </w:r>
    </w:p>
    <w:p w:rsidR="00474AAC" w:rsidRDefault="00B74296">
      <w:pPr>
        <w:pStyle w:val="ListeParagraf"/>
        <w:numPr>
          <w:ilvl w:val="1"/>
          <w:numId w:val="2"/>
        </w:numPr>
        <w:tabs>
          <w:tab w:val="left" w:pos="1747"/>
        </w:tabs>
        <w:ind w:left="1747" w:hanging="429"/>
        <w:rPr>
          <w:b/>
          <w:sz w:val="24"/>
        </w:rPr>
      </w:pPr>
      <w:r>
        <w:rPr>
          <w:b/>
          <w:sz w:val="24"/>
        </w:rPr>
        <w:t>Ölçme</w:t>
      </w:r>
      <w:r>
        <w:rPr>
          <w:b/>
          <w:spacing w:val="-2"/>
          <w:sz w:val="24"/>
        </w:rPr>
        <w:t xml:space="preserve"> </w:t>
      </w:r>
      <w:r>
        <w:rPr>
          <w:b/>
          <w:sz w:val="24"/>
        </w:rPr>
        <w:t>ve</w:t>
      </w:r>
      <w:r>
        <w:rPr>
          <w:b/>
          <w:spacing w:val="-1"/>
          <w:sz w:val="24"/>
        </w:rPr>
        <w:t xml:space="preserve"> </w:t>
      </w:r>
      <w:r>
        <w:rPr>
          <w:b/>
          <w:spacing w:val="-2"/>
          <w:sz w:val="24"/>
        </w:rPr>
        <w:t>Değerlendirme</w:t>
      </w:r>
    </w:p>
    <w:p w:rsidR="00474AAC" w:rsidRDefault="00B74296">
      <w:pPr>
        <w:pStyle w:val="ListeParagraf"/>
        <w:numPr>
          <w:ilvl w:val="2"/>
          <w:numId w:val="2"/>
        </w:numPr>
        <w:tabs>
          <w:tab w:val="left" w:pos="2372"/>
        </w:tabs>
        <w:spacing w:before="139"/>
        <w:ind w:left="2372" w:hanging="706"/>
        <w:rPr>
          <w:sz w:val="24"/>
        </w:rPr>
      </w:pPr>
      <w:r>
        <w:rPr>
          <w:sz w:val="24"/>
        </w:rPr>
        <w:t>Okul</w:t>
      </w:r>
      <w:r>
        <w:rPr>
          <w:spacing w:val="-5"/>
          <w:sz w:val="24"/>
        </w:rPr>
        <w:t xml:space="preserve"> </w:t>
      </w:r>
      <w:r>
        <w:rPr>
          <w:spacing w:val="-2"/>
          <w:sz w:val="24"/>
        </w:rPr>
        <w:t>Sınavları</w:t>
      </w:r>
    </w:p>
    <w:p w:rsidR="00474AAC" w:rsidRDefault="00474AAC">
      <w:pPr>
        <w:rPr>
          <w:sz w:val="24"/>
        </w:rPr>
        <w:sectPr w:rsidR="00474AAC">
          <w:pgSz w:w="11910" w:h="16840"/>
          <w:pgMar w:top="1320" w:right="400" w:bottom="1280" w:left="460" w:header="0" w:footer="1097" w:gutter="0"/>
          <w:cols w:space="708"/>
        </w:sectPr>
      </w:pPr>
    </w:p>
    <w:p w:rsidR="00474AAC" w:rsidRDefault="00B74296">
      <w:pPr>
        <w:pStyle w:val="ListeParagraf"/>
        <w:numPr>
          <w:ilvl w:val="2"/>
          <w:numId w:val="2"/>
        </w:numPr>
        <w:tabs>
          <w:tab w:val="left" w:pos="2372"/>
        </w:tabs>
        <w:spacing w:before="77"/>
        <w:ind w:left="2372" w:hanging="706"/>
        <w:rPr>
          <w:sz w:val="24"/>
        </w:rPr>
      </w:pPr>
      <w:r>
        <w:rPr>
          <w:sz w:val="24"/>
        </w:rPr>
        <w:lastRenderedPageBreak/>
        <w:t>Ulusal</w:t>
      </w:r>
      <w:r>
        <w:rPr>
          <w:spacing w:val="-3"/>
          <w:sz w:val="24"/>
        </w:rPr>
        <w:t xml:space="preserve"> </w:t>
      </w:r>
      <w:r>
        <w:rPr>
          <w:spacing w:val="-2"/>
          <w:sz w:val="24"/>
        </w:rPr>
        <w:t>Sınavlar</w:t>
      </w:r>
    </w:p>
    <w:p w:rsidR="00474AAC" w:rsidRDefault="00B74296">
      <w:pPr>
        <w:pStyle w:val="ListeParagraf"/>
        <w:numPr>
          <w:ilvl w:val="2"/>
          <w:numId w:val="2"/>
        </w:numPr>
        <w:tabs>
          <w:tab w:val="left" w:pos="2372"/>
        </w:tabs>
        <w:ind w:left="2372" w:hanging="706"/>
        <w:rPr>
          <w:sz w:val="24"/>
        </w:rPr>
      </w:pPr>
      <w:r>
        <w:rPr>
          <w:sz w:val="24"/>
        </w:rPr>
        <w:t>Ulusal</w:t>
      </w:r>
      <w:r>
        <w:rPr>
          <w:spacing w:val="-5"/>
          <w:sz w:val="24"/>
        </w:rPr>
        <w:t xml:space="preserve"> </w:t>
      </w:r>
      <w:r>
        <w:rPr>
          <w:sz w:val="24"/>
        </w:rPr>
        <w:t>ve</w:t>
      </w:r>
      <w:r>
        <w:rPr>
          <w:spacing w:val="-3"/>
          <w:sz w:val="24"/>
        </w:rPr>
        <w:t xml:space="preserve"> </w:t>
      </w:r>
      <w:r>
        <w:rPr>
          <w:sz w:val="24"/>
        </w:rPr>
        <w:t>Uluslararası</w:t>
      </w:r>
      <w:r>
        <w:rPr>
          <w:spacing w:val="-3"/>
          <w:sz w:val="24"/>
        </w:rPr>
        <w:t xml:space="preserve"> </w:t>
      </w:r>
      <w:r>
        <w:rPr>
          <w:sz w:val="24"/>
        </w:rPr>
        <w:t>Faaliyetlerde</w:t>
      </w:r>
      <w:r>
        <w:rPr>
          <w:spacing w:val="-3"/>
          <w:sz w:val="24"/>
        </w:rPr>
        <w:t xml:space="preserve"> </w:t>
      </w:r>
      <w:r>
        <w:rPr>
          <w:sz w:val="24"/>
        </w:rPr>
        <w:t>Alınan</w:t>
      </w:r>
      <w:r>
        <w:rPr>
          <w:spacing w:val="-3"/>
          <w:sz w:val="24"/>
        </w:rPr>
        <w:t xml:space="preserve"> </w:t>
      </w:r>
      <w:r>
        <w:rPr>
          <w:spacing w:val="-2"/>
          <w:sz w:val="24"/>
        </w:rPr>
        <w:t>Dereceler</w:t>
      </w:r>
    </w:p>
    <w:p w:rsidR="00474AAC" w:rsidRDefault="00B74296">
      <w:pPr>
        <w:pStyle w:val="ListeParagraf"/>
        <w:numPr>
          <w:ilvl w:val="1"/>
          <w:numId w:val="2"/>
        </w:numPr>
        <w:tabs>
          <w:tab w:val="left" w:pos="1747"/>
        </w:tabs>
        <w:ind w:left="1747" w:hanging="429"/>
        <w:rPr>
          <w:b/>
          <w:sz w:val="24"/>
        </w:rPr>
      </w:pPr>
      <w:r>
        <w:rPr>
          <w:b/>
          <w:sz w:val="24"/>
        </w:rPr>
        <w:t>Sektöre,</w:t>
      </w:r>
      <w:r>
        <w:rPr>
          <w:b/>
          <w:spacing w:val="-4"/>
          <w:sz w:val="24"/>
        </w:rPr>
        <w:t xml:space="preserve"> </w:t>
      </w:r>
      <w:r>
        <w:rPr>
          <w:b/>
          <w:sz w:val="24"/>
        </w:rPr>
        <w:t>Üst</w:t>
      </w:r>
      <w:r>
        <w:rPr>
          <w:b/>
          <w:spacing w:val="-3"/>
          <w:sz w:val="24"/>
        </w:rPr>
        <w:t xml:space="preserve"> </w:t>
      </w:r>
      <w:r>
        <w:rPr>
          <w:b/>
          <w:sz w:val="24"/>
        </w:rPr>
        <w:t>Öğrenime</w:t>
      </w:r>
      <w:r>
        <w:rPr>
          <w:b/>
          <w:spacing w:val="-4"/>
          <w:sz w:val="24"/>
        </w:rPr>
        <w:t xml:space="preserve"> </w:t>
      </w:r>
      <w:r>
        <w:rPr>
          <w:b/>
          <w:sz w:val="24"/>
        </w:rPr>
        <w:t>Hazırlık</w:t>
      </w:r>
      <w:r>
        <w:rPr>
          <w:b/>
          <w:spacing w:val="-4"/>
          <w:sz w:val="24"/>
        </w:rPr>
        <w:t xml:space="preserve"> </w:t>
      </w:r>
      <w:r>
        <w:rPr>
          <w:b/>
          <w:sz w:val="24"/>
        </w:rPr>
        <w:t>ve</w:t>
      </w:r>
      <w:r>
        <w:rPr>
          <w:b/>
          <w:spacing w:val="-3"/>
          <w:sz w:val="24"/>
        </w:rPr>
        <w:t xml:space="preserve"> </w:t>
      </w:r>
      <w:r>
        <w:rPr>
          <w:b/>
          <w:spacing w:val="-2"/>
          <w:sz w:val="24"/>
        </w:rPr>
        <w:t>İstihdam</w:t>
      </w:r>
    </w:p>
    <w:p w:rsidR="00474AAC" w:rsidRDefault="00B74296">
      <w:pPr>
        <w:pStyle w:val="ListeParagraf"/>
        <w:numPr>
          <w:ilvl w:val="2"/>
          <w:numId w:val="2"/>
        </w:numPr>
        <w:tabs>
          <w:tab w:val="left" w:pos="2372"/>
        </w:tabs>
        <w:spacing w:before="139"/>
        <w:ind w:left="2372" w:hanging="706"/>
        <w:rPr>
          <w:sz w:val="24"/>
        </w:rPr>
      </w:pPr>
      <w:r>
        <w:rPr>
          <w:sz w:val="24"/>
        </w:rPr>
        <w:t>Atölye</w:t>
      </w:r>
      <w:r>
        <w:rPr>
          <w:spacing w:val="-4"/>
          <w:sz w:val="24"/>
        </w:rPr>
        <w:t xml:space="preserve"> </w:t>
      </w:r>
      <w:r>
        <w:rPr>
          <w:spacing w:val="-2"/>
          <w:sz w:val="24"/>
        </w:rPr>
        <w:t>Eğitimleri</w:t>
      </w:r>
    </w:p>
    <w:p w:rsidR="00474AAC" w:rsidRDefault="00B74296">
      <w:pPr>
        <w:pStyle w:val="ListeParagraf"/>
        <w:numPr>
          <w:ilvl w:val="2"/>
          <w:numId w:val="2"/>
        </w:numPr>
        <w:tabs>
          <w:tab w:val="left" w:pos="2372"/>
        </w:tabs>
        <w:ind w:left="2372" w:hanging="706"/>
        <w:rPr>
          <w:sz w:val="24"/>
        </w:rPr>
      </w:pPr>
      <w:r>
        <w:rPr>
          <w:sz w:val="24"/>
        </w:rPr>
        <w:t>Staj</w:t>
      </w:r>
      <w:r>
        <w:rPr>
          <w:spacing w:val="-2"/>
          <w:sz w:val="24"/>
        </w:rPr>
        <w:t xml:space="preserve"> Eğitimleri</w:t>
      </w:r>
    </w:p>
    <w:p w:rsidR="00474AAC" w:rsidRDefault="00B74296">
      <w:pPr>
        <w:pStyle w:val="ListeParagraf"/>
        <w:numPr>
          <w:ilvl w:val="2"/>
          <w:numId w:val="2"/>
        </w:numPr>
        <w:tabs>
          <w:tab w:val="left" w:pos="2372"/>
        </w:tabs>
        <w:ind w:left="2372" w:hanging="706"/>
        <w:rPr>
          <w:sz w:val="24"/>
        </w:rPr>
      </w:pPr>
      <w:r>
        <w:rPr>
          <w:sz w:val="24"/>
        </w:rPr>
        <w:t>Buluş,</w:t>
      </w:r>
      <w:r>
        <w:rPr>
          <w:spacing w:val="-4"/>
          <w:sz w:val="24"/>
        </w:rPr>
        <w:t xml:space="preserve"> </w:t>
      </w:r>
      <w:r>
        <w:rPr>
          <w:sz w:val="24"/>
        </w:rPr>
        <w:t>Patent,</w:t>
      </w:r>
      <w:r>
        <w:rPr>
          <w:spacing w:val="-5"/>
          <w:sz w:val="24"/>
        </w:rPr>
        <w:t xml:space="preserve"> </w:t>
      </w:r>
      <w:r>
        <w:rPr>
          <w:sz w:val="24"/>
        </w:rPr>
        <w:t>Endüstriyel</w:t>
      </w:r>
      <w:r>
        <w:rPr>
          <w:spacing w:val="-3"/>
          <w:sz w:val="24"/>
        </w:rPr>
        <w:t xml:space="preserve"> </w:t>
      </w:r>
      <w:r>
        <w:rPr>
          <w:sz w:val="24"/>
        </w:rPr>
        <w:t>Tasarım,</w:t>
      </w:r>
      <w:r>
        <w:rPr>
          <w:spacing w:val="-2"/>
          <w:sz w:val="24"/>
        </w:rPr>
        <w:t xml:space="preserve"> </w:t>
      </w:r>
      <w:r>
        <w:rPr>
          <w:sz w:val="24"/>
        </w:rPr>
        <w:t>Marka</w:t>
      </w:r>
      <w:r>
        <w:rPr>
          <w:spacing w:val="-2"/>
          <w:sz w:val="24"/>
        </w:rPr>
        <w:t xml:space="preserve"> </w:t>
      </w:r>
      <w:r>
        <w:rPr>
          <w:sz w:val="24"/>
        </w:rPr>
        <w:t>ve</w:t>
      </w:r>
      <w:r>
        <w:rPr>
          <w:spacing w:val="-3"/>
          <w:sz w:val="24"/>
        </w:rPr>
        <w:t xml:space="preserve"> </w:t>
      </w:r>
      <w:r>
        <w:rPr>
          <w:sz w:val="24"/>
        </w:rPr>
        <w:t>Faydalı</w:t>
      </w:r>
      <w:r>
        <w:rPr>
          <w:spacing w:val="-2"/>
          <w:sz w:val="24"/>
        </w:rPr>
        <w:t xml:space="preserve"> Model</w:t>
      </w:r>
    </w:p>
    <w:p w:rsidR="00474AAC" w:rsidRDefault="00B74296">
      <w:pPr>
        <w:pStyle w:val="ListeParagraf"/>
        <w:numPr>
          <w:ilvl w:val="2"/>
          <w:numId w:val="2"/>
        </w:numPr>
        <w:tabs>
          <w:tab w:val="left" w:pos="2372"/>
        </w:tabs>
        <w:ind w:left="2372" w:hanging="706"/>
        <w:rPr>
          <w:sz w:val="24"/>
        </w:rPr>
      </w:pPr>
      <w:r>
        <w:rPr>
          <w:sz w:val="24"/>
        </w:rPr>
        <w:t>Mesleki</w:t>
      </w:r>
      <w:r>
        <w:rPr>
          <w:spacing w:val="-2"/>
          <w:sz w:val="24"/>
        </w:rPr>
        <w:t xml:space="preserve"> </w:t>
      </w:r>
      <w:r>
        <w:rPr>
          <w:sz w:val="24"/>
        </w:rPr>
        <w:t>Alan</w:t>
      </w:r>
      <w:r>
        <w:rPr>
          <w:spacing w:val="-1"/>
          <w:sz w:val="24"/>
        </w:rPr>
        <w:t xml:space="preserve"> </w:t>
      </w:r>
      <w:r>
        <w:rPr>
          <w:spacing w:val="-2"/>
          <w:sz w:val="24"/>
        </w:rPr>
        <w:t>Etkinlikleri</w:t>
      </w:r>
    </w:p>
    <w:p w:rsidR="00474AAC" w:rsidRDefault="00B74296">
      <w:pPr>
        <w:pStyle w:val="ListeParagraf"/>
        <w:numPr>
          <w:ilvl w:val="2"/>
          <w:numId w:val="2"/>
        </w:numPr>
        <w:tabs>
          <w:tab w:val="left" w:pos="2372"/>
        </w:tabs>
        <w:ind w:left="2372" w:hanging="706"/>
        <w:rPr>
          <w:sz w:val="24"/>
        </w:rPr>
      </w:pPr>
      <w:r>
        <w:rPr>
          <w:sz w:val="24"/>
        </w:rPr>
        <w:t>Mesleki</w:t>
      </w:r>
      <w:r>
        <w:rPr>
          <w:spacing w:val="-4"/>
          <w:sz w:val="24"/>
        </w:rPr>
        <w:t xml:space="preserve"> </w:t>
      </w:r>
      <w:r>
        <w:rPr>
          <w:sz w:val="24"/>
        </w:rPr>
        <w:t>Eğitime</w:t>
      </w:r>
      <w:r>
        <w:rPr>
          <w:spacing w:val="-3"/>
          <w:sz w:val="24"/>
        </w:rPr>
        <w:t xml:space="preserve"> </w:t>
      </w:r>
      <w:r>
        <w:rPr>
          <w:sz w:val="24"/>
        </w:rPr>
        <w:t>Katkı</w:t>
      </w:r>
      <w:r>
        <w:rPr>
          <w:spacing w:val="-3"/>
          <w:sz w:val="24"/>
        </w:rPr>
        <w:t xml:space="preserve"> </w:t>
      </w:r>
      <w:r>
        <w:rPr>
          <w:sz w:val="24"/>
        </w:rPr>
        <w:t>Sağlayacak</w:t>
      </w:r>
      <w:r>
        <w:rPr>
          <w:spacing w:val="-4"/>
          <w:sz w:val="24"/>
        </w:rPr>
        <w:t xml:space="preserve"> </w:t>
      </w:r>
      <w:r>
        <w:rPr>
          <w:sz w:val="24"/>
        </w:rPr>
        <w:t>İş</w:t>
      </w:r>
      <w:r>
        <w:rPr>
          <w:spacing w:val="-3"/>
          <w:sz w:val="24"/>
        </w:rPr>
        <w:t xml:space="preserve"> </w:t>
      </w:r>
      <w:r>
        <w:rPr>
          <w:spacing w:val="-2"/>
          <w:sz w:val="24"/>
        </w:rPr>
        <w:t>Birlikleri</w:t>
      </w:r>
    </w:p>
    <w:p w:rsidR="00474AAC" w:rsidRDefault="00B74296">
      <w:pPr>
        <w:pStyle w:val="ListeParagraf"/>
        <w:numPr>
          <w:ilvl w:val="1"/>
          <w:numId w:val="2"/>
        </w:numPr>
        <w:tabs>
          <w:tab w:val="left" w:pos="1747"/>
        </w:tabs>
        <w:ind w:left="1747" w:hanging="429"/>
        <w:rPr>
          <w:b/>
          <w:sz w:val="24"/>
        </w:rPr>
      </w:pPr>
      <w:r>
        <w:rPr>
          <w:b/>
          <w:spacing w:val="-2"/>
          <w:sz w:val="24"/>
        </w:rPr>
        <w:t>Rehberlik</w:t>
      </w:r>
    </w:p>
    <w:p w:rsidR="00474AAC" w:rsidRDefault="00B74296">
      <w:pPr>
        <w:pStyle w:val="ListeParagraf"/>
        <w:numPr>
          <w:ilvl w:val="2"/>
          <w:numId w:val="2"/>
        </w:numPr>
        <w:tabs>
          <w:tab w:val="left" w:pos="2372"/>
        </w:tabs>
        <w:ind w:left="2372" w:hanging="706"/>
        <w:rPr>
          <w:sz w:val="24"/>
        </w:rPr>
      </w:pPr>
      <w:r>
        <w:rPr>
          <w:sz w:val="24"/>
        </w:rPr>
        <w:t>Eğitsel</w:t>
      </w:r>
      <w:r>
        <w:rPr>
          <w:spacing w:val="-3"/>
          <w:sz w:val="24"/>
        </w:rPr>
        <w:t xml:space="preserve"> </w:t>
      </w:r>
      <w:r>
        <w:rPr>
          <w:spacing w:val="-2"/>
          <w:sz w:val="24"/>
        </w:rPr>
        <w:t>Rehberlik</w:t>
      </w:r>
    </w:p>
    <w:p w:rsidR="00474AAC" w:rsidRDefault="00B74296">
      <w:pPr>
        <w:pStyle w:val="ListeParagraf"/>
        <w:numPr>
          <w:ilvl w:val="2"/>
          <w:numId w:val="2"/>
        </w:numPr>
        <w:tabs>
          <w:tab w:val="left" w:pos="2372"/>
        </w:tabs>
        <w:spacing w:before="139"/>
        <w:ind w:left="2372" w:hanging="706"/>
        <w:rPr>
          <w:sz w:val="24"/>
        </w:rPr>
      </w:pPr>
      <w:r>
        <w:rPr>
          <w:sz w:val="24"/>
        </w:rPr>
        <w:t>Mesleki</w:t>
      </w:r>
      <w:r>
        <w:rPr>
          <w:spacing w:val="-3"/>
          <w:sz w:val="24"/>
        </w:rPr>
        <w:t xml:space="preserve"> </w:t>
      </w:r>
      <w:r>
        <w:rPr>
          <w:spacing w:val="-2"/>
          <w:sz w:val="24"/>
        </w:rPr>
        <w:t>Rehberlik</w:t>
      </w:r>
    </w:p>
    <w:p w:rsidR="00474AAC" w:rsidRDefault="00B74296">
      <w:pPr>
        <w:pStyle w:val="ListeParagraf"/>
        <w:numPr>
          <w:ilvl w:val="2"/>
          <w:numId w:val="2"/>
        </w:numPr>
        <w:tabs>
          <w:tab w:val="left" w:pos="2372"/>
        </w:tabs>
        <w:ind w:left="2372" w:hanging="706"/>
        <w:rPr>
          <w:sz w:val="24"/>
        </w:rPr>
      </w:pPr>
      <w:r>
        <w:rPr>
          <w:sz w:val="24"/>
        </w:rPr>
        <w:t>Kişisel</w:t>
      </w:r>
      <w:r>
        <w:rPr>
          <w:spacing w:val="-3"/>
          <w:sz w:val="24"/>
        </w:rPr>
        <w:t xml:space="preserve"> </w:t>
      </w:r>
      <w:r>
        <w:rPr>
          <w:spacing w:val="-2"/>
          <w:sz w:val="24"/>
        </w:rPr>
        <w:t>Rehberlik</w:t>
      </w:r>
    </w:p>
    <w:p w:rsidR="00474AAC" w:rsidRDefault="00B74296">
      <w:pPr>
        <w:pStyle w:val="ListeParagraf"/>
        <w:numPr>
          <w:ilvl w:val="2"/>
          <w:numId w:val="2"/>
        </w:numPr>
        <w:tabs>
          <w:tab w:val="left" w:pos="2372"/>
        </w:tabs>
        <w:ind w:left="2372" w:hanging="706"/>
        <w:rPr>
          <w:sz w:val="24"/>
        </w:rPr>
      </w:pPr>
      <w:r>
        <w:rPr>
          <w:spacing w:val="-2"/>
          <w:sz w:val="24"/>
        </w:rPr>
        <w:t>Oryantasyon</w:t>
      </w:r>
    </w:p>
    <w:p w:rsidR="00474AAC" w:rsidRDefault="00B74296">
      <w:pPr>
        <w:pStyle w:val="ListeParagraf"/>
        <w:numPr>
          <w:ilvl w:val="2"/>
          <w:numId w:val="2"/>
        </w:numPr>
        <w:tabs>
          <w:tab w:val="left" w:pos="2372"/>
        </w:tabs>
        <w:ind w:left="2372" w:hanging="706"/>
        <w:rPr>
          <w:sz w:val="24"/>
        </w:rPr>
      </w:pPr>
      <w:r>
        <w:rPr>
          <w:sz w:val="24"/>
        </w:rPr>
        <w:t>Aile</w:t>
      </w:r>
      <w:r>
        <w:rPr>
          <w:spacing w:val="-2"/>
          <w:sz w:val="24"/>
        </w:rPr>
        <w:t xml:space="preserve"> rehberliği</w:t>
      </w:r>
    </w:p>
    <w:p w:rsidR="00474AAC" w:rsidRDefault="00B74296">
      <w:pPr>
        <w:pStyle w:val="ListeParagraf"/>
        <w:numPr>
          <w:ilvl w:val="0"/>
          <w:numId w:val="2"/>
        </w:numPr>
        <w:tabs>
          <w:tab w:val="left" w:pos="359"/>
        </w:tabs>
        <w:ind w:left="359" w:right="7618" w:hanging="359"/>
        <w:jc w:val="right"/>
        <w:rPr>
          <w:b/>
          <w:sz w:val="24"/>
        </w:rPr>
      </w:pPr>
      <w:r>
        <w:rPr>
          <w:b/>
          <w:sz w:val="24"/>
        </w:rPr>
        <w:t>Kurumsal</w:t>
      </w:r>
      <w:r>
        <w:rPr>
          <w:b/>
          <w:spacing w:val="-2"/>
          <w:sz w:val="24"/>
        </w:rPr>
        <w:t xml:space="preserve"> Kapasite</w:t>
      </w:r>
    </w:p>
    <w:p w:rsidR="00474AAC" w:rsidRDefault="00B74296">
      <w:pPr>
        <w:pStyle w:val="ListeParagraf"/>
        <w:numPr>
          <w:ilvl w:val="1"/>
          <w:numId w:val="2"/>
        </w:numPr>
        <w:tabs>
          <w:tab w:val="left" w:pos="1747"/>
        </w:tabs>
        <w:ind w:left="1747" w:hanging="429"/>
        <w:rPr>
          <w:b/>
          <w:sz w:val="24"/>
        </w:rPr>
      </w:pPr>
      <w:r>
        <w:rPr>
          <w:b/>
          <w:sz w:val="24"/>
        </w:rPr>
        <w:t>Fiziksel</w:t>
      </w:r>
      <w:r>
        <w:rPr>
          <w:b/>
          <w:spacing w:val="-3"/>
          <w:sz w:val="24"/>
        </w:rPr>
        <w:t xml:space="preserve"> </w:t>
      </w:r>
      <w:r>
        <w:rPr>
          <w:b/>
          <w:sz w:val="24"/>
        </w:rPr>
        <w:t>İmkânlar</w:t>
      </w:r>
      <w:r>
        <w:rPr>
          <w:b/>
          <w:spacing w:val="-4"/>
          <w:sz w:val="24"/>
        </w:rPr>
        <w:t xml:space="preserve"> </w:t>
      </w:r>
      <w:r>
        <w:rPr>
          <w:b/>
          <w:sz w:val="24"/>
        </w:rPr>
        <w:t>ve</w:t>
      </w:r>
      <w:r>
        <w:rPr>
          <w:b/>
          <w:spacing w:val="-1"/>
          <w:sz w:val="24"/>
        </w:rPr>
        <w:t xml:space="preserve"> </w:t>
      </w:r>
      <w:r>
        <w:rPr>
          <w:b/>
          <w:spacing w:val="-2"/>
          <w:sz w:val="24"/>
        </w:rPr>
        <w:t>Donatım</w:t>
      </w:r>
    </w:p>
    <w:p w:rsidR="00474AAC" w:rsidRDefault="00B74296">
      <w:pPr>
        <w:pStyle w:val="ListeParagraf"/>
        <w:numPr>
          <w:ilvl w:val="2"/>
          <w:numId w:val="2"/>
        </w:numPr>
        <w:tabs>
          <w:tab w:val="left" w:pos="2372"/>
        </w:tabs>
        <w:ind w:left="2372" w:hanging="706"/>
        <w:rPr>
          <w:sz w:val="24"/>
        </w:rPr>
      </w:pPr>
      <w:r>
        <w:rPr>
          <w:spacing w:val="-2"/>
          <w:sz w:val="24"/>
        </w:rPr>
        <w:t>Derslikler</w:t>
      </w:r>
    </w:p>
    <w:p w:rsidR="00474AAC" w:rsidRDefault="00B74296">
      <w:pPr>
        <w:pStyle w:val="ListeParagraf"/>
        <w:numPr>
          <w:ilvl w:val="2"/>
          <w:numId w:val="2"/>
        </w:numPr>
        <w:tabs>
          <w:tab w:val="left" w:pos="2372"/>
        </w:tabs>
        <w:spacing w:before="139"/>
        <w:ind w:left="2372" w:hanging="706"/>
        <w:rPr>
          <w:sz w:val="24"/>
        </w:rPr>
      </w:pPr>
      <w:r>
        <w:rPr>
          <w:sz w:val="24"/>
        </w:rPr>
        <w:t>Spor</w:t>
      </w:r>
      <w:r>
        <w:rPr>
          <w:spacing w:val="-2"/>
          <w:sz w:val="24"/>
        </w:rPr>
        <w:t xml:space="preserve"> Salonu</w:t>
      </w:r>
    </w:p>
    <w:p w:rsidR="00474AAC" w:rsidRDefault="00B74296">
      <w:pPr>
        <w:pStyle w:val="ListeParagraf"/>
        <w:numPr>
          <w:ilvl w:val="2"/>
          <w:numId w:val="2"/>
        </w:numPr>
        <w:tabs>
          <w:tab w:val="left" w:pos="706"/>
        </w:tabs>
        <w:ind w:left="706" w:right="7537" w:hanging="706"/>
        <w:jc w:val="right"/>
        <w:rPr>
          <w:sz w:val="24"/>
        </w:rPr>
      </w:pPr>
      <w:r>
        <w:rPr>
          <w:spacing w:val="-2"/>
          <w:sz w:val="24"/>
        </w:rPr>
        <w:t>Kütüphane</w:t>
      </w:r>
    </w:p>
    <w:p w:rsidR="00474AAC" w:rsidRDefault="00B74296">
      <w:pPr>
        <w:pStyle w:val="ListeParagraf"/>
        <w:numPr>
          <w:ilvl w:val="2"/>
          <w:numId w:val="2"/>
        </w:numPr>
        <w:tabs>
          <w:tab w:val="left" w:pos="2372"/>
        </w:tabs>
        <w:ind w:left="2372" w:hanging="706"/>
        <w:rPr>
          <w:sz w:val="24"/>
        </w:rPr>
      </w:pPr>
      <w:r>
        <w:rPr>
          <w:sz w:val="24"/>
        </w:rPr>
        <w:t>Çok</w:t>
      </w:r>
      <w:r>
        <w:rPr>
          <w:spacing w:val="-5"/>
          <w:sz w:val="24"/>
        </w:rPr>
        <w:t xml:space="preserve"> </w:t>
      </w:r>
      <w:r>
        <w:rPr>
          <w:sz w:val="24"/>
        </w:rPr>
        <w:t>amaçlı</w:t>
      </w:r>
      <w:r>
        <w:rPr>
          <w:spacing w:val="-2"/>
          <w:sz w:val="24"/>
        </w:rPr>
        <w:t xml:space="preserve"> Salon</w:t>
      </w:r>
    </w:p>
    <w:p w:rsidR="00474AAC" w:rsidRDefault="00B74296">
      <w:pPr>
        <w:pStyle w:val="ListeParagraf"/>
        <w:numPr>
          <w:ilvl w:val="2"/>
          <w:numId w:val="2"/>
        </w:numPr>
        <w:tabs>
          <w:tab w:val="left" w:pos="2372"/>
        </w:tabs>
        <w:ind w:left="2372" w:hanging="706"/>
        <w:rPr>
          <w:sz w:val="24"/>
        </w:rPr>
      </w:pPr>
      <w:r>
        <w:rPr>
          <w:sz w:val="24"/>
        </w:rPr>
        <w:t>Öğretmenler</w:t>
      </w:r>
      <w:r>
        <w:rPr>
          <w:spacing w:val="-6"/>
          <w:sz w:val="24"/>
        </w:rPr>
        <w:t xml:space="preserve"> </w:t>
      </w:r>
      <w:r>
        <w:rPr>
          <w:spacing w:val="-4"/>
          <w:sz w:val="24"/>
        </w:rPr>
        <w:t>Odası</w:t>
      </w:r>
    </w:p>
    <w:p w:rsidR="00474AAC" w:rsidRDefault="00B74296">
      <w:pPr>
        <w:pStyle w:val="ListeParagraf"/>
        <w:numPr>
          <w:ilvl w:val="2"/>
          <w:numId w:val="2"/>
        </w:numPr>
        <w:tabs>
          <w:tab w:val="left" w:pos="2372"/>
        </w:tabs>
        <w:ind w:left="2372" w:hanging="706"/>
        <w:rPr>
          <w:sz w:val="24"/>
        </w:rPr>
      </w:pPr>
      <w:r>
        <w:rPr>
          <w:sz w:val="24"/>
        </w:rPr>
        <w:t>İdari</w:t>
      </w:r>
      <w:r>
        <w:rPr>
          <w:spacing w:val="-4"/>
          <w:sz w:val="24"/>
        </w:rPr>
        <w:t xml:space="preserve"> </w:t>
      </w:r>
      <w:r>
        <w:rPr>
          <w:spacing w:val="-2"/>
          <w:sz w:val="24"/>
        </w:rPr>
        <w:t>Bölümler</w:t>
      </w:r>
    </w:p>
    <w:p w:rsidR="00474AAC" w:rsidRDefault="00B74296">
      <w:pPr>
        <w:pStyle w:val="ListeParagraf"/>
        <w:numPr>
          <w:ilvl w:val="2"/>
          <w:numId w:val="2"/>
        </w:numPr>
        <w:tabs>
          <w:tab w:val="left" w:pos="2372"/>
        </w:tabs>
        <w:ind w:left="2372" w:hanging="706"/>
        <w:rPr>
          <w:sz w:val="24"/>
        </w:rPr>
      </w:pPr>
      <w:r>
        <w:rPr>
          <w:sz w:val="24"/>
        </w:rPr>
        <w:t>Okul</w:t>
      </w:r>
      <w:r>
        <w:rPr>
          <w:spacing w:val="-7"/>
          <w:sz w:val="24"/>
        </w:rPr>
        <w:t xml:space="preserve"> </w:t>
      </w:r>
      <w:r>
        <w:rPr>
          <w:spacing w:val="-2"/>
          <w:sz w:val="24"/>
        </w:rPr>
        <w:t>Bahçesi</w:t>
      </w:r>
    </w:p>
    <w:p w:rsidR="00474AAC" w:rsidRDefault="00B74296">
      <w:pPr>
        <w:pStyle w:val="ListeParagraf"/>
        <w:numPr>
          <w:ilvl w:val="2"/>
          <w:numId w:val="2"/>
        </w:numPr>
        <w:tabs>
          <w:tab w:val="left" w:pos="2372"/>
        </w:tabs>
        <w:spacing w:before="138"/>
        <w:ind w:left="2372" w:hanging="706"/>
        <w:rPr>
          <w:sz w:val="24"/>
        </w:rPr>
      </w:pPr>
      <w:r>
        <w:rPr>
          <w:spacing w:val="-2"/>
          <w:sz w:val="24"/>
        </w:rPr>
        <w:t>Atölyeler</w:t>
      </w:r>
    </w:p>
    <w:p w:rsidR="00474AAC" w:rsidRDefault="00B74296">
      <w:pPr>
        <w:pStyle w:val="ListeParagraf"/>
        <w:numPr>
          <w:ilvl w:val="2"/>
          <w:numId w:val="2"/>
        </w:numPr>
        <w:tabs>
          <w:tab w:val="left" w:pos="2372"/>
        </w:tabs>
        <w:ind w:left="2372" w:hanging="706"/>
        <w:rPr>
          <w:sz w:val="24"/>
        </w:rPr>
      </w:pPr>
      <w:r>
        <w:rPr>
          <w:spacing w:val="-2"/>
          <w:sz w:val="24"/>
        </w:rPr>
        <w:t>Laboratuvarlar</w:t>
      </w:r>
    </w:p>
    <w:p w:rsidR="00474AAC" w:rsidRDefault="00B74296">
      <w:pPr>
        <w:pStyle w:val="ListeParagraf"/>
        <w:numPr>
          <w:ilvl w:val="2"/>
          <w:numId w:val="2"/>
        </w:numPr>
        <w:tabs>
          <w:tab w:val="left" w:pos="2373"/>
        </w:tabs>
        <w:ind w:left="2373" w:hanging="707"/>
        <w:rPr>
          <w:sz w:val="24"/>
        </w:rPr>
      </w:pPr>
      <w:r>
        <w:rPr>
          <w:spacing w:val="-2"/>
          <w:sz w:val="24"/>
        </w:rPr>
        <w:t>Yatakhane/Pansiyon</w:t>
      </w:r>
    </w:p>
    <w:p w:rsidR="00474AAC" w:rsidRDefault="00B74296">
      <w:pPr>
        <w:pStyle w:val="ListeParagraf"/>
        <w:numPr>
          <w:ilvl w:val="2"/>
          <w:numId w:val="2"/>
        </w:numPr>
        <w:tabs>
          <w:tab w:val="left" w:pos="707"/>
        </w:tabs>
        <w:spacing w:before="142"/>
        <w:ind w:left="707" w:right="7472" w:hanging="707"/>
        <w:jc w:val="right"/>
        <w:rPr>
          <w:sz w:val="24"/>
        </w:rPr>
      </w:pPr>
      <w:r>
        <w:rPr>
          <w:spacing w:val="-2"/>
          <w:sz w:val="24"/>
        </w:rPr>
        <w:t>Yemekhane</w:t>
      </w:r>
    </w:p>
    <w:p w:rsidR="00474AAC" w:rsidRDefault="00B74296">
      <w:pPr>
        <w:pStyle w:val="ListeParagraf"/>
        <w:numPr>
          <w:ilvl w:val="2"/>
          <w:numId w:val="2"/>
        </w:numPr>
        <w:tabs>
          <w:tab w:val="left" w:pos="2373"/>
        </w:tabs>
        <w:ind w:left="2373" w:hanging="707"/>
        <w:rPr>
          <w:sz w:val="24"/>
        </w:rPr>
      </w:pPr>
      <w:r>
        <w:rPr>
          <w:spacing w:val="-2"/>
          <w:sz w:val="24"/>
        </w:rPr>
        <w:t>Tuvaletler</w:t>
      </w:r>
    </w:p>
    <w:p w:rsidR="00474AAC" w:rsidRDefault="00B74296">
      <w:pPr>
        <w:pStyle w:val="ListeParagraf"/>
        <w:numPr>
          <w:ilvl w:val="2"/>
          <w:numId w:val="2"/>
        </w:numPr>
        <w:tabs>
          <w:tab w:val="left" w:pos="2373"/>
        </w:tabs>
        <w:ind w:left="2373" w:hanging="707"/>
        <w:rPr>
          <w:sz w:val="24"/>
        </w:rPr>
      </w:pPr>
      <w:r>
        <w:rPr>
          <w:sz w:val="24"/>
        </w:rPr>
        <w:t>Oyun</w:t>
      </w:r>
      <w:r>
        <w:rPr>
          <w:spacing w:val="-4"/>
          <w:sz w:val="24"/>
        </w:rPr>
        <w:t xml:space="preserve"> </w:t>
      </w:r>
      <w:r>
        <w:rPr>
          <w:spacing w:val="-2"/>
          <w:sz w:val="24"/>
        </w:rPr>
        <w:t>Alanları</w:t>
      </w:r>
    </w:p>
    <w:p w:rsidR="00474AAC" w:rsidRDefault="00B74296">
      <w:pPr>
        <w:pStyle w:val="ListeParagraf"/>
        <w:numPr>
          <w:ilvl w:val="2"/>
          <w:numId w:val="2"/>
        </w:numPr>
        <w:tabs>
          <w:tab w:val="left" w:pos="2374"/>
        </w:tabs>
        <w:rPr>
          <w:rFonts w:ascii="Times New Roman" w:hAnsi="Times New Roman"/>
          <w:sz w:val="24"/>
        </w:rPr>
      </w:pPr>
      <w:r>
        <w:rPr>
          <w:sz w:val="24"/>
        </w:rPr>
        <w:t>Bilişim</w:t>
      </w:r>
      <w:r>
        <w:rPr>
          <w:spacing w:val="-3"/>
          <w:sz w:val="24"/>
        </w:rPr>
        <w:t xml:space="preserve"> </w:t>
      </w:r>
      <w:r>
        <w:rPr>
          <w:spacing w:val="-2"/>
          <w:sz w:val="24"/>
        </w:rPr>
        <w:t>Sınıfları</w:t>
      </w:r>
    </w:p>
    <w:p w:rsidR="00474AAC" w:rsidRDefault="00B74296">
      <w:pPr>
        <w:pStyle w:val="ListeParagraf"/>
        <w:numPr>
          <w:ilvl w:val="1"/>
          <w:numId w:val="2"/>
        </w:numPr>
        <w:tabs>
          <w:tab w:val="left" w:pos="1747"/>
        </w:tabs>
        <w:spacing w:before="138"/>
        <w:ind w:left="1747" w:hanging="429"/>
        <w:rPr>
          <w:b/>
          <w:sz w:val="24"/>
        </w:rPr>
      </w:pPr>
      <w:r>
        <w:rPr>
          <w:b/>
          <w:sz w:val="24"/>
        </w:rPr>
        <w:t>Mali</w:t>
      </w:r>
      <w:r>
        <w:rPr>
          <w:b/>
          <w:spacing w:val="-1"/>
          <w:sz w:val="24"/>
        </w:rPr>
        <w:t xml:space="preserve"> </w:t>
      </w:r>
      <w:r>
        <w:rPr>
          <w:b/>
          <w:spacing w:val="-2"/>
          <w:sz w:val="24"/>
        </w:rPr>
        <w:t>Yönetim</w:t>
      </w:r>
    </w:p>
    <w:p w:rsidR="00474AAC" w:rsidRDefault="00B74296">
      <w:pPr>
        <w:pStyle w:val="ListeParagraf"/>
        <w:numPr>
          <w:ilvl w:val="2"/>
          <w:numId w:val="2"/>
        </w:numPr>
        <w:tabs>
          <w:tab w:val="left" w:pos="2372"/>
        </w:tabs>
        <w:ind w:left="2372" w:hanging="706"/>
        <w:rPr>
          <w:sz w:val="24"/>
        </w:rPr>
      </w:pPr>
      <w:r>
        <w:rPr>
          <w:sz w:val="24"/>
        </w:rPr>
        <w:t>Döner</w:t>
      </w:r>
      <w:r>
        <w:rPr>
          <w:spacing w:val="-5"/>
          <w:sz w:val="24"/>
        </w:rPr>
        <w:t xml:space="preserve"> </w:t>
      </w:r>
      <w:r>
        <w:rPr>
          <w:sz w:val="24"/>
        </w:rPr>
        <w:t>Sermaye</w:t>
      </w:r>
      <w:r>
        <w:rPr>
          <w:spacing w:val="-2"/>
          <w:sz w:val="24"/>
        </w:rPr>
        <w:t xml:space="preserve"> Gelirleri</w:t>
      </w:r>
    </w:p>
    <w:p w:rsidR="00474AAC" w:rsidRDefault="00B74296">
      <w:pPr>
        <w:pStyle w:val="ListeParagraf"/>
        <w:numPr>
          <w:ilvl w:val="2"/>
          <w:numId w:val="2"/>
        </w:numPr>
        <w:tabs>
          <w:tab w:val="left" w:pos="2372"/>
        </w:tabs>
        <w:ind w:left="2372" w:hanging="706"/>
        <w:rPr>
          <w:sz w:val="24"/>
        </w:rPr>
      </w:pPr>
      <w:r>
        <w:rPr>
          <w:sz w:val="24"/>
        </w:rPr>
        <w:t>Mal</w:t>
      </w:r>
      <w:r>
        <w:rPr>
          <w:spacing w:val="-2"/>
          <w:sz w:val="24"/>
        </w:rPr>
        <w:t xml:space="preserve"> </w:t>
      </w:r>
      <w:r>
        <w:rPr>
          <w:sz w:val="24"/>
        </w:rPr>
        <w:t>ve</w:t>
      </w:r>
      <w:r>
        <w:rPr>
          <w:spacing w:val="-1"/>
          <w:sz w:val="24"/>
        </w:rPr>
        <w:t xml:space="preserve"> </w:t>
      </w:r>
      <w:r>
        <w:rPr>
          <w:sz w:val="24"/>
        </w:rPr>
        <w:t>Hizmet</w:t>
      </w:r>
      <w:r>
        <w:rPr>
          <w:spacing w:val="-1"/>
          <w:sz w:val="24"/>
        </w:rPr>
        <w:t xml:space="preserve"> </w:t>
      </w:r>
      <w:r>
        <w:rPr>
          <w:spacing w:val="-2"/>
          <w:sz w:val="24"/>
        </w:rPr>
        <w:t>Alımları</w:t>
      </w:r>
    </w:p>
    <w:p w:rsidR="00474AAC" w:rsidRDefault="00474AAC">
      <w:pPr>
        <w:rPr>
          <w:sz w:val="24"/>
        </w:rPr>
        <w:sectPr w:rsidR="00474AAC">
          <w:pgSz w:w="11910" w:h="16840"/>
          <w:pgMar w:top="1320" w:right="400" w:bottom="1280" w:left="460" w:header="0" w:footer="1097" w:gutter="0"/>
          <w:cols w:space="708"/>
        </w:sectPr>
      </w:pPr>
    </w:p>
    <w:p w:rsidR="00474AAC" w:rsidRDefault="00B74296">
      <w:pPr>
        <w:pStyle w:val="ListeParagraf"/>
        <w:numPr>
          <w:ilvl w:val="2"/>
          <w:numId w:val="2"/>
        </w:numPr>
        <w:tabs>
          <w:tab w:val="left" w:pos="2372"/>
        </w:tabs>
        <w:spacing w:before="77"/>
        <w:ind w:left="2372" w:hanging="706"/>
        <w:rPr>
          <w:sz w:val="24"/>
        </w:rPr>
      </w:pPr>
      <w:r>
        <w:rPr>
          <w:sz w:val="24"/>
        </w:rPr>
        <w:lastRenderedPageBreak/>
        <w:t xml:space="preserve">Enerji </w:t>
      </w:r>
      <w:r>
        <w:rPr>
          <w:spacing w:val="-2"/>
          <w:sz w:val="24"/>
        </w:rPr>
        <w:t>Verimliliği</w:t>
      </w:r>
    </w:p>
    <w:p w:rsidR="00474AAC" w:rsidRDefault="00B74296">
      <w:pPr>
        <w:pStyle w:val="ListeParagraf"/>
        <w:numPr>
          <w:ilvl w:val="2"/>
          <w:numId w:val="2"/>
        </w:numPr>
        <w:tabs>
          <w:tab w:val="left" w:pos="2374"/>
        </w:tabs>
        <w:rPr>
          <w:rFonts w:ascii="Times New Roman"/>
          <w:sz w:val="24"/>
        </w:rPr>
      </w:pPr>
      <w:r>
        <w:rPr>
          <w:sz w:val="24"/>
        </w:rPr>
        <w:t>Kaynak</w:t>
      </w:r>
      <w:r>
        <w:rPr>
          <w:spacing w:val="-3"/>
          <w:sz w:val="24"/>
        </w:rPr>
        <w:t xml:space="preserve"> </w:t>
      </w:r>
      <w:r>
        <w:rPr>
          <w:spacing w:val="-2"/>
          <w:sz w:val="24"/>
        </w:rPr>
        <w:t>Tasarrufu</w:t>
      </w:r>
    </w:p>
    <w:p w:rsidR="00474AAC" w:rsidRDefault="00B74296">
      <w:pPr>
        <w:pStyle w:val="ListeParagraf"/>
        <w:numPr>
          <w:ilvl w:val="1"/>
          <w:numId w:val="2"/>
        </w:numPr>
        <w:tabs>
          <w:tab w:val="left" w:pos="1747"/>
        </w:tabs>
        <w:ind w:left="1747" w:hanging="429"/>
        <w:rPr>
          <w:b/>
          <w:sz w:val="24"/>
        </w:rPr>
      </w:pPr>
      <w:r>
        <w:rPr>
          <w:b/>
          <w:sz w:val="24"/>
        </w:rPr>
        <w:t>İnsan</w:t>
      </w:r>
      <w:r>
        <w:rPr>
          <w:b/>
          <w:spacing w:val="-1"/>
          <w:sz w:val="24"/>
        </w:rPr>
        <w:t xml:space="preserve"> </w:t>
      </w:r>
      <w:r>
        <w:rPr>
          <w:b/>
          <w:spacing w:val="-2"/>
          <w:sz w:val="24"/>
        </w:rPr>
        <w:t>kaynakları</w:t>
      </w:r>
    </w:p>
    <w:p w:rsidR="00474AAC" w:rsidRDefault="00B74296">
      <w:pPr>
        <w:pStyle w:val="ListeParagraf"/>
        <w:numPr>
          <w:ilvl w:val="2"/>
          <w:numId w:val="2"/>
        </w:numPr>
        <w:tabs>
          <w:tab w:val="left" w:pos="2372"/>
        </w:tabs>
        <w:spacing w:before="139"/>
        <w:ind w:left="2372" w:hanging="706"/>
        <w:rPr>
          <w:sz w:val="24"/>
        </w:rPr>
      </w:pPr>
      <w:r>
        <w:rPr>
          <w:sz w:val="24"/>
        </w:rPr>
        <w:t>Öğretmenlerin</w:t>
      </w:r>
      <w:r>
        <w:rPr>
          <w:spacing w:val="-4"/>
          <w:sz w:val="24"/>
        </w:rPr>
        <w:t xml:space="preserve"> </w:t>
      </w:r>
      <w:r>
        <w:rPr>
          <w:sz w:val="24"/>
        </w:rPr>
        <w:t>Mesleki</w:t>
      </w:r>
      <w:r>
        <w:rPr>
          <w:spacing w:val="-4"/>
          <w:sz w:val="24"/>
        </w:rPr>
        <w:t xml:space="preserve"> </w:t>
      </w:r>
      <w:r>
        <w:rPr>
          <w:spacing w:val="-2"/>
          <w:sz w:val="24"/>
        </w:rPr>
        <w:t>Gelişimi</w:t>
      </w:r>
    </w:p>
    <w:p w:rsidR="00474AAC" w:rsidRDefault="00B74296">
      <w:pPr>
        <w:pStyle w:val="ListeParagraf"/>
        <w:numPr>
          <w:ilvl w:val="3"/>
          <w:numId w:val="2"/>
        </w:numPr>
        <w:tabs>
          <w:tab w:val="left" w:pos="3082"/>
        </w:tabs>
        <w:rPr>
          <w:sz w:val="24"/>
        </w:rPr>
      </w:pPr>
      <w:r>
        <w:rPr>
          <w:sz w:val="24"/>
        </w:rPr>
        <w:t>Okul</w:t>
      </w:r>
      <w:r>
        <w:rPr>
          <w:spacing w:val="-4"/>
          <w:sz w:val="24"/>
        </w:rPr>
        <w:t xml:space="preserve"> </w:t>
      </w:r>
      <w:r>
        <w:rPr>
          <w:sz w:val="24"/>
        </w:rPr>
        <w:t>Temelli</w:t>
      </w:r>
      <w:r>
        <w:rPr>
          <w:spacing w:val="-2"/>
          <w:sz w:val="24"/>
        </w:rPr>
        <w:t xml:space="preserve"> </w:t>
      </w:r>
      <w:r>
        <w:rPr>
          <w:sz w:val="24"/>
        </w:rPr>
        <w:t>Mesleki</w:t>
      </w:r>
      <w:r>
        <w:rPr>
          <w:spacing w:val="-2"/>
          <w:sz w:val="24"/>
        </w:rPr>
        <w:t xml:space="preserve"> </w:t>
      </w:r>
      <w:r>
        <w:rPr>
          <w:sz w:val="24"/>
        </w:rPr>
        <w:t>Gelişim</w:t>
      </w:r>
      <w:r>
        <w:rPr>
          <w:spacing w:val="-3"/>
          <w:sz w:val="24"/>
        </w:rPr>
        <w:t xml:space="preserve"> </w:t>
      </w:r>
      <w:r>
        <w:rPr>
          <w:spacing w:val="-2"/>
          <w:sz w:val="24"/>
        </w:rPr>
        <w:t>Faaliyetleri</w:t>
      </w:r>
    </w:p>
    <w:p w:rsidR="00474AAC" w:rsidRDefault="00B74296">
      <w:pPr>
        <w:pStyle w:val="ListeParagraf"/>
        <w:numPr>
          <w:ilvl w:val="3"/>
          <w:numId w:val="2"/>
        </w:numPr>
        <w:tabs>
          <w:tab w:val="left" w:pos="3082"/>
        </w:tabs>
        <w:rPr>
          <w:sz w:val="24"/>
        </w:rPr>
      </w:pPr>
      <w:r>
        <w:rPr>
          <w:sz w:val="24"/>
        </w:rPr>
        <w:t>Öğretmen</w:t>
      </w:r>
      <w:r>
        <w:rPr>
          <w:spacing w:val="-4"/>
          <w:sz w:val="24"/>
        </w:rPr>
        <w:t xml:space="preserve"> </w:t>
      </w:r>
      <w:r>
        <w:rPr>
          <w:sz w:val="24"/>
        </w:rPr>
        <w:t>Bilişim</w:t>
      </w:r>
      <w:r>
        <w:rPr>
          <w:spacing w:val="-3"/>
          <w:sz w:val="24"/>
        </w:rPr>
        <w:t xml:space="preserve"> </w:t>
      </w:r>
      <w:r>
        <w:rPr>
          <w:spacing w:val="-5"/>
          <w:sz w:val="24"/>
        </w:rPr>
        <w:t>Ağı</w:t>
      </w:r>
    </w:p>
    <w:p w:rsidR="00474AAC" w:rsidRDefault="00B74296">
      <w:pPr>
        <w:pStyle w:val="ListeParagraf"/>
        <w:numPr>
          <w:ilvl w:val="3"/>
          <w:numId w:val="2"/>
        </w:numPr>
        <w:tabs>
          <w:tab w:val="left" w:pos="3082"/>
        </w:tabs>
        <w:rPr>
          <w:sz w:val="24"/>
        </w:rPr>
      </w:pPr>
      <w:r>
        <w:rPr>
          <w:sz w:val="24"/>
        </w:rPr>
        <w:t>Mahalli</w:t>
      </w:r>
      <w:r>
        <w:rPr>
          <w:spacing w:val="-3"/>
          <w:sz w:val="24"/>
        </w:rPr>
        <w:t xml:space="preserve"> </w:t>
      </w:r>
      <w:r>
        <w:rPr>
          <w:sz w:val="24"/>
        </w:rPr>
        <w:t>Hizmet</w:t>
      </w:r>
      <w:r>
        <w:rPr>
          <w:spacing w:val="-3"/>
          <w:sz w:val="24"/>
        </w:rPr>
        <w:t xml:space="preserve"> </w:t>
      </w:r>
      <w:r>
        <w:rPr>
          <w:sz w:val="24"/>
        </w:rPr>
        <w:t>İçi</w:t>
      </w:r>
      <w:r>
        <w:rPr>
          <w:spacing w:val="-2"/>
          <w:sz w:val="24"/>
        </w:rPr>
        <w:t xml:space="preserve"> Eğitimler</w:t>
      </w:r>
    </w:p>
    <w:p w:rsidR="00474AAC" w:rsidRDefault="00B74296">
      <w:pPr>
        <w:pStyle w:val="ListeParagraf"/>
        <w:numPr>
          <w:ilvl w:val="3"/>
          <w:numId w:val="2"/>
        </w:numPr>
        <w:tabs>
          <w:tab w:val="left" w:pos="3082"/>
        </w:tabs>
        <w:rPr>
          <w:sz w:val="24"/>
        </w:rPr>
      </w:pPr>
      <w:r>
        <w:rPr>
          <w:sz w:val="24"/>
        </w:rPr>
        <w:t>Aday</w:t>
      </w:r>
      <w:r>
        <w:rPr>
          <w:spacing w:val="-4"/>
          <w:sz w:val="24"/>
        </w:rPr>
        <w:t xml:space="preserve"> </w:t>
      </w:r>
      <w:r>
        <w:rPr>
          <w:spacing w:val="-2"/>
          <w:sz w:val="24"/>
        </w:rPr>
        <w:t>Öğretmenlik</w:t>
      </w:r>
    </w:p>
    <w:p w:rsidR="00474AAC" w:rsidRDefault="00B74296">
      <w:pPr>
        <w:pStyle w:val="ListeParagraf"/>
        <w:numPr>
          <w:ilvl w:val="3"/>
          <w:numId w:val="2"/>
        </w:numPr>
        <w:tabs>
          <w:tab w:val="left" w:pos="3082"/>
        </w:tabs>
        <w:rPr>
          <w:sz w:val="24"/>
        </w:rPr>
      </w:pPr>
      <w:r>
        <w:rPr>
          <w:sz w:val="24"/>
        </w:rPr>
        <w:t>Mentorluk</w:t>
      </w:r>
      <w:r>
        <w:rPr>
          <w:spacing w:val="-4"/>
          <w:sz w:val="24"/>
        </w:rPr>
        <w:t xml:space="preserve"> </w:t>
      </w:r>
      <w:r>
        <w:rPr>
          <w:sz w:val="24"/>
        </w:rPr>
        <w:t>ve</w:t>
      </w:r>
      <w:r>
        <w:rPr>
          <w:spacing w:val="-2"/>
          <w:sz w:val="24"/>
        </w:rPr>
        <w:t xml:space="preserve"> Koçluk</w:t>
      </w:r>
    </w:p>
    <w:p w:rsidR="00474AAC" w:rsidRDefault="00B74296">
      <w:pPr>
        <w:pStyle w:val="ListeParagraf"/>
        <w:numPr>
          <w:ilvl w:val="3"/>
          <w:numId w:val="2"/>
        </w:numPr>
        <w:tabs>
          <w:tab w:val="left" w:pos="3082"/>
        </w:tabs>
        <w:rPr>
          <w:sz w:val="24"/>
        </w:rPr>
      </w:pPr>
      <w:r>
        <w:rPr>
          <w:sz w:val="24"/>
        </w:rPr>
        <w:t>Ulusal</w:t>
      </w:r>
      <w:r>
        <w:rPr>
          <w:spacing w:val="-4"/>
          <w:sz w:val="24"/>
        </w:rPr>
        <w:t xml:space="preserve"> </w:t>
      </w:r>
      <w:r>
        <w:rPr>
          <w:sz w:val="24"/>
        </w:rPr>
        <w:t>ve</w:t>
      </w:r>
      <w:r>
        <w:rPr>
          <w:spacing w:val="-3"/>
          <w:sz w:val="24"/>
        </w:rPr>
        <w:t xml:space="preserve"> </w:t>
      </w:r>
      <w:r>
        <w:rPr>
          <w:sz w:val="24"/>
        </w:rPr>
        <w:t>Uluslararası</w:t>
      </w:r>
      <w:r>
        <w:rPr>
          <w:spacing w:val="-2"/>
          <w:sz w:val="24"/>
        </w:rPr>
        <w:t xml:space="preserve"> </w:t>
      </w:r>
      <w:r>
        <w:rPr>
          <w:sz w:val="24"/>
        </w:rPr>
        <w:t>İyi</w:t>
      </w:r>
      <w:r>
        <w:rPr>
          <w:spacing w:val="-3"/>
          <w:sz w:val="24"/>
        </w:rPr>
        <w:t xml:space="preserve"> </w:t>
      </w:r>
      <w:r>
        <w:rPr>
          <w:sz w:val="24"/>
        </w:rPr>
        <w:t>Uygulama</w:t>
      </w:r>
      <w:r>
        <w:rPr>
          <w:spacing w:val="-2"/>
          <w:sz w:val="24"/>
        </w:rPr>
        <w:t xml:space="preserve"> Örnekleri</w:t>
      </w:r>
    </w:p>
    <w:p w:rsidR="00474AAC" w:rsidRDefault="00B74296">
      <w:pPr>
        <w:pStyle w:val="ListeParagraf"/>
        <w:numPr>
          <w:ilvl w:val="3"/>
          <w:numId w:val="2"/>
        </w:numPr>
        <w:tabs>
          <w:tab w:val="left" w:pos="3082"/>
        </w:tabs>
        <w:spacing w:before="139"/>
        <w:rPr>
          <w:rFonts w:ascii="Times New Roman" w:hAnsi="Times New Roman"/>
          <w:sz w:val="24"/>
        </w:rPr>
      </w:pPr>
      <w:r>
        <w:rPr>
          <w:sz w:val="24"/>
        </w:rPr>
        <w:t>Personel</w:t>
      </w:r>
      <w:r>
        <w:rPr>
          <w:spacing w:val="-4"/>
          <w:sz w:val="24"/>
        </w:rPr>
        <w:t xml:space="preserve"> </w:t>
      </w:r>
      <w:r>
        <w:rPr>
          <w:sz w:val="24"/>
        </w:rPr>
        <w:t>Ödül</w:t>
      </w:r>
      <w:r>
        <w:rPr>
          <w:spacing w:val="-4"/>
          <w:sz w:val="24"/>
        </w:rPr>
        <w:t xml:space="preserve"> </w:t>
      </w:r>
      <w:r>
        <w:rPr>
          <w:spacing w:val="-2"/>
          <w:sz w:val="24"/>
        </w:rPr>
        <w:t>Yönetimi</w:t>
      </w:r>
    </w:p>
    <w:p w:rsidR="00474AAC" w:rsidRDefault="00B74296">
      <w:pPr>
        <w:pStyle w:val="ListeParagraf"/>
        <w:numPr>
          <w:ilvl w:val="2"/>
          <w:numId w:val="2"/>
        </w:numPr>
        <w:tabs>
          <w:tab w:val="left" w:pos="2372"/>
        </w:tabs>
        <w:ind w:left="2372" w:hanging="706"/>
        <w:rPr>
          <w:sz w:val="24"/>
        </w:rPr>
      </w:pPr>
      <w:r>
        <w:rPr>
          <w:sz w:val="24"/>
        </w:rPr>
        <w:t>Okul</w:t>
      </w:r>
      <w:r>
        <w:rPr>
          <w:spacing w:val="-6"/>
          <w:sz w:val="24"/>
        </w:rPr>
        <w:t xml:space="preserve"> </w:t>
      </w:r>
      <w:r>
        <w:rPr>
          <w:sz w:val="24"/>
        </w:rPr>
        <w:t>Yöneticilerinin</w:t>
      </w:r>
      <w:r>
        <w:rPr>
          <w:spacing w:val="-4"/>
          <w:sz w:val="24"/>
        </w:rPr>
        <w:t xml:space="preserve"> </w:t>
      </w:r>
      <w:r>
        <w:rPr>
          <w:sz w:val="24"/>
        </w:rPr>
        <w:t>Mesleki</w:t>
      </w:r>
      <w:r>
        <w:rPr>
          <w:spacing w:val="-4"/>
          <w:sz w:val="24"/>
        </w:rPr>
        <w:t xml:space="preserve"> </w:t>
      </w:r>
      <w:r>
        <w:rPr>
          <w:spacing w:val="-2"/>
          <w:sz w:val="24"/>
        </w:rPr>
        <w:t>Gelişimi</w:t>
      </w:r>
    </w:p>
    <w:p w:rsidR="00474AAC" w:rsidRDefault="00B74296">
      <w:pPr>
        <w:pStyle w:val="ListeParagraf"/>
        <w:numPr>
          <w:ilvl w:val="3"/>
          <w:numId w:val="2"/>
        </w:numPr>
        <w:tabs>
          <w:tab w:val="left" w:pos="3082"/>
        </w:tabs>
        <w:rPr>
          <w:sz w:val="24"/>
        </w:rPr>
      </w:pPr>
      <w:r>
        <w:rPr>
          <w:sz w:val="24"/>
        </w:rPr>
        <w:t>Öğretmen</w:t>
      </w:r>
      <w:r>
        <w:rPr>
          <w:spacing w:val="-4"/>
          <w:sz w:val="24"/>
        </w:rPr>
        <w:t xml:space="preserve"> </w:t>
      </w:r>
      <w:r>
        <w:rPr>
          <w:sz w:val="24"/>
        </w:rPr>
        <w:t>Bilişim</w:t>
      </w:r>
      <w:r>
        <w:rPr>
          <w:spacing w:val="-3"/>
          <w:sz w:val="24"/>
        </w:rPr>
        <w:t xml:space="preserve"> </w:t>
      </w:r>
      <w:r>
        <w:rPr>
          <w:spacing w:val="-5"/>
          <w:sz w:val="24"/>
        </w:rPr>
        <w:t>Ağı</w:t>
      </w:r>
    </w:p>
    <w:p w:rsidR="00474AAC" w:rsidRDefault="00B74296">
      <w:pPr>
        <w:pStyle w:val="ListeParagraf"/>
        <w:numPr>
          <w:ilvl w:val="3"/>
          <w:numId w:val="2"/>
        </w:numPr>
        <w:tabs>
          <w:tab w:val="left" w:pos="3082"/>
        </w:tabs>
        <w:rPr>
          <w:sz w:val="24"/>
        </w:rPr>
      </w:pPr>
      <w:r>
        <w:rPr>
          <w:sz w:val="24"/>
        </w:rPr>
        <w:t>Mahalli</w:t>
      </w:r>
      <w:r>
        <w:rPr>
          <w:spacing w:val="-3"/>
          <w:sz w:val="24"/>
        </w:rPr>
        <w:t xml:space="preserve"> </w:t>
      </w:r>
      <w:r>
        <w:rPr>
          <w:sz w:val="24"/>
        </w:rPr>
        <w:t>Hizmet</w:t>
      </w:r>
      <w:r>
        <w:rPr>
          <w:spacing w:val="-3"/>
          <w:sz w:val="24"/>
        </w:rPr>
        <w:t xml:space="preserve"> </w:t>
      </w:r>
      <w:r>
        <w:rPr>
          <w:sz w:val="24"/>
        </w:rPr>
        <w:t>İçi</w:t>
      </w:r>
      <w:r>
        <w:rPr>
          <w:spacing w:val="-2"/>
          <w:sz w:val="24"/>
        </w:rPr>
        <w:t xml:space="preserve"> Eğitimler</w:t>
      </w:r>
    </w:p>
    <w:p w:rsidR="00474AAC" w:rsidRDefault="00B74296">
      <w:pPr>
        <w:pStyle w:val="ListeParagraf"/>
        <w:numPr>
          <w:ilvl w:val="3"/>
          <w:numId w:val="2"/>
        </w:numPr>
        <w:tabs>
          <w:tab w:val="left" w:pos="3082"/>
        </w:tabs>
        <w:rPr>
          <w:sz w:val="24"/>
        </w:rPr>
      </w:pPr>
      <w:r>
        <w:rPr>
          <w:sz w:val="24"/>
        </w:rPr>
        <w:t>Mentorluk</w:t>
      </w:r>
      <w:r>
        <w:rPr>
          <w:spacing w:val="-4"/>
          <w:sz w:val="24"/>
        </w:rPr>
        <w:t xml:space="preserve"> </w:t>
      </w:r>
      <w:r>
        <w:rPr>
          <w:sz w:val="24"/>
        </w:rPr>
        <w:t>ve</w:t>
      </w:r>
      <w:r>
        <w:rPr>
          <w:spacing w:val="-2"/>
          <w:sz w:val="24"/>
        </w:rPr>
        <w:t xml:space="preserve"> Koçluk</w:t>
      </w:r>
    </w:p>
    <w:p w:rsidR="00474AAC" w:rsidRDefault="00B74296">
      <w:pPr>
        <w:pStyle w:val="ListeParagraf"/>
        <w:numPr>
          <w:ilvl w:val="3"/>
          <w:numId w:val="2"/>
        </w:numPr>
        <w:tabs>
          <w:tab w:val="left" w:pos="3082"/>
        </w:tabs>
        <w:rPr>
          <w:sz w:val="24"/>
        </w:rPr>
      </w:pPr>
      <w:r>
        <w:rPr>
          <w:sz w:val="24"/>
        </w:rPr>
        <w:t>Ulusal</w:t>
      </w:r>
      <w:r>
        <w:rPr>
          <w:spacing w:val="-4"/>
          <w:sz w:val="24"/>
        </w:rPr>
        <w:t xml:space="preserve"> </w:t>
      </w:r>
      <w:r>
        <w:rPr>
          <w:sz w:val="24"/>
        </w:rPr>
        <w:t>ve</w:t>
      </w:r>
      <w:r>
        <w:rPr>
          <w:spacing w:val="-3"/>
          <w:sz w:val="24"/>
        </w:rPr>
        <w:t xml:space="preserve"> </w:t>
      </w:r>
      <w:r>
        <w:rPr>
          <w:sz w:val="24"/>
        </w:rPr>
        <w:t>Uluslararası</w:t>
      </w:r>
      <w:r>
        <w:rPr>
          <w:spacing w:val="-2"/>
          <w:sz w:val="24"/>
        </w:rPr>
        <w:t xml:space="preserve"> </w:t>
      </w:r>
      <w:r>
        <w:rPr>
          <w:sz w:val="24"/>
        </w:rPr>
        <w:t>İyi</w:t>
      </w:r>
      <w:r>
        <w:rPr>
          <w:spacing w:val="-3"/>
          <w:sz w:val="24"/>
        </w:rPr>
        <w:t xml:space="preserve"> </w:t>
      </w:r>
      <w:r>
        <w:rPr>
          <w:sz w:val="24"/>
        </w:rPr>
        <w:t>Uygulama</w:t>
      </w:r>
      <w:r>
        <w:rPr>
          <w:spacing w:val="-2"/>
          <w:sz w:val="24"/>
        </w:rPr>
        <w:t xml:space="preserve"> Örnekleri</w:t>
      </w:r>
    </w:p>
    <w:p w:rsidR="00474AAC" w:rsidRDefault="00B74296">
      <w:pPr>
        <w:pStyle w:val="ListeParagraf"/>
        <w:numPr>
          <w:ilvl w:val="2"/>
          <w:numId w:val="2"/>
        </w:numPr>
        <w:tabs>
          <w:tab w:val="left" w:pos="2372"/>
        </w:tabs>
        <w:ind w:left="2372" w:hanging="706"/>
        <w:rPr>
          <w:sz w:val="24"/>
        </w:rPr>
      </w:pPr>
      <w:r>
        <w:rPr>
          <w:sz w:val="24"/>
        </w:rPr>
        <w:t>Destek</w:t>
      </w:r>
      <w:r>
        <w:rPr>
          <w:spacing w:val="-6"/>
          <w:sz w:val="24"/>
        </w:rPr>
        <w:t xml:space="preserve"> </w:t>
      </w:r>
      <w:r>
        <w:rPr>
          <w:sz w:val="24"/>
        </w:rPr>
        <w:t>Personelinin</w:t>
      </w:r>
      <w:r>
        <w:rPr>
          <w:spacing w:val="-4"/>
          <w:sz w:val="24"/>
        </w:rPr>
        <w:t xml:space="preserve"> </w:t>
      </w:r>
      <w:r>
        <w:rPr>
          <w:sz w:val="24"/>
        </w:rPr>
        <w:t>Mesleki</w:t>
      </w:r>
      <w:r>
        <w:rPr>
          <w:spacing w:val="-3"/>
          <w:sz w:val="24"/>
        </w:rPr>
        <w:t xml:space="preserve"> </w:t>
      </w:r>
      <w:r>
        <w:rPr>
          <w:spacing w:val="-2"/>
          <w:sz w:val="24"/>
        </w:rPr>
        <w:t>Gelişimi</w:t>
      </w:r>
    </w:p>
    <w:p w:rsidR="00474AAC" w:rsidRDefault="00B74296">
      <w:pPr>
        <w:pStyle w:val="ListeParagraf"/>
        <w:numPr>
          <w:ilvl w:val="2"/>
          <w:numId w:val="2"/>
        </w:numPr>
        <w:tabs>
          <w:tab w:val="left" w:pos="2372"/>
        </w:tabs>
        <w:spacing w:before="139"/>
        <w:ind w:left="2372" w:hanging="706"/>
        <w:rPr>
          <w:sz w:val="24"/>
        </w:rPr>
      </w:pPr>
      <w:r>
        <w:rPr>
          <w:spacing w:val="-2"/>
          <w:sz w:val="24"/>
        </w:rPr>
        <w:t>Motivasyon</w:t>
      </w:r>
    </w:p>
    <w:p w:rsidR="00474AAC" w:rsidRDefault="00B74296">
      <w:pPr>
        <w:pStyle w:val="ListeParagraf"/>
        <w:numPr>
          <w:ilvl w:val="2"/>
          <w:numId w:val="2"/>
        </w:numPr>
        <w:tabs>
          <w:tab w:val="left" w:pos="2372"/>
        </w:tabs>
        <w:ind w:left="2372" w:hanging="706"/>
        <w:rPr>
          <w:sz w:val="24"/>
        </w:rPr>
      </w:pPr>
      <w:r>
        <w:rPr>
          <w:sz w:val="24"/>
        </w:rPr>
        <w:t>İş</w:t>
      </w:r>
      <w:r>
        <w:rPr>
          <w:spacing w:val="-1"/>
          <w:sz w:val="24"/>
        </w:rPr>
        <w:t xml:space="preserve"> </w:t>
      </w:r>
      <w:r>
        <w:rPr>
          <w:spacing w:val="-2"/>
          <w:sz w:val="24"/>
        </w:rPr>
        <w:t>Doyumu</w:t>
      </w:r>
    </w:p>
    <w:p w:rsidR="00474AAC" w:rsidRDefault="00B74296">
      <w:pPr>
        <w:pStyle w:val="ListeParagraf"/>
        <w:numPr>
          <w:ilvl w:val="2"/>
          <w:numId w:val="2"/>
        </w:numPr>
        <w:tabs>
          <w:tab w:val="left" w:pos="2372"/>
        </w:tabs>
        <w:ind w:left="2372" w:hanging="706"/>
        <w:rPr>
          <w:sz w:val="24"/>
        </w:rPr>
      </w:pPr>
      <w:r>
        <w:rPr>
          <w:spacing w:val="-2"/>
          <w:sz w:val="24"/>
        </w:rPr>
        <w:t>Oryantasyon</w:t>
      </w:r>
    </w:p>
    <w:p w:rsidR="00474AAC" w:rsidRDefault="00B74296">
      <w:pPr>
        <w:pStyle w:val="ListeParagraf"/>
        <w:numPr>
          <w:ilvl w:val="2"/>
          <w:numId w:val="2"/>
        </w:numPr>
        <w:tabs>
          <w:tab w:val="left" w:pos="2372"/>
        </w:tabs>
        <w:ind w:left="2372" w:hanging="706"/>
        <w:rPr>
          <w:sz w:val="24"/>
        </w:rPr>
      </w:pPr>
      <w:r>
        <w:rPr>
          <w:sz w:val="24"/>
        </w:rPr>
        <w:t>Personelin</w:t>
      </w:r>
      <w:r>
        <w:rPr>
          <w:spacing w:val="-3"/>
          <w:sz w:val="24"/>
        </w:rPr>
        <w:t xml:space="preserve"> </w:t>
      </w:r>
      <w:r>
        <w:rPr>
          <w:sz w:val="24"/>
        </w:rPr>
        <w:t>İyi</w:t>
      </w:r>
      <w:r>
        <w:rPr>
          <w:spacing w:val="-3"/>
          <w:sz w:val="24"/>
        </w:rPr>
        <w:t xml:space="preserve"> </w:t>
      </w:r>
      <w:r>
        <w:rPr>
          <w:sz w:val="24"/>
        </w:rPr>
        <w:t>Olma</w:t>
      </w:r>
      <w:r>
        <w:rPr>
          <w:spacing w:val="-3"/>
          <w:sz w:val="24"/>
        </w:rPr>
        <w:t xml:space="preserve"> </w:t>
      </w:r>
      <w:r>
        <w:rPr>
          <w:spacing w:val="-4"/>
          <w:sz w:val="24"/>
        </w:rPr>
        <w:t>Hali</w:t>
      </w:r>
    </w:p>
    <w:p w:rsidR="00474AAC" w:rsidRDefault="00B74296">
      <w:pPr>
        <w:pStyle w:val="ListeParagraf"/>
        <w:numPr>
          <w:ilvl w:val="1"/>
          <w:numId w:val="2"/>
        </w:numPr>
        <w:tabs>
          <w:tab w:val="left" w:pos="1747"/>
        </w:tabs>
        <w:ind w:left="1747" w:hanging="429"/>
        <w:rPr>
          <w:b/>
          <w:sz w:val="24"/>
        </w:rPr>
      </w:pPr>
      <w:r>
        <w:rPr>
          <w:b/>
          <w:spacing w:val="-2"/>
          <w:sz w:val="24"/>
        </w:rPr>
        <w:t>Organizasyon</w:t>
      </w:r>
    </w:p>
    <w:p w:rsidR="00474AAC" w:rsidRDefault="00B74296">
      <w:pPr>
        <w:pStyle w:val="ListeParagraf"/>
        <w:numPr>
          <w:ilvl w:val="2"/>
          <w:numId w:val="2"/>
        </w:numPr>
        <w:tabs>
          <w:tab w:val="left" w:pos="2374"/>
        </w:tabs>
        <w:rPr>
          <w:rFonts w:ascii="Times New Roman" w:hAnsi="Times New Roman"/>
          <w:sz w:val="24"/>
        </w:rPr>
      </w:pPr>
      <w:r>
        <w:rPr>
          <w:sz w:val="24"/>
        </w:rPr>
        <w:t>Görev</w:t>
      </w:r>
      <w:r>
        <w:rPr>
          <w:spacing w:val="-4"/>
          <w:sz w:val="24"/>
        </w:rPr>
        <w:t xml:space="preserve"> </w:t>
      </w:r>
      <w:r>
        <w:rPr>
          <w:spacing w:val="-2"/>
          <w:sz w:val="24"/>
        </w:rPr>
        <w:t>Dağılımı</w:t>
      </w:r>
    </w:p>
    <w:p w:rsidR="00474AAC" w:rsidRDefault="00B74296">
      <w:pPr>
        <w:pStyle w:val="ListeParagraf"/>
        <w:numPr>
          <w:ilvl w:val="2"/>
          <w:numId w:val="2"/>
        </w:numPr>
        <w:tabs>
          <w:tab w:val="left" w:pos="2372"/>
        </w:tabs>
        <w:spacing w:before="138"/>
        <w:ind w:left="2372" w:hanging="706"/>
        <w:rPr>
          <w:sz w:val="24"/>
        </w:rPr>
      </w:pPr>
      <w:r>
        <w:rPr>
          <w:sz w:val="24"/>
        </w:rPr>
        <w:t>Kurul</w:t>
      </w:r>
      <w:r>
        <w:rPr>
          <w:spacing w:val="-3"/>
          <w:sz w:val="24"/>
        </w:rPr>
        <w:t xml:space="preserve"> </w:t>
      </w:r>
      <w:r>
        <w:rPr>
          <w:sz w:val="24"/>
        </w:rPr>
        <w:t>ve</w:t>
      </w:r>
      <w:r>
        <w:rPr>
          <w:spacing w:val="-2"/>
          <w:sz w:val="24"/>
        </w:rPr>
        <w:t xml:space="preserve"> Komisyonlar</w:t>
      </w:r>
    </w:p>
    <w:p w:rsidR="00474AAC" w:rsidRDefault="00B74296">
      <w:pPr>
        <w:pStyle w:val="ListeParagraf"/>
        <w:numPr>
          <w:ilvl w:val="2"/>
          <w:numId w:val="2"/>
        </w:numPr>
        <w:tabs>
          <w:tab w:val="left" w:pos="2372"/>
        </w:tabs>
        <w:ind w:left="2372" w:hanging="706"/>
        <w:rPr>
          <w:sz w:val="24"/>
        </w:rPr>
      </w:pPr>
      <w:r>
        <w:rPr>
          <w:sz w:val="24"/>
        </w:rPr>
        <w:t>Okul</w:t>
      </w:r>
      <w:r>
        <w:rPr>
          <w:spacing w:val="-4"/>
          <w:sz w:val="24"/>
        </w:rPr>
        <w:t xml:space="preserve"> </w:t>
      </w:r>
      <w:r>
        <w:rPr>
          <w:sz w:val="24"/>
        </w:rPr>
        <w:t>Aile</w:t>
      </w:r>
      <w:r>
        <w:rPr>
          <w:spacing w:val="-3"/>
          <w:sz w:val="24"/>
        </w:rPr>
        <w:t xml:space="preserve"> </w:t>
      </w:r>
      <w:r>
        <w:rPr>
          <w:spacing w:val="-2"/>
          <w:sz w:val="24"/>
        </w:rPr>
        <w:t>Birliği</w:t>
      </w:r>
    </w:p>
    <w:p w:rsidR="00474AAC" w:rsidRDefault="00B74296">
      <w:pPr>
        <w:pStyle w:val="ListeParagraf"/>
        <w:numPr>
          <w:ilvl w:val="2"/>
          <w:numId w:val="2"/>
        </w:numPr>
        <w:tabs>
          <w:tab w:val="left" w:pos="2372"/>
        </w:tabs>
        <w:ind w:left="2372" w:hanging="706"/>
        <w:rPr>
          <w:sz w:val="24"/>
        </w:rPr>
      </w:pPr>
      <w:r>
        <w:rPr>
          <w:spacing w:val="-2"/>
          <w:sz w:val="24"/>
        </w:rPr>
        <w:t>Katılımcılık</w:t>
      </w:r>
    </w:p>
    <w:p w:rsidR="00474AAC" w:rsidRDefault="00B74296">
      <w:pPr>
        <w:pStyle w:val="ListeParagraf"/>
        <w:numPr>
          <w:ilvl w:val="2"/>
          <w:numId w:val="2"/>
        </w:numPr>
        <w:tabs>
          <w:tab w:val="left" w:pos="2372"/>
        </w:tabs>
        <w:spacing w:before="142"/>
        <w:ind w:left="2372" w:hanging="706"/>
        <w:rPr>
          <w:sz w:val="24"/>
        </w:rPr>
      </w:pPr>
      <w:r>
        <w:rPr>
          <w:sz w:val="24"/>
        </w:rPr>
        <w:t>Şeffaflık</w:t>
      </w:r>
      <w:r>
        <w:rPr>
          <w:spacing w:val="-4"/>
          <w:sz w:val="24"/>
        </w:rPr>
        <w:t xml:space="preserve"> </w:t>
      </w:r>
      <w:r>
        <w:rPr>
          <w:sz w:val="24"/>
        </w:rPr>
        <w:t>ve</w:t>
      </w:r>
      <w:r>
        <w:rPr>
          <w:spacing w:val="-2"/>
          <w:sz w:val="24"/>
        </w:rPr>
        <w:t xml:space="preserve"> </w:t>
      </w:r>
      <w:r>
        <w:rPr>
          <w:sz w:val="24"/>
        </w:rPr>
        <w:t>Hesap</w:t>
      </w:r>
      <w:r>
        <w:rPr>
          <w:spacing w:val="-1"/>
          <w:sz w:val="24"/>
        </w:rPr>
        <w:t xml:space="preserve"> </w:t>
      </w:r>
      <w:r>
        <w:rPr>
          <w:spacing w:val="-2"/>
          <w:sz w:val="24"/>
        </w:rPr>
        <w:t>Verebilirlik</w:t>
      </w:r>
    </w:p>
    <w:p w:rsidR="00474AAC" w:rsidRDefault="00B74296">
      <w:pPr>
        <w:pStyle w:val="ListeParagraf"/>
        <w:numPr>
          <w:ilvl w:val="2"/>
          <w:numId w:val="2"/>
        </w:numPr>
        <w:tabs>
          <w:tab w:val="left" w:pos="2372"/>
        </w:tabs>
        <w:ind w:left="2372" w:hanging="706"/>
        <w:rPr>
          <w:sz w:val="24"/>
        </w:rPr>
      </w:pPr>
      <w:r>
        <w:rPr>
          <w:sz w:val="24"/>
        </w:rPr>
        <w:t>İzleme</w:t>
      </w:r>
      <w:r>
        <w:rPr>
          <w:spacing w:val="-4"/>
          <w:sz w:val="24"/>
        </w:rPr>
        <w:t xml:space="preserve"> </w:t>
      </w:r>
      <w:r>
        <w:rPr>
          <w:sz w:val="24"/>
        </w:rPr>
        <w:t>ve</w:t>
      </w:r>
      <w:r>
        <w:rPr>
          <w:spacing w:val="-3"/>
          <w:sz w:val="24"/>
        </w:rPr>
        <w:t xml:space="preserve"> </w:t>
      </w:r>
      <w:r>
        <w:rPr>
          <w:spacing w:val="-2"/>
          <w:sz w:val="24"/>
        </w:rPr>
        <w:t>Değerlendirme</w:t>
      </w:r>
    </w:p>
    <w:p w:rsidR="00474AAC" w:rsidRDefault="00B74296">
      <w:pPr>
        <w:pStyle w:val="ListeParagraf"/>
        <w:numPr>
          <w:ilvl w:val="2"/>
          <w:numId w:val="2"/>
        </w:numPr>
        <w:tabs>
          <w:tab w:val="left" w:pos="2372"/>
        </w:tabs>
        <w:ind w:left="2372" w:hanging="706"/>
        <w:rPr>
          <w:sz w:val="24"/>
        </w:rPr>
      </w:pPr>
      <w:r>
        <w:rPr>
          <w:sz w:val="24"/>
        </w:rPr>
        <w:t>Bilgi</w:t>
      </w:r>
      <w:r>
        <w:rPr>
          <w:spacing w:val="-4"/>
          <w:sz w:val="24"/>
        </w:rPr>
        <w:t xml:space="preserve"> </w:t>
      </w:r>
      <w:r>
        <w:rPr>
          <w:sz w:val="24"/>
        </w:rPr>
        <w:t>ve</w:t>
      </w:r>
      <w:r>
        <w:rPr>
          <w:spacing w:val="-4"/>
          <w:sz w:val="24"/>
        </w:rPr>
        <w:t xml:space="preserve"> </w:t>
      </w:r>
      <w:r>
        <w:rPr>
          <w:sz w:val="24"/>
        </w:rPr>
        <w:t>İletişim</w:t>
      </w:r>
      <w:r>
        <w:rPr>
          <w:spacing w:val="-4"/>
          <w:sz w:val="24"/>
        </w:rPr>
        <w:t xml:space="preserve"> </w:t>
      </w:r>
      <w:r>
        <w:rPr>
          <w:sz w:val="24"/>
        </w:rPr>
        <w:t>Teknolojilerinden</w:t>
      </w:r>
      <w:r>
        <w:rPr>
          <w:spacing w:val="-3"/>
          <w:sz w:val="24"/>
        </w:rPr>
        <w:t xml:space="preserve"> </w:t>
      </w:r>
      <w:r>
        <w:rPr>
          <w:spacing w:val="-2"/>
          <w:sz w:val="24"/>
        </w:rPr>
        <w:t>Yararlanma</w:t>
      </w:r>
    </w:p>
    <w:p w:rsidR="00474AAC" w:rsidRDefault="00B74296">
      <w:pPr>
        <w:pStyle w:val="ListeParagraf"/>
        <w:numPr>
          <w:ilvl w:val="2"/>
          <w:numId w:val="2"/>
        </w:numPr>
        <w:tabs>
          <w:tab w:val="left" w:pos="2372"/>
        </w:tabs>
        <w:ind w:left="2372" w:hanging="706"/>
        <w:rPr>
          <w:sz w:val="24"/>
        </w:rPr>
      </w:pPr>
      <w:r>
        <w:rPr>
          <w:sz w:val="24"/>
        </w:rPr>
        <w:t>Öğrenci</w:t>
      </w:r>
      <w:r>
        <w:rPr>
          <w:spacing w:val="-4"/>
          <w:sz w:val="24"/>
        </w:rPr>
        <w:t xml:space="preserve"> </w:t>
      </w:r>
      <w:r>
        <w:rPr>
          <w:sz w:val="24"/>
        </w:rPr>
        <w:t>İşlerinin</w:t>
      </w:r>
      <w:r>
        <w:rPr>
          <w:spacing w:val="-4"/>
          <w:sz w:val="24"/>
        </w:rPr>
        <w:t xml:space="preserve"> </w:t>
      </w:r>
      <w:r>
        <w:rPr>
          <w:spacing w:val="-2"/>
          <w:sz w:val="24"/>
        </w:rPr>
        <w:t>Yönetimi</w:t>
      </w:r>
    </w:p>
    <w:p w:rsidR="00474AAC" w:rsidRDefault="00B74296">
      <w:pPr>
        <w:pStyle w:val="ListeParagraf"/>
        <w:numPr>
          <w:ilvl w:val="2"/>
          <w:numId w:val="2"/>
        </w:numPr>
        <w:tabs>
          <w:tab w:val="left" w:pos="2372"/>
        </w:tabs>
        <w:spacing w:before="138"/>
        <w:ind w:left="2372" w:hanging="706"/>
        <w:rPr>
          <w:sz w:val="24"/>
        </w:rPr>
      </w:pPr>
      <w:r>
        <w:rPr>
          <w:sz w:val="24"/>
        </w:rPr>
        <w:t>Kurum</w:t>
      </w:r>
      <w:r>
        <w:rPr>
          <w:spacing w:val="-3"/>
          <w:sz w:val="24"/>
        </w:rPr>
        <w:t xml:space="preserve"> </w:t>
      </w:r>
      <w:r>
        <w:rPr>
          <w:sz w:val="24"/>
        </w:rPr>
        <w:t>İçi</w:t>
      </w:r>
      <w:r>
        <w:rPr>
          <w:spacing w:val="-1"/>
          <w:sz w:val="24"/>
        </w:rPr>
        <w:t xml:space="preserve"> </w:t>
      </w:r>
      <w:r>
        <w:rPr>
          <w:spacing w:val="-2"/>
          <w:sz w:val="24"/>
        </w:rPr>
        <w:t>İletişim</w:t>
      </w:r>
    </w:p>
    <w:p w:rsidR="00474AAC" w:rsidRDefault="00B74296">
      <w:pPr>
        <w:pStyle w:val="ListeParagraf"/>
        <w:numPr>
          <w:ilvl w:val="2"/>
          <w:numId w:val="2"/>
        </w:numPr>
        <w:tabs>
          <w:tab w:val="left" w:pos="2373"/>
        </w:tabs>
        <w:ind w:left="2373" w:hanging="707"/>
        <w:rPr>
          <w:sz w:val="24"/>
        </w:rPr>
      </w:pPr>
      <w:r>
        <w:rPr>
          <w:sz w:val="24"/>
        </w:rPr>
        <w:t>Okul</w:t>
      </w:r>
      <w:r>
        <w:rPr>
          <w:spacing w:val="-4"/>
          <w:sz w:val="24"/>
        </w:rPr>
        <w:t xml:space="preserve"> </w:t>
      </w:r>
      <w:r>
        <w:rPr>
          <w:sz w:val="24"/>
        </w:rPr>
        <w:t>Toplum</w:t>
      </w:r>
      <w:r>
        <w:rPr>
          <w:spacing w:val="-4"/>
          <w:sz w:val="24"/>
        </w:rPr>
        <w:t xml:space="preserve"> </w:t>
      </w:r>
      <w:r>
        <w:rPr>
          <w:spacing w:val="-2"/>
          <w:sz w:val="24"/>
        </w:rPr>
        <w:t>İlişkileri</w:t>
      </w:r>
    </w:p>
    <w:p w:rsidR="00474AAC" w:rsidRDefault="00B74296">
      <w:pPr>
        <w:pStyle w:val="ListeParagraf"/>
        <w:numPr>
          <w:ilvl w:val="2"/>
          <w:numId w:val="2"/>
        </w:numPr>
        <w:tabs>
          <w:tab w:val="left" w:pos="2373"/>
        </w:tabs>
        <w:ind w:left="2373" w:hanging="707"/>
        <w:rPr>
          <w:sz w:val="24"/>
        </w:rPr>
      </w:pPr>
      <w:r>
        <w:rPr>
          <w:sz w:val="24"/>
        </w:rPr>
        <w:t>Kurumlar</w:t>
      </w:r>
      <w:r>
        <w:rPr>
          <w:spacing w:val="-2"/>
          <w:sz w:val="24"/>
        </w:rPr>
        <w:t xml:space="preserve"> </w:t>
      </w:r>
      <w:r>
        <w:rPr>
          <w:sz w:val="24"/>
        </w:rPr>
        <w:t>Arası</w:t>
      </w:r>
      <w:r>
        <w:rPr>
          <w:spacing w:val="-3"/>
          <w:sz w:val="24"/>
        </w:rPr>
        <w:t xml:space="preserve"> </w:t>
      </w:r>
      <w:r>
        <w:rPr>
          <w:sz w:val="24"/>
        </w:rPr>
        <w:t>İletişim</w:t>
      </w:r>
      <w:r>
        <w:rPr>
          <w:spacing w:val="-1"/>
          <w:sz w:val="24"/>
        </w:rPr>
        <w:t xml:space="preserve"> </w:t>
      </w:r>
      <w:r>
        <w:rPr>
          <w:sz w:val="24"/>
        </w:rPr>
        <w:t>ve</w:t>
      </w:r>
      <w:r>
        <w:rPr>
          <w:spacing w:val="-3"/>
          <w:sz w:val="24"/>
        </w:rPr>
        <w:t xml:space="preserve"> </w:t>
      </w:r>
      <w:r>
        <w:rPr>
          <w:sz w:val="24"/>
        </w:rPr>
        <w:t>İş</w:t>
      </w:r>
      <w:r>
        <w:rPr>
          <w:spacing w:val="-2"/>
          <w:sz w:val="24"/>
        </w:rPr>
        <w:t xml:space="preserve"> Birliği</w:t>
      </w:r>
    </w:p>
    <w:p w:rsidR="00474AAC" w:rsidRDefault="00474AAC">
      <w:pPr>
        <w:rPr>
          <w:sz w:val="24"/>
        </w:rPr>
        <w:sectPr w:rsidR="00474AAC">
          <w:pgSz w:w="11910" w:h="16840"/>
          <w:pgMar w:top="1320" w:right="400" w:bottom="1280" w:left="460" w:header="0" w:footer="1097" w:gutter="0"/>
          <w:cols w:space="708"/>
        </w:sectPr>
      </w:pPr>
    </w:p>
    <w:p w:rsidR="00474AAC" w:rsidRDefault="00B74296">
      <w:pPr>
        <w:pStyle w:val="ListeParagraf"/>
        <w:numPr>
          <w:ilvl w:val="1"/>
          <w:numId w:val="2"/>
        </w:numPr>
        <w:tabs>
          <w:tab w:val="left" w:pos="1747"/>
        </w:tabs>
        <w:spacing w:before="77"/>
        <w:ind w:left="1747" w:hanging="429"/>
        <w:rPr>
          <w:b/>
          <w:sz w:val="24"/>
        </w:rPr>
      </w:pPr>
      <w:r>
        <w:rPr>
          <w:b/>
          <w:sz w:val="24"/>
        </w:rPr>
        <w:lastRenderedPageBreak/>
        <w:t>Okul</w:t>
      </w:r>
      <w:r>
        <w:rPr>
          <w:b/>
          <w:spacing w:val="-2"/>
          <w:sz w:val="24"/>
        </w:rPr>
        <w:t xml:space="preserve"> </w:t>
      </w:r>
      <w:r>
        <w:rPr>
          <w:b/>
          <w:sz w:val="24"/>
        </w:rPr>
        <w:t>Sağlığı</w:t>
      </w:r>
      <w:r>
        <w:rPr>
          <w:b/>
          <w:spacing w:val="-4"/>
          <w:sz w:val="24"/>
        </w:rPr>
        <w:t xml:space="preserve"> </w:t>
      </w:r>
      <w:r>
        <w:rPr>
          <w:b/>
          <w:sz w:val="24"/>
        </w:rPr>
        <w:t>ve</w:t>
      </w:r>
      <w:r>
        <w:rPr>
          <w:b/>
          <w:spacing w:val="-2"/>
          <w:sz w:val="24"/>
        </w:rPr>
        <w:t xml:space="preserve"> Güvenliği</w:t>
      </w:r>
    </w:p>
    <w:p w:rsidR="00474AAC" w:rsidRDefault="00B74296">
      <w:pPr>
        <w:pStyle w:val="ListeParagraf"/>
        <w:numPr>
          <w:ilvl w:val="2"/>
          <w:numId w:val="2"/>
        </w:numPr>
        <w:tabs>
          <w:tab w:val="left" w:pos="2372"/>
        </w:tabs>
        <w:ind w:left="2372" w:hanging="706"/>
        <w:rPr>
          <w:sz w:val="24"/>
        </w:rPr>
      </w:pPr>
      <w:r>
        <w:rPr>
          <w:spacing w:val="-2"/>
          <w:sz w:val="24"/>
        </w:rPr>
        <w:t>Kantin</w:t>
      </w:r>
    </w:p>
    <w:p w:rsidR="00474AAC" w:rsidRDefault="00B74296">
      <w:pPr>
        <w:pStyle w:val="ListeParagraf"/>
        <w:numPr>
          <w:ilvl w:val="2"/>
          <w:numId w:val="2"/>
        </w:numPr>
        <w:tabs>
          <w:tab w:val="left" w:pos="2372"/>
        </w:tabs>
        <w:ind w:left="2372" w:hanging="706"/>
        <w:rPr>
          <w:sz w:val="24"/>
        </w:rPr>
      </w:pPr>
      <w:r>
        <w:rPr>
          <w:spacing w:val="-2"/>
          <w:sz w:val="24"/>
        </w:rPr>
        <w:t>Tuvaletler</w:t>
      </w:r>
    </w:p>
    <w:p w:rsidR="00474AAC" w:rsidRDefault="00B74296">
      <w:pPr>
        <w:pStyle w:val="ListeParagraf"/>
        <w:numPr>
          <w:ilvl w:val="2"/>
          <w:numId w:val="2"/>
        </w:numPr>
        <w:tabs>
          <w:tab w:val="left" w:pos="2372"/>
        </w:tabs>
        <w:spacing w:before="139"/>
        <w:ind w:left="2372" w:hanging="706"/>
        <w:rPr>
          <w:sz w:val="24"/>
        </w:rPr>
      </w:pPr>
      <w:r>
        <w:rPr>
          <w:sz w:val="24"/>
        </w:rPr>
        <w:t>Temizlik</w:t>
      </w:r>
      <w:r>
        <w:rPr>
          <w:spacing w:val="-4"/>
          <w:sz w:val="24"/>
        </w:rPr>
        <w:t xml:space="preserve"> </w:t>
      </w:r>
      <w:r>
        <w:rPr>
          <w:sz w:val="24"/>
        </w:rPr>
        <w:t>ve</w:t>
      </w:r>
      <w:r>
        <w:rPr>
          <w:spacing w:val="-2"/>
          <w:sz w:val="24"/>
        </w:rPr>
        <w:t xml:space="preserve"> </w:t>
      </w:r>
      <w:r>
        <w:rPr>
          <w:sz w:val="24"/>
        </w:rPr>
        <w:t>Hijyen</w:t>
      </w:r>
      <w:r>
        <w:rPr>
          <w:spacing w:val="-2"/>
          <w:sz w:val="24"/>
        </w:rPr>
        <w:t xml:space="preserve"> Farkındalığı</w:t>
      </w:r>
    </w:p>
    <w:p w:rsidR="00474AAC" w:rsidRDefault="00B74296">
      <w:pPr>
        <w:pStyle w:val="ListeParagraf"/>
        <w:numPr>
          <w:ilvl w:val="2"/>
          <w:numId w:val="2"/>
        </w:numPr>
        <w:tabs>
          <w:tab w:val="left" w:pos="2372"/>
        </w:tabs>
        <w:ind w:left="2372" w:hanging="706"/>
        <w:rPr>
          <w:sz w:val="24"/>
        </w:rPr>
      </w:pPr>
      <w:r>
        <w:rPr>
          <w:sz w:val="24"/>
        </w:rPr>
        <w:t>Sağlıklı</w:t>
      </w:r>
      <w:r>
        <w:rPr>
          <w:spacing w:val="-3"/>
          <w:sz w:val="24"/>
        </w:rPr>
        <w:t xml:space="preserve"> </w:t>
      </w:r>
      <w:r>
        <w:rPr>
          <w:sz w:val="24"/>
        </w:rPr>
        <w:t>Beslenme</w:t>
      </w:r>
      <w:r>
        <w:rPr>
          <w:spacing w:val="-3"/>
          <w:sz w:val="24"/>
        </w:rPr>
        <w:t xml:space="preserve"> </w:t>
      </w:r>
      <w:r>
        <w:rPr>
          <w:sz w:val="24"/>
        </w:rPr>
        <w:t>ve</w:t>
      </w:r>
      <w:r>
        <w:rPr>
          <w:spacing w:val="-3"/>
          <w:sz w:val="24"/>
        </w:rPr>
        <w:t xml:space="preserve"> </w:t>
      </w:r>
      <w:r>
        <w:rPr>
          <w:spacing w:val="-2"/>
          <w:sz w:val="24"/>
        </w:rPr>
        <w:t>Obezite</w:t>
      </w:r>
    </w:p>
    <w:p w:rsidR="00474AAC" w:rsidRDefault="00B74296">
      <w:pPr>
        <w:pStyle w:val="ListeParagraf"/>
        <w:numPr>
          <w:ilvl w:val="2"/>
          <w:numId w:val="2"/>
        </w:numPr>
        <w:tabs>
          <w:tab w:val="left" w:pos="2372"/>
        </w:tabs>
        <w:ind w:left="2372" w:hanging="706"/>
        <w:rPr>
          <w:sz w:val="24"/>
        </w:rPr>
      </w:pPr>
      <w:r>
        <w:rPr>
          <w:sz w:val="24"/>
        </w:rPr>
        <w:t>Bulaşıcı</w:t>
      </w:r>
      <w:r>
        <w:rPr>
          <w:spacing w:val="-4"/>
          <w:sz w:val="24"/>
        </w:rPr>
        <w:t xml:space="preserve"> </w:t>
      </w:r>
      <w:r>
        <w:rPr>
          <w:spacing w:val="-2"/>
          <w:sz w:val="24"/>
        </w:rPr>
        <w:t>Hastalıklar</w:t>
      </w:r>
    </w:p>
    <w:p w:rsidR="00474AAC" w:rsidRDefault="00B74296">
      <w:pPr>
        <w:pStyle w:val="ListeParagraf"/>
        <w:numPr>
          <w:ilvl w:val="2"/>
          <w:numId w:val="2"/>
        </w:numPr>
        <w:tabs>
          <w:tab w:val="left" w:pos="2372"/>
        </w:tabs>
        <w:ind w:left="2372" w:hanging="706"/>
        <w:rPr>
          <w:sz w:val="24"/>
        </w:rPr>
      </w:pPr>
      <w:r>
        <w:rPr>
          <w:sz w:val="24"/>
        </w:rPr>
        <w:t>Bağımlılıkla</w:t>
      </w:r>
      <w:r>
        <w:rPr>
          <w:spacing w:val="-8"/>
          <w:sz w:val="24"/>
        </w:rPr>
        <w:t xml:space="preserve"> </w:t>
      </w:r>
      <w:r>
        <w:rPr>
          <w:spacing w:val="-2"/>
          <w:sz w:val="24"/>
        </w:rPr>
        <w:t>Mücadele</w:t>
      </w:r>
    </w:p>
    <w:p w:rsidR="00474AAC" w:rsidRDefault="00B74296">
      <w:pPr>
        <w:pStyle w:val="ListeParagraf"/>
        <w:numPr>
          <w:ilvl w:val="2"/>
          <w:numId w:val="2"/>
        </w:numPr>
        <w:tabs>
          <w:tab w:val="left" w:pos="2372"/>
        </w:tabs>
        <w:ind w:left="2372" w:hanging="706"/>
        <w:rPr>
          <w:sz w:val="24"/>
        </w:rPr>
      </w:pPr>
      <w:r>
        <w:rPr>
          <w:sz w:val="24"/>
        </w:rPr>
        <w:t>Gıda</w:t>
      </w:r>
      <w:r>
        <w:rPr>
          <w:spacing w:val="-3"/>
          <w:sz w:val="24"/>
        </w:rPr>
        <w:t xml:space="preserve"> </w:t>
      </w:r>
      <w:r>
        <w:rPr>
          <w:spacing w:val="-2"/>
          <w:sz w:val="24"/>
        </w:rPr>
        <w:t>Güvenliği</w:t>
      </w:r>
    </w:p>
    <w:p w:rsidR="00474AAC" w:rsidRDefault="00B74296">
      <w:pPr>
        <w:pStyle w:val="ListeParagraf"/>
        <w:numPr>
          <w:ilvl w:val="2"/>
          <w:numId w:val="2"/>
        </w:numPr>
        <w:tabs>
          <w:tab w:val="left" w:pos="2372"/>
        </w:tabs>
        <w:ind w:left="2372" w:hanging="706"/>
        <w:rPr>
          <w:sz w:val="24"/>
        </w:rPr>
      </w:pPr>
      <w:r>
        <w:rPr>
          <w:sz w:val="24"/>
        </w:rPr>
        <w:t>Okul</w:t>
      </w:r>
      <w:r>
        <w:rPr>
          <w:spacing w:val="-4"/>
          <w:sz w:val="24"/>
        </w:rPr>
        <w:t xml:space="preserve"> </w:t>
      </w:r>
      <w:r>
        <w:rPr>
          <w:sz w:val="24"/>
        </w:rPr>
        <w:t>Çevresi</w:t>
      </w:r>
      <w:r>
        <w:rPr>
          <w:spacing w:val="-2"/>
          <w:sz w:val="24"/>
        </w:rPr>
        <w:t xml:space="preserve"> Güvenliği</w:t>
      </w:r>
    </w:p>
    <w:p w:rsidR="00474AAC" w:rsidRDefault="00B74296">
      <w:pPr>
        <w:pStyle w:val="ListeParagraf"/>
        <w:numPr>
          <w:ilvl w:val="2"/>
          <w:numId w:val="2"/>
        </w:numPr>
        <w:tabs>
          <w:tab w:val="left" w:pos="2372"/>
        </w:tabs>
        <w:ind w:left="2372" w:hanging="706"/>
        <w:rPr>
          <w:sz w:val="24"/>
        </w:rPr>
      </w:pPr>
      <w:r>
        <w:rPr>
          <w:sz w:val="24"/>
        </w:rPr>
        <w:t>İş</w:t>
      </w:r>
      <w:r>
        <w:rPr>
          <w:spacing w:val="-4"/>
          <w:sz w:val="24"/>
        </w:rPr>
        <w:t xml:space="preserve"> </w:t>
      </w:r>
      <w:r>
        <w:rPr>
          <w:sz w:val="24"/>
        </w:rPr>
        <w:t>Sağlığı</w:t>
      </w:r>
      <w:r>
        <w:rPr>
          <w:spacing w:val="-2"/>
          <w:sz w:val="24"/>
        </w:rPr>
        <w:t xml:space="preserve"> </w:t>
      </w:r>
      <w:r>
        <w:rPr>
          <w:sz w:val="24"/>
        </w:rPr>
        <w:t>ve</w:t>
      </w:r>
      <w:r>
        <w:rPr>
          <w:spacing w:val="-3"/>
          <w:sz w:val="24"/>
        </w:rPr>
        <w:t xml:space="preserve"> </w:t>
      </w:r>
      <w:r>
        <w:rPr>
          <w:sz w:val="24"/>
        </w:rPr>
        <w:t>Güvenliği</w:t>
      </w:r>
      <w:r>
        <w:rPr>
          <w:spacing w:val="-2"/>
          <w:sz w:val="24"/>
        </w:rPr>
        <w:t xml:space="preserve"> </w:t>
      </w:r>
      <w:r>
        <w:rPr>
          <w:sz w:val="24"/>
        </w:rPr>
        <w:t>(Okul</w:t>
      </w:r>
      <w:r>
        <w:rPr>
          <w:spacing w:val="-4"/>
          <w:sz w:val="24"/>
        </w:rPr>
        <w:t xml:space="preserve"> </w:t>
      </w:r>
      <w:r>
        <w:rPr>
          <w:sz w:val="24"/>
        </w:rPr>
        <w:t>Kazaları,</w:t>
      </w:r>
      <w:r>
        <w:rPr>
          <w:spacing w:val="-1"/>
          <w:sz w:val="24"/>
        </w:rPr>
        <w:t xml:space="preserve"> </w:t>
      </w:r>
      <w:r>
        <w:rPr>
          <w:sz w:val="24"/>
        </w:rPr>
        <w:t>Atölye</w:t>
      </w:r>
      <w:r>
        <w:rPr>
          <w:spacing w:val="-3"/>
          <w:sz w:val="24"/>
        </w:rPr>
        <w:t xml:space="preserve"> </w:t>
      </w:r>
      <w:r>
        <w:rPr>
          <w:sz w:val="24"/>
        </w:rPr>
        <w:t>Denetimleri</w:t>
      </w:r>
      <w:r>
        <w:rPr>
          <w:spacing w:val="-2"/>
          <w:sz w:val="24"/>
        </w:rPr>
        <w:t xml:space="preserve"> </w:t>
      </w:r>
      <w:r>
        <w:rPr>
          <w:spacing w:val="-4"/>
          <w:sz w:val="24"/>
        </w:rPr>
        <w:t>vb.)</w:t>
      </w:r>
    </w:p>
    <w:p w:rsidR="00474AAC" w:rsidRDefault="00B74296">
      <w:pPr>
        <w:pStyle w:val="ListeParagraf"/>
        <w:numPr>
          <w:ilvl w:val="2"/>
          <w:numId w:val="2"/>
        </w:numPr>
        <w:tabs>
          <w:tab w:val="left" w:pos="2373"/>
        </w:tabs>
        <w:spacing w:before="139"/>
        <w:ind w:left="2373" w:hanging="707"/>
        <w:rPr>
          <w:sz w:val="24"/>
        </w:rPr>
      </w:pPr>
      <w:r>
        <w:rPr>
          <w:sz w:val="24"/>
        </w:rPr>
        <w:t>Zorbalık</w:t>
      </w:r>
      <w:r>
        <w:rPr>
          <w:spacing w:val="-3"/>
          <w:sz w:val="24"/>
        </w:rPr>
        <w:t xml:space="preserve"> </w:t>
      </w:r>
      <w:r>
        <w:rPr>
          <w:sz w:val="24"/>
        </w:rPr>
        <w:t>ve</w:t>
      </w:r>
      <w:r>
        <w:rPr>
          <w:spacing w:val="-2"/>
          <w:sz w:val="24"/>
        </w:rPr>
        <w:t xml:space="preserve"> Şiddet</w:t>
      </w:r>
    </w:p>
    <w:p w:rsidR="00474AAC" w:rsidRDefault="00B74296">
      <w:pPr>
        <w:pStyle w:val="ListeParagraf"/>
        <w:numPr>
          <w:ilvl w:val="1"/>
          <w:numId w:val="2"/>
        </w:numPr>
        <w:tabs>
          <w:tab w:val="left" w:pos="1747"/>
        </w:tabs>
        <w:ind w:left="1747" w:hanging="429"/>
        <w:rPr>
          <w:b/>
          <w:sz w:val="24"/>
        </w:rPr>
      </w:pPr>
      <w:r>
        <w:rPr>
          <w:b/>
          <w:sz w:val="24"/>
        </w:rPr>
        <w:t>Sivil</w:t>
      </w:r>
      <w:r>
        <w:rPr>
          <w:b/>
          <w:spacing w:val="-6"/>
          <w:sz w:val="24"/>
        </w:rPr>
        <w:t xml:space="preserve"> </w:t>
      </w:r>
      <w:r>
        <w:rPr>
          <w:b/>
          <w:spacing w:val="-2"/>
          <w:sz w:val="24"/>
        </w:rPr>
        <w:t>Savunma</w:t>
      </w:r>
    </w:p>
    <w:p w:rsidR="00474AAC" w:rsidRDefault="00B74296">
      <w:pPr>
        <w:pStyle w:val="ListeParagraf"/>
        <w:numPr>
          <w:ilvl w:val="2"/>
          <w:numId w:val="2"/>
        </w:numPr>
        <w:tabs>
          <w:tab w:val="left" w:pos="2372"/>
        </w:tabs>
        <w:ind w:left="2372" w:hanging="706"/>
        <w:rPr>
          <w:sz w:val="24"/>
        </w:rPr>
      </w:pPr>
      <w:r>
        <w:rPr>
          <w:sz w:val="24"/>
        </w:rPr>
        <w:t>İlk</w:t>
      </w:r>
      <w:r>
        <w:rPr>
          <w:spacing w:val="-4"/>
          <w:sz w:val="24"/>
        </w:rPr>
        <w:t xml:space="preserve"> </w:t>
      </w:r>
      <w:r>
        <w:rPr>
          <w:sz w:val="24"/>
        </w:rPr>
        <w:t>Yardım</w:t>
      </w:r>
      <w:r>
        <w:rPr>
          <w:spacing w:val="-3"/>
          <w:sz w:val="24"/>
        </w:rPr>
        <w:t xml:space="preserve"> </w:t>
      </w:r>
      <w:r>
        <w:rPr>
          <w:sz w:val="24"/>
        </w:rPr>
        <w:t>ve</w:t>
      </w:r>
      <w:r>
        <w:rPr>
          <w:spacing w:val="-2"/>
          <w:sz w:val="24"/>
        </w:rPr>
        <w:t xml:space="preserve"> </w:t>
      </w:r>
      <w:r>
        <w:rPr>
          <w:sz w:val="24"/>
        </w:rPr>
        <w:t>Acil</w:t>
      </w:r>
      <w:r>
        <w:rPr>
          <w:spacing w:val="-3"/>
          <w:sz w:val="24"/>
        </w:rPr>
        <w:t xml:space="preserve"> </w:t>
      </w:r>
      <w:r>
        <w:rPr>
          <w:spacing w:val="-4"/>
          <w:sz w:val="24"/>
        </w:rPr>
        <w:t>Durum</w:t>
      </w:r>
    </w:p>
    <w:p w:rsidR="00474AAC" w:rsidRDefault="00B74296">
      <w:pPr>
        <w:pStyle w:val="ListeParagraf"/>
        <w:numPr>
          <w:ilvl w:val="2"/>
          <w:numId w:val="2"/>
        </w:numPr>
        <w:tabs>
          <w:tab w:val="left" w:pos="2372"/>
        </w:tabs>
        <w:ind w:left="2372" w:hanging="706"/>
        <w:rPr>
          <w:sz w:val="24"/>
        </w:rPr>
      </w:pPr>
      <w:r>
        <w:rPr>
          <w:sz w:val="24"/>
        </w:rPr>
        <w:t>Afet</w:t>
      </w:r>
      <w:r>
        <w:rPr>
          <w:spacing w:val="-3"/>
          <w:sz w:val="24"/>
        </w:rPr>
        <w:t xml:space="preserve"> </w:t>
      </w:r>
      <w:r>
        <w:rPr>
          <w:sz w:val="24"/>
        </w:rPr>
        <w:t>riski</w:t>
      </w:r>
      <w:r>
        <w:rPr>
          <w:spacing w:val="-2"/>
          <w:sz w:val="24"/>
        </w:rPr>
        <w:t xml:space="preserve"> azaltma</w:t>
      </w:r>
    </w:p>
    <w:p w:rsidR="00474AAC" w:rsidRDefault="00B74296">
      <w:pPr>
        <w:pStyle w:val="ListeParagraf"/>
        <w:numPr>
          <w:ilvl w:val="3"/>
          <w:numId w:val="2"/>
        </w:numPr>
        <w:tabs>
          <w:tab w:val="left" w:pos="3082"/>
        </w:tabs>
        <w:rPr>
          <w:sz w:val="24"/>
        </w:rPr>
      </w:pPr>
      <w:r>
        <w:rPr>
          <w:spacing w:val="-2"/>
          <w:sz w:val="24"/>
        </w:rPr>
        <w:t>Deprem</w:t>
      </w:r>
    </w:p>
    <w:p w:rsidR="00474AAC" w:rsidRDefault="00B74296">
      <w:pPr>
        <w:pStyle w:val="ListeParagraf"/>
        <w:numPr>
          <w:ilvl w:val="3"/>
          <w:numId w:val="2"/>
        </w:numPr>
        <w:tabs>
          <w:tab w:val="left" w:pos="3082"/>
        </w:tabs>
        <w:rPr>
          <w:sz w:val="24"/>
        </w:rPr>
      </w:pPr>
      <w:r>
        <w:rPr>
          <w:spacing w:val="-5"/>
          <w:sz w:val="24"/>
        </w:rPr>
        <w:t>Sel</w:t>
      </w:r>
    </w:p>
    <w:p w:rsidR="00474AAC" w:rsidRDefault="00B74296">
      <w:pPr>
        <w:pStyle w:val="ListeParagraf"/>
        <w:numPr>
          <w:ilvl w:val="3"/>
          <w:numId w:val="2"/>
        </w:numPr>
        <w:tabs>
          <w:tab w:val="left" w:pos="3082"/>
        </w:tabs>
        <w:rPr>
          <w:sz w:val="24"/>
        </w:rPr>
      </w:pPr>
      <w:r>
        <w:rPr>
          <w:spacing w:val="-2"/>
          <w:sz w:val="24"/>
        </w:rPr>
        <w:t>Heyelan</w:t>
      </w:r>
    </w:p>
    <w:p w:rsidR="00474AAC" w:rsidRDefault="00B74296">
      <w:pPr>
        <w:pStyle w:val="ListeParagraf"/>
        <w:numPr>
          <w:ilvl w:val="3"/>
          <w:numId w:val="2"/>
        </w:numPr>
        <w:tabs>
          <w:tab w:val="left" w:pos="3082"/>
        </w:tabs>
        <w:spacing w:before="139"/>
        <w:rPr>
          <w:sz w:val="24"/>
        </w:rPr>
      </w:pPr>
      <w:r>
        <w:rPr>
          <w:spacing w:val="-2"/>
          <w:sz w:val="24"/>
        </w:rPr>
        <w:t>Yangın</w:t>
      </w:r>
    </w:p>
    <w:p w:rsidR="00474AAC" w:rsidRDefault="00B74296">
      <w:pPr>
        <w:pStyle w:val="ListeParagraf"/>
        <w:numPr>
          <w:ilvl w:val="3"/>
          <w:numId w:val="2"/>
        </w:numPr>
        <w:tabs>
          <w:tab w:val="left" w:pos="3082"/>
        </w:tabs>
        <w:rPr>
          <w:sz w:val="24"/>
        </w:rPr>
      </w:pPr>
      <w:r>
        <w:rPr>
          <w:spacing w:val="-5"/>
          <w:sz w:val="24"/>
        </w:rPr>
        <w:t>Çığ</w:t>
      </w:r>
    </w:p>
    <w:p w:rsidR="00474AAC" w:rsidRDefault="00B74296">
      <w:pPr>
        <w:pStyle w:val="ListeParagraf"/>
        <w:numPr>
          <w:ilvl w:val="3"/>
          <w:numId w:val="2"/>
        </w:numPr>
        <w:tabs>
          <w:tab w:val="left" w:pos="3082"/>
        </w:tabs>
        <w:rPr>
          <w:sz w:val="24"/>
        </w:rPr>
      </w:pPr>
      <w:r>
        <w:rPr>
          <w:sz w:val="24"/>
        </w:rPr>
        <w:t>Salgın</w:t>
      </w:r>
      <w:r>
        <w:rPr>
          <w:spacing w:val="-2"/>
          <w:sz w:val="24"/>
        </w:rPr>
        <w:t xml:space="preserve"> hastalıklar</w:t>
      </w:r>
    </w:p>
    <w:p w:rsidR="00474AAC" w:rsidRDefault="00B74296">
      <w:pPr>
        <w:pStyle w:val="ListeParagraf"/>
        <w:numPr>
          <w:ilvl w:val="0"/>
          <w:numId w:val="1"/>
        </w:numPr>
        <w:tabs>
          <w:tab w:val="left" w:pos="2374"/>
        </w:tabs>
        <w:spacing w:before="136" w:line="364" w:lineRule="auto"/>
        <w:ind w:right="1014" w:firstLine="0"/>
        <w:rPr>
          <w:rFonts w:ascii="Times New Roman" w:hAnsi="Times New Roman"/>
          <w:i/>
          <w:sz w:val="24"/>
        </w:rPr>
      </w:pPr>
      <w:r>
        <w:rPr>
          <w:sz w:val="24"/>
        </w:rPr>
        <w:t>Okul/kurum</w:t>
      </w:r>
      <w:r>
        <w:rPr>
          <w:spacing w:val="80"/>
          <w:sz w:val="24"/>
        </w:rPr>
        <w:t xml:space="preserve"> </w:t>
      </w:r>
      <w:r>
        <w:rPr>
          <w:sz w:val="24"/>
        </w:rPr>
        <w:t>stratejik</w:t>
      </w:r>
      <w:r>
        <w:rPr>
          <w:spacing w:val="80"/>
          <w:sz w:val="24"/>
        </w:rPr>
        <w:t xml:space="preserve"> </w:t>
      </w:r>
      <w:r>
        <w:rPr>
          <w:sz w:val="24"/>
        </w:rPr>
        <w:t>plan</w:t>
      </w:r>
      <w:r>
        <w:rPr>
          <w:spacing w:val="80"/>
          <w:sz w:val="24"/>
        </w:rPr>
        <w:t xml:space="preserve"> </w:t>
      </w:r>
      <w:r>
        <w:rPr>
          <w:sz w:val="24"/>
        </w:rPr>
        <w:t>mimarisinin</w:t>
      </w:r>
      <w:r>
        <w:rPr>
          <w:spacing w:val="80"/>
          <w:sz w:val="24"/>
        </w:rPr>
        <w:t xml:space="preserve"> </w:t>
      </w:r>
      <w:r>
        <w:rPr>
          <w:sz w:val="24"/>
        </w:rPr>
        <w:t>kavramsal</w:t>
      </w:r>
      <w:r>
        <w:rPr>
          <w:spacing w:val="80"/>
          <w:sz w:val="24"/>
        </w:rPr>
        <w:t xml:space="preserve"> </w:t>
      </w:r>
      <w:r>
        <w:rPr>
          <w:sz w:val="24"/>
        </w:rPr>
        <w:t>çerçevesi</w:t>
      </w:r>
      <w:r>
        <w:rPr>
          <w:spacing w:val="80"/>
          <w:sz w:val="24"/>
        </w:rPr>
        <w:t xml:space="preserve"> </w:t>
      </w:r>
      <w:r>
        <w:rPr>
          <w:sz w:val="24"/>
        </w:rPr>
        <w:t>olarak</w:t>
      </w:r>
      <w:r>
        <w:rPr>
          <w:spacing w:val="80"/>
          <w:w w:val="150"/>
          <w:sz w:val="24"/>
        </w:rPr>
        <w:t xml:space="preserve"> </w:t>
      </w:r>
      <w:r>
        <w:rPr>
          <w:spacing w:val="-2"/>
          <w:sz w:val="24"/>
        </w:rPr>
        <w:t>hazırlanmıştır.</w:t>
      </w:r>
    </w:p>
    <w:p w:rsidR="00474AAC" w:rsidRDefault="00B74296">
      <w:pPr>
        <w:pStyle w:val="ListeParagraf"/>
        <w:numPr>
          <w:ilvl w:val="0"/>
          <w:numId w:val="1"/>
        </w:numPr>
        <w:tabs>
          <w:tab w:val="left" w:pos="2374"/>
        </w:tabs>
        <w:spacing w:before="0" w:line="362" w:lineRule="auto"/>
        <w:ind w:right="1013" w:firstLine="0"/>
        <w:rPr>
          <w:rFonts w:ascii="Times New Roman" w:hAnsi="Times New Roman"/>
          <w:sz w:val="24"/>
        </w:rPr>
      </w:pPr>
      <w:r>
        <w:rPr>
          <w:sz w:val="24"/>
        </w:rPr>
        <w:t>3</w:t>
      </w:r>
      <w:r>
        <w:rPr>
          <w:spacing w:val="-14"/>
          <w:sz w:val="24"/>
        </w:rPr>
        <w:t xml:space="preserve"> </w:t>
      </w:r>
      <w:r>
        <w:rPr>
          <w:sz w:val="24"/>
        </w:rPr>
        <w:t>tema/amaç</w:t>
      </w:r>
      <w:r>
        <w:rPr>
          <w:spacing w:val="-13"/>
          <w:sz w:val="24"/>
        </w:rPr>
        <w:t xml:space="preserve"> </w:t>
      </w:r>
      <w:r>
        <w:rPr>
          <w:sz w:val="24"/>
        </w:rPr>
        <w:t>altında</w:t>
      </w:r>
      <w:r>
        <w:rPr>
          <w:spacing w:val="-13"/>
          <w:sz w:val="24"/>
        </w:rPr>
        <w:t xml:space="preserve"> </w:t>
      </w:r>
      <w:r>
        <w:rPr>
          <w:sz w:val="24"/>
        </w:rPr>
        <w:t>hedeflerin,</w:t>
      </w:r>
      <w:r>
        <w:rPr>
          <w:spacing w:val="-12"/>
          <w:sz w:val="24"/>
        </w:rPr>
        <w:t xml:space="preserve"> </w:t>
      </w:r>
      <w:r>
        <w:rPr>
          <w:sz w:val="24"/>
        </w:rPr>
        <w:t>stratejilerin</w:t>
      </w:r>
      <w:r>
        <w:rPr>
          <w:spacing w:val="-12"/>
          <w:sz w:val="24"/>
        </w:rPr>
        <w:t xml:space="preserve"> </w:t>
      </w:r>
      <w:r>
        <w:rPr>
          <w:sz w:val="24"/>
        </w:rPr>
        <w:t>ve</w:t>
      </w:r>
      <w:r>
        <w:rPr>
          <w:spacing w:val="-14"/>
          <w:sz w:val="24"/>
        </w:rPr>
        <w:t xml:space="preserve"> </w:t>
      </w:r>
      <w:r>
        <w:rPr>
          <w:sz w:val="24"/>
        </w:rPr>
        <w:t>performans</w:t>
      </w:r>
      <w:r>
        <w:rPr>
          <w:spacing w:val="-12"/>
          <w:sz w:val="24"/>
        </w:rPr>
        <w:t xml:space="preserve"> </w:t>
      </w:r>
      <w:r>
        <w:rPr>
          <w:sz w:val="24"/>
        </w:rPr>
        <w:t>göstergelerinin belirlenmesi için oluşturulmuş anahtar kavramlar yer almaktadır.</w:t>
      </w:r>
    </w:p>
    <w:p w:rsidR="00474AAC" w:rsidRDefault="00B74296">
      <w:pPr>
        <w:spacing w:line="362" w:lineRule="auto"/>
        <w:ind w:left="1750" w:right="1013" w:firstLine="50"/>
        <w:rPr>
          <w:sz w:val="18"/>
        </w:rPr>
      </w:pPr>
      <w:r>
        <w:rPr>
          <w:rFonts w:ascii="Times New Roman" w:hAnsi="Times New Roman"/>
          <w:sz w:val="18"/>
        </w:rPr>
        <w:t>(</w:t>
      </w:r>
      <w:r>
        <w:rPr>
          <w:sz w:val="18"/>
        </w:rPr>
        <w:t>Belirtilen</w:t>
      </w:r>
      <w:r>
        <w:rPr>
          <w:spacing w:val="-3"/>
          <w:sz w:val="18"/>
        </w:rPr>
        <w:t xml:space="preserve"> </w:t>
      </w:r>
      <w:r>
        <w:rPr>
          <w:sz w:val="18"/>
        </w:rPr>
        <w:t>hususlar</w:t>
      </w:r>
      <w:r>
        <w:rPr>
          <w:spacing w:val="-3"/>
          <w:sz w:val="18"/>
        </w:rPr>
        <w:t xml:space="preserve"> </w:t>
      </w:r>
      <w:r>
        <w:rPr>
          <w:sz w:val="18"/>
        </w:rPr>
        <w:t>okul</w:t>
      </w:r>
      <w:r>
        <w:rPr>
          <w:spacing w:val="-4"/>
          <w:sz w:val="18"/>
        </w:rPr>
        <w:t xml:space="preserve"> </w:t>
      </w:r>
      <w:r>
        <w:rPr>
          <w:sz w:val="18"/>
        </w:rPr>
        <w:t>ve</w:t>
      </w:r>
      <w:r>
        <w:rPr>
          <w:spacing w:val="-3"/>
          <w:sz w:val="18"/>
        </w:rPr>
        <w:t xml:space="preserve"> </w:t>
      </w:r>
      <w:r>
        <w:rPr>
          <w:sz w:val="18"/>
        </w:rPr>
        <w:t>kurumlar</w:t>
      </w:r>
      <w:r>
        <w:rPr>
          <w:spacing w:val="-3"/>
          <w:sz w:val="18"/>
        </w:rPr>
        <w:t xml:space="preserve"> </w:t>
      </w:r>
      <w:r>
        <w:rPr>
          <w:sz w:val="18"/>
        </w:rPr>
        <w:t>için</w:t>
      </w:r>
      <w:r>
        <w:rPr>
          <w:spacing w:val="-3"/>
          <w:sz w:val="18"/>
        </w:rPr>
        <w:t xml:space="preserve"> </w:t>
      </w:r>
      <w:r>
        <w:rPr>
          <w:sz w:val="18"/>
        </w:rPr>
        <w:t>kullanılabilirse</w:t>
      </w:r>
      <w:r>
        <w:rPr>
          <w:spacing w:val="-3"/>
          <w:sz w:val="18"/>
        </w:rPr>
        <w:t xml:space="preserve"> </w:t>
      </w:r>
      <w:r>
        <w:rPr>
          <w:sz w:val="18"/>
        </w:rPr>
        <w:t>gösterge</w:t>
      </w:r>
      <w:r>
        <w:rPr>
          <w:spacing w:val="-3"/>
          <w:sz w:val="18"/>
        </w:rPr>
        <w:t xml:space="preserve"> </w:t>
      </w:r>
      <w:r>
        <w:rPr>
          <w:sz w:val="18"/>
        </w:rPr>
        <w:t>ve</w:t>
      </w:r>
      <w:r>
        <w:rPr>
          <w:spacing w:val="-5"/>
          <w:sz w:val="18"/>
        </w:rPr>
        <w:t xml:space="preserve"> </w:t>
      </w:r>
      <w:r>
        <w:rPr>
          <w:sz w:val="18"/>
        </w:rPr>
        <w:t>strateji</w:t>
      </w:r>
      <w:r>
        <w:rPr>
          <w:spacing w:val="-3"/>
          <w:sz w:val="18"/>
        </w:rPr>
        <w:t xml:space="preserve"> </w:t>
      </w:r>
      <w:r>
        <w:rPr>
          <w:sz w:val="18"/>
        </w:rPr>
        <w:t>belirlemede</w:t>
      </w:r>
      <w:r>
        <w:rPr>
          <w:spacing w:val="-5"/>
          <w:sz w:val="18"/>
        </w:rPr>
        <w:t xml:space="preserve"> </w:t>
      </w:r>
      <w:r>
        <w:rPr>
          <w:sz w:val="18"/>
        </w:rPr>
        <w:t>yararlanılabilir.)</w:t>
      </w:r>
      <w:r>
        <w:rPr>
          <w:spacing w:val="40"/>
          <w:sz w:val="18"/>
        </w:rPr>
        <w:t xml:space="preserve"> </w:t>
      </w:r>
      <w:r>
        <w:rPr>
          <w:sz w:val="18"/>
        </w:rPr>
        <w:t>Özel olarak sorulması uygun görülenler:</w:t>
      </w:r>
    </w:p>
    <w:p w:rsidR="00474AAC" w:rsidRDefault="00B74296">
      <w:pPr>
        <w:pStyle w:val="ListeParagraf"/>
        <w:numPr>
          <w:ilvl w:val="0"/>
          <w:numId w:val="1"/>
        </w:numPr>
        <w:tabs>
          <w:tab w:val="left" w:pos="1850"/>
        </w:tabs>
        <w:spacing w:before="0" w:line="210" w:lineRule="exact"/>
        <w:ind w:left="1850" w:hanging="100"/>
        <w:rPr>
          <w:sz w:val="18"/>
        </w:rPr>
      </w:pPr>
      <w:r>
        <w:rPr>
          <w:sz w:val="18"/>
        </w:rPr>
        <w:t>Hayat</w:t>
      </w:r>
      <w:r>
        <w:rPr>
          <w:spacing w:val="-3"/>
          <w:sz w:val="18"/>
        </w:rPr>
        <w:t xml:space="preserve"> </w:t>
      </w:r>
      <w:r>
        <w:rPr>
          <w:sz w:val="18"/>
        </w:rPr>
        <w:t>boyu</w:t>
      </w:r>
      <w:r>
        <w:rPr>
          <w:spacing w:val="-5"/>
          <w:sz w:val="18"/>
        </w:rPr>
        <w:t xml:space="preserve"> </w:t>
      </w:r>
      <w:r>
        <w:rPr>
          <w:sz w:val="18"/>
        </w:rPr>
        <w:t>öğrenmeye katılım</w:t>
      </w:r>
      <w:r>
        <w:rPr>
          <w:spacing w:val="-2"/>
          <w:sz w:val="18"/>
        </w:rPr>
        <w:t xml:space="preserve"> </w:t>
      </w:r>
      <w:r>
        <w:rPr>
          <w:sz w:val="18"/>
        </w:rPr>
        <w:t xml:space="preserve">ve </w:t>
      </w:r>
      <w:r>
        <w:rPr>
          <w:spacing w:val="-2"/>
          <w:sz w:val="18"/>
        </w:rPr>
        <w:t>tamamlama</w:t>
      </w:r>
    </w:p>
    <w:p w:rsidR="00474AAC" w:rsidRDefault="00B74296">
      <w:pPr>
        <w:pStyle w:val="ListeParagraf"/>
        <w:numPr>
          <w:ilvl w:val="0"/>
          <w:numId w:val="1"/>
        </w:numPr>
        <w:tabs>
          <w:tab w:val="left" w:pos="1850"/>
        </w:tabs>
        <w:spacing w:before="90"/>
        <w:ind w:left="1850" w:hanging="100"/>
        <w:rPr>
          <w:sz w:val="18"/>
        </w:rPr>
      </w:pPr>
      <w:r>
        <w:rPr>
          <w:sz w:val="18"/>
        </w:rPr>
        <w:t>Bölge</w:t>
      </w:r>
      <w:r>
        <w:rPr>
          <w:spacing w:val="-2"/>
          <w:sz w:val="18"/>
        </w:rPr>
        <w:t xml:space="preserve"> </w:t>
      </w:r>
      <w:r>
        <w:rPr>
          <w:sz w:val="18"/>
        </w:rPr>
        <w:t>bazında</w:t>
      </w:r>
      <w:r>
        <w:rPr>
          <w:spacing w:val="-2"/>
          <w:sz w:val="18"/>
        </w:rPr>
        <w:t xml:space="preserve"> </w:t>
      </w:r>
      <w:r>
        <w:rPr>
          <w:sz w:val="18"/>
        </w:rPr>
        <w:t>tasarlanmış</w:t>
      </w:r>
      <w:r>
        <w:rPr>
          <w:spacing w:val="-5"/>
          <w:sz w:val="18"/>
        </w:rPr>
        <w:t xml:space="preserve"> </w:t>
      </w:r>
      <w:r>
        <w:rPr>
          <w:sz w:val="18"/>
        </w:rPr>
        <w:t>yaygın</w:t>
      </w:r>
      <w:r>
        <w:rPr>
          <w:spacing w:val="-2"/>
          <w:sz w:val="18"/>
        </w:rPr>
        <w:t xml:space="preserve"> </w:t>
      </w:r>
      <w:r>
        <w:rPr>
          <w:sz w:val="18"/>
        </w:rPr>
        <w:t>eğitim</w:t>
      </w:r>
      <w:r>
        <w:rPr>
          <w:spacing w:val="-3"/>
          <w:sz w:val="18"/>
        </w:rPr>
        <w:t xml:space="preserve"> </w:t>
      </w:r>
      <w:r>
        <w:rPr>
          <w:spacing w:val="-2"/>
          <w:sz w:val="18"/>
        </w:rPr>
        <w:t>kursları</w:t>
      </w:r>
    </w:p>
    <w:p w:rsidR="00474AAC" w:rsidRDefault="00B74296">
      <w:pPr>
        <w:pStyle w:val="ListeParagraf"/>
        <w:numPr>
          <w:ilvl w:val="0"/>
          <w:numId w:val="1"/>
        </w:numPr>
        <w:tabs>
          <w:tab w:val="left" w:pos="1850"/>
        </w:tabs>
        <w:spacing w:before="105"/>
        <w:ind w:left="1850" w:hanging="100"/>
        <w:rPr>
          <w:sz w:val="18"/>
        </w:rPr>
      </w:pPr>
      <w:r>
        <w:rPr>
          <w:sz w:val="18"/>
        </w:rPr>
        <w:t>Kadınlara</w:t>
      </w:r>
      <w:r>
        <w:rPr>
          <w:spacing w:val="-1"/>
          <w:sz w:val="18"/>
        </w:rPr>
        <w:t xml:space="preserve"> </w:t>
      </w:r>
      <w:r>
        <w:rPr>
          <w:sz w:val="18"/>
        </w:rPr>
        <w:t>özgü</w:t>
      </w:r>
      <w:r>
        <w:rPr>
          <w:spacing w:val="-5"/>
          <w:sz w:val="18"/>
        </w:rPr>
        <w:t xml:space="preserve"> </w:t>
      </w:r>
      <w:r>
        <w:rPr>
          <w:sz w:val="18"/>
        </w:rPr>
        <w:t>yaygın</w:t>
      </w:r>
      <w:r>
        <w:rPr>
          <w:spacing w:val="-4"/>
          <w:sz w:val="18"/>
        </w:rPr>
        <w:t xml:space="preserve"> </w:t>
      </w:r>
      <w:r>
        <w:rPr>
          <w:sz w:val="18"/>
        </w:rPr>
        <w:t>eğitimi</w:t>
      </w:r>
      <w:r>
        <w:rPr>
          <w:spacing w:val="-3"/>
          <w:sz w:val="18"/>
        </w:rPr>
        <w:t xml:space="preserve"> </w:t>
      </w:r>
      <w:r>
        <w:rPr>
          <w:sz w:val="18"/>
        </w:rPr>
        <w:t>destekleyici</w:t>
      </w:r>
      <w:r>
        <w:rPr>
          <w:spacing w:val="-3"/>
          <w:sz w:val="18"/>
        </w:rPr>
        <w:t xml:space="preserve"> </w:t>
      </w:r>
      <w:r>
        <w:rPr>
          <w:spacing w:val="-2"/>
          <w:sz w:val="18"/>
        </w:rPr>
        <w:t>faaliyetler</w:t>
      </w:r>
    </w:p>
    <w:p w:rsidR="00474AAC" w:rsidRDefault="00B74296">
      <w:pPr>
        <w:pStyle w:val="ListeParagraf"/>
        <w:numPr>
          <w:ilvl w:val="0"/>
          <w:numId w:val="1"/>
        </w:numPr>
        <w:tabs>
          <w:tab w:val="left" w:pos="1850"/>
        </w:tabs>
        <w:spacing w:before="106"/>
        <w:ind w:left="1850" w:hanging="100"/>
        <w:rPr>
          <w:sz w:val="18"/>
        </w:rPr>
      </w:pPr>
      <w:r>
        <w:rPr>
          <w:sz w:val="18"/>
        </w:rPr>
        <w:t>Yurt</w:t>
      </w:r>
      <w:r>
        <w:rPr>
          <w:spacing w:val="-5"/>
          <w:sz w:val="18"/>
        </w:rPr>
        <w:t xml:space="preserve"> </w:t>
      </w:r>
      <w:r>
        <w:rPr>
          <w:sz w:val="18"/>
        </w:rPr>
        <w:t>dışında</w:t>
      </w:r>
      <w:r>
        <w:rPr>
          <w:spacing w:val="-3"/>
          <w:sz w:val="18"/>
        </w:rPr>
        <w:t xml:space="preserve"> </w:t>
      </w:r>
      <w:r>
        <w:rPr>
          <w:sz w:val="18"/>
        </w:rPr>
        <w:t>ikamet</w:t>
      </w:r>
      <w:r>
        <w:rPr>
          <w:spacing w:val="-2"/>
          <w:sz w:val="18"/>
        </w:rPr>
        <w:t xml:space="preserve"> </w:t>
      </w:r>
      <w:r>
        <w:rPr>
          <w:sz w:val="18"/>
        </w:rPr>
        <w:t>eden</w:t>
      </w:r>
      <w:r>
        <w:rPr>
          <w:spacing w:val="-3"/>
          <w:sz w:val="18"/>
        </w:rPr>
        <w:t xml:space="preserve"> </w:t>
      </w:r>
      <w:r>
        <w:rPr>
          <w:sz w:val="18"/>
        </w:rPr>
        <w:t>vatandaşların</w:t>
      </w:r>
      <w:r>
        <w:rPr>
          <w:spacing w:val="-2"/>
          <w:sz w:val="18"/>
        </w:rPr>
        <w:t xml:space="preserve"> </w:t>
      </w:r>
      <w:r>
        <w:rPr>
          <w:sz w:val="18"/>
        </w:rPr>
        <w:t>eğitim</w:t>
      </w:r>
      <w:r>
        <w:rPr>
          <w:spacing w:val="-3"/>
          <w:sz w:val="18"/>
        </w:rPr>
        <w:t xml:space="preserve"> </w:t>
      </w:r>
      <w:r>
        <w:rPr>
          <w:sz w:val="18"/>
        </w:rPr>
        <w:t>ve</w:t>
      </w:r>
      <w:r>
        <w:rPr>
          <w:spacing w:val="-3"/>
          <w:sz w:val="18"/>
        </w:rPr>
        <w:t xml:space="preserve"> </w:t>
      </w:r>
      <w:r>
        <w:rPr>
          <w:sz w:val="18"/>
        </w:rPr>
        <w:t>öğretime</w:t>
      </w:r>
      <w:r>
        <w:rPr>
          <w:spacing w:val="-2"/>
          <w:sz w:val="18"/>
        </w:rPr>
        <w:t xml:space="preserve"> erişimi</w:t>
      </w:r>
    </w:p>
    <w:p w:rsidR="00474AAC" w:rsidRDefault="00474AAC">
      <w:pPr>
        <w:rPr>
          <w:sz w:val="18"/>
        </w:rPr>
        <w:sectPr w:rsidR="00474AAC">
          <w:pgSz w:w="11910" w:h="16840"/>
          <w:pgMar w:top="1320" w:right="400" w:bottom="1280" w:left="460" w:header="0" w:footer="1097" w:gutter="0"/>
          <w:cols w:space="708"/>
        </w:sectPr>
      </w:pPr>
    </w:p>
    <w:p w:rsidR="00474AAC" w:rsidRDefault="00B74296">
      <w:pPr>
        <w:spacing w:before="80"/>
        <w:ind w:left="958"/>
        <w:rPr>
          <w:b/>
          <w:sz w:val="24"/>
        </w:rPr>
      </w:pPr>
      <w:r>
        <w:rPr>
          <w:b/>
          <w:sz w:val="24"/>
        </w:rPr>
        <w:lastRenderedPageBreak/>
        <w:t>EK-6</w:t>
      </w:r>
      <w:r>
        <w:rPr>
          <w:b/>
          <w:spacing w:val="-3"/>
          <w:sz w:val="24"/>
        </w:rPr>
        <w:t xml:space="preserve"> </w:t>
      </w:r>
      <w:r>
        <w:rPr>
          <w:b/>
          <w:sz w:val="24"/>
        </w:rPr>
        <w:t>Örnek</w:t>
      </w:r>
      <w:r>
        <w:rPr>
          <w:b/>
          <w:spacing w:val="-3"/>
          <w:sz w:val="24"/>
        </w:rPr>
        <w:t xml:space="preserve"> </w:t>
      </w:r>
      <w:r>
        <w:rPr>
          <w:b/>
          <w:sz w:val="24"/>
        </w:rPr>
        <w:t>Hedef</w:t>
      </w:r>
      <w:r>
        <w:rPr>
          <w:b/>
          <w:spacing w:val="-2"/>
          <w:sz w:val="24"/>
        </w:rPr>
        <w:t xml:space="preserve"> Kartı:</w:t>
      </w:r>
    </w:p>
    <w:p w:rsidR="00474AAC" w:rsidRDefault="00474AAC">
      <w:pPr>
        <w:pStyle w:val="GvdeMetni"/>
        <w:spacing w:before="8" w:after="1"/>
        <w:rPr>
          <w:b/>
          <w:sz w:val="8"/>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0"/>
        <w:gridCol w:w="6943"/>
      </w:tblGrid>
      <w:tr w:rsidR="00474AAC">
        <w:trPr>
          <w:trHeight w:val="465"/>
        </w:trPr>
        <w:tc>
          <w:tcPr>
            <w:tcW w:w="9633" w:type="dxa"/>
            <w:gridSpan w:val="2"/>
            <w:shd w:val="clear" w:color="auto" w:fill="F4AF83"/>
          </w:tcPr>
          <w:p w:rsidR="00474AAC" w:rsidRDefault="00B74296">
            <w:pPr>
              <w:pStyle w:val="TableParagraph"/>
              <w:spacing w:before="115"/>
              <w:ind w:left="115"/>
              <w:rPr>
                <w:b/>
                <w:sz w:val="24"/>
              </w:rPr>
            </w:pPr>
            <w:r>
              <w:rPr>
                <w:b/>
                <w:spacing w:val="-2"/>
                <w:sz w:val="24"/>
              </w:rPr>
              <w:t>TEMA:</w:t>
            </w:r>
          </w:p>
        </w:tc>
      </w:tr>
      <w:tr w:rsidR="00474AAC">
        <w:trPr>
          <w:trHeight w:val="448"/>
        </w:trPr>
        <w:tc>
          <w:tcPr>
            <w:tcW w:w="9633" w:type="dxa"/>
            <w:gridSpan w:val="2"/>
            <w:shd w:val="clear" w:color="auto" w:fill="F4AF83"/>
          </w:tcPr>
          <w:p w:rsidR="00474AAC" w:rsidRDefault="00B74296">
            <w:pPr>
              <w:pStyle w:val="TableParagraph"/>
              <w:spacing w:before="117"/>
              <w:ind w:left="115"/>
              <w:rPr>
                <w:sz w:val="24"/>
              </w:rPr>
            </w:pPr>
            <w:r>
              <w:rPr>
                <w:sz w:val="24"/>
              </w:rPr>
              <w:t>Okul/Kurum</w:t>
            </w:r>
            <w:r>
              <w:rPr>
                <w:spacing w:val="-11"/>
                <w:sz w:val="24"/>
              </w:rPr>
              <w:t xml:space="preserve"> </w:t>
            </w:r>
            <w:r>
              <w:rPr>
                <w:spacing w:val="-4"/>
                <w:sz w:val="24"/>
              </w:rPr>
              <w:t>Türü:</w:t>
            </w:r>
          </w:p>
        </w:tc>
      </w:tr>
      <w:tr w:rsidR="00474AAC">
        <w:trPr>
          <w:trHeight w:val="450"/>
        </w:trPr>
        <w:tc>
          <w:tcPr>
            <w:tcW w:w="2690" w:type="dxa"/>
            <w:shd w:val="clear" w:color="auto" w:fill="F4AF83"/>
          </w:tcPr>
          <w:p w:rsidR="00474AAC" w:rsidRDefault="00B74296">
            <w:pPr>
              <w:pStyle w:val="TableParagraph"/>
              <w:spacing w:before="119"/>
              <w:ind w:left="115"/>
              <w:rPr>
                <w:sz w:val="24"/>
              </w:rPr>
            </w:pPr>
            <w:r>
              <w:rPr>
                <w:spacing w:val="-4"/>
                <w:sz w:val="24"/>
              </w:rPr>
              <w:t>Amaç</w:t>
            </w:r>
          </w:p>
        </w:tc>
        <w:tc>
          <w:tcPr>
            <w:tcW w:w="6943" w:type="dxa"/>
            <w:shd w:val="clear" w:color="auto" w:fill="DADADA"/>
          </w:tcPr>
          <w:p w:rsidR="00474AAC" w:rsidRDefault="00474AAC">
            <w:pPr>
              <w:pStyle w:val="TableParagraph"/>
              <w:rPr>
                <w:rFonts w:ascii="Times New Roman"/>
                <w:sz w:val="24"/>
              </w:rPr>
            </w:pPr>
          </w:p>
        </w:tc>
      </w:tr>
      <w:tr w:rsidR="00474AAC">
        <w:trPr>
          <w:trHeight w:val="731"/>
        </w:trPr>
        <w:tc>
          <w:tcPr>
            <w:tcW w:w="2690" w:type="dxa"/>
            <w:shd w:val="clear" w:color="auto" w:fill="F4AF83"/>
          </w:tcPr>
          <w:p w:rsidR="00474AAC" w:rsidRDefault="00B74296">
            <w:pPr>
              <w:pStyle w:val="TableParagraph"/>
              <w:spacing w:before="259"/>
              <w:ind w:left="115"/>
              <w:rPr>
                <w:sz w:val="24"/>
              </w:rPr>
            </w:pPr>
            <w:r>
              <w:rPr>
                <w:spacing w:val="-4"/>
                <w:sz w:val="24"/>
              </w:rPr>
              <w:t>Hedef</w:t>
            </w:r>
          </w:p>
        </w:tc>
        <w:tc>
          <w:tcPr>
            <w:tcW w:w="6943" w:type="dxa"/>
            <w:shd w:val="clear" w:color="auto" w:fill="DADADA"/>
          </w:tcPr>
          <w:p w:rsidR="00474AAC" w:rsidRDefault="00474AAC">
            <w:pPr>
              <w:pStyle w:val="TableParagraph"/>
              <w:rPr>
                <w:rFonts w:ascii="Times New Roman"/>
                <w:sz w:val="24"/>
              </w:rPr>
            </w:pPr>
          </w:p>
        </w:tc>
      </w:tr>
      <w:tr w:rsidR="00474AAC">
        <w:trPr>
          <w:trHeight w:val="1094"/>
        </w:trPr>
        <w:tc>
          <w:tcPr>
            <w:tcW w:w="2690" w:type="dxa"/>
            <w:shd w:val="clear" w:color="auto" w:fill="F4AF83"/>
          </w:tcPr>
          <w:p w:rsidR="00474AAC" w:rsidRDefault="00474AAC">
            <w:pPr>
              <w:pStyle w:val="TableParagraph"/>
              <w:spacing w:before="20"/>
              <w:rPr>
                <w:b/>
                <w:sz w:val="24"/>
              </w:rPr>
            </w:pPr>
          </w:p>
          <w:p w:rsidR="00474AAC" w:rsidRDefault="00B74296">
            <w:pPr>
              <w:pStyle w:val="TableParagraph"/>
              <w:ind w:left="115" w:right="164"/>
              <w:rPr>
                <w:sz w:val="24"/>
              </w:rPr>
            </w:pPr>
            <w:r>
              <w:rPr>
                <w:spacing w:val="-2"/>
                <w:sz w:val="24"/>
              </w:rPr>
              <w:t>Performans Göstergeleri</w:t>
            </w:r>
          </w:p>
        </w:tc>
        <w:tc>
          <w:tcPr>
            <w:tcW w:w="6943" w:type="dxa"/>
            <w:shd w:val="clear" w:color="auto" w:fill="DADADA"/>
          </w:tcPr>
          <w:p w:rsidR="00474AAC" w:rsidRDefault="00474AAC">
            <w:pPr>
              <w:pStyle w:val="TableParagraph"/>
              <w:rPr>
                <w:rFonts w:ascii="Times New Roman"/>
                <w:sz w:val="24"/>
              </w:rPr>
            </w:pPr>
          </w:p>
        </w:tc>
      </w:tr>
      <w:tr w:rsidR="00474AAC">
        <w:trPr>
          <w:trHeight w:val="1468"/>
        </w:trPr>
        <w:tc>
          <w:tcPr>
            <w:tcW w:w="2690" w:type="dxa"/>
            <w:shd w:val="clear" w:color="auto" w:fill="F4AF83"/>
          </w:tcPr>
          <w:p w:rsidR="00474AAC" w:rsidRDefault="00474AAC">
            <w:pPr>
              <w:pStyle w:val="TableParagraph"/>
              <w:rPr>
                <w:b/>
                <w:sz w:val="24"/>
              </w:rPr>
            </w:pPr>
          </w:p>
          <w:p w:rsidR="00474AAC" w:rsidRDefault="00474AAC">
            <w:pPr>
              <w:pStyle w:val="TableParagraph"/>
              <w:spacing w:before="65"/>
              <w:rPr>
                <w:b/>
                <w:sz w:val="24"/>
              </w:rPr>
            </w:pPr>
          </w:p>
          <w:p w:rsidR="00474AAC" w:rsidRDefault="00B74296">
            <w:pPr>
              <w:pStyle w:val="TableParagraph"/>
              <w:spacing w:before="1"/>
              <w:ind w:left="115"/>
              <w:rPr>
                <w:sz w:val="24"/>
              </w:rPr>
            </w:pPr>
            <w:r>
              <w:rPr>
                <w:spacing w:val="-2"/>
                <w:sz w:val="24"/>
              </w:rPr>
              <w:t>Stratejiler</w:t>
            </w:r>
          </w:p>
        </w:tc>
        <w:tc>
          <w:tcPr>
            <w:tcW w:w="6943" w:type="dxa"/>
            <w:shd w:val="clear" w:color="auto" w:fill="DADADA"/>
          </w:tcPr>
          <w:p w:rsidR="00474AAC" w:rsidRDefault="00474AAC">
            <w:pPr>
              <w:pStyle w:val="TableParagraph"/>
              <w:rPr>
                <w:rFonts w:ascii="Times New Roman"/>
                <w:sz w:val="24"/>
              </w:rPr>
            </w:pPr>
          </w:p>
        </w:tc>
      </w:tr>
    </w:tbl>
    <w:p w:rsidR="00474AAC" w:rsidRDefault="00474AAC">
      <w:pPr>
        <w:rPr>
          <w:rFonts w:ascii="Times New Roman"/>
          <w:sz w:val="24"/>
        </w:rPr>
        <w:sectPr w:rsidR="00474AAC">
          <w:pgSz w:w="11910" w:h="16840"/>
          <w:pgMar w:top="1320" w:right="400" w:bottom="1280" w:left="460" w:header="0" w:footer="1097" w:gutter="0"/>
          <w:cols w:space="708"/>
        </w:sectPr>
      </w:pPr>
    </w:p>
    <w:p w:rsidR="00474AAC" w:rsidRDefault="00B74296">
      <w:pPr>
        <w:pStyle w:val="GvdeMetni"/>
        <w:rPr>
          <w:b/>
          <w:sz w:val="17"/>
        </w:rPr>
      </w:pPr>
      <w:r>
        <w:rPr>
          <w:noProof/>
          <w:lang w:eastAsia="tr-TR"/>
        </w:rPr>
        <w:lastRenderedPageBreak/>
        <mc:AlternateContent>
          <mc:Choice Requires="wps">
            <w:drawing>
              <wp:anchor distT="0" distB="0" distL="0" distR="0" simplePos="0" relativeHeight="15734784" behindDoc="0" locked="0" layoutInCell="1" allowOverlap="1">
                <wp:simplePos x="0" y="0"/>
                <wp:positionH relativeFrom="page">
                  <wp:posOffset>0</wp:posOffset>
                </wp:positionH>
                <wp:positionV relativeFrom="page">
                  <wp:posOffset>0</wp:posOffset>
                </wp:positionV>
                <wp:extent cx="7560309" cy="1069213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981A26">
                            <a:alpha val="50000"/>
                          </a:srgbClr>
                        </a:solidFill>
                      </wps:spPr>
                      <wps:bodyPr wrap="square" lIns="0" tIns="0" rIns="0" bIns="0" rtlCol="0">
                        <a:prstTxWarp prst="textNoShape">
                          <a:avLst/>
                        </a:prstTxWarp>
                        <a:noAutofit/>
                      </wps:bodyPr>
                    </wps:wsp>
                  </a:graphicData>
                </a:graphic>
              </wp:anchor>
            </w:drawing>
          </mc:Choice>
          <mc:Fallback>
            <w:pict>
              <v:shape w14:anchorId="39CD85C3" id="Graphic 45" o:spid="_x0000_s1026" style="position:absolute;margin-left:0;margin-top:0;width:595.3pt;height:841.9pt;z-index:157347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06SwIAABQFAAAOAAAAZHJzL2Uyb0RvYy54bWysVNFu2yAUfZ+0f0C8LybJkjVWnKpq1WpS&#10;1VVqpj0TjGNrmMuAxO7f74JN6m1Pm/aCL3A4nHvuxdvrvlXkLK1rQBd0PmOUSC2gbPSxoF/39x+u&#10;KHGe65Ir0LKgr9LR6937d9vO5HIBNahSWoIk2uWdKWjtvcmzzIlattzNwEiNmxXYlnuc2mNWWt4h&#10;e6uyBWPrrANbGgtCOoerd8Mm3UX+qpLCf6kqJz1RBUVtPo42jocwZrstz4+Wm7oRowz+Dypa3mi8&#10;9EJ1xz0nJ9v8QdU2woKDys8EtBlUVSNkzAGzmbPfsnmpuZExFzTHmYtN7v/RiqfzsyVNWdCPK0o0&#10;b7FGD6MduIL2dMbliHoxzzYk6MwjiO8ON7JfdsLEjZi+sm3AYnqkj16/XryWvScCFz+t1mzJNpQI&#10;3Juz9WYxX8ZyZDxP58XJ+QcJkYufH50fqlWmiNcpEr1OocWah2qrWG1PCVbbUoLVPgzVNtyHc0Fg&#10;CEk3EVNPtARAC2e5hwj1IZWgmjF0KiWEat8wSk+x2G4TVNpLXxP5BkxMn7Fl0IeECZK+A3R69V8f&#10;SM4mSqHAyeG24EG89uILSpg670A15X2jVLDB2ePhVlly5mjx5mp+s1jHvufK1HxYXaFD6b4RHvkn&#10;PLF1hm4JfXOA8hW7sMO+K6j7ceJWUqI+a+zz8GZTYFNwSIH16hbiy44lss7v+2/cGmIwLKjHZnuC&#10;9Ip4nnoIEwyAARtOarg5eaia0GBR26BonODTiwmMv4nwtqfziHr7me1+AgAA//8DAFBLAwQUAAYA&#10;CAAAACEA8TLk5toAAAAHAQAADwAAAGRycy9kb3ducmV2LnhtbEyPQUvEMBCF74L/IYzgRdy0K8Ra&#10;my6ysHi2+gPSZmyLzaQ02W3WX++sF70Mb3jDe99Uu+QmccIljJ405JsMBFLn7Ui9ho/3w30BIkRD&#10;1kyeUMMZA+zq66vKlNav9IanJvaCQyiURsMQ41xKGboBnQkbPyOx9+kXZyKvSy/tYlYOd5PcZpmS&#10;zozEDYOZcT9g99UcnYZVbQ/nlIq8D9+u2bevqMbHO61vb9LLM4iIKf4dwwWf0aFmptYfyQYxaeBH&#10;4u+8ePlTpkC0rFTxUICsK/mfv/4BAAD//wMAUEsBAi0AFAAGAAgAAAAhALaDOJL+AAAA4QEAABMA&#10;AAAAAAAAAAAAAAAAAAAAAFtDb250ZW50X1R5cGVzXS54bWxQSwECLQAUAAYACAAAACEAOP0h/9YA&#10;AACUAQAACwAAAAAAAAAAAAAAAAAvAQAAX3JlbHMvLnJlbHNQSwECLQAUAAYACAAAACEAaLpNOksC&#10;AAAUBQAADgAAAAAAAAAAAAAAAAAuAgAAZHJzL2Uyb0RvYy54bWxQSwECLQAUAAYACAAAACEA8TLk&#10;5toAAAAHAQAADwAAAAAAAAAAAAAAAAClBAAAZHJzL2Rvd25yZXYueG1sUEsFBgAAAAAEAAQA8wAA&#10;AKwFAAAAAA==&#10;" path="m7560005,l,,,10692003r7560005,l7560005,xe" fillcolor="#981a26" stroked="f">
                <v:fill opacity="32896f"/>
                <v:path arrowok="t"/>
                <w10:wrap anchorx="page" anchory="page"/>
              </v:shape>
            </w:pict>
          </mc:Fallback>
        </mc:AlternateContent>
      </w:r>
      <w:r>
        <w:rPr>
          <w:noProof/>
          <w:lang w:eastAsia="tr-TR"/>
        </w:rPr>
        <w:drawing>
          <wp:anchor distT="0" distB="0" distL="0" distR="0" simplePos="0" relativeHeight="15735296" behindDoc="0" locked="0" layoutInCell="1" allowOverlap="1">
            <wp:simplePos x="0" y="0"/>
            <wp:positionH relativeFrom="page">
              <wp:posOffset>0</wp:posOffset>
            </wp:positionH>
            <wp:positionV relativeFrom="page">
              <wp:posOffset>12</wp:posOffset>
            </wp:positionV>
            <wp:extent cx="7559999" cy="10691988"/>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6" cstate="print"/>
                    <a:stretch>
                      <a:fillRect/>
                    </a:stretch>
                  </pic:blipFill>
                  <pic:spPr>
                    <a:xfrm>
                      <a:off x="0" y="0"/>
                      <a:ext cx="7559999" cy="10691988"/>
                    </a:xfrm>
                    <a:prstGeom prst="rect">
                      <a:avLst/>
                    </a:prstGeom>
                  </pic:spPr>
                </pic:pic>
              </a:graphicData>
            </a:graphic>
          </wp:anchor>
        </w:drawing>
      </w:r>
      <w:r>
        <w:rPr>
          <w:noProof/>
          <w:lang w:eastAsia="tr-TR"/>
        </w:rPr>
        <mc:AlternateContent>
          <mc:Choice Requires="wpg">
            <w:drawing>
              <wp:anchor distT="0" distB="0" distL="0" distR="0" simplePos="0" relativeHeight="15735808" behindDoc="0" locked="0" layoutInCell="1" allowOverlap="1">
                <wp:simplePos x="0" y="0"/>
                <wp:positionH relativeFrom="page">
                  <wp:posOffset>2953163</wp:posOffset>
                </wp:positionH>
                <wp:positionV relativeFrom="page">
                  <wp:posOffset>4435749</wp:posOffset>
                </wp:positionV>
                <wp:extent cx="1654175" cy="184531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4175" cy="1845310"/>
                          <a:chOff x="0" y="0"/>
                          <a:chExt cx="1654175" cy="1845310"/>
                        </a:xfrm>
                      </wpg:grpSpPr>
                      <pic:pic xmlns:pic="http://schemas.openxmlformats.org/drawingml/2006/picture">
                        <pic:nvPicPr>
                          <pic:cNvPr id="48" name="Image 48"/>
                          <pic:cNvPicPr/>
                        </pic:nvPicPr>
                        <pic:blipFill>
                          <a:blip r:embed="rId27" cstate="print"/>
                          <a:stretch>
                            <a:fillRect/>
                          </a:stretch>
                        </pic:blipFill>
                        <pic:spPr>
                          <a:xfrm>
                            <a:off x="0" y="0"/>
                            <a:ext cx="1653683" cy="1652743"/>
                          </a:xfrm>
                          <a:prstGeom prst="rect">
                            <a:avLst/>
                          </a:prstGeom>
                        </pic:spPr>
                      </pic:pic>
                      <wps:wsp>
                        <wps:cNvPr id="49" name="Textbox 49"/>
                        <wps:cNvSpPr txBox="1"/>
                        <wps:spPr>
                          <a:xfrm>
                            <a:off x="778201" y="1654283"/>
                            <a:ext cx="64135" cy="191135"/>
                          </a:xfrm>
                          <a:prstGeom prst="rect">
                            <a:avLst/>
                          </a:prstGeom>
                        </wps:spPr>
                        <wps:txbx>
                          <w:txbxContent>
                            <w:p w:rsidR="00AC0E1A" w:rsidRDefault="00AC0E1A">
                              <w:pPr>
                                <w:spacing w:before="27"/>
                                <w:ind w:left="20"/>
                                <w:rPr>
                                  <w:rFonts w:ascii="Myriad Pro Black" w:hAnsi="Myriad Pro Black"/>
                                  <w:b/>
                                  <w:sz w:val="20"/>
                                </w:rPr>
                              </w:pPr>
                              <w:r>
                                <w:rPr>
                                  <w:rFonts w:ascii="Myriad Pro Black" w:hAnsi="Myriad Pro Black"/>
                                  <w:b/>
                                  <w:color w:val="D2AB67"/>
                                  <w:spacing w:val="-10"/>
                                  <w:sz w:val="20"/>
                                </w:rPr>
                                <w:t>İ</w:t>
                              </w:r>
                            </w:p>
                          </w:txbxContent>
                        </wps:txbx>
                        <wps:bodyPr wrap="square" lIns="0" tIns="0" rIns="0" bIns="0" rtlCol="0">
                          <a:noAutofit/>
                        </wps:bodyPr>
                      </wps:wsp>
                    </wpg:wgp>
                  </a:graphicData>
                </a:graphic>
              </wp:anchor>
            </w:drawing>
          </mc:Choice>
          <mc:Fallback>
            <w:pict>
              <v:group id="Group 47" o:spid="_x0000_s1073" style="position:absolute;margin-left:232.55pt;margin-top:349.25pt;width:130.25pt;height:145.3pt;z-index:15735808;mso-wrap-distance-left:0;mso-wrap-distance-right:0;mso-position-horizontal-relative:page;mso-position-vertical-relative:page" coordsize="16541,1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zx0yAIAALgGAAAOAAAAZHJzL2Uyb0RvYy54bWykVdtu2zAMfR+wfxD0&#10;3jrOvUaTYlvXokCxFWv3AbIs20KtyyQlcf9+pGynRbKhXfcQgbQk6vAckjm/aFVDtsJ5afSKpqcj&#10;SoTmppC6WtGfD1cnS0p8YLpgjdFiRZ+Epxfrjx/OdzYTY1ObphCOQBDts51d0ToEmyWJ57VQzJ8a&#10;KzRslsYpFsB1VVI4toPoqknGo9E82RlXWGe48B6+XnabdB3jl6Xg4XtZehFIs6KALcTVxTXHNVmf&#10;s6xyzNaS9zDYO1AoJjU8ug91yQIjGyePQinJnfGmDKfcqMSUpeQi5gDZpKODbK6d2diYS5XtKrun&#10;Cag94OndYfm37Z0jsljR6YISzRRoFJ8l4AM5O1tlcOba2Xt757oMwbw1/NHDdnK4j371fLgtncJL&#10;kChpI+tPe9ZFGwiHj+l8Nk0XM0o47KXL6WyS9rrwGsQ7usfrr6/cTFjWPRzh7eFYyTP49TSCdUTj&#10;6+UGt8LGCdoHUW+KoZh73NgTUNyyIHPZyPAUqxe0RVB6eyc5sovOC0WgdzpFbhSrBJkuUZHhDN5A&#10;BY4C5I20V7JpkHe0e6hQ9AdF84dsu4K8NHyjhA5dhznRAGqjfS2tp8RlQuUCCsbdFCmIBt0doGis&#10;kzp07eSDE4HX+H4JOH5AEyJQlu03IuhnnJiC78vrjRUzmS8nfcXMZ+PFdIJP73VnmXU+XAujCBqA&#10;FTAA2Sxj21vfoxmO9Bx2ACIywIOVDxPJD+yBd8TfPzXdfc2sAAgY9oXEZ4PED9AOuWnJ9Awz6U9h&#10;z5HQfjbYJsP3vzC1WCxhhFCCTQQdNQZ+IBDLhjabT9PJ0GRnKdr/wxgC7ICgFdq8jUNkvEefm+IJ&#10;wO9gtK6o/7Vh2DTNjQYacQ4PhhuMfDBcaL6YOK0RvTafNsGUMmqGT3VxQTN0QJ9oxfEY9e9HOc7f&#10;l3489fyHs/4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sl85U4gAAAAsBAAAP&#10;AAAAZHJzL2Rvd25yZXYueG1sTI/BTsMwEETvSPyDtUjcqONCQhLiVFUFnKpKtEiI2zbeJlFjO4rd&#10;JP17zAmOq3maeVusZt2xkQbXWiNBLCJgZCqrWlNL+Dy8PaTAnEejsLOGJFzJwaq8vSkwV3YyHzTu&#10;fc1CiXE5Smi873POXdWQRrewPZmQneyg0YdzqLkacArluuPLKEq4xtaEhQZ72jRUnfcXLeF9wmn9&#10;KF7H7fm0uX4f4t3XVpCU93fz+gWYp9n/wfCrH9ShDE5HezHKsU7CUxKLgEpIsjQGFojnZZwAO0rI&#10;0kwALwv+/4fyBwAA//8DAFBLAwQKAAAAAAAAACEAbT7UynNNAQBzTQEAFAAAAGRycy9tZWRpYS9p&#10;bWFnZTEucG5niVBORw0KGgoAAAANSUhEUgAAAVsAAAFbCAYAAAB7zy3tAAAABmJLR0QA/wD/AP+g&#10;vaeTAAAACXBIWXMAAA7EAAAOxAGVKw4bAAAgAElEQVR4nOydd3hUVfrHz7135k7vJZlMksmkh1AS&#10;eu/SVFQsyIp97Ypl7WXVxV5XRde1/FZd1y4CAtJ7b4FAem+T6b3d/vtjuDAMk5CEVMzneXiY3Dnn&#10;zpn2nfe+5y0QwzBgkEH6Ekvpur+HPS3DEK7Ag3AFHg5fYuFJdGVibc42mMMLRI9lGAaq2/XPrQFb&#10;5TQOX2pBhcoGVJJYIVKl75Mlj/wZQUWu2PO7Gg7cHPY0jxDIU48JFKlHUbG2CoJguvee4SCDAAAN&#10;iu0g3Y3XdGJh2NuaD2iKwwAGgSAE5/ClZpE6Yy8qTqiEIOjMh44IexLL1z3TBBiaE3seCOGGVOlT&#10;P9XmLVjOiiiFB+UVG16oofCAMt54Tc68NzQ5c96EES4GAAAk5leVr3+miaEIATsOQUVOSeLQ9eqs&#10;We8JFKlFsecJe0z5FBGUC5XGQxCMEN31ugzy52ZQbAfpVmiK4JWve7qFwgOqePcLFGmHE4YufF6S&#10;MGQTABFL1XJq1eu2io1PtXVOrkhdlzbxvqv4Mv1JAAAIOGon1O16f2u0gEYj0uRsN0y892qEK/AC&#10;AEDz0f9+7qrb+9d4Y1WZMz5MHLboyTPijAeU1ZtfOU6EXCkwh+8TabK3S5OG/y5LHvUzwhV4Ovdq&#10;DDLIWZCXXnqpr9cwSD8n6Kgb524+cqPXdOJqT+Ohm1yNh5Z6TcevCXtNQyGYg3MF8hYIggAAADAM&#10;hYZcDWMxnyU33rnIsFvvbjx4M4UHFWJt7hYIhmmRNncrgCAmYKucHm8OTQQVnqYjN4q0uVu5ArkJ&#10;FSqa+TL9SU/T0cUAACh2PBF0GIPOugmylNE/QjBCihOGbPZbSuaTYU9S7NiQs34c5m0dKtMX/sq6&#10;Flz1+++gcL+aoUke7rfk+FqLFzqqdzwEIIgWKo0HYl0QeMCRBgADwQga7uxrO8ifh0GxHeSCNB78&#10;4idX/d47g46aSWFPcwHmax2CeU3DArbK6a76vXd6W09eyZfpT6JCRTMEI6QsedRPNE0Igo6aSW2d&#10;M+SsGx901o+X6oathTloWKzJ3gkjaNBvLbss3niGJgSepiM3itRZu1ChsoknSazgCuQmX2vxwnjj&#10;iaAjDfdbc6T6wpUwzCHECUM2uRsP3hLPGsZ85lyaIoSShCGbIRghBQrDEVf9vjtAlJAzDIUGrOWz&#10;g86GsTJ94W+sewEP2I012946YC3/44WQq2E0ABCNitW1EIyQnX6hB7mkGRTbQQBDUxwKDyoADFMQ&#10;BFPn3McwUNBRMzHsbipsaz4Z9uhc9ftuBwyDiNSZeyAYoSQJeVtQoarB13rqcgAYJN48PGDL8JpO&#10;XC1OzN/AQUUukTpjHwcVOXzmkgXx10nyPE1HbxSqM/ahIlW9QJF6DACICdgqZ8Qbj3lb8ykiqBAn&#10;5G/goEI3X5Z8wt14+CYQxxoOOmon8qW6Ur40qZQrVLQwFCEIOmomx1lzJh6wp0v1hSshCAIk5tfY&#10;Kzc/zjAUivksud6WY9c7a3ffwzA0R6g0HhzciBuEZVBs/4RgfmumrWz98/aqbY9YSta8Yi7+9V17&#10;5aanbGXrX3A3HrqJCDoMfImuFOEKvBAEAWnSiDU8cUKl31I2h6FJXhunhQL2qml+a8VssTZ3K4IK&#10;PQJ5ynGRJnuHt/XklQyFC+NNonC/2t14aKlAaTyIilQNQqXxEFegaPa1nrwSxBFFhqFQT/ORxQJl&#10;2mGeWFMjUmftIjFvYsjVODre+UPO+nEQwsVE6sw9PLG2BoJgKmCrmBlvrM9cMl+aVLCKw5PYherM&#10;PV7TiWsozKc97/XzmoahYk2tQJ58gsMTOSkKE0db8QyFCwPW8lk+S9kcqb5wJYygoej5AUftBA5P&#10;bINghIo99yCXLoNi+yfEWb3jAVvFhmfxgC2TJkJyECVqFB5QBR21Ex01Ox9kaIorVKUfgGCE5Mv0&#10;p+TJo34MOusmkCG3vq1zEyFXiqth/+08saaGL00qRUWqRpm+8Fe/tWJ2POECAACGIgTuxoNLuQK5&#10;SaBILYr8SzvsN59awNBxNsEYmutpPrqYL089xpckVEkSh66nyLAs5KwbH+/8AWv5LFSoahDIU44L&#10;1Rl7wp6W4ZjPnHf+aSk0YK2YJTeM/wbh8IJCZdpBZ/2+OwFg4NixflvFTEXquG8RrsArVKYdctXv&#10;v4OmMHH0GDLkTg5YK2bJ0yZ8zV4x2Ku2LWs68Nkvrrq9d9FkWMKTJFQiXL6vrddzkEuHQbH9E8LQ&#10;FBqwVc6gybCsnUFIwF41zdN8dDFfqitBReo6BBW5FIYJXzM0hQYdtZNAHMszMpXke5qPXU+EXMli&#10;be42Dl9qVRgmfEWTYUnY1TQyvluBgYP26imq7FnvQxBM8STaKoVx0hcQDFNE0JV6+kfhnPVJEods&#10;EsiTT0AQxEgS8zcKlWmHwt7WIWTYq4s9u89cskCVMe1jmMMLSZNGrA67mwtxvzU7dhyF+9WY35It&#10;Sx71M1cgNwGG4gTsVdPiPcew1zxEnjr2OxjhYggqdPpai6+KHUeGPUmAYRCxNncbAAAEXfVj/eaS&#10;+TSFiQP2qmmO6u3LSNyvFirTD8AId3CD7RJmMPTrEoKmCF7I1Tgq6KidiPla80jMr0a4fB9flnxC&#10;ohv+O1+aWM6Opciw2Fry+z/sVdsejme5xSI3TPhaN3zRExyexAYAAH5L2ezmo//9kgg6U9ublzD0&#10;6me1ufNeZ/8mQu4kT/Ox64LOuvEk5tMChuYACCYhCCYlifkb1Fmz/hl7DoZhIBLzaYmgw0ARYRlN&#10;hKQ0iUnkqWP/FxsHyzAMhHlN+QFHzSTcZ8nBA440POg0iNQZe5IKFj98dhwNO6p3PGgr/+M5Mo7F&#10;rStYvEydOeMjhqa4dbs/2BywVZ4nuAAAoB+19C6lcfIXDEPD1VvfOBx2N46MHQPBHDxrzotDeGJN&#10;DU3hgor1z9eRmDchegwq0tSkTX7gcp4ksaK913OQgcug2F4iNB74/Cev6cRVDE2ibY2RJOb/kZB/&#10;1fORjaUIIVfjyJZj//t3ZCe9fRBU5NQNv+5vcsP4ryEIYmgSFzprd93jajy0NOxpHgEY+ozFCnP4&#10;Xg5fYjVMuPcavkx/6uKfYc9AU7jAby2f5bdWzAq5GkaHXU2FNIUL02c8MUmkSt8PQCT2tmHfv1YF&#10;7dVTYufDHL4v67IXhqEiVUPAXj25dsc7u+M9jjSpYJVh4r3XAACArXLz38zFv74TO4YrVDZmzHx6&#10;LJcvtbDH/LbK6UTQlSxPHfN97OblIAOLQbG9BGBoilOy6uFAe0IbjSx51E8J+Qtf4EkSKgEAgGFo&#10;xFG94wFLyepXafJcv2M88q58W8tauCw0RfAp3K8CAKYRVOhkkwQGGgxDI0TInYQKlU3Rx2maRB2V&#10;Wx+1Vmx4hiZC57hfRJqcbcapj8yGIIhpOvz1V+6G/bfGO7dx6iOzxdrcrTSJicrXP1dP4X517BhZ&#10;ytjvUsfdcRMAAIS95tzqzcuLGYbi8iSJZQn5V74ojYoHHmRgMeizvSSAmIi/0jyEDHvO81fGgnlb&#10;8x21u+4nQq5kgTylCEGFHqHKeFBhmPgVQ5M8zG/JYWiSHzuPw5ebJLqh6xSGCd+ctwIYIRGuwIdw&#10;+f6BvMsOQRDDZp6dexymROrMveqsmR8I5MknYA7fT2I+LU2GpSJ15h6pvmAVBEFArM3Z7jWduDqe&#10;kIZcjSOVxsmfwwgXYxiaE7CWz4odg3lbhkmTRqzm8mVmhCtwO+v33EWTYSmF+zWe5mPX+y2lc4XK&#10;9AMc/rk/doP0fwYt2wEAw9BIyFk/JuisH0eGPToAwRQq1lRLEoZs5ArkpqhxsKf52HWWkjWv4H5r&#10;VkfODcEcTJMz562E/IV/P3MemuKG3M0jiJAzBYIQksOXmnmShIp4IvRnhmEYCPOZ81Chqh7moEH2&#10;OBH2JjTs+2RNyFk/NnZOUuGSB1QZ0z6hiJC0fP1zDTQRlMeOkeoLfzVMuOc6AACwlK59yVq69sXo&#10;+2EO32eYdP9CsSZ7R/c/q0F6ikGx7acwDA17TSeu8pqKr/K1Fl8Rv9YAxIgThmzUZM9+V6TN3coW&#10;eGFoiuOq33+7pWzti+2FabHw5SlFWbOfO29jZ5Cuw9AUx1Gz8wF71ZbHojcREVTkyJm3PBNBhW5r&#10;2R/PWkpWvxpvftZlLwzjy/Sn8KAzpWL9c/Wxm5gwV+jOmv3sSFSkrjvncRkaGfTt9k8G3Qj9FBLz&#10;aWu2vXE47GkuYCgibkIAAADCA7ZMd+PBW7ym44tgBA3xJIllMMIhBIrUY6qMqf/ioCIH5rdm00RQ&#10;ETuZK1LXSXVD16sypn8yuAvevUAQTAtVxoOqzBkfiTRZuyAIIfCAI12syd4pN4z7FoIgRqBMO+xt&#10;OXY9hQfOczlQRFApSx75K8IVeEOuxlG435ITfT9DE3wi6EyVp4z+EYBIJErriZ//aSr6YQUq0tSy&#10;/vhB+g+Dlm0/hQh5dHW7P9iEeU1DOzOPw5NaVJnTVyjTp37K4YntAESsZMxnycG8rUNoihBwBbJW&#10;nlRXwuXLzD2z+kHiQVMEDwAAojcPMb81s3b7O3tiQ8EAgJjsuS/m8SSJFd7WUwsa9q5YF++cWXNe&#10;zOdLdaU0RfDLfn/CSpNhCQAASHTDf08qWPwQKlI19NwzGqQzDFq2/RSEy/cr06d+KlRn7CMxnxYP&#10;2DI7Mo+mMHHAVjHT11q8UJU5/WMAIps+HJ7EzpfqygTy5GJUpK5DOHx/zz6DQWKBYISK3TzkoCKn&#10;PGX0DyF30ygi6EiLHk6RYalMX7AKFatrXQ0Hbj0vsQNENu4kiUM3QDBChj0twzCvaRgAAOB+S46r&#10;Yf/tPElieXR89SB9x6DY9iGYz5Ltbjx4s7N+752uhoO3BKzls0nMm8jhSywIV+CDIAjwxJoahWHc&#10;tzL9yF8YmuRh3tb8eIW2YxEoDEcUhnH/643nMcjFgXAFXrlh/NcCpeEIGfYksaKL+S3ZqqyZH8AI&#10;F2NoihuvIhrms+SqM2d+yCZ3eJqP3sDex9Ak39Ny7HqBPKVo0K3Q9wy6EXoZighJPU1HF7vq994R&#10;bCOXHwCIEWtzt8gN4/4r1Rf8Fm2FEmFvgrN29z3uxoNLz404gGiBIvWYRDdsrVQ3fA1fnnI8uiPC&#10;QCHkbh7BkyRUXEzqKoUH5UTIlcIWGx9ohD0twxzVOx6UJI1YLdUNXQ8AADSJiSo3vlROhFzJseP1&#10;o2+5Q5k28T80iYlKf3/cFltGEkFFzqw5f88fdBv1LYNi28uUrXu6uSMRAiwwwgtI9QUrFYbx34i0&#10;OdvZnWaGYSAK82mIkCsFgjk4KlLXxvbrGogEnXVjW45++3nKuLsWd+XyN+ioHd948Mvv06c+MgsV&#10;a2p7Yo19RcBeM7Fu1/vbY5NXBMq0Q5kznx4HAAAN+//9i7el6NrYuersy97RDb/2CQAiPnxX3b47&#10;Sdyv0uTMeXsweqF3uGBO/CDdC0NTHcryYqEpTORuPHhz3e4PNpeve7aRxHwaAE77YflSq0BhOMqX&#10;6U9eCkILQKRtDoUHFdVbXzvqqt9/G8MwcYvdxMIwNGwt3/B0zY539iCoyHmpCS0AAIjUGfvSJj80&#10;D+EKz2lqGXLWjw25GgsBAECmH/lrvLmu+n13MDTFBSBSu7fl2LefWU6ter1253vbI50mBulpBsW2&#10;l8mZtzwjefStt4m0uVsB6NxlPhl2JzFR9QcuRSAIYmTJI39hKFzYfOTr/zQf/s9/KSKyw94WRMij&#10;q9/94UbLqVWvA4ZGZMkjf+6t9fY2Ym3O9qy5L+UpDBO+AgA6k7brrN19LwAASHRD10Ew57xUaQoP&#10;KP2n2w4JFIYj7JigvXpK1eblxV7TifMqlg3SvQxukPUgNIkLaRITQRBMsfnsMMLBBfKUEwrD+G+U&#10;aZO+5PClFiLs1bVV6zUyhxeQG8b9L2nEDQ/zpLoytt/XpQrM4flPt6UBYU/LcE/L0etFqox9XIG8&#10;NXasz1wyr27Ph5vYXXgAANCP/Mt9HFTk7M019yYIhxeQ6gtWy1NG/0jifjXut2WqMqd9LJAnF8MI&#10;F8N85tywp2V47DwYQUPSpOFrIRgh/dby2exG3OkOGIt5Yk01X5Y8IP3cA4FBn203E/a25rnq9v7V&#10;azpxFR6wZQAQKbHHl+mLxQlDNkkS89cLlcaD0T2qGIaBwu6mAm9r8VVBe/UkEvMlQAga5Im1lZLE&#10;/A2SpOFr/kyhWgxDw+XrnmmOrvMAQQiROPzaJ1SZMz6EIIihaRK1nFr9qr1y8+PRc/nylONZs59r&#10;s4XPpQhFhCXRBcjDnpZhVVtePRYbtcLhSay5V7yZBEEwFS8NGII5eOasZ0YP1I3F/s6g2HYTAXv1&#10;JFvFpifbakAYDcwVuiUJQzZKdEPXixOGbIwuqTdIBFPRDx85anY8GHtcohu2Vpu3YLmp6McVIVf9&#10;mNj7E/IXPq/NWxA3BfbPhK1i0xPmkyvfij1unPbYdLEme6ffVjm9bud722PvFycM2Wicsmxe76zy&#10;z8Wg2HYDroaDS5sP/+e/XZ2vypi+Iqnwxoe6c00DHb+tclrdzvd2dHZe9tyXcgdTjyNXS9aydS/G&#10;Wq+qzBkfJRUsXkZTBL909aPueD3lcha8ZkCFykYAIhluzto9d2tyLns7tqzmIJ1jcIOsG4BgBL+Y&#10;+VgHK3RdDBQRkvb0Y3QnInXmHg5PYu3MHL5Mf3KgCe2FNv+6CgRBTMKQK15Km/LwHK5QVc8e97QU&#10;LWIYGoYRblioSj8Qb66v9eTl7O2GvZ+ssVdueqJ66xuHQ+7mET2x1j8Lg2LbDchTRv+UM/+V9KTC&#10;JQ9IEoetgxBu6MKzIu4ETe7815LH3Ba32HR30nril/d6+jG6EwiCKam+4LfOzJHqR/7SU+vpCRia&#10;4ppPrnyzJx9DkpC3OXvOi/mavAWvQDAH54m1VQwVqVUs1uZujjcncDpqAQAAeFJdKQAAEEGHoWb7&#10;W/sGoxa6zqAboQegKYIfsFVO85lPLfCZS+bH1pbly1OOKwwTvlKkTfy/3uis6jOfml+/Z8X6oYs+&#10;5kZvzPV3/Jay2XW7P4grCPFgi7L05Jq6EyLsTShf+1RrxsynxgmVaYd7+vHwoDOFK5Cb2CQGzG/N&#10;rNzwYiUA58YyRzbS3kqEIIixlK590Vq69qUzd0IwlTr+rhtk+sKVPb3eS40L5tgPchbMb830NB1Z&#10;HHTUTSBxnwZGeH5UrKkRKtIOC5RpB/lSXSkEIySMcMOSxPyNksT8jQCAh0k8oCROB46jInUtggrd&#10;vbVmmsIFpqIfVgAAAEWE5GwlsP4ORYbFrsZDSzszx1y88q3kMbfcPlB8ixTmVwPAQKai7z/JmPnU&#10;+J7O5Ipt9cMTa6sVaRP+w4bZsZCYT4v5zLl8qa7svMgEhkaaD3/9lUCeUhRbS3eQ9hkU2w6A+a2Z&#10;llOrX/M0H7su1goI2Cpmuur23AUAABCCBoUKwxGB0nhQqEw7KFRn7OXyZWYOKnL2VdynrXzj03jA&#10;ng4AABTuVw0EsQ0668c0HfryO9zfsUpnLD7zycurNi8vTh5z+y2ShLwOW8R9BVsQPuRqGO2s3X23&#10;KmPav3p7DboR1z8WdNROwHzmvOjjAVvl9NNiWxw7hybDEkvp2pdSesH9dSkx6LNtBxLzq03Hf/yg&#10;cuNLZZ7mo9fHCm0sDIULA/aqqfbKTU80Hvjsl9YTP7/fW2uNB+azZtkqNj7N/k1i8bo99B8YhoZt&#10;FRufrNn+1r7OCi0LGfYm1u/+YFPryZVv0h1sgNlXkFF9ysynVr9Ghr1tJrb0FAhX4DFOffgyvjyl&#10;KPo467dFRepaCDnb8ofF03h4SU9t7l2qDIptO3iaj13nqN6+rCMlDeMBc3reH9sWDMNApuM/rIgu&#10;WhK/tU7/gAi59HW7PthsPvnbm119vaOxV2x6snb723sxv7VLot0bUFE/fjQRlLee/O28uNjegCtQ&#10;tGRMf2KyMmPaJ+yxgK1yOsMwEATBNF+aVBI7h2EobiCqtbuzbs9fa3e8uzPsMeX31roHGoNi2w4C&#10;eUpR5DIK6lTraJ40qcQw6cHL9SNvuqe71hJyNYwiQhfunMvibTl2nd9SOif6WH8VW6/pxFVVm18p&#10;DtgqZnbneUOuhtHVW14tcjUcuKWjBW16ExL3n/N+uBv23xqwV0/uyFyGoeGwx5QfdJ6f2NEVYA4a&#10;1BcuecAw6YErOHypWZYy+kdwug6HQJFyLN6csLupgL1tq9j0ZMBeNbV257u7umtNlxqDPtt2EKqM&#10;B7Mue2EETWKikKtxVNBZPzborBsXctWPjW7ix8KXJZ9QZ89+T5469n/dvdkBcwWeqs3/OImgYodI&#10;k7VTpM7aJdJk7Yzd9AAgErtpOv7zP2OPx365+xqawgWtJ35511m7674eewwSEzcf/uprn7l0rn7k&#10;kvv6U4fgeO3OTUXff5I569lRbDFwFoahkbC7eUTAXjU1YKuaFrBXTYG5Am/mjCfbqIncNaS6Yesk&#10;C15PjX58sTZvi7N293mGQ9jbcqYeBVcgb8H91iwKDyjrdr2/LW3yQ/NF6sw93bm2gc6g2HYAmMML&#10;iDRZu0SarF3sMSLsScS85jwS82lgDt8vkOmLuUJFc0+tgSfWVhsm3nd13a5/bnXVWbLZTTmuSF3H&#10;Cq9YnbWTK1LXWUvXvkSG3Umx56DwoLKn1tdZGIZGnLV77mYYmqM0TvkMQOB0DCLEAAAYcKbwOcRA&#10;ADDupsNL4lnmMIfvU2fNeh8ABmIAgEDEgoUAYM7cZgADAQZA7sbDf1GmT/6MLQrU11BxfOhhT8sw&#10;e/X2h1SZ01eEXI2jgraqqQF71dSAvXoyTYbPJKbAXKE7bdKDCzh8aacSPzpCrNBLdMN+5wjkLbF1&#10;mMMe0zliy96mSUxcv/fjtRkznho/2JLnLINiCyL+Tb+17DJvS9GisKdlOIUHFTCH70NFqjpUrK1G&#10;xZpqnkhTjYq11Ry+1AxBEMPly8y9XflepM7ckzz6ltubDv3fmXY3RMBudAfsRnfD/lsBAIAjkLeQ&#10;YW9ivPlUP7JsIQim1FkzP+joeIahOc7aXffGHpfohv+ekH/li/Hm9HfIOJYtAABYTq16zVKy+pXY&#10;jgssEIQQhon3XtNbQgYjXEw3/Lq/NR384ofo45jPnEPTJArDHJwTJbYAAEATIVnL0f9+kT798SkD&#10;sWNIT/CnF9uAo3ZC6/EfPwy5GkbH3hev0AmEoEGeJLE8c9bTY/uiwr08dex3eMCebilZszze/e11&#10;gcD9tgyKCMkQrsDTcyvsGaT6wpXxxFamLxiQwfUMTXGjq5qde9/59Qqi0Y+++a9iTfaOnlhXW8hT&#10;Rv8YcjWMPqfKGkNzcJ8lhy/Tn+TyzxVbAAAIOmomBexV03p7rf2VP63Y0iQmMpesecVRte3hC4V0&#10;RcNQuDDsbhyJ+20ZfdVET5M7/1XMb81yNxy4pTPz/Nby2aWrH3Px5cknROrM3SJ15m6hKnMPVyA7&#10;r05sf0Osyd4Bc4Vumgie6TALIdyQJDF/Q1+uq6NQREgadNaND9qrJwfsNZODztrxbVmu7aEdcsXL&#10;CsP4b3pijRcicdiiJxGuwBP9Qx/2tAzjy/QnuYLzxRYAADxNh28cFNsIf0qxZRgGqt762lHMZ8np&#10;7FyEK3Qljrjub6hYW9UTa+sIEAQx+lFL7yKCTkPAVjmtc7MjtXPD7qYCR/X2hwAAABVpakTqzN1C&#10;deZukTprNyrWVPe3Sz8IRghp0vA10T8wkoT8Df21HRARcidFLLuIuEZ27pmLiv6Rp477Vpt3+cvd&#10;tcbOAkEQo81b8ApPmnSq+fB//kuTmJhNmGlLbEOuxlHsbYZhoJCrcRTMQYMDKa26u/hTii0EQQyA&#10;zt0E6Aiy5FE/6wpuWNYfupTCMAdPnXDPotrtb+3ryo9GNHjAloEHbBmuhv23AQCASJOzTT9q6d08&#10;saamWxbbTcj0hSujxVbaD/PzMZ8lu+XY/z7r/I9g+4jUWbv0o5b+tT/8CMr0Bat44qfGh9yNI+Wp&#10;Y78DAABUrK2ONxYPOg3sbVfD/ttajnzzfxye1JI+4/HJvDbmXKr8aQvRECF3EuYz52F+aybut2Xi&#10;flsm5rdm4gFbRvTlHYRwQ5KE/A3q7Nnv9cdQFsxvy6jZ9uaBeGFEnQGCEEKqL1ypzJj6L5E6a1d/&#10;+FLHQlO4oHTN43aGwoUQhBB5V76t7c06Ex2FoSmOt/XkFc7aXffFxjp3BVSsrcqY8eQEDk/s6I71&#10;9RQVf7xQzXYniSZ/0QoeDHNwV/3+W5uPfP0VAABwhaqGjBmPT+IKFHEt4kuRP6VlCwAAXIHcxBXI&#10;TWJt7tbo4wzDQGTYm0gRQQUMc8JcobIpNhSmP4GK1LV8qa40YK+a2pX5XKGqXpk+5TNF2sT/6+8d&#10;I2AEDUkS8//wthRdK9Lmbu2PQgsAABCMkDJ9wSqZvmBVpPj2rntd9ftvp/BAl0LvYA7PPxA2NeWG&#10;8d9YS38/z81Bhjw6VKRqgBBumD1GBB2G+j0r1mfMeGoCzDk/HfhS5E/T8JFhaATztg4Je1uG4QG7&#10;kcKDcoYm+QCCaAjm4GwTRQiCAMLl+zk8iQ1BRa7+EpPZFu7Ggzc7qrc90rlZEC3RDVunG3HDo0mF&#10;ix8Wa7J2If3U93keDM3xthRdq8mZ+5ZAkRo3s6k/wUFFTknCkE2qzJkf8iQJVUTYk0SG3MmdOQcZ&#10;9uoQVOwUqowHe2qd3YFApi921e+/naZwUfRxWcron1ChohkP2DI8TUeWsMdJzJdAESG5VDd0fe+v&#10;tve55C1bIuROslVsfNrVcPDm6J3sc4BgCuEKXQgqcgoUqUdTx935l15eZpcg8YCytfjXdzszR24Y&#10;/03CkCv/jopUDT21rp5Eohu2DoK5YWnS8NV9vZbOACPcsMIw/huFYfw3IVdjobV8w7PelmPXdXS+&#10;pWTNclly4S/9+bIbQUWu5Ht58cUAACAASURBVLG331y/Z8W66PoWbDhitGXL4qzddY8me/a7f4Zy&#10;jZd0bQRX/f5bKze+VOao3v5Qm0ILAAAMjVC4X437LdmepiOLB0o1I/PJ396gMJ+mM3NEmuwdA1Vo&#10;AYhUqUrIv+LFnsic6i0EitQiecroHy488iw0GZa0nvilT6vIdQRJwpBNKWPvuAlA8Jki9UQoks0I&#10;w+eLLWBojrvpyOJeXGKfcUmKLU1ioubDX/+n+cjXX0WnOF4IGOEFksfceltvdE+4WAL2molsym5n&#10;6Kw490fUWbMHVIufeJCYv9Pvg6f56PU+c0m/73wrTxn9k2Hi/VdBp8WVCJ+xbOO2iwo6aib15vr6&#10;iktObBmGgWq2v7WPDWPqKHyZvjhz9jOjFIbxXe6S21swNMU1FX33abz7OHypWZt3+T8EivhtVkgs&#10;cFFRC/2BgdTapy1IzBe3di1PklimK1i8jCdJLIt3v6no+49pCu90MkRvI9UNXW+csmyuJnf+a5Ha&#10;FZEaI/HGxhZ1wvzWzM5UuBsoXHI+WwiCmHi+oTbHI9yQJnvO25rcea/DnZjXl9irtj4S9pytuAQA&#10;AEJ15m5VxvSPpfqC32CYgyvTp35as+2NQ0TIdc5mzKVg2V4KxHsfEFRsT5v0wBWoWFOrypi+ImCr&#10;mOGo3vFgpMliJCECD9jTreUbnk3MX/hC76+6c8QWb+IKFOdVqAMAAJo8u6Fmr9r6SOuJn9/ny1OK&#10;MqY/MflSilS45MQWAABSx911Ax50GCk8oDz7L6gkI/8rAGAgDk9sFyjSDsn0hSv7awhRPPCAw2A5&#10;3YAPRngBuWHst6qM6R/H9oriCmSthkn3X1m7/Z09NIWd+TB35fJ1kO4n1rKFYA5umHjv1ahYUwtA&#10;xGgQa3O3ibW52/CgM8VZu/teZ92euyjMp7GXb3xKnjL2fwOtohbC5fv4Mn1x2NMyPPo4HRXXHvl+&#10;AhB2NxU2H/3285Sxty/tjzHfXeGSFFtUpGoYyJtAbRHpvvDjR6hQ0aRMn/aJIm3C1+3FXwrkKcdT&#10;xt25pGHfv1az9R9IfNCy7Q/E/uglj77ldpE6c2+8sahQ2ZQ49KrntHkL/uFpPna9o2bHg6ai7z8x&#10;Tn1k1kATInnquG/NJ1ee05GCiXKLRAuvp+nQX4TKtEOdqQ7Xn7mkxJYiw2Iq7NMy7bRVieT99+/Y&#10;2bYgMW+COmvmByJNzraOfsmkScN/Txx+7ePm4l/ejZxj0LLtD0RbttohV7zMpr22B4xwMYVh3LcK&#10;w7hvQ66GUWTYo+MK5KaeXWn3osqY9om9etvD0dXpogWWifFHm0/+9oYkceh6nqTvapF0FwNebCk8&#10;KHfU7HjA3XTkRsxrGnqh8enT/jYt2o80kOhqDV111qz3cZ8lx1m3++5Bn23/gH0fZCljvu9KcRmB&#10;wnC0+1fV88AcXiB13F8X1+58bwcbi8vQBJ9haBiCYJqOqYTG0ATfVrnxyeRRN3c68qa/MaDF1mc+&#10;Nb/p8Ndfd0ZA8KDDIAJZPbmsfgcEQUxS4Y0PYn5rZsBWMZOmCH5/2wxkGAaiiKCCJjExTeJChsJE&#10;NImLaPZ/EhPRVOR/hiL4EMINwxxeAEbQAMzhBWAOGoCRyP8QggYjx3h+hCt09bdLbYahYRLzq4Wq&#10;9P3Jo2+5o7+tr6cRqTP3poy9Y2nTwS+/Z91bDEXyIQ4apClcGDve03T0Bv3Im+7ti/rR3cmAFFuG&#10;YSB71ZbHzMUr3+5wLVoIpvQjb7pnIIR29QQQjBCGCXdfV7P9rf0U5lfDPdjCpy0oPCjHA3YjHnQY&#10;8YDdiAccRiJgN54+ltaV+q4XAoK5YVSkqkNF6jquSF3H3kaFkf/7YnOUwoNKrkjVYJhw79X97Uev&#10;t5CnjP6RIoJy07HvPgUAohma4AGABuN9BmgyLMV8lpyBXpZxwIktQ1Mc0/EfP+xMk0CYw/emTrj7&#10;eknCkE09ubb+DoKKXIZJD1zRnk+7O2BoihP2tg4JOevHBZ1140LuxpF4wGFsN4uvx9ZC8DGfOQ/z&#10;mfPi3Q9zhW5UpKoTyFOKhMr0AwJl2kG+LKmkJ60ohiL4aZEutgM2C647UKVP/TcqVDXwZfpiBBW5&#10;AACAoUk03lgK6z8tnbrKgBNbb2vxws4IrUiTvSN59C13/BlyrztCT9QQJULupKCzbtwZcXU2jIkO&#10;N2sPCObgXKGyARWp67hCZQPC4fvOcQlEXAXB6GMwgoZoChdEuRmENIWLGPJc1wNFhiVE0JmKBxxG&#10;IugwxGs3QxNBedgdLAy7mwpd9fvuACASUidQGo4IlcYDAmXaQaHSeLA7N6K4QkUzt7tONsCJ7bQB&#10;c3j+9sbTNIl6Gg8vIfGASp016/2B5IIZcGIr1uZujWTXtFH1HoIpDiq28xWpx2T6wl+7WoMW99vS&#10;GQCg/lZAuz9AYn6Vz1wy39d68oqgo2YiEXKltDeew5eaeeKEyniX8RyBzNQb0SEMQ8Nk2KPDAzEu&#10;jKDDiPks2dH9wGgKEwVsldOiC4BzBYpmoSp9n0Q3bK0kcej6/l5bti8IOurGoRJtFQcVObt6Dp4k&#10;oSLecQhBQwAAgPvt6Wdq4vKl5o5EcfQX/rTFwy+E11R8pbelaFHymFtv7+u19Acwvy3DZzqx0Nta&#10;vDBgr54CGBqJNw5CuCGBwnBUeNoiFCiNB7gCRXN/tkAYhoGIkCs5YpnXjg8668eFXA2j2vYhQ7RI&#10;k7Vbqhu+WpI0Ys3gD3KEut0fbtAOueJlkSp9f1fPEbBXT6rd8c55BlLWZX8fypcllfit5bPqdv1z&#10;CwAAwFyBJ+uyF4ahQmXczLT+xoCzbHsLzGfOdTUevFmTN//VP1v7DgAilmDI2TDG23riKq+peCHm&#10;NeXHG8eTJFQIlOkHWHHly/Qn+3Ox9XhAEMSgQmUTKlQ2yZJH/gLAab+zp2VY0FkXEV9n3TjMZ86N&#10;zGBg1vJtLf7lPZ40qUSaNHyNVDditUBpODxQ47gvhoC9ZqLfUjpXnjLmh4sRW6EqY59AYTgS2+0a&#10;Pl3EhoiOzyVCspaj336eNvmh+f35x5xlwIgtTeGCoLN+HO6zZJOYX00RkRRcCg+wabhKmgjJMmY9&#10;M7o7Og5gPnMuYGjEWrb+hZQxt93aHc9hIID5zDnOuj13uRsOLSUxb8J5AyCYFGuyd0iSRqyR6oav&#10;uRQz9QCIFLsRKFKLBIrUIlXGtH8BEEmV9rUWX+k1nbjKb6uczsaJYl5Tvs1ryreVb3iGw5Na5Iax&#10;3yqNkz/nSRLjXhJfirAdGjCf+aL64UEQxOhH/uXe6m1vHoy+emLdCNFiCwAAfkvpXJ+5ZP5AKEDe&#10;78WWxPwqa9n6F1z1+27vSLlEX+vJK5TGSV9e7OOyTRTdDQeXanPnv9pXbct7A5oi+N6W49c463bf&#10;E69RIcwVeCSJQ9dLk4avkSTkbxhItSTaI+RuHg4YGuFJdaUwwsUuNB4VqRpUmTNWqDJnrKCIkMxn&#10;PjXfaype6DOfWkATIRkAkSw/e+WWv9krt/xNpMneqTRO+bdUX/DbpRziFbBVTfFby2cDAADms+Re&#10;7PkECsNR3fBrH2898fOZ+r0wwomUa4wRWwAiBcgHxfYiCTrrxjbs+9dqMuxN7Mh4WfLoHxWG8V93&#10;x2NHXzJay9a/kDL29pu747z9ibDXnOuq23OXq2H/rRQeOCe0hsOXmmXJo36WJo1YLVJn7eqsa4Bh&#10;aMR8atVrQUftRFXG9I/kKaN/6t7VXxyY35ZRveXVIgAYWJ467tvOvr8IV+CRp4z5QZ4y5geGprgB&#10;e9VUr+nEQk/zsevZzTbW1YCgIofCMOFrhXHy5wOteExHsJSuPZMBd7GWLYsqc+YHIVfjKHfjwaUA&#10;nLVsyThiG7BVzGQYBurvroR+K7Z+a8WM+r0r1nU00F2WMub7lDG33dIdtU5JzK+OFh9346G/aPPm&#10;v3IpXBbSNIl6m49d56zbc/f5VizEiBPyNinTp/xbqhu+9mJ8ryFX40h7xaYnAQAAMAzUVbE9HdYl&#10;gGCEgCCEBDBMwjAH7+q6WCI/ppGIlnghYZ0BghFCrM3dKtbmbtUNv+5xb2vxFc7aPXf7LaVzAWAg&#10;Cg+o7FVbHrNXbXksYu1O+lyaPOrn7ngefY3fVjktYKuYwf6N+22ZDE1xLvZ7CEEQox91090QjBB8&#10;mb4YgjkYAAAQ4UjXh2hoEhOTmDehK6nsvUm/FFu/tXxW/d6Pf++o0Koypq/QFdzwSHcFop+1alkY&#10;2FK6/u+p4+64qTvO3xfQFMFzNey/zVb2x3OxoVocvtSsSJv0f0rj5M9Rkaq+Ox6PJ00sg2AOxtAk&#10;rzP1hWOxV215zFKyZvnZIxA9ZOE7ajYInqXl2HefeE3FV0EwTEIQQvDlKUWGCXdf39Z5xdqcbQrj&#10;5M8xT8swZfqUf3d1fbFAMELI9IW/yfSFv+EBR5qzbs9fXfX77oi1drknV72uyZv/qsIw4auOuDD6&#10;IwzDQNYoqzZyjOLiAYexOwrHwAgaSh59yx3Rx9rsUMyAjmWS9iH9TmyJkDupfs/Haxma4F9oLCrW&#10;VCcOW/SUTF+4sjvXcL7YAuBpOrwknLdgeVuXgQxDI0TAYQj7zHmY15wHc9CAMn3qp319aUNTBM9V&#10;v/92W/kfz54rst1nxcYD4fD9mbOfG0nhQTmCCl1EyJ3UlcQA8ry6Fwzst1bMlCWP/JU9QlME3914&#10;6KZon35bLVhYWot/fYeDipyijGmf8CQJPXJpj4pU9YlDr3o+YcgVL8dau0TIlWI69t2ntrI/ntPk&#10;zn9NkTbhP30tugxDw87a3fdAEEzxJIllPKmujMMT29saH7BVzIjn48f85pyeq9IV//uEoEInAJGN&#10;dMxrzoO5Ak9/C8nrd2LL4ctaUZGqHvOZc2EO34ugIieCipwcVOhkb6Mida1Qlb5fqErf1xNhNuzm&#10;2LkwkLVs3d+Tx9x6G+63ZWLe1jzM2zokfDoVFPOac9kfCIHCcMQ4ZdmcvhTaiMjuu8NWvuGZaJGF&#10;YA6uME7+vDc6mjqqtj3saT56PUUEFZrc+a8mDr3q+c6eI15JSL+lbE602PrMJfNiN0/buyqiaRJ1&#10;1u6+m40mSB1/1w2y5FE/d3ZtHSXW2rVXbv6bs27PXQxN8oiQK8VU9N2/bOV/PKvJnfe6Im3i//WV&#10;6EIQTEuTRqyu3fn+dtxvyQYAAA5PYuVJdaU8qa6UL9GV8qSJZTyprpTDk1osMVYtC+a15AIdWNsT&#10;a+SJtVW433pOJSkEFTnY18xVv/92U9H3H/OkSSVZs58r7E9hiP1ObCEIYjJnPTMagjlYX/WaimfZ&#10;AhCxbj3NR29oK6AfAAAEyrRDxsnL5vbVjn2UyD4b3RIHgjmY0jj5c03u3De6sx02HnSm+i1ls5XG&#10;Sf933lpogk8RbOX9xpFdOX90RTe2yr/PUjonekPE0xzpzsqTJpWw8cDxqkedWbPPmhXdapsnTSqJ&#10;Oy7gMJiO//iRJHHoekli/h/dEeaGilT1SYU3PqTJnfuGrWLTU87a3XefFd3vP7GVb3hWkzvvtb4S&#10;Xa5Abkqf9tj0ul3vbcd8lhwS82lJm08bsFVOjx4Hc/jetqKDMH/3bJLFQ6zN3eIzn1oQs+Yzn2e2&#10;XRTmNeXbq7c/pMnuP81B+53YAtB2Y7hIi3EGbq87QWehyLAY91mzMZ8lB/NbcjCvOTf2g3UO7Qit&#10;UGk8kDZl2bzuXF9HYRgG8rYUXdt64uf3YixZTJk+5TNNzpw3u0tkw15zrtd0/BpvS9EiNvhcqErf&#10;z5fqzmlSKJCnHnM3HLgFAABCrqYuiS2Jn21QKdJk7wx7WoYTQUca7rdm8SQJlTSJC32mk1cCAIAk&#10;IW/TWbFt27INRyVoQBBC8MTxL3l95lMLfK3FV/pai6+EYA425Kr3FPDpXfGLhStQtCQVLF6myZnz&#10;ZozoJp8W3Wd0I65/TKov/LW3r5C4AlmrcepjM+p2vb+tLcOjvTBMT+ORJbjfnsGTJJTzJInlPGli&#10;OU+cUMEVKpou9kpUnjr2f5aS35dH197g8M+6p6J781lL174kTxnzPVcga72Yx+wu+p3YUmRYjHla&#10;8/GALQPz2zJxvzUTD9gzcL81k8R8Wqm+cKVhwj3Xdva8RMilD3vNQzCfORfzWXIwnzkX91lyYhsi&#10;dhWhKn1/2uSH5iFcgbc7ztcZMJ81y3T8hxV+S+kc9thpkf23JmfumxdbRIVhGCjsbirwmI4v8rYU&#10;LcK8rUNix3hbihbxpbpXo48J5CnH2Nsk5k0gQh5dZz/4rM8WQrghoSpjj6N6+0MAAOC3VszkSRIq&#10;/dayy9gvniRpxGp71dZHAQCAaceyxbytZ8QWlSRUtnWp6Ws9dTl7W6TJ3tFdQhvNWdGd+4atYuNT&#10;zto9dzM0wSdCrpTGA5/9LE4YsimpYPFDvR3nzRXIWo3THp1Rt/P97W0JbltEaktUzIiOUgAg8h7y&#10;JIkVZ0RYklgukKcUdea5cfhSqyZv/quWU6teO7vWiGXLMAwUjmogQJNhia1y05NJI65/tDPr7yn6&#10;hdietsoWOaq3Lws4aia1Zz2G3E2FXQktoSlC4G48uNTdcHBpm0VsuohQlbE3bfKDC3pbaGkSF1or&#10;Njxjr9j05NnSdBCtTJ/yb23e5csv9hc95GoY5W48/BdPS9EiIuhIO38ExAhV6ful+oKVMn0kzTUa&#10;vjz5xDnnczeO5AqGrevo4zMMA1GnfbYIV+gWKo0H2fsCtsrpqoypn3pbT14OQMS3KIxKE2VoEmUY&#10;GokXoRJt2fKlurguBJrCBX5b+Uz2b4mu4+vuClyB3JRUsPhhTc68N6zl65931uy6FwAG9ltK51Rt&#10;Xn5SnTPnLW3OvNd7s9ssly8znxbcbW2VqOwMDEUIwu6mgrC7qQBC0KAqc/oKsTZ3a2fPo8m+7B1v&#10;y/FrQq76MQCcFVsi5Ephk0tYXHV779ANW/Rkf/DddqvodAUSDygb9q5Y13jgs18C9qqp7QktzBW6&#10;0yY9cHlXfLk8sbY6Zcxtt2bPfXGILGXsd23tanYWoTpzT9rkh+b3ttB6TcVXVm56ucRWtv55VmiF&#10;SuOBzFnPjNaP/Mv93XHp5Gk+dp29astjbQltzrx/ZGbMeGKSJvuyd+P5MxGuwItGXaKHXZ3z29Jk&#10;WMI+N4QrcHOFykb2kjHoqJnEMAzkN5fMAwAASdLwNRAEn/O5oGP6WbFEW7Z8adKpeGMCtqpp0Zts&#10;ksSOZygxNMU9P4qiY3AFslZ94ZIHMmc9M1qoNB6InI9EbWXrn6/c9HKJ11R8ZVfO21UigvvYDF43&#10;Fe6GEG5InT373dz5rxh1wxY91V60Q5vngBEiZeztS9mIE45AZgLgXBcCC02GpcGYOgt9RZ+KLYkH&#10;lHU739/mM5fMv9BYttVzrF+ws/AkiRWp4+64KWvO3/NlyaN/vBjRFamzdqVNfnA+wuX7LmZNnQEP&#10;2I31ez9Z07DvkzWsCCKoyKEftfSu9BlPTBIoUou6cl6GOb/jhfR0SB0Ec8PSpBGrE4df97eoGVDY&#10;azrvwx2LQJ56xpUQcnfObxsdiYCgQnekvXf2dgAAIEKu5ICtYibrn45EE5z7Xsat+k8RPCxqN5sn&#10;i7855jttMQMQKbbTmTAiT8uxa8vXPdvYcux/n3Y1o0qgSC1Kn/HEJP2opXchqMgBAABE0JHWsO+T&#10;NfV7P/4dD9iNXTlvV+DypZb0qY/OaGsjsSNAMDeszpr1fs78V4264dc9frGF03mShMqUsXfclFSw&#10;+CFp0ojVAMQXWwAAIHrxtWqPPhNbmiJ4Dfv+tSrsaR5xobEQzMFTx999nViTvbO7Hp8v1ZWljv/r&#10;jVmXPT9cqi/89cIzzkeVOeNDhMNvt9hxd8EwDOSo3vFA5caXS32trHUDMQrj5M+z576cozRO/qIr&#10;mw9BZ93Y+r2frHE3HDiv2I5AYTiSOuHea/IWvq0xTLzvak327Pf4Mn0xe7+npWjRhc4vUKREiW3n&#10;LNvoSASEK3ADAIBIk7OdPWar2Pw4AAAgqMgp1uRshyCIAVFuA5o832+L+Sw50VdP8dwIDMNA0Tve&#10;nbJqGQayV275G0MTfGft7nuaDn/1TUfnxgJBMK00Tv4i8v5O+Yz9MfG1nryicuPLpY7q7Q/G+5Hs&#10;CTh8qTVx2NVPd3YeBHMwVebMD3Lmv5KuG3H9Y91RJIpFpi/8TZU5YwWbOYb7rdltrKJfpPH2ic+W&#10;YWi4+cg3/wnaq6dcaCxPmlSSPPqW24XKtMM9sRa+TH/KMOGe60Lu5hHW0rUveU3Hr+7oXGv5H89L&#10;9QW/9XRJPRLzaZqP/PfLsyILAF+eekxfuOR+oeqsH7MzBOzVk6xl61+IBNkDgPla8+SpY7+NdtFA&#10;EMTI9AWroudJ9YUrw56W4QAA4DMVX8nQFLc9f1i0ZUsEnakk5ld1tPA2ifvPRCLA3EgonViTfUZs&#10;/ZaIC0GaVPAbuwYIQgjmtJjGC/+KdiFAMAdHRedbrJjPkoMH7Ons350R26C9enJ0eUB11qz32xvf&#10;ETg8sUM/6qZ7FMaJX5qKvv8k5GocxdAE33T8x498ltK5yaNvuYPDk9gu9nHa4/SPyOMdngDBpCp9&#10;6qea3Hmv91a7dRI7+3mJhsOX9os03j6xbEOuxlGepsNL4t0HwRyMJ9WVKgwTvjJMvO/qrMueH9FT&#10;QhuNQJ58wjDx3ms4UTF7FyLsbirwthy/pifX5beWz6ra/MoJVmghmIPpRtzwSOasp8d2VmgZhoH8&#10;tsrptTvf31q74509rNACECms0pGCP9Kkgt/Y2xQRVMTLIIqGL085x60RdjcVdnS957gRTlu23Ej7&#10;nMbocbLkkWcSEqKFP54bIXpzjCdJLIvn/4+2amEOzy9UZ+7u6JrtVVsfY29zBYommX5kh6+aSDyg&#10;dNTsvN9Ru+seJs7ehVBpPJQx8+lxuoLFyyA4kgLtaz15RdXmV074LWWzO/o4XSFgLZ91ofc6GhhB&#10;Q7qCxct6S2gBiHyG4x3nyyJ+eSLkTrJXbXu4t/3eLH1i2QoUhiOy5FE/MzTFQcXaap5YU42KNdWo&#10;WFvNFcib+6r4MkWEpPGqCrWHpfT3f0j1Bau6u0EgTZOoteT3f9gqNj3JdhDmSZNKUsfduYQv05/s&#10;7Pn81vJZltK1LwXt1ZOjjwtV6fs1uQtekSTm/9GReE6+TH8SFWlq8IAtA4CIK0GckLelrfEcntjB&#10;FSobiaAzFYCIK6G98dGc40Y4nSQCQRAj0uRsdzfsvzVyXOQUa3O3seOixfZClm1bPshof61Ym7el&#10;o8kFmN+a6TWduIr9W5U588OO7IIzDANZTq16zV619TF2Q9BZu/vetIn3X8mN6YIMQTClzpzxkViT&#10;vb3x4JffY17TUDLs0dXt/mCzOmfOWwn5C1/o7gI3DMNA5pI1r3RmDk2GJWTIrY9df0/ClyWd973g&#10;8KQW1ur3tBRd23rip3/CXKE7d8Grab0dD98nli0EQUzq+LtuMEy8d5Fu+KInlelTPhNrc7ehQmVj&#10;X1a5x7ydD2/BvK1DPE2RDKZuW4ffmlm7/e29toqNT7FCq8yY9knmrKfHdEVoAQDA03L8mmihFarS&#10;9xunPjI7ffoTk6S6oes7GjgPQRAjjapF4TWduJph6HY/R+dsknUiuSGeZQtApIgMezvahQAAABCM&#10;nBGaeIkNFwr7ooiQNNq9JdEN7XDIl71q2yPs+wVzeH6lcdIXHZkHQRCjHXLFy9ohV7yUMPTqZzQ5&#10;c98Iu5sKAva2LUm+TH8qc9bTY5UZ0z458/gVm56s3f72XsxvzezomjuCz3zy8pCzblxn54W7IVys&#10;M0h0w3+PPRa9xxCwRuJ+aSIot1dtfaQ31wZAPwj9AiDia/GZT823lK59sX7PinXNR7656OLfXSHs&#10;Oz9YH4CIBWSc9tiM6EvoaCyl615kaKpbrhJcDQduqd7yahHr90NQkdMw8b6r9YVLHriYoHpNzpy3&#10;IOisKAmVxgNibe5WVmQZhkbcjYf+4jqd8dUeMn3BGbElwx5d0Fnf7hcxOrmhM5tk8pQx36eMu3NJ&#10;8pjbbon+Isn0hb9mzHhqfPr0x6ck5F/59+g5yvRp/1JlzvhImT71Uw5Pcs6ON00RfNwfscgBAIAf&#10;JxLBby2fzTDUmea3ksT8PzqyVhIPKF31+870q1OkTfqyMynbYXdTAeZtzVMYJnwtTsjbDEBbNTrO&#10;AiNoSF+45AHDxPuuYiMWQq6G0dVbXi3qyPvYERiGhi0lvy+Pd59Ik7PdOOXhy4RtNFXFvK29KrZ8&#10;qa4sVnBZ44RhaDhgrzrz42Wv3PIYhQflvbm+PnEjhL3mXL+lZF7QWT825Kwfy16SRqPNu3x5d5X7&#10;6yjxLFueVFeaPvWRmRy+1CrWZO8IuRpGWUrWLI8OV8P9lmx346GlirQJX3X1sRmGRszFK9+yV205&#10;4/MTaXK2p4y97ebOpNnSJCYCAGJig99RobJRnjbhK1fdnrsAAMBRu+teTc7cNxBU5HI3HrrJWv7H&#10;s7jfmsXhSawy/chf2gueFyjTDnH4chN5uraot6VoUXt9p/iKs35bIug00CQu7EhwvkCRekygOGsV&#10;s8AcXqAtf3XCkMv/0db5aBITKdImfBX2moZi3tYhvDiWra/1rL8WgjmYs27vXyWJw9YJFCnH2rvq&#10;ctbuvuds1hpEq7NmftD+szsLw9Cw6fiPH4VcDaO9puPXJA679gnjtMemd2QDGQAApEkj1mRd9vyI&#10;pkNffROwVcykSUzcfPirr8Pu5hGJwxc9eTEuLm/L8WvC7qaC6GNCVcbehPyFL4i1kcgQgdJ4sH7P&#10;RxuCjpqJ0eO6IxGisyQOu+Zpn/nUfLb2BSu2YY9paHR5RpoMS10NB25RZ838sLfW1qvddQO2qimt&#10;J1e+faFLElXmjA+TChY/3FvrYqnf8/FanzkqvlKqKzVOfXRmvHCVgL1moqVkzStsSiJXpK7Lmfty&#10;TlcyVSgyLG46+H//op7prAAAIABJREFU87UWLwQAAADBVEL+whci1mjHvygBR+2E5sP/+SZ1/N3X&#10;C+Qpx2Pvx/229IqNL1ayoU/ihCEbMZ8l55ykBQim0iY9cIUkMX9De4/VUvTDCmfNjgcAAAAVqWuz&#10;5y3PbMsVQWJ+ldd0/BqBPKWIJ0061delBAGICBwAEBO9ZoZhoPJ1T7dEtzVn4fAkVkni0PUS3bB1&#10;4oQhG6Njq2maRCvWP1fPzpPqR/7SXi3dWJx1e+9sOfrfMy6HpIIbH1RlTv+4K8/JVrHpSUvJmuWs&#10;2Eh0w9ekjLvjpq6EKDIMjVRtXl7MpmcLFGmHE/Kv/Ls4YcjG2PeaIkLS+t0fbgw668azx0Sa7J3p&#10;0x6b3tnHvVhai1e+Za/c9AQAAGTOenaUQJF6zF61bVnriZ/O+QHs7fX1mhvBVrn5b7U739txIaEV&#10;KNIOJw6/9oneWlc00W4EniSxrC2hBQAAkTpjX/q0R2capz46U6jK2EcE7Mboy8iOQoRc+tod7+5i&#10;hRbmCjzGKcvmanPnvd4ZobWWrX++dvvbe3C/LbOtqAJUrKmVp477lv3bbymdywotBCGEwjjpi5y5&#10;L2dfSGgBAECmP+tSwQP2dDYcLB4cntihNE7+QqAwHO0PQgtAJIY13o9D2qQHLk/IX/hCJPX37P0k&#10;5tO6Gvbf1njgs58x37mXx56mIzdGC7S6E5WmKDwoN59a9Tr7N1+mP9nVYuYQBNPa3HlvGKcsm8eG&#10;yvlaixfW7nh3FxFydWrjFwAAPE2Hb8S8rUP4suQThon3XZUx86lxksT8DfFeN4Qr8KZNWTZPoEw7&#10;xB7rbTcCizZvwXK+LPmEUJ25mydNLAMgkt4dOy7kvnCMf3fSK24ER82ue83Fv75zwcXwJNbU8Xfd&#10;0BftQmgSFxKBiPDwJInlxmltC200Ym3OdpHm8cl+S8k8Z+2eu+WG8d90tLlfyNU4sn7vJ7+zl+Oo&#10;SF1rmPTg5V3pU+W3ls9iaz6Q4ThdcU+jzZ37eqQSV2QjB4I5uCJt4pea3HlvoDEhVe0hUmftQlCR&#10;kyJCMpEmewdDExfVWqY/AEEQw3bU1eYteCWyl1Ayz2c+ebnfXDqXIoIKDk9iFSgMR9g5p+NPz7h+&#10;hErjgc608raUrn0pOupCV7D4oYstLSrW5m7NmPHkhIa9K9bhAXt62N1UWL31zUNpk+6/Mp5bJh4M&#10;TXHdTUdvSB1/1w2RymMX3rhGuAKPcfKyuXW7P9gccjWMJjGflsQDSg4qcl7M8+ksCJfvy7rs+TOu&#10;j1h/LQtNhiW9ua4eF9uAvWai6fgPH11wITypJW3yg/N720/LcronFcSTJFRELNqO9zOCIIiRJA79&#10;Q5yQv+FsQZj28ZpOLGw8+OX3rJ9PqMrYa5h47zVdDU4XKo0H2V/v9uJleZLEClnKqB89TUduBAAA&#10;CEGDicOueSY2DIYIexOCjppJbXXBgGCEMEy87yqeVFfa21+m3oLDE9sVhnHfKgzjvmVoihN01o0n&#10;wx5dtPAEbBUzorMg5alj/9fR84c9pnxHzY4H2b9lyaN/7K4sSb40sTxj5lPjG/Z9+lvQUTOJDLuT&#10;ana8szt13J1LpEkj1lxoPsPQsGHivYs66+9FUKHbOGXZnNpdH2wJuxtHYt7WPI46c2/Xn8nFQ4Tc&#10;+njtdJBe/tz2qNiSmE/TePDzn6ILNcdDljz6R92I6x/ty7qTmK81DxUnVBqnPjajq+uAIIiBLnCZ&#10;zDAM5Kja+khr8a/vstalLGXsd8mjb76zoxYxEfYkIlyhK/qSXKBMO7NhRGJtW7YAAKDNnf8qK7Y0&#10;EZQ7qrc/qM1b8CoAEbeGrWLzE87a3fcAwMDCecsz2oqVFLWxC91ZGJriYH5rFu63ZVJESEYTIRlF&#10;hGQUyd4OS88cI0IymsJFMIIGEK7Ag3AFHpgr8CBcvhfmCjwIJ/qYwIOKNdU8sbbqohsQwggZ7/lG&#10;wr3OYjr+04d+a8VMdfbs94SqjL1t+bEZhoFMx3/8kPWfQwgaTBy+qFvdZxyexGac+sjslqP//cLd&#10;eOgmhsKFDfs+XZU4/NrH1Vmz3m8v3O9i3D0IKnIZpz58Wd2uf27FfOY8UR+LbTwfPABtFyHqKXpU&#10;bM0nf3sjXpIAhy83CZVph4TqzN3SpBGr+0OvIIamOenTHu2y0HboMU4Hr9sqNp7JMdcOueIlbd7l&#10;/+honKu78fCSlqLvP+HyJRb9yKV3izRZuwAAQBjlKyMukAnGl+lPSfWFK72naxvYq7Y+JtUX/uao&#10;2fGAq27vX6Otc3v19mW64Yue7OxzjQfDMBAZcuvDXtPQsKdlWNjTMizsNQ3DvK1DOnpF0BUgmIPz&#10;pLpSvjTpJF+WdIov05/kS/UnOQJ5y8UW5tYXLrnfLk0sc9buuZsmgnIAGMhrOn6N13T8GoEi7bA6&#10;e/a7Mn3hr7Fi720pujZgqzhTwlGbO+81VKhsupi1xANGuOHkMbffjIq1VdbStS8BwEDm4l/eJTFv&#10;QuLQa57uqcLkHFTkNE55eHZsV4W+gM22i4X97gAQcenRNMnrjAuo0+voyWgEn6Xsssb9n64UKAxH&#10;BMq0Q0Kl8aBQkXaoN7NKOkpP952PFVoI5uDJo2+5XZ469ruOzKcpgt98+Ouv2BYwLArjpC8Shy16&#10;ioOKnGXrnm4mQ269SJOzLX3ao7PaO1/I1VhYvfW1Nv13HL7UrMme85Yyfeq/u1pDlSLDYr+lfLbf&#10;Wj477GkeHvaYhkUEqTNANMwVeJEo6xVGeH6awsSs1XvaGpZ2tk4xzBW6+bKkk3xZcrFYm7NVnJC3&#10;uauFhSgyLHbV77/dUbX1kei6CgAAYJz6yOzouq00iQsrN71UxmbVoSJ1bdacF/M7emXTVdyNh5c0&#10;H/n6P2zrdk3O3DcThl79TE9/7vu+6SkuKFn1iDf2Cts47bEZYk32DgoPyst+f8LKMBQ3Y+bTY3uq&#10;PECPh34xDA3Hc67TFC4ADAO31QLnUuJ8oeWGDZPuXyg5HbzeUYKO2vGWkjXL/dbyc/LgOTyJNalw&#10;yf3upiM3eluOXceT6kqz57yY39Z5WOr3fvy7r/XkFdHHuAJFsyZnzpsK4+QvuvLlx/22dK/51OW+&#10;1pOXB2yVM9qzWE/XwShjLU6eVFeKoGIHwuF7WVcAzOH5O/JlZf6fvfOOb6L+//jnLnvvJunetNBB&#10;oVDKKHujouDeovhz761fcaOCIgKiIAIqQ0GQKXu2jDJbOuhMm7ZJk2bvcXe/P9IrR5p0F2j1+Xjw&#10;oLncXS7j3ve5z/v9fr0wDEK9zQHY6wvAiNsqcpnVyYQRdDIeaIIcj5slSTzKkafu4spSdlPZkqrO&#10;vn8MQ0nmhst3NJUdfNWuqxxF44YWJUz+IJX4HhqLdy3QFO/6EH8cNfKZOzoyj9rGawY8xwJhbSyZ&#10;pMhdsRM3J70RAfdWoPr4d/utmpLJ+GOfzdG3fJhEcRpqzjxUl//LrwAAwI/M+jVi+OM90hDizw2t&#10;s3VZtXFW9ZXpFnXRdKvm6gRuWMZfkVlPPHjDDuAm0NFAi3gcXOXZX34FAIMjRzx1T1vdYjZteY66&#10;6O9P/YveyXSu2us0y0hUlm7g7YsDKiARseuqsyqPfHkaAAAoTJEiJGnaF/yoEes6M1+HoQjZrqsa&#10;aVYXzrSoCmcFsswBwDd6o/PCCmm8sEJfcA0r7Im51M6Azw23BF+TbzojUFMNAL7yP448bRdXnrqL&#10;KYrN6+yx2nXVWSjiYhG1G9w2XXTZvgUleLBjSwfuix79wvSuBjuvyyquPvHdAenA2/7HDW3drhqI&#10;f2PANdVfvLP21I8tyV6WOOF47LjXxgIAQE3eym242h8Ek91JMz6P6K7ebiB6NdhiKEKxaq+Ot6iL&#10;pltUV2bg9sg4FIagLnHax/G3Su1lT9OZEW39hQ0/6KuO/x8AAEgGTF0oS73znfb2bdWUTmos2vFJ&#10;oNrlhCkfDqJ3QF2//vzvPzJEMacFkVm/daYhw2GoHaKrPPq8qf7SnYGmBmAy3cKWJu/nytN2sWWD&#10;9vakjmlP43WaQyzqohlmVcEsa2PJlEAlQTCFaeSFDd4mihu7nCGIOt/V16o59eNWfK4cQLA3YfL/&#10;UrtS6geAb2qp+viSQ77OLQgNzbjvBRFBK6EtAgTchdKU2e/214CLYShccfCzi3g9eEjyzI+lg277&#10;EPE62SU73tDinwMAAMjT735FnDBxSU8fQ68EWxTx0JvKDryuqzjygtdlCQm2XtSo52dy5R3XCu1L&#10;dHbqwKg8d4/yzOrNAEBoRNYTD0IwxcmRDtzf3nypT+i6cGZj0c6PifKFDEHk+bjxb2X3pPcSinqp&#10;5rqLc3SVR5/3b80EAAAqS1LJkaf6RoKShOM3o166u6Col2rXluf4pkIKZrmt2laiLkxR7ClR3Pjv&#10;ueEZWzvzHj1Ok6x830fFuL27OHHyInkXG3gwDIVrT6/ebK6/MJe4XJw4eZEs9c63OjKt8G8LuKb6&#10;S7NrT63cBgAAMTmvTGCHDDhiqjt/d+3pVX8Q12OFJB2KzXm5xyUrezzYehyGMMXJZXuDWVTg9Obc&#10;yM2mq3O0lsaSyRBMctu15TmNxTs/5sjTdkZlP31XR25fMQyDNCV7PtAU7/wIXxaSPOMT6aDb/9fW&#10;dh3B4zDJ9dUnntZXHX/av4bXZ/iYsZUrT91FZUvL+tOJimEY5LY2JppVhbPM9Zfu8r/AkOlctTA2&#10;50dhzOifOqrb6nVZxY1Ff39qbii8LXHqh8ld9a5TFWxZ1FR28LVAz/HCh/4ZPuzRRzsiXGRpLJlc&#10;k7tix78h4GIYBjVc2LASwxByaMZ9z8MkqqP29OpN/klnMoNfnzxzYY+4bhPp0WCLuO38isNf5Aca&#10;DRChMEWK+EnvDu2vxfDEPuzOJsOayg+9rLr8Z4u6vzBmzE+hQx74v44liVBS9bFvD9uaynOA78WR&#10;uHFvjOqKmwOGYZBdV5WtqzzygqnuwlxiJheCKU5+5PDfRfHjlgXSYOivOIx16bqKIy8Ya88+SLzt&#10;BBDs5YUP2SKKG7eMKYrL68h3hXicnK561+kqjj7XcGnTMvwxlS2pCEme9VHDhQ0rcVt3piguL2rk&#10;M3d0xFDRP+DK0+956UYKtNwsUMRDL9n5uhb1utjE5SQqSz/w9sWinn69Hg22Nad++tP/tsYfEpXd&#10;FJPz8iSGn811f8GsKpxZk7tiBwAYDMFkd9So52Z1puoAcdv5lUcXnXQRdFelA2/7X8jAmQFl7vxx&#10;23TR5Qc+KcDnHanskPKESe9ldKbqw66rGqEq2LrYfyRHYYoUorixKwQxo37urxfKjuB124SG6rwn&#10;dFXHnvU3E2SKYk/J0ua+1lv1muaGy7fX5K3chpe5kagsXdz4t7JpnJByX/v3st343QeVHVIeO+71&#10;MR2ZL/cF3OW7fNUjEBo16tnbub1s336zsWnLx1QdW3zcfzmVHVI+YNrHQfzMuk6PCdGY6i7MaS/Q&#10;MkVxeXHj3xzZXwOtw1iXrjyzehN+IoQNfXheZ8u7SFSmMXr089OJ9jyNxTs/1lfnPtGR7akskSJ0&#10;8L0vtizAMNjjMHTolsht00XXnlm9sfLIV6eIgZYdknwgauQzdwyY/km8ZMCUr//NgRYAX8G+ZMDk&#10;RQOmfZwQNfLZ29kh175ju64qu+rIV3m1p1dv6mkHXLteMaz2zM8bifXE3ND0v6lsSQUAPknKuPFv&#10;jcBtxxn8iEtkGrtD7d8cafKBsKEPz/M9wmDlmdWbbrRQy43GaW5ICbQct5DvaUgLFizo9k68bpuw&#10;5uTyPShy/XAcAABgMt3MDU3/W5Y6501Zyh3vddTsr6/hcZjk1ce/PYI0mxSGJM/4RJwwscOapkRI&#10;FIaZI00+YFTmP4ChXjoAAFjUV2YxBFHnaJyQ8va2p/PCLztN9eksccLxyJFP30Vh8NvsikM8Dq6m&#10;eNcC5dk1vztNdc0CHhDGj8peH5H15P2SxEnf0jiyq7fKPJ6vrvTmHwsEQRiNIy0TRI34lR+RuQn1&#10;uthOU306AABymRtS9FXHn0G9LjZDGJ3f3Yobt60ppvr4t4dRj+O6yg+nUZnhcRgiObKUPRAEoyQq&#10;08SPGL4BQxFqaMa9L8IwucMJUgY/vABgGGxrKh+LoQjVoiqcxYvI3NzV6Y5bHVtTRQ7Rhw9HkjT9&#10;80DC8t2lR6YRfLfOy3fhj2nc0CscecoejixlD0sUl9eTGfFbEdTrZlYdW3wMd1fghWdujsh64oHu&#10;WvxYtWXjFCeW7sMbAyAS1R479tVxHelwwVCE3F5iDUMRsl6RO6+xaOcnROUpliTxqDxt7qsMQeTF&#10;tra/0aCIh6avOvE0Uxh9limK7ZXRR3dxGGozVAVbF+M6xwAAQKJxtNKBt/1PGDNqdVfqir1um7Dq&#10;yFd5ROcGQVT2WmPd+XtwISN2SPKByOz5c7uacMPBMAxSnv15A66dwRBEno8d+9rY/th8ZKw9+4Dy&#10;7JrrhIMgmOJMvv1rCYlMt7os6gHasoOvscTxJwVRI7psSd+y754Itr5M+O4PKXReA1s2aK9/j3dn&#10;Olz6Gr4SnFV/4rWTTGHM6Zixr0zojoUNEaPy3L2+qQkfJBpHGzf+jZE0dkhFd/ZrURdNVRVsXUyc&#10;G6aypWXytLve5MjTdtwKI0ciTrMqWXFy2V6uPHVnaMZ9L9zs42kLDMMgi6rgNlXBX18Ta8tpXHmx&#10;PG3O6xxZSoesdgDwXWAUJ5bub0l6AgBEceOWyQff+6LDUJNZk7t8F15eSeeFFcSMeWlydwvyffW7&#10;3x6266qyAQCAGzp4e2T2/Dn97Rx2WTQJZfv+V0Zcxg1N/ztq5DOzAQCg4dLmpbqKIy+QqOym5Flf&#10;yrvbgNMj0wgQBAG2JPEoQxB1Hr+yYihCtjaWTGks2vWR+vKfS7hhGds648nUV1Bf2bbQUJ37JAC+&#10;BFJszssTSVRmu66dbqs21qotG2dRFd4GQTBCYQa2vqHzQotgMt2C3+5giJtlUV2ZyY/I3NSV0Qbi&#10;dbIbLmxcoS7Y8g3SfJKSqCy9LOXOtyOGPfoEnSsvhiCos7vtdery1691GBTDQjPuf+5G2mN3BQiC&#10;AI0juyqKzfmRRGU3OQyKLAzxMBCXVWKsPfugx66PZIUMONyRGt36C7//ZG64PBt/zJGn7Qwf9ujj&#10;EASjFAa/gRc+ZKu1sWga4raJ6bywQmHM6J+7GxQhmOTlylN3muou3I16HHyXRZ2EIh5mZ/MPtzpk&#10;Gktvbrg8m1jOKEma8RmDH16Aet1MZf7a9RjqpWOIm8kUx+d2VzCrR4ItDoZhkNOozGgq2/9m3bn1&#10;v+irTzztMtenol4nl0RlGntKq/NWwajMv099ecu3APjmpmNzXplIZYsVbW2DoQhFdXnLN8qzazaY&#10;6s7fa9WUTDYocp+EyTQrUxh7OlCgY4liT6EeJ9eu9400EI9daNOWjedFDtvYmaJ6h6FmaPWJpQds&#10;zdoKEETyiBMmLI3Knj+XHTLg2K06crFqro5vLPr7MwAACB18z8s3ssW3O0AQjDJFMWeEMaNXYShC&#10;dRhqMwHASE6jMsNUd/4epjD2dHsXDjKd32BpuDwbRdws3z4hjCtP3YUPXEhUppEXOXwD4rYLwzMf&#10;fqorokG6ymPPmBsuzya2FcNkmo0tHXjAWHPmYQz10uy6ylE0dkh5V92db2VwfRAIInnChz70FEyi&#10;OA21Zx4y151vqb+FYJKnO/oVAPRQNQLidbKbyg+9XH7gk8KKQ59faCo/9ApRU5VEZenF8eP7Vd2e&#10;29YUU3/+92b7EgiNzJ5/d3uT6hiGQfUXfl+pqzjcyl9NXbB1UcOlzd9jGBZwWClLu+sNXvjQlk4X&#10;h6EmU3l61R8Yes0JNvjrorD26v43Kg5/edpt1SQA4LvljJ/0XoY8/e5XSVSWob193ExMdedb/Lzc&#10;NoJfWh+BRGUZ5Ol3vxo/+f3BuLW226qNrzzyVZ62dN9bWLOmbSCYwqhzcRPeGkHj+Fp6XRZ1UuXh&#10;L0/b9Yph+DpkKksfPvSh+f4C8P5gGAahiPs6e3eXRZPQcHHjiqbyg696/QS26Vx5cWT203NBs4B4&#10;/YUNK3u6wuJmw48c/jvc/LmxpUkH8YuYT8/5GhZ18bRg52ZH6XawNasKZl3d+0GV6vKf3xLn/4iE&#10;JM/8+FY/oTsDhiJk5dk1v6NeJxcAAEIGzvqIIx24v73ttCV73jco8p4AAAA6P+JiSPKMT2DCCaKv&#10;PPpcMKsOCILR8GGPPcIi3B24rJoELyGxFQiPwxBWffy7A+rCv77CGxNE8RO+i5vwdlZvZFx7A5iQ&#10;Dbc0+LzaMAyDHIbaDI+9Y2VttwJ0rrw4bsLbWSK87x5Dyeor2xZWH//uQFseYVSWuDpu/Bsj8e/e&#10;67KEVB1bfMzccPn29l7TYaxLU5xctrt4x+vaK3895yna9qK98uii43pF3uOI18lG3FYRAACQKEwj&#10;BECreXqONPmANHnmRwD4bGSUZ9f8jqHITXHl7g1IZLpVnDBxCY0jvcqPHPErAL4kp7/eiNdpDA0m&#10;Qt7h1+rONIJekfe48szqzVjzLU4gaBxZSVjmw092x075VkNTvGuBsfbsgwAAwBTHnwzPfGReewkl&#10;Y+2ZBxsubf4eAF9pVuy418ZxZCn/cOVpOy3qwlmox8EDAABxwsQlweZiIZiEcEPTt5tVhbOoLJEi&#10;NueViRQ6L2jBuqn+0mzFyWX/uJqNLMk0jiYye/7d4vjxy/rKrTgAADj01Vm40LbTrBokiMpeZ6jO&#10;fbL29E9bBNEj15LpXbMSuhlAMMnLkQ3axxTGnLE2lkxBETfLY9fFGGpOP0ZlS8uCidLAJKqTF5G5&#10;0W1rinOZG1IBhlJMyvP3Uuh8VSBfMa/LKm64uHF5w8WNK91WTaKvasFXn+ux66MsDZfvMNScflQY&#10;PfIXCp2nsqgKbrfra4Z7XZYQCoPfQMyvMMXxuVbt1fEeuz7K4zBEYADAuI15f4AtSTwqih+/jM4L&#10;uwIAAJqSXQt8Uz7XI4jOXtud5GOXg61dV51Vk/fD3wCAoENrCCa7okY9e3tvKNDfLGza8jF1535d&#10;AwCAYArTGJPz0mRyO4k/p6k+RZG7YhfAUDKJwjTEjX99NO41RqZztGQat9Fcf3EOjSMrgakMk9ui&#10;SaSyJZWBAiJMoji5oYO3i2LH/BQs4YihCKXh0ubv1QVbF2OIhwEAABzZoL3RY16c1hfba51m1SCL&#10;2jevhnpdHLdVk+i2qpMAALAspfvaDzcDGjukQhA1Yr3LrBrktmoSMMTDMNWdu8/rNMs40oH7A82f&#10;QzAJ4YYN3oZhCNXeVDEGgskeUcKEJVSWqIa4ntdlFVcf//Zwc1I16PmJep1cozL/AcmAKV9jqJdm&#10;URXeZtWUTHaa6tME0dktpU4QBGHskKRDBsWpxzHUQ7c3VYxhSwYc8X/d/gCKeGh1vsRYK91jSdK0&#10;hd0pretSsMVQhKzIXbYXcVmCel1BJKo9MvvpueyQ/pMUQ9w2QfWJ7w6gXl9hecTwxx5hieLabMvE&#10;MBRWnFy+x+swRPgeIxQ6N6yIGPSMyvwH7E0VYxC3VWJRFc4y11+c46twwCA6L6wQJl2fBCNR6FYo&#10;SLE64nWya/J+3GZS5t8PgO+CJ0+b+5p88L0vkShdcyG42dDY4kp91cn5GOq7cLgs6iSP3RiBep1c&#10;Ufz4ZX1VohMm02y8iGEbSVSW3qa9OgFgKNlhqMm06xXDuWHp2wMlP/HAR6HzVLzwzD+4oWm7iM9j&#10;GAbVnV2zgVgqBpEojpCk6V+EDX34Kemg2/7HkiQe9bpsYrdNG4+hXrqpNv8Bacqd75IodDOdH35Z&#10;nn73q/7zvyQKw0RjSypNdefvAQBAVk3pZH509rqeKnG8VbA1lY81VJ+c77+cRGEapCm3/687JZFd&#10;Crb66pNPGZvnHgPBlg7cHz3ymTtYnSg8dxiVg1Gvm0W+Red2MQyDlPlr1zv01dkAACCIHvVzSNK0&#10;he1tB0EQhiEexrVRBgY3l/JALHHCMVPduftUl/9spZ2JIi62VVMyWV99Yj6AYITBCy8IFmBxvE5z&#10;iOLE9/vszbbNVJakMibn5Um8sPQdt2I5V0eBSVQnBJPc13X7YCgZYCgFJlHtLEliq/72vgIEQYAp&#10;ijnDkaftsGpKJiNuu9Bt08ZbG0umcEPT/w42pcQQRJ3Hb3uJ2JsqctRXtrX8Lsl0niph4juZvPCM&#10;bWQaSw+TKE4aO6SSHzlsI+p1cu366mwAMJJVfWVGRNYTDwmiRvwWLNFG58qLPQ5DuNOoHIJ6nVy3&#10;VRvPCx/6563623IYaoYiHgefTOO0K8aDY1EXT8Xvoojwwods5YUP2dqd4+l0ggzxODmaop0f+y8n&#10;03kqceKkxQmTP0iNGfPiVBpHWhZo+2CQ6TxV5eEvT9uaWuukdhQMwyC3TRfV1e3bwqDInYdrP1DZ&#10;0rLQwfe0qigIhjhhwneR2fPnEI3nNMW7PqzJXbGzLn/dOgB8TgaRI+bfzY/M+pW4LeK2idQFWxfp&#10;/LKj/ris2rjKo1/nOgy+LDVDEHUubvwbIxn88ILOvM9bBQxFKKb6S7Pxagth3NgVFJa42n89Tene&#10;9x1G5eAbf4Q9C4MfXhA3/s2RDIGvO9BhqMmsPPJ1nssa2EUiGIbaMw/hf0Mw2R096rlZgex9IAhG&#10;ZWlzXxNEj1wDAACIxy7Qlu59t739h6bf8zKNI70KgM+0Eq8x72ncdn1Ed7Y3N1y+o/r4dweoLJGi&#10;M9tdp+ZGQBAz6ufuHA8AXQi2TqMyA+9YgUhUOz9y+O/Ro1+YljTziwh52tzXA11tOwKFzm0k01i6&#10;6uPfHiaW+nT4uMzqpOrj3x722PU9Hmw9DkMYLnsIQSRPZNa8+zvbUMALy9gWO/aV8STqNck7i7pw&#10;JoZ6qSQquyl6zItTeeFDtkQMf/yR+EnvZXBk10TVhbE5P4gTJn4beM8+14SqI1/l4dKWbOmgf2LG&#10;vjK+N6w9bhQ71n5/AAAgAElEQVQQTPKY6y/eVbrnPYW+OnceTKK4ZCmzW7lXYKiXWpO7Yoe72Tyx&#10;L0OmcbQxY1+ewJEN2gsAAG6bNq7qyFd5dn1Nq2RNMIi2RBxZyh7/5BlxXxAEYaEZ9z9HpvlUwayN&#10;pZPaK2+CyTRbxPB590OQrwVfdfnPb3ujIsRhqMmsyVu5rbPfK4ZhUFP5oZdr8lZuo/FCizo7zYF/&#10;FkRoHOlVljjhGAAA2JoqRtVf3Ljcoi5qpanQHp2eRqCyRDUkCtPAj8jcHJ75yDx+5LBNNHZIJQRB&#10;GOJ1so01px+hcaRX27vlDYTT1JDqMCiyTHUX7oZhirNZG7TNbVDEzWgs2f1h3dk1v8Nkmr3ZS6mz&#10;L90m9ed/W427IMhSZr/Hixi6pSv7oTAFddywjL8s6qLpiNvWopdJZQprBdHZa/HJdwqdp+ZHDt/A&#10;kaXsoTKFtbKUO96D4MANB5bGksmKk9//g6v/86NGrI/MevJ+mETtVafWG4HTVJ9mURXcZlEV3I6h&#10;CFUUP26ZXVc5yt+9FvU6edbGkin8yOG/99X5WxwYJrt54Zl/uO2GSKepbjCKuFmm2vwHGcKocx3p&#10;YDIo8uZ5mvMDwticlbiWMYYiZNXlLd/Un//1Z2JzAp6E5chT9voK+ttvkqEweGqIRHFaNSWTMQyh&#10;ehzGCF740D+7986vh8YOqVAXbvuqqezg6xCJ4mQKovLba7rBUITccHnz99qSPR8AACB+ZNZvxEaN&#10;jgCT6RZdxeGXictCkqZ/zhL7cjN1Z3/5zVx/Ya7bposRxoxa06l9d2ZlHHHChKWC6Ox1uBqQ266P&#10;UBX+9WXp7nfq6s//tkqZv3ZdV/bLksS3zL2pr2xbWH/h9x/bKtq3qIumle//+Iq2ZM/7GIZQhHFj&#10;l/d0T7+1sWRSc1IA0LihReLESd90Z380tqQybvybI5miuDx8ma9Q/avT/rfDTGF0fkjyjE+DlWkZ&#10;a888qDj5/R5c/FgyYOrC8MxHH+svwj/EoKot3fuuqe7CXFkQGxmXuWFQ7enVm7pbeH4rAMEkT3jm&#10;I49LkqZ9AQAAKOJiKU4u222oOf1we9vSONKW0jFiDbbbpo3TV598CgAA6s6tX2PXXasjlQyYvKit&#10;ksNAiBMmLqFxQ68A4Gs6sTRec67tCSCY5BXGjlmJIi6WumDL4opDX5wjHrM/iMfJqclbsUNfeexZ&#10;fBlLktDp5DyVJarB35fvOMgufnT2OgB8Rqt44tGur85CvM5WKodt0a2mhmZ9zQ1X975f3XR1/5t4&#10;rSiV1XkLaAAAYIoTThAfG6pPPqXIXb4L8Ti4xOUehzG09vSqzYqT3+/FT0iYTDfzI4dfp+DTXVDU&#10;SyUq4odl3P9se4HMpi3PQduw7wYAADKN3RST89IkbtiQlhGy12kMrTq66ERHb098ikW//OZrVIAw&#10;+eB7X5Sl3tlvHFLdVm2ssfbsA8RlmpLdH9J5YQVMUVxuoG2sjUXTWswU+zgQBGGylNnvygff+yIA&#10;EAYwlFyXv3a9oebanGwguKGDt+N/W9RXZuDdaTSO7GrE8McfAgAADPXSak79sL07t/8QTPKEZdz/&#10;HP644eKmZSjiCWoT3xUEMaNX49MVTlNdeuWRr07VX9iwAnFfbzDqtusjqo5+fdKiLppOOECEKYrN&#10;A12AH5HZIvzECx/6B67frCnZ/UHLShhKtmkrcgJsHpQuBVurpnRC5dFFJyoPLzxrUubfDwjthhBM&#10;dosTJnTJmZLKFNZSmNdPaFsbi6dUHV100m3XR2IYSmqqOPJC2b4FpfhoE0cQPfIXErlnS5uayg6+&#10;hsva8SOzfmNJEtrMerssjYnVJ747UHHg00tWbdnYttaFSVRH5Ign7xUnTlqML0O9LrYid/luQ83p&#10;Nr3ZrI0lk+ry160FwDeHHJE17z5x/PjvO/zGbnFQr4ulzF+7nmjFA4BvPtJpakjlyAb9E2zbxqId&#10;n/b+Ed44xPHjv48c8dQ9UHMZWN25db+0NYrkyFN205vLCp1GZYahOnceAL7pNpPyWq+/12mWKfN/&#10;+TXYfvzxOIyhVk3pBOKdA0uScBxP6LqtjYnBPNG6CoXObeReNz2BQfqq48+U7VtQalTm39fcRTik&#10;8vCXZ3DXXByGIOpcV+MBLyJzM/63MHbMjwD43EuszZoiOLhWSUfpVLBFEQ+t7tz6n6uPLzlkb6oY&#10;HWgdflTW+u6oMgUKaE5TfWrl4YVnKg59ka+6tHlpoJbWjlo4dxS3TReFX8lgMt0sS7urTRdUDMOg&#10;+osbV2Col+qyqJOrj31ztC5/3S9ttdNCEIzK0+a+Hjr43hcA8I1IIQChFIYgaBOIw1CbUXPqx78w&#10;DKEAAGHhwx9/iB+R+Uew9fsaKOql1pz6catdVznKtwRCff98uG1NMbQ2LNpdFnWS26aLRr2uoF2N&#10;fQ1e+JAt4cMeexgf4daeWvmXw1AzNNC6EASj4UMfehIfETZc/mOJoeb0w1VHvzlGNDaksMTVoYSR&#10;aVvYtOU5ZfsWlFQfX3LI3xxRljbnDbzlXFO65/2ergYSxeW0Oq+9LrNUeebnjVXHFh+rPLroRKA2&#10;Wpa47YFRW9DYIRURw+c9EJpx/3P4dJ/GNw98HW5LY6esczocbDEMJdWeXvWnoY36WgimOEOSO+aV&#10;FYxgH5LXaZYRrbqJsEOSD3S21Kw9VJf/XIJ3X0lT7nifQuep21of9To5/r3lhppTj5XtW1Cqr86d&#10;h2Fo0M9aFD9+WdTI/7sTIlHtYZmPPBGsFdJta4pRnFy2F7/YyNPvfqU/BVoMQ0l1Z3/5lVhP6xMJ&#10;v2YD43UYw0hUVptuH3Z91QiHsS7doDj1WC8e7g2FH5H5hzz97pcBaL4DOrlsj9uqjQ20LkMQdV6W&#10;Nud1AADAEA+jLn/terwkEADfORY/4e3h9DYuWhiGQUZl/n3aq/vfcJjq0nEdEP/PlELnNsoG3f4+&#10;/lq40WlPwRTF5dF5gW207E0VY3DxdH+6Ml9LhB85bKMobuwKCIIwh6F2iEV9ZYb/OpjfnVd7dDjY&#10;aq/uf9OiKritrXVkaXe9SWUKaztzAP505Yokih+3rP21Oo5ZdWWGueHSbAAAoPMjLolic35obxsS&#10;hWGOHvPSlIjh8x4glo8gbpuw/vyvq6uOLj7uNKuSg23PDU3/e8D0T+IEUVm/BXre67JIqk8s3Yer&#10;qUkGTP1SnDChR3/YN5uGS5uX+k8PscTx1/0eaFxZKWhDJQsAADDES4Ngkqfu/K+rbNryTs2r3cqI&#10;EyYslQyY+iUAPjGa6pNL9wW7cxLFj/9eGDPmJ//lguiRa6JzXprcluuu26aLVpxctkd55ueN6ivb&#10;P2eJYvOY4vgTTFHsKXmABKUwbuwP+NSFueHyHWZV4cyuv8vrgSAIE8WNW97JrTCWOP5kTx1DU8WR&#10;FwMtpxB8AjtCh4Ktx2mSaUr2vN/WOpKk6Z+J4rof9KhsSQWZzm1zFEmEwhTVcHrQBdRXIvNHy5xz&#10;6OD7nuuoaAsEQRg/ctjGxKkLkoSxOT/gUwMAAGDXVY6qPLzwbFtKTcFGz6jXxVLkLt+FyyPyI7N+&#10;lQaoOe3LWNRF04iZZAAAoPPCCiFCyyoEkTxMYewprzN4m3jzihjitgkBhpIbLm1a1paEYV9DmjL7&#10;nWvzpNp4xcnluwNlxSEIwkKH3P+MLG3ua74pBQiTpc19LWzow08G00DGUISsLTvwWtn+j4qsjUXT&#10;mheSGy5t/j527Gtj48a/OTKQni0EwUhoxv0t353q8h9LelIZjB85bAPcjnwkETo//FJ7cpMdBcNQ&#10;krn+wpxAz3XWGLJDwVZXfvjlYMN1KktcFTXymdmylDve724mHEMRsq7iyAuIx8ltf20fwphRq3tS&#10;UcyozH+gJahFZa9jieM6ndEkUZnGsCEPPBs34c0RdIIGAup1sWvyVm7XVRx5vqP7wlCEUnt61R8O&#10;vWI4AL5WaJ+KWv+oOgDAl7xpuLjxutELhSFQhiTP/EhD6GpiCKPzYTLVbglg0ncNCGOJ4k46TT5n&#10;WKepPrW9hGNfAoIgLDzzkXls6cB9AADgMCiGBdM1hiAYlSRO+iZ+0nsZ0WNemCZJnPRNsN+Nw1Az&#10;tOLwwrPqgq2LiOc6lSWplA66/YP2fm8sUewpQfTIXwDwXQRwVbyeACbTbPi+O4LTVJ+qLtz2RU/M&#10;27utTbF4aeX1x+Qzsu3MvtoNtojbztf5jTgAAIDOj7wQMfzxhxKnfpTU2RcNhE1XlV1xeGG+6vIf&#10;3wUL7IHQV514uqcslzEUIbeUd0CwVzrQp+PZ1vqIJ7D+LAAAMIUxZ+MnvD1Mnn73KxBMbi62xyBV&#10;wdZFHe2MURVsWYTPFzEEkecjs+fP6Yw7Q1/AWHv2QWJNLUyi2SKGP/GgqmDLN8SKBI48dZfHaZaa&#10;lNcnaYiwpQP3UdmSKqvGJ8kIAACGqhOthEX6MhBM8kRmz5/LEESeBwAAi7poekNzh2Mg6LzQomB6&#10;y4jXyVZd3rK44tDCs9flRCDYK0ma9kXClA9S2SFJhzpyXCHJMz8GEOwFwJcs66nRrcuqibeoWs+Z&#10;BgVDydqr+94u2/9Rsbnh8h3dqb0Opi8tih+3vLNdpO0GW0PN6UeuvSCEcUPT/44d+9rY+InvZPIj&#10;s37vbgG912UV153/dVXVka/ynF3ocfc4DOFVR77ONasKWolHdBajMv9+vOVVEJW9jhqgF5+IrvLY&#10;c2X7F5SY6i/eFewLhWCSV5wwcUnc+DezyXSeCgBfnaOmeHe70oBmVeFMXfN8EZUlrooa9fzMni5v&#10;uxXwH3mGZtz3XGPxzo89hAsSlS0tEydM/Lbp6r63gvWvAwCAKC7nB4/DJCeqXtn1iqz2RNb7GiQy&#10;3Ro96vkZVJavq0xfefQ5c0PbORV/zKorM8r3f3Klqfzgq8QkJEMYcyZh0ntDZCmz3+1MuyuVJVII&#10;orPXAtA8ulXmP9DOJu1i05bnVB7+8gzROLOjeOz6yJq8H7bX5K7Y2VWHCZjc2sYdIlHtePs84nHw&#10;zKqCWR35fbUbbPlRWb8xhNFnhXHjlidO/WhA1MhnZrMkCcchCMLctqaYhkt/LPE4jKGdfRMYhsL6&#10;qpNPle378Gp3xSxQxMWqyf3h76bywy929SrmG9XuaRnVhiRN+7yt9T0OQ1hj0d+feh3GsNpTP271&#10;faHBLVsYgsiL4ZkPz8Mfu6zXbKkD7t9pktWdW/8LAM16DCPmz6XQW/dt93U8dkO4valiDP6YGzp4&#10;u01XOcqmLRtHXC986ENPuSzqpKaKI0GddRmCyPMcWcoedeFfX+KVJD4wyKq5Zi3eXyDTuZrIEU/d&#10;jZd51Z1bv8bjaN9NwOM0S2vPrN5Yk7tst8d+rVQLJtMtoYPvfSFu/Bujuuo1FpI0/fOW0W3J7g+6&#10;M7o1KE49Vn18yUHEz66ns1jUhTPL9n1UrCnZ815nGy+obHEVRKJcd8ERxeX8gOtRa0r2vF+Tu2Jn&#10;7elV7bYrtxtsyVSWPn7C21lhGfc9T+OElAPg+7IaLm76vuyfD6/qKg6/VHtm9eb29kPEYagdUnnk&#10;67z6C7/91N0P8hoYrLr8x3cNlzYt68oXbFSeuw+fqxVEZa8LpJR0/frn7yXO5VjUhTPL9i8o1l7d&#10;92awFmN2SPJBPGnWVhsyhqFwXf66tUjz1VKaeufbDEHkxc6+p76A09yQQnwMk2kWQ3NbKY4gZvQq&#10;hiDqnPLsmt/9Gx1wGILI89FjXppibrh8h7H2TKu2VqKDan+CIYi8KE29820AAEDcVnHduXVr2yoz&#10;NChOPVq2b0GpSXnuPuJybmj634lTPhwoih+/LFgOBMMwyNJYPKWthCOVJa4WRPnaW5tHt/d39j1h&#10;GAqrr2z/vO7cul989eTdB0M99MaiHZ9WHPz0slVTOrGj20EQjLAIHYsQTHaJEycvAsDn36Yr9/kJ&#10;OozKwe2K+HTmgBGPg6cu2vHJ1b3vV+kqjz6PfxBsyYAOiT2giIeuKtiyqOLQF/n+Hj89hb7y2LPN&#10;Lb68jm6DYSiJMKpF2hvVAgCAJHHSN1Gjnr2NwrymVo8hHoa6cNuX5Qc/u2gL0PThM+nzfSFMYfTZ&#10;YPvWVRx5Ea81ZYckH+hqR15fwOVXGO6yaq57TKZxNPLUO99SFW79mqhoRYQhjD4bM+blSU5TfZry&#10;7JqWlm1iNyLisffQRf3WQ5wwYQk7xGczbm0sntJUfr2QChGPwxiGeq61u5Lp/IbI7Kfvihr5zGwK&#10;U1AXbDubtjyn4uCnlxQnlu4z11+6s63jCUmaRhjd7unU6Bb1upm1p1f9oS39p1eqbVyWxgGKk8v2&#10;qC5vWexvfhkM3yDJhzBm9Cq8akhVsGUxHgNRj4PnaWeqokMfAop6qbryIy9qr/7zTuuRKIR1NFMI&#10;kyhOWeqcN0KSZ36MuG0ir8sqRtw2EeK2irwum9j3v2+Z12UJ8b+V7CjWxuKplUe+zo0e9dysjuhZ&#10;mpT59+FzQoKoEe2OanG48rRdbMmAI5qSPR9oyw68ho+6XOaGQVVHF53ghg3ZIk6c9A2DH37JZVYN&#10;rMtf22I1IowN3PHmMNalqwu3fQkAACQquyl82GOP3qoW4z2Bx0FIFEIw4m8aKk+f+6rDqMzwLwvD&#10;YYckHYzMfnquVVM6QXlmzYZrdiYQxpEN+kdfdfz/APBJMfbam7jJNJuBPlp+4JMCxG0VNxZuW8iW&#10;JB4JdDckHjB5kVGZf7/LrBokjMv5QZYy+90OlUlBEIq3xGpK977LDcvYGqxCgcqWVAmiRqw3KPKe&#10;cFs1CUblufuC1Y8T8ThM8pq8FTscho5LSvrDDR28ncIUKElUlo5MZelIVLaORCP8TWXpYDLN2plq&#10;HlZzghCCSB7xgClfAQCApbF4in/fgcNUn9ZW7Gg32LosjYm1p3/a4jTVpwZ6ni1N7pRALwRBGInC&#10;MJMoDHNbCSgMw6DS3W/XB2rF48hSdwvjcn7wuiwhiMsi8bqsEv+/3TZtbOXhhWeiRj57Oy4zF/h1&#10;rh/VSpKmtzuqJQKTaTZZ6p1v8yOH/1Z/ceMPxDZmc/2FubjgOBF+ZNavgYz9UK+bqTyzeiMeGMIz&#10;H3mCwvAl1forqJdgFoqhJOLUDJ0XVsCLGLax4tAX5wNtK4wZ81Noxn3PN5Uffkld+NdX+F0DAADw&#10;IjI34eVfAPg0O3rpLdwSUBg8VXjmI0/U5K3YgWEIRXl2zYb4ie9k+mfMYZjsjhj26GMoilBZotg2&#10;LZ2IsMTxJ1nihOO2pvIcp1GZYVEXTefKr2ku+xOSNP0zQ83pR0Hz+cWPHLaxrRJNh1E5uCZ3xU5P&#10;c4cgmcZuItE4WjKVrSXTOFoSjd1EprG1ZBpba24ouCOQ5jVMplkjRzx1d0+bmTIEERdix785EkO9&#10;NCpTqMRQhKIKUP2BS1sGo81g67Jq4quOLj6Ody0FQjJgypcdP+yOA0G+LpBAH6pkwJSv2hOFAcDX&#10;DIAEKd3AsaiuzMDFZgRRI9Z3RDM0EHRe2JXYsa+ONShOPd54ZfvnuMC6P0xRXF7Y0IcCliKpCrYs&#10;dlnUyQD4nAm4oWk7u3IsfQmYTAtaXcEKSTps1yuyAlWpSAfd/r44cfKiunPrf/afo6UwRTVcedpO&#10;5dmfN+DLqMzOKfb3RbihaTuFcWNX6CuPPeuyqJNUl7d8Ezb0wVYOHwxBVMCLV3tIkqd/Zjvhq/LQ&#10;lu59jyMbtLcDo9vH3dbGRIuqcCY3NH1HsH2TKExD/MR3hpJobF17dfN0XnhBoLjAFMae6g3XaAiC&#10;UeKFSVd1/P+CTWm1RdA5WwxFyMozqze1FWi5YRl/sSS9Z2nMFMW1armjceXFTHH8iUDr+wOTabb2&#10;NA301ddqMMUJ1xS4ugIEwagwZtTPA2Z8HhU25KH5NM610StMppvFA6Z8FTXq2dtgEqWVsLdVWzYO&#10;v+WlceXF8ube9v5OsL53AABgieJO4m3TRNjSgfvFCROXKHKX7/YPtGQ6TxWe+fC8hkubl163L0li&#10;v7Hebgt52pzXcaEeffWJ+Z1JBrWF12WREFuf7brKkbZmr7tg4IkkAADQV7U2USRCZYlqyHSupiMN&#10;SnReWGEgmU1WB+NCd0ARN0MbpJu2vfbdoCNbozL/AYehNqCyEAAA0PkRF33qQr3XyRSov1kUm/ND&#10;T72m266PwIulmeL4k3ReaFFP7BcmUZzC2NGrBDGjVqOIi4V6XByYQrMEq5HFMBRWXf7TJ0oOwUjE&#10;8HkP9DfX0mBw5Cl7IJjsCmQdzRTH5foHU5hMs4YNeXB+7ZmfN9r8AglEojgihj/xYMOlzUsRt1WM&#10;L2dLB+7rj7bbgYBJVEfE8HkPVBz6/DzAUJLq8pbF8ZPeHdrVLkuPwxDWVHbwNV3Viaf9m420JXve&#10;Y0sSjwbblu4bGJ20N1WMtqivTHfb9ZHd1U7BEcXl/HBNGc4HU5LQ68HWVHdxTuC7VghrL9gHDLYY&#10;hkFNZQdfDbYRLyJzU1jGA8+QqExjZw+2M9B5YQUwmWbF5/EgEtXOjxrRYQ3O9jAo8ubhxdzCmNGt&#10;RDuIuCzqAQ2X/lgqjBn9Eyc0bWdHurggCMJIZLq1vUYEY82ZR/DuHWHsmB8Z/OCjvf4GmcrSR2TN&#10;e8DrV6sNkSjOZnug39khSS3ZYBpXXkymczQcafJ+jjT5uq4oWrOWgqhZgxSH1UlrlL4Ogx9+WRg7&#10;5kd95bFnnaa6dIPi1KOdtXBxW7Wx2rL9bxoUpx4Plly0akon2fXVw5nCmKCVNcKY0T/58hgYbKjO&#10;nScddNuHnX0/geCGDdlKov7xXYu9FAR7mYLgFT49hf8FvuV4QtO347W3wQgYbJ3G2iHE5AIOQxB1&#10;TpYy+x229FopRG8CwSQvUxh7yqrxiSXzI4f/3mMCEyhCxoWVSRSmgRc+pE1fMX117pPWxuIp1sbi&#10;KWQaR8OPzl4rjB69Gq897iqo18VSX/n7MwB8Uw3SgbMWdGd/fRFeWMZfQZ8L4m0lih8fVPSoM4mf&#10;/op04KwFxpozD6FeJ7ex6O/PeBFD/+hI96HTrErWlv7zjlGZ/0ArdTUIRvgRwzbSONJSXKRdU7L3&#10;vehRz94RbH+88CFbVJf++A7x2AV6Re68kOQZn/TEvCpMojgF0aPWNJXtfwMAAJiCqHMwmWrv7n7b&#10;w20P1LgEYSEDZ7ZyHPcnYLDVNwchHCpbWiZLueO9tso9egumOP4kHmw7InXYUSyNRdM8Dp8tCD9q&#10;xPq2bttR1Es11Jx+FH/sdVlCmq7uf7Pp6v43WZLEo8KYMT9xwwZvCzQX2x7asgOve52+UV1I8vTP&#10;2rs69gds2vIcU4AqjRsFnR9xUdgJYZO+CJnG0YYkT/9MXbjtS6/TLGu6euCNtkaVDkNthqb0n3fN&#10;9RfnEKs6APCVPAmiR/4iGTDlSypbUoWhCNmgOPW426aNs6gKbnea6lODdZzBJKqDHzViva7i8Ete&#10;hzHMoi6a3lOJX2HsmB9bgq2496cQAPBVL7U6jpjRqxgEwalgBAy2uB04mc5vkA6ctUAQnf0LfjVy&#10;mlXJFtWVmeLEid/2pNpWMFhiX5KMKYw53ZNdVMQJe2HM6FVtroxhkCxl9jv66hPzcfUtHJu2bJxN&#10;WzaORGXp+VEj1gujR63u6Nyvx2EM1V7d/yYAvgJ8UfyEpe1t0x9wmupTdW203fY2vPChf/T3YAsA&#10;AKL4CUt1lcef8dh10dqy/W8IY0avCtS4YNWUTqw+vqTV3SpEojiEMWN+kiROXkTcDoJJXknS1IX1&#10;539bBUEkj11fndVWe68wZvQqXYWv00pffWJ+TwVbGltSyZYO3G9tLJ6Cx4nexj8JBpPpZumg2z4A&#10;wHeXWnPqx610XniBLPXOt/wHpgGDbeSIp+4x1uY/wI8a/hs+4kMRN0NT+s+7TaX73sIwhIIiLvaN&#10;uOVlCmPOAAhGhHFje2xU67Ebwi3NAsdMUVxue8ERJlFcwphRPwtjRv3sMNalGapPPmWoPfMwSuhS&#10;Q9w2oa780Mu68kMvM0VxecKY0at44UP+bEsZqLFox6d40kGWeudbXRkZ/8d/BMPXRHTnW8ozqzdj&#10;iIehLvr7s4hhjz3qvx5LnHCMypJUum3aOAB8AUQUP265OGHit8HutPhRI9a7bboYYeyYlVSmMKiN&#10;EwA+1TGmKC7XrqscZVFdmeG26yPa26ajCGNzfrA2Fk8JZgLa09C5oVeI85ghA2d9RKZzNQAAoCrc&#10;9qW1sXiqtbF4qiRx0iJ8OU7AYAuTaTZh7LXRnrWxZFL9xQ0/4IpYzS/aJaGKzgKTaTZ2SPIBXviQ&#10;HvOl1ytyryXGYlur2bcFgx9ewMi47wVBdPbaikNfnAu0jl1XOdKuqxzZcGnzd9Gjn5/BEse3+iE4&#10;DLUZuMUIUxR7KtjcZH9Hljb3NX7EsI29/ToehyG88vDCXk+g3Grwwof+qas4/LJdV5VtrDn9iDh+&#10;/FL/Olt8pKou3LZQnDBxiShu3LL2kt8wTHbLUu54r6PHIYwd85OvegCDDYq8eT01UOPKU3expQP3&#10;k2nsNq2Sego6/9rdNZUtLcNdYqya0gn6yqMtnm5uuz6qQ8EWx+s0h6gKti421l5vnwzBZBdb5hMv&#10;vhGEZtz7Qk+VQmEYBuHCxjCFaeSFtZ0YC4ah9mzLZyKIGb2KRKZbDDWnHm3JjvpeDaYHqSxQFf71&#10;NT43Jk+b+2p/EgNvD2KjCYnCMN6ILjliRj2YRml/BIIgTJ4299XKI1+dAgAAVcHWRbFjX22lgMaP&#10;GrGeF5G5qbckPHnhQ/5suPTHd6jHzjfWnHkoJHnmRz3xm4dgkjcs4/5neuIYOwKDH94yNytPn/sq&#10;DJPdiMfBxRX6cDx2fRQQRucTlwUNtqb6S7Prz61fg3jsAv/n2CFJh26kriqNHVLRU/tyWdRJuLoX&#10;LzR9e1cymCjioRtbNFghLCR5xqdUprBWmnLHu+aGy7P11SefsmlKJ/Iihm0M9Dk5jMrBeAkJLzxz&#10;s8/U8IbSy3wAACAASURBVN+BueHy7ZriXQsIj2fjOYLeBCGIr1jURdPVV/7+tCMOBP0Bpij2NC88&#10;c7Op7ty9Nm3ZOIehZqj/6BaGyW7Qgy3NXpdFQpyCgElUBy80fbuh5tRjbps2zmVRJ7dlONkZOqpl&#10;0hOQ6TxV9OjnZ7ht+iiOzNeurCrYstjjZwbgdbZuBgsYbHUVR59ruLQpaGkNLhDcF7E0FLR4gHHa&#10;cZgwq67MMNWdu1cYM3oVUxSXi5+Y5vpLd+KCPBzZwH/wQm2YRHHxIzI38yMyN7us2rhgCURdxdEW&#10;W5zeane+FTHWnn1Amb92PbGkyKIquK09I9HeQFu69z3U4+DJB9/zUn8W+sGRDJjyJW5Drqs4+nz4&#10;sEcf78n9o4iH7rEbImAKzaI4sXSf01SfFjr43heIJXqc0PS/DTW+qTNzw+XbeyrY3kggCMI4spS9&#10;+GOL+sr0QHrcgaQhW7XrWrVl4xoubf4+2IvROLISbujg7d054JuJWeULthBMdnGkPlm6YOgrjz1r&#10;rDn9SNXRRSfK939UrC07+KrXZRXrCXqrgiCVDDS2pDKQQI/XZRXh0xhMUVxuf9WpDUTdufW/tOeM&#10;eyPRVR59/jormH4MQxB5EU8iGZX593td1zrsugqKeqlm1ZUZyvy160p2vqGpPf3jVqdRmYGrgxHL&#10;JQEAgCNNPoDbQ1lUBUGNT/sKqNfNrD//e8CcD4XRuurjupEthqFww4UNK/zr7HAgmOwKz3zkie5a&#10;4dwsvE5ziF1XlQ2AT6OyrUoBt10fYVFfmY4/dlnUSeqCLYsbr2z/Ap//I9O4jVx52q7OHINBkfcE&#10;busiih8f9KLWn4EpDFNXLOt7CqepPtXTXJwO/UvaogHw/d7suspRGOqlGapz50mSpnb6rgrDUJJN&#10;WzbWqDx3n7n+4hyi5KrTVJ9KpvNUFKaoBvU4uPyIYRuI2zYnuw9a1IUz7brqER6nWdqX3Ud0lUef&#10;w2v1/WEIo1spDV4XbK2a0km46pQ/EIniiMx68v6+PL9oVl+ZiV9IuKFpQRWIAPDNMYUMnPmxoTp3&#10;HlE6jZhowQAGa8sOvCaIzl7bnuANAL4fKm6eSabzVNywwdu6/m76HmQGv95ja4qh0Hmq6FHP3rSR&#10;Td35337C3SAoDH5Qwez+Bjds8DYynafyOk1yXdWxZ8WJkxZ3pJsLw1DYrqsaaVKeu9dUd/6eYIp2&#10;AABgb6oYPWDaxwkYwKBALe3c0LQdFnXhTAAwyKIqnCWMGfVzd9/XzcK/cACHJUk8Gqi07bpphGCu&#10;pQxB1Ln4Ce8M6wkX3ZuJpeFyS1shR952YTWZxm6SDpz10YAZn8VEjXp+Jjd08HbgNweLuCySxivb&#10;vyjd/Y6y5tSPWy3qomltWYZYVIUz8RGVMDZnZX9zyW0PRrPCl9vWFNNTzqtdAS9hpDBFChKFYb5Z&#10;x3GjgWGyWxibsxIAnxmiWVUY1CQVwzDIrlcMUxVsWXR1z3s1VUcXndBVHn0+UKClcWQlIQNnLUic&#10;uiBJFD9+GQSTPMF+28Tzztxwuc9OJaBeFwufLvFHmjL73UDLW37wGIaSzKrC6xIVMJlmlQ664z1R&#10;/LjlN6JbrDdBETfD0lg8BQCfjUpHy40gCEa48pQ9XHnKHo/DJDco8h7XK3KfvM4CA0PJ5vqLd5nr&#10;L95FYQpr48a/mU1h8Bv899WSGINgb7tda/0QhiAq39xwaTaGemlOU30aQxB54UYfA4YiZIdBMQwA&#10;ABj8iH/NfDmOMGb0Kk3J7g8AhpJ1lUef54W1zr+giIdWfuCTQrxqJxBUlriKF5G5mReeuYnOCyvs&#10;aFUHhcFTMYTRZx16xXCrpmQy6nUzb4SmQU/jcRjDAi0Xxo1bHkyboyXY2nVVIxCCHS83dPC20MH3&#10;voi36TlN9SkUpqiGRGlt7dsXsGpKJ+KOq1x521MIwaAweKqQ5OmfS5KmLrRprk7QV5+cb66/NJuY&#10;eYTJNCtuWU7EaVYn4RoPvPChf/Z3B4ZAMEUxLVNQFlXhzJsRbG1NFWNwFTmGILJLItp9GQqDp+KF&#10;D/3TpMy/36Ypneg0qwb6VwXAJIqLwhAo/YMtmcGv54dnbuZFZG5iCKLOdbVsjitP2+HQK4ZjiIdh&#10;1ZRMaktU/FYlkPMHlSWplKfe+RYAzYauEIQSB6kt0wgwieogUdlNFIZAGTXymTuiRv7fXRSmoA7D&#10;UFhbdvDVioOfX6g49NkFxG1rVXfbF7AQbpm6++VCEIyypckHI0c8dU/SrIVhstQ5b9A40qsA+EYO&#10;gX6E+qprHlr/1sQYS5J4DDdh1FefnI8ivkThjaSp7OBr+N+88Mw/bvTr3woQf3+6IN5u/IhhmwDw&#10;GW4K48Ytjx37Wk7SjM8j5elzX2MKo/O7U59MPP/amsq4lSHT2H5tzBAWnvnI43jSveHSpu9Ld7+j&#10;NNVfvKtlG/wPhiDyQvykd4eQqEwDXojvcZqldfnr1lobi6YBAIDXYZbD5L45srXrqkYCAACZzlXT&#10;uKFXemq/ZBpHKxkweZE4cdJiW1N5TiBBDgzDIFPdxTkA+JwJmMKYPptk7A4QBCOi+HHL1AVbF3kc&#10;hvCmsgOvhSTP+OxGvb5FXTTVl5wBgCVOON5decy+ClMYc5rOC7/sNNWlm+svzAkdfM+L/rXGvPCM&#10;LVSWqJolSTza01YzNG7oFTxRh5+XfQ2YTLORqOwmXKRenDDxW1azeLlBceoxfdWJpwEAwK6rHoFL&#10;iF6XIKMyhUo80Foai6dUHPj0Mh5oAQCAKYrpFY+f3gbxOtlOk8+1lSmMPd0bXUMQBGFsSeIxMpWl&#10;93/OaVRm4DKK3LCMv/4NXUvBEEaP+hki+eboNCV7/uc01afciNdF3HZ+/fnfVuOPBX04C95dIAjC&#10;uM0BwOs0yxwG5RD/dUhUloEtTT7YO55eEMYU+kxYXWbVQMTj4Pb0a9wI8Dp6Gkd6VZpy+/sA+DRP&#10;6i9saBHNIraGt2pqQFEvVVXw11eKE0v3+fuPMQMIqvQFHIbaTFx4JlD9GxHE62RjWOA6466CK4wB&#10;4BPO6Ml99zVIVKYxZMDUhQD4yuiU+evW9fZ0AoZhUMOlzUvxmkgKQ6DsqiZGf4H4O8RH+zeSa+ch&#10;BnXHuvxmIoqf8B1Lkng0PPPRx2AS1eF124Q1p378C6+jBwAAxONsuZBcV36DuO38mlM//mXTXm0l&#10;VAEAAOyQpDY7rm5V7LqqEfjf+BU1GNXHlhx2mhsGUVkiBZUpUlBY4moqU6SgskQKSvP/JCpL15nR&#10;qVntm5ci03kq+r8wA+6PJGnaF5bGoul2XVW201g7pCbvh+1RI5+Z3RsSkxiGQeqCLYtbvMwgGInI&#10;evK+vpgB70no/IiL+K28RVU4Szpw1ked2R7DMAhx24Qeuz7S4zBEeOz6SLfdEOlx6CM8dkOk12mS&#10;JU79KClYAxTxPLTrFVnsPmhdJIjK+k0QlfUbAL5a5Lqza37z+Ds5EEpBryv9qj3905/BAi2FKVIw&#10;+6jdiEOvyPL9BaEMQVRAWUQAfJ+B01yfgiEehsusGhjMrhgm0WyUlmAsUlBZomqWKC43UMOHx2mW&#10;4oLjHHnK7n/zFAIOBJO8EcMef6j84KeXUa+LbW0snlqT98P2qOyn57TV1ddZMAwlqQu2ft1UfugV&#10;fJksZfY7LHFcXk+9Rl8FgiCMI0/ZbajOfdJhqMn0OE2yQI05bqs21tpUPtZj10f6/hkiPA59pNuu&#10;j8Sre4LhsmoSgukf+M5DCAUAg4mDob6KpmTPBxZ10XT/5UQbr5Zgq688/n9WTemkYDuTDrrtf31R&#10;sMNXnF2dBYBPxLit0jW3VRPf3g8IAABQxMVymRsGucy+eWAAfCLCgYKtlfAFdLa1tz9DZUuqIoY/&#10;8WDtmdWbMMTDsDYWTy3b/3FR6OB7X+gJJX+HoTaj/uKGlURnDUH0qJ/Fid2zq+9PcOVpu3ARFYvq&#10;yoxAppAOo3JI/bn1nTKLxHGa6tKCBVsShW6h80KLnKb6VIdekYVhGNRXByIOo3KwpmTPB4Geowsi&#10;WsobYQB8IwBN6d6gQsC8iGEb+ZG+4XJfw+MwRHidJjkA7c/XEjtCIIjk4cgG7ZWmzH5XGDduOTsk&#10;6SCFIQiqLk/nhRUEWm5WFcwCwFeXxwoZcKhr76J/wg1N3xE3/s2RlGbVNI9dF1WTt2KHInf5zq6O&#10;dtxWbWz9xY3LKw59ca4l0EIwIk+/56WwoQ891RcHDL0FK2TAIbxe1BKkBCvY7xqCyW4aR3qVI0vZ&#10;I4of/33IwNs+ZEsH7sOTnwAA4DS2No0lgp+PXpdZ6i9R2JfQFO/+MKDAEgR7ufJrZW5kAACwNVWM&#10;xgOSP/zIrF/DMh9+ss9edZpHtQC0P1/LFMefEMaO+VFfnfskhiEUi7pouk1XnS2OH/e9bMT8u0lU&#10;phH1upkuqybebdPGu62aeJdVG++2auMZvPBWhm8o6qVaG4unAgAASzLg8I3UAO4rMPgRl+InvpOp&#10;PLPmd7zpw6IqnGVRFc5iCKPPiuLGLaMyW6un+YN4nVxDde48c8Pl2UQhJTKdq44Y/sSDfXFOsLch&#10;kelWlmTAYWtj0TRrY8kUFPHQYBLFRVyHypZU8iOzfqMwhTVUlriKypZUUlniKgqDXw9BMOqyauJ1&#10;FUdeaCo78Dox806mc9XBhPNxmMKYM/jI2q6vzqKyRDW98057D8Tj4AVrOxZEZ68lNi/5gm0AL3QI&#10;pjjl6XNfFcbmrOyrgRYA35eI/91efSuFzlOHDXnw/8QJk75pLNrxqanu/N2ox87XlOz5QFdx9Hnx&#10;gClfiePHf8/ghxcw+OEBr/jXvba2PAfvVuLKU3Z3/930T8g0jjZ6zItTrY3FUxuLdnyCZ6cdesXw&#10;Ov3a9V3bJ7dRMmDKl8LYnB//7cmwtuDKU3ZbG4umoYiLZWsqH8uRDtxPfB6CYCRi+OMP+2/nMCoH&#10;a0v/ecdUd+Hu6y5unfjcieejQ189gh/R95pMfL9VrFVVF5nBr5el3vXWdcsAAMDWVDmauJDGDS2K&#10;zJp3H50X1mPF/zcLh8GnVwqTaDYaV17SkW1oHGlZ5Iin7nEYpgxtLNr5sUV9ZQbisQsar2z/Qld+&#10;+GVJ8vTPhDGjf/IfBfhjJVzEOPLU/4JtG/hEmQf9w5YO3GduuHxH3dlffkMRFwuCKU5e+JA/QTsX&#10;fFtTxRhcr0I66PYPxAmTvvkvyLYPR566GzTrV1s1pRP9g60/tqbKkdrSf971Lxcj07lqceKUr0Wx&#10;OSs7+rnTuPISmESzoYiL5eijusJegsQBDgSRPFEj5s/1r7knYyhCIY7+hDFjfpKn3/0KTKbaMQyF&#10;G4t2fOoyq5NDB9/7QiAb5Fsdt60pFgAAqGxJRWfFdBiCqPPRo5+f6TAqB2uv7n/TJy9nlqoubV7a&#10;VHbg9ZDkmR8JokasD1b4jc8Bk2kcDZUlru7+u+n/QBCE8cIGb0cy7n1BU7z7fx67LpotTT4oiBoR&#10;dITrtjXFlO1bUAIAAKKEiUtE8eOX/hdoOwaVJa4m0zgar8sS4jQGVrHCMAyyaUonakr3vmfTlo27&#10;bnu2tEycOPEbQVT2us6W7kEQjFDZkgqnqS7dbdPFtL/FLQjWelQrH3zPS3iy3Os0h5Bo7CYIglEy&#10;hiIUljjhuF1fPSJ86ENP8sKHbAXAJyGmPPvLr+aGS3cCAABHlrKH6LjbF8BQhIxr0XY12GEYSqIw&#10;BErpwNs+5IUP2dJ0df8bdn31CI9dH1l//teftVf3vxU3/o1RZBq7yX9bp6k+FQAAaAFaeP+jbYTR&#10;I3/xOs2yxivbP9eW7n3XN0dICijbp1fkPomhXhpLnHA8NP3uVwKt8x/BofHCCr2a0olOs+/36g+G&#10;eqnVJ7/fCzC0pXqJypJUigdM/pofnrkZpjBMXZ1qpLLE1U5TXbrHro/AUITS14wJ/OUL+JFZv+Iy&#10;li6rJr7yyNd5ZCpLFzP2lfFkmEy1R49+bibitolwgzaP3RCuyFuxg2gZQuPKi27s2+g+HocxHM8S&#10;UlmiNoOtXV+TaVEXzvI4DGEeuzHc6zSGeRzGMMRtFwRzrgAAAI+tKQam0FtpoiIeBw8P9IH0Ev6j&#10;ffgRwzbqK48967I0Dqg+vuQgAACQ6fwGEpVpwFAvlahKBcEUp3SQr2XyPzoHnRdWaNOUTvQ6jGGI&#10;2yYgUVkG4vMwieKicWSlLnNDS2u126aNa7iwYWXDhQ0rAQR7yVS2jszgqahMUTWeRKOyxFU0rrwE&#10;9+gLxLXzEoM9dn3EjTRv7AlgQikpnRdWEDbkwf+DIAjzOM1SxYml+xCXRYK4LBLU4+KQAfCpWOGB&#10;1q6vyazJW7HDvzqBzpV1aL7zVsJN0JyltDOy1VcffzqQcVt70LiykkBCycSefzo39L9g2wWoLJEi&#10;JufliWX7PryKL5Olzn5HEDVivdvWFHN17/stJ6Ys7a43cSGQ/+gcxN+n09SQEuhzFCdMXGJRF03z&#10;2HXRbrs+iijHCjCU7HWZpV6XWeo0KgcTt2MIovPjJ7493H9/OMTz0m3XxfS1YEumcTQQTHZBJIoz&#10;MvvpOTCZakc8To7i5LI9+BQmAABAMMlzXbuuqe7CHGX+L7/6F/aTGfx6/6tdb4FhKKmnhMqJwba9&#10;kS2xxpbM4NdTGPx6mESzwWSahURhmMk0tpZM4zaS6BwNmcZtpNA5jSQaR0OmcTSB99fQckv238i2&#10;67S+a4B8dbJ+vxEIX/4fnYbOu6aC5zQ3pAYKtsKYUT8TLWxQr5vptuuiPHZdtNumj/LYddEehzHM&#10;67JIPA5jON7w4zTXp7R1ThPPS+L52l16Mo60BZ0rL06e9ZXM4zSF0tghFSjqpdaeWvmX01h7nbgP&#10;BMPXgq2xNv9+5dk1vwUqY2CJ42/IiAFF3Ax91YmnxQkTl/TE/tz2a5PuVGbwkS2GoSSn6dotktdh&#10;DINhipMmlpUyRbF5LFFcLo0rL+5MQfy1+S8I64uWzbcKsJ8hIwT5gmqr4NrHnURuJnRuaBEAEAYA&#10;BuF5hvaAyVQ7nSsvobFDyp1m1SAHDHu9bpvQ67JI3ZbGRHw9DPEw3FZNPI0juxpoP8TzsieTZE1l&#10;h14RJ0xYciNUCklUppFEZRoxDIXr8tetDdSJC1MYJjIAPheBunPr1wQKtAAA0FYmuCdRFfz1NdaD&#10;ClCe60e2iqDr2Q0R/qN5t00b57Zp44w1px8BAACYTDczRbGnWKK4XKY4Lo8hiD7bVusv/qOlssRV&#10;Pdnv/28Dgv2SYnhQ9R/Z+q/3Hx0GJtNsVJa4ym3TxrUXbD0Ok9yur86y66uyHbrqEXaDYlh7Le4O&#10;Y1160GBLOC/dNj8Rl25g1/8/e98d30Z9/v+5pdOelizLKx6JYzt7J2QQRsKeYTZACQVKKXTTQSmF&#10;QpkF2jLK3quEFUYgCSFkh+xlx473kGXtrdv3++N09lk+2ZYt2+Hb3/v1SiSfPjeku3vu+TzP+3k/&#10;TQvdtQl9bvVFf8nWNgdDd83n94Xa916TuhzBdR4EVUZRAABwHf3oEaksmBRqS9kObW7V16N9oGHn&#10;kQv9jVtuN5Wc9tLgo4cG8UmJ4jr3QAZPobG0VF70eE7c27Ak5qlfFvXUn04EO2ZIE2McQ+ij3TUr&#10;xYowACBOaSw4XDD7up+ktnfheR4Swwj/6yEEnucQjqHUHEupEUwZTvVUB0Nq+5EezxaC2IHGDQUc&#10;S6lYmtDDiCIOo4r4D73P3kigNDiOUTFPGRF2TpHTKaATgfzGbx/fQcd9xYNuDIIZlal4vyanfJsm&#10;p3ybxjrpu3RDYRSPidQzOp69MAIAgHfXrr9ba6vcOBax/Ji3cZGnVl7yQGubLCR36UQgP5LS6FEE&#10;gus8hXN/fP1o15PTiaCjY9/rrwp/Za9aTXxSDpYcAwAAVKHx6x3TPxU7CLNU3BjzNiyJeeuXxTz1&#10;pwvFEVLPn4eJYPtMuc4VDBF0cHTcCAAASsP/zeQYSxM6QVbPX0zHfcV03F9MJV8ZIpzLMaSWZUgt&#10;z1Jq6XoQjBEIrvFhSkOXQptbj+ts9bg2t15lKtqv0NpOpt7kEASzAILZ3trznpgt13e78p4tHQ8U&#10;xAMt88hIdwUZ6a6gIq4KOhHMZ6hoTqpHBiGKOILiURjFoyiuc2NqSyumNrcp1OZWTGNuVST/lio5&#10;/V8Bbsg/CpyHL+YEFk1BaituFNd3M0TILrcujOAxtaVklzpn4jZNTvk2tblkTyY8Z0yT08yQEVs2&#10;Y7bJsAjc/v0rb088+8/TRzvn5K75/K/pWEuW0qXPAQAAGnXXL5cbhKqMnSWL7zhntLODPM/B7d+/&#10;+iZLxSwAAABlydjyPAeLjIqBBGTSAVGog3rHtM9EBSqWThhi3obFMU/96THPyWWJQOtsCMEIhTan&#10;3+9DRb1l4ntcN7SqtVMFPM9DDBnOJUKd04hg5zQ6EShgqWgOQ0atDBnNYcmIlSGj1tSZEIRgCQTT&#10;BBCFOoAqDS4ASWKqPA9xDKll6YSRpeNGJhFyMIlgfqpoNIKpA2pLyW6NddIW04TTXhG5yxCMUDzL&#10;CYYx6X2m82xZmtCFOg+sinbXrIj7mhbJC5xAHIKpQrDS4EIwVRBGFPE+FWo8D7N0wkB5G5awdMyU&#10;apRhTBVSqM2tmNrchqktreJ7hdrSotBaGzPVOz4VoNT1so2oqKc81dhCMMLgesdxItg2C8F1Ho2l&#10;bLs6p3y7Jqd8m8pYeHAksVGF2tyW8DfPZ4iwnedYNJtxVjoRKOw88M7zhfN/ctVonROGjFjTKSbq&#10;82etFT1rlJApk1OZJuwtXnTbxZl2gCUjrgqe55FMEkKeug13xTx1Z/QsgEBWfhCOpdTiQwSR4cFm&#10;CgRThfR5U7/QJ8tuWTqhJ8Jd1XJTTzbp1QIAAIJrfCPdd7bB8xxMx/3FHENqeI7FOJbSkFH3RDLs&#10;rGapuBlG8YhCY21SaHMa8X6UP4hHUDwKY8owgirDMKaMwKgyPFjpcur+yXBXVcxTf3rUU7885qlf&#10;xlIxC0vHTRHX8XMjruPndh///D5T8YI3LOXL/wXBGCkaPDGMkOrZJoJts8POQ5eGOg6sSvWmAYA4&#10;dU7ZTr1j+id6x/RPFRprYyY3HscxCo4m9Byd0LMMoedoQs8yhE54Teg5mtSRYWd13Ne0kKXjJsDz&#10;MKJQ+xFMHQQQxGFKoxM3OI4p9Xk1p6pXjCh6r1OWThjkxjimX/FLBNd5cF1uXTYNF4ziPbNDjqXU&#10;CKwa8f0qPb5Qx/4rtLlVX8lJSMqB5zkk7m1chCr13bgut36w8XF/yzw5hxXX2U8UzF59s/g3Ska6&#10;KqUDDAWz/1sw54YbYVQRZ6mYiYh0T07XBz0VmNrS2rj54T08z6GG/FlrDQWzPsD1juPpTkzc3zyv&#10;+/i6v/Vdmp2TyDGURnw/GgkqBFOF0/0u0osVQU+Nm4vneSjaXbNSZ6/+imMoDYRgCQRRxFGhlJDV&#10;5JRvH6tjgSCYUxryjykN+ccs5cuf5nkOjnkblnrrN/060nXkQgAA4Dla6W/edou/edstAAieMwTB&#10;bPfxz+7z1H39B6Wh4BCMqQOAZ1GOIXWe2i/7FTRociZuNRYveEPvmLZO5JEPBzCMUjCu9QKZKsHB&#10;kOxoYOF5FhUKXYL5DBGyYypzOxl1T9TZq9efCl6w9CHApTG2oxX7lN6fHENpEGzkxhaAvk6b89D7&#10;/9bklG9PZzx5jkVj3oYloc4Dq8IdBy/H9fYTJUt/2U+gSw5MIpifugxVGp0Tlty5ElGogz3LiLCr&#10;x9jaKs+/31Z1/n0QBHMMGc1p3vbPjUSwfYZ96mV3WStWPDbYTmEEIwrn/+Tqhm/+vt9d+8Vf3LVf&#10;/AXX5dbpC2Z/YMiftVZpyD8iXlgsndC373n5XWkJoPi9h/IFBwPPkL3GFlGMKRtAerHKVZeNNXie&#10;h7qOrH2CjgcKdPbqrxBMGRmISTHWgCCY01onbdFaJ21JBDumuo5+9FjC3zIPxpQhhoxZeZbU8Cyt&#10;4gEARKhjBgAAxH1NC3vWhxVxVKn1cCytggDgjcULXjeXLn0B11obx+1LiccGQXy/Uu7kzM917OOH&#10;Y+4TZ9qnXf7b8Ta4sMTApfNsR23fkvuTY3vv25Gh7+/Js5S6bc/L75adcddCsQiJ51gs6qk/Pdxx&#10;YFWo8+BlYqdcRKHxFc678UdDTZhyMmGmkiV3nCNWzolVeagmp2xHqCNsL5h7/Y1ir3iaCNmbt/5z&#10;k0hMzoSOpdTn1TpmXH1H5/43XwIAADLSXeGp/fLPntov/6zQWhsMScPrPfnNr6QVFr2/UZY8W8lU&#10;cqypV9Imb+M9bRQNre/kN780ly55fjyPZTDEfc3zO/a99joZ6a4AAACWjpvEzzC1pVVlKtqvMhXv&#10;g2CUTATaZicCrXOoaPcknqPUdNzfkyUPtu65QZNTvuNUMLYDAVGo/d6Tm34NAA/Zp636zXgaXART&#10;DurZjhZSPFv1QGNHAiLYNqv76McPa3MrN4Y6DqwKOw9fwlIxc+q4grk3/BhTmTqHul2eYzHxPQSj&#10;5IRFP7tIZCGFu45c0LbrhbWGgllr0cJ5a1bnTY/+AsW1PgCE7G3T1qe+oaK9xGRUqe/O5EuZJix6&#10;Jdpde3aoY99V0uVU1FPuOfHVHz0nvvpj+rVHIYwwiGdLRtwTWTphADyL8jyHAJ5HeJ5FeZ5HAM+i&#10;AEKYZBKkdSixSZaRhBHG2dgyRNjuO/nNLwEAAFFoT7n4MQAAcCyNu2u/uNdz4uvfA8DDMIpHtbbK&#10;TSpT0T6VqXi/ylS0P10YgKUT+kSwfVbC3zonEWydHXXXncmQ4dzWnc99aixe+Lpj+hW/lE7lTiWg&#10;yfPhPfnNr3IqVj6CZXifZROw5DqVXr9jsu8+ni2VHc82Te7He/KbX0l70qXCMvHMpzJtX8XzorGF&#10;+ML5N12rsU7cCkCyInfPy+/yPIvFPCeXogAAIBpaKuab0LT1yc10CgUjU2MLQRCfP/tHt8b9zfP7&#10;auicEAAAIABJREFUdZscbN0shRGk05HBPNvOA2+9kCodJw+IV1tKd9mnXf7bgeLYPZ4BBLPSNiHj&#10;AZaKWsT30iTIqYJEoG1W+97X3hBnURprxeaCOdevGapqP4KpwmIIAgAAGCpm7jr0/r+Cbd//KNi6&#10;64aou/asgtnX/URnr/5q9L7F8NAnKUXFLONqbBE8JlLsxjyMILk/peG/kSFzp01pLDpgn3LJHzJd&#10;z5A/4yMy7KxWW8q3G/JnfgQAAMG2769t3/vaGyJlEcZUoR7eKBn1lDVteXxrqqEFAACF1nYy0wNA&#10;MFWoaP5N12RaRulv2XFT667nPwy2fX/tSE661LMd1OAN+Rh5KO5rXNT07aM7PXUbfpdulHjcCKoM&#10;j9fUkGUILQAAMElKHQAAyMlAjhd4jsW6az7/a8Pmh/eQYWc1hCjijhlX/7xk6S/OHkl7FFSh8RfO&#10;W7O6aOGtlyG4zsMkgvkt2/+9vmP/Wy+wdEI/+BbGDojkfLCk8FBk6d7WMmMJCIJ4BBXyC5wkDDYm&#10;+5bcnyPxbDmWxsNdx87r2PfmS5GuvuLmgwFG8WjR/J9cnQmrRgSus9cVzluz2lImSCv6m3esaf/+&#10;1bf6tDHHdW4UAMEbaNn+7/WiJGCfg8BUIXwYxhYAANSW0t251Rf9ufvYJw8NdR2epVXhzoOXhTsP&#10;XgZBCK3Nrdyoz5/5kd4x/dNMjEVfz3bgMELaQDgEsxAEM+IrBMGsYEh5uPvYpw/q7NXr5bpZiBcr&#10;PA4hBJ7nIdfRjx7V5lZt0OVWbmQlxvZU8Wx5noNbdjzzebS7ZgUAAKhzyrcXzLnhx9mMsRryZ36s&#10;ySnf3nng3WfDnQdWBZq33xz3NiwpP/OPc06V8mlUcj7Eh2Lc37Qw6j5xpn3KpX8Y6wc1jKlCLB03&#10;jb1nKwkjZOjZsgyhjbpqzgl1Hrws0nX0AmkftEzgmHntbbhueHZOCl/jd7c5D777bOpyhcbSmizX&#10;/fhhqTaoFMbCue+ORNDXWrHi0Zj7xJkDtUlPB6Hp4rHzIq5j53Xuf+sFjXXSFkP+zI/0+TM+xlRG&#10;50DrZkL9Kl5462U8z8MQ3MewylbNxXxNC9t2/udjhgznek9+86uCOdfflDqmx7MdYyYCz7Fo54G3&#10;nw+07FxjLJz7DgAAsKTEsz1FjK2/cettgqGFOPu0y3+XM/GMf45GqSyK6zxFC26+MtSx76rO/W+/&#10;QEZck13HPnnIMeOqO7O9r+EgNYwAgHCOvHUb7mLJmCV/9o9uHcsSYgRThmkw7gmyQY0tQ8XMEeeR&#10;C8POQ5dGXDUr00kNDBXG4oWvm4pH3j082L73ajlDCwAASmPhQZhOBB2B5h39DAYAgntvm3zugyM5&#10;AAiCOcfMa382km0I4OGYp+4M56H3nq778u6W7uPr7udYGk87WsKggOGB23XAKB5DMGUERhQJGEap&#10;gcqTNZbSXRpbxWYAACAkYspSiFOhsfagIt01KwMtO9cAAACSjMMzfWK2458gI6Oesq6jHz0KAADW&#10;ySsfsU4664nRNCgQBPHGwrnviQbW1/DtHdEhxedHH9LzIcbWEYUwewu07Lgp4hJ1OMYGcLL7c9aS&#10;VEPdL4z16GVwAxhOjqWVruPr/nbis7tcHftefy3sPHzxSA0tAADYKs/72+CjBgYdDxR07HvzZflP&#10;Ic6QP/NDONx58LJ0al8Fs6/7STb6jrlP9CecZwoIRkld3rTPCubccOPkCx7Jy62+6C8DxVcgST+k&#10;gU7gsI4laRxEilIqxOxqplOikYIloz2CzqIXy/aJ2WrGNWbL8xzcse/1V3mWUuN6x3Fb5fn3jdW+&#10;jcULXtfZheq/jr2vvzpesVEppGExMYwgrTgUeZ9jBS4Z50/H3qFivuKo+8QZiUDbTCrmLWGpuJHn&#10;OVnbkdF+uV6e6kCOEYxghL36onsqzn2gNG/GVXcKAjcj1zF2Hnz3mZF+D/eJ9Xf3r1wUYC5Z/BKm&#10;MjrRRLBjhtwAx4yrf24smvvuSA4AAAACrbuvE2UKMwWM4lGdfeoX+vwZH+nsU9ZnQsQfSRxoMEAQ&#10;zAAAAIprZelIIt2LHYNEQ5KqBkMwQoterKAcLyQdeo0txI1HDFkK38nNv4h7G5YACGYL5/74+uEk&#10;I4aLJEPmlpMb7j9Gx30TXEc/fCx/1o9+Olb7lwOiUAdEHVkx3AMjeAyCUYrnGIWYNOM5FgMQxI12&#10;SIGlCQMA6XMN/ubtt3hOrP9T36UQj2CqIKJQBxCFOoBg6gCi0CRfhb8V2pwmQ8HsD9LtV3p/DpZf&#10;AQAATG3qyClf/u+c8uX/ZsiINdx5+JJQ58HLYu4TZ/bSsIaOaHfNSm/9pt8MpXBLDjzHosH2fVfL&#10;fabQWhtyp1z8JwAAQKl+1CyIz5+9+idDrSMeCGTEPTFdDCMdYFQZMeTP/FCfP/MjbW7lxkw7dvZs&#10;B8ksDjRUkBH3xJivYTEAAKRLHIpVY6Md++J5Du7c9+ZLeTOvugOBEVo0rIhC2yOEwpDi9FTjH231&#10;toFARlwVrmOf/h0AAGyTz30wVZYyHTiWVnJ0Qo8oNIGRNgPEVEanY+bVP2///pW3/U3bbtXnz/pQ&#10;l1u5cSTbHAkgCGYRTBVk6bipR4gJgnhEofExRChP9HY5llJ1Hf7gyfzZq28ezXPIJdka6bjhZMQl&#10;M5PjISGpFjeBNGYSVRk7Bza2wy+tR3Gdx1y6+EVz6eIXWSpuDHcdvSDcefCySPfxcwbT2ZXCdeyT&#10;v2usE79Tm0u+z2T/AABARt2TOIkeighMZeqYsPiOc0VqLcoQ4V7ZtKTHYSya9w4AAPibtt0S8zWe&#10;Zpt87oNDEWSQgmNpvG3Pi+9zDKnNZD1d3tTPC+becGMm68hB+oRM596L8J7c/IuYp2654CVyCM/z&#10;SO97DgE8h4p/k5HuCvE7GQqF3ykVPZ4tQ+jltEGzAZ7n4M4D7/wn2L732vw5168BoDcZhuIyiZdx&#10;FMTheR7q2Pv6azxHK5WGgsPWyoHzACxN6PzN228Od+y/IinyAQMAcZja3K4yFe03lyx+QZtbuXE4&#10;hsdQOPddoXro0KWd+954eeLKe6uQZKxyPIDgGh9Lx02MJGQgGlvx3MGoMhJo3X09BKOUY+Y1Pxud&#10;64mHWGZgFo00TJURuIG9Ten9OZLSekShDpqK579lKp7/VufB9572N265fcgr8xzavufld8vPuntm&#10;ptoMVNRdnroMU1taSpf96gxpV29U9L4gCKEL5990jdjKPNR56JLOA+88BwAP4zp7rW3yOQ9ncgCu&#10;ox8/IqcoNjjSd7LNBH0924HDCIlA6+yw8/DFmWxfm1v9lbFo3tuy+xYvVp5DeJZSQ6OQKPM1bLkj&#10;0Lz9ZlRp6OrxYlOSLAD0GlvpsrEGHfcXxf3NCwAAoGDO9TfKNcgUEWjds9p1ZO0/GDJiky6HMWUE&#10;UWh8ZMQ1uW3PS+8r1Oa2wnk3XaM0ODLq+gxBEJ8/69qfRt21Z9OJQGHc17RIl1u1YXjfbORAFVov&#10;BTzlYsgAAKHIiAS95w6CIB5VaH3+pq0/xfV5NTnly/+d7ePgWFIj8kLTsWjYJK3KUDjvHfuUi/8k&#10;eORxU8xTt9xd++U9AACQM2nFYxxLalgqYYz7mxbSMW/JYDx26f2ZvXslcztCxbylnQfefa5w3o2r&#10;M3mg9XFYgVCXULL0l2eKMpUMGbWguNaHaqwTvwt1HLy8aOEtq0T5wJjn5JL2PS+9JybOMlXBD3cd&#10;ucDXsPkXqcsRTB3QO6Z/qi+YtTbaXbPC1/DtqFFw+sRsB8muZhILg1Fl2FZ53gOW8uX/SndCpEpf&#10;LJ0wjAYrQVRrS6EP5aQu60m8jCPtS9StRVXGTpWp6KDcGJEf7K3f+FvpcpWpeJ+t8vz7dXlTvhA9&#10;WZ7nISLYPiPQuvsGTU7Zdr1j+rpMjgdV6t0q04TvY566MxL+1jnjaWxFRoIcH5ohJd4urvUyZDiX&#10;jLgmj8ZxcENQquM5BgcAAExt7BAKT4TiE4YM5wojIN4+9ZI/iOfJeei/T/kaNv8CwVQDlktL78+s&#10;iUbx8sbWWDT/TUv5Gf8Kde6/ItxxYFWqPkuo/ftrdbmVG00TFr421F0xhPj9AcD1eTUlS395JqY0&#10;uAAAINi+76qOva+/ZiiY9QFaOG/NaseM2B2ikjkR6pzSsvO5deIPCwAAcAb9nehEIL9j7+s9B4oo&#10;ND59/oyPDfmz1mptkzeLcTetbfKmmLdhaWrrY8CD7Hi26NA9W42t4lsIQckkx5aVFjEACGZhBEso&#10;NJZmhdZ2Etfl1Q6WqJPGvFg6YRiMEzwcMD0hA0lGO+kdiSGDpLyfOTlu/IxtsG02AACojEX7043x&#10;1m/8baqhtVasfDh3ysV/Tn0YQhDEq0xFB1WmooNkpHsSTYTs4sU9VKhMxftjnrozxGMbL4jsA4aK&#10;mcWQE9LDJIn24UiToC9vOpsQk2MApA8jiE6XWGnWsy4lCAYhmCooDe1wybDEYF0S+ibIsuaY9LMj&#10;Co210THzmtsRTBlRm4v32adc+gci2D4z1HlgVajjwCqx1sB58L2n1ZaSXen6pvXbUfJ3URoLD5Us&#10;uXMFius8PM9D7tov/iJ0cAAg5mtcjALQ+2NQcX9R8/Z/f5Ua7IWG2DeK5zmk/ftX34YgmDWXLv2P&#10;oWDWWk3OxO/klNdhBCML5910TcM3Dx7oG8jOThghkxJAU/GCN7LZ1FIqqzhaSTJWxmOVJsh69i1O&#10;DccxjJDwC56t2lS8T/bzYPsM17FP/i5dZqs8729DadaH63LreY7tkekcagtrlaloHwC9Xvd4ARXP&#10;C8+hHEPoEUwVEml7jIy3KzXA2QQnKWVOlyDDlPouAoAZYkhIRLS79mwABIolnQjkYypTJ8/zkNjm&#10;BsHUAxvbvp5tdrRE+BQ6KwQzhfPXXCt1lJIP7QMqU9GB3OqL7yZCndMEPdv9V7Ttefm9suV3LRgK&#10;Y8Y6eeUj6pyyHUp93nFEoQlwLKXq2PvGq1IhLqXOXttzkbJU3Niy7V9fyQnhYirDkDwzKuout1Vd&#10;cK8mp3z7UC54pd5+wjH9ql90HnjrhaFsPxOMJvVrMPTxbJnRoX+JN52oHCWKVAMgmYZS4189xvM8&#10;JBo0lbm/seV5Du7c/9aLUl1jlWnCXlvVBX8d6j6kD/Ng2/c/0lorNg/GDxcNPx33FzFkxDoScfGR&#10;oM/DkoxaEEwV6gktSLxYiQc8Sp5tYlDPVmUu3R1xHT830nXsvPoN9x9DFOoAguKRiOv4uQAIpfaN&#10;W/6xTWixw0OiuJPS4OhX0i5FptSvoYBPcdrsUy6+eyCmAQRBvMpYcFhlLDicW3XhX8iws5qO+yYM&#10;1bsVxffpRCivdddznyT8LfOkn+N6e22P9e/Y/+ZLZMRVmboRACBeZZqwdyg7xHX2Oq110neZxEBN&#10;Jae9pE8q5Yg7HOq6A0F4QopC5WMrrIFgvZJ+ozXtSyXBcyyp4TlGAYC0oCHa72Yda9Bx3wRRl1Yu&#10;jEAE22emepeigP1w9seSUUv796+8LXq7ggRjx/TUcZgmp1n0uBKB8QslSM9L6jnlOVop6ruiMrHd&#10;bKJPzDiNsTUVL3gDghAaAB4mw87quLdhsWhodXnT1kEwRtAxb4lQYi8shxBFfLCO2RxD9hSYZC+M&#10;0GtstbbJm3Imnf34UNeEIIhXGvKPDdXQiiBCzurGzQ9/n2poAQBAaSg8BAMAQNRTvyzcefByuQ1o&#10;bZM3jaZalEA2X30zphI8ET5NYDvz7cIcqhR6qMkJ7IwURLirsvv4Z/fJiXYotDk9giqpbYeyAZ7v&#10;JcH3TC9lvKBTQYRGNKSYytSOKvXu1M+jbkn/OSBMOUeasIp5Ty7t2Pf6ay07nvms7su7W+T4uckp&#10;5H7pMY4H0D4lu736COKyXoZJ//OcTRASR0uhtTbIjVFoLC3yMw6It5Qvf1qfP/2T1E9yqy+6B9fa&#10;ZLcngko25USVelfWCjeSuR9EofUWzL1x1DuEk1FPWfPWJzfTiUBB/08hXmub9C0KgCAMIr8JiLdV&#10;X3jvaB4kAIIsXsG8G1c3f/fkt9ncrkJjaWaIoENONnIkCLTuvq5j72tvACCUBdsmn9NH1QxVGp0I&#10;pg6wdNxEhJxTs7lvAAReolgT3uvx9GauxTgg00eEZnxitolA2ywABCEOuc9TW4ooDflHh1O8QBPh&#10;3LDz0CWB1t03ACCEEwAAIH/26pvTNSBVmooORN0nzhpfz1ZK04vKx+HV5nZxGceSGo6llcMt9kkH&#10;MtQ5FQAhhCA6PnKwTj7nIYXG3Br11J/OUnEzS8VNORPPeEqXW7lRa520RW0u3UVG3ZNYKmbWWMp2&#10;mMuENt4DQbw/pZzUkUOI2RbMvf7GTBvXZrwnnoM79r72eipdUYTeMW0dpjJ1ogAAEHXXyipy2SrP&#10;+9tQmz2OFFrrpO+sk8/5ezapLQqNpSXuazyNISM2jiE1A01Rws7DF7NU3IjgWq/OPuXLgXh2esf0&#10;TyFEEedZSh1q33t1qrFNTkOOxrwnlxLJizibkEuc9F0mQycaJzaCGFLhGEI2UQilMF0gGM24hJeM&#10;uCpcRz9+JOI6fq4YSgFAKPc25M/8MN16HJUwAiCWzY4P+nixZN8EJwAAsEn6l5RNwlJRC5xB25ah&#10;QLxOlYb8owNd+xAE8cai+W8bi+b345hDMELnTDzjX5nsl2NIjWikMHUWjS3PQ5by5f/OtOvCcBBx&#10;1ZwT9zWeJvcZhGAJ+9RLfw8AADDLEFq5OJCxaN7btqqxEwoBAIDcqgvuU5tLd2dre5jkSUnFBu4Y&#10;0XVk7eMd+15/zXngnf8MRmhGMFVYbZ7wPQAAkGFXJS9TIYMnkwJUzFua7QSdlAA/cBhh/Ls0iEmx&#10;RKB1tpzYB6Yyjtho4Dp7XfGi2y6pvPAxq7lkSU+ylWNIbcf+t19IF5qKi4m7NCyJsYCszKKcQI2M&#10;Uc4WOIbUiHxTpX7gZFa2Ib0vFRpL1oyt0pB/xD71sruytb2BkF77BeIK5txwoxj7hcWnuxTa3KoN&#10;+XOuXwNBMEdGuieNlUISBCN0zqQzn8zW9hTq3pNHxQcOJUhEOIbUrwpRaPwACJq7olqSFEq90PAN&#10;AB4iki1fsoUUJa8UwwpxIok8hY3gz+YxDBUqY+EBAATDR0bck1I/x3X2E9K/iXBXNS9RuM8ECKYK&#10;47rcEwBA3IQld64sWnjr5RCM0KGO/VemjuVYGhenzgPxf0cb8gUookCNfAVgtpNk0utTbFSYCn/T&#10;tlui7hNDau2dCaT3ZTbDCJaJZ/wr26GWdIh5Ty5NXQYhWKJowc1XGgvnvC8ug1NVclSmov1FC25Z&#10;BcMoRcW8JY2bH9ld+/nvuolw9hM9csimspGir2c7oLHFtbZ6AISmlFwG3YQBAIDn+X7GQWlw9Fy0&#10;REhe93a4kAsZSG9UMRnQoySFqUIjFXEZLhCFJqDQCB0YiGBrv9ioylS0H1OZ2sW/GSLoiLiOnzOS&#10;fdqqLrhPl1u1wZA/86Oi+TddayiY1U8EhQg5p/I8iwEIZpTG/CMj2d9IACMYCaN4FIDeB6YoUANA&#10;7yxGTu8iW5DmFZR6h6yxDbTsvLF561ObWnc9/yEV9fTvij1MSO9LhcbSkq3tjpXoOkNGLQwRypMu&#10;Q5VGZ9npv10iSh+IgKVTYIXG2lh82s/PRzBlhGMpVeuu5z9k6biJZ2lVuuDvqQypsR0sSabJKd8G&#10;gEC3ibiOnTvQWI6l8Zi3YUnPApnpsbRdDhHObpJMIpvIi/HG1IIGYZnIxR3fDg3iND0eaOuX9Ycg&#10;mDOXCr2bRHTuf+tFWlICmQnUlrKdthShG7lMtMhAUBryj8FDLNoZLQyFVystDJCW8WYD0ryCHCeW&#10;YymVmEQMdx68rH7DfTWuY58+yMrM6DKF9L6UzkR/KEilyyqNRQfKz/z9PJWpeD8AADBkxCqGz2AY&#10;U4Zxnf0EiuvcE5bcuRJT6rt5noecB959ViokM9zePuMJTGXsEEUwBvNsDYW92r3eug13DeTdek9+&#10;82uWjFgBSHbNlCnfRTBVCFOb2wDoezFnA+LNliyPZKXL5ON949uhQUKxks3650w66wnR+wUAAIYI&#10;5bVs//dXLNVftk4O0nFqS8meoXg1iaSXPZ4hBBFDSXJCMMLAyWRjtqvIxI4jmMrUIVday1JxEybx&#10;OnmOwT0n1v+p/qu/1gVa96weCV2z974UVN2Gu53xAhnuNbb6/Jkflp3+m6VYMnkZ6jhwed1X99a3&#10;7nj2M46lVDCmNLgmrvhL9cSz75kqNtzzN227NdC668fSjY51x81sAIIRRjR41CCerdKQfxRPUoTi&#10;/uYFbbtffF/k/4mg44EC56H/PtUtKS01FS98LZ1nJMZtySwb2x6KkMzUUr5899TwbIlA+yy5eCyM&#10;YETxop9eCkuKQYhg+4yGzY/sifmaFqbbLs/zUMR17FxuEAlNOSSSXvZ4JsdEyHbVkBGjkRuXDZA9&#10;TAT5EAKmMjonrbi32jHj6p8jkko7hgg6Ova++mbTlsd2xP0tc4ezb/G+xNTm9vEKdY0EOnv1er1j&#10;+qfWyef+vWjBzVfCKB7jWErVeeCd59p2v7CWo+PGmOfkMghCaBQAsQBAIJzHfU0Lug6935++MYaN&#10;57IJhdrSTMe8JVTUUz5Q3TwEQbx96uW/a93xzGcA8HCk68hFdV1HL1BbSndBMEpxTELfj48Jwaxl&#10;AB6h0uA4GnEdPZ8hIzYq5i3JVgKgl/zen6OJ9in/7J/dHg8IQuEQz7GkJtCy80ZzyeJ+FUVKQ/7R&#10;kiV3rGzd9fxHYsk4Fe2e1PTtozs11opvDQWzPsB1ufWIQutliJA9EWyfSYQ6p1krVj6SqdBP1FO/&#10;TBRAOhWMrci1lWOP9KXvaXwg5inLZskuFfOWiCFCPE1yDAAheW0pP/0ZY/H8N098/gentHt13Ne0&#10;sHHzw9+bJix6NXfKxX8aqigQz3MIFfWUA5BdJsJYAlObOooX3XaJ+DcRcla37XnpfVKSdFRZSnZD&#10;MML0iTUyVMzcuvuFtXKtJVBc16/654cAlUkg03MsqSHDXVUDjdXnTfnSMeNKiTQkD8d9jafFPHXL&#10;Uw0thGCJ4kU/vWSgkj5tbuUm8X2mfewHghwfs2dZT/kujYs3xHh7tgimClkmnvFPAADoOrz2idQZ&#10;gwi1ueT7iWf9eYa5bNmzUlnPmKduufPgu882b31qU8OmBw617nr+I55j8ILZq29WGQsOZ3IsLENo&#10;O/a98SoAglcihjjGE+IDkmNIrdjEVORFpyp/AZDdKjLpdam19V6v6cCQUat4XRkK572DSqh7gZad&#10;N9Z/dW+9p27D7zgJ3zkdyHBXlbgtlXFonTtOVfA8D/matt7a8M1D+8gU9pGom4BKF7qOfPSonBAN&#10;gGD2VLgohwO1uWSP+D7ub56fjtoiwlK+/GkIwQh37fq76X4tgwQojUUH8mdefbvaMjAnWJ1Tvg1G&#10;lRGOIXThrqMXWMqXPz2sL5GCnvCAbBihf0HDeCfIAADAXn3x3ZGuo+dTUffEzn1vvDxhyS9WyPGZ&#10;UVzrzZ95ze25VRf8NeI6fk7c3zKfIUJ2wPMwjCkjKlPxPkP+rLXDrQpyHf34ETrmLYExdVBoM5P9&#10;rgeZAsH7luzCKqNTXvmrvwEeKcJdRy8AQCgA0eSUbx1sfNwrtIQCAAB79YX3oEqDy3ty0688dRt+&#10;zzGEjmMInevoR4/6m7ffXDDn+jWioZHdlr95vvheZZ6wJ924Ux0cxyg697/1Yjq+rdYqdOPuMbZ0&#10;IuhIjdOK0OdNW5dpq4hTBSpzSY9BjPub58tNYVNhLln8kql44Wuhjn1Xxf2tc8X2OKhS320omPO+&#10;Ut+XG5oOMIxS2tzKDeHOg5fHPPXLWYbQZqMFS2rIgOMYhZjAlIvrjVf1mBQwqogXzP3xDU3fPrY9&#10;6j5xlr9p262Wsr4sBClQXOcxFS9401S84M1sHUPUfeJMf+N3PwMAAMeMq+7AslyFNVykxtkxldHZ&#10;U55LJww8x6IQjDC9ibTssBFYhtDGPPXLAQBAa6vcOBQ5QbH/Hqo0dGGanGYIgnhb5XkPmksWv+ht&#10;+PYXvsYtt3N0wkBF3ROJsLN6qMZW6hT9kCC2fAq1771G7nNUaehS55TtAEBibMPOwxcDOTI5BLO2&#10;qvPvH7WjHWVgKlMHqjR0MUQoL+FvmT/4GgIgGGHSlSVmAn3etM/DnQcv5zlGEXPXnal3TP90JNsD&#10;QMJG6DWsZvEzMf6XUtI7rjFbERpL6a6cirMf99ZtuMt15MPHdfaqr7NbD58eLJ3Qd+x74xUAhHLr&#10;dC2NxgPS2LtcxRhLxcyoUu/Odhgh5q47Uyxv1uVNlS1rDXUevJQIdU5nqbiRpRPGSNeRCwAQeKyd&#10;+998iaUTRpZOGISHAqNAUGVE1HDWWAQjkw7i/Ygq9S4xkf1DQ7Btz+p0hhYAobmpmCfqMbaJoCAY&#10;0m9w5fn3q4yFh7J/mGMDCIJ4tblkT9h56BIi5JzC0oQuk5boI4XWXr1ebFcd7jpywUiNLc+xWK8C&#10;vsjP7NssMLmsT0+rkewzm8ituvDeiPPIhWTEVdmx741XSpb+8qzRJqDzPA91HV77BB33FyEKjc8x&#10;60e3ngrhAxF9wkE9RQySeDwVs6BKvbsnkUYnjEMVSR8I4aThBAAAXd6UL+XGdB1e+yQd9xWnLqcT&#10;gYJAy8416bYNY+ognkYACAChqadY7KM2l+w5lc7HUMHzHNx9/LO0jqg2t2qDWTJ760mQcXR/oRCd&#10;vXq9rfLcB7J/mGMLdU8ooVfIeqyAKfXdqqSOQqTr2Ply+gCZgJF4saiMoLRsGOEUiNmKgBGMKJj7&#10;4xsABLMxT/3pTVse30ZGuvuV8WYLNBHObdv1/IeBlh03AQCAY+Y1P8OU+u7R2t9wgA5C12NTZjIA&#10;8JDYima44HkOjnQdOx8AQaxdjkFAJwL5coZ2KNDaKjYPJGso3IcCP1f1Aw0hxH3NC9LldTTximKc&#10;AAAgAElEQVTWis1FC26+UvpA7E2QQVCfpySmtrQUzFuzGoJgLu5rnu869vHDpgmnvWwqnv/WaB38&#10;aEFl6Zsk09oqsirlOBj09ilfJPzN8xkilEcE22eK1SXDgZwRZQco35WOG01wDKmhE8F8loqbOIbQ&#10;sQyh52hCzzKEDkja1kAwSil0ufW5lRf8pbvms/vivqaFJzc9cMg+5dI/WMpPfzqbuqOhjv1XdB54&#10;5znx98mZeNYTOnv1VzFv4yIi3DmVZyT8XBhhEFQZgTFlGEGVYRhVRhCFOoCpjJ2j0bBTij6sEhla&#10;X8+yFOWvkVD6iGD7TLHMVJc35Qu5MXFf80IYUwdRhdqPKDR+RKHxJV/9aM97tR9RaH19x6iDg3nd&#10;feO1P8zkWNQttANKRU7Fikdzqy+6J7WLdM9NAKOS3jwwShYvvPVyVKHxcyyl6tj32utkpLuCY0jt&#10;D9LYmor2AQBxAPBwJnHbbEGXN/Xz7hphuhHuOnb+iIxtH8Wv9GWebB8y/MjDCDzPwXQiWECGu6rI&#10;cFclEXFV0nF/MZ0I5tOJYH5q37qhAMHUARhVhumEv7jr8H//GXYeuqxg9nVrFFpr00iOlSGjOc6D&#10;7z0t9oBCcX0XrsutDzsPXeI9uenXmW4PxtRBTGXsxFTGTkxtblXq7LW4Pq8G1+fVYipjx0gfEAiu&#10;6a9pO0jBCkNGc3AdyKiTgBThpFcLAAD6NPFaQ8GstYaCWWuHu4+B0HsfDr0TzKkGKTMDAABQXN9d&#10;MO/G63S5lRvlxvcYW2mveMesa28TiOgAdB9b9wAZ6a4AAAAq7h/WlGK8gaDKqNLgOEaEOqfF/U0L&#10;xC6mY7V/pbHwEKo0Ohki6Ah3HrzMVnne34a7f7mQgajmD6N4VHyaiuMgBEvA6NCb6PEci1ExTykR&#10;dlWSEVclGe6qIiNdlWS4e7KUyJ4JIAih5bjbLB03sXTcpDTkHyFCzuqYp37ZyY0PHLFPu+wuU/HC&#10;1zI5bgAEVkbEeeRC58H3nhHba6tME74nQh3TY96TywDo2wi090vzsCjGLrtdOm4k6bgxlT8JAAAw&#10;gsdwfe4JXCcYX1xnr1Xq7bUKjbVpqBVRMILHIBileI5R9IgHIYoEhGAJnqVVaUXFhwme56Fw58HL&#10;ABCy5emE3UcLPM9DcX/TAgAAwPV5x8cyh5It8ByLxn3NPdWNOnv1+oI5N/xYLA5jGULLUQmjtBde&#10;j7FVm0t3oUq9S583fZ15wqJXAQAg5m1Y7D35za/EMSwZsXIMpc70JjgVoLaU7SRCndMYImwnw84p&#10;g/FtswkIgnhDwcy1voZv7yRCHdPjvqaFmpyyncPZlrQjQ2r7GzkRGgjAXPfxdfcDAPEornNjanMb&#10;gCCOIUJ5dCKYzyRCDpoIOsT3QjXR0GrdIQRL4Lq8WqU+r0ahtZ1Eca0HUWh8KK71IQqtF1VofAiu&#10;8cGIIsHzHMIxpIZjSG3yn4aKecvCzsMXRVzHzkcUqhAEoxRDhO3Og+8+4zz43r+VBsdxlal4n8pY&#10;tF9lKt6nNOYfEUujeY7FiHBXVSLQOkf41zabCHVMF7PriELrQTBVmCEjucaieW9rbZO/0dgqNqer&#10;buJYWslSUQtDxiwsFc1hqZiFIaM5DBm1UtHuSUS4q4qMuCbzKZ0lOJbUJAJts/t3exB+b1RlcGIq&#10;YyemNDrF96jS0AV4Hk42mxR+72QYr+/DVOujE4ECSWihX7hhOIj7mhYSIaEvmz5/5kej3TImFWTY&#10;OYUhwnYAANBYhncfjDc4htChKoOTjvkm2Kde+nvLxDP+Kf6O4a4jFzgPvvcMx9KqkiV3rhAJBj3G&#10;1lAw60N9/oxPxBbAHENqOva9/mrqjceQEZsCzZ4U2lhBlzf1c3/T1p8CAEDYefii0TC2HEOpQ50H&#10;LjcWzXsnNWZlKVv2rK/h2zsBAMDXuOXnwza2pMRjTRqeXjV/TT/NU44lNe7aL+8Z3jeCOIU2p0mp&#10;dxzH9Xk1uC6vBlOb2lFc5xEN61Bv1KRsYFjK11aZig4aCmat5TkWjXkbloQ6D14WcR6+mCbCdsCz&#10;GBHqnEqEOqcGwM4bhY3ArNA2ByWJYMd0eW8UYhW63JP6vKnrzKVLX1BocpqGMouAEYyAVabOgbi3&#10;PM/BSSNsZciIlY4HCslIVxUZ7qoiws5qKuotFduxAMBDDBnOZchwrlTQaTCkxuTpRKCgx9tFFXEI&#10;xgieo5UjoX/5Grf8XHxvKVv2jNyYqPvEGWpL6a7RUEQLOw9fJL5PRzk71YEoNIHys/40i475i5UG&#10;x3EAhISi89AHT4U7D6wSx0nbPvWpIIMgmAUQYAEAwHXsk4fEumUp5LoS/BCgtVVsFlvZhJ1HLrZV&#10;nvfg4GsNHaGOA6s69r/1IkfHjQimCukd09dJP8d19jptbtWGaHfNinDHgVX09FW/HmoNuRQDJVD6&#10;qHvxPAQgmJXlTksAwRiB4BqfQpPTrNBYG3FNTqNCa2sQjGtu3VAEmHmOxRgymsNSUQtDxSwsFTOz&#10;VMzCkjELQ8fMLBmzQDDMoEqDC1XquzCloQtV6l2YytyOqQxdEIwwWlvFt1pbxbfctMt/62/87jZ3&#10;3dd/RBVaL6LQeBkqaqWinjLAswpR0yB59KxCa21AFJoAz1JqKuabYCiY/d/c6ov+klphxpARa8xT&#10;fzpDRGwsQ+gE71p4BUDgJwtJH61X8Mw1XhTXehGF1pfUCGYhCOaEB43OA0AeSAXH0koy0l1Bhruq&#10;qKi7nIx5y6iYp4yKeUtYMmYZKFSRPBmsVK4znT4CkwjmD7eKjCZC9nCHYAy0tsmblPq82tQxVNxf&#10;2Lz1nxsRhTpomnDay+bSJc+LIlXZQNh55GIABIdBa5v8Tba2O9ZAUGUUMTiO8zyH+Bu3/tR17JOH&#10;pOqIKK7vlib/ULmNxH3N830N394h91k22piMB2BEkdDlVm0IOw9dkgi0zKUTQUemAiYDQaG1nRST&#10;RL7GrbelGlsAALCUnf50tLtmBc+zmL9p2625VRdk3HaoN4HSvyurNKZXdsbvF/I8D3EMoWOpuDlV&#10;MhJB8Sii0PiHGhLiGEpNRlwVRLirmox0VREhZzUV7a6giUjucJJjIpTGwkOG/Jkf6vNnfqjU59XC&#10;CEbmTDrrKVPp4pd89d/8ylO/8XfiBQyjqpB9yiV/5AGHqkzF+zwn1v8pkiw31efP/Khowc1XiloV&#10;PMdiMV/jomh37Ypo9/GVI2vqKOgGo7jWo9Dm1ikNjuO4Lq9Gqc87juvtJ0TvD0YwQmUsOJxOr4Fj&#10;KDVLxcxs0sCLgBGMQBRqP4wqI1IvXGQfMFRf5S8mEcwfbhjB37TtVjF+nq583N+8/RYAeJilYmZv&#10;/Ybfees3/lZnr/rKXLbsWZ19yvqR8HvpRNCRCAgKYVpb5cYfYkhSCiLcVdWx7/VX5dqX6xzT1kln&#10;frLG1nXsk4fklisNBYd/yD+OzjFtXdh56BIAAIh0Hb3AXNrbryoT8DwPxbwnlzFEOFdse6EyFhxW&#10;W0p3xX1NC6PdNSupqKc0Nauuy5vyJabJaaZj3hJ/07ZbrZPPeSiVHjIY5KUU5UXCIQjiU6fuA38v&#10;DmGIiI1O+AvJiHsSGXZWE+GuajLcVSX0qMpMtxSCUVKkCsEoHmXJaA5NhPJ4iSQiEWyfQQTbZ3Qf&#10;X/c3XGevNRbNeztn4plPIagyaqs6/2/msmXPuWu/+Iuv4ds7OCZhMJUselX0truTUzRrxcqH7VMv&#10;/WPyO8Chjv1Xuo5+8pAcB1JIGCqjCIpHYBSPwigeY2nhgcRSMbO898lDSW/dTEa6KyJdRy6SbJFX&#10;aHKacH3ecaU+rwbXO47jOls9pjK3o0qdW2qYYFQRh1FFfKhTQ7kCFbE9DjsMAXGOYxT+pm23AgAA&#10;pra0ppvC0/2Egngo4jp+bsR1/FxMbWk1ly75j7nktJdRidziUCE+HAEAQM4h+SEh7Dx8cduel9/h&#10;00h8SlviACBjbKm4vzDmqVsuu3Lx/KzVqY8H9PYpX3SK1VzOIxcN19g2f/fElpj35FIU13fr82d8&#10;LBpMc+nS5+K+poUA8JC/efst9qmX/kG6HgTBrKV02bOuox8+xhChvHDnwcuMhXPfy2TfvWGE/g0A&#10;fU1bbwu2770GwVQhGFOFkOQ/WPqK4hGOpVUsnTByyRJMhoxY6USgkE4EHYDnZB/AUsCYOqhQm9ow&#10;taVVoTa3YmpzG6Y2t6JKfTcqci8xTQBCsERqvFT0thkilEcT4byYu265v2XHTUwimE9GXJXdx9c9&#10;4G/admve9Ct+rc+f+SGKa73WinMe6p1pSQx+UrQaTj5MYp6TS7qOfPgP0XNKfhYyOGZ8bCia+67W&#10;WvHtYAwBjqVUgmGNmxkqZmaIcC4d9xfTcX8RFfcX03FfMRUPFPV68zwkhAo8ZX2NMAAAghlMZXRi&#10;KiHOjSjUgeS5CMIIlmAZUsfRCYNY7sr2f28EILXnXH+hoaEi3HnwMpFbaylb+mw6D7Vw7o9vsE0+&#10;7wF/09afBlp23sjSvQUUdNxX3H3sk4fcNZ/fZyiY/V9z2bJn1eaS3UNl14Sd4m8E8T/UeC0AAMR8&#10;TQvbdr/4Xz6Nuhmuz6vRWCf14fP3u7ES/uYFcitjKlO7pWzZs9k51PEBqtS7Be+zcVHUXXvWYO3N&#10;AQCAjLgn+pu33WIomPWB2lzyPQCCPmXMe3IpQ4Zzw52HLhWfYIaC2R90Hf7gKZaKmf0tO9fYqi64&#10;N1Xcw1Sy6JXumnX38yyt8jVs+Xmmxja1miiZtBGqyngOYYWY6chr5yGYxbXWBlyXV4vr7bW4zl6L&#10;6/JqcZ2tfiSiRFJvG9fZ67TWSVtslef9LeI6fq6/efvNka6j59OJQGHb7hc+0FgrNjtmXHWnlHMq&#10;ByrmKW3d+Z+PxVkLAAIVx1Sy+EWdfcr6TBr/wYgiAasUAybKABC0FsiIexIZ6UpS5FyVRLiriop5&#10;ynri5DyH0nF/UX9PMTMwVMws0hXlujoMFb4GITEGwShpmnDaywONxXW2k3nTV/0mt/qie7qOfvSo&#10;v3HL7dLPeY5RBNv2rA627VmtNBQctpSd/oyxaO47A91PHENqou7aswAAQG0p2X2qVfINFTzHYp37&#10;3nglnaEFAOIdM6+5PTV53M/Y0vFAgdzq+bNX3zzevZqyAb1j2qdxX+MinmPwSHfNCkP+zI/TjY37&#10;W+c0bn5oLwAAMETYrp5Xch0AAFhKljzvrdtwFwAA+Ju23iYaWxjBCNOEha966zf9hiUj1nDnwcuN&#10;RfPekW4TVWj8xqJ5bwead/wk7ms8LRFom6kyFQ2Z59iTDJPEbMvP/MM8hopZWDKak0xQWVhSSFZx&#10;dMLAsZSGYyg1xwr/+OT7ZOueVkxtaVVozK2Yytym0JhbMbWlRaG1Ng4W4uB5DmbIqJUlI1YxQ8/S&#10;cRNLxU0sFTezdEx4peImloqZIQQlheSYwYmpjE5UaXCqTEUHVMbCQ3rHtM/0jmmfUXF/kevIh4+H&#10;OvZfEfPUnXFy0wOHTcUL3ujdKegXygg07/iJ+B5TmdodM6++I1WDgoy4KuK+5gU0EXIwiaBDfOVY&#10;So0oNAEEEyug1IGeyihMHUBxrRfFdW4kycAQbyChnX3xPrW5r/g4xzEKKuopo+O+CVTMX0wn/EVU&#10;TPCI6bi/mKUTBhhRxCFUEYeR5D/hfQzGVCGBLqf1IQqNL/neK8xieEiIHfdvUz8UJAJtM+O+xtMA&#10;AMBYNO+doeplwKgibp9yyR9DHfuvZMmIFVUananhFiLUMb3zwFsvsHTCYK04+/F024p016zgOQYH&#10;AABd3rQfbAgh7Dx0CRlxTU73uWPGVXdorZO2pC7vZ2whmRtM8BCqv+Z5HvI3b7tFoba06OzVX4/0&#10;oMcDurzp61xHP34EAAAiziMXDWRsVabCAwqttYGKespDHfuvyJt+xa9QXOtVaK1N2tyqr6PdNStj&#10;nvplRLirCoJgxt+07dZAS5KmBIRpfaqxBQAAS9nyp0UD4an7+g9FC26+aijHzvNC7BCA3jACBMHc&#10;SCrShrZfDqbjgSIi7KzujeM6q4lwV1Uq73QwyD2ttblVX9smn/ugxjpxm0JtbitacPOVke7TVjgP&#10;vvc0FXVPlP6mKeg1vBDM5kw84ylb1QV/FWUseZ5DIq5j5/oattwR7a5Zkclxyu4MwRJiXFZIjjmO&#10;K/WO45ja1CYaYRhGKaU+r1Yuy58NSJW/MinO8dRt+L343lJ2umxijCEjVirmLaHj/mIq5ptAxf3F&#10;dMw3gYr7ikUlL44htGXLf7s46qk/3d+49TYq5ikDQPSWF7420DFEnL1hlh9yvDbQIi9Fi2DqQP6c&#10;625KZ1P6GVs0xbXH1JbWvGmX/xYAACKuY+c5D7zzHwAAmHz+I47hCjhnimy2lMF1uXUKre0kFXVP&#10;DDkPXepgrrk9XdJP6Py67DnXkbX/4DkGD7TsWGOtWPkoAABYypY9F+2uWQkAAM1b/7mRIYKO1PXj&#10;3obFRKhzaiqnV2UsOKy1VW6MumvPDnXsvzLuO/PJwYTIARC0TcUpaqB19w1EqHOa4HVpPUlKkhvF&#10;tR5UqXehuN491AomjqWVDBmxsoJ3amPIiJUhQnnJqXG1VFF/UEAwiyq0XlSpcyO4zo3iOjei0Ph5&#10;llKxNKHn6ISBZRIGKuopE8Md0e6aldHumpVqS9kOW+V5f9PZq7/W5VZtmHj2PVO99Rt/565df3ev&#10;J9U/Sac0Fh4smHPDjSILQKTieE9u+rWQ2OsFotD4FFprI4KKsWxlGEIUCZaKmRkyYmPJiI0hIjaG&#10;iuak0uZ4llbJFTAIVWQ97IRaVGnoEs+HeG6GGsoQaHRhG0OE7YzkfIjnJpHk7PI8i3EMoRtKSCfu&#10;a1ogli5rrBXfitWhUrA0oatb/+cmLoUpkQqOIfTOwx88Vbrs18tyJp75ZLS79mxf43c/Q3GtbyCt&#10;Bo6lVCHn4UsAELp44zp71h5GZNRdjmttDdna3kBgGUIbdZ84M3W5sWje23nTVv1arCCTQz9ji6lN&#10;fXQlC+ZctwbBVGGOYxRdh9c+IS5PBNtnjpWx7TzwznMTFv/8/GxI8UEQxBuL5r/lrvnsPo5OGEKd&#10;B1b1maamwDRh4Wvdxz59kOdopb9p2605k85+nEmEHNIGd3KGVm0p22EpW/qcQms7Kbdd+7TLf9ew&#10;6cGDAPBQ1+EPnixdfteiwbwUaZxOzOIPNB5RaL2oUu/ClHoXotD4OZZWCq1XSC1HCxxTlk4YM+mc&#10;DEEIjevtJ4Tsu+OYQms7iSr13T3GRaH2D6XQgWNpPOw8dKm/adutMU/96QAAEPc1ntay/d9fGQpm&#10;/9cx8+qfo7jOY6s87wF9/syPTm647zgAAPB9jK3w3lS84A3R0FJRT2n7vtdfi0tbzQPByJhLlzwv&#10;TWgOBCEWHjcnjZ2NIcK2pCD2FDLcVU2GXZNFCpVQRdYyV5qYSwWMKiMIpgrCKB6FMWUERvAojOJR&#10;GMEIloqZaSJsZ4iwnc1AGJylYpbBjK0gL/nBk8JfEC86TqkItu1ZPZihFRH3Niz2N373M0v58qd1&#10;9uqvhVnvwGp2oY4DV4hJRWPx/DezVS7PMZS669D7/5qw+I7zsrG9wRDtru0JhQAgPDgcs669LZ0e&#10;ghQyxtbSKr43l53+jNY2eTMAQnCdivZK4RHBtpn6NBqY2QRDRqzR7pqVka5j5+kd0z7LxjbNExa9&#10;4q75/F4AeNjftO2WgYwtqtD4DYVz3g+27rqBinlLm7b8Y2uScdDv4oJRPGosmv+mpWzZc4NVqKmM&#10;BYdNExa+GmjZuSbub14Q6th/ZSpVJBUIpgzbKs+/n04ECuhEsICO+wvpRLAgnbEUyk6jOWSyVXUm&#10;gCCEVmitjbg+77jSkH8sOW0+hmttDdnoggojGGksnPuesXDue2Ske5KnfuNvhdAKD4U69l8Zdded&#10;4Zh59e2GgtkfYCpjT325XMwWAIjneR4KNG+/uevw2id6vXCIM5csfiln0ln/wHW59Zkcn1DAoPUK&#10;3lp/XVaeYzEy6p5Ihp3VRMg5JRlimUJFvaVyOhBiy5hMjkEKGFVGMJWxA1Ob28VXqXhUOoQ69l8Z&#10;Tya9TcULXpfzanmeh3zJDhYACGLeuM5+Atfl1klfY97G0zr2vvomAAC4jn7ysC5v2ueKZIvzwR6w&#10;/qZttwjvIM40YdErGXz1ARHs2HdVtPvEWWMlI0AkOxFDEELnVKx41FZ57oNiLotjKHWwbc9qY9G8&#10;t+UShf3DCLjOnTPp7MeJUOe0vKmX/h4AABgibBOMk2Snw7iBh4OYVwjq+5u+uy1bxhZTmzp0eVO/&#10;iHQduTDuazyNCDmrxZI7OVhKlz4XbN11AwCC95X6udKQf8Rcuuw5Y9G8tzMR1citvuieYPu+q3mW&#10;UruOfvyI3jH904Gmmyiu8+RWX3hv6nKWThjoeKCAoaI5HENpeJZScwypERJjpIZn01cuwZgqhOIa&#10;n1Ap1ZOU8cGoMjxWYj24Lre+YPbqWyxlpz/TdfiDJ2OeuuUsFc1p3/PS+6GO/VfZk9dhOjBEKK9l&#10;+9NfRruPnyMu09gmf5M3bdWvVcaCI6NxzBCM0EohdFBjKJj9gbg8SW3TiwlKgR0iaC6IcU/Z7SEY&#10;AaN4DEYUMRjFY5CQOIuhCq0XU5vah8MA4VhaKeYnIEQRz51y0Z9lxzGE3lqx4jFcl3sC19nrEEwV&#10;khuHqc2tvsYtP0/4m+dzLKnpPPD28xMW33HOYNcJEXJWi/eNLm/Klwq1uT3T75IO/satt/E8i8UD&#10;LXO11knfZWu76WCrPO8BGMESurxpnyuT4ug8x2L+lh1r3DVf3MsQobyw88hFExbffkHquv0TZBDE&#10;5027/HfSZa7j6x4QuwOIoOUaQ44CxOlgxFVzTjZjt+bSxS9Euo5cCAAA/uZttzhmXPWLdGNV5gnf&#10;K42FB6U17hCMkoaC2R+YS5c+p7aU7hqOYcJURqetYuXD3TWf3U/HfcW+hs13ijHhTIBgqhBikL9B&#10;fkhQGQsOlyz95Zlh5+GLu46sfYKOeUvCnQcv6xsj6xOzhQAAwFP3dY8xVmisjXnTV/1Glzdt3Xio&#10;/yepbSEEU4UUYGRSkSOFr2HznaL4t7VixWPp6GwIpgoNNLsTAUEwlzf9il81ffvoTgAAiHbXrAi0&#10;7vqxKFyVDv5m0asFwFwyPG67HBKB1tli6CbubVg8FsYWgmBWvEeFApoDq7qPr3uAironimMwjblV&#10;bt1BuwYkgu0zpNSa3p0izEgOeqiI9cTeeKh3KjJy6OxT1mMqQf4s0Lrneo6l0mbVIQjiRY6xQmNt&#10;tE+97K7J5z9cUDjvxus0OWU7R3JT50w6+x9iO2h37fq7GSJsG+62/i8AgiDekD/jk4ln/Xm6oXDu&#10;uwAkE4ODr8lbJp751MSz75mmd0z/9IfYZiWbYIiwzV27/m4ABBlF66SzH5Mbx0uE3YcCjaV0l3he&#10;AACACArqYenAsZQq0LrnegCEfoA6e/X6TPY3EHyNW28T38e8jYsHGpttRLprz2745uG97Xteel9q&#10;aAEAwJyGwzyosXXXfHGvXAZYoZa33tkEx5AaaW80f8vOmziWxgdaZ6iAIJg1lZz2EgCCXmmoo1ep&#10;Rw7GwrnvTlh8xzmTzrlvkrVixWMjUcmXIslj/BMAwnSuu+bzv2Zjuz90IJgyUjhvzY/yZ6++GYL7&#10;hFb6VZAptNaG0tN/s9Qx/Ypf/ZDLybOJ7prP/yrORu1TLvmTXAyRYylV03f/2EpGBfrWUGGfeukf&#10;xHNiKVv63EBjQx0HVomJMVPJaS9DcHacNJaKG4OSRotxX+MifhDRpWztt233S++1bPvnBkKmb6PS&#10;WHhQLi4OwCDGliHCtrDz8MVyn2nGQK0n7m9eIKXfsGTEGnYeujRb2xcC9RAHgCi+kR4wisd09uqv&#10;R0P701g07y2lUThB/ubttyQGYRn8rwCCIN5csvilsjPu6hFpFg2sFNZJKx8dqGX2/xoSwfYZ4vWs&#10;NBYeSldm765d/+e4r2lhy/anv5T2thsMCrW5LWfSWf/Q2iZvEoV/0qH3vspuYizQuvt6qSYBxxB6&#10;MXk1WmCpmKlp65ObRRqdHHImnvVEus8GNLYxX+NiOa8WxXVuQ8HMDzM71MwRS2k7AYAQEM/W9hVq&#10;c7vYVVTgxPZX4s8m4r7m+WGnECeWQoiFrRLatfAc0r7n5Xc4Rl7c4n8RSr188rKHBgZBYyp+fSqD&#10;Yyh1+56X3xGdlLxpq34tR5mk4v4iT93XdwEAABXtntS26/mPMpk1WievfNhaed6AzWCJcFeV2DpG&#10;Z5+yXpGlduU8z0OiNrUUqW1qsgme56GO/W+9OJA2sdJYdMBYOCdt+f2AxjZd6a6t8vz7x6J0N5bC&#10;lRSWnVw6FKPI8xzCkNEcapC6dGnA3nty02+Gd6QDgyGjOR3733qh8dtHdnfse+MVlor164yqtU76&#10;zpyMC5MRV2XXkbVpyx7/59DHmMooj/1/Y9uDriNrHycjrkoAADCXLv1PuuammMrUbp5wWo+nGfPU&#10;L+vc/9aLvMzMQQ4IqowOlpDy1m/s4fSaSxcPmBijiXDuQHkTKWLek8vE79h3+ejFbWOeujPCnQcv&#10;T/c5iuvcRfN/cvVAYZKBg+MySQZc7zhuLl3yPAAARD31p8MwSqjME77P9vSa51hM4LP2h7v2y3v0&#10;+dM/6VeXT0atDCW0MmHJqAVTGZ3Fp/3sQjDAE1WXN+VLXJdbR0a6KwKtu6+3Tj73wWwJJfM8hwSa&#10;d9zkOvbJQ2KZLUtFc1zH1z2QP/Oa21PH5027/LcxT/3pZLiryt+09TadvfqrH3JZY/aQ1phCwn//&#10;39gCIHRA8DcJMz9cZ6/Nm7YqrfMAQRDvmHXNzxgyYhMFfIJte65TaG0NuVXn3z/SYyGjnrJA6+7r&#10;AQBAoc2t1+VNle3gK4KKustbd/7nE56jlaIOhVARqfMgkvcornOLgjqpiPkaFo9Wf0A2Wb0AACAA&#10;SURBVEFPUgtFDkpD/tGiBbeswnXyBUwiBjS2cm6/Y/oVv4RghKHjgYKWbf/6mucYRfmZf5qdLigs&#10;B57nIZ6l1EnxFAtLx80MGbWIilUMFbPQcX9ROp3IUMe+qwaKmwAAgMpUvK940c8uGqzKDYJg1lZ5&#10;/v3t37/yNuA5xHNi/d0Fc65fM9A6ZNRdngi0zeY5BudZBuc5Gud63gv/OI7B496TS1JLOxGFxq8y&#10;pgmgI4pE4bybrmnc/PBenmMUHfveeGXi2fdMy6bI+Q8R0puHBzJFDf/jzAMABFHujn1vvAKAoG9S&#10;OP+mawdLFkIQzBbOX3Nt3fq/NIhVkO6az+7DtTmNxqL5b4/keDwn1t8thjJyq867f7DqT01O+Y7y&#10;M34/v2XHM1+QEddkOuYtyXSfTCKY37z1qW+SZdJeqZCPtBOH0BcPjw3VKFMx34Rod/+25YhC47dW&#10;nPOQZeLyfw2lKnFAY6vUO/pUQekd0z/V5lZuAgAAT/2Gu0SJsf/H3nnHN1W9f/zcm72b1STd6aal&#10;LQVKocwyZeMWUVBwAo4voihu8afgQhkOFFBxoCh771FGy2wLdDdpOtI2e+97f3+kF0KatEkXBXm/&#10;Xr4w6c29p03y3HOe8zyfj7G5ZGwgwRZx2SlNV3f8n6rqxHzPlreuhhme+W9k1tOzA92ZZkUO/Ku5&#10;ZM972Ow2NHnix23ZacM4kqn+4m/rvGuP2wZCOeJhPwr6Tl/aluISJSSiSJj2wOvywr+/cdlN3Lrz&#10;P/8SM/zlCT1tytdrQVvr2QIA/tPBFkURuO78z79gWhPCtPuXYCaD7WFsKh3r3W5ed2HTBgKFI6Px&#10;E051ZDx2oyLWc1bLClBGlEjnV8flvjFEdm7dFmNz6diOXNufFvetQAgvccxKQer0dwLRrHALId38&#10;3EE4opmXMGYlP2n85/4aQHzRZs6WQONKYbzb4hyC8XZhS1+1w6oTqqvznsWOMzaXtRJm8HkxHNEi&#10;ynh4UfTQ+dOIdH63CEfwk+/7NGrws48EUwLknt1OWgYAAABFcM2l7vpEfxAoLLkgddp7/n6OJ90q&#10;5kNhR1+IG70kO3zArOcDkbbjxueuxuoRjc2lY5XlRxYF9Iv8N2jV1PBfR1l+ZBEWnOiClAPc+NxV&#10;gbzO5bAyGi7/+S0A7lpcTMwbRZzEmrPfb7cZbq0fDZRmj1ltaJ9Jy4LRNMERqdqYYS9N6srmB08o&#10;HHF+/Ji3skTpDy0OVBzIiAVwCHZy4kZ+mzRxWZyw7/R3ggm0ALQTbCEIRrA7JC9hzEpMWUdZfmix&#10;p56lSVk5LJgaN7ei03tpoSlT34dgvK39V7QPBOEcEQPnPCXsO2NpR2aBrMiszUS6u39eU3Nujt2o&#10;iG3reG7cyLXMsH7bWRED/+L3mfRxRNZTs+Ny3xjSZ9qXXE/HUoYwbU/c6CWDqZyY84H/LhAaPnDO&#10;03gSoxkAAJqubv/Eomld0/ffJDhrnrsdi0bWv+nq9k8AAABHYigisuY85evz73JYGRWH/++yLP+n&#10;PzXSs085LNqwpms7PnZY3JvgYf0efSlq8LOPUFusxV12E0d6es0epy043dxbZ7WhFW3tzvsDgnGO&#10;sP6Pv+Ce3HVNighHpKnD+896Pi739ZxgUp4AABCVPW8mN27UmsQJHyaHZ85cgBm12ozN8Q2XN6+u&#10;PLo8P5DSuXa7R6IGP/uwWS0ZTGsRw3XaDHyVV/kV6rJT7UZlbHsJYk9gHMEqSJn8UUjUoN8bLm9e&#10;49nXHiw4Ik0dPeSF+2n8hJMdPQc2u607v3GTe3a7f2nEwCdbdc7dOB7GOaNzXmhV82tsLh3ddH33&#10;h+5j8Lawfo+83BG1MgKZ2RSRNecpad6avSjqItScW/dPXO4bQ+5UdfsuA22t+tVVX8g7DYdVL5Cd&#10;W7cFE76JGDj7aX+OzU1Xt3+CKcXpai885vkzhih9FzM8cysEQWj00PlTq499nmczNPaxG5sTas5+&#10;v108/JWx3o4j/mgu3b8Us1YK7TNpWUebGCAIQvmJ474k0UMr2/L5CgR2zND1wrT73+xoIxKBwq4P&#10;y3zsJQDc+01mZeVwZcXhRW6LH/dnUCsrmMWLz13d1nna7SDDk5nNzLCMnZgQhrLi6Ku+fvGOKhqR&#10;6PyqmGELJ0UNfu4hrH02qNczBGVxo5dkdybQYoREDtyMSSJqas62O7v1xmkz8moLft6EvQH85PuW&#10;t5X7bQ+GsO8+bsKYrwEAwGFSiqV5a/a6HB1XjrrH3YPLYWVI89bsxfR6ufG5q5h+dvzNqurBqqoT&#10;rapfMIxNJeNqTq/drao8ttBlN7Njhr88gUhzV+SYlZXD6i5s2hBISZjdpBRrWgSbiHR+ZYhHW29H&#10;YYZl7IgbtXg4nhz8JjE5JPJKbO4bOREDn3ymsx2fKOIiaGUFj1ce+fRC9YkvT7ibvVo88PBkfSDa&#10;Eu0GW08Qp42mqjzms+wiELk3f0AQhLIi+v+bMOH9PrzEcV+AIGaCDGHfvV0lHAzBOKdH7hbfVLKn&#10;lcKWP1AUheou/Loe22wgULlSftL4FYG+3l8TgyjtgdexXJpVK+svO/vDv4hf76O7H7Xk9DNuU9KK&#10;EVZtffrtHs/tAEGcRNm5df9g7aIMYdqetsq8yCERhTHDX7qPlzjuCzKrtc06ijjIhsarkxqu/LW6&#10;fP+7ldJTqw7S+AknIMgtpamrLXjcZmhKam9czdf3vHdzVju5w7NabyjsqEvc2OHfB3o8hCOaRRmP&#10;vBI/+s0sGjf2bGevr28onF5+4P3S2oINv/tq0eXGjfw2kPxtUMFW33Blhq8deBhPNhDpvE4rHOHw&#10;ZKMo/cHXycywq4G+RiM9+1RXdluFRGb9ieVutTXnZpuUVTmBvE5ddWK+p7tqWL9HXg208UNTc+7J&#10;sn3vVFv1rX2NIBjnjMp+9lEqR3wOAACMzSXj6i/8uqE9sea7DVKLnF3TtR3/V7Z3qaz6xJcnEJeN&#10;BsF4O8mPQPvdCIoicP2FTesxmx8KJ6YgavAzj7YV2GAc0cIQpBwUpT/4esK4d/r1mfKZIHLQ3Fns&#10;6CE/YyJIntgMjcka6Zm5WHqCEzviOzJTWNrWuEyq6iGaGrddjDtXm9XKDqqjoIgLr5a2FsPyB45A&#10;1XLjc1d3NtijKAo1Xtu5rObMd9u9HT8wYBzJhK0+2yOoL6xJJfHZZMCK6P9PV7goAODuP7bqAp+x&#10;uBxmtqcgRWeBYJwzrN/Dr2KPGy7/+W0gykgamXtTAAC3s2sghnYI4iTWX968pu78z786bXqB7Oz3&#10;W11Oayu1fBhPNEcPXTD1xk1AVjCrsXj78sB/qzuf2JGLRpFZ4bdo00Iw3had88IMKlecf7vG1dM0&#10;Fm9frpXlPwGAO6jFDF0wxZ+jrb+lP57MbA6JGvRHRNacp5MnfRqZMP79FFHGI68whGl7YDzJeOux&#10;LLkw7f632hoTirjwWFUDAACIMh55tatmtQAAoJcXTwnGodhp1Yb5C47BoK46vkBRstenBjAGv8/E&#10;jwPdRwlKXs3pR8PWn4FcR3C36Aa346yqOr6AHZOzoas6RxjCvvuYYf226Ruu3G/V1WWoqk7M5yWM&#10;brOcRpT24OLqE1+ehGC8XZTx6CvtjcVh1kTIzq3bYvawjrcZmpJMzeW5vkTS8SS6Ujz85QlVx1ac&#10;dVr1QmX5wdcJFFYDL8C76p0OnsRQxI99OxOgqGfVC9qVX+rejrLi6CvK8oOvA+AuLxQPf3kCnsRQ&#10;+DpWV3fpIbXk9LyoIc8+jBlg+gKCIBQzqOQljF6FIE6iRSUZbGguGWdsKhnHTxr/WXtLZFX1yRcx&#10;iyZmWL/tXe3g4m2jHggmZcWIznSC2s3qKHnRVp+ylBgMUfouftL4No/xJLilKAS3+mAzhGl7KOyo&#10;SyiKQqrK4wu0svxZQZ3TC5OyYoTPS+OIZqofZSertjbTopZkd+a63oj6PfIqhHPX6jZd27nMYdUJ&#10;2zqexk84FRKVvYmXOO7z9qoyjM1luRVHPrnkGWjxJEazeMSrY9tyoyDSuNKYYS9NxPLj8sItK7W1&#10;bXfS3U1AEIxAMM7h8d9/JtBqay88Ki/8+2sA3PZLMcMWTvQnpG9UlI+qLdjwu7Hp2n2SEyuPOW0G&#10;fqDXgWG8ncZPOClMnfZu/Oglg1nhmVvbOt5h1Qmbru74GAC3+7Ao4+aqsCuw6huT/TU4kEMiL+PJ&#10;TJ/VF2aF7zgSKM3X97znWd7qDTsmZ0PU4GcfDmZFH1SwJTEEreTUsA0ls6pqaMOVzWtqCzb+ZjPc&#10;9CoLFpOiYqT3c3hySEPcqMXDY0e+NiJy0NNPYPWnnrS129oRiFSODPvdEKeV2Vj0b7vCMKL0BxeH&#10;Jt/3qb+foygKKcoOvi45+fVhl8cXgMoRn4sfs3SAP9EQTyghkVeic164H9u8qCvYuOm/FHD/i2hr&#10;LzxSV+D2/oIgnCN6yAv3U9hRl/0db1FJsrHuToumZmDVsc9P2zvQ/hoIjUVbP8f2cUL7TF5GpHG7&#10;VOdaXX3TGw0DxpMNLRtgg+Jylwwm+VCF8zdpCwSHRROurbmZFvSExk88Lh65aFTEwNnzAi2HuzHu&#10;YA6meu3s0UP7HMLyZerqU89jz+vqLj4SzHkxXA4L07t4n8wKL4ofvSSbwo661OKM+3vihA+SvTtM&#10;dHUXHwnmDh4IvIQxK7EbjFZWMMvY4gLrDzyZ2ewvf+ZyWJiyc+v+aSze+pmnWSQnbuS34lGvjSRQ&#10;by17MykqhjssGp9pG3po8pGIQU/NBsBtaV2bv/5PZcVRv7Y+97hzUVYcfbk2f/3mG7W0WbOfxlrm&#10;/cFPnrAirP/jL2ACPnZjc0LVsc/OWNpxVQgWo6J85M38saCclzDGr5ZrR3A5rAyN1L3phsGKGLAl&#10;ccL7fXgJo1dBMM5JpHFr4nJfH0oPTb7lb2I3KWP9qRa2h7LiyP9uMe2EYGdI1KDf48csHRA7clFu&#10;R+13ggq2NF7CSc9UQmiLnqXTZuTq6i4+jD3f0ZmWWVWd4xmIGMLUfbGjXh/mHYhwRJomfMCs52Nz&#10;38jBXGxRxElU+7Dv6QwwjmAL81Dnarj851oUae2c2h5WvTyl6ujyAn395Qew5yAcwRKR9dTs8MyZ&#10;C3yJWGhrz8+sPrHymL+AGxKZtTly0NxZ7hkuCskL//66sXjb8kAl8u7Ru0FRFGos3vapvPDvbwBA&#10;IQDBzshBTz8RqEAMN3bED1FDnn8Q69B0WvXC6uNfnDQqylutHDs0PsRFaLi8+UanZHjmYwuCnem1&#10;h9te3V1XTqTxqmOGvTQxavCzj3h7qeEIFF3MsJcmsb3saHxJtAaC3aSKAQAAmEDV8pMmrEie+H/i&#10;yEFznwi288wb3AcffBDwwTAObzc2Xb/PYdFE0ngJJwWpUz4EwJ0gNzZeveHb7rIZQtnRQ37BEana&#10;YAajkZyeZ1a5NSk5caPWRmY9NQfGE/32LxOp7DqOeNhPMJ6iN6mqhtkM8hRufO7qrpRYI9J4Epu+&#10;sY9N39DXZTPyIRzRHIwrgLb2wiM1p7/d7bTqRDfPya8SD39lPEOYctDf6xqLt62wGxqT9fKiaayw&#10;zG2+3FXJrPBiKjf2rL7hygMo4iKaVVXD7CZlLEOUtqerqkPu0fOgiItQd/HXDeqW1BiMJxmjhy6Y&#10;xgrvtz2Y85CZwlIaL+GErqHwfhRxkFHESdLVnp9JcrsCl3RmjMqyQ6/ras8/DgAArIgBf/OTgzcq&#10;bYuWuvWNiN3M5veZ+GlU9ryZZKbIb/kZBMEIQ5S+C4LxdpPCrdWCJzEU/ho92oIh6ruXSONJIgY+&#10;OY8pStuLffdcTitdV3vhUbOyYgSVIy4I9rxBBVsAACBQQuphPNnISxjzNZHKkaEoCtVf/HWjy27i&#10;eR5H5YgLyKzwgOtlAQCg6fquZQ6LNkKU8fAiQcrU9yG4fY0DCIIRGi/uTEjUoN8t2tpMHJ5kas+q&#10;I1ioXPFZtSTvORRxEc2KipEMUd+9BEpIm9KNAADQXLJvacPlP79DUdeNJgSGKG23eNhLE9vKbTlt&#10;Rm5jsTtH7LKbOQxh333+OtGIdH41Q5C6X99QOANx2ehWXX2GRS3NZoZnbA9E9u0evQuX00qvOfP9&#10;dkyoGts4pfHiT/s6HnE5SA2FW76x6twpAjyJ0ey5cUikcWVMUdpuQ2PxFMRhYQEUwevqLj2MJzOb&#10;qOzoix0Zo0Uj619bsOEPAFAcjCOZYobOn9YRq/W2MCkrRlk00qzooQunhEQO2BLIZigEQYDGTzhF&#10;YgjKDPLiaYjTyuDGjfq2vdd5A8N4O4UddQmG8XYURXDG5tKxzdd3f1h3YdMGfd3FRwyN1ybRQ5OP&#10;BOs8AaFo5yaBRkX5KMmJr1pt7IgyHnmVlzD6m0DPgzjt1JI9b9ZHZs2Z0xnBbLtZHdmVvvQYasnp&#10;efUXN/0EgDs/FT/2rQH+SmpQxEWwaOsyUMRBlpxYedSd/4FQQerU9/jJ933SnlCOvqFwes2Z77YD&#10;AAAEE6wp079it6dQZDcqYiV5q/djTp8UdtTFmKELJ+HJzFabiffonTit+lDp6bV7LJqagQC4W17F&#10;w16e4O9Gi6IIXFuw4XdPrQMIxtspnJgCGi/+FI0Xf4rKjTuDI1B0DotOVHNm7S5PfeXQlKnvu1W5&#10;Al8JIk4breLwJ5fsRvcmePiAJ57liIf91PHf2jd2kyqGQOXUdHSValJWDqs58/22xAnvp/grj2sL&#10;q66+r6bm3BytrGCW56oUAHfZXeJ9HyXgCMF1zXY62NYWbPxVK8t/0vv5sP6Pv8CNHfFDoOex6uUp&#10;qMtOoXTwbtvdoCgKyc79+Le+3u3Cy47J2RAxcPY87+NcdnOI9My3u8zKymH8pAnLCVRObdO1ncsi&#10;B819nCFMPRDIteSF/3yprDi8CAC3ZJ54+MsBifQ4bQa+NG/tHotGmgWAO88VNeSFByghrVs079G7&#10;sGjrMmRnf/jXbnI73VLYMedjhi2Y3FagaCzetlxRdmBJ22eGUAon+jxDkLqfxk84qaw48qpBXjwF&#10;+ykndsT3YZmPLQw07VR3YdNPGunpeQAAwAzv/0/U4Gcf6a228TZDcwLislOD+fzbDE2JDVf+WmVs&#10;uj7B3zHh/Z94jhM77Mdgx9Oplk8URXCeb5wnwbZQkpmi67010ALgLv6OGDDrOQKFXQsAABrpmbna&#10;2gutqi48Te6UFUf+x4kd/n3ihA+SAw20ANxatkIX3JrX1cryZ9lNqmhfr8OTGIrYkf/LxbRw7SZl&#10;bNXR5QXKiiOv/tfae+8UUBSBlRVHX6k6urwAC7QMYeo+8chXR7c3I2NF9N+C8zqGxBCU3aotgkIW&#10;tXRQc8me9yQnvz5sUddkedoMqatPvtBweXObalUYurqLD2OBlkBh10YMmPVcbw20AABAYoRWBBNo&#10;DY1XJ1Ye/uRSW4GWxAy7xo4ZsrEj4+nUF9Bp0YlcDnMr80IYTzb4a0C4k8ERaZrIQXNnYR/W+ku/&#10;r/MOfFRu7NmQ6CG/QDDeFpY5cz4EwUgwyxiXw8qweDh4MgR9bgRbteT0vNqCjb9Vn/jquL+AC+NJ&#10;puic+dM5caPWAuCu0pAXblkpzVu7p73GjHv0LA6rXiDNW7tHXvj311hdLCdu5LfROfOnt9X1hUFh&#10;R1+My309h+DR3OCwGgThA554Nnzg7LnM8Mx/YcKtm9ROm17gWfEDEyg6btzI79q7lt2sjqq7+FvL&#10;bA5CIgfNfQJHpGkC/217N2Z1zcCaM99vQ1w2mv+jICRiwJPzOiwb2Zk0glXXkFpx6KNWm2Ac8fB1&#10;4QNmPe/rNXcDTdd2fdhcsuc9AACg8uLzYkf8L9f7DUAQJ7EjG1SGpuvjpadWHQDA3ZeePHl5OARB&#10;qFp65un6C5vWY63MZFZ4cfzYtzPbWv7pGwqntbj5cgFoEZceOOeprm6nvEfw6OVXJ9Vf+GWj02YI&#10;BQAAHJGmihg4ex4zLGNHsOdyWHVCad6afVjLLAAACFKnvcNPnvgJAChk1TWkmVVVOWZVdY5ZVZWD&#10;6QZAMN4mHv7K+PbkSVEUwVWf+OqYuaWUKrTPpGVtOZXcaSCIk1h56OMrvhx7PQkf8OQ8jvimI3Gw&#10;BF2N4AmKInhf9t/hA554jkBhybWy/Fk1Z9f967KbuPQW8fG7ARovPs/YXDbWYdFEOszqKADBiHeh&#10;c7ClVy67OcSml/dRS/Kew3aWabyEU0Qqp1Zbe36m/Mrfq7BAC+GI5qhB82YRaTxpW+ckMYRlIVHZ&#10;v1l1dRl2kzIWddlputqCWS67iUPjJx3/L7W79hYQl4MsL/rnS3nh36sQl50GAAC00OQj4uGvjKdy&#10;Yi74e51FW9uv7vyvG5lh6bu861lxeLIxJDJrs1ktzXaYVWIA3NbbDosmkilK20ughDRQOTEXWOGZ&#10;23gJo1dxYkd8T+XGneaIh66nh7ZfoN9csvddbc25OQC4V24RA327QdypqCqPL/S174SBJzGaIwc/&#10;81hIZNZfnblOp2a2KIpCpXverPfcraOwoy/Ej3krCwAAJKdW7Tc2XZ8AEyi6PpOXh/vrrroTsZtU&#10;MRWHlhW6WxUhJGbYwkmB5GURp42mkZ552m5Sie0mpdhuVontJlUM4jCHBHJdCEc0xwxbOCmYLhYU&#10;RWBl+ZFFTVe3f4J1xpCYYVejsufNDLY87x4dx6qr71tbsOEPq64+DQB3662g7/S3eYljv2wreGlr&#10;zz9Wd+HXDajLQWGI0ne627VbH4+4HKTago2/YZu4ALi7PKOGPP9gsDvnGO6V1up9AKAwjCfrE8a9&#10;08+fJsOdiMtuYpftf6/S5cPWhswKL2LHDF3PFudsCCSt0x6dmtlCEARsuoa+Vl2dx/Jl6vsUdtQl&#10;l93Err/853cAoDCKOMlEKremN2+ABQuOSNUSaTxJywcb0jcUTWOK0nfhyW3nZyEY7zApq4Y1l+z+&#10;wGZo7OO06oVtCV7c8locwRIz7KXJ3oHW5bAwFaX7l9J48Xm+voQQBKE0XtwZhihtj0lZPsplN/Fc&#10;NkOoWpL3nMtu4lI4MQWBau/eI3icdhOn8eqOT+ou/LrBadWLAHCXD4qHL5zEihjwj79NJhRFcI1X&#10;ty1vLPxnJUARAgAA2I1NSQCCgK+VIgTjXKyIzK1Ou5Fn0dRkAQCA3aSMMzZfH88My9ge7GTHqmtI&#10;lZ5adQBFnGQAAIjImvMUjZdwV+3FKMoOLjE2XpuIPcaTmY2c2OE/hGU+Pl+QOvUDKlec31X16p0K&#10;tgAAAOEIVq2s4AkA3BtjEVmzn4ZhvF1Xe/FRfcOVG+2pDos2MphSsDsBMivsGupykM2qqmEo4iQZ&#10;Gq9OZkVm/Ylr50NN48aexeHJes9dT5hA0VG5sfnM8H7buXGj1pJDIopaRHlaUgcES8zQhZPpoUnH&#10;vc+nleU/2Vj075fG5rKx9NDko/469wgUlpwdk7PRaTPyrVrZAABQ2KKWDNZU5z0H4fA2Mjvq0r3O&#10;s64DQZxEVeXxhbKzP2w1KcpzsY0pdszQ9TE5L9zfZmOL3cSRnf1hmy9BFJOifBQlJPKKr+YdCIJQ&#10;hrDvPgiCXe5rAuC06sL0DVfuZ4rSdwfa1emw6gWSkyuPumwGAQAA8JMmrLgb5TyJFHatrv7yQwxR&#10;+m5R+gNvhPV77CWGsO/+7vD663SdLYq4CCW7lzS47EYeJ27kt+EtWgLS09/uNMiLpnoemzjho8Rg&#10;TCHvBFAUgWXnftyC6R5QOOL82JH/yw1kpqjDXhMSeZlA5UqxGY5Wlj+rtuDnX7EvpzvQLphCD00+&#10;6us8lUc+PY8VwrMiBv4VNfiZx3wd54mhqWRcY9E/X2JLWgDcRfTCtAdfZ4Zl7OjNJT29HRRFIYO8&#10;aJq86J8v7EZFPPY8iRl2VZTx0GsMgf82bQAAsOrq0zzdASAYbw/tM+kjRdnBJZhWAIwnG+JGL8lu&#10;q+1WXX3qufpLf3yHfY44sSO+D+//+Iv+jsdAXHaK5MTKo5gEKDM8c2uLnOBdk6f1BEUR2Pt3c5g1&#10;EYbGaxMdVp0o2MYPf3Q62ALgtnUxKStG8BLGriQzRdddDiujZNdiBYo4SZ7HRQ6a93hIVOdN4Hob&#10;iNNOrT7x5YmbAW/A35HZ82Z25MOplRU8XluwcdONQAsTrDHDFkyhhyYf8XW8VVefVnFo2Q0Hg2D+&#10;xiiK4DSSM3Obru34GNsVBwAAGj/xhCj9wdfuprRPT2HR1AyQF/37pclD8AVPYjQLUqe9y47J2dDe&#10;pqRJVT1EevKbQ1gJEp4SUh895PkHqBxxgb6hcFrNme9uVCsQ6YLy+DFvDmpL3FtXf2VGbf5Pm6nc&#10;2LMxw16a2F4nIooicG3+hj90dW4xKQo7+kLsyNdGwni3tvPdCoq4CCZVVY6x8dpEQ+PVSZ6TkOih&#10;C6Z0RGPBmy4Jtt5oa88/Vpu/vtUXXpj+0Gv8xLFdKsPWW3BYdKKqo8vzHRZNJAAA8PtM+liYOu3d&#10;YM7h/rtt+P2WQDt0/tS2JPXkRf9+riw/tBgAd/lQ8uTlEdgXCkVRyG5UxLe3mnA5rAxF2YE3leWH&#10;F3nmj0Oisjfxk+9bTm7x/7qHf6x6eYqi7MASz2U/BONtvMSxX/GTJiwPVDsAcdqpVcc+O2PV1WVQ&#10;uXGno4Y895CnPXnT9T3vNV/f9SH2mCFK2x2d8+L0tm7sZpUkm8QUlgZiSth4becyzAqGQGHXxY1+&#10;cxCBwmpXB+ROBEUR2NB4baK25twcQ+O1Cb78FfEkZlPChPdT8ESaurPX63TO1heKsoNLfPmIMcP6&#10;badyov2Wt9zJ4AhkIy00+YhWlv8kiriIZmXFCCKNJwm0g8VuVMRWn1x5FAC37QsE423RQ+dPZwhS&#10;DrX1uvqLv69DHJYQAADgxo36linquw/7mUZ6Zp40b/U+GEewUrnic/6WQjAOb6eHJh8NiR68yWk1&#10;CGx6913dqqvPUFedWGBSVg6H8WQ9iRFacS+9cBN3B2XRtPrLm9c2Fv37BVayUfOuuwAAIABJREFU&#10;BwAArMisP6NzXpzBiui/tS3pQRRFIdRlp0Ew3gEAABCMczCEqfshGHZFDHp6Np5AvSVA0njxp6y6&#10;+gybwW0Oajc2J6IAxbUlPE+gsusDkT/U1Jyb3Vi4ZSUAbqUx8YhXx5IYXeNc3duwGZoTas58t1NZ&#10;dmCJTS9P9V6FY0RkzXmKyo7ulLQiRrfMbMv2v1eOCaJ4Ejtq8TB/6kV3C3p58eSa09/uBACFIQjn&#10;iB46f2qgrbqqyuMLGq5sXuM2MnxxeiCvu77zNaW7aQFCkiZ+HIttutgMjUkVhz+5hLrczsOB5usA&#10;AMCslgySF/37JdZ2jEGgcmTc2JHfssVD1+NJdGUg57obcdqMXI309DxV1cn5DrN3B2HcaVH6Q68F&#10;YkJpNypi6y/98T2MJ5qjhrxwf6A3MpfDwqw6uuKcZxF+1JDnH2zPwqYtDE3Xx9fkrd3dIpqERA+d&#10;P60rls69EYtGlik59c0hrNnHH8zwzH+jhzz/UFvHBEO3BNvrOxapvdt4YTzJ2GfqF/z2ckZ3A8rK&#10;Yy/Jr/y1CoAbM9Rp7W2KYKiqTz5PpHJrGMLU/f6OUZQfes3YeO0+xOWgIE4b3aqry4DxZH2fqZ+H&#10;wjiCDUGcxKqjn53FPO4hCOeIc7td+LVS8QZFUciilmQrK4+/pK+7+LCncj0E420hUYP+4MaNWtNZ&#10;QeU7CYtG1l9VdXyBVnb+cc90CwThHMyIAVu48aPWUDn+VxCeGJvLcqWn1+xBXQ4KAABEDX7uIVZE&#10;/38DHYvN0JRYeXR5AeKwsABwf7/icpcMJrNaW8S0h6Hp+via09/uxGZ3on6PvsyLzw1IL+FOw2kz&#10;ciuPfHKpPbdeIp1fGT/6raxgNbnboluCbcmeN+u8nXhZkQM3R2U/MxNx2SkNl/9aDcGwMyzz8Rfv&#10;1mVp49Ud/6co3bcUgOADblt4yi96Q+GI86Oyn3lMVXVsobL8ZmefKP2hRbzEsSs7ek2HVSdUV+c9&#10;p64++YK33ByFI85nhffbyhCl7yYxhCV30/uJoihkMzQmG+TFU3T1lx/0NhXFk1lyTuyI7zmxw9Z5&#10;5lUDweW00isOLruKzYzxZJY8cfz7KcF8uVtWUbuwzsKOBAjvQMtPvu9TYd8ZS4P5Xe4kZPkbftfV&#10;Fjze1jFkVnhxzNCFk7wdYjpLtwRbycmvD3k7YkYNfu5hVkT/f4zNpaMlJ78+AgAAUUOef4AVnrmt&#10;ywfQC0BRFGq6tvPjrgy4DosmvOLQx4XY8gdPZsk54qE/WbR1/bAyOxhPMiJOGx17DV2QcjBm2MKJ&#10;XVG2gyIugq7+8gOqquMLvVMMAABAoPEkTFHaboYobTeNl3Ciq21SegLE5SCZlBUjDfLiKXp58RSH&#10;D6NEKjfuNDc+dzUrPHMrBLuNNzuCofHqRGnemhs6FZzY4T+E95/1QjDnaC7Z+3bTtZ033G1barHb&#10;NQ4FwHegFaROf/tuumF64r45rd3t7+d4EqOZGzdqDS9p/OfdsQLvlmDruYwGwP0hSJn6BR/Gk0xN&#10;13Z+1Fyy910Aboip9Lt76/e6NuA2l+xb2nRtx/+5H0GoeMSrY+ihScdQFIXU1aeelxduWem5vMWR&#10;GIqEce+k+5t1oSgKuewmjsOsjsKTmU0ESkhDoGOxaGv7qaqOL9DXX3nAV6sjjCOZ6II+hxiitN0M&#10;Yd+9vXlH22HRiQyNVycZ5MVTjE0l43wpP+GINDUzrN82bvyoNZSQyCtddW1Z/vo/dLXnZ2KPY0ct&#10;Hh6M7ZJbZ3ndPxaNrH90zoszAt2QdQfa73Zgn5e7PdAiLgepfP97lQ7LrSaQRLqgnCFM3ccQ9d1L&#10;5ycd68zNsz26Jdg6bQZ+6Z63arE7JjM8c2v0kOcfBACAquNfnDR7GLF1NrHf2+nKgKsoPbCk8eq2&#10;5QAAwIkd8V14/8dv2DyjKApJT31z0HNF0VZ9oFVX37fuwi8/eyr3UzgxBeyowb9y4kZ8F+gNEEVc&#10;eLNaMhibCdr0Dam+jiNQuTVkVlgxmRVeTGaGF5NZYcVEhqC8J617EMRJtBuaEq26hjSrvj7Nqmvo&#10;a9XVpznMboM/b0jMsGvYTJ3KEZ/rDuEeh1UvqDjwQQm2x0FiCEvix76dGcyqwOW00lGXkxzopuV/&#10;LdBiyPI3/K5vuHw/nZ90jCHsu5chTPVrN9UddEuwBQCA2vO//KytOTsHAAAiB82dFRI16A/Eaade&#10;37lIg2l3AgAAPTT5sHjEq+O6ZRC9hK4KuBZtXUbl4Y+vAOB2cIgZtnASFhS9VxPc+NxVYf0e9Wlv&#10;rm8onC47u27LLXbNHtD4SccisubM6Yi9kN2kijHIiyfr5cVTTIqyXH8lNQC4N5ZITGEpiRl2lcwK&#10;LyYxhCV4El0J48l6HIGiwxEoOphANgTSQoyiCA5xWBkuh4WFOK1Ml8PCctlNXKte3seqa0iz6evT&#10;bPrGZH+/MwDu94XGTzrWEmD3EGlcaTC/O4oisElRPkorK5hlVlUPcVi04RCMt1PY0Rc44pwNzPDM&#10;rb5+F7Xk9Nz6i5tuOMOGpkz5QJAy5UPv47oCQ1PJOHfq4L8VaAFwi0ABCHb5ShGgKILr7lb1bgu2&#10;ZrU0q+ro8gIIxtv7TP2cjyNQ9J752psjgJ2pM75h3O4qBRRFoe78wPkIuPaIgU/ODdSaGjtH1bEV&#10;5yxq6SAA3AE3IuupOU6rXlB1dHkBFtjIrPDiuNFvDvL1N3VY9YKKgx9dddmNPGwczPDMfyEYb9c3&#10;XJmB7W5T2NEX4kYvye5Migdx2mjG5tKxxqaSsVZdfbpV39DXV8qhPWA82dASePU4AkUH44gmxGWn&#10;uRwWFuJwB1asjTUYcASqhswKLyazwovogj6H6aHJhzuiTIciLoJGevYpRfnB132VPGLQQ/scihz8&#10;zGPeBfIoikKSkyuPmhTlowBwvyfxY9/u11kHXG+0svxZdRc2bcAmOz0RaLv7e9URUBSFnBZtuFkt&#10;yTZrpIMsaukgi6ZmYPSQF+5vq4Gos3RbsAXA3bkCwTg7VnLkKbrtScK4d9PJrPDibhtIAGhqzs1m&#10;itJ2daf6vHfABQCA0JQpH4b2mfxhoB9Ip1UfKslbvd/a4uaAI9LUMJ5swHa1IZhgjR/z1kB/JUA1&#10;Z77fpm+4MgM7VjzilXFYjtBuUsVUHVtx1mnVCwEAIHzg7LmcmJwOWYD4AkVRyGnVhrmX79hSvj7N&#10;ppentDUD7iwQjLeRmKLrHimMq2RWWDGeHNLQ2UDgsOoFsnPrtnimxtqCyos/JR7x6ljv9InN0JRY&#10;cWhZEfZ3oPLi82JHLhrZJRubKAo1l+x5r/n67g+w5/hJE5YL+s5Y2p2B0GHRhhmby0azo7N/665r&#10;BIrN2Byvry+cYVZVDjOrJdnYZ9wTdszQ9REDn3ymu8aA764TAwCAd2G3p7eWJ4grMInB7gRx2qmS&#10;U98cEg9/dWxX1tZ5AkEQKkid9g6eRFfIC//5CgAUar6++32boSkxYuDsuYHM7vFkZnNc7htDmq7u&#10;+ERZcXiRy27ieM4WRRkPLfIXaE3Kqhws0AIAQGjK5I88N2OINK40JGrQ71jZmEUlGQy6MNhCEIQS&#10;KOx6AoVd79mwgSIuvM2oiLebFHGIwxziclhZLoeFiTgsLJfDwnI5rCzEaXHPYB0WFuK002A80QQT&#10;KDocnqKHCRQdjkBuSTtQdDgCRY8jkHUwgaol0vhVJDq/slvyrWZNRNXxL07dyPlCsJMjHrqeGd7/&#10;XypXfNZlM/IN8quTGq9u/xSbeZuVlcNVFUde5SdN+MzzXCSGoDy0z6RlWGWBWVk5TC3Je7azSnmI&#10;y0Guu7Bp/c1yJwgVpT/4GjdhzNfdG2h1ouoTK48JUqZ80F3XCHQc8sK/v9bVXWzlF+gJgcKuE6bd&#10;/2Z3jqVbg603Vr3c9+YJhRXwLnh3QWIKSywa2QDJqVUHxcNfHt+RgIuiCA5FXPi2NjcgCEJ5CWO+&#10;JtL4VbX56/9EXDaarvb8TIdZHR2d88KMQPzKYBzBJsp46DW6oM/Bugu//IzdpRmi9J2c2BHf+3ud&#10;56qCQGHX8RLG+NCpuPkFbNuPyY3drI5sya8G1PvvCwjGOclMYSmZKSzt6Dm6EwRxEi3qmoE0XtwZ&#10;z+chPNHsshn52GN+4rgvPb+wODzZyI0ftZYu6HOo8vAnl7C/p6L0wJu8xHFfeucIeUnjP9fWXnjM&#10;pm/oCwAAjcXbVjBFGTs7WsnhtBn4NWe+32ZWVQ0FwF0hEpk9byYzLH1XIL8zBOEcHQnIDotOJDn5&#10;1TG7sSmRdBt1NSwaWaY0b80+t+9aG0CwKzL7mUe7uyuyRx1XfeXrcESaCk8OvOSou8DEViwaaZYk&#10;b9UBV0vuMhBQFIF1dZcelJ394d9Al33MsPRdsbmLh+EpIfUAAGBWVeVUHl2Rb9XL2/RB8oQhTD2Q&#10;OOHDZF7C2K8INJ4kYuDsef6+HGa1ZJCnfi4/acJyXzcFY1PJjc1KPKl9Tc/Gon+/KNn1ukJyavU+&#10;fUPh9EDHfifgsGjCZfk//Vmyc7Gi+vjnp+1mdaTnz/FEmprtYWmtkeU/gXhs/mKQGIJyYfqDi7HH&#10;LoeZbdXe1FHAgGG8PXzAE89hNzzEYWE1XAnM+dYbq74xueroinNYoMVTQupjR702PJBACwAAAEVh&#10;2dkf/jU0XpuAou6miUBwWHVCycmVR22GpiQAIITECC3vyPg7i92kipHmrd7fbqAFAIT1e/Rl7xtp&#10;d9CjwRbGt7bmoPETT0AQhCIuO6X6+JcnKg7/3yWX00r39fruBE9iKHBEmgoAACxq6SBp3up9Loel&#10;lQqQJyiKQvqGoqmVRz69KDu37h9WRP8twdTpUUIir8SPXpJNDnG3vDpMSnHVsc/OGptLxwR6DhyB&#10;ohNlPPRa0oQPE9u6M2O1zQC4myHY4qHrvY8xq6VZt4ipRAz4u61rIy4HydB4bSKKOInGpmv32QxN&#10;iYGO+04AJlB0+vor92NqUIaGomnex/ASxqwEEOwEAACnRRuulRXM0tVfmVF7/udfPIMUO2bIRghH&#10;uKFx7C+lRuPGnuXEjfwWAPfqgx095Jdgx21sLh1TdWzFOUwPlxwSeTk+yHZtGEew0oUpB6R5q/dX&#10;H//ilLFl864tHFadUHJi5TFMJIdI40luhwMI4nKQZOd+/NtTNtQ3ECJMf3Axt+Xv3d30aLClhES0&#10;Kgan8xOPAQCAVSdPNSkrRli1tZmKkn3v9OS4MEgeu79mVfUQad6afS5H611uFEUhQ+O1CVVHV+TX&#10;nPl2p1Vb24/EFF1nRWZtDvaaBAq7Pm7UayMwV1XEYWFJTq060Fy6/y0URXCBnqetnKRFI+tvkBdP&#10;wR7zk8Z/5is/3NwirQeAW3SGwokpaOuaJmXFSM8qgI44w/ZmcHiykR56c3fa18ydSOXIQiJv6gfX&#10;X9i0Xnb2+23amnOzDR52KzCOYKPxEk5hjz31Ur0R9p2+lJ888ZOE8e+nBDwTBe40VnPp/jclp1bt&#10;x6pKmGEZO+JGLR5OoLDrAz0PBjsmZyOBypWaVVVDJSe+OiY5+fUhs6p6sK9jHVa9QHJi5VEs0AIA&#10;wO1KITQWb/3copFmtXUMhSPOjx312kh+4rgve2pcPRpsmWH9WrXm0lq8lKz6mx8+ZfnhRVb9zTet&#10;pyAxhLeU2phVVTnS02v2es60jYryUdUnvjwpzVu93/MNFaRMfa+jdXownmSKGvL8g7zEse43HkVw&#10;TVe3fyI5+fVhh/nWjpeO4BlE8SRGM0c8fJ33MRZtbT+D/ObMjRs3cm17+TrP4ENiCEtJDMFtWTJ2&#10;J8yw9J3Y/5sU5aN8pZf4SeM/v/moxQEZJlgdJkXsLQd6zHRJDP/5aRyBohf2nf52MCaNDosmXHLy&#10;m0NNV7d/ClAEDwAAvMSxX0YNef7BjhqtwjDeHpoy+SPssbG5dGzVsc/OSk+v3WXRyDKx551Wfag7&#10;dXCrFfjt0EG2m1QxqspjL3k/T6BypayIAX8L0x9cnDD+/dS43DeGBNOp1xX06AYZOzp7U9O1nR9j&#10;syEcka7E7n42jzs9iroIjcVbV8QMnd+jOUCyV7AFwL0rXJO3dk9oyuSPmkv2LTUpyka3el1I5GVm&#10;eOsbSTBAEOwSpT+0mMyKKGy4/Oe3iNNGNynKR1Uc/rgwfMCT81jh/XyKz7SHRVuXrm+4cj/2mJc4&#10;/nNfqvueaQYckabmxI78rq3zoigKeS6rGR5B6W6CIUrfBcDvPwDg/lwaGq/dFxI58BZLazIrvJgh&#10;7LvX0Hh1Eo5IU3HjRq3lxo9a47nZiSBOosXDGJXCjuoyFwx9Q+H0ugu/bsD2RGA8yRiWOXM+O3rw&#10;ps6emx2VvUlRuv8tz/phg7x4ikFePIUZ3v8fXnzu6vrLf35r08tTvF/rPXnpCYg0rpQdk7PRYdGJ&#10;qJyYAgonpoDKjj6PJzObe3os3vRosMURaRpewpiV2K44jZ9wAttQsniJjRvkRdOs+sbkntyhJvkp&#10;IjcpK0ZITn7tt9hZkDrt3a7Sd2BHD95E5caerc3f8IdFI81y2U0c2dnvt3FiR3wnynjotWBzYEQa&#10;VyroO2OpsvzQawBAKCdueKtqBauuPg3zUAMAAF7CmK/am1VZtbWZnn3mTNHdlULAIFBYcgpHnI8p&#10;fukbCqd7B1sAAAjtM2kZXZi6nxOTs8HXTLLp6s6PXTYDHwAA8OSQhvZSNIGAuOwUedG/X6irTtxo&#10;26awY85HZs99nETvGtFvCMY5BSmTP6wt2NiqVlZff+khT9t0b25XGiFi4Oy5t+O67dGjwRYA94aC&#10;svLoK4jDwvK0Y7b5yGEZ5EVTezTYduBOTOGI8xnCvnvbPzKIcdBDK+NyXx/adG3nMkXZwTcAQCF1&#10;9ckXTcqKkZGD5s2khEQUtX8WNzgCRR+afN+n3LhRa2x6eQoOTzZ6H+OZZoAJVC03PndNe+f1TCHg&#10;SAxFIGLZdyrMsIwdWLA1NF6dhCIugvdGKJUbe47KjT3n/VrEaaM1Xt3+iary2MvuZyA0ctDTT/h6&#10;H4LBqqtPk+Wv//OmFgWE8pPGfyZInfZuV4upsCKzNjeX7HvbO03QHm2lSrobFEVgp0UXZjMp4u3G&#10;5nibsTnBblTEQy1lXrejq63Hgy2OSNVGZj01225UxDFbBGgcVr3A186htaXesKcgUNm1EI5oxtwN&#10;AkGYOu2d7njjIBjnEKbd/yZd0OdgbcHPm5xWbZhNL0+pOrq8QJh2/5vc+NzVgeaIDY3X7qvNX/8H&#10;M7zfNhJDUOZZQ2zVy1N0dZcexh7zEkZ/E4hXld4jv8sUpe26my3QmWEZO5qubv8EAPcGpklRPrKt&#10;tk7EaaM5rHqhQV48RVl+aLHnCiA0ZfKHgUog+gJFEZyq8vjCxuKtK7BuMzw5pCFy0FNP+nNf7iwQ&#10;BLsEqVPfl537sc3qFE8IFHZtMDnnzuK2KCqerG8onG5WSwfZjYp4TwU8T3iJY7+gcsSdXlkES48H&#10;WwAAYIZl3JLf86cUhQRR69pZHBZtmKLswBLUR52kP2i8hJM0P663XQU9NPlowrh3Muou/LreIC+a&#10;hiJOkrxwy0pNzbnZ4Zkz5/uaTXnTfH33+y6Hma2RnpnLDOu3nRmWvgtFXHgIxjlVlccWYps6MJ5s&#10;4MXnftPe+ewmVbRVW3sj/+j9fnYXKIrANkNTss3QmERiCMtIDEFpT8hzkhjCEiKNX2U3KeIAcM/q&#10;2wq20tPf7jIpynI9n8OTmY3h/Wc9784BdwyzSpJdf/mP77BWbQDcjSwRA2fP6+6CfGZ45r9kVnhx&#10;W1UUnjgsmsias+u2CFImf0hmhV/tzrGZ1TUD6y78stEWwOSMFTlwM4V9e3wQe7QawR+++pQBcG/U&#10;dPe1HRadqOHK31+X7XunWlV57GVsJzcQeEnjPu+J5QieRFdG57w4Iyxz5gKsVtOqrc2sOvbZ2bqL&#10;m3502tyiMv6gct0F23gyS04XJB/WNxRNvb5jkVaWv+H30JTJH4VlzlxAoLBrufG5q3xpQ9hNSjGK&#10;uG78XTxntRBMsNJD+7RpStkV2IzN8dXHv8irOPjhNdnZH7ZWHPzwWtWxz8/YDP6FX7oKCIJQz7I2&#10;vbxoWluF/mRW+I00DwThHGzxsB9jRy4aZdHUDCzbu7Sm6fru94O5vtNm5NZd/G1d1bEV57BAC+EI&#10;lrB+jy2MznlxRk/4wUEQjIT2uVmZEAj6+ksPVRz6uEh27qfNVh8baF2BXl40pfr456cDCbRUXnxe&#10;xMA5T98u/exuFaIJFK2s4PHagg2t1K8EfWe8FZp833KHVSfU1116CE8Jqe8qZweHVSdUlh18Q1V1&#10;8kV/y432ILPCi8UjXh0TSIttV2E3qWLkhX9/fUvOlEhTC/ve/yZbnLPe3wfJqm9MxhEoOgKFJa88&#10;ujwfUw6LHrpwMlPUdy/icpBQ1EXwziWiKAqVH3i/zGUz8hiitD3MsIwdqspjL2FF+QxR+q6YofNb&#10;Fft3JYjLTqk49H9X7MbWTRNEOr8yYew7/Tpa3hQoJkXFiOoTX57AHsePWdrfX5OAsbl0jLb2/GNk&#10;Ztg1emjyEVX1yRc0kjNzPT9ngYiEoygCa6Rn5jYWb1vh2X3JEKXvDOv36CvBSkB2BpfTSpfmrdkb&#10;qOBOayA0JCrrj9A+k5aRGMKyrhiTUVE+Unpq1cFAVqNkVniReMT/RuNJdFVXXLsj3JY0gjcEKqfG&#10;1/NklnsjSF9fOKPhyl+rIRzRTB4b3o/ECK3o6LWcVn2oovzgG6qqE/Mxs72OYtXVp1WfWHk0duT/&#10;RvdUwCXSuNLonBdn6OVFUxqu/L3KYVKKXXYTp/7Sb+vU0rxnwjNnzqewo1uVFXluNNJDk49Y1DUD&#10;CZSQBrog+TAA7qJ7AFq379oMjclY2Y9Wlv+EVpb/hOfP6aFJ3ZIn9ERbk/+kr0ALAAB2oyJeU3Nu&#10;Tnd3AVG5sWdwRJoKsyTSy4um+Qu29NDkI/SW9JJakveMuurEfAKVWxPaZ9JHOAJFZ1ZXDyHS+FVt&#10;Xc+ikfWvv/znt56+ZwQaTxLW75GXmaJ0v9Yu3YHLYWVIT6/Z68sKKXBQSCsrmKWVnZ8ZEp39W2if&#10;Scs6UzFh1cv71Jz5fnsggZYhTN0XMWjuE97Slj0N7oMPPrid1wcAAIAnM5tUFUdf9ZbZE6bNeAtH&#10;oOj18sLpZmXFCIC6CGaNdBA7esjPwS4FnDYDv+n6ng9qCzb8blZWjAQo4ldEOhhcNkOoofHaJFZ4&#10;5j/dPbvyhMQQlHNih62DIAgxqyVDAIrgnBZtuFpy+lmnVS+khERcwREoPjco6KHJR9hR2b9xE0Z/&#10;gyO0vSvuspu4LqeN4bBoIlGXo9XGobHp+n0G+dXJTpteABMoWgK5fT2FYFFVn3reqr3pKOENnsxs&#10;7u7uNQiCEatenoq1M7scFlYgilwWjWyAQV40lRefu5qfOO4rMlNUwhCkHPT3d3dYtGGNxVtX1F/6&#10;/QenRRMJgFvfNjT5vk+isufNJDPDerScyuWwMKV5a/ZjGgtdAGTV1WWoqk4scJhVMWRmWHGwsqYo&#10;4sJXHfvsnMvLfPTWq8BOGj/hlCj9wcWC1Onv4vA93zbsTa+Y2cIw3s6OGbLxZnmMuy+dQHG7W3o6&#10;9VrUkmxF+aHFocn3LQ/mGi67iUMJibzMTxz3hc3QmOz+rzmxoykET2z6htTqkyuPiUf8b3R3BBt/&#10;wDiiRZA67b2QqMGbGq5sXu0WmkEhdfXJFzTSM09zYoev4yeNX+GrVTNQOxASQ1gWmTXnKRRFcGZl&#10;VY5eXjhd31A0zbPI3aKRZlk00ixt7YVHE8e/F9AGSjC0NyPBNC26G2ZYxg5tzbnZeBKzicKOuoht&#10;Mrb1mpCorD8ABNCQqLY1XR0WTbii7OASdfWp5zwnHXRByoGwfo+91JnVXEdxOSws6alV+81qic8W&#10;3WDBk0MaSAxBKYkhKGvpOCyDOmCLBME4J4UVccVhUopxJIaCROdXEmn8SiI9tJJE51cS6fxKMjPs&#10;Wk9OfgKhV+RsAXDf0csPvF+GOcNSefF5caMWDwcAAMmpVQeMTdfHY8fCOJIpaeKy2M52haAoAjvM&#10;mqibwbcx2WZoSjarpVnBlH9hkJii6z0dcDFQFIX09ZcfkBf985XDrI7CnodgvJ0jHraOnzRhRVdZ&#10;M9+w+G4omqaXF043qySDAUAhfvLET4R9p7/dFdfwxNhclis5udJvukI8/JVx3amwj4E4bTSLrj6d&#10;yonJ76pNFodZE6EoO7BELcl71jPIEqgcmSj9oUVuK52erwl12c0hkrzV+73t2wMBxpOMDGHffZ6B&#10;lUgXlHdlKZjLbg4BEIR0Rtqzp+k1wRYAABRlB19vLN76GQC3GhqWH/zoqnd5mCjj4f/xEsZ83R3j&#10;qLvw63qN9IzPLhQYT9ZjKlC+IDGEJeKRi3JvR8AFwK14pJGefVpRum+po2UZCoA76LLFw34MTZqw&#10;vKuCLobDqhcY5MVTqNzYM11t5YJRf/H3H9SSU895P9/d6vrdhUeQfc4z70igsGv5yRM/YccM2Xi7&#10;rOBddnOI5NSqg22KuUCwC/gRSuqJTVN/oIgLjyJOUm+b1QLQy4ItgjiJlYc+LrQZGpPDMh9/kRvn&#10;FsK+vmORGnMfxWAI++6NGbZwcneMQ1F24I3G4m0rvJ+n8uJPxY58baTTqhPZ9PIUq16eYjPIU2z6&#10;xj5WvTwF8/UiMYSl4pH/y/VnId4T3Ai6Zfvf8p7pssVDf+InjP2yJ51FOwuKopBGkvesWnpmrs3Q&#10;lERiCMrYMUM2csTD1/U2j6u2sBsVsYqKI4s07pnszSBL5cj4Sfd9ejuDLAAAuOwmtuTUN4cw12UI&#10;JlhJDEEZiSksITFEJWT3v9eJjNCKuoKNv+nqLj7sfQ5e4vjPRekPvNHVY0NRBDarqoeY1ZLBdpMy&#10;1u1SYuZgbiVOu5mDOMwhJIawJGH8+6m97XPRq4ItAO56SsRhYZGYout/q+MYAAAgAElEQVQwjmhB&#10;XHbKtW0vtxJOITEEZYkTPuwWZTB9Q+H0mjPftRJ+EY/43+i2un+cNgPfqpenYKIcnNjhP9yumj4M&#10;BHESNdIzTytK9y/1DLoAAEAXpBzkiIetY4Zl7OzqFs973ARFXAS9vGiquvrU857pMABagmzyfZ+w&#10;Y3I29qStuy9Q1N0WjjjtVBJTWEJmCEsINK7UbzmhriG14tCyYqwpBiN8wJPzOOKhG7pybLr6yw80&#10;Fm9dYTcq4ts7FoIJ1qSJy+IIlNtvSuBJr9gg88S7HMSfGyuKgoDV44MeA0PQqqebxk883l6bJZ7E&#10;UND5jBN0fuKJto7rSWAYb+fGjviBHZOzUSs9+1Rz6b63saBrbLo+3th0fTyexGxii3M2cGKG/nQn&#10;zXZ7O3aTUqyWnH5GIz0917txh0DlyEKTJ/5fSMyQn293kMWAIAgNpoSOzAq7xooY8Leu7sKjns93&#10;pSYCirjwDYVbvlZXHV8QyPEQTLDGDJ0/tbcFWgB6YbBtje+7Kp7k3oFGURRSVR572aqrywjLfGxB&#10;VyjDE2n8agDBTs9uMkHK1KC6fnobMIy3c2KHrwuJGfKzvu7yg2rJqecw62ynTS9QlO5/S1G6/617&#10;s93O0dYsFgD3TZsjHr6OGZH5b28Jsp0hNGXyR24zRU+tXkGXNC2giAtfe37jJl3thccCOR7CESwx&#10;QxdM6S6NiM7S64Mtnsxo8iUOgye7TSJRxEmUF/79Nfb/EVlPP9nZXA0E4xxEGr8aK6SnhyYfpvET&#10;TnbmnL0FGMbbQ6Ky/gyJyvrTZmhKVEtOPaeRnn0KK9b3nO2yIvpvYYZl7KDyE07eDYGhu0AQJ9Gs&#10;qBihlxdN09VefMTb9wpHpKnYMUN+5oiHr7vbBNbJTNF1VuTAzbra8zMBcCvAdUWXFoq4CLUFG35r&#10;zxUXA09iNkXnvDi9N6vP9fpgC0EwQg9NPmKQF031fJ7QYpTo2QWmlRXMIrtraTttdUFiCMqwYBt6&#10;h89q/UFiCMpF6Q8tFqROf1vfcOV+dfWp5z1nu6qq4wtVVccXwniyniHqu5cpytjJEKbsD7YI/W7E&#10;ZTeHGBqvTdTLC6cZ5Fcn+apQofETj3Nih//ADOu37XZuenU3oX0mf+SefaKQrxRcR9DUnJ0TSKCF&#10;8WQDO2bIxtA+kz+6na24gdDrgy0A7o2mVsG2xZEX8ZrxNhZt/YzGSzhJ5cSc78w1SQxhqUFeNJUu&#10;SDnQE86btxMYR7CFRGZtDonM2uye7eY9q5UVzHK2dOggTitTV3vhMV3thcfcnTmJJ5ii9J3MsPRd&#10;RBpPcrvH31PYTaoYfUPhNL28aJpJUT7Sl2gRnsySh0QN+p0jHvbj3TaL9QeZKSxlRWb9qasteLyr&#10;8rUMUdpuAoVdBxPIehyBqsERaWr3f1QNnkBV40gMBYkhKKNyxeduh6lkR+h11Qi+QFEUkp5adcDY&#10;fNNmOyLr6SfZ0dm/2YyKuPL9796yqUYOiboUP+atgZ1JJ6glp+fVX9z0U1zuG0MCkTG820BRBLZo&#10;agbqG4qm6xsKp/lTVSLSQyuo3NizVI44n8qJySezIoruhlwvirgIVl19mlktGWxWS7LNKslgf/oM&#10;JGbYVWZYxk5mWPoOCjv6wu2uQLkd2AyNSeUHPrwuTH/gjZ40UbyTuCNmthAEoeEDnni24tCyImy5&#10;djONYG8lJmPVyvqbVVVDO2PoRmIIyhjCvnv/i4EWAHf6hsoRF1A54gJh3+lv242KWL28aJq+oWia&#10;SVkxAitotxubE+zG5gRtzbnZALh3gynsqItUjjifwonJp3JjzxEo7NreVvPoCYqikMOiibS0BFWz&#10;WpJt0cgG+G3lhmAXjRd/ihmWsYMpSt95r4LD3dYdEjXoj9vpztDbuSNmthiamnNP1p3/+VcAAEic&#10;8EEyiSEsM6ulWVVHl7dSXQ/tM2mZIHXaex29ltNm5NlNSnFn0xF3Iy67iW1ovDpJLy+eYlZV53jX&#10;73qDJzGaiQxBGZHGkxBpPAmRypUQaTwJgcaVECghDT3h8oDZpNhNSrHdrBLbTUqx3aQSO0xKsc3Q&#10;lOS9qeUNgcKupfLiTjOEaXsYor57b7eCVG/EZmhKdG8udyy1ZFJWDtPVX37QoqkZ4LIZ+aifDjUI&#10;gpC40W9mB+Io0pu4I2a2GCFR2b85rQYBnkRXElreUH8yiTZDs88lX6DgSXRlT4gy34ngiDRNSFT2&#10;7yFR2b8D4BZgN6sl2Ra1JNuslmZbNNIsTOMCAACcNkOo02YI9aWFCkE4B4HGqSFSeRIClSPDEch6&#10;CE8ywTiiCb7xL9EM40gmGE80wTiSCcIRrKjLQUZcNhritNMQl52KOG00xGWnYf+iThvN5bAyHRZN&#10;pN2kFDvM6uhAXThgPMlIYcecp3Ji8ikccT6VI84nUFjyrvsL3p10NEdtNypi6y5uWo9tzgaCsbl0&#10;DKvFVutO4Y4KthAEofykcV8Ecqznl91h0Ymsurp0hjD1QPeN7s7AqmtIxRGpmq4s+iZQWHJWeL/t&#10;mN06iiI4m16eYlZLss1qSbZVW5tpNypjvVuu3ce6CHajIj6QzqDuAEegaoh0XjWZFXmFyhWfo3LE&#10;+SSm6Hp3zrbtJqUYoCh0L/0AgKHp+njZ2XVb2tIb8YYTO+I7pii9R6yYupI7Ktj6wp+8HoTD2wBw&#10;Cx+X7nmzDgAUDh/wxLMc8bCfenaEvQeHVS+Qnl67O2Hs0v7deR0Igl1kVngxmRVe7Pn3djksLPfy&#10;/eYS3m5Sie1mpdhuUsV0RGmt3bHgiGYijSslUnkSIo0rIdDc/2IpjduyFIVglzRv1f643DdyPM03&#10;/2uoJXnP1F/643t/gja+EKY9+DovceyXvXkPwB93fLAlMYWlMJ5sQJxWhufzcItXFwTj7ACgMABu&#10;5SgcgaJjRQzYcjvGejtBXA6y7Mx32x0WTQRMuD1fcByBoqOERF6hhERe8f4ZiqIQ4jCHuJw2Ouqy&#10;UxHnzZTALf867TQUcZAhmGCF8Z6phpv/QjiiGcYTTTg8yQgTqNre9sXEE+lKm6Gxjyz/p79ihi6Y&#10;3J4m7t2Ipubc7PqLv/0Y6PE4EkMRMXDOU0xR373dOa7u5I4PthAEu1iRA/7SSE7fIrMHwQSr+1/P&#10;zicUrs3f8Duewq6jcWPP9uxIbx8oikJ1F37ZaFZLBuPJzMbeFnwAcKeIcESa5r/QMAHjiWYIRzQb&#10;m66Pb7jy16qwzJkLeuN70p0QqBxZIMeRmGFXQyIHbubGjVp7p68C7vhgCwAA/MQJn2lrCp7wLNW5&#10;MbOFIBTCESzYRhqKugi15378O3HCh0kwnthKTaw347Bow5xWvcCf95U/mq/v+hDrL8eTGJ0SXL9H&#10;14AnMRQOsypaXX3yRRJDWMpLGL0q0NeiKAqZFGW5JKbo+u2U8ewMNF78qcQJH/ndxIZg2IknMZp7&#10;oy5tR+kVVuadhcQIrRCm3f+m53OQR1cJ3DLLxXBYNBGqqhPze2p8XQWezJLLC7d8XXXs8zyt7PxM&#10;JIDddU1N/hPNJXvfxR7jetAJ+B7+wZPoN94HeeGWlXr51UntvcblsDBVlccWVhz88Lqy4ugrd2qg&#10;BcC9IiUxQiv8/Uek8SR3U6AF4C6Z2QIAADc+d5VZLcnGBDFgHP5GgIVwBCvw6mnSyvKfCLSyobcA&#10;QRAa1v/xFysOLSs0q6qG4guZTZzYYes4scN/8OUzZlJWDqu/uGm953P3Zra9A89g605v/fhXXO4b&#10;OWRWeLH3sVZdfV9V1Yn5Wln+k4jTRodwRHPMsJfu68nxdhaX3Ryia7hyv0UtHeSWTYVQHJF6owUX&#10;R6Sp8USaGkegqgk0bg0xwDTDncRdE2whCEIjBjz5jM3Q2Meqre2HI1Bv5P6wlIInVl1dhstppePw&#10;bbvL9jbITNF1ftL4zxWl+99y2vSC5pK97zaX7l/KCs/cyokbuZbGSzgJQRBqMyrias5818rq+dYv&#10;+T1uF94rDMRpo0tPr90dN/rNQQQyswlFXAR9w5UZqqoTC0yK8pGexwpSpr5PpHFrenbEHQNxOciK&#10;0n1LFeWHFvurifeGyhGfixu9ZEh3j62nuWuCLQDujYeYoQsmI04b3bPA2t9yxGHWROKYohKHVSdU&#10;VR5fyBCm7u9Mi29PEZo86WOt7PxMh1kVAwAAAEVwurqLD+vqLj5MYoZd5caO+F5VdXwhJpvoCf5e&#10;GqFXgCe2bphxmNVRNWe+28EQpu5TV5963unDqpvMCi/mJYz+pmdG2TlshsYk2bkft1h19UE5LiMu&#10;OxVFUehu2zS8K3K2nhAoIQ3enSwECrvW17FYXaey/MgiRem+tyWnvjloaLzW65dnMJ5oDst8bKGv&#10;n9n0DX0brmxeYzM0+rQMuhvSCCjiuuMnCTg/KwyLWpLdfH33B74CLQAAhGU+/sKdIPSjlRU8Xnn4&#10;04vBBlp29JCf43LfyLnbAi0Ad2Gw9QWVG3fa1/NIy7LGUxu35vS3O32Z2PU2mKK0PcwOtCv6+5Lf&#10;SSgrDi+63WPoLB1ZYXDEw9fdCXKfLqeVXluwcRPistECfQ2MJ+sjsp6aE5E15+m7bWMM4z8RbEMi&#10;B24GPtovUZe7VAwLtgC4S8Nk+f/f3nkHNlntffw8K3s2s033bmkBS1ktZcke4sDrxYFe9Op1XsfF&#10;7RW8ir73qq8DB/qq4NYLKiggMmSUsgq0pXSPdCRpmzR7PE/yjPePEA0hlRbakkI+f7Un5zz5pU1+&#10;Oc85v/P9fvSlI4ylSaQRO+bGh2FkYG9MW0f5Mo+1c8xQxTTU+HC7qrvmp1WUz9Pv452RhtdtTnSZ&#10;GqcOZAzCFhpV+dc+NVQxDSYIynFKEsd/xRKoGvwnPKE+JSdhjGeVpU1fmzl3dbY0adKnwxnncDPi&#10;b8f6A0ugaIlJLVlnDin3os/U5QYsdn6DodHOo+s/zZy7KjuSC6lZvJgO1ajFzxmqNr7e3zGBtV2e&#10;LK0sJnXqe+L4go0wcnZpXCTj0FcuYSgf19FVvUCSMP7rSx1Pf2EYGnZ2187pbd53r8NwalHgVGN/&#10;iR299NGRpDSWMGHFrYGfGYaGaR8uCtiNUz63FAKAQTmiLrYotnY4VN8igSsi2QIAQGz+DSvdpqYp&#10;uE03OtDGhCwjBEMSdpWp6deHVLkLXxjOOAeKLH3G25a2w7fjtoHNVt29zUXu3uYiQ+W3b0iTiz+O&#10;SS1ZxxYomocqzsHCpjt5AwAA2HUV14+EZEsSDoWltWxFb+uBe3wuU8qFXIMvz9gvSZzwxWDHNpgw&#10;NIX63OZEmiY5CMazBJ9UhCCYRlg8K8LiWVkAXLHiO1dMsoVRljt5ygMLmn999aDP3ZsEgL8sBQAA&#10;0D7k86xth5dHerKlfB5xqDXQgMZ7XTJTwy8rTQ07/yFQ5e6QpU19TxibvzUSZxuU1yV19tTNBAAA&#10;h6F6AU15uZFoicIwDOTubS7ubd5/r113Yml/pR37And05fhcppRIVAlzmZqKTY27H3V0Vc8PLu2C&#10;EMzDFiibWAJlI0ugaGLzlU0sgaKJLVLXjuTDGBfDFZNsAQAA40p1KSUPzWne+2opRTgUgGEQAPyO&#10;syhb2EMSDmVwf6/LmEYSTjnKFpgYhoat7cdu5koTj3NEsbWX5hWcDU352G2H3v/e6+zJuPirMZCz&#10;+/Q8Z/fpeXxF5j5NwS13R5qHlt1walHA94umCL6zu3a2KG5MREntEc6edN3xLz5wGetnDNY1KcKh&#10;0B58Z2vajJVFkaId4cNtakPFt2/2ZcrIUD4ubtPlh1YjcMSaqozZz43YPYOL4YpKtgD4BY5Tpz48&#10;k6Z8XK40qTzQjvFl2tBkCwAAXqcxDWULTMa6n5/qPr3lRRjlOBImrLhFFDf6x+GN/Gz84jKffRxO&#10;kHtgQDRHEl/Fl6WV8uTpB/jy9NLB1LodTOxnlhAC2HQV10dasmULlE0pUx++mnB0Z7lNTSUuU2OJ&#10;q7d5yoUuIQQgHF3ZbYc+2JRc8uC8S2krzzAMZG07fLuh8r+vh9MnPh80RXIuxxra/nDFJVsAAOCI&#10;NdWhbVxJ4gmPWTshtN2HWzUAABCw+qBJXNhW9t5mVd6SZxRZc1+5VG8av7jM0ZsHOg6CMZwnSznC&#10;k6WV8uXpB3iy1EMIxrUPRYyDCUXiAkdXzdzgNoe+8hqGprBIqzuFIIjhiNR1HJG6LiZ1yocAAODz&#10;WDQuU1OJy9RU4t870OcDwEADua7LWD9Df/yLdZrC5Ssu1fvO6+zO7Czf8MnAR0KMLGPmm+pR1zx7&#10;JSZaAK7QZBsOcfy4b80t+/8W2u7z+JMtWxQXlKAZqLv6hzW0zyMOFcAZDizaQ7cHi8v0F640qTx1&#10;xsriSzkzulCcXTXzQg0YKZ9b6jI2TBOocnZdqrj6C8aV6gJ28QD4tQLaDq3b5DLWzxzIdSxth+5g&#10;CZSNypz5a4Ym0j+GxVc0c8TxlYSzO7O/x2+50uRjcWNvepAnSzky1PFFMtFkewa+InMvT5ZW5u5t&#10;LgpuJ39Ltuo6AMFkYM0QAACM9Tue4EqTysXxBRuHK05nT93MzuOf9ek2ASGYBzAMzNAkO/QxlCPW&#10;j8RECwAANt2JG8K26yuuGwnJNhSExbOyBIrmsMkWgimULezp6xRZ9+nNL7EEimZJQuE3Qx7oOaEh&#10;ZMbsZ8cGDDQJlzHd6+xJ9zqN6YSzJ8Pr6k2mSVyIsHgWjji+UhxfsFGgzNl5pc5mg4km2zOcsUu/&#10;q3nP/xwO9kMKzGxhGPWyhep6wq4fFTzOULXxNVHcmM3DcSuL2w25bYfWfRec8GGU4+DL00p58oz9&#10;fHnGfm5MUnlv094Huqo2vhY6PpIMLBmGRswtpX89o+/AAAhiAICYwM8QAP7f/R9Sxl+bei62jvKb&#10;IAimAOO/JWcAgH67Pfe3nblVZyC2KO60LG3aOxAE91lkP5ygfVg6yTNmvqHOv2Gl12lMd5kaprmM&#10;jdNcpsapwS7GncfWb8C40o6hPlHm81g0uE2fT5O4EGWLutkidS3KFhohCKYxnrQT40k7gSJz71DG&#10;cLkQTbZBcESxtcnF9y/Wlq7dFjhqGEi2AADAEcedCk22Prc50W44tTBgdgiAv+ZwsK1OfLhdpS1d&#10;uxWCYFIUN/YHvjx9P1+RsZ8jSagILdOSp89426It+wth1+cFtyMsQdgP96UAgmBKklD4te7El+/b&#10;OstvutDrUF6XrLfp1wfP1y8mdep7McnFH0VKogUg/P8D5Uj0ypxFqyEIYgLargEfN6+rN9llbJjm&#10;MjVOdRkbp7WVvbc5feYTEwe7JIyhKdTacexmU+PuR3Brx9jQx1l8eQs3JvkoLyblCFeafJQrTTgZ&#10;iSV4kUY02YbAV2TsT5n68NXag2u3UV5XzFnJVqQ5ZQN+x4NgnD21s8WasT8wNIUaqja9aus8/ifN&#10;uNvuGky/JJ+7Nym5+P5FbJG69nwJA4IRn+aqZfe17Httf3A7yuZHzMwWAP+tdMLEO5cJ1Lk7DCe/&#10;eXsgZ+n7/xx8c3zh8hWiuDGbB/vaFwvCPndmGzf2xocRjOMI15/Fl2lZ/MlaafLkDQAEnDvCLzVc&#10;CAzjL/8zVH33n9BJRTBelynV6zKlBtw/AASTHHF8laZg2b28mJSjgxXP5cYVoY0wUHiylCOp0x6b&#10;ypOnlyoyfxcY54QxKgQAANzacRUAAAAIpqztR28hcVts28G1W3Unv15Lk4PjGMuLSTnKEced7u/M&#10;jK/IOCAJOWseSTPbABAEMTHJRZ+kz3q6gCNJPDGY1+YrsvZkzH52dCQmWgDOXUYQqHJ/EWn6v/6P&#10;cSV6rjTp+GDFozvxxTpt6dptf5Row8LQKG5tL/AEPgdRwhJNtn3AEcedTpv+j5JA6Q4Aft8kAMHn&#10;LA/gNn0ew9AwBEEMP2j9yty89/7mvf8p9XksmtAxw4E6//rH4SCr7r5s3yMBtlDVkDZjZZE8Y1a/&#10;dR76BIJJVd61T6VM/fvscA4WkULw/wOCUW/c2D8/cCk3kmifR3wh4yAI8cnSZ7wlHsAXxZVINNkO&#10;AATjOMKdx6dJXOhzm5MAAEAQslmAWzuuat3/5k7qAt/IFwPGEXWr8659OvB7JG2QhQNGMCJ2zNLH&#10;kqc8OA9li7ov5BosvqI5bcbKYmX2vFciaX02HMF3Goqsua+whcrGSxlP7Jg/PZw46a9/kmfOeo0n&#10;Tz8AIeczRIUYcfy4/2bMfT43buxNf0fZkXfnFElADHPFV2QMCMJpTGva9WIFTRKC4PakonuXiOLG&#10;bMHthtzGX1afDh0nTS7+KL7wtrtC24cahqGRpt2vHMWt7QUZc57PjZSjxueDxO3KzvIN6x1dp+f3&#10;d4wkceJncVctu7+vNc9IgyQcitofV/ZgfHlr5px/jhrOTSbK65Z4/afaIBZf1hruGDBDUyhuN4zy&#10;mLUT3BbteK/TmE5TBB9lCY08WcphcULh12yBsmm4Yh7pRDfIBghboGiOL7z9L+2HP/wmWCYPt+ny&#10;RXFjtrCF6lqELTRShEMRPM6iLVuhzJ63JrBzzDA04vNY41i8mLAuEoMFBMGUpmDZvc17/n040me2&#10;waAcUY86//rHB5JspcmT14+URAsAAAGfvLixNz04HImW8uFCi7ZshaXt0B2hVQZsoapeoM7bLlTn&#10;bePL0w/ACIZDMEJyJfGVXEl8ZQz4fTktyoWBrFq16lLHMOLgiGJrOGJNtd1QdQ1gaAwA/y26OH7c&#10;RgiCgMfSNp6wG0I3GSCULerhKzIO0KSXpy1965euU9/9m6EpjCdLOTLYpWLBYFypjsTtarHmqu8i&#10;/dY6mN6W/fe5jA3T+9sfRlhuUWz+1iEMaVCBIJj2uc2Jiqw5Q+ry7MPtKmPdz093HP34S4e+4loS&#10;t6tD+1Bel9xjbp1kbT9ym6lx96Nuc+skyueWoGyhKZI1nUcS0TXbC0Ssueq7tBmPF2FnLJfxoOTK&#10;76PI29lTOxsAACAExQlHTwZDk+ye2q3/bNixumaonSHU+dc/PpQJfSiwdZ5YOpD+dl3F9QxDI0MV&#10;z1AQO+bGR4b6OTqPrd9grNv+NO1zS/rTn6G8PIeharH+5Ffv1m9/ptXaUR5W2SvKwIgm24uAK0mo&#10;SL/6qUJ51px/JxX97dpAu1CdF3Z25e5tmUxTPg4EwbRYM/Y3/zCfuzdZe+CtHd01Pz3PMAMTJ+kv&#10;I+n2GgAAcHtX9kBLkEjCrnKbmouHKqahYDhEgFgXua4a7uh3lIETXUa4SGCU7RaqcnYFW5YgLJ7N&#10;bWou9rpMaWd1ZmhUoMrZzeLLtBDK8ljbDt0R/LDL2DAdRtmukWDqN9SYm/fd6zI2nKMJy5UmH0ua&#10;fM8NJG6LC6fjC2Mcp1Cdt314ohwZiGLztsWklqzjiDSnIRj1+jw2TaioTziEsaN/jC+87S6/mPyQ&#10;zAGuKKLVCEOEx9o5unnPK8dCVfqVuYtWq3IXrWIYGqn96QlD6EYagGAyY9YzBRyx5lSgiSJxAYJy&#10;nMMUekTQuPNflcEWRgAAIM+c/aoqb8kzMIx6GYaGTY17Hu4+9f0rDENhgT4oV6LLXrAmcSStTV8s&#10;FIkLHPqqaxzdNXO9zp4MmvTyULawhydPOyiKG7OZG3IYh6Ep1G1uneToOj3f2V0zB7fpRgfepxhf&#10;3iqKG7M5JmXKhxxRbM2leUWXJ9FkO4RY2g4v7zy2fkNwG1+RuS912qPTAQBAd/yLdebWA3eHjpMk&#10;TvgiYJhnbT9yS+fxzz8Uawo2KXMWvnCpazGHA8LRndmw4/n6wO8IW2hMGH/HcqF61M+hfd3mtsKO&#10;Ix9+43WZUgNtqTMeL+LLUg8NV7yXAr/1Tstki7Zsha2z/KbQUsRgOGLNKUnixM8kieO/DHfIg6Ep&#10;jCJxIQxjOIyer7Y2yoUSXUYYQriS+EqOWFPl6KpeyNAUCwAASNwWK8+c/SoEIySEoF5r+5HbQscR&#10;ju5sWfqMt2AEI3qb9j3gMbdOwm260b0t++7zuc2JPFnqIRhlX7YfCnPLgXtcxvqrAQBAoMzelTL1&#10;73NCZ2cBMK5EL02evN7rNicTdn0+AAAgGNcmVOf+MpwxDzck4VA1/rK6Frd2FATeW3/U19lTO9vU&#10;uOcRt6lpCgAAYvHlLTDil9uEIJiGEZYn0kTYLzeiG2RDjFhz1fcZs54dw5P512EZmmR7LG2FAAAg&#10;UGT9ioSxp2ZokuUwVC8EAICY1JJ1QQ8gFu3BOxt2rKpz9gyex1WkYdOduBFAMKnOu+7J5JKH5p7P&#10;IBDBuPaECStu0Yy77U4IYbltuhNLh2qjMVIIWIEPbBQDOXvqZnUeW7+hfvuzEWceebkTndkOAwiL&#10;b5EmTfoUgjFCklD4rShuzGYIghgIgmmScCrcvS1F4cZJEgq/xbhig6OregEZpD7GUD6uraN8GV+R&#10;+etQH4oYbghnT7q5pfTulCkPLJQkjv+mv1oBEAQBrjTxpEgz9nuH4dRirjSpPFK91AYCTXp5hLMn&#10;w+exaiAI8cGo//ADjLJd8vSZb/JkaWUMA2Cvqyc9UPPdHxCMY1dkzj5H8zjK0BFds73E+HCbunHH&#10;6ppQ8zwIYblzF7+qgFGW29x6cIXu+GcfhY5FuRJd1tzVWTDKdgEAgN1waqFdX7lEnj7j7eANtpGE&#10;x9o5msWXtSFBAjoDhaa8XMLRk8mVxFcOZmzDAcMwEG7TjXYYqhbbDVWLPZb2cSCodpgtVNdJEid8&#10;HpNa8gHKFhoD7ZQPF9p1J6+3tB1e7q/iCD+z50qTj0mTiz6WJBR+HT2sMLxEk20EYNdXXnPGgeGs&#10;gvzESXcvFccXbKJJgl+79UldOFUmdf71jyuy5vyHJgl+zY8rexjKL+nIV2TulWfOflWoztsWtSQZ&#10;OWhL397WnyPKEIzh0qRJn8oyZr4Rqnfhc1viHV3VC9wW7XiKcMkQFs/KFsVVi2LztrKF6vq+rhll&#10;aIkm2wjBpjt5XeexDeuDLXnECeO/Spx4580AAKCv+OatcI4EGKEyWecAAAybSURBVE/WljX/X2kQ&#10;BFMdxzast7Yduj34cb4ic2/ChL/cGslSg1F+p2HH83WEoztrIGOE6rxt8sxZr/MVWXuiX6yRSzTZ&#10;RhBeV2+y/uRX7zi6qhcA4PcXy1n8HyWMYDhu049q3PnCORbsAACQPOWBBUJ13nbC0ZXVsGN1begt&#10;JMoRdaVOXzmFLVA0B9poyscGEMSMVAPIkYoPt6sIuyGXxK1xEIzhbFHcabZQ2RCoCyZxu7K3Zf+9&#10;vc377j+nBvs8cMSaquSSv8/BOBcmTxllaIkm2wiDYRjIrq9cYqj87xuiuNFb1KNv+EcgIbaVvf+9&#10;XV9xbegYYezoLcnF9y0BAID2I//31W92JUGwhar69FnPjoURDGcYGmk/9MFGl7Fhmii+YKMkofBr&#10;viJzX6iXWZTBwW6oWmTrPHGj/1ShMS30cYwn08rSp6+VpU57L1DnSlM+jrX9yK2mxt2PEHZDbn+f&#10;K2fxq4qRpO52JRFNthEKw9BIaPLzukwpjbvWnDhXUASisxesScJ40k7cpstr3PmvsJtjqlHXPKfM&#10;WfAi5XVL6n9+rpnyumICj2E8WZs84+rXZWnT3h1pgjWRTtPuNeUeS/u48/VDOWKDKnfRKmly0SeB&#10;mle/L1jNXFPDrkcDQkahICx+r1Cdt00UN2aLSHPVpuhSQmQSTbYjDKexYXrbwXe30CQuDG4PHAMG&#10;AIC2Q+s22XUnrw8dC2M8a/aCl5IQjGvvbdp7v77i67WhfbgxyUeTiu67JvhWlKa8XJ/bnMgSqBqi&#10;H+SzoXweEeHoySQJu4qhKYzFk3ZwxPGVwV9Y3TU/rTLW73icoXzc/lyTJVA2qkZd86w4vmBj8LFj&#10;r9uc4OyuneN19mQwDANjXLGeG5NyhCdNOhb9gox8osl2BILb9KN0xz/7P7e5dVKgDeVKdNnzX0qG&#10;YIT0WNoLmnavCWsEqMq79mll9ryXGZpCG3e9VBFOWYstVNelzXxiIoJx7QzDQJ3lG9Zb2w4vx3gx&#10;7QJlzk6hetR2YWz+VhjB8KF8nZFM++EPv3WZmqaEc7eFMa5NmjjxM0X2vJcDtb4+jzWup3bbc+bW&#10;0rsAQ/dLtJ8jSTyhzr/uSYEye1f0S27kEz3UMAJBOUKjNLnoE7Yotoaw6/Mor1NBU16eOKHwW5Qt&#10;NGFcsYFw9GQSdl1+6Fjc2jlGljbtXRjBCLZA2WBtP7I8tA/ldcpJ3B4r0ozdDACAepv2Puhz96bQ&#10;Po8Yt3YU2DqP/6m3ee+DEATR3JjkY+csd7jNCTDKdo7UBEHTJIskHArah4sgGPFCMHLW6/Nb9nz6&#10;CU0SwnDjGZrkeCzaCebWA/fACNvFjUkqRzCuXRSbv1WSOP4rEneoCLs+73xxkLgt1tpxbJkye/7L&#10;V5KwzuVKdGY7wmEYGrG2H1uGcSU6gTLr10C7D7ermve8ctTnNieGjlGPXvqYItPvYtvXphsAAKRO&#10;X1nMl6eVeV29yY07XzgVTuyEr8jclzT5nusCHlYuU1Nxy97XDsAoy8WRJJzkSZPK+cqcXQJl1p5I&#10;ngnjNl1e26H3vycJp+KsemYIpriS+ApJ4sTPY1JL1sEIy8MwNGzRlq3oqvru36GHUcLBlSYe1xTc&#10;ejdX+rtVu8fSXtB9evOLf1RTC8EoIYwd/WPS5LtvvOgXGOWSE022lzG4vSu77eDarcGKWAD4S8Gy&#10;5r+YCiMsD+E0pjX+sromVAoSAH+SSJv55AQIgmlzS+lfdSc+/yDc8/AVWXtSSh6aB8GIz9S4+2FD&#10;5X//N7QPyhZ1K3LmvyRLm/ZO8CxNX/HtG+7e5mKMF9PG4su0bIG6nidLLeOI484xzWRoCrO2H70Z&#10;xjh2BOPaYZRrY/FlWoTF7w03izY17n7Y0VUzFzAUyjA0CkEwibCFRr4stUykKdiEccWGQN+eup+f&#10;7K7+4eU/+ntiPJk2vvC2OwXK7D0A+Ge4hqqNr1vbj97yR+P8QLQ8Y+abylGL/xksl4nbu7Id+sol&#10;HptuNEMRfIQtMHKEsTU8WeohjiThJIxgxPmvHWUkEE22lzmU1y3prvnxBXPz/r8F677Gjf3zA7L0&#10;6e8AAEBX9eYXjXXbnwk3XlO4fEVMctEnDMNA2tK3tzu7a+aG66fMXbRKlbtoNcPQcPuhdd/Z9ZVL&#10;wvUTxub/lDjp7hthBMMpr0ta++Pj3cFxBeBIEk+o85Y8LVSP2hFos2gP3d5ZvmF9aF+MJ9NKEid8&#10;Kc+4+vWAnTZDU1jtjyu7+5p5QhDii0mb9q4679qnYZTlpkmCr6/45i2LtmxFuP5BIxlF9ryXVbmL&#10;VgUqBpzdtbN0J758P1xZ1zmxcqUdmsLldwpVOTvP1zfK5UV0zfYyB0YwXKjO2y5NKf4IRlluwtGV&#10;Q1NevkCVu4MnSzkCAAA8eXqps+v0fBK3xYWO9/S2TopJnfIBjGCEQJG516wtu5OhyXNU/l2mpimi&#10;2PyfMK7EIFTnbbfpTt5AeV2y0H5eZ08m4ejKFccXbIRRtgflSnQOQ9U5iZnEbbHW9qO30j5cJFD5&#10;N4h8Hmu8XXdyaeixZtrnkbhNTSXm1tK7OeK4arZQ1QhBMI1yRN1+9TQmjC8Zg3jMrZPs+solQnXe&#10;dpQjNJ5xR65zdtfM+QMrGMhtaipxdtfOFiiz9yAsnpUlULTEpPrdZz1m7aTQ+M6KlcTFbKGqga/I&#10;2N9XnyiXJ9Fke4WAYByHQJn1qyx9xtvC2PxtkviCTYHHIAimRPEFm1zGxumkxxofPI6mCAEDGESo&#10;ytmFYFw7xpXo7fqK6859BgZ2m1uKpMlFHyMo2yVQZP5qaTt8BwgzayUcXTkQjHr5iowDXGniSQhC&#10;fAH92lDc5pbJpNclF6pHbecIVQ1caVK5rfPk0nA7+gzt49g6ypdhHImeK008wZUkVPAVmXvthqpr&#10;GMrHC3d9inAorR3HbuHJUstYvJgOjjjutCSh8BuPuXWiL+RvEYzPY423aMv+wuLLtByxphqCEVKg&#10;zN4jSZq0AYIgmiQcSsrrPquOmReTckQYm79VmlL0MRpGWjPK5U10GSHKbzA0hRkbdv7D1LDzseBZ&#10;KQQhvoy5z+eyBcomhmGgjqOffG7rOHpzuGsosuevUecteQYAAKwdx/7cceSjr8I/G0SnlDw0V6DK&#10;2cUwDKSv+OZtc/Pe+/uKTTVqyTPKnPlrAADA2VM/o+3guz/SFMHvq3/s2JsekqfPeBsAAAinMa3t&#10;4Ds/EY6u7L76QzDq1Yy79S5p0qTPAn+L7pqfVhnrfn6qLwWtANLk4o804279a+i6MU352DRJCBGM&#10;a43WwUaJzmyj/AYEwTRfnl4qS5uxliOKO83QFMvnMqUiLJ5FmjLlI5TFt0AQBITqUT97LO3jvC5j&#10;eug13KbmYqF61M8YV6rjiDXVlM8j8QTVAwc/naOreqE4YfzXKItnE6pzd+B2/SjC0RX2aKrLWH81&#10;xotp50oSKlh8uZavyNhn6zxxY1+3+86u0/NhhOXmy9PKUBbfIkmc8IU/ZlP4dVWGRuz6iusYmmTz&#10;FZm/QjBCCZTZewTKnJ0ea0cBidvPqacNACMYEZMy5RwJTAhGKBhluaNlW1EAiM5so5wHyuuSUj6P&#10;hMWXtwa3MzSFGut/ebynbvszAVnHAGyhui591tMFMMLyMDSFth/+YGNfG2ZcafKx1OmPlcAIRtCU&#10;j6M98NYOl6lxathgIJhKKrp3iSg2fysAALjN2vGtB9765dzjy7+jyl38T0XOghchCGIYmsIMVRtf&#10;C6eeFowobuwPCRNX3AwjfqFuhmEgt7l1krO7Zi7h6MpiaAqDUY4TZQt7ULawhy9PPxBY/44SpS+i&#10;yTbKRUF5XVJb58mldkPVYpexfgZNEgKMK+1In/XMVYHKAJrysbuqNr3a27z3gXDXiEkp+UAz7pZ7&#10;APAff20re2+Ly9gwLVxfCGG5U6c+MjOQ3HCbLl978N0tPndvcl8xKrLnvawateSZwG2+o+v03O7T&#10;m1/qS68AYQlM2Qtfjo+WXUUZTKLJNsqgwdAU5u5tmYSw+OZwdbIeS3uBqXH3I46u6gXBIjgQgnmy&#10;F7ycEJycjfU7njTW73ginJ4AwuL3Zs1/KQXBOA4AACC9rpie2m3PmVv23xNWfwCCyeyFLycEe5kx&#10;DAMRjq5sd29zMYnbVQxNsQAEUxAEkxxxXLUobsyWQfqzRIkCAIgm2yiXAIahEcLRk4Fb28Z5LO3j&#10;OJKECmnSpE9D+1Fel9SmO3mD29RcTDi6sr1ucxKJ21UCVc7OlJKH5oX2p0mC7+ypuxq3G3JJwqGi&#10;fR4R5cNFHLHmlCp34QvD8+qiRAnP/wOjfDQfC1R/cgAAAABJRU5ErkJgglBLAQItABQABgAIAAAA&#10;IQCxgme2CgEAABMCAAATAAAAAAAAAAAAAAAAAAAAAABbQ29udGVudF9UeXBlc10ueG1sUEsBAi0A&#10;FAAGAAgAAAAhADj9If/WAAAAlAEAAAsAAAAAAAAAAAAAAAAAOwEAAF9yZWxzLy5yZWxzUEsBAi0A&#10;FAAGAAgAAAAhAMhzPHTIAgAAuAYAAA4AAAAAAAAAAAAAAAAAOgIAAGRycy9lMm9Eb2MueG1sUEsB&#10;Ai0AFAAGAAgAAAAhAKomDr68AAAAIQEAABkAAAAAAAAAAAAAAAAALgUAAGRycy9fcmVscy9lMm9E&#10;b2MueG1sLnJlbHNQSwECLQAUAAYACAAAACEAbJfOVOIAAAALAQAADwAAAAAAAAAAAAAAAAAhBgAA&#10;ZHJzL2Rvd25yZXYueG1sUEsBAi0ACgAAAAAAAAAhAG0+1MpzTQEAc00BABQAAAAAAAAAAAAAAAAA&#10;MAcAAGRycy9tZWRpYS9pbWFnZTEucG5nUEsFBgAAAAAGAAYAfAEAANVUAQAAAA==&#10;">
                <v:shape id="Image 48" o:spid="_x0000_s1074" type="#_x0000_t75" style="position:absolute;width:16536;height:1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9XvwQAAANsAAAAPAAAAZHJzL2Rvd25yZXYueG1sRE/Pa8Iw&#10;FL4L/g/hCd407ZAxOqNIZdgdBFcHuz6at6bYvJQm2s6/3hwGHj++3+vtaFtxo943jhWkywQEceV0&#10;w7WC7/PH4g2ED8gaW8ek4I88bDfTyRoz7Qb+olsZahFD2GeowITQZVL6ypBFv3QdceR+XW8xRNjX&#10;Uvc4xHDbypckeZUWG44NBjvKDVWX8moVDGmbng6XfZoff6w53vOi/MRCqfls3L2DCDSGp/jfXWgF&#10;qzg2fok/QG4eAAAA//8DAFBLAQItABQABgAIAAAAIQDb4fbL7gAAAIUBAAATAAAAAAAAAAAAAAAA&#10;AAAAAABbQ29udGVudF9UeXBlc10ueG1sUEsBAi0AFAAGAAgAAAAhAFr0LFu/AAAAFQEAAAsAAAAA&#10;AAAAAAAAAAAAHwEAAF9yZWxzLy5yZWxzUEsBAi0AFAAGAAgAAAAhAAdD1e/BAAAA2wAAAA8AAAAA&#10;AAAAAAAAAAAABwIAAGRycy9kb3ducmV2LnhtbFBLBQYAAAAAAwADALcAAAD1AgAAAAA=&#10;">
                  <v:imagedata r:id="rId28" o:title=""/>
                </v:shape>
                <v:shapetype id="_x0000_t202" coordsize="21600,21600" o:spt="202" path="m,l,21600r21600,l21600,xe">
                  <v:stroke joinstyle="miter"/>
                  <v:path gradientshapeok="t" o:connecttype="rect"/>
                </v:shapetype>
                <v:shape id="Textbox 49" o:spid="_x0000_s1075" type="#_x0000_t202" style="position:absolute;left:7782;top:16542;width:641;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AC0E1A" w:rsidRDefault="00AC0E1A">
                        <w:pPr>
                          <w:spacing w:before="27"/>
                          <w:ind w:left="20"/>
                          <w:rPr>
                            <w:rFonts w:ascii="Myriad Pro Black" w:hAnsi="Myriad Pro Black"/>
                            <w:b/>
                            <w:sz w:val="20"/>
                          </w:rPr>
                        </w:pPr>
                        <w:r>
                          <w:rPr>
                            <w:rFonts w:ascii="Myriad Pro Black" w:hAnsi="Myriad Pro Black"/>
                            <w:b/>
                            <w:color w:val="D2AB67"/>
                            <w:spacing w:val="-10"/>
                            <w:sz w:val="20"/>
                          </w:rPr>
                          <w:t>İ</w:t>
                        </w:r>
                      </w:p>
                    </w:txbxContent>
                  </v:textbox>
                </v:shape>
                <w10:wrap anchorx="page" anchory="page"/>
              </v:group>
            </w:pict>
          </mc:Fallback>
        </mc:AlternateContent>
      </w:r>
      <w:r>
        <w:rPr>
          <w:noProof/>
          <w:lang w:eastAsia="tr-TR"/>
        </w:rPr>
        <mc:AlternateContent>
          <mc:Choice Requires="wps">
            <w:drawing>
              <wp:anchor distT="0" distB="0" distL="0" distR="0" simplePos="0" relativeHeight="15736320" behindDoc="0" locked="0" layoutInCell="1" allowOverlap="1">
                <wp:simplePos x="0" y="0"/>
                <wp:positionH relativeFrom="page">
                  <wp:posOffset>3666982</wp:posOffset>
                </wp:positionH>
                <wp:positionV relativeFrom="page">
                  <wp:posOffset>6125646</wp:posOffset>
                </wp:positionV>
                <wp:extent cx="69215" cy="13208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40000">
                          <a:off x="0" y="0"/>
                          <a:ext cx="6921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T</w:t>
                            </w:r>
                          </w:p>
                        </w:txbxContent>
                      </wps:txbx>
                      <wps:bodyPr wrap="square" lIns="0" tIns="0" rIns="0" bIns="0" rtlCol="0">
                        <a:noAutofit/>
                      </wps:bodyPr>
                    </wps:wsp>
                  </a:graphicData>
                </a:graphic>
              </wp:anchor>
            </w:drawing>
          </mc:Choice>
          <mc:Fallback>
            <w:pict>
              <v:shape id="Textbox 50" o:spid="_x0000_s1076" type="#_x0000_t202" style="position:absolute;margin-left:288.75pt;margin-top:482.35pt;width:5.45pt;height:10.4pt;rotation:4;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UItAEAAFQDAAAOAAAAZHJzL2Uyb0RvYy54bWysU8GO0zAQvSPxD5bvNGmWXS1R0xWwAiGt&#10;AGmXD3Acu4mIPWbGbdK/Z+y03RXcEDlYY/v5zXszk83d7EZxMEgD+EauV6UUxmvoBr9r5I+nT29u&#10;paCofKdG8KaRR0Pybvv61WYKtamgh7EzKJjEUz2FRvYxhrooSPfGKVpBMJ4vLaBTkbe4KzpUE7O7&#10;sajK8qaYALuAoA0Rn94vl3Kb+a01On6zlkwUYyNZW8wr5rVNa7HdqHqHKvSDPslQ/6DCqcFz0gvV&#10;vYpK7HH4i8oNGoHAxpUGV4C1gzbZA7tZl3+4eexVMNkLF4fCpUz0/2j118N3FEPXyGsuj1eOe/Rk&#10;5tjCLPiEyzMFqhn1GBgX5w8wc5uzVQoPoH8SQ4oXmOUBMTqVY7boBAKXvXpb8pcfsmvBLJzveGkB&#10;pxSaD2/eVetrKTTfrK+q8jZLKBaiRBiQ4mcDTqSgkcgNzpzq8EAxSXmGnHQtUpLCOLdztnp1MdZC&#10;d2RfEw9AI+nXXqGRYvziucJpWs4BnoP2HGAcP0KeqaTKw/t9BDtkBSnVwntSwK3Lwk5jlmbj5T6j&#10;nn+G7W8AAAD//wMAUEsDBBQABgAIAAAAIQDUGYNz3wAAAAsBAAAPAAAAZHJzL2Rvd25yZXYueG1s&#10;TI/BTsMwDIbvSLxDZCRuLGVa1lCaTmgCNInTxsQ5a0xb0ThVk63l7TEnONr+9Pv7y83se3HBMXaB&#10;DNwvMhBIdXAdNQaO7y93GkRMlpztA6GBb4ywqa6vSlu4MNEeL4fUCA6hWFgDbUpDIWWsW/Q2LsKA&#10;xLfPMHqbeBwb6UY7cbjv5TLL1tLbjvhDawfctlh/Hc7ewId2ex3V6+55dtPuGBq/9W9LY25v5qdH&#10;EAnn9AfDrz6rQ8VOp3AmF0VvQOW5YtTAw3qVg2BCab0CceKNVgpkVcr/HaofAAAA//8DAFBLAQIt&#10;ABQABgAIAAAAIQC2gziS/gAAAOEBAAATAAAAAAAAAAAAAAAAAAAAAABbQ29udGVudF9UeXBlc10u&#10;eG1sUEsBAi0AFAAGAAgAAAAhADj9If/WAAAAlAEAAAsAAAAAAAAAAAAAAAAALwEAAF9yZWxzLy5y&#10;ZWxzUEsBAi0AFAAGAAgAAAAhAMV3BQi0AQAAVAMAAA4AAAAAAAAAAAAAAAAALgIAAGRycy9lMm9E&#10;b2MueG1sUEsBAi0AFAAGAAgAAAAhANQZg3PfAAAACwEAAA8AAAAAAAAAAAAAAAAADgQAAGRycy9k&#10;b3ducmV2LnhtbFBLBQYAAAAABAAEAPMAAAAa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T</w:t>
                      </w:r>
                    </w:p>
                  </w:txbxContent>
                </v:textbox>
                <w10:wrap anchorx="page" anchory="page"/>
              </v:shape>
            </w:pict>
          </mc:Fallback>
        </mc:AlternateContent>
      </w:r>
      <w:r>
        <w:rPr>
          <w:noProof/>
          <w:lang w:eastAsia="tr-TR"/>
        </w:rPr>
        <mc:AlternateContent>
          <mc:Choice Requires="wps">
            <w:drawing>
              <wp:anchor distT="0" distB="0" distL="0" distR="0" simplePos="0" relativeHeight="15736832" behindDoc="0" locked="0" layoutInCell="1" allowOverlap="1">
                <wp:simplePos x="0" y="0"/>
                <wp:positionH relativeFrom="page">
                  <wp:posOffset>3590462</wp:posOffset>
                </wp:positionH>
                <wp:positionV relativeFrom="page">
                  <wp:posOffset>6117466</wp:posOffset>
                </wp:positionV>
                <wp:extent cx="68580" cy="13208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0000">
                          <a:off x="0" y="0"/>
                          <a:ext cx="6858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0"/>
                                <w:w w:val="90"/>
                                <w:sz w:val="20"/>
                              </w:rPr>
                              <w:t>$</w:t>
                            </w:r>
                          </w:p>
                        </w:txbxContent>
                      </wps:txbx>
                      <wps:bodyPr wrap="square" lIns="0" tIns="0" rIns="0" bIns="0" rtlCol="0">
                        <a:noAutofit/>
                      </wps:bodyPr>
                    </wps:wsp>
                  </a:graphicData>
                </a:graphic>
              </wp:anchor>
            </w:drawing>
          </mc:Choice>
          <mc:Fallback>
            <w:pict>
              <v:shape id="Textbox 51" o:spid="_x0000_s1077" type="#_x0000_t202" style="position:absolute;margin-left:282.7pt;margin-top:481.7pt;width:5.4pt;height:10.4pt;rotation:8;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m/wswEAAFQDAAAOAAAAZHJzL2Uyb0RvYy54bWysU8Fu2zAMvQ/oPwi6L3bStQiMOMW2YsWA&#10;YhvQ7gNkWYqNWaJKKrHz96PkJCu62zAfBEp8enqPpDd3kxvEwSD14Gu5XJRSGK+h7f2ulj+fv7xf&#10;S0FR+VYN4E0tj4bk3fbq3WYMlVlBB0NrUDCJp2oMtexiDFVRkO6MU7SAYDwnLaBTkbe4K1pUI7O7&#10;oViV5W0xArYBQRsiPr2fk3Kb+a01On63lkwUQy1ZW8wr5rVJa7HdqGqHKnS9PslQ/6DCqd7zoxeq&#10;exWV2GP/F5XrNQKBjQsNrgBre22yB3azLN+4eepUMNkLF4fCpUz0/2j1t8MPFH1by5ulFF457tGz&#10;mWIDk+ATLs8YqGLUU2BcnD7BxG3OVik8gv5FDCleYeYLxOhUjsmiEwhc9g/rkr98kV0LZuF2HC8t&#10;4CeF5sPb9c2aE5ozy+tVyXHin4kSYUCKDwacSEEtkRucOdXhkeIMPUNOumYpSWGcmilbvb4Ya6A9&#10;sq+RB6CW9LJXaKQYvnqucJqWc4DnoDkHGIfPkGcqqfLwcR/B9llBemrmPSng1mUPpzFLs/F6n1F/&#10;fobtbwAAAP//AwBQSwMEFAAGAAgAAAAhALulx5/gAAAACwEAAA8AAABkcnMvZG93bnJldi54bWxM&#10;j01PwzAMhu9I/IfISFwmllLWbpSmE0JCTOJEN3HOGq+p1jilybby7zEnuPnj0evH5XpyvTjjGDpP&#10;Cu7nCQikxpuOWgW77evdCkSImozuPaGCbwywrq6vSl0Yf6EPPNexFRxCodAKbIxDIWVoLDod5n5A&#10;4t3Bj05HbsdWmlFfONz1Mk2SXDrdEV+wesAXi82xPjkF9TIbI1qc6ffd9vjVHDZvs8+NUrc30/MT&#10;iIhT/IPhV5/VoWKnvT+RCaJXkOXZglEFj/kDF0xkyzwFsefJapGCrEr5/4fqBwAA//8DAFBLAQIt&#10;ABQABgAIAAAAIQC2gziS/gAAAOEBAAATAAAAAAAAAAAAAAAAAAAAAABbQ29udGVudF9UeXBlc10u&#10;eG1sUEsBAi0AFAAGAAgAAAAhADj9If/WAAAAlAEAAAsAAAAAAAAAAAAAAAAALwEAAF9yZWxzLy5y&#10;ZWxzUEsBAi0AFAAGAAgAAAAhAGsKb/CzAQAAVAMAAA4AAAAAAAAAAAAAAAAALgIAAGRycy9lMm9E&#10;b2MueG1sUEsBAi0AFAAGAAgAAAAhALulx5/gAAAACwEAAA8AAAAAAAAAAAAAAAAADQQAAGRycy9k&#10;b3ducmV2LnhtbFBLBQYAAAAABAAEAPMAAAAa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0"/>
                          <w:w w:val="90"/>
                          <w:sz w:val="20"/>
                        </w:rPr>
                        <w:t>$</w:t>
                      </w:r>
                    </w:p>
                  </w:txbxContent>
                </v:textbox>
                <w10:wrap anchorx="page" anchory="page"/>
              </v:shape>
            </w:pict>
          </mc:Fallback>
        </mc:AlternateContent>
      </w:r>
      <w:r>
        <w:rPr>
          <w:noProof/>
          <w:lang w:eastAsia="tr-TR"/>
        </w:rPr>
        <mc:AlternateContent>
          <mc:Choice Requires="wps">
            <w:drawing>
              <wp:anchor distT="0" distB="0" distL="0" distR="0" simplePos="0" relativeHeight="15737344" behindDoc="0" locked="0" layoutInCell="1" allowOverlap="1">
                <wp:simplePos x="0" y="0"/>
                <wp:positionH relativeFrom="page">
                  <wp:posOffset>3544703</wp:posOffset>
                </wp:positionH>
                <wp:positionV relativeFrom="page">
                  <wp:posOffset>6106862</wp:posOffset>
                </wp:positionV>
                <wp:extent cx="39370" cy="13208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60000">
                          <a:off x="0" y="0"/>
                          <a:ext cx="39370" cy="132080"/>
                        </a:xfrm>
                        <a:prstGeom prst="rect">
                          <a:avLst/>
                        </a:prstGeom>
                      </wps:spPr>
                      <wps:txbx>
                        <w:txbxContent>
                          <w:p w:rsidR="00AC0E1A" w:rsidRDefault="00AC0E1A">
                            <w:pPr>
                              <w:spacing w:line="207" w:lineRule="exact"/>
                              <w:rPr>
                                <w:rFonts w:ascii="Myriad Pro Black" w:hAnsi="Myriad Pro Black"/>
                                <w:b/>
                                <w:sz w:val="20"/>
                              </w:rPr>
                            </w:pPr>
                            <w:r>
                              <w:rPr>
                                <w:rFonts w:ascii="Myriad Pro Black" w:hAnsi="Myriad Pro Black"/>
                                <w:b/>
                                <w:color w:val="D2AB67"/>
                                <w:spacing w:val="-10"/>
                                <w:sz w:val="20"/>
                              </w:rPr>
                              <w:t>İ</w:t>
                            </w:r>
                          </w:p>
                        </w:txbxContent>
                      </wps:txbx>
                      <wps:bodyPr wrap="square" lIns="0" tIns="0" rIns="0" bIns="0" rtlCol="0">
                        <a:noAutofit/>
                      </wps:bodyPr>
                    </wps:wsp>
                  </a:graphicData>
                </a:graphic>
              </wp:anchor>
            </w:drawing>
          </mc:Choice>
          <mc:Fallback>
            <w:pict>
              <v:shape id="Textbox 52" o:spid="_x0000_s1078" type="#_x0000_t202" style="position:absolute;margin-left:279.1pt;margin-top:480.85pt;width:3.1pt;height:10.4pt;rotation:11;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FDswEAAFQDAAAOAAAAZHJzL2Uyb0RvYy54bWysU8GO0zAQvSPxD5bvNGkryhI1XQErENIK&#10;VtrlAxzHbiJij5lxm/TvGTttdwU3RA7W2PP8/N7MZHs7uUEcDVIPvpbLRSmF8Rra3u9r+ePp85sb&#10;KSgq36oBvKnlyZC83b1+tR1DZVbQwdAaFEziqRpDLbsYQ1UUpDvjFC0gGM9JC+hU5C3uixbVyOxu&#10;KFZluSlGwDYgaEPEp3dzUu4yv7VGx+/WkoliqCVri3nFvDZpLXZbVe1Rha7XZxnqH1Q41Xt+9Ep1&#10;p6ISB+z/onK9RiCwcaHBFWBtr032wG6W5R9uHjsVTPbCxaFwLRP9P1r97fiAom9r+XYlhVeOe/Rk&#10;ptjAJPiEyzMGqhj1GBgXp48wcZuzVQr3oH8SQ4oXmPkCMTqVY7LoBAKXfbMp+csX2bVgFm7H6doC&#10;flJoPly/X7/jhObMcr0qb3KHipkoEQak+MWAEymoJXKDM6c63lNMUp4hZ12zlKQwTs2Ura6vxhpo&#10;T+xr5AGoJf06KDRSDF89VzhNyyXAS9BcAozDJ8gzlVR5+HCIYPusID01854VcOuysPOYpdl4uc+o&#10;559h9xsAAP//AwBQSwMEFAAGAAgAAAAhAB1uYXfhAAAACwEAAA8AAABkcnMvZG93bnJldi54bWxM&#10;j01LxDAQhu+C/yGM4M2dpmxrrU0XEUQPRXD9YI/ZJrbFZlKa7G79944nPc7MwzvPW20WN4qjncPg&#10;SYFcJSAstd4M1Cl4e324KkCEqMno0ZNV8G0DbOrzs0qXxp/oxR63sRMcQqHUCvoYpxIxtL11Oqz8&#10;ZIlvn352OvI4d2hmfeJwN2KaJDk6PRB/6PVk73vbfm0PTgHuUO4ep/De4MfT8ixdIxvdKHV5sdzd&#10;goh2iX8w/OqzOtTstPcHMkGMCrKsSBlVcJPLaxBMZPl6DWLPmyLNAOsK/3eofwAAAP//AwBQSwEC&#10;LQAUAAYACAAAACEAtoM4kv4AAADhAQAAEwAAAAAAAAAAAAAAAAAAAAAAW0NvbnRlbnRfVHlwZXNd&#10;LnhtbFBLAQItABQABgAIAAAAIQA4/SH/1gAAAJQBAAALAAAAAAAAAAAAAAAAAC8BAABfcmVscy8u&#10;cmVsc1BLAQItABQABgAIAAAAIQBQegFDswEAAFQDAAAOAAAAAAAAAAAAAAAAAC4CAABkcnMvZTJv&#10;RG9jLnhtbFBLAQItABQABgAIAAAAIQAdbmF34QAAAAsBAAAPAAAAAAAAAAAAAAAAAA0EAABkcnMv&#10;ZG93bnJldi54bWxQSwUGAAAAAAQABADzAAAAGwUAAAAA&#10;" filled="f" stroked="f">
                <v:path arrowok="t"/>
                <v:textbox inset="0,0,0,0">
                  <w:txbxContent>
                    <w:p w:rsidR="00AC0E1A" w:rsidRDefault="00AC0E1A">
                      <w:pPr>
                        <w:spacing w:line="207" w:lineRule="exact"/>
                        <w:rPr>
                          <w:rFonts w:ascii="Myriad Pro Black" w:hAnsi="Myriad Pro Black"/>
                          <w:b/>
                          <w:sz w:val="20"/>
                        </w:rPr>
                      </w:pPr>
                      <w:r>
                        <w:rPr>
                          <w:rFonts w:ascii="Myriad Pro Black" w:hAnsi="Myriad Pro Black"/>
                          <w:b/>
                          <w:color w:val="D2AB67"/>
                          <w:spacing w:val="-10"/>
                          <w:sz w:val="20"/>
                        </w:rPr>
                        <w:t>İ</w:t>
                      </w:r>
                    </w:p>
                  </w:txbxContent>
                </v:textbox>
                <w10:wrap anchorx="page" anchory="page"/>
              </v:shape>
            </w:pict>
          </mc:Fallback>
        </mc:AlternateContent>
      </w:r>
      <w:r>
        <w:rPr>
          <w:noProof/>
          <w:lang w:eastAsia="tr-TR"/>
        </w:rPr>
        <mc:AlternateContent>
          <mc:Choice Requires="wps">
            <w:drawing>
              <wp:anchor distT="0" distB="0" distL="0" distR="0" simplePos="0" relativeHeight="15737856" behindDoc="0" locked="0" layoutInCell="1" allowOverlap="1">
                <wp:simplePos x="0" y="0"/>
                <wp:positionH relativeFrom="page">
                  <wp:posOffset>3474556</wp:posOffset>
                </wp:positionH>
                <wp:positionV relativeFrom="page">
                  <wp:posOffset>6093070</wp:posOffset>
                </wp:positionV>
                <wp:extent cx="64135" cy="13208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900000">
                          <a:off x="0" y="0"/>
                          <a:ext cx="6413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6"/>
                                <w:sz w:val="20"/>
                              </w:rPr>
                              <w:t>L</w:t>
                            </w:r>
                          </w:p>
                        </w:txbxContent>
                      </wps:txbx>
                      <wps:bodyPr wrap="square" lIns="0" tIns="0" rIns="0" bIns="0" rtlCol="0">
                        <a:noAutofit/>
                      </wps:bodyPr>
                    </wps:wsp>
                  </a:graphicData>
                </a:graphic>
              </wp:anchor>
            </w:drawing>
          </mc:Choice>
          <mc:Fallback>
            <w:pict>
              <v:shape id="Textbox 53" o:spid="_x0000_s1079" type="#_x0000_t202" style="position:absolute;margin-left:273.6pt;margin-top:479.75pt;width:5.05pt;height:10.4pt;rotation:15;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JftAEAAFQDAAAOAAAAZHJzL2Uyb0RvYy54bWysU8Fu2zAMvQ/YPwi6L3aSteiMOMW2YsOA&#10;YhvQ9gNkWYqNWaJGKrHz96PkJC22WzEfCEp6enqPpDe3kxvEwSD14Gu5XJRSGK+h7f2ulk+PX97d&#10;SEFR+VYN4E0tj4bk7fbtm80YKrOCDobWoGAST9UYatnFGKqiIN0Zp2gBwXg+tIBORV7irmhRjczu&#10;hmJVltfFCNgGBG2IePduPpTbzG+t0fGHtWSiGGrJ2mKOmGOTYrHdqGqHKnS9PslQr1DhVO/50QvV&#10;nYpK7LH/h8r1GoHAxoUGV4C1vTbZA7tZln+5eehUMNkLF4fCpUz0/2j198NPFH1by6u1FF457tGj&#10;mWIDk+AdLs8YqGLUQ2BcnD7BxG3OVincg/5FDCleYOYLxOhUjsmiEwhc9g9l+vJFdi2YhdtxvLSA&#10;nxSaN6/fL9dXUmg+Wa5X5U3uUDETJcKAFL8acCIltURucOZUh3uKScoz5KRrlpIUxqmZstX1xVgD&#10;7ZF9jTwAtaTfe4VGiuGb5wqnaTkneE6ac4Jx+Ax5ppIqDx/3EWyfFaSnZt6TAm5dFnYaszQbL9cZ&#10;9fwzbP8AAAD//wMAUEsDBBQABgAIAAAAIQDW7If+4QAAAAsBAAAPAAAAZHJzL2Rvd25yZXYueG1s&#10;TI/BTsMwDIbvSLxDZCRuLGUj21qaThOCwXWDDXFzG9NUNEnVpGt5e8IJjrY//f7+fDOZlp2p942z&#10;Em5nCTCylVONrSW8vT7drIH5gFZh6yxJ+CYPm+LyIsdMudHu6XwINYsh1mcoQYfQZZz7SpNBP3Md&#10;2Xj7dL3BEMe+5qrHMYabls+TZMkNNjZ+0NjRg6bq6zAYCY/PLzSVR1xudToOJxd2H+/7nZTXV9P2&#10;HligKfzB8Ksf1aGITqUbrPKslSDuVvOISkhFKoBFQojVAlgZN+tkAbzI+f8OxQ8AAAD//wMAUEsB&#10;Ai0AFAAGAAgAAAAhALaDOJL+AAAA4QEAABMAAAAAAAAAAAAAAAAAAAAAAFtDb250ZW50X1R5cGVz&#10;XS54bWxQSwECLQAUAAYACAAAACEAOP0h/9YAAACUAQAACwAAAAAAAAAAAAAAAAAvAQAAX3JlbHMv&#10;LnJlbHNQSwECLQAUAAYACAAAACEAGIiiX7QBAABUAwAADgAAAAAAAAAAAAAAAAAuAgAAZHJzL2Uy&#10;b0RvYy54bWxQSwECLQAUAAYACAAAACEA1uyH/uEAAAALAQAADwAAAAAAAAAAAAAAAAAO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6"/>
                          <w:sz w:val="20"/>
                        </w:rPr>
                        <w:t>L</w:t>
                      </w:r>
                    </w:p>
                  </w:txbxContent>
                </v:textbox>
                <w10:wrap anchorx="page" anchory="page"/>
              </v:shape>
            </w:pict>
          </mc:Fallback>
        </mc:AlternateContent>
      </w:r>
      <w:r>
        <w:rPr>
          <w:noProof/>
          <w:lang w:eastAsia="tr-TR"/>
        </w:rPr>
        <mc:AlternateContent>
          <mc:Choice Requires="wps">
            <w:drawing>
              <wp:anchor distT="0" distB="0" distL="0" distR="0" simplePos="0" relativeHeight="15738368" behindDoc="0" locked="0" layoutInCell="1" allowOverlap="1">
                <wp:simplePos x="0" y="0"/>
                <wp:positionH relativeFrom="page">
                  <wp:posOffset>3401393</wp:posOffset>
                </wp:positionH>
                <wp:positionV relativeFrom="page">
                  <wp:posOffset>6071089</wp:posOffset>
                </wp:positionV>
                <wp:extent cx="69215" cy="13208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140000">
                          <a:off x="0" y="0"/>
                          <a:ext cx="6921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3"/>
                                <w:sz w:val="20"/>
                              </w:rPr>
                              <w:t>E</w:t>
                            </w:r>
                          </w:p>
                        </w:txbxContent>
                      </wps:txbx>
                      <wps:bodyPr wrap="square" lIns="0" tIns="0" rIns="0" bIns="0" rtlCol="0">
                        <a:noAutofit/>
                      </wps:bodyPr>
                    </wps:wsp>
                  </a:graphicData>
                </a:graphic>
              </wp:anchor>
            </w:drawing>
          </mc:Choice>
          <mc:Fallback>
            <w:pict>
              <v:shape id="Textbox 54" o:spid="_x0000_s1080" type="#_x0000_t202" style="position:absolute;margin-left:267.85pt;margin-top:478.05pt;width:5.45pt;height:10.4pt;rotation:19;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tgEAAFUDAAAOAAAAZHJzL2Uyb0RvYy54bWysU9tu2zAMfR+wfxD0vthOL+iCOMW2YsOA&#10;YivQ7gNkWYqNWaJGKrHz96PkJC22t6J+ICjp6Ogckl7fTm4Qe4PUg69ltSilMF5D2/ttLX89ff1w&#10;IwVF5Vs1gDe1PBiSt5v379ZjWJkldDC0BgWTeFqNoZZdjGFVFKQ74xQtIBjPhxbQqchL3BYtqpHZ&#10;3VAsy/K6GAHbgKANEe/ezYdyk/mtNTr+tJZMFEMtWVvMEXNsUiw2a7Xaogpdr48y1CtUONV7fvRM&#10;daeiEjvs/6NyvUYgsHGhwRVgba9N9sBuqvIfN4+dCiZ74eJQOJeJ3o5W/9g/oOjbWl5dSuGV4x49&#10;mSk2MAne4fKMgVaMegyMi9NnmLjN2SqFe9C/iSHFC8x8gRidyjFZdAKBy15VlyV/+SbbFkzD/Tic&#10;e8BvCs2b1x+X1ZUUmk+qi2V5k1tUzEyJMSDFbwacSEktkTucOdX+nmLS8gw5Cpu1JIlxaqbs9eLs&#10;rIH2wMZGnoBa0p+dQiPF8N1zidO4nBI8Jc0pwTh8gTxUSZWHT7sIts8K0lMz71EB9y4LO85ZGo6X&#10;64x6/hs2fwEAAP//AwBQSwMEFAAGAAgAAAAhAFE+aaHhAAAACwEAAA8AAABkcnMvZG93bnJldi54&#10;bWxMj8FOwzAMhu9IvENkJG4s3UazrWs6VZMQEpwok7i6TdYUmqRqsq68PeYER9uffn9/fphtzyY9&#10;hs47CctFAky7xqvOtRJO708PW2AholPYe6clfOsAh+L2JsdM+at701MVW0YhLmQowcQ4ZJyHxmiL&#10;YeEH7eh29qPFSOPYcjXilcJtz1dJIrjFztEHg4M+Gt18VRcr4bl+nV+O5vS5KtfnZMBqKj/EJOX9&#10;3VzugUU9xz8YfvVJHQpyqv3FqcB6Cek63RAqYZeKJTAi0kchgNW02Ygd8CLn/zsUPwAAAP//AwBQ&#10;SwECLQAUAAYACAAAACEAtoM4kv4AAADhAQAAEwAAAAAAAAAAAAAAAAAAAAAAW0NvbnRlbnRfVHlw&#10;ZXNdLnhtbFBLAQItABQABgAIAAAAIQA4/SH/1gAAAJQBAAALAAAAAAAAAAAAAAAAAC8BAABfcmVs&#10;cy8ucmVsc1BLAQItABQABgAIAAAAIQC+omV/tgEAAFUDAAAOAAAAAAAAAAAAAAAAAC4CAABkcnMv&#10;ZTJvRG9jLnhtbFBLAQItABQABgAIAAAAIQBRPmmh4QAAAAsBAAAPAAAAAAAAAAAAAAAAABAEAABk&#10;cnMvZG93bnJldi54bWxQSwUGAAAAAAQABADzAAAAHgU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3"/>
                          <w:sz w:val="20"/>
                        </w:rPr>
                        <w:t>E</w:t>
                      </w:r>
                    </w:p>
                  </w:txbxContent>
                </v:textbox>
                <w10:wrap anchorx="page" anchory="page"/>
              </v:shape>
            </w:pict>
          </mc:Fallback>
        </mc:AlternateContent>
      </w:r>
      <w:r>
        <w:rPr>
          <w:noProof/>
          <w:lang w:eastAsia="tr-TR"/>
        </w:rPr>
        <mc:AlternateContent>
          <mc:Choice Requires="wps">
            <w:drawing>
              <wp:anchor distT="0" distB="0" distL="0" distR="0" simplePos="0" relativeHeight="15738880" behindDoc="0" locked="0" layoutInCell="1" allowOverlap="1">
                <wp:simplePos x="0" y="0"/>
                <wp:positionH relativeFrom="page">
                  <wp:posOffset>3314999</wp:posOffset>
                </wp:positionH>
                <wp:positionV relativeFrom="page">
                  <wp:posOffset>6037586</wp:posOffset>
                </wp:positionV>
                <wp:extent cx="84455" cy="13208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8445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8"/>
                                <w:sz w:val="20"/>
                              </w:rPr>
                              <w:t>G</w:t>
                            </w:r>
                          </w:p>
                        </w:txbxContent>
                      </wps:txbx>
                      <wps:bodyPr wrap="square" lIns="0" tIns="0" rIns="0" bIns="0" rtlCol="0">
                        <a:noAutofit/>
                      </wps:bodyPr>
                    </wps:wsp>
                  </a:graphicData>
                </a:graphic>
              </wp:anchor>
            </w:drawing>
          </mc:Choice>
          <mc:Fallback>
            <w:pict>
              <v:shape id="Textbox 55" o:spid="_x0000_s1081" type="#_x0000_t202" style="position:absolute;margin-left:261pt;margin-top:475.4pt;width:6.65pt;height:10.4pt;rotation:27;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ZcNtAEAAFUDAAAOAAAAZHJzL2Uyb0RvYy54bWysU8tu2zAQvBfoPxC815KdBwzBctA2aFEg&#10;aAsk/QCKIi2hIpfdpS3577ukbCdob0EuxIocDmd2Vpu7yQ3iYJB68LVcLkopjNfQ9n5Xy19PXz6s&#10;paCofKsG8KaWR0Pybvv+3WYMlVlBB0NrUDCJp2oMtexiDFVRkO6MU7SAYDwfWkCnIn/irmhRjczu&#10;hmJVlrfFCNgGBG2IePd+PpTbzG+t0fGHtWSiGGrJ2mJeMa9NWovtRlU7VKHr9UmGeoUKp3rPj16o&#10;7lVUYo/9f1Su1wgENi40uAKs7bXJHtjNsvzHzWOngsleuDkULm2it6PV3w8/UfRtLW9upPDKcUZP&#10;ZooNTIJ3uD1joIpRj4FxcfoEE8ecrVJ4AP2bGFK8wMwXiNGpHZNFJxC47ctbjqss8022LZiG8zhe&#10;MuA3hebN9fV1UqL5ZHm1Ktc5omJmSowBKX414EQqaomccOZUhweKScsz5CRs1pIkxqmZsteri7MG&#10;2iMbG3kCakl/9gqNFMM3zy1O43Iu8Fw05wLj8BnyUCVVHj7uI9g+K0hPzbwnBZxdFnaaszQcL78z&#10;6vlv2P4FAAD//wMAUEsDBBQABgAIAAAAIQBHL1TP4gAAAAsBAAAPAAAAZHJzL2Rvd25yZXYueG1s&#10;TI/BSsNAEIbvgu+wjODNbpqSxMZsigSKtAjF2ktv2+yYRLOzIbtt49s7nvQ4Mz//fF+xmmwvLjj6&#10;zpGC+SwCgVQ701Gj4PC+fngE4YMmo3tHqOAbPazK25tC58Zd6Q0v+9AILiGfawVtCEMupa9btNrP&#10;3IDEtw83Wh14HBtpRn3lctvLOIpSaXVH/KHVA1Yt1l/7s1WQfh6O1fp167fR5qXa6U02GJ8pdX83&#10;PT+BCDiFvzD84jM6lMx0cmcyXvQKkjhml6BgmUTswIlkkSxAnHiTzVOQZSH/O5Q/AAAA//8DAFBL&#10;AQItABQABgAIAAAAIQC2gziS/gAAAOEBAAATAAAAAAAAAAAAAAAAAAAAAABbQ29udGVudF9UeXBl&#10;c10ueG1sUEsBAi0AFAAGAAgAAAAhADj9If/WAAAAlAEAAAsAAAAAAAAAAAAAAAAALwEAAF9yZWxz&#10;Ly5yZWxzUEsBAi0AFAAGAAgAAAAhALehlw20AQAAVQMAAA4AAAAAAAAAAAAAAAAALgIAAGRycy9l&#10;Mm9Eb2MueG1sUEsBAi0AFAAGAAgAAAAhAEcvVM/iAAAACwEAAA8AAAAAAAAAAAAAAAAADgQAAGRy&#10;cy9kb3ducmV2LnhtbFBLBQYAAAAABAAEAPMAAAAd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8"/>
                          <w:sz w:val="20"/>
                        </w:rPr>
                        <w:t>G</w:t>
                      </w:r>
                    </w:p>
                  </w:txbxContent>
                </v:textbox>
                <w10:wrap anchorx="page" anchory="page"/>
              </v:shape>
            </w:pict>
          </mc:Fallback>
        </mc:AlternateContent>
      </w:r>
      <w:r>
        <w:rPr>
          <w:noProof/>
          <w:lang w:eastAsia="tr-TR"/>
        </w:rPr>
        <mc:AlternateContent>
          <mc:Choice Requires="wps">
            <w:drawing>
              <wp:anchor distT="0" distB="0" distL="0" distR="0" simplePos="0" relativeHeight="15739392" behindDoc="0" locked="0" layoutInCell="1" allowOverlap="1">
                <wp:simplePos x="0" y="0"/>
                <wp:positionH relativeFrom="page">
                  <wp:posOffset>3221772</wp:posOffset>
                </wp:positionH>
                <wp:positionV relativeFrom="page">
                  <wp:posOffset>5967948</wp:posOffset>
                </wp:positionV>
                <wp:extent cx="39370" cy="13208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0000">
                          <a:off x="0" y="0"/>
                          <a:ext cx="39370" cy="132080"/>
                        </a:xfrm>
                        <a:prstGeom prst="rect">
                          <a:avLst/>
                        </a:prstGeom>
                      </wps:spPr>
                      <wps:txbx>
                        <w:txbxContent>
                          <w:p w:rsidR="00AC0E1A" w:rsidRDefault="00AC0E1A">
                            <w:pPr>
                              <w:spacing w:line="207" w:lineRule="exact"/>
                              <w:rPr>
                                <w:rFonts w:ascii="Myriad Pro Black" w:hAnsi="Myriad Pro Black"/>
                                <w:b/>
                                <w:sz w:val="20"/>
                              </w:rPr>
                            </w:pPr>
                            <w:r>
                              <w:rPr>
                                <w:rFonts w:ascii="Myriad Pro Black" w:hAnsi="Myriad Pro Black"/>
                                <w:b/>
                                <w:color w:val="D2AB67"/>
                                <w:spacing w:val="-10"/>
                                <w:sz w:val="20"/>
                              </w:rPr>
                              <w:t>İ</w:t>
                            </w:r>
                          </w:p>
                        </w:txbxContent>
                      </wps:txbx>
                      <wps:bodyPr wrap="square" lIns="0" tIns="0" rIns="0" bIns="0" rtlCol="0">
                        <a:noAutofit/>
                      </wps:bodyPr>
                    </wps:wsp>
                  </a:graphicData>
                </a:graphic>
              </wp:anchor>
            </w:drawing>
          </mc:Choice>
          <mc:Fallback>
            <w:pict>
              <v:shape id="Textbox 56" o:spid="_x0000_s1082" type="#_x0000_t202" style="position:absolute;margin-left:253.7pt;margin-top:469.9pt;width:3.1pt;height:10.4pt;rotation:35;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GaHtAEAAFUDAAAOAAAAZHJzL2Uyb0RvYy54bWysU8Fu2zAMvQ/YPwi6L3YSrOuMOMW2YsOA&#10;YivQ7gNkWYqNWaJGKrHz96PkJC22W1EfBEp8enqPpDc3kxvEwSD14Gu5XJRSGK+h7f2ulr8ev767&#10;loKi8q0awJtaHg3Jm+3bN5sxVGYFHQytQcEknqox1LKLMVRFQbozTtECgvGctIBORd7irmhRjczu&#10;hmJVllfFCNgGBG2I+PR2Tspt5rfW6PjTWjJRDLVkbTGvmNcmrcV2o6odqtD1+iRDvUCFU73nRy9U&#10;tyoqscf+PyrXawQCGxcaXAHW9tpkD+xmWf7j5qFTwWQvXBwKlzLR69HqH4d7FH1by/dXUnjluEeP&#10;ZooNTIJPuDxjoIpRD4FxcfoME7c5W6VwB/o3MaR4hpkvEKNTOSaLTiBw2VfLMn35JtsWTMP9OF56&#10;wG8KzYfrj+sPnNCcWa5X5XVuUTEzJcaAFL8ZcCIFtUTucOZUhzuKScsT5CRs1pIkxqmZstf1xVkD&#10;7ZGNjTwBtaQ/e4VGiuG75xKncTkHeA6ac4Bx+AJ5qJIqD5/2EWyfFaSnZt6TAu5dFnaaszQcz/cZ&#10;9fQ3bP8CAAD//wMAUEsDBBQABgAIAAAAIQDbFz353wAAAAsBAAAPAAAAZHJzL2Rvd25yZXYueG1s&#10;TI/BTsMwDIbvSLxDZCRuLBlbs7U0nRCMGxwY454mpq3WJF2TbeXtMSc42v70+/vLzeR6dsYxdsEr&#10;mM8EMPQm2M43CvYfL3drYDFpb3UfPCr4xgib6vqq1IUNF/+O511qGIX4WGgFbUpDwXk0LTodZ2FA&#10;T7evMDqdaBwbbkd9oXDX83shJHe68/Sh1QM+tWgOu5NTsDTH13Uy9dth+5xt+xxl9imOSt3eTI8P&#10;wBJO6Q+GX31Sh4qc6nDyNrJeQSZWS0IV5IucOhCRzRcSWE0bKSTwquT/O1Q/AAAA//8DAFBLAQIt&#10;ABQABgAIAAAAIQC2gziS/gAAAOEBAAATAAAAAAAAAAAAAAAAAAAAAABbQ29udGVudF9UeXBlc10u&#10;eG1sUEsBAi0AFAAGAAgAAAAhADj9If/WAAAAlAEAAAsAAAAAAAAAAAAAAAAALwEAAF9yZWxzLy5y&#10;ZWxzUEsBAi0AFAAGAAgAAAAhAMv0Zoe0AQAAVQMAAA4AAAAAAAAAAAAAAAAALgIAAGRycy9lMm9E&#10;b2MueG1sUEsBAi0AFAAGAAgAAAAhANsXPfnfAAAACwEAAA8AAAAAAAAAAAAAAAAADgQAAGRycy9k&#10;b3ducmV2LnhtbFBLBQYAAAAABAAEAPMAAAAaBQAAAAA=&#10;" filled="f" stroked="f">
                <v:path arrowok="t"/>
                <v:textbox inset="0,0,0,0">
                  <w:txbxContent>
                    <w:p w:rsidR="00AC0E1A" w:rsidRDefault="00AC0E1A">
                      <w:pPr>
                        <w:spacing w:line="207" w:lineRule="exact"/>
                        <w:rPr>
                          <w:rFonts w:ascii="Myriad Pro Black" w:hAnsi="Myriad Pro Black"/>
                          <w:b/>
                          <w:sz w:val="20"/>
                        </w:rPr>
                      </w:pPr>
                      <w:r>
                        <w:rPr>
                          <w:rFonts w:ascii="Myriad Pro Black" w:hAnsi="Myriad Pro Black"/>
                          <w:b/>
                          <w:color w:val="D2AB67"/>
                          <w:spacing w:val="-10"/>
                          <w:sz w:val="20"/>
                        </w:rPr>
                        <w:t>İ</w:t>
                      </w:r>
                    </w:p>
                  </w:txbxContent>
                </v:textbox>
                <w10:wrap anchorx="page" anchory="page"/>
              </v:shape>
            </w:pict>
          </mc:Fallback>
        </mc:AlternateContent>
      </w:r>
      <w:r>
        <w:rPr>
          <w:noProof/>
          <w:lang w:eastAsia="tr-TR"/>
        </w:rPr>
        <mc:AlternateContent>
          <mc:Choice Requires="wps">
            <w:drawing>
              <wp:anchor distT="0" distB="0" distL="0" distR="0" simplePos="0" relativeHeight="15739904" behindDoc="0" locked="0" layoutInCell="1" allowOverlap="1">
                <wp:simplePos x="0" y="0"/>
                <wp:positionH relativeFrom="page">
                  <wp:posOffset>3172079</wp:posOffset>
                </wp:positionH>
                <wp:positionV relativeFrom="page">
                  <wp:posOffset>5935163</wp:posOffset>
                </wp:positionV>
                <wp:extent cx="53975" cy="13208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5397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2"/>
                                <w:sz w:val="20"/>
                              </w:rPr>
                              <w:t>J</w:t>
                            </w:r>
                          </w:p>
                        </w:txbxContent>
                      </wps:txbx>
                      <wps:bodyPr wrap="square" lIns="0" tIns="0" rIns="0" bIns="0" rtlCol="0">
                        <a:noAutofit/>
                      </wps:bodyPr>
                    </wps:wsp>
                  </a:graphicData>
                </a:graphic>
              </wp:anchor>
            </w:drawing>
          </mc:Choice>
          <mc:Fallback>
            <w:pict>
              <v:shape id="Textbox 57" o:spid="_x0000_s1083" type="#_x0000_t202" style="position:absolute;margin-left:249.75pt;margin-top:467.35pt;width:4.25pt;height:10.4pt;rotation:39;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kxNtgEAAFUDAAAOAAAAZHJzL2Uyb0RvYy54bWysU8Fu2zAMvQ/YPwi6L3aSZe2MOMW2YsOA&#10;Yh3Q9gNkWUqMWaJGKrHz96PkJC22WzEfCEp6enqPpNc3o+vFwSB14Gs5n5VSGK+h7fy2lk+PX99d&#10;S0FR+Vb14E0tj4bkzebtm/UQKrOAHfStQcEknqoh1HIXY6iKgvTOOEUzCMbzoQV0KvISt0WLamB2&#10;1xeLsvxQDIBtQNCGiHdvp0O5yfzWGh3vrSUTRV9L1hZzxBybFIvNWlVbVGHX6ZMM9QoVTnWeH71Q&#10;3aqoxB67f6hcpxEIbJxpcAVY22mTPbCbefmXm4edCiZ74eJQuJSJ/h+t/nH4iaJra7m6ksIrxz16&#10;NGNsYBS8w+UZAlWMegiMi+NnGLnN2SqFO9C/iCHFC8x0gRidyjFadAKBy75Yvi/5yzfZtmAa7sfx&#10;0gN+U2jeXC0/Xq2k0HwyXy7K69yiYmJKjAEpfjPgREpqidzhzKkOdxSTlmfISdikJUmMYzNmr8uL&#10;swbaIxsbeAJqSb/3Co0U/XfPJU7jck7wnDTnBGP/BfJQJVUePu0j2C4rSE9NvCcF3Lss7DRnaThe&#10;rjPq+W/Y/AEAAP//AwBQSwMEFAAGAAgAAAAhAHB1PrfiAAAACwEAAA8AAABkcnMvZG93bnJldi54&#10;bWxMj8FOwzAMhu9IvENkJC4TS4EF0tJ0QkhIHBCIMQHHrDFtWeNUTbaVt8ec4Gj70+/vL5eT78Ue&#10;x9gFMnA+z0Ag1cF11BhYv96faRAxWXK2D4QGvjHCsjo+Km3hwoFecL9KjeAQioU10KY0FFLGukVv&#10;4zwMSHz7DKO3icexkW60Bw73vbzIsivpbUf8obUD3rVYb1c7b2Db0Yd+f3pbP+rnWT9J/SBnX8GY&#10;05Pp9gZEwin9wfCrz+pQsdMm7MhF0RtY5Lli1EB+ubgGwYTKNLfb8EYpBbIq5f8O1Q8AAAD//wMA&#10;UEsBAi0AFAAGAAgAAAAhALaDOJL+AAAA4QEAABMAAAAAAAAAAAAAAAAAAAAAAFtDb250ZW50X1R5&#10;cGVzXS54bWxQSwECLQAUAAYACAAAACEAOP0h/9YAAACUAQAACwAAAAAAAAAAAAAAAAAvAQAAX3Jl&#10;bHMvLnJlbHNQSwECLQAUAAYACAAAACEA++pMTbYBAABVAwAADgAAAAAAAAAAAAAAAAAuAgAAZHJz&#10;L2Uyb0RvYy54bWxQSwECLQAUAAYACAAAACEAcHU+t+IAAAALAQAADwAAAAAAAAAAAAAAAAAQBAAA&#10;ZHJzL2Rvd25yZXYueG1sUEsFBgAAAAAEAAQA8wAAAB8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2"/>
                          <w:sz w:val="20"/>
                        </w:rPr>
                        <w:t>J</w:t>
                      </w:r>
                    </w:p>
                  </w:txbxContent>
                </v:textbox>
                <w10:wrap anchorx="page" anchory="page"/>
              </v:shape>
            </w:pict>
          </mc:Fallback>
        </mc:AlternateContent>
      </w:r>
      <w:r>
        <w:rPr>
          <w:noProof/>
          <w:lang w:eastAsia="tr-TR"/>
        </w:rPr>
        <mc:AlternateContent>
          <mc:Choice Requires="wps">
            <w:drawing>
              <wp:anchor distT="0" distB="0" distL="0" distR="0" simplePos="0" relativeHeight="15740416" behindDoc="0" locked="0" layoutInCell="1" allowOverlap="1">
                <wp:simplePos x="0" y="0"/>
                <wp:positionH relativeFrom="page">
                  <wp:posOffset>3111820</wp:posOffset>
                </wp:positionH>
                <wp:positionV relativeFrom="page">
                  <wp:posOffset>5887404</wp:posOffset>
                </wp:positionV>
                <wp:extent cx="68580" cy="13208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6858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4"/>
                                <w:sz w:val="20"/>
                              </w:rPr>
                              <w:t>E</w:t>
                            </w:r>
                          </w:p>
                        </w:txbxContent>
                      </wps:txbx>
                      <wps:bodyPr wrap="square" lIns="0" tIns="0" rIns="0" bIns="0" rtlCol="0">
                        <a:noAutofit/>
                      </wps:bodyPr>
                    </wps:wsp>
                  </a:graphicData>
                </a:graphic>
              </wp:anchor>
            </w:drawing>
          </mc:Choice>
          <mc:Fallback>
            <w:pict>
              <v:shape id="Textbox 58" o:spid="_x0000_s1084" type="#_x0000_t202" style="position:absolute;margin-left:245.05pt;margin-top:463.6pt;width:5.4pt;height:10.4pt;rotation:44;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4lswEAAFUDAAAOAAAAZHJzL2Uyb0RvYy54bWysU8GO0zAQvSPxD5bvNGmXraqo6WphBUJa&#10;AdIuH+A4dhMRe8yM26R/z9hpywpuaHOwxvbzm/dmJtu7yQ3iaJB68LVcLkopjNfQ9n5fyx/Pn95t&#10;pKCofKsG8KaWJ0Pybvf2zXYMlVlBB0NrUDCJp2oMtexiDFVRkO6MU7SAYDxfWkCnIm9xX7SoRmZ3&#10;Q7Eqy3UxArYBQRsiPn2YL+Uu81trdPxmLZkohlqytphXzGuT1mK3VdUeVeh6fZah/kOFU73npFeq&#10;BxWVOGD/D5XrNQKBjQsNrgBre22yB3azLP9y89SpYLIXLg6Fa5no9Wj11+N3FH1by1vulFeOe/Rs&#10;ptjAJPiEyzMGqhj1FBgXpw8wcZuzVQqPoH8SQ4oXmPkBMTqVY7LoBAKXfbV+X/KXX7JtwTTcj9O1&#10;B5xTaD5cb243fKH5ZnmzKjlOCWamxBiQ4mcDTqSglsgdzpzq+Ehxhl4gZ2GzliQxTs2Uvd5cnTXQ&#10;ntjYyBNQS/p1UGikGL54LnEal0uAl6C5BBiHj5CHKqnycH+IYPusIKWaec8KuHfZw3nO0nC83GfU&#10;n79h9xsAAP//AwBQSwMEFAAGAAgAAAAhAPV/Uy/gAAAACwEAAA8AAABkcnMvZG93bnJldi54bWxM&#10;j8FOwzAMhu9IvENkJC6IJesGrKXpBAgmJE4rPIDXeG2hSaok28rbY05wtP3p9/eX68kO4kgh9t5p&#10;mM8UCHKNN71rNXy8v1yvQMSEzuDgHWn4pgjr6vysxML4k9vSsU6t4BAXC9TQpTQWUsamI4tx5kdy&#10;fNv7YDHxGFppAp443A4yU+pWWuwdf+hwpKeOmq/6YDW0V7Z+NJ9vr00T5BY3+4UNzwutLy+mh3sQ&#10;iab0B8OvPqtDxU47f3AmikHDMldzRjXk2V0GgokbpXIQO94sVwpkVcr/HaofAAAA//8DAFBLAQIt&#10;ABQABgAIAAAAIQC2gziS/gAAAOEBAAATAAAAAAAAAAAAAAAAAAAAAABbQ29udGVudF9UeXBlc10u&#10;eG1sUEsBAi0AFAAGAAgAAAAhADj9If/WAAAAlAEAAAsAAAAAAAAAAAAAAAAALwEAAF9yZWxzLy5y&#10;ZWxzUEsBAi0AFAAGAAgAAAAhAKJRXiWzAQAAVQMAAA4AAAAAAAAAAAAAAAAALgIAAGRycy9lMm9E&#10;b2MueG1sUEsBAi0AFAAGAAgAAAAhAPV/Uy/gAAAACwEAAA8AAAAAAAAAAAAAAAAADQQAAGRycy9k&#10;b3ducmV2LnhtbFBLBQYAAAAABAAEAPMAAAAa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4"/>
                          <w:sz w:val="20"/>
                        </w:rPr>
                        <w:t>E</w:t>
                      </w:r>
                    </w:p>
                  </w:txbxContent>
                </v:textbox>
                <w10:wrap anchorx="page" anchory="page"/>
              </v:shape>
            </w:pict>
          </mc:Fallback>
        </mc:AlternateContent>
      </w:r>
      <w:r>
        <w:rPr>
          <w:noProof/>
          <w:lang w:eastAsia="tr-TR"/>
        </w:rPr>
        <mc:AlternateContent>
          <mc:Choice Requires="wps">
            <w:drawing>
              <wp:anchor distT="0" distB="0" distL="0" distR="0" simplePos="0" relativeHeight="15740928" behindDoc="0" locked="0" layoutInCell="1" allowOverlap="1">
                <wp:simplePos x="0" y="0"/>
                <wp:positionH relativeFrom="page">
                  <wp:posOffset>3058430</wp:posOffset>
                </wp:positionH>
                <wp:positionV relativeFrom="page">
                  <wp:posOffset>5830847</wp:posOffset>
                </wp:positionV>
                <wp:extent cx="71120" cy="13208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940000">
                          <a:off x="0" y="0"/>
                          <a:ext cx="7112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2"/>
                                <w:sz w:val="20"/>
                              </w:rPr>
                              <w:t>T</w:t>
                            </w:r>
                          </w:p>
                        </w:txbxContent>
                      </wps:txbx>
                      <wps:bodyPr wrap="square" lIns="0" tIns="0" rIns="0" bIns="0" rtlCol="0">
                        <a:noAutofit/>
                      </wps:bodyPr>
                    </wps:wsp>
                  </a:graphicData>
                </a:graphic>
              </wp:anchor>
            </w:drawing>
          </mc:Choice>
          <mc:Fallback>
            <w:pict>
              <v:shape id="Textbox 59" o:spid="_x0000_s1085" type="#_x0000_t202" style="position:absolute;margin-left:240.8pt;margin-top:459.1pt;width:5.6pt;height:10.4pt;rotation:49;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VSqtQEAAFUDAAAOAAAAZHJzL2Uyb0RvYy54bWysU9uO0zAQfUfiHyy/06RZLrtR0xWwAiGt&#10;AGmXD3Acu4mIPWbGbdK/Z+y03RW8IfJgjT3Hx+fMTDa3sxvFwSAN4Bu5XpVSGK+hG/yukT8eP726&#10;loKi8p0awZtGHg3J2+3LF5sp1KaCHsbOoGAST/UUGtnHGOqiIN0bp2gFwXhOWkCnIm9xV3SoJmZ3&#10;Y1GV5dtiAuwCgjZEfHq3JOU281trdPxmLZkoxkaytphXzGub1mK7UfUOVegHfZKh/kGFU4PnRy9U&#10;dyoqscfhLyo3aAQCG1caXAHWDtpkD+xmXf7h5qFXwWQvXBwKlzLR/6PVXw/fUQxdI9/cSOGV4x49&#10;mjm2MAs+4fJMgWpGPQTGxfkDzNzmbJXCPeifxJDiGWa5QIxO5ZgtOoHAZa9uXpf85ZtsWzAN9+N4&#10;6QG/KTQfvluvK05ozqyvqvI6t6hYmBJjQIqfDTiRgkYidzhzqsM9xaTlCXIStmhJEuPcztnr1cVZ&#10;C92RjU08AY2kX3uFRorxi+cSp3E5B3gO2nOAcfwIeaiSKg/v9xHskBWkpxbekwLuXRZ2mrM0HM/3&#10;GfX0N2x/AwAA//8DAFBLAwQUAAYACAAAACEAEOne5N4AAAALAQAADwAAAGRycy9kb3ducmV2Lnht&#10;bEyPwU7DMBBE70j8g7VI3KhDGhIa4lQogMQ1hQ9wY5NEtddJ7Dbm71lOcJyd0eybah+tYRe9+NGh&#10;gPtNAkxj59SIvYDPj7e7R2A+SFTSONQCvrWHfX19VclSuRVbfTmEnlEJ+lIKGEKYSs59N2gr/cZN&#10;Gsn7couVgeTSc7XIlcqt4WmS5NzKEenDICfdDLo7Hc5WwFyo+HJqH6IZ31/bscnmdW6kELc38fkJ&#10;WNAx/IXhF5/QoSamozuj8swIyIqc0IOAXbqlUZTIdkUO7EiXbZYCryv+f0P9AwAA//8DAFBLAQIt&#10;ABQABgAIAAAAIQC2gziS/gAAAOEBAAATAAAAAAAAAAAAAAAAAAAAAABbQ29udGVudF9UeXBlc10u&#10;eG1sUEsBAi0AFAAGAAgAAAAhADj9If/WAAAAlAEAAAsAAAAAAAAAAAAAAAAALwEAAF9yZWxzLy5y&#10;ZWxzUEsBAi0AFAAGAAgAAAAhAM+VVKq1AQAAVQMAAA4AAAAAAAAAAAAAAAAALgIAAGRycy9lMm9E&#10;b2MueG1sUEsBAi0AFAAGAAgAAAAhABDp3uTeAAAACwEAAA8AAAAAAAAAAAAAAAAADwQAAGRycy9k&#10;b3ducmV2LnhtbFBLBQYAAAAABAAEAPMAAAAa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2"/>
                          <w:sz w:val="20"/>
                        </w:rPr>
                        <w:t>T</w:t>
                      </w:r>
                    </w:p>
                  </w:txbxContent>
                </v:textbox>
                <w10:wrap anchorx="page" anchory="page"/>
              </v:shape>
            </w:pict>
          </mc:Fallback>
        </mc:AlternateContent>
      </w:r>
      <w:r>
        <w:rPr>
          <w:noProof/>
          <w:lang w:eastAsia="tr-TR"/>
        </w:rPr>
        <mc:AlternateContent>
          <mc:Choice Requires="wps">
            <w:drawing>
              <wp:anchor distT="0" distB="0" distL="0" distR="0" simplePos="0" relativeHeight="15741440" behindDoc="0" locked="0" layoutInCell="1" allowOverlap="1">
                <wp:simplePos x="0" y="0"/>
                <wp:positionH relativeFrom="page">
                  <wp:posOffset>3007288</wp:posOffset>
                </wp:positionH>
                <wp:positionV relativeFrom="page">
                  <wp:posOffset>5772204</wp:posOffset>
                </wp:positionV>
                <wp:extent cx="82550" cy="13208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240000">
                          <a:off x="0" y="0"/>
                          <a:ext cx="8255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A</w:t>
                            </w:r>
                          </w:p>
                        </w:txbxContent>
                      </wps:txbx>
                      <wps:bodyPr wrap="square" lIns="0" tIns="0" rIns="0" bIns="0" rtlCol="0">
                        <a:noAutofit/>
                      </wps:bodyPr>
                    </wps:wsp>
                  </a:graphicData>
                </a:graphic>
              </wp:anchor>
            </w:drawing>
          </mc:Choice>
          <mc:Fallback>
            <w:pict>
              <v:shape id="Textbox 60" o:spid="_x0000_s1086" type="#_x0000_t202" style="position:absolute;margin-left:236.8pt;margin-top:454.5pt;width:6.5pt;height:10.4pt;rotation:54;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IrPtAEAAFUDAAAOAAAAZHJzL2Uyb0RvYy54bWysU9tu2zAMfR+wfxD0vthxLwiMOMW2YsOA&#10;YhvQ7gNkWYqNWaJGKrHz96OUS4vtragfCEqkDs8h6fXd7EaxN0gD+EYuF6UUxmvoBr9t5K+nLx9W&#10;UlBUvlMjeNPIgyF5t3n/bj2F2lTQw9gZFAziqZ5CI/sYQ10UpHvjFC0gGM9BC+hU5CNuiw7VxOhu&#10;LKqyvC0mwC4gaEPEt/fHoNxkfGuNjj+sJRPF2EjmFrPFbNtki81a1VtUoR/0iYZ6BQunBs9FL1D3&#10;Kiqxw+E/KDdoBAIbFxpcAdYO2mQNrGZZ/qPmsVfBZC3cHAqXNtHbwerv+58ohq6Rt9werxzP6MnM&#10;sYVZ8A23ZwpUc9Zj4Lw4f4KZx5ylUngA/Zs4pXiRc3xAnJ3aMVt0AoHbflVdl/zllyxbMAwXPFxm&#10;wDWF5stVdXPDAc2R5VVVrjKH4oiUEANS/GrAieQ0EnnCGVPtHygmLs8pJ2JHLolinNs5a72+KGuh&#10;O7CwiTegkfRnp9BIMX7z3OK0LmcHz057djCOnyEvVWLl4eMugh0yg1TqiHtiwLPLxE57lpbj5Tln&#10;Pf8Nm78AAAD//wMAUEsDBBQABgAIAAAAIQACIh1U4QAAAAsBAAAPAAAAZHJzL2Rvd25yZXYueG1s&#10;TI/BbsIwDIbvk/YOkZF2GykVsKU0RWNs16EBYtfQhLYjcaomlPL2807b0fan39+fLwdnWW+60HiU&#10;MBknwAyWXjdYSdjv3h+fgYWoUCvr0Ui4mQDL4v4uV5n2V/w0/TZWjEIwZEpCHWObcR7K2jgVxr41&#10;SLeT75yKNHYV1526UrizPE2SOXeqQfpQq9a81qY8by9Ogl43q/3XyX5sduvvm1r1B/92Pkj5MBpe&#10;FsCiGeIfDL/6pA4FOR39BXVgVsJ0Lp4IlSAmqQBGxFQkM2BH2qQzAbzI+f8OxQ8AAAD//wMAUEsB&#10;Ai0AFAAGAAgAAAAhALaDOJL+AAAA4QEAABMAAAAAAAAAAAAAAAAAAAAAAFtDb250ZW50X1R5cGVz&#10;XS54bWxQSwECLQAUAAYACAAAACEAOP0h/9YAAACUAQAACwAAAAAAAAAAAAAAAAAvAQAAX3JlbHMv&#10;LnJlbHNQSwECLQAUAAYACAAAACEAnPSKz7QBAABVAwAADgAAAAAAAAAAAAAAAAAuAgAAZHJzL2Uy&#10;b0RvYy54bWxQSwECLQAUAAYACAAAACEAAiIdVOEAAAALAQAADwAAAAAAAAAAAAAAAAAO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A</w:t>
                      </w:r>
                    </w:p>
                  </w:txbxContent>
                </v:textbox>
                <w10:wrap anchorx="page" anchory="page"/>
              </v:shape>
            </w:pict>
          </mc:Fallback>
        </mc:AlternateContent>
      </w:r>
      <w:r>
        <w:rPr>
          <w:noProof/>
          <w:lang w:eastAsia="tr-TR"/>
        </w:rPr>
        <mc:AlternateContent>
          <mc:Choice Requires="wps">
            <w:drawing>
              <wp:anchor distT="0" distB="0" distL="0" distR="0" simplePos="0" relativeHeight="15741952" behindDoc="0" locked="0" layoutInCell="1" allowOverlap="1">
                <wp:simplePos x="0" y="0"/>
                <wp:positionH relativeFrom="page">
                  <wp:posOffset>2962281</wp:posOffset>
                </wp:positionH>
                <wp:positionV relativeFrom="page">
                  <wp:posOffset>5698145</wp:posOffset>
                </wp:positionV>
                <wp:extent cx="76200" cy="13208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540000">
                          <a:off x="0" y="0"/>
                          <a:ext cx="7620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R</w:t>
                            </w:r>
                          </w:p>
                        </w:txbxContent>
                      </wps:txbx>
                      <wps:bodyPr wrap="square" lIns="0" tIns="0" rIns="0" bIns="0" rtlCol="0">
                        <a:noAutofit/>
                      </wps:bodyPr>
                    </wps:wsp>
                  </a:graphicData>
                </a:graphic>
              </wp:anchor>
            </w:drawing>
          </mc:Choice>
          <mc:Fallback>
            <w:pict>
              <v:shape id="Textbox 61" o:spid="_x0000_s1087" type="#_x0000_t202" style="position:absolute;margin-left:233.25pt;margin-top:448.65pt;width:6pt;height:10.4pt;rotation:59;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j6tQEAAFUDAAAOAAAAZHJzL2Uyb0RvYy54bWysU8Fu2zAMvQ/YPwi6L3bSLiuMOMW2YsOA&#10;YhvQ9gNkWYqNWaJGKrHz96PkJC3W2zAfCEqint7joze3kxvEwSD14Gu5XJRSGK+h7f2ulk+PX97d&#10;SEFR+VYN4E0tj4bk7fbtm80YKrOCDobWoGAQT9UYatnFGKqiIN0Zp2gBwXg+tIBORV7irmhRjYzu&#10;hmJVlutiBGwDgjZEvHs3H8ptxrfW6PjDWjJRDLVkbjFHzLFJsdhuVLVDFbpen2iof2DhVO/50QvU&#10;nYpK7LF/BeV6jUBg40KDK8DaXpusgdUsy7/UPHQqmKyFm0Ph0ib6f7D6++Enir6t5XophVeOPXo0&#10;U2xgErzD7RkDVVz1ELguTp9gYpuzVAr3oH8RlxQvauYLxNWpHZNFJxC47Vfvr0v+8k2WLRiG/The&#10;POA3hebND2u2VQrNJ8urVXmTLSpmpIQYkOJXA06kpJbIDmdMdbinmLg8l5yIzVwSxTg1U9Z6fVHW&#10;QHtkYSNPQC3p916hkWL45rnFaVzOCZ6T5pxgHD5DHqrEysPHfQTbZwbpqRn3xIC9y8ROc5aG4+U6&#10;Vz3/Dds/AAAA//8DAFBLAwQUAAYACAAAACEALn+v9eIAAAALAQAADwAAAGRycy9kb3ducmV2Lnht&#10;bEyPwU7DMAyG70i8Q2QkLoil6aZuK02nCQHajnQcOGaNaas1SUmyrnt7zAmOtj/9/v5iM5mejehD&#10;56wEMUuAoa2d7mwj4ePw+rgCFqKyWvXOooQrBtiUtzeFyrW72Hccq9gwCrEhVxLaGIec81C3aFSY&#10;uQEt3b6cNyrS6BuuvbpQuOl5miQZN6qz9KFVAz63WJ+qs5Gw/X647rK5UW+fu9OLqca9OPi9lPd3&#10;0/YJWMQp/sHwq0/qUJLT0Z2tDqyXsMhSQaiEdSKWwIhYrNI1sCNtxHwJvCz4/w7lDwAAAP//AwBQ&#10;SwECLQAUAAYACAAAACEAtoM4kv4AAADhAQAAEwAAAAAAAAAAAAAAAAAAAAAAW0NvbnRlbnRfVHlw&#10;ZXNdLnhtbFBLAQItABQABgAIAAAAIQA4/SH/1gAAAJQBAAALAAAAAAAAAAAAAAAAAC8BAABfcmVs&#10;cy8ucmVsc1BLAQItABQABgAIAAAAIQDO2lj6tQEAAFUDAAAOAAAAAAAAAAAAAAAAAC4CAABkcnMv&#10;ZTJvRG9jLnhtbFBLAQItABQABgAIAAAAIQAuf6/14gAAAAsBAAAPAAAAAAAAAAAAAAAAAA8EAABk&#10;cnMvZG93bnJldi54bWxQSwUGAAAAAAQABADzAAAAHgU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R</w:t>
                      </w:r>
                    </w:p>
                  </w:txbxContent>
                </v:textbox>
                <w10:wrap anchorx="page" anchory="page"/>
              </v:shape>
            </w:pict>
          </mc:Fallback>
        </mc:AlternateContent>
      </w:r>
      <w:r>
        <w:rPr>
          <w:noProof/>
          <w:lang w:eastAsia="tr-TR"/>
        </w:rPr>
        <mc:AlternateContent>
          <mc:Choice Requires="wps">
            <w:drawing>
              <wp:anchor distT="0" distB="0" distL="0" distR="0" simplePos="0" relativeHeight="15742464" behindDoc="0" locked="0" layoutInCell="1" allowOverlap="1">
                <wp:simplePos x="0" y="0"/>
                <wp:positionH relativeFrom="page">
                  <wp:posOffset>2926458</wp:posOffset>
                </wp:positionH>
                <wp:positionV relativeFrom="page">
                  <wp:posOffset>5626891</wp:posOffset>
                </wp:positionV>
                <wp:extent cx="71120" cy="13208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780000">
                          <a:off x="0" y="0"/>
                          <a:ext cx="7112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2"/>
                                <w:sz w:val="20"/>
                              </w:rPr>
                              <w:t>T</w:t>
                            </w:r>
                          </w:p>
                        </w:txbxContent>
                      </wps:txbx>
                      <wps:bodyPr wrap="square" lIns="0" tIns="0" rIns="0" bIns="0" rtlCol="0">
                        <a:noAutofit/>
                      </wps:bodyPr>
                    </wps:wsp>
                  </a:graphicData>
                </a:graphic>
              </wp:anchor>
            </w:drawing>
          </mc:Choice>
          <mc:Fallback>
            <w:pict>
              <v:shape id="Textbox 62" o:spid="_x0000_s1088" type="#_x0000_t202" style="position:absolute;margin-left:230.45pt;margin-top:443.05pt;width:5.6pt;height:10.4pt;rotation:63;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POitQEAAFUDAAAOAAAAZHJzL2Uyb0RvYy54bWysU8tu2zAQvBfoPxC813qkSAzBcpA2aFEg&#10;aAsk+QCKIi2iIpdd0pb8911SthO0tyI6EEvucDizu9rcznZkB4XBgGt5tSo5U05Cb9yu5c9PXz6s&#10;OQtRuF6M4FTLjyrw2+37d5vJN6qGAcZeISMSF5rJt3yI0TdFEeSgrAgr8MpRUgNaEWmLu6JHMRG7&#10;HYu6LK+LCbD3CFKFQKf3S5JvM7/WSsYfWgcV2dhy0hbzinnt0lpsN6LZofCDkScZ4j9UWGEcPXqh&#10;uhdRsD2af6iskQgBdFxJsAVobaTKHshNVf7l5nEQXmUvVJzgL2UKb0crvx9+IjN9y69rzpyw1KMn&#10;NccOZkYnVJ7Jh4ZQj55wcf4EM7U5Ww3+AeSvQJDiFWa5EAidyjFrtAyByn51sy7pyzfJNiMa6sfx&#10;0gN6k0k6vKmqmhKSMtVVXa5zi4qFKTF6DPGrAstS0HKkDmdOcXgIMWl5gZyELVqSxDh3c/b68eKs&#10;g/5IxiaagJaH33uBirPxm6MSp3E5B3gOunOAcfwMeaiSKgd3+wjaZAXpqYX3pIB6l4Wd5iwNx+t9&#10;Rr38Dds/AAAA//8DAFBLAwQUAAYACAAAACEA4KwXXeAAAAALAQAADwAAAGRycy9kb3ducmV2Lnht&#10;bEyPwU7DMAyG70i8Q2QkLoilHWtZStMJIXEeDDhwSxvTVmucqsm27u0xJ3az5U+/v7/czG4QR5xC&#10;70lDukhAIDXe9tRq+Px4vV+DCNGQNYMn1HDGAJvq+qo0hfUnesfjLraCQygURkMX41hIGZoOnQkL&#10;PyLx7cdPzkRep1bayZw43A1ymSS5dKYn/tCZEV86bPa7g9Ow36pGnb/jXZ29PYSvFNU2ZErr25v5&#10;+QlExDn+w/Cnz+pQsVPtD2SDGDSssjxlVMNaJQoEE6vHnIdag0qWKciqlJcdql8AAAD//wMAUEsB&#10;Ai0AFAAGAAgAAAAhALaDOJL+AAAA4QEAABMAAAAAAAAAAAAAAAAAAAAAAFtDb250ZW50X1R5cGVz&#10;XS54bWxQSwECLQAUAAYACAAAACEAOP0h/9YAAACUAQAACwAAAAAAAAAAAAAAAAAvAQAAX3JlbHMv&#10;LnJlbHNQSwECLQAUAAYACAAAACEAuzDzorUBAABVAwAADgAAAAAAAAAAAAAAAAAuAgAAZHJzL2Uy&#10;b0RvYy54bWxQSwECLQAUAAYACAAAACEA4KwXXeAAAAALAQAADwAAAAAAAAAAAAAAAAAP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2"/>
                          <w:sz w:val="20"/>
                        </w:rPr>
                        <w:t>T</w:t>
                      </w:r>
                    </w:p>
                  </w:txbxContent>
                </v:textbox>
                <w10:wrap anchorx="page" anchory="page"/>
              </v:shape>
            </w:pict>
          </mc:Fallback>
        </mc:AlternateContent>
      </w:r>
      <w:r>
        <w:rPr>
          <w:noProof/>
          <w:lang w:eastAsia="tr-TR"/>
        </w:rPr>
        <mc:AlternateContent>
          <mc:Choice Requires="wps">
            <w:drawing>
              <wp:anchor distT="0" distB="0" distL="0" distR="0" simplePos="0" relativeHeight="15742976" behindDoc="0" locked="0" layoutInCell="1" allowOverlap="1">
                <wp:simplePos x="0" y="0"/>
                <wp:positionH relativeFrom="page">
                  <wp:posOffset>2895647</wp:posOffset>
                </wp:positionH>
                <wp:positionV relativeFrom="page">
                  <wp:posOffset>5556287</wp:posOffset>
                </wp:positionV>
                <wp:extent cx="69215" cy="13208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020000">
                          <a:off x="0" y="0"/>
                          <a:ext cx="6921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S</w:t>
                            </w:r>
                          </w:p>
                        </w:txbxContent>
                      </wps:txbx>
                      <wps:bodyPr wrap="square" lIns="0" tIns="0" rIns="0" bIns="0" rtlCol="0">
                        <a:noAutofit/>
                      </wps:bodyPr>
                    </wps:wsp>
                  </a:graphicData>
                </a:graphic>
              </wp:anchor>
            </w:drawing>
          </mc:Choice>
          <mc:Fallback>
            <w:pict>
              <v:shape id="Textbox 63" o:spid="_x0000_s1089" type="#_x0000_t202" style="position:absolute;margin-left:228pt;margin-top:437.5pt;width:5.45pt;height:10.4pt;rotation:67;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JtQEAAFUDAAAOAAAAZHJzL2Uyb0RvYy54bWysU9GO0zAQfEfiHyy/06S9ozqipifgBEI6&#10;AdLdfYDj2E1E7DW7bpP+PWun7Z3g7cSLtbHH45mdzeZ2coM4GKQefC2Xi1IK4zW0vd/V8unxy7sb&#10;KSgq36oBvKnl0ZC83b59sxlDZVbQwdAaFEziqRpDLbsYQ1UUpDvjFC0gGM+HFtCpyJ+4K1pUI7O7&#10;oViV5boYAduAoA0R797Nh3Kb+a01Ov6wlkwUQy1ZW8wr5rVJa7HdqGqHKnS9PslQr1DhVO/50QvV&#10;nYpK7LH/h8r1GoHAxoUGV4C1vTbZA7tZln+5eehUMNkLN4fCpU30/2j198NPFH1by/WVFF45zujR&#10;TLGBSfAOt2cMVDHqITAuTp9g4pizVQr3oH8RQ4oXmPkCMTq1Y7LoBAK3/brkuMoy32Tbgmk4j+Ml&#10;A35TaN5cf1gt30uh+WR5tSpvckTFzJQYA1L8asCJVNQSOeHMqQ73FJOWZ8hJ2KwlSYxTM2Wv1xdn&#10;DbRHNjbyBNSSfu8VGimGb55bnMblXOC5aM4FxuEz5KFKqjx83EewfVaQnpp5Two4uyzsNGdpOF5+&#10;Z9Tz37D9AwAA//8DAFBLAwQUAAYACAAAACEAmm2Cwt0AAAALAQAADwAAAGRycy9kb3ducmV2Lnht&#10;bEyPy26DMBBF95X6D9ZE6q4xRGkDBBNFkeg+aT7AwPBQ8JjaDqF/3+mq3c3j6M6Z/LCYUczo/GBJ&#10;QbyOQCDVthmoU3D9LF8TED5oavRoCRV8o4dD8fyU66yxDzrjfAmd4BDymVbQhzBlUvq6R6P92k5I&#10;vGutMzpw6zrZOP3gcDPKTRS9S6MH4gu9nvDUY3273I2CoTwvZvOVVsekdR/uNJdVey2Velktxz2I&#10;gEv4g+FXn9WhYKfK3qnxYlSwfYtjRhUkuzQFwcR2F3NR8SSNEpBFLv//UPwAAAD//wMAUEsBAi0A&#10;FAAGAAgAAAAhALaDOJL+AAAA4QEAABMAAAAAAAAAAAAAAAAAAAAAAFtDb250ZW50X1R5cGVzXS54&#10;bWxQSwECLQAUAAYACAAAACEAOP0h/9YAAACUAQAACwAAAAAAAAAAAAAAAAAvAQAAX3JlbHMvLnJl&#10;bHNQSwECLQAUAAYACAAAACEAbB/5ibUBAABVAwAADgAAAAAAAAAAAAAAAAAuAgAAZHJzL2Uyb0Rv&#10;Yy54bWxQSwECLQAUAAYACAAAACEAmm2Cwt0AAAALAQAADwAAAAAAAAAAAAAAAAAPBAAAZHJzL2Rv&#10;d25yZXYueG1sUEsFBgAAAAAEAAQA8wAAABk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S</w:t>
                      </w:r>
                    </w:p>
                  </w:txbxContent>
                </v:textbox>
                <w10:wrap anchorx="page" anchory="page"/>
              </v:shape>
            </w:pict>
          </mc:Fallback>
        </mc:AlternateContent>
      </w:r>
      <w:r>
        <w:rPr>
          <w:noProof/>
          <w:lang w:eastAsia="tr-TR"/>
        </w:rPr>
        <mc:AlternateContent>
          <mc:Choice Requires="wps">
            <w:drawing>
              <wp:anchor distT="0" distB="0" distL="0" distR="0" simplePos="0" relativeHeight="15743488" behindDoc="0" locked="0" layoutInCell="1" allowOverlap="1">
                <wp:simplePos x="0" y="0"/>
                <wp:positionH relativeFrom="page">
                  <wp:posOffset>4616891</wp:posOffset>
                </wp:positionH>
                <wp:positionV relativeFrom="page">
                  <wp:posOffset>5541739</wp:posOffset>
                </wp:positionV>
                <wp:extent cx="39369" cy="13208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3937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0"/>
                                <w:sz w:val="20"/>
                              </w:rPr>
                              <w:t>I</w:t>
                            </w:r>
                          </w:p>
                        </w:txbxContent>
                      </wps:txbx>
                      <wps:bodyPr wrap="square" lIns="0" tIns="0" rIns="0" bIns="0" rtlCol="0">
                        <a:noAutofit/>
                      </wps:bodyPr>
                    </wps:wsp>
                  </a:graphicData>
                </a:graphic>
              </wp:anchor>
            </w:drawing>
          </mc:Choice>
          <mc:Fallback>
            <w:pict>
              <v:shape id="Textbox 64" o:spid="_x0000_s1090" type="#_x0000_t202" style="position:absolute;margin-left:363.55pt;margin-top:436.35pt;width:3.1pt;height:10.4pt;rotation:-67;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QV9tgEAAFYDAAAOAAAAZHJzL2Uyb0RvYy54bWysU8Fu2zAMvQ/YPwi6L3aSrs2MOMW2YsOA&#10;YhvQ7gNkWUqMWaJGKrHz96PkJC3WWzEfBEp8enqPpNe3o+vFwSB14Gs5n5VSGK+h7fy2lr8ev7xb&#10;SUFR+Vb14E0tj4bk7ebtm/UQKrOAHfStQcEknqoh1HIXY6iKgvTOOEUzCMZz0gI6FXmL26JFNTC7&#10;64tFWV4XA2AbELQh4tO7KSk3md9ao+MPa8lE0deStcW8Yl6btBabtaq2qMKu0ycZ6hUqnOo8P3qh&#10;ulNRiT12L6hcpxEIbJxpcAVY22mTPbCbefmPm4edCiZ74eJQuJSJ/h+t/n74iaJra3l9JYVXjnv0&#10;aMbYwCj4hMszBKoY9RAYF8dPMHKbs1UK96B/E0OKZ5jpAjE6lWO06AQCl31+835V8pevsm/BPNyQ&#10;46UJ/KjQfLj8sLzhhObMfLkoV7lHxUSVKANS/GrAiRTUErnFmVMd7ikmMU+Qk7JJTNIYx2bMZq8u&#10;1hpoj+xs4BGoJf3ZKzRS9N881zjNyznAc9CcA4z9Z8hTlVR5+LiPYLusID018Z4UcPOysNOgpel4&#10;vs+op99h8xcAAP//AwBQSwMEFAAGAAgAAAAhAE039qrfAAAACwEAAA8AAABkcnMvZG93bnJldi54&#10;bWxMj81OwzAQhO9IvIO1SNyo3YLSEOJUKOVHPVJ4ANfeJimxndpuGt6e7QmOszOa/aZcTbZnI4bY&#10;eSdhPhPA0GlvOtdI+Pp8vcuBxaScUb13KOEHI6yq66tSFcaf3QeO29QwKnGxUBLalIaC86hbtCrO&#10;/ICOvL0PViWSoeEmqDOV254vhMi4VZ2jD60asG5Rf29PVsJmfRxrrafDS3o/3sdQH972+VrK25vp&#10;+QlYwin9heGCT+hQEdPOn5yJrJewnD8SepKQ54JGUWL5IDJgu8slWwCvSv5/Q/ULAAD//wMAUEsB&#10;Ai0AFAAGAAgAAAAhALaDOJL+AAAA4QEAABMAAAAAAAAAAAAAAAAAAAAAAFtDb250ZW50X1R5cGVz&#10;XS54bWxQSwECLQAUAAYACAAAACEAOP0h/9YAAACUAQAACwAAAAAAAAAAAAAAAAAvAQAAX3JlbHMv&#10;LnJlbHNQSwECLQAUAAYACAAAACEAdjUFfbYBAABWAwAADgAAAAAAAAAAAAAAAAAuAgAAZHJzL2Uy&#10;b0RvYy54bWxQSwECLQAUAAYACAAAACEATTf2qt8AAAALAQAADwAAAAAAAAAAAAAAAAAQ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0"/>
                          <w:sz w:val="20"/>
                        </w:rPr>
                        <w:t>I</w:t>
                      </w:r>
                    </w:p>
                  </w:txbxContent>
                </v:textbox>
                <w10:wrap anchorx="page" anchory="page"/>
              </v:shape>
            </w:pict>
          </mc:Fallback>
        </mc:AlternateContent>
      </w:r>
      <w:r>
        <w:rPr>
          <w:noProof/>
          <w:lang w:eastAsia="tr-TR"/>
        </w:rPr>
        <mc:AlternateContent>
          <mc:Choice Requires="wps">
            <w:drawing>
              <wp:anchor distT="0" distB="0" distL="0" distR="0" simplePos="0" relativeHeight="15744000" behindDoc="0" locked="0" layoutInCell="1" allowOverlap="1">
                <wp:simplePos x="0" y="0"/>
                <wp:positionH relativeFrom="page">
                  <wp:posOffset>4565806</wp:posOffset>
                </wp:positionH>
                <wp:positionV relativeFrom="page">
                  <wp:posOffset>5605511</wp:posOffset>
                </wp:positionV>
                <wp:extent cx="85090" cy="13208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760000">
                          <a:off x="0" y="0"/>
                          <a:ext cx="85090" cy="132080"/>
                        </a:xfrm>
                        <a:prstGeom prst="rect">
                          <a:avLst/>
                        </a:prstGeom>
                      </wps:spPr>
                      <wps:txbx>
                        <w:txbxContent>
                          <w:p w:rsidR="00AC0E1A" w:rsidRDefault="00AC0E1A">
                            <w:pPr>
                              <w:spacing w:line="207" w:lineRule="exact"/>
                              <w:rPr>
                                <w:rFonts w:ascii="Myriad Pro Black" w:hAnsi="Myriad Pro Black"/>
                                <w:b/>
                                <w:sz w:val="20"/>
                              </w:rPr>
                            </w:pPr>
                            <w:r>
                              <w:rPr>
                                <w:rFonts w:ascii="Myriad Pro Black" w:hAnsi="Myriad Pro Black"/>
                                <w:b/>
                                <w:color w:val="D2AB67"/>
                                <w:spacing w:val="-17"/>
                                <w:sz w:val="20"/>
                              </w:rPr>
                              <w:t>Ğ</w:t>
                            </w:r>
                          </w:p>
                        </w:txbxContent>
                      </wps:txbx>
                      <wps:bodyPr wrap="square" lIns="0" tIns="0" rIns="0" bIns="0" rtlCol="0">
                        <a:noAutofit/>
                      </wps:bodyPr>
                    </wps:wsp>
                  </a:graphicData>
                </a:graphic>
              </wp:anchor>
            </w:drawing>
          </mc:Choice>
          <mc:Fallback>
            <w:pict>
              <v:shape id="Textbox 65" o:spid="_x0000_s1091" type="#_x0000_t202" style="position:absolute;margin-left:359.5pt;margin-top:441.4pt;width:6.7pt;height:10.4pt;rotation:-64;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BwOtgEAAFYDAAAOAAAAZHJzL2Uyb0RvYy54bWysU8Fu2zAMvQ/YPwi6L3ayNc2MOMW2YsOA&#10;Yh3Q9gNkWUqMWaJGKrHz96PkJC22WzEfBEp8enqPpNc3o+vFwSB14Gs5n5VSGK+h7fy2lk+PX9+t&#10;pKCofKt68KaWR0PyZvP2zXoIlVnADvrWoGAST9UQarmLMVRFQXpnnKIZBOM5aQGdirzFbdGiGpjd&#10;9cWiLJfFANgGBG2I+PR2SspN5rfW6HhvLZko+lqytphXzGuT1mKzVtUWVdh1+iRDvUKFU53nRy9U&#10;tyoqscfuHyrXaQQCG2caXAHWdtpkD+xmXv7l5mGngsleuDgULmWi/0erfxx+oujaWi6vpPDKcY8e&#10;zRgbGAWfcHmGQBWjHgLj4vgZRm5ztkrhDvQvYkjxAjNdIEancowWnUDgss+vr5clf/kq+xbMww05&#10;XprAjwrNh6ur8iMnNGfm7xflKveomKgSZUCK3ww4kYJaIrc4c6rDHcUk5hlyUjaJSRrj2IzZ7IeL&#10;tQbaIzsbeARqSb/3Co0U/XfPNU7zcg7wHDTnAGP/BfJUJVUePu0j2C4rSE9NvCcF3Lws7DRoaTpe&#10;7jPq+XfY/AEAAP//AwBQSwMEFAAGAAgAAAAhAHzjFubgAAAACwEAAA8AAABkcnMvZG93bnJldi54&#10;bWxMj8tOwzAQRfdI/IM1SOyoE6qkSYhTIQRsUBcU2Lv2kETE48h2HvD1mBVdzszRnXPr/WoGNqPz&#10;vSUB6SYBhqSs7qkV8P72dFMA80GSloMlFPCNHvbN5UUtK20XesX5GFoWQ8hXUkAXwlhx7lWHRvqN&#10;HZHi7dM6I0McXcu1k0sMNwO/TZKcG9lT/NDJER86VF/HyQj4+cjWOV/CywFtO7khVY/PByXE9dV6&#10;fwcs4Br+YfjTj+rQRKeTnUh7NgjYpdk2ogKKIs+ARWK3zVNgp7gpyxJ4U/PzDs0vAAAA//8DAFBL&#10;AQItABQABgAIAAAAIQC2gziS/gAAAOEBAAATAAAAAAAAAAAAAAAAAAAAAABbQ29udGVudF9UeXBl&#10;c10ueG1sUEsBAi0AFAAGAAgAAAAhADj9If/WAAAAlAEAAAsAAAAAAAAAAAAAAAAALwEAAF9yZWxz&#10;Ly5yZWxzUEsBAi0AFAAGAAgAAAAhAGEYHA62AQAAVgMAAA4AAAAAAAAAAAAAAAAALgIAAGRycy9l&#10;Mm9Eb2MueG1sUEsBAi0AFAAGAAgAAAAhAHzjFubgAAAACwEAAA8AAAAAAAAAAAAAAAAAEAQAAGRy&#10;cy9kb3ducmV2LnhtbFBLBQYAAAAABAAEAPMAAAAdBQAAAAA=&#10;" filled="f" stroked="f">
                <v:path arrowok="t"/>
                <v:textbox inset="0,0,0,0">
                  <w:txbxContent>
                    <w:p w:rsidR="00AC0E1A" w:rsidRDefault="00AC0E1A">
                      <w:pPr>
                        <w:spacing w:line="207" w:lineRule="exact"/>
                        <w:rPr>
                          <w:rFonts w:ascii="Myriad Pro Black" w:hAnsi="Myriad Pro Black"/>
                          <w:b/>
                          <w:sz w:val="20"/>
                        </w:rPr>
                      </w:pPr>
                      <w:r>
                        <w:rPr>
                          <w:rFonts w:ascii="Myriad Pro Black" w:hAnsi="Myriad Pro Black"/>
                          <w:b/>
                          <w:color w:val="D2AB67"/>
                          <w:spacing w:val="-17"/>
                          <w:sz w:val="20"/>
                        </w:rPr>
                        <w:t>Ğ</w:t>
                      </w:r>
                    </w:p>
                  </w:txbxContent>
                </v:textbox>
                <w10:wrap anchorx="page" anchory="page"/>
              </v:shape>
            </w:pict>
          </mc:Fallback>
        </mc:AlternateContent>
      </w:r>
      <w:r>
        <w:rPr>
          <w:noProof/>
          <w:lang w:eastAsia="tr-TR"/>
        </w:rPr>
        <mc:AlternateContent>
          <mc:Choice Requires="wps">
            <w:drawing>
              <wp:anchor distT="0" distB="0" distL="0" distR="0" simplePos="0" relativeHeight="15744512" behindDoc="0" locked="0" layoutInCell="1" allowOverlap="1">
                <wp:simplePos x="0" y="0"/>
                <wp:positionH relativeFrom="page">
                  <wp:posOffset>4556904</wp:posOffset>
                </wp:positionH>
                <wp:positionV relativeFrom="page">
                  <wp:posOffset>5667122</wp:posOffset>
                </wp:positionV>
                <wp:extent cx="38100" cy="13208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810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1"/>
                                <w:sz w:val="20"/>
                              </w:rPr>
                              <w:t>I</w:t>
                            </w:r>
                          </w:p>
                        </w:txbxContent>
                      </wps:txbx>
                      <wps:bodyPr wrap="square" lIns="0" tIns="0" rIns="0" bIns="0" rtlCol="0">
                        <a:noAutofit/>
                      </wps:bodyPr>
                    </wps:wsp>
                  </a:graphicData>
                </a:graphic>
              </wp:anchor>
            </w:drawing>
          </mc:Choice>
          <mc:Fallback>
            <w:pict>
              <v:shape id="Textbox 66" o:spid="_x0000_s1092" type="#_x0000_t202" style="position:absolute;margin-left:358.8pt;margin-top:446.25pt;width:3pt;height:10.4pt;rotation:-60;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dyswEAAFYDAAAOAAAAZHJzL2Uyb0RvYy54bWysU9tu2zAMfR+wfxD0vthOhyAw4hTbig0D&#10;im1A2w+QZSk2ZokaqcTO349SLi22t6J+ECjx6Ogckt7czm4UB4M0gG9ktSilMF5DN/hdI58ev35Y&#10;S0FR+U6N4E0jj4bk7fb9u80UarOEHsbOoGAST/UUGtnHGOqiIN0bp2gBwXhOWkCnIm9xV3SoJmZ3&#10;Y7Esy1UxAXYBQRsiPr07JeU281trdPxpLZkoxkaytphXzGub1mK7UfUOVegHfZahXqHCqcHzo1eq&#10;OxWV2OPwH5UbNAKBjQsNrgBrB22yB3ZTlf+4eehVMNkLF4fCtUz0drT6x+EXiqFr5GolhVeOe/Ro&#10;5tjCLPiEyzMFqhn1EBgX588wc5uzVQr3oH8TQ4oXmNMFYnQqx2zRCQQue7Uu85evsm/BPNyQ47UJ&#10;/KjQfHizrkpOaM5UN8tynXtUnKgSZUCK3ww4kYJGIrc4c6rDPcUk5hlyVnYSkzTGuZ2z2Y9Xay10&#10;R3Y28Qg0kv7sFRopxu+ea5zm5RLgJWgvAcbxC+SpSqo8fNpHsENWkJ468Z4VcPOysPOgpel4uc+o&#10;599h+xcAAP//AwBQSwMEFAAGAAgAAAAhAKoJZJfhAAAACwEAAA8AAABkcnMvZG93bnJldi54bWxM&#10;j0FOwzAQRfdI3MEaJHbUSVBpHeJUEahCalmUwgGm8ZCkxOModttwe8wKlqN5+v/9YjXZXpxp9J1j&#10;DeksAUFcO9Nxo+HjfX23BOEDssHeMWn4Jg+r8vqqwNy4C7/ReR8aEUPY56ihDWHIpfR1Sxb9zA3E&#10;8ffpRoshnmMjzYiXGG57mSXJg7TYcWxocaCnluqv/clq2L1s191259QmO1bVfOOfX5GOWt/eTNUj&#10;iEBT+IPhVz+qQxmdDu7ExotewyJNsohqWCqlQERicZ/GdQcNKpkrkGUh/28ofwAAAP//AwBQSwEC&#10;LQAUAAYACAAAACEAtoM4kv4AAADhAQAAEwAAAAAAAAAAAAAAAAAAAAAAW0NvbnRlbnRfVHlwZXNd&#10;LnhtbFBLAQItABQABgAIAAAAIQA4/SH/1gAAAJQBAAALAAAAAAAAAAAAAAAAAC8BAABfcmVscy8u&#10;cmVsc1BLAQItABQABgAIAAAAIQAdItdyswEAAFYDAAAOAAAAAAAAAAAAAAAAAC4CAABkcnMvZTJv&#10;RG9jLnhtbFBLAQItABQABgAIAAAAIQCqCWSX4QAAAAsBAAAPAAAAAAAAAAAAAAAAAA0EAABkcnMv&#10;ZG93bnJldi54bWxQSwUGAAAAAAQABADzAAAAGwU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1"/>
                          <w:sz w:val="20"/>
                        </w:rPr>
                        <w:t>I</w:t>
                      </w:r>
                    </w:p>
                  </w:txbxContent>
                </v:textbox>
                <w10:wrap anchorx="page" anchory="page"/>
              </v:shape>
            </w:pict>
          </mc:Fallback>
        </mc:AlternateContent>
      </w:r>
      <w:r>
        <w:rPr>
          <w:noProof/>
          <w:lang w:eastAsia="tr-TR"/>
        </w:rPr>
        <mc:AlternateContent>
          <mc:Choice Requires="wps">
            <w:drawing>
              <wp:anchor distT="0" distB="0" distL="0" distR="0" simplePos="0" relativeHeight="15745024" behindDoc="0" locked="0" layoutInCell="1" allowOverlap="1">
                <wp:simplePos x="0" y="0"/>
                <wp:positionH relativeFrom="page">
                  <wp:posOffset>4513333</wp:posOffset>
                </wp:positionH>
                <wp:positionV relativeFrom="page">
                  <wp:posOffset>5717489</wp:posOffset>
                </wp:positionV>
                <wp:extent cx="64135" cy="13208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180000">
                          <a:off x="0" y="0"/>
                          <a:ext cx="6413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6"/>
                                <w:sz w:val="20"/>
                              </w:rPr>
                              <w:t>L</w:t>
                            </w:r>
                          </w:p>
                        </w:txbxContent>
                      </wps:txbx>
                      <wps:bodyPr wrap="square" lIns="0" tIns="0" rIns="0" bIns="0" rtlCol="0">
                        <a:noAutofit/>
                      </wps:bodyPr>
                    </wps:wsp>
                  </a:graphicData>
                </a:graphic>
              </wp:anchor>
            </w:drawing>
          </mc:Choice>
          <mc:Fallback>
            <w:pict>
              <v:shape id="Textbox 67" o:spid="_x0000_s1093" type="#_x0000_t202" style="position:absolute;margin-left:355.4pt;margin-top:450.2pt;width:5.05pt;height:10.4pt;rotation:-57;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iZtgEAAFYDAAAOAAAAZHJzL2Uyb0RvYy54bWysU8GO0zAQvSPxD5bvNEl3KVXVdAWsQEgr&#10;QNrlAxzHbiJij5lxm/TvGTttdwU3RA6jsf38/N7MZHs3uUEcDVIPvpbVopTCeA1t7/e1/PH06c1a&#10;CorKt2oAb2p5MiTvdq9fbcewMUvoYGgNCibxtBlDLbsYw6YoSHfGKVpAMJ4PLaBTkZe4L1pUI7O7&#10;oViW5aoYAduAoA0R797Ph3KX+a01On6zlkwUQy1ZW8wRc2xSLHZbtdmjCl2vzzLUP6hwqvf86JXq&#10;XkUlDtj/ReV6jUBg40KDK8DaXpvsgd1U5R9uHjsVTPbCxaFwLRP9P1r99fgdRd/WcvVOCq8c9+jJ&#10;TLGBSfAOl2cMtGHUY2BcnD7AxG3OVik8gP5JDCleYOYLxOhUjsmiEwhc9mpdrUv+8lX2LZiHG3K6&#10;NoEfFZo3V7fVzVspNJ9UN8tynXtUzFSJMiDFzwacSEktkVucOdXxgWIS8ww5K5vFJI1xaqZs9vZq&#10;rYH2xM5GHoFa0q+DQiPF8MVzjdO8XBK8JM0lwTh8hDxVSZWH94cIts8K0lMz71kBNy8LOw9amo6X&#10;64x6/h12vwEAAP//AwBQSwMEFAAGAAgAAAAhAChZLzTiAAAACwEAAA8AAABkcnMvZG93bnJldi54&#10;bWxMj8FOwzAMhu9IvENkJG4sWVHXUZpOqBoHOLEBEse0yZpujVOabOveHnOCo+1Pv7+/WE2uZycz&#10;hs6jhPlMADPYeN1hK+Hj/fluCSxEhVr1Ho2EiwmwKq+vCpVrf8aNOW1jyygEQ64k2BiHnPPQWONU&#10;mPnBIN12fnQq0ji2XI/qTOGu54kQC+5Uh/TBqsFU1jSH7dFJ2F8OlVvr/cv3W/W1S17Xtp4+N1Le&#10;3kxPj8CimeIfDL/6pA4lOdX+iDqwXkIm0pRQCQ8izYARkSWLe2A1bebpEnhZ8P8dyh8AAAD//wMA&#10;UEsBAi0AFAAGAAgAAAAhALaDOJL+AAAA4QEAABMAAAAAAAAAAAAAAAAAAAAAAFtDb250ZW50X1R5&#10;cGVzXS54bWxQSwECLQAUAAYACAAAACEAOP0h/9YAAACUAQAACwAAAAAAAAAAAAAAAAAvAQAAX3Jl&#10;bHMvLnJlbHNQSwECLQAUAAYACAAAACEAcg64mbYBAABWAwAADgAAAAAAAAAAAAAAAAAuAgAAZHJz&#10;L2Uyb0RvYy54bWxQSwECLQAUAAYACAAAACEAKFkvNOIAAAALAQAADwAAAAAAAAAAAAAAAAAQBAAA&#10;ZHJzL2Rvd25yZXYueG1sUEsFBgAAAAAEAAQA8wAAAB8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6"/>
                          <w:sz w:val="20"/>
                        </w:rPr>
                        <w:t>L</w:t>
                      </w:r>
                    </w:p>
                  </w:txbxContent>
                </v:textbox>
                <w10:wrap anchorx="page" anchory="page"/>
              </v:shape>
            </w:pict>
          </mc:Fallback>
        </mc:AlternateContent>
      </w:r>
      <w:r>
        <w:rPr>
          <w:noProof/>
          <w:lang w:eastAsia="tr-TR"/>
        </w:rPr>
        <mc:AlternateContent>
          <mc:Choice Requires="wps">
            <w:drawing>
              <wp:anchor distT="0" distB="0" distL="0" distR="0" simplePos="0" relativeHeight="15745536" behindDoc="0" locked="0" layoutInCell="1" allowOverlap="1">
                <wp:simplePos x="0" y="0"/>
                <wp:positionH relativeFrom="page">
                  <wp:posOffset>4453929</wp:posOffset>
                </wp:positionH>
                <wp:positionV relativeFrom="page">
                  <wp:posOffset>5786128</wp:posOffset>
                </wp:positionV>
                <wp:extent cx="86360" cy="13208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480000">
                          <a:off x="0" y="0"/>
                          <a:ext cx="8636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N</w:t>
                            </w:r>
                          </w:p>
                        </w:txbxContent>
                      </wps:txbx>
                      <wps:bodyPr wrap="square" lIns="0" tIns="0" rIns="0" bIns="0" rtlCol="0">
                        <a:noAutofit/>
                      </wps:bodyPr>
                    </wps:wsp>
                  </a:graphicData>
                </a:graphic>
              </wp:anchor>
            </w:drawing>
          </mc:Choice>
          <mc:Fallback>
            <w:pict>
              <v:shape id="Textbox 68" o:spid="_x0000_s1094" type="#_x0000_t202" style="position:absolute;margin-left:350.7pt;margin-top:455.6pt;width:6.8pt;height:10.4pt;rotation:-52;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XWtQEAAFYDAAAOAAAAZHJzL2Uyb0RvYy54bWysU9tu2zAMfR+wfxD0vthJi8Aw4hTdig0D&#10;im1Auw+QZSk2ZokaqcTO349SLi22t6F+ECiROjqHh97czW4UB4M0gG/kclFKYbyGbvC7Rv58/vyh&#10;koKi8p0awZtGHg3Ju+37d5sp1GYFPYydQcEgnuopNLKPMdRFQbo3TtECgvGctIBORd7iruhQTYzu&#10;xmJVlutiAuwCgjZEfPpwSsptxrfW6PjdWjJRjI1kbjGvmNc2rcV2o+odqtAP+kxD/QcLpwbPj16h&#10;HlRUYo/DP1Bu0AgENi40uAKsHbTJGljNsvxLzVOvgslauDkUrm2it4PV3w4/UAxdI9fslFeOPXo2&#10;c2xhFnzC7ZkC1Vz1FLguzh9hZpuzVAqPoH8RlxSvak4XiKtTO2aLTiBw25fVbVXyl6+ybsE4bMjx&#10;agI/KjQfVuubNSc0Z5Y3q7LKHhUnqAQZkOIXA06koJHIFmdMdXikmMi8lJyZncgkjnFu5yz29iqt&#10;he7IyiYegUbS771CI8X41XOP07xcArwE7SXAOH6CPFWJlYf7fQQ7ZAbpqRPumQGbl4mdBy1Nx+t9&#10;rnr5HbZ/AAAA//8DAFBLAwQUAAYACAAAACEAGhVxW+AAAAALAQAADwAAAGRycy9kb3ducmV2Lnht&#10;bEyPzU7EMAyE70i8Q2QkbmzaaukfTVcICTjAAQoPkG28bbWNU5p0t7w95gQ3ezya+VztVjuKE85+&#10;cKQg3kQgkFpnBuoUfH483uQgfNBk9OgIFXyjh119eVHp0rgzveOpCZ3gEPKlVtCHMJVS+rZHq/3G&#10;TUh8O7jZ6sDr3Ekz6zOH21EmUZRKqwfihl5P+NBje2wWq+DrdgyZf13ezNJEycsBk+L5+KTU9dV6&#10;fwci4Br+zPCLz+hQM9PeLWS8GBWkRcboQUERb3lgRxbnKYg9K0m+BVlX8v8P9Q8AAAD//wMAUEsB&#10;Ai0AFAAGAAgAAAAhALaDOJL+AAAA4QEAABMAAAAAAAAAAAAAAAAAAAAAAFtDb250ZW50X1R5cGVz&#10;XS54bWxQSwECLQAUAAYACAAAACEAOP0h/9YAAACUAQAACwAAAAAAAAAAAAAAAAAvAQAAX3JlbHMv&#10;LnJlbHNQSwECLQAUAAYACAAAACEAssrF1rUBAABWAwAADgAAAAAAAAAAAAAAAAAuAgAAZHJzL2Uy&#10;b0RvYy54bWxQSwECLQAUAAYACAAAACEAGhVxW+AAAAALAQAADwAAAAAAAAAAAAAAAAAP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N</w:t>
                      </w:r>
                    </w:p>
                  </w:txbxContent>
                </v:textbox>
                <w10:wrap anchorx="page" anchory="page"/>
              </v:shape>
            </w:pict>
          </mc:Fallback>
        </mc:AlternateContent>
      </w:r>
      <w:r>
        <w:rPr>
          <w:noProof/>
          <w:lang w:eastAsia="tr-TR"/>
        </w:rPr>
        <mc:AlternateContent>
          <mc:Choice Requires="wps">
            <w:drawing>
              <wp:anchor distT="0" distB="0" distL="0" distR="0" simplePos="0" relativeHeight="15746048" behindDoc="0" locked="0" layoutInCell="1" allowOverlap="1">
                <wp:simplePos x="0" y="0"/>
                <wp:positionH relativeFrom="page">
                  <wp:posOffset>4394999</wp:posOffset>
                </wp:positionH>
                <wp:positionV relativeFrom="page">
                  <wp:posOffset>5856891</wp:posOffset>
                </wp:positionV>
                <wp:extent cx="84455" cy="13208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840000">
                          <a:off x="0" y="0"/>
                          <a:ext cx="8445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2"/>
                                <w:sz w:val="20"/>
                              </w:rPr>
                              <w:t>A</w:t>
                            </w:r>
                          </w:p>
                        </w:txbxContent>
                      </wps:txbx>
                      <wps:bodyPr wrap="square" lIns="0" tIns="0" rIns="0" bIns="0" rtlCol="0">
                        <a:noAutofit/>
                      </wps:bodyPr>
                    </wps:wsp>
                  </a:graphicData>
                </a:graphic>
              </wp:anchor>
            </w:drawing>
          </mc:Choice>
          <mc:Fallback>
            <w:pict>
              <v:shape id="Textbox 69" o:spid="_x0000_s1095" type="#_x0000_t202" style="position:absolute;margin-left:346.05pt;margin-top:461.15pt;width:6.65pt;height:10.4pt;rotation:-46;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f03tgEAAFYDAAAOAAAAZHJzL2Uyb0RvYy54bWysU8GO0zAQvSPxD5bvNGnprkrUdAWsQEgr&#10;QNrlAxzHbiJij5lxm/TvGTttdwU3RA6jsf38/N7MZHs3uUEcDVIPvpbLRSmF8Rra3u9r+ePp05uN&#10;FBSVb9UA3tTyZEje7V6/2o6hMivoYGgNCibxVI2hll2MoSoK0p1xihYQjOdDC+hU5CXuixbVyOxu&#10;KFZleVuMgG1A0IaId+/nQ7nL/NYaHb9ZSyaKoZasLeaIOTYpFrutqvaoQtfrswz1Dyqc6j0/eqW6&#10;V1GJA/Z/UbleIxDYuNDgCrC21yZ7YDfL8g83j50KJnvh4lC4lon+H63+evyOom9reftOCq8c9+jJ&#10;TLGBSfAOl2cMVDHqMTAuTh9g4jZnqxQeQP8khhQvMPMFYnQqx2TRCQQu+3KzWZf85avsWzAPN+R0&#10;bQI/KjRvbtbrmxspNJ8s367KTe5RMVMlyoAUPxtwIiW1RG5x5lTHB4pJzDPkrGwWkzTGqZmy2fXV&#10;WgPtiZ2NPAK1pF8HhUaK4YvnGqd5uSR4SZpLgnH4CHmqkioP7w8RbJ8VpKdm3rMCbl4Wdh60NB0v&#10;1xn1/DvsfgMAAP//AwBQSwMEFAAGAAgAAAAhAJ/9OhXfAAAACwEAAA8AAABkcnMvZG93bnJldi54&#10;bWxMj01PhDAQhu8m/odmTLy5RdYgIGVjiHvbZOOu3gsdKbEfhJYF/fWOJz3OzJN3nrfardawC05h&#10;8E7A/SYBhq7zanC9gLfz/i4HFqJ0ShrvUMAXBtjV11eVLJVf3CteTrFnFOJCKQXoGMeS89BptDJs&#10;/IiObh9+sjLSOPVcTXKhcGt4miQZt3Jw9EHLERuN3edptgIOTTeY+T0el+b48t2edT7um4MQtzfr&#10;8xOwiGv8g+FXn9ShJqfWz04FZgRkef5AqIAizagUEY9JkQJrabMttsDriv/vUP8AAAD//wMAUEsB&#10;Ai0AFAAGAAgAAAAhALaDOJL+AAAA4QEAABMAAAAAAAAAAAAAAAAAAAAAAFtDb250ZW50X1R5cGVz&#10;XS54bWxQSwECLQAUAAYACAAAACEAOP0h/9YAAACUAQAACwAAAAAAAAAAAAAAAAAvAQAAX3JlbHMv&#10;LnJlbHNQSwECLQAUAAYACAAAACEAsQ39N7YBAABWAwAADgAAAAAAAAAAAAAAAAAuAgAAZHJzL2Uy&#10;b0RvYy54bWxQSwECLQAUAAYACAAAACEAn/06Fd8AAAALAQAADwAAAAAAAAAAAAAAAAAQ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2"/>
                          <w:sz w:val="20"/>
                        </w:rPr>
                        <w:t>A</w:t>
                      </w:r>
                    </w:p>
                  </w:txbxContent>
                </v:textbox>
                <w10:wrap anchorx="page" anchory="page"/>
              </v:shape>
            </w:pict>
          </mc:Fallback>
        </mc:AlternateContent>
      </w:r>
      <w:r>
        <w:rPr>
          <w:noProof/>
          <w:lang w:eastAsia="tr-TR"/>
        </w:rPr>
        <mc:AlternateContent>
          <mc:Choice Requires="wps">
            <w:drawing>
              <wp:anchor distT="0" distB="0" distL="0" distR="0" simplePos="0" relativeHeight="15746560" behindDoc="0" locked="0" layoutInCell="1" allowOverlap="1">
                <wp:simplePos x="0" y="0"/>
                <wp:positionH relativeFrom="page">
                  <wp:posOffset>4332200</wp:posOffset>
                </wp:positionH>
                <wp:positionV relativeFrom="page">
                  <wp:posOffset>5920024</wp:posOffset>
                </wp:positionV>
                <wp:extent cx="79375" cy="13208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140000">
                          <a:off x="0" y="0"/>
                          <a:ext cx="7937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6"/>
                                <w:sz w:val="20"/>
                              </w:rPr>
                              <w:t>K</w:t>
                            </w:r>
                          </w:p>
                        </w:txbxContent>
                      </wps:txbx>
                      <wps:bodyPr wrap="square" lIns="0" tIns="0" rIns="0" bIns="0" rtlCol="0">
                        <a:noAutofit/>
                      </wps:bodyPr>
                    </wps:wsp>
                  </a:graphicData>
                </a:graphic>
              </wp:anchor>
            </w:drawing>
          </mc:Choice>
          <mc:Fallback>
            <w:pict>
              <v:shape id="Textbox 70" o:spid="_x0000_s1096" type="#_x0000_t202" style="position:absolute;margin-left:341.1pt;margin-top:466.15pt;width:6.25pt;height:10.4pt;rotation:-41;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ntgEAAFYDAAAOAAAAZHJzL2Uyb0RvYy54bWysU8GO0zAQvSPxD5bvNGmXpbtR0xWwAiGt&#10;AGmXD3Acu4mIPWbGbdK/Z+y03RXcEDlYY/v5zXszk83d5AZxMEg9+FouF6UUxmtoe7+r5Y+nT29u&#10;pKCofKsG8KaWR0Pybvv61WYMlVlBB0NrUDCJp2oMtexiDFVRkO6MU7SAYDxfWkCnIm9xV7SoRmZ3&#10;Q7Eqy3fFCNgGBG2I+PR+vpTbzG+t0fGbtWSiGGrJ2mJeMa9NWovtRlU7VKHr9UmG+gcVTvWek16o&#10;7lVUYo/9X1Su1wgENi40uAKs7bXJHtjNsvzDzWOngsleuDgULmWi/0ervx6+o+jbWq65PF457tGT&#10;mWIDk+ATLs8YqGLUY2BcnD7AxG3OVik8gP5JDCleYOYHxOhUjsmiEwhc9uXt8m3JX37KvgXzcMbj&#10;pQmcVGg+XN9era+l0HyzvFqVN1lEMVMlyoAUPxtwIgW1RG5x5lSHB4pJzDPkpGwWkzTGqZmy2euL&#10;tQbaIzsbeQRqSb/2Co0UwxfPNU7zcg7wHDTnAOPwEfJUJVUe3u8j2D4rSKlm3pMCbl4Wdhq0NB0v&#10;9xn1/DtsfwMAAP//AwBQSwMEFAAGAAgAAAAhAErkvTTiAAAACwEAAA8AAABkcnMvZG93bnJldi54&#10;bWxMj8FOg0AQhu8mvsNmTLwYuxQUWmRpmibqxcRY+wALOwIpO0vYLaU+veNJjzPz5Z/vLzaz7cWE&#10;o+8cKVguIhBItTMdNQoOn8/3KxA+aDK6d4QKLuhhU15fFTo37kwfOO1DIziEfK4VtCEMuZS+btFq&#10;v3ADEt++3Gh14HFspBn1mcNtL+MoSqXVHfGHVg+4a7E+7k9WwXdXTW/b92q6dHP2enfcYXZ4QaVu&#10;b+btE4iAc/iD4Vef1aFkp8qdyHjRK0hXccyognUSJyCYSNcPGYiKN4/JEmRZyP8dyh8AAAD//wMA&#10;UEsBAi0AFAAGAAgAAAAhALaDOJL+AAAA4QEAABMAAAAAAAAAAAAAAAAAAAAAAFtDb250ZW50X1R5&#10;cGVzXS54bWxQSwECLQAUAAYACAAAACEAOP0h/9YAAACUAQAACwAAAAAAAAAAAAAAAAAvAQAAX3Jl&#10;bHMvLnJlbHNQSwECLQAUAAYACAAAACEAP/hkZ7YBAABWAwAADgAAAAAAAAAAAAAAAAAuAgAAZHJz&#10;L2Uyb0RvYy54bWxQSwECLQAUAAYACAAAACEASuS9NOIAAAALAQAADwAAAAAAAAAAAAAAAAAQBAAA&#10;ZHJzL2Rvd25yZXYueG1sUEsFBgAAAAAEAAQA8wAAAB8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6"/>
                          <w:sz w:val="20"/>
                        </w:rPr>
                        <w:t>K</w:t>
                      </w:r>
                    </w:p>
                  </w:txbxContent>
                </v:textbox>
                <w10:wrap anchorx="page" anchory="page"/>
              </v:shape>
            </w:pict>
          </mc:Fallback>
        </mc:AlternateContent>
      </w:r>
      <w:r>
        <w:rPr>
          <w:noProof/>
          <w:lang w:eastAsia="tr-TR"/>
        </w:rPr>
        <mc:AlternateContent>
          <mc:Choice Requires="wps">
            <w:drawing>
              <wp:anchor distT="0" distB="0" distL="0" distR="0" simplePos="0" relativeHeight="15747072" behindDoc="0" locked="0" layoutInCell="1" allowOverlap="1">
                <wp:simplePos x="0" y="0"/>
                <wp:positionH relativeFrom="page">
                  <wp:posOffset>4273534</wp:posOffset>
                </wp:positionH>
                <wp:positionV relativeFrom="page">
                  <wp:posOffset>5971468</wp:posOffset>
                </wp:positionV>
                <wp:extent cx="67945" cy="13208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440000">
                          <a:off x="0" y="0"/>
                          <a:ext cx="6794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0"/>
                                <w:w w:val="90"/>
                                <w:sz w:val="20"/>
                              </w:rPr>
                              <w:t>$</w:t>
                            </w:r>
                          </w:p>
                        </w:txbxContent>
                      </wps:txbx>
                      <wps:bodyPr wrap="square" lIns="0" tIns="0" rIns="0" bIns="0" rtlCol="0">
                        <a:noAutofit/>
                      </wps:bodyPr>
                    </wps:wsp>
                  </a:graphicData>
                </a:graphic>
              </wp:anchor>
            </w:drawing>
          </mc:Choice>
          <mc:Fallback>
            <w:pict>
              <v:shape id="Textbox 71" o:spid="_x0000_s1097" type="#_x0000_t202" style="position:absolute;margin-left:336.5pt;margin-top:470.2pt;width:5.35pt;height:10.4pt;rotation:-36;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PztwEAAFYDAAAOAAAAZHJzL2Uyb0RvYy54bWysU8tu2zAQvBfoPxC815Jc5yVYDtoGLQoE&#10;TYEkH0BRpEVU5LJc2pL/vkvKdoL2VkSHxZIcDmd2V+vbyQ5srwIacA2vFiVnyknojNs2/Pnp64dr&#10;zjAK14kBnGr4QSG/3bx/tx59rZbQw9CpwIjEYT36hvcx+rooUPbKClyAV44ONQQrIi3DtuiCGInd&#10;DsWyLC+LEULnA0iFSLt38yHfZH6tlYwPWqOKbGg4aYs5hhzbFIvNWtTbIHxv5FGG+A8VVhhHj56p&#10;7kQUbBfMP1TWyAAIOi4k2AK0NlJlD+SmKv9y89gLr7IXKg76c5nw7Wjlj/3PwEzX8KuKMycs9ehJ&#10;TbGFidEOlWf0WBPq0RMuTp9hojZnq+jvQf5CghSvMPMFJHQqx6SDZQGo7NXNalXSl6+Sb0Y81JDD&#10;uQn0KJO0eXl1s7rgTNJJ9XFZXuceFTNVovQB4zcFlqWk4YFanDnF/h5jEvMCOSqbxSSNcWqnbPbi&#10;bK2F7kDORhqBhuPvnQiKs+G7oxqneTkl4ZS0pyTE4QvkqUqqHHzaRdAmK0hPzbxHBdS8LOw4aGk6&#10;Xq8z6uV32PwBAAD//wMAUEsDBBQABgAIAAAAIQAqqMYB4QAAAAsBAAAPAAAAZHJzL2Rvd25yZXYu&#10;eG1sTI/BbsIwEETvlfoP1iL1VpwY5NA0DiqVeimnUnrgZmKTRMTrKDYh/H23p3KcndHsm2I9uY6N&#10;dgitRwXpPAFmsfKmxVrB/vvjeQUsRI1Gdx6tgpsNsC4fHwqdG3/FLzvuYs2oBEOuFTQx9jnnoWqs&#10;02Hue4vknfzgdCQ51NwM+krlruMiSSR3ukX60Ojevje2Ou8uTsFW7OvsZ7MR25s4hGqc5CE9fSr1&#10;NJveXoFFO8X/MPzhEzqUxHT0FzSBdQpktqAtUcHLMlkCo4RcLTJgR7rIVAAvC36/ofwFAAD//wMA&#10;UEsBAi0AFAAGAAgAAAAhALaDOJL+AAAA4QEAABMAAAAAAAAAAAAAAAAAAAAAAFtDb250ZW50X1R5&#10;cGVzXS54bWxQSwECLQAUAAYACAAAACEAOP0h/9YAAACUAQAACwAAAAAAAAAAAAAAAAAvAQAAX3Jl&#10;bHMvLnJlbHNQSwECLQAUAAYACAAAACEA0zTj87cBAABWAwAADgAAAAAAAAAAAAAAAAAuAgAAZHJz&#10;L2Uyb0RvYy54bWxQSwECLQAUAAYACAAAACEAKqjGAeEAAAALAQAADwAAAAAAAAAAAAAAAAARBAAA&#10;ZHJzL2Rvd25yZXYueG1sUEsFBgAAAAAEAAQA8wAAAB8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0"/>
                          <w:w w:val="90"/>
                          <w:sz w:val="20"/>
                        </w:rPr>
                        <w:t>$</w:t>
                      </w:r>
                    </w:p>
                  </w:txbxContent>
                </v:textbox>
                <w10:wrap anchorx="page" anchory="page"/>
              </v:shape>
            </w:pict>
          </mc:Fallback>
        </mc:AlternateContent>
      </w:r>
      <w:r>
        <w:rPr>
          <w:noProof/>
          <w:lang w:eastAsia="tr-TR"/>
        </w:rPr>
        <mc:AlternateContent>
          <mc:Choice Requires="wps">
            <w:drawing>
              <wp:anchor distT="0" distB="0" distL="0" distR="0" simplePos="0" relativeHeight="15747584" behindDoc="0" locked="0" layoutInCell="1" allowOverlap="1">
                <wp:simplePos x="0" y="0"/>
                <wp:positionH relativeFrom="page">
                  <wp:posOffset>4195669</wp:posOffset>
                </wp:positionH>
                <wp:positionV relativeFrom="page">
                  <wp:posOffset>6017236</wp:posOffset>
                </wp:positionV>
                <wp:extent cx="82550" cy="13208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60000">
                          <a:off x="0" y="0"/>
                          <a:ext cx="8255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A</w:t>
                            </w:r>
                          </w:p>
                        </w:txbxContent>
                      </wps:txbx>
                      <wps:bodyPr wrap="square" lIns="0" tIns="0" rIns="0" bIns="0" rtlCol="0">
                        <a:noAutofit/>
                      </wps:bodyPr>
                    </wps:wsp>
                  </a:graphicData>
                </a:graphic>
              </wp:anchor>
            </w:drawing>
          </mc:Choice>
          <mc:Fallback>
            <w:pict>
              <v:shape id="Textbox 72" o:spid="_x0000_s1098" type="#_x0000_t202" style="position:absolute;margin-left:330.35pt;margin-top:473.8pt;width:6.5pt;height:10.4pt;rotation:-29;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VAjtQEAAFYDAAAOAAAAZHJzL2Uyb0RvYy54bWysU8GO0zAQvSPxD5bvNGlQl1I1XQErENIK&#10;VtrlAxzHbiJij5lxm/TvGTttdwU3RA7W2PP8/N7MZHs7uUEcDVIPvpbLRSmF8Rra3u9r+ePp85u1&#10;FBSVb9UA3tTyZEje7l6/2o5hYyroYGgNCibxtBlDLbsYw6YoSHfGKVpAMJ6TFtCpyFvcFy2qkdnd&#10;UFRleVOMgG1A0IaIT+/mpNxlfmuNjt+tJRPFUEvWFvOKeW3SWuy2arNHFbpen2Wof1DhVO/50SvV&#10;nYpKHLD/i8r1GoHAxoUGV4C1vTbZA7tZln+4eexUMNkLF4fCtUz0/2j1t+MDir6t5btKCq8c9+jJ&#10;TLGBSfAJl2cMtGHUY2BcnD7CxG3OVincg/5JDCleYOYLxOhUjsmiEwhc9uX79U3JX77KvgXzcENO&#10;1ybwo0Lz4bparTihObN8W5Xr3KNipkqUASl+MeBECmqJ3OLMqY73FJOYZ8hZ2SwmaYxTM2Wzq6u1&#10;BtoTOxt5BGpJvw4KjRTDV881TvNyCfASNJcA4/AJ8lQlVR4+HCLYPitIT828ZwXcvCzsPGhpOl7u&#10;M+r5d9j9BgAA//8DAFBLAwQUAAYACAAAACEAVYTWDN8AAAALAQAADwAAAGRycy9kb3ducmV2Lnht&#10;bEyPwU7DMAyG70i8Q2QkLhNLYFXalaYTmsQNIbHuAbLWa6s1TtVka3l7zAmO/v3p9+dit7hB3HAK&#10;vScDz2sFAqn2TU+tgWP1/pSBCNFSYwdPaOAbA+zK+7vC5o2f6Qtvh9gKLqGQWwNdjGMuZag7dDas&#10;/YjEu7OfnI08Tq1sJjtzuRvki1JaOtsTX+jsiPsO68vh6gxU6pjO2ar+yKrNdnV2bv+ZXHpjHh+W&#10;t1cQEZf4B8OvPqtDyU4nf6UmiMGA1ipl1MA2STUIJnS64eTEic4SkGUh//9Q/gAAAP//AwBQSwEC&#10;LQAUAAYACAAAACEAtoM4kv4AAADhAQAAEwAAAAAAAAAAAAAAAAAAAAAAW0NvbnRlbnRfVHlwZXNd&#10;LnhtbFBLAQItABQABgAIAAAAIQA4/SH/1gAAAJQBAAALAAAAAAAAAAAAAAAAAC8BAABfcmVscy8u&#10;cmVsc1BLAQItABQABgAIAAAAIQCaeVAjtQEAAFYDAAAOAAAAAAAAAAAAAAAAAC4CAABkcnMvZTJv&#10;RG9jLnhtbFBLAQItABQABgAIAAAAIQBVhNYM3wAAAAsBAAAPAAAAAAAAAAAAAAAAAA8EAABkcnMv&#10;ZG93bnJldi54bWxQSwUGAAAAAAQABADzAAAAGwU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A</w:t>
                      </w:r>
                    </w:p>
                  </w:txbxContent>
                </v:textbox>
                <w10:wrap anchorx="page" anchory="page"/>
              </v:shape>
            </w:pict>
          </mc:Fallback>
        </mc:AlternateContent>
      </w:r>
      <w:r>
        <w:rPr>
          <w:noProof/>
          <w:lang w:eastAsia="tr-TR"/>
        </w:rPr>
        <mc:AlternateContent>
          <mc:Choice Requires="wps">
            <w:drawing>
              <wp:anchor distT="0" distB="0" distL="0" distR="0" simplePos="0" relativeHeight="15748096" behindDoc="0" locked="0" layoutInCell="1" allowOverlap="1">
                <wp:simplePos x="0" y="0"/>
                <wp:positionH relativeFrom="page">
                  <wp:posOffset>4119356</wp:posOffset>
                </wp:positionH>
                <wp:positionV relativeFrom="page">
                  <wp:posOffset>6055467</wp:posOffset>
                </wp:positionV>
                <wp:extent cx="77470" cy="13208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77470"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6"/>
                                <w:sz w:val="20"/>
                              </w:rPr>
                              <w:t>B</w:t>
                            </w:r>
                          </w:p>
                        </w:txbxContent>
                      </wps:txbx>
                      <wps:bodyPr wrap="square" lIns="0" tIns="0" rIns="0" bIns="0" rtlCol="0">
                        <a:noAutofit/>
                      </wps:bodyPr>
                    </wps:wsp>
                  </a:graphicData>
                </a:graphic>
              </wp:anchor>
            </w:drawing>
          </mc:Choice>
          <mc:Fallback>
            <w:pict>
              <v:shape id="Textbox 73" o:spid="_x0000_s1099" type="#_x0000_t202" style="position:absolute;margin-left:324.35pt;margin-top:476.8pt;width:6.1pt;height:10.4pt;rotation:-22;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r9itQEAAFYDAAAOAAAAZHJzL2Uyb0RvYy54bWysU8GO0zAQvSPxD5bvNGkWaFU1XQErENIK&#10;VtrlAxzHbiJij5lxm/TvGTttdwU3RA7W2PP8/N7MZHs7uUEcDVIPvpbLRSmF8Rra3u9r+ePp85u1&#10;FBSVb9UA3tTyZEje7l6/2o5hYyroYGgNCibxtBlDLbsYw6YoSHfGKVpAMJ6TFtCpyFvcFy2qkdnd&#10;UFRl+b4YAduAoA0Rn97NSbnL/NYaHb9bSyaKoZasLeYV89qktdht1WaPKnS9PstQ/6DCqd7zo1eq&#10;OxWVOGD/F5XrNQKBjQsNrgBre22yB3azLP9w89ipYLIXLg6Fa5no/9Hqb8cHFH1by9WNFF457tGT&#10;mWIDk+ATLs8YaMOox8C4OH2EiducrVK4B/2TGFK8wMwXiNGpHJNFJxC47FVZrUv+8lX2LZiHG3K6&#10;NoEfFZoPV6u3K05ozixvqnKde1TMVIkyIMUvBpxIQS2RW5w51fGeYhLzDDkrm8UkjXFqpmz23dVa&#10;A+2JnY08ArWkXweFRorhq+cap3m5BHgJmkuAcfgEeaqSKg8fDhFsnxWkp2beswJuXhZ2HrQ0HS/3&#10;GfX8O+x+AwAA//8DAFBLAwQUAAYACAAAACEAmg6GMOAAAAALAQAADwAAAGRycy9kb3ducmV2Lnht&#10;bEyPwU7DMAyG70i8Q2QkbiwFSrZ2TadqEuKGRIc4Z43XdDROadKt4+kJJzja/vT7+4vNbHt2wtF3&#10;jiTcLxJgSI3THbUS3nfPdytgPijSqneEEi7oYVNeXxUq1+5Mb3iqQ8tiCPlcSTAhDDnnvjFolV+4&#10;ASneDm60KsRxbLke1TmG254/JIngVnUUPxg14NZg81lPVsLrS2a+az9dviraHRsb2uPHtpLy9mau&#10;1sACzuEPhl/9qA5ldNq7ibRnvQSRrpYRlZA9PQpgkRAiyYDt42aZpsDLgv/vUP4AAAD//wMAUEsB&#10;Ai0AFAAGAAgAAAAhALaDOJL+AAAA4QEAABMAAAAAAAAAAAAAAAAAAAAAAFtDb250ZW50X1R5cGVz&#10;XS54bWxQSwECLQAUAAYACAAAACEAOP0h/9YAAACUAQAACwAAAAAAAAAAAAAAAAAvAQAAX3JlbHMv&#10;LnJlbHNQSwECLQAUAAYACAAAACEAut6/YrUBAABWAwAADgAAAAAAAAAAAAAAAAAuAgAAZHJzL2Uy&#10;b0RvYy54bWxQSwECLQAUAAYACAAAACEAmg6GMOAAAAALAQAADwAAAAAAAAAAAAAAAAAPBAAAZHJz&#10;L2Rvd25yZXYueG1sUEsFBgAAAAAEAAQA8wAAABw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6"/>
                          <w:sz w:val="20"/>
                        </w:rPr>
                        <w:t>B</w:t>
                      </w:r>
                    </w:p>
                  </w:txbxContent>
                </v:textbox>
                <w10:wrap anchorx="page" anchory="page"/>
              </v:shape>
            </w:pict>
          </mc:Fallback>
        </mc:AlternateContent>
      </w:r>
      <w:r>
        <w:rPr>
          <w:noProof/>
          <w:lang w:eastAsia="tr-TR"/>
        </w:rPr>
        <mc:AlternateContent>
          <mc:Choice Requires="wps">
            <w:drawing>
              <wp:anchor distT="0" distB="0" distL="0" distR="0" simplePos="0" relativeHeight="15748608" behindDoc="0" locked="0" layoutInCell="1" allowOverlap="1">
                <wp:simplePos x="0" y="0"/>
                <wp:positionH relativeFrom="page">
                  <wp:posOffset>3985193</wp:posOffset>
                </wp:positionH>
                <wp:positionV relativeFrom="page">
                  <wp:posOffset>6099965</wp:posOffset>
                </wp:positionV>
                <wp:extent cx="67945" cy="13208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20000">
                          <a:off x="0" y="0"/>
                          <a:ext cx="6794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5"/>
                                <w:sz w:val="20"/>
                              </w:rPr>
                              <w:t>E</w:t>
                            </w:r>
                          </w:p>
                        </w:txbxContent>
                      </wps:txbx>
                      <wps:bodyPr wrap="square" lIns="0" tIns="0" rIns="0" bIns="0" rtlCol="0">
                        <a:noAutofit/>
                      </wps:bodyPr>
                    </wps:wsp>
                  </a:graphicData>
                </a:graphic>
              </wp:anchor>
            </w:drawing>
          </mc:Choice>
          <mc:Fallback>
            <w:pict>
              <v:shape id="Textbox 74" o:spid="_x0000_s1100" type="#_x0000_t202" style="position:absolute;margin-left:313.8pt;margin-top:480.3pt;width:5.35pt;height:10.4pt;rotation:-13;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46tQEAAFYDAAAOAAAAZHJzL2Uyb0RvYy54bWysU12P0zAQfEfiP1h+p0nLfRE1PQEnENIJ&#10;kO74AY5jNxGx1+y6TfrvWTtt78S9nXixNvZ4PLOzWd9ObhB7g9SDr+VyUUphvIa299ta/nr88u5G&#10;CorKt2oAb2p5MCRvN2/frMdQmRV0MLQGBZN4qsZQyy7GUBUF6c44RQsIxvOhBXQq8iduixbVyOxu&#10;KFZleVWMgG1A0IaId+/mQ7nJ/NYaHX9YSyaKoZasLeYV89qktdisVbVFFbpeH2WoV6hwqvf86Jnq&#10;TkUldti/oHK9RiCwcaHBFWBtr032wG6W5T9uHjoVTPbCzaFwbhP9P1r9ff8TRd/W8vpCCq8cZ/Ro&#10;ptjAJHiH2zMGqhj1EBgXp08wcczZKoV70L+JIcUzzHyBGJ3aMVl0AoHbvipvOK+yzFfZt2AeDuRw&#10;DoEfFZo3r64/XFxKoflk+Z5v5YyKmSpRBqT41YATqaglcsSZU+3vKSYxT5CjsllM0hinZspmL8/W&#10;GmgP7GzkEagl/dkpNFIM3zz3OM3LqcBT0ZwKjMNnyFOVVHn4uItg+6wgPTXzHhVweFnYcdDSdDz/&#10;zqin32HzFwAA//8DAFBLAwQUAAYACAAAACEAGj7Q6d4AAAALAQAADwAAAGRycy9kb3ducmV2Lnht&#10;bEyPPU/DMBCGdyT+g3VIbNRpi5wQ4lQICQQjBYZsTmziiPgcbLc1/55jgu0+Hr33XLPLbmZHE+Lk&#10;UcJ6VQAzOHg94Sjh7fXhqgIWk0KtZo9GwreJsGvPzxpVa3/CF3Pcp5FRCMZaSbApLTXncbDGqbjy&#10;i0HaffjgVKI2jFwHdaJwN/NNUQju1IR0warF3FszfO4PTsJT6L5S2an+UTyX+X1xnc28k/LyIt/d&#10;Aksmpz8YfvVJHVpy6v0BdWSzBLEpBaESbkRBBRFiW22B9TSp1tfA24b//6H9AQAA//8DAFBLAQIt&#10;ABQABgAIAAAAIQC2gziS/gAAAOEBAAATAAAAAAAAAAAAAAAAAAAAAABbQ29udGVudF9UeXBlc10u&#10;eG1sUEsBAi0AFAAGAAgAAAAhADj9If/WAAAAlAEAAAsAAAAAAAAAAAAAAAAALwEAAF9yZWxzLy5y&#10;ZWxzUEsBAi0AFAAGAAgAAAAhAKJUvjq1AQAAVgMAAA4AAAAAAAAAAAAAAAAALgIAAGRycy9lMm9E&#10;b2MueG1sUEsBAi0AFAAGAAgAAAAhABo+0OneAAAACwEAAA8AAAAAAAAAAAAAAAAADwQAAGRycy9k&#10;b3ducmV2LnhtbFBLBQYAAAAABAAEAPMAAAAaBQ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5"/>
                          <w:sz w:val="20"/>
                        </w:rPr>
                        <w:t>E</w:t>
                      </w:r>
                    </w:p>
                  </w:txbxContent>
                </v:textbox>
                <w10:wrap anchorx="page" anchory="page"/>
              </v:shape>
            </w:pict>
          </mc:Fallback>
        </mc:AlternateContent>
      </w:r>
      <w:r>
        <w:rPr>
          <w:noProof/>
          <w:lang w:eastAsia="tr-TR"/>
        </w:rPr>
        <mc:AlternateContent>
          <mc:Choice Requires="wps">
            <w:drawing>
              <wp:anchor distT="0" distB="0" distL="0" distR="0" simplePos="0" relativeHeight="15749120" behindDoc="0" locked="0" layoutInCell="1" allowOverlap="1">
                <wp:simplePos x="0" y="0"/>
                <wp:positionH relativeFrom="page">
                  <wp:posOffset>3873695</wp:posOffset>
                </wp:positionH>
                <wp:positionV relativeFrom="page">
                  <wp:posOffset>6117678</wp:posOffset>
                </wp:positionV>
                <wp:extent cx="104775" cy="13208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120000">
                          <a:off x="0" y="0"/>
                          <a:ext cx="10477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8"/>
                                <w:sz w:val="20"/>
                              </w:rPr>
                              <w:t>M</w:t>
                            </w:r>
                          </w:p>
                        </w:txbxContent>
                      </wps:txbx>
                      <wps:bodyPr wrap="square" lIns="0" tIns="0" rIns="0" bIns="0" rtlCol="0">
                        <a:noAutofit/>
                      </wps:bodyPr>
                    </wps:wsp>
                  </a:graphicData>
                </a:graphic>
              </wp:anchor>
            </w:drawing>
          </mc:Choice>
          <mc:Fallback>
            <w:pict>
              <v:shape id="Textbox 75" o:spid="_x0000_s1101" type="#_x0000_t202" style="position:absolute;margin-left:305pt;margin-top:481.7pt;width:8.25pt;height:10.4pt;rotation:-8;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7YftAEAAFcDAAAOAAAAZHJzL2Uyb0RvYy54bWysU9GO0zAQfEfiHyy/0ySF405R0xNwAiGd&#10;4KQ7PsBx7CYi9ppdt0n/nrXT9k7whnixNvZ4PLOz2dzObhQHgzSAb2S1KqUwXkM3+F0jfzx9fnMj&#10;BUXlOzWCN408GpK329evNlOozRp6GDuDgkk81VNoZB9jqIuCdG+cohUE4/nQAjoV+RN3RYdqYnY3&#10;FuuyfF9MgF1A0IaId++WQ7nN/NYaHb9bSyaKsZGsLeYV89qmtdhuVL1DFfpBn2Sof1Dh1OD50QvV&#10;nYpK7HH4i8oNGoHAxpUGV4C1gzbZA7upyj/cPPYqmOyFm0Ph0ib6f7T62+EBxdA18vpKCq8cZ/Rk&#10;5tjCLHiH2zMFqhn1GBgX548wc8zZKoV70D+JIcULzHKBGJ3aMVt0AoHbvq4qzqss81X2LZiHAzle&#10;QuBHhU7k5bvrpEXzUfV2Xd7kkIqFK3EGpPjFgBOpaCRyxplUHe4pJjXPkJO0RU0SGed2zm6vLt5a&#10;6I5sbeIZaCT92is0UoxfPTc5Dcy5wHPRnguM4yfIY5VUefiwj2CHrCA9tfCeFHB6Wdhp0tJ4vPzO&#10;qOf/YfsbAAD//wMAUEsDBBQABgAIAAAAIQDqlPZS4AAAAAsBAAAPAAAAZHJzL2Rvd25yZXYueG1s&#10;TI/NTsMwEITvSLyDtUhcEHUaihVCnIoiReLAhZYH2MZLHOGfyHbb5O0xJzjOzmj2m2Y7W8POFOLo&#10;nYT1qgBGrvdqdIOEz0N3XwGLCZ1C4x1JWCjCtr2+arBW/uI+6LxPA8slLtYoQac01ZzHXpPFuPIT&#10;uex9+WAxZRkGrgJecrk1vCwKwS2OLn/QONGrpv57f7IS3uxhNy7vu6C6alo0RlOmu07K25v55RlY&#10;ojn9heEXP6NDm5mO/uRUZEaCWBd5S5LwJB42wHJClOIR2DFfqk0JvG34/w3tDwAAAP//AwBQSwEC&#10;LQAUAAYACAAAACEAtoM4kv4AAADhAQAAEwAAAAAAAAAAAAAAAAAAAAAAW0NvbnRlbnRfVHlwZXNd&#10;LnhtbFBLAQItABQABgAIAAAAIQA4/SH/1gAAAJQBAAALAAAAAAAAAAAAAAAAAC8BAABfcmVscy8u&#10;cmVsc1BLAQItABQABgAIAAAAIQD1E7YftAEAAFcDAAAOAAAAAAAAAAAAAAAAAC4CAABkcnMvZTJv&#10;RG9jLnhtbFBLAQItABQABgAIAAAAIQDqlPZS4AAAAAsBAAAPAAAAAAAAAAAAAAAAAA4EAABkcnMv&#10;ZG93bnJldi54bWxQSwUGAAAAAAQABADzAAAAGwU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8"/>
                          <w:sz w:val="20"/>
                        </w:rPr>
                        <w:t>M</w:t>
                      </w:r>
                    </w:p>
                  </w:txbxContent>
                </v:textbox>
                <w10:wrap anchorx="page" anchory="page"/>
              </v:shape>
            </w:pict>
          </mc:Fallback>
        </mc:AlternateContent>
      </w:r>
      <w:r>
        <w:rPr>
          <w:noProof/>
          <w:lang w:eastAsia="tr-TR"/>
        </w:rPr>
        <mc:AlternateContent>
          <mc:Choice Requires="wps">
            <w:drawing>
              <wp:anchor distT="0" distB="0" distL="0" distR="0" simplePos="0" relativeHeight="15749632" behindDoc="0" locked="0" layoutInCell="1" allowOverlap="1">
                <wp:simplePos x="0" y="0"/>
                <wp:positionH relativeFrom="page">
                  <wp:posOffset>3789181</wp:posOffset>
                </wp:positionH>
                <wp:positionV relativeFrom="page">
                  <wp:posOffset>6127279</wp:posOffset>
                </wp:positionV>
                <wp:extent cx="76835" cy="13208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76835" cy="132080"/>
                        </a:xfrm>
                        <a:prstGeom prst="rect">
                          <a:avLst/>
                        </a:prstGeom>
                      </wps:spPr>
                      <wps:txbx>
                        <w:txbxContent>
                          <w:p w:rsidR="00AC0E1A" w:rsidRDefault="00AC0E1A">
                            <w:pPr>
                              <w:spacing w:line="207" w:lineRule="exact"/>
                              <w:rPr>
                                <w:rFonts w:ascii="Myriad Pro Black"/>
                                <w:b/>
                                <w:sz w:val="20"/>
                              </w:rPr>
                            </w:pPr>
                            <w:r>
                              <w:rPr>
                                <w:rFonts w:ascii="Myriad Pro Black"/>
                                <w:b/>
                                <w:color w:val="D2AB67"/>
                                <w:spacing w:val="-14"/>
                                <w:sz w:val="20"/>
                              </w:rPr>
                              <w:t>R</w:t>
                            </w:r>
                          </w:p>
                        </w:txbxContent>
                      </wps:txbx>
                      <wps:bodyPr wrap="square" lIns="0" tIns="0" rIns="0" bIns="0" rtlCol="0">
                        <a:noAutofit/>
                      </wps:bodyPr>
                    </wps:wsp>
                  </a:graphicData>
                </a:graphic>
              </wp:anchor>
            </w:drawing>
          </mc:Choice>
          <mc:Fallback>
            <w:pict>
              <v:shape id="Textbox 76" o:spid="_x0000_s1102" type="#_x0000_t202" style="position:absolute;margin-left:298.35pt;margin-top:482.45pt;width:6.05pt;height:10.4pt;rotation:-2;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rgtwEAAFYDAAAOAAAAZHJzL2Uyb0RvYy54bWysU8Fu2zAMvQ/YPwi6L3bSNQ2COMW2YsOA&#10;YivQ7gNkWYqNWqJGKrHz96PkJC2221AfCEp6enqPpDe3o+vFwSB14Cs5n5VSGK+h6fyukr+evn5Y&#10;SUFR+Ub14E0lj4bk7fb9u80Q1mYBLfSNQcEkntZDqGQbY1gXBenWOEUzCMbzoQV0KvISd0WDamB2&#10;1xeLslwWA2ATELQh4t276VBuM7+1Rsef1pKJoq8ka4s5Yo51isV2o9Y7VKHt9EmG+g8VTnWeH71Q&#10;3amoxB67f6hcpxEIbJxpcAVY22mTPbCbefmXm8dWBZO9cHEoXMpEb0erfxweUHRNJW+WUnjluEdP&#10;Zow1jIJ3uDxDoDWjHgPj4vgZRm5ztkrhHvQzMaR4hZkuEKNTOUaLTiBw2Rfzj6uSv3yVfQvm4YYc&#10;L03gR4XmzZvl6upaCs0n86tFuco9KiaqRBmQ4jcDTqSkksgtzpzqcE8xiXmBnJRNYpLGONZjNnt9&#10;sVZDc2RnA49AJen3XqGRov/uucZpXs4JnpP6nGDsv0CeqqTKw6d9BNtlBempifekgJuXhZ0GLU3H&#10;63VGvfwO2z8AAAD//wMAUEsDBBQABgAIAAAAIQA/RgLv4QAAAAsBAAAPAAAAZHJzL2Rvd25yZXYu&#10;eG1sTI9NT8MwDIbvSPyHyEjcWApjWVuaTmgwCe0AYh93rzVtRZNUTdaWf493gqPtR6+fN1tNphUD&#10;9b5xVsP9LAJBtnBlYysNh/3mLgbhA9oSW2dJww95WOXXVxmmpRvtJw27UAkOsT5FDXUIXSqlL2oy&#10;6GeuI8u3L9cbDDz2lSx7HDnctPIhipQ02Fj+UGNH65qK793ZaHitzP5lPr5v1xiG4/wjVm8btdX6&#10;9mZ6fgIRaAp/MFz0WR1ydjq5sy29aDUsErVkVEOiHhMQTKgo5jIn3sSLJcg8k/875L8AAAD//wMA&#10;UEsBAi0AFAAGAAgAAAAhALaDOJL+AAAA4QEAABMAAAAAAAAAAAAAAAAAAAAAAFtDb250ZW50X1R5&#10;cGVzXS54bWxQSwECLQAUAAYACAAAACEAOP0h/9YAAACUAQAACwAAAAAAAAAAAAAAAAAvAQAAX3Jl&#10;bHMvLnJlbHNQSwECLQAUAAYACAAAACEARxoK4LcBAABWAwAADgAAAAAAAAAAAAAAAAAuAgAAZHJz&#10;L2Uyb0RvYy54bWxQSwECLQAUAAYACAAAACEAP0YC7+EAAAALAQAADwAAAAAAAAAAAAAAAAARBAAA&#10;ZHJzL2Rvd25yZXYueG1sUEsFBgAAAAAEAAQA8wAAAB8FAAAAAA==&#10;" filled="f" stroked="f">
                <v:path arrowok="t"/>
                <v:textbox inset="0,0,0,0">
                  <w:txbxContent>
                    <w:p w:rsidR="00AC0E1A" w:rsidRDefault="00AC0E1A">
                      <w:pPr>
                        <w:spacing w:line="207" w:lineRule="exact"/>
                        <w:rPr>
                          <w:rFonts w:ascii="Myriad Pro Black"/>
                          <w:b/>
                          <w:sz w:val="20"/>
                        </w:rPr>
                      </w:pPr>
                      <w:r>
                        <w:rPr>
                          <w:rFonts w:ascii="Myriad Pro Black"/>
                          <w:b/>
                          <w:color w:val="D2AB67"/>
                          <w:spacing w:val="-14"/>
                          <w:sz w:val="20"/>
                        </w:rPr>
                        <w:t>R</w:t>
                      </w:r>
                    </w:p>
                  </w:txbxContent>
                </v:textbox>
                <w10:wrap anchorx="page" anchory="page"/>
              </v:shape>
            </w:pict>
          </mc:Fallback>
        </mc:AlternateContent>
      </w:r>
    </w:p>
    <w:sectPr w:rsidR="00474AAC">
      <w:footerReference w:type="default" r:id="rId29"/>
      <w:pgSz w:w="11910" w:h="16840"/>
      <w:pgMar w:top="1920" w:right="399" w:bottom="280" w:left="460" w:header="0" w:footer="0"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4442" w:rsidRDefault="00104442">
      <w:r>
        <w:separator/>
      </w:r>
    </w:p>
  </w:endnote>
  <w:endnote w:type="continuationSeparator" w:id="0">
    <w:p w:rsidR="00104442" w:rsidRDefault="001044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Georgia">
    <w:panose1 w:val="02040502050405020303"/>
    <w:charset w:val="A2"/>
    <w:family w:val="roman"/>
    <w:pitch w:val="variable"/>
    <w:sig w:usb0="00000287" w:usb1="00000000" w:usb2="00000000" w:usb3="00000000" w:csb0="0000009F" w:csb1="00000000"/>
  </w:font>
  <w:font w:name="SegoeUI">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A2"/>
    <w:family w:val="swiss"/>
    <w:pitch w:val="variable"/>
    <w:sig w:usb0="A00006FF" w:usb1="4000205B" w:usb2="00000010" w:usb3="00000000" w:csb0="0000019F" w:csb1="00000000"/>
  </w:font>
  <w:font w:name="TeXGyrePagella">
    <w:altName w:val="Times New Roman"/>
    <w:charset w:val="00"/>
    <w:family w:val="auto"/>
    <w:pitch w:val="variable"/>
  </w:font>
  <w:font w:name="Myriad Pro Black">
    <w:altName w:val="Arial"/>
    <w:charset w:val="00"/>
    <w:family w:val="swiss"/>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E1A" w:rsidRDefault="00AC0E1A">
    <w:pPr>
      <w:pStyle w:val="GvdeMetni"/>
      <w:spacing w:line="14" w:lineRule="auto"/>
      <w:rPr>
        <w:sz w:val="20"/>
      </w:rPr>
    </w:pPr>
    <w:r>
      <w:rPr>
        <w:noProof/>
        <w:lang w:eastAsia="tr-TR"/>
      </w:rPr>
      <mc:AlternateContent>
        <mc:Choice Requires="wps">
          <w:drawing>
            <wp:anchor distT="0" distB="0" distL="0" distR="0" simplePos="0" relativeHeight="483980288" behindDoc="1" locked="0" layoutInCell="1" allowOverlap="1">
              <wp:simplePos x="0" y="0"/>
              <wp:positionH relativeFrom="page">
                <wp:posOffset>3665220</wp:posOffset>
              </wp:positionH>
              <wp:positionV relativeFrom="page">
                <wp:posOffset>9856214</wp:posOffset>
              </wp:positionV>
              <wp:extent cx="241300" cy="2095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09550"/>
                      </a:xfrm>
                      <a:prstGeom prst="rect">
                        <a:avLst/>
                      </a:prstGeom>
                    </wps:spPr>
                    <wps:txbx>
                      <w:txbxContent>
                        <w:p w:rsidR="00AC0E1A" w:rsidRDefault="00AC0E1A">
                          <w:pPr>
                            <w:pStyle w:val="GvdeMetni"/>
                            <w:spacing w:line="329" w:lineRule="exact"/>
                            <w:ind w:left="60"/>
                            <w:rPr>
                              <w:rFonts w:ascii="Book Antiqua"/>
                            </w:rPr>
                          </w:pPr>
                          <w:r>
                            <w:rPr>
                              <w:rFonts w:ascii="Book Antiqua"/>
                              <w:spacing w:val="-5"/>
                            </w:rPr>
                            <w:fldChar w:fldCharType="begin"/>
                          </w:r>
                          <w:r>
                            <w:rPr>
                              <w:rFonts w:ascii="Book Antiqua"/>
                              <w:spacing w:val="-5"/>
                            </w:rPr>
                            <w:instrText xml:space="preserve"> PAGE </w:instrText>
                          </w:r>
                          <w:r>
                            <w:rPr>
                              <w:rFonts w:ascii="Book Antiqua"/>
                              <w:spacing w:val="-5"/>
                            </w:rPr>
                            <w:fldChar w:fldCharType="separate"/>
                          </w:r>
                          <w:r w:rsidR="00932465">
                            <w:rPr>
                              <w:rFonts w:ascii="Book Antiqua"/>
                              <w:noProof/>
                              <w:spacing w:val="-5"/>
                            </w:rPr>
                            <w:t>67</w:t>
                          </w:r>
                          <w:r>
                            <w:rPr>
                              <w:rFonts w:ascii="Book Antiqua"/>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103" type="#_x0000_t202" style="position:absolute;margin-left:288.6pt;margin-top:776.1pt;width:19pt;height:16.5pt;z-index:-193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r+pwEAAD4DAAAOAAAAZHJzL2Uyb0RvYy54bWysUsGO0zAQvSPxD5bv1GlgEURNV8AKhLSC&#10;lXb5AMexG4vYYzxuk/49YzftruC22oszzjy/mfdmNtezG9lBR7TgW75eVZxpr6C3ftfyXw9f33zg&#10;DJP0vRzB65YfNfLr7etXmyk0uoYBxl5HRiQemym0fEgpNEKgGrSTuIKgPSUNRCcTXeNO9FFOxO5G&#10;UVfVezFB7EMEpRHp780pybeF3xit0k9jUCc2tpx6S+WM5ezyKbYb2eyiDINVSxvyGV04aT0VvVDd&#10;yCTZPtr/qJxVERBMWilwAoyxShcNpGZd/aPmfpBBFy1kDoaLTfhytOrH4S4y27e85sxLRyN60HPq&#10;YGZ1NmcK2BDmPhAqzZ9hpiEXoRhuQf1GgognmNMDJHQ2YzbR5S/JZPSQ/D9ePKciTNHP+t36bUUZ&#10;Ram6+nh1VWYiHh+HiOmbBsdy0PJIIy0NyMMtplxeNmfI0supfO4qzd28iOigP5KGiUbdcvyzl1Fz&#10;Nn735GXei3MQz0F3DmIav0DZnizFw6d9AmNL5VzixLtUpiGVhpaFylvw9F5Qj2u//QsAAP//AwBQ&#10;SwMEFAAGAAgAAAAhACsC4CPgAAAADQEAAA8AAABkcnMvZG93bnJldi54bWxMj8FOwzAQRO9I/IO1&#10;SNyo00huqhCnQkUVB8ShBSSObmziiHgd2W7q/j3bE9xmd0azb5tNdiObTYiDRwnLRQHMYOf1gL2E&#10;j/fdwxpYTAq1Gj0aCRcTYdPe3jSq1v6MezMfUs+oBGOtJNiUpprz2FnjVFz4ySB53z44lWgMPddB&#10;nancjbwsihV3akC6YNVkttZ0P4eTk/C5nXav+cuqt1nol+ey2l9Cl6W8v8tPj8CSyekvDFd8QoeW&#10;mI7+hDqyUYKoqpKiZAhRkqLIailIHK+rNSneNvz/F+0vAAAA//8DAFBLAQItABQABgAIAAAAIQC2&#10;gziS/gAAAOEBAAATAAAAAAAAAAAAAAAAAAAAAABbQ29udGVudF9UeXBlc10ueG1sUEsBAi0AFAAG&#10;AAgAAAAhADj9If/WAAAAlAEAAAsAAAAAAAAAAAAAAAAALwEAAF9yZWxzLy5yZWxzUEsBAi0AFAAG&#10;AAgAAAAhAO9tSv6nAQAAPgMAAA4AAAAAAAAAAAAAAAAALgIAAGRycy9lMm9Eb2MueG1sUEsBAi0A&#10;FAAGAAgAAAAhACsC4CPgAAAADQEAAA8AAAAAAAAAAAAAAAAAAQQAAGRycy9kb3ducmV2LnhtbFBL&#10;BQYAAAAABAAEAPMAAAAOBQAAAAA=&#10;" filled="f" stroked="f">
              <v:path arrowok="t"/>
              <v:textbox inset="0,0,0,0">
                <w:txbxContent>
                  <w:p w:rsidR="00AC0E1A" w:rsidRDefault="00AC0E1A">
                    <w:pPr>
                      <w:pStyle w:val="GvdeMetni"/>
                      <w:spacing w:line="329" w:lineRule="exact"/>
                      <w:ind w:left="60"/>
                      <w:rPr>
                        <w:rFonts w:ascii="Book Antiqua"/>
                      </w:rPr>
                    </w:pPr>
                    <w:r>
                      <w:rPr>
                        <w:rFonts w:ascii="Book Antiqua"/>
                        <w:spacing w:val="-5"/>
                      </w:rPr>
                      <w:fldChar w:fldCharType="begin"/>
                    </w:r>
                    <w:r>
                      <w:rPr>
                        <w:rFonts w:ascii="Book Antiqua"/>
                        <w:spacing w:val="-5"/>
                      </w:rPr>
                      <w:instrText xml:space="preserve"> PAGE </w:instrText>
                    </w:r>
                    <w:r>
                      <w:rPr>
                        <w:rFonts w:ascii="Book Antiqua"/>
                        <w:spacing w:val="-5"/>
                      </w:rPr>
                      <w:fldChar w:fldCharType="separate"/>
                    </w:r>
                    <w:r w:rsidR="00932465">
                      <w:rPr>
                        <w:rFonts w:ascii="Book Antiqua"/>
                        <w:noProof/>
                        <w:spacing w:val="-5"/>
                      </w:rPr>
                      <w:t>67</w:t>
                    </w:r>
                    <w:r>
                      <w:rPr>
                        <w:rFonts w:ascii="Book Antiqua"/>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E1A" w:rsidRDefault="00AC0E1A">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4442" w:rsidRDefault="00104442">
      <w:r>
        <w:separator/>
      </w:r>
    </w:p>
  </w:footnote>
  <w:footnote w:type="continuationSeparator" w:id="0">
    <w:p w:rsidR="00104442" w:rsidRDefault="0010444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224D2"/>
    <w:multiLevelType w:val="multilevel"/>
    <w:tmpl w:val="AA0C3664"/>
    <w:lvl w:ilvl="0">
      <w:start w:val="2"/>
      <w:numFmt w:val="decimal"/>
      <w:lvlText w:val="%1"/>
      <w:lvlJc w:val="left"/>
      <w:pPr>
        <w:ind w:left="615" w:hanging="615"/>
      </w:pPr>
      <w:rPr>
        <w:rFonts w:hint="default"/>
      </w:rPr>
    </w:lvl>
    <w:lvl w:ilvl="1">
      <w:start w:val="7"/>
      <w:numFmt w:val="decimal"/>
      <w:lvlText w:val="%1.%2"/>
      <w:lvlJc w:val="left"/>
      <w:pPr>
        <w:ind w:left="1198" w:hanging="720"/>
      </w:pPr>
      <w:rPr>
        <w:rFonts w:hint="default"/>
      </w:rPr>
    </w:lvl>
    <w:lvl w:ilvl="2">
      <w:start w:val="1"/>
      <w:numFmt w:val="decimal"/>
      <w:lvlText w:val="%1.%2.%3"/>
      <w:lvlJc w:val="left"/>
      <w:pPr>
        <w:ind w:left="1676" w:hanging="720"/>
      </w:pPr>
      <w:rPr>
        <w:rFonts w:hint="default"/>
      </w:rPr>
    </w:lvl>
    <w:lvl w:ilvl="3">
      <w:start w:val="1"/>
      <w:numFmt w:val="decimal"/>
      <w:lvlText w:val="%1.%2.%3.%4"/>
      <w:lvlJc w:val="left"/>
      <w:pPr>
        <w:ind w:left="2514" w:hanging="1080"/>
      </w:pPr>
      <w:rPr>
        <w:rFonts w:hint="default"/>
      </w:rPr>
    </w:lvl>
    <w:lvl w:ilvl="4">
      <w:start w:val="1"/>
      <w:numFmt w:val="decimal"/>
      <w:lvlText w:val="%1.%2.%3.%4.%5"/>
      <w:lvlJc w:val="left"/>
      <w:pPr>
        <w:ind w:left="3352" w:hanging="1440"/>
      </w:pPr>
      <w:rPr>
        <w:rFonts w:hint="default"/>
      </w:rPr>
    </w:lvl>
    <w:lvl w:ilvl="5">
      <w:start w:val="1"/>
      <w:numFmt w:val="decimal"/>
      <w:lvlText w:val="%1.%2.%3.%4.%5.%6"/>
      <w:lvlJc w:val="left"/>
      <w:pPr>
        <w:ind w:left="3830" w:hanging="1440"/>
      </w:pPr>
      <w:rPr>
        <w:rFonts w:hint="default"/>
      </w:rPr>
    </w:lvl>
    <w:lvl w:ilvl="6">
      <w:start w:val="1"/>
      <w:numFmt w:val="decimal"/>
      <w:lvlText w:val="%1.%2.%3.%4.%5.%6.%7"/>
      <w:lvlJc w:val="left"/>
      <w:pPr>
        <w:ind w:left="4668" w:hanging="1800"/>
      </w:pPr>
      <w:rPr>
        <w:rFonts w:hint="default"/>
      </w:rPr>
    </w:lvl>
    <w:lvl w:ilvl="7">
      <w:start w:val="1"/>
      <w:numFmt w:val="decimal"/>
      <w:lvlText w:val="%1.%2.%3.%4.%5.%6.%7.%8"/>
      <w:lvlJc w:val="left"/>
      <w:pPr>
        <w:ind w:left="5506" w:hanging="2160"/>
      </w:pPr>
      <w:rPr>
        <w:rFonts w:hint="default"/>
      </w:rPr>
    </w:lvl>
    <w:lvl w:ilvl="8">
      <w:start w:val="1"/>
      <w:numFmt w:val="decimal"/>
      <w:lvlText w:val="%1.%2.%3.%4.%5.%6.%7.%8.%9"/>
      <w:lvlJc w:val="left"/>
      <w:pPr>
        <w:ind w:left="5984" w:hanging="2160"/>
      </w:pPr>
      <w:rPr>
        <w:rFonts w:hint="default"/>
      </w:rPr>
    </w:lvl>
  </w:abstractNum>
  <w:abstractNum w:abstractNumId="1" w15:restartNumberingAfterBreak="0">
    <w:nsid w:val="0350480F"/>
    <w:multiLevelType w:val="multilevel"/>
    <w:tmpl w:val="CB588D34"/>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i w:val="0"/>
        <w:iCs w:val="0"/>
        <w:spacing w:val="-1"/>
        <w:w w:val="97"/>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2" w15:restartNumberingAfterBreak="0">
    <w:nsid w:val="06E66389"/>
    <w:multiLevelType w:val="hybridMultilevel"/>
    <w:tmpl w:val="B4968162"/>
    <w:lvl w:ilvl="0" w:tplc="2C726DD2">
      <w:numFmt w:val="bullet"/>
      <w:lvlText w:val=""/>
      <w:lvlJc w:val="left"/>
      <w:pPr>
        <w:ind w:left="596" w:hanging="251"/>
      </w:pPr>
      <w:rPr>
        <w:rFonts w:ascii="Wingdings" w:eastAsia="Wingdings" w:hAnsi="Wingdings" w:cs="Wingdings" w:hint="default"/>
        <w:w w:val="101"/>
        <w:sz w:val="17"/>
        <w:szCs w:val="17"/>
        <w:lang w:val="tr-TR" w:eastAsia="en-US" w:bidi="ar-SA"/>
      </w:rPr>
    </w:lvl>
    <w:lvl w:ilvl="1" w:tplc="83305B90">
      <w:numFmt w:val="bullet"/>
      <w:lvlText w:val="•"/>
      <w:lvlJc w:val="left"/>
      <w:pPr>
        <w:ind w:left="1157" w:hanging="251"/>
      </w:pPr>
      <w:rPr>
        <w:rFonts w:hint="default"/>
        <w:lang w:val="tr-TR" w:eastAsia="en-US" w:bidi="ar-SA"/>
      </w:rPr>
    </w:lvl>
    <w:lvl w:ilvl="2" w:tplc="1CB25594">
      <w:numFmt w:val="bullet"/>
      <w:lvlText w:val="•"/>
      <w:lvlJc w:val="left"/>
      <w:pPr>
        <w:ind w:left="1715" w:hanging="251"/>
      </w:pPr>
      <w:rPr>
        <w:rFonts w:hint="default"/>
        <w:lang w:val="tr-TR" w:eastAsia="en-US" w:bidi="ar-SA"/>
      </w:rPr>
    </w:lvl>
    <w:lvl w:ilvl="3" w:tplc="74AC7630">
      <w:numFmt w:val="bullet"/>
      <w:lvlText w:val="•"/>
      <w:lvlJc w:val="left"/>
      <w:pPr>
        <w:ind w:left="2272" w:hanging="251"/>
      </w:pPr>
      <w:rPr>
        <w:rFonts w:hint="default"/>
        <w:lang w:val="tr-TR" w:eastAsia="en-US" w:bidi="ar-SA"/>
      </w:rPr>
    </w:lvl>
    <w:lvl w:ilvl="4" w:tplc="8E2CB0A8">
      <w:numFmt w:val="bullet"/>
      <w:lvlText w:val="•"/>
      <w:lvlJc w:val="left"/>
      <w:pPr>
        <w:ind w:left="2830" w:hanging="251"/>
      </w:pPr>
      <w:rPr>
        <w:rFonts w:hint="default"/>
        <w:lang w:val="tr-TR" w:eastAsia="en-US" w:bidi="ar-SA"/>
      </w:rPr>
    </w:lvl>
    <w:lvl w:ilvl="5" w:tplc="D4881F98">
      <w:numFmt w:val="bullet"/>
      <w:lvlText w:val="•"/>
      <w:lvlJc w:val="left"/>
      <w:pPr>
        <w:ind w:left="3388" w:hanging="251"/>
      </w:pPr>
      <w:rPr>
        <w:rFonts w:hint="default"/>
        <w:lang w:val="tr-TR" w:eastAsia="en-US" w:bidi="ar-SA"/>
      </w:rPr>
    </w:lvl>
    <w:lvl w:ilvl="6" w:tplc="952A1960">
      <w:numFmt w:val="bullet"/>
      <w:lvlText w:val="•"/>
      <w:lvlJc w:val="left"/>
      <w:pPr>
        <w:ind w:left="3945" w:hanging="251"/>
      </w:pPr>
      <w:rPr>
        <w:rFonts w:hint="default"/>
        <w:lang w:val="tr-TR" w:eastAsia="en-US" w:bidi="ar-SA"/>
      </w:rPr>
    </w:lvl>
    <w:lvl w:ilvl="7" w:tplc="D4704A84">
      <w:numFmt w:val="bullet"/>
      <w:lvlText w:val="•"/>
      <w:lvlJc w:val="left"/>
      <w:pPr>
        <w:ind w:left="4503" w:hanging="251"/>
      </w:pPr>
      <w:rPr>
        <w:rFonts w:hint="default"/>
        <w:lang w:val="tr-TR" w:eastAsia="en-US" w:bidi="ar-SA"/>
      </w:rPr>
    </w:lvl>
    <w:lvl w:ilvl="8" w:tplc="0A34A6F4">
      <w:numFmt w:val="bullet"/>
      <w:lvlText w:val="•"/>
      <w:lvlJc w:val="left"/>
      <w:pPr>
        <w:ind w:left="5060" w:hanging="251"/>
      </w:pPr>
      <w:rPr>
        <w:rFonts w:hint="default"/>
        <w:lang w:val="tr-TR" w:eastAsia="en-US" w:bidi="ar-SA"/>
      </w:rPr>
    </w:lvl>
  </w:abstractNum>
  <w:abstractNum w:abstractNumId="3" w15:restartNumberingAfterBreak="0">
    <w:nsid w:val="06E70239"/>
    <w:multiLevelType w:val="multilevel"/>
    <w:tmpl w:val="86EA3F34"/>
    <w:lvl w:ilvl="0">
      <w:start w:val="1"/>
      <w:numFmt w:val="decimal"/>
      <w:lvlText w:val="%1."/>
      <w:lvlJc w:val="left"/>
      <w:pPr>
        <w:ind w:left="1318" w:hanging="360"/>
        <w:jc w:val="right"/>
      </w:pPr>
      <w:rPr>
        <w:rFonts w:ascii="Cambria" w:eastAsia="Cambria" w:hAnsi="Cambria" w:cs="Cambria" w:hint="default"/>
        <w:b/>
        <w:bCs/>
        <w:i w:val="0"/>
        <w:iCs w:val="0"/>
        <w:spacing w:val="-1"/>
        <w:w w:val="100"/>
        <w:sz w:val="24"/>
        <w:szCs w:val="24"/>
        <w:lang w:val="tr-TR" w:eastAsia="en-US" w:bidi="ar-SA"/>
      </w:rPr>
    </w:lvl>
    <w:lvl w:ilvl="1">
      <w:start w:val="1"/>
      <w:numFmt w:val="decimal"/>
      <w:lvlText w:val="%1.%2."/>
      <w:lvlJc w:val="left"/>
      <w:pPr>
        <w:ind w:left="2669" w:hanging="720"/>
      </w:pPr>
      <w:rPr>
        <w:rFonts w:ascii="Cambria" w:eastAsia="Cambria" w:hAnsi="Cambria" w:cs="Cambria" w:hint="default"/>
        <w:b w:val="0"/>
        <w:bCs w:val="0"/>
        <w:i w:val="0"/>
        <w:iCs w:val="0"/>
        <w:spacing w:val="-1"/>
        <w:w w:val="95"/>
        <w:sz w:val="24"/>
        <w:szCs w:val="24"/>
        <w:lang w:val="tr-TR" w:eastAsia="en-US" w:bidi="ar-SA"/>
      </w:rPr>
    </w:lvl>
    <w:lvl w:ilvl="2">
      <w:start w:val="1"/>
      <w:numFmt w:val="decimal"/>
      <w:lvlText w:val="%1.%2.%3."/>
      <w:lvlJc w:val="left"/>
      <w:pPr>
        <w:ind w:left="2921" w:hanging="548"/>
      </w:pPr>
      <w:rPr>
        <w:rFonts w:ascii="Cambria" w:eastAsia="Cambria" w:hAnsi="Cambria" w:cs="Cambria" w:hint="default"/>
        <w:b w:val="0"/>
        <w:bCs w:val="0"/>
        <w:i w:val="0"/>
        <w:iCs w:val="0"/>
        <w:spacing w:val="-1"/>
        <w:w w:val="100"/>
        <w:sz w:val="22"/>
        <w:szCs w:val="22"/>
        <w:lang w:val="tr-TR" w:eastAsia="en-US" w:bidi="ar-SA"/>
      </w:rPr>
    </w:lvl>
    <w:lvl w:ilvl="3">
      <w:numFmt w:val="bullet"/>
      <w:lvlText w:val="•"/>
      <w:lvlJc w:val="left"/>
      <w:pPr>
        <w:ind w:left="2660" w:hanging="548"/>
      </w:pPr>
      <w:rPr>
        <w:rFonts w:hint="default"/>
        <w:lang w:val="tr-TR" w:eastAsia="en-US" w:bidi="ar-SA"/>
      </w:rPr>
    </w:lvl>
    <w:lvl w:ilvl="4">
      <w:numFmt w:val="bullet"/>
      <w:lvlText w:val="•"/>
      <w:lvlJc w:val="left"/>
      <w:pPr>
        <w:ind w:left="2920" w:hanging="548"/>
      </w:pPr>
      <w:rPr>
        <w:rFonts w:hint="default"/>
        <w:lang w:val="tr-TR" w:eastAsia="en-US" w:bidi="ar-SA"/>
      </w:rPr>
    </w:lvl>
    <w:lvl w:ilvl="5">
      <w:numFmt w:val="bullet"/>
      <w:lvlText w:val="•"/>
      <w:lvlJc w:val="left"/>
      <w:pPr>
        <w:ind w:left="4274" w:hanging="548"/>
      </w:pPr>
      <w:rPr>
        <w:rFonts w:hint="default"/>
        <w:lang w:val="tr-TR" w:eastAsia="en-US" w:bidi="ar-SA"/>
      </w:rPr>
    </w:lvl>
    <w:lvl w:ilvl="6">
      <w:numFmt w:val="bullet"/>
      <w:lvlText w:val="•"/>
      <w:lvlJc w:val="left"/>
      <w:pPr>
        <w:ind w:left="5628" w:hanging="548"/>
      </w:pPr>
      <w:rPr>
        <w:rFonts w:hint="default"/>
        <w:lang w:val="tr-TR" w:eastAsia="en-US" w:bidi="ar-SA"/>
      </w:rPr>
    </w:lvl>
    <w:lvl w:ilvl="7">
      <w:numFmt w:val="bullet"/>
      <w:lvlText w:val="•"/>
      <w:lvlJc w:val="left"/>
      <w:pPr>
        <w:ind w:left="6983" w:hanging="548"/>
      </w:pPr>
      <w:rPr>
        <w:rFonts w:hint="default"/>
        <w:lang w:val="tr-TR" w:eastAsia="en-US" w:bidi="ar-SA"/>
      </w:rPr>
    </w:lvl>
    <w:lvl w:ilvl="8">
      <w:numFmt w:val="bullet"/>
      <w:lvlText w:val="•"/>
      <w:lvlJc w:val="left"/>
      <w:pPr>
        <w:ind w:left="8337" w:hanging="548"/>
      </w:pPr>
      <w:rPr>
        <w:rFonts w:hint="default"/>
        <w:lang w:val="tr-TR" w:eastAsia="en-US" w:bidi="ar-SA"/>
      </w:rPr>
    </w:lvl>
  </w:abstractNum>
  <w:abstractNum w:abstractNumId="4" w15:restartNumberingAfterBreak="0">
    <w:nsid w:val="08607ACB"/>
    <w:multiLevelType w:val="hybridMultilevel"/>
    <w:tmpl w:val="431A9E78"/>
    <w:lvl w:ilvl="0" w:tplc="EB20BC0A">
      <w:start w:val="1"/>
      <w:numFmt w:val="bullet"/>
      <w:lvlText w:val=""/>
      <w:lvlJc w:val="left"/>
      <w:pPr>
        <w:tabs>
          <w:tab w:val="num" w:pos="720"/>
        </w:tabs>
        <w:ind w:left="720" w:hanging="360"/>
      </w:pPr>
      <w:rPr>
        <w:rFonts w:ascii="Wingdings" w:hAnsi="Wingdings" w:hint="default"/>
      </w:rPr>
    </w:lvl>
    <w:lvl w:ilvl="1" w:tplc="63E828BA" w:tentative="1">
      <w:start w:val="1"/>
      <w:numFmt w:val="bullet"/>
      <w:lvlText w:val=""/>
      <w:lvlJc w:val="left"/>
      <w:pPr>
        <w:tabs>
          <w:tab w:val="num" w:pos="1440"/>
        </w:tabs>
        <w:ind w:left="1440" w:hanging="360"/>
      </w:pPr>
      <w:rPr>
        <w:rFonts w:ascii="Wingdings" w:hAnsi="Wingdings" w:hint="default"/>
      </w:rPr>
    </w:lvl>
    <w:lvl w:ilvl="2" w:tplc="D806F234" w:tentative="1">
      <w:start w:val="1"/>
      <w:numFmt w:val="bullet"/>
      <w:lvlText w:val=""/>
      <w:lvlJc w:val="left"/>
      <w:pPr>
        <w:tabs>
          <w:tab w:val="num" w:pos="2160"/>
        </w:tabs>
        <w:ind w:left="2160" w:hanging="360"/>
      </w:pPr>
      <w:rPr>
        <w:rFonts w:ascii="Wingdings" w:hAnsi="Wingdings" w:hint="default"/>
      </w:rPr>
    </w:lvl>
    <w:lvl w:ilvl="3" w:tplc="3ADA1BAA" w:tentative="1">
      <w:start w:val="1"/>
      <w:numFmt w:val="bullet"/>
      <w:lvlText w:val=""/>
      <w:lvlJc w:val="left"/>
      <w:pPr>
        <w:tabs>
          <w:tab w:val="num" w:pos="2880"/>
        </w:tabs>
        <w:ind w:left="2880" w:hanging="360"/>
      </w:pPr>
      <w:rPr>
        <w:rFonts w:ascii="Wingdings" w:hAnsi="Wingdings" w:hint="default"/>
      </w:rPr>
    </w:lvl>
    <w:lvl w:ilvl="4" w:tplc="D1C64464" w:tentative="1">
      <w:start w:val="1"/>
      <w:numFmt w:val="bullet"/>
      <w:lvlText w:val=""/>
      <w:lvlJc w:val="left"/>
      <w:pPr>
        <w:tabs>
          <w:tab w:val="num" w:pos="3600"/>
        </w:tabs>
        <w:ind w:left="3600" w:hanging="360"/>
      </w:pPr>
      <w:rPr>
        <w:rFonts w:ascii="Wingdings" w:hAnsi="Wingdings" w:hint="default"/>
      </w:rPr>
    </w:lvl>
    <w:lvl w:ilvl="5" w:tplc="153027F2" w:tentative="1">
      <w:start w:val="1"/>
      <w:numFmt w:val="bullet"/>
      <w:lvlText w:val=""/>
      <w:lvlJc w:val="left"/>
      <w:pPr>
        <w:tabs>
          <w:tab w:val="num" w:pos="4320"/>
        </w:tabs>
        <w:ind w:left="4320" w:hanging="360"/>
      </w:pPr>
      <w:rPr>
        <w:rFonts w:ascii="Wingdings" w:hAnsi="Wingdings" w:hint="default"/>
      </w:rPr>
    </w:lvl>
    <w:lvl w:ilvl="6" w:tplc="B44EABB0" w:tentative="1">
      <w:start w:val="1"/>
      <w:numFmt w:val="bullet"/>
      <w:lvlText w:val=""/>
      <w:lvlJc w:val="left"/>
      <w:pPr>
        <w:tabs>
          <w:tab w:val="num" w:pos="5040"/>
        </w:tabs>
        <w:ind w:left="5040" w:hanging="360"/>
      </w:pPr>
      <w:rPr>
        <w:rFonts w:ascii="Wingdings" w:hAnsi="Wingdings" w:hint="default"/>
      </w:rPr>
    </w:lvl>
    <w:lvl w:ilvl="7" w:tplc="F0AA4608" w:tentative="1">
      <w:start w:val="1"/>
      <w:numFmt w:val="bullet"/>
      <w:lvlText w:val=""/>
      <w:lvlJc w:val="left"/>
      <w:pPr>
        <w:tabs>
          <w:tab w:val="num" w:pos="5760"/>
        </w:tabs>
        <w:ind w:left="5760" w:hanging="360"/>
      </w:pPr>
      <w:rPr>
        <w:rFonts w:ascii="Wingdings" w:hAnsi="Wingdings" w:hint="default"/>
      </w:rPr>
    </w:lvl>
    <w:lvl w:ilvl="8" w:tplc="F52AEB4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582A44"/>
    <w:multiLevelType w:val="hybridMultilevel"/>
    <w:tmpl w:val="79F400D6"/>
    <w:lvl w:ilvl="0" w:tplc="94A4F1FE">
      <w:numFmt w:val="bullet"/>
      <w:lvlText w:val=""/>
      <w:lvlJc w:val="left"/>
      <w:pPr>
        <w:ind w:left="595" w:hanging="251"/>
      </w:pPr>
      <w:rPr>
        <w:rFonts w:ascii="Wingdings" w:eastAsia="Wingdings" w:hAnsi="Wingdings" w:cs="Wingdings" w:hint="default"/>
        <w:w w:val="101"/>
        <w:sz w:val="17"/>
        <w:szCs w:val="17"/>
        <w:lang w:val="tr-TR" w:eastAsia="en-US" w:bidi="ar-SA"/>
      </w:rPr>
    </w:lvl>
    <w:lvl w:ilvl="1" w:tplc="25A2332C">
      <w:numFmt w:val="bullet"/>
      <w:lvlText w:val="•"/>
      <w:lvlJc w:val="left"/>
      <w:pPr>
        <w:ind w:left="1112" w:hanging="251"/>
      </w:pPr>
      <w:rPr>
        <w:rFonts w:hint="default"/>
        <w:lang w:val="tr-TR" w:eastAsia="en-US" w:bidi="ar-SA"/>
      </w:rPr>
    </w:lvl>
    <w:lvl w:ilvl="2" w:tplc="9C20E322">
      <w:numFmt w:val="bullet"/>
      <w:lvlText w:val="•"/>
      <w:lvlJc w:val="left"/>
      <w:pPr>
        <w:ind w:left="1624" w:hanging="251"/>
      </w:pPr>
      <w:rPr>
        <w:rFonts w:hint="default"/>
        <w:lang w:val="tr-TR" w:eastAsia="en-US" w:bidi="ar-SA"/>
      </w:rPr>
    </w:lvl>
    <w:lvl w:ilvl="3" w:tplc="3D3464AE">
      <w:numFmt w:val="bullet"/>
      <w:lvlText w:val="•"/>
      <w:lvlJc w:val="left"/>
      <w:pPr>
        <w:ind w:left="2136" w:hanging="251"/>
      </w:pPr>
      <w:rPr>
        <w:rFonts w:hint="default"/>
        <w:lang w:val="tr-TR" w:eastAsia="en-US" w:bidi="ar-SA"/>
      </w:rPr>
    </w:lvl>
    <w:lvl w:ilvl="4" w:tplc="CC36D3A8">
      <w:numFmt w:val="bullet"/>
      <w:lvlText w:val="•"/>
      <w:lvlJc w:val="left"/>
      <w:pPr>
        <w:ind w:left="2648" w:hanging="251"/>
      </w:pPr>
      <w:rPr>
        <w:rFonts w:hint="default"/>
        <w:lang w:val="tr-TR" w:eastAsia="en-US" w:bidi="ar-SA"/>
      </w:rPr>
    </w:lvl>
    <w:lvl w:ilvl="5" w:tplc="668EEE6E">
      <w:numFmt w:val="bullet"/>
      <w:lvlText w:val="•"/>
      <w:lvlJc w:val="left"/>
      <w:pPr>
        <w:ind w:left="3160" w:hanging="251"/>
      </w:pPr>
      <w:rPr>
        <w:rFonts w:hint="default"/>
        <w:lang w:val="tr-TR" w:eastAsia="en-US" w:bidi="ar-SA"/>
      </w:rPr>
    </w:lvl>
    <w:lvl w:ilvl="6" w:tplc="ADB2F570">
      <w:numFmt w:val="bullet"/>
      <w:lvlText w:val="•"/>
      <w:lvlJc w:val="left"/>
      <w:pPr>
        <w:ind w:left="3672" w:hanging="251"/>
      </w:pPr>
      <w:rPr>
        <w:rFonts w:hint="default"/>
        <w:lang w:val="tr-TR" w:eastAsia="en-US" w:bidi="ar-SA"/>
      </w:rPr>
    </w:lvl>
    <w:lvl w:ilvl="7" w:tplc="8932B0D4">
      <w:numFmt w:val="bullet"/>
      <w:lvlText w:val="•"/>
      <w:lvlJc w:val="left"/>
      <w:pPr>
        <w:ind w:left="4184" w:hanging="251"/>
      </w:pPr>
      <w:rPr>
        <w:rFonts w:hint="default"/>
        <w:lang w:val="tr-TR" w:eastAsia="en-US" w:bidi="ar-SA"/>
      </w:rPr>
    </w:lvl>
    <w:lvl w:ilvl="8" w:tplc="6C38F76C">
      <w:numFmt w:val="bullet"/>
      <w:lvlText w:val="•"/>
      <w:lvlJc w:val="left"/>
      <w:pPr>
        <w:ind w:left="4696" w:hanging="251"/>
      </w:pPr>
      <w:rPr>
        <w:rFonts w:hint="default"/>
        <w:lang w:val="tr-TR" w:eastAsia="en-US" w:bidi="ar-SA"/>
      </w:rPr>
    </w:lvl>
  </w:abstractNum>
  <w:abstractNum w:abstractNumId="6" w15:restartNumberingAfterBreak="0">
    <w:nsid w:val="0CCC211E"/>
    <w:multiLevelType w:val="hybridMultilevel"/>
    <w:tmpl w:val="82929864"/>
    <w:lvl w:ilvl="0" w:tplc="BACE051A">
      <w:numFmt w:val="bullet"/>
      <w:lvlText w:val=""/>
      <w:lvlJc w:val="left"/>
      <w:pPr>
        <w:ind w:left="587" w:hanging="252"/>
      </w:pPr>
      <w:rPr>
        <w:rFonts w:ascii="Wingdings" w:eastAsia="Wingdings" w:hAnsi="Wingdings" w:cs="Wingdings" w:hint="default"/>
        <w:w w:val="101"/>
        <w:sz w:val="17"/>
        <w:szCs w:val="17"/>
        <w:lang w:val="tr-TR" w:eastAsia="en-US" w:bidi="ar-SA"/>
      </w:rPr>
    </w:lvl>
    <w:lvl w:ilvl="1" w:tplc="19065318">
      <w:numFmt w:val="bullet"/>
      <w:lvlText w:val="•"/>
      <w:lvlJc w:val="left"/>
      <w:pPr>
        <w:ind w:left="1155" w:hanging="252"/>
      </w:pPr>
      <w:rPr>
        <w:rFonts w:hint="default"/>
        <w:lang w:val="tr-TR" w:eastAsia="en-US" w:bidi="ar-SA"/>
      </w:rPr>
    </w:lvl>
    <w:lvl w:ilvl="2" w:tplc="269A3E38">
      <w:numFmt w:val="bullet"/>
      <w:lvlText w:val="•"/>
      <w:lvlJc w:val="left"/>
      <w:pPr>
        <w:ind w:left="1731" w:hanging="252"/>
      </w:pPr>
      <w:rPr>
        <w:rFonts w:hint="default"/>
        <w:lang w:val="tr-TR" w:eastAsia="en-US" w:bidi="ar-SA"/>
      </w:rPr>
    </w:lvl>
    <w:lvl w:ilvl="3" w:tplc="491C0418">
      <w:numFmt w:val="bullet"/>
      <w:lvlText w:val="•"/>
      <w:lvlJc w:val="left"/>
      <w:pPr>
        <w:ind w:left="2307" w:hanging="252"/>
      </w:pPr>
      <w:rPr>
        <w:rFonts w:hint="default"/>
        <w:lang w:val="tr-TR" w:eastAsia="en-US" w:bidi="ar-SA"/>
      </w:rPr>
    </w:lvl>
    <w:lvl w:ilvl="4" w:tplc="67BE7722">
      <w:numFmt w:val="bullet"/>
      <w:lvlText w:val="•"/>
      <w:lvlJc w:val="left"/>
      <w:pPr>
        <w:ind w:left="2883" w:hanging="252"/>
      </w:pPr>
      <w:rPr>
        <w:rFonts w:hint="default"/>
        <w:lang w:val="tr-TR" w:eastAsia="en-US" w:bidi="ar-SA"/>
      </w:rPr>
    </w:lvl>
    <w:lvl w:ilvl="5" w:tplc="CED0A940">
      <w:numFmt w:val="bullet"/>
      <w:lvlText w:val="•"/>
      <w:lvlJc w:val="left"/>
      <w:pPr>
        <w:ind w:left="3459" w:hanging="252"/>
      </w:pPr>
      <w:rPr>
        <w:rFonts w:hint="default"/>
        <w:lang w:val="tr-TR" w:eastAsia="en-US" w:bidi="ar-SA"/>
      </w:rPr>
    </w:lvl>
    <w:lvl w:ilvl="6" w:tplc="7DD4A108">
      <w:numFmt w:val="bullet"/>
      <w:lvlText w:val="•"/>
      <w:lvlJc w:val="left"/>
      <w:pPr>
        <w:ind w:left="4035" w:hanging="252"/>
      </w:pPr>
      <w:rPr>
        <w:rFonts w:hint="default"/>
        <w:lang w:val="tr-TR" w:eastAsia="en-US" w:bidi="ar-SA"/>
      </w:rPr>
    </w:lvl>
    <w:lvl w:ilvl="7" w:tplc="1802767A">
      <w:numFmt w:val="bullet"/>
      <w:lvlText w:val="•"/>
      <w:lvlJc w:val="left"/>
      <w:pPr>
        <w:ind w:left="4611" w:hanging="252"/>
      </w:pPr>
      <w:rPr>
        <w:rFonts w:hint="default"/>
        <w:lang w:val="tr-TR" w:eastAsia="en-US" w:bidi="ar-SA"/>
      </w:rPr>
    </w:lvl>
    <w:lvl w:ilvl="8" w:tplc="A18A979A">
      <w:numFmt w:val="bullet"/>
      <w:lvlText w:val="•"/>
      <w:lvlJc w:val="left"/>
      <w:pPr>
        <w:ind w:left="5187" w:hanging="252"/>
      </w:pPr>
      <w:rPr>
        <w:rFonts w:hint="default"/>
        <w:lang w:val="tr-TR" w:eastAsia="en-US" w:bidi="ar-SA"/>
      </w:rPr>
    </w:lvl>
  </w:abstractNum>
  <w:abstractNum w:abstractNumId="7" w15:restartNumberingAfterBreak="0">
    <w:nsid w:val="0F7B1520"/>
    <w:multiLevelType w:val="hybridMultilevel"/>
    <w:tmpl w:val="47727808"/>
    <w:lvl w:ilvl="0" w:tplc="6F2C654A">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34626EF"/>
    <w:multiLevelType w:val="hybridMultilevel"/>
    <w:tmpl w:val="9FEA824A"/>
    <w:lvl w:ilvl="0" w:tplc="D2603D92">
      <w:numFmt w:val="bullet"/>
      <w:lvlText w:val=""/>
      <w:lvlJc w:val="left"/>
      <w:pPr>
        <w:ind w:left="587" w:hanging="252"/>
      </w:pPr>
      <w:rPr>
        <w:rFonts w:ascii="Wingdings" w:eastAsia="Wingdings" w:hAnsi="Wingdings" w:cs="Wingdings" w:hint="default"/>
        <w:w w:val="101"/>
        <w:sz w:val="17"/>
        <w:szCs w:val="17"/>
        <w:lang w:val="tr-TR" w:eastAsia="en-US" w:bidi="ar-SA"/>
      </w:rPr>
    </w:lvl>
    <w:lvl w:ilvl="1" w:tplc="6DCA5CEC">
      <w:numFmt w:val="bullet"/>
      <w:lvlText w:val="•"/>
      <w:lvlJc w:val="left"/>
      <w:pPr>
        <w:ind w:left="1155" w:hanging="252"/>
      </w:pPr>
      <w:rPr>
        <w:rFonts w:hint="default"/>
        <w:lang w:val="tr-TR" w:eastAsia="en-US" w:bidi="ar-SA"/>
      </w:rPr>
    </w:lvl>
    <w:lvl w:ilvl="2" w:tplc="2F38F00E">
      <w:numFmt w:val="bullet"/>
      <w:lvlText w:val="•"/>
      <w:lvlJc w:val="left"/>
      <w:pPr>
        <w:ind w:left="1731" w:hanging="252"/>
      </w:pPr>
      <w:rPr>
        <w:rFonts w:hint="default"/>
        <w:lang w:val="tr-TR" w:eastAsia="en-US" w:bidi="ar-SA"/>
      </w:rPr>
    </w:lvl>
    <w:lvl w:ilvl="3" w:tplc="E50C7F0E">
      <w:numFmt w:val="bullet"/>
      <w:lvlText w:val="•"/>
      <w:lvlJc w:val="left"/>
      <w:pPr>
        <w:ind w:left="2307" w:hanging="252"/>
      </w:pPr>
      <w:rPr>
        <w:rFonts w:hint="default"/>
        <w:lang w:val="tr-TR" w:eastAsia="en-US" w:bidi="ar-SA"/>
      </w:rPr>
    </w:lvl>
    <w:lvl w:ilvl="4" w:tplc="9962C778">
      <w:numFmt w:val="bullet"/>
      <w:lvlText w:val="•"/>
      <w:lvlJc w:val="left"/>
      <w:pPr>
        <w:ind w:left="2883" w:hanging="252"/>
      </w:pPr>
      <w:rPr>
        <w:rFonts w:hint="default"/>
        <w:lang w:val="tr-TR" w:eastAsia="en-US" w:bidi="ar-SA"/>
      </w:rPr>
    </w:lvl>
    <w:lvl w:ilvl="5" w:tplc="CE949AF8">
      <w:numFmt w:val="bullet"/>
      <w:lvlText w:val="•"/>
      <w:lvlJc w:val="left"/>
      <w:pPr>
        <w:ind w:left="3459" w:hanging="252"/>
      </w:pPr>
      <w:rPr>
        <w:rFonts w:hint="default"/>
        <w:lang w:val="tr-TR" w:eastAsia="en-US" w:bidi="ar-SA"/>
      </w:rPr>
    </w:lvl>
    <w:lvl w:ilvl="6" w:tplc="C6EAA59A">
      <w:numFmt w:val="bullet"/>
      <w:lvlText w:val="•"/>
      <w:lvlJc w:val="left"/>
      <w:pPr>
        <w:ind w:left="4035" w:hanging="252"/>
      </w:pPr>
      <w:rPr>
        <w:rFonts w:hint="default"/>
        <w:lang w:val="tr-TR" w:eastAsia="en-US" w:bidi="ar-SA"/>
      </w:rPr>
    </w:lvl>
    <w:lvl w:ilvl="7" w:tplc="71AEC1E2">
      <w:numFmt w:val="bullet"/>
      <w:lvlText w:val="•"/>
      <w:lvlJc w:val="left"/>
      <w:pPr>
        <w:ind w:left="4611" w:hanging="252"/>
      </w:pPr>
      <w:rPr>
        <w:rFonts w:hint="default"/>
        <w:lang w:val="tr-TR" w:eastAsia="en-US" w:bidi="ar-SA"/>
      </w:rPr>
    </w:lvl>
    <w:lvl w:ilvl="8" w:tplc="8258E7A4">
      <w:numFmt w:val="bullet"/>
      <w:lvlText w:val="•"/>
      <w:lvlJc w:val="left"/>
      <w:pPr>
        <w:ind w:left="5187" w:hanging="252"/>
      </w:pPr>
      <w:rPr>
        <w:rFonts w:hint="default"/>
        <w:lang w:val="tr-TR" w:eastAsia="en-US" w:bidi="ar-SA"/>
      </w:rPr>
    </w:lvl>
  </w:abstractNum>
  <w:abstractNum w:abstractNumId="9" w15:restartNumberingAfterBreak="0">
    <w:nsid w:val="13C75FDA"/>
    <w:multiLevelType w:val="hybridMultilevel"/>
    <w:tmpl w:val="03C88B58"/>
    <w:lvl w:ilvl="0" w:tplc="3C7A7704">
      <w:numFmt w:val="bullet"/>
      <w:lvlText w:val=""/>
      <w:lvlJc w:val="left"/>
      <w:pPr>
        <w:ind w:left="587" w:hanging="252"/>
      </w:pPr>
      <w:rPr>
        <w:rFonts w:ascii="Wingdings" w:eastAsia="Wingdings" w:hAnsi="Wingdings" w:cs="Wingdings" w:hint="default"/>
        <w:w w:val="101"/>
        <w:sz w:val="17"/>
        <w:szCs w:val="17"/>
        <w:lang w:val="tr-TR" w:eastAsia="en-US" w:bidi="ar-SA"/>
      </w:rPr>
    </w:lvl>
    <w:lvl w:ilvl="1" w:tplc="45289732">
      <w:numFmt w:val="bullet"/>
      <w:lvlText w:val="•"/>
      <w:lvlJc w:val="left"/>
      <w:pPr>
        <w:ind w:left="1111" w:hanging="252"/>
      </w:pPr>
      <w:rPr>
        <w:rFonts w:hint="default"/>
        <w:lang w:val="tr-TR" w:eastAsia="en-US" w:bidi="ar-SA"/>
      </w:rPr>
    </w:lvl>
    <w:lvl w:ilvl="2" w:tplc="FF6EB100">
      <w:numFmt w:val="bullet"/>
      <w:lvlText w:val="•"/>
      <w:lvlJc w:val="left"/>
      <w:pPr>
        <w:ind w:left="1642" w:hanging="252"/>
      </w:pPr>
      <w:rPr>
        <w:rFonts w:hint="default"/>
        <w:lang w:val="tr-TR" w:eastAsia="en-US" w:bidi="ar-SA"/>
      </w:rPr>
    </w:lvl>
    <w:lvl w:ilvl="3" w:tplc="FA60EADC">
      <w:numFmt w:val="bullet"/>
      <w:lvlText w:val="•"/>
      <w:lvlJc w:val="left"/>
      <w:pPr>
        <w:ind w:left="2173" w:hanging="252"/>
      </w:pPr>
      <w:rPr>
        <w:rFonts w:hint="default"/>
        <w:lang w:val="tr-TR" w:eastAsia="en-US" w:bidi="ar-SA"/>
      </w:rPr>
    </w:lvl>
    <w:lvl w:ilvl="4" w:tplc="B3A0940E">
      <w:numFmt w:val="bullet"/>
      <w:lvlText w:val="•"/>
      <w:lvlJc w:val="left"/>
      <w:pPr>
        <w:ind w:left="2704" w:hanging="252"/>
      </w:pPr>
      <w:rPr>
        <w:rFonts w:hint="default"/>
        <w:lang w:val="tr-TR" w:eastAsia="en-US" w:bidi="ar-SA"/>
      </w:rPr>
    </w:lvl>
    <w:lvl w:ilvl="5" w:tplc="43CECB46">
      <w:numFmt w:val="bullet"/>
      <w:lvlText w:val="•"/>
      <w:lvlJc w:val="left"/>
      <w:pPr>
        <w:ind w:left="3236" w:hanging="252"/>
      </w:pPr>
      <w:rPr>
        <w:rFonts w:hint="default"/>
        <w:lang w:val="tr-TR" w:eastAsia="en-US" w:bidi="ar-SA"/>
      </w:rPr>
    </w:lvl>
    <w:lvl w:ilvl="6" w:tplc="D0746F86">
      <w:numFmt w:val="bullet"/>
      <w:lvlText w:val="•"/>
      <w:lvlJc w:val="left"/>
      <w:pPr>
        <w:ind w:left="3767" w:hanging="252"/>
      </w:pPr>
      <w:rPr>
        <w:rFonts w:hint="default"/>
        <w:lang w:val="tr-TR" w:eastAsia="en-US" w:bidi="ar-SA"/>
      </w:rPr>
    </w:lvl>
    <w:lvl w:ilvl="7" w:tplc="C1BA9828">
      <w:numFmt w:val="bullet"/>
      <w:lvlText w:val="•"/>
      <w:lvlJc w:val="left"/>
      <w:pPr>
        <w:ind w:left="4298" w:hanging="252"/>
      </w:pPr>
      <w:rPr>
        <w:rFonts w:hint="default"/>
        <w:lang w:val="tr-TR" w:eastAsia="en-US" w:bidi="ar-SA"/>
      </w:rPr>
    </w:lvl>
    <w:lvl w:ilvl="8" w:tplc="C4E2A422">
      <w:numFmt w:val="bullet"/>
      <w:lvlText w:val="•"/>
      <w:lvlJc w:val="left"/>
      <w:pPr>
        <w:ind w:left="4829" w:hanging="252"/>
      </w:pPr>
      <w:rPr>
        <w:rFonts w:hint="default"/>
        <w:lang w:val="tr-TR" w:eastAsia="en-US" w:bidi="ar-SA"/>
      </w:rPr>
    </w:lvl>
  </w:abstractNum>
  <w:abstractNum w:abstractNumId="10" w15:restartNumberingAfterBreak="0">
    <w:nsid w:val="14BB74DE"/>
    <w:multiLevelType w:val="hybridMultilevel"/>
    <w:tmpl w:val="56A8E8B2"/>
    <w:lvl w:ilvl="0" w:tplc="96A0269E">
      <w:numFmt w:val="bullet"/>
      <w:lvlText w:val=""/>
      <w:lvlJc w:val="left"/>
      <w:pPr>
        <w:ind w:left="587" w:hanging="251"/>
      </w:pPr>
      <w:rPr>
        <w:rFonts w:ascii="Wingdings" w:eastAsia="Wingdings" w:hAnsi="Wingdings" w:cs="Wingdings" w:hint="default"/>
        <w:w w:val="101"/>
        <w:sz w:val="17"/>
        <w:szCs w:val="17"/>
        <w:lang w:val="tr-TR" w:eastAsia="en-US" w:bidi="ar-SA"/>
      </w:rPr>
    </w:lvl>
    <w:lvl w:ilvl="1" w:tplc="F984DED4">
      <w:numFmt w:val="bullet"/>
      <w:lvlText w:val="•"/>
      <w:lvlJc w:val="left"/>
      <w:pPr>
        <w:ind w:left="1094" w:hanging="251"/>
      </w:pPr>
      <w:rPr>
        <w:rFonts w:hint="default"/>
        <w:lang w:val="tr-TR" w:eastAsia="en-US" w:bidi="ar-SA"/>
      </w:rPr>
    </w:lvl>
    <w:lvl w:ilvl="2" w:tplc="1AFC9340">
      <w:numFmt w:val="bullet"/>
      <w:lvlText w:val="•"/>
      <w:lvlJc w:val="left"/>
      <w:pPr>
        <w:ind w:left="1608" w:hanging="251"/>
      </w:pPr>
      <w:rPr>
        <w:rFonts w:hint="default"/>
        <w:lang w:val="tr-TR" w:eastAsia="en-US" w:bidi="ar-SA"/>
      </w:rPr>
    </w:lvl>
    <w:lvl w:ilvl="3" w:tplc="8E34F884">
      <w:numFmt w:val="bullet"/>
      <w:lvlText w:val="•"/>
      <w:lvlJc w:val="left"/>
      <w:pPr>
        <w:ind w:left="2122" w:hanging="251"/>
      </w:pPr>
      <w:rPr>
        <w:rFonts w:hint="default"/>
        <w:lang w:val="tr-TR" w:eastAsia="en-US" w:bidi="ar-SA"/>
      </w:rPr>
    </w:lvl>
    <w:lvl w:ilvl="4" w:tplc="6C1E1D4A">
      <w:numFmt w:val="bullet"/>
      <w:lvlText w:val="•"/>
      <w:lvlJc w:val="left"/>
      <w:pPr>
        <w:ind w:left="2636" w:hanging="251"/>
      </w:pPr>
      <w:rPr>
        <w:rFonts w:hint="default"/>
        <w:lang w:val="tr-TR" w:eastAsia="en-US" w:bidi="ar-SA"/>
      </w:rPr>
    </w:lvl>
    <w:lvl w:ilvl="5" w:tplc="E39C8B7E">
      <w:numFmt w:val="bullet"/>
      <w:lvlText w:val="•"/>
      <w:lvlJc w:val="left"/>
      <w:pPr>
        <w:ind w:left="3150" w:hanging="251"/>
      </w:pPr>
      <w:rPr>
        <w:rFonts w:hint="default"/>
        <w:lang w:val="tr-TR" w:eastAsia="en-US" w:bidi="ar-SA"/>
      </w:rPr>
    </w:lvl>
    <w:lvl w:ilvl="6" w:tplc="F898846C">
      <w:numFmt w:val="bullet"/>
      <w:lvlText w:val="•"/>
      <w:lvlJc w:val="left"/>
      <w:pPr>
        <w:ind w:left="3664" w:hanging="251"/>
      </w:pPr>
      <w:rPr>
        <w:rFonts w:hint="default"/>
        <w:lang w:val="tr-TR" w:eastAsia="en-US" w:bidi="ar-SA"/>
      </w:rPr>
    </w:lvl>
    <w:lvl w:ilvl="7" w:tplc="887203F8">
      <w:numFmt w:val="bullet"/>
      <w:lvlText w:val="•"/>
      <w:lvlJc w:val="left"/>
      <w:pPr>
        <w:ind w:left="4178" w:hanging="251"/>
      </w:pPr>
      <w:rPr>
        <w:rFonts w:hint="default"/>
        <w:lang w:val="tr-TR" w:eastAsia="en-US" w:bidi="ar-SA"/>
      </w:rPr>
    </w:lvl>
    <w:lvl w:ilvl="8" w:tplc="7B20F1E6">
      <w:numFmt w:val="bullet"/>
      <w:lvlText w:val="•"/>
      <w:lvlJc w:val="left"/>
      <w:pPr>
        <w:ind w:left="4692" w:hanging="251"/>
      </w:pPr>
      <w:rPr>
        <w:rFonts w:hint="default"/>
        <w:lang w:val="tr-TR" w:eastAsia="en-US" w:bidi="ar-SA"/>
      </w:rPr>
    </w:lvl>
  </w:abstractNum>
  <w:abstractNum w:abstractNumId="11" w15:restartNumberingAfterBreak="0">
    <w:nsid w:val="14BB7C50"/>
    <w:multiLevelType w:val="hybridMultilevel"/>
    <w:tmpl w:val="A2A4E1CE"/>
    <w:lvl w:ilvl="0" w:tplc="3380293A">
      <w:numFmt w:val="bullet"/>
      <w:lvlText w:val=""/>
      <w:lvlJc w:val="left"/>
      <w:pPr>
        <w:ind w:left="587" w:hanging="251"/>
      </w:pPr>
      <w:rPr>
        <w:rFonts w:ascii="Wingdings" w:eastAsia="Wingdings" w:hAnsi="Wingdings" w:cs="Wingdings" w:hint="default"/>
        <w:w w:val="101"/>
        <w:sz w:val="17"/>
        <w:szCs w:val="17"/>
        <w:lang w:val="tr-TR" w:eastAsia="en-US" w:bidi="ar-SA"/>
      </w:rPr>
    </w:lvl>
    <w:lvl w:ilvl="1" w:tplc="224AF592">
      <w:numFmt w:val="bullet"/>
      <w:lvlText w:val="•"/>
      <w:lvlJc w:val="left"/>
      <w:pPr>
        <w:ind w:left="1139" w:hanging="251"/>
      </w:pPr>
      <w:rPr>
        <w:rFonts w:hint="default"/>
        <w:lang w:val="tr-TR" w:eastAsia="en-US" w:bidi="ar-SA"/>
      </w:rPr>
    </w:lvl>
    <w:lvl w:ilvl="2" w:tplc="A4086AA2">
      <w:numFmt w:val="bullet"/>
      <w:lvlText w:val="•"/>
      <w:lvlJc w:val="left"/>
      <w:pPr>
        <w:ind w:left="1699" w:hanging="251"/>
      </w:pPr>
      <w:rPr>
        <w:rFonts w:hint="default"/>
        <w:lang w:val="tr-TR" w:eastAsia="en-US" w:bidi="ar-SA"/>
      </w:rPr>
    </w:lvl>
    <w:lvl w:ilvl="3" w:tplc="4022B34C">
      <w:numFmt w:val="bullet"/>
      <w:lvlText w:val="•"/>
      <w:lvlJc w:val="left"/>
      <w:pPr>
        <w:ind w:left="2258" w:hanging="251"/>
      </w:pPr>
      <w:rPr>
        <w:rFonts w:hint="default"/>
        <w:lang w:val="tr-TR" w:eastAsia="en-US" w:bidi="ar-SA"/>
      </w:rPr>
    </w:lvl>
    <w:lvl w:ilvl="4" w:tplc="E80E0780">
      <w:numFmt w:val="bullet"/>
      <w:lvlText w:val="•"/>
      <w:lvlJc w:val="left"/>
      <w:pPr>
        <w:ind w:left="2818" w:hanging="251"/>
      </w:pPr>
      <w:rPr>
        <w:rFonts w:hint="default"/>
        <w:lang w:val="tr-TR" w:eastAsia="en-US" w:bidi="ar-SA"/>
      </w:rPr>
    </w:lvl>
    <w:lvl w:ilvl="5" w:tplc="FCCCC030">
      <w:numFmt w:val="bullet"/>
      <w:lvlText w:val="•"/>
      <w:lvlJc w:val="left"/>
      <w:pPr>
        <w:ind w:left="3378" w:hanging="251"/>
      </w:pPr>
      <w:rPr>
        <w:rFonts w:hint="default"/>
        <w:lang w:val="tr-TR" w:eastAsia="en-US" w:bidi="ar-SA"/>
      </w:rPr>
    </w:lvl>
    <w:lvl w:ilvl="6" w:tplc="98E64242">
      <w:numFmt w:val="bullet"/>
      <w:lvlText w:val="•"/>
      <w:lvlJc w:val="left"/>
      <w:pPr>
        <w:ind w:left="3937" w:hanging="251"/>
      </w:pPr>
      <w:rPr>
        <w:rFonts w:hint="default"/>
        <w:lang w:val="tr-TR" w:eastAsia="en-US" w:bidi="ar-SA"/>
      </w:rPr>
    </w:lvl>
    <w:lvl w:ilvl="7" w:tplc="2DFC73D4">
      <w:numFmt w:val="bullet"/>
      <w:lvlText w:val="•"/>
      <w:lvlJc w:val="left"/>
      <w:pPr>
        <w:ind w:left="4497" w:hanging="251"/>
      </w:pPr>
      <w:rPr>
        <w:rFonts w:hint="default"/>
        <w:lang w:val="tr-TR" w:eastAsia="en-US" w:bidi="ar-SA"/>
      </w:rPr>
    </w:lvl>
    <w:lvl w:ilvl="8" w:tplc="1F66EF34">
      <w:numFmt w:val="bullet"/>
      <w:lvlText w:val="•"/>
      <w:lvlJc w:val="left"/>
      <w:pPr>
        <w:ind w:left="5056" w:hanging="251"/>
      </w:pPr>
      <w:rPr>
        <w:rFonts w:hint="default"/>
        <w:lang w:val="tr-TR" w:eastAsia="en-US" w:bidi="ar-SA"/>
      </w:rPr>
    </w:lvl>
  </w:abstractNum>
  <w:abstractNum w:abstractNumId="12" w15:restartNumberingAfterBreak="0">
    <w:nsid w:val="15BA32B5"/>
    <w:multiLevelType w:val="hybridMultilevel"/>
    <w:tmpl w:val="203C064A"/>
    <w:lvl w:ilvl="0" w:tplc="9926ADF6">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34B0AE16">
      <w:numFmt w:val="bullet"/>
      <w:lvlText w:val="•"/>
      <w:lvlJc w:val="left"/>
      <w:pPr>
        <w:ind w:left="2616" w:hanging="360"/>
      </w:pPr>
      <w:rPr>
        <w:rFonts w:hint="default"/>
        <w:lang w:val="tr-TR" w:eastAsia="en-US" w:bidi="ar-SA"/>
      </w:rPr>
    </w:lvl>
    <w:lvl w:ilvl="2" w:tplc="156667BC">
      <w:numFmt w:val="bullet"/>
      <w:lvlText w:val="•"/>
      <w:lvlJc w:val="left"/>
      <w:pPr>
        <w:ind w:left="3553" w:hanging="360"/>
      </w:pPr>
      <w:rPr>
        <w:rFonts w:hint="default"/>
        <w:lang w:val="tr-TR" w:eastAsia="en-US" w:bidi="ar-SA"/>
      </w:rPr>
    </w:lvl>
    <w:lvl w:ilvl="3" w:tplc="1F242770">
      <w:numFmt w:val="bullet"/>
      <w:lvlText w:val="•"/>
      <w:lvlJc w:val="left"/>
      <w:pPr>
        <w:ind w:left="4489" w:hanging="360"/>
      </w:pPr>
      <w:rPr>
        <w:rFonts w:hint="default"/>
        <w:lang w:val="tr-TR" w:eastAsia="en-US" w:bidi="ar-SA"/>
      </w:rPr>
    </w:lvl>
    <w:lvl w:ilvl="4" w:tplc="3D08E064">
      <w:numFmt w:val="bullet"/>
      <w:lvlText w:val="•"/>
      <w:lvlJc w:val="left"/>
      <w:pPr>
        <w:ind w:left="5426" w:hanging="360"/>
      </w:pPr>
      <w:rPr>
        <w:rFonts w:hint="default"/>
        <w:lang w:val="tr-TR" w:eastAsia="en-US" w:bidi="ar-SA"/>
      </w:rPr>
    </w:lvl>
    <w:lvl w:ilvl="5" w:tplc="2034DB7C">
      <w:numFmt w:val="bullet"/>
      <w:lvlText w:val="•"/>
      <w:lvlJc w:val="left"/>
      <w:pPr>
        <w:ind w:left="6363" w:hanging="360"/>
      </w:pPr>
      <w:rPr>
        <w:rFonts w:hint="default"/>
        <w:lang w:val="tr-TR" w:eastAsia="en-US" w:bidi="ar-SA"/>
      </w:rPr>
    </w:lvl>
    <w:lvl w:ilvl="6" w:tplc="CFE64EE6">
      <w:numFmt w:val="bullet"/>
      <w:lvlText w:val="•"/>
      <w:lvlJc w:val="left"/>
      <w:pPr>
        <w:ind w:left="7299" w:hanging="360"/>
      </w:pPr>
      <w:rPr>
        <w:rFonts w:hint="default"/>
        <w:lang w:val="tr-TR" w:eastAsia="en-US" w:bidi="ar-SA"/>
      </w:rPr>
    </w:lvl>
    <w:lvl w:ilvl="7" w:tplc="2E6418E2">
      <w:numFmt w:val="bullet"/>
      <w:lvlText w:val="•"/>
      <w:lvlJc w:val="left"/>
      <w:pPr>
        <w:ind w:left="8236" w:hanging="360"/>
      </w:pPr>
      <w:rPr>
        <w:rFonts w:hint="default"/>
        <w:lang w:val="tr-TR" w:eastAsia="en-US" w:bidi="ar-SA"/>
      </w:rPr>
    </w:lvl>
    <w:lvl w:ilvl="8" w:tplc="EEFCDF72">
      <w:numFmt w:val="bullet"/>
      <w:lvlText w:val="•"/>
      <w:lvlJc w:val="left"/>
      <w:pPr>
        <w:ind w:left="9173" w:hanging="360"/>
      </w:pPr>
      <w:rPr>
        <w:rFonts w:hint="default"/>
        <w:lang w:val="tr-TR" w:eastAsia="en-US" w:bidi="ar-SA"/>
      </w:rPr>
    </w:lvl>
  </w:abstractNum>
  <w:abstractNum w:abstractNumId="13" w15:restartNumberingAfterBreak="0">
    <w:nsid w:val="195C0D6E"/>
    <w:multiLevelType w:val="hybridMultilevel"/>
    <w:tmpl w:val="AE94F154"/>
    <w:lvl w:ilvl="0" w:tplc="DF2C5E4E">
      <w:numFmt w:val="bullet"/>
      <w:lvlText w:val=""/>
      <w:lvlJc w:val="left"/>
      <w:pPr>
        <w:ind w:left="596" w:hanging="252"/>
      </w:pPr>
      <w:rPr>
        <w:rFonts w:ascii="Wingdings" w:eastAsia="Wingdings" w:hAnsi="Wingdings" w:cs="Wingdings" w:hint="default"/>
        <w:w w:val="101"/>
        <w:sz w:val="17"/>
        <w:szCs w:val="17"/>
        <w:lang w:val="tr-TR" w:eastAsia="en-US" w:bidi="ar-SA"/>
      </w:rPr>
    </w:lvl>
    <w:lvl w:ilvl="1" w:tplc="531A63B2">
      <w:numFmt w:val="bullet"/>
      <w:lvlText w:val="•"/>
      <w:lvlJc w:val="left"/>
      <w:pPr>
        <w:ind w:left="1173" w:hanging="252"/>
      </w:pPr>
      <w:rPr>
        <w:rFonts w:hint="default"/>
        <w:lang w:val="tr-TR" w:eastAsia="en-US" w:bidi="ar-SA"/>
      </w:rPr>
    </w:lvl>
    <w:lvl w:ilvl="2" w:tplc="38DA6F0C">
      <w:numFmt w:val="bullet"/>
      <w:lvlText w:val="•"/>
      <w:lvlJc w:val="left"/>
      <w:pPr>
        <w:ind w:left="1747" w:hanging="252"/>
      </w:pPr>
      <w:rPr>
        <w:rFonts w:hint="default"/>
        <w:lang w:val="tr-TR" w:eastAsia="en-US" w:bidi="ar-SA"/>
      </w:rPr>
    </w:lvl>
    <w:lvl w:ilvl="3" w:tplc="A7225D64">
      <w:numFmt w:val="bullet"/>
      <w:lvlText w:val="•"/>
      <w:lvlJc w:val="left"/>
      <w:pPr>
        <w:ind w:left="2321" w:hanging="252"/>
      </w:pPr>
      <w:rPr>
        <w:rFonts w:hint="default"/>
        <w:lang w:val="tr-TR" w:eastAsia="en-US" w:bidi="ar-SA"/>
      </w:rPr>
    </w:lvl>
    <w:lvl w:ilvl="4" w:tplc="5FE65A84">
      <w:numFmt w:val="bullet"/>
      <w:lvlText w:val="•"/>
      <w:lvlJc w:val="left"/>
      <w:pPr>
        <w:ind w:left="2895" w:hanging="252"/>
      </w:pPr>
      <w:rPr>
        <w:rFonts w:hint="default"/>
        <w:lang w:val="tr-TR" w:eastAsia="en-US" w:bidi="ar-SA"/>
      </w:rPr>
    </w:lvl>
    <w:lvl w:ilvl="5" w:tplc="DFB84186">
      <w:numFmt w:val="bullet"/>
      <w:lvlText w:val="•"/>
      <w:lvlJc w:val="left"/>
      <w:pPr>
        <w:ind w:left="3469" w:hanging="252"/>
      </w:pPr>
      <w:rPr>
        <w:rFonts w:hint="default"/>
        <w:lang w:val="tr-TR" w:eastAsia="en-US" w:bidi="ar-SA"/>
      </w:rPr>
    </w:lvl>
    <w:lvl w:ilvl="6" w:tplc="1B365E14">
      <w:numFmt w:val="bullet"/>
      <w:lvlText w:val="•"/>
      <w:lvlJc w:val="left"/>
      <w:pPr>
        <w:ind w:left="4043" w:hanging="252"/>
      </w:pPr>
      <w:rPr>
        <w:rFonts w:hint="default"/>
        <w:lang w:val="tr-TR" w:eastAsia="en-US" w:bidi="ar-SA"/>
      </w:rPr>
    </w:lvl>
    <w:lvl w:ilvl="7" w:tplc="7B3AFD4A">
      <w:numFmt w:val="bullet"/>
      <w:lvlText w:val="•"/>
      <w:lvlJc w:val="left"/>
      <w:pPr>
        <w:ind w:left="4617" w:hanging="252"/>
      </w:pPr>
      <w:rPr>
        <w:rFonts w:hint="default"/>
        <w:lang w:val="tr-TR" w:eastAsia="en-US" w:bidi="ar-SA"/>
      </w:rPr>
    </w:lvl>
    <w:lvl w:ilvl="8" w:tplc="CA5CE6D6">
      <w:numFmt w:val="bullet"/>
      <w:lvlText w:val="•"/>
      <w:lvlJc w:val="left"/>
      <w:pPr>
        <w:ind w:left="5191" w:hanging="252"/>
      </w:pPr>
      <w:rPr>
        <w:rFonts w:hint="default"/>
        <w:lang w:val="tr-TR" w:eastAsia="en-US" w:bidi="ar-SA"/>
      </w:rPr>
    </w:lvl>
  </w:abstractNum>
  <w:abstractNum w:abstractNumId="14" w15:restartNumberingAfterBreak="0">
    <w:nsid w:val="206A4BE4"/>
    <w:multiLevelType w:val="hybridMultilevel"/>
    <w:tmpl w:val="5216789C"/>
    <w:lvl w:ilvl="0" w:tplc="82E89DC6">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5DFCE716">
      <w:numFmt w:val="bullet"/>
      <w:lvlText w:val="•"/>
      <w:lvlJc w:val="left"/>
      <w:pPr>
        <w:ind w:left="806" w:hanging="284"/>
      </w:pPr>
      <w:rPr>
        <w:rFonts w:hint="default"/>
        <w:lang w:val="tr-TR" w:eastAsia="en-US" w:bidi="ar-SA"/>
      </w:rPr>
    </w:lvl>
    <w:lvl w:ilvl="2" w:tplc="F3301C2E">
      <w:numFmt w:val="bullet"/>
      <w:lvlText w:val="•"/>
      <w:lvlJc w:val="left"/>
      <w:pPr>
        <w:ind w:left="1313" w:hanging="284"/>
      </w:pPr>
      <w:rPr>
        <w:rFonts w:hint="default"/>
        <w:lang w:val="tr-TR" w:eastAsia="en-US" w:bidi="ar-SA"/>
      </w:rPr>
    </w:lvl>
    <w:lvl w:ilvl="3" w:tplc="535203FC">
      <w:numFmt w:val="bullet"/>
      <w:lvlText w:val="•"/>
      <w:lvlJc w:val="left"/>
      <w:pPr>
        <w:ind w:left="1820" w:hanging="284"/>
      </w:pPr>
      <w:rPr>
        <w:rFonts w:hint="default"/>
        <w:lang w:val="tr-TR" w:eastAsia="en-US" w:bidi="ar-SA"/>
      </w:rPr>
    </w:lvl>
    <w:lvl w:ilvl="4" w:tplc="20001DA0">
      <w:numFmt w:val="bullet"/>
      <w:lvlText w:val="•"/>
      <w:lvlJc w:val="left"/>
      <w:pPr>
        <w:ind w:left="2327" w:hanging="284"/>
      </w:pPr>
      <w:rPr>
        <w:rFonts w:hint="default"/>
        <w:lang w:val="tr-TR" w:eastAsia="en-US" w:bidi="ar-SA"/>
      </w:rPr>
    </w:lvl>
    <w:lvl w:ilvl="5" w:tplc="C680B5B6">
      <w:numFmt w:val="bullet"/>
      <w:lvlText w:val="•"/>
      <w:lvlJc w:val="left"/>
      <w:pPr>
        <w:ind w:left="2834" w:hanging="284"/>
      </w:pPr>
      <w:rPr>
        <w:rFonts w:hint="default"/>
        <w:lang w:val="tr-TR" w:eastAsia="en-US" w:bidi="ar-SA"/>
      </w:rPr>
    </w:lvl>
    <w:lvl w:ilvl="6" w:tplc="8D2C5A86">
      <w:numFmt w:val="bullet"/>
      <w:lvlText w:val="•"/>
      <w:lvlJc w:val="left"/>
      <w:pPr>
        <w:ind w:left="3340" w:hanging="284"/>
      </w:pPr>
      <w:rPr>
        <w:rFonts w:hint="default"/>
        <w:lang w:val="tr-TR" w:eastAsia="en-US" w:bidi="ar-SA"/>
      </w:rPr>
    </w:lvl>
    <w:lvl w:ilvl="7" w:tplc="383823FC">
      <w:numFmt w:val="bullet"/>
      <w:lvlText w:val="•"/>
      <w:lvlJc w:val="left"/>
      <w:pPr>
        <w:ind w:left="3847" w:hanging="284"/>
      </w:pPr>
      <w:rPr>
        <w:rFonts w:hint="default"/>
        <w:lang w:val="tr-TR" w:eastAsia="en-US" w:bidi="ar-SA"/>
      </w:rPr>
    </w:lvl>
    <w:lvl w:ilvl="8" w:tplc="EA42917E">
      <w:numFmt w:val="bullet"/>
      <w:lvlText w:val="•"/>
      <w:lvlJc w:val="left"/>
      <w:pPr>
        <w:ind w:left="4354" w:hanging="284"/>
      </w:pPr>
      <w:rPr>
        <w:rFonts w:hint="default"/>
        <w:lang w:val="tr-TR" w:eastAsia="en-US" w:bidi="ar-SA"/>
      </w:rPr>
    </w:lvl>
  </w:abstractNum>
  <w:abstractNum w:abstractNumId="15" w15:restartNumberingAfterBreak="0">
    <w:nsid w:val="24520AF8"/>
    <w:multiLevelType w:val="hybridMultilevel"/>
    <w:tmpl w:val="173CBF0A"/>
    <w:lvl w:ilvl="0" w:tplc="8E9C834E">
      <w:start w:val="1"/>
      <w:numFmt w:val="bullet"/>
      <w:lvlText w:val=""/>
      <w:lvlJc w:val="left"/>
      <w:pPr>
        <w:tabs>
          <w:tab w:val="num" w:pos="720"/>
        </w:tabs>
        <w:ind w:left="720" w:hanging="360"/>
      </w:pPr>
      <w:rPr>
        <w:rFonts w:ascii="Wingdings" w:hAnsi="Wingdings" w:hint="default"/>
      </w:rPr>
    </w:lvl>
    <w:lvl w:ilvl="1" w:tplc="DB549EDC" w:tentative="1">
      <w:start w:val="1"/>
      <w:numFmt w:val="bullet"/>
      <w:lvlText w:val=""/>
      <w:lvlJc w:val="left"/>
      <w:pPr>
        <w:tabs>
          <w:tab w:val="num" w:pos="1440"/>
        </w:tabs>
        <w:ind w:left="1440" w:hanging="360"/>
      </w:pPr>
      <w:rPr>
        <w:rFonts w:ascii="Wingdings" w:hAnsi="Wingdings" w:hint="default"/>
      </w:rPr>
    </w:lvl>
    <w:lvl w:ilvl="2" w:tplc="F11C4BC2" w:tentative="1">
      <w:start w:val="1"/>
      <w:numFmt w:val="bullet"/>
      <w:lvlText w:val=""/>
      <w:lvlJc w:val="left"/>
      <w:pPr>
        <w:tabs>
          <w:tab w:val="num" w:pos="2160"/>
        </w:tabs>
        <w:ind w:left="2160" w:hanging="360"/>
      </w:pPr>
      <w:rPr>
        <w:rFonts w:ascii="Wingdings" w:hAnsi="Wingdings" w:hint="default"/>
      </w:rPr>
    </w:lvl>
    <w:lvl w:ilvl="3" w:tplc="E2568DB6" w:tentative="1">
      <w:start w:val="1"/>
      <w:numFmt w:val="bullet"/>
      <w:lvlText w:val=""/>
      <w:lvlJc w:val="left"/>
      <w:pPr>
        <w:tabs>
          <w:tab w:val="num" w:pos="2880"/>
        </w:tabs>
        <w:ind w:left="2880" w:hanging="360"/>
      </w:pPr>
      <w:rPr>
        <w:rFonts w:ascii="Wingdings" w:hAnsi="Wingdings" w:hint="default"/>
      </w:rPr>
    </w:lvl>
    <w:lvl w:ilvl="4" w:tplc="10B2B9E2" w:tentative="1">
      <w:start w:val="1"/>
      <w:numFmt w:val="bullet"/>
      <w:lvlText w:val=""/>
      <w:lvlJc w:val="left"/>
      <w:pPr>
        <w:tabs>
          <w:tab w:val="num" w:pos="3600"/>
        </w:tabs>
        <w:ind w:left="3600" w:hanging="360"/>
      </w:pPr>
      <w:rPr>
        <w:rFonts w:ascii="Wingdings" w:hAnsi="Wingdings" w:hint="default"/>
      </w:rPr>
    </w:lvl>
    <w:lvl w:ilvl="5" w:tplc="848C4CF0" w:tentative="1">
      <w:start w:val="1"/>
      <w:numFmt w:val="bullet"/>
      <w:lvlText w:val=""/>
      <w:lvlJc w:val="left"/>
      <w:pPr>
        <w:tabs>
          <w:tab w:val="num" w:pos="4320"/>
        </w:tabs>
        <w:ind w:left="4320" w:hanging="360"/>
      </w:pPr>
      <w:rPr>
        <w:rFonts w:ascii="Wingdings" w:hAnsi="Wingdings" w:hint="default"/>
      </w:rPr>
    </w:lvl>
    <w:lvl w:ilvl="6" w:tplc="06E6101E" w:tentative="1">
      <w:start w:val="1"/>
      <w:numFmt w:val="bullet"/>
      <w:lvlText w:val=""/>
      <w:lvlJc w:val="left"/>
      <w:pPr>
        <w:tabs>
          <w:tab w:val="num" w:pos="5040"/>
        </w:tabs>
        <w:ind w:left="5040" w:hanging="360"/>
      </w:pPr>
      <w:rPr>
        <w:rFonts w:ascii="Wingdings" w:hAnsi="Wingdings" w:hint="default"/>
      </w:rPr>
    </w:lvl>
    <w:lvl w:ilvl="7" w:tplc="BD46C8F4" w:tentative="1">
      <w:start w:val="1"/>
      <w:numFmt w:val="bullet"/>
      <w:lvlText w:val=""/>
      <w:lvlJc w:val="left"/>
      <w:pPr>
        <w:tabs>
          <w:tab w:val="num" w:pos="5760"/>
        </w:tabs>
        <w:ind w:left="5760" w:hanging="360"/>
      </w:pPr>
      <w:rPr>
        <w:rFonts w:ascii="Wingdings" w:hAnsi="Wingdings" w:hint="default"/>
      </w:rPr>
    </w:lvl>
    <w:lvl w:ilvl="8" w:tplc="C18EFB7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E23827"/>
    <w:multiLevelType w:val="hybridMultilevel"/>
    <w:tmpl w:val="BBAAED06"/>
    <w:lvl w:ilvl="0" w:tplc="8A927B32">
      <w:numFmt w:val="bullet"/>
      <w:lvlText w:val=""/>
      <w:lvlJc w:val="left"/>
      <w:pPr>
        <w:ind w:left="587" w:hanging="252"/>
      </w:pPr>
      <w:rPr>
        <w:rFonts w:ascii="Wingdings" w:eastAsia="Wingdings" w:hAnsi="Wingdings" w:cs="Wingdings" w:hint="default"/>
        <w:w w:val="101"/>
        <w:sz w:val="17"/>
        <w:szCs w:val="17"/>
        <w:lang w:val="tr-TR" w:eastAsia="en-US" w:bidi="ar-SA"/>
      </w:rPr>
    </w:lvl>
    <w:lvl w:ilvl="1" w:tplc="A17A6894">
      <w:numFmt w:val="bullet"/>
      <w:lvlText w:val="•"/>
      <w:lvlJc w:val="left"/>
      <w:pPr>
        <w:ind w:left="1155" w:hanging="252"/>
      </w:pPr>
      <w:rPr>
        <w:rFonts w:hint="default"/>
        <w:lang w:val="tr-TR" w:eastAsia="en-US" w:bidi="ar-SA"/>
      </w:rPr>
    </w:lvl>
    <w:lvl w:ilvl="2" w:tplc="8682BCB4">
      <w:numFmt w:val="bullet"/>
      <w:lvlText w:val="•"/>
      <w:lvlJc w:val="left"/>
      <w:pPr>
        <w:ind w:left="1731" w:hanging="252"/>
      </w:pPr>
      <w:rPr>
        <w:rFonts w:hint="default"/>
        <w:lang w:val="tr-TR" w:eastAsia="en-US" w:bidi="ar-SA"/>
      </w:rPr>
    </w:lvl>
    <w:lvl w:ilvl="3" w:tplc="E618B2A4">
      <w:numFmt w:val="bullet"/>
      <w:lvlText w:val="•"/>
      <w:lvlJc w:val="left"/>
      <w:pPr>
        <w:ind w:left="2307" w:hanging="252"/>
      </w:pPr>
      <w:rPr>
        <w:rFonts w:hint="default"/>
        <w:lang w:val="tr-TR" w:eastAsia="en-US" w:bidi="ar-SA"/>
      </w:rPr>
    </w:lvl>
    <w:lvl w:ilvl="4" w:tplc="C826FBA2">
      <w:numFmt w:val="bullet"/>
      <w:lvlText w:val="•"/>
      <w:lvlJc w:val="left"/>
      <w:pPr>
        <w:ind w:left="2883" w:hanging="252"/>
      </w:pPr>
      <w:rPr>
        <w:rFonts w:hint="default"/>
        <w:lang w:val="tr-TR" w:eastAsia="en-US" w:bidi="ar-SA"/>
      </w:rPr>
    </w:lvl>
    <w:lvl w:ilvl="5" w:tplc="43B49F66">
      <w:numFmt w:val="bullet"/>
      <w:lvlText w:val="•"/>
      <w:lvlJc w:val="left"/>
      <w:pPr>
        <w:ind w:left="3459" w:hanging="252"/>
      </w:pPr>
      <w:rPr>
        <w:rFonts w:hint="default"/>
        <w:lang w:val="tr-TR" w:eastAsia="en-US" w:bidi="ar-SA"/>
      </w:rPr>
    </w:lvl>
    <w:lvl w:ilvl="6" w:tplc="A76692A8">
      <w:numFmt w:val="bullet"/>
      <w:lvlText w:val="•"/>
      <w:lvlJc w:val="left"/>
      <w:pPr>
        <w:ind w:left="4035" w:hanging="252"/>
      </w:pPr>
      <w:rPr>
        <w:rFonts w:hint="default"/>
        <w:lang w:val="tr-TR" w:eastAsia="en-US" w:bidi="ar-SA"/>
      </w:rPr>
    </w:lvl>
    <w:lvl w:ilvl="7" w:tplc="CA3E2436">
      <w:numFmt w:val="bullet"/>
      <w:lvlText w:val="•"/>
      <w:lvlJc w:val="left"/>
      <w:pPr>
        <w:ind w:left="4611" w:hanging="252"/>
      </w:pPr>
      <w:rPr>
        <w:rFonts w:hint="default"/>
        <w:lang w:val="tr-TR" w:eastAsia="en-US" w:bidi="ar-SA"/>
      </w:rPr>
    </w:lvl>
    <w:lvl w:ilvl="8" w:tplc="8FC4C938">
      <w:numFmt w:val="bullet"/>
      <w:lvlText w:val="•"/>
      <w:lvlJc w:val="left"/>
      <w:pPr>
        <w:ind w:left="5187" w:hanging="252"/>
      </w:pPr>
      <w:rPr>
        <w:rFonts w:hint="default"/>
        <w:lang w:val="tr-TR" w:eastAsia="en-US" w:bidi="ar-SA"/>
      </w:rPr>
    </w:lvl>
  </w:abstractNum>
  <w:abstractNum w:abstractNumId="17" w15:restartNumberingAfterBreak="0">
    <w:nsid w:val="2BCB4035"/>
    <w:multiLevelType w:val="hybridMultilevel"/>
    <w:tmpl w:val="E612D014"/>
    <w:lvl w:ilvl="0" w:tplc="4A42435E">
      <w:numFmt w:val="bullet"/>
      <w:lvlText w:val=""/>
      <w:lvlJc w:val="left"/>
      <w:pPr>
        <w:ind w:left="587" w:hanging="251"/>
      </w:pPr>
      <w:rPr>
        <w:rFonts w:ascii="Wingdings" w:eastAsia="Wingdings" w:hAnsi="Wingdings" w:cs="Wingdings" w:hint="default"/>
        <w:w w:val="101"/>
        <w:sz w:val="17"/>
        <w:szCs w:val="17"/>
        <w:lang w:val="tr-TR" w:eastAsia="en-US" w:bidi="ar-SA"/>
      </w:rPr>
    </w:lvl>
    <w:lvl w:ilvl="1" w:tplc="E2D46986">
      <w:numFmt w:val="bullet"/>
      <w:lvlText w:val="•"/>
      <w:lvlJc w:val="left"/>
      <w:pPr>
        <w:ind w:left="1139" w:hanging="251"/>
      </w:pPr>
      <w:rPr>
        <w:rFonts w:hint="default"/>
        <w:lang w:val="tr-TR" w:eastAsia="en-US" w:bidi="ar-SA"/>
      </w:rPr>
    </w:lvl>
    <w:lvl w:ilvl="2" w:tplc="D4985324">
      <w:numFmt w:val="bullet"/>
      <w:lvlText w:val="•"/>
      <w:lvlJc w:val="left"/>
      <w:pPr>
        <w:ind w:left="1699" w:hanging="251"/>
      </w:pPr>
      <w:rPr>
        <w:rFonts w:hint="default"/>
        <w:lang w:val="tr-TR" w:eastAsia="en-US" w:bidi="ar-SA"/>
      </w:rPr>
    </w:lvl>
    <w:lvl w:ilvl="3" w:tplc="11182AE6">
      <w:numFmt w:val="bullet"/>
      <w:lvlText w:val="•"/>
      <w:lvlJc w:val="left"/>
      <w:pPr>
        <w:ind w:left="2258" w:hanging="251"/>
      </w:pPr>
      <w:rPr>
        <w:rFonts w:hint="default"/>
        <w:lang w:val="tr-TR" w:eastAsia="en-US" w:bidi="ar-SA"/>
      </w:rPr>
    </w:lvl>
    <w:lvl w:ilvl="4" w:tplc="17F0C096">
      <w:numFmt w:val="bullet"/>
      <w:lvlText w:val="•"/>
      <w:lvlJc w:val="left"/>
      <w:pPr>
        <w:ind w:left="2818" w:hanging="251"/>
      </w:pPr>
      <w:rPr>
        <w:rFonts w:hint="default"/>
        <w:lang w:val="tr-TR" w:eastAsia="en-US" w:bidi="ar-SA"/>
      </w:rPr>
    </w:lvl>
    <w:lvl w:ilvl="5" w:tplc="C618F996">
      <w:numFmt w:val="bullet"/>
      <w:lvlText w:val="•"/>
      <w:lvlJc w:val="left"/>
      <w:pPr>
        <w:ind w:left="3378" w:hanging="251"/>
      </w:pPr>
      <w:rPr>
        <w:rFonts w:hint="default"/>
        <w:lang w:val="tr-TR" w:eastAsia="en-US" w:bidi="ar-SA"/>
      </w:rPr>
    </w:lvl>
    <w:lvl w:ilvl="6" w:tplc="A83EE912">
      <w:numFmt w:val="bullet"/>
      <w:lvlText w:val="•"/>
      <w:lvlJc w:val="left"/>
      <w:pPr>
        <w:ind w:left="3937" w:hanging="251"/>
      </w:pPr>
      <w:rPr>
        <w:rFonts w:hint="default"/>
        <w:lang w:val="tr-TR" w:eastAsia="en-US" w:bidi="ar-SA"/>
      </w:rPr>
    </w:lvl>
    <w:lvl w:ilvl="7" w:tplc="E3DAB90C">
      <w:numFmt w:val="bullet"/>
      <w:lvlText w:val="•"/>
      <w:lvlJc w:val="left"/>
      <w:pPr>
        <w:ind w:left="4497" w:hanging="251"/>
      </w:pPr>
      <w:rPr>
        <w:rFonts w:hint="default"/>
        <w:lang w:val="tr-TR" w:eastAsia="en-US" w:bidi="ar-SA"/>
      </w:rPr>
    </w:lvl>
    <w:lvl w:ilvl="8" w:tplc="BA26E8EC">
      <w:numFmt w:val="bullet"/>
      <w:lvlText w:val="•"/>
      <w:lvlJc w:val="left"/>
      <w:pPr>
        <w:ind w:left="5056" w:hanging="251"/>
      </w:pPr>
      <w:rPr>
        <w:rFonts w:hint="default"/>
        <w:lang w:val="tr-TR" w:eastAsia="en-US" w:bidi="ar-SA"/>
      </w:rPr>
    </w:lvl>
  </w:abstractNum>
  <w:abstractNum w:abstractNumId="18" w15:restartNumberingAfterBreak="0">
    <w:nsid w:val="2DB417D4"/>
    <w:multiLevelType w:val="hybridMultilevel"/>
    <w:tmpl w:val="9A4A7A62"/>
    <w:lvl w:ilvl="0" w:tplc="70E0CAA8">
      <w:numFmt w:val="bullet"/>
      <w:lvlText w:val=""/>
      <w:lvlJc w:val="left"/>
      <w:pPr>
        <w:ind w:left="587" w:hanging="252"/>
      </w:pPr>
      <w:rPr>
        <w:rFonts w:ascii="Wingdings" w:eastAsia="Wingdings" w:hAnsi="Wingdings" w:cs="Wingdings" w:hint="default"/>
        <w:w w:val="101"/>
        <w:sz w:val="17"/>
        <w:szCs w:val="17"/>
        <w:lang w:val="tr-TR" w:eastAsia="en-US" w:bidi="ar-SA"/>
      </w:rPr>
    </w:lvl>
    <w:lvl w:ilvl="1" w:tplc="1460FC48">
      <w:numFmt w:val="bullet"/>
      <w:lvlText w:val="•"/>
      <w:lvlJc w:val="left"/>
      <w:pPr>
        <w:ind w:left="1111" w:hanging="252"/>
      </w:pPr>
      <w:rPr>
        <w:rFonts w:hint="default"/>
        <w:lang w:val="tr-TR" w:eastAsia="en-US" w:bidi="ar-SA"/>
      </w:rPr>
    </w:lvl>
    <w:lvl w:ilvl="2" w:tplc="D9F8BF62">
      <w:numFmt w:val="bullet"/>
      <w:lvlText w:val="•"/>
      <w:lvlJc w:val="left"/>
      <w:pPr>
        <w:ind w:left="1642" w:hanging="252"/>
      </w:pPr>
      <w:rPr>
        <w:rFonts w:hint="default"/>
        <w:lang w:val="tr-TR" w:eastAsia="en-US" w:bidi="ar-SA"/>
      </w:rPr>
    </w:lvl>
    <w:lvl w:ilvl="3" w:tplc="C79E6FEE">
      <w:numFmt w:val="bullet"/>
      <w:lvlText w:val="•"/>
      <w:lvlJc w:val="left"/>
      <w:pPr>
        <w:ind w:left="2173" w:hanging="252"/>
      </w:pPr>
      <w:rPr>
        <w:rFonts w:hint="default"/>
        <w:lang w:val="tr-TR" w:eastAsia="en-US" w:bidi="ar-SA"/>
      </w:rPr>
    </w:lvl>
    <w:lvl w:ilvl="4" w:tplc="9AE6D58A">
      <w:numFmt w:val="bullet"/>
      <w:lvlText w:val="•"/>
      <w:lvlJc w:val="left"/>
      <w:pPr>
        <w:ind w:left="2704" w:hanging="252"/>
      </w:pPr>
      <w:rPr>
        <w:rFonts w:hint="default"/>
        <w:lang w:val="tr-TR" w:eastAsia="en-US" w:bidi="ar-SA"/>
      </w:rPr>
    </w:lvl>
    <w:lvl w:ilvl="5" w:tplc="B1720124">
      <w:numFmt w:val="bullet"/>
      <w:lvlText w:val="•"/>
      <w:lvlJc w:val="left"/>
      <w:pPr>
        <w:ind w:left="3236" w:hanging="252"/>
      </w:pPr>
      <w:rPr>
        <w:rFonts w:hint="default"/>
        <w:lang w:val="tr-TR" w:eastAsia="en-US" w:bidi="ar-SA"/>
      </w:rPr>
    </w:lvl>
    <w:lvl w:ilvl="6" w:tplc="44C6B1B0">
      <w:numFmt w:val="bullet"/>
      <w:lvlText w:val="•"/>
      <w:lvlJc w:val="left"/>
      <w:pPr>
        <w:ind w:left="3767" w:hanging="252"/>
      </w:pPr>
      <w:rPr>
        <w:rFonts w:hint="default"/>
        <w:lang w:val="tr-TR" w:eastAsia="en-US" w:bidi="ar-SA"/>
      </w:rPr>
    </w:lvl>
    <w:lvl w:ilvl="7" w:tplc="2C8098BC">
      <w:numFmt w:val="bullet"/>
      <w:lvlText w:val="•"/>
      <w:lvlJc w:val="left"/>
      <w:pPr>
        <w:ind w:left="4298" w:hanging="252"/>
      </w:pPr>
      <w:rPr>
        <w:rFonts w:hint="default"/>
        <w:lang w:val="tr-TR" w:eastAsia="en-US" w:bidi="ar-SA"/>
      </w:rPr>
    </w:lvl>
    <w:lvl w:ilvl="8" w:tplc="0DBC5DE8">
      <w:numFmt w:val="bullet"/>
      <w:lvlText w:val="•"/>
      <w:lvlJc w:val="left"/>
      <w:pPr>
        <w:ind w:left="4829" w:hanging="252"/>
      </w:pPr>
      <w:rPr>
        <w:rFonts w:hint="default"/>
        <w:lang w:val="tr-TR" w:eastAsia="en-US" w:bidi="ar-SA"/>
      </w:rPr>
    </w:lvl>
  </w:abstractNum>
  <w:abstractNum w:abstractNumId="19" w15:restartNumberingAfterBreak="0">
    <w:nsid w:val="2DD044CF"/>
    <w:multiLevelType w:val="hybridMultilevel"/>
    <w:tmpl w:val="D5522804"/>
    <w:lvl w:ilvl="0" w:tplc="98F8CC5A">
      <w:numFmt w:val="bullet"/>
      <w:lvlText w:val=""/>
      <w:lvlJc w:val="left"/>
      <w:pPr>
        <w:ind w:left="587" w:hanging="251"/>
      </w:pPr>
      <w:rPr>
        <w:rFonts w:ascii="Wingdings" w:eastAsia="Wingdings" w:hAnsi="Wingdings" w:cs="Wingdings" w:hint="default"/>
        <w:w w:val="101"/>
        <w:sz w:val="17"/>
        <w:szCs w:val="17"/>
        <w:lang w:val="tr-TR" w:eastAsia="en-US" w:bidi="ar-SA"/>
      </w:rPr>
    </w:lvl>
    <w:lvl w:ilvl="1" w:tplc="32F8A62A">
      <w:numFmt w:val="bullet"/>
      <w:lvlText w:val="•"/>
      <w:lvlJc w:val="left"/>
      <w:pPr>
        <w:ind w:left="1139" w:hanging="251"/>
      </w:pPr>
      <w:rPr>
        <w:rFonts w:hint="default"/>
        <w:lang w:val="tr-TR" w:eastAsia="en-US" w:bidi="ar-SA"/>
      </w:rPr>
    </w:lvl>
    <w:lvl w:ilvl="2" w:tplc="4DAE9EFA">
      <w:numFmt w:val="bullet"/>
      <w:lvlText w:val="•"/>
      <w:lvlJc w:val="left"/>
      <w:pPr>
        <w:ind w:left="1699" w:hanging="251"/>
      </w:pPr>
      <w:rPr>
        <w:rFonts w:hint="default"/>
        <w:lang w:val="tr-TR" w:eastAsia="en-US" w:bidi="ar-SA"/>
      </w:rPr>
    </w:lvl>
    <w:lvl w:ilvl="3" w:tplc="62526A26">
      <w:numFmt w:val="bullet"/>
      <w:lvlText w:val="•"/>
      <w:lvlJc w:val="left"/>
      <w:pPr>
        <w:ind w:left="2258" w:hanging="251"/>
      </w:pPr>
      <w:rPr>
        <w:rFonts w:hint="default"/>
        <w:lang w:val="tr-TR" w:eastAsia="en-US" w:bidi="ar-SA"/>
      </w:rPr>
    </w:lvl>
    <w:lvl w:ilvl="4" w:tplc="D4B0EB6A">
      <w:numFmt w:val="bullet"/>
      <w:lvlText w:val="•"/>
      <w:lvlJc w:val="left"/>
      <w:pPr>
        <w:ind w:left="2818" w:hanging="251"/>
      </w:pPr>
      <w:rPr>
        <w:rFonts w:hint="default"/>
        <w:lang w:val="tr-TR" w:eastAsia="en-US" w:bidi="ar-SA"/>
      </w:rPr>
    </w:lvl>
    <w:lvl w:ilvl="5" w:tplc="EAEC200C">
      <w:numFmt w:val="bullet"/>
      <w:lvlText w:val="•"/>
      <w:lvlJc w:val="left"/>
      <w:pPr>
        <w:ind w:left="3378" w:hanging="251"/>
      </w:pPr>
      <w:rPr>
        <w:rFonts w:hint="default"/>
        <w:lang w:val="tr-TR" w:eastAsia="en-US" w:bidi="ar-SA"/>
      </w:rPr>
    </w:lvl>
    <w:lvl w:ilvl="6" w:tplc="B0DEC742">
      <w:numFmt w:val="bullet"/>
      <w:lvlText w:val="•"/>
      <w:lvlJc w:val="left"/>
      <w:pPr>
        <w:ind w:left="3937" w:hanging="251"/>
      </w:pPr>
      <w:rPr>
        <w:rFonts w:hint="default"/>
        <w:lang w:val="tr-TR" w:eastAsia="en-US" w:bidi="ar-SA"/>
      </w:rPr>
    </w:lvl>
    <w:lvl w:ilvl="7" w:tplc="A22C0FE0">
      <w:numFmt w:val="bullet"/>
      <w:lvlText w:val="•"/>
      <w:lvlJc w:val="left"/>
      <w:pPr>
        <w:ind w:left="4497" w:hanging="251"/>
      </w:pPr>
      <w:rPr>
        <w:rFonts w:hint="default"/>
        <w:lang w:val="tr-TR" w:eastAsia="en-US" w:bidi="ar-SA"/>
      </w:rPr>
    </w:lvl>
    <w:lvl w:ilvl="8" w:tplc="739A52A2">
      <w:numFmt w:val="bullet"/>
      <w:lvlText w:val="•"/>
      <w:lvlJc w:val="left"/>
      <w:pPr>
        <w:ind w:left="5056" w:hanging="251"/>
      </w:pPr>
      <w:rPr>
        <w:rFonts w:hint="default"/>
        <w:lang w:val="tr-TR" w:eastAsia="en-US" w:bidi="ar-SA"/>
      </w:rPr>
    </w:lvl>
  </w:abstractNum>
  <w:abstractNum w:abstractNumId="20" w15:restartNumberingAfterBreak="0">
    <w:nsid w:val="2E215803"/>
    <w:multiLevelType w:val="hybridMultilevel"/>
    <w:tmpl w:val="4F4C7B9C"/>
    <w:lvl w:ilvl="0" w:tplc="B68A52E0">
      <w:start w:val="1"/>
      <w:numFmt w:val="bullet"/>
      <w:lvlText w:val=""/>
      <w:lvlJc w:val="left"/>
      <w:pPr>
        <w:tabs>
          <w:tab w:val="num" w:pos="720"/>
        </w:tabs>
        <w:ind w:left="720" w:hanging="360"/>
      </w:pPr>
      <w:rPr>
        <w:rFonts w:ascii="Wingdings" w:hAnsi="Wingdings" w:hint="default"/>
      </w:rPr>
    </w:lvl>
    <w:lvl w:ilvl="1" w:tplc="E0ACA7F6" w:tentative="1">
      <w:start w:val="1"/>
      <w:numFmt w:val="bullet"/>
      <w:lvlText w:val=""/>
      <w:lvlJc w:val="left"/>
      <w:pPr>
        <w:tabs>
          <w:tab w:val="num" w:pos="1440"/>
        </w:tabs>
        <w:ind w:left="1440" w:hanging="360"/>
      </w:pPr>
      <w:rPr>
        <w:rFonts w:ascii="Wingdings" w:hAnsi="Wingdings" w:hint="default"/>
      </w:rPr>
    </w:lvl>
    <w:lvl w:ilvl="2" w:tplc="31C0DB70" w:tentative="1">
      <w:start w:val="1"/>
      <w:numFmt w:val="bullet"/>
      <w:lvlText w:val=""/>
      <w:lvlJc w:val="left"/>
      <w:pPr>
        <w:tabs>
          <w:tab w:val="num" w:pos="2160"/>
        </w:tabs>
        <w:ind w:left="2160" w:hanging="360"/>
      </w:pPr>
      <w:rPr>
        <w:rFonts w:ascii="Wingdings" w:hAnsi="Wingdings" w:hint="default"/>
      </w:rPr>
    </w:lvl>
    <w:lvl w:ilvl="3" w:tplc="D36EA7F2" w:tentative="1">
      <w:start w:val="1"/>
      <w:numFmt w:val="bullet"/>
      <w:lvlText w:val=""/>
      <w:lvlJc w:val="left"/>
      <w:pPr>
        <w:tabs>
          <w:tab w:val="num" w:pos="2880"/>
        </w:tabs>
        <w:ind w:left="2880" w:hanging="360"/>
      </w:pPr>
      <w:rPr>
        <w:rFonts w:ascii="Wingdings" w:hAnsi="Wingdings" w:hint="default"/>
      </w:rPr>
    </w:lvl>
    <w:lvl w:ilvl="4" w:tplc="9D2C39AC" w:tentative="1">
      <w:start w:val="1"/>
      <w:numFmt w:val="bullet"/>
      <w:lvlText w:val=""/>
      <w:lvlJc w:val="left"/>
      <w:pPr>
        <w:tabs>
          <w:tab w:val="num" w:pos="3600"/>
        </w:tabs>
        <w:ind w:left="3600" w:hanging="360"/>
      </w:pPr>
      <w:rPr>
        <w:rFonts w:ascii="Wingdings" w:hAnsi="Wingdings" w:hint="default"/>
      </w:rPr>
    </w:lvl>
    <w:lvl w:ilvl="5" w:tplc="FB64B72A" w:tentative="1">
      <w:start w:val="1"/>
      <w:numFmt w:val="bullet"/>
      <w:lvlText w:val=""/>
      <w:lvlJc w:val="left"/>
      <w:pPr>
        <w:tabs>
          <w:tab w:val="num" w:pos="4320"/>
        </w:tabs>
        <w:ind w:left="4320" w:hanging="360"/>
      </w:pPr>
      <w:rPr>
        <w:rFonts w:ascii="Wingdings" w:hAnsi="Wingdings" w:hint="default"/>
      </w:rPr>
    </w:lvl>
    <w:lvl w:ilvl="6" w:tplc="62802468" w:tentative="1">
      <w:start w:val="1"/>
      <w:numFmt w:val="bullet"/>
      <w:lvlText w:val=""/>
      <w:lvlJc w:val="left"/>
      <w:pPr>
        <w:tabs>
          <w:tab w:val="num" w:pos="5040"/>
        </w:tabs>
        <w:ind w:left="5040" w:hanging="360"/>
      </w:pPr>
      <w:rPr>
        <w:rFonts w:ascii="Wingdings" w:hAnsi="Wingdings" w:hint="default"/>
      </w:rPr>
    </w:lvl>
    <w:lvl w:ilvl="7" w:tplc="2110B9EA" w:tentative="1">
      <w:start w:val="1"/>
      <w:numFmt w:val="bullet"/>
      <w:lvlText w:val=""/>
      <w:lvlJc w:val="left"/>
      <w:pPr>
        <w:tabs>
          <w:tab w:val="num" w:pos="5760"/>
        </w:tabs>
        <w:ind w:left="5760" w:hanging="360"/>
      </w:pPr>
      <w:rPr>
        <w:rFonts w:ascii="Wingdings" w:hAnsi="Wingdings" w:hint="default"/>
      </w:rPr>
    </w:lvl>
    <w:lvl w:ilvl="8" w:tplc="E6DAF430"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22979CC"/>
    <w:multiLevelType w:val="hybridMultilevel"/>
    <w:tmpl w:val="D68AF75A"/>
    <w:lvl w:ilvl="0" w:tplc="B8365CF6">
      <w:start w:val="1"/>
      <w:numFmt w:val="decimal"/>
      <w:lvlText w:val="%1."/>
      <w:lvlJc w:val="left"/>
      <w:pPr>
        <w:tabs>
          <w:tab w:val="num" w:pos="720"/>
        </w:tabs>
        <w:ind w:left="720" w:hanging="360"/>
      </w:pPr>
    </w:lvl>
    <w:lvl w:ilvl="1" w:tplc="E0827E08" w:tentative="1">
      <w:start w:val="1"/>
      <w:numFmt w:val="decimal"/>
      <w:lvlText w:val="%2."/>
      <w:lvlJc w:val="left"/>
      <w:pPr>
        <w:tabs>
          <w:tab w:val="num" w:pos="1440"/>
        </w:tabs>
        <w:ind w:left="1440" w:hanging="360"/>
      </w:pPr>
    </w:lvl>
    <w:lvl w:ilvl="2" w:tplc="6510A500" w:tentative="1">
      <w:start w:val="1"/>
      <w:numFmt w:val="decimal"/>
      <w:lvlText w:val="%3."/>
      <w:lvlJc w:val="left"/>
      <w:pPr>
        <w:tabs>
          <w:tab w:val="num" w:pos="2160"/>
        </w:tabs>
        <w:ind w:left="2160" w:hanging="360"/>
      </w:pPr>
    </w:lvl>
    <w:lvl w:ilvl="3" w:tplc="84AA0682" w:tentative="1">
      <w:start w:val="1"/>
      <w:numFmt w:val="decimal"/>
      <w:lvlText w:val="%4."/>
      <w:lvlJc w:val="left"/>
      <w:pPr>
        <w:tabs>
          <w:tab w:val="num" w:pos="2880"/>
        </w:tabs>
        <w:ind w:left="2880" w:hanging="360"/>
      </w:pPr>
    </w:lvl>
    <w:lvl w:ilvl="4" w:tplc="FBFE0AFA" w:tentative="1">
      <w:start w:val="1"/>
      <w:numFmt w:val="decimal"/>
      <w:lvlText w:val="%5."/>
      <w:lvlJc w:val="left"/>
      <w:pPr>
        <w:tabs>
          <w:tab w:val="num" w:pos="3600"/>
        </w:tabs>
        <w:ind w:left="3600" w:hanging="360"/>
      </w:pPr>
    </w:lvl>
    <w:lvl w:ilvl="5" w:tplc="8DE05322" w:tentative="1">
      <w:start w:val="1"/>
      <w:numFmt w:val="decimal"/>
      <w:lvlText w:val="%6."/>
      <w:lvlJc w:val="left"/>
      <w:pPr>
        <w:tabs>
          <w:tab w:val="num" w:pos="4320"/>
        </w:tabs>
        <w:ind w:left="4320" w:hanging="360"/>
      </w:pPr>
    </w:lvl>
    <w:lvl w:ilvl="6" w:tplc="D0365D80" w:tentative="1">
      <w:start w:val="1"/>
      <w:numFmt w:val="decimal"/>
      <w:lvlText w:val="%7."/>
      <w:lvlJc w:val="left"/>
      <w:pPr>
        <w:tabs>
          <w:tab w:val="num" w:pos="5040"/>
        </w:tabs>
        <w:ind w:left="5040" w:hanging="360"/>
      </w:pPr>
    </w:lvl>
    <w:lvl w:ilvl="7" w:tplc="820A4C7A" w:tentative="1">
      <w:start w:val="1"/>
      <w:numFmt w:val="decimal"/>
      <w:lvlText w:val="%8."/>
      <w:lvlJc w:val="left"/>
      <w:pPr>
        <w:tabs>
          <w:tab w:val="num" w:pos="5760"/>
        </w:tabs>
        <w:ind w:left="5760" w:hanging="360"/>
      </w:pPr>
    </w:lvl>
    <w:lvl w:ilvl="8" w:tplc="64C44B1E" w:tentative="1">
      <w:start w:val="1"/>
      <w:numFmt w:val="decimal"/>
      <w:lvlText w:val="%9."/>
      <w:lvlJc w:val="left"/>
      <w:pPr>
        <w:tabs>
          <w:tab w:val="num" w:pos="6480"/>
        </w:tabs>
        <w:ind w:left="6480" w:hanging="360"/>
      </w:pPr>
    </w:lvl>
  </w:abstractNum>
  <w:abstractNum w:abstractNumId="22" w15:restartNumberingAfterBreak="0">
    <w:nsid w:val="34E021D6"/>
    <w:multiLevelType w:val="hybridMultilevel"/>
    <w:tmpl w:val="82E4FDB2"/>
    <w:lvl w:ilvl="0" w:tplc="479CB1DE">
      <w:numFmt w:val="bullet"/>
      <w:lvlText w:val=""/>
      <w:lvlJc w:val="left"/>
      <w:pPr>
        <w:ind w:left="587" w:hanging="251"/>
      </w:pPr>
      <w:rPr>
        <w:rFonts w:ascii="Wingdings" w:eastAsia="Wingdings" w:hAnsi="Wingdings" w:cs="Wingdings" w:hint="default"/>
        <w:w w:val="101"/>
        <w:sz w:val="17"/>
        <w:szCs w:val="17"/>
        <w:lang w:val="tr-TR" w:eastAsia="en-US" w:bidi="ar-SA"/>
      </w:rPr>
    </w:lvl>
    <w:lvl w:ilvl="1" w:tplc="24728F5A">
      <w:numFmt w:val="bullet"/>
      <w:lvlText w:val="•"/>
      <w:lvlJc w:val="left"/>
      <w:pPr>
        <w:ind w:left="1139" w:hanging="251"/>
      </w:pPr>
      <w:rPr>
        <w:rFonts w:hint="default"/>
        <w:lang w:val="tr-TR" w:eastAsia="en-US" w:bidi="ar-SA"/>
      </w:rPr>
    </w:lvl>
    <w:lvl w:ilvl="2" w:tplc="03F2DBDA">
      <w:numFmt w:val="bullet"/>
      <w:lvlText w:val="•"/>
      <w:lvlJc w:val="left"/>
      <w:pPr>
        <w:ind w:left="1699" w:hanging="251"/>
      </w:pPr>
      <w:rPr>
        <w:rFonts w:hint="default"/>
        <w:lang w:val="tr-TR" w:eastAsia="en-US" w:bidi="ar-SA"/>
      </w:rPr>
    </w:lvl>
    <w:lvl w:ilvl="3" w:tplc="D6B0C722">
      <w:numFmt w:val="bullet"/>
      <w:lvlText w:val="•"/>
      <w:lvlJc w:val="left"/>
      <w:pPr>
        <w:ind w:left="2258" w:hanging="251"/>
      </w:pPr>
      <w:rPr>
        <w:rFonts w:hint="default"/>
        <w:lang w:val="tr-TR" w:eastAsia="en-US" w:bidi="ar-SA"/>
      </w:rPr>
    </w:lvl>
    <w:lvl w:ilvl="4" w:tplc="0094980C">
      <w:numFmt w:val="bullet"/>
      <w:lvlText w:val="•"/>
      <w:lvlJc w:val="left"/>
      <w:pPr>
        <w:ind w:left="2818" w:hanging="251"/>
      </w:pPr>
      <w:rPr>
        <w:rFonts w:hint="default"/>
        <w:lang w:val="tr-TR" w:eastAsia="en-US" w:bidi="ar-SA"/>
      </w:rPr>
    </w:lvl>
    <w:lvl w:ilvl="5" w:tplc="B16E4340">
      <w:numFmt w:val="bullet"/>
      <w:lvlText w:val="•"/>
      <w:lvlJc w:val="left"/>
      <w:pPr>
        <w:ind w:left="3378" w:hanging="251"/>
      </w:pPr>
      <w:rPr>
        <w:rFonts w:hint="default"/>
        <w:lang w:val="tr-TR" w:eastAsia="en-US" w:bidi="ar-SA"/>
      </w:rPr>
    </w:lvl>
    <w:lvl w:ilvl="6" w:tplc="5866A3A4">
      <w:numFmt w:val="bullet"/>
      <w:lvlText w:val="•"/>
      <w:lvlJc w:val="left"/>
      <w:pPr>
        <w:ind w:left="3937" w:hanging="251"/>
      </w:pPr>
      <w:rPr>
        <w:rFonts w:hint="default"/>
        <w:lang w:val="tr-TR" w:eastAsia="en-US" w:bidi="ar-SA"/>
      </w:rPr>
    </w:lvl>
    <w:lvl w:ilvl="7" w:tplc="3C9EEE90">
      <w:numFmt w:val="bullet"/>
      <w:lvlText w:val="•"/>
      <w:lvlJc w:val="left"/>
      <w:pPr>
        <w:ind w:left="4497" w:hanging="251"/>
      </w:pPr>
      <w:rPr>
        <w:rFonts w:hint="default"/>
        <w:lang w:val="tr-TR" w:eastAsia="en-US" w:bidi="ar-SA"/>
      </w:rPr>
    </w:lvl>
    <w:lvl w:ilvl="8" w:tplc="CEF40040">
      <w:numFmt w:val="bullet"/>
      <w:lvlText w:val="•"/>
      <w:lvlJc w:val="left"/>
      <w:pPr>
        <w:ind w:left="5056" w:hanging="251"/>
      </w:pPr>
      <w:rPr>
        <w:rFonts w:hint="default"/>
        <w:lang w:val="tr-TR" w:eastAsia="en-US" w:bidi="ar-SA"/>
      </w:rPr>
    </w:lvl>
  </w:abstractNum>
  <w:abstractNum w:abstractNumId="23" w15:restartNumberingAfterBreak="0">
    <w:nsid w:val="365B0541"/>
    <w:multiLevelType w:val="hybridMultilevel"/>
    <w:tmpl w:val="911A2D64"/>
    <w:lvl w:ilvl="0" w:tplc="B3A681F0">
      <w:numFmt w:val="bullet"/>
      <w:lvlText w:val="-"/>
      <w:lvlJc w:val="left"/>
      <w:pPr>
        <w:ind w:left="1750" w:hanging="624"/>
      </w:pPr>
      <w:rPr>
        <w:rFonts w:ascii="Times New Roman" w:eastAsia="Times New Roman" w:hAnsi="Times New Roman" w:cs="Times New Roman" w:hint="default"/>
        <w:spacing w:val="0"/>
        <w:w w:val="100"/>
        <w:lang w:val="tr-TR" w:eastAsia="en-US" w:bidi="ar-SA"/>
      </w:rPr>
    </w:lvl>
    <w:lvl w:ilvl="1" w:tplc="6E34311A">
      <w:numFmt w:val="bullet"/>
      <w:lvlText w:val="•"/>
      <w:lvlJc w:val="left"/>
      <w:pPr>
        <w:ind w:left="2688" w:hanging="624"/>
      </w:pPr>
      <w:rPr>
        <w:rFonts w:hint="default"/>
        <w:lang w:val="tr-TR" w:eastAsia="en-US" w:bidi="ar-SA"/>
      </w:rPr>
    </w:lvl>
    <w:lvl w:ilvl="2" w:tplc="1C72B072">
      <w:numFmt w:val="bullet"/>
      <w:lvlText w:val="•"/>
      <w:lvlJc w:val="left"/>
      <w:pPr>
        <w:ind w:left="3617" w:hanging="624"/>
      </w:pPr>
      <w:rPr>
        <w:rFonts w:hint="default"/>
        <w:lang w:val="tr-TR" w:eastAsia="en-US" w:bidi="ar-SA"/>
      </w:rPr>
    </w:lvl>
    <w:lvl w:ilvl="3" w:tplc="A87879AC">
      <w:numFmt w:val="bullet"/>
      <w:lvlText w:val="•"/>
      <w:lvlJc w:val="left"/>
      <w:pPr>
        <w:ind w:left="4545" w:hanging="624"/>
      </w:pPr>
      <w:rPr>
        <w:rFonts w:hint="default"/>
        <w:lang w:val="tr-TR" w:eastAsia="en-US" w:bidi="ar-SA"/>
      </w:rPr>
    </w:lvl>
    <w:lvl w:ilvl="4" w:tplc="43846F74">
      <w:numFmt w:val="bullet"/>
      <w:lvlText w:val="•"/>
      <w:lvlJc w:val="left"/>
      <w:pPr>
        <w:ind w:left="5474" w:hanging="624"/>
      </w:pPr>
      <w:rPr>
        <w:rFonts w:hint="default"/>
        <w:lang w:val="tr-TR" w:eastAsia="en-US" w:bidi="ar-SA"/>
      </w:rPr>
    </w:lvl>
    <w:lvl w:ilvl="5" w:tplc="2ED620AE">
      <w:numFmt w:val="bullet"/>
      <w:lvlText w:val="•"/>
      <w:lvlJc w:val="left"/>
      <w:pPr>
        <w:ind w:left="6403" w:hanging="624"/>
      </w:pPr>
      <w:rPr>
        <w:rFonts w:hint="default"/>
        <w:lang w:val="tr-TR" w:eastAsia="en-US" w:bidi="ar-SA"/>
      </w:rPr>
    </w:lvl>
    <w:lvl w:ilvl="6" w:tplc="1A9E7EF8">
      <w:numFmt w:val="bullet"/>
      <w:lvlText w:val="•"/>
      <w:lvlJc w:val="left"/>
      <w:pPr>
        <w:ind w:left="7331" w:hanging="624"/>
      </w:pPr>
      <w:rPr>
        <w:rFonts w:hint="default"/>
        <w:lang w:val="tr-TR" w:eastAsia="en-US" w:bidi="ar-SA"/>
      </w:rPr>
    </w:lvl>
    <w:lvl w:ilvl="7" w:tplc="6374C13A">
      <w:numFmt w:val="bullet"/>
      <w:lvlText w:val="•"/>
      <w:lvlJc w:val="left"/>
      <w:pPr>
        <w:ind w:left="8260" w:hanging="624"/>
      </w:pPr>
      <w:rPr>
        <w:rFonts w:hint="default"/>
        <w:lang w:val="tr-TR" w:eastAsia="en-US" w:bidi="ar-SA"/>
      </w:rPr>
    </w:lvl>
    <w:lvl w:ilvl="8" w:tplc="7DB28250">
      <w:numFmt w:val="bullet"/>
      <w:lvlText w:val="•"/>
      <w:lvlJc w:val="left"/>
      <w:pPr>
        <w:ind w:left="9189" w:hanging="624"/>
      </w:pPr>
      <w:rPr>
        <w:rFonts w:hint="default"/>
        <w:lang w:val="tr-TR" w:eastAsia="en-US" w:bidi="ar-SA"/>
      </w:rPr>
    </w:lvl>
  </w:abstractNum>
  <w:abstractNum w:abstractNumId="24" w15:restartNumberingAfterBreak="0">
    <w:nsid w:val="36A227DD"/>
    <w:multiLevelType w:val="hybridMultilevel"/>
    <w:tmpl w:val="FD5EBB22"/>
    <w:lvl w:ilvl="0" w:tplc="BB14902E">
      <w:numFmt w:val="bullet"/>
      <w:lvlText w:val=""/>
      <w:lvlJc w:val="left"/>
      <w:pPr>
        <w:ind w:left="587" w:hanging="251"/>
      </w:pPr>
      <w:rPr>
        <w:rFonts w:ascii="Wingdings" w:eastAsia="Wingdings" w:hAnsi="Wingdings" w:cs="Wingdings" w:hint="default"/>
        <w:w w:val="101"/>
        <w:sz w:val="17"/>
        <w:szCs w:val="17"/>
        <w:lang w:val="tr-TR" w:eastAsia="en-US" w:bidi="ar-SA"/>
      </w:rPr>
    </w:lvl>
    <w:lvl w:ilvl="1" w:tplc="9F32B67A">
      <w:numFmt w:val="bullet"/>
      <w:lvlText w:val="•"/>
      <w:lvlJc w:val="left"/>
      <w:pPr>
        <w:ind w:left="1139" w:hanging="251"/>
      </w:pPr>
      <w:rPr>
        <w:rFonts w:hint="default"/>
        <w:lang w:val="tr-TR" w:eastAsia="en-US" w:bidi="ar-SA"/>
      </w:rPr>
    </w:lvl>
    <w:lvl w:ilvl="2" w:tplc="1A686DE0">
      <w:numFmt w:val="bullet"/>
      <w:lvlText w:val="•"/>
      <w:lvlJc w:val="left"/>
      <w:pPr>
        <w:ind w:left="1699" w:hanging="251"/>
      </w:pPr>
      <w:rPr>
        <w:rFonts w:hint="default"/>
        <w:lang w:val="tr-TR" w:eastAsia="en-US" w:bidi="ar-SA"/>
      </w:rPr>
    </w:lvl>
    <w:lvl w:ilvl="3" w:tplc="B75E39DC">
      <w:numFmt w:val="bullet"/>
      <w:lvlText w:val="•"/>
      <w:lvlJc w:val="left"/>
      <w:pPr>
        <w:ind w:left="2258" w:hanging="251"/>
      </w:pPr>
      <w:rPr>
        <w:rFonts w:hint="default"/>
        <w:lang w:val="tr-TR" w:eastAsia="en-US" w:bidi="ar-SA"/>
      </w:rPr>
    </w:lvl>
    <w:lvl w:ilvl="4" w:tplc="F754E21E">
      <w:numFmt w:val="bullet"/>
      <w:lvlText w:val="•"/>
      <w:lvlJc w:val="left"/>
      <w:pPr>
        <w:ind w:left="2818" w:hanging="251"/>
      </w:pPr>
      <w:rPr>
        <w:rFonts w:hint="default"/>
        <w:lang w:val="tr-TR" w:eastAsia="en-US" w:bidi="ar-SA"/>
      </w:rPr>
    </w:lvl>
    <w:lvl w:ilvl="5" w:tplc="2C38CD0A">
      <w:numFmt w:val="bullet"/>
      <w:lvlText w:val="•"/>
      <w:lvlJc w:val="left"/>
      <w:pPr>
        <w:ind w:left="3378" w:hanging="251"/>
      </w:pPr>
      <w:rPr>
        <w:rFonts w:hint="default"/>
        <w:lang w:val="tr-TR" w:eastAsia="en-US" w:bidi="ar-SA"/>
      </w:rPr>
    </w:lvl>
    <w:lvl w:ilvl="6" w:tplc="6CCADAE4">
      <w:numFmt w:val="bullet"/>
      <w:lvlText w:val="•"/>
      <w:lvlJc w:val="left"/>
      <w:pPr>
        <w:ind w:left="3937" w:hanging="251"/>
      </w:pPr>
      <w:rPr>
        <w:rFonts w:hint="default"/>
        <w:lang w:val="tr-TR" w:eastAsia="en-US" w:bidi="ar-SA"/>
      </w:rPr>
    </w:lvl>
    <w:lvl w:ilvl="7" w:tplc="FB4C2CC4">
      <w:numFmt w:val="bullet"/>
      <w:lvlText w:val="•"/>
      <w:lvlJc w:val="left"/>
      <w:pPr>
        <w:ind w:left="4497" w:hanging="251"/>
      </w:pPr>
      <w:rPr>
        <w:rFonts w:hint="default"/>
        <w:lang w:val="tr-TR" w:eastAsia="en-US" w:bidi="ar-SA"/>
      </w:rPr>
    </w:lvl>
    <w:lvl w:ilvl="8" w:tplc="C45CB188">
      <w:numFmt w:val="bullet"/>
      <w:lvlText w:val="•"/>
      <w:lvlJc w:val="left"/>
      <w:pPr>
        <w:ind w:left="5056" w:hanging="251"/>
      </w:pPr>
      <w:rPr>
        <w:rFonts w:hint="default"/>
        <w:lang w:val="tr-TR" w:eastAsia="en-US" w:bidi="ar-SA"/>
      </w:rPr>
    </w:lvl>
  </w:abstractNum>
  <w:abstractNum w:abstractNumId="25" w15:restartNumberingAfterBreak="0">
    <w:nsid w:val="42D34B3A"/>
    <w:multiLevelType w:val="hybridMultilevel"/>
    <w:tmpl w:val="6C58E3D2"/>
    <w:lvl w:ilvl="0" w:tplc="80A02024">
      <w:numFmt w:val="bullet"/>
      <w:lvlText w:val=""/>
      <w:lvlJc w:val="left"/>
      <w:pPr>
        <w:ind w:left="596" w:hanging="252"/>
      </w:pPr>
      <w:rPr>
        <w:rFonts w:ascii="Wingdings" w:eastAsia="Wingdings" w:hAnsi="Wingdings" w:cs="Wingdings" w:hint="default"/>
        <w:w w:val="101"/>
        <w:sz w:val="17"/>
        <w:szCs w:val="17"/>
        <w:lang w:val="tr-TR" w:eastAsia="en-US" w:bidi="ar-SA"/>
      </w:rPr>
    </w:lvl>
    <w:lvl w:ilvl="1" w:tplc="81EEEE88">
      <w:numFmt w:val="bullet"/>
      <w:lvlText w:val="•"/>
      <w:lvlJc w:val="left"/>
      <w:pPr>
        <w:ind w:left="1173" w:hanging="252"/>
      </w:pPr>
      <w:rPr>
        <w:rFonts w:hint="default"/>
        <w:lang w:val="tr-TR" w:eastAsia="en-US" w:bidi="ar-SA"/>
      </w:rPr>
    </w:lvl>
    <w:lvl w:ilvl="2" w:tplc="5BF64D60">
      <w:numFmt w:val="bullet"/>
      <w:lvlText w:val="•"/>
      <w:lvlJc w:val="left"/>
      <w:pPr>
        <w:ind w:left="1747" w:hanging="252"/>
      </w:pPr>
      <w:rPr>
        <w:rFonts w:hint="default"/>
        <w:lang w:val="tr-TR" w:eastAsia="en-US" w:bidi="ar-SA"/>
      </w:rPr>
    </w:lvl>
    <w:lvl w:ilvl="3" w:tplc="E4A4176C">
      <w:numFmt w:val="bullet"/>
      <w:lvlText w:val="•"/>
      <w:lvlJc w:val="left"/>
      <w:pPr>
        <w:ind w:left="2321" w:hanging="252"/>
      </w:pPr>
      <w:rPr>
        <w:rFonts w:hint="default"/>
        <w:lang w:val="tr-TR" w:eastAsia="en-US" w:bidi="ar-SA"/>
      </w:rPr>
    </w:lvl>
    <w:lvl w:ilvl="4" w:tplc="F94EECEC">
      <w:numFmt w:val="bullet"/>
      <w:lvlText w:val="•"/>
      <w:lvlJc w:val="left"/>
      <w:pPr>
        <w:ind w:left="2895" w:hanging="252"/>
      </w:pPr>
      <w:rPr>
        <w:rFonts w:hint="default"/>
        <w:lang w:val="tr-TR" w:eastAsia="en-US" w:bidi="ar-SA"/>
      </w:rPr>
    </w:lvl>
    <w:lvl w:ilvl="5" w:tplc="CD0CD678">
      <w:numFmt w:val="bullet"/>
      <w:lvlText w:val="•"/>
      <w:lvlJc w:val="left"/>
      <w:pPr>
        <w:ind w:left="3469" w:hanging="252"/>
      </w:pPr>
      <w:rPr>
        <w:rFonts w:hint="default"/>
        <w:lang w:val="tr-TR" w:eastAsia="en-US" w:bidi="ar-SA"/>
      </w:rPr>
    </w:lvl>
    <w:lvl w:ilvl="6" w:tplc="3F647188">
      <w:numFmt w:val="bullet"/>
      <w:lvlText w:val="•"/>
      <w:lvlJc w:val="left"/>
      <w:pPr>
        <w:ind w:left="4043" w:hanging="252"/>
      </w:pPr>
      <w:rPr>
        <w:rFonts w:hint="default"/>
        <w:lang w:val="tr-TR" w:eastAsia="en-US" w:bidi="ar-SA"/>
      </w:rPr>
    </w:lvl>
    <w:lvl w:ilvl="7" w:tplc="E0FA7F82">
      <w:numFmt w:val="bullet"/>
      <w:lvlText w:val="•"/>
      <w:lvlJc w:val="left"/>
      <w:pPr>
        <w:ind w:left="4617" w:hanging="252"/>
      </w:pPr>
      <w:rPr>
        <w:rFonts w:hint="default"/>
        <w:lang w:val="tr-TR" w:eastAsia="en-US" w:bidi="ar-SA"/>
      </w:rPr>
    </w:lvl>
    <w:lvl w:ilvl="8" w:tplc="440E3716">
      <w:numFmt w:val="bullet"/>
      <w:lvlText w:val="•"/>
      <w:lvlJc w:val="left"/>
      <w:pPr>
        <w:ind w:left="5191" w:hanging="252"/>
      </w:pPr>
      <w:rPr>
        <w:rFonts w:hint="default"/>
        <w:lang w:val="tr-TR" w:eastAsia="en-US" w:bidi="ar-SA"/>
      </w:rPr>
    </w:lvl>
  </w:abstractNum>
  <w:abstractNum w:abstractNumId="26" w15:restartNumberingAfterBreak="0">
    <w:nsid w:val="455F0EB5"/>
    <w:multiLevelType w:val="hybridMultilevel"/>
    <w:tmpl w:val="F2AC689E"/>
    <w:lvl w:ilvl="0" w:tplc="DC3C708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8ACE828E">
      <w:numFmt w:val="bullet"/>
      <w:lvlText w:val="•"/>
      <w:lvlJc w:val="left"/>
      <w:pPr>
        <w:ind w:left="2616" w:hanging="360"/>
      </w:pPr>
      <w:rPr>
        <w:rFonts w:hint="default"/>
        <w:lang w:val="tr-TR" w:eastAsia="en-US" w:bidi="ar-SA"/>
      </w:rPr>
    </w:lvl>
    <w:lvl w:ilvl="2" w:tplc="E5EADB02">
      <w:numFmt w:val="bullet"/>
      <w:lvlText w:val="•"/>
      <w:lvlJc w:val="left"/>
      <w:pPr>
        <w:ind w:left="3553" w:hanging="360"/>
      </w:pPr>
      <w:rPr>
        <w:rFonts w:hint="default"/>
        <w:lang w:val="tr-TR" w:eastAsia="en-US" w:bidi="ar-SA"/>
      </w:rPr>
    </w:lvl>
    <w:lvl w:ilvl="3" w:tplc="7F0C7E28">
      <w:numFmt w:val="bullet"/>
      <w:lvlText w:val="•"/>
      <w:lvlJc w:val="left"/>
      <w:pPr>
        <w:ind w:left="4489" w:hanging="360"/>
      </w:pPr>
      <w:rPr>
        <w:rFonts w:hint="default"/>
        <w:lang w:val="tr-TR" w:eastAsia="en-US" w:bidi="ar-SA"/>
      </w:rPr>
    </w:lvl>
    <w:lvl w:ilvl="4" w:tplc="30967AAE">
      <w:numFmt w:val="bullet"/>
      <w:lvlText w:val="•"/>
      <w:lvlJc w:val="left"/>
      <w:pPr>
        <w:ind w:left="5426" w:hanging="360"/>
      </w:pPr>
      <w:rPr>
        <w:rFonts w:hint="default"/>
        <w:lang w:val="tr-TR" w:eastAsia="en-US" w:bidi="ar-SA"/>
      </w:rPr>
    </w:lvl>
    <w:lvl w:ilvl="5" w:tplc="C0B8DAFA">
      <w:numFmt w:val="bullet"/>
      <w:lvlText w:val="•"/>
      <w:lvlJc w:val="left"/>
      <w:pPr>
        <w:ind w:left="6363" w:hanging="360"/>
      </w:pPr>
      <w:rPr>
        <w:rFonts w:hint="default"/>
        <w:lang w:val="tr-TR" w:eastAsia="en-US" w:bidi="ar-SA"/>
      </w:rPr>
    </w:lvl>
    <w:lvl w:ilvl="6" w:tplc="318AC884">
      <w:numFmt w:val="bullet"/>
      <w:lvlText w:val="•"/>
      <w:lvlJc w:val="left"/>
      <w:pPr>
        <w:ind w:left="7299" w:hanging="360"/>
      </w:pPr>
      <w:rPr>
        <w:rFonts w:hint="default"/>
        <w:lang w:val="tr-TR" w:eastAsia="en-US" w:bidi="ar-SA"/>
      </w:rPr>
    </w:lvl>
    <w:lvl w:ilvl="7" w:tplc="E4820AF4">
      <w:numFmt w:val="bullet"/>
      <w:lvlText w:val="•"/>
      <w:lvlJc w:val="left"/>
      <w:pPr>
        <w:ind w:left="8236" w:hanging="360"/>
      </w:pPr>
      <w:rPr>
        <w:rFonts w:hint="default"/>
        <w:lang w:val="tr-TR" w:eastAsia="en-US" w:bidi="ar-SA"/>
      </w:rPr>
    </w:lvl>
    <w:lvl w:ilvl="8" w:tplc="98B6F632">
      <w:numFmt w:val="bullet"/>
      <w:lvlText w:val="•"/>
      <w:lvlJc w:val="left"/>
      <w:pPr>
        <w:ind w:left="9173" w:hanging="360"/>
      </w:pPr>
      <w:rPr>
        <w:rFonts w:hint="default"/>
        <w:lang w:val="tr-TR" w:eastAsia="en-US" w:bidi="ar-SA"/>
      </w:rPr>
    </w:lvl>
  </w:abstractNum>
  <w:abstractNum w:abstractNumId="27" w15:restartNumberingAfterBreak="0">
    <w:nsid w:val="473F1111"/>
    <w:multiLevelType w:val="hybridMultilevel"/>
    <w:tmpl w:val="D00E43BC"/>
    <w:lvl w:ilvl="0" w:tplc="E21CCFEC">
      <w:start w:val="1"/>
      <w:numFmt w:val="bullet"/>
      <w:lvlText w:val=""/>
      <w:lvlJc w:val="left"/>
      <w:pPr>
        <w:tabs>
          <w:tab w:val="num" w:pos="720"/>
        </w:tabs>
        <w:ind w:left="720" w:hanging="360"/>
      </w:pPr>
      <w:rPr>
        <w:rFonts w:ascii="Wingdings" w:hAnsi="Wingdings" w:hint="default"/>
      </w:rPr>
    </w:lvl>
    <w:lvl w:ilvl="1" w:tplc="4998B29C" w:tentative="1">
      <w:start w:val="1"/>
      <w:numFmt w:val="bullet"/>
      <w:lvlText w:val=""/>
      <w:lvlJc w:val="left"/>
      <w:pPr>
        <w:tabs>
          <w:tab w:val="num" w:pos="1440"/>
        </w:tabs>
        <w:ind w:left="1440" w:hanging="360"/>
      </w:pPr>
      <w:rPr>
        <w:rFonts w:ascii="Wingdings" w:hAnsi="Wingdings" w:hint="default"/>
      </w:rPr>
    </w:lvl>
    <w:lvl w:ilvl="2" w:tplc="90C6A9CA" w:tentative="1">
      <w:start w:val="1"/>
      <w:numFmt w:val="bullet"/>
      <w:lvlText w:val=""/>
      <w:lvlJc w:val="left"/>
      <w:pPr>
        <w:tabs>
          <w:tab w:val="num" w:pos="2160"/>
        </w:tabs>
        <w:ind w:left="2160" w:hanging="360"/>
      </w:pPr>
      <w:rPr>
        <w:rFonts w:ascii="Wingdings" w:hAnsi="Wingdings" w:hint="default"/>
      </w:rPr>
    </w:lvl>
    <w:lvl w:ilvl="3" w:tplc="2B6A05DC" w:tentative="1">
      <w:start w:val="1"/>
      <w:numFmt w:val="bullet"/>
      <w:lvlText w:val=""/>
      <w:lvlJc w:val="left"/>
      <w:pPr>
        <w:tabs>
          <w:tab w:val="num" w:pos="2880"/>
        </w:tabs>
        <w:ind w:left="2880" w:hanging="360"/>
      </w:pPr>
      <w:rPr>
        <w:rFonts w:ascii="Wingdings" w:hAnsi="Wingdings" w:hint="default"/>
      </w:rPr>
    </w:lvl>
    <w:lvl w:ilvl="4" w:tplc="3ECEF998" w:tentative="1">
      <w:start w:val="1"/>
      <w:numFmt w:val="bullet"/>
      <w:lvlText w:val=""/>
      <w:lvlJc w:val="left"/>
      <w:pPr>
        <w:tabs>
          <w:tab w:val="num" w:pos="3600"/>
        </w:tabs>
        <w:ind w:left="3600" w:hanging="360"/>
      </w:pPr>
      <w:rPr>
        <w:rFonts w:ascii="Wingdings" w:hAnsi="Wingdings" w:hint="default"/>
      </w:rPr>
    </w:lvl>
    <w:lvl w:ilvl="5" w:tplc="CEF87632" w:tentative="1">
      <w:start w:val="1"/>
      <w:numFmt w:val="bullet"/>
      <w:lvlText w:val=""/>
      <w:lvlJc w:val="left"/>
      <w:pPr>
        <w:tabs>
          <w:tab w:val="num" w:pos="4320"/>
        </w:tabs>
        <w:ind w:left="4320" w:hanging="360"/>
      </w:pPr>
      <w:rPr>
        <w:rFonts w:ascii="Wingdings" w:hAnsi="Wingdings" w:hint="default"/>
      </w:rPr>
    </w:lvl>
    <w:lvl w:ilvl="6" w:tplc="C9845104" w:tentative="1">
      <w:start w:val="1"/>
      <w:numFmt w:val="bullet"/>
      <w:lvlText w:val=""/>
      <w:lvlJc w:val="left"/>
      <w:pPr>
        <w:tabs>
          <w:tab w:val="num" w:pos="5040"/>
        </w:tabs>
        <w:ind w:left="5040" w:hanging="360"/>
      </w:pPr>
      <w:rPr>
        <w:rFonts w:ascii="Wingdings" w:hAnsi="Wingdings" w:hint="default"/>
      </w:rPr>
    </w:lvl>
    <w:lvl w:ilvl="7" w:tplc="9C12083E" w:tentative="1">
      <w:start w:val="1"/>
      <w:numFmt w:val="bullet"/>
      <w:lvlText w:val=""/>
      <w:lvlJc w:val="left"/>
      <w:pPr>
        <w:tabs>
          <w:tab w:val="num" w:pos="5760"/>
        </w:tabs>
        <w:ind w:left="5760" w:hanging="360"/>
      </w:pPr>
      <w:rPr>
        <w:rFonts w:ascii="Wingdings" w:hAnsi="Wingdings" w:hint="default"/>
      </w:rPr>
    </w:lvl>
    <w:lvl w:ilvl="8" w:tplc="84E6E88A"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79C7853"/>
    <w:multiLevelType w:val="hybridMultilevel"/>
    <w:tmpl w:val="98A6840C"/>
    <w:lvl w:ilvl="0" w:tplc="24C64D44">
      <w:numFmt w:val="bullet"/>
      <w:lvlText w:val=""/>
      <w:lvlJc w:val="left"/>
      <w:pPr>
        <w:ind w:left="596" w:hanging="252"/>
      </w:pPr>
      <w:rPr>
        <w:rFonts w:ascii="Wingdings" w:eastAsia="Wingdings" w:hAnsi="Wingdings" w:cs="Wingdings" w:hint="default"/>
        <w:w w:val="101"/>
        <w:sz w:val="17"/>
        <w:szCs w:val="17"/>
        <w:lang w:val="tr-TR" w:eastAsia="en-US" w:bidi="ar-SA"/>
      </w:rPr>
    </w:lvl>
    <w:lvl w:ilvl="1" w:tplc="9F1C62E4">
      <w:numFmt w:val="bullet"/>
      <w:lvlText w:val="•"/>
      <w:lvlJc w:val="left"/>
      <w:pPr>
        <w:ind w:left="1173" w:hanging="252"/>
      </w:pPr>
      <w:rPr>
        <w:rFonts w:hint="default"/>
        <w:lang w:val="tr-TR" w:eastAsia="en-US" w:bidi="ar-SA"/>
      </w:rPr>
    </w:lvl>
    <w:lvl w:ilvl="2" w:tplc="5A90BDAE">
      <w:numFmt w:val="bullet"/>
      <w:lvlText w:val="•"/>
      <w:lvlJc w:val="left"/>
      <w:pPr>
        <w:ind w:left="1747" w:hanging="252"/>
      </w:pPr>
      <w:rPr>
        <w:rFonts w:hint="default"/>
        <w:lang w:val="tr-TR" w:eastAsia="en-US" w:bidi="ar-SA"/>
      </w:rPr>
    </w:lvl>
    <w:lvl w:ilvl="3" w:tplc="6DE462E0">
      <w:numFmt w:val="bullet"/>
      <w:lvlText w:val="•"/>
      <w:lvlJc w:val="left"/>
      <w:pPr>
        <w:ind w:left="2321" w:hanging="252"/>
      </w:pPr>
      <w:rPr>
        <w:rFonts w:hint="default"/>
        <w:lang w:val="tr-TR" w:eastAsia="en-US" w:bidi="ar-SA"/>
      </w:rPr>
    </w:lvl>
    <w:lvl w:ilvl="4" w:tplc="8E360ECA">
      <w:numFmt w:val="bullet"/>
      <w:lvlText w:val="•"/>
      <w:lvlJc w:val="left"/>
      <w:pPr>
        <w:ind w:left="2895" w:hanging="252"/>
      </w:pPr>
      <w:rPr>
        <w:rFonts w:hint="default"/>
        <w:lang w:val="tr-TR" w:eastAsia="en-US" w:bidi="ar-SA"/>
      </w:rPr>
    </w:lvl>
    <w:lvl w:ilvl="5" w:tplc="B58429B2">
      <w:numFmt w:val="bullet"/>
      <w:lvlText w:val="•"/>
      <w:lvlJc w:val="left"/>
      <w:pPr>
        <w:ind w:left="3469" w:hanging="252"/>
      </w:pPr>
      <w:rPr>
        <w:rFonts w:hint="default"/>
        <w:lang w:val="tr-TR" w:eastAsia="en-US" w:bidi="ar-SA"/>
      </w:rPr>
    </w:lvl>
    <w:lvl w:ilvl="6" w:tplc="F1D64E14">
      <w:numFmt w:val="bullet"/>
      <w:lvlText w:val="•"/>
      <w:lvlJc w:val="left"/>
      <w:pPr>
        <w:ind w:left="4043" w:hanging="252"/>
      </w:pPr>
      <w:rPr>
        <w:rFonts w:hint="default"/>
        <w:lang w:val="tr-TR" w:eastAsia="en-US" w:bidi="ar-SA"/>
      </w:rPr>
    </w:lvl>
    <w:lvl w:ilvl="7" w:tplc="C6E23DF6">
      <w:numFmt w:val="bullet"/>
      <w:lvlText w:val="•"/>
      <w:lvlJc w:val="left"/>
      <w:pPr>
        <w:ind w:left="4617" w:hanging="252"/>
      </w:pPr>
      <w:rPr>
        <w:rFonts w:hint="default"/>
        <w:lang w:val="tr-TR" w:eastAsia="en-US" w:bidi="ar-SA"/>
      </w:rPr>
    </w:lvl>
    <w:lvl w:ilvl="8" w:tplc="6D469960">
      <w:numFmt w:val="bullet"/>
      <w:lvlText w:val="•"/>
      <w:lvlJc w:val="left"/>
      <w:pPr>
        <w:ind w:left="5191" w:hanging="252"/>
      </w:pPr>
      <w:rPr>
        <w:rFonts w:hint="default"/>
        <w:lang w:val="tr-TR" w:eastAsia="en-US" w:bidi="ar-SA"/>
      </w:rPr>
    </w:lvl>
  </w:abstractNum>
  <w:abstractNum w:abstractNumId="29" w15:restartNumberingAfterBreak="0">
    <w:nsid w:val="4A710A22"/>
    <w:multiLevelType w:val="hybridMultilevel"/>
    <w:tmpl w:val="F3C8F3E2"/>
    <w:lvl w:ilvl="0" w:tplc="CE868E1E">
      <w:numFmt w:val="bullet"/>
      <w:lvlText w:val=""/>
      <w:lvlJc w:val="left"/>
      <w:pPr>
        <w:ind w:left="639" w:hanging="252"/>
      </w:pPr>
      <w:rPr>
        <w:rFonts w:ascii="Wingdings" w:eastAsia="Wingdings" w:hAnsi="Wingdings" w:cs="Wingdings" w:hint="default"/>
        <w:w w:val="101"/>
        <w:sz w:val="17"/>
        <w:szCs w:val="17"/>
        <w:lang w:val="tr-TR" w:eastAsia="en-US" w:bidi="ar-SA"/>
      </w:rPr>
    </w:lvl>
    <w:lvl w:ilvl="1" w:tplc="8384BE40">
      <w:numFmt w:val="bullet"/>
      <w:lvlText w:val="•"/>
      <w:lvlJc w:val="left"/>
      <w:pPr>
        <w:ind w:left="1209" w:hanging="252"/>
      </w:pPr>
      <w:rPr>
        <w:rFonts w:hint="default"/>
        <w:lang w:val="tr-TR" w:eastAsia="en-US" w:bidi="ar-SA"/>
      </w:rPr>
    </w:lvl>
    <w:lvl w:ilvl="2" w:tplc="1D12C0BE">
      <w:numFmt w:val="bullet"/>
      <w:lvlText w:val="•"/>
      <w:lvlJc w:val="left"/>
      <w:pPr>
        <w:ind w:left="1779" w:hanging="252"/>
      </w:pPr>
      <w:rPr>
        <w:rFonts w:hint="default"/>
        <w:lang w:val="tr-TR" w:eastAsia="en-US" w:bidi="ar-SA"/>
      </w:rPr>
    </w:lvl>
    <w:lvl w:ilvl="3" w:tplc="CC74F270">
      <w:numFmt w:val="bullet"/>
      <w:lvlText w:val="•"/>
      <w:lvlJc w:val="left"/>
      <w:pPr>
        <w:ind w:left="2349" w:hanging="252"/>
      </w:pPr>
      <w:rPr>
        <w:rFonts w:hint="default"/>
        <w:lang w:val="tr-TR" w:eastAsia="en-US" w:bidi="ar-SA"/>
      </w:rPr>
    </w:lvl>
    <w:lvl w:ilvl="4" w:tplc="3D125068">
      <w:numFmt w:val="bullet"/>
      <w:lvlText w:val="•"/>
      <w:lvlJc w:val="left"/>
      <w:pPr>
        <w:ind w:left="2919" w:hanging="252"/>
      </w:pPr>
      <w:rPr>
        <w:rFonts w:hint="default"/>
        <w:lang w:val="tr-TR" w:eastAsia="en-US" w:bidi="ar-SA"/>
      </w:rPr>
    </w:lvl>
    <w:lvl w:ilvl="5" w:tplc="053061C2">
      <w:numFmt w:val="bullet"/>
      <w:lvlText w:val="•"/>
      <w:lvlJc w:val="left"/>
      <w:pPr>
        <w:ind w:left="3489" w:hanging="252"/>
      </w:pPr>
      <w:rPr>
        <w:rFonts w:hint="default"/>
        <w:lang w:val="tr-TR" w:eastAsia="en-US" w:bidi="ar-SA"/>
      </w:rPr>
    </w:lvl>
    <w:lvl w:ilvl="6" w:tplc="A9E4FB36">
      <w:numFmt w:val="bullet"/>
      <w:lvlText w:val="•"/>
      <w:lvlJc w:val="left"/>
      <w:pPr>
        <w:ind w:left="4059" w:hanging="252"/>
      </w:pPr>
      <w:rPr>
        <w:rFonts w:hint="default"/>
        <w:lang w:val="tr-TR" w:eastAsia="en-US" w:bidi="ar-SA"/>
      </w:rPr>
    </w:lvl>
    <w:lvl w:ilvl="7" w:tplc="12884DFA">
      <w:numFmt w:val="bullet"/>
      <w:lvlText w:val="•"/>
      <w:lvlJc w:val="left"/>
      <w:pPr>
        <w:ind w:left="4629" w:hanging="252"/>
      </w:pPr>
      <w:rPr>
        <w:rFonts w:hint="default"/>
        <w:lang w:val="tr-TR" w:eastAsia="en-US" w:bidi="ar-SA"/>
      </w:rPr>
    </w:lvl>
    <w:lvl w:ilvl="8" w:tplc="D9D2E96A">
      <w:numFmt w:val="bullet"/>
      <w:lvlText w:val="•"/>
      <w:lvlJc w:val="left"/>
      <w:pPr>
        <w:ind w:left="5199" w:hanging="252"/>
      </w:pPr>
      <w:rPr>
        <w:rFonts w:hint="default"/>
        <w:lang w:val="tr-TR" w:eastAsia="en-US" w:bidi="ar-SA"/>
      </w:rPr>
    </w:lvl>
  </w:abstractNum>
  <w:abstractNum w:abstractNumId="30" w15:restartNumberingAfterBreak="0">
    <w:nsid w:val="4CBB5EDE"/>
    <w:multiLevelType w:val="hybridMultilevel"/>
    <w:tmpl w:val="76CE5F5A"/>
    <w:lvl w:ilvl="0" w:tplc="9AB46AD2">
      <w:numFmt w:val="bullet"/>
      <w:lvlText w:val=""/>
      <w:lvlJc w:val="left"/>
      <w:pPr>
        <w:ind w:left="587" w:hanging="252"/>
      </w:pPr>
      <w:rPr>
        <w:rFonts w:ascii="Wingdings" w:eastAsia="Wingdings" w:hAnsi="Wingdings" w:cs="Wingdings" w:hint="default"/>
        <w:w w:val="101"/>
        <w:sz w:val="17"/>
        <w:szCs w:val="17"/>
        <w:lang w:val="tr-TR" w:eastAsia="en-US" w:bidi="ar-SA"/>
      </w:rPr>
    </w:lvl>
    <w:lvl w:ilvl="1" w:tplc="741CD11C">
      <w:numFmt w:val="bullet"/>
      <w:lvlText w:val="•"/>
      <w:lvlJc w:val="left"/>
      <w:pPr>
        <w:ind w:left="1111" w:hanging="252"/>
      </w:pPr>
      <w:rPr>
        <w:rFonts w:hint="default"/>
        <w:lang w:val="tr-TR" w:eastAsia="en-US" w:bidi="ar-SA"/>
      </w:rPr>
    </w:lvl>
    <w:lvl w:ilvl="2" w:tplc="DC6E1718">
      <w:numFmt w:val="bullet"/>
      <w:lvlText w:val="•"/>
      <w:lvlJc w:val="left"/>
      <w:pPr>
        <w:ind w:left="1642" w:hanging="252"/>
      </w:pPr>
      <w:rPr>
        <w:rFonts w:hint="default"/>
        <w:lang w:val="tr-TR" w:eastAsia="en-US" w:bidi="ar-SA"/>
      </w:rPr>
    </w:lvl>
    <w:lvl w:ilvl="3" w:tplc="53B84096">
      <w:numFmt w:val="bullet"/>
      <w:lvlText w:val="•"/>
      <w:lvlJc w:val="left"/>
      <w:pPr>
        <w:ind w:left="2173" w:hanging="252"/>
      </w:pPr>
      <w:rPr>
        <w:rFonts w:hint="default"/>
        <w:lang w:val="tr-TR" w:eastAsia="en-US" w:bidi="ar-SA"/>
      </w:rPr>
    </w:lvl>
    <w:lvl w:ilvl="4" w:tplc="0686C716">
      <w:numFmt w:val="bullet"/>
      <w:lvlText w:val="•"/>
      <w:lvlJc w:val="left"/>
      <w:pPr>
        <w:ind w:left="2704" w:hanging="252"/>
      </w:pPr>
      <w:rPr>
        <w:rFonts w:hint="default"/>
        <w:lang w:val="tr-TR" w:eastAsia="en-US" w:bidi="ar-SA"/>
      </w:rPr>
    </w:lvl>
    <w:lvl w:ilvl="5" w:tplc="52001AB8">
      <w:numFmt w:val="bullet"/>
      <w:lvlText w:val="•"/>
      <w:lvlJc w:val="left"/>
      <w:pPr>
        <w:ind w:left="3236" w:hanging="252"/>
      </w:pPr>
      <w:rPr>
        <w:rFonts w:hint="default"/>
        <w:lang w:val="tr-TR" w:eastAsia="en-US" w:bidi="ar-SA"/>
      </w:rPr>
    </w:lvl>
    <w:lvl w:ilvl="6" w:tplc="857A2D06">
      <w:numFmt w:val="bullet"/>
      <w:lvlText w:val="•"/>
      <w:lvlJc w:val="left"/>
      <w:pPr>
        <w:ind w:left="3767" w:hanging="252"/>
      </w:pPr>
      <w:rPr>
        <w:rFonts w:hint="default"/>
        <w:lang w:val="tr-TR" w:eastAsia="en-US" w:bidi="ar-SA"/>
      </w:rPr>
    </w:lvl>
    <w:lvl w:ilvl="7" w:tplc="B950D60E">
      <w:numFmt w:val="bullet"/>
      <w:lvlText w:val="•"/>
      <w:lvlJc w:val="left"/>
      <w:pPr>
        <w:ind w:left="4298" w:hanging="252"/>
      </w:pPr>
      <w:rPr>
        <w:rFonts w:hint="default"/>
        <w:lang w:val="tr-TR" w:eastAsia="en-US" w:bidi="ar-SA"/>
      </w:rPr>
    </w:lvl>
    <w:lvl w:ilvl="8" w:tplc="70CE0024">
      <w:numFmt w:val="bullet"/>
      <w:lvlText w:val="•"/>
      <w:lvlJc w:val="left"/>
      <w:pPr>
        <w:ind w:left="4829" w:hanging="252"/>
      </w:pPr>
      <w:rPr>
        <w:rFonts w:hint="default"/>
        <w:lang w:val="tr-TR" w:eastAsia="en-US" w:bidi="ar-SA"/>
      </w:rPr>
    </w:lvl>
  </w:abstractNum>
  <w:abstractNum w:abstractNumId="31" w15:restartNumberingAfterBreak="0">
    <w:nsid w:val="4CEC4AC5"/>
    <w:multiLevelType w:val="multilevel"/>
    <w:tmpl w:val="21120DDC"/>
    <w:lvl w:ilvl="0">
      <w:start w:val="1"/>
      <w:numFmt w:val="decimal"/>
      <w:lvlText w:val="%1."/>
      <w:lvlJc w:val="left"/>
      <w:pPr>
        <w:ind w:left="7181"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78"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712"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360"/>
      </w:pPr>
      <w:rPr>
        <w:rFonts w:hint="default"/>
        <w:lang w:val="tr-TR" w:eastAsia="en-US" w:bidi="ar-SA"/>
      </w:rPr>
    </w:lvl>
    <w:lvl w:ilvl="5">
      <w:numFmt w:val="bullet"/>
      <w:lvlText w:val="•"/>
      <w:lvlJc w:val="left"/>
      <w:pPr>
        <w:ind w:left="3374" w:hanging="360"/>
      </w:pPr>
      <w:rPr>
        <w:rFonts w:hint="default"/>
        <w:lang w:val="tr-TR" w:eastAsia="en-US" w:bidi="ar-SA"/>
      </w:rPr>
    </w:lvl>
    <w:lvl w:ilvl="6">
      <w:numFmt w:val="bullet"/>
      <w:lvlText w:val="•"/>
      <w:lvlJc w:val="left"/>
      <w:pPr>
        <w:ind w:left="4908" w:hanging="360"/>
      </w:pPr>
      <w:rPr>
        <w:rFonts w:hint="default"/>
        <w:lang w:val="tr-TR" w:eastAsia="en-US" w:bidi="ar-SA"/>
      </w:rPr>
    </w:lvl>
    <w:lvl w:ilvl="7">
      <w:numFmt w:val="bullet"/>
      <w:lvlText w:val="•"/>
      <w:lvlJc w:val="left"/>
      <w:pPr>
        <w:ind w:left="6443" w:hanging="360"/>
      </w:pPr>
      <w:rPr>
        <w:rFonts w:hint="default"/>
        <w:lang w:val="tr-TR" w:eastAsia="en-US" w:bidi="ar-SA"/>
      </w:rPr>
    </w:lvl>
    <w:lvl w:ilvl="8">
      <w:numFmt w:val="bullet"/>
      <w:lvlText w:val="•"/>
      <w:lvlJc w:val="left"/>
      <w:pPr>
        <w:ind w:left="7977" w:hanging="360"/>
      </w:pPr>
      <w:rPr>
        <w:rFonts w:hint="default"/>
        <w:lang w:val="tr-TR" w:eastAsia="en-US" w:bidi="ar-SA"/>
      </w:rPr>
    </w:lvl>
  </w:abstractNum>
  <w:abstractNum w:abstractNumId="32" w15:restartNumberingAfterBreak="0">
    <w:nsid w:val="4FF52BA3"/>
    <w:multiLevelType w:val="hybridMultilevel"/>
    <w:tmpl w:val="ABFE9D58"/>
    <w:lvl w:ilvl="0" w:tplc="D0A25AA4">
      <w:numFmt w:val="bullet"/>
      <w:lvlText w:val=""/>
      <w:lvlJc w:val="left"/>
      <w:pPr>
        <w:ind w:left="587" w:hanging="252"/>
      </w:pPr>
      <w:rPr>
        <w:rFonts w:ascii="Wingdings" w:eastAsia="Wingdings" w:hAnsi="Wingdings" w:cs="Wingdings" w:hint="default"/>
        <w:w w:val="101"/>
        <w:sz w:val="17"/>
        <w:szCs w:val="17"/>
        <w:lang w:val="tr-TR" w:eastAsia="en-US" w:bidi="ar-SA"/>
      </w:rPr>
    </w:lvl>
    <w:lvl w:ilvl="1" w:tplc="99444A6C">
      <w:numFmt w:val="bullet"/>
      <w:lvlText w:val="•"/>
      <w:lvlJc w:val="left"/>
      <w:pPr>
        <w:ind w:left="1155" w:hanging="252"/>
      </w:pPr>
      <w:rPr>
        <w:rFonts w:hint="default"/>
        <w:lang w:val="tr-TR" w:eastAsia="en-US" w:bidi="ar-SA"/>
      </w:rPr>
    </w:lvl>
    <w:lvl w:ilvl="2" w:tplc="940C2BD2">
      <w:numFmt w:val="bullet"/>
      <w:lvlText w:val="•"/>
      <w:lvlJc w:val="left"/>
      <w:pPr>
        <w:ind w:left="1731" w:hanging="252"/>
      </w:pPr>
      <w:rPr>
        <w:rFonts w:hint="default"/>
        <w:lang w:val="tr-TR" w:eastAsia="en-US" w:bidi="ar-SA"/>
      </w:rPr>
    </w:lvl>
    <w:lvl w:ilvl="3" w:tplc="9CC47252">
      <w:numFmt w:val="bullet"/>
      <w:lvlText w:val="•"/>
      <w:lvlJc w:val="left"/>
      <w:pPr>
        <w:ind w:left="2307" w:hanging="252"/>
      </w:pPr>
      <w:rPr>
        <w:rFonts w:hint="default"/>
        <w:lang w:val="tr-TR" w:eastAsia="en-US" w:bidi="ar-SA"/>
      </w:rPr>
    </w:lvl>
    <w:lvl w:ilvl="4" w:tplc="551EDD6C">
      <w:numFmt w:val="bullet"/>
      <w:lvlText w:val="•"/>
      <w:lvlJc w:val="left"/>
      <w:pPr>
        <w:ind w:left="2883" w:hanging="252"/>
      </w:pPr>
      <w:rPr>
        <w:rFonts w:hint="default"/>
        <w:lang w:val="tr-TR" w:eastAsia="en-US" w:bidi="ar-SA"/>
      </w:rPr>
    </w:lvl>
    <w:lvl w:ilvl="5" w:tplc="1F24FCF0">
      <w:numFmt w:val="bullet"/>
      <w:lvlText w:val="•"/>
      <w:lvlJc w:val="left"/>
      <w:pPr>
        <w:ind w:left="3459" w:hanging="252"/>
      </w:pPr>
      <w:rPr>
        <w:rFonts w:hint="default"/>
        <w:lang w:val="tr-TR" w:eastAsia="en-US" w:bidi="ar-SA"/>
      </w:rPr>
    </w:lvl>
    <w:lvl w:ilvl="6" w:tplc="41720006">
      <w:numFmt w:val="bullet"/>
      <w:lvlText w:val="•"/>
      <w:lvlJc w:val="left"/>
      <w:pPr>
        <w:ind w:left="4035" w:hanging="252"/>
      </w:pPr>
      <w:rPr>
        <w:rFonts w:hint="default"/>
        <w:lang w:val="tr-TR" w:eastAsia="en-US" w:bidi="ar-SA"/>
      </w:rPr>
    </w:lvl>
    <w:lvl w:ilvl="7" w:tplc="21227090">
      <w:numFmt w:val="bullet"/>
      <w:lvlText w:val="•"/>
      <w:lvlJc w:val="left"/>
      <w:pPr>
        <w:ind w:left="4611" w:hanging="252"/>
      </w:pPr>
      <w:rPr>
        <w:rFonts w:hint="default"/>
        <w:lang w:val="tr-TR" w:eastAsia="en-US" w:bidi="ar-SA"/>
      </w:rPr>
    </w:lvl>
    <w:lvl w:ilvl="8" w:tplc="CBB80376">
      <w:numFmt w:val="bullet"/>
      <w:lvlText w:val="•"/>
      <w:lvlJc w:val="left"/>
      <w:pPr>
        <w:ind w:left="5187" w:hanging="252"/>
      </w:pPr>
      <w:rPr>
        <w:rFonts w:hint="default"/>
        <w:lang w:val="tr-TR" w:eastAsia="en-US" w:bidi="ar-SA"/>
      </w:rPr>
    </w:lvl>
  </w:abstractNum>
  <w:abstractNum w:abstractNumId="33" w15:restartNumberingAfterBreak="0">
    <w:nsid w:val="533C5C6F"/>
    <w:multiLevelType w:val="hybridMultilevel"/>
    <w:tmpl w:val="A7864BDC"/>
    <w:lvl w:ilvl="0" w:tplc="A8927F90">
      <w:numFmt w:val="bullet"/>
      <w:lvlText w:val=""/>
      <w:lvlJc w:val="left"/>
      <w:pPr>
        <w:ind w:left="587" w:hanging="251"/>
      </w:pPr>
      <w:rPr>
        <w:rFonts w:ascii="Wingdings" w:eastAsia="Wingdings" w:hAnsi="Wingdings" w:cs="Wingdings" w:hint="default"/>
        <w:w w:val="101"/>
        <w:sz w:val="17"/>
        <w:szCs w:val="17"/>
        <w:lang w:val="tr-TR" w:eastAsia="en-US" w:bidi="ar-SA"/>
      </w:rPr>
    </w:lvl>
    <w:lvl w:ilvl="1" w:tplc="164474E2">
      <w:numFmt w:val="bullet"/>
      <w:lvlText w:val="•"/>
      <w:lvlJc w:val="left"/>
      <w:pPr>
        <w:ind w:left="1094" w:hanging="251"/>
      </w:pPr>
      <w:rPr>
        <w:rFonts w:hint="default"/>
        <w:lang w:val="tr-TR" w:eastAsia="en-US" w:bidi="ar-SA"/>
      </w:rPr>
    </w:lvl>
    <w:lvl w:ilvl="2" w:tplc="A356CB6C">
      <w:numFmt w:val="bullet"/>
      <w:lvlText w:val="•"/>
      <w:lvlJc w:val="left"/>
      <w:pPr>
        <w:ind w:left="1608" w:hanging="251"/>
      </w:pPr>
      <w:rPr>
        <w:rFonts w:hint="default"/>
        <w:lang w:val="tr-TR" w:eastAsia="en-US" w:bidi="ar-SA"/>
      </w:rPr>
    </w:lvl>
    <w:lvl w:ilvl="3" w:tplc="8F60E240">
      <w:numFmt w:val="bullet"/>
      <w:lvlText w:val="•"/>
      <w:lvlJc w:val="left"/>
      <w:pPr>
        <w:ind w:left="2122" w:hanging="251"/>
      </w:pPr>
      <w:rPr>
        <w:rFonts w:hint="default"/>
        <w:lang w:val="tr-TR" w:eastAsia="en-US" w:bidi="ar-SA"/>
      </w:rPr>
    </w:lvl>
    <w:lvl w:ilvl="4" w:tplc="68A26E40">
      <w:numFmt w:val="bullet"/>
      <w:lvlText w:val="•"/>
      <w:lvlJc w:val="left"/>
      <w:pPr>
        <w:ind w:left="2636" w:hanging="251"/>
      </w:pPr>
      <w:rPr>
        <w:rFonts w:hint="default"/>
        <w:lang w:val="tr-TR" w:eastAsia="en-US" w:bidi="ar-SA"/>
      </w:rPr>
    </w:lvl>
    <w:lvl w:ilvl="5" w:tplc="ECB0CA9A">
      <w:numFmt w:val="bullet"/>
      <w:lvlText w:val="•"/>
      <w:lvlJc w:val="left"/>
      <w:pPr>
        <w:ind w:left="3150" w:hanging="251"/>
      </w:pPr>
      <w:rPr>
        <w:rFonts w:hint="default"/>
        <w:lang w:val="tr-TR" w:eastAsia="en-US" w:bidi="ar-SA"/>
      </w:rPr>
    </w:lvl>
    <w:lvl w:ilvl="6" w:tplc="34F26F2E">
      <w:numFmt w:val="bullet"/>
      <w:lvlText w:val="•"/>
      <w:lvlJc w:val="left"/>
      <w:pPr>
        <w:ind w:left="3664" w:hanging="251"/>
      </w:pPr>
      <w:rPr>
        <w:rFonts w:hint="default"/>
        <w:lang w:val="tr-TR" w:eastAsia="en-US" w:bidi="ar-SA"/>
      </w:rPr>
    </w:lvl>
    <w:lvl w:ilvl="7" w:tplc="D632EF26">
      <w:numFmt w:val="bullet"/>
      <w:lvlText w:val="•"/>
      <w:lvlJc w:val="left"/>
      <w:pPr>
        <w:ind w:left="4178" w:hanging="251"/>
      </w:pPr>
      <w:rPr>
        <w:rFonts w:hint="default"/>
        <w:lang w:val="tr-TR" w:eastAsia="en-US" w:bidi="ar-SA"/>
      </w:rPr>
    </w:lvl>
    <w:lvl w:ilvl="8" w:tplc="1D1C172E">
      <w:numFmt w:val="bullet"/>
      <w:lvlText w:val="•"/>
      <w:lvlJc w:val="left"/>
      <w:pPr>
        <w:ind w:left="4692" w:hanging="251"/>
      </w:pPr>
      <w:rPr>
        <w:rFonts w:hint="default"/>
        <w:lang w:val="tr-TR" w:eastAsia="en-US" w:bidi="ar-SA"/>
      </w:rPr>
    </w:lvl>
  </w:abstractNum>
  <w:abstractNum w:abstractNumId="34" w15:restartNumberingAfterBreak="0">
    <w:nsid w:val="53634B9E"/>
    <w:multiLevelType w:val="hybridMultilevel"/>
    <w:tmpl w:val="4F76B5AE"/>
    <w:lvl w:ilvl="0" w:tplc="5C549356">
      <w:start w:val="1"/>
      <w:numFmt w:val="decimal"/>
      <w:lvlText w:val="%1."/>
      <w:lvlJc w:val="left"/>
      <w:pPr>
        <w:tabs>
          <w:tab w:val="num" w:pos="720"/>
        </w:tabs>
        <w:ind w:left="720" w:hanging="360"/>
      </w:pPr>
    </w:lvl>
    <w:lvl w:ilvl="1" w:tplc="F90618B8" w:tentative="1">
      <w:start w:val="1"/>
      <w:numFmt w:val="decimal"/>
      <w:lvlText w:val="%2."/>
      <w:lvlJc w:val="left"/>
      <w:pPr>
        <w:tabs>
          <w:tab w:val="num" w:pos="1440"/>
        </w:tabs>
        <w:ind w:left="1440" w:hanging="360"/>
      </w:pPr>
    </w:lvl>
    <w:lvl w:ilvl="2" w:tplc="9D0EA4F4" w:tentative="1">
      <w:start w:val="1"/>
      <w:numFmt w:val="decimal"/>
      <w:lvlText w:val="%3."/>
      <w:lvlJc w:val="left"/>
      <w:pPr>
        <w:tabs>
          <w:tab w:val="num" w:pos="2160"/>
        </w:tabs>
        <w:ind w:left="2160" w:hanging="360"/>
      </w:pPr>
    </w:lvl>
    <w:lvl w:ilvl="3" w:tplc="94A4F1D0" w:tentative="1">
      <w:start w:val="1"/>
      <w:numFmt w:val="decimal"/>
      <w:lvlText w:val="%4."/>
      <w:lvlJc w:val="left"/>
      <w:pPr>
        <w:tabs>
          <w:tab w:val="num" w:pos="2880"/>
        </w:tabs>
        <w:ind w:left="2880" w:hanging="360"/>
      </w:pPr>
    </w:lvl>
    <w:lvl w:ilvl="4" w:tplc="759A0DD2" w:tentative="1">
      <w:start w:val="1"/>
      <w:numFmt w:val="decimal"/>
      <w:lvlText w:val="%5."/>
      <w:lvlJc w:val="left"/>
      <w:pPr>
        <w:tabs>
          <w:tab w:val="num" w:pos="3600"/>
        </w:tabs>
        <w:ind w:left="3600" w:hanging="360"/>
      </w:pPr>
    </w:lvl>
    <w:lvl w:ilvl="5" w:tplc="78420A68" w:tentative="1">
      <w:start w:val="1"/>
      <w:numFmt w:val="decimal"/>
      <w:lvlText w:val="%6."/>
      <w:lvlJc w:val="left"/>
      <w:pPr>
        <w:tabs>
          <w:tab w:val="num" w:pos="4320"/>
        </w:tabs>
        <w:ind w:left="4320" w:hanging="360"/>
      </w:pPr>
    </w:lvl>
    <w:lvl w:ilvl="6" w:tplc="AD5298C4" w:tentative="1">
      <w:start w:val="1"/>
      <w:numFmt w:val="decimal"/>
      <w:lvlText w:val="%7."/>
      <w:lvlJc w:val="left"/>
      <w:pPr>
        <w:tabs>
          <w:tab w:val="num" w:pos="5040"/>
        </w:tabs>
        <w:ind w:left="5040" w:hanging="360"/>
      </w:pPr>
    </w:lvl>
    <w:lvl w:ilvl="7" w:tplc="3DFEAFD2" w:tentative="1">
      <w:start w:val="1"/>
      <w:numFmt w:val="decimal"/>
      <w:lvlText w:val="%8."/>
      <w:lvlJc w:val="left"/>
      <w:pPr>
        <w:tabs>
          <w:tab w:val="num" w:pos="5760"/>
        </w:tabs>
        <w:ind w:left="5760" w:hanging="360"/>
      </w:pPr>
    </w:lvl>
    <w:lvl w:ilvl="8" w:tplc="B6E2A414" w:tentative="1">
      <w:start w:val="1"/>
      <w:numFmt w:val="decimal"/>
      <w:lvlText w:val="%9."/>
      <w:lvlJc w:val="left"/>
      <w:pPr>
        <w:tabs>
          <w:tab w:val="num" w:pos="6480"/>
        </w:tabs>
        <w:ind w:left="6480" w:hanging="360"/>
      </w:pPr>
    </w:lvl>
  </w:abstractNum>
  <w:abstractNum w:abstractNumId="35" w15:restartNumberingAfterBreak="0">
    <w:nsid w:val="57DA06FF"/>
    <w:multiLevelType w:val="hybridMultilevel"/>
    <w:tmpl w:val="90D27208"/>
    <w:lvl w:ilvl="0" w:tplc="524EE05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6" w15:restartNumberingAfterBreak="0">
    <w:nsid w:val="58DA6932"/>
    <w:multiLevelType w:val="hybridMultilevel"/>
    <w:tmpl w:val="FC7603D0"/>
    <w:lvl w:ilvl="0" w:tplc="B7D05A0E">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669A83E4">
      <w:numFmt w:val="bullet"/>
      <w:lvlText w:val="•"/>
      <w:lvlJc w:val="left"/>
      <w:pPr>
        <w:ind w:left="2616" w:hanging="360"/>
      </w:pPr>
      <w:rPr>
        <w:rFonts w:hint="default"/>
        <w:lang w:val="tr-TR" w:eastAsia="en-US" w:bidi="ar-SA"/>
      </w:rPr>
    </w:lvl>
    <w:lvl w:ilvl="2" w:tplc="2672423A">
      <w:numFmt w:val="bullet"/>
      <w:lvlText w:val="•"/>
      <w:lvlJc w:val="left"/>
      <w:pPr>
        <w:ind w:left="3553" w:hanging="360"/>
      </w:pPr>
      <w:rPr>
        <w:rFonts w:hint="default"/>
        <w:lang w:val="tr-TR" w:eastAsia="en-US" w:bidi="ar-SA"/>
      </w:rPr>
    </w:lvl>
    <w:lvl w:ilvl="3" w:tplc="2D92A856">
      <w:numFmt w:val="bullet"/>
      <w:lvlText w:val="•"/>
      <w:lvlJc w:val="left"/>
      <w:pPr>
        <w:ind w:left="4489" w:hanging="360"/>
      </w:pPr>
      <w:rPr>
        <w:rFonts w:hint="default"/>
        <w:lang w:val="tr-TR" w:eastAsia="en-US" w:bidi="ar-SA"/>
      </w:rPr>
    </w:lvl>
    <w:lvl w:ilvl="4" w:tplc="91C47BCE">
      <w:numFmt w:val="bullet"/>
      <w:lvlText w:val="•"/>
      <w:lvlJc w:val="left"/>
      <w:pPr>
        <w:ind w:left="5426" w:hanging="360"/>
      </w:pPr>
      <w:rPr>
        <w:rFonts w:hint="default"/>
        <w:lang w:val="tr-TR" w:eastAsia="en-US" w:bidi="ar-SA"/>
      </w:rPr>
    </w:lvl>
    <w:lvl w:ilvl="5" w:tplc="F3A0FAC0">
      <w:numFmt w:val="bullet"/>
      <w:lvlText w:val="•"/>
      <w:lvlJc w:val="left"/>
      <w:pPr>
        <w:ind w:left="6363" w:hanging="360"/>
      </w:pPr>
      <w:rPr>
        <w:rFonts w:hint="default"/>
        <w:lang w:val="tr-TR" w:eastAsia="en-US" w:bidi="ar-SA"/>
      </w:rPr>
    </w:lvl>
    <w:lvl w:ilvl="6" w:tplc="31DE6CBA">
      <w:numFmt w:val="bullet"/>
      <w:lvlText w:val="•"/>
      <w:lvlJc w:val="left"/>
      <w:pPr>
        <w:ind w:left="7299" w:hanging="360"/>
      </w:pPr>
      <w:rPr>
        <w:rFonts w:hint="default"/>
        <w:lang w:val="tr-TR" w:eastAsia="en-US" w:bidi="ar-SA"/>
      </w:rPr>
    </w:lvl>
    <w:lvl w:ilvl="7" w:tplc="B8681082">
      <w:numFmt w:val="bullet"/>
      <w:lvlText w:val="•"/>
      <w:lvlJc w:val="left"/>
      <w:pPr>
        <w:ind w:left="8236" w:hanging="360"/>
      </w:pPr>
      <w:rPr>
        <w:rFonts w:hint="default"/>
        <w:lang w:val="tr-TR" w:eastAsia="en-US" w:bidi="ar-SA"/>
      </w:rPr>
    </w:lvl>
    <w:lvl w:ilvl="8" w:tplc="911EB026">
      <w:numFmt w:val="bullet"/>
      <w:lvlText w:val="•"/>
      <w:lvlJc w:val="left"/>
      <w:pPr>
        <w:ind w:left="9173" w:hanging="360"/>
      </w:pPr>
      <w:rPr>
        <w:rFonts w:hint="default"/>
        <w:lang w:val="tr-TR" w:eastAsia="en-US" w:bidi="ar-SA"/>
      </w:rPr>
    </w:lvl>
  </w:abstractNum>
  <w:abstractNum w:abstractNumId="37" w15:restartNumberingAfterBreak="0">
    <w:nsid w:val="591C4650"/>
    <w:multiLevelType w:val="hybridMultilevel"/>
    <w:tmpl w:val="3A3C913C"/>
    <w:lvl w:ilvl="0" w:tplc="5666FC30">
      <w:numFmt w:val="bullet"/>
      <w:lvlText w:val=""/>
      <w:lvlJc w:val="left"/>
      <w:pPr>
        <w:ind w:left="595" w:hanging="251"/>
      </w:pPr>
      <w:rPr>
        <w:rFonts w:ascii="Wingdings" w:eastAsia="Wingdings" w:hAnsi="Wingdings" w:cs="Wingdings" w:hint="default"/>
        <w:w w:val="101"/>
        <w:sz w:val="17"/>
        <w:szCs w:val="17"/>
        <w:lang w:val="tr-TR" w:eastAsia="en-US" w:bidi="ar-SA"/>
      </w:rPr>
    </w:lvl>
    <w:lvl w:ilvl="1" w:tplc="8B12C770">
      <w:numFmt w:val="bullet"/>
      <w:lvlText w:val="•"/>
      <w:lvlJc w:val="left"/>
      <w:pPr>
        <w:ind w:left="1112" w:hanging="251"/>
      </w:pPr>
      <w:rPr>
        <w:rFonts w:hint="default"/>
        <w:lang w:val="tr-TR" w:eastAsia="en-US" w:bidi="ar-SA"/>
      </w:rPr>
    </w:lvl>
    <w:lvl w:ilvl="2" w:tplc="C0EC8F8A">
      <w:numFmt w:val="bullet"/>
      <w:lvlText w:val="•"/>
      <w:lvlJc w:val="left"/>
      <w:pPr>
        <w:ind w:left="1624" w:hanging="251"/>
      </w:pPr>
      <w:rPr>
        <w:rFonts w:hint="default"/>
        <w:lang w:val="tr-TR" w:eastAsia="en-US" w:bidi="ar-SA"/>
      </w:rPr>
    </w:lvl>
    <w:lvl w:ilvl="3" w:tplc="32B21FE2">
      <w:numFmt w:val="bullet"/>
      <w:lvlText w:val="•"/>
      <w:lvlJc w:val="left"/>
      <w:pPr>
        <w:ind w:left="2136" w:hanging="251"/>
      </w:pPr>
      <w:rPr>
        <w:rFonts w:hint="default"/>
        <w:lang w:val="tr-TR" w:eastAsia="en-US" w:bidi="ar-SA"/>
      </w:rPr>
    </w:lvl>
    <w:lvl w:ilvl="4" w:tplc="7090C990">
      <w:numFmt w:val="bullet"/>
      <w:lvlText w:val="•"/>
      <w:lvlJc w:val="left"/>
      <w:pPr>
        <w:ind w:left="2648" w:hanging="251"/>
      </w:pPr>
      <w:rPr>
        <w:rFonts w:hint="default"/>
        <w:lang w:val="tr-TR" w:eastAsia="en-US" w:bidi="ar-SA"/>
      </w:rPr>
    </w:lvl>
    <w:lvl w:ilvl="5" w:tplc="3904A570">
      <w:numFmt w:val="bullet"/>
      <w:lvlText w:val="•"/>
      <w:lvlJc w:val="left"/>
      <w:pPr>
        <w:ind w:left="3160" w:hanging="251"/>
      </w:pPr>
      <w:rPr>
        <w:rFonts w:hint="default"/>
        <w:lang w:val="tr-TR" w:eastAsia="en-US" w:bidi="ar-SA"/>
      </w:rPr>
    </w:lvl>
    <w:lvl w:ilvl="6" w:tplc="6082F9E0">
      <w:numFmt w:val="bullet"/>
      <w:lvlText w:val="•"/>
      <w:lvlJc w:val="left"/>
      <w:pPr>
        <w:ind w:left="3672" w:hanging="251"/>
      </w:pPr>
      <w:rPr>
        <w:rFonts w:hint="default"/>
        <w:lang w:val="tr-TR" w:eastAsia="en-US" w:bidi="ar-SA"/>
      </w:rPr>
    </w:lvl>
    <w:lvl w:ilvl="7" w:tplc="9A7E54F2">
      <w:numFmt w:val="bullet"/>
      <w:lvlText w:val="•"/>
      <w:lvlJc w:val="left"/>
      <w:pPr>
        <w:ind w:left="4184" w:hanging="251"/>
      </w:pPr>
      <w:rPr>
        <w:rFonts w:hint="default"/>
        <w:lang w:val="tr-TR" w:eastAsia="en-US" w:bidi="ar-SA"/>
      </w:rPr>
    </w:lvl>
    <w:lvl w:ilvl="8" w:tplc="31865A26">
      <w:numFmt w:val="bullet"/>
      <w:lvlText w:val="•"/>
      <w:lvlJc w:val="left"/>
      <w:pPr>
        <w:ind w:left="4696" w:hanging="251"/>
      </w:pPr>
      <w:rPr>
        <w:rFonts w:hint="default"/>
        <w:lang w:val="tr-TR" w:eastAsia="en-US" w:bidi="ar-SA"/>
      </w:rPr>
    </w:lvl>
  </w:abstractNum>
  <w:abstractNum w:abstractNumId="38" w15:restartNumberingAfterBreak="0">
    <w:nsid w:val="593D53AA"/>
    <w:multiLevelType w:val="multilevel"/>
    <w:tmpl w:val="171A9B8C"/>
    <w:lvl w:ilvl="0">
      <w:start w:val="1"/>
      <w:numFmt w:val="decimal"/>
      <w:lvlText w:val="%1."/>
      <w:lvlJc w:val="left"/>
      <w:pPr>
        <w:ind w:left="1318" w:hanging="360"/>
      </w:pPr>
      <w:rPr>
        <w:rFonts w:ascii="Cambria" w:eastAsia="Cambria" w:hAnsi="Cambria" w:cs="Cambria" w:hint="default"/>
        <w:b/>
        <w:bCs/>
        <w:i w:val="0"/>
        <w:iCs w:val="0"/>
        <w:spacing w:val="-1"/>
        <w:w w:val="100"/>
        <w:sz w:val="24"/>
        <w:szCs w:val="24"/>
        <w:lang w:val="tr-TR" w:eastAsia="en-US" w:bidi="ar-SA"/>
      </w:rPr>
    </w:lvl>
    <w:lvl w:ilvl="1">
      <w:start w:val="1"/>
      <w:numFmt w:val="decimal"/>
      <w:lvlText w:val="%1.%2."/>
      <w:lvlJc w:val="left"/>
      <w:pPr>
        <w:ind w:left="1750" w:hanging="432"/>
      </w:pPr>
      <w:rPr>
        <w:rFonts w:hint="default"/>
        <w:spacing w:val="-1"/>
        <w:w w:val="100"/>
        <w:lang w:val="tr-TR" w:eastAsia="en-US" w:bidi="ar-SA"/>
      </w:rPr>
    </w:lvl>
    <w:lvl w:ilvl="2">
      <w:start w:val="1"/>
      <w:numFmt w:val="decimal"/>
      <w:lvlText w:val="%1.%2.%3."/>
      <w:lvlJc w:val="left"/>
      <w:pPr>
        <w:ind w:left="2374" w:hanging="708"/>
      </w:pPr>
      <w:rPr>
        <w:rFonts w:hint="default"/>
        <w:spacing w:val="-1"/>
        <w:w w:val="100"/>
        <w:lang w:val="tr-TR" w:eastAsia="en-US" w:bidi="ar-SA"/>
      </w:rPr>
    </w:lvl>
    <w:lvl w:ilvl="3">
      <w:start w:val="1"/>
      <w:numFmt w:val="decimal"/>
      <w:lvlText w:val="%1.%2.%3.%4."/>
      <w:lvlJc w:val="left"/>
      <w:pPr>
        <w:ind w:left="3082" w:hanging="1044"/>
      </w:pPr>
      <w:rPr>
        <w:rFonts w:hint="default"/>
        <w:spacing w:val="-1"/>
        <w:w w:val="100"/>
        <w:lang w:val="tr-TR" w:eastAsia="en-US" w:bidi="ar-SA"/>
      </w:rPr>
    </w:lvl>
    <w:lvl w:ilvl="4">
      <w:numFmt w:val="bullet"/>
      <w:lvlText w:val="•"/>
      <w:lvlJc w:val="left"/>
      <w:pPr>
        <w:ind w:left="3080" w:hanging="1044"/>
      </w:pPr>
      <w:rPr>
        <w:rFonts w:hint="default"/>
        <w:lang w:val="tr-TR" w:eastAsia="en-US" w:bidi="ar-SA"/>
      </w:rPr>
    </w:lvl>
    <w:lvl w:ilvl="5">
      <w:numFmt w:val="bullet"/>
      <w:lvlText w:val="•"/>
      <w:lvlJc w:val="left"/>
      <w:pPr>
        <w:ind w:left="4407" w:hanging="1044"/>
      </w:pPr>
      <w:rPr>
        <w:rFonts w:hint="default"/>
        <w:lang w:val="tr-TR" w:eastAsia="en-US" w:bidi="ar-SA"/>
      </w:rPr>
    </w:lvl>
    <w:lvl w:ilvl="6">
      <w:numFmt w:val="bullet"/>
      <w:lvlText w:val="•"/>
      <w:lvlJc w:val="left"/>
      <w:pPr>
        <w:ind w:left="5735" w:hanging="1044"/>
      </w:pPr>
      <w:rPr>
        <w:rFonts w:hint="default"/>
        <w:lang w:val="tr-TR" w:eastAsia="en-US" w:bidi="ar-SA"/>
      </w:rPr>
    </w:lvl>
    <w:lvl w:ilvl="7">
      <w:numFmt w:val="bullet"/>
      <w:lvlText w:val="•"/>
      <w:lvlJc w:val="left"/>
      <w:pPr>
        <w:ind w:left="7063" w:hanging="1044"/>
      </w:pPr>
      <w:rPr>
        <w:rFonts w:hint="default"/>
        <w:lang w:val="tr-TR" w:eastAsia="en-US" w:bidi="ar-SA"/>
      </w:rPr>
    </w:lvl>
    <w:lvl w:ilvl="8">
      <w:numFmt w:val="bullet"/>
      <w:lvlText w:val="•"/>
      <w:lvlJc w:val="left"/>
      <w:pPr>
        <w:ind w:left="8390" w:hanging="1044"/>
      </w:pPr>
      <w:rPr>
        <w:rFonts w:hint="default"/>
        <w:lang w:val="tr-TR" w:eastAsia="en-US" w:bidi="ar-SA"/>
      </w:rPr>
    </w:lvl>
  </w:abstractNum>
  <w:abstractNum w:abstractNumId="39" w15:restartNumberingAfterBreak="0">
    <w:nsid w:val="5F586ECD"/>
    <w:multiLevelType w:val="hybridMultilevel"/>
    <w:tmpl w:val="DB5CFC7A"/>
    <w:lvl w:ilvl="0" w:tplc="A030DAD8">
      <w:numFmt w:val="bullet"/>
      <w:lvlText w:val=""/>
      <w:lvlJc w:val="left"/>
      <w:pPr>
        <w:ind w:left="587" w:hanging="251"/>
      </w:pPr>
      <w:rPr>
        <w:rFonts w:ascii="Wingdings" w:eastAsia="Wingdings" w:hAnsi="Wingdings" w:cs="Wingdings" w:hint="default"/>
        <w:w w:val="101"/>
        <w:sz w:val="17"/>
        <w:szCs w:val="17"/>
        <w:lang w:val="tr-TR" w:eastAsia="en-US" w:bidi="ar-SA"/>
      </w:rPr>
    </w:lvl>
    <w:lvl w:ilvl="1" w:tplc="32A8AB4E">
      <w:numFmt w:val="bullet"/>
      <w:lvlText w:val="•"/>
      <w:lvlJc w:val="left"/>
      <w:pPr>
        <w:ind w:left="1094" w:hanging="251"/>
      </w:pPr>
      <w:rPr>
        <w:rFonts w:hint="default"/>
        <w:lang w:val="tr-TR" w:eastAsia="en-US" w:bidi="ar-SA"/>
      </w:rPr>
    </w:lvl>
    <w:lvl w:ilvl="2" w:tplc="4B964ECA">
      <w:numFmt w:val="bullet"/>
      <w:lvlText w:val="•"/>
      <w:lvlJc w:val="left"/>
      <w:pPr>
        <w:ind w:left="1608" w:hanging="251"/>
      </w:pPr>
      <w:rPr>
        <w:rFonts w:hint="default"/>
        <w:lang w:val="tr-TR" w:eastAsia="en-US" w:bidi="ar-SA"/>
      </w:rPr>
    </w:lvl>
    <w:lvl w:ilvl="3" w:tplc="EEF8452C">
      <w:numFmt w:val="bullet"/>
      <w:lvlText w:val="•"/>
      <w:lvlJc w:val="left"/>
      <w:pPr>
        <w:ind w:left="2122" w:hanging="251"/>
      </w:pPr>
      <w:rPr>
        <w:rFonts w:hint="default"/>
        <w:lang w:val="tr-TR" w:eastAsia="en-US" w:bidi="ar-SA"/>
      </w:rPr>
    </w:lvl>
    <w:lvl w:ilvl="4" w:tplc="0BF87946">
      <w:numFmt w:val="bullet"/>
      <w:lvlText w:val="•"/>
      <w:lvlJc w:val="left"/>
      <w:pPr>
        <w:ind w:left="2636" w:hanging="251"/>
      </w:pPr>
      <w:rPr>
        <w:rFonts w:hint="default"/>
        <w:lang w:val="tr-TR" w:eastAsia="en-US" w:bidi="ar-SA"/>
      </w:rPr>
    </w:lvl>
    <w:lvl w:ilvl="5" w:tplc="034AA32E">
      <w:numFmt w:val="bullet"/>
      <w:lvlText w:val="•"/>
      <w:lvlJc w:val="left"/>
      <w:pPr>
        <w:ind w:left="3150" w:hanging="251"/>
      </w:pPr>
      <w:rPr>
        <w:rFonts w:hint="default"/>
        <w:lang w:val="tr-TR" w:eastAsia="en-US" w:bidi="ar-SA"/>
      </w:rPr>
    </w:lvl>
    <w:lvl w:ilvl="6" w:tplc="A2A2D134">
      <w:numFmt w:val="bullet"/>
      <w:lvlText w:val="•"/>
      <w:lvlJc w:val="left"/>
      <w:pPr>
        <w:ind w:left="3664" w:hanging="251"/>
      </w:pPr>
      <w:rPr>
        <w:rFonts w:hint="default"/>
        <w:lang w:val="tr-TR" w:eastAsia="en-US" w:bidi="ar-SA"/>
      </w:rPr>
    </w:lvl>
    <w:lvl w:ilvl="7" w:tplc="39A25B1C">
      <w:numFmt w:val="bullet"/>
      <w:lvlText w:val="•"/>
      <w:lvlJc w:val="left"/>
      <w:pPr>
        <w:ind w:left="4178" w:hanging="251"/>
      </w:pPr>
      <w:rPr>
        <w:rFonts w:hint="default"/>
        <w:lang w:val="tr-TR" w:eastAsia="en-US" w:bidi="ar-SA"/>
      </w:rPr>
    </w:lvl>
    <w:lvl w:ilvl="8" w:tplc="D5444A9C">
      <w:numFmt w:val="bullet"/>
      <w:lvlText w:val="•"/>
      <w:lvlJc w:val="left"/>
      <w:pPr>
        <w:ind w:left="4692" w:hanging="251"/>
      </w:pPr>
      <w:rPr>
        <w:rFonts w:hint="default"/>
        <w:lang w:val="tr-TR" w:eastAsia="en-US" w:bidi="ar-SA"/>
      </w:rPr>
    </w:lvl>
  </w:abstractNum>
  <w:abstractNum w:abstractNumId="40" w15:restartNumberingAfterBreak="0">
    <w:nsid w:val="5FE9314C"/>
    <w:multiLevelType w:val="hybridMultilevel"/>
    <w:tmpl w:val="E004AAD8"/>
    <w:lvl w:ilvl="0" w:tplc="B2DAD676">
      <w:start w:val="1"/>
      <w:numFmt w:val="decimal"/>
      <w:lvlText w:val="%1."/>
      <w:lvlJc w:val="left"/>
      <w:pPr>
        <w:tabs>
          <w:tab w:val="num" w:pos="720"/>
        </w:tabs>
        <w:ind w:left="720" w:hanging="360"/>
      </w:pPr>
    </w:lvl>
    <w:lvl w:ilvl="1" w:tplc="ED044A12" w:tentative="1">
      <w:start w:val="1"/>
      <w:numFmt w:val="decimal"/>
      <w:lvlText w:val="%2."/>
      <w:lvlJc w:val="left"/>
      <w:pPr>
        <w:tabs>
          <w:tab w:val="num" w:pos="1440"/>
        </w:tabs>
        <w:ind w:left="1440" w:hanging="360"/>
      </w:pPr>
    </w:lvl>
    <w:lvl w:ilvl="2" w:tplc="FF40D48A" w:tentative="1">
      <w:start w:val="1"/>
      <w:numFmt w:val="decimal"/>
      <w:lvlText w:val="%3."/>
      <w:lvlJc w:val="left"/>
      <w:pPr>
        <w:tabs>
          <w:tab w:val="num" w:pos="2160"/>
        </w:tabs>
        <w:ind w:left="2160" w:hanging="360"/>
      </w:pPr>
    </w:lvl>
    <w:lvl w:ilvl="3" w:tplc="6EFC52D0" w:tentative="1">
      <w:start w:val="1"/>
      <w:numFmt w:val="decimal"/>
      <w:lvlText w:val="%4."/>
      <w:lvlJc w:val="left"/>
      <w:pPr>
        <w:tabs>
          <w:tab w:val="num" w:pos="2880"/>
        </w:tabs>
        <w:ind w:left="2880" w:hanging="360"/>
      </w:pPr>
    </w:lvl>
    <w:lvl w:ilvl="4" w:tplc="4B7E7A6A" w:tentative="1">
      <w:start w:val="1"/>
      <w:numFmt w:val="decimal"/>
      <w:lvlText w:val="%5."/>
      <w:lvlJc w:val="left"/>
      <w:pPr>
        <w:tabs>
          <w:tab w:val="num" w:pos="3600"/>
        </w:tabs>
        <w:ind w:left="3600" w:hanging="360"/>
      </w:pPr>
    </w:lvl>
    <w:lvl w:ilvl="5" w:tplc="AC76AA22" w:tentative="1">
      <w:start w:val="1"/>
      <w:numFmt w:val="decimal"/>
      <w:lvlText w:val="%6."/>
      <w:lvlJc w:val="left"/>
      <w:pPr>
        <w:tabs>
          <w:tab w:val="num" w:pos="4320"/>
        </w:tabs>
        <w:ind w:left="4320" w:hanging="360"/>
      </w:pPr>
    </w:lvl>
    <w:lvl w:ilvl="6" w:tplc="6130EF5E" w:tentative="1">
      <w:start w:val="1"/>
      <w:numFmt w:val="decimal"/>
      <w:lvlText w:val="%7."/>
      <w:lvlJc w:val="left"/>
      <w:pPr>
        <w:tabs>
          <w:tab w:val="num" w:pos="5040"/>
        </w:tabs>
        <w:ind w:left="5040" w:hanging="360"/>
      </w:pPr>
    </w:lvl>
    <w:lvl w:ilvl="7" w:tplc="A5089EAE" w:tentative="1">
      <w:start w:val="1"/>
      <w:numFmt w:val="decimal"/>
      <w:lvlText w:val="%8."/>
      <w:lvlJc w:val="left"/>
      <w:pPr>
        <w:tabs>
          <w:tab w:val="num" w:pos="5760"/>
        </w:tabs>
        <w:ind w:left="5760" w:hanging="360"/>
      </w:pPr>
    </w:lvl>
    <w:lvl w:ilvl="8" w:tplc="05946886" w:tentative="1">
      <w:start w:val="1"/>
      <w:numFmt w:val="decimal"/>
      <w:lvlText w:val="%9."/>
      <w:lvlJc w:val="left"/>
      <w:pPr>
        <w:tabs>
          <w:tab w:val="num" w:pos="6480"/>
        </w:tabs>
        <w:ind w:left="6480" w:hanging="360"/>
      </w:pPr>
    </w:lvl>
  </w:abstractNum>
  <w:abstractNum w:abstractNumId="41" w15:restartNumberingAfterBreak="0">
    <w:nsid w:val="613C76CC"/>
    <w:multiLevelType w:val="hybridMultilevel"/>
    <w:tmpl w:val="9F96C0A6"/>
    <w:lvl w:ilvl="0" w:tplc="2468FBFC">
      <w:numFmt w:val="bullet"/>
      <w:lvlText w:val=""/>
      <w:lvlJc w:val="left"/>
      <w:pPr>
        <w:ind w:left="595" w:hanging="251"/>
      </w:pPr>
      <w:rPr>
        <w:rFonts w:ascii="Wingdings" w:eastAsia="Wingdings" w:hAnsi="Wingdings" w:cs="Wingdings" w:hint="default"/>
        <w:w w:val="101"/>
        <w:sz w:val="17"/>
        <w:szCs w:val="17"/>
        <w:lang w:val="tr-TR" w:eastAsia="en-US" w:bidi="ar-SA"/>
      </w:rPr>
    </w:lvl>
    <w:lvl w:ilvl="1" w:tplc="89F4C6B6">
      <w:numFmt w:val="bullet"/>
      <w:lvlText w:val="•"/>
      <w:lvlJc w:val="left"/>
      <w:pPr>
        <w:ind w:left="1112" w:hanging="251"/>
      </w:pPr>
      <w:rPr>
        <w:rFonts w:hint="default"/>
        <w:lang w:val="tr-TR" w:eastAsia="en-US" w:bidi="ar-SA"/>
      </w:rPr>
    </w:lvl>
    <w:lvl w:ilvl="2" w:tplc="D4D2F798">
      <w:numFmt w:val="bullet"/>
      <w:lvlText w:val="•"/>
      <w:lvlJc w:val="left"/>
      <w:pPr>
        <w:ind w:left="1624" w:hanging="251"/>
      </w:pPr>
      <w:rPr>
        <w:rFonts w:hint="default"/>
        <w:lang w:val="tr-TR" w:eastAsia="en-US" w:bidi="ar-SA"/>
      </w:rPr>
    </w:lvl>
    <w:lvl w:ilvl="3" w:tplc="031EE410">
      <w:numFmt w:val="bullet"/>
      <w:lvlText w:val="•"/>
      <w:lvlJc w:val="left"/>
      <w:pPr>
        <w:ind w:left="2136" w:hanging="251"/>
      </w:pPr>
      <w:rPr>
        <w:rFonts w:hint="default"/>
        <w:lang w:val="tr-TR" w:eastAsia="en-US" w:bidi="ar-SA"/>
      </w:rPr>
    </w:lvl>
    <w:lvl w:ilvl="4" w:tplc="D122A3CE">
      <w:numFmt w:val="bullet"/>
      <w:lvlText w:val="•"/>
      <w:lvlJc w:val="left"/>
      <w:pPr>
        <w:ind w:left="2648" w:hanging="251"/>
      </w:pPr>
      <w:rPr>
        <w:rFonts w:hint="default"/>
        <w:lang w:val="tr-TR" w:eastAsia="en-US" w:bidi="ar-SA"/>
      </w:rPr>
    </w:lvl>
    <w:lvl w:ilvl="5" w:tplc="7DC8DAA8">
      <w:numFmt w:val="bullet"/>
      <w:lvlText w:val="•"/>
      <w:lvlJc w:val="left"/>
      <w:pPr>
        <w:ind w:left="3160" w:hanging="251"/>
      </w:pPr>
      <w:rPr>
        <w:rFonts w:hint="default"/>
        <w:lang w:val="tr-TR" w:eastAsia="en-US" w:bidi="ar-SA"/>
      </w:rPr>
    </w:lvl>
    <w:lvl w:ilvl="6" w:tplc="FF342C74">
      <w:numFmt w:val="bullet"/>
      <w:lvlText w:val="•"/>
      <w:lvlJc w:val="left"/>
      <w:pPr>
        <w:ind w:left="3672" w:hanging="251"/>
      </w:pPr>
      <w:rPr>
        <w:rFonts w:hint="default"/>
        <w:lang w:val="tr-TR" w:eastAsia="en-US" w:bidi="ar-SA"/>
      </w:rPr>
    </w:lvl>
    <w:lvl w:ilvl="7" w:tplc="C0B46E48">
      <w:numFmt w:val="bullet"/>
      <w:lvlText w:val="•"/>
      <w:lvlJc w:val="left"/>
      <w:pPr>
        <w:ind w:left="4184" w:hanging="251"/>
      </w:pPr>
      <w:rPr>
        <w:rFonts w:hint="default"/>
        <w:lang w:val="tr-TR" w:eastAsia="en-US" w:bidi="ar-SA"/>
      </w:rPr>
    </w:lvl>
    <w:lvl w:ilvl="8" w:tplc="25EC2A3E">
      <w:numFmt w:val="bullet"/>
      <w:lvlText w:val="•"/>
      <w:lvlJc w:val="left"/>
      <w:pPr>
        <w:ind w:left="4696" w:hanging="251"/>
      </w:pPr>
      <w:rPr>
        <w:rFonts w:hint="default"/>
        <w:lang w:val="tr-TR" w:eastAsia="en-US" w:bidi="ar-SA"/>
      </w:rPr>
    </w:lvl>
  </w:abstractNum>
  <w:abstractNum w:abstractNumId="42" w15:restartNumberingAfterBreak="0">
    <w:nsid w:val="6A04657E"/>
    <w:multiLevelType w:val="hybridMultilevel"/>
    <w:tmpl w:val="A5F40022"/>
    <w:lvl w:ilvl="0" w:tplc="81B0CA50">
      <w:numFmt w:val="bullet"/>
      <w:lvlText w:val=""/>
      <w:lvlJc w:val="left"/>
      <w:pPr>
        <w:ind w:left="595" w:hanging="251"/>
      </w:pPr>
      <w:rPr>
        <w:rFonts w:ascii="Wingdings" w:eastAsia="Wingdings" w:hAnsi="Wingdings" w:cs="Wingdings" w:hint="default"/>
        <w:w w:val="101"/>
        <w:sz w:val="17"/>
        <w:szCs w:val="17"/>
        <w:lang w:val="tr-TR" w:eastAsia="en-US" w:bidi="ar-SA"/>
      </w:rPr>
    </w:lvl>
    <w:lvl w:ilvl="1" w:tplc="DDD4B26A">
      <w:numFmt w:val="bullet"/>
      <w:lvlText w:val="•"/>
      <w:lvlJc w:val="left"/>
      <w:pPr>
        <w:ind w:left="1112" w:hanging="251"/>
      </w:pPr>
      <w:rPr>
        <w:rFonts w:hint="default"/>
        <w:lang w:val="tr-TR" w:eastAsia="en-US" w:bidi="ar-SA"/>
      </w:rPr>
    </w:lvl>
    <w:lvl w:ilvl="2" w:tplc="112E80DE">
      <w:numFmt w:val="bullet"/>
      <w:lvlText w:val="•"/>
      <w:lvlJc w:val="left"/>
      <w:pPr>
        <w:ind w:left="1624" w:hanging="251"/>
      </w:pPr>
      <w:rPr>
        <w:rFonts w:hint="default"/>
        <w:lang w:val="tr-TR" w:eastAsia="en-US" w:bidi="ar-SA"/>
      </w:rPr>
    </w:lvl>
    <w:lvl w:ilvl="3" w:tplc="470AAD10">
      <w:numFmt w:val="bullet"/>
      <w:lvlText w:val="•"/>
      <w:lvlJc w:val="left"/>
      <w:pPr>
        <w:ind w:left="2136" w:hanging="251"/>
      </w:pPr>
      <w:rPr>
        <w:rFonts w:hint="default"/>
        <w:lang w:val="tr-TR" w:eastAsia="en-US" w:bidi="ar-SA"/>
      </w:rPr>
    </w:lvl>
    <w:lvl w:ilvl="4" w:tplc="C34484FA">
      <w:numFmt w:val="bullet"/>
      <w:lvlText w:val="•"/>
      <w:lvlJc w:val="left"/>
      <w:pPr>
        <w:ind w:left="2648" w:hanging="251"/>
      </w:pPr>
      <w:rPr>
        <w:rFonts w:hint="default"/>
        <w:lang w:val="tr-TR" w:eastAsia="en-US" w:bidi="ar-SA"/>
      </w:rPr>
    </w:lvl>
    <w:lvl w:ilvl="5" w:tplc="145C5C5A">
      <w:numFmt w:val="bullet"/>
      <w:lvlText w:val="•"/>
      <w:lvlJc w:val="left"/>
      <w:pPr>
        <w:ind w:left="3160" w:hanging="251"/>
      </w:pPr>
      <w:rPr>
        <w:rFonts w:hint="default"/>
        <w:lang w:val="tr-TR" w:eastAsia="en-US" w:bidi="ar-SA"/>
      </w:rPr>
    </w:lvl>
    <w:lvl w:ilvl="6" w:tplc="6B528954">
      <w:numFmt w:val="bullet"/>
      <w:lvlText w:val="•"/>
      <w:lvlJc w:val="left"/>
      <w:pPr>
        <w:ind w:left="3672" w:hanging="251"/>
      </w:pPr>
      <w:rPr>
        <w:rFonts w:hint="default"/>
        <w:lang w:val="tr-TR" w:eastAsia="en-US" w:bidi="ar-SA"/>
      </w:rPr>
    </w:lvl>
    <w:lvl w:ilvl="7" w:tplc="074C7032">
      <w:numFmt w:val="bullet"/>
      <w:lvlText w:val="•"/>
      <w:lvlJc w:val="left"/>
      <w:pPr>
        <w:ind w:left="4184" w:hanging="251"/>
      </w:pPr>
      <w:rPr>
        <w:rFonts w:hint="default"/>
        <w:lang w:val="tr-TR" w:eastAsia="en-US" w:bidi="ar-SA"/>
      </w:rPr>
    </w:lvl>
    <w:lvl w:ilvl="8" w:tplc="B0C607BC">
      <w:numFmt w:val="bullet"/>
      <w:lvlText w:val="•"/>
      <w:lvlJc w:val="left"/>
      <w:pPr>
        <w:ind w:left="4696" w:hanging="251"/>
      </w:pPr>
      <w:rPr>
        <w:rFonts w:hint="default"/>
        <w:lang w:val="tr-TR" w:eastAsia="en-US" w:bidi="ar-SA"/>
      </w:rPr>
    </w:lvl>
  </w:abstractNum>
  <w:abstractNum w:abstractNumId="43" w15:restartNumberingAfterBreak="0">
    <w:nsid w:val="6B166CC0"/>
    <w:multiLevelType w:val="hybridMultilevel"/>
    <w:tmpl w:val="C5002DE0"/>
    <w:lvl w:ilvl="0" w:tplc="4FCA6E2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BE8697AC">
      <w:numFmt w:val="bullet"/>
      <w:lvlText w:val="•"/>
      <w:lvlJc w:val="left"/>
      <w:pPr>
        <w:ind w:left="2616" w:hanging="360"/>
      </w:pPr>
      <w:rPr>
        <w:rFonts w:hint="default"/>
        <w:lang w:val="tr-TR" w:eastAsia="en-US" w:bidi="ar-SA"/>
      </w:rPr>
    </w:lvl>
    <w:lvl w:ilvl="2" w:tplc="284657A0">
      <w:numFmt w:val="bullet"/>
      <w:lvlText w:val="•"/>
      <w:lvlJc w:val="left"/>
      <w:pPr>
        <w:ind w:left="3553" w:hanging="360"/>
      </w:pPr>
      <w:rPr>
        <w:rFonts w:hint="default"/>
        <w:lang w:val="tr-TR" w:eastAsia="en-US" w:bidi="ar-SA"/>
      </w:rPr>
    </w:lvl>
    <w:lvl w:ilvl="3" w:tplc="06C63D9C">
      <w:numFmt w:val="bullet"/>
      <w:lvlText w:val="•"/>
      <w:lvlJc w:val="left"/>
      <w:pPr>
        <w:ind w:left="4489" w:hanging="360"/>
      </w:pPr>
      <w:rPr>
        <w:rFonts w:hint="default"/>
        <w:lang w:val="tr-TR" w:eastAsia="en-US" w:bidi="ar-SA"/>
      </w:rPr>
    </w:lvl>
    <w:lvl w:ilvl="4" w:tplc="F3A4961C">
      <w:numFmt w:val="bullet"/>
      <w:lvlText w:val="•"/>
      <w:lvlJc w:val="left"/>
      <w:pPr>
        <w:ind w:left="5426" w:hanging="360"/>
      </w:pPr>
      <w:rPr>
        <w:rFonts w:hint="default"/>
        <w:lang w:val="tr-TR" w:eastAsia="en-US" w:bidi="ar-SA"/>
      </w:rPr>
    </w:lvl>
    <w:lvl w:ilvl="5" w:tplc="3AEAA0D6">
      <w:numFmt w:val="bullet"/>
      <w:lvlText w:val="•"/>
      <w:lvlJc w:val="left"/>
      <w:pPr>
        <w:ind w:left="6363" w:hanging="360"/>
      </w:pPr>
      <w:rPr>
        <w:rFonts w:hint="default"/>
        <w:lang w:val="tr-TR" w:eastAsia="en-US" w:bidi="ar-SA"/>
      </w:rPr>
    </w:lvl>
    <w:lvl w:ilvl="6" w:tplc="DFFA09DC">
      <w:numFmt w:val="bullet"/>
      <w:lvlText w:val="•"/>
      <w:lvlJc w:val="left"/>
      <w:pPr>
        <w:ind w:left="7299" w:hanging="360"/>
      </w:pPr>
      <w:rPr>
        <w:rFonts w:hint="default"/>
        <w:lang w:val="tr-TR" w:eastAsia="en-US" w:bidi="ar-SA"/>
      </w:rPr>
    </w:lvl>
    <w:lvl w:ilvl="7" w:tplc="A9769EBE">
      <w:numFmt w:val="bullet"/>
      <w:lvlText w:val="•"/>
      <w:lvlJc w:val="left"/>
      <w:pPr>
        <w:ind w:left="8236" w:hanging="360"/>
      </w:pPr>
      <w:rPr>
        <w:rFonts w:hint="default"/>
        <w:lang w:val="tr-TR" w:eastAsia="en-US" w:bidi="ar-SA"/>
      </w:rPr>
    </w:lvl>
    <w:lvl w:ilvl="8" w:tplc="85EC522C">
      <w:numFmt w:val="bullet"/>
      <w:lvlText w:val="•"/>
      <w:lvlJc w:val="left"/>
      <w:pPr>
        <w:ind w:left="9173" w:hanging="360"/>
      </w:pPr>
      <w:rPr>
        <w:rFonts w:hint="default"/>
        <w:lang w:val="tr-TR" w:eastAsia="en-US" w:bidi="ar-SA"/>
      </w:rPr>
    </w:lvl>
  </w:abstractNum>
  <w:abstractNum w:abstractNumId="44" w15:restartNumberingAfterBreak="0">
    <w:nsid w:val="6D7D2979"/>
    <w:multiLevelType w:val="hybridMultilevel"/>
    <w:tmpl w:val="8E1899C4"/>
    <w:lvl w:ilvl="0" w:tplc="9FFE7DFC">
      <w:numFmt w:val="bullet"/>
      <w:lvlText w:val="⚫"/>
      <w:lvlJc w:val="left"/>
      <w:pPr>
        <w:ind w:left="290" w:hanging="284"/>
      </w:pPr>
      <w:rPr>
        <w:rFonts w:ascii="Wingdings 2" w:eastAsia="Wingdings 2" w:hAnsi="Wingdings 2" w:cs="Wingdings 2" w:hint="default"/>
        <w:b w:val="0"/>
        <w:bCs w:val="0"/>
        <w:i w:val="0"/>
        <w:iCs w:val="0"/>
        <w:spacing w:val="0"/>
        <w:w w:val="55"/>
        <w:sz w:val="20"/>
        <w:szCs w:val="20"/>
        <w:lang w:val="tr-TR" w:eastAsia="en-US" w:bidi="ar-SA"/>
      </w:rPr>
    </w:lvl>
    <w:lvl w:ilvl="1" w:tplc="C9EABC02">
      <w:numFmt w:val="bullet"/>
      <w:lvlText w:val="•"/>
      <w:lvlJc w:val="left"/>
      <w:pPr>
        <w:ind w:left="650" w:hanging="284"/>
      </w:pPr>
      <w:rPr>
        <w:rFonts w:hint="default"/>
        <w:lang w:val="tr-TR" w:eastAsia="en-US" w:bidi="ar-SA"/>
      </w:rPr>
    </w:lvl>
    <w:lvl w:ilvl="2" w:tplc="396C6012">
      <w:numFmt w:val="bullet"/>
      <w:lvlText w:val="•"/>
      <w:lvlJc w:val="left"/>
      <w:pPr>
        <w:ind w:left="1001" w:hanging="284"/>
      </w:pPr>
      <w:rPr>
        <w:rFonts w:hint="default"/>
        <w:lang w:val="tr-TR" w:eastAsia="en-US" w:bidi="ar-SA"/>
      </w:rPr>
    </w:lvl>
    <w:lvl w:ilvl="3" w:tplc="07164E36">
      <w:numFmt w:val="bullet"/>
      <w:lvlText w:val="•"/>
      <w:lvlJc w:val="left"/>
      <w:pPr>
        <w:ind w:left="1351" w:hanging="284"/>
      </w:pPr>
      <w:rPr>
        <w:rFonts w:hint="default"/>
        <w:lang w:val="tr-TR" w:eastAsia="en-US" w:bidi="ar-SA"/>
      </w:rPr>
    </w:lvl>
    <w:lvl w:ilvl="4" w:tplc="04F23180">
      <w:numFmt w:val="bullet"/>
      <w:lvlText w:val="•"/>
      <w:lvlJc w:val="left"/>
      <w:pPr>
        <w:ind w:left="1702" w:hanging="284"/>
      </w:pPr>
      <w:rPr>
        <w:rFonts w:hint="default"/>
        <w:lang w:val="tr-TR" w:eastAsia="en-US" w:bidi="ar-SA"/>
      </w:rPr>
    </w:lvl>
    <w:lvl w:ilvl="5" w:tplc="7180DD38">
      <w:numFmt w:val="bullet"/>
      <w:lvlText w:val="•"/>
      <w:lvlJc w:val="left"/>
      <w:pPr>
        <w:ind w:left="2053" w:hanging="284"/>
      </w:pPr>
      <w:rPr>
        <w:rFonts w:hint="default"/>
        <w:lang w:val="tr-TR" w:eastAsia="en-US" w:bidi="ar-SA"/>
      </w:rPr>
    </w:lvl>
    <w:lvl w:ilvl="6" w:tplc="25E4E79C">
      <w:numFmt w:val="bullet"/>
      <w:lvlText w:val="•"/>
      <w:lvlJc w:val="left"/>
      <w:pPr>
        <w:ind w:left="2403" w:hanging="284"/>
      </w:pPr>
      <w:rPr>
        <w:rFonts w:hint="default"/>
        <w:lang w:val="tr-TR" w:eastAsia="en-US" w:bidi="ar-SA"/>
      </w:rPr>
    </w:lvl>
    <w:lvl w:ilvl="7" w:tplc="C794F454">
      <w:numFmt w:val="bullet"/>
      <w:lvlText w:val="•"/>
      <w:lvlJc w:val="left"/>
      <w:pPr>
        <w:ind w:left="2754" w:hanging="284"/>
      </w:pPr>
      <w:rPr>
        <w:rFonts w:hint="default"/>
        <w:lang w:val="tr-TR" w:eastAsia="en-US" w:bidi="ar-SA"/>
      </w:rPr>
    </w:lvl>
    <w:lvl w:ilvl="8" w:tplc="DC9A9E52">
      <w:numFmt w:val="bullet"/>
      <w:lvlText w:val="•"/>
      <w:lvlJc w:val="left"/>
      <w:pPr>
        <w:ind w:left="3104" w:hanging="284"/>
      </w:pPr>
      <w:rPr>
        <w:rFonts w:hint="default"/>
        <w:lang w:val="tr-TR" w:eastAsia="en-US" w:bidi="ar-SA"/>
      </w:rPr>
    </w:lvl>
  </w:abstractNum>
  <w:abstractNum w:abstractNumId="45" w15:restartNumberingAfterBreak="0">
    <w:nsid w:val="6DE662E9"/>
    <w:multiLevelType w:val="hybridMultilevel"/>
    <w:tmpl w:val="C3C4B886"/>
    <w:lvl w:ilvl="0" w:tplc="79BEEEA2">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49DCE9E8">
      <w:numFmt w:val="bullet"/>
      <w:lvlText w:val="•"/>
      <w:lvlJc w:val="left"/>
      <w:pPr>
        <w:ind w:left="1189" w:hanging="284"/>
      </w:pPr>
      <w:rPr>
        <w:rFonts w:hint="default"/>
        <w:lang w:val="tr-TR" w:eastAsia="en-US" w:bidi="ar-SA"/>
      </w:rPr>
    </w:lvl>
    <w:lvl w:ilvl="2" w:tplc="0B4A7794">
      <w:numFmt w:val="bullet"/>
      <w:lvlText w:val="•"/>
      <w:lvlJc w:val="left"/>
      <w:pPr>
        <w:ind w:left="2078" w:hanging="284"/>
      </w:pPr>
      <w:rPr>
        <w:rFonts w:hint="default"/>
        <w:lang w:val="tr-TR" w:eastAsia="en-US" w:bidi="ar-SA"/>
      </w:rPr>
    </w:lvl>
    <w:lvl w:ilvl="3" w:tplc="0366ACF8">
      <w:numFmt w:val="bullet"/>
      <w:lvlText w:val="•"/>
      <w:lvlJc w:val="left"/>
      <w:pPr>
        <w:ind w:left="2968" w:hanging="284"/>
      </w:pPr>
      <w:rPr>
        <w:rFonts w:hint="default"/>
        <w:lang w:val="tr-TR" w:eastAsia="en-US" w:bidi="ar-SA"/>
      </w:rPr>
    </w:lvl>
    <w:lvl w:ilvl="4" w:tplc="583C5F00">
      <w:numFmt w:val="bullet"/>
      <w:lvlText w:val="•"/>
      <w:lvlJc w:val="left"/>
      <w:pPr>
        <w:ind w:left="3857" w:hanging="284"/>
      </w:pPr>
      <w:rPr>
        <w:rFonts w:hint="default"/>
        <w:lang w:val="tr-TR" w:eastAsia="en-US" w:bidi="ar-SA"/>
      </w:rPr>
    </w:lvl>
    <w:lvl w:ilvl="5" w:tplc="1CDEE0E8">
      <w:numFmt w:val="bullet"/>
      <w:lvlText w:val="•"/>
      <w:lvlJc w:val="left"/>
      <w:pPr>
        <w:ind w:left="4747" w:hanging="284"/>
      </w:pPr>
      <w:rPr>
        <w:rFonts w:hint="default"/>
        <w:lang w:val="tr-TR" w:eastAsia="en-US" w:bidi="ar-SA"/>
      </w:rPr>
    </w:lvl>
    <w:lvl w:ilvl="6" w:tplc="D4B0078A">
      <w:numFmt w:val="bullet"/>
      <w:lvlText w:val="•"/>
      <w:lvlJc w:val="left"/>
      <w:pPr>
        <w:ind w:left="5636" w:hanging="284"/>
      </w:pPr>
      <w:rPr>
        <w:rFonts w:hint="default"/>
        <w:lang w:val="tr-TR" w:eastAsia="en-US" w:bidi="ar-SA"/>
      </w:rPr>
    </w:lvl>
    <w:lvl w:ilvl="7" w:tplc="A468C8B2">
      <w:numFmt w:val="bullet"/>
      <w:lvlText w:val="•"/>
      <w:lvlJc w:val="left"/>
      <w:pPr>
        <w:ind w:left="6525" w:hanging="284"/>
      </w:pPr>
      <w:rPr>
        <w:rFonts w:hint="default"/>
        <w:lang w:val="tr-TR" w:eastAsia="en-US" w:bidi="ar-SA"/>
      </w:rPr>
    </w:lvl>
    <w:lvl w:ilvl="8" w:tplc="EB1A003A">
      <w:numFmt w:val="bullet"/>
      <w:lvlText w:val="•"/>
      <w:lvlJc w:val="left"/>
      <w:pPr>
        <w:ind w:left="7415" w:hanging="284"/>
      </w:pPr>
      <w:rPr>
        <w:rFonts w:hint="default"/>
        <w:lang w:val="tr-TR" w:eastAsia="en-US" w:bidi="ar-SA"/>
      </w:rPr>
    </w:lvl>
  </w:abstractNum>
  <w:abstractNum w:abstractNumId="46" w15:restartNumberingAfterBreak="0">
    <w:nsid w:val="6EE7601F"/>
    <w:multiLevelType w:val="hybridMultilevel"/>
    <w:tmpl w:val="BD7CEF4A"/>
    <w:lvl w:ilvl="0" w:tplc="91F2767E">
      <w:start w:val="1"/>
      <w:numFmt w:val="bullet"/>
      <w:lvlText w:val=""/>
      <w:lvlJc w:val="left"/>
      <w:pPr>
        <w:tabs>
          <w:tab w:val="num" w:pos="720"/>
        </w:tabs>
        <w:ind w:left="720" w:hanging="360"/>
      </w:pPr>
      <w:rPr>
        <w:rFonts w:ascii="Wingdings" w:hAnsi="Wingdings" w:hint="default"/>
      </w:rPr>
    </w:lvl>
    <w:lvl w:ilvl="1" w:tplc="412CC0E6" w:tentative="1">
      <w:start w:val="1"/>
      <w:numFmt w:val="bullet"/>
      <w:lvlText w:val=""/>
      <w:lvlJc w:val="left"/>
      <w:pPr>
        <w:tabs>
          <w:tab w:val="num" w:pos="1440"/>
        </w:tabs>
        <w:ind w:left="1440" w:hanging="360"/>
      </w:pPr>
      <w:rPr>
        <w:rFonts w:ascii="Wingdings" w:hAnsi="Wingdings" w:hint="default"/>
      </w:rPr>
    </w:lvl>
    <w:lvl w:ilvl="2" w:tplc="B3D0C4E0" w:tentative="1">
      <w:start w:val="1"/>
      <w:numFmt w:val="bullet"/>
      <w:lvlText w:val=""/>
      <w:lvlJc w:val="left"/>
      <w:pPr>
        <w:tabs>
          <w:tab w:val="num" w:pos="2160"/>
        </w:tabs>
        <w:ind w:left="2160" w:hanging="360"/>
      </w:pPr>
      <w:rPr>
        <w:rFonts w:ascii="Wingdings" w:hAnsi="Wingdings" w:hint="default"/>
      </w:rPr>
    </w:lvl>
    <w:lvl w:ilvl="3" w:tplc="597EAC2C" w:tentative="1">
      <w:start w:val="1"/>
      <w:numFmt w:val="bullet"/>
      <w:lvlText w:val=""/>
      <w:lvlJc w:val="left"/>
      <w:pPr>
        <w:tabs>
          <w:tab w:val="num" w:pos="2880"/>
        </w:tabs>
        <w:ind w:left="2880" w:hanging="360"/>
      </w:pPr>
      <w:rPr>
        <w:rFonts w:ascii="Wingdings" w:hAnsi="Wingdings" w:hint="default"/>
      </w:rPr>
    </w:lvl>
    <w:lvl w:ilvl="4" w:tplc="B84494BE" w:tentative="1">
      <w:start w:val="1"/>
      <w:numFmt w:val="bullet"/>
      <w:lvlText w:val=""/>
      <w:lvlJc w:val="left"/>
      <w:pPr>
        <w:tabs>
          <w:tab w:val="num" w:pos="3600"/>
        </w:tabs>
        <w:ind w:left="3600" w:hanging="360"/>
      </w:pPr>
      <w:rPr>
        <w:rFonts w:ascii="Wingdings" w:hAnsi="Wingdings" w:hint="default"/>
      </w:rPr>
    </w:lvl>
    <w:lvl w:ilvl="5" w:tplc="A0963B5A" w:tentative="1">
      <w:start w:val="1"/>
      <w:numFmt w:val="bullet"/>
      <w:lvlText w:val=""/>
      <w:lvlJc w:val="left"/>
      <w:pPr>
        <w:tabs>
          <w:tab w:val="num" w:pos="4320"/>
        </w:tabs>
        <w:ind w:left="4320" w:hanging="360"/>
      </w:pPr>
      <w:rPr>
        <w:rFonts w:ascii="Wingdings" w:hAnsi="Wingdings" w:hint="default"/>
      </w:rPr>
    </w:lvl>
    <w:lvl w:ilvl="6" w:tplc="700262F6" w:tentative="1">
      <w:start w:val="1"/>
      <w:numFmt w:val="bullet"/>
      <w:lvlText w:val=""/>
      <w:lvlJc w:val="left"/>
      <w:pPr>
        <w:tabs>
          <w:tab w:val="num" w:pos="5040"/>
        </w:tabs>
        <w:ind w:left="5040" w:hanging="360"/>
      </w:pPr>
      <w:rPr>
        <w:rFonts w:ascii="Wingdings" w:hAnsi="Wingdings" w:hint="default"/>
      </w:rPr>
    </w:lvl>
    <w:lvl w:ilvl="7" w:tplc="E4624184" w:tentative="1">
      <w:start w:val="1"/>
      <w:numFmt w:val="bullet"/>
      <w:lvlText w:val=""/>
      <w:lvlJc w:val="left"/>
      <w:pPr>
        <w:tabs>
          <w:tab w:val="num" w:pos="5760"/>
        </w:tabs>
        <w:ind w:left="5760" w:hanging="360"/>
      </w:pPr>
      <w:rPr>
        <w:rFonts w:ascii="Wingdings" w:hAnsi="Wingdings" w:hint="default"/>
      </w:rPr>
    </w:lvl>
    <w:lvl w:ilvl="8" w:tplc="BAA01E50"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FF31EAC"/>
    <w:multiLevelType w:val="hybridMultilevel"/>
    <w:tmpl w:val="AD424652"/>
    <w:lvl w:ilvl="0" w:tplc="13D08E10">
      <w:start w:val="1"/>
      <w:numFmt w:val="decimal"/>
      <w:lvlText w:val="%1."/>
      <w:lvlJc w:val="left"/>
      <w:pPr>
        <w:tabs>
          <w:tab w:val="num" w:pos="720"/>
        </w:tabs>
        <w:ind w:left="720" w:hanging="360"/>
      </w:pPr>
    </w:lvl>
    <w:lvl w:ilvl="1" w:tplc="70DABBEA" w:tentative="1">
      <w:start w:val="1"/>
      <w:numFmt w:val="decimal"/>
      <w:lvlText w:val="%2."/>
      <w:lvlJc w:val="left"/>
      <w:pPr>
        <w:tabs>
          <w:tab w:val="num" w:pos="1440"/>
        </w:tabs>
        <w:ind w:left="1440" w:hanging="360"/>
      </w:pPr>
    </w:lvl>
    <w:lvl w:ilvl="2" w:tplc="ABEE3BA0" w:tentative="1">
      <w:start w:val="1"/>
      <w:numFmt w:val="decimal"/>
      <w:lvlText w:val="%3."/>
      <w:lvlJc w:val="left"/>
      <w:pPr>
        <w:tabs>
          <w:tab w:val="num" w:pos="2160"/>
        </w:tabs>
        <w:ind w:left="2160" w:hanging="360"/>
      </w:pPr>
    </w:lvl>
    <w:lvl w:ilvl="3" w:tplc="DAC69628" w:tentative="1">
      <w:start w:val="1"/>
      <w:numFmt w:val="decimal"/>
      <w:lvlText w:val="%4."/>
      <w:lvlJc w:val="left"/>
      <w:pPr>
        <w:tabs>
          <w:tab w:val="num" w:pos="2880"/>
        </w:tabs>
        <w:ind w:left="2880" w:hanging="360"/>
      </w:pPr>
    </w:lvl>
    <w:lvl w:ilvl="4" w:tplc="0ACEBCD6" w:tentative="1">
      <w:start w:val="1"/>
      <w:numFmt w:val="decimal"/>
      <w:lvlText w:val="%5."/>
      <w:lvlJc w:val="left"/>
      <w:pPr>
        <w:tabs>
          <w:tab w:val="num" w:pos="3600"/>
        </w:tabs>
        <w:ind w:left="3600" w:hanging="360"/>
      </w:pPr>
    </w:lvl>
    <w:lvl w:ilvl="5" w:tplc="FF0281EE" w:tentative="1">
      <w:start w:val="1"/>
      <w:numFmt w:val="decimal"/>
      <w:lvlText w:val="%6."/>
      <w:lvlJc w:val="left"/>
      <w:pPr>
        <w:tabs>
          <w:tab w:val="num" w:pos="4320"/>
        </w:tabs>
        <w:ind w:left="4320" w:hanging="360"/>
      </w:pPr>
    </w:lvl>
    <w:lvl w:ilvl="6" w:tplc="224E63F0" w:tentative="1">
      <w:start w:val="1"/>
      <w:numFmt w:val="decimal"/>
      <w:lvlText w:val="%7."/>
      <w:lvlJc w:val="left"/>
      <w:pPr>
        <w:tabs>
          <w:tab w:val="num" w:pos="5040"/>
        </w:tabs>
        <w:ind w:left="5040" w:hanging="360"/>
      </w:pPr>
    </w:lvl>
    <w:lvl w:ilvl="7" w:tplc="79067D5E" w:tentative="1">
      <w:start w:val="1"/>
      <w:numFmt w:val="decimal"/>
      <w:lvlText w:val="%8."/>
      <w:lvlJc w:val="left"/>
      <w:pPr>
        <w:tabs>
          <w:tab w:val="num" w:pos="5760"/>
        </w:tabs>
        <w:ind w:left="5760" w:hanging="360"/>
      </w:pPr>
    </w:lvl>
    <w:lvl w:ilvl="8" w:tplc="F18E7CB0" w:tentative="1">
      <w:start w:val="1"/>
      <w:numFmt w:val="decimal"/>
      <w:lvlText w:val="%9."/>
      <w:lvlJc w:val="left"/>
      <w:pPr>
        <w:tabs>
          <w:tab w:val="num" w:pos="6480"/>
        </w:tabs>
        <w:ind w:left="6480" w:hanging="360"/>
      </w:pPr>
    </w:lvl>
  </w:abstractNum>
  <w:abstractNum w:abstractNumId="48" w15:restartNumberingAfterBreak="0">
    <w:nsid w:val="70E13D5E"/>
    <w:multiLevelType w:val="multilevel"/>
    <w:tmpl w:val="21120DDC"/>
    <w:lvl w:ilvl="0">
      <w:start w:val="1"/>
      <w:numFmt w:val="decimal"/>
      <w:lvlText w:val="%1."/>
      <w:lvlJc w:val="left"/>
      <w:pPr>
        <w:ind w:left="1511"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78"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712"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360"/>
      </w:pPr>
      <w:rPr>
        <w:rFonts w:hint="default"/>
        <w:lang w:val="tr-TR" w:eastAsia="en-US" w:bidi="ar-SA"/>
      </w:rPr>
    </w:lvl>
    <w:lvl w:ilvl="5">
      <w:numFmt w:val="bullet"/>
      <w:lvlText w:val="•"/>
      <w:lvlJc w:val="left"/>
      <w:pPr>
        <w:ind w:left="3374" w:hanging="360"/>
      </w:pPr>
      <w:rPr>
        <w:rFonts w:hint="default"/>
        <w:lang w:val="tr-TR" w:eastAsia="en-US" w:bidi="ar-SA"/>
      </w:rPr>
    </w:lvl>
    <w:lvl w:ilvl="6">
      <w:numFmt w:val="bullet"/>
      <w:lvlText w:val="•"/>
      <w:lvlJc w:val="left"/>
      <w:pPr>
        <w:ind w:left="4908" w:hanging="360"/>
      </w:pPr>
      <w:rPr>
        <w:rFonts w:hint="default"/>
        <w:lang w:val="tr-TR" w:eastAsia="en-US" w:bidi="ar-SA"/>
      </w:rPr>
    </w:lvl>
    <w:lvl w:ilvl="7">
      <w:numFmt w:val="bullet"/>
      <w:lvlText w:val="•"/>
      <w:lvlJc w:val="left"/>
      <w:pPr>
        <w:ind w:left="6443" w:hanging="360"/>
      </w:pPr>
      <w:rPr>
        <w:rFonts w:hint="default"/>
        <w:lang w:val="tr-TR" w:eastAsia="en-US" w:bidi="ar-SA"/>
      </w:rPr>
    </w:lvl>
    <w:lvl w:ilvl="8">
      <w:numFmt w:val="bullet"/>
      <w:lvlText w:val="•"/>
      <w:lvlJc w:val="left"/>
      <w:pPr>
        <w:ind w:left="7977" w:hanging="360"/>
      </w:pPr>
      <w:rPr>
        <w:rFonts w:hint="default"/>
        <w:lang w:val="tr-TR" w:eastAsia="en-US" w:bidi="ar-SA"/>
      </w:rPr>
    </w:lvl>
  </w:abstractNum>
  <w:abstractNum w:abstractNumId="49" w15:restartNumberingAfterBreak="0">
    <w:nsid w:val="72167FD1"/>
    <w:multiLevelType w:val="hybridMultilevel"/>
    <w:tmpl w:val="79D8CE70"/>
    <w:lvl w:ilvl="0" w:tplc="35962DF0">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C388D9B2">
      <w:numFmt w:val="bullet"/>
      <w:lvlText w:val="•"/>
      <w:lvlJc w:val="left"/>
      <w:pPr>
        <w:ind w:left="2616" w:hanging="360"/>
      </w:pPr>
      <w:rPr>
        <w:rFonts w:hint="default"/>
        <w:lang w:val="tr-TR" w:eastAsia="en-US" w:bidi="ar-SA"/>
      </w:rPr>
    </w:lvl>
    <w:lvl w:ilvl="2" w:tplc="2AC8B37A">
      <w:numFmt w:val="bullet"/>
      <w:lvlText w:val="•"/>
      <w:lvlJc w:val="left"/>
      <w:pPr>
        <w:ind w:left="3553" w:hanging="360"/>
      </w:pPr>
      <w:rPr>
        <w:rFonts w:hint="default"/>
        <w:lang w:val="tr-TR" w:eastAsia="en-US" w:bidi="ar-SA"/>
      </w:rPr>
    </w:lvl>
    <w:lvl w:ilvl="3" w:tplc="DC72B67C">
      <w:numFmt w:val="bullet"/>
      <w:lvlText w:val="•"/>
      <w:lvlJc w:val="left"/>
      <w:pPr>
        <w:ind w:left="4489" w:hanging="360"/>
      </w:pPr>
      <w:rPr>
        <w:rFonts w:hint="default"/>
        <w:lang w:val="tr-TR" w:eastAsia="en-US" w:bidi="ar-SA"/>
      </w:rPr>
    </w:lvl>
    <w:lvl w:ilvl="4" w:tplc="5DBC6DB8">
      <w:numFmt w:val="bullet"/>
      <w:lvlText w:val="•"/>
      <w:lvlJc w:val="left"/>
      <w:pPr>
        <w:ind w:left="5426" w:hanging="360"/>
      </w:pPr>
      <w:rPr>
        <w:rFonts w:hint="default"/>
        <w:lang w:val="tr-TR" w:eastAsia="en-US" w:bidi="ar-SA"/>
      </w:rPr>
    </w:lvl>
    <w:lvl w:ilvl="5" w:tplc="C8F4CA84">
      <w:numFmt w:val="bullet"/>
      <w:lvlText w:val="•"/>
      <w:lvlJc w:val="left"/>
      <w:pPr>
        <w:ind w:left="6363" w:hanging="360"/>
      </w:pPr>
      <w:rPr>
        <w:rFonts w:hint="default"/>
        <w:lang w:val="tr-TR" w:eastAsia="en-US" w:bidi="ar-SA"/>
      </w:rPr>
    </w:lvl>
    <w:lvl w:ilvl="6" w:tplc="C3C88A46">
      <w:numFmt w:val="bullet"/>
      <w:lvlText w:val="•"/>
      <w:lvlJc w:val="left"/>
      <w:pPr>
        <w:ind w:left="7299" w:hanging="360"/>
      </w:pPr>
      <w:rPr>
        <w:rFonts w:hint="default"/>
        <w:lang w:val="tr-TR" w:eastAsia="en-US" w:bidi="ar-SA"/>
      </w:rPr>
    </w:lvl>
    <w:lvl w:ilvl="7" w:tplc="26340F78">
      <w:numFmt w:val="bullet"/>
      <w:lvlText w:val="•"/>
      <w:lvlJc w:val="left"/>
      <w:pPr>
        <w:ind w:left="8236" w:hanging="360"/>
      </w:pPr>
      <w:rPr>
        <w:rFonts w:hint="default"/>
        <w:lang w:val="tr-TR" w:eastAsia="en-US" w:bidi="ar-SA"/>
      </w:rPr>
    </w:lvl>
    <w:lvl w:ilvl="8" w:tplc="F412F15A">
      <w:numFmt w:val="bullet"/>
      <w:lvlText w:val="•"/>
      <w:lvlJc w:val="left"/>
      <w:pPr>
        <w:ind w:left="9173" w:hanging="360"/>
      </w:pPr>
      <w:rPr>
        <w:rFonts w:hint="default"/>
        <w:lang w:val="tr-TR" w:eastAsia="en-US" w:bidi="ar-SA"/>
      </w:rPr>
    </w:lvl>
  </w:abstractNum>
  <w:abstractNum w:abstractNumId="50" w15:restartNumberingAfterBreak="0">
    <w:nsid w:val="724F1193"/>
    <w:multiLevelType w:val="hybridMultilevel"/>
    <w:tmpl w:val="C8D06442"/>
    <w:lvl w:ilvl="0" w:tplc="AE34B5D8">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A554F3E6">
      <w:numFmt w:val="bullet"/>
      <w:lvlText w:val="•"/>
      <w:lvlJc w:val="left"/>
      <w:pPr>
        <w:ind w:left="806" w:hanging="284"/>
      </w:pPr>
      <w:rPr>
        <w:rFonts w:hint="default"/>
        <w:lang w:val="tr-TR" w:eastAsia="en-US" w:bidi="ar-SA"/>
      </w:rPr>
    </w:lvl>
    <w:lvl w:ilvl="2" w:tplc="777EA5A8">
      <w:numFmt w:val="bullet"/>
      <w:lvlText w:val="•"/>
      <w:lvlJc w:val="left"/>
      <w:pPr>
        <w:ind w:left="1313" w:hanging="284"/>
      </w:pPr>
      <w:rPr>
        <w:rFonts w:hint="default"/>
        <w:lang w:val="tr-TR" w:eastAsia="en-US" w:bidi="ar-SA"/>
      </w:rPr>
    </w:lvl>
    <w:lvl w:ilvl="3" w:tplc="B49664E4">
      <w:numFmt w:val="bullet"/>
      <w:lvlText w:val="•"/>
      <w:lvlJc w:val="left"/>
      <w:pPr>
        <w:ind w:left="1820" w:hanging="284"/>
      </w:pPr>
      <w:rPr>
        <w:rFonts w:hint="default"/>
        <w:lang w:val="tr-TR" w:eastAsia="en-US" w:bidi="ar-SA"/>
      </w:rPr>
    </w:lvl>
    <w:lvl w:ilvl="4" w:tplc="DE9C8176">
      <w:numFmt w:val="bullet"/>
      <w:lvlText w:val="•"/>
      <w:lvlJc w:val="left"/>
      <w:pPr>
        <w:ind w:left="2327" w:hanging="284"/>
      </w:pPr>
      <w:rPr>
        <w:rFonts w:hint="default"/>
        <w:lang w:val="tr-TR" w:eastAsia="en-US" w:bidi="ar-SA"/>
      </w:rPr>
    </w:lvl>
    <w:lvl w:ilvl="5" w:tplc="E8E8B83E">
      <w:numFmt w:val="bullet"/>
      <w:lvlText w:val="•"/>
      <w:lvlJc w:val="left"/>
      <w:pPr>
        <w:ind w:left="2834" w:hanging="284"/>
      </w:pPr>
      <w:rPr>
        <w:rFonts w:hint="default"/>
        <w:lang w:val="tr-TR" w:eastAsia="en-US" w:bidi="ar-SA"/>
      </w:rPr>
    </w:lvl>
    <w:lvl w:ilvl="6" w:tplc="99E674D6">
      <w:numFmt w:val="bullet"/>
      <w:lvlText w:val="•"/>
      <w:lvlJc w:val="left"/>
      <w:pPr>
        <w:ind w:left="3340" w:hanging="284"/>
      </w:pPr>
      <w:rPr>
        <w:rFonts w:hint="default"/>
        <w:lang w:val="tr-TR" w:eastAsia="en-US" w:bidi="ar-SA"/>
      </w:rPr>
    </w:lvl>
    <w:lvl w:ilvl="7" w:tplc="A8B0DB80">
      <w:numFmt w:val="bullet"/>
      <w:lvlText w:val="•"/>
      <w:lvlJc w:val="left"/>
      <w:pPr>
        <w:ind w:left="3847" w:hanging="284"/>
      </w:pPr>
      <w:rPr>
        <w:rFonts w:hint="default"/>
        <w:lang w:val="tr-TR" w:eastAsia="en-US" w:bidi="ar-SA"/>
      </w:rPr>
    </w:lvl>
    <w:lvl w:ilvl="8" w:tplc="3AD8F1C0">
      <w:numFmt w:val="bullet"/>
      <w:lvlText w:val="•"/>
      <w:lvlJc w:val="left"/>
      <w:pPr>
        <w:ind w:left="4354" w:hanging="284"/>
      </w:pPr>
      <w:rPr>
        <w:rFonts w:hint="default"/>
        <w:lang w:val="tr-TR" w:eastAsia="en-US" w:bidi="ar-SA"/>
      </w:rPr>
    </w:lvl>
  </w:abstractNum>
  <w:abstractNum w:abstractNumId="51" w15:restartNumberingAfterBreak="0">
    <w:nsid w:val="73206ECA"/>
    <w:multiLevelType w:val="hybridMultilevel"/>
    <w:tmpl w:val="04B4CB7A"/>
    <w:lvl w:ilvl="0" w:tplc="A4DACCE8">
      <w:start w:val="1"/>
      <w:numFmt w:val="decimal"/>
      <w:lvlText w:val="%1."/>
      <w:lvlJc w:val="left"/>
      <w:pPr>
        <w:tabs>
          <w:tab w:val="num" w:pos="720"/>
        </w:tabs>
        <w:ind w:left="720" w:hanging="360"/>
      </w:pPr>
    </w:lvl>
    <w:lvl w:ilvl="1" w:tplc="8228A850" w:tentative="1">
      <w:start w:val="1"/>
      <w:numFmt w:val="decimal"/>
      <w:lvlText w:val="%2."/>
      <w:lvlJc w:val="left"/>
      <w:pPr>
        <w:tabs>
          <w:tab w:val="num" w:pos="1440"/>
        </w:tabs>
        <w:ind w:left="1440" w:hanging="360"/>
      </w:pPr>
    </w:lvl>
    <w:lvl w:ilvl="2" w:tplc="97FADE56" w:tentative="1">
      <w:start w:val="1"/>
      <w:numFmt w:val="decimal"/>
      <w:lvlText w:val="%3."/>
      <w:lvlJc w:val="left"/>
      <w:pPr>
        <w:tabs>
          <w:tab w:val="num" w:pos="2160"/>
        </w:tabs>
        <w:ind w:left="2160" w:hanging="360"/>
      </w:pPr>
    </w:lvl>
    <w:lvl w:ilvl="3" w:tplc="39AAB1B8" w:tentative="1">
      <w:start w:val="1"/>
      <w:numFmt w:val="decimal"/>
      <w:lvlText w:val="%4."/>
      <w:lvlJc w:val="left"/>
      <w:pPr>
        <w:tabs>
          <w:tab w:val="num" w:pos="2880"/>
        </w:tabs>
        <w:ind w:left="2880" w:hanging="360"/>
      </w:pPr>
    </w:lvl>
    <w:lvl w:ilvl="4" w:tplc="8722910C" w:tentative="1">
      <w:start w:val="1"/>
      <w:numFmt w:val="decimal"/>
      <w:lvlText w:val="%5."/>
      <w:lvlJc w:val="left"/>
      <w:pPr>
        <w:tabs>
          <w:tab w:val="num" w:pos="3600"/>
        </w:tabs>
        <w:ind w:left="3600" w:hanging="360"/>
      </w:pPr>
    </w:lvl>
    <w:lvl w:ilvl="5" w:tplc="EA4C2A24" w:tentative="1">
      <w:start w:val="1"/>
      <w:numFmt w:val="decimal"/>
      <w:lvlText w:val="%6."/>
      <w:lvlJc w:val="left"/>
      <w:pPr>
        <w:tabs>
          <w:tab w:val="num" w:pos="4320"/>
        </w:tabs>
        <w:ind w:left="4320" w:hanging="360"/>
      </w:pPr>
    </w:lvl>
    <w:lvl w:ilvl="6" w:tplc="F530FE50" w:tentative="1">
      <w:start w:val="1"/>
      <w:numFmt w:val="decimal"/>
      <w:lvlText w:val="%7."/>
      <w:lvlJc w:val="left"/>
      <w:pPr>
        <w:tabs>
          <w:tab w:val="num" w:pos="5040"/>
        </w:tabs>
        <w:ind w:left="5040" w:hanging="360"/>
      </w:pPr>
    </w:lvl>
    <w:lvl w:ilvl="7" w:tplc="D9D2D0B4" w:tentative="1">
      <w:start w:val="1"/>
      <w:numFmt w:val="decimal"/>
      <w:lvlText w:val="%8."/>
      <w:lvlJc w:val="left"/>
      <w:pPr>
        <w:tabs>
          <w:tab w:val="num" w:pos="5760"/>
        </w:tabs>
        <w:ind w:left="5760" w:hanging="360"/>
      </w:pPr>
    </w:lvl>
    <w:lvl w:ilvl="8" w:tplc="27D0CB50" w:tentative="1">
      <w:start w:val="1"/>
      <w:numFmt w:val="decimal"/>
      <w:lvlText w:val="%9."/>
      <w:lvlJc w:val="left"/>
      <w:pPr>
        <w:tabs>
          <w:tab w:val="num" w:pos="6480"/>
        </w:tabs>
        <w:ind w:left="6480" w:hanging="360"/>
      </w:pPr>
    </w:lvl>
  </w:abstractNum>
  <w:abstractNum w:abstractNumId="52" w15:restartNumberingAfterBreak="0">
    <w:nsid w:val="738D359D"/>
    <w:multiLevelType w:val="hybridMultilevel"/>
    <w:tmpl w:val="FFBEAFB0"/>
    <w:lvl w:ilvl="0" w:tplc="812623C2">
      <w:numFmt w:val="bullet"/>
      <w:lvlText w:val=""/>
      <w:lvlJc w:val="left"/>
      <w:pPr>
        <w:ind w:left="587" w:hanging="252"/>
      </w:pPr>
      <w:rPr>
        <w:rFonts w:ascii="Wingdings" w:eastAsia="Wingdings" w:hAnsi="Wingdings" w:cs="Wingdings" w:hint="default"/>
        <w:w w:val="101"/>
        <w:sz w:val="17"/>
        <w:szCs w:val="17"/>
        <w:lang w:val="tr-TR" w:eastAsia="en-US" w:bidi="ar-SA"/>
      </w:rPr>
    </w:lvl>
    <w:lvl w:ilvl="1" w:tplc="3594DBA2">
      <w:numFmt w:val="bullet"/>
      <w:lvlText w:val="•"/>
      <w:lvlJc w:val="left"/>
      <w:pPr>
        <w:ind w:left="1111" w:hanging="252"/>
      </w:pPr>
      <w:rPr>
        <w:rFonts w:hint="default"/>
        <w:lang w:val="tr-TR" w:eastAsia="en-US" w:bidi="ar-SA"/>
      </w:rPr>
    </w:lvl>
    <w:lvl w:ilvl="2" w:tplc="5C98B1F0">
      <w:numFmt w:val="bullet"/>
      <w:lvlText w:val="•"/>
      <w:lvlJc w:val="left"/>
      <w:pPr>
        <w:ind w:left="1642" w:hanging="252"/>
      </w:pPr>
      <w:rPr>
        <w:rFonts w:hint="default"/>
        <w:lang w:val="tr-TR" w:eastAsia="en-US" w:bidi="ar-SA"/>
      </w:rPr>
    </w:lvl>
    <w:lvl w:ilvl="3" w:tplc="B4467234">
      <w:numFmt w:val="bullet"/>
      <w:lvlText w:val="•"/>
      <w:lvlJc w:val="left"/>
      <w:pPr>
        <w:ind w:left="2173" w:hanging="252"/>
      </w:pPr>
      <w:rPr>
        <w:rFonts w:hint="default"/>
        <w:lang w:val="tr-TR" w:eastAsia="en-US" w:bidi="ar-SA"/>
      </w:rPr>
    </w:lvl>
    <w:lvl w:ilvl="4" w:tplc="AD088CD8">
      <w:numFmt w:val="bullet"/>
      <w:lvlText w:val="•"/>
      <w:lvlJc w:val="left"/>
      <w:pPr>
        <w:ind w:left="2704" w:hanging="252"/>
      </w:pPr>
      <w:rPr>
        <w:rFonts w:hint="default"/>
        <w:lang w:val="tr-TR" w:eastAsia="en-US" w:bidi="ar-SA"/>
      </w:rPr>
    </w:lvl>
    <w:lvl w:ilvl="5" w:tplc="E1063B04">
      <w:numFmt w:val="bullet"/>
      <w:lvlText w:val="•"/>
      <w:lvlJc w:val="left"/>
      <w:pPr>
        <w:ind w:left="3236" w:hanging="252"/>
      </w:pPr>
      <w:rPr>
        <w:rFonts w:hint="default"/>
        <w:lang w:val="tr-TR" w:eastAsia="en-US" w:bidi="ar-SA"/>
      </w:rPr>
    </w:lvl>
    <w:lvl w:ilvl="6" w:tplc="69B822EE">
      <w:numFmt w:val="bullet"/>
      <w:lvlText w:val="•"/>
      <w:lvlJc w:val="left"/>
      <w:pPr>
        <w:ind w:left="3767" w:hanging="252"/>
      </w:pPr>
      <w:rPr>
        <w:rFonts w:hint="default"/>
        <w:lang w:val="tr-TR" w:eastAsia="en-US" w:bidi="ar-SA"/>
      </w:rPr>
    </w:lvl>
    <w:lvl w:ilvl="7" w:tplc="8ADCC1A8">
      <w:numFmt w:val="bullet"/>
      <w:lvlText w:val="•"/>
      <w:lvlJc w:val="left"/>
      <w:pPr>
        <w:ind w:left="4298" w:hanging="252"/>
      </w:pPr>
      <w:rPr>
        <w:rFonts w:hint="default"/>
        <w:lang w:val="tr-TR" w:eastAsia="en-US" w:bidi="ar-SA"/>
      </w:rPr>
    </w:lvl>
    <w:lvl w:ilvl="8" w:tplc="BBB8F4F8">
      <w:numFmt w:val="bullet"/>
      <w:lvlText w:val="•"/>
      <w:lvlJc w:val="left"/>
      <w:pPr>
        <w:ind w:left="4829" w:hanging="252"/>
      </w:pPr>
      <w:rPr>
        <w:rFonts w:hint="default"/>
        <w:lang w:val="tr-TR" w:eastAsia="en-US" w:bidi="ar-SA"/>
      </w:rPr>
    </w:lvl>
  </w:abstractNum>
  <w:abstractNum w:abstractNumId="53" w15:restartNumberingAfterBreak="0">
    <w:nsid w:val="74C90D46"/>
    <w:multiLevelType w:val="hybridMultilevel"/>
    <w:tmpl w:val="E22C2C4A"/>
    <w:lvl w:ilvl="0" w:tplc="733655E0">
      <w:numFmt w:val="bullet"/>
      <w:lvlText w:val=""/>
      <w:lvlJc w:val="left"/>
      <w:pPr>
        <w:ind w:left="595" w:hanging="252"/>
      </w:pPr>
      <w:rPr>
        <w:rFonts w:ascii="Wingdings" w:eastAsia="Wingdings" w:hAnsi="Wingdings" w:cs="Wingdings" w:hint="default"/>
        <w:w w:val="101"/>
        <w:sz w:val="17"/>
        <w:szCs w:val="17"/>
        <w:lang w:val="tr-TR" w:eastAsia="en-US" w:bidi="ar-SA"/>
      </w:rPr>
    </w:lvl>
    <w:lvl w:ilvl="1" w:tplc="001ED8B2">
      <w:numFmt w:val="bullet"/>
      <w:lvlText w:val="•"/>
      <w:lvlJc w:val="left"/>
      <w:pPr>
        <w:ind w:left="1129" w:hanging="252"/>
      </w:pPr>
      <w:rPr>
        <w:rFonts w:hint="default"/>
        <w:lang w:val="tr-TR" w:eastAsia="en-US" w:bidi="ar-SA"/>
      </w:rPr>
    </w:lvl>
    <w:lvl w:ilvl="2" w:tplc="C1E4F850">
      <w:numFmt w:val="bullet"/>
      <w:lvlText w:val="•"/>
      <w:lvlJc w:val="left"/>
      <w:pPr>
        <w:ind w:left="1658" w:hanging="252"/>
      </w:pPr>
      <w:rPr>
        <w:rFonts w:hint="default"/>
        <w:lang w:val="tr-TR" w:eastAsia="en-US" w:bidi="ar-SA"/>
      </w:rPr>
    </w:lvl>
    <w:lvl w:ilvl="3" w:tplc="ACFCBE30">
      <w:numFmt w:val="bullet"/>
      <w:lvlText w:val="•"/>
      <w:lvlJc w:val="left"/>
      <w:pPr>
        <w:ind w:left="2187" w:hanging="252"/>
      </w:pPr>
      <w:rPr>
        <w:rFonts w:hint="default"/>
        <w:lang w:val="tr-TR" w:eastAsia="en-US" w:bidi="ar-SA"/>
      </w:rPr>
    </w:lvl>
    <w:lvl w:ilvl="4" w:tplc="ED8A8C72">
      <w:numFmt w:val="bullet"/>
      <w:lvlText w:val="•"/>
      <w:lvlJc w:val="left"/>
      <w:pPr>
        <w:ind w:left="2716" w:hanging="252"/>
      </w:pPr>
      <w:rPr>
        <w:rFonts w:hint="default"/>
        <w:lang w:val="tr-TR" w:eastAsia="en-US" w:bidi="ar-SA"/>
      </w:rPr>
    </w:lvl>
    <w:lvl w:ilvl="5" w:tplc="8BEEA362">
      <w:numFmt w:val="bullet"/>
      <w:lvlText w:val="•"/>
      <w:lvlJc w:val="left"/>
      <w:pPr>
        <w:ind w:left="3246" w:hanging="252"/>
      </w:pPr>
      <w:rPr>
        <w:rFonts w:hint="default"/>
        <w:lang w:val="tr-TR" w:eastAsia="en-US" w:bidi="ar-SA"/>
      </w:rPr>
    </w:lvl>
    <w:lvl w:ilvl="6" w:tplc="7292DC7E">
      <w:numFmt w:val="bullet"/>
      <w:lvlText w:val="•"/>
      <w:lvlJc w:val="left"/>
      <w:pPr>
        <w:ind w:left="3775" w:hanging="252"/>
      </w:pPr>
      <w:rPr>
        <w:rFonts w:hint="default"/>
        <w:lang w:val="tr-TR" w:eastAsia="en-US" w:bidi="ar-SA"/>
      </w:rPr>
    </w:lvl>
    <w:lvl w:ilvl="7" w:tplc="5B94CF0C">
      <w:numFmt w:val="bullet"/>
      <w:lvlText w:val="•"/>
      <w:lvlJc w:val="left"/>
      <w:pPr>
        <w:ind w:left="4304" w:hanging="252"/>
      </w:pPr>
      <w:rPr>
        <w:rFonts w:hint="default"/>
        <w:lang w:val="tr-TR" w:eastAsia="en-US" w:bidi="ar-SA"/>
      </w:rPr>
    </w:lvl>
    <w:lvl w:ilvl="8" w:tplc="9696612A">
      <w:numFmt w:val="bullet"/>
      <w:lvlText w:val="•"/>
      <w:lvlJc w:val="left"/>
      <w:pPr>
        <w:ind w:left="4833" w:hanging="252"/>
      </w:pPr>
      <w:rPr>
        <w:rFonts w:hint="default"/>
        <w:lang w:val="tr-TR" w:eastAsia="en-US" w:bidi="ar-SA"/>
      </w:rPr>
    </w:lvl>
  </w:abstractNum>
  <w:abstractNum w:abstractNumId="54" w15:restartNumberingAfterBreak="0">
    <w:nsid w:val="76D7684E"/>
    <w:multiLevelType w:val="hybridMultilevel"/>
    <w:tmpl w:val="A18E7744"/>
    <w:lvl w:ilvl="0" w:tplc="CD60617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175EDC44">
      <w:numFmt w:val="bullet"/>
      <w:lvlText w:val="•"/>
      <w:lvlJc w:val="left"/>
      <w:pPr>
        <w:ind w:left="2616" w:hanging="360"/>
      </w:pPr>
      <w:rPr>
        <w:rFonts w:hint="default"/>
        <w:lang w:val="tr-TR" w:eastAsia="en-US" w:bidi="ar-SA"/>
      </w:rPr>
    </w:lvl>
    <w:lvl w:ilvl="2" w:tplc="AD6CB8B4">
      <w:numFmt w:val="bullet"/>
      <w:lvlText w:val="•"/>
      <w:lvlJc w:val="left"/>
      <w:pPr>
        <w:ind w:left="3553" w:hanging="360"/>
      </w:pPr>
      <w:rPr>
        <w:rFonts w:hint="default"/>
        <w:lang w:val="tr-TR" w:eastAsia="en-US" w:bidi="ar-SA"/>
      </w:rPr>
    </w:lvl>
    <w:lvl w:ilvl="3" w:tplc="4426FA8A">
      <w:numFmt w:val="bullet"/>
      <w:lvlText w:val="•"/>
      <w:lvlJc w:val="left"/>
      <w:pPr>
        <w:ind w:left="4489" w:hanging="360"/>
      </w:pPr>
      <w:rPr>
        <w:rFonts w:hint="default"/>
        <w:lang w:val="tr-TR" w:eastAsia="en-US" w:bidi="ar-SA"/>
      </w:rPr>
    </w:lvl>
    <w:lvl w:ilvl="4" w:tplc="3B0EEF90">
      <w:numFmt w:val="bullet"/>
      <w:lvlText w:val="•"/>
      <w:lvlJc w:val="left"/>
      <w:pPr>
        <w:ind w:left="5426" w:hanging="360"/>
      </w:pPr>
      <w:rPr>
        <w:rFonts w:hint="default"/>
        <w:lang w:val="tr-TR" w:eastAsia="en-US" w:bidi="ar-SA"/>
      </w:rPr>
    </w:lvl>
    <w:lvl w:ilvl="5" w:tplc="0F0ED698">
      <w:numFmt w:val="bullet"/>
      <w:lvlText w:val="•"/>
      <w:lvlJc w:val="left"/>
      <w:pPr>
        <w:ind w:left="6363" w:hanging="360"/>
      </w:pPr>
      <w:rPr>
        <w:rFonts w:hint="default"/>
        <w:lang w:val="tr-TR" w:eastAsia="en-US" w:bidi="ar-SA"/>
      </w:rPr>
    </w:lvl>
    <w:lvl w:ilvl="6" w:tplc="0450DAA4">
      <w:numFmt w:val="bullet"/>
      <w:lvlText w:val="•"/>
      <w:lvlJc w:val="left"/>
      <w:pPr>
        <w:ind w:left="7299" w:hanging="360"/>
      </w:pPr>
      <w:rPr>
        <w:rFonts w:hint="default"/>
        <w:lang w:val="tr-TR" w:eastAsia="en-US" w:bidi="ar-SA"/>
      </w:rPr>
    </w:lvl>
    <w:lvl w:ilvl="7" w:tplc="508A23DA">
      <w:numFmt w:val="bullet"/>
      <w:lvlText w:val="•"/>
      <w:lvlJc w:val="left"/>
      <w:pPr>
        <w:ind w:left="8236" w:hanging="360"/>
      </w:pPr>
      <w:rPr>
        <w:rFonts w:hint="default"/>
        <w:lang w:val="tr-TR" w:eastAsia="en-US" w:bidi="ar-SA"/>
      </w:rPr>
    </w:lvl>
    <w:lvl w:ilvl="8" w:tplc="E4AC5340">
      <w:numFmt w:val="bullet"/>
      <w:lvlText w:val="•"/>
      <w:lvlJc w:val="left"/>
      <w:pPr>
        <w:ind w:left="9173" w:hanging="360"/>
      </w:pPr>
      <w:rPr>
        <w:rFonts w:hint="default"/>
        <w:lang w:val="tr-TR" w:eastAsia="en-US" w:bidi="ar-SA"/>
      </w:rPr>
    </w:lvl>
  </w:abstractNum>
  <w:abstractNum w:abstractNumId="55" w15:restartNumberingAfterBreak="0">
    <w:nsid w:val="79FF6B48"/>
    <w:multiLevelType w:val="hybridMultilevel"/>
    <w:tmpl w:val="B53A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C7F70A3"/>
    <w:multiLevelType w:val="hybridMultilevel"/>
    <w:tmpl w:val="CA804A72"/>
    <w:lvl w:ilvl="0" w:tplc="473AF640">
      <w:numFmt w:val="bullet"/>
      <w:lvlText w:val="⚫"/>
      <w:lvlJc w:val="left"/>
      <w:pPr>
        <w:ind w:left="352" w:hanging="360"/>
      </w:pPr>
      <w:rPr>
        <w:rFonts w:ascii="Wingdings 2" w:eastAsia="Wingdings 2" w:hAnsi="Wingdings 2" w:cs="Wingdings 2" w:hint="default"/>
        <w:b w:val="0"/>
        <w:bCs w:val="0"/>
        <w:i w:val="0"/>
        <w:iCs w:val="0"/>
        <w:spacing w:val="0"/>
        <w:w w:val="55"/>
        <w:sz w:val="20"/>
        <w:szCs w:val="20"/>
        <w:lang w:val="tr-TR" w:eastAsia="en-US" w:bidi="ar-SA"/>
      </w:rPr>
    </w:lvl>
    <w:lvl w:ilvl="1" w:tplc="87DA22AC">
      <w:numFmt w:val="bullet"/>
      <w:lvlText w:val="•"/>
      <w:lvlJc w:val="left"/>
      <w:pPr>
        <w:ind w:left="704" w:hanging="360"/>
      </w:pPr>
      <w:rPr>
        <w:rFonts w:hint="default"/>
        <w:lang w:val="tr-TR" w:eastAsia="en-US" w:bidi="ar-SA"/>
      </w:rPr>
    </w:lvl>
    <w:lvl w:ilvl="2" w:tplc="8EA2803C">
      <w:numFmt w:val="bullet"/>
      <w:lvlText w:val="•"/>
      <w:lvlJc w:val="left"/>
      <w:pPr>
        <w:ind w:left="1049" w:hanging="360"/>
      </w:pPr>
      <w:rPr>
        <w:rFonts w:hint="default"/>
        <w:lang w:val="tr-TR" w:eastAsia="en-US" w:bidi="ar-SA"/>
      </w:rPr>
    </w:lvl>
    <w:lvl w:ilvl="3" w:tplc="2622483A">
      <w:numFmt w:val="bullet"/>
      <w:lvlText w:val="•"/>
      <w:lvlJc w:val="left"/>
      <w:pPr>
        <w:ind w:left="1393" w:hanging="360"/>
      </w:pPr>
      <w:rPr>
        <w:rFonts w:hint="default"/>
        <w:lang w:val="tr-TR" w:eastAsia="en-US" w:bidi="ar-SA"/>
      </w:rPr>
    </w:lvl>
    <w:lvl w:ilvl="4" w:tplc="3580CBDE">
      <w:numFmt w:val="bullet"/>
      <w:lvlText w:val="•"/>
      <w:lvlJc w:val="left"/>
      <w:pPr>
        <w:ind w:left="1738" w:hanging="360"/>
      </w:pPr>
      <w:rPr>
        <w:rFonts w:hint="default"/>
        <w:lang w:val="tr-TR" w:eastAsia="en-US" w:bidi="ar-SA"/>
      </w:rPr>
    </w:lvl>
    <w:lvl w:ilvl="5" w:tplc="9182A840">
      <w:numFmt w:val="bullet"/>
      <w:lvlText w:val="•"/>
      <w:lvlJc w:val="left"/>
      <w:pPr>
        <w:ind w:left="2083" w:hanging="360"/>
      </w:pPr>
      <w:rPr>
        <w:rFonts w:hint="default"/>
        <w:lang w:val="tr-TR" w:eastAsia="en-US" w:bidi="ar-SA"/>
      </w:rPr>
    </w:lvl>
    <w:lvl w:ilvl="6" w:tplc="0C8CD9F0">
      <w:numFmt w:val="bullet"/>
      <w:lvlText w:val="•"/>
      <w:lvlJc w:val="left"/>
      <w:pPr>
        <w:ind w:left="2427" w:hanging="360"/>
      </w:pPr>
      <w:rPr>
        <w:rFonts w:hint="default"/>
        <w:lang w:val="tr-TR" w:eastAsia="en-US" w:bidi="ar-SA"/>
      </w:rPr>
    </w:lvl>
    <w:lvl w:ilvl="7" w:tplc="69CC2AC6">
      <w:numFmt w:val="bullet"/>
      <w:lvlText w:val="•"/>
      <w:lvlJc w:val="left"/>
      <w:pPr>
        <w:ind w:left="2772" w:hanging="360"/>
      </w:pPr>
      <w:rPr>
        <w:rFonts w:hint="default"/>
        <w:lang w:val="tr-TR" w:eastAsia="en-US" w:bidi="ar-SA"/>
      </w:rPr>
    </w:lvl>
    <w:lvl w:ilvl="8" w:tplc="6862E5DC">
      <w:numFmt w:val="bullet"/>
      <w:lvlText w:val="•"/>
      <w:lvlJc w:val="left"/>
      <w:pPr>
        <w:ind w:left="3116" w:hanging="360"/>
      </w:pPr>
      <w:rPr>
        <w:rFonts w:hint="default"/>
        <w:lang w:val="tr-TR" w:eastAsia="en-US" w:bidi="ar-SA"/>
      </w:rPr>
    </w:lvl>
  </w:abstractNum>
  <w:abstractNum w:abstractNumId="57" w15:restartNumberingAfterBreak="0">
    <w:nsid w:val="7CF52724"/>
    <w:multiLevelType w:val="hybridMultilevel"/>
    <w:tmpl w:val="8AFC5960"/>
    <w:lvl w:ilvl="0" w:tplc="261EDA22">
      <w:numFmt w:val="bullet"/>
      <w:lvlText w:val=""/>
      <w:lvlJc w:val="left"/>
      <w:pPr>
        <w:ind w:left="595" w:hanging="252"/>
      </w:pPr>
      <w:rPr>
        <w:rFonts w:ascii="Wingdings" w:eastAsia="Wingdings" w:hAnsi="Wingdings" w:cs="Wingdings" w:hint="default"/>
        <w:w w:val="101"/>
        <w:sz w:val="17"/>
        <w:szCs w:val="17"/>
        <w:lang w:val="tr-TR" w:eastAsia="en-US" w:bidi="ar-SA"/>
      </w:rPr>
    </w:lvl>
    <w:lvl w:ilvl="1" w:tplc="FF0E5AD4">
      <w:numFmt w:val="bullet"/>
      <w:lvlText w:val="•"/>
      <w:lvlJc w:val="left"/>
      <w:pPr>
        <w:ind w:left="1129" w:hanging="252"/>
      </w:pPr>
      <w:rPr>
        <w:rFonts w:hint="default"/>
        <w:lang w:val="tr-TR" w:eastAsia="en-US" w:bidi="ar-SA"/>
      </w:rPr>
    </w:lvl>
    <w:lvl w:ilvl="2" w:tplc="0D666F14">
      <w:numFmt w:val="bullet"/>
      <w:lvlText w:val="•"/>
      <w:lvlJc w:val="left"/>
      <w:pPr>
        <w:ind w:left="1658" w:hanging="252"/>
      </w:pPr>
      <w:rPr>
        <w:rFonts w:hint="default"/>
        <w:lang w:val="tr-TR" w:eastAsia="en-US" w:bidi="ar-SA"/>
      </w:rPr>
    </w:lvl>
    <w:lvl w:ilvl="3" w:tplc="D216457C">
      <w:numFmt w:val="bullet"/>
      <w:lvlText w:val="•"/>
      <w:lvlJc w:val="left"/>
      <w:pPr>
        <w:ind w:left="2187" w:hanging="252"/>
      </w:pPr>
      <w:rPr>
        <w:rFonts w:hint="default"/>
        <w:lang w:val="tr-TR" w:eastAsia="en-US" w:bidi="ar-SA"/>
      </w:rPr>
    </w:lvl>
    <w:lvl w:ilvl="4" w:tplc="20722028">
      <w:numFmt w:val="bullet"/>
      <w:lvlText w:val="•"/>
      <w:lvlJc w:val="left"/>
      <w:pPr>
        <w:ind w:left="2716" w:hanging="252"/>
      </w:pPr>
      <w:rPr>
        <w:rFonts w:hint="default"/>
        <w:lang w:val="tr-TR" w:eastAsia="en-US" w:bidi="ar-SA"/>
      </w:rPr>
    </w:lvl>
    <w:lvl w:ilvl="5" w:tplc="2376E576">
      <w:numFmt w:val="bullet"/>
      <w:lvlText w:val="•"/>
      <w:lvlJc w:val="left"/>
      <w:pPr>
        <w:ind w:left="3246" w:hanging="252"/>
      </w:pPr>
      <w:rPr>
        <w:rFonts w:hint="default"/>
        <w:lang w:val="tr-TR" w:eastAsia="en-US" w:bidi="ar-SA"/>
      </w:rPr>
    </w:lvl>
    <w:lvl w:ilvl="6" w:tplc="95D6AFAE">
      <w:numFmt w:val="bullet"/>
      <w:lvlText w:val="•"/>
      <w:lvlJc w:val="left"/>
      <w:pPr>
        <w:ind w:left="3775" w:hanging="252"/>
      </w:pPr>
      <w:rPr>
        <w:rFonts w:hint="default"/>
        <w:lang w:val="tr-TR" w:eastAsia="en-US" w:bidi="ar-SA"/>
      </w:rPr>
    </w:lvl>
    <w:lvl w:ilvl="7" w:tplc="480A1E2C">
      <w:numFmt w:val="bullet"/>
      <w:lvlText w:val="•"/>
      <w:lvlJc w:val="left"/>
      <w:pPr>
        <w:ind w:left="4304" w:hanging="252"/>
      </w:pPr>
      <w:rPr>
        <w:rFonts w:hint="default"/>
        <w:lang w:val="tr-TR" w:eastAsia="en-US" w:bidi="ar-SA"/>
      </w:rPr>
    </w:lvl>
    <w:lvl w:ilvl="8" w:tplc="CA3E3766">
      <w:numFmt w:val="bullet"/>
      <w:lvlText w:val="•"/>
      <w:lvlJc w:val="left"/>
      <w:pPr>
        <w:ind w:left="4833" w:hanging="252"/>
      </w:pPr>
      <w:rPr>
        <w:rFonts w:hint="default"/>
        <w:lang w:val="tr-TR" w:eastAsia="en-US" w:bidi="ar-SA"/>
      </w:rPr>
    </w:lvl>
  </w:abstractNum>
  <w:abstractNum w:abstractNumId="58" w15:restartNumberingAfterBreak="0">
    <w:nsid w:val="7D14304F"/>
    <w:multiLevelType w:val="hybridMultilevel"/>
    <w:tmpl w:val="20A0DA28"/>
    <w:lvl w:ilvl="0" w:tplc="B5481F82">
      <w:numFmt w:val="bullet"/>
      <w:lvlText w:val=""/>
      <w:lvlJc w:val="left"/>
      <w:pPr>
        <w:ind w:left="595" w:hanging="251"/>
      </w:pPr>
      <w:rPr>
        <w:rFonts w:ascii="Wingdings" w:eastAsia="Wingdings" w:hAnsi="Wingdings" w:cs="Wingdings" w:hint="default"/>
        <w:w w:val="101"/>
        <w:sz w:val="17"/>
        <w:szCs w:val="17"/>
        <w:lang w:val="tr-TR" w:eastAsia="en-US" w:bidi="ar-SA"/>
      </w:rPr>
    </w:lvl>
    <w:lvl w:ilvl="1" w:tplc="FFAE6EB8">
      <w:numFmt w:val="bullet"/>
      <w:lvlText w:val="•"/>
      <w:lvlJc w:val="left"/>
      <w:pPr>
        <w:ind w:left="1112" w:hanging="251"/>
      </w:pPr>
      <w:rPr>
        <w:rFonts w:hint="default"/>
        <w:lang w:val="tr-TR" w:eastAsia="en-US" w:bidi="ar-SA"/>
      </w:rPr>
    </w:lvl>
    <w:lvl w:ilvl="2" w:tplc="19B47E9C">
      <w:numFmt w:val="bullet"/>
      <w:lvlText w:val="•"/>
      <w:lvlJc w:val="left"/>
      <w:pPr>
        <w:ind w:left="1624" w:hanging="251"/>
      </w:pPr>
      <w:rPr>
        <w:rFonts w:hint="default"/>
        <w:lang w:val="tr-TR" w:eastAsia="en-US" w:bidi="ar-SA"/>
      </w:rPr>
    </w:lvl>
    <w:lvl w:ilvl="3" w:tplc="C98A3E88">
      <w:numFmt w:val="bullet"/>
      <w:lvlText w:val="•"/>
      <w:lvlJc w:val="left"/>
      <w:pPr>
        <w:ind w:left="2136" w:hanging="251"/>
      </w:pPr>
      <w:rPr>
        <w:rFonts w:hint="default"/>
        <w:lang w:val="tr-TR" w:eastAsia="en-US" w:bidi="ar-SA"/>
      </w:rPr>
    </w:lvl>
    <w:lvl w:ilvl="4" w:tplc="74C04E86">
      <w:numFmt w:val="bullet"/>
      <w:lvlText w:val="•"/>
      <w:lvlJc w:val="left"/>
      <w:pPr>
        <w:ind w:left="2648" w:hanging="251"/>
      </w:pPr>
      <w:rPr>
        <w:rFonts w:hint="default"/>
        <w:lang w:val="tr-TR" w:eastAsia="en-US" w:bidi="ar-SA"/>
      </w:rPr>
    </w:lvl>
    <w:lvl w:ilvl="5" w:tplc="E3C4635E">
      <w:numFmt w:val="bullet"/>
      <w:lvlText w:val="•"/>
      <w:lvlJc w:val="left"/>
      <w:pPr>
        <w:ind w:left="3160" w:hanging="251"/>
      </w:pPr>
      <w:rPr>
        <w:rFonts w:hint="default"/>
        <w:lang w:val="tr-TR" w:eastAsia="en-US" w:bidi="ar-SA"/>
      </w:rPr>
    </w:lvl>
    <w:lvl w:ilvl="6" w:tplc="A0E02BBE">
      <w:numFmt w:val="bullet"/>
      <w:lvlText w:val="•"/>
      <w:lvlJc w:val="left"/>
      <w:pPr>
        <w:ind w:left="3672" w:hanging="251"/>
      </w:pPr>
      <w:rPr>
        <w:rFonts w:hint="default"/>
        <w:lang w:val="tr-TR" w:eastAsia="en-US" w:bidi="ar-SA"/>
      </w:rPr>
    </w:lvl>
    <w:lvl w:ilvl="7" w:tplc="879AB0EE">
      <w:numFmt w:val="bullet"/>
      <w:lvlText w:val="•"/>
      <w:lvlJc w:val="left"/>
      <w:pPr>
        <w:ind w:left="4184" w:hanging="251"/>
      </w:pPr>
      <w:rPr>
        <w:rFonts w:hint="default"/>
        <w:lang w:val="tr-TR" w:eastAsia="en-US" w:bidi="ar-SA"/>
      </w:rPr>
    </w:lvl>
    <w:lvl w:ilvl="8" w:tplc="28A81742">
      <w:numFmt w:val="bullet"/>
      <w:lvlText w:val="•"/>
      <w:lvlJc w:val="left"/>
      <w:pPr>
        <w:ind w:left="4696" w:hanging="251"/>
      </w:pPr>
      <w:rPr>
        <w:rFonts w:hint="default"/>
        <w:lang w:val="tr-TR" w:eastAsia="en-US" w:bidi="ar-SA"/>
      </w:rPr>
    </w:lvl>
  </w:abstractNum>
  <w:abstractNum w:abstractNumId="59" w15:restartNumberingAfterBreak="0">
    <w:nsid w:val="7EDD323E"/>
    <w:multiLevelType w:val="hybridMultilevel"/>
    <w:tmpl w:val="84F06682"/>
    <w:lvl w:ilvl="0" w:tplc="2408C25A">
      <w:start w:val="1"/>
      <w:numFmt w:val="decimal"/>
      <w:lvlText w:val="%1."/>
      <w:lvlJc w:val="left"/>
      <w:pPr>
        <w:tabs>
          <w:tab w:val="num" w:pos="720"/>
        </w:tabs>
        <w:ind w:left="720" w:hanging="360"/>
      </w:pPr>
    </w:lvl>
    <w:lvl w:ilvl="1" w:tplc="77764FD2" w:tentative="1">
      <w:start w:val="1"/>
      <w:numFmt w:val="decimal"/>
      <w:lvlText w:val="%2."/>
      <w:lvlJc w:val="left"/>
      <w:pPr>
        <w:tabs>
          <w:tab w:val="num" w:pos="1440"/>
        </w:tabs>
        <w:ind w:left="1440" w:hanging="360"/>
      </w:pPr>
    </w:lvl>
    <w:lvl w:ilvl="2" w:tplc="AA32F334" w:tentative="1">
      <w:start w:val="1"/>
      <w:numFmt w:val="decimal"/>
      <w:lvlText w:val="%3."/>
      <w:lvlJc w:val="left"/>
      <w:pPr>
        <w:tabs>
          <w:tab w:val="num" w:pos="2160"/>
        </w:tabs>
        <w:ind w:left="2160" w:hanging="360"/>
      </w:pPr>
    </w:lvl>
    <w:lvl w:ilvl="3" w:tplc="CE623642" w:tentative="1">
      <w:start w:val="1"/>
      <w:numFmt w:val="decimal"/>
      <w:lvlText w:val="%4."/>
      <w:lvlJc w:val="left"/>
      <w:pPr>
        <w:tabs>
          <w:tab w:val="num" w:pos="2880"/>
        </w:tabs>
        <w:ind w:left="2880" w:hanging="360"/>
      </w:pPr>
    </w:lvl>
    <w:lvl w:ilvl="4" w:tplc="E1181232" w:tentative="1">
      <w:start w:val="1"/>
      <w:numFmt w:val="decimal"/>
      <w:lvlText w:val="%5."/>
      <w:lvlJc w:val="left"/>
      <w:pPr>
        <w:tabs>
          <w:tab w:val="num" w:pos="3600"/>
        </w:tabs>
        <w:ind w:left="3600" w:hanging="360"/>
      </w:pPr>
    </w:lvl>
    <w:lvl w:ilvl="5" w:tplc="63D2FD84" w:tentative="1">
      <w:start w:val="1"/>
      <w:numFmt w:val="decimal"/>
      <w:lvlText w:val="%6."/>
      <w:lvlJc w:val="left"/>
      <w:pPr>
        <w:tabs>
          <w:tab w:val="num" w:pos="4320"/>
        </w:tabs>
        <w:ind w:left="4320" w:hanging="360"/>
      </w:pPr>
    </w:lvl>
    <w:lvl w:ilvl="6" w:tplc="6EE8399E" w:tentative="1">
      <w:start w:val="1"/>
      <w:numFmt w:val="decimal"/>
      <w:lvlText w:val="%7."/>
      <w:lvlJc w:val="left"/>
      <w:pPr>
        <w:tabs>
          <w:tab w:val="num" w:pos="5040"/>
        </w:tabs>
        <w:ind w:left="5040" w:hanging="360"/>
      </w:pPr>
    </w:lvl>
    <w:lvl w:ilvl="7" w:tplc="B5E45948" w:tentative="1">
      <w:start w:val="1"/>
      <w:numFmt w:val="decimal"/>
      <w:lvlText w:val="%8."/>
      <w:lvlJc w:val="left"/>
      <w:pPr>
        <w:tabs>
          <w:tab w:val="num" w:pos="5760"/>
        </w:tabs>
        <w:ind w:left="5760" w:hanging="360"/>
      </w:pPr>
    </w:lvl>
    <w:lvl w:ilvl="8" w:tplc="A5AC440C" w:tentative="1">
      <w:start w:val="1"/>
      <w:numFmt w:val="decimal"/>
      <w:lvlText w:val="%9."/>
      <w:lvlJc w:val="left"/>
      <w:pPr>
        <w:tabs>
          <w:tab w:val="num" w:pos="6480"/>
        </w:tabs>
        <w:ind w:left="6480" w:hanging="360"/>
      </w:pPr>
    </w:lvl>
  </w:abstractNum>
  <w:abstractNum w:abstractNumId="60" w15:restartNumberingAfterBreak="0">
    <w:nsid w:val="7F9E3235"/>
    <w:multiLevelType w:val="hybridMultilevel"/>
    <w:tmpl w:val="CB1EF514"/>
    <w:lvl w:ilvl="0" w:tplc="9D74EFD0">
      <w:numFmt w:val="bullet"/>
      <w:lvlText w:val=""/>
      <w:lvlJc w:val="left"/>
      <w:pPr>
        <w:ind w:left="587" w:hanging="251"/>
      </w:pPr>
      <w:rPr>
        <w:rFonts w:ascii="Wingdings" w:eastAsia="Wingdings" w:hAnsi="Wingdings" w:cs="Wingdings" w:hint="default"/>
        <w:w w:val="101"/>
        <w:sz w:val="17"/>
        <w:szCs w:val="17"/>
        <w:lang w:val="tr-TR" w:eastAsia="en-US" w:bidi="ar-SA"/>
      </w:rPr>
    </w:lvl>
    <w:lvl w:ilvl="1" w:tplc="88161C10">
      <w:numFmt w:val="bullet"/>
      <w:lvlText w:val="•"/>
      <w:lvlJc w:val="left"/>
      <w:pPr>
        <w:ind w:left="1094" w:hanging="251"/>
      </w:pPr>
      <w:rPr>
        <w:rFonts w:hint="default"/>
        <w:lang w:val="tr-TR" w:eastAsia="en-US" w:bidi="ar-SA"/>
      </w:rPr>
    </w:lvl>
    <w:lvl w:ilvl="2" w:tplc="D6287EBE">
      <w:numFmt w:val="bullet"/>
      <w:lvlText w:val="•"/>
      <w:lvlJc w:val="left"/>
      <w:pPr>
        <w:ind w:left="1608" w:hanging="251"/>
      </w:pPr>
      <w:rPr>
        <w:rFonts w:hint="default"/>
        <w:lang w:val="tr-TR" w:eastAsia="en-US" w:bidi="ar-SA"/>
      </w:rPr>
    </w:lvl>
    <w:lvl w:ilvl="3" w:tplc="A2E25486">
      <w:numFmt w:val="bullet"/>
      <w:lvlText w:val="•"/>
      <w:lvlJc w:val="left"/>
      <w:pPr>
        <w:ind w:left="2122" w:hanging="251"/>
      </w:pPr>
      <w:rPr>
        <w:rFonts w:hint="default"/>
        <w:lang w:val="tr-TR" w:eastAsia="en-US" w:bidi="ar-SA"/>
      </w:rPr>
    </w:lvl>
    <w:lvl w:ilvl="4" w:tplc="EDF699D8">
      <w:numFmt w:val="bullet"/>
      <w:lvlText w:val="•"/>
      <w:lvlJc w:val="left"/>
      <w:pPr>
        <w:ind w:left="2636" w:hanging="251"/>
      </w:pPr>
      <w:rPr>
        <w:rFonts w:hint="default"/>
        <w:lang w:val="tr-TR" w:eastAsia="en-US" w:bidi="ar-SA"/>
      </w:rPr>
    </w:lvl>
    <w:lvl w:ilvl="5" w:tplc="5FA8398A">
      <w:numFmt w:val="bullet"/>
      <w:lvlText w:val="•"/>
      <w:lvlJc w:val="left"/>
      <w:pPr>
        <w:ind w:left="3150" w:hanging="251"/>
      </w:pPr>
      <w:rPr>
        <w:rFonts w:hint="default"/>
        <w:lang w:val="tr-TR" w:eastAsia="en-US" w:bidi="ar-SA"/>
      </w:rPr>
    </w:lvl>
    <w:lvl w:ilvl="6" w:tplc="F3102EF2">
      <w:numFmt w:val="bullet"/>
      <w:lvlText w:val="•"/>
      <w:lvlJc w:val="left"/>
      <w:pPr>
        <w:ind w:left="3664" w:hanging="251"/>
      </w:pPr>
      <w:rPr>
        <w:rFonts w:hint="default"/>
        <w:lang w:val="tr-TR" w:eastAsia="en-US" w:bidi="ar-SA"/>
      </w:rPr>
    </w:lvl>
    <w:lvl w:ilvl="7" w:tplc="6284E21C">
      <w:numFmt w:val="bullet"/>
      <w:lvlText w:val="•"/>
      <w:lvlJc w:val="left"/>
      <w:pPr>
        <w:ind w:left="4178" w:hanging="251"/>
      </w:pPr>
      <w:rPr>
        <w:rFonts w:hint="default"/>
        <w:lang w:val="tr-TR" w:eastAsia="en-US" w:bidi="ar-SA"/>
      </w:rPr>
    </w:lvl>
    <w:lvl w:ilvl="8" w:tplc="D7AA462A">
      <w:numFmt w:val="bullet"/>
      <w:lvlText w:val="•"/>
      <w:lvlJc w:val="left"/>
      <w:pPr>
        <w:ind w:left="4692" w:hanging="251"/>
      </w:pPr>
      <w:rPr>
        <w:rFonts w:hint="default"/>
        <w:lang w:val="tr-TR" w:eastAsia="en-US" w:bidi="ar-SA"/>
      </w:rPr>
    </w:lvl>
  </w:abstractNum>
  <w:num w:numId="1">
    <w:abstractNumId w:val="23"/>
  </w:num>
  <w:num w:numId="2">
    <w:abstractNumId w:val="38"/>
  </w:num>
  <w:num w:numId="3">
    <w:abstractNumId w:val="49"/>
  </w:num>
  <w:num w:numId="4">
    <w:abstractNumId w:val="36"/>
  </w:num>
  <w:num w:numId="5">
    <w:abstractNumId w:val="43"/>
  </w:num>
  <w:num w:numId="6">
    <w:abstractNumId w:val="54"/>
  </w:num>
  <w:num w:numId="7">
    <w:abstractNumId w:val="12"/>
  </w:num>
  <w:num w:numId="8">
    <w:abstractNumId w:val="45"/>
  </w:num>
  <w:num w:numId="9">
    <w:abstractNumId w:val="56"/>
  </w:num>
  <w:num w:numId="10">
    <w:abstractNumId w:val="50"/>
  </w:num>
  <w:num w:numId="11">
    <w:abstractNumId w:val="44"/>
  </w:num>
  <w:num w:numId="12">
    <w:abstractNumId w:val="14"/>
  </w:num>
  <w:num w:numId="13">
    <w:abstractNumId w:val="1"/>
  </w:num>
  <w:num w:numId="14">
    <w:abstractNumId w:val="26"/>
  </w:num>
  <w:num w:numId="15">
    <w:abstractNumId w:val="31"/>
  </w:num>
  <w:num w:numId="16">
    <w:abstractNumId w:val="3"/>
  </w:num>
  <w:num w:numId="17">
    <w:abstractNumId w:val="7"/>
  </w:num>
  <w:num w:numId="18">
    <w:abstractNumId w:val="35"/>
  </w:num>
  <w:num w:numId="19">
    <w:abstractNumId w:val="40"/>
  </w:num>
  <w:num w:numId="20">
    <w:abstractNumId w:val="47"/>
  </w:num>
  <w:num w:numId="21">
    <w:abstractNumId w:val="34"/>
  </w:num>
  <w:num w:numId="22">
    <w:abstractNumId w:val="59"/>
  </w:num>
  <w:num w:numId="23">
    <w:abstractNumId w:val="51"/>
  </w:num>
  <w:num w:numId="24">
    <w:abstractNumId w:val="21"/>
  </w:num>
  <w:num w:numId="25">
    <w:abstractNumId w:val="55"/>
  </w:num>
  <w:num w:numId="26">
    <w:abstractNumId w:val="46"/>
  </w:num>
  <w:num w:numId="27">
    <w:abstractNumId w:val="15"/>
  </w:num>
  <w:num w:numId="28">
    <w:abstractNumId w:val="4"/>
  </w:num>
  <w:num w:numId="29">
    <w:abstractNumId w:val="20"/>
  </w:num>
  <w:num w:numId="30">
    <w:abstractNumId w:val="0"/>
  </w:num>
  <w:num w:numId="31">
    <w:abstractNumId w:val="42"/>
  </w:num>
  <w:num w:numId="32">
    <w:abstractNumId w:val="60"/>
  </w:num>
  <w:num w:numId="33">
    <w:abstractNumId w:val="5"/>
  </w:num>
  <w:num w:numId="34">
    <w:abstractNumId w:val="10"/>
  </w:num>
  <w:num w:numId="35">
    <w:abstractNumId w:val="39"/>
  </w:num>
  <w:num w:numId="36">
    <w:abstractNumId w:val="33"/>
  </w:num>
  <w:num w:numId="37">
    <w:abstractNumId w:val="41"/>
  </w:num>
  <w:num w:numId="38">
    <w:abstractNumId w:val="58"/>
  </w:num>
  <w:num w:numId="39">
    <w:abstractNumId w:val="37"/>
  </w:num>
  <w:num w:numId="40">
    <w:abstractNumId w:val="32"/>
  </w:num>
  <w:num w:numId="41">
    <w:abstractNumId w:val="13"/>
  </w:num>
  <w:num w:numId="42">
    <w:abstractNumId w:val="16"/>
  </w:num>
  <w:num w:numId="43">
    <w:abstractNumId w:val="8"/>
  </w:num>
  <w:num w:numId="44">
    <w:abstractNumId w:val="6"/>
  </w:num>
  <w:num w:numId="45">
    <w:abstractNumId w:val="25"/>
  </w:num>
  <w:num w:numId="46">
    <w:abstractNumId w:val="28"/>
  </w:num>
  <w:num w:numId="47">
    <w:abstractNumId w:val="29"/>
  </w:num>
  <w:num w:numId="48">
    <w:abstractNumId w:val="22"/>
  </w:num>
  <w:num w:numId="49">
    <w:abstractNumId w:val="2"/>
  </w:num>
  <w:num w:numId="50">
    <w:abstractNumId w:val="24"/>
  </w:num>
  <w:num w:numId="51">
    <w:abstractNumId w:val="11"/>
  </w:num>
  <w:num w:numId="52">
    <w:abstractNumId w:val="17"/>
  </w:num>
  <w:num w:numId="53">
    <w:abstractNumId w:val="19"/>
  </w:num>
  <w:num w:numId="54">
    <w:abstractNumId w:val="57"/>
  </w:num>
  <w:num w:numId="55">
    <w:abstractNumId w:val="30"/>
  </w:num>
  <w:num w:numId="56">
    <w:abstractNumId w:val="52"/>
  </w:num>
  <w:num w:numId="57">
    <w:abstractNumId w:val="9"/>
  </w:num>
  <w:num w:numId="58">
    <w:abstractNumId w:val="18"/>
  </w:num>
  <w:num w:numId="59">
    <w:abstractNumId w:val="53"/>
  </w:num>
  <w:num w:numId="60">
    <w:abstractNumId w:val="27"/>
  </w:num>
  <w:num w:numId="61">
    <w:abstractNumId w:val="4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AAC"/>
    <w:rsid w:val="00007CA6"/>
    <w:rsid w:val="00071535"/>
    <w:rsid w:val="0007571C"/>
    <w:rsid w:val="000B1769"/>
    <w:rsid w:val="000B1F09"/>
    <w:rsid w:val="000C3782"/>
    <w:rsid w:val="000D5169"/>
    <w:rsid w:val="000D56CF"/>
    <w:rsid w:val="00104442"/>
    <w:rsid w:val="00161177"/>
    <w:rsid w:val="00173F05"/>
    <w:rsid w:val="0018657A"/>
    <w:rsid w:val="001B20EC"/>
    <w:rsid w:val="001D110B"/>
    <w:rsid w:val="001D472D"/>
    <w:rsid w:val="001E6C07"/>
    <w:rsid w:val="00211FFB"/>
    <w:rsid w:val="002343E7"/>
    <w:rsid w:val="002405A3"/>
    <w:rsid w:val="0025609A"/>
    <w:rsid w:val="002940FD"/>
    <w:rsid w:val="002A3779"/>
    <w:rsid w:val="002D7573"/>
    <w:rsid w:val="0032174E"/>
    <w:rsid w:val="00342F0E"/>
    <w:rsid w:val="003E7EA8"/>
    <w:rsid w:val="003F7A7D"/>
    <w:rsid w:val="00450CEF"/>
    <w:rsid w:val="00474AAC"/>
    <w:rsid w:val="004C2198"/>
    <w:rsid w:val="004D350C"/>
    <w:rsid w:val="004E2DF6"/>
    <w:rsid w:val="004F7D02"/>
    <w:rsid w:val="00554CCD"/>
    <w:rsid w:val="005938A8"/>
    <w:rsid w:val="005A3C17"/>
    <w:rsid w:val="005A54D2"/>
    <w:rsid w:val="005E04A0"/>
    <w:rsid w:val="00617EAF"/>
    <w:rsid w:val="006A01F7"/>
    <w:rsid w:val="006E4B9A"/>
    <w:rsid w:val="006E7EA0"/>
    <w:rsid w:val="00706B89"/>
    <w:rsid w:val="00746135"/>
    <w:rsid w:val="00776EDE"/>
    <w:rsid w:val="007A470F"/>
    <w:rsid w:val="007D23B3"/>
    <w:rsid w:val="007D4A98"/>
    <w:rsid w:val="007F6F7F"/>
    <w:rsid w:val="00807922"/>
    <w:rsid w:val="0087170A"/>
    <w:rsid w:val="00873BBC"/>
    <w:rsid w:val="0088451B"/>
    <w:rsid w:val="00892593"/>
    <w:rsid w:val="00894225"/>
    <w:rsid w:val="008F29E0"/>
    <w:rsid w:val="00932465"/>
    <w:rsid w:val="00942D35"/>
    <w:rsid w:val="009511F2"/>
    <w:rsid w:val="00972563"/>
    <w:rsid w:val="009A0DD5"/>
    <w:rsid w:val="00A16EDA"/>
    <w:rsid w:val="00A66016"/>
    <w:rsid w:val="00A66722"/>
    <w:rsid w:val="00A72B82"/>
    <w:rsid w:val="00AB3BA3"/>
    <w:rsid w:val="00AC0E1A"/>
    <w:rsid w:val="00AE235F"/>
    <w:rsid w:val="00B00F4A"/>
    <w:rsid w:val="00B020B9"/>
    <w:rsid w:val="00B359B8"/>
    <w:rsid w:val="00B74296"/>
    <w:rsid w:val="00B80969"/>
    <w:rsid w:val="00BB5A99"/>
    <w:rsid w:val="00BD2221"/>
    <w:rsid w:val="00BD29EE"/>
    <w:rsid w:val="00C10374"/>
    <w:rsid w:val="00C10EC6"/>
    <w:rsid w:val="00C34CA9"/>
    <w:rsid w:val="00C70373"/>
    <w:rsid w:val="00CC3096"/>
    <w:rsid w:val="00CE647C"/>
    <w:rsid w:val="00CF1325"/>
    <w:rsid w:val="00D1485D"/>
    <w:rsid w:val="00D4473C"/>
    <w:rsid w:val="00D845A7"/>
    <w:rsid w:val="00D961AF"/>
    <w:rsid w:val="00DC0838"/>
    <w:rsid w:val="00DD06A7"/>
    <w:rsid w:val="00E24CA3"/>
    <w:rsid w:val="00E260BD"/>
    <w:rsid w:val="00E3367B"/>
    <w:rsid w:val="00E87C1D"/>
    <w:rsid w:val="00E951D2"/>
    <w:rsid w:val="00EB740D"/>
    <w:rsid w:val="00EE7086"/>
    <w:rsid w:val="00F17497"/>
    <w:rsid w:val="00FC65AF"/>
    <w:rsid w:val="00FC732A"/>
    <w:rsid w:val="00FE6D4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F738E"/>
  <w15:docId w15:val="{224CAAD9-CF8F-41FA-A01C-4B6B8228D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mbria" w:eastAsia="Cambria" w:hAnsi="Cambria" w:cs="Cambria"/>
      <w:lang w:val="tr-TR"/>
    </w:rPr>
  </w:style>
  <w:style w:type="paragraph" w:styleId="Balk1">
    <w:name w:val="heading 1"/>
    <w:basedOn w:val="Normal"/>
    <w:uiPriority w:val="1"/>
    <w:qFormat/>
    <w:pPr>
      <w:ind w:left="95" w:right="153"/>
      <w:jc w:val="center"/>
      <w:outlineLvl w:val="0"/>
    </w:pPr>
    <w:rPr>
      <w:b/>
      <w:bCs/>
      <w:sz w:val="40"/>
      <w:szCs w:val="40"/>
    </w:rPr>
  </w:style>
  <w:style w:type="paragraph" w:styleId="Balk2">
    <w:name w:val="heading 2"/>
    <w:basedOn w:val="Normal"/>
    <w:uiPriority w:val="1"/>
    <w:qFormat/>
    <w:pPr>
      <w:spacing w:before="78"/>
      <w:ind w:left="1677" w:hanging="359"/>
      <w:outlineLvl w:val="1"/>
    </w:pPr>
    <w:rPr>
      <w:b/>
      <w:bCs/>
      <w:sz w:val="36"/>
      <w:szCs w:val="36"/>
    </w:rPr>
  </w:style>
  <w:style w:type="paragraph" w:styleId="Balk3">
    <w:name w:val="heading 3"/>
    <w:basedOn w:val="Normal"/>
    <w:link w:val="Balk3Char"/>
    <w:uiPriority w:val="9"/>
    <w:qFormat/>
    <w:pPr>
      <w:spacing w:before="78"/>
      <w:ind w:left="1553" w:hanging="595"/>
      <w:outlineLvl w:val="2"/>
    </w:pPr>
    <w:rPr>
      <w:b/>
      <w:bCs/>
      <w:sz w:val="32"/>
      <w:szCs w:val="32"/>
    </w:rPr>
  </w:style>
  <w:style w:type="paragraph" w:styleId="Balk4">
    <w:name w:val="heading 4"/>
    <w:basedOn w:val="Normal"/>
    <w:link w:val="Balk4Char"/>
    <w:uiPriority w:val="9"/>
    <w:qFormat/>
    <w:pPr>
      <w:spacing w:before="78"/>
      <w:ind w:left="1708" w:hanging="750"/>
      <w:outlineLvl w:val="3"/>
    </w:pPr>
    <w:rPr>
      <w:b/>
      <w:bCs/>
      <w:sz w:val="28"/>
      <w:szCs w:val="28"/>
    </w:rPr>
  </w:style>
  <w:style w:type="paragraph" w:styleId="Balk5">
    <w:name w:val="heading 5"/>
    <w:basedOn w:val="Normal"/>
    <w:link w:val="Balk5Char"/>
    <w:uiPriority w:val="1"/>
    <w:qFormat/>
    <w:rsid w:val="004C2198"/>
    <w:pPr>
      <w:spacing w:before="141"/>
      <w:ind w:left="1750" w:hanging="433"/>
      <w:outlineLvl w:val="4"/>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basedOn w:val="VarsaylanParagrafYazTipi"/>
    <w:link w:val="Balk3"/>
    <w:uiPriority w:val="9"/>
    <w:rsid w:val="004C2198"/>
    <w:rPr>
      <w:rFonts w:ascii="Cambria" w:eastAsia="Cambria" w:hAnsi="Cambria" w:cs="Cambria"/>
      <w:b/>
      <w:bCs/>
      <w:sz w:val="32"/>
      <w:szCs w:val="32"/>
      <w:lang w:val="tr-TR"/>
    </w:rPr>
  </w:style>
  <w:style w:type="character" w:customStyle="1" w:styleId="Balk4Char">
    <w:name w:val="Başlık 4 Char"/>
    <w:basedOn w:val="VarsaylanParagrafYazTipi"/>
    <w:link w:val="Balk4"/>
    <w:uiPriority w:val="9"/>
    <w:rsid w:val="004C2198"/>
    <w:rPr>
      <w:rFonts w:ascii="Cambria" w:eastAsia="Cambria" w:hAnsi="Cambria" w:cs="Cambria"/>
      <w:b/>
      <w:bCs/>
      <w:sz w:val="28"/>
      <w:szCs w:val="28"/>
      <w:lang w:val="tr-TR"/>
    </w:rPr>
  </w:style>
  <w:style w:type="character" w:customStyle="1" w:styleId="Balk5Char">
    <w:name w:val="Başlık 5 Char"/>
    <w:basedOn w:val="VarsaylanParagrafYazTipi"/>
    <w:link w:val="Balk5"/>
    <w:uiPriority w:val="1"/>
    <w:rsid w:val="004C2198"/>
    <w:rPr>
      <w:rFonts w:ascii="Cambria" w:eastAsia="Cambria" w:hAnsi="Cambria" w:cs="Cambria"/>
      <w:b/>
      <w:bCs/>
      <w:sz w:val="24"/>
      <w:szCs w:val="24"/>
      <w:lang w:val="tr-TR"/>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character" w:customStyle="1" w:styleId="GvdeMetniChar">
    <w:name w:val="Gövde Metni Char"/>
    <w:basedOn w:val="VarsaylanParagrafYazTipi"/>
    <w:link w:val="GvdeMetni"/>
    <w:uiPriority w:val="1"/>
    <w:rsid w:val="00942D35"/>
    <w:rPr>
      <w:rFonts w:ascii="Cambria" w:eastAsia="Cambria" w:hAnsi="Cambria" w:cs="Cambria"/>
      <w:sz w:val="24"/>
      <w:szCs w:val="24"/>
      <w:lang w:val="tr-TR"/>
    </w:rPr>
  </w:style>
  <w:style w:type="paragraph" w:styleId="ListeParagraf">
    <w:name w:val="List Paragraph"/>
    <w:aliases w:val="içindekiler vb,List Paragraph"/>
    <w:basedOn w:val="Normal"/>
    <w:link w:val="ListeParagrafChar"/>
    <w:uiPriority w:val="34"/>
    <w:qFormat/>
    <w:pPr>
      <w:spacing w:before="141"/>
      <w:ind w:left="1678" w:hanging="360"/>
    </w:pPr>
  </w:style>
  <w:style w:type="character" w:customStyle="1" w:styleId="ListeParagrafChar">
    <w:name w:val="Liste Paragraf Char"/>
    <w:aliases w:val="içindekiler vb Char,List Paragraph Char"/>
    <w:link w:val="ListeParagraf"/>
    <w:uiPriority w:val="99"/>
    <w:locked/>
    <w:rsid w:val="00894225"/>
    <w:rPr>
      <w:rFonts w:ascii="Cambria" w:eastAsia="Cambria" w:hAnsi="Cambria" w:cs="Cambria"/>
      <w:lang w:val="tr-TR"/>
    </w:rPr>
  </w:style>
  <w:style w:type="paragraph" w:customStyle="1" w:styleId="TableParagraph">
    <w:name w:val="Table Paragraph"/>
    <w:basedOn w:val="Normal"/>
    <w:uiPriority w:val="1"/>
    <w:qFormat/>
  </w:style>
  <w:style w:type="paragraph" w:styleId="NormalWeb">
    <w:name w:val="Normal (Web)"/>
    <w:basedOn w:val="Normal"/>
    <w:uiPriority w:val="99"/>
    <w:unhideWhenUsed/>
    <w:rsid w:val="00D845A7"/>
    <w:pPr>
      <w:widowControl/>
      <w:autoSpaceDE/>
      <w:autoSpaceDN/>
      <w:spacing w:before="100" w:beforeAutospacing="1" w:after="100" w:afterAutospacing="1"/>
    </w:pPr>
    <w:rPr>
      <w:rFonts w:ascii="Times New Roman" w:eastAsiaTheme="minorEastAsia" w:hAnsi="Times New Roman" w:cs="Times New Roman"/>
      <w:sz w:val="24"/>
      <w:szCs w:val="24"/>
      <w:lang w:eastAsia="tr-TR"/>
    </w:rPr>
  </w:style>
  <w:style w:type="paragraph" w:styleId="stBilgi">
    <w:name w:val="header"/>
    <w:basedOn w:val="Normal"/>
    <w:link w:val="stBilgiChar"/>
    <w:uiPriority w:val="99"/>
    <w:unhideWhenUsed/>
    <w:rsid w:val="00D845A7"/>
    <w:pPr>
      <w:tabs>
        <w:tab w:val="center" w:pos="4536"/>
        <w:tab w:val="right" w:pos="9072"/>
      </w:tabs>
    </w:pPr>
  </w:style>
  <w:style w:type="character" w:customStyle="1" w:styleId="stBilgiChar">
    <w:name w:val="Üst Bilgi Char"/>
    <w:basedOn w:val="VarsaylanParagrafYazTipi"/>
    <w:link w:val="stBilgi"/>
    <w:uiPriority w:val="99"/>
    <w:rsid w:val="00D845A7"/>
    <w:rPr>
      <w:rFonts w:ascii="Cambria" w:eastAsia="Cambria" w:hAnsi="Cambria" w:cs="Cambria"/>
      <w:lang w:val="tr-TR"/>
    </w:rPr>
  </w:style>
  <w:style w:type="paragraph" w:styleId="AltBilgi">
    <w:name w:val="footer"/>
    <w:basedOn w:val="Normal"/>
    <w:link w:val="AltBilgiChar"/>
    <w:uiPriority w:val="99"/>
    <w:unhideWhenUsed/>
    <w:rsid w:val="00D845A7"/>
    <w:pPr>
      <w:tabs>
        <w:tab w:val="center" w:pos="4536"/>
        <w:tab w:val="right" w:pos="9072"/>
      </w:tabs>
    </w:pPr>
  </w:style>
  <w:style w:type="character" w:customStyle="1" w:styleId="AltBilgiChar">
    <w:name w:val="Alt Bilgi Char"/>
    <w:basedOn w:val="VarsaylanParagrafYazTipi"/>
    <w:link w:val="AltBilgi"/>
    <w:uiPriority w:val="99"/>
    <w:rsid w:val="00D845A7"/>
    <w:rPr>
      <w:rFonts w:ascii="Cambria" w:eastAsia="Cambria" w:hAnsi="Cambria" w:cs="Cambria"/>
      <w:lang w:val="tr-TR"/>
    </w:rPr>
  </w:style>
  <w:style w:type="paragraph" w:styleId="AralkYok">
    <w:name w:val="No Spacing"/>
    <w:link w:val="AralkYokChar"/>
    <w:uiPriority w:val="1"/>
    <w:qFormat/>
    <w:rsid w:val="00706B89"/>
    <w:rPr>
      <w:rFonts w:ascii="Times New Roman" w:eastAsia="Times New Roman" w:hAnsi="Times New Roman" w:cs="Times New Roman"/>
      <w:lang w:val="tr-TR"/>
    </w:rPr>
  </w:style>
  <w:style w:type="character" w:customStyle="1" w:styleId="AralkYokChar">
    <w:name w:val="Aralık Yok Char"/>
    <w:basedOn w:val="VarsaylanParagrafYazTipi"/>
    <w:link w:val="AralkYok"/>
    <w:uiPriority w:val="1"/>
    <w:rsid w:val="00706B89"/>
    <w:rPr>
      <w:rFonts w:ascii="Times New Roman" w:eastAsia="Times New Roman" w:hAnsi="Times New Roman" w:cs="Times New Roman"/>
      <w:lang w:val="tr-TR"/>
    </w:rPr>
  </w:style>
  <w:style w:type="table" w:styleId="AkListe-Vurgu2">
    <w:name w:val="Light List Accent 2"/>
    <w:basedOn w:val="NormalTablo"/>
    <w:uiPriority w:val="61"/>
    <w:rsid w:val="00706B89"/>
    <w:pPr>
      <w:widowControl/>
      <w:autoSpaceDE/>
      <w:autoSpaceDN/>
    </w:pPr>
    <w:rPr>
      <w:rFonts w:eastAsiaTheme="minorEastAsia"/>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BalonMetniChar">
    <w:name w:val="Balon Metni Char"/>
    <w:basedOn w:val="VarsaylanParagrafYazTipi"/>
    <w:link w:val="BalonMetni"/>
    <w:uiPriority w:val="99"/>
    <w:semiHidden/>
    <w:rsid w:val="004C2198"/>
    <w:rPr>
      <w:rFonts w:ascii="Tahoma" w:eastAsiaTheme="minorEastAsia" w:hAnsi="Tahoma" w:cs="Tahoma"/>
      <w:sz w:val="16"/>
      <w:szCs w:val="16"/>
    </w:rPr>
  </w:style>
  <w:style w:type="paragraph" w:styleId="BalonMetni">
    <w:name w:val="Balloon Text"/>
    <w:basedOn w:val="Normal"/>
    <w:link w:val="BalonMetniChar"/>
    <w:uiPriority w:val="99"/>
    <w:semiHidden/>
    <w:unhideWhenUsed/>
    <w:rsid w:val="004C2198"/>
    <w:pPr>
      <w:widowControl/>
      <w:autoSpaceDE/>
      <w:autoSpaceDN/>
    </w:pPr>
    <w:rPr>
      <w:rFonts w:ascii="Tahoma" w:eastAsiaTheme="minorEastAsia" w:hAnsi="Tahoma" w:cs="Tahoma"/>
      <w:sz w:val="16"/>
      <w:szCs w:val="16"/>
      <w:lang w:val="en-US"/>
    </w:rPr>
  </w:style>
  <w:style w:type="character" w:styleId="Gl">
    <w:name w:val="Strong"/>
    <w:basedOn w:val="VarsaylanParagrafYazTipi"/>
    <w:uiPriority w:val="22"/>
    <w:qFormat/>
    <w:rsid w:val="004C2198"/>
    <w:rPr>
      <w:b/>
      <w:bCs/>
    </w:rPr>
  </w:style>
  <w:style w:type="paragraph" w:styleId="KonuBal">
    <w:name w:val="Title"/>
    <w:basedOn w:val="Normal"/>
    <w:next w:val="Normal"/>
    <w:link w:val="KonuBalChar"/>
    <w:uiPriority w:val="10"/>
    <w:qFormat/>
    <w:rsid w:val="004C2198"/>
    <w:pPr>
      <w:widowControl/>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KonuBalChar">
    <w:name w:val="Konu Başlığı Char"/>
    <w:basedOn w:val="VarsaylanParagrafYazTipi"/>
    <w:link w:val="KonuBal"/>
    <w:uiPriority w:val="10"/>
    <w:rsid w:val="004C2198"/>
    <w:rPr>
      <w:rFonts w:asciiTheme="majorHAnsi" w:eastAsiaTheme="majorEastAsia" w:hAnsiTheme="majorHAnsi" w:cstheme="majorBidi"/>
      <w:color w:val="17365D" w:themeColor="text2" w:themeShade="BF"/>
      <w:spacing w:val="5"/>
      <w:kern w:val="28"/>
      <w:sz w:val="52"/>
      <w:szCs w:val="52"/>
    </w:rPr>
  </w:style>
  <w:style w:type="paragraph" w:styleId="GlAlnt">
    <w:name w:val="Intense Quote"/>
    <w:basedOn w:val="Normal"/>
    <w:next w:val="Normal"/>
    <w:link w:val="GlAlntChar"/>
    <w:uiPriority w:val="30"/>
    <w:qFormat/>
    <w:rsid w:val="004C2198"/>
    <w:pPr>
      <w:widowControl/>
      <w:pBdr>
        <w:bottom w:val="single" w:sz="4" w:space="4" w:color="4F81BD" w:themeColor="accent1"/>
      </w:pBdr>
      <w:autoSpaceDE/>
      <w:autoSpaceDN/>
      <w:spacing w:before="200" w:after="280" w:line="276" w:lineRule="auto"/>
      <w:ind w:left="936" w:right="936"/>
    </w:pPr>
    <w:rPr>
      <w:rFonts w:asciiTheme="minorHAnsi" w:eastAsiaTheme="minorEastAsia" w:hAnsiTheme="minorHAnsi" w:cstheme="minorBidi"/>
      <w:b/>
      <w:bCs/>
      <w:i/>
      <w:iCs/>
      <w:color w:val="4F81BD" w:themeColor="accent1"/>
      <w:lang w:val="en-US"/>
    </w:rPr>
  </w:style>
  <w:style w:type="character" w:customStyle="1" w:styleId="GlAlntChar">
    <w:name w:val="Güçlü Alıntı Char"/>
    <w:basedOn w:val="VarsaylanParagrafYazTipi"/>
    <w:link w:val="GlAlnt"/>
    <w:uiPriority w:val="30"/>
    <w:rsid w:val="004C2198"/>
    <w:rPr>
      <w:rFonts w:eastAsiaTheme="minorEastAsia"/>
      <w:b/>
      <w:bCs/>
      <w:i/>
      <w:iCs/>
      <w:color w:val="4F81BD" w:themeColor="accent1"/>
    </w:rPr>
  </w:style>
  <w:style w:type="paragraph" w:customStyle="1" w:styleId="Balk41">
    <w:name w:val="Başlık 41"/>
    <w:basedOn w:val="Normal"/>
    <w:uiPriority w:val="1"/>
    <w:qFormat/>
    <w:rsid w:val="004C2198"/>
    <w:pPr>
      <w:ind w:left="216"/>
      <w:outlineLvl w:val="4"/>
    </w:pPr>
    <w:rPr>
      <w:rFonts w:ascii="Times New Roman" w:eastAsia="Times New Roman" w:hAnsi="Times New Roman" w:cs="Times New Roman"/>
      <w:b/>
      <w:bCs/>
      <w:sz w:val="24"/>
      <w:szCs w:val="24"/>
    </w:rPr>
  </w:style>
  <w:style w:type="table" w:styleId="OrtaGlgeleme1-Vurgu6">
    <w:name w:val="Medium Shading 1 Accent 6"/>
    <w:basedOn w:val="NormalTablo"/>
    <w:uiPriority w:val="63"/>
    <w:rsid w:val="004C2198"/>
    <w:pPr>
      <w:widowControl/>
      <w:autoSpaceDE/>
      <w:autoSpaceDN/>
    </w:pPr>
    <w:rPr>
      <w:rFonts w:eastAsiaTheme="minorEastAsia"/>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Balk11">
    <w:name w:val="Başlık 11"/>
    <w:basedOn w:val="Normal"/>
    <w:uiPriority w:val="1"/>
    <w:qFormat/>
    <w:rsid w:val="004C2198"/>
    <w:pPr>
      <w:spacing w:before="18"/>
      <w:ind w:left="2"/>
      <w:jc w:val="center"/>
      <w:outlineLvl w:val="1"/>
    </w:pPr>
    <w:rPr>
      <w:b/>
      <w:bCs/>
      <w:sz w:val="48"/>
      <w:szCs w:val="48"/>
    </w:rPr>
  </w:style>
  <w:style w:type="character" w:customStyle="1" w:styleId="fontstyle01">
    <w:name w:val="fontstyle01"/>
    <w:basedOn w:val="VarsaylanParagrafYazTipi"/>
    <w:rsid w:val="004C2198"/>
    <w:rPr>
      <w:rFonts w:ascii="Times New Roman" w:hAnsi="Times New Roman" w:cs="Times New Roman" w:hint="default"/>
      <w:b w:val="0"/>
      <w:bCs w:val="0"/>
      <w:i w:val="0"/>
      <w:iCs w:val="0"/>
      <w:color w:val="000000"/>
      <w:sz w:val="24"/>
      <w:szCs w:val="24"/>
    </w:rPr>
  </w:style>
  <w:style w:type="paragraph" w:customStyle="1" w:styleId="Default">
    <w:name w:val="Default"/>
    <w:uiPriority w:val="99"/>
    <w:rsid w:val="004C2198"/>
    <w:pPr>
      <w:widowControl/>
      <w:adjustRightInd w:val="0"/>
    </w:pPr>
    <w:rPr>
      <w:rFonts w:ascii="Calibri" w:eastAsia="Calibri" w:hAnsi="Calibri" w:cs="Calibri"/>
      <w:color w:val="000000"/>
      <w:sz w:val="24"/>
      <w:szCs w:val="24"/>
      <w:lang w:val="tr-TR"/>
    </w:rPr>
  </w:style>
  <w:style w:type="character" w:customStyle="1" w:styleId="fontstyle21">
    <w:name w:val="fontstyle21"/>
    <w:basedOn w:val="VarsaylanParagrafYazTipi"/>
    <w:rsid w:val="004C2198"/>
    <w:rPr>
      <w:rFonts w:ascii="Times New Roman" w:hAnsi="Times New Roman" w:cs="Times New Roman" w:hint="default"/>
      <w:b w:val="0"/>
      <w:bCs w:val="0"/>
      <w:i w:val="0"/>
      <w:iCs w:val="0"/>
      <w:color w:val="000000"/>
      <w:sz w:val="22"/>
      <w:szCs w:val="22"/>
    </w:rPr>
  </w:style>
  <w:style w:type="paragraph" w:customStyle="1" w:styleId="Balk21">
    <w:name w:val="Başlık 21"/>
    <w:basedOn w:val="Normal"/>
    <w:uiPriority w:val="1"/>
    <w:qFormat/>
    <w:rsid w:val="004C2198"/>
    <w:pPr>
      <w:ind w:left="664"/>
      <w:jc w:val="center"/>
      <w:outlineLvl w:val="2"/>
    </w:pPr>
    <w:rPr>
      <w:b/>
      <w:bCs/>
      <w:sz w:val="36"/>
      <w:szCs w:val="36"/>
    </w:rPr>
  </w:style>
  <w:style w:type="paragraph" w:styleId="ResimYazs">
    <w:name w:val="caption"/>
    <w:basedOn w:val="Normal"/>
    <w:next w:val="Normal"/>
    <w:uiPriority w:val="35"/>
    <w:qFormat/>
    <w:rsid w:val="004C2198"/>
    <w:pPr>
      <w:widowControl/>
      <w:autoSpaceDE/>
      <w:autoSpaceDN/>
      <w:spacing w:after="160"/>
    </w:pPr>
    <w:rPr>
      <w:rFonts w:ascii="Book Antiqua" w:eastAsia="Times New Roman" w:hAnsi="Book Antiqua" w:cs="Times New Roman"/>
      <w:b/>
      <w:bCs/>
      <w:color w:val="404040"/>
      <w:sz w:val="16"/>
      <w:szCs w:val="16"/>
      <w:lang w:eastAsia="tr-TR"/>
    </w:rPr>
  </w:style>
  <w:style w:type="character" w:customStyle="1" w:styleId="fontstyle31">
    <w:name w:val="fontstyle31"/>
    <w:basedOn w:val="VarsaylanParagrafYazTipi"/>
    <w:rsid w:val="004C2198"/>
    <w:rPr>
      <w:rFonts w:ascii="Arial" w:hAnsi="Arial" w:cs="Arial" w:hint="default"/>
      <w:b w:val="0"/>
      <w:bCs w:val="0"/>
      <w:i w:val="0"/>
      <w:iCs w:val="0"/>
      <w:color w:val="000000"/>
      <w:sz w:val="24"/>
      <w:szCs w:val="24"/>
    </w:rPr>
  </w:style>
  <w:style w:type="character" w:customStyle="1" w:styleId="fontstyle41">
    <w:name w:val="fontstyle41"/>
    <w:basedOn w:val="VarsaylanParagrafYazTipi"/>
    <w:rsid w:val="004C2198"/>
    <w:rPr>
      <w:rFonts w:ascii="Times New Roman" w:hAnsi="Times New Roman" w:cs="Times New Roman" w:hint="default"/>
      <w:b w:val="0"/>
      <w:bCs w:val="0"/>
      <w:i w:val="0"/>
      <w:iCs w:val="0"/>
      <w:color w:val="000000"/>
      <w:sz w:val="24"/>
      <w:szCs w:val="24"/>
    </w:rPr>
  </w:style>
  <w:style w:type="paragraph" w:styleId="T1">
    <w:name w:val="toc 1"/>
    <w:basedOn w:val="Normal"/>
    <w:next w:val="Normal"/>
    <w:autoRedefine/>
    <w:uiPriority w:val="39"/>
    <w:unhideWhenUsed/>
    <w:rsid w:val="00173F05"/>
    <w:pPr>
      <w:spacing w:after="100"/>
    </w:pPr>
  </w:style>
  <w:style w:type="paragraph" w:styleId="T2">
    <w:name w:val="toc 2"/>
    <w:basedOn w:val="Normal"/>
    <w:next w:val="Normal"/>
    <w:autoRedefine/>
    <w:uiPriority w:val="39"/>
    <w:unhideWhenUsed/>
    <w:rsid w:val="00173F05"/>
    <w:pPr>
      <w:spacing w:after="100"/>
      <w:ind w:left="220"/>
    </w:pPr>
  </w:style>
  <w:style w:type="paragraph" w:styleId="T3">
    <w:name w:val="toc 3"/>
    <w:basedOn w:val="Normal"/>
    <w:next w:val="Normal"/>
    <w:autoRedefine/>
    <w:uiPriority w:val="39"/>
    <w:unhideWhenUsed/>
    <w:rsid w:val="00173F0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2215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gif"/><Relationship Id="rId18" Type="http://schemas.openxmlformats.org/officeDocument/2006/relationships/diagramLayout" Target="diagrams/layout1.xml"/><Relationship Id="rId26" Type="http://schemas.openxmlformats.org/officeDocument/2006/relationships/image" Target="media/image11.jpeg"/><Relationship Id="rId3" Type="http://schemas.openxmlformats.org/officeDocument/2006/relationships/styles" Target="styles.xml"/><Relationship Id="rId21"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image" Target="media/image30.png"/><Relationship Id="rId17" Type="http://schemas.openxmlformats.org/officeDocument/2006/relationships/diagramData" Target="diagrams/data1.xml"/><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diagramColors" Target="diagrams/colors1.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80.pn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diagramQuickStyle" Target="diagrams/quickStyle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423592-14EB-4C03-A6A2-C6B83E21FE05}"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tr-TR"/>
        </a:p>
      </dgm:t>
    </dgm:pt>
    <dgm:pt modelId="{DF56C4A7-F2D0-47BF-9B01-93BDBED8670C}">
      <dgm:prSet phldrT="[Metin]"/>
      <dgm:spPr>
        <a:xfrm>
          <a:off x="2142772" y="2583419"/>
          <a:ext cx="1482485" cy="1482485"/>
        </a:xfrm>
        <a:solidFill>
          <a:schemeClr val="accent2">
            <a:lumMod val="40000"/>
            <a:lumOff val="60000"/>
          </a:scheme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Şehit Nihat Akbaş İ.Ö.O.</a:t>
          </a:r>
        </a:p>
        <a:p>
          <a:r>
            <a:rPr lang="tr-TR" dirty="0">
              <a:solidFill>
                <a:schemeClr val="tx1"/>
              </a:solidFill>
              <a:latin typeface="Calibri"/>
              <a:ea typeface="+mn-ea"/>
              <a:cs typeface="+mn-cs"/>
            </a:rPr>
            <a:t>2024-2028 Stratejik Planı</a:t>
          </a:r>
        </a:p>
      </dgm:t>
    </dgm:pt>
    <dgm:pt modelId="{274C554B-723D-457C-AD0B-32E1A7FB075C}" type="parTrans" cxnId="{733D6F7E-10AD-42D9-AB00-97C0FE4F0B21}">
      <dgm:prSet/>
      <dgm:spPr/>
      <dgm:t>
        <a:bodyPr/>
        <a:lstStyle/>
        <a:p>
          <a:endParaRPr lang="tr-TR">
            <a:solidFill>
              <a:schemeClr val="tx1"/>
            </a:solidFill>
          </a:endParaRPr>
        </a:p>
      </dgm:t>
    </dgm:pt>
    <dgm:pt modelId="{C4D6F706-77B8-48CA-AA1E-3F2051F91130}" type="sibTrans" cxnId="{733D6F7E-10AD-42D9-AB00-97C0FE4F0B21}">
      <dgm:prSet/>
      <dgm:spPr/>
      <dgm:t>
        <a:bodyPr/>
        <a:lstStyle/>
        <a:p>
          <a:endParaRPr lang="tr-TR">
            <a:solidFill>
              <a:schemeClr val="tx1"/>
            </a:solidFill>
          </a:endParaRPr>
        </a:p>
      </dgm:t>
    </dgm:pt>
    <dgm:pt modelId="{0A2927D6-C2D0-4986-86E1-B05E980F8E8B}">
      <dgm:prSet phldrT="[Metin]"/>
      <dgm:spPr>
        <a:xfrm>
          <a:off x="441" y="2468528"/>
          <a:ext cx="1408361" cy="1126688"/>
        </a:xfrm>
        <a:solidFill>
          <a:schemeClr val="bg2"/>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Üst Politika Belgeleri</a:t>
          </a:r>
        </a:p>
      </dgm:t>
    </dgm:pt>
    <dgm:pt modelId="{DD06C8EC-2593-4AC9-BF04-9B00DF9014D1}" type="parTrans" cxnId="{EF2FE747-15D3-4E19-9FC9-520D7120A599}">
      <dgm:prSet/>
      <dgm:spPr>
        <a:xfrm rot="11821559">
          <a:off x="1430597" y="2907701"/>
          <a:ext cx="722321" cy="422508"/>
        </a:xfrm>
        <a:solidFill>
          <a:schemeClr val="bg1">
            <a:lumMod val="95000"/>
          </a:schemeClr>
        </a:solidFill>
        <a:ln w="3175">
          <a:solidFill>
            <a:schemeClr val="tx1"/>
          </a:solidFill>
        </a:ln>
        <a:effectLst/>
      </dgm:spPr>
      <dgm:t>
        <a:bodyPr/>
        <a:lstStyle/>
        <a:p>
          <a:endParaRPr lang="tr-TR">
            <a:solidFill>
              <a:schemeClr val="tx1"/>
            </a:solidFill>
          </a:endParaRPr>
        </a:p>
      </dgm:t>
    </dgm:pt>
    <dgm:pt modelId="{A2FB91C2-5294-467D-9284-B8E50DDABB5B}" type="sibTrans" cxnId="{EF2FE747-15D3-4E19-9FC9-520D7120A599}">
      <dgm:prSet/>
      <dgm:spPr/>
      <dgm:t>
        <a:bodyPr/>
        <a:lstStyle/>
        <a:p>
          <a:endParaRPr lang="tr-TR">
            <a:solidFill>
              <a:schemeClr val="tx1"/>
            </a:solidFill>
          </a:endParaRPr>
        </a:p>
      </dgm:t>
    </dgm:pt>
    <dgm:pt modelId="{F5B4F909-B86D-4551-A8E0-6E5DF7767B96}">
      <dgm:prSet phldrT="[Metin]"/>
      <dgm:spPr>
        <a:xfrm>
          <a:off x="2176179" y="292789"/>
          <a:ext cx="1408361" cy="1126688"/>
        </a:xfrm>
        <a:solidFill>
          <a:schemeClr val="bg2"/>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Paydaş</a:t>
          </a:r>
        </a:p>
        <a:p>
          <a:r>
            <a:rPr lang="tr-TR" dirty="0">
              <a:solidFill>
                <a:schemeClr val="tx1"/>
              </a:solidFill>
              <a:latin typeface="Calibri"/>
              <a:ea typeface="+mn-ea"/>
              <a:cs typeface="+mn-cs"/>
            </a:rPr>
            <a:t>Önerileri</a:t>
          </a:r>
        </a:p>
      </dgm:t>
    </dgm:pt>
    <dgm:pt modelId="{0BA8B367-4617-4C22-BC3E-41A33EB5387D}" type="parTrans" cxnId="{A97E034E-9464-4C6D-95E7-5D5B7DC47F9A}">
      <dgm:prSet/>
      <dgm:spPr>
        <a:xfrm rot="21600000">
          <a:off x="2641760" y="1527641"/>
          <a:ext cx="495023" cy="960154"/>
        </a:xfrm>
        <a:solidFill>
          <a:schemeClr val="bg1">
            <a:lumMod val="95000"/>
          </a:schemeClr>
        </a:solidFill>
        <a:ln w="3175">
          <a:solidFill>
            <a:schemeClr val="tx1"/>
          </a:solidFill>
        </a:ln>
        <a:effectLst/>
      </dgm:spPr>
      <dgm:t>
        <a:bodyPr/>
        <a:lstStyle/>
        <a:p>
          <a:endParaRPr lang="tr-TR">
            <a:solidFill>
              <a:schemeClr val="tx1"/>
            </a:solidFill>
          </a:endParaRPr>
        </a:p>
      </dgm:t>
    </dgm:pt>
    <dgm:pt modelId="{19A05961-1430-48C6-A455-216067954620}" type="sibTrans" cxnId="{A97E034E-9464-4C6D-95E7-5D5B7DC47F9A}">
      <dgm:prSet/>
      <dgm:spPr/>
      <dgm:t>
        <a:bodyPr/>
        <a:lstStyle/>
        <a:p>
          <a:endParaRPr lang="tr-TR">
            <a:solidFill>
              <a:schemeClr val="tx1"/>
            </a:solidFill>
          </a:endParaRPr>
        </a:p>
      </dgm:t>
    </dgm:pt>
    <dgm:pt modelId="{E66D67B7-7004-4F63-B447-04DBB306F102}">
      <dgm:prSet phldrT="[Metin]"/>
      <dgm:spPr>
        <a:xfrm>
          <a:off x="3742498" y="923964"/>
          <a:ext cx="1408361" cy="1126688"/>
        </a:xfrm>
        <a:solidFill>
          <a:schemeClr val="bg2"/>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Şehit Nihat Akbaş İlk/Ortaokulu Stratejik Planları</a:t>
          </a:r>
        </a:p>
      </dgm:t>
    </dgm:pt>
    <dgm:pt modelId="{2C61A0F6-B054-4646-86B4-82B66862C116}" type="parTrans" cxnId="{4C8C8D28-919B-4212-90A2-16057C8F4801}">
      <dgm:prSet/>
      <dgm:spPr>
        <a:xfrm rot="18805459">
          <a:off x="3247296" y="2159005"/>
          <a:ext cx="804783" cy="450829"/>
        </a:xfrm>
        <a:solidFill>
          <a:schemeClr val="bg1">
            <a:lumMod val="95000"/>
          </a:schemeClr>
        </a:solidFill>
        <a:ln w="3175">
          <a:solidFill>
            <a:schemeClr val="tx1"/>
          </a:solidFill>
        </a:ln>
      </dgm:spPr>
      <dgm:t>
        <a:bodyPr/>
        <a:lstStyle/>
        <a:p>
          <a:endParaRPr lang="tr-TR"/>
        </a:p>
      </dgm:t>
    </dgm:pt>
    <dgm:pt modelId="{F2EE3527-1B6C-4D7D-831A-79F40BFDF12B}" type="sibTrans" cxnId="{4C8C8D28-919B-4212-90A2-16057C8F4801}">
      <dgm:prSet/>
      <dgm:spPr/>
      <dgm:t>
        <a:bodyPr/>
        <a:lstStyle/>
        <a:p>
          <a:endParaRPr lang="tr-TR">
            <a:solidFill>
              <a:schemeClr val="tx1"/>
            </a:solidFill>
          </a:endParaRPr>
        </a:p>
      </dgm:t>
    </dgm:pt>
    <dgm:pt modelId="{6D8B32E3-837A-4ADE-AC03-F4151CB57BA7}">
      <dgm:prSet/>
      <dgm:spPr>
        <a:xfrm>
          <a:off x="637700" y="930048"/>
          <a:ext cx="1408361" cy="1126688"/>
        </a:xfrm>
        <a:solidFill>
          <a:schemeClr val="bg2"/>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SP Toplantıları ve Koordinasyon Ekibi Çalışmaları</a:t>
          </a:r>
        </a:p>
      </dgm:t>
    </dgm:pt>
    <dgm:pt modelId="{5528CF17-7284-452C-BF4C-1FFF73C0B3FF}" type="parTrans" cxnId="{41AF7E72-499C-4B76-9911-1B4A244E9B6E}">
      <dgm:prSet/>
      <dgm:spPr>
        <a:xfrm rot="13426372">
          <a:off x="1728806" y="2234873"/>
          <a:ext cx="812527" cy="422508"/>
        </a:xfrm>
        <a:solidFill>
          <a:schemeClr val="bg1">
            <a:lumMod val="95000"/>
          </a:schemeClr>
        </a:solidFill>
        <a:ln w="3175">
          <a:solidFill>
            <a:schemeClr val="tx1"/>
          </a:solidFill>
        </a:ln>
        <a:effectLst/>
      </dgm:spPr>
      <dgm:t>
        <a:bodyPr/>
        <a:lstStyle/>
        <a:p>
          <a:endParaRPr lang="tr-TR">
            <a:solidFill>
              <a:schemeClr val="tx1"/>
            </a:solidFill>
          </a:endParaRPr>
        </a:p>
      </dgm:t>
    </dgm:pt>
    <dgm:pt modelId="{93B972CF-6650-4D3B-BE0D-E591E4BEFED2}" type="sibTrans" cxnId="{41AF7E72-499C-4B76-9911-1B4A244E9B6E}">
      <dgm:prSet/>
      <dgm:spPr/>
      <dgm:t>
        <a:bodyPr/>
        <a:lstStyle/>
        <a:p>
          <a:endParaRPr lang="tr-TR">
            <a:solidFill>
              <a:schemeClr val="tx1"/>
            </a:solidFill>
          </a:endParaRPr>
        </a:p>
      </dgm:t>
    </dgm:pt>
    <dgm:pt modelId="{AC60F0C9-3DA4-4300-8E54-F867A066D383}">
      <dgm:prSet/>
      <dgm:spPr>
        <a:xfrm>
          <a:off x="4351917" y="2468528"/>
          <a:ext cx="1408361" cy="1126688"/>
        </a:xfrm>
        <a:solidFill>
          <a:schemeClr val="bg2"/>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chemeClr val="tx1"/>
              </a:solidFill>
              <a:latin typeface="Calibri"/>
              <a:ea typeface="+mn-ea"/>
              <a:cs typeface="+mn-cs"/>
            </a:rPr>
            <a:t>Durum Analizi Raporu</a:t>
          </a:r>
        </a:p>
      </dgm:t>
    </dgm:pt>
    <dgm:pt modelId="{AA7CC176-84EF-4ED2-94F0-C517D52E370E}" type="parTrans" cxnId="{BE6D8DCA-251D-4930-9A24-792352B6EA6C}">
      <dgm:prSet/>
      <dgm:spPr>
        <a:xfrm rot="21139379">
          <a:off x="3589161" y="2899798"/>
          <a:ext cx="706668" cy="422508"/>
        </a:xfrm>
        <a:solidFill>
          <a:schemeClr val="bg1">
            <a:lumMod val="95000"/>
          </a:schemeClr>
        </a:solidFill>
        <a:ln w="3175">
          <a:solidFill>
            <a:schemeClr val="tx1"/>
          </a:solidFill>
        </a:ln>
        <a:effectLst/>
      </dgm:spPr>
      <dgm:t>
        <a:bodyPr/>
        <a:lstStyle/>
        <a:p>
          <a:endParaRPr lang="tr-TR">
            <a:solidFill>
              <a:schemeClr val="tx1"/>
            </a:solidFill>
          </a:endParaRPr>
        </a:p>
      </dgm:t>
    </dgm:pt>
    <dgm:pt modelId="{0A3444CB-6199-4685-AE70-12AA4FA8C08C}" type="sibTrans" cxnId="{BE6D8DCA-251D-4930-9A24-792352B6EA6C}">
      <dgm:prSet/>
      <dgm:spPr/>
      <dgm:t>
        <a:bodyPr/>
        <a:lstStyle/>
        <a:p>
          <a:endParaRPr lang="tr-TR">
            <a:solidFill>
              <a:schemeClr val="tx1"/>
            </a:solidFill>
          </a:endParaRPr>
        </a:p>
      </dgm:t>
    </dgm:pt>
    <dgm:pt modelId="{5617F24F-CEA7-4774-B199-AECEE5BCD1EB}" type="pres">
      <dgm:prSet presAssocID="{AA423592-14EB-4C03-A6A2-C6B83E21FE05}" presName="cycle" presStyleCnt="0">
        <dgm:presLayoutVars>
          <dgm:chMax val="1"/>
          <dgm:dir/>
          <dgm:animLvl val="ctr"/>
          <dgm:resizeHandles val="exact"/>
        </dgm:presLayoutVars>
      </dgm:prSet>
      <dgm:spPr/>
      <dgm:t>
        <a:bodyPr/>
        <a:lstStyle/>
        <a:p>
          <a:endParaRPr lang="en-US"/>
        </a:p>
      </dgm:t>
    </dgm:pt>
    <dgm:pt modelId="{B96601F9-78F0-44E9-B296-792350C2E119}" type="pres">
      <dgm:prSet presAssocID="{DF56C4A7-F2D0-47BF-9B01-93BDBED8670C}" presName="centerShape" presStyleLbl="node0" presStyleIdx="0" presStyleCnt="1" custScaleX="85316" custScaleY="91712" custLinFactNeighborX="84" custLinFactNeighborY="7062"/>
      <dgm:spPr>
        <a:prstGeom prst="ellipse">
          <a:avLst/>
        </a:prstGeom>
      </dgm:spPr>
      <dgm:t>
        <a:bodyPr/>
        <a:lstStyle/>
        <a:p>
          <a:endParaRPr lang="en-US"/>
        </a:p>
      </dgm:t>
    </dgm:pt>
    <dgm:pt modelId="{9A7A665F-109E-4F5E-8DBB-4726DBEEAC1B}" type="pres">
      <dgm:prSet presAssocID="{DD06C8EC-2593-4AC9-BF04-9B00DF9014D1}" presName="parTrans" presStyleLbl="bgSibTrans2D1" presStyleIdx="0" presStyleCnt="5" custAng="562465" custScaleX="86924" custScaleY="59644" custLinFactNeighborX="12499" custLinFactNeighborY="-4530" custRadScaleRad="40317" custRadScaleInc="-2147483648"/>
      <dgm:spPr>
        <a:prstGeom prst="leftArrow">
          <a:avLst>
            <a:gd name="adj1" fmla="val 60000"/>
            <a:gd name="adj2" fmla="val 50000"/>
          </a:avLst>
        </a:prstGeom>
      </dgm:spPr>
      <dgm:t>
        <a:bodyPr/>
        <a:lstStyle/>
        <a:p>
          <a:endParaRPr lang="en-US"/>
        </a:p>
      </dgm:t>
    </dgm:pt>
    <dgm:pt modelId="{5B4D0A7A-96FD-4198-99A7-1235ED3E6A84}" type="pres">
      <dgm:prSet presAssocID="{0A2927D6-C2D0-4986-86E1-B05E980F8E8B}" presName="node" presStyleLbl="node1" presStyleIdx="0" presStyleCnt="5" custScaleX="97134" custScaleY="91175">
        <dgm:presLayoutVars>
          <dgm:bulletEnabled val="1"/>
        </dgm:presLayoutVars>
      </dgm:prSet>
      <dgm:spPr>
        <a:prstGeom prst="roundRect">
          <a:avLst>
            <a:gd name="adj" fmla="val 10000"/>
          </a:avLst>
        </a:prstGeom>
      </dgm:spPr>
      <dgm:t>
        <a:bodyPr/>
        <a:lstStyle/>
        <a:p>
          <a:endParaRPr lang="en-US"/>
        </a:p>
      </dgm:t>
    </dgm:pt>
    <dgm:pt modelId="{14D929FA-A18D-459F-9072-8B2BD592F7CA}" type="pres">
      <dgm:prSet presAssocID="{5528CF17-7284-452C-BF4C-1FFF73C0B3FF}" presName="parTrans" presStyleLbl="bgSibTrans2D1" presStyleIdx="1" presStyleCnt="5" custAng="21232441" custScaleX="100880" custScaleY="59644" custLinFactNeighborX="924" custLinFactNeighborY="20473" custRadScaleRad="40317" custRadScaleInc="-2147483648"/>
      <dgm:spPr>
        <a:prstGeom prst="leftArrow">
          <a:avLst>
            <a:gd name="adj1" fmla="val 60000"/>
            <a:gd name="adj2" fmla="val 50000"/>
          </a:avLst>
        </a:prstGeom>
      </dgm:spPr>
      <dgm:t>
        <a:bodyPr/>
        <a:lstStyle/>
        <a:p>
          <a:endParaRPr lang="en-US"/>
        </a:p>
      </dgm:t>
    </dgm:pt>
    <dgm:pt modelId="{CCD43DC3-E6CE-4EF2-A078-12653CC2A90F}" type="pres">
      <dgm:prSet presAssocID="{6D8B32E3-837A-4ADE-AC03-F4151CB57BA7}" presName="node" presStyleLbl="node1" presStyleIdx="1" presStyleCnt="5" custScaleX="97134" custScaleY="82674" custRadScaleRad="85930" custRadScaleInc="-28826">
        <dgm:presLayoutVars>
          <dgm:bulletEnabled val="1"/>
        </dgm:presLayoutVars>
      </dgm:prSet>
      <dgm:spPr>
        <a:prstGeom prst="roundRect">
          <a:avLst>
            <a:gd name="adj" fmla="val 10000"/>
          </a:avLst>
        </a:prstGeom>
      </dgm:spPr>
      <dgm:t>
        <a:bodyPr/>
        <a:lstStyle/>
        <a:p>
          <a:endParaRPr lang="en-US"/>
        </a:p>
      </dgm:t>
    </dgm:pt>
    <dgm:pt modelId="{6C614BDC-A307-434A-887E-EE430CEB5B54}" type="pres">
      <dgm:prSet presAssocID="{0BA8B367-4617-4C22-BC3E-41A33EB5387D}" presName="parTrans" presStyleLbl="bgSibTrans2D1" presStyleIdx="2" presStyleCnt="5" custAng="5405090" custScaleX="15565" custScaleY="332301" custLinFactNeighborX="838" custLinFactNeighborY="20299" custRadScaleRad="56993" custRadScaleInc="-2147483648"/>
      <dgm:spPr>
        <a:prstGeom prst="downArrow">
          <a:avLst/>
        </a:prstGeom>
      </dgm:spPr>
      <dgm:t>
        <a:bodyPr/>
        <a:lstStyle/>
        <a:p>
          <a:endParaRPr lang="en-US"/>
        </a:p>
      </dgm:t>
    </dgm:pt>
    <dgm:pt modelId="{758CD9E1-B4A2-474C-81BB-1B6843603871}" type="pres">
      <dgm:prSet presAssocID="{F5B4F909-B86D-4551-A8E0-6E5DF7767B96}" presName="node" presStyleLbl="node1" presStyleIdx="2" presStyleCnt="5" custScaleX="97134" custScaleY="105887" custRadScaleRad="93413">
        <dgm:presLayoutVars>
          <dgm:bulletEnabled val="1"/>
        </dgm:presLayoutVars>
      </dgm:prSet>
      <dgm:spPr>
        <a:prstGeom prst="roundRect">
          <a:avLst>
            <a:gd name="adj" fmla="val 10000"/>
          </a:avLst>
        </a:prstGeom>
      </dgm:spPr>
      <dgm:t>
        <a:bodyPr/>
        <a:lstStyle/>
        <a:p>
          <a:endParaRPr lang="en-US"/>
        </a:p>
      </dgm:t>
    </dgm:pt>
    <dgm:pt modelId="{C68A0D55-77A1-4EDB-A3FE-2498B8FF0DFE}" type="pres">
      <dgm:prSet presAssocID="{2C61A0F6-B054-4646-86B4-82B66862C116}" presName="parTrans" presStyleLbl="bgSibTrans2D1" presStyleIdx="3" presStyleCnt="5" custScaleX="103211" custScaleY="59644" custLinFactNeighborX="-1721" custLinFactNeighborY="-4726"/>
      <dgm:spPr/>
      <dgm:t>
        <a:bodyPr/>
        <a:lstStyle/>
        <a:p>
          <a:endParaRPr lang="en-US"/>
        </a:p>
      </dgm:t>
    </dgm:pt>
    <dgm:pt modelId="{76FB3450-44A4-4384-B67F-D1D752E0AFB7}" type="pres">
      <dgm:prSet presAssocID="{E66D67B7-7004-4F63-B447-04DBB306F102}" presName="node" presStyleLbl="node1" presStyleIdx="3" presStyleCnt="5" custScaleX="97134" custScaleY="105247" custRadScaleRad="86648" custRadScaleInc="31063">
        <dgm:presLayoutVars>
          <dgm:bulletEnabled val="1"/>
        </dgm:presLayoutVars>
      </dgm:prSet>
      <dgm:spPr>
        <a:prstGeom prst="roundRect">
          <a:avLst>
            <a:gd name="adj" fmla="val 10000"/>
          </a:avLst>
        </a:prstGeom>
      </dgm:spPr>
      <dgm:t>
        <a:bodyPr/>
        <a:lstStyle/>
        <a:p>
          <a:endParaRPr lang="en-US"/>
        </a:p>
      </dgm:t>
    </dgm:pt>
    <dgm:pt modelId="{DA3FE253-8BAC-46A6-A017-C95BDBB4693D}" type="pres">
      <dgm:prSet presAssocID="{AA7CC176-84EF-4ED2-94F0-C517D52E370E}" presName="parTrans" presStyleLbl="bgSibTrans2D1" presStyleIdx="4" presStyleCnt="5" custScaleX="78390" custScaleY="59644" custLinFactNeighborX="-14747" custLinFactNeighborY="-2929" custRadScaleRad="40317"/>
      <dgm:spPr>
        <a:prstGeom prst="leftArrow">
          <a:avLst>
            <a:gd name="adj1" fmla="val 60000"/>
            <a:gd name="adj2" fmla="val 50000"/>
          </a:avLst>
        </a:prstGeom>
      </dgm:spPr>
      <dgm:t>
        <a:bodyPr/>
        <a:lstStyle/>
        <a:p>
          <a:endParaRPr lang="en-US"/>
        </a:p>
      </dgm:t>
    </dgm:pt>
    <dgm:pt modelId="{55EBCBF7-790A-446D-AC5B-A0563AB7E585}" type="pres">
      <dgm:prSet presAssocID="{AC60F0C9-3DA4-4300-8E54-F867A066D383}" presName="node" presStyleLbl="node1" presStyleIdx="4" presStyleCnt="5" custScaleX="97134" custScaleY="102633">
        <dgm:presLayoutVars>
          <dgm:bulletEnabled val="1"/>
        </dgm:presLayoutVars>
      </dgm:prSet>
      <dgm:spPr>
        <a:prstGeom prst="roundRect">
          <a:avLst>
            <a:gd name="adj" fmla="val 10000"/>
          </a:avLst>
        </a:prstGeom>
      </dgm:spPr>
      <dgm:t>
        <a:bodyPr/>
        <a:lstStyle/>
        <a:p>
          <a:endParaRPr lang="en-US"/>
        </a:p>
      </dgm:t>
    </dgm:pt>
  </dgm:ptLst>
  <dgm:cxnLst>
    <dgm:cxn modelId="{985FFE8C-3B7B-4AED-B07D-B8B9277BB4B1}" type="presOf" srcId="{2C61A0F6-B054-4646-86B4-82B66862C116}" destId="{C68A0D55-77A1-4EDB-A3FE-2498B8FF0DFE}" srcOrd="0" destOrd="0" presId="urn:microsoft.com/office/officeart/2005/8/layout/radial4"/>
    <dgm:cxn modelId="{733D6F7E-10AD-42D9-AB00-97C0FE4F0B21}" srcId="{AA423592-14EB-4C03-A6A2-C6B83E21FE05}" destId="{DF56C4A7-F2D0-47BF-9B01-93BDBED8670C}" srcOrd="0" destOrd="0" parTransId="{274C554B-723D-457C-AD0B-32E1A7FB075C}" sibTransId="{C4D6F706-77B8-48CA-AA1E-3F2051F91130}"/>
    <dgm:cxn modelId="{80246DF0-3378-4739-998F-04404D101512}" type="presOf" srcId="{5528CF17-7284-452C-BF4C-1FFF73C0B3FF}" destId="{14D929FA-A18D-459F-9072-8B2BD592F7CA}" srcOrd="0" destOrd="0" presId="urn:microsoft.com/office/officeart/2005/8/layout/radial4"/>
    <dgm:cxn modelId="{4C8C8D28-919B-4212-90A2-16057C8F4801}" srcId="{DF56C4A7-F2D0-47BF-9B01-93BDBED8670C}" destId="{E66D67B7-7004-4F63-B447-04DBB306F102}" srcOrd="3" destOrd="0" parTransId="{2C61A0F6-B054-4646-86B4-82B66862C116}" sibTransId="{F2EE3527-1B6C-4D7D-831A-79F40BFDF12B}"/>
    <dgm:cxn modelId="{90DCE562-DB92-47D6-8B5C-B5A6F88A9FB9}" type="presOf" srcId="{AA423592-14EB-4C03-A6A2-C6B83E21FE05}" destId="{5617F24F-CEA7-4774-B199-AECEE5BCD1EB}" srcOrd="0" destOrd="0" presId="urn:microsoft.com/office/officeart/2005/8/layout/radial4"/>
    <dgm:cxn modelId="{E4018854-5AC7-4693-9A45-C3ABC299A3AB}" type="presOf" srcId="{AA7CC176-84EF-4ED2-94F0-C517D52E370E}" destId="{DA3FE253-8BAC-46A6-A017-C95BDBB4693D}" srcOrd="0" destOrd="0" presId="urn:microsoft.com/office/officeart/2005/8/layout/radial4"/>
    <dgm:cxn modelId="{B07B8BAF-577B-40FC-8165-BECF82755C70}" type="presOf" srcId="{0BA8B367-4617-4C22-BC3E-41A33EB5387D}" destId="{6C614BDC-A307-434A-887E-EE430CEB5B54}" srcOrd="0" destOrd="0" presId="urn:microsoft.com/office/officeart/2005/8/layout/radial4"/>
    <dgm:cxn modelId="{CE513544-8ECE-4B84-9B6F-7B5CB25B9136}" type="presOf" srcId="{0A2927D6-C2D0-4986-86E1-B05E980F8E8B}" destId="{5B4D0A7A-96FD-4198-99A7-1235ED3E6A84}" srcOrd="0" destOrd="0" presId="urn:microsoft.com/office/officeart/2005/8/layout/radial4"/>
    <dgm:cxn modelId="{C426E967-BA46-4320-8F3D-06CD1E9F6009}" type="presOf" srcId="{DD06C8EC-2593-4AC9-BF04-9B00DF9014D1}" destId="{9A7A665F-109E-4F5E-8DBB-4726DBEEAC1B}" srcOrd="0" destOrd="0" presId="urn:microsoft.com/office/officeart/2005/8/layout/radial4"/>
    <dgm:cxn modelId="{C4F381C3-9DFD-4A79-9FFD-DFF0F236230E}" type="presOf" srcId="{DF56C4A7-F2D0-47BF-9B01-93BDBED8670C}" destId="{B96601F9-78F0-44E9-B296-792350C2E119}" srcOrd="0" destOrd="0" presId="urn:microsoft.com/office/officeart/2005/8/layout/radial4"/>
    <dgm:cxn modelId="{0A105EBF-59C6-420E-8E3A-6D41210B9966}" type="presOf" srcId="{E66D67B7-7004-4F63-B447-04DBB306F102}" destId="{76FB3450-44A4-4384-B67F-D1D752E0AFB7}" srcOrd="0" destOrd="0" presId="urn:microsoft.com/office/officeart/2005/8/layout/radial4"/>
    <dgm:cxn modelId="{50990298-0181-4FDF-B689-630E29559C00}" type="presOf" srcId="{F5B4F909-B86D-4551-A8E0-6E5DF7767B96}" destId="{758CD9E1-B4A2-474C-81BB-1B6843603871}" srcOrd="0" destOrd="0" presId="urn:microsoft.com/office/officeart/2005/8/layout/radial4"/>
    <dgm:cxn modelId="{583D1973-8F4C-4F63-B1DC-9EA94E5E5D1D}" type="presOf" srcId="{AC60F0C9-3DA4-4300-8E54-F867A066D383}" destId="{55EBCBF7-790A-446D-AC5B-A0563AB7E585}" srcOrd="0" destOrd="0" presId="urn:microsoft.com/office/officeart/2005/8/layout/radial4"/>
    <dgm:cxn modelId="{EF2FE747-15D3-4E19-9FC9-520D7120A599}" srcId="{DF56C4A7-F2D0-47BF-9B01-93BDBED8670C}" destId="{0A2927D6-C2D0-4986-86E1-B05E980F8E8B}" srcOrd="0" destOrd="0" parTransId="{DD06C8EC-2593-4AC9-BF04-9B00DF9014D1}" sibTransId="{A2FB91C2-5294-467D-9284-B8E50DDABB5B}"/>
    <dgm:cxn modelId="{9681A411-1E32-4B10-B1E9-2564AB7B54E1}" type="presOf" srcId="{6D8B32E3-837A-4ADE-AC03-F4151CB57BA7}" destId="{CCD43DC3-E6CE-4EF2-A078-12653CC2A90F}" srcOrd="0" destOrd="0" presId="urn:microsoft.com/office/officeart/2005/8/layout/radial4"/>
    <dgm:cxn modelId="{BE6D8DCA-251D-4930-9A24-792352B6EA6C}" srcId="{DF56C4A7-F2D0-47BF-9B01-93BDBED8670C}" destId="{AC60F0C9-3DA4-4300-8E54-F867A066D383}" srcOrd="4" destOrd="0" parTransId="{AA7CC176-84EF-4ED2-94F0-C517D52E370E}" sibTransId="{0A3444CB-6199-4685-AE70-12AA4FA8C08C}"/>
    <dgm:cxn modelId="{A97E034E-9464-4C6D-95E7-5D5B7DC47F9A}" srcId="{DF56C4A7-F2D0-47BF-9B01-93BDBED8670C}" destId="{F5B4F909-B86D-4551-A8E0-6E5DF7767B96}" srcOrd="2" destOrd="0" parTransId="{0BA8B367-4617-4C22-BC3E-41A33EB5387D}" sibTransId="{19A05961-1430-48C6-A455-216067954620}"/>
    <dgm:cxn modelId="{41AF7E72-499C-4B76-9911-1B4A244E9B6E}" srcId="{DF56C4A7-F2D0-47BF-9B01-93BDBED8670C}" destId="{6D8B32E3-837A-4ADE-AC03-F4151CB57BA7}" srcOrd="1" destOrd="0" parTransId="{5528CF17-7284-452C-BF4C-1FFF73C0B3FF}" sibTransId="{93B972CF-6650-4D3B-BE0D-E591E4BEFED2}"/>
    <dgm:cxn modelId="{02042B44-95E6-4745-AEF1-6F9B89B21034}" type="presParOf" srcId="{5617F24F-CEA7-4774-B199-AECEE5BCD1EB}" destId="{B96601F9-78F0-44E9-B296-792350C2E119}" srcOrd="0" destOrd="0" presId="urn:microsoft.com/office/officeart/2005/8/layout/radial4"/>
    <dgm:cxn modelId="{F9986A59-6765-4547-A1A1-FD44948A141F}" type="presParOf" srcId="{5617F24F-CEA7-4774-B199-AECEE5BCD1EB}" destId="{9A7A665F-109E-4F5E-8DBB-4726DBEEAC1B}" srcOrd="1" destOrd="0" presId="urn:microsoft.com/office/officeart/2005/8/layout/radial4"/>
    <dgm:cxn modelId="{B935F36A-4273-429D-9C5B-7CF8912DFFE5}" type="presParOf" srcId="{5617F24F-CEA7-4774-B199-AECEE5BCD1EB}" destId="{5B4D0A7A-96FD-4198-99A7-1235ED3E6A84}" srcOrd="2" destOrd="0" presId="urn:microsoft.com/office/officeart/2005/8/layout/radial4"/>
    <dgm:cxn modelId="{D489CD42-3C72-4652-AD29-75FA5546B581}" type="presParOf" srcId="{5617F24F-CEA7-4774-B199-AECEE5BCD1EB}" destId="{14D929FA-A18D-459F-9072-8B2BD592F7CA}" srcOrd="3" destOrd="0" presId="urn:microsoft.com/office/officeart/2005/8/layout/radial4"/>
    <dgm:cxn modelId="{A0C6E700-8147-409E-9CC4-AF3BB276EEBE}" type="presParOf" srcId="{5617F24F-CEA7-4774-B199-AECEE5BCD1EB}" destId="{CCD43DC3-E6CE-4EF2-A078-12653CC2A90F}" srcOrd="4" destOrd="0" presId="urn:microsoft.com/office/officeart/2005/8/layout/radial4"/>
    <dgm:cxn modelId="{B5C9097D-A251-4DD3-8B0F-EDC11EBCA214}" type="presParOf" srcId="{5617F24F-CEA7-4774-B199-AECEE5BCD1EB}" destId="{6C614BDC-A307-434A-887E-EE430CEB5B54}" srcOrd="5" destOrd="0" presId="urn:microsoft.com/office/officeart/2005/8/layout/radial4"/>
    <dgm:cxn modelId="{9DD927BA-C617-4344-9AB0-758E0D82A20D}" type="presParOf" srcId="{5617F24F-CEA7-4774-B199-AECEE5BCD1EB}" destId="{758CD9E1-B4A2-474C-81BB-1B6843603871}" srcOrd="6" destOrd="0" presId="urn:microsoft.com/office/officeart/2005/8/layout/radial4"/>
    <dgm:cxn modelId="{4939A61F-AEAC-4F5E-B878-66C2A97D7BF7}" type="presParOf" srcId="{5617F24F-CEA7-4774-B199-AECEE5BCD1EB}" destId="{C68A0D55-77A1-4EDB-A3FE-2498B8FF0DFE}" srcOrd="7" destOrd="0" presId="urn:microsoft.com/office/officeart/2005/8/layout/radial4"/>
    <dgm:cxn modelId="{7E196F63-3A14-44B7-BD5E-80E2F3677C68}" type="presParOf" srcId="{5617F24F-CEA7-4774-B199-AECEE5BCD1EB}" destId="{76FB3450-44A4-4384-B67F-D1D752E0AFB7}" srcOrd="8" destOrd="0" presId="urn:microsoft.com/office/officeart/2005/8/layout/radial4"/>
    <dgm:cxn modelId="{2325F8CD-A321-44ED-BD67-2261237A31DE}" type="presParOf" srcId="{5617F24F-CEA7-4774-B199-AECEE5BCD1EB}" destId="{DA3FE253-8BAC-46A6-A017-C95BDBB4693D}" srcOrd="9" destOrd="0" presId="urn:microsoft.com/office/officeart/2005/8/layout/radial4"/>
    <dgm:cxn modelId="{8A329EC5-7291-41E0-B6EB-8F80913DAE34}" type="presParOf" srcId="{5617F24F-CEA7-4774-B199-AECEE5BCD1EB}" destId="{55EBCBF7-790A-446D-AC5B-A0563AB7E585}" srcOrd="10" destOrd="0" presId="urn:microsoft.com/office/officeart/2005/8/layout/radial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6601F9-78F0-44E9-B296-792350C2E119}">
      <dsp:nvSpPr>
        <dsp:cNvPr id="0" name=""/>
        <dsp:cNvSpPr/>
      </dsp:nvSpPr>
      <dsp:spPr>
        <a:xfrm>
          <a:off x="1661411" y="1573602"/>
          <a:ext cx="933261" cy="1003227"/>
        </a:xfrm>
        <a:prstGeom prst="ellipse">
          <a:avLst/>
        </a:prstGeom>
        <a:solidFill>
          <a:schemeClr val="accent2">
            <a:lumMod val="40000"/>
            <a:lumOff val="6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dirty="0">
              <a:solidFill>
                <a:schemeClr val="tx1"/>
              </a:solidFill>
              <a:latin typeface="Calibri"/>
              <a:ea typeface="+mn-ea"/>
              <a:cs typeface="+mn-cs"/>
            </a:rPr>
            <a:t>Şehit Nihat Akbaş İ.Ö.O.</a:t>
          </a:r>
        </a:p>
        <a:p>
          <a:pPr lvl="0" algn="ctr" defTabSz="400050">
            <a:lnSpc>
              <a:spcPct val="90000"/>
            </a:lnSpc>
            <a:spcBef>
              <a:spcPct val="0"/>
            </a:spcBef>
            <a:spcAft>
              <a:spcPct val="35000"/>
            </a:spcAft>
          </a:pPr>
          <a:r>
            <a:rPr lang="tr-TR" sz="900" kern="1200" dirty="0">
              <a:solidFill>
                <a:schemeClr val="tx1"/>
              </a:solidFill>
              <a:latin typeface="Calibri"/>
              <a:ea typeface="+mn-ea"/>
              <a:cs typeface="+mn-cs"/>
            </a:rPr>
            <a:t>2024-2028 Stratejik Planı</a:t>
          </a:r>
        </a:p>
      </dsp:txBody>
      <dsp:txXfrm>
        <a:off x="1798084" y="1720521"/>
        <a:ext cx="659915" cy="709389"/>
      </dsp:txXfrm>
    </dsp:sp>
    <dsp:sp modelId="{9A7A665F-109E-4F5E-8DBB-4726DBEEAC1B}">
      <dsp:nvSpPr>
        <dsp:cNvPr id="0" name=""/>
        <dsp:cNvSpPr/>
      </dsp:nvSpPr>
      <dsp:spPr>
        <a:xfrm rot="11394151">
          <a:off x="725264" y="1958270"/>
          <a:ext cx="937709" cy="185945"/>
        </a:xfrm>
        <a:prstGeom prst="leftArrow">
          <a:avLst>
            <a:gd name="adj1" fmla="val 60000"/>
            <a:gd name="adj2" fmla="val 50000"/>
          </a:avLst>
        </a:prstGeom>
        <a:solidFill>
          <a:schemeClr val="bg1">
            <a:lumMod val="95000"/>
          </a:schemeClr>
        </a:solidFill>
        <a:ln w="3175">
          <a:solidFill>
            <a:schemeClr val="tx1"/>
          </a:solidFill>
        </a:ln>
        <a:effectLst/>
      </dsp:spPr>
      <dsp:style>
        <a:lnRef idx="0">
          <a:scrgbClr r="0" g="0" b="0"/>
        </a:lnRef>
        <a:fillRef idx="1">
          <a:scrgbClr r="0" g="0" b="0"/>
        </a:fillRef>
        <a:effectRef idx="0">
          <a:scrgbClr r="0" g="0" b="0"/>
        </a:effectRef>
        <a:fontRef idx="minor">
          <a:schemeClr val="lt1"/>
        </a:fontRef>
      </dsp:style>
    </dsp:sp>
    <dsp:sp modelId="{5B4D0A7A-96FD-4198-99A7-1235ED3E6A84}">
      <dsp:nvSpPr>
        <dsp:cNvPr id="0" name=""/>
        <dsp:cNvSpPr/>
      </dsp:nvSpPr>
      <dsp:spPr>
        <a:xfrm>
          <a:off x="15217" y="1681399"/>
          <a:ext cx="1009410" cy="757988"/>
        </a:xfrm>
        <a:prstGeom prst="roundRect">
          <a:avLst>
            <a:gd name="adj" fmla="val 10000"/>
          </a:avLst>
        </a:prstGeom>
        <a:solidFill>
          <a:schemeClr val="bg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tr-TR" sz="1000" kern="1200" dirty="0">
              <a:solidFill>
                <a:schemeClr val="tx1"/>
              </a:solidFill>
              <a:latin typeface="Calibri"/>
              <a:ea typeface="+mn-ea"/>
              <a:cs typeface="+mn-cs"/>
            </a:rPr>
            <a:t>Üst Politika Belgeleri</a:t>
          </a:r>
        </a:p>
      </dsp:txBody>
      <dsp:txXfrm>
        <a:off x="37418" y="1703600"/>
        <a:ext cx="965008" cy="713586"/>
      </dsp:txXfrm>
    </dsp:sp>
    <dsp:sp modelId="{14D929FA-A18D-459F-9072-8B2BD592F7CA}">
      <dsp:nvSpPr>
        <dsp:cNvPr id="0" name=""/>
        <dsp:cNvSpPr/>
      </dsp:nvSpPr>
      <dsp:spPr>
        <a:xfrm rot="12536173">
          <a:off x="916006" y="1495219"/>
          <a:ext cx="870250" cy="185945"/>
        </a:xfrm>
        <a:prstGeom prst="leftArrow">
          <a:avLst>
            <a:gd name="adj1" fmla="val 60000"/>
            <a:gd name="adj2" fmla="val 50000"/>
          </a:avLst>
        </a:prstGeom>
        <a:solidFill>
          <a:schemeClr val="bg1">
            <a:lumMod val="95000"/>
          </a:schemeClr>
        </a:solidFill>
        <a:ln w="3175">
          <a:solidFill>
            <a:schemeClr val="tx1"/>
          </a:solidFill>
        </a:ln>
        <a:effectLst/>
      </dsp:spPr>
      <dsp:style>
        <a:lnRef idx="0">
          <a:scrgbClr r="0" g="0" b="0"/>
        </a:lnRef>
        <a:fillRef idx="1">
          <a:scrgbClr r="0" g="0" b="0"/>
        </a:fillRef>
        <a:effectRef idx="0">
          <a:scrgbClr r="0" g="0" b="0"/>
        </a:effectRef>
        <a:fontRef idx="minor">
          <a:schemeClr val="lt1"/>
        </a:fontRef>
      </dsp:style>
    </dsp:sp>
    <dsp:sp modelId="{CCD43DC3-E6CE-4EF2-A078-12653CC2A90F}">
      <dsp:nvSpPr>
        <dsp:cNvPr id="0" name=""/>
        <dsp:cNvSpPr/>
      </dsp:nvSpPr>
      <dsp:spPr>
        <a:xfrm>
          <a:off x="485400" y="932924"/>
          <a:ext cx="1009410" cy="687314"/>
        </a:xfrm>
        <a:prstGeom prst="roundRect">
          <a:avLst>
            <a:gd name="adj" fmla="val 10000"/>
          </a:avLst>
        </a:prstGeom>
        <a:solidFill>
          <a:schemeClr val="bg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tr-TR" sz="1000" kern="1200" dirty="0">
              <a:solidFill>
                <a:schemeClr val="tx1"/>
              </a:solidFill>
              <a:latin typeface="Calibri"/>
              <a:ea typeface="+mn-ea"/>
              <a:cs typeface="+mn-cs"/>
            </a:rPr>
            <a:t>SP Toplantıları ve Koordinasyon Ekibi Çalışmaları</a:t>
          </a:r>
        </a:p>
      </dsp:txBody>
      <dsp:txXfrm>
        <a:off x="505531" y="953055"/>
        <a:ext cx="969148" cy="647052"/>
      </dsp:txXfrm>
    </dsp:sp>
    <dsp:sp modelId="{6C614BDC-A307-434A-887E-EE430CEB5B54}">
      <dsp:nvSpPr>
        <dsp:cNvPr id="0" name=""/>
        <dsp:cNvSpPr/>
      </dsp:nvSpPr>
      <dsp:spPr>
        <a:xfrm rot="21598968">
          <a:off x="2059726" y="584603"/>
          <a:ext cx="148984" cy="1035975"/>
        </a:xfrm>
        <a:prstGeom prst="downArrow">
          <a:avLst/>
        </a:prstGeom>
        <a:solidFill>
          <a:schemeClr val="bg1">
            <a:lumMod val="95000"/>
          </a:schemeClr>
        </a:solidFill>
        <a:ln w="3175">
          <a:solidFill>
            <a:schemeClr val="tx1"/>
          </a:solidFill>
        </a:ln>
        <a:effectLst/>
      </dsp:spPr>
      <dsp:style>
        <a:lnRef idx="0">
          <a:scrgbClr r="0" g="0" b="0"/>
        </a:lnRef>
        <a:fillRef idx="1">
          <a:scrgbClr r="0" g="0" b="0"/>
        </a:fillRef>
        <a:effectRef idx="0">
          <a:scrgbClr r="0" g="0" b="0"/>
        </a:effectRef>
        <a:fontRef idx="minor">
          <a:schemeClr val="lt1"/>
        </a:fontRef>
      </dsp:style>
    </dsp:sp>
    <dsp:sp modelId="{758CD9E1-B4A2-474C-81BB-1B6843603871}">
      <dsp:nvSpPr>
        <dsp:cNvPr id="0" name=""/>
        <dsp:cNvSpPr/>
      </dsp:nvSpPr>
      <dsp:spPr>
        <a:xfrm>
          <a:off x="1620639" y="120571"/>
          <a:ext cx="1009410" cy="880297"/>
        </a:xfrm>
        <a:prstGeom prst="roundRect">
          <a:avLst>
            <a:gd name="adj" fmla="val 10000"/>
          </a:avLst>
        </a:prstGeom>
        <a:solidFill>
          <a:schemeClr val="bg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tr-TR" sz="1000" kern="1200" dirty="0">
              <a:solidFill>
                <a:schemeClr val="tx1"/>
              </a:solidFill>
              <a:latin typeface="Calibri"/>
              <a:ea typeface="+mn-ea"/>
              <a:cs typeface="+mn-cs"/>
            </a:rPr>
            <a:t>Paydaş</a:t>
          </a:r>
        </a:p>
        <a:p>
          <a:pPr lvl="0" algn="ctr" defTabSz="444500">
            <a:lnSpc>
              <a:spcPct val="90000"/>
            </a:lnSpc>
            <a:spcBef>
              <a:spcPct val="0"/>
            </a:spcBef>
            <a:spcAft>
              <a:spcPct val="35000"/>
            </a:spcAft>
          </a:pPr>
          <a:r>
            <a:rPr lang="tr-TR" sz="1000" kern="1200" dirty="0">
              <a:solidFill>
                <a:schemeClr val="tx1"/>
              </a:solidFill>
              <a:latin typeface="Calibri"/>
              <a:ea typeface="+mn-ea"/>
              <a:cs typeface="+mn-cs"/>
            </a:rPr>
            <a:t>Önerileri</a:t>
          </a:r>
        </a:p>
      </dsp:txBody>
      <dsp:txXfrm>
        <a:off x="1646422" y="146354"/>
        <a:ext cx="957844" cy="828731"/>
      </dsp:txXfrm>
    </dsp:sp>
    <dsp:sp modelId="{C68A0D55-77A1-4EDB-A3FE-2498B8FF0DFE}">
      <dsp:nvSpPr>
        <dsp:cNvPr id="0" name=""/>
        <dsp:cNvSpPr/>
      </dsp:nvSpPr>
      <dsp:spPr>
        <a:xfrm rot="19536965">
          <a:off x="2458555" y="1424027"/>
          <a:ext cx="897473" cy="185945"/>
        </a:xfrm>
        <a:prstGeom prst="leftArrow">
          <a:avLst>
            <a:gd name="adj1" fmla="val 60000"/>
            <a:gd name="adj2" fmla="val 50000"/>
          </a:avLst>
        </a:prstGeom>
        <a:solidFill>
          <a:schemeClr val="bg1">
            <a:lumMod val="95000"/>
          </a:schemeClr>
        </a:solidFill>
        <a:ln w="3175">
          <a:solidFill>
            <a:schemeClr val="tx1"/>
          </a:solidFill>
        </a:ln>
        <a:effectLst/>
      </dsp:spPr>
      <dsp:style>
        <a:lnRef idx="0">
          <a:scrgbClr r="0" g="0" b="0"/>
        </a:lnRef>
        <a:fillRef idx="1">
          <a:scrgbClr r="0" g="0" b="0"/>
        </a:fillRef>
        <a:effectRef idx="0">
          <a:scrgbClr r="0" g="0" b="0"/>
        </a:effectRef>
        <a:fontRef idx="minor">
          <a:schemeClr val="lt1"/>
        </a:fontRef>
      </dsp:style>
    </dsp:sp>
    <dsp:sp modelId="{76FB3450-44A4-4384-B67F-D1D752E0AFB7}">
      <dsp:nvSpPr>
        <dsp:cNvPr id="0" name=""/>
        <dsp:cNvSpPr/>
      </dsp:nvSpPr>
      <dsp:spPr>
        <a:xfrm>
          <a:off x="2776360" y="848711"/>
          <a:ext cx="1009410" cy="874976"/>
        </a:xfrm>
        <a:prstGeom prst="roundRect">
          <a:avLst>
            <a:gd name="adj" fmla="val 10000"/>
          </a:avLst>
        </a:prstGeom>
        <a:solidFill>
          <a:schemeClr val="bg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tr-TR" sz="1000" kern="1200" dirty="0">
              <a:solidFill>
                <a:schemeClr val="tx1"/>
              </a:solidFill>
              <a:latin typeface="Calibri"/>
              <a:ea typeface="+mn-ea"/>
              <a:cs typeface="+mn-cs"/>
            </a:rPr>
            <a:t>Şehit Nihat Akbaş İlk/Ortaokulu Stratejik Planları</a:t>
          </a:r>
        </a:p>
      </dsp:txBody>
      <dsp:txXfrm>
        <a:off x="2801987" y="874338"/>
        <a:ext cx="958156" cy="823722"/>
      </dsp:txXfrm>
    </dsp:sp>
    <dsp:sp modelId="{DA3FE253-8BAC-46A6-A017-C95BDBB4693D}">
      <dsp:nvSpPr>
        <dsp:cNvPr id="0" name=""/>
        <dsp:cNvSpPr/>
      </dsp:nvSpPr>
      <dsp:spPr>
        <a:xfrm rot="21568207">
          <a:off x="2614794" y="1963254"/>
          <a:ext cx="841651" cy="185945"/>
        </a:xfrm>
        <a:prstGeom prst="leftArrow">
          <a:avLst>
            <a:gd name="adj1" fmla="val 60000"/>
            <a:gd name="adj2" fmla="val 50000"/>
          </a:avLst>
        </a:prstGeom>
        <a:solidFill>
          <a:schemeClr val="bg1">
            <a:lumMod val="95000"/>
          </a:schemeClr>
        </a:solidFill>
        <a:ln w="3175">
          <a:solidFill>
            <a:schemeClr val="tx1"/>
          </a:solidFill>
        </a:ln>
        <a:effectLst/>
      </dsp:spPr>
      <dsp:style>
        <a:lnRef idx="0">
          <a:scrgbClr r="0" g="0" b="0"/>
        </a:lnRef>
        <a:fillRef idx="1">
          <a:scrgbClr r="0" g="0" b="0"/>
        </a:fillRef>
        <a:effectRef idx="0">
          <a:scrgbClr r="0" g="0" b="0"/>
        </a:effectRef>
        <a:fontRef idx="minor">
          <a:schemeClr val="lt1"/>
        </a:fontRef>
      </dsp:style>
    </dsp:sp>
    <dsp:sp modelId="{55EBCBF7-790A-446D-AC5B-A0563AB7E585}">
      <dsp:nvSpPr>
        <dsp:cNvPr id="0" name=""/>
        <dsp:cNvSpPr/>
      </dsp:nvSpPr>
      <dsp:spPr>
        <a:xfrm>
          <a:off x="3226062" y="1633771"/>
          <a:ext cx="1009410" cy="853244"/>
        </a:xfrm>
        <a:prstGeom prst="roundRect">
          <a:avLst>
            <a:gd name="adj" fmla="val 10000"/>
          </a:avLst>
        </a:prstGeom>
        <a:solidFill>
          <a:schemeClr val="bg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tr-TR" sz="1000" kern="1200" dirty="0">
              <a:solidFill>
                <a:schemeClr val="tx1"/>
              </a:solidFill>
              <a:latin typeface="Calibri"/>
              <a:ea typeface="+mn-ea"/>
              <a:cs typeface="+mn-cs"/>
            </a:rPr>
            <a:t>Durum Analizi Raporu</a:t>
          </a:r>
        </a:p>
      </dsp:txBody>
      <dsp:txXfrm>
        <a:off x="3251053" y="1658762"/>
        <a:ext cx="959428" cy="803262"/>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290041-F1A3-48D1-AA21-5533746A6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15964</Words>
  <Characters>91000</Characters>
  <Application>Microsoft Office Word</Application>
  <DocSecurity>0</DocSecurity>
  <Lines>758</Lines>
  <Paragraphs>213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dc:description/>
  <cp:lastModifiedBy>pc</cp:lastModifiedBy>
  <cp:revision>5</cp:revision>
  <dcterms:created xsi:type="dcterms:W3CDTF">2024-06-10T07:06:00Z</dcterms:created>
  <dcterms:modified xsi:type="dcterms:W3CDTF">2024-06-10T07:16:00Z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2024-01-29T00:00:00Z</vt:filetime>
  </property>
  <property fmtid="{D5CDD505-2E9C-101B-9397-08002B2CF9AE}" pid="3" name="Creator">
    <vt:lpwstr>Word için Acrobat PDFMaker 11</vt:lpwstr>
  </property>
  <property fmtid="{D5CDD505-2E9C-101B-9397-08002B2CF9AE}" pid="4" name="LastSaved">
    <vt:filetime>2024-05-20T00:00:00Z</vt:filetime>
  </property>
  <property fmtid="{D5CDD505-2E9C-101B-9397-08002B2CF9AE}" pid="5" name="Producer">
    <vt:lpwstr>Adobe PDF Library 11.0</vt:lpwstr>
  </property>
  <property fmtid="{D5CDD505-2E9C-101B-9397-08002B2CF9AE}" pid="6" name="SourceModified">
    <vt:lpwstr>D:20240129123749</vt:lpwstr>
  </property>
</Properties>
</file>